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06292" w:rsidP="00F06292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>
        <w:rPr>
          <w:rFonts w:hint="cs"/>
          <w:b/>
          <w:bCs/>
          <w:rtl/>
        </w:rPr>
        <w:t xml:space="preserve">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02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222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2220C" w:rsidP="002222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2222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 </w:t>
      </w:r>
    </w:p>
    <w:p w:rsidR="00E64116" w:rsidRPr="008713A4" w:rsidRDefault="0022220C" w:rsidP="00DF2F7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בינואר 2023), שעה 14:</w:t>
      </w:r>
      <w:r w:rsidR="00DF2F74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234B3F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22220C">
        <w:rPr>
          <w:rtl/>
        </w:rPr>
        <w:tab/>
      </w:r>
      <w:r w:rsidR="0022220C">
        <w:rPr>
          <w:rtl/>
        </w:rPr>
        <w:tab/>
      </w:r>
      <w:r w:rsidR="0022220C" w:rsidRPr="00234B3F">
        <w:rPr>
          <w:rFonts w:hint="cs"/>
          <w:rtl/>
        </w:rPr>
        <w:t>מינ</w:t>
      </w:r>
      <w:bookmarkStart w:id="0" w:name="_ETM_Q1_113921"/>
      <w:bookmarkEnd w:id="0"/>
      <w:r w:rsidR="0022220C" w:rsidRPr="00234B3F">
        <w:rPr>
          <w:rFonts w:hint="cs"/>
          <w:rtl/>
        </w:rPr>
        <w:t xml:space="preserve">וי </w:t>
      </w:r>
      <w:r w:rsidR="00234B3F" w:rsidRPr="00234B3F">
        <w:rPr>
          <w:rFonts w:hint="cs"/>
          <w:rtl/>
        </w:rPr>
        <w:t>יושב-ראש ועד</w:t>
      </w:r>
      <w:r w:rsidR="00234B3F">
        <w:rPr>
          <w:rFonts w:hint="cs"/>
          <w:rtl/>
        </w:rPr>
        <w:t>ת החוקה, חוק ומשפט</w:t>
      </w: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FF4969" w:rsidRDefault="00E64116" w:rsidP="000472C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402CA" w:rsidRDefault="00B402CA" w:rsidP="00B402C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FF4969" w:rsidRDefault="00FF4969" w:rsidP="000472C1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0C47F5" w:rsidRDefault="00D74AA5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D74AA5" w:rsidRDefault="00D74AA5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D74AA5" w:rsidRDefault="00D74AA5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D74AA5" w:rsidRDefault="00D74AA5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:rsidR="00D74AA5" w:rsidRDefault="00D74AA5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D74AA5" w:rsidRDefault="00D74AA5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D74AA5" w:rsidRPr="0082136D" w:rsidRDefault="00D74AA5" w:rsidP="00DE5B80">
      <w:pPr>
        <w:ind w:firstLine="0"/>
        <w:rPr>
          <w:rtl/>
        </w:rPr>
      </w:pPr>
    </w:p>
    <w:p w:rsidR="00D74AA5" w:rsidRDefault="00D74AA5" w:rsidP="00DE5B80">
      <w:pPr>
        <w:ind w:firstLine="0"/>
        <w:rPr>
          <w:b/>
          <w:bCs/>
          <w:u w:val="single"/>
          <w:rtl/>
        </w:rPr>
      </w:pPr>
    </w:p>
    <w:p w:rsidR="00D74AA5" w:rsidRDefault="00D74AA5" w:rsidP="00D74AA5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C3198" w:rsidRPr="00FC3198" w:rsidRDefault="00FC3198" w:rsidP="00D74AA5">
      <w:pPr>
        <w:ind w:firstLine="0"/>
        <w:outlineLvl w:val="1"/>
        <w:rPr>
          <w:rtl/>
        </w:rPr>
      </w:pPr>
      <w:bookmarkStart w:id="1" w:name="_ETM_Q1_2984562"/>
      <w:bookmarkStart w:id="2" w:name="_ETM_Q1_2984709"/>
      <w:bookmarkEnd w:id="1"/>
      <w:bookmarkEnd w:id="2"/>
      <w:r w:rsidRPr="00FC3198">
        <w:rPr>
          <w:rFonts w:hint="cs"/>
          <w:rtl/>
        </w:rPr>
        <w:t>אוהד טל</w:t>
      </w:r>
    </w:p>
    <w:p w:rsidR="00D74AA5" w:rsidRDefault="00D74AA5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D74AA5" w:rsidRDefault="00D74AA5" w:rsidP="00DE5B80">
      <w:pPr>
        <w:ind w:firstLine="0"/>
        <w:rPr>
          <w:rtl/>
        </w:rPr>
      </w:pPr>
    </w:p>
    <w:p w:rsidR="00B402CA" w:rsidRPr="00D74AA5" w:rsidRDefault="00B402C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523F8" w:rsidRDefault="00F523F8" w:rsidP="00F523F8">
      <w:pPr>
        <w:ind w:firstLine="0"/>
        <w:rPr>
          <w:rtl/>
        </w:rPr>
      </w:pPr>
      <w:r>
        <w:rPr>
          <w:rtl/>
        </w:rPr>
        <w:t>יושב ראש הכנסת אמיר אוחנה</w:t>
      </w:r>
    </w:p>
    <w:p w:rsidR="00F523F8" w:rsidRDefault="00F523F8" w:rsidP="00F523F8">
      <w:pPr>
        <w:ind w:firstLine="0"/>
        <w:rPr>
          <w:rtl/>
        </w:rPr>
      </w:pPr>
      <w:r>
        <w:rPr>
          <w:rtl/>
        </w:rPr>
        <w:t>שר המשפטים יריב לוין</w:t>
      </w:r>
    </w:p>
    <w:p w:rsidR="00F523F8" w:rsidRDefault="00F523F8" w:rsidP="00F523F8">
      <w:pPr>
        <w:ind w:firstLine="0"/>
        <w:rPr>
          <w:rtl/>
        </w:rPr>
      </w:pPr>
      <w:r>
        <w:rPr>
          <w:rtl/>
        </w:rPr>
        <w:t>שר החינוך</w:t>
      </w:r>
      <w:r w:rsidR="00ED323B">
        <w:rPr>
          <w:rFonts w:hint="cs"/>
          <w:rtl/>
        </w:rPr>
        <w:t xml:space="preserve"> </w:t>
      </w:r>
      <w:r>
        <w:rPr>
          <w:rtl/>
        </w:rPr>
        <w:t>יואב קיש</w:t>
      </w:r>
    </w:p>
    <w:p w:rsidR="001F17F0" w:rsidRDefault="001F17F0" w:rsidP="00F523F8">
      <w:pPr>
        <w:ind w:firstLine="0"/>
        <w:rPr>
          <w:rtl/>
        </w:rPr>
      </w:pPr>
      <w:r>
        <w:rPr>
          <w:rFonts w:hint="cs"/>
          <w:rtl/>
        </w:rPr>
        <w:t xml:space="preserve">שר האוצר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4403AB" w:rsidRDefault="004403AB" w:rsidP="00F523F8">
      <w:pPr>
        <w:ind w:firstLine="0"/>
        <w:rPr>
          <w:rtl/>
        </w:rPr>
      </w:pPr>
      <w:r>
        <w:rPr>
          <w:rFonts w:hint="cs"/>
          <w:rtl/>
        </w:rPr>
        <w:t>השרה למשימות לאומית אורית</w:t>
      </w:r>
      <w:r w:rsidR="00ED323B">
        <w:rPr>
          <w:rFonts w:hint="cs"/>
          <w:rtl/>
        </w:rPr>
        <w:t xml:space="preserve"> מלכה</w:t>
      </w:r>
      <w:r>
        <w:rPr>
          <w:rFonts w:hint="cs"/>
          <w:rtl/>
        </w:rPr>
        <w:t xml:space="preserve"> סטרוק</w:t>
      </w:r>
    </w:p>
    <w:p w:rsidR="004403AB" w:rsidRDefault="001F17F0" w:rsidP="00F523F8">
      <w:pPr>
        <w:ind w:firstLine="0"/>
        <w:rPr>
          <w:rtl/>
        </w:rPr>
      </w:pPr>
      <w:r>
        <w:rPr>
          <w:rFonts w:hint="cs"/>
          <w:rtl/>
        </w:rPr>
        <w:t>השר מאיר פרוש</w:t>
      </w:r>
    </w:p>
    <w:p w:rsidR="00FC3198" w:rsidRDefault="00FC3198" w:rsidP="00F523F8">
      <w:pPr>
        <w:ind w:firstLine="0"/>
        <w:rPr>
          <w:rtl/>
        </w:rPr>
      </w:pPr>
      <w:r>
        <w:rPr>
          <w:rFonts w:hint="cs"/>
          <w:rtl/>
        </w:rPr>
        <w:t xml:space="preserve">סגנית שר האוצר מיכל </w:t>
      </w:r>
      <w:r w:rsidR="005B3E07">
        <w:rPr>
          <w:rFonts w:hint="cs"/>
          <w:rtl/>
        </w:rPr>
        <w:t xml:space="preserve">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1F17F0" w:rsidRDefault="001F17F0" w:rsidP="004D5991">
      <w:pPr>
        <w:ind w:firstLine="0"/>
        <w:rPr>
          <w:rtl/>
        </w:rPr>
      </w:pPr>
      <w:r>
        <w:rPr>
          <w:rtl/>
        </w:rPr>
        <w:t xml:space="preserve">סגן </w:t>
      </w:r>
      <w:r w:rsidR="00B10FA8">
        <w:rPr>
          <w:rFonts w:hint="cs"/>
          <w:rtl/>
        </w:rPr>
        <w:t xml:space="preserve">שר במשרד ראש הממשלה וסגן שר התחבורה והבטיחות בדרכים </w:t>
      </w:r>
      <w:r w:rsidR="004D5991">
        <w:rPr>
          <w:rFonts w:hint="cs"/>
          <w:rtl/>
        </w:rPr>
        <w:t xml:space="preserve">אורי </w:t>
      </w:r>
      <w:proofErr w:type="spellStart"/>
      <w:r w:rsidR="004D5991">
        <w:rPr>
          <w:rFonts w:hint="cs"/>
          <w:rtl/>
        </w:rPr>
        <w:t>מקלב</w:t>
      </w:r>
      <w:proofErr w:type="spellEnd"/>
    </w:p>
    <w:p w:rsidR="00B10FA8" w:rsidRPr="004403AB" w:rsidRDefault="001F17F0" w:rsidP="00B10FA8">
      <w:pPr>
        <w:ind w:firstLine="0"/>
        <w:rPr>
          <w:rtl/>
        </w:rPr>
      </w:pPr>
      <w:r>
        <w:rPr>
          <w:rtl/>
        </w:rPr>
        <w:t>מזכיר הכנסת דן מרזוק</w:t>
      </w:r>
    </w:p>
    <w:p w:rsidR="00E64116" w:rsidRDefault="009959AB" w:rsidP="00DE5B80">
      <w:pPr>
        <w:ind w:firstLine="0"/>
        <w:rPr>
          <w:rtl/>
        </w:rPr>
      </w:pPr>
      <w:r>
        <w:rPr>
          <w:rFonts w:hint="cs"/>
          <w:rtl/>
        </w:rPr>
        <w:t xml:space="preserve">שי גליק </w:t>
      </w:r>
      <w:r>
        <w:rPr>
          <w:rtl/>
        </w:rPr>
        <w:t>–</w:t>
      </w:r>
      <w:r>
        <w:rPr>
          <w:rFonts w:hint="cs"/>
          <w:rtl/>
        </w:rPr>
        <w:t xml:space="preserve"> מנכ"ל בצלמו</w:t>
      </w:r>
    </w:p>
    <w:p w:rsidR="00D37550" w:rsidRDefault="00D37550" w:rsidP="00DE5B80">
      <w:pPr>
        <w:ind w:firstLine="0"/>
        <w:rPr>
          <w:rtl/>
        </w:rPr>
      </w:pPr>
    </w:p>
    <w:p w:rsidR="00B402CA" w:rsidRPr="008713A4" w:rsidRDefault="00B402C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2220C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2307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2220C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22220C" w:rsidRDefault="0022220C" w:rsidP="00FC3198">
      <w:pPr>
        <w:ind w:firstLine="0"/>
        <w:rPr>
          <w:rtl/>
        </w:rPr>
      </w:pPr>
      <w:r>
        <w:rPr>
          <w:rtl/>
        </w:rPr>
        <w:t>אושרה עצידה</w:t>
      </w:r>
    </w:p>
    <w:p w:rsidR="0022220C" w:rsidRPr="00B402CA" w:rsidRDefault="008B6BA9" w:rsidP="00B402CA">
      <w:pPr>
        <w:ind w:left="2160"/>
        <w:rPr>
          <w:b/>
          <w:bCs/>
          <w:u w:val="single"/>
          <w:rtl/>
        </w:rPr>
      </w:pPr>
      <w:bookmarkStart w:id="3" w:name="_ETM_Q1_138218"/>
      <w:bookmarkStart w:id="4" w:name="_ETM_Q1_138263"/>
      <w:bookmarkEnd w:id="3"/>
      <w:bookmarkEnd w:id="4"/>
      <w:r>
        <w:rPr>
          <w:rtl/>
        </w:rPr>
        <w:br w:type="column"/>
      </w:r>
      <w:bookmarkStart w:id="5" w:name="ET_subject_מינוי_יושב_ראש_חדש_1"/>
      <w:r w:rsidR="0022220C" w:rsidRPr="00B402C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22220C" w:rsidRPr="00B402CA">
        <w:rPr>
          <w:b/>
          <w:bCs/>
          <w:u w:val="single"/>
          <w:rtl/>
        </w:rPr>
        <w:t xml:space="preserve">מינוי יושב-ראש </w:t>
      </w:r>
      <w:r w:rsidR="00D25286" w:rsidRPr="00B402CA">
        <w:rPr>
          <w:rFonts w:hint="cs"/>
          <w:b/>
          <w:bCs/>
          <w:u w:val="single"/>
          <w:rtl/>
        </w:rPr>
        <w:t>ועד</w:t>
      </w:r>
      <w:r w:rsidR="00234B3F" w:rsidRPr="00B402CA">
        <w:rPr>
          <w:rFonts w:hint="cs"/>
          <w:b/>
          <w:bCs/>
          <w:u w:val="single"/>
          <w:rtl/>
        </w:rPr>
        <w:t>ת החוקה, חוק ומשפט</w:t>
      </w:r>
      <w:r w:rsidR="0022220C" w:rsidRPr="00B402CA">
        <w:rPr>
          <w:rStyle w:val="TagStyle"/>
          <w:b w:val="0"/>
          <w:bCs/>
          <w:u w:val="single"/>
          <w:rtl/>
        </w:rPr>
        <w:t>&lt;&lt; נושא &gt;&gt;</w:t>
      </w:r>
      <w:r w:rsidR="0022220C" w:rsidRPr="00B402CA">
        <w:rPr>
          <w:b/>
          <w:bCs/>
          <w:u w:val="single"/>
          <w:rtl/>
        </w:rPr>
        <w:t xml:space="preserve">   </w:t>
      </w:r>
      <w:bookmarkEnd w:id="5"/>
    </w:p>
    <w:p w:rsidR="007931BD" w:rsidRDefault="007931BD" w:rsidP="00234B3F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" w:name="_ETM_Q1_171662"/>
      <w:bookmarkStart w:id="7" w:name="_ETM_Q1_1536501"/>
      <w:bookmarkEnd w:id="6"/>
      <w:bookmarkEnd w:id="7"/>
    </w:p>
    <w:p w:rsidR="00B402CA" w:rsidRDefault="00B402CA" w:rsidP="00234B3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F06292" w:rsidRDefault="00F06292" w:rsidP="00F06292">
      <w:pPr>
        <w:rPr>
          <w:rStyle w:val="TagStyle"/>
          <w:rFonts w:ascii="David" w:hAnsi="David"/>
          <w:u w:val="single"/>
          <w:rtl/>
          <w:lang w:eastAsia="he-IL"/>
        </w:rPr>
      </w:pPr>
      <w:bookmarkStart w:id="8" w:name="_ETM_Q1_1742649"/>
      <w:bookmarkStart w:id="9" w:name="_ETM_Q1_1742732"/>
      <w:bookmarkEnd w:id="8"/>
      <w:bookmarkEnd w:id="9"/>
    </w:p>
    <w:p w:rsidR="00F06292" w:rsidRDefault="00F06292" w:rsidP="002A026C">
      <w:pPr>
        <w:pStyle w:val="af6"/>
        <w:rPr>
          <w:rtl/>
        </w:rPr>
      </w:pPr>
      <w:bookmarkStart w:id="10" w:name="ET_yor_אופיר_כץ___יורַ_14"/>
      <w:r w:rsidRPr="002A026C">
        <w:rPr>
          <w:rStyle w:val="TagStyle"/>
          <w:rtl/>
        </w:rPr>
        <w:t xml:space="preserve"> &lt;&lt; יור &gt;&gt;</w:t>
      </w:r>
      <w:r w:rsidRPr="00F06292">
        <w:rPr>
          <w:rStyle w:val="TagStyle"/>
          <w:rtl/>
        </w:rPr>
        <w:t xml:space="preserve"> </w:t>
      </w:r>
      <w:r>
        <w:rPr>
          <w:rtl/>
        </w:rPr>
        <w:t>אופיר כץ</w:t>
      </w:r>
      <w:r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F06292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"/>
    </w:p>
    <w:p w:rsidR="00F06292" w:rsidRDefault="00F06292" w:rsidP="00F06292">
      <w:pPr>
        <w:pStyle w:val="KeepWithNext"/>
        <w:rPr>
          <w:rtl/>
          <w:lang w:eastAsia="he-IL"/>
        </w:rPr>
      </w:pPr>
    </w:p>
    <w:p w:rsidR="00F06292" w:rsidRDefault="00CE65E2" w:rsidP="000B7BA2">
      <w:pPr>
        <w:rPr>
          <w:rtl/>
          <w:lang w:eastAsia="he-IL"/>
        </w:rPr>
      </w:pPr>
      <w:bookmarkStart w:id="11" w:name="_ETM_Q1_1743720"/>
      <w:bookmarkStart w:id="12" w:name="_ETM_Q1_1743804"/>
      <w:bookmarkEnd w:id="11"/>
      <w:bookmarkEnd w:id="12"/>
      <w:r>
        <w:rPr>
          <w:rFonts w:hint="cs"/>
          <w:rtl/>
          <w:lang w:eastAsia="he-IL"/>
        </w:rPr>
        <w:t>שלום לכולם. אני פותח את</w:t>
      </w:r>
      <w:bookmarkStart w:id="13" w:name="_ETM_Q1_1746567"/>
      <w:bookmarkEnd w:id="13"/>
      <w:r>
        <w:rPr>
          <w:rFonts w:hint="cs"/>
          <w:rtl/>
          <w:lang w:eastAsia="he-IL"/>
        </w:rPr>
        <w:t xml:space="preserve"> הישיבה.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באמת, מה יותר טבעי </w:t>
      </w:r>
      <w:bookmarkStart w:id="14" w:name="_ETM_Q1_1761001"/>
      <w:bookmarkEnd w:id="14"/>
      <w:r>
        <w:rPr>
          <w:rFonts w:hint="cs"/>
          <w:rtl/>
          <w:lang w:eastAsia="he-IL"/>
        </w:rPr>
        <w:t>מזה שתשב בכיסא הזה?  הוועדה הזו</w:t>
      </w:r>
      <w:bookmarkStart w:id="15" w:name="_ETM_Q1_1766855"/>
      <w:bookmarkEnd w:id="15"/>
      <w:r>
        <w:rPr>
          <w:rFonts w:hint="cs"/>
          <w:rtl/>
          <w:lang w:eastAsia="he-IL"/>
        </w:rPr>
        <w:t xml:space="preserve"> היא בדמך</w:t>
      </w:r>
      <w:r w:rsidR="000B7BA2">
        <w:rPr>
          <w:rFonts w:hint="cs"/>
          <w:rtl/>
          <w:lang w:eastAsia="he-IL"/>
        </w:rPr>
        <w:t xml:space="preserve"> ובנפשך ואתה פועל בנושא הזה. </w:t>
      </w:r>
      <w:r>
        <w:rPr>
          <w:rFonts w:hint="cs"/>
          <w:rtl/>
          <w:lang w:eastAsia="he-IL"/>
        </w:rPr>
        <w:t xml:space="preserve">קראתי </w:t>
      </w:r>
      <w:bookmarkStart w:id="16" w:name="_ETM_Q1_1767509"/>
      <w:bookmarkEnd w:id="16"/>
      <w:r>
        <w:rPr>
          <w:rFonts w:hint="cs"/>
          <w:rtl/>
          <w:lang w:eastAsia="he-IL"/>
        </w:rPr>
        <w:t>את הספר</w:t>
      </w:r>
      <w:bookmarkStart w:id="17" w:name="_ETM_Q1_1768436"/>
      <w:bookmarkEnd w:id="17"/>
      <w:r>
        <w:rPr>
          <w:rFonts w:hint="cs"/>
          <w:rtl/>
          <w:lang w:eastAsia="he-IL"/>
        </w:rPr>
        <w:t xml:space="preserve"> די מזמן. והאמת, אין יותר מתאים וראוי </w:t>
      </w:r>
      <w:bookmarkStart w:id="18" w:name="_ETM_Q1_1771363"/>
      <w:bookmarkEnd w:id="18"/>
      <w:r>
        <w:rPr>
          <w:rFonts w:hint="cs"/>
          <w:rtl/>
          <w:lang w:eastAsia="he-IL"/>
        </w:rPr>
        <w:t xml:space="preserve">ממך לשבת בכיסא. </w:t>
      </w:r>
      <w:r w:rsidR="000B7B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ושב-ראש הוועדה הקודם,</w:t>
      </w:r>
      <w:bookmarkStart w:id="19" w:name="_ETM_Q1_1775176"/>
      <w:bookmarkEnd w:id="19"/>
      <w:r>
        <w:rPr>
          <w:rFonts w:hint="cs"/>
          <w:rtl/>
          <w:lang w:eastAsia="he-IL"/>
        </w:rPr>
        <w:t xml:space="preserve"> גלעד קריב, תמיד חוזר ומספר עד כמה השקעת בוועדה, הגעת </w:t>
      </w:r>
      <w:bookmarkStart w:id="20" w:name="_ETM_Q1_1780642"/>
      <w:bookmarkEnd w:id="20"/>
      <w:r w:rsidR="000B7BA2">
        <w:rPr>
          <w:rFonts w:hint="cs"/>
          <w:rtl/>
          <w:lang w:eastAsia="he-IL"/>
        </w:rPr>
        <w:t>לדיונים ו</w:t>
      </w:r>
      <w:r>
        <w:rPr>
          <w:rFonts w:hint="cs"/>
          <w:rtl/>
          <w:lang w:eastAsia="he-IL"/>
        </w:rPr>
        <w:t>קיימת עימותים עניינ</w:t>
      </w:r>
      <w:r w:rsidR="000B7B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 אני מאוד שמח</w:t>
      </w:r>
      <w:bookmarkStart w:id="21" w:name="_ETM_Q1_1787543"/>
      <w:bookmarkEnd w:id="21"/>
      <w:r>
        <w:rPr>
          <w:rFonts w:hint="cs"/>
          <w:rtl/>
          <w:lang w:eastAsia="he-IL"/>
        </w:rPr>
        <w:t xml:space="preserve"> עבורך. אני יודע שזה משהו ששאפת אליו מהרגע הראשון שנכנסת</w:t>
      </w:r>
      <w:bookmarkStart w:id="22" w:name="_ETM_Q1_1796166"/>
      <w:bookmarkEnd w:id="22"/>
      <w:r>
        <w:rPr>
          <w:rFonts w:hint="cs"/>
          <w:rtl/>
          <w:lang w:eastAsia="he-IL"/>
        </w:rPr>
        <w:t xml:space="preserve"> לבית הזה. אני בטוח שתעשה את העבודה על הצד הטוב</w:t>
      </w:r>
      <w:bookmarkStart w:id="23" w:name="_ETM_Q1_1799904"/>
      <w:bookmarkEnd w:id="23"/>
      <w:r w:rsidR="000B7BA2">
        <w:rPr>
          <w:rFonts w:hint="cs"/>
          <w:rtl/>
          <w:lang w:eastAsia="he-IL"/>
        </w:rPr>
        <w:t xml:space="preserve"> ביותר בעזרת</w:t>
      </w:r>
      <w:r>
        <w:rPr>
          <w:rFonts w:hint="cs"/>
          <w:rtl/>
          <w:lang w:eastAsia="he-IL"/>
        </w:rPr>
        <w:t xml:space="preserve"> הניסיון והידע שאתה מביא לפה. וכן, טוב שהוועדה</w:t>
      </w:r>
      <w:bookmarkStart w:id="24" w:name="_ETM_Q1_1806826"/>
      <w:bookmarkEnd w:id="24"/>
      <w:r>
        <w:rPr>
          <w:rFonts w:hint="cs"/>
          <w:rtl/>
          <w:lang w:eastAsia="he-IL"/>
        </w:rPr>
        <w:t xml:space="preserve"> תהיה בראשותך. מתוכננים </w:t>
      </w:r>
      <w:bookmarkStart w:id="25" w:name="_ETM_Q1_1813510"/>
      <w:bookmarkEnd w:id="25"/>
      <w:r>
        <w:rPr>
          <w:rFonts w:hint="cs"/>
          <w:rtl/>
          <w:lang w:eastAsia="he-IL"/>
        </w:rPr>
        <w:t xml:space="preserve">בוועדה שינויים גדולים, שמצפים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לעשות אותם. יושב</w:t>
      </w:r>
      <w:bookmarkStart w:id="26" w:name="_ETM_Q1_1814244"/>
      <w:bookmarkEnd w:id="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שר המשפטים. אני מאמין שתהיו קצת בקשר.</w:t>
      </w:r>
      <w:bookmarkStart w:id="27" w:name="_ETM_Q1_1823348"/>
      <w:bookmarkEnd w:id="27"/>
      <w:r>
        <w:rPr>
          <w:rFonts w:hint="cs"/>
          <w:rtl/>
          <w:lang w:eastAsia="he-IL"/>
        </w:rPr>
        <w:t xml:space="preserve"> </w:t>
      </w:r>
      <w:bookmarkStart w:id="28" w:name="_ETM_Q1_1823716"/>
      <w:bookmarkStart w:id="29" w:name="_ETM_Q1_1823793"/>
      <w:bookmarkStart w:id="30" w:name="_ETM_Q1_1823875"/>
      <w:bookmarkStart w:id="31" w:name="_ETM_Q1_1823945"/>
      <w:bookmarkEnd w:id="28"/>
      <w:bookmarkEnd w:id="29"/>
      <w:bookmarkEnd w:id="30"/>
      <w:bookmarkEnd w:id="31"/>
      <w:r>
        <w:rPr>
          <w:rFonts w:hint="cs"/>
          <w:rtl/>
          <w:lang w:eastAsia="he-IL"/>
        </w:rPr>
        <w:t xml:space="preserve">שמחה, המון בהצלחה. אני בטוח שתעשה את העבודה בצורה הטובה </w:t>
      </w:r>
      <w:bookmarkStart w:id="32" w:name="_ETM_Q1_1826541"/>
      <w:bookmarkEnd w:id="32"/>
      <w:r>
        <w:rPr>
          <w:rFonts w:hint="cs"/>
          <w:rtl/>
          <w:lang w:eastAsia="he-IL"/>
        </w:rPr>
        <w:t xml:space="preserve">ביותר.  </w:t>
      </w:r>
    </w:p>
    <w:p w:rsidR="00CE65E2" w:rsidRPr="00F06292" w:rsidRDefault="00CE65E2" w:rsidP="00CE65E2">
      <w:pPr>
        <w:rPr>
          <w:rtl/>
          <w:lang w:eastAsia="he-IL"/>
        </w:rPr>
      </w:pPr>
      <w:bookmarkStart w:id="33" w:name="_ETM_Q1_1768512"/>
      <w:bookmarkEnd w:id="33"/>
    </w:p>
    <w:p w:rsidR="00F06292" w:rsidRDefault="00CE65E2" w:rsidP="00F06292">
      <w:pPr>
        <w:rPr>
          <w:rtl/>
          <w:lang w:eastAsia="he-IL"/>
        </w:rPr>
      </w:pPr>
      <w:r>
        <w:rPr>
          <w:rtl/>
          <w:lang w:eastAsia="he-IL"/>
        </w:rPr>
        <w:t xml:space="preserve">אם כך: </w:t>
      </w:r>
      <w:r w:rsidRPr="00CE65E2">
        <w:rPr>
          <w:rtl/>
          <w:lang w:eastAsia="he-IL"/>
        </w:rPr>
        <w:t>בהתאם להוראות סעיף 106(א)(1) לתקנון הכנסת</w:t>
      </w:r>
      <w:r>
        <w:rPr>
          <w:rFonts w:hint="cs"/>
          <w:rtl/>
          <w:lang w:eastAsia="he-IL"/>
        </w:rPr>
        <w:t>,</w:t>
      </w:r>
      <w:r w:rsidRPr="00CE65E2">
        <w:rPr>
          <w:rtl/>
          <w:lang w:eastAsia="he-IL"/>
        </w:rPr>
        <w:t xml:space="preserve"> ועדה תבחר יושב-ראש </w:t>
      </w:r>
      <w:r>
        <w:rPr>
          <w:rtl/>
          <w:lang w:eastAsia="he-IL"/>
        </w:rPr>
        <w:t>מבין חבריה לפי המלצת ועדת הכנסת</w:t>
      </w:r>
      <w:r>
        <w:rPr>
          <w:rFonts w:hint="cs"/>
          <w:rtl/>
          <w:lang w:eastAsia="he-IL"/>
        </w:rPr>
        <w:t>. ועדת הכנסת החליטה להמליץ לוועדת חוקה,</w:t>
      </w:r>
      <w:bookmarkStart w:id="34" w:name="_ETM_Q1_1839195"/>
      <w:bookmarkEnd w:id="34"/>
      <w:r>
        <w:rPr>
          <w:rFonts w:hint="cs"/>
          <w:rtl/>
          <w:lang w:eastAsia="he-IL"/>
        </w:rPr>
        <w:t xml:space="preserve"> חוק ומשפט לבחור בחבר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כיושב-ראש הוועדה. מי</w:t>
      </w:r>
      <w:bookmarkStart w:id="35" w:name="_ETM_Q1_1843329"/>
      <w:bookmarkEnd w:id="35"/>
      <w:r>
        <w:rPr>
          <w:rFonts w:hint="cs"/>
          <w:rtl/>
          <w:lang w:eastAsia="he-IL"/>
        </w:rPr>
        <w:t xml:space="preserve"> בעד? </w:t>
      </w:r>
    </w:p>
    <w:p w:rsidR="00CE65E2" w:rsidRDefault="00CE65E2" w:rsidP="00F06292">
      <w:pPr>
        <w:rPr>
          <w:rtl/>
          <w:lang w:eastAsia="he-IL"/>
        </w:rPr>
      </w:pPr>
      <w:bookmarkStart w:id="36" w:name="_ETM_Q1_1741172"/>
      <w:bookmarkStart w:id="37" w:name="_ETM_Q1_1741266"/>
      <w:bookmarkEnd w:id="36"/>
      <w:bookmarkEnd w:id="37"/>
    </w:p>
    <w:p w:rsidR="00CE65E2" w:rsidRDefault="00CE65E2" w:rsidP="002A026C">
      <w:pPr>
        <w:pStyle w:val="a4"/>
      </w:pPr>
      <w:bookmarkStart w:id="38" w:name="_ETM_Q1_1840405"/>
      <w:bookmarkStart w:id="39" w:name="_ETM_Q1_1840477"/>
      <w:bookmarkStart w:id="40" w:name="ET_speaker_אמיר_אוחנה_42"/>
      <w:bookmarkEnd w:id="38"/>
      <w:bookmarkEnd w:id="39"/>
      <w:r w:rsidRPr="002A026C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 יו"ר הכנסת אמיר אוחנה:</w:t>
      </w:r>
      <w:r>
        <w:rPr>
          <w:rStyle w:val="TagStyle"/>
          <w:rFonts w:hint="cs"/>
          <w:rtl/>
        </w:rPr>
        <w:t xml:space="preserve"> </w:t>
      </w:r>
      <w:r w:rsidRPr="002A026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0"/>
    </w:p>
    <w:p w:rsidR="00CE65E2" w:rsidRDefault="00CE65E2" w:rsidP="00CE65E2">
      <w:pPr>
        <w:pStyle w:val="KeepWithNext"/>
        <w:rPr>
          <w:rtl/>
          <w:lang w:eastAsia="he-IL"/>
        </w:rPr>
      </w:pPr>
    </w:p>
    <w:p w:rsidR="00CE65E2" w:rsidRDefault="00CE65E2" w:rsidP="00CE65E2">
      <w:pPr>
        <w:rPr>
          <w:rtl/>
          <w:lang w:eastAsia="he-IL"/>
        </w:rPr>
      </w:pPr>
      <w:r>
        <w:rPr>
          <w:rtl/>
          <w:lang w:eastAsia="he-IL"/>
        </w:rPr>
        <w:t>אילו הייתי חבר בוועדה הייתי</w:t>
      </w:r>
      <w:bookmarkStart w:id="41" w:name="_ETM_Q1_1317000"/>
      <w:bookmarkEnd w:id="41"/>
      <w:r>
        <w:rPr>
          <w:rtl/>
          <w:lang w:eastAsia="he-IL"/>
        </w:rPr>
        <w:t xml:space="preserve"> מצביע בעד. </w:t>
      </w:r>
    </w:p>
    <w:p w:rsidR="00CE65E2" w:rsidRDefault="00CE65E2" w:rsidP="00CE65E2">
      <w:pPr>
        <w:rPr>
          <w:rtl/>
          <w:lang w:eastAsia="he-IL"/>
        </w:rPr>
      </w:pPr>
      <w:bookmarkStart w:id="42" w:name="_ETM_Q1_1846027"/>
      <w:bookmarkStart w:id="43" w:name="_ETM_Q1_1846094"/>
      <w:bookmarkEnd w:id="42"/>
      <w:bookmarkEnd w:id="43"/>
    </w:p>
    <w:p w:rsidR="00CE65E2" w:rsidRDefault="00CE65E2" w:rsidP="002A026C">
      <w:pPr>
        <w:pStyle w:val="a4"/>
        <w:rPr>
          <w:rtl/>
        </w:rPr>
      </w:pPr>
      <w:bookmarkStart w:id="44" w:name="ET_knessetmember_6414_44"/>
      <w:r w:rsidRPr="002A026C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(יו"ר ועדת הכנסת):</w:t>
      </w:r>
      <w:r>
        <w:rPr>
          <w:rStyle w:val="TagStyle"/>
          <w:rFonts w:hint="cs"/>
          <w:rtl/>
        </w:rPr>
        <w:t xml:space="preserve"> </w:t>
      </w:r>
      <w:r w:rsidRPr="002A026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"/>
    </w:p>
    <w:p w:rsidR="00CE65E2" w:rsidRDefault="00CE65E2" w:rsidP="00CE65E2">
      <w:pPr>
        <w:pStyle w:val="KeepWithNext"/>
        <w:rPr>
          <w:rtl/>
          <w:lang w:eastAsia="he-IL"/>
        </w:rPr>
      </w:pPr>
    </w:p>
    <w:p w:rsidR="00CE65E2" w:rsidRDefault="00CE65E2" w:rsidP="00CE65E2">
      <w:pPr>
        <w:rPr>
          <w:rtl/>
          <w:lang w:eastAsia="he-IL"/>
        </w:rPr>
      </w:pPr>
      <w:r>
        <w:rPr>
          <w:rtl/>
          <w:lang w:eastAsia="he-IL"/>
        </w:rPr>
        <w:t>מי נגד?</w:t>
      </w:r>
      <w:bookmarkStart w:id="45" w:name="_ETM_Q1_1318000"/>
      <w:bookmarkEnd w:id="45"/>
      <w:r>
        <w:rPr>
          <w:rtl/>
          <w:lang w:eastAsia="he-IL"/>
        </w:rPr>
        <w:t xml:space="preserve"> מי נמנע? </w:t>
      </w:r>
    </w:p>
    <w:p w:rsidR="00CE65E2" w:rsidRDefault="00CE65E2" w:rsidP="00CE65E2">
      <w:pPr>
        <w:rPr>
          <w:rtl/>
          <w:lang w:eastAsia="he-IL"/>
        </w:rPr>
      </w:pPr>
    </w:p>
    <w:p w:rsidR="00CE65E2" w:rsidRDefault="00CE65E2" w:rsidP="00CE65E2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CE65E2" w:rsidRDefault="00CE65E2" w:rsidP="00CE65E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ההצבעה אושרה.</w:t>
      </w:r>
    </w:p>
    <w:p w:rsidR="00CE65E2" w:rsidRDefault="00CE65E2" w:rsidP="00CE65E2">
      <w:pPr>
        <w:ind w:firstLine="0"/>
        <w:rPr>
          <w:rtl/>
          <w:lang w:eastAsia="he-IL"/>
        </w:rPr>
      </w:pPr>
    </w:p>
    <w:p w:rsidR="00CE65E2" w:rsidRDefault="00CE65E2" w:rsidP="002A026C">
      <w:pPr>
        <w:pStyle w:val="a4"/>
        <w:rPr>
          <w:rtl/>
        </w:rPr>
      </w:pPr>
      <w:bookmarkStart w:id="46" w:name="ET_knessetmember_6414_48"/>
      <w:r w:rsidRPr="002A026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(יו"ר ועדת הכנסת):</w:t>
      </w:r>
      <w:r>
        <w:rPr>
          <w:rStyle w:val="TagStyle"/>
          <w:rFonts w:hint="cs"/>
          <w:rtl/>
        </w:rPr>
        <w:t xml:space="preserve"> </w:t>
      </w:r>
      <w:r w:rsidRPr="002A026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"/>
    </w:p>
    <w:p w:rsidR="00CE65E2" w:rsidRDefault="00CE65E2" w:rsidP="00CE65E2">
      <w:pPr>
        <w:pStyle w:val="KeepWithNext"/>
        <w:rPr>
          <w:rtl/>
          <w:lang w:eastAsia="he-IL"/>
        </w:rPr>
      </w:pPr>
    </w:p>
    <w:p w:rsidR="00CE65E2" w:rsidRDefault="00CE65E2" w:rsidP="00CE65E2">
      <w:pPr>
        <w:rPr>
          <w:rtl/>
          <w:lang w:eastAsia="he-IL"/>
        </w:rPr>
      </w:pPr>
      <w:r>
        <w:rPr>
          <w:rtl/>
          <w:lang w:eastAsia="he-IL"/>
        </w:rPr>
        <w:t>אם כך</w:t>
      </w:r>
      <w:r w:rsidR="000B7B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ההצבעה עברה פה אחד. אדוני</w:t>
      </w:r>
      <w:r>
        <w:rPr>
          <w:rFonts w:hint="cs"/>
          <w:rtl/>
          <w:lang w:eastAsia="he-IL"/>
        </w:rPr>
        <w:t xml:space="preserve">, בבקשה. הכיסא שלך. </w:t>
      </w:r>
      <w:bookmarkStart w:id="47" w:name="_ETM_Q1_1853229"/>
      <w:bookmarkEnd w:id="47"/>
    </w:p>
    <w:p w:rsidR="00CE65E2" w:rsidRDefault="00CE65E2" w:rsidP="00CE65E2">
      <w:pPr>
        <w:rPr>
          <w:rtl/>
          <w:lang w:eastAsia="he-IL"/>
        </w:rPr>
      </w:pPr>
      <w:bookmarkStart w:id="48" w:name="_ETM_Q1_1853288"/>
      <w:bookmarkStart w:id="49" w:name="_ETM_Q1_1853324"/>
      <w:bookmarkStart w:id="50" w:name="_ETM_Q1_1853836"/>
      <w:bookmarkEnd w:id="48"/>
      <w:bookmarkEnd w:id="49"/>
      <w:bookmarkEnd w:id="50"/>
    </w:p>
    <w:p w:rsidR="00CE65E2" w:rsidRDefault="00CE65E2" w:rsidP="00CE65E2">
      <w:pPr>
        <w:rPr>
          <w:rtl/>
          <w:lang w:eastAsia="he-IL"/>
        </w:rPr>
      </w:pPr>
      <w:bookmarkStart w:id="51" w:name="_ETM_Q1_1853903"/>
      <w:bookmarkEnd w:id="5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(מחיאות כפיים)</w:t>
      </w:r>
      <w:bookmarkStart w:id="52" w:name="_ETM_Q1_1861533"/>
      <w:bookmarkEnd w:id="52"/>
    </w:p>
    <w:p w:rsidR="00F523F8" w:rsidRDefault="00F523F8" w:rsidP="00F523F8">
      <w:pPr>
        <w:pStyle w:val="KeepWithNext"/>
        <w:rPr>
          <w:rtl/>
          <w:lang w:eastAsia="he-IL"/>
        </w:rPr>
      </w:pPr>
      <w:bookmarkStart w:id="53" w:name="_ETM_Q1_1861599"/>
      <w:bookmarkStart w:id="54" w:name="_ETM_Q1_1861660"/>
      <w:bookmarkStart w:id="55" w:name="_ETM_Q1_1861717"/>
      <w:bookmarkStart w:id="56" w:name="_ETM_Q1_1867392"/>
      <w:bookmarkEnd w:id="53"/>
      <w:bookmarkEnd w:id="54"/>
      <w:bookmarkEnd w:id="55"/>
      <w:bookmarkEnd w:id="56"/>
    </w:p>
    <w:p w:rsidR="0077440E" w:rsidRDefault="0077440E" w:rsidP="002A026C">
      <w:pPr>
        <w:pStyle w:val="af6"/>
        <w:rPr>
          <w:rtl/>
        </w:rPr>
      </w:pPr>
      <w:bookmarkStart w:id="57" w:name="ET_yor_שמחה_רוטמן___יורַ_88"/>
      <w:r w:rsidRPr="002A026C">
        <w:rPr>
          <w:rStyle w:val="TagStyle"/>
          <w:rtl/>
        </w:rPr>
        <w:t xml:space="preserve"> &lt;&lt; יור &gt;&gt;</w:t>
      </w:r>
      <w:r w:rsidRPr="0077440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7440E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77440E" w:rsidRPr="0077440E" w:rsidRDefault="0077440E" w:rsidP="0077440E">
      <w:pPr>
        <w:ind w:firstLine="0"/>
        <w:rPr>
          <w:rtl/>
          <w:lang w:eastAsia="he-IL"/>
        </w:rPr>
      </w:pPr>
    </w:p>
    <w:p w:rsidR="00F523F8" w:rsidRDefault="00F523F8" w:rsidP="00F523F8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 יושב-ראש הכנסת.</w:t>
      </w:r>
      <w:bookmarkStart w:id="58" w:name="_ETM_Q1_1864058"/>
      <w:bookmarkEnd w:id="58"/>
    </w:p>
    <w:p w:rsidR="00F523F8" w:rsidRPr="00F523F8" w:rsidRDefault="00F523F8" w:rsidP="00F523F8">
      <w:pPr>
        <w:rPr>
          <w:rtl/>
          <w:lang w:eastAsia="he-IL"/>
        </w:rPr>
      </w:pPr>
      <w:bookmarkStart w:id="59" w:name="_ETM_Q1_1864128"/>
      <w:bookmarkEnd w:id="59"/>
    </w:p>
    <w:p w:rsidR="00F523F8" w:rsidRDefault="00F523F8" w:rsidP="002A026C">
      <w:pPr>
        <w:pStyle w:val="a4"/>
        <w:rPr>
          <w:rtl/>
        </w:rPr>
      </w:pPr>
      <w:bookmarkStart w:id="60" w:name="ET_speaker_אמיר_אוחנה_20"/>
      <w:r w:rsidRPr="002A026C">
        <w:rPr>
          <w:rStyle w:val="TagStyle"/>
          <w:rtl/>
        </w:rPr>
        <w:t xml:space="preserve"> &lt;&lt; דובר &gt;&gt;</w:t>
      </w:r>
      <w:r w:rsidRPr="00F523F8">
        <w:rPr>
          <w:rStyle w:val="TagStyle"/>
          <w:rtl/>
        </w:rPr>
        <w:t xml:space="preserve"> </w:t>
      </w:r>
      <w:r>
        <w:rPr>
          <w:rtl/>
        </w:rPr>
        <w:t>יו"ר הכנסת אמיר אוחנה:</w:t>
      </w:r>
      <w:r w:rsidRPr="00F523F8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CE65E2" w:rsidRDefault="00CE65E2" w:rsidP="00CE65E2">
      <w:pPr>
        <w:ind w:firstLine="0"/>
        <w:rPr>
          <w:rtl/>
        </w:rPr>
      </w:pPr>
      <w:bookmarkStart w:id="61" w:name="_ETM_Q1_1871512"/>
      <w:bookmarkStart w:id="62" w:name="_ETM_Q1_1871585"/>
      <w:bookmarkEnd w:id="61"/>
      <w:bookmarkEnd w:id="62"/>
    </w:p>
    <w:p w:rsidR="00F523F8" w:rsidRDefault="00F523F8" w:rsidP="00F523F8">
      <w:pPr>
        <w:rPr>
          <w:rtl/>
        </w:rPr>
      </w:pPr>
      <w:bookmarkStart w:id="63" w:name="_ETM_Q1_1872378"/>
      <w:bookmarkStart w:id="64" w:name="_ETM_Q1_1872457"/>
      <w:bookmarkEnd w:id="63"/>
      <w:bookmarkEnd w:id="64"/>
      <w:r>
        <w:rPr>
          <w:rFonts w:hint="cs"/>
          <w:rtl/>
        </w:rPr>
        <w:t xml:space="preserve">שמחה, תודה רבה. </w:t>
      </w:r>
      <w:bookmarkStart w:id="65" w:name="_ETM_Q1_1874203"/>
      <w:bookmarkEnd w:id="65"/>
      <w:r>
        <w:rPr>
          <w:rFonts w:hint="cs"/>
          <w:rtl/>
        </w:rPr>
        <w:t>כל הוועדות בכנסת חשובות ומעניינות, אבל יש לי תחושה</w:t>
      </w:r>
      <w:bookmarkStart w:id="66" w:name="_ETM_Q1_1878724"/>
      <w:bookmarkEnd w:id="66"/>
      <w:r>
        <w:rPr>
          <w:rFonts w:hint="cs"/>
          <w:rtl/>
        </w:rPr>
        <w:t xml:space="preserve"> שפה יהיה מעניין במיוחד. חי נפשי שאני שמעתי את שמחה</w:t>
      </w:r>
      <w:bookmarkStart w:id="67" w:name="_ETM_Q1_1885604"/>
      <w:bookmarkEnd w:id="6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אומר שהוא מעדיף להיות יושב-ראש ועדת חוקה, חוק </w:t>
      </w:r>
      <w:bookmarkStart w:id="68" w:name="_ETM_Q1_1883832"/>
      <w:bookmarkEnd w:id="68"/>
      <w:r>
        <w:rPr>
          <w:rFonts w:hint="cs"/>
          <w:rtl/>
        </w:rPr>
        <w:t xml:space="preserve">ומשפט מלהיות שר. אני שמח שהגעת למקום שאליו שאפת. אני </w:t>
      </w:r>
      <w:bookmarkStart w:id="69" w:name="_ETM_Q1_1895353"/>
      <w:bookmarkEnd w:id="69"/>
      <w:r>
        <w:rPr>
          <w:rFonts w:hint="cs"/>
          <w:rtl/>
        </w:rPr>
        <w:t xml:space="preserve">יכול לספר לכם אנקדוטה קטנה. אני הייתי שר משפטים </w:t>
      </w:r>
      <w:bookmarkStart w:id="70" w:name="_ETM_Q1_1899315"/>
      <w:bookmarkEnd w:id="70"/>
      <w:r>
        <w:rPr>
          <w:rFonts w:hint="cs"/>
          <w:rtl/>
        </w:rPr>
        <w:t xml:space="preserve">בזמן ששמחה, אז עורך הדין שמחה </w:t>
      </w:r>
      <w:proofErr w:type="spellStart"/>
      <w:r>
        <w:rPr>
          <w:rFonts w:hint="cs"/>
          <w:rtl/>
        </w:rPr>
        <w:t>רוטמן</w:t>
      </w:r>
      <w:bookmarkStart w:id="71" w:name="_ETM_Q1_1905673"/>
      <w:bookmarkEnd w:id="71"/>
      <w:proofErr w:type="spellEnd"/>
      <w:r>
        <w:rPr>
          <w:rFonts w:hint="cs"/>
          <w:rtl/>
        </w:rPr>
        <w:t>, כתב את הספר המצוין שלו: מפלגת בג"ץ.</w:t>
      </w:r>
      <w:bookmarkStart w:id="72" w:name="_ETM_Q1_1908902"/>
      <w:bookmarkEnd w:id="72"/>
      <w:r>
        <w:rPr>
          <w:rFonts w:hint="cs"/>
          <w:rtl/>
        </w:rPr>
        <w:t xml:space="preserve"> </w:t>
      </w:r>
      <w:bookmarkStart w:id="73" w:name="_ETM_Q1_1867547"/>
      <w:bookmarkStart w:id="74" w:name="_ETM_Q1_1867585"/>
      <w:bookmarkStart w:id="75" w:name="_ETM_Q1_1872588"/>
      <w:bookmarkStart w:id="76" w:name="_ETM_Q1_1872628"/>
      <w:bookmarkStart w:id="77" w:name="_ETM_Q1_1872682"/>
      <w:bookmarkStart w:id="78" w:name="_ETM_Q1_1872717"/>
      <w:bookmarkEnd w:id="73"/>
      <w:bookmarkEnd w:id="74"/>
      <w:bookmarkEnd w:id="75"/>
      <w:bookmarkEnd w:id="76"/>
      <w:bookmarkEnd w:id="77"/>
      <w:bookmarkEnd w:id="78"/>
      <w:r>
        <w:rPr>
          <w:rFonts w:hint="cs"/>
          <w:rtl/>
        </w:rPr>
        <w:t xml:space="preserve">הוא הזמין אותי לשאת דברים בהשקת הספר. בכל זאת, שר משפטים </w:t>
      </w:r>
      <w:bookmarkStart w:id="79" w:name="_ETM_Q1_1916989"/>
      <w:bookmarkEnd w:id="79"/>
      <w:r>
        <w:rPr>
          <w:rFonts w:hint="cs"/>
          <w:rtl/>
        </w:rPr>
        <w:t xml:space="preserve">יושב בכל יום חמישי עם נשיאת העליון, אולי </w:t>
      </w:r>
      <w:bookmarkStart w:id="80" w:name="_ETM_Q1_1918618"/>
      <w:bookmarkEnd w:id="80"/>
      <w:r>
        <w:rPr>
          <w:rFonts w:hint="cs"/>
          <w:rtl/>
        </w:rPr>
        <w:t xml:space="preserve">זה לא מתאים - כך היו מי שיעצו לי. אבל הגעתי בכבוד </w:t>
      </w:r>
      <w:bookmarkStart w:id="81" w:name="_ETM_Q1_1924358"/>
      <w:bookmarkEnd w:id="81"/>
      <w:r>
        <w:rPr>
          <w:rFonts w:hint="cs"/>
          <w:rtl/>
        </w:rPr>
        <w:t xml:space="preserve">רב. אני יכול לומר לכם שבניגוד לתדמית שאפשר לחשוב על </w:t>
      </w:r>
      <w:bookmarkStart w:id="82" w:name="_ETM_Q1_1931453"/>
      <w:bookmarkEnd w:id="82"/>
      <w:r>
        <w:rPr>
          <w:rFonts w:hint="cs"/>
          <w:rtl/>
        </w:rPr>
        <w:t xml:space="preserve">השקה של ספר שעוסק בנושאים משפטיים, לא היה מדובר באיזה חמישים </w:t>
      </w:r>
      <w:bookmarkStart w:id="83" w:name="_ETM_Q1_1935582"/>
      <w:bookmarkEnd w:id="83"/>
      <w:r>
        <w:rPr>
          <w:rFonts w:hint="cs"/>
          <w:rtl/>
        </w:rPr>
        <w:t xml:space="preserve">עכברי משפט, אלא באולם מלא מפה </w:t>
      </w:r>
      <w:bookmarkStart w:id="84" w:name="_ETM_Q1_1939276"/>
      <w:bookmarkEnd w:id="84"/>
      <w:r>
        <w:rPr>
          <w:rFonts w:hint="cs"/>
          <w:rtl/>
        </w:rPr>
        <w:t xml:space="preserve">לפה, באזרחים שחלקם משפטנים וחלקם ממש לא. אבל הנושא בוער </w:t>
      </w:r>
      <w:bookmarkStart w:id="85" w:name="_ETM_Q1_1946349"/>
      <w:bookmarkEnd w:id="85"/>
      <w:r>
        <w:rPr>
          <w:rFonts w:hint="cs"/>
          <w:rtl/>
        </w:rPr>
        <w:t xml:space="preserve">בהם, הנושא חשוב להם. ומהו הנושא? הנושא הוא: מיהו הריבון? באיזה </w:t>
      </w:r>
      <w:bookmarkStart w:id="86" w:name="_ETM_Q1_1955170"/>
      <w:bookmarkEnd w:id="86"/>
      <w:r>
        <w:rPr>
          <w:rFonts w:hint="cs"/>
          <w:rtl/>
        </w:rPr>
        <w:t xml:space="preserve">צד הדמוקרטיה הישראלית? אני מאלה שסבורים, ואני שמח שגם אתה, </w:t>
      </w:r>
      <w:bookmarkStart w:id="87" w:name="_ETM_Q1_1959728"/>
      <w:bookmarkEnd w:id="87"/>
      <w:r>
        <w:rPr>
          <w:rFonts w:hint="cs"/>
          <w:rtl/>
        </w:rPr>
        <w:t xml:space="preserve">שמחה, שהריבון הוא העם, והעם </w:t>
      </w:r>
      <w:bookmarkStart w:id="88" w:name="_ETM_Q1_1962994"/>
      <w:bookmarkEnd w:id="88"/>
      <w:r>
        <w:rPr>
          <w:rFonts w:hint="cs"/>
          <w:rtl/>
        </w:rPr>
        <w:t xml:space="preserve">מאציל את ריבונותו, ואמרתי זאת גם בנאום הכניסה שלי לתפקיד, לחברות ולחברי הבית הזה, כל אחד לפי </w:t>
      </w:r>
      <w:bookmarkStart w:id="89" w:name="_ETM_Q1_1974211"/>
      <w:bookmarkEnd w:id="89"/>
      <w:r>
        <w:rPr>
          <w:rFonts w:hint="cs"/>
          <w:rtl/>
        </w:rPr>
        <w:t xml:space="preserve">השקפתו ועמדתו, על מנת שיקבלו את ההחלטות וההכרעות החשובות </w:t>
      </w:r>
      <w:bookmarkStart w:id="90" w:name="_ETM_Q1_1981506"/>
      <w:bookmarkEnd w:id="90"/>
      <w:r>
        <w:rPr>
          <w:rFonts w:hint="cs"/>
          <w:rtl/>
        </w:rPr>
        <w:t xml:space="preserve">ביותר בציבוריות הישראלית. </w:t>
      </w:r>
    </w:p>
    <w:p w:rsidR="00F523F8" w:rsidRDefault="00F523F8" w:rsidP="00F523F8">
      <w:pPr>
        <w:rPr>
          <w:rtl/>
        </w:rPr>
      </w:pPr>
      <w:bookmarkStart w:id="91" w:name="_ETM_Q1_1986918"/>
      <w:bookmarkStart w:id="92" w:name="_ETM_Q1_1987010"/>
      <w:bookmarkEnd w:id="91"/>
      <w:bookmarkEnd w:id="92"/>
    </w:p>
    <w:p w:rsidR="00F523F8" w:rsidRDefault="00F523F8" w:rsidP="000472C1">
      <w:pPr>
        <w:rPr>
          <w:rtl/>
        </w:rPr>
      </w:pPr>
      <w:bookmarkStart w:id="93" w:name="_ETM_Q1_1987057"/>
      <w:bookmarkStart w:id="94" w:name="_ETM_Q1_1987114"/>
      <w:bookmarkEnd w:id="93"/>
      <w:bookmarkEnd w:id="94"/>
      <w:r>
        <w:rPr>
          <w:rFonts w:hint="cs"/>
          <w:rtl/>
        </w:rPr>
        <w:t xml:space="preserve">שמחה, אני </w:t>
      </w:r>
      <w:r w:rsidR="000B7BA2">
        <w:rPr>
          <w:rFonts w:hint="cs"/>
          <w:rtl/>
        </w:rPr>
        <w:t xml:space="preserve">גם </w:t>
      </w:r>
      <w:r>
        <w:rPr>
          <w:rFonts w:hint="cs"/>
          <w:rtl/>
        </w:rPr>
        <w:t>שמח</w:t>
      </w:r>
      <w:bookmarkStart w:id="95" w:name="_ETM_Q1_1988565"/>
      <w:bookmarkEnd w:id="95"/>
      <w:r>
        <w:rPr>
          <w:rFonts w:hint="cs"/>
          <w:rtl/>
        </w:rPr>
        <w:t xml:space="preserve"> שאדם כמוך, ידען, נחוש, שאיננו נוטה להתפשר, </w:t>
      </w:r>
      <w:bookmarkStart w:id="96" w:name="_ETM_Q1_1999566"/>
      <w:bookmarkEnd w:id="96"/>
      <w:r>
        <w:rPr>
          <w:rFonts w:hint="cs"/>
          <w:rtl/>
        </w:rPr>
        <w:t>עומד בראש הוועדה החשובה הזו. יהיו פה ויכוחים. יי</w:t>
      </w:r>
      <w:bookmarkStart w:id="97" w:name="_ETM_Q1_2006244"/>
      <w:bookmarkEnd w:id="97"/>
      <w:r>
        <w:rPr>
          <w:rFonts w:hint="cs"/>
          <w:rtl/>
        </w:rPr>
        <w:t xml:space="preserve">תכן אפילו שאגיע להשתתף בחלקם. </w:t>
      </w:r>
      <w:r w:rsidR="000B7BA2">
        <w:rPr>
          <w:rFonts w:hint="cs"/>
          <w:rtl/>
        </w:rPr>
        <w:t xml:space="preserve">כאמור, </w:t>
      </w:r>
      <w:r>
        <w:rPr>
          <w:rFonts w:hint="cs"/>
          <w:rtl/>
        </w:rPr>
        <w:t xml:space="preserve">אני חושב שיש חשיבות </w:t>
      </w:r>
      <w:bookmarkStart w:id="98" w:name="_ETM_Q1_2012723"/>
      <w:bookmarkEnd w:id="98"/>
      <w:r>
        <w:rPr>
          <w:rFonts w:hint="cs"/>
          <w:rtl/>
        </w:rPr>
        <w:t xml:space="preserve">יתרה בוועדה </w:t>
      </w:r>
      <w:bookmarkStart w:id="99" w:name="_ETM_Q1_2013260"/>
      <w:bookmarkEnd w:id="99"/>
      <w:r>
        <w:rPr>
          <w:rFonts w:hint="cs"/>
          <w:rtl/>
        </w:rPr>
        <w:t>הזו. אני שמח שאתה הוא זה שעומד בראשה. אני  רוצה לאחל ל</w:t>
      </w:r>
      <w:r w:rsidR="000B7BA2">
        <w:rPr>
          <w:rFonts w:hint="cs"/>
          <w:rtl/>
        </w:rPr>
        <w:t>ך, ל</w:t>
      </w:r>
      <w:r>
        <w:rPr>
          <w:rFonts w:hint="cs"/>
          <w:rtl/>
        </w:rPr>
        <w:t>כל חברי וחברות הוועדה, וכמובן לצוות</w:t>
      </w:r>
      <w:bookmarkStart w:id="100" w:name="_ETM_Q1_2023528"/>
      <w:bookmarkEnd w:id="100"/>
      <w:r>
        <w:rPr>
          <w:rFonts w:hint="cs"/>
          <w:rtl/>
        </w:rPr>
        <w:t xml:space="preserve"> הוועדה, בהצלחה גדולה. </w:t>
      </w:r>
      <w:bookmarkStart w:id="101" w:name="_ETM_Q1_2024503"/>
      <w:bookmarkStart w:id="102" w:name="_ETM_Q1_2024562"/>
      <w:bookmarkStart w:id="103" w:name="_ETM_Q1_2024600"/>
      <w:bookmarkStart w:id="104" w:name="_ETM_Q1_2024643"/>
      <w:bookmarkEnd w:id="101"/>
      <w:bookmarkEnd w:id="102"/>
      <w:bookmarkEnd w:id="103"/>
      <w:bookmarkEnd w:id="104"/>
      <w:r>
        <w:rPr>
          <w:rFonts w:hint="cs"/>
          <w:rtl/>
        </w:rPr>
        <w:t>תודה רבה.</w:t>
      </w:r>
      <w:bookmarkStart w:id="105" w:name="_ETM_Q1_2026167"/>
      <w:bookmarkEnd w:id="105"/>
    </w:p>
    <w:p w:rsidR="00F523F8" w:rsidRDefault="00F523F8" w:rsidP="00F523F8">
      <w:pPr>
        <w:rPr>
          <w:rtl/>
        </w:rPr>
      </w:pPr>
      <w:bookmarkStart w:id="106" w:name="_ETM_Q1_2026239"/>
      <w:bookmarkStart w:id="107" w:name="_ETM_Q1_2026279"/>
      <w:bookmarkEnd w:id="106"/>
      <w:bookmarkEnd w:id="107"/>
    </w:p>
    <w:p w:rsidR="00F523F8" w:rsidRDefault="00F523F8" w:rsidP="00F523F8">
      <w:pPr>
        <w:rPr>
          <w:rtl/>
        </w:rPr>
      </w:pPr>
      <w:bookmarkStart w:id="108" w:name="_ETM_Q1_2026343"/>
      <w:bookmarkEnd w:id="10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(מחיאות כפיים)</w:t>
      </w:r>
    </w:p>
    <w:p w:rsidR="00F523F8" w:rsidRDefault="00F523F8" w:rsidP="00CE65E2">
      <w:pPr>
        <w:ind w:firstLine="0"/>
        <w:rPr>
          <w:rtl/>
        </w:rPr>
      </w:pPr>
      <w:bookmarkStart w:id="109" w:name="_ETM_Q1_2026856"/>
      <w:bookmarkStart w:id="110" w:name="_ETM_Q1_2026931"/>
      <w:bookmarkEnd w:id="109"/>
      <w:bookmarkEnd w:id="110"/>
    </w:p>
    <w:p w:rsidR="00F523F8" w:rsidRDefault="00F523F8" w:rsidP="002A026C">
      <w:pPr>
        <w:pStyle w:val="af6"/>
        <w:rPr>
          <w:rtl/>
        </w:rPr>
      </w:pPr>
      <w:bookmarkStart w:id="111" w:name="ET_yor_שמחה_רוטמן___יורַ_22"/>
      <w:r w:rsidRPr="002A026C">
        <w:rPr>
          <w:rStyle w:val="TagStyle"/>
          <w:rtl/>
        </w:rPr>
        <w:t xml:space="preserve"> &lt;&lt; יור &gt;&gt;</w:t>
      </w:r>
      <w:r w:rsidRPr="00F523F8">
        <w:rPr>
          <w:rStyle w:val="TagStyle"/>
          <w:rtl/>
        </w:rPr>
        <w:t xml:space="preserve"> </w:t>
      </w:r>
      <w:r>
        <w:rPr>
          <w:rtl/>
        </w:rPr>
        <w:t>היו"ר</w:t>
      </w:r>
      <w:r>
        <w:rPr>
          <w:rFonts w:hint="cs"/>
          <w:rtl/>
        </w:rPr>
        <w:t xml:space="preserve"> שמחה </w:t>
      </w:r>
      <w:bookmarkStart w:id="112" w:name="_ETM_Q1_2032788"/>
      <w:bookmarkEnd w:id="112"/>
      <w:proofErr w:type="spellStart"/>
      <w:r>
        <w:rPr>
          <w:rFonts w:hint="cs"/>
          <w:rtl/>
        </w:rPr>
        <w:t>רוטמן</w:t>
      </w:r>
      <w:proofErr w:type="spellEnd"/>
      <w:r>
        <w:rPr>
          <w:rtl/>
        </w:rPr>
        <w:t>:</w:t>
      </w:r>
      <w:r w:rsidRPr="00F523F8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"/>
    </w:p>
    <w:p w:rsidR="00F523F8" w:rsidRDefault="00F523F8" w:rsidP="00F523F8">
      <w:pPr>
        <w:pStyle w:val="KeepWithNext"/>
        <w:rPr>
          <w:rtl/>
          <w:lang w:eastAsia="he-IL"/>
        </w:rPr>
      </w:pPr>
    </w:p>
    <w:p w:rsidR="00F523F8" w:rsidRPr="00F523F8" w:rsidRDefault="00F523F8" w:rsidP="00F523F8">
      <w:pPr>
        <w:rPr>
          <w:rtl/>
          <w:lang w:eastAsia="he-IL"/>
        </w:rPr>
      </w:pPr>
      <w:bookmarkStart w:id="113" w:name="_ETM_Q1_2029053"/>
      <w:bookmarkEnd w:id="113"/>
      <w:r>
        <w:rPr>
          <w:rFonts w:hint="cs"/>
          <w:rtl/>
          <w:lang w:eastAsia="he-IL"/>
        </w:rPr>
        <w:t>תודה רבה, אדוני היושב-ראש.</w:t>
      </w:r>
    </w:p>
    <w:p w:rsidR="00F523F8" w:rsidRDefault="00F523F8" w:rsidP="00CE65E2">
      <w:pPr>
        <w:ind w:firstLine="0"/>
        <w:rPr>
          <w:rtl/>
        </w:rPr>
      </w:pPr>
      <w:bookmarkStart w:id="114" w:name="_ETM_Q1_1871625"/>
      <w:bookmarkStart w:id="115" w:name="_ETM_Q1_1871677"/>
      <w:bookmarkStart w:id="116" w:name="_ETM_Q1_2024219"/>
      <w:bookmarkStart w:id="117" w:name="_ETM_Q1_2024292"/>
      <w:bookmarkEnd w:id="114"/>
      <w:bookmarkEnd w:id="115"/>
      <w:bookmarkEnd w:id="116"/>
      <w:bookmarkEnd w:id="117"/>
    </w:p>
    <w:p w:rsidR="00F523F8" w:rsidRDefault="00F523F8" w:rsidP="002A026C">
      <w:pPr>
        <w:pStyle w:val="a4"/>
        <w:rPr>
          <w:rtl/>
        </w:rPr>
      </w:pPr>
      <w:bookmarkStart w:id="118" w:name="ET_knessetmember_6414_23"/>
      <w:r w:rsidRPr="002A026C">
        <w:rPr>
          <w:rStyle w:val="TagStyle"/>
          <w:rtl/>
        </w:rPr>
        <w:t xml:space="preserve"> &lt;&lt; דובר &gt;&gt;</w:t>
      </w:r>
      <w:r w:rsidRPr="00F523F8">
        <w:rPr>
          <w:rStyle w:val="TagStyle"/>
          <w:rtl/>
        </w:rPr>
        <w:t xml:space="preserve"> </w:t>
      </w:r>
      <w:r>
        <w:rPr>
          <w:rtl/>
        </w:rPr>
        <w:t>אופיר כץ (</w:t>
      </w:r>
      <w:r w:rsidR="004403AB">
        <w:rPr>
          <w:rFonts w:hint="cs"/>
          <w:rtl/>
        </w:rPr>
        <w:t>יו"ר ועדת הכנסת</w:t>
      </w:r>
      <w:r>
        <w:rPr>
          <w:rtl/>
        </w:rPr>
        <w:t>):</w:t>
      </w:r>
      <w:r w:rsidRPr="00F523F8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F523F8" w:rsidRDefault="00F523F8" w:rsidP="00F523F8">
      <w:pPr>
        <w:pStyle w:val="KeepWithNext"/>
        <w:rPr>
          <w:rtl/>
          <w:lang w:eastAsia="he-IL"/>
        </w:rPr>
      </w:pPr>
    </w:p>
    <w:p w:rsidR="00F523F8" w:rsidRDefault="00F523F8" w:rsidP="00F523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תיקון קטן. אמרת שהוא לא פשרן. אם</w:t>
      </w:r>
      <w:bookmarkStart w:id="119" w:name="_ETM_Q1_2032962"/>
      <w:bookmarkEnd w:id="119"/>
      <w:r>
        <w:rPr>
          <w:rFonts w:hint="cs"/>
          <w:rtl/>
          <w:lang w:eastAsia="he-IL"/>
        </w:rPr>
        <w:t xml:space="preserve"> אתה יכול להעביר לו מסר שישתדל כן </w:t>
      </w:r>
      <w:bookmarkStart w:id="120" w:name="_ETM_Q1_2033632"/>
      <w:bookmarkEnd w:id="120"/>
      <w:r>
        <w:rPr>
          <w:rFonts w:hint="cs"/>
          <w:rtl/>
          <w:lang w:eastAsia="he-IL"/>
        </w:rPr>
        <w:t>להיות פשרן בכובע של יו"ר סיעה.</w:t>
      </w:r>
    </w:p>
    <w:p w:rsidR="00F523F8" w:rsidRDefault="00F523F8" w:rsidP="00E54969">
      <w:pPr>
        <w:ind w:firstLine="0"/>
        <w:rPr>
          <w:rtl/>
          <w:lang w:eastAsia="he-IL"/>
        </w:rPr>
      </w:pPr>
      <w:bookmarkStart w:id="121" w:name="_ETM_Q1_2035134"/>
      <w:bookmarkStart w:id="122" w:name="_ETM_Q1_2035212"/>
      <w:bookmarkStart w:id="123" w:name="_ETM_Q1_2035246"/>
      <w:bookmarkStart w:id="124" w:name="_ETM_Q1_2035311"/>
      <w:bookmarkEnd w:id="121"/>
      <w:bookmarkEnd w:id="122"/>
      <w:bookmarkEnd w:id="123"/>
      <w:bookmarkEnd w:id="124"/>
    </w:p>
    <w:p w:rsidR="00C20FA0" w:rsidRDefault="00C20FA0" w:rsidP="002A026C">
      <w:pPr>
        <w:pStyle w:val="af6"/>
        <w:rPr>
          <w:rtl/>
        </w:rPr>
      </w:pPr>
      <w:bookmarkStart w:id="125" w:name="ET_yor_שמחה_רוטמן___יורַ_24"/>
      <w:r w:rsidRPr="002A026C">
        <w:rPr>
          <w:rStyle w:val="TagStyle"/>
          <w:rtl/>
        </w:rPr>
        <w:t xml:space="preserve"> &lt;&lt; יור &gt;&gt;</w:t>
      </w:r>
      <w:r w:rsidRPr="00C20FA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tl/>
        </w:rPr>
        <w:t>:</w:t>
      </w:r>
      <w:r w:rsidRPr="00C20FA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C20FA0" w:rsidRDefault="00C20FA0" w:rsidP="00C20FA0">
      <w:pPr>
        <w:rPr>
          <w:rtl/>
          <w:lang w:eastAsia="he-IL"/>
        </w:rPr>
      </w:pPr>
    </w:p>
    <w:p w:rsidR="00C20FA0" w:rsidRDefault="00E54969" w:rsidP="00C20FA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בוו</w:t>
      </w:r>
      <w:bookmarkStart w:id="126" w:name="_ETM_Q1_2037410"/>
      <w:bookmarkEnd w:id="126"/>
      <w:r>
        <w:rPr>
          <w:rFonts w:hint="cs"/>
          <w:rtl/>
          <w:lang w:eastAsia="he-IL"/>
        </w:rPr>
        <w:t xml:space="preserve">עדה אפשר להגיע לפשרות ולהסכמות, ובעזרת השם, לתקן את </w:t>
      </w:r>
      <w:bookmarkStart w:id="127" w:name="_ETM_Q1_2040612"/>
      <w:bookmarkEnd w:id="127"/>
      <w:r>
        <w:rPr>
          <w:rFonts w:hint="cs"/>
          <w:rtl/>
          <w:lang w:eastAsia="he-IL"/>
        </w:rPr>
        <w:t xml:space="preserve">המערכת. </w:t>
      </w:r>
    </w:p>
    <w:p w:rsidR="00E54969" w:rsidRDefault="00E54969" w:rsidP="00C20FA0">
      <w:pPr>
        <w:rPr>
          <w:rtl/>
          <w:lang w:eastAsia="he-IL"/>
        </w:rPr>
      </w:pPr>
      <w:bookmarkStart w:id="128" w:name="_ETM_Q1_2041508"/>
      <w:bookmarkStart w:id="129" w:name="_ETM_Q1_2041586"/>
      <w:bookmarkEnd w:id="128"/>
      <w:bookmarkEnd w:id="129"/>
    </w:p>
    <w:p w:rsidR="00E54969" w:rsidRDefault="00E54969" w:rsidP="00C20FA0">
      <w:pPr>
        <w:rPr>
          <w:rtl/>
          <w:lang w:eastAsia="he-IL"/>
        </w:rPr>
      </w:pPr>
      <w:bookmarkStart w:id="130" w:name="_ETM_Q1_2045924"/>
      <w:bookmarkStart w:id="131" w:name="_ETM_Q1_2045984"/>
      <w:bookmarkEnd w:id="130"/>
      <w:bookmarkEnd w:id="131"/>
      <w:r>
        <w:rPr>
          <w:rFonts w:hint="cs"/>
          <w:rtl/>
          <w:lang w:eastAsia="he-IL"/>
        </w:rPr>
        <w:t xml:space="preserve">האמת, אני מתלבט אם לתת לשרים הנכבדים שהגיעו לדבר </w:t>
      </w:r>
      <w:bookmarkStart w:id="132" w:name="_ETM_Q1_2049296"/>
      <w:bookmarkEnd w:id="132"/>
      <w:r>
        <w:rPr>
          <w:rFonts w:hint="cs"/>
          <w:rtl/>
          <w:lang w:eastAsia="he-IL"/>
        </w:rPr>
        <w:t>קודם או להשמיע את מה שיש לי. אתן להם לבחור.</w:t>
      </w:r>
    </w:p>
    <w:p w:rsidR="00E54969" w:rsidRDefault="00E54969" w:rsidP="00E54969">
      <w:pPr>
        <w:ind w:firstLine="0"/>
        <w:rPr>
          <w:rtl/>
          <w:lang w:eastAsia="he-IL"/>
        </w:rPr>
      </w:pPr>
      <w:bookmarkStart w:id="133" w:name="_ETM_Q1_2050501"/>
      <w:bookmarkStart w:id="134" w:name="_ETM_Q1_2050569"/>
      <w:bookmarkStart w:id="135" w:name="_ETM_Q1_2050596"/>
      <w:bookmarkStart w:id="136" w:name="_ETM_Q1_2050654"/>
      <w:bookmarkEnd w:id="133"/>
      <w:bookmarkEnd w:id="134"/>
      <w:bookmarkEnd w:id="135"/>
      <w:bookmarkEnd w:id="136"/>
    </w:p>
    <w:p w:rsidR="00E54969" w:rsidRDefault="00E54969" w:rsidP="002A026C">
      <w:pPr>
        <w:pStyle w:val="a4"/>
        <w:rPr>
          <w:rtl/>
        </w:rPr>
      </w:pPr>
      <w:bookmarkStart w:id="137" w:name="ET_knessetmember_6403_25"/>
      <w:r w:rsidRPr="002A026C">
        <w:rPr>
          <w:rStyle w:val="TagStyle"/>
          <w:rtl/>
        </w:rPr>
        <w:t xml:space="preserve"> &lt;&lt; דובר &gt;&gt;</w:t>
      </w:r>
      <w:r w:rsidRPr="00E54969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E54969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E54969" w:rsidRDefault="00E54969" w:rsidP="00E54969">
      <w:pPr>
        <w:pStyle w:val="KeepWithNext"/>
        <w:rPr>
          <w:rtl/>
          <w:lang w:eastAsia="he-IL"/>
        </w:rPr>
      </w:pPr>
    </w:p>
    <w:p w:rsidR="00E54969" w:rsidRDefault="00E54969" w:rsidP="00E54969">
      <w:pPr>
        <w:rPr>
          <w:rtl/>
          <w:lang w:eastAsia="he-IL"/>
        </w:rPr>
      </w:pPr>
      <w:bookmarkStart w:id="138" w:name="_ETM_Q1_2053401"/>
      <w:bookmarkEnd w:id="138"/>
      <w:r>
        <w:rPr>
          <w:rFonts w:hint="cs"/>
          <w:rtl/>
          <w:lang w:eastAsia="he-IL"/>
        </w:rPr>
        <w:t xml:space="preserve">תשמיע, אנחנו רוצים לשמוע, ואחרי זה נדבר. </w:t>
      </w:r>
      <w:bookmarkStart w:id="139" w:name="_ETM_Q1_2070794"/>
      <w:bookmarkEnd w:id="139"/>
    </w:p>
    <w:p w:rsidR="00E54969" w:rsidRDefault="00E54969" w:rsidP="00E54969">
      <w:pPr>
        <w:ind w:firstLine="0"/>
        <w:rPr>
          <w:rtl/>
          <w:lang w:eastAsia="he-IL"/>
        </w:rPr>
      </w:pPr>
      <w:bookmarkStart w:id="140" w:name="_ETM_Q1_2070876"/>
      <w:bookmarkStart w:id="141" w:name="_ETM_Q1_2070937"/>
      <w:bookmarkStart w:id="142" w:name="_ETM_Q1_2070994"/>
      <w:bookmarkEnd w:id="140"/>
      <w:bookmarkEnd w:id="141"/>
      <w:bookmarkEnd w:id="142"/>
    </w:p>
    <w:p w:rsidR="00E54969" w:rsidRDefault="00E54969" w:rsidP="002A026C">
      <w:pPr>
        <w:pStyle w:val="af6"/>
        <w:rPr>
          <w:rtl/>
        </w:rPr>
      </w:pPr>
      <w:bookmarkStart w:id="143" w:name="_ETM_Q1_2058266"/>
      <w:bookmarkStart w:id="144" w:name="_ETM_Q1_2058382"/>
      <w:bookmarkStart w:id="145" w:name="ET_yor_שמחה_רוטמן___יורַ_91"/>
      <w:bookmarkEnd w:id="143"/>
      <w:bookmarkEnd w:id="144"/>
      <w:r w:rsidRPr="002A026C">
        <w:rPr>
          <w:rStyle w:val="TagStyle"/>
          <w:rtl/>
        </w:rPr>
        <w:t>&lt;&lt; יור &gt;&gt;</w:t>
      </w:r>
      <w:r w:rsidRPr="00C20FA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tl/>
        </w:rPr>
        <w:t>:</w:t>
      </w:r>
      <w:r w:rsidRPr="00C20FA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bookmarkEnd w:id="145"/>
      <w:r>
        <w:rPr>
          <w:rtl/>
        </w:rPr>
        <w:t xml:space="preserve">   </w:t>
      </w:r>
    </w:p>
    <w:p w:rsidR="00E54969" w:rsidRPr="00E54969" w:rsidRDefault="00E54969" w:rsidP="00E54969">
      <w:pPr>
        <w:rPr>
          <w:rtl/>
          <w:lang w:eastAsia="he-IL"/>
        </w:rPr>
      </w:pPr>
    </w:p>
    <w:p w:rsidR="00E54969" w:rsidRDefault="00F06292" w:rsidP="000B7BA2">
      <w:pPr>
        <w:rPr>
          <w:rtl/>
        </w:rPr>
      </w:pPr>
      <w:bookmarkStart w:id="146" w:name="_ETM_Q1_1540364"/>
      <w:bookmarkStart w:id="147" w:name="_ETM_Q1_1540427"/>
      <w:bookmarkEnd w:id="146"/>
      <w:bookmarkEnd w:id="147"/>
      <w:r>
        <w:rPr>
          <w:rtl/>
        </w:rPr>
        <w:t>ת</w:t>
      </w:r>
      <w:r w:rsidR="00E54969">
        <w:rPr>
          <w:rtl/>
        </w:rPr>
        <w:t>ודה רבה ליו"ר ועדת הכנסת</w:t>
      </w:r>
      <w:bookmarkStart w:id="148" w:name="_ETM_Q1_2078052"/>
      <w:bookmarkEnd w:id="148"/>
      <w:r w:rsidR="00E54969">
        <w:rPr>
          <w:rFonts w:hint="cs"/>
          <w:rtl/>
        </w:rPr>
        <w:t>,</w:t>
      </w:r>
      <w:r w:rsidR="00E54969">
        <w:rPr>
          <w:rtl/>
        </w:rPr>
        <w:t xml:space="preserve"> חבר הכנסת אופיר כץ</w:t>
      </w:r>
      <w:r w:rsidR="00E54969">
        <w:rPr>
          <w:rFonts w:hint="cs"/>
          <w:rtl/>
        </w:rPr>
        <w:t xml:space="preserve">, על ההעלאה להצבעה. </w:t>
      </w:r>
      <w:r>
        <w:rPr>
          <w:rtl/>
        </w:rPr>
        <w:t>ת</w:t>
      </w:r>
      <w:r w:rsidR="00E54969">
        <w:rPr>
          <w:rtl/>
        </w:rPr>
        <w:t>ודה רבה ליו"ר הכנסת</w:t>
      </w:r>
      <w:r w:rsidR="00E54969">
        <w:rPr>
          <w:rFonts w:hint="cs"/>
          <w:rtl/>
        </w:rPr>
        <w:t xml:space="preserve"> </w:t>
      </w:r>
      <w:r w:rsidR="000B7BA2">
        <w:rPr>
          <w:rFonts w:hint="cs"/>
          <w:rtl/>
        </w:rPr>
        <w:t xml:space="preserve">כמובן </w:t>
      </w:r>
      <w:r w:rsidR="00E54969">
        <w:rPr>
          <w:rFonts w:hint="cs"/>
          <w:rtl/>
        </w:rPr>
        <w:t xml:space="preserve">על ההגעה </w:t>
      </w:r>
      <w:bookmarkStart w:id="149" w:name="_ETM_Q1_2079134"/>
      <w:bookmarkEnd w:id="149"/>
      <w:r w:rsidR="00E54969">
        <w:rPr>
          <w:rFonts w:hint="cs"/>
          <w:rtl/>
        </w:rPr>
        <w:t xml:space="preserve">וגם על הדברים. </w:t>
      </w:r>
      <w:r>
        <w:rPr>
          <w:rtl/>
        </w:rPr>
        <w:t xml:space="preserve">תודה רבה ליו"ר הציונות הדתית, שר האוצר חבר הכנסת בצלאל </w:t>
      </w:r>
      <w:proofErr w:type="spellStart"/>
      <w:r>
        <w:rPr>
          <w:rtl/>
        </w:rPr>
        <w:t>סמוטריץ</w:t>
      </w:r>
      <w:proofErr w:type="spellEnd"/>
      <w:r w:rsidR="00E54969">
        <w:rPr>
          <w:rFonts w:hint="cs"/>
          <w:rtl/>
        </w:rPr>
        <w:t xml:space="preserve">', שעשה רבות לפני הבחירות ואחרי הבחירות כדי שאני אגיע למקום </w:t>
      </w:r>
      <w:bookmarkStart w:id="150" w:name="_ETM_Q1_2095998"/>
      <w:bookmarkEnd w:id="150"/>
      <w:r w:rsidR="00E54969">
        <w:rPr>
          <w:rFonts w:hint="cs"/>
          <w:rtl/>
        </w:rPr>
        <w:t xml:space="preserve">הזה. </w:t>
      </w:r>
    </w:p>
    <w:p w:rsidR="00E54969" w:rsidRDefault="00E54969" w:rsidP="00E54969">
      <w:pPr>
        <w:ind w:firstLine="0"/>
        <w:rPr>
          <w:rtl/>
        </w:rPr>
      </w:pPr>
      <w:bookmarkStart w:id="151" w:name="_ETM_Q1_2099626"/>
      <w:bookmarkStart w:id="152" w:name="_ETM_Q1_2099684"/>
      <w:bookmarkStart w:id="153" w:name="_ETM_Q1_2099753"/>
      <w:bookmarkStart w:id="154" w:name="_ETM_Q1_2100330"/>
      <w:bookmarkStart w:id="155" w:name="_ETM_Q1_2100387"/>
      <w:bookmarkStart w:id="156" w:name="_ETM_Q1_2096596"/>
      <w:bookmarkEnd w:id="151"/>
      <w:bookmarkEnd w:id="152"/>
      <w:bookmarkEnd w:id="153"/>
      <w:bookmarkEnd w:id="154"/>
      <w:bookmarkEnd w:id="155"/>
      <w:bookmarkEnd w:id="156"/>
    </w:p>
    <w:p w:rsidR="00E54969" w:rsidRDefault="00E54969" w:rsidP="002A026C">
      <w:pPr>
        <w:pStyle w:val="a4"/>
        <w:rPr>
          <w:rtl/>
        </w:rPr>
      </w:pPr>
      <w:bookmarkStart w:id="157" w:name="ET_knessetmember_6401_26"/>
      <w:r w:rsidRPr="002A026C">
        <w:rPr>
          <w:rStyle w:val="TagStyle"/>
          <w:rtl/>
        </w:rPr>
        <w:t xml:space="preserve"> &lt;&lt; דובר &gt;&gt;</w:t>
      </w:r>
      <w:r w:rsidRPr="00E54969">
        <w:rPr>
          <w:rStyle w:val="TagStyle"/>
          <w:rtl/>
        </w:rPr>
        <w:t xml:space="preserve">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54969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"/>
    </w:p>
    <w:p w:rsidR="00E54969" w:rsidRDefault="00E54969" w:rsidP="00E54969">
      <w:pPr>
        <w:pStyle w:val="KeepWithNext"/>
        <w:rPr>
          <w:rtl/>
          <w:lang w:eastAsia="he-IL"/>
        </w:rPr>
      </w:pPr>
    </w:p>
    <w:p w:rsidR="00E54969" w:rsidRDefault="00E54969" w:rsidP="00E54969">
      <w:pPr>
        <w:rPr>
          <w:rtl/>
          <w:lang w:eastAsia="he-IL"/>
        </w:rPr>
      </w:pPr>
      <w:bookmarkStart w:id="158" w:name="_ETM_Q1_2097192"/>
      <w:bookmarkStart w:id="159" w:name="_ETM_Q1_2097239"/>
      <w:bookmarkEnd w:id="158"/>
      <w:bookmarkEnd w:id="159"/>
      <w:r>
        <w:rPr>
          <w:rFonts w:hint="cs"/>
          <w:rtl/>
          <w:lang w:eastAsia="he-IL"/>
        </w:rPr>
        <w:t xml:space="preserve">אני מוכרח לציין שזו </w:t>
      </w:r>
      <w:bookmarkStart w:id="160" w:name="_ETM_Q1_2099636"/>
      <w:bookmarkEnd w:id="160"/>
      <w:r>
        <w:rPr>
          <w:rFonts w:hint="cs"/>
          <w:rtl/>
          <w:lang w:eastAsia="he-IL"/>
        </w:rPr>
        <w:t xml:space="preserve">הייתה הדרישה הקלה ביותר.  יש פה נושא ונותן קשוח </w:t>
      </w:r>
      <w:bookmarkStart w:id="161" w:name="_ETM_Q1_2105953"/>
      <w:bookmarkEnd w:id="161"/>
      <w:r>
        <w:rPr>
          <w:rFonts w:hint="cs"/>
          <w:rtl/>
          <w:lang w:eastAsia="he-IL"/>
        </w:rPr>
        <w:t>שלא רגיל להתפשר.</w:t>
      </w:r>
    </w:p>
    <w:p w:rsidR="00E54969" w:rsidRDefault="00E54969" w:rsidP="00E54969">
      <w:pPr>
        <w:ind w:firstLine="0"/>
        <w:rPr>
          <w:rtl/>
          <w:lang w:eastAsia="he-IL"/>
        </w:rPr>
      </w:pPr>
      <w:bookmarkStart w:id="162" w:name="_ETM_Q1_2104969"/>
      <w:bookmarkStart w:id="163" w:name="_ETM_Q1_2105031"/>
      <w:bookmarkStart w:id="164" w:name="_ETM_Q1_2105067"/>
      <w:bookmarkStart w:id="165" w:name="_ETM_Q1_2105115"/>
      <w:bookmarkStart w:id="166" w:name="_ETM_Q1_2106458"/>
      <w:bookmarkEnd w:id="162"/>
      <w:bookmarkEnd w:id="163"/>
      <w:bookmarkEnd w:id="164"/>
      <w:bookmarkEnd w:id="165"/>
      <w:bookmarkEnd w:id="166"/>
    </w:p>
    <w:p w:rsidR="00E54969" w:rsidRDefault="00E54969" w:rsidP="002A026C">
      <w:pPr>
        <w:pStyle w:val="a4"/>
        <w:rPr>
          <w:rtl/>
        </w:rPr>
      </w:pPr>
      <w:bookmarkStart w:id="167" w:name="ET_knessetmember_6392_27"/>
      <w:r w:rsidRPr="002A026C">
        <w:rPr>
          <w:rStyle w:val="TagStyle"/>
          <w:rtl/>
        </w:rPr>
        <w:t xml:space="preserve"> &lt;&lt; דובר &gt;&gt;</w:t>
      </w:r>
      <w:r w:rsidRPr="00E54969">
        <w:rPr>
          <w:rStyle w:val="TagStyle"/>
          <w:rtl/>
        </w:rPr>
        <w:t xml:space="preserve"> </w:t>
      </w:r>
      <w:r>
        <w:rPr>
          <w:rtl/>
        </w:rPr>
        <w:t>שר המשפטים יריב לוין:</w:t>
      </w:r>
      <w:r w:rsidRPr="00E54969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E54969" w:rsidRDefault="00E54969" w:rsidP="00E54969">
      <w:pPr>
        <w:pStyle w:val="KeepWithNext"/>
        <w:rPr>
          <w:rtl/>
          <w:lang w:eastAsia="he-IL"/>
        </w:rPr>
      </w:pPr>
    </w:p>
    <w:p w:rsidR="00E54969" w:rsidRPr="00E54969" w:rsidRDefault="00E54969" w:rsidP="00E54969">
      <w:pPr>
        <w:rPr>
          <w:rtl/>
          <w:lang w:eastAsia="he-IL"/>
        </w:rPr>
      </w:pPr>
      <w:bookmarkStart w:id="168" w:name="_ETM_Q1_2107119"/>
      <w:bookmarkEnd w:id="168"/>
      <w:r>
        <w:rPr>
          <w:rFonts w:hint="cs"/>
          <w:rtl/>
          <w:lang w:eastAsia="he-IL"/>
        </w:rPr>
        <w:t>א</w:t>
      </w:r>
      <w:bookmarkStart w:id="169" w:name="_ETM_Q1_2107182"/>
      <w:bookmarkEnd w:id="169"/>
      <w:r w:rsidR="000B7BA2">
        <w:rPr>
          <w:rFonts w:hint="cs"/>
          <w:rtl/>
          <w:lang w:eastAsia="he-IL"/>
        </w:rPr>
        <w:t>כן לא התפ</w:t>
      </w:r>
      <w:r>
        <w:rPr>
          <w:rFonts w:hint="cs"/>
          <w:rtl/>
          <w:lang w:eastAsia="he-IL"/>
        </w:rPr>
        <w:t>ש</w:t>
      </w:r>
      <w:r w:rsidR="000B7BA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נו. </w:t>
      </w:r>
    </w:p>
    <w:p w:rsidR="00E54969" w:rsidRDefault="00E54969" w:rsidP="00E54969">
      <w:pPr>
        <w:ind w:firstLine="0"/>
        <w:rPr>
          <w:rtl/>
          <w:lang w:eastAsia="he-IL"/>
        </w:rPr>
      </w:pPr>
      <w:bookmarkStart w:id="170" w:name="_ETM_Q1_2103333"/>
      <w:bookmarkStart w:id="171" w:name="_ETM_Q1_2103394"/>
      <w:bookmarkStart w:id="172" w:name="_ETM_Q1_2111705"/>
      <w:bookmarkStart w:id="173" w:name="_ETM_Q1_2111777"/>
      <w:bookmarkStart w:id="174" w:name="_ETM_Q1_2108442"/>
      <w:bookmarkEnd w:id="170"/>
      <w:bookmarkEnd w:id="171"/>
      <w:bookmarkEnd w:id="172"/>
      <w:bookmarkEnd w:id="173"/>
      <w:bookmarkEnd w:id="174"/>
    </w:p>
    <w:p w:rsidR="00E54969" w:rsidRDefault="00E54969" w:rsidP="002A026C">
      <w:pPr>
        <w:pStyle w:val="a4"/>
        <w:rPr>
          <w:rtl/>
        </w:rPr>
      </w:pPr>
      <w:bookmarkStart w:id="175" w:name="ET_knessetmember_6401_28"/>
      <w:r w:rsidRPr="002A026C">
        <w:rPr>
          <w:rStyle w:val="TagStyle"/>
          <w:rtl/>
        </w:rPr>
        <w:t xml:space="preserve"> &lt;&lt; דובר &gt;&gt;</w:t>
      </w:r>
      <w:r w:rsidRPr="00E54969">
        <w:rPr>
          <w:rStyle w:val="TagStyle"/>
          <w:rtl/>
        </w:rPr>
        <w:t xml:space="preserve">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54969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"/>
    </w:p>
    <w:p w:rsidR="00E54969" w:rsidRDefault="00E54969" w:rsidP="00E54969">
      <w:pPr>
        <w:pStyle w:val="KeepWithNext"/>
        <w:rPr>
          <w:rtl/>
          <w:lang w:eastAsia="he-IL"/>
        </w:rPr>
      </w:pPr>
    </w:p>
    <w:p w:rsidR="00E54969" w:rsidRDefault="00E54969" w:rsidP="00E54969">
      <w:pPr>
        <w:rPr>
          <w:rtl/>
          <w:lang w:eastAsia="he-IL"/>
        </w:rPr>
      </w:pPr>
      <w:bookmarkStart w:id="176" w:name="_ETM_Q1_2109090"/>
      <w:bookmarkEnd w:id="176"/>
      <w:r>
        <w:rPr>
          <w:rFonts w:hint="cs"/>
          <w:rtl/>
          <w:lang w:eastAsia="he-IL"/>
        </w:rPr>
        <w:t>כ</w:t>
      </w:r>
      <w:bookmarkStart w:id="177" w:name="_ETM_Q1_2109155"/>
      <w:bookmarkEnd w:id="177"/>
      <w:r>
        <w:rPr>
          <w:rFonts w:hint="cs"/>
          <w:rtl/>
          <w:lang w:eastAsia="he-IL"/>
        </w:rPr>
        <w:t xml:space="preserve">מעט רציתי להגיד </w:t>
      </w:r>
      <w:bookmarkStart w:id="178" w:name="_ETM_Q1_2107196"/>
      <w:bookmarkEnd w:id="178"/>
      <w:r>
        <w:rPr>
          <w:rFonts w:hint="cs"/>
          <w:rtl/>
          <w:lang w:eastAsia="he-IL"/>
        </w:rPr>
        <w:t>לו בפעם הראשונה: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בכלל דרישה שלך. </w:t>
      </w:r>
      <w:bookmarkStart w:id="179" w:name="_ETM_Q1_2114044"/>
      <w:bookmarkEnd w:id="179"/>
    </w:p>
    <w:p w:rsidR="00E54969" w:rsidRDefault="00E54969" w:rsidP="00E54969">
      <w:pPr>
        <w:rPr>
          <w:rtl/>
          <w:lang w:eastAsia="he-IL"/>
        </w:rPr>
      </w:pPr>
      <w:bookmarkStart w:id="180" w:name="_ETM_Q1_2114116"/>
      <w:bookmarkStart w:id="181" w:name="_ETM_Q1_2114172"/>
      <w:bookmarkEnd w:id="180"/>
      <w:bookmarkEnd w:id="181"/>
    </w:p>
    <w:p w:rsidR="00E54969" w:rsidRDefault="00E54969" w:rsidP="002A026C">
      <w:pPr>
        <w:pStyle w:val="af6"/>
        <w:rPr>
          <w:rtl/>
        </w:rPr>
      </w:pPr>
      <w:bookmarkStart w:id="182" w:name="_ETM_Q1_2114276"/>
      <w:bookmarkStart w:id="183" w:name="ET_yor_שמחה_רוטמן___יורַ_92"/>
      <w:bookmarkEnd w:id="182"/>
      <w:r w:rsidRPr="002A026C">
        <w:rPr>
          <w:rStyle w:val="TagStyle"/>
          <w:rtl/>
        </w:rPr>
        <w:t>&lt;&lt; יור &gt;&gt;</w:t>
      </w:r>
      <w:r w:rsidRPr="00C20FA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tl/>
        </w:rPr>
        <w:t>:</w:t>
      </w:r>
      <w:r w:rsidRPr="00C20FA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bookmarkEnd w:id="183"/>
      <w:r>
        <w:rPr>
          <w:rtl/>
        </w:rPr>
        <w:t xml:space="preserve">   </w:t>
      </w:r>
    </w:p>
    <w:p w:rsidR="00E54969" w:rsidRPr="00E54969" w:rsidRDefault="00E54969" w:rsidP="00E54969">
      <w:pPr>
        <w:rPr>
          <w:rtl/>
          <w:lang w:eastAsia="he-IL"/>
        </w:rPr>
      </w:pPr>
    </w:p>
    <w:p w:rsidR="00F06292" w:rsidRDefault="00F06292" w:rsidP="00E54969">
      <w:pPr>
        <w:rPr>
          <w:rtl/>
        </w:rPr>
      </w:pPr>
      <w:bookmarkStart w:id="184" w:name="_ETM_Q1_2099813"/>
      <w:bookmarkEnd w:id="184"/>
      <w:r>
        <w:rPr>
          <w:rtl/>
        </w:rPr>
        <w:t>תודה רבה לכבוד שר המשפטים וסגן ראש הממשלה</w:t>
      </w:r>
      <w:r w:rsidR="00E54969">
        <w:rPr>
          <w:rFonts w:hint="cs"/>
          <w:rtl/>
        </w:rPr>
        <w:t xml:space="preserve">. </w:t>
      </w:r>
      <w:r w:rsidR="00E54969">
        <w:rPr>
          <w:rtl/>
        </w:rPr>
        <w:t xml:space="preserve"> </w:t>
      </w:r>
      <w:r w:rsidR="000B7BA2">
        <w:rPr>
          <w:rFonts w:hint="cs"/>
          <w:rtl/>
        </w:rPr>
        <w:t>ו</w:t>
      </w:r>
      <w:r w:rsidR="00E54969">
        <w:rPr>
          <w:rFonts w:hint="cs"/>
          <w:rtl/>
        </w:rPr>
        <w:t xml:space="preserve">אני </w:t>
      </w:r>
      <w:bookmarkStart w:id="185" w:name="_ETM_Q1_2117732"/>
      <w:bookmarkEnd w:id="185"/>
      <w:r w:rsidR="00E54969">
        <w:rPr>
          <w:rFonts w:hint="cs"/>
          <w:rtl/>
        </w:rPr>
        <w:t xml:space="preserve">באמת לא יודע </w:t>
      </w:r>
      <w:r w:rsidR="00E54969">
        <w:rPr>
          <w:rtl/>
        </w:rPr>
        <w:t xml:space="preserve"> איזה תואר יותר חשוב בעיניך</w:t>
      </w:r>
      <w:r w:rsidR="00E54969">
        <w:rPr>
          <w:rFonts w:hint="cs"/>
          <w:rtl/>
        </w:rPr>
        <w:t>,</w:t>
      </w:r>
      <w:r>
        <w:rPr>
          <w:rtl/>
        </w:rPr>
        <w:t xml:space="preserve"> חבר הכנסת יריב לוין.</w:t>
      </w:r>
      <w:r w:rsidR="000B7BA2">
        <w:rPr>
          <w:rFonts w:hint="cs"/>
          <w:rtl/>
        </w:rPr>
        <w:t xml:space="preserve"> </w:t>
      </w:r>
      <w:r w:rsidR="00E54969">
        <w:rPr>
          <w:rFonts w:hint="cs"/>
          <w:rtl/>
        </w:rPr>
        <w:t>תודה רבה לשר יואב קיש,</w:t>
      </w:r>
      <w:bookmarkStart w:id="186" w:name="_ETM_Q1_2127914"/>
      <w:bookmarkEnd w:id="186"/>
      <w:r w:rsidR="00E54969">
        <w:rPr>
          <w:rFonts w:hint="cs"/>
          <w:rtl/>
        </w:rPr>
        <w:t xml:space="preserve"> השר המקשר ושר החינוך, </w:t>
      </w:r>
      <w:r w:rsidR="000B7BA2">
        <w:rPr>
          <w:rFonts w:hint="cs"/>
          <w:rtl/>
        </w:rPr>
        <w:t>ו</w:t>
      </w:r>
      <w:r w:rsidR="00E54969">
        <w:rPr>
          <w:rFonts w:hint="cs"/>
          <w:rtl/>
        </w:rPr>
        <w:t xml:space="preserve">למזכיר הכנסת ולצוות הוועדה ולצוות ועדת </w:t>
      </w:r>
      <w:bookmarkStart w:id="187" w:name="_ETM_Q1_2134233"/>
      <w:bookmarkEnd w:id="187"/>
      <w:r w:rsidR="00E54969">
        <w:rPr>
          <w:rFonts w:hint="cs"/>
          <w:rtl/>
        </w:rPr>
        <w:t xml:space="preserve">הכנסת. </w:t>
      </w:r>
      <w:r w:rsidR="00867DC6">
        <w:rPr>
          <w:rFonts w:hint="cs"/>
          <w:rtl/>
        </w:rPr>
        <w:t>נמצאת פה</w:t>
      </w:r>
      <w:bookmarkStart w:id="188" w:name="_ETM_Q1_2178550"/>
      <w:bookmarkEnd w:id="188"/>
      <w:r w:rsidR="00867DC6">
        <w:rPr>
          <w:rFonts w:hint="cs"/>
          <w:rtl/>
        </w:rPr>
        <w:t xml:space="preserve"> כבוד השרה אורית סטרוק </w:t>
      </w:r>
      <w:r w:rsidR="000B7BA2">
        <w:rPr>
          <w:rtl/>
        </w:rPr>
        <w:t>–</w:t>
      </w:r>
      <w:r w:rsidR="00867DC6">
        <w:rPr>
          <w:rFonts w:hint="cs"/>
          <w:rtl/>
        </w:rPr>
        <w:t xml:space="preserve"> </w:t>
      </w:r>
      <w:r w:rsidR="000B7BA2">
        <w:rPr>
          <w:rFonts w:hint="cs"/>
          <w:rtl/>
        </w:rPr>
        <w:t>"</w:t>
      </w:r>
      <w:r w:rsidR="00867DC6" w:rsidRPr="00867DC6">
        <w:rPr>
          <w:rtl/>
        </w:rPr>
        <w:t>חכמות שרותיה תענינה</w:t>
      </w:r>
      <w:r w:rsidR="000B7BA2">
        <w:rPr>
          <w:rFonts w:hint="cs"/>
          <w:rtl/>
        </w:rPr>
        <w:t>".</w:t>
      </w:r>
    </w:p>
    <w:p w:rsidR="00F06292" w:rsidRDefault="00F06292" w:rsidP="002C2356">
      <w:pPr>
        <w:ind w:firstLine="0"/>
        <w:rPr>
          <w:rtl/>
        </w:rPr>
      </w:pPr>
      <w:bookmarkStart w:id="189" w:name="_ETM_Q1_2120858"/>
      <w:bookmarkStart w:id="190" w:name="_ETM_Q1_2120933"/>
      <w:bookmarkStart w:id="191" w:name="_ETM_Q1_2120980"/>
      <w:bookmarkStart w:id="192" w:name="_ETM_Q1_2121030"/>
      <w:bookmarkEnd w:id="189"/>
      <w:bookmarkEnd w:id="190"/>
      <w:bookmarkEnd w:id="191"/>
      <w:bookmarkEnd w:id="192"/>
    </w:p>
    <w:p w:rsidR="00F06292" w:rsidRDefault="00F06292" w:rsidP="00A00F8F">
      <w:pPr>
        <w:rPr>
          <w:rtl/>
        </w:rPr>
      </w:pPr>
      <w:r>
        <w:rPr>
          <w:rtl/>
        </w:rPr>
        <w:t>בדק</w:t>
      </w:r>
      <w:r w:rsidR="00E54969">
        <w:rPr>
          <w:rtl/>
        </w:rPr>
        <w:t>תי וגיליתי שבדרך כלל</w:t>
      </w:r>
      <w:r w:rsidR="00E54969">
        <w:rPr>
          <w:rFonts w:hint="cs"/>
          <w:rtl/>
        </w:rPr>
        <w:t xml:space="preserve">, וספציפית </w:t>
      </w:r>
      <w:r w:rsidR="00A00F8F">
        <w:rPr>
          <w:rFonts w:hint="cs"/>
          <w:rtl/>
        </w:rPr>
        <w:t>בו</w:t>
      </w:r>
      <w:r w:rsidR="00E54969">
        <w:rPr>
          <w:rFonts w:hint="cs"/>
          <w:rtl/>
        </w:rPr>
        <w:t xml:space="preserve">ועדת </w:t>
      </w:r>
      <w:r w:rsidR="00A00F8F">
        <w:rPr>
          <w:rFonts w:hint="cs"/>
          <w:rtl/>
        </w:rPr>
        <w:t>ה</w:t>
      </w:r>
      <w:r w:rsidR="00E54969">
        <w:rPr>
          <w:rFonts w:hint="cs"/>
          <w:rtl/>
        </w:rPr>
        <w:t>חוקה,</w:t>
      </w:r>
      <w:r>
        <w:rPr>
          <w:rtl/>
        </w:rPr>
        <w:t xml:space="preserve"> </w:t>
      </w:r>
      <w:r w:rsidR="00A00F8F">
        <w:rPr>
          <w:rtl/>
        </w:rPr>
        <w:t>יושבי ראש ועדות</w:t>
      </w:r>
      <w:r w:rsidR="00A00F8F">
        <w:rPr>
          <w:rFonts w:hint="cs"/>
          <w:rtl/>
        </w:rPr>
        <w:t xml:space="preserve"> </w:t>
      </w:r>
      <w:r w:rsidR="00E54969">
        <w:rPr>
          <w:rFonts w:hint="cs"/>
          <w:rtl/>
        </w:rPr>
        <w:t>לא מדברים הרבה  כשהם באירוע</w:t>
      </w:r>
      <w:bookmarkStart w:id="193" w:name="_ETM_Q1_2143302"/>
      <w:bookmarkEnd w:id="193"/>
      <w:r w:rsidR="00E54969">
        <w:rPr>
          <w:rFonts w:hint="cs"/>
          <w:rtl/>
        </w:rPr>
        <w:t xml:space="preserve"> הזה, באירוע הראשון ש</w:t>
      </w:r>
      <w:r w:rsidR="000B7BA2">
        <w:rPr>
          <w:rFonts w:hint="cs"/>
          <w:rtl/>
        </w:rPr>
        <w:t xml:space="preserve">בו </w:t>
      </w:r>
      <w:r w:rsidR="00E54969">
        <w:rPr>
          <w:rFonts w:hint="cs"/>
          <w:rtl/>
        </w:rPr>
        <w:t xml:space="preserve">מתכנסים. </w:t>
      </w:r>
      <w:r>
        <w:rPr>
          <w:rtl/>
        </w:rPr>
        <w:t xml:space="preserve">אבל ראיתי שלפחות אחד מקודמיי, </w:t>
      </w:r>
      <w:r w:rsidR="00E54969">
        <w:rPr>
          <w:rFonts w:hint="cs"/>
          <w:rtl/>
        </w:rPr>
        <w:t>שגם קדם במפלגה, חבר הכנסת</w:t>
      </w:r>
      <w:bookmarkStart w:id="194" w:name="_ETM_Q1_2151477"/>
      <w:bookmarkEnd w:id="194"/>
      <w:r w:rsidR="00E54969">
        <w:rPr>
          <w:rFonts w:hint="cs"/>
          <w:rtl/>
        </w:rPr>
        <w:t xml:space="preserve"> חנן פורת, </w:t>
      </w:r>
      <w:r>
        <w:rPr>
          <w:rtl/>
        </w:rPr>
        <w:t>זכרונו לברכה,</w:t>
      </w:r>
      <w:r w:rsidR="00E54969">
        <w:rPr>
          <w:rFonts w:hint="cs"/>
          <w:rtl/>
        </w:rPr>
        <w:t xml:space="preserve"> כן דיבר כשהוא</w:t>
      </w:r>
      <w:bookmarkStart w:id="195" w:name="_ETM_Q1_2157429"/>
      <w:bookmarkEnd w:id="195"/>
      <w:r w:rsidR="00A00F8F">
        <w:rPr>
          <w:rFonts w:hint="cs"/>
          <w:rtl/>
        </w:rPr>
        <w:t xml:space="preserve"> </w:t>
      </w:r>
      <w:r w:rsidR="00E54969">
        <w:rPr>
          <w:rFonts w:hint="cs"/>
          <w:rtl/>
        </w:rPr>
        <w:t xml:space="preserve">התמנה להיות יושב-ראש ועדה. </w:t>
      </w:r>
      <w:r>
        <w:rPr>
          <w:rtl/>
        </w:rPr>
        <w:t>אז יש לי מסורת ל</w:t>
      </w:r>
      <w:r w:rsidR="00E54969">
        <w:rPr>
          <w:rFonts w:hint="cs"/>
          <w:rtl/>
        </w:rPr>
        <w:t xml:space="preserve">היתלות בה. </w:t>
      </w:r>
      <w:r w:rsidR="00A00F8F">
        <w:rPr>
          <w:rFonts w:hint="cs"/>
          <w:rtl/>
        </w:rPr>
        <w:t xml:space="preserve">אשתדל שזה לא </w:t>
      </w:r>
      <w:bookmarkStart w:id="196" w:name="_ETM_Q1_2153541"/>
      <w:bookmarkEnd w:id="196"/>
      <w:r w:rsidR="00A00F8F">
        <w:rPr>
          <w:rFonts w:hint="cs"/>
          <w:rtl/>
        </w:rPr>
        <w:t xml:space="preserve">יהיה מאוד ארוך, וזה לא יהיה מאוד ארוך. </w:t>
      </w:r>
    </w:p>
    <w:p w:rsidR="00F06292" w:rsidRDefault="00F06292" w:rsidP="00F06292">
      <w:pPr>
        <w:rPr>
          <w:rtl/>
        </w:rPr>
      </w:pPr>
    </w:p>
    <w:p w:rsidR="00F06292" w:rsidRDefault="00F06292" w:rsidP="000B7BA2">
      <w:pPr>
        <w:rPr>
          <w:rtl/>
        </w:rPr>
      </w:pPr>
      <w:r>
        <w:rPr>
          <w:rtl/>
        </w:rPr>
        <w:t>אבל לפני שאתחיל</w:t>
      </w:r>
      <w:r w:rsidR="00EA2527">
        <w:rPr>
          <w:rFonts w:hint="cs"/>
          <w:rtl/>
        </w:rPr>
        <w:t xml:space="preserve">, </w:t>
      </w:r>
      <w:bookmarkStart w:id="197" w:name="_ETM_Q1_2167062"/>
      <w:bookmarkEnd w:id="197"/>
      <w:r w:rsidR="00EA2527">
        <w:rPr>
          <w:rFonts w:hint="cs"/>
          <w:rtl/>
        </w:rPr>
        <w:t>אני ח</w:t>
      </w:r>
      <w:r w:rsidR="000472C1">
        <w:rPr>
          <w:rFonts w:hint="cs"/>
          <w:rtl/>
        </w:rPr>
        <w:t xml:space="preserve">ייב תודה </w:t>
      </w:r>
      <w:r w:rsidR="000B7BA2">
        <w:rPr>
          <w:rFonts w:hint="cs"/>
          <w:rtl/>
        </w:rPr>
        <w:t>נוספת לשותף נאמן לדרך.</w:t>
      </w:r>
      <w:r w:rsidR="00EA2527">
        <w:rPr>
          <w:rFonts w:hint="cs"/>
          <w:rtl/>
        </w:rPr>
        <w:t xml:space="preserve"> לצערי, הוא </w:t>
      </w:r>
      <w:bookmarkStart w:id="198" w:name="_ETM_Q1_2169522"/>
      <w:bookmarkEnd w:id="198"/>
      <w:r w:rsidR="00EA2527">
        <w:rPr>
          <w:rFonts w:hint="cs"/>
          <w:rtl/>
        </w:rPr>
        <w:t>לא יכול היה להגיע</w:t>
      </w:r>
      <w:r w:rsidR="000472C1">
        <w:rPr>
          <w:rFonts w:hint="cs"/>
          <w:rtl/>
        </w:rPr>
        <w:t xml:space="preserve"> לפה</w:t>
      </w:r>
      <w:r w:rsidR="000B7BA2">
        <w:rPr>
          <w:rFonts w:hint="cs"/>
          <w:rtl/>
        </w:rPr>
        <w:t>.</w:t>
      </w:r>
      <w:r>
        <w:rPr>
          <w:rtl/>
        </w:rPr>
        <w:t xml:space="preserve"> תודה ל</w:t>
      </w:r>
      <w:r w:rsidR="000B7BA2">
        <w:rPr>
          <w:rFonts w:hint="cs"/>
          <w:rtl/>
        </w:rPr>
        <w:t xml:space="preserve">יהודה עמרני, שותף לדרך, </w:t>
      </w:r>
      <w:r>
        <w:rPr>
          <w:rtl/>
        </w:rPr>
        <w:t>שהקים איתי</w:t>
      </w:r>
      <w:r w:rsidR="00867DC6">
        <w:rPr>
          <w:rFonts w:hint="cs"/>
          <w:rtl/>
        </w:rPr>
        <w:t xml:space="preserve"> ממש</w:t>
      </w:r>
      <w:r>
        <w:rPr>
          <w:rtl/>
        </w:rPr>
        <w:t xml:space="preserve"> לפני עשור את התנועה למשילות ודמוקרטיה</w:t>
      </w:r>
      <w:r w:rsidR="00867DC6">
        <w:rPr>
          <w:rFonts w:hint="cs"/>
          <w:rtl/>
        </w:rPr>
        <w:t>,</w:t>
      </w:r>
      <w:r>
        <w:rPr>
          <w:rtl/>
        </w:rPr>
        <w:t xml:space="preserve"> </w:t>
      </w:r>
      <w:r w:rsidR="00867DC6">
        <w:rPr>
          <w:rFonts w:hint="cs"/>
          <w:rtl/>
        </w:rPr>
        <w:t xml:space="preserve"> </w:t>
      </w:r>
      <w:r>
        <w:rPr>
          <w:rtl/>
        </w:rPr>
        <w:t>מבחינתו</w:t>
      </w:r>
      <w:r w:rsidR="00867DC6">
        <w:rPr>
          <w:rFonts w:hint="cs"/>
          <w:rtl/>
        </w:rPr>
        <w:t>,</w:t>
      </w:r>
      <w:r>
        <w:rPr>
          <w:rtl/>
        </w:rPr>
        <w:t xml:space="preserve"> מבחינתי</w:t>
      </w:r>
      <w:r w:rsidR="00867DC6">
        <w:rPr>
          <w:rFonts w:hint="cs"/>
          <w:rtl/>
        </w:rPr>
        <w:t>,</w:t>
      </w:r>
      <w:r>
        <w:rPr>
          <w:rtl/>
        </w:rPr>
        <w:t xml:space="preserve"> ומבחינת התנועה</w:t>
      </w:r>
      <w:r w:rsidR="00867DC6">
        <w:rPr>
          <w:rFonts w:hint="cs"/>
          <w:rtl/>
        </w:rPr>
        <w:t xml:space="preserve"> למשילות, ש</w:t>
      </w:r>
      <w:bookmarkStart w:id="199" w:name="_ETM_Q1_2193813"/>
      <w:bookmarkEnd w:id="199"/>
      <w:r w:rsidR="00867DC6">
        <w:rPr>
          <w:rFonts w:hint="cs"/>
          <w:rtl/>
        </w:rPr>
        <w:t xml:space="preserve">עות רבות ביליתי פה. אני חושב שאנחנו נצטרך לעשות איזה </w:t>
      </w:r>
      <w:bookmarkStart w:id="200" w:name="_ETM_Q1_2201803"/>
      <w:bookmarkEnd w:id="200"/>
      <w:r w:rsidR="00867DC6">
        <w:rPr>
          <w:rFonts w:hint="cs"/>
          <w:rtl/>
        </w:rPr>
        <w:t xml:space="preserve">גרף מתי כיושב-ראש ועדה אני אהיה פה יותר זמן מהזמן </w:t>
      </w:r>
      <w:bookmarkStart w:id="201" w:name="_ETM_Q1_2204370"/>
      <w:bookmarkEnd w:id="201"/>
      <w:r w:rsidR="00867DC6">
        <w:rPr>
          <w:rFonts w:hint="cs"/>
          <w:rtl/>
        </w:rPr>
        <w:t xml:space="preserve">שהייתי פה כיועץ משפטי של התנועה למשילות ודמוקרטיה לפני שהייתי </w:t>
      </w:r>
      <w:bookmarkStart w:id="202" w:name="_ETM_Q1_2207336"/>
      <w:bookmarkEnd w:id="202"/>
      <w:r w:rsidR="00867DC6">
        <w:rPr>
          <w:rFonts w:hint="cs"/>
          <w:rtl/>
        </w:rPr>
        <w:t xml:space="preserve">חבר כנסת. מבחינתו, מבחינתי, מבחינת התנועה, זו </w:t>
      </w:r>
      <w:r>
        <w:rPr>
          <w:rtl/>
        </w:rPr>
        <w:t>סגירת מעגל סמלית מאין כמותה.</w:t>
      </w:r>
    </w:p>
    <w:p w:rsidR="00F06292" w:rsidRDefault="00F06292" w:rsidP="00F06292">
      <w:pPr>
        <w:rPr>
          <w:rtl/>
        </w:rPr>
      </w:pPr>
    </w:p>
    <w:p w:rsidR="00F06292" w:rsidRDefault="00F06292" w:rsidP="00867DC6">
      <w:pPr>
        <w:rPr>
          <w:rtl/>
        </w:rPr>
      </w:pPr>
      <w:r>
        <w:rPr>
          <w:rtl/>
        </w:rPr>
        <w:t>בזמן קבלת התורה בהר סיני, הפסוק אומר: "</w:t>
      </w:r>
      <w:proofErr w:type="spellStart"/>
      <w:r>
        <w:rPr>
          <w:rtl/>
        </w:rPr>
        <w:t>ויתיצבו</w:t>
      </w:r>
      <w:proofErr w:type="spellEnd"/>
      <w:r>
        <w:rPr>
          <w:rtl/>
        </w:rPr>
        <w:t xml:space="preserve"> בתחתית ההר"</w:t>
      </w:r>
      <w:r w:rsidR="00867DC6">
        <w:rPr>
          <w:rFonts w:hint="cs"/>
          <w:rtl/>
        </w:rPr>
        <w:t xml:space="preserve">. </w:t>
      </w:r>
      <w:r>
        <w:rPr>
          <w:rtl/>
        </w:rPr>
        <w:t xml:space="preserve">חז"ל אומרים על כך: </w:t>
      </w:r>
      <w:r w:rsidR="000472C1">
        <w:rPr>
          <w:rFonts w:hint="cs"/>
          <w:rtl/>
        </w:rPr>
        <w:t>"</w:t>
      </w:r>
      <w:r>
        <w:rPr>
          <w:rtl/>
        </w:rPr>
        <w:t>מלמד שכפה הק</w:t>
      </w:r>
      <w:r w:rsidR="00867DC6">
        <w:rPr>
          <w:rFonts w:hint="cs"/>
          <w:rtl/>
        </w:rPr>
        <w:t xml:space="preserve">דוש ברוך </w:t>
      </w:r>
      <w:bookmarkStart w:id="203" w:name="_ETM_Q1_2226376"/>
      <w:bookmarkEnd w:id="203"/>
      <w:r w:rsidR="00867DC6">
        <w:rPr>
          <w:rFonts w:hint="cs"/>
          <w:rtl/>
        </w:rPr>
        <w:t xml:space="preserve">הוא </w:t>
      </w:r>
      <w:r>
        <w:rPr>
          <w:rtl/>
        </w:rPr>
        <w:t>עליהם את ההר כגיגית</w:t>
      </w:r>
      <w:r w:rsidR="00867DC6">
        <w:rPr>
          <w:rFonts w:hint="cs"/>
          <w:rtl/>
        </w:rPr>
        <w:t>,</w:t>
      </w:r>
      <w:r>
        <w:rPr>
          <w:rtl/>
        </w:rPr>
        <w:t xml:space="preserve"> ואמר להם: אם אתם מקבלים התורה מוטב</w:t>
      </w:r>
      <w:r w:rsidR="00867DC6">
        <w:rPr>
          <w:rFonts w:hint="cs"/>
          <w:rtl/>
        </w:rPr>
        <w:t>,</w:t>
      </w:r>
      <w:r>
        <w:rPr>
          <w:rtl/>
        </w:rPr>
        <w:t xml:space="preserve"> ואם לאו</w:t>
      </w:r>
      <w:r w:rsidR="00867DC6">
        <w:rPr>
          <w:rFonts w:hint="cs"/>
          <w:rtl/>
        </w:rPr>
        <w:t xml:space="preserve"> -</w:t>
      </w:r>
      <w:r>
        <w:rPr>
          <w:rtl/>
        </w:rPr>
        <w:t xml:space="preserve"> שם תהא קבורתכם.</w:t>
      </w:r>
      <w:r w:rsidR="000472C1">
        <w:rPr>
          <w:rFonts w:hint="cs"/>
          <w:rtl/>
        </w:rPr>
        <w:t>".</w:t>
      </w:r>
    </w:p>
    <w:p w:rsidR="00F06292" w:rsidRDefault="00F06292" w:rsidP="00F06292">
      <w:pPr>
        <w:rPr>
          <w:rtl/>
        </w:rPr>
      </w:pPr>
    </w:p>
    <w:p w:rsidR="00F06292" w:rsidRDefault="000B7BA2" w:rsidP="000472C1">
      <w:pPr>
        <w:rPr>
          <w:rtl/>
        </w:rPr>
      </w:pPr>
      <w:r>
        <w:rPr>
          <w:rtl/>
        </w:rPr>
        <w:t>הגמרא במסכת שבת אומרת</w:t>
      </w:r>
      <w:r w:rsidR="00F06292">
        <w:rPr>
          <w:rtl/>
        </w:rPr>
        <w:t xml:space="preserve">: </w:t>
      </w:r>
      <w:r w:rsidR="00F85BEB">
        <w:rPr>
          <w:rFonts w:hint="cs"/>
          <w:rtl/>
        </w:rPr>
        <w:t>"</w:t>
      </w:r>
      <w:r w:rsidR="00F85BEB">
        <w:rPr>
          <w:rtl/>
        </w:rPr>
        <w:t xml:space="preserve">מכאן </w:t>
      </w:r>
      <w:proofErr w:type="spellStart"/>
      <w:r w:rsidR="00F85BEB">
        <w:rPr>
          <w:rtl/>
        </w:rPr>
        <w:t>מודעא</w:t>
      </w:r>
      <w:proofErr w:type="spellEnd"/>
      <w:r w:rsidR="00F85BEB">
        <w:rPr>
          <w:rtl/>
        </w:rPr>
        <w:t xml:space="preserve"> רבה </w:t>
      </w:r>
      <w:proofErr w:type="spellStart"/>
      <w:r w:rsidR="00F85BEB">
        <w:rPr>
          <w:rtl/>
        </w:rPr>
        <w:t>לאורייתא</w:t>
      </w:r>
      <w:proofErr w:type="spellEnd"/>
      <w:r w:rsidR="000472C1">
        <w:rPr>
          <w:rFonts w:hint="cs"/>
          <w:rtl/>
        </w:rPr>
        <w:t>"</w:t>
      </w:r>
      <w:r w:rsidR="00F06292">
        <w:rPr>
          <w:rtl/>
        </w:rPr>
        <w:t xml:space="preserve">. </w:t>
      </w:r>
      <w:r w:rsidR="000472C1">
        <w:rPr>
          <w:rFonts w:hint="cs"/>
          <w:rtl/>
        </w:rPr>
        <w:t>"</w:t>
      </w:r>
      <w:proofErr w:type="spellStart"/>
      <w:r w:rsidR="00F06292">
        <w:rPr>
          <w:rtl/>
        </w:rPr>
        <w:t>מודעא</w:t>
      </w:r>
      <w:proofErr w:type="spellEnd"/>
      <w:r w:rsidR="00867DC6">
        <w:rPr>
          <w:rFonts w:hint="cs"/>
          <w:rtl/>
        </w:rPr>
        <w:t xml:space="preserve"> רבה</w:t>
      </w:r>
      <w:r w:rsidR="000472C1">
        <w:rPr>
          <w:rFonts w:hint="cs"/>
          <w:rtl/>
        </w:rPr>
        <w:t>"</w:t>
      </w:r>
      <w:r w:rsidR="00F06292">
        <w:rPr>
          <w:rtl/>
        </w:rPr>
        <w:t xml:space="preserve"> בלשון חז"ל היא המקבילה לחתימה על חוזה בכפייה, בצירוף המילים "אני חותם</w:t>
      </w:r>
      <w:r w:rsidR="00867DC6">
        <w:rPr>
          <w:rFonts w:hint="cs"/>
          <w:rtl/>
        </w:rPr>
        <w:t xml:space="preserve"> תחת מחאה - </w:t>
      </w:r>
      <w:r w:rsidR="00867DC6">
        <w:t>under protest</w:t>
      </w:r>
      <w:r w:rsidR="00867DC6">
        <w:rPr>
          <w:rFonts w:hint="cs"/>
          <w:rtl/>
        </w:rPr>
        <w:t xml:space="preserve">. </w:t>
      </w:r>
      <w:bookmarkStart w:id="204" w:name="_ETM_Q1_2243564"/>
      <w:bookmarkEnd w:id="204"/>
      <w:r w:rsidR="00867DC6">
        <w:rPr>
          <w:rFonts w:hint="cs"/>
          <w:rtl/>
        </w:rPr>
        <w:t>כפו עליי ולכן חתמתי. זה לא מחייב אותי.</w:t>
      </w:r>
      <w:bookmarkStart w:id="205" w:name="_ETM_Q1_2247525"/>
      <w:bookmarkEnd w:id="205"/>
      <w:r w:rsidR="00867DC6">
        <w:rPr>
          <w:rFonts w:hint="cs"/>
          <w:rtl/>
        </w:rPr>
        <w:t xml:space="preserve"> לחתימה הזו אין שום תוקף. </w:t>
      </w:r>
      <w:r w:rsidR="00F06292">
        <w:rPr>
          <w:rtl/>
        </w:rPr>
        <w:t xml:space="preserve">כלומר, מאחר והתורה ניתנה בכפייה וללא הסכמת הציבור, </w:t>
      </w:r>
      <w:r w:rsidR="000472C1">
        <w:rPr>
          <w:rtl/>
        </w:rPr>
        <w:t>אין לה תוקף</w:t>
      </w:r>
      <w:r w:rsidR="000472C1">
        <w:rPr>
          <w:rFonts w:hint="cs"/>
          <w:rtl/>
        </w:rPr>
        <w:t xml:space="preserve"> </w:t>
      </w:r>
      <w:r w:rsidR="000472C1">
        <w:rPr>
          <w:rtl/>
        </w:rPr>
        <w:t>–</w:t>
      </w:r>
      <w:r w:rsidR="000472C1">
        <w:rPr>
          <w:rFonts w:hint="cs"/>
          <w:rtl/>
        </w:rPr>
        <w:t xml:space="preserve"> כך אומרת הגמרא.</w:t>
      </w:r>
    </w:p>
    <w:p w:rsidR="00F06292" w:rsidRDefault="00F06292" w:rsidP="00F06292">
      <w:pPr>
        <w:rPr>
          <w:rtl/>
        </w:rPr>
      </w:pPr>
    </w:p>
    <w:p w:rsidR="00F06292" w:rsidRDefault="00867DC6" w:rsidP="00867DC6">
      <w:pPr>
        <w:rPr>
          <w:rtl/>
        </w:rPr>
      </w:pPr>
      <w:r>
        <w:rPr>
          <w:rtl/>
        </w:rPr>
        <w:t>כדי ש</w:t>
      </w:r>
      <w:r>
        <w:rPr>
          <w:rFonts w:hint="cs"/>
          <w:rtl/>
        </w:rPr>
        <w:t>לתורה אין תוקף</w:t>
      </w:r>
      <w:r w:rsidR="00F06292">
        <w:rPr>
          <w:rtl/>
        </w:rPr>
        <w:t xml:space="preserve"> לא תהיה הכותרת שיוצאת מהנאום הראשון שלי </w:t>
      </w:r>
      <w:r>
        <w:rPr>
          <w:rFonts w:hint="cs"/>
          <w:rtl/>
        </w:rPr>
        <w:t xml:space="preserve">כאן כיושב-ראש </w:t>
      </w:r>
      <w:bookmarkStart w:id="206" w:name="_ETM_Q1_2261172"/>
      <w:bookmarkEnd w:id="206"/>
      <w:r>
        <w:rPr>
          <w:rtl/>
        </w:rPr>
        <w:t xml:space="preserve">ועדת חוקה, </w:t>
      </w:r>
      <w:r>
        <w:rPr>
          <w:rFonts w:hint="cs"/>
          <w:rtl/>
        </w:rPr>
        <w:t>אני מרגיע אתכם ואומר לכם, למי שחשש, ש</w:t>
      </w:r>
      <w:r w:rsidR="00F06292">
        <w:rPr>
          <w:rtl/>
        </w:rPr>
        <w:t xml:space="preserve">הגמרא </w:t>
      </w:r>
      <w:proofErr w:type="spellStart"/>
      <w:r w:rsidR="00F06292">
        <w:rPr>
          <w:rtl/>
        </w:rPr>
        <w:t>מ</w:t>
      </w:r>
      <w:r w:rsidR="000472C1">
        <w:rPr>
          <w:rFonts w:hint="cs"/>
          <w:rtl/>
        </w:rPr>
        <w:t>ייד</w:t>
      </w:r>
      <w:proofErr w:type="spellEnd"/>
      <w:r w:rsidR="000472C1">
        <w:rPr>
          <w:rFonts w:hint="cs"/>
          <w:rtl/>
        </w:rPr>
        <w:t xml:space="preserve"> מסבירה</w:t>
      </w:r>
      <w:r>
        <w:rPr>
          <w:rFonts w:hint="cs"/>
          <w:rtl/>
        </w:rPr>
        <w:t xml:space="preserve"> </w:t>
      </w:r>
      <w:r>
        <w:rPr>
          <w:rtl/>
        </w:rPr>
        <w:t xml:space="preserve">שהתורה התקבלה על ידי עם ישראל </w:t>
      </w:r>
      <w:r>
        <w:rPr>
          <w:rFonts w:hint="cs"/>
          <w:rtl/>
        </w:rPr>
        <w:t>מ</w:t>
      </w:r>
      <w:r w:rsidR="00F06292">
        <w:rPr>
          <w:rtl/>
        </w:rPr>
        <w:t>רצון ובשמחה בימי אחשוורוש, כמו שכתוב במגילת אסתר:</w:t>
      </w:r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קימו</w:t>
      </w:r>
      <w:proofErr w:type="spellEnd"/>
      <w:r>
        <w:rPr>
          <w:rFonts w:hint="cs"/>
          <w:rtl/>
        </w:rPr>
        <w:t xml:space="preserve"> וקיבלו היהודים עליהם ועל זרעם ועל</w:t>
      </w:r>
      <w:bookmarkStart w:id="207" w:name="_ETM_Q1_2274683"/>
      <w:bookmarkEnd w:id="207"/>
      <w:r w:rsidR="000472C1">
        <w:rPr>
          <w:rFonts w:hint="cs"/>
          <w:rtl/>
        </w:rPr>
        <w:t xml:space="preserve"> כל הנלווים עליהם</w:t>
      </w:r>
      <w:r>
        <w:rPr>
          <w:rFonts w:hint="cs"/>
          <w:rtl/>
        </w:rPr>
        <w:t xml:space="preserve"> ולא יעבור".  </w:t>
      </w:r>
      <w:r w:rsidR="00F06292">
        <w:rPr>
          <w:rtl/>
        </w:rPr>
        <w:t>ולכן</w:t>
      </w:r>
      <w:r>
        <w:rPr>
          <w:rFonts w:hint="cs"/>
          <w:rtl/>
        </w:rPr>
        <w:t>,</w:t>
      </w:r>
      <w:r w:rsidR="00F06292">
        <w:rPr>
          <w:rtl/>
        </w:rPr>
        <w:t xml:space="preserve"> לפחות מאז, אין לנו תירוץ. הסכמנו, קיבלנו</w:t>
      </w:r>
      <w:r>
        <w:rPr>
          <w:rFonts w:hint="cs"/>
          <w:rtl/>
        </w:rPr>
        <w:t>,</w:t>
      </w:r>
      <w:r w:rsidR="00F06292">
        <w:rPr>
          <w:rtl/>
        </w:rPr>
        <w:t xml:space="preserve"> והברית בין עם ישראל לבין בורא עולם נחתמה.</w:t>
      </w:r>
    </w:p>
    <w:p w:rsidR="00F06292" w:rsidRDefault="00F06292" w:rsidP="00F06292">
      <w:pPr>
        <w:rPr>
          <w:rtl/>
        </w:rPr>
      </w:pPr>
    </w:p>
    <w:p w:rsidR="00F06292" w:rsidRDefault="00F06292" w:rsidP="00867DC6">
      <w:pPr>
        <w:rPr>
          <w:rtl/>
        </w:rPr>
      </w:pPr>
      <w:r>
        <w:rPr>
          <w:rtl/>
        </w:rPr>
        <w:t>אבל המסר חשוב מאין כמותו ורלוונטי מאין כמותו.</w:t>
      </w:r>
      <w:r w:rsidR="00867DC6">
        <w:rPr>
          <w:rFonts w:hint="cs"/>
          <w:rtl/>
        </w:rPr>
        <w:t xml:space="preserve"> </w:t>
      </w:r>
      <w:r>
        <w:rPr>
          <w:rtl/>
        </w:rPr>
        <w:t>גם הערכים הנעלים ביותר, שהגיעו מהמקור הגבוה ביותר, אינם מחייבים ללא הסכמת העם.</w:t>
      </w:r>
      <w:r w:rsidR="00867DC6">
        <w:rPr>
          <w:rFonts w:hint="cs"/>
          <w:rtl/>
        </w:rPr>
        <w:t xml:space="preserve"> </w:t>
      </w:r>
      <w:r>
        <w:rPr>
          <w:rtl/>
        </w:rPr>
        <w:t>גם התורה</w:t>
      </w:r>
      <w:r w:rsidR="005B3E07">
        <w:rPr>
          <w:rFonts w:hint="cs"/>
          <w:rtl/>
        </w:rPr>
        <w:t>,</w:t>
      </w:r>
      <w:r>
        <w:rPr>
          <w:rtl/>
        </w:rPr>
        <w:t xml:space="preserve"> שמגיעה ישירות בקולות ובברקים מהקדוש ברוך הוא במעמד הר סיני, היא בסך הכ</w:t>
      </w:r>
      <w:r w:rsidR="00867DC6">
        <w:rPr>
          <w:rFonts w:hint="cs"/>
          <w:rtl/>
        </w:rPr>
        <w:t>ו</w:t>
      </w:r>
      <w:r w:rsidR="0049223A">
        <w:rPr>
          <w:rtl/>
        </w:rPr>
        <w:t>ל חוזה שנחתם בכפייה</w:t>
      </w:r>
      <w:r>
        <w:rPr>
          <w:rtl/>
        </w:rPr>
        <w:t xml:space="preserve"> אם אין הסכמה וקבלה חופשית ומרצון של העם.</w:t>
      </w:r>
    </w:p>
    <w:p w:rsidR="00F06292" w:rsidRDefault="00F06292" w:rsidP="00F06292">
      <w:pPr>
        <w:rPr>
          <w:rtl/>
        </w:rPr>
      </w:pPr>
    </w:p>
    <w:p w:rsidR="00F06292" w:rsidRDefault="00F06292" w:rsidP="00F06292">
      <w:pPr>
        <w:rPr>
          <w:rtl/>
        </w:rPr>
      </w:pPr>
      <w:r>
        <w:rPr>
          <w:rtl/>
        </w:rPr>
        <w:t xml:space="preserve">ואם כך </w:t>
      </w:r>
      <w:r w:rsidR="00867DC6">
        <w:rPr>
          <w:rFonts w:hint="cs"/>
          <w:rtl/>
        </w:rPr>
        <w:t xml:space="preserve">מדובר על </w:t>
      </w:r>
      <w:bookmarkStart w:id="208" w:name="_ETM_Q1_2311877"/>
      <w:bookmarkEnd w:id="208"/>
      <w:r>
        <w:rPr>
          <w:rtl/>
        </w:rPr>
        <w:t>חוקת הנצח של עמנו,</w:t>
      </w:r>
      <w:r w:rsidR="00867DC6">
        <w:rPr>
          <w:rFonts w:hint="cs"/>
          <w:rtl/>
        </w:rPr>
        <w:t xml:space="preserve"> עם ישראל,</w:t>
      </w:r>
      <w:r>
        <w:rPr>
          <w:rtl/>
        </w:rPr>
        <w:t xml:space="preserve"> הדברים קל וחומר בחוקה אנושית, זמנית ומשתנה, שיכולה להיקבע על ידי העם בזמן מן הזמנים, להתחלף, להשתנות, לצבור תיקונים ושינויים ולהתאים את עצמה לרוחות הזמן.</w:t>
      </w:r>
    </w:p>
    <w:p w:rsidR="00F06292" w:rsidRDefault="00F06292" w:rsidP="00F06292">
      <w:pPr>
        <w:rPr>
          <w:rtl/>
        </w:rPr>
      </w:pPr>
    </w:p>
    <w:p w:rsidR="00F06292" w:rsidRDefault="00F06292" w:rsidP="0049223A">
      <w:pPr>
        <w:rPr>
          <w:rtl/>
        </w:rPr>
      </w:pPr>
      <w:r>
        <w:rPr>
          <w:rtl/>
        </w:rPr>
        <w:t>והדברים קל וחומר</w:t>
      </w:r>
      <w:r w:rsidR="00867DC6">
        <w:rPr>
          <w:rFonts w:hint="cs"/>
          <w:rtl/>
        </w:rPr>
        <w:t>,</w:t>
      </w:r>
      <w:r>
        <w:rPr>
          <w:rtl/>
        </w:rPr>
        <w:t xml:space="preserve"> בן בנו של קל וחומר, ב"חוקה"</w:t>
      </w:r>
      <w:r w:rsidR="00867DC6">
        <w:rPr>
          <w:rFonts w:hint="cs"/>
          <w:rtl/>
        </w:rPr>
        <w:t>,</w:t>
      </w:r>
      <w:r>
        <w:rPr>
          <w:rtl/>
        </w:rPr>
        <w:t xml:space="preserve"> במ</w:t>
      </w:r>
      <w:r w:rsidR="00867DC6">
        <w:rPr>
          <w:rFonts w:hint="cs"/>
          <w:rtl/>
        </w:rPr>
        <w:t>י</w:t>
      </w:r>
      <w:r>
        <w:rPr>
          <w:rtl/>
        </w:rPr>
        <w:t>רכאות, שלא נקבעה על ידי העם.</w:t>
      </w:r>
      <w:r w:rsidR="00867DC6">
        <w:rPr>
          <w:rFonts w:hint="cs"/>
          <w:rtl/>
        </w:rPr>
        <w:t xml:space="preserve"> </w:t>
      </w:r>
      <w:r>
        <w:rPr>
          <w:rtl/>
        </w:rPr>
        <w:t>שעוצב</w:t>
      </w:r>
      <w:r w:rsidR="00867DC6">
        <w:rPr>
          <w:rtl/>
        </w:rPr>
        <w:t>ה בהחלטה של קבוצה קטנה ומצומצמת</w:t>
      </w:r>
      <w:r w:rsidR="00867DC6">
        <w:rPr>
          <w:rFonts w:hint="cs"/>
          <w:rtl/>
        </w:rPr>
        <w:t>,</w:t>
      </w:r>
      <w:r>
        <w:rPr>
          <w:rtl/>
        </w:rPr>
        <w:t xml:space="preserve"> שהערכים</w:t>
      </w:r>
      <w:r w:rsidR="00867DC6">
        <w:rPr>
          <w:rtl/>
        </w:rPr>
        <w:t xml:space="preserve"> שבה אולי נכונים, אולי שגויים,</w:t>
      </w:r>
      <w:r w:rsidR="00867DC6">
        <w:rPr>
          <w:rFonts w:hint="cs"/>
          <w:rtl/>
        </w:rPr>
        <w:t xml:space="preserve"> אבל </w:t>
      </w:r>
      <w:r>
        <w:rPr>
          <w:rtl/>
        </w:rPr>
        <w:t>כולם בסופו של דבר אנושיים ומועדים לטעות או לשגיאה.</w:t>
      </w:r>
    </w:p>
    <w:p w:rsidR="00F06292" w:rsidRDefault="00F06292" w:rsidP="00F06292">
      <w:pPr>
        <w:rPr>
          <w:rtl/>
        </w:rPr>
      </w:pPr>
    </w:p>
    <w:p w:rsidR="00F06292" w:rsidRDefault="00867DC6" w:rsidP="00867DC6">
      <w:pPr>
        <w:rPr>
          <w:rtl/>
        </w:rPr>
      </w:pPr>
      <w:r>
        <w:rPr>
          <w:rtl/>
        </w:rPr>
        <w:t>חוקה שכזו</w:t>
      </w:r>
      <w:r w:rsidR="00F06292">
        <w:rPr>
          <w:rtl/>
        </w:rPr>
        <w:t xml:space="preserve"> לעולם לא תחייב את העם אם לא התקבלה בצורה מסודרת ומוסכמת מתוך שמחה ורצון, וגם עם</w:t>
      </w:r>
      <w:r w:rsidR="0049223A">
        <w:rPr>
          <w:rFonts w:hint="cs"/>
          <w:rtl/>
        </w:rPr>
        <w:t xml:space="preserve"> קצת</w:t>
      </w:r>
      <w:r w:rsidR="00F06292">
        <w:rPr>
          <w:rtl/>
        </w:rPr>
        <w:t xml:space="preserve"> קולות וברקים.</w:t>
      </w:r>
    </w:p>
    <w:p w:rsidR="00F06292" w:rsidRDefault="00F06292" w:rsidP="00F06292">
      <w:pPr>
        <w:rPr>
          <w:rtl/>
        </w:rPr>
      </w:pPr>
    </w:p>
    <w:p w:rsidR="00F06292" w:rsidRDefault="00F06292" w:rsidP="00F06292">
      <w:pPr>
        <w:rPr>
          <w:rtl/>
        </w:rPr>
      </w:pPr>
      <w:r>
        <w:rPr>
          <w:rtl/>
        </w:rPr>
        <w:t>ועל עיצובם של ההסדרים הללו, שיום אחד אולי, ואולי לא, כפי שיבחר העם, שה</w:t>
      </w:r>
      <w:r w:rsidR="00867DC6">
        <w:rPr>
          <w:rtl/>
        </w:rPr>
        <w:t xml:space="preserve">וא הריבון, יהפכו לחוקה, הופקדה </w:t>
      </w:r>
      <w:r>
        <w:rPr>
          <w:rtl/>
        </w:rPr>
        <w:t>ועדת החוקה של הכנסת.</w:t>
      </w:r>
    </w:p>
    <w:p w:rsidR="00F06292" w:rsidRDefault="00F06292" w:rsidP="00F06292">
      <w:pPr>
        <w:rPr>
          <w:rtl/>
        </w:rPr>
      </w:pPr>
    </w:p>
    <w:p w:rsidR="00F06292" w:rsidRDefault="00F06292" w:rsidP="000A548C">
      <w:pPr>
        <w:rPr>
          <w:rtl/>
        </w:rPr>
      </w:pPr>
      <w:r>
        <w:rPr>
          <w:rtl/>
        </w:rPr>
        <w:t>בימים אלה התפתחה אופנה חדשה. חז</w:t>
      </w:r>
      <w:r w:rsidR="000472C1">
        <w:rPr>
          <w:rtl/>
        </w:rPr>
        <w:t>"ל אמרו "איזהו עשיר השמח בחלקו"</w:t>
      </w:r>
      <w:r w:rsidR="000472C1">
        <w:rPr>
          <w:rFonts w:hint="cs"/>
          <w:rtl/>
        </w:rPr>
        <w:t>.</w:t>
      </w:r>
      <w:r w:rsidR="000472C1">
        <w:rPr>
          <w:rtl/>
        </w:rPr>
        <w:t xml:space="preserve"> </w:t>
      </w:r>
      <w:r>
        <w:rPr>
          <w:rtl/>
        </w:rPr>
        <w:t>כנראה בעקבות המצב הכלכלי הקשה, שעל תיקונו מופקד</w:t>
      </w:r>
      <w:r w:rsidR="00867DC6">
        <w:rPr>
          <w:rFonts w:hint="cs"/>
          <w:rtl/>
        </w:rPr>
        <w:t xml:space="preserve"> שר האוצר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 w:rsidR="00867DC6">
        <w:rPr>
          <w:rFonts w:hint="cs"/>
          <w:rtl/>
        </w:rPr>
        <w:t>'</w:t>
      </w:r>
      <w:r>
        <w:rPr>
          <w:rtl/>
        </w:rPr>
        <w:t xml:space="preserve"> בתפקידו החדש, יש בישראל פחות ופחות עשירים.</w:t>
      </w:r>
      <w:r w:rsidR="000A548C">
        <w:rPr>
          <w:rFonts w:hint="cs"/>
          <w:rtl/>
        </w:rPr>
        <w:t xml:space="preserve"> </w:t>
      </w:r>
      <w:bookmarkStart w:id="209" w:name="_ETM_Q1_2387439"/>
      <w:bookmarkEnd w:id="209"/>
      <w:r>
        <w:rPr>
          <w:rtl/>
        </w:rPr>
        <w:t>אנשים אינם שמחים בחלקם ואינם שמחים בתפקידים שבידיהם.</w:t>
      </w:r>
      <w:r w:rsidR="000A548C">
        <w:rPr>
          <w:rFonts w:hint="cs"/>
          <w:rtl/>
        </w:rPr>
        <w:t xml:space="preserve"> </w:t>
      </w:r>
      <w:r w:rsidR="000A548C">
        <w:rPr>
          <w:rtl/>
        </w:rPr>
        <w:t>היועץ רוצה להיות מחליט</w:t>
      </w:r>
      <w:r w:rsidR="000A548C">
        <w:rPr>
          <w:rFonts w:hint="cs"/>
          <w:rtl/>
        </w:rPr>
        <w:t xml:space="preserve">, </w:t>
      </w:r>
      <w:r w:rsidR="000A548C">
        <w:rPr>
          <w:rtl/>
        </w:rPr>
        <w:t>השופט רוצה להיות מחוקק</w:t>
      </w:r>
      <w:r w:rsidR="000A548C">
        <w:rPr>
          <w:rFonts w:hint="cs"/>
          <w:rtl/>
        </w:rPr>
        <w:t xml:space="preserve">, </w:t>
      </w:r>
      <w:r>
        <w:rPr>
          <w:rtl/>
        </w:rPr>
        <w:t>וחל</w:t>
      </w:r>
      <w:r w:rsidR="000A548C">
        <w:rPr>
          <w:rtl/>
        </w:rPr>
        <w:t xml:space="preserve">ק מחברי הכנסת, ובמיוחד בסביבות </w:t>
      </w:r>
      <w:r>
        <w:rPr>
          <w:rtl/>
        </w:rPr>
        <w:t>ועדת חוקה, לא די להם בתפקידם כמחוקקים.</w:t>
      </w:r>
      <w:r w:rsidR="000A548C">
        <w:rPr>
          <w:rFonts w:hint="cs"/>
          <w:rtl/>
        </w:rPr>
        <w:t xml:space="preserve"> </w:t>
      </w:r>
      <w:r w:rsidR="000A548C">
        <w:rPr>
          <w:rtl/>
        </w:rPr>
        <w:t>הם רוצים להיות מכוננים</w:t>
      </w:r>
      <w:r>
        <w:rPr>
          <w:rtl/>
        </w:rPr>
        <w:t>. הם רוצים להיות אלה שקובעים את חוקתה של מדינת ישראל.</w:t>
      </w:r>
    </w:p>
    <w:p w:rsidR="00F06292" w:rsidRDefault="00F06292" w:rsidP="00F06292">
      <w:pPr>
        <w:rPr>
          <w:rtl/>
        </w:rPr>
      </w:pPr>
    </w:p>
    <w:p w:rsidR="00F06292" w:rsidRDefault="00F06292" w:rsidP="00F06292">
      <w:pPr>
        <w:rPr>
          <w:rtl/>
        </w:rPr>
      </w:pPr>
      <w:r>
        <w:rPr>
          <w:rtl/>
        </w:rPr>
        <w:t>ואני לא יודע אם</w:t>
      </w:r>
      <w:r w:rsidR="000472C1">
        <w:rPr>
          <w:rFonts w:hint="cs"/>
          <w:rtl/>
        </w:rPr>
        <w:t xml:space="preserve"> אני</w:t>
      </w:r>
      <w:r>
        <w:rPr>
          <w:rtl/>
        </w:rPr>
        <w:t xml:space="preserve"> אהיה עשיר, אבל אשתדל להיות שמח בחלקי ובתפקיד שהטילה עלי</w:t>
      </w:r>
      <w:r w:rsidR="000A548C">
        <w:rPr>
          <w:rFonts w:hint="cs"/>
          <w:rtl/>
        </w:rPr>
        <w:t>י</w:t>
      </w:r>
      <w:r>
        <w:rPr>
          <w:rtl/>
        </w:rPr>
        <w:t xml:space="preserve"> הכנסת. גם הכנסת הזו, אבל בעיקר הכנסת הראשונה.</w:t>
      </w:r>
    </w:p>
    <w:p w:rsidR="00F06292" w:rsidRDefault="00F06292" w:rsidP="00F06292">
      <w:pPr>
        <w:rPr>
          <w:rtl/>
        </w:rPr>
      </w:pPr>
    </w:p>
    <w:p w:rsidR="00F06292" w:rsidRDefault="001D6F69" w:rsidP="001D6F69">
      <w:pPr>
        <w:rPr>
          <w:rtl/>
        </w:rPr>
      </w:pPr>
      <w:r>
        <w:rPr>
          <w:rtl/>
        </w:rPr>
        <w:t>החלטת הררי מ-1951 הטילה על ועדת החוקה תפקיד מיוחד.</w:t>
      </w:r>
      <w:r>
        <w:t xml:space="preserve"> </w:t>
      </w:r>
      <w:r w:rsidR="00F06292">
        <w:rPr>
          <w:rtl/>
        </w:rPr>
        <w:t>ולא, הוא לא כולל כינון חוקה למדינה, ולא משנה כמה פעמים בית המשפט יחזור על הטענה הזו.</w:t>
      </w:r>
    </w:p>
    <w:p w:rsidR="00F06292" w:rsidRDefault="00F06292" w:rsidP="00F06292">
      <w:pPr>
        <w:rPr>
          <w:rtl/>
        </w:rPr>
      </w:pPr>
    </w:p>
    <w:p w:rsidR="00F06292" w:rsidRDefault="00CE4DF6" w:rsidP="00F06292">
      <w:pPr>
        <w:rPr>
          <w:rtl/>
        </w:rPr>
      </w:pPr>
      <w:r>
        <w:rPr>
          <w:rFonts w:hint="cs"/>
          <w:rtl/>
        </w:rPr>
        <w:t xml:space="preserve">ההחלטה, וזה לשונה: </w:t>
      </w:r>
      <w:r w:rsidR="00F06292">
        <w:rPr>
          <w:rtl/>
        </w:rPr>
        <w:t xml:space="preserve">"הכנסת הראשונה מטילה על ועדת החוקה, חוק ומשפט להכין הצעת חוקה למדינה. החוקה תהיה בנויה פרקים </w:t>
      </w:r>
      <w:proofErr w:type="spellStart"/>
      <w:r w:rsidR="00F06292">
        <w:rPr>
          <w:rtl/>
        </w:rPr>
        <w:t>פרקים</w:t>
      </w:r>
      <w:proofErr w:type="spellEnd"/>
      <w:r w:rsidR="00F06292">
        <w:rPr>
          <w:rtl/>
        </w:rPr>
        <w:t>, באופן שכל אחד מהם יהווה חוק יסודי בפני עצמו. הפרקים יובאו בפני הכנסת, במידה שהוועדה תסיים את עבודתה, וכל הפרקים יחד יתאגדו לחוקת המדינה</w:t>
      </w:r>
      <w:r w:rsidR="000472C1">
        <w:rPr>
          <w:rFonts w:hint="cs"/>
          <w:rtl/>
        </w:rPr>
        <w:t>.</w:t>
      </w:r>
    </w:p>
    <w:p w:rsidR="00F06292" w:rsidRDefault="00F06292" w:rsidP="00F06292">
      <w:pPr>
        <w:rPr>
          <w:rtl/>
        </w:rPr>
      </w:pPr>
    </w:p>
    <w:p w:rsidR="00F06292" w:rsidRDefault="00F06292" w:rsidP="00CE4DF6">
      <w:pPr>
        <w:rPr>
          <w:rtl/>
        </w:rPr>
      </w:pPr>
      <w:r>
        <w:rPr>
          <w:rtl/>
        </w:rPr>
        <w:t>בעניין החוקה</w:t>
      </w:r>
      <w:r w:rsidR="00CE4DF6">
        <w:rPr>
          <w:rFonts w:hint="cs"/>
          <w:rtl/>
        </w:rPr>
        <w:t>,</w:t>
      </w:r>
      <w:r>
        <w:rPr>
          <w:rtl/>
        </w:rPr>
        <w:t xml:space="preserve"> תפקידנו כאן ה</w:t>
      </w:r>
      <w:r w:rsidR="00CE4DF6">
        <w:rPr>
          <w:rtl/>
        </w:rPr>
        <w:t>וא להכין הצעה</w:t>
      </w:r>
      <w:r w:rsidR="00CE4DF6">
        <w:rPr>
          <w:rFonts w:hint="cs"/>
          <w:rtl/>
        </w:rPr>
        <w:t>,</w:t>
      </w:r>
      <w:r>
        <w:rPr>
          <w:rtl/>
        </w:rPr>
        <w:t xml:space="preserve"> </w:t>
      </w:r>
      <w:r w:rsidR="00CE4DF6">
        <w:rPr>
          <w:rFonts w:hint="cs"/>
          <w:rtl/>
        </w:rPr>
        <w:t>ו</w:t>
      </w:r>
      <w:r>
        <w:rPr>
          <w:rtl/>
        </w:rPr>
        <w:t>הצעה בלבד.</w:t>
      </w:r>
      <w:r w:rsidR="00CE4DF6">
        <w:rPr>
          <w:rFonts w:hint="cs"/>
          <w:rtl/>
        </w:rPr>
        <w:t xml:space="preserve"> </w:t>
      </w:r>
      <w:bookmarkStart w:id="210" w:name="_ETM_Q1_2469963"/>
      <w:bookmarkEnd w:id="210"/>
      <w:r>
        <w:rPr>
          <w:rtl/>
        </w:rPr>
        <w:t>את הסמכות לפעול אנו שואבים מ</w:t>
      </w:r>
      <w:r w:rsidR="00CE4DF6">
        <w:rPr>
          <w:rtl/>
        </w:rPr>
        <w:t>העם בישראל, שמינה אותנו לתפקיד.</w:t>
      </w:r>
      <w:r w:rsidR="00CE4DF6">
        <w:rPr>
          <w:rFonts w:hint="cs"/>
          <w:rtl/>
        </w:rPr>
        <w:t xml:space="preserve"> </w:t>
      </w:r>
      <w:r>
        <w:rPr>
          <w:rtl/>
        </w:rPr>
        <w:t>את הסמכות שלנו להכין את הצעת החוקה, בצורה של חוקי יסוד, ובוודאי את הסמכות להביא אותה להכרע</w:t>
      </w:r>
      <w:r w:rsidR="000472C1">
        <w:rPr>
          <w:rtl/>
        </w:rPr>
        <w:t>ת העם, איננו יכולים להאציל לאיש</w:t>
      </w:r>
      <w:r w:rsidR="000472C1">
        <w:rPr>
          <w:rFonts w:hint="cs"/>
          <w:rtl/>
        </w:rPr>
        <w:t>.</w:t>
      </w:r>
      <w:r>
        <w:rPr>
          <w:rtl/>
        </w:rPr>
        <w:t xml:space="preserve"> לא ליועץ, לא לשופט ולא לאף אחד אחר. וכמובן שאיננו יכולים</w:t>
      </w:r>
      <w:r w:rsidR="00CE4DF6">
        <w:rPr>
          <w:rFonts w:hint="cs"/>
          <w:rtl/>
        </w:rPr>
        <w:t>,</w:t>
      </w:r>
      <w:r>
        <w:rPr>
          <w:rtl/>
        </w:rPr>
        <w:t xml:space="preserve"> ואסור לנו, לעמוד מנגד אם מישהו מנסה לגזול את סמכות קביעת החוקה או חקיקת חוקי היסוד מידי הכנסת ומידי העם.</w:t>
      </w:r>
    </w:p>
    <w:p w:rsidR="00F06292" w:rsidRDefault="00F06292" w:rsidP="00F06292">
      <w:pPr>
        <w:rPr>
          <w:rtl/>
        </w:rPr>
      </w:pPr>
    </w:p>
    <w:p w:rsidR="00F06292" w:rsidRDefault="00F06292" w:rsidP="00F06292">
      <w:pPr>
        <w:rPr>
          <w:rtl/>
        </w:rPr>
      </w:pPr>
      <w:r>
        <w:rPr>
          <w:rtl/>
        </w:rPr>
        <w:lastRenderedPageBreak/>
        <w:t>רק כשנסיים את עבודתנו כאן בוועדת החוקה ובכנסת, והריבון, שהוא העם, יחליט ויכריז שתמה מלאכת הכנת החוקה ויאמץ את הצעתנו, תקום חוקה למדינת ישראל.</w:t>
      </w:r>
    </w:p>
    <w:p w:rsidR="00F06292" w:rsidRDefault="00F06292" w:rsidP="00F06292">
      <w:pPr>
        <w:rPr>
          <w:rtl/>
        </w:rPr>
      </w:pPr>
    </w:p>
    <w:p w:rsidR="00F06292" w:rsidRDefault="00DC1754" w:rsidP="00F06292">
      <w:pPr>
        <w:rPr>
          <w:rtl/>
        </w:rPr>
      </w:pPr>
      <w:r>
        <w:rPr>
          <w:rtl/>
        </w:rPr>
        <w:t>וגם את זה לא נשכח</w:t>
      </w:r>
      <w:r>
        <w:rPr>
          <w:rFonts w:hint="cs"/>
          <w:rtl/>
        </w:rPr>
        <w:t>.</w:t>
      </w:r>
      <w:r w:rsidR="00F06292">
        <w:rPr>
          <w:rtl/>
        </w:rPr>
        <w:t xml:space="preserve"> התפקיד הוא חוקה למדינת ישראל, ולא חוקה לישראל.</w:t>
      </w:r>
    </w:p>
    <w:p w:rsidR="00F06292" w:rsidRDefault="00F06292" w:rsidP="00F06292">
      <w:pPr>
        <w:rPr>
          <w:rtl/>
        </w:rPr>
      </w:pPr>
    </w:p>
    <w:p w:rsidR="00F06292" w:rsidRDefault="00F06292" w:rsidP="00CE4DF6">
      <w:pPr>
        <w:rPr>
          <w:rtl/>
        </w:rPr>
      </w:pPr>
      <w:r>
        <w:rPr>
          <w:rtl/>
        </w:rPr>
        <w:t>בחודשיים האחרונים</w:t>
      </w:r>
      <w:r w:rsidR="00CE4DF6">
        <w:rPr>
          <w:rFonts w:hint="cs"/>
          <w:rtl/>
        </w:rPr>
        <w:t xml:space="preserve">, בין היתר, באותו עקבות משא ומתן שהתנהל </w:t>
      </w:r>
      <w:bookmarkStart w:id="211" w:name="_ETM_Q1_2508054"/>
      <w:bookmarkEnd w:id="211"/>
      <w:r w:rsidR="00CE4DF6">
        <w:rPr>
          <w:rFonts w:hint="cs"/>
          <w:rtl/>
        </w:rPr>
        <w:t>כאן,</w:t>
      </w:r>
      <w:r w:rsidR="00CE4DF6">
        <w:rPr>
          <w:rtl/>
        </w:rPr>
        <w:t xml:space="preserve"> שאלו רבים</w:t>
      </w:r>
      <w:r w:rsidR="00CE4DF6">
        <w:rPr>
          <w:rFonts w:hint="cs"/>
          <w:rtl/>
        </w:rPr>
        <w:t>:</w:t>
      </w:r>
      <w:r>
        <w:rPr>
          <w:rtl/>
        </w:rPr>
        <w:t xml:space="preserve"> מתי תוקם הממשלה</w:t>
      </w:r>
      <w:r w:rsidR="00CE4DF6">
        <w:rPr>
          <w:rFonts w:hint="cs"/>
          <w:rtl/>
        </w:rPr>
        <w:t>,</w:t>
      </w:r>
      <w:r w:rsidR="00CE4DF6">
        <w:rPr>
          <w:rtl/>
        </w:rPr>
        <w:t xml:space="preserve"> מתי יוקמו הוועדות, ואיש לא ידע</w:t>
      </w:r>
      <w:r w:rsidR="00CE4DF6">
        <w:rPr>
          <w:rFonts w:hint="cs"/>
          <w:rtl/>
        </w:rPr>
        <w:t>.</w:t>
      </w:r>
      <w:r w:rsidR="00CE4DF6">
        <w:rPr>
          <w:rtl/>
        </w:rPr>
        <w:t xml:space="preserve"> אבל התזמון של הקמת הוועדה הספציפית הזו</w:t>
      </w:r>
      <w:r>
        <w:rPr>
          <w:rtl/>
        </w:rPr>
        <w:t xml:space="preserve"> כנראה נקבע זמן רב מראש.</w:t>
      </w:r>
      <w:r w:rsidR="00CE4DF6">
        <w:rPr>
          <w:rFonts w:hint="cs"/>
          <w:rtl/>
        </w:rPr>
        <w:t xml:space="preserve"> </w:t>
      </w:r>
      <w:r>
        <w:rPr>
          <w:rtl/>
        </w:rPr>
        <w:t xml:space="preserve">בין שבת פרשת </w:t>
      </w:r>
      <w:proofErr w:type="spellStart"/>
      <w:r>
        <w:rPr>
          <w:rtl/>
        </w:rPr>
        <w:t>ויגש</w:t>
      </w:r>
      <w:proofErr w:type="spellEnd"/>
      <w:r>
        <w:rPr>
          <w:rtl/>
        </w:rPr>
        <w:t xml:space="preserve"> לשבת פרשת ויחי. בשבוע שמתחיל בחוקה ומשפט</w:t>
      </w:r>
      <w:r w:rsidR="00CE4DF6">
        <w:rPr>
          <w:rFonts w:hint="cs"/>
          <w:rtl/>
        </w:rPr>
        <w:t>,</w:t>
      </w:r>
      <w:r>
        <w:rPr>
          <w:rtl/>
        </w:rPr>
        <w:t xml:space="preserve"> ומסתיים בחוקה ומשפט.</w:t>
      </w:r>
    </w:p>
    <w:p w:rsidR="00F06292" w:rsidRDefault="00F06292" w:rsidP="00F06292">
      <w:pPr>
        <w:rPr>
          <w:rtl/>
        </w:rPr>
      </w:pPr>
    </w:p>
    <w:p w:rsidR="00F06292" w:rsidRDefault="00CE4DF6" w:rsidP="00CE4DF6">
      <w:pPr>
        <w:rPr>
          <w:rtl/>
        </w:rPr>
      </w:pPr>
      <w:r>
        <w:rPr>
          <w:rtl/>
        </w:rPr>
        <w:t>בהפטרת השבוע שעבר קראנו:</w:t>
      </w:r>
      <w:r>
        <w:rPr>
          <w:rFonts w:hint="cs"/>
          <w:rtl/>
        </w:rPr>
        <w:t xml:space="preserve"> "ובמשפטי ילכו </w:t>
      </w:r>
      <w:proofErr w:type="spellStart"/>
      <w:r>
        <w:rPr>
          <w:rFonts w:hint="cs"/>
          <w:rtl/>
        </w:rPr>
        <w:t>וחקתי</w:t>
      </w:r>
      <w:proofErr w:type="spellEnd"/>
      <w:r>
        <w:rPr>
          <w:rFonts w:hint="cs"/>
          <w:rtl/>
        </w:rPr>
        <w:t xml:space="preserve"> ישמרו ועשו אותם, וישבו </w:t>
      </w:r>
      <w:bookmarkStart w:id="212" w:name="_ETM_Q1_2529210"/>
      <w:bookmarkEnd w:id="212"/>
      <w:r>
        <w:rPr>
          <w:rFonts w:hint="cs"/>
          <w:rtl/>
        </w:rPr>
        <w:t xml:space="preserve">על הארץ אשר נתתי לעבדי ליעקב אשר ישבו בה אבותיכם </w:t>
      </w:r>
      <w:bookmarkStart w:id="213" w:name="_ETM_Q1_2532447"/>
      <w:bookmarkEnd w:id="213"/>
      <w:r w:rsidR="00DC1754">
        <w:rPr>
          <w:rFonts w:hint="cs"/>
          <w:rtl/>
        </w:rPr>
        <w:t>וישבו עליה המה וב</w:t>
      </w:r>
      <w:r>
        <w:rPr>
          <w:rFonts w:hint="cs"/>
          <w:rtl/>
        </w:rPr>
        <w:t xml:space="preserve">ניהם ובני בניהם עד עולם </w:t>
      </w:r>
      <w:bookmarkStart w:id="214" w:name="_ETM_Q1_2533843"/>
      <w:bookmarkEnd w:id="214"/>
      <w:r w:rsidR="00DC1754">
        <w:rPr>
          <w:rFonts w:hint="cs"/>
          <w:rtl/>
        </w:rPr>
        <w:t xml:space="preserve">ודוד עבדי נשיא להם לעולם". </w:t>
      </w:r>
      <w:r w:rsidR="00F06292">
        <w:rPr>
          <w:rtl/>
        </w:rPr>
        <w:t>ובהפטרה שנקרא השבוע, מצווה</w:t>
      </w:r>
      <w:r>
        <w:rPr>
          <w:rFonts w:hint="cs"/>
          <w:rtl/>
        </w:rPr>
        <w:t xml:space="preserve"> אותו</w:t>
      </w:r>
      <w:r w:rsidR="00F06292">
        <w:rPr>
          <w:rtl/>
        </w:rPr>
        <w:t xml:space="preserve"> דוד</w:t>
      </w:r>
      <w:r>
        <w:rPr>
          <w:rFonts w:hint="cs"/>
          <w:rtl/>
        </w:rPr>
        <w:t xml:space="preserve"> מהפטרת </w:t>
      </w:r>
      <w:bookmarkStart w:id="215" w:name="_ETM_Q1_2541775"/>
      <w:bookmarkEnd w:id="215"/>
      <w:r>
        <w:rPr>
          <w:rFonts w:hint="cs"/>
          <w:rtl/>
        </w:rPr>
        <w:t>השבוע שעבר,</w:t>
      </w:r>
      <w:r w:rsidR="00F06292">
        <w:rPr>
          <w:rtl/>
        </w:rPr>
        <w:t xml:space="preserve"> את בנו, </w:t>
      </w:r>
      <w:r w:rsidR="00DC1754">
        <w:rPr>
          <w:rFonts w:hint="cs"/>
          <w:rtl/>
        </w:rPr>
        <w:t xml:space="preserve">את </w:t>
      </w:r>
      <w:bookmarkStart w:id="216" w:name="_ETM_Q1_2545082"/>
      <w:bookmarkEnd w:id="216"/>
      <w:r w:rsidR="00F06292">
        <w:rPr>
          <w:rtl/>
        </w:rPr>
        <w:t>שלמה המלך:</w:t>
      </w:r>
      <w:r>
        <w:rPr>
          <w:rFonts w:hint="cs"/>
          <w:rtl/>
        </w:rPr>
        <w:t xml:space="preserve"> </w:t>
      </w:r>
      <w:r w:rsidR="00DC1754">
        <w:rPr>
          <w:rFonts w:hint="cs"/>
          <w:rtl/>
        </w:rPr>
        <w:t>"</w:t>
      </w:r>
      <w:r>
        <w:rPr>
          <w:rFonts w:hint="cs"/>
          <w:rtl/>
        </w:rPr>
        <w:t xml:space="preserve">ושמרת את משמרת ה' </w:t>
      </w:r>
      <w:proofErr w:type="spellStart"/>
      <w:r>
        <w:rPr>
          <w:rFonts w:hint="cs"/>
          <w:rtl/>
        </w:rPr>
        <w:t>אלהיך</w:t>
      </w:r>
      <w:proofErr w:type="spellEnd"/>
      <w:r>
        <w:rPr>
          <w:rFonts w:hint="cs"/>
          <w:rtl/>
        </w:rPr>
        <w:t xml:space="preserve"> ללכת  בדרכיו לשמור </w:t>
      </w:r>
      <w:proofErr w:type="spellStart"/>
      <w:r>
        <w:rPr>
          <w:rFonts w:hint="cs"/>
          <w:rtl/>
        </w:rPr>
        <w:t>חקתיו</w:t>
      </w:r>
      <w:proofErr w:type="spellEnd"/>
      <w:r>
        <w:rPr>
          <w:rFonts w:hint="cs"/>
          <w:rtl/>
        </w:rPr>
        <w:t xml:space="preserve"> מצותיו ומשפטיו ועדותיו ככתוב בתורת משה למען תשכיל את כל אשר תעשה ואת כל אשר תפנה שם.".</w:t>
      </w:r>
    </w:p>
    <w:p w:rsidR="00F06292" w:rsidRDefault="00F06292" w:rsidP="00F06292">
      <w:pPr>
        <w:rPr>
          <w:rtl/>
        </w:rPr>
      </w:pPr>
    </w:p>
    <w:p w:rsidR="007931BD" w:rsidRDefault="00F06292" w:rsidP="00F06292">
      <w:pPr>
        <w:rPr>
          <w:rtl/>
        </w:rPr>
      </w:pPr>
      <w:r>
        <w:rPr>
          <w:rtl/>
        </w:rPr>
        <w:t>עם ברכת הדרך מהכנסת, ועם ברכת הדרך מהעם, נתפלל</w:t>
      </w:r>
      <w:r w:rsidR="00DC1754">
        <w:rPr>
          <w:rFonts w:hint="cs"/>
          <w:rtl/>
        </w:rPr>
        <w:t>:</w:t>
      </w:r>
      <w:r>
        <w:rPr>
          <w:rtl/>
        </w:rPr>
        <w:t xml:space="preserve"> "ויהי נועם ה' אלוקינו עלינו, ומעשה ידינו כוננה עלינו ומעשה ידינו כוננהו"</w:t>
      </w:r>
      <w:r w:rsidR="00DC1754">
        <w:rPr>
          <w:rFonts w:hint="cs"/>
          <w:rtl/>
        </w:rPr>
        <w:t>.</w:t>
      </w:r>
    </w:p>
    <w:p w:rsidR="00CE4DF6" w:rsidRDefault="00CE4DF6" w:rsidP="00F06292">
      <w:pPr>
        <w:rPr>
          <w:rtl/>
        </w:rPr>
      </w:pPr>
      <w:bookmarkStart w:id="217" w:name="_ETM_Q1_2566827"/>
      <w:bookmarkStart w:id="218" w:name="_ETM_Q1_2566889"/>
      <w:bookmarkEnd w:id="217"/>
      <w:bookmarkEnd w:id="218"/>
    </w:p>
    <w:p w:rsidR="004A657B" w:rsidRDefault="00CE4DF6" w:rsidP="007931BD">
      <w:pPr>
        <w:rPr>
          <w:rtl/>
        </w:rPr>
      </w:pPr>
      <w:bookmarkStart w:id="219" w:name="_ETM_Q1_1764115"/>
      <w:bookmarkStart w:id="220" w:name="_ETM_Q1_1764160"/>
      <w:bookmarkStart w:id="221" w:name="_ETM_Q1_1861915"/>
      <w:bookmarkStart w:id="222" w:name="_ETM_Q1_1861949"/>
      <w:bookmarkStart w:id="223" w:name="_ETM_Q1_1866660"/>
      <w:bookmarkStart w:id="224" w:name="_ETM_Q1_1866700"/>
      <w:bookmarkStart w:id="225" w:name="_ETM_Q1_2024782"/>
      <w:bookmarkStart w:id="226" w:name="_ETM_Q1_2024817"/>
      <w:bookmarkStart w:id="227" w:name="_ETM_Q1_2097288"/>
      <w:bookmarkStart w:id="228" w:name="_ETM_Q1_2097328"/>
      <w:bookmarkStart w:id="229" w:name="_ETM_Q1_2181514"/>
      <w:bookmarkStart w:id="230" w:name="_ETM_Q1_2181559"/>
      <w:bookmarkStart w:id="231" w:name="_ETM_Q1_2569598"/>
      <w:bookmarkStart w:id="232" w:name="_ETM_Q1_2569633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r>
        <w:rPr>
          <w:rFonts w:hint="cs"/>
          <w:rtl/>
        </w:rPr>
        <w:t xml:space="preserve"> </w:t>
      </w:r>
      <w:r w:rsidR="004A657B">
        <w:rPr>
          <w:rFonts w:hint="cs"/>
          <w:rtl/>
        </w:rPr>
        <w:t xml:space="preserve">אני אכבד בבקשה את </w:t>
      </w:r>
      <w:r>
        <w:rPr>
          <w:rFonts w:hint="cs"/>
          <w:rtl/>
        </w:rPr>
        <w:t xml:space="preserve">יריב לוין </w:t>
      </w:r>
      <w:bookmarkStart w:id="233" w:name="_ETM_Q1_2582556"/>
      <w:bookmarkEnd w:id="233"/>
      <w:r w:rsidR="004A657B">
        <w:rPr>
          <w:rFonts w:hint="cs"/>
          <w:rtl/>
        </w:rPr>
        <w:t>שר המשפטי</w:t>
      </w:r>
      <w:bookmarkStart w:id="234" w:name="_ETM_Q1_2579206"/>
      <w:bookmarkEnd w:id="234"/>
      <w:r>
        <w:rPr>
          <w:rFonts w:hint="cs"/>
          <w:rtl/>
        </w:rPr>
        <w:t>ם. בכבוד.</w:t>
      </w:r>
    </w:p>
    <w:p w:rsidR="00CE4DF6" w:rsidRDefault="00CE4DF6" w:rsidP="004403AB">
      <w:pPr>
        <w:ind w:firstLine="0"/>
        <w:rPr>
          <w:rtl/>
        </w:rPr>
      </w:pPr>
      <w:bookmarkStart w:id="235" w:name="_ETM_Q1_2581033"/>
      <w:bookmarkStart w:id="236" w:name="_ETM_Q1_2581104"/>
      <w:bookmarkStart w:id="237" w:name="_ETM_Q1_2581161"/>
      <w:bookmarkStart w:id="238" w:name="_ETM_Q1_2581225"/>
      <w:bookmarkStart w:id="239" w:name="_ETM_Q1_2582953"/>
      <w:bookmarkEnd w:id="235"/>
      <w:bookmarkEnd w:id="236"/>
      <w:bookmarkEnd w:id="237"/>
      <w:bookmarkEnd w:id="238"/>
      <w:bookmarkEnd w:id="239"/>
    </w:p>
    <w:p w:rsidR="00CE4DF6" w:rsidRDefault="00CE4DF6" w:rsidP="002A026C">
      <w:pPr>
        <w:pStyle w:val="a4"/>
        <w:rPr>
          <w:rtl/>
        </w:rPr>
      </w:pPr>
      <w:bookmarkStart w:id="240" w:name="ET_knessetmember_6392_29"/>
      <w:r w:rsidRPr="002A026C">
        <w:rPr>
          <w:rStyle w:val="TagStyle"/>
          <w:rtl/>
        </w:rPr>
        <w:t xml:space="preserve"> &lt;&lt; דובר &gt;&gt;</w:t>
      </w:r>
      <w:r w:rsidRPr="00CE4DF6">
        <w:rPr>
          <w:rStyle w:val="TagStyle"/>
          <w:rtl/>
        </w:rPr>
        <w:t xml:space="preserve"> </w:t>
      </w:r>
      <w:r>
        <w:rPr>
          <w:rtl/>
        </w:rPr>
        <w:t>שר המשפטים יריב לוין:</w:t>
      </w:r>
      <w:r w:rsidRPr="00CE4DF6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CE4DF6" w:rsidRDefault="00CE4DF6" w:rsidP="00CE4DF6">
      <w:pPr>
        <w:pStyle w:val="KeepWithNext"/>
        <w:rPr>
          <w:rtl/>
          <w:lang w:eastAsia="he-IL"/>
        </w:rPr>
      </w:pPr>
    </w:p>
    <w:p w:rsidR="0006798A" w:rsidRDefault="00CE4DF6" w:rsidP="00DC1754">
      <w:pPr>
        <w:rPr>
          <w:rtl/>
        </w:rPr>
      </w:pPr>
      <w:bookmarkStart w:id="241" w:name="_ETM_Q1_2583595"/>
      <w:bookmarkStart w:id="242" w:name="_ETM_Q1_2583649"/>
      <w:bookmarkEnd w:id="241"/>
      <w:bookmarkEnd w:id="242"/>
      <w:r>
        <w:rPr>
          <w:rFonts w:hint="cs"/>
          <w:rtl/>
          <w:lang w:eastAsia="he-IL"/>
        </w:rPr>
        <w:t xml:space="preserve">שמחה, ידידי </w:t>
      </w:r>
      <w:r w:rsidR="00DC17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טוב, הייתי אומר </w:t>
      </w:r>
      <w:bookmarkStart w:id="243" w:name="_ETM_Q1_2581069"/>
      <w:bookmarkStart w:id="244" w:name="_ETM_Q1_2581128"/>
      <w:bookmarkStart w:id="245" w:name="_ETM_Q1_2581149"/>
      <w:bookmarkStart w:id="246" w:name="_ETM_Q1_2581216"/>
      <w:bookmarkStart w:id="247" w:name="_ETM_Q1_2589239"/>
      <w:bookmarkStart w:id="248" w:name="_ETM_Q1_2589272"/>
      <w:bookmarkStart w:id="249" w:name="_ETM_Q1_2589357"/>
      <w:bookmarkStart w:id="250" w:name="_ETM_Q1_258940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>ש</w:t>
      </w:r>
      <w:r w:rsidR="00874A4A">
        <w:rPr>
          <w:rFonts w:hint="cs"/>
          <w:rtl/>
        </w:rPr>
        <w:t>בזה הרגע</w:t>
      </w:r>
      <w:r>
        <w:rPr>
          <w:rFonts w:hint="cs"/>
          <w:rtl/>
        </w:rPr>
        <w:t xml:space="preserve"> נחתמה באופן </w:t>
      </w:r>
      <w:bookmarkStart w:id="251" w:name="_ETM_Q1_2590363"/>
      <w:bookmarkEnd w:id="251"/>
      <w:r>
        <w:rPr>
          <w:rFonts w:hint="cs"/>
          <w:rtl/>
        </w:rPr>
        <w:t>סופי העובדה שאני</w:t>
      </w:r>
      <w:r w:rsidR="00874A4A">
        <w:rPr>
          <w:rFonts w:hint="cs"/>
          <w:rtl/>
        </w:rPr>
        <w:t xml:space="preserve"> כנראה</w:t>
      </w:r>
      <w:r>
        <w:rPr>
          <w:rFonts w:hint="cs"/>
          <w:rtl/>
        </w:rPr>
        <w:t xml:space="preserve"> אראה או</w:t>
      </w:r>
      <w:r w:rsidR="00874A4A">
        <w:rPr>
          <w:rFonts w:hint="cs"/>
          <w:rtl/>
        </w:rPr>
        <w:t xml:space="preserve">תך </w:t>
      </w:r>
      <w:bookmarkStart w:id="252" w:name="_ETM_Q1_2595791"/>
      <w:bookmarkEnd w:id="252"/>
      <w:r>
        <w:rPr>
          <w:rFonts w:hint="cs"/>
          <w:rtl/>
        </w:rPr>
        <w:t xml:space="preserve">ואדבר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r w:rsidR="00874A4A">
        <w:rPr>
          <w:rFonts w:hint="cs"/>
          <w:rtl/>
        </w:rPr>
        <w:t>יותר</w:t>
      </w:r>
      <w:r w:rsidR="00DC1754">
        <w:rPr>
          <w:rFonts w:hint="cs"/>
          <w:rtl/>
        </w:rPr>
        <w:t xml:space="preserve"> מאשר</w:t>
      </w:r>
      <w:r w:rsidR="00874A4A">
        <w:rPr>
          <w:rFonts w:hint="cs"/>
          <w:rtl/>
        </w:rPr>
        <w:t xml:space="preserve"> עם כל אדם אחר בתקופה הקרובה, ואני שמח על </w:t>
      </w:r>
      <w:bookmarkStart w:id="253" w:name="_ETM_Q1_2600952"/>
      <w:bookmarkEnd w:id="253"/>
      <w:r w:rsidR="00874A4A">
        <w:rPr>
          <w:rFonts w:hint="cs"/>
          <w:rtl/>
        </w:rPr>
        <w:t>זה שמחה גדולה. אני הייתי אומר</w:t>
      </w:r>
      <w:r>
        <w:rPr>
          <w:rFonts w:hint="cs"/>
          <w:rtl/>
        </w:rPr>
        <w:t xml:space="preserve"> אולי צהל</w:t>
      </w:r>
      <w:r w:rsidR="00DC1754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254" w:name="_ETM_Q1_2609973"/>
      <w:bookmarkEnd w:id="254"/>
      <w:r w:rsidR="00874A4A">
        <w:rPr>
          <w:rFonts w:hint="cs"/>
          <w:rtl/>
        </w:rPr>
        <w:t xml:space="preserve">כדי </w:t>
      </w:r>
      <w:bookmarkStart w:id="255" w:name="_ETM_Q1_2607871"/>
      <w:bookmarkEnd w:id="255"/>
      <w:r>
        <w:rPr>
          <w:rFonts w:hint="cs"/>
          <w:rtl/>
        </w:rPr>
        <w:t>שלא נהיה עם פר</w:t>
      </w:r>
      <w:r w:rsidR="00874A4A">
        <w:rPr>
          <w:rFonts w:hint="cs"/>
          <w:rtl/>
        </w:rPr>
        <w:t>פרזה</w:t>
      </w:r>
      <w:r>
        <w:rPr>
          <w:rFonts w:hint="cs"/>
          <w:rtl/>
        </w:rPr>
        <w:t xml:space="preserve"> על שמך. </w:t>
      </w:r>
      <w:r w:rsidR="00874A4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באמת </w:t>
      </w:r>
      <w:r w:rsidR="00874A4A">
        <w:rPr>
          <w:rFonts w:hint="cs"/>
          <w:rtl/>
        </w:rPr>
        <w:t>אני חושב ש</w:t>
      </w:r>
      <w:r>
        <w:rPr>
          <w:rFonts w:hint="cs"/>
          <w:rtl/>
        </w:rPr>
        <w:t xml:space="preserve">יש בעם ישראל </w:t>
      </w:r>
      <w:r w:rsidR="00874A4A">
        <w:rPr>
          <w:rFonts w:hint="cs"/>
          <w:rtl/>
        </w:rPr>
        <w:t xml:space="preserve">המוני </w:t>
      </w:r>
      <w:proofErr w:type="spellStart"/>
      <w:r w:rsidR="00874A4A">
        <w:rPr>
          <w:rFonts w:hint="cs"/>
          <w:rtl/>
        </w:rPr>
        <w:t>המוני</w:t>
      </w:r>
      <w:proofErr w:type="spellEnd"/>
      <w:r w:rsidR="00874A4A">
        <w:rPr>
          <w:rFonts w:hint="cs"/>
          <w:rtl/>
        </w:rPr>
        <w:t xml:space="preserve"> אנשים </w:t>
      </w:r>
      <w:bookmarkStart w:id="256" w:name="_ETM_Q1_2615136"/>
      <w:bookmarkEnd w:id="256"/>
      <w:r w:rsidR="00874A4A">
        <w:rPr>
          <w:rFonts w:hint="cs"/>
          <w:rtl/>
        </w:rPr>
        <w:t>ששמחים היום שמחה גדולה מאוד על הבחירה שלך</w:t>
      </w:r>
      <w:r>
        <w:rPr>
          <w:rFonts w:hint="cs"/>
          <w:rtl/>
        </w:rPr>
        <w:t xml:space="preserve"> </w:t>
      </w:r>
      <w:bookmarkStart w:id="257" w:name="_ETM_Q1_2620630"/>
      <w:bookmarkEnd w:id="257"/>
      <w:r>
        <w:rPr>
          <w:rFonts w:hint="cs"/>
          <w:rtl/>
        </w:rPr>
        <w:t>כיושב-ראש ועדת החוקה, חוק ומשפט,</w:t>
      </w:r>
      <w:r w:rsidR="00874A4A">
        <w:rPr>
          <w:rFonts w:hint="cs"/>
          <w:rtl/>
        </w:rPr>
        <w:t xml:space="preserve"> וגם הוועדה </w:t>
      </w:r>
      <w:bookmarkStart w:id="258" w:name="_ETM_Q1_2623392"/>
      <w:bookmarkEnd w:id="258"/>
      <w:r w:rsidR="00874A4A">
        <w:rPr>
          <w:rFonts w:hint="cs"/>
          <w:rtl/>
        </w:rPr>
        <w:t>לש</w:t>
      </w:r>
      <w:r>
        <w:rPr>
          <w:rFonts w:hint="cs"/>
          <w:rtl/>
        </w:rPr>
        <w:t>ירותי דת, שהתווספה כאן לסל המלא</w:t>
      </w:r>
      <w:r w:rsidR="00874A4A">
        <w:rPr>
          <w:rFonts w:hint="cs"/>
          <w:rtl/>
        </w:rPr>
        <w:t xml:space="preserve"> והחשוב הזה. זה לא </w:t>
      </w:r>
      <w:bookmarkStart w:id="259" w:name="_ETM_Q1_2632111"/>
      <w:bookmarkEnd w:id="259"/>
      <w:r w:rsidR="00874A4A">
        <w:rPr>
          <w:rFonts w:hint="cs"/>
          <w:rtl/>
        </w:rPr>
        <w:t>סוד</w:t>
      </w:r>
      <w:r>
        <w:rPr>
          <w:rFonts w:hint="cs"/>
          <w:rtl/>
        </w:rPr>
        <w:t xml:space="preserve"> שאתה נכנס לוועדה הזו </w:t>
      </w:r>
      <w:r w:rsidR="00874A4A">
        <w:rPr>
          <w:rFonts w:hint="cs"/>
          <w:rtl/>
        </w:rPr>
        <w:t>בתקופה שב</w:t>
      </w:r>
      <w:r>
        <w:rPr>
          <w:rFonts w:hint="cs"/>
          <w:rtl/>
        </w:rPr>
        <w:t xml:space="preserve">ידך </w:t>
      </w:r>
      <w:bookmarkStart w:id="260" w:name="_ETM_Q1_2632746"/>
      <w:bookmarkEnd w:id="260"/>
      <w:r>
        <w:rPr>
          <w:rFonts w:hint="cs"/>
          <w:rtl/>
        </w:rPr>
        <w:t xml:space="preserve">להפוך אותה לתקופה </w:t>
      </w:r>
      <w:r w:rsidR="00874A4A">
        <w:rPr>
          <w:rFonts w:hint="cs"/>
          <w:rtl/>
        </w:rPr>
        <w:t xml:space="preserve">שתיזכר לשנים ארוכות. </w:t>
      </w:r>
      <w:bookmarkStart w:id="261" w:name="_ETM_Q1_2641703"/>
      <w:bookmarkEnd w:id="261"/>
      <w:r w:rsidR="00874A4A">
        <w:rPr>
          <w:rFonts w:hint="cs"/>
          <w:rtl/>
        </w:rPr>
        <w:t>המשימה</w:t>
      </w:r>
      <w:r>
        <w:rPr>
          <w:rFonts w:hint="cs"/>
          <w:rtl/>
        </w:rPr>
        <w:t xml:space="preserve"> שמוטלת על כתפיך כאן</w:t>
      </w:r>
      <w:r w:rsidR="00874A4A">
        <w:rPr>
          <w:rFonts w:hint="cs"/>
          <w:rtl/>
        </w:rPr>
        <w:t xml:space="preserve"> היא</w:t>
      </w:r>
      <w:r w:rsidR="0006798A">
        <w:rPr>
          <w:rFonts w:hint="cs"/>
          <w:rtl/>
        </w:rPr>
        <w:t xml:space="preserve"> משימה ענקית. </w:t>
      </w:r>
      <w:r w:rsidR="00874A4A">
        <w:rPr>
          <w:rFonts w:hint="cs"/>
          <w:rtl/>
        </w:rPr>
        <w:t xml:space="preserve">אולי הגדולה ביותר </w:t>
      </w:r>
      <w:r w:rsidR="0006798A">
        <w:rPr>
          <w:rFonts w:hint="cs"/>
          <w:rtl/>
        </w:rPr>
        <w:t xml:space="preserve">שהוטלה </w:t>
      </w:r>
      <w:bookmarkStart w:id="262" w:name="_ETM_Q1_2647557"/>
      <w:bookmarkEnd w:id="262"/>
      <w:r w:rsidR="0006798A">
        <w:rPr>
          <w:rFonts w:hint="cs"/>
          <w:rtl/>
        </w:rPr>
        <w:t xml:space="preserve">אי פעם </w:t>
      </w:r>
      <w:r w:rsidR="00874A4A">
        <w:rPr>
          <w:rFonts w:hint="cs"/>
          <w:rtl/>
        </w:rPr>
        <w:t>על יושב</w:t>
      </w:r>
      <w:r w:rsidR="0006798A">
        <w:rPr>
          <w:rFonts w:hint="cs"/>
          <w:rtl/>
        </w:rPr>
        <w:t>-</w:t>
      </w:r>
      <w:r w:rsidR="00874A4A">
        <w:rPr>
          <w:rFonts w:hint="cs"/>
          <w:rtl/>
        </w:rPr>
        <w:t>רא</w:t>
      </w:r>
      <w:r w:rsidR="0006798A">
        <w:rPr>
          <w:rFonts w:hint="cs"/>
          <w:rtl/>
        </w:rPr>
        <w:t xml:space="preserve">ש </w:t>
      </w:r>
      <w:r w:rsidR="00874A4A">
        <w:rPr>
          <w:rFonts w:hint="cs"/>
          <w:rtl/>
        </w:rPr>
        <w:t>ו</w:t>
      </w:r>
      <w:r w:rsidR="0006798A">
        <w:rPr>
          <w:rFonts w:hint="cs"/>
          <w:rtl/>
        </w:rPr>
        <w:t>ע</w:t>
      </w:r>
      <w:r w:rsidR="00874A4A">
        <w:rPr>
          <w:rFonts w:hint="cs"/>
          <w:rtl/>
        </w:rPr>
        <w:t xml:space="preserve">דה שישב </w:t>
      </w:r>
      <w:bookmarkStart w:id="263" w:name="_ETM_Q1_2648424"/>
      <w:bookmarkEnd w:id="263"/>
      <w:r w:rsidR="0006798A">
        <w:rPr>
          <w:rFonts w:hint="cs"/>
          <w:rtl/>
        </w:rPr>
        <w:t>בכיסא הזה. אתה מגיע למשימה הזו</w:t>
      </w:r>
      <w:r w:rsidR="00874A4A">
        <w:rPr>
          <w:rFonts w:hint="cs"/>
          <w:rtl/>
        </w:rPr>
        <w:t xml:space="preserve"> עם כל הכלים כדי </w:t>
      </w:r>
      <w:bookmarkStart w:id="264" w:name="_ETM_Q1_2653232"/>
      <w:bookmarkEnd w:id="264"/>
      <w:r w:rsidR="0006798A">
        <w:rPr>
          <w:rFonts w:hint="cs"/>
          <w:rtl/>
        </w:rPr>
        <w:t>להצליח</w:t>
      </w:r>
      <w:r w:rsidR="00874A4A">
        <w:rPr>
          <w:rFonts w:hint="cs"/>
          <w:rtl/>
        </w:rPr>
        <w:t xml:space="preserve"> בה. עם יידע משפטי מופלג, עם ניסיון ציבורי, </w:t>
      </w:r>
      <w:bookmarkStart w:id="265" w:name="_ETM_Q1_2661064"/>
      <w:bookmarkEnd w:id="265"/>
      <w:r w:rsidR="00DC1754">
        <w:rPr>
          <w:rFonts w:hint="cs"/>
          <w:rtl/>
        </w:rPr>
        <w:t xml:space="preserve">עם </w:t>
      </w:r>
      <w:r w:rsidR="00874A4A">
        <w:rPr>
          <w:rFonts w:hint="cs"/>
          <w:rtl/>
        </w:rPr>
        <w:t>יכולות ניהול. ומעל הכול, עם תפיסה מעמיקה</w:t>
      </w:r>
      <w:r w:rsidR="0006798A">
        <w:rPr>
          <w:rFonts w:hint="cs"/>
          <w:rtl/>
        </w:rPr>
        <w:t xml:space="preserve"> ועמוקה</w:t>
      </w:r>
      <w:r w:rsidR="00874A4A">
        <w:rPr>
          <w:rFonts w:hint="cs"/>
          <w:rtl/>
        </w:rPr>
        <w:t xml:space="preserve"> של האופן </w:t>
      </w:r>
      <w:bookmarkStart w:id="266" w:name="_ETM_Q1_2667511"/>
      <w:bookmarkEnd w:id="266"/>
      <w:r w:rsidR="00874A4A">
        <w:rPr>
          <w:rFonts w:hint="cs"/>
          <w:rtl/>
        </w:rPr>
        <w:t xml:space="preserve">שבו </w:t>
      </w:r>
      <w:r w:rsidR="0006798A">
        <w:rPr>
          <w:rFonts w:hint="cs"/>
          <w:rtl/>
        </w:rPr>
        <w:t>היחסים בין רשויות השלט</w:t>
      </w:r>
      <w:r w:rsidR="006E5E3D">
        <w:rPr>
          <w:rFonts w:hint="cs"/>
          <w:rtl/>
        </w:rPr>
        <w:t>ו</w:t>
      </w:r>
      <w:r w:rsidR="0006798A">
        <w:rPr>
          <w:rFonts w:hint="cs"/>
          <w:rtl/>
        </w:rPr>
        <w:t>ן</w:t>
      </w:r>
      <w:r w:rsidR="006E5E3D">
        <w:rPr>
          <w:rFonts w:hint="cs"/>
          <w:rtl/>
        </w:rPr>
        <w:t>,</w:t>
      </w:r>
      <w:r w:rsidR="0006798A">
        <w:rPr>
          <w:rFonts w:hint="cs"/>
          <w:rtl/>
        </w:rPr>
        <w:t xml:space="preserve"> באופן שבו</w:t>
      </w:r>
      <w:bookmarkStart w:id="267" w:name="_ETM_Q1_2665970"/>
      <w:bookmarkEnd w:id="267"/>
      <w:r w:rsidR="00DC1754">
        <w:rPr>
          <w:rFonts w:hint="cs"/>
          <w:rtl/>
        </w:rPr>
        <w:t xml:space="preserve"> מערכת המשפט,</w:t>
      </w:r>
      <w:r w:rsidR="006E5E3D">
        <w:rPr>
          <w:rFonts w:hint="cs"/>
          <w:rtl/>
        </w:rPr>
        <w:t xml:space="preserve"> ובכלל</w:t>
      </w:r>
      <w:r w:rsidR="0006798A">
        <w:rPr>
          <w:rFonts w:hint="cs"/>
          <w:rtl/>
        </w:rPr>
        <w:t>,</w:t>
      </w:r>
      <w:r w:rsidR="006E5E3D">
        <w:rPr>
          <w:rFonts w:hint="cs"/>
          <w:rtl/>
        </w:rPr>
        <w:t xml:space="preserve"> האופן שבו הדמוקרטיה הישראלית</w:t>
      </w:r>
      <w:r w:rsidR="00DC1754">
        <w:rPr>
          <w:rFonts w:hint="cs"/>
          <w:rtl/>
        </w:rPr>
        <w:t>,</w:t>
      </w:r>
      <w:r w:rsidR="006E5E3D">
        <w:rPr>
          <w:rFonts w:hint="cs"/>
          <w:rtl/>
        </w:rPr>
        <w:t xml:space="preserve"> </w:t>
      </w:r>
      <w:bookmarkStart w:id="268" w:name="_ETM_Q1_2677181"/>
      <w:bookmarkEnd w:id="268"/>
      <w:r w:rsidR="006E5E3D">
        <w:rPr>
          <w:rFonts w:hint="cs"/>
          <w:rtl/>
        </w:rPr>
        <w:t>צריכה לפעול. אני בטוח</w:t>
      </w:r>
      <w:r w:rsidR="0006798A">
        <w:rPr>
          <w:rFonts w:hint="cs"/>
          <w:rtl/>
        </w:rPr>
        <w:t xml:space="preserve"> שאתה תביא את כל היכולת האלה ואת ה</w:t>
      </w:r>
      <w:r w:rsidR="006E5E3D">
        <w:rPr>
          <w:rFonts w:hint="cs"/>
          <w:rtl/>
        </w:rPr>
        <w:t>ידע המקצועי ה</w:t>
      </w:r>
      <w:r w:rsidR="0006798A">
        <w:rPr>
          <w:rFonts w:hint="cs"/>
          <w:rtl/>
        </w:rPr>
        <w:t>עצום ה</w:t>
      </w:r>
      <w:r w:rsidR="006E5E3D">
        <w:rPr>
          <w:rFonts w:hint="cs"/>
          <w:rtl/>
        </w:rPr>
        <w:t>זה</w:t>
      </w:r>
      <w:r w:rsidR="0006798A">
        <w:rPr>
          <w:rFonts w:hint="cs"/>
          <w:rtl/>
        </w:rPr>
        <w:t xml:space="preserve"> לידי </w:t>
      </w:r>
      <w:bookmarkStart w:id="269" w:name="_ETM_Q1_2686593"/>
      <w:bookmarkEnd w:id="269"/>
      <w:r w:rsidR="0006798A">
        <w:rPr>
          <w:rFonts w:hint="cs"/>
          <w:rtl/>
        </w:rPr>
        <w:t>ביטוי</w:t>
      </w:r>
      <w:r w:rsidR="006E5E3D">
        <w:rPr>
          <w:rFonts w:hint="cs"/>
          <w:rtl/>
        </w:rPr>
        <w:t xml:space="preserve"> בתוצרים הכול </w:t>
      </w:r>
      <w:bookmarkStart w:id="270" w:name="_ETM_Q1_2684625"/>
      <w:bookmarkEnd w:id="270"/>
      <w:r w:rsidR="006E5E3D">
        <w:rPr>
          <w:rFonts w:hint="cs"/>
          <w:rtl/>
        </w:rPr>
        <w:t>כך חשובים שייצאו מהוועדה הזו</w:t>
      </w:r>
      <w:r w:rsidR="0006798A">
        <w:rPr>
          <w:rFonts w:hint="cs"/>
          <w:rtl/>
        </w:rPr>
        <w:t>,</w:t>
      </w:r>
      <w:r w:rsidR="006E5E3D">
        <w:rPr>
          <w:rFonts w:hint="cs"/>
          <w:rtl/>
        </w:rPr>
        <w:t xml:space="preserve"> גם בדמות חקיקה, וגם בדמות </w:t>
      </w:r>
      <w:bookmarkStart w:id="271" w:name="_ETM_Q1_2690829"/>
      <w:bookmarkEnd w:id="271"/>
      <w:r w:rsidR="0006798A">
        <w:rPr>
          <w:rFonts w:hint="cs"/>
          <w:rtl/>
        </w:rPr>
        <w:t>עבודה חשובה שיש כאן בפיקוח</w:t>
      </w:r>
      <w:r w:rsidR="006E5E3D">
        <w:rPr>
          <w:rFonts w:hint="cs"/>
          <w:rtl/>
        </w:rPr>
        <w:t xml:space="preserve"> על העבודה שנעשית במשרד המשפטים </w:t>
      </w:r>
      <w:bookmarkStart w:id="272" w:name="_ETM_Q1_2696384"/>
      <w:bookmarkEnd w:id="272"/>
      <w:r w:rsidR="006E5E3D">
        <w:rPr>
          <w:rFonts w:hint="cs"/>
          <w:rtl/>
        </w:rPr>
        <w:t xml:space="preserve">ובמערכת המשפט כדי שאזרחי ישראל יקבלו באמת את השירות הטוב </w:t>
      </w:r>
      <w:bookmarkStart w:id="273" w:name="_ETM_Q1_2702102"/>
      <w:bookmarkEnd w:id="273"/>
      <w:r w:rsidR="006E5E3D">
        <w:rPr>
          <w:rFonts w:hint="cs"/>
          <w:rtl/>
        </w:rPr>
        <w:t xml:space="preserve">ביותר שמגיע להם. </w:t>
      </w:r>
    </w:p>
    <w:p w:rsidR="0006798A" w:rsidRDefault="0006798A" w:rsidP="0006798A">
      <w:pPr>
        <w:ind w:left="720" w:firstLine="0"/>
        <w:rPr>
          <w:rtl/>
        </w:rPr>
      </w:pPr>
      <w:bookmarkStart w:id="274" w:name="_ETM_Q1_2704244"/>
      <w:bookmarkStart w:id="275" w:name="_ETM_Q1_2704293"/>
      <w:bookmarkEnd w:id="274"/>
      <w:bookmarkEnd w:id="275"/>
    </w:p>
    <w:p w:rsidR="00874A4A" w:rsidRDefault="006E5E3D" w:rsidP="00DC1754">
      <w:pPr>
        <w:rPr>
          <w:rtl/>
          <w:lang w:eastAsia="he-IL"/>
        </w:rPr>
      </w:pPr>
      <w:bookmarkStart w:id="276" w:name="_ETM_Q1_2704339"/>
      <w:bookmarkStart w:id="277" w:name="_ETM_Q1_2704379"/>
      <w:bookmarkEnd w:id="276"/>
      <w:bookmarkEnd w:id="277"/>
      <w:r>
        <w:rPr>
          <w:rFonts w:hint="cs"/>
          <w:rtl/>
        </w:rPr>
        <w:t>אני באמת רוצה לברך</w:t>
      </w:r>
      <w:r w:rsidR="0006798A">
        <w:rPr>
          <w:rFonts w:hint="cs"/>
          <w:rtl/>
        </w:rPr>
        <w:t xml:space="preserve"> אותך</w:t>
      </w:r>
      <w:r>
        <w:rPr>
          <w:rFonts w:hint="cs"/>
          <w:rtl/>
        </w:rPr>
        <w:t xml:space="preserve"> בברכת ישר כוח </w:t>
      </w:r>
      <w:bookmarkStart w:id="278" w:name="_ETM_Q1_2708199"/>
      <w:bookmarkEnd w:id="278"/>
      <w:r>
        <w:rPr>
          <w:rFonts w:hint="cs"/>
          <w:rtl/>
        </w:rPr>
        <w:t xml:space="preserve">גדול, בברכת הצלחה גדולה. מיותר לומר שאני לא רק איעזר </w:t>
      </w:r>
      <w:bookmarkStart w:id="279" w:name="_ETM_Q1_2715118"/>
      <w:bookmarkEnd w:id="279"/>
      <w:r>
        <w:rPr>
          <w:rFonts w:hint="cs"/>
          <w:rtl/>
        </w:rPr>
        <w:t xml:space="preserve">בך, </w:t>
      </w:r>
      <w:r w:rsidR="0006798A">
        <w:rPr>
          <w:rFonts w:hint="cs"/>
          <w:rtl/>
        </w:rPr>
        <w:t xml:space="preserve">אלא </w:t>
      </w:r>
      <w:r>
        <w:rPr>
          <w:rFonts w:hint="cs"/>
          <w:rtl/>
        </w:rPr>
        <w:t>אני</w:t>
      </w:r>
      <w:r w:rsidR="0006798A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מקווה שאוכל</w:t>
      </w:r>
      <w:r w:rsidR="0006798A">
        <w:rPr>
          <w:rFonts w:hint="cs"/>
          <w:rtl/>
        </w:rPr>
        <w:t xml:space="preserve"> לעמוד לרשותך ולסייע בידיך</w:t>
      </w:r>
      <w:r>
        <w:rPr>
          <w:rFonts w:hint="cs"/>
          <w:rtl/>
        </w:rPr>
        <w:t xml:space="preserve"> בכל דבר שיידרש. בהזדמנות זו, אני </w:t>
      </w:r>
      <w:bookmarkStart w:id="280" w:name="_ETM_Q1_2722455"/>
      <w:bookmarkEnd w:id="280"/>
      <w:r>
        <w:rPr>
          <w:rFonts w:hint="cs"/>
          <w:rtl/>
        </w:rPr>
        <w:t>רוצה להודות</w:t>
      </w:r>
      <w:r w:rsidR="0006798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לשר האוצר בצלאל </w:t>
      </w:r>
      <w:proofErr w:type="spellStart"/>
      <w:r>
        <w:rPr>
          <w:rFonts w:hint="cs"/>
          <w:rtl/>
        </w:rPr>
        <w:t>סמוטרי</w:t>
      </w:r>
      <w:r w:rsidR="0006798A">
        <w:rPr>
          <w:rFonts w:hint="cs"/>
          <w:rtl/>
        </w:rPr>
        <w:t>ץ</w:t>
      </w:r>
      <w:proofErr w:type="spellEnd"/>
      <w:r w:rsidR="0006798A">
        <w:rPr>
          <w:rFonts w:hint="cs"/>
          <w:rtl/>
        </w:rPr>
        <w:t>' על שותפות מצוינ</w:t>
      </w:r>
      <w:r>
        <w:rPr>
          <w:rFonts w:hint="cs"/>
          <w:rtl/>
        </w:rPr>
        <w:t xml:space="preserve">ת ועל </w:t>
      </w:r>
      <w:bookmarkStart w:id="281" w:name="_ETM_Q1_2730387"/>
      <w:bookmarkEnd w:id="281"/>
      <w:r>
        <w:rPr>
          <w:rFonts w:hint="cs"/>
          <w:rtl/>
        </w:rPr>
        <w:t>ההירתמות המוחלטת ש</w:t>
      </w:r>
      <w:r w:rsidR="0006798A">
        <w:rPr>
          <w:rFonts w:hint="cs"/>
          <w:rtl/>
        </w:rPr>
        <w:t xml:space="preserve">לו לנושאים </w:t>
      </w:r>
      <w:bookmarkStart w:id="282" w:name="_ETM_Q1_2734864"/>
      <w:bookmarkEnd w:id="282"/>
      <w:r w:rsidR="0006798A">
        <w:rPr>
          <w:rFonts w:hint="cs"/>
          <w:rtl/>
        </w:rPr>
        <w:t>החשובים ש</w:t>
      </w:r>
      <w:r>
        <w:rPr>
          <w:rFonts w:hint="cs"/>
          <w:rtl/>
        </w:rPr>
        <w:t>אתה עתיד לטפל בהם. וכמובן</w:t>
      </w:r>
      <w:r w:rsidR="0006798A">
        <w:rPr>
          <w:rFonts w:hint="cs"/>
          <w:rtl/>
        </w:rPr>
        <w:t xml:space="preserve"> ש</w:t>
      </w:r>
      <w:r w:rsidR="00DC1754">
        <w:rPr>
          <w:rFonts w:hint="cs"/>
          <w:rtl/>
        </w:rPr>
        <w:t xml:space="preserve">את </w:t>
      </w:r>
      <w:r w:rsidR="0006798A">
        <w:rPr>
          <w:rFonts w:hint="cs"/>
          <w:rtl/>
        </w:rPr>
        <w:t>אותם הדברים</w:t>
      </w:r>
      <w:r>
        <w:rPr>
          <w:rFonts w:hint="cs"/>
          <w:rtl/>
        </w:rPr>
        <w:t xml:space="preserve"> אפשר לומר</w:t>
      </w:r>
      <w:r w:rsidR="0006798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בעוצמה </w:t>
      </w:r>
      <w:bookmarkStart w:id="283" w:name="_ETM_Q1_2740904"/>
      <w:bookmarkEnd w:id="283"/>
      <w:r>
        <w:rPr>
          <w:rFonts w:hint="cs"/>
          <w:rtl/>
        </w:rPr>
        <w:t>גדול</w:t>
      </w:r>
      <w:r w:rsidR="0006798A">
        <w:rPr>
          <w:rFonts w:hint="cs"/>
          <w:rtl/>
        </w:rPr>
        <w:t xml:space="preserve">ה גם על יושב-ראש הכנסת </w:t>
      </w:r>
      <w:bookmarkStart w:id="284" w:name="_ETM_Q1_2742440"/>
      <w:bookmarkEnd w:id="284"/>
      <w:r>
        <w:rPr>
          <w:rFonts w:hint="cs"/>
          <w:rtl/>
        </w:rPr>
        <w:t xml:space="preserve">חברי חבר </w:t>
      </w:r>
      <w:bookmarkStart w:id="285" w:name="_ETM_Q1_2746853"/>
      <w:bookmarkEnd w:id="285"/>
      <w:r>
        <w:rPr>
          <w:rFonts w:hint="cs"/>
          <w:rtl/>
        </w:rPr>
        <w:t>הכנסת אמיר אוחנה</w:t>
      </w:r>
      <w:r w:rsidR="0006798A">
        <w:rPr>
          <w:rFonts w:hint="cs"/>
          <w:rtl/>
        </w:rPr>
        <w:t>, ועל יושב-ראש ועדת הכנסת חבר הכנסת</w:t>
      </w:r>
      <w:r>
        <w:rPr>
          <w:rFonts w:hint="cs"/>
          <w:rtl/>
        </w:rPr>
        <w:t xml:space="preserve"> אופיר כץ. אני חושב </w:t>
      </w:r>
      <w:bookmarkStart w:id="286" w:name="_ETM_Q1_2754933"/>
      <w:bookmarkEnd w:id="286"/>
      <w:r>
        <w:rPr>
          <w:rFonts w:hint="cs"/>
          <w:rtl/>
        </w:rPr>
        <w:t>שרק בעבודה משותפת יעלה בידינו</w:t>
      </w:r>
      <w:r w:rsidR="002C00E7">
        <w:rPr>
          <w:rFonts w:hint="cs"/>
          <w:rtl/>
        </w:rPr>
        <w:t xml:space="preserve"> להשיג </w:t>
      </w:r>
      <w:bookmarkStart w:id="287" w:name="_ETM_Q1_2761520"/>
      <w:bookmarkEnd w:id="287"/>
      <w:r w:rsidR="002C00E7">
        <w:rPr>
          <w:rFonts w:hint="cs"/>
          <w:rtl/>
        </w:rPr>
        <w:t>את הדרוש</w:t>
      </w:r>
      <w:r>
        <w:rPr>
          <w:rFonts w:hint="cs"/>
          <w:rtl/>
        </w:rPr>
        <w:t xml:space="preserve">. שמחה ידידי, אני מאושר שאתה </w:t>
      </w:r>
      <w:bookmarkStart w:id="288" w:name="_ETM_Q1_2760945"/>
      <w:bookmarkEnd w:id="288"/>
      <w:r>
        <w:rPr>
          <w:rFonts w:hint="cs"/>
          <w:rtl/>
        </w:rPr>
        <w:t xml:space="preserve">כאן.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בהצלחה. </w:t>
      </w:r>
    </w:p>
    <w:p w:rsidR="002C00E7" w:rsidRDefault="002C00E7" w:rsidP="004403AB">
      <w:pPr>
        <w:ind w:firstLine="0"/>
        <w:rPr>
          <w:rtl/>
        </w:rPr>
      </w:pPr>
      <w:bookmarkStart w:id="289" w:name="_ETM_Q1_2763648"/>
      <w:bookmarkStart w:id="290" w:name="_ETM_Q1_2763688"/>
      <w:bookmarkStart w:id="291" w:name="_ETM_Q1_2758463"/>
      <w:bookmarkStart w:id="292" w:name="_ETM_Q1_2758551"/>
      <w:bookmarkEnd w:id="289"/>
      <w:bookmarkEnd w:id="290"/>
      <w:bookmarkEnd w:id="291"/>
      <w:bookmarkEnd w:id="292"/>
    </w:p>
    <w:p w:rsidR="002C00E7" w:rsidRDefault="002C00E7" w:rsidP="002A026C">
      <w:pPr>
        <w:pStyle w:val="af6"/>
        <w:rPr>
          <w:rtl/>
        </w:rPr>
      </w:pPr>
      <w:bookmarkStart w:id="293" w:name="ET_yor_שמחה_רוטמן___יורַ_30"/>
      <w:r w:rsidRPr="002A026C">
        <w:rPr>
          <w:rStyle w:val="TagStyle"/>
          <w:rtl/>
        </w:rPr>
        <w:t xml:space="preserve"> &lt;&lt; יור &gt;&gt;</w:t>
      </w:r>
      <w:r w:rsidRPr="002C00E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tl/>
        </w:rPr>
        <w:t>:</w:t>
      </w:r>
      <w:r w:rsidRPr="002C00E7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:rsidR="002C00E7" w:rsidRDefault="002C00E7" w:rsidP="002C00E7">
      <w:pPr>
        <w:pStyle w:val="KeepWithNext"/>
        <w:rPr>
          <w:rtl/>
          <w:lang w:eastAsia="he-IL"/>
        </w:rPr>
      </w:pPr>
    </w:p>
    <w:p w:rsidR="002C00E7" w:rsidRDefault="002C00E7" w:rsidP="002C00E7">
      <w:pPr>
        <w:rPr>
          <w:rtl/>
          <w:lang w:eastAsia="he-IL"/>
        </w:rPr>
      </w:pPr>
      <w:bookmarkStart w:id="294" w:name="_ETM_Q1_2759791"/>
      <w:bookmarkEnd w:id="294"/>
      <w:r>
        <w:rPr>
          <w:rFonts w:hint="cs"/>
          <w:rtl/>
          <w:lang w:eastAsia="he-IL"/>
        </w:rPr>
        <w:t>תודה רבה. שר האוצר.</w:t>
      </w:r>
    </w:p>
    <w:p w:rsidR="002C00E7" w:rsidRDefault="002C00E7" w:rsidP="00DC1754">
      <w:pPr>
        <w:ind w:firstLine="0"/>
        <w:rPr>
          <w:rtl/>
          <w:lang w:eastAsia="he-IL"/>
        </w:rPr>
      </w:pPr>
      <w:bookmarkStart w:id="295" w:name="_ETM_Q1_2761716"/>
      <w:bookmarkStart w:id="296" w:name="_ETM_Q1_2761791"/>
      <w:bookmarkStart w:id="297" w:name="_ETM_Q1_2761812"/>
      <w:bookmarkStart w:id="298" w:name="_ETM_Q1_2761909"/>
      <w:bookmarkStart w:id="299" w:name="_ETM_Q1_2763524"/>
      <w:bookmarkEnd w:id="295"/>
      <w:bookmarkEnd w:id="296"/>
      <w:bookmarkEnd w:id="297"/>
      <w:bookmarkEnd w:id="298"/>
      <w:bookmarkEnd w:id="299"/>
    </w:p>
    <w:p w:rsidR="002C00E7" w:rsidRDefault="002C00E7" w:rsidP="002A026C">
      <w:pPr>
        <w:pStyle w:val="a4"/>
        <w:rPr>
          <w:rtl/>
        </w:rPr>
      </w:pPr>
      <w:bookmarkStart w:id="300" w:name="ET_knessetmember_6401_31"/>
      <w:r w:rsidRPr="002A026C">
        <w:rPr>
          <w:rStyle w:val="TagStyle"/>
          <w:rtl/>
        </w:rPr>
        <w:t xml:space="preserve"> &lt;&lt; דובר &gt;&gt;</w:t>
      </w:r>
      <w:r w:rsidRPr="002C00E7">
        <w:rPr>
          <w:rStyle w:val="TagStyle"/>
          <w:rtl/>
        </w:rPr>
        <w:t xml:space="preserve">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C00E7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"/>
    </w:p>
    <w:p w:rsidR="006E5E3D" w:rsidRDefault="006E5E3D" w:rsidP="00DC1754">
      <w:pPr>
        <w:ind w:firstLine="0"/>
        <w:rPr>
          <w:rtl/>
        </w:rPr>
      </w:pPr>
      <w:bookmarkStart w:id="301" w:name="_ETM_Q1_2764248"/>
      <w:bookmarkStart w:id="302" w:name="_ETM_Q1_2764301"/>
      <w:bookmarkStart w:id="303" w:name="_ETM_Q1_2769305"/>
      <w:bookmarkStart w:id="304" w:name="_ETM_Q1_2769391"/>
      <w:bookmarkEnd w:id="301"/>
      <w:bookmarkEnd w:id="302"/>
      <w:bookmarkEnd w:id="303"/>
      <w:bookmarkEnd w:id="304"/>
    </w:p>
    <w:p w:rsidR="006E5E3D" w:rsidRDefault="002C00E7" w:rsidP="00BC1449">
      <w:pPr>
        <w:rPr>
          <w:rtl/>
        </w:rPr>
      </w:pPr>
      <w:bookmarkStart w:id="305" w:name="_ETM_Q1_2769426"/>
      <w:bookmarkStart w:id="306" w:name="_ETM_Q1_2769456"/>
      <w:bookmarkEnd w:id="305"/>
      <w:bookmarkEnd w:id="306"/>
      <w:r>
        <w:rPr>
          <w:rFonts w:hint="cs"/>
          <w:rtl/>
        </w:rPr>
        <w:t xml:space="preserve">ברשות </w:t>
      </w:r>
      <w:r w:rsidR="006E5E3D">
        <w:rPr>
          <w:rFonts w:hint="cs"/>
          <w:rtl/>
        </w:rPr>
        <w:t xml:space="preserve">אדוני </w:t>
      </w:r>
      <w:bookmarkStart w:id="307" w:name="_ETM_Q1_2771151"/>
      <w:bookmarkEnd w:id="307"/>
      <w:r w:rsidR="006E5E3D">
        <w:rPr>
          <w:rFonts w:hint="cs"/>
          <w:rtl/>
        </w:rPr>
        <w:t>יושב</w:t>
      </w:r>
      <w:r>
        <w:rPr>
          <w:rFonts w:hint="cs"/>
          <w:rtl/>
        </w:rPr>
        <w:t>-</w:t>
      </w:r>
      <w:r w:rsidR="006E5E3D">
        <w:rPr>
          <w:rFonts w:hint="cs"/>
          <w:rtl/>
        </w:rPr>
        <w:t>ראש</w:t>
      </w:r>
      <w:r>
        <w:rPr>
          <w:rFonts w:hint="cs"/>
          <w:rtl/>
        </w:rPr>
        <w:t xml:space="preserve"> הכנסת</w:t>
      </w:r>
      <w:r w:rsidR="006E5E3D">
        <w:rPr>
          <w:rFonts w:hint="cs"/>
          <w:rtl/>
        </w:rPr>
        <w:t>,</w:t>
      </w:r>
      <w:r>
        <w:rPr>
          <w:rFonts w:hint="cs"/>
          <w:rtl/>
        </w:rPr>
        <w:t xml:space="preserve"> אדוני </w:t>
      </w:r>
      <w:bookmarkStart w:id="308" w:name="_ETM_Q1_2769190"/>
      <w:bookmarkEnd w:id="308"/>
      <w:r w:rsidR="004E749D">
        <w:rPr>
          <w:rFonts w:hint="cs"/>
          <w:rtl/>
        </w:rPr>
        <w:t>שר המשפטים, יושב-ראש ועדת הכנסת,</w:t>
      </w:r>
      <w:r w:rsidR="006E5E3D">
        <w:rPr>
          <w:rFonts w:hint="cs"/>
          <w:rtl/>
        </w:rPr>
        <w:t xml:space="preserve"> שרים וחברי כנסת, ו</w:t>
      </w:r>
      <w:r w:rsidR="004E749D">
        <w:rPr>
          <w:rFonts w:hint="cs"/>
          <w:rtl/>
        </w:rPr>
        <w:t xml:space="preserve">כמובן </w:t>
      </w:r>
      <w:r w:rsidR="006E5E3D">
        <w:rPr>
          <w:rFonts w:hint="cs"/>
          <w:rtl/>
        </w:rPr>
        <w:t xml:space="preserve">אחרון </w:t>
      </w:r>
      <w:bookmarkStart w:id="309" w:name="_ETM_Q1_2777703"/>
      <w:bookmarkEnd w:id="309"/>
      <w:r w:rsidR="006E5E3D">
        <w:rPr>
          <w:rFonts w:hint="cs"/>
          <w:rtl/>
        </w:rPr>
        <w:t>חביב</w:t>
      </w:r>
      <w:r w:rsidR="004E749D">
        <w:rPr>
          <w:rFonts w:hint="cs"/>
          <w:rtl/>
        </w:rPr>
        <w:t xml:space="preserve"> יושב-ראש ועדת חוקה, ח</w:t>
      </w:r>
      <w:bookmarkStart w:id="310" w:name="_ETM_Q1_2774092"/>
      <w:bookmarkEnd w:id="310"/>
      <w:r w:rsidR="004E749D">
        <w:rPr>
          <w:rFonts w:hint="cs"/>
          <w:rtl/>
        </w:rPr>
        <w:t>וק ומשפט, חבר הכנ</w:t>
      </w:r>
      <w:r w:rsidR="006E5E3D">
        <w:rPr>
          <w:rFonts w:hint="cs"/>
          <w:rtl/>
        </w:rPr>
        <w:t>ס</w:t>
      </w:r>
      <w:r w:rsidR="004E749D">
        <w:rPr>
          <w:rFonts w:hint="cs"/>
          <w:rtl/>
        </w:rPr>
        <w:t>ת</w:t>
      </w:r>
      <w:r w:rsidR="006F5DC3">
        <w:rPr>
          <w:rFonts w:hint="cs"/>
          <w:rtl/>
        </w:rPr>
        <w:t xml:space="preserve"> </w:t>
      </w:r>
      <w:proofErr w:type="spellStart"/>
      <w:r w:rsidR="006F5DC3">
        <w:rPr>
          <w:rFonts w:hint="cs"/>
          <w:rtl/>
        </w:rPr>
        <w:t>רוטמן</w:t>
      </w:r>
      <w:proofErr w:type="spellEnd"/>
      <w:r w:rsidR="00BC1449">
        <w:rPr>
          <w:rFonts w:hint="cs"/>
          <w:rtl/>
        </w:rPr>
        <w:t>.</w:t>
      </w:r>
      <w:r w:rsidR="006F5DC3">
        <w:rPr>
          <w:rFonts w:hint="cs"/>
          <w:rtl/>
        </w:rPr>
        <w:t xml:space="preserve"> אמר יושב-ראש הכנסת: כל הוועדות בכנסת </w:t>
      </w:r>
      <w:bookmarkStart w:id="311" w:name="_ETM_Q1_2789222"/>
      <w:bookmarkEnd w:id="311"/>
      <w:r w:rsidR="006F5DC3">
        <w:rPr>
          <w:rFonts w:hint="cs"/>
          <w:rtl/>
        </w:rPr>
        <w:t xml:space="preserve">חשובות וטובות. נדמה </w:t>
      </w:r>
      <w:bookmarkStart w:id="312" w:name="_ETM_Q1_2787192"/>
      <w:bookmarkEnd w:id="312"/>
      <w:r w:rsidR="006E5E3D">
        <w:rPr>
          <w:rFonts w:hint="cs"/>
          <w:rtl/>
        </w:rPr>
        <w:t>לי שבצומת הדרכים</w:t>
      </w:r>
      <w:r w:rsidR="006F5DC3">
        <w:rPr>
          <w:rFonts w:hint="cs"/>
          <w:rtl/>
        </w:rPr>
        <w:t xml:space="preserve"> בו נמצאת היום מדינת ישראל, </w:t>
      </w:r>
      <w:r w:rsidR="006E5E3D">
        <w:rPr>
          <w:rFonts w:hint="cs"/>
          <w:rtl/>
        </w:rPr>
        <w:t xml:space="preserve"> זו הוועדה החשובה ביותר בכנסת</w:t>
      </w:r>
      <w:r w:rsidR="00BC1449">
        <w:rPr>
          <w:rFonts w:hint="cs"/>
          <w:rtl/>
        </w:rPr>
        <w:t xml:space="preserve">. </w:t>
      </w:r>
      <w:bookmarkStart w:id="313" w:name="_ETM_Q1_2796093"/>
      <w:bookmarkEnd w:id="313"/>
      <w:r w:rsidR="00BC1449">
        <w:rPr>
          <w:rFonts w:hint="cs"/>
          <w:rtl/>
        </w:rPr>
        <w:t xml:space="preserve">יש הרבה אנשים טובים בקואליציה הזו שהיו </w:t>
      </w:r>
      <w:r w:rsidR="006E5E3D">
        <w:rPr>
          <w:rFonts w:hint="cs"/>
          <w:rtl/>
        </w:rPr>
        <w:t xml:space="preserve">יכולים </w:t>
      </w:r>
      <w:bookmarkStart w:id="314" w:name="_ETM_Q1_2796784"/>
      <w:bookmarkEnd w:id="314"/>
      <w:r w:rsidR="006E5E3D">
        <w:rPr>
          <w:rFonts w:hint="cs"/>
          <w:rtl/>
        </w:rPr>
        <w:t>להיות שרי אוצר</w:t>
      </w:r>
      <w:r w:rsidR="00BC1449">
        <w:rPr>
          <w:rFonts w:hint="cs"/>
          <w:rtl/>
        </w:rPr>
        <w:t xml:space="preserve"> טובים, ואולי </w:t>
      </w:r>
      <w:bookmarkStart w:id="315" w:name="_ETM_Q1_2796543"/>
      <w:bookmarkEnd w:id="315"/>
      <w:r w:rsidR="00BC1449">
        <w:rPr>
          <w:rFonts w:hint="cs"/>
          <w:rtl/>
        </w:rPr>
        <w:t>יותר טובים ממני,</w:t>
      </w:r>
      <w:r w:rsidR="006E5E3D">
        <w:rPr>
          <w:rFonts w:hint="cs"/>
          <w:rtl/>
        </w:rPr>
        <w:t xml:space="preserve"> וכך זה גם בתפקידים אחרים. אני חושב </w:t>
      </w:r>
      <w:bookmarkStart w:id="316" w:name="_ETM_Q1_2802247"/>
      <w:bookmarkEnd w:id="316"/>
      <w:r w:rsidR="006E5E3D">
        <w:rPr>
          <w:rFonts w:hint="cs"/>
          <w:rtl/>
        </w:rPr>
        <w:t>שאין אף אחד שיכול</w:t>
      </w:r>
      <w:r w:rsidR="00BC1449">
        <w:rPr>
          <w:rFonts w:hint="cs"/>
          <w:rtl/>
        </w:rPr>
        <w:t xml:space="preserve"> היה להיות </w:t>
      </w:r>
      <w:r w:rsidR="006E5E3D">
        <w:rPr>
          <w:rFonts w:hint="cs"/>
          <w:rtl/>
        </w:rPr>
        <w:t xml:space="preserve"> שר משפטים טוב יותר, מתאים </w:t>
      </w:r>
      <w:bookmarkStart w:id="317" w:name="_ETM_Q1_2807377"/>
      <w:bookmarkEnd w:id="317"/>
      <w:r w:rsidR="006E5E3D">
        <w:rPr>
          <w:rFonts w:hint="cs"/>
          <w:rtl/>
        </w:rPr>
        <w:t xml:space="preserve">יותר לאתגרים הגדולים </w:t>
      </w:r>
      <w:r w:rsidR="00BC1449">
        <w:rPr>
          <w:rFonts w:hint="cs"/>
          <w:rtl/>
        </w:rPr>
        <w:t xml:space="preserve">שלנו, </w:t>
      </w:r>
      <w:r w:rsidR="00DC1754">
        <w:rPr>
          <w:rFonts w:hint="cs"/>
          <w:rtl/>
        </w:rPr>
        <w:t>מ</w:t>
      </w:r>
      <w:r w:rsidR="00BC1449">
        <w:rPr>
          <w:rFonts w:hint="cs"/>
          <w:rtl/>
        </w:rPr>
        <w:t>השר לוין,</w:t>
      </w:r>
      <w:r w:rsidR="006E5E3D">
        <w:rPr>
          <w:rFonts w:hint="cs"/>
          <w:rtl/>
        </w:rPr>
        <w:t xml:space="preserve"> ואין אף אחד</w:t>
      </w:r>
      <w:r w:rsidR="00BC1449">
        <w:rPr>
          <w:rFonts w:hint="cs"/>
          <w:rtl/>
        </w:rPr>
        <w:t xml:space="preserve"> בכנסת </w:t>
      </w:r>
      <w:bookmarkStart w:id="318" w:name="_ETM_Q1_2810957"/>
      <w:bookmarkEnd w:id="318"/>
      <w:r w:rsidR="00BC1449">
        <w:rPr>
          <w:rFonts w:hint="cs"/>
          <w:rtl/>
        </w:rPr>
        <w:t>הזו</w:t>
      </w:r>
      <w:r w:rsidR="006E5E3D">
        <w:rPr>
          <w:rFonts w:hint="cs"/>
          <w:rtl/>
        </w:rPr>
        <w:t xml:space="preserve"> שיכול </w:t>
      </w:r>
      <w:r w:rsidR="00BC1449">
        <w:rPr>
          <w:rFonts w:hint="cs"/>
          <w:rtl/>
        </w:rPr>
        <w:t xml:space="preserve">היה </w:t>
      </w:r>
      <w:r w:rsidR="006E5E3D">
        <w:rPr>
          <w:rFonts w:hint="cs"/>
          <w:rtl/>
        </w:rPr>
        <w:t xml:space="preserve">להיות </w:t>
      </w:r>
      <w:r w:rsidR="00BC1449">
        <w:rPr>
          <w:rFonts w:hint="cs"/>
          <w:rtl/>
        </w:rPr>
        <w:t>יושב-ראש ועדת החוקה, חוק ומשפט</w:t>
      </w:r>
      <w:r w:rsidR="006E5E3D">
        <w:rPr>
          <w:rFonts w:hint="cs"/>
          <w:rtl/>
        </w:rPr>
        <w:t xml:space="preserve"> </w:t>
      </w:r>
      <w:bookmarkStart w:id="319" w:name="_ETM_Q1_2813815"/>
      <w:bookmarkEnd w:id="319"/>
      <w:r w:rsidR="00DC1754">
        <w:rPr>
          <w:rFonts w:hint="cs"/>
          <w:rtl/>
        </w:rPr>
        <w:t xml:space="preserve"> </w:t>
      </w:r>
      <w:r w:rsidR="006E5E3D">
        <w:rPr>
          <w:rFonts w:hint="cs"/>
          <w:rtl/>
        </w:rPr>
        <w:t>טוב יותר ממך</w:t>
      </w:r>
      <w:r w:rsidR="00BC1449">
        <w:rPr>
          <w:rFonts w:hint="cs"/>
          <w:rtl/>
        </w:rPr>
        <w:t>. אני חושב ש</w:t>
      </w:r>
      <w:r w:rsidR="00DC1754">
        <w:rPr>
          <w:rFonts w:hint="cs"/>
          <w:rtl/>
        </w:rPr>
        <w:t xml:space="preserve">בעזרת  </w:t>
      </w:r>
      <w:r w:rsidR="00BC1449">
        <w:rPr>
          <w:rFonts w:hint="cs"/>
          <w:rtl/>
        </w:rPr>
        <w:t>ה-</w:t>
      </w:r>
      <w:r w:rsidR="00BC1449">
        <w:t xml:space="preserve">power couple </w:t>
      </w:r>
      <w:bookmarkStart w:id="320" w:name="_ETM_Q1_2817356"/>
      <w:bookmarkEnd w:id="320"/>
      <w:r w:rsidR="006E5E3D">
        <w:rPr>
          <w:rFonts w:hint="cs"/>
          <w:rtl/>
        </w:rPr>
        <w:t xml:space="preserve">   </w:t>
      </w:r>
      <w:r w:rsidR="00BC1449">
        <w:rPr>
          <w:rFonts w:hint="cs"/>
          <w:rtl/>
        </w:rPr>
        <w:lastRenderedPageBreak/>
        <w:t xml:space="preserve">הזה </w:t>
      </w:r>
      <w:r w:rsidR="006E5E3D">
        <w:rPr>
          <w:rFonts w:hint="cs"/>
          <w:rtl/>
        </w:rPr>
        <w:t>של</w:t>
      </w:r>
      <w:r w:rsidR="00BC1449">
        <w:rPr>
          <w:rFonts w:hint="cs"/>
          <w:rtl/>
        </w:rPr>
        <w:t xml:space="preserve"> שר משפטים, יושב-ראש כנסת, </w:t>
      </w:r>
      <w:r w:rsidR="006E5E3D">
        <w:rPr>
          <w:rFonts w:hint="cs"/>
          <w:rtl/>
        </w:rPr>
        <w:t xml:space="preserve">שמגויס </w:t>
      </w:r>
      <w:bookmarkStart w:id="321" w:name="_ETM_Q1_2822663"/>
      <w:bookmarkEnd w:id="321"/>
      <w:r w:rsidR="006E5E3D">
        <w:rPr>
          <w:rFonts w:hint="cs"/>
          <w:rtl/>
        </w:rPr>
        <w:t>לענ</w:t>
      </w:r>
      <w:r w:rsidR="00BC1449">
        <w:rPr>
          <w:rFonts w:hint="cs"/>
          <w:rtl/>
        </w:rPr>
        <w:t>יין</w:t>
      </w:r>
      <w:r w:rsidR="006E5E3D">
        <w:rPr>
          <w:rFonts w:hint="cs"/>
          <w:rtl/>
        </w:rPr>
        <w:t xml:space="preserve"> ב</w:t>
      </w:r>
      <w:r w:rsidR="00BC1449">
        <w:rPr>
          <w:rFonts w:hint="cs"/>
          <w:rtl/>
        </w:rPr>
        <w:t>אמת ב</w:t>
      </w:r>
      <w:r w:rsidR="006E5E3D">
        <w:rPr>
          <w:rFonts w:hint="cs"/>
          <w:rtl/>
        </w:rPr>
        <w:t>אג'נדה נפלאה, יושב ראש ועדת כנסת,</w:t>
      </w:r>
      <w:r w:rsidR="00BC1449">
        <w:rPr>
          <w:rFonts w:hint="cs"/>
          <w:rtl/>
        </w:rPr>
        <w:t xml:space="preserve"> שיעזור לפתוח </w:t>
      </w:r>
      <w:bookmarkStart w:id="322" w:name="_ETM_Q1_2833050"/>
      <w:bookmarkEnd w:id="322"/>
      <w:r w:rsidR="00DC1754">
        <w:rPr>
          <w:rFonts w:hint="cs"/>
          <w:rtl/>
        </w:rPr>
        <w:t>פקקים במקומות שיהיו,</w:t>
      </w:r>
      <w:r w:rsidR="00BC1449">
        <w:rPr>
          <w:rFonts w:hint="cs"/>
          <w:rtl/>
        </w:rPr>
        <w:t xml:space="preserve"> אדוני היושב-ראש, </w:t>
      </w:r>
      <w:r w:rsidR="006E5E3D">
        <w:rPr>
          <w:rFonts w:hint="cs"/>
          <w:rtl/>
        </w:rPr>
        <w:t>ברור לי  שאנ</w:t>
      </w:r>
      <w:r w:rsidR="00BC1449">
        <w:rPr>
          <w:rFonts w:hint="cs"/>
          <w:rtl/>
        </w:rPr>
        <w:t>חנו נ</w:t>
      </w:r>
      <w:r w:rsidR="006E5E3D">
        <w:rPr>
          <w:rFonts w:hint="cs"/>
          <w:rtl/>
        </w:rPr>
        <w:t xml:space="preserve">צליח לעשות, בעזרת השם, </w:t>
      </w:r>
      <w:bookmarkStart w:id="323" w:name="_ETM_Q1_2837798"/>
      <w:bookmarkEnd w:id="323"/>
      <w:r w:rsidR="00BC1449">
        <w:rPr>
          <w:rFonts w:hint="cs"/>
          <w:rtl/>
        </w:rPr>
        <w:t xml:space="preserve">הרבה </w:t>
      </w:r>
      <w:proofErr w:type="spellStart"/>
      <w:r w:rsidR="00BC1449">
        <w:rPr>
          <w:rFonts w:hint="cs"/>
          <w:rtl/>
        </w:rPr>
        <w:t>הרבה</w:t>
      </w:r>
      <w:proofErr w:type="spellEnd"/>
      <w:r w:rsidR="00BC1449">
        <w:rPr>
          <w:rFonts w:hint="cs"/>
          <w:rtl/>
        </w:rPr>
        <w:t xml:space="preserve"> </w:t>
      </w:r>
      <w:proofErr w:type="spellStart"/>
      <w:r w:rsidR="00BC1449">
        <w:rPr>
          <w:rFonts w:hint="cs"/>
          <w:rtl/>
        </w:rPr>
        <w:t>הרבה</w:t>
      </w:r>
      <w:proofErr w:type="spellEnd"/>
      <w:r w:rsidR="00BC1449">
        <w:rPr>
          <w:rFonts w:hint="cs"/>
          <w:rtl/>
        </w:rPr>
        <w:t xml:space="preserve"> דברים</w:t>
      </w:r>
      <w:r w:rsidR="00DC1754">
        <w:rPr>
          <w:rFonts w:hint="cs"/>
          <w:rtl/>
        </w:rPr>
        <w:t xml:space="preserve"> טובים </w:t>
      </w:r>
      <w:r w:rsidR="00BC1449">
        <w:rPr>
          <w:rFonts w:hint="cs"/>
          <w:rtl/>
        </w:rPr>
        <w:t>שבסוף יהפכו את מדינת ישראל לחזקה יותר,</w:t>
      </w:r>
      <w:r w:rsidR="006E5E3D">
        <w:rPr>
          <w:rFonts w:hint="cs"/>
          <w:rtl/>
        </w:rPr>
        <w:t xml:space="preserve"> משגש</w:t>
      </w:r>
      <w:r w:rsidR="00BC1449">
        <w:rPr>
          <w:rFonts w:hint="cs"/>
          <w:rtl/>
        </w:rPr>
        <w:t>ג</w:t>
      </w:r>
      <w:r w:rsidR="006E5E3D">
        <w:rPr>
          <w:rFonts w:hint="cs"/>
          <w:rtl/>
        </w:rPr>
        <w:t xml:space="preserve">ת יותר, יהודית יותר, דמוקרטית יותר, </w:t>
      </w:r>
      <w:bookmarkStart w:id="324" w:name="_ETM_Q1_2846902"/>
      <w:bookmarkEnd w:id="324"/>
      <w:r w:rsidR="00BC1449">
        <w:rPr>
          <w:rFonts w:hint="cs"/>
          <w:rtl/>
        </w:rPr>
        <w:t>לטובת כ</w:t>
      </w:r>
      <w:r w:rsidR="006E5E3D">
        <w:rPr>
          <w:rFonts w:hint="cs"/>
          <w:rtl/>
        </w:rPr>
        <w:t xml:space="preserve">ל </w:t>
      </w:r>
      <w:proofErr w:type="spellStart"/>
      <w:r w:rsidR="006E5E3D">
        <w:rPr>
          <w:rFonts w:hint="cs"/>
          <w:rtl/>
        </w:rPr>
        <w:t>כל</w:t>
      </w:r>
      <w:proofErr w:type="spellEnd"/>
      <w:r w:rsidR="006E5E3D">
        <w:rPr>
          <w:rFonts w:hint="cs"/>
          <w:rtl/>
        </w:rPr>
        <w:t xml:space="preserve"> אזרחיה</w:t>
      </w:r>
      <w:r w:rsidR="00BC1449">
        <w:rPr>
          <w:rFonts w:hint="cs"/>
          <w:rtl/>
        </w:rPr>
        <w:t>, כזו שיכולה להתמודד עם</w:t>
      </w:r>
      <w:bookmarkStart w:id="325" w:name="_ETM_Q1_2851184"/>
      <w:bookmarkEnd w:id="325"/>
      <w:r w:rsidR="00BC1449">
        <w:rPr>
          <w:rFonts w:hint="cs"/>
          <w:rtl/>
        </w:rPr>
        <w:t xml:space="preserve"> האתגרים הגדולים שמדינת ישראל ניצבת בפניהם</w:t>
      </w:r>
      <w:r w:rsidR="006E5E3D">
        <w:rPr>
          <w:rFonts w:hint="cs"/>
          <w:rtl/>
        </w:rPr>
        <w:t xml:space="preserve"> בכל המישורים</w:t>
      </w:r>
      <w:r w:rsidR="00BC1449">
        <w:rPr>
          <w:rFonts w:hint="cs"/>
          <w:rtl/>
        </w:rPr>
        <w:t xml:space="preserve"> בצורה טובה </w:t>
      </w:r>
      <w:bookmarkStart w:id="326" w:name="_ETM_Q1_2858369"/>
      <w:bookmarkEnd w:id="326"/>
      <w:r w:rsidR="00BC1449">
        <w:rPr>
          <w:rFonts w:hint="cs"/>
          <w:rtl/>
        </w:rPr>
        <w:t xml:space="preserve">יותר </w:t>
      </w:r>
      <w:r w:rsidR="006E5E3D">
        <w:rPr>
          <w:rFonts w:hint="cs"/>
          <w:rtl/>
        </w:rPr>
        <w:t xml:space="preserve">ויעילה </w:t>
      </w:r>
      <w:bookmarkStart w:id="327" w:name="_ETM_Q1_2855726"/>
      <w:bookmarkEnd w:id="327"/>
      <w:r w:rsidR="006E5E3D">
        <w:rPr>
          <w:rFonts w:hint="cs"/>
          <w:rtl/>
        </w:rPr>
        <w:t>יותר.</w:t>
      </w:r>
    </w:p>
    <w:p w:rsidR="006E5E3D" w:rsidRDefault="006E5E3D" w:rsidP="007931BD">
      <w:pPr>
        <w:rPr>
          <w:rtl/>
        </w:rPr>
      </w:pPr>
      <w:bookmarkStart w:id="328" w:name="_ETM_Q1_2856477"/>
      <w:bookmarkStart w:id="329" w:name="_ETM_Q1_2856527"/>
      <w:bookmarkEnd w:id="328"/>
      <w:bookmarkEnd w:id="329"/>
    </w:p>
    <w:p w:rsidR="00BC1449" w:rsidRDefault="00BC1449" w:rsidP="00BC1449">
      <w:pPr>
        <w:rPr>
          <w:rtl/>
        </w:rPr>
      </w:pPr>
      <w:bookmarkStart w:id="330" w:name="_ETM_Q1_2856592"/>
      <w:bookmarkStart w:id="331" w:name="_ETM_Q1_2856640"/>
      <w:bookmarkEnd w:id="330"/>
      <w:bookmarkEnd w:id="331"/>
      <w:r>
        <w:rPr>
          <w:rFonts w:hint="cs"/>
          <w:rtl/>
        </w:rPr>
        <w:t xml:space="preserve">מילה קטנה לגבי התחום הכלכלי </w:t>
      </w:r>
      <w:r w:rsidR="006E5E3D">
        <w:rPr>
          <w:rFonts w:hint="cs"/>
          <w:rtl/>
        </w:rPr>
        <w:t xml:space="preserve">בלי להאריך </w:t>
      </w:r>
      <w:r w:rsidR="00DC1754">
        <w:rPr>
          <w:rFonts w:hint="cs"/>
          <w:rtl/>
        </w:rPr>
        <w:t>יותר מדי.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למשפטיזציה</w:t>
      </w:r>
      <w:proofErr w:type="spellEnd"/>
      <w:r>
        <w:rPr>
          <w:rFonts w:hint="cs"/>
          <w:rtl/>
        </w:rPr>
        <w:t>, לתפיסת "הכול</w:t>
      </w:r>
      <w:bookmarkStart w:id="332" w:name="_ETM_Q1_2859545"/>
      <w:bookmarkEnd w:id="332"/>
      <w:r>
        <w:rPr>
          <w:rFonts w:hint="cs"/>
          <w:rtl/>
        </w:rPr>
        <w:t xml:space="preserve"> שפיט",</w:t>
      </w:r>
      <w:r w:rsidR="006E5E3D">
        <w:rPr>
          <w:rFonts w:hint="cs"/>
          <w:rtl/>
        </w:rPr>
        <w:t xml:space="preserve"> יש מחירים עצומים בכלכלה,</w:t>
      </w:r>
      <w:r>
        <w:rPr>
          <w:rFonts w:hint="cs"/>
          <w:rtl/>
        </w:rPr>
        <w:t xml:space="preserve"> בין אם זה בסיקול ממוקד בעקרון הוודאות המשפטית</w:t>
      </w:r>
      <w:bookmarkStart w:id="333" w:name="_ETM_Q1_2871763"/>
      <w:bookmarkEnd w:id="333"/>
      <w:r>
        <w:rPr>
          <w:rFonts w:hint="cs"/>
          <w:rtl/>
        </w:rPr>
        <w:t xml:space="preserve"> בכל מה שקשור בדיני חוזים, חופש החוזים. חוסר הוודאות הזה מגלגל</w:t>
      </w:r>
      <w:r w:rsidR="006E5E3D">
        <w:rPr>
          <w:rFonts w:hint="cs"/>
          <w:rtl/>
        </w:rPr>
        <w:t xml:space="preserve"> סיכונים גדולים מאוד </w:t>
      </w:r>
      <w:bookmarkStart w:id="334" w:name="_ETM_Q1_2874962"/>
      <w:bookmarkEnd w:id="334"/>
      <w:r>
        <w:rPr>
          <w:rFonts w:hint="cs"/>
          <w:rtl/>
        </w:rPr>
        <w:t xml:space="preserve">לכל עסקה. </w:t>
      </w:r>
      <w:r w:rsidR="006E5E3D">
        <w:rPr>
          <w:rFonts w:hint="cs"/>
          <w:rtl/>
        </w:rPr>
        <w:t>וכל דבר</w:t>
      </w:r>
      <w:r>
        <w:rPr>
          <w:rFonts w:hint="cs"/>
          <w:rtl/>
        </w:rPr>
        <w:t xml:space="preserve"> במשק זה עסקאות, והסיכונים האלה מגולמים אחר כך במחיר העסקה וכולנו משלמים. </w:t>
      </w:r>
      <w:r w:rsidR="006E5E3D">
        <w:rPr>
          <w:rFonts w:hint="cs"/>
          <w:rtl/>
        </w:rPr>
        <w:t xml:space="preserve">בין אם </w:t>
      </w:r>
      <w:bookmarkStart w:id="335" w:name="_ETM_Q1_2880943"/>
      <w:bookmarkEnd w:id="335"/>
      <w:r w:rsidR="006E5E3D">
        <w:rPr>
          <w:rFonts w:hint="cs"/>
          <w:rtl/>
        </w:rPr>
        <w:t>זה המודל המעוות הז</w:t>
      </w:r>
      <w:r>
        <w:rPr>
          <w:rFonts w:hint="cs"/>
          <w:rtl/>
        </w:rPr>
        <w:t>ה</w:t>
      </w:r>
      <w:r w:rsidR="006E5E3D">
        <w:rPr>
          <w:rFonts w:hint="cs"/>
          <w:rtl/>
        </w:rPr>
        <w:t xml:space="preserve"> שנוצר של סמכות ללא אחריות</w:t>
      </w:r>
      <w:r>
        <w:rPr>
          <w:rFonts w:hint="cs"/>
          <w:rtl/>
        </w:rPr>
        <w:t>,</w:t>
      </w:r>
      <w:r w:rsidR="006E5E3D">
        <w:rPr>
          <w:rFonts w:hint="cs"/>
          <w:rtl/>
        </w:rPr>
        <w:t xml:space="preserve"> וכל </w:t>
      </w:r>
      <w:bookmarkStart w:id="336" w:name="_ETM_Q1_2886244"/>
      <w:bookmarkEnd w:id="336"/>
      <w:r w:rsidR="006E5E3D">
        <w:rPr>
          <w:rFonts w:hint="cs"/>
          <w:rtl/>
        </w:rPr>
        <w:t>תופעות הלוואי שלו בשירות הציבור</w:t>
      </w:r>
      <w:r w:rsidR="00DC1754">
        <w:rPr>
          <w:rFonts w:hint="cs"/>
          <w:rtl/>
        </w:rPr>
        <w:t>י</w:t>
      </w:r>
      <w:r w:rsidR="006E5E3D">
        <w:rPr>
          <w:rFonts w:hint="cs"/>
          <w:rtl/>
        </w:rPr>
        <w:t xml:space="preserve">. את כל הדברים האלה, בעזרת </w:t>
      </w:r>
      <w:bookmarkStart w:id="337" w:name="_ETM_Q1_2892840"/>
      <w:bookmarkEnd w:id="337"/>
      <w:r w:rsidR="006E5E3D">
        <w:rPr>
          <w:rFonts w:hint="cs"/>
          <w:rtl/>
        </w:rPr>
        <w:t>השם, נתקן.</w:t>
      </w:r>
      <w:r>
        <w:rPr>
          <w:rFonts w:hint="cs"/>
          <w:rtl/>
        </w:rPr>
        <w:t xml:space="preserve"> </w:t>
      </w:r>
      <w:bookmarkStart w:id="338" w:name="_ETM_Q1_2890064"/>
      <w:bookmarkEnd w:id="338"/>
      <w:r>
        <w:rPr>
          <w:rFonts w:hint="cs"/>
          <w:rtl/>
        </w:rPr>
        <w:t xml:space="preserve">כפי שאמרתי, לדבר הזה יהיו תוצאות נפלאות בהרבה מאוד </w:t>
      </w:r>
      <w:bookmarkStart w:id="339" w:name="_ETM_Q1_2899483"/>
      <w:bookmarkEnd w:id="339"/>
      <w:r>
        <w:rPr>
          <w:rFonts w:hint="cs"/>
          <w:rtl/>
        </w:rPr>
        <w:t>דברים אחרים.</w:t>
      </w:r>
    </w:p>
    <w:p w:rsidR="00BC1449" w:rsidRDefault="00BC1449" w:rsidP="00BC1449">
      <w:pPr>
        <w:rPr>
          <w:rtl/>
        </w:rPr>
      </w:pPr>
      <w:bookmarkStart w:id="340" w:name="_ETM_Q1_2900965"/>
      <w:bookmarkEnd w:id="340"/>
    </w:p>
    <w:p w:rsidR="006E5E3D" w:rsidRDefault="00BC1449" w:rsidP="00DC1754">
      <w:pPr>
        <w:rPr>
          <w:rtl/>
        </w:rPr>
      </w:pPr>
      <w:bookmarkStart w:id="341" w:name="_ETM_Q1_2901052"/>
      <w:bookmarkStart w:id="342" w:name="_ETM_Q1_2901090"/>
      <w:bookmarkStart w:id="343" w:name="_ETM_Q1_2901132"/>
      <w:bookmarkEnd w:id="341"/>
      <w:bookmarkEnd w:id="342"/>
      <w:bookmarkEnd w:id="343"/>
      <w:r>
        <w:rPr>
          <w:rFonts w:hint="cs"/>
          <w:rtl/>
        </w:rPr>
        <w:t xml:space="preserve"> ברשות</w:t>
      </w:r>
      <w:r w:rsidR="006E5E3D">
        <w:rPr>
          <w:rFonts w:hint="cs"/>
          <w:rtl/>
        </w:rPr>
        <w:t>ך, אדוני</w:t>
      </w:r>
      <w:r>
        <w:rPr>
          <w:rFonts w:hint="cs"/>
          <w:rtl/>
        </w:rPr>
        <w:t xml:space="preserve"> היושב-ראש, </w:t>
      </w:r>
      <w:r w:rsidR="006E5E3D">
        <w:rPr>
          <w:rFonts w:hint="cs"/>
          <w:rtl/>
        </w:rPr>
        <w:t>ב</w:t>
      </w:r>
      <w:r>
        <w:rPr>
          <w:rFonts w:hint="cs"/>
          <w:rtl/>
        </w:rPr>
        <w:t>ת</w:t>
      </w:r>
      <w:r w:rsidR="006E5E3D">
        <w:rPr>
          <w:rFonts w:hint="cs"/>
          <w:rtl/>
        </w:rPr>
        <w:t>יאום בין</w:t>
      </w:r>
      <w:r>
        <w:rPr>
          <w:rFonts w:hint="cs"/>
          <w:rtl/>
        </w:rPr>
        <w:t xml:space="preserve"> שר המשפטים לעבדך הנאמן, </w:t>
      </w:r>
      <w:r w:rsidR="006E5E3D">
        <w:rPr>
          <w:rFonts w:hint="cs"/>
          <w:rtl/>
        </w:rPr>
        <w:t>אנחנו בתוך ימים נ</w:t>
      </w:r>
      <w:r>
        <w:rPr>
          <w:rFonts w:hint="cs"/>
          <w:rtl/>
        </w:rPr>
        <w:t>חתום סוף סוף</w:t>
      </w:r>
      <w:bookmarkStart w:id="344" w:name="_ETM_Q1_2905857"/>
      <w:bookmarkEnd w:id="344"/>
      <w:r w:rsidR="00DC1754">
        <w:rPr>
          <w:rFonts w:hint="cs"/>
          <w:rtl/>
        </w:rPr>
        <w:t xml:space="preserve"> על </w:t>
      </w:r>
      <w:r>
        <w:rPr>
          <w:rFonts w:hint="cs"/>
          <w:rtl/>
        </w:rPr>
        <w:t>תקנות</w:t>
      </w:r>
      <w:r w:rsidR="00DC1754">
        <w:rPr>
          <w:rFonts w:hint="cs"/>
          <w:rtl/>
        </w:rPr>
        <w:t xml:space="preserve"> חוק החרם,</w:t>
      </w:r>
      <w:r>
        <w:rPr>
          <w:rFonts w:hint="cs"/>
          <w:rtl/>
        </w:rPr>
        <w:t xml:space="preserve"> שנדרשו השרים לחתום עליהן כבר לפני </w:t>
      </w:r>
      <w:bookmarkStart w:id="345" w:name="_ETM_Q1_2909099"/>
      <w:bookmarkEnd w:id="345"/>
      <w:r>
        <w:rPr>
          <w:rFonts w:hint="cs"/>
          <w:rtl/>
        </w:rPr>
        <w:t xml:space="preserve">הרבה זמן, והן </w:t>
      </w:r>
      <w:bookmarkStart w:id="346" w:name="_ETM_Q1_2908215"/>
      <w:bookmarkEnd w:id="346"/>
      <w:r>
        <w:rPr>
          <w:rFonts w:hint="cs"/>
          <w:rtl/>
        </w:rPr>
        <w:t>יובאו לאישור הו</w:t>
      </w:r>
      <w:r w:rsidR="006E5E3D">
        <w:rPr>
          <w:rFonts w:hint="cs"/>
          <w:rtl/>
        </w:rPr>
        <w:t>ו</w:t>
      </w:r>
      <w:r>
        <w:rPr>
          <w:rFonts w:hint="cs"/>
          <w:rtl/>
        </w:rPr>
        <w:t>ע</w:t>
      </w:r>
      <w:r w:rsidR="006E5E3D">
        <w:rPr>
          <w:rFonts w:hint="cs"/>
          <w:rtl/>
        </w:rPr>
        <w:t>דה</w:t>
      </w:r>
      <w:r>
        <w:rPr>
          <w:rFonts w:hint="cs"/>
          <w:rtl/>
        </w:rPr>
        <w:t xml:space="preserve"> בראשותך</w:t>
      </w:r>
      <w:r w:rsidR="006E5E3D">
        <w:rPr>
          <w:rFonts w:hint="cs"/>
          <w:rtl/>
        </w:rPr>
        <w:t xml:space="preserve"> בהקדם האפשרי. </w:t>
      </w:r>
      <w:r>
        <w:rPr>
          <w:rFonts w:hint="cs"/>
          <w:rtl/>
        </w:rPr>
        <w:t xml:space="preserve">אני חושב שזה יהיה </w:t>
      </w:r>
      <w:proofErr w:type="spellStart"/>
      <w:r>
        <w:rPr>
          <w:rFonts w:hint="cs"/>
          <w:rtl/>
        </w:rPr>
        <w:t>ס</w:t>
      </w:r>
      <w:r w:rsidR="006E5E3D">
        <w:rPr>
          <w:rFonts w:hint="cs"/>
          <w:rtl/>
        </w:rPr>
        <w:t>י</w:t>
      </w:r>
      <w:r>
        <w:rPr>
          <w:rFonts w:hint="cs"/>
          <w:rtl/>
        </w:rPr>
        <w:t>פ</w:t>
      </w:r>
      <w:r w:rsidR="006E5E3D">
        <w:rPr>
          <w:rFonts w:hint="cs"/>
          <w:rtl/>
        </w:rPr>
        <w:t>תח</w:t>
      </w:r>
      <w:proofErr w:type="spellEnd"/>
      <w:r w:rsidR="006E5E3D">
        <w:rPr>
          <w:rFonts w:hint="cs"/>
          <w:rtl/>
        </w:rPr>
        <w:t xml:space="preserve"> טוב מאוד</w:t>
      </w:r>
      <w:r>
        <w:rPr>
          <w:rFonts w:hint="cs"/>
          <w:rtl/>
        </w:rPr>
        <w:t xml:space="preserve">, יהודי, </w:t>
      </w:r>
      <w:bookmarkStart w:id="347" w:name="_ETM_Q1_2915175"/>
      <w:bookmarkEnd w:id="347"/>
      <w:r>
        <w:rPr>
          <w:rFonts w:hint="cs"/>
          <w:rtl/>
        </w:rPr>
        <w:t>ציוני, לאומי,</w:t>
      </w:r>
      <w:r w:rsidR="006E5E3D">
        <w:rPr>
          <w:rFonts w:hint="cs"/>
          <w:rtl/>
        </w:rPr>
        <w:t xml:space="preserve"> </w:t>
      </w:r>
      <w:bookmarkStart w:id="348" w:name="_ETM_Q1_2917872"/>
      <w:bookmarkEnd w:id="348"/>
      <w:r>
        <w:rPr>
          <w:rFonts w:hint="cs"/>
          <w:rtl/>
        </w:rPr>
        <w:t>חשוב. יכול להיות שתעשה דברים עוד קודם, אבל</w:t>
      </w:r>
      <w:r w:rsidR="006E5E3D">
        <w:rPr>
          <w:rFonts w:hint="cs"/>
          <w:rtl/>
        </w:rPr>
        <w:t xml:space="preserve"> אין ספק שזה יהיה אחד הראשונים</w:t>
      </w:r>
      <w:r w:rsidR="00DC17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</w:t>
      </w:r>
      <w:bookmarkStart w:id="349" w:name="_ETM_Q1_2927526"/>
      <w:bookmarkEnd w:id="349"/>
      <w:r>
        <w:rPr>
          <w:rFonts w:hint="cs"/>
          <w:rtl/>
        </w:rPr>
        <w:t>תהיה</w:t>
      </w:r>
      <w:r w:rsidR="006E5E3D">
        <w:rPr>
          <w:rFonts w:hint="cs"/>
          <w:rtl/>
        </w:rPr>
        <w:t xml:space="preserve"> קריאת </w:t>
      </w:r>
      <w:bookmarkStart w:id="350" w:name="_ETM_Q1_2926384"/>
      <w:bookmarkEnd w:id="350"/>
      <w:r w:rsidR="006E5E3D">
        <w:rPr>
          <w:rFonts w:hint="cs"/>
          <w:rtl/>
        </w:rPr>
        <w:t>כיוון טובה וחשובה. שיהיה לך ולכולנו בהצלחה</w:t>
      </w:r>
      <w:r>
        <w:rPr>
          <w:rFonts w:hint="cs"/>
          <w:rtl/>
        </w:rPr>
        <w:t xml:space="preserve"> אדירה, בעזרת השם</w:t>
      </w:r>
      <w:r w:rsidR="006E5E3D">
        <w:rPr>
          <w:rFonts w:hint="cs"/>
          <w:rtl/>
        </w:rPr>
        <w:t xml:space="preserve">. </w:t>
      </w:r>
    </w:p>
    <w:p w:rsidR="002E05FB" w:rsidRDefault="002E05FB" w:rsidP="00BC1449">
      <w:pPr>
        <w:ind w:firstLine="0"/>
        <w:rPr>
          <w:rtl/>
        </w:rPr>
      </w:pPr>
      <w:bookmarkStart w:id="351" w:name="_ETM_Q1_2933072"/>
      <w:bookmarkStart w:id="352" w:name="_ETM_Q1_2933110"/>
      <w:bookmarkStart w:id="353" w:name="_ETM_Q1_2934434"/>
      <w:bookmarkStart w:id="354" w:name="_ETM_Q1_2934499"/>
      <w:bookmarkStart w:id="355" w:name="_ETM_Q1_2990379"/>
      <w:bookmarkStart w:id="356" w:name="_ETM_Q1_2990420"/>
      <w:bookmarkEnd w:id="351"/>
      <w:bookmarkEnd w:id="352"/>
      <w:bookmarkEnd w:id="353"/>
      <w:bookmarkEnd w:id="354"/>
      <w:bookmarkEnd w:id="355"/>
      <w:bookmarkEnd w:id="356"/>
    </w:p>
    <w:p w:rsidR="00BC1449" w:rsidRDefault="00BC1449" w:rsidP="002A026C">
      <w:pPr>
        <w:pStyle w:val="af6"/>
        <w:rPr>
          <w:rtl/>
        </w:rPr>
      </w:pPr>
      <w:bookmarkStart w:id="357" w:name="ET_yor_שמחה_רוטמן___יורַ_32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BC14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tl/>
        </w:rPr>
        <w:t>:</w:t>
      </w:r>
      <w:r w:rsidRPr="00BC1449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BC1449" w:rsidRDefault="00BC1449" w:rsidP="00BC1449">
      <w:pPr>
        <w:pStyle w:val="KeepWithNext"/>
        <w:rPr>
          <w:rtl/>
          <w:lang w:eastAsia="he-IL"/>
        </w:rPr>
      </w:pPr>
    </w:p>
    <w:p w:rsidR="00BC1449" w:rsidRDefault="00BC1449" w:rsidP="00BC1449">
      <w:pPr>
        <w:rPr>
          <w:rtl/>
          <w:lang w:eastAsia="he-IL"/>
        </w:rPr>
      </w:pPr>
      <w:bookmarkStart w:id="358" w:name="_ETM_Q1_2985295"/>
      <w:bookmarkEnd w:id="358"/>
      <w:r>
        <w:rPr>
          <w:rFonts w:hint="cs"/>
          <w:rtl/>
          <w:lang w:eastAsia="he-IL"/>
        </w:rPr>
        <w:t xml:space="preserve">כבוד השר המקשר </w:t>
      </w:r>
      <w:bookmarkStart w:id="359" w:name="_ETM_Q1_2981789"/>
      <w:bookmarkEnd w:id="359"/>
      <w:r>
        <w:rPr>
          <w:rFonts w:hint="cs"/>
          <w:rtl/>
          <w:lang w:eastAsia="he-IL"/>
        </w:rPr>
        <w:t xml:space="preserve">ושר החינוך. </w:t>
      </w:r>
    </w:p>
    <w:p w:rsidR="00BC1449" w:rsidRDefault="00BC1449" w:rsidP="00DC1754">
      <w:pPr>
        <w:ind w:firstLine="0"/>
        <w:rPr>
          <w:rtl/>
          <w:lang w:eastAsia="he-IL"/>
        </w:rPr>
      </w:pPr>
      <w:bookmarkStart w:id="360" w:name="_ETM_Q1_2985383"/>
      <w:bookmarkStart w:id="361" w:name="_ETM_Q1_2985438"/>
      <w:bookmarkStart w:id="362" w:name="_ETM_Q1_2985470"/>
      <w:bookmarkStart w:id="363" w:name="_ETM_Q1_2985517"/>
      <w:bookmarkStart w:id="364" w:name="_ETM_Q1_2986822"/>
      <w:bookmarkEnd w:id="360"/>
      <w:bookmarkEnd w:id="361"/>
      <w:bookmarkEnd w:id="362"/>
      <w:bookmarkEnd w:id="363"/>
      <w:bookmarkEnd w:id="364"/>
    </w:p>
    <w:p w:rsidR="00BC1449" w:rsidRDefault="00BC1449" w:rsidP="002A026C">
      <w:pPr>
        <w:pStyle w:val="a4"/>
        <w:rPr>
          <w:rtl/>
        </w:rPr>
      </w:pPr>
      <w:bookmarkStart w:id="365" w:name="ET_knessetmember_6403_33"/>
      <w:r w:rsidRPr="002A026C">
        <w:rPr>
          <w:rStyle w:val="TagStyle"/>
          <w:rtl/>
        </w:rPr>
        <w:t xml:space="preserve"> &lt;&lt; דובר &gt;&gt;</w:t>
      </w:r>
      <w:r w:rsidRPr="00BC1449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BC1449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:rsidR="00BC1449" w:rsidRPr="00BC1449" w:rsidRDefault="00BC1449" w:rsidP="00DD16C4">
      <w:pPr>
        <w:ind w:firstLine="0"/>
        <w:rPr>
          <w:rtl/>
          <w:lang w:eastAsia="he-IL"/>
        </w:rPr>
      </w:pPr>
      <w:bookmarkStart w:id="366" w:name="_ETM_Q1_2987353"/>
      <w:bookmarkStart w:id="367" w:name="_ETM_Q1_2987397"/>
      <w:bookmarkEnd w:id="366"/>
      <w:bookmarkEnd w:id="367"/>
    </w:p>
    <w:p w:rsidR="002E05FB" w:rsidRDefault="00DD16C4" w:rsidP="00DD16C4">
      <w:pPr>
        <w:rPr>
          <w:rtl/>
        </w:rPr>
      </w:pPr>
      <w:bookmarkStart w:id="368" w:name="_ETM_Q1_2990512"/>
      <w:bookmarkStart w:id="369" w:name="_ETM_Q1_2990552"/>
      <w:bookmarkEnd w:id="368"/>
      <w:bookmarkEnd w:id="369"/>
      <w:r>
        <w:rPr>
          <w:rFonts w:hint="cs"/>
          <w:rtl/>
        </w:rPr>
        <w:t>כבוד יושב-ראש ועדת החוקה, חוק ומשפט</w:t>
      </w:r>
      <w:r w:rsidR="002E05FB">
        <w:rPr>
          <w:rFonts w:hint="cs"/>
          <w:rtl/>
        </w:rPr>
        <w:t xml:space="preserve"> חברי </w:t>
      </w:r>
      <w:bookmarkStart w:id="370" w:name="_ETM_Q1_2994601"/>
      <w:bookmarkEnd w:id="370"/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</w:t>
      </w:r>
      <w:r w:rsidR="002E05FB">
        <w:rPr>
          <w:rFonts w:hint="cs"/>
          <w:rtl/>
        </w:rPr>
        <w:t xml:space="preserve"> קודם כול, </w:t>
      </w:r>
      <w:r>
        <w:rPr>
          <w:rFonts w:hint="cs"/>
          <w:rtl/>
        </w:rPr>
        <w:t>אמרת</w:t>
      </w:r>
      <w:r w:rsidR="00DC1754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 בדבריך. </w:t>
      </w:r>
      <w:bookmarkStart w:id="371" w:name="_ETM_Q1_3002036"/>
      <w:bookmarkEnd w:id="371"/>
      <w:r w:rsidR="002E05FB">
        <w:rPr>
          <w:rFonts w:hint="cs"/>
          <w:rtl/>
        </w:rPr>
        <w:t>אני זוכר שעות רבות</w:t>
      </w:r>
      <w:r>
        <w:rPr>
          <w:rFonts w:hint="cs"/>
          <w:rtl/>
        </w:rPr>
        <w:t xml:space="preserve"> בוועדות אחרות,</w:t>
      </w:r>
      <w:r w:rsidR="002E05FB">
        <w:rPr>
          <w:rFonts w:hint="cs"/>
          <w:rtl/>
        </w:rPr>
        <w:t xml:space="preserve"> </w:t>
      </w:r>
      <w:bookmarkStart w:id="372" w:name="_ETM_Q1_3002121"/>
      <w:bookmarkEnd w:id="372"/>
      <w:r w:rsidR="002E05FB">
        <w:rPr>
          <w:rFonts w:hint="cs"/>
          <w:rtl/>
        </w:rPr>
        <w:t xml:space="preserve">שהיית נציג ציבור ושליח ציבור ועשית עבודה מדהימה. אני </w:t>
      </w:r>
      <w:bookmarkStart w:id="373" w:name="_ETM_Q1_3009273"/>
      <w:bookmarkEnd w:id="373"/>
      <w:r w:rsidR="002E05FB">
        <w:rPr>
          <w:rFonts w:hint="cs"/>
          <w:rtl/>
        </w:rPr>
        <w:t>אישית נעזרתי בך לא מעט פעמים באותה תקופה.</w:t>
      </w:r>
      <w:r>
        <w:rPr>
          <w:rFonts w:hint="cs"/>
          <w:rtl/>
        </w:rPr>
        <w:t xml:space="preserve"> אני שמח שאתה כבר </w:t>
      </w:r>
      <w:bookmarkStart w:id="374" w:name="_ETM_Q1_3016531"/>
      <w:bookmarkEnd w:id="374"/>
      <w:r>
        <w:rPr>
          <w:rFonts w:hint="cs"/>
          <w:rtl/>
        </w:rPr>
        <w:t xml:space="preserve">לא רק חבר כנסת מן המניין שנים רבות אלא </w:t>
      </w:r>
      <w:r w:rsidR="002E05FB">
        <w:rPr>
          <w:rFonts w:hint="cs"/>
          <w:rtl/>
        </w:rPr>
        <w:t>גם יושב</w:t>
      </w:r>
      <w:r>
        <w:rPr>
          <w:rFonts w:hint="cs"/>
          <w:rtl/>
        </w:rPr>
        <w:t>-</w:t>
      </w:r>
      <w:r w:rsidR="002E05FB">
        <w:rPr>
          <w:rFonts w:hint="cs"/>
          <w:rtl/>
        </w:rPr>
        <w:t xml:space="preserve">ראש ועדה מובילה מאוד בבית </w:t>
      </w:r>
      <w:bookmarkStart w:id="375" w:name="_ETM_Q1_3020441"/>
      <w:bookmarkEnd w:id="375"/>
      <w:r w:rsidR="002E05FB">
        <w:rPr>
          <w:rFonts w:hint="cs"/>
          <w:rtl/>
        </w:rPr>
        <w:t xml:space="preserve">הזה בתקופה </w:t>
      </w:r>
      <w:r>
        <w:rPr>
          <w:rFonts w:hint="cs"/>
          <w:rtl/>
        </w:rPr>
        <w:t xml:space="preserve">סופר </w:t>
      </w:r>
      <w:bookmarkStart w:id="376" w:name="_ETM_Q1_3026110"/>
      <w:bookmarkEnd w:id="376"/>
      <w:r w:rsidR="00DC1754">
        <w:rPr>
          <w:rFonts w:hint="cs"/>
          <w:rtl/>
        </w:rPr>
        <w:t>מ</w:t>
      </w:r>
      <w:r>
        <w:rPr>
          <w:rFonts w:hint="cs"/>
          <w:rtl/>
        </w:rPr>
        <w:t>א</w:t>
      </w:r>
      <w:r w:rsidR="00DC1754">
        <w:rPr>
          <w:rFonts w:hint="cs"/>
          <w:rtl/>
        </w:rPr>
        <w:t>ת</w:t>
      </w:r>
      <w:r>
        <w:rPr>
          <w:rFonts w:hint="cs"/>
          <w:rtl/>
        </w:rPr>
        <w:t xml:space="preserve">גרת. יש לך תפקיד </w:t>
      </w:r>
      <w:r w:rsidR="002E05FB">
        <w:rPr>
          <w:rFonts w:hint="cs"/>
          <w:rtl/>
        </w:rPr>
        <w:t xml:space="preserve"> מאוד מרכזי בכל המהלכים שהממשלה רוצה להוביל. </w:t>
      </w:r>
      <w:bookmarkStart w:id="377" w:name="_ETM_Q1_3031049"/>
      <w:bookmarkEnd w:id="377"/>
      <w:r w:rsidR="002E05FB">
        <w:rPr>
          <w:rFonts w:hint="cs"/>
          <w:rtl/>
        </w:rPr>
        <w:t>אני שמח שה</w:t>
      </w:r>
      <w:r>
        <w:rPr>
          <w:rFonts w:hint="cs"/>
          <w:rtl/>
        </w:rPr>
        <w:t>וועדה</w:t>
      </w:r>
      <w:r w:rsidR="002E05FB">
        <w:rPr>
          <w:rFonts w:hint="cs"/>
          <w:rtl/>
        </w:rPr>
        <w:t xml:space="preserve"> בידיים טובות. </w:t>
      </w:r>
      <w:r>
        <w:rPr>
          <w:rFonts w:hint="cs"/>
          <w:rtl/>
        </w:rPr>
        <w:t xml:space="preserve">אני </w:t>
      </w:r>
      <w:r w:rsidR="002E05FB">
        <w:rPr>
          <w:rFonts w:hint="cs"/>
          <w:rtl/>
        </w:rPr>
        <w:t>מצטרף למה שאמר יושב</w:t>
      </w:r>
      <w:r>
        <w:rPr>
          <w:rFonts w:hint="cs"/>
          <w:rtl/>
        </w:rPr>
        <w:t>-</w:t>
      </w:r>
      <w:r w:rsidR="002E05FB">
        <w:rPr>
          <w:rFonts w:hint="cs"/>
          <w:rtl/>
        </w:rPr>
        <w:t xml:space="preserve">ראש </w:t>
      </w:r>
      <w:bookmarkStart w:id="378" w:name="_ETM_Q1_3038039"/>
      <w:bookmarkEnd w:id="378"/>
      <w:r w:rsidR="002E05FB">
        <w:rPr>
          <w:rFonts w:hint="cs"/>
          <w:rtl/>
        </w:rPr>
        <w:t>הקואליציה</w:t>
      </w:r>
      <w:r>
        <w:rPr>
          <w:rFonts w:hint="cs"/>
          <w:rtl/>
        </w:rPr>
        <w:t xml:space="preserve"> שלא כל דבר בכל </w:t>
      </w:r>
      <w:bookmarkStart w:id="379" w:name="_ETM_Q1_3040273"/>
      <w:bookmarkEnd w:id="379"/>
      <w:r>
        <w:rPr>
          <w:rFonts w:hint="cs"/>
          <w:rtl/>
        </w:rPr>
        <w:t xml:space="preserve">הכוח. שמחה, תדע מתי. </w:t>
      </w:r>
    </w:p>
    <w:p w:rsidR="002E05FB" w:rsidRDefault="002E05FB" w:rsidP="007931BD">
      <w:pPr>
        <w:rPr>
          <w:rtl/>
        </w:rPr>
      </w:pPr>
      <w:bookmarkStart w:id="380" w:name="_ETM_Q1_3043673"/>
      <w:bookmarkStart w:id="381" w:name="_ETM_Q1_3043712"/>
      <w:bookmarkEnd w:id="380"/>
      <w:bookmarkEnd w:id="381"/>
    </w:p>
    <w:p w:rsidR="00DD16C4" w:rsidRDefault="00DD16C4" w:rsidP="002A026C">
      <w:pPr>
        <w:pStyle w:val="af6"/>
        <w:rPr>
          <w:rtl/>
        </w:rPr>
      </w:pPr>
      <w:bookmarkStart w:id="382" w:name="_ETM_Q1_3043048"/>
      <w:bookmarkStart w:id="383" w:name="_ETM_Q1_3043149"/>
      <w:bookmarkStart w:id="384" w:name="ET_yor_שמחה_רוטמן___יורַ_93"/>
      <w:bookmarkEnd w:id="382"/>
      <w:bookmarkEnd w:id="383"/>
      <w:r w:rsidRPr="002A026C">
        <w:rPr>
          <w:rStyle w:val="TagStyle"/>
          <w:rtl/>
        </w:rPr>
        <w:t xml:space="preserve">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BC14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tl/>
        </w:rPr>
        <w:t>:</w:t>
      </w:r>
      <w:r w:rsidRPr="00BC1449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bookmarkEnd w:id="384"/>
      <w:r>
        <w:rPr>
          <w:rtl/>
        </w:rPr>
        <w:t xml:space="preserve">   </w:t>
      </w:r>
    </w:p>
    <w:p w:rsidR="00DD16C4" w:rsidRDefault="00DD16C4" w:rsidP="007931BD">
      <w:pPr>
        <w:rPr>
          <w:rtl/>
        </w:rPr>
      </w:pPr>
    </w:p>
    <w:p w:rsidR="002E05FB" w:rsidRDefault="002E05FB" w:rsidP="007931BD">
      <w:pPr>
        <w:rPr>
          <w:rtl/>
        </w:rPr>
      </w:pPr>
      <w:bookmarkStart w:id="385" w:name="_ETM_Q1_3043793"/>
      <w:bookmarkStart w:id="386" w:name="_ETM_Q1_3043834"/>
      <w:bookmarkEnd w:id="385"/>
      <w:bookmarkEnd w:id="386"/>
      <w:r>
        <w:rPr>
          <w:rFonts w:hint="cs"/>
          <w:rtl/>
        </w:rPr>
        <w:t xml:space="preserve">אתה מבין </w:t>
      </w:r>
      <w:r w:rsidR="00DD16C4">
        <w:rPr>
          <w:rFonts w:hint="cs"/>
          <w:rtl/>
        </w:rPr>
        <w:t xml:space="preserve">שהשופטים מבקשים אותו הדבר </w:t>
      </w:r>
      <w:bookmarkStart w:id="387" w:name="_ETM_Q1_3048630"/>
      <w:bookmarkEnd w:id="387"/>
      <w:r w:rsidR="00DD16C4">
        <w:rPr>
          <w:rFonts w:hint="cs"/>
          <w:rtl/>
        </w:rPr>
        <w:t>ביחס אליך.</w:t>
      </w:r>
    </w:p>
    <w:p w:rsidR="00DD16C4" w:rsidRDefault="00DD16C4" w:rsidP="00DD16C4">
      <w:pPr>
        <w:ind w:firstLine="0"/>
        <w:rPr>
          <w:rtl/>
        </w:rPr>
      </w:pPr>
      <w:bookmarkStart w:id="388" w:name="_ETM_Q1_3049823"/>
      <w:bookmarkStart w:id="389" w:name="_ETM_Q1_3049874"/>
      <w:bookmarkStart w:id="390" w:name="_ETM_Q1_3049909"/>
      <w:bookmarkStart w:id="391" w:name="_ETM_Q1_3049993"/>
      <w:bookmarkStart w:id="392" w:name="_ETM_Q1_3051192"/>
      <w:bookmarkEnd w:id="388"/>
      <w:bookmarkEnd w:id="389"/>
      <w:bookmarkEnd w:id="390"/>
      <w:bookmarkEnd w:id="391"/>
      <w:bookmarkEnd w:id="392"/>
    </w:p>
    <w:p w:rsidR="00DD16C4" w:rsidRDefault="00DD16C4" w:rsidP="002A026C">
      <w:pPr>
        <w:pStyle w:val="a4"/>
        <w:rPr>
          <w:rtl/>
        </w:rPr>
      </w:pPr>
      <w:bookmarkStart w:id="393" w:name="ET_knessetmember_6403_34"/>
      <w:r w:rsidRPr="002A026C">
        <w:rPr>
          <w:rStyle w:val="TagStyle"/>
          <w:rtl/>
        </w:rPr>
        <w:t xml:space="preserve"> &lt;&lt; דובר &gt;&gt;</w:t>
      </w:r>
      <w:r w:rsidRPr="00DD16C4">
        <w:rPr>
          <w:rStyle w:val="TagStyle"/>
          <w:rtl/>
        </w:rPr>
        <w:t xml:space="preserve"> </w:t>
      </w:r>
      <w:r>
        <w:rPr>
          <w:rtl/>
        </w:rPr>
        <w:t>שר החינוך יואב קיש:</w:t>
      </w:r>
      <w:r w:rsidRPr="00DD16C4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DD16C4" w:rsidRDefault="00DD16C4" w:rsidP="00DD16C4">
      <w:pPr>
        <w:pStyle w:val="KeepWithNext"/>
        <w:rPr>
          <w:rtl/>
          <w:lang w:eastAsia="he-IL"/>
        </w:rPr>
      </w:pPr>
    </w:p>
    <w:p w:rsidR="002E05FB" w:rsidRDefault="00DD16C4" w:rsidP="00DD16C4">
      <w:pPr>
        <w:rPr>
          <w:rtl/>
          <w:lang w:eastAsia="he-IL"/>
        </w:rPr>
      </w:pPr>
      <w:bookmarkStart w:id="394" w:name="_ETM_Q1_3051842"/>
      <w:bookmarkStart w:id="395" w:name="_ETM_Q1_3051897"/>
      <w:bookmarkEnd w:id="394"/>
      <w:bookmarkEnd w:id="395"/>
      <w:r>
        <w:rPr>
          <w:rFonts w:hint="cs"/>
          <w:rtl/>
          <w:lang w:eastAsia="he-IL"/>
        </w:rPr>
        <w:t>אתה צריך להחליט למי אתה נענה.</w:t>
      </w:r>
      <w:bookmarkStart w:id="396" w:name="_ETM_Q1_3047542"/>
      <w:bookmarkStart w:id="397" w:name="_ETM_Q1_3047572"/>
      <w:bookmarkStart w:id="398" w:name="_ETM_Q1_3047657"/>
      <w:bookmarkStart w:id="399" w:name="_ETM_Q1_3047711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 xml:space="preserve"> באמת</w:t>
      </w:r>
      <w:r w:rsidR="00DC17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E05FB">
        <w:rPr>
          <w:rFonts w:hint="cs"/>
          <w:rtl/>
        </w:rPr>
        <w:t xml:space="preserve">בהצלחה גדולה. אני </w:t>
      </w:r>
      <w:bookmarkStart w:id="400" w:name="_ETM_Q1_3054511"/>
      <w:bookmarkEnd w:id="400"/>
      <w:r w:rsidR="002E05FB">
        <w:rPr>
          <w:rFonts w:hint="cs"/>
          <w:rtl/>
        </w:rPr>
        <w:t xml:space="preserve">מאוד שמח. </w:t>
      </w:r>
      <w:bookmarkStart w:id="401" w:name="_ETM_Q1_3051692"/>
      <w:bookmarkEnd w:id="401"/>
      <w:r>
        <w:rPr>
          <w:rFonts w:hint="cs"/>
          <w:rtl/>
        </w:rPr>
        <w:t>אני יודע שתעשה עבודה מצוינת, ו</w:t>
      </w:r>
      <w:r w:rsidR="002E05FB">
        <w:rPr>
          <w:rFonts w:hint="cs"/>
          <w:rtl/>
        </w:rPr>
        <w:t xml:space="preserve">בעזרת השם נעשה ונצליח. </w:t>
      </w:r>
    </w:p>
    <w:p w:rsidR="00DD16C4" w:rsidRDefault="00DD16C4" w:rsidP="00DD16C4">
      <w:pPr>
        <w:ind w:firstLine="0"/>
        <w:rPr>
          <w:rtl/>
        </w:rPr>
      </w:pPr>
      <w:bookmarkStart w:id="402" w:name="_ETM_Q1_3063514"/>
      <w:bookmarkStart w:id="403" w:name="_ETM_Q1_3063564"/>
      <w:bookmarkStart w:id="404" w:name="_ETM_Q1_3064999"/>
      <w:bookmarkStart w:id="405" w:name="_ETM_Q1_3065062"/>
      <w:bookmarkEnd w:id="402"/>
      <w:bookmarkEnd w:id="403"/>
      <w:bookmarkEnd w:id="404"/>
      <w:bookmarkEnd w:id="405"/>
    </w:p>
    <w:p w:rsidR="00DD16C4" w:rsidRDefault="00DD16C4" w:rsidP="002A026C">
      <w:pPr>
        <w:pStyle w:val="af6"/>
        <w:rPr>
          <w:rtl/>
        </w:rPr>
      </w:pPr>
      <w:bookmarkStart w:id="406" w:name="ET_yor_אופיר_כץ_35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DD16C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D16C4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DD16C4" w:rsidRDefault="00DD16C4" w:rsidP="00DD16C4">
      <w:pPr>
        <w:pStyle w:val="KeepWithNext"/>
        <w:rPr>
          <w:rtl/>
          <w:lang w:eastAsia="he-IL"/>
        </w:rPr>
      </w:pPr>
    </w:p>
    <w:p w:rsidR="00C7385B" w:rsidRDefault="00DD16C4" w:rsidP="00DC1754">
      <w:pPr>
        <w:rPr>
          <w:rtl/>
          <w:lang w:eastAsia="he-IL"/>
        </w:rPr>
      </w:pPr>
      <w:bookmarkStart w:id="407" w:name="_ETM_Q1_3065945"/>
      <w:bookmarkEnd w:id="407"/>
      <w:r>
        <w:rPr>
          <w:rFonts w:hint="cs"/>
          <w:rtl/>
          <w:lang w:eastAsia="he-IL"/>
        </w:rPr>
        <w:t>תודה רבה. אורית, בבקשה.</w:t>
      </w:r>
      <w:bookmarkStart w:id="408" w:name="_ETM_Q1_3067417"/>
      <w:bookmarkStart w:id="409" w:name="_ETM_Q1_3067504"/>
      <w:bookmarkStart w:id="410" w:name="_ETM_Q1_3066936"/>
      <w:bookmarkStart w:id="411" w:name="_ETM_Q1_3067021"/>
      <w:bookmarkEnd w:id="408"/>
      <w:bookmarkEnd w:id="409"/>
      <w:bookmarkEnd w:id="410"/>
      <w:bookmarkEnd w:id="411"/>
    </w:p>
    <w:p w:rsidR="00DD16C4" w:rsidRDefault="00DD16C4" w:rsidP="007931BD">
      <w:pPr>
        <w:rPr>
          <w:rtl/>
        </w:rPr>
      </w:pPr>
      <w:bookmarkStart w:id="412" w:name="_ETM_Q1_3069217"/>
      <w:bookmarkStart w:id="413" w:name="_ETM_Q1_3069287"/>
      <w:bookmarkStart w:id="414" w:name="_ETM_Q1_3069938"/>
      <w:bookmarkEnd w:id="412"/>
      <w:bookmarkEnd w:id="413"/>
      <w:bookmarkEnd w:id="414"/>
    </w:p>
    <w:p w:rsidR="00DD16C4" w:rsidRDefault="00DD16C4" w:rsidP="002A026C">
      <w:pPr>
        <w:pStyle w:val="a4"/>
        <w:rPr>
          <w:rtl/>
        </w:rPr>
      </w:pPr>
      <w:bookmarkStart w:id="415" w:name="ET_knessetmember_6399_36"/>
      <w:bookmarkStart w:id="416" w:name="ET_speaker_השרה_למשימות_לאומיות_או_96"/>
      <w:r w:rsidRPr="002A026C">
        <w:rPr>
          <w:rStyle w:val="TagStyle"/>
          <w:rtl/>
        </w:rPr>
        <w:t xml:space="preserve"> &lt;&lt; דובר &gt;&gt;</w:t>
      </w:r>
      <w:r w:rsidRPr="00DD16C4">
        <w:rPr>
          <w:rStyle w:val="TagStyle"/>
          <w:rtl/>
        </w:rPr>
        <w:t xml:space="preserve"> </w:t>
      </w:r>
      <w:r>
        <w:rPr>
          <w:rtl/>
        </w:rPr>
        <w:t xml:space="preserve">השרה למשימות לאומיות אורית </w:t>
      </w:r>
      <w:r w:rsidR="00ED323B">
        <w:rPr>
          <w:rFonts w:hint="cs"/>
          <w:rtl/>
        </w:rPr>
        <w:t xml:space="preserve">מלכה </w:t>
      </w:r>
      <w:r>
        <w:rPr>
          <w:rtl/>
        </w:rPr>
        <w:t>סטרוק:</w:t>
      </w:r>
      <w:r w:rsidRPr="00DD16C4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5"/>
    </w:p>
    <w:p w:rsidR="00DD16C4" w:rsidRDefault="00DD16C4" w:rsidP="00DD16C4">
      <w:pPr>
        <w:ind w:firstLine="0"/>
        <w:rPr>
          <w:rtl/>
        </w:rPr>
      </w:pPr>
      <w:bookmarkStart w:id="417" w:name="_ETM_Q1_3070509"/>
      <w:bookmarkStart w:id="418" w:name="_ETM_Q1_3070559"/>
      <w:bookmarkEnd w:id="417"/>
      <w:bookmarkEnd w:id="418"/>
      <w:bookmarkEnd w:id="416"/>
    </w:p>
    <w:p w:rsidR="00C7385B" w:rsidRDefault="00DD16C4" w:rsidP="007931BD">
      <w:pPr>
        <w:rPr>
          <w:rtl/>
        </w:rPr>
      </w:pPr>
      <w:bookmarkStart w:id="419" w:name="_ETM_Q1_3070991"/>
      <w:bookmarkStart w:id="420" w:name="_ETM_Q1_3071062"/>
      <w:bookmarkEnd w:id="419"/>
      <w:bookmarkEnd w:id="420"/>
      <w:r>
        <w:rPr>
          <w:rFonts w:hint="cs"/>
          <w:rtl/>
        </w:rPr>
        <w:t xml:space="preserve">אדבר </w:t>
      </w:r>
      <w:bookmarkStart w:id="421" w:name="_ETM_Q1_3071640"/>
      <w:bookmarkEnd w:id="421"/>
      <w:r w:rsidR="00C7385B">
        <w:rPr>
          <w:rFonts w:hint="cs"/>
          <w:rtl/>
        </w:rPr>
        <w:t xml:space="preserve">בקיצור. שמחה, הרגעים </w:t>
      </w:r>
      <w:bookmarkStart w:id="422" w:name="_ETM_Q1_3073724"/>
      <w:bookmarkEnd w:id="422"/>
      <w:r w:rsidR="00C7385B">
        <w:rPr>
          <w:rFonts w:hint="cs"/>
          <w:rtl/>
        </w:rPr>
        <w:t xml:space="preserve">האלה הם רגעים של שמחה גדולה. לא רק בשבילך. שמחה </w:t>
      </w:r>
      <w:bookmarkStart w:id="423" w:name="_ETM_Q1_3079369"/>
      <w:bookmarkEnd w:id="423"/>
      <w:r>
        <w:rPr>
          <w:rFonts w:hint="cs"/>
          <w:rtl/>
        </w:rPr>
        <w:t>גדולה למדינת ישר</w:t>
      </w:r>
      <w:r w:rsidR="00C7385B">
        <w:rPr>
          <w:rFonts w:hint="cs"/>
          <w:rtl/>
        </w:rPr>
        <w:t>א</w:t>
      </w:r>
      <w:r>
        <w:rPr>
          <w:rFonts w:hint="cs"/>
          <w:rtl/>
        </w:rPr>
        <w:t>ל</w:t>
      </w:r>
      <w:r w:rsidR="00C7385B">
        <w:rPr>
          <w:rFonts w:hint="cs"/>
          <w:rtl/>
        </w:rPr>
        <w:t xml:space="preserve">, שמחה גדולה לציבור שבחר בנו. כמעט כל </w:t>
      </w:r>
      <w:bookmarkStart w:id="424" w:name="_ETM_Q1_3085386"/>
      <w:bookmarkEnd w:id="424"/>
      <w:r w:rsidR="00C7385B">
        <w:rPr>
          <w:rFonts w:hint="cs"/>
          <w:rtl/>
        </w:rPr>
        <w:t>מה שאנחנו רוצים לעשות בממשלה הזו</w:t>
      </w:r>
      <w:r w:rsidR="00DC1754">
        <w:rPr>
          <w:rFonts w:hint="cs"/>
          <w:rtl/>
        </w:rPr>
        <w:t>, ש</w:t>
      </w:r>
      <w:r>
        <w:rPr>
          <w:rFonts w:hint="cs"/>
          <w:rtl/>
        </w:rPr>
        <w:t>באה עלינו לטובה,</w:t>
      </w:r>
      <w:r w:rsidR="00C7385B">
        <w:rPr>
          <w:rFonts w:hint="cs"/>
          <w:rtl/>
        </w:rPr>
        <w:t xml:space="preserve"> תלוי במה שאתה תעשה </w:t>
      </w:r>
      <w:bookmarkStart w:id="425" w:name="_ETM_Q1_3091202"/>
      <w:bookmarkEnd w:id="425"/>
      <w:r w:rsidR="00C7385B">
        <w:rPr>
          <w:rFonts w:hint="cs"/>
          <w:rtl/>
        </w:rPr>
        <w:t xml:space="preserve">כאן בחדר הזה. </w:t>
      </w:r>
      <w:bookmarkStart w:id="426" w:name="_ETM_Q1_3093384"/>
      <w:bookmarkStart w:id="427" w:name="_ETM_Q1_3090193"/>
      <w:bookmarkEnd w:id="426"/>
      <w:bookmarkEnd w:id="427"/>
    </w:p>
    <w:p w:rsidR="00DD16C4" w:rsidRDefault="00DD16C4" w:rsidP="007931BD">
      <w:pPr>
        <w:rPr>
          <w:rtl/>
        </w:rPr>
      </w:pPr>
      <w:bookmarkStart w:id="428" w:name="_ETM_Q1_3090252"/>
      <w:bookmarkEnd w:id="428"/>
    </w:p>
    <w:p w:rsidR="00DD16C4" w:rsidRDefault="00DD16C4" w:rsidP="002A026C">
      <w:pPr>
        <w:pStyle w:val="af6"/>
        <w:rPr>
          <w:rtl/>
        </w:rPr>
      </w:pPr>
      <w:bookmarkStart w:id="429" w:name="_ETM_Q1_3096595"/>
      <w:bookmarkStart w:id="430" w:name="_ETM_Q1_3096653"/>
      <w:bookmarkStart w:id="431" w:name="ET_yor_שמחה_רוטמן___יורַ_94"/>
      <w:bookmarkEnd w:id="429"/>
      <w:bookmarkEnd w:id="430"/>
      <w:r w:rsidRPr="002A026C">
        <w:rPr>
          <w:rStyle w:val="TagStyle"/>
          <w:rtl/>
        </w:rPr>
        <w:t xml:space="preserve">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BC14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tl/>
        </w:rPr>
        <w:t>:</w:t>
      </w:r>
      <w:r w:rsidRPr="00BC1449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bookmarkEnd w:id="431"/>
      <w:r>
        <w:rPr>
          <w:rtl/>
        </w:rPr>
        <w:t xml:space="preserve">   </w:t>
      </w:r>
    </w:p>
    <w:p w:rsidR="00DD16C4" w:rsidRDefault="00DD16C4" w:rsidP="007931BD">
      <w:pPr>
        <w:rPr>
          <w:rtl/>
        </w:rPr>
      </w:pPr>
    </w:p>
    <w:p w:rsidR="00DD16C4" w:rsidRDefault="00DD16C4" w:rsidP="007931BD">
      <w:pPr>
        <w:rPr>
          <w:rtl/>
        </w:rPr>
      </w:pPr>
      <w:bookmarkStart w:id="432" w:name="_ETM_Q1_3091000"/>
      <w:bookmarkStart w:id="433" w:name="_ETM_Q1_3091053"/>
      <w:bookmarkEnd w:id="432"/>
      <w:bookmarkEnd w:id="433"/>
      <w:r>
        <w:rPr>
          <w:rFonts w:hint="cs"/>
          <w:rtl/>
        </w:rPr>
        <w:t xml:space="preserve">מה שנקרא, בלי לחץ. </w:t>
      </w:r>
    </w:p>
    <w:p w:rsidR="00DD16C4" w:rsidRDefault="00DD16C4" w:rsidP="00DD16C4">
      <w:pPr>
        <w:ind w:firstLine="0"/>
        <w:rPr>
          <w:rtl/>
        </w:rPr>
      </w:pPr>
      <w:bookmarkStart w:id="434" w:name="_ETM_Q1_3093455"/>
      <w:bookmarkStart w:id="435" w:name="_ETM_Q1_3095451"/>
      <w:bookmarkStart w:id="436" w:name="_ETM_Q1_3095486"/>
      <w:bookmarkStart w:id="437" w:name="_ETM_Q1_3098099"/>
      <w:bookmarkStart w:id="438" w:name="_ETM_Q1_3098139"/>
      <w:bookmarkStart w:id="439" w:name="_ETM_Q1_3096891"/>
      <w:bookmarkStart w:id="440" w:name="_ETM_Q1_3096946"/>
      <w:bookmarkEnd w:id="434"/>
      <w:bookmarkEnd w:id="435"/>
      <w:bookmarkEnd w:id="436"/>
      <w:bookmarkEnd w:id="437"/>
      <w:bookmarkEnd w:id="438"/>
      <w:bookmarkEnd w:id="439"/>
      <w:bookmarkEnd w:id="440"/>
    </w:p>
    <w:p w:rsidR="00B402CA" w:rsidRDefault="00B402CA" w:rsidP="002A026C">
      <w:pPr>
        <w:pStyle w:val="-"/>
        <w:rPr>
          <w:rStyle w:val="TagStyle"/>
          <w:vanish w:val="0"/>
          <w:rtl/>
        </w:rPr>
      </w:pPr>
      <w:bookmarkStart w:id="441" w:name="ET_knessetmember_6399_37"/>
      <w:bookmarkStart w:id="442" w:name="ET_speakercontinue_השרה_למשימות_לא_97"/>
      <w:r>
        <w:rPr>
          <w:rStyle w:val="TagStyle"/>
          <w:vanish w:val="0"/>
          <w:rtl/>
        </w:rPr>
        <w:br w:type="page"/>
      </w:r>
    </w:p>
    <w:p w:rsidR="00DD16C4" w:rsidRDefault="00DD16C4" w:rsidP="002A026C">
      <w:pPr>
        <w:pStyle w:val="-"/>
        <w:rPr>
          <w:rtl/>
        </w:rPr>
      </w:pPr>
      <w:r w:rsidRPr="002A026C">
        <w:rPr>
          <w:rStyle w:val="TagStyle"/>
          <w:rtl/>
        </w:rPr>
        <w:t xml:space="preserve"> &lt;&lt; דובר_המשך &gt;&gt;</w:t>
      </w:r>
      <w:r w:rsidRPr="00DD16C4">
        <w:rPr>
          <w:rStyle w:val="TagStyle"/>
          <w:rtl/>
        </w:rPr>
        <w:t xml:space="preserve"> </w:t>
      </w:r>
      <w:r>
        <w:rPr>
          <w:rtl/>
        </w:rPr>
        <w:t xml:space="preserve">השרה למשימות לאומיות אורית </w:t>
      </w:r>
      <w:r w:rsidR="00ED323B">
        <w:rPr>
          <w:rFonts w:hint="cs"/>
          <w:rtl/>
        </w:rPr>
        <w:t xml:space="preserve">מלכה </w:t>
      </w:r>
      <w:r>
        <w:rPr>
          <w:rtl/>
        </w:rPr>
        <w:t>סטרוק:</w:t>
      </w:r>
      <w:r w:rsidRPr="00DD16C4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"/>
    </w:p>
    <w:bookmarkEnd w:id="442"/>
    <w:p w:rsidR="00DD16C4" w:rsidRDefault="00DD16C4" w:rsidP="00DD16C4">
      <w:pPr>
        <w:pStyle w:val="KeepWithNext"/>
        <w:rPr>
          <w:rtl/>
          <w:lang w:eastAsia="he-IL"/>
        </w:rPr>
      </w:pPr>
    </w:p>
    <w:p w:rsidR="00C7385B" w:rsidRDefault="00DD16C4" w:rsidP="008D69E4">
      <w:pPr>
        <w:rPr>
          <w:rtl/>
          <w:lang w:eastAsia="he-IL"/>
        </w:rPr>
      </w:pPr>
      <w:bookmarkStart w:id="443" w:name="_ETM_Q1_3098422"/>
      <w:bookmarkEnd w:id="443"/>
      <w:r>
        <w:rPr>
          <w:rFonts w:hint="cs"/>
          <w:rtl/>
          <w:lang w:eastAsia="he-IL"/>
        </w:rPr>
        <w:t xml:space="preserve">בקטנה. </w:t>
      </w:r>
      <w:bookmarkStart w:id="444" w:name="_ETM_Q1_3098216"/>
      <w:bookmarkStart w:id="445" w:name="_ETM_Q1_3098246"/>
      <w:bookmarkEnd w:id="444"/>
      <w:bookmarkEnd w:id="445"/>
      <w:r>
        <w:rPr>
          <w:rFonts w:hint="cs"/>
          <w:rtl/>
          <w:lang w:eastAsia="he-IL"/>
        </w:rPr>
        <w:t xml:space="preserve"> </w:t>
      </w:r>
      <w:r w:rsidR="00C7385B">
        <w:rPr>
          <w:rFonts w:hint="cs"/>
          <w:rtl/>
        </w:rPr>
        <w:t xml:space="preserve">אנחנו ממש </w:t>
      </w:r>
      <w:bookmarkStart w:id="446" w:name="_ETM_Q1_3101457"/>
      <w:bookmarkEnd w:id="446"/>
      <w:proofErr w:type="spellStart"/>
      <w:r w:rsidR="00C7385B">
        <w:rPr>
          <w:rFonts w:hint="cs"/>
          <w:rtl/>
        </w:rPr>
        <w:t>ממש</w:t>
      </w:r>
      <w:proofErr w:type="spellEnd"/>
      <w:r w:rsidR="00C7385B">
        <w:rPr>
          <w:rFonts w:hint="cs"/>
          <w:rtl/>
        </w:rPr>
        <w:t xml:space="preserve"> סומכים עליך</w:t>
      </w:r>
      <w:r>
        <w:rPr>
          <w:rFonts w:hint="cs"/>
          <w:rtl/>
        </w:rPr>
        <w:t xml:space="preserve"> </w:t>
      </w:r>
      <w:bookmarkStart w:id="447" w:name="_ETM_Q1_3105082"/>
      <w:bookmarkEnd w:id="447"/>
      <w:r w:rsidR="00DC1754">
        <w:rPr>
          <w:rFonts w:hint="cs"/>
          <w:rtl/>
        </w:rPr>
        <w:t xml:space="preserve">ויודעים </w:t>
      </w:r>
      <w:r>
        <w:rPr>
          <w:rFonts w:hint="cs"/>
          <w:rtl/>
        </w:rPr>
        <w:t>שתעשה את זה</w:t>
      </w:r>
      <w:r w:rsidR="008D69E4">
        <w:rPr>
          <w:rFonts w:hint="cs"/>
          <w:rtl/>
        </w:rPr>
        <w:t>, בעזרת השם,</w:t>
      </w:r>
      <w:r w:rsidR="00C7385B">
        <w:rPr>
          <w:rFonts w:hint="cs"/>
          <w:rtl/>
        </w:rPr>
        <w:t xml:space="preserve"> בצורה הכי נכונה, הכי </w:t>
      </w:r>
      <w:bookmarkStart w:id="448" w:name="_ETM_Q1_3107401"/>
      <w:bookmarkEnd w:id="448"/>
      <w:proofErr w:type="spellStart"/>
      <w:r w:rsidR="00C7385B">
        <w:rPr>
          <w:rFonts w:hint="cs"/>
          <w:rtl/>
        </w:rPr>
        <w:t>אמיתית</w:t>
      </w:r>
      <w:proofErr w:type="spellEnd"/>
      <w:r w:rsidR="00C7385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הכי </w:t>
      </w:r>
      <w:r w:rsidR="00C7385B">
        <w:rPr>
          <w:rFonts w:hint="cs"/>
          <w:rtl/>
        </w:rPr>
        <w:t>מקצו</w:t>
      </w:r>
      <w:r w:rsidR="008D69E4">
        <w:rPr>
          <w:rFonts w:hint="cs"/>
          <w:rtl/>
        </w:rPr>
        <w:t>עית.</w:t>
      </w:r>
      <w:r>
        <w:rPr>
          <w:rFonts w:hint="cs"/>
          <w:rtl/>
        </w:rPr>
        <w:t xml:space="preserve"> מבחינתי, לראות אותך בכיסא</w:t>
      </w:r>
      <w:bookmarkStart w:id="449" w:name="_ETM_Q1_3108745"/>
      <w:bookmarkEnd w:id="449"/>
      <w:r>
        <w:rPr>
          <w:rFonts w:hint="cs"/>
          <w:rtl/>
        </w:rPr>
        <w:t xml:space="preserve"> הזה</w:t>
      </w:r>
      <w:r w:rsidR="00C7385B">
        <w:rPr>
          <w:rFonts w:hint="cs"/>
          <w:rtl/>
        </w:rPr>
        <w:t xml:space="preserve"> זה חלום שממש התגשם.</w:t>
      </w:r>
    </w:p>
    <w:p w:rsidR="00C7385B" w:rsidRDefault="00C7385B" w:rsidP="007931BD">
      <w:pPr>
        <w:rPr>
          <w:rtl/>
        </w:rPr>
      </w:pPr>
      <w:bookmarkStart w:id="450" w:name="_ETM_Q1_3119026"/>
      <w:bookmarkStart w:id="451" w:name="_ETM_Q1_3119061"/>
      <w:bookmarkEnd w:id="450"/>
      <w:bookmarkEnd w:id="451"/>
    </w:p>
    <w:p w:rsidR="00DD16C4" w:rsidRDefault="00DD16C4" w:rsidP="002A026C">
      <w:pPr>
        <w:pStyle w:val="af6"/>
        <w:rPr>
          <w:rtl/>
        </w:rPr>
      </w:pPr>
      <w:bookmarkStart w:id="452" w:name="_ETM_Q1_3111466"/>
      <w:bookmarkStart w:id="453" w:name="_ETM_Q1_3111533"/>
      <w:bookmarkStart w:id="454" w:name="ET_yor_שמחה_רוטמן___יורַ_95"/>
      <w:bookmarkEnd w:id="452"/>
      <w:bookmarkEnd w:id="453"/>
      <w:r w:rsidRPr="002A026C">
        <w:rPr>
          <w:rStyle w:val="TagStyle"/>
          <w:rtl/>
        </w:rPr>
        <w:t xml:space="preserve">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BC144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tl/>
        </w:rPr>
        <w:t>:</w:t>
      </w:r>
      <w:r w:rsidRPr="00BC1449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bookmarkEnd w:id="454"/>
      <w:r>
        <w:rPr>
          <w:rtl/>
        </w:rPr>
        <w:t xml:space="preserve">   </w:t>
      </w:r>
    </w:p>
    <w:p w:rsidR="00DD16C4" w:rsidRDefault="00DD16C4" w:rsidP="007931BD">
      <w:pPr>
        <w:rPr>
          <w:rtl/>
        </w:rPr>
      </w:pPr>
    </w:p>
    <w:p w:rsidR="00C7385B" w:rsidRDefault="00DD16C4" w:rsidP="007931BD">
      <w:pPr>
        <w:rPr>
          <w:rtl/>
        </w:rPr>
      </w:pPr>
      <w:bookmarkStart w:id="455" w:name="_ETM_Q1_3119146"/>
      <w:bookmarkStart w:id="456" w:name="_ETM_Q1_3119176"/>
      <w:bookmarkStart w:id="457" w:name="_ETM_Q1_3126252"/>
      <w:bookmarkStart w:id="458" w:name="_ETM_Q1_3126288"/>
      <w:bookmarkEnd w:id="455"/>
      <w:bookmarkEnd w:id="456"/>
      <w:bookmarkEnd w:id="457"/>
      <w:bookmarkEnd w:id="458"/>
      <w:r>
        <w:rPr>
          <w:rFonts w:hint="cs"/>
          <w:rtl/>
        </w:rPr>
        <w:t xml:space="preserve">תודה רבה. </w:t>
      </w:r>
    </w:p>
    <w:p w:rsidR="00DD16C4" w:rsidRDefault="00DD16C4" w:rsidP="00DD16C4">
      <w:pPr>
        <w:ind w:firstLine="0"/>
        <w:rPr>
          <w:rtl/>
        </w:rPr>
      </w:pPr>
      <w:bookmarkStart w:id="459" w:name="_ETM_Q1_3114205"/>
      <w:bookmarkStart w:id="460" w:name="_ETM_Q1_3114258"/>
      <w:bookmarkStart w:id="461" w:name="_ETM_Q1_3114319"/>
      <w:bookmarkStart w:id="462" w:name="_ETM_Q1_3114378"/>
      <w:bookmarkEnd w:id="459"/>
      <w:bookmarkEnd w:id="460"/>
      <w:bookmarkEnd w:id="461"/>
      <w:bookmarkEnd w:id="462"/>
    </w:p>
    <w:p w:rsidR="00DD16C4" w:rsidRDefault="00DD16C4" w:rsidP="002A026C">
      <w:pPr>
        <w:pStyle w:val="a4"/>
        <w:rPr>
          <w:rtl/>
        </w:rPr>
      </w:pPr>
      <w:bookmarkStart w:id="463" w:name="ET_knessetmember_6345_38"/>
      <w:r w:rsidRPr="002A026C">
        <w:rPr>
          <w:rStyle w:val="TagStyle"/>
          <w:rtl/>
        </w:rPr>
        <w:t xml:space="preserve"> &lt;&lt; דובר &gt;&gt;</w:t>
      </w:r>
      <w:r w:rsidRPr="00DD16C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D16C4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:rsidR="00DD16C4" w:rsidRPr="00DD16C4" w:rsidRDefault="00DD16C4" w:rsidP="00DD16C4">
      <w:pPr>
        <w:ind w:firstLine="0"/>
        <w:rPr>
          <w:rtl/>
          <w:lang w:eastAsia="he-IL"/>
        </w:rPr>
      </w:pPr>
      <w:bookmarkStart w:id="464" w:name="_ETM_Q1_3115784"/>
      <w:bookmarkStart w:id="465" w:name="_ETM_Q1_3115833"/>
      <w:bookmarkEnd w:id="464"/>
      <w:bookmarkEnd w:id="465"/>
    </w:p>
    <w:p w:rsidR="00DD16C4" w:rsidRDefault="00DD16C4" w:rsidP="008D69E4">
      <w:pPr>
        <w:rPr>
          <w:rtl/>
        </w:rPr>
      </w:pPr>
      <w:bookmarkStart w:id="466" w:name="_ETM_Q1_3126378"/>
      <w:bookmarkStart w:id="467" w:name="_ETM_Q1_3126418"/>
      <w:bookmarkEnd w:id="466"/>
      <w:bookmarkEnd w:id="467"/>
      <w:r>
        <w:rPr>
          <w:rFonts w:hint="cs"/>
          <w:rtl/>
        </w:rPr>
        <w:t xml:space="preserve">אני צריכה ללכת עכשיו לוועדת קליטה, ואני </w:t>
      </w:r>
      <w:bookmarkStart w:id="468" w:name="_ETM_Q1_3125966"/>
      <w:bookmarkEnd w:id="468"/>
      <w:r>
        <w:rPr>
          <w:rFonts w:hint="cs"/>
          <w:rtl/>
        </w:rPr>
        <w:t xml:space="preserve">מבקשת לדבר. ספרו של שמחה נקרא "מפלגת בג"ץ". </w:t>
      </w:r>
      <w:r w:rsidR="00C7385B">
        <w:rPr>
          <w:rFonts w:hint="cs"/>
          <w:rtl/>
        </w:rPr>
        <w:t xml:space="preserve">הוא מתאר שם משהו מדהים. הוא מספר </w:t>
      </w:r>
      <w:bookmarkStart w:id="469" w:name="_ETM_Q1_3134673"/>
      <w:bookmarkEnd w:id="469"/>
      <w:r w:rsidR="00C7385B">
        <w:rPr>
          <w:rFonts w:hint="cs"/>
          <w:rtl/>
        </w:rPr>
        <w:t xml:space="preserve">מה קורה למישהו </w:t>
      </w:r>
      <w:proofErr w:type="spellStart"/>
      <w:r w:rsidR="00C7385B">
        <w:rPr>
          <w:rFonts w:hint="cs"/>
          <w:rtl/>
        </w:rPr>
        <w:t>שמעיז</w:t>
      </w:r>
      <w:proofErr w:type="spellEnd"/>
      <w:r>
        <w:rPr>
          <w:rFonts w:hint="cs"/>
          <w:rtl/>
        </w:rPr>
        <w:t xml:space="preserve"> לומר משהו נגד הנשיא ברק. אותו מישהו הוא </w:t>
      </w:r>
      <w:bookmarkStart w:id="470" w:name="_ETM_Q1_3137960"/>
      <w:bookmarkEnd w:id="470"/>
      <w:r>
        <w:rPr>
          <w:rFonts w:hint="cs"/>
          <w:rtl/>
        </w:rPr>
        <w:t xml:space="preserve">השופט </w:t>
      </w:r>
      <w:proofErr w:type="spellStart"/>
      <w:r>
        <w:rPr>
          <w:rFonts w:hint="cs"/>
          <w:rtl/>
        </w:rPr>
        <w:t>דנציגר</w:t>
      </w:r>
      <w:proofErr w:type="spellEnd"/>
      <w:r>
        <w:rPr>
          <w:rFonts w:hint="cs"/>
          <w:rtl/>
        </w:rPr>
        <w:t xml:space="preserve">, שיצא נגד פסק הדין </w:t>
      </w:r>
      <w:proofErr w:type="spellStart"/>
      <w:r>
        <w:rPr>
          <w:rFonts w:hint="cs"/>
          <w:rtl/>
        </w:rPr>
        <w:t>אפרופים</w:t>
      </w:r>
      <w:bookmarkStart w:id="471" w:name="_ETM_Q1_3139557"/>
      <w:bookmarkEnd w:id="471"/>
      <w:proofErr w:type="spellEnd"/>
      <w:r>
        <w:rPr>
          <w:rFonts w:hint="cs"/>
          <w:rtl/>
        </w:rPr>
        <w:t xml:space="preserve">. זה היה פסק דין </w:t>
      </w:r>
      <w:r w:rsidR="00C7385B">
        <w:rPr>
          <w:rFonts w:hint="cs"/>
          <w:rtl/>
        </w:rPr>
        <w:t xml:space="preserve">דגל של הנשיא </w:t>
      </w:r>
      <w:r>
        <w:rPr>
          <w:rFonts w:hint="cs"/>
          <w:rtl/>
        </w:rPr>
        <w:t xml:space="preserve">ברק. </w:t>
      </w:r>
      <w:r w:rsidR="00C7385B">
        <w:rPr>
          <w:rFonts w:hint="cs"/>
          <w:rtl/>
        </w:rPr>
        <w:t>השופט ברק</w:t>
      </w:r>
      <w:r w:rsidR="008D69E4">
        <w:rPr>
          <w:rFonts w:hint="cs"/>
          <w:rtl/>
        </w:rPr>
        <w:t>, בתוארו כנשיא,</w:t>
      </w:r>
      <w:r w:rsidR="00C7385B">
        <w:rPr>
          <w:rFonts w:hint="cs"/>
          <w:rtl/>
        </w:rPr>
        <w:t xml:space="preserve"> </w:t>
      </w:r>
      <w:proofErr w:type="spellStart"/>
      <w:r w:rsidR="00C7385B">
        <w:rPr>
          <w:rFonts w:hint="cs"/>
          <w:rtl/>
        </w:rPr>
        <w:t>מעיז</w:t>
      </w:r>
      <w:proofErr w:type="spellEnd"/>
      <w:r w:rsidR="00C7385B">
        <w:rPr>
          <w:rFonts w:hint="cs"/>
          <w:rtl/>
        </w:rPr>
        <w:t xml:space="preserve"> לומר לו: זה דבר </w:t>
      </w:r>
      <w:bookmarkStart w:id="472" w:name="_ETM_Q1_3154107"/>
      <w:bookmarkEnd w:id="472"/>
      <w:r>
        <w:rPr>
          <w:rFonts w:hint="cs"/>
          <w:rtl/>
        </w:rPr>
        <w:t>הבל ורעות רוח, הבל ורעות רוח. הוא אומר את זה</w:t>
      </w:r>
      <w:bookmarkStart w:id="473" w:name="_ETM_Q1_3158906"/>
      <w:bookmarkEnd w:id="47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לדנציגר</w:t>
      </w:r>
      <w:proofErr w:type="spellEnd"/>
      <w:r>
        <w:rPr>
          <w:rFonts w:hint="cs"/>
          <w:rtl/>
        </w:rPr>
        <w:t xml:space="preserve"> בכנס לשכת עורכי הדין. </w:t>
      </w:r>
      <w:r w:rsidR="00C7385B">
        <w:rPr>
          <w:rFonts w:hint="cs"/>
          <w:rtl/>
        </w:rPr>
        <w:t>כך מתואר</w:t>
      </w:r>
      <w:r>
        <w:rPr>
          <w:rFonts w:hint="cs"/>
          <w:rtl/>
        </w:rPr>
        <w:t>.</w:t>
      </w:r>
      <w:r w:rsidR="00C7385B">
        <w:rPr>
          <w:rFonts w:hint="cs"/>
          <w:rtl/>
        </w:rPr>
        <w:t xml:space="preserve"> אתם צריכים</w:t>
      </w:r>
      <w:r w:rsidR="008D69E4">
        <w:rPr>
          <w:rFonts w:hint="cs"/>
          <w:rtl/>
        </w:rPr>
        <w:t xml:space="preserve"> לקרוא</w:t>
      </w:r>
      <w:r>
        <w:rPr>
          <w:rFonts w:hint="cs"/>
          <w:rtl/>
        </w:rPr>
        <w:t xml:space="preserve"> את הספר של שמחה</w:t>
      </w:r>
      <w:r w:rsidR="00C7385B">
        <w:rPr>
          <w:rFonts w:hint="cs"/>
          <w:rtl/>
        </w:rPr>
        <w:t xml:space="preserve"> בשביל להבין את </w:t>
      </w:r>
      <w:bookmarkStart w:id="474" w:name="_ETM_Q1_3163649"/>
      <w:bookmarkEnd w:id="474"/>
      <w:r w:rsidR="00C7385B">
        <w:rPr>
          <w:rFonts w:hint="cs"/>
          <w:rtl/>
        </w:rPr>
        <w:t xml:space="preserve">זה. </w:t>
      </w:r>
    </w:p>
    <w:p w:rsidR="00DD16C4" w:rsidRDefault="00DD16C4" w:rsidP="00DD16C4">
      <w:pPr>
        <w:ind w:firstLine="0"/>
        <w:rPr>
          <w:rtl/>
        </w:rPr>
      </w:pPr>
      <w:bookmarkStart w:id="475" w:name="_ETM_Q1_3163313"/>
      <w:bookmarkStart w:id="476" w:name="_ETM_Q1_3163357"/>
      <w:bookmarkStart w:id="477" w:name="_ETM_Q1_3164134"/>
      <w:bookmarkStart w:id="478" w:name="_ETM_Q1_3164190"/>
      <w:bookmarkEnd w:id="475"/>
      <w:bookmarkEnd w:id="476"/>
      <w:bookmarkEnd w:id="477"/>
      <w:bookmarkEnd w:id="478"/>
    </w:p>
    <w:p w:rsidR="00DD16C4" w:rsidRDefault="00DD16C4" w:rsidP="002A026C">
      <w:pPr>
        <w:pStyle w:val="af6"/>
        <w:rPr>
          <w:rtl/>
        </w:rPr>
      </w:pPr>
      <w:bookmarkStart w:id="479" w:name="ET_yor_שמחה_רוטמן___יורַ_39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DD16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tl/>
        </w:rPr>
        <w:t>:</w:t>
      </w:r>
      <w:r w:rsidRPr="00DD16C4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9"/>
    </w:p>
    <w:p w:rsidR="00DD16C4" w:rsidRDefault="00DD16C4" w:rsidP="00DD16C4">
      <w:pPr>
        <w:pStyle w:val="KeepWithNext"/>
        <w:rPr>
          <w:rtl/>
          <w:lang w:eastAsia="he-IL"/>
        </w:rPr>
      </w:pPr>
    </w:p>
    <w:p w:rsidR="00DD16C4" w:rsidRDefault="008D69E4" w:rsidP="00DD1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DD16C4">
        <w:rPr>
          <w:rFonts w:hint="cs"/>
          <w:rtl/>
          <w:lang w:eastAsia="he-IL"/>
        </w:rPr>
        <w:t xml:space="preserve">זו </w:t>
      </w:r>
      <w:bookmarkStart w:id="480" w:name="_ETM_Q1_3160566"/>
      <w:bookmarkEnd w:id="480"/>
      <w:r w:rsidR="00DD16C4">
        <w:rPr>
          <w:rFonts w:hint="cs"/>
          <w:rtl/>
          <w:lang w:eastAsia="he-IL"/>
        </w:rPr>
        <w:t>קריאת חובה בוועדה.</w:t>
      </w:r>
    </w:p>
    <w:p w:rsidR="00DD16C4" w:rsidRDefault="00DD16C4" w:rsidP="00DD16C4">
      <w:pPr>
        <w:ind w:firstLine="0"/>
        <w:rPr>
          <w:rtl/>
          <w:lang w:eastAsia="he-IL"/>
        </w:rPr>
      </w:pPr>
      <w:bookmarkStart w:id="481" w:name="_ETM_Q1_3162372"/>
      <w:bookmarkStart w:id="482" w:name="_ETM_Q1_3162460"/>
      <w:bookmarkStart w:id="483" w:name="_ETM_Q1_3162481"/>
      <w:bookmarkStart w:id="484" w:name="_ETM_Q1_3162524"/>
      <w:bookmarkStart w:id="485" w:name="_ETM_Q1_3164186"/>
      <w:bookmarkEnd w:id="481"/>
      <w:bookmarkEnd w:id="482"/>
      <w:bookmarkEnd w:id="483"/>
      <w:bookmarkEnd w:id="484"/>
      <w:bookmarkEnd w:id="485"/>
    </w:p>
    <w:p w:rsidR="00DD16C4" w:rsidRDefault="00DD16C4" w:rsidP="002A026C">
      <w:pPr>
        <w:pStyle w:val="a4"/>
        <w:rPr>
          <w:rtl/>
        </w:rPr>
      </w:pPr>
      <w:bookmarkStart w:id="486" w:name="ET_knessetmember_6345_40"/>
      <w:r w:rsidRPr="002A026C">
        <w:rPr>
          <w:rStyle w:val="TagStyle"/>
          <w:rtl/>
        </w:rPr>
        <w:t xml:space="preserve"> &lt;&lt; דובר &gt;&gt;</w:t>
      </w:r>
      <w:r w:rsidRPr="00DD16C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DD16C4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"/>
    </w:p>
    <w:p w:rsidR="00DD16C4" w:rsidRDefault="00DD16C4" w:rsidP="00DD16C4">
      <w:pPr>
        <w:pStyle w:val="KeepWithNext"/>
        <w:rPr>
          <w:rtl/>
          <w:lang w:eastAsia="he-IL"/>
        </w:rPr>
      </w:pPr>
    </w:p>
    <w:p w:rsidR="008D69E4" w:rsidRDefault="00DD16C4" w:rsidP="00DD16C4">
      <w:pPr>
        <w:rPr>
          <w:rtl/>
        </w:rPr>
      </w:pPr>
      <w:bookmarkStart w:id="487" w:name="_ETM_Q1_3164803"/>
      <w:bookmarkStart w:id="488" w:name="_ETM_Q1_3164850"/>
      <w:bookmarkEnd w:id="487"/>
      <w:bookmarkEnd w:id="488"/>
      <w:r>
        <w:rPr>
          <w:rFonts w:hint="cs"/>
          <w:rtl/>
          <w:lang w:eastAsia="he-IL"/>
        </w:rPr>
        <w:t xml:space="preserve">אני לא צוחקת, זו פשוט חובה לקרוא את </w:t>
      </w:r>
      <w:bookmarkStart w:id="489" w:name="_ETM_Q1_3164671"/>
      <w:bookmarkEnd w:id="489"/>
      <w:r>
        <w:rPr>
          <w:rFonts w:hint="cs"/>
          <w:rtl/>
          <w:lang w:eastAsia="he-IL"/>
        </w:rPr>
        <w:t>זה.</w:t>
      </w:r>
      <w:r w:rsidR="008D69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דעו לכם</w:t>
      </w:r>
      <w:r w:rsidR="008D69E4">
        <w:rPr>
          <w:rFonts w:hint="cs"/>
          <w:rtl/>
          <w:lang w:eastAsia="he-IL"/>
        </w:rPr>
        <w:t>, חשוב לומר זאת, שלימים</w:t>
      </w:r>
      <w:r>
        <w:rPr>
          <w:rFonts w:hint="cs"/>
          <w:rtl/>
          <w:lang w:eastAsia="he-IL"/>
        </w:rPr>
        <w:t xml:space="preserve"> פסק הדין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 xml:space="preserve"> נהפך </w:t>
      </w:r>
      <w:bookmarkStart w:id="490" w:name="_ETM_Q1_3173230"/>
      <w:bookmarkEnd w:id="490"/>
      <w:r>
        <w:rPr>
          <w:rFonts w:hint="cs"/>
          <w:rtl/>
          <w:lang w:eastAsia="he-IL"/>
        </w:rPr>
        <w:t>בעליון</w:t>
      </w:r>
      <w:bookmarkStart w:id="491" w:name="_ETM_Q1_3165016"/>
      <w:bookmarkStart w:id="492" w:name="_ETM_Q1_3165093"/>
      <w:bookmarkStart w:id="493" w:name="_ETM_Q1_3163385"/>
      <w:bookmarkStart w:id="494" w:name="_ETM_Q1_3163426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 xml:space="preserve"> אחרי למעלה מעשרים שנה. זה מלמד </w:t>
      </w:r>
      <w:r w:rsidR="00C7385B">
        <w:rPr>
          <w:rFonts w:hint="cs"/>
          <w:rtl/>
        </w:rPr>
        <w:t xml:space="preserve">שצריך להיות אמיצים מאוד, </w:t>
      </w:r>
      <w:bookmarkStart w:id="495" w:name="_ETM_Q1_3179178"/>
      <w:bookmarkEnd w:id="495"/>
      <w:r>
        <w:rPr>
          <w:rFonts w:hint="cs"/>
          <w:rtl/>
        </w:rPr>
        <w:t>נוקבים מאוד, נחושים.</w:t>
      </w:r>
      <w:r w:rsidR="00C7385B">
        <w:rPr>
          <w:rFonts w:hint="cs"/>
          <w:rtl/>
        </w:rPr>
        <w:t xml:space="preserve"> כמובן לקבל ביקורת ולבדוק</w:t>
      </w:r>
      <w:r>
        <w:rPr>
          <w:rFonts w:hint="cs"/>
          <w:rtl/>
        </w:rPr>
        <w:t xml:space="preserve"> את </w:t>
      </w:r>
      <w:bookmarkStart w:id="496" w:name="_ETM_Q1_3186918"/>
      <w:bookmarkEnd w:id="496"/>
      <w:r>
        <w:rPr>
          <w:rFonts w:hint="cs"/>
          <w:rtl/>
        </w:rPr>
        <w:t xml:space="preserve">הדברים שאנחנו עושים לעומק. </w:t>
      </w:r>
      <w:r w:rsidR="00C7385B">
        <w:rPr>
          <w:rFonts w:hint="cs"/>
          <w:rtl/>
        </w:rPr>
        <w:t xml:space="preserve">אבל למדנו דווקא </w:t>
      </w:r>
      <w:bookmarkStart w:id="497" w:name="_ETM_Q1_3186957"/>
      <w:bookmarkEnd w:id="497"/>
      <w:r>
        <w:rPr>
          <w:rFonts w:hint="cs"/>
          <w:rtl/>
        </w:rPr>
        <w:t>מהנ</w:t>
      </w:r>
      <w:r w:rsidR="00C7385B">
        <w:rPr>
          <w:rFonts w:hint="cs"/>
          <w:rtl/>
        </w:rPr>
        <w:t>ש</w:t>
      </w:r>
      <w:r>
        <w:rPr>
          <w:rFonts w:hint="cs"/>
          <w:rtl/>
        </w:rPr>
        <w:t>י</w:t>
      </w:r>
      <w:r w:rsidR="00C7385B">
        <w:rPr>
          <w:rFonts w:hint="cs"/>
          <w:rtl/>
        </w:rPr>
        <w:t>א ברק</w:t>
      </w:r>
      <w:r>
        <w:rPr>
          <w:rFonts w:hint="cs"/>
          <w:rtl/>
        </w:rPr>
        <w:t>, כאחד שלא מסוגל לקבל ביקורת</w:t>
      </w:r>
      <w:r w:rsidR="00C7385B">
        <w:rPr>
          <w:rFonts w:hint="cs"/>
          <w:rtl/>
        </w:rPr>
        <w:t xml:space="preserve"> וקורא</w:t>
      </w:r>
      <w:bookmarkStart w:id="498" w:name="_ETM_Q1_3191035"/>
      <w:bookmarkEnd w:id="498"/>
      <w:r>
        <w:rPr>
          <w:rFonts w:hint="cs"/>
          <w:rtl/>
        </w:rPr>
        <w:t xml:space="preserve"> למי שיוצא נגדו הבל ורעות רוח. כך הוא אומר לשופט </w:t>
      </w:r>
      <w:bookmarkStart w:id="499" w:name="_ETM_Q1_3192432"/>
      <w:bookmarkEnd w:id="499"/>
      <w:proofErr w:type="spellStart"/>
      <w:r>
        <w:rPr>
          <w:rFonts w:hint="cs"/>
          <w:rtl/>
        </w:rPr>
        <w:t>דנציגר</w:t>
      </w:r>
      <w:proofErr w:type="spellEnd"/>
      <w:r>
        <w:rPr>
          <w:rFonts w:hint="cs"/>
          <w:rtl/>
        </w:rPr>
        <w:t xml:space="preserve"> </w:t>
      </w:r>
      <w:r w:rsidR="00C7385B">
        <w:rPr>
          <w:rFonts w:hint="cs"/>
          <w:rtl/>
        </w:rPr>
        <w:t>בבית המשפט העליון</w:t>
      </w:r>
      <w:r>
        <w:rPr>
          <w:rFonts w:hint="cs"/>
          <w:rtl/>
        </w:rPr>
        <w:t>.</w:t>
      </w:r>
      <w:r w:rsidR="00C7385B">
        <w:rPr>
          <w:rFonts w:hint="cs"/>
          <w:rtl/>
        </w:rPr>
        <w:t xml:space="preserve"> </w:t>
      </w:r>
      <w:r w:rsidR="008D69E4">
        <w:rPr>
          <w:rFonts w:hint="cs"/>
          <w:rtl/>
        </w:rPr>
        <w:t xml:space="preserve">כאמור, </w:t>
      </w:r>
      <w:r>
        <w:rPr>
          <w:rFonts w:hint="cs"/>
          <w:rtl/>
        </w:rPr>
        <w:t xml:space="preserve">לימים פסק הדין התהפך. </w:t>
      </w:r>
    </w:p>
    <w:p w:rsidR="008D69E4" w:rsidRDefault="008D69E4" w:rsidP="008D69E4">
      <w:pPr>
        <w:ind w:firstLine="0"/>
        <w:rPr>
          <w:rtl/>
        </w:rPr>
      </w:pPr>
      <w:bookmarkStart w:id="500" w:name="_ETM_Q1_3199353"/>
      <w:bookmarkEnd w:id="500"/>
    </w:p>
    <w:p w:rsidR="00C7385B" w:rsidRDefault="008D69E4" w:rsidP="00DD16C4">
      <w:pPr>
        <w:rPr>
          <w:rtl/>
          <w:lang w:eastAsia="he-IL"/>
        </w:rPr>
      </w:pPr>
      <w:r>
        <w:rPr>
          <w:rFonts w:hint="cs"/>
          <w:rtl/>
        </w:rPr>
        <w:t>שמחה</w:t>
      </w:r>
      <w:r w:rsidR="00DD16C4">
        <w:rPr>
          <w:rFonts w:hint="cs"/>
          <w:rtl/>
        </w:rPr>
        <w:t xml:space="preserve">, </w:t>
      </w:r>
      <w:r w:rsidR="00C7385B">
        <w:rPr>
          <w:rFonts w:hint="cs"/>
          <w:rtl/>
        </w:rPr>
        <w:t>אני מאח</w:t>
      </w:r>
      <w:r w:rsidR="00DD16C4">
        <w:rPr>
          <w:rFonts w:hint="cs"/>
          <w:rtl/>
        </w:rPr>
        <w:t>ל</w:t>
      </w:r>
      <w:r w:rsidR="00C7385B">
        <w:rPr>
          <w:rFonts w:hint="cs"/>
          <w:rtl/>
        </w:rPr>
        <w:t>ת לך בהצלחה</w:t>
      </w:r>
      <w:r w:rsidR="00DD16C4">
        <w:rPr>
          <w:rFonts w:hint="cs"/>
          <w:rtl/>
        </w:rPr>
        <w:t>.</w:t>
      </w:r>
      <w:r w:rsidR="00C7385B">
        <w:rPr>
          <w:rFonts w:hint="cs"/>
          <w:rtl/>
        </w:rPr>
        <w:t xml:space="preserve"> </w:t>
      </w:r>
      <w:bookmarkStart w:id="501" w:name="_ETM_Q1_3197114"/>
      <w:bookmarkEnd w:id="501"/>
      <w:r w:rsidR="00C7385B">
        <w:rPr>
          <w:rFonts w:hint="cs"/>
          <w:rtl/>
        </w:rPr>
        <w:t>תהיה לנו עמוד האש</w:t>
      </w:r>
      <w:r w:rsidR="00DD16C4">
        <w:rPr>
          <w:rFonts w:hint="cs"/>
          <w:rtl/>
        </w:rPr>
        <w:t xml:space="preserve"> </w:t>
      </w:r>
      <w:r w:rsidR="000E6598">
        <w:rPr>
          <w:rFonts w:hint="cs"/>
          <w:rtl/>
        </w:rPr>
        <w:t xml:space="preserve">לפני המחנה בתוך </w:t>
      </w:r>
      <w:bookmarkStart w:id="502" w:name="_ETM_Q1_3198618"/>
      <w:bookmarkEnd w:id="502"/>
      <w:r w:rsidR="000E6598">
        <w:rPr>
          <w:rFonts w:hint="cs"/>
          <w:rtl/>
        </w:rPr>
        <w:t>הוועדה הכול כך חשובה הזו,</w:t>
      </w:r>
      <w:r w:rsidR="00C7385B">
        <w:rPr>
          <w:rFonts w:hint="cs"/>
          <w:rtl/>
        </w:rPr>
        <w:t xml:space="preserve"> בזמן</w:t>
      </w:r>
      <w:r w:rsidR="000E6598">
        <w:rPr>
          <w:rFonts w:hint="cs"/>
          <w:rtl/>
        </w:rPr>
        <w:t xml:space="preserve"> הכול כך חשוב</w:t>
      </w:r>
      <w:r w:rsidR="00C7385B">
        <w:rPr>
          <w:rFonts w:hint="cs"/>
          <w:rtl/>
        </w:rPr>
        <w:t xml:space="preserve"> הזה</w:t>
      </w:r>
      <w:r w:rsidR="000E6598">
        <w:rPr>
          <w:rFonts w:hint="cs"/>
          <w:rtl/>
        </w:rPr>
        <w:t xml:space="preserve">. </w:t>
      </w:r>
      <w:r w:rsidR="00C7385B">
        <w:rPr>
          <w:rFonts w:hint="cs"/>
          <w:rtl/>
        </w:rPr>
        <w:t>אני יוצא</w:t>
      </w:r>
      <w:r w:rsidR="000E6598">
        <w:rPr>
          <w:rFonts w:hint="cs"/>
          <w:rtl/>
        </w:rPr>
        <w:t>ת לוועדת הקליטה.</w:t>
      </w:r>
    </w:p>
    <w:p w:rsidR="000E6598" w:rsidRDefault="000E6598" w:rsidP="000E6598">
      <w:pPr>
        <w:ind w:firstLine="0"/>
        <w:rPr>
          <w:rtl/>
        </w:rPr>
      </w:pPr>
      <w:bookmarkStart w:id="503" w:name="_ETM_Q1_3237051"/>
      <w:bookmarkStart w:id="504" w:name="_ETM_Q1_3237090"/>
      <w:bookmarkStart w:id="505" w:name="_ETM_Q1_3206708"/>
      <w:bookmarkStart w:id="506" w:name="_ETM_Q1_3206790"/>
      <w:bookmarkStart w:id="507" w:name="_ETM_Q1_3207903"/>
      <w:bookmarkStart w:id="508" w:name="_ETM_Q1_3218730"/>
      <w:bookmarkStart w:id="509" w:name="_ETM_Q1_3218781"/>
      <w:bookmarkEnd w:id="503"/>
      <w:bookmarkEnd w:id="504"/>
      <w:bookmarkEnd w:id="505"/>
      <w:bookmarkEnd w:id="506"/>
      <w:bookmarkEnd w:id="507"/>
      <w:bookmarkEnd w:id="508"/>
      <w:bookmarkEnd w:id="509"/>
    </w:p>
    <w:p w:rsidR="000E6598" w:rsidRDefault="000E6598" w:rsidP="002A026C">
      <w:pPr>
        <w:pStyle w:val="af6"/>
        <w:rPr>
          <w:rtl/>
        </w:rPr>
      </w:pPr>
      <w:bookmarkStart w:id="510" w:name="ET_yor_שמחה_רוטמן___יורַ_44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0E65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6598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0E6598" w:rsidRDefault="000E6598" w:rsidP="000E6598">
      <w:pPr>
        <w:pStyle w:val="KeepWithNext"/>
        <w:rPr>
          <w:rtl/>
          <w:lang w:eastAsia="he-IL"/>
        </w:rPr>
      </w:pPr>
    </w:p>
    <w:p w:rsidR="000E6598" w:rsidRDefault="000E6598" w:rsidP="000E6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לכבד את יושב-ראש </w:t>
      </w:r>
      <w:bookmarkStart w:id="511" w:name="_ETM_Q1_3227426"/>
      <w:bookmarkEnd w:id="511"/>
      <w:r>
        <w:rPr>
          <w:rFonts w:hint="cs"/>
          <w:rtl/>
          <w:lang w:eastAsia="he-IL"/>
        </w:rPr>
        <w:t>הוועדה הקודם, אלא אם כן הוא רוצה לחכות</w:t>
      </w:r>
      <w:bookmarkStart w:id="512" w:name="_ETM_Q1_3228636"/>
      <w:bookmarkEnd w:id="512"/>
      <w:r>
        <w:rPr>
          <w:rFonts w:hint="cs"/>
          <w:rtl/>
          <w:lang w:eastAsia="he-IL"/>
        </w:rPr>
        <w:t xml:space="preserve"> לסוף כי יש  אנשים שמאוד ממהרים. </w:t>
      </w:r>
    </w:p>
    <w:p w:rsidR="000E6598" w:rsidRDefault="000E6598" w:rsidP="000E6598">
      <w:pPr>
        <w:ind w:firstLine="0"/>
        <w:rPr>
          <w:rtl/>
          <w:lang w:eastAsia="he-IL"/>
        </w:rPr>
      </w:pPr>
      <w:bookmarkStart w:id="513" w:name="_ETM_Q1_3233217"/>
      <w:bookmarkStart w:id="514" w:name="_ETM_Q1_3233265"/>
      <w:bookmarkStart w:id="515" w:name="_ETM_Q1_3233286"/>
      <w:bookmarkStart w:id="516" w:name="_ETM_Q1_3233333"/>
      <w:bookmarkStart w:id="517" w:name="_ETM_Q1_3220416"/>
      <w:bookmarkStart w:id="518" w:name="_ETM_Q1_3244742"/>
      <w:bookmarkEnd w:id="513"/>
      <w:bookmarkEnd w:id="514"/>
      <w:bookmarkEnd w:id="515"/>
      <w:bookmarkEnd w:id="516"/>
      <w:bookmarkEnd w:id="517"/>
      <w:bookmarkEnd w:id="518"/>
    </w:p>
    <w:p w:rsidR="000E6598" w:rsidRDefault="000E6598" w:rsidP="002A026C">
      <w:pPr>
        <w:pStyle w:val="a4"/>
        <w:rPr>
          <w:rtl/>
        </w:rPr>
      </w:pPr>
      <w:bookmarkStart w:id="519" w:name="ET_knessetmember_4679_45"/>
      <w:bookmarkStart w:id="520" w:name="ET_speaker_השר_מאיר_פרוש_98"/>
      <w:r w:rsidRPr="002A026C">
        <w:rPr>
          <w:rStyle w:val="TagStyle"/>
          <w:rtl/>
        </w:rPr>
        <w:t xml:space="preserve"> &lt;&lt; דובר &gt;&gt;</w:t>
      </w:r>
      <w:r w:rsidRPr="000E6598">
        <w:rPr>
          <w:rStyle w:val="TagStyle"/>
          <w:rtl/>
        </w:rPr>
        <w:t xml:space="preserve"> </w:t>
      </w:r>
      <w:r w:rsidR="00C8456A">
        <w:rPr>
          <w:rFonts w:hint="cs"/>
          <w:rtl/>
        </w:rPr>
        <w:t>השר מ</w:t>
      </w:r>
      <w:r>
        <w:rPr>
          <w:rtl/>
        </w:rPr>
        <w:t>איר פרוש:</w:t>
      </w:r>
      <w:r w:rsidRPr="000E6598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bookmarkEnd w:id="520"/>
    <w:p w:rsidR="000E6598" w:rsidRDefault="000E6598" w:rsidP="000E6598">
      <w:pPr>
        <w:pStyle w:val="KeepWithNext"/>
        <w:rPr>
          <w:rtl/>
          <w:lang w:eastAsia="he-IL"/>
        </w:rPr>
      </w:pPr>
    </w:p>
    <w:p w:rsidR="000E6598" w:rsidRPr="000E6598" w:rsidRDefault="000E6598" w:rsidP="000E6598">
      <w:pPr>
        <w:rPr>
          <w:rtl/>
          <w:lang w:eastAsia="he-IL"/>
        </w:rPr>
      </w:pPr>
      <w:bookmarkStart w:id="521" w:name="_ETM_Q1_3245171"/>
      <w:bookmarkStart w:id="522" w:name="_ETM_Q1_3245220"/>
      <w:bookmarkEnd w:id="521"/>
      <w:bookmarkEnd w:id="522"/>
      <w:r>
        <w:rPr>
          <w:rFonts w:hint="cs"/>
          <w:rtl/>
          <w:lang w:eastAsia="he-IL"/>
        </w:rPr>
        <w:t xml:space="preserve">אני מכבד את </w:t>
      </w:r>
      <w:bookmarkStart w:id="523" w:name="_ETM_Q1_3246169"/>
      <w:bookmarkEnd w:id="523"/>
      <w:r>
        <w:rPr>
          <w:rFonts w:hint="cs"/>
          <w:rtl/>
          <w:lang w:eastAsia="he-IL"/>
        </w:rPr>
        <w:t xml:space="preserve">חבריי בסיעה שהם חברים בוועדת חוקה. עשה את </w:t>
      </w:r>
      <w:bookmarkStart w:id="524" w:name="_ETM_Q1_3262694"/>
      <w:bookmarkEnd w:id="524"/>
      <w:r>
        <w:rPr>
          <w:rFonts w:hint="cs"/>
          <w:rtl/>
          <w:lang w:eastAsia="he-IL"/>
        </w:rPr>
        <w:t xml:space="preserve">זה הרב </w:t>
      </w:r>
      <w:bookmarkStart w:id="525" w:name="_ETM_Q1_3250045"/>
      <w:bookmarkEnd w:id="525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טוב. היום אני שמח שברוך השם אתה היושב-ראש</w:t>
      </w:r>
      <w:bookmarkStart w:id="526" w:name="_ETM_Q1_3251659"/>
      <w:bookmarkEnd w:id="526"/>
      <w:r>
        <w:rPr>
          <w:rFonts w:hint="cs"/>
          <w:rtl/>
          <w:lang w:eastAsia="he-IL"/>
        </w:rPr>
        <w:t xml:space="preserve"> ושאני לא צריך לבוא לפה ולתקוע בשופר ולומר תהילים. </w:t>
      </w:r>
    </w:p>
    <w:p w:rsidR="009C6CEF" w:rsidRDefault="009C6CEF" w:rsidP="000E6598">
      <w:pPr>
        <w:ind w:firstLine="0"/>
        <w:rPr>
          <w:rtl/>
        </w:rPr>
      </w:pPr>
      <w:bookmarkStart w:id="527" w:name="_ETM_Q1_3237170"/>
      <w:bookmarkStart w:id="528" w:name="_ETM_Q1_3237208"/>
      <w:bookmarkStart w:id="529" w:name="_ETM_Q1_3238314"/>
      <w:bookmarkStart w:id="530" w:name="_ETM_Q1_3238376"/>
      <w:bookmarkStart w:id="531" w:name="_ETM_Q1_3238433"/>
      <w:bookmarkStart w:id="532" w:name="_ETM_Q1_3238473"/>
      <w:bookmarkEnd w:id="527"/>
      <w:bookmarkEnd w:id="528"/>
      <w:bookmarkEnd w:id="529"/>
      <w:bookmarkEnd w:id="530"/>
      <w:bookmarkEnd w:id="531"/>
      <w:bookmarkEnd w:id="532"/>
    </w:p>
    <w:p w:rsidR="000E6598" w:rsidRDefault="000E6598" w:rsidP="002A026C">
      <w:pPr>
        <w:pStyle w:val="af6"/>
        <w:rPr>
          <w:rtl/>
        </w:rPr>
      </w:pPr>
      <w:bookmarkStart w:id="533" w:name="ET_yor_שמחה_רוטמן___יורַ_46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0E659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6598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"/>
    </w:p>
    <w:p w:rsidR="000E6598" w:rsidRPr="000E6598" w:rsidRDefault="000E6598" w:rsidP="000E6598">
      <w:pPr>
        <w:ind w:firstLine="0"/>
        <w:rPr>
          <w:rtl/>
          <w:lang w:eastAsia="he-IL"/>
        </w:rPr>
      </w:pPr>
      <w:bookmarkStart w:id="534" w:name="_ETM_Q1_3255677"/>
      <w:bookmarkEnd w:id="534"/>
    </w:p>
    <w:p w:rsidR="009C6CEF" w:rsidRDefault="009C6CEF" w:rsidP="007931BD">
      <w:pPr>
        <w:rPr>
          <w:rtl/>
        </w:rPr>
      </w:pPr>
      <w:bookmarkStart w:id="535" w:name="_ETM_Q1_3246626"/>
      <w:bookmarkStart w:id="536" w:name="_ETM_Q1_3246661"/>
      <w:bookmarkEnd w:id="535"/>
      <w:bookmarkEnd w:id="536"/>
      <w:r>
        <w:rPr>
          <w:rFonts w:hint="cs"/>
          <w:rtl/>
        </w:rPr>
        <w:t>תודה, הרב פרוש</w:t>
      </w:r>
      <w:r w:rsidR="000E6598">
        <w:rPr>
          <w:rFonts w:hint="cs"/>
          <w:rtl/>
        </w:rPr>
        <w:t xml:space="preserve">. חבר הכנסת </w:t>
      </w:r>
      <w:proofErr w:type="spellStart"/>
      <w:r w:rsidR="000E6598">
        <w:rPr>
          <w:rFonts w:hint="cs"/>
          <w:rtl/>
        </w:rPr>
        <w:t>קרויזר</w:t>
      </w:r>
      <w:proofErr w:type="spellEnd"/>
      <w:r w:rsidR="000E6598">
        <w:rPr>
          <w:rFonts w:hint="cs"/>
          <w:rtl/>
        </w:rPr>
        <w:t>, בבקשה.</w:t>
      </w:r>
    </w:p>
    <w:p w:rsidR="000E6598" w:rsidRDefault="000E6598" w:rsidP="008D69E4">
      <w:pPr>
        <w:ind w:firstLine="0"/>
        <w:rPr>
          <w:rtl/>
        </w:rPr>
      </w:pPr>
      <w:bookmarkStart w:id="537" w:name="_ETM_Q1_3266851"/>
      <w:bookmarkStart w:id="538" w:name="_ETM_Q1_3266886"/>
      <w:bookmarkStart w:id="539" w:name="_ETM_Q1_3279811"/>
      <w:bookmarkStart w:id="540" w:name="_ETM_Q1_3279902"/>
      <w:bookmarkEnd w:id="537"/>
      <w:bookmarkEnd w:id="538"/>
      <w:bookmarkEnd w:id="539"/>
      <w:bookmarkEnd w:id="540"/>
    </w:p>
    <w:p w:rsidR="000E6598" w:rsidRDefault="000E6598" w:rsidP="002A026C">
      <w:pPr>
        <w:pStyle w:val="a4"/>
        <w:rPr>
          <w:rtl/>
        </w:rPr>
      </w:pPr>
      <w:bookmarkStart w:id="541" w:name="ET_speaker_יצחק_קרויזר_47"/>
      <w:r w:rsidRPr="002A026C">
        <w:rPr>
          <w:rStyle w:val="TagStyle"/>
          <w:rtl/>
        </w:rPr>
        <w:t xml:space="preserve"> &lt;&lt; דובר &gt;&gt;</w:t>
      </w:r>
      <w:r w:rsidRPr="000E659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Fonts w:hint="cs"/>
          <w:rtl/>
        </w:rPr>
        <w:t xml:space="preserve"> (עוצמה יהודית)</w:t>
      </w:r>
      <w:r>
        <w:rPr>
          <w:rtl/>
        </w:rPr>
        <w:t>:</w:t>
      </w:r>
      <w:r w:rsidRPr="000E6598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0E6598" w:rsidRDefault="000E6598" w:rsidP="000E6598">
      <w:pPr>
        <w:pStyle w:val="KeepWithNext"/>
        <w:rPr>
          <w:rtl/>
          <w:lang w:eastAsia="he-IL"/>
        </w:rPr>
      </w:pPr>
    </w:p>
    <w:p w:rsidR="000E6598" w:rsidRDefault="00004D60" w:rsidP="000E65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bookmarkStart w:id="542" w:name="_ETM_Q1_3279916"/>
      <w:bookmarkEnd w:id="542"/>
      <w:r w:rsidR="000E188D">
        <w:rPr>
          <w:rFonts w:hint="cs"/>
          <w:rtl/>
          <w:lang w:eastAsia="he-IL"/>
        </w:rPr>
        <w:t>עופר כסיף יכול להתרגל לדבר בסוף.</w:t>
      </w:r>
    </w:p>
    <w:p w:rsidR="000E188D" w:rsidRDefault="000E188D" w:rsidP="000E188D">
      <w:pPr>
        <w:ind w:firstLine="0"/>
        <w:rPr>
          <w:rtl/>
          <w:lang w:eastAsia="he-IL"/>
        </w:rPr>
      </w:pPr>
      <w:bookmarkStart w:id="543" w:name="_ETM_Q1_3278923"/>
      <w:bookmarkStart w:id="544" w:name="_ETM_Q1_3279001"/>
      <w:bookmarkStart w:id="545" w:name="_ETM_Q1_3279038"/>
      <w:bookmarkStart w:id="546" w:name="_ETM_Q1_3279098"/>
      <w:bookmarkStart w:id="547" w:name="_ETM_Q1_3281341"/>
      <w:bookmarkStart w:id="548" w:name="_ETM_Q1_3281463"/>
      <w:bookmarkEnd w:id="543"/>
      <w:bookmarkEnd w:id="544"/>
      <w:bookmarkEnd w:id="545"/>
      <w:bookmarkEnd w:id="546"/>
      <w:bookmarkEnd w:id="547"/>
      <w:bookmarkEnd w:id="548"/>
    </w:p>
    <w:p w:rsidR="000E188D" w:rsidRDefault="000E188D" w:rsidP="002A026C">
      <w:pPr>
        <w:pStyle w:val="a4"/>
        <w:rPr>
          <w:rtl/>
        </w:rPr>
      </w:pPr>
      <w:bookmarkStart w:id="549" w:name="ET_knessetmember_5785_48"/>
      <w:r w:rsidRPr="002A026C">
        <w:rPr>
          <w:rStyle w:val="TagStyle"/>
          <w:rtl/>
        </w:rPr>
        <w:t xml:space="preserve"> &lt;&lt; דובר &gt;&gt;</w:t>
      </w:r>
      <w:r w:rsidRPr="000E188D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0E188D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0E188D" w:rsidRDefault="000E188D" w:rsidP="000E188D">
      <w:pPr>
        <w:pStyle w:val="KeepWithNext"/>
        <w:rPr>
          <w:rtl/>
          <w:lang w:eastAsia="he-IL"/>
        </w:rPr>
      </w:pPr>
    </w:p>
    <w:p w:rsidR="000E188D" w:rsidRDefault="000E188D" w:rsidP="000E1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חושב </w:t>
      </w:r>
      <w:bookmarkStart w:id="550" w:name="_ETM_Q1_3279140"/>
      <w:bookmarkEnd w:id="550"/>
      <w:r>
        <w:rPr>
          <w:rFonts w:hint="cs"/>
          <w:rtl/>
          <w:lang w:eastAsia="he-IL"/>
        </w:rPr>
        <w:t xml:space="preserve">שאתה תסתום לי את הפה, יש לך טעות גדולה </w:t>
      </w:r>
      <w:bookmarkStart w:id="551" w:name="_ETM_Q1_3283615"/>
      <w:bookmarkEnd w:id="551"/>
      <w:r>
        <w:rPr>
          <w:rFonts w:hint="cs"/>
          <w:rtl/>
          <w:lang w:eastAsia="he-IL"/>
        </w:rPr>
        <w:t xml:space="preserve">מאוד. הוא אומר: תתרגל. הוא כנראה מתכוון לסתום פה. לא </w:t>
      </w:r>
      <w:bookmarkStart w:id="552" w:name="_ETM_Q1_3287893"/>
      <w:bookmarkEnd w:id="552"/>
      <w:r>
        <w:rPr>
          <w:rFonts w:hint="cs"/>
          <w:rtl/>
          <w:lang w:eastAsia="he-IL"/>
        </w:rPr>
        <w:t>ילך לו, לא ילך לו. הוא פאזה חולפת.</w:t>
      </w:r>
    </w:p>
    <w:p w:rsidR="000E188D" w:rsidRDefault="000E188D" w:rsidP="000E188D">
      <w:pPr>
        <w:rPr>
          <w:rtl/>
          <w:lang w:eastAsia="he-IL"/>
        </w:rPr>
      </w:pPr>
      <w:bookmarkStart w:id="553" w:name="_ETM_Q1_3286690"/>
      <w:bookmarkStart w:id="554" w:name="_ETM_Q1_3286773"/>
      <w:bookmarkEnd w:id="553"/>
      <w:bookmarkEnd w:id="554"/>
    </w:p>
    <w:p w:rsidR="00B402CA" w:rsidRDefault="00B402CA" w:rsidP="002A026C">
      <w:pPr>
        <w:pStyle w:val="a4"/>
        <w:rPr>
          <w:rStyle w:val="TagStyle"/>
          <w:vanish w:val="0"/>
          <w:rtl/>
        </w:rPr>
      </w:pPr>
      <w:bookmarkStart w:id="555" w:name="_ETM_Q1_3286821"/>
      <w:bookmarkStart w:id="556" w:name="_ETM_Q1_3286881"/>
      <w:bookmarkStart w:id="557" w:name="_ETM_Q1_3283920"/>
      <w:bookmarkStart w:id="558" w:name="_ETM_Q1_3284004"/>
      <w:bookmarkStart w:id="559" w:name="ET_speaker_יצחק_קרויזר_עוצמה_יהודי_96"/>
      <w:bookmarkEnd w:id="555"/>
      <w:bookmarkEnd w:id="556"/>
      <w:bookmarkEnd w:id="557"/>
      <w:bookmarkEnd w:id="558"/>
      <w:r>
        <w:rPr>
          <w:rStyle w:val="TagStyle"/>
          <w:vanish w:val="0"/>
          <w:rtl/>
        </w:rPr>
        <w:br w:type="page"/>
      </w:r>
    </w:p>
    <w:p w:rsidR="000E188D" w:rsidRDefault="000E188D" w:rsidP="002A026C">
      <w:pPr>
        <w:pStyle w:val="a4"/>
        <w:rPr>
          <w:rtl/>
        </w:rPr>
      </w:pPr>
      <w:r w:rsidRPr="002A026C">
        <w:rPr>
          <w:rStyle w:val="TagStyle"/>
          <w:rtl/>
        </w:rPr>
        <w:t>&lt;&lt; דובר &gt;&gt;</w:t>
      </w:r>
      <w:r w:rsidRPr="000E659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Fonts w:hint="cs"/>
          <w:rtl/>
        </w:rPr>
        <w:t xml:space="preserve"> (עוצמה יהודית)</w:t>
      </w:r>
      <w:r>
        <w:rPr>
          <w:rtl/>
        </w:rPr>
        <w:t>:</w:t>
      </w:r>
      <w:r w:rsidRPr="000E6598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59"/>
    <w:p w:rsidR="000E188D" w:rsidRDefault="000E188D" w:rsidP="000E188D">
      <w:pPr>
        <w:pStyle w:val="KeepWithNext"/>
        <w:rPr>
          <w:rtl/>
          <w:lang w:eastAsia="he-IL"/>
        </w:rPr>
      </w:pPr>
    </w:p>
    <w:p w:rsidR="009C6CEF" w:rsidRDefault="000E188D" w:rsidP="008D69E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60" w:name="_ETM_Q1_3289910"/>
      <w:bookmarkEnd w:id="560"/>
      <w:r>
        <w:rPr>
          <w:rFonts w:hint="cs"/>
          <w:rtl/>
          <w:lang w:eastAsia="he-IL"/>
        </w:rPr>
        <w:t xml:space="preserve">עים מאוד, אני חבר הכנסת החדש של עוצמה יהודית. </w:t>
      </w:r>
      <w:bookmarkStart w:id="561" w:name="_ETM_Q1_3291832"/>
      <w:bookmarkEnd w:id="561"/>
      <w:r>
        <w:rPr>
          <w:rFonts w:hint="cs"/>
          <w:rtl/>
          <w:lang w:eastAsia="he-IL"/>
        </w:rPr>
        <w:t xml:space="preserve">כבוד מאוד גדול להיות כאן בוועדה תחת </w:t>
      </w:r>
      <w:r w:rsidR="008D69E4">
        <w:rPr>
          <w:rFonts w:hint="cs"/>
          <w:rtl/>
          <w:lang w:eastAsia="he-IL"/>
        </w:rPr>
        <w:t>שמחה כ</w:t>
      </w:r>
      <w:r>
        <w:rPr>
          <w:rFonts w:hint="cs"/>
          <w:rtl/>
          <w:lang w:eastAsia="he-IL"/>
        </w:rPr>
        <w:t>יושב-רא</w:t>
      </w:r>
      <w:bookmarkStart w:id="562" w:name="_ETM_Q1_3297621"/>
      <w:bookmarkEnd w:id="562"/>
      <w:r>
        <w:rPr>
          <w:rFonts w:hint="cs"/>
          <w:rtl/>
          <w:lang w:eastAsia="he-IL"/>
        </w:rPr>
        <w:t>ש.</w:t>
      </w:r>
      <w:bookmarkStart w:id="563" w:name="_ETM_Q1_3284205"/>
      <w:bookmarkStart w:id="564" w:name="_ETM_Q1_3284282"/>
      <w:bookmarkStart w:id="565" w:name="_ETM_Q1_3263955"/>
      <w:bookmarkStart w:id="566" w:name="_ETM_Q1_3264004"/>
      <w:bookmarkStart w:id="567" w:name="_ETM_Q1_3302042"/>
      <w:bookmarkEnd w:id="563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 xml:space="preserve"> אני חושב שאין היום אזרח ציוני במדינת ישר</w:t>
      </w:r>
      <w:bookmarkStart w:id="568" w:name="_ETM_Q1_3305039"/>
      <w:bookmarkEnd w:id="568"/>
      <w:r>
        <w:rPr>
          <w:rFonts w:hint="cs"/>
          <w:rtl/>
          <w:lang w:eastAsia="he-IL"/>
        </w:rPr>
        <w:t xml:space="preserve">אל שלא רואה בזה רגע </w:t>
      </w:r>
      <w:r w:rsidR="009C6CEF">
        <w:rPr>
          <w:rFonts w:hint="cs"/>
          <w:rtl/>
        </w:rPr>
        <w:t>חגיגי נוסף</w:t>
      </w:r>
      <w:r>
        <w:rPr>
          <w:rFonts w:hint="cs"/>
          <w:rtl/>
        </w:rPr>
        <w:t xml:space="preserve"> אחרי </w:t>
      </w:r>
      <w:r>
        <w:rPr>
          <w:rFonts w:hint="cs"/>
          <w:rtl/>
        </w:rPr>
        <w:lastRenderedPageBreak/>
        <w:t xml:space="preserve">הקמת הממשלה. </w:t>
      </w:r>
      <w:r w:rsidR="009C6CEF">
        <w:rPr>
          <w:rFonts w:hint="cs"/>
          <w:rtl/>
        </w:rPr>
        <w:t>שתצא מפה</w:t>
      </w:r>
      <w:r>
        <w:rPr>
          <w:rFonts w:hint="cs"/>
          <w:rtl/>
        </w:rPr>
        <w:t>, בעזרת השם,</w:t>
      </w:r>
      <w:r w:rsidR="009C6CEF">
        <w:rPr>
          <w:rFonts w:hint="cs"/>
          <w:rtl/>
        </w:rPr>
        <w:t xml:space="preserve"> בשורה גדולה </w:t>
      </w:r>
      <w:bookmarkStart w:id="569" w:name="_ETM_Q1_3309408"/>
      <w:bookmarkEnd w:id="569"/>
      <w:r w:rsidR="009C6CEF">
        <w:rPr>
          <w:rFonts w:hint="cs"/>
          <w:rtl/>
        </w:rPr>
        <w:t>לעם ישראל</w:t>
      </w:r>
      <w:r w:rsidR="008D69E4">
        <w:rPr>
          <w:rFonts w:hint="cs"/>
          <w:rtl/>
        </w:rPr>
        <w:t>,</w:t>
      </w:r>
      <w:r w:rsidR="009C6CEF">
        <w:rPr>
          <w:rFonts w:hint="cs"/>
          <w:rtl/>
        </w:rPr>
        <w:t xml:space="preserve"> </w:t>
      </w:r>
      <w:r>
        <w:rPr>
          <w:rFonts w:hint="cs"/>
          <w:rtl/>
        </w:rPr>
        <w:t>ושלא תיפול תקלה תחת ידינו. בעזר</w:t>
      </w:r>
      <w:r w:rsidR="009C6CEF">
        <w:rPr>
          <w:rFonts w:hint="cs"/>
          <w:rtl/>
        </w:rPr>
        <w:t xml:space="preserve">ת השם נעשה </w:t>
      </w:r>
      <w:bookmarkStart w:id="570" w:name="_ETM_Q1_3316538"/>
      <w:bookmarkEnd w:id="570"/>
      <w:r w:rsidR="009C6CEF">
        <w:rPr>
          <w:rFonts w:hint="cs"/>
          <w:rtl/>
        </w:rPr>
        <w:t xml:space="preserve">ונצליח. </w:t>
      </w:r>
      <w:bookmarkStart w:id="571" w:name="_ETM_Q1_3316650"/>
      <w:bookmarkEnd w:id="571"/>
      <w:r>
        <w:rPr>
          <w:rFonts w:hint="cs"/>
          <w:rtl/>
        </w:rPr>
        <w:t xml:space="preserve"> תודה רבה.</w:t>
      </w:r>
    </w:p>
    <w:p w:rsidR="000E188D" w:rsidRDefault="000E188D" w:rsidP="000E188D">
      <w:pPr>
        <w:ind w:firstLine="0"/>
        <w:rPr>
          <w:rtl/>
        </w:rPr>
      </w:pPr>
      <w:bookmarkStart w:id="572" w:name="_ETM_Q1_3317532"/>
      <w:bookmarkStart w:id="573" w:name="_ETM_Q1_3317593"/>
      <w:bookmarkStart w:id="574" w:name="_ETM_Q1_3318206"/>
      <w:bookmarkStart w:id="575" w:name="_ETM_Q1_3318273"/>
      <w:bookmarkEnd w:id="572"/>
      <w:bookmarkEnd w:id="573"/>
      <w:bookmarkEnd w:id="574"/>
      <w:bookmarkEnd w:id="575"/>
    </w:p>
    <w:p w:rsidR="000E188D" w:rsidRDefault="000E188D" w:rsidP="002A026C">
      <w:pPr>
        <w:pStyle w:val="af6"/>
        <w:rPr>
          <w:rtl/>
        </w:rPr>
      </w:pPr>
      <w:bookmarkStart w:id="576" w:name="ET_yor_שמחה_רוטמן___יורַ_49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0E188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188D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"/>
    </w:p>
    <w:p w:rsidR="000E188D" w:rsidRDefault="000E188D" w:rsidP="000E188D">
      <w:pPr>
        <w:pStyle w:val="KeepWithNext"/>
        <w:rPr>
          <w:rtl/>
          <w:lang w:eastAsia="he-IL"/>
        </w:rPr>
      </w:pPr>
    </w:p>
    <w:p w:rsidR="000E188D" w:rsidRDefault="000E188D" w:rsidP="000E188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77" w:name="_ETM_Q1_3319291"/>
      <w:bookmarkEnd w:id="577"/>
      <w:r>
        <w:rPr>
          <w:rFonts w:hint="cs"/>
          <w:rtl/>
          <w:lang w:eastAsia="he-IL"/>
        </w:rPr>
        <w:t>ודה רבה. חבר הכנסת בצלאל אברהם.</w:t>
      </w:r>
    </w:p>
    <w:p w:rsidR="009C6CEF" w:rsidRDefault="009C6CEF" w:rsidP="000E188D">
      <w:pPr>
        <w:ind w:firstLine="0"/>
        <w:rPr>
          <w:rtl/>
        </w:rPr>
      </w:pPr>
      <w:bookmarkStart w:id="578" w:name="_ETM_Q1_3322900"/>
      <w:bookmarkStart w:id="579" w:name="_ETM_Q1_3323091"/>
      <w:bookmarkStart w:id="580" w:name="_ETM_Q1_3323107"/>
      <w:bookmarkStart w:id="581" w:name="_ETM_Q1_3323155"/>
      <w:bookmarkStart w:id="582" w:name="_ETM_Q1_3317660"/>
      <w:bookmarkStart w:id="583" w:name="_ETM_Q1_3317695"/>
      <w:bookmarkStart w:id="584" w:name="_ETM_Q1_3319974"/>
      <w:bookmarkEnd w:id="578"/>
      <w:bookmarkEnd w:id="579"/>
      <w:bookmarkEnd w:id="580"/>
      <w:bookmarkEnd w:id="581"/>
      <w:bookmarkEnd w:id="582"/>
      <w:bookmarkEnd w:id="583"/>
      <w:bookmarkEnd w:id="584"/>
    </w:p>
    <w:p w:rsidR="009C6CEF" w:rsidRDefault="009C6CEF" w:rsidP="002A026C">
      <w:pPr>
        <w:pStyle w:val="a4"/>
        <w:rPr>
          <w:rtl/>
        </w:rPr>
      </w:pPr>
      <w:bookmarkStart w:id="585" w:name="ET_knessetmember_6344_4"/>
      <w:r w:rsidRPr="002A026C">
        <w:rPr>
          <w:rStyle w:val="TagStyle"/>
          <w:rtl/>
        </w:rPr>
        <w:t xml:space="preserve"> &lt;&lt; דובר &gt;&gt;</w:t>
      </w:r>
      <w:r w:rsidRPr="009C6CEF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9C6CEF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:rsidR="009C6CEF" w:rsidRDefault="009C6CEF" w:rsidP="009C6CEF">
      <w:pPr>
        <w:pStyle w:val="KeepWithNext"/>
        <w:rPr>
          <w:rtl/>
        </w:rPr>
      </w:pPr>
    </w:p>
    <w:p w:rsidR="000E188D" w:rsidRDefault="000E188D" w:rsidP="000E188D">
      <w:pPr>
        <w:rPr>
          <w:rtl/>
        </w:rPr>
      </w:pPr>
      <w:bookmarkStart w:id="586" w:name="_ETM_Q1_3320393"/>
      <w:bookmarkStart w:id="587" w:name="_ETM_Q1_3320441"/>
      <w:bookmarkEnd w:id="586"/>
      <w:bookmarkEnd w:id="587"/>
      <w:r>
        <w:rPr>
          <w:rFonts w:hint="cs"/>
          <w:rtl/>
        </w:rPr>
        <w:t xml:space="preserve">שמחה ידידי, אני </w:t>
      </w:r>
      <w:bookmarkStart w:id="588" w:name="_ETM_Q1_3322821"/>
      <w:bookmarkEnd w:id="588"/>
      <w:r w:rsidR="008D69E4">
        <w:rPr>
          <w:rFonts w:hint="cs"/>
          <w:rtl/>
        </w:rPr>
        <w:t xml:space="preserve">אומנם </w:t>
      </w:r>
      <w:r>
        <w:rPr>
          <w:rFonts w:hint="cs"/>
          <w:rtl/>
        </w:rPr>
        <w:t>חדש</w:t>
      </w:r>
      <w:r w:rsidR="008D69E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אני נמצא פה </w:t>
      </w:r>
      <w:bookmarkStart w:id="589" w:name="_ETM_Q1_3326383"/>
      <w:bookmarkEnd w:id="589"/>
      <w:r>
        <w:rPr>
          <w:rFonts w:hint="cs"/>
          <w:rtl/>
        </w:rPr>
        <w:t>פחות מחודשיים ונראה שה</w:t>
      </w:r>
      <w:r w:rsidR="009C6CEF">
        <w:rPr>
          <w:rFonts w:hint="cs"/>
          <w:rtl/>
        </w:rPr>
        <w:t>מנגינה</w:t>
      </w:r>
      <w:r>
        <w:rPr>
          <w:rFonts w:hint="cs"/>
          <w:rtl/>
        </w:rPr>
        <w:t xml:space="preserve"> מתחילה להשתנות כאן ובוועדות אחרות. </w:t>
      </w:r>
      <w:bookmarkStart w:id="590" w:name="_ETM_Q1_3344960"/>
      <w:bookmarkEnd w:id="590"/>
      <w:r>
        <w:rPr>
          <w:rFonts w:hint="cs"/>
          <w:rtl/>
        </w:rPr>
        <w:t xml:space="preserve">החבר'ה באופוזיציה מדברים </w:t>
      </w:r>
      <w:r w:rsidR="009C6CEF">
        <w:rPr>
          <w:rFonts w:hint="cs"/>
          <w:rtl/>
        </w:rPr>
        <w:t xml:space="preserve">קצת </w:t>
      </w:r>
      <w:bookmarkStart w:id="591" w:name="_ETM_Q1_3344778"/>
      <w:bookmarkEnd w:id="591"/>
      <w:r>
        <w:rPr>
          <w:rFonts w:hint="cs"/>
          <w:rtl/>
        </w:rPr>
        <w:t xml:space="preserve">אחרת. בטון </w:t>
      </w:r>
      <w:bookmarkStart w:id="592" w:name="_ETM_Q1_3345678"/>
      <w:bookmarkEnd w:id="592"/>
      <w:r>
        <w:rPr>
          <w:rFonts w:hint="cs"/>
          <w:rtl/>
        </w:rPr>
        <w:t xml:space="preserve">קצת יותר רגוע, עם חשיבה אחרת. הם כנראה קיבלו </w:t>
      </w:r>
      <w:bookmarkStart w:id="593" w:name="_ETM_Q1_3354126"/>
      <w:bookmarkEnd w:id="593"/>
      <w:r>
        <w:rPr>
          <w:rFonts w:hint="cs"/>
          <w:rtl/>
        </w:rPr>
        <w:t xml:space="preserve">דברים טובים והם מבינים שהדברים השתנו. אני אכן מקווה </w:t>
      </w:r>
      <w:bookmarkStart w:id="594" w:name="_ETM_Q1_3357176"/>
      <w:bookmarkEnd w:id="594"/>
      <w:r>
        <w:rPr>
          <w:rFonts w:hint="cs"/>
          <w:rtl/>
        </w:rPr>
        <w:t>שארבע השנים האלו יהיו אחר</w:t>
      </w:r>
      <w:r w:rsidR="00782948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</w:p>
    <w:p w:rsidR="000E188D" w:rsidRDefault="000E188D" w:rsidP="000E188D">
      <w:pPr>
        <w:rPr>
          <w:rtl/>
        </w:rPr>
      </w:pPr>
      <w:bookmarkStart w:id="595" w:name="_ETM_Q1_3362287"/>
      <w:bookmarkStart w:id="596" w:name="_ETM_Q1_3362377"/>
      <w:bookmarkEnd w:id="595"/>
      <w:bookmarkEnd w:id="596"/>
    </w:p>
    <w:p w:rsidR="009C6CEF" w:rsidRDefault="009C6CEF" w:rsidP="000E188D">
      <w:pPr>
        <w:rPr>
          <w:rtl/>
        </w:rPr>
      </w:pPr>
      <w:bookmarkStart w:id="597" w:name="_ETM_Q1_3362407"/>
      <w:bookmarkStart w:id="598" w:name="_ETM_Q1_3362450"/>
      <w:bookmarkEnd w:id="597"/>
      <w:bookmarkEnd w:id="598"/>
      <w:r>
        <w:rPr>
          <w:rFonts w:hint="cs"/>
          <w:rtl/>
        </w:rPr>
        <w:t xml:space="preserve"> בזמן הקצר</w:t>
      </w:r>
      <w:r w:rsidR="000E188D">
        <w:rPr>
          <w:rFonts w:hint="cs"/>
          <w:rtl/>
        </w:rPr>
        <w:t xml:space="preserve"> שאני נמצא פה,</w:t>
      </w:r>
      <w:r>
        <w:rPr>
          <w:rFonts w:hint="cs"/>
          <w:rtl/>
        </w:rPr>
        <w:t xml:space="preserve"> הצלחתי </w:t>
      </w:r>
      <w:bookmarkStart w:id="599" w:name="_ETM_Q1_3360402"/>
      <w:bookmarkEnd w:id="599"/>
      <w:r>
        <w:rPr>
          <w:rFonts w:hint="cs"/>
          <w:rtl/>
        </w:rPr>
        <w:t>להכיר יהודי יקר, נחו</w:t>
      </w:r>
      <w:r w:rsidR="00782948">
        <w:rPr>
          <w:rFonts w:hint="cs"/>
          <w:rtl/>
        </w:rPr>
        <w:t>ש מאוד וש</w:t>
      </w:r>
      <w:r w:rsidR="000E188D">
        <w:rPr>
          <w:rFonts w:hint="cs"/>
          <w:rtl/>
        </w:rPr>
        <w:t xml:space="preserve">יודע מה </w:t>
      </w:r>
      <w:bookmarkStart w:id="600" w:name="_ETM_Q1_3368633"/>
      <w:bookmarkEnd w:id="600"/>
      <w:r w:rsidR="000E188D">
        <w:rPr>
          <w:rFonts w:hint="cs"/>
          <w:rtl/>
        </w:rPr>
        <w:t xml:space="preserve">הוא רוצה מעצמו. </w:t>
      </w:r>
      <w:r>
        <w:rPr>
          <w:rFonts w:hint="cs"/>
          <w:rtl/>
        </w:rPr>
        <w:t xml:space="preserve">אני באמת רואה את </w:t>
      </w:r>
      <w:bookmarkStart w:id="601" w:name="_ETM_Q1_3369498"/>
      <w:bookmarkEnd w:id="601"/>
      <w:r w:rsidR="00782948">
        <w:rPr>
          <w:rFonts w:hint="cs"/>
          <w:rtl/>
        </w:rPr>
        <w:t>זה כסגירת מעגל, וכמו</w:t>
      </w:r>
      <w:r w:rsidR="000E188D">
        <w:rPr>
          <w:rFonts w:hint="cs"/>
          <w:rtl/>
        </w:rPr>
        <w:t xml:space="preserve"> שאמרה קודם השרה סטרוק זה חלום שהתגשם.  </w:t>
      </w:r>
      <w:bookmarkStart w:id="602" w:name="_ETM_Q1_3379346"/>
      <w:bookmarkEnd w:id="602"/>
      <w:r w:rsidR="000E188D">
        <w:rPr>
          <w:rFonts w:hint="cs"/>
          <w:rtl/>
        </w:rPr>
        <w:t xml:space="preserve">אני בטוח, חש ורואה שאתה בן-האדם הכי ראוי לתפקיד הזה </w:t>
      </w:r>
      <w:bookmarkStart w:id="603" w:name="_ETM_Q1_3377852"/>
      <w:bookmarkEnd w:id="603"/>
      <w:r w:rsidR="00782948">
        <w:rPr>
          <w:rFonts w:hint="cs"/>
          <w:rtl/>
        </w:rPr>
        <w:t xml:space="preserve">ולמקום בו אתה נמצא. </w:t>
      </w:r>
      <w:r w:rsidR="000E188D">
        <w:rPr>
          <w:rFonts w:hint="cs"/>
          <w:rtl/>
        </w:rPr>
        <w:t xml:space="preserve">אני מצפה שתעשה דברים טובים </w:t>
      </w:r>
      <w:bookmarkStart w:id="604" w:name="_ETM_Q1_3383925"/>
      <w:bookmarkEnd w:id="604"/>
      <w:r w:rsidR="000E188D">
        <w:rPr>
          <w:rFonts w:hint="cs"/>
          <w:rtl/>
        </w:rPr>
        <w:t xml:space="preserve">רבים לעם ישראל.  רוב העם </w:t>
      </w:r>
      <w:r>
        <w:rPr>
          <w:rFonts w:hint="cs"/>
          <w:rtl/>
        </w:rPr>
        <w:t xml:space="preserve">שמחים </w:t>
      </w:r>
      <w:bookmarkStart w:id="605" w:name="_ETM_Q1_3391843"/>
      <w:bookmarkEnd w:id="605"/>
      <w:r>
        <w:rPr>
          <w:rFonts w:hint="cs"/>
          <w:rtl/>
        </w:rPr>
        <w:t>על הרגע</w:t>
      </w:r>
      <w:r w:rsidR="00782948">
        <w:rPr>
          <w:rFonts w:hint="cs"/>
          <w:rtl/>
        </w:rPr>
        <w:t xml:space="preserve"> והזמן הזה</w:t>
      </w:r>
      <w:r w:rsidR="000E188D">
        <w:rPr>
          <w:rFonts w:hint="cs"/>
          <w:rtl/>
        </w:rPr>
        <w:t xml:space="preserve">, </w:t>
      </w:r>
      <w:bookmarkStart w:id="606" w:name="_ETM_Q1_3391370"/>
      <w:bookmarkEnd w:id="606"/>
      <w:r w:rsidR="000E188D">
        <w:rPr>
          <w:rFonts w:hint="cs"/>
          <w:rtl/>
        </w:rPr>
        <w:t xml:space="preserve">ברוך השם. אני מקווה ומאמין שתעשה הכי טוב בשנים </w:t>
      </w:r>
      <w:bookmarkStart w:id="607" w:name="_ETM_Q1_3396610"/>
      <w:bookmarkEnd w:id="607"/>
      <w:r w:rsidR="000E188D">
        <w:rPr>
          <w:rFonts w:hint="cs"/>
          <w:rtl/>
        </w:rPr>
        <w:t>האלה למען המדינה כולה. יש הרבה דברים שצריכים תיקון, ואני</w:t>
      </w:r>
      <w:bookmarkStart w:id="608" w:name="_ETM_Q1_3399381"/>
      <w:bookmarkEnd w:id="608"/>
      <w:r w:rsidR="000E188D">
        <w:rPr>
          <w:rFonts w:hint="cs"/>
          <w:rtl/>
        </w:rPr>
        <w:t xml:space="preserve"> מאמין שתעשה אותם. בהצלחה לך, ול</w:t>
      </w:r>
      <w:r w:rsidR="00782948">
        <w:rPr>
          <w:rFonts w:hint="cs"/>
          <w:rtl/>
        </w:rPr>
        <w:t xml:space="preserve">צוות היקר של הוועדה, בראשות איל. </w:t>
      </w:r>
      <w:r w:rsidR="000E188D">
        <w:rPr>
          <w:rFonts w:hint="cs"/>
          <w:rtl/>
        </w:rPr>
        <w:t xml:space="preserve">התרשמנו </w:t>
      </w:r>
      <w:bookmarkStart w:id="609" w:name="_ETM_Q1_3401799"/>
      <w:bookmarkEnd w:id="609"/>
      <w:r w:rsidR="000E188D">
        <w:rPr>
          <w:rFonts w:hint="cs"/>
          <w:rtl/>
        </w:rPr>
        <w:t>שהם אנשים רציניים וטובים.</w:t>
      </w:r>
      <w:r w:rsidR="00782948">
        <w:rPr>
          <w:rFonts w:hint="cs"/>
          <w:rtl/>
        </w:rPr>
        <w:t xml:space="preserve"> </w:t>
      </w:r>
      <w:bookmarkStart w:id="610" w:name="_ETM_Q1_3409379"/>
      <w:bookmarkEnd w:id="610"/>
      <w:r w:rsidR="00782948">
        <w:rPr>
          <w:rFonts w:hint="cs"/>
          <w:rtl/>
        </w:rPr>
        <w:t xml:space="preserve">תודה. </w:t>
      </w:r>
    </w:p>
    <w:p w:rsidR="000E188D" w:rsidRDefault="000E188D" w:rsidP="000E188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11" w:name="_ETM_Q1_3400714"/>
      <w:bookmarkStart w:id="612" w:name="_ETM_Q1_3400754"/>
      <w:bookmarkStart w:id="613" w:name="_ETM_Q1_3400818"/>
      <w:bookmarkStart w:id="614" w:name="_ETM_Q1_3400863"/>
      <w:bookmarkStart w:id="615" w:name="_ETM_Q1_3410077"/>
      <w:bookmarkStart w:id="616" w:name="_ETM_Q1_3293650"/>
      <w:bookmarkStart w:id="617" w:name="_ETM_Q1_3293695"/>
      <w:bookmarkStart w:id="618" w:name="_ETM_Q1_3413605"/>
      <w:bookmarkStart w:id="619" w:name="_ETM_Q1_3413666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</w:p>
    <w:p w:rsidR="000E188D" w:rsidRDefault="000E188D" w:rsidP="002A026C">
      <w:pPr>
        <w:pStyle w:val="af6"/>
        <w:rPr>
          <w:rtl/>
        </w:rPr>
      </w:pPr>
      <w:bookmarkStart w:id="620" w:name="ET_yor_שמחה_רוטמן___יורַ_51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0E188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188D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0E188D" w:rsidRDefault="000E188D" w:rsidP="000E188D">
      <w:pPr>
        <w:pStyle w:val="KeepWithNext"/>
        <w:rPr>
          <w:rtl/>
          <w:lang w:eastAsia="he-IL"/>
        </w:rPr>
      </w:pPr>
    </w:p>
    <w:p w:rsidR="000E188D" w:rsidRDefault="000E188D" w:rsidP="008A7E88">
      <w:pPr>
        <w:rPr>
          <w:rtl/>
          <w:lang w:eastAsia="he-IL"/>
        </w:rPr>
      </w:pPr>
      <w:bookmarkStart w:id="621" w:name="_ETM_Q1_3414664"/>
      <w:bookmarkEnd w:id="621"/>
      <w:r>
        <w:rPr>
          <w:rFonts w:hint="cs"/>
          <w:rtl/>
          <w:lang w:eastAsia="he-IL"/>
        </w:rPr>
        <w:t xml:space="preserve">תודה רבה. </w:t>
      </w:r>
      <w:bookmarkStart w:id="622" w:name="_ETM_Q1_3416830"/>
      <w:bookmarkEnd w:id="622"/>
      <w:r>
        <w:rPr>
          <w:rFonts w:hint="cs"/>
          <w:rtl/>
          <w:lang w:eastAsia="he-IL"/>
        </w:rPr>
        <w:t xml:space="preserve"> סגן </w:t>
      </w:r>
      <w:bookmarkStart w:id="623" w:name="_ETM_Q1_3420803"/>
      <w:bookmarkEnd w:id="623"/>
      <w:r>
        <w:rPr>
          <w:rFonts w:hint="cs"/>
          <w:rtl/>
          <w:lang w:eastAsia="he-IL"/>
        </w:rPr>
        <w:t xml:space="preserve">השר </w:t>
      </w:r>
      <w:r w:rsidR="00B10FA8">
        <w:rPr>
          <w:rFonts w:hint="cs"/>
          <w:rtl/>
          <w:lang w:eastAsia="he-IL"/>
        </w:rPr>
        <w:t xml:space="preserve">אורי </w:t>
      </w:r>
      <w:proofErr w:type="spellStart"/>
      <w:r w:rsidR="00B10FA8"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</w:p>
    <w:p w:rsidR="000E188D" w:rsidRDefault="000E188D" w:rsidP="000E188D">
      <w:pPr>
        <w:ind w:firstLine="0"/>
        <w:rPr>
          <w:rtl/>
          <w:lang w:eastAsia="he-IL"/>
        </w:rPr>
      </w:pPr>
      <w:bookmarkStart w:id="624" w:name="_ETM_Q1_3423179"/>
      <w:bookmarkStart w:id="625" w:name="_ETM_Q1_3423239"/>
      <w:bookmarkStart w:id="626" w:name="_ETM_Q1_3423311"/>
      <w:bookmarkStart w:id="627" w:name="_ETM_Q1_3423356"/>
      <w:bookmarkStart w:id="628" w:name="_ETM_Q1_3426448"/>
      <w:bookmarkEnd w:id="624"/>
      <w:bookmarkEnd w:id="625"/>
      <w:bookmarkEnd w:id="626"/>
      <w:bookmarkEnd w:id="627"/>
      <w:bookmarkEnd w:id="628"/>
    </w:p>
    <w:p w:rsidR="000E188D" w:rsidRDefault="000E188D" w:rsidP="002A026C">
      <w:pPr>
        <w:pStyle w:val="a4"/>
        <w:rPr>
          <w:rtl/>
        </w:rPr>
      </w:pPr>
      <w:bookmarkStart w:id="629" w:name="ET_knessetmember_6166_52"/>
      <w:bookmarkStart w:id="630" w:name="ET_speaker_סגן_שר_במשרד_ראש_הממשלה_99"/>
      <w:r w:rsidRPr="002A026C">
        <w:rPr>
          <w:rStyle w:val="TagStyle"/>
          <w:rtl/>
        </w:rPr>
        <w:t xml:space="preserve"> &lt;&lt; דובר &gt;&gt;</w:t>
      </w:r>
      <w:r w:rsidRPr="000E188D">
        <w:rPr>
          <w:rStyle w:val="TagStyle"/>
          <w:rtl/>
        </w:rPr>
        <w:t xml:space="preserve"> </w:t>
      </w:r>
      <w:r w:rsidR="00B10FA8">
        <w:rPr>
          <w:rtl/>
        </w:rPr>
        <w:t xml:space="preserve">סגן שר במשרד ראש הממשלה וסגן שר התחבורה והבטיחות בדרכים אורי </w:t>
      </w:r>
      <w:proofErr w:type="spellStart"/>
      <w:r w:rsidR="00B10FA8">
        <w:rPr>
          <w:rtl/>
        </w:rPr>
        <w:t>מקלב</w:t>
      </w:r>
      <w:proofErr w:type="spellEnd"/>
      <w:r>
        <w:rPr>
          <w:rtl/>
        </w:rPr>
        <w:t>:</w:t>
      </w:r>
      <w:r w:rsidRPr="000E188D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bookmarkEnd w:id="630"/>
    <w:p w:rsidR="000E188D" w:rsidRDefault="000E188D" w:rsidP="000E188D">
      <w:pPr>
        <w:pStyle w:val="KeepWithNext"/>
        <w:rPr>
          <w:rtl/>
          <w:lang w:eastAsia="he-IL"/>
        </w:rPr>
      </w:pPr>
    </w:p>
    <w:p w:rsidR="000E188D" w:rsidRDefault="000E188D" w:rsidP="00782948">
      <w:pPr>
        <w:rPr>
          <w:rtl/>
          <w:lang w:eastAsia="he-IL"/>
        </w:rPr>
      </w:pPr>
      <w:bookmarkStart w:id="631" w:name="_ETM_Q1_3426953"/>
      <w:bookmarkStart w:id="632" w:name="_ETM_Q1_3426989"/>
      <w:bookmarkEnd w:id="631"/>
      <w:bookmarkEnd w:id="632"/>
      <w:r>
        <w:rPr>
          <w:rFonts w:hint="cs"/>
          <w:rtl/>
          <w:lang w:eastAsia="he-IL"/>
        </w:rPr>
        <w:t xml:space="preserve">אני רוצה לדבר מתוך הניסיון שלי </w:t>
      </w:r>
      <w:bookmarkStart w:id="633" w:name="_ETM_Q1_3431142"/>
      <w:bookmarkEnd w:id="633"/>
      <w:r>
        <w:rPr>
          <w:rFonts w:hint="cs"/>
          <w:rtl/>
          <w:lang w:eastAsia="he-IL"/>
        </w:rPr>
        <w:t xml:space="preserve">בוועדת החוקה במשך שנים רבות. עברתי כמה יושבי-ראש. </w:t>
      </w:r>
      <w:r w:rsidR="00782948">
        <w:rPr>
          <w:rFonts w:hint="cs"/>
          <w:rtl/>
          <w:lang w:eastAsia="he-IL"/>
        </w:rPr>
        <w:t xml:space="preserve">תמיד </w:t>
      </w:r>
      <w:r w:rsidR="00383644">
        <w:rPr>
          <w:rFonts w:hint="cs"/>
          <w:rtl/>
          <w:lang w:eastAsia="he-IL"/>
        </w:rPr>
        <w:t xml:space="preserve">אומרים </w:t>
      </w:r>
      <w:bookmarkStart w:id="634" w:name="_ETM_Q1_3437869"/>
      <w:bookmarkEnd w:id="634"/>
      <w:r w:rsidR="00383644">
        <w:rPr>
          <w:rFonts w:hint="cs"/>
          <w:rtl/>
          <w:lang w:eastAsia="he-IL"/>
        </w:rPr>
        <w:t>שהיושב-ראש מתאים לוועדה, אבל</w:t>
      </w:r>
      <w:r w:rsidR="00782948">
        <w:rPr>
          <w:rFonts w:hint="cs"/>
          <w:rtl/>
          <w:lang w:eastAsia="he-IL"/>
        </w:rPr>
        <w:t xml:space="preserve"> במשך הזמן</w:t>
      </w:r>
      <w:r w:rsidR="00383644">
        <w:rPr>
          <w:rFonts w:hint="cs"/>
          <w:rtl/>
          <w:lang w:eastAsia="he-IL"/>
        </w:rPr>
        <w:t xml:space="preserve"> לומדים את</w:t>
      </w:r>
      <w:r w:rsidR="00782948">
        <w:rPr>
          <w:rFonts w:hint="cs"/>
          <w:rtl/>
          <w:lang w:eastAsia="he-IL"/>
        </w:rPr>
        <w:t xml:space="preserve"> מידת</w:t>
      </w:r>
      <w:r w:rsidR="00383644">
        <w:rPr>
          <w:rFonts w:hint="cs"/>
          <w:rtl/>
          <w:lang w:eastAsia="he-IL"/>
        </w:rPr>
        <w:t xml:space="preserve"> ההתאמה של האדם </w:t>
      </w:r>
      <w:bookmarkStart w:id="635" w:name="_ETM_Q1_3442256"/>
      <w:bookmarkEnd w:id="635"/>
      <w:r w:rsidR="00383644">
        <w:rPr>
          <w:rFonts w:hint="cs"/>
          <w:rtl/>
          <w:lang w:eastAsia="he-IL"/>
        </w:rPr>
        <w:t>לתפקיד שלו.</w:t>
      </w:r>
      <w:r w:rsidR="00782948">
        <w:rPr>
          <w:rFonts w:hint="cs"/>
          <w:rtl/>
          <w:lang w:eastAsia="he-IL"/>
        </w:rPr>
        <w:t xml:space="preserve"> </w:t>
      </w:r>
      <w:r w:rsidR="00383644">
        <w:rPr>
          <w:rFonts w:hint="cs"/>
          <w:rtl/>
          <w:lang w:eastAsia="he-IL"/>
        </w:rPr>
        <w:t xml:space="preserve"> ועדת החוקה הייתה אצלך מטרה. השתתפת</w:t>
      </w:r>
      <w:bookmarkStart w:id="636" w:name="_ETM_Q1_3459821"/>
      <w:bookmarkEnd w:id="636"/>
      <w:r w:rsidR="00383644">
        <w:rPr>
          <w:rFonts w:hint="cs"/>
          <w:rtl/>
          <w:lang w:eastAsia="he-IL"/>
        </w:rPr>
        <w:t xml:space="preserve"> רבות בוועדת החוקה ועסקת בחקיקה, ויש לזה  יתרון. ובכלל, זה יתרון שיושב-ראש רואה את השולחן גם מהצד </w:t>
      </w:r>
      <w:bookmarkStart w:id="637" w:name="_ETM_Q1_3464929"/>
      <w:bookmarkEnd w:id="637"/>
      <w:r w:rsidR="00383644">
        <w:rPr>
          <w:rFonts w:hint="cs"/>
          <w:rtl/>
          <w:lang w:eastAsia="he-IL"/>
        </w:rPr>
        <w:t xml:space="preserve">השני. שמחה, אני מדמיין לעצמי, מבלי שאני יודע, שישבת פה הרבה שעות בוועדה </w:t>
      </w:r>
      <w:bookmarkStart w:id="638" w:name="_ETM_Q1_3476088"/>
      <w:bookmarkEnd w:id="638"/>
      <w:r w:rsidR="00782948">
        <w:rPr>
          <w:rFonts w:hint="cs"/>
          <w:rtl/>
          <w:lang w:eastAsia="he-IL"/>
        </w:rPr>
        <w:t>ונתנו לך בסוף שלוש דקות דיבור</w:t>
      </w:r>
      <w:r w:rsidR="00383644">
        <w:rPr>
          <w:rFonts w:hint="cs"/>
          <w:rtl/>
          <w:lang w:eastAsia="he-IL"/>
        </w:rPr>
        <w:t xml:space="preserve">, ואתה אומר: אני בסוף </w:t>
      </w:r>
      <w:bookmarkStart w:id="639" w:name="_ETM_Q1_3481134"/>
      <w:bookmarkEnd w:id="639"/>
      <w:r w:rsidR="00383644">
        <w:rPr>
          <w:rFonts w:hint="cs"/>
          <w:rtl/>
          <w:lang w:eastAsia="he-IL"/>
        </w:rPr>
        <w:t xml:space="preserve">אהיה היושב-ראש ואני אהיה זה שייתן את זכות </w:t>
      </w:r>
      <w:bookmarkStart w:id="640" w:name="_ETM_Q1_3484810"/>
      <w:bookmarkEnd w:id="640"/>
      <w:r w:rsidR="00383644">
        <w:rPr>
          <w:rFonts w:hint="cs"/>
          <w:rtl/>
          <w:lang w:eastAsia="he-IL"/>
        </w:rPr>
        <w:t xml:space="preserve">הדיבור לאנשים ואתן לאנשים יותר זמן. </w:t>
      </w:r>
    </w:p>
    <w:p w:rsidR="00383644" w:rsidRDefault="00383644" w:rsidP="00383644">
      <w:pPr>
        <w:ind w:firstLine="0"/>
        <w:rPr>
          <w:rtl/>
          <w:lang w:eastAsia="he-IL"/>
        </w:rPr>
      </w:pPr>
      <w:bookmarkStart w:id="641" w:name="_ETM_Q1_3486413"/>
      <w:bookmarkStart w:id="642" w:name="_ETM_Q1_3486482"/>
      <w:bookmarkStart w:id="643" w:name="_ETM_Q1_3486528"/>
      <w:bookmarkStart w:id="644" w:name="_ETM_Q1_3486588"/>
      <w:bookmarkStart w:id="645" w:name="_ETM_Q1_3482079"/>
      <w:bookmarkEnd w:id="641"/>
      <w:bookmarkEnd w:id="642"/>
      <w:bookmarkEnd w:id="643"/>
      <w:bookmarkEnd w:id="644"/>
      <w:bookmarkEnd w:id="645"/>
    </w:p>
    <w:p w:rsidR="00383644" w:rsidRDefault="00383644" w:rsidP="002A026C">
      <w:pPr>
        <w:pStyle w:val="a4"/>
        <w:rPr>
          <w:rtl/>
        </w:rPr>
      </w:pPr>
      <w:bookmarkStart w:id="646" w:name="ET_knessetmember_6156_53"/>
      <w:r w:rsidRPr="002A026C">
        <w:rPr>
          <w:rStyle w:val="TagStyle"/>
          <w:rtl/>
        </w:rPr>
        <w:t xml:space="preserve"> &lt;&lt; דובר &gt;&gt;</w:t>
      </w:r>
      <w:r w:rsidRPr="0038364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83644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:rsidR="00383644" w:rsidRDefault="00383644" w:rsidP="00383644">
      <w:pPr>
        <w:pStyle w:val="KeepWithNext"/>
        <w:rPr>
          <w:rtl/>
          <w:lang w:eastAsia="he-IL"/>
        </w:rPr>
      </w:pPr>
    </w:p>
    <w:p w:rsidR="00383644" w:rsidRPr="00383644" w:rsidRDefault="00383644" w:rsidP="003836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7" w:name="_ETM_Q1_3482735"/>
      <w:bookmarkEnd w:id="647"/>
      <w:r>
        <w:rPr>
          <w:rFonts w:hint="cs"/>
          <w:rtl/>
          <w:lang w:eastAsia="he-IL"/>
        </w:rPr>
        <w:t>ו</w:t>
      </w:r>
      <w:bookmarkStart w:id="648" w:name="_ETM_Q1_3482781"/>
      <w:bookmarkEnd w:id="648"/>
      <w:r>
        <w:rPr>
          <w:rFonts w:hint="cs"/>
          <w:rtl/>
          <w:lang w:eastAsia="he-IL"/>
        </w:rPr>
        <w:t xml:space="preserve">א מעולם לא קיבל </w:t>
      </w:r>
      <w:bookmarkStart w:id="649" w:name="_ETM_Q1_3484613"/>
      <w:bookmarkEnd w:id="649"/>
      <w:r>
        <w:rPr>
          <w:rFonts w:hint="cs"/>
          <w:rtl/>
          <w:lang w:eastAsia="he-IL"/>
        </w:rPr>
        <w:t>רק שלוש דקות.</w:t>
      </w:r>
    </w:p>
    <w:p w:rsidR="009C6CEF" w:rsidRDefault="009C6CEF" w:rsidP="00383644">
      <w:pPr>
        <w:ind w:firstLine="0"/>
        <w:rPr>
          <w:rtl/>
        </w:rPr>
      </w:pPr>
      <w:bookmarkStart w:id="650" w:name="_ETM_Q1_3416877"/>
      <w:bookmarkStart w:id="651" w:name="_ETM_Q1_3416961"/>
      <w:bookmarkStart w:id="652" w:name="_ETM_Q1_3417009"/>
      <w:bookmarkStart w:id="653" w:name="_ETM_Q1_3485995"/>
      <w:bookmarkStart w:id="654" w:name="_ETM_Q1_3486035"/>
      <w:bookmarkEnd w:id="650"/>
      <w:bookmarkEnd w:id="651"/>
      <w:bookmarkEnd w:id="652"/>
      <w:bookmarkEnd w:id="653"/>
      <w:bookmarkEnd w:id="654"/>
    </w:p>
    <w:p w:rsidR="00383644" w:rsidRDefault="00383644" w:rsidP="002A026C">
      <w:pPr>
        <w:pStyle w:val="af6"/>
        <w:rPr>
          <w:rtl/>
        </w:rPr>
      </w:pPr>
      <w:bookmarkStart w:id="655" w:name="ET_yor_שמחה_רוטמן___יורַ_54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38364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3644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383644" w:rsidRDefault="00383644" w:rsidP="00383644">
      <w:pPr>
        <w:pStyle w:val="KeepWithNext"/>
        <w:rPr>
          <w:rtl/>
          <w:lang w:eastAsia="he-IL"/>
        </w:rPr>
      </w:pPr>
    </w:p>
    <w:p w:rsidR="00383644" w:rsidRDefault="00383644" w:rsidP="00383644">
      <w:pPr>
        <w:rPr>
          <w:rtl/>
          <w:lang w:eastAsia="he-IL"/>
        </w:rPr>
      </w:pPr>
      <w:bookmarkStart w:id="656" w:name="_ETM_Q1_3486004"/>
      <w:bookmarkEnd w:id="656"/>
      <w:r>
        <w:rPr>
          <w:rFonts w:hint="cs"/>
          <w:rtl/>
          <w:lang w:eastAsia="he-IL"/>
        </w:rPr>
        <w:t xml:space="preserve">הוא קיבל. </w:t>
      </w:r>
      <w:bookmarkStart w:id="657" w:name="_ETM_Q1_3489830"/>
      <w:bookmarkEnd w:id="657"/>
      <w:r>
        <w:rPr>
          <w:rFonts w:hint="cs"/>
          <w:rtl/>
          <w:lang w:eastAsia="he-IL"/>
        </w:rPr>
        <w:t>הוא השתמש ביותר.</w:t>
      </w:r>
    </w:p>
    <w:p w:rsidR="00383644" w:rsidRDefault="00383644" w:rsidP="00782948">
      <w:pPr>
        <w:ind w:firstLine="0"/>
        <w:rPr>
          <w:rtl/>
          <w:lang w:eastAsia="he-IL"/>
        </w:rPr>
      </w:pPr>
      <w:bookmarkStart w:id="658" w:name="_ETM_Q1_3491672"/>
      <w:bookmarkStart w:id="659" w:name="_ETM_Q1_3491726"/>
      <w:bookmarkStart w:id="660" w:name="_ETM_Q1_3495877"/>
      <w:bookmarkStart w:id="661" w:name="_ETM_Q1_3495938"/>
      <w:bookmarkStart w:id="662" w:name="_ETM_Q1_3497146"/>
      <w:bookmarkEnd w:id="658"/>
      <w:bookmarkEnd w:id="659"/>
      <w:bookmarkEnd w:id="660"/>
      <w:bookmarkEnd w:id="661"/>
      <w:bookmarkEnd w:id="662"/>
    </w:p>
    <w:p w:rsidR="00383644" w:rsidRDefault="00383644" w:rsidP="002A026C">
      <w:pPr>
        <w:pStyle w:val="a4"/>
        <w:rPr>
          <w:rtl/>
        </w:rPr>
      </w:pPr>
      <w:bookmarkStart w:id="663" w:name="ET_knessetmember_6166_55"/>
      <w:bookmarkStart w:id="664" w:name="ET_speaker_סגן_שר_במשרד_ראש_הממשלה_100"/>
      <w:r w:rsidRPr="002A026C">
        <w:rPr>
          <w:rStyle w:val="TagStyle"/>
          <w:rtl/>
        </w:rPr>
        <w:t xml:space="preserve"> &lt;&lt; דובר &gt;&gt;</w:t>
      </w:r>
      <w:r w:rsidRPr="00383644">
        <w:rPr>
          <w:rStyle w:val="TagStyle"/>
          <w:rtl/>
        </w:rPr>
        <w:t xml:space="preserve"> </w:t>
      </w:r>
      <w:r w:rsidR="00B10FA8">
        <w:rPr>
          <w:rtl/>
        </w:rPr>
        <w:t xml:space="preserve">סגן שר במשרד ראש הממשלה וסגן שר התחבורה והבטיחות בדרכים אורי </w:t>
      </w:r>
      <w:proofErr w:type="spellStart"/>
      <w:r w:rsidR="00B10FA8">
        <w:rPr>
          <w:rtl/>
        </w:rPr>
        <w:t>מקלב</w:t>
      </w:r>
      <w:proofErr w:type="spellEnd"/>
      <w:r>
        <w:rPr>
          <w:rtl/>
        </w:rPr>
        <w:t>:</w:t>
      </w:r>
      <w:r w:rsidRPr="00383644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bookmarkEnd w:id="664"/>
    <w:p w:rsidR="00383644" w:rsidRDefault="00383644" w:rsidP="00383644">
      <w:pPr>
        <w:pStyle w:val="KeepWithNext"/>
        <w:rPr>
          <w:rtl/>
          <w:lang w:eastAsia="he-IL"/>
        </w:rPr>
      </w:pPr>
    </w:p>
    <w:p w:rsidR="009C6CEF" w:rsidRDefault="00383644" w:rsidP="003E514F">
      <w:pPr>
        <w:rPr>
          <w:rtl/>
          <w:lang w:eastAsia="he-IL"/>
        </w:rPr>
      </w:pPr>
      <w:bookmarkStart w:id="665" w:name="_ETM_Q1_3497676"/>
      <w:bookmarkStart w:id="666" w:name="_ETM_Q1_3497787"/>
      <w:bookmarkEnd w:id="665"/>
      <w:bookmarkEnd w:id="666"/>
      <w:r>
        <w:rPr>
          <w:rFonts w:hint="cs"/>
          <w:rtl/>
          <w:lang w:eastAsia="he-IL"/>
        </w:rPr>
        <w:t>הוא לא היחיד שישב בצד הזה, ואחרי זה</w:t>
      </w:r>
      <w:bookmarkStart w:id="667" w:name="_ETM_Q1_3500602"/>
      <w:bookmarkEnd w:id="667"/>
      <w:r>
        <w:rPr>
          <w:rFonts w:hint="cs"/>
          <w:rtl/>
          <w:lang w:eastAsia="he-IL"/>
        </w:rPr>
        <w:t xml:space="preserve">, כשהוא נהיה יושב-ראש, הוא נטה להתחשב </w:t>
      </w:r>
      <w:bookmarkStart w:id="668" w:name="_ETM_Q1_3501716"/>
      <w:bookmarkEnd w:id="668"/>
      <w:r>
        <w:rPr>
          <w:rFonts w:hint="cs"/>
          <w:rtl/>
          <w:lang w:eastAsia="he-IL"/>
        </w:rPr>
        <w:t xml:space="preserve">באנשים שהיו פה. אין לי ספק שאתה מכיר את </w:t>
      </w:r>
      <w:bookmarkStart w:id="669" w:name="_ETM_Q1_3501257"/>
      <w:bookmarkEnd w:id="669"/>
      <w:r>
        <w:rPr>
          <w:rFonts w:hint="cs"/>
          <w:rtl/>
          <w:lang w:eastAsia="he-IL"/>
        </w:rPr>
        <w:t xml:space="preserve">שולחן הוועדה משני הצדדים. זה יתרון גדול מאוד. ההתמחות וההתעסקות </w:t>
      </w:r>
      <w:bookmarkStart w:id="670" w:name="_ETM_Q1_3512291"/>
      <w:bookmarkEnd w:id="670"/>
      <w:r w:rsidR="00782948">
        <w:rPr>
          <w:rFonts w:hint="cs"/>
          <w:rtl/>
          <w:lang w:eastAsia="he-IL"/>
        </w:rPr>
        <w:t>שלך</w:t>
      </w:r>
      <w:r>
        <w:rPr>
          <w:rFonts w:hint="cs"/>
          <w:rtl/>
          <w:lang w:eastAsia="he-IL"/>
        </w:rPr>
        <w:t xml:space="preserve"> יוסיפו הרבה לוועדה. </w:t>
      </w:r>
      <w:r w:rsidR="00782948">
        <w:rPr>
          <w:rFonts w:hint="cs"/>
          <w:rtl/>
          <w:lang w:eastAsia="he-IL"/>
        </w:rPr>
        <w:t>כחבר כנסת נעזרתי רבות ביידע שלך</w:t>
      </w:r>
      <w:r>
        <w:rPr>
          <w:rFonts w:hint="cs"/>
          <w:rtl/>
          <w:lang w:eastAsia="he-IL"/>
        </w:rPr>
        <w:t xml:space="preserve"> גם כש</w:t>
      </w:r>
      <w:r w:rsidR="00782948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לא היית חבר כנסת. התקשרת מיוזמתך לחברי ועדה ואמרת את השקפת עולמך </w:t>
      </w:r>
      <w:bookmarkStart w:id="671" w:name="_ETM_Q1_3526874"/>
      <w:bookmarkEnd w:id="671"/>
      <w:r>
        <w:rPr>
          <w:rFonts w:hint="cs"/>
          <w:rtl/>
          <w:lang w:eastAsia="he-IL"/>
        </w:rPr>
        <w:t xml:space="preserve">עם הרבה חוכמה, ניסיון ויכולת להגיד את </w:t>
      </w:r>
      <w:bookmarkStart w:id="672" w:name="_ETM_Q1_3530703"/>
      <w:bookmarkEnd w:id="672"/>
      <w:r>
        <w:rPr>
          <w:rFonts w:hint="cs"/>
          <w:rtl/>
          <w:lang w:eastAsia="he-IL"/>
        </w:rPr>
        <w:t xml:space="preserve">הדברים בצורה מדויקת ומנומקת היטב. וגם אם דעתך לא הייתה מקובלת על כולם, חשוב היה שהיא תישמע </w:t>
      </w:r>
      <w:bookmarkStart w:id="673" w:name="_ETM_Q1_3537639"/>
      <w:bookmarkEnd w:id="673"/>
      <w:r>
        <w:rPr>
          <w:rFonts w:hint="cs"/>
          <w:rtl/>
          <w:lang w:eastAsia="he-IL"/>
        </w:rPr>
        <w:t xml:space="preserve">אצל כולם, וזה חשוב מאוד. אנחנו מאחלים לך: </w:t>
      </w:r>
      <w:bookmarkStart w:id="674" w:name="_ETM_Q1_3486112"/>
      <w:bookmarkStart w:id="675" w:name="_ETM_Q1_3486152"/>
      <w:bookmarkStart w:id="676" w:name="_ETM_Q1_3540549"/>
      <w:bookmarkStart w:id="677" w:name="_ETM_Q1_3540595"/>
      <w:bookmarkStart w:id="678" w:name="_ETM_Q1_3540680"/>
      <w:bookmarkStart w:id="679" w:name="_ETM_Q1_3540720"/>
      <w:bookmarkEnd w:id="674"/>
      <w:bookmarkEnd w:id="675"/>
      <w:bookmarkEnd w:id="676"/>
      <w:bookmarkEnd w:id="677"/>
      <w:bookmarkEnd w:id="678"/>
      <w:bookmarkEnd w:id="679"/>
      <w:r>
        <w:rPr>
          <w:rFonts w:hint="cs"/>
          <w:rtl/>
        </w:rPr>
        <w:t>עלה והצלח</w:t>
      </w:r>
      <w:bookmarkStart w:id="680" w:name="_ETM_Q1_3544120"/>
      <w:bookmarkEnd w:id="680"/>
      <w:r w:rsidR="00B13483">
        <w:rPr>
          <w:rFonts w:hint="cs"/>
          <w:rtl/>
        </w:rPr>
        <w:t>.</w:t>
      </w:r>
      <w:r w:rsidR="003E514F">
        <w:rPr>
          <w:rFonts w:hint="cs"/>
          <w:rtl/>
        </w:rPr>
        <w:t xml:space="preserve"> וגם ברכה לשמירה על מעמד הוועדה החשובה הזו כאן בכנסת. </w:t>
      </w:r>
    </w:p>
    <w:p w:rsidR="003E514F" w:rsidRDefault="003E514F" w:rsidP="003E514F">
      <w:pPr>
        <w:ind w:firstLine="0"/>
        <w:rPr>
          <w:rtl/>
        </w:rPr>
      </w:pPr>
      <w:bookmarkStart w:id="681" w:name="_ETM_Q1_3548489"/>
      <w:bookmarkStart w:id="682" w:name="_ETM_Q1_3548534"/>
      <w:bookmarkEnd w:id="681"/>
      <w:bookmarkEnd w:id="682"/>
    </w:p>
    <w:p w:rsidR="003E514F" w:rsidRDefault="003E514F" w:rsidP="002A026C">
      <w:pPr>
        <w:pStyle w:val="af6"/>
        <w:rPr>
          <w:rtl/>
        </w:rPr>
      </w:pPr>
      <w:bookmarkStart w:id="683" w:name="ET_yor_שמחה_רוטמן___יורַ_56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3E514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514F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3"/>
    </w:p>
    <w:p w:rsidR="003E514F" w:rsidRDefault="003E514F" w:rsidP="003E514F">
      <w:pPr>
        <w:pStyle w:val="KeepWithNext"/>
        <w:rPr>
          <w:rtl/>
          <w:lang w:eastAsia="he-IL"/>
        </w:rPr>
      </w:pPr>
    </w:p>
    <w:p w:rsidR="009C6CEF" w:rsidRDefault="003E514F" w:rsidP="007931BD">
      <w:pPr>
        <w:rPr>
          <w:rtl/>
        </w:rPr>
      </w:pPr>
      <w:bookmarkStart w:id="684" w:name="_ETM_Q1_3551410"/>
      <w:bookmarkStart w:id="685" w:name="_ETM_Q1_3551457"/>
      <w:bookmarkEnd w:id="684"/>
      <w:bookmarkEnd w:id="685"/>
      <w:r>
        <w:rPr>
          <w:rFonts w:hint="cs"/>
          <w:rtl/>
        </w:rPr>
        <w:t>תודה רבה. גלעד, בבקשה.</w:t>
      </w:r>
    </w:p>
    <w:p w:rsidR="009C6CEF" w:rsidRDefault="009C6CEF" w:rsidP="003E514F">
      <w:pPr>
        <w:ind w:firstLine="0"/>
        <w:rPr>
          <w:rtl/>
        </w:rPr>
      </w:pPr>
      <w:bookmarkStart w:id="686" w:name="_ETM_Q1_3555494"/>
      <w:bookmarkStart w:id="687" w:name="_ETM_Q1_3555569"/>
      <w:bookmarkStart w:id="688" w:name="_ETM_Q1_3552140"/>
      <w:bookmarkStart w:id="689" w:name="_ETM_Q1_3552180"/>
      <w:bookmarkStart w:id="690" w:name="_ETM_Q1_3558293"/>
      <w:bookmarkEnd w:id="686"/>
      <w:bookmarkEnd w:id="687"/>
      <w:bookmarkEnd w:id="688"/>
      <w:bookmarkEnd w:id="689"/>
      <w:bookmarkEnd w:id="690"/>
    </w:p>
    <w:p w:rsidR="009C6CEF" w:rsidRDefault="009C6CEF" w:rsidP="002A026C">
      <w:pPr>
        <w:pStyle w:val="a4"/>
        <w:rPr>
          <w:rtl/>
        </w:rPr>
      </w:pPr>
      <w:bookmarkStart w:id="691" w:name="ET_knessetmember_6156_5"/>
      <w:r w:rsidRPr="002A026C">
        <w:rPr>
          <w:rStyle w:val="TagStyle"/>
          <w:rtl/>
        </w:rPr>
        <w:t xml:space="preserve"> &lt;&lt; דובר &gt;&gt;</w:t>
      </w:r>
      <w:r w:rsidRPr="009C6CE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C6CEF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1"/>
    </w:p>
    <w:p w:rsidR="009C6CEF" w:rsidRDefault="009C6CEF" w:rsidP="009C6CEF">
      <w:pPr>
        <w:pStyle w:val="KeepWithNext"/>
        <w:rPr>
          <w:rtl/>
        </w:rPr>
      </w:pPr>
    </w:p>
    <w:p w:rsidR="003E514F" w:rsidRDefault="009C6CEF" w:rsidP="00B13483">
      <w:pPr>
        <w:rPr>
          <w:rtl/>
        </w:rPr>
      </w:pPr>
      <w:bookmarkStart w:id="692" w:name="_ETM_Q1_3558674"/>
      <w:bookmarkStart w:id="693" w:name="_ETM_Q1_3558704"/>
      <w:bookmarkEnd w:id="692"/>
      <w:bookmarkEnd w:id="693"/>
      <w:r>
        <w:rPr>
          <w:rFonts w:hint="cs"/>
          <w:rtl/>
        </w:rPr>
        <w:t xml:space="preserve">חברי ועמיתי, ראשית, ברכות. אני חושב שאנחנו </w:t>
      </w:r>
      <w:bookmarkStart w:id="694" w:name="_ETM_Q1_3562907"/>
      <w:bookmarkEnd w:id="694"/>
      <w:r>
        <w:rPr>
          <w:rFonts w:hint="cs"/>
          <w:rtl/>
        </w:rPr>
        <w:t xml:space="preserve">שייכים לקבוצה לא גדולה של חברי כנסת, אבל משמעותית, שרואה </w:t>
      </w:r>
      <w:bookmarkStart w:id="695" w:name="_ETM_Q1_3569699"/>
      <w:bookmarkEnd w:id="695"/>
      <w:r w:rsidR="00B13483">
        <w:rPr>
          <w:rFonts w:hint="cs"/>
          <w:rtl/>
        </w:rPr>
        <w:t xml:space="preserve">בתפקיד </w:t>
      </w:r>
      <w:bookmarkStart w:id="696" w:name="_ETM_Q1_3572086"/>
      <w:bookmarkEnd w:id="696"/>
      <w:r w:rsidR="00B13483">
        <w:rPr>
          <w:rFonts w:hint="cs"/>
          <w:rtl/>
        </w:rPr>
        <w:t>שנכנסת אליו היום</w:t>
      </w:r>
      <w:r w:rsidR="003E514F">
        <w:rPr>
          <w:rFonts w:hint="cs"/>
          <w:rtl/>
        </w:rPr>
        <w:t xml:space="preserve"> את </w:t>
      </w:r>
      <w:r>
        <w:rPr>
          <w:rFonts w:hint="cs"/>
          <w:rtl/>
        </w:rPr>
        <w:t>אחד הת</w:t>
      </w:r>
      <w:r w:rsidR="003E514F">
        <w:rPr>
          <w:rFonts w:hint="cs"/>
          <w:rtl/>
        </w:rPr>
        <w:t>פקידים החשובים ביותר בבית הזה. ל</w:t>
      </w:r>
      <w:r>
        <w:rPr>
          <w:rFonts w:hint="cs"/>
          <w:rtl/>
        </w:rPr>
        <w:t xml:space="preserve">צד הברכות </w:t>
      </w:r>
      <w:bookmarkStart w:id="697" w:name="_ETM_Q1_3579347"/>
      <w:bookmarkEnd w:id="697"/>
      <w:r>
        <w:rPr>
          <w:rFonts w:hint="cs"/>
          <w:rtl/>
        </w:rPr>
        <w:t>הגדול</w:t>
      </w:r>
      <w:r w:rsidR="003E514F">
        <w:rPr>
          <w:rFonts w:hint="cs"/>
          <w:rtl/>
        </w:rPr>
        <w:t>ות לך, הדברים</w:t>
      </w:r>
      <w:r w:rsidR="00B13483">
        <w:rPr>
          <w:rFonts w:hint="cs"/>
          <w:rtl/>
        </w:rPr>
        <w:t xml:space="preserve"> הרי ברורים. אני </w:t>
      </w:r>
      <w:r w:rsidR="003E514F">
        <w:rPr>
          <w:rFonts w:hint="cs"/>
          <w:rtl/>
        </w:rPr>
        <w:t xml:space="preserve"> </w:t>
      </w:r>
      <w:r w:rsidR="00B13483">
        <w:rPr>
          <w:rFonts w:hint="cs"/>
          <w:rtl/>
        </w:rPr>
        <w:t>ו</w:t>
      </w:r>
      <w:r>
        <w:rPr>
          <w:rFonts w:hint="cs"/>
          <w:rtl/>
        </w:rPr>
        <w:t xml:space="preserve">חברים נוספים כאן בוועדה, </w:t>
      </w:r>
      <w:bookmarkStart w:id="698" w:name="_ETM_Q1_3588571"/>
      <w:bookmarkEnd w:id="698"/>
      <w:r>
        <w:rPr>
          <w:rFonts w:hint="cs"/>
          <w:rtl/>
        </w:rPr>
        <w:t>מקבלים אותך גם עם חששות גדולים</w:t>
      </w:r>
      <w:r w:rsidR="003E514F">
        <w:rPr>
          <w:rFonts w:hint="cs"/>
          <w:rtl/>
        </w:rPr>
        <w:t>.</w:t>
      </w:r>
      <w:r>
        <w:rPr>
          <w:rFonts w:hint="cs"/>
          <w:rtl/>
        </w:rPr>
        <w:t xml:space="preserve"> החששות</w:t>
      </w:r>
      <w:r w:rsidR="00B13483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גדולים מכיוון שאנחנו </w:t>
      </w:r>
      <w:bookmarkStart w:id="699" w:name="_ETM_Q1_3594238"/>
      <w:bookmarkEnd w:id="699"/>
      <w:r>
        <w:rPr>
          <w:rFonts w:hint="cs"/>
          <w:rtl/>
        </w:rPr>
        <w:t>יודעים שאתה</w:t>
      </w:r>
      <w:r w:rsidR="003E514F">
        <w:rPr>
          <w:rFonts w:hint="cs"/>
          <w:rtl/>
        </w:rPr>
        <w:t xml:space="preserve"> אדם</w:t>
      </w:r>
      <w:r>
        <w:rPr>
          <w:rFonts w:hint="cs"/>
          <w:rtl/>
        </w:rPr>
        <w:t xml:space="preserve"> רציני, ו</w:t>
      </w:r>
      <w:r w:rsidR="003E514F">
        <w:rPr>
          <w:rFonts w:hint="cs"/>
          <w:rtl/>
        </w:rPr>
        <w:t>אנחנו יודעים ש</w:t>
      </w:r>
      <w:r>
        <w:rPr>
          <w:rFonts w:hint="cs"/>
          <w:rtl/>
        </w:rPr>
        <w:t xml:space="preserve">אתה אדם שיודע לסמן מטרות ויודע להשקיע </w:t>
      </w:r>
      <w:bookmarkStart w:id="700" w:name="_ETM_Q1_3603761"/>
      <w:bookmarkEnd w:id="700"/>
      <w:r>
        <w:rPr>
          <w:rFonts w:hint="cs"/>
          <w:rtl/>
        </w:rPr>
        <w:t xml:space="preserve">את המאמצים על </w:t>
      </w:r>
      <w:r w:rsidR="00B13483">
        <w:rPr>
          <w:rFonts w:hint="cs"/>
          <w:rtl/>
        </w:rPr>
        <w:t xml:space="preserve">מנת לכבוש את אותם </w:t>
      </w:r>
      <w:r>
        <w:rPr>
          <w:rFonts w:hint="cs"/>
          <w:rtl/>
        </w:rPr>
        <w:t>יעדים</w:t>
      </w:r>
      <w:r w:rsidR="003E514F">
        <w:rPr>
          <w:rFonts w:hint="cs"/>
          <w:rtl/>
        </w:rPr>
        <w:t>. חריצות ויסוד</w:t>
      </w:r>
      <w:r>
        <w:rPr>
          <w:rFonts w:hint="cs"/>
          <w:rtl/>
        </w:rPr>
        <w:t>יות ו</w:t>
      </w:r>
      <w:bookmarkStart w:id="701" w:name="_ETM_Q1_3611045"/>
      <w:bookmarkEnd w:id="701"/>
      <w:r>
        <w:rPr>
          <w:rFonts w:hint="cs"/>
          <w:rtl/>
        </w:rPr>
        <w:t xml:space="preserve">רצינות הן מהתכונות שמאפיינות אותך. </w:t>
      </w:r>
      <w:r w:rsidR="003E514F">
        <w:rPr>
          <w:rFonts w:hint="cs"/>
          <w:rtl/>
        </w:rPr>
        <w:t xml:space="preserve">והדבר </w:t>
      </w:r>
      <w:bookmarkStart w:id="702" w:name="_ETM_Q1_3620314"/>
      <w:bookmarkEnd w:id="702"/>
      <w:r w:rsidR="003E514F">
        <w:rPr>
          <w:rFonts w:hint="cs"/>
          <w:rtl/>
        </w:rPr>
        <w:t xml:space="preserve">הזה בהקשרים מסוימים </w:t>
      </w:r>
      <w:r>
        <w:rPr>
          <w:rFonts w:hint="cs"/>
          <w:rtl/>
        </w:rPr>
        <w:t>מביא תחוש</w:t>
      </w:r>
      <w:bookmarkStart w:id="703" w:name="_ETM_Q1_3624036"/>
      <w:bookmarkEnd w:id="703"/>
      <w:r w:rsidR="003E514F">
        <w:rPr>
          <w:rFonts w:hint="cs"/>
          <w:rtl/>
        </w:rPr>
        <w:t xml:space="preserve">ה שיש עם מי לעבוד כי </w:t>
      </w:r>
      <w:bookmarkStart w:id="704" w:name="_ETM_Q1_3629414"/>
      <w:bookmarkEnd w:id="704"/>
      <w:r w:rsidR="003E514F">
        <w:rPr>
          <w:rFonts w:hint="cs"/>
          <w:rtl/>
        </w:rPr>
        <w:t>יש גם הרבה דברים בוועדה הזו</w:t>
      </w:r>
      <w:r>
        <w:rPr>
          <w:rFonts w:hint="cs"/>
          <w:rtl/>
        </w:rPr>
        <w:t xml:space="preserve"> שאנחנו נסכים לגביהם ונפעל בהם </w:t>
      </w:r>
      <w:bookmarkStart w:id="705" w:name="_ETM_Q1_3630425"/>
      <w:bookmarkEnd w:id="705"/>
      <w:r w:rsidR="003E514F">
        <w:rPr>
          <w:rFonts w:hint="cs"/>
          <w:rtl/>
        </w:rPr>
        <w:t>ביחד.</w:t>
      </w:r>
      <w:r>
        <w:rPr>
          <w:rFonts w:hint="cs"/>
          <w:rtl/>
        </w:rPr>
        <w:t xml:space="preserve"> אבל אני מודה שישנן גם חששות גדולים. </w:t>
      </w:r>
      <w:bookmarkStart w:id="706" w:name="_ETM_Q1_3636757"/>
      <w:bookmarkEnd w:id="706"/>
      <w:r w:rsidR="003E514F">
        <w:rPr>
          <w:rFonts w:hint="cs"/>
          <w:rtl/>
        </w:rPr>
        <w:t xml:space="preserve">אתה אדם </w:t>
      </w:r>
      <w:bookmarkStart w:id="707" w:name="_ETM_Q1_3646083"/>
      <w:bookmarkEnd w:id="707"/>
      <w:r w:rsidR="003E514F">
        <w:rPr>
          <w:rFonts w:hint="cs"/>
          <w:rtl/>
        </w:rPr>
        <w:t>רציני,</w:t>
      </w:r>
      <w:r>
        <w:rPr>
          <w:rFonts w:hint="cs"/>
          <w:rtl/>
        </w:rPr>
        <w:t xml:space="preserve"> </w:t>
      </w:r>
      <w:bookmarkStart w:id="708" w:name="_ETM_Q1_3644360"/>
      <w:bookmarkEnd w:id="708"/>
      <w:r w:rsidR="00B13483">
        <w:rPr>
          <w:rFonts w:hint="cs"/>
          <w:rtl/>
        </w:rPr>
        <w:t xml:space="preserve">הצגת לבוחר את סדר יומך. </w:t>
      </w:r>
      <w:r>
        <w:rPr>
          <w:rFonts w:hint="cs"/>
          <w:rtl/>
        </w:rPr>
        <w:t xml:space="preserve">זה סדר יום שמטריד </w:t>
      </w:r>
      <w:bookmarkStart w:id="709" w:name="_ETM_Q1_3650492"/>
      <w:bookmarkEnd w:id="709"/>
      <w:r>
        <w:rPr>
          <w:rFonts w:hint="cs"/>
          <w:rtl/>
        </w:rPr>
        <w:t xml:space="preserve">אותנו מאוד מבחינת ההשפעה שלו על ערכי היסוד של </w:t>
      </w:r>
      <w:bookmarkStart w:id="710" w:name="_ETM_Q1_3657740"/>
      <w:bookmarkEnd w:id="710"/>
      <w:r>
        <w:rPr>
          <w:rFonts w:hint="cs"/>
          <w:rtl/>
        </w:rPr>
        <w:t>מדינת ישראל כמדינה יהודית ודמוקרטית.</w:t>
      </w:r>
      <w:r w:rsidR="003E514F">
        <w:rPr>
          <w:rFonts w:hint="cs"/>
          <w:rtl/>
        </w:rPr>
        <w:t xml:space="preserve"> אבל אחד הדברים שמקל מעט</w:t>
      </w:r>
      <w:r>
        <w:rPr>
          <w:rFonts w:hint="cs"/>
          <w:rtl/>
        </w:rPr>
        <w:t xml:space="preserve"> על החשש הזה הוא הידיעה </w:t>
      </w:r>
      <w:bookmarkStart w:id="711" w:name="_ETM_Q1_3665195"/>
      <w:bookmarkEnd w:id="711"/>
      <w:r>
        <w:rPr>
          <w:rFonts w:hint="cs"/>
          <w:rtl/>
        </w:rPr>
        <w:t>שבצד</w:t>
      </w:r>
      <w:r w:rsidR="003E514F">
        <w:rPr>
          <w:rFonts w:hint="cs"/>
          <w:rtl/>
        </w:rPr>
        <w:t xml:space="preserve"> החריצות והיסודיות שלך,</w:t>
      </w:r>
      <w:r>
        <w:rPr>
          <w:rFonts w:hint="cs"/>
          <w:rtl/>
        </w:rPr>
        <w:t xml:space="preserve"> יש בך עוד שתי תכונות שחשוב לציין: הראשונה, יש </w:t>
      </w:r>
      <w:bookmarkStart w:id="712" w:name="_ETM_Q1_3676357"/>
      <w:bookmarkEnd w:id="712"/>
      <w:r>
        <w:rPr>
          <w:rFonts w:hint="cs"/>
          <w:rtl/>
        </w:rPr>
        <w:t xml:space="preserve">בך </w:t>
      </w:r>
      <w:r w:rsidR="003E514F">
        <w:rPr>
          <w:rFonts w:hint="cs"/>
          <w:rtl/>
        </w:rPr>
        <w:t>אינטגריט</w:t>
      </w:r>
      <w:r w:rsidR="003E514F">
        <w:rPr>
          <w:rFonts w:hint="eastAsia"/>
          <w:rtl/>
        </w:rPr>
        <w:t>י</w:t>
      </w:r>
      <w:r>
        <w:rPr>
          <w:rFonts w:hint="cs"/>
          <w:rtl/>
        </w:rPr>
        <w:t xml:space="preserve"> גדול וכמיהה גדולה לאמת.</w:t>
      </w:r>
      <w:r w:rsidR="003E514F">
        <w:rPr>
          <w:rFonts w:hint="cs"/>
          <w:rtl/>
        </w:rPr>
        <w:t xml:space="preserve"> </w:t>
      </w:r>
      <w:bookmarkStart w:id="713" w:name="_ETM_Q1_3686305"/>
      <w:bookmarkStart w:id="714" w:name="_ETM_Q1_3688867"/>
      <w:bookmarkEnd w:id="713"/>
      <w:bookmarkEnd w:id="714"/>
    </w:p>
    <w:p w:rsidR="003E514F" w:rsidRDefault="003E514F" w:rsidP="003E514F">
      <w:pPr>
        <w:ind w:firstLine="0"/>
        <w:rPr>
          <w:rtl/>
        </w:rPr>
      </w:pPr>
      <w:bookmarkStart w:id="715" w:name="_ETM_Q1_3688934"/>
      <w:bookmarkStart w:id="716" w:name="_ETM_Q1_3689012"/>
      <w:bookmarkStart w:id="717" w:name="_ETM_Q1_3689077"/>
      <w:bookmarkEnd w:id="715"/>
      <w:bookmarkEnd w:id="716"/>
      <w:bookmarkEnd w:id="717"/>
    </w:p>
    <w:p w:rsidR="003E514F" w:rsidRDefault="003E514F" w:rsidP="002A026C">
      <w:pPr>
        <w:pStyle w:val="af6"/>
        <w:rPr>
          <w:rtl/>
        </w:rPr>
      </w:pPr>
      <w:bookmarkStart w:id="718" w:name="ET_yor_שמחה_רוטמן___יורַ_57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3E514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514F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"/>
    </w:p>
    <w:p w:rsidR="003E514F" w:rsidRDefault="003E514F" w:rsidP="003E514F">
      <w:pPr>
        <w:pStyle w:val="KeepWithNext"/>
        <w:rPr>
          <w:rtl/>
        </w:rPr>
      </w:pPr>
    </w:p>
    <w:p w:rsidR="009C6CEF" w:rsidRDefault="003E514F" w:rsidP="003E514F">
      <w:pPr>
        <w:rPr>
          <w:rtl/>
        </w:rPr>
      </w:pPr>
      <w:r>
        <w:rPr>
          <w:rFonts w:hint="cs"/>
          <w:rtl/>
        </w:rPr>
        <w:t xml:space="preserve">אני מתלבט מתי להגיד לך שאומנם את שירותי </w:t>
      </w:r>
      <w:bookmarkStart w:id="719" w:name="_ETM_Q1_3690180"/>
      <w:bookmarkEnd w:id="719"/>
      <w:r>
        <w:rPr>
          <w:rFonts w:hint="cs"/>
          <w:rtl/>
        </w:rPr>
        <w:t xml:space="preserve">הדת לקחנו, אבל את הקבורה וההספדים העברתי לוועדת </w:t>
      </w:r>
      <w:bookmarkStart w:id="720" w:name="_ETM_Q1_3687472"/>
      <w:bookmarkEnd w:id="720"/>
      <w:r>
        <w:rPr>
          <w:rFonts w:hint="cs"/>
          <w:rtl/>
        </w:rPr>
        <w:t>הפנים.</w:t>
      </w:r>
      <w:r w:rsidR="009C6CEF">
        <w:rPr>
          <w:rFonts w:hint="cs"/>
          <w:rtl/>
        </w:rPr>
        <w:t xml:space="preserve"> </w:t>
      </w:r>
    </w:p>
    <w:p w:rsidR="009C6CEF" w:rsidRDefault="009C6CEF" w:rsidP="009C6CEF">
      <w:pPr>
        <w:rPr>
          <w:rtl/>
        </w:rPr>
      </w:pPr>
      <w:bookmarkStart w:id="721" w:name="_ETM_Q1_3685996"/>
      <w:bookmarkStart w:id="722" w:name="_ETM_Q1_3686042"/>
      <w:bookmarkStart w:id="723" w:name="_ETM_Q1_3692584"/>
      <w:bookmarkStart w:id="724" w:name="_ETM_Q1_3692639"/>
      <w:bookmarkEnd w:id="721"/>
      <w:bookmarkEnd w:id="722"/>
      <w:bookmarkEnd w:id="723"/>
      <w:bookmarkEnd w:id="724"/>
    </w:p>
    <w:p w:rsidR="009C6CEF" w:rsidRDefault="009C6CEF" w:rsidP="002A026C">
      <w:pPr>
        <w:pStyle w:val="-"/>
        <w:rPr>
          <w:rtl/>
        </w:rPr>
      </w:pPr>
      <w:bookmarkStart w:id="725" w:name="ET_knessetmember_6156_6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דובר_המשך</w:t>
      </w:r>
      <w:proofErr w:type="spellEnd"/>
      <w:r w:rsidRPr="002A026C">
        <w:rPr>
          <w:rStyle w:val="TagStyle"/>
          <w:rtl/>
        </w:rPr>
        <w:t xml:space="preserve"> &gt;&gt;</w:t>
      </w:r>
      <w:r w:rsidRPr="009C6CE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C6CEF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5"/>
    </w:p>
    <w:p w:rsidR="009C6CEF" w:rsidRDefault="009C6CEF" w:rsidP="009C6CEF">
      <w:pPr>
        <w:pStyle w:val="KeepWithNext"/>
        <w:rPr>
          <w:rtl/>
        </w:rPr>
      </w:pPr>
    </w:p>
    <w:p w:rsidR="00B13483" w:rsidRDefault="009C6CEF" w:rsidP="00B13483">
      <w:pPr>
        <w:rPr>
          <w:rtl/>
        </w:rPr>
      </w:pPr>
      <w:bookmarkStart w:id="726" w:name="_ETM_Q1_3695560"/>
      <w:bookmarkEnd w:id="726"/>
      <w:r>
        <w:rPr>
          <w:rFonts w:hint="cs"/>
          <w:rtl/>
        </w:rPr>
        <w:t xml:space="preserve">לא נורא. תאמין לי שבהספד אני אהיה הרבה </w:t>
      </w:r>
      <w:bookmarkStart w:id="727" w:name="_ETM_Q1_3702624"/>
      <w:bookmarkEnd w:id="727"/>
      <w:r>
        <w:rPr>
          <w:rFonts w:hint="cs"/>
          <w:rtl/>
        </w:rPr>
        <w:t>יותר</w:t>
      </w:r>
      <w:r w:rsidR="00B13483">
        <w:rPr>
          <w:rFonts w:hint="cs"/>
          <w:rtl/>
        </w:rPr>
        <w:t xml:space="preserve"> - - -.</w:t>
      </w:r>
      <w:r w:rsidR="003E514F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כבר פחות אחשוש מפגיעתך הרעה. אבל אני באמת אומר, </w:t>
      </w:r>
      <w:bookmarkStart w:id="728" w:name="_ETM_Q1_3713156"/>
      <w:bookmarkEnd w:id="728"/>
      <w:r>
        <w:rPr>
          <w:rFonts w:hint="cs"/>
          <w:rtl/>
        </w:rPr>
        <w:t xml:space="preserve">יש בך </w:t>
      </w:r>
      <w:r w:rsidR="003E514F">
        <w:rPr>
          <w:rFonts w:hint="cs"/>
          <w:rtl/>
        </w:rPr>
        <w:t>אינטגריט</w:t>
      </w:r>
      <w:r w:rsidR="003E514F">
        <w:rPr>
          <w:rFonts w:hint="eastAsia"/>
          <w:rtl/>
        </w:rPr>
        <w:t>י</w:t>
      </w:r>
      <w:r>
        <w:rPr>
          <w:rFonts w:hint="cs"/>
          <w:rtl/>
        </w:rPr>
        <w:t xml:space="preserve"> גדול</w:t>
      </w:r>
      <w:r w:rsidR="003E514F">
        <w:rPr>
          <w:rFonts w:hint="cs"/>
          <w:rtl/>
        </w:rPr>
        <w:t xml:space="preserve"> והג</w:t>
      </w:r>
      <w:r w:rsidR="00B13483">
        <w:rPr>
          <w:rFonts w:hint="cs"/>
          <w:rtl/>
        </w:rPr>
        <w:t>ינות</w:t>
      </w:r>
      <w:r>
        <w:rPr>
          <w:rFonts w:hint="cs"/>
          <w:rtl/>
        </w:rPr>
        <w:t>. שנית,</w:t>
      </w:r>
      <w:r w:rsidR="003E514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בך </w:t>
      </w:r>
      <w:bookmarkStart w:id="729" w:name="_ETM_Q1_3722589"/>
      <w:bookmarkEnd w:id="729"/>
      <w:r w:rsidR="003E514F">
        <w:rPr>
          <w:rFonts w:hint="cs"/>
          <w:rtl/>
        </w:rPr>
        <w:t xml:space="preserve"> גם את יכולת </w:t>
      </w:r>
      <w:r>
        <w:rPr>
          <w:rFonts w:hint="cs"/>
          <w:rtl/>
        </w:rPr>
        <w:t>ההקשבה</w:t>
      </w:r>
      <w:r w:rsidR="00B13483">
        <w:rPr>
          <w:rFonts w:hint="cs"/>
          <w:rtl/>
        </w:rPr>
        <w:t xml:space="preserve">, וראינו את זה גם </w:t>
      </w:r>
      <w:bookmarkStart w:id="730" w:name="_ETM_Q1_3723399"/>
      <w:bookmarkEnd w:id="730"/>
      <w:r w:rsidR="00B13483">
        <w:rPr>
          <w:rFonts w:hint="cs"/>
          <w:rtl/>
        </w:rPr>
        <w:t xml:space="preserve">כשעבדנו ביחד, </w:t>
      </w:r>
      <w:r>
        <w:rPr>
          <w:rFonts w:hint="cs"/>
          <w:rtl/>
        </w:rPr>
        <w:t xml:space="preserve"> וה</w:t>
      </w:r>
      <w:r w:rsidR="003E514F">
        <w:rPr>
          <w:rFonts w:hint="cs"/>
          <w:rtl/>
        </w:rPr>
        <w:t>הכרה בערך שקיים גם במושג "הפשרה".</w:t>
      </w:r>
      <w:r>
        <w:rPr>
          <w:rFonts w:hint="cs"/>
          <w:rtl/>
        </w:rPr>
        <w:t xml:space="preserve"> </w:t>
      </w:r>
      <w:r w:rsidR="003E514F">
        <w:rPr>
          <w:rFonts w:hint="cs"/>
          <w:rtl/>
        </w:rPr>
        <w:t>ה</w:t>
      </w:r>
      <w:r>
        <w:rPr>
          <w:rFonts w:hint="cs"/>
          <w:rtl/>
        </w:rPr>
        <w:t xml:space="preserve">פשרה </w:t>
      </w:r>
      <w:bookmarkStart w:id="731" w:name="_ETM_Q1_3731105"/>
      <w:bookmarkEnd w:id="731"/>
      <w:r>
        <w:rPr>
          <w:rFonts w:hint="cs"/>
          <w:rtl/>
        </w:rPr>
        <w:t>כשלעצמה היא לא רק תוצאה</w:t>
      </w:r>
      <w:r w:rsidR="003E514F">
        <w:rPr>
          <w:rFonts w:hint="cs"/>
          <w:rtl/>
        </w:rPr>
        <w:t xml:space="preserve"> של מאבק כוחות</w:t>
      </w:r>
      <w:bookmarkStart w:id="732" w:name="_ETM_Q1_3737765"/>
      <w:bookmarkEnd w:id="732"/>
      <w:r w:rsidR="003E514F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אלא היא גם ערך שצריך </w:t>
      </w:r>
      <w:bookmarkStart w:id="733" w:name="_ETM_Q1_3738460"/>
      <w:bookmarkEnd w:id="733"/>
      <w:r w:rsidR="003E514F">
        <w:rPr>
          <w:rFonts w:hint="cs"/>
          <w:rtl/>
        </w:rPr>
        <w:t>לחתור</w:t>
      </w:r>
      <w:r>
        <w:rPr>
          <w:rFonts w:hint="cs"/>
          <w:rtl/>
        </w:rPr>
        <w:t xml:space="preserve"> אליו. אני מקווה</w:t>
      </w:r>
      <w:r w:rsidR="003E514F">
        <w:rPr>
          <w:rFonts w:hint="cs"/>
          <w:rtl/>
        </w:rPr>
        <w:t xml:space="preserve"> שהדבר הזה יאפיין גם את הכהונה שלך</w:t>
      </w:r>
      <w:r>
        <w:rPr>
          <w:rFonts w:hint="cs"/>
          <w:rtl/>
        </w:rPr>
        <w:t xml:space="preserve"> לא כחבר ועדה אלא כיו"ר ועדה. </w:t>
      </w:r>
      <w:bookmarkStart w:id="734" w:name="_ETM_Q1_3745844"/>
      <w:bookmarkEnd w:id="734"/>
    </w:p>
    <w:p w:rsidR="00B13483" w:rsidRDefault="00B13483" w:rsidP="00B13483">
      <w:pPr>
        <w:rPr>
          <w:rtl/>
        </w:rPr>
      </w:pPr>
      <w:bookmarkStart w:id="735" w:name="_ETM_Q1_3751753"/>
      <w:bookmarkStart w:id="736" w:name="_ETM_Q1_3751833"/>
      <w:bookmarkEnd w:id="735"/>
      <w:bookmarkEnd w:id="736"/>
    </w:p>
    <w:p w:rsidR="003E514F" w:rsidRDefault="009C6CEF" w:rsidP="00B13483">
      <w:pPr>
        <w:rPr>
          <w:rtl/>
        </w:rPr>
      </w:pPr>
      <w:bookmarkStart w:id="737" w:name="_ETM_Q1_3751868"/>
      <w:bookmarkStart w:id="738" w:name="_ETM_Q1_3751989"/>
      <w:bookmarkEnd w:id="737"/>
      <w:bookmarkEnd w:id="738"/>
      <w:r>
        <w:rPr>
          <w:rFonts w:hint="cs"/>
          <w:rtl/>
        </w:rPr>
        <w:t>הזכרת את מ</w:t>
      </w:r>
      <w:r w:rsidR="003E514F">
        <w:rPr>
          <w:rFonts w:hint="cs"/>
          <w:rtl/>
        </w:rPr>
        <w:t xml:space="preserve">אמרו של בן </w:t>
      </w:r>
      <w:proofErr w:type="spellStart"/>
      <w:r w:rsidR="003E514F">
        <w:rPr>
          <w:rFonts w:hint="cs"/>
          <w:rtl/>
        </w:rPr>
        <w:t>זומא</w:t>
      </w:r>
      <w:proofErr w:type="spellEnd"/>
      <w:r w:rsidR="003E514F">
        <w:rPr>
          <w:rFonts w:hint="cs"/>
          <w:rtl/>
        </w:rPr>
        <w:t xml:space="preserve"> מפרקי אבות: </w:t>
      </w:r>
      <w:r w:rsidR="00B13483">
        <w:rPr>
          <w:rFonts w:hint="cs"/>
          <w:rtl/>
        </w:rPr>
        <w:t>"</w:t>
      </w:r>
      <w:r w:rsidR="003E514F">
        <w:rPr>
          <w:rFonts w:hint="cs"/>
          <w:rtl/>
        </w:rPr>
        <w:t>איזהו</w:t>
      </w:r>
      <w:r>
        <w:rPr>
          <w:rFonts w:hint="cs"/>
          <w:rtl/>
        </w:rPr>
        <w:t xml:space="preserve"> עשיר </w:t>
      </w:r>
      <w:bookmarkStart w:id="739" w:name="_ETM_Q1_3754476"/>
      <w:bookmarkEnd w:id="739"/>
      <w:r>
        <w:rPr>
          <w:rFonts w:hint="cs"/>
          <w:rtl/>
        </w:rPr>
        <w:t>השמח בחלקו</w:t>
      </w:r>
      <w:r w:rsidR="00B13483">
        <w:rPr>
          <w:rFonts w:hint="cs"/>
          <w:rtl/>
        </w:rPr>
        <w:t>"</w:t>
      </w:r>
      <w:r>
        <w:rPr>
          <w:rFonts w:hint="cs"/>
          <w:rtl/>
        </w:rPr>
        <w:t xml:space="preserve">. טוב </w:t>
      </w:r>
      <w:r w:rsidR="003E514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להזכיר </w:t>
      </w:r>
      <w:r w:rsidR="003E514F">
        <w:rPr>
          <w:rFonts w:hint="cs"/>
          <w:rtl/>
        </w:rPr>
        <w:t xml:space="preserve">גם </w:t>
      </w:r>
      <w:bookmarkStart w:id="740" w:name="_ETM_Q1_3759630"/>
      <w:bookmarkEnd w:id="740"/>
      <w:r w:rsidR="003E514F">
        <w:rPr>
          <w:rFonts w:hint="cs"/>
          <w:rtl/>
        </w:rPr>
        <w:t xml:space="preserve">את המשכו של המשפט: </w:t>
      </w:r>
      <w:r w:rsidR="00B13483">
        <w:rPr>
          <w:rFonts w:hint="cs"/>
          <w:rtl/>
        </w:rPr>
        <w:t>"</w:t>
      </w:r>
      <w:r>
        <w:rPr>
          <w:rFonts w:hint="cs"/>
          <w:rtl/>
        </w:rPr>
        <w:t>איזהו הגיבור הכובש את יצרו</w:t>
      </w:r>
      <w:r w:rsidR="00B13483">
        <w:rPr>
          <w:rFonts w:hint="cs"/>
          <w:rtl/>
        </w:rPr>
        <w:t>"</w:t>
      </w:r>
      <w:r>
        <w:rPr>
          <w:rFonts w:hint="cs"/>
          <w:rtl/>
        </w:rPr>
        <w:t xml:space="preserve">. אני </w:t>
      </w:r>
      <w:bookmarkStart w:id="741" w:name="_ETM_Q1_3762505"/>
      <w:bookmarkEnd w:id="741"/>
      <w:r>
        <w:rPr>
          <w:rFonts w:hint="cs"/>
          <w:rtl/>
        </w:rPr>
        <w:t xml:space="preserve">מקווה שבחלק </w:t>
      </w:r>
      <w:r w:rsidR="003E514F">
        <w:rPr>
          <w:rFonts w:hint="cs"/>
          <w:rtl/>
        </w:rPr>
        <w:t>מ</w:t>
      </w:r>
      <w:r>
        <w:rPr>
          <w:rFonts w:hint="cs"/>
          <w:rtl/>
        </w:rPr>
        <w:t>היצרים העמוקים שלך לגבי</w:t>
      </w:r>
      <w:r w:rsidR="003E514F">
        <w:rPr>
          <w:rFonts w:hint="cs"/>
          <w:rtl/>
        </w:rPr>
        <w:t xml:space="preserve"> שינויים מהירים - - </w:t>
      </w:r>
      <w:bookmarkStart w:id="742" w:name="_ETM_Q1_3769175"/>
      <w:bookmarkEnd w:id="742"/>
      <w:r w:rsidR="003E514F">
        <w:rPr>
          <w:rFonts w:hint="cs"/>
          <w:rtl/>
        </w:rPr>
        <w:t>-</w:t>
      </w:r>
    </w:p>
    <w:p w:rsidR="001D52B0" w:rsidRDefault="001D52B0" w:rsidP="001D52B0">
      <w:pPr>
        <w:ind w:firstLine="0"/>
        <w:rPr>
          <w:rtl/>
        </w:rPr>
      </w:pPr>
      <w:bookmarkStart w:id="743" w:name="_ETM_Q1_3770024"/>
      <w:bookmarkStart w:id="744" w:name="_ETM_Q1_3770099"/>
      <w:bookmarkStart w:id="745" w:name="_ETM_Q1_3774862"/>
      <w:bookmarkStart w:id="746" w:name="_ETM_Q1_3774945"/>
      <w:bookmarkEnd w:id="743"/>
      <w:bookmarkEnd w:id="744"/>
      <w:bookmarkEnd w:id="745"/>
      <w:bookmarkEnd w:id="746"/>
    </w:p>
    <w:p w:rsidR="001D52B0" w:rsidRDefault="001D52B0" w:rsidP="002A026C">
      <w:pPr>
        <w:pStyle w:val="a4"/>
        <w:rPr>
          <w:rtl/>
        </w:rPr>
      </w:pPr>
      <w:bookmarkStart w:id="747" w:name="ET_knessetmember_6355_60"/>
      <w:r w:rsidRPr="002A026C">
        <w:rPr>
          <w:rStyle w:val="TagStyle"/>
          <w:rtl/>
        </w:rPr>
        <w:t xml:space="preserve"> &lt;&lt; דובר &gt;&gt;</w:t>
      </w:r>
      <w:r w:rsidRPr="001D52B0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1D52B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1D52B0" w:rsidRDefault="001D52B0" w:rsidP="001D52B0">
      <w:pPr>
        <w:pStyle w:val="KeepWithNext"/>
        <w:rPr>
          <w:rtl/>
          <w:lang w:eastAsia="he-IL"/>
        </w:rPr>
      </w:pPr>
    </w:p>
    <w:p w:rsidR="001D52B0" w:rsidRDefault="001D52B0" w:rsidP="001D5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העמוקים והבריאים. </w:t>
      </w:r>
    </w:p>
    <w:p w:rsidR="001D52B0" w:rsidRDefault="001D52B0" w:rsidP="003E514F">
      <w:pPr>
        <w:rPr>
          <w:rtl/>
        </w:rPr>
      </w:pPr>
    </w:p>
    <w:p w:rsidR="003E514F" w:rsidRDefault="003E514F" w:rsidP="002A026C">
      <w:pPr>
        <w:pStyle w:val="af6"/>
        <w:rPr>
          <w:rtl/>
        </w:rPr>
      </w:pPr>
      <w:bookmarkStart w:id="748" w:name="ET_yor_שמחה_רוטמן___יורַ_58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3E514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514F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8"/>
    </w:p>
    <w:p w:rsidR="003E514F" w:rsidRDefault="003E514F" w:rsidP="003E514F">
      <w:pPr>
        <w:pStyle w:val="KeepWithNext"/>
        <w:rPr>
          <w:rtl/>
        </w:rPr>
      </w:pPr>
    </w:p>
    <w:p w:rsidR="003E514F" w:rsidRDefault="003E514F" w:rsidP="003E514F">
      <w:pPr>
        <w:rPr>
          <w:rtl/>
        </w:rPr>
      </w:pPr>
      <w:r>
        <w:rPr>
          <w:rFonts w:hint="cs"/>
          <w:rtl/>
        </w:rPr>
        <w:t>ב</w:t>
      </w:r>
      <w:bookmarkStart w:id="749" w:name="_ETM_Q1_3769154"/>
      <w:bookmarkEnd w:id="749"/>
      <w:r>
        <w:rPr>
          <w:rFonts w:hint="cs"/>
          <w:rtl/>
        </w:rPr>
        <w:t xml:space="preserve">קיצור, אתה ממליץ לי לכבוש. </w:t>
      </w:r>
    </w:p>
    <w:p w:rsidR="001D52B0" w:rsidRPr="001D52B0" w:rsidRDefault="001D52B0" w:rsidP="001D52B0">
      <w:pPr>
        <w:rPr>
          <w:rtl/>
          <w:lang w:eastAsia="he-IL"/>
        </w:rPr>
      </w:pPr>
      <w:bookmarkStart w:id="750" w:name="_ETM_Q1_3773110"/>
      <w:bookmarkStart w:id="751" w:name="_ETM_Q1_3773175"/>
      <w:bookmarkStart w:id="752" w:name="_ETM_Q1_3773557"/>
      <w:bookmarkStart w:id="753" w:name="_ETM_Q1_3773630"/>
      <w:bookmarkStart w:id="754" w:name="_ETM_Q1_3774466"/>
      <w:bookmarkStart w:id="755" w:name="_ETM_Q1_3773667"/>
      <w:bookmarkStart w:id="756" w:name="_ETM_Q1_3773732"/>
      <w:bookmarkStart w:id="757" w:name="_ETM_Q1_3768755"/>
      <w:bookmarkStart w:id="758" w:name="_ETM_Q1_3768827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</w:p>
    <w:p w:rsidR="003E514F" w:rsidRDefault="003E514F" w:rsidP="002A026C">
      <w:pPr>
        <w:pStyle w:val="a4"/>
        <w:rPr>
          <w:rtl/>
        </w:rPr>
      </w:pPr>
      <w:bookmarkStart w:id="759" w:name="ET_knessetmember_6156_59"/>
      <w:r w:rsidRPr="002A026C">
        <w:rPr>
          <w:rStyle w:val="TagStyle"/>
          <w:rtl/>
        </w:rPr>
        <w:t xml:space="preserve"> &lt;&lt; דובר &gt;&gt;</w:t>
      </w:r>
      <w:r w:rsidRPr="003E514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E514F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9"/>
    </w:p>
    <w:p w:rsidR="003E514F" w:rsidRDefault="003E514F" w:rsidP="003E514F">
      <w:pPr>
        <w:pStyle w:val="KeepWithNext"/>
        <w:rPr>
          <w:rtl/>
        </w:rPr>
      </w:pPr>
    </w:p>
    <w:p w:rsidR="009C6CEF" w:rsidRDefault="003E514F" w:rsidP="003E514F">
      <w:pPr>
        <w:rPr>
          <w:rtl/>
        </w:rPr>
      </w:pPr>
      <w:bookmarkStart w:id="760" w:name="_ETM_Q1_3775034"/>
      <w:bookmarkStart w:id="761" w:name="_ETM_Q1_3775079"/>
      <w:bookmarkEnd w:id="760"/>
      <w:bookmarkEnd w:id="761"/>
      <w:r>
        <w:rPr>
          <w:rFonts w:hint="cs"/>
          <w:rtl/>
        </w:rPr>
        <w:t xml:space="preserve">אני ממליץ לך גם לשמור </w:t>
      </w:r>
      <w:bookmarkStart w:id="762" w:name="_ETM_Q1_3779791"/>
      <w:bookmarkEnd w:id="762"/>
      <w:r>
        <w:rPr>
          <w:rFonts w:hint="cs"/>
          <w:rtl/>
        </w:rPr>
        <w:t xml:space="preserve">על המידה הזו. </w:t>
      </w:r>
      <w:r w:rsidR="001D52B0">
        <w:rPr>
          <w:rFonts w:hint="cs"/>
          <w:rtl/>
        </w:rPr>
        <w:t xml:space="preserve"> </w:t>
      </w:r>
    </w:p>
    <w:p w:rsidR="001D52B0" w:rsidRDefault="001D52B0" w:rsidP="00B13483">
      <w:pPr>
        <w:ind w:firstLine="0"/>
        <w:rPr>
          <w:rtl/>
        </w:rPr>
      </w:pPr>
      <w:bookmarkStart w:id="763" w:name="_ETM_Q1_3774227"/>
      <w:bookmarkStart w:id="764" w:name="_ETM_Q1_3774298"/>
      <w:bookmarkStart w:id="765" w:name="_ETM_Q1_3774345"/>
      <w:bookmarkStart w:id="766" w:name="_ETM_Q1_3774404"/>
      <w:bookmarkEnd w:id="763"/>
      <w:bookmarkEnd w:id="764"/>
      <w:bookmarkEnd w:id="765"/>
      <w:bookmarkEnd w:id="766"/>
    </w:p>
    <w:p w:rsidR="001D52B0" w:rsidRDefault="001D52B0" w:rsidP="002A026C">
      <w:pPr>
        <w:pStyle w:val="a4"/>
        <w:rPr>
          <w:rtl/>
        </w:rPr>
      </w:pPr>
      <w:bookmarkStart w:id="767" w:name="ET_knessetmember_5785_61"/>
      <w:r w:rsidRPr="002A026C">
        <w:rPr>
          <w:rStyle w:val="TagStyle"/>
          <w:rtl/>
        </w:rPr>
        <w:t xml:space="preserve"> &lt;&lt; דובר &gt;&gt;</w:t>
      </w:r>
      <w:r w:rsidRPr="001D52B0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1D52B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"/>
    </w:p>
    <w:p w:rsidR="001D52B0" w:rsidRDefault="001D52B0" w:rsidP="001D52B0">
      <w:pPr>
        <w:pStyle w:val="KeepWithNext"/>
        <w:rPr>
          <w:rtl/>
          <w:lang w:eastAsia="he-IL"/>
        </w:rPr>
      </w:pPr>
    </w:p>
    <w:p w:rsidR="001D52B0" w:rsidRDefault="001D52B0" w:rsidP="001D52B0">
      <w:pPr>
        <w:rPr>
          <w:rtl/>
          <w:lang w:eastAsia="he-IL"/>
        </w:rPr>
      </w:pPr>
      <w:bookmarkStart w:id="768" w:name="_ETM_Q1_3773464"/>
      <w:bookmarkEnd w:id="768"/>
      <w:r>
        <w:rPr>
          <w:rFonts w:hint="cs"/>
          <w:rtl/>
          <w:lang w:eastAsia="he-IL"/>
        </w:rPr>
        <w:t xml:space="preserve">את זה </w:t>
      </w:r>
      <w:bookmarkStart w:id="769" w:name="_ETM_Q1_3774332"/>
      <w:bookmarkEnd w:id="769"/>
      <w:r>
        <w:rPr>
          <w:rFonts w:hint="cs"/>
          <w:rtl/>
          <w:lang w:eastAsia="he-IL"/>
        </w:rPr>
        <w:t>אתם כבר עושים. - - -</w:t>
      </w:r>
    </w:p>
    <w:p w:rsidR="001D52B0" w:rsidRDefault="001D52B0" w:rsidP="004403AB">
      <w:pPr>
        <w:ind w:firstLine="0"/>
        <w:rPr>
          <w:rtl/>
        </w:rPr>
      </w:pPr>
      <w:bookmarkStart w:id="770" w:name="_ETM_Q1_3779330"/>
      <w:bookmarkStart w:id="771" w:name="_ETM_Q1_3779405"/>
      <w:bookmarkStart w:id="772" w:name="_ETM_Q1_3768307"/>
      <w:bookmarkStart w:id="773" w:name="_ETM_Q1_3768347"/>
      <w:bookmarkStart w:id="774" w:name="_ETM_Q1_3778100"/>
      <w:bookmarkEnd w:id="770"/>
      <w:bookmarkEnd w:id="771"/>
      <w:bookmarkEnd w:id="772"/>
      <w:bookmarkEnd w:id="773"/>
      <w:bookmarkEnd w:id="774"/>
    </w:p>
    <w:p w:rsidR="001D52B0" w:rsidRDefault="001D52B0" w:rsidP="002A026C">
      <w:pPr>
        <w:pStyle w:val="a4"/>
        <w:rPr>
          <w:rtl/>
        </w:rPr>
      </w:pPr>
      <w:bookmarkStart w:id="775" w:name="ET_knessetmember_6166_62"/>
      <w:bookmarkStart w:id="776" w:name="ET_speaker_סגן_שר_במשרד_ראש_הממשלה_101"/>
      <w:r w:rsidRPr="002A026C">
        <w:rPr>
          <w:rStyle w:val="TagStyle"/>
          <w:rtl/>
        </w:rPr>
        <w:t xml:space="preserve"> &lt;&lt; דובר &gt;&gt;</w:t>
      </w:r>
      <w:r w:rsidRPr="001D52B0">
        <w:rPr>
          <w:rStyle w:val="TagStyle"/>
          <w:rtl/>
        </w:rPr>
        <w:t xml:space="preserve"> </w:t>
      </w:r>
      <w:r w:rsidR="00B10FA8">
        <w:rPr>
          <w:rtl/>
        </w:rPr>
        <w:t xml:space="preserve">סגן שר במשרד ראש הממשלה וסגן שר התחבורה והבטיחות בדרכים אורי </w:t>
      </w:r>
      <w:proofErr w:type="spellStart"/>
      <w:r w:rsidR="00B10FA8">
        <w:rPr>
          <w:rtl/>
        </w:rPr>
        <w:t>מקלב</w:t>
      </w:r>
      <w:proofErr w:type="spellEnd"/>
      <w:r>
        <w:rPr>
          <w:rtl/>
        </w:rPr>
        <w:t>:</w:t>
      </w:r>
      <w:r w:rsidRPr="001D52B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"/>
    </w:p>
    <w:bookmarkEnd w:id="776"/>
    <w:p w:rsidR="001D52B0" w:rsidRDefault="001D52B0" w:rsidP="001D52B0">
      <w:pPr>
        <w:pStyle w:val="KeepWithNext"/>
        <w:rPr>
          <w:rtl/>
          <w:lang w:eastAsia="he-IL"/>
        </w:rPr>
      </w:pPr>
    </w:p>
    <w:p w:rsidR="001D52B0" w:rsidRDefault="004403AB" w:rsidP="001D52B0">
      <w:pPr>
        <w:rPr>
          <w:rtl/>
          <w:lang w:eastAsia="he-IL"/>
        </w:rPr>
      </w:pPr>
      <w:bookmarkStart w:id="777" w:name="_ETM_Q1_3778669"/>
      <w:bookmarkStart w:id="778" w:name="_ETM_Q1_3778733"/>
      <w:bookmarkEnd w:id="777"/>
      <w:bookmarkEnd w:id="778"/>
      <w:r>
        <w:rPr>
          <w:rFonts w:hint="cs"/>
          <w:rtl/>
          <w:lang w:eastAsia="he-IL"/>
        </w:rPr>
        <w:t>אבל את היצרים של האחרים</w:t>
      </w:r>
      <w:r w:rsidR="001D52B0">
        <w:rPr>
          <w:rFonts w:hint="cs"/>
          <w:rtl/>
          <w:lang w:eastAsia="he-IL"/>
        </w:rPr>
        <w:t xml:space="preserve"> אתה צריך </w:t>
      </w:r>
      <w:bookmarkStart w:id="779" w:name="_ETM_Q1_3780344"/>
      <w:bookmarkEnd w:id="779"/>
      <w:r w:rsidR="001D52B0">
        <w:rPr>
          <w:rFonts w:hint="cs"/>
          <w:rtl/>
          <w:lang w:eastAsia="he-IL"/>
        </w:rPr>
        <w:t>לדכא, את שלך תכבוש.</w:t>
      </w:r>
    </w:p>
    <w:p w:rsidR="001D52B0" w:rsidRDefault="001D52B0" w:rsidP="001D52B0">
      <w:pPr>
        <w:ind w:firstLine="0"/>
        <w:rPr>
          <w:rtl/>
          <w:lang w:eastAsia="he-IL"/>
        </w:rPr>
      </w:pPr>
      <w:bookmarkStart w:id="780" w:name="_ETM_Q1_3778265"/>
      <w:bookmarkStart w:id="781" w:name="_ETM_Q1_3778339"/>
      <w:bookmarkStart w:id="782" w:name="_ETM_Q1_3781994"/>
      <w:bookmarkStart w:id="783" w:name="_ETM_Q1_3782054"/>
      <w:bookmarkEnd w:id="780"/>
      <w:bookmarkEnd w:id="781"/>
      <w:bookmarkEnd w:id="782"/>
      <w:bookmarkEnd w:id="783"/>
    </w:p>
    <w:p w:rsidR="001D52B0" w:rsidRDefault="001D52B0" w:rsidP="002A026C">
      <w:pPr>
        <w:pStyle w:val="a4"/>
        <w:rPr>
          <w:rtl/>
        </w:rPr>
      </w:pPr>
      <w:bookmarkStart w:id="784" w:name="ET_knessetmember_6156_63"/>
      <w:r w:rsidRPr="002A026C">
        <w:rPr>
          <w:rStyle w:val="TagStyle"/>
          <w:rtl/>
        </w:rPr>
        <w:t xml:space="preserve"> &lt;&lt; דובר &gt;&gt;</w:t>
      </w:r>
      <w:r w:rsidRPr="001D52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D52B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1D52B0" w:rsidRDefault="001D52B0" w:rsidP="001D52B0">
      <w:pPr>
        <w:pStyle w:val="KeepWithNext"/>
        <w:rPr>
          <w:rtl/>
          <w:lang w:eastAsia="he-IL"/>
        </w:rPr>
      </w:pPr>
    </w:p>
    <w:p w:rsidR="001D52B0" w:rsidRDefault="001D52B0" w:rsidP="00B13483">
      <w:pPr>
        <w:rPr>
          <w:rtl/>
          <w:lang w:eastAsia="he-IL"/>
        </w:rPr>
      </w:pPr>
      <w:bookmarkStart w:id="785" w:name="_ETM_Q1_3783638"/>
      <w:bookmarkStart w:id="786" w:name="_ETM_Q1_3783696"/>
      <w:bookmarkEnd w:id="785"/>
      <w:bookmarkEnd w:id="786"/>
      <w:r>
        <w:rPr>
          <w:rFonts w:hint="cs"/>
          <w:rtl/>
          <w:lang w:eastAsia="he-IL"/>
        </w:rPr>
        <w:t>זהו</w:t>
      </w:r>
      <w:r w:rsidR="00B13483">
        <w:rPr>
          <w:rFonts w:hint="cs"/>
          <w:rtl/>
          <w:lang w:eastAsia="he-IL"/>
        </w:rPr>
        <w:t>, בדיוק</w:t>
      </w:r>
      <w:r>
        <w:rPr>
          <w:rFonts w:hint="cs"/>
          <w:rtl/>
          <w:lang w:eastAsia="he-IL"/>
        </w:rPr>
        <w:t xml:space="preserve">. תזכור גם שהגבורה לפעמים </w:t>
      </w:r>
      <w:bookmarkStart w:id="787" w:name="_ETM_Q1_3787040"/>
      <w:bookmarkEnd w:id="787"/>
      <w:r>
        <w:rPr>
          <w:rFonts w:hint="cs"/>
          <w:rtl/>
          <w:lang w:eastAsia="he-IL"/>
        </w:rPr>
        <w:t xml:space="preserve">באה לידי ביטוי בכיבוש היצר. אם הזכרנו את בן </w:t>
      </w:r>
      <w:proofErr w:type="spellStart"/>
      <w:r>
        <w:rPr>
          <w:rFonts w:hint="cs"/>
          <w:rtl/>
          <w:lang w:eastAsia="he-IL"/>
        </w:rPr>
        <w:t>זומא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8" w:name="_ETM_Q1_3794267"/>
      <w:bookmarkEnd w:id="788"/>
      <w:r w:rsidR="00B134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מאמר הזה על הגבורה אז באבות דרבי </w:t>
      </w:r>
      <w:bookmarkStart w:id="789" w:name="_ETM_Q1_3796406"/>
      <w:bookmarkEnd w:id="789"/>
      <w:r>
        <w:rPr>
          <w:rFonts w:hint="cs"/>
          <w:rtl/>
          <w:lang w:eastAsia="he-IL"/>
        </w:rPr>
        <w:t>נתן ישנו המשך למאמר הזה</w:t>
      </w:r>
      <w:bookmarkStart w:id="790" w:name="_ETM_Q1_3768434"/>
      <w:bookmarkStart w:id="791" w:name="_ETM_Q1_3768481"/>
      <w:bookmarkStart w:id="792" w:name="_ETM_Q1_3781506"/>
      <w:bookmarkStart w:id="793" w:name="_ETM_Q1_3781550"/>
      <w:bookmarkStart w:id="794" w:name="_ETM_Q1_3781612"/>
      <w:bookmarkStart w:id="795" w:name="_ETM_Q1_3781649"/>
      <w:bookmarkStart w:id="796" w:name="_ETM_Q1_3783722"/>
      <w:bookmarkStart w:id="797" w:name="_ETM_Q1_3783766"/>
      <w:bookmarkStart w:id="798" w:name="_ETM_Q1_3786154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r>
        <w:rPr>
          <w:rFonts w:hint="cs"/>
          <w:rtl/>
          <w:lang w:eastAsia="he-IL"/>
        </w:rPr>
        <w:t xml:space="preserve"> מפיו: </w:t>
      </w:r>
      <w:r w:rsidR="00B1348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r w:rsidR="009C6CEF">
        <w:rPr>
          <w:rFonts w:hint="cs"/>
          <w:rtl/>
        </w:rPr>
        <w:t>יז</w:t>
      </w:r>
      <w:r>
        <w:rPr>
          <w:rFonts w:hint="cs"/>
          <w:rtl/>
        </w:rPr>
        <w:t xml:space="preserve">הו </w:t>
      </w:r>
      <w:r w:rsidR="009C6CEF">
        <w:rPr>
          <w:rFonts w:hint="cs"/>
          <w:rtl/>
        </w:rPr>
        <w:t>הגיבור</w:t>
      </w:r>
      <w:r>
        <w:rPr>
          <w:rFonts w:hint="cs"/>
          <w:rtl/>
        </w:rPr>
        <w:t xml:space="preserve"> שבגיבורים</w:t>
      </w:r>
      <w:r w:rsidR="009C6CE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C6CEF">
        <w:rPr>
          <w:rFonts w:hint="cs"/>
          <w:rtl/>
        </w:rPr>
        <w:t>הופך ש</w:t>
      </w:r>
      <w:r>
        <w:rPr>
          <w:rFonts w:hint="cs"/>
          <w:rtl/>
        </w:rPr>
        <w:t>ונאו לאוהבו</w:t>
      </w:r>
      <w:r w:rsidR="00B13483">
        <w:rPr>
          <w:rFonts w:hint="cs"/>
          <w:rtl/>
        </w:rPr>
        <w:t>"</w:t>
      </w:r>
      <w:r>
        <w:rPr>
          <w:rFonts w:hint="cs"/>
          <w:rtl/>
        </w:rPr>
        <w:t>. אני מאוד מקווה שהע</w:t>
      </w:r>
      <w:r w:rsidR="009C6CEF">
        <w:rPr>
          <w:rFonts w:hint="cs"/>
          <w:rtl/>
        </w:rPr>
        <w:t xml:space="preserve">צה </w:t>
      </w:r>
      <w:bookmarkStart w:id="799" w:name="_ETM_Q1_3805692"/>
      <w:bookmarkEnd w:id="799"/>
      <w:r w:rsidR="009C6CEF">
        <w:rPr>
          <w:rFonts w:hint="cs"/>
          <w:rtl/>
        </w:rPr>
        <w:t xml:space="preserve">הזו של בן </w:t>
      </w:r>
      <w:proofErr w:type="spellStart"/>
      <w:r w:rsidR="009C6CEF">
        <w:rPr>
          <w:rFonts w:hint="cs"/>
          <w:rtl/>
        </w:rPr>
        <w:t>זומא</w:t>
      </w:r>
      <w:proofErr w:type="spellEnd"/>
      <w:r w:rsidR="009C6CEF">
        <w:rPr>
          <w:rFonts w:hint="cs"/>
          <w:rtl/>
        </w:rPr>
        <w:t xml:space="preserve"> תהיה לנגד עינך במהלכים שתוביל כאן. </w:t>
      </w:r>
      <w:bookmarkStart w:id="800" w:name="_ETM_Q1_3813268"/>
      <w:bookmarkEnd w:id="800"/>
      <w:r w:rsidR="009C6CEF">
        <w:rPr>
          <w:rFonts w:hint="cs"/>
          <w:rtl/>
        </w:rPr>
        <w:t>אנח</w:t>
      </w:r>
      <w:r>
        <w:rPr>
          <w:rFonts w:hint="cs"/>
          <w:rtl/>
        </w:rPr>
        <w:t>נו נדע לתת לך פייט אימתני, ל</w:t>
      </w:r>
      <w:bookmarkStart w:id="801" w:name="_ETM_Q1_3814911"/>
      <w:bookmarkEnd w:id="801"/>
      <w:r>
        <w:rPr>
          <w:rFonts w:hint="cs"/>
          <w:rtl/>
        </w:rPr>
        <w:t>א פחות מזה שאתה ידעת לתת לנו, ונשתד</w:t>
      </w:r>
      <w:r w:rsidR="009C6CEF">
        <w:rPr>
          <w:rFonts w:hint="cs"/>
          <w:rtl/>
        </w:rPr>
        <w:t xml:space="preserve">ל לעלות עליך בנושא </w:t>
      </w:r>
      <w:bookmarkStart w:id="802" w:name="_ETM_Q1_3822451"/>
      <w:bookmarkEnd w:id="802"/>
      <w:r w:rsidR="00B13483">
        <w:rPr>
          <w:rFonts w:hint="cs"/>
          <w:rtl/>
        </w:rPr>
        <w:t>הזה. איחו</w:t>
      </w:r>
      <w:bookmarkStart w:id="803" w:name="_ETM_Q1_3844574"/>
      <w:bookmarkEnd w:id="803"/>
      <w:r w:rsidR="00B13483">
        <w:rPr>
          <w:rFonts w:hint="cs"/>
          <w:rtl/>
        </w:rPr>
        <w:t xml:space="preserve">לי </w:t>
      </w:r>
      <w:r w:rsidR="009C6CEF">
        <w:rPr>
          <w:rFonts w:hint="cs"/>
          <w:rtl/>
        </w:rPr>
        <w:t>הצלחה.</w:t>
      </w:r>
      <w:bookmarkStart w:id="804" w:name="_ETM_Q1_3824101"/>
      <w:bookmarkStart w:id="805" w:name="_ETM_Q1_3824151"/>
      <w:bookmarkStart w:id="806" w:name="_ETM_Q1_3829043"/>
      <w:bookmarkStart w:id="807" w:name="_ETM_Q1_3829108"/>
      <w:bookmarkEnd w:id="804"/>
      <w:bookmarkEnd w:id="805"/>
      <w:bookmarkEnd w:id="806"/>
      <w:bookmarkEnd w:id="807"/>
    </w:p>
    <w:p w:rsidR="001D52B0" w:rsidRDefault="001D52B0" w:rsidP="001D52B0">
      <w:pPr>
        <w:rPr>
          <w:rtl/>
          <w:lang w:eastAsia="he-IL"/>
        </w:rPr>
      </w:pPr>
      <w:bookmarkStart w:id="808" w:name="_ETM_Q1_3836919"/>
      <w:bookmarkStart w:id="809" w:name="_ETM_Q1_3836984"/>
      <w:bookmarkEnd w:id="808"/>
      <w:bookmarkEnd w:id="809"/>
    </w:p>
    <w:p w:rsidR="001D52B0" w:rsidRDefault="001D52B0" w:rsidP="002A026C">
      <w:pPr>
        <w:pStyle w:val="af6"/>
        <w:rPr>
          <w:rtl/>
        </w:rPr>
      </w:pPr>
      <w:bookmarkStart w:id="810" w:name="ET_yor_שמחה_רוטמן___יורַ_64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1D52B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52B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:rsidR="001D52B0" w:rsidRDefault="001D52B0" w:rsidP="001D52B0">
      <w:pPr>
        <w:pStyle w:val="KeepWithNext"/>
        <w:rPr>
          <w:rtl/>
          <w:lang w:eastAsia="he-IL"/>
        </w:rPr>
      </w:pPr>
    </w:p>
    <w:p w:rsidR="001D52B0" w:rsidRDefault="001D52B0" w:rsidP="001D52B0">
      <w:pPr>
        <w:rPr>
          <w:rtl/>
          <w:lang w:eastAsia="he-IL"/>
        </w:rPr>
      </w:pPr>
      <w:bookmarkStart w:id="811" w:name="_ETM_Q1_3829919"/>
      <w:bookmarkEnd w:id="811"/>
      <w:r>
        <w:rPr>
          <w:rFonts w:hint="cs"/>
          <w:rtl/>
          <w:lang w:eastAsia="he-IL"/>
        </w:rPr>
        <w:t xml:space="preserve">תודה. </w:t>
      </w:r>
      <w:bookmarkStart w:id="812" w:name="_ETM_Q1_3832311"/>
      <w:bookmarkEnd w:id="812"/>
      <w:r>
        <w:rPr>
          <w:rFonts w:hint="cs"/>
          <w:rtl/>
          <w:lang w:eastAsia="he-IL"/>
        </w:rPr>
        <w:t xml:space="preserve"> מיכל, סגנית </w:t>
      </w:r>
      <w:bookmarkStart w:id="813" w:name="_ETM_Q1_3837042"/>
      <w:bookmarkEnd w:id="813"/>
      <w:r>
        <w:rPr>
          <w:rFonts w:hint="cs"/>
          <w:rtl/>
          <w:lang w:eastAsia="he-IL"/>
        </w:rPr>
        <w:t>שר, בבקשה.</w:t>
      </w:r>
    </w:p>
    <w:p w:rsidR="001D52B0" w:rsidRDefault="001D52B0" w:rsidP="001D52B0">
      <w:pPr>
        <w:ind w:firstLine="0"/>
        <w:rPr>
          <w:rtl/>
          <w:lang w:eastAsia="he-IL"/>
        </w:rPr>
      </w:pPr>
      <w:bookmarkStart w:id="814" w:name="_ETM_Q1_3832363"/>
      <w:bookmarkStart w:id="815" w:name="_ETM_Q1_3832413"/>
      <w:bookmarkStart w:id="816" w:name="_ETM_Q1_3832469"/>
      <w:bookmarkStart w:id="817" w:name="_ETM_Q1_3833810"/>
      <w:bookmarkEnd w:id="814"/>
      <w:bookmarkEnd w:id="815"/>
      <w:bookmarkEnd w:id="816"/>
      <w:bookmarkEnd w:id="817"/>
    </w:p>
    <w:p w:rsidR="001D52B0" w:rsidRDefault="001D52B0" w:rsidP="002A026C">
      <w:pPr>
        <w:pStyle w:val="a4"/>
        <w:rPr>
          <w:rtl/>
        </w:rPr>
      </w:pPr>
      <w:bookmarkStart w:id="818" w:name="ET_knessetmember_6150_65"/>
      <w:bookmarkStart w:id="819" w:name="ET_speaker_סגנית_שר_האוצר_מיכל_מרי_102"/>
      <w:r w:rsidRPr="002A026C">
        <w:rPr>
          <w:rStyle w:val="TagStyle"/>
          <w:rtl/>
        </w:rPr>
        <w:t xml:space="preserve"> &lt;&lt; דובר &gt;&gt;</w:t>
      </w:r>
      <w:r w:rsidRPr="001D52B0">
        <w:rPr>
          <w:rStyle w:val="TagStyle"/>
          <w:rtl/>
        </w:rPr>
        <w:t xml:space="preserve"> </w:t>
      </w:r>
      <w:r w:rsidR="00B10FA8">
        <w:rPr>
          <w:rFonts w:hint="cs"/>
          <w:rtl/>
        </w:rPr>
        <w:t>סגנית שר האוצר מ</w:t>
      </w:r>
      <w:r>
        <w:rPr>
          <w:rtl/>
        </w:rPr>
        <w:t xml:space="preserve">יכל מרים </w:t>
      </w:r>
      <w:proofErr w:type="spellStart"/>
      <w:r>
        <w:rPr>
          <w:rtl/>
        </w:rPr>
        <w:t>וולדיגר</w:t>
      </w:r>
      <w:proofErr w:type="spellEnd"/>
      <w:r w:rsidR="00B10FA8">
        <w:rPr>
          <w:rFonts w:hint="cs"/>
          <w:rtl/>
        </w:rPr>
        <w:t>:</w:t>
      </w:r>
      <w:r>
        <w:rPr>
          <w:rtl/>
        </w:rPr>
        <w:t xml:space="preserve"> </w:t>
      </w:r>
      <w:r w:rsidRPr="001D52B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"/>
    </w:p>
    <w:bookmarkEnd w:id="819"/>
    <w:p w:rsidR="001D52B0" w:rsidRDefault="001D52B0" w:rsidP="001D52B0">
      <w:pPr>
        <w:pStyle w:val="KeepWithNext"/>
        <w:rPr>
          <w:rtl/>
          <w:lang w:eastAsia="he-IL"/>
        </w:rPr>
      </w:pPr>
    </w:p>
    <w:p w:rsidR="00261C12" w:rsidRDefault="001D52B0" w:rsidP="00B13483">
      <w:pPr>
        <w:rPr>
          <w:rtl/>
        </w:rPr>
      </w:pPr>
      <w:bookmarkStart w:id="820" w:name="_ETM_Q1_3834454"/>
      <w:bookmarkStart w:id="821" w:name="_ETM_Q1_3834502"/>
      <w:bookmarkEnd w:id="820"/>
      <w:bookmarkEnd w:id="821"/>
      <w:r>
        <w:rPr>
          <w:rFonts w:hint="cs"/>
          <w:rtl/>
          <w:lang w:eastAsia="he-IL"/>
        </w:rPr>
        <w:t>שמחה</w:t>
      </w:r>
      <w:bookmarkStart w:id="822" w:name="_ETM_Q1_3824220"/>
      <w:bookmarkStart w:id="823" w:name="_ETM_Q1_3824260"/>
      <w:bookmarkEnd w:id="822"/>
      <w:bookmarkEnd w:id="823"/>
      <w:r>
        <w:rPr>
          <w:rFonts w:hint="cs"/>
          <w:rtl/>
          <w:lang w:eastAsia="he-IL"/>
        </w:rPr>
        <w:t xml:space="preserve"> יקירי, שמחה</w:t>
      </w:r>
      <w:r w:rsidR="004E5EDC">
        <w:rPr>
          <w:rFonts w:hint="cs"/>
          <w:rtl/>
        </w:rPr>
        <w:t xml:space="preserve"> הוא לא רק חבר</w:t>
      </w:r>
      <w:r>
        <w:rPr>
          <w:rFonts w:hint="cs"/>
          <w:rtl/>
        </w:rPr>
        <w:t xml:space="preserve"> סיעתי, הוא לא רק </w:t>
      </w:r>
      <w:bookmarkStart w:id="824" w:name="_ETM_Q1_3846149"/>
      <w:bookmarkEnd w:id="824"/>
      <w:r>
        <w:rPr>
          <w:rFonts w:hint="cs"/>
          <w:rtl/>
        </w:rPr>
        <w:t>חבר</w:t>
      </w:r>
      <w:r w:rsidR="004E5EDC">
        <w:rPr>
          <w:rFonts w:hint="cs"/>
          <w:rtl/>
        </w:rPr>
        <w:t xml:space="preserve">, נקודה. </w:t>
      </w:r>
      <w:bookmarkStart w:id="825" w:name="_ETM_Q1_3844094"/>
      <w:bookmarkEnd w:id="825"/>
      <w:r w:rsidR="004E5EDC">
        <w:rPr>
          <w:rFonts w:hint="cs"/>
          <w:rtl/>
        </w:rPr>
        <w:t xml:space="preserve">שמחה הוא לא רק עורך דין ממולח והוא לא רק </w:t>
      </w:r>
      <w:bookmarkStart w:id="826" w:name="_ETM_Q1_3849245"/>
      <w:bookmarkEnd w:id="826"/>
      <w:r>
        <w:rPr>
          <w:rFonts w:hint="cs"/>
          <w:rtl/>
        </w:rPr>
        <w:t>סופר, הוא לא רק  פוליטיקא</w:t>
      </w:r>
      <w:r w:rsidR="004E5EDC">
        <w:rPr>
          <w:rFonts w:hint="cs"/>
          <w:rtl/>
        </w:rPr>
        <w:t>י</w:t>
      </w:r>
      <w:r w:rsidR="00B13483">
        <w:rPr>
          <w:rFonts w:hint="cs"/>
          <w:rtl/>
        </w:rPr>
        <w:t xml:space="preserve"> משכמו ומעלה. בעיניי,</w:t>
      </w:r>
      <w:r>
        <w:rPr>
          <w:rFonts w:hint="cs"/>
          <w:rtl/>
        </w:rPr>
        <w:t xml:space="preserve"> שמחה הוא עמוד האש ל</w:t>
      </w:r>
      <w:r w:rsidR="004E5EDC">
        <w:rPr>
          <w:rFonts w:hint="cs"/>
          <w:rtl/>
        </w:rPr>
        <w:t xml:space="preserve">פני </w:t>
      </w:r>
      <w:bookmarkStart w:id="827" w:name="_ETM_Q1_3856234"/>
      <w:bookmarkEnd w:id="827"/>
      <w:r w:rsidR="004E5EDC">
        <w:rPr>
          <w:rFonts w:hint="cs"/>
          <w:rtl/>
        </w:rPr>
        <w:t xml:space="preserve">המחנה. אדם מאמין, עם הרבה מאוד יידע בכל התחומים והנושאים. </w:t>
      </w:r>
      <w:bookmarkStart w:id="828" w:name="_ETM_Q1_3862989"/>
      <w:bookmarkEnd w:id="828"/>
      <w:r w:rsidR="004E5EDC">
        <w:rPr>
          <w:rFonts w:hint="cs"/>
          <w:rtl/>
        </w:rPr>
        <w:t>תמיד אפשר להישען עליך, תמיד בסבר פנים יפות</w:t>
      </w:r>
      <w:r w:rsidR="00261C12">
        <w:rPr>
          <w:rFonts w:hint="cs"/>
          <w:rtl/>
        </w:rPr>
        <w:t>.</w:t>
      </w:r>
      <w:r w:rsidR="004E5EDC">
        <w:rPr>
          <w:rFonts w:hint="cs"/>
          <w:rtl/>
        </w:rPr>
        <w:t xml:space="preserve"> </w:t>
      </w:r>
      <w:bookmarkStart w:id="829" w:name="_ETM_Q1_3870243"/>
      <w:bookmarkEnd w:id="829"/>
      <w:r w:rsidR="004E5EDC">
        <w:rPr>
          <w:rFonts w:hint="cs"/>
          <w:rtl/>
        </w:rPr>
        <w:t xml:space="preserve">תמיד </w:t>
      </w:r>
      <w:proofErr w:type="spellStart"/>
      <w:r w:rsidR="004E5EDC">
        <w:rPr>
          <w:rFonts w:hint="cs"/>
          <w:rtl/>
        </w:rPr>
        <w:t>תמיד</w:t>
      </w:r>
      <w:proofErr w:type="spellEnd"/>
      <w:r w:rsidR="00261C12">
        <w:rPr>
          <w:rFonts w:hint="cs"/>
          <w:rtl/>
        </w:rPr>
        <w:t xml:space="preserve"> </w:t>
      </w:r>
      <w:proofErr w:type="spellStart"/>
      <w:r w:rsidR="00261C12">
        <w:rPr>
          <w:rFonts w:hint="cs"/>
          <w:rtl/>
        </w:rPr>
        <w:t>תמיד</w:t>
      </w:r>
      <w:proofErr w:type="spellEnd"/>
      <w:r w:rsidR="004E5EDC">
        <w:rPr>
          <w:rFonts w:hint="cs"/>
          <w:rtl/>
        </w:rPr>
        <w:t xml:space="preserve"> מוכן לעזור לפרט ולכל</w:t>
      </w:r>
      <w:r w:rsidR="00261C12">
        <w:rPr>
          <w:rFonts w:hint="cs"/>
          <w:rtl/>
        </w:rPr>
        <w:t>ל</w:t>
      </w:r>
      <w:r w:rsidR="004E5EDC">
        <w:rPr>
          <w:rFonts w:hint="cs"/>
          <w:rtl/>
        </w:rPr>
        <w:t xml:space="preserve">. </w:t>
      </w:r>
      <w:r w:rsidR="00261C12">
        <w:rPr>
          <w:rFonts w:hint="cs"/>
          <w:rtl/>
        </w:rPr>
        <w:t xml:space="preserve">שמחה, </w:t>
      </w:r>
      <w:r w:rsidR="004E5EDC">
        <w:rPr>
          <w:rFonts w:hint="cs"/>
          <w:rtl/>
        </w:rPr>
        <w:t xml:space="preserve">אין לי צל של </w:t>
      </w:r>
      <w:bookmarkStart w:id="830" w:name="_ETM_Q1_3876173"/>
      <w:bookmarkEnd w:id="830"/>
      <w:r w:rsidR="004E5EDC">
        <w:rPr>
          <w:rFonts w:hint="cs"/>
          <w:rtl/>
        </w:rPr>
        <w:t>ספק שתעשה</w:t>
      </w:r>
      <w:r w:rsidR="00261C12">
        <w:rPr>
          <w:rFonts w:hint="cs"/>
          <w:rtl/>
        </w:rPr>
        <w:t xml:space="preserve"> </w:t>
      </w:r>
      <w:bookmarkStart w:id="831" w:name="_ETM_Q1_3877404"/>
      <w:bookmarkEnd w:id="831"/>
      <w:r w:rsidR="00261C12">
        <w:rPr>
          <w:rFonts w:hint="cs"/>
          <w:rtl/>
        </w:rPr>
        <w:t>כול כך הרבה</w:t>
      </w:r>
      <w:r w:rsidR="004E5EDC">
        <w:rPr>
          <w:rFonts w:hint="cs"/>
          <w:rtl/>
        </w:rPr>
        <w:t xml:space="preserve"> לטובת</w:t>
      </w:r>
      <w:r w:rsidR="00261C12">
        <w:rPr>
          <w:rFonts w:hint="cs"/>
          <w:rtl/>
        </w:rPr>
        <w:t xml:space="preserve"> מדינת ישראל, לטובת</w:t>
      </w:r>
      <w:r w:rsidR="004E5EDC">
        <w:rPr>
          <w:rFonts w:hint="cs"/>
          <w:rtl/>
        </w:rPr>
        <w:t xml:space="preserve"> מערכת המשפט במדינת ישראל. אני חייבת לומר </w:t>
      </w:r>
      <w:bookmarkStart w:id="832" w:name="_ETM_Q1_3885099"/>
      <w:bookmarkEnd w:id="832"/>
      <w:r w:rsidR="00261C12">
        <w:rPr>
          <w:rFonts w:hint="cs"/>
          <w:rtl/>
        </w:rPr>
        <w:t>ש</w:t>
      </w:r>
      <w:r w:rsidR="004E5EDC">
        <w:rPr>
          <w:rFonts w:hint="cs"/>
          <w:rtl/>
        </w:rPr>
        <w:t>אני לא ישנה הרבה בלילה</w:t>
      </w:r>
      <w:r w:rsidR="00261C12">
        <w:rPr>
          <w:rFonts w:hint="cs"/>
          <w:rtl/>
        </w:rPr>
        <w:t xml:space="preserve">, אבל הפעם אני אשן </w:t>
      </w:r>
      <w:bookmarkStart w:id="833" w:name="_ETM_Q1_3890503"/>
      <w:bookmarkEnd w:id="833"/>
      <w:r w:rsidR="00261C12">
        <w:rPr>
          <w:rFonts w:hint="cs"/>
          <w:rtl/>
        </w:rPr>
        <w:t>הרבה יותר טוב</w:t>
      </w:r>
      <w:r w:rsidR="00B13483">
        <w:rPr>
          <w:rFonts w:hint="cs"/>
          <w:rtl/>
        </w:rPr>
        <w:t xml:space="preserve">  משום </w:t>
      </w:r>
      <w:r w:rsidR="004E5EDC">
        <w:rPr>
          <w:rFonts w:hint="cs"/>
          <w:rtl/>
        </w:rPr>
        <w:t>שאני יודע</w:t>
      </w:r>
      <w:r w:rsidR="00261C12">
        <w:rPr>
          <w:rFonts w:hint="cs"/>
          <w:rtl/>
        </w:rPr>
        <w:t>ת</w:t>
      </w:r>
      <w:r w:rsidR="004E5EDC">
        <w:rPr>
          <w:rFonts w:hint="cs"/>
          <w:rtl/>
        </w:rPr>
        <w:t xml:space="preserve"> שהמפתחות של </w:t>
      </w:r>
      <w:bookmarkStart w:id="834" w:name="_ETM_Q1_3890980"/>
      <w:bookmarkEnd w:id="834"/>
      <w:r w:rsidR="004E5EDC">
        <w:rPr>
          <w:rFonts w:hint="cs"/>
          <w:rtl/>
        </w:rPr>
        <w:t>הועדה הזו,</w:t>
      </w:r>
      <w:r w:rsidR="00261C12">
        <w:rPr>
          <w:rFonts w:hint="cs"/>
          <w:rtl/>
        </w:rPr>
        <w:t xml:space="preserve"> שהיא כול כך חשובה, נמצאים</w:t>
      </w:r>
      <w:r w:rsidR="004E5EDC">
        <w:rPr>
          <w:rFonts w:hint="cs"/>
          <w:rtl/>
        </w:rPr>
        <w:t xml:space="preserve"> אצלך בידיים. </w:t>
      </w:r>
    </w:p>
    <w:p w:rsidR="00261C12" w:rsidRDefault="00261C12" w:rsidP="00261C12">
      <w:pPr>
        <w:rPr>
          <w:rtl/>
        </w:rPr>
      </w:pPr>
      <w:bookmarkStart w:id="835" w:name="_ETM_Q1_3892727"/>
      <w:bookmarkStart w:id="836" w:name="_ETM_Q1_3892768"/>
      <w:bookmarkEnd w:id="835"/>
      <w:bookmarkEnd w:id="836"/>
    </w:p>
    <w:p w:rsidR="00261C12" w:rsidRDefault="004403AB" w:rsidP="00B13483">
      <w:pPr>
        <w:rPr>
          <w:rtl/>
          <w:lang w:eastAsia="he-IL"/>
        </w:rPr>
      </w:pPr>
      <w:bookmarkStart w:id="837" w:name="_ETM_Q1_3892797"/>
      <w:bookmarkStart w:id="838" w:name="_ETM_Q1_3892857"/>
      <w:bookmarkEnd w:id="837"/>
      <w:bookmarkEnd w:id="838"/>
      <w:r>
        <w:rPr>
          <w:rFonts w:hint="cs"/>
          <w:rtl/>
        </w:rPr>
        <w:t>אני לא כ</w:t>
      </w:r>
      <w:r w:rsidR="00261C12">
        <w:rPr>
          <w:rFonts w:hint="cs"/>
          <w:rtl/>
        </w:rPr>
        <w:t xml:space="preserve">הן, ובכל </w:t>
      </w:r>
      <w:bookmarkStart w:id="839" w:name="_ETM_Q1_3894858"/>
      <w:bookmarkEnd w:id="839"/>
      <w:r w:rsidR="00261C12">
        <w:rPr>
          <w:rFonts w:hint="cs"/>
          <w:rtl/>
        </w:rPr>
        <w:t>זאת</w:t>
      </w:r>
      <w:r w:rsidR="00B13483">
        <w:rPr>
          <w:rFonts w:hint="cs"/>
          <w:rtl/>
        </w:rPr>
        <w:t>, שמחה,</w:t>
      </w:r>
      <w:r w:rsidR="00261C12">
        <w:rPr>
          <w:rFonts w:hint="cs"/>
          <w:rtl/>
        </w:rPr>
        <w:t xml:space="preserve"> </w:t>
      </w:r>
      <w:r w:rsidR="004E5EDC">
        <w:rPr>
          <w:rFonts w:hint="cs"/>
          <w:rtl/>
        </w:rPr>
        <w:t xml:space="preserve">אני אסיים בברכת </w:t>
      </w:r>
      <w:proofErr w:type="spellStart"/>
      <w:r w:rsidR="004E5EDC">
        <w:rPr>
          <w:rFonts w:hint="cs"/>
          <w:rtl/>
        </w:rPr>
        <w:t>כהנים</w:t>
      </w:r>
      <w:proofErr w:type="spellEnd"/>
      <w:r w:rsidR="004E5EDC">
        <w:rPr>
          <w:rFonts w:hint="cs"/>
          <w:rtl/>
        </w:rPr>
        <w:t>:</w:t>
      </w:r>
      <w:r w:rsidR="00261C12">
        <w:rPr>
          <w:rFonts w:hint="cs"/>
          <w:rtl/>
        </w:rPr>
        <w:t xml:space="preserve"> </w:t>
      </w:r>
      <w:r w:rsidR="00B13483">
        <w:rPr>
          <w:rFonts w:hint="cs"/>
          <w:rtl/>
        </w:rPr>
        <w:t>"</w:t>
      </w:r>
      <w:r w:rsidR="00261C12">
        <w:rPr>
          <w:rFonts w:hint="cs"/>
          <w:rtl/>
        </w:rPr>
        <w:t xml:space="preserve">יברכך השם </w:t>
      </w:r>
      <w:proofErr w:type="spellStart"/>
      <w:r w:rsidR="00261C12">
        <w:rPr>
          <w:rFonts w:hint="cs"/>
          <w:rtl/>
        </w:rPr>
        <w:t>וישמרך</w:t>
      </w:r>
      <w:proofErr w:type="spellEnd"/>
      <w:r w:rsidR="00B13483">
        <w:rPr>
          <w:rFonts w:hint="cs"/>
          <w:rtl/>
        </w:rPr>
        <w:t>,</w:t>
      </w:r>
      <w:r w:rsidR="00261C12">
        <w:rPr>
          <w:rFonts w:hint="cs"/>
          <w:rtl/>
        </w:rPr>
        <w:t xml:space="preserve"> </w:t>
      </w:r>
      <w:r w:rsidR="004E5EDC">
        <w:rPr>
          <w:rFonts w:hint="cs"/>
          <w:rtl/>
        </w:rPr>
        <w:t xml:space="preserve"> </w:t>
      </w:r>
      <w:proofErr w:type="spellStart"/>
      <w:r w:rsidR="004E5EDC">
        <w:rPr>
          <w:rFonts w:hint="cs"/>
          <w:rtl/>
        </w:rPr>
        <w:t>יאר</w:t>
      </w:r>
      <w:proofErr w:type="spellEnd"/>
      <w:r w:rsidR="004E5EDC">
        <w:rPr>
          <w:rFonts w:hint="cs"/>
          <w:rtl/>
        </w:rPr>
        <w:t xml:space="preserve"> </w:t>
      </w:r>
      <w:bookmarkStart w:id="840" w:name="_ETM_Q1_3901706"/>
      <w:bookmarkEnd w:id="840"/>
      <w:r w:rsidR="004E5EDC">
        <w:rPr>
          <w:rFonts w:hint="cs"/>
          <w:rtl/>
        </w:rPr>
        <w:t>ה' פניו אליך ויח</w:t>
      </w:r>
      <w:r w:rsidR="00261C12">
        <w:rPr>
          <w:rFonts w:hint="cs"/>
          <w:rtl/>
        </w:rPr>
        <w:t>נ</w:t>
      </w:r>
      <w:r w:rsidR="004E5EDC">
        <w:rPr>
          <w:rFonts w:hint="cs"/>
          <w:rtl/>
        </w:rPr>
        <w:t>ך</w:t>
      </w:r>
      <w:r w:rsidR="00B13483">
        <w:rPr>
          <w:rFonts w:hint="cs"/>
          <w:rtl/>
        </w:rPr>
        <w:t xml:space="preserve">, </w:t>
      </w:r>
      <w:proofErr w:type="spellStart"/>
      <w:r w:rsidR="00B13483">
        <w:rPr>
          <w:rFonts w:hint="cs"/>
          <w:rtl/>
        </w:rPr>
        <w:t>י</w:t>
      </w:r>
      <w:r w:rsidR="00261C12">
        <w:rPr>
          <w:rFonts w:hint="cs"/>
          <w:rtl/>
        </w:rPr>
        <w:t>שא</w:t>
      </w:r>
      <w:proofErr w:type="spellEnd"/>
      <w:r w:rsidR="00261C12">
        <w:rPr>
          <w:rFonts w:hint="cs"/>
          <w:rtl/>
        </w:rPr>
        <w:t xml:space="preserve"> </w:t>
      </w:r>
      <w:bookmarkStart w:id="841" w:name="_ETM_Q1_3903081"/>
      <w:bookmarkEnd w:id="841"/>
      <w:r w:rsidR="00261C12">
        <w:rPr>
          <w:rFonts w:hint="cs"/>
          <w:rtl/>
        </w:rPr>
        <w:t>ה' פניו אליך</w:t>
      </w:r>
      <w:r w:rsidR="004E5EDC">
        <w:rPr>
          <w:rFonts w:hint="cs"/>
          <w:rtl/>
        </w:rPr>
        <w:t xml:space="preserve"> וישם לך שלום</w:t>
      </w:r>
      <w:r w:rsidR="00B13483">
        <w:rPr>
          <w:rFonts w:hint="cs"/>
          <w:rtl/>
        </w:rPr>
        <w:t>"</w:t>
      </w:r>
      <w:r w:rsidR="004E5EDC">
        <w:rPr>
          <w:rFonts w:hint="cs"/>
          <w:rtl/>
        </w:rPr>
        <w:t>. בהצלחה ענקית.</w:t>
      </w:r>
      <w:bookmarkStart w:id="842" w:name="_ETM_Q1_3907868"/>
      <w:bookmarkStart w:id="843" w:name="_ETM_Q1_3907913"/>
      <w:bookmarkStart w:id="844" w:name="_ETM_Q1_3911272"/>
      <w:bookmarkStart w:id="845" w:name="_ETM_Q1_3911331"/>
      <w:bookmarkStart w:id="846" w:name="_ETM_Q1_3910300"/>
      <w:bookmarkEnd w:id="842"/>
      <w:bookmarkEnd w:id="843"/>
      <w:bookmarkEnd w:id="844"/>
      <w:bookmarkEnd w:id="845"/>
      <w:bookmarkEnd w:id="846"/>
    </w:p>
    <w:p w:rsidR="004403AB" w:rsidRDefault="004403AB" w:rsidP="004403AB">
      <w:pPr>
        <w:rPr>
          <w:rtl/>
          <w:lang w:eastAsia="he-IL"/>
        </w:rPr>
      </w:pPr>
    </w:p>
    <w:p w:rsidR="00261C12" w:rsidRDefault="00261C12" w:rsidP="002A026C">
      <w:pPr>
        <w:pStyle w:val="af6"/>
        <w:rPr>
          <w:rtl/>
        </w:rPr>
      </w:pPr>
      <w:bookmarkStart w:id="847" w:name="ET_yor_שמחה_רוטמן___יורַ_67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261C1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C12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7"/>
    </w:p>
    <w:p w:rsidR="00261C12" w:rsidRDefault="00261C12" w:rsidP="00261C12">
      <w:pPr>
        <w:pStyle w:val="KeepWithNext"/>
        <w:rPr>
          <w:rtl/>
          <w:lang w:eastAsia="he-IL"/>
        </w:rPr>
      </w:pPr>
    </w:p>
    <w:p w:rsidR="00261C12" w:rsidRDefault="00261C12" w:rsidP="00261C12">
      <w:pPr>
        <w:rPr>
          <w:rtl/>
          <w:lang w:eastAsia="he-IL"/>
        </w:rPr>
      </w:pPr>
      <w:bookmarkStart w:id="848" w:name="_ETM_Q1_3910315"/>
      <w:bookmarkEnd w:id="848"/>
      <w:r>
        <w:rPr>
          <w:rFonts w:hint="cs"/>
          <w:rtl/>
          <w:lang w:eastAsia="he-IL"/>
        </w:rPr>
        <w:t xml:space="preserve">תודה. </w:t>
      </w:r>
    </w:p>
    <w:p w:rsidR="00261C12" w:rsidRPr="00261C12" w:rsidRDefault="00261C12" w:rsidP="00261C12">
      <w:pPr>
        <w:rPr>
          <w:rtl/>
          <w:lang w:eastAsia="he-IL"/>
        </w:rPr>
      </w:pPr>
      <w:bookmarkStart w:id="849" w:name="_ETM_Q1_3911288"/>
      <w:bookmarkStart w:id="850" w:name="_ETM_Q1_3911337"/>
      <w:bookmarkEnd w:id="849"/>
      <w:bookmarkEnd w:id="850"/>
    </w:p>
    <w:p w:rsidR="00261C12" w:rsidRDefault="00261C12" w:rsidP="002A026C">
      <w:pPr>
        <w:pStyle w:val="a4"/>
        <w:rPr>
          <w:rtl/>
        </w:rPr>
      </w:pPr>
      <w:bookmarkStart w:id="851" w:name="ET_knessetmember_6156_66"/>
      <w:r w:rsidRPr="002A026C">
        <w:rPr>
          <w:rStyle w:val="TagStyle"/>
          <w:rtl/>
        </w:rPr>
        <w:t xml:space="preserve"> &lt;&lt; דובר &gt;&gt;</w:t>
      </w:r>
      <w:r w:rsidRPr="00261C1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61C12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:rsidR="00261C12" w:rsidRDefault="00261C12" w:rsidP="00261C12">
      <w:pPr>
        <w:pStyle w:val="KeepWithNext"/>
        <w:rPr>
          <w:rtl/>
          <w:lang w:eastAsia="he-IL"/>
        </w:rPr>
      </w:pPr>
    </w:p>
    <w:p w:rsidR="00261C12" w:rsidRDefault="00261C12" w:rsidP="00261C12">
      <w:pPr>
        <w:rPr>
          <w:rtl/>
          <w:lang w:eastAsia="he-IL"/>
        </w:rPr>
      </w:pPr>
      <w:bookmarkStart w:id="852" w:name="_ETM_Q1_3910891"/>
      <w:bookmarkStart w:id="853" w:name="_ETM_Q1_3910940"/>
      <w:bookmarkEnd w:id="852"/>
      <w:bookmarkEnd w:id="853"/>
      <w:r>
        <w:rPr>
          <w:rFonts w:hint="cs"/>
          <w:rtl/>
          <w:lang w:eastAsia="he-IL"/>
        </w:rPr>
        <w:t xml:space="preserve">כן יהי רצון. אצלנו את יכולה להיות שליחת ציבור אז אני עונה </w:t>
      </w:r>
      <w:bookmarkStart w:id="854" w:name="_ETM_Q1_3911529"/>
      <w:bookmarkEnd w:id="854"/>
      <w:r>
        <w:rPr>
          <w:rFonts w:hint="cs"/>
          <w:rtl/>
          <w:lang w:eastAsia="he-IL"/>
        </w:rPr>
        <w:t xml:space="preserve">אחרייך: כן יהי רצון. </w:t>
      </w:r>
    </w:p>
    <w:p w:rsidR="00261C12" w:rsidRDefault="00261C12" w:rsidP="00261C12">
      <w:pPr>
        <w:ind w:firstLine="0"/>
        <w:rPr>
          <w:rtl/>
          <w:lang w:eastAsia="he-IL"/>
        </w:rPr>
      </w:pPr>
      <w:bookmarkStart w:id="855" w:name="_ETM_Q1_3916051"/>
      <w:bookmarkStart w:id="856" w:name="_ETM_Q1_3916104"/>
      <w:bookmarkStart w:id="857" w:name="_ETM_Q1_3916166"/>
      <w:bookmarkStart w:id="858" w:name="_ETM_Q1_3916216"/>
      <w:bookmarkEnd w:id="855"/>
      <w:bookmarkEnd w:id="856"/>
      <w:bookmarkEnd w:id="857"/>
      <w:bookmarkEnd w:id="858"/>
    </w:p>
    <w:p w:rsidR="00B10FA8" w:rsidRDefault="00B10FA8" w:rsidP="002A026C">
      <w:pPr>
        <w:pStyle w:val="a4"/>
        <w:rPr>
          <w:rtl/>
        </w:rPr>
      </w:pPr>
      <w:bookmarkStart w:id="859" w:name="ET_speaker_סגנית_שר_האוצר_מיכל_מרי_97"/>
      <w:r w:rsidRPr="002A026C">
        <w:rPr>
          <w:rStyle w:val="TagStyle"/>
          <w:rtl/>
        </w:rPr>
        <w:t>&lt;&lt; דובר &gt;&gt;</w:t>
      </w:r>
      <w:r w:rsidRPr="001D52B0">
        <w:rPr>
          <w:rStyle w:val="TagStyle"/>
          <w:rtl/>
        </w:rPr>
        <w:t xml:space="preserve"> </w:t>
      </w:r>
      <w:r>
        <w:rPr>
          <w:rFonts w:hint="cs"/>
          <w:rtl/>
        </w:rPr>
        <w:t>סגנית שר האוצר מ</w:t>
      </w:r>
      <w:r>
        <w:rPr>
          <w:rtl/>
        </w:rPr>
        <w:t xml:space="preserve">יכל מרים </w:t>
      </w:r>
      <w:proofErr w:type="spellStart"/>
      <w:r>
        <w:rPr>
          <w:rtl/>
        </w:rPr>
        <w:t>וולדיגר</w:t>
      </w:r>
      <w:proofErr w:type="spellEnd"/>
      <w:r>
        <w:rPr>
          <w:rFonts w:hint="cs"/>
          <w:rtl/>
        </w:rPr>
        <w:t>:</w:t>
      </w:r>
      <w:r>
        <w:rPr>
          <w:rtl/>
        </w:rPr>
        <w:t xml:space="preserve"> </w:t>
      </w:r>
      <w:r w:rsidRPr="001D52B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859"/>
    <w:p w:rsidR="00261C12" w:rsidRDefault="00261C12" w:rsidP="00261C12">
      <w:pPr>
        <w:pStyle w:val="KeepWithNext"/>
        <w:rPr>
          <w:rtl/>
          <w:lang w:eastAsia="he-IL"/>
        </w:rPr>
      </w:pPr>
    </w:p>
    <w:p w:rsidR="00261C12" w:rsidRDefault="00261C12" w:rsidP="00261C12">
      <w:pPr>
        <w:rPr>
          <w:rtl/>
          <w:lang w:eastAsia="he-IL"/>
        </w:rPr>
      </w:pPr>
      <w:bookmarkStart w:id="860" w:name="_ETM_Q1_3915545"/>
      <w:bookmarkStart w:id="861" w:name="_ETM_Q1_3915589"/>
      <w:bookmarkEnd w:id="860"/>
      <w:bookmarkEnd w:id="861"/>
      <w:r>
        <w:rPr>
          <w:rFonts w:hint="cs"/>
          <w:rtl/>
          <w:lang w:eastAsia="he-IL"/>
        </w:rPr>
        <w:t>אבל אני לא.</w:t>
      </w:r>
      <w:bookmarkStart w:id="862" w:name="_ETM_Q1_3916895"/>
      <w:bookmarkEnd w:id="862"/>
      <w:r>
        <w:rPr>
          <w:rFonts w:hint="cs"/>
          <w:rtl/>
          <w:lang w:eastAsia="he-IL"/>
        </w:rPr>
        <w:t xml:space="preserve">  - </w:t>
      </w:r>
      <w:bookmarkStart w:id="863" w:name="_ETM_Q1_3916741"/>
      <w:bookmarkEnd w:id="863"/>
      <w:r>
        <w:rPr>
          <w:rFonts w:hint="cs"/>
          <w:rtl/>
          <w:lang w:eastAsia="he-IL"/>
        </w:rPr>
        <w:t>- - ומעריכה, אבל לא. תודה.</w:t>
      </w:r>
    </w:p>
    <w:p w:rsidR="00261C12" w:rsidRDefault="00261C12" w:rsidP="004403AB">
      <w:pPr>
        <w:ind w:firstLine="0"/>
        <w:rPr>
          <w:rtl/>
          <w:lang w:eastAsia="he-IL"/>
        </w:rPr>
      </w:pPr>
      <w:bookmarkStart w:id="864" w:name="_ETM_Q1_3918853"/>
      <w:bookmarkStart w:id="865" w:name="_ETM_Q1_3918928"/>
      <w:bookmarkStart w:id="866" w:name="_ETM_Q1_3918952"/>
      <w:bookmarkStart w:id="867" w:name="_ETM_Q1_3919015"/>
      <w:bookmarkEnd w:id="864"/>
      <w:bookmarkEnd w:id="865"/>
      <w:bookmarkEnd w:id="866"/>
      <w:bookmarkEnd w:id="867"/>
    </w:p>
    <w:p w:rsidR="00261C12" w:rsidRDefault="00261C12" w:rsidP="002A026C">
      <w:pPr>
        <w:pStyle w:val="af6"/>
        <w:rPr>
          <w:rtl/>
        </w:rPr>
      </w:pPr>
      <w:bookmarkStart w:id="868" w:name="ET_yor_שמחה_רוטמן___יורַ_69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261C1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C12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8"/>
    </w:p>
    <w:p w:rsidR="00261C12" w:rsidRDefault="00261C12" w:rsidP="00261C12">
      <w:pPr>
        <w:pStyle w:val="KeepWithNext"/>
        <w:rPr>
          <w:rtl/>
          <w:lang w:eastAsia="he-IL"/>
        </w:rPr>
      </w:pPr>
    </w:p>
    <w:p w:rsidR="00261C12" w:rsidRDefault="00261C12" w:rsidP="00261C1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69" w:name="_ETM_Q1_3923015"/>
      <w:bookmarkEnd w:id="869"/>
      <w:r>
        <w:rPr>
          <w:rFonts w:hint="cs"/>
          <w:rtl/>
          <w:lang w:eastAsia="he-IL"/>
        </w:rPr>
        <w:t>ופר.</w:t>
      </w:r>
    </w:p>
    <w:p w:rsidR="00261C12" w:rsidRDefault="00261C12" w:rsidP="004403AB">
      <w:pPr>
        <w:ind w:firstLine="0"/>
        <w:rPr>
          <w:rtl/>
          <w:lang w:eastAsia="he-IL"/>
        </w:rPr>
      </w:pPr>
      <w:bookmarkStart w:id="870" w:name="_ETM_Q1_3923587"/>
      <w:bookmarkStart w:id="871" w:name="_ETM_Q1_3923642"/>
      <w:bookmarkStart w:id="872" w:name="_ETM_Q1_3923700"/>
      <w:bookmarkStart w:id="873" w:name="_ETM_Q1_3923753"/>
      <w:bookmarkStart w:id="874" w:name="_ETM_Q1_3924811"/>
      <w:bookmarkEnd w:id="870"/>
      <w:bookmarkEnd w:id="871"/>
      <w:bookmarkEnd w:id="872"/>
      <w:bookmarkEnd w:id="873"/>
      <w:bookmarkEnd w:id="874"/>
    </w:p>
    <w:p w:rsidR="00261C12" w:rsidRDefault="00261C12" w:rsidP="002A026C">
      <w:pPr>
        <w:pStyle w:val="a4"/>
        <w:rPr>
          <w:rtl/>
        </w:rPr>
      </w:pPr>
      <w:bookmarkStart w:id="875" w:name="ET_knessetmember_5785_70"/>
      <w:r w:rsidRPr="002A026C">
        <w:rPr>
          <w:rStyle w:val="TagStyle"/>
          <w:rtl/>
        </w:rPr>
        <w:t xml:space="preserve"> &lt;&lt; דובר &gt;&gt;</w:t>
      </w:r>
      <w:r w:rsidRPr="00261C1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61C12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"/>
    </w:p>
    <w:p w:rsidR="00261C12" w:rsidRDefault="00261C12" w:rsidP="00261C12">
      <w:pPr>
        <w:pStyle w:val="KeepWithNext"/>
        <w:rPr>
          <w:rtl/>
          <w:lang w:eastAsia="he-IL"/>
        </w:rPr>
      </w:pPr>
    </w:p>
    <w:p w:rsidR="004E5EDC" w:rsidRDefault="00261C12" w:rsidP="00261C12">
      <w:pPr>
        <w:rPr>
          <w:rtl/>
          <w:lang w:eastAsia="he-IL"/>
        </w:rPr>
      </w:pPr>
      <w:bookmarkStart w:id="876" w:name="_ETM_Q1_3925253"/>
      <w:bookmarkStart w:id="877" w:name="_ETM_Q1_3925306"/>
      <w:bookmarkEnd w:id="876"/>
      <w:bookmarkEnd w:id="877"/>
      <w:r>
        <w:rPr>
          <w:rFonts w:hint="cs"/>
          <w:rtl/>
          <w:lang w:eastAsia="he-IL"/>
        </w:rPr>
        <w:t>תודה רבה.</w:t>
      </w:r>
      <w:bookmarkStart w:id="878" w:name="_ETM_Q1_3916946"/>
      <w:bookmarkStart w:id="879" w:name="_ETM_Q1_3917283"/>
      <w:bookmarkStart w:id="880" w:name="_ETM_Q1_3917350"/>
      <w:bookmarkStart w:id="881" w:name="_ETM_Q1_3918708"/>
      <w:bookmarkStart w:id="882" w:name="_ETM_Q1_3918753"/>
      <w:bookmarkStart w:id="883" w:name="_ETM_Q1_3921935"/>
      <w:bookmarkStart w:id="884" w:name="_ETM_Q1_3921975"/>
      <w:bookmarkStart w:id="885" w:name="_ETM_Q1_3245114"/>
      <w:bookmarkStart w:id="886" w:name="_ETM_Q1_1994060"/>
      <w:bookmarkStart w:id="887" w:name="_ETM_Q1_1994100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r>
        <w:rPr>
          <w:rFonts w:hint="cs"/>
          <w:rtl/>
          <w:lang w:eastAsia="he-IL"/>
        </w:rPr>
        <w:t xml:space="preserve"> אתם </w:t>
      </w:r>
      <w:bookmarkStart w:id="888" w:name="_ETM_Q1_3926173"/>
      <w:bookmarkEnd w:id="888"/>
      <w:r>
        <w:rPr>
          <w:rFonts w:hint="cs"/>
          <w:rtl/>
          <w:lang w:eastAsia="he-IL"/>
        </w:rPr>
        <w:t>יודעים ש</w:t>
      </w:r>
      <w:r w:rsidR="004E5EDC">
        <w:rPr>
          <w:rFonts w:hint="cs"/>
          <w:rtl/>
        </w:rPr>
        <w:t>לפני שנים יושב</w:t>
      </w:r>
      <w:r>
        <w:rPr>
          <w:rFonts w:hint="cs"/>
          <w:rtl/>
        </w:rPr>
        <w:t>-</w:t>
      </w:r>
      <w:r w:rsidR="004E5EDC">
        <w:rPr>
          <w:rFonts w:hint="cs"/>
          <w:rtl/>
        </w:rPr>
        <w:t>ראש</w:t>
      </w:r>
      <w:r>
        <w:rPr>
          <w:rFonts w:hint="cs"/>
          <w:rtl/>
        </w:rPr>
        <w:t xml:space="preserve"> הוועדה הזו</w:t>
      </w:r>
      <w:r w:rsidR="004E5EDC">
        <w:rPr>
          <w:rFonts w:hint="cs"/>
          <w:rtl/>
        </w:rPr>
        <w:t xml:space="preserve"> היה </w:t>
      </w:r>
      <w:bookmarkStart w:id="889" w:name="_ETM_Q1_3927565"/>
      <w:bookmarkEnd w:id="889"/>
      <w:r>
        <w:rPr>
          <w:rFonts w:hint="cs"/>
          <w:rtl/>
        </w:rPr>
        <w:t xml:space="preserve">מנחם בן ששון. אפשר להגיד שעברו מששון לשמחה. </w:t>
      </w:r>
      <w:r w:rsidR="004E5EDC">
        <w:rPr>
          <w:rFonts w:hint="cs"/>
          <w:rtl/>
        </w:rPr>
        <w:t xml:space="preserve">אבל אני חייב להגיד </w:t>
      </w:r>
      <w:bookmarkStart w:id="890" w:name="_ETM_Q1_3935035"/>
      <w:bookmarkEnd w:id="890"/>
      <w:r w:rsidR="004E5EDC">
        <w:rPr>
          <w:rFonts w:hint="cs"/>
          <w:rtl/>
        </w:rPr>
        <w:t>שהשמחה הזו מאוד מאוד</w:t>
      </w:r>
      <w:r>
        <w:rPr>
          <w:rFonts w:hint="cs"/>
          <w:rtl/>
        </w:rPr>
        <w:t xml:space="preserve"> </w:t>
      </w:r>
      <w:bookmarkStart w:id="891" w:name="_ETM_Q1_3940534"/>
      <w:bookmarkEnd w:id="891"/>
      <w:r>
        <w:rPr>
          <w:rFonts w:hint="cs"/>
          <w:rtl/>
        </w:rPr>
        <w:t>מאוד</w:t>
      </w:r>
      <w:r w:rsidR="004E5EDC">
        <w:rPr>
          <w:rFonts w:hint="cs"/>
          <w:rtl/>
        </w:rPr>
        <w:t xml:space="preserve"> מוגבלת, ומאוד מאוד מעוררת אפילו</w:t>
      </w:r>
      <w:r>
        <w:rPr>
          <w:rFonts w:hint="cs"/>
          <w:rtl/>
        </w:rPr>
        <w:t>,</w:t>
      </w:r>
      <w:r w:rsidR="004E5EDC">
        <w:rPr>
          <w:rFonts w:hint="cs"/>
          <w:rtl/>
        </w:rPr>
        <w:t xml:space="preserve"> בלשון </w:t>
      </w:r>
      <w:bookmarkStart w:id="892" w:name="_ETM_Q1_3945438"/>
      <w:bookmarkEnd w:id="892"/>
      <w:r w:rsidR="004E5EDC">
        <w:rPr>
          <w:rFonts w:hint="cs"/>
          <w:rtl/>
        </w:rPr>
        <w:t>המעטה</w:t>
      </w:r>
      <w:r>
        <w:rPr>
          <w:rFonts w:hint="cs"/>
          <w:rtl/>
        </w:rPr>
        <w:t>,</w:t>
      </w:r>
      <w:r w:rsidR="00B13483">
        <w:rPr>
          <w:rFonts w:hint="cs"/>
          <w:rtl/>
        </w:rPr>
        <w:t xml:space="preserve"> חששות, דאגות, חרדות. לא שלי, בקרב</w:t>
      </w:r>
      <w:r w:rsidR="004E5EDC">
        <w:rPr>
          <w:rFonts w:hint="cs"/>
          <w:rtl/>
        </w:rPr>
        <w:t xml:space="preserve"> ציבור רחב </w:t>
      </w:r>
      <w:bookmarkStart w:id="893" w:name="_ETM_Q1_3953143"/>
      <w:bookmarkEnd w:id="893"/>
      <w:r>
        <w:rPr>
          <w:rFonts w:hint="cs"/>
          <w:rtl/>
        </w:rPr>
        <w:t>מאוד של מיליונים.</w:t>
      </w:r>
      <w:r w:rsidR="004E5EDC">
        <w:rPr>
          <w:rFonts w:hint="cs"/>
          <w:rtl/>
        </w:rPr>
        <w:t xml:space="preserve"> משום שהוועדה הזו תהיה</w:t>
      </w:r>
      <w:r>
        <w:rPr>
          <w:rFonts w:hint="cs"/>
          <w:rtl/>
        </w:rPr>
        <w:t xml:space="preserve"> הוועדה</w:t>
      </w:r>
      <w:r w:rsidR="004E5EDC">
        <w:rPr>
          <w:rFonts w:hint="cs"/>
          <w:rtl/>
        </w:rPr>
        <w:t xml:space="preserve"> ראש החץ המורעל </w:t>
      </w:r>
      <w:bookmarkStart w:id="894" w:name="_ETM_Q1_3959646"/>
      <w:bookmarkEnd w:id="894"/>
      <w:r w:rsidR="00B13483">
        <w:rPr>
          <w:rFonts w:hint="cs"/>
          <w:rtl/>
        </w:rPr>
        <w:t xml:space="preserve">של הפיכה משטרית. </w:t>
      </w:r>
      <w:r>
        <w:rPr>
          <w:rFonts w:hint="cs"/>
          <w:rtl/>
        </w:rPr>
        <w:t>לא הסת</w:t>
      </w:r>
      <w:r w:rsidR="00B13483">
        <w:rPr>
          <w:rFonts w:hint="cs"/>
          <w:rtl/>
        </w:rPr>
        <w:t xml:space="preserve">רת בספר שלך. </w:t>
      </w:r>
      <w:r w:rsidR="00354E67">
        <w:rPr>
          <w:rFonts w:hint="cs"/>
          <w:rtl/>
        </w:rPr>
        <w:t>אולי אפילו עוד אשתמש בו</w:t>
      </w:r>
      <w:r>
        <w:rPr>
          <w:rFonts w:hint="cs"/>
          <w:rtl/>
        </w:rPr>
        <w:t xml:space="preserve"> </w:t>
      </w:r>
      <w:r w:rsidR="004E5EDC">
        <w:rPr>
          <w:rFonts w:hint="cs"/>
          <w:rtl/>
        </w:rPr>
        <w:t xml:space="preserve"> </w:t>
      </w:r>
      <w:r w:rsidR="00B13483">
        <w:rPr>
          <w:rFonts w:hint="cs"/>
          <w:rtl/>
        </w:rPr>
        <w:t xml:space="preserve">כי </w:t>
      </w:r>
      <w:r w:rsidR="004E5EDC">
        <w:rPr>
          <w:rFonts w:hint="cs"/>
          <w:rtl/>
        </w:rPr>
        <w:t>כפי שאמרתי, לימדתי</w:t>
      </w:r>
      <w:r>
        <w:rPr>
          <w:rFonts w:hint="cs"/>
          <w:rtl/>
        </w:rPr>
        <w:t xml:space="preserve"> באקדמיה הרבה </w:t>
      </w:r>
      <w:bookmarkStart w:id="895" w:name="_ETM_Q1_3973558"/>
      <w:bookmarkEnd w:id="895"/>
      <w:r>
        <w:rPr>
          <w:rFonts w:hint="cs"/>
          <w:rtl/>
        </w:rPr>
        <w:t xml:space="preserve">שנים, וגם </w:t>
      </w:r>
      <w:r w:rsidR="004E5EDC">
        <w:rPr>
          <w:rFonts w:hint="cs"/>
          <w:rtl/>
        </w:rPr>
        <w:t xml:space="preserve"> </w:t>
      </w:r>
      <w:bookmarkStart w:id="896" w:name="_ETM_Q1_3969518"/>
      <w:bookmarkEnd w:id="896"/>
      <w:r w:rsidR="00354E67">
        <w:rPr>
          <w:rFonts w:hint="cs"/>
          <w:rtl/>
        </w:rPr>
        <w:t>בבית ספר למשפטים תקופה קצרה.</w:t>
      </w:r>
      <w:r w:rsidR="004E5EDC">
        <w:rPr>
          <w:rFonts w:hint="cs"/>
          <w:rtl/>
        </w:rPr>
        <w:t xml:space="preserve"> הספר הוא ספר </w:t>
      </w:r>
      <w:bookmarkStart w:id="897" w:name="_ETM_Q1_3978492"/>
      <w:bookmarkEnd w:id="897"/>
      <w:r w:rsidR="00354E67">
        <w:rPr>
          <w:rFonts w:hint="cs"/>
          <w:rtl/>
        </w:rPr>
        <w:t>שמעורר מחשבה.</w:t>
      </w:r>
      <w:r w:rsidR="004E5EDC">
        <w:rPr>
          <w:rFonts w:hint="cs"/>
          <w:rtl/>
        </w:rPr>
        <w:t xml:space="preserve"> </w:t>
      </w:r>
      <w:r>
        <w:rPr>
          <w:rFonts w:hint="cs"/>
          <w:rtl/>
        </w:rPr>
        <w:t>הוא ספר שראוי לקרוא אותו, אבל הוא גם</w:t>
      </w:r>
      <w:bookmarkStart w:id="898" w:name="_ETM_Q1_3982618"/>
      <w:bookmarkEnd w:id="898"/>
      <w:r>
        <w:rPr>
          <w:rFonts w:hint="cs"/>
          <w:rtl/>
        </w:rPr>
        <w:t xml:space="preserve"> ספר שהוא - - -</w:t>
      </w:r>
      <w:r w:rsidR="004E5EDC">
        <w:rPr>
          <w:rFonts w:hint="cs"/>
          <w:rtl/>
        </w:rPr>
        <w:t xml:space="preserve"> </w:t>
      </w:r>
    </w:p>
    <w:p w:rsidR="00261C12" w:rsidRDefault="00261C12" w:rsidP="004403AB">
      <w:pPr>
        <w:ind w:firstLine="0"/>
        <w:rPr>
          <w:rtl/>
        </w:rPr>
      </w:pPr>
      <w:bookmarkStart w:id="899" w:name="_ETM_Q1_3983856"/>
      <w:bookmarkStart w:id="900" w:name="_ETM_Q1_3983902"/>
      <w:bookmarkStart w:id="901" w:name="_ETM_Q1_3979580"/>
      <w:bookmarkStart w:id="902" w:name="_ETM_Q1_3979646"/>
      <w:bookmarkStart w:id="903" w:name="_ETM_Q1_3981122"/>
      <w:bookmarkEnd w:id="899"/>
      <w:bookmarkEnd w:id="900"/>
      <w:bookmarkEnd w:id="901"/>
      <w:bookmarkEnd w:id="902"/>
      <w:bookmarkEnd w:id="903"/>
    </w:p>
    <w:p w:rsidR="00B10FA8" w:rsidRDefault="00B10FA8" w:rsidP="002A026C">
      <w:pPr>
        <w:pStyle w:val="a4"/>
        <w:rPr>
          <w:rtl/>
        </w:rPr>
      </w:pPr>
      <w:bookmarkStart w:id="904" w:name="ET_speaker_סגנית_שר_האוצר_מיכל_מרי_98"/>
      <w:r w:rsidRPr="002A026C">
        <w:rPr>
          <w:rStyle w:val="TagStyle"/>
          <w:rtl/>
        </w:rPr>
        <w:t>&lt;&lt; דובר &gt;&gt;</w:t>
      </w:r>
      <w:r w:rsidRPr="001D52B0">
        <w:rPr>
          <w:rStyle w:val="TagStyle"/>
          <w:rtl/>
        </w:rPr>
        <w:t xml:space="preserve"> </w:t>
      </w:r>
      <w:r>
        <w:rPr>
          <w:rFonts w:hint="cs"/>
          <w:rtl/>
        </w:rPr>
        <w:t>סגנית שר האוצר מ</w:t>
      </w:r>
      <w:r>
        <w:rPr>
          <w:rtl/>
        </w:rPr>
        <w:t xml:space="preserve">יכל מרים </w:t>
      </w:r>
      <w:proofErr w:type="spellStart"/>
      <w:r>
        <w:rPr>
          <w:rtl/>
        </w:rPr>
        <w:t>וולדיגר</w:t>
      </w:r>
      <w:proofErr w:type="spellEnd"/>
      <w:r>
        <w:rPr>
          <w:rFonts w:hint="cs"/>
          <w:rtl/>
        </w:rPr>
        <w:t>:</w:t>
      </w:r>
      <w:r>
        <w:rPr>
          <w:rtl/>
        </w:rPr>
        <w:t xml:space="preserve"> </w:t>
      </w:r>
      <w:r w:rsidRPr="001D52B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904"/>
    <w:p w:rsidR="00261C12" w:rsidRDefault="00261C12" w:rsidP="00261C12">
      <w:pPr>
        <w:pStyle w:val="KeepWithNext"/>
        <w:rPr>
          <w:rtl/>
          <w:lang w:eastAsia="he-IL"/>
        </w:rPr>
      </w:pPr>
    </w:p>
    <w:p w:rsidR="00261C12" w:rsidRDefault="00354E67" w:rsidP="00261C12">
      <w:pPr>
        <w:rPr>
          <w:rtl/>
          <w:lang w:eastAsia="he-IL"/>
        </w:rPr>
      </w:pPr>
      <w:bookmarkStart w:id="905" w:name="_ETM_Q1_3981968"/>
      <w:bookmarkStart w:id="906" w:name="_ETM_Q1_3982020"/>
      <w:bookmarkEnd w:id="905"/>
      <w:bookmarkEnd w:id="906"/>
      <w:r>
        <w:rPr>
          <w:rFonts w:hint="cs"/>
          <w:rtl/>
          <w:lang w:eastAsia="he-IL"/>
        </w:rPr>
        <w:t xml:space="preserve">הוא </w:t>
      </w:r>
      <w:r w:rsidR="00261C12">
        <w:rPr>
          <w:rFonts w:hint="cs"/>
          <w:rtl/>
          <w:lang w:eastAsia="he-IL"/>
        </w:rPr>
        <w:t>רב מכר.</w:t>
      </w:r>
    </w:p>
    <w:p w:rsidR="00261C12" w:rsidRDefault="00261C12" w:rsidP="004403AB">
      <w:pPr>
        <w:ind w:firstLine="0"/>
        <w:rPr>
          <w:rtl/>
        </w:rPr>
      </w:pPr>
      <w:bookmarkStart w:id="907" w:name="_ETM_Q1_3983512"/>
      <w:bookmarkStart w:id="908" w:name="_ETM_Q1_3983569"/>
      <w:bookmarkStart w:id="909" w:name="_ETM_Q1_3987784"/>
      <w:bookmarkStart w:id="910" w:name="_ETM_Q1_3987838"/>
      <w:bookmarkStart w:id="911" w:name="_ETM_Q1_3987919"/>
      <w:bookmarkStart w:id="912" w:name="_ETM_Q1_3987965"/>
      <w:bookmarkStart w:id="913" w:name="_ETM_Q1_3984056"/>
      <w:bookmarkEnd w:id="907"/>
      <w:bookmarkEnd w:id="908"/>
      <w:bookmarkEnd w:id="909"/>
      <w:bookmarkEnd w:id="910"/>
      <w:bookmarkEnd w:id="911"/>
      <w:bookmarkEnd w:id="912"/>
      <w:bookmarkEnd w:id="913"/>
    </w:p>
    <w:p w:rsidR="00261C12" w:rsidRDefault="00261C12" w:rsidP="002A026C">
      <w:pPr>
        <w:pStyle w:val="a4"/>
        <w:rPr>
          <w:rtl/>
        </w:rPr>
      </w:pPr>
      <w:bookmarkStart w:id="914" w:name="ET_knessetmember_5785_72"/>
      <w:r w:rsidRPr="002A026C">
        <w:rPr>
          <w:rStyle w:val="TagStyle"/>
          <w:rtl/>
        </w:rPr>
        <w:t xml:space="preserve"> &lt;&lt; דובר &gt;&gt;</w:t>
      </w:r>
      <w:r w:rsidRPr="00261C12">
        <w:rPr>
          <w:rStyle w:val="TagStyle"/>
          <w:rtl/>
        </w:rPr>
        <w:t xml:space="preserve"> </w:t>
      </w:r>
      <w:r>
        <w:rPr>
          <w:rtl/>
        </w:rPr>
        <w:t>עופר כסיף (חד"ש-תע"ל):</w:t>
      </w:r>
      <w:r w:rsidRPr="00261C12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261C12" w:rsidRDefault="00261C12" w:rsidP="00261C12">
      <w:pPr>
        <w:pStyle w:val="KeepWithNext"/>
        <w:rPr>
          <w:rtl/>
          <w:lang w:eastAsia="he-IL"/>
        </w:rPr>
      </w:pPr>
    </w:p>
    <w:p w:rsidR="00261C12" w:rsidRDefault="00261C12" w:rsidP="00261C12">
      <w:pPr>
        <w:rPr>
          <w:rtl/>
          <w:lang w:eastAsia="he-IL"/>
        </w:rPr>
      </w:pPr>
      <w:bookmarkStart w:id="915" w:name="_ETM_Q1_3984660"/>
      <w:bookmarkStart w:id="916" w:name="_ETM_Q1_3984711"/>
      <w:bookmarkEnd w:id="915"/>
      <w:bookmarkEnd w:id="916"/>
      <w:r>
        <w:rPr>
          <w:rFonts w:hint="cs"/>
          <w:rtl/>
          <w:lang w:eastAsia="he-IL"/>
        </w:rPr>
        <w:t xml:space="preserve">בכלל יש לי </w:t>
      </w:r>
      <w:bookmarkStart w:id="917" w:name="_ETM_Q1_3986577"/>
      <w:bookmarkEnd w:id="917"/>
      <w:r w:rsidR="00D12E3E">
        <w:rPr>
          <w:rFonts w:hint="cs"/>
          <w:rtl/>
          <w:lang w:eastAsia="he-IL"/>
        </w:rPr>
        <w:t>ביקורת על רב.</w:t>
      </w:r>
      <w:r>
        <w:rPr>
          <w:rFonts w:hint="cs"/>
          <w:rtl/>
          <w:lang w:eastAsia="he-IL"/>
        </w:rPr>
        <w:t xml:space="preserve"> רב כזה או רב אחר, אז גם </w:t>
      </w:r>
      <w:bookmarkStart w:id="918" w:name="_ETM_Q1_3987508"/>
      <w:bookmarkEnd w:id="918"/>
      <w:r>
        <w:rPr>
          <w:rFonts w:hint="cs"/>
          <w:rtl/>
          <w:lang w:eastAsia="he-IL"/>
        </w:rPr>
        <w:t>על רב מכר.</w:t>
      </w:r>
    </w:p>
    <w:p w:rsidR="00261C12" w:rsidRDefault="00261C12" w:rsidP="004403AB">
      <w:pPr>
        <w:ind w:firstLine="0"/>
        <w:rPr>
          <w:rtl/>
          <w:lang w:eastAsia="he-IL"/>
        </w:rPr>
      </w:pPr>
      <w:bookmarkStart w:id="919" w:name="_ETM_Q1_3989999"/>
      <w:bookmarkStart w:id="920" w:name="_ETM_Q1_3990065"/>
      <w:bookmarkStart w:id="921" w:name="_ETM_Q1_3991513"/>
      <w:bookmarkStart w:id="922" w:name="_ETM_Q1_3991569"/>
      <w:bookmarkStart w:id="923" w:name="_ETM_Q1_3987487"/>
      <w:bookmarkEnd w:id="919"/>
      <w:bookmarkEnd w:id="920"/>
      <w:bookmarkEnd w:id="921"/>
      <w:bookmarkEnd w:id="922"/>
      <w:bookmarkEnd w:id="923"/>
    </w:p>
    <w:p w:rsidR="00B10FA8" w:rsidRDefault="00B10FA8" w:rsidP="002A026C">
      <w:pPr>
        <w:pStyle w:val="a4"/>
        <w:rPr>
          <w:rtl/>
        </w:rPr>
      </w:pPr>
      <w:bookmarkStart w:id="924" w:name="ET_speaker_סגנית_שר_האוצר_מיכל_מרי_99"/>
      <w:r w:rsidRPr="002A026C">
        <w:rPr>
          <w:rStyle w:val="TagStyle"/>
          <w:rtl/>
        </w:rPr>
        <w:t>&lt;&lt; דובר &gt;&gt;</w:t>
      </w:r>
      <w:r w:rsidRPr="001D52B0">
        <w:rPr>
          <w:rStyle w:val="TagStyle"/>
          <w:rtl/>
        </w:rPr>
        <w:t xml:space="preserve"> </w:t>
      </w:r>
      <w:r>
        <w:rPr>
          <w:rFonts w:hint="cs"/>
          <w:rtl/>
        </w:rPr>
        <w:t>סגנית שר האוצר מ</w:t>
      </w:r>
      <w:r>
        <w:rPr>
          <w:rtl/>
        </w:rPr>
        <w:t xml:space="preserve">יכל מרים </w:t>
      </w:r>
      <w:proofErr w:type="spellStart"/>
      <w:r>
        <w:rPr>
          <w:rtl/>
        </w:rPr>
        <w:t>וולדיגר</w:t>
      </w:r>
      <w:proofErr w:type="spellEnd"/>
      <w:r>
        <w:rPr>
          <w:rFonts w:hint="cs"/>
          <w:rtl/>
        </w:rPr>
        <w:t>:</w:t>
      </w:r>
      <w:r>
        <w:rPr>
          <w:rtl/>
        </w:rPr>
        <w:t xml:space="preserve"> </w:t>
      </w:r>
      <w:r w:rsidRPr="001D52B0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924"/>
    <w:p w:rsidR="00261C12" w:rsidRDefault="00261C12" w:rsidP="00261C12">
      <w:pPr>
        <w:pStyle w:val="KeepWithNext"/>
        <w:rPr>
          <w:rtl/>
          <w:lang w:eastAsia="he-IL"/>
        </w:rPr>
      </w:pPr>
    </w:p>
    <w:p w:rsidR="00261C12" w:rsidRDefault="00261C12" w:rsidP="00261C12">
      <w:pPr>
        <w:rPr>
          <w:rtl/>
          <w:lang w:eastAsia="he-IL"/>
        </w:rPr>
      </w:pPr>
      <w:bookmarkStart w:id="925" w:name="_ETM_Q1_3988093"/>
      <w:bookmarkStart w:id="926" w:name="_ETM_Q1_3988146"/>
      <w:bookmarkEnd w:id="925"/>
      <w:bookmarkEnd w:id="926"/>
      <w:r>
        <w:rPr>
          <w:rFonts w:hint="cs"/>
          <w:rtl/>
          <w:lang w:eastAsia="he-IL"/>
        </w:rPr>
        <w:t xml:space="preserve">אי לכך, ובהתאם לזאת. </w:t>
      </w:r>
    </w:p>
    <w:p w:rsidR="00261C12" w:rsidRDefault="00261C12" w:rsidP="004403A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27" w:name="_ETM_Q1_3990498"/>
      <w:bookmarkStart w:id="928" w:name="_ETM_Q1_3990575"/>
      <w:bookmarkStart w:id="929" w:name="_ETM_Q1_3989137"/>
      <w:bookmarkStart w:id="930" w:name="_ETM_Q1_3994027"/>
      <w:bookmarkStart w:id="931" w:name="_ETM_Q1_3994530"/>
      <w:bookmarkStart w:id="932" w:name="_ETM_Q1_3994582"/>
      <w:bookmarkStart w:id="933" w:name="_ETM_Q1_3991844"/>
      <w:bookmarkEnd w:id="927"/>
      <w:bookmarkEnd w:id="928"/>
      <w:bookmarkEnd w:id="929"/>
      <w:bookmarkEnd w:id="930"/>
      <w:bookmarkEnd w:id="931"/>
      <w:bookmarkEnd w:id="932"/>
      <w:bookmarkEnd w:id="933"/>
    </w:p>
    <w:p w:rsidR="00261C12" w:rsidRDefault="00261C12" w:rsidP="002A026C">
      <w:pPr>
        <w:pStyle w:val="a4"/>
        <w:rPr>
          <w:rStyle w:val="TagStyle"/>
          <w:rtl/>
        </w:rPr>
      </w:pPr>
      <w:bookmarkStart w:id="934" w:name="ET_knessetmember_5785_74"/>
      <w:r w:rsidRPr="002A026C">
        <w:rPr>
          <w:rStyle w:val="TagStyle"/>
          <w:rtl/>
        </w:rPr>
        <w:t xml:space="preserve"> &lt;&lt; דובר &gt;&gt;</w:t>
      </w:r>
      <w:r w:rsidRPr="00261C12">
        <w:rPr>
          <w:rStyle w:val="TagStyle"/>
          <w:rtl/>
        </w:rPr>
        <w:t xml:space="preserve"> </w:t>
      </w:r>
      <w:r w:rsidRPr="00261C12">
        <w:rPr>
          <w:rStyle w:val="TagStyle"/>
          <w:rFonts w:cs="David"/>
          <w:b w:val="0"/>
          <w:color w:val="auto"/>
          <w:bdr w:val="none" w:sz="0" w:space="0" w:color="auto"/>
          <w:rtl/>
        </w:rPr>
        <w:t>עופר כסיף (חד"ש-תע"ל):</w:t>
      </w:r>
      <w:r w:rsidRPr="00261C12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934"/>
    </w:p>
    <w:p w:rsidR="00261C12" w:rsidRPr="00261C12" w:rsidRDefault="00261C12" w:rsidP="00261C12">
      <w:pPr>
        <w:ind w:firstLine="0"/>
        <w:rPr>
          <w:rtl/>
          <w:lang w:eastAsia="he-IL"/>
        </w:rPr>
      </w:pPr>
      <w:bookmarkStart w:id="935" w:name="_ETM_Q1_3992554"/>
      <w:bookmarkStart w:id="936" w:name="_ETM_Q1_3992606"/>
      <w:bookmarkEnd w:id="935"/>
      <w:bookmarkEnd w:id="936"/>
    </w:p>
    <w:p w:rsidR="00354E67" w:rsidRDefault="004E5EDC" w:rsidP="00354E67">
      <w:pPr>
        <w:rPr>
          <w:rtl/>
        </w:rPr>
      </w:pPr>
      <w:bookmarkStart w:id="937" w:name="_ETM_Q1_3994073"/>
      <w:bookmarkEnd w:id="937"/>
      <w:r>
        <w:rPr>
          <w:rFonts w:hint="cs"/>
          <w:rtl/>
        </w:rPr>
        <w:t xml:space="preserve">בכל </w:t>
      </w:r>
      <w:bookmarkStart w:id="938" w:name="_ETM_Q1_3990935"/>
      <w:bookmarkEnd w:id="938"/>
      <w:r>
        <w:rPr>
          <w:rFonts w:hint="cs"/>
          <w:rtl/>
        </w:rPr>
        <w:t>אופן</w:t>
      </w:r>
      <w:r w:rsidR="00261C12">
        <w:rPr>
          <w:rFonts w:hint="cs"/>
          <w:rtl/>
        </w:rPr>
        <w:t>,</w:t>
      </w:r>
      <w:r>
        <w:rPr>
          <w:rFonts w:hint="cs"/>
          <w:rtl/>
        </w:rPr>
        <w:t xml:space="preserve"> אני חושב שמהספר</w:t>
      </w:r>
      <w:r w:rsidR="00261C12">
        <w:rPr>
          <w:rFonts w:hint="cs"/>
          <w:rtl/>
        </w:rPr>
        <w:t xml:space="preserve"> הזה אפשר ללמוד </w:t>
      </w:r>
      <w:bookmarkStart w:id="939" w:name="_ETM_Q1_3996819"/>
      <w:bookmarkEnd w:id="939"/>
      <w:r w:rsidR="00261C12">
        <w:rPr>
          <w:rFonts w:hint="cs"/>
          <w:rtl/>
        </w:rPr>
        <w:t>בעיקר מהטעויות שב</w:t>
      </w:r>
      <w:r>
        <w:rPr>
          <w:rFonts w:hint="cs"/>
          <w:rtl/>
        </w:rPr>
        <w:t>ו, ואולי</w:t>
      </w:r>
      <w:r w:rsidR="00261C12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נדבר על </w:t>
      </w:r>
      <w:bookmarkStart w:id="940" w:name="_ETM_Q1_4001494"/>
      <w:bookmarkEnd w:id="940"/>
      <w:r>
        <w:rPr>
          <w:rFonts w:hint="cs"/>
          <w:rtl/>
        </w:rPr>
        <w:t xml:space="preserve">זה. </w:t>
      </w:r>
      <w:r w:rsidR="00261C12">
        <w:rPr>
          <w:rFonts w:hint="cs"/>
          <w:rtl/>
        </w:rPr>
        <w:t xml:space="preserve">אבל אני חייב להגיד, </w:t>
      </w:r>
      <w:r>
        <w:rPr>
          <w:rFonts w:hint="cs"/>
          <w:rtl/>
        </w:rPr>
        <w:t>אחד הדברים שאתה אומר</w:t>
      </w:r>
      <w:r w:rsidR="00261C12">
        <w:rPr>
          <w:rFonts w:hint="cs"/>
          <w:rtl/>
        </w:rPr>
        <w:t xml:space="preserve"> בספר לא פעם</w:t>
      </w:r>
      <w:r>
        <w:rPr>
          <w:rFonts w:hint="cs"/>
          <w:rtl/>
        </w:rPr>
        <w:t xml:space="preserve"> זה ביקורת על התפיסה של </w:t>
      </w:r>
      <w:bookmarkStart w:id="941" w:name="_ETM_Q1_4006531"/>
      <w:bookmarkEnd w:id="941"/>
      <w:r w:rsidR="00261C12">
        <w:rPr>
          <w:rFonts w:hint="cs"/>
          <w:rtl/>
        </w:rPr>
        <w:t xml:space="preserve">בגין. בגין, רק כדי לסבר את האוזן, בנאום פתיחת הוועדה </w:t>
      </w:r>
      <w:bookmarkStart w:id="942" w:name="_ETM_Q1_4016435"/>
      <w:bookmarkEnd w:id="942"/>
      <w:r w:rsidR="00261C12">
        <w:rPr>
          <w:rFonts w:hint="cs"/>
          <w:rtl/>
        </w:rPr>
        <w:t>הארצית החמישית של תנועת החירות, ב-1958</w:t>
      </w:r>
      <w:r w:rsidR="00354E67">
        <w:rPr>
          <w:rFonts w:hint="cs"/>
          <w:rtl/>
        </w:rPr>
        <w:t>,</w:t>
      </w:r>
      <w:r w:rsidR="00261C12">
        <w:rPr>
          <w:rFonts w:hint="cs"/>
          <w:rtl/>
        </w:rPr>
        <w:t xml:space="preserve"> שואל:</w:t>
      </w:r>
      <w:r>
        <w:rPr>
          <w:rFonts w:hint="cs"/>
          <w:rtl/>
        </w:rPr>
        <w:t xml:space="preserve"> מה</w:t>
      </w:r>
      <w:r w:rsidR="00261C12">
        <w:rPr>
          <w:rFonts w:hint="cs"/>
          <w:rtl/>
        </w:rPr>
        <w:t xml:space="preserve">י עליונות </w:t>
      </w:r>
      <w:bookmarkStart w:id="943" w:name="_ETM_Q1_4024485"/>
      <w:bookmarkEnd w:id="943"/>
      <w:r w:rsidR="00261C12">
        <w:rPr>
          <w:rFonts w:hint="cs"/>
          <w:rtl/>
        </w:rPr>
        <w:t>משפטית?</w:t>
      </w:r>
      <w:r w:rsidR="00261C12">
        <w:rPr>
          <w:rFonts w:hint="cs"/>
        </w:rPr>
        <w:t xml:space="preserve"> </w:t>
      </w:r>
      <w:r>
        <w:rPr>
          <w:rFonts w:hint="cs"/>
          <w:rtl/>
        </w:rPr>
        <w:t xml:space="preserve"> </w:t>
      </w:r>
      <w:r w:rsidR="00261C12">
        <w:rPr>
          <w:rFonts w:hint="cs"/>
          <w:rtl/>
        </w:rPr>
        <w:t>הוא אומר: עליונות משפטי</w:t>
      </w:r>
      <w:r w:rsidR="00F3198C">
        <w:rPr>
          <w:rFonts w:hint="cs"/>
          <w:rtl/>
        </w:rPr>
        <w:t>ת</w:t>
      </w:r>
      <w:r w:rsidR="00261C12">
        <w:rPr>
          <w:rFonts w:hint="cs"/>
          <w:rtl/>
        </w:rPr>
        <w:t xml:space="preserve"> </w:t>
      </w:r>
      <w:bookmarkStart w:id="944" w:name="_ETM_Q1_4023605"/>
      <w:bookmarkEnd w:id="944"/>
      <w:r>
        <w:rPr>
          <w:rFonts w:hint="cs"/>
          <w:rtl/>
        </w:rPr>
        <w:t>היא שלבית המשפט העליון</w:t>
      </w:r>
      <w:r w:rsidR="00261C12">
        <w:rPr>
          <w:rFonts w:hint="cs"/>
          <w:rtl/>
        </w:rPr>
        <w:t xml:space="preserve"> תינתן הסמכות</w:t>
      </w:r>
      <w:r>
        <w:rPr>
          <w:rFonts w:hint="cs"/>
          <w:rtl/>
        </w:rPr>
        <w:t xml:space="preserve"> לקבוע אם החוקים המתקבלים על ידי </w:t>
      </w:r>
      <w:bookmarkStart w:id="945" w:name="_ETM_Q1_4030509"/>
      <w:bookmarkEnd w:id="945"/>
      <w:r w:rsidR="00261C12">
        <w:rPr>
          <w:rFonts w:hint="cs"/>
          <w:rtl/>
        </w:rPr>
        <w:t>הכנ</w:t>
      </w:r>
      <w:r>
        <w:rPr>
          <w:rFonts w:hint="cs"/>
          <w:rtl/>
        </w:rPr>
        <w:t>ס</w:t>
      </w:r>
      <w:r w:rsidR="00261C12">
        <w:rPr>
          <w:rFonts w:hint="cs"/>
          <w:rtl/>
        </w:rPr>
        <w:t>ת</w:t>
      </w:r>
      <w:r>
        <w:rPr>
          <w:rFonts w:hint="cs"/>
          <w:rtl/>
        </w:rPr>
        <w:t xml:space="preserve"> עומדים בהתאמה</w:t>
      </w:r>
      <w:r w:rsidR="00F3198C">
        <w:rPr>
          <w:rFonts w:hint="cs"/>
          <w:rtl/>
        </w:rPr>
        <w:t xml:space="preserve"> לחוקה</w:t>
      </w:r>
      <w:r>
        <w:rPr>
          <w:rFonts w:hint="cs"/>
          <w:rtl/>
        </w:rPr>
        <w:t xml:space="preserve"> או סותרים אותה. יש לכך תקדים </w:t>
      </w:r>
      <w:bookmarkStart w:id="946" w:name="_ETM_Q1_4036973"/>
      <w:bookmarkEnd w:id="946"/>
      <w:r w:rsidR="00F3198C">
        <w:rPr>
          <w:rFonts w:hint="cs"/>
          <w:rtl/>
        </w:rPr>
        <w:t>באר</w:t>
      </w:r>
      <w:r>
        <w:rPr>
          <w:rFonts w:hint="cs"/>
          <w:rtl/>
        </w:rPr>
        <w:t xml:space="preserve">צות הברית של אמריקה. </w:t>
      </w:r>
      <w:r w:rsidR="00F3198C">
        <w:rPr>
          <w:rFonts w:hint="cs"/>
          <w:rtl/>
        </w:rPr>
        <w:t xml:space="preserve">הוא מדגיש, </w:t>
      </w:r>
      <w:bookmarkStart w:id="947" w:name="_ETM_Q1_4038506"/>
      <w:bookmarkEnd w:id="947"/>
      <w:r w:rsidR="00F3198C">
        <w:rPr>
          <w:rFonts w:hint="cs"/>
          <w:rtl/>
        </w:rPr>
        <w:t xml:space="preserve">ואני מסכים: נכון, יש גם תקלות מסוימות </w:t>
      </w:r>
      <w:r>
        <w:rPr>
          <w:rFonts w:hint="cs"/>
          <w:rtl/>
        </w:rPr>
        <w:t xml:space="preserve">הקשורות במוסד משפטי ואזרחי כזה. אבל </w:t>
      </w:r>
      <w:bookmarkStart w:id="948" w:name="_ETM_Q1_4045701"/>
      <w:bookmarkEnd w:id="948"/>
      <w:r>
        <w:rPr>
          <w:rFonts w:hint="cs"/>
          <w:rtl/>
        </w:rPr>
        <w:t>הניסיון הוכיח</w:t>
      </w:r>
      <w:r w:rsidR="00F3198C">
        <w:rPr>
          <w:rFonts w:hint="cs"/>
          <w:rtl/>
        </w:rPr>
        <w:t xml:space="preserve"> שמעיקרו מוסד</w:t>
      </w:r>
      <w:bookmarkStart w:id="949" w:name="_ETM_Q1_4051364"/>
      <w:bookmarkEnd w:id="949"/>
      <w:r w:rsidR="00F3198C">
        <w:rPr>
          <w:rFonts w:hint="cs"/>
          <w:rtl/>
        </w:rPr>
        <w:t xml:space="preserve"> זה מבטיח את חירות האדם מפני התנק</w:t>
      </w:r>
      <w:r>
        <w:rPr>
          <w:rFonts w:hint="cs"/>
          <w:rtl/>
        </w:rPr>
        <w:t xml:space="preserve">שות גם של רוב </w:t>
      </w:r>
      <w:bookmarkStart w:id="950" w:name="_ETM_Q1_4053893"/>
      <w:bookmarkEnd w:id="950"/>
      <w:r w:rsidR="00F3198C">
        <w:rPr>
          <w:rFonts w:hint="cs"/>
          <w:rtl/>
        </w:rPr>
        <w:t>בבית הנבחרים.</w:t>
      </w:r>
      <w:r>
        <w:rPr>
          <w:rFonts w:hint="cs"/>
          <w:rtl/>
        </w:rPr>
        <w:t xml:space="preserve"> וכאשר מאחורינו יעמוד רוב </w:t>
      </w:r>
      <w:r w:rsidR="00F3198C">
        <w:rPr>
          <w:rFonts w:hint="cs"/>
          <w:rtl/>
        </w:rPr>
        <w:t>ב</w:t>
      </w:r>
      <w:r>
        <w:rPr>
          <w:rFonts w:hint="cs"/>
          <w:rtl/>
        </w:rPr>
        <w:t xml:space="preserve">בית הנבחרים שלנו, </w:t>
      </w:r>
      <w:bookmarkStart w:id="951" w:name="_ETM_Q1_4061109"/>
      <w:bookmarkEnd w:id="951"/>
      <w:r>
        <w:rPr>
          <w:rFonts w:hint="cs"/>
          <w:rtl/>
        </w:rPr>
        <w:t>הבט</w:t>
      </w:r>
      <w:r w:rsidR="00F3198C">
        <w:rPr>
          <w:rFonts w:hint="cs"/>
          <w:rtl/>
        </w:rPr>
        <w:t>יח אז ב</w:t>
      </w:r>
      <w:r>
        <w:rPr>
          <w:rFonts w:hint="cs"/>
          <w:rtl/>
        </w:rPr>
        <w:t>גין,</w:t>
      </w:r>
      <w:r w:rsidR="00354E67">
        <w:rPr>
          <w:rFonts w:hint="cs"/>
          <w:rtl/>
        </w:rPr>
        <w:t xml:space="preserve"> נגיד,</w:t>
      </w:r>
      <w:r w:rsidR="00F3198C">
        <w:rPr>
          <w:rFonts w:hint="cs"/>
          <w:rtl/>
        </w:rPr>
        <w:t xml:space="preserve"> נעשה ונקי</w:t>
      </w:r>
      <w:r>
        <w:rPr>
          <w:rFonts w:hint="cs"/>
          <w:rtl/>
        </w:rPr>
        <w:t>י</w:t>
      </w:r>
      <w:r w:rsidR="00354E67">
        <w:rPr>
          <w:rFonts w:hint="cs"/>
          <w:rtl/>
        </w:rPr>
        <w:t>ם,</w:t>
      </w:r>
      <w:r>
        <w:rPr>
          <w:rFonts w:hint="cs"/>
          <w:rtl/>
        </w:rPr>
        <w:t xml:space="preserve"> גם את הרוב </w:t>
      </w:r>
      <w:r w:rsidR="00F3198C">
        <w:rPr>
          <w:rFonts w:hint="cs"/>
          <w:rtl/>
        </w:rPr>
        <w:t>ב</w:t>
      </w:r>
      <w:r>
        <w:rPr>
          <w:rFonts w:hint="cs"/>
          <w:rtl/>
        </w:rPr>
        <w:t xml:space="preserve">בית הנבחרים </w:t>
      </w:r>
      <w:bookmarkStart w:id="952" w:name="_ETM_Q1_4067338"/>
      <w:bookmarkEnd w:id="952"/>
      <w:r>
        <w:rPr>
          <w:rFonts w:hint="cs"/>
          <w:rtl/>
        </w:rPr>
        <w:t xml:space="preserve">צריך להגביל מבחינת </w:t>
      </w:r>
      <w:r w:rsidR="00F3198C">
        <w:rPr>
          <w:rFonts w:hint="cs"/>
          <w:rtl/>
        </w:rPr>
        <w:t xml:space="preserve">הבטחת </w:t>
      </w:r>
      <w:r>
        <w:rPr>
          <w:rFonts w:hint="cs"/>
          <w:rtl/>
        </w:rPr>
        <w:t>חירות האדם</w:t>
      </w:r>
      <w:r w:rsidR="00F3198C">
        <w:rPr>
          <w:rFonts w:hint="cs"/>
          <w:rtl/>
        </w:rPr>
        <w:t xml:space="preserve"> והאזרח</w:t>
      </w:r>
      <w:r>
        <w:rPr>
          <w:rFonts w:hint="cs"/>
          <w:rtl/>
        </w:rPr>
        <w:t xml:space="preserve"> על ידי עליונות המשפט. </w:t>
      </w:r>
    </w:p>
    <w:p w:rsidR="00354E67" w:rsidRDefault="00354E67" w:rsidP="00354E67">
      <w:pPr>
        <w:rPr>
          <w:rtl/>
        </w:rPr>
      </w:pPr>
      <w:bookmarkStart w:id="953" w:name="_ETM_Q1_4077929"/>
      <w:bookmarkStart w:id="954" w:name="_ETM_Q1_4078001"/>
      <w:bookmarkEnd w:id="953"/>
      <w:bookmarkEnd w:id="954"/>
    </w:p>
    <w:p w:rsidR="004E5EDC" w:rsidRDefault="004E5EDC" w:rsidP="00354E67">
      <w:pPr>
        <w:rPr>
          <w:rtl/>
        </w:rPr>
      </w:pPr>
      <w:bookmarkStart w:id="955" w:name="_ETM_Q1_4078042"/>
      <w:bookmarkStart w:id="956" w:name="_ETM_Q1_4078113"/>
      <w:bookmarkEnd w:id="955"/>
      <w:bookmarkEnd w:id="956"/>
      <w:r>
        <w:rPr>
          <w:rFonts w:hint="cs"/>
          <w:rtl/>
        </w:rPr>
        <w:t xml:space="preserve">את </w:t>
      </w:r>
      <w:bookmarkStart w:id="957" w:name="_ETM_Q1_4075569"/>
      <w:bookmarkEnd w:id="957"/>
      <w:r w:rsidR="00F3198C">
        <w:rPr>
          <w:rFonts w:hint="cs"/>
          <w:rtl/>
        </w:rPr>
        <w:t>הדב</w:t>
      </w:r>
      <w:r>
        <w:rPr>
          <w:rFonts w:hint="cs"/>
          <w:rtl/>
        </w:rPr>
        <w:t>ר</w:t>
      </w:r>
      <w:r w:rsidR="00F3198C">
        <w:rPr>
          <w:rFonts w:hint="cs"/>
          <w:rtl/>
        </w:rPr>
        <w:t>י</w:t>
      </w:r>
      <w:r>
        <w:rPr>
          <w:rFonts w:hint="cs"/>
          <w:rtl/>
        </w:rPr>
        <w:t xml:space="preserve">ם האלה אמר בגין. </w:t>
      </w:r>
      <w:r w:rsidR="00F3198C">
        <w:rPr>
          <w:rFonts w:hint="cs"/>
          <w:rtl/>
        </w:rPr>
        <w:t>ואני, דווקא ש</w:t>
      </w:r>
      <w:r>
        <w:rPr>
          <w:rFonts w:hint="cs"/>
          <w:rtl/>
        </w:rPr>
        <w:t>אי אפשר להאשים</w:t>
      </w:r>
      <w:r w:rsidR="00F3198C">
        <w:rPr>
          <w:rFonts w:hint="cs"/>
          <w:rtl/>
        </w:rPr>
        <w:t xml:space="preserve"> אותי בקרבה אידיאולוגית ופוליטית </w:t>
      </w:r>
      <w:bookmarkStart w:id="958" w:name="_ETM_Q1_4081358"/>
      <w:bookmarkEnd w:id="958"/>
      <w:r w:rsidR="00F3198C">
        <w:rPr>
          <w:rFonts w:hint="cs"/>
          <w:rtl/>
        </w:rPr>
        <w:t>לבגין ותנועתו,</w:t>
      </w:r>
      <w:r>
        <w:rPr>
          <w:rFonts w:hint="cs"/>
          <w:rtl/>
        </w:rPr>
        <w:t xml:space="preserve"> רואה </w:t>
      </w:r>
      <w:bookmarkStart w:id="959" w:name="_ETM_Q1_4084430"/>
      <w:bookmarkEnd w:id="959"/>
      <w:r>
        <w:rPr>
          <w:rFonts w:hint="cs"/>
          <w:rtl/>
        </w:rPr>
        <w:t>את עצמי בוועדה הזו, לצד חברים נוספי</w:t>
      </w:r>
      <w:r w:rsidR="00F3198C">
        <w:rPr>
          <w:rFonts w:hint="cs"/>
          <w:rtl/>
        </w:rPr>
        <w:t>ם</w:t>
      </w:r>
      <w:r>
        <w:rPr>
          <w:rFonts w:hint="cs"/>
          <w:rtl/>
        </w:rPr>
        <w:t>,</w:t>
      </w:r>
      <w:r w:rsidR="00F3198C">
        <w:rPr>
          <w:rFonts w:hint="cs"/>
          <w:rtl/>
        </w:rPr>
        <w:t xml:space="preserve"> כמי שינהל מערכה עיקשת</w:t>
      </w:r>
      <w:r>
        <w:rPr>
          <w:rFonts w:hint="cs"/>
          <w:rtl/>
        </w:rPr>
        <w:t xml:space="preserve"> כדי שהרוח</w:t>
      </w:r>
      <w:r w:rsidR="00F3198C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</w:t>
      </w:r>
      <w:bookmarkStart w:id="960" w:name="_ETM_Q1_4091703"/>
      <w:bookmarkEnd w:id="960"/>
      <w:r>
        <w:rPr>
          <w:rFonts w:hint="cs"/>
          <w:rtl/>
        </w:rPr>
        <w:t>הספציפית</w:t>
      </w:r>
      <w:r w:rsidR="00F3198C">
        <w:rPr>
          <w:rFonts w:hint="cs"/>
          <w:rtl/>
        </w:rPr>
        <w:t xml:space="preserve"> של</w:t>
      </w:r>
      <w:bookmarkStart w:id="961" w:name="_ETM_Q1_4093842"/>
      <w:bookmarkEnd w:id="961"/>
      <w:r w:rsidR="00F3198C">
        <w:rPr>
          <w:rFonts w:hint="cs"/>
          <w:rtl/>
        </w:rPr>
        <w:t xml:space="preserve"> מה שבגין כינה עליונות המשפט,  תנצ</w:t>
      </w:r>
      <w:r>
        <w:rPr>
          <w:rFonts w:hint="cs"/>
          <w:rtl/>
        </w:rPr>
        <w:t xml:space="preserve">ח. </w:t>
      </w:r>
      <w:bookmarkStart w:id="962" w:name="_ETM_Q1_4100926"/>
      <w:bookmarkStart w:id="963" w:name="_ETM_Q1_4100967"/>
      <w:bookmarkStart w:id="964" w:name="_ETM_Q1_4100998"/>
      <w:bookmarkStart w:id="965" w:name="_ETM_Q1_4101047"/>
      <w:bookmarkEnd w:id="962"/>
      <w:bookmarkEnd w:id="963"/>
      <w:bookmarkEnd w:id="964"/>
      <w:bookmarkEnd w:id="965"/>
      <w:r w:rsidR="00F3198C">
        <w:rPr>
          <w:rFonts w:hint="cs"/>
          <w:rtl/>
        </w:rPr>
        <w:t xml:space="preserve"> </w:t>
      </w:r>
      <w:r>
        <w:rPr>
          <w:rFonts w:hint="cs"/>
          <w:rtl/>
        </w:rPr>
        <w:t>ואני מאחל בהצלחה לכולנו, ושנצליח</w:t>
      </w:r>
      <w:r w:rsidR="00F3198C">
        <w:rPr>
          <w:rFonts w:hint="cs"/>
          <w:rtl/>
        </w:rPr>
        <w:t xml:space="preserve"> ל</w:t>
      </w:r>
      <w:r>
        <w:rPr>
          <w:rFonts w:hint="cs"/>
          <w:rtl/>
        </w:rPr>
        <w:t xml:space="preserve">חסום את </w:t>
      </w:r>
      <w:bookmarkStart w:id="966" w:name="_ETM_Q1_4103536"/>
      <w:bookmarkEnd w:id="966"/>
      <w:r w:rsidR="00F3198C">
        <w:rPr>
          <w:rFonts w:hint="cs"/>
          <w:rtl/>
        </w:rPr>
        <w:t>מה שאני רואה כסכנ</w:t>
      </w:r>
      <w:r>
        <w:rPr>
          <w:rFonts w:hint="cs"/>
          <w:rtl/>
        </w:rPr>
        <w:t>ה.</w:t>
      </w:r>
      <w:bookmarkStart w:id="967" w:name="_ETM_Q1_4106943"/>
      <w:bookmarkEnd w:id="967"/>
    </w:p>
    <w:p w:rsidR="00F3198C" w:rsidRDefault="00F3198C" w:rsidP="00F3198C">
      <w:pPr>
        <w:rPr>
          <w:rtl/>
        </w:rPr>
      </w:pPr>
      <w:bookmarkStart w:id="968" w:name="_ETM_Q1_4112734"/>
      <w:bookmarkStart w:id="969" w:name="_ETM_Q1_4112813"/>
      <w:bookmarkEnd w:id="968"/>
      <w:bookmarkEnd w:id="969"/>
    </w:p>
    <w:p w:rsidR="00F3198C" w:rsidRDefault="00F3198C" w:rsidP="00F3198C">
      <w:pPr>
        <w:rPr>
          <w:rtl/>
        </w:rPr>
      </w:pPr>
      <w:bookmarkStart w:id="970" w:name="_ETM_Q1_4112875"/>
      <w:bookmarkStart w:id="971" w:name="_ETM_Q1_4112958"/>
      <w:bookmarkEnd w:id="970"/>
      <w:bookmarkEnd w:id="971"/>
      <w:r>
        <w:rPr>
          <w:rFonts w:hint="cs"/>
          <w:rtl/>
        </w:rPr>
        <w:t>סליחה שאני הולך.</w:t>
      </w:r>
      <w:bookmarkStart w:id="972" w:name="_ETM_Q1_4109901"/>
      <w:bookmarkEnd w:id="972"/>
      <w:r>
        <w:rPr>
          <w:rFonts w:hint="cs"/>
          <w:rtl/>
        </w:rPr>
        <w:t xml:space="preserve"> זה לא אישי, זה ועדתי.</w:t>
      </w:r>
    </w:p>
    <w:p w:rsidR="00F3198C" w:rsidRDefault="00F3198C" w:rsidP="00F3198C">
      <w:pPr>
        <w:ind w:firstLine="0"/>
        <w:rPr>
          <w:rtl/>
        </w:rPr>
      </w:pPr>
      <w:bookmarkStart w:id="973" w:name="_ETM_Q1_4111987"/>
      <w:bookmarkStart w:id="974" w:name="_ETM_Q1_4112046"/>
      <w:bookmarkStart w:id="975" w:name="_ETM_Q1_4107026"/>
      <w:bookmarkStart w:id="976" w:name="_ETM_Q1_4107360"/>
      <w:bookmarkStart w:id="977" w:name="_ETM_Q1_4107433"/>
      <w:bookmarkEnd w:id="973"/>
      <w:bookmarkEnd w:id="974"/>
      <w:bookmarkEnd w:id="975"/>
      <w:bookmarkEnd w:id="976"/>
      <w:bookmarkEnd w:id="977"/>
    </w:p>
    <w:p w:rsidR="00F3198C" w:rsidRDefault="00F3198C" w:rsidP="002A026C">
      <w:pPr>
        <w:pStyle w:val="af6"/>
        <w:rPr>
          <w:rtl/>
        </w:rPr>
      </w:pPr>
      <w:bookmarkStart w:id="978" w:name="ET_yor_שמחה_רוטמן___יורַ_75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F3198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198C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:rsidR="00F3198C" w:rsidRDefault="00F3198C" w:rsidP="00F3198C">
      <w:pPr>
        <w:pStyle w:val="KeepWithNext"/>
        <w:rPr>
          <w:rtl/>
          <w:lang w:eastAsia="he-IL"/>
        </w:rPr>
      </w:pPr>
    </w:p>
    <w:p w:rsidR="004E5EDC" w:rsidRDefault="00F3198C" w:rsidP="00F3198C">
      <w:pPr>
        <w:rPr>
          <w:rtl/>
        </w:rPr>
      </w:pPr>
      <w:bookmarkStart w:id="979" w:name="_ETM_Q1_4108361"/>
      <w:bookmarkEnd w:id="979"/>
      <w:r>
        <w:rPr>
          <w:rFonts w:hint="cs"/>
          <w:rtl/>
          <w:lang w:eastAsia="he-IL"/>
        </w:rPr>
        <w:t xml:space="preserve">תודה. </w:t>
      </w:r>
      <w:bookmarkStart w:id="980" w:name="_ETM_Q1_4109911"/>
      <w:bookmarkStart w:id="981" w:name="_ETM_Q1_4109948"/>
      <w:bookmarkEnd w:id="980"/>
      <w:bookmarkEnd w:id="981"/>
      <w:r>
        <w:rPr>
          <w:rFonts w:hint="cs"/>
          <w:rtl/>
          <w:lang w:eastAsia="he-IL"/>
        </w:rPr>
        <w:t xml:space="preserve"> חברי חבר הכנסת</w:t>
      </w:r>
      <w:bookmarkStart w:id="982" w:name="_ETM_Q1_4117133"/>
      <w:bookmarkEnd w:id="982"/>
      <w:r>
        <w:rPr>
          <w:rFonts w:hint="cs"/>
          <w:rtl/>
          <w:lang w:eastAsia="he-IL"/>
        </w:rPr>
        <w:t xml:space="preserve"> משה סולומון. </w:t>
      </w:r>
    </w:p>
    <w:p w:rsidR="004E5EDC" w:rsidRDefault="004E5EDC" w:rsidP="004E5EDC">
      <w:pPr>
        <w:ind w:firstLine="0"/>
        <w:rPr>
          <w:rtl/>
        </w:rPr>
      </w:pPr>
      <w:bookmarkStart w:id="983" w:name="_ETM_Q1_4110526"/>
      <w:bookmarkStart w:id="984" w:name="_ETM_Q1_4110566"/>
      <w:bookmarkStart w:id="985" w:name="_ETM_Q1_4116965"/>
      <w:bookmarkStart w:id="986" w:name="_ETM_Q1_4117014"/>
      <w:bookmarkStart w:id="987" w:name="_ETM_Q1_4117086"/>
      <w:bookmarkStart w:id="988" w:name="_ETM_Q1_4117136"/>
      <w:bookmarkStart w:id="989" w:name="_ETM_Q1_4121052"/>
      <w:bookmarkEnd w:id="983"/>
      <w:bookmarkEnd w:id="984"/>
      <w:bookmarkEnd w:id="985"/>
      <w:bookmarkEnd w:id="986"/>
      <w:bookmarkEnd w:id="987"/>
      <w:bookmarkEnd w:id="988"/>
      <w:bookmarkEnd w:id="989"/>
    </w:p>
    <w:p w:rsidR="004E5EDC" w:rsidRDefault="004E5EDC" w:rsidP="002A026C">
      <w:pPr>
        <w:pStyle w:val="a4"/>
        <w:rPr>
          <w:rtl/>
        </w:rPr>
      </w:pPr>
      <w:bookmarkStart w:id="990" w:name="ET_knessetmember_6355_10"/>
      <w:r w:rsidRPr="002A026C">
        <w:rPr>
          <w:rStyle w:val="TagStyle"/>
          <w:rtl/>
        </w:rPr>
        <w:t xml:space="preserve"> &lt;&lt; דובר &gt;&gt;</w:t>
      </w:r>
      <w:r w:rsidRPr="004E5EDC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4E5EDC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"/>
    </w:p>
    <w:p w:rsidR="004E5EDC" w:rsidRDefault="004E5EDC" w:rsidP="004E5EDC">
      <w:pPr>
        <w:pStyle w:val="KeepWithNext"/>
        <w:rPr>
          <w:rtl/>
        </w:rPr>
      </w:pPr>
    </w:p>
    <w:p w:rsidR="004E5EDC" w:rsidRDefault="00F3198C" w:rsidP="00354E67">
      <w:pPr>
        <w:rPr>
          <w:rtl/>
        </w:rPr>
      </w:pPr>
      <w:bookmarkStart w:id="991" w:name="_ETM_Q1_4121491"/>
      <w:bookmarkStart w:id="992" w:name="_ETM_Q1_4121526"/>
      <w:bookmarkEnd w:id="991"/>
      <w:bookmarkEnd w:id="992"/>
      <w:r>
        <w:rPr>
          <w:rFonts w:hint="cs"/>
          <w:rtl/>
        </w:rPr>
        <w:t xml:space="preserve">אדוני יושב-ראש הוועדה, </w:t>
      </w:r>
      <w:r w:rsidR="004E5EDC">
        <w:rPr>
          <w:rFonts w:hint="cs"/>
          <w:rtl/>
        </w:rPr>
        <w:t>ידידי עורך דין</w:t>
      </w:r>
      <w:r>
        <w:rPr>
          <w:rFonts w:hint="cs"/>
          <w:rtl/>
        </w:rPr>
        <w:t xml:space="preserve"> שמחה</w:t>
      </w:r>
      <w:r w:rsidR="004E5EDC">
        <w:rPr>
          <w:rFonts w:hint="cs"/>
          <w:rtl/>
        </w:rPr>
        <w:t xml:space="preserve"> </w:t>
      </w:r>
      <w:proofErr w:type="spellStart"/>
      <w:r w:rsidR="004E5EDC">
        <w:rPr>
          <w:rFonts w:hint="cs"/>
          <w:rtl/>
        </w:rPr>
        <w:t>רוטמן</w:t>
      </w:r>
      <w:proofErr w:type="spellEnd"/>
      <w:r w:rsidR="004E5EDC">
        <w:rPr>
          <w:rFonts w:hint="cs"/>
          <w:rtl/>
        </w:rPr>
        <w:t xml:space="preserve">, משמח אותי </w:t>
      </w:r>
      <w:bookmarkStart w:id="993" w:name="_ETM_Q1_4127959"/>
      <w:bookmarkEnd w:id="993"/>
      <w:r w:rsidR="004E5EDC">
        <w:rPr>
          <w:rFonts w:hint="cs"/>
          <w:rtl/>
        </w:rPr>
        <w:t>להיות כאן</w:t>
      </w:r>
      <w:r>
        <w:rPr>
          <w:rFonts w:hint="cs"/>
          <w:rtl/>
        </w:rPr>
        <w:t xml:space="preserve"> בזמן שאתה מתמנה </w:t>
      </w:r>
      <w:bookmarkStart w:id="994" w:name="_ETM_Q1_4130417"/>
      <w:bookmarkEnd w:id="994"/>
      <w:r>
        <w:rPr>
          <w:rFonts w:hint="cs"/>
          <w:rtl/>
        </w:rPr>
        <w:t>להיות ראש הוועדה</w:t>
      </w:r>
      <w:r w:rsidR="004E5EDC">
        <w:rPr>
          <w:rFonts w:hint="cs"/>
          <w:rtl/>
        </w:rPr>
        <w:t xml:space="preserve">. </w:t>
      </w:r>
      <w:r w:rsidR="00354E67">
        <w:rPr>
          <w:rFonts w:hint="cs"/>
          <w:rtl/>
        </w:rPr>
        <w:t>יש שני סוגי אנשים שלוקחים תפקיד:</w:t>
      </w:r>
      <w:r w:rsidR="004E5EDC">
        <w:rPr>
          <w:rFonts w:hint="cs"/>
          <w:rtl/>
        </w:rPr>
        <w:t xml:space="preserve"> יש אדם </w:t>
      </w:r>
      <w:bookmarkStart w:id="995" w:name="_ETM_Q1_4134285"/>
      <w:bookmarkEnd w:id="995"/>
      <w:r>
        <w:rPr>
          <w:rFonts w:hint="cs"/>
          <w:rtl/>
        </w:rPr>
        <w:t>שבונ</w:t>
      </w:r>
      <w:r w:rsidR="004E5EDC">
        <w:rPr>
          <w:rFonts w:hint="cs"/>
          <w:rtl/>
        </w:rPr>
        <w:t>ה את עצמו</w:t>
      </w:r>
      <w:r>
        <w:rPr>
          <w:rFonts w:hint="cs"/>
          <w:rtl/>
        </w:rPr>
        <w:t xml:space="preserve"> ובונה את התפקיד וחי את התפקיד,</w:t>
      </w:r>
      <w:r w:rsidR="004E5EDC">
        <w:rPr>
          <w:rFonts w:hint="cs"/>
          <w:rtl/>
        </w:rPr>
        <w:t xml:space="preserve"> ואז הוא אומר:</w:t>
      </w:r>
      <w:r>
        <w:rPr>
          <w:rFonts w:hint="cs"/>
          <w:rtl/>
        </w:rPr>
        <w:t xml:space="preserve"> א</w:t>
      </w:r>
      <w:r w:rsidR="004E5EDC">
        <w:rPr>
          <w:rFonts w:hint="cs"/>
          <w:rtl/>
        </w:rPr>
        <w:t>ני אגיע לעמדה</w:t>
      </w:r>
      <w:r>
        <w:rPr>
          <w:rFonts w:hint="cs"/>
          <w:rtl/>
        </w:rPr>
        <w:t xml:space="preserve"> משמעותית </w:t>
      </w:r>
      <w:bookmarkStart w:id="996" w:name="_ETM_Q1_4143054"/>
      <w:bookmarkEnd w:id="996"/>
      <w:r>
        <w:rPr>
          <w:rFonts w:hint="cs"/>
          <w:rtl/>
        </w:rPr>
        <w:t>כדי להשפיע</w:t>
      </w:r>
      <w:r w:rsidR="004E5EDC">
        <w:rPr>
          <w:rFonts w:hint="cs"/>
          <w:rtl/>
        </w:rPr>
        <w:t xml:space="preserve"> ברמה </w:t>
      </w:r>
      <w:bookmarkStart w:id="997" w:name="_ETM_Q1_4141757"/>
      <w:bookmarkEnd w:id="997"/>
      <w:r>
        <w:rPr>
          <w:rFonts w:hint="cs"/>
          <w:rtl/>
        </w:rPr>
        <w:t>הלאומית.</w:t>
      </w:r>
      <w:r w:rsidR="004E5EDC">
        <w:rPr>
          <w:rFonts w:hint="cs"/>
          <w:rtl/>
        </w:rPr>
        <w:t xml:space="preserve"> ויש אדם שמגיע לתפקיד</w:t>
      </w:r>
      <w:r>
        <w:rPr>
          <w:rFonts w:hint="cs"/>
          <w:rtl/>
        </w:rPr>
        <w:t>,</w:t>
      </w:r>
      <w:r w:rsidR="004E5EDC">
        <w:rPr>
          <w:rFonts w:hint="cs"/>
          <w:rtl/>
        </w:rPr>
        <w:t xml:space="preserve"> לומד אותו, ואז מכהן בו. </w:t>
      </w:r>
      <w:bookmarkStart w:id="998" w:name="_ETM_Q1_4147895"/>
      <w:bookmarkEnd w:id="998"/>
      <w:r w:rsidR="004E5EDC">
        <w:rPr>
          <w:rFonts w:hint="cs"/>
          <w:rtl/>
        </w:rPr>
        <w:t>אתה חי את התפקיד הזה. למד</w:t>
      </w:r>
      <w:r>
        <w:rPr>
          <w:rFonts w:hint="cs"/>
          <w:rtl/>
        </w:rPr>
        <w:t>ת</w:t>
      </w:r>
      <w:r w:rsidR="004E5EDC">
        <w:rPr>
          <w:rFonts w:hint="cs"/>
          <w:rtl/>
        </w:rPr>
        <w:t xml:space="preserve"> את התפקיד בצורה הכי </w:t>
      </w:r>
      <w:bookmarkStart w:id="999" w:name="_ETM_Q1_4154406"/>
      <w:bookmarkEnd w:id="999"/>
      <w:r>
        <w:rPr>
          <w:rFonts w:hint="cs"/>
          <w:rtl/>
        </w:rPr>
        <w:t xml:space="preserve">טובה שאפשר. </w:t>
      </w:r>
      <w:r w:rsidR="004E5EDC">
        <w:rPr>
          <w:rFonts w:hint="cs"/>
          <w:rtl/>
        </w:rPr>
        <w:t>הגעת לבית</w:t>
      </w:r>
      <w:r>
        <w:rPr>
          <w:rFonts w:hint="cs"/>
          <w:rtl/>
        </w:rPr>
        <w:t xml:space="preserve"> ה</w:t>
      </w:r>
      <w:r w:rsidR="004E5EDC">
        <w:rPr>
          <w:rFonts w:hint="cs"/>
          <w:rtl/>
        </w:rPr>
        <w:t>מח</w:t>
      </w:r>
      <w:r>
        <w:rPr>
          <w:rFonts w:hint="cs"/>
          <w:rtl/>
        </w:rPr>
        <w:t>ו</w:t>
      </w:r>
      <w:r w:rsidR="004E5EDC">
        <w:rPr>
          <w:rFonts w:hint="cs"/>
          <w:rtl/>
        </w:rPr>
        <w:t>קקים</w:t>
      </w:r>
      <w:r>
        <w:rPr>
          <w:rFonts w:hint="cs"/>
          <w:rtl/>
        </w:rPr>
        <w:t>, שזה הליבה והיסוד שלו, ואתה עכ</w:t>
      </w:r>
      <w:r w:rsidR="004E5EDC">
        <w:rPr>
          <w:rFonts w:hint="cs"/>
          <w:rtl/>
        </w:rPr>
        <w:t>ש</w:t>
      </w:r>
      <w:r>
        <w:rPr>
          <w:rFonts w:hint="cs"/>
          <w:rtl/>
        </w:rPr>
        <w:t xml:space="preserve">יו נמצא בעמדה </w:t>
      </w:r>
      <w:r w:rsidR="004E5EDC">
        <w:rPr>
          <w:rFonts w:hint="cs"/>
          <w:rtl/>
        </w:rPr>
        <w:t xml:space="preserve">כול </w:t>
      </w:r>
      <w:bookmarkStart w:id="1000" w:name="_ETM_Q1_4161357"/>
      <w:bookmarkEnd w:id="1000"/>
      <w:r w:rsidR="004E5EDC">
        <w:rPr>
          <w:rFonts w:hint="cs"/>
          <w:rtl/>
        </w:rPr>
        <w:t>כך משמעותית. מעבר לז</w:t>
      </w:r>
      <w:r>
        <w:rPr>
          <w:rFonts w:hint="cs"/>
          <w:rtl/>
        </w:rPr>
        <w:t>ה שאני רוצה לאחל לך הצלחה גדולה,</w:t>
      </w:r>
      <w:r w:rsidR="004E5EDC">
        <w:rPr>
          <w:rFonts w:hint="cs"/>
          <w:rtl/>
        </w:rPr>
        <w:t xml:space="preserve"> </w:t>
      </w:r>
      <w:bookmarkStart w:id="1001" w:name="_ETM_Q1_4168438"/>
      <w:bookmarkEnd w:id="1001"/>
      <w:r w:rsidR="004E5EDC">
        <w:rPr>
          <w:rFonts w:hint="cs"/>
          <w:rtl/>
        </w:rPr>
        <w:t>אני רוצה להגיד לך שלושה</w:t>
      </w:r>
      <w:r>
        <w:rPr>
          <w:rFonts w:hint="cs"/>
          <w:rtl/>
        </w:rPr>
        <w:t xml:space="preserve"> דברים קצרים: ראשית, מקצועיות בעולם </w:t>
      </w:r>
      <w:bookmarkStart w:id="1002" w:name="_ETM_Q1_4176177"/>
      <w:bookmarkEnd w:id="1002"/>
      <w:r>
        <w:rPr>
          <w:rFonts w:hint="cs"/>
          <w:rtl/>
        </w:rPr>
        <w:t xml:space="preserve">המשפט, </w:t>
      </w:r>
      <w:r w:rsidR="004E5EDC">
        <w:rPr>
          <w:rFonts w:hint="cs"/>
          <w:rtl/>
        </w:rPr>
        <w:t xml:space="preserve"> ובכלל </w:t>
      </w:r>
      <w:bookmarkStart w:id="1003" w:name="_ETM_Q1_4175440"/>
      <w:bookmarkEnd w:id="1003"/>
      <w:r>
        <w:rPr>
          <w:rFonts w:hint="cs"/>
          <w:rtl/>
        </w:rPr>
        <w:t>ב</w:t>
      </w:r>
      <w:r w:rsidR="004E5EDC">
        <w:rPr>
          <w:rFonts w:hint="cs"/>
          <w:rtl/>
        </w:rPr>
        <w:t>היסטוריה המשפטית</w:t>
      </w:r>
      <w:r>
        <w:rPr>
          <w:rFonts w:hint="cs"/>
          <w:rtl/>
        </w:rPr>
        <w:t xml:space="preserve">, לצד עולם ערכי </w:t>
      </w:r>
      <w:r w:rsidR="00354E67">
        <w:rPr>
          <w:rFonts w:hint="cs"/>
          <w:rtl/>
        </w:rPr>
        <w:t xml:space="preserve">שאתה מגיע </w:t>
      </w:r>
      <w:proofErr w:type="spellStart"/>
      <w:r w:rsidR="00354E67">
        <w:rPr>
          <w:rFonts w:hint="cs"/>
          <w:rtl/>
        </w:rPr>
        <w:t>איתו</w:t>
      </w:r>
      <w:proofErr w:type="spellEnd"/>
      <w:r w:rsidR="00354E67">
        <w:rPr>
          <w:rFonts w:hint="cs"/>
          <w:rtl/>
        </w:rPr>
        <w:t>, זה יתרון עצום. ה</w:t>
      </w:r>
      <w:r>
        <w:rPr>
          <w:rFonts w:hint="cs"/>
          <w:rtl/>
        </w:rPr>
        <w:t xml:space="preserve">עולם </w:t>
      </w:r>
      <w:bookmarkStart w:id="1004" w:name="_ETM_Q1_4184537"/>
      <w:bookmarkEnd w:id="1004"/>
      <w:r w:rsidR="00354E67">
        <w:rPr>
          <w:rFonts w:hint="cs"/>
          <w:rtl/>
        </w:rPr>
        <w:t>הערכי</w:t>
      </w:r>
      <w:r>
        <w:rPr>
          <w:rFonts w:hint="cs"/>
          <w:rtl/>
        </w:rPr>
        <w:t xml:space="preserve"> צריך להיות חלק מהותי מהיכולת שלך לקדם </w:t>
      </w:r>
      <w:bookmarkStart w:id="1005" w:name="_ETM_Q1_4186763"/>
      <w:bookmarkEnd w:id="1005"/>
      <w:r>
        <w:rPr>
          <w:rFonts w:hint="cs"/>
          <w:rtl/>
        </w:rPr>
        <w:t>כאן נוש</w:t>
      </w:r>
      <w:r w:rsidR="00354E67">
        <w:rPr>
          <w:rFonts w:hint="cs"/>
          <w:rtl/>
        </w:rPr>
        <w:t>א</w:t>
      </w:r>
      <w:r>
        <w:rPr>
          <w:rFonts w:hint="cs"/>
          <w:rtl/>
        </w:rPr>
        <w:t xml:space="preserve">ים. שנית, </w:t>
      </w:r>
      <w:bookmarkStart w:id="1006" w:name="_ETM_Q1_4182740"/>
      <w:bookmarkEnd w:id="1006"/>
      <w:r w:rsidR="004E5EDC">
        <w:rPr>
          <w:rFonts w:hint="cs"/>
          <w:rtl/>
        </w:rPr>
        <w:t xml:space="preserve">הלב של הבית הזה זה המקום </w:t>
      </w:r>
      <w:bookmarkStart w:id="1007" w:name="_ETM_Q1_4194430"/>
      <w:bookmarkEnd w:id="1007"/>
      <w:r w:rsidR="004E5EDC">
        <w:rPr>
          <w:rFonts w:hint="cs"/>
          <w:rtl/>
        </w:rPr>
        <w:t>הזה.</w:t>
      </w:r>
      <w:r w:rsidR="0076467B">
        <w:rPr>
          <w:rFonts w:hint="cs"/>
          <w:rtl/>
        </w:rPr>
        <w:t xml:space="preserve"> באמת מפה תצא תורה בהיבט הזה. </w:t>
      </w:r>
      <w:r w:rsidR="004E5EDC">
        <w:rPr>
          <w:rFonts w:hint="cs"/>
          <w:rtl/>
        </w:rPr>
        <w:t xml:space="preserve">אנשים </w:t>
      </w:r>
      <w:bookmarkStart w:id="1008" w:name="_ETM_Q1_4200340"/>
      <w:bookmarkEnd w:id="1008"/>
      <w:r>
        <w:rPr>
          <w:rFonts w:hint="cs"/>
          <w:rtl/>
        </w:rPr>
        <w:t>רבים, ששלחו אותנו לכאן, לכנ</w:t>
      </w:r>
      <w:r w:rsidR="004E5EDC">
        <w:rPr>
          <w:rFonts w:hint="cs"/>
          <w:rtl/>
        </w:rPr>
        <w:t>ס</w:t>
      </w:r>
      <w:r>
        <w:rPr>
          <w:rFonts w:hint="cs"/>
          <w:rtl/>
        </w:rPr>
        <w:t>ת</w:t>
      </w:r>
      <w:r w:rsidR="00354E67">
        <w:rPr>
          <w:rFonts w:hint="cs"/>
          <w:rtl/>
        </w:rPr>
        <w:t xml:space="preserve">, </w:t>
      </w:r>
      <w:r w:rsidR="004E5EDC">
        <w:rPr>
          <w:rFonts w:hint="cs"/>
          <w:rtl/>
        </w:rPr>
        <w:t xml:space="preserve">מצפים ומחכים ליכולת שלך להוביל </w:t>
      </w:r>
      <w:bookmarkStart w:id="1009" w:name="_ETM_Q1_4207310"/>
      <w:bookmarkEnd w:id="1009"/>
      <w:r>
        <w:rPr>
          <w:rFonts w:hint="cs"/>
          <w:rtl/>
        </w:rPr>
        <w:t>את מה שהתחייבנו כסיעה</w:t>
      </w:r>
      <w:r w:rsidR="004E5ED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E5EDC">
        <w:rPr>
          <w:rFonts w:hint="cs"/>
          <w:rtl/>
        </w:rPr>
        <w:t>את אותו מסמך ש</w:t>
      </w:r>
      <w:r>
        <w:rPr>
          <w:rFonts w:hint="cs"/>
          <w:rtl/>
        </w:rPr>
        <w:t xml:space="preserve">כבר הנחת עוד טרם הכנסת הזו. </w:t>
      </w:r>
      <w:r w:rsidR="004E5EDC">
        <w:rPr>
          <w:rFonts w:hint="cs"/>
          <w:rtl/>
        </w:rPr>
        <w:t xml:space="preserve">יש </w:t>
      </w:r>
      <w:bookmarkStart w:id="1010" w:name="_ETM_Q1_4214878"/>
      <w:bookmarkEnd w:id="1010"/>
      <w:r w:rsidR="004E5EDC">
        <w:rPr>
          <w:rFonts w:hint="cs"/>
          <w:rtl/>
        </w:rPr>
        <w:t xml:space="preserve">פה גם זכות, אבל גם חובה גדולה. אני רוצה לאחל </w:t>
      </w:r>
      <w:bookmarkStart w:id="1011" w:name="_ETM_Q1_4219846"/>
      <w:bookmarkEnd w:id="1011"/>
      <w:r w:rsidR="004E5EDC">
        <w:rPr>
          <w:rFonts w:hint="cs"/>
          <w:rtl/>
        </w:rPr>
        <w:t xml:space="preserve">לך הצלחה בדבר הזה. והדבר האחרון, בסוף ההחלטות שיהיו כאן </w:t>
      </w:r>
      <w:bookmarkStart w:id="1012" w:name="_ETM_Q1_4226293"/>
      <w:bookmarkEnd w:id="1012"/>
      <w:r w:rsidR="004E5EDC">
        <w:rPr>
          <w:rFonts w:hint="cs"/>
          <w:rtl/>
        </w:rPr>
        <w:t>הן לא החלטות לצד מסוים אלא</w:t>
      </w:r>
      <w:r>
        <w:rPr>
          <w:rFonts w:hint="cs"/>
          <w:rtl/>
        </w:rPr>
        <w:t xml:space="preserve"> </w:t>
      </w:r>
      <w:bookmarkStart w:id="1013" w:name="_ETM_Q1_4231259"/>
      <w:bookmarkEnd w:id="1013"/>
      <w:r>
        <w:rPr>
          <w:rFonts w:hint="cs"/>
          <w:rtl/>
        </w:rPr>
        <w:t>החלטות</w:t>
      </w:r>
      <w:r w:rsidR="004E5EDC">
        <w:rPr>
          <w:rFonts w:hint="cs"/>
          <w:rtl/>
        </w:rPr>
        <w:t xml:space="preserve"> לאומה הישראלית כולה. אני </w:t>
      </w:r>
      <w:bookmarkStart w:id="1014" w:name="_ETM_Q1_4232110"/>
      <w:bookmarkEnd w:id="1014"/>
      <w:r w:rsidR="004E5EDC">
        <w:rPr>
          <w:rFonts w:hint="cs"/>
          <w:rtl/>
        </w:rPr>
        <w:t>מסתכל כאן על החברים</w:t>
      </w:r>
      <w:r>
        <w:rPr>
          <w:rFonts w:hint="cs"/>
          <w:rtl/>
        </w:rPr>
        <w:t xml:space="preserve">, וגם מהאופוזיציה, ואומר שלצד </w:t>
      </w:r>
      <w:r w:rsidR="004E5EDC">
        <w:rPr>
          <w:rFonts w:hint="cs"/>
          <w:rtl/>
        </w:rPr>
        <w:t>היכ</w:t>
      </w:r>
      <w:r>
        <w:rPr>
          <w:rFonts w:hint="cs"/>
          <w:rtl/>
        </w:rPr>
        <w:t>ו</w:t>
      </w:r>
      <w:r w:rsidR="004E5EDC">
        <w:rPr>
          <w:rFonts w:hint="cs"/>
          <w:rtl/>
        </w:rPr>
        <w:t>לת</w:t>
      </w:r>
      <w:r>
        <w:rPr>
          <w:rFonts w:hint="cs"/>
          <w:rtl/>
        </w:rPr>
        <w:t xml:space="preserve"> שלו להכיל </w:t>
      </w:r>
      <w:r w:rsidR="004E5EDC">
        <w:rPr>
          <w:rFonts w:hint="cs"/>
          <w:rtl/>
        </w:rPr>
        <w:t xml:space="preserve"> ולהבין שהחלטות כאן </w:t>
      </w:r>
      <w:bookmarkStart w:id="1015" w:name="_ETM_Q1_4241463"/>
      <w:bookmarkEnd w:id="1015"/>
      <w:r w:rsidR="004E5EDC">
        <w:rPr>
          <w:rFonts w:hint="cs"/>
          <w:rtl/>
        </w:rPr>
        <w:t>משפיעות על כלל אזרחי מדינת ישראל, אבל</w:t>
      </w:r>
      <w:r w:rsidR="0076467B">
        <w:rPr>
          <w:rFonts w:hint="cs"/>
          <w:rtl/>
        </w:rPr>
        <w:t xml:space="preserve">, </w:t>
      </w:r>
      <w:bookmarkStart w:id="1016" w:name="_ETM_Q1_4249630"/>
      <w:bookmarkEnd w:id="1016"/>
      <w:r w:rsidR="0076467B">
        <w:rPr>
          <w:rFonts w:hint="cs"/>
          <w:rtl/>
        </w:rPr>
        <w:t>מצד שני,</w:t>
      </w:r>
      <w:r>
        <w:rPr>
          <w:rFonts w:hint="cs"/>
          <w:rtl/>
        </w:rPr>
        <w:t xml:space="preserve"> הן</w:t>
      </w:r>
      <w:bookmarkStart w:id="1017" w:name="_ETM_Q1_4248177"/>
      <w:bookmarkEnd w:id="1017"/>
      <w:r>
        <w:rPr>
          <w:rFonts w:hint="cs"/>
          <w:rtl/>
        </w:rPr>
        <w:t xml:space="preserve"> משרתות את היותנו עם ישראל</w:t>
      </w:r>
      <w:r w:rsidR="004E5EDC">
        <w:rPr>
          <w:rFonts w:hint="cs"/>
          <w:rtl/>
        </w:rPr>
        <w:t xml:space="preserve"> שלאורו</w:t>
      </w:r>
      <w:r>
        <w:rPr>
          <w:rFonts w:hint="cs"/>
          <w:rtl/>
        </w:rPr>
        <w:t xml:space="preserve"> תורת ישראל, ארץ ישראל.</w:t>
      </w:r>
      <w:bookmarkStart w:id="1018" w:name="_ETM_Q1_4250907"/>
      <w:bookmarkEnd w:id="1018"/>
      <w:r>
        <w:rPr>
          <w:rFonts w:hint="cs"/>
          <w:rtl/>
        </w:rPr>
        <w:t xml:space="preserve"> </w:t>
      </w:r>
      <w:r w:rsidR="004E5EDC">
        <w:rPr>
          <w:rFonts w:hint="cs"/>
          <w:rtl/>
        </w:rPr>
        <w:t xml:space="preserve">הדבר הזה הוא מאוד משמעותי. אני רוצה לאחל </w:t>
      </w:r>
      <w:bookmarkStart w:id="1019" w:name="_ETM_Q1_4257383"/>
      <w:bookmarkEnd w:id="1019"/>
      <w:r>
        <w:rPr>
          <w:rFonts w:hint="cs"/>
          <w:rtl/>
        </w:rPr>
        <w:t xml:space="preserve">לך הצלחה רבה באתגר העצום הזה.  אנחנו </w:t>
      </w:r>
      <w:proofErr w:type="spellStart"/>
      <w:r>
        <w:rPr>
          <w:rFonts w:hint="cs"/>
          <w:rtl/>
        </w:rPr>
        <w:t>לצידך</w:t>
      </w:r>
      <w:proofErr w:type="spellEnd"/>
      <w:r>
        <w:rPr>
          <w:rFonts w:hint="cs"/>
          <w:rtl/>
        </w:rPr>
        <w:t xml:space="preserve">. </w:t>
      </w:r>
      <w:bookmarkStart w:id="1020" w:name="_ETM_Q1_4257872"/>
      <w:bookmarkEnd w:id="1020"/>
      <w:r>
        <w:rPr>
          <w:rFonts w:hint="cs"/>
          <w:rtl/>
        </w:rPr>
        <w:t xml:space="preserve"> ניתן לך רוח גבית עד כמה שאפשר. אנחנו </w:t>
      </w:r>
      <w:r w:rsidR="004E5EDC">
        <w:rPr>
          <w:rFonts w:hint="cs"/>
          <w:rtl/>
        </w:rPr>
        <w:t>בטוחים בהצלחתך. ישר כוח</w:t>
      </w:r>
      <w:r>
        <w:rPr>
          <w:rFonts w:hint="cs"/>
          <w:rtl/>
        </w:rPr>
        <w:t>.</w:t>
      </w:r>
    </w:p>
    <w:p w:rsidR="00F3198C" w:rsidRDefault="00F3198C" w:rsidP="004403AB">
      <w:pPr>
        <w:ind w:firstLine="0"/>
        <w:rPr>
          <w:rtl/>
        </w:rPr>
      </w:pPr>
      <w:bookmarkStart w:id="1021" w:name="_ETM_Q1_4264369"/>
      <w:bookmarkStart w:id="1022" w:name="_ETM_Q1_4264409"/>
      <w:bookmarkStart w:id="1023" w:name="_ETM_Q1_4265633"/>
      <w:bookmarkStart w:id="1024" w:name="_ETM_Q1_4265699"/>
      <w:bookmarkEnd w:id="1021"/>
      <w:bookmarkEnd w:id="1022"/>
      <w:bookmarkEnd w:id="1023"/>
      <w:bookmarkEnd w:id="1024"/>
    </w:p>
    <w:p w:rsidR="00F3198C" w:rsidRDefault="00F3198C" w:rsidP="002A026C">
      <w:pPr>
        <w:pStyle w:val="af6"/>
        <w:rPr>
          <w:rtl/>
        </w:rPr>
      </w:pPr>
      <w:bookmarkStart w:id="1025" w:name="ET_yor_שמחה_רוטמן___יורַ_76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F3198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198C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:rsidR="00F3198C" w:rsidRDefault="00F3198C" w:rsidP="00F3198C">
      <w:pPr>
        <w:pStyle w:val="KeepWithNext"/>
        <w:rPr>
          <w:rtl/>
          <w:lang w:eastAsia="he-IL"/>
        </w:rPr>
      </w:pPr>
    </w:p>
    <w:p w:rsidR="00F3198C" w:rsidRDefault="00F3198C" w:rsidP="00F3198C">
      <w:pPr>
        <w:rPr>
          <w:rtl/>
          <w:lang w:eastAsia="he-IL"/>
        </w:rPr>
      </w:pPr>
      <w:bookmarkStart w:id="1026" w:name="_ETM_Q1_4266756"/>
      <w:bookmarkEnd w:id="1026"/>
      <w:r>
        <w:rPr>
          <w:rFonts w:hint="cs"/>
          <w:rtl/>
          <w:lang w:eastAsia="he-IL"/>
        </w:rPr>
        <w:t>תודה רבה.</w:t>
      </w:r>
      <w:bookmarkStart w:id="1027" w:name="_ETM_Q1_4267720"/>
      <w:bookmarkEnd w:id="1027"/>
      <w:r>
        <w:rPr>
          <w:rFonts w:hint="cs"/>
          <w:rtl/>
          <w:lang w:eastAsia="he-IL"/>
        </w:rPr>
        <w:t xml:space="preserve"> חבר הכנסת יוני </w:t>
      </w:r>
      <w:proofErr w:type="spellStart"/>
      <w:r>
        <w:rPr>
          <w:rFonts w:hint="cs"/>
          <w:rtl/>
          <w:lang w:eastAsia="he-IL"/>
        </w:rPr>
        <w:t>מ</w:t>
      </w:r>
      <w:r w:rsidR="00CB74D1">
        <w:rPr>
          <w:rFonts w:hint="cs"/>
          <w:rtl/>
          <w:lang w:eastAsia="he-IL"/>
        </w:rPr>
        <w:t>ישר</w:t>
      </w:r>
      <w:r>
        <w:rPr>
          <w:rFonts w:hint="cs"/>
          <w:rtl/>
          <w:lang w:eastAsia="he-IL"/>
        </w:rPr>
        <w:t>קי</w:t>
      </w:r>
      <w:proofErr w:type="spellEnd"/>
      <w:r>
        <w:rPr>
          <w:rFonts w:hint="cs"/>
          <w:rtl/>
          <w:lang w:eastAsia="he-IL"/>
        </w:rPr>
        <w:t>.</w:t>
      </w:r>
      <w:bookmarkStart w:id="1028" w:name="_ETM_Q1_4266060"/>
      <w:bookmarkEnd w:id="1028"/>
    </w:p>
    <w:p w:rsidR="00F3198C" w:rsidRDefault="00F3198C" w:rsidP="004403AB">
      <w:pPr>
        <w:ind w:firstLine="0"/>
        <w:rPr>
          <w:rtl/>
          <w:lang w:eastAsia="he-IL"/>
        </w:rPr>
      </w:pPr>
      <w:bookmarkStart w:id="1029" w:name="_ETM_Q1_4266128"/>
      <w:bookmarkStart w:id="1030" w:name="_ETM_Q1_4268234"/>
      <w:bookmarkStart w:id="1031" w:name="_ETM_Q1_4268297"/>
      <w:bookmarkEnd w:id="1029"/>
      <w:bookmarkEnd w:id="1030"/>
      <w:bookmarkEnd w:id="1031"/>
    </w:p>
    <w:p w:rsidR="00F3198C" w:rsidRDefault="00F3198C" w:rsidP="002A026C">
      <w:pPr>
        <w:pStyle w:val="a4"/>
        <w:rPr>
          <w:rtl/>
        </w:rPr>
      </w:pPr>
      <w:bookmarkStart w:id="1032" w:name="ET_speaker_יונתן_משריקי_77"/>
      <w:r w:rsidRPr="002A026C">
        <w:rPr>
          <w:rStyle w:val="TagStyle"/>
          <w:rtl/>
        </w:rPr>
        <w:t xml:space="preserve"> &lt;&lt; דובר &gt;&gt;</w:t>
      </w:r>
      <w:r w:rsidRPr="00F3198C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</w:t>
      </w:r>
      <w:r w:rsidR="00CB74D1">
        <w:rPr>
          <w:rFonts w:hint="cs"/>
          <w:rtl/>
        </w:rPr>
        <w:t>י</w:t>
      </w:r>
      <w:r w:rsidR="00CB74D1">
        <w:rPr>
          <w:rtl/>
        </w:rPr>
        <w:t>שר</w:t>
      </w:r>
      <w:r>
        <w:rPr>
          <w:rtl/>
        </w:rPr>
        <w:t>קי</w:t>
      </w:r>
      <w:proofErr w:type="spellEnd"/>
      <w:r>
        <w:rPr>
          <w:rtl/>
        </w:rPr>
        <w:t>:</w:t>
      </w:r>
      <w:r w:rsidRPr="00F3198C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F3198C" w:rsidRDefault="00F3198C" w:rsidP="00F3198C">
      <w:pPr>
        <w:pStyle w:val="KeepWithNext"/>
        <w:rPr>
          <w:rtl/>
        </w:rPr>
      </w:pPr>
    </w:p>
    <w:p w:rsidR="00CB74D1" w:rsidRDefault="00CB74D1" w:rsidP="00CB74D1">
      <w:pPr>
        <w:rPr>
          <w:rtl/>
        </w:rPr>
      </w:pPr>
      <w:bookmarkStart w:id="1033" w:name="_ETM_Q1_4267343"/>
      <w:bookmarkStart w:id="1034" w:name="_ETM_Q1_4267424"/>
      <w:bookmarkEnd w:id="1033"/>
      <w:bookmarkEnd w:id="1034"/>
      <w:r>
        <w:rPr>
          <w:rFonts w:hint="cs"/>
          <w:rtl/>
          <w:lang w:eastAsia="he-IL"/>
        </w:rPr>
        <w:t xml:space="preserve">אדוני היושב-ראש, </w:t>
      </w:r>
      <w:r w:rsidR="0076467B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 xml:space="preserve">אני מצטרף לברכות של </w:t>
      </w:r>
      <w:bookmarkStart w:id="1035" w:name="_ETM_Q1_4273047"/>
      <w:bookmarkEnd w:id="1035"/>
      <w:r>
        <w:rPr>
          <w:rFonts w:hint="cs"/>
          <w:rtl/>
          <w:lang w:eastAsia="he-IL"/>
        </w:rPr>
        <w:t xml:space="preserve">כולם. אני חושב שיש קונצנזוס גם מאלו שפוחדים. כולם </w:t>
      </w:r>
      <w:bookmarkStart w:id="1036" w:name="_ETM_Q1_4277197"/>
      <w:bookmarkEnd w:id="1036"/>
      <w:r>
        <w:rPr>
          <w:rFonts w:hint="cs"/>
          <w:rtl/>
          <w:lang w:eastAsia="he-IL"/>
        </w:rPr>
        <w:t>יודעים שאתה איש מקצוע בתחומו. לכן, אני חושב שאתה</w:t>
      </w:r>
      <w:bookmarkStart w:id="1037" w:name="_ETM_Q1_4282498"/>
      <w:bookmarkEnd w:id="1037"/>
      <w:r>
        <w:rPr>
          <w:rFonts w:hint="cs"/>
          <w:rtl/>
          <w:lang w:eastAsia="he-IL"/>
        </w:rPr>
        <w:t xml:space="preserve"> הכי ראוי לדבר הזה. זו ועדה חשובה מאין כמותה. </w:t>
      </w:r>
      <w:bookmarkStart w:id="1038" w:name="_ETM_Q1_4283852"/>
      <w:bookmarkEnd w:id="1038"/>
      <w:r>
        <w:rPr>
          <w:rFonts w:hint="cs"/>
          <w:rtl/>
          <w:lang w:eastAsia="he-IL"/>
        </w:rPr>
        <w:t>אני לא אספר פה על ההיסטוריה שלנו</w:t>
      </w:r>
      <w:r>
        <w:rPr>
          <w:rFonts w:hint="cs"/>
          <w:rtl/>
        </w:rPr>
        <w:t xml:space="preserve"> כילדים, אבל אנחנו </w:t>
      </w:r>
      <w:bookmarkStart w:id="1039" w:name="_ETM_Q1_4292153"/>
      <w:bookmarkEnd w:id="1039"/>
      <w:r>
        <w:rPr>
          <w:rFonts w:hint="cs"/>
          <w:rtl/>
        </w:rPr>
        <w:t>בהחלט גם כן  - - -</w:t>
      </w:r>
    </w:p>
    <w:p w:rsidR="00CB74D1" w:rsidRDefault="00CB74D1" w:rsidP="00CB74D1">
      <w:pPr>
        <w:ind w:firstLine="0"/>
        <w:rPr>
          <w:rtl/>
        </w:rPr>
      </w:pPr>
      <w:bookmarkStart w:id="1040" w:name="_ETM_Q1_4286578"/>
      <w:bookmarkStart w:id="1041" w:name="_ETM_Q1_4286657"/>
      <w:bookmarkStart w:id="1042" w:name="_ETM_Q1_4286718"/>
      <w:bookmarkStart w:id="1043" w:name="_ETM_Q1_4286758"/>
      <w:bookmarkEnd w:id="1040"/>
      <w:bookmarkEnd w:id="1041"/>
      <w:bookmarkEnd w:id="1042"/>
      <w:bookmarkEnd w:id="1043"/>
    </w:p>
    <w:p w:rsidR="00CB74D1" w:rsidRDefault="00CB74D1" w:rsidP="002A026C">
      <w:pPr>
        <w:pStyle w:val="a4"/>
        <w:rPr>
          <w:rtl/>
        </w:rPr>
      </w:pPr>
      <w:bookmarkStart w:id="1044" w:name="ET_knessetmember_5552_78"/>
      <w:r w:rsidRPr="002A026C">
        <w:rPr>
          <w:rStyle w:val="TagStyle"/>
          <w:rtl/>
        </w:rPr>
        <w:t xml:space="preserve"> &lt;&lt; דובר &gt;&gt;</w:t>
      </w:r>
      <w:r w:rsidRPr="00CB74D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74D1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"/>
    </w:p>
    <w:p w:rsidR="00CB74D1" w:rsidRDefault="00CB74D1" w:rsidP="00CB74D1">
      <w:pPr>
        <w:pStyle w:val="KeepWithNext"/>
        <w:rPr>
          <w:rtl/>
          <w:lang w:eastAsia="he-IL"/>
        </w:rPr>
      </w:pPr>
    </w:p>
    <w:p w:rsidR="00CB74D1" w:rsidRDefault="00CB74D1" w:rsidP="00CB74D1">
      <w:pPr>
        <w:rPr>
          <w:rtl/>
          <w:lang w:eastAsia="he-IL"/>
        </w:rPr>
      </w:pPr>
      <w:bookmarkStart w:id="1045" w:name="_ETM_Q1_4289133"/>
      <w:bookmarkStart w:id="1046" w:name="_ETM_Q1_4289187"/>
      <w:bookmarkEnd w:id="1045"/>
      <w:bookmarkEnd w:id="1046"/>
      <w:r>
        <w:rPr>
          <w:rFonts w:hint="cs"/>
          <w:rtl/>
          <w:lang w:eastAsia="he-IL"/>
        </w:rPr>
        <w:t xml:space="preserve">למה </w:t>
      </w:r>
      <w:bookmarkStart w:id="1047" w:name="_ETM_Q1_4289500"/>
      <w:bookmarkEnd w:id="1047"/>
      <w:r>
        <w:rPr>
          <w:rFonts w:hint="cs"/>
          <w:rtl/>
          <w:lang w:eastAsia="he-IL"/>
        </w:rPr>
        <w:t>לא? זה הכי מעניין.</w:t>
      </w:r>
    </w:p>
    <w:p w:rsidR="00CB74D1" w:rsidRDefault="00CB74D1" w:rsidP="00CB74D1">
      <w:pPr>
        <w:rPr>
          <w:rtl/>
          <w:lang w:eastAsia="he-IL"/>
        </w:rPr>
      </w:pPr>
    </w:p>
    <w:p w:rsidR="00CB74D1" w:rsidRDefault="00CB74D1" w:rsidP="002A026C">
      <w:pPr>
        <w:pStyle w:val="a4"/>
        <w:rPr>
          <w:rtl/>
        </w:rPr>
      </w:pPr>
      <w:bookmarkStart w:id="1048" w:name="_ETM_Q1_4294497"/>
      <w:bookmarkStart w:id="1049" w:name="_ETM_Q1_4294563"/>
      <w:bookmarkStart w:id="1050" w:name="_ETM_Q1_4301126"/>
      <w:bookmarkStart w:id="1051" w:name="_ETM_Q1_4301172"/>
      <w:bookmarkStart w:id="1052" w:name="ET_speaker_יונתן_מישרקי_97"/>
      <w:bookmarkEnd w:id="1048"/>
      <w:bookmarkEnd w:id="1049"/>
      <w:bookmarkEnd w:id="1050"/>
      <w:bookmarkEnd w:id="1051"/>
      <w:r w:rsidRPr="002A026C">
        <w:rPr>
          <w:rStyle w:val="TagStyle"/>
          <w:rtl/>
        </w:rPr>
        <w:t>&lt;&lt; דובר &gt;&gt;</w:t>
      </w:r>
      <w:r w:rsidRPr="00F3198C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מ</w:t>
      </w:r>
      <w:r>
        <w:rPr>
          <w:rFonts w:hint="cs"/>
          <w:rtl/>
        </w:rPr>
        <w:t>י</w:t>
      </w:r>
      <w:r>
        <w:rPr>
          <w:rtl/>
        </w:rPr>
        <w:t>שרקי</w:t>
      </w:r>
      <w:proofErr w:type="spellEnd"/>
      <w:r>
        <w:rPr>
          <w:rtl/>
        </w:rPr>
        <w:t>:</w:t>
      </w:r>
      <w:r w:rsidRPr="00F3198C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4E5EDC" w:rsidRDefault="004E5EDC" w:rsidP="004E5EDC">
      <w:pPr>
        <w:rPr>
          <w:rtl/>
        </w:rPr>
      </w:pPr>
      <w:bookmarkStart w:id="1053" w:name="_ETM_Q1_4293813"/>
      <w:bookmarkEnd w:id="1053"/>
      <w:bookmarkEnd w:id="1052"/>
    </w:p>
    <w:p w:rsidR="004E5EDC" w:rsidRDefault="00CB74D1" w:rsidP="0076467B">
      <w:pPr>
        <w:rPr>
          <w:rtl/>
        </w:rPr>
      </w:pPr>
      <w:bookmarkStart w:id="1054" w:name="_ETM_Q1_4293901"/>
      <w:bookmarkEnd w:id="1054"/>
      <w:r>
        <w:rPr>
          <w:rFonts w:hint="cs"/>
          <w:rtl/>
        </w:rPr>
        <w:t>לא, זה לא הכי מעניין. אני באמת מאחל לך</w:t>
      </w:r>
      <w:r w:rsidR="0076467B">
        <w:rPr>
          <w:rFonts w:hint="cs"/>
          <w:rtl/>
        </w:rPr>
        <w:t xml:space="preserve"> ולנו</w:t>
      </w:r>
      <w:r>
        <w:rPr>
          <w:rFonts w:hint="cs"/>
          <w:rtl/>
        </w:rPr>
        <w:t xml:space="preserve"> בהצלחה. אני </w:t>
      </w:r>
      <w:bookmarkStart w:id="1055" w:name="_ETM_Q1_4302498"/>
      <w:bookmarkEnd w:id="1055"/>
      <w:r>
        <w:rPr>
          <w:rFonts w:hint="cs"/>
          <w:rtl/>
        </w:rPr>
        <w:t xml:space="preserve">מניח שיש לי רבות ללמוד ממך. נעשה זאת ביחד </w:t>
      </w:r>
      <w:bookmarkStart w:id="1056" w:name="_ETM_Q1_4309523"/>
      <w:bookmarkEnd w:id="1056"/>
      <w:r>
        <w:rPr>
          <w:rFonts w:hint="cs"/>
          <w:rtl/>
        </w:rPr>
        <w:t>בהצלחה גדולה.</w:t>
      </w:r>
      <w:bookmarkStart w:id="1057" w:name="_ETM_Q1_4312222"/>
      <w:bookmarkStart w:id="1058" w:name="_ETM_Q1_4312263"/>
      <w:bookmarkEnd w:id="1057"/>
      <w:bookmarkEnd w:id="1058"/>
      <w:r>
        <w:rPr>
          <w:rtl/>
        </w:rPr>
        <w:t xml:space="preserve"> </w:t>
      </w:r>
    </w:p>
    <w:p w:rsidR="00CB74D1" w:rsidRDefault="00CB74D1" w:rsidP="00CB74D1">
      <w:pPr>
        <w:ind w:firstLine="0"/>
        <w:rPr>
          <w:rtl/>
        </w:rPr>
      </w:pPr>
      <w:bookmarkStart w:id="1059" w:name="_ETM_Q1_4312694"/>
      <w:bookmarkStart w:id="1060" w:name="_ETM_Q1_4312734"/>
      <w:bookmarkStart w:id="1061" w:name="_ETM_Q1_4308657"/>
      <w:bookmarkStart w:id="1062" w:name="_ETM_Q1_4308765"/>
      <w:bookmarkEnd w:id="1059"/>
      <w:bookmarkEnd w:id="1060"/>
      <w:bookmarkEnd w:id="1061"/>
      <w:bookmarkEnd w:id="1062"/>
    </w:p>
    <w:p w:rsidR="00CB74D1" w:rsidRDefault="00CB74D1" w:rsidP="002A026C">
      <w:pPr>
        <w:pStyle w:val="af6"/>
        <w:rPr>
          <w:rtl/>
        </w:rPr>
      </w:pPr>
      <w:bookmarkStart w:id="1063" w:name="ET_yor_שמחה_רוטמן___יורַ_79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CB74D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74D1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3"/>
    </w:p>
    <w:p w:rsidR="00CB74D1" w:rsidRDefault="00CB74D1" w:rsidP="00CB74D1">
      <w:pPr>
        <w:pStyle w:val="KeepWithNext"/>
        <w:rPr>
          <w:rtl/>
          <w:lang w:eastAsia="he-IL"/>
        </w:rPr>
      </w:pPr>
    </w:p>
    <w:p w:rsidR="00CB74D1" w:rsidRDefault="00CB74D1" w:rsidP="00CB74D1">
      <w:pPr>
        <w:rPr>
          <w:rtl/>
          <w:lang w:eastAsia="he-IL"/>
        </w:rPr>
      </w:pPr>
      <w:bookmarkStart w:id="1064" w:name="_ETM_Q1_4309981"/>
      <w:bookmarkEnd w:id="1064"/>
      <w:r>
        <w:rPr>
          <w:rFonts w:hint="cs"/>
          <w:rtl/>
          <w:lang w:eastAsia="he-IL"/>
        </w:rPr>
        <w:t xml:space="preserve">תודה רבה. 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בבקשה.</w:t>
      </w:r>
    </w:p>
    <w:p w:rsidR="004E5EDC" w:rsidRDefault="004E5EDC" w:rsidP="00CB74D1">
      <w:pPr>
        <w:ind w:firstLine="0"/>
        <w:rPr>
          <w:rtl/>
        </w:rPr>
      </w:pPr>
      <w:bookmarkStart w:id="1065" w:name="_ETM_Q1_4310961"/>
      <w:bookmarkStart w:id="1066" w:name="_ETM_Q1_4311060"/>
      <w:bookmarkStart w:id="1067" w:name="_ETM_Q1_4312806"/>
      <w:bookmarkStart w:id="1068" w:name="_ETM_Q1_4312841"/>
      <w:bookmarkStart w:id="1069" w:name="_ETM_Q1_4314309"/>
      <w:bookmarkEnd w:id="1065"/>
      <w:bookmarkEnd w:id="1066"/>
      <w:bookmarkEnd w:id="1067"/>
      <w:bookmarkEnd w:id="1068"/>
      <w:bookmarkEnd w:id="1069"/>
    </w:p>
    <w:p w:rsidR="004E5EDC" w:rsidRDefault="004E5EDC" w:rsidP="002A026C">
      <w:pPr>
        <w:pStyle w:val="a4"/>
        <w:rPr>
          <w:rtl/>
        </w:rPr>
      </w:pPr>
      <w:bookmarkStart w:id="1070" w:name="ET_knessetmember_5552_11"/>
      <w:r w:rsidRPr="002A026C">
        <w:rPr>
          <w:rStyle w:val="TagStyle"/>
          <w:rtl/>
        </w:rPr>
        <w:t xml:space="preserve"> &lt;&lt; דובר &gt;&gt;</w:t>
      </w:r>
      <w:r w:rsidRPr="004E5ED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E5EDC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:rsidR="004E5EDC" w:rsidRDefault="004E5EDC" w:rsidP="004E5EDC">
      <w:pPr>
        <w:pStyle w:val="KeepWithNext"/>
        <w:rPr>
          <w:rtl/>
        </w:rPr>
      </w:pPr>
    </w:p>
    <w:p w:rsidR="002A0BD6" w:rsidRDefault="004E5EDC" w:rsidP="002A0BD6">
      <w:pPr>
        <w:rPr>
          <w:rtl/>
        </w:rPr>
      </w:pPr>
      <w:bookmarkStart w:id="1071" w:name="_ETM_Q1_4314652"/>
      <w:bookmarkStart w:id="1072" w:name="_ETM_Q1_4314677"/>
      <w:bookmarkEnd w:id="1071"/>
      <w:bookmarkEnd w:id="1072"/>
      <w:r>
        <w:rPr>
          <w:rFonts w:hint="cs"/>
          <w:rtl/>
        </w:rPr>
        <w:t xml:space="preserve"> </w:t>
      </w:r>
      <w:r w:rsidR="002A0BD6">
        <w:rPr>
          <w:rFonts w:hint="cs"/>
          <w:rtl/>
        </w:rPr>
        <w:t xml:space="preserve">שמחה, אני מקווה </w:t>
      </w:r>
      <w:bookmarkStart w:id="1073" w:name="_ETM_Q1_4316634"/>
      <w:bookmarkEnd w:id="1073"/>
      <w:r w:rsidR="002A0BD6">
        <w:rPr>
          <w:rFonts w:hint="cs"/>
          <w:rtl/>
        </w:rPr>
        <w:t xml:space="preserve">מאוד שלא יהיה פה שישו ושמחו. </w:t>
      </w:r>
      <w:r>
        <w:rPr>
          <w:rFonts w:hint="cs"/>
          <w:rtl/>
        </w:rPr>
        <w:t xml:space="preserve">הכול טוב, אבל תקצר בדבריך. זה בלתי נסבל. </w:t>
      </w:r>
      <w:bookmarkStart w:id="1074" w:name="_ETM_Q1_4321407"/>
      <w:bookmarkEnd w:id="1074"/>
      <w:r w:rsidR="0076467B">
        <w:rPr>
          <w:rFonts w:hint="cs"/>
          <w:rtl/>
        </w:rPr>
        <w:t>הכול טוב בך.</w:t>
      </w:r>
      <w:r w:rsidR="002A0BD6">
        <w:rPr>
          <w:rFonts w:hint="cs"/>
          <w:rtl/>
        </w:rPr>
        <w:t xml:space="preserve"> </w:t>
      </w:r>
      <w:r>
        <w:rPr>
          <w:rFonts w:hint="cs"/>
          <w:rtl/>
        </w:rPr>
        <w:t>אבל שתהיה בריא</w:t>
      </w:r>
      <w:r w:rsidR="002A0BD6">
        <w:rPr>
          <w:rFonts w:hint="cs"/>
          <w:rtl/>
        </w:rPr>
        <w:t>,</w:t>
      </w:r>
      <w:bookmarkStart w:id="1075" w:name="_ETM_Q1_4324742"/>
      <w:bookmarkEnd w:id="1075"/>
      <w:r w:rsidR="002A0BD6">
        <w:rPr>
          <w:rFonts w:hint="cs"/>
          <w:rtl/>
        </w:rPr>
        <w:t xml:space="preserve"> מדבר</w:t>
      </w:r>
      <w:r>
        <w:rPr>
          <w:rFonts w:hint="cs"/>
          <w:rtl/>
        </w:rPr>
        <w:t xml:space="preserve"> ומדבר </w:t>
      </w:r>
      <w:proofErr w:type="spellStart"/>
      <w:r>
        <w:rPr>
          <w:rFonts w:hint="cs"/>
          <w:rtl/>
        </w:rPr>
        <w:t>ומדבר</w:t>
      </w:r>
      <w:proofErr w:type="spellEnd"/>
      <w:r w:rsidR="002A0BD6">
        <w:rPr>
          <w:rFonts w:hint="cs"/>
          <w:rtl/>
        </w:rPr>
        <w:t>.</w:t>
      </w:r>
      <w:bookmarkStart w:id="1076" w:name="_ETM_Q1_4325831"/>
      <w:bookmarkEnd w:id="1076"/>
    </w:p>
    <w:p w:rsidR="002A0BD6" w:rsidRDefault="002A0BD6" w:rsidP="004403AB">
      <w:pPr>
        <w:ind w:firstLine="0"/>
        <w:rPr>
          <w:rtl/>
        </w:rPr>
      </w:pPr>
      <w:bookmarkStart w:id="1077" w:name="_ETM_Q1_4325900"/>
      <w:bookmarkStart w:id="1078" w:name="_ETM_Q1_4326407"/>
      <w:bookmarkStart w:id="1079" w:name="_ETM_Q1_4326462"/>
      <w:bookmarkEnd w:id="1077"/>
      <w:bookmarkEnd w:id="1078"/>
      <w:bookmarkEnd w:id="1079"/>
    </w:p>
    <w:p w:rsidR="002A0BD6" w:rsidRDefault="002A0BD6" w:rsidP="002A026C">
      <w:pPr>
        <w:pStyle w:val="af6"/>
        <w:rPr>
          <w:rtl/>
        </w:rPr>
      </w:pPr>
      <w:bookmarkStart w:id="1080" w:name="ET_yor_שמחה_רוטמן___יורַ_80"/>
      <w:r w:rsidRPr="002A026C">
        <w:rPr>
          <w:rStyle w:val="TagStyle"/>
          <w:rtl/>
        </w:rPr>
        <w:t xml:space="preserve"> &lt;&lt; יור &gt;&gt;</w:t>
      </w:r>
      <w:r w:rsidRPr="002A0BD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0BD6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0"/>
    </w:p>
    <w:p w:rsidR="002A0BD6" w:rsidRDefault="002A0BD6" w:rsidP="002A0BD6">
      <w:pPr>
        <w:pStyle w:val="KeepWithNext"/>
        <w:rPr>
          <w:rtl/>
          <w:lang w:eastAsia="he-IL"/>
        </w:rPr>
      </w:pPr>
    </w:p>
    <w:p w:rsidR="002A0BD6" w:rsidRDefault="002A0BD6" w:rsidP="002A0BD6">
      <w:pPr>
        <w:rPr>
          <w:rtl/>
          <w:lang w:eastAsia="he-IL"/>
        </w:rPr>
      </w:pPr>
      <w:bookmarkStart w:id="1081" w:name="_ETM_Q1_4322263"/>
      <w:bookmarkEnd w:id="1081"/>
      <w:r>
        <w:rPr>
          <w:rFonts w:hint="cs"/>
          <w:rtl/>
          <w:lang w:eastAsia="he-IL"/>
        </w:rPr>
        <w:t xml:space="preserve">יוליה, את בחרת את </w:t>
      </w:r>
      <w:bookmarkStart w:id="1082" w:name="_ETM_Q1_4328532"/>
      <w:bookmarkEnd w:id="1082"/>
      <w:r>
        <w:rPr>
          <w:rFonts w:hint="cs"/>
          <w:rtl/>
          <w:lang w:eastAsia="he-IL"/>
        </w:rPr>
        <w:t>הוועדה הזו, ואת תשלמי על זה בשעות רבות.</w:t>
      </w:r>
    </w:p>
    <w:p w:rsidR="002A0BD6" w:rsidRDefault="002A0BD6" w:rsidP="004403AB">
      <w:pPr>
        <w:ind w:firstLine="0"/>
        <w:rPr>
          <w:rtl/>
          <w:lang w:eastAsia="he-IL"/>
        </w:rPr>
      </w:pPr>
      <w:bookmarkStart w:id="1083" w:name="_ETM_Q1_4325870"/>
      <w:bookmarkStart w:id="1084" w:name="_ETM_Q1_4325936"/>
      <w:bookmarkStart w:id="1085" w:name="_ETM_Q1_4326321"/>
      <w:bookmarkStart w:id="1086" w:name="_ETM_Q1_4326382"/>
      <w:bookmarkEnd w:id="1083"/>
      <w:bookmarkEnd w:id="1084"/>
      <w:bookmarkEnd w:id="1085"/>
      <w:bookmarkEnd w:id="1086"/>
    </w:p>
    <w:p w:rsidR="002A0BD6" w:rsidRDefault="002A0BD6" w:rsidP="002A026C">
      <w:pPr>
        <w:pStyle w:val="-"/>
        <w:rPr>
          <w:rtl/>
        </w:rPr>
      </w:pPr>
      <w:bookmarkStart w:id="1087" w:name="ET_knessetmember_5552_81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דובר_המשך</w:t>
      </w:r>
      <w:proofErr w:type="spellEnd"/>
      <w:r w:rsidRPr="002A026C">
        <w:rPr>
          <w:rStyle w:val="TagStyle"/>
          <w:rtl/>
        </w:rPr>
        <w:t xml:space="preserve"> &gt;&gt;</w:t>
      </w:r>
      <w:r w:rsidRPr="002A0BD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0BD6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7"/>
    </w:p>
    <w:p w:rsidR="002A0BD6" w:rsidRDefault="002A0BD6" w:rsidP="002A0BD6">
      <w:pPr>
        <w:pStyle w:val="KeepWithNext"/>
        <w:rPr>
          <w:rtl/>
          <w:lang w:eastAsia="he-IL"/>
        </w:rPr>
      </w:pPr>
    </w:p>
    <w:p w:rsidR="004E5EDC" w:rsidRDefault="002A0BD6" w:rsidP="004403AB">
      <w:pPr>
        <w:rPr>
          <w:rtl/>
        </w:rPr>
      </w:pPr>
      <w:bookmarkStart w:id="1088" w:name="_ETM_Q1_4328189"/>
      <w:bookmarkEnd w:id="1088"/>
      <w:r>
        <w:rPr>
          <w:rFonts w:hint="cs"/>
          <w:rtl/>
          <w:lang w:eastAsia="he-IL"/>
        </w:rPr>
        <w:t xml:space="preserve">אני בחרתי, אבל אני לא הסכמתי </w:t>
      </w:r>
      <w:proofErr w:type="spellStart"/>
      <w:r>
        <w:rPr>
          <w:rFonts w:hint="cs"/>
          <w:rtl/>
          <w:lang w:eastAsia="he-IL"/>
        </w:rPr>
        <w:t>לכזו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9" w:name="_ETM_Q1_4335223"/>
      <w:bookmarkEnd w:id="1089"/>
      <w:r>
        <w:rPr>
          <w:rFonts w:hint="cs"/>
          <w:rtl/>
          <w:lang w:eastAsia="he-IL"/>
        </w:rPr>
        <w:t>כמות של דיבורים. כמות דברי התורה ששמעתי פה ובוועדת</w:t>
      </w:r>
      <w:bookmarkStart w:id="1090" w:name="_ETM_Q1_4335368"/>
      <w:bookmarkEnd w:id="1090"/>
      <w:r>
        <w:rPr>
          <w:rFonts w:hint="cs"/>
          <w:rtl/>
          <w:lang w:eastAsia="he-IL"/>
        </w:rPr>
        <w:t xml:space="preserve"> הפנים </w:t>
      </w:r>
      <w:bookmarkStart w:id="1091" w:name="_ETM_Q1_4325917"/>
      <w:bookmarkStart w:id="1092" w:name="_ETM_Q1_4325999"/>
      <w:bookmarkStart w:id="1093" w:name="_ETM_Q1_4335534"/>
      <w:bookmarkEnd w:id="1091"/>
      <w:bookmarkEnd w:id="1092"/>
      <w:bookmarkEnd w:id="1093"/>
      <w:r>
        <w:rPr>
          <w:rFonts w:hint="cs"/>
          <w:rtl/>
        </w:rPr>
        <w:t>זה יותר מדי ליום אחד. חבר'ה, זה ועדת חוק</w:t>
      </w:r>
      <w:r w:rsidR="004E5EDC">
        <w:rPr>
          <w:rFonts w:hint="cs"/>
          <w:rtl/>
        </w:rPr>
        <w:t xml:space="preserve">ה </w:t>
      </w:r>
      <w:bookmarkStart w:id="1094" w:name="_ETM_Q1_4343615"/>
      <w:bookmarkEnd w:id="1094"/>
      <w:r>
        <w:rPr>
          <w:rFonts w:hint="cs"/>
          <w:rtl/>
        </w:rPr>
        <w:t>ולא ועדה</w:t>
      </w:r>
      <w:r w:rsidR="004E5ED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E5EDC">
        <w:rPr>
          <w:rFonts w:hint="cs"/>
          <w:rtl/>
        </w:rPr>
        <w:t>תורה או לשולחן ערוך או לתלמוד.</w:t>
      </w:r>
      <w:r w:rsidR="0076467B">
        <w:rPr>
          <w:rFonts w:hint="cs"/>
          <w:rtl/>
        </w:rPr>
        <w:t xml:space="preserve"> תירגעו.</w:t>
      </w:r>
      <w:r>
        <w:rPr>
          <w:rFonts w:hint="cs"/>
          <w:rtl/>
        </w:rPr>
        <w:t xml:space="preserve"> אנחנו עדיין בכנסת, ו</w:t>
      </w:r>
      <w:r w:rsidR="004E5EDC">
        <w:rPr>
          <w:rFonts w:hint="cs"/>
          <w:rtl/>
        </w:rPr>
        <w:t>אנחנו</w:t>
      </w:r>
      <w:r>
        <w:rPr>
          <w:rFonts w:hint="cs"/>
          <w:rtl/>
        </w:rPr>
        <w:t xml:space="preserve"> עדיין</w:t>
      </w:r>
      <w:r w:rsidR="004E5EDC">
        <w:rPr>
          <w:rFonts w:hint="cs"/>
          <w:rtl/>
        </w:rPr>
        <w:t xml:space="preserve"> מדברים</w:t>
      </w:r>
      <w:r>
        <w:rPr>
          <w:rFonts w:hint="cs"/>
          <w:rtl/>
        </w:rPr>
        <w:t xml:space="preserve"> פה</w:t>
      </w:r>
      <w:r w:rsidR="004E5EDC">
        <w:rPr>
          <w:rFonts w:hint="cs"/>
          <w:rtl/>
        </w:rPr>
        <w:t xml:space="preserve"> </w:t>
      </w:r>
      <w:bookmarkStart w:id="1095" w:name="_ETM_Q1_4351990"/>
      <w:bookmarkEnd w:id="1095"/>
      <w:r>
        <w:rPr>
          <w:rFonts w:hint="cs"/>
          <w:rtl/>
        </w:rPr>
        <w:t xml:space="preserve">בשפה אחרת.  אתה </w:t>
      </w:r>
      <w:bookmarkStart w:id="1096" w:name="_ETM_Q1_4354553"/>
      <w:bookmarkEnd w:id="1096"/>
      <w:r>
        <w:rPr>
          <w:rFonts w:hint="cs"/>
          <w:rtl/>
        </w:rPr>
        <w:t xml:space="preserve">יודע, גם למעשה הכי נבזי </w:t>
      </w:r>
      <w:r w:rsidR="004E5EDC">
        <w:rPr>
          <w:rFonts w:hint="cs"/>
          <w:rtl/>
        </w:rPr>
        <w:t xml:space="preserve">אפשר למצוא </w:t>
      </w:r>
      <w:r>
        <w:rPr>
          <w:rFonts w:hint="cs"/>
          <w:rtl/>
        </w:rPr>
        <w:t xml:space="preserve"> משהו בתורה </w:t>
      </w:r>
      <w:r w:rsidR="004E5EDC">
        <w:rPr>
          <w:rFonts w:hint="cs"/>
          <w:rtl/>
        </w:rPr>
        <w:t xml:space="preserve">שיצדיק את </w:t>
      </w:r>
      <w:bookmarkStart w:id="1097" w:name="_ETM_Q1_4359334"/>
      <w:bookmarkEnd w:id="1097"/>
      <w:r w:rsidR="004E5EDC">
        <w:rPr>
          <w:rFonts w:hint="cs"/>
          <w:rtl/>
        </w:rPr>
        <w:t>זה. אני מקווה</w:t>
      </w:r>
      <w:r>
        <w:rPr>
          <w:rFonts w:hint="cs"/>
          <w:rtl/>
        </w:rPr>
        <w:t xml:space="preserve"> מאוד</w:t>
      </w:r>
      <w:bookmarkStart w:id="1098" w:name="_ETM_Q1_4362320"/>
      <w:bookmarkEnd w:id="1098"/>
      <w:r>
        <w:rPr>
          <w:rFonts w:hint="cs"/>
          <w:rtl/>
        </w:rPr>
        <w:t xml:space="preserve"> שלא נהיה שם. </w:t>
      </w:r>
      <w:bookmarkStart w:id="1099" w:name="_ETM_Q1_4364121"/>
      <w:bookmarkStart w:id="1100" w:name="_ETM_Q1_4364178"/>
      <w:bookmarkStart w:id="1101" w:name="_ETM_Q1_4360657"/>
      <w:bookmarkStart w:id="1102" w:name="_ETM_Q1_4360698"/>
      <w:bookmarkEnd w:id="1099"/>
      <w:bookmarkEnd w:id="1100"/>
      <w:bookmarkEnd w:id="1101"/>
      <w:bookmarkEnd w:id="1102"/>
    </w:p>
    <w:p w:rsidR="004403AB" w:rsidRDefault="004403AB" w:rsidP="004403AB">
      <w:pPr>
        <w:rPr>
          <w:rtl/>
        </w:rPr>
      </w:pPr>
    </w:p>
    <w:p w:rsidR="002A0BD6" w:rsidRDefault="002A0BD6" w:rsidP="002A026C">
      <w:pPr>
        <w:pStyle w:val="af6"/>
        <w:rPr>
          <w:rtl/>
        </w:rPr>
      </w:pPr>
      <w:bookmarkStart w:id="1103" w:name="ET_yor_שמחה_רוטמן___יורַ_82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2A0BD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0BD6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3"/>
    </w:p>
    <w:p w:rsidR="002A0BD6" w:rsidRDefault="002A0BD6" w:rsidP="002A0BD6">
      <w:pPr>
        <w:pStyle w:val="KeepWithNext"/>
        <w:rPr>
          <w:rtl/>
          <w:lang w:eastAsia="he-IL"/>
        </w:rPr>
      </w:pPr>
    </w:p>
    <w:p w:rsidR="002A0BD6" w:rsidRDefault="002A0BD6" w:rsidP="002A0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סוף הקדנציה יש לנו משימה, </w:t>
      </w:r>
      <w:bookmarkStart w:id="1104" w:name="_ETM_Q1_4365537"/>
      <w:bookmarkEnd w:id="1104"/>
      <w:r>
        <w:rPr>
          <w:rFonts w:hint="cs"/>
          <w:rtl/>
          <w:lang w:eastAsia="he-IL"/>
        </w:rPr>
        <w:t>בעזרת השם, שאת נותנת דברי תורה הכי ארוכים פה.</w:t>
      </w:r>
    </w:p>
    <w:p w:rsidR="002A0BD6" w:rsidRDefault="002A0BD6" w:rsidP="004403AB">
      <w:pPr>
        <w:ind w:firstLine="0"/>
        <w:rPr>
          <w:rtl/>
          <w:lang w:eastAsia="he-IL"/>
        </w:rPr>
      </w:pPr>
      <w:bookmarkStart w:id="1105" w:name="_ETM_Q1_4370834"/>
      <w:bookmarkStart w:id="1106" w:name="_ETM_Q1_4370904"/>
      <w:bookmarkStart w:id="1107" w:name="_ETM_Q1_4370920"/>
      <w:bookmarkStart w:id="1108" w:name="_ETM_Q1_4371005"/>
      <w:bookmarkEnd w:id="1105"/>
      <w:bookmarkEnd w:id="1106"/>
      <w:bookmarkEnd w:id="1107"/>
      <w:bookmarkEnd w:id="1108"/>
    </w:p>
    <w:p w:rsidR="002A0BD6" w:rsidRDefault="002A0BD6" w:rsidP="002A026C">
      <w:pPr>
        <w:pStyle w:val="a4"/>
        <w:rPr>
          <w:rtl/>
        </w:rPr>
      </w:pPr>
      <w:bookmarkStart w:id="1109" w:name="ET_knessetmember_5552_83"/>
      <w:r w:rsidRPr="002A026C">
        <w:rPr>
          <w:rStyle w:val="TagStyle"/>
          <w:rtl/>
        </w:rPr>
        <w:t xml:space="preserve"> &lt;&lt; דובר &gt;&gt;</w:t>
      </w:r>
      <w:r w:rsidRPr="002A0BD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A0BD6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:rsidR="002A0BD6" w:rsidRDefault="002A0BD6" w:rsidP="002A0BD6">
      <w:pPr>
        <w:pStyle w:val="KeepWithNext"/>
        <w:rPr>
          <w:rtl/>
        </w:rPr>
      </w:pPr>
    </w:p>
    <w:p w:rsidR="002A0BD6" w:rsidRDefault="002A0BD6" w:rsidP="002A0BD6">
      <w:pPr>
        <w:rPr>
          <w:rtl/>
        </w:rPr>
      </w:pPr>
      <w:bookmarkStart w:id="1110" w:name="_ETM_Q1_4373217"/>
      <w:bookmarkStart w:id="1111" w:name="_ETM_Q1_4373266"/>
      <w:bookmarkEnd w:id="1110"/>
      <w:bookmarkEnd w:id="1111"/>
      <w:r>
        <w:rPr>
          <w:rFonts w:hint="cs"/>
          <w:rtl/>
        </w:rPr>
        <w:t xml:space="preserve">פעם אני </w:t>
      </w:r>
      <w:bookmarkStart w:id="1112" w:name="_ETM_Q1_4371525"/>
      <w:bookmarkEnd w:id="1112"/>
      <w:r>
        <w:rPr>
          <w:rFonts w:hint="cs"/>
          <w:rtl/>
        </w:rPr>
        <w:t>והבת שלי עברנו ליד בית כנסת והיא שאלה:</w:t>
      </w:r>
      <w:r>
        <w:rPr>
          <w:rFonts w:hint="cs"/>
        </w:rPr>
        <w:t xml:space="preserve"> </w:t>
      </w:r>
      <w:bookmarkStart w:id="1113" w:name="_ETM_Q1_4375585"/>
      <w:bookmarkEnd w:id="1113"/>
      <w:r>
        <w:rPr>
          <w:rFonts w:hint="cs"/>
          <w:rtl/>
        </w:rPr>
        <w:t>אימא, מה 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אמרתי לה שזה בית כנסת</w:t>
      </w:r>
      <w:bookmarkStart w:id="1114" w:name="_ETM_Q1_4378177"/>
      <w:bookmarkEnd w:id="1114"/>
      <w:r w:rsidR="0076467B">
        <w:rPr>
          <w:rFonts w:hint="cs"/>
          <w:rtl/>
        </w:rPr>
        <w:t>.</w:t>
      </w:r>
      <w:r>
        <w:rPr>
          <w:rFonts w:hint="cs"/>
          <w:rtl/>
        </w:rPr>
        <w:t xml:space="preserve"> ואז היא שאלה: מה עושים שם?</w:t>
      </w:r>
      <w:r>
        <w:rPr>
          <w:rFonts w:hint="cs"/>
        </w:rPr>
        <w:t xml:space="preserve"> </w:t>
      </w:r>
      <w:bookmarkStart w:id="1115" w:name="_ETM_Q1_4377052"/>
      <w:bookmarkEnd w:id="1115"/>
      <w:r>
        <w:rPr>
          <w:rFonts w:hint="cs"/>
          <w:rtl/>
        </w:rPr>
        <w:t>אמרתי לה: מתפללים. היא אמרה: אימא, אבל התפילה היא בלב.</w:t>
      </w:r>
      <w:bookmarkStart w:id="1116" w:name="_ETM_Q1_4383393"/>
      <w:bookmarkEnd w:id="1116"/>
      <w:r>
        <w:rPr>
          <w:rFonts w:hint="cs"/>
          <w:rtl/>
        </w:rPr>
        <w:t xml:space="preserve"> ילדה בת שלוש אמרה את זה. כדאי להקשיב. </w:t>
      </w:r>
    </w:p>
    <w:p w:rsidR="002A0BD6" w:rsidRDefault="002A0BD6" w:rsidP="002A0BD6">
      <w:pPr>
        <w:rPr>
          <w:rtl/>
        </w:rPr>
      </w:pPr>
      <w:bookmarkStart w:id="1117" w:name="_ETM_Q1_4386068"/>
      <w:bookmarkStart w:id="1118" w:name="_ETM_Q1_4386136"/>
      <w:bookmarkStart w:id="1119" w:name="_ETM_Q1_4386513"/>
      <w:bookmarkEnd w:id="1117"/>
      <w:bookmarkEnd w:id="1118"/>
      <w:bookmarkEnd w:id="1119"/>
    </w:p>
    <w:p w:rsidR="004E5EDC" w:rsidRDefault="002A0BD6" w:rsidP="002A0BD6">
      <w:pPr>
        <w:rPr>
          <w:rtl/>
        </w:rPr>
      </w:pPr>
      <w:bookmarkStart w:id="1120" w:name="_ETM_Q1_4386574"/>
      <w:bookmarkEnd w:id="1120"/>
      <w:r>
        <w:rPr>
          <w:rFonts w:hint="cs"/>
          <w:rtl/>
        </w:rPr>
        <w:t xml:space="preserve">בקיצור, </w:t>
      </w:r>
      <w:bookmarkStart w:id="1121" w:name="_ETM_Q1_4382219"/>
      <w:bookmarkEnd w:id="1121"/>
      <w:r>
        <w:rPr>
          <w:rFonts w:hint="cs"/>
          <w:rtl/>
        </w:rPr>
        <w:t xml:space="preserve"> תהיה בריא. דבר פחות ונעשה פה עבודה. יהיו דברים שבהם נסכים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122" w:name="_ETM_Q1_4370653"/>
      <w:bookmarkEnd w:id="1122"/>
      <w:r w:rsidR="004E5EDC">
        <w:rPr>
          <w:rFonts w:hint="cs"/>
          <w:rtl/>
        </w:rPr>
        <w:t xml:space="preserve">גם אני </w:t>
      </w:r>
      <w:bookmarkStart w:id="1123" w:name="_ETM_Q1_4389974"/>
      <w:bookmarkEnd w:id="1123"/>
      <w:r>
        <w:rPr>
          <w:rFonts w:hint="cs"/>
          <w:rtl/>
        </w:rPr>
        <w:t xml:space="preserve">באופן אישי אסכים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יהיו דברים</w:t>
      </w:r>
      <w:r w:rsidR="004E5EDC">
        <w:rPr>
          <w:rFonts w:hint="cs"/>
          <w:rtl/>
        </w:rPr>
        <w:t xml:space="preserve"> שלא, וזה בסדר</w:t>
      </w:r>
      <w:r>
        <w:rPr>
          <w:rFonts w:hint="cs"/>
          <w:rtl/>
        </w:rPr>
        <w:t>,</w:t>
      </w:r>
      <w:r w:rsidR="004E5EDC">
        <w:rPr>
          <w:rFonts w:hint="cs"/>
          <w:rtl/>
        </w:rPr>
        <w:t xml:space="preserve"> ו</w:t>
      </w:r>
      <w:bookmarkStart w:id="1124" w:name="_ETM_Q1_4395248"/>
      <w:bookmarkEnd w:id="1124"/>
      <w:r w:rsidR="004E5EDC">
        <w:rPr>
          <w:rFonts w:hint="cs"/>
          <w:rtl/>
        </w:rPr>
        <w:t xml:space="preserve">זה טבעי. אתה כן באת עם אג'נדה מסוימת, אבל מאוד </w:t>
      </w:r>
      <w:bookmarkStart w:id="1125" w:name="_ETM_Q1_4401404"/>
      <w:bookmarkEnd w:id="1125"/>
      <w:r>
        <w:rPr>
          <w:rFonts w:hint="cs"/>
          <w:rtl/>
        </w:rPr>
        <w:t xml:space="preserve">חשוב </w:t>
      </w:r>
      <w:r w:rsidR="004E5EDC">
        <w:rPr>
          <w:rFonts w:hint="cs"/>
          <w:rtl/>
        </w:rPr>
        <w:t>לפתוח</w:t>
      </w:r>
      <w:r>
        <w:rPr>
          <w:rFonts w:hint="cs"/>
          <w:rtl/>
        </w:rPr>
        <w:t xml:space="preserve"> את האוזניים, הלב והראש לדברים אחרים. לא הכול בחיים הוא שחור-לבן.</w:t>
      </w:r>
      <w:r w:rsidR="004E5EDC">
        <w:rPr>
          <w:rFonts w:hint="cs"/>
          <w:rtl/>
        </w:rPr>
        <w:t xml:space="preserve"> </w:t>
      </w:r>
      <w:r>
        <w:rPr>
          <w:rFonts w:hint="cs"/>
          <w:rtl/>
        </w:rPr>
        <w:t xml:space="preserve"> מי שנלחם להכניס  לרפורמת הכשרות</w:t>
      </w:r>
      <w:r w:rsidR="004E5EDC">
        <w:rPr>
          <w:rFonts w:hint="cs"/>
          <w:rtl/>
        </w:rPr>
        <w:t xml:space="preserve"> את המועצות </w:t>
      </w:r>
      <w:bookmarkStart w:id="1126" w:name="_ETM_Q1_4409168"/>
      <w:bookmarkEnd w:id="1126"/>
      <w:r>
        <w:rPr>
          <w:rFonts w:hint="cs"/>
          <w:rtl/>
        </w:rPr>
        <w:t>הדתיות זו הייתי אני, למרות ששר הדתו</w:t>
      </w:r>
      <w:r w:rsidR="004E5EDC">
        <w:rPr>
          <w:rFonts w:hint="cs"/>
          <w:rtl/>
        </w:rPr>
        <w:t xml:space="preserve">ת </w:t>
      </w:r>
      <w:bookmarkStart w:id="1127" w:name="_ETM_Q1_4417135"/>
      <w:bookmarkEnd w:id="1127"/>
      <w:r>
        <w:rPr>
          <w:rFonts w:hint="cs"/>
          <w:rtl/>
        </w:rPr>
        <w:t xml:space="preserve">רצה להוציא. חשבו </w:t>
      </w:r>
      <w:bookmarkStart w:id="1128" w:name="_ETM_Q1_4416318"/>
      <w:bookmarkEnd w:id="1128"/>
      <w:r>
        <w:rPr>
          <w:rFonts w:hint="cs"/>
          <w:rtl/>
        </w:rPr>
        <w:t xml:space="preserve">שיהיה ההיפך, אבל יצא הפוך. אני חברה בוועדת החוקה </w:t>
      </w:r>
      <w:bookmarkStart w:id="1129" w:name="_ETM_Q1_4417723"/>
      <w:bookmarkEnd w:id="1129"/>
      <w:r>
        <w:rPr>
          <w:rFonts w:hint="cs"/>
          <w:rtl/>
        </w:rPr>
        <w:t>ובוועדת הפנים, וקצת התבלבלת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בין שתי הוועדות כי פה </w:t>
      </w:r>
      <w:bookmarkStart w:id="1130" w:name="_ETM_Q1_4421667"/>
      <w:bookmarkEnd w:id="1130"/>
      <w:r>
        <w:rPr>
          <w:rFonts w:hint="cs"/>
          <w:rtl/>
        </w:rPr>
        <w:t xml:space="preserve">שירותי </w:t>
      </w:r>
      <w:r w:rsidR="0076467B">
        <w:rPr>
          <w:rFonts w:hint="cs"/>
          <w:rtl/>
        </w:rPr>
        <w:t>ה</w:t>
      </w:r>
      <w:r>
        <w:rPr>
          <w:rFonts w:hint="cs"/>
          <w:rtl/>
        </w:rPr>
        <w:t xml:space="preserve">דת ושם - - -. אתם צריכים להחליט </w:t>
      </w:r>
      <w:bookmarkStart w:id="1131" w:name="_ETM_Q1_4429578"/>
      <w:bookmarkEnd w:id="1131"/>
      <w:r>
        <w:rPr>
          <w:rFonts w:hint="cs"/>
          <w:rtl/>
        </w:rPr>
        <w:t xml:space="preserve">מי מטפל במי כי אחרת תהיה פה אנדרלמוסיה שלימה. אני </w:t>
      </w:r>
      <w:bookmarkStart w:id="1132" w:name="_ETM_Q1_4429903"/>
      <w:bookmarkEnd w:id="1132"/>
      <w:r>
        <w:rPr>
          <w:rFonts w:hint="cs"/>
          <w:rtl/>
        </w:rPr>
        <w:t xml:space="preserve">הסתדרתי לבד. </w:t>
      </w:r>
      <w:r w:rsidR="00A42B7D">
        <w:rPr>
          <w:rFonts w:hint="cs"/>
          <w:rtl/>
        </w:rPr>
        <w:t xml:space="preserve">אתם צריכים שני גברים כדי לעשות עבודה של </w:t>
      </w:r>
      <w:bookmarkStart w:id="1133" w:name="_ETM_Q1_4438311"/>
      <w:bookmarkEnd w:id="1133"/>
      <w:r w:rsidR="00A42B7D">
        <w:rPr>
          <w:rFonts w:hint="cs"/>
          <w:rtl/>
        </w:rPr>
        <w:t xml:space="preserve">אישה אחת. נחיה ונראה. בהצלחה. אני לא אגיד שזה </w:t>
      </w:r>
      <w:bookmarkStart w:id="1134" w:name="_ETM_Q1_4443947"/>
      <w:bookmarkEnd w:id="1134"/>
      <w:r w:rsidR="00A42B7D">
        <w:rPr>
          <w:rFonts w:hint="cs"/>
          <w:rtl/>
        </w:rPr>
        <w:t>מתאים לך. ימים יגידו.</w:t>
      </w:r>
    </w:p>
    <w:p w:rsidR="00A42B7D" w:rsidRDefault="00A42B7D" w:rsidP="00A42B7D">
      <w:pPr>
        <w:ind w:firstLine="0"/>
        <w:rPr>
          <w:rtl/>
        </w:rPr>
      </w:pPr>
      <w:bookmarkStart w:id="1135" w:name="_ETM_Q1_4421287"/>
      <w:bookmarkStart w:id="1136" w:name="_ETM_Q1_4421327"/>
      <w:bookmarkStart w:id="1137" w:name="_ETM_Q1_4456888"/>
      <w:bookmarkStart w:id="1138" w:name="_ETM_Q1_4456923"/>
      <w:bookmarkStart w:id="1139" w:name="_ETM_Q1_4454269"/>
      <w:bookmarkStart w:id="1140" w:name="_ETM_Q1_4454346"/>
      <w:bookmarkEnd w:id="1135"/>
      <w:bookmarkEnd w:id="1136"/>
      <w:bookmarkEnd w:id="1137"/>
      <w:bookmarkEnd w:id="1138"/>
      <w:bookmarkEnd w:id="1139"/>
      <w:bookmarkEnd w:id="1140"/>
    </w:p>
    <w:p w:rsidR="00A42B7D" w:rsidRDefault="00A42B7D" w:rsidP="002A026C">
      <w:pPr>
        <w:pStyle w:val="af6"/>
        <w:rPr>
          <w:rtl/>
        </w:rPr>
      </w:pPr>
      <w:bookmarkStart w:id="1141" w:name="ET_yor_שמחה_רוטמן___יורַ_84"/>
      <w:r w:rsidRPr="002A026C">
        <w:rPr>
          <w:rStyle w:val="TagStyle"/>
          <w:rtl/>
        </w:rPr>
        <w:t xml:space="preserve"> &lt;&lt; </w:t>
      </w:r>
      <w:proofErr w:type="spellStart"/>
      <w:r w:rsidRPr="002A026C">
        <w:rPr>
          <w:rStyle w:val="TagStyle"/>
          <w:rtl/>
        </w:rPr>
        <w:t>יור</w:t>
      </w:r>
      <w:proofErr w:type="spellEnd"/>
      <w:r w:rsidRPr="002A026C">
        <w:rPr>
          <w:rStyle w:val="TagStyle"/>
          <w:rtl/>
        </w:rPr>
        <w:t xml:space="preserve"> &gt;&gt;</w:t>
      </w:r>
      <w:r w:rsidRPr="00A42B7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2B7D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:rsidR="00A42B7D" w:rsidRDefault="00A42B7D" w:rsidP="00A42B7D">
      <w:pPr>
        <w:pStyle w:val="KeepWithNext"/>
        <w:rPr>
          <w:rtl/>
          <w:lang w:eastAsia="he-IL"/>
        </w:rPr>
      </w:pPr>
    </w:p>
    <w:p w:rsidR="00A42B7D" w:rsidRDefault="00A42B7D" w:rsidP="00A42B7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42" w:name="_ETM_Q1_4455667"/>
      <w:bookmarkEnd w:id="1142"/>
      <w:r>
        <w:rPr>
          <w:rFonts w:hint="cs"/>
          <w:rtl/>
          <w:lang w:eastAsia="he-IL"/>
        </w:rPr>
        <w:t>ודה רבה. בדרך כלל מדברים רק</w:t>
      </w:r>
      <w:bookmarkStart w:id="1143" w:name="_ETM_Q1_4454110"/>
      <w:bookmarkEnd w:id="1143"/>
      <w:r>
        <w:rPr>
          <w:rFonts w:hint="cs"/>
          <w:rtl/>
          <w:lang w:eastAsia="he-IL"/>
        </w:rPr>
        <w:t xml:space="preserve"> חברי כנסת ולא מוזמנים, אבל יש רק אחד שביקש והגיע </w:t>
      </w:r>
      <w:bookmarkStart w:id="1144" w:name="_ETM_Q1_4459826"/>
      <w:bookmarkEnd w:id="1144"/>
      <w:r>
        <w:rPr>
          <w:rFonts w:hint="cs"/>
          <w:rtl/>
          <w:lang w:eastAsia="he-IL"/>
        </w:rPr>
        <w:t xml:space="preserve">ואנחנו לא יכולים להגיד לו לא. בכלל אי אפשר להגיד </w:t>
      </w:r>
      <w:bookmarkStart w:id="1145" w:name="_ETM_Q1_4459332"/>
      <w:bookmarkEnd w:id="1145"/>
      <w:r>
        <w:rPr>
          <w:rFonts w:hint="cs"/>
          <w:rtl/>
          <w:lang w:eastAsia="he-IL"/>
        </w:rPr>
        <w:t>לו לא.  שי, בכבוד.</w:t>
      </w:r>
    </w:p>
    <w:p w:rsidR="00A42B7D" w:rsidRDefault="00A42B7D" w:rsidP="00A42B7D">
      <w:pPr>
        <w:ind w:firstLine="0"/>
        <w:rPr>
          <w:rtl/>
          <w:lang w:eastAsia="he-IL"/>
        </w:rPr>
      </w:pPr>
      <w:bookmarkStart w:id="1146" w:name="_ETM_Q1_4460398"/>
      <w:bookmarkStart w:id="1147" w:name="_ETM_Q1_4460458"/>
      <w:bookmarkStart w:id="1148" w:name="_ETM_Q1_4460498"/>
      <w:bookmarkEnd w:id="1146"/>
      <w:bookmarkEnd w:id="1147"/>
      <w:bookmarkEnd w:id="1148"/>
    </w:p>
    <w:p w:rsidR="00A42B7D" w:rsidRDefault="00A42B7D" w:rsidP="002A026C">
      <w:pPr>
        <w:pStyle w:val="af9"/>
        <w:rPr>
          <w:rtl/>
          <w:lang w:eastAsia="he-IL"/>
        </w:rPr>
      </w:pPr>
      <w:bookmarkStart w:id="1149" w:name="ET_guest_שי_גליק_85"/>
      <w:r w:rsidRPr="002A026C">
        <w:rPr>
          <w:rStyle w:val="TagStyle"/>
          <w:rtl/>
        </w:rPr>
        <w:t xml:space="preserve"> &lt;&lt; אורח &gt;&gt;</w:t>
      </w:r>
      <w:r w:rsidRPr="00A42B7D">
        <w:rPr>
          <w:rStyle w:val="TagStyle"/>
          <w:rtl/>
        </w:rPr>
        <w:t xml:space="preserve"> </w:t>
      </w:r>
      <w:r>
        <w:rPr>
          <w:rtl/>
          <w:lang w:eastAsia="he-IL"/>
        </w:rPr>
        <w:t>שי גליק:</w:t>
      </w:r>
      <w:r w:rsidRPr="00A42B7D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9"/>
    </w:p>
    <w:p w:rsidR="00131870" w:rsidRDefault="00131870" w:rsidP="00A42B7D">
      <w:pPr>
        <w:ind w:firstLine="0"/>
        <w:rPr>
          <w:rtl/>
        </w:rPr>
      </w:pPr>
      <w:bookmarkStart w:id="1150" w:name="_ETM_Q1_4460567"/>
      <w:bookmarkStart w:id="1151" w:name="_ETM_Q1_4458618"/>
      <w:bookmarkStart w:id="1152" w:name="_ETM_Q1_4458688"/>
      <w:bookmarkStart w:id="1153" w:name="_ETM_Q1_4457007"/>
      <w:bookmarkStart w:id="1154" w:name="_ETM_Q1_4457047"/>
      <w:bookmarkStart w:id="1155" w:name="_ETM_Q1_4469663"/>
      <w:bookmarkStart w:id="1156" w:name="_ETM_Q1_4469708"/>
      <w:bookmarkEnd w:id="1150"/>
      <w:bookmarkEnd w:id="1151"/>
      <w:bookmarkEnd w:id="1152"/>
      <w:bookmarkEnd w:id="1153"/>
      <w:bookmarkEnd w:id="1154"/>
      <w:bookmarkEnd w:id="1155"/>
      <w:bookmarkEnd w:id="1156"/>
    </w:p>
    <w:p w:rsidR="00A42B7D" w:rsidRDefault="00A42B7D" w:rsidP="00A42B7D">
      <w:pPr>
        <w:rPr>
          <w:rtl/>
        </w:rPr>
      </w:pPr>
      <w:bookmarkStart w:id="1157" w:name="_ETM_Q1_4472993"/>
      <w:bookmarkStart w:id="1158" w:name="_ETM_Q1_4473028"/>
      <w:bookmarkEnd w:id="1157"/>
      <w:bookmarkEnd w:id="1158"/>
      <w:r>
        <w:rPr>
          <w:rFonts w:hint="cs"/>
          <w:rtl/>
        </w:rPr>
        <w:t>קודם כול, הכנסת היא הב</w:t>
      </w:r>
      <w:bookmarkStart w:id="1159" w:name="_ETM_Q1_4472580"/>
      <w:bookmarkEnd w:id="1159"/>
      <w:r>
        <w:rPr>
          <w:rFonts w:hint="cs"/>
          <w:rtl/>
        </w:rPr>
        <w:t xml:space="preserve">ית של חברי הכנסת, אבל היא גם הבית של </w:t>
      </w:r>
      <w:bookmarkStart w:id="1160" w:name="_ETM_Q1_4473377"/>
      <w:bookmarkEnd w:id="1160"/>
      <w:r>
        <w:rPr>
          <w:rFonts w:hint="cs"/>
          <w:rtl/>
        </w:rPr>
        <w:t xml:space="preserve">העם. אין ספק בזה. חברי הכנסת מייצגים את העם, וגם </w:t>
      </w:r>
      <w:bookmarkStart w:id="1161" w:name="_ETM_Q1_4477427"/>
      <w:bookmarkEnd w:id="1161"/>
      <w:r>
        <w:rPr>
          <w:rFonts w:hint="cs"/>
          <w:rtl/>
        </w:rPr>
        <w:t xml:space="preserve">ארגוני החברה האזרחית מייצגים את העם. יושב-ראש הוועדה הקודם היה </w:t>
      </w:r>
      <w:bookmarkStart w:id="1162" w:name="_ETM_Q1_4478834"/>
      <w:bookmarkEnd w:id="1162"/>
      <w:r>
        <w:rPr>
          <w:rFonts w:hint="cs"/>
          <w:rtl/>
        </w:rPr>
        <w:t xml:space="preserve">מדבר כל הזמן על ארגוני חברה אזרחית, אבל מצד מסוים </w:t>
      </w:r>
      <w:bookmarkStart w:id="1163" w:name="_ETM_Q1_4483256"/>
      <w:bookmarkEnd w:id="1163"/>
      <w:r>
        <w:rPr>
          <w:rFonts w:hint="cs"/>
          <w:rtl/>
        </w:rPr>
        <w:t>מאוד, לצערי, והיה</w:t>
      </w:r>
      <w:r w:rsidR="0076467B">
        <w:rPr>
          <w:rFonts w:hint="cs"/>
          <w:rtl/>
        </w:rPr>
        <w:t xml:space="preserve"> לפעמים</w:t>
      </w:r>
      <w:r>
        <w:rPr>
          <w:rFonts w:hint="cs"/>
          <w:rtl/>
        </w:rPr>
        <w:t xml:space="preserve"> סותם פיות. לפחות אני הרגשתי שלי </w:t>
      </w:r>
      <w:bookmarkStart w:id="1164" w:name="_ETM_Q1_4485743"/>
      <w:bookmarkEnd w:id="1164"/>
      <w:r>
        <w:rPr>
          <w:rFonts w:hint="cs"/>
          <w:rtl/>
        </w:rPr>
        <w:t xml:space="preserve">הוא סתם פיות. </w:t>
      </w:r>
      <w:bookmarkStart w:id="1165" w:name="_ETM_Q1_4490650"/>
      <w:bookmarkEnd w:id="1165"/>
    </w:p>
    <w:p w:rsidR="00A42B7D" w:rsidRDefault="00A42B7D" w:rsidP="00A42B7D">
      <w:pPr>
        <w:rPr>
          <w:rtl/>
        </w:rPr>
      </w:pPr>
      <w:bookmarkStart w:id="1166" w:name="_ETM_Q1_4490713"/>
      <w:bookmarkEnd w:id="1166"/>
    </w:p>
    <w:p w:rsidR="00131870" w:rsidRDefault="00A42B7D" w:rsidP="0076467B">
      <w:pPr>
        <w:rPr>
          <w:rtl/>
        </w:rPr>
      </w:pPr>
      <w:bookmarkStart w:id="1167" w:name="_ETM_Q1_4490749"/>
      <w:bookmarkStart w:id="1168" w:name="_ETM_Q1_4490816"/>
      <w:bookmarkEnd w:id="1167"/>
      <w:bookmarkEnd w:id="1168"/>
      <w:r>
        <w:rPr>
          <w:rFonts w:hint="cs"/>
          <w:rtl/>
        </w:rPr>
        <w:t>אני מברך את היושב-ראש החדש שבאמת תהיה</w:t>
      </w:r>
      <w:bookmarkStart w:id="1169" w:name="_ETM_Q1_4489352"/>
      <w:bookmarkEnd w:id="1169"/>
      <w:r>
        <w:rPr>
          <w:rFonts w:hint="cs"/>
          <w:rtl/>
        </w:rPr>
        <w:t xml:space="preserve"> פה ועדה פתוחה לציבור, תדאג לציבור, ותשמע </w:t>
      </w:r>
      <w:r w:rsidR="00131870">
        <w:rPr>
          <w:rFonts w:hint="cs"/>
          <w:rtl/>
        </w:rPr>
        <w:t xml:space="preserve"> באמת </w:t>
      </w:r>
      <w:r>
        <w:rPr>
          <w:rFonts w:hint="cs"/>
          <w:rtl/>
        </w:rPr>
        <w:t xml:space="preserve">את כל </w:t>
      </w:r>
      <w:r w:rsidR="00131870">
        <w:rPr>
          <w:rFonts w:hint="cs"/>
          <w:rtl/>
        </w:rPr>
        <w:t>גווני החברה</w:t>
      </w:r>
      <w:r w:rsidR="0076467B">
        <w:rPr>
          <w:rFonts w:hint="cs"/>
          <w:rtl/>
        </w:rPr>
        <w:t xml:space="preserve"> </w:t>
      </w:r>
      <w:r w:rsidR="00131870">
        <w:rPr>
          <w:rFonts w:hint="cs"/>
          <w:rtl/>
        </w:rPr>
        <w:t xml:space="preserve">ולא </w:t>
      </w:r>
      <w:bookmarkStart w:id="1170" w:name="_ETM_Q1_4498333"/>
      <w:bookmarkEnd w:id="1170"/>
      <w:r w:rsidR="00131870">
        <w:rPr>
          <w:rFonts w:hint="cs"/>
          <w:rtl/>
        </w:rPr>
        <w:t>תסתום פיות לצד מסוים. אני בט</w:t>
      </w:r>
      <w:r>
        <w:rPr>
          <w:rFonts w:hint="cs"/>
          <w:rtl/>
        </w:rPr>
        <w:t>ו</w:t>
      </w:r>
      <w:r w:rsidR="00131870">
        <w:rPr>
          <w:rFonts w:hint="cs"/>
          <w:rtl/>
        </w:rPr>
        <w:t>ח</w:t>
      </w:r>
      <w:r>
        <w:rPr>
          <w:rFonts w:hint="cs"/>
          <w:rtl/>
        </w:rPr>
        <w:t xml:space="preserve"> שתעשה ותצליח.</w:t>
      </w:r>
      <w:bookmarkStart w:id="1171" w:name="_ETM_Q1_4504843"/>
      <w:bookmarkEnd w:id="1171"/>
      <w:r w:rsidR="0076467B">
        <w:rPr>
          <w:rFonts w:hint="cs"/>
          <w:rtl/>
        </w:rPr>
        <w:t xml:space="preserve"> </w:t>
      </w:r>
      <w:r w:rsidR="00131870">
        <w:rPr>
          <w:rFonts w:hint="cs"/>
          <w:rtl/>
        </w:rPr>
        <w:t>הצלחתך ה</w:t>
      </w:r>
      <w:r>
        <w:rPr>
          <w:rFonts w:hint="cs"/>
          <w:rtl/>
        </w:rPr>
        <w:t xml:space="preserve">יא </w:t>
      </w:r>
      <w:r w:rsidR="0076467B">
        <w:rPr>
          <w:rFonts w:hint="cs"/>
          <w:rtl/>
        </w:rPr>
        <w:t>ה</w:t>
      </w:r>
      <w:r w:rsidR="00131870">
        <w:rPr>
          <w:rFonts w:hint="cs"/>
          <w:rtl/>
        </w:rPr>
        <w:t>צלחתנו.</w:t>
      </w:r>
    </w:p>
    <w:p w:rsidR="00A42B7D" w:rsidRDefault="00A42B7D" w:rsidP="004403AB">
      <w:pPr>
        <w:ind w:firstLine="0"/>
        <w:rPr>
          <w:rtl/>
        </w:rPr>
      </w:pPr>
      <w:bookmarkStart w:id="1172" w:name="_ETM_Q1_4506521"/>
      <w:bookmarkStart w:id="1173" w:name="_ETM_Q1_4506561"/>
      <w:bookmarkStart w:id="1174" w:name="_ETM_Q1_4507841"/>
      <w:bookmarkStart w:id="1175" w:name="_ETM_Q1_4507902"/>
      <w:bookmarkEnd w:id="1172"/>
      <w:bookmarkEnd w:id="1173"/>
      <w:bookmarkEnd w:id="1174"/>
      <w:bookmarkEnd w:id="1175"/>
    </w:p>
    <w:p w:rsidR="00B402CA" w:rsidRDefault="00B402CA" w:rsidP="002A026C">
      <w:pPr>
        <w:pStyle w:val="af6"/>
        <w:rPr>
          <w:rStyle w:val="TagStyle"/>
          <w:vanish w:val="0"/>
          <w:rtl/>
        </w:rPr>
      </w:pPr>
      <w:bookmarkStart w:id="1176" w:name="ET_yor_שמחה_רוטמן___יורַ_86"/>
      <w:r>
        <w:rPr>
          <w:rStyle w:val="TagStyle"/>
          <w:vanish w:val="0"/>
          <w:rtl/>
        </w:rPr>
        <w:br w:type="page"/>
      </w:r>
    </w:p>
    <w:p w:rsidR="00A42B7D" w:rsidRDefault="00A42B7D" w:rsidP="002A026C">
      <w:pPr>
        <w:pStyle w:val="af6"/>
        <w:rPr>
          <w:rtl/>
        </w:rPr>
      </w:pPr>
      <w:bookmarkStart w:id="1177" w:name="_GoBack"/>
      <w:bookmarkEnd w:id="1177"/>
      <w:r w:rsidRPr="002A026C">
        <w:rPr>
          <w:rStyle w:val="TagStyle"/>
          <w:rtl/>
        </w:rPr>
        <w:t xml:space="preserve"> &lt;&lt; יור &gt;&gt;</w:t>
      </w:r>
      <w:r w:rsidRPr="00A42B7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2B7D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6"/>
    </w:p>
    <w:p w:rsidR="00A42B7D" w:rsidRDefault="00A42B7D" w:rsidP="00A42B7D">
      <w:pPr>
        <w:pStyle w:val="KeepWithNext"/>
        <w:rPr>
          <w:rtl/>
          <w:lang w:eastAsia="he-IL"/>
        </w:rPr>
      </w:pPr>
    </w:p>
    <w:p w:rsidR="00A42B7D" w:rsidRDefault="00A42B7D" w:rsidP="0076467B">
      <w:pPr>
        <w:rPr>
          <w:rtl/>
        </w:rPr>
      </w:pPr>
      <w:bookmarkStart w:id="1178" w:name="_ETM_Q1_4508806"/>
      <w:bookmarkEnd w:id="1178"/>
      <w:r>
        <w:rPr>
          <w:rFonts w:hint="cs"/>
          <w:rtl/>
          <w:lang w:eastAsia="he-IL"/>
        </w:rPr>
        <w:t xml:space="preserve">תודה רבה. לפני שנסיים אגיד תודה </w:t>
      </w:r>
      <w:bookmarkStart w:id="1179" w:name="_ETM_Q1_4508559"/>
      <w:bookmarkStart w:id="1180" w:name="_ETM_Q1_4508589"/>
      <w:bookmarkEnd w:id="1179"/>
      <w:bookmarkEnd w:id="1180"/>
      <w:r>
        <w:rPr>
          <w:rFonts w:hint="cs"/>
          <w:rtl/>
        </w:rPr>
        <w:t xml:space="preserve">לצוות שלי </w:t>
      </w:r>
      <w:r w:rsidR="0076467B">
        <w:rPr>
          <w:rFonts w:hint="cs"/>
          <w:rtl/>
        </w:rPr>
        <w:t>מהכנסת הקודמת</w:t>
      </w:r>
      <w:r w:rsidR="00131870">
        <w:rPr>
          <w:rFonts w:hint="cs"/>
          <w:rtl/>
        </w:rPr>
        <w:t xml:space="preserve"> ומהכנסת הנוכחית</w:t>
      </w:r>
      <w:r w:rsidR="0076467B">
        <w:rPr>
          <w:rFonts w:hint="cs"/>
          <w:rtl/>
        </w:rPr>
        <w:t>.</w:t>
      </w:r>
      <w:r w:rsidR="00131870">
        <w:rPr>
          <w:rFonts w:hint="cs"/>
          <w:rtl/>
        </w:rPr>
        <w:t xml:space="preserve"> אלו </w:t>
      </w:r>
      <w:bookmarkStart w:id="1181" w:name="_ETM_Q1_4517271"/>
      <w:bookmarkEnd w:id="1181"/>
      <w:r>
        <w:rPr>
          <w:rFonts w:hint="cs"/>
          <w:rtl/>
        </w:rPr>
        <w:t>שכבר ואלו שיבו</w:t>
      </w:r>
      <w:r w:rsidR="00131870">
        <w:rPr>
          <w:rFonts w:hint="cs"/>
          <w:rtl/>
        </w:rPr>
        <w:t>או</w:t>
      </w:r>
      <w:r>
        <w:rPr>
          <w:rFonts w:hint="cs"/>
          <w:rtl/>
        </w:rPr>
        <w:t xml:space="preserve">. גם </w:t>
      </w:r>
      <w:bookmarkStart w:id="1182" w:name="_ETM_Q1_4519396"/>
      <w:bookmarkEnd w:id="1182"/>
      <w:r w:rsidR="0076467B">
        <w:rPr>
          <w:rFonts w:hint="cs"/>
          <w:rtl/>
        </w:rPr>
        <w:t xml:space="preserve"> </w:t>
      </w:r>
      <w:r>
        <w:rPr>
          <w:rFonts w:hint="cs"/>
          <w:rtl/>
        </w:rPr>
        <w:t>אודליה ה</w:t>
      </w:r>
      <w:r w:rsidR="00131870">
        <w:rPr>
          <w:rFonts w:hint="cs"/>
          <w:rtl/>
        </w:rPr>
        <w:t>ד</w:t>
      </w:r>
      <w:r>
        <w:rPr>
          <w:rFonts w:hint="cs"/>
          <w:rtl/>
        </w:rPr>
        <w:t>ו</w:t>
      </w:r>
      <w:r w:rsidR="00131870">
        <w:rPr>
          <w:rFonts w:hint="cs"/>
          <w:rtl/>
        </w:rPr>
        <w:t>ברת וגם שמואל</w:t>
      </w:r>
      <w:r>
        <w:rPr>
          <w:rFonts w:hint="cs"/>
          <w:rtl/>
        </w:rPr>
        <w:t xml:space="preserve"> שליווה אותי בכנסת הקודמת,</w:t>
      </w:r>
      <w:r w:rsidR="00131870">
        <w:rPr>
          <w:rFonts w:hint="cs"/>
          <w:rtl/>
        </w:rPr>
        <w:t xml:space="preserve"> ומלווה</w:t>
      </w:r>
      <w:r>
        <w:rPr>
          <w:rFonts w:hint="cs"/>
          <w:rtl/>
        </w:rPr>
        <w:t xml:space="preserve"> אותי עוד מימי התנועה למשילות</w:t>
      </w:r>
      <w:r w:rsidR="00131870">
        <w:rPr>
          <w:rFonts w:hint="cs"/>
          <w:rtl/>
        </w:rPr>
        <w:t xml:space="preserve"> ומ</w:t>
      </w:r>
      <w:r>
        <w:rPr>
          <w:rFonts w:hint="cs"/>
          <w:rtl/>
        </w:rPr>
        <w:t>המ</w:t>
      </w:r>
      <w:r w:rsidR="00131870">
        <w:rPr>
          <w:rFonts w:hint="cs"/>
          <w:rtl/>
        </w:rPr>
        <w:t>שרד</w:t>
      </w:r>
      <w:r>
        <w:rPr>
          <w:rFonts w:hint="cs"/>
          <w:rtl/>
        </w:rPr>
        <w:t>,</w:t>
      </w:r>
      <w:r w:rsidR="00131870">
        <w:rPr>
          <w:rFonts w:hint="cs"/>
          <w:rtl/>
        </w:rPr>
        <w:t xml:space="preserve"> </w:t>
      </w:r>
      <w:bookmarkStart w:id="1183" w:name="_ETM_Q1_4526535"/>
      <w:bookmarkEnd w:id="1183"/>
      <w:r w:rsidR="00131870">
        <w:rPr>
          <w:rFonts w:hint="cs"/>
          <w:rtl/>
        </w:rPr>
        <w:t>וגם לצור שנכנס עכשיו</w:t>
      </w:r>
      <w:r>
        <w:rPr>
          <w:rFonts w:hint="cs"/>
          <w:rtl/>
        </w:rPr>
        <w:t xml:space="preserve">, וגם לשמעון שהצטרף אלינו. </w:t>
      </w:r>
      <w:r w:rsidR="00131870">
        <w:rPr>
          <w:rFonts w:hint="cs"/>
          <w:rtl/>
        </w:rPr>
        <w:t xml:space="preserve">האמת </w:t>
      </w:r>
      <w:bookmarkStart w:id="1184" w:name="_ETM_Q1_4534265"/>
      <w:bookmarkEnd w:id="1184"/>
      <w:r>
        <w:rPr>
          <w:rFonts w:hint="cs"/>
          <w:rtl/>
        </w:rPr>
        <w:t>ש</w:t>
      </w:r>
      <w:r w:rsidR="00131870">
        <w:rPr>
          <w:rFonts w:hint="cs"/>
          <w:rtl/>
        </w:rPr>
        <w:t>אני יכול</w:t>
      </w:r>
      <w:r>
        <w:rPr>
          <w:rFonts w:hint="cs"/>
          <w:rtl/>
        </w:rPr>
        <w:t xml:space="preserve"> </w:t>
      </w:r>
      <w:bookmarkStart w:id="1185" w:name="_ETM_Q1_4535877"/>
      <w:bookmarkEnd w:id="1185"/>
      <w:r>
        <w:rPr>
          <w:rFonts w:hint="cs"/>
          <w:rtl/>
        </w:rPr>
        <w:t>גם</w:t>
      </w:r>
      <w:r w:rsidR="0013187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131870">
        <w:rPr>
          <w:rFonts w:hint="cs"/>
          <w:rtl/>
        </w:rPr>
        <w:t>הגיד</w:t>
      </w:r>
      <w:r w:rsidR="0076467B">
        <w:rPr>
          <w:rFonts w:hint="cs"/>
          <w:rtl/>
        </w:rPr>
        <w:t xml:space="preserve"> לייעוץ המשפטי,</w:t>
      </w:r>
      <w:r w:rsidR="00131870">
        <w:rPr>
          <w:rFonts w:hint="cs"/>
          <w:rtl/>
        </w:rPr>
        <w:t xml:space="preserve"> </w:t>
      </w:r>
      <w:r w:rsidR="0076467B">
        <w:rPr>
          <w:rFonts w:hint="cs"/>
          <w:rtl/>
        </w:rPr>
        <w:t>ו</w:t>
      </w:r>
      <w:r w:rsidR="00131870">
        <w:rPr>
          <w:rFonts w:hint="cs"/>
          <w:rtl/>
        </w:rPr>
        <w:t>לצוות הוועדה</w:t>
      </w:r>
      <w:r w:rsidR="0076467B">
        <w:rPr>
          <w:rFonts w:hint="cs"/>
          <w:rtl/>
        </w:rPr>
        <w:t xml:space="preserve"> </w:t>
      </w:r>
      <w:r w:rsidR="00131870">
        <w:rPr>
          <w:rFonts w:hint="cs"/>
          <w:rtl/>
        </w:rPr>
        <w:t>שמלו</w:t>
      </w:r>
      <w:r>
        <w:rPr>
          <w:rFonts w:hint="cs"/>
          <w:rtl/>
        </w:rPr>
        <w:t>ו</w:t>
      </w:r>
      <w:r w:rsidR="00131870">
        <w:rPr>
          <w:rFonts w:hint="cs"/>
          <w:rtl/>
        </w:rPr>
        <w:t>ה אותי הרבה שנים</w:t>
      </w:r>
      <w:r>
        <w:rPr>
          <w:rFonts w:hint="cs"/>
          <w:rtl/>
        </w:rPr>
        <w:t xml:space="preserve"> </w:t>
      </w:r>
      <w:bookmarkStart w:id="1186" w:name="_ETM_Q1_4547308"/>
      <w:bookmarkEnd w:id="1186"/>
      <w:r>
        <w:rPr>
          <w:rFonts w:hint="cs"/>
          <w:rtl/>
        </w:rPr>
        <w:t xml:space="preserve">עוד לפני. לא הרבה יושבי-ראש יכולים לומר שצוות הוועדה מלווה אותם </w:t>
      </w:r>
      <w:bookmarkStart w:id="1187" w:name="_ETM_Q1_4545490"/>
      <w:bookmarkEnd w:id="1187"/>
      <w:r>
        <w:rPr>
          <w:rFonts w:hint="cs"/>
          <w:rtl/>
        </w:rPr>
        <w:t xml:space="preserve">הרבה שנים. </w:t>
      </w:r>
      <w:r w:rsidR="00131870">
        <w:rPr>
          <w:rFonts w:hint="cs"/>
          <w:rtl/>
        </w:rPr>
        <w:t xml:space="preserve">באמת תודה רבה </w:t>
      </w:r>
      <w:bookmarkStart w:id="1188" w:name="_ETM_Q1_4550695"/>
      <w:bookmarkEnd w:id="1188"/>
      <w:r w:rsidR="00131870">
        <w:rPr>
          <w:rFonts w:hint="cs"/>
          <w:rtl/>
        </w:rPr>
        <w:t xml:space="preserve">לכולם. </w:t>
      </w:r>
    </w:p>
    <w:p w:rsidR="00A42B7D" w:rsidRDefault="00A42B7D" w:rsidP="00A42B7D">
      <w:pPr>
        <w:rPr>
          <w:rtl/>
        </w:rPr>
      </w:pPr>
      <w:bookmarkStart w:id="1189" w:name="_ETM_Q1_4554075"/>
      <w:bookmarkStart w:id="1190" w:name="_ETM_Q1_4554144"/>
      <w:bookmarkStart w:id="1191" w:name="_ETM_Q1_4554178"/>
      <w:bookmarkEnd w:id="1189"/>
      <w:bookmarkEnd w:id="1190"/>
      <w:bookmarkEnd w:id="1191"/>
    </w:p>
    <w:p w:rsidR="00F0138E" w:rsidRDefault="00A42B7D" w:rsidP="00A42B7D">
      <w:pPr>
        <w:rPr>
          <w:rtl/>
        </w:rPr>
      </w:pPr>
      <w:bookmarkStart w:id="1192" w:name="_ETM_Q1_4554242"/>
      <w:bookmarkEnd w:id="1192"/>
      <w:r>
        <w:rPr>
          <w:rFonts w:hint="cs"/>
          <w:rtl/>
        </w:rPr>
        <w:t xml:space="preserve">התודה האחרונה נשמרה כמובן </w:t>
      </w:r>
      <w:r w:rsidR="00131870">
        <w:rPr>
          <w:rFonts w:hint="cs"/>
          <w:rtl/>
        </w:rPr>
        <w:t>לאשתי</w:t>
      </w:r>
      <w:r>
        <w:rPr>
          <w:rFonts w:hint="cs"/>
          <w:rtl/>
        </w:rPr>
        <w:t xml:space="preserve">. לצערי, היא רק רואה אותנו מהבית. אשתי, </w:t>
      </w:r>
      <w:r w:rsidR="00131870">
        <w:rPr>
          <w:rFonts w:hint="cs"/>
          <w:rtl/>
        </w:rPr>
        <w:t>גם מלווה</w:t>
      </w:r>
      <w:bookmarkStart w:id="1193" w:name="_ETM_Q1_4562012"/>
      <w:bookmarkEnd w:id="1193"/>
      <w:r>
        <w:rPr>
          <w:rFonts w:hint="cs"/>
          <w:rtl/>
        </w:rPr>
        <w:t xml:space="preserve"> יותר שנים, אבל גם מקריבה הכי הרבה לטובת האירוע. </w:t>
      </w:r>
      <w:bookmarkStart w:id="1194" w:name="_ETM_Q1_4564942"/>
      <w:bookmarkEnd w:id="1194"/>
      <w:r>
        <w:rPr>
          <w:rFonts w:hint="cs"/>
          <w:rtl/>
        </w:rPr>
        <w:t xml:space="preserve">תודה. </w:t>
      </w:r>
    </w:p>
    <w:p w:rsidR="00A42B7D" w:rsidRDefault="00A42B7D" w:rsidP="00A42B7D">
      <w:pPr>
        <w:ind w:firstLine="0"/>
        <w:rPr>
          <w:rtl/>
          <w:lang w:eastAsia="he-IL"/>
        </w:rPr>
      </w:pPr>
      <w:bookmarkStart w:id="1195" w:name="_ETM_Q1_4567132"/>
      <w:bookmarkStart w:id="1196" w:name="_ETM_Q1_4567190"/>
      <w:bookmarkStart w:id="1197" w:name="_ETM_Q1_4567821"/>
      <w:bookmarkStart w:id="1198" w:name="_ETM_Q1_4567881"/>
      <w:bookmarkEnd w:id="1195"/>
      <w:bookmarkEnd w:id="1196"/>
      <w:bookmarkEnd w:id="1197"/>
      <w:bookmarkEnd w:id="1198"/>
    </w:p>
    <w:p w:rsidR="00131870" w:rsidRDefault="00A42B7D" w:rsidP="004E5EDC">
      <w:pPr>
        <w:rPr>
          <w:rtl/>
        </w:rPr>
      </w:pPr>
      <w:bookmarkStart w:id="1199" w:name="_ETM_Q1_4567335"/>
      <w:bookmarkStart w:id="1200" w:name="_ETM_Q1_4567375"/>
      <w:bookmarkEnd w:id="1199"/>
      <w:bookmarkEnd w:id="1200"/>
      <w:r>
        <w:rPr>
          <w:rFonts w:hint="cs"/>
          <w:rtl/>
        </w:rPr>
        <w:t xml:space="preserve">ישיבה זו נעולה. </w:t>
      </w:r>
    </w:p>
    <w:p w:rsidR="004403AB" w:rsidRDefault="004403AB" w:rsidP="004E5EDC">
      <w:pPr>
        <w:rPr>
          <w:rtl/>
        </w:rPr>
      </w:pPr>
    </w:p>
    <w:p w:rsidR="00131870" w:rsidRDefault="00131870" w:rsidP="004E5EDC">
      <w:pPr>
        <w:rPr>
          <w:rtl/>
        </w:rPr>
      </w:pPr>
      <w:bookmarkStart w:id="1201" w:name="_ETM_Q1_4569943"/>
      <w:bookmarkStart w:id="1202" w:name="_ETM_Q1_4569985"/>
      <w:bookmarkEnd w:id="1201"/>
      <w:bookmarkEnd w:id="1202"/>
    </w:p>
    <w:p w:rsidR="00173E49" w:rsidRDefault="00173E49" w:rsidP="002A026C">
      <w:pPr>
        <w:pStyle w:val="afc"/>
        <w:rPr>
          <w:rtl/>
        </w:rPr>
      </w:pPr>
      <w:bookmarkStart w:id="1203" w:name="ET_meetingend_13"/>
      <w:r w:rsidRPr="002A026C">
        <w:rPr>
          <w:rStyle w:val="TagStyle"/>
          <w:rtl/>
        </w:rPr>
        <w:t xml:space="preserve"> &lt;&lt; סיום &gt;&gt;</w:t>
      </w:r>
      <w:r w:rsidRPr="00173E49">
        <w:rPr>
          <w:rStyle w:val="TagStyle"/>
          <w:rtl/>
        </w:rPr>
        <w:t xml:space="preserve"> </w:t>
      </w:r>
      <w:r>
        <w:rPr>
          <w:rtl/>
        </w:rPr>
        <w:t>הישיבה ננעלה בשעה 15:33.</w:t>
      </w:r>
      <w:r w:rsidRPr="00173E49">
        <w:rPr>
          <w:rStyle w:val="TagStyle"/>
          <w:rtl/>
        </w:rPr>
        <w:t xml:space="preserve"> </w:t>
      </w:r>
      <w:r w:rsidRPr="002A026C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203"/>
    </w:p>
    <w:p w:rsidR="00173E49" w:rsidRDefault="00173E49" w:rsidP="00173E49">
      <w:pPr>
        <w:pStyle w:val="KeepWithNext"/>
        <w:rPr>
          <w:rtl/>
        </w:rPr>
      </w:pPr>
    </w:p>
    <w:p w:rsidR="005B3E07" w:rsidRPr="005B3E07" w:rsidRDefault="005B3E07" w:rsidP="005B3E07">
      <w:pPr>
        <w:rPr>
          <w:lang w:eastAsia="he-IL"/>
        </w:rPr>
      </w:pPr>
      <w:bookmarkStart w:id="1204" w:name="_ETM_Q1_4579676"/>
      <w:bookmarkEnd w:id="1204"/>
    </w:p>
    <w:sectPr w:rsidR="005B3E07" w:rsidRPr="005B3E07" w:rsidSect="00B402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483" w:rsidRDefault="00B13483">
      <w:r>
        <w:separator/>
      </w:r>
    </w:p>
  </w:endnote>
  <w:endnote w:type="continuationSeparator" w:id="0">
    <w:p w:rsidR="00B13483" w:rsidRDefault="00B13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483" w:rsidRDefault="00B13483">
      <w:r>
        <w:separator/>
      </w:r>
    </w:p>
  </w:footnote>
  <w:footnote w:type="continuationSeparator" w:id="0">
    <w:p w:rsidR="00B13483" w:rsidRDefault="00B13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483" w:rsidRDefault="00B134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3483" w:rsidRDefault="00B134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483" w:rsidRDefault="00B134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02CA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B13483" w:rsidRPr="00CC5815" w:rsidRDefault="00B13483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B13483" w:rsidRPr="00CC5815" w:rsidRDefault="00B13483" w:rsidP="008E5E3F">
    <w:pPr>
      <w:pStyle w:val="a3"/>
      <w:ind w:firstLine="0"/>
      <w:rPr>
        <w:rtl/>
      </w:rPr>
    </w:pPr>
    <w:r>
      <w:rPr>
        <w:rtl/>
      </w:rPr>
      <w:t>04/01/2023</w:t>
    </w:r>
  </w:p>
  <w:p w:rsidR="00B13483" w:rsidRPr="00CC5815" w:rsidRDefault="00B134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483" w:rsidRDefault="00B134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3483" w:rsidRDefault="00B134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3483" w:rsidRDefault="00B134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D60"/>
    <w:rsid w:val="0002047E"/>
    <w:rsid w:val="00037279"/>
    <w:rsid w:val="000472C1"/>
    <w:rsid w:val="0006798A"/>
    <w:rsid w:val="00067F42"/>
    <w:rsid w:val="00092B80"/>
    <w:rsid w:val="000A17C6"/>
    <w:rsid w:val="000A548C"/>
    <w:rsid w:val="000B060C"/>
    <w:rsid w:val="000B2EE6"/>
    <w:rsid w:val="000B7BA2"/>
    <w:rsid w:val="000C47F5"/>
    <w:rsid w:val="000E188D"/>
    <w:rsid w:val="000E3314"/>
    <w:rsid w:val="000E6598"/>
    <w:rsid w:val="000F2459"/>
    <w:rsid w:val="00105EB4"/>
    <w:rsid w:val="001112A9"/>
    <w:rsid w:val="00131870"/>
    <w:rsid w:val="00150436"/>
    <w:rsid w:val="00167294"/>
    <w:rsid w:val="001673D4"/>
    <w:rsid w:val="00171E7F"/>
    <w:rsid w:val="001725DC"/>
    <w:rsid w:val="00173E49"/>
    <w:rsid w:val="001758C1"/>
    <w:rsid w:val="0017779F"/>
    <w:rsid w:val="00186FF9"/>
    <w:rsid w:val="001A74E9"/>
    <w:rsid w:val="001A7A1B"/>
    <w:rsid w:val="001C44DA"/>
    <w:rsid w:val="001C4FDA"/>
    <w:rsid w:val="001D440C"/>
    <w:rsid w:val="001D52B0"/>
    <w:rsid w:val="001D6F69"/>
    <w:rsid w:val="001E62C7"/>
    <w:rsid w:val="001F17F0"/>
    <w:rsid w:val="001F2F89"/>
    <w:rsid w:val="002016FF"/>
    <w:rsid w:val="0022220C"/>
    <w:rsid w:val="00227FEF"/>
    <w:rsid w:val="00234B3F"/>
    <w:rsid w:val="00261554"/>
    <w:rsid w:val="00261C12"/>
    <w:rsid w:val="00275C03"/>
    <w:rsid w:val="00280D58"/>
    <w:rsid w:val="002A026C"/>
    <w:rsid w:val="002A0BD6"/>
    <w:rsid w:val="002C00E7"/>
    <w:rsid w:val="002C2356"/>
    <w:rsid w:val="002D4BDB"/>
    <w:rsid w:val="002E05FB"/>
    <w:rsid w:val="002E5E31"/>
    <w:rsid w:val="00303B4C"/>
    <w:rsid w:val="00321E62"/>
    <w:rsid w:val="00327BF8"/>
    <w:rsid w:val="00340AFA"/>
    <w:rsid w:val="00354E67"/>
    <w:rsid w:val="003658CB"/>
    <w:rsid w:val="00366CFB"/>
    <w:rsid w:val="0036794C"/>
    <w:rsid w:val="00373508"/>
    <w:rsid w:val="00383644"/>
    <w:rsid w:val="00396023"/>
    <w:rsid w:val="003C279D"/>
    <w:rsid w:val="003E514F"/>
    <w:rsid w:val="003F0794"/>
    <w:rsid w:val="003F0A5F"/>
    <w:rsid w:val="00420E41"/>
    <w:rsid w:val="00424C94"/>
    <w:rsid w:val="004403AB"/>
    <w:rsid w:val="00447608"/>
    <w:rsid w:val="00451746"/>
    <w:rsid w:val="00470EAC"/>
    <w:rsid w:val="0049223A"/>
    <w:rsid w:val="0049458B"/>
    <w:rsid w:val="00495FD8"/>
    <w:rsid w:val="004A657B"/>
    <w:rsid w:val="004B0A65"/>
    <w:rsid w:val="004B1BE9"/>
    <w:rsid w:val="004D5991"/>
    <w:rsid w:val="004E5EDC"/>
    <w:rsid w:val="004E749D"/>
    <w:rsid w:val="004F7B9B"/>
    <w:rsid w:val="00500C0C"/>
    <w:rsid w:val="00546678"/>
    <w:rsid w:val="005506B9"/>
    <w:rsid w:val="005817EC"/>
    <w:rsid w:val="00590B77"/>
    <w:rsid w:val="005A342D"/>
    <w:rsid w:val="005B3E07"/>
    <w:rsid w:val="005B7407"/>
    <w:rsid w:val="005C363E"/>
    <w:rsid w:val="005D61F3"/>
    <w:rsid w:val="005E1C6B"/>
    <w:rsid w:val="005F76B0"/>
    <w:rsid w:val="00634F61"/>
    <w:rsid w:val="006958F3"/>
    <w:rsid w:val="00695A47"/>
    <w:rsid w:val="006A0CB7"/>
    <w:rsid w:val="006A58AA"/>
    <w:rsid w:val="006C2850"/>
    <w:rsid w:val="006E5E3D"/>
    <w:rsid w:val="006F0259"/>
    <w:rsid w:val="006F5DC3"/>
    <w:rsid w:val="00700433"/>
    <w:rsid w:val="00702755"/>
    <w:rsid w:val="0070472C"/>
    <w:rsid w:val="007509A6"/>
    <w:rsid w:val="0076467B"/>
    <w:rsid w:val="0077440E"/>
    <w:rsid w:val="00782948"/>
    <w:rsid w:val="007872B4"/>
    <w:rsid w:val="00791CBE"/>
    <w:rsid w:val="007931BD"/>
    <w:rsid w:val="007C693F"/>
    <w:rsid w:val="007C6ADD"/>
    <w:rsid w:val="0082136D"/>
    <w:rsid w:val="008320F6"/>
    <w:rsid w:val="00841223"/>
    <w:rsid w:val="00846BE9"/>
    <w:rsid w:val="00853207"/>
    <w:rsid w:val="00867DC6"/>
    <w:rsid w:val="008713A4"/>
    <w:rsid w:val="00874A4A"/>
    <w:rsid w:val="00875F10"/>
    <w:rsid w:val="008A7E88"/>
    <w:rsid w:val="008B6BA9"/>
    <w:rsid w:val="008C6035"/>
    <w:rsid w:val="008C7015"/>
    <w:rsid w:val="008D1DFB"/>
    <w:rsid w:val="008D69E4"/>
    <w:rsid w:val="008E03B4"/>
    <w:rsid w:val="008E5E3F"/>
    <w:rsid w:val="0090279B"/>
    <w:rsid w:val="009148E9"/>
    <w:rsid w:val="00914904"/>
    <w:rsid w:val="009258CE"/>
    <w:rsid w:val="009515F0"/>
    <w:rsid w:val="00973DCD"/>
    <w:rsid w:val="009830CB"/>
    <w:rsid w:val="00993F0F"/>
    <w:rsid w:val="009959AB"/>
    <w:rsid w:val="009C6CEF"/>
    <w:rsid w:val="009D478A"/>
    <w:rsid w:val="009E6E93"/>
    <w:rsid w:val="009F1518"/>
    <w:rsid w:val="009F5773"/>
    <w:rsid w:val="00A00F8F"/>
    <w:rsid w:val="00A15971"/>
    <w:rsid w:val="00A22C90"/>
    <w:rsid w:val="00A42723"/>
    <w:rsid w:val="00A42B7D"/>
    <w:rsid w:val="00A64A6D"/>
    <w:rsid w:val="00A66020"/>
    <w:rsid w:val="00A87982"/>
    <w:rsid w:val="00AB02EE"/>
    <w:rsid w:val="00AB3F3A"/>
    <w:rsid w:val="00AD4EC9"/>
    <w:rsid w:val="00AD6FFC"/>
    <w:rsid w:val="00AF31E6"/>
    <w:rsid w:val="00AF4150"/>
    <w:rsid w:val="00B0509A"/>
    <w:rsid w:val="00B10FA8"/>
    <w:rsid w:val="00B120B2"/>
    <w:rsid w:val="00B13483"/>
    <w:rsid w:val="00B24EFC"/>
    <w:rsid w:val="00B402CA"/>
    <w:rsid w:val="00B50340"/>
    <w:rsid w:val="00B65508"/>
    <w:rsid w:val="00B8517A"/>
    <w:rsid w:val="00B91FEF"/>
    <w:rsid w:val="00BA6446"/>
    <w:rsid w:val="00BA6D67"/>
    <w:rsid w:val="00BC1449"/>
    <w:rsid w:val="00BD47B7"/>
    <w:rsid w:val="00BF40D0"/>
    <w:rsid w:val="00C135D5"/>
    <w:rsid w:val="00C20FA0"/>
    <w:rsid w:val="00C22DCB"/>
    <w:rsid w:val="00C30A5D"/>
    <w:rsid w:val="00C3598A"/>
    <w:rsid w:val="00C360BC"/>
    <w:rsid w:val="00C44800"/>
    <w:rsid w:val="00C52EC2"/>
    <w:rsid w:val="00C61DC1"/>
    <w:rsid w:val="00C64AFF"/>
    <w:rsid w:val="00C661EE"/>
    <w:rsid w:val="00C72438"/>
    <w:rsid w:val="00C7385B"/>
    <w:rsid w:val="00C763E4"/>
    <w:rsid w:val="00C8456A"/>
    <w:rsid w:val="00C8624A"/>
    <w:rsid w:val="00CA5363"/>
    <w:rsid w:val="00CB6D60"/>
    <w:rsid w:val="00CB74D1"/>
    <w:rsid w:val="00CC5815"/>
    <w:rsid w:val="00CE24B8"/>
    <w:rsid w:val="00CE4DF6"/>
    <w:rsid w:val="00CE5849"/>
    <w:rsid w:val="00CE65E2"/>
    <w:rsid w:val="00D12E3E"/>
    <w:rsid w:val="00D25286"/>
    <w:rsid w:val="00D278F7"/>
    <w:rsid w:val="00D37550"/>
    <w:rsid w:val="00D40A29"/>
    <w:rsid w:val="00D45D27"/>
    <w:rsid w:val="00D74AA5"/>
    <w:rsid w:val="00D86E57"/>
    <w:rsid w:val="00D96B24"/>
    <w:rsid w:val="00DA6710"/>
    <w:rsid w:val="00DC1754"/>
    <w:rsid w:val="00DD16C4"/>
    <w:rsid w:val="00DE5B80"/>
    <w:rsid w:val="00DF2F74"/>
    <w:rsid w:val="00E33AE3"/>
    <w:rsid w:val="00E51AA5"/>
    <w:rsid w:val="00E54969"/>
    <w:rsid w:val="00E56162"/>
    <w:rsid w:val="00E61903"/>
    <w:rsid w:val="00E64116"/>
    <w:rsid w:val="00E74674"/>
    <w:rsid w:val="00EA2527"/>
    <w:rsid w:val="00EA624B"/>
    <w:rsid w:val="00EB057D"/>
    <w:rsid w:val="00EB18E4"/>
    <w:rsid w:val="00EB5C85"/>
    <w:rsid w:val="00EC0AC2"/>
    <w:rsid w:val="00EC1FB3"/>
    <w:rsid w:val="00EC2CD4"/>
    <w:rsid w:val="00ED323B"/>
    <w:rsid w:val="00ED6FFE"/>
    <w:rsid w:val="00EE09AD"/>
    <w:rsid w:val="00F0138E"/>
    <w:rsid w:val="00F053E5"/>
    <w:rsid w:val="00F06292"/>
    <w:rsid w:val="00F10D2D"/>
    <w:rsid w:val="00F16831"/>
    <w:rsid w:val="00F23073"/>
    <w:rsid w:val="00F3198C"/>
    <w:rsid w:val="00F3623F"/>
    <w:rsid w:val="00F41C33"/>
    <w:rsid w:val="00F423F1"/>
    <w:rsid w:val="00F4792E"/>
    <w:rsid w:val="00F523F8"/>
    <w:rsid w:val="00F53584"/>
    <w:rsid w:val="00F549E5"/>
    <w:rsid w:val="00F63F05"/>
    <w:rsid w:val="00F72368"/>
    <w:rsid w:val="00F821F6"/>
    <w:rsid w:val="00F84D49"/>
    <w:rsid w:val="00F85BEB"/>
    <w:rsid w:val="00FB0768"/>
    <w:rsid w:val="00FC3198"/>
    <w:rsid w:val="00FE3474"/>
    <w:rsid w:val="00FF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220C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ppwatermarkcss1">
    <w:name w:val="appwatermarkcss1"/>
    <w:basedOn w:val="a0"/>
    <w:rsid w:val="00234B3F"/>
    <w:rPr>
      <w:rFonts w:ascii="Arial" w:hAnsi="Arial" w:cs="Arial" w:hint="default"/>
      <w:color w:val="80808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5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8D165-5160-4888-B2D5-F2FFEAAB3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13</Pages>
  <Words>4632</Words>
  <Characters>26407</Characters>
  <Application>Microsoft Office Word</Application>
  <DocSecurity>0</DocSecurity>
  <Lines>220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2023-01-12T07:41:00Z</dcterms:modified>
</cp:coreProperties>
</file>