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6BDFA" w14:textId="77777777" w:rsidR="00E64116" w:rsidRPr="005817EC" w:rsidRDefault="008F1AB9" w:rsidP="00EC1FB3">
      <w:pPr>
        <w:ind w:firstLine="0"/>
        <w:rPr>
          <w:b/>
          <w:bCs/>
          <w:rtl/>
        </w:rPr>
      </w:pPr>
      <w:r>
        <w:rPr>
          <w:b/>
          <w:bCs/>
          <w:rtl/>
        </w:rPr>
        <w:t>הכנסת העשרים-וחמש</w:t>
      </w:r>
    </w:p>
    <w:p w14:paraId="3432C8BB" w14:textId="77777777" w:rsidR="00A22C90" w:rsidRDefault="00A22C90" w:rsidP="00327BF8">
      <w:pPr>
        <w:ind w:firstLine="0"/>
        <w:outlineLvl w:val="0"/>
        <w:rPr>
          <w:b/>
          <w:bCs/>
          <w:rtl/>
        </w:rPr>
        <w:sectPr w:rsidR="00A22C90" w:rsidSect="004C4B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4B8E85" w14:textId="77777777" w:rsidR="00E64116" w:rsidRPr="008713A4" w:rsidRDefault="008F1AB9" w:rsidP="008320F6">
      <w:pPr>
        <w:ind w:firstLine="0"/>
        <w:rPr>
          <w:b/>
          <w:bCs/>
          <w:rtl/>
        </w:rPr>
      </w:pPr>
      <w:r>
        <w:rPr>
          <w:b/>
          <w:bCs/>
          <w:rtl/>
        </w:rPr>
        <w:t>מושב שני</w:t>
      </w:r>
    </w:p>
    <w:p w14:paraId="3CA73CF6" w14:textId="77777777" w:rsidR="00E64116" w:rsidRPr="008713A4" w:rsidRDefault="00E64116" w:rsidP="0049458B">
      <w:pPr>
        <w:rPr>
          <w:rtl/>
        </w:rPr>
      </w:pPr>
    </w:p>
    <w:p w14:paraId="76DA8F7E" w14:textId="77777777" w:rsidR="00E64116" w:rsidRPr="008713A4" w:rsidRDefault="00E64116" w:rsidP="0049458B">
      <w:pPr>
        <w:rPr>
          <w:rtl/>
        </w:rPr>
      </w:pPr>
    </w:p>
    <w:p w14:paraId="39BFC4B8" w14:textId="77777777" w:rsidR="00E64116" w:rsidRPr="008713A4" w:rsidRDefault="00E64116" w:rsidP="007509A6">
      <w:pPr>
        <w:ind w:firstLine="0"/>
        <w:jc w:val="center"/>
        <w:rPr>
          <w:b/>
          <w:bCs/>
          <w:rtl/>
        </w:rPr>
      </w:pPr>
    </w:p>
    <w:p w14:paraId="0CEA88B6" w14:textId="77777777" w:rsidR="00E64116" w:rsidRPr="008713A4" w:rsidRDefault="008F1AB9" w:rsidP="008F1AB9">
      <w:pPr>
        <w:ind w:firstLine="0"/>
        <w:jc w:val="center"/>
        <w:outlineLvl w:val="0"/>
        <w:rPr>
          <w:b/>
          <w:bCs/>
          <w:rtl/>
        </w:rPr>
      </w:pPr>
      <w:r>
        <w:rPr>
          <w:b/>
          <w:bCs/>
          <w:rtl/>
        </w:rPr>
        <w:t xml:space="preserve">פרוטוקול מס' </w:t>
      </w:r>
      <w:r>
        <w:rPr>
          <w:rFonts w:hint="cs"/>
          <w:b/>
          <w:bCs/>
          <w:rtl/>
        </w:rPr>
        <w:t>178</w:t>
      </w:r>
    </w:p>
    <w:p w14:paraId="1C8B54A2" w14:textId="77777777" w:rsidR="00E64116" w:rsidRPr="008713A4" w:rsidRDefault="008F1AB9" w:rsidP="008320F6">
      <w:pPr>
        <w:ind w:firstLine="0"/>
        <w:jc w:val="center"/>
        <w:outlineLvl w:val="0"/>
        <w:rPr>
          <w:b/>
          <w:bCs/>
          <w:rtl/>
        </w:rPr>
      </w:pPr>
      <w:r>
        <w:rPr>
          <w:b/>
          <w:bCs/>
          <w:rtl/>
        </w:rPr>
        <w:t>מישיבת ועדת הפנים והגנת הסביבה</w:t>
      </w:r>
    </w:p>
    <w:p w14:paraId="283A8C44" w14:textId="77777777" w:rsidR="00E64116" w:rsidRPr="008713A4" w:rsidRDefault="008F1AB9" w:rsidP="008F1AB9">
      <w:pPr>
        <w:ind w:firstLine="0"/>
        <w:jc w:val="center"/>
        <w:outlineLvl w:val="0"/>
        <w:rPr>
          <w:b/>
          <w:bCs/>
          <w:u w:val="single"/>
          <w:rtl/>
        </w:rPr>
      </w:pPr>
      <w:r>
        <w:rPr>
          <w:b/>
          <w:bCs/>
          <w:u w:val="single"/>
          <w:rtl/>
        </w:rPr>
        <w:t>יום רביעי, ה' באדר</w:t>
      </w:r>
      <w:r>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(14 בפברואר 2024), שעה 9:</w:t>
      </w:r>
      <w:r>
        <w:rPr>
          <w:rFonts w:hint="cs"/>
          <w:b/>
          <w:bCs/>
          <w:u w:val="single"/>
          <w:rtl/>
        </w:rPr>
        <w:t>11</w:t>
      </w:r>
    </w:p>
    <w:p w14:paraId="6923D621" w14:textId="77777777" w:rsidR="00E64116" w:rsidRPr="008713A4" w:rsidRDefault="00E64116" w:rsidP="008320F6">
      <w:pPr>
        <w:ind w:firstLine="0"/>
        <w:rPr>
          <w:rtl/>
        </w:rPr>
      </w:pPr>
    </w:p>
    <w:p w14:paraId="1EDAB07E" w14:textId="77777777" w:rsidR="00E64116" w:rsidRPr="008713A4" w:rsidRDefault="00E64116" w:rsidP="008320F6">
      <w:pPr>
        <w:ind w:firstLine="0"/>
        <w:rPr>
          <w:rtl/>
        </w:rPr>
      </w:pPr>
    </w:p>
    <w:p w14:paraId="46B198F5" w14:textId="77777777" w:rsidR="00E64116" w:rsidRPr="008713A4" w:rsidRDefault="00E64116" w:rsidP="008320F6">
      <w:pPr>
        <w:ind w:firstLine="0"/>
        <w:rPr>
          <w:rtl/>
        </w:rPr>
      </w:pPr>
    </w:p>
    <w:p w14:paraId="2645B7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AD355E" w14:textId="77777777" w:rsidR="00E64116" w:rsidRPr="008713A4" w:rsidRDefault="008F1AB9" w:rsidP="008F1AB9">
      <w:pPr>
        <w:spacing w:before="60"/>
        <w:ind w:firstLine="0"/>
        <w:rPr>
          <w:rtl/>
        </w:rPr>
      </w:pPr>
      <w:bookmarkStart w:id="0" w:name="ET_hatsach_641827_1"/>
      <w:r w:rsidRPr="008F1AB9">
        <w:rPr>
          <w:rStyle w:val="TagStyle"/>
          <w:rtl/>
        </w:rPr>
        <w:t xml:space="preserve"> &lt;&lt; הצח &gt;&gt; </w:t>
      </w:r>
      <w:r w:rsidRPr="008F1AB9">
        <w:rPr>
          <w:rtl/>
        </w:rPr>
        <w:t>הצעת חוק זכויות הדייר בדיור הציבורי (הוראת שעה – חרבות ברזל) (דייר ממשיך מיוחד), התשפ"ד-</w:t>
      </w:r>
      <w:r>
        <w:rPr>
          <w:rFonts w:hint="cs"/>
          <w:rtl/>
        </w:rPr>
        <w:t>2024 (מ/1703)</w:t>
      </w:r>
      <w:r w:rsidRPr="008F1AB9">
        <w:rPr>
          <w:rStyle w:val="TagStyle"/>
          <w:rtl/>
        </w:rPr>
        <w:t xml:space="preserve"> &lt;&lt; הצח &gt;&gt;</w:t>
      </w:r>
      <w:r w:rsidR="009511F7">
        <w:rPr>
          <w:rtl/>
        </w:rPr>
        <w:t xml:space="preserve"> </w:t>
      </w:r>
      <w:bookmarkEnd w:id="0"/>
    </w:p>
    <w:p w14:paraId="1EE53B2E" w14:textId="77777777" w:rsidR="00E64116" w:rsidRDefault="00E64116" w:rsidP="007C693F">
      <w:pPr>
        <w:spacing w:before="60"/>
        <w:ind w:firstLine="0"/>
        <w:rPr>
          <w:rtl/>
        </w:rPr>
      </w:pPr>
    </w:p>
    <w:p w14:paraId="5B1C19FE" w14:textId="77777777" w:rsidR="008F1AB9" w:rsidRPr="008713A4" w:rsidRDefault="008F1AB9" w:rsidP="007C693F">
      <w:pPr>
        <w:spacing w:before="60"/>
        <w:ind w:firstLine="0"/>
        <w:rPr>
          <w:rtl/>
        </w:rPr>
      </w:pPr>
    </w:p>
    <w:p w14:paraId="601E0DA6" w14:textId="77777777" w:rsidR="00E64116" w:rsidRPr="008713A4" w:rsidRDefault="00E64116" w:rsidP="00EC1FB3">
      <w:pPr>
        <w:ind w:firstLine="0"/>
        <w:outlineLvl w:val="1"/>
        <w:rPr>
          <w:b/>
          <w:bCs/>
          <w:u w:val="single"/>
          <w:rtl/>
        </w:rPr>
      </w:pPr>
      <w:r w:rsidRPr="008713A4">
        <w:rPr>
          <w:b/>
          <w:bCs/>
          <w:u w:val="single"/>
          <w:rtl/>
        </w:rPr>
        <w:t>נכחו:</w:t>
      </w:r>
    </w:p>
    <w:p w14:paraId="7BFE74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B9826E" w14:textId="77777777" w:rsidR="00E64116" w:rsidRPr="008F1AB9" w:rsidRDefault="008F1AB9" w:rsidP="00EC1FB3">
      <w:pPr>
        <w:ind w:firstLine="0"/>
        <w:rPr>
          <w:rtl/>
        </w:rPr>
      </w:pPr>
      <w:r w:rsidRPr="008F1AB9">
        <w:rPr>
          <w:rtl/>
        </w:rPr>
        <w:t>יעקב אשר – היו"ר</w:t>
      </w:r>
    </w:p>
    <w:p w14:paraId="46CDA694" w14:textId="77777777" w:rsidR="008F1AB9" w:rsidRPr="008F1AB9" w:rsidRDefault="008F1AB9" w:rsidP="00EC1FB3">
      <w:pPr>
        <w:ind w:firstLine="0"/>
        <w:rPr>
          <w:rtl/>
        </w:rPr>
      </w:pPr>
      <w:r w:rsidRPr="008F1AB9">
        <w:rPr>
          <w:rtl/>
        </w:rPr>
        <w:t xml:space="preserve">ניסים </w:t>
      </w:r>
      <w:proofErr w:type="spellStart"/>
      <w:r w:rsidRPr="008F1AB9">
        <w:rPr>
          <w:rtl/>
        </w:rPr>
        <w:t>ואטורי</w:t>
      </w:r>
      <w:proofErr w:type="spellEnd"/>
    </w:p>
    <w:p w14:paraId="5A7C55E7" w14:textId="77777777" w:rsidR="000C47F5" w:rsidRPr="0082136D" w:rsidRDefault="000C47F5" w:rsidP="00DE5B80">
      <w:pPr>
        <w:ind w:firstLine="0"/>
        <w:rPr>
          <w:rtl/>
        </w:rPr>
      </w:pPr>
    </w:p>
    <w:p w14:paraId="6EF86C76" w14:textId="77777777" w:rsidR="002E5E31" w:rsidRPr="000C47F5" w:rsidRDefault="002E5E31" w:rsidP="00DE5B80">
      <w:pPr>
        <w:ind w:firstLine="0"/>
        <w:rPr>
          <w:b/>
          <w:bCs/>
          <w:u w:val="single"/>
          <w:rtl/>
        </w:rPr>
      </w:pPr>
    </w:p>
    <w:p w14:paraId="4B65DA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979"/>
      </w:tblGrid>
      <w:tr w:rsidR="00104F38" w14:paraId="74ABA533" w14:textId="77777777" w:rsidTr="00104F38">
        <w:tc>
          <w:tcPr>
            <w:tcW w:w="0" w:type="auto"/>
            <w:shd w:val="clear" w:color="auto" w:fill="auto"/>
          </w:tcPr>
          <w:p w14:paraId="1D6E4084" w14:textId="77777777" w:rsidR="00104F38" w:rsidRDefault="00104F38" w:rsidP="00DE5B80">
            <w:pPr>
              <w:ind w:firstLine="0"/>
              <w:rPr>
                <w:rtl/>
              </w:rPr>
            </w:pPr>
            <w:r>
              <w:rPr>
                <w:rtl/>
              </w:rPr>
              <w:t xml:space="preserve">איל </w:t>
            </w:r>
            <w:proofErr w:type="spellStart"/>
            <w:r>
              <w:rPr>
                <w:rtl/>
              </w:rPr>
              <w:t>רויזמן</w:t>
            </w:r>
            <w:proofErr w:type="spellEnd"/>
          </w:p>
        </w:tc>
        <w:tc>
          <w:tcPr>
            <w:tcW w:w="0" w:type="auto"/>
            <w:shd w:val="clear" w:color="auto" w:fill="auto"/>
          </w:tcPr>
          <w:p w14:paraId="29ADCC97" w14:textId="77777777" w:rsidR="00104F38" w:rsidRDefault="00104F38" w:rsidP="00DE5B80">
            <w:pPr>
              <w:ind w:firstLine="0"/>
              <w:rPr>
                <w:rtl/>
              </w:rPr>
            </w:pPr>
            <w:r>
              <w:rPr>
                <w:rtl/>
              </w:rPr>
              <w:t>–</w:t>
            </w:r>
          </w:p>
        </w:tc>
        <w:tc>
          <w:tcPr>
            <w:tcW w:w="0" w:type="auto"/>
            <w:shd w:val="clear" w:color="auto" w:fill="auto"/>
          </w:tcPr>
          <w:p w14:paraId="0B8E7F05" w14:textId="77777777" w:rsidR="00104F38" w:rsidRDefault="00104F38" w:rsidP="00DE5B80">
            <w:pPr>
              <w:ind w:firstLine="0"/>
              <w:rPr>
                <w:rtl/>
              </w:rPr>
            </w:pPr>
            <w:r>
              <w:rPr>
                <w:rtl/>
              </w:rPr>
              <w:t>ממונה בכיר, ייעוץ משפטי, משרד הבינוי והשיכון</w:t>
            </w:r>
          </w:p>
        </w:tc>
      </w:tr>
      <w:tr w:rsidR="00104F38" w14:paraId="7612E331" w14:textId="77777777" w:rsidTr="00104F38">
        <w:tc>
          <w:tcPr>
            <w:tcW w:w="0" w:type="auto"/>
            <w:shd w:val="clear" w:color="auto" w:fill="auto"/>
          </w:tcPr>
          <w:p w14:paraId="77ED932E" w14:textId="77777777" w:rsidR="00104F38" w:rsidRDefault="00104F38" w:rsidP="00DE5B80">
            <w:pPr>
              <w:ind w:firstLine="0"/>
              <w:rPr>
                <w:rtl/>
              </w:rPr>
            </w:pPr>
            <w:r>
              <w:rPr>
                <w:rtl/>
              </w:rPr>
              <w:t xml:space="preserve">נועה </w:t>
            </w:r>
            <w:proofErr w:type="spellStart"/>
            <w:r>
              <w:rPr>
                <w:rtl/>
              </w:rPr>
              <w:t>מושייף</w:t>
            </w:r>
            <w:proofErr w:type="spellEnd"/>
          </w:p>
        </w:tc>
        <w:tc>
          <w:tcPr>
            <w:tcW w:w="0" w:type="auto"/>
            <w:shd w:val="clear" w:color="auto" w:fill="auto"/>
          </w:tcPr>
          <w:p w14:paraId="70343D13" w14:textId="77777777" w:rsidR="00104F38" w:rsidRDefault="00104F38" w:rsidP="00DE5B80">
            <w:pPr>
              <w:ind w:firstLine="0"/>
              <w:rPr>
                <w:rtl/>
              </w:rPr>
            </w:pPr>
            <w:r>
              <w:rPr>
                <w:rtl/>
              </w:rPr>
              <w:t>–</w:t>
            </w:r>
          </w:p>
        </w:tc>
        <w:tc>
          <w:tcPr>
            <w:tcW w:w="0" w:type="auto"/>
            <w:shd w:val="clear" w:color="auto" w:fill="auto"/>
          </w:tcPr>
          <w:p w14:paraId="1F17FB5D" w14:textId="77777777" w:rsidR="00104F38" w:rsidRDefault="00104F38" w:rsidP="00DE5B80">
            <w:pPr>
              <w:ind w:firstLine="0"/>
              <w:rPr>
                <w:rtl/>
              </w:rPr>
            </w:pPr>
            <w:r>
              <w:rPr>
                <w:rtl/>
              </w:rPr>
              <w:t>משפטנית, משרד המשפטים</w:t>
            </w:r>
          </w:p>
        </w:tc>
      </w:tr>
      <w:tr w:rsidR="00104F38" w14:paraId="24290DF1" w14:textId="77777777" w:rsidTr="00104F38">
        <w:tc>
          <w:tcPr>
            <w:tcW w:w="0" w:type="auto"/>
            <w:shd w:val="clear" w:color="auto" w:fill="auto"/>
          </w:tcPr>
          <w:p w14:paraId="4DA2C8C9" w14:textId="77777777" w:rsidR="00104F38" w:rsidRDefault="00104F38" w:rsidP="00DE5B80">
            <w:pPr>
              <w:ind w:firstLine="0"/>
              <w:rPr>
                <w:rtl/>
              </w:rPr>
            </w:pPr>
            <w:r>
              <w:rPr>
                <w:rtl/>
              </w:rPr>
              <w:t>דורית דניאל</w:t>
            </w:r>
          </w:p>
        </w:tc>
        <w:tc>
          <w:tcPr>
            <w:tcW w:w="0" w:type="auto"/>
            <w:shd w:val="clear" w:color="auto" w:fill="auto"/>
          </w:tcPr>
          <w:p w14:paraId="78FD95C4" w14:textId="77777777" w:rsidR="00104F38" w:rsidRDefault="00104F38" w:rsidP="00DE5B80">
            <w:pPr>
              <w:ind w:firstLine="0"/>
              <w:rPr>
                <w:rtl/>
              </w:rPr>
            </w:pPr>
            <w:r>
              <w:rPr>
                <w:rtl/>
              </w:rPr>
              <w:t>–</w:t>
            </w:r>
          </w:p>
        </w:tc>
        <w:tc>
          <w:tcPr>
            <w:tcW w:w="0" w:type="auto"/>
            <w:shd w:val="clear" w:color="auto" w:fill="auto"/>
          </w:tcPr>
          <w:p w14:paraId="33677CBC" w14:textId="77777777" w:rsidR="00104F38" w:rsidRDefault="00104F38" w:rsidP="00DE5B80">
            <w:pPr>
              <w:ind w:firstLine="0"/>
              <w:rPr>
                <w:rtl/>
              </w:rPr>
            </w:pPr>
            <w:r>
              <w:rPr>
                <w:rtl/>
              </w:rPr>
              <w:t>אגף השיקום, נפגעי פעולות איבה, ביטוח לאומי</w:t>
            </w:r>
          </w:p>
        </w:tc>
      </w:tr>
      <w:tr w:rsidR="00104F38" w14:paraId="56D9159B" w14:textId="77777777" w:rsidTr="00104F38">
        <w:tc>
          <w:tcPr>
            <w:tcW w:w="0" w:type="auto"/>
            <w:shd w:val="clear" w:color="auto" w:fill="auto"/>
          </w:tcPr>
          <w:p w14:paraId="5608A1A1" w14:textId="77777777" w:rsidR="00104F38" w:rsidRDefault="00104F38" w:rsidP="00DE5B80">
            <w:pPr>
              <w:ind w:firstLine="0"/>
              <w:rPr>
                <w:rtl/>
              </w:rPr>
            </w:pPr>
            <w:r>
              <w:rPr>
                <w:rtl/>
              </w:rPr>
              <w:t xml:space="preserve">רפי </w:t>
            </w:r>
            <w:proofErr w:type="spellStart"/>
            <w:r>
              <w:rPr>
                <w:rtl/>
              </w:rPr>
              <w:t>פרלשטיין</w:t>
            </w:r>
            <w:proofErr w:type="spellEnd"/>
          </w:p>
        </w:tc>
        <w:tc>
          <w:tcPr>
            <w:tcW w:w="0" w:type="auto"/>
            <w:shd w:val="clear" w:color="auto" w:fill="auto"/>
          </w:tcPr>
          <w:p w14:paraId="242D777B" w14:textId="77777777" w:rsidR="00104F38" w:rsidRDefault="00104F38" w:rsidP="00DE5B80">
            <w:pPr>
              <w:ind w:firstLine="0"/>
              <w:rPr>
                <w:rtl/>
              </w:rPr>
            </w:pPr>
            <w:r>
              <w:rPr>
                <w:rtl/>
              </w:rPr>
              <w:t>–</w:t>
            </w:r>
          </w:p>
        </w:tc>
        <w:tc>
          <w:tcPr>
            <w:tcW w:w="0" w:type="auto"/>
            <w:shd w:val="clear" w:color="auto" w:fill="auto"/>
          </w:tcPr>
          <w:p w14:paraId="7F4D62ED" w14:textId="77777777" w:rsidR="00104F38" w:rsidRDefault="00104F38" w:rsidP="00DE5B80">
            <w:pPr>
              <w:ind w:firstLine="0"/>
              <w:rPr>
                <w:rtl/>
              </w:rPr>
            </w:pPr>
            <w:r>
              <w:rPr>
                <w:rtl/>
              </w:rPr>
              <w:t>אחראי קשרי כנסת, חברת עמידר - החברה לאומית לשיכון בישראל</w:t>
            </w:r>
          </w:p>
        </w:tc>
      </w:tr>
      <w:tr w:rsidR="00104F38" w14:paraId="0D51C00A" w14:textId="77777777" w:rsidTr="00104F38">
        <w:tc>
          <w:tcPr>
            <w:tcW w:w="0" w:type="auto"/>
            <w:shd w:val="clear" w:color="auto" w:fill="auto"/>
          </w:tcPr>
          <w:p w14:paraId="611ED0B8" w14:textId="77777777" w:rsidR="00104F38" w:rsidRDefault="00104F38" w:rsidP="00DE5B80">
            <w:pPr>
              <w:ind w:firstLine="0"/>
              <w:rPr>
                <w:rtl/>
              </w:rPr>
            </w:pPr>
            <w:r>
              <w:rPr>
                <w:rtl/>
              </w:rPr>
              <w:t>בקי כהן קשת</w:t>
            </w:r>
          </w:p>
        </w:tc>
        <w:tc>
          <w:tcPr>
            <w:tcW w:w="0" w:type="auto"/>
            <w:shd w:val="clear" w:color="auto" w:fill="auto"/>
          </w:tcPr>
          <w:p w14:paraId="763A14E2" w14:textId="77777777" w:rsidR="00104F38" w:rsidRDefault="00104F38" w:rsidP="00DE5B80">
            <w:pPr>
              <w:ind w:firstLine="0"/>
              <w:rPr>
                <w:rtl/>
              </w:rPr>
            </w:pPr>
            <w:r>
              <w:rPr>
                <w:rtl/>
              </w:rPr>
              <w:t>–</w:t>
            </w:r>
          </w:p>
        </w:tc>
        <w:tc>
          <w:tcPr>
            <w:tcW w:w="0" w:type="auto"/>
            <w:shd w:val="clear" w:color="auto" w:fill="auto"/>
          </w:tcPr>
          <w:p w14:paraId="2D400D7A" w14:textId="77777777" w:rsidR="00104F38" w:rsidRDefault="00104F38" w:rsidP="00DE5B80">
            <w:pPr>
              <w:ind w:firstLine="0"/>
              <w:rPr>
                <w:rtl/>
              </w:rPr>
            </w:pPr>
            <w:r>
              <w:rPr>
                <w:rtl/>
              </w:rPr>
              <w:t>הפורום למאבק בעוני</w:t>
            </w:r>
          </w:p>
        </w:tc>
      </w:tr>
      <w:tr w:rsidR="00104F38" w14:paraId="61852E98" w14:textId="77777777" w:rsidTr="00104F38">
        <w:tc>
          <w:tcPr>
            <w:tcW w:w="0" w:type="auto"/>
            <w:shd w:val="clear" w:color="auto" w:fill="auto"/>
          </w:tcPr>
          <w:p w14:paraId="1440F463" w14:textId="77777777" w:rsidR="00104F38" w:rsidRDefault="00104F38" w:rsidP="00DE5B80">
            <w:pPr>
              <w:ind w:firstLine="0"/>
              <w:rPr>
                <w:rtl/>
              </w:rPr>
            </w:pPr>
            <w:r>
              <w:rPr>
                <w:rtl/>
              </w:rPr>
              <w:t>מיכה רחמן</w:t>
            </w:r>
          </w:p>
        </w:tc>
        <w:tc>
          <w:tcPr>
            <w:tcW w:w="0" w:type="auto"/>
            <w:shd w:val="clear" w:color="auto" w:fill="auto"/>
          </w:tcPr>
          <w:p w14:paraId="1AEC28A6" w14:textId="77777777" w:rsidR="00104F38" w:rsidRDefault="00104F38" w:rsidP="00DE5B80">
            <w:pPr>
              <w:ind w:firstLine="0"/>
              <w:rPr>
                <w:rtl/>
              </w:rPr>
            </w:pPr>
            <w:r>
              <w:rPr>
                <w:rtl/>
              </w:rPr>
              <w:t>–</w:t>
            </w:r>
          </w:p>
        </w:tc>
        <w:tc>
          <w:tcPr>
            <w:tcW w:w="0" w:type="auto"/>
            <w:shd w:val="clear" w:color="auto" w:fill="auto"/>
          </w:tcPr>
          <w:p w14:paraId="70E021FF" w14:textId="77777777" w:rsidR="00104F38" w:rsidRDefault="00104F38" w:rsidP="00DE5B80">
            <w:pPr>
              <w:ind w:firstLine="0"/>
              <w:rPr>
                <w:rtl/>
              </w:rPr>
            </w:pPr>
            <w:r>
              <w:rPr>
                <w:rtl/>
              </w:rPr>
              <w:t>חבר, פורום דיור ציבורי</w:t>
            </w:r>
          </w:p>
        </w:tc>
      </w:tr>
      <w:tr w:rsidR="00104F38" w14:paraId="17A08EAD" w14:textId="77777777" w:rsidTr="00104F38">
        <w:tc>
          <w:tcPr>
            <w:tcW w:w="0" w:type="auto"/>
            <w:shd w:val="clear" w:color="auto" w:fill="auto"/>
          </w:tcPr>
          <w:p w14:paraId="4D5959E8" w14:textId="77777777" w:rsidR="00104F38" w:rsidRDefault="00104F38" w:rsidP="00DE5B80">
            <w:pPr>
              <w:ind w:firstLine="0"/>
              <w:rPr>
                <w:rtl/>
              </w:rPr>
            </w:pPr>
            <w:r>
              <w:rPr>
                <w:rtl/>
              </w:rPr>
              <w:t>שמעון אטיאס</w:t>
            </w:r>
          </w:p>
        </w:tc>
        <w:tc>
          <w:tcPr>
            <w:tcW w:w="0" w:type="auto"/>
            <w:shd w:val="clear" w:color="auto" w:fill="auto"/>
          </w:tcPr>
          <w:p w14:paraId="77DAE734" w14:textId="77777777" w:rsidR="00104F38" w:rsidRDefault="00104F38" w:rsidP="00DE5B80">
            <w:pPr>
              <w:ind w:firstLine="0"/>
              <w:rPr>
                <w:rtl/>
              </w:rPr>
            </w:pPr>
            <w:r>
              <w:rPr>
                <w:rtl/>
              </w:rPr>
              <w:t>–</w:t>
            </w:r>
          </w:p>
        </w:tc>
        <w:tc>
          <w:tcPr>
            <w:tcW w:w="0" w:type="auto"/>
            <w:shd w:val="clear" w:color="auto" w:fill="auto"/>
          </w:tcPr>
          <w:p w14:paraId="23E4B280" w14:textId="77777777" w:rsidR="00104F38" w:rsidRDefault="00104F38" w:rsidP="00DE5B80">
            <w:pPr>
              <w:ind w:firstLine="0"/>
              <w:rPr>
                <w:rtl/>
              </w:rPr>
            </w:pPr>
            <w:r>
              <w:rPr>
                <w:rtl/>
              </w:rPr>
              <w:t>דודה של עמית בוסקילה, חטופה בעזה</w:t>
            </w:r>
          </w:p>
        </w:tc>
      </w:tr>
    </w:tbl>
    <w:p w14:paraId="058E42D7" w14:textId="77777777" w:rsidR="00E64116" w:rsidRPr="008713A4" w:rsidRDefault="00E64116" w:rsidP="00DE5B80">
      <w:pPr>
        <w:ind w:firstLine="0"/>
        <w:rPr>
          <w:rtl/>
        </w:rPr>
      </w:pPr>
    </w:p>
    <w:p w14:paraId="3DA6EA3A" w14:textId="77777777" w:rsidR="008A1D11" w:rsidRDefault="008A1D11" w:rsidP="00D40A29">
      <w:pPr>
        <w:ind w:firstLine="0"/>
        <w:outlineLvl w:val="1"/>
        <w:rPr>
          <w:rtl/>
        </w:rPr>
      </w:pPr>
    </w:p>
    <w:p w14:paraId="47748EC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967515" w14:textId="77777777" w:rsidR="00E64116" w:rsidRPr="008713A4" w:rsidRDefault="008F1AB9" w:rsidP="00D40A29">
      <w:pPr>
        <w:ind w:firstLine="0"/>
      </w:pPr>
      <w:r>
        <w:rPr>
          <w:rFonts w:hint="cs"/>
          <w:rtl/>
        </w:rPr>
        <w:t xml:space="preserve">לירון אדלר </w:t>
      </w:r>
      <w:proofErr w:type="spellStart"/>
      <w:r>
        <w:rPr>
          <w:rFonts w:hint="cs"/>
          <w:rtl/>
        </w:rPr>
        <w:t>מינקה</w:t>
      </w:r>
      <w:proofErr w:type="spellEnd"/>
    </w:p>
    <w:p w14:paraId="70168C14" w14:textId="77777777" w:rsidR="00E64116" w:rsidRPr="008713A4" w:rsidRDefault="00E64116" w:rsidP="00DE5B80">
      <w:pPr>
        <w:ind w:firstLine="0"/>
        <w:rPr>
          <w:rtl/>
        </w:rPr>
      </w:pPr>
    </w:p>
    <w:p w14:paraId="2C08D93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822038" w14:textId="77777777" w:rsidR="00E64116" w:rsidRPr="008713A4" w:rsidRDefault="008F1AB9" w:rsidP="00D40A29">
      <w:pPr>
        <w:ind w:firstLine="0"/>
        <w:rPr>
          <w:u w:val="single"/>
        </w:rPr>
      </w:pPr>
      <w:r>
        <w:rPr>
          <w:rtl/>
        </w:rPr>
        <w:t>לאה קריכלי</w:t>
      </w:r>
    </w:p>
    <w:p w14:paraId="1D1AED3F" w14:textId="77777777" w:rsidR="00E64116" w:rsidRPr="008713A4" w:rsidRDefault="00E64116" w:rsidP="00DE5B80">
      <w:pPr>
        <w:ind w:firstLine="0"/>
        <w:rPr>
          <w:rtl/>
        </w:rPr>
      </w:pPr>
    </w:p>
    <w:p w14:paraId="2D0C48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4FD6CD" w14:textId="77777777" w:rsidR="00E64116" w:rsidRDefault="008F1AB9" w:rsidP="008320F6">
      <w:pPr>
        <w:ind w:firstLine="0"/>
        <w:rPr>
          <w:rtl/>
        </w:rPr>
      </w:pPr>
      <w:r>
        <w:rPr>
          <w:rFonts w:hint="cs"/>
          <w:rtl/>
        </w:rPr>
        <w:t>א.ב., חבר תרגומים</w:t>
      </w:r>
    </w:p>
    <w:p w14:paraId="50F04346" w14:textId="77777777" w:rsidR="008A1D11" w:rsidRDefault="008A1D11" w:rsidP="008A1D11">
      <w:pPr>
        <w:ind w:firstLine="0"/>
        <w:rPr>
          <w:rtl/>
        </w:rPr>
      </w:pPr>
    </w:p>
    <w:p w14:paraId="1B8BEE1C" w14:textId="77777777" w:rsidR="004C4B7F" w:rsidRDefault="004C4B7F" w:rsidP="008A1D11">
      <w:pPr>
        <w:ind w:firstLine="0"/>
        <w:rPr>
          <w:rtl/>
        </w:rPr>
      </w:pPr>
    </w:p>
    <w:p w14:paraId="2C51B53D" w14:textId="77777777" w:rsidR="008A1D11" w:rsidRDefault="008A1D11" w:rsidP="008A1D11">
      <w:pPr>
        <w:ind w:firstLine="0"/>
      </w:pPr>
      <w:r>
        <w:rPr>
          <w:rFonts w:hint="cs"/>
          <w:rtl/>
        </w:rPr>
        <w:t>רשימת הנוכחים על תואריהם מבוססת על המידע שהוזן במערכת המוזמנים הממוחשבת. ייתכנו אי-דיוקים והשמטות.</w:t>
      </w:r>
    </w:p>
    <w:p w14:paraId="55A2B2B6" w14:textId="77777777" w:rsidR="008F1AB9" w:rsidRPr="008F1AB9" w:rsidRDefault="008A1D11" w:rsidP="008A1D11">
      <w:pPr>
        <w:spacing w:before="60"/>
        <w:ind w:firstLine="0"/>
        <w:jc w:val="center"/>
        <w:rPr>
          <w:b/>
          <w:bCs/>
          <w:u w:val="single"/>
          <w:rtl/>
        </w:rPr>
      </w:pPr>
      <w:r>
        <w:rPr>
          <w:rFonts w:hint="cs"/>
          <w:rtl/>
        </w:rPr>
        <w:br w:type="page"/>
      </w:r>
      <w:r w:rsidR="008F1AB9" w:rsidRPr="008F1AB9">
        <w:rPr>
          <w:rStyle w:val="TagStyle"/>
          <w:b w:val="0"/>
          <w:bCs/>
          <w:u w:val="single"/>
          <w:rtl/>
        </w:rPr>
        <w:lastRenderedPageBreak/>
        <w:t xml:space="preserve">&lt;&lt; הצח &gt;&gt; </w:t>
      </w:r>
      <w:r w:rsidR="008F1AB9" w:rsidRPr="008F1AB9">
        <w:rPr>
          <w:b/>
          <w:bCs/>
          <w:u w:val="single"/>
          <w:rtl/>
        </w:rPr>
        <w:t>הצעת חוק זכויות הדייר בדיור הציבורי (הוראת שעה – חרבות ברזל) (דייר ממשיך מיוחד), התשפ"ד-</w:t>
      </w:r>
      <w:r w:rsidR="008F1AB9" w:rsidRPr="008F1AB9">
        <w:rPr>
          <w:rFonts w:hint="cs"/>
          <w:b/>
          <w:bCs/>
          <w:u w:val="single"/>
          <w:rtl/>
        </w:rPr>
        <w:t>2024 (מ/1703)</w:t>
      </w:r>
      <w:r w:rsidR="008F1AB9" w:rsidRPr="008F1AB9">
        <w:rPr>
          <w:rStyle w:val="TagStyle"/>
          <w:b w:val="0"/>
          <w:bCs/>
          <w:u w:val="single"/>
          <w:rtl/>
        </w:rPr>
        <w:t xml:space="preserve"> &lt;&lt; הצח &gt;&gt;</w:t>
      </w:r>
    </w:p>
    <w:p w14:paraId="5DAEC9E1" w14:textId="77777777" w:rsidR="007872B4" w:rsidRDefault="007872B4" w:rsidP="00AB3F3A">
      <w:pPr>
        <w:ind w:firstLine="0"/>
        <w:rPr>
          <w:rtl/>
        </w:rPr>
      </w:pPr>
    </w:p>
    <w:p w14:paraId="1583ADCF" w14:textId="77777777" w:rsidR="008F1AB9" w:rsidRDefault="008F1AB9" w:rsidP="00AB3F3A">
      <w:pPr>
        <w:ind w:firstLine="0"/>
        <w:rPr>
          <w:rtl/>
        </w:rPr>
      </w:pPr>
    </w:p>
    <w:p w14:paraId="77AF9558" w14:textId="77777777" w:rsidR="008F1AB9" w:rsidRDefault="008F1AB9" w:rsidP="008F1AB9">
      <w:pPr>
        <w:pStyle w:val="af6"/>
        <w:keepNext/>
      </w:pPr>
      <w:bookmarkStart w:id="1" w:name="ET_yor_5069_2"/>
      <w:r w:rsidRPr="008F1AB9">
        <w:rPr>
          <w:rStyle w:val="TagStyle"/>
          <w:rtl/>
        </w:rPr>
        <w:t xml:space="preserve"> &lt;&lt; יור &gt;&gt; </w:t>
      </w:r>
      <w:r>
        <w:rPr>
          <w:rtl/>
        </w:rPr>
        <w:t>היו"ר יעקב אשר:</w:t>
      </w:r>
      <w:r w:rsidRPr="008F1AB9">
        <w:rPr>
          <w:rStyle w:val="TagStyle"/>
          <w:rtl/>
        </w:rPr>
        <w:t xml:space="preserve"> &lt;&lt; יור &gt;&gt;</w:t>
      </w:r>
      <w:r w:rsidR="009511F7">
        <w:rPr>
          <w:rtl/>
        </w:rPr>
        <w:t xml:space="preserve"> </w:t>
      </w:r>
      <w:bookmarkEnd w:id="1"/>
    </w:p>
    <w:p w14:paraId="2601452F" w14:textId="77777777" w:rsidR="008F1AB9" w:rsidRDefault="008F1AB9" w:rsidP="008F1AB9">
      <w:pPr>
        <w:pStyle w:val="KeepWithNext"/>
        <w:rPr>
          <w:rtl/>
          <w:lang w:eastAsia="he-IL"/>
        </w:rPr>
      </w:pPr>
    </w:p>
    <w:p w14:paraId="19C7EB6D" w14:textId="77777777" w:rsidR="008F1AB9" w:rsidRDefault="002D43A3" w:rsidP="008F1AB9">
      <w:pPr>
        <w:rPr>
          <w:rtl/>
          <w:lang w:eastAsia="he-IL"/>
        </w:rPr>
      </w:pPr>
      <w:r>
        <w:rPr>
          <w:rFonts w:hint="cs"/>
          <w:rtl/>
          <w:lang w:eastAsia="he-IL"/>
        </w:rPr>
        <w:t xml:space="preserve">בוקר טוב, אני פותח את ישיבת הוועדה. על סדר היום </w:t>
      </w:r>
      <w:r w:rsidRPr="002D43A3">
        <w:rPr>
          <w:rtl/>
          <w:lang w:eastAsia="he-IL"/>
        </w:rPr>
        <w:t>הצעת חוק זכויות הדייר בדיור הציבורי (הוראת שעה – חרבות ברזל) (דייר ממשיך מיוחד), התשפ"ד-2024 (מ/1703)</w:t>
      </w:r>
      <w:r w:rsidR="004D6A70">
        <w:rPr>
          <w:rFonts w:hint="cs"/>
          <w:rtl/>
          <w:lang w:eastAsia="he-IL"/>
        </w:rPr>
        <w:t xml:space="preserve">. זה ישיבת המשך מהישיבה הקודמת. במהלך הדיון ביקשנו להגדיר את הנושא הזה של מי זכאי לעניין הזה ובאיזה תקופה. ביקשנו ממשרד השיכון לחזור לשיעורי בית ולקבל החלטה. זה מה שקרה ונעשה. יצא גם מכתב בעניין הזה. עכשיו אנחנו נעבור על הנוסח ונראה אם אנחנו מהודקים עד הסוף בעניין, או מה נשאר עוד. </w:t>
      </w:r>
    </w:p>
    <w:p w14:paraId="259F75CA" w14:textId="77777777" w:rsidR="004D6A70" w:rsidRDefault="004D6A70" w:rsidP="008F1AB9">
      <w:pPr>
        <w:rPr>
          <w:rtl/>
          <w:lang w:eastAsia="he-IL"/>
        </w:rPr>
      </w:pPr>
    </w:p>
    <w:p w14:paraId="71767AE8" w14:textId="77777777" w:rsidR="004D6A70" w:rsidRDefault="004D6A70" w:rsidP="004D6A70">
      <w:pPr>
        <w:pStyle w:val="a4"/>
        <w:keepNext/>
        <w:rPr>
          <w:rtl/>
        </w:rPr>
      </w:pPr>
      <w:bookmarkStart w:id="2" w:name="ET_speaker_לירון_אדלר_מינקה_3"/>
      <w:r w:rsidRPr="004D6A70">
        <w:rPr>
          <w:rStyle w:val="TagStyle"/>
          <w:rtl/>
        </w:rPr>
        <w:t xml:space="preserve"> &lt;&lt; דובר &gt;&gt; </w:t>
      </w:r>
      <w:r>
        <w:rPr>
          <w:rtl/>
        </w:rPr>
        <w:t xml:space="preserve">לירון אדלר </w:t>
      </w:r>
      <w:proofErr w:type="spellStart"/>
      <w:r>
        <w:rPr>
          <w:rtl/>
        </w:rPr>
        <w:t>מינקה</w:t>
      </w:r>
      <w:proofErr w:type="spellEnd"/>
      <w:r>
        <w:rPr>
          <w:rtl/>
        </w:rPr>
        <w:t>:</w:t>
      </w:r>
      <w:r w:rsidRPr="004D6A70">
        <w:rPr>
          <w:rStyle w:val="TagStyle"/>
          <w:rtl/>
        </w:rPr>
        <w:t xml:space="preserve"> &lt;&lt; דובר &gt;&gt;</w:t>
      </w:r>
      <w:r w:rsidR="009511F7">
        <w:rPr>
          <w:rtl/>
        </w:rPr>
        <w:t xml:space="preserve"> </w:t>
      </w:r>
      <w:bookmarkEnd w:id="2"/>
    </w:p>
    <w:p w14:paraId="6955FCC8" w14:textId="77777777" w:rsidR="004D6A70" w:rsidRDefault="004D6A70" w:rsidP="004D6A70">
      <w:pPr>
        <w:pStyle w:val="KeepWithNext"/>
        <w:rPr>
          <w:rtl/>
          <w:lang w:eastAsia="he-IL"/>
        </w:rPr>
      </w:pPr>
    </w:p>
    <w:p w14:paraId="22CF7114" w14:textId="77777777" w:rsidR="004D6A70" w:rsidRDefault="004D6A70" w:rsidP="004D6A70">
      <w:pPr>
        <w:rPr>
          <w:rtl/>
          <w:lang w:eastAsia="he-IL"/>
        </w:rPr>
      </w:pPr>
      <w:r>
        <w:rPr>
          <w:rFonts w:hint="cs"/>
          <w:rtl/>
          <w:lang w:eastAsia="he-IL"/>
        </w:rPr>
        <w:t xml:space="preserve">אני אגיד שבאמת זה חוק שבעצם מאפשר באופן מיוחד לתת איזושהי זכאות לדייר שהוא לא עונה על התנאים הרגילים של דייר ממשיך, זאת אומרת הוא מתגורר עם מישהו שהוא זכאי לדיור ציבורי והזכאי הזה נפטר או עבר להתגורר במוסד סיעודי. הדייר הממשיך לא עונה על הכללים הרגילים של חוק לגבי דייר ממשיך, אבל לאור התקופה והנסיבות בעצם רוצים לאפשר לתקופה מוגבלת ובתנאים מוגבלים למי שהוא דייר ממשיך כזה שהוא קרוב משפחה של חטוף או נעדר או של מי שנהרג כתוצאה מפעולות האיבה או המלחמה הזאת, להמשיך להתגורר לתקופה של עד שש שנים כפי שייקבע בכללים שמשרד השיכון יכין ויפרסם. </w:t>
      </w:r>
    </w:p>
    <w:p w14:paraId="0B31DFBD" w14:textId="77777777" w:rsidR="004D6A70" w:rsidRDefault="004D6A70" w:rsidP="004D6A70">
      <w:pPr>
        <w:rPr>
          <w:rtl/>
          <w:lang w:eastAsia="he-IL"/>
        </w:rPr>
      </w:pPr>
    </w:p>
    <w:p w14:paraId="1361167A" w14:textId="77777777" w:rsidR="004D6A70" w:rsidRDefault="004D6A70" w:rsidP="004D6A70">
      <w:pPr>
        <w:rPr>
          <w:rtl/>
          <w:lang w:eastAsia="he-IL"/>
        </w:rPr>
      </w:pPr>
      <w:r>
        <w:rPr>
          <w:rFonts w:hint="cs"/>
          <w:rtl/>
          <w:lang w:eastAsia="he-IL"/>
        </w:rPr>
        <w:t>מאז הדיון הקודם אנחנו הבהרנו שהכוונה היא לכל מי שנהרג בתקופת המלחמה הזאת. אנחנו נקריא את ההגדרה. הוספנו כמה הבהרות.</w:t>
      </w:r>
    </w:p>
    <w:p w14:paraId="0EA7FE5F" w14:textId="77777777" w:rsidR="004D6A70" w:rsidRDefault="004D6A70" w:rsidP="004D6A70">
      <w:pPr>
        <w:rPr>
          <w:rtl/>
          <w:lang w:eastAsia="he-IL"/>
        </w:rPr>
      </w:pPr>
    </w:p>
    <w:p w14:paraId="5DD630E4" w14:textId="77777777" w:rsidR="004D6A70" w:rsidRDefault="004D6A70" w:rsidP="004D6A70">
      <w:pPr>
        <w:pStyle w:val="af6"/>
        <w:keepNext/>
      </w:pPr>
      <w:bookmarkStart w:id="3" w:name="ET_yor_5069_4"/>
      <w:r w:rsidRPr="004D6A70">
        <w:rPr>
          <w:rStyle w:val="TagStyle"/>
          <w:rtl/>
        </w:rPr>
        <w:t xml:space="preserve"> &lt;&lt; יור &gt;&gt; </w:t>
      </w:r>
      <w:r>
        <w:rPr>
          <w:rtl/>
        </w:rPr>
        <w:t>היו"ר יעקב אשר:</w:t>
      </w:r>
      <w:r w:rsidRPr="004D6A70">
        <w:rPr>
          <w:rStyle w:val="TagStyle"/>
          <w:rtl/>
        </w:rPr>
        <w:t xml:space="preserve"> &lt;&lt; יור &gt;&gt;</w:t>
      </w:r>
      <w:r w:rsidR="009511F7">
        <w:rPr>
          <w:rtl/>
        </w:rPr>
        <w:t xml:space="preserve"> </w:t>
      </w:r>
      <w:bookmarkEnd w:id="3"/>
    </w:p>
    <w:p w14:paraId="7D1E855F" w14:textId="77777777" w:rsidR="004D6A70" w:rsidRDefault="004D6A70" w:rsidP="004D6A70">
      <w:pPr>
        <w:pStyle w:val="KeepWithNext"/>
        <w:rPr>
          <w:rtl/>
          <w:lang w:eastAsia="he-IL"/>
        </w:rPr>
      </w:pPr>
    </w:p>
    <w:p w14:paraId="16EF98F5" w14:textId="77777777" w:rsidR="004D6A70" w:rsidRDefault="004D6A70" w:rsidP="004D6A70">
      <w:pPr>
        <w:rPr>
          <w:rtl/>
          <w:lang w:eastAsia="he-IL"/>
        </w:rPr>
      </w:pPr>
      <w:r>
        <w:rPr>
          <w:rFonts w:hint="cs"/>
          <w:rtl/>
          <w:lang w:eastAsia="he-IL"/>
        </w:rPr>
        <w:t xml:space="preserve">בבקשה, תקריאי ותסבירי. </w:t>
      </w:r>
    </w:p>
    <w:p w14:paraId="00CBA3D5" w14:textId="77777777" w:rsidR="004D6A70" w:rsidRDefault="004D6A70" w:rsidP="004D6A70">
      <w:pPr>
        <w:rPr>
          <w:rtl/>
          <w:lang w:eastAsia="he-IL"/>
        </w:rPr>
      </w:pPr>
    </w:p>
    <w:p w14:paraId="1F58D808" w14:textId="77777777" w:rsidR="004D6A70" w:rsidRDefault="004D6A70" w:rsidP="004D6A70">
      <w:pPr>
        <w:pStyle w:val="a4"/>
        <w:keepNext/>
      </w:pPr>
      <w:bookmarkStart w:id="4" w:name="ET_speaker_לירון_אדלר_מינקה_5"/>
      <w:r w:rsidRPr="004D6A70">
        <w:rPr>
          <w:rStyle w:val="TagStyle"/>
          <w:rtl/>
        </w:rPr>
        <w:t xml:space="preserve"> &lt;&lt; דובר &gt;&gt; </w:t>
      </w:r>
      <w:r>
        <w:rPr>
          <w:rtl/>
        </w:rPr>
        <w:t xml:space="preserve">לירון אדלר </w:t>
      </w:r>
      <w:proofErr w:type="spellStart"/>
      <w:r>
        <w:rPr>
          <w:rtl/>
        </w:rPr>
        <w:t>מינקה</w:t>
      </w:r>
      <w:proofErr w:type="spellEnd"/>
      <w:r>
        <w:rPr>
          <w:rtl/>
        </w:rPr>
        <w:t>:</w:t>
      </w:r>
      <w:r w:rsidRPr="004D6A70">
        <w:rPr>
          <w:rStyle w:val="TagStyle"/>
          <w:rtl/>
        </w:rPr>
        <w:t xml:space="preserve"> &lt;&lt; דובר &gt;&gt;</w:t>
      </w:r>
      <w:r w:rsidR="009511F7">
        <w:rPr>
          <w:rtl/>
        </w:rPr>
        <w:t xml:space="preserve"> </w:t>
      </w:r>
      <w:bookmarkEnd w:id="4"/>
    </w:p>
    <w:p w14:paraId="2E64607C" w14:textId="77777777" w:rsidR="004D6A70" w:rsidRDefault="004D6A70" w:rsidP="004D6A70">
      <w:pPr>
        <w:pStyle w:val="KeepWithNext"/>
        <w:rPr>
          <w:rtl/>
          <w:lang w:eastAsia="he-IL"/>
        </w:rPr>
      </w:pPr>
    </w:p>
    <w:p w14:paraId="5BD62F27" w14:textId="77777777" w:rsidR="004D6A70" w:rsidRDefault="00E9435D" w:rsidP="00E9435D">
      <w:pPr>
        <w:jc w:val="center"/>
        <w:rPr>
          <w:b/>
          <w:bCs/>
          <w:rtl/>
          <w:lang w:eastAsia="he-IL"/>
        </w:rPr>
      </w:pPr>
      <w:r w:rsidRPr="00E9435D">
        <w:rPr>
          <w:rFonts w:hint="cs"/>
          <w:b/>
          <w:bCs/>
          <w:rtl/>
          <w:lang w:eastAsia="he-IL"/>
        </w:rPr>
        <w:t xml:space="preserve">הצעת חוק זכויות הדייר בדיור הציבורי (הוראת שעה </w:t>
      </w:r>
      <w:r w:rsidRPr="00E9435D">
        <w:rPr>
          <w:b/>
          <w:bCs/>
          <w:rtl/>
          <w:lang w:eastAsia="he-IL"/>
        </w:rPr>
        <w:t>–</w:t>
      </w:r>
      <w:r w:rsidRPr="00E9435D">
        <w:rPr>
          <w:rFonts w:hint="cs"/>
          <w:b/>
          <w:bCs/>
          <w:rtl/>
          <w:lang w:eastAsia="he-IL"/>
        </w:rPr>
        <w:t xml:space="preserve"> חרבות ברזל) (דייר ממשיך מיוחד), </w:t>
      </w:r>
      <w:proofErr w:type="spellStart"/>
      <w:r w:rsidRPr="00E9435D">
        <w:rPr>
          <w:rFonts w:hint="cs"/>
          <w:b/>
          <w:bCs/>
          <w:rtl/>
          <w:lang w:eastAsia="he-IL"/>
        </w:rPr>
        <w:t>התשפ"ד</w:t>
      </w:r>
      <w:proofErr w:type="spellEnd"/>
      <w:r w:rsidRPr="00E9435D">
        <w:rPr>
          <w:rFonts w:hint="cs"/>
          <w:b/>
          <w:bCs/>
          <w:rtl/>
          <w:lang w:eastAsia="he-IL"/>
        </w:rPr>
        <w:t xml:space="preserve"> </w:t>
      </w:r>
      <w:r>
        <w:rPr>
          <w:b/>
          <w:bCs/>
          <w:rtl/>
          <w:lang w:eastAsia="he-IL"/>
        </w:rPr>
        <w:t>–</w:t>
      </w:r>
      <w:r w:rsidRPr="00E9435D">
        <w:rPr>
          <w:rFonts w:hint="cs"/>
          <w:b/>
          <w:bCs/>
          <w:rtl/>
          <w:lang w:eastAsia="he-IL"/>
        </w:rPr>
        <w:t xml:space="preserve"> 2024</w:t>
      </w:r>
    </w:p>
    <w:p w14:paraId="42DBD2E8" w14:textId="77777777" w:rsidR="00E9435D" w:rsidRDefault="00E9435D" w:rsidP="00E9435D">
      <w:pPr>
        <w:jc w:val="center"/>
        <w:rPr>
          <w:b/>
          <w:bCs/>
          <w:rtl/>
          <w:lang w:eastAsia="he-IL"/>
        </w:rPr>
      </w:pPr>
    </w:p>
    <w:p w14:paraId="0636E773" w14:textId="77777777" w:rsidR="00E9435D" w:rsidRDefault="00E9435D" w:rsidP="00E9435D">
      <w:pPr>
        <w:jc w:val="left"/>
        <w:rPr>
          <w:rtl/>
          <w:lang w:eastAsia="he-IL"/>
        </w:rPr>
      </w:pPr>
      <w:r>
        <w:rPr>
          <w:rFonts w:hint="cs"/>
          <w:rtl/>
          <w:lang w:eastAsia="he-IL"/>
        </w:rPr>
        <w:t>הגדרות ופרשנות</w:t>
      </w:r>
      <w:r>
        <w:rPr>
          <w:rFonts w:hint="cs"/>
          <w:rtl/>
          <w:lang w:eastAsia="he-IL"/>
        </w:rPr>
        <w:tab/>
      </w:r>
      <w:r>
        <w:rPr>
          <w:rFonts w:hint="cs"/>
          <w:rtl/>
          <w:lang w:eastAsia="he-IL"/>
        </w:rPr>
        <w:tab/>
        <w:t xml:space="preserve">1. </w:t>
      </w:r>
      <w:r>
        <w:rPr>
          <w:rFonts w:hint="cs"/>
          <w:rtl/>
          <w:lang w:eastAsia="he-IL"/>
        </w:rPr>
        <w:tab/>
        <w:t xml:space="preserve">(א) בחוק זה </w:t>
      </w:r>
      <w:r>
        <w:rPr>
          <w:rtl/>
          <w:lang w:eastAsia="he-IL"/>
        </w:rPr>
        <w:t>–</w:t>
      </w:r>
      <w:r>
        <w:rPr>
          <w:rFonts w:hint="cs"/>
          <w:rtl/>
          <w:lang w:eastAsia="he-IL"/>
        </w:rPr>
        <w:t xml:space="preserve"> </w:t>
      </w:r>
    </w:p>
    <w:p w14:paraId="0359E01A" w14:textId="77777777" w:rsidR="00E9435D" w:rsidRDefault="00E9435D" w:rsidP="00E9435D">
      <w:pPr>
        <w:jc w:val="left"/>
        <w:rPr>
          <w:rtl/>
          <w:lang w:eastAsia="he-IL"/>
        </w:rPr>
      </w:pPr>
    </w:p>
    <w:p w14:paraId="29F6F733" w14:textId="77777777" w:rsidR="00E9435D" w:rsidRDefault="00E9435D" w:rsidP="00E9435D">
      <w:pPr>
        <w:jc w:val="lef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"בן משפחה" </w:t>
      </w:r>
      <w:r>
        <w:rPr>
          <w:rtl/>
          <w:lang w:eastAsia="he-IL"/>
        </w:rPr>
        <w:t>–</w:t>
      </w:r>
      <w:r>
        <w:rPr>
          <w:rFonts w:hint="cs"/>
          <w:rtl/>
          <w:lang w:eastAsia="he-IL"/>
        </w:rPr>
        <w:t xml:space="preserve"> בן זוג, לרבות הידוע בציבור כבן זוג, ילד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הורה;</w:t>
      </w:r>
    </w:p>
    <w:p w14:paraId="02762A63" w14:textId="77777777" w:rsidR="00E9435D" w:rsidRDefault="00E9435D" w:rsidP="00E9435D">
      <w:pPr>
        <w:jc w:val="left"/>
        <w:rPr>
          <w:rtl/>
          <w:lang w:eastAsia="he-IL"/>
        </w:rPr>
      </w:pPr>
    </w:p>
    <w:p w14:paraId="0A44B6B0" w14:textId="77777777" w:rsidR="00E9435D" w:rsidRDefault="00E9435D" w:rsidP="00E9435D">
      <w:pPr>
        <w:jc w:val="lef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"דייר ממשיך מיוחד" </w:t>
      </w:r>
      <w:r>
        <w:rPr>
          <w:rtl/>
          <w:lang w:eastAsia="he-IL"/>
        </w:rPr>
        <w:t>–</w:t>
      </w:r>
      <w:r>
        <w:rPr>
          <w:rFonts w:hint="cs"/>
          <w:rtl/>
          <w:lang w:eastAsia="he-IL"/>
        </w:rPr>
        <w:t xml:space="preserve"> בן זוג של זכאי שנפטר או של זכאי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שעבר להתגורר במוסד סיעודי, עד תום תוקפה של ההכרזה 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מצב מיוחד בעורף, לרבות הידוע בציבור כבן זוגו, וכן ילדו, נכדו,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הורהו או מי שהזכאי היה </w:t>
      </w:r>
      <w:proofErr w:type="spellStart"/>
      <w:r>
        <w:rPr>
          <w:rFonts w:hint="cs"/>
          <w:rtl/>
          <w:lang w:eastAsia="he-IL"/>
        </w:rPr>
        <w:t>אפוטרופסו</w:t>
      </w:r>
      <w:proofErr w:type="spellEnd"/>
      <w:r>
        <w:rPr>
          <w:rFonts w:hint="cs"/>
          <w:rtl/>
          <w:lang w:eastAsia="he-IL"/>
        </w:rPr>
        <w:t xml:space="preserve">, ובלבד שמתקיימים לגביו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כל אלה:</w:t>
      </w:r>
    </w:p>
    <w:p w14:paraId="0921438D" w14:textId="77777777" w:rsidR="00E9435D" w:rsidRDefault="00E9435D" w:rsidP="00E9435D">
      <w:pPr>
        <w:jc w:val="left"/>
        <w:rPr>
          <w:rtl/>
          <w:lang w:eastAsia="he-IL"/>
        </w:rPr>
      </w:pPr>
    </w:p>
    <w:p w14:paraId="5C2938E0" w14:textId="77777777" w:rsidR="00E9435D" w:rsidRDefault="00E9435D" w:rsidP="00E9435D">
      <w:pPr>
        <w:pStyle w:val="aff"/>
        <w:numPr>
          <w:ilvl w:val="0"/>
          <w:numId w:val="3"/>
        </w:numPr>
        <w:jc w:val="left"/>
        <w:rPr>
          <w:lang w:eastAsia="he-IL"/>
        </w:rPr>
      </w:pPr>
      <w:r>
        <w:rPr>
          <w:rFonts w:hint="cs"/>
          <w:rtl/>
          <w:lang w:eastAsia="he-IL"/>
        </w:rPr>
        <w:t xml:space="preserve">הוא התגורר עם הזכאי בדירה הציבורית ערב פטירתו של הזכאי או ערב המועד שבו עבר הזכאי להתגורר במוסד הסיעודי, וממשיך להתגורר בה במועד הבקשה שהגיש </w:t>
      </w:r>
      <w:r>
        <w:rPr>
          <w:rtl/>
          <w:lang w:eastAsia="he-IL"/>
        </w:rPr>
        <w:t>–</w:t>
      </w:r>
      <w:r>
        <w:rPr>
          <w:rFonts w:hint="cs"/>
          <w:rtl/>
          <w:lang w:eastAsia="he-IL"/>
        </w:rPr>
        <w:t xml:space="preserve"> לפי הוראות סעיף 2;</w:t>
      </w:r>
    </w:p>
    <w:p w14:paraId="3477D0F4" w14:textId="77777777" w:rsidR="00E9435D" w:rsidRDefault="00E9435D" w:rsidP="00E9435D">
      <w:pPr>
        <w:pStyle w:val="aff"/>
        <w:ind w:left="4680" w:firstLine="0"/>
        <w:jc w:val="left"/>
        <w:rPr>
          <w:lang w:eastAsia="he-IL"/>
        </w:rPr>
      </w:pPr>
    </w:p>
    <w:p w14:paraId="739802F2" w14:textId="77777777" w:rsidR="00E9435D" w:rsidRDefault="00E9435D" w:rsidP="00E9435D">
      <w:pPr>
        <w:pStyle w:val="aff"/>
        <w:numPr>
          <w:ilvl w:val="0"/>
          <w:numId w:val="3"/>
        </w:numPr>
        <w:jc w:val="left"/>
        <w:rPr>
          <w:lang w:eastAsia="he-IL"/>
        </w:rPr>
      </w:pPr>
      <w:r>
        <w:rPr>
          <w:rFonts w:hint="cs"/>
          <w:rtl/>
          <w:lang w:eastAsia="he-IL"/>
        </w:rPr>
        <w:t>הוא בן משפחה של מי שנהרג כתוצאה מפעולות האיבה או מפעולות המלחמה, או שהוא בן משפחה של מי שנקבע לפי סעיף 3 לחוק התגמולים כי הוא חטוף או נעדר כתוצאה מפעולות האיבה או מפעולות המלחמה.</w:t>
      </w:r>
    </w:p>
    <w:p w14:paraId="29B5E3BE" w14:textId="77777777" w:rsidR="00E9435D" w:rsidRDefault="00E9435D" w:rsidP="00E9435D">
      <w:pPr>
        <w:pStyle w:val="aff"/>
        <w:rPr>
          <w:rtl/>
          <w:lang w:eastAsia="he-IL"/>
        </w:rPr>
      </w:pPr>
    </w:p>
    <w:p w14:paraId="41EEC42B" w14:textId="77777777" w:rsidR="00E9435D" w:rsidRDefault="00E9435D" w:rsidP="00EB597E">
      <w:pPr>
        <w:pStyle w:val="aff"/>
        <w:numPr>
          <w:ilvl w:val="0"/>
          <w:numId w:val="3"/>
        </w:numPr>
        <w:jc w:val="left"/>
        <w:rPr>
          <w:lang w:eastAsia="he-IL"/>
        </w:rPr>
      </w:pPr>
      <w:r>
        <w:rPr>
          <w:rFonts w:hint="cs"/>
          <w:rtl/>
          <w:lang w:eastAsia="he-IL"/>
        </w:rPr>
        <w:t>הוא חסר דירה;</w:t>
      </w:r>
    </w:p>
    <w:p w14:paraId="7FE87EC8" w14:textId="77777777" w:rsidR="00EB597E" w:rsidRDefault="00EB597E" w:rsidP="00EB597E">
      <w:pPr>
        <w:pStyle w:val="aff"/>
        <w:ind w:left="4680" w:firstLine="0"/>
        <w:jc w:val="left"/>
        <w:rPr>
          <w:rtl/>
          <w:lang w:eastAsia="he-IL"/>
        </w:rPr>
      </w:pPr>
    </w:p>
    <w:p w14:paraId="1554C4B5" w14:textId="77777777" w:rsidR="00E9435D" w:rsidRDefault="00E9435D"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"ההכרזה על מצב מיוחד בעורף" </w:t>
      </w:r>
      <w:r>
        <w:rPr>
          <w:rtl/>
          <w:lang w:eastAsia="he-IL"/>
        </w:rPr>
        <w:t>–</w:t>
      </w:r>
      <w:r>
        <w:rPr>
          <w:rFonts w:hint="cs"/>
          <w:rtl/>
          <w:lang w:eastAsia="he-IL"/>
        </w:rPr>
        <w:t xml:space="preserve"> ההכרזה על מצב מיוחד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בעורף כהגדרתו בחוק ההתגוננות האזרחית, התשי"א-1951,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מיום כ"ב בתשרי </w:t>
      </w:r>
      <w:proofErr w:type="spellStart"/>
      <w:r>
        <w:rPr>
          <w:rFonts w:hint="cs"/>
          <w:rtl/>
          <w:lang w:eastAsia="he-IL"/>
        </w:rPr>
        <w:t>התשפ"ד</w:t>
      </w:r>
      <w:proofErr w:type="spellEnd"/>
      <w:r>
        <w:rPr>
          <w:rFonts w:hint="cs"/>
          <w:rtl/>
          <w:lang w:eastAsia="he-IL"/>
        </w:rPr>
        <w:t xml:space="preserve"> (7 באוקטובר 2023)</w:t>
      </w:r>
      <w:r w:rsidR="00EB597E">
        <w:rPr>
          <w:rFonts w:hint="cs"/>
          <w:rtl/>
          <w:lang w:eastAsia="he-IL"/>
        </w:rPr>
        <w:t>;</w:t>
      </w:r>
    </w:p>
    <w:p w14:paraId="700B0594" w14:textId="77777777" w:rsidR="00EB597E" w:rsidRDefault="00EB597E" w:rsidP="00E9435D">
      <w:pPr>
        <w:rPr>
          <w:rtl/>
          <w:lang w:eastAsia="he-IL"/>
        </w:rPr>
      </w:pPr>
    </w:p>
    <w:p w14:paraId="71E1F6F3"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"חוק זכויות הדייר בדיור הציבורי" </w:t>
      </w:r>
      <w:r>
        <w:rPr>
          <w:rtl/>
          <w:lang w:eastAsia="he-IL"/>
        </w:rPr>
        <w:t>–</w:t>
      </w:r>
      <w:r>
        <w:rPr>
          <w:rFonts w:hint="cs"/>
          <w:rtl/>
          <w:lang w:eastAsia="he-IL"/>
        </w:rPr>
        <w:t xml:space="preserve"> חוק זכויות הדייר בדיור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הציבורי, התשנ"ח-1998;</w:t>
      </w:r>
    </w:p>
    <w:p w14:paraId="04CBAF9B" w14:textId="77777777" w:rsidR="00EB597E" w:rsidRDefault="00EB597E" w:rsidP="00E9435D">
      <w:pPr>
        <w:rPr>
          <w:rtl/>
          <w:lang w:eastAsia="he-IL"/>
        </w:rPr>
      </w:pPr>
    </w:p>
    <w:p w14:paraId="151C935F"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"חוק התגמולים" </w:t>
      </w:r>
      <w:r>
        <w:rPr>
          <w:rtl/>
          <w:lang w:eastAsia="he-IL"/>
        </w:rPr>
        <w:t>–</w:t>
      </w:r>
      <w:r>
        <w:rPr>
          <w:rFonts w:hint="cs"/>
          <w:rtl/>
          <w:lang w:eastAsia="he-IL"/>
        </w:rPr>
        <w:t xml:space="preserve"> חוק התגמולים לבני משפחה של חטופים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ונעדרים בפעולת איבה, התשפ"ד-2023;</w:t>
      </w:r>
    </w:p>
    <w:p w14:paraId="044E509F" w14:textId="77777777" w:rsidR="00EB597E" w:rsidRDefault="00EB597E" w:rsidP="00E9435D">
      <w:pPr>
        <w:rPr>
          <w:rtl/>
          <w:lang w:eastAsia="he-IL"/>
        </w:rPr>
      </w:pPr>
    </w:p>
    <w:p w14:paraId="4B77A493"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"חסר דירה" </w:t>
      </w:r>
      <w:r>
        <w:rPr>
          <w:rtl/>
          <w:lang w:eastAsia="he-IL"/>
        </w:rPr>
        <w:t>–</w:t>
      </w:r>
      <w:r>
        <w:rPr>
          <w:rFonts w:hint="cs"/>
          <w:rtl/>
          <w:lang w:eastAsia="he-IL"/>
        </w:rPr>
        <w:t xml:space="preserve"> כמשמעותו בכללים;</w:t>
      </w:r>
    </w:p>
    <w:p w14:paraId="47F179D0" w14:textId="77777777" w:rsidR="00EB597E" w:rsidRDefault="00EB597E" w:rsidP="00E9435D">
      <w:pPr>
        <w:rPr>
          <w:rtl/>
          <w:lang w:eastAsia="he-IL"/>
        </w:rPr>
      </w:pPr>
    </w:p>
    <w:p w14:paraId="15DAF54F"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"פעולות האיבה או פעולות המלחמה" </w:t>
      </w:r>
      <w:r>
        <w:rPr>
          <w:rtl/>
          <w:lang w:eastAsia="he-IL"/>
        </w:rPr>
        <w:t>–</w:t>
      </w:r>
      <w:r>
        <w:rPr>
          <w:rFonts w:hint="cs"/>
          <w:rtl/>
          <w:lang w:eastAsia="he-IL"/>
        </w:rPr>
        <w:t xml:space="preserve"> פעולות האיבה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הפעולות הצבאיות המשמעותיות שאירעו בתקופה שמיום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ההכרזה על מצב מיוחד בעורף עד תום תוקפה של ההכרזה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האמורה;</w:t>
      </w:r>
    </w:p>
    <w:p w14:paraId="0C019BE3" w14:textId="77777777" w:rsidR="00EB597E" w:rsidRDefault="00EB597E" w:rsidP="00E9435D">
      <w:pPr>
        <w:rPr>
          <w:rtl/>
          <w:lang w:eastAsia="he-IL"/>
        </w:rPr>
      </w:pPr>
    </w:p>
    <w:p w14:paraId="34C6122E"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"הפעולות הצבאיות המשמעותיות" </w:t>
      </w:r>
      <w:r>
        <w:rPr>
          <w:rtl/>
          <w:lang w:eastAsia="he-IL"/>
        </w:rPr>
        <w:t>–</w:t>
      </w:r>
      <w:r>
        <w:rPr>
          <w:rFonts w:hint="cs"/>
          <w:rtl/>
          <w:lang w:eastAsia="he-IL"/>
        </w:rPr>
        <w:t xml:space="preserve"> הפעולות הצבאיות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המשמעותיות שעליהן החליטה ועדת השרים לענייני ביטחון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לאומי לפי סעיף 40 לחוק יסוד הממשלה, והודיעה לגביהן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לוועדת החוץ והביטחון של הכנסת ביום כ"ג בתשרי </w:t>
      </w:r>
      <w:proofErr w:type="spellStart"/>
      <w:r>
        <w:rPr>
          <w:rFonts w:hint="cs"/>
          <w:rtl/>
          <w:lang w:eastAsia="he-IL"/>
        </w:rPr>
        <w:t>התשפ"ד</w:t>
      </w:r>
      <w:proofErr w:type="spellEnd"/>
      <w:r>
        <w:rPr>
          <w:rFonts w:hint="cs"/>
          <w:rtl/>
          <w:lang w:eastAsia="he-IL"/>
        </w:rPr>
        <w:t xml:space="preserve"> (8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באוקטובר 2023);</w:t>
      </w:r>
    </w:p>
    <w:p w14:paraId="2DB449D3" w14:textId="77777777" w:rsidR="00EB597E" w:rsidRDefault="00EB597E" w:rsidP="00E9435D">
      <w:pPr>
        <w:rPr>
          <w:rtl/>
          <w:lang w:eastAsia="he-IL"/>
        </w:rPr>
      </w:pPr>
    </w:p>
    <w:p w14:paraId="7880F8B1" w14:textId="77777777" w:rsidR="00EB597E" w:rsidRDefault="00EB597E" w:rsidP="00E9435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לכל מונח בחוק זה תהיה המשמעות הנודעת לו בחוק זכויות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הדייר בדיור הציבורי.</w:t>
      </w:r>
    </w:p>
    <w:p w14:paraId="06D1A4BA" w14:textId="77777777" w:rsidR="00EB597E" w:rsidRDefault="00EB597E" w:rsidP="00E9435D">
      <w:pPr>
        <w:rPr>
          <w:rtl/>
          <w:lang w:eastAsia="he-IL"/>
        </w:rPr>
      </w:pPr>
    </w:p>
    <w:p w14:paraId="33A921F4" w14:textId="77777777" w:rsidR="00EB597E" w:rsidRDefault="00EB597E" w:rsidP="00EB597E">
      <w:pPr>
        <w:pStyle w:val="a4"/>
        <w:keepNext/>
      </w:pPr>
      <w:bookmarkStart w:id="5" w:name="ET_speaker_לירון_אדלר_מינקה_8"/>
      <w:r w:rsidRPr="00EB597E">
        <w:rPr>
          <w:rStyle w:val="TagStyle"/>
          <w:rtl/>
        </w:rPr>
        <w:t xml:space="preserve"> &lt;&lt; דובר &gt;&gt; </w:t>
      </w:r>
      <w:r>
        <w:rPr>
          <w:rtl/>
        </w:rPr>
        <w:t xml:space="preserve">לירון אדלר </w:t>
      </w:r>
      <w:proofErr w:type="spellStart"/>
      <w:r>
        <w:rPr>
          <w:rtl/>
        </w:rPr>
        <w:t>מינקה</w:t>
      </w:r>
      <w:proofErr w:type="spellEnd"/>
      <w:r>
        <w:rPr>
          <w:rtl/>
        </w:rPr>
        <w:t>:</w:t>
      </w:r>
      <w:r w:rsidRPr="00EB597E">
        <w:rPr>
          <w:rStyle w:val="TagStyle"/>
          <w:rtl/>
        </w:rPr>
        <w:t xml:space="preserve"> &lt;&lt; דובר &gt;&gt;</w:t>
      </w:r>
      <w:r w:rsidR="009511F7">
        <w:rPr>
          <w:rtl/>
        </w:rPr>
        <w:t xml:space="preserve"> </w:t>
      </w:r>
      <w:bookmarkEnd w:id="5"/>
    </w:p>
    <w:p w14:paraId="7A8851D2" w14:textId="77777777" w:rsidR="00EB597E" w:rsidRDefault="00EB597E" w:rsidP="00EB597E">
      <w:pPr>
        <w:pStyle w:val="KeepWithNext"/>
        <w:rPr>
          <w:rtl/>
          <w:lang w:eastAsia="he-IL"/>
        </w:rPr>
      </w:pPr>
    </w:p>
    <w:p w14:paraId="5AB7F0BB" w14:textId="77777777" w:rsidR="00EB597E" w:rsidRDefault="00EB597E" w:rsidP="00521CDA">
      <w:pPr>
        <w:rPr>
          <w:rtl/>
          <w:lang w:eastAsia="he-IL"/>
        </w:rPr>
      </w:pPr>
      <w:r>
        <w:rPr>
          <w:rFonts w:hint="cs"/>
          <w:rtl/>
          <w:lang w:eastAsia="he-IL"/>
        </w:rPr>
        <w:t xml:space="preserve">אני רק אפנה את תשומת </w:t>
      </w:r>
      <w:r w:rsidR="00521CDA">
        <w:rPr>
          <w:rFonts w:hint="cs"/>
          <w:rtl/>
          <w:lang w:eastAsia="he-IL"/>
        </w:rPr>
        <w:t>הלב, מעבר לנושא שהגדרנו פה אחרת</w:t>
      </w:r>
      <w:r>
        <w:rPr>
          <w:rFonts w:hint="cs"/>
          <w:rtl/>
          <w:lang w:eastAsia="he-IL"/>
        </w:rPr>
        <w:t xml:space="preserve"> מה זה פעולות א</w:t>
      </w:r>
      <w:r w:rsidR="00521CDA">
        <w:rPr>
          <w:rFonts w:hint="cs"/>
          <w:rtl/>
          <w:lang w:eastAsia="he-IL"/>
        </w:rPr>
        <w:t>יבה ופעולות המלחמה, והגדרנו אותם</w:t>
      </w:r>
      <w:r>
        <w:rPr>
          <w:rFonts w:hint="cs"/>
          <w:rtl/>
          <w:lang w:eastAsia="he-IL"/>
        </w:rPr>
        <w:t xml:space="preserve"> לתקופה שיש בהכרזה על מצב מיוחד בעורף, הוספנו פה עוד איזושהי הבהרה. בעצם יכול להיות מצב או שהזכאי נפטר או עבר להתגורר במוסד הסיעודי ואז קרה האירוע המצער של החטיפה או שהוא נהרג. יכול להיות הפוך, שמישהו התגורר עם זכאי וקודם קרו אירועי המלחמה ואחר כך הזכאי נפטר, אז בעצם שגם במצב הז</w:t>
      </w:r>
      <w:r w:rsidR="00521CDA">
        <w:rPr>
          <w:rFonts w:hint="cs"/>
          <w:rtl/>
          <w:lang w:eastAsia="he-IL"/>
        </w:rPr>
        <w:t>ה אפשר יהיה לתת את הדייר הממשיך</w:t>
      </w:r>
      <w:r>
        <w:rPr>
          <w:rFonts w:hint="cs"/>
          <w:rtl/>
          <w:lang w:eastAsia="he-IL"/>
        </w:rPr>
        <w:t xml:space="preserve"> אבל כן בתקופה מוגבלת, זאת אומרת רק אם זה באמת קרה גם בתוך התקופה של ההכרזה. זה התיקון של ההגדרה בתוך דייר ממשיך מיוחד לגבי הנושא של בן זוג של זכאי. </w:t>
      </w:r>
    </w:p>
    <w:p w14:paraId="5D9B111F" w14:textId="77777777" w:rsidR="00EB597E" w:rsidRDefault="00EB597E" w:rsidP="00EB597E">
      <w:pPr>
        <w:rPr>
          <w:rtl/>
          <w:lang w:eastAsia="he-IL"/>
        </w:rPr>
      </w:pPr>
    </w:p>
    <w:p w14:paraId="20ECAE47" w14:textId="77777777" w:rsidR="00EB597E" w:rsidRDefault="00EB597E" w:rsidP="00EB597E">
      <w:pPr>
        <w:rPr>
          <w:rtl/>
          <w:lang w:eastAsia="he-IL"/>
        </w:rPr>
      </w:pPr>
      <w:r>
        <w:rPr>
          <w:rFonts w:hint="cs"/>
          <w:rtl/>
          <w:lang w:eastAsia="he-IL"/>
        </w:rPr>
        <w:t>זכות שכירות בדיור</w:t>
      </w:r>
    </w:p>
    <w:p w14:paraId="32E68F5E" w14:textId="77777777" w:rsidR="00EB597E" w:rsidRDefault="00EB597E" w:rsidP="00EB597E">
      <w:pPr>
        <w:rPr>
          <w:rtl/>
          <w:lang w:eastAsia="he-IL"/>
        </w:rPr>
      </w:pPr>
      <w:r>
        <w:rPr>
          <w:rFonts w:hint="cs"/>
          <w:rtl/>
          <w:lang w:eastAsia="he-IL"/>
        </w:rPr>
        <w:t>הציבורי לדייר</w:t>
      </w:r>
    </w:p>
    <w:p w14:paraId="5216DE1E" w14:textId="77777777" w:rsidR="00EB597E" w:rsidRDefault="00EB597E" w:rsidP="00EB597E">
      <w:pPr>
        <w:rPr>
          <w:rtl/>
          <w:lang w:eastAsia="he-IL"/>
        </w:rPr>
      </w:pPr>
      <w:r>
        <w:rPr>
          <w:rFonts w:hint="cs"/>
          <w:rtl/>
          <w:lang w:eastAsia="he-IL"/>
        </w:rPr>
        <w:t>ממשיך מיוחד</w:t>
      </w:r>
      <w:r>
        <w:rPr>
          <w:rFonts w:hint="cs"/>
          <w:rtl/>
          <w:lang w:eastAsia="he-IL"/>
        </w:rPr>
        <w:tab/>
      </w:r>
      <w:r>
        <w:rPr>
          <w:rFonts w:hint="cs"/>
          <w:rtl/>
          <w:lang w:eastAsia="he-IL"/>
        </w:rPr>
        <w:tab/>
        <w:t xml:space="preserve">2. </w:t>
      </w:r>
      <w:r>
        <w:rPr>
          <w:rFonts w:hint="cs"/>
          <w:rtl/>
          <w:lang w:eastAsia="he-IL"/>
        </w:rPr>
        <w:tab/>
        <w:t xml:space="preserve">(א) </w:t>
      </w:r>
      <w:r w:rsidR="006A1185">
        <w:rPr>
          <w:rFonts w:hint="cs"/>
          <w:rtl/>
          <w:lang w:eastAsia="he-IL"/>
        </w:rPr>
        <w:t xml:space="preserve">בלי לגרוע מהוראות חוק זכויות הדייר בדיור הציבורי, משרד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הבינוי והשיכון רשאי לאשר לדייר ממשיך מיוחד שהגיש בקשה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לכך במועד האמור בסעיף קטן (ב), להתגורר באותה הדירה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1F3EB5">
        <w:rPr>
          <w:rFonts w:hint="cs"/>
          <w:rtl/>
          <w:lang w:eastAsia="he-IL"/>
        </w:rPr>
        <w:t>הציבורית שהוא מתגורר בה</w:t>
      </w:r>
      <w:r w:rsidR="006A1185">
        <w:rPr>
          <w:rFonts w:hint="cs"/>
          <w:rtl/>
          <w:lang w:eastAsia="he-IL"/>
        </w:rPr>
        <w:t xml:space="preserve"> כשוכר בהתאם להוראות לפי חוק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זכויות הדייר בדיור הציבורי; אישור כאמור יינתן בהתחשב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במצבו הסוציאלי, הכלכלי או הרפואי של המבקש, ולתקופה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שלא תעלה על שש שנים, והכול בהתאם להוראות שייקבעו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לעניין זה בכללים; משרד הבינוי והשיכון רשאי לאשר לדייר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ממשיך מיוחד להתגורר בדירה ציבורית אחרת, שהיא בשטח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אחר מהדירה הציבורית שהוא מתגורר בה, בהתאם לכללים,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ובלבד שאם ביקש לאשר כאמור בתקופה של עד שלוש שנים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מיום הגשת הבקשה </w:t>
      </w:r>
      <w:r w:rsidR="006A1185">
        <w:rPr>
          <w:rtl/>
          <w:lang w:eastAsia="he-IL"/>
        </w:rPr>
        <w:t>–</w:t>
      </w:r>
      <w:r w:rsidR="006A1185">
        <w:rPr>
          <w:rFonts w:hint="cs"/>
          <w:rtl/>
          <w:lang w:eastAsia="he-IL"/>
        </w:rPr>
        <w:t xml:space="preserve"> ניתנה לכך הסכמתו של הדייר הממשיך </w:t>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r>
      <w:r w:rsidR="006A1185">
        <w:rPr>
          <w:rFonts w:hint="cs"/>
          <w:rtl/>
          <w:lang w:eastAsia="he-IL"/>
        </w:rPr>
        <w:tab/>
        <w:t xml:space="preserve">המיוחד. </w:t>
      </w:r>
    </w:p>
    <w:p w14:paraId="5253FDFD" w14:textId="77777777" w:rsidR="001F3EB5" w:rsidRDefault="001F3EB5" w:rsidP="00EB597E">
      <w:pPr>
        <w:rPr>
          <w:rtl/>
          <w:lang w:eastAsia="he-IL"/>
        </w:rPr>
      </w:pPr>
    </w:p>
    <w:p w14:paraId="7B43AB9F" w14:textId="77777777" w:rsidR="001F3EB5" w:rsidRDefault="001F3EB5" w:rsidP="00EB597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(ב)</w:t>
      </w:r>
      <w:r>
        <w:rPr>
          <w:rFonts w:hint="cs"/>
          <w:rtl/>
          <w:lang w:eastAsia="he-IL"/>
        </w:rPr>
        <w:tab/>
        <w:t xml:space="preserve">(1) בקשה לפי סעיף קטן (א) תוגש למשרד הבינוי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והשיכון בתוך שישה חודשים מאחד המועדים שלהלן,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לפי המאוחר </w:t>
      </w:r>
      <w:r>
        <w:rPr>
          <w:rtl/>
          <w:lang w:eastAsia="he-IL"/>
        </w:rPr>
        <w:t>–</w:t>
      </w:r>
      <w:r>
        <w:rPr>
          <w:rFonts w:hint="cs"/>
          <w:rtl/>
          <w:lang w:eastAsia="he-IL"/>
        </w:rPr>
        <w:t xml:space="preserve"> </w:t>
      </w:r>
    </w:p>
    <w:p w14:paraId="6E1BF55C" w14:textId="77777777" w:rsidR="001F3EB5" w:rsidRDefault="001F3EB5" w:rsidP="00EB597E">
      <w:pPr>
        <w:rPr>
          <w:rtl/>
          <w:lang w:eastAsia="he-IL"/>
        </w:rPr>
      </w:pPr>
    </w:p>
    <w:p w14:paraId="41A0BB57" w14:textId="77777777" w:rsidR="001F3EB5" w:rsidRDefault="001F3EB5" w:rsidP="001F3EB5">
      <w:pPr>
        <w:pStyle w:val="aff"/>
        <w:numPr>
          <w:ilvl w:val="0"/>
          <w:numId w:val="4"/>
        </w:numPr>
        <w:rPr>
          <w:lang w:eastAsia="he-IL"/>
        </w:rPr>
      </w:pPr>
      <w:r>
        <w:rPr>
          <w:rFonts w:hint="cs"/>
          <w:rtl/>
          <w:lang w:eastAsia="he-IL"/>
        </w:rPr>
        <w:lastRenderedPageBreak/>
        <w:t>יום הפטירה או המעבר של הזכאי למוסד סיעודי כאמור בפסקה (1) להגדרת דייר ממשיך מיוחד;</w:t>
      </w:r>
    </w:p>
    <w:p w14:paraId="4E3FC841" w14:textId="77777777" w:rsidR="001F3EB5" w:rsidRDefault="001F3EB5" w:rsidP="001F3EB5">
      <w:pPr>
        <w:pStyle w:val="aff"/>
        <w:ind w:left="5400" w:firstLine="0"/>
        <w:rPr>
          <w:lang w:eastAsia="he-IL"/>
        </w:rPr>
      </w:pPr>
    </w:p>
    <w:p w14:paraId="7FF242AC" w14:textId="77777777" w:rsidR="001F3EB5" w:rsidRDefault="001F3EB5" w:rsidP="001F3EB5">
      <w:pPr>
        <w:pStyle w:val="aff"/>
        <w:numPr>
          <w:ilvl w:val="0"/>
          <w:numId w:val="4"/>
        </w:numPr>
        <w:rPr>
          <w:lang w:eastAsia="he-IL"/>
        </w:rPr>
      </w:pPr>
      <w:r>
        <w:rPr>
          <w:rFonts w:hint="cs"/>
          <w:rtl/>
          <w:lang w:eastAsia="he-IL"/>
        </w:rPr>
        <w:t>יום שבו נהרג בן משפחתו של המבקש כאמור בפסקה (2) להגדרת דייר ממשיך מיוחד</w:t>
      </w:r>
      <w:r w:rsidR="008C44F9">
        <w:rPr>
          <w:rFonts w:hint="cs"/>
          <w:rtl/>
          <w:lang w:eastAsia="he-IL"/>
        </w:rPr>
        <w:t xml:space="preserve"> או</w:t>
      </w:r>
      <w:r>
        <w:rPr>
          <w:rFonts w:hint="cs"/>
          <w:rtl/>
          <w:lang w:eastAsia="he-IL"/>
        </w:rPr>
        <w:t xml:space="preserve"> שנקבע כחטוף או כנעדר כאמור באותה פסקה;</w:t>
      </w:r>
    </w:p>
    <w:p w14:paraId="0BF4B141" w14:textId="77777777" w:rsidR="008C44F9" w:rsidRDefault="008C44F9" w:rsidP="008C44F9">
      <w:pPr>
        <w:pStyle w:val="aff"/>
        <w:ind w:left="5400" w:firstLine="0"/>
        <w:rPr>
          <w:lang w:eastAsia="he-IL"/>
        </w:rPr>
      </w:pPr>
    </w:p>
    <w:p w14:paraId="4540CC53" w14:textId="77777777" w:rsidR="001F3EB5" w:rsidRDefault="001F3EB5" w:rsidP="001F3EB5">
      <w:pPr>
        <w:pStyle w:val="aff"/>
        <w:numPr>
          <w:ilvl w:val="0"/>
          <w:numId w:val="4"/>
        </w:numPr>
        <w:rPr>
          <w:lang w:eastAsia="he-IL"/>
        </w:rPr>
      </w:pPr>
      <w:r>
        <w:rPr>
          <w:rFonts w:hint="cs"/>
          <w:rtl/>
          <w:lang w:eastAsia="he-IL"/>
        </w:rPr>
        <w:t>יום תחילתו של חוק זה .</w:t>
      </w:r>
    </w:p>
    <w:p w14:paraId="61EB7174" w14:textId="77777777" w:rsidR="001F3EB5" w:rsidRDefault="001F3EB5" w:rsidP="001F3EB5">
      <w:pPr>
        <w:pStyle w:val="KeepWithNext"/>
        <w:rPr>
          <w:rtl/>
          <w:lang w:eastAsia="he-IL"/>
        </w:rPr>
      </w:pPr>
    </w:p>
    <w:p w14:paraId="206C5F29" w14:textId="77777777" w:rsidR="001F3EB5" w:rsidRDefault="001F3EB5" w:rsidP="001F3EB5">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(2) משרד הבינוי והשיכון יודע למבקש בתוך 30 ימים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ממועד הגשת הבקשה, אם הוא עמד </w:t>
      </w:r>
      <w:r w:rsidR="007E5F26">
        <w:rPr>
          <w:rFonts w:hint="cs"/>
          <w:rtl/>
          <w:lang w:eastAsia="he-IL"/>
        </w:rPr>
        <w:t>ב</w:t>
      </w:r>
      <w:r>
        <w:rPr>
          <w:rFonts w:hint="cs"/>
          <w:rtl/>
          <w:lang w:eastAsia="he-IL"/>
        </w:rPr>
        <w:t xml:space="preserve">כללים ועל </w:t>
      </w:r>
      <w:r w:rsidR="007E5F26">
        <w:rPr>
          <w:rFonts w:hint="cs"/>
          <w:rtl/>
          <w:lang w:eastAsia="he-IL"/>
        </w:rPr>
        <w:tab/>
      </w:r>
      <w:r w:rsidR="007E5F26">
        <w:rPr>
          <w:rFonts w:hint="cs"/>
          <w:rtl/>
          <w:lang w:eastAsia="he-IL"/>
        </w:rPr>
        <w:tab/>
      </w:r>
      <w:r w:rsidR="007E5F26">
        <w:rPr>
          <w:rFonts w:hint="cs"/>
          <w:rtl/>
          <w:lang w:eastAsia="he-IL"/>
        </w:rPr>
        <w:tab/>
      </w:r>
      <w:r w:rsidR="007E5F26">
        <w:rPr>
          <w:rFonts w:hint="cs"/>
          <w:rtl/>
          <w:lang w:eastAsia="he-IL"/>
        </w:rPr>
        <w:tab/>
      </w:r>
      <w:r w:rsidR="007E5F26">
        <w:rPr>
          <w:rFonts w:hint="cs"/>
          <w:rtl/>
          <w:lang w:eastAsia="he-IL"/>
        </w:rPr>
        <w:tab/>
      </w:r>
      <w:r w:rsidR="007E5F26">
        <w:rPr>
          <w:rFonts w:hint="cs"/>
          <w:rtl/>
          <w:lang w:eastAsia="he-IL"/>
        </w:rPr>
        <w:tab/>
      </w:r>
      <w:r w:rsidR="007E5F26">
        <w:rPr>
          <w:rFonts w:hint="cs"/>
          <w:rtl/>
          <w:lang w:eastAsia="he-IL"/>
        </w:rPr>
        <w:tab/>
      </w:r>
      <w:r>
        <w:rPr>
          <w:rFonts w:hint="cs"/>
          <w:rtl/>
          <w:lang w:eastAsia="he-IL"/>
        </w:rPr>
        <w:t>הדרכים להשיג או לערער על ההחלטה בעניינו.</w:t>
      </w:r>
    </w:p>
    <w:p w14:paraId="788B7092" w14:textId="77777777" w:rsidR="001F3EB5" w:rsidRDefault="001F3EB5" w:rsidP="001F3EB5">
      <w:pPr>
        <w:pStyle w:val="KeepWithNext"/>
        <w:rPr>
          <w:rtl/>
          <w:lang w:eastAsia="he-IL"/>
        </w:rPr>
      </w:pPr>
    </w:p>
    <w:p w14:paraId="186A9896" w14:textId="77777777" w:rsidR="001F3EB5" w:rsidRDefault="001F3EB5" w:rsidP="001F3EB5">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(ג)</w:t>
      </w:r>
      <w:r w:rsidR="009511F7">
        <w:rPr>
          <w:rFonts w:hint="cs"/>
          <w:rtl/>
          <w:lang w:eastAsia="he-IL"/>
        </w:rPr>
        <w:t xml:space="preserve"> </w:t>
      </w:r>
      <w:r>
        <w:rPr>
          <w:rFonts w:hint="cs"/>
          <w:rtl/>
          <w:lang w:eastAsia="he-IL"/>
        </w:rPr>
        <w:tab/>
        <w:t xml:space="preserve">הכללים כאמור בסעיף קטן (א) יפורסמו בתוך 30 ימים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מיום פרסומו של חוק זה; הכללים יפורסמו באתר האינטרנט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של המשרד.</w:t>
      </w:r>
    </w:p>
    <w:p w14:paraId="4C6C7C99" w14:textId="77777777" w:rsidR="007E5F26" w:rsidRDefault="007E5F26" w:rsidP="001F3EB5">
      <w:pPr>
        <w:rPr>
          <w:rtl/>
          <w:lang w:eastAsia="he-IL"/>
        </w:rPr>
      </w:pPr>
    </w:p>
    <w:p w14:paraId="78F4C5B5" w14:textId="77777777" w:rsidR="007E5F26" w:rsidRDefault="007E5F26" w:rsidP="001F3EB5">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w:t>
      </w:r>
      <w:r>
        <w:rPr>
          <w:rFonts w:hint="cs"/>
          <w:rtl/>
          <w:lang w:eastAsia="he-IL"/>
        </w:rPr>
        <w:tab/>
        <w:t xml:space="preserve">דייר ממשיך מיוחד שניתן לו אישור לפי סעיף קטן (א),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לא יראו בו כזכאי לעניין סעיף 3 לחוק זכויות הדייר בדיור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הציבורי.</w:t>
      </w:r>
    </w:p>
    <w:p w14:paraId="61519F92" w14:textId="77777777" w:rsidR="007E5F26" w:rsidRDefault="007E5F26" w:rsidP="001F3EB5">
      <w:pPr>
        <w:rPr>
          <w:rtl/>
          <w:lang w:eastAsia="he-IL"/>
        </w:rPr>
      </w:pPr>
    </w:p>
    <w:p w14:paraId="136396C2" w14:textId="77777777" w:rsidR="007E5F26" w:rsidRDefault="007E5F26" w:rsidP="007E5F26">
      <w:pPr>
        <w:pStyle w:val="af6"/>
        <w:keepNext/>
        <w:rPr>
          <w:rtl/>
        </w:rPr>
      </w:pPr>
      <w:bookmarkStart w:id="6" w:name="ET_yor_5069_11"/>
      <w:r w:rsidRPr="007E5F26">
        <w:rPr>
          <w:rStyle w:val="TagStyle"/>
          <w:rtl/>
        </w:rPr>
        <w:t xml:space="preserve"> &lt;&lt; יור &gt;&gt; </w:t>
      </w:r>
      <w:r>
        <w:rPr>
          <w:rtl/>
        </w:rPr>
        <w:t>היו"ר יעקב אשר:</w:t>
      </w:r>
      <w:r w:rsidRPr="007E5F26">
        <w:rPr>
          <w:rStyle w:val="TagStyle"/>
          <w:rtl/>
        </w:rPr>
        <w:t xml:space="preserve"> &lt;&lt; יור &gt;&gt;</w:t>
      </w:r>
      <w:r w:rsidR="009511F7">
        <w:rPr>
          <w:rtl/>
        </w:rPr>
        <w:t xml:space="preserve"> </w:t>
      </w:r>
      <w:bookmarkEnd w:id="6"/>
    </w:p>
    <w:p w14:paraId="6E9B4779" w14:textId="77777777" w:rsidR="007E5F26" w:rsidRDefault="007E5F26" w:rsidP="007E5F26">
      <w:pPr>
        <w:pStyle w:val="KeepWithNext"/>
        <w:rPr>
          <w:rtl/>
          <w:lang w:eastAsia="he-IL"/>
        </w:rPr>
      </w:pPr>
    </w:p>
    <w:p w14:paraId="5611D33C" w14:textId="77777777" w:rsidR="007E5F26" w:rsidRDefault="007E5F26" w:rsidP="007E5F26">
      <w:pPr>
        <w:rPr>
          <w:rtl/>
          <w:lang w:eastAsia="he-IL"/>
        </w:rPr>
      </w:pPr>
      <w:r>
        <w:rPr>
          <w:rFonts w:hint="cs"/>
          <w:rtl/>
          <w:lang w:eastAsia="he-IL"/>
        </w:rPr>
        <w:t xml:space="preserve">פה יש את החלק הזה של "משרד ראשי לאשר לדייר ממשיך להתגורר בדירה ציבורית אחרת שהיא בשטח - - - ". </w:t>
      </w:r>
    </w:p>
    <w:p w14:paraId="04E17C64" w14:textId="77777777" w:rsidR="007E5F26" w:rsidRDefault="007E5F26" w:rsidP="007E5F26">
      <w:pPr>
        <w:rPr>
          <w:rtl/>
          <w:lang w:eastAsia="he-IL"/>
        </w:rPr>
      </w:pPr>
    </w:p>
    <w:p w14:paraId="596DC8C4" w14:textId="77777777" w:rsidR="007E5F26" w:rsidRDefault="007E5F26" w:rsidP="007E5F26">
      <w:pPr>
        <w:rPr>
          <w:rtl/>
          <w:lang w:eastAsia="he-IL"/>
        </w:rPr>
      </w:pPr>
      <w:r>
        <w:rPr>
          <w:rFonts w:hint="cs"/>
          <w:rtl/>
          <w:lang w:eastAsia="he-IL"/>
        </w:rPr>
        <w:t xml:space="preserve">אולי תסבירי מה ההצעה שלהם, מה ההצעה שלנו. </w:t>
      </w:r>
    </w:p>
    <w:p w14:paraId="63BBE922" w14:textId="77777777" w:rsidR="007E5F26" w:rsidRDefault="007E5F26" w:rsidP="007E5F26">
      <w:pPr>
        <w:rPr>
          <w:rtl/>
          <w:lang w:eastAsia="he-IL"/>
        </w:rPr>
      </w:pPr>
    </w:p>
    <w:p w14:paraId="3AEBA6B4" w14:textId="77777777" w:rsidR="007E5F26" w:rsidRDefault="007E5F26" w:rsidP="007E5F26">
      <w:pPr>
        <w:pStyle w:val="a4"/>
        <w:keepNext/>
        <w:rPr>
          <w:rtl/>
        </w:rPr>
      </w:pPr>
      <w:bookmarkStart w:id="7" w:name="ET_speaker_לירון_אדלר_מינקה_12"/>
      <w:r w:rsidRPr="007E5F26">
        <w:rPr>
          <w:rStyle w:val="TagStyle"/>
          <w:rtl/>
        </w:rPr>
        <w:t xml:space="preserve"> &lt;&lt; דובר &gt;&gt; </w:t>
      </w:r>
      <w:r>
        <w:rPr>
          <w:rtl/>
        </w:rPr>
        <w:t xml:space="preserve">לירון אדלר </w:t>
      </w:r>
      <w:proofErr w:type="spellStart"/>
      <w:r>
        <w:rPr>
          <w:rtl/>
        </w:rPr>
        <w:t>מינקה</w:t>
      </w:r>
      <w:proofErr w:type="spellEnd"/>
      <w:r>
        <w:rPr>
          <w:rtl/>
        </w:rPr>
        <w:t>:</w:t>
      </w:r>
      <w:r w:rsidRPr="007E5F26">
        <w:rPr>
          <w:rStyle w:val="TagStyle"/>
          <w:rtl/>
        </w:rPr>
        <w:t xml:space="preserve"> &lt;&lt; דובר &gt;&gt;</w:t>
      </w:r>
      <w:r w:rsidR="009511F7">
        <w:rPr>
          <w:rtl/>
        </w:rPr>
        <w:t xml:space="preserve"> </w:t>
      </w:r>
      <w:bookmarkEnd w:id="7"/>
    </w:p>
    <w:p w14:paraId="7D6709B3" w14:textId="77777777" w:rsidR="007E5F26" w:rsidRDefault="007E5F26" w:rsidP="007E5F26">
      <w:pPr>
        <w:pStyle w:val="KeepWithNext"/>
        <w:rPr>
          <w:rtl/>
          <w:lang w:eastAsia="he-IL"/>
        </w:rPr>
      </w:pPr>
    </w:p>
    <w:p w14:paraId="74EC0EB6" w14:textId="77777777" w:rsidR="001F3EB5" w:rsidRDefault="007E5F26" w:rsidP="008C2CA8">
      <w:pPr>
        <w:rPr>
          <w:rtl/>
          <w:lang w:eastAsia="he-IL"/>
        </w:rPr>
      </w:pPr>
      <w:r>
        <w:rPr>
          <w:rFonts w:hint="cs"/>
          <w:rtl/>
          <w:lang w:eastAsia="he-IL"/>
        </w:rPr>
        <w:t>באופן כללי לג</w:t>
      </w:r>
      <w:r w:rsidR="00521CDA">
        <w:rPr>
          <w:rFonts w:hint="cs"/>
          <w:rtl/>
          <w:lang w:eastAsia="he-IL"/>
        </w:rPr>
        <w:t xml:space="preserve">בי דייר ממשיך רגיל, בחוק הרגיל </w:t>
      </w:r>
      <w:r>
        <w:rPr>
          <w:rFonts w:hint="cs"/>
          <w:rtl/>
          <w:lang w:eastAsia="he-IL"/>
        </w:rPr>
        <w:t xml:space="preserve">אפשר </w:t>
      </w:r>
      <w:r w:rsidR="008C2CA8">
        <w:rPr>
          <w:rFonts w:hint="cs"/>
          <w:rtl/>
          <w:lang w:eastAsia="he-IL"/>
        </w:rPr>
        <w:t>לאשר לו</w:t>
      </w:r>
      <w:r w:rsidR="00521CDA">
        <w:rPr>
          <w:rFonts w:hint="cs"/>
          <w:rtl/>
          <w:lang w:eastAsia="he-IL"/>
        </w:rPr>
        <w:t xml:space="preserve"> לגור כשהוא מקבל את הדירה כמובן</w:t>
      </w:r>
      <w:r w:rsidR="008C2CA8">
        <w:rPr>
          <w:rFonts w:hint="cs"/>
          <w:rtl/>
          <w:lang w:eastAsia="he-IL"/>
        </w:rPr>
        <w:t xml:space="preserve"> לשאר חייו, לא לתקופה מוגבלת. הוא יכו</w:t>
      </w:r>
      <w:r w:rsidR="00521CDA">
        <w:rPr>
          <w:rFonts w:hint="cs"/>
          <w:rtl/>
          <w:lang w:eastAsia="he-IL"/>
        </w:rPr>
        <w:t>ל</w:t>
      </w:r>
      <w:r w:rsidR="008C2CA8">
        <w:rPr>
          <w:rFonts w:hint="cs"/>
          <w:rtl/>
          <w:lang w:eastAsia="he-IL"/>
        </w:rPr>
        <w:t xml:space="preserve"> להישאר או באותה דירה או שנותנים לו דירה אחרת.</w:t>
      </w:r>
    </w:p>
    <w:p w14:paraId="1EFD5188" w14:textId="77777777" w:rsidR="008C2CA8" w:rsidRDefault="008C2CA8" w:rsidP="008C2CA8">
      <w:pPr>
        <w:rPr>
          <w:rtl/>
          <w:lang w:eastAsia="he-IL"/>
        </w:rPr>
      </w:pPr>
    </w:p>
    <w:p w14:paraId="772D9A28" w14:textId="77777777" w:rsidR="008C2CA8" w:rsidRDefault="008C2CA8" w:rsidP="008C2CA8">
      <w:pPr>
        <w:pStyle w:val="af6"/>
        <w:keepNext/>
      </w:pPr>
      <w:bookmarkStart w:id="8" w:name="ET_yor_5069_13"/>
      <w:r w:rsidRPr="008C2CA8">
        <w:rPr>
          <w:rStyle w:val="TagStyle"/>
          <w:rtl/>
        </w:rPr>
        <w:t xml:space="preserve"> &lt;&lt; יור &gt;&gt; </w:t>
      </w:r>
      <w:r>
        <w:rPr>
          <w:rtl/>
        </w:rPr>
        <w:t>היו"ר יעקב אשר:</w:t>
      </w:r>
      <w:r w:rsidRPr="008C2CA8">
        <w:rPr>
          <w:rStyle w:val="TagStyle"/>
          <w:rtl/>
        </w:rPr>
        <w:t xml:space="preserve"> &lt;&lt; יור &gt;&gt;</w:t>
      </w:r>
      <w:r w:rsidR="009511F7">
        <w:rPr>
          <w:rtl/>
        </w:rPr>
        <w:t xml:space="preserve"> </w:t>
      </w:r>
      <w:bookmarkEnd w:id="8"/>
    </w:p>
    <w:p w14:paraId="2B7FE2E0" w14:textId="77777777" w:rsidR="008C2CA8" w:rsidRDefault="008C2CA8" w:rsidP="008C2CA8">
      <w:pPr>
        <w:pStyle w:val="KeepWithNext"/>
        <w:rPr>
          <w:rtl/>
          <w:lang w:eastAsia="he-IL"/>
        </w:rPr>
      </w:pPr>
    </w:p>
    <w:p w14:paraId="642F660B" w14:textId="77777777" w:rsidR="008C2CA8" w:rsidRDefault="008C2CA8" w:rsidP="008C2CA8">
      <w:pPr>
        <w:rPr>
          <w:rtl/>
          <w:lang w:eastAsia="he-IL"/>
        </w:rPr>
      </w:pPr>
      <w:r>
        <w:rPr>
          <w:rFonts w:hint="cs"/>
          <w:rtl/>
          <w:lang w:eastAsia="he-IL"/>
        </w:rPr>
        <w:t>איך זה עובד במקרה רגיל? אם נתנו לו דירה אחרת</w:t>
      </w:r>
      <w:r w:rsidR="00911B96">
        <w:rPr>
          <w:rFonts w:hint="cs"/>
          <w:rtl/>
          <w:lang w:eastAsia="he-IL"/>
        </w:rPr>
        <w:t>, זה כפוף להסכמתו או לא כפוף להסכמתו?</w:t>
      </w:r>
    </w:p>
    <w:p w14:paraId="096A9675" w14:textId="77777777" w:rsidR="00911B96" w:rsidRDefault="00911B96" w:rsidP="00911B96">
      <w:pPr>
        <w:rPr>
          <w:rtl/>
          <w:lang w:eastAsia="he-IL"/>
        </w:rPr>
      </w:pPr>
    </w:p>
    <w:p w14:paraId="591AAD8A" w14:textId="77777777" w:rsidR="00911B96" w:rsidRDefault="00911B96" w:rsidP="00911B96">
      <w:pPr>
        <w:pStyle w:val="af9"/>
        <w:keepNext/>
        <w:rPr>
          <w:rtl/>
          <w:lang w:eastAsia="he-IL"/>
        </w:rPr>
      </w:pPr>
      <w:bookmarkStart w:id="9" w:name="ET_guest_איל_רויזמן_15"/>
      <w:r w:rsidRPr="00911B96">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911B96">
        <w:rPr>
          <w:rStyle w:val="TagStyle"/>
          <w:rtl/>
        </w:rPr>
        <w:t xml:space="preserve"> &lt;&lt; אורח &gt;&gt;</w:t>
      </w:r>
      <w:r w:rsidR="009511F7">
        <w:rPr>
          <w:rtl/>
          <w:lang w:eastAsia="he-IL"/>
        </w:rPr>
        <w:t xml:space="preserve"> </w:t>
      </w:r>
      <w:bookmarkEnd w:id="9"/>
    </w:p>
    <w:p w14:paraId="6F807952" w14:textId="77777777" w:rsidR="00911B96" w:rsidRDefault="00911B96" w:rsidP="00911B96">
      <w:pPr>
        <w:pStyle w:val="KeepWithNext"/>
        <w:rPr>
          <w:rtl/>
          <w:lang w:eastAsia="he-IL"/>
        </w:rPr>
      </w:pPr>
    </w:p>
    <w:p w14:paraId="2EBB3819" w14:textId="77777777" w:rsidR="00911B96" w:rsidRDefault="00911B96" w:rsidP="00911B96">
      <w:pPr>
        <w:rPr>
          <w:rtl/>
          <w:lang w:eastAsia="he-IL"/>
        </w:rPr>
      </w:pPr>
      <w:r>
        <w:rPr>
          <w:rFonts w:hint="cs"/>
          <w:rtl/>
          <w:lang w:eastAsia="he-IL"/>
        </w:rPr>
        <w:t xml:space="preserve">במקרה רגיל זה לא כפוף להסכמתו. </w:t>
      </w:r>
    </w:p>
    <w:p w14:paraId="5F63F3EB" w14:textId="77777777" w:rsidR="00911B96" w:rsidRDefault="00911B96" w:rsidP="00911B96">
      <w:pPr>
        <w:rPr>
          <w:rtl/>
          <w:lang w:eastAsia="he-IL"/>
        </w:rPr>
      </w:pPr>
    </w:p>
    <w:p w14:paraId="18915A3C" w14:textId="77777777" w:rsidR="00911B96" w:rsidRDefault="00911B96" w:rsidP="00911B96">
      <w:pPr>
        <w:pStyle w:val="af6"/>
        <w:keepNext/>
        <w:rPr>
          <w:rtl/>
        </w:rPr>
      </w:pPr>
      <w:bookmarkStart w:id="10" w:name="ET_yor_5069_16"/>
      <w:r w:rsidRPr="00911B96">
        <w:rPr>
          <w:rStyle w:val="TagStyle"/>
          <w:rtl/>
        </w:rPr>
        <w:t xml:space="preserve"> &lt;&lt; יור &gt;&gt; </w:t>
      </w:r>
      <w:r>
        <w:rPr>
          <w:rtl/>
        </w:rPr>
        <w:t>היו"ר יעקב אשר:</w:t>
      </w:r>
      <w:r w:rsidRPr="00911B96">
        <w:rPr>
          <w:rStyle w:val="TagStyle"/>
          <w:rtl/>
        </w:rPr>
        <w:t xml:space="preserve"> &lt;&lt; יור &gt;&gt;</w:t>
      </w:r>
      <w:r w:rsidR="009511F7">
        <w:rPr>
          <w:rtl/>
        </w:rPr>
        <w:t xml:space="preserve"> </w:t>
      </w:r>
      <w:bookmarkEnd w:id="10"/>
    </w:p>
    <w:p w14:paraId="1B3F7DCD" w14:textId="77777777" w:rsidR="00911B96" w:rsidRDefault="00911B96" w:rsidP="00911B96">
      <w:pPr>
        <w:pStyle w:val="KeepWithNext"/>
        <w:rPr>
          <w:rtl/>
          <w:lang w:eastAsia="he-IL"/>
        </w:rPr>
      </w:pPr>
    </w:p>
    <w:p w14:paraId="6DC9D851" w14:textId="77777777" w:rsidR="00911B96" w:rsidRDefault="00911B96" w:rsidP="00911B96">
      <w:pPr>
        <w:rPr>
          <w:rtl/>
          <w:lang w:eastAsia="he-IL"/>
        </w:rPr>
      </w:pPr>
      <w:r>
        <w:rPr>
          <w:rFonts w:hint="cs"/>
          <w:rtl/>
          <w:lang w:eastAsia="he-IL"/>
        </w:rPr>
        <w:t>אז אתם בעצם אומרים, אני רוצה להחיל על הזכאי של עכשיו לתקופה הזאת</w:t>
      </w:r>
      <w:r w:rsidR="00521CDA">
        <w:rPr>
          <w:rFonts w:hint="cs"/>
          <w:rtl/>
          <w:lang w:eastAsia="he-IL"/>
        </w:rPr>
        <w:t>,</w:t>
      </w:r>
      <w:r>
        <w:rPr>
          <w:rFonts w:hint="cs"/>
          <w:rtl/>
          <w:lang w:eastAsia="he-IL"/>
        </w:rPr>
        <w:t xml:space="preserve"> בעצם את אותו דבר כאילו הוא זכאי רגיל. זה לא פריבילגיה נוספת.</w:t>
      </w:r>
    </w:p>
    <w:p w14:paraId="737C9A20" w14:textId="77777777" w:rsidR="00911B96" w:rsidRDefault="00911B96" w:rsidP="00911B96">
      <w:pPr>
        <w:rPr>
          <w:rtl/>
          <w:lang w:eastAsia="he-IL"/>
        </w:rPr>
      </w:pPr>
    </w:p>
    <w:p w14:paraId="0E31C3D3" w14:textId="77777777" w:rsidR="00911B96" w:rsidRDefault="00911B96" w:rsidP="00911B96">
      <w:pPr>
        <w:pStyle w:val="af9"/>
        <w:keepNext/>
        <w:rPr>
          <w:rtl/>
          <w:lang w:eastAsia="he-IL"/>
        </w:rPr>
      </w:pPr>
      <w:bookmarkStart w:id="11" w:name="ET_guest_איל_רויזמן_17"/>
      <w:r w:rsidRPr="00911B96">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911B96">
        <w:rPr>
          <w:rStyle w:val="TagStyle"/>
          <w:rtl/>
        </w:rPr>
        <w:t xml:space="preserve"> &lt;&lt; אורח &gt;&gt;</w:t>
      </w:r>
      <w:r w:rsidR="009511F7">
        <w:rPr>
          <w:rtl/>
          <w:lang w:eastAsia="he-IL"/>
        </w:rPr>
        <w:t xml:space="preserve"> </w:t>
      </w:r>
      <w:bookmarkEnd w:id="11"/>
    </w:p>
    <w:p w14:paraId="2632356B" w14:textId="77777777" w:rsidR="00911B96" w:rsidRDefault="00911B96" w:rsidP="00911B96">
      <w:pPr>
        <w:pStyle w:val="KeepWithNext"/>
        <w:rPr>
          <w:rtl/>
          <w:lang w:eastAsia="he-IL"/>
        </w:rPr>
      </w:pPr>
    </w:p>
    <w:p w14:paraId="6F381373" w14:textId="77777777" w:rsidR="00911B96" w:rsidRDefault="00911B96" w:rsidP="00911B96">
      <w:pPr>
        <w:rPr>
          <w:rtl/>
          <w:lang w:eastAsia="he-IL"/>
        </w:rPr>
      </w:pPr>
      <w:r>
        <w:rPr>
          <w:rFonts w:hint="cs"/>
          <w:rtl/>
          <w:lang w:eastAsia="he-IL"/>
        </w:rPr>
        <w:t>נכון. זה בעצם מיועד למצבים שבהם יש חוסר התאמה</w:t>
      </w:r>
      <w:r w:rsidR="009511F7">
        <w:rPr>
          <w:rFonts w:hint="cs"/>
          <w:rtl/>
          <w:lang w:eastAsia="he-IL"/>
        </w:rPr>
        <w:t xml:space="preserve"> </w:t>
      </w:r>
      <w:r>
        <w:rPr>
          <w:rFonts w:hint="cs"/>
          <w:rtl/>
          <w:lang w:eastAsia="he-IL"/>
        </w:rPr>
        <w:t xml:space="preserve">- - - </w:t>
      </w:r>
    </w:p>
    <w:p w14:paraId="554F0ADA" w14:textId="77777777" w:rsidR="00911B96" w:rsidRDefault="00911B96" w:rsidP="00911B96">
      <w:pPr>
        <w:rPr>
          <w:rtl/>
          <w:lang w:eastAsia="he-IL"/>
        </w:rPr>
      </w:pPr>
    </w:p>
    <w:p w14:paraId="54603293" w14:textId="77777777" w:rsidR="00911B96" w:rsidRDefault="00911B96" w:rsidP="00911B96">
      <w:pPr>
        <w:pStyle w:val="af6"/>
        <w:keepNext/>
        <w:rPr>
          <w:rtl/>
        </w:rPr>
      </w:pPr>
      <w:bookmarkStart w:id="12" w:name="ET_yor_5069_18"/>
      <w:r w:rsidRPr="00911B96">
        <w:rPr>
          <w:rStyle w:val="TagStyle"/>
          <w:rtl/>
        </w:rPr>
        <w:t xml:space="preserve"> &lt;&lt; יור &gt;&gt; </w:t>
      </w:r>
      <w:r>
        <w:rPr>
          <w:rtl/>
        </w:rPr>
        <w:t>היו"ר יעקב אשר:</w:t>
      </w:r>
      <w:r w:rsidRPr="00911B96">
        <w:rPr>
          <w:rStyle w:val="TagStyle"/>
          <w:rtl/>
        </w:rPr>
        <w:t xml:space="preserve"> &lt;&lt; יור &gt;&gt;</w:t>
      </w:r>
      <w:r w:rsidR="009511F7">
        <w:rPr>
          <w:rtl/>
        </w:rPr>
        <w:t xml:space="preserve"> </w:t>
      </w:r>
      <w:bookmarkEnd w:id="12"/>
    </w:p>
    <w:p w14:paraId="09810207" w14:textId="77777777" w:rsidR="00911B96" w:rsidRDefault="00911B96" w:rsidP="00911B96">
      <w:pPr>
        <w:pStyle w:val="KeepWithNext"/>
        <w:rPr>
          <w:rtl/>
          <w:lang w:eastAsia="he-IL"/>
        </w:rPr>
      </w:pPr>
    </w:p>
    <w:p w14:paraId="35378B1A" w14:textId="77777777" w:rsidR="00911B96" w:rsidRDefault="00911B96" w:rsidP="00911B96">
      <w:pPr>
        <w:rPr>
          <w:rtl/>
          <w:lang w:eastAsia="he-IL"/>
        </w:rPr>
      </w:pPr>
      <w:r>
        <w:rPr>
          <w:rFonts w:hint="cs"/>
          <w:rtl/>
          <w:lang w:eastAsia="he-IL"/>
        </w:rPr>
        <w:t xml:space="preserve">בין גודל המשפחה לגודל הדירה </w:t>
      </w:r>
      <w:proofErr w:type="spellStart"/>
      <w:r>
        <w:rPr>
          <w:rFonts w:hint="cs"/>
          <w:rtl/>
          <w:lang w:eastAsia="he-IL"/>
        </w:rPr>
        <w:t>וכו</w:t>
      </w:r>
      <w:proofErr w:type="spellEnd"/>
      <w:r>
        <w:rPr>
          <w:rFonts w:hint="cs"/>
          <w:rtl/>
          <w:lang w:eastAsia="he-IL"/>
        </w:rPr>
        <w:t>'.</w:t>
      </w:r>
    </w:p>
    <w:p w14:paraId="2EE04601" w14:textId="77777777" w:rsidR="00911B96" w:rsidRDefault="00911B96" w:rsidP="00911B96">
      <w:pPr>
        <w:rPr>
          <w:rtl/>
          <w:lang w:eastAsia="he-IL"/>
        </w:rPr>
      </w:pPr>
    </w:p>
    <w:p w14:paraId="6CEA5ADE" w14:textId="77777777" w:rsidR="00911B96" w:rsidRDefault="00911B96" w:rsidP="00911B96">
      <w:pPr>
        <w:pStyle w:val="af9"/>
        <w:keepNext/>
        <w:rPr>
          <w:rtl/>
          <w:lang w:eastAsia="he-IL"/>
        </w:rPr>
      </w:pPr>
      <w:bookmarkStart w:id="13" w:name="ET_guest_איל_רויזמן_19"/>
      <w:r w:rsidRPr="00911B96">
        <w:rPr>
          <w:rStyle w:val="TagStyle"/>
          <w:rtl/>
        </w:rPr>
        <w:lastRenderedPageBreak/>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911B96">
        <w:rPr>
          <w:rStyle w:val="TagStyle"/>
          <w:rtl/>
        </w:rPr>
        <w:t xml:space="preserve"> &lt;&lt; אורח &gt;&gt;</w:t>
      </w:r>
      <w:r w:rsidR="009511F7">
        <w:rPr>
          <w:rtl/>
          <w:lang w:eastAsia="he-IL"/>
        </w:rPr>
        <w:t xml:space="preserve"> </w:t>
      </w:r>
      <w:bookmarkEnd w:id="13"/>
    </w:p>
    <w:p w14:paraId="75ACF3ED" w14:textId="77777777" w:rsidR="00911B96" w:rsidRDefault="00911B96" w:rsidP="00911B96">
      <w:pPr>
        <w:pStyle w:val="KeepWithNext"/>
        <w:rPr>
          <w:rtl/>
          <w:lang w:eastAsia="he-IL"/>
        </w:rPr>
      </w:pPr>
    </w:p>
    <w:p w14:paraId="0716BFEA" w14:textId="77777777" w:rsidR="00911B96" w:rsidRDefault="00911B96" w:rsidP="00911B96">
      <w:pPr>
        <w:rPr>
          <w:rtl/>
          <w:lang w:eastAsia="he-IL"/>
        </w:rPr>
      </w:pPr>
      <w:r>
        <w:rPr>
          <w:rFonts w:hint="cs"/>
          <w:rtl/>
          <w:lang w:eastAsia="he-IL"/>
        </w:rPr>
        <w:t xml:space="preserve">גודל משפחה, נכות. לכאן או לכאן כמובן. אם הדירה קטנה מידי והמשפחה גדולה מידי, אז כמובן שהמשרד מעביר לדירה הגדולה יותר. </w:t>
      </w:r>
    </w:p>
    <w:p w14:paraId="0ECD2E61" w14:textId="77777777" w:rsidR="00911B96" w:rsidRDefault="00911B96" w:rsidP="00911B96">
      <w:pPr>
        <w:rPr>
          <w:rtl/>
          <w:lang w:eastAsia="he-IL"/>
        </w:rPr>
      </w:pPr>
    </w:p>
    <w:p w14:paraId="707905D1" w14:textId="77777777" w:rsidR="00911B96" w:rsidRDefault="00911B96" w:rsidP="00911B96">
      <w:pPr>
        <w:pStyle w:val="a4"/>
        <w:keepNext/>
        <w:rPr>
          <w:rtl/>
        </w:rPr>
      </w:pPr>
      <w:bookmarkStart w:id="14" w:name="ET_speaker_לירון_אדלר_מינקה_20"/>
      <w:r w:rsidRPr="00911B96">
        <w:rPr>
          <w:rStyle w:val="TagStyle"/>
          <w:rtl/>
        </w:rPr>
        <w:t xml:space="preserve"> &lt;&lt; דובר &gt;&gt; </w:t>
      </w:r>
      <w:r>
        <w:rPr>
          <w:rtl/>
        </w:rPr>
        <w:t xml:space="preserve">לירון אדלר </w:t>
      </w:r>
      <w:proofErr w:type="spellStart"/>
      <w:r>
        <w:rPr>
          <w:rtl/>
        </w:rPr>
        <w:t>מינקה</w:t>
      </w:r>
      <w:proofErr w:type="spellEnd"/>
      <w:r>
        <w:rPr>
          <w:rtl/>
        </w:rPr>
        <w:t>:</w:t>
      </w:r>
      <w:r w:rsidRPr="00911B96">
        <w:rPr>
          <w:rStyle w:val="TagStyle"/>
          <w:rtl/>
        </w:rPr>
        <w:t xml:space="preserve"> &lt;&lt; דובר &gt;&gt;</w:t>
      </w:r>
      <w:r w:rsidR="009511F7">
        <w:rPr>
          <w:rtl/>
        </w:rPr>
        <w:t xml:space="preserve"> </w:t>
      </w:r>
      <w:bookmarkEnd w:id="14"/>
    </w:p>
    <w:p w14:paraId="6DE1272C" w14:textId="77777777" w:rsidR="00911B96" w:rsidRDefault="00911B96" w:rsidP="00911B96">
      <w:pPr>
        <w:pStyle w:val="KeepWithNext"/>
        <w:rPr>
          <w:rtl/>
          <w:lang w:eastAsia="he-IL"/>
        </w:rPr>
      </w:pPr>
    </w:p>
    <w:p w14:paraId="71A8B3C0" w14:textId="77777777" w:rsidR="00911B96" w:rsidRDefault="00911B96" w:rsidP="00911B96">
      <w:pPr>
        <w:rPr>
          <w:rtl/>
          <w:lang w:eastAsia="he-IL"/>
        </w:rPr>
      </w:pPr>
      <w:r>
        <w:rPr>
          <w:rFonts w:hint="cs"/>
          <w:rtl/>
          <w:lang w:eastAsia="he-IL"/>
        </w:rPr>
        <w:t xml:space="preserve">השיקול הזה כמובן הוא מול העיניים. מה שהצענו כאן הוא בגלל שכל הרציונל של הצעת החוק הזאת, לתת לו איזשהו זמן שהוא לא צריך להיות בהתארגנות או להתעסק בכל מיני דברים שהם קשורים למעבר דירה ודברים כאלה. כמובן שאם הוא צריך והוא מסכים אז אין בעיה. אם זה בעצם כהוראה שניתנת לו, אז אולי צריך איזושהי תקופה מסוימת. </w:t>
      </w:r>
    </w:p>
    <w:p w14:paraId="7004B4D3" w14:textId="77777777" w:rsidR="00911B96" w:rsidRDefault="00911B96" w:rsidP="00911B96">
      <w:pPr>
        <w:rPr>
          <w:rtl/>
          <w:lang w:eastAsia="he-IL"/>
        </w:rPr>
      </w:pPr>
    </w:p>
    <w:p w14:paraId="7F99E807" w14:textId="77777777" w:rsidR="00911B96" w:rsidRDefault="00911B96" w:rsidP="00911B96">
      <w:pPr>
        <w:pStyle w:val="af9"/>
        <w:keepNext/>
        <w:rPr>
          <w:rtl/>
          <w:lang w:eastAsia="he-IL"/>
        </w:rPr>
      </w:pPr>
      <w:bookmarkStart w:id="15" w:name="ET_guest_נועה_מושייף_21"/>
      <w:r w:rsidRPr="00911B96">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911B96">
        <w:rPr>
          <w:rStyle w:val="TagStyle"/>
          <w:rtl/>
        </w:rPr>
        <w:t xml:space="preserve"> &lt;&lt; אורח &gt;&gt;</w:t>
      </w:r>
      <w:r w:rsidR="009511F7">
        <w:rPr>
          <w:rtl/>
          <w:lang w:eastAsia="he-IL"/>
        </w:rPr>
        <w:t xml:space="preserve"> </w:t>
      </w:r>
      <w:bookmarkEnd w:id="15"/>
    </w:p>
    <w:p w14:paraId="4E674B9A" w14:textId="77777777" w:rsidR="00911B96" w:rsidRDefault="00911B96" w:rsidP="00911B96">
      <w:pPr>
        <w:pStyle w:val="KeepWithNext"/>
        <w:rPr>
          <w:rtl/>
          <w:lang w:eastAsia="he-IL"/>
        </w:rPr>
      </w:pPr>
    </w:p>
    <w:p w14:paraId="6BCC44E9" w14:textId="77777777" w:rsidR="00911B96" w:rsidRDefault="00911B96" w:rsidP="00911B96">
      <w:pPr>
        <w:rPr>
          <w:rtl/>
          <w:lang w:eastAsia="he-IL"/>
        </w:rPr>
      </w:pPr>
      <w:r>
        <w:rPr>
          <w:rFonts w:hint="cs"/>
          <w:rtl/>
          <w:lang w:eastAsia="he-IL"/>
        </w:rPr>
        <w:t xml:space="preserve">נועה </w:t>
      </w:r>
      <w:proofErr w:type="spellStart"/>
      <w:r>
        <w:rPr>
          <w:rFonts w:hint="cs"/>
          <w:rtl/>
          <w:lang w:eastAsia="he-IL"/>
        </w:rPr>
        <w:t>מושייף</w:t>
      </w:r>
      <w:proofErr w:type="spellEnd"/>
      <w:r>
        <w:rPr>
          <w:rFonts w:hint="cs"/>
          <w:rtl/>
          <w:lang w:eastAsia="he-IL"/>
        </w:rPr>
        <w:t xml:space="preserve">, משרד המשפטים. כמו שאיל אמר, </w:t>
      </w:r>
      <w:r w:rsidR="00CE03C5">
        <w:rPr>
          <w:rFonts w:hint="cs"/>
          <w:rtl/>
          <w:lang w:eastAsia="he-IL"/>
        </w:rPr>
        <w:t xml:space="preserve">ברירת המחדל היא בכל מקרה לא להזיז דיירים. יש כללים רגילים בנוגע </w:t>
      </w:r>
      <w:proofErr w:type="spellStart"/>
      <w:r w:rsidR="00CE03C5">
        <w:rPr>
          <w:rFonts w:hint="cs"/>
          <w:rtl/>
          <w:lang w:eastAsia="he-IL"/>
        </w:rPr>
        <w:t>לאיך</w:t>
      </w:r>
      <w:proofErr w:type="spellEnd"/>
      <w:r w:rsidR="00CE03C5">
        <w:rPr>
          <w:rFonts w:hint="cs"/>
          <w:rtl/>
          <w:lang w:eastAsia="he-IL"/>
        </w:rPr>
        <w:t xml:space="preserve"> מזיזים את הדיירים: תקופת התארגנות, מועד הזמן שמעבירים אותם. אף אחד בטח לא יתנכל.</w:t>
      </w:r>
    </w:p>
    <w:p w14:paraId="167C830D" w14:textId="77777777" w:rsidR="00CE03C5" w:rsidRDefault="00CE03C5" w:rsidP="00911B96">
      <w:pPr>
        <w:rPr>
          <w:rtl/>
          <w:lang w:eastAsia="he-IL"/>
        </w:rPr>
      </w:pPr>
    </w:p>
    <w:p w14:paraId="41BC4C7C" w14:textId="77777777" w:rsidR="00CE03C5" w:rsidRDefault="00CE03C5" w:rsidP="00CE03C5">
      <w:pPr>
        <w:pStyle w:val="af6"/>
        <w:keepNext/>
        <w:rPr>
          <w:rtl/>
        </w:rPr>
      </w:pPr>
      <w:bookmarkStart w:id="16" w:name="ET_yor_5069_22"/>
      <w:r w:rsidRPr="00CE03C5">
        <w:rPr>
          <w:rStyle w:val="TagStyle"/>
          <w:rtl/>
        </w:rPr>
        <w:t xml:space="preserve"> &lt;&lt; יור &gt;&gt; </w:t>
      </w:r>
      <w:r>
        <w:rPr>
          <w:rtl/>
        </w:rPr>
        <w:t>היו"ר יעקב אשר:</w:t>
      </w:r>
      <w:r w:rsidRPr="00CE03C5">
        <w:rPr>
          <w:rStyle w:val="TagStyle"/>
          <w:rtl/>
        </w:rPr>
        <w:t xml:space="preserve"> &lt;&lt; יור &gt;&gt;</w:t>
      </w:r>
      <w:r w:rsidR="009511F7">
        <w:rPr>
          <w:rtl/>
        </w:rPr>
        <w:t xml:space="preserve"> </w:t>
      </w:r>
      <w:bookmarkEnd w:id="16"/>
    </w:p>
    <w:p w14:paraId="6FCF04D0" w14:textId="77777777" w:rsidR="00CE03C5" w:rsidRDefault="00CE03C5" w:rsidP="00CE03C5">
      <w:pPr>
        <w:pStyle w:val="KeepWithNext"/>
        <w:rPr>
          <w:rtl/>
          <w:lang w:eastAsia="he-IL"/>
        </w:rPr>
      </w:pPr>
    </w:p>
    <w:p w14:paraId="73F8A29C" w14:textId="77777777" w:rsidR="00CE03C5" w:rsidRPr="00626FCC" w:rsidRDefault="00CE03C5" w:rsidP="00CE03C5">
      <w:pPr>
        <w:rPr>
          <w:rtl/>
          <w:lang w:eastAsia="he-IL"/>
        </w:rPr>
      </w:pPr>
      <w:r w:rsidRPr="00626FCC">
        <w:rPr>
          <w:rFonts w:hint="cs"/>
          <w:rtl/>
          <w:lang w:eastAsia="he-IL"/>
        </w:rPr>
        <w:t xml:space="preserve">לא, כי הרציונל להעביר דייר זה בדרך כלל דייר שאמור להיות עוד הרבה מאוד שנים, ואתם מנתבים אותו לכיוון הנכון יותר לפי הזכויות שלו </w:t>
      </w:r>
      <w:proofErr w:type="spellStart"/>
      <w:r w:rsidRPr="00626FCC">
        <w:rPr>
          <w:rFonts w:hint="cs"/>
          <w:rtl/>
          <w:lang w:eastAsia="he-IL"/>
        </w:rPr>
        <w:t>וכו</w:t>
      </w:r>
      <w:proofErr w:type="spellEnd"/>
      <w:r w:rsidRPr="00626FCC">
        <w:rPr>
          <w:rFonts w:hint="cs"/>
          <w:rtl/>
          <w:lang w:eastAsia="he-IL"/>
        </w:rPr>
        <w:t xml:space="preserve">'. פה מאחר ואת בכל מקרה מוגבלת בשש שנים - - - </w:t>
      </w:r>
    </w:p>
    <w:p w14:paraId="24832F0A" w14:textId="77777777" w:rsidR="00CE03C5" w:rsidRPr="00626FCC" w:rsidRDefault="00CE03C5" w:rsidP="00CE03C5">
      <w:pPr>
        <w:rPr>
          <w:rtl/>
          <w:lang w:eastAsia="he-IL"/>
        </w:rPr>
      </w:pPr>
    </w:p>
    <w:p w14:paraId="57B0498E" w14:textId="77777777" w:rsidR="00CE03C5" w:rsidRPr="00626FCC" w:rsidRDefault="00CE03C5" w:rsidP="00CE03C5">
      <w:pPr>
        <w:pStyle w:val="af9"/>
        <w:keepNext/>
        <w:rPr>
          <w:rtl/>
          <w:lang w:eastAsia="he-IL"/>
        </w:rPr>
      </w:pPr>
      <w:bookmarkStart w:id="17" w:name="ET_guest_נועה_מושייף_23"/>
      <w:r w:rsidRPr="00626FCC">
        <w:rPr>
          <w:rStyle w:val="TagStyle"/>
          <w:rtl/>
        </w:rPr>
        <w:t xml:space="preserve"> &lt;&lt; אורח &gt;&gt; </w:t>
      </w:r>
      <w:r w:rsidRPr="00626FCC">
        <w:rPr>
          <w:rtl/>
          <w:lang w:eastAsia="he-IL"/>
        </w:rPr>
        <w:t xml:space="preserve">נועה </w:t>
      </w:r>
      <w:proofErr w:type="spellStart"/>
      <w:r w:rsidRPr="00626FCC">
        <w:rPr>
          <w:rtl/>
          <w:lang w:eastAsia="he-IL"/>
        </w:rPr>
        <w:t>מושייף</w:t>
      </w:r>
      <w:proofErr w:type="spellEnd"/>
      <w:r w:rsidRPr="00626FCC">
        <w:rPr>
          <w:rtl/>
          <w:lang w:eastAsia="he-IL"/>
        </w:rPr>
        <w:t>:</w:t>
      </w:r>
      <w:r w:rsidRPr="00626FCC">
        <w:rPr>
          <w:rStyle w:val="TagStyle"/>
          <w:rtl/>
        </w:rPr>
        <w:t xml:space="preserve"> &lt;&lt; אורח &gt;&gt;</w:t>
      </w:r>
      <w:r w:rsidR="009511F7" w:rsidRPr="00626FCC">
        <w:rPr>
          <w:rtl/>
          <w:lang w:eastAsia="he-IL"/>
        </w:rPr>
        <w:t xml:space="preserve"> </w:t>
      </w:r>
      <w:bookmarkEnd w:id="17"/>
    </w:p>
    <w:p w14:paraId="2102ABE6" w14:textId="77777777" w:rsidR="00CE03C5" w:rsidRPr="00626FCC" w:rsidRDefault="00CE03C5" w:rsidP="00CE03C5">
      <w:pPr>
        <w:pStyle w:val="KeepWithNext"/>
        <w:rPr>
          <w:rtl/>
          <w:lang w:eastAsia="he-IL"/>
        </w:rPr>
      </w:pPr>
    </w:p>
    <w:p w14:paraId="7E894BD3" w14:textId="77777777" w:rsidR="00CE03C5" w:rsidRPr="00626FCC" w:rsidRDefault="00CE03C5" w:rsidP="00CE03C5">
      <w:pPr>
        <w:rPr>
          <w:rtl/>
          <w:lang w:eastAsia="he-IL"/>
        </w:rPr>
      </w:pPr>
      <w:r w:rsidRPr="00626FCC">
        <w:rPr>
          <w:rFonts w:hint="cs"/>
          <w:rtl/>
          <w:lang w:eastAsia="he-IL"/>
        </w:rPr>
        <w:t>שש שנים זה לא מעט זמן. כאמור, אם יש צורך למשפחה יותר גדולה או דירה מונגשת</w:t>
      </w:r>
      <w:r w:rsidR="00626FCC">
        <w:rPr>
          <w:rFonts w:hint="cs"/>
          <w:rtl/>
          <w:lang w:eastAsia="he-IL"/>
        </w:rPr>
        <w:t>,</w:t>
      </w:r>
      <w:r w:rsidRPr="00626FCC">
        <w:rPr>
          <w:rFonts w:hint="cs"/>
          <w:rtl/>
          <w:lang w:eastAsia="he-IL"/>
        </w:rPr>
        <w:t xml:space="preserve"> בוודאי. יכול להיות מקרה שאדם גר עם ההורה שלו וההורה היה צריך דירה מונגשת, אז הדירה המונגשת, אבל כרגע כשההורה נפטר, אין לו צורך בהנגשה. </w:t>
      </w:r>
    </w:p>
    <w:p w14:paraId="742EE379" w14:textId="77777777" w:rsidR="00CE03C5" w:rsidRPr="00626FCC" w:rsidRDefault="00CE03C5" w:rsidP="00CE03C5">
      <w:pPr>
        <w:rPr>
          <w:rtl/>
          <w:lang w:eastAsia="he-IL"/>
        </w:rPr>
      </w:pPr>
    </w:p>
    <w:p w14:paraId="45D982AE" w14:textId="77777777" w:rsidR="00CE03C5" w:rsidRDefault="00CE03C5" w:rsidP="00CE03C5">
      <w:pPr>
        <w:pStyle w:val="af6"/>
        <w:keepNext/>
        <w:rPr>
          <w:rtl/>
        </w:rPr>
      </w:pPr>
      <w:bookmarkStart w:id="18" w:name="ET_yor_5069_24"/>
      <w:r w:rsidRPr="00626FCC">
        <w:rPr>
          <w:rStyle w:val="TagStyle"/>
          <w:rtl/>
        </w:rPr>
        <w:t xml:space="preserve"> &lt;&lt; יור &gt;&gt; </w:t>
      </w:r>
      <w:r w:rsidRPr="00626FCC">
        <w:rPr>
          <w:rtl/>
        </w:rPr>
        <w:t>היו"ר יעקב אשר:</w:t>
      </w:r>
      <w:r w:rsidRPr="00626FCC">
        <w:rPr>
          <w:rStyle w:val="TagStyle"/>
          <w:rtl/>
        </w:rPr>
        <w:t xml:space="preserve"> &lt;&lt; יור &gt;&gt;</w:t>
      </w:r>
      <w:r w:rsidR="009511F7">
        <w:rPr>
          <w:rtl/>
        </w:rPr>
        <w:t xml:space="preserve"> </w:t>
      </w:r>
      <w:bookmarkEnd w:id="18"/>
    </w:p>
    <w:p w14:paraId="44773270" w14:textId="77777777" w:rsidR="00CE03C5" w:rsidRDefault="00CE03C5" w:rsidP="00CE03C5">
      <w:pPr>
        <w:pStyle w:val="KeepWithNext"/>
        <w:rPr>
          <w:rtl/>
          <w:lang w:eastAsia="he-IL"/>
        </w:rPr>
      </w:pPr>
    </w:p>
    <w:p w14:paraId="2BD6DBBD" w14:textId="77777777" w:rsidR="00CE03C5" w:rsidRDefault="00CE03C5" w:rsidP="00CE03C5">
      <w:pPr>
        <w:rPr>
          <w:rtl/>
          <w:lang w:eastAsia="he-IL"/>
        </w:rPr>
      </w:pPr>
      <w:r>
        <w:rPr>
          <w:rFonts w:hint="cs"/>
          <w:rtl/>
          <w:lang w:eastAsia="he-IL"/>
        </w:rPr>
        <w:t>פה אומרים, אתם רוצים להשאיר את זה בתוך מרחב שיקול הדעת שלכם בעניין הזה.</w:t>
      </w:r>
    </w:p>
    <w:p w14:paraId="6CB8AE76" w14:textId="77777777" w:rsidR="00CE03C5" w:rsidRDefault="00CE03C5" w:rsidP="00CE03C5">
      <w:pPr>
        <w:rPr>
          <w:rtl/>
          <w:lang w:eastAsia="he-IL"/>
        </w:rPr>
      </w:pPr>
    </w:p>
    <w:p w14:paraId="0409C5AE" w14:textId="77777777" w:rsidR="00CE03C5" w:rsidRDefault="00CE03C5" w:rsidP="00CE03C5">
      <w:pPr>
        <w:pStyle w:val="af9"/>
        <w:keepNext/>
        <w:rPr>
          <w:rtl/>
          <w:lang w:eastAsia="he-IL"/>
        </w:rPr>
      </w:pPr>
      <w:bookmarkStart w:id="19" w:name="ET_guest_איל_רויזמן_25"/>
      <w:r w:rsidRPr="00CE03C5">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CE03C5">
        <w:rPr>
          <w:rStyle w:val="TagStyle"/>
          <w:rtl/>
        </w:rPr>
        <w:t xml:space="preserve"> &lt;&lt; אורח &gt;&gt;</w:t>
      </w:r>
      <w:r w:rsidR="009511F7">
        <w:rPr>
          <w:rtl/>
          <w:lang w:eastAsia="he-IL"/>
        </w:rPr>
        <w:t xml:space="preserve"> </w:t>
      </w:r>
      <w:bookmarkEnd w:id="19"/>
    </w:p>
    <w:p w14:paraId="05F14B67" w14:textId="77777777" w:rsidR="00CE03C5" w:rsidRDefault="00CE03C5" w:rsidP="00CE03C5">
      <w:pPr>
        <w:pStyle w:val="KeepWithNext"/>
        <w:rPr>
          <w:rtl/>
          <w:lang w:eastAsia="he-IL"/>
        </w:rPr>
      </w:pPr>
    </w:p>
    <w:p w14:paraId="14E661D2" w14:textId="77777777" w:rsidR="00CE03C5" w:rsidRDefault="00CE03C5" w:rsidP="00626FCC">
      <w:pPr>
        <w:rPr>
          <w:rtl/>
          <w:lang w:eastAsia="he-IL"/>
        </w:rPr>
      </w:pPr>
      <w:r>
        <w:rPr>
          <w:rFonts w:hint="cs"/>
          <w:rtl/>
          <w:lang w:eastAsia="he-IL"/>
        </w:rPr>
        <w:t xml:space="preserve">בסופו של דבר, יהיו הנסיבות שלטעם המשרד יצדיקו מעבר, הדירה הזאת תשמש משפחה אחרת שככל הנראה נזקקת יותר לדירה הזו במאפיינים שלה. </w:t>
      </w:r>
    </w:p>
    <w:p w14:paraId="65437FFE" w14:textId="77777777" w:rsidR="00CE03C5" w:rsidRDefault="00CE03C5" w:rsidP="00CE03C5">
      <w:pPr>
        <w:rPr>
          <w:rtl/>
          <w:lang w:eastAsia="he-IL"/>
        </w:rPr>
      </w:pPr>
    </w:p>
    <w:p w14:paraId="699210C8" w14:textId="77777777" w:rsidR="00CE03C5" w:rsidRDefault="00CE03C5" w:rsidP="00CE03C5">
      <w:pPr>
        <w:pStyle w:val="af6"/>
        <w:keepNext/>
        <w:rPr>
          <w:rtl/>
        </w:rPr>
      </w:pPr>
      <w:bookmarkStart w:id="20" w:name="ET_yor_5069_26"/>
      <w:r w:rsidRPr="00CE03C5">
        <w:rPr>
          <w:rStyle w:val="TagStyle"/>
          <w:rtl/>
        </w:rPr>
        <w:t xml:space="preserve"> &lt;&lt; יור &gt;&gt; </w:t>
      </w:r>
      <w:r>
        <w:rPr>
          <w:rtl/>
        </w:rPr>
        <w:t>היו"ר יעקב אשר:</w:t>
      </w:r>
      <w:r w:rsidRPr="00CE03C5">
        <w:rPr>
          <w:rStyle w:val="TagStyle"/>
          <w:rtl/>
        </w:rPr>
        <w:t xml:space="preserve"> &lt;&lt; יור &gt;&gt;</w:t>
      </w:r>
      <w:r w:rsidR="009511F7">
        <w:rPr>
          <w:rtl/>
        </w:rPr>
        <w:t xml:space="preserve"> </w:t>
      </w:r>
      <w:bookmarkEnd w:id="20"/>
    </w:p>
    <w:p w14:paraId="239ABCDF" w14:textId="77777777" w:rsidR="00CE03C5" w:rsidRDefault="00CE03C5" w:rsidP="00CE03C5">
      <w:pPr>
        <w:pStyle w:val="KeepWithNext"/>
        <w:rPr>
          <w:rtl/>
          <w:lang w:eastAsia="he-IL"/>
        </w:rPr>
      </w:pPr>
    </w:p>
    <w:p w14:paraId="024C864A" w14:textId="77777777" w:rsidR="00CE03C5" w:rsidRDefault="00CE03C5" w:rsidP="00CE03C5">
      <w:pPr>
        <w:rPr>
          <w:rtl/>
          <w:lang w:eastAsia="he-IL"/>
        </w:rPr>
      </w:pPr>
      <w:r>
        <w:rPr>
          <w:rFonts w:hint="cs"/>
          <w:rtl/>
          <w:lang w:eastAsia="he-IL"/>
        </w:rPr>
        <w:t>הספציפית הזו. אוקיי.</w:t>
      </w:r>
    </w:p>
    <w:p w14:paraId="4CC87F1A" w14:textId="77777777" w:rsidR="00CE03C5" w:rsidRDefault="00CE03C5" w:rsidP="00CE03C5">
      <w:pPr>
        <w:rPr>
          <w:rtl/>
          <w:lang w:eastAsia="he-IL"/>
        </w:rPr>
      </w:pPr>
    </w:p>
    <w:p w14:paraId="42C0E775" w14:textId="77777777" w:rsidR="00CE03C5" w:rsidRDefault="00CE03C5" w:rsidP="00CE03C5">
      <w:pPr>
        <w:rPr>
          <w:rtl/>
          <w:lang w:eastAsia="he-IL"/>
        </w:rPr>
      </w:pPr>
      <w:r>
        <w:rPr>
          <w:rFonts w:hint="cs"/>
          <w:rtl/>
          <w:lang w:eastAsia="he-IL"/>
        </w:rPr>
        <w:t xml:space="preserve">כן, בבקשה. </w:t>
      </w:r>
    </w:p>
    <w:p w14:paraId="7D7C4A44" w14:textId="77777777" w:rsidR="00CE03C5" w:rsidRDefault="00CE03C5" w:rsidP="00CE03C5">
      <w:pPr>
        <w:rPr>
          <w:rtl/>
          <w:lang w:eastAsia="he-IL"/>
        </w:rPr>
      </w:pPr>
    </w:p>
    <w:p w14:paraId="243A1FF2" w14:textId="77777777" w:rsidR="00CE03C5" w:rsidRDefault="00CE03C5" w:rsidP="00CE03C5">
      <w:pPr>
        <w:pStyle w:val="af9"/>
        <w:keepNext/>
        <w:rPr>
          <w:rtl/>
          <w:lang w:eastAsia="he-IL"/>
        </w:rPr>
      </w:pPr>
      <w:bookmarkStart w:id="21" w:name="ET_guest_בקי_כהן_קשת_27"/>
      <w:r w:rsidRPr="00CE03C5">
        <w:rPr>
          <w:rStyle w:val="TagStyle"/>
          <w:rtl/>
        </w:rPr>
        <w:t xml:space="preserve"> &lt;&lt; אורח &gt;&gt; </w:t>
      </w:r>
      <w:r>
        <w:rPr>
          <w:rtl/>
          <w:lang w:eastAsia="he-IL"/>
        </w:rPr>
        <w:t>בקי כהן קשת:</w:t>
      </w:r>
      <w:r w:rsidRPr="00CE03C5">
        <w:rPr>
          <w:rStyle w:val="TagStyle"/>
          <w:rtl/>
        </w:rPr>
        <w:t xml:space="preserve"> &lt;&lt; אורח &gt;&gt;</w:t>
      </w:r>
      <w:r w:rsidR="009511F7">
        <w:rPr>
          <w:rtl/>
          <w:lang w:eastAsia="he-IL"/>
        </w:rPr>
        <w:t xml:space="preserve"> </w:t>
      </w:r>
      <w:bookmarkEnd w:id="21"/>
    </w:p>
    <w:p w14:paraId="64E84986" w14:textId="77777777" w:rsidR="00CE03C5" w:rsidRDefault="00CE03C5" w:rsidP="00CE03C5">
      <w:pPr>
        <w:pStyle w:val="KeepWithNext"/>
        <w:rPr>
          <w:rtl/>
          <w:lang w:eastAsia="he-IL"/>
        </w:rPr>
      </w:pPr>
    </w:p>
    <w:p w14:paraId="3E5985E0" w14:textId="77777777" w:rsidR="00924AE7" w:rsidRDefault="00CE03C5" w:rsidP="00924AE7">
      <w:pPr>
        <w:rPr>
          <w:rtl/>
          <w:lang w:eastAsia="he-IL"/>
        </w:rPr>
      </w:pPr>
      <w:r>
        <w:rPr>
          <w:rFonts w:hint="cs"/>
          <w:rtl/>
          <w:lang w:eastAsia="he-IL"/>
        </w:rPr>
        <w:t xml:space="preserve">בקי כהן קשת, </w:t>
      </w:r>
      <w:r w:rsidR="0045005E">
        <w:rPr>
          <w:rFonts w:hint="cs"/>
          <w:rtl/>
          <w:lang w:eastAsia="he-IL"/>
        </w:rPr>
        <w:t>ה</w:t>
      </w:r>
      <w:r>
        <w:rPr>
          <w:rFonts w:hint="cs"/>
          <w:rtl/>
          <w:lang w:eastAsia="he-IL"/>
        </w:rPr>
        <w:t xml:space="preserve">פורום </w:t>
      </w:r>
      <w:r w:rsidR="0045005E">
        <w:rPr>
          <w:rFonts w:hint="cs"/>
          <w:rtl/>
          <w:lang w:eastAsia="he-IL"/>
        </w:rPr>
        <w:t>ל</w:t>
      </w:r>
      <w:r>
        <w:rPr>
          <w:rFonts w:hint="cs"/>
          <w:rtl/>
          <w:lang w:eastAsia="he-IL"/>
        </w:rPr>
        <w:t xml:space="preserve">מאבק בעוני. </w:t>
      </w:r>
      <w:r w:rsidR="0045005E">
        <w:rPr>
          <w:rFonts w:hint="cs"/>
          <w:rtl/>
          <w:lang w:eastAsia="he-IL"/>
        </w:rPr>
        <w:t>כ</w:t>
      </w:r>
      <w:r w:rsidR="00924AE7">
        <w:rPr>
          <w:rFonts w:hint="cs"/>
          <w:rtl/>
          <w:lang w:eastAsia="he-IL"/>
        </w:rPr>
        <w:t xml:space="preserve">מה שאלות יש לי. שאלה אחת, הוא חסר דירה לפי הכללים? לכאורה זה אומר </w:t>
      </w:r>
      <w:r w:rsidR="00B04568">
        <w:rPr>
          <w:rFonts w:hint="cs"/>
          <w:rtl/>
          <w:lang w:eastAsia="he-IL"/>
        </w:rPr>
        <w:t xml:space="preserve">שהוא עשר שנים בלי דירה. לא ברור לי איך זה כל כך רלוונטי. זה שהוא חסר דירה בעת הבקשה, ברור שזה רלוונטי, אבל לצורך העניין אם תשע שנים קודם לכן היה לו דירה שנמכרה בחובות </w:t>
      </w:r>
      <w:proofErr w:type="spellStart"/>
      <w:r w:rsidR="00B04568">
        <w:rPr>
          <w:rFonts w:hint="cs"/>
          <w:rtl/>
          <w:lang w:eastAsia="he-IL"/>
        </w:rPr>
        <w:t>וכו</w:t>
      </w:r>
      <w:proofErr w:type="spellEnd"/>
      <w:r w:rsidR="00B04568">
        <w:rPr>
          <w:rFonts w:hint="cs"/>
          <w:rtl/>
          <w:lang w:eastAsia="he-IL"/>
        </w:rPr>
        <w:t>', בן אדם כבר תשע שנים לצורך העניין בלי דירה, לא ברור לי איך זה רלוונטי לדבר הנורא ספציפי הזה שמדברים על משפחת חטופים, לכמה שנים נותנים לו דיור. כשנותנים דירה לכל החיים, זה ברור לי למה עושים בדיקה היסטורית אחורה. נראה לי לכאורה שמה שרלוונטי זה התקופה שמבקשים ולא חסר דירה של עשר שנים אחורה. זה ההערה הראשונה.</w:t>
      </w:r>
    </w:p>
    <w:p w14:paraId="0B71C74F" w14:textId="77777777" w:rsidR="00B04568" w:rsidRDefault="00B04568" w:rsidP="00B04568">
      <w:pPr>
        <w:rPr>
          <w:rtl/>
          <w:lang w:eastAsia="he-IL"/>
        </w:rPr>
      </w:pPr>
    </w:p>
    <w:p w14:paraId="26F7C884" w14:textId="77777777" w:rsidR="00B04568" w:rsidRDefault="00B04568" w:rsidP="00B04568">
      <w:pPr>
        <w:pStyle w:val="af9"/>
        <w:keepNext/>
        <w:rPr>
          <w:rtl/>
          <w:lang w:eastAsia="he-IL"/>
        </w:rPr>
      </w:pPr>
      <w:bookmarkStart w:id="22" w:name="ET_guest_איל_רויזמן_29"/>
      <w:r w:rsidRPr="00B0456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B04568">
        <w:rPr>
          <w:rStyle w:val="TagStyle"/>
          <w:rtl/>
        </w:rPr>
        <w:t xml:space="preserve"> &lt;&lt; אורח &gt;&gt;</w:t>
      </w:r>
      <w:r w:rsidR="009511F7">
        <w:rPr>
          <w:rtl/>
          <w:lang w:eastAsia="he-IL"/>
        </w:rPr>
        <w:t xml:space="preserve"> </w:t>
      </w:r>
      <w:bookmarkEnd w:id="22"/>
    </w:p>
    <w:p w14:paraId="0AD426E1" w14:textId="77777777" w:rsidR="00B04568" w:rsidRDefault="00B04568" w:rsidP="00B04568">
      <w:pPr>
        <w:pStyle w:val="KeepWithNext"/>
        <w:rPr>
          <w:rtl/>
          <w:lang w:eastAsia="he-IL"/>
        </w:rPr>
      </w:pPr>
    </w:p>
    <w:p w14:paraId="07E43EB0" w14:textId="77777777" w:rsidR="00B04568" w:rsidRDefault="00B04568" w:rsidP="00B04568">
      <w:pPr>
        <w:rPr>
          <w:rtl/>
          <w:lang w:eastAsia="he-IL"/>
        </w:rPr>
      </w:pPr>
      <w:r>
        <w:rPr>
          <w:rFonts w:hint="cs"/>
          <w:rtl/>
          <w:lang w:eastAsia="he-IL"/>
        </w:rPr>
        <w:t xml:space="preserve">הכללים לגבי חסר דירה הם לא קבועים בחוק, הם קבועים בנהלי המשרד. אנחנו סבורים שיש מקום להשוות בסיטואציה הזו של מתן הטבה של דירה ציבורית לדיירים אחרים שגם לגביהם דורשים </w:t>
      </w:r>
      <w:r>
        <w:rPr>
          <w:rFonts w:hint="cs"/>
          <w:rtl/>
          <w:lang w:eastAsia="he-IL"/>
        </w:rPr>
        <w:lastRenderedPageBreak/>
        <w:t xml:space="preserve">שהם יהיו חסרי דירה. המשמעות של חסר דירה היא לא רק נכון להיום, היא גם מתייחסת להיבטים הכלכליים שנובעים מהבעלות בדירה בתקופה האחרונה. </w:t>
      </w:r>
    </w:p>
    <w:p w14:paraId="5A459B36" w14:textId="77777777" w:rsidR="00B04568" w:rsidRDefault="00B04568" w:rsidP="00B04568">
      <w:pPr>
        <w:rPr>
          <w:rtl/>
          <w:lang w:eastAsia="he-IL"/>
        </w:rPr>
      </w:pPr>
    </w:p>
    <w:p w14:paraId="3B604614" w14:textId="77777777" w:rsidR="00B04568" w:rsidRDefault="00B04568" w:rsidP="00B04568">
      <w:pPr>
        <w:pStyle w:val="a4"/>
        <w:keepNext/>
        <w:rPr>
          <w:rtl/>
        </w:rPr>
      </w:pPr>
      <w:bookmarkStart w:id="23" w:name="ET_speaker_לירון_אדלר_מינקה_30"/>
      <w:r w:rsidRPr="00B04568">
        <w:rPr>
          <w:rStyle w:val="TagStyle"/>
          <w:rtl/>
        </w:rPr>
        <w:t xml:space="preserve"> &lt;&lt; דובר &gt;&gt; </w:t>
      </w:r>
      <w:r>
        <w:rPr>
          <w:rtl/>
        </w:rPr>
        <w:t xml:space="preserve">לירון אדלר </w:t>
      </w:r>
      <w:proofErr w:type="spellStart"/>
      <w:r>
        <w:rPr>
          <w:rtl/>
        </w:rPr>
        <w:t>מינקה</w:t>
      </w:r>
      <w:proofErr w:type="spellEnd"/>
      <w:r>
        <w:rPr>
          <w:rtl/>
        </w:rPr>
        <w:t>:</w:t>
      </w:r>
      <w:r w:rsidRPr="00B04568">
        <w:rPr>
          <w:rStyle w:val="TagStyle"/>
          <w:rtl/>
        </w:rPr>
        <w:t xml:space="preserve"> &lt;&lt; דובר &gt;&gt;</w:t>
      </w:r>
      <w:r w:rsidR="009511F7">
        <w:rPr>
          <w:rtl/>
        </w:rPr>
        <w:t xml:space="preserve"> </w:t>
      </w:r>
      <w:bookmarkEnd w:id="23"/>
    </w:p>
    <w:p w14:paraId="776D3079" w14:textId="77777777" w:rsidR="00B04568" w:rsidRDefault="00B04568" w:rsidP="00B04568">
      <w:pPr>
        <w:pStyle w:val="KeepWithNext"/>
        <w:rPr>
          <w:rtl/>
          <w:lang w:eastAsia="he-IL"/>
        </w:rPr>
      </w:pPr>
    </w:p>
    <w:p w14:paraId="32E98F8A" w14:textId="77777777" w:rsidR="00B04568" w:rsidRDefault="00B04568" w:rsidP="00B04568">
      <w:pPr>
        <w:rPr>
          <w:rtl/>
          <w:lang w:eastAsia="he-IL"/>
        </w:rPr>
      </w:pPr>
      <w:r>
        <w:rPr>
          <w:rFonts w:hint="cs"/>
          <w:rtl/>
          <w:lang w:eastAsia="he-IL"/>
        </w:rPr>
        <w:t>כאן זה בעצם כתנאי סף, זאת אומרת זה לא כשיכון.</w:t>
      </w:r>
    </w:p>
    <w:p w14:paraId="45346518" w14:textId="77777777" w:rsidR="00B04568" w:rsidRDefault="00B04568" w:rsidP="00B04568">
      <w:pPr>
        <w:rPr>
          <w:rtl/>
          <w:lang w:eastAsia="he-IL"/>
        </w:rPr>
      </w:pPr>
    </w:p>
    <w:p w14:paraId="061719E5" w14:textId="77777777" w:rsidR="00B04568" w:rsidRDefault="00B04568" w:rsidP="00B04568">
      <w:pPr>
        <w:pStyle w:val="af9"/>
        <w:keepNext/>
        <w:rPr>
          <w:rtl/>
          <w:lang w:eastAsia="he-IL"/>
        </w:rPr>
      </w:pPr>
      <w:bookmarkStart w:id="24" w:name="ET_guest_איל_רויזמן_31"/>
      <w:r w:rsidRPr="00B0456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B04568">
        <w:rPr>
          <w:rStyle w:val="TagStyle"/>
          <w:rtl/>
        </w:rPr>
        <w:t xml:space="preserve"> &lt;&lt; אורח &gt;&gt;</w:t>
      </w:r>
      <w:r w:rsidR="009511F7">
        <w:rPr>
          <w:rtl/>
          <w:lang w:eastAsia="he-IL"/>
        </w:rPr>
        <w:t xml:space="preserve"> </w:t>
      </w:r>
      <w:bookmarkEnd w:id="24"/>
    </w:p>
    <w:p w14:paraId="3F49274E" w14:textId="77777777" w:rsidR="00B04568" w:rsidRDefault="00B04568" w:rsidP="00B04568">
      <w:pPr>
        <w:pStyle w:val="KeepWithNext"/>
        <w:rPr>
          <w:rtl/>
          <w:lang w:eastAsia="he-IL"/>
        </w:rPr>
      </w:pPr>
    </w:p>
    <w:p w14:paraId="7475AF41" w14:textId="77777777" w:rsidR="00B04568" w:rsidRDefault="00B04568" w:rsidP="00B04568">
      <w:pPr>
        <w:rPr>
          <w:rtl/>
          <w:lang w:eastAsia="he-IL"/>
        </w:rPr>
      </w:pPr>
      <w:r>
        <w:rPr>
          <w:rFonts w:hint="cs"/>
          <w:rtl/>
          <w:lang w:eastAsia="he-IL"/>
        </w:rPr>
        <w:t xml:space="preserve">זה תנאי סף לדיור ציבורי ובאופן רוחבי. </w:t>
      </w:r>
    </w:p>
    <w:p w14:paraId="61D13B3C" w14:textId="77777777" w:rsidR="00B04568" w:rsidRDefault="00B04568" w:rsidP="00B04568">
      <w:pPr>
        <w:rPr>
          <w:rtl/>
          <w:lang w:eastAsia="he-IL"/>
        </w:rPr>
      </w:pPr>
    </w:p>
    <w:p w14:paraId="32DA58EB" w14:textId="77777777" w:rsidR="00B04568" w:rsidRDefault="00B04568" w:rsidP="00B04568">
      <w:pPr>
        <w:pStyle w:val="af9"/>
        <w:keepNext/>
        <w:rPr>
          <w:rtl/>
          <w:lang w:eastAsia="he-IL"/>
        </w:rPr>
      </w:pPr>
      <w:bookmarkStart w:id="25" w:name="ET_guest_בקי_כהן_קשת_32"/>
      <w:r w:rsidRPr="00B04568">
        <w:rPr>
          <w:rStyle w:val="TagStyle"/>
          <w:rtl/>
        </w:rPr>
        <w:t xml:space="preserve"> &lt;&lt; אורח &gt;&gt; </w:t>
      </w:r>
      <w:r>
        <w:rPr>
          <w:rtl/>
          <w:lang w:eastAsia="he-IL"/>
        </w:rPr>
        <w:t>בקי כהן קשת:</w:t>
      </w:r>
      <w:r w:rsidRPr="00B04568">
        <w:rPr>
          <w:rStyle w:val="TagStyle"/>
          <w:rtl/>
        </w:rPr>
        <w:t xml:space="preserve"> &lt;&lt; אורח &gt;&gt;</w:t>
      </w:r>
      <w:r w:rsidR="009511F7">
        <w:rPr>
          <w:rtl/>
          <w:lang w:eastAsia="he-IL"/>
        </w:rPr>
        <w:t xml:space="preserve"> </w:t>
      </w:r>
      <w:bookmarkEnd w:id="25"/>
    </w:p>
    <w:p w14:paraId="7D920D54" w14:textId="77777777" w:rsidR="00B04568" w:rsidRDefault="00B04568" w:rsidP="00B04568">
      <w:pPr>
        <w:pStyle w:val="KeepWithNext"/>
        <w:rPr>
          <w:rtl/>
          <w:lang w:eastAsia="he-IL"/>
        </w:rPr>
      </w:pPr>
    </w:p>
    <w:p w14:paraId="6716472D" w14:textId="77777777" w:rsidR="00B04568" w:rsidRDefault="00B04568" w:rsidP="00B04568">
      <w:pPr>
        <w:rPr>
          <w:rtl/>
          <w:lang w:eastAsia="he-IL"/>
        </w:rPr>
      </w:pPr>
      <w:r>
        <w:rPr>
          <w:rFonts w:hint="cs"/>
          <w:rtl/>
          <w:lang w:eastAsia="he-IL"/>
        </w:rPr>
        <w:t xml:space="preserve">גם באופן קבוע אנחנו מסתייגים מזה כיוון שעשר שנים זה הרבה מאוד שנים לבדיקת מצב כלכלי גם באופן רגיל, אבל באופן רגיל אם אתה נותן למישהו דירה לכל החיים, אנחנו עוד מבינים את הרציונל. במקרה הזה זה נראה לגמרי מנוגד לעניין. משפחת חטופים, גם אם הוא רק ארבע שנים גר אצל ההורים המבוגרים כי אין להם שום מקום אחר, אז כנראה שאין להם מקום אחר והם לא סתם גרים במצב הזה. </w:t>
      </w:r>
    </w:p>
    <w:p w14:paraId="5CB56655" w14:textId="77777777" w:rsidR="00B04568" w:rsidRDefault="00B04568" w:rsidP="00B04568">
      <w:pPr>
        <w:rPr>
          <w:rtl/>
          <w:lang w:eastAsia="he-IL"/>
        </w:rPr>
      </w:pPr>
    </w:p>
    <w:p w14:paraId="3623B4AE" w14:textId="77777777" w:rsidR="00B04568" w:rsidRDefault="00B04568" w:rsidP="00B04568">
      <w:pPr>
        <w:pStyle w:val="af9"/>
        <w:keepNext/>
        <w:rPr>
          <w:rtl/>
          <w:lang w:eastAsia="he-IL"/>
        </w:rPr>
      </w:pPr>
      <w:bookmarkStart w:id="26" w:name="ET_guest_איל_רויזמן_33"/>
      <w:r w:rsidRPr="00B0456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B04568">
        <w:rPr>
          <w:rStyle w:val="TagStyle"/>
          <w:rtl/>
        </w:rPr>
        <w:t xml:space="preserve"> &lt;&lt; אורח &gt;&gt;</w:t>
      </w:r>
      <w:r w:rsidR="009511F7">
        <w:rPr>
          <w:rtl/>
          <w:lang w:eastAsia="he-IL"/>
        </w:rPr>
        <w:t xml:space="preserve"> </w:t>
      </w:r>
      <w:bookmarkEnd w:id="26"/>
    </w:p>
    <w:p w14:paraId="12D73CF9" w14:textId="77777777" w:rsidR="00B04568" w:rsidRDefault="00B04568" w:rsidP="00B04568">
      <w:pPr>
        <w:pStyle w:val="KeepWithNext"/>
        <w:rPr>
          <w:rtl/>
          <w:lang w:eastAsia="he-IL"/>
        </w:rPr>
      </w:pPr>
    </w:p>
    <w:p w14:paraId="664AD40D" w14:textId="77777777" w:rsidR="00B04568" w:rsidRDefault="00B04568" w:rsidP="00B04568">
      <w:pPr>
        <w:rPr>
          <w:rtl/>
          <w:lang w:eastAsia="he-IL"/>
        </w:rPr>
      </w:pPr>
      <w:r>
        <w:rPr>
          <w:rFonts w:hint="cs"/>
          <w:rtl/>
          <w:lang w:eastAsia="he-IL"/>
        </w:rPr>
        <w:t xml:space="preserve">אנחנו לא חושבים שהמקום לתקוף את ההסדר הכללי לגבי חסר דירה הוא אגב הצעת החוק הזאת. </w:t>
      </w:r>
    </w:p>
    <w:p w14:paraId="5FB5EE62" w14:textId="77777777" w:rsidR="00B04568" w:rsidRDefault="00B04568" w:rsidP="00B04568">
      <w:pPr>
        <w:rPr>
          <w:rtl/>
          <w:lang w:eastAsia="he-IL"/>
        </w:rPr>
      </w:pPr>
    </w:p>
    <w:p w14:paraId="61870283" w14:textId="77777777" w:rsidR="00B04568" w:rsidRDefault="00B04568" w:rsidP="00B04568">
      <w:pPr>
        <w:pStyle w:val="af9"/>
        <w:keepNext/>
        <w:rPr>
          <w:rtl/>
          <w:lang w:eastAsia="he-IL"/>
        </w:rPr>
      </w:pPr>
      <w:bookmarkStart w:id="27" w:name="ET_guest_בקי_כהן_קשת_34"/>
      <w:r w:rsidRPr="00B04568">
        <w:rPr>
          <w:rStyle w:val="TagStyle"/>
          <w:rtl/>
        </w:rPr>
        <w:t xml:space="preserve"> &lt;&lt; אורח &gt;&gt; </w:t>
      </w:r>
      <w:r>
        <w:rPr>
          <w:rtl/>
          <w:lang w:eastAsia="he-IL"/>
        </w:rPr>
        <w:t>בקי כהן קשת:</w:t>
      </w:r>
      <w:r w:rsidRPr="00B04568">
        <w:rPr>
          <w:rStyle w:val="TagStyle"/>
          <w:rtl/>
        </w:rPr>
        <w:t xml:space="preserve"> &lt;&lt; אורח &gt;&gt;</w:t>
      </w:r>
      <w:r w:rsidR="009511F7">
        <w:rPr>
          <w:rtl/>
          <w:lang w:eastAsia="he-IL"/>
        </w:rPr>
        <w:t xml:space="preserve"> </w:t>
      </w:r>
      <w:bookmarkEnd w:id="27"/>
    </w:p>
    <w:p w14:paraId="13783E6C" w14:textId="77777777" w:rsidR="00B04568" w:rsidRDefault="00B04568" w:rsidP="00B04568">
      <w:pPr>
        <w:pStyle w:val="KeepWithNext"/>
        <w:rPr>
          <w:rtl/>
          <w:lang w:eastAsia="he-IL"/>
        </w:rPr>
      </w:pPr>
    </w:p>
    <w:p w14:paraId="06FF7F1E" w14:textId="77777777" w:rsidR="00B04568" w:rsidRDefault="00B04568" w:rsidP="00B04568">
      <w:pPr>
        <w:rPr>
          <w:rtl/>
          <w:lang w:eastAsia="he-IL"/>
        </w:rPr>
      </w:pPr>
      <w:r>
        <w:rPr>
          <w:rFonts w:hint="cs"/>
          <w:rtl/>
          <w:lang w:eastAsia="he-IL"/>
        </w:rPr>
        <w:t xml:space="preserve">במצב הכללי לא, רק לפה. </w:t>
      </w:r>
    </w:p>
    <w:p w14:paraId="12BC5920" w14:textId="77777777" w:rsidR="00B04568" w:rsidRDefault="00B04568" w:rsidP="00B04568">
      <w:pPr>
        <w:rPr>
          <w:rtl/>
          <w:lang w:eastAsia="he-IL"/>
        </w:rPr>
      </w:pPr>
    </w:p>
    <w:p w14:paraId="5EB3CF14" w14:textId="77777777" w:rsidR="00B04568" w:rsidRDefault="00B04568" w:rsidP="00B04568">
      <w:pPr>
        <w:pStyle w:val="af6"/>
        <w:keepNext/>
        <w:rPr>
          <w:rtl/>
        </w:rPr>
      </w:pPr>
      <w:bookmarkStart w:id="28" w:name="ET_yor_5069_35"/>
      <w:r w:rsidRPr="00B04568">
        <w:rPr>
          <w:rStyle w:val="TagStyle"/>
          <w:rtl/>
        </w:rPr>
        <w:t xml:space="preserve"> &lt;&lt; יור &gt;&gt; </w:t>
      </w:r>
      <w:r>
        <w:rPr>
          <w:rtl/>
        </w:rPr>
        <w:t>היו"ר יעקב אשר:</w:t>
      </w:r>
      <w:r w:rsidRPr="00B04568">
        <w:rPr>
          <w:rStyle w:val="TagStyle"/>
          <w:rtl/>
        </w:rPr>
        <w:t xml:space="preserve"> &lt;&lt; יור &gt;&gt;</w:t>
      </w:r>
      <w:r w:rsidR="009511F7">
        <w:rPr>
          <w:rtl/>
        </w:rPr>
        <w:t xml:space="preserve"> </w:t>
      </w:r>
      <w:bookmarkEnd w:id="28"/>
    </w:p>
    <w:p w14:paraId="331C23C8" w14:textId="77777777" w:rsidR="00B04568" w:rsidRDefault="00B04568" w:rsidP="00B04568">
      <w:pPr>
        <w:pStyle w:val="KeepWithNext"/>
        <w:rPr>
          <w:rtl/>
          <w:lang w:eastAsia="he-IL"/>
        </w:rPr>
      </w:pPr>
    </w:p>
    <w:p w14:paraId="5995909D" w14:textId="77777777" w:rsidR="00B04568" w:rsidRDefault="00B04568" w:rsidP="00626FCC">
      <w:pPr>
        <w:rPr>
          <w:rtl/>
          <w:lang w:eastAsia="he-IL"/>
        </w:rPr>
      </w:pPr>
      <w:r>
        <w:rPr>
          <w:rFonts w:hint="cs"/>
          <w:rtl/>
          <w:lang w:eastAsia="he-IL"/>
        </w:rPr>
        <w:t>לא, הפוך. אני לא חושב שזה נכון. יכול להיות שזה יהיה נכון בהזדמנו</w:t>
      </w:r>
      <w:r w:rsidR="00626FCC">
        <w:rPr>
          <w:rFonts w:hint="cs"/>
          <w:rtl/>
          <w:lang w:eastAsia="he-IL"/>
        </w:rPr>
        <w:t>ת</w:t>
      </w:r>
      <w:r>
        <w:rPr>
          <w:rFonts w:hint="cs"/>
          <w:rtl/>
          <w:lang w:eastAsia="he-IL"/>
        </w:rPr>
        <w:t xml:space="preserve"> אחרת אבל לא עכשיו לבוא ולהיכנס לתנאים האלה. כשאתה מדבר על משהו שהוא מוגבל בזמן והוא משהו שבא מכיוון וולונטרי זמני לפתור בעיה כרגע שנוצרה </w:t>
      </w:r>
      <w:proofErr w:type="spellStart"/>
      <w:r>
        <w:rPr>
          <w:rFonts w:hint="cs"/>
          <w:rtl/>
          <w:lang w:eastAsia="he-IL"/>
        </w:rPr>
        <w:t>וכו</w:t>
      </w:r>
      <w:proofErr w:type="spellEnd"/>
      <w:r>
        <w:rPr>
          <w:rFonts w:hint="cs"/>
          <w:rtl/>
          <w:lang w:eastAsia="he-IL"/>
        </w:rPr>
        <w:t>', אני לא אומר שהתנאי הזה לא יהיה קיים ברשותכם בימים כתיקונם או מקרים כתיקונם, הרגילים. השאלה אם אפשר לעשות את ההפרדה הזאת בעניין</w:t>
      </w:r>
      <w:r w:rsidR="00626FCC">
        <w:rPr>
          <w:rFonts w:hint="cs"/>
          <w:rtl/>
          <w:lang w:eastAsia="he-IL"/>
        </w:rPr>
        <w:t>.</w:t>
      </w:r>
      <w:r>
        <w:rPr>
          <w:rFonts w:hint="cs"/>
          <w:rtl/>
          <w:lang w:eastAsia="he-IL"/>
        </w:rPr>
        <w:t xml:space="preserve"> לכאורה זה דקדוק מאוד עמוק אבל על משהו מאוד קצר.</w:t>
      </w:r>
    </w:p>
    <w:p w14:paraId="59D9B285" w14:textId="77777777" w:rsidR="00B04568" w:rsidRDefault="00B04568" w:rsidP="00B04568">
      <w:pPr>
        <w:rPr>
          <w:rtl/>
          <w:lang w:eastAsia="he-IL"/>
        </w:rPr>
      </w:pPr>
    </w:p>
    <w:p w14:paraId="0FA29034" w14:textId="77777777" w:rsidR="00B04568" w:rsidRDefault="00B04568" w:rsidP="00B04568">
      <w:pPr>
        <w:pStyle w:val="a4"/>
        <w:keepNext/>
        <w:rPr>
          <w:rtl/>
        </w:rPr>
      </w:pPr>
      <w:bookmarkStart w:id="29" w:name="ET_speaker_לירון_אדלר_מינקה_36"/>
      <w:r w:rsidRPr="00B04568">
        <w:rPr>
          <w:rStyle w:val="TagStyle"/>
          <w:rtl/>
        </w:rPr>
        <w:t xml:space="preserve"> &lt;&lt; דובר &gt;&gt; </w:t>
      </w:r>
      <w:r>
        <w:rPr>
          <w:rtl/>
        </w:rPr>
        <w:t xml:space="preserve">לירון אדלר </w:t>
      </w:r>
      <w:proofErr w:type="spellStart"/>
      <w:r>
        <w:rPr>
          <w:rtl/>
        </w:rPr>
        <w:t>מינקה</w:t>
      </w:r>
      <w:proofErr w:type="spellEnd"/>
      <w:r>
        <w:rPr>
          <w:rtl/>
        </w:rPr>
        <w:t>:</w:t>
      </w:r>
      <w:r w:rsidRPr="00B04568">
        <w:rPr>
          <w:rStyle w:val="TagStyle"/>
          <w:rtl/>
        </w:rPr>
        <w:t xml:space="preserve"> &lt;&lt; דובר &gt;&gt;</w:t>
      </w:r>
      <w:r w:rsidR="009511F7">
        <w:rPr>
          <w:rtl/>
        </w:rPr>
        <w:t xml:space="preserve"> </w:t>
      </w:r>
      <w:bookmarkEnd w:id="29"/>
    </w:p>
    <w:p w14:paraId="6A82E657" w14:textId="77777777" w:rsidR="00B04568" w:rsidRDefault="00B04568" w:rsidP="00B04568">
      <w:pPr>
        <w:pStyle w:val="KeepWithNext"/>
        <w:rPr>
          <w:rtl/>
          <w:lang w:eastAsia="he-IL"/>
        </w:rPr>
      </w:pPr>
    </w:p>
    <w:p w14:paraId="3ACB9470" w14:textId="77777777" w:rsidR="00B04568" w:rsidRDefault="00B04568" w:rsidP="00B04568">
      <w:pPr>
        <w:rPr>
          <w:rtl/>
          <w:lang w:eastAsia="he-IL"/>
        </w:rPr>
      </w:pPr>
      <w:r>
        <w:rPr>
          <w:rFonts w:hint="cs"/>
          <w:rtl/>
          <w:lang w:eastAsia="he-IL"/>
        </w:rPr>
        <w:t>ברור שאם יש לו דירה כרגע בזמן שהוא מבקש, זה הגיוני. השאלה באמת אם ללכת עשר שנים אחורה בסיטואציה הזאת?</w:t>
      </w:r>
    </w:p>
    <w:p w14:paraId="2F0A57B1" w14:textId="77777777" w:rsidR="00B04568" w:rsidRDefault="00B04568" w:rsidP="00B04568">
      <w:pPr>
        <w:rPr>
          <w:rtl/>
          <w:lang w:eastAsia="he-IL"/>
        </w:rPr>
      </w:pPr>
    </w:p>
    <w:p w14:paraId="3AD2F452" w14:textId="77777777" w:rsidR="00B04568" w:rsidRDefault="00B04568" w:rsidP="00B04568">
      <w:pPr>
        <w:pStyle w:val="af6"/>
        <w:keepNext/>
        <w:rPr>
          <w:rtl/>
        </w:rPr>
      </w:pPr>
      <w:bookmarkStart w:id="30" w:name="ET_yor_5069_37"/>
      <w:r w:rsidRPr="00B04568">
        <w:rPr>
          <w:rStyle w:val="TagStyle"/>
          <w:rtl/>
        </w:rPr>
        <w:t xml:space="preserve"> &lt;&lt; יור &gt;&gt; </w:t>
      </w:r>
      <w:r>
        <w:rPr>
          <w:rtl/>
        </w:rPr>
        <w:t>היו"ר יעקב אשר:</w:t>
      </w:r>
      <w:r w:rsidRPr="00B04568">
        <w:rPr>
          <w:rStyle w:val="TagStyle"/>
          <w:rtl/>
        </w:rPr>
        <w:t xml:space="preserve"> &lt;&lt; יור &gt;&gt;</w:t>
      </w:r>
      <w:r w:rsidR="009511F7">
        <w:rPr>
          <w:rtl/>
        </w:rPr>
        <w:t xml:space="preserve"> </w:t>
      </w:r>
      <w:bookmarkEnd w:id="30"/>
    </w:p>
    <w:p w14:paraId="49F3D185" w14:textId="77777777" w:rsidR="00B04568" w:rsidRDefault="00B04568" w:rsidP="00B04568">
      <w:pPr>
        <w:pStyle w:val="KeepWithNext"/>
        <w:rPr>
          <w:rtl/>
          <w:lang w:eastAsia="he-IL"/>
        </w:rPr>
      </w:pPr>
    </w:p>
    <w:p w14:paraId="29B9AC17" w14:textId="77777777" w:rsidR="00B04568" w:rsidRDefault="00B04568" w:rsidP="00B04568">
      <w:pPr>
        <w:rPr>
          <w:rtl/>
          <w:lang w:eastAsia="he-IL"/>
        </w:rPr>
      </w:pPr>
      <w:r>
        <w:rPr>
          <w:rFonts w:hint="cs"/>
          <w:rtl/>
          <w:lang w:eastAsia="he-IL"/>
        </w:rPr>
        <w:t xml:space="preserve">אני אגיד לך למה זה לא כל כך חכם פה, בגלל שחלק גדול מהצעת החוק הזאת בנויה בסוף על שיקול דעתכם. אנחנו מאפשרים לכם </w:t>
      </w:r>
      <w:r w:rsidR="00626FCC">
        <w:rPr>
          <w:rFonts w:hint="cs"/>
          <w:rtl/>
          <w:lang w:eastAsia="he-IL"/>
        </w:rPr>
        <w:t>בכל מיני קריטריונים. לבוא ולהשת</w:t>
      </w:r>
      <w:r>
        <w:rPr>
          <w:rFonts w:hint="cs"/>
          <w:rtl/>
          <w:lang w:eastAsia="he-IL"/>
        </w:rPr>
        <w:t>מש בקריטריון כי אתם משתמשים בו על משהו שאתה נותן דירה לכל החיים, לבוא ולהלביש את זה על משהו שאתה נותן לשש שנים, לדעתי ההערה צודקת מאוד אז תחשבו על זה.</w:t>
      </w:r>
    </w:p>
    <w:p w14:paraId="530BC0DA" w14:textId="77777777" w:rsidR="00B04568" w:rsidRDefault="00B04568" w:rsidP="00B04568">
      <w:pPr>
        <w:rPr>
          <w:rtl/>
          <w:lang w:eastAsia="he-IL"/>
        </w:rPr>
      </w:pPr>
    </w:p>
    <w:p w14:paraId="04F24484" w14:textId="77777777" w:rsidR="00B04568" w:rsidRDefault="00B04568" w:rsidP="00B04568">
      <w:pPr>
        <w:pStyle w:val="af9"/>
        <w:keepNext/>
        <w:rPr>
          <w:rtl/>
          <w:lang w:eastAsia="he-IL"/>
        </w:rPr>
      </w:pPr>
      <w:bookmarkStart w:id="31" w:name="ET_guest_איל_רויזמן_38"/>
      <w:r w:rsidRPr="00B0456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B04568">
        <w:rPr>
          <w:rStyle w:val="TagStyle"/>
          <w:rtl/>
        </w:rPr>
        <w:t xml:space="preserve"> &lt;&lt; אורח &gt;&gt;</w:t>
      </w:r>
      <w:r w:rsidR="009511F7">
        <w:rPr>
          <w:rtl/>
          <w:lang w:eastAsia="he-IL"/>
        </w:rPr>
        <w:t xml:space="preserve"> </w:t>
      </w:r>
      <w:bookmarkEnd w:id="31"/>
    </w:p>
    <w:p w14:paraId="5D3B1CD8" w14:textId="77777777" w:rsidR="00B04568" w:rsidRDefault="00B04568" w:rsidP="00B04568">
      <w:pPr>
        <w:pStyle w:val="KeepWithNext"/>
        <w:rPr>
          <w:rtl/>
          <w:lang w:eastAsia="he-IL"/>
        </w:rPr>
      </w:pPr>
    </w:p>
    <w:p w14:paraId="3FCE80B5" w14:textId="77777777" w:rsidR="00B04568" w:rsidRDefault="00B04568" w:rsidP="00B04568">
      <w:pPr>
        <w:rPr>
          <w:rtl/>
          <w:lang w:eastAsia="he-IL"/>
        </w:rPr>
      </w:pPr>
      <w:r>
        <w:rPr>
          <w:rFonts w:hint="cs"/>
          <w:rtl/>
          <w:lang w:eastAsia="he-IL"/>
        </w:rPr>
        <w:t xml:space="preserve">נמסר לי במקביל שאפשר לדבר על חמש שנים. אפשר גם לקבוע את זה בכללים. </w:t>
      </w:r>
    </w:p>
    <w:p w14:paraId="702C6B5B" w14:textId="77777777" w:rsidR="00B04568" w:rsidRDefault="00B04568" w:rsidP="00B04568">
      <w:pPr>
        <w:rPr>
          <w:rtl/>
          <w:lang w:eastAsia="he-IL"/>
        </w:rPr>
      </w:pPr>
    </w:p>
    <w:p w14:paraId="731F6676" w14:textId="77777777" w:rsidR="00B04568" w:rsidRDefault="00B04568" w:rsidP="00B04568">
      <w:pPr>
        <w:pStyle w:val="af6"/>
        <w:keepNext/>
        <w:rPr>
          <w:rtl/>
        </w:rPr>
      </w:pPr>
      <w:bookmarkStart w:id="32" w:name="ET_yor_5069_39"/>
      <w:r w:rsidRPr="00B04568">
        <w:rPr>
          <w:rStyle w:val="TagStyle"/>
          <w:rtl/>
        </w:rPr>
        <w:t xml:space="preserve"> &lt;&lt; יור &gt;&gt; </w:t>
      </w:r>
      <w:r>
        <w:rPr>
          <w:rtl/>
        </w:rPr>
        <w:t>היו"ר יעקב אשר:</w:t>
      </w:r>
      <w:r w:rsidRPr="00B04568">
        <w:rPr>
          <w:rStyle w:val="TagStyle"/>
          <w:rtl/>
        </w:rPr>
        <w:t xml:space="preserve"> &lt;&lt; יור &gt;&gt;</w:t>
      </w:r>
      <w:r w:rsidR="009511F7">
        <w:rPr>
          <w:rtl/>
        </w:rPr>
        <w:t xml:space="preserve"> </w:t>
      </w:r>
      <w:bookmarkEnd w:id="32"/>
    </w:p>
    <w:p w14:paraId="16AAA5FF" w14:textId="77777777" w:rsidR="00B04568" w:rsidRDefault="00B04568" w:rsidP="00B04568">
      <w:pPr>
        <w:pStyle w:val="KeepWithNext"/>
        <w:rPr>
          <w:rtl/>
          <w:lang w:eastAsia="he-IL"/>
        </w:rPr>
      </w:pPr>
    </w:p>
    <w:p w14:paraId="2BAED51F" w14:textId="77777777" w:rsidR="00B04568" w:rsidRDefault="00B04568" w:rsidP="00B04568">
      <w:pPr>
        <w:rPr>
          <w:rtl/>
          <w:lang w:eastAsia="he-IL"/>
        </w:rPr>
      </w:pPr>
      <w:r>
        <w:rPr>
          <w:rFonts w:hint="cs"/>
          <w:rtl/>
          <w:lang w:eastAsia="he-IL"/>
        </w:rPr>
        <w:t xml:space="preserve">טוב. </w:t>
      </w:r>
    </w:p>
    <w:p w14:paraId="6D32C38D" w14:textId="77777777" w:rsidR="00B04568" w:rsidRDefault="00B04568" w:rsidP="00B04568">
      <w:pPr>
        <w:rPr>
          <w:rtl/>
          <w:lang w:eastAsia="he-IL"/>
        </w:rPr>
      </w:pPr>
    </w:p>
    <w:p w14:paraId="4F84E864" w14:textId="77777777" w:rsidR="00B04568" w:rsidRDefault="00B04568" w:rsidP="00B04568">
      <w:pPr>
        <w:pStyle w:val="af9"/>
        <w:keepNext/>
        <w:rPr>
          <w:rtl/>
          <w:lang w:eastAsia="he-IL"/>
        </w:rPr>
      </w:pPr>
      <w:bookmarkStart w:id="33" w:name="ET_guest_איל_רויזמן_40"/>
      <w:r w:rsidRPr="00B0456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B04568">
        <w:rPr>
          <w:rStyle w:val="TagStyle"/>
          <w:rtl/>
        </w:rPr>
        <w:t xml:space="preserve"> &lt;&lt; אורח &gt;&gt;</w:t>
      </w:r>
      <w:r w:rsidR="009511F7">
        <w:rPr>
          <w:rtl/>
          <w:lang w:eastAsia="he-IL"/>
        </w:rPr>
        <w:t xml:space="preserve"> </w:t>
      </w:r>
      <w:bookmarkEnd w:id="33"/>
    </w:p>
    <w:p w14:paraId="38D41B05" w14:textId="77777777" w:rsidR="00B04568" w:rsidRDefault="00B04568" w:rsidP="00B04568">
      <w:pPr>
        <w:pStyle w:val="KeepWithNext"/>
        <w:rPr>
          <w:rtl/>
          <w:lang w:eastAsia="he-IL"/>
        </w:rPr>
      </w:pPr>
    </w:p>
    <w:p w14:paraId="3C1D6EBA" w14:textId="77777777" w:rsidR="00B04568" w:rsidRDefault="00B04568" w:rsidP="00B04568">
      <w:pPr>
        <w:rPr>
          <w:rtl/>
          <w:lang w:eastAsia="he-IL"/>
        </w:rPr>
      </w:pPr>
      <w:r>
        <w:rPr>
          <w:rFonts w:hint="cs"/>
          <w:rtl/>
          <w:lang w:eastAsia="he-IL"/>
        </w:rPr>
        <w:t xml:space="preserve">כללי חסר דירה לעניין </w:t>
      </w:r>
      <w:r w:rsidR="0084334C">
        <w:rPr>
          <w:rFonts w:hint="cs"/>
          <w:rtl/>
          <w:lang w:eastAsia="he-IL"/>
        </w:rPr>
        <w:t>דייר ממשיך מיוחד, שיהיו שונים, בכללים שממילא ייקבעו לעניין החוק.</w:t>
      </w:r>
    </w:p>
    <w:p w14:paraId="502D9C3A" w14:textId="77777777" w:rsidR="00B04568" w:rsidRDefault="00B04568" w:rsidP="00B04568">
      <w:pPr>
        <w:rPr>
          <w:rtl/>
          <w:lang w:eastAsia="he-IL"/>
        </w:rPr>
      </w:pPr>
    </w:p>
    <w:p w14:paraId="00CF41EE" w14:textId="77777777" w:rsidR="00B04568" w:rsidRDefault="00B04568" w:rsidP="00B04568">
      <w:pPr>
        <w:pStyle w:val="a4"/>
        <w:keepNext/>
        <w:rPr>
          <w:rtl/>
        </w:rPr>
      </w:pPr>
      <w:bookmarkStart w:id="34" w:name="ET_speaker_לירון_אדלר_מינקה_41"/>
      <w:r w:rsidRPr="00B04568">
        <w:rPr>
          <w:rStyle w:val="TagStyle"/>
          <w:rtl/>
        </w:rPr>
        <w:t xml:space="preserve"> &lt;&lt; דובר &gt;&gt; </w:t>
      </w:r>
      <w:r>
        <w:rPr>
          <w:rtl/>
        </w:rPr>
        <w:t xml:space="preserve">לירון אדלר </w:t>
      </w:r>
      <w:proofErr w:type="spellStart"/>
      <w:r>
        <w:rPr>
          <w:rtl/>
        </w:rPr>
        <w:t>מינקה</w:t>
      </w:r>
      <w:proofErr w:type="spellEnd"/>
      <w:r>
        <w:rPr>
          <w:rtl/>
        </w:rPr>
        <w:t>:</w:t>
      </w:r>
      <w:r w:rsidRPr="00B04568">
        <w:rPr>
          <w:rStyle w:val="TagStyle"/>
          <w:rtl/>
        </w:rPr>
        <w:t xml:space="preserve"> &lt;&lt; דובר &gt;&gt;</w:t>
      </w:r>
      <w:r w:rsidR="009511F7">
        <w:rPr>
          <w:rtl/>
        </w:rPr>
        <w:t xml:space="preserve"> </w:t>
      </w:r>
      <w:bookmarkEnd w:id="34"/>
    </w:p>
    <w:p w14:paraId="2A20E74F" w14:textId="77777777" w:rsidR="00B04568" w:rsidRDefault="00B04568" w:rsidP="00B04568">
      <w:pPr>
        <w:pStyle w:val="KeepWithNext"/>
        <w:rPr>
          <w:rtl/>
          <w:lang w:eastAsia="he-IL"/>
        </w:rPr>
      </w:pPr>
    </w:p>
    <w:p w14:paraId="4B567CBE" w14:textId="77777777" w:rsidR="00B04568" w:rsidRDefault="0084334C" w:rsidP="00B04568">
      <w:pPr>
        <w:rPr>
          <w:rtl/>
          <w:lang w:eastAsia="he-IL"/>
        </w:rPr>
      </w:pPr>
      <w:r>
        <w:rPr>
          <w:rFonts w:hint="cs"/>
          <w:rtl/>
          <w:lang w:eastAsia="he-IL"/>
        </w:rPr>
        <w:t>בכללים שתקבעו עכשיו לעניין הנוהל הזה, תקבעו מה הוא חסר דירה?</w:t>
      </w:r>
    </w:p>
    <w:p w14:paraId="4FFC6F75" w14:textId="77777777" w:rsidR="0084334C" w:rsidRDefault="0084334C" w:rsidP="00B04568">
      <w:pPr>
        <w:rPr>
          <w:rtl/>
          <w:lang w:eastAsia="he-IL"/>
        </w:rPr>
      </w:pPr>
    </w:p>
    <w:p w14:paraId="224CC95A" w14:textId="77777777" w:rsidR="0084334C" w:rsidRDefault="0084334C" w:rsidP="0084334C">
      <w:pPr>
        <w:pStyle w:val="af9"/>
        <w:keepNext/>
        <w:rPr>
          <w:rtl/>
          <w:lang w:eastAsia="he-IL"/>
        </w:rPr>
      </w:pPr>
      <w:bookmarkStart w:id="35" w:name="ET_guest_איל_רויזמן_42"/>
      <w:r w:rsidRPr="0084334C">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84334C">
        <w:rPr>
          <w:rStyle w:val="TagStyle"/>
          <w:rtl/>
        </w:rPr>
        <w:t xml:space="preserve"> &lt;&lt; אורח &gt;&gt;</w:t>
      </w:r>
      <w:r w:rsidR="009511F7">
        <w:rPr>
          <w:rtl/>
          <w:lang w:eastAsia="he-IL"/>
        </w:rPr>
        <w:t xml:space="preserve"> </w:t>
      </w:r>
      <w:bookmarkEnd w:id="35"/>
    </w:p>
    <w:p w14:paraId="76D5401C" w14:textId="77777777" w:rsidR="0084334C" w:rsidRDefault="0084334C" w:rsidP="0084334C">
      <w:pPr>
        <w:pStyle w:val="KeepWithNext"/>
        <w:rPr>
          <w:rtl/>
          <w:lang w:eastAsia="he-IL"/>
        </w:rPr>
      </w:pPr>
    </w:p>
    <w:p w14:paraId="6E0957C6" w14:textId="77777777" w:rsidR="0084334C" w:rsidRDefault="0084334C" w:rsidP="0084334C">
      <w:pPr>
        <w:rPr>
          <w:rtl/>
          <w:lang w:eastAsia="he-IL"/>
        </w:rPr>
      </w:pPr>
      <w:r>
        <w:rPr>
          <w:rFonts w:hint="cs"/>
          <w:rtl/>
          <w:lang w:eastAsia="he-IL"/>
        </w:rPr>
        <w:t xml:space="preserve">כן. </w:t>
      </w:r>
    </w:p>
    <w:p w14:paraId="77792C74" w14:textId="77777777" w:rsidR="0084334C" w:rsidRDefault="0084334C" w:rsidP="0084334C">
      <w:pPr>
        <w:rPr>
          <w:rtl/>
          <w:lang w:eastAsia="he-IL"/>
        </w:rPr>
      </w:pPr>
    </w:p>
    <w:p w14:paraId="7EAB6323" w14:textId="77777777" w:rsidR="0084334C" w:rsidRDefault="0084334C" w:rsidP="0084334C">
      <w:pPr>
        <w:pStyle w:val="af9"/>
        <w:keepNext/>
        <w:rPr>
          <w:rtl/>
          <w:lang w:eastAsia="he-IL"/>
        </w:rPr>
      </w:pPr>
      <w:bookmarkStart w:id="36" w:name="ET_guest_בקי_כהן_קשת_43"/>
      <w:r w:rsidRPr="0084334C">
        <w:rPr>
          <w:rStyle w:val="TagStyle"/>
          <w:rtl/>
        </w:rPr>
        <w:t xml:space="preserve"> &lt;&lt; אורח &gt;&gt; </w:t>
      </w:r>
      <w:r>
        <w:rPr>
          <w:rtl/>
          <w:lang w:eastAsia="he-IL"/>
        </w:rPr>
        <w:t>בקי כהן קשת:</w:t>
      </w:r>
      <w:r w:rsidRPr="0084334C">
        <w:rPr>
          <w:rStyle w:val="TagStyle"/>
          <w:rtl/>
        </w:rPr>
        <w:t xml:space="preserve"> &lt;&lt; אורח &gt;&gt;</w:t>
      </w:r>
      <w:r w:rsidR="009511F7">
        <w:rPr>
          <w:rtl/>
          <w:lang w:eastAsia="he-IL"/>
        </w:rPr>
        <w:t xml:space="preserve"> </w:t>
      </w:r>
      <w:bookmarkEnd w:id="36"/>
    </w:p>
    <w:p w14:paraId="10071F71" w14:textId="77777777" w:rsidR="0084334C" w:rsidRDefault="0084334C" w:rsidP="0084334C">
      <w:pPr>
        <w:pStyle w:val="KeepWithNext"/>
        <w:rPr>
          <w:rtl/>
          <w:lang w:eastAsia="he-IL"/>
        </w:rPr>
      </w:pPr>
    </w:p>
    <w:p w14:paraId="7C4DF0EA" w14:textId="77777777" w:rsidR="0084334C" w:rsidRDefault="0084334C" w:rsidP="00626FCC">
      <w:pPr>
        <w:rPr>
          <w:rtl/>
          <w:lang w:eastAsia="he-IL"/>
        </w:rPr>
      </w:pPr>
      <w:r>
        <w:rPr>
          <w:rFonts w:hint="cs"/>
          <w:rtl/>
          <w:lang w:eastAsia="he-IL"/>
        </w:rPr>
        <w:t>לא יותר הגיוני להגיד שזה רק בשיקול הדעת</w:t>
      </w:r>
      <w:r w:rsidR="001C341B">
        <w:rPr>
          <w:rFonts w:hint="cs"/>
          <w:rtl/>
          <w:lang w:eastAsia="he-IL"/>
        </w:rPr>
        <w:t>?</w:t>
      </w:r>
      <w:r>
        <w:rPr>
          <w:rFonts w:hint="cs"/>
          <w:rtl/>
          <w:lang w:eastAsia="he-IL"/>
        </w:rPr>
        <w:t xml:space="preserve"> היות וכל בדיקה שאתם עכשיו </w:t>
      </w:r>
      <w:r w:rsidR="001C341B">
        <w:rPr>
          <w:rFonts w:hint="cs"/>
          <w:rtl/>
          <w:lang w:eastAsia="he-IL"/>
        </w:rPr>
        <w:t>אומרים, לכו תוכיחו. הרי אנחנו מכירים את הסיפורים האלה. זה זוג שהתגרש לפני עשר שנים והיה סכסוך והוא לא העביר את הדירה, ובאיזה תאריך הוא העביר את הדירה ומי מנע את העברת הדירה, באיזה תאריך</w:t>
      </w:r>
      <w:r w:rsidR="00626FCC">
        <w:rPr>
          <w:rFonts w:hint="cs"/>
          <w:rtl/>
          <w:lang w:eastAsia="he-IL"/>
        </w:rPr>
        <w:t>.</w:t>
      </w:r>
      <w:r w:rsidR="001C341B">
        <w:rPr>
          <w:rFonts w:hint="cs"/>
          <w:rtl/>
          <w:lang w:eastAsia="he-IL"/>
        </w:rPr>
        <w:t xml:space="preserve"> זה מחקר שלם. שיקול דעת לתת לכמה שנים, עד שש שנים, דירה, זה נראה הרבה מאוד התעסקות, הרבה מאוד מחקר. לא נשמע שזה בעצם יקל על לתת לאנשים. יש לכם שיקול דעת. אם זה מקרה מובהק שלא רלוונטי, אז אתם יודעים שלא. אם זה מישהו שאומר, הנה תאריך הגירושין, הוא מי</w:t>
      </w:r>
      <w:r w:rsidR="00626FCC">
        <w:rPr>
          <w:rFonts w:hint="cs"/>
          <w:rtl/>
          <w:lang w:eastAsia="he-IL"/>
        </w:rPr>
        <w:t>ום כזה אבל תאריך ההעברה הוא כזה,</w:t>
      </w:r>
      <w:r w:rsidR="001C341B">
        <w:rPr>
          <w:rFonts w:hint="cs"/>
          <w:rtl/>
          <w:lang w:eastAsia="he-IL"/>
        </w:rPr>
        <w:t xml:space="preserve"> </w:t>
      </w:r>
      <w:r w:rsidR="00104F38">
        <w:rPr>
          <w:rFonts w:hint="cs"/>
          <w:rtl/>
          <w:lang w:eastAsia="he-IL"/>
        </w:rPr>
        <w:t>אנחנו</w:t>
      </w:r>
      <w:r w:rsidR="001C341B">
        <w:rPr>
          <w:rFonts w:hint="cs"/>
          <w:rtl/>
          <w:lang w:eastAsia="he-IL"/>
        </w:rPr>
        <w:t xml:space="preserve"> מכירים. זה הסיפורים שאנחנו עוסקים בהם. </w:t>
      </w:r>
    </w:p>
    <w:p w14:paraId="55202A0E" w14:textId="77777777" w:rsidR="001C341B" w:rsidRDefault="001C341B" w:rsidP="0084334C">
      <w:pPr>
        <w:rPr>
          <w:rtl/>
          <w:lang w:eastAsia="he-IL"/>
        </w:rPr>
      </w:pPr>
    </w:p>
    <w:p w14:paraId="4DFA4E66" w14:textId="77777777" w:rsidR="001C341B" w:rsidRDefault="001C341B" w:rsidP="001C341B">
      <w:pPr>
        <w:pStyle w:val="af9"/>
        <w:keepNext/>
        <w:rPr>
          <w:rtl/>
          <w:lang w:eastAsia="he-IL"/>
        </w:rPr>
      </w:pPr>
      <w:bookmarkStart w:id="37" w:name="ET_guest_נועה_מושייף_44"/>
      <w:r w:rsidRPr="001C341B">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C341B">
        <w:rPr>
          <w:rStyle w:val="TagStyle"/>
          <w:rtl/>
        </w:rPr>
        <w:t xml:space="preserve"> &lt;&lt; אורח &gt;&gt;</w:t>
      </w:r>
      <w:r w:rsidR="009511F7">
        <w:rPr>
          <w:rtl/>
          <w:lang w:eastAsia="he-IL"/>
        </w:rPr>
        <w:t xml:space="preserve"> </w:t>
      </w:r>
      <w:bookmarkEnd w:id="37"/>
    </w:p>
    <w:p w14:paraId="169E8DCD" w14:textId="77777777" w:rsidR="001C341B" w:rsidRDefault="001C341B" w:rsidP="001C341B">
      <w:pPr>
        <w:pStyle w:val="KeepWithNext"/>
        <w:rPr>
          <w:rtl/>
          <w:lang w:eastAsia="he-IL"/>
        </w:rPr>
      </w:pPr>
    </w:p>
    <w:p w14:paraId="5BB2B6C8" w14:textId="77777777" w:rsidR="001C341B" w:rsidRDefault="001C341B" w:rsidP="001C341B">
      <w:pPr>
        <w:rPr>
          <w:rtl/>
          <w:lang w:eastAsia="he-IL"/>
        </w:rPr>
      </w:pPr>
      <w:r>
        <w:rPr>
          <w:rFonts w:hint="cs"/>
          <w:rtl/>
          <w:lang w:eastAsia="he-IL"/>
        </w:rPr>
        <w:t>צריך גם לפעמים תנאי סף. בסוף שיקול הדעת צריך להיות גם מתוחם.</w:t>
      </w:r>
    </w:p>
    <w:p w14:paraId="721AF12B" w14:textId="77777777" w:rsidR="001C341B" w:rsidRDefault="001C341B" w:rsidP="001C341B">
      <w:pPr>
        <w:rPr>
          <w:rtl/>
          <w:lang w:eastAsia="he-IL"/>
        </w:rPr>
      </w:pPr>
    </w:p>
    <w:p w14:paraId="0EA2E8A6" w14:textId="77777777" w:rsidR="001C341B" w:rsidRDefault="001C341B" w:rsidP="001C341B">
      <w:pPr>
        <w:pStyle w:val="af6"/>
        <w:keepNext/>
        <w:rPr>
          <w:rtl/>
        </w:rPr>
      </w:pPr>
      <w:bookmarkStart w:id="38" w:name="ET_yor_5069_45"/>
      <w:r w:rsidRPr="001C341B">
        <w:rPr>
          <w:rStyle w:val="TagStyle"/>
          <w:rtl/>
        </w:rPr>
        <w:t xml:space="preserve"> &lt;&lt; יור &gt;&gt; </w:t>
      </w:r>
      <w:r>
        <w:rPr>
          <w:rtl/>
        </w:rPr>
        <w:t>היו"ר יעקב אשר:</w:t>
      </w:r>
      <w:r w:rsidRPr="001C341B">
        <w:rPr>
          <w:rStyle w:val="TagStyle"/>
          <w:rtl/>
        </w:rPr>
        <w:t xml:space="preserve"> &lt;&lt; יור &gt;&gt;</w:t>
      </w:r>
      <w:r w:rsidR="009511F7">
        <w:rPr>
          <w:rtl/>
        </w:rPr>
        <w:t xml:space="preserve"> </w:t>
      </w:r>
      <w:bookmarkEnd w:id="38"/>
    </w:p>
    <w:p w14:paraId="1AC3DCAF" w14:textId="77777777" w:rsidR="001C341B" w:rsidRDefault="001C341B" w:rsidP="001C341B">
      <w:pPr>
        <w:pStyle w:val="KeepWithNext"/>
        <w:rPr>
          <w:rtl/>
          <w:lang w:eastAsia="he-IL"/>
        </w:rPr>
      </w:pPr>
    </w:p>
    <w:p w14:paraId="66F5D7C6" w14:textId="77777777" w:rsidR="001C341B" w:rsidRDefault="001C341B" w:rsidP="001C341B">
      <w:pPr>
        <w:rPr>
          <w:rtl/>
          <w:lang w:eastAsia="he-IL"/>
        </w:rPr>
      </w:pPr>
      <w:r>
        <w:rPr>
          <w:rFonts w:hint="cs"/>
          <w:rtl/>
          <w:lang w:eastAsia="he-IL"/>
        </w:rPr>
        <w:t>אני מקבל את התיקון שלכם.</w:t>
      </w:r>
    </w:p>
    <w:p w14:paraId="0063BB99" w14:textId="77777777" w:rsidR="001C341B" w:rsidRDefault="001C341B" w:rsidP="001C341B">
      <w:pPr>
        <w:rPr>
          <w:rtl/>
          <w:lang w:eastAsia="he-IL"/>
        </w:rPr>
      </w:pPr>
    </w:p>
    <w:p w14:paraId="0D2088F1" w14:textId="77777777" w:rsidR="001C341B" w:rsidRDefault="001C341B" w:rsidP="001C341B">
      <w:pPr>
        <w:pStyle w:val="a4"/>
        <w:keepNext/>
        <w:rPr>
          <w:rtl/>
        </w:rPr>
      </w:pPr>
      <w:bookmarkStart w:id="39" w:name="ET_speaker_לירון_אדלר_מינקה_46"/>
      <w:r w:rsidRPr="001C341B">
        <w:rPr>
          <w:rStyle w:val="TagStyle"/>
          <w:rtl/>
        </w:rPr>
        <w:t xml:space="preserve"> &lt;&lt; דובר &gt;&gt; </w:t>
      </w:r>
      <w:r>
        <w:rPr>
          <w:rtl/>
        </w:rPr>
        <w:t xml:space="preserve">לירון אדלר </w:t>
      </w:r>
      <w:proofErr w:type="spellStart"/>
      <w:r>
        <w:rPr>
          <w:rtl/>
        </w:rPr>
        <w:t>מינקה</w:t>
      </w:r>
      <w:proofErr w:type="spellEnd"/>
      <w:r>
        <w:rPr>
          <w:rtl/>
        </w:rPr>
        <w:t>:</w:t>
      </w:r>
      <w:r w:rsidRPr="001C341B">
        <w:rPr>
          <w:rStyle w:val="TagStyle"/>
          <w:rtl/>
        </w:rPr>
        <w:t xml:space="preserve"> &lt;&lt; דובר &gt;&gt;</w:t>
      </w:r>
      <w:r w:rsidR="009511F7">
        <w:rPr>
          <w:rtl/>
        </w:rPr>
        <w:t xml:space="preserve"> </w:t>
      </w:r>
      <w:bookmarkEnd w:id="39"/>
    </w:p>
    <w:p w14:paraId="34324D69" w14:textId="77777777" w:rsidR="001C341B" w:rsidRDefault="001C341B" w:rsidP="001C341B">
      <w:pPr>
        <w:pStyle w:val="KeepWithNext"/>
        <w:rPr>
          <w:rtl/>
          <w:lang w:eastAsia="he-IL"/>
        </w:rPr>
      </w:pPr>
    </w:p>
    <w:p w14:paraId="08D07E6B" w14:textId="77777777" w:rsidR="001C341B" w:rsidRDefault="001C341B" w:rsidP="001C341B">
      <w:pPr>
        <w:rPr>
          <w:rtl/>
          <w:lang w:eastAsia="he-IL"/>
        </w:rPr>
      </w:pPr>
      <w:r>
        <w:rPr>
          <w:rFonts w:hint="cs"/>
          <w:rtl/>
          <w:lang w:eastAsia="he-IL"/>
        </w:rPr>
        <w:t>שזה ייקבע בכללים שנקבעים לצורך החוק הזה.</w:t>
      </w:r>
    </w:p>
    <w:p w14:paraId="418E8BD3" w14:textId="77777777" w:rsidR="001C341B" w:rsidRDefault="001C341B" w:rsidP="001C341B">
      <w:pPr>
        <w:rPr>
          <w:rtl/>
          <w:lang w:eastAsia="he-IL"/>
        </w:rPr>
      </w:pPr>
    </w:p>
    <w:p w14:paraId="149701A6" w14:textId="77777777" w:rsidR="001C341B" w:rsidRDefault="001C341B" w:rsidP="001C341B">
      <w:pPr>
        <w:pStyle w:val="af6"/>
        <w:keepNext/>
        <w:rPr>
          <w:rtl/>
        </w:rPr>
      </w:pPr>
      <w:bookmarkStart w:id="40" w:name="ET_yor_5069_47"/>
      <w:r w:rsidRPr="001C341B">
        <w:rPr>
          <w:rStyle w:val="TagStyle"/>
          <w:rtl/>
        </w:rPr>
        <w:t xml:space="preserve"> &lt;&lt; יור &gt;&gt; </w:t>
      </w:r>
      <w:r>
        <w:rPr>
          <w:rtl/>
        </w:rPr>
        <w:t>היו"ר יעקב אשר:</w:t>
      </w:r>
      <w:r w:rsidRPr="001C341B">
        <w:rPr>
          <w:rStyle w:val="TagStyle"/>
          <w:rtl/>
        </w:rPr>
        <w:t xml:space="preserve"> &lt;&lt; יור &gt;&gt;</w:t>
      </w:r>
      <w:r w:rsidR="009511F7">
        <w:rPr>
          <w:rtl/>
        </w:rPr>
        <w:t xml:space="preserve"> </w:t>
      </w:r>
      <w:bookmarkEnd w:id="40"/>
    </w:p>
    <w:p w14:paraId="0026ECF7" w14:textId="77777777" w:rsidR="001C341B" w:rsidRDefault="001C341B" w:rsidP="001C341B">
      <w:pPr>
        <w:pStyle w:val="KeepWithNext"/>
        <w:rPr>
          <w:rtl/>
          <w:lang w:eastAsia="he-IL"/>
        </w:rPr>
      </w:pPr>
    </w:p>
    <w:p w14:paraId="705D60EC" w14:textId="77777777" w:rsidR="001C341B" w:rsidRDefault="001C341B" w:rsidP="001C341B">
      <w:pPr>
        <w:rPr>
          <w:rtl/>
          <w:lang w:eastAsia="he-IL"/>
        </w:rPr>
      </w:pPr>
      <w:r>
        <w:rPr>
          <w:rFonts w:hint="cs"/>
          <w:rtl/>
          <w:lang w:eastAsia="he-IL"/>
        </w:rPr>
        <w:t>שזה יהיה כלל לעניין הזה כמו שזה נקבע קודם, אבל זה נקבע לפי הכללים הישנים. אני מבין את הרציונל של המשרד, שהמשרד לא רוצה שיהיה דברים שאין להם את תנאי הסף שלהם. הם בהחלט מבינים שתנאי הסף צריך להיות פה אחר. זה יכול להיות חמש שנים או ארבע שנים. לא נלך על זה לרב, מה שנקרא.</w:t>
      </w:r>
    </w:p>
    <w:p w14:paraId="495C297C" w14:textId="77777777" w:rsidR="001C341B" w:rsidRDefault="001C341B" w:rsidP="001C341B">
      <w:pPr>
        <w:rPr>
          <w:rtl/>
          <w:lang w:eastAsia="he-IL"/>
        </w:rPr>
      </w:pPr>
    </w:p>
    <w:p w14:paraId="6FB0438D" w14:textId="77777777" w:rsidR="001C341B" w:rsidRDefault="001C341B" w:rsidP="001C341B">
      <w:pPr>
        <w:rPr>
          <w:rtl/>
          <w:lang w:eastAsia="he-IL"/>
        </w:rPr>
      </w:pPr>
      <w:r>
        <w:rPr>
          <w:rFonts w:hint="cs"/>
          <w:rtl/>
          <w:lang w:eastAsia="he-IL"/>
        </w:rPr>
        <w:t>כן, הערה נוספת.</w:t>
      </w:r>
    </w:p>
    <w:p w14:paraId="581C5954" w14:textId="77777777" w:rsidR="001C341B" w:rsidRDefault="001C341B" w:rsidP="001C341B">
      <w:pPr>
        <w:rPr>
          <w:rtl/>
          <w:lang w:eastAsia="he-IL"/>
        </w:rPr>
      </w:pPr>
    </w:p>
    <w:p w14:paraId="529BD4F0" w14:textId="77777777" w:rsidR="001C341B" w:rsidRDefault="001C341B" w:rsidP="001C341B">
      <w:pPr>
        <w:pStyle w:val="af9"/>
        <w:keepNext/>
        <w:rPr>
          <w:rtl/>
          <w:lang w:eastAsia="he-IL"/>
        </w:rPr>
      </w:pPr>
      <w:bookmarkStart w:id="41" w:name="ET_guest_בקי_כהן_קשת_48"/>
      <w:r w:rsidRPr="001C341B">
        <w:rPr>
          <w:rStyle w:val="TagStyle"/>
          <w:rtl/>
        </w:rPr>
        <w:t xml:space="preserve"> &lt;&lt; אורח &gt;&gt; </w:t>
      </w:r>
      <w:r>
        <w:rPr>
          <w:rtl/>
          <w:lang w:eastAsia="he-IL"/>
        </w:rPr>
        <w:t>בקי כהן קשת:</w:t>
      </w:r>
      <w:r w:rsidRPr="001C341B">
        <w:rPr>
          <w:rStyle w:val="TagStyle"/>
          <w:rtl/>
        </w:rPr>
        <w:t xml:space="preserve"> &lt;&lt; אורח &gt;&gt;</w:t>
      </w:r>
      <w:r w:rsidR="009511F7">
        <w:rPr>
          <w:rtl/>
          <w:lang w:eastAsia="he-IL"/>
        </w:rPr>
        <w:t xml:space="preserve"> </w:t>
      </w:r>
      <w:bookmarkEnd w:id="41"/>
    </w:p>
    <w:p w14:paraId="3F44EAD5" w14:textId="77777777" w:rsidR="001C341B" w:rsidRDefault="001C341B" w:rsidP="001C341B">
      <w:pPr>
        <w:pStyle w:val="KeepWithNext"/>
        <w:rPr>
          <w:rtl/>
          <w:lang w:eastAsia="he-IL"/>
        </w:rPr>
      </w:pPr>
    </w:p>
    <w:p w14:paraId="51F1B995" w14:textId="77777777" w:rsidR="001C341B" w:rsidRDefault="001C341B" w:rsidP="00A576B5">
      <w:pPr>
        <w:rPr>
          <w:rtl/>
          <w:lang w:eastAsia="he-IL"/>
        </w:rPr>
      </w:pPr>
      <w:r w:rsidRPr="00626FCC">
        <w:rPr>
          <w:rFonts w:hint="cs"/>
          <w:rtl/>
          <w:lang w:eastAsia="he-IL"/>
        </w:rPr>
        <w:t xml:space="preserve">עוד שתי הערות. </w:t>
      </w:r>
      <w:r w:rsidR="0031667F" w:rsidRPr="00626FCC">
        <w:rPr>
          <w:rFonts w:hint="cs"/>
          <w:rtl/>
          <w:lang w:eastAsia="he-IL"/>
        </w:rPr>
        <w:t>אחד כללית מהפעם הקודמת שהייעוץ המשפטי אמר שיבדוק ושנעשה איזושהי הבהרה פה.</w:t>
      </w:r>
      <w:r w:rsidR="00A576B5" w:rsidRPr="00626FCC">
        <w:rPr>
          <w:rFonts w:hint="cs"/>
          <w:rtl/>
          <w:lang w:eastAsia="he-IL"/>
        </w:rPr>
        <w:t xml:space="preserve"> יש בג"ץ תלוי ועומד ודנים בשאלה האם ועדת חריגים, הגיוני להגביל אותה לתנאים המאוד נוקשים שיחסית לאחרונה נקבעו בהן, והאם </w:t>
      </w:r>
      <w:r w:rsidR="00104F38" w:rsidRPr="00626FCC">
        <w:rPr>
          <w:rFonts w:hint="cs"/>
          <w:rtl/>
          <w:lang w:eastAsia="he-IL"/>
        </w:rPr>
        <w:t>אנחנו</w:t>
      </w:r>
      <w:r w:rsidR="00A576B5" w:rsidRPr="00626FCC">
        <w:rPr>
          <w:rFonts w:hint="cs"/>
          <w:rtl/>
          <w:lang w:eastAsia="he-IL"/>
        </w:rPr>
        <w:t xml:space="preserve"> בעצם בחוק הזה מנסים, הם בעצם אומרים, כן, הנה זה דוגמה מובהקת לכך או זה אמירה מובהקת שמכאן שאפילו מצב כל כך חריג של חטופים ולא עלינו אנשים </w:t>
      </w:r>
      <w:r w:rsidR="00A576B5">
        <w:rPr>
          <w:rFonts w:hint="cs"/>
          <w:rtl/>
          <w:lang w:eastAsia="he-IL"/>
        </w:rPr>
        <w:t>שנהרגו במלחמה</w:t>
      </w:r>
      <w:r w:rsidR="00E97388">
        <w:rPr>
          <w:rFonts w:hint="cs"/>
          <w:rtl/>
          <w:lang w:eastAsia="he-IL"/>
        </w:rPr>
        <w:t>,</w:t>
      </w:r>
      <w:r w:rsidR="00A576B5">
        <w:rPr>
          <w:rFonts w:hint="cs"/>
          <w:rtl/>
          <w:lang w:eastAsia="he-IL"/>
        </w:rPr>
        <w:t xml:space="preserve"> לא יכולים להיכנס בוועדת חריגים רגילה, אז איך זה מתכתב עם זה - - -</w:t>
      </w:r>
    </w:p>
    <w:p w14:paraId="4169588E" w14:textId="77777777" w:rsidR="00A576B5" w:rsidRDefault="00A576B5" w:rsidP="00A576B5">
      <w:pPr>
        <w:rPr>
          <w:rtl/>
          <w:lang w:eastAsia="he-IL"/>
        </w:rPr>
      </w:pPr>
    </w:p>
    <w:p w14:paraId="017707BF" w14:textId="77777777" w:rsidR="00A576B5" w:rsidRDefault="00A576B5" w:rsidP="00A576B5">
      <w:pPr>
        <w:pStyle w:val="af6"/>
        <w:keepNext/>
        <w:rPr>
          <w:rtl/>
        </w:rPr>
      </w:pPr>
      <w:bookmarkStart w:id="42" w:name="ET_yor_5069_49"/>
      <w:r w:rsidRPr="00A576B5">
        <w:rPr>
          <w:rStyle w:val="TagStyle"/>
          <w:rtl/>
        </w:rPr>
        <w:t xml:space="preserve"> &lt;&lt; יור &gt;&gt; </w:t>
      </w:r>
      <w:r>
        <w:rPr>
          <w:rtl/>
        </w:rPr>
        <w:t>היו"ר יעקב אשר:</w:t>
      </w:r>
      <w:r w:rsidRPr="00A576B5">
        <w:rPr>
          <w:rStyle w:val="TagStyle"/>
          <w:rtl/>
        </w:rPr>
        <w:t xml:space="preserve"> &lt;&lt; יור &gt;&gt;</w:t>
      </w:r>
      <w:r w:rsidR="009511F7">
        <w:rPr>
          <w:rtl/>
        </w:rPr>
        <w:t xml:space="preserve"> </w:t>
      </w:r>
      <w:bookmarkEnd w:id="42"/>
    </w:p>
    <w:p w14:paraId="4E70DACA" w14:textId="77777777" w:rsidR="00A576B5" w:rsidRDefault="00A576B5" w:rsidP="00A576B5">
      <w:pPr>
        <w:pStyle w:val="KeepWithNext"/>
        <w:rPr>
          <w:rtl/>
          <w:lang w:eastAsia="he-IL"/>
        </w:rPr>
      </w:pPr>
    </w:p>
    <w:p w14:paraId="5A865E42" w14:textId="77777777" w:rsidR="00A576B5" w:rsidRDefault="00A576B5" w:rsidP="00A576B5">
      <w:pPr>
        <w:rPr>
          <w:rtl/>
          <w:lang w:eastAsia="he-IL"/>
        </w:rPr>
      </w:pPr>
      <w:r>
        <w:rPr>
          <w:rFonts w:hint="cs"/>
          <w:rtl/>
          <w:lang w:eastAsia="he-IL"/>
        </w:rPr>
        <w:t>לא הבנתי.</w:t>
      </w:r>
    </w:p>
    <w:p w14:paraId="6FDAFE56" w14:textId="77777777" w:rsidR="00A576B5" w:rsidRDefault="00A576B5" w:rsidP="00A576B5">
      <w:pPr>
        <w:rPr>
          <w:rtl/>
          <w:lang w:eastAsia="he-IL"/>
        </w:rPr>
      </w:pPr>
    </w:p>
    <w:p w14:paraId="3F5C2CD1" w14:textId="77777777" w:rsidR="00A576B5" w:rsidRDefault="00A576B5" w:rsidP="00A576B5">
      <w:pPr>
        <w:pStyle w:val="a4"/>
        <w:keepNext/>
        <w:rPr>
          <w:rtl/>
        </w:rPr>
      </w:pPr>
      <w:bookmarkStart w:id="43" w:name="ET_speaker_לירון_אדלר_מינקה_50"/>
      <w:r w:rsidRPr="00A576B5">
        <w:rPr>
          <w:rStyle w:val="TagStyle"/>
          <w:rtl/>
        </w:rPr>
        <w:t xml:space="preserve"> &lt;&lt; דובר &gt;&gt; </w:t>
      </w:r>
      <w:r>
        <w:rPr>
          <w:rtl/>
        </w:rPr>
        <w:t xml:space="preserve">לירון אדלר </w:t>
      </w:r>
      <w:proofErr w:type="spellStart"/>
      <w:r>
        <w:rPr>
          <w:rtl/>
        </w:rPr>
        <w:t>מינקה</w:t>
      </w:r>
      <w:proofErr w:type="spellEnd"/>
      <w:r>
        <w:rPr>
          <w:rtl/>
        </w:rPr>
        <w:t>:</w:t>
      </w:r>
      <w:r w:rsidRPr="00A576B5">
        <w:rPr>
          <w:rStyle w:val="TagStyle"/>
          <w:rtl/>
        </w:rPr>
        <w:t xml:space="preserve"> &lt;&lt; דובר &gt;&gt;</w:t>
      </w:r>
      <w:r w:rsidR="009511F7">
        <w:rPr>
          <w:rtl/>
        </w:rPr>
        <w:t xml:space="preserve"> </w:t>
      </w:r>
      <w:bookmarkEnd w:id="43"/>
    </w:p>
    <w:p w14:paraId="4E302644" w14:textId="77777777" w:rsidR="00A576B5" w:rsidRDefault="00A576B5" w:rsidP="00A576B5">
      <w:pPr>
        <w:pStyle w:val="KeepWithNext"/>
        <w:rPr>
          <w:rtl/>
          <w:lang w:eastAsia="he-IL"/>
        </w:rPr>
      </w:pPr>
    </w:p>
    <w:p w14:paraId="2838DE77" w14:textId="77777777" w:rsidR="00A576B5" w:rsidRDefault="00A576B5" w:rsidP="00A576B5">
      <w:pPr>
        <w:rPr>
          <w:rtl/>
          <w:lang w:eastAsia="he-IL"/>
        </w:rPr>
      </w:pPr>
      <w:r>
        <w:rPr>
          <w:rFonts w:hint="cs"/>
          <w:rtl/>
          <w:lang w:eastAsia="he-IL"/>
        </w:rPr>
        <w:t>השאלה הייתה גם בפעם הקודמת ואי אפשר היה לפתור את המצב בכללים חדשים שייקבעו בוועדת החריגים שפועלת לפי החוק באופן כללי.</w:t>
      </w:r>
    </w:p>
    <w:p w14:paraId="28BB33F4" w14:textId="77777777" w:rsidR="00A576B5" w:rsidRDefault="00A576B5" w:rsidP="00A576B5">
      <w:pPr>
        <w:rPr>
          <w:rtl/>
          <w:lang w:eastAsia="he-IL"/>
        </w:rPr>
      </w:pPr>
    </w:p>
    <w:p w14:paraId="30C4DE60" w14:textId="77777777" w:rsidR="00A576B5" w:rsidRDefault="00A576B5" w:rsidP="00A576B5">
      <w:pPr>
        <w:pStyle w:val="af6"/>
        <w:keepNext/>
        <w:rPr>
          <w:rtl/>
        </w:rPr>
      </w:pPr>
      <w:bookmarkStart w:id="44" w:name="ET_yor_5069_51"/>
      <w:r w:rsidRPr="00A576B5">
        <w:rPr>
          <w:rStyle w:val="TagStyle"/>
          <w:rtl/>
        </w:rPr>
        <w:lastRenderedPageBreak/>
        <w:t xml:space="preserve"> &lt;&lt; יור &gt;&gt; </w:t>
      </w:r>
      <w:r>
        <w:rPr>
          <w:rtl/>
        </w:rPr>
        <w:t>היו"ר יעקב אשר:</w:t>
      </w:r>
      <w:r w:rsidRPr="00A576B5">
        <w:rPr>
          <w:rStyle w:val="TagStyle"/>
          <w:rtl/>
        </w:rPr>
        <w:t xml:space="preserve"> &lt;&lt; יור &gt;&gt;</w:t>
      </w:r>
      <w:r w:rsidR="009511F7">
        <w:rPr>
          <w:rtl/>
        </w:rPr>
        <w:t xml:space="preserve"> </w:t>
      </w:r>
      <w:bookmarkEnd w:id="44"/>
    </w:p>
    <w:p w14:paraId="0B93CE56" w14:textId="77777777" w:rsidR="00A576B5" w:rsidRDefault="00A576B5" w:rsidP="00A576B5">
      <w:pPr>
        <w:pStyle w:val="KeepWithNext"/>
        <w:rPr>
          <w:rtl/>
          <w:lang w:eastAsia="he-IL"/>
        </w:rPr>
      </w:pPr>
    </w:p>
    <w:p w14:paraId="405F7B54" w14:textId="77777777" w:rsidR="00A576B5" w:rsidRDefault="00A576B5" w:rsidP="00A576B5">
      <w:pPr>
        <w:rPr>
          <w:rtl/>
          <w:lang w:eastAsia="he-IL"/>
        </w:rPr>
      </w:pPr>
      <w:r>
        <w:rPr>
          <w:rFonts w:hint="cs"/>
          <w:rtl/>
          <w:lang w:eastAsia="he-IL"/>
        </w:rPr>
        <w:t>ואז זה גם לא יהיה רק למלחמה הזאת.</w:t>
      </w:r>
    </w:p>
    <w:p w14:paraId="2A0B274C" w14:textId="77777777" w:rsidR="00A576B5" w:rsidRDefault="00A576B5" w:rsidP="00A576B5">
      <w:pPr>
        <w:rPr>
          <w:rtl/>
          <w:lang w:eastAsia="he-IL"/>
        </w:rPr>
      </w:pPr>
    </w:p>
    <w:p w14:paraId="08EF6A07" w14:textId="77777777" w:rsidR="00A576B5" w:rsidRDefault="00A576B5" w:rsidP="00A576B5">
      <w:pPr>
        <w:pStyle w:val="a4"/>
        <w:keepNext/>
        <w:rPr>
          <w:rtl/>
        </w:rPr>
      </w:pPr>
      <w:bookmarkStart w:id="45" w:name="ET_speaker_לירון_אדלר_מינקה_52"/>
      <w:r w:rsidRPr="00A576B5">
        <w:rPr>
          <w:rStyle w:val="TagStyle"/>
          <w:rtl/>
        </w:rPr>
        <w:t xml:space="preserve"> &lt;&lt; דובר &gt;&gt; </w:t>
      </w:r>
      <w:r>
        <w:rPr>
          <w:rtl/>
        </w:rPr>
        <w:t xml:space="preserve">לירון אדלר </w:t>
      </w:r>
      <w:proofErr w:type="spellStart"/>
      <w:r>
        <w:rPr>
          <w:rtl/>
        </w:rPr>
        <w:t>מינקה</w:t>
      </w:r>
      <w:proofErr w:type="spellEnd"/>
      <w:r>
        <w:rPr>
          <w:rtl/>
        </w:rPr>
        <w:t>:</w:t>
      </w:r>
      <w:r w:rsidRPr="00A576B5">
        <w:rPr>
          <w:rStyle w:val="TagStyle"/>
          <w:rtl/>
        </w:rPr>
        <w:t xml:space="preserve"> &lt;&lt; דובר &gt;&gt;</w:t>
      </w:r>
      <w:r w:rsidR="009511F7">
        <w:rPr>
          <w:rtl/>
        </w:rPr>
        <w:t xml:space="preserve"> </w:t>
      </w:r>
      <w:bookmarkEnd w:id="45"/>
    </w:p>
    <w:p w14:paraId="63C332BB" w14:textId="77777777" w:rsidR="00A576B5" w:rsidRDefault="00A576B5" w:rsidP="00A576B5">
      <w:pPr>
        <w:pStyle w:val="KeepWithNext"/>
        <w:rPr>
          <w:rtl/>
          <w:lang w:eastAsia="he-IL"/>
        </w:rPr>
      </w:pPr>
    </w:p>
    <w:p w14:paraId="527E25DF" w14:textId="77777777" w:rsidR="00A576B5" w:rsidRDefault="00A576B5" w:rsidP="00A576B5">
      <w:pPr>
        <w:rPr>
          <w:rtl/>
          <w:lang w:eastAsia="he-IL"/>
        </w:rPr>
      </w:pPr>
      <w:r>
        <w:rPr>
          <w:rFonts w:hint="cs"/>
          <w:rtl/>
          <w:lang w:eastAsia="he-IL"/>
        </w:rPr>
        <w:t xml:space="preserve">כפי שהסברנו גם למשרד השיכון, גם ועדת החריגים היא בסוף פועלת במסגרת החוק ובמסגרת הדברים שכתובים שם. יש תנאי זכאות שכתובים בחוק לגבי דייר ממשיך. </w:t>
      </w:r>
    </w:p>
    <w:p w14:paraId="4C7FB21B" w14:textId="77777777" w:rsidR="00A576B5" w:rsidRDefault="00A576B5" w:rsidP="00A576B5">
      <w:pPr>
        <w:rPr>
          <w:rtl/>
          <w:lang w:eastAsia="he-IL"/>
        </w:rPr>
      </w:pPr>
    </w:p>
    <w:p w14:paraId="59E08455" w14:textId="77777777" w:rsidR="00A576B5" w:rsidRDefault="00A576B5" w:rsidP="00A576B5">
      <w:pPr>
        <w:pStyle w:val="af9"/>
        <w:keepNext/>
        <w:rPr>
          <w:rtl/>
          <w:lang w:eastAsia="he-IL"/>
        </w:rPr>
      </w:pPr>
      <w:bookmarkStart w:id="46" w:name="ET_guest_בקי_כהן_קשת_53"/>
      <w:r w:rsidRPr="00A576B5">
        <w:rPr>
          <w:rStyle w:val="TagStyle"/>
          <w:rtl/>
        </w:rPr>
        <w:t xml:space="preserve"> &lt;&lt; אורח &gt;&gt; </w:t>
      </w:r>
      <w:r>
        <w:rPr>
          <w:rtl/>
          <w:lang w:eastAsia="he-IL"/>
        </w:rPr>
        <w:t>בקי כהן קשת:</w:t>
      </w:r>
      <w:r w:rsidRPr="00A576B5">
        <w:rPr>
          <w:rStyle w:val="TagStyle"/>
          <w:rtl/>
        </w:rPr>
        <w:t xml:space="preserve"> &lt;&lt; אורח &gt;&gt;</w:t>
      </w:r>
      <w:r w:rsidR="009511F7">
        <w:rPr>
          <w:rtl/>
          <w:lang w:eastAsia="he-IL"/>
        </w:rPr>
        <w:t xml:space="preserve"> </w:t>
      </w:r>
      <w:bookmarkEnd w:id="46"/>
    </w:p>
    <w:p w14:paraId="15419882" w14:textId="77777777" w:rsidR="00A576B5" w:rsidRDefault="00A576B5" w:rsidP="00A576B5">
      <w:pPr>
        <w:pStyle w:val="KeepWithNext"/>
        <w:rPr>
          <w:rtl/>
          <w:lang w:eastAsia="he-IL"/>
        </w:rPr>
      </w:pPr>
    </w:p>
    <w:p w14:paraId="10846EB9" w14:textId="77777777" w:rsidR="00E97388" w:rsidRDefault="00A576B5" w:rsidP="00E97388">
      <w:pPr>
        <w:rPr>
          <w:rtl/>
          <w:lang w:eastAsia="he-IL"/>
        </w:rPr>
      </w:pPr>
      <w:r>
        <w:rPr>
          <w:rFonts w:hint="cs"/>
          <w:rtl/>
          <w:lang w:eastAsia="he-IL"/>
        </w:rPr>
        <w:t>לא דייר ממשיך.</w:t>
      </w:r>
      <w:r w:rsidR="00E97388">
        <w:rPr>
          <w:rFonts w:hint="cs"/>
          <w:rtl/>
          <w:lang w:eastAsia="he-IL"/>
        </w:rPr>
        <w:t xml:space="preserve"> זכות שכירות. </w:t>
      </w:r>
      <w:r w:rsidR="00104F38">
        <w:rPr>
          <w:rFonts w:hint="cs"/>
          <w:rtl/>
          <w:lang w:eastAsia="he-IL"/>
        </w:rPr>
        <w:t>אנחנו</w:t>
      </w:r>
      <w:r w:rsidR="00E97388">
        <w:rPr>
          <w:rFonts w:hint="cs"/>
          <w:rtl/>
          <w:lang w:eastAsia="he-IL"/>
        </w:rPr>
        <w:t xml:space="preserve"> מדברים פה על כמה שנים של שכירות. </w:t>
      </w:r>
    </w:p>
    <w:p w14:paraId="43986B3A" w14:textId="77777777" w:rsidR="00E97388" w:rsidRDefault="00E97388" w:rsidP="00E97388">
      <w:pPr>
        <w:rPr>
          <w:rtl/>
          <w:lang w:eastAsia="he-IL"/>
        </w:rPr>
      </w:pPr>
    </w:p>
    <w:p w14:paraId="49565681" w14:textId="77777777" w:rsidR="00E97388" w:rsidRDefault="00E97388" w:rsidP="00E97388">
      <w:pPr>
        <w:pStyle w:val="a4"/>
        <w:keepNext/>
        <w:rPr>
          <w:rtl/>
        </w:rPr>
      </w:pPr>
      <w:bookmarkStart w:id="47" w:name="ET_speaker_לירון_אדלר_מינקה_54"/>
      <w:r w:rsidRPr="00E97388">
        <w:rPr>
          <w:rStyle w:val="TagStyle"/>
          <w:rtl/>
        </w:rPr>
        <w:t xml:space="preserve"> &lt;&lt; דובר &gt;&gt; </w:t>
      </w:r>
      <w:r>
        <w:rPr>
          <w:rtl/>
        </w:rPr>
        <w:t xml:space="preserve">לירון אדלר </w:t>
      </w:r>
      <w:proofErr w:type="spellStart"/>
      <w:r>
        <w:rPr>
          <w:rtl/>
        </w:rPr>
        <w:t>מינקה</w:t>
      </w:r>
      <w:proofErr w:type="spellEnd"/>
      <w:r>
        <w:rPr>
          <w:rtl/>
        </w:rPr>
        <w:t>:</w:t>
      </w:r>
      <w:r w:rsidRPr="00E97388">
        <w:rPr>
          <w:rStyle w:val="TagStyle"/>
          <w:rtl/>
        </w:rPr>
        <w:t xml:space="preserve"> &lt;&lt; דובר &gt;&gt;</w:t>
      </w:r>
      <w:r w:rsidR="009511F7">
        <w:rPr>
          <w:rtl/>
        </w:rPr>
        <w:t xml:space="preserve"> </w:t>
      </w:r>
      <w:bookmarkEnd w:id="47"/>
    </w:p>
    <w:p w14:paraId="104162D1" w14:textId="77777777" w:rsidR="00E97388" w:rsidRDefault="00E97388" w:rsidP="00E97388">
      <w:pPr>
        <w:pStyle w:val="KeepWithNext"/>
        <w:rPr>
          <w:rtl/>
          <w:lang w:eastAsia="he-IL"/>
        </w:rPr>
      </w:pPr>
    </w:p>
    <w:p w14:paraId="37789822" w14:textId="77777777" w:rsidR="00E97388" w:rsidRDefault="00E97388" w:rsidP="00E97388">
      <w:pPr>
        <w:rPr>
          <w:rtl/>
          <w:lang w:eastAsia="he-IL"/>
        </w:rPr>
      </w:pPr>
      <w:r>
        <w:rPr>
          <w:rFonts w:hint="cs"/>
          <w:rtl/>
          <w:lang w:eastAsia="he-IL"/>
        </w:rPr>
        <w:t>בכל אופן החוק הזה כן קובע בסעיף 2(א) שזה בלי לגרוע מהוראות חוק זכו</w:t>
      </w:r>
      <w:r w:rsidR="00780AD8">
        <w:rPr>
          <w:rFonts w:hint="cs"/>
          <w:rtl/>
          <w:lang w:eastAsia="he-IL"/>
        </w:rPr>
        <w:t>יות הדייר בדיור הציבורי. להבנתי</w:t>
      </w:r>
      <w:r>
        <w:rPr>
          <w:rFonts w:hint="cs"/>
          <w:rtl/>
          <w:lang w:eastAsia="he-IL"/>
        </w:rPr>
        <w:t xml:space="preserve"> אם אדם יכול להגיע דרך זכאות שהוא זכאי לה מכוח חוק הזכויות בדייר הציבורי, יכול להגיע לוועדת החריגים, החוק הזה לא ימנע ממנו. החוק הזה ראה את חוק דייר ממשיך הקיים והיה צורך להתגבר בחוק על ההוראות שקיימות בחוק הדייר ממשיך הקיים. אני חושבת שזה בסדר. ברגע שכתבנו שזה בלי לגרוע מהוראות החוק - - - </w:t>
      </w:r>
    </w:p>
    <w:p w14:paraId="287130A3" w14:textId="77777777" w:rsidR="00E97388" w:rsidRDefault="00E97388" w:rsidP="00E97388">
      <w:pPr>
        <w:rPr>
          <w:rtl/>
          <w:lang w:eastAsia="he-IL"/>
        </w:rPr>
      </w:pPr>
    </w:p>
    <w:p w14:paraId="1963A05A" w14:textId="77777777" w:rsidR="00E97388" w:rsidRDefault="00E97388" w:rsidP="00E97388">
      <w:pPr>
        <w:pStyle w:val="af6"/>
        <w:keepNext/>
        <w:rPr>
          <w:rtl/>
        </w:rPr>
      </w:pPr>
      <w:bookmarkStart w:id="48" w:name="ET_yor_5069_55"/>
      <w:r w:rsidRPr="00E97388">
        <w:rPr>
          <w:rStyle w:val="TagStyle"/>
          <w:rtl/>
        </w:rPr>
        <w:t xml:space="preserve"> &lt;&lt; יור &gt;&gt; </w:t>
      </w:r>
      <w:r>
        <w:rPr>
          <w:rtl/>
        </w:rPr>
        <w:t>היו"ר יעקב אשר:</w:t>
      </w:r>
      <w:r w:rsidRPr="00E97388">
        <w:rPr>
          <w:rStyle w:val="TagStyle"/>
          <w:rtl/>
        </w:rPr>
        <w:t xml:space="preserve"> &lt;&lt; יור &gt;&gt;</w:t>
      </w:r>
      <w:r w:rsidR="009511F7">
        <w:rPr>
          <w:rtl/>
        </w:rPr>
        <w:t xml:space="preserve"> </w:t>
      </w:r>
      <w:bookmarkEnd w:id="48"/>
    </w:p>
    <w:p w14:paraId="1E0B6CF2" w14:textId="77777777" w:rsidR="00E97388" w:rsidRDefault="00E97388" w:rsidP="00E97388">
      <w:pPr>
        <w:pStyle w:val="KeepWithNext"/>
        <w:rPr>
          <w:rtl/>
          <w:lang w:eastAsia="he-IL"/>
        </w:rPr>
      </w:pPr>
    </w:p>
    <w:p w14:paraId="375F47FF" w14:textId="77777777" w:rsidR="00E97388" w:rsidRDefault="00E97388" w:rsidP="00E97388">
      <w:pPr>
        <w:rPr>
          <w:rtl/>
          <w:lang w:eastAsia="he-IL"/>
        </w:rPr>
      </w:pPr>
      <w:r>
        <w:rPr>
          <w:rFonts w:hint="cs"/>
          <w:rtl/>
          <w:lang w:eastAsia="he-IL"/>
        </w:rPr>
        <w:t>בבקשה, הערה אחרונה.</w:t>
      </w:r>
    </w:p>
    <w:p w14:paraId="5D59D16F" w14:textId="77777777" w:rsidR="00E97388" w:rsidRDefault="00E97388" w:rsidP="00E97388">
      <w:pPr>
        <w:rPr>
          <w:rtl/>
          <w:lang w:eastAsia="he-IL"/>
        </w:rPr>
      </w:pPr>
    </w:p>
    <w:p w14:paraId="59C47A52" w14:textId="77777777" w:rsidR="00E97388" w:rsidRDefault="00E97388" w:rsidP="00E97388">
      <w:pPr>
        <w:pStyle w:val="af9"/>
        <w:keepNext/>
        <w:rPr>
          <w:rtl/>
          <w:lang w:eastAsia="he-IL"/>
        </w:rPr>
      </w:pPr>
      <w:bookmarkStart w:id="49" w:name="ET_guest_בקי_כהן_קשת_56"/>
      <w:r w:rsidRPr="00E97388">
        <w:rPr>
          <w:rStyle w:val="TagStyle"/>
          <w:rtl/>
        </w:rPr>
        <w:t xml:space="preserve"> &lt;&lt; אורח &gt;&gt; </w:t>
      </w:r>
      <w:r>
        <w:rPr>
          <w:rtl/>
          <w:lang w:eastAsia="he-IL"/>
        </w:rPr>
        <w:t>בקי כהן קשת:</w:t>
      </w:r>
      <w:r w:rsidRPr="00E97388">
        <w:rPr>
          <w:rStyle w:val="TagStyle"/>
          <w:rtl/>
        </w:rPr>
        <w:t xml:space="preserve"> &lt;&lt; אורח &gt;&gt;</w:t>
      </w:r>
      <w:r w:rsidR="009511F7">
        <w:rPr>
          <w:rtl/>
          <w:lang w:eastAsia="he-IL"/>
        </w:rPr>
        <w:t xml:space="preserve"> </w:t>
      </w:r>
      <w:bookmarkEnd w:id="49"/>
    </w:p>
    <w:p w14:paraId="61958450" w14:textId="77777777" w:rsidR="00E97388" w:rsidRDefault="00E97388" w:rsidP="00E97388">
      <w:pPr>
        <w:pStyle w:val="KeepWithNext"/>
        <w:rPr>
          <w:rtl/>
          <w:lang w:eastAsia="he-IL"/>
        </w:rPr>
      </w:pPr>
    </w:p>
    <w:p w14:paraId="4001D9D0" w14:textId="77777777" w:rsidR="00E97388" w:rsidRDefault="00E97388" w:rsidP="00E97388">
      <w:pPr>
        <w:rPr>
          <w:rtl/>
          <w:lang w:eastAsia="he-IL"/>
        </w:rPr>
      </w:pPr>
      <w:r>
        <w:rPr>
          <w:rFonts w:hint="cs"/>
          <w:rtl/>
          <w:lang w:eastAsia="he-IL"/>
        </w:rPr>
        <w:t>מבחינתכם אין בחוק הזה לקבוע עמדה לגבי ועדת חריגים שלא יכולה לדון בעיקרון?</w:t>
      </w:r>
    </w:p>
    <w:p w14:paraId="220DD7DB" w14:textId="77777777" w:rsidR="00E97388" w:rsidRDefault="00E97388" w:rsidP="00E97388">
      <w:pPr>
        <w:rPr>
          <w:rtl/>
          <w:lang w:eastAsia="he-IL"/>
        </w:rPr>
      </w:pPr>
    </w:p>
    <w:p w14:paraId="081EB77E" w14:textId="77777777" w:rsidR="00E97388" w:rsidRDefault="00E97388" w:rsidP="00E97388">
      <w:pPr>
        <w:pStyle w:val="af6"/>
        <w:keepNext/>
        <w:rPr>
          <w:rtl/>
        </w:rPr>
      </w:pPr>
      <w:bookmarkStart w:id="50" w:name="ET_yor_5069_57"/>
      <w:r w:rsidRPr="00E97388">
        <w:rPr>
          <w:rStyle w:val="TagStyle"/>
          <w:rtl/>
        </w:rPr>
        <w:t xml:space="preserve"> &lt;&lt; יור &gt;&gt; </w:t>
      </w:r>
      <w:r>
        <w:rPr>
          <w:rtl/>
        </w:rPr>
        <w:t>היו"ר יעקב אשר:</w:t>
      </w:r>
      <w:r w:rsidRPr="00E97388">
        <w:rPr>
          <w:rStyle w:val="TagStyle"/>
          <w:rtl/>
        </w:rPr>
        <w:t xml:space="preserve"> &lt;&lt; יור &gt;&gt;</w:t>
      </w:r>
      <w:r w:rsidR="009511F7">
        <w:rPr>
          <w:rtl/>
        </w:rPr>
        <w:t xml:space="preserve"> </w:t>
      </w:r>
      <w:bookmarkEnd w:id="50"/>
    </w:p>
    <w:p w14:paraId="1D720277" w14:textId="77777777" w:rsidR="00E97388" w:rsidRDefault="00E97388" w:rsidP="00E97388">
      <w:pPr>
        <w:pStyle w:val="KeepWithNext"/>
        <w:rPr>
          <w:rtl/>
          <w:lang w:eastAsia="he-IL"/>
        </w:rPr>
      </w:pPr>
    </w:p>
    <w:p w14:paraId="39D550B8" w14:textId="77777777" w:rsidR="00E97388" w:rsidRDefault="00E97388" w:rsidP="00E97388">
      <w:pPr>
        <w:rPr>
          <w:rtl/>
          <w:lang w:eastAsia="he-IL"/>
        </w:rPr>
      </w:pPr>
      <w:r>
        <w:rPr>
          <w:rFonts w:hint="cs"/>
          <w:rtl/>
          <w:lang w:eastAsia="he-IL"/>
        </w:rPr>
        <w:t>באופן כללי?</w:t>
      </w:r>
    </w:p>
    <w:p w14:paraId="4786733E" w14:textId="77777777" w:rsidR="00E97388" w:rsidRDefault="00E97388" w:rsidP="00E97388">
      <w:pPr>
        <w:rPr>
          <w:rtl/>
          <w:lang w:eastAsia="he-IL"/>
        </w:rPr>
      </w:pPr>
    </w:p>
    <w:p w14:paraId="0BFFE78B" w14:textId="77777777" w:rsidR="00E97388" w:rsidRDefault="009511F7" w:rsidP="00E97388">
      <w:pPr>
        <w:pStyle w:val="af9"/>
        <w:keepNext/>
        <w:rPr>
          <w:rtl/>
          <w:lang w:eastAsia="he-IL"/>
        </w:rPr>
      </w:pPr>
      <w:bookmarkStart w:id="51" w:name="ET_guest_בקי_כהן_קשת_58"/>
      <w:r>
        <w:rPr>
          <w:rStyle w:val="TagStyle"/>
          <w:rFonts w:hint="cs"/>
          <w:rtl/>
        </w:rPr>
        <w:t xml:space="preserve"> </w:t>
      </w:r>
      <w:r w:rsidR="00E97388" w:rsidRPr="00E97388">
        <w:rPr>
          <w:rStyle w:val="TagStyle"/>
          <w:rtl/>
        </w:rPr>
        <w:t xml:space="preserve">&lt;&lt; אורח &gt;&gt; </w:t>
      </w:r>
      <w:r w:rsidR="00E97388">
        <w:rPr>
          <w:rtl/>
          <w:lang w:eastAsia="he-IL"/>
        </w:rPr>
        <w:t>בקי כהן קשת:</w:t>
      </w:r>
      <w:r w:rsidR="00E97388" w:rsidRPr="00E97388">
        <w:rPr>
          <w:rStyle w:val="TagStyle"/>
          <w:rtl/>
        </w:rPr>
        <w:t xml:space="preserve"> &lt;&lt; אורח &gt;&gt;</w:t>
      </w:r>
      <w:r>
        <w:rPr>
          <w:rtl/>
          <w:lang w:eastAsia="he-IL"/>
        </w:rPr>
        <w:t xml:space="preserve"> </w:t>
      </w:r>
      <w:bookmarkEnd w:id="51"/>
    </w:p>
    <w:p w14:paraId="7362870D" w14:textId="77777777" w:rsidR="00E97388" w:rsidRDefault="00E97388" w:rsidP="00E97388">
      <w:pPr>
        <w:pStyle w:val="KeepWithNext"/>
        <w:rPr>
          <w:rtl/>
          <w:lang w:eastAsia="he-IL"/>
        </w:rPr>
      </w:pPr>
    </w:p>
    <w:p w14:paraId="25E3E979" w14:textId="77777777" w:rsidR="00E97388" w:rsidRDefault="00E97388" w:rsidP="00E97388">
      <w:pPr>
        <w:rPr>
          <w:rtl/>
          <w:lang w:eastAsia="he-IL"/>
        </w:rPr>
      </w:pPr>
      <w:r>
        <w:rPr>
          <w:rFonts w:hint="cs"/>
          <w:rtl/>
          <w:lang w:eastAsia="he-IL"/>
        </w:rPr>
        <w:t>במצב כזה שהיא לא יכולה לדון?</w:t>
      </w:r>
    </w:p>
    <w:p w14:paraId="3380823A" w14:textId="77777777" w:rsidR="00E97388" w:rsidRDefault="00E97388" w:rsidP="00E97388">
      <w:pPr>
        <w:rPr>
          <w:rtl/>
          <w:lang w:eastAsia="he-IL"/>
        </w:rPr>
      </w:pPr>
    </w:p>
    <w:p w14:paraId="6410B88B" w14:textId="77777777" w:rsidR="00E97388" w:rsidRDefault="00E97388" w:rsidP="00E97388">
      <w:pPr>
        <w:pStyle w:val="af9"/>
        <w:keepNext/>
        <w:rPr>
          <w:rtl/>
          <w:lang w:eastAsia="he-IL"/>
        </w:rPr>
      </w:pPr>
      <w:bookmarkStart w:id="52" w:name="ET_guest_איל_רויזמן_59"/>
      <w:r w:rsidRPr="00E9738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97388">
        <w:rPr>
          <w:rStyle w:val="TagStyle"/>
          <w:rtl/>
        </w:rPr>
        <w:t xml:space="preserve"> &lt;&lt; אורח &gt;&gt;</w:t>
      </w:r>
      <w:r w:rsidR="009511F7">
        <w:rPr>
          <w:rtl/>
          <w:lang w:eastAsia="he-IL"/>
        </w:rPr>
        <w:t xml:space="preserve"> </w:t>
      </w:r>
      <w:bookmarkEnd w:id="52"/>
    </w:p>
    <w:p w14:paraId="7084A5A7" w14:textId="77777777" w:rsidR="00E97388" w:rsidRDefault="00E97388" w:rsidP="00E97388">
      <w:pPr>
        <w:pStyle w:val="KeepWithNext"/>
        <w:rPr>
          <w:rtl/>
          <w:lang w:eastAsia="he-IL"/>
        </w:rPr>
      </w:pPr>
    </w:p>
    <w:p w14:paraId="2BD3ECDB" w14:textId="77777777" w:rsidR="00E97388" w:rsidRDefault="00E97388" w:rsidP="00E97388">
      <w:pPr>
        <w:rPr>
          <w:rtl/>
          <w:lang w:eastAsia="he-IL"/>
        </w:rPr>
      </w:pPr>
      <w:r>
        <w:rPr>
          <w:rFonts w:hint="cs"/>
          <w:rtl/>
          <w:lang w:eastAsia="he-IL"/>
        </w:rPr>
        <w:t xml:space="preserve">אני לא חושב שהוועדה הזו בחנה את ועדת החריגים ברמה שמאפשרת לקבוע קביעות כאלה. </w:t>
      </w:r>
    </w:p>
    <w:p w14:paraId="7C326AB1" w14:textId="77777777" w:rsidR="00E97388" w:rsidRDefault="00E97388" w:rsidP="00E97388">
      <w:pPr>
        <w:rPr>
          <w:rtl/>
          <w:lang w:eastAsia="he-IL"/>
        </w:rPr>
      </w:pPr>
    </w:p>
    <w:p w14:paraId="3534000A" w14:textId="77777777" w:rsidR="00E97388" w:rsidRDefault="00E97388" w:rsidP="00E97388">
      <w:pPr>
        <w:pStyle w:val="af6"/>
        <w:keepNext/>
        <w:rPr>
          <w:rtl/>
        </w:rPr>
      </w:pPr>
      <w:bookmarkStart w:id="53" w:name="ET_yor_5069_60"/>
      <w:r w:rsidRPr="00E97388">
        <w:rPr>
          <w:rStyle w:val="TagStyle"/>
          <w:rtl/>
        </w:rPr>
        <w:t xml:space="preserve"> &lt;&lt; יור &gt;&gt; </w:t>
      </w:r>
      <w:r>
        <w:rPr>
          <w:rtl/>
        </w:rPr>
        <w:t>היו"ר יעקב אשר:</w:t>
      </w:r>
      <w:r w:rsidRPr="00E97388">
        <w:rPr>
          <w:rStyle w:val="TagStyle"/>
          <w:rtl/>
        </w:rPr>
        <w:t xml:space="preserve"> &lt;&lt; יור &gt;&gt;</w:t>
      </w:r>
      <w:r w:rsidR="009511F7">
        <w:rPr>
          <w:rtl/>
        </w:rPr>
        <w:t xml:space="preserve"> </w:t>
      </w:r>
      <w:bookmarkEnd w:id="53"/>
    </w:p>
    <w:p w14:paraId="26F23D4D" w14:textId="77777777" w:rsidR="00E97388" w:rsidRDefault="00E97388" w:rsidP="00E97388">
      <w:pPr>
        <w:pStyle w:val="KeepWithNext"/>
        <w:rPr>
          <w:rtl/>
          <w:lang w:eastAsia="he-IL"/>
        </w:rPr>
      </w:pPr>
    </w:p>
    <w:p w14:paraId="36267942" w14:textId="77777777" w:rsidR="00E97388" w:rsidRDefault="00780AD8" w:rsidP="00E97388">
      <w:pPr>
        <w:rPr>
          <w:rtl/>
          <w:lang w:eastAsia="he-IL"/>
        </w:rPr>
      </w:pPr>
      <w:r>
        <w:rPr>
          <w:rFonts w:hint="cs"/>
          <w:rtl/>
          <w:lang w:eastAsia="he-IL"/>
        </w:rPr>
        <w:t>אנחנו לא נכנסנו לכל החוק,</w:t>
      </w:r>
      <w:r w:rsidR="00E97388">
        <w:rPr>
          <w:rFonts w:hint="cs"/>
          <w:rtl/>
          <w:lang w:eastAsia="he-IL"/>
        </w:rPr>
        <w:t xml:space="preserve"> אם אפשר לקחת עכשיו את "חרבות ברזל" ואת</w:t>
      </w:r>
      <w:r w:rsidR="00F151AC">
        <w:rPr>
          <w:rFonts w:hint="cs"/>
          <w:rtl/>
          <w:lang w:eastAsia="he-IL"/>
        </w:rPr>
        <w:t xml:space="preserve"> הפתרון הספציפי שאנחנו רוצים לתת ולבנות עליו עכשיו את כל מה שלא עשו פה 30 שנה. </w:t>
      </w:r>
    </w:p>
    <w:p w14:paraId="7D069AFC" w14:textId="77777777" w:rsidR="00F151AC" w:rsidRDefault="00F151AC" w:rsidP="00E97388">
      <w:pPr>
        <w:rPr>
          <w:rtl/>
          <w:lang w:eastAsia="he-IL"/>
        </w:rPr>
      </w:pPr>
    </w:p>
    <w:p w14:paraId="0174B6BA" w14:textId="77777777" w:rsidR="00F151AC" w:rsidRDefault="00F151AC" w:rsidP="00F151AC">
      <w:pPr>
        <w:pStyle w:val="af9"/>
        <w:keepNext/>
        <w:rPr>
          <w:rtl/>
          <w:lang w:eastAsia="he-IL"/>
        </w:rPr>
      </w:pPr>
      <w:bookmarkStart w:id="54" w:name="ET_guest_בקי_כהן_קשת_61"/>
      <w:r w:rsidRPr="00F151AC">
        <w:rPr>
          <w:rStyle w:val="TagStyle"/>
          <w:rtl/>
        </w:rPr>
        <w:t xml:space="preserve"> &lt;&lt; אורח &gt;&gt; </w:t>
      </w:r>
      <w:r>
        <w:rPr>
          <w:rtl/>
          <w:lang w:eastAsia="he-IL"/>
        </w:rPr>
        <w:t>בקי כהן קשת:</w:t>
      </w:r>
      <w:r w:rsidRPr="00F151AC">
        <w:rPr>
          <w:rStyle w:val="TagStyle"/>
          <w:rtl/>
        </w:rPr>
        <w:t xml:space="preserve"> &lt;&lt; אורח &gt;&gt;</w:t>
      </w:r>
      <w:r w:rsidR="009511F7">
        <w:rPr>
          <w:rtl/>
          <w:lang w:eastAsia="he-IL"/>
        </w:rPr>
        <w:t xml:space="preserve"> </w:t>
      </w:r>
      <w:bookmarkEnd w:id="54"/>
    </w:p>
    <w:p w14:paraId="7592B6BD" w14:textId="77777777" w:rsidR="00F151AC" w:rsidRDefault="00F151AC" w:rsidP="00F151AC">
      <w:pPr>
        <w:pStyle w:val="KeepWithNext"/>
        <w:rPr>
          <w:rtl/>
          <w:lang w:eastAsia="he-IL"/>
        </w:rPr>
      </w:pPr>
    </w:p>
    <w:p w14:paraId="18796135" w14:textId="77777777" w:rsidR="00F151AC" w:rsidRDefault="00F151AC" w:rsidP="00F151AC">
      <w:pPr>
        <w:rPr>
          <w:rtl/>
          <w:lang w:eastAsia="he-IL"/>
        </w:rPr>
      </w:pPr>
      <w:r>
        <w:rPr>
          <w:rFonts w:hint="cs"/>
          <w:rtl/>
          <w:lang w:eastAsia="he-IL"/>
        </w:rPr>
        <w:t xml:space="preserve">בעצם אין באמירה בחוק הזה מבחינתך אמירה לגבי - - - </w:t>
      </w:r>
    </w:p>
    <w:p w14:paraId="0392E687" w14:textId="77777777" w:rsidR="00F151AC" w:rsidRDefault="00F151AC" w:rsidP="00F151AC">
      <w:pPr>
        <w:rPr>
          <w:rtl/>
          <w:lang w:eastAsia="he-IL"/>
        </w:rPr>
      </w:pPr>
    </w:p>
    <w:p w14:paraId="35A28C54" w14:textId="77777777" w:rsidR="00F151AC" w:rsidRDefault="00F151AC" w:rsidP="00F151AC">
      <w:pPr>
        <w:pStyle w:val="af6"/>
        <w:keepNext/>
        <w:rPr>
          <w:rtl/>
        </w:rPr>
      </w:pPr>
      <w:bookmarkStart w:id="55" w:name="ET_yor_5069_62"/>
      <w:r w:rsidRPr="00F151AC">
        <w:rPr>
          <w:rStyle w:val="TagStyle"/>
          <w:rtl/>
        </w:rPr>
        <w:t xml:space="preserve"> &lt;&lt; יור &gt;&gt; </w:t>
      </w:r>
      <w:r>
        <w:rPr>
          <w:rtl/>
        </w:rPr>
        <w:t>היו"ר יעקב אשר:</w:t>
      </w:r>
      <w:r w:rsidRPr="00F151AC">
        <w:rPr>
          <w:rStyle w:val="TagStyle"/>
          <w:rtl/>
        </w:rPr>
        <w:t xml:space="preserve"> &lt;&lt; יור &gt;&gt;</w:t>
      </w:r>
      <w:r w:rsidR="009511F7">
        <w:rPr>
          <w:rtl/>
        </w:rPr>
        <w:t xml:space="preserve"> </w:t>
      </w:r>
      <w:bookmarkEnd w:id="55"/>
    </w:p>
    <w:p w14:paraId="37EE50B4" w14:textId="77777777" w:rsidR="00F151AC" w:rsidRPr="00F151AC" w:rsidRDefault="00F151AC" w:rsidP="00F151AC">
      <w:pPr>
        <w:rPr>
          <w:rtl/>
          <w:lang w:eastAsia="he-IL"/>
        </w:rPr>
      </w:pPr>
    </w:p>
    <w:p w14:paraId="4C9AC93B" w14:textId="77777777" w:rsidR="00B04568" w:rsidRDefault="00F151AC" w:rsidP="00B04568">
      <w:pPr>
        <w:rPr>
          <w:rtl/>
          <w:lang w:eastAsia="he-IL"/>
        </w:rPr>
      </w:pPr>
      <w:r>
        <w:rPr>
          <w:rFonts w:hint="cs"/>
          <w:rtl/>
          <w:lang w:eastAsia="he-IL"/>
        </w:rPr>
        <w:t>אני חושב שלא. זה לא קשור.</w:t>
      </w:r>
    </w:p>
    <w:p w14:paraId="6926ACFB" w14:textId="77777777" w:rsidR="00F151AC" w:rsidRDefault="00F151AC" w:rsidP="00B04568">
      <w:pPr>
        <w:rPr>
          <w:rtl/>
          <w:lang w:eastAsia="he-IL"/>
        </w:rPr>
      </w:pPr>
    </w:p>
    <w:p w14:paraId="0BC6FD24" w14:textId="77777777" w:rsidR="00F151AC" w:rsidRDefault="00F151AC" w:rsidP="00F151AC">
      <w:pPr>
        <w:pStyle w:val="a4"/>
        <w:keepNext/>
        <w:rPr>
          <w:rtl/>
        </w:rPr>
      </w:pPr>
      <w:bookmarkStart w:id="56" w:name="ET_speaker_לירון_אדלר_מינקה_63"/>
      <w:r w:rsidRPr="00F151AC">
        <w:rPr>
          <w:rStyle w:val="TagStyle"/>
          <w:rtl/>
        </w:rPr>
        <w:t xml:space="preserve"> &lt;&lt; דובר &gt;&gt; </w:t>
      </w:r>
      <w:r>
        <w:rPr>
          <w:rtl/>
        </w:rPr>
        <w:t xml:space="preserve">לירון אדלר </w:t>
      </w:r>
      <w:proofErr w:type="spellStart"/>
      <w:r>
        <w:rPr>
          <w:rtl/>
        </w:rPr>
        <w:t>מינקה</w:t>
      </w:r>
      <w:proofErr w:type="spellEnd"/>
      <w:r>
        <w:rPr>
          <w:rtl/>
        </w:rPr>
        <w:t>:</w:t>
      </w:r>
      <w:r w:rsidRPr="00F151AC">
        <w:rPr>
          <w:rStyle w:val="TagStyle"/>
          <w:rtl/>
        </w:rPr>
        <w:t xml:space="preserve"> &lt;&lt; דובר &gt;&gt;</w:t>
      </w:r>
      <w:r w:rsidR="009511F7">
        <w:rPr>
          <w:rtl/>
        </w:rPr>
        <w:t xml:space="preserve"> </w:t>
      </w:r>
      <w:bookmarkEnd w:id="56"/>
    </w:p>
    <w:p w14:paraId="6BEA0D64" w14:textId="77777777" w:rsidR="00F151AC" w:rsidRDefault="00F151AC" w:rsidP="00F151AC">
      <w:pPr>
        <w:pStyle w:val="KeepWithNext"/>
        <w:rPr>
          <w:rtl/>
          <w:lang w:eastAsia="he-IL"/>
        </w:rPr>
      </w:pPr>
    </w:p>
    <w:p w14:paraId="0D10A1D4" w14:textId="77777777" w:rsidR="00F151AC" w:rsidRDefault="00F151AC" w:rsidP="00F151AC">
      <w:pPr>
        <w:rPr>
          <w:rtl/>
          <w:lang w:eastAsia="he-IL"/>
        </w:rPr>
      </w:pPr>
      <w:r>
        <w:rPr>
          <w:rFonts w:hint="cs"/>
          <w:rtl/>
          <w:lang w:eastAsia="he-IL"/>
        </w:rPr>
        <w:t>הנושא של דייר ממשיך באופן הזה כן יצטרך ללכת לפי החוק הזה.</w:t>
      </w:r>
      <w:r w:rsidR="00F95BAE">
        <w:rPr>
          <w:rFonts w:hint="cs"/>
          <w:rtl/>
          <w:lang w:eastAsia="he-IL"/>
        </w:rPr>
        <w:t xml:space="preserve"> אנשים עם זכאויות אחרות שמגיעות לוועדת חריגים - - - </w:t>
      </w:r>
    </w:p>
    <w:p w14:paraId="521CF617" w14:textId="77777777" w:rsidR="00F95BAE" w:rsidRDefault="00F95BAE" w:rsidP="00F151AC">
      <w:pPr>
        <w:rPr>
          <w:rtl/>
          <w:lang w:eastAsia="he-IL"/>
        </w:rPr>
      </w:pPr>
    </w:p>
    <w:p w14:paraId="3C19B369" w14:textId="77777777" w:rsidR="00F95BAE" w:rsidRDefault="00F95BAE" w:rsidP="00F95BAE">
      <w:pPr>
        <w:pStyle w:val="af6"/>
        <w:keepNext/>
        <w:rPr>
          <w:rtl/>
        </w:rPr>
      </w:pPr>
      <w:bookmarkStart w:id="57" w:name="ET_yor_5069_64"/>
      <w:r w:rsidRPr="00F95BAE">
        <w:rPr>
          <w:rStyle w:val="TagStyle"/>
          <w:rtl/>
        </w:rPr>
        <w:t xml:space="preserve"> &lt;&lt; יור &gt;&gt; </w:t>
      </w:r>
      <w:r>
        <w:rPr>
          <w:rtl/>
        </w:rPr>
        <w:t>היו"ר יעקב אשר:</w:t>
      </w:r>
      <w:r w:rsidRPr="00F95BAE">
        <w:rPr>
          <w:rStyle w:val="TagStyle"/>
          <w:rtl/>
        </w:rPr>
        <w:t xml:space="preserve"> &lt;&lt; יור &gt;&gt;</w:t>
      </w:r>
      <w:r w:rsidR="009511F7">
        <w:rPr>
          <w:rtl/>
        </w:rPr>
        <w:t xml:space="preserve"> </w:t>
      </w:r>
      <w:bookmarkEnd w:id="57"/>
    </w:p>
    <w:p w14:paraId="4104A1EE" w14:textId="77777777" w:rsidR="00F95BAE" w:rsidRDefault="00F95BAE" w:rsidP="00F95BAE">
      <w:pPr>
        <w:pStyle w:val="KeepWithNext"/>
        <w:rPr>
          <w:rtl/>
          <w:lang w:eastAsia="he-IL"/>
        </w:rPr>
      </w:pPr>
    </w:p>
    <w:p w14:paraId="69C4F8AE" w14:textId="77777777" w:rsidR="00F95BAE" w:rsidRDefault="00F95BAE" w:rsidP="00F95BAE">
      <w:pPr>
        <w:rPr>
          <w:rtl/>
          <w:lang w:eastAsia="he-IL"/>
        </w:rPr>
      </w:pPr>
      <w:r>
        <w:rPr>
          <w:rFonts w:hint="cs"/>
          <w:rtl/>
          <w:lang w:eastAsia="he-IL"/>
        </w:rPr>
        <w:t xml:space="preserve">על זה היא שאלה. </w:t>
      </w:r>
    </w:p>
    <w:p w14:paraId="44852784" w14:textId="77777777" w:rsidR="00F95BAE" w:rsidRDefault="00F95BAE" w:rsidP="00F95BAE">
      <w:pPr>
        <w:rPr>
          <w:rtl/>
          <w:lang w:eastAsia="he-IL"/>
        </w:rPr>
      </w:pPr>
    </w:p>
    <w:p w14:paraId="4349D9E8" w14:textId="77777777" w:rsidR="00F95BAE" w:rsidRDefault="00F95BAE" w:rsidP="00F95BAE">
      <w:pPr>
        <w:pStyle w:val="af9"/>
        <w:keepNext/>
        <w:rPr>
          <w:rtl/>
          <w:lang w:eastAsia="he-IL"/>
        </w:rPr>
      </w:pPr>
      <w:bookmarkStart w:id="58" w:name="ET_guest_בקי_כהן_קשת_65"/>
      <w:r w:rsidRPr="00F95BAE">
        <w:rPr>
          <w:rStyle w:val="TagStyle"/>
          <w:rtl/>
        </w:rPr>
        <w:t xml:space="preserve"> &lt;&lt; אורח &gt;&gt; </w:t>
      </w:r>
      <w:r>
        <w:rPr>
          <w:rtl/>
          <w:lang w:eastAsia="he-IL"/>
        </w:rPr>
        <w:t>בקי כהן קשת:</w:t>
      </w:r>
      <w:r w:rsidRPr="00F95BAE">
        <w:rPr>
          <w:rStyle w:val="TagStyle"/>
          <w:rtl/>
        </w:rPr>
        <w:t xml:space="preserve"> &lt;&lt; אורח &gt;&gt;</w:t>
      </w:r>
      <w:r w:rsidR="009511F7">
        <w:rPr>
          <w:rtl/>
          <w:lang w:eastAsia="he-IL"/>
        </w:rPr>
        <w:t xml:space="preserve"> </w:t>
      </w:r>
      <w:bookmarkEnd w:id="58"/>
    </w:p>
    <w:p w14:paraId="033962CA" w14:textId="77777777" w:rsidR="00F95BAE" w:rsidRDefault="00F95BAE" w:rsidP="00F95BAE">
      <w:pPr>
        <w:pStyle w:val="KeepWithNext"/>
        <w:rPr>
          <w:rtl/>
          <w:lang w:eastAsia="he-IL"/>
        </w:rPr>
      </w:pPr>
    </w:p>
    <w:p w14:paraId="4B8F9A20" w14:textId="77777777" w:rsidR="00F95BAE" w:rsidRDefault="00F95BAE" w:rsidP="00F95BAE">
      <w:pPr>
        <w:rPr>
          <w:rtl/>
          <w:lang w:eastAsia="he-IL"/>
        </w:rPr>
      </w:pPr>
      <w:r>
        <w:rPr>
          <w:rFonts w:hint="cs"/>
          <w:rtl/>
          <w:lang w:eastAsia="he-IL"/>
        </w:rPr>
        <w:t xml:space="preserve">כן, על זה שאלתי. </w:t>
      </w:r>
    </w:p>
    <w:p w14:paraId="5F18A70D" w14:textId="77777777" w:rsidR="00F95BAE" w:rsidRDefault="00F95BAE" w:rsidP="00F95BAE">
      <w:pPr>
        <w:rPr>
          <w:rtl/>
          <w:lang w:eastAsia="he-IL"/>
        </w:rPr>
      </w:pPr>
    </w:p>
    <w:p w14:paraId="4FCD7E01" w14:textId="77777777" w:rsidR="00F95BAE" w:rsidRDefault="00F95BAE" w:rsidP="00F95BAE">
      <w:pPr>
        <w:pStyle w:val="af6"/>
        <w:keepNext/>
        <w:rPr>
          <w:rtl/>
        </w:rPr>
      </w:pPr>
      <w:bookmarkStart w:id="59" w:name="ET_yor_5069_66"/>
      <w:r w:rsidRPr="00F95BAE">
        <w:rPr>
          <w:rStyle w:val="TagStyle"/>
          <w:rtl/>
        </w:rPr>
        <w:t xml:space="preserve"> &lt;&lt; יור &gt;&gt; </w:t>
      </w:r>
      <w:r>
        <w:rPr>
          <w:rtl/>
        </w:rPr>
        <w:t>היו"ר יעקב אשר:</w:t>
      </w:r>
      <w:r w:rsidRPr="00F95BAE">
        <w:rPr>
          <w:rStyle w:val="TagStyle"/>
          <w:rtl/>
        </w:rPr>
        <w:t xml:space="preserve"> &lt;&lt; יור &gt;&gt;</w:t>
      </w:r>
      <w:r w:rsidR="009511F7">
        <w:rPr>
          <w:rtl/>
        </w:rPr>
        <w:t xml:space="preserve"> </w:t>
      </w:r>
      <w:bookmarkEnd w:id="59"/>
    </w:p>
    <w:p w14:paraId="1967D5DD" w14:textId="77777777" w:rsidR="00F95BAE" w:rsidRDefault="00F95BAE" w:rsidP="00F95BAE">
      <w:pPr>
        <w:pStyle w:val="KeepWithNext"/>
        <w:rPr>
          <w:rtl/>
          <w:lang w:eastAsia="he-IL"/>
        </w:rPr>
      </w:pPr>
    </w:p>
    <w:p w14:paraId="3F844F89" w14:textId="77777777" w:rsidR="00F95BAE" w:rsidRDefault="00F95BAE" w:rsidP="00F95BAE">
      <w:pPr>
        <w:rPr>
          <w:rtl/>
          <w:lang w:eastAsia="he-IL"/>
        </w:rPr>
      </w:pPr>
      <w:r>
        <w:rPr>
          <w:rFonts w:hint="cs"/>
          <w:rtl/>
          <w:lang w:eastAsia="he-IL"/>
        </w:rPr>
        <w:t>אז הבהרנו לפרוטוקול.</w:t>
      </w:r>
    </w:p>
    <w:p w14:paraId="51EC02DA" w14:textId="77777777" w:rsidR="00F95BAE" w:rsidRDefault="00F95BAE" w:rsidP="00F95BAE">
      <w:pPr>
        <w:rPr>
          <w:rtl/>
          <w:lang w:eastAsia="he-IL"/>
        </w:rPr>
      </w:pPr>
    </w:p>
    <w:p w14:paraId="663634FE" w14:textId="77777777" w:rsidR="00F95BAE" w:rsidRDefault="00F95BAE" w:rsidP="00F95BAE">
      <w:pPr>
        <w:pStyle w:val="af9"/>
        <w:keepNext/>
        <w:rPr>
          <w:rtl/>
          <w:lang w:eastAsia="he-IL"/>
        </w:rPr>
      </w:pPr>
      <w:bookmarkStart w:id="60" w:name="ET_guest_בקי_כהן_קשת_67"/>
      <w:r w:rsidRPr="00F95BAE">
        <w:rPr>
          <w:rStyle w:val="TagStyle"/>
          <w:rtl/>
        </w:rPr>
        <w:t xml:space="preserve"> &lt;&lt; אורח &gt;&gt; </w:t>
      </w:r>
      <w:r>
        <w:rPr>
          <w:rtl/>
          <w:lang w:eastAsia="he-IL"/>
        </w:rPr>
        <w:t>בקי כהן קשת:</w:t>
      </w:r>
      <w:r w:rsidRPr="00F95BAE">
        <w:rPr>
          <w:rStyle w:val="TagStyle"/>
          <w:rtl/>
        </w:rPr>
        <w:t xml:space="preserve"> &lt;&lt; אורח &gt;&gt;</w:t>
      </w:r>
      <w:r w:rsidR="009511F7">
        <w:rPr>
          <w:rtl/>
          <w:lang w:eastAsia="he-IL"/>
        </w:rPr>
        <w:t xml:space="preserve"> </w:t>
      </w:r>
      <w:bookmarkEnd w:id="60"/>
    </w:p>
    <w:p w14:paraId="489BDF45" w14:textId="77777777" w:rsidR="00F95BAE" w:rsidRDefault="00F95BAE" w:rsidP="00F95BAE">
      <w:pPr>
        <w:pStyle w:val="KeepWithNext"/>
        <w:rPr>
          <w:rtl/>
          <w:lang w:eastAsia="he-IL"/>
        </w:rPr>
      </w:pPr>
    </w:p>
    <w:p w14:paraId="1ED14298" w14:textId="77777777" w:rsidR="00F95BAE" w:rsidRDefault="00F95BAE" w:rsidP="00F95BAE">
      <w:pPr>
        <w:rPr>
          <w:rtl/>
          <w:lang w:eastAsia="he-IL"/>
        </w:rPr>
      </w:pPr>
      <w:r>
        <w:rPr>
          <w:rFonts w:hint="cs"/>
          <w:rtl/>
          <w:lang w:eastAsia="he-IL"/>
        </w:rPr>
        <w:t>תודה רבה, אדוני.</w:t>
      </w:r>
    </w:p>
    <w:p w14:paraId="5CF4839B" w14:textId="77777777" w:rsidR="00F95BAE" w:rsidRDefault="00F95BAE" w:rsidP="00F95BAE">
      <w:pPr>
        <w:rPr>
          <w:rtl/>
          <w:lang w:eastAsia="he-IL"/>
        </w:rPr>
      </w:pPr>
    </w:p>
    <w:p w14:paraId="2B69A89A" w14:textId="77777777" w:rsidR="00F95BAE" w:rsidRDefault="00F95BAE" w:rsidP="00F95BAE">
      <w:pPr>
        <w:rPr>
          <w:rtl/>
          <w:lang w:eastAsia="he-IL"/>
        </w:rPr>
      </w:pPr>
      <w:r>
        <w:rPr>
          <w:rFonts w:hint="cs"/>
          <w:rtl/>
          <w:lang w:eastAsia="he-IL"/>
        </w:rPr>
        <w:t>הערה שלישית, מדובר על אדם שגר באותו רגע בהגשת הבקשה בדירה. אין לי את הנתונים לגבי איפה אנשים גרים, אבל אם אנחנו מדברים באזור מפונה לצורך העניין, ומשפחה ש</w:t>
      </w:r>
      <w:r w:rsidR="00104F38">
        <w:rPr>
          <w:rFonts w:hint="cs"/>
          <w:rtl/>
          <w:lang w:eastAsia="he-IL"/>
        </w:rPr>
        <w:t>אנחנו</w:t>
      </w:r>
      <w:r>
        <w:rPr>
          <w:rFonts w:hint="cs"/>
          <w:rtl/>
          <w:lang w:eastAsia="he-IL"/>
        </w:rPr>
        <w:t xml:space="preserve"> מקווים שמאוד בהקדם חוזרת לדירה אבל לא ברור לנו בדיוק מתי - - -</w:t>
      </w:r>
    </w:p>
    <w:p w14:paraId="0F75E6E0" w14:textId="77777777" w:rsidR="00F95BAE" w:rsidRDefault="00F95BAE" w:rsidP="00F95BAE">
      <w:pPr>
        <w:rPr>
          <w:rtl/>
          <w:lang w:eastAsia="he-IL"/>
        </w:rPr>
      </w:pPr>
    </w:p>
    <w:p w14:paraId="3926EB6E" w14:textId="77777777" w:rsidR="00F95BAE" w:rsidRDefault="00F95BAE" w:rsidP="00F95BAE">
      <w:pPr>
        <w:pStyle w:val="af6"/>
        <w:keepNext/>
        <w:rPr>
          <w:rtl/>
        </w:rPr>
      </w:pPr>
      <w:bookmarkStart w:id="61" w:name="ET_yor_5069_68"/>
      <w:r w:rsidRPr="00F95BAE">
        <w:rPr>
          <w:rStyle w:val="TagStyle"/>
          <w:rtl/>
        </w:rPr>
        <w:t xml:space="preserve"> &lt;&lt; יור &gt;&gt; </w:t>
      </w:r>
      <w:r>
        <w:rPr>
          <w:rtl/>
        </w:rPr>
        <w:t>היו"ר יעקב אשר:</w:t>
      </w:r>
      <w:r w:rsidRPr="00F95BAE">
        <w:rPr>
          <w:rStyle w:val="TagStyle"/>
          <w:rtl/>
        </w:rPr>
        <w:t xml:space="preserve"> &lt;&lt; יור &gt;&gt;</w:t>
      </w:r>
      <w:r w:rsidR="009511F7">
        <w:rPr>
          <w:rtl/>
        </w:rPr>
        <w:t xml:space="preserve"> </w:t>
      </w:r>
      <w:bookmarkEnd w:id="61"/>
    </w:p>
    <w:p w14:paraId="25229C73" w14:textId="77777777" w:rsidR="00F95BAE" w:rsidRDefault="00F95BAE" w:rsidP="00F95BAE">
      <w:pPr>
        <w:pStyle w:val="KeepWithNext"/>
        <w:rPr>
          <w:rtl/>
          <w:lang w:eastAsia="he-IL"/>
        </w:rPr>
      </w:pPr>
    </w:p>
    <w:p w14:paraId="3BD8B82D" w14:textId="77777777" w:rsidR="00F95BAE" w:rsidRDefault="00F95BAE" w:rsidP="00F95BAE">
      <w:pPr>
        <w:rPr>
          <w:rtl/>
          <w:lang w:eastAsia="he-IL"/>
        </w:rPr>
      </w:pPr>
      <w:r>
        <w:rPr>
          <w:rFonts w:hint="cs"/>
          <w:rtl/>
          <w:lang w:eastAsia="he-IL"/>
        </w:rPr>
        <w:t xml:space="preserve">אולי צריך לכתוב </w:t>
      </w:r>
      <w:r>
        <w:rPr>
          <w:rtl/>
          <w:lang w:eastAsia="he-IL"/>
        </w:rPr>
        <w:t>–</w:t>
      </w:r>
      <w:r>
        <w:rPr>
          <w:rFonts w:hint="cs"/>
          <w:rtl/>
          <w:lang w:eastAsia="he-IL"/>
        </w:rPr>
        <w:t xml:space="preserve"> או שפונה במסגרת החלטת - - - </w:t>
      </w:r>
    </w:p>
    <w:p w14:paraId="041E6C5F" w14:textId="77777777" w:rsidR="00F95BAE" w:rsidRDefault="00F95BAE" w:rsidP="00F95BAE">
      <w:pPr>
        <w:rPr>
          <w:rtl/>
          <w:lang w:eastAsia="he-IL"/>
        </w:rPr>
      </w:pPr>
    </w:p>
    <w:p w14:paraId="1E3019B5" w14:textId="77777777" w:rsidR="00F95BAE" w:rsidRDefault="00F95BAE" w:rsidP="00F95BAE">
      <w:pPr>
        <w:pStyle w:val="af9"/>
        <w:keepNext/>
        <w:rPr>
          <w:rtl/>
          <w:lang w:eastAsia="he-IL"/>
        </w:rPr>
      </w:pPr>
      <w:bookmarkStart w:id="62" w:name="ET_guest_בקי_כהן_קשת_69"/>
      <w:r w:rsidRPr="00F95BAE">
        <w:rPr>
          <w:rStyle w:val="TagStyle"/>
          <w:rtl/>
        </w:rPr>
        <w:t xml:space="preserve"> &lt;&lt; אורח &gt;&gt; </w:t>
      </w:r>
      <w:r>
        <w:rPr>
          <w:rtl/>
          <w:lang w:eastAsia="he-IL"/>
        </w:rPr>
        <w:t>בקי כהן קשת:</w:t>
      </w:r>
      <w:r w:rsidRPr="00F95BAE">
        <w:rPr>
          <w:rStyle w:val="TagStyle"/>
          <w:rtl/>
        </w:rPr>
        <w:t xml:space="preserve"> &lt;&lt; אורח &gt;&gt;</w:t>
      </w:r>
      <w:r w:rsidR="009511F7">
        <w:rPr>
          <w:rtl/>
          <w:lang w:eastAsia="he-IL"/>
        </w:rPr>
        <w:t xml:space="preserve"> </w:t>
      </w:r>
      <w:bookmarkEnd w:id="62"/>
    </w:p>
    <w:p w14:paraId="3656FA23" w14:textId="77777777" w:rsidR="00F95BAE" w:rsidRDefault="00F95BAE" w:rsidP="00F95BAE">
      <w:pPr>
        <w:pStyle w:val="KeepWithNext"/>
        <w:rPr>
          <w:rtl/>
          <w:lang w:eastAsia="he-IL"/>
        </w:rPr>
      </w:pPr>
    </w:p>
    <w:p w14:paraId="41C6F232" w14:textId="77777777" w:rsidR="00F95BAE" w:rsidRDefault="00F95BAE" w:rsidP="00F95BAE">
      <w:pPr>
        <w:rPr>
          <w:rtl/>
          <w:lang w:eastAsia="he-IL"/>
        </w:rPr>
      </w:pPr>
      <w:r>
        <w:rPr>
          <w:rFonts w:hint="cs"/>
          <w:rtl/>
          <w:lang w:eastAsia="he-IL"/>
        </w:rPr>
        <w:t xml:space="preserve">שלא יהיה מצב אבסורד שהבן אדם כרגע גר במלון או גר בפינוי. ברגע שהוא יבקש לחזור, הוא יגיש </w:t>
      </w:r>
      <w:r w:rsidR="00780AD8">
        <w:rPr>
          <w:rFonts w:hint="cs"/>
          <w:rtl/>
          <w:lang w:eastAsia="he-IL"/>
        </w:rPr>
        <w:t>את הבקשה כדי לעמוד בשישה חודשים.</w:t>
      </w:r>
      <w:r>
        <w:rPr>
          <w:rFonts w:hint="cs"/>
          <w:rtl/>
          <w:lang w:eastAsia="he-IL"/>
        </w:rPr>
        <w:t xml:space="preserve"> זה אבסורד.</w:t>
      </w:r>
    </w:p>
    <w:p w14:paraId="08464E12" w14:textId="77777777" w:rsidR="00F95BAE" w:rsidRDefault="00F95BAE" w:rsidP="00F95BAE">
      <w:pPr>
        <w:rPr>
          <w:rtl/>
          <w:lang w:eastAsia="he-IL"/>
        </w:rPr>
      </w:pPr>
    </w:p>
    <w:p w14:paraId="0C2DBD38" w14:textId="77777777" w:rsidR="00F95BAE" w:rsidRDefault="00F95BAE" w:rsidP="00F95BAE">
      <w:pPr>
        <w:pStyle w:val="af6"/>
        <w:keepNext/>
        <w:rPr>
          <w:rtl/>
        </w:rPr>
      </w:pPr>
      <w:bookmarkStart w:id="63" w:name="ET_yor_5069_70"/>
      <w:r w:rsidRPr="00F95BAE">
        <w:rPr>
          <w:rStyle w:val="TagStyle"/>
          <w:rtl/>
        </w:rPr>
        <w:t xml:space="preserve"> &lt;&lt; יור &gt;&gt; </w:t>
      </w:r>
      <w:r>
        <w:rPr>
          <w:rtl/>
        </w:rPr>
        <w:t>היו"ר יעקב אשר:</w:t>
      </w:r>
      <w:r w:rsidRPr="00F95BAE">
        <w:rPr>
          <w:rStyle w:val="TagStyle"/>
          <w:rtl/>
        </w:rPr>
        <w:t xml:space="preserve"> &lt;&lt; יור &gt;&gt;</w:t>
      </w:r>
      <w:r w:rsidR="009511F7">
        <w:rPr>
          <w:rtl/>
        </w:rPr>
        <w:t xml:space="preserve"> </w:t>
      </w:r>
      <w:bookmarkEnd w:id="63"/>
    </w:p>
    <w:p w14:paraId="51C0B50E" w14:textId="77777777" w:rsidR="00F95BAE" w:rsidRDefault="00F95BAE" w:rsidP="00F95BAE">
      <w:pPr>
        <w:pStyle w:val="KeepWithNext"/>
        <w:rPr>
          <w:rtl/>
          <w:lang w:eastAsia="he-IL"/>
        </w:rPr>
      </w:pPr>
    </w:p>
    <w:p w14:paraId="68EEBE43" w14:textId="77777777" w:rsidR="00F95BAE" w:rsidRDefault="00F95BAE" w:rsidP="00F95BAE">
      <w:pPr>
        <w:rPr>
          <w:rtl/>
          <w:lang w:eastAsia="he-IL"/>
        </w:rPr>
      </w:pPr>
      <w:r>
        <w:rPr>
          <w:rFonts w:hint="cs"/>
          <w:rtl/>
          <w:lang w:eastAsia="he-IL"/>
        </w:rPr>
        <w:t>הערה נכונה.</w:t>
      </w:r>
      <w:r w:rsidR="009511F7">
        <w:rPr>
          <w:rFonts w:hint="cs"/>
          <w:rtl/>
          <w:lang w:eastAsia="he-IL"/>
        </w:rPr>
        <w:t xml:space="preserve"> </w:t>
      </w:r>
      <w:r>
        <w:rPr>
          <w:rFonts w:hint="cs"/>
          <w:rtl/>
          <w:lang w:eastAsia="he-IL"/>
        </w:rPr>
        <w:t>משרד השיכון.</w:t>
      </w:r>
    </w:p>
    <w:p w14:paraId="2A060AED" w14:textId="77777777" w:rsidR="00F95BAE" w:rsidRDefault="00F95BAE" w:rsidP="00F95BAE">
      <w:pPr>
        <w:rPr>
          <w:rtl/>
          <w:lang w:eastAsia="he-IL"/>
        </w:rPr>
      </w:pPr>
    </w:p>
    <w:p w14:paraId="44DDDFDE" w14:textId="77777777" w:rsidR="00F95BAE" w:rsidRDefault="00F95BAE" w:rsidP="00F95BAE">
      <w:pPr>
        <w:pStyle w:val="af9"/>
        <w:keepNext/>
        <w:rPr>
          <w:rtl/>
          <w:lang w:eastAsia="he-IL"/>
        </w:rPr>
      </w:pPr>
      <w:bookmarkStart w:id="64" w:name="ET_guest_איל_רויזמן_71"/>
      <w:r w:rsidRPr="00F95BAE">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F95BAE">
        <w:rPr>
          <w:rStyle w:val="TagStyle"/>
          <w:rtl/>
        </w:rPr>
        <w:t xml:space="preserve"> &lt;&lt; אורח &gt;&gt;</w:t>
      </w:r>
      <w:r w:rsidR="009511F7">
        <w:rPr>
          <w:rtl/>
          <w:lang w:eastAsia="he-IL"/>
        </w:rPr>
        <w:t xml:space="preserve"> </w:t>
      </w:r>
      <w:bookmarkEnd w:id="64"/>
    </w:p>
    <w:p w14:paraId="0EE22337" w14:textId="77777777" w:rsidR="00F95BAE" w:rsidRDefault="00F95BAE" w:rsidP="00F95BAE">
      <w:pPr>
        <w:pStyle w:val="KeepWithNext"/>
        <w:rPr>
          <w:rtl/>
          <w:lang w:eastAsia="he-IL"/>
        </w:rPr>
      </w:pPr>
    </w:p>
    <w:p w14:paraId="146DA71C" w14:textId="77777777" w:rsidR="00911B96" w:rsidRDefault="00F95BAE" w:rsidP="00C81EC2">
      <w:pPr>
        <w:rPr>
          <w:rtl/>
          <w:lang w:eastAsia="he-IL"/>
        </w:rPr>
      </w:pPr>
      <w:r>
        <w:rPr>
          <w:rFonts w:hint="cs"/>
          <w:rtl/>
          <w:lang w:eastAsia="he-IL"/>
        </w:rPr>
        <w:t>בהחלט אפשר לראות איך לשלב את זה בנוסח. כמובן שאין כוונה לגרוע את הזכות ממי שחויב להתפנות בשל המצב הביטחוני.</w:t>
      </w:r>
      <w:r w:rsidR="00C81EC2">
        <w:rPr>
          <w:rFonts w:hint="cs"/>
          <w:rtl/>
          <w:lang w:eastAsia="he-IL"/>
        </w:rPr>
        <w:t xml:space="preserve"> </w:t>
      </w:r>
    </w:p>
    <w:p w14:paraId="4DB0A481" w14:textId="77777777" w:rsidR="00C81EC2" w:rsidRDefault="00C81EC2" w:rsidP="00C81EC2">
      <w:pPr>
        <w:rPr>
          <w:rtl/>
          <w:lang w:eastAsia="he-IL"/>
        </w:rPr>
      </w:pPr>
    </w:p>
    <w:p w14:paraId="0CA3BFB5" w14:textId="77777777" w:rsidR="00C81EC2" w:rsidRDefault="00C81EC2" w:rsidP="00C81EC2">
      <w:pPr>
        <w:pStyle w:val="af9"/>
        <w:keepNext/>
        <w:rPr>
          <w:lang w:eastAsia="he-IL"/>
        </w:rPr>
      </w:pPr>
      <w:bookmarkStart w:id="65" w:name="ET_guest_בקי_כהן_קשת_72"/>
      <w:r w:rsidRPr="00C81EC2">
        <w:rPr>
          <w:rStyle w:val="TagStyle"/>
          <w:rtl/>
        </w:rPr>
        <w:t xml:space="preserve"> &lt;&lt; אורח &gt;&gt; </w:t>
      </w:r>
      <w:r>
        <w:rPr>
          <w:rtl/>
          <w:lang w:eastAsia="he-IL"/>
        </w:rPr>
        <w:t>בקי כהן קשת:</w:t>
      </w:r>
      <w:r w:rsidRPr="00C81EC2">
        <w:rPr>
          <w:rStyle w:val="TagStyle"/>
          <w:rtl/>
        </w:rPr>
        <w:t xml:space="preserve"> &lt;&lt; אורח &gt;&gt;</w:t>
      </w:r>
      <w:r w:rsidR="009511F7">
        <w:rPr>
          <w:rtl/>
          <w:lang w:eastAsia="he-IL"/>
        </w:rPr>
        <w:t xml:space="preserve"> </w:t>
      </w:r>
      <w:bookmarkEnd w:id="65"/>
    </w:p>
    <w:p w14:paraId="00FE4A3D" w14:textId="77777777" w:rsidR="00C81EC2" w:rsidRDefault="00C81EC2" w:rsidP="00C81EC2">
      <w:pPr>
        <w:pStyle w:val="KeepWithNext"/>
        <w:rPr>
          <w:rtl/>
          <w:lang w:eastAsia="he-IL"/>
        </w:rPr>
      </w:pPr>
    </w:p>
    <w:p w14:paraId="3672C494" w14:textId="77777777" w:rsidR="00C81EC2" w:rsidRDefault="00C81EC2" w:rsidP="00C81EC2">
      <w:pPr>
        <w:rPr>
          <w:rtl/>
          <w:lang w:eastAsia="he-IL"/>
        </w:rPr>
      </w:pPr>
      <w:r>
        <w:rPr>
          <w:rFonts w:hint="cs"/>
          <w:rtl/>
          <w:lang w:eastAsia="he-IL"/>
        </w:rPr>
        <w:t>אני אשמח אולי אפשר באמת לחשוב על ניסוח של גר בדירה למעט מפאת מניעה של המלחמה, משהו שיהיה מספיק ברור. אנחנו יודעים שיש את המפונים שהם כן עם מימון. יש את המפונים בצפון בעיקר, שהם 400 מטר מעבר לקו והם מפונים ולא הוגדרו בשעה זאת כמפונים על פי חוק, אז שלא נסתבך עם איזה תאריך הכריזו שאפשר להוציא אותם, אבל מ</w:t>
      </w:r>
      <w:r w:rsidR="00780AD8">
        <w:rPr>
          <w:rFonts w:hint="cs"/>
          <w:rtl/>
          <w:lang w:eastAsia="he-IL"/>
        </w:rPr>
        <w:t>י שמפאת המלחמה והמצב בעורף פונה</w:t>
      </w:r>
      <w:r>
        <w:rPr>
          <w:rFonts w:hint="cs"/>
          <w:rtl/>
          <w:lang w:eastAsia="he-IL"/>
        </w:rPr>
        <w:t xml:space="preserve"> לא ייחשב כלא גר. </w:t>
      </w:r>
    </w:p>
    <w:p w14:paraId="6BEC2101" w14:textId="77777777" w:rsidR="00C81EC2" w:rsidRDefault="00C81EC2" w:rsidP="00C81EC2">
      <w:pPr>
        <w:rPr>
          <w:rtl/>
          <w:lang w:eastAsia="he-IL"/>
        </w:rPr>
      </w:pPr>
    </w:p>
    <w:p w14:paraId="5CBB145B" w14:textId="77777777" w:rsidR="00C81EC2" w:rsidRDefault="00C81EC2" w:rsidP="00C81EC2">
      <w:pPr>
        <w:pStyle w:val="a4"/>
        <w:keepNext/>
      </w:pPr>
      <w:bookmarkStart w:id="66" w:name="ET_speaker_לירון_אדלר_מינקה_73"/>
      <w:r w:rsidRPr="00C81EC2">
        <w:rPr>
          <w:rStyle w:val="TagStyle"/>
          <w:rtl/>
        </w:rPr>
        <w:t xml:space="preserve"> &lt;&lt; דובר &gt;&gt; </w:t>
      </w:r>
      <w:r>
        <w:rPr>
          <w:rtl/>
        </w:rPr>
        <w:t xml:space="preserve">לירון אדלר </w:t>
      </w:r>
      <w:proofErr w:type="spellStart"/>
      <w:r>
        <w:rPr>
          <w:rtl/>
        </w:rPr>
        <w:t>מינקה</w:t>
      </w:r>
      <w:proofErr w:type="spellEnd"/>
      <w:r>
        <w:rPr>
          <w:rtl/>
        </w:rPr>
        <w:t>:</w:t>
      </w:r>
      <w:r w:rsidRPr="00C81EC2">
        <w:rPr>
          <w:rStyle w:val="TagStyle"/>
          <w:rtl/>
        </w:rPr>
        <w:t xml:space="preserve"> &lt;&lt; דובר &gt;&gt;</w:t>
      </w:r>
      <w:r w:rsidR="009511F7">
        <w:rPr>
          <w:rtl/>
        </w:rPr>
        <w:t xml:space="preserve"> </w:t>
      </w:r>
      <w:bookmarkEnd w:id="66"/>
    </w:p>
    <w:p w14:paraId="1008BD9B" w14:textId="77777777" w:rsidR="00C81EC2" w:rsidRDefault="00C81EC2" w:rsidP="00C81EC2">
      <w:pPr>
        <w:pStyle w:val="KeepWithNext"/>
        <w:rPr>
          <w:rtl/>
          <w:lang w:eastAsia="he-IL"/>
        </w:rPr>
      </w:pPr>
    </w:p>
    <w:p w14:paraId="3A5E8EEB" w14:textId="77777777" w:rsidR="00C81EC2" w:rsidRDefault="00C81EC2" w:rsidP="00C81EC2">
      <w:pPr>
        <w:rPr>
          <w:rtl/>
          <w:lang w:eastAsia="he-IL"/>
        </w:rPr>
      </w:pPr>
      <w:r>
        <w:rPr>
          <w:rFonts w:hint="cs"/>
          <w:rtl/>
          <w:lang w:eastAsia="he-IL"/>
        </w:rPr>
        <w:t xml:space="preserve">בסדר, אז נחשוב רגע על ניסוח. </w:t>
      </w:r>
    </w:p>
    <w:p w14:paraId="589D9C45" w14:textId="77777777" w:rsidR="00C81EC2" w:rsidRDefault="00C81EC2" w:rsidP="00C81EC2">
      <w:pPr>
        <w:rPr>
          <w:rtl/>
          <w:lang w:eastAsia="he-IL"/>
        </w:rPr>
      </w:pPr>
    </w:p>
    <w:p w14:paraId="3180E72C" w14:textId="77777777" w:rsidR="00C81EC2" w:rsidRDefault="00C81EC2" w:rsidP="00C81EC2">
      <w:pPr>
        <w:pStyle w:val="af6"/>
        <w:keepNext/>
      </w:pPr>
      <w:bookmarkStart w:id="67" w:name="ET_yor_5069_74"/>
      <w:r w:rsidRPr="00C81EC2">
        <w:rPr>
          <w:rStyle w:val="TagStyle"/>
          <w:rtl/>
        </w:rPr>
        <w:t xml:space="preserve"> &lt;&lt; יור &gt;&gt; </w:t>
      </w:r>
      <w:r>
        <w:rPr>
          <w:rtl/>
        </w:rPr>
        <w:t>היו"ר יעקב אשר:</w:t>
      </w:r>
      <w:r w:rsidRPr="00C81EC2">
        <w:rPr>
          <w:rStyle w:val="TagStyle"/>
          <w:rtl/>
        </w:rPr>
        <w:t xml:space="preserve"> &lt;&lt; יור &gt;&gt;</w:t>
      </w:r>
      <w:r w:rsidR="009511F7">
        <w:rPr>
          <w:rtl/>
        </w:rPr>
        <w:t xml:space="preserve"> </w:t>
      </w:r>
      <w:bookmarkEnd w:id="67"/>
    </w:p>
    <w:p w14:paraId="3931503C" w14:textId="77777777" w:rsidR="00C81EC2" w:rsidRDefault="00C81EC2" w:rsidP="00C81EC2">
      <w:pPr>
        <w:pStyle w:val="KeepWithNext"/>
        <w:rPr>
          <w:rtl/>
          <w:lang w:eastAsia="he-IL"/>
        </w:rPr>
      </w:pPr>
    </w:p>
    <w:p w14:paraId="33DFF20D" w14:textId="77777777" w:rsidR="00C81EC2" w:rsidRDefault="00C81EC2" w:rsidP="00C81EC2">
      <w:pPr>
        <w:rPr>
          <w:rtl/>
          <w:lang w:eastAsia="he-IL"/>
        </w:rPr>
      </w:pPr>
      <w:r>
        <w:rPr>
          <w:rFonts w:hint="cs"/>
          <w:rtl/>
          <w:lang w:eastAsia="he-IL"/>
        </w:rPr>
        <w:t xml:space="preserve">בינתיים נשמע אותך, בבקשה. </w:t>
      </w:r>
    </w:p>
    <w:p w14:paraId="3155B7E9" w14:textId="77777777" w:rsidR="00C81EC2" w:rsidRDefault="00C81EC2" w:rsidP="00C81EC2">
      <w:pPr>
        <w:rPr>
          <w:rtl/>
          <w:lang w:eastAsia="he-IL"/>
        </w:rPr>
      </w:pPr>
    </w:p>
    <w:p w14:paraId="407D41A8" w14:textId="77777777" w:rsidR="00C81EC2" w:rsidRDefault="00C81EC2" w:rsidP="00C81EC2">
      <w:pPr>
        <w:rPr>
          <w:rStyle w:val="TagStyle"/>
          <w:rFonts w:ascii="David" w:hAnsi="David"/>
          <w:u w:val="single"/>
          <w:rtl/>
          <w:lang w:eastAsia="he-IL"/>
        </w:rPr>
      </w:pPr>
    </w:p>
    <w:p w14:paraId="204CA5F8" w14:textId="77777777" w:rsidR="00C81EC2" w:rsidRPr="00C81EC2" w:rsidRDefault="00C81EC2" w:rsidP="00C81EC2">
      <w:pPr>
        <w:pStyle w:val="af9"/>
        <w:keepNext/>
        <w:rPr>
          <w:lang w:eastAsia="he-IL"/>
        </w:rPr>
      </w:pPr>
      <w:bookmarkStart w:id="68" w:name="ET_guest_מיכה_רחמן_82"/>
      <w:r w:rsidRPr="00C81EC2">
        <w:rPr>
          <w:rStyle w:val="TagStyle"/>
          <w:rtl/>
        </w:rPr>
        <w:t xml:space="preserve"> &lt;&lt; אורח &gt;&gt; </w:t>
      </w:r>
      <w:r>
        <w:rPr>
          <w:rtl/>
          <w:lang w:eastAsia="he-IL"/>
        </w:rPr>
        <w:t>מיכה רחמן:</w:t>
      </w:r>
      <w:r w:rsidRPr="00C81EC2">
        <w:rPr>
          <w:rStyle w:val="TagStyle"/>
          <w:rtl/>
        </w:rPr>
        <w:t xml:space="preserve"> &lt;&lt; אורח &gt;&gt;</w:t>
      </w:r>
      <w:r w:rsidR="009511F7">
        <w:rPr>
          <w:rtl/>
          <w:lang w:eastAsia="he-IL"/>
        </w:rPr>
        <w:t xml:space="preserve"> </w:t>
      </w:r>
      <w:bookmarkEnd w:id="68"/>
    </w:p>
    <w:p w14:paraId="3787F010" w14:textId="77777777" w:rsidR="00C81EC2" w:rsidRDefault="00C81EC2" w:rsidP="00C81EC2">
      <w:pPr>
        <w:pStyle w:val="KeepWithNext"/>
        <w:rPr>
          <w:rtl/>
          <w:lang w:eastAsia="he-IL"/>
        </w:rPr>
      </w:pPr>
    </w:p>
    <w:p w14:paraId="75116EE6" w14:textId="77777777" w:rsidR="003D37F6" w:rsidRPr="00EA72F0" w:rsidRDefault="00C81EC2" w:rsidP="00312B2F">
      <w:pPr>
        <w:rPr>
          <w:rtl/>
          <w:lang w:eastAsia="he-IL"/>
        </w:rPr>
      </w:pPr>
      <w:r w:rsidRPr="00EA72F0">
        <w:rPr>
          <w:rFonts w:hint="cs"/>
          <w:rtl/>
          <w:lang w:eastAsia="he-IL"/>
        </w:rPr>
        <w:t xml:space="preserve">אני מיכה רחמן מפורום הדיור הציבורי. העמדה שלנו זה שצריך לתת את הזכות לדייר ממשיך לכל הדיירים ולא למצוא כל פעם איזשהו גוון אחר שנותנים לאנשים מסוג כזה או מסוג אחר. החוק המקורי נתן אפשרות אוטומטית, חוץ מזה שאתה צריך לגור בדירה ארבע שנים, לכל דייר. ב-2009 שינו את זה. בתוך המגמה הכללית של חיסול הדיור הציבורי, אז כל פעם מוצאים איזשהו טריק כדי לחסוך כסף. לא נראה שהעניין הוא באמת כדי לדאוג דווקא לאנשים האלה. אם היו רוצים לדאוג דווקא לאנשים האלה שהם כאן מפורטים בכל מיני סעיפים ותת סעיפים, יכלו להגיד, אנחנו מחזירים את האפשרות לדייר ממשיך כמו שהיא הייתה בחוק המקורי. היו מרחיבים את זה ואומרים לכולם ולא דווקא לאלה. אם רוצים לעשות טוב, צריך לעשות את זה באופן אוניברסלי בחוק שהוא לא עקום, שרק לאלה ולא לאחרים. </w:t>
      </w:r>
    </w:p>
    <w:p w14:paraId="38D86CA2" w14:textId="77777777" w:rsidR="003D37F6" w:rsidRPr="00EA72F0" w:rsidRDefault="003D37F6" w:rsidP="00312B2F">
      <w:pPr>
        <w:rPr>
          <w:rtl/>
          <w:lang w:eastAsia="he-IL"/>
        </w:rPr>
      </w:pPr>
    </w:p>
    <w:p w14:paraId="61CC5F16" w14:textId="77777777" w:rsidR="003D37F6" w:rsidRPr="00EA72F0" w:rsidRDefault="00C81EC2" w:rsidP="003D37F6">
      <w:pPr>
        <w:rPr>
          <w:rtl/>
          <w:lang w:eastAsia="he-IL"/>
        </w:rPr>
      </w:pPr>
      <w:r w:rsidRPr="00EA72F0">
        <w:rPr>
          <w:rFonts w:hint="cs"/>
          <w:rtl/>
          <w:lang w:eastAsia="he-IL"/>
        </w:rPr>
        <w:t xml:space="preserve">למה לאלה ולא לאחרים? קודם כל כדי שתהיה </w:t>
      </w:r>
      <w:r w:rsidR="003D37F6" w:rsidRPr="00EA72F0">
        <w:rPr>
          <w:rFonts w:hint="cs"/>
          <w:rtl/>
          <w:lang w:eastAsia="he-IL"/>
        </w:rPr>
        <w:t>דייר ציבורי אתה צריך להיות מסכן,</w:t>
      </w:r>
      <w:r w:rsidRPr="00EA72F0">
        <w:rPr>
          <w:rFonts w:hint="cs"/>
          <w:rtl/>
          <w:lang w:eastAsia="he-IL"/>
        </w:rPr>
        <w:t xml:space="preserve"> זה ברור. אתה צריך להיות עם הבטחת הכנסה. </w:t>
      </w:r>
      <w:r w:rsidR="003D37F6" w:rsidRPr="00EA72F0">
        <w:rPr>
          <w:rFonts w:hint="cs"/>
          <w:rtl/>
          <w:lang w:eastAsia="he-IL"/>
        </w:rPr>
        <w:t xml:space="preserve">כדי להיות דייר ממשיך, אז </w:t>
      </w:r>
      <w:r w:rsidRPr="00EA72F0">
        <w:rPr>
          <w:rFonts w:hint="cs"/>
          <w:rtl/>
          <w:lang w:eastAsia="he-IL"/>
        </w:rPr>
        <w:t>מצמצמים את זה ב-2009 מטעמים תקציביים בלבד. זה עבר בחוק ההסדרים. עכשיו אומרים, אה, לא נעשה את זה. היה מהלך שניסו</w:t>
      </w:r>
      <w:r w:rsidR="003D37F6" w:rsidRPr="00EA72F0">
        <w:rPr>
          <w:rFonts w:hint="cs"/>
          <w:rtl/>
          <w:lang w:eastAsia="he-IL"/>
        </w:rPr>
        <w:t xml:space="preserve"> לחדש את חוק הדיור הציבורי ואת </w:t>
      </w:r>
      <w:r w:rsidRPr="00EA72F0">
        <w:rPr>
          <w:rFonts w:hint="cs"/>
          <w:rtl/>
          <w:lang w:eastAsia="he-IL"/>
        </w:rPr>
        <w:t xml:space="preserve">זכויות דייר ממשיך, אז אמרו, לא, בואו נעשה את זה עקום, נעשה את זה רק למספר אנשים קטן, למה? כי זה חוסך תקציב. </w:t>
      </w:r>
    </w:p>
    <w:p w14:paraId="7868BFD5" w14:textId="77777777" w:rsidR="003D37F6" w:rsidRPr="00EA72F0" w:rsidRDefault="003D37F6" w:rsidP="003D37F6">
      <w:pPr>
        <w:rPr>
          <w:rtl/>
          <w:lang w:eastAsia="he-IL"/>
        </w:rPr>
      </w:pPr>
    </w:p>
    <w:p w14:paraId="65943D59" w14:textId="77777777" w:rsidR="00C81EC2" w:rsidRPr="00EA72F0" w:rsidRDefault="00C81EC2" w:rsidP="006926FB">
      <w:pPr>
        <w:rPr>
          <w:rtl/>
          <w:lang w:eastAsia="he-IL"/>
        </w:rPr>
      </w:pPr>
      <w:r w:rsidRPr="00EA72F0">
        <w:rPr>
          <w:rFonts w:hint="cs"/>
          <w:rtl/>
          <w:lang w:eastAsia="he-IL"/>
        </w:rPr>
        <w:t>לא נראה לי לשים את זה רק בגלל שצריך לדאוג להם, אלא אם היו רוצים לשים את זה, היו עושים את זה רחב, לכן אנחנו מתנגדים לזה שכדי להיות זכאי לדיור ציבורי אתה צריך להיות מסכן ועוד יותר מסכן</w:t>
      </w:r>
      <w:r w:rsidR="006926FB" w:rsidRPr="00EA72F0">
        <w:rPr>
          <w:rFonts w:hint="cs"/>
          <w:rtl/>
          <w:lang w:eastAsia="he-IL"/>
        </w:rPr>
        <w:t>,</w:t>
      </w:r>
      <w:r w:rsidRPr="00EA72F0">
        <w:rPr>
          <w:rFonts w:hint="cs"/>
          <w:rtl/>
          <w:lang w:eastAsia="he-IL"/>
        </w:rPr>
        <w:t xml:space="preserve"> ואחר כך גם צריך שתהיה מפונה או שיהיה לך קרוב משפחה שלא עלינו נהרג בקרב או משהו. אנחנו מתנגדים לכל זה. צריכים לתת משהו רחב, אוניברסלי, ישר</w:t>
      </w:r>
      <w:r w:rsidR="006926FB" w:rsidRPr="00EA72F0">
        <w:rPr>
          <w:rFonts w:hint="cs"/>
          <w:rtl/>
          <w:lang w:eastAsia="he-IL"/>
        </w:rPr>
        <w:t xml:space="preserve">, </w:t>
      </w:r>
      <w:r w:rsidRPr="00EA72F0">
        <w:rPr>
          <w:rFonts w:hint="cs"/>
          <w:rtl/>
          <w:lang w:eastAsia="he-IL"/>
        </w:rPr>
        <w:t>ולחדש את חוק הדיור הציבורי כפי שהוא היה במקור</w:t>
      </w:r>
      <w:r w:rsidR="006926FB" w:rsidRPr="00EA72F0">
        <w:rPr>
          <w:rFonts w:hint="cs"/>
          <w:rtl/>
          <w:lang w:eastAsia="he-IL"/>
        </w:rPr>
        <w:t>,</w:t>
      </w:r>
      <w:r w:rsidRPr="00EA72F0">
        <w:rPr>
          <w:rFonts w:hint="cs"/>
          <w:rtl/>
          <w:lang w:eastAsia="he-IL"/>
        </w:rPr>
        <w:t xml:space="preserve"> ולא לעשות את זה ככה באופן עקום. </w:t>
      </w:r>
    </w:p>
    <w:p w14:paraId="030259A0" w14:textId="77777777" w:rsidR="00C81EC2" w:rsidRPr="00EA72F0" w:rsidRDefault="00C81EC2" w:rsidP="00C81EC2">
      <w:pPr>
        <w:rPr>
          <w:rtl/>
          <w:lang w:eastAsia="he-IL"/>
        </w:rPr>
      </w:pPr>
    </w:p>
    <w:p w14:paraId="0C34FDE2" w14:textId="77777777" w:rsidR="00C81EC2" w:rsidRDefault="00C81EC2" w:rsidP="00C81EC2">
      <w:pPr>
        <w:pStyle w:val="af9"/>
        <w:keepNext/>
        <w:rPr>
          <w:lang w:eastAsia="he-IL"/>
        </w:rPr>
      </w:pPr>
      <w:bookmarkStart w:id="69" w:name="ET_guest_בקי_כהן_קשת_76"/>
      <w:r w:rsidRPr="00C81EC2">
        <w:rPr>
          <w:rStyle w:val="TagStyle"/>
          <w:rtl/>
        </w:rPr>
        <w:t xml:space="preserve"> &lt;&lt; אורח &gt;&gt; </w:t>
      </w:r>
      <w:r>
        <w:rPr>
          <w:rtl/>
          <w:lang w:eastAsia="he-IL"/>
        </w:rPr>
        <w:t>בקי כהן קשת:</w:t>
      </w:r>
      <w:r w:rsidRPr="00C81EC2">
        <w:rPr>
          <w:rStyle w:val="TagStyle"/>
          <w:rtl/>
        </w:rPr>
        <w:t xml:space="preserve"> &lt;&lt; אורח &gt;&gt;</w:t>
      </w:r>
      <w:r w:rsidR="009511F7">
        <w:rPr>
          <w:rtl/>
          <w:lang w:eastAsia="he-IL"/>
        </w:rPr>
        <w:t xml:space="preserve"> </w:t>
      </w:r>
      <w:bookmarkEnd w:id="69"/>
    </w:p>
    <w:p w14:paraId="67FC87C4" w14:textId="77777777" w:rsidR="00C81EC2" w:rsidRDefault="00C81EC2" w:rsidP="00C81EC2">
      <w:pPr>
        <w:pStyle w:val="KeepWithNext"/>
        <w:rPr>
          <w:rtl/>
          <w:lang w:eastAsia="he-IL"/>
        </w:rPr>
      </w:pPr>
    </w:p>
    <w:p w14:paraId="5DF151AB" w14:textId="77777777" w:rsidR="00C81EC2" w:rsidRPr="008B7570" w:rsidRDefault="00104F38" w:rsidP="00C81EC2">
      <w:pPr>
        <w:rPr>
          <w:rtl/>
          <w:lang w:eastAsia="he-IL"/>
        </w:rPr>
      </w:pPr>
      <w:r w:rsidRPr="008B7570">
        <w:rPr>
          <w:rFonts w:hint="cs"/>
          <w:rtl/>
          <w:lang w:eastAsia="he-IL"/>
        </w:rPr>
        <w:t>אנחנו</w:t>
      </w:r>
      <w:r w:rsidR="00C81EC2" w:rsidRPr="008B7570">
        <w:rPr>
          <w:rFonts w:hint="cs"/>
          <w:rtl/>
          <w:lang w:eastAsia="he-IL"/>
        </w:rPr>
        <w:t xml:space="preserve"> כמובן תומכים בעמדה הזאת שצריך להרחיב.</w:t>
      </w:r>
    </w:p>
    <w:p w14:paraId="0DD6F81F" w14:textId="77777777" w:rsidR="00C81EC2" w:rsidRPr="008B7570" w:rsidRDefault="00C81EC2" w:rsidP="00C81EC2">
      <w:pPr>
        <w:rPr>
          <w:rtl/>
          <w:lang w:eastAsia="he-IL"/>
        </w:rPr>
      </w:pPr>
    </w:p>
    <w:p w14:paraId="0AF97F6D" w14:textId="77777777" w:rsidR="00C81EC2" w:rsidRPr="008B7570" w:rsidRDefault="00C81EC2" w:rsidP="00C81EC2">
      <w:pPr>
        <w:pStyle w:val="af6"/>
        <w:keepNext/>
      </w:pPr>
      <w:bookmarkStart w:id="70" w:name="ET_yor_5069_77"/>
      <w:r w:rsidRPr="008B7570">
        <w:rPr>
          <w:rStyle w:val="TagStyle"/>
          <w:rtl/>
        </w:rPr>
        <w:t xml:space="preserve"> &lt;&lt; יור &gt;&gt; </w:t>
      </w:r>
      <w:r w:rsidRPr="008B7570">
        <w:rPr>
          <w:rtl/>
        </w:rPr>
        <w:t>היו"ר יעקב אשר:</w:t>
      </w:r>
      <w:r w:rsidRPr="008B7570">
        <w:rPr>
          <w:rStyle w:val="TagStyle"/>
          <w:rtl/>
        </w:rPr>
        <w:t xml:space="preserve"> &lt;&lt; יור &gt;&gt;</w:t>
      </w:r>
      <w:r w:rsidR="009511F7" w:rsidRPr="008B7570">
        <w:rPr>
          <w:rtl/>
        </w:rPr>
        <w:t xml:space="preserve"> </w:t>
      </w:r>
      <w:bookmarkEnd w:id="70"/>
    </w:p>
    <w:p w14:paraId="209A3AFD" w14:textId="77777777" w:rsidR="00C81EC2" w:rsidRPr="008B7570" w:rsidRDefault="00C81EC2" w:rsidP="00C81EC2">
      <w:pPr>
        <w:pStyle w:val="KeepWithNext"/>
        <w:rPr>
          <w:rtl/>
          <w:lang w:eastAsia="he-IL"/>
        </w:rPr>
      </w:pPr>
    </w:p>
    <w:p w14:paraId="57D5ACD6" w14:textId="77777777" w:rsidR="00C81EC2" w:rsidRPr="008B7570" w:rsidRDefault="00C81EC2" w:rsidP="00C81EC2">
      <w:pPr>
        <w:rPr>
          <w:rtl/>
          <w:lang w:eastAsia="he-IL"/>
        </w:rPr>
      </w:pPr>
      <w:r w:rsidRPr="008B7570">
        <w:rPr>
          <w:rFonts w:hint="cs"/>
          <w:rtl/>
          <w:lang w:eastAsia="he-IL"/>
        </w:rPr>
        <w:t>כן, כן, אנחנו מכירים.</w:t>
      </w:r>
    </w:p>
    <w:p w14:paraId="3B547F09" w14:textId="77777777" w:rsidR="00C81EC2" w:rsidRPr="008B7570" w:rsidRDefault="00C81EC2" w:rsidP="00C81EC2">
      <w:pPr>
        <w:rPr>
          <w:rtl/>
          <w:lang w:eastAsia="he-IL"/>
        </w:rPr>
      </w:pPr>
    </w:p>
    <w:p w14:paraId="339A4853" w14:textId="77777777" w:rsidR="00C81EC2" w:rsidRPr="008B7570" w:rsidRDefault="00C81EC2" w:rsidP="00C81EC2">
      <w:pPr>
        <w:pStyle w:val="af9"/>
        <w:keepNext/>
        <w:rPr>
          <w:lang w:eastAsia="he-IL"/>
        </w:rPr>
      </w:pPr>
      <w:bookmarkStart w:id="71" w:name="ET_guest_מיכה_רחמן_83"/>
      <w:r w:rsidRPr="008B7570">
        <w:rPr>
          <w:rStyle w:val="TagStyle"/>
          <w:rtl/>
        </w:rPr>
        <w:t xml:space="preserve"> &lt;&lt; אורח &gt;&gt; </w:t>
      </w:r>
      <w:r w:rsidRPr="008B7570">
        <w:rPr>
          <w:rtl/>
          <w:lang w:eastAsia="he-IL"/>
        </w:rPr>
        <w:t>מיכה רחמן:</w:t>
      </w:r>
      <w:r w:rsidRPr="008B7570">
        <w:rPr>
          <w:rStyle w:val="TagStyle"/>
          <w:rtl/>
        </w:rPr>
        <w:t xml:space="preserve"> &lt;&lt; אורח &gt;&gt;</w:t>
      </w:r>
      <w:r w:rsidR="009511F7" w:rsidRPr="008B7570">
        <w:rPr>
          <w:rtl/>
          <w:lang w:eastAsia="he-IL"/>
        </w:rPr>
        <w:t xml:space="preserve"> </w:t>
      </w:r>
      <w:bookmarkEnd w:id="71"/>
    </w:p>
    <w:p w14:paraId="40D559A4" w14:textId="77777777" w:rsidR="00C81EC2" w:rsidRPr="008B7570" w:rsidRDefault="00C81EC2" w:rsidP="00C81EC2">
      <w:pPr>
        <w:pStyle w:val="KeepWithNext"/>
        <w:rPr>
          <w:rtl/>
          <w:lang w:eastAsia="he-IL"/>
        </w:rPr>
      </w:pPr>
    </w:p>
    <w:p w14:paraId="53DCB8FA" w14:textId="77777777" w:rsidR="00C81EC2" w:rsidRPr="008B7570" w:rsidRDefault="00C81EC2" w:rsidP="00C81EC2">
      <w:pPr>
        <w:rPr>
          <w:rtl/>
          <w:lang w:eastAsia="he-IL"/>
        </w:rPr>
      </w:pPr>
      <w:r w:rsidRPr="008B7570">
        <w:rPr>
          <w:rFonts w:hint="cs"/>
          <w:rtl/>
          <w:lang w:eastAsia="he-IL"/>
        </w:rPr>
        <w:t>לכן גם אין טעם לדון בסעיפים ותת סעיפים ולראות שזה בדיוק קורה.</w:t>
      </w:r>
    </w:p>
    <w:p w14:paraId="55B124D6" w14:textId="77777777" w:rsidR="00C81EC2" w:rsidRPr="008B7570" w:rsidRDefault="00C81EC2" w:rsidP="00C81EC2">
      <w:pPr>
        <w:rPr>
          <w:rtl/>
          <w:lang w:eastAsia="he-IL"/>
        </w:rPr>
      </w:pPr>
    </w:p>
    <w:p w14:paraId="07DF13AA" w14:textId="77777777" w:rsidR="00C81EC2" w:rsidRPr="008B7570" w:rsidRDefault="00C81EC2" w:rsidP="00C81EC2">
      <w:pPr>
        <w:pStyle w:val="af6"/>
        <w:keepNext/>
      </w:pPr>
      <w:bookmarkStart w:id="72" w:name="ET_yor_5069_79"/>
      <w:r w:rsidRPr="008B7570">
        <w:rPr>
          <w:rStyle w:val="TagStyle"/>
          <w:rtl/>
        </w:rPr>
        <w:t xml:space="preserve"> &lt;&lt; יור &gt;&gt; </w:t>
      </w:r>
      <w:r w:rsidRPr="008B7570">
        <w:rPr>
          <w:rtl/>
        </w:rPr>
        <w:t>היו"ר יעקב אשר:</w:t>
      </w:r>
      <w:r w:rsidRPr="008B7570">
        <w:rPr>
          <w:rStyle w:val="TagStyle"/>
          <w:rtl/>
        </w:rPr>
        <w:t xml:space="preserve"> &lt;&lt; יור &gt;&gt;</w:t>
      </w:r>
      <w:r w:rsidR="009511F7" w:rsidRPr="008B7570">
        <w:rPr>
          <w:rtl/>
        </w:rPr>
        <w:t xml:space="preserve"> </w:t>
      </w:r>
      <w:bookmarkEnd w:id="72"/>
    </w:p>
    <w:p w14:paraId="14022625" w14:textId="77777777" w:rsidR="00C81EC2" w:rsidRPr="008B7570" w:rsidRDefault="00C81EC2" w:rsidP="00C81EC2">
      <w:pPr>
        <w:pStyle w:val="KeepWithNext"/>
        <w:rPr>
          <w:rtl/>
          <w:lang w:eastAsia="he-IL"/>
        </w:rPr>
      </w:pPr>
    </w:p>
    <w:p w14:paraId="317E1490" w14:textId="77777777" w:rsidR="00C81EC2" w:rsidRDefault="00C81EC2" w:rsidP="00C81EC2">
      <w:pPr>
        <w:rPr>
          <w:rtl/>
          <w:lang w:eastAsia="he-IL"/>
        </w:rPr>
      </w:pPr>
      <w:r w:rsidRPr="008B7570">
        <w:rPr>
          <w:rFonts w:hint="cs"/>
          <w:rtl/>
          <w:lang w:eastAsia="he-IL"/>
        </w:rPr>
        <w:t>תודה. אני אמרתי בישיבה הקודמת, יש דיון על הצעת ה</w:t>
      </w:r>
      <w:r w:rsidR="008B7570">
        <w:rPr>
          <w:rFonts w:hint="cs"/>
          <w:rtl/>
          <w:lang w:eastAsia="he-IL"/>
        </w:rPr>
        <w:t>חוק על כל הנושא של זכויות רכישה</w:t>
      </w:r>
      <w:r w:rsidRPr="008B7570">
        <w:rPr>
          <w:rFonts w:hint="cs"/>
          <w:rtl/>
          <w:lang w:eastAsia="he-IL"/>
        </w:rPr>
        <w:t xml:space="preserve"> ואולי נגיע גם לדברים אחרים אבל זה לא כרגע. לא רציתי למנוע כרגע משהו שהוא יכול להיטיב כרגע לאותם אנשים מאותן משפחות של חטופים או של הרוגים. אני הבנתי את הרציונל.</w:t>
      </w:r>
    </w:p>
    <w:p w14:paraId="4CE797DA" w14:textId="77777777" w:rsidR="00C81EC2" w:rsidRDefault="00C81EC2" w:rsidP="00C81EC2">
      <w:pPr>
        <w:rPr>
          <w:rtl/>
          <w:lang w:eastAsia="he-IL"/>
        </w:rPr>
      </w:pPr>
    </w:p>
    <w:p w14:paraId="6BB9613B" w14:textId="77777777" w:rsidR="00C81EC2" w:rsidRDefault="00C81EC2" w:rsidP="00C81EC2">
      <w:pPr>
        <w:pStyle w:val="af9"/>
        <w:keepNext/>
        <w:rPr>
          <w:rtl/>
          <w:lang w:eastAsia="he-IL"/>
        </w:rPr>
      </w:pPr>
      <w:bookmarkStart w:id="73" w:name="ET_guest_מיכה_רחמן_84"/>
      <w:r w:rsidRPr="00C81EC2">
        <w:rPr>
          <w:rStyle w:val="TagStyle"/>
          <w:rtl/>
        </w:rPr>
        <w:t xml:space="preserve"> &lt;&lt; אורח &gt;&gt; </w:t>
      </w:r>
      <w:r>
        <w:rPr>
          <w:rtl/>
          <w:lang w:eastAsia="he-IL"/>
        </w:rPr>
        <w:t>מיכה רחמן:</w:t>
      </w:r>
      <w:r w:rsidRPr="00C81EC2">
        <w:rPr>
          <w:rStyle w:val="TagStyle"/>
          <w:rtl/>
        </w:rPr>
        <w:t xml:space="preserve"> &lt;&lt; אורח &gt;&gt;</w:t>
      </w:r>
      <w:r w:rsidR="009511F7">
        <w:rPr>
          <w:rtl/>
          <w:lang w:eastAsia="he-IL"/>
        </w:rPr>
        <w:t xml:space="preserve"> </w:t>
      </w:r>
      <w:bookmarkEnd w:id="73"/>
    </w:p>
    <w:p w14:paraId="41D408DF" w14:textId="77777777" w:rsidR="00C81EC2" w:rsidRPr="00C81EC2" w:rsidRDefault="00C81EC2" w:rsidP="00C81EC2">
      <w:pPr>
        <w:rPr>
          <w:rtl/>
          <w:lang w:eastAsia="he-IL"/>
        </w:rPr>
      </w:pPr>
    </w:p>
    <w:p w14:paraId="7E653756" w14:textId="77777777" w:rsidR="00C81EC2" w:rsidRDefault="008B7570" w:rsidP="008B7570">
      <w:pPr>
        <w:rPr>
          <w:rtl/>
          <w:lang w:eastAsia="he-IL"/>
        </w:rPr>
      </w:pPr>
      <w:r>
        <w:rPr>
          <w:rFonts w:hint="cs"/>
          <w:rtl/>
          <w:lang w:eastAsia="he-IL"/>
        </w:rPr>
        <w:t>רק אולי</w:t>
      </w:r>
      <w:r w:rsidR="00C81EC2">
        <w:rPr>
          <w:rFonts w:hint="cs"/>
          <w:rtl/>
          <w:lang w:eastAsia="he-IL"/>
        </w:rPr>
        <w:t xml:space="preserve"> מילה אחת.</w:t>
      </w:r>
      <w:r w:rsidR="00BB53EA">
        <w:rPr>
          <w:rFonts w:hint="cs"/>
          <w:rtl/>
          <w:lang w:eastAsia="he-IL"/>
        </w:rPr>
        <w:t xml:space="preserve"> הזמני הוא תמיד קבוע. הרעיון שכל פעם מוצאים משהו כזה - - - </w:t>
      </w:r>
    </w:p>
    <w:p w14:paraId="0C08E6C4" w14:textId="77777777" w:rsidR="00BB53EA" w:rsidRDefault="00BB53EA" w:rsidP="00C81EC2">
      <w:pPr>
        <w:rPr>
          <w:rtl/>
          <w:lang w:eastAsia="he-IL"/>
        </w:rPr>
      </w:pPr>
    </w:p>
    <w:p w14:paraId="4C899EE1" w14:textId="77777777" w:rsidR="00BB53EA" w:rsidRDefault="00BB53EA" w:rsidP="00BB53EA">
      <w:pPr>
        <w:pStyle w:val="af6"/>
        <w:keepNext/>
      </w:pPr>
      <w:bookmarkStart w:id="74" w:name="ET_yor_5069_85"/>
      <w:r w:rsidRPr="00BB53EA">
        <w:rPr>
          <w:rStyle w:val="TagStyle"/>
          <w:rtl/>
        </w:rPr>
        <w:t xml:space="preserve"> &lt;&lt; יור &gt;&gt; </w:t>
      </w:r>
      <w:r>
        <w:rPr>
          <w:rtl/>
        </w:rPr>
        <w:t>היו"ר יעקב אשר:</w:t>
      </w:r>
      <w:r w:rsidRPr="00BB53EA">
        <w:rPr>
          <w:rStyle w:val="TagStyle"/>
          <w:rtl/>
        </w:rPr>
        <w:t xml:space="preserve"> &lt;&lt; יור &gt;&gt;</w:t>
      </w:r>
      <w:r w:rsidR="009511F7">
        <w:rPr>
          <w:rtl/>
        </w:rPr>
        <w:t xml:space="preserve"> </w:t>
      </w:r>
      <w:bookmarkEnd w:id="74"/>
    </w:p>
    <w:p w14:paraId="56A107FC" w14:textId="77777777" w:rsidR="00BB53EA" w:rsidRDefault="00BB53EA" w:rsidP="00BB53EA">
      <w:pPr>
        <w:pStyle w:val="KeepWithNext"/>
        <w:rPr>
          <w:rtl/>
          <w:lang w:eastAsia="he-IL"/>
        </w:rPr>
      </w:pPr>
    </w:p>
    <w:p w14:paraId="7ABC3E1D" w14:textId="77777777" w:rsidR="00BB53EA" w:rsidRDefault="00BB53EA" w:rsidP="00BB53EA">
      <w:pPr>
        <w:rPr>
          <w:rtl/>
          <w:lang w:eastAsia="he-IL"/>
        </w:rPr>
      </w:pPr>
      <w:r>
        <w:rPr>
          <w:rFonts w:hint="cs"/>
          <w:rtl/>
          <w:lang w:eastAsia="he-IL"/>
        </w:rPr>
        <w:t>אמרתי לך שהבנתי את הרציונל שלך.</w:t>
      </w:r>
    </w:p>
    <w:p w14:paraId="22A7CA22" w14:textId="77777777" w:rsidR="00BB53EA" w:rsidRDefault="00BB53EA" w:rsidP="00BB53EA">
      <w:pPr>
        <w:rPr>
          <w:rtl/>
          <w:lang w:eastAsia="he-IL"/>
        </w:rPr>
      </w:pPr>
    </w:p>
    <w:p w14:paraId="1A024DE6" w14:textId="77777777" w:rsidR="00BB53EA" w:rsidRDefault="00BB53EA" w:rsidP="00BB53EA">
      <w:pPr>
        <w:pStyle w:val="af9"/>
        <w:keepNext/>
        <w:rPr>
          <w:lang w:eastAsia="he-IL"/>
        </w:rPr>
      </w:pPr>
      <w:bookmarkStart w:id="75" w:name="ET_guest_מיכה_רחמן_86"/>
      <w:r w:rsidRPr="00BB53EA">
        <w:rPr>
          <w:rStyle w:val="TagStyle"/>
          <w:rtl/>
        </w:rPr>
        <w:t xml:space="preserve"> &lt;&lt; אורח &gt;&gt; </w:t>
      </w:r>
      <w:r>
        <w:rPr>
          <w:rtl/>
          <w:lang w:eastAsia="he-IL"/>
        </w:rPr>
        <w:t>מיכה רחמן:</w:t>
      </w:r>
      <w:r w:rsidRPr="00BB53EA">
        <w:rPr>
          <w:rStyle w:val="TagStyle"/>
          <w:rtl/>
        </w:rPr>
        <w:t xml:space="preserve"> &lt;&lt; אורח &gt;&gt;</w:t>
      </w:r>
      <w:r w:rsidR="009511F7">
        <w:rPr>
          <w:rtl/>
          <w:lang w:eastAsia="he-IL"/>
        </w:rPr>
        <w:t xml:space="preserve"> </w:t>
      </w:r>
      <w:bookmarkEnd w:id="75"/>
    </w:p>
    <w:p w14:paraId="65733856" w14:textId="77777777" w:rsidR="00BB53EA" w:rsidRDefault="00BB53EA" w:rsidP="00BB53EA">
      <w:pPr>
        <w:pStyle w:val="KeepWithNext"/>
        <w:rPr>
          <w:rtl/>
          <w:lang w:eastAsia="he-IL"/>
        </w:rPr>
      </w:pPr>
    </w:p>
    <w:p w14:paraId="10451589" w14:textId="77777777" w:rsidR="00BB53EA" w:rsidRDefault="00BB53EA" w:rsidP="00BB53EA">
      <w:pPr>
        <w:rPr>
          <w:rtl/>
          <w:lang w:eastAsia="he-IL"/>
        </w:rPr>
      </w:pPr>
      <w:r>
        <w:rPr>
          <w:rFonts w:hint="cs"/>
          <w:rtl/>
          <w:lang w:eastAsia="he-IL"/>
        </w:rPr>
        <w:t>זה מגמה.</w:t>
      </w:r>
    </w:p>
    <w:p w14:paraId="4557D786" w14:textId="77777777" w:rsidR="00BB53EA" w:rsidRDefault="00BB53EA" w:rsidP="00BB53EA">
      <w:pPr>
        <w:rPr>
          <w:rtl/>
          <w:lang w:eastAsia="he-IL"/>
        </w:rPr>
      </w:pPr>
    </w:p>
    <w:p w14:paraId="55F416B4" w14:textId="77777777" w:rsidR="00BB53EA" w:rsidRDefault="00BB53EA" w:rsidP="00BB53EA">
      <w:pPr>
        <w:pStyle w:val="af6"/>
        <w:keepNext/>
      </w:pPr>
      <w:r w:rsidRPr="00BB53EA">
        <w:rPr>
          <w:rStyle w:val="TagStyle"/>
          <w:rtl/>
        </w:rPr>
        <w:t xml:space="preserve"> &lt;&lt; יור &gt;&gt; </w:t>
      </w:r>
      <w:r>
        <w:rPr>
          <w:rtl/>
        </w:rPr>
        <w:t>היו"ר יעקב אשר:</w:t>
      </w:r>
      <w:r w:rsidRPr="00BB53EA">
        <w:rPr>
          <w:rStyle w:val="TagStyle"/>
          <w:rtl/>
        </w:rPr>
        <w:t xml:space="preserve"> &lt;&lt; יור &gt;&gt;</w:t>
      </w:r>
      <w:r w:rsidR="009511F7">
        <w:rPr>
          <w:rtl/>
        </w:rPr>
        <w:t xml:space="preserve"> </w:t>
      </w:r>
    </w:p>
    <w:p w14:paraId="1017EE3B" w14:textId="77777777" w:rsidR="00BB53EA" w:rsidRDefault="00BB53EA" w:rsidP="00BB53EA">
      <w:pPr>
        <w:pStyle w:val="KeepWithNext"/>
        <w:rPr>
          <w:rtl/>
          <w:lang w:eastAsia="he-IL"/>
        </w:rPr>
      </w:pPr>
    </w:p>
    <w:p w14:paraId="011B040F" w14:textId="77777777" w:rsidR="00A1648F" w:rsidRDefault="00BB53EA" w:rsidP="00BB53EA">
      <w:pPr>
        <w:rPr>
          <w:rtl/>
          <w:lang w:eastAsia="he-IL"/>
        </w:rPr>
      </w:pPr>
      <w:r>
        <w:rPr>
          <w:rFonts w:hint="cs"/>
          <w:rtl/>
          <w:lang w:eastAsia="he-IL"/>
        </w:rPr>
        <w:t>אוקיי.</w:t>
      </w:r>
      <w:r w:rsidR="006926FB">
        <w:rPr>
          <w:rFonts w:hint="cs"/>
          <w:rtl/>
          <w:lang w:eastAsia="he-IL"/>
        </w:rPr>
        <w:t xml:space="preserve"> </w:t>
      </w:r>
    </w:p>
    <w:p w14:paraId="047776E3" w14:textId="77777777" w:rsidR="00A1648F" w:rsidRDefault="00A1648F" w:rsidP="00BB53EA">
      <w:pPr>
        <w:rPr>
          <w:rtl/>
          <w:lang w:eastAsia="he-IL"/>
        </w:rPr>
      </w:pPr>
    </w:p>
    <w:p w14:paraId="7618A839" w14:textId="77777777" w:rsidR="00BB53EA" w:rsidRDefault="006926FB" w:rsidP="00BB53EA">
      <w:pPr>
        <w:rPr>
          <w:rtl/>
          <w:lang w:eastAsia="he-IL"/>
        </w:rPr>
      </w:pPr>
      <w:r>
        <w:rPr>
          <w:rFonts w:hint="cs"/>
          <w:rtl/>
          <w:lang w:eastAsia="he-IL"/>
        </w:rPr>
        <w:lastRenderedPageBreak/>
        <w:t>משרד השיכון, יש לכם עוד הערות? תיכף הייעוץ המשפטי ייתן ניסוח שלנו לעניין ההוא. יש לכם עוד הערות?</w:t>
      </w:r>
    </w:p>
    <w:p w14:paraId="2AFA7C2A" w14:textId="77777777" w:rsidR="006926FB" w:rsidRDefault="006926FB" w:rsidP="00BB53EA">
      <w:pPr>
        <w:rPr>
          <w:rtl/>
          <w:lang w:eastAsia="he-IL"/>
        </w:rPr>
      </w:pPr>
    </w:p>
    <w:p w14:paraId="667A2F99" w14:textId="77777777" w:rsidR="006926FB" w:rsidRDefault="006926FB" w:rsidP="006926FB">
      <w:pPr>
        <w:pStyle w:val="af9"/>
        <w:keepNext/>
        <w:rPr>
          <w:lang w:eastAsia="he-IL"/>
        </w:rPr>
      </w:pPr>
      <w:bookmarkStart w:id="76" w:name="ET_guest_איל_רויזמן_88"/>
      <w:r w:rsidRPr="006926FB">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6926FB">
        <w:rPr>
          <w:rStyle w:val="TagStyle"/>
          <w:rtl/>
        </w:rPr>
        <w:t xml:space="preserve"> &lt;&lt; אורח &gt;&gt;</w:t>
      </w:r>
      <w:r w:rsidR="009511F7">
        <w:rPr>
          <w:rtl/>
          <w:lang w:eastAsia="he-IL"/>
        </w:rPr>
        <w:t xml:space="preserve"> </w:t>
      </w:r>
      <w:bookmarkEnd w:id="76"/>
    </w:p>
    <w:p w14:paraId="7880E056" w14:textId="77777777" w:rsidR="006926FB" w:rsidRDefault="006926FB" w:rsidP="006926FB">
      <w:pPr>
        <w:pStyle w:val="KeepWithNext"/>
        <w:rPr>
          <w:rtl/>
          <w:lang w:eastAsia="he-IL"/>
        </w:rPr>
      </w:pPr>
    </w:p>
    <w:p w14:paraId="032B48B2" w14:textId="77777777" w:rsidR="006926FB" w:rsidRDefault="006926FB" w:rsidP="006926FB">
      <w:pPr>
        <w:rPr>
          <w:rtl/>
          <w:lang w:eastAsia="he-IL"/>
        </w:rPr>
      </w:pPr>
      <w:r>
        <w:rPr>
          <w:rFonts w:hint="cs"/>
          <w:rtl/>
          <w:lang w:eastAsia="he-IL"/>
        </w:rPr>
        <w:t>כן. לע</w:t>
      </w:r>
      <w:r w:rsidR="008B7570">
        <w:rPr>
          <w:rFonts w:hint="cs"/>
          <w:rtl/>
          <w:lang w:eastAsia="he-IL"/>
        </w:rPr>
        <w:t>ניין ההגדרה של דייר ממשיך מיוחד</w:t>
      </w:r>
      <w:r>
        <w:rPr>
          <w:rFonts w:hint="cs"/>
          <w:rtl/>
          <w:lang w:eastAsia="he-IL"/>
        </w:rPr>
        <w:t xml:space="preserve"> נבקש לחדד ולהבהיר שהתיבה שנוספה "עם תום תוקפה של ההכרזה על מצב מיוחד בעורף" מתייחסת כמובן גם לזכאי שנפטר וגם לזכאי שעבר להתגורר במוסד סיעודי. שיהיה ברור שהתיבה הזו לא מתייחסת רק - - -</w:t>
      </w:r>
    </w:p>
    <w:p w14:paraId="2E90751C" w14:textId="77777777" w:rsidR="006926FB" w:rsidRDefault="006926FB" w:rsidP="006926FB">
      <w:pPr>
        <w:rPr>
          <w:rtl/>
          <w:lang w:eastAsia="he-IL"/>
        </w:rPr>
      </w:pPr>
    </w:p>
    <w:p w14:paraId="76E97F99" w14:textId="77777777" w:rsidR="006926FB" w:rsidRDefault="006926FB" w:rsidP="006926FB">
      <w:pPr>
        <w:pStyle w:val="a4"/>
        <w:keepNext/>
        <w:rPr>
          <w:rtl/>
        </w:rPr>
      </w:pPr>
      <w:r w:rsidRPr="006926FB">
        <w:rPr>
          <w:rStyle w:val="TagStyle"/>
          <w:rtl/>
        </w:rPr>
        <w:t xml:space="preserve"> &lt;&lt; דובר &gt;&gt; </w:t>
      </w:r>
      <w:r>
        <w:rPr>
          <w:rtl/>
        </w:rPr>
        <w:t xml:space="preserve">לירון אדלר </w:t>
      </w:r>
      <w:proofErr w:type="spellStart"/>
      <w:r>
        <w:rPr>
          <w:rtl/>
        </w:rPr>
        <w:t>מינקה</w:t>
      </w:r>
      <w:proofErr w:type="spellEnd"/>
      <w:r>
        <w:rPr>
          <w:rtl/>
        </w:rPr>
        <w:t>:</w:t>
      </w:r>
      <w:r w:rsidRPr="006926FB">
        <w:rPr>
          <w:rStyle w:val="TagStyle"/>
          <w:rtl/>
        </w:rPr>
        <w:t xml:space="preserve"> &lt;&lt; דובר &gt;&gt;</w:t>
      </w:r>
      <w:r w:rsidR="009511F7">
        <w:rPr>
          <w:rtl/>
        </w:rPr>
        <w:t xml:space="preserve"> </w:t>
      </w:r>
    </w:p>
    <w:p w14:paraId="76D10BE9" w14:textId="77777777" w:rsidR="006926FB" w:rsidRDefault="006926FB" w:rsidP="006926FB">
      <w:pPr>
        <w:pStyle w:val="KeepWithNext"/>
        <w:rPr>
          <w:rtl/>
          <w:lang w:eastAsia="he-IL"/>
        </w:rPr>
      </w:pPr>
    </w:p>
    <w:p w14:paraId="4CC2E93F" w14:textId="77777777" w:rsidR="006926FB" w:rsidRDefault="006926FB" w:rsidP="006926FB">
      <w:pPr>
        <w:rPr>
          <w:rtl/>
          <w:lang w:eastAsia="he-IL"/>
        </w:rPr>
      </w:pPr>
      <w:r>
        <w:rPr>
          <w:rFonts w:hint="cs"/>
          <w:rtl/>
          <w:lang w:eastAsia="he-IL"/>
        </w:rPr>
        <w:t xml:space="preserve">זאת הכוונה. </w:t>
      </w:r>
    </w:p>
    <w:p w14:paraId="6C7AFC9C" w14:textId="77777777" w:rsidR="006926FB" w:rsidRDefault="006926FB" w:rsidP="006926FB">
      <w:pPr>
        <w:rPr>
          <w:rtl/>
          <w:lang w:eastAsia="he-IL"/>
        </w:rPr>
      </w:pPr>
    </w:p>
    <w:p w14:paraId="4539EE00" w14:textId="77777777" w:rsidR="006926FB" w:rsidRDefault="006926FB" w:rsidP="006926FB">
      <w:pPr>
        <w:pStyle w:val="af9"/>
        <w:keepNext/>
        <w:rPr>
          <w:rtl/>
          <w:lang w:eastAsia="he-IL"/>
        </w:rPr>
      </w:pPr>
      <w:r w:rsidRPr="006926FB">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6926FB">
        <w:rPr>
          <w:rStyle w:val="TagStyle"/>
          <w:rtl/>
        </w:rPr>
        <w:t xml:space="preserve"> &lt;&lt; אורח &gt;&gt;</w:t>
      </w:r>
      <w:r w:rsidR="009511F7">
        <w:rPr>
          <w:rtl/>
          <w:lang w:eastAsia="he-IL"/>
        </w:rPr>
        <w:t xml:space="preserve"> </w:t>
      </w:r>
    </w:p>
    <w:p w14:paraId="5A6C3D41" w14:textId="77777777" w:rsidR="006926FB" w:rsidRDefault="006926FB" w:rsidP="006926FB">
      <w:pPr>
        <w:pStyle w:val="KeepWithNext"/>
        <w:rPr>
          <w:rtl/>
          <w:lang w:eastAsia="he-IL"/>
        </w:rPr>
      </w:pPr>
    </w:p>
    <w:p w14:paraId="0576DCDB" w14:textId="77777777" w:rsidR="006926FB" w:rsidRDefault="006926FB" w:rsidP="006926FB">
      <w:pPr>
        <w:rPr>
          <w:rtl/>
          <w:lang w:eastAsia="he-IL"/>
        </w:rPr>
      </w:pPr>
      <w:r>
        <w:rPr>
          <w:rFonts w:hint="cs"/>
          <w:rtl/>
          <w:lang w:eastAsia="he-IL"/>
        </w:rPr>
        <w:t>בוודאי שזאת הכוונה אבל מאחר ש"עד תום תוקפה של ההכרזה" צמוד ל"זכאי שעבר להתגורר במוסד סיעודי", עלולה להתעורר שאלה פרשנית האם היא חלה גם על זכאי שנפטר. אם נוסיף אולי את המילה והכול, עד תום תוקפה, ואז ברור שזה מתייחס לשתי האפשרויות.</w:t>
      </w:r>
    </w:p>
    <w:p w14:paraId="3C0362CC" w14:textId="77777777" w:rsidR="006926FB" w:rsidRDefault="006926FB" w:rsidP="006926FB">
      <w:pPr>
        <w:rPr>
          <w:rtl/>
          <w:lang w:eastAsia="he-IL"/>
        </w:rPr>
      </w:pPr>
    </w:p>
    <w:p w14:paraId="68F21083" w14:textId="77777777" w:rsidR="006926FB" w:rsidRDefault="006926FB" w:rsidP="006926FB">
      <w:pPr>
        <w:pStyle w:val="a4"/>
        <w:keepNext/>
        <w:rPr>
          <w:rtl/>
        </w:rPr>
      </w:pPr>
      <w:r w:rsidRPr="006926FB">
        <w:rPr>
          <w:rStyle w:val="TagStyle"/>
          <w:rtl/>
        </w:rPr>
        <w:t xml:space="preserve"> &lt;&lt; דובר &gt;&gt; </w:t>
      </w:r>
      <w:r>
        <w:rPr>
          <w:rtl/>
        </w:rPr>
        <w:t xml:space="preserve">לירון אדלר </w:t>
      </w:r>
      <w:proofErr w:type="spellStart"/>
      <w:r>
        <w:rPr>
          <w:rtl/>
        </w:rPr>
        <w:t>מינקה</w:t>
      </w:r>
      <w:proofErr w:type="spellEnd"/>
      <w:r>
        <w:rPr>
          <w:rtl/>
        </w:rPr>
        <w:t>:</w:t>
      </w:r>
      <w:r w:rsidRPr="006926FB">
        <w:rPr>
          <w:rStyle w:val="TagStyle"/>
          <w:rtl/>
        </w:rPr>
        <w:t xml:space="preserve"> &lt;&lt; דובר &gt;&gt;</w:t>
      </w:r>
      <w:r w:rsidR="009511F7">
        <w:rPr>
          <w:rtl/>
        </w:rPr>
        <w:t xml:space="preserve"> </w:t>
      </w:r>
    </w:p>
    <w:p w14:paraId="29705AB7" w14:textId="77777777" w:rsidR="006926FB" w:rsidRDefault="006926FB" w:rsidP="006926FB">
      <w:pPr>
        <w:pStyle w:val="KeepWithNext"/>
        <w:rPr>
          <w:rtl/>
          <w:lang w:eastAsia="he-IL"/>
        </w:rPr>
      </w:pPr>
    </w:p>
    <w:p w14:paraId="5654F240" w14:textId="77777777" w:rsidR="006926FB" w:rsidRDefault="006926FB" w:rsidP="006926FB">
      <w:pPr>
        <w:rPr>
          <w:rtl/>
          <w:lang w:eastAsia="he-IL"/>
        </w:rPr>
      </w:pPr>
      <w:r>
        <w:rPr>
          <w:rFonts w:hint="cs"/>
          <w:rtl/>
          <w:lang w:eastAsia="he-IL"/>
        </w:rPr>
        <w:t>בסדר גמור.</w:t>
      </w:r>
    </w:p>
    <w:p w14:paraId="13DE5DF0" w14:textId="77777777" w:rsidR="006926FB" w:rsidRDefault="006926FB" w:rsidP="006926FB">
      <w:pPr>
        <w:rPr>
          <w:rtl/>
          <w:lang w:eastAsia="he-IL"/>
        </w:rPr>
      </w:pPr>
    </w:p>
    <w:p w14:paraId="54C68E1D" w14:textId="77777777" w:rsidR="006926FB" w:rsidRDefault="006926FB" w:rsidP="006926FB">
      <w:pPr>
        <w:pStyle w:val="af9"/>
        <w:keepNext/>
        <w:rPr>
          <w:rtl/>
          <w:lang w:eastAsia="he-IL"/>
        </w:rPr>
      </w:pPr>
      <w:r w:rsidRPr="006926FB">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6926FB">
        <w:rPr>
          <w:rStyle w:val="TagStyle"/>
          <w:rtl/>
        </w:rPr>
        <w:t xml:space="preserve"> &lt;&lt; אורח &gt;&gt;</w:t>
      </w:r>
      <w:r w:rsidR="009511F7">
        <w:rPr>
          <w:rtl/>
          <w:lang w:eastAsia="he-IL"/>
        </w:rPr>
        <w:t xml:space="preserve"> </w:t>
      </w:r>
    </w:p>
    <w:p w14:paraId="6046C4C7" w14:textId="77777777" w:rsidR="006926FB" w:rsidRDefault="006926FB" w:rsidP="006926FB">
      <w:pPr>
        <w:pStyle w:val="KeepWithNext"/>
        <w:rPr>
          <w:rtl/>
          <w:lang w:eastAsia="he-IL"/>
        </w:rPr>
      </w:pPr>
    </w:p>
    <w:p w14:paraId="15F7E2C2" w14:textId="77777777" w:rsidR="006926FB" w:rsidRDefault="00375631" w:rsidP="006926FB">
      <w:pPr>
        <w:rPr>
          <w:rtl/>
          <w:lang w:eastAsia="he-IL"/>
        </w:rPr>
      </w:pPr>
      <w:r>
        <w:rPr>
          <w:rFonts w:hint="cs"/>
          <w:rtl/>
          <w:lang w:eastAsia="he-IL"/>
        </w:rPr>
        <w:t xml:space="preserve">אני חושב שהעניין של הכללים לא מצריך חידוד בנוסח. </w:t>
      </w:r>
    </w:p>
    <w:p w14:paraId="61C2E57F" w14:textId="77777777" w:rsidR="00375631" w:rsidRDefault="00375631" w:rsidP="006926FB">
      <w:pPr>
        <w:rPr>
          <w:rtl/>
          <w:lang w:eastAsia="he-IL"/>
        </w:rPr>
      </w:pPr>
    </w:p>
    <w:p w14:paraId="0CEB1BBF" w14:textId="77777777" w:rsidR="00375631" w:rsidRDefault="00375631" w:rsidP="00375631">
      <w:pPr>
        <w:pStyle w:val="a4"/>
        <w:keepNext/>
      </w:pPr>
      <w:bookmarkStart w:id="77" w:name="ET_speaker_לירון_אדלר_מינקה_83"/>
      <w:r w:rsidRPr="00375631">
        <w:rPr>
          <w:rStyle w:val="TagStyle"/>
          <w:rtl/>
        </w:rPr>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77"/>
    </w:p>
    <w:p w14:paraId="3294235D" w14:textId="77777777" w:rsidR="00375631" w:rsidRDefault="00375631" w:rsidP="00375631">
      <w:pPr>
        <w:pStyle w:val="KeepWithNext"/>
        <w:rPr>
          <w:rtl/>
          <w:lang w:eastAsia="he-IL"/>
        </w:rPr>
      </w:pPr>
    </w:p>
    <w:p w14:paraId="781D6A5E" w14:textId="77777777" w:rsidR="00375631" w:rsidRDefault="00375631" w:rsidP="00375631">
      <w:pPr>
        <w:rPr>
          <w:rtl/>
          <w:lang w:eastAsia="he-IL"/>
        </w:rPr>
      </w:pPr>
      <w:r>
        <w:rPr>
          <w:rFonts w:hint="cs"/>
          <w:rtl/>
          <w:lang w:eastAsia="he-IL"/>
        </w:rPr>
        <w:t>לגבי זה שזה ייקבע בכללים - - - ?</w:t>
      </w:r>
    </w:p>
    <w:p w14:paraId="1B869236" w14:textId="77777777" w:rsidR="00375631" w:rsidRDefault="00375631" w:rsidP="00375631">
      <w:pPr>
        <w:rPr>
          <w:rtl/>
          <w:lang w:eastAsia="he-IL"/>
        </w:rPr>
      </w:pPr>
    </w:p>
    <w:p w14:paraId="14A3D10D" w14:textId="77777777" w:rsidR="00375631" w:rsidRDefault="00375631" w:rsidP="00375631">
      <w:pPr>
        <w:pStyle w:val="af9"/>
        <w:keepNext/>
        <w:rPr>
          <w:lang w:eastAsia="he-IL"/>
        </w:rPr>
      </w:pPr>
      <w:bookmarkStart w:id="78" w:name="ET_guest_איל_רויזמן_84"/>
      <w:r w:rsidRPr="00375631">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375631">
        <w:rPr>
          <w:rStyle w:val="TagStyle"/>
          <w:rtl/>
        </w:rPr>
        <w:t xml:space="preserve"> &lt;&lt; אורח &gt;&gt;</w:t>
      </w:r>
      <w:r w:rsidR="009511F7">
        <w:rPr>
          <w:rtl/>
          <w:lang w:eastAsia="he-IL"/>
        </w:rPr>
        <w:t xml:space="preserve"> </w:t>
      </w:r>
      <w:bookmarkEnd w:id="78"/>
    </w:p>
    <w:p w14:paraId="6B97925F" w14:textId="77777777" w:rsidR="00375631" w:rsidRDefault="00375631" w:rsidP="00375631">
      <w:pPr>
        <w:pStyle w:val="KeepWithNext"/>
        <w:rPr>
          <w:rtl/>
          <w:lang w:eastAsia="he-IL"/>
        </w:rPr>
      </w:pPr>
    </w:p>
    <w:p w14:paraId="30D73E9F" w14:textId="77777777" w:rsidR="00375631" w:rsidRDefault="00375631" w:rsidP="00375631">
      <w:pPr>
        <w:rPr>
          <w:rtl/>
          <w:lang w:eastAsia="he-IL"/>
        </w:rPr>
      </w:pPr>
      <w:r>
        <w:rPr>
          <w:rFonts w:hint="cs"/>
          <w:rtl/>
          <w:lang w:eastAsia="he-IL"/>
        </w:rPr>
        <w:t>זה כל מערך הכללים. זה לאו דווקא נוהל אחד מסוים.</w:t>
      </w:r>
    </w:p>
    <w:p w14:paraId="4C8A3A32" w14:textId="77777777" w:rsidR="00375631" w:rsidRDefault="00375631" w:rsidP="00375631">
      <w:pPr>
        <w:rPr>
          <w:rtl/>
          <w:lang w:eastAsia="he-IL"/>
        </w:rPr>
      </w:pPr>
    </w:p>
    <w:p w14:paraId="6DE7613C" w14:textId="77777777" w:rsidR="00375631" w:rsidRDefault="00375631" w:rsidP="00375631">
      <w:pPr>
        <w:pStyle w:val="a4"/>
        <w:keepNext/>
      </w:pPr>
      <w:bookmarkStart w:id="79" w:name="ET_speaker_לירון_אדלר_מינקה_85"/>
      <w:r w:rsidRPr="00375631">
        <w:rPr>
          <w:rStyle w:val="TagStyle"/>
          <w:rtl/>
        </w:rPr>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79"/>
    </w:p>
    <w:p w14:paraId="608A292A" w14:textId="77777777" w:rsidR="00375631" w:rsidRDefault="00375631" w:rsidP="00375631">
      <w:pPr>
        <w:pStyle w:val="KeepWithNext"/>
        <w:rPr>
          <w:rtl/>
          <w:lang w:eastAsia="he-IL"/>
        </w:rPr>
      </w:pPr>
    </w:p>
    <w:p w14:paraId="2F5A1F87" w14:textId="77777777" w:rsidR="00375631" w:rsidRDefault="00375631" w:rsidP="00375631">
      <w:pPr>
        <w:rPr>
          <w:rtl/>
          <w:lang w:eastAsia="he-IL"/>
        </w:rPr>
      </w:pPr>
      <w:r>
        <w:rPr>
          <w:rFonts w:hint="cs"/>
          <w:rtl/>
          <w:lang w:eastAsia="he-IL"/>
        </w:rPr>
        <w:t xml:space="preserve">כן רצינו להגיד שזה לא המשמעות בכללים הרגילים שלכם אלא בכללים שייקבעו לעניין החוק הזה. </w:t>
      </w:r>
    </w:p>
    <w:p w14:paraId="2F784DC5" w14:textId="77777777" w:rsidR="00375631" w:rsidRDefault="00375631" w:rsidP="00375631">
      <w:pPr>
        <w:rPr>
          <w:rtl/>
          <w:lang w:eastAsia="he-IL"/>
        </w:rPr>
      </w:pPr>
    </w:p>
    <w:p w14:paraId="354C3C3C" w14:textId="77777777" w:rsidR="00375631" w:rsidRDefault="00375631" w:rsidP="00375631">
      <w:pPr>
        <w:pStyle w:val="af9"/>
        <w:keepNext/>
        <w:rPr>
          <w:lang w:eastAsia="he-IL"/>
        </w:rPr>
      </w:pPr>
      <w:bookmarkStart w:id="80" w:name="ET_guest_איל_רויזמן_86"/>
      <w:r w:rsidRPr="00375631">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375631">
        <w:rPr>
          <w:rStyle w:val="TagStyle"/>
          <w:rtl/>
        </w:rPr>
        <w:t xml:space="preserve"> &lt;&lt; אורח &gt;&gt;</w:t>
      </w:r>
      <w:r w:rsidR="009511F7">
        <w:rPr>
          <w:rtl/>
          <w:lang w:eastAsia="he-IL"/>
        </w:rPr>
        <w:t xml:space="preserve"> </w:t>
      </w:r>
      <w:bookmarkEnd w:id="80"/>
    </w:p>
    <w:p w14:paraId="48AF9014" w14:textId="77777777" w:rsidR="00375631" w:rsidRDefault="00375631" w:rsidP="00375631">
      <w:pPr>
        <w:pStyle w:val="KeepWithNext"/>
        <w:rPr>
          <w:rtl/>
          <w:lang w:eastAsia="he-IL"/>
        </w:rPr>
      </w:pPr>
    </w:p>
    <w:p w14:paraId="123737A5" w14:textId="77777777" w:rsidR="00375631" w:rsidRDefault="00375631" w:rsidP="00375631">
      <w:pPr>
        <w:rPr>
          <w:rtl/>
          <w:lang w:eastAsia="he-IL"/>
        </w:rPr>
      </w:pPr>
      <w:r>
        <w:rPr>
          <w:rFonts w:hint="cs"/>
          <w:rtl/>
          <w:lang w:eastAsia="he-IL"/>
        </w:rPr>
        <w:t>אולי מספיק שזה מתועד בפרוטוקול.</w:t>
      </w:r>
    </w:p>
    <w:p w14:paraId="6B5E6964" w14:textId="77777777" w:rsidR="00375631" w:rsidRDefault="00375631" w:rsidP="00375631">
      <w:pPr>
        <w:rPr>
          <w:rtl/>
          <w:lang w:eastAsia="he-IL"/>
        </w:rPr>
      </w:pPr>
    </w:p>
    <w:p w14:paraId="1FFE00DD" w14:textId="77777777" w:rsidR="00375631" w:rsidRDefault="00375631" w:rsidP="00375631">
      <w:pPr>
        <w:pStyle w:val="af6"/>
        <w:keepNext/>
      </w:pPr>
      <w:bookmarkStart w:id="81" w:name="ET_yor_5069_87"/>
      <w:r w:rsidRPr="00375631">
        <w:rPr>
          <w:rStyle w:val="TagStyle"/>
          <w:rtl/>
        </w:rPr>
        <w:t xml:space="preserve"> &lt;&lt; </w:t>
      </w:r>
      <w:proofErr w:type="spellStart"/>
      <w:r w:rsidRPr="00375631">
        <w:rPr>
          <w:rStyle w:val="TagStyle"/>
          <w:rtl/>
        </w:rPr>
        <w:t>יור</w:t>
      </w:r>
      <w:proofErr w:type="spellEnd"/>
      <w:r w:rsidRPr="00375631">
        <w:rPr>
          <w:rStyle w:val="TagStyle"/>
          <w:rtl/>
        </w:rPr>
        <w:t xml:space="preserve"> &gt;&gt; </w:t>
      </w:r>
      <w:r>
        <w:rPr>
          <w:rtl/>
        </w:rPr>
        <w:t>היו"ר יעקב אשר:</w:t>
      </w:r>
      <w:r w:rsidRPr="00375631">
        <w:rPr>
          <w:rStyle w:val="TagStyle"/>
          <w:rtl/>
        </w:rPr>
        <w:t xml:space="preserve"> &lt;&lt; יור &gt;&gt;</w:t>
      </w:r>
      <w:r w:rsidR="009511F7">
        <w:rPr>
          <w:rtl/>
        </w:rPr>
        <w:t xml:space="preserve"> </w:t>
      </w:r>
      <w:bookmarkEnd w:id="81"/>
    </w:p>
    <w:p w14:paraId="6E73E889" w14:textId="77777777" w:rsidR="00375631" w:rsidRDefault="00375631" w:rsidP="00375631">
      <w:pPr>
        <w:pStyle w:val="KeepWithNext"/>
        <w:rPr>
          <w:rtl/>
          <w:lang w:eastAsia="he-IL"/>
        </w:rPr>
      </w:pPr>
    </w:p>
    <w:p w14:paraId="6FACD032" w14:textId="77777777" w:rsidR="00375631" w:rsidRDefault="00375631" w:rsidP="00375631">
      <w:pPr>
        <w:rPr>
          <w:rtl/>
          <w:lang w:eastAsia="he-IL"/>
        </w:rPr>
      </w:pPr>
      <w:r>
        <w:rPr>
          <w:rFonts w:hint="cs"/>
          <w:rtl/>
          <w:lang w:eastAsia="he-IL"/>
        </w:rPr>
        <w:t>לא, התאמה של הכללים.</w:t>
      </w:r>
    </w:p>
    <w:p w14:paraId="53BBF4E4" w14:textId="77777777" w:rsidR="00375631" w:rsidRDefault="00375631" w:rsidP="00375631">
      <w:pPr>
        <w:rPr>
          <w:rtl/>
          <w:lang w:eastAsia="he-IL"/>
        </w:rPr>
      </w:pPr>
    </w:p>
    <w:p w14:paraId="6CAEA9DD" w14:textId="77777777" w:rsidR="00375631" w:rsidRDefault="00375631" w:rsidP="00375631">
      <w:pPr>
        <w:pStyle w:val="a4"/>
        <w:keepNext/>
      </w:pPr>
      <w:bookmarkStart w:id="82" w:name="ET_speaker_לירון_אדלר_מינקה_88"/>
      <w:r w:rsidRPr="00375631">
        <w:rPr>
          <w:rStyle w:val="TagStyle"/>
          <w:rtl/>
        </w:rPr>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82"/>
    </w:p>
    <w:p w14:paraId="03B777BA" w14:textId="77777777" w:rsidR="00375631" w:rsidRDefault="00375631" w:rsidP="00375631">
      <w:pPr>
        <w:pStyle w:val="KeepWithNext"/>
        <w:rPr>
          <w:rtl/>
          <w:lang w:eastAsia="he-IL"/>
        </w:rPr>
      </w:pPr>
    </w:p>
    <w:p w14:paraId="3078D88A" w14:textId="77777777" w:rsidR="00375631" w:rsidRDefault="00375631" w:rsidP="00375631">
      <w:pPr>
        <w:rPr>
          <w:rtl/>
          <w:lang w:eastAsia="he-IL"/>
        </w:rPr>
      </w:pPr>
      <w:r>
        <w:rPr>
          <w:rFonts w:hint="cs"/>
          <w:rtl/>
          <w:lang w:eastAsia="he-IL"/>
        </w:rPr>
        <w:t>אני חושבת שלשם ההבהרה נכתוב</w:t>
      </w:r>
      <w:r w:rsidR="009511F7">
        <w:rPr>
          <w:rFonts w:hint="cs"/>
          <w:rtl/>
          <w:lang w:eastAsia="he-IL"/>
        </w:rPr>
        <w:t xml:space="preserve"> </w:t>
      </w:r>
      <w:r>
        <w:rPr>
          <w:rFonts w:hint="cs"/>
          <w:rtl/>
          <w:lang w:eastAsia="he-IL"/>
        </w:rPr>
        <w:t>- כמשמעותו בכללים שייקבעו לפי סעיף קטן (ג).</w:t>
      </w:r>
    </w:p>
    <w:p w14:paraId="2717E1ED" w14:textId="77777777" w:rsidR="00375631" w:rsidRDefault="00375631" w:rsidP="00375631">
      <w:pPr>
        <w:rPr>
          <w:rtl/>
          <w:lang w:eastAsia="he-IL"/>
        </w:rPr>
      </w:pPr>
    </w:p>
    <w:p w14:paraId="5A4318FD" w14:textId="77777777" w:rsidR="00375631" w:rsidRDefault="00375631" w:rsidP="00375631">
      <w:pPr>
        <w:pStyle w:val="af9"/>
        <w:keepNext/>
        <w:rPr>
          <w:lang w:eastAsia="he-IL"/>
        </w:rPr>
      </w:pPr>
      <w:bookmarkStart w:id="83" w:name="ET_guest_איל_רויזמן_89"/>
      <w:r w:rsidRPr="00375631">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375631">
        <w:rPr>
          <w:rStyle w:val="TagStyle"/>
          <w:rtl/>
        </w:rPr>
        <w:t xml:space="preserve"> &lt;&lt; אורח &gt;&gt;</w:t>
      </w:r>
      <w:r w:rsidR="009511F7">
        <w:rPr>
          <w:rtl/>
          <w:lang w:eastAsia="he-IL"/>
        </w:rPr>
        <w:t xml:space="preserve"> </w:t>
      </w:r>
      <w:bookmarkEnd w:id="83"/>
    </w:p>
    <w:p w14:paraId="5B227E38" w14:textId="77777777" w:rsidR="00375631" w:rsidRDefault="00375631" w:rsidP="00375631">
      <w:pPr>
        <w:pStyle w:val="KeepWithNext"/>
        <w:rPr>
          <w:rtl/>
          <w:lang w:eastAsia="he-IL"/>
        </w:rPr>
      </w:pPr>
    </w:p>
    <w:p w14:paraId="55512227" w14:textId="77777777" w:rsidR="00375631" w:rsidRDefault="00375631" w:rsidP="00375631">
      <w:pPr>
        <w:rPr>
          <w:rtl/>
          <w:lang w:eastAsia="he-IL"/>
        </w:rPr>
      </w:pPr>
      <w:r>
        <w:rPr>
          <w:rFonts w:hint="cs"/>
          <w:rtl/>
          <w:lang w:eastAsia="he-IL"/>
        </w:rPr>
        <w:t>אין בעיה.</w:t>
      </w:r>
    </w:p>
    <w:p w14:paraId="24981D05" w14:textId="77777777" w:rsidR="00375631" w:rsidRDefault="00375631" w:rsidP="00375631">
      <w:pPr>
        <w:rPr>
          <w:rtl/>
          <w:lang w:eastAsia="he-IL"/>
        </w:rPr>
      </w:pPr>
    </w:p>
    <w:p w14:paraId="7A9DFD0A" w14:textId="77777777" w:rsidR="00375631" w:rsidRDefault="00375631" w:rsidP="00375631">
      <w:pPr>
        <w:pStyle w:val="a4"/>
        <w:keepNext/>
      </w:pPr>
      <w:bookmarkStart w:id="84" w:name="ET_speaker_לירון_אדלר_מינקה_90"/>
      <w:r w:rsidRPr="00375631">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84"/>
    </w:p>
    <w:p w14:paraId="1A0159A1" w14:textId="77777777" w:rsidR="00375631" w:rsidRDefault="00375631" w:rsidP="00375631">
      <w:pPr>
        <w:pStyle w:val="KeepWithNext"/>
        <w:rPr>
          <w:rtl/>
          <w:lang w:eastAsia="he-IL"/>
        </w:rPr>
      </w:pPr>
    </w:p>
    <w:p w14:paraId="40D825AB" w14:textId="77777777" w:rsidR="00375631" w:rsidRDefault="00375631" w:rsidP="00375631">
      <w:pPr>
        <w:rPr>
          <w:rtl/>
          <w:lang w:eastAsia="he-IL"/>
        </w:rPr>
      </w:pPr>
      <w:r>
        <w:rPr>
          <w:rFonts w:hint="cs"/>
          <w:rtl/>
          <w:lang w:eastAsia="he-IL"/>
        </w:rPr>
        <w:t xml:space="preserve">אתם ביקשתם שהכללים האלה יפורסמו לא בתוך 30 ימים אלא בתוך 45 ימים. </w:t>
      </w:r>
    </w:p>
    <w:p w14:paraId="3F29E318" w14:textId="77777777" w:rsidR="00375631" w:rsidRDefault="00375631" w:rsidP="00375631">
      <w:pPr>
        <w:rPr>
          <w:rtl/>
          <w:lang w:eastAsia="he-IL"/>
        </w:rPr>
      </w:pPr>
    </w:p>
    <w:p w14:paraId="44F9DE9E" w14:textId="77777777" w:rsidR="00375631" w:rsidRDefault="00375631" w:rsidP="00375631">
      <w:pPr>
        <w:pStyle w:val="af9"/>
        <w:keepNext/>
        <w:rPr>
          <w:lang w:eastAsia="he-IL"/>
        </w:rPr>
      </w:pPr>
      <w:bookmarkStart w:id="85" w:name="ET_guest_איל_רויזמן_91"/>
      <w:r w:rsidRPr="00375631">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375631">
        <w:rPr>
          <w:rStyle w:val="TagStyle"/>
          <w:rtl/>
        </w:rPr>
        <w:t xml:space="preserve"> &lt;&lt; אורח &gt;&gt;</w:t>
      </w:r>
      <w:r w:rsidR="009511F7">
        <w:rPr>
          <w:rtl/>
          <w:lang w:eastAsia="he-IL"/>
        </w:rPr>
        <w:t xml:space="preserve"> </w:t>
      </w:r>
      <w:bookmarkEnd w:id="85"/>
    </w:p>
    <w:p w14:paraId="40DE3781" w14:textId="77777777" w:rsidR="00375631" w:rsidRDefault="00375631" w:rsidP="00375631">
      <w:pPr>
        <w:pStyle w:val="KeepWithNext"/>
        <w:rPr>
          <w:rtl/>
          <w:lang w:eastAsia="he-IL"/>
        </w:rPr>
      </w:pPr>
    </w:p>
    <w:p w14:paraId="28041D1E" w14:textId="77777777" w:rsidR="00375631" w:rsidRDefault="00375631" w:rsidP="00375631">
      <w:pPr>
        <w:rPr>
          <w:rtl/>
          <w:lang w:eastAsia="he-IL"/>
        </w:rPr>
      </w:pPr>
      <w:r>
        <w:rPr>
          <w:rFonts w:hint="cs"/>
          <w:rtl/>
          <w:lang w:eastAsia="he-IL"/>
        </w:rPr>
        <w:t>לא הכללים יפורסמו תוך 30 ימים</w:t>
      </w:r>
      <w:r w:rsidR="008B7570">
        <w:rPr>
          <w:rFonts w:hint="cs"/>
          <w:rtl/>
          <w:lang w:eastAsia="he-IL"/>
        </w:rPr>
        <w:t>,</w:t>
      </w:r>
      <w:r>
        <w:rPr>
          <w:rFonts w:hint="cs"/>
          <w:rtl/>
          <w:lang w:eastAsia="he-IL"/>
        </w:rPr>
        <w:t xml:space="preserve"> אלא ההחלטה תוך 45 ימים.</w:t>
      </w:r>
    </w:p>
    <w:p w14:paraId="40DDC5CA" w14:textId="77777777" w:rsidR="00375631" w:rsidRDefault="00375631" w:rsidP="00375631">
      <w:pPr>
        <w:rPr>
          <w:rtl/>
          <w:lang w:eastAsia="he-IL"/>
        </w:rPr>
      </w:pPr>
    </w:p>
    <w:p w14:paraId="16F9B193" w14:textId="77777777" w:rsidR="00375631" w:rsidRDefault="00375631" w:rsidP="00375631">
      <w:pPr>
        <w:pStyle w:val="a4"/>
        <w:keepNext/>
      </w:pPr>
      <w:bookmarkStart w:id="86" w:name="ET_speaker_לירון_אדלר_מינקה_92"/>
      <w:r w:rsidRPr="00375631">
        <w:rPr>
          <w:rStyle w:val="TagStyle"/>
          <w:rtl/>
        </w:rPr>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86"/>
    </w:p>
    <w:p w14:paraId="041E0A0E" w14:textId="77777777" w:rsidR="00375631" w:rsidRDefault="00375631" w:rsidP="00375631">
      <w:pPr>
        <w:pStyle w:val="KeepWithNext"/>
        <w:rPr>
          <w:rtl/>
          <w:lang w:eastAsia="he-IL"/>
        </w:rPr>
      </w:pPr>
    </w:p>
    <w:p w14:paraId="0F7470AA" w14:textId="77777777" w:rsidR="00375631" w:rsidRDefault="00375631" w:rsidP="00375631">
      <w:pPr>
        <w:rPr>
          <w:rtl/>
          <w:lang w:eastAsia="he-IL"/>
        </w:rPr>
      </w:pPr>
      <w:r>
        <w:rPr>
          <w:rFonts w:hint="cs"/>
          <w:rtl/>
          <w:lang w:eastAsia="he-IL"/>
        </w:rPr>
        <w:t>עד שמקבלים החלטה.</w:t>
      </w:r>
    </w:p>
    <w:p w14:paraId="0112D85E" w14:textId="77777777" w:rsidR="00375631" w:rsidRDefault="00375631" w:rsidP="00375631">
      <w:pPr>
        <w:rPr>
          <w:rtl/>
          <w:lang w:eastAsia="he-IL"/>
        </w:rPr>
      </w:pPr>
    </w:p>
    <w:p w14:paraId="4B0340E0" w14:textId="77777777" w:rsidR="00375631" w:rsidRDefault="00375631" w:rsidP="00375631">
      <w:pPr>
        <w:pStyle w:val="af9"/>
        <w:keepNext/>
        <w:rPr>
          <w:lang w:eastAsia="he-IL"/>
        </w:rPr>
      </w:pPr>
      <w:bookmarkStart w:id="87" w:name="ET_guest_איל_רויזמן_93"/>
      <w:r w:rsidRPr="00375631">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375631">
        <w:rPr>
          <w:rStyle w:val="TagStyle"/>
          <w:rtl/>
        </w:rPr>
        <w:t xml:space="preserve"> &lt;&lt; אורח &gt;&gt;</w:t>
      </w:r>
      <w:r w:rsidR="009511F7">
        <w:rPr>
          <w:rtl/>
          <w:lang w:eastAsia="he-IL"/>
        </w:rPr>
        <w:t xml:space="preserve"> </w:t>
      </w:r>
      <w:bookmarkEnd w:id="87"/>
    </w:p>
    <w:p w14:paraId="56DCAA17" w14:textId="77777777" w:rsidR="00375631" w:rsidRDefault="00375631" w:rsidP="00375631">
      <w:pPr>
        <w:pStyle w:val="KeepWithNext"/>
        <w:rPr>
          <w:rtl/>
          <w:lang w:eastAsia="he-IL"/>
        </w:rPr>
      </w:pPr>
    </w:p>
    <w:p w14:paraId="6A761C0E" w14:textId="77777777" w:rsidR="00375631" w:rsidRDefault="00375631" w:rsidP="00375631">
      <w:pPr>
        <w:rPr>
          <w:rtl/>
          <w:lang w:eastAsia="he-IL"/>
        </w:rPr>
      </w:pPr>
      <w:r>
        <w:rPr>
          <w:rFonts w:hint="cs"/>
          <w:rtl/>
          <w:lang w:eastAsia="he-IL"/>
        </w:rPr>
        <w:t>נכון.</w:t>
      </w:r>
    </w:p>
    <w:p w14:paraId="501F2DE9" w14:textId="77777777" w:rsidR="00375631" w:rsidRDefault="00375631" w:rsidP="00375631">
      <w:pPr>
        <w:rPr>
          <w:rtl/>
          <w:lang w:eastAsia="he-IL"/>
        </w:rPr>
      </w:pPr>
    </w:p>
    <w:p w14:paraId="573121E7" w14:textId="77777777" w:rsidR="00375631" w:rsidRDefault="00375631" w:rsidP="00375631">
      <w:pPr>
        <w:pStyle w:val="a4"/>
        <w:keepNext/>
      </w:pPr>
      <w:bookmarkStart w:id="88" w:name="ET_speaker_לירון_אדלר_מינקה_94"/>
      <w:r w:rsidRPr="00375631">
        <w:rPr>
          <w:rStyle w:val="TagStyle"/>
          <w:rtl/>
        </w:rPr>
        <w:t xml:space="preserve"> &lt;&lt; דובר &gt;&gt; </w:t>
      </w:r>
      <w:r>
        <w:rPr>
          <w:rtl/>
        </w:rPr>
        <w:t xml:space="preserve">לירון אדלר </w:t>
      </w:r>
      <w:proofErr w:type="spellStart"/>
      <w:r>
        <w:rPr>
          <w:rtl/>
        </w:rPr>
        <w:t>מינקה</w:t>
      </w:r>
      <w:proofErr w:type="spellEnd"/>
      <w:r>
        <w:rPr>
          <w:rtl/>
        </w:rPr>
        <w:t>:</w:t>
      </w:r>
      <w:r w:rsidRPr="00375631">
        <w:rPr>
          <w:rStyle w:val="TagStyle"/>
          <w:rtl/>
        </w:rPr>
        <w:t xml:space="preserve"> &lt;&lt; דובר &gt;&gt;</w:t>
      </w:r>
      <w:r w:rsidR="009511F7">
        <w:rPr>
          <w:rtl/>
        </w:rPr>
        <w:t xml:space="preserve"> </w:t>
      </w:r>
      <w:bookmarkEnd w:id="88"/>
    </w:p>
    <w:p w14:paraId="12EE8817" w14:textId="77777777" w:rsidR="00375631" w:rsidRDefault="00375631" w:rsidP="00375631">
      <w:pPr>
        <w:pStyle w:val="KeepWithNext"/>
        <w:rPr>
          <w:rtl/>
          <w:lang w:eastAsia="he-IL"/>
        </w:rPr>
      </w:pPr>
    </w:p>
    <w:p w14:paraId="63E7A6C8" w14:textId="77777777" w:rsidR="00375631" w:rsidRDefault="00375631" w:rsidP="00375631">
      <w:pPr>
        <w:rPr>
          <w:rtl/>
          <w:lang w:eastAsia="he-IL"/>
        </w:rPr>
      </w:pPr>
      <w:r>
        <w:rPr>
          <w:rFonts w:hint="cs"/>
          <w:rtl/>
          <w:lang w:eastAsia="he-IL"/>
        </w:rPr>
        <w:t>אוקיי.</w:t>
      </w:r>
      <w:r w:rsidR="00E112A2">
        <w:rPr>
          <w:rFonts w:hint="cs"/>
          <w:rtl/>
          <w:lang w:eastAsia="he-IL"/>
        </w:rPr>
        <w:t xml:space="preserve"> יש כאן בסעיף 2 </w:t>
      </w:r>
      <w:r>
        <w:rPr>
          <w:rFonts w:hint="cs"/>
          <w:rtl/>
          <w:lang w:eastAsia="he-IL"/>
        </w:rPr>
        <w:t>כמה זמן הם צריכים לדון</w:t>
      </w:r>
      <w:r w:rsidR="00E112A2">
        <w:rPr>
          <w:rFonts w:hint="cs"/>
          <w:rtl/>
          <w:lang w:eastAsia="he-IL"/>
        </w:rPr>
        <w:t xml:space="preserve"> בבקשה. אנחנו כתבנו 30 ימים והם רוצים שזה יהיה 45 ימים. </w:t>
      </w:r>
    </w:p>
    <w:p w14:paraId="48F62AFC" w14:textId="77777777" w:rsidR="00E112A2" w:rsidRDefault="00E112A2" w:rsidP="00375631">
      <w:pPr>
        <w:rPr>
          <w:rtl/>
          <w:lang w:eastAsia="he-IL"/>
        </w:rPr>
      </w:pPr>
    </w:p>
    <w:p w14:paraId="26DBE7B4" w14:textId="77777777" w:rsidR="00E112A2" w:rsidRDefault="00E112A2" w:rsidP="00E112A2">
      <w:pPr>
        <w:pStyle w:val="af9"/>
        <w:keepNext/>
        <w:rPr>
          <w:lang w:eastAsia="he-IL"/>
        </w:rPr>
      </w:pPr>
      <w:bookmarkStart w:id="89" w:name="ET_guest_איל_רויזמן_95"/>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89"/>
    </w:p>
    <w:p w14:paraId="5D54BC48" w14:textId="77777777" w:rsidR="00E112A2" w:rsidRDefault="00E112A2" w:rsidP="00E112A2">
      <w:pPr>
        <w:pStyle w:val="KeepWithNext"/>
        <w:rPr>
          <w:rtl/>
          <w:lang w:eastAsia="he-IL"/>
        </w:rPr>
      </w:pPr>
    </w:p>
    <w:p w14:paraId="16C7F279" w14:textId="77777777" w:rsidR="00E112A2" w:rsidRDefault="00E112A2" w:rsidP="00E112A2">
      <w:pPr>
        <w:rPr>
          <w:rtl/>
          <w:lang w:eastAsia="he-IL"/>
        </w:rPr>
      </w:pPr>
      <w:r>
        <w:rPr>
          <w:rFonts w:hint="cs"/>
          <w:rtl/>
          <w:lang w:eastAsia="he-IL"/>
        </w:rPr>
        <w:t>ימי עבודה?</w:t>
      </w:r>
    </w:p>
    <w:p w14:paraId="0FADB70B" w14:textId="77777777" w:rsidR="00E112A2" w:rsidRDefault="00E112A2" w:rsidP="00E112A2">
      <w:pPr>
        <w:rPr>
          <w:rtl/>
          <w:lang w:eastAsia="he-IL"/>
        </w:rPr>
      </w:pPr>
    </w:p>
    <w:p w14:paraId="1653E57C" w14:textId="77777777" w:rsidR="00E112A2" w:rsidRDefault="00E112A2" w:rsidP="00E112A2">
      <w:pPr>
        <w:pStyle w:val="af9"/>
        <w:keepNext/>
        <w:rPr>
          <w:lang w:eastAsia="he-IL"/>
        </w:rPr>
      </w:pPr>
      <w:bookmarkStart w:id="90" w:name="ET_guest_איל_רויזמן_96"/>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90"/>
    </w:p>
    <w:p w14:paraId="2B977A46" w14:textId="77777777" w:rsidR="00E112A2" w:rsidRDefault="00E112A2" w:rsidP="00E112A2">
      <w:pPr>
        <w:pStyle w:val="KeepWithNext"/>
        <w:rPr>
          <w:rtl/>
          <w:lang w:eastAsia="he-IL"/>
        </w:rPr>
      </w:pPr>
    </w:p>
    <w:p w14:paraId="6D3A9A0E" w14:textId="77777777" w:rsidR="00E112A2" w:rsidRDefault="00E112A2" w:rsidP="00E112A2">
      <w:pPr>
        <w:rPr>
          <w:rtl/>
          <w:lang w:eastAsia="he-IL"/>
        </w:rPr>
      </w:pPr>
      <w:r>
        <w:rPr>
          <w:rFonts w:hint="cs"/>
          <w:rtl/>
          <w:lang w:eastAsia="he-IL"/>
        </w:rPr>
        <w:t xml:space="preserve">ימים. </w:t>
      </w:r>
    </w:p>
    <w:p w14:paraId="7C3507FD" w14:textId="77777777" w:rsidR="00E112A2" w:rsidRDefault="00E112A2" w:rsidP="00E112A2">
      <w:pPr>
        <w:rPr>
          <w:rtl/>
          <w:lang w:eastAsia="he-IL"/>
        </w:rPr>
      </w:pPr>
    </w:p>
    <w:p w14:paraId="19806D53" w14:textId="77777777" w:rsidR="00E112A2" w:rsidRDefault="00E112A2" w:rsidP="00E112A2">
      <w:pPr>
        <w:pStyle w:val="af9"/>
        <w:keepNext/>
        <w:rPr>
          <w:lang w:eastAsia="he-IL"/>
        </w:rPr>
      </w:pPr>
      <w:bookmarkStart w:id="91" w:name="ET_guest_בקי_כהן_קשת_97"/>
      <w:r w:rsidRPr="00E112A2">
        <w:rPr>
          <w:rStyle w:val="TagStyle"/>
          <w:rtl/>
        </w:rPr>
        <w:t xml:space="preserve"> &lt;&lt; אורח &gt;&gt; </w:t>
      </w:r>
      <w:r>
        <w:rPr>
          <w:rtl/>
          <w:lang w:eastAsia="he-IL"/>
        </w:rPr>
        <w:t>בקי כהן קשת:</w:t>
      </w:r>
      <w:r w:rsidRPr="00E112A2">
        <w:rPr>
          <w:rStyle w:val="TagStyle"/>
          <w:rtl/>
        </w:rPr>
        <w:t xml:space="preserve"> &lt;&lt; אורח &gt;&gt;</w:t>
      </w:r>
      <w:r w:rsidR="009511F7">
        <w:rPr>
          <w:rtl/>
          <w:lang w:eastAsia="he-IL"/>
        </w:rPr>
        <w:t xml:space="preserve"> </w:t>
      </w:r>
      <w:bookmarkEnd w:id="91"/>
    </w:p>
    <w:p w14:paraId="6EEEB8BB" w14:textId="77777777" w:rsidR="00E112A2" w:rsidRDefault="00E112A2" w:rsidP="00E112A2">
      <w:pPr>
        <w:pStyle w:val="KeepWithNext"/>
        <w:rPr>
          <w:rtl/>
          <w:lang w:eastAsia="he-IL"/>
        </w:rPr>
      </w:pPr>
    </w:p>
    <w:p w14:paraId="5731C4E2" w14:textId="77777777" w:rsidR="00E112A2" w:rsidRDefault="00E112A2" w:rsidP="00E112A2">
      <w:pPr>
        <w:rPr>
          <w:rtl/>
          <w:lang w:eastAsia="he-IL"/>
        </w:rPr>
      </w:pPr>
      <w:r>
        <w:rPr>
          <w:rFonts w:hint="cs"/>
          <w:rtl/>
          <w:lang w:eastAsia="he-IL"/>
        </w:rPr>
        <w:t>אני מתארת לעצמי שמובן מאליו שבתקופה הזאת לא דורשים להעלות להם את שכר הדירה או כל דבר אחר, נכון?</w:t>
      </w:r>
    </w:p>
    <w:p w14:paraId="2B5B021F" w14:textId="77777777" w:rsidR="00E112A2" w:rsidRDefault="00E112A2" w:rsidP="00E112A2">
      <w:pPr>
        <w:rPr>
          <w:rtl/>
          <w:lang w:eastAsia="he-IL"/>
        </w:rPr>
      </w:pPr>
    </w:p>
    <w:p w14:paraId="5D6D27F1" w14:textId="77777777" w:rsidR="00E112A2" w:rsidRDefault="00E112A2" w:rsidP="00E112A2">
      <w:pPr>
        <w:pStyle w:val="af9"/>
        <w:keepNext/>
        <w:rPr>
          <w:lang w:eastAsia="he-IL"/>
        </w:rPr>
      </w:pPr>
      <w:bookmarkStart w:id="92" w:name="ET_guest_איל_רויזמן_98"/>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92"/>
    </w:p>
    <w:p w14:paraId="3FA229BC" w14:textId="77777777" w:rsidR="00E112A2" w:rsidRDefault="00E112A2" w:rsidP="00E112A2">
      <w:pPr>
        <w:pStyle w:val="KeepWithNext"/>
        <w:rPr>
          <w:rtl/>
          <w:lang w:eastAsia="he-IL"/>
        </w:rPr>
      </w:pPr>
    </w:p>
    <w:p w14:paraId="4B27DB53" w14:textId="77777777" w:rsidR="00E112A2" w:rsidRDefault="00E112A2" w:rsidP="00E112A2">
      <w:pPr>
        <w:rPr>
          <w:rtl/>
          <w:lang w:eastAsia="he-IL"/>
        </w:rPr>
      </w:pPr>
      <w:r>
        <w:rPr>
          <w:rFonts w:hint="cs"/>
          <w:rtl/>
          <w:lang w:eastAsia="he-IL"/>
        </w:rPr>
        <w:t>מה זה התקופה הזו, כל עוד לא קיים חוק ולא נבחנו בקשות? הבקשה תטופל בהקדם האפשרי.</w:t>
      </w:r>
    </w:p>
    <w:p w14:paraId="5315EAAC" w14:textId="77777777" w:rsidR="00E112A2" w:rsidRDefault="00E112A2" w:rsidP="00E112A2">
      <w:pPr>
        <w:rPr>
          <w:rtl/>
          <w:lang w:eastAsia="he-IL"/>
        </w:rPr>
      </w:pPr>
    </w:p>
    <w:p w14:paraId="0AD8BB6E" w14:textId="77777777" w:rsidR="00E112A2" w:rsidRDefault="00E112A2" w:rsidP="00E112A2">
      <w:pPr>
        <w:pStyle w:val="af6"/>
        <w:keepNext/>
      </w:pPr>
      <w:bookmarkStart w:id="93" w:name="ET_yor_5069_101"/>
      <w:r w:rsidRPr="00E112A2">
        <w:rPr>
          <w:rStyle w:val="TagStyle"/>
          <w:rtl/>
        </w:rPr>
        <w:t xml:space="preserve"> &lt;&lt; </w:t>
      </w:r>
      <w:proofErr w:type="spellStart"/>
      <w:r w:rsidRPr="00E112A2">
        <w:rPr>
          <w:rStyle w:val="TagStyle"/>
          <w:rtl/>
        </w:rPr>
        <w:t>יור</w:t>
      </w:r>
      <w:proofErr w:type="spellEnd"/>
      <w:r w:rsidRPr="00E112A2">
        <w:rPr>
          <w:rStyle w:val="TagStyle"/>
          <w:rtl/>
        </w:rPr>
        <w:t xml:space="preserve"> &gt;&gt; </w:t>
      </w:r>
      <w:r>
        <w:rPr>
          <w:rtl/>
        </w:rPr>
        <w:t>היו"ר יעקב אשר:</w:t>
      </w:r>
      <w:r w:rsidRPr="00E112A2">
        <w:rPr>
          <w:rStyle w:val="TagStyle"/>
          <w:rtl/>
        </w:rPr>
        <w:t xml:space="preserve"> &lt;&lt; יור &gt;&gt;</w:t>
      </w:r>
      <w:r w:rsidR="009511F7">
        <w:rPr>
          <w:rtl/>
        </w:rPr>
        <w:t xml:space="preserve"> </w:t>
      </w:r>
      <w:bookmarkEnd w:id="93"/>
    </w:p>
    <w:p w14:paraId="379B1080" w14:textId="77777777" w:rsidR="00E112A2" w:rsidRDefault="00E112A2" w:rsidP="00E112A2">
      <w:pPr>
        <w:pStyle w:val="KeepWithNext"/>
        <w:rPr>
          <w:rtl/>
          <w:lang w:eastAsia="he-IL"/>
        </w:rPr>
      </w:pPr>
    </w:p>
    <w:p w14:paraId="52D4D86A" w14:textId="77777777" w:rsidR="00E112A2" w:rsidRDefault="00E112A2" w:rsidP="00E112A2">
      <w:pPr>
        <w:rPr>
          <w:rtl/>
          <w:lang w:eastAsia="he-IL"/>
        </w:rPr>
      </w:pPr>
      <w:r>
        <w:rPr>
          <w:rFonts w:hint="cs"/>
          <w:rtl/>
          <w:lang w:eastAsia="he-IL"/>
        </w:rPr>
        <w:t>את מתכוונת בתקופת הבקשה?</w:t>
      </w:r>
    </w:p>
    <w:p w14:paraId="4A7F3326" w14:textId="77777777" w:rsidR="00E112A2" w:rsidRDefault="00E112A2" w:rsidP="00E112A2">
      <w:pPr>
        <w:rPr>
          <w:rtl/>
          <w:lang w:eastAsia="he-IL"/>
        </w:rPr>
      </w:pPr>
    </w:p>
    <w:p w14:paraId="0CDA0E14" w14:textId="77777777" w:rsidR="00E112A2" w:rsidRDefault="00E112A2" w:rsidP="00E112A2">
      <w:pPr>
        <w:pStyle w:val="af9"/>
        <w:keepNext/>
        <w:rPr>
          <w:lang w:eastAsia="he-IL"/>
        </w:rPr>
      </w:pPr>
      <w:bookmarkStart w:id="94" w:name="ET_guest_בקי_כהן_קשת_102"/>
      <w:r w:rsidRPr="00E112A2">
        <w:rPr>
          <w:rStyle w:val="TagStyle"/>
          <w:rtl/>
        </w:rPr>
        <w:t xml:space="preserve"> &lt;&lt; אורח &gt;&gt; </w:t>
      </w:r>
      <w:r>
        <w:rPr>
          <w:rtl/>
          <w:lang w:eastAsia="he-IL"/>
        </w:rPr>
        <w:t>בקי כהן קשת:</w:t>
      </w:r>
      <w:r w:rsidRPr="00E112A2">
        <w:rPr>
          <w:rStyle w:val="TagStyle"/>
          <w:rtl/>
        </w:rPr>
        <w:t xml:space="preserve"> &lt;&lt; אורח &gt;&gt;</w:t>
      </w:r>
      <w:r w:rsidR="009511F7">
        <w:rPr>
          <w:rtl/>
          <w:lang w:eastAsia="he-IL"/>
        </w:rPr>
        <w:t xml:space="preserve"> </w:t>
      </w:r>
      <w:bookmarkEnd w:id="94"/>
    </w:p>
    <w:p w14:paraId="245ABD81" w14:textId="77777777" w:rsidR="00E112A2" w:rsidRDefault="00E112A2" w:rsidP="00E112A2">
      <w:pPr>
        <w:pStyle w:val="KeepWithNext"/>
        <w:rPr>
          <w:rtl/>
          <w:lang w:eastAsia="he-IL"/>
        </w:rPr>
      </w:pPr>
    </w:p>
    <w:p w14:paraId="4824C618" w14:textId="77777777" w:rsidR="00E112A2" w:rsidRDefault="00E112A2" w:rsidP="008B7570">
      <w:pPr>
        <w:rPr>
          <w:rtl/>
          <w:lang w:eastAsia="he-IL"/>
        </w:rPr>
      </w:pPr>
      <w:r>
        <w:rPr>
          <w:rFonts w:hint="cs"/>
          <w:rtl/>
          <w:lang w:eastAsia="he-IL"/>
        </w:rPr>
        <w:t xml:space="preserve">בתקופת הבקשה. הם רוצים יותר זמן. אני מתארת לעצמי שמובל מאליו שבזמן שהם מחליטים הם לא יכולים לבוא אליהם. </w:t>
      </w:r>
    </w:p>
    <w:p w14:paraId="45D06474" w14:textId="77777777" w:rsidR="00E112A2" w:rsidRDefault="00E112A2" w:rsidP="00E112A2">
      <w:pPr>
        <w:rPr>
          <w:rtl/>
          <w:lang w:eastAsia="he-IL"/>
        </w:rPr>
      </w:pPr>
    </w:p>
    <w:p w14:paraId="66AA98E5" w14:textId="77777777" w:rsidR="00E112A2" w:rsidRDefault="00E112A2" w:rsidP="00E112A2">
      <w:pPr>
        <w:pStyle w:val="af9"/>
        <w:keepNext/>
        <w:rPr>
          <w:lang w:eastAsia="he-IL"/>
        </w:rPr>
      </w:pPr>
      <w:bookmarkStart w:id="95" w:name="ET_guest_איל_רויזמן_103"/>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95"/>
    </w:p>
    <w:p w14:paraId="39B87277" w14:textId="77777777" w:rsidR="00E112A2" w:rsidRDefault="00E112A2" w:rsidP="00E112A2">
      <w:pPr>
        <w:pStyle w:val="KeepWithNext"/>
        <w:rPr>
          <w:rtl/>
          <w:lang w:eastAsia="he-IL"/>
        </w:rPr>
      </w:pPr>
    </w:p>
    <w:p w14:paraId="740C20EF" w14:textId="77777777" w:rsidR="00E112A2" w:rsidRDefault="00E112A2" w:rsidP="00E112A2">
      <w:pPr>
        <w:rPr>
          <w:rtl/>
          <w:lang w:eastAsia="he-IL"/>
        </w:rPr>
      </w:pPr>
      <w:r>
        <w:rPr>
          <w:rFonts w:hint="cs"/>
          <w:rtl/>
          <w:lang w:eastAsia="he-IL"/>
        </w:rPr>
        <w:t xml:space="preserve">הבקשה תטופל במהירות. </w:t>
      </w:r>
    </w:p>
    <w:p w14:paraId="10586BA3" w14:textId="77777777" w:rsidR="00E112A2" w:rsidRDefault="00E112A2" w:rsidP="00E112A2">
      <w:pPr>
        <w:rPr>
          <w:rtl/>
          <w:lang w:eastAsia="he-IL"/>
        </w:rPr>
      </w:pPr>
    </w:p>
    <w:p w14:paraId="2B25F49A" w14:textId="77777777" w:rsidR="00E112A2" w:rsidRDefault="00E112A2" w:rsidP="00E112A2">
      <w:pPr>
        <w:pStyle w:val="af6"/>
        <w:keepNext/>
      </w:pPr>
      <w:bookmarkStart w:id="96" w:name="ET_yor_5069_104"/>
      <w:r w:rsidRPr="00E112A2">
        <w:rPr>
          <w:rStyle w:val="TagStyle"/>
          <w:rtl/>
        </w:rPr>
        <w:t xml:space="preserve"> &lt;&lt; </w:t>
      </w:r>
      <w:proofErr w:type="spellStart"/>
      <w:r w:rsidRPr="00E112A2">
        <w:rPr>
          <w:rStyle w:val="TagStyle"/>
          <w:rtl/>
        </w:rPr>
        <w:t>יור</w:t>
      </w:r>
      <w:proofErr w:type="spellEnd"/>
      <w:r w:rsidRPr="00E112A2">
        <w:rPr>
          <w:rStyle w:val="TagStyle"/>
          <w:rtl/>
        </w:rPr>
        <w:t xml:space="preserve"> &gt;&gt; </w:t>
      </w:r>
      <w:r>
        <w:rPr>
          <w:rtl/>
        </w:rPr>
        <w:t>היו"ר יעקב אשר:</w:t>
      </w:r>
      <w:r w:rsidRPr="00E112A2">
        <w:rPr>
          <w:rStyle w:val="TagStyle"/>
          <w:rtl/>
        </w:rPr>
        <w:t xml:space="preserve"> &lt;&lt; יור &gt;&gt;</w:t>
      </w:r>
      <w:r w:rsidR="009511F7">
        <w:rPr>
          <w:rtl/>
        </w:rPr>
        <w:t xml:space="preserve"> </w:t>
      </w:r>
      <w:bookmarkEnd w:id="96"/>
    </w:p>
    <w:p w14:paraId="6A258E1C" w14:textId="77777777" w:rsidR="00E112A2" w:rsidRDefault="00E112A2" w:rsidP="00E112A2">
      <w:pPr>
        <w:pStyle w:val="KeepWithNext"/>
        <w:rPr>
          <w:rtl/>
          <w:lang w:eastAsia="he-IL"/>
        </w:rPr>
      </w:pPr>
    </w:p>
    <w:p w14:paraId="3DC9C407" w14:textId="77777777" w:rsidR="00E112A2" w:rsidRDefault="00E112A2" w:rsidP="00E112A2">
      <w:pPr>
        <w:rPr>
          <w:rtl/>
          <w:lang w:eastAsia="he-IL"/>
        </w:rPr>
      </w:pPr>
      <w:r>
        <w:rPr>
          <w:rFonts w:hint="cs"/>
          <w:rtl/>
          <w:lang w:eastAsia="he-IL"/>
        </w:rPr>
        <w:t xml:space="preserve">במהירות, כן. </w:t>
      </w:r>
    </w:p>
    <w:p w14:paraId="0072240D" w14:textId="77777777" w:rsidR="00E112A2" w:rsidRDefault="00E112A2" w:rsidP="00E112A2">
      <w:pPr>
        <w:rPr>
          <w:rtl/>
          <w:lang w:eastAsia="he-IL"/>
        </w:rPr>
      </w:pPr>
    </w:p>
    <w:p w14:paraId="35DDC297" w14:textId="77777777" w:rsidR="00E112A2" w:rsidRDefault="00E112A2" w:rsidP="00E112A2">
      <w:pPr>
        <w:pStyle w:val="af9"/>
        <w:keepNext/>
        <w:rPr>
          <w:lang w:eastAsia="he-IL"/>
        </w:rPr>
      </w:pPr>
      <w:bookmarkStart w:id="97" w:name="ET_guest_איל_רויזמן_105"/>
      <w:r w:rsidRPr="00E112A2">
        <w:rPr>
          <w:rStyle w:val="TagStyle"/>
          <w:rtl/>
        </w:rPr>
        <w:lastRenderedPageBreak/>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97"/>
    </w:p>
    <w:p w14:paraId="177EF9B8" w14:textId="77777777" w:rsidR="00E112A2" w:rsidRDefault="00E112A2" w:rsidP="00E112A2">
      <w:pPr>
        <w:pStyle w:val="KeepWithNext"/>
        <w:rPr>
          <w:rtl/>
          <w:lang w:eastAsia="he-IL"/>
        </w:rPr>
      </w:pPr>
    </w:p>
    <w:p w14:paraId="7D3EC522" w14:textId="77777777" w:rsidR="00E112A2" w:rsidRDefault="00E112A2" w:rsidP="00E112A2">
      <w:pPr>
        <w:rPr>
          <w:rtl/>
          <w:lang w:eastAsia="he-IL"/>
        </w:rPr>
      </w:pPr>
      <w:r>
        <w:rPr>
          <w:rFonts w:hint="cs"/>
          <w:rtl/>
          <w:lang w:eastAsia="he-IL"/>
        </w:rPr>
        <w:t xml:space="preserve">אני חושב שאולי לא רלוונטי ברמה המשפטית לדבר על מתן זכות לפני שהיא נבחנת, ומתן ההחלטה היא בחינת הזכות. </w:t>
      </w:r>
    </w:p>
    <w:p w14:paraId="6C1D9984" w14:textId="77777777" w:rsidR="00E112A2" w:rsidRDefault="00E112A2" w:rsidP="00E112A2">
      <w:pPr>
        <w:rPr>
          <w:rtl/>
          <w:lang w:eastAsia="he-IL"/>
        </w:rPr>
      </w:pPr>
    </w:p>
    <w:p w14:paraId="46975A02" w14:textId="77777777" w:rsidR="00E112A2" w:rsidRDefault="00E112A2" w:rsidP="00E112A2">
      <w:pPr>
        <w:pStyle w:val="af6"/>
        <w:keepNext/>
      </w:pPr>
      <w:bookmarkStart w:id="98" w:name="ET_yor_5069_106"/>
      <w:r w:rsidRPr="00E112A2">
        <w:rPr>
          <w:rStyle w:val="TagStyle"/>
          <w:rtl/>
        </w:rPr>
        <w:t xml:space="preserve"> &lt;&lt; </w:t>
      </w:r>
      <w:proofErr w:type="spellStart"/>
      <w:r w:rsidRPr="00E112A2">
        <w:rPr>
          <w:rStyle w:val="TagStyle"/>
          <w:rtl/>
        </w:rPr>
        <w:t>יור</w:t>
      </w:r>
      <w:proofErr w:type="spellEnd"/>
      <w:r w:rsidRPr="00E112A2">
        <w:rPr>
          <w:rStyle w:val="TagStyle"/>
          <w:rtl/>
        </w:rPr>
        <w:t xml:space="preserve"> &gt;&gt; </w:t>
      </w:r>
      <w:r>
        <w:rPr>
          <w:rtl/>
        </w:rPr>
        <w:t>היו"ר יעקב אשר:</w:t>
      </w:r>
      <w:r w:rsidRPr="00E112A2">
        <w:rPr>
          <w:rStyle w:val="TagStyle"/>
          <w:rtl/>
        </w:rPr>
        <w:t xml:space="preserve"> &lt;&lt; יור &gt;&gt;</w:t>
      </w:r>
      <w:r w:rsidR="009511F7">
        <w:rPr>
          <w:rtl/>
        </w:rPr>
        <w:t xml:space="preserve"> </w:t>
      </w:r>
      <w:bookmarkEnd w:id="98"/>
    </w:p>
    <w:p w14:paraId="3764DEB6" w14:textId="77777777" w:rsidR="00E112A2" w:rsidRDefault="00E112A2" w:rsidP="00E112A2">
      <w:pPr>
        <w:pStyle w:val="KeepWithNext"/>
        <w:rPr>
          <w:rtl/>
          <w:lang w:eastAsia="he-IL"/>
        </w:rPr>
      </w:pPr>
    </w:p>
    <w:p w14:paraId="33C0B9BE" w14:textId="77777777" w:rsidR="00E112A2" w:rsidRDefault="00E112A2" w:rsidP="00E112A2">
      <w:pPr>
        <w:rPr>
          <w:rtl/>
          <w:lang w:eastAsia="he-IL"/>
        </w:rPr>
      </w:pPr>
      <w:r>
        <w:rPr>
          <w:rFonts w:hint="cs"/>
          <w:rtl/>
          <w:lang w:eastAsia="he-IL"/>
        </w:rPr>
        <w:t xml:space="preserve">בעצם האמירה היא שעד מתן ההחלטה לא יהיה שינוי בתנאים של הבן האדם עד עכשיו. זה המשמעות. צריך להגיד את זה לפרוטוקול. לא נכניס את זה בחוק, אבל לפחות - - - . אני חושב שזה מקובל עליכם. </w:t>
      </w:r>
    </w:p>
    <w:p w14:paraId="03A28EC3" w14:textId="77777777" w:rsidR="00E112A2" w:rsidRDefault="00E112A2" w:rsidP="00E112A2">
      <w:pPr>
        <w:rPr>
          <w:rtl/>
          <w:lang w:eastAsia="he-IL"/>
        </w:rPr>
      </w:pPr>
    </w:p>
    <w:p w14:paraId="0E4B6F10" w14:textId="77777777" w:rsidR="00E112A2" w:rsidRDefault="00E112A2" w:rsidP="00E112A2">
      <w:pPr>
        <w:pStyle w:val="af9"/>
        <w:keepNext/>
        <w:rPr>
          <w:lang w:eastAsia="he-IL"/>
        </w:rPr>
      </w:pPr>
      <w:bookmarkStart w:id="99" w:name="ET_guest_איל_רויזמן_107"/>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99"/>
    </w:p>
    <w:p w14:paraId="7EF07055" w14:textId="77777777" w:rsidR="00E112A2" w:rsidRDefault="00E112A2" w:rsidP="00E112A2">
      <w:pPr>
        <w:pStyle w:val="KeepWithNext"/>
        <w:rPr>
          <w:rtl/>
          <w:lang w:eastAsia="he-IL"/>
        </w:rPr>
      </w:pPr>
    </w:p>
    <w:p w14:paraId="69125D92" w14:textId="77777777" w:rsidR="00E112A2" w:rsidRDefault="00E112A2" w:rsidP="008B7570">
      <w:pPr>
        <w:rPr>
          <w:rtl/>
          <w:lang w:eastAsia="he-IL"/>
        </w:rPr>
      </w:pPr>
      <w:r>
        <w:rPr>
          <w:rFonts w:hint="cs"/>
          <w:rtl/>
          <w:lang w:eastAsia="he-IL"/>
        </w:rPr>
        <w:t xml:space="preserve">שוב, ברמה המשפטית התיאורטית אם אדם הגיש את הבקשה חצי שנה לאחר קרות האירוע המזכה, נקרא לזה, אז בחצי השנה הזו מעמדו לא מוסדר. הוא לא הגיש את הבקשה. </w:t>
      </w:r>
      <w:r w:rsidR="008B7570">
        <w:rPr>
          <w:rFonts w:hint="cs"/>
          <w:rtl/>
          <w:lang w:eastAsia="he-IL"/>
        </w:rPr>
        <w:t>אנחנו</w:t>
      </w:r>
      <w:r>
        <w:rPr>
          <w:rFonts w:hint="cs"/>
          <w:rtl/>
          <w:lang w:eastAsia="he-IL"/>
        </w:rPr>
        <w:t xml:space="preserve"> כמובן נותנים את פרק הזמן הארוך - - -</w:t>
      </w:r>
    </w:p>
    <w:p w14:paraId="009C8B13" w14:textId="77777777" w:rsidR="00E112A2" w:rsidRDefault="00E112A2" w:rsidP="00E112A2">
      <w:pPr>
        <w:rPr>
          <w:rtl/>
          <w:lang w:eastAsia="he-IL"/>
        </w:rPr>
      </w:pPr>
    </w:p>
    <w:p w14:paraId="10901400" w14:textId="77777777" w:rsidR="00E112A2" w:rsidRDefault="00E112A2" w:rsidP="00E112A2">
      <w:pPr>
        <w:pStyle w:val="af6"/>
        <w:keepNext/>
      </w:pPr>
      <w:bookmarkStart w:id="100" w:name="ET_yor_5069_108"/>
      <w:r w:rsidRPr="00E112A2">
        <w:rPr>
          <w:rStyle w:val="TagStyle"/>
          <w:rtl/>
        </w:rPr>
        <w:t xml:space="preserve"> &lt;&lt; </w:t>
      </w:r>
      <w:proofErr w:type="spellStart"/>
      <w:r w:rsidRPr="00E112A2">
        <w:rPr>
          <w:rStyle w:val="TagStyle"/>
          <w:rtl/>
        </w:rPr>
        <w:t>יור</w:t>
      </w:r>
      <w:proofErr w:type="spellEnd"/>
      <w:r w:rsidRPr="00E112A2">
        <w:rPr>
          <w:rStyle w:val="TagStyle"/>
          <w:rtl/>
        </w:rPr>
        <w:t xml:space="preserve"> &gt;&gt; </w:t>
      </w:r>
      <w:r>
        <w:rPr>
          <w:rtl/>
        </w:rPr>
        <w:t>היו"ר יעקב אשר:</w:t>
      </w:r>
      <w:r w:rsidRPr="00E112A2">
        <w:rPr>
          <w:rStyle w:val="TagStyle"/>
          <w:rtl/>
        </w:rPr>
        <w:t xml:space="preserve"> &lt;&lt; יור &gt;&gt;</w:t>
      </w:r>
      <w:r w:rsidR="009511F7">
        <w:rPr>
          <w:rtl/>
        </w:rPr>
        <w:t xml:space="preserve"> </w:t>
      </w:r>
      <w:bookmarkEnd w:id="100"/>
    </w:p>
    <w:p w14:paraId="025BEB0B" w14:textId="77777777" w:rsidR="00E112A2" w:rsidRDefault="00E112A2" w:rsidP="00E112A2">
      <w:pPr>
        <w:pStyle w:val="KeepWithNext"/>
        <w:rPr>
          <w:rtl/>
          <w:lang w:eastAsia="he-IL"/>
        </w:rPr>
      </w:pPr>
    </w:p>
    <w:p w14:paraId="1B54B5F7" w14:textId="77777777" w:rsidR="00E112A2" w:rsidRDefault="00E112A2" w:rsidP="00E112A2">
      <w:pPr>
        <w:rPr>
          <w:rtl/>
          <w:lang w:eastAsia="he-IL"/>
        </w:rPr>
      </w:pPr>
      <w:r>
        <w:rPr>
          <w:rFonts w:hint="cs"/>
          <w:rtl/>
          <w:lang w:eastAsia="he-IL"/>
        </w:rPr>
        <w:t>מה שהיא שאלה זה על הרגע שהוא הגיש את הבקשה.</w:t>
      </w:r>
    </w:p>
    <w:p w14:paraId="1BD57FF7" w14:textId="77777777" w:rsidR="00E112A2" w:rsidRDefault="00E112A2" w:rsidP="00E112A2">
      <w:pPr>
        <w:rPr>
          <w:rtl/>
          <w:lang w:eastAsia="he-IL"/>
        </w:rPr>
      </w:pPr>
    </w:p>
    <w:p w14:paraId="689AF48B" w14:textId="77777777" w:rsidR="00E112A2" w:rsidRDefault="00E112A2" w:rsidP="00E112A2">
      <w:pPr>
        <w:pStyle w:val="af9"/>
        <w:keepNext/>
        <w:rPr>
          <w:lang w:eastAsia="he-IL"/>
        </w:rPr>
      </w:pPr>
      <w:bookmarkStart w:id="101" w:name="ET_guest_איל_רויזמן_109"/>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101"/>
    </w:p>
    <w:p w14:paraId="1BA45778" w14:textId="77777777" w:rsidR="00E112A2" w:rsidRDefault="00E112A2" w:rsidP="00E112A2">
      <w:pPr>
        <w:pStyle w:val="KeepWithNext"/>
        <w:rPr>
          <w:rtl/>
          <w:lang w:eastAsia="he-IL"/>
        </w:rPr>
      </w:pPr>
    </w:p>
    <w:p w14:paraId="0ABC6605" w14:textId="77777777" w:rsidR="00E112A2" w:rsidRDefault="00E112A2" w:rsidP="00E112A2">
      <w:pPr>
        <w:rPr>
          <w:rtl/>
          <w:lang w:eastAsia="he-IL"/>
        </w:rPr>
      </w:pPr>
      <w:r>
        <w:rPr>
          <w:rFonts w:hint="cs"/>
          <w:rtl/>
          <w:lang w:eastAsia="he-IL"/>
        </w:rPr>
        <w:t>השתנה הרגע שהגיש את הבקשה אבל בסמוך לאחר מכן כבר תינתן ההחלטה. אני כמובן מסכים עם אדוני שבתקופת הטיפול בבקשה לא ישתנה הסטטוס, אבל הסטטוס לא בהכרח היה מוסדר לפני כן.</w:t>
      </w:r>
    </w:p>
    <w:p w14:paraId="78A295F8" w14:textId="77777777" w:rsidR="00E112A2" w:rsidRDefault="00E112A2" w:rsidP="00E112A2">
      <w:pPr>
        <w:rPr>
          <w:rtl/>
          <w:lang w:eastAsia="he-IL"/>
        </w:rPr>
      </w:pPr>
    </w:p>
    <w:p w14:paraId="1060483A" w14:textId="77777777" w:rsidR="00E112A2" w:rsidRDefault="00E112A2" w:rsidP="00E112A2">
      <w:pPr>
        <w:pStyle w:val="af6"/>
        <w:keepNext/>
      </w:pPr>
      <w:bookmarkStart w:id="102" w:name="ET_yor_5069_110"/>
      <w:r w:rsidRPr="00E112A2">
        <w:rPr>
          <w:rStyle w:val="TagStyle"/>
          <w:rtl/>
        </w:rPr>
        <w:t xml:space="preserve"> &lt;&lt; </w:t>
      </w:r>
      <w:proofErr w:type="spellStart"/>
      <w:r w:rsidRPr="00E112A2">
        <w:rPr>
          <w:rStyle w:val="TagStyle"/>
          <w:rtl/>
        </w:rPr>
        <w:t>יור</w:t>
      </w:r>
      <w:proofErr w:type="spellEnd"/>
      <w:r w:rsidRPr="00E112A2">
        <w:rPr>
          <w:rStyle w:val="TagStyle"/>
          <w:rtl/>
        </w:rPr>
        <w:t xml:space="preserve"> &gt;&gt; </w:t>
      </w:r>
      <w:r>
        <w:rPr>
          <w:rtl/>
        </w:rPr>
        <w:t>היו"ר יעקב אשר:</w:t>
      </w:r>
      <w:r w:rsidRPr="00E112A2">
        <w:rPr>
          <w:rStyle w:val="TagStyle"/>
          <w:rtl/>
        </w:rPr>
        <w:t xml:space="preserve"> &lt;&lt; יור &gt;&gt;</w:t>
      </w:r>
      <w:r w:rsidR="009511F7">
        <w:rPr>
          <w:rtl/>
        </w:rPr>
        <w:t xml:space="preserve"> </w:t>
      </w:r>
      <w:bookmarkEnd w:id="102"/>
    </w:p>
    <w:p w14:paraId="58BF99BB" w14:textId="77777777" w:rsidR="00E112A2" w:rsidRDefault="00E112A2" w:rsidP="00E112A2">
      <w:pPr>
        <w:pStyle w:val="KeepWithNext"/>
        <w:rPr>
          <w:rtl/>
          <w:lang w:eastAsia="he-IL"/>
        </w:rPr>
      </w:pPr>
    </w:p>
    <w:p w14:paraId="497991C5" w14:textId="77777777" w:rsidR="00E112A2" w:rsidRDefault="00E112A2" w:rsidP="00E112A2">
      <w:pPr>
        <w:rPr>
          <w:rtl/>
          <w:lang w:eastAsia="he-IL"/>
        </w:rPr>
      </w:pPr>
      <w:r>
        <w:rPr>
          <w:rFonts w:hint="cs"/>
          <w:rtl/>
          <w:lang w:eastAsia="he-IL"/>
        </w:rPr>
        <w:t>בסדר. מה לגבי הסיפור הזה של השלוש שנים? מקובל עליכם?</w:t>
      </w:r>
    </w:p>
    <w:p w14:paraId="57DA0F8D" w14:textId="77777777" w:rsidR="00E112A2" w:rsidRDefault="00E112A2" w:rsidP="00E112A2">
      <w:pPr>
        <w:rPr>
          <w:rtl/>
          <w:lang w:eastAsia="he-IL"/>
        </w:rPr>
      </w:pPr>
    </w:p>
    <w:p w14:paraId="63937E05" w14:textId="77777777" w:rsidR="00E112A2" w:rsidRDefault="00E112A2" w:rsidP="00E112A2">
      <w:pPr>
        <w:pStyle w:val="af9"/>
        <w:keepNext/>
        <w:rPr>
          <w:lang w:eastAsia="he-IL"/>
        </w:rPr>
      </w:pPr>
      <w:bookmarkStart w:id="103" w:name="ET_guest_איל_רויזמן_112"/>
      <w:r w:rsidRPr="00E112A2">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E112A2">
        <w:rPr>
          <w:rStyle w:val="TagStyle"/>
          <w:rtl/>
        </w:rPr>
        <w:t xml:space="preserve"> &lt;&lt; אורח &gt;&gt;</w:t>
      </w:r>
      <w:r w:rsidR="009511F7">
        <w:rPr>
          <w:rtl/>
          <w:lang w:eastAsia="he-IL"/>
        </w:rPr>
        <w:t xml:space="preserve"> </w:t>
      </w:r>
      <w:bookmarkEnd w:id="103"/>
    </w:p>
    <w:p w14:paraId="2C5671F1" w14:textId="77777777" w:rsidR="00E112A2" w:rsidRDefault="00E112A2" w:rsidP="00E112A2">
      <w:pPr>
        <w:pStyle w:val="KeepWithNext"/>
        <w:rPr>
          <w:rtl/>
          <w:lang w:eastAsia="he-IL"/>
        </w:rPr>
      </w:pPr>
    </w:p>
    <w:p w14:paraId="0B5DE227" w14:textId="77777777" w:rsidR="00E112A2" w:rsidRDefault="00E112A2" w:rsidP="00E112A2">
      <w:pPr>
        <w:rPr>
          <w:rtl/>
          <w:lang w:eastAsia="he-IL"/>
        </w:rPr>
      </w:pPr>
      <w:r>
        <w:rPr>
          <w:rFonts w:hint="cs"/>
          <w:rtl/>
          <w:lang w:eastAsia="he-IL"/>
        </w:rPr>
        <w:t>לטעמנו</w:t>
      </w:r>
      <w:r w:rsidR="00FC461C">
        <w:rPr>
          <w:rFonts w:hint="cs"/>
          <w:rtl/>
          <w:lang w:eastAsia="he-IL"/>
        </w:rPr>
        <w:t xml:space="preserve"> נכון יהיה להוריד את הסייג הזה וכמובן שהעניין ייבחן ברגישות הנדרשת. במקרים מיוחדים שבהם קיים חוסר התאמה בין הדירה לבין הדייר, והדירה יכולה לשרת טוב יותר דייר אחר - - - </w:t>
      </w:r>
    </w:p>
    <w:p w14:paraId="2BB99D1A" w14:textId="77777777" w:rsidR="00FC461C" w:rsidRDefault="00FC461C" w:rsidP="00E112A2">
      <w:pPr>
        <w:rPr>
          <w:rtl/>
          <w:lang w:eastAsia="he-IL"/>
        </w:rPr>
      </w:pPr>
    </w:p>
    <w:p w14:paraId="0ACCCB5C" w14:textId="77777777" w:rsidR="00FC461C" w:rsidRDefault="00FC461C" w:rsidP="00FC461C">
      <w:pPr>
        <w:pStyle w:val="af6"/>
        <w:keepNext/>
      </w:pPr>
      <w:bookmarkStart w:id="104" w:name="ET_yor_5069_105"/>
      <w:r w:rsidRPr="00FC461C">
        <w:rPr>
          <w:rStyle w:val="TagStyle"/>
          <w:rtl/>
        </w:rPr>
        <w:t xml:space="preserve"> &lt;&lt; </w:t>
      </w:r>
      <w:proofErr w:type="spellStart"/>
      <w:r w:rsidRPr="00FC461C">
        <w:rPr>
          <w:rStyle w:val="TagStyle"/>
          <w:rtl/>
        </w:rPr>
        <w:t>יור</w:t>
      </w:r>
      <w:proofErr w:type="spellEnd"/>
      <w:r w:rsidRPr="00FC461C">
        <w:rPr>
          <w:rStyle w:val="TagStyle"/>
          <w:rtl/>
        </w:rPr>
        <w:t xml:space="preserve"> &gt;&gt; </w:t>
      </w:r>
      <w:r>
        <w:rPr>
          <w:rtl/>
        </w:rPr>
        <w:t>היו"ר יעקב אשר:</w:t>
      </w:r>
      <w:r w:rsidRPr="00FC461C">
        <w:rPr>
          <w:rStyle w:val="TagStyle"/>
          <w:rtl/>
        </w:rPr>
        <w:t xml:space="preserve"> &lt;&lt; יור &gt;&gt;</w:t>
      </w:r>
      <w:r w:rsidR="009511F7">
        <w:rPr>
          <w:rtl/>
        </w:rPr>
        <w:t xml:space="preserve"> </w:t>
      </w:r>
      <w:bookmarkEnd w:id="104"/>
    </w:p>
    <w:p w14:paraId="6DA244E3" w14:textId="77777777" w:rsidR="00FC461C" w:rsidRDefault="00FC461C" w:rsidP="00FC461C">
      <w:pPr>
        <w:pStyle w:val="KeepWithNext"/>
        <w:rPr>
          <w:rtl/>
          <w:lang w:eastAsia="he-IL"/>
        </w:rPr>
      </w:pPr>
    </w:p>
    <w:p w14:paraId="0539A8B6" w14:textId="77777777" w:rsidR="00FC461C" w:rsidRDefault="00FC461C" w:rsidP="00FC461C">
      <w:pPr>
        <w:rPr>
          <w:rtl/>
          <w:lang w:eastAsia="he-IL"/>
        </w:rPr>
      </w:pPr>
      <w:r>
        <w:rPr>
          <w:rFonts w:hint="cs"/>
          <w:rtl/>
          <w:lang w:eastAsia="he-IL"/>
        </w:rPr>
        <w:t>כן.</w:t>
      </w:r>
    </w:p>
    <w:p w14:paraId="100A057E" w14:textId="77777777" w:rsidR="00FC461C" w:rsidRDefault="00FC461C" w:rsidP="00FC461C">
      <w:pPr>
        <w:rPr>
          <w:rtl/>
          <w:lang w:eastAsia="he-IL"/>
        </w:rPr>
      </w:pPr>
    </w:p>
    <w:p w14:paraId="6B816F2A" w14:textId="77777777" w:rsidR="00FC461C" w:rsidRDefault="00FC461C" w:rsidP="00FC461C">
      <w:pPr>
        <w:pStyle w:val="af9"/>
        <w:keepNext/>
        <w:rPr>
          <w:lang w:eastAsia="he-IL"/>
        </w:rPr>
      </w:pPr>
      <w:bookmarkStart w:id="105" w:name="ET_guest_בקי_כהן_קשת_106"/>
      <w:r w:rsidRPr="00FC461C">
        <w:rPr>
          <w:rStyle w:val="TagStyle"/>
          <w:rtl/>
        </w:rPr>
        <w:t xml:space="preserve"> &lt;&lt; אורח &gt;&gt; </w:t>
      </w:r>
      <w:r>
        <w:rPr>
          <w:rtl/>
          <w:lang w:eastAsia="he-IL"/>
        </w:rPr>
        <w:t>בקי כהן קשת:</w:t>
      </w:r>
      <w:r w:rsidRPr="00FC461C">
        <w:rPr>
          <w:rStyle w:val="TagStyle"/>
          <w:rtl/>
        </w:rPr>
        <w:t xml:space="preserve"> &lt;&lt; אורח &gt;&gt;</w:t>
      </w:r>
      <w:r w:rsidR="009511F7">
        <w:rPr>
          <w:rtl/>
          <w:lang w:eastAsia="he-IL"/>
        </w:rPr>
        <w:t xml:space="preserve"> </w:t>
      </w:r>
      <w:bookmarkEnd w:id="105"/>
    </w:p>
    <w:p w14:paraId="5F928788" w14:textId="77777777" w:rsidR="00FC461C" w:rsidRDefault="00FC461C" w:rsidP="00FC461C">
      <w:pPr>
        <w:pStyle w:val="KeepWithNext"/>
        <w:rPr>
          <w:rtl/>
          <w:lang w:eastAsia="he-IL"/>
        </w:rPr>
      </w:pPr>
    </w:p>
    <w:p w14:paraId="13664E31" w14:textId="77777777" w:rsidR="00FC461C" w:rsidRDefault="00FC461C" w:rsidP="00FC461C">
      <w:pPr>
        <w:rPr>
          <w:rtl/>
          <w:lang w:eastAsia="he-IL"/>
        </w:rPr>
      </w:pPr>
      <w:r>
        <w:rPr>
          <w:rFonts w:hint="cs"/>
          <w:rtl/>
          <w:lang w:eastAsia="he-IL"/>
        </w:rPr>
        <w:t>החוק הזה נועד למצב רגיש מיוחד במיוחד.</w:t>
      </w:r>
    </w:p>
    <w:p w14:paraId="56D262D9" w14:textId="77777777" w:rsidR="00FC461C" w:rsidRDefault="00FC461C" w:rsidP="00FC461C">
      <w:pPr>
        <w:rPr>
          <w:rtl/>
          <w:lang w:eastAsia="he-IL"/>
        </w:rPr>
      </w:pPr>
    </w:p>
    <w:p w14:paraId="60270FBF" w14:textId="77777777" w:rsidR="00FC461C" w:rsidRDefault="00FC461C" w:rsidP="00FC461C">
      <w:pPr>
        <w:pStyle w:val="af6"/>
        <w:keepNext/>
      </w:pPr>
      <w:bookmarkStart w:id="106" w:name="ET_yor_5069_107"/>
      <w:r w:rsidRPr="00FC461C">
        <w:rPr>
          <w:rStyle w:val="TagStyle"/>
          <w:rtl/>
        </w:rPr>
        <w:t xml:space="preserve"> &lt;&lt; </w:t>
      </w:r>
      <w:proofErr w:type="spellStart"/>
      <w:r w:rsidRPr="00FC461C">
        <w:rPr>
          <w:rStyle w:val="TagStyle"/>
          <w:rtl/>
        </w:rPr>
        <w:t>יור</w:t>
      </w:r>
      <w:proofErr w:type="spellEnd"/>
      <w:r w:rsidRPr="00FC461C">
        <w:rPr>
          <w:rStyle w:val="TagStyle"/>
          <w:rtl/>
        </w:rPr>
        <w:t xml:space="preserve"> &gt;&gt; </w:t>
      </w:r>
      <w:r>
        <w:rPr>
          <w:rtl/>
        </w:rPr>
        <w:t>היו"ר יעקב אשר:</w:t>
      </w:r>
      <w:r w:rsidRPr="00FC461C">
        <w:rPr>
          <w:rStyle w:val="TagStyle"/>
          <w:rtl/>
        </w:rPr>
        <w:t xml:space="preserve"> &lt;&lt; יור &gt;&gt;</w:t>
      </w:r>
      <w:r w:rsidR="009511F7">
        <w:rPr>
          <w:rtl/>
        </w:rPr>
        <w:t xml:space="preserve"> </w:t>
      </w:r>
      <w:bookmarkEnd w:id="106"/>
    </w:p>
    <w:p w14:paraId="55940853" w14:textId="77777777" w:rsidR="00FC461C" w:rsidRDefault="00FC461C" w:rsidP="00FC461C">
      <w:pPr>
        <w:pStyle w:val="KeepWithNext"/>
        <w:rPr>
          <w:rtl/>
          <w:lang w:eastAsia="he-IL"/>
        </w:rPr>
      </w:pPr>
    </w:p>
    <w:p w14:paraId="2B102E3F" w14:textId="77777777" w:rsidR="00FC461C" w:rsidRDefault="00FC461C" w:rsidP="00FC461C">
      <w:pPr>
        <w:rPr>
          <w:rtl/>
          <w:lang w:eastAsia="he-IL"/>
        </w:rPr>
      </w:pPr>
      <w:r>
        <w:rPr>
          <w:rFonts w:hint="cs"/>
          <w:rtl/>
          <w:lang w:eastAsia="he-IL"/>
        </w:rPr>
        <w:t>נכון.</w:t>
      </w:r>
    </w:p>
    <w:p w14:paraId="26CAF56A" w14:textId="77777777" w:rsidR="00FC461C" w:rsidRDefault="00FC461C" w:rsidP="00FC461C">
      <w:pPr>
        <w:rPr>
          <w:rtl/>
          <w:lang w:eastAsia="he-IL"/>
        </w:rPr>
      </w:pPr>
    </w:p>
    <w:p w14:paraId="5335A4C5" w14:textId="77777777" w:rsidR="00FC461C" w:rsidRDefault="00FC461C" w:rsidP="00FC461C">
      <w:pPr>
        <w:pStyle w:val="af9"/>
        <w:keepNext/>
        <w:rPr>
          <w:lang w:eastAsia="he-IL"/>
        </w:rPr>
      </w:pPr>
      <w:bookmarkStart w:id="107" w:name="ET_guest_בקי_כהן_קשת_108"/>
      <w:r w:rsidRPr="00FC461C">
        <w:rPr>
          <w:rStyle w:val="TagStyle"/>
          <w:rtl/>
        </w:rPr>
        <w:t xml:space="preserve"> &lt;&lt; אורח &gt;&gt; </w:t>
      </w:r>
      <w:r>
        <w:rPr>
          <w:rtl/>
          <w:lang w:eastAsia="he-IL"/>
        </w:rPr>
        <w:t>בקי כהן קשת:</w:t>
      </w:r>
      <w:r w:rsidRPr="00FC461C">
        <w:rPr>
          <w:rStyle w:val="TagStyle"/>
          <w:rtl/>
        </w:rPr>
        <w:t xml:space="preserve"> &lt;&lt; אורח &gt;&gt;</w:t>
      </w:r>
      <w:r w:rsidR="009511F7">
        <w:rPr>
          <w:rtl/>
          <w:lang w:eastAsia="he-IL"/>
        </w:rPr>
        <w:t xml:space="preserve"> </w:t>
      </w:r>
      <w:bookmarkEnd w:id="107"/>
    </w:p>
    <w:p w14:paraId="4BFEFB6C" w14:textId="77777777" w:rsidR="00FC461C" w:rsidRDefault="00FC461C" w:rsidP="00FC461C">
      <w:pPr>
        <w:pStyle w:val="KeepWithNext"/>
        <w:rPr>
          <w:rtl/>
          <w:lang w:eastAsia="he-IL"/>
        </w:rPr>
      </w:pPr>
    </w:p>
    <w:p w14:paraId="1000409E" w14:textId="77777777" w:rsidR="00FC461C" w:rsidRDefault="00FC461C" w:rsidP="00FC461C">
      <w:pPr>
        <w:rPr>
          <w:rtl/>
          <w:lang w:eastAsia="he-IL"/>
        </w:rPr>
      </w:pPr>
      <w:r>
        <w:rPr>
          <w:rFonts w:hint="cs"/>
          <w:rtl/>
          <w:lang w:eastAsia="he-IL"/>
        </w:rPr>
        <w:t xml:space="preserve">יוצא דופן. בן אדם מחובר למקום מסוים כי שם הוא חי עם אדם שלא עלינו במצב מאוד חריג. הרעיון הזה של להזיז אדם מאותו מקום זה די מנוגד לכל החוק הזה. הרי כל החוק הזה, אתם בחרתם לקרוא לו דייר ממשיך שבעיניי זה לא כל כך נכון. זה שכירות מיוחדת. זה עד שש שנים. אתם בחרתם לקרוא לזה דייר ממשיך. ההבדל היחידי בין הדייר הממשיך לבין שוכר סתם זה שהוא מחובר לאותו מקום ספציפי, לאותה דירה שהוא מחובר אליה מכל מיני סיבות אישיות, רגשיות </w:t>
      </w:r>
      <w:proofErr w:type="spellStart"/>
      <w:r>
        <w:rPr>
          <w:rFonts w:hint="cs"/>
          <w:rtl/>
          <w:lang w:eastAsia="he-IL"/>
        </w:rPr>
        <w:t>וכו</w:t>
      </w:r>
      <w:proofErr w:type="spellEnd"/>
      <w:r>
        <w:rPr>
          <w:rFonts w:hint="cs"/>
          <w:rtl/>
          <w:lang w:eastAsia="he-IL"/>
        </w:rPr>
        <w:t>'.</w:t>
      </w:r>
    </w:p>
    <w:p w14:paraId="74BBB3D4" w14:textId="77777777" w:rsidR="00FC461C" w:rsidRDefault="00FC461C" w:rsidP="00FC461C">
      <w:pPr>
        <w:rPr>
          <w:rtl/>
          <w:lang w:eastAsia="he-IL"/>
        </w:rPr>
      </w:pPr>
    </w:p>
    <w:p w14:paraId="5FEEC253" w14:textId="77777777" w:rsidR="00FC461C" w:rsidRDefault="00FC461C" w:rsidP="00FC461C">
      <w:pPr>
        <w:pStyle w:val="af9"/>
        <w:keepNext/>
        <w:rPr>
          <w:lang w:eastAsia="he-IL"/>
        </w:rPr>
      </w:pPr>
      <w:bookmarkStart w:id="108" w:name="ET_guest_נועה_מושייף_109"/>
      <w:r w:rsidRPr="00FC461C">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FC461C">
        <w:rPr>
          <w:rStyle w:val="TagStyle"/>
          <w:rtl/>
        </w:rPr>
        <w:t xml:space="preserve"> &lt;&lt; אורח &gt;&gt;</w:t>
      </w:r>
      <w:r w:rsidR="009511F7">
        <w:rPr>
          <w:rtl/>
          <w:lang w:eastAsia="he-IL"/>
        </w:rPr>
        <w:t xml:space="preserve"> </w:t>
      </w:r>
      <w:bookmarkEnd w:id="108"/>
    </w:p>
    <w:p w14:paraId="65A1E329" w14:textId="77777777" w:rsidR="00FC461C" w:rsidRDefault="00FC461C" w:rsidP="00FC461C">
      <w:pPr>
        <w:pStyle w:val="KeepWithNext"/>
        <w:rPr>
          <w:rtl/>
          <w:lang w:eastAsia="he-IL"/>
        </w:rPr>
      </w:pPr>
    </w:p>
    <w:p w14:paraId="0E948326" w14:textId="77777777" w:rsidR="00FC461C" w:rsidRDefault="00FC461C" w:rsidP="00FC461C">
      <w:pPr>
        <w:rPr>
          <w:rtl/>
          <w:lang w:eastAsia="he-IL"/>
        </w:rPr>
      </w:pPr>
      <w:r>
        <w:rPr>
          <w:rFonts w:hint="cs"/>
          <w:rtl/>
          <w:lang w:eastAsia="he-IL"/>
        </w:rPr>
        <w:t xml:space="preserve">אבל גם ממשיך, לפעמים מזיזים אותו אם יש צורך. </w:t>
      </w:r>
    </w:p>
    <w:p w14:paraId="727807D1" w14:textId="77777777" w:rsidR="00FC461C" w:rsidRDefault="00FC461C" w:rsidP="00FC461C">
      <w:pPr>
        <w:rPr>
          <w:rtl/>
          <w:lang w:eastAsia="he-IL"/>
        </w:rPr>
      </w:pPr>
    </w:p>
    <w:p w14:paraId="01D0D3EB" w14:textId="77777777" w:rsidR="00FC461C" w:rsidRDefault="00FC461C" w:rsidP="00FC461C">
      <w:pPr>
        <w:pStyle w:val="af9"/>
        <w:keepNext/>
        <w:rPr>
          <w:lang w:eastAsia="he-IL"/>
        </w:rPr>
      </w:pPr>
      <w:bookmarkStart w:id="109" w:name="ET_guest_בקי_כהן_קשת_110"/>
      <w:r w:rsidRPr="00FC461C">
        <w:rPr>
          <w:rStyle w:val="TagStyle"/>
          <w:rtl/>
        </w:rPr>
        <w:t xml:space="preserve"> &lt;&lt; אורח &gt;&gt; </w:t>
      </w:r>
      <w:r>
        <w:rPr>
          <w:rtl/>
          <w:lang w:eastAsia="he-IL"/>
        </w:rPr>
        <w:t>בקי כהן קשת:</w:t>
      </w:r>
      <w:r w:rsidRPr="00FC461C">
        <w:rPr>
          <w:rStyle w:val="TagStyle"/>
          <w:rtl/>
        </w:rPr>
        <w:t xml:space="preserve"> &lt;&lt; אורח &gt;&gt;</w:t>
      </w:r>
      <w:r w:rsidR="009511F7">
        <w:rPr>
          <w:rtl/>
          <w:lang w:eastAsia="he-IL"/>
        </w:rPr>
        <w:t xml:space="preserve"> </w:t>
      </w:r>
      <w:bookmarkEnd w:id="109"/>
    </w:p>
    <w:p w14:paraId="435E7C91" w14:textId="77777777" w:rsidR="00FC461C" w:rsidRDefault="00FC461C" w:rsidP="00FC461C">
      <w:pPr>
        <w:pStyle w:val="KeepWithNext"/>
        <w:rPr>
          <w:rtl/>
          <w:lang w:eastAsia="he-IL"/>
        </w:rPr>
      </w:pPr>
    </w:p>
    <w:p w14:paraId="1ADDA83D" w14:textId="77777777" w:rsidR="00FC461C" w:rsidRDefault="00FC461C" w:rsidP="00FC461C">
      <w:pPr>
        <w:rPr>
          <w:rtl/>
          <w:lang w:eastAsia="he-IL"/>
        </w:rPr>
      </w:pPr>
      <w:r>
        <w:rPr>
          <w:rFonts w:hint="cs"/>
          <w:rtl/>
          <w:lang w:eastAsia="he-IL"/>
        </w:rPr>
        <w:t>הרעיון שזה לא בהסכמתו, אבסורד. לכאורה, אני מתארת לעצמי שמרבית הדירות אפשר יהיה למצוא סיבה להזיז אותם.</w:t>
      </w:r>
    </w:p>
    <w:p w14:paraId="448BE34F" w14:textId="77777777" w:rsidR="00FC461C" w:rsidRDefault="00FC461C" w:rsidP="00FC461C">
      <w:pPr>
        <w:rPr>
          <w:rtl/>
          <w:lang w:eastAsia="he-IL"/>
        </w:rPr>
      </w:pPr>
    </w:p>
    <w:p w14:paraId="459C1B8D" w14:textId="77777777" w:rsidR="00FC461C" w:rsidRDefault="00FC461C" w:rsidP="00FC461C">
      <w:pPr>
        <w:pStyle w:val="af9"/>
        <w:keepNext/>
        <w:rPr>
          <w:lang w:eastAsia="he-IL"/>
        </w:rPr>
      </w:pPr>
      <w:bookmarkStart w:id="110" w:name="ET_guest_נועה_מושייף_111"/>
      <w:r w:rsidRPr="00FC461C">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FC461C">
        <w:rPr>
          <w:rStyle w:val="TagStyle"/>
          <w:rtl/>
        </w:rPr>
        <w:t xml:space="preserve"> &lt;&lt; אורח &gt;&gt;</w:t>
      </w:r>
      <w:r w:rsidR="009511F7">
        <w:rPr>
          <w:rtl/>
          <w:lang w:eastAsia="he-IL"/>
        </w:rPr>
        <w:t xml:space="preserve"> </w:t>
      </w:r>
      <w:bookmarkEnd w:id="110"/>
    </w:p>
    <w:p w14:paraId="10D9BF80" w14:textId="77777777" w:rsidR="00FC461C" w:rsidRDefault="00FC461C" w:rsidP="00FC461C">
      <w:pPr>
        <w:pStyle w:val="KeepWithNext"/>
        <w:rPr>
          <w:rtl/>
          <w:lang w:eastAsia="he-IL"/>
        </w:rPr>
      </w:pPr>
    </w:p>
    <w:p w14:paraId="0C944BB9" w14:textId="77777777" w:rsidR="00FC461C" w:rsidRDefault="00FC461C" w:rsidP="00FC461C">
      <w:pPr>
        <w:rPr>
          <w:rtl/>
          <w:lang w:eastAsia="he-IL"/>
        </w:rPr>
      </w:pPr>
      <w:r>
        <w:rPr>
          <w:rFonts w:hint="cs"/>
          <w:rtl/>
          <w:lang w:eastAsia="he-IL"/>
        </w:rPr>
        <w:t xml:space="preserve">אף אחד לא מחפש להזיז בכוונה. זה לא מעניין אף אחד. </w:t>
      </w:r>
    </w:p>
    <w:p w14:paraId="3029B0DB" w14:textId="77777777" w:rsidR="00FC461C" w:rsidRDefault="00FC461C" w:rsidP="00FC461C">
      <w:pPr>
        <w:rPr>
          <w:rtl/>
          <w:lang w:eastAsia="he-IL"/>
        </w:rPr>
      </w:pPr>
    </w:p>
    <w:p w14:paraId="4A728152" w14:textId="77777777" w:rsidR="00FC461C" w:rsidRDefault="00FC461C" w:rsidP="00FC461C">
      <w:pPr>
        <w:pStyle w:val="af6"/>
        <w:keepNext/>
      </w:pPr>
      <w:bookmarkStart w:id="111" w:name="ET_yor_5069_113"/>
      <w:r w:rsidRPr="00FC461C">
        <w:rPr>
          <w:rStyle w:val="TagStyle"/>
          <w:rtl/>
        </w:rPr>
        <w:t xml:space="preserve"> &lt;&lt; </w:t>
      </w:r>
      <w:proofErr w:type="spellStart"/>
      <w:r w:rsidRPr="00FC461C">
        <w:rPr>
          <w:rStyle w:val="TagStyle"/>
          <w:rtl/>
        </w:rPr>
        <w:t>יור</w:t>
      </w:r>
      <w:proofErr w:type="spellEnd"/>
      <w:r w:rsidRPr="00FC461C">
        <w:rPr>
          <w:rStyle w:val="TagStyle"/>
          <w:rtl/>
        </w:rPr>
        <w:t xml:space="preserve"> &gt;&gt; </w:t>
      </w:r>
      <w:r>
        <w:rPr>
          <w:rtl/>
        </w:rPr>
        <w:t>היו"ר יעקב אשר:</w:t>
      </w:r>
      <w:r w:rsidRPr="00FC461C">
        <w:rPr>
          <w:rStyle w:val="TagStyle"/>
          <w:rtl/>
        </w:rPr>
        <w:t xml:space="preserve"> &lt;&lt; יור &gt;&gt;</w:t>
      </w:r>
      <w:r w:rsidR="009511F7">
        <w:rPr>
          <w:rtl/>
        </w:rPr>
        <w:t xml:space="preserve"> </w:t>
      </w:r>
      <w:bookmarkEnd w:id="111"/>
    </w:p>
    <w:p w14:paraId="25D816BC" w14:textId="77777777" w:rsidR="00FC461C" w:rsidRDefault="00FC461C" w:rsidP="00FC461C">
      <w:pPr>
        <w:pStyle w:val="KeepWithNext"/>
        <w:rPr>
          <w:rtl/>
          <w:lang w:eastAsia="he-IL"/>
        </w:rPr>
      </w:pPr>
    </w:p>
    <w:p w14:paraId="6DECEC02" w14:textId="77777777" w:rsidR="00FC461C" w:rsidRDefault="00FC461C" w:rsidP="00FC461C">
      <w:pPr>
        <w:rPr>
          <w:rtl/>
          <w:lang w:eastAsia="he-IL"/>
        </w:rPr>
      </w:pPr>
      <w:r>
        <w:rPr>
          <w:rFonts w:hint="cs"/>
          <w:rtl/>
          <w:lang w:eastAsia="he-IL"/>
        </w:rPr>
        <w:t>משרד השיכון, אני חושב שכן יש טעם לעשות את ההגבלה הזאת אולי בצורה שאנחנו הצענו כאן בנוסח. אני אגיד לכם גם למה. קודם כל יש את החלק שאדם היה קשור למקום, אז צריך לתת איזשהו מרווח. יכול להיות שגם לא, אבל יכול מאוד להיות שיהיה מקרה של אדם שחי עם מישהו בבית, ולקרוע אותו היום מהמקום, לא עשינו שום דבר.</w:t>
      </w:r>
    </w:p>
    <w:p w14:paraId="3526EE08" w14:textId="77777777" w:rsidR="00FC461C" w:rsidRDefault="00FC461C" w:rsidP="00FC461C">
      <w:pPr>
        <w:rPr>
          <w:rtl/>
          <w:lang w:eastAsia="he-IL"/>
        </w:rPr>
      </w:pPr>
    </w:p>
    <w:p w14:paraId="31867290" w14:textId="77777777" w:rsidR="00913195" w:rsidRDefault="00FC461C" w:rsidP="00913195">
      <w:pPr>
        <w:rPr>
          <w:rtl/>
          <w:lang w:eastAsia="he-IL"/>
        </w:rPr>
      </w:pPr>
      <w:r>
        <w:rPr>
          <w:rFonts w:hint="cs"/>
          <w:rtl/>
          <w:lang w:eastAsia="he-IL"/>
        </w:rPr>
        <w:t xml:space="preserve">הדבר השני שמדאיג אותי, אני לא רוצה שיהיה מצב שבו יגידו, טוב, אין לנו ברירה כי המדינה חוקקה, הכנסת חוקקה את החוק הזה, אבל אז כאילו בשביל לתת לך את האפשרות, אז אנחנו מורידים לך את ההטבה. אני לא רוצה שיהיה לכם </w:t>
      </w:r>
      <w:proofErr w:type="spellStart"/>
      <w:r>
        <w:rPr>
          <w:rFonts w:hint="cs"/>
          <w:rtl/>
          <w:lang w:eastAsia="he-IL"/>
        </w:rPr>
        <w:t>אינס</w:t>
      </w:r>
      <w:r w:rsidR="003334E2">
        <w:rPr>
          <w:rFonts w:hint="cs"/>
          <w:rtl/>
          <w:lang w:eastAsia="he-IL"/>
        </w:rPr>
        <w:t>נ</w:t>
      </w:r>
      <w:r>
        <w:rPr>
          <w:rFonts w:hint="cs"/>
          <w:rtl/>
          <w:lang w:eastAsia="he-IL"/>
        </w:rPr>
        <w:t>טיב</w:t>
      </w:r>
      <w:proofErr w:type="spellEnd"/>
      <w:r>
        <w:rPr>
          <w:rFonts w:hint="cs"/>
          <w:rtl/>
          <w:lang w:eastAsia="he-IL"/>
        </w:rPr>
        <w:t xml:space="preserve"> לעניין הזה. אני רוצה שזה יהיה רק במקרים באמת מאוד חריגים של דירה מאוד גדולה לאדם בודד או לזוג או למשהו כזה. </w:t>
      </w:r>
      <w:r w:rsidR="00104F38">
        <w:rPr>
          <w:rFonts w:hint="cs"/>
          <w:rtl/>
          <w:lang w:eastAsia="he-IL"/>
        </w:rPr>
        <w:t>אנחנו</w:t>
      </w:r>
      <w:r>
        <w:rPr>
          <w:rFonts w:hint="cs"/>
          <w:rtl/>
          <w:lang w:eastAsia="he-IL"/>
        </w:rPr>
        <w:t xml:space="preserve"> מדברים על משהו שהוא זמני, על משהו</w:t>
      </w:r>
      <w:r w:rsidR="009511F7">
        <w:rPr>
          <w:rFonts w:hint="cs"/>
          <w:rtl/>
          <w:lang w:eastAsia="he-IL"/>
        </w:rPr>
        <w:t xml:space="preserve"> </w:t>
      </w:r>
      <w:r>
        <w:rPr>
          <w:rFonts w:hint="cs"/>
          <w:rtl/>
          <w:lang w:eastAsia="he-IL"/>
        </w:rPr>
        <w:t xml:space="preserve">שהוא מגיע עם הרבה שיקול דעת שלכם. אני מוכן לסייג דבר אחד. אם זה יהיה בהסכמתו, אז אין לי בעיה גם בתוך השלוש שנים. </w:t>
      </w:r>
    </w:p>
    <w:p w14:paraId="0DE5C6FF" w14:textId="77777777" w:rsidR="00913195" w:rsidRDefault="00913195" w:rsidP="00913195">
      <w:pPr>
        <w:rPr>
          <w:rtl/>
          <w:lang w:eastAsia="he-IL"/>
        </w:rPr>
      </w:pPr>
    </w:p>
    <w:p w14:paraId="430FDF75" w14:textId="77777777" w:rsidR="00913195" w:rsidRDefault="00913195" w:rsidP="00913195">
      <w:pPr>
        <w:pStyle w:val="a4"/>
        <w:keepNext/>
      </w:pPr>
      <w:bookmarkStart w:id="112" w:name="ET_speaker_לירון_אדלר_מינקה_114"/>
      <w:r w:rsidRPr="00913195">
        <w:rPr>
          <w:rStyle w:val="TagStyle"/>
          <w:rtl/>
        </w:rPr>
        <w:t xml:space="preserve"> &lt;&lt; דובר &gt;&gt; </w:t>
      </w:r>
      <w:r>
        <w:rPr>
          <w:rtl/>
        </w:rPr>
        <w:t xml:space="preserve">לירון אדלר </w:t>
      </w:r>
      <w:proofErr w:type="spellStart"/>
      <w:r>
        <w:rPr>
          <w:rtl/>
        </w:rPr>
        <w:t>מינקה</w:t>
      </w:r>
      <w:proofErr w:type="spellEnd"/>
      <w:r>
        <w:rPr>
          <w:rtl/>
        </w:rPr>
        <w:t>:</w:t>
      </w:r>
      <w:r w:rsidRPr="00913195">
        <w:rPr>
          <w:rStyle w:val="TagStyle"/>
          <w:rtl/>
        </w:rPr>
        <w:t xml:space="preserve"> &lt;&lt; דובר &gt;&gt;</w:t>
      </w:r>
      <w:r w:rsidR="009511F7">
        <w:rPr>
          <w:rtl/>
        </w:rPr>
        <w:t xml:space="preserve"> </w:t>
      </w:r>
      <w:bookmarkEnd w:id="112"/>
    </w:p>
    <w:p w14:paraId="52FC5588" w14:textId="77777777" w:rsidR="00913195" w:rsidRDefault="00913195" w:rsidP="00913195">
      <w:pPr>
        <w:pStyle w:val="KeepWithNext"/>
        <w:rPr>
          <w:rtl/>
          <w:lang w:eastAsia="he-IL"/>
        </w:rPr>
      </w:pPr>
    </w:p>
    <w:p w14:paraId="356A2DEE" w14:textId="77777777" w:rsidR="00913195" w:rsidRDefault="00913195" w:rsidP="00913195">
      <w:pPr>
        <w:rPr>
          <w:rtl/>
          <w:lang w:eastAsia="he-IL"/>
        </w:rPr>
      </w:pPr>
      <w:r>
        <w:rPr>
          <w:rFonts w:hint="cs"/>
          <w:rtl/>
          <w:lang w:eastAsia="he-IL"/>
        </w:rPr>
        <w:t>זה מה שרשמנו.</w:t>
      </w:r>
    </w:p>
    <w:p w14:paraId="4570D00A" w14:textId="77777777" w:rsidR="00913195" w:rsidRDefault="00913195" w:rsidP="00913195">
      <w:pPr>
        <w:rPr>
          <w:rtl/>
          <w:lang w:eastAsia="he-IL"/>
        </w:rPr>
      </w:pPr>
    </w:p>
    <w:p w14:paraId="13E9DB8A" w14:textId="77777777" w:rsidR="00913195" w:rsidRDefault="00913195" w:rsidP="00913195">
      <w:pPr>
        <w:pStyle w:val="af6"/>
        <w:keepNext/>
      </w:pPr>
      <w:bookmarkStart w:id="113" w:name="ET_yor_5069_115"/>
      <w:r w:rsidRPr="00913195">
        <w:rPr>
          <w:rStyle w:val="TagStyle"/>
          <w:rtl/>
        </w:rPr>
        <w:t xml:space="preserve"> &lt;&lt; </w:t>
      </w:r>
      <w:proofErr w:type="spellStart"/>
      <w:r w:rsidRPr="00913195">
        <w:rPr>
          <w:rStyle w:val="TagStyle"/>
          <w:rtl/>
        </w:rPr>
        <w:t>יור</w:t>
      </w:r>
      <w:proofErr w:type="spellEnd"/>
      <w:r w:rsidRPr="00913195">
        <w:rPr>
          <w:rStyle w:val="TagStyle"/>
          <w:rtl/>
        </w:rPr>
        <w:t xml:space="preserve"> &gt;&gt; </w:t>
      </w:r>
      <w:r>
        <w:rPr>
          <w:rtl/>
        </w:rPr>
        <w:t>היו"ר יעקב אשר:</w:t>
      </w:r>
      <w:r w:rsidRPr="00913195">
        <w:rPr>
          <w:rStyle w:val="TagStyle"/>
          <w:rtl/>
        </w:rPr>
        <w:t xml:space="preserve"> &lt;&lt; יור &gt;&gt;</w:t>
      </w:r>
      <w:r w:rsidR="009511F7">
        <w:rPr>
          <w:rtl/>
        </w:rPr>
        <w:t xml:space="preserve"> </w:t>
      </w:r>
      <w:bookmarkEnd w:id="113"/>
    </w:p>
    <w:p w14:paraId="0D97F0B0" w14:textId="77777777" w:rsidR="00913195" w:rsidRDefault="00913195" w:rsidP="00913195">
      <w:pPr>
        <w:pStyle w:val="KeepWithNext"/>
        <w:rPr>
          <w:rtl/>
          <w:lang w:eastAsia="he-IL"/>
        </w:rPr>
      </w:pPr>
    </w:p>
    <w:p w14:paraId="18F94238" w14:textId="77777777" w:rsidR="00913195" w:rsidRDefault="00913195" w:rsidP="003334E2">
      <w:pPr>
        <w:rPr>
          <w:rtl/>
          <w:lang w:eastAsia="he-IL"/>
        </w:rPr>
      </w:pPr>
      <w:r>
        <w:rPr>
          <w:rFonts w:hint="cs"/>
          <w:rtl/>
          <w:lang w:eastAsia="he-IL"/>
        </w:rPr>
        <w:t xml:space="preserve">אין לי בעיה. אתה בא לבן אדם ואומר לו, תקשיב, יש לך דירה של </w:t>
      </w:r>
      <w:r w:rsidR="003334E2">
        <w:rPr>
          <w:rFonts w:hint="cs"/>
          <w:rtl/>
          <w:lang w:eastAsia="he-IL"/>
        </w:rPr>
        <w:t>שלושה</w:t>
      </w:r>
      <w:r>
        <w:rPr>
          <w:rFonts w:hint="cs"/>
          <w:rtl/>
          <w:lang w:eastAsia="he-IL"/>
        </w:rPr>
        <w:t xml:space="preserve"> חדרים, אתה לא צריך ולא כדאי ואנחנו הולכים לקראתך, והוא גם יודע שהוא יושב כרגע בוועדה אצלכם ואתם צריכים לקבל את ההחלטה אם מגיע לו או לא מגיע לו. אני מתאר לעצמי שהחיים עושים את שלהם באיזושהי צורה, אבל ברגע שזה כתוב בצורה כזאת שמתייחסים לשש שנים האלה, לאותו שיקול דעת אם להשאיר בן אדם לכל החיים או להעביר א</w:t>
      </w:r>
      <w:r w:rsidR="002C2C0F">
        <w:rPr>
          <w:rFonts w:hint="cs"/>
          <w:rtl/>
          <w:lang w:eastAsia="he-IL"/>
        </w:rPr>
        <w:t>ותו למקום אחר,</w:t>
      </w:r>
      <w:r>
        <w:rPr>
          <w:rFonts w:hint="cs"/>
          <w:rtl/>
          <w:lang w:eastAsia="he-IL"/>
        </w:rPr>
        <w:t xml:space="preserve"> אני לא יודע. אולי תקריאי עוד פעם. נראה לי שזה מה שצריך להיות.</w:t>
      </w:r>
    </w:p>
    <w:p w14:paraId="2D6E0D40" w14:textId="77777777" w:rsidR="002C2C0F" w:rsidRDefault="002C2C0F" w:rsidP="002C2C0F">
      <w:pPr>
        <w:rPr>
          <w:rtl/>
          <w:lang w:eastAsia="he-IL"/>
        </w:rPr>
      </w:pPr>
    </w:p>
    <w:p w14:paraId="71FF1ED9" w14:textId="77777777" w:rsidR="002C2C0F" w:rsidRDefault="002C2C0F" w:rsidP="002C2C0F">
      <w:pPr>
        <w:pStyle w:val="af9"/>
        <w:keepNext/>
        <w:rPr>
          <w:rtl/>
          <w:lang w:eastAsia="he-IL"/>
        </w:rPr>
      </w:pPr>
      <w:bookmarkStart w:id="114" w:name="ET_guest_נועה_מושייף_117"/>
      <w:r w:rsidRPr="002C2C0F">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2C2C0F">
        <w:rPr>
          <w:rStyle w:val="TagStyle"/>
          <w:rtl/>
        </w:rPr>
        <w:t xml:space="preserve"> &lt;&lt; אורח &gt;&gt;</w:t>
      </w:r>
      <w:r w:rsidR="009511F7">
        <w:rPr>
          <w:rtl/>
          <w:lang w:eastAsia="he-IL"/>
        </w:rPr>
        <w:t xml:space="preserve"> </w:t>
      </w:r>
      <w:bookmarkEnd w:id="114"/>
    </w:p>
    <w:p w14:paraId="634F596D" w14:textId="77777777" w:rsidR="002C2C0F" w:rsidRPr="002C2C0F" w:rsidRDefault="002C2C0F" w:rsidP="002C2C0F">
      <w:pPr>
        <w:rPr>
          <w:rtl/>
          <w:lang w:eastAsia="he-IL"/>
        </w:rPr>
      </w:pPr>
    </w:p>
    <w:p w14:paraId="76268854" w14:textId="77777777" w:rsidR="00913195" w:rsidRDefault="00913195" w:rsidP="00913195">
      <w:pPr>
        <w:rPr>
          <w:rtl/>
          <w:lang w:eastAsia="he-IL"/>
        </w:rPr>
      </w:pPr>
      <w:r>
        <w:rPr>
          <w:rFonts w:hint="cs"/>
          <w:rtl/>
          <w:lang w:eastAsia="he-IL"/>
        </w:rPr>
        <w:t xml:space="preserve">אם </w:t>
      </w:r>
      <w:r w:rsidR="002C2C0F">
        <w:rPr>
          <w:rFonts w:hint="cs"/>
          <w:rtl/>
          <w:lang w:eastAsia="he-IL"/>
        </w:rPr>
        <w:t>יורשה לי, אפשר להתייחס רגע?</w:t>
      </w:r>
    </w:p>
    <w:p w14:paraId="3F4907A3" w14:textId="77777777" w:rsidR="002C2C0F" w:rsidRDefault="002C2C0F" w:rsidP="00913195">
      <w:pPr>
        <w:rPr>
          <w:rtl/>
          <w:lang w:eastAsia="he-IL"/>
        </w:rPr>
      </w:pPr>
    </w:p>
    <w:p w14:paraId="6FB6BB46" w14:textId="77777777" w:rsidR="002C2C0F" w:rsidRDefault="002C2C0F" w:rsidP="002C2C0F">
      <w:pPr>
        <w:pStyle w:val="af6"/>
        <w:keepNext/>
      </w:pPr>
      <w:bookmarkStart w:id="115" w:name="ET_yor_5069_118"/>
      <w:r w:rsidRPr="002C2C0F">
        <w:rPr>
          <w:rStyle w:val="TagStyle"/>
          <w:rtl/>
        </w:rPr>
        <w:t xml:space="preserve"> &lt;&lt; </w:t>
      </w:r>
      <w:proofErr w:type="spellStart"/>
      <w:r w:rsidRPr="002C2C0F">
        <w:rPr>
          <w:rStyle w:val="TagStyle"/>
          <w:rtl/>
        </w:rPr>
        <w:t>יור</w:t>
      </w:r>
      <w:proofErr w:type="spellEnd"/>
      <w:r w:rsidRPr="002C2C0F">
        <w:rPr>
          <w:rStyle w:val="TagStyle"/>
          <w:rtl/>
        </w:rPr>
        <w:t xml:space="preserve"> &gt;&gt; </w:t>
      </w:r>
      <w:r>
        <w:rPr>
          <w:rtl/>
        </w:rPr>
        <w:t>היו"ר יעקב אשר:</w:t>
      </w:r>
      <w:r w:rsidRPr="002C2C0F">
        <w:rPr>
          <w:rStyle w:val="TagStyle"/>
          <w:rtl/>
        </w:rPr>
        <w:t xml:space="preserve"> &lt;&lt; יור &gt;&gt;</w:t>
      </w:r>
      <w:r w:rsidR="009511F7">
        <w:rPr>
          <w:rtl/>
        </w:rPr>
        <w:t xml:space="preserve"> </w:t>
      </w:r>
      <w:bookmarkEnd w:id="115"/>
    </w:p>
    <w:p w14:paraId="503B5C12" w14:textId="77777777" w:rsidR="002C2C0F" w:rsidRDefault="002C2C0F" w:rsidP="002C2C0F">
      <w:pPr>
        <w:pStyle w:val="KeepWithNext"/>
        <w:rPr>
          <w:rtl/>
          <w:lang w:eastAsia="he-IL"/>
        </w:rPr>
      </w:pPr>
    </w:p>
    <w:p w14:paraId="10481142" w14:textId="77777777" w:rsidR="002C2C0F" w:rsidRDefault="002C2C0F" w:rsidP="002C2C0F">
      <w:pPr>
        <w:rPr>
          <w:rtl/>
          <w:lang w:eastAsia="he-IL"/>
        </w:rPr>
      </w:pPr>
      <w:r>
        <w:rPr>
          <w:rFonts w:hint="cs"/>
          <w:rtl/>
          <w:lang w:eastAsia="he-IL"/>
        </w:rPr>
        <w:t>כן, ודאי.</w:t>
      </w:r>
    </w:p>
    <w:p w14:paraId="37CAC7FA" w14:textId="77777777" w:rsidR="002C2C0F" w:rsidRDefault="002C2C0F" w:rsidP="002C2C0F">
      <w:pPr>
        <w:rPr>
          <w:rtl/>
          <w:lang w:eastAsia="he-IL"/>
        </w:rPr>
      </w:pPr>
    </w:p>
    <w:p w14:paraId="796681BB" w14:textId="77777777" w:rsidR="002C2C0F" w:rsidRDefault="002C2C0F" w:rsidP="002C2C0F">
      <w:pPr>
        <w:pStyle w:val="af9"/>
        <w:keepNext/>
        <w:rPr>
          <w:lang w:eastAsia="he-IL"/>
        </w:rPr>
      </w:pPr>
      <w:bookmarkStart w:id="116" w:name="ET_guest_נועה_מושייף_119"/>
      <w:r w:rsidRPr="002C2C0F">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2C2C0F">
        <w:rPr>
          <w:rStyle w:val="TagStyle"/>
          <w:rtl/>
        </w:rPr>
        <w:t xml:space="preserve"> &lt;&lt; אורח &gt;&gt;</w:t>
      </w:r>
      <w:r w:rsidR="009511F7">
        <w:rPr>
          <w:rtl/>
          <w:lang w:eastAsia="he-IL"/>
        </w:rPr>
        <w:t xml:space="preserve"> </w:t>
      </w:r>
      <w:bookmarkEnd w:id="116"/>
    </w:p>
    <w:p w14:paraId="6C8BE0D0" w14:textId="77777777" w:rsidR="002C2C0F" w:rsidRDefault="002C2C0F" w:rsidP="002C2C0F">
      <w:pPr>
        <w:pStyle w:val="KeepWithNext"/>
        <w:rPr>
          <w:rtl/>
          <w:lang w:eastAsia="he-IL"/>
        </w:rPr>
      </w:pPr>
    </w:p>
    <w:p w14:paraId="4D3C6B65" w14:textId="77777777" w:rsidR="002C2C0F" w:rsidRDefault="002C2C0F" w:rsidP="002C2C0F">
      <w:pPr>
        <w:rPr>
          <w:rtl/>
          <w:lang w:eastAsia="he-IL"/>
        </w:rPr>
      </w:pPr>
      <w:r>
        <w:rPr>
          <w:rFonts w:hint="cs"/>
          <w:rtl/>
          <w:lang w:eastAsia="he-IL"/>
        </w:rPr>
        <w:t>צריכים לזכור, בסוף מדובר פה על מערכת ממשלתית ביורוקרטית. אף אחד לא יזיז אדם אלא אם כן נדרש להזיז אדם. מדובר במערכת ביורוקרטית שלא תעשה דברים שאינם נדרשים.</w:t>
      </w:r>
    </w:p>
    <w:p w14:paraId="21F0E7D2" w14:textId="77777777" w:rsidR="002C2C0F" w:rsidRDefault="002C2C0F" w:rsidP="002C2C0F">
      <w:pPr>
        <w:rPr>
          <w:rtl/>
          <w:lang w:eastAsia="he-IL"/>
        </w:rPr>
      </w:pPr>
    </w:p>
    <w:p w14:paraId="31FA2CDF" w14:textId="77777777" w:rsidR="002C2C0F" w:rsidRDefault="002C2C0F" w:rsidP="002C2C0F">
      <w:pPr>
        <w:pStyle w:val="af9"/>
        <w:keepNext/>
        <w:rPr>
          <w:lang w:eastAsia="he-IL"/>
        </w:rPr>
      </w:pPr>
      <w:bookmarkStart w:id="117" w:name="ET_guest_בקי_כהן_קשת_120"/>
      <w:r w:rsidRPr="002C2C0F">
        <w:rPr>
          <w:rStyle w:val="TagStyle"/>
          <w:rtl/>
        </w:rPr>
        <w:t xml:space="preserve"> &lt;&lt; אורח &gt;&gt; </w:t>
      </w:r>
      <w:r>
        <w:rPr>
          <w:rtl/>
          <w:lang w:eastAsia="he-IL"/>
        </w:rPr>
        <w:t>בקי כהן קשת:</w:t>
      </w:r>
      <w:r w:rsidRPr="002C2C0F">
        <w:rPr>
          <w:rStyle w:val="TagStyle"/>
          <w:rtl/>
        </w:rPr>
        <w:t xml:space="preserve"> &lt;&lt; אורח &gt;&gt;</w:t>
      </w:r>
      <w:r w:rsidR="009511F7">
        <w:rPr>
          <w:rtl/>
          <w:lang w:eastAsia="he-IL"/>
        </w:rPr>
        <w:t xml:space="preserve"> </w:t>
      </w:r>
      <w:bookmarkEnd w:id="117"/>
    </w:p>
    <w:p w14:paraId="659828B9" w14:textId="77777777" w:rsidR="002C2C0F" w:rsidRDefault="002C2C0F" w:rsidP="002C2C0F">
      <w:pPr>
        <w:pStyle w:val="KeepWithNext"/>
        <w:rPr>
          <w:rtl/>
          <w:lang w:eastAsia="he-IL"/>
        </w:rPr>
      </w:pPr>
    </w:p>
    <w:p w14:paraId="195F2683" w14:textId="77777777" w:rsidR="002C2C0F" w:rsidRDefault="002C2C0F" w:rsidP="002C2C0F">
      <w:pPr>
        <w:rPr>
          <w:rtl/>
          <w:lang w:eastAsia="he-IL"/>
        </w:rPr>
      </w:pPr>
      <w:r>
        <w:rPr>
          <w:rFonts w:hint="cs"/>
          <w:rtl/>
          <w:lang w:eastAsia="he-IL"/>
        </w:rPr>
        <w:t>זה לא הניסיון שלנו.</w:t>
      </w:r>
    </w:p>
    <w:p w14:paraId="7255393E" w14:textId="77777777" w:rsidR="002C2C0F" w:rsidRDefault="002C2C0F" w:rsidP="002C2C0F">
      <w:pPr>
        <w:rPr>
          <w:rtl/>
          <w:lang w:eastAsia="he-IL"/>
        </w:rPr>
      </w:pPr>
    </w:p>
    <w:p w14:paraId="4A81EE91" w14:textId="77777777" w:rsidR="002C2C0F" w:rsidRDefault="002C2C0F" w:rsidP="002C2C0F">
      <w:pPr>
        <w:pStyle w:val="af6"/>
        <w:keepNext/>
      </w:pPr>
      <w:bookmarkStart w:id="118" w:name="ET_yor_5069_121"/>
      <w:r w:rsidRPr="002C2C0F">
        <w:rPr>
          <w:rStyle w:val="TagStyle"/>
          <w:rtl/>
        </w:rPr>
        <w:t xml:space="preserve"> &lt;&lt; </w:t>
      </w:r>
      <w:proofErr w:type="spellStart"/>
      <w:r w:rsidRPr="002C2C0F">
        <w:rPr>
          <w:rStyle w:val="TagStyle"/>
          <w:rtl/>
        </w:rPr>
        <w:t>יור</w:t>
      </w:r>
      <w:proofErr w:type="spellEnd"/>
      <w:r w:rsidRPr="002C2C0F">
        <w:rPr>
          <w:rStyle w:val="TagStyle"/>
          <w:rtl/>
        </w:rPr>
        <w:t xml:space="preserve"> &gt;&gt; </w:t>
      </w:r>
      <w:r>
        <w:rPr>
          <w:rtl/>
        </w:rPr>
        <w:t>היו"ר יעקב אשר:</w:t>
      </w:r>
      <w:r w:rsidRPr="002C2C0F">
        <w:rPr>
          <w:rStyle w:val="TagStyle"/>
          <w:rtl/>
        </w:rPr>
        <w:t xml:space="preserve"> &lt;&lt; יור &gt;&gt;</w:t>
      </w:r>
      <w:r w:rsidR="009511F7">
        <w:rPr>
          <w:rtl/>
        </w:rPr>
        <w:t xml:space="preserve"> </w:t>
      </w:r>
      <w:bookmarkEnd w:id="118"/>
    </w:p>
    <w:p w14:paraId="75AA1201" w14:textId="77777777" w:rsidR="002C2C0F" w:rsidRDefault="002C2C0F" w:rsidP="002C2C0F">
      <w:pPr>
        <w:pStyle w:val="KeepWithNext"/>
        <w:rPr>
          <w:rtl/>
          <w:lang w:eastAsia="he-IL"/>
        </w:rPr>
      </w:pPr>
    </w:p>
    <w:p w14:paraId="1881AEB2" w14:textId="77777777" w:rsidR="002C2C0F" w:rsidRDefault="002C2C0F" w:rsidP="002C2C0F">
      <w:pPr>
        <w:rPr>
          <w:rtl/>
          <w:lang w:eastAsia="he-IL"/>
        </w:rPr>
      </w:pPr>
      <w:r>
        <w:rPr>
          <w:rFonts w:hint="cs"/>
          <w:rtl/>
          <w:lang w:eastAsia="he-IL"/>
        </w:rPr>
        <w:t xml:space="preserve">סליחה, את מקבלת פה הרבה כבוד והרבה הערכה על הדברים שאת אומרת. חלקם כן, חלקם לא. לא לדבר באמצע לא להפריע. </w:t>
      </w:r>
    </w:p>
    <w:p w14:paraId="42179FBB" w14:textId="77777777" w:rsidR="002C2C0F" w:rsidRDefault="002C2C0F" w:rsidP="002C2C0F">
      <w:pPr>
        <w:rPr>
          <w:rtl/>
          <w:lang w:eastAsia="he-IL"/>
        </w:rPr>
      </w:pPr>
    </w:p>
    <w:p w14:paraId="1F57A433" w14:textId="77777777" w:rsidR="002C2C0F" w:rsidRDefault="002C2C0F" w:rsidP="002C2C0F">
      <w:pPr>
        <w:rPr>
          <w:rtl/>
          <w:lang w:eastAsia="he-IL"/>
        </w:rPr>
      </w:pPr>
      <w:r>
        <w:rPr>
          <w:rFonts w:hint="cs"/>
          <w:rtl/>
          <w:lang w:eastAsia="he-IL"/>
        </w:rPr>
        <w:t>אני מבין את רוח הדברים. את אומרת הפוך, דווקא בגלל שזו מערכת ביורוקרטית.</w:t>
      </w:r>
      <w:r w:rsidR="003334E2">
        <w:rPr>
          <w:rFonts w:hint="cs"/>
          <w:rtl/>
          <w:lang w:eastAsia="he-IL"/>
        </w:rPr>
        <w:t xml:space="preserve"> בתנאים רגילים שבאים לבחון המשך</w:t>
      </w:r>
      <w:r>
        <w:rPr>
          <w:rFonts w:hint="cs"/>
          <w:rtl/>
          <w:lang w:eastAsia="he-IL"/>
        </w:rPr>
        <w:t xml:space="preserve"> אני מבין שהכלי הזה צריך להיות בידיים שלכם כי אחרת זה יכול להיות עוולות שאנשים יושבים במקום שמישהו אחר יכול ל</w:t>
      </w:r>
      <w:r w:rsidR="003334E2">
        <w:rPr>
          <w:rFonts w:hint="cs"/>
          <w:rtl/>
          <w:lang w:eastAsia="he-IL"/>
        </w:rPr>
        <w:t>יה</w:t>
      </w:r>
      <w:r>
        <w:rPr>
          <w:rFonts w:hint="cs"/>
          <w:rtl/>
          <w:lang w:eastAsia="he-IL"/>
        </w:rPr>
        <w:t>נות ממנו. פה אנחנו שוב מדברים על מקרים יוצאי דופן. גם לא הרבה מקרים לשמחתנו</w:t>
      </w:r>
      <w:r w:rsidR="003334E2">
        <w:rPr>
          <w:rFonts w:hint="cs"/>
          <w:rtl/>
          <w:lang w:eastAsia="he-IL"/>
        </w:rPr>
        <w:t>,</w:t>
      </w:r>
      <w:r>
        <w:rPr>
          <w:rFonts w:hint="cs"/>
          <w:rtl/>
          <w:lang w:eastAsia="he-IL"/>
        </w:rPr>
        <w:t xml:space="preserve"> אני מקווה, מקרים יוצא דופן. יש לזה הרבה אמוציות. יש בזה גם הרבה </w:t>
      </w:r>
      <w:proofErr w:type="spellStart"/>
      <w:r>
        <w:rPr>
          <w:rFonts w:hint="cs"/>
          <w:rtl/>
          <w:lang w:eastAsia="he-IL"/>
        </w:rPr>
        <w:t>מימד</w:t>
      </w:r>
      <w:proofErr w:type="spellEnd"/>
      <w:r>
        <w:rPr>
          <w:rFonts w:hint="cs"/>
          <w:rtl/>
          <w:lang w:eastAsia="he-IL"/>
        </w:rPr>
        <w:t xml:space="preserve"> הזמן של עכשיו. אנחנו לא מאשרים פה משהו על מלחמת ששת הימים, אנחנו מאשרים משהו על מלחמה שקרתה עכשיו וכל התחולה של החוק הזה במקרה הטוב הוא שש שנים. </w:t>
      </w:r>
    </w:p>
    <w:p w14:paraId="0042F526" w14:textId="77777777" w:rsidR="002C2C0F" w:rsidRDefault="002C2C0F" w:rsidP="002C2C0F">
      <w:pPr>
        <w:rPr>
          <w:rtl/>
          <w:lang w:eastAsia="he-IL"/>
        </w:rPr>
      </w:pPr>
    </w:p>
    <w:p w14:paraId="23C36442" w14:textId="77777777" w:rsidR="002C2C0F" w:rsidRDefault="002C2C0F" w:rsidP="002C2C0F">
      <w:pPr>
        <w:pStyle w:val="af9"/>
        <w:keepNext/>
        <w:rPr>
          <w:lang w:eastAsia="he-IL"/>
        </w:rPr>
      </w:pPr>
      <w:bookmarkStart w:id="119" w:name="ET_guest_נועה_מושייף_122"/>
      <w:r w:rsidRPr="002C2C0F">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2C2C0F">
        <w:rPr>
          <w:rStyle w:val="TagStyle"/>
          <w:rtl/>
        </w:rPr>
        <w:t xml:space="preserve"> &lt;&lt; אורח &gt;&gt;</w:t>
      </w:r>
      <w:r w:rsidR="009511F7">
        <w:rPr>
          <w:rtl/>
          <w:lang w:eastAsia="he-IL"/>
        </w:rPr>
        <w:t xml:space="preserve"> </w:t>
      </w:r>
      <w:bookmarkEnd w:id="119"/>
    </w:p>
    <w:p w14:paraId="19EA0D53" w14:textId="77777777" w:rsidR="002C2C0F" w:rsidRDefault="002C2C0F" w:rsidP="002C2C0F">
      <w:pPr>
        <w:pStyle w:val="KeepWithNext"/>
        <w:rPr>
          <w:rtl/>
          <w:lang w:eastAsia="he-IL"/>
        </w:rPr>
      </w:pPr>
    </w:p>
    <w:p w14:paraId="430DE6BE" w14:textId="77777777" w:rsidR="001979C7" w:rsidRDefault="002C2C0F" w:rsidP="001979C7">
      <w:pPr>
        <w:rPr>
          <w:rtl/>
          <w:lang w:eastAsia="he-IL"/>
        </w:rPr>
      </w:pPr>
      <w:r>
        <w:rPr>
          <w:rFonts w:hint="cs"/>
          <w:rtl/>
          <w:lang w:eastAsia="he-IL"/>
        </w:rPr>
        <w:t xml:space="preserve">בהקשר הזה צריך גם לזכור שבסוף הרי הפינוי הוא לא יהיה </w:t>
      </w:r>
      <w:proofErr w:type="spellStart"/>
      <w:r>
        <w:rPr>
          <w:rFonts w:hint="cs"/>
          <w:rtl/>
          <w:lang w:eastAsia="he-IL"/>
        </w:rPr>
        <w:t>מיידי</w:t>
      </w:r>
      <w:proofErr w:type="spellEnd"/>
      <w:r>
        <w:rPr>
          <w:rFonts w:hint="cs"/>
          <w:rtl/>
          <w:lang w:eastAsia="he-IL"/>
        </w:rPr>
        <w:t xml:space="preserve"> אף פעם. התזוזה הזאת היא לא תהיה מיידית בכל מקרה. זה נגזר מכל מיני רבדים. אחד, צריך להגיש בקשה. שתיים, צריך לבחון את הבקשה. </w:t>
      </w:r>
      <w:r w:rsidR="001979C7">
        <w:rPr>
          <w:rFonts w:hint="cs"/>
          <w:rtl/>
          <w:lang w:eastAsia="he-IL"/>
        </w:rPr>
        <w:t xml:space="preserve">חלילה לא מעיפים אנשים ברחוב. זה יהיה מעבר לדירה אחרת ויש תקופת התארגנות שהיא תקופת התארגנות כללית. </w:t>
      </w:r>
    </w:p>
    <w:p w14:paraId="0759ECB4" w14:textId="77777777" w:rsidR="001979C7" w:rsidRDefault="001979C7" w:rsidP="001979C7">
      <w:pPr>
        <w:rPr>
          <w:rtl/>
          <w:lang w:eastAsia="he-IL"/>
        </w:rPr>
      </w:pPr>
    </w:p>
    <w:p w14:paraId="1FDA7B87" w14:textId="77777777" w:rsidR="001979C7" w:rsidRDefault="001979C7" w:rsidP="001979C7">
      <w:pPr>
        <w:pStyle w:val="af6"/>
        <w:keepNext/>
        <w:rPr>
          <w:rtl/>
        </w:rPr>
      </w:pPr>
      <w:bookmarkStart w:id="120" w:name="ET_yor_5069_123"/>
      <w:r w:rsidRPr="001979C7">
        <w:rPr>
          <w:rStyle w:val="TagStyle"/>
          <w:rtl/>
        </w:rPr>
        <w:t xml:space="preserve"> &lt;&lt; </w:t>
      </w:r>
      <w:proofErr w:type="spellStart"/>
      <w:r w:rsidRPr="001979C7">
        <w:rPr>
          <w:rStyle w:val="TagStyle"/>
          <w:rtl/>
        </w:rPr>
        <w:t>יור</w:t>
      </w:r>
      <w:proofErr w:type="spellEnd"/>
      <w:r w:rsidRPr="001979C7">
        <w:rPr>
          <w:rStyle w:val="TagStyle"/>
          <w:rtl/>
        </w:rPr>
        <w:t xml:space="preserve"> &gt;&gt; </w:t>
      </w:r>
      <w:r>
        <w:rPr>
          <w:rtl/>
        </w:rPr>
        <w:t>היו"ר יעקב אשר:</w:t>
      </w:r>
      <w:r w:rsidRPr="001979C7">
        <w:rPr>
          <w:rStyle w:val="TagStyle"/>
          <w:rtl/>
        </w:rPr>
        <w:t xml:space="preserve"> &lt;&lt; יור &gt;&gt;</w:t>
      </w:r>
      <w:r w:rsidR="009511F7">
        <w:rPr>
          <w:rtl/>
        </w:rPr>
        <w:t xml:space="preserve"> </w:t>
      </w:r>
      <w:bookmarkEnd w:id="120"/>
    </w:p>
    <w:p w14:paraId="1BC19E1F" w14:textId="77777777" w:rsidR="001979C7" w:rsidRDefault="001979C7" w:rsidP="001979C7">
      <w:pPr>
        <w:pStyle w:val="KeepWithNext"/>
        <w:rPr>
          <w:rtl/>
        </w:rPr>
      </w:pPr>
    </w:p>
    <w:p w14:paraId="6DDBC7F3" w14:textId="77777777" w:rsidR="001979C7" w:rsidRDefault="001979C7" w:rsidP="001979C7">
      <w:pPr>
        <w:rPr>
          <w:rtl/>
        </w:rPr>
      </w:pPr>
      <w:r>
        <w:rPr>
          <w:rFonts w:hint="cs"/>
          <w:rtl/>
        </w:rPr>
        <w:t>התחבטתי בזה בהתחלה אבל אני יותר משוכנע עכשיו שצריך להיות איזשהו סף מסוים. אם הוא מסכים אז ודאי שזה אפשרי, אבל איזשהו סף מסוים שזה לא יהפוך להיות כלי ישר בהתחלה כדי לגרום לבן אדם לא לבקש את זה אפילו.</w:t>
      </w:r>
    </w:p>
    <w:p w14:paraId="2392BA6D" w14:textId="77777777" w:rsidR="001979C7" w:rsidRDefault="001979C7" w:rsidP="001979C7">
      <w:pPr>
        <w:rPr>
          <w:rtl/>
        </w:rPr>
      </w:pPr>
    </w:p>
    <w:p w14:paraId="4F06B8E5" w14:textId="77777777" w:rsidR="001979C7" w:rsidRDefault="001979C7" w:rsidP="001979C7">
      <w:pPr>
        <w:pStyle w:val="af9"/>
        <w:keepNext/>
        <w:rPr>
          <w:rtl/>
        </w:rPr>
      </w:pPr>
      <w:bookmarkStart w:id="121" w:name="ET_guest_נועה_מושייף_124"/>
      <w:r w:rsidRPr="001979C7">
        <w:rPr>
          <w:rStyle w:val="TagStyle"/>
          <w:rtl/>
        </w:rPr>
        <w:t xml:space="preserve"> &lt;&lt; אורח &gt;&gt; </w:t>
      </w:r>
      <w:r>
        <w:rPr>
          <w:rtl/>
        </w:rPr>
        <w:t xml:space="preserve">נועה </w:t>
      </w:r>
      <w:proofErr w:type="spellStart"/>
      <w:r>
        <w:rPr>
          <w:rtl/>
        </w:rPr>
        <w:t>מושייף</w:t>
      </w:r>
      <w:proofErr w:type="spellEnd"/>
      <w:r>
        <w:rPr>
          <w:rtl/>
        </w:rPr>
        <w:t>:</w:t>
      </w:r>
      <w:r w:rsidRPr="001979C7">
        <w:rPr>
          <w:rStyle w:val="TagStyle"/>
          <w:rtl/>
        </w:rPr>
        <w:t xml:space="preserve"> &lt;&lt; אורח &gt;&gt;</w:t>
      </w:r>
      <w:r w:rsidR="009511F7">
        <w:rPr>
          <w:rtl/>
        </w:rPr>
        <w:t xml:space="preserve"> </w:t>
      </w:r>
      <w:bookmarkEnd w:id="121"/>
    </w:p>
    <w:p w14:paraId="4FF0061A" w14:textId="77777777" w:rsidR="001979C7" w:rsidRDefault="001979C7" w:rsidP="001979C7">
      <w:pPr>
        <w:pStyle w:val="KeepWithNext"/>
        <w:rPr>
          <w:rtl/>
        </w:rPr>
      </w:pPr>
    </w:p>
    <w:p w14:paraId="4626F647" w14:textId="77777777" w:rsidR="001979C7" w:rsidRDefault="001979C7" w:rsidP="001979C7">
      <w:pPr>
        <w:rPr>
          <w:rtl/>
        </w:rPr>
      </w:pPr>
      <w:r>
        <w:rPr>
          <w:rFonts w:hint="cs"/>
          <w:rtl/>
        </w:rPr>
        <w:t xml:space="preserve">זה בכל מקרה אחרי שהוא כבר ביקש, אחרי שהוא כבר מאושר. בכל מקרה לוקח זמן לבחון את זה. </w:t>
      </w:r>
    </w:p>
    <w:p w14:paraId="5FC2CBAC" w14:textId="77777777" w:rsidR="001979C7" w:rsidRDefault="001979C7" w:rsidP="001979C7">
      <w:pPr>
        <w:rPr>
          <w:rtl/>
        </w:rPr>
      </w:pPr>
    </w:p>
    <w:p w14:paraId="4F0C6312" w14:textId="77777777" w:rsidR="001979C7" w:rsidRDefault="001979C7" w:rsidP="001979C7">
      <w:pPr>
        <w:pStyle w:val="af6"/>
        <w:keepNext/>
        <w:rPr>
          <w:rtl/>
        </w:rPr>
      </w:pPr>
      <w:bookmarkStart w:id="122" w:name="ET_yor_5069_125"/>
      <w:r w:rsidRPr="001979C7">
        <w:rPr>
          <w:rStyle w:val="TagStyle"/>
          <w:rtl/>
        </w:rPr>
        <w:t xml:space="preserve"> &lt;&lt; </w:t>
      </w:r>
      <w:proofErr w:type="spellStart"/>
      <w:r w:rsidRPr="001979C7">
        <w:rPr>
          <w:rStyle w:val="TagStyle"/>
          <w:rtl/>
        </w:rPr>
        <w:t>יור</w:t>
      </w:r>
      <w:proofErr w:type="spellEnd"/>
      <w:r w:rsidRPr="001979C7">
        <w:rPr>
          <w:rStyle w:val="TagStyle"/>
          <w:rtl/>
        </w:rPr>
        <w:t xml:space="preserve"> &gt;&gt; </w:t>
      </w:r>
      <w:r>
        <w:rPr>
          <w:rtl/>
        </w:rPr>
        <w:t>היו"ר יעקב אשר:</w:t>
      </w:r>
      <w:r w:rsidRPr="001979C7">
        <w:rPr>
          <w:rStyle w:val="TagStyle"/>
          <w:rtl/>
        </w:rPr>
        <w:t xml:space="preserve"> &lt;&lt; יור &gt;&gt;</w:t>
      </w:r>
      <w:r w:rsidR="009511F7">
        <w:rPr>
          <w:rtl/>
        </w:rPr>
        <w:t xml:space="preserve"> </w:t>
      </w:r>
      <w:bookmarkEnd w:id="122"/>
    </w:p>
    <w:p w14:paraId="29417E5C" w14:textId="77777777" w:rsidR="001979C7" w:rsidRDefault="001979C7" w:rsidP="001979C7">
      <w:pPr>
        <w:pStyle w:val="KeepWithNext"/>
        <w:rPr>
          <w:rtl/>
        </w:rPr>
      </w:pPr>
    </w:p>
    <w:p w14:paraId="50995A93" w14:textId="77777777" w:rsidR="00CE03EA" w:rsidRDefault="001979C7" w:rsidP="001979C7">
      <w:pPr>
        <w:rPr>
          <w:rtl/>
        </w:rPr>
      </w:pPr>
      <w:r>
        <w:rPr>
          <w:rFonts w:hint="cs"/>
          <w:rtl/>
        </w:rPr>
        <w:t xml:space="preserve">את רוצה בנוסח </w:t>
      </w:r>
      <w:r w:rsidR="00CE03EA">
        <w:rPr>
          <w:rFonts w:hint="cs"/>
          <w:rtl/>
        </w:rPr>
        <w:t>אחר שאת רוצה להציע, אין לי בעיה, אבל שזה יהיה בכיוון הזה.</w:t>
      </w:r>
    </w:p>
    <w:p w14:paraId="26349A5D" w14:textId="77777777" w:rsidR="00CE03EA" w:rsidRDefault="00CE03EA" w:rsidP="001979C7">
      <w:pPr>
        <w:rPr>
          <w:rtl/>
        </w:rPr>
      </w:pPr>
    </w:p>
    <w:p w14:paraId="4B1296E9" w14:textId="77777777" w:rsidR="00CE03EA" w:rsidRDefault="00CE03EA" w:rsidP="00CE03EA">
      <w:pPr>
        <w:pStyle w:val="af9"/>
        <w:keepNext/>
        <w:rPr>
          <w:rtl/>
        </w:rPr>
      </w:pPr>
      <w:bookmarkStart w:id="123" w:name="ET_guest_נועה_מושייף_126"/>
      <w:r w:rsidRPr="00CE03EA">
        <w:rPr>
          <w:rStyle w:val="TagStyle"/>
          <w:rtl/>
        </w:rPr>
        <w:t xml:space="preserve"> &lt;&lt; אורח &gt;&gt; </w:t>
      </w:r>
      <w:r>
        <w:rPr>
          <w:rtl/>
        </w:rPr>
        <w:t xml:space="preserve">נועה </w:t>
      </w:r>
      <w:proofErr w:type="spellStart"/>
      <w:r>
        <w:rPr>
          <w:rtl/>
        </w:rPr>
        <w:t>מושייף</w:t>
      </w:r>
      <w:proofErr w:type="spellEnd"/>
      <w:r>
        <w:rPr>
          <w:rtl/>
        </w:rPr>
        <w:t>:</w:t>
      </w:r>
      <w:r w:rsidRPr="00CE03EA">
        <w:rPr>
          <w:rStyle w:val="TagStyle"/>
          <w:rtl/>
        </w:rPr>
        <w:t xml:space="preserve"> &lt;&lt; אורח &gt;&gt;</w:t>
      </w:r>
      <w:r w:rsidR="009511F7">
        <w:rPr>
          <w:rtl/>
        </w:rPr>
        <w:t xml:space="preserve"> </w:t>
      </w:r>
      <w:bookmarkEnd w:id="123"/>
    </w:p>
    <w:p w14:paraId="23343A2B" w14:textId="77777777" w:rsidR="00CE03EA" w:rsidRDefault="00CE03EA" w:rsidP="00CE03EA">
      <w:pPr>
        <w:pStyle w:val="KeepWithNext"/>
        <w:rPr>
          <w:rtl/>
        </w:rPr>
      </w:pPr>
    </w:p>
    <w:p w14:paraId="25A84F13" w14:textId="77777777" w:rsidR="00CE03EA" w:rsidRDefault="00CE03EA" w:rsidP="00CE03EA">
      <w:pPr>
        <w:rPr>
          <w:rtl/>
        </w:rPr>
      </w:pPr>
      <w:r>
        <w:rPr>
          <w:rFonts w:hint="cs"/>
          <w:rtl/>
        </w:rPr>
        <w:t>שיהיה בכיוון של מה, אדוני?</w:t>
      </w:r>
    </w:p>
    <w:p w14:paraId="44EE625F" w14:textId="77777777" w:rsidR="00CE03EA" w:rsidRDefault="00CE03EA" w:rsidP="00CE03EA">
      <w:pPr>
        <w:rPr>
          <w:rtl/>
        </w:rPr>
      </w:pPr>
    </w:p>
    <w:p w14:paraId="0840A185" w14:textId="77777777" w:rsidR="00CE03EA" w:rsidRDefault="00CE03EA" w:rsidP="00CE03EA">
      <w:pPr>
        <w:pStyle w:val="af6"/>
        <w:keepNext/>
        <w:rPr>
          <w:rtl/>
        </w:rPr>
      </w:pPr>
      <w:bookmarkStart w:id="124" w:name="ET_yor_5069_127"/>
      <w:r w:rsidRPr="00CE03EA">
        <w:rPr>
          <w:rStyle w:val="TagStyle"/>
          <w:rtl/>
        </w:rPr>
        <w:t xml:space="preserve"> &lt;&lt; </w:t>
      </w:r>
      <w:proofErr w:type="spellStart"/>
      <w:r w:rsidRPr="00CE03EA">
        <w:rPr>
          <w:rStyle w:val="TagStyle"/>
          <w:rtl/>
        </w:rPr>
        <w:t>יור</w:t>
      </w:r>
      <w:proofErr w:type="spellEnd"/>
      <w:r w:rsidRPr="00CE03EA">
        <w:rPr>
          <w:rStyle w:val="TagStyle"/>
          <w:rtl/>
        </w:rPr>
        <w:t xml:space="preserve"> &gt;&gt; </w:t>
      </w:r>
      <w:r>
        <w:rPr>
          <w:rtl/>
        </w:rPr>
        <w:t>היו"ר יעקב אשר:</w:t>
      </w:r>
      <w:r w:rsidRPr="00CE03EA">
        <w:rPr>
          <w:rStyle w:val="TagStyle"/>
          <w:rtl/>
        </w:rPr>
        <w:t xml:space="preserve"> &lt;&lt; יור &gt;&gt;</w:t>
      </w:r>
      <w:r w:rsidR="009511F7">
        <w:rPr>
          <w:rtl/>
        </w:rPr>
        <w:t xml:space="preserve"> </w:t>
      </w:r>
      <w:bookmarkEnd w:id="124"/>
    </w:p>
    <w:p w14:paraId="328117FA" w14:textId="77777777" w:rsidR="00CE03EA" w:rsidRDefault="00CE03EA" w:rsidP="00CE03EA">
      <w:pPr>
        <w:pStyle w:val="KeepWithNext"/>
        <w:rPr>
          <w:rtl/>
        </w:rPr>
      </w:pPr>
    </w:p>
    <w:p w14:paraId="1D818F30" w14:textId="77777777" w:rsidR="00CE03EA" w:rsidRDefault="00CE03EA" w:rsidP="00CE03EA">
      <w:pPr>
        <w:rPr>
          <w:rtl/>
        </w:rPr>
      </w:pPr>
      <w:r>
        <w:rPr>
          <w:rFonts w:hint="cs"/>
          <w:rtl/>
        </w:rPr>
        <w:t xml:space="preserve">שזה לא יהפוך להיות סיבה. </w:t>
      </w:r>
    </w:p>
    <w:p w14:paraId="0E5EF537" w14:textId="77777777" w:rsidR="00CE03EA" w:rsidRDefault="00CE03EA" w:rsidP="00CE03EA">
      <w:pPr>
        <w:rPr>
          <w:rtl/>
        </w:rPr>
      </w:pPr>
    </w:p>
    <w:p w14:paraId="6BF1EB1C" w14:textId="77777777" w:rsidR="00CE03EA" w:rsidRDefault="00CE03EA" w:rsidP="00CE03EA">
      <w:pPr>
        <w:pStyle w:val="af9"/>
        <w:keepNext/>
        <w:rPr>
          <w:rtl/>
        </w:rPr>
      </w:pPr>
      <w:bookmarkStart w:id="125" w:name="ET_guest_נועה_מושייף_128"/>
      <w:r w:rsidRPr="00CE03EA">
        <w:rPr>
          <w:rStyle w:val="TagStyle"/>
          <w:rtl/>
        </w:rPr>
        <w:t xml:space="preserve"> &lt;&lt; אורח &gt;&gt; </w:t>
      </w:r>
      <w:r>
        <w:rPr>
          <w:rtl/>
        </w:rPr>
        <w:t xml:space="preserve">נועה </w:t>
      </w:r>
      <w:proofErr w:type="spellStart"/>
      <w:r>
        <w:rPr>
          <w:rtl/>
        </w:rPr>
        <w:t>מושייף</w:t>
      </w:r>
      <w:proofErr w:type="spellEnd"/>
      <w:r>
        <w:rPr>
          <w:rtl/>
        </w:rPr>
        <w:t>:</w:t>
      </w:r>
      <w:r w:rsidRPr="00CE03EA">
        <w:rPr>
          <w:rStyle w:val="TagStyle"/>
          <w:rtl/>
        </w:rPr>
        <w:t xml:space="preserve"> &lt;&lt; אורח &gt;&gt;</w:t>
      </w:r>
      <w:r w:rsidR="009511F7">
        <w:rPr>
          <w:rtl/>
        </w:rPr>
        <w:t xml:space="preserve"> </w:t>
      </w:r>
      <w:bookmarkEnd w:id="125"/>
    </w:p>
    <w:p w14:paraId="3AD590DA" w14:textId="77777777" w:rsidR="00CE03EA" w:rsidRDefault="00CE03EA" w:rsidP="00CE03EA">
      <w:pPr>
        <w:pStyle w:val="KeepWithNext"/>
        <w:rPr>
          <w:rtl/>
        </w:rPr>
      </w:pPr>
    </w:p>
    <w:p w14:paraId="2E22C274" w14:textId="77777777" w:rsidR="00CE03EA" w:rsidRDefault="00CE03EA" w:rsidP="00CE03EA">
      <w:pPr>
        <w:rPr>
          <w:rtl/>
        </w:rPr>
      </w:pPr>
      <w:r>
        <w:rPr>
          <w:rFonts w:hint="cs"/>
          <w:rtl/>
        </w:rPr>
        <w:t>שוב, אבל זה רק בדיעבד בכל מקרה. זה אולי טיעון קצת אפ</w:t>
      </w:r>
      <w:r w:rsidR="00404A3F">
        <w:rPr>
          <w:rFonts w:hint="cs"/>
          <w:rtl/>
        </w:rPr>
        <w:t>רורי, אבל דווקא אם אני נכנסת לע</w:t>
      </w:r>
      <w:r>
        <w:rPr>
          <w:rFonts w:hint="cs"/>
          <w:rtl/>
        </w:rPr>
        <w:t>ינ</w:t>
      </w:r>
      <w:r w:rsidR="00404A3F">
        <w:rPr>
          <w:rFonts w:hint="cs"/>
          <w:rtl/>
        </w:rPr>
        <w:t>י</w:t>
      </w:r>
      <w:r>
        <w:rPr>
          <w:rFonts w:hint="cs"/>
          <w:rtl/>
        </w:rPr>
        <w:t xml:space="preserve">י הפקיד, אף אחד לא מחפש להזיז אנשים סתם, גם ברגש וגם בעבודה. בדיוק כמו שלא מחפשים להזיז דיירים ממשיכים אחרים, בטח ובטח דיירים ממשיכים מיוחדים אף אחד לא יחפש להזיז סתם. </w:t>
      </w:r>
    </w:p>
    <w:p w14:paraId="068AAC05" w14:textId="77777777" w:rsidR="00404A3F" w:rsidRDefault="00404A3F" w:rsidP="00CE03EA">
      <w:pPr>
        <w:rPr>
          <w:rtl/>
        </w:rPr>
      </w:pPr>
    </w:p>
    <w:p w14:paraId="10F5E10F" w14:textId="77777777" w:rsidR="00404A3F" w:rsidRDefault="00404A3F" w:rsidP="00404A3F">
      <w:pPr>
        <w:pStyle w:val="a4"/>
        <w:keepNext/>
        <w:rPr>
          <w:rtl/>
        </w:rPr>
      </w:pPr>
      <w:bookmarkStart w:id="126" w:name="ET_speaker_לירון_אדלר_מינקה_130"/>
      <w:r w:rsidRPr="00404A3F">
        <w:rPr>
          <w:rStyle w:val="TagStyle"/>
          <w:rtl/>
        </w:rPr>
        <w:t xml:space="preserve"> &lt;&lt; דובר &gt;&gt; </w:t>
      </w:r>
      <w:r>
        <w:rPr>
          <w:rtl/>
        </w:rPr>
        <w:t xml:space="preserve">לירון אדלר </w:t>
      </w:r>
      <w:proofErr w:type="spellStart"/>
      <w:r>
        <w:rPr>
          <w:rtl/>
        </w:rPr>
        <w:t>מינקה</w:t>
      </w:r>
      <w:proofErr w:type="spellEnd"/>
      <w:r>
        <w:rPr>
          <w:rtl/>
        </w:rPr>
        <w:t>:</w:t>
      </w:r>
      <w:r w:rsidRPr="00404A3F">
        <w:rPr>
          <w:rStyle w:val="TagStyle"/>
          <w:rtl/>
        </w:rPr>
        <w:t xml:space="preserve"> &lt;&lt; דובר &gt;&gt;</w:t>
      </w:r>
      <w:r w:rsidR="009511F7">
        <w:rPr>
          <w:rtl/>
        </w:rPr>
        <w:t xml:space="preserve"> </w:t>
      </w:r>
      <w:bookmarkEnd w:id="126"/>
    </w:p>
    <w:p w14:paraId="43C7BA7D" w14:textId="77777777" w:rsidR="00404A3F" w:rsidRDefault="00404A3F" w:rsidP="00404A3F">
      <w:pPr>
        <w:pStyle w:val="KeepWithNext"/>
        <w:rPr>
          <w:rtl/>
        </w:rPr>
      </w:pPr>
    </w:p>
    <w:p w14:paraId="604A3688" w14:textId="77777777" w:rsidR="002C2C0F" w:rsidRDefault="002C2C0F" w:rsidP="00404A3F">
      <w:pPr>
        <w:rPr>
          <w:rtl/>
        </w:rPr>
      </w:pPr>
      <w:r>
        <w:rPr>
          <w:rFonts w:hint="cs"/>
          <w:rtl/>
        </w:rPr>
        <w:t xml:space="preserve"> </w:t>
      </w:r>
      <w:r w:rsidR="00404A3F">
        <w:rPr>
          <w:rFonts w:hint="cs"/>
          <w:rtl/>
        </w:rPr>
        <w:t xml:space="preserve">אם הוא לא מסכים, מטעמים מיוחדים שתינתן לו תקופת היערכות מתאימה או משהו כזה. </w:t>
      </w:r>
    </w:p>
    <w:p w14:paraId="1A1AF98B" w14:textId="77777777" w:rsidR="00404A3F" w:rsidRDefault="00404A3F" w:rsidP="00404A3F">
      <w:pPr>
        <w:rPr>
          <w:rtl/>
        </w:rPr>
      </w:pPr>
    </w:p>
    <w:p w14:paraId="17E3FFD2" w14:textId="77777777" w:rsidR="00404A3F" w:rsidRDefault="00404A3F" w:rsidP="00404A3F">
      <w:pPr>
        <w:pStyle w:val="af6"/>
        <w:keepNext/>
      </w:pPr>
      <w:bookmarkStart w:id="127" w:name="ET_yor_5069_131"/>
      <w:r w:rsidRPr="00404A3F">
        <w:rPr>
          <w:rStyle w:val="TagStyle"/>
          <w:rtl/>
        </w:rPr>
        <w:t xml:space="preserve"> &lt;&lt; </w:t>
      </w:r>
      <w:proofErr w:type="spellStart"/>
      <w:r w:rsidRPr="00404A3F">
        <w:rPr>
          <w:rStyle w:val="TagStyle"/>
          <w:rtl/>
        </w:rPr>
        <w:t>יור</w:t>
      </w:r>
      <w:proofErr w:type="spellEnd"/>
      <w:r w:rsidRPr="00404A3F">
        <w:rPr>
          <w:rStyle w:val="TagStyle"/>
          <w:rtl/>
        </w:rPr>
        <w:t xml:space="preserve"> &gt;&gt; </w:t>
      </w:r>
      <w:r>
        <w:rPr>
          <w:rtl/>
        </w:rPr>
        <w:t>היו"ר יעקב אשר:</w:t>
      </w:r>
      <w:r w:rsidRPr="00404A3F">
        <w:rPr>
          <w:rStyle w:val="TagStyle"/>
          <w:rtl/>
        </w:rPr>
        <w:t xml:space="preserve"> &lt;&lt; יור &gt;&gt;</w:t>
      </w:r>
      <w:r w:rsidR="009511F7">
        <w:rPr>
          <w:rtl/>
        </w:rPr>
        <w:t xml:space="preserve"> </w:t>
      </w:r>
      <w:bookmarkEnd w:id="127"/>
    </w:p>
    <w:p w14:paraId="20D9E937" w14:textId="77777777" w:rsidR="00404A3F" w:rsidRDefault="00404A3F" w:rsidP="00404A3F">
      <w:pPr>
        <w:pStyle w:val="KeepWithNext"/>
        <w:rPr>
          <w:rtl/>
          <w:lang w:eastAsia="he-IL"/>
        </w:rPr>
      </w:pPr>
    </w:p>
    <w:p w14:paraId="62D4B939" w14:textId="77777777" w:rsidR="00404A3F" w:rsidRDefault="00404A3F" w:rsidP="00404A3F">
      <w:pPr>
        <w:rPr>
          <w:rtl/>
          <w:lang w:eastAsia="he-IL"/>
        </w:rPr>
      </w:pPr>
      <w:r>
        <w:rPr>
          <w:rFonts w:hint="cs"/>
          <w:rtl/>
          <w:lang w:eastAsia="he-IL"/>
        </w:rPr>
        <w:t xml:space="preserve">זה גם אופציה. בוא נחשוב על זה. </w:t>
      </w:r>
    </w:p>
    <w:p w14:paraId="15D29C2C" w14:textId="77777777" w:rsidR="00404A3F" w:rsidRDefault="00404A3F" w:rsidP="00404A3F">
      <w:pPr>
        <w:rPr>
          <w:rtl/>
          <w:lang w:eastAsia="he-IL"/>
        </w:rPr>
      </w:pPr>
    </w:p>
    <w:p w14:paraId="4BBDFD01" w14:textId="77777777" w:rsidR="00404A3F" w:rsidRDefault="00404A3F" w:rsidP="00404A3F">
      <w:pPr>
        <w:rPr>
          <w:rtl/>
          <w:lang w:eastAsia="he-IL"/>
        </w:rPr>
      </w:pPr>
      <w:r>
        <w:rPr>
          <w:rFonts w:hint="cs"/>
          <w:rtl/>
          <w:lang w:eastAsia="he-IL"/>
        </w:rPr>
        <w:t xml:space="preserve">נמצא איתנו שמעון אטיאס. </w:t>
      </w:r>
    </w:p>
    <w:p w14:paraId="529FF1F8" w14:textId="77777777" w:rsidR="00404A3F" w:rsidRDefault="00404A3F" w:rsidP="00404A3F">
      <w:pPr>
        <w:rPr>
          <w:rtl/>
          <w:lang w:eastAsia="he-IL"/>
        </w:rPr>
      </w:pPr>
    </w:p>
    <w:p w14:paraId="5D12926E" w14:textId="77777777" w:rsidR="00404A3F" w:rsidRDefault="00404A3F" w:rsidP="00404A3F">
      <w:pPr>
        <w:pStyle w:val="af9"/>
        <w:keepNext/>
        <w:rPr>
          <w:lang w:eastAsia="he-IL"/>
        </w:rPr>
      </w:pPr>
      <w:bookmarkStart w:id="128" w:name="ET_guest_שמעון_אטיאס_132"/>
      <w:r w:rsidRPr="00404A3F">
        <w:rPr>
          <w:rStyle w:val="TagStyle"/>
          <w:rtl/>
        </w:rPr>
        <w:t xml:space="preserve"> &lt;&lt; אורח &gt;&gt; </w:t>
      </w:r>
      <w:r>
        <w:rPr>
          <w:rtl/>
          <w:lang w:eastAsia="he-IL"/>
        </w:rPr>
        <w:t>שמעון אטיאס:</w:t>
      </w:r>
      <w:r w:rsidRPr="00404A3F">
        <w:rPr>
          <w:rStyle w:val="TagStyle"/>
          <w:rtl/>
        </w:rPr>
        <w:t xml:space="preserve"> &lt;&lt; אורח &gt;&gt;</w:t>
      </w:r>
      <w:r w:rsidR="009511F7">
        <w:rPr>
          <w:rtl/>
          <w:lang w:eastAsia="he-IL"/>
        </w:rPr>
        <w:t xml:space="preserve"> </w:t>
      </w:r>
      <w:bookmarkEnd w:id="128"/>
    </w:p>
    <w:p w14:paraId="2C886FE9" w14:textId="77777777" w:rsidR="00404A3F" w:rsidRDefault="00404A3F" w:rsidP="00404A3F">
      <w:pPr>
        <w:pStyle w:val="KeepWithNext"/>
        <w:rPr>
          <w:rtl/>
          <w:lang w:eastAsia="he-IL"/>
        </w:rPr>
      </w:pPr>
    </w:p>
    <w:p w14:paraId="093A1158" w14:textId="77777777" w:rsidR="00404A3F" w:rsidRPr="003334E2" w:rsidRDefault="00404A3F" w:rsidP="00D3462A">
      <w:pPr>
        <w:rPr>
          <w:rtl/>
          <w:lang w:eastAsia="he-IL"/>
        </w:rPr>
      </w:pPr>
      <w:r w:rsidRPr="003334E2">
        <w:rPr>
          <w:rFonts w:hint="cs"/>
          <w:rtl/>
          <w:lang w:eastAsia="he-IL"/>
        </w:rPr>
        <w:t>שלום לכם, אני דודה של החטופה עמית בוסקילה. אחותי, אימא שלה, אילנה אטיאס דיירת בדירה של דיור ציבורי. הבת שלה חטופה. אני רוצה ברשותך לספר סיפור קצר כדי שתבין את הרקע. ההורים שלי עלו לארץ בשנות ה-60', גידלו פה תשעה ילדים עם שתי דירות צמודות אחת ליד השנייה, מעמידר. אחותי התח</w:t>
      </w:r>
      <w:r w:rsidR="00D3462A" w:rsidRPr="003334E2">
        <w:rPr>
          <w:rFonts w:hint="cs"/>
          <w:rtl/>
          <w:lang w:eastAsia="he-IL"/>
        </w:rPr>
        <w:t>תנ</w:t>
      </w:r>
      <w:r w:rsidRPr="003334E2">
        <w:rPr>
          <w:rFonts w:hint="cs"/>
          <w:rtl/>
          <w:lang w:eastAsia="he-IL"/>
        </w:rPr>
        <w:t xml:space="preserve">ה בגיל 20. בגיל 21 נולד לה הילד הראשון, קוראים לו </w:t>
      </w:r>
      <w:proofErr w:type="spellStart"/>
      <w:r w:rsidRPr="003334E2">
        <w:rPr>
          <w:rFonts w:hint="cs"/>
          <w:rtl/>
          <w:lang w:eastAsia="he-IL"/>
        </w:rPr>
        <w:t>שיאל</w:t>
      </w:r>
      <w:proofErr w:type="spellEnd"/>
      <w:r w:rsidRPr="003334E2">
        <w:rPr>
          <w:rFonts w:hint="cs"/>
          <w:rtl/>
          <w:lang w:eastAsia="he-IL"/>
        </w:rPr>
        <w:t xml:space="preserve">, אח של עמית. בגיל 22 בערך, שנה אחרי היא כבר ילדה את עמית, ואחרי ארבעה חודשים התחילה הליכי גירושין מבעלה והיא חזרה לגור אצל ההורים. סך הכול הייתה גרה עם בעלה במצטבר שנתיים. </w:t>
      </w:r>
    </w:p>
    <w:p w14:paraId="13B80C54" w14:textId="77777777" w:rsidR="00404A3F" w:rsidRPr="003334E2" w:rsidRDefault="00404A3F" w:rsidP="00404A3F">
      <w:pPr>
        <w:rPr>
          <w:rtl/>
          <w:lang w:eastAsia="he-IL"/>
        </w:rPr>
      </w:pPr>
    </w:p>
    <w:p w14:paraId="16BD9E34" w14:textId="77777777" w:rsidR="00E04CD5" w:rsidRPr="003334E2" w:rsidRDefault="00404A3F" w:rsidP="005731E1">
      <w:pPr>
        <w:rPr>
          <w:rtl/>
          <w:lang w:eastAsia="he-IL"/>
        </w:rPr>
      </w:pPr>
      <w:r w:rsidRPr="003334E2">
        <w:rPr>
          <w:rFonts w:hint="cs"/>
          <w:rtl/>
          <w:lang w:eastAsia="he-IL"/>
        </w:rPr>
        <w:t xml:space="preserve">מאז שהיא בעצם התחילה הליכי גירושין, היו לה הליכי גירושין מאוד קשים. היא הייתה נקראת אישה עגונה עשר שנים. התיק שלה הגיע לרבנות הראשית, לרב לאו שנתן לה את הגט. היא עברה גם ביגמיה. בעלה </w:t>
      </w:r>
      <w:r w:rsidR="00E04CD5" w:rsidRPr="003334E2">
        <w:rPr>
          <w:rFonts w:hint="cs"/>
          <w:rtl/>
          <w:lang w:eastAsia="he-IL"/>
        </w:rPr>
        <w:t>עשה ביגמיה</w:t>
      </w:r>
      <w:r w:rsidRPr="003334E2">
        <w:rPr>
          <w:rFonts w:hint="cs"/>
          <w:rtl/>
          <w:lang w:eastAsia="he-IL"/>
        </w:rPr>
        <w:t xml:space="preserve"> והיא עברה שנים מאוד קשות. </w:t>
      </w:r>
      <w:r w:rsidR="000715B5" w:rsidRPr="003334E2">
        <w:rPr>
          <w:rFonts w:hint="cs"/>
          <w:rtl/>
          <w:lang w:eastAsia="he-IL"/>
        </w:rPr>
        <w:t>ההורים שלי תמכו בה כלכלית. לא</w:t>
      </w:r>
      <w:r w:rsidR="00E04CD5" w:rsidRPr="003334E2">
        <w:rPr>
          <w:rFonts w:hint="cs"/>
          <w:rtl/>
          <w:lang w:eastAsia="he-IL"/>
        </w:rPr>
        <w:t xml:space="preserve"> יו</w:t>
      </w:r>
      <w:r w:rsidR="000715B5" w:rsidRPr="003334E2">
        <w:rPr>
          <w:rFonts w:hint="cs"/>
          <w:rtl/>
          <w:lang w:eastAsia="he-IL"/>
        </w:rPr>
        <w:t>דע אם ראיתם א</w:t>
      </w:r>
      <w:r w:rsidR="00E04CD5" w:rsidRPr="003334E2">
        <w:rPr>
          <w:rFonts w:hint="cs"/>
          <w:rtl/>
          <w:lang w:eastAsia="he-IL"/>
        </w:rPr>
        <w:t>ו</w:t>
      </w:r>
      <w:r w:rsidR="000715B5" w:rsidRPr="003334E2">
        <w:rPr>
          <w:rFonts w:hint="cs"/>
          <w:rtl/>
          <w:lang w:eastAsia="he-IL"/>
        </w:rPr>
        <w:t xml:space="preserve">תי בתקשורת. אני גידלתי את עמית ואת </w:t>
      </w:r>
      <w:proofErr w:type="spellStart"/>
      <w:r w:rsidR="000715B5" w:rsidRPr="003334E2">
        <w:rPr>
          <w:rFonts w:hint="cs"/>
          <w:rtl/>
          <w:lang w:eastAsia="he-IL"/>
        </w:rPr>
        <w:t>שיאל</w:t>
      </w:r>
      <w:proofErr w:type="spellEnd"/>
      <w:r w:rsidR="000715B5" w:rsidRPr="003334E2">
        <w:rPr>
          <w:rFonts w:hint="cs"/>
          <w:rtl/>
          <w:lang w:eastAsia="he-IL"/>
        </w:rPr>
        <w:t xml:space="preserve"> כדמות אבהית לכל דבר כי האבא לא היה בקשר. מגיל ארבעה חודשים הוא לא ראה את עמית. הוא לא היה איתה בקשר עד היום. </w:t>
      </w:r>
    </w:p>
    <w:p w14:paraId="036AE066" w14:textId="77777777" w:rsidR="00E04CD5" w:rsidRPr="003334E2" w:rsidRDefault="00E04CD5" w:rsidP="005731E1">
      <w:pPr>
        <w:rPr>
          <w:rtl/>
          <w:lang w:eastAsia="he-IL"/>
        </w:rPr>
      </w:pPr>
    </w:p>
    <w:p w14:paraId="362F62AD" w14:textId="77777777" w:rsidR="00B03264" w:rsidRPr="003334E2" w:rsidRDefault="000715B5" w:rsidP="00E04CD5">
      <w:pPr>
        <w:rPr>
          <w:rtl/>
          <w:lang w:eastAsia="he-IL"/>
        </w:rPr>
      </w:pPr>
      <w:r w:rsidRPr="003334E2">
        <w:rPr>
          <w:rFonts w:hint="cs"/>
          <w:rtl/>
          <w:lang w:eastAsia="he-IL"/>
        </w:rPr>
        <w:t>ההורים שלי באיזשהו שלב כבר לא יכלו לעלות את המדרגות. היו גרים בבניין של ארבע קומות על עמודים. הם התבגרו וחלו. פנינו לעמידר על מנת שיחליף להם את הדירות לבית קרקע או לבית עם מעלית. הפנו אותנו לוועדות וסחבו אותנו במשך עשר שנים של גיהינום מול משרד השיכון</w:t>
      </w:r>
      <w:r w:rsidR="00E04CD5" w:rsidRPr="003334E2">
        <w:rPr>
          <w:rFonts w:hint="cs"/>
          <w:rtl/>
          <w:lang w:eastAsia="he-IL"/>
        </w:rPr>
        <w:t>,</w:t>
      </w:r>
      <w:r w:rsidRPr="003334E2">
        <w:rPr>
          <w:rFonts w:hint="cs"/>
          <w:rtl/>
          <w:lang w:eastAsia="he-IL"/>
        </w:rPr>
        <w:t xml:space="preserve"> עד שבא מנכ"ל משרד השיכון לביקור בית להורים שלי בשנת 2017, חגי רזניק, ראה את המצב, ראה שאחותי גרה איתם, ראה שהורים שלי אנשים מאוד חולים, שאנשים מרימים אותם ארבע קומות עם כיסאות בשביל לקחת אותם לקופת חולים. ראה שהמצב מאוד קשה. אמר, אין דירות. </w:t>
      </w:r>
    </w:p>
    <w:p w14:paraId="52E95479" w14:textId="77777777" w:rsidR="00B03264" w:rsidRPr="003334E2" w:rsidRDefault="00B03264" w:rsidP="00E04CD5">
      <w:pPr>
        <w:rPr>
          <w:rtl/>
          <w:lang w:eastAsia="he-IL"/>
        </w:rPr>
      </w:pPr>
    </w:p>
    <w:p w14:paraId="5C5A86B0" w14:textId="77777777" w:rsidR="00B03264" w:rsidRPr="003334E2" w:rsidRDefault="000715B5" w:rsidP="00B03264">
      <w:pPr>
        <w:rPr>
          <w:rtl/>
          <w:lang w:eastAsia="he-IL"/>
        </w:rPr>
      </w:pPr>
      <w:r w:rsidRPr="003334E2">
        <w:rPr>
          <w:rFonts w:hint="cs"/>
          <w:rtl/>
          <w:lang w:eastAsia="he-IL"/>
        </w:rPr>
        <w:t>כל הזמן טענו בקרית גת, בעמידר אין דירות, תחכו שמישהו ימות. סחבו אותנו ועדות, במשרד השיכון עוד ו</w:t>
      </w:r>
      <w:r w:rsidR="00B03264" w:rsidRPr="003334E2">
        <w:rPr>
          <w:rFonts w:hint="cs"/>
          <w:rtl/>
          <w:lang w:eastAsia="he-IL"/>
        </w:rPr>
        <w:t>עדות,</w:t>
      </w:r>
      <w:r w:rsidRPr="003334E2">
        <w:rPr>
          <w:rFonts w:hint="cs"/>
          <w:rtl/>
          <w:lang w:eastAsia="he-IL"/>
        </w:rPr>
        <w:t xml:space="preserve"> אין תקציב, כן תקציב. בא חגי רזניק, אמר, אני מתקצב לכם מיליון שקלים, לכו תחפשו בית. תעזרו לי למצוא בית.</w:t>
      </w:r>
      <w:r w:rsidR="00D3462A" w:rsidRPr="003334E2">
        <w:rPr>
          <w:rFonts w:hint="cs"/>
          <w:rtl/>
          <w:lang w:eastAsia="he-IL"/>
        </w:rPr>
        <w:t xml:space="preserve"> הלכתי אני ואחי, הפכנו את כל העיר. מצאנו בית. עד שהיה כבר אישור לתקציב</w:t>
      </w:r>
      <w:r w:rsidR="00B03264" w:rsidRPr="003334E2">
        <w:rPr>
          <w:rFonts w:hint="cs"/>
          <w:rtl/>
          <w:lang w:eastAsia="he-IL"/>
        </w:rPr>
        <w:t>,</w:t>
      </w:r>
      <w:r w:rsidR="00D3462A" w:rsidRPr="003334E2">
        <w:rPr>
          <w:rFonts w:hint="cs"/>
          <w:rtl/>
          <w:lang w:eastAsia="he-IL"/>
        </w:rPr>
        <w:t xml:space="preserve"> אבא שלי בן 74, ממה שחששנו הכי הרבה, עלה במדרגות, נפל, החליק ומת. משרד השיכון אשם במחדל הזה שעשר שנים סחבו אנשים בני 75 כדי להחליף להם בית. תיכף אני אגיע לאחותי ולדייר בן ממשיך, אבל המחדל הזה הוא מחדל שהכי פחדנו מהמקרה הזה ובסוף הוא קרה.</w:t>
      </w:r>
    </w:p>
    <w:p w14:paraId="17EDFAE3" w14:textId="77777777" w:rsidR="00B03264" w:rsidRPr="003334E2" w:rsidRDefault="00B03264" w:rsidP="00B03264">
      <w:pPr>
        <w:rPr>
          <w:rtl/>
          <w:lang w:eastAsia="he-IL"/>
        </w:rPr>
      </w:pPr>
    </w:p>
    <w:p w14:paraId="1FBE8DFD" w14:textId="77777777" w:rsidR="00851EC7" w:rsidRPr="003334E2" w:rsidRDefault="00D3462A" w:rsidP="00B03264">
      <w:pPr>
        <w:rPr>
          <w:rtl/>
          <w:lang w:eastAsia="he-IL"/>
        </w:rPr>
      </w:pPr>
      <w:r w:rsidRPr="003334E2">
        <w:rPr>
          <w:rFonts w:hint="cs"/>
          <w:rtl/>
          <w:lang w:eastAsia="he-IL"/>
        </w:rPr>
        <w:t xml:space="preserve">ב'שבעה' של אבא שלי חגי רזניק הגיע שוב לנחם אותנו. אימא שלי הייתה גם אז בחיים, ואמר לה, גברת אטיאס, אני מתחייב לך תוך שלושה חודשים </w:t>
      </w:r>
      <w:r w:rsidR="00851EC7" w:rsidRPr="003334E2">
        <w:rPr>
          <w:rFonts w:hint="cs"/>
          <w:rtl/>
          <w:lang w:eastAsia="he-IL"/>
        </w:rPr>
        <w:t>'</w:t>
      </w:r>
      <w:r w:rsidRPr="003334E2">
        <w:rPr>
          <w:rFonts w:hint="cs"/>
          <w:rtl/>
          <w:lang w:eastAsia="he-IL"/>
        </w:rPr>
        <w:t>גג</w:t>
      </w:r>
      <w:r w:rsidR="00851EC7" w:rsidRPr="003334E2">
        <w:rPr>
          <w:rFonts w:hint="cs"/>
          <w:rtl/>
          <w:lang w:eastAsia="he-IL"/>
        </w:rPr>
        <w:t>'</w:t>
      </w:r>
      <w:r w:rsidRPr="003334E2">
        <w:rPr>
          <w:rFonts w:hint="cs"/>
          <w:rtl/>
          <w:lang w:eastAsia="he-IL"/>
        </w:rPr>
        <w:t>, אני כבר קידמתי את כל התקציבים, את הכול, אני אקנה לך בית. תבחרו בית, אני קונה לך בית. הוא עמד בהבטחה שלו. עזרנו לו כמובן למצוא בית לצרכים שלה</w:t>
      </w:r>
      <w:r w:rsidR="00851EC7" w:rsidRPr="003334E2">
        <w:rPr>
          <w:rFonts w:hint="cs"/>
          <w:rtl/>
          <w:lang w:eastAsia="he-IL"/>
        </w:rPr>
        <w:t>,</w:t>
      </w:r>
      <w:r w:rsidRPr="003334E2">
        <w:rPr>
          <w:rFonts w:hint="cs"/>
          <w:rtl/>
          <w:lang w:eastAsia="he-IL"/>
        </w:rPr>
        <w:t xml:space="preserve"> שמתאים</w:t>
      </w:r>
      <w:r w:rsidR="00851EC7" w:rsidRPr="003334E2">
        <w:rPr>
          <w:rFonts w:hint="cs"/>
          <w:rtl/>
          <w:lang w:eastAsia="he-IL"/>
        </w:rPr>
        <w:t>,</w:t>
      </w:r>
      <w:r w:rsidRPr="003334E2">
        <w:rPr>
          <w:rFonts w:hint="cs"/>
          <w:rtl/>
          <w:lang w:eastAsia="he-IL"/>
        </w:rPr>
        <w:t xml:space="preserve"> עם מעלית </w:t>
      </w:r>
      <w:proofErr w:type="spellStart"/>
      <w:r w:rsidRPr="003334E2">
        <w:rPr>
          <w:rFonts w:hint="cs"/>
          <w:rtl/>
          <w:lang w:eastAsia="he-IL"/>
        </w:rPr>
        <w:t>וכו</w:t>
      </w:r>
      <w:proofErr w:type="spellEnd"/>
      <w:r w:rsidRPr="003334E2">
        <w:rPr>
          <w:rFonts w:hint="cs"/>
          <w:rtl/>
          <w:lang w:eastAsia="he-IL"/>
        </w:rPr>
        <w:t xml:space="preserve">'. מסרנו לעמידר שתי דירות שההורים שלי שילמו 60 שנה </w:t>
      </w:r>
      <w:r w:rsidR="00851EC7" w:rsidRPr="003334E2">
        <w:rPr>
          <w:rFonts w:hint="cs"/>
          <w:rtl/>
          <w:lang w:eastAsia="he-IL"/>
        </w:rPr>
        <w:t>ל</w:t>
      </w:r>
      <w:r w:rsidRPr="003334E2">
        <w:rPr>
          <w:rFonts w:hint="cs"/>
          <w:rtl/>
          <w:lang w:eastAsia="he-IL"/>
        </w:rPr>
        <w:t xml:space="preserve">עמידר בלי שום חוב. לא היו חייבים שום שקל לעמידר ולמשרד השיכון. מסרנו להם שתי דירות גדולות. העברנו את אימא שלי יחד עם אחותי לדירת שלושה חדרים. </w:t>
      </w:r>
    </w:p>
    <w:p w14:paraId="6C59ED3D" w14:textId="77777777" w:rsidR="00851EC7" w:rsidRPr="003334E2" w:rsidRDefault="00851EC7" w:rsidP="00B03264">
      <w:pPr>
        <w:rPr>
          <w:rtl/>
          <w:lang w:eastAsia="he-IL"/>
        </w:rPr>
      </w:pPr>
    </w:p>
    <w:p w14:paraId="50EF1E31" w14:textId="77777777" w:rsidR="00404A3F" w:rsidRPr="003334E2" w:rsidRDefault="003D47B8" w:rsidP="00B03264">
      <w:pPr>
        <w:rPr>
          <w:rtl/>
          <w:lang w:eastAsia="he-IL"/>
        </w:rPr>
      </w:pPr>
      <w:r w:rsidRPr="003334E2">
        <w:rPr>
          <w:rFonts w:hint="cs"/>
          <w:rtl/>
          <w:lang w:eastAsia="he-IL"/>
        </w:rPr>
        <w:t>אחותי במהל</w:t>
      </w:r>
      <w:r w:rsidR="005731E1" w:rsidRPr="003334E2">
        <w:rPr>
          <w:rFonts w:hint="cs"/>
          <w:rtl/>
          <w:lang w:eastAsia="he-IL"/>
        </w:rPr>
        <w:t xml:space="preserve">ך כל השנים שהיא הייתה גרושה, </w:t>
      </w:r>
      <w:r w:rsidRPr="003334E2">
        <w:rPr>
          <w:rFonts w:hint="cs"/>
          <w:rtl/>
          <w:lang w:eastAsia="he-IL"/>
        </w:rPr>
        <w:t>זה שהיא רשו</w:t>
      </w:r>
      <w:r w:rsidR="00851EC7" w:rsidRPr="003334E2">
        <w:rPr>
          <w:rFonts w:hint="cs"/>
          <w:rtl/>
          <w:lang w:eastAsia="he-IL"/>
        </w:rPr>
        <w:t>מה במשרד הפנים בשדרות השופטים 6</w:t>
      </w:r>
      <w:r w:rsidRPr="003334E2">
        <w:rPr>
          <w:rFonts w:hint="cs"/>
          <w:rtl/>
          <w:lang w:eastAsia="he-IL"/>
        </w:rPr>
        <w:t xml:space="preserve"> זה לא מספיק. אף אחד בעמידר לא דאג לבוא ולהגיד לה, אחותך אילנה צריכה להיות רשומה גם בעמידר, למה? הם בכוונה עשו את זה. הם ידעו שאחותי חד הורית ואחותי גרה עם ההורים, כי הם ידעו שכנראה ההורים שלי מבוגרים והה</w:t>
      </w:r>
      <w:r w:rsidR="00851EC7" w:rsidRPr="003334E2">
        <w:rPr>
          <w:rFonts w:hint="cs"/>
          <w:rtl/>
          <w:lang w:eastAsia="he-IL"/>
        </w:rPr>
        <w:t xml:space="preserve">ורים שלי לא יישארו בחיים לנצח. </w:t>
      </w:r>
      <w:r w:rsidRPr="003334E2">
        <w:rPr>
          <w:rFonts w:hint="cs"/>
          <w:rtl/>
          <w:lang w:eastAsia="he-IL"/>
        </w:rPr>
        <w:t>יש דברים שעמידר ומשרד השיכון מסתיר מאזרחים פשוטים ותמימים שאנחנו לא למדנו לא באוניברסיטה, לא בגרויות. אין לי אנגלית, אין לי כלום. אנחנו אנשים תמימים, רחוב, עממיים, פשוטים, אבל יש חוקים ויש דברים שהמדינה מסתירה אותם מהתושבים במדינת ישראל, פשוט ככה, על מנת, אני אתבטא קצת לא יפה, כדי לדפוק אותם כמה שיותר, סליחה על הביטוי. ככה אנחנו הרגשנו בכל אופן. מה שקרה עם אחותי זה מה שמשרד השיכון עשה ועמידר עשה. הוא הסתיר את זה שאתה צריך בנוסף לזה שהיא רשומה במשרד הפנים, השופטים 6, היא גם צריכה להיות רשומה בעמידר.</w:t>
      </w:r>
      <w:r w:rsidR="005731E1" w:rsidRPr="003334E2">
        <w:rPr>
          <w:rFonts w:hint="cs"/>
          <w:rtl/>
          <w:lang w:eastAsia="he-IL"/>
        </w:rPr>
        <w:t xml:space="preserve"> </w:t>
      </w:r>
    </w:p>
    <w:p w14:paraId="00662056" w14:textId="77777777" w:rsidR="005731E1" w:rsidRPr="003334E2" w:rsidRDefault="005731E1" w:rsidP="005731E1">
      <w:pPr>
        <w:rPr>
          <w:rtl/>
          <w:lang w:eastAsia="he-IL"/>
        </w:rPr>
      </w:pPr>
    </w:p>
    <w:p w14:paraId="68F3313F" w14:textId="77777777" w:rsidR="00851EC7" w:rsidRPr="003334E2" w:rsidRDefault="005731E1" w:rsidP="005731E1">
      <w:pPr>
        <w:rPr>
          <w:rtl/>
          <w:lang w:eastAsia="he-IL"/>
        </w:rPr>
      </w:pPr>
      <w:r w:rsidRPr="003334E2">
        <w:rPr>
          <w:rFonts w:hint="cs"/>
          <w:rtl/>
          <w:lang w:eastAsia="he-IL"/>
        </w:rPr>
        <w:t>ב-2019 אח</w:t>
      </w:r>
      <w:r w:rsidR="00851EC7" w:rsidRPr="003334E2">
        <w:rPr>
          <w:rFonts w:hint="cs"/>
          <w:rtl/>
          <w:lang w:eastAsia="he-IL"/>
        </w:rPr>
        <w:t>רי שכבר העברנו את אימא שלי לבית,</w:t>
      </w:r>
      <w:r w:rsidRPr="003334E2">
        <w:rPr>
          <w:rFonts w:hint="cs"/>
          <w:rtl/>
          <w:lang w:eastAsia="he-IL"/>
        </w:rPr>
        <w:t xml:space="preserve"> באתי לנציגה בשם דלית בעמידר בקריית גת, וליפה, ואמרתי להן, אחותי גרה איתה. טוב, תביא לנו אישורי הכנסות של אחותך. הבאתי אישורים מביטוח לאומי. תביא לנו צילום תעודת זהות שהיא רשומה בכתובת. הבאתי להם. רשמנו אותה. חייבו אותה באיזה 1,000 שקל יותר. אמרתי להם, רגע, למה 1,000 שקל יותר? אחותי מקבלת הבטחת הכנסה, אימא שלי קצבת זקנה. התחילו לעשות חישובים, נזכה אותך, נביא לך. זיכו אותי אחרי ארבעה-חמישה חודשים. באו לביקור בית ראשון ב-2019 כשעוד אימא שלי הייתה חיה. ראו את הבגדים של אחותי, ראו את אחותי עומדת, מבשלת לאימא שלי, סועדת אותה, מטפלת בה </w:t>
      </w:r>
      <w:proofErr w:type="spellStart"/>
      <w:r w:rsidRPr="003334E2">
        <w:rPr>
          <w:rFonts w:hint="cs"/>
          <w:rtl/>
          <w:lang w:eastAsia="he-IL"/>
        </w:rPr>
        <w:t>וכו</w:t>
      </w:r>
      <w:proofErr w:type="spellEnd"/>
      <w:r w:rsidRPr="003334E2">
        <w:rPr>
          <w:rFonts w:hint="cs"/>
          <w:rtl/>
          <w:lang w:eastAsia="he-IL"/>
        </w:rPr>
        <w:t xml:space="preserve">'. באו </w:t>
      </w:r>
      <w:r w:rsidR="00851EC7" w:rsidRPr="003334E2">
        <w:rPr>
          <w:rFonts w:hint="cs"/>
          <w:rtl/>
          <w:lang w:eastAsia="he-IL"/>
        </w:rPr>
        <w:t xml:space="preserve">ב-2020, </w:t>
      </w:r>
      <w:r w:rsidRPr="003334E2">
        <w:rPr>
          <w:rFonts w:hint="cs"/>
          <w:rtl/>
          <w:lang w:eastAsia="he-IL"/>
        </w:rPr>
        <w:t>ראו את הבגדים, אחותי, הכול, משלמים עמידר, הכול פיקס. ב-2021 אימא שלי נפטרה ב-3.3. ב-15.3 עוד לא הגענו לגילוי מצבה, מתקשרים אליי מעמידר, שמעון, מה נשמע? אנחנו משתתפים בצערך. מה קורה עם הבית?</w:t>
      </w:r>
    </w:p>
    <w:p w14:paraId="54B52BF5" w14:textId="77777777" w:rsidR="00851EC7" w:rsidRPr="003334E2" w:rsidRDefault="00851EC7" w:rsidP="005731E1">
      <w:pPr>
        <w:rPr>
          <w:rtl/>
          <w:lang w:eastAsia="he-IL"/>
        </w:rPr>
      </w:pPr>
    </w:p>
    <w:p w14:paraId="456437B6" w14:textId="77777777" w:rsidR="00851EC7" w:rsidRPr="003334E2" w:rsidRDefault="005731E1" w:rsidP="005731E1">
      <w:pPr>
        <w:rPr>
          <w:rtl/>
          <w:lang w:eastAsia="he-IL"/>
        </w:rPr>
      </w:pPr>
      <w:r w:rsidRPr="003334E2">
        <w:rPr>
          <w:rFonts w:hint="cs"/>
          <w:rtl/>
          <w:lang w:eastAsia="he-IL"/>
        </w:rPr>
        <w:t xml:space="preserve"> איפה הרגש? איפה המצפון של אותן פקידות זוטרות שאמורות לתת שירות טוב לאנשים מסכנים כמונו? לאנשים שאיבדו את אבא שלהם בגללם, שהם שיקרו שאין להם דירות</w:t>
      </w:r>
      <w:r w:rsidR="00851EC7" w:rsidRPr="003334E2">
        <w:rPr>
          <w:rFonts w:hint="cs"/>
          <w:rtl/>
          <w:lang w:eastAsia="he-IL"/>
        </w:rPr>
        <w:t>,</w:t>
      </w:r>
      <w:r w:rsidRPr="003334E2">
        <w:rPr>
          <w:rFonts w:hint="cs"/>
          <w:rtl/>
          <w:lang w:eastAsia="he-IL"/>
        </w:rPr>
        <w:t xml:space="preserve"> והם רימו והם סחבו אותנו ודחפו לנו את התיקים למשרד השיכון הלוך חזור, הלוך חזור. אנחנו </w:t>
      </w:r>
      <w:r w:rsidR="000B555A" w:rsidRPr="003334E2">
        <w:rPr>
          <w:rFonts w:hint="cs"/>
          <w:rtl/>
          <w:lang w:eastAsia="he-IL"/>
        </w:rPr>
        <w:t xml:space="preserve">היינו צריכים להגיע </w:t>
      </w:r>
      <w:proofErr w:type="spellStart"/>
      <w:r w:rsidR="000B555A" w:rsidRPr="003334E2">
        <w:rPr>
          <w:rFonts w:hint="cs"/>
          <w:rtl/>
          <w:lang w:eastAsia="he-IL"/>
        </w:rPr>
        <w:t>לגל</w:t>
      </w:r>
      <w:r w:rsidRPr="003334E2">
        <w:rPr>
          <w:rFonts w:hint="cs"/>
          <w:rtl/>
          <w:lang w:eastAsia="he-IL"/>
        </w:rPr>
        <w:t>נט</w:t>
      </w:r>
      <w:proofErr w:type="spellEnd"/>
      <w:r w:rsidRPr="003334E2">
        <w:rPr>
          <w:rFonts w:hint="cs"/>
          <w:rtl/>
          <w:lang w:eastAsia="he-IL"/>
        </w:rPr>
        <w:t xml:space="preserve"> שהוא היה שר השיכון</w:t>
      </w:r>
      <w:r w:rsidR="00851EC7" w:rsidRPr="003334E2">
        <w:rPr>
          <w:rFonts w:hint="cs"/>
          <w:rtl/>
          <w:lang w:eastAsia="he-IL"/>
        </w:rPr>
        <w:t>,</w:t>
      </w:r>
      <w:r w:rsidRPr="003334E2">
        <w:rPr>
          <w:rFonts w:hint="cs"/>
          <w:rtl/>
          <w:lang w:eastAsia="he-IL"/>
        </w:rPr>
        <w:t xml:space="preserve"> ולחגי רזניק שיבוא לביקור בית. </w:t>
      </w:r>
      <w:r w:rsidR="00851EC7" w:rsidRPr="003334E2">
        <w:rPr>
          <w:rFonts w:hint="cs"/>
          <w:rtl/>
          <w:lang w:eastAsia="he-IL"/>
        </w:rPr>
        <w:t xml:space="preserve">עברנו תלאות של עשר שנים </w:t>
      </w:r>
      <w:r w:rsidRPr="003334E2">
        <w:rPr>
          <w:rFonts w:hint="cs"/>
          <w:rtl/>
          <w:lang w:eastAsia="he-IL"/>
        </w:rPr>
        <w:t xml:space="preserve">של מרורים. בסוף אבא שלי עלה במדרגות, נפל ומת. </w:t>
      </w:r>
      <w:r w:rsidR="00E04CD5" w:rsidRPr="003334E2">
        <w:rPr>
          <w:rFonts w:hint="cs"/>
          <w:rtl/>
          <w:lang w:eastAsia="he-IL"/>
        </w:rPr>
        <w:t>מי יחזיר לי את אבא שלי עכשיו? עכשיו מסתכלים על זה.</w:t>
      </w:r>
    </w:p>
    <w:p w14:paraId="30BA1590" w14:textId="77777777" w:rsidR="00851EC7" w:rsidRPr="003334E2" w:rsidRDefault="00851EC7" w:rsidP="005731E1">
      <w:pPr>
        <w:rPr>
          <w:rtl/>
          <w:lang w:eastAsia="he-IL"/>
        </w:rPr>
      </w:pPr>
    </w:p>
    <w:p w14:paraId="6DDA03FC" w14:textId="77777777" w:rsidR="005731E1" w:rsidRPr="003334E2" w:rsidRDefault="00E04CD5" w:rsidP="005731E1">
      <w:pPr>
        <w:rPr>
          <w:rtl/>
          <w:lang w:eastAsia="he-IL"/>
        </w:rPr>
      </w:pPr>
      <w:r w:rsidRPr="003334E2">
        <w:rPr>
          <w:rFonts w:hint="cs"/>
          <w:rtl/>
          <w:lang w:eastAsia="he-IL"/>
        </w:rPr>
        <w:t xml:space="preserve"> הגישו תביעה לאחותי שהיא פלשה לדירה אחרי שאימא שלי נפטרה. מה עשו בהגשת כתב התביעה? אתה יודע מה עשו, חבר הכנסת יעקב? שלפו את ביקורי הבית שאחותי הייתה ואימא שלי חתמה בעודה בחיים שאחותי גרה איתה. שלפו את 2019 ו-2020 מהתיק והגישו תביעה כביכול אחותי פלשה לדירה אחרי שאימא שלי נפטרה. בושה וחרפה לאו</w:t>
      </w:r>
      <w:r w:rsidR="00851EC7" w:rsidRPr="003334E2">
        <w:rPr>
          <w:rFonts w:hint="cs"/>
          <w:rtl/>
          <w:lang w:eastAsia="he-IL"/>
        </w:rPr>
        <w:t xml:space="preserve">תן פקידות שנותנות שירות לציבור. </w:t>
      </w:r>
      <w:r w:rsidRPr="003334E2">
        <w:rPr>
          <w:rFonts w:hint="cs"/>
          <w:rtl/>
          <w:lang w:eastAsia="he-IL"/>
        </w:rPr>
        <w:t xml:space="preserve">הן לא צריכות להמשיך לעבוד בעבודה הזאת. אנשים צריכים להיות עם לב. </w:t>
      </w:r>
    </w:p>
    <w:p w14:paraId="5FD7D01C" w14:textId="77777777" w:rsidR="00E04CD5" w:rsidRPr="003334E2" w:rsidRDefault="00E04CD5" w:rsidP="005731E1">
      <w:pPr>
        <w:rPr>
          <w:rtl/>
          <w:lang w:eastAsia="he-IL"/>
        </w:rPr>
      </w:pPr>
    </w:p>
    <w:p w14:paraId="75579BDC" w14:textId="77777777" w:rsidR="00E04CD5" w:rsidRPr="003334E2" w:rsidRDefault="00E04CD5" w:rsidP="005731E1">
      <w:pPr>
        <w:rPr>
          <w:rtl/>
          <w:lang w:eastAsia="he-IL"/>
        </w:rPr>
      </w:pPr>
      <w:r w:rsidRPr="003334E2">
        <w:rPr>
          <w:rFonts w:hint="cs"/>
          <w:rtl/>
          <w:lang w:eastAsia="he-IL"/>
        </w:rPr>
        <w:t xml:space="preserve">מה שאני באתי להגיד זה שאחותי אישה אומללה. אחותי לא פרק ב' בחיים, לא בעל, לא חבר, לא כלום. אישה של בעל אחד מהדור של פעם, של המרוקאים של פעם. לא ראתה גבר בחיים שלה. גדלה עם ההורים שלי, גידלה את הילדים שלה עם ההורים שלי. היו תקופות שהיא שינתה כתובות. </w:t>
      </w:r>
    </w:p>
    <w:p w14:paraId="3D033105" w14:textId="77777777" w:rsidR="00E04CD5" w:rsidRPr="003334E2" w:rsidRDefault="00E04CD5" w:rsidP="00E04CD5">
      <w:pPr>
        <w:rPr>
          <w:rtl/>
          <w:lang w:eastAsia="he-IL"/>
        </w:rPr>
      </w:pPr>
    </w:p>
    <w:p w14:paraId="3E7C6E73" w14:textId="77777777" w:rsidR="00E04CD5" w:rsidRPr="003334E2" w:rsidRDefault="00E04CD5" w:rsidP="00E04CD5">
      <w:pPr>
        <w:pStyle w:val="af6"/>
        <w:keepNext/>
      </w:pPr>
      <w:bookmarkStart w:id="129" w:name="ET_yor_5069_133"/>
      <w:r w:rsidRPr="003334E2">
        <w:rPr>
          <w:rStyle w:val="TagStyle"/>
          <w:color w:val="auto"/>
          <w:rtl/>
        </w:rPr>
        <w:t xml:space="preserve"> &lt;&lt; </w:t>
      </w:r>
      <w:proofErr w:type="spellStart"/>
      <w:r w:rsidRPr="003334E2">
        <w:rPr>
          <w:rStyle w:val="TagStyle"/>
          <w:color w:val="auto"/>
          <w:rtl/>
        </w:rPr>
        <w:t>יור</w:t>
      </w:r>
      <w:proofErr w:type="spellEnd"/>
      <w:r w:rsidRPr="003334E2">
        <w:rPr>
          <w:rStyle w:val="TagStyle"/>
          <w:color w:val="auto"/>
          <w:rtl/>
        </w:rPr>
        <w:t xml:space="preserve"> &gt;&gt; </w:t>
      </w:r>
      <w:r w:rsidRPr="003334E2">
        <w:rPr>
          <w:rtl/>
        </w:rPr>
        <w:t>היו"ר יעקב אשר:</w:t>
      </w:r>
      <w:r w:rsidRPr="003334E2">
        <w:rPr>
          <w:rStyle w:val="TagStyle"/>
          <w:color w:val="auto"/>
          <w:rtl/>
        </w:rPr>
        <w:t xml:space="preserve"> &lt;&lt; יור &gt;&gt;</w:t>
      </w:r>
      <w:r w:rsidR="009511F7" w:rsidRPr="003334E2">
        <w:rPr>
          <w:rtl/>
        </w:rPr>
        <w:t xml:space="preserve"> </w:t>
      </w:r>
      <w:bookmarkEnd w:id="129"/>
    </w:p>
    <w:p w14:paraId="46A5FF41" w14:textId="77777777" w:rsidR="00E04CD5" w:rsidRPr="003334E2" w:rsidRDefault="00E04CD5" w:rsidP="00E04CD5">
      <w:pPr>
        <w:pStyle w:val="KeepWithNext"/>
        <w:rPr>
          <w:rtl/>
          <w:lang w:eastAsia="he-IL"/>
        </w:rPr>
      </w:pPr>
    </w:p>
    <w:p w14:paraId="693E3368" w14:textId="77777777" w:rsidR="00E04CD5" w:rsidRPr="003334E2" w:rsidRDefault="00E04CD5" w:rsidP="00E04CD5">
      <w:pPr>
        <w:rPr>
          <w:rtl/>
          <w:lang w:eastAsia="he-IL"/>
        </w:rPr>
      </w:pPr>
      <w:r w:rsidRPr="003334E2">
        <w:rPr>
          <w:rFonts w:hint="cs"/>
          <w:rtl/>
          <w:lang w:eastAsia="he-IL"/>
        </w:rPr>
        <w:t>כרגע מה מצב הסטטוס שלה מול המשרד?</w:t>
      </w:r>
    </w:p>
    <w:p w14:paraId="124711F9" w14:textId="77777777" w:rsidR="00E04CD5" w:rsidRPr="003334E2" w:rsidRDefault="00E04CD5" w:rsidP="00E04CD5">
      <w:pPr>
        <w:rPr>
          <w:rtl/>
          <w:lang w:eastAsia="he-IL"/>
        </w:rPr>
      </w:pPr>
    </w:p>
    <w:p w14:paraId="4B89343B" w14:textId="77777777" w:rsidR="00E04CD5" w:rsidRPr="003334E2" w:rsidRDefault="00E04CD5" w:rsidP="00E04CD5">
      <w:pPr>
        <w:pStyle w:val="af9"/>
        <w:keepNext/>
        <w:rPr>
          <w:lang w:eastAsia="he-IL"/>
        </w:rPr>
      </w:pPr>
      <w:bookmarkStart w:id="130" w:name="ET_guest_שמעון_אטיאס_134"/>
      <w:r w:rsidRPr="003334E2">
        <w:rPr>
          <w:rStyle w:val="TagStyle"/>
          <w:color w:val="auto"/>
          <w:rtl/>
        </w:rPr>
        <w:t xml:space="preserve"> &lt;&lt; אורח &gt;&gt; </w:t>
      </w:r>
      <w:r w:rsidRPr="003334E2">
        <w:rPr>
          <w:rtl/>
          <w:lang w:eastAsia="he-IL"/>
        </w:rPr>
        <w:t>שמעון אטיאס:</w:t>
      </w:r>
      <w:r w:rsidRPr="003334E2">
        <w:rPr>
          <w:rStyle w:val="TagStyle"/>
          <w:color w:val="auto"/>
          <w:rtl/>
        </w:rPr>
        <w:t xml:space="preserve"> &lt;&lt; אורח &gt;&gt;</w:t>
      </w:r>
      <w:r w:rsidR="009511F7" w:rsidRPr="003334E2">
        <w:rPr>
          <w:rtl/>
          <w:lang w:eastAsia="he-IL"/>
        </w:rPr>
        <w:t xml:space="preserve"> </w:t>
      </w:r>
      <w:bookmarkEnd w:id="130"/>
    </w:p>
    <w:p w14:paraId="69A58CCE" w14:textId="77777777" w:rsidR="00E04CD5" w:rsidRPr="003334E2" w:rsidRDefault="00E04CD5" w:rsidP="00E04CD5">
      <w:pPr>
        <w:pStyle w:val="KeepWithNext"/>
        <w:rPr>
          <w:rtl/>
          <w:lang w:eastAsia="he-IL"/>
        </w:rPr>
      </w:pPr>
    </w:p>
    <w:p w14:paraId="0F179EB8" w14:textId="77777777" w:rsidR="00E04CD5" w:rsidRPr="003334E2" w:rsidRDefault="00E04CD5" w:rsidP="00E04CD5">
      <w:pPr>
        <w:rPr>
          <w:rtl/>
          <w:lang w:eastAsia="he-IL"/>
        </w:rPr>
      </w:pPr>
      <w:r w:rsidRPr="003334E2">
        <w:rPr>
          <w:rFonts w:hint="cs"/>
          <w:rtl/>
          <w:lang w:eastAsia="he-IL"/>
        </w:rPr>
        <w:t xml:space="preserve">הגישו נגדה לפני החטיפה של הילדה תביעה לבית משפט באשקלון לפנות את הדירה ושכאילו היא פולשת, וזייפו שם וחיטטו שם בכתב תביעה דברים שמדינת חוק לא עושה דבר כזה. אנשים שעובדים בחוק לא עושים דבר כזה. </w:t>
      </w:r>
      <w:r w:rsidR="00104F38" w:rsidRPr="003334E2">
        <w:rPr>
          <w:rFonts w:hint="cs"/>
          <w:rtl/>
          <w:lang w:eastAsia="he-IL"/>
        </w:rPr>
        <w:t>אנחנו</w:t>
      </w:r>
      <w:r w:rsidRPr="003334E2">
        <w:rPr>
          <w:rFonts w:hint="cs"/>
          <w:rtl/>
          <w:lang w:eastAsia="he-IL"/>
        </w:rPr>
        <w:t xml:space="preserve"> גדלנו בשכונות, </w:t>
      </w:r>
      <w:r w:rsidR="00104F38" w:rsidRPr="003334E2">
        <w:rPr>
          <w:rFonts w:hint="cs"/>
          <w:rtl/>
          <w:lang w:eastAsia="he-IL"/>
        </w:rPr>
        <w:t>אנחנו</w:t>
      </w:r>
      <w:r w:rsidRPr="003334E2">
        <w:rPr>
          <w:rFonts w:hint="cs"/>
          <w:rtl/>
          <w:lang w:eastAsia="he-IL"/>
        </w:rPr>
        <w:t xml:space="preserve"> לא נעשה דבר כזה, אז אני לא מצליח להבין למה המשחקים האלה של עמידר ומשרד השיכון כדי למנוע מהבן אדם שהוא גם ככה מסכן, הוא אומלל. גם ככה היא אישה עגונה, גם ככה היא מקבלת קצבה. גם ככה היא בלי בעל. גם ככה היא סעדה את ההורים שלי. </w:t>
      </w:r>
    </w:p>
    <w:p w14:paraId="1830B131" w14:textId="77777777" w:rsidR="00E04CD5" w:rsidRPr="003334E2" w:rsidRDefault="00E04CD5" w:rsidP="00E04CD5">
      <w:pPr>
        <w:rPr>
          <w:rtl/>
          <w:lang w:eastAsia="he-IL"/>
        </w:rPr>
      </w:pPr>
    </w:p>
    <w:p w14:paraId="1F0A6F0F" w14:textId="77777777" w:rsidR="00E04CD5" w:rsidRPr="003334E2" w:rsidRDefault="00E04CD5" w:rsidP="00E04CD5">
      <w:pPr>
        <w:pStyle w:val="af6"/>
        <w:keepNext/>
      </w:pPr>
      <w:bookmarkStart w:id="131" w:name="ET_yor_5069_135"/>
      <w:r w:rsidRPr="003334E2">
        <w:rPr>
          <w:rStyle w:val="TagStyle"/>
          <w:color w:val="auto"/>
          <w:rtl/>
        </w:rPr>
        <w:t xml:space="preserve"> &lt;&lt; </w:t>
      </w:r>
      <w:proofErr w:type="spellStart"/>
      <w:r w:rsidRPr="003334E2">
        <w:rPr>
          <w:rStyle w:val="TagStyle"/>
          <w:color w:val="auto"/>
          <w:rtl/>
        </w:rPr>
        <w:t>יור</w:t>
      </w:r>
      <w:proofErr w:type="spellEnd"/>
      <w:r w:rsidRPr="003334E2">
        <w:rPr>
          <w:rStyle w:val="TagStyle"/>
          <w:color w:val="auto"/>
          <w:rtl/>
        </w:rPr>
        <w:t xml:space="preserve"> &gt;&gt; </w:t>
      </w:r>
      <w:r w:rsidRPr="003334E2">
        <w:rPr>
          <w:rtl/>
        </w:rPr>
        <w:t>היו"ר יעקב אשר:</w:t>
      </w:r>
      <w:r w:rsidRPr="003334E2">
        <w:rPr>
          <w:rStyle w:val="TagStyle"/>
          <w:color w:val="auto"/>
          <w:rtl/>
        </w:rPr>
        <w:t xml:space="preserve"> &lt;&lt; יור &gt;&gt;</w:t>
      </w:r>
      <w:r w:rsidR="009511F7" w:rsidRPr="003334E2">
        <w:rPr>
          <w:rtl/>
        </w:rPr>
        <w:t xml:space="preserve"> </w:t>
      </w:r>
      <w:bookmarkEnd w:id="131"/>
    </w:p>
    <w:p w14:paraId="6E534626" w14:textId="77777777" w:rsidR="00E04CD5" w:rsidRPr="003334E2" w:rsidRDefault="00E04CD5" w:rsidP="00E04CD5">
      <w:pPr>
        <w:pStyle w:val="KeepWithNext"/>
        <w:rPr>
          <w:rtl/>
          <w:lang w:eastAsia="he-IL"/>
        </w:rPr>
      </w:pPr>
    </w:p>
    <w:p w14:paraId="0BB70663" w14:textId="77777777" w:rsidR="00E04CD5" w:rsidRPr="003334E2" w:rsidRDefault="00E04CD5" w:rsidP="00E04CD5">
      <w:pPr>
        <w:rPr>
          <w:rtl/>
          <w:lang w:eastAsia="he-IL"/>
        </w:rPr>
      </w:pPr>
      <w:r w:rsidRPr="003334E2">
        <w:rPr>
          <w:rFonts w:hint="cs"/>
          <w:rtl/>
          <w:lang w:eastAsia="he-IL"/>
        </w:rPr>
        <w:t xml:space="preserve">אני לא יודע את כל הדברים אבל ניכרים דברי אמת. זה </w:t>
      </w:r>
      <w:r w:rsidR="000F30B1" w:rsidRPr="003334E2">
        <w:rPr>
          <w:rFonts w:hint="cs"/>
          <w:rtl/>
          <w:lang w:eastAsia="he-IL"/>
        </w:rPr>
        <w:t xml:space="preserve">קשור </w:t>
      </w:r>
      <w:r w:rsidRPr="003334E2">
        <w:rPr>
          <w:rFonts w:hint="cs"/>
          <w:rtl/>
          <w:lang w:eastAsia="he-IL"/>
        </w:rPr>
        <w:t xml:space="preserve">ולא קשור לחוק. החוק אמור לתת עוד תוספת לעניין הזה בגלל שהיא גם אימא של חטופה, אבל יש פה שאלה אחרת שאני מבקש מאוד את הבדיקה שלכם. </w:t>
      </w:r>
      <w:r w:rsidR="00104F38" w:rsidRPr="003334E2">
        <w:rPr>
          <w:rFonts w:hint="cs"/>
          <w:rtl/>
          <w:lang w:eastAsia="he-IL"/>
        </w:rPr>
        <w:t>אנחנו</w:t>
      </w:r>
      <w:r w:rsidRPr="003334E2">
        <w:rPr>
          <w:rFonts w:hint="cs"/>
          <w:rtl/>
          <w:lang w:eastAsia="he-IL"/>
        </w:rPr>
        <w:t xml:space="preserve"> נעקוב אחרי זה. על פניו זה נשמע דבר הזוי. אם היא גרה עם ההורים, היא גרה עוד עם ההורים בדירות הקודמות ובדירה הזאת</w:t>
      </w:r>
      <w:r w:rsidR="000F30B1" w:rsidRPr="003334E2">
        <w:rPr>
          <w:rFonts w:hint="cs"/>
          <w:rtl/>
          <w:lang w:eastAsia="he-IL"/>
        </w:rPr>
        <w:t>,</w:t>
      </w:r>
      <w:r w:rsidRPr="003334E2">
        <w:rPr>
          <w:rFonts w:hint="cs"/>
          <w:rtl/>
          <w:lang w:eastAsia="he-IL"/>
        </w:rPr>
        <w:t xml:space="preserve"> והיו ביקורי בית ואפשר לבדוק את זה גם היום בדיעבד אם היא גרה במקום אחר והיא שילמה מיסים במקום אחר. אני מבקש מאוד את הבדיקה של העניין הזה. נמצא פה גם נציג של עמידר. </w:t>
      </w:r>
    </w:p>
    <w:p w14:paraId="077CAAB5" w14:textId="77777777" w:rsidR="000F30B1" w:rsidRPr="003334E2" w:rsidRDefault="000F30B1" w:rsidP="00E04CD5">
      <w:pPr>
        <w:rPr>
          <w:rtl/>
          <w:lang w:eastAsia="he-IL"/>
        </w:rPr>
      </w:pPr>
    </w:p>
    <w:p w14:paraId="54AD91B5" w14:textId="77777777" w:rsidR="000F30B1" w:rsidRPr="003334E2" w:rsidRDefault="000F30B1" w:rsidP="000F30B1">
      <w:pPr>
        <w:pStyle w:val="af9"/>
        <w:keepNext/>
        <w:rPr>
          <w:rtl/>
          <w:lang w:eastAsia="he-IL"/>
        </w:rPr>
      </w:pPr>
      <w:bookmarkStart w:id="132" w:name="ET_guest_איל_רויזמן_136"/>
      <w:r w:rsidRPr="003334E2">
        <w:rPr>
          <w:rStyle w:val="TagStyle"/>
          <w:color w:val="auto"/>
          <w:rtl/>
        </w:rPr>
        <w:t xml:space="preserve"> &lt;&lt; אורח &gt;&gt; </w:t>
      </w:r>
      <w:r w:rsidRPr="003334E2">
        <w:rPr>
          <w:rtl/>
          <w:lang w:eastAsia="he-IL"/>
        </w:rPr>
        <w:t xml:space="preserve">איל </w:t>
      </w:r>
      <w:proofErr w:type="spellStart"/>
      <w:r w:rsidRPr="003334E2">
        <w:rPr>
          <w:rtl/>
          <w:lang w:eastAsia="he-IL"/>
        </w:rPr>
        <w:t>רויזמן</w:t>
      </w:r>
      <w:proofErr w:type="spellEnd"/>
      <w:r w:rsidRPr="003334E2">
        <w:rPr>
          <w:rtl/>
          <w:lang w:eastAsia="he-IL"/>
        </w:rPr>
        <w:t>:</w:t>
      </w:r>
      <w:r w:rsidRPr="003334E2">
        <w:rPr>
          <w:rStyle w:val="TagStyle"/>
          <w:color w:val="auto"/>
          <w:rtl/>
        </w:rPr>
        <w:t xml:space="preserve"> &lt;&lt; אורח &gt;&gt;</w:t>
      </w:r>
      <w:r w:rsidR="009511F7" w:rsidRPr="003334E2">
        <w:rPr>
          <w:rtl/>
          <w:lang w:eastAsia="he-IL"/>
        </w:rPr>
        <w:t xml:space="preserve"> </w:t>
      </w:r>
      <w:bookmarkEnd w:id="132"/>
    </w:p>
    <w:p w14:paraId="21BBB030" w14:textId="77777777" w:rsidR="000F30B1" w:rsidRDefault="000F30B1" w:rsidP="000F30B1">
      <w:pPr>
        <w:pStyle w:val="KeepWithNext"/>
        <w:rPr>
          <w:rtl/>
          <w:lang w:eastAsia="he-IL"/>
        </w:rPr>
      </w:pPr>
    </w:p>
    <w:p w14:paraId="3862D656" w14:textId="77777777" w:rsidR="000F30B1" w:rsidRDefault="005C2BA3" w:rsidP="000F30B1">
      <w:pPr>
        <w:rPr>
          <w:rtl/>
          <w:lang w:eastAsia="he-IL"/>
        </w:rPr>
      </w:pPr>
      <w:r>
        <w:rPr>
          <w:rFonts w:hint="cs"/>
          <w:rtl/>
          <w:lang w:eastAsia="he-IL"/>
        </w:rPr>
        <w:t xml:space="preserve">אדוני, אם יורשה לי להשיב. כמובן ליבי יוצא אליכם. שלא ישתמע אחרת חלילה, אבל בסופו של דבר יש הליך משפטי. הטענות, אני מניח, נטענו שם או יטענו שם וייבחנו. </w:t>
      </w:r>
    </w:p>
    <w:p w14:paraId="42C58439" w14:textId="77777777" w:rsidR="005C2BA3" w:rsidRDefault="005C2BA3" w:rsidP="000F30B1">
      <w:pPr>
        <w:rPr>
          <w:rtl/>
          <w:lang w:eastAsia="he-IL"/>
        </w:rPr>
      </w:pPr>
    </w:p>
    <w:p w14:paraId="2E6E5686" w14:textId="77777777" w:rsidR="005C2BA3" w:rsidRDefault="005C2BA3" w:rsidP="005C2BA3">
      <w:pPr>
        <w:pStyle w:val="af6"/>
        <w:keepNext/>
        <w:rPr>
          <w:rtl/>
        </w:rPr>
      </w:pPr>
      <w:bookmarkStart w:id="133" w:name="ET_yor_5069_134"/>
      <w:r w:rsidRPr="005C2BA3">
        <w:rPr>
          <w:rStyle w:val="TagStyle"/>
          <w:rtl/>
        </w:rPr>
        <w:t xml:space="preserve"> &lt;&lt; </w:t>
      </w:r>
      <w:proofErr w:type="spellStart"/>
      <w:r w:rsidRPr="005C2BA3">
        <w:rPr>
          <w:rStyle w:val="TagStyle"/>
          <w:rtl/>
        </w:rPr>
        <w:t>יור</w:t>
      </w:r>
      <w:proofErr w:type="spellEnd"/>
      <w:r w:rsidRPr="005C2BA3">
        <w:rPr>
          <w:rStyle w:val="TagStyle"/>
          <w:rtl/>
        </w:rPr>
        <w:t xml:space="preserve"> &gt;&gt; </w:t>
      </w:r>
      <w:r>
        <w:rPr>
          <w:rtl/>
        </w:rPr>
        <w:t>היו"ר יעקב אשר:</w:t>
      </w:r>
      <w:r w:rsidRPr="005C2BA3">
        <w:rPr>
          <w:rStyle w:val="TagStyle"/>
          <w:rtl/>
        </w:rPr>
        <w:t xml:space="preserve"> &lt;&lt; יור &gt;&gt;</w:t>
      </w:r>
      <w:r w:rsidR="009511F7">
        <w:rPr>
          <w:rtl/>
        </w:rPr>
        <w:t xml:space="preserve"> </w:t>
      </w:r>
      <w:bookmarkEnd w:id="133"/>
    </w:p>
    <w:p w14:paraId="59FA2806" w14:textId="77777777" w:rsidR="005C2BA3" w:rsidRDefault="005C2BA3" w:rsidP="005C2BA3">
      <w:pPr>
        <w:pStyle w:val="KeepWithNext"/>
        <w:rPr>
          <w:rtl/>
          <w:lang w:eastAsia="he-IL"/>
        </w:rPr>
      </w:pPr>
    </w:p>
    <w:p w14:paraId="6CDE43BF" w14:textId="77777777" w:rsidR="005C2BA3" w:rsidRDefault="005C2BA3" w:rsidP="005C2BA3">
      <w:pPr>
        <w:rPr>
          <w:rtl/>
          <w:lang w:eastAsia="he-IL"/>
        </w:rPr>
      </w:pPr>
      <w:r>
        <w:rPr>
          <w:rFonts w:hint="cs"/>
          <w:rtl/>
          <w:lang w:eastAsia="he-IL"/>
        </w:rPr>
        <w:t xml:space="preserve">אני לא נכנס להליך המשפטי כרגע. </w:t>
      </w:r>
    </w:p>
    <w:p w14:paraId="25D9E0DD" w14:textId="77777777" w:rsidR="005C2BA3" w:rsidRDefault="005C2BA3" w:rsidP="005C2BA3">
      <w:pPr>
        <w:rPr>
          <w:rtl/>
          <w:lang w:eastAsia="he-IL"/>
        </w:rPr>
      </w:pPr>
    </w:p>
    <w:p w14:paraId="3294361C" w14:textId="77777777" w:rsidR="005C2BA3" w:rsidRDefault="005C2BA3" w:rsidP="005C2BA3">
      <w:pPr>
        <w:pStyle w:val="af9"/>
        <w:keepNext/>
        <w:rPr>
          <w:rtl/>
          <w:lang w:eastAsia="he-IL"/>
        </w:rPr>
      </w:pPr>
      <w:bookmarkStart w:id="134" w:name="ET_guest_איל_רויזמן_135"/>
      <w:r w:rsidRPr="005C2BA3">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5C2BA3">
        <w:rPr>
          <w:rStyle w:val="TagStyle"/>
          <w:rtl/>
        </w:rPr>
        <w:t xml:space="preserve"> &lt;&lt; אורח &gt;&gt;</w:t>
      </w:r>
      <w:r w:rsidR="009511F7">
        <w:rPr>
          <w:rtl/>
          <w:lang w:eastAsia="he-IL"/>
        </w:rPr>
        <w:t xml:space="preserve"> </w:t>
      </w:r>
      <w:bookmarkEnd w:id="134"/>
    </w:p>
    <w:p w14:paraId="7AEC9002" w14:textId="77777777" w:rsidR="005C2BA3" w:rsidRDefault="005C2BA3" w:rsidP="005C2BA3">
      <w:pPr>
        <w:pStyle w:val="KeepWithNext"/>
        <w:rPr>
          <w:rtl/>
          <w:lang w:eastAsia="he-IL"/>
        </w:rPr>
      </w:pPr>
    </w:p>
    <w:p w14:paraId="605D93A3" w14:textId="77777777" w:rsidR="005C2BA3" w:rsidRDefault="005C2BA3" w:rsidP="005C2BA3">
      <w:pPr>
        <w:rPr>
          <w:rtl/>
          <w:lang w:eastAsia="he-IL"/>
        </w:rPr>
      </w:pPr>
      <w:r>
        <w:rPr>
          <w:rFonts w:hint="cs"/>
          <w:rtl/>
          <w:lang w:eastAsia="he-IL"/>
        </w:rPr>
        <w:t>זו המחלוקת כנראה. כמובן שבמסגרת ההליך המשפטי יהיו כל הטענות שמועלות. צריך להתמודד איתן. יכול להיות שיתמודדו, יכול להיות שלא יתמודדו. אני לא רוצה להגיד מה קורה.</w:t>
      </w:r>
    </w:p>
    <w:p w14:paraId="00F5B840" w14:textId="77777777" w:rsidR="005C2BA3" w:rsidRDefault="005C2BA3" w:rsidP="005C2BA3">
      <w:pPr>
        <w:rPr>
          <w:rtl/>
          <w:lang w:eastAsia="he-IL"/>
        </w:rPr>
      </w:pPr>
    </w:p>
    <w:p w14:paraId="6DAA0F2B" w14:textId="77777777" w:rsidR="005C2BA3" w:rsidRDefault="005C2BA3" w:rsidP="005C2BA3">
      <w:pPr>
        <w:pStyle w:val="af6"/>
        <w:keepNext/>
        <w:rPr>
          <w:rtl/>
        </w:rPr>
      </w:pPr>
      <w:bookmarkStart w:id="135" w:name="ET_yor_5069_136"/>
      <w:r w:rsidRPr="005C2BA3">
        <w:rPr>
          <w:rStyle w:val="TagStyle"/>
          <w:rtl/>
        </w:rPr>
        <w:t xml:space="preserve"> &lt;&lt; </w:t>
      </w:r>
      <w:proofErr w:type="spellStart"/>
      <w:r w:rsidRPr="005C2BA3">
        <w:rPr>
          <w:rStyle w:val="TagStyle"/>
          <w:rtl/>
        </w:rPr>
        <w:t>יור</w:t>
      </w:r>
      <w:proofErr w:type="spellEnd"/>
      <w:r w:rsidRPr="005C2BA3">
        <w:rPr>
          <w:rStyle w:val="TagStyle"/>
          <w:rtl/>
        </w:rPr>
        <w:t xml:space="preserve"> &gt;&gt; </w:t>
      </w:r>
      <w:r>
        <w:rPr>
          <w:rtl/>
        </w:rPr>
        <w:t>היו"ר יעקב אשר:</w:t>
      </w:r>
      <w:r w:rsidRPr="005C2BA3">
        <w:rPr>
          <w:rStyle w:val="TagStyle"/>
          <w:rtl/>
        </w:rPr>
        <w:t xml:space="preserve"> &lt;&lt; יור &gt;&gt;</w:t>
      </w:r>
      <w:r w:rsidR="009511F7">
        <w:rPr>
          <w:rtl/>
        </w:rPr>
        <w:t xml:space="preserve"> </w:t>
      </w:r>
      <w:bookmarkEnd w:id="135"/>
    </w:p>
    <w:p w14:paraId="3014CD00" w14:textId="77777777" w:rsidR="005C2BA3" w:rsidRDefault="005C2BA3" w:rsidP="005C2BA3">
      <w:pPr>
        <w:pStyle w:val="KeepWithNext"/>
        <w:rPr>
          <w:rtl/>
          <w:lang w:eastAsia="he-IL"/>
        </w:rPr>
      </w:pPr>
    </w:p>
    <w:p w14:paraId="29093911" w14:textId="77777777" w:rsidR="005C2BA3" w:rsidRDefault="005C2BA3" w:rsidP="005C2BA3">
      <w:pPr>
        <w:rPr>
          <w:rtl/>
          <w:lang w:eastAsia="he-IL"/>
        </w:rPr>
      </w:pPr>
      <w:r>
        <w:rPr>
          <w:rFonts w:hint="cs"/>
          <w:rtl/>
          <w:lang w:eastAsia="he-IL"/>
        </w:rPr>
        <w:t>אני לא שופט ואני לא הולך להיכנס כרגע להליך משפטי. אני בא ואומר רק דבר אחד. מטרת החוק הזה היא במקרה שאם באמת אין זכאות ולא הייתה זכאות באמת ולא כלום</w:t>
      </w:r>
      <w:r w:rsidR="003334E2">
        <w:rPr>
          <w:rFonts w:hint="cs"/>
          <w:rtl/>
          <w:lang w:eastAsia="he-IL"/>
        </w:rPr>
        <w:t>,</w:t>
      </w:r>
      <w:r>
        <w:rPr>
          <w:rFonts w:hint="cs"/>
          <w:rtl/>
          <w:lang w:eastAsia="he-IL"/>
        </w:rPr>
        <w:t xml:space="preserve"> ובכל זאת קרה מה שקרה ואנחנו נותנים את </w:t>
      </w:r>
      <w:proofErr w:type="spellStart"/>
      <w:r>
        <w:rPr>
          <w:rFonts w:hint="cs"/>
          <w:rtl/>
          <w:lang w:eastAsia="he-IL"/>
        </w:rPr>
        <w:t>הספייר</w:t>
      </w:r>
      <w:proofErr w:type="spellEnd"/>
      <w:r>
        <w:rPr>
          <w:rFonts w:hint="cs"/>
          <w:rtl/>
          <w:lang w:eastAsia="he-IL"/>
        </w:rPr>
        <w:t xml:space="preserve"> עד שש שנים וכל מה שדיברנו עליו קודם. אני כרגע מפריד. אני לא יודע לחקור את העניין הזה. </w:t>
      </w:r>
    </w:p>
    <w:p w14:paraId="61DF0043" w14:textId="77777777" w:rsidR="005C2BA3" w:rsidRDefault="005C2BA3" w:rsidP="005C2BA3">
      <w:pPr>
        <w:rPr>
          <w:rtl/>
          <w:lang w:eastAsia="he-IL"/>
        </w:rPr>
      </w:pPr>
    </w:p>
    <w:p w14:paraId="431A084B" w14:textId="77777777" w:rsidR="005C2BA3" w:rsidRDefault="005C2BA3" w:rsidP="005C2BA3">
      <w:pPr>
        <w:pStyle w:val="af9"/>
        <w:keepNext/>
        <w:rPr>
          <w:rtl/>
          <w:lang w:eastAsia="he-IL"/>
        </w:rPr>
      </w:pPr>
      <w:bookmarkStart w:id="136" w:name="ET_guest_נועה_מושייף_137"/>
      <w:r w:rsidRPr="005C2BA3">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5C2BA3">
        <w:rPr>
          <w:rStyle w:val="TagStyle"/>
          <w:rtl/>
        </w:rPr>
        <w:t xml:space="preserve"> &lt;&lt; אורח &gt;&gt;</w:t>
      </w:r>
      <w:r w:rsidR="009511F7">
        <w:rPr>
          <w:rtl/>
          <w:lang w:eastAsia="he-IL"/>
        </w:rPr>
        <w:t xml:space="preserve"> </w:t>
      </w:r>
      <w:bookmarkEnd w:id="136"/>
    </w:p>
    <w:p w14:paraId="58BD0C0C" w14:textId="77777777" w:rsidR="005C2BA3" w:rsidRDefault="005C2BA3" w:rsidP="005C2BA3">
      <w:pPr>
        <w:pStyle w:val="KeepWithNext"/>
        <w:rPr>
          <w:rtl/>
          <w:lang w:eastAsia="he-IL"/>
        </w:rPr>
      </w:pPr>
    </w:p>
    <w:p w14:paraId="67840A4A" w14:textId="77777777" w:rsidR="005C2BA3" w:rsidRDefault="005C2BA3" w:rsidP="005C2BA3">
      <w:pPr>
        <w:rPr>
          <w:rtl/>
          <w:lang w:eastAsia="he-IL"/>
        </w:rPr>
      </w:pPr>
      <w:r>
        <w:rPr>
          <w:rFonts w:hint="cs"/>
          <w:rtl/>
          <w:lang w:eastAsia="he-IL"/>
        </w:rPr>
        <w:t>הצעת החוק נועדה כדי לפתור מצבים כמו שאתה מתאר.</w:t>
      </w:r>
    </w:p>
    <w:p w14:paraId="4F8BA23B" w14:textId="77777777" w:rsidR="005C2BA3" w:rsidRDefault="005C2BA3" w:rsidP="005C2BA3">
      <w:pPr>
        <w:rPr>
          <w:rtl/>
          <w:lang w:eastAsia="he-IL"/>
        </w:rPr>
      </w:pPr>
    </w:p>
    <w:p w14:paraId="3ADB9A1C" w14:textId="77777777" w:rsidR="005C2BA3" w:rsidRDefault="005C2BA3" w:rsidP="005C2BA3">
      <w:pPr>
        <w:pStyle w:val="af9"/>
        <w:keepNext/>
        <w:rPr>
          <w:rtl/>
          <w:lang w:eastAsia="he-IL"/>
        </w:rPr>
      </w:pPr>
      <w:bookmarkStart w:id="137" w:name="ET_guest_שמעון_אטיאס_138"/>
      <w:r w:rsidRPr="005C2BA3">
        <w:rPr>
          <w:rStyle w:val="TagStyle"/>
          <w:rtl/>
        </w:rPr>
        <w:t xml:space="preserve"> &lt;&lt; אורח &gt;&gt; </w:t>
      </w:r>
      <w:r>
        <w:rPr>
          <w:rtl/>
          <w:lang w:eastAsia="he-IL"/>
        </w:rPr>
        <w:t>שמעון אטיאס:</w:t>
      </w:r>
      <w:r w:rsidRPr="005C2BA3">
        <w:rPr>
          <w:rStyle w:val="TagStyle"/>
          <w:rtl/>
        </w:rPr>
        <w:t xml:space="preserve"> &lt;&lt; אורח &gt;&gt;</w:t>
      </w:r>
      <w:r w:rsidR="009511F7">
        <w:rPr>
          <w:rtl/>
          <w:lang w:eastAsia="he-IL"/>
        </w:rPr>
        <w:t xml:space="preserve"> </w:t>
      </w:r>
      <w:bookmarkEnd w:id="137"/>
    </w:p>
    <w:p w14:paraId="15B3F47F" w14:textId="77777777" w:rsidR="005C2BA3" w:rsidRDefault="005C2BA3" w:rsidP="005C2BA3">
      <w:pPr>
        <w:pStyle w:val="KeepWithNext"/>
        <w:rPr>
          <w:rtl/>
          <w:lang w:eastAsia="he-IL"/>
        </w:rPr>
      </w:pPr>
    </w:p>
    <w:p w14:paraId="33B77B30" w14:textId="77777777" w:rsidR="00EA2582" w:rsidRDefault="005C2BA3" w:rsidP="00EA2582">
      <w:pPr>
        <w:rPr>
          <w:rtl/>
          <w:lang w:eastAsia="he-IL"/>
        </w:rPr>
      </w:pPr>
      <w:r>
        <w:rPr>
          <w:rFonts w:hint="cs"/>
          <w:rtl/>
          <w:lang w:eastAsia="he-IL"/>
        </w:rPr>
        <w:t xml:space="preserve">נכון, אבל אחותי היום בת 54. אנחנו עוד לא יודעים מה מצפה לבת שלה. אני אגיד לכם את האמת בפורום הזה, לא יודעים אם היא חיה, אם היא מתה. אין לנו שום מידע עליה. אחותי </w:t>
      </w:r>
      <w:r w:rsidR="00EA2582">
        <w:rPr>
          <w:rFonts w:hint="cs"/>
          <w:rtl/>
          <w:lang w:eastAsia="he-IL"/>
        </w:rPr>
        <w:t>בת 54. נגיד היא תישאר שש שנים. בת 60. אחרי הסבל ש</w:t>
      </w:r>
      <w:r w:rsidR="00104F38">
        <w:rPr>
          <w:rFonts w:hint="cs"/>
          <w:rtl/>
          <w:lang w:eastAsia="he-IL"/>
        </w:rPr>
        <w:t>אנחנו</w:t>
      </w:r>
      <w:r w:rsidR="00EA2582">
        <w:rPr>
          <w:rFonts w:hint="cs"/>
          <w:rtl/>
          <w:lang w:eastAsia="he-IL"/>
        </w:rPr>
        <w:t xml:space="preserve"> עוברים ארבעה חודשים ואחרי שאבא שלי ירד במדרגות - - -. רק שיהיה לה טוב בחיים ושקט נפשי, אז עכשיו גם הסעיף הזה של השש שנים הוא גם מטריד אותי, אני אגיד לך את האמת, כי אני חושב על אחותי עוד שש שנים, מה יהיה? עוד פעם יהיה ועדות ועוד פעם זה. למה? </w:t>
      </w:r>
    </w:p>
    <w:p w14:paraId="20FDAC1E" w14:textId="77777777" w:rsidR="00EA2582" w:rsidRDefault="00EA2582" w:rsidP="00EA2582">
      <w:pPr>
        <w:rPr>
          <w:rtl/>
          <w:lang w:eastAsia="he-IL"/>
        </w:rPr>
      </w:pPr>
    </w:p>
    <w:p w14:paraId="3EC0BFE8" w14:textId="77777777" w:rsidR="00EA2582" w:rsidRDefault="00EA2582" w:rsidP="00EA2582">
      <w:pPr>
        <w:pStyle w:val="af6"/>
        <w:keepNext/>
        <w:rPr>
          <w:rtl/>
        </w:rPr>
      </w:pPr>
      <w:bookmarkStart w:id="138" w:name="ET_yor_5069_139"/>
      <w:r w:rsidRPr="00EA2582">
        <w:rPr>
          <w:rStyle w:val="TagStyle"/>
          <w:rtl/>
        </w:rPr>
        <w:t xml:space="preserve"> &lt;&lt; </w:t>
      </w:r>
      <w:proofErr w:type="spellStart"/>
      <w:r w:rsidRPr="00EA2582">
        <w:rPr>
          <w:rStyle w:val="TagStyle"/>
          <w:rtl/>
        </w:rPr>
        <w:t>יור</w:t>
      </w:r>
      <w:proofErr w:type="spellEnd"/>
      <w:r w:rsidRPr="00EA2582">
        <w:rPr>
          <w:rStyle w:val="TagStyle"/>
          <w:rtl/>
        </w:rPr>
        <w:t xml:space="preserve"> &gt;&gt; </w:t>
      </w:r>
      <w:r>
        <w:rPr>
          <w:rtl/>
        </w:rPr>
        <w:t>היו"ר יעקב אשר:</w:t>
      </w:r>
      <w:r w:rsidRPr="00EA2582">
        <w:rPr>
          <w:rStyle w:val="TagStyle"/>
          <w:rtl/>
        </w:rPr>
        <w:t xml:space="preserve"> &lt;&lt; יור &gt;&gt;</w:t>
      </w:r>
      <w:r w:rsidR="009511F7">
        <w:rPr>
          <w:rtl/>
        </w:rPr>
        <w:t xml:space="preserve"> </w:t>
      </w:r>
      <w:bookmarkEnd w:id="138"/>
    </w:p>
    <w:p w14:paraId="038F0C4A" w14:textId="77777777" w:rsidR="00EA2582" w:rsidRDefault="00EA2582" w:rsidP="00EA2582">
      <w:pPr>
        <w:pStyle w:val="KeepWithNext"/>
        <w:rPr>
          <w:rtl/>
          <w:lang w:eastAsia="he-IL"/>
        </w:rPr>
      </w:pPr>
    </w:p>
    <w:p w14:paraId="21D720AB" w14:textId="77777777" w:rsidR="00EA2582" w:rsidRPr="00EA2582" w:rsidRDefault="00EA2582" w:rsidP="00EA2582">
      <w:pPr>
        <w:rPr>
          <w:rtl/>
          <w:lang w:eastAsia="he-IL"/>
        </w:rPr>
      </w:pPr>
      <w:r>
        <w:rPr>
          <w:rFonts w:hint="cs"/>
          <w:rtl/>
          <w:lang w:eastAsia="he-IL"/>
        </w:rPr>
        <w:t xml:space="preserve">אתה רצית לומר משהו, מעמידר? </w:t>
      </w:r>
    </w:p>
    <w:p w14:paraId="550CF2EC" w14:textId="77777777" w:rsidR="00EA2582" w:rsidRDefault="00EA2582" w:rsidP="00E04CD5">
      <w:pPr>
        <w:rPr>
          <w:rtl/>
          <w:lang w:eastAsia="he-IL"/>
        </w:rPr>
      </w:pPr>
    </w:p>
    <w:p w14:paraId="6CD0276A" w14:textId="77777777" w:rsidR="00EA2582" w:rsidRDefault="00EA2582" w:rsidP="00EA2582">
      <w:pPr>
        <w:pStyle w:val="af9"/>
        <w:keepNext/>
        <w:rPr>
          <w:lang w:eastAsia="he-IL"/>
        </w:rPr>
      </w:pPr>
      <w:bookmarkStart w:id="139" w:name="ET_guest_רפי_פרלשטיין_140"/>
      <w:r w:rsidRPr="00EA2582">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EA2582">
        <w:rPr>
          <w:rStyle w:val="TagStyle"/>
          <w:rtl/>
        </w:rPr>
        <w:t xml:space="preserve"> &lt;&lt; אורח &gt;&gt;</w:t>
      </w:r>
      <w:r w:rsidR="009511F7">
        <w:rPr>
          <w:rtl/>
          <w:lang w:eastAsia="he-IL"/>
        </w:rPr>
        <w:t xml:space="preserve"> </w:t>
      </w:r>
      <w:bookmarkEnd w:id="139"/>
    </w:p>
    <w:p w14:paraId="08850BFE" w14:textId="77777777" w:rsidR="00EA2582" w:rsidRDefault="00EA2582" w:rsidP="00EA2582">
      <w:pPr>
        <w:pStyle w:val="KeepWithNext"/>
        <w:rPr>
          <w:rtl/>
          <w:lang w:eastAsia="he-IL"/>
        </w:rPr>
      </w:pPr>
    </w:p>
    <w:p w14:paraId="7329B3C3" w14:textId="77777777" w:rsidR="00EA2582" w:rsidRDefault="00EA2582" w:rsidP="00EA2582">
      <w:pPr>
        <w:rPr>
          <w:rtl/>
          <w:lang w:eastAsia="he-IL"/>
        </w:rPr>
      </w:pPr>
      <w:r>
        <w:rPr>
          <w:rFonts w:hint="cs"/>
          <w:rtl/>
          <w:lang w:eastAsia="he-IL"/>
        </w:rPr>
        <w:t xml:space="preserve">אני זוכר את הסיפור הזה. למיטב ידיעתי, ואל תתפוס אותי על המילה, ההליכים המשפטיים הושהו. </w:t>
      </w:r>
    </w:p>
    <w:p w14:paraId="21E22B4A" w14:textId="77777777" w:rsidR="00EA2582" w:rsidRDefault="00EA2582" w:rsidP="00EA2582">
      <w:pPr>
        <w:rPr>
          <w:rtl/>
          <w:lang w:eastAsia="he-IL"/>
        </w:rPr>
      </w:pPr>
    </w:p>
    <w:p w14:paraId="7CA37BA3" w14:textId="77777777" w:rsidR="00EA2582" w:rsidRDefault="00EA2582" w:rsidP="00EA2582">
      <w:pPr>
        <w:pStyle w:val="af9"/>
        <w:keepNext/>
        <w:rPr>
          <w:lang w:eastAsia="he-IL"/>
        </w:rPr>
      </w:pPr>
      <w:bookmarkStart w:id="140" w:name="ET_guest_שמעון_אטיאס_141"/>
      <w:r w:rsidRPr="00EA2582">
        <w:rPr>
          <w:rStyle w:val="TagStyle"/>
          <w:rtl/>
        </w:rPr>
        <w:t xml:space="preserve"> &lt;&lt; אורח &gt;&gt; </w:t>
      </w:r>
      <w:r>
        <w:rPr>
          <w:rtl/>
          <w:lang w:eastAsia="he-IL"/>
        </w:rPr>
        <w:t>שמעון אטיאס:</w:t>
      </w:r>
      <w:r w:rsidRPr="00EA2582">
        <w:rPr>
          <w:rStyle w:val="TagStyle"/>
          <w:rtl/>
        </w:rPr>
        <w:t xml:space="preserve"> &lt;&lt; אורח &gt;&gt;</w:t>
      </w:r>
      <w:r w:rsidR="009511F7">
        <w:rPr>
          <w:rtl/>
          <w:lang w:eastAsia="he-IL"/>
        </w:rPr>
        <w:t xml:space="preserve"> </w:t>
      </w:r>
      <w:bookmarkEnd w:id="140"/>
    </w:p>
    <w:p w14:paraId="26CB208A" w14:textId="77777777" w:rsidR="00EA2582" w:rsidRDefault="00EA2582" w:rsidP="00EA2582">
      <w:pPr>
        <w:pStyle w:val="KeepWithNext"/>
        <w:rPr>
          <w:rtl/>
          <w:lang w:eastAsia="he-IL"/>
        </w:rPr>
      </w:pPr>
    </w:p>
    <w:p w14:paraId="59AC1F94" w14:textId="77777777" w:rsidR="00EA2582" w:rsidRDefault="00EA2582" w:rsidP="00EA2582">
      <w:pPr>
        <w:rPr>
          <w:rtl/>
          <w:lang w:eastAsia="he-IL"/>
        </w:rPr>
      </w:pPr>
      <w:r>
        <w:rPr>
          <w:rFonts w:hint="cs"/>
          <w:rtl/>
          <w:lang w:eastAsia="he-IL"/>
        </w:rPr>
        <w:t>הושהו לחצי שנה. התיק הזה צריך להיסגר לאלתר.</w:t>
      </w:r>
    </w:p>
    <w:p w14:paraId="3B445B9D" w14:textId="77777777" w:rsidR="00EA2582" w:rsidRDefault="00EA2582" w:rsidP="00EA2582">
      <w:pPr>
        <w:rPr>
          <w:rtl/>
          <w:lang w:eastAsia="he-IL"/>
        </w:rPr>
      </w:pPr>
    </w:p>
    <w:p w14:paraId="487B70A0" w14:textId="77777777" w:rsidR="00EA2582" w:rsidRDefault="00EA2582" w:rsidP="00EA2582">
      <w:pPr>
        <w:pStyle w:val="af9"/>
        <w:keepNext/>
        <w:rPr>
          <w:lang w:eastAsia="he-IL"/>
        </w:rPr>
      </w:pPr>
      <w:bookmarkStart w:id="141" w:name="ET_guest_נועה_מושייף_143"/>
      <w:r w:rsidRPr="00EA2582">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A2582">
        <w:rPr>
          <w:rStyle w:val="TagStyle"/>
          <w:rtl/>
        </w:rPr>
        <w:t xml:space="preserve"> &lt;&lt; אורח &gt;&gt;</w:t>
      </w:r>
      <w:r w:rsidR="009511F7">
        <w:rPr>
          <w:rtl/>
          <w:lang w:eastAsia="he-IL"/>
        </w:rPr>
        <w:t xml:space="preserve"> </w:t>
      </w:r>
      <w:bookmarkEnd w:id="141"/>
    </w:p>
    <w:p w14:paraId="429C74C1" w14:textId="77777777" w:rsidR="00EA2582" w:rsidRDefault="00EA2582" w:rsidP="00EA2582">
      <w:pPr>
        <w:pStyle w:val="KeepWithNext"/>
        <w:rPr>
          <w:rtl/>
          <w:lang w:eastAsia="he-IL"/>
        </w:rPr>
      </w:pPr>
    </w:p>
    <w:p w14:paraId="0737E6A9" w14:textId="77777777" w:rsidR="00EA2582" w:rsidRDefault="00EA2582" w:rsidP="00EA2582">
      <w:pPr>
        <w:rPr>
          <w:rtl/>
          <w:lang w:eastAsia="he-IL"/>
        </w:rPr>
      </w:pPr>
      <w:r>
        <w:rPr>
          <w:rFonts w:hint="cs"/>
          <w:rtl/>
          <w:lang w:eastAsia="he-IL"/>
        </w:rPr>
        <w:t xml:space="preserve">לפחות לתקופה הקרובה אני מניחה שהתיק ייסגר. </w:t>
      </w:r>
    </w:p>
    <w:p w14:paraId="06988D02" w14:textId="77777777" w:rsidR="00EA2582" w:rsidRDefault="00EA2582" w:rsidP="00EA2582">
      <w:pPr>
        <w:rPr>
          <w:rtl/>
          <w:lang w:eastAsia="he-IL"/>
        </w:rPr>
      </w:pPr>
    </w:p>
    <w:p w14:paraId="25662E44" w14:textId="77777777" w:rsidR="00EA2582" w:rsidRDefault="00EA2582" w:rsidP="00EA2582">
      <w:pPr>
        <w:pStyle w:val="af9"/>
        <w:keepNext/>
        <w:rPr>
          <w:lang w:eastAsia="he-IL"/>
        </w:rPr>
      </w:pPr>
      <w:bookmarkStart w:id="142" w:name="ET_guest_שמעון_אטיאס_144"/>
      <w:r w:rsidRPr="00EA2582">
        <w:rPr>
          <w:rStyle w:val="TagStyle"/>
          <w:rtl/>
        </w:rPr>
        <w:t xml:space="preserve"> &lt;&lt; אורח &gt;&gt; </w:t>
      </w:r>
      <w:r>
        <w:rPr>
          <w:rtl/>
          <w:lang w:eastAsia="he-IL"/>
        </w:rPr>
        <w:t>שמעון אטיאס:</w:t>
      </w:r>
      <w:r w:rsidRPr="00EA2582">
        <w:rPr>
          <w:rStyle w:val="TagStyle"/>
          <w:rtl/>
        </w:rPr>
        <w:t xml:space="preserve"> &lt;&lt; אורח &gt;&gt;</w:t>
      </w:r>
      <w:r w:rsidR="009511F7">
        <w:rPr>
          <w:rtl/>
          <w:lang w:eastAsia="he-IL"/>
        </w:rPr>
        <w:t xml:space="preserve"> </w:t>
      </w:r>
      <w:bookmarkEnd w:id="142"/>
    </w:p>
    <w:p w14:paraId="5C09A471" w14:textId="77777777" w:rsidR="00EA2582" w:rsidRDefault="00EA2582" w:rsidP="00EA2582">
      <w:pPr>
        <w:pStyle w:val="KeepWithNext"/>
        <w:rPr>
          <w:rtl/>
          <w:lang w:eastAsia="he-IL"/>
        </w:rPr>
      </w:pPr>
    </w:p>
    <w:p w14:paraId="78F676A9" w14:textId="77777777" w:rsidR="00EA2582" w:rsidRDefault="00EA2582" w:rsidP="00EA2582">
      <w:pPr>
        <w:rPr>
          <w:rtl/>
          <w:lang w:eastAsia="he-IL"/>
        </w:rPr>
      </w:pPr>
      <w:r>
        <w:rPr>
          <w:rFonts w:hint="cs"/>
          <w:rtl/>
          <w:lang w:eastAsia="he-IL"/>
        </w:rPr>
        <w:t>עברו כבר ארבעה וחצי חודשים.</w:t>
      </w:r>
    </w:p>
    <w:p w14:paraId="22333C04" w14:textId="77777777" w:rsidR="00EA2582" w:rsidRDefault="00EA2582" w:rsidP="00EA2582">
      <w:pPr>
        <w:rPr>
          <w:rtl/>
          <w:lang w:eastAsia="he-IL"/>
        </w:rPr>
      </w:pPr>
    </w:p>
    <w:p w14:paraId="22921A6E" w14:textId="77777777" w:rsidR="00EA2582" w:rsidRDefault="00EA2582" w:rsidP="00EA2582">
      <w:pPr>
        <w:pStyle w:val="af9"/>
        <w:keepNext/>
        <w:rPr>
          <w:lang w:eastAsia="he-IL"/>
        </w:rPr>
      </w:pPr>
      <w:bookmarkStart w:id="143" w:name="ET_guest_נועה_מושייף_145"/>
      <w:r w:rsidRPr="00EA2582">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A2582">
        <w:rPr>
          <w:rStyle w:val="TagStyle"/>
          <w:rtl/>
        </w:rPr>
        <w:t xml:space="preserve"> &lt;&lt; אורח &gt;&gt;</w:t>
      </w:r>
      <w:r w:rsidR="009511F7">
        <w:rPr>
          <w:rtl/>
          <w:lang w:eastAsia="he-IL"/>
        </w:rPr>
        <w:t xml:space="preserve"> </w:t>
      </w:r>
      <w:bookmarkEnd w:id="143"/>
    </w:p>
    <w:p w14:paraId="5A0CB18C" w14:textId="77777777" w:rsidR="00EA2582" w:rsidRDefault="00EA2582" w:rsidP="00EA2582">
      <w:pPr>
        <w:pStyle w:val="KeepWithNext"/>
        <w:rPr>
          <w:rtl/>
          <w:lang w:eastAsia="he-IL"/>
        </w:rPr>
      </w:pPr>
    </w:p>
    <w:p w14:paraId="34041B8E" w14:textId="77777777" w:rsidR="00EA2582" w:rsidRDefault="00EA2582" w:rsidP="00EA2582">
      <w:pPr>
        <w:rPr>
          <w:rtl/>
          <w:lang w:eastAsia="he-IL"/>
        </w:rPr>
      </w:pPr>
      <w:r>
        <w:rPr>
          <w:rFonts w:hint="cs"/>
          <w:rtl/>
          <w:lang w:eastAsia="he-IL"/>
        </w:rPr>
        <w:t xml:space="preserve">לא, החוק צריך לעבור קודם. </w:t>
      </w:r>
    </w:p>
    <w:p w14:paraId="1CA1EC4E" w14:textId="77777777" w:rsidR="00EA2582" w:rsidRDefault="00EA2582" w:rsidP="00EA2582">
      <w:pPr>
        <w:rPr>
          <w:rtl/>
          <w:lang w:eastAsia="he-IL"/>
        </w:rPr>
      </w:pPr>
    </w:p>
    <w:p w14:paraId="0AF33E63" w14:textId="77777777" w:rsidR="00EA2582" w:rsidRDefault="00EA2582" w:rsidP="00EA2582">
      <w:pPr>
        <w:pStyle w:val="af6"/>
        <w:keepNext/>
      </w:pPr>
      <w:bookmarkStart w:id="144" w:name="ET_yor_5069_146"/>
      <w:r w:rsidRPr="00EA2582">
        <w:rPr>
          <w:rStyle w:val="TagStyle"/>
          <w:rtl/>
        </w:rPr>
        <w:t xml:space="preserve"> &lt;&lt; </w:t>
      </w:r>
      <w:proofErr w:type="spellStart"/>
      <w:r w:rsidRPr="00EA2582">
        <w:rPr>
          <w:rStyle w:val="TagStyle"/>
          <w:rtl/>
        </w:rPr>
        <w:t>יור</w:t>
      </w:r>
      <w:proofErr w:type="spellEnd"/>
      <w:r w:rsidRPr="00EA2582">
        <w:rPr>
          <w:rStyle w:val="TagStyle"/>
          <w:rtl/>
        </w:rPr>
        <w:t xml:space="preserve"> &gt;&gt; </w:t>
      </w:r>
      <w:r>
        <w:rPr>
          <w:rtl/>
        </w:rPr>
        <w:t>היו"ר יעקב אשר:</w:t>
      </w:r>
      <w:r w:rsidRPr="00EA2582">
        <w:rPr>
          <w:rStyle w:val="TagStyle"/>
          <w:rtl/>
        </w:rPr>
        <w:t xml:space="preserve"> &lt;&lt; יור &gt;&gt;</w:t>
      </w:r>
      <w:r w:rsidR="009511F7">
        <w:rPr>
          <w:rtl/>
        </w:rPr>
        <w:t xml:space="preserve"> </w:t>
      </w:r>
      <w:bookmarkEnd w:id="144"/>
    </w:p>
    <w:p w14:paraId="30AD0B78" w14:textId="77777777" w:rsidR="00EA2582" w:rsidRDefault="00EA2582" w:rsidP="00EA2582">
      <w:pPr>
        <w:pStyle w:val="KeepWithNext"/>
        <w:rPr>
          <w:rtl/>
          <w:lang w:eastAsia="he-IL"/>
        </w:rPr>
      </w:pPr>
    </w:p>
    <w:p w14:paraId="799DDA93" w14:textId="77777777" w:rsidR="00EA2582" w:rsidRDefault="00EA2582" w:rsidP="00EA2582">
      <w:pPr>
        <w:rPr>
          <w:rtl/>
          <w:lang w:eastAsia="he-IL"/>
        </w:rPr>
      </w:pPr>
      <w:r>
        <w:rPr>
          <w:rFonts w:hint="cs"/>
          <w:rtl/>
          <w:lang w:eastAsia="he-IL"/>
        </w:rPr>
        <w:t xml:space="preserve">כן, חבר הכנסת </w:t>
      </w:r>
      <w:proofErr w:type="spellStart"/>
      <w:r>
        <w:rPr>
          <w:rFonts w:hint="cs"/>
          <w:rtl/>
          <w:lang w:eastAsia="he-IL"/>
        </w:rPr>
        <w:t>ואטורי</w:t>
      </w:r>
      <w:proofErr w:type="spellEnd"/>
      <w:r>
        <w:rPr>
          <w:rFonts w:hint="cs"/>
          <w:rtl/>
          <w:lang w:eastAsia="he-IL"/>
        </w:rPr>
        <w:t>.</w:t>
      </w:r>
    </w:p>
    <w:p w14:paraId="37D72D64" w14:textId="77777777" w:rsidR="00EA2582" w:rsidRDefault="00EA2582" w:rsidP="00EA2582">
      <w:pPr>
        <w:rPr>
          <w:rtl/>
          <w:lang w:eastAsia="he-IL"/>
        </w:rPr>
      </w:pPr>
    </w:p>
    <w:p w14:paraId="54F5360F" w14:textId="77777777" w:rsidR="00EA2582" w:rsidRDefault="00EA2582" w:rsidP="00EA2582">
      <w:pPr>
        <w:pStyle w:val="a4"/>
        <w:keepNext/>
      </w:pPr>
      <w:bookmarkStart w:id="145" w:name="ET_speaker_6162_147"/>
      <w:r w:rsidRPr="00EA258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A2582">
        <w:rPr>
          <w:rStyle w:val="TagStyle"/>
          <w:rtl/>
        </w:rPr>
        <w:t xml:space="preserve"> &lt;&lt; דובר &gt;&gt;</w:t>
      </w:r>
      <w:r w:rsidR="009511F7">
        <w:rPr>
          <w:rtl/>
        </w:rPr>
        <w:t xml:space="preserve"> </w:t>
      </w:r>
      <w:bookmarkEnd w:id="145"/>
    </w:p>
    <w:p w14:paraId="5E27CA65" w14:textId="77777777" w:rsidR="00EA2582" w:rsidRDefault="00EA2582" w:rsidP="00EA2582">
      <w:pPr>
        <w:pStyle w:val="KeepWithNext"/>
        <w:rPr>
          <w:rtl/>
          <w:lang w:eastAsia="he-IL"/>
        </w:rPr>
      </w:pPr>
    </w:p>
    <w:p w14:paraId="378C6294" w14:textId="77777777" w:rsidR="00EA2582" w:rsidRDefault="00527FAF" w:rsidP="00AB2AA0">
      <w:pPr>
        <w:rPr>
          <w:rtl/>
          <w:lang w:eastAsia="he-IL"/>
        </w:rPr>
      </w:pPr>
      <w:r>
        <w:rPr>
          <w:rFonts w:hint="cs"/>
          <w:rtl/>
          <w:lang w:eastAsia="he-IL"/>
        </w:rPr>
        <w:t>קודם כל אני מלו</w:t>
      </w:r>
      <w:r w:rsidR="00AB2AA0">
        <w:rPr>
          <w:rFonts w:hint="cs"/>
          <w:rtl/>
          <w:lang w:eastAsia="he-IL"/>
        </w:rPr>
        <w:t>וה את המשפחה. אני מכיר את שמעון.</w:t>
      </w:r>
      <w:r>
        <w:rPr>
          <w:rFonts w:hint="cs"/>
          <w:rtl/>
          <w:lang w:eastAsia="he-IL"/>
        </w:rPr>
        <w:t xml:space="preserve"> הייתי אצלו בבית ודיברנו בטלפון. הסיפור שלהם מוכר. א</w:t>
      </w:r>
      <w:r w:rsidR="00AB2AA0">
        <w:rPr>
          <w:rFonts w:hint="cs"/>
          <w:rtl/>
          <w:lang w:eastAsia="he-IL"/>
        </w:rPr>
        <w:t>ם אתם זוכרים את השידור, האחייני</w:t>
      </w:r>
      <w:r>
        <w:rPr>
          <w:rFonts w:hint="cs"/>
          <w:rtl/>
          <w:lang w:eastAsia="he-IL"/>
        </w:rPr>
        <w:t>ת שלו נורתה תוך כדי שהוא איתה בטלפון, אז אם עוד לא זה נגמר, הסיפור מאוד מרגש ועצוב. אני חושב שצריך להגיד דיי לסבל של המשפחה. שמעון, דרך אגב, הוא בא לפה, הוא מייצג - - -, לא צריך טובה מאף אחד. הוא בן אדם שמתפרנס בכבוד. מאז החטיפה הוא בחופש מהעבודה. הוא לא צריך טובה של אף אחד. ביקרתי אצלו בבית. יש לו משפחה נפלאה. הוא פשוט מטפל באחותו.</w:t>
      </w:r>
      <w:r w:rsidR="00AB2AA0">
        <w:rPr>
          <w:rFonts w:hint="cs"/>
          <w:rtl/>
          <w:lang w:eastAsia="he-IL"/>
        </w:rPr>
        <w:t xml:space="preserve"> הוא עושה חסד. המצב הזה ממש קשה,</w:t>
      </w:r>
      <w:r>
        <w:rPr>
          <w:rFonts w:hint="cs"/>
          <w:rtl/>
          <w:lang w:eastAsia="he-IL"/>
        </w:rPr>
        <w:t xml:space="preserve"> אני אומר לך, גם מול ע</w:t>
      </w:r>
      <w:r w:rsidR="00AB2AA0">
        <w:rPr>
          <w:rFonts w:hint="cs"/>
          <w:rtl/>
          <w:lang w:eastAsia="he-IL"/>
        </w:rPr>
        <w:t>מידר. לפעמים צריך להבין דבר אחד,</w:t>
      </w:r>
      <w:r>
        <w:rPr>
          <w:rFonts w:hint="cs"/>
          <w:rtl/>
          <w:lang w:eastAsia="he-IL"/>
        </w:rPr>
        <w:t xml:space="preserve"> פקידי ממשלה, פקידים שעובדים בעבודה ציבורית צריכים להבין את השליחות הציבורית, להתייחס, להבין את הדבר הזה. בן אדם ב'שבעה', לא מתקשרים אליו, אומרים לו תצא מהבית. לא אומרים לו עכשיו, תפנה את הבית. הוא יושב 'שבעה' בבית. זה אחד.</w:t>
      </w:r>
    </w:p>
    <w:p w14:paraId="1FAE9219" w14:textId="77777777" w:rsidR="00527FAF" w:rsidRDefault="00527FAF" w:rsidP="00EA2582">
      <w:pPr>
        <w:rPr>
          <w:rtl/>
          <w:lang w:eastAsia="he-IL"/>
        </w:rPr>
      </w:pPr>
    </w:p>
    <w:p w14:paraId="072783C1" w14:textId="77777777" w:rsidR="00527FAF" w:rsidRDefault="00527FAF" w:rsidP="00AB2AA0">
      <w:pPr>
        <w:rPr>
          <w:rtl/>
          <w:lang w:eastAsia="he-IL"/>
        </w:rPr>
      </w:pPr>
      <w:r>
        <w:rPr>
          <w:rFonts w:hint="cs"/>
          <w:rtl/>
          <w:lang w:eastAsia="he-IL"/>
        </w:rPr>
        <w:t>שניים, דיברתי עם השר. הוא הבטיח לי שיהיה פתרון. בגלל זה גם יכול להיות שההליכים הופסקו. השר אומר, לא יגעו בהם, ידאגו להם לדיור. החוק הזה בא לתת להם שירות של התקופה הזאת. אני מקווה שלא יהיה כאן בעיה ועוד פעם יתחילו עם סיפורים. אתה יודע מה המצב, שהילדה חטופה בעזה. לאימא אין כלום חוץ מהילדה שנמצאת שם.</w:t>
      </w:r>
    </w:p>
    <w:p w14:paraId="11F63F35" w14:textId="77777777" w:rsidR="00527FAF" w:rsidRDefault="00527FAF" w:rsidP="00EA2582">
      <w:pPr>
        <w:rPr>
          <w:rtl/>
          <w:lang w:eastAsia="he-IL"/>
        </w:rPr>
      </w:pPr>
    </w:p>
    <w:p w14:paraId="2EE3A1A8" w14:textId="77777777" w:rsidR="00527FAF" w:rsidRDefault="00527FAF" w:rsidP="00527FAF">
      <w:pPr>
        <w:pStyle w:val="af6"/>
        <w:keepNext/>
      </w:pPr>
      <w:bookmarkStart w:id="146" w:name="ET_yor_5069_147"/>
      <w:r w:rsidRPr="00527FAF">
        <w:rPr>
          <w:rStyle w:val="TagStyle"/>
          <w:rtl/>
        </w:rPr>
        <w:t xml:space="preserve"> &lt;&lt; </w:t>
      </w:r>
      <w:proofErr w:type="spellStart"/>
      <w:r w:rsidRPr="00527FAF">
        <w:rPr>
          <w:rStyle w:val="TagStyle"/>
          <w:rtl/>
        </w:rPr>
        <w:t>יור</w:t>
      </w:r>
      <w:proofErr w:type="spellEnd"/>
      <w:r w:rsidRPr="00527FAF">
        <w:rPr>
          <w:rStyle w:val="TagStyle"/>
          <w:rtl/>
        </w:rPr>
        <w:t xml:space="preserve"> &gt;&gt; </w:t>
      </w:r>
      <w:r>
        <w:rPr>
          <w:rtl/>
        </w:rPr>
        <w:t>היו"ר יעקב אשר:</w:t>
      </w:r>
      <w:r w:rsidRPr="00527FAF">
        <w:rPr>
          <w:rStyle w:val="TagStyle"/>
          <w:rtl/>
        </w:rPr>
        <w:t xml:space="preserve"> &lt;&lt; יור &gt;&gt;</w:t>
      </w:r>
      <w:r w:rsidR="009511F7">
        <w:rPr>
          <w:rtl/>
        </w:rPr>
        <w:t xml:space="preserve"> </w:t>
      </w:r>
      <w:bookmarkEnd w:id="146"/>
    </w:p>
    <w:p w14:paraId="6DBD75DB" w14:textId="77777777" w:rsidR="00527FAF" w:rsidRDefault="00527FAF" w:rsidP="00527FAF">
      <w:pPr>
        <w:pStyle w:val="KeepWithNext"/>
        <w:rPr>
          <w:rtl/>
          <w:lang w:eastAsia="he-IL"/>
        </w:rPr>
      </w:pPr>
    </w:p>
    <w:p w14:paraId="185F4BDF" w14:textId="77777777" w:rsidR="00527FAF" w:rsidRDefault="00527FAF" w:rsidP="00AB2AA0">
      <w:pPr>
        <w:rPr>
          <w:rtl/>
          <w:lang w:eastAsia="he-IL"/>
        </w:rPr>
      </w:pPr>
      <w:r>
        <w:rPr>
          <w:rFonts w:hint="cs"/>
          <w:rtl/>
          <w:lang w:eastAsia="he-IL"/>
        </w:rPr>
        <w:t>כרגע לגבי כל הנושא של החטופה בעזה, הצעת החוק הזאת לא רק מעכבת אלא גם היא פותרת את העניין לשש שנים. אני מנסה להפריד עדיין, שוב, בזהירות המתבקשת כי אני לא בית משפט. אם יש כרגע השהייה של ההליך המשפטי ואם זה אפשרי, אני מבקש דווקא לאור המקרה הזה שתהיה בדיקה נוספת על הטענות האלה ולראות שאנחנו לא הולכים על מישהי שהיא באמת בתמימות חיה עם ההורים. החיים החזירו אותה חזרה הביתה להורים שלה, ולא שהיא חזרה בגלל איזה שהם - - - . צריך לנהל את הדבר</w:t>
      </w:r>
      <w:r w:rsidR="00AB2AA0">
        <w:rPr>
          <w:rFonts w:hint="cs"/>
          <w:rtl/>
          <w:lang w:eastAsia="he-IL"/>
        </w:rPr>
        <w:t xml:space="preserve"> במידת הרחמים והשכל ובמידת האמת,</w:t>
      </w:r>
      <w:r>
        <w:rPr>
          <w:rFonts w:hint="cs"/>
          <w:rtl/>
          <w:lang w:eastAsia="he-IL"/>
        </w:rPr>
        <w:t xml:space="preserve"> אני מסכים. אני לא רוצה לתת גם חלילה למישהו שהוא לא דובר אמת לבוא ולנצל את הסיטואציה.</w:t>
      </w:r>
    </w:p>
    <w:p w14:paraId="1AEE607D" w14:textId="77777777" w:rsidR="00527FAF" w:rsidRDefault="00527FAF" w:rsidP="00527FAF">
      <w:pPr>
        <w:rPr>
          <w:rtl/>
          <w:lang w:eastAsia="he-IL"/>
        </w:rPr>
      </w:pPr>
    </w:p>
    <w:p w14:paraId="45F850E9" w14:textId="77777777" w:rsidR="00527FAF" w:rsidRDefault="00527FAF" w:rsidP="00527FAF">
      <w:pPr>
        <w:pStyle w:val="a4"/>
        <w:keepNext/>
      </w:pPr>
      <w:bookmarkStart w:id="147" w:name="ET_speaker_6162_148"/>
      <w:r w:rsidRPr="00527FA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27FAF">
        <w:rPr>
          <w:rStyle w:val="TagStyle"/>
          <w:rtl/>
        </w:rPr>
        <w:t xml:space="preserve"> &lt;&lt; דובר &gt;&gt;</w:t>
      </w:r>
      <w:r w:rsidR="009511F7">
        <w:rPr>
          <w:rtl/>
        </w:rPr>
        <w:t xml:space="preserve"> </w:t>
      </w:r>
      <w:bookmarkEnd w:id="147"/>
    </w:p>
    <w:p w14:paraId="6244C8A5" w14:textId="77777777" w:rsidR="00527FAF" w:rsidRDefault="00527FAF" w:rsidP="00527FAF">
      <w:pPr>
        <w:pStyle w:val="KeepWithNext"/>
        <w:rPr>
          <w:rtl/>
          <w:lang w:eastAsia="he-IL"/>
        </w:rPr>
      </w:pPr>
    </w:p>
    <w:p w14:paraId="03D23F28" w14:textId="77777777" w:rsidR="00527FAF" w:rsidRDefault="00527FAF" w:rsidP="00AB2AA0">
      <w:pPr>
        <w:rPr>
          <w:rtl/>
          <w:lang w:eastAsia="he-IL"/>
        </w:rPr>
      </w:pPr>
      <w:r>
        <w:rPr>
          <w:rFonts w:hint="cs"/>
          <w:rtl/>
          <w:lang w:eastAsia="he-IL"/>
        </w:rPr>
        <w:t>גם אנחנו לא יודעים מתי הילדה תחזור, וכשהיא תחזור היא לא צריכה להיכנס למאבקים משפטיים על הבית שלה</w:t>
      </w:r>
      <w:r w:rsidR="00AB2AA0">
        <w:rPr>
          <w:rFonts w:hint="cs"/>
          <w:rtl/>
          <w:lang w:eastAsia="he-IL"/>
        </w:rPr>
        <w:t xml:space="preserve"> </w:t>
      </w:r>
      <w:r>
        <w:rPr>
          <w:rFonts w:hint="cs"/>
          <w:rtl/>
          <w:lang w:eastAsia="he-IL"/>
        </w:rPr>
        <w:t xml:space="preserve">או שנזרוק אותה לרחוב. לא יתקבל כזה דבר. </w:t>
      </w:r>
    </w:p>
    <w:p w14:paraId="33CD9382" w14:textId="77777777" w:rsidR="00527FAF" w:rsidRDefault="00527FAF" w:rsidP="00527FAF">
      <w:pPr>
        <w:rPr>
          <w:rtl/>
          <w:lang w:eastAsia="he-IL"/>
        </w:rPr>
      </w:pPr>
    </w:p>
    <w:p w14:paraId="70A0C1FB" w14:textId="77777777" w:rsidR="00527FAF" w:rsidRDefault="00527FAF" w:rsidP="00527FAF">
      <w:pPr>
        <w:pStyle w:val="af9"/>
        <w:keepNext/>
        <w:rPr>
          <w:lang w:eastAsia="he-IL"/>
        </w:rPr>
      </w:pPr>
      <w:bookmarkStart w:id="148" w:name="ET_guest_רפי_פרלשטיין_150"/>
      <w:r w:rsidRPr="00527FAF">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527FAF">
        <w:rPr>
          <w:rStyle w:val="TagStyle"/>
          <w:rtl/>
        </w:rPr>
        <w:t xml:space="preserve"> &lt;&lt; אורח &gt;&gt;</w:t>
      </w:r>
      <w:r w:rsidR="009511F7">
        <w:rPr>
          <w:rtl/>
          <w:lang w:eastAsia="he-IL"/>
        </w:rPr>
        <w:t xml:space="preserve"> </w:t>
      </w:r>
      <w:bookmarkEnd w:id="148"/>
    </w:p>
    <w:p w14:paraId="623EBFA1" w14:textId="77777777" w:rsidR="00527FAF" w:rsidRDefault="00527FAF" w:rsidP="00527FAF">
      <w:pPr>
        <w:pStyle w:val="KeepWithNext"/>
        <w:rPr>
          <w:rtl/>
          <w:lang w:eastAsia="he-IL"/>
        </w:rPr>
      </w:pPr>
    </w:p>
    <w:p w14:paraId="1C4A70A9" w14:textId="77777777" w:rsidR="00527FAF" w:rsidRDefault="00527FAF" w:rsidP="00527FAF">
      <w:pPr>
        <w:rPr>
          <w:rtl/>
          <w:lang w:eastAsia="he-IL"/>
        </w:rPr>
      </w:pPr>
      <w:r>
        <w:rPr>
          <w:rFonts w:hint="cs"/>
          <w:rtl/>
          <w:lang w:eastAsia="he-IL"/>
        </w:rPr>
        <w:t xml:space="preserve">רפי </w:t>
      </w:r>
      <w:proofErr w:type="spellStart"/>
      <w:r>
        <w:rPr>
          <w:rFonts w:hint="cs"/>
          <w:rtl/>
          <w:lang w:eastAsia="he-IL"/>
        </w:rPr>
        <w:t>פרלשטיין</w:t>
      </w:r>
      <w:proofErr w:type="spellEnd"/>
      <w:r>
        <w:rPr>
          <w:rFonts w:hint="cs"/>
          <w:rtl/>
          <w:lang w:eastAsia="he-IL"/>
        </w:rPr>
        <w:t>, אחראי קשרי כנסת, חברת עמידר. מייד אחרי הדיון אני אקח משמעון את הפרטים שלו ואני עד סוף היום אגיש לך דוח מלא.</w:t>
      </w:r>
    </w:p>
    <w:p w14:paraId="6ED0CFD2" w14:textId="77777777" w:rsidR="00527FAF" w:rsidRDefault="00527FAF" w:rsidP="00527FAF">
      <w:pPr>
        <w:rPr>
          <w:rtl/>
          <w:lang w:eastAsia="he-IL"/>
        </w:rPr>
      </w:pPr>
    </w:p>
    <w:p w14:paraId="5BC18F9E" w14:textId="77777777" w:rsidR="00527FAF" w:rsidRDefault="00527FAF" w:rsidP="00527FAF">
      <w:pPr>
        <w:pStyle w:val="af6"/>
        <w:keepNext/>
      </w:pPr>
      <w:bookmarkStart w:id="149" w:name="ET_yor_5069_151"/>
      <w:r w:rsidRPr="00527FAF">
        <w:rPr>
          <w:rStyle w:val="TagStyle"/>
          <w:rtl/>
        </w:rPr>
        <w:t xml:space="preserve"> &lt;&lt; </w:t>
      </w:r>
      <w:proofErr w:type="spellStart"/>
      <w:r w:rsidRPr="00527FAF">
        <w:rPr>
          <w:rStyle w:val="TagStyle"/>
          <w:rtl/>
        </w:rPr>
        <w:t>יור</w:t>
      </w:r>
      <w:proofErr w:type="spellEnd"/>
      <w:r w:rsidRPr="00527FAF">
        <w:rPr>
          <w:rStyle w:val="TagStyle"/>
          <w:rtl/>
        </w:rPr>
        <w:t xml:space="preserve"> &gt;&gt; </w:t>
      </w:r>
      <w:r>
        <w:rPr>
          <w:rtl/>
        </w:rPr>
        <w:t>היו"ר יעקב אשר:</w:t>
      </w:r>
      <w:r w:rsidRPr="00527FAF">
        <w:rPr>
          <w:rStyle w:val="TagStyle"/>
          <w:rtl/>
        </w:rPr>
        <w:t xml:space="preserve"> &lt;&lt; יור &gt;&gt;</w:t>
      </w:r>
      <w:r w:rsidR="009511F7">
        <w:rPr>
          <w:rtl/>
        </w:rPr>
        <w:t xml:space="preserve"> </w:t>
      </w:r>
      <w:bookmarkEnd w:id="149"/>
    </w:p>
    <w:p w14:paraId="2BAF82A2" w14:textId="77777777" w:rsidR="00527FAF" w:rsidRDefault="00527FAF" w:rsidP="00527FAF">
      <w:pPr>
        <w:pStyle w:val="KeepWithNext"/>
        <w:rPr>
          <w:rtl/>
          <w:lang w:eastAsia="he-IL"/>
        </w:rPr>
      </w:pPr>
    </w:p>
    <w:p w14:paraId="0733395A" w14:textId="77777777" w:rsidR="00527FAF" w:rsidRDefault="00527FAF" w:rsidP="00527FAF">
      <w:pPr>
        <w:rPr>
          <w:rtl/>
          <w:lang w:eastAsia="he-IL"/>
        </w:rPr>
      </w:pPr>
      <w:r>
        <w:rPr>
          <w:rFonts w:hint="cs"/>
          <w:rtl/>
          <w:lang w:eastAsia="he-IL"/>
        </w:rPr>
        <w:t xml:space="preserve">קח יומיים. </w:t>
      </w:r>
    </w:p>
    <w:p w14:paraId="532BE386" w14:textId="77777777" w:rsidR="00527FAF" w:rsidRDefault="00527FAF" w:rsidP="00527FAF">
      <w:pPr>
        <w:rPr>
          <w:rtl/>
          <w:lang w:eastAsia="he-IL"/>
        </w:rPr>
      </w:pPr>
    </w:p>
    <w:p w14:paraId="55C45D80" w14:textId="77777777" w:rsidR="00527FAF" w:rsidRDefault="00527FAF" w:rsidP="00527FAF">
      <w:pPr>
        <w:pStyle w:val="af9"/>
        <w:keepNext/>
        <w:rPr>
          <w:lang w:eastAsia="he-IL"/>
        </w:rPr>
      </w:pPr>
      <w:bookmarkStart w:id="150" w:name="ET_guest_רפי_פרלשטיין_152"/>
      <w:r w:rsidRPr="00527FAF">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527FAF">
        <w:rPr>
          <w:rStyle w:val="TagStyle"/>
          <w:rtl/>
        </w:rPr>
        <w:t xml:space="preserve"> &lt;&lt; אורח &gt;&gt;</w:t>
      </w:r>
      <w:r w:rsidR="009511F7">
        <w:rPr>
          <w:rtl/>
          <w:lang w:eastAsia="he-IL"/>
        </w:rPr>
        <w:t xml:space="preserve"> </w:t>
      </w:r>
      <w:bookmarkEnd w:id="150"/>
    </w:p>
    <w:p w14:paraId="6943DED3" w14:textId="77777777" w:rsidR="00527FAF" w:rsidRDefault="00527FAF" w:rsidP="00527FAF">
      <w:pPr>
        <w:pStyle w:val="KeepWithNext"/>
        <w:rPr>
          <w:rtl/>
          <w:lang w:eastAsia="he-IL"/>
        </w:rPr>
      </w:pPr>
    </w:p>
    <w:p w14:paraId="6BC830FF" w14:textId="77777777" w:rsidR="00527FAF" w:rsidRDefault="00527FAF" w:rsidP="00527FAF">
      <w:pPr>
        <w:rPr>
          <w:rtl/>
          <w:lang w:eastAsia="he-IL"/>
        </w:rPr>
      </w:pPr>
      <w:r>
        <w:rPr>
          <w:rFonts w:hint="cs"/>
          <w:rtl/>
          <w:lang w:eastAsia="he-IL"/>
        </w:rPr>
        <w:t xml:space="preserve">לא, לא, אני אעשה את זה מהר. </w:t>
      </w:r>
    </w:p>
    <w:p w14:paraId="7A0C9980" w14:textId="77777777" w:rsidR="008F06C3" w:rsidRDefault="008F06C3" w:rsidP="00527FAF">
      <w:pPr>
        <w:rPr>
          <w:rtl/>
          <w:lang w:eastAsia="he-IL"/>
        </w:rPr>
      </w:pPr>
    </w:p>
    <w:p w14:paraId="5069AEDF" w14:textId="77777777" w:rsidR="008F06C3" w:rsidRDefault="008F06C3" w:rsidP="008F06C3">
      <w:pPr>
        <w:pStyle w:val="af6"/>
        <w:keepNext/>
      </w:pPr>
      <w:bookmarkStart w:id="151" w:name="ET_yor_5069_153"/>
      <w:r w:rsidRPr="008F06C3">
        <w:rPr>
          <w:rStyle w:val="TagStyle"/>
          <w:rtl/>
        </w:rPr>
        <w:t xml:space="preserve"> &lt;&lt; </w:t>
      </w:r>
      <w:proofErr w:type="spellStart"/>
      <w:r w:rsidRPr="008F06C3">
        <w:rPr>
          <w:rStyle w:val="TagStyle"/>
          <w:rtl/>
        </w:rPr>
        <w:t>יור</w:t>
      </w:r>
      <w:proofErr w:type="spellEnd"/>
      <w:r w:rsidRPr="008F06C3">
        <w:rPr>
          <w:rStyle w:val="TagStyle"/>
          <w:rtl/>
        </w:rPr>
        <w:t xml:space="preserve"> &gt;&gt; </w:t>
      </w:r>
      <w:r>
        <w:rPr>
          <w:rtl/>
        </w:rPr>
        <w:t>היו"ר יעקב אשר:</w:t>
      </w:r>
      <w:r w:rsidRPr="008F06C3">
        <w:rPr>
          <w:rStyle w:val="TagStyle"/>
          <w:rtl/>
        </w:rPr>
        <w:t xml:space="preserve"> &lt;&lt; יור &gt;&gt;</w:t>
      </w:r>
      <w:r w:rsidR="009511F7">
        <w:rPr>
          <w:rtl/>
        </w:rPr>
        <w:t xml:space="preserve"> </w:t>
      </w:r>
      <w:bookmarkEnd w:id="151"/>
    </w:p>
    <w:p w14:paraId="01668618" w14:textId="77777777" w:rsidR="008F06C3" w:rsidRDefault="008F06C3" w:rsidP="008F06C3">
      <w:pPr>
        <w:pStyle w:val="KeepWithNext"/>
        <w:rPr>
          <w:rtl/>
          <w:lang w:eastAsia="he-IL"/>
        </w:rPr>
      </w:pPr>
    </w:p>
    <w:p w14:paraId="5532FB78" w14:textId="77777777" w:rsidR="008F06C3" w:rsidRDefault="008F06C3" w:rsidP="008F06C3">
      <w:pPr>
        <w:rPr>
          <w:rtl/>
          <w:lang w:eastAsia="he-IL"/>
        </w:rPr>
      </w:pPr>
      <w:r>
        <w:rPr>
          <w:rFonts w:hint="cs"/>
          <w:rtl/>
          <w:lang w:eastAsia="he-IL"/>
        </w:rPr>
        <w:t xml:space="preserve">בהיבט האמיתי של זה בלי כל קשר להצעת החוק. </w:t>
      </w:r>
    </w:p>
    <w:p w14:paraId="1FE5FFA4" w14:textId="77777777" w:rsidR="008F06C3" w:rsidRDefault="008F06C3" w:rsidP="008F06C3">
      <w:pPr>
        <w:rPr>
          <w:rtl/>
          <w:lang w:eastAsia="he-IL"/>
        </w:rPr>
      </w:pPr>
    </w:p>
    <w:p w14:paraId="558CFBBC" w14:textId="77777777" w:rsidR="008F06C3" w:rsidRDefault="008F06C3" w:rsidP="008F06C3">
      <w:pPr>
        <w:pStyle w:val="af9"/>
        <w:keepNext/>
        <w:rPr>
          <w:lang w:eastAsia="he-IL"/>
        </w:rPr>
      </w:pPr>
      <w:bookmarkStart w:id="152" w:name="ET_guest_רפי_פרלשטיין_154"/>
      <w:r w:rsidRPr="008F06C3">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8F06C3">
        <w:rPr>
          <w:rStyle w:val="TagStyle"/>
          <w:rtl/>
        </w:rPr>
        <w:t xml:space="preserve"> &lt;&lt; אורח &gt;&gt;</w:t>
      </w:r>
      <w:r w:rsidR="009511F7">
        <w:rPr>
          <w:rtl/>
          <w:lang w:eastAsia="he-IL"/>
        </w:rPr>
        <w:t xml:space="preserve"> </w:t>
      </w:r>
      <w:bookmarkEnd w:id="152"/>
    </w:p>
    <w:p w14:paraId="1CA24E3D" w14:textId="77777777" w:rsidR="008F06C3" w:rsidRDefault="008F06C3" w:rsidP="008F06C3">
      <w:pPr>
        <w:pStyle w:val="KeepWithNext"/>
        <w:rPr>
          <w:rtl/>
          <w:lang w:eastAsia="he-IL"/>
        </w:rPr>
      </w:pPr>
    </w:p>
    <w:p w14:paraId="19A04611" w14:textId="77777777" w:rsidR="008F06C3" w:rsidRDefault="008F06C3" w:rsidP="008F06C3">
      <w:pPr>
        <w:rPr>
          <w:rtl/>
          <w:lang w:eastAsia="he-IL"/>
        </w:rPr>
      </w:pPr>
      <w:r>
        <w:rPr>
          <w:rFonts w:hint="cs"/>
          <w:rtl/>
          <w:lang w:eastAsia="he-IL"/>
        </w:rPr>
        <w:t>יושב-ראש הוועדה יודע שחברת עמידר משתפת פעולה באופן מלא עם הוועדה ועם כל ועדות הכנסת.</w:t>
      </w:r>
    </w:p>
    <w:p w14:paraId="34ACADBA" w14:textId="77777777" w:rsidR="008F06C3" w:rsidRDefault="008F06C3" w:rsidP="008F06C3">
      <w:pPr>
        <w:rPr>
          <w:rtl/>
          <w:lang w:eastAsia="he-IL"/>
        </w:rPr>
      </w:pPr>
    </w:p>
    <w:p w14:paraId="5F919135" w14:textId="77777777" w:rsidR="008F06C3" w:rsidRDefault="008F06C3" w:rsidP="008F06C3">
      <w:pPr>
        <w:rPr>
          <w:rtl/>
          <w:lang w:eastAsia="he-IL"/>
        </w:rPr>
      </w:pPr>
      <w:r>
        <w:rPr>
          <w:rFonts w:hint="cs"/>
          <w:rtl/>
          <w:lang w:eastAsia="he-IL"/>
        </w:rPr>
        <w:t xml:space="preserve">הדבר השני, אל תכעסו עליי אבל אני חייב לומר את זה. אני מבקש למחות על הניסיון לייחס לעובדי ציבור איזה שהן כוונות זדוניות. חברת עמידר היא זרוע ביצוע של משרד הבינוי והשיכון ופועלת על פי הנחיות החוק. </w:t>
      </w:r>
    </w:p>
    <w:p w14:paraId="6E7C99E2" w14:textId="77777777" w:rsidR="008F06C3" w:rsidRDefault="008F06C3" w:rsidP="008F06C3">
      <w:pPr>
        <w:rPr>
          <w:rtl/>
          <w:lang w:eastAsia="he-IL"/>
        </w:rPr>
      </w:pPr>
    </w:p>
    <w:p w14:paraId="3D286811" w14:textId="77777777" w:rsidR="008F06C3" w:rsidRDefault="008F06C3" w:rsidP="008F06C3">
      <w:pPr>
        <w:pStyle w:val="af9"/>
        <w:keepNext/>
        <w:rPr>
          <w:lang w:eastAsia="he-IL"/>
        </w:rPr>
      </w:pPr>
      <w:bookmarkStart w:id="153" w:name="ET_guest_שמעון_אטיאס_155"/>
      <w:r w:rsidRPr="008F06C3">
        <w:rPr>
          <w:rStyle w:val="TagStyle"/>
          <w:rtl/>
        </w:rPr>
        <w:t xml:space="preserve"> &lt;&lt; אורח &gt;&gt; </w:t>
      </w:r>
      <w:r>
        <w:rPr>
          <w:rtl/>
          <w:lang w:eastAsia="he-IL"/>
        </w:rPr>
        <w:t>שמעון אטיאס:</w:t>
      </w:r>
      <w:r w:rsidRPr="008F06C3">
        <w:rPr>
          <w:rStyle w:val="TagStyle"/>
          <w:rtl/>
        </w:rPr>
        <w:t xml:space="preserve"> &lt;&lt; אורח &gt;&gt;</w:t>
      </w:r>
      <w:r w:rsidR="009511F7">
        <w:rPr>
          <w:rtl/>
          <w:lang w:eastAsia="he-IL"/>
        </w:rPr>
        <w:t xml:space="preserve"> </w:t>
      </w:r>
      <w:bookmarkEnd w:id="153"/>
    </w:p>
    <w:p w14:paraId="522D1C7B" w14:textId="77777777" w:rsidR="008F06C3" w:rsidRDefault="008F06C3" w:rsidP="008F06C3">
      <w:pPr>
        <w:pStyle w:val="KeepWithNext"/>
        <w:rPr>
          <w:rtl/>
          <w:lang w:eastAsia="he-IL"/>
        </w:rPr>
      </w:pPr>
    </w:p>
    <w:p w14:paraId="27AA7F64" w14:textId="77777777" w:rsidR="008F06C3" w:rsidRDefault="008F06C3" w:rsidP="008F06C3">
      <w:pPr>
        <w:rPr>
          <w:rtl/>
          <w:lang w:eastAsia="he-IL"/>
        </w:rPr>
      </w:pPr>
      <w:r>
        <w:rPr>
          <w:rFonts w:hint="cs"/>
          <w:rtl/>
          <w:lang w:eastAsia="he-IL"/>
        </w:rPr>
        <w:t xml:space="preserve">אבל היא לא צריכה להעלים מסמכים מהתיק של התביעה. </w:t>
      </w:r>
    </w:p>
    <w:p w14:paraId="52E5D799" w14:textId="77777777" w:rsidR="008F06C3" w:rsidRDefault="008F06C3" w:rsidP="008F06C3">
      <w:pPr>
        <w:rPr>
          <w:rtl/>
          <w:lang w:eastAsia="he-IL"/>
        </w:rPr>
      </w:pPr>
    </w:p>
    <w:p w14:paraId="568CF23B" w14:textId="77777777" w:rsidR="008F06C3" w:rsidRDefault="008F06C3" w:rsidP="008F06C3">
      <w:pPr>
        <w:pStyle w:val="af9"/>
        <w:keepNext/>
        <w:rPr>
          <w:lang w:eastAsia="he-IL"/>
        </w:rPr>
      </w:pPr>
      <w:bookmarkStart w:id="154" w:name="ET_guest_רפי_פרלשטיין_156"/>
      <w:r w:rsidRPr="008F06C3">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8F06C3">
        <w:rPr>
          <w:rStyle w:val="TagStyle"/>
          <w:rtl/>
        </w:rPr>
        <w:t xml:space="preserve"> &lt;&lt; אורח &gt;&gt;</w:t>
      </w:r>
      <w:r w:rsidR="009511F7">
        <w:rPr>
          <w:rtl/>
          <w:lang w:eastAsia="he-IL"/>
        </w:rPr>
        <w:t xml:space="preserve"> </w:t>
      </w:r>
      <w:bookmarkEnd w:id="154"/>
    </w:p>
    <w:p w14:paraId="78359F9E" w14:textId="77777777" w:rsidR="008F06C3" w:rsidRDefault="008F06C3" w:rsidP="008F06C3">
      <w:pPr>
        <w:pStyle w:val="KeepWithNext"/>
        <w:rPr>
          <w:rtl/>
          <w:lang w:eastAsia="he-IL"/>
        </w:rPr>
      </w:pPr>
    </w:p>
    <w:p w14:paraId="3C39569A" w14:textId="77777777" w:rsidR="008F06C3" w:rsidRDefault="008F06C3" w:rsidP="008F06C3">
      <w:pPr>
        <w:rPr>
          <w:rtl/>
          <w:lang w:eastAsia="he-IL"/>
        </w:rPr>
      </w:pPr>
      <w:r>
        <w:rPr>
          <w:rFonts w:hint="cs"/>
          <w:rtl/>
          <w:lang w:eastAsia="he-IL"/>
        </w:rPr>
        <w:t xml:space="preserve">חלילה וחס. </w:t>
      </w:r>
    </w:p>
    <w:p w14:paraId="7EBC227D" w14:textId="77777777" w:rsidR="008F06C3" w:rsidRDefault="008F06C3" w:rsidP="008F06C3">
      <w:pPr>
        <w:rPr>
          <w:rtl/>
          <w:lang w:eastAsia="he-IL"/>
        </w:rPr>
      </w:pPr>
    </w:p>
    <w:p w14:paraId="12841FBB" w14:textId="77777777" w:rsidR="008F06C3" w:rsidRDefault="008F06C3" w:rsidP="008F06C3">
      <w:pPr>
        <w:pStyle w:val="a4"/>
        <w:keepNext/>
      </w:pPr>
      <w:bookmarkStart w:id="155" w:name="ET_speaker_6162_157"/>
      <w:r w:rsidRPr="008F06C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F06C3">
        <w:rPr>
          <w:rStyle w:val="TagStyle"/>
          <w:rtl/>
        </w:rPr>
        <w:t xml:space="preserve"> &lt;&lt; דובר &gt;&gt;</w:t>
      </w:r>
      <w:r w:rsidR="009511F7">
        <w:rPr>
          <w:rtl/>
        </w:rPr>
        <w:t xml:space="preserve"> </w:t>
      </w:r>
      <w:bookmarkEnd w:id="155"/>
    </w:p>
    <w:p w14:paraId="71C20865" w14:textId="77777777" w:rsidR="008F06C3" w:rsidRDefault="008F06C3" w:rsidP="008F06C3">
      <w:pPr>
        <w:pStyle w:val="KeepWithNext"/>
        <w:rPr>
          <w:rtl/>
          <w:lang w:eastAsia="he-IL"/>
        </w:rPr>
      </w:pPr>
    </w:p>
    <w:p w14:paraId="3BC90520" w14:textId="77777777" w:rsidR="008F06C3" w:rsidRDefault="008F06C3" w:rsidP="008F06C3">
      <w:pPr>
        <w:rPr>
          <w:rtl/>
          <w:lang w:eastAsia="he-IL"/>
        </w:rPr>
      </w:pPr>
      <w:r>
        <w:rPr>
          <w:rFonts w:hint="cs"/>
          <w:rtl/>
          <w:lang w:eastAsia="he-IL"/>
        </w:rPr>
        <w:t xml:space="preserve">אם אתה מדבר על מה שאני דיברתי, דיברתי על זה שצריך להיות קצת הבחנה. בן אדם ב'שבעה', לא מוציאים אותו מהבית. </w:t>
      </w:r>
    </w:p>
    <w:p w14:paraId="29D66EF9" w14:textId="77777777" w:rsidR="008F06C3" w:rsidRDefault="008F06C3" w:rsidP="008F06C3">
      <w:pPr>
        <w:rPr>
          <w:rtl/>
          <w:lang w:eastAsia="he-IL"/>
        </w:rPr>
      </w:pPr>
    </w:p>
    <w:p w14:paraId="226C11D6" w14:textId="77777777" w:rsidR="008F06C3" w:rsidRDefault="008F06C3" w:rsidP="008F06C3">
      <w:pPr>
        <w:pStyle w:val="af6"/>
        <w:keepNext/>
      </w:pPr>
      <w:bookmarkStart w:id="156" w:name="ET_yor_5069_158"/>
      <w:r w:rsidRPr="008F06C3">
        <w:rPr>
          <w:rStyle w:val="TagStyle"/>
          <w:rtl/>
        </w:rPr>
        <w:t xml:space="preserve"> &lt;&lt; </w:t>
      </w:r>
      <w:proofErr w:type="spellStart"/>
      <w:r w:rsidRPr="008F06C3">
        <w:rPr>
          <w:rStyle w:val="TagStyle"/>
          <w:rtl/>
        </w:rPr>
        <w:t>יור</w:t>
      </w:r>
      <w:proofErr w:type="spellEnd"/>
      <w:r w:rsidRPr="008F06C3">
        <w:rPr>
          <w:rStyle w:val="TagStyle"/>
          <w:rtl/>
        </w:rPr>
        <w:t xml:space="preserve"> &gt;&gt; </w:t>
      </w:r>
      <w:r>
        <w:rPr>
          <w:rtl/>
        </w:rPr>
        <w:t>היו"ר יעקב אשר:</w:t>
      </w:r>
      <w:r w:rsidRPr="008F06C3">
        <w:rPr>
          <w:rStyle w:val="TagStyle"/>
          <w:rtl/>
        </w:rPr>
        <w:t xml:space="preserve"> &lt;&lt; יור &gt;&gt;</w:t>
      </w:r>
      <w:r w:rsidR="009511F7">
        <w:rPr>
          <w:rtl/>
        </w:rPr>
        <w:t xml:space="preserve"> </w:t>
      </w:r>
      <w:bookmarkEnd w:id="156"/>
    </w:p>
    <w:p w14:paraId="26F50E3E" w14:textId="77777777" w:rsidR="008F06C3" w:rsidRDefault="008F06C3" w:rsidP="008F06C3">
      <w:pPr>
        <w:pStyle w:val="KeepWithNext"/>
        <w:rPr>
          <w:rtl/>
          <w:lang w:eastAsia="he-IL"/>
        </w:rPr>
      </w:pPr>
    </w:p>
    <w:p w14:paraId="22302FA6" w14:textId="77777777" w:rsidR="008F06C3" w:rsidRDefault="008F06C3" w:rsidP="008F06C3">
      <w:pPr>
        <w:rPr>
          <w:rtl/>
          <w:lang w:eastAsia="he-IL"/>
        </w:rPr>
      </w:pPr>
      <w:r>
        <w:rPr>
          <w:rFonts w:hint="cs"/>
          <w:rtl/>
          <w:lang w:eastAsia="he-IL"/>
        </w:rPr>
        <w:t xml:space="preserve">זה ברור. על זה אין ויכוח. </w:t>
      </w:r>
    </w:p>
    <w:p w14:paraId="2DA0C5F4" w14:textId="77777777" w:rsidR="008F06C3" w:rsidRDefault="008F06C3" w:rsidP="008F06C3">
      <w:pPr>
        <w:rPr>
          <w:rtl/>
          <w:lang w:eastAsia="he-IL"/>
        </w:rPr>
      </w:pPr>
    </w:p>
    <w:p w14:paraId="0BD6E288" w14:textId="77777777" w:rsidR="008F06C3" w:rsidRDefault="008F06C3" w:rsidP="008F06C3">
      <w:pPr>
        <w:pStyle w:val="af9"/>
        <w:keepNext/>
        <w:rPr>
          <w:lang w:eastAsia="he-IL"/>
        </w:rPr>
      </w:pPr>
      <w:bookmarkStart w:id="157" w:name="ET_guest_רפי_פרלשטיין_159"/>
      <w:r w:rsidRPr="008F06C3">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8F06C3">
        <w:rPr>
          <w:rStyle w:val="TagStyle"/>
          <w:rtl/>
        </w:rPr>
        <w:t xml:space="preserve"> &lt;&lt; אורח &gt;&gt;</w:t>
      </w:r>
      <w:r w:rsidR="009511F7">
        <w:rPr>
          <w:rtl/>
          <w:lang w:eastAsia="he-IL"/>
        </w:rPr>
        <w:t xml:space="preserve"> </w:t>
      </w:r>
      <w:bookmarkEnd w:id="157"/>
    </w:p>
    <w:p w14:paraId="4DBD3A6C" w14:textId="77777777" w:rsidR="008F06C3" w:rsidRDefault="008F06C3" w:rsidP="008F06C3">
      <w:pPr>
        <w:pStyle w:val="KeepWithNext"/>
        <w:rPr>
          <w:rtl/>
          <w:lang w:eastAsia="he-IL"/>
        </w:rPr>
      </w:pPr>
    </w:p>
    <w:p w14:paraId="6F7711DB" w14:textId="77777777" w:rsidR="008F06C3" w:rsidRDefault="008F06C3" w:rsidP="008F06C3">
      <w:pPr>
        <w:rPr>
          <w:rtl/>
          <w:lang w:eastAsia="he-IL"/>
        </w:rPr>
      </w:pPr>
      <w:r>
        <w:rPr>
          <w:rFonts w:hint="cs"/>
          <w:rtl/>
          <w:lang w:eastAsia="he-IL"/>
        </w:rPr>
        <w:t xml:space="preserve">הושהו ההליכים מייד כשהנושא הגיע אלינו. </w:t>
      </w:r>
    </w:p>
    <w:p w14:paraId="45F4E97B" w14:textId="77777777" w:rsidR="008F06C3" w:rsidRDefault="008F06C3" w:rsidP="008F06C3">
      <w:pPr>
        <w:rPr>
          <w:rtl/>
          <w:lang w:eastAsia="he-IL"/>
        </w:rPr>
      </w:pPr>
    </w:p>
    <w:p w14:paraId="5FADF550" w14:textId="77777777" w:rsidR="008F06C3" w:rsidRDefault="008F06C3" w:rsidP="008F06C3">
      <w:pPr>
        <w:pStyle w:val="af9"/>
        <w:keepNext/>
        <w:rPr>
          <w:lang w:eastAsia="he-IL"/>
        </w:rPr>
      </w:pPr>
      <w:bookmarkStart w:id="158" w:name="ET_guest_שמעון_אטיאס_160"/>
      <w:r w:rsidRPr="008F06C3">
        <w:rPr>
          <w:rStyle w:val="TagStyle"/>
          <w:rtl/>
        </w:rPr>
        <w:t xml:space="preserve"> &lt;&lt; אורח &gt;&gt; </w:t>
      </w:r>
      <w:r>
        <w:rPr>
          <w:rtl/>
          <w:lang w:eastAsia="he-IL"/>
        </w:rPr>
        <w:t>שמעון אטיאס:</w:t>
      </w:r>
      <w:r w:rsidRPr="008F06C3">
        <w:rPr>
          <w:rStyle w:val="TagStyle"/>
          <w:rtl/>
        </w:rPr>
        <w:t xml:space="preserve"> &lt;&lt; אורח &gt;&gt;</w:t>
      </w:r>
      <w:r w:rsidR="009511F7">
        <w:rPr>
          <w:rtl/>
          <w:lang w:eastAsia="he-IL"/>
        </w:rPr>
        <w:t xml:space="preserve"> </w:t>
      </w:r>
      <w:bookmarkEnd w:id="158"/>
    </w:p>
    <w:p w14:paraId="2FA8F1E7" w14:textId="77777777" w:rsidR="008F06C3" w:rsidRDefault="008F06C3" w:rsidP="008F06C3">
      <w:pPr>
        <w:pStyle w:val="KeepWithNext"/>
        <w:rPr>
          <w:rtl/>
          <w:lang w:eastAsia="he-IL"/>
        </w:rPr>
      </w:pPr>
    </w:p>
    <w:p w14:paraId="7F54FDB6" w14:textId="77777777" w:rsidR="008F06C3" w:rsidRDefault="008F06C3" w:rsidP="008F06C3">
      <w:pPr>
        <w:rPr>
          <w:rtl/>
          <w:lang w:eastAsia="he-IL"/>
        </w:rPr>
      </w:pPr>
      <w:r>
        <w:rPr>
          <w:rFonts w:hint="cs"/>
          <w:rtl/>
          <w:lang w:eastAsia="he-IL"/>
        </w:rPr>
        <w:t>ב'שבעה'. נגמרת ה'שבעה', אנחנו עולים</w:t>
      </w:r>
      <w:r w:rsidR="009511F7">
        <w:rPr>
          <w:rFonts w:hint="cs"/>
          <w:rtl/>
          <w:lang w:eastAsia="he-IL"/>
        </w:rPr>
        <w:t xml:space="preserve"> </w:t>
      </w:r>
      <w:r>
        <w:rPr>
          <w:rFonts w:hint="cs"/>
          <w:rtl/>
          <w:lang w:eastAsia="he-IL"/>
        </w:rPr>
        <w:t xml:space="preserve">- - - </w:t>
      </w:r>
    </w:p>
    <w:p w14:paraId="7A96244D" w14:textId="77777777" w:rsidR="008F06C3" w:rsidRDefault="008F06C3" w:rsidP="008F06C3">
      <w:pPr>
        <w:rPr>
          <w:rtl/>
          <w:lang w:eastAsia="he-IL"/>
        </w:rPr>
      </w:pPr>
    </w:p>
    <w:p w14:paraId="6CFBA178" w14:textId="77777777" w:rsidR="008F06C3" w:rsidRDefault="008F06C3" w:rsidP="008F06C3">
      <w:pPr>
        <w:pStyle w:val="af9"/>
        <w:keepNext/>
        <w:rPr>
          <w:lang w:eastAsia="he-IL"/>
        </w:rPr>
      </w:pPr>
      <w:bookmarkStart w:id="159" w:name="ET_guest_רפי_פרלשטיין_161"/>
      <w:r w:rsidRPr="008F06C3">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8F06C3">
        <w:rPr>
          <w:rStyle w:val="TagStyle"/>
          <w:rtl/>
        </w:rPr>
        <w:t xml:space="preserve"> &lt;&lt; אורח &gt;&gt;</w:t>
      </w:r>
      <w:r w:rsidR="009511F7">
        <w:rPr>
          <w:rtl/>
          <w:lang w:eastAsia="he-IL"/>
        </w:rPr>
        <w:t xml:space="preserve"> </w:t>
      </w:r>
      <w:bookmarkEnd w:id="159"/>
    </w:p>
    <w:p w14:paraId="0C6E7068" w14:textId="77777777" w:rsidR="008F06C3" w:rsidRDefault="008F06C3" w:rsidP="008F06C3">
      <w:pPr>
        <w:pStyle w:val="KeepWithNext"/>
        <w:rPr>
          <w:rtl/>
          <w:lang w:eastAsia="he-IL"/>
        </w:rPr>
      </w:pPr>
    </w:p>
    <w:p w14:paraId="03DB0A58" w14:textId="77777777" w:rsidR="008F06C3" w:rsidRDefault="008F06C3" w:rsidP="008F06C3">
      <w:pPr>
        <w:rPr>
          <w:rtl/>
          <w:lang w:eastAsia="he-IL"/>
        </w:rPr>
      </w:pPr>
      <w:r>
        <w:rPr>
          <w:rFonts w:hint="cs"/>
          <w:rtl/>
          <w:lang w:eastAsia="he-IL"/>
        </w:rPr>
        <w:t>אני יכול להתחייב פה בוועדה. יכול להיות שנעשו טעויות, ואם נעשו טעויות זה ייבדק ומי שצריך להינזף על כך יינזף, אבל לייחס כוונות זדוניות זה ממש לא.</w:t>
      </w:r>
    </w:p>
    <w:p w14:paraId="05288D2B" w14:textId="77777777" w:rsidR="008F06C3" w:rsidRDefault="008F06C3" w:rsidP="008F06C3">
      <w:pPr>
        <w:rPr>
          <w:rtl/>
          <w:lang w:eastAsia="he-IL"/>
        </w:rPr>
      </w:pPr>
    </w:p>
    <w:p w14:paraId="7FBC4AC3" w14:textId="77777777" w:rsidR="008F06C3" w:rsidRDefault="008F06C3" w:rsidP="008F06C3">
      <w:pPr>
        <w:pStyle w:val="af6"/>
        <w:keepNext/>
      </w:pPr>
      <w:bookmarkStart w:id="160" w:name="ET_yor_5069_162"/>
      <w:r w:rsidRPr="008F06C3">
        <w:rPr>
          <w:rStyle w:val="TagStyle"/>
          <w:rtl/>
        </w:rPr>
        <w:t xml:space="preserve"> &lt;&lt; </w:t>
      </w:r>
      <w:proofErr w:type="spellStart"/>
      <w:r w:rsidRPr="008F06C3">
        <w:rPr>
          <w:rStyle w:val="TagStyle"/>
          <w:rtl/>
        </w:rPr>
        <w:t>יור</w:t>
      </w:r>
      <w:proofErr w:type="spellEnd"/>
      <w:r w:rsidRPr="008F06C3">
        <w:rPr>
          <w:rStyle w:val="TagStyle"/>
          <w:rtl/>
        </w:rPr>
        <w:t xml:space="preserve"> &gt;&gt; </w:t>
      </w:r>
      <w:r>
        <w:rPr>
          <w:rtl/>
        </w:rPr>
        <w:t>היו"ר יעקב אשר:</w:t>
      </w:r>
      <w:r w:rsidRPr="008F06C3">
        <w:rPr>
          <w:rStyle w:val="TagStyle"/>
          <w:rtl/>
        </w:rPr>
        <w:t xml:space="preserve"> &lt;&lt; יור &gt;&gt;</w:t>
      </w:r>
      <w:r w:rsidR="009511F7">
        <w:rPr>
          <w:rtl/>
        </w:rPr>
        <w:t xml:space="preserve"> </w:t>
      </w:r>
      <w:bookmarkEnd w:id="160"/>
    </w:p>
    <w:p w14:paraId="758D181E" w14:textId="77777777" w:rsidR="008F06C3" w:rsidRDefault="008F06C3" w:rsidP="008F06C3">
      <w:pPr>
        <w:pStyle w:val="KeepWithNext"/>
        <w:rPr>
          <w:rtl/>
          <w:lang w:eastAsia="he-IL"/>
        </w:rPr>
      </w:pPr>
    </w:p>
    <w:p w14:paraId="40E32BB6" w14:textId="77777777" w:rsidR="008F06C3" w:rsidRDefault="008F06C3" w:rsidP="008F06C3">
      <w:pPr>
        <w:rPr>
          <w:rtl/>
          <w:lang w:eastAsia="he-IL"/>
        </w:rPr>
      </w:pPr>
      <w:r>
        <w:rPr>
          <w:rFonts w:hint="cs"/>
          <w:rtl/>
          <w:lang w:eastAsia="he-IL"/>
        </w:rPr>
        <w:t>טוב, תודה רבה.</w:t>
      </w:r>
    </w:p>
    <w:p w14:paraId="6610C5D9" w14:textId="77777777" w:rsidR="005F6303" w:rsidRDefault="005F6303" w:rsidP="008F06C3">
      <w:pPr>
        <w:rPr>
          <w:rtl/>
          <w:lang w:eastAsia="he-IL"/>
        </w:rPr>
      </w:pPr>
    </w:p>
    <w:p w14:paraId="2C8302C7" w14:textId="77777777" w:rsidR="005F6303" w:rsidRDefault="005F6303" w:rsidP="008F06C3">
      <w:pPr>
        <w:rPr>
          <w:rtl/>
          <w:lang w:eastAsia="he-IL"/>
        </w:rPr>
      </w:pPr>
      <w:r>
        <w:rPr>
          <w:rFonts w:hint="cs"/>
          <w:rtl/>
          <w:lang w:eastAsia="he-IL"/>
        </w:rPr>
        <w:t xml:space="preserve">נציגת הביטוח לאומי. </w:t>
      </w:r>
    </w:p>
    <w:p w14:paraId="390E6A2E" w14:textId="77777777" w:rsidR="005F6303" w:rsidRDefault="005F6303" w:rsidP="008F06C3">
      <w:pPr>
        <w:rPr>
          <w:rtl/>
          <w:lang w:eastAsia="he-IL"/>
        </w:rPr>
      </w:pPr>
    </w:p>
    <w:p w14:paraId="790C3109" w14:textId="77777777" w:rsidR="005F6303" w:rsidRDefault="005F6303" w:rsidP="005F6303">
      <w:pPr>
        <w:pStyle w:val="af9"/>
        <w:keepNext/>
        <w:rPr>
          <w:lang w:eastAsia="he-IL"/>
        </w:rPr>
      </w:pPr>
      <w:bookmarkStart w:id="161" w:name="ET_guest_דורית_דניאל_163"/>
      <w:r w:rsidRPr="005F6303">
        <w:rPr>
          <w:rStyle w:val="TagStyle"/>
          <w:rtl/>
        </w:rPr>
        <w:t xml:space="preserve"> &lt;&lt; אורח &gt;&gt; </w:t>
      </w:r>
      <w:r>
        <w:rPr>
          <w:rtl/>
          <w:lang w:eastAsia="he-IL"/>
        </w:rPr>
        <w:t>דורית דניאל:</w:t>
      </w:r>
      <w:r w:rsidRPr="005F6303">
        <w:rPr>
          <w:rStyle w:val="TagStyle"/>
          <w:rtl/>
        </w:rPr>
        <w:t xml:space="preserve"> &lt;&lt; אורח &gt;&gt;</w:t>
      </w:r>
      <w:r w:rsidR="009511F7">
        <w:rPr>
          <w:rtl/>
          <w:lang w:eastAsia="he-IL"/>
        </w:rPr>
        <w:t xml:space="preserve"> </w:t>
      </w:r>
      <w:bookmarkEnd w:id="161"/>
    </w:p>
    <w:p w14:paraId="63C22DAA" w14:textId="77777777" w:rsidR="005F6303" w:rsidRDefault="005F6303" w:rsidP="005F6303">
      <w:pPr>
        <w:pStyle w:val="KeepWithNext"/>
        <w:rPr>
          <w:rtl/>
          <w:lang w:eastAsia="he-IL"/>
        </w:rPr>
      </w:pPr>
    </w:p>
    <w:p w14:paraId="2B5EB54A" w14:textId="77777777" w:rsidR="005F6303" w:rsidRPr="006D22AD" w:rsidRDefault="005F6303" w:rsidP="006D22AD">
      <w:pPr>
        <w:rPr>
          <w:rtl/>
          <w:lang w:eastAsia="he-IL"/>
        </w:rPr>
      </w:pPr>
      <w:r w:rsidRPr="006D22AD">
        <w:rPr>
          <w:rFonts w:hint="cs"/>
          <w:rtl/>
          <w:lang w:eastAsia="he-IL"/>
        </w:rPr>
        <w:t>שמי דורית דניאל מאגף השיקום שמטפל בנפגעי פעולות איבה.</w:t>
      </w:r>
      <w:r w:rsidR="009511F7" w:rsidRPr="006D22AD">
        <w:rPr>
          <w:rFonts w:hint="cs"/>
          <w:rtl/>
          <w:lang w:eastAsia="he-IL"/>
        </w:rPr>
        <w:t xml:space="preserve"> </w:t>
      </w:r>
      <w:r w:rsidRPr="006D22AD">
        <w:rPr>
          <w:rFonts w:hint="cs"/>
          <w:rtl/>
          <w:lang w:eastAsia="he-IL"/>
        </w:rPr>
        <w:t>אחרי ששמעון התחיל לדבר אז אני ישר התחברתי לסיפור והבנתי במה מדובר. גם בישיבה הקודמת שהייתי, אמרתי שאני עובדת משנת 1996 ואני לא זוכרת בכל השנים שהיה מקרה של נפגע איבה שהיה זקוק לדיור ציבורי. עכשיו אני רואה את המקרה של שמעון ובאמת מדובר במ</w:t>
      </w:r>
      <w:r w:rsidR="006D22AD">
        <w:rPr>
          <w:rFonts w:hint="cs"/>
          <w:rtl/>
          <w:lang w:eastAsia="he-IL"/>
        </w:rPr>
        <w:t>ת</w:t>
      </w:r>
      <w:r w:rsidRPr="006D22AD">
        <w:rPr>
          <w:rFonts w:hint="cs"/>
          <w:rtl/>
          <w:lang w:eastAsia="he-IL"/>
        </w:rPr>
        <w:t>י מעט של אנשים שאני חושבת שאת האוכלוסייה האומללה הזאת צריך להכליל בחוק ולא לשש שנים אלא לצמית</w:t>
      </w:r>
      <w:r w:rsidR="006D22AD">
        <w:rPr>
          <w:rFonts w:hint="cs"/>
          <w:rtl/>
          <w:lang w:eastAsia="he-IL"/>
        </w:rPr>
        <w:t>ות, כי האישה הזאת שאני מטפלת בה,</w:t>
      </w:r>
      <w:r w:rsidRPr="006D22AD">
        <w:rPr>
          <w:rFonts w:hint="cs"/>
          <w:rtl/>
          <w:lang w:eastAsia="he-IL"/>
        </w:rPr>
        <w:t xml:space="preserve"> אם יורשה לי להגיד בפורום הזה, מצבה הנפשי מעורער לחלוטין ואנחנו כל הזמן מנסים למצוא פתרונות יצירתיים שהחוק לא נותן - - - </w:t>
      </w:r>
    </w:p>
    <w:p w14:paraId="6B5DAC40" w14:textId="77777777" w:rsidR="005F6303" w:rsidRPr="006D22AD" w:rsidRDefault="005F6303" w:rsidP="005F6303">
      <w:pPr>
        <w:rPr>
          <w:rtl/>
          <w:lang w:eastAsia="he-IL"/>
        </w:rPr>
      </w:pPr>
    </w:p>
    <w:p w14:paraId="03A60153" w14:textId="77777777" w:rsidR="005F6303" w:rsidRPr="006D22AD" w:rsidRDefault="005F6303" w:rsidP="005F6303">
      <w:pPr>
        <w:pStyle w:val="a4"/>
        <w:keepNext/>
      </w:pPr>
      <w:bookmarkStart w:id="162" w:name="ET_speaker_לירון_אדלר_מינקה_164"/>
      <w:r w:rsidRPr="006D22AD">
        <w:rPr>
          <w:rStyle w:val="TagStyle"/>
          <w:rtl/>
        </w:rPr>
        <w:t xml:space="preserve"> &lt;&lt; דובר &gt;&gt; </w:t>
      </w:r>
      <w:r w:rsidRPr="006D22AD">
        <w:rPr>
          <w:rtl/>
        </w:rPr>
        <w:t xml:space="preserve">לירון אדלר </w:t>
      </w:r>
      <w:proofErr w:type="spellStart"/>
      <w:r w:rsidRPr="006D22AD">
        <w:rPr>
          <w:rtl/>
        </w:rPr>
        <w:t>מינקה</w:t>
      </w:r>
      <w:proofErr w:type="spellEnd"/>
      <w:r w:rsidRPr="006D22AD">
        <w:rPr>
          <w:rtl/>
        </w:rPr>
        <w:t>:</w:t>
      </w:r>
      <w:r w:rsidRPr="006D22AD">
        <w:rPr>
          <w:rStyle w:val="TagStyle"/>
          <w:rtl/>
        </w:rPr>
        <w:t xml:space="preserve"> &lt;&lt; דובר &gt;&gt;</w:t>
      </w:r>
      <w:r w:rsidR="009511F7" w:rsidRPr="006D22AD">
        <w:rPr>
          <w:rtl/>
        </w:rPr>
        <w:t xml:space="preserve"> </w:t>
      </w:r>
      <w:bookmarkEnd w:id="162"/>
    </w:p>
    <w:p w14:paraId="128D7A30" w14:textId="77777777" w:rsidR="005F6303" w:rsidRPr="006D22AD" w:rsidRDefault="005F6303" w:rsidP="005F6303">
      <w:pPr>
        <w:pStyle w:val="KeepWithNext"/>
        <w:rPr>
          <w:rtl/>
          <w:lang w:eastAsia="he-IL"/>
        </w:rPr>
      </w:pPr>
    </w:p>
    <w:p w14:paraId="58953D48" w14:textId="77777777" w:rsidR="005F6303" w:rsidRDefault="005F6303" w:rsidP="005F6303">
      <w:pPr>
        <w:rPr>
          <w:rtl/>
          <w:lang w:eastAsia="he-IL"/>
        </w:rPr>
      </w:pPr>
      <w:r w:rsidRPr="006D22AD">
        <w:rPr>
          <w:rFonts w:hint="cs"/>
          <w:rtl/>
          <w:lang w:eastAsia="he-IL"/>
        </w:rPr>
        <w:t>אל תיכנסי יותר מידי לפירוט כי אנחנו בכל זאת - - -</w:t>
      </w:r>
      <w:r>
        <w:rPr>
          <w:rFonts w:hint="cs"/>
          <w:rtl/>
          <w:lang w:eastAsia="he-IL"/>
        </w:rPr>
        <w:t xml:space="preserve"> </w:t>
      </w:r>
    </w:p>
    <w:p w14:paraId="705CD5AF" w14:textId="77777777" w:rsidR="005F6303" w:rsidRDefault="005F6303" w:rsidP="005F6303">
      <w:pPr>
        <w:rPr>
          <w:rtl/>
          <w:lang w:eastAsia="he-IL"/>
        </w:rPr>
      </w:pPr>
    </w:p>
    <w:p w14:paraId="347E954F" w14:textId="77777777" w:rsidR="005F6303" w:rsidRDefault="005F6303" w:rsidP="005F6303">
      <w:pPr>
        <w:pStyle w:val="af9"/>
        <w:keepNext/>
        <w:rPr>
          <w:lang w:eastAsia="he-IL"/>
        </w:rPr>
      </w:pPr>
      <w:bookmarkStart w:id="163" w:name="ET_guest_שמעון_אטיאס_165"/>
      <w:r w:rsidRPr="005F6303">
        <w:rPr>
          <w:rStyle w:val="TagStyle"/>
          <w:rtl/>
        </w:rPr>
        <w:t xml:space="preserve"> &lt;&lt; אורח &gt;&gt; </w:t>
      </w:r>
      <w:r>
        <w:rPr>
          <w:rtl/>
          <w:lang w:eastAsia="he-IL"/>
        </w:rPr>
        <w:t>שמעון אטיאס:</w:t>
      </w:r>
      <w:r w:rsidRPr="005F6303">
        <w:rPr>
          <w:rStyle w:val="TagStyle"/>
          <w:rtl/>
        </w:rPr>
        <w:t xml:space="preserve"> &lt;&lt; אורח &gt;&gt;</w:t>
      </w:r>
      <w:r w:rsidR="009511F7">
        <w:rPr>
          <w:rtl/>
          <w:lang w:eastAsia="he-IL"/>
        </w:rPr>
        <w:t xml:space="preserve"> </w:t>
      </w:r>
      <w:bookmarkEnd w:id="163"/>
    </w:p>
    <w:p w14:paraId="7732BF8D" w14:textId="77777777" w:rsidR="005F6303" w:rsidRDefault="005F6303" w:rsidP="005F6303">
      <w:pPr>
        <w:pStyle w:val="KeepWithNext"/>
        <w:rPr>
          <w:rtl/>
          <w:lang w:eastAsia="he-IL"/>
        </w:rPr>
      </w:pPr>
    </w:p>
    <w:p w14:paraId="70EB8BD7" w14:textId="77777777" w:rsidR="005F6303" w:rsidRDefault="005F6303" w:rsidP="005F6303">
      <w:pPr>
        <w:rPr>
          <w:rtl/>
          <w:lang w:eastAsia="he-IL"/>
        </w:rPr>
      </w:pPr>
      <w:r>
        <w:rPr>
          <w:rFonts w:hint="cs"/>
          <w:rtl/>
          <w:lang w:eastAsia="he-IL"/>
        </w:rPr>
        <w:t xml:space="preserve">אני מרשה לה לחלוטין. אחותי על סף שיגעון. </w:t>
      </w:r>
    </w:p>
    <w:p w14:paraId="1760AE9E" w14:textId="77777777" w:rsidR="005F6303" w:rsidRDefault="005F6303" w:rsidP="005F6303">
      <w:pPr>
        <w:rPr>
          <w:rtl/>
          <w:lang w:eastAsia="he-IL"/>
        </w:rPr>
      </w:pPr>
    </w:p>
    <w:p w14:paraId="7317B272" w14:textId="77777777" w:rsidR="005F6303" w:rsidRDefault="005F6303" w:rsidP="005F6303">
      <w:pPr>
        <w:pStyle w:val="af9"/>
        <w:keepNext/>
        <w:rPr>
          <w:lang w:eastAsia="he-IL"/>
        </w:rPr>
      </w:pPr>
      <w:bookmarkStart w:id="164" w:name="ET_guest_דורית_דניאל_166"/>
      <w:r w:rsidRPr="005F6303">
        <w:rPr>
          <w:rStyle w:val="TagStyle"/>
          <w:rtl/>
        </w:rPr>
        <w:t xml:space="preserve"> &lt;&lt; אורח &gt;&gt; </w:t>
      </w:r>
      <w:r>
        <w:rPr>
          <w:rtl/>
          <w:lang w:eastAsia="he-IL"/>
        </w:rPr>
        <w:t>דורית דניאל:</w:t>
      </w:r>
      <w:r w:rsidRPr="005F6303">
        <w:rPr>
          <w:rStyle w:val="TagStyle"/>
          <w:rtl/>
        </w:rPr>
        <w:t xml:space="preserve"> &lt;&lt; אורח &gt;&gt;</w:t>
      </w:r>
      <w:r w:rsidR="009511F7">
        <w:rPr>
          <w:rtl/>
          <w:lang w:eastAsia="he-IL"/>
        </w:rPr>
        <w:t xml:space="preserve"> </w:t>
      </w:r>
      <w:bookmarkEnd w:id="164"/>
    </w:p>
    <w:p w14:paraId="6F25B174" w14:textId="77777777" w:rsidR="005F6303" w:rsidRDefault="005F6303" w:rsidP="005F6303">
      <w:pPr>
        <w:pStyle w:val="KeepWithNext"/>
        <w:rPr>
          <w:rtl/>
          <w:lang w:eastAsia="he-IL"/>
        </w:rPr>
      </w:pPr>
    </w:p>
    <w:p w14:paraId="14159AAA" w14:textId="77777777" w:rsidR="005F6303" w:rsidRDefault="005F6303" w:rsidP="005F6303">
      <w:pPr>
        <w:rPr>
          <w:rtl/>
          <w:lang w:eastAsia="he-IL"/>
        </w:rPr>
      </w:pPr>
      <w:r>
        <w:rPr>
          <w:rFonts w:hint="cs"/>
          <w:rtl/>
          <w:lang w:eastAsia="he-IL"/>
        </w:rPr>
        <w:t xml:space="preserve">אני קיבלתי את אישורו. אני לא נכנסת לפרטים. אני רק רוצה להסביר שכרגע לנפגעי פעולות איבה אין איזשהו מענה קלאסי למקרה הזה של אישה צעירה שעדיין לא מלאו לה 60 מבחינת סיעוד ועזרת הזולת, אבל </w:t>
      </w:r>
      <w:r w:rsidR="00104F38">
        <w:rPr>
          <w:rFonts w:hint="cs"/>
          <w:rtl/>
          <w:lang w:eastAsia="he-IL"/>
        </w:rPr>
        <w:t>אנחנו</w:t>
      </w:r>
      <w:r>
        <w:rPr>
          <w:rFonts w:hint="cs"/>
          <w:rtl/>
          <w:lang w:eastAsia="he-IL"/>
        </w:rPr>
        <w:t xml:space="preserve"> מנסים ליצור איזושהי חליפה אישית ולתת לה מענה ולא להשאיר אותה כך, אז גם אותו דבר לגבי הדיור. אני חושבת שעם כל החוק וההוראות והתקנות תמיד יש מקום גם למקרה הספציפי החריג שהמחוקק לא נתן עליו מענה, וטיפה רגש כי זה באמת מקרה שדורש </w:t>
      </w:r>
      <w:r w:rsidR="00840AD7">
        <w:rPr>
          <w:rFonts w:hint="cs"/>
          <w:rtl/>
          <w:lang w:eastAsia="he-IL"/>
        </w:rPr>
        <w:t xml:space="preserve">- - - </w:t>
      </w:r>
    </w:p>
    <w:p w14:paraId="1BDB3869" w14:textId="77777777" w:rsidR="00840AD7" w:rsidRDefault="00840AD7" w:rsidP="005F6303">
      <w:pPr>
        <w:rPr>
          <w:rtl/>
          <w:lang w:eastAsia="he-IL"/>
        </w:rPr>
      </w:pPr>
    </w:p>
    <w:p w14:paraId="440FE704" w14:textId="77777777" w:rsidR="00840AD7" w:rsidRDefault="00840AD7" w:rsidP="00840AD7">
      <w:pPr>
        <w:pStyle w:val="af6"/>
        <w:keepNext/>
      </w:pPr>
      <w:bookmarkStart w:id="165" w:name="ET_yor_5069_167"/>
      <w:r w:rsidRPr="00840AD7">
        <w:rPr>
          <w:rStyle w:val="TagStyle"/>
          <w:rtl/>
        </w:rPr>
        <w:t xml:space="preserve"> &lt;&lt; </w:t>
      </w:r>
      <w:proofErr w:type="spellStart"/>
      <w:r w:rsidRPr="00840AD7">
        <w:rPr>
          <w:rStyle w:val="TagStyle"/>
          <w:rtl/>
        </w:rPr>
        <w:t>יור</w:t>
      </w:r>
      <w:proofErr w:type="spellEnd"/>
      <w:r w:rsidRPr="00840AD7">
        <w:rPr>
          <w:rStyle w:val="TagStyle"/>
          <w:rtl/>
        </w:rPr>
        <w:t xml:space="preserve"> &gt;&gt; </w:t>
      </w:r>
      <w:r>
        <w:rPr>
          <w:rtl/>
        </w:rPr>
        <w:t>היו"ר יעקב אשר:</w:t>
      </w:r>
      <w:r w:rsidRPr="00840AD7">
        <w:rPr>
          <w:rStyle w:val="TagStyle"/>
          <w:rtl/>
        </w:rPr>
        <w:t xml:space="preserve"> &lt;&lt; יור &gt;&gt;</w:t>
      </w:r>
      <w:r w:rsidR="009511F7">
        <w:rPr>
          <w:rtl/>
        </w:rPr>
        <w:t xml:space="preserve"> </w:t>
      </w:r>
      <w:bookmarkEnd w:id="165"/>
    </w:p>
    <w:p w14:paraId="311E5A3F" w14:textId="77777777" w:rsidR="00840AD7" w:rsidRDefault="00840AD7" w:rsidP="00840AD7">
      <w:pPr>
        <w:pStyle w:val="KeepWithNext"/>
        <w:rPr>
          <w:rtl/>
          <w:lang w:eastAsia="he-IL"/>
        </w:rPr>
      </w:pPr>
    </w:p>
    <w:p w14:paraId="7478FBE6" w14:textId="77777777" w:rsidR="00840AD7" w:rsidRDefault="00840AD7" w:rsidP="006D22AD">
      <w:pPr>
        <w:rPr>
          <w:rtl/>
          <w:lang w:eastAsia="he-IL"/>
        </w:rPr>
      </w:pPr>
      <w:r>
        <w:rPr>
          <w:rFonts w:hint="cs"/>
          <w:rtl/>
          <w:lang w:eastAsia="he-IL"/>
        </w:rPr>
        <w:t xml:space="preserve">לי ברור לחלוטין מה צריך להיות </w:t>
      </w:r>
      <w:r w:rsidR="00E7716F">
        <w:rPr>
          <w:rFonts w:hint="cs"/>
          <w:rtl/>
          <w:lang w:eastAsia="he-IL"/>
        </w:rPr>
        <w:t>בבדיקה ש</w:t>
      </w:r>
      <w:r w:rsidR="006D22AD">
        <w:rPr>
          <w:rFonts w:hint="cs"/>
          <w:rtl/>
          <w:lang w:eastAsia="he-IL"/>
        </w:rPr>
        <w:t>ל משרד השיכון ועמידר בעניין הזה</w:t>
      </w:r>
      <w:r w:rsidR="00E7716F">
        <w:rPr>
          <w:rFonts w:hint="cs"/>
          <w:rtl/>
          <w:lang w:eastAsia="he-IL"/>
        </w:rPr>
        <w:t xml:space="preserve"> במיוחד לאור מה שקרה. הרי אף אחד לא ידע שיקרה מה שיקרה, אבל גם לאור הסיפור עצמו שנשמעים שוב דברי אמת, וודאי לאור העניין הזה זה חייב להיות חלק מהשיקול לא רק אם להפעיל את הסעיף הזה שבו זה ברור שיופעל, אלא גם להפעיל את מידת לפנים משורת הדין אם צריך. אני אעקוב אחרי המקרה הזה. לדעתי זה צריך להיפתר לא דרך בית משפט אלא באמת באיזושהי בדיקה יסודית של העניין</w:t>
      </w:r>
      <w:r w:rsidR="006D22AD">
        <w:rPr>
          <w:rFonts w:hint="cs"/>
          <w:rtl/>
          <w:lang w:eastAsia="he-IL"/>
        </w:rPr>
        <w:t>,</w:t>
      </w:r>
      <w:r w:rsidR="00E7716F">
        <w:rPr>
          <w:rFonts w:hint="cs"/>
          <w:rtl/>
          <w:lang w:eastAsia="he-IL"/>
        </w:rPr>
        <w:t xml:space="preserve"> ומה שנקרא מידת הרחמים צריכה להיכנס פה לתוך העניין, אלא אם כן יש פה, ולא במקרה הזה, חלילה נוכלות של איזה נוכל בין-לאומי, עוקף שבא לעקוף את מדינת ישראל בדירה. אם זה לא ככה וזה לא נשמע ככה, בלי קשר לטרגדיה שקרתה, זה לא נשמע ככה, אז אני מצפה. אנחנו נעקוב אחרי העניין הזה. אני גם אשוחח עם השר ואני גם ארצה לשמוע מעמידר מה עלה בגורל התיק הזה. </w:t>
      </w:r>
    </w:p>
    <w:p w14:paraId="60649EAA" w14:textId="77777777" w:rsidR="00E7716F" w:rsidRDefault="00E7716F" w:rsidP="00E7716F">
      <w:pPr>
        <w:rPr>
          <w:rtl/>
          <w:lang w:eastAsia="he-IL"/>
        </w:rPr>
      </w:pPr>
    </w:p>
    <w:p w14:paraId="0F27C032" w14:textId="77777777" w:rsidR="00E7716F" w:rsidRDefault="00E7716F" w:rsidP="00E7716F">
      <w:pPr>
        <w:pStyle w:val="a4"/>
        <w:keepNext/>
      </w:pPr>
      <w:bookmarkStart w:id="166" w:name="ET_speaker_6162_168"/>
      <w:r w:rsidRPr="00E7716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7716F">
        <w:rPr>
          <w:rStyle w:val="TagStyle"/>
          <w:rtl/>
        </w:rPr>
        <w:t xml:space="preserve"> &lt;&lt; דובר &gt;&gt;</w:t>
      </w:r>
      <w:r w:rsidR="009511F7">
        <w:rPr>
          <w:rtl/>
        </w:rPr>
        <w:t xml:space="preserve"> </w:t>
      </w:r>
      <w:bookmarkEnd w:id="166"/>
    </w:p>
    <w:p w14:paraId="0304E8E1" w14:textId="77777777" w:rsidR="00E7716F" w:rsidRDefault="00E7716F" w:rsidP="00E7716F">
      <w:pPr>
        <w:pStyle w:val="KeepWithNext"/>
        <w:rPr>
          <w:rtl/>
          <w:lang w:eastAsia="he-IL"/>
        </w:rPr>
      </w:pPr>
    </w:p>
    <w:p w14:paraId="6E66A161" w14:textId="77777777" w:rsidR="00E7716F" w:rsidRDefault="00E7716F" w:rsidP="00E7716F">
      <w:pPr>
        <w:rPr>
          <w:rtl/>
          <w:lang w:eastAsia="he-IL"/>
        </w:rPr>
      </w:pPr>
      <w:r>
        <w:rPr>
          <w:rFonts w:hint="cs"/>
          <w:rtl/>
          <w:lang w:eastAsia="he-IL"/>
        </w:rPr>
        <w:t xml:space="preserve">בלי שום כוונת זדון, צריך לוודא שאף משפחה של חטופים כרגע לא מקבלת תביעה הביתה או פינוי מהבית, כי זה לא נעים. </w:t>
      </w:r>
    </w:p>
    <w:p w14:paraId="7249F56E" w14:textId="77777777" w:rsidR="00E7716F" w:rsidRDefault="00E7716F" w:rsidP="00E7716F">
      <w:pPr>
        <w:rPr>
          <w:rtl/>
          <w:lang w:eastAsia="he-IL"/>
        </w:rPr>
      </w:pPr>
    </w:p>
    <w:p w14:paraId="1A598329" w14:textId="77777777" w:rsidR="00E7716F" w:rsidRDefault="00E7716F" w:rsidP="00E7716F">
      <w:pPr>
        <w:pStyle w:val="af9"/>
        <w:keepNext/>
        <w:rPr>
          <w:lang w:eastAsia="he-IL"/>
        </w:rPr>
      </w:pPr>
      <w:bookmarkStart w:id="167" w:name="ET_guest_רפי_פרלשטיין_169"/>
      <w:r w:rsidRPr="00E7716F">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E7716F">
        <w:rPr>
          <w:rStyle w:val="TagStyle"/>
          <w:rtl/>
        </w:rPr>
        <w:t xml:space="preserve"> &lt;&lt; אורח &gt;&gt;</w:t>
      </w:r>
      <w:r w:rsidR="009511F7">
        <w:rPr>
          <w:rtl/>
          <w:lang w:eastAsia="he-IL"/>
        </w:rPr>
        <w:t xml:space="preserve"> </w:t>
      </w:r>
      <w:bookmarkEnd w:id="167"/>
    </w:p>
    <w:p w14:paraId="77097BA8" w14:textId="77777777" w:rsidR="00E7716F" w:rsidRDefault="00E7716F" w:rsidP="00E7716F">
      <w:pPr>
        <w:pStyle w:val="KeepWithNext"/>
        <w:rPr>
          <w:rtl/>
          <w:lang w:eastAsia="he-IL"/>
        </w:rPr>
      </w:pPr>
    </w:p>
    <w:p w14:paraId="41D9CBF9" w14:textId="77777777" w:rsidR="00E7716F" w:rsidRDefault="00E7716F" w:rsidP="00E7716F">
      <w:pPr>
        <w:rPr>
          <w:rtl/>
          <w:lang w:eastAsia="he-IL"/>
        </w:rPr>
      </w:pPr>
      <w:r>
        <w:rPr>
          <w:rFonts w:hint="cs"/>
          <w:rtl/>
          <w:lang w:eastAsia="he-IL"/>
        </w:rPr>
        <w:t>אין דבר כזה.</w:t>
      </w:r>
    </w:p>
    <w:p w14:paraId="5B72F7AE" w14:textId="77777777" w:rsidR="00E7716F" w:rsidRDefault="00E7716F" w:rsidP="00E7716F">
      <w:pPr>
        <w:rPr>
          <w:rtl/>
          <w:lang w:eastAsia="he-IL"/>
        </w:rPr>
      </w:pPr>
    </w:p>
    <w:p w14:paraId="6494C173" w14:textId="77777777" w:rsidR="00E7716F" w:rsidRDefault="00E7716F" w:rsidP="00E7716F">
      <w:pPr>
        <w:pStyle w:val="a4"/>
        <w:keepNext/>
      </w:pPr>
      <w:bookmarkStart w:id="168" w:name="ET_speaker_6162_170"/>
      <w:r w:rsidRPr="00E7716F">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7716F">
        <w:rPr>
          <w:rStyle w:val="TagStyle"/>
          <w:rtl/>
        </w:rPr>
        <w:t xml:space="preserve"> &lt;&lt; דובר &gt;&gt;</w:t>
      </w:r>
      <w:r w:rsidR="009511F7">
        <w:rPr>
          <w:rtl/>
        </w:rPr>
        <w:t xml:space="preserve"> </w:t>
      </w:r>
      <w:bookmarkEnd w:id="168"/>
    </w:p>
    <w:p w14:paraId="39CE408E" w14:textId="77777777" w:rsidR="00E7716F" w:rsidRDefault="00E7716F" w:rsidP="00E7716F">
      <w:pPr>
        <w:pStyle w:val="KeepWithNext"/>
        <w:rPr>
          <w:rtl/>
          <w:lang w:eastAsia="he-IL"/>
        </w:rPr>
      </w:pPr>
    </w:p>
    <w:p w14:paraId="388F5104" w14:textId="77777777" w:rsidR="00E7716F" w:rsidRDefault="00E7716F" w:rsidP="00E7716F">
      <w:pPr>
        <w:rPr>
          <w:rtl/>
          <w:lang w:eastAsia="he-IL"/>
        </w:rPr>
      </w:pPr>
      <w:r>
        <w:rPr>
          <w:rFonts w:hint="cs"/>
          <w:rtl/>
          <w:lang w:eastAsia="he-IL"/>
        </w:rPr>
        <w:t>באמת תוודא ש</w:t>
      </w:r>
      <w:r w:rsidR="00ED3B91">
        <w:rPr>
          <w:rFonts w:hint="cs"/>
          <w:rtl/>
          <w:lang w:eastAsia="he-IL"/>
        </w:rPr>
        <w:t>זה לא נופל בין הכיסאות איפשהו.</w:t>
      </w:r>
    </w:p>
    <w:p w14:paraId="6D23E097" w14:textId="77777777" w:rsidR="00ED3B91" w:rsidRDefault="00ED3B91" w:rsidP="00E7716F">
      <w:pPr>
        <w:rPr>
          <w:rtl/>
          <w:lang w:eastAsia="he-IL"/>
        </w:rPr>
      </w:pPr>
    </w:p>
    <w:p w14:paraId="146BEE67" w14:textId="77777777" w:rsidR="00ED3B91" w:rsidRDefault="00ED3B91" w:rsidP="00ED3B91">
      <w:pPr>
        <w:pStyle w:val="af9"/>
        <w:keepNext/>
        <w:rPr>
          <w:lang w:eastAsia="he-IL"/>
        </w:rPr>
      </w:pPr>
      <w:bookmarkStart w:id="169" w:name="ET_guest_רפי_פרלשטיין_171"/>
      <w:r w:rsidRPr="00ED3B91">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ED3B91">
        <w:rPr>
          <w:rStyle w:val="TagStyle"/>
          <w:rtl/>
        </w:rPr>
        <w:t xml:space="preserve"> &lt;&lt; אורח &gt;&gt;</w:t>
      </w:r>
      <w:r w:rsidR="009511F7">
        <w:rPr>
          <w:rtl/>
          <w:lang w:eastAsia="he-IL"/>
        </w:rPr>
        <w:t xml:space="preserve"> </w:t>
      </w:r>
      <w:bookmarkEnd w:id="169"/>
    </w:p>
    <w:p w14:paraId="0BA5AE7A" w14:textId="77777777" w:rsidR="00ED3B91" w:rsidRDefault="00ED3B91" w:rsidP="00ED3B91">
      <w:pPr>
        <w:pStyle w:val="KeepWithNext"/>
        <w:rPr>
          <w:rtl/>
          <w:lang w:eastAsia="he-IL"/>
        </w:rPr>
      </w:pPr>
    </w:p>
    <w:p w14:paraId="6E23359D" w14:textId="77777777" w:rsidR="00ED3B91" w:rsidRDefault="00ED3B91" w:rsidP="00ED3B91">
      <w:pPr>
        <w:rPr>
          <w:rtl/>
          <w:lang w:eastAsia="he-IL"/>
        </w:rPr>
      </w:pPr>
      <w:r>
        <w:rPr>
          <w:rFonts w:hint="cs"/>
          <w:rtl/>
          <w:lang w:eastAsia="he-IL"/>
        </w:rPr>
        <w:t xml:space="preserve">אין דבר כזה. </w:t>
      </w:r>
    </w:p>
    <w:p w14:paraId="57CCCA2F" w14:textId="77777777" w:rsidR="00ED3B91" w:rsidRDefault="00ED3B91" w:rsidP="00ED3B91">
      <w:pPr>
        <w:rPr>
          <w:rtl/>
          <w:lang w:eastAsia="he-IL"/>
        </w:rPr>
      </w:pPr>
    </w:p>
    <w:p w14:paraId="66755A8B" w14:textId="77777777" w:rsidR="00ED3B91" w:rsidRDefault="00ED3B91" w:rsidP="00ED3B91">
      <w:pPr>
        <w:pStyle w:val="af9"/>
        <w:keepNext/>
        <w:rPr>
          <w:lang w:eastAsia="he-IL"/>
        </w:rPr>
      </w:pPr>
      <w:bookmarkStart w:id="170" w:name="ET_guest_שמעון_אטיאס_172"/>
      <w:r w:rsidRPr="00ED3B91">
        <w:rPr>
          <w:rStyle w:val="TagStyle"/>
          <w:rtl/>
        </w:rPr>
        <w:t xml:space="preserve"> &lt;&lt; אורח &gt;&gt; </w:t>
      </w:r>
      <w:r>
        <w:rPr>
          <w:rtl/>
          <w:lang w:eastAsia="he-IL"/>
        </w:rPr>
        <w:t>שמעון אטיאס:</w:t>
      </w:r>
      <w:r w:rsidRPr="00ED3B91">
        <w:rPr>
          <w:rStyle w:val="TagStyle"/>
          <w:rtl/>
        </w:rPr>
        <w:t xml:space="preserve"> &lt;&lt; אורח &gt;&gt;</w:t>
      </w:r>
      <w:r w:rsidR="009511F7">
        <w:rPr>
          <w:rtl/>
          <w:lang w:eastAsia="he-IL"/>
        </w:rPr>
        <w:t xml:space="preserve"> </w:t>
      </w:r>
      <w:bookmarkEnd w:id="170"/>
    </w:p>
    <w:p w14:paraId="3F1F6ECC" w14:textId="77777777" w:rsidR="00ED3B91" w:rsidRDefault="00ED3B91" w:rsidP="00ED3B91">
      <w:pPr>
        <w:pStyle w:val="KeepWithNext"/>
        <w:rPr>
          <w:rtl/>
          <w:lang w:eastAsia="he-IL"/>
        </w:rPr>
      </w:pPr>
    </w:p>
    <w:p w14:paraId="33EA5BF5" w14:textId="77777777" w:rsidR="00ED3B91" w:rsidRDefault="00ED3B91" w:rsidP="00ED3B91">
      <w:pPr>
        <w:rPr>
          <w:rtl/>
          <w:lang w:eastAsia="he-IL"/>
        </w:rPr>
      </w:pPr>
      <w:r>
        <w:rPr>
          <w:rFonts w:hint="cs"/>
          <w:rtl/>
          <w:lang w:eastAsia="he-IL"/>
        </w:rPr>
        <w:t>חצי שנה דחייה זה כבר נגמר תיכף.</w:t>
      </w:r>
    </w:p>
    <w:p w14:paraId="40D6834C" w14:textId="77777777" w:rsidR="00ED3B91" w:rsidRDefault="00ED3B91" w:rsidP="00ED3B91">
      <w:pPr>
        <w:rPr>
          <w:rtl/>
          <w:lang w:eastAsia="he-IL"/>
        </w:rPr>
      </w:pPr>
    </w:p>
    <w:p w14:paraId="0077C46B" w14:textId="77777777" w:rsidR="00ED3B91" w:rsidRDefault="00ED3B91" w:rsidP="00ED3B91">
      <w:pPr>
        <w:pStyle w:val="af9"/>
        <w:keepNext/>
        <w:rPr>
          <w:lang w:eastAsia="he-IL"/>
        </w:rPr>
      </w:pPr>
      <w:bookmarkStart w:id="171" w:name="ET_guest_רפי_פרלשטיין_173"/>
      <w:r w:rsidRPr="00ED3B91">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ED3B91">
        <w:rPr>
          <w:rStyle w:val="TagStyle"/>
          <w:rtl/>
        </w:rPr>
        <w:t xml:space="preserve"> &lt;&lt; אורח &gt;&gt;</w:t>
      </w:r>
      <w:r w:rsidR="009511F7">
        <w:rPr>
          <w:rtl/>
          <w:lang w:eastAsia="he-IL"/>
        </w:rPr>
        <w:t xml:space="preserve"> </w:t>
      </w:r>
      <w:bookmarkEnd w:id="171"/>
    </w:p>
    <w:p w14:paraId="0DB6ED21" w14:textId="77777777" w:rsidR="00ED3B91" w:rsidRDefault="00ED3B91" w:rsidP="00ED3B91">
      <w:pPr>
        <w:pStyle w:val="KeepWithNext"/>
        <w:rPr>
          <w:rtl/>
          <w:lang w:eastAsia="he-IL"/>
        </w:rPr>
      </w:pPr>
    </w:p>
    <w:p w14:paraId="3DB3BD91" w14:textId="77777777" w:rsidR="00ED3B91" w:rsidRDefault="00ED3B91" w:rsidP="00ED3B91">
      <w:pPr>
        <w:rPr>
          <w:rtl/>
          <w:lang w:eastAsia="he-IL"/>
        </w:rPr>
      </w:pPr>
      <w:r>
        <w:rPr>
          <w:rFonts w:hint="cs"/>
          <w:rtl/>
          <w:lang w:eastAsia="he-IL"/>
        </w:rPr>
        <w:t xml:space="preserve">לא יגעו במשפחה. מתחילת המלחמה בהוראת שר הבינוי והשיכון - - - </w:t>
      </w:r>
    </w:p>
    <w:p w14:paraId="337C39F5" w14:textId="77777777" w:rsidR="00ED3B91" w:rsidRDefault="00ED3B91" w:rsidP="00ED3B91">
      <w:pPr>
        <w:rPr>
          <w:rtl/>
          <w:lang w:eastAsia="he-IL"/>
        </w:rPr>
      </w:pPr>
    </w:p>
    <w:p w14:paraId="3FC838BB" w14:textId="77777777" w:rsidR="00ED3B91" w:rsidRDefault="00ED3B91" w:rsidP="00ED3B91">
      <w:pPr>
        <w:pStyle w:val="a4"/>
        <w:keepNext/>
      </w:pPr>
      <w:bookmarkStart w:id="172" w:name="ET_speaker_6162_174"/>
      <w:r w:rsidRPr="00ED3B9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D3B91">
        <w:rPr>
          <w:rStyle w:val="TagStyle"/>
          <w:rtl/>
        </w:rPr>
        <w:t xml:space="preserve"> &lt;&lt; דובר &gt;&gt;</w:t>
      </w:r>
      <w:r w:rsidR="009511F7">
        <w:rPr>
          <w:rtl/>
        </w:rPr>
        <w:t xml:space="preserve"> </w:t>
      </w:r>
      <w:bookmarkEnd w:id="172"/>
    </w:p>
    <w:p w14:paraId="7F3537C5" w14:textId="77777777" w:rsidR="00ED3B91" w:rsidRDefault="00ED3B91" w:rsidP="00ED3B91">
      <w:pPr>
        <w:pStyle w:val="KeepWithNext"/>
        <w:rPr>
          <w:rtl/>
          <w:lang w:eastAsia="he-IL"/>
        </w:rPr>
      </w:pPr>
    </w:p>
    <w:p w14:paraId="37A9789A" w14:textId="77777777" w:rsidR="00ED3B91" w:rsidRDefault="00ED3B91" w:rsidP="00ED3B91">
      <w:pPr>
        <w:rPr>
          <w:rtl/>
          <w:lang w:eastAsia="he-IL"/>
        </w:rPr>
      </w:pPr>
      <w:r>
        <w:rPr>
          <w:rFonts w:hint="cs"/>
          <w:rtl/>
          <w:lang w:eastAsia="he-IL"/>
        </w:rPr>
        <w:t xml:space="preserve">ועד בכלל כמו שאמר היושב-ראש. </w:t>
      </w:r>
    </w:p>
    <w:p w14:paraId="7B84857B" w14:textId="77777777" w:rsidR="00ED3B91" w:rsidRDefault="00ED3B91" w:rsidP="00ED3B91">
      <w:pPr>
        <w:rPr>
          <w:rtl/>
          <w:lang w:eastAsia="he-IL"/>
        </w:rPr>
      </w:pPr>
    </w:p>
    <w:p w14:paraId="2601C236" w14:textId="77777777" w:rsidR="00ED3B91" w:rsidRDefault="00ED3B91" w:rsidP="00ED3B91">
      <w:pPr>
        <w:pStyle w:val="af9"/>
        <w:keepNext/>
        <w:rPr>
          <w:rtl/>
          <w:lang w:eastAsia="he-IL"/>
        </w:rPr>
      </w:pPr>
      <w:bookmarkStart w:id="173" w:name="ET_guest_שמעון_אטיאס_178"/>
      <w:r w:rsidRPr="00ED3B91">
        <w:rPr>
          <w:rStyle w:val="TagStyle"/>
          <w:rtl/>
        </w:rPr>
        <w:t xml:space="preserve">&lt;&lt; אורח &gt;&gt; </w:t>
      </w:r>
      <w:r>
        <w:rPr>
          <w:rtl/>
          <w:lang w:eastAsia="he-IL"/>
        </w:rPr>
        <w:t>שמעון אטיאס:</w:t>
      </w:r>
      <w:r w:rsidRPr="00ED3B91">
        <w:rPr>
          <w:rStyle w:val="TagStyle"/>
          <w:rtl/>
        </w:rPr>
        <w:t xml:space="preserve"> &lt;&lt; אורח &gt;&gt;</w:t>
      </w:r>
      <w:r w:rsidR="009511F7">
        <w:rPr>
          <w:rtl/>
          <w:lang w:eastAsia="he-IL"/>
        </w:rPr>
        <w:t xml:space="preserve"> </w:t>
      </w:r>
      <w:bookmarkEnd w:id="173"/>
    </w:p>
    <w:p w14:paraId="2C845547" w14:textId="77777777" w:rsidR="00ED3B91" w:rsidRDefault="00ED3B91" w:rsidP="00ED3B91">
      <w:pPr>
        <w:pStyle w:val="KeepWithNext"/>
        <w:rPr>
          <w:rtl/>
          <w:lang w:eastAsia="he-IL"/>
        </w:rPr>
      </w:pPr>
    </w:p>
    <w:p w14:paraId="6BC85F74" w14:textId="77777777" w:rsidR="00ED3B91" w:rsidRDefault="00ED3B91" w:rsidP="00ED3B91">
      <w:pPr>
        <w:rPr>
          <w:rtl/>
          <w:lang w:eastAsia="he-IL"/>
        </w:rPr>
      </w:pPr>
      <w:r>
        <w:rPr>
          <w:rFonts w:hint="cs"/>
          <w:rtl/>
          <w:lang w:eastAsia="he-IL"/>
        </w:rPr>
        <w:t>המזכרת היחידה שהשאירו המרוקאים של פעם, קצת זהב בשביל לשים על הילדים שלנו. אני צריך למכור אותו בשביל לממן עורך דין ולהתמודד עם עמידר שלא עבדו כמו ישרים?</w:t>
      </w:r>
    </w:p>
    <w:p w14:paraId="0102DD1B" w14:textId="77777777" w:rsidR="00ED3B91" w:rsidRDefault="00ED3B91" w:rsidP="00ED3B91">
      <w:pPr>
        <w:rPr>
          <w:rtl/>
          <w:lang w:eastAsia="he-IL"/>
        </w:rPr>
      </w:pPr>
    </w:p>
    <w:p w14:paraId="65E900F0" w14:textId="77777777" w:rsidR="00ED3B91" w:rsidRDefault="00ED3B91" w:rsidP="00ED3B91">
      <w:pPr>
        <w:pStyle w:val="af9"/>
        <w:keepNext/>
        <w:rPr>
          <w:lang w:eastAsia="he-IL"/>
        </w:rPr>
      </w:pPr>
      <w:bookmarkStart w:id="174" w:name="ET_guest_רפי_פרלשטיין_180"/>
      <w:r w:rsidRPr="00ED3B91">
        <w:rPr>
          <w:rStyle w:val="TagStyle"/>
          <w:rtl/>
        </w:rPr>
        <w:t xml:space="preserve"> &lt;&lt; אורח &gt;&gt; </w:t>
      </w:r>
      <w:r>
        <w:rPr>
          <w:rtl/>
          <w:lang w:eastAsia="he-IL"/>
        </w:rPr>
        <w:t xml:space="preserve">רפי </w:t>
      </w:r>
      <w:proofErr w:type="spellStart"/>
      <w:r>
        <w:rPr>
          <w:rtl/>
          <w:lang w:eastAsia="he-IL"/>
        </w:rPr>
        <w:t>פרלשטיין</w:t>
      </w:r>
      <w:proofErr w:type="spellEnd"/>
      <w:r>
        <w:rPr>
          <w:rtl/>
          <w:lang w:eastAsia="he-IL"/>
        </w:rPr>
        <w:t>:</w:t>
      </w:r>
      <w:r w:rsidRPr="00ED3B91">
        <w:rPr>
          <w:rStyle w:val="TagStyle"/>
          <w:rtl/>
        </w:rPr>
        <w:t xml:space="preserve"> &lt;&lt; אורח &gt;&gt;</w:t>
      </w:r>
      <w:r w:rsidR="009511F7">
        <w:rPr>
          <w:rtl/>
          <w:lang w:eastAsia="he-IL"/>
        </w:rPr>
        <w:t xml:space="preserve"> </w:t>
      </w:r>
      <w:bookmarkEnd w:id="174"/>
    </w:p>
    <w:p w14:paraId="36D5F6DE" w14:textId="77777777" w:rsidR="00ED3B91" w:rsidRDefault="00ED3B91" w:rsidP="00ED3B91">
      <w:pPr>
        <w:pStyle w:val="KeepWithNext"/>
        <w:rPr>
          <w:rtl/>
          <w:lang w:eastAsia="he-IL"/>
        </w:rPr>
      </w:pPr>
    </w:p>
    <w:p w14:paraId="496C755E" w14:textId="77777777" w:rsidR="00ED3B91" w:rsidRDefault="00ED3B91" w:rsidP="00ED3B91">
      <w:pPr>
        <w:rPr>
          <w:rtl/>
          <w:lang w:eastAsia="he-IL"/>
        </w:rPr>
      </w:pPr>
      <w:r>
        <w:rPr>
          <w:rFonts w:hint="cs"/>
          <w:rtl/>
          <w:lang w:eastAsia="he-IL"/>
        </w:rPr>
        <w:t xml:space="preserve">אני אחזור עם תשובות. </w:t>
      </w:r>
    </w:p>
    <w:p w14:paraId="60DF855E" w14:textId="77777777" w:rsidR="005F7064" w:rsidRDefault="005F7064" w:rsidP="00F6512B">
      <w:pPr>
        <w:pStyle w:val="af6"/>
        <w:keepNext/>
        <w:rPr>
          <w:rFonts w:ascii="Times New Roman" w:hAnsi="Times New Roman"/>
          <w:u w:val="none"/>
          <w:rtl/>
        </w:rPr>
      </w:pPr>
      <w:bookmarkStart w:id="175" w:name="ET_yor_5069_183"/>
    </w:p>
    <w:p w14:paraId="7A0C4867" w14:textId="77777777" w:rsidR="00F6512B" w:rsidRDefault="00F6512B" w:rsidP="00F6512B">
      <w:pPr>
        <w:pStyle w:val="af6"/>
        <w:keepNext/>
        <w:rPr>
          <w:rtl/>
        </w:rPr>
      </w:pPr>
      <w:r w:rsidRPr="00F6512B">
        <w:rPr>
          <w:rStyle w:val="TagStyle"/>
          <w:rtl/>
        </w:rPr>
        <w:t xml:space="preserve">&lt;&lt; </w:t>
      </w:r>
      <w:proofErr w:type="spellStart"/>
      <w:r w:rsidRPr="00F6512B">
        <w:rPr>
          <w:rStyle w:val="TagStyle"/>
          <w:rtl/>
        </w:rPr>
        <w:t>יור</w:t>
      </w:r>
      <w:proofErr w:type="spellEnd"/>
      <w:r w:rsidRPr="00F6512B">
        <w:rPr>
          <w:rStyle w:val="TagStyle"/>
          <w:rtl/>
        </w:rPr>
        <w:t xml:space="preserve"> &gt;&gt; </w:t>
      </w:r>
      <w:r>
        <w:rPr>
          <w:rtl/>
        </w:rPr>
        <w:t>היו"ר יעקב אשר:</w:t>
      </w:r>
      <w:r w:rsidRPr="00F6512B">
        <w:rPr>
          <w:rStyle w:val="TagStyle"/>
          <w:rtl/>
        </w:rPr>
        <w:t xml:space="preserve"> &lt;&lt; יור &gt;&gt;</w:t>
      </w:r>
      <w:r w:rsidR="009511F7">
        <w:rPr>
          <w:rtl/>
        </w:rPr>
        <w:t xml:space="preserve"> </w:t>
      </w:r>
      <w:bookmarkEnd w:id="175"/>
    </w:p>
    <w:p w14:paraId="44428EC7" w14:textId="77777777" w:rsidR="00F6512B" w:rsidRDefault="00F6512B" w:rsidP="00F6512B">
      <w:pPr>
        <w:pStyle w:val="KeepWithNext"/>
        <w:rPr>
          <w:rtl/>
        </w:rPr>
      </w:pPr>
    </w:p>
    <w:p w14:paraId="486C4FC5" w14:textId="77777777" w:rsidR="005F7064" w:rsidRDefault="005F7064" w:rsidP="00F6512B">
      <w:pPr>
        <w:rPr>
          <w:rtl/>
        </w:rPr>
      </w:pPr>
      <w:r>
        <w:rPr>
          <w:rFonts w:hint="cs"/>
          <w:rtl/>
        </w:rPr>
        <w:t xml:space="preserve">נותר לנו שני תיקונים. </w:t>
      </w:r>
    </w:p>
    <w:p w14:paraId="7E3D0C7C" w14:textId="77777777" w:rsidR="005F7064" w:rsidRDefault="005F7064" w:rsidP="00F6512B">
      <w:pPr>
        <w:rPr>
          <w:rtl/>
        </w:rPr>
      </w:pPr>
    </w:p>
    <w:p w14:paraId="0714DBAC" w14:textId="77777777" w:rsidR="005F7064" w:rsidRDefault="005F7064" w:rsidP="005F7064">
      <w:pPr>
        <w:pStyle w:val="a4"/>
        <w:keepNext/>
        <w:rPr>
          <w:rtl/>
        </w:rPr>
      </w:pPr>
      <w:bookmarkStart w:id="176" w:name="ET_speaker_לירון_אדלר_מינקה_184"/>
      <w:r w:rsidRPr="005F7064">
        <w:rPr>
          <w:rStyle w:val="TagStyle"/>
          <w:rtl/>
        </w:rPr>
        <w:t xml:space="preserve"> &lt;&lt; דובר &gt;&gt; </w:t>
      </w:r>
      <w:r>
        <w:rPr>
          <w:rtl/>
        </w:rPr>
        <w:t xml:space="preserve">לירון אדלר </w:t>
      </w:r>
      <w:proofErr w:type="spellStart"/>
      <w:r>
        <w:rPr>
          <w:rtl/>
        </w:rPr>
        <w:t>מינקה</w:t>
      </w:r>
      <w:proofErr w:type="spellEnd"/>
      <w:r>
        <w:rPr>
          <w:rtl/>
        </w:rPr>
        <w:t>:</w:t>
      </w:r>
      <w:r w:rsidRPr="005F7064">
        <w:rPr>
          <w:rStyle w:val="TagStyle"/>
          <w:rtl/>
        </w:rPr>
        <w:t xml:space="preserve"> &lt;&lt; דובר &gt;&gt;</w:t>
      </w:r>
      <w:r w:rsidR="009511F7">
        <w:rPr>
          <w:rtl/>
        </w:rPr>
        <w:t xml:space="preserve"> </w:t>
      </w:r>
      <w:bookmarkEnd w:id="176"/>
    </w:p>
    <w:p w14:paraId="463C1B3E" w14:textId="77777777" w:rsidR="005F7064" w:rsidRDefault="005F7064" w:rsidP="005F7064">
      <w:pPr>
        <w:pStyle w:val="KeepWithNext"/>
        <w:rPr>
          <w:rtl/>
        </w:rPr>
      </w:pPr>
    </w:p>
    <w:p w14:paraId="0AEDF77D" w14:textId="77777777" w:rsidR="00ED3B91" w:rsidRDefault="00ED3B91" w:rsidP="005F7064">
      <w:pPr>
        <w:rPr>
          <w:rtl/>
        </w:rPr>
      </w:pPr>
      <w:r>
        <w:rPr>
          <w:rFonts w:hint="cs"/>
          <w:rtl/>
        </w:rPr>
        <w:t xml:space="preserve"> </w:t>
      </w:r>
      <w:r w:rsidR="005F7064">
        <w:rPr>
          <w:rFonts w:hint="cs"/>
          <w:rtl/>
        </w:rPr>
        <w:t xml:space="preserve">לגבי הנושא של מי שפונה או התפנה, אנחנו נכתוב </w:t>
      </w:r>
      <w:r w:rsidR="005F7064">
        <w:rPr>
          <w:rtl/>
        </w:rPr>
        <w:t>–</w:t>
      </w:r>
      <w:r w:rsidR="005F7064">
        <w:rPr>
          <w:rFonts w:hint="cs"/>
          <w:rtl/>
        </w:rPr>
        <w:t xml:space="preserve"> לעניין זה יראו במי שפונה או התפנה ממקום מגוריו כמי שהתגורר לפי ההגדרה כאן. </w:t>
      </w:r>
      <w:r w:rsidR="009A68A7">
        <w:rPr>
          <w:rFonts w:hint="cs"/>
          <w:rtl/>
        </w:rPr>
        <w:t>יש חוק שמפנה להחלטת ממשלה</w:t>
      </w:r>
      <w:r w:rsidR="00762A1F">
        <w:rPr>
          <w:rFonts w:hint="cs"/>
          <w:rtl/>
        </w:rPr>
        <w:t>.</w:t>
      </w:r>
    </w:p>
    <w:p w14:paraId="663C2158" w14:textId="77777777" w:rsidR="009A68A7" w:rsidRDefault="009A68A7" w:rsidP="005F7064">
      <w:pPr>
        <w:rPr>
          <w:rtl/>
        </w:rPr>
      </w:pPr>
    </w:p>
    <w:p w14:paraId="2BD809E2" w14:textId="77777777" w:rsidR="009A68A7" w:rsidRDefault="009A68A7" w:rsidP="009A68A7">
      <w:pPr>
        <w:pStyle w:val="af9"/>
        <w:keepNext/>
      </w:pPr>
      <w:bookmarkStart w:id="177" w:name="ET_guest_נועה_מושייף_185"/>
      <w:r w:rsidRPr="009A68A7">
        <w:rPr>
          <w:rStyle w:val="TagStyle"/>
          <w:rtl/>
        </w:rPr>
        <w:t xml:space="preserve"> &lt;&lt; אורח &gt;&gt; </w:t>
      </w:r>
      <w:r>
        <w:rPr>
          <w:rtl/>
        </w:rPr>
        <w:t xml:space="preserve">נועה </w:t>
      </w:r>
      <w:proofErr w:type="spellStart"/>
      <w:r>
        <w:rPr>
          <w:rtl/>
        </w:rPr>
        <w:t>מושייף</w:t>
      </w:r>
      <w:proofErr w:type="spellEnd"/>
      <w:r>
        <w:rPr>
          <w:rtl/>
        </w:rPr>
        <w:t>:</w:t>
      </w:r>
      <w:r w:rsidRPr="009A68A7">
        <w:rPr>
          <w:rStyle w:val="TagStyle"/>
          <w:rtl/>
        </w:rPr>
        <w:t xml:space="preserve"> &lt;&lt; אורח &gt;&gt;</w:t>
      </w:r>
      <w:r w:rsidR="009511F7">
        <w:rPr>
          <w:rtl/>
        </w:rPr>
        <w:t xml:space="preserve"> </w:t>
      </w:r>
      <w:bookmarkEnd w:id="177"/>
    </w:p>
    <w:p w14:paraId="19FFDF92" w14:textId="77777777" w:rsidR="009A68A7" w:rsidRDefault="009A68A7" w:rsidP="009A68A7">
      <w:pPr>
        <w:pStyle w:val="KeepWithNext"/>
        <w:rPr>
          <w:rtl/>
        </w:rPr>
      </w:pPr>
    </w:p>
    <w:p w14:paraId="0830ADEC" w14:textId="77777777" w:rsidR="009A68A7" w:rsidRDefault="00762A1F" w:rsidP="009A68A7">
      <w:pPr>
        <w:rPr>
          <w:rtl/>
        </w:rPr>
      </w:pPr>
      <w:r>
        <w:rPr>
          <w:rFonts w:hint="cs"/>
          <w:rtl/>
        </w:rPr>
        <w:t>יש כל מיני החלטות ממשלה, חלקן התקבלו ואז הוסיפו ותיקנו. צריך למצוא את הקונסטלציה. יש את חוק דחיית מועדים ששם יש ממש תוספת של רשימת היישובים שפונו. הרבה מאוד מהחקיקה, אני אשלח לך את זה, מפנה בעצם לתוספת הזאת, אז אפשר או להפנות לתוספת או להוסיף את התוספת להצעה הזו ספציפית</w:t>
      </w:r>
      <w:r w:rsidR="00417C55">
        <w:rPr>
          <w:rFonts w:hint="cs"/>
          <w:rtl/>
        </w:rPr>
        <w:t>,</w:t>
      </w:r>
      <w:r>
        <w:rPr>
          <w:rFonts w:hint="cs"/>
          <w:rtl/>
        </w:rPr>
        <w:t xml:space="preserve"> כי התוספת תמשיך לחול גם אחרי שהוראת השעה הזו תפוג. אני בדיוק מדברת על זה עם חבר'ה אצלנו שמטפלים בזה. אני לא בטוחה שזה מספיק מדויק. </w:t>
      </w:r>
    </w:p>
    <w:p w14:paraId="4E8CEDF5" w14:textId="77777777" w:rsidR="00762A1F" w:rsidRDefault="00762A1F" w:rsidP="009A68A7">
      <w:pPr>
        <w:rPr>
          <w:rtl/>
        </w:rPr>
      </w:pPr>
    </w:p>
    <w:p w14:paraId="0F91A4D3" w14:textId="77777777" w:rsidR="00762A1F" w:rsidRDefault="00762A1F" w:rsidP="00762A1F">
      <w:pPr>
        <w:pStyle w:val="a4"/>
        <w:keepNext/>
      </w:pPr>
      <w:bookmarkStart w:id="178" w:name="ET_speaker_לירון_אדלר_מינקה_186"/>
      <w:r w:rsidRPr="00762A1F">
        <w:rPr>
          <w:rStyle w:val="TagStyle"/>
          <w:rtl/>
        </w:rPr>
        <w:t xml:space="preserve"> &lt;&lt; דובר &gt;&gt; </w:t>
      </w:r>
      <w:r>
        <w:rPr>
          <w:rtl/>
        </w:rPr>
        <w:t xml:space="preserve">לירון אדלר </w:t>
      </w:r>
      <w:proofErr w:type="spellStart"/>
      <w:r>
        <w:rPr>
          <w:rtl/>
        </w:rPr>
        <w:t>מינקה</w:t>
      </w:r>
      <w:proofErr w:type="spellEnd"/>
      <w:r>
        <w:rPr>
          <w:rtl/>
        </w:rPr>
        <w:t>:</w:t>
      </w:r>
      <w:r w:rsidRPr="00762A1F">
        <w:rPr>
          <w:rStyle w:val="TagStyle"/>
          <w:rtl/>
        </w:rPr>
        <w:t xml:space="preserve"> &lt;&lt; דובר &gt;&gt;</w:t>
      </w:r>
      <w:r w:rsidR="009511F7">
        <w:rPr>
          <w:rtl/>
        </w:rPr>
        <w:t xml:space="preserve"> </w:t>
      </w:r>
      <w:bookmarkEnd w:id="178"/>
    </w:p>
    <w:p w14:paraId="616CFDCE" w14:textId="77777777" w:rsidR="00762A1F" w:rsidRDefault="00762A1F" w:rsidP="00762A1F">
      <w:pPr>
        <w:pStyle w:val="KeepWithNext"/>
        <w:rPr>
          <w:rtl/>
          <w:lang w:eastAsia="he-IL"/>
        </w:rPr>
      </w:pPr>
    </w:p>
    <w:p w14:paraId="2D51A8CB" w14:textId="77777777" w:rsidR="00762A1F" w:rsidRDefault="00762A1F" w:rsidP="00762A1F">
      <w:pPr>
        <w:rPr>
          <w:rtl/>
          <w:lang w:eastAsia="he-IL"/>
        </w:rPr>
      </w:pPr>
      <w:r>
        <w:rPr>
          <w:rFonts w:hint="cs"/>
          <w:rtl/>
          <w:lang w:eastAsia="he-IL"/>
        </w:rPr>
        <w:t>התוספת היא בהתאם להחלטת הממשלה?</w:t>
      </w:r>
    </w:p>
    <w:p w14:paraId="30C54F3C" w14:textId="77777777" w:rsidR="00762A1F" w:rsidRDefault="00762A1F" w:rsidP="00762A1F">
      <w:pPr>
        <w:rPr>
          <w:rtl/>
          <w:lang w:eastAsia="he-IL"/>
        </w:rPr>
      </w:pPr>
    </w:p>
    <w:p w14:paraId="1C7D8252" w14:textId="77777777" w:rsidR="00762A1F" w:rsidRDefault="00762A1F" w:rsidP="00762A1F">
      <w:pPr>
        <w:pStyle w:val="af9"/>
        <w:keepNext/>
        <w:rPr>
          <w:lang w:eastAsia="he-IL"/>
        </w:rPr>
      </w:pPr>
      <w:bookmarkStart w:id="179" w:name="ET_guest_נועה_מושייף_187"/>
      <w:r w:rsidRPr="00762A1F">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762A1F">
        <w:rPr>
          <w:rStyle w:val="TagStyle"/>
          <w:rtl/>
        </w:rPr>
        <w:t xml:space="preserve"> &lt;&lt; אורח &gt;&gt;</w:t>
      </w:r>
      <w:r w:rsidR="009511F7">
        <w:rPr>
          <w:rtl/>
          <w:lang w:eastAsia="he-IL"/>
        </w:rPr>
        <w:t xml:space="preserve"> </w:t>
      </w:r>
      <w:bookmarkEnd w:id="179"/>
    </w:p>
    <w:p w14:paraId="15FD4F3F" w14:textId="77777777" w:rsidR="00762A1F" w:rsidRDefault="00762A1F" w:rsidP="00762A1F">
      <w:pPr>
        <w:pStyle w:val="KeepWithNext"/>
        <w:rPr>
          <w:rtl/>
          <w:lang w:eastAsia="he-IL"/>
        </w:rPr>
      </w:pPr>
    </w:p>
    <w:p w14:paraId="31D5D3FE" w14:textId="77777777" w:rsidR="00762A1F" w:rsidRDefault="00762A1F" w:rsidP="00762A1F">
      <w:pPr>
        <w:rPr>
          <w:rtl/>
          <w:lang w:eastAsia="he-IL"/>
        </w:rPr>
      </w:pPr>
      <w:r>
        <w:rPr>
          <w:rFonts w:hint="cs"/>
          <w:rtl/>
          <w:lang w:eastAsia="he-IL"/>
        </w:rPr>
        <w:t xml:space="preserve">לכל מיני החלטות ממשלה. אני מעבירה לך את זה. </w:t>
      </w:r>
    </w:p>
    <w:p w14:paraId="73328246" w14:textId="77777777" w:rsidR="00762A1F" w:rsidRDefault="00762A1F" w:rsidP="00762A1F">
      <w:pPr>
        <w:rPr>
          <w:rtl/>
          <w:lang w:eastAsia="he-IL"/>
        </w:rPr>
      </w:pPr>
    </w:p>
    <w:p w14:paraId="73BCB0D0" w14:textId="77777777" w:rsidR="00762A1F" w:rsidRDefault="00762A1F" w:rsidP="00762A1F">
      <w:pPr>
        <w:pStyle w:val="af6"/>
        <w:keepNext/>
      </w:pPr>
      <w:bookmarkStart w:id="180" w:name="ET_yor_5069_188"/>
      <w:r w:rsidRPr="00762A1F">
        <w:rPr>
          <w:rStyle w:val="TagStyle"/>
          <w:rtl/>
        </w:rPr>
        <w:t xml:space="preserve"> &lt;&lt; </w:t>
      </w:r>
      <w:proofErr w:type="spellStart"/>
      <w:r w:rsidRPr="00762A1F">
        <w:rPr>
          <w:rStyle w:val="TagStyle"/>
          <w:rtl/>
        </w:rPr>
        <w:t>יור</w:t>
      </w:r>
      <w:proofErr w:type="spellEnd"/>
      <w:r w:rsidRPr="00762A1F">
        <w:rPr>
          <w:rStyle w:val="TagStyle"/>
          <w:rtl/>
        </w:rPr>
        <w:t xml:space="preserve"> &gt;&gt; </w:t>
      </w:r>
      <w:r>
        <w:rPr>
          <w:rtl/>
        </w:rPr>
        <w:t>היו"ר יעקב אשר:</w:t>
      </w:r>
      <w:r w:rsidRPr="00762A1F">
        <w:rPr>
          <w:rStyle w:val="TagStyle"/>
          <w:rtl/>
        </w:rPr>
        <w:t xml:space="preserve"> &lt;&lt; יור &gt;&gt;</w:t>
      </w:r>
      <w:r w:rsidR="009511F7">
        <w:rPr>
          <w:rtl/>
        </w:rPr>
        <w:t xml:space="preserve"> </w:t>
      </w:r>
      <w:bookmarkEnd w:id="180"/>
    </w:p>
    <w:p w14:paraId="28D7FF4B" w14:textId="77777777" w:rsidR="00762A1F" w:rsidRDefault="00762A1F" w:rsidP="00762A1F">
      <w:pPr>
        <w:pStyle w:val="KeepWithNext"/>
        <w:rPr>
          <w:rtl/>
          <w:lang w:eastAsia="he-IL"/>
        </w:rPr>
      </w:pPr>
    </w:p>
    <w:p w14:paraId="0169B119" w14:textId="77777777" w:rsidR="00762A1F" w:rsidRPr="00417C55" w:rsidRDefault="009135D4" w:rsidP="00E46BA1">
      <w:pPr>
        <w:rPr>
          <w:rtl/>
          <w:lang w:eastAsia="he-IL"/>
        </w:rPr>
      </w:pPr>
      <w:r w:rsidRPr="00417C55">
        <w:rPr>
          <w:rFonts w:hint="cs"/>
          <w:rtl/>
          <w:lang w:eastAsia="he-IL"/>
        </w:rPr>
        <w:t>אנחנו נצא לעשר דקות הפסקה. אני רוצה שתמצאו נוסח לגבי העניין הזה של ההצעה שלנו פה של שלוש שנים או כמו ההצעה שהיא הציעה, שיהיה מטעמים מיוחדים שיפורסמו, משהו מהסוג הזה. אנ</w:t>
      </w:r>
      <w:r w:rsidR="00E46BA1" w:rsidRPr="00417C55">
        <w:rPr>
          <w:rFonts w:hint="cs"/>
          <w:rtl/>
          <w:lang w:eastAsia="he-IL"/>
        </w:rPr>
        <w:t xml:space="preserve">י לא רוצה שיהיה מצב שהסיפור הזה, </w:t>
      </w:r>
      <w:r w:rsidRPr="00417C55">
        <w:rPr>
          <w:rFonts w:hint="cs"/>
          <w:rtl/>
          <w:lang w:eastAsia="he-IL"/>
        </w:rPr>
        <w:t>אוקיי, אנחנו נעזור לכם אבל נעביר אתכם לדירה אחרת</w:t>
      </w:r>
      <w:r w:rsidR="00E46BA1" w:rsidRPr="00417C55">
        <w:rPr>
          <w:rFonts w:hint="cs"/>
          <w:rtl/>
          <w:lang w:eastAsia="he-IL"/>
        </w:rPr>
        <w:t>.</w:t>
      </w:r>
      <w:r w:rsidRPr="00417C55">
        <w:rPr>
          <w:rFonts w:hint="cs"/>
          <w:rtl/>
          <w:lang w:eastAsia="he-IL"/>
        </w:rPr>
        <w:t xml:space="preserve"> יתחיל להיות </w:t>
      </w:r>
      <w:proofErr w:type="spellStart"/>
      <w:r w:rsidRPr="00417C55">
        <w:rPr>
          <w:rFonts w:hint="cs"/>
          <w:rtl/>
          <w:lang w:eastAsia="he-IL"/>
        </w:rPr>
        <w:t>הקאץ</w:t>
      </w:r>
      <w:proofErr w:type="spellEnd"/>
      <w:r w:rsidRPr="00417C55">
        <w:rPr>
          <w:rFonts w:hint="cs"/>
          <w:rtl/>
          <w:lang w:eastAsia="he-IL"/>
        </w:rPr>
        <w:t>' של המשא ומתן. זה טבע הדברים. בפני עיוור לא תיתן מכשול. לא צריך לתת לפקידים שעבודתם ל</w:t>
      </w:r>
      <w:r w:rsidR="00E46BA1" w:rsidRPr="00417C55">
        <w:rPr>
          <w:rFonts w:hint="cs"/>
          <w:rtl/>
          <w:lang w:eastAsia="he-IL"/>
        </w:rPr>
        <w:t>פעמים נשחקת והם משתמשים בדברים.</w:t>
      </w:r>
      <w:r w:rsidRPr="00417C55">
        <w:rPr>
          <w:rFonts w:hint="cs"/>
          <w:rtl/>
          <w:lang w:eastAsia="he-IL"/>
        </w:rPr>
        <w:t xml:space="preserve"> אני ככה חושב. אנחנו מדברים על משהו של שש שנים, אז אני מתייחס לזה. </w:t>
      </w:r>
    </w:p>
    <w:p w14:paraId="4EBBBF2F" w14:textId="77777777" w:rsidR="00E46BA1" w:rsidRPr="00417C55" w:rsidRDefault="00E46BA1" w:rsidP="00E46BA1">
      <w:pPr>
        <w:rPr>
          <w:rtl/>
          <w:lang w:eastAsia="he-IL"/>
        </w:rPr>
      </w:pPr>
    </w:p>
    <w:p w14:paraId="13A24346" w14:textId="77777777" w:rsidR="00E46BA1" w:rsidRPr="00417C55" w:rsidRDefault="00E46BA1" w:rsidP="00E46BA1">
      <w:pPr>
        <w:pStyle w:val="af9"/>
        <w:keepNext/>
        <w:rPr>
          <w:rtl/>
          <w:lang w:eastAsia="he-IL"/>
        </w:rPr>
      </w:pPr>
      <w:bookmarkStart w:id="181" w:name="ET_guest_שמעון_אטיאס_189"/>
      <w:r w:rsidRPr="00417C55">
        <w:rPr>
          <w:rStyle w:val="TagStyle"/>
          <w:color w:val="auto"/>
          <w:rtl/>
        </w:rPr>
        <w:t xml:space="preserve"> &lt;&lt; אורח &gt;&gt; </w:t>
      </w:r>
      <w:r w:rsidRPr="00417C55">
        <w:rPr>
          <w:rtl/>
          <w:lang w:eastAsia="he-IL"/>
        </w:rPr>
        <w:t>שמעון אטיאס:</w:t>
      </w:r>
      <w:r w:rsidRPr="00417C55">
        <w:rPr>
          <w:rStyle w:val="TagStyle"/>
          <w:color w:val="auto"/>
          <w:rtl/>
        </w:rPr>
        <w:t xml:space="preserve"> &lt;&lt; אורח &gt;&gt;</w:t>
      </w:r>
      <w:r w:rsidR="009511F7" w:rsidRPr="00417C55">
        <w:rPr>
          <w:rtl/>
          <w:lang w:eastAsia="he-IL"/>
        </w:rPr>
        <w:t xml:space="preserve"> </w:t>
      </w:r>
      <w:bookmarkEnd w:id="181"/>
    </w:p>
    <w:p w14:paraId="52FB8129" w14:textId="77777777" w:rsidR="00E46BA1" w:rsidRPr="00417C55" w:rsidRDefault="00E46BA1" w:rsidP="00E46BA1">
      <w:pPr>
        <w:pStyle w:val="KeepWithNext"/>
        <w:rPr>
          <w:rtl/>
          <w:lang w:eastAsia="he-IL"/>
        </w:rPr>
      </w:pPr>
    </w:p>
    <w:p w14:paraId="1596EC98" w14:textId="77777777" w:rsidR="00E46BA1" w:rsidRPr="00417C55" w:rsidRDefault="00E46BA1" w:rsidP="003A77ED">
      <w:pPr>
        <w:rPr>
          <w:rtl/>
          <w:lang w:eastAsia="he-IL"/>
        </w:rPr>
      </w:pPr>
      <w:r w:rsidRPr="00417C55">
        <w:rPr>
          <w:rFonts w:hint="cs"/>
          <w:rtl/>
          <w:lang w:eastAsia="he-IL"/>
        </w:rPr>
        <w:t>אם יורשה לי משפט בעניין הזה של מה שאתה מדבר. כשאנחנו היינו בדיון בבית משפט, מאחר ובאמת אנחנו השגנו את הבית והדירה היא דירה חדשה מקבלן, אז עמידר, אני בכוונה אומר את זה</w:t>
      </w:r>
      <w:r w:rsidR="003A77ED" w:rsidRPr="00417C55">
        <w:rPr>
          <w:rFonts w:hint="cs"/>
          <w:rtl/>
          <w:lang w:eastAsia="he-IL"/>
        </w:rPr>
        <w:t xml:space="preserve"> כי אני יודע למה אני אומר את זה,</w:t>
      </w:r>
      <w:r w:rsidRPr="00417C55">
        <w:rPr>
          <w:rFonts w:hint="cs"/>
          <w:rtl/>
          <w:lang w:eastAsia="he-IL"/>
        </w:rPr>
        <w:t xml:space="preserve"> רצה לרכב על זה כמה שיותר ולחטוף את זה כמה שיותר מהר, ואז התובע אומר לשופט, אולי אנחנו נעביר אותה בית אחר. למה להעביר אותה בית אחר? היא רוצה להישאר בשורשים של אימא שלה, בדברים של אימא שלה. </w:t>
      </w:r>
    </w:p>
    <w:p w14:paraId="59FF4FDE" w14:textId="77777777" w:rsidR="00BF60FE" w:rsidRPr="00417C55" w:rsidRDefault="00BF60FE" w:rsidP="00E46BA1">
      <w:pPr>
        <w:rPr>
          <w:rtl/>
          <w:lang w:eastAsia="he-IL"/>
        </w:rPr>
      </w:pPr>
    </w:p>
    <w:p w14:paraId="32A7F0E2" w14:textId="77777777" w:rsidR="00BF60FE" w:rsidRPr="00417C55" w:rsidRDefault="00BF60FE" w:rsidP="00BF60FE">
      <w:pPr>
        <w:pStyle w:val="af6"/>
        <w:keepNext/>
        <w:rPr>
          <w:rtl/>
        </w:rPr>
      </w:pPr>
      <w:bookmarkStart w:id="182" w:name="ET_yor_5069_190"/>
      <w:r w:rsidRPr="00417C55">
        <w:rPr>
          <w:rStyle w:val="TagStyle"/>
          <w:color w:val="auto"/>
          <w:rtl/>
        </w:rPr>
        <w:t xml:space="preserve"> &lt;&lt; </w:t>
      </w:r>
      <w:proofErr w:type="spellStart"/>
      <w:r w:rsidRPr="00417C55">
        <w:rPr>
          <w:rStyle w:val="TagStyle"/>
          <w:color w:val="auto"/>
          <w:rtl/>
        </w:rPr>
        <w:t>יור</w:t>
      </w:r>
      <w:proofErr w:type="spellEnd"/>
      <w:r w:rsidRPr="00417C55">
        <w:rPr>
          <w:rStyle w:val="TagStyle"/>
          <w:color w:val="auto"/>
          <w:rtl/>
        </w:rPr>
        <w:t xml:space="preserve"> &gt;&gt; </w:t>
      </w:r>
      <w:r w:rsidRPr="00417C55">
        <w:rPr>
          <w:rtl/>
        </w:rPr>
        <w:t>היו"ר יעקב אשר:</w:t>
      </w:r>
      <w:r w:rsidRPr="00417C55">
        <w:rPr>
          <w:rStyle w:val="TagStyle"/>
          <w:color w:val="auto"/>
          <w:rtl/>
        </w:rPr>
        <w:t xml:space="preserve"> &lt;&lt; יור &gt;&gt;</w:t>
      </w:r>
      <w:r w:rsidR="009511F7" w:rsidRPr="00417C55">
        <w:rPr>
          <w:rtl/>
        </w:rPr>
        <w:t xml:space="preserve"> </w:t>
      </w:r>
      <w:bookmarkEnd w:id="182"/>
    </w:p>
    <w:p w14:paraId="6FD0E3E4" w14:textId="77777777" w:rsidR="00BF60FE" w:rsidRPr="00417C55" w:rsidRDefault="00BF60FE" w:rsidP="00BF60FE">
      <w:pPr>
        <w:pStyle w:val="KeepWithNext"/>
        <w:rPr>
          <w:rtl/>
          <w:lang w:eastAsia="he-IL"/>
        </w:rPr>
      </w:pPr>
    </w:p>
    <w:p w14:paraId="3BC3A135" w14:textId="77777777" w:rsidR="00BF60FE" w:rsidRPr="00417C55" w:rsidRDefault="00BF60FE" w:rsidP="00BF60FE">
      <w:pPr>
        <w:rPr>
          <w:rtl/>
          <w:lang w:eastAsia="he-IL"/>
        </w:rPr>
      </w:pPr>
      <w:r w:rsidRPr="00417C55">
        <w:rPr>
          <w:rFonts w:hint="cs"/>
          <w:rtl/>
          <w:lang w:eastAsia="he-IL"/>
        </w:rPr>
        <w:t>זה רק מחזק את מה שאני אומר.</w:t>
      </w:r>
    </w:p>
    <w:p w14:paraId="5B0C4000" w14:textId="77777777" w:rsidR="00BF60FE" w:rsidRPr="00417C55" w:rsidRDefault="00BF60FE" w:rsidP="00BF60FE">
      <w:pPr>
        <w:rPr>
          <w:rtl/>
          <w:lang w:eastAsia="he-IL"/>
        </w:rPr>
      </w:pPr>
    </w:p>
    <w:p w14:paraId="0000205D" w14:textId="77777777" w:rsidR="00BF60FE" w:rsidRPr="00417C55" w:rsidRDefault="00BF60FE" w:rsidP="00BF60FE">
      <w:pPr>
        <w:pStyle w:val="af9"/>
        <w:keepNext/>
        <w:rPr>
          <w:rtl/>
          <w:lang w:eastAsia="he-IL"/>
        </w:rPr>
      </w:pPr>
      <w:bookmarkStart w:id="183" w:name="ET_guest_שמעון_אטיאס_191"/>
      <w:r w:rsidRPr="00417C55">
        <w:rPr>
          <w:rStyle w:val="TagStyle"/>
          <w:color w:val="auto"/>
          <w:rtl/>
        </w:rPr>
        <w:t xml:space="preserve"> &lt;&lt; אורח &gt;&gt; </w:t>
      </w:r>
      <w:r w:rsidRPr="00417C55">
        <w:rPr>
          <w:rtl/>
          <w:lang w:eastAsia="he-IL"/>
        </w:rPr>
        <w:t>שמעון אטיאס:</w:t>
      </w:r>
      <w:r w:rsidRPr="00417C55">
        <w:rPr>
          <w:rStyle w:val="TagStyle"/>
          <w:color w:val="auto"/>
          <w:rtl/>
        </w:rPr>
        <w:t xml:space="preserve"> &lt;&lt; אורח &gt;&gt;</w:t>
      </w:r>
      <w:r w:rsidR="009511F7" w:rsidRPr="00417C55">
        <w:rPr>
          <w:rtl/>
          <w:lang w:eastAsia="he-IL"/>
        </w:rPr>
        <w:t xml:space="preserve"> </w:t>
      </w:r>
      <w:bookmarkEnd w:id="183"/>
    </w:p>
    <w:p w14:paraId="1FE63387" w14:textId="77777777" w:rsidR="00BF60FE" w:rsidRPr="00417C55" w:rsidRDefault="00BF60FE" w:rsidP="00BF60FE">
      <w:pPr>
        <w:pStyle w:val="KeepWithNext"/>
        <w:rPr>
          <w:rtl/>
          <w:lang w:eastAsia="he-IL"/>
        </w:rPr>
      </w:pPr>
    </w:p>
    <w:p w14:paraId="5D538E2C" w14:textId="77777777" w:rsidR="00BF60FE" w:rsidRPr="00417C55" w:rsidRDefault="00BF60FE" w:rsidP="00BF60FE">
      <w:pPr>
        <w:rPr>
          <w:rtl/>
          <w:lang w:eastAsia="he-IL"/>
        </w:rPr>
      </w:pPr>
      <w:r w:rsidRPr="00417C55">
        <w:rPr>
          <w:rFonts w:hint="cs"/>
          <w:rtl/>
          <w:lang w:eastAsia="he-IL"/>
        </w:rPr>
        <w:t>זה לא שיש לאימא שלי דירת שישה חדרים. זה רק שלושה חדרים. זה גם מתאים לאישה אחת.</w:t>
      </w:r>
    </w:p>
    <w:p w14:paraId="6982043A" w14:textId="77777777" w:rsidR="00BF60FE" w:rsidRDefault="00BF60FE" w:rsidP="00BF60FE">
      <w:pPr>
        <w:rPr>
          <w:rtl/>
          <w:lang w:eastAsia="he-IL"/>
        </w:rPr>
      </w:pPr>
    </w:p>
    <w:p w14:paraId="3BE90188" w14:textId="77777777" w:rsidR="00BF60FE" w:rsidRDefault="00BF60FE" w:rsidP="00BF60FE">
      <w:pPr>
        <w:pStyle w:val="af6"/>
        <w:keepNext/>
        <w:rPr>
          <w:rtl/>
        </w:rPr>
      </w:pPr>
      <w:bookmarkStart w:id="184" w:name="ET_yor_5069_192"/>
      <w:r w:rsidRPr="00BF60FE">
        <w:rPr>
          <w:rStyle w:val="TagStyle"/>
          <w:rtl/>
        </w:rPr>
        <w:t xml:space="preserve"> &lt;&lt; </w:t>
      </w:r>
      <w:proofErr w:type="spellStart"/>
      <w:r w:rsidRPr="00BF60FE">
        <w:rPr>
          <w:rStyle w:val="TagStyle"/>
          <w:rtl/>
        </w:rPr>
        <w:t>יור</w:t>
      </w:r>
      <w:proofErr w:type="spellEnd"/>
      <w:r w:rsidRPr="00BF60FE">
        <w:rPr>
          <w:rStyle w:val="TagStyle"/>
          <w:rtl/>
        </w:rPr>
        <w:t xml:space="preserve"> &gt;&gt; </w:t>
      </w:r>
      <w:r>
        <w:rPr>
          <w:rtl/>
        </w:rPr>
        <w:t>היו"ר יעקב אשר:</w:t>
      </w:r>
      <w:r w:rsidRPr="00BF60FE">
        <w:rPr>
          <w:rStyle w:val="TagStyle"/>
          <w:rtl/>
        </w:rPr>
        <w:t xml:space="preserve"> &lt;&lt; יור &gt;&gt;</w:t>
      </w:r>
      <w:r w:rsidR="009511F7">
        <w:rPr>
          <w:rtl/>
        </w:rPr>
        <w:t xml:space="preserve"> </w:t>
      </w:r>
      <w:bookmarkEnd w:id="184"/>
    </w:p>
    <w:p w14:paraId="74EC9DC9" w14:textId="77777777" w:rsidR="00BF60FE" w:rsidRDefault="00BF60FE" w:rsidP="00BF60FE">
      <w:pPr>
        <w:pStyle w:val="KeepWithNext"/>
        <w:rPr>
          <w:rtl/>
          <w:lang w:eastAsia="he-IL"/>
        </w:rPr>
      </w:pPr>
    </w:p>
    <w:p w14:paraId="346E30FD" w14:textId="77777777" w:rsidR="009135D4" w:rsidRDefault="00BF60FE" w:rsidP="007F2B28">
      <w:pPr>
        <w:rPr>
          <w:rtl/>
          <w:lang w:eastAsia="he-IL"/>
        </w:rPr>
      </w:pPr>
      <w:r>
        <w:rPr>
          <w:rFonts w:hint="cs"/>
          <w:rtl/>
          <w:lang w:eastAsia="he-IL"/>
        </w:rPr>
        <w:t>שמעון, תודה.</w:t>
      </w:r>
      <w:r w:rsidR="007F2B28">
        <w:rPr>
          <w:rFonts w:hint="cs"/>
          <w:rtl/>
          <w:lang w:eastAsia="he-IL"/>
        </w:rPr>
        <w:t xml:space="preserve"> זה רק מחזק את התחושה שלי בעניין הזה. אני הייתי מציע, תנסחו את הסעיף השני. את הסעיף הזה, זה יהיה הנוסח של הוועדה. על זה</w:t>
      </w:r>
      <w:r w:rsidR="009511F7">
        <w:rPr>
          <w:rFonts w:hint="cs"/>
          <w:rtl/>
          <w:lang w:eastAsia="he-IL"/>
        </w:rPr>
        <w:t xml:space="preserve"> </w:t>
      </w:r>
      <w:r w:rsidR="007F2B28">
        <w:rPr>
          <w:rFonts w:hint="cs"/>
          <w:rtl/>
          <w:lang w:eastAsia="he-IL"/>
        </w:rPr>
        <w:t xml:space="preserve">אנחנו נצביע. </w:t>
      </w:r>
    </w:p>
    <w:p w14:paraId="025A3540" w14:textId="77777777" w:rsidR="007F2B28" w:rsidRDefault="007F2B28" w:rsidP="007F2B28">
      <w:pPr>
        <w:rPr>
          <w:rtl/>
          <w:lang w:eastAsia="he-IL"/>
        </w:rPr>
      </w:pPr>
    </w:p>
    <w:p w14:paraId="59B99BD6" w14:textId="77777777" w:rsidR="007F2B28" w:rsidRDefault="007F2B28" w:rsidP="007F2B28">
      <w:pPr>
        <w:pStyle w:val="a4"/>
        <w:keepNext/>
      </w:pPr>
      <w:bookmarkStart w:id="185" w:name="ET_speaker_6162_193"/>
      <w:r w:rsidRPr="007F2B2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F2B28">
        <w:rPr>
          <w:rStyle w:val="TagStyle"/>
          <w:rtl/>
        </w:rPr>
        <w:t xml:space="preserve"> &lt;&lt; דובר &gt;&gt;</w:t>
      </w:r>
      <w:r w:rsidR="009511F7">
        <w:rPr>
          <w:rtl/>
        </w:rPr>
        <w:t xml:space="preserve"> </w:t>
      </w:r>
      <w:bookmarkEnd w:id="185"/>
    </w:p>
    <w:p w14:paraId="409C3471" w14:textId="77777777" w:rsidR="007F2B28" w:rsidRDefault="007F2B28" w:rsidP="007F2B28">
      <w:pPr>
        <w:pStyle w:val="KeepWithNext"/>
        <w:rPr>
          <w:rtl/>
          <w:lang w:eastAsia="he-IL"/>
        </w:rPr>
      </w:pPr>
    </w:p>
    <w:p w14:paraId="43949969" w14:textId="77777777" w:rsidR="007F2B28" w:rsidRDefault="007F2B28" w:rsidP="007F2B28">
      <w:pPr>
        <w:rPr>
          <w:rtl/>
          <w:lang w:eastAsia="he-IL"/>
        </w:rPr>
      </w:pPr>
      <w:r>
        <w:rPr>
          <w:rFonts w:hint="cs"/>
          <w:rtl/>
          <w:lang w:eastAsia="he-IL"/>
        </w:rPr>
        <w:t>על איזה סעיף אתה מדבר?</w:t>
      </w:r>
    </w:p>
    <w:p w14:paraId="36CE1A20" w14:textId="77777777" w:rsidR="007F2B28" w:rsidRDefault="007F2B28" w:rsidP="007F2B28">
      <w:pPr>
        <w:rPr>
          <w:rtl/>
          <w:lang w:eastAsia="he-IL"/>
        </w:rPr>
      </w:pPr>
    </w:p>
    <w:p w14:paraId="1BCD1452" w14:textId="77777777" w:rsidR="007F2B28" w:rsidRDefault="007F2B28" w:rsidP="007F2B28">
      <w:pPr>
        <w:pStyle w:val="a4"/>
        <w:keepNext/>
        <w:rPr>
          <w:rtl/>
        </w:rPr>
      </w:pPr>
      <w:bookmarkStart w:id="186" w:name="ET_speaker_לירון_אדלר_מינקה_195"/>
      <w:r w:rsidRPr="007F2B28">
        <w:rPr>
          <w:rStyle w:val="TagStyle"/>
          <w:rtl/>
        </w:rPr>
        <w:t xml:space="preserve"> &lt;&lt; דובר &gt;&gt; </w:t>
      </w:r>
      <w:r>
        <w:rPr>
          <w:rtl/>
        </w:rPr>
        <w:t xml:space="preserve">לירון אדלר </w:t>
      </w:r>
      <w:proofErr w:type="spellStart"/>
      <w:r>
        <w:rPr>
          <w:rtl/>
        </w:rPr>
        <w:t>מינקה</w:t>
      </w:r>
      <w:proofErr w:type="spellEnd"/>
      <w:r>
        <w:rPr>
          <w:rtl/>
        </w:rPr>
        <w:t>:</w:t>
      </w:r>
      <w:r w:rsidRPr="007F2B28">
        <w:rPr>
          <w:rStyle w:val="TagStyle"/>
          <w:rtl/>
        </w:rPr>
        <w:t xml:space="preserve"> &lt;&lt; דובר &gt;&gt;</w:t>
      </w:r>
      <w:r w:rsidR="009511F7">
        <w:rPr>
          <w:rtl/>
        </w:rPr>
        <w:t xml:space="preserve"> </w:t>
      </w:r>
      <w:bookmarkEnd w:id="186"/>
    </w:p>
    <w:p w14:paraId="25914756" w14:textId="77777777" w:rsidR="007F2B28" w:rsidRDefault="007F2B28" w:rsidP="007F2B28">
      <w:pPr>
        <w:pStyle w:val="KeepWithNext"/>
        <w:rPr>
          <w:rtl/>
          <w:lang w:eastAsia="he-IL"/>
        </w:rPr>
      </w:pPr>
    </w:p>
    <w:p w14:paraId="516A74E6" w14:textId="77777777" w:rsidR="007F2B28" w:rsidRDefault="007F2B28" w:rsidP="007F2B28">
      <w:pPr>
        <w:rPr>
          <w:rtl/>
          <w:lang w:eastAsia="he-IL"/>
        </w:rPr>
      </w:pPr>
      <w:r>
        <w:rPr>
          <w:rFonts w:hint="cs"/>
          <w:rtl/>
          <w:lang w:eastAsia="he-IL"/>
        </w:rPr>
        <w:t xml:space="preserve">סעיף 2(א). בסוף מסומן בצהוב לגבי שאם רוצים להעביר את הדייר - - - </w:t>
      </w:r>
    </w:p>
    <w:p w14:paraId="7C138068" w14:textId="77777777" w:rsidR="007F2B28" w:rsidRDefault="007F2B28" w:rsidP="007F2B28">
      <w:pPr>
        <w:rPr>
          <w:rtl/>
          <w:lang w:eastAsia="he-IL"/>
        </w:rPr>
      </w:pPr>
    </w:p>
    <w:p w14:paraId="1332025B" w14:textId="77777777" w:rsidR="007F2B28" w:rsidRDefault="007F2B28" w:rsidP="007F2B28">
      <w:pPr>
        <w:pStyle w:val="af6"/>
        <w:keepNext/>
        <w:rPr>
          <w:rtl/>
        </w:rPr>
      </w:pPr>
      <w:bookmarkStart w:id="187" w:name="ET_yor_5069_196"/>
      <w:r w:rsidRPr="007F2B28">
        <w:rPr>
          <w:rStyle w:val="TagStyle"/>
          <w:rtl/>
        </w:rPr>
        <w:t xml:space="preserve"> &lt;&lt; </w:t>
      </w:r>
      <w:proofErr w:type="spellStart"/>
      <w:r w:rsidRPr="007F2B28">
        <w:rPr>
          <w:rStyle w:val="TagStyle"/>
          <w:rtl/>
        </w:rPr>
        <w:t>יור</w:t>
      </w:r>
      <w:proofErr w:type="spellEnd"/>
      <w:r w:rsidRPr="007F2B28">
        <w:rPr>
          <w:rStyle w:val="TagStyle"/>
          <w:rtl/>
        </w:rPr>
        <w:t xml:space="preserve"> &gt;&gt; </w:t>
      </w:r>
      <w:r>
        <w:rPr>
          <w:rtl/>
        </w:rPr>
        <w:t>היו"ר יעקב אשר:</w:t>
      </w:r>
      <w:r w:rsidRPr="007F2B28">
        <w:rPr>
          <w:rStyle w:val="TagStyle"/>
          <w:rtl/>
        </w:rPr>
        <w:t xml:space="preserve"> &lt;&lt; יור &gt;&gt;</w:t>
      </w:r>
      <w:r w:rsidR="009511F7">
        <w:rPr>
          <w:rtl/>
        </w:rPr>
        <w:t xml:space="preserve"> </w:t>
      </w:r>
      <w:bookmarkEnd w:id="187"/>
    </w:p>
    <w:p w14:paraId="0091182E" w14:textId="77777777" w:rsidR="007F2B28" w:rsidRDefault="007F2B28" w:rsidP="007F2B28">
      <w:pPr>
        <w:pStyle w:val="KeepWithNext"/>
        <w:rPr>
          <w:rtl/>
          <w:lang w:eastAsia="he-IL"/>
        </w:rPr>
      </w:pPr>
    </w:p>
    <w:p w14:paraId="59595C40" w14:textId="77777777" w:rsidR="007F2B28" w:rsidRDefault="00104F38" w:rsidP="007F2B28">
      <w:pPr>
        <w:rPr>
          <w:rtl/>
          <w:lang w:eastAsia="he-IL"/>
        </w:rPr>
      </w:pPr>
      <w:r>
        <w:rPr>
          <w:rFonts w:hint="cs"/>
          <w:rtl/>
          <w:lang w:eastAsia="he-IL"/>
        </w:rPr>
        <w:t>אנחנו</w:t>
      </w:r>
      <w:r w:rsidR="003D176A">
        <w:rPr>
          <w:rFonts w:hint="cs"/>
          <w:rtl/>
          <w:lang w:eastAsia="he-IL"/>
        </w:rPr>
        <w:t xml:space="preserve"> מאפשרים להם כמו שמותר להם בכל מקרה, להעביר את הדייר למקום אחר, אבל אמרנו, נעשה פה סייג. מאחר ומדובר כאן על משהו מאוד מיוחד, נעשה סייג שזה רק אחרי שלוש שנים, אלא אם כן נתן את הסכמתו. אם מישהו נותן הסכמה זה בסדר גמור. על זה אין לי בעיה. </w:t>
      </w:r>
    </w:p>
    <w:p w14:paraId="5434DE4A" w14:textId="77777777" w:rsidR="003D176A" w:rsidRDefault="003D176A" w:rsidP="007F2B28">
      <w:pPr>
        <w:rPr>
          <w:rtl/>
          <w:lang w:eastAsia="he-IL"/>
        </w:rPr>
      </w:pPr>
    </w:p>
    <w:p w14:paraId="0B40966D" w14:textId="77777777" w:rsidR="003D176A" w:rsidRDefault="003D176A" w:rsidP="007F2B28">
      <w:pPr>
        <w:rPr>
          <w:rtl/>
          <w:lang w:eastAsia="he-IL"/>
        </w:rPr>
      </w:pPr>
      <w:r>
        <w:rPr>
          <w:rFonts w:hint="cs"/>
          <w:rtl/>
          <w:lang w:eastAsia="he-IL"/>
        </w:rPr>
        <w:t>אנחנו נתכנס פה ב-10:30. תסיימו כי אני רוצה להצביע עכשיו.</w:t>
      </w:r>
    </w:p>
    <w:p w14:paraId="47D78965" w14:textId="77777777" w:rsidR="003D176A" w:rsidRDefault="003D176A" w:rsidP="007F2B28">
      <w:pPr>
        <w:rPr>
          <w:rtl/>
          <w:lang w:eastAsia="he-IL"/>
        </w:rPr>
      </w:pPr>
    </w:p>
    <w:p w14:paraId="32BED191" w14:textId="77777777" w:rsidR="003D176A" w:rsidRDefault="003D176A" w:rsidP="003D176A">
      <w:pPr>
        <w:pStyle w:val="a4"/>
        <w:keepNext/>
        <w:rPr>
          <w:rtl/>
        </w:rPr>
      </w:pPr>
      <w:bookmarkStart w:id="188" w:name="ET_speaker_לירון_אדלר_מינקה_197"/>
      <w:r w:rsidRPr="003D176A">
        <w:rPr>
          <w:rStyle w:val="TagStyle"/>
          <w:rtl/>
        </w:rPr>
        <w:t xml:space="preserve"> &lt;&lt; דובר &gt;&gt; </w:t>
      </w:r>
      <w:r>
        <w:rPr>
          <w:rtl/>
        </w:rPr>
        <w:t xml:space="preserve">לירון אדלר </w:t>
      </w:r>
      <w:proofErr w:type="spellStart"/>
      <w:r>
        <w:rPr>
          <w:rtl/>
        </w:rPr>
        <w:t>מינקה</w:t>
      </w:r>
      <w:proofErr w:type="spellEnd"/>
      <w:r>
        <w:rPr>
          <w:rtl/>
        </w:rPr>
        <w:t>:</w:t>
      </w:r>
      <w:r w:rsidRPr="003D176A">
        <w:rPr>
          <w:rStyle w:val="TagStyle"/>
          <w:rtl/>
        </w:rPr>
        <w:t xml:space="preserve"> &lt;&lt; דובר &gt;&gt;</w:t>
      </w:r>
      <w:r w:rsidR="009511F7">
        <w:rPr>
          <w:rtl/>
        </w:rPr>
        <w:t xml:space="preserve"> </w:t>
      </w:r>
      <w:bookmarkEnd w:id="188"/>
    </w:p>
    <w:p w14:paraId="5D7A7467" w14:textId="77777777" w:rsidR="003D176A" w:rsidRDefault="003D176A" w:rsidP="003D176A">
      <w:pPr>
        <w:pStyle w:val="KeepWithNext"/>
        <w:rPr>
          <w:rtl/>
          <w:lang w:eastAsia="he-IL"/>
        </w:rPr>
      </w:pPr>
    </w:p>
    <w:p w14:paraId="3DD06D42" w14:textId="77777777" w:rsidR="003D176A" w:rsidRDefault="003D176A" w:rsidP="003D176A">
      <w:pPr>
        <w:rPr>
          <w:rtl/>
          <w:lang w:eastAsia="he-IL"/>
        </w:rPr>
      </w:pPr>
      <w:r>
        <w:rPr>
          <w:rFonts w:hint="cs"/>
          <w:rtl/>
          <w:lang w:eastAsia="he-IL"/>
        </w:rPr>
        <w:t xml:space="preserve">בסדר גמור. </w:t>
      </w:r>
    </w:p>
    <w:p w14:paraId="7FFC4EA5" w14:textId="77777777" w:rsidR="003D176A" w:rsidRDefault="003D176A" w:rsidP="003D176A">
      <w:pPr>
        <w:rPr>
          <w:rtl/>
          <w:lang w:eastAsia="he-IL"/>
        </w:rPr>
      </w:pPr>
    </w:p>
    <w:p w14:paraId="0D620FB3" w14:textId="77777777" w:rsidR="003D176A" w:rsidRDefault="003D176A" w:rsidP="003D176A">
      <w:pPr>
        <w:pStyle w:val="afa"/>
        <w:keepNext/>
        <w:rPr>
          <w:rtl/>
          <w:lang w:eastAsia="he-IL"/>
        </w:rPr>
      </w:pPr>
      <w:bookmarkStart w:id="189" w:name="ET_meetingbreak_198"/>
      <w:r w:rsidRPr="003D176A">
        <w:rPr>
          <w:rStyle w:val="TagStyle"/>
          <w:rtl/>
        </w:rPr>
        <w:t xml:space="preserve"> &lt;&lt; הפסקה &gt;&gt; </w:t>
      </w:r>
      <w:r>
        <w:rPr>
          <w:rtl/>
          <w:lang w:eastAsia="he-IL"/>
        </w:rPr>
        <w:t xml:space="preserve">(הישיבה נפסקה בשעה 10:12 </w:t>
      </w:r>
      <w:proofErr w:type="spellStart"/>
      <w:r>
        <w:rPr>
          <w:rtl/>
          <w:lang w:eastAsia="he-IL"/>
        </w:rPr>
        <w:t>ונתחדשה</w:t>
      </w:r>
      <w:proofErr w:type="spellEnd"/>
      <w:r>
        <w:rPr>
          <w:rtl/>
          <w:lang w:eastAsia="he-IL"/>
        </w:rPr>
        <w:t xml:space="preserve"> בשעה 10:34.)</w:t>
      </w:r>
      <w:r w:rsidRPr="003D176A">
        <w:rPr>
          <w:rStyle w:val="TagStyle"/>
          <w:rtl/>
        </w:rPr>
        <w:t xml:space="preserve"> &lt;&lt; הפסקה &gt;&gt;</w:t>
      </w:r>
      <w:r w:rsidR="009511F7">
        <w:rPr>
          <w:rtl/>
          <w:lang w:eastAsia="he-IL"/>
        </w:rPr>
        <w:t xml:space="preserve"> </w:t>
      </w:r>
      <w:bookmarkEnd w:id="189"/>
    </w:p>
    <w:p w14:paraId="0600EDF8" w14:textId="77777777" w:rsidR="003D176A" w:rsidRDefault="003D176A" w:rsidP="003D176A">
      <w:pPr>
        <w:pStyle w:val="KeepWithNext"/>
        <w:rPr>
          <w:rtl/>
          <w:lang w:eastAsia="he-IL"/>
        </w:rPr>
      </w:pPr>
    </w:p>
    <w:p w14:paraId="6CB5EF73" w14:textId="77777777" w:rsidR="003D176A" w:rsidRDefault="003D176A" w:rsidP="003D176A">
      <w:pPr>
        <w:rPr>
          <w:rtl/>
          <w:lang w:eastAsia="he-IL"/>
        </w:rPr>
      </w:pPr>
    </w:p>
    <w:p w14:paraId="1AAFFD00" w14:textId="77777777" w:rsidR="003D176A" w:rsidRDefault="003D176A" w:rsidP="003D176A">
      <w:pPr>
        <w:pStyle w:val="af6"/>
        <w:keepNext/>
        <w:rPr>
          <w:rtl/>
        </w:rPr>
      </w:pPr>
      <w:bookmarkStart w:id="190" w:name="ET_yor_5069_199"/>
      <w:r w:rsidRPr="003D176A">
        <w:rPr>
          <w:rStyle w:val="TagStyle"/>
          <w:rtl/>
        </w:rPr>
        <w:t xml:space="preserve"> &lt;&lt; </w:t>
      </w:r>
      <w:proofErr w:type="spellStart"/>
      <w:r w:rsidRPr="003D176A">
        <w:rPr>
          <w:rStyle w:val="TagStyle"/>
          <w:rtl/>
        </w:rPr>
        <w:t>יור</w:t>
      </w:r>
      <w:proofErr w:type="spellEnd"/>
      <w:r w:rsidRPr="003D176A">
        <w:rPr>
          <w:rStyle w:val="TagStyle"/>
          <w:rtl/>
        </w:rPr>
        <w:t xml:space="preserve"> &gt;&gt; </w:t>
      </w:r>
      <w:r>
        <w:rPr>
          <w:rtl/>
        </w:rPr>
        <w:t>היו"ר יעקב אשר:</w:t>
      </w:r>
      <w:r w:rsidRPr="003D176A">
        <w:rPr>
          <w:rStyle w:val="TagStyle"/>
          <w:rtl/>
        </w:rPr>
        <w:t xml:space="preserve"> &lt;&lt; יור &gt;&gt;</w:t>
      </w:r>
      <w:r w:rsidR="009511F7">
        <w:rPr>
          <w:rtl/>
        </w:rPr>
        <w:t xml:space="preserve"> </w:t>
      </w:r>
      <w:bookmarkEnd w:id="190"/>
    </w:p>
    <w:p w14:paraId="6C89A3F7" w14:textId="77777777" w:rsidR="003D176A" w:rsidRDefault="003D176A" w:rsidP="003D176A">
      <w:pPr>
        <w:pStyle w:val="KeepWithNext"/>
        <w:rPr>
          <w:rtl/>
          <w:lang w:eastAsia="he-IL"/>
        </w:rPr>
      </w:pPr>
    </w:p>
    <w:p w14:paraId="7764390E" w14:textId="77777777" w:rsidR="003D176A" w:rsidRDefault="003D176A" w:rsidP="003D176A">
      <w:pPr>
        <w:rPr>
          <w:rtl/>
          <w:lang w:eastAsia="he-IL"/>
        </w:rPr>
      </w:pPr>
      <w:r>
        <w:rPr>
          <w:rFonts w:hint="cs"/>
          <w:rtl/>
          <w:lang w:eastAsia="he-IL"/>
        </w:rPr>
        <w:t xml:space="preserve">אני מחדש את הישיבה. </w:t>
      </w:r>
    </w:p>
    <w:p w14:paraId="5AEDD7E1" w14:textId="77777777" w:rsidR="003D176A" w:rsidRDefault="003D176A" w:rsidP="003D176A">
      <w:pPr>
        <w:rPr>
          <w:rtl/>
          <w:lang w:eastAsia="he-IL"/>
        </w:rPr>
      </w:pPr>
    </w:p>
    <w:p w14:paraId="717FAE13" w14:textId="77777777" w:rsidR="003D176A" w:rsidRDefault="003D176A" w:rsidP="003D176A">
      <w:pPr>
        <w:pStyle w:val="af9"/>
        <w:keepNext/>
        <w:rPr>
          <w:rtl/>
          <w:lang w:eastAsia="he-IL"/>
        </w:rPr>
      </w:pPr>
      <w:bookmarkStart w:id="191" w:name="ET_guest_מיכה_רחמן_201"/>
      <w:r w:rsidRPr="003D176A">
        <w:rPr>
          <w:rStyle w:val="TagStyle"/>
          <w:rtl/>
        </w:rPr>
        <w:t xml:space="preserve"> &lt;&lt; אורח &gt;&gt; </w:t>
      </w:r>
      <w:r>
        <w:rPr>
          <w:rtl/>
          <w:lang w:eastAsia="he-IL"/>
        </w:rPr>
        <w:t>מיכה רחמן:</w:t>
      </w:r>
      <w:r w:rsidRPr="003D176A">
        <w:rPr>
          <w:rStyle w:val="TagStyle"/>
          <w:rtl/>
        </w:rPr>
        <w:t xml:space="preserve"> &lt;&lt; אורח &gt;&gt;</w:t>
      </w:r>
      <w:r w:rsidR="009511F7">
        <w:rPr>
          <w:rtl/>
          <w:lang w:eastAsia="he-IL"/>
        </w:rPr>
        <w:t xml:space="preserve"> </w:t>
      </w:r>
      <w:bookmarkEnd w:id="191"/>
    </w:p>
    <w:p w14:paraId="4A45F8DA" w14:textId="77777777" w:rsidR="003D176A" w:rsidRDefault="003D176A" w:rsidP="003D176A">
      <w:pPr>
        <w:pStyle w:val="KeepWithNext"/>
        <w:rPr>
          <w:rtl/>
          <w:lang w:eastAsia="he-IL"/>
        </w:rPr>
      </w:pPr>
    </w:p>
    <w:p w14:paraId="79689709" w14:textId="77777777" w:rsidR="003D176A" w:rsidRDefault="003D176A" w:rsidP="003D176A">
      <w:pPr>
        <w:rPr>
          <w:rtl/>
          <w:lang w:eastAsia="he-IL"/>
        </w:rPr>
      </w:pPr>
      <w:r>
        <w:rPr>
          <w:rFonts w:hint="cs"/>
          <w:rtl/>
          <w:lang w:eastAsia="he-IL"/>
        </w:rPr>
        <w:t xml:space="preserve">אני מבקש רשות דיבור. </w:t>
      </w:r>
    </w:p>
    <w:p w14:paraId="3C773E4A" w14:textId="77777777" w:rsidR="00BA3571" w:rsidRDefault="00BA3571" w:rsidP="003D176A">
      <w:pPr>
        <w:rPr>
          <w:rtl/>
          <w:lang w:eastAsia="he-IL"/>
        </w:rPr>
      </w:pPr>
    </w:p>
    <w:p w14:paraId="459D66D6" w14:textId="77777777" w:rsidR="00BA3571" w:rsidRDefault="00BA3571" w:rsidP="00BA3571">
      <w:pPr>
        <w:pStyle w:val="af6"/>
        <w:keepNext/>
        <w:rPr>
          <w:rtl/>
        </w:rPr>
      </w:pPr>
      <w:bookmarkStart w:id="192" w:name="ET_yor_5069_202"/>
      <w:r w:rsidRPr="00BA3571">
        <w:rPr>
          <w:rStyle w:val="TagStyle"/>
          <w:rtl/>
        </w:rPr>
        <w:t xml:space="preserve"> &lt;&lt; </w:t>
      </w:r>
      <w:proofErr w:type="spellStart"/>
      <w:r w:rsidRPr="00BA3571">
        <w:rPr>
          <w:rStyle w:val="TagStyle"/>
          <w:rtl/>
        </w:rPr>
        <w:t>יור</w:t>
      </w:r>
      <w:proofErr w:type="spellEnd"/>
      <w:r w:rsidRPr="00BA3571">
        <w:rPr>
          <w:rStyle w:val="TagStyle"/>
          <w:rtl/>
        </w:rPr>
        <w:t xml:space="preserve"> &gt;&gt; </w:t>
      </w:r>
      <w:r>
        <w:rPr>
          <w:rtl/>
        </w:rPr>
        <w:t>היו"ר יעקב אשר:</w:t>
      </w:r>
      <w:r w:rsidRPr="00BA3571">
        <w:rPr>
          <w:rStyle w:val="TagStyle"/>
          <w:rtl/>
        </w:rPr>
        <w:t xml:space="preserve"> &lt;&lt; יור &gt;&gt;</w:t>
      </w:r>
      <w:r w:rsidR="009511F7">
        <w:rPr>
          <w:rtl/>
        </w:rPr>
        <w:t xml:space="preserve"> </w:t>
      </w:r>
      <w:bookmarkEnd w:id="192"/>
    </w:p>
    <w:p w14:paraId="427F044C" w14:textId="77777777" w:rsidR="00BA3571" w:rsidRDefault="00BA3571" w:rsidP="00BA3571">
      <w:pPr>
        <w:pStyle w:val="KeepWithNext"/>
        <w:rPr>
          <w:rtl/>
          <w:lang w:eastAsia="he-IL"/>
        </w:rPr>
      </w:pPr>
    </w:p>
    <w:p w14:paraId="1DD4A84F" w14:textId="77777777" w:rsidR="00BA3571" w:rsidRDefault="00BA3571" w:rsidP="00BA3571">
      <w:pPr>
        <w:rPr>
          <w:rtl/>
          <w:lang w:eastAsia="he-IL"/>
        </w:rPr>
      </w:pPr>
      <w:r>
        <w:rPr>
          <w:rFonts w:hint="cs"/>
          <w:rtl/>
          <w:lang w:eastAsia="he-IL"/>
        </w:rPr>
        <w:t>כן, בבקשה.</w:t>
      </w:r>
    </w:p>
    <w:p w14:paraId="0249AA3B" w14:textId="77777777" w:rsidR="00BA3571" w:rsidRDefault="00BA3571" w:rsidP="00BA3571">
      <w:pPr>
        <w:rPr>
          <w:rtl/>
          <w:lang w:eastAsia="he-IL"/>
        </w:rPr>
      </w:pPr>
    </w:p>
    <w:p w14:paraId="5F145081" w14:textId="77777777" w:rsidR="00BA3571" w:rsidRDefault="00BA3571" w:rsidP="00BA3571">
      <w:pPr>
        <w:pStyle w:val="af9"/>
        <w:keepNext/>
        <w:rPr>
          <w:rtl/>
          <w:lang w:eastAsia="he-IL"/>
        </w:rPr>
      </w:pPr>
      <w:bookmarkStart w:id="193" w:name="ET_guest_מיכה_רחמן_203"/>
      <w:r w:rsidRPr="00BA3571">
        <w:rPr>
          <w:rStyle w:val="TagStyle"/>
          <w:rtl/>
        </w:rPr>
        <w:t xml:space="preserve"> &lt;&lt; אורח &gt;&gt; </w:t>
      </w:r>
      <w:r>
        <w:rPr>
          <w:rtl/>
          <w:lang w:eastAsia="he-IL"/>
        </w:rPr>
        <w:t>מיכה רחמן:</w:t>
      </w:r>
      <w:r w:rsidRPr="00BA3571">
        <w:rPr>
          <w:rStyle w:val="TagStyle"/>
          <w:rtl/>
        </w:rPr>
        <w:t xml:space="preserve"> &lt;&lt; אורח &gt;&gt;</w:t>
      </w:r>
      <w:r w:rsidR="009511F7">
        <w:rPr>
          <w:rtl/>
          <w:lang w:eastAsia="he-IL"/>
        </w:rPr>
        <w:t xml:space="preserve"> </w:t>
      </w:r>
      <w:bookmarkEnd w:id="193"/>
    </w:p>
    <w:p w14:paraId="2961521D" w14:textId="77777777" w:rsidR="00BA3571" w:rsidRDefault="00BA3571" w:rsidP="00BA3571">
      <w:pPr>
        <w:pStyle w:val="KeepWithNext"/>
        <w:rPr>
          <w:rtl/>
          <w:lang w:eastAsia="he-IL"/>
        </w:rPr>
      </w:pPr>
    </w:p>
    <w:p w14:paraId="1597E693" w14:textId="77777777" w:rsidR="00BA3571" w:rsidRDefault="00BA3571" w:rsidP="00BA3571">
      <w:pPr>
        <w:rPr>
          <w:rtl/>
          <w:lang w:eastAsia="he-IL"/>
        </w:rPr>
      </w:pPr>
      <w:r>
        <w:rPr>
          <w:rFonts w:hint="cs"/>
          <w:rtl/>
          <w:lang w:eastAsia="he-IL"/>
        </w:rPr>
        <w:t>לגבי המקרה של שמעון בוסקילה לגבי עמידר. עמידר תביא עד סוף היום את הפרטים וכל זה, אבל במשך כל השנים מתעללת ממש בדיירים. המקרה של שמעון הוא לא מקרה חריג. זה מקרה שחוזר כל הזמן. זה הדברים הכלליים, אז זה לא יעזור שעכשיו פעם מישהו היה צריך להגיע עד השר והיה צריך להגיע עד הוועדה כדי שיטפלו בו. מה עם כל אלה שלא יכולים להגיע? עמידר לא צריכה להישאר יום אחד כחברה משום שהיא מתעללת באופן קבוע בדיירים שלה, ואנחנו יודעים את זה.</w:t>
      </w:r>
    </w:p>
    <w:p w14:paraId="7F75462D" w14:textId="77777777" w:rsidR="00BA3571" w:rsidRDefault="00BA3571" w:rsidP="00BA3571">
      <w:pPr>
        <w:rPr>
          <w:rtl/>
          <w:lang w:eastAsia="he-IL"/>
        </w:rPr>
      </w:pPr>
    </w:p>
    <w:p w14:paraId="51123611" w14:textId="77777777" w:rsidR="00BA3571" w:rsidRDefault="00BA3571" w:rsidP="00BA3571">
      <w:pPr>
        <w:rPr>
          <w:rtl/>
          <w:lang w:eastAsia="he-IL"/>
        </w:rPr>
      </w:pPr>
      <w:r>
        <w:rPr>
          <w:rFonts w:hint="cs"/>
          <w:rtl/>
          <w:lang w:eastAsia="he-IL"/>
        </w:rPr>
        <w:t xml:space="preserve">דבר שני, רציתי להגיד שפורום הדיור הציבורי הגיש שני </w:t>
      </w:r>
      <w:proofErr w:type="spellStart"/>
      <w:r>
        <w:rPr>
          <w:rFonts w:hint="cs"/>
          <w:rtl/>
          <w:lang w:eastAsia="he-IL"/>
        </w:rPr>
        <w:t>בג"צים</w:t>
      </w:r>
      <w:proofErr w:type="spellEnd"/>
      <w:r>
        <w:rPr>
          <w:rFonts w:hint="cs"/>
          <w:rtl/>
          <w:lang w:eastAsia="he-IL"/>
        </w:rPr>
        <w:t>, אחד בעניין של ועדת חריגים, שהקריטריון לא תמיד ברורים ואיך היא פועלת, וגם היה כבר גינוי לדרך שפועלת ועדת חריגים. הבג"ץ השני לגבי עורכי הדין של עמידר שהם פועלים שלא כחוק. הוגש על</w:t>
      </w:r>
      <w:r w:rsidR="00CB325E">
        <w:rPr>
          <w:rFonts w:hint="cs"/>
          <w:rtl/>
          <w:lang w:eastAsia="he-IL"/>
        </w:rPr>
        <w:t xml:space="preserve"> זה</w:t>
      </w:r>
      <w:r>
        <w:rPr>
          <w:rFonts w:hint="cs"/>
          <w:rtl/>
          <w:lang w:eastAsia="he-IL"/>
        </w:rPr>
        <w:t xml:space="preserve"> בג"ץ. יש הרבה עורכי דין שאין להם אישור, אז ככה פועלת עמידר וזה חבל מאוד. </w:t>
      </w:r>
    </w:p>
    <w:p w14:paraId="42B0FE9F" w14:textId="77777777" w:rsidR="00BA3571" w:rsidRDefault="00BA3571" w:rsidP="00BA3571">
      <w:pPr>
        <w:rPr>
          <w:rtl/>
          <w:lang w:eastAsia="he-IL"/>
        </w:rPr>
      </w:pPr>
    </w:p>
    <w:p w14:paraId="1B24E870" w14:textId="77777777" w:rsidR="00BA3571" w:rsidRDefault="00BA3571" w:rsidP="00BA3571">
      <w:pPr>
        <w:pStyle w:val="af6"/>
        <w:keepNext/>
        <w:rPr>
          <w:rtl/>
        </w:rPr>
      </w:pPr>
      <w:bookmarkStart w:id="194" w:name="ET_yor_5069_204"/>
      <w:r w:rsidRPr="00BA3571">
        <w:rPr>
          <w:rStyle w:val="TagStyle"/>
          <w:rtl/>
        </w:rPr>
        <w:t xml:space="preserve"> &lt;&lt; </w:t>
      </w:r>
      <w:proofErr w:type="spellStart"/>
      <w:r w:rsidRPr="00BA3571">
        <w:rPr>
          <w:rStyle w:val="TagStyle"/>
          <w:rtl/>
        </w:rPr>
        <w:t>יור</w:t>
      </w:r>
      <w:proofErr w:type="spellEnd"/>
      <w:r w:rsidRPr="00BA3571">
        <w:rPr>
          <w:rStyle w:val="TagStyle"/>
          <w:rtl/>
        </w:rPr>
        <w:t xml:space="preserve"> &gt;&gt; </w:t>
      </w:r>
      <w:r>
        <w:rPr>
          <w:rtl/>
        </w:rPr>
        <w:t>היו"ר יעקב אשר:</w:t>
      </w:r>
      <w:r w:rsidRPr="00BA3571">
        <w:rPr>
          <w:rStyle w:val="TagStyle"/>
          <w:rtl/>
        </w:rPr>
        <w:t xml:space="preserve"> &lt;&lt; יור &gt;&gt;</w:t>
      </w:r>
      <w:r w:rsidR="009511F7">
        <w:rPr>
          <w:rtl/>
        </w:rPr>
        <w:t xml:space="preserve"> </w:t>
      </w:r>
      <w:bookmarkEnd w:id="194"/>
    </w:p>
    <w:p w14:paraId="71F5DFE2" w14:textId="77777777" w:rsidR="00BA3571" w:rsidRDefault="00BA3571" w:rsidP="00BA3571">
      <w:pPr>
        <w:pStyle w:val="KeepWithNext"/>
        <w:rPr>
          <w:rtl/>
          <w:lang w:eastAsia="he-IL"/>
        </w:rPr>
      </w:pPr>
    </w:p>
    <w:p w14:paraId="009AE115" w14:textId="77777777" w:rsidR="00BA3571" w:rsidRDefault="00BA3571" w:rsidP="00BA3571">
      <w:pPr>
        <w:rPr>
          <w:rtl/>
          <w:lang w:eastAsia="he-IL"/>
        </w:rPr>
      </w:pPr>
      <w:r>
        <w:rPr>
          <w:rFonts w:hint="cs"/>
          <w:rtl/>
          <w:lang w:eastAsia="he-IL"/>
        </w:rPr>
        <w:t>תודה.</w:t>
      </w:r>
    </w:p>
    <w:p w14:paraId="50B99F65" w14:textId="77777777" w:rsidR="00BA3571" w:rsidRDefault="00BA3571" w:rsidP="00BA3571">
      <w:pPr>
        <w:rPr>
          <w:rtl/>
          <w:lang w:eastAsia="he-IL"/>
        </w:rPr>
      </w:pPr>
    </w:p>
    <w:p w14:paraId="7C24CB71" w14:textId="77777777" w:rsidR="00BA3571" w:rsidRDefault="00BA3571" w:rsidP="00BA3571">
      <w:pPr>
        <w:rPr>
          <w:rtl/>
          <w:lang w:eastAsia="he-IL"/>
        </w:rPr>
      </w:pPr>
      <w:r>
        <w:rPr>
          <w:rFonts w:hint="cs"/>
          <w:rtl/>
          <w:lang w:eastAsia="he-IL"/>
        </w:rPr>
        <w:t>כן, בקי.</w:t>
      </w:r>
    </w:p>
    <w:p w14:paraId="2A9DACFB" w14:textId="77777777" w:rsidR="00BA3571" w:rsidRDefault="00BA3571" w:rsidP="00BA3571">
      <w:pPr>
        <w:rPr>
          <w:rtl/>
          <w:lang w:eastAsia="he-IL"/>
        </w:rPr>
      </w:pPr>
    </w:p>
    <w:p w14:paraId="7E01E7A1" w14:textId="77777777" w:rsidR="00BA3571" w:rsidRDefault="00BA3571" w:rsidP="00BA3571">
      <w:pPr>
        <w:pStyle w:val="af9"/>
        <w:keepNext/>
        <w:rPr>
          <w:rtl/>
          <w:lang w:eastAsia="he-IL"/>
        </w:rPr>
      </w:pPr>
      <w:bookmarkStart w:id="195" w:name="ET_guest_בקי_כהן_קשת_205"/>
      <w:r w:rsidRPr="00BA3571">
        <w:rPr>
          <w:rStyle w:val="TagStyle"/>
          <w:rtl/>
        </w:rPr>
        <w:t xml:space="preserve"> &lt;&lt; אורח &gt;&gt; </w:t>
      </w:r>
      <w:r>
        <w:rPr>
          <w:rtl/>
          <w:lang w:eastAsia="he-IL"/>
        </w:rPr>
        <w:t>בקי כהן קשת:</w:t>
      </w:r>
      <w:r w:rsidRPr="00BA3571">
        <w:rPr>
          <w:rStyle w:val="TagStyle"/>
          <w:rtl/>
        </w:rPr>
        <w:t xml:space="preserve"> &lt;&lt; אורח &gt;&gt;</w:t>
      </w:r>
      <w:r w:rsidR="009511F7">
        <w:rPr>
          <w:rtl/>
          <w:lang w:eastAsia="he-IL"/>
        </w:rPr>
        <w:t xml:space="preserve"> </w:t>
      </w:r>
      <w:bookmarkEnd w:id="195"/>
    </w:p>
    <w:p w14:paraId="2A201283" w14:textId="77777777" w:rsidR="00BA3571" w:rsidRDefault="00BA3571" w:rsidP="00BA3571">
      <w:pPr>
        <w:pStyle w:val="KeepWithNext"/>
        <w:rPr>
          <w:rtl/>
          <w:lang w:eastAsia="he-IL"/>
        </w:rPr>
      </w:pPr>
    </w:p>
    <w:p w14:paraId="2B72EB5B" w14:textId="77777777" w:rsidR="00BA3571" w:rsidRPr="00CB325E" w:rsidRDefault="00BA3571" w:rsidP="00C649A0">
      <w:pPr>
        <w:rPr>
          <w:rtl/>
          <w:lang w:eastAsia="he-IL"/>
        </w:rPr>
      </w:pPr>
      <w:r w:rsidRPr="00CB325E">
        <w:rPr>
          <w:rFonts w:hint="cs"/>
          <w:rtl/>
          <w:lang w:eastAsia="he-IL"/>
        </w:rPr>
        <w:t xml:space="preserve">תודה, אדוני. אני מתייחסת לאחד משני </w:t>
      </w:r>
      <w:proofErr w:type="spellStart"/>
      <w:r w:rsidRPr="00CB325E">
        <w:rPr>
          <w:rFonts w:hint="cs"/>
          <w:rtl/>
          <w:lang w:eastAsia="he-IL"/>
        </w:rPr>
        <w:t>הבג"צים</w:t>
      </w:r>
      <w:proofErr w:type="spellEnd"/>
      <w:r w:rsidRPr="00CB325E">
        <w:rPr>
          <w:rFonts w:hint="cs"/>
          <w:rtl/>
          <w:lang w:eastAsia="he-IL"/>
        </w:rPr>
        <w:t xml:space="preserve"> שהוא התייחס. אני מתייחסת לוועדת החריגים וזה לדעתי ממש ישירות נוגע לדיון היום עד כדי כך שאני אתחיל </w:t>
      </w:r>
      <w:proofErr w:type="spellStart"/>
      <w:r w:rsidRPr="00CB325E">
        <w:rPr>
          <w:rFonts w:hint="cs"/>
          <w:rtl/>
          <w:lang w:eastAsia="he-IL"/>
        </w:rPr>
        <w:t>מהסיפה</w:t>
      </w:r>
      <w:proofErr w:type="spellEnd"/>
      <w:r w:rsidRPr="00CB325E">
        <w:rPr>
          <w:rFonts w:hint="cs"/>
          <w:rtl/>
          <w:lang w:eastAsia="he-IL"/>
        </w:rPr>
        <w:t xml:space="preserve">. אני תוהה אם זה נכון להצביע ולהעביר חוק כשבעצם ב-11 בפברואר מתפרסמת החלטה בבג"ץ שמדברת על השאלה של האם הוועדות צריכות להיות רחבות דיו, לכלול מגוון מקרים - - - </w:t>
      </w:r>
    </w:p>
    <w:p w14:paraId="72BBCBA3" w14:textId="77777777" w:rsidR="00BA3571" w:rsidRPr="00CB325E" w:rsidRDefault="00BA3571" w:rsidP="00BA3571">
      <w:pPr>
        <w:rPr>
          <w:rtl/>
          <w:lang w:eastAsia="he-IL"/>
        </w:rPr>
      </w:pPr>
    </w:p>
    <w:p w14:paraId="2980144B" w14:textId="77777777" w:rsidR="00BA3571" w:rsidRPr="00CB325E" w:rsidRDefault="00BA3571" w:rsidP="00BA3571">
      <w:pPr>
        <w:pStyle w:val="af6"/>
        <w:keepNext/>
        <w:rPr>
          <w:rtl/>
        </w:rPr>
      </w:pPr>
      <w:bookmarkStart w:id="196" w:name="ET_yor_5069_206"/>
      <w:r w:rsidRPr="00CB325E">
        <w:rPr>
          <w:rStyle w:val="TagStyle"/>
          <w:color w:val="auto"/>
          <w:rtl/>
        </w:rPr>
        <w:t xml:space="preserve"> &lt;&lt; </w:t>
      </w:r>
      <w:proofErr w:type="spellStart"/>
      <w:r w:rsidRPr="00CB325E">
        <w:rPr>
          <w:rStyle w:val="TagStyle"/>
          <w:color w:val="auto"/>
          <w:rtl/>
        </w:rPr>
        <w:t>יור</w:t>
      </w:r>
      <w:proofErr w:type="spellEnd"/>
      <w:r w:rsidRPr="00CB325E">
        <w:rPr>
          <w:rStyle w:val="TagStyle"/>
          <w:color w:val="auto"/>
          <w:rtl/>
        </w:rPr>
        <w:t xml:space="preserve"> &gt;&gt; </w:t>
      </w:r>
      <w:r w:rsidRPr="00CB325E">
        <w:rPr>
          <w:rtl/>
        </w:rPr>
        <w:t>היו"ר יעקב אשר:</w:t>
      </w:r>
      <w:r w:rsidRPr="00CB325E">
        <w:rPr>
          <w:rStyle w:val="TagStyle"/>
          <w:color w:val="auto"/>
          <w:rtl/>
        </w:rPr>
        <w:t xml:space="preserve"> &lt;&lt; יור &gt;&gt;</w:t>
      </w:r>
      <w:r w:rsidR="009511F7" w:rsidRPr="00CB325E">
        <w:rPr>
          <w:rtl/>
        </w:rPr>
        <w:t xml:space="preserve"> </w:t>
      </w:r>
      <w:bookmarkEnd w:id="196"/>
    </w:p>
    <w:p w14:paraId="31974043" w14:textId="77777777" w:rsidR="00BA3571" w:rsidRPr="00CB325E" w:rsidRDefault="00BA3571" w:rsidP="00BA3571">
      <w:pPr>
        <w:pStyle w:val="KeepWithNext"/>
        <w:rPr>
          <w:rtl/>
          <w:lang w:eastAsia="he-IL"/>
        </w:rPr>
      </w:pPr>
    </w:p>
    <w:p w14:paraId="12891AF7" w14:textId="77777777" w:rsidR="00BA3571" w:rsidRPr="00CB325E" w:rsidRDefault="00BA3571" w:rsidP="00BA3571">
      <w:pPr>
        <w:rPr>
          <w:rtl/>
          <w:lang w:eastAsia="he-IL"/>
        </w:rPr>
      </w:pPr>
      <w:r w:rsidRPr="00CB325E">
        <w:rPr>
          <w:rFonts w:hint="cs"/>
          <w:rtl/>
          <w:lang w:eastAsia="he-IL"/>
        </w:rPr>
        <w:t>מה זה קשור להחלטה של עכשיו? ל</w:t>
      </w:r>
      <w:r w:rsidR="00921AB3" w:rsidRPr="00CB325E">
        <w:rPr>
          <w:rFonts w:hint="cs"/>
          <w:rtl/>
          <w:lang w:eastAsia="he-IL"/>
        </w:rPr>
        <w:t>מה למנוע את הדבר הזה</w:t>
      </w:r>
      <w:r w:rsidRPr="00CB325E">
        <w:rPr>
          <w:rFonts w:hint="cs"/>
          <w:rtl/>
          <w:lang w:eastAsia="he-IL"/>
        </w:rPr>
        <w:t xml:space="preserve"> כשבמקביל יעשו עוד דברים שצריכים להיעשות אם י</w:t>
      </w:r>
      <w:r w:rsidR="00921AB3" w:rsidRPr="00CB325E">
        <w:rPr>
          <w:rFonts w:hint="cs"/>
          <w:rtl/>
          <w:lang w:eastAsia="he-IL"/>
        </w:rPr>
        <w:t>יעשו?</w:t>
      </w:r>
    </w:p>
    <w:p w14:paraId="30DC3A4B" w14:textId="77777777" w:rsidR="00BA3571" w:rsidRPr="00CB325E" w:rsidRDefault="00BA3571" w:rsidP="00BA3571">
      <w:pPr>
        <w:rPr>
          <w:rtl/>
          <w:lang w:eastAsia="he-IL"/>
        </w:rPr>
      </w:pPr>
    </w:p>
    <w:p w14:paraId="0BB50A71" w14:textId="77777777" w:rsidR="00BA3571" w:rsidRPr="00CB325E" w:rsidRDefault="00BA3571" w:rsidP="00BA3571">
      <w:pPr>
        <w:pStyle w:val="af9"/>
        <w:keepNext/>
        <w:rPr>
          <w:rtl/>
          <w:lang w:eastAsia="he-IL"/>
        </w:rPr>
      </w:pPr>
      <w:bookmarkStart w:id="197" w:name="ET_guest_בקי_כהן_קשת_207"/>
      <w:r w:rsidRPr="00CB325E">
        <w:rPr>
          <w:rStyle w:val="TagStyle"/>
          <w:color w:val="auto"/>
          <w:rtl/>
        </w:rPr>
        <w:t xml:space="preserve"> &lt;&lt; אורח &gt;&gt; </w:t>
      </w:r>
      <w:r w:rsidRPr="00CB325E">
        <w:rPr>
          <w:rtl/>
          <w:lang w:eastAsia="he-IL"/>
        </w:rPr>
        <w:t>בקי כהן קשת:</w:t>
      </w:r>
      <w:r w:rsidRPr="00CB325E">
        <w:rPr>
          <w:rStyle w:val="TagStyle"/>
          <w:color w:val="auto"/>
          <w:rtl/>
        </w:rPr>
        <w:t xml:space="preserve"> &lt;&lt; אורח &gt;&gt;</w:t>
      </w:r>
      <w:r w:rsidR="009511F7" w:rsidRPr="00CB325E">
        <w:rPr>
          <w:rtl/>
          <w:lang w:eastAsia="he-IL"/>
        </w:rPr>
        <w:t xml:space="preserve"> </w:t>
      </w:r>
      <w:bookmarkEnd w:id="197"/>
    </w:p>
    <w:p w14:paraId="3B5E578F" w14:textId="77777777" w:rsidR="00BA3571" w:rsidRPr="00CB325E" w:rsidRDefault="00BA3571" w:rsidP="00BA3571">
      <w:pPr>
        <w:pStyle w:val="KeepWithNext"/>
        <w:rPr>
          <w:rtl/>
          <w:lang w:eastAsia="he-IL"/>
        </w:rPr>
      </w:pPr>
    </w:p>
    <w:p w14:paraId="2D51DFDE" w14:textId="77777777" w:rsidR="00BA3571" w:rsidRPr="00CB325E" w:rsidRDefault="00BA3571" w:rsidP="00BA3571">
      <w:pPr>
        <w:rPr>
          <w:rtl/>
          <w:lang w:eastAsia="he-IL"/>
        </w:rPr>
      </w:pPr>
      <w:r w:rsidRPr="00CB325E">
        <w:rPr>
          <w:rFonts w:hint="cs"/>
          <w:rtl/>
          <w:lang w:eastAsia="he-IL"/>
        </w:rPr>
        <w:t xml:space="preserve">ברשות אדוני, עוד דקה. אני מחברת את הדברים בדיוק. העתירה מדברת על כך שהייתה החלטה יחסית חדשה שבעצם שינתה את ועדות החריגים וקבעה קריטריונים מאוד נוקשים. לא הנחיות ולא מה יהיו סך הכול סוגי השיקולים </w:t>
      </w:r>
      <w:proofErr w:type="spellStart"/>
      <w:r w:rsidRPr="00CB325E">
        <w:rPr>
          <w:rFonts w:hint="cs"/>
          <w:rtl/>
          <w:lang w:eastAsia="he-IL"/>
        </w:rPr>
        <w:t>וכו</w:t>
      </w:r>
      <w:proofErr w:type="spellEnd"/>
      <w:r w:rsidRPr="00CB325E">
        <w:rPr>
          <w:rFonts w:hint="cs"/>
          <w:rtl/>
          <w:lang w:eastAsia="he-IL"/>
        </w:rPr>
        <w:t>', אלא מחסומים מאוד נוקשים מי יכול להיכנס לוועדות חריגים בכלל שיבדקו את מצבם בתוך ועדות החריגים. הבג"ץ התייחס לכך שוועדת חריגים אמורה מטבעה להיות לא כל כך קשיחה, שמצבים חריגים כמו המצב - - -</w:t>
      </w:r>
    </w:p>
    <w:p w14:paraId="39061619" w14:textId="77777777" w:rsidR="00494D49" w:rsidRPr="00CB325E" w:rsidRDefault="00494D49" w:rsidP="00BA3571">
      <w:pPr>
        <w:rPr>
          <w:rtl/>
          <w:lang w:eastAsia="he-IL"/>
        </w:rPr>
      </w:pPr>
    </w:p>
    <w:p w14:paraId="398A9DBE" w14:textId="77777777" w:rsidR="00494D49" w:rsidRPr="00CB325E" w:rsidRDefault="00494D49" w:rsidP="00494D49">
      <w:pPr>
        <w:pStyle w:val="a4"/>
        <w:keepNext/>
        <w:rPr>
          <w:rtl/>
        </w:rPr>
      </w:pPr>
      <w:r w:rsidRPr="00CB325E">
        <w:rPr>
          <w:rStyle w:val="TagStyle"/>
          <w:color w:val="auto"/>
          <w:rtl/>
        </w:rPr>
        <w:t xml:space="preserve"> &lt;&lt; דובר &gt;&gt; </w:t>
      </w:r>
      <w:r w:rsidRPr="00CB325E">
        <w:rPr>
          <w:rtl/>
        </w:rPr>
        <w:t xml:space="preserve">לירון אדלר </w:t>
      </w:r>
      <w:proofErr w:type="spellStart"/>
      <w:r w:rsidRPr="00CB325E">
        <w:rPr>
          <w:rtl/>
        </w:rPr>
        <w:t>מינקה</w:t>
      </w:r>
      <w:proofErr w:type="spellEnd"/>
      <w:r w:rsidRPr="00CB325E">
        <w:rPr>
          <w:rtl/>
        </w:rPr>
        <w:t>:</w:t>
      </w:r>
      <w:r w:rsidRPr="00CB325E">
        <w:rPr>
          <w:rStyle w:val="TagStyle"/>
          <w:color w:val="auto"/>
          <w:rtl/>
        </w:rPr>
        <w:t xml:space="preserve"> &lt;&lt; דובר &gt;&gt;</w:t>
      </w:r>
      <w:r w:rsidR="009511F7" w:rsidRPr="00CB325E">
        <w:rPr>
          <w:rtl/>
        </w:rPr>
        <w:t xml:space="preserve"> </w:t>
      </w:r>
    </w:p>
    <w:p w14:paraId="15D241A4" w14:textId="77777777" w:rsidR="00494D49" w:rsidRPr="00CB325E" w:rsidRDefault="00494D49" w:rsidP="00494D49">
      <w:pPr>
        <w:pStyle w:val="KeepWithNext"/>
        <w:rPr>
          <w:rtl/>
          <w:lang w:eastAsia="he-IL"/>
        </w:rPr>
      </w:pPr>
    </w:p>
    <w:p w14:paraId="3E2CEC39" w14:textId="77777777" w:rsidR="00494D49" w:rsidRPr="00CB325E" w:rsidRDefault="00494D49" w:rsidP="00494D49">
      <w:pPr>
        <w:rPr>
          <w:rtl/>
          <w:lang w:eastAsia="he-IL"/>
        </w:rPr>
      </w:pPr>
      <w:r w:rsidRPr="00CB325E">
        <w:rPr>
          <w:rFonts w:hint="cs"/>
          <w:rtl/>
          <w:lang w:eastAsia="he-IL"/>
        </w:rPr>
        <w:t xml:space="preserve">היא אומרת, איך אנחנו עושים חוק מיוחד ולא מצליחים להכניס מקרה כזה לוועדת חריגים, שבסופו של דבר עושים איזשהו חוק שנותן איזושהי - - - </w:t>
      </w:r>
    </w:p>
    <w:p w14:paraId="5C6F10A9" w14:textId="77777777" w:rsidR="00494D49" w:rsidRPr="00CB325E" w:rsidRDefault="00494D49" w:rsidP="00494D49">
      <w:pPr>
        <w:rPr>
          <w:rtl/>
          <w:lang w:eastAsia="he-IL"/>
        </w:rPr>
      </w:pPr>
    </w:p>
    <w:p w14:paraId="2BDF07F3" w14:textId="77777777" w:rsidR="00494D49" w:rsidRPr="00CB325E" w:rsidRDefault="00494D49" w:rsidP="00494D49">
      <w:pPr>
        <w:pStyle w:val="af6"/>
        <w:keepNext/>
        <w:rPr>
          <w:rtl/>
        </w:rPr>
      </w:pPr>
      <w:r w:rsidRPr="00CB325E">
        <w:rPr>
          <w:rStyle w:val="TagStyle"/>
          <w:color w:val="auto"/>
          <w:rtl/>
        </w:rPr>
        <w:t xml:space="preserve"> &lt;&lt; </w:t>
      </w:r>
      <w:proofErr w:type="spellStart"/>
      <w:r w:rsidRPr="00CB325E">
        <w:rPr>
          <w:rStyle w:val="TagStyle"/>
          <w:color w:val="auto"/>
          <w:rtl/>
        </w:rPr>
        <w:t>יור</w:t>
      </w:r>
      <w:proofErr w:type="spellEnd"/>
      <w:r w:rsidRPr="00CB325E">
        <w:rPr>
          <w:rStyle w:val="TagStyle"/>
          <w:color w:val="auto"/>
          <w:rtl/>
        </w:rPr>
        <w:t xml:space="preserve"> &gt;&gt; </w:t>
      </w:r>
      <w:r w:rsidRPr="00CB325E">
        <w:rPr>
          <w:rtl/>
        </w:rPr>
        <w:t>היו"ר יעקב אשר:</w:t>
      </w:r>
      <w:r w:rsidRPr="00CB325E">
        <w:rPr>
          <w:rStyle w:val="TagStyle"/>
          <w:color w:val="auto"/>
          <w:rtl/>
        </w:rPr>
        <w:t xml:space="preserve"> &lt;&lt; יור &gt;&gt;</w:t>
      </w:r>
      <w:r w:rsidR="009511F7" w:rsidRPr="00CB325E">
        <w:rPr>
          <w:rtl/>
        </w:rPr>
        <w:t xml:space="preserve"> </w:t>
      </w:r>
    </w:p>
    <w:p w14:paraId="2640C5FA" w14:textId="77777777" w:rsidR="00494D49" w:rsidRPr="00CB325E" w:rsidRDefault="00494D49" w:rsidP="00494D49">
      <w:pPr>
        <w:pStyle w:val="KeepWithNext"/>
        <w:rPr>
          <w:rtl/>
          <w:lang w:eastAsia="he-IL"/>
        </w:rPr>
      </w:pPr>
    </w:p>
    <w:p w14:paraId="1DF7D35A" w14:textId="77777777" w:rsidR="00494D49" w:rsidRPr="00CB325E" w:rsidRDefault="00494D49" w:rsidP="00494D49">
      <w:pPr>
        <w:rPr>
          <w:rtl/>
          <w:lang w:eastAsia="he-IL"/>
        </w:rPr>
      </w:pPr>
      <w:r w:rsidRPr="00CB325E">
        <w:rPr>
          <w:rFonts w:hint="cs"/>
          <w:rtl/>
          <w:lang w:eastAsia="he-IL"/>
        </w:rPr>
        <w:t>מה זה יעזור לי עכשיו? אני לא פותח עכשיו את כל הנושא, בגלל שכל הנושא הוא נושא הרבה יותר כבד. צריך לדון בו.</w:t>
      </w:r>
    </w:p>
    <w:p w14:paraId="4773DAC4" w14:textId="77777777" w:rsidR="00494D49" w:rsidRPr="00CB325E" w:rsidRDefault="00494D49" w:rsidP="00494D49">
      <w:pPr>
        <w:rPr>
          <w:rtl/>
          <w:lang w:eastAsia="he-IL"/>
        </w:rPr>
      </w:pPr>
    </w:p>
    <w:p w14:paraId="429C7E73" w14:textId="77777777" w:rsidR="00494D49" w:rsidRPr="00CB325E" w:rsidRDefault="00494D49" w:rsidP="00494D49">
      <w:pPr>
        <w:pStyle w:val="af9"/>
        <w:keepNext/>
        <w:rPr>
          <w:rtl/>
          <w:lang w:eastAsia="he-IL"/>
        </w:rPr>
      </w:pPr>
      <w:bookmarkStart w:id="198" w:name="ET_guest_בקי_כהן_קשת_210"/>
      <w:r w:rsidRPr="00CB325E">
        <w:rPr>
          <w:rStyle w:val="TagStyle"/>
          <w:color w:val="auto"/>
          <w:rtl/>
        </w:rPr>
        <w:t xml:space="preserve"> &lt;&lt; אורח &gt;&gt; </w:t>
      </w:r>
      <w:r w:rsidRPr="00CB325E">
        <w:rPr>
          <w:rtl/>
          <w:lang w:eastAsia="he-IL"/>
        </w:rPr>
        <w:t>בקי כהן קשת:</w:t>
      </w:r>
      <w:r w:rsidRPr="00CB325E">
        <w:rPr>
          <w:rStyle w:val="TagStyle"/>
          <w:color w:val="auto"/>
          <w:rtl/>
        </w:rPr>
        <w:t xml:space="preserve"> &lt;&lt; אורח &gt;&gt;</w:t>
      </w:r>
      <w:r w:rsidR="009511F7" w:rsidRPr="00CB325E">
        <w:rPr>
          <w:rtl/>
          <w:lang w:eastAsia="he-IL"/>
        </w:rPr>
        <w:t xml:space="preserve"> </w:t>
      </w:r>
      <w:bookmarkEnd w:id="198"/>
    </w:p>
    <w:p w14:paraId="08ABD52D" w14:textId="77777777" w:rsidR="00494D49" w:rsidRPr="00CB325E" w:rsidRDefault="00494D49" w:rsidP="00494D49">
      <w:pPr>
        <w:pStyle w:val="KeepWithNext"/>
        <w:rPr>
          <w:rtl/>
          <w:lang w:eastAsia="he-IL"/>
        </w:rPr>
      </w:pPr>
    </w:p>
    <w:p w14:paraId="431DD931" w14:textId="77777777" w:rsidR="00494D49" w:rsidRPr="00CB325E" w:rsidRDefault="00494D49" w:rsidP="00921AB3">
      <w:pPr>
        <w:rPr>
          <w:rtl/>
          <w:lang w:eastAsia="he-IL"/>
        </w:rPr>
      </w:pPr>
      <w:r w:rsidRPr="00CB325E">
        <w:rPr>
          <w:rFonts w:hint="cs"/>
          <w:rtl/>
          <w:lang w:eastAsia="he-IL"/>
        </w:rPr>
        <w:t>בעקבות הבג"</w:t>
      </w:r>
      <w:r w:rsidR="00921AB3" w:rsidRPr="00CB325E">
        <w:rPr>
          <w:rFonts w:hint="cs"/>
          <w:rtl/>
          <w:lang w:eastAsia="he-IL"/>
        </w:rPr>
        <w:t>ץ המשיב הודיע ו</w:t>
      </w:r>
      <w:r w:rsidRPr="00CB325E">
        <w:rPr>
          <w:rFonts w:hint="cs"/>
          <w:rtl/>
          <w:lang w:eastAsia="he-IL"/>
        </w:rPr>
        <w:t>בג"ץ כתב את זה כהחלטה. הם הביעו נכונות אבל זה נכתב גם כהחלטה מחייבת ש</w:t>
      </w:r>
      <w:r w:rsidR="00921AB3" w:rsidRPr="00CB325E">
        <w:rPr>
          <w:rFonts w:hint="cs"/>
          <w:rtl/>
          <w:lang w:eastAsia="he-IL"/>
        </w:rPr>
        <w:t>"</w:t>
      </w:r>
      <w:r w:rsidRPr="00CB325E">
        <w:rPr>
          <w:rFonts w:hint="cs"/>
          <w:rtl/>
          <w:lang w:eastAsia="he-IL"/>
        </w:rPr>
        <w:t>המשיב צריך לשקול אם ניתן לקבוע הסדר שבגדרו תנאי סף לא יהיה קשיח לחלוטין</w:t>
      </w:r>
      <w:r w:rsidR="00921AB3" w:rsidRPr="00CB325E">
        <w:rPr>
          <w:rFonts w:hint="cs"/>
          <w:rtl/>
          <w:lang w:eastAsia="he-IL"/>
        </w:rPr>
        <w:t>"</w:t>
      </w:r>
      <w:r w:rsidRPr="00CB325E">
        <w:rPr>
          <w:rFonts w:hint="cs"/>
          <w:rtl/>
          <w:lang w:eastAsia="he-IL"/>
        </w:rPr>
        <w:t>. הם מדברים על להיכנס לוועדת חריגים. "הודעה אם קיימת נכונות"</w:t>
      </w:r>
      <w:r w:rsidR="00921AB3" w:rsidRPr="00CB325E">
        <w:rPr>
          <w:rFonts w:hint="cs"/>
          <w:rtl/>
          <w:lang w:eastAsia="he-IL"/>
        </w:rPr>
        <w:t>,</w:t>
      </w:r>
      <w:r w:rsidRPr="00CB325E">
        <w:rPr>
          <w:rFonts w:hint="cs"/>
          <w:rtl/>
          <w:lang w:eastAsia="he-IL"/>
        </w:rPr>
        <w:t xml:space="preserve"> </w:t>
      </w:r>
      <w:proofErr w:type="spellStart"/>
      <w:r w:rsidRPr="00CB325E">
        <w:rPr>
          <w:rFonts w:hint="cs"/>
          <w:rtl/>
          <w:lang w:eastAsia="he-IL"/>
        </w:rPr>
        <w:t>וכו</w:t>
      </w:r>
      <w:proofErr w:type="spellEnd"/>
      <w:r w:rsidRPr="00CB325E">
        <w:rPr>
          <w:rFonts w:hint="cs"/>
          <w:rtl/>
          <w:lang w:eastAsia="he-IL"/>
        </w:rPr>
        <w:t xml:space="preserve">'. "צריכים להינתן תוך 30 יום". משרד השיכון אמור לשבת בימים אלה, הסכים </w:t>
      </w:r>
      <w:r w:rsidR="00921AB3" w:rsidRPr="00CB325E">
        <w:rPr>
          <w:rFonts w:hint="cs"/>
          <w:rtl/>
          <w:lang w:eastAsia="he-IL"/>
        </w:rPr>
        <w:t>לעשות וקיבל החלטה לשבת ב-30 יום</w:t>
      </w:r>
      <w:r w:rsidRPr="00CB325E">
        <w:rPr>
          <w:rFonts w:hint="cs"/>
          <w:rtl/>
          <w:lang w:eastAsia="he-IL"/>
        </w:rPr>
        <w:t xml:space="preserve"> נכון </w:t>
      </w:r>
      <w:proofErr w:type="spellStart"/>
      <w:r w:rsidRPr="00CB325E">
        <w:rPr>
          <w:rFonts w:hint="cs"/>
          <w:rtl/>
          <w:lang w:eastAsia="he-IL"/>
        </w:rPr>
        <w:t>ללפני</w:t>
      </w:r>
      <w:proofErr w:type="spellEnd"/>
      <w:r w:rsidRPr="00CB325E">
        <w:rPr>
          <w:rFonts w:hint="cs"/>
          <w:rtl/>
          <w:lang w:eastAsia="he-IL"/>
        </w:rPr>
        <w:t xml:space="preserve"> יומיים, ולגבש מחשבה מסודרת של המשרד איך ועדת חריגים אכן נותנת מענה למקרים חריגים ולא שמה תנאי סף כל כך קשיחים.</w:t>
      </w:r>
    </w:p>
    <w:p w14:paraId="6B220F54" w14:textId="77777777" w:rsidR="00494D49" w:rsidRPr="00CB325E" w:rsidRDefault="00494D49" w:rsidP="00494D49">
      <w:pPr>
        <w:rPr>
          <w:rtl/>
          <w:lang w:eastAsia="he-IL"/>
        </w:rPr>
      </w:pPr>
    </w:p>
    <w:p w14:paraId="14B30440" w14:textId="77777777" w:rsidR="00494D49" w:rsidRPr="00CB325E" w:rsidRDefault="00494D49" w:rsidP="00494D49">
      <w:pPr>
        <w:pStyle w:val="af6"/>
        <w:keepNext/>
        <w:rPr>
          <w:rtl/>
        </w:rPr>
      </w:pPr>
      <w:bookmarkStart w:id="199" w:name="ET_yor_5069_211"/>
      <w:r w:rsidRPr="00CB325E">
        <w:rPr>
          <w:rStyle w:val="TagStyle"/>
          <w:color w:val="auto"/>
          <w:rtl/>
        </w:rPr>
        <w:t xml:space="preserve"> &lt;&lt; </w:t>
      </w:r>
      <w:proofErr w:type="spellStart"/>
      <w:r w:rsidRPr="00CB325E">
        <w:rPr>
          <w:rStyle w:val="TagStyle"/>
          <w:color w:val="auto"/>
          <w:rtl/>
        </w:rPr>
        <w:t>יור</w:t>
      </w:r>
      <w:proofErr w:type="spellEnd"/>
      <w:r w:rsidRPr="00CB325E">
        <w:rPr>
          <w:rStyle w:val="TagStyle"/>
          <w:color w:val="auto"/>
          <w:rtl/>
        </w:rPr>
        <w:t xml:space="preserve"> &gt;&gt; </w:t>
      </w:r>
      <w:r w:rsidRPr="00CB325E">
        <w:rPr>
          <w:rtl/>
        </w:rPr>
        <w:t>היו"ר יעקב אשר:</w:t>
      </w:r>
      <w:r w:rsidRPr="00CB325E">
        <w:rPr>
          <w:rStyle w:val="TagStyle"/>
          <w:color w:val="auto"/>
          <w:rtl/>
        </w:rPr>
        <w:t xml:space="preserve"> &lt;&lt; יור &gt;&gt;</w:t>
      </w:r>
      <w:r w:rsidR="009511F7" w:rsidRPr="00CB325E">
        <w:rPr>
          <w:rtl/>
        </w:rPr>
        <w:t xml:space="preserve"> </w:t>
      </w:r>
      <w:bookmarkEnd w:id="199"/>
    </w:p>
    <w:p w14:paraId="32B6D31B" w14:textId="77777777" w:rsidR="00494D49" w:rsidRPr="00CB325E" w:rsidRDefault="00494D49" w:rsidP="00494D49">
      <w:pPr>
        <w:pStyle w:val="KeepWithNext"/>
        <w:rPr>
          <w:rtl/>
          <w:lang w:eastAsia="he-IL"/>
        </w:rPr>
      </w:pPr>
    </w:p>
    <w:p w14:paraId="2ACD9411" w14:textId="77777777" w:rsidR="00494D49" w:rsidRPr="00CB325E" w:rsidRDefault="00494D49" w:rsidP="00494D49">
      <w:pPr>
        <w:rPr>
          <w:rtl/>
          <w:lang w:eastAsia="he-IL"/>
        </w:rPr>
      </w:pPr>
      <w:r w:rsidRPr="00CB325E">
        <w:rPr>
          <w:rFonts w:hint="cs"/>
          <w:rtl/>
          <w:lang w:eastAsia="he-IL"/>
        </w:rPr>
        <w:t>עד כאן הבנתי.</w:t>
      </w:r>
    </w:p>
    <w:p w14:paraId="2BB6212D" w14:textId="77777777" w:rsidR="00494D49" w:rsidRPr="00CB325E" w:rsidRDefault="00494D49" w:rsidP="00494D49">
      <w:pPr>
        <w:rPr>
          <w:rtl/>
          <w:lang w:eastAsia="he-IL"/>
        </w:rPr>
      </w:pPr>
    </w:p>
    <w:p w14:paraId="05237C64" w14:textId="77777777" w:rsidR="00494D49" w:rsidRDefault="00494D49" w:rsidP="00494D49">
      <w:pPr>
        <w:pStyle w:val="af9"/>
        <w:keepNext/>
        <w:rPr>
          <w:rtl/>
          <w:lang w:eastAsia="he-IL"/>
        </w:rPr>
      </w:pPr>
      <w:bookmarkStart w:id="200" w:name="ET_guest_בקי_כהן_קשת_212"/>
      <w:r w:rsidRPr="00494D49">
        <w:rPr>
          <w:rStyle w:val="TagStyle"/>
          <w:rtl/>
        </w:rPr>
        <w:t xml:space="preserve"> &lt;&lt; אורח &gt;&gt; </w:t>
      </w:r>
      <w:r>
        <w:rPr>
          <w:rtl/>
          <w:lang w:eastAsia="he-IL"/>
        </w:rPr>
        <w:t>בקי כהן קשת:</w:t>
      </w:r>
      <w:r w:rsidRPr="00494D49">
        <w:rPr>
          <w:rStyle w:val="TagStyle"/>
          <w:rtl/>
        </w:rPr>
        <w:t xml:space="preserve"> &lt;&lt; אורח &gt;&gt;</w:t>
      </w:r>
      <w:r w:rsidR="009511F7">
        <w:rPr>
          <w:rtl/>
          <w:lang w:eastAsia="he-IL"/>
        </w:rPr>
        <w:t xml:space="preserve"> </w:t>
      </w:r>
      <w:bookmarkEnd w:id="200"/>
    </w:p>
    <w:p w14:paraId="3D67AEEB" w14:textId="77777777" w:rsidR="00494D49" w:rsidRDefault="00494D49" w:rsidP="00494D49">
      <w:pPr>
        <w:pStyle w:val="KeepWithNext"/>
        <w:rPr>
          <w:rtl/>
          <w:lang w:eastAsia="he-IL"/>
        </w:rPr>
      </w:pPr>
    </w:p>
    <w:p w14:paraId="4DAE35C0" w14:textId="77777777" w:rsidR="003D176A" w:rsidRDefault="00C649A0" w:rsidP="003D176A">
      <w:pPr>
        <w:rPr>
          <w:rtl/>
          <w:lang w:eastAsia="he-IL"/>
        </w:rPr>
      </w:pPr>
      <w:r>
        <w:rPr>
          <w:rFonts w:hint="cs"/>
          <w:rtl/>
          <w:lang w:eastAsia="he-IL"/>
        </w:rPr>
        <w:t>אוקיי.</w:t>
      </w:r>
      <w:r w:rsidR="00873FBD">
        <w:rPr>
          <w:rFonts w:hint="cs"/>
          <w:rtl/>
          <w:lang w:eastAsia="he-IL"/>
        </w:rPr>
        <w:t xml:space="preserve"> החוק הזה</w:t>
      </w:r>
      <w:r w:rsidR="00FF5C6F">
        <w:rPr>
          <w:rFonts w:hint="cs"/>
          <w:rtl/>
          <w:lang w:eastAsia="he-IL"/>
        </w:rPr>
        <w:t>,</w:t>
      </w:r>
      <w:r w:rsidR="00873FBD">
        <w:rPr>
          <w:rFonts w:hint="cs"/>
          <w:rtl/>
          <w:lang w:eastAsia="he-IL"/>
        </w:rPr>
        <w:t xml:space="preserve"> מרגיש לי לא ראוי לעשות אותו תוך כדי הימים האלה שהם בעצם אמורים לדון, כיוון שבעצם זאת אמירה שלפחות מקרי הקיצון, לדעתי קיצון, אני חושבת גם של הוועדה, שמשפחה עם חטופים או נרצחים חלילה הם במצב שהם אפילו לא זכאים להיכנס לוועדת חריגים. זה אמירה שוועדת חריגים זה לא פתרון. עובדה שצריך חוק.</w:t>
      </w:r>
    </w:p>
    <w:p w14:paraId="2F50F26C" w14:textId="77777777" w:rsidR="00873FBD" w:rsidRDefault="00873FBD" w:rsidP="003D176A">
      <w:pPr>
        <w:rPr>
          <w:rtl/>
          <w:lang w:eastAsia="he-IL"/>
        </w:rPr>
      </w:pPr>
    </w:p>
    <w:p w14:paraId="4F70F3BF" w14:textId="77777777" w:rsidR="00873FBD" w:rsidRDefault="00873FBD" w:rsidP="00873FBD">
      <w:pPr>
        <w:pStyle w:val="af6"/>
        <w:keepNext/>
        <w:rPr>
          <w:rtl/>
        </w:rPr>
      </w:pPr>
      <w:bookmarkStart w:id="201" w:name="ET_yor_5069_213"/>
      <w:r w:rsidRPr="00873FBD">
        <w:rPr>
          <w:rStyle w:val="TagStyle"/>
          <w:rtl/>
        </w:rPr>
        <w:t xml:space="preserve"> &lt;&lt; </w:t>
      </w:r>
      <w:proofErr w:type="spellStart"/>
      <w:r w:rsidRPr="00873FBD">
        <w:rPr>
          <w:rStyle w:val="TagStyle"/>
          <w:rtl/>
        </w:rPr>
        <w:t>יור</w:t>
      </w:r>
      <w:proofErr w:type="spellEnd"/>
      <w:r w:rsidRPr="00873FBD">
        <w:rPr>
          <w:rStyle w:val="TagStyle"/>
          <w:rtl/>
        </w:rPr>
        <w:t xml:space="preserve"> &gt;&gt; </w:t>
      </w:r>
      <w:r>
        <w:rPr>
          <w:rtl/>
        </w:rPr>
        <w:t>היו"ר יעקב אשר:</w:t>
      </w:r>
      <w:r w:rsidRPr="00873FBD">
        <w:rPr>
          <w:rStyle w:val="TagStyle"/>
          <w:rtl/>
        </w:rPr>
        <w:t xml:space="preserve"> &lt;&lt; יור &gt;&gt;</w:t>
      </w:r>
      <w:r w:rsidR="009511F7">
        <w:rPr>
          <w:rtl/>
        </w:rPr>
        <w:t xml:space="preserve"> </w:t>
      </w:r>
      <w:bookmarkEnd w:id="201"/>
    </w:p>
    <w:p w14:paraId="3B43D069" w14:textId="77777777" w:rsidR="00873FBD" w:rsidRDefault="00873FBD" w:rsidP="00873FBD">
      <w:pPr>
        <w:pStyle w:val="KeepWithNext"/>
        <w:rPr>
          <w:rtl/>
          <w:lang w:eastAsia="he-IL"/>
        </w:rPr>
      </w:pPr>
    </w:p>
    <w:p w14:paraId="339F26CF" w14:textId="77777777" w:rsidR="00873FBD" w:rsidRDefault="00873FBD" w:rsidP="00873FBD">
      <w:pPr>
        <w:rPr>
          <w:rtl/>
          <w:lang w:eastAsia="he-IL"/>
        </w:rPr>
      </w:pPr>
      <w:r>
        <w:rPr>
          <w:rFonts w:hint="cs"/>
          <w:rtl/>
          <w:lang w:eastAsia="he-IL"/>
        </w:rPr>
        <w:t>אנחנו מחוקקים את החוק כרגע על המצב הקיים. המצב הקיים, אם הוא ישתנה על ידי בית המשפט ובית המשפט ייתן הנחיה למשרד השיכון להרחיב את ההגדרה של מקרים חריגים והכול. אין לי בעיה גם לנסח את זה בצורה כזאת. זה לא קשור לאופי תפקידה כוועדת חריגים. אנחנו לא באים וקובעים פה מה חריג ומה לא חריג. ממש לא. אנחנו גם לא קובעים האם תנאי הסף עד היום הם טובים או לא טובים. ממש לא. יש הרבה מאוד חקיקה בכנסת שמדברת על "חרבות ברזל". "</w:t>
      </w:r>
      <w:r w:rsidR="00FF5C6F">
        <w:rPr>
          <w:rFonts w:hint="cs"/>
          <w:rtl/>
          <w:lang w:eastAsia="he-IL"/>
        </w:rPr>
        <w:t>חרבות ברזל" זה האירוע שלנו כרגע,</w:t>
      </w:r>
      <w:r>
        <w:rPr>
          <w:rFonts w:hint="cs"/>
          <w:rtl/>
          <w:lang w:eastAsia="he-IL"/>
        </w:rPr>
        <w:t xml:space="preserve"> מבלי לבדוק האם יש נושאים אחרים אקוויוולנטיים שהם קרובים ל"חרבות ברזל", הם דומים ל"חרבות ברזל". זה לא אומר שאם אנחנו עכשיו עושים חקיקה מיוחדת, אנחנו מסכימים לכל מה שהיה עד היום. </w:t>
      </w:r>
    </w:p>
    <w:p w14:paraId="7BA0A4CB" w14:textId="77777777" w:rsidR="00873FBD" w:rsidRDefault="00873FBD" w:rsidP="00873FBD">
      <w:pPr>
        <w:rPr>
          <w:rtl/>
          <w:lang w:eastAsia="he-IL"/>
        </w:rPr>
      </w:pPr>
    </w:p>
    <w:p w14:paraId="5CDEF887" w14:textId="77777777" w:rsidR="00873FBD" w:rsidRDefault="00873FBD" w:rsidP="00873FBD">
      <w:pPr>
        <w:pStyle w:val="af9"/>
        <w:keepNext/>
        <w:rPr>
          <w:rtl/>
          <w:lang w:eastAsia="he-IL"/>
        </w:rPr>
      </w:pPr>
      <w:bookmarkStart w:id="202" w:name="ET_guest_בקי_כהן_קשת_214"/>
      <w:r w:rsidRPr="00873FBD">
        <w:rPr>
          <w:rStyle w:val="TagStyle"/>
          <w:rtl/>
        </w:rPr>
        <w:t xml:space="preserve"> &lt;&lt; אורח &gt;&gt; </w:t>
      </w:r>
      <w:r>
        <w:rPr>
          <w:rtl/>
          <w:lang w:eastAsia="he-IL"/>
        </w:rPr>
        <w:t>בקי כהן קשת:</w:t>
      </w:r>
      <w:r w:rsidRPr="00873FBD">
        <w:rPr>
          <w:rStyle w:val="TagStyle"/>
          <w:rtl/>
        </w:rPr>
        <w:t xml:space="preserve"> &lt;&lt; אורח &gt;&gt;</w:t>
      </w:r>
      <w:r w:rsidR="009511F7">
        <w:rPr>
          <w:rtl/>
          <w:lang w:eastAsia="he-IL"/>
        </w:rPr>
        <w:t xml:space="preserve"> </w:t>
      </w:r>
      <w:bookmarkEnd w:id="202"/>
    </w:p>
    <w:p w14:paraId="70F14BC0" w14:textId="77777777" w:rsidR="00873FBD" w:rsidRDefault="00873FBD" w:rsidP="00873FBD">
      <w:pPr>
        <w:pStyle w:val="KeepWithNext"/>
        <w:rPr>
          <w:rtl/>
          <w:lang w:eastAsia="he-IL"/>
        </w:rPr>
      </w:pPr>
    </w:p>
    <w:p w14:paraId="73F3F67D" w14:textId="77777777" w:rsidR="00873FBD" w:rsidRDefault="00873FBD" w:rsidP="00873FBD">
      <w:pPr>
        <w:rPr>
          <w:rtl/>
          <w:lang w:eastAsia="he-IL"/>
        </w:rPr>
      </w:pPr>
      <w:r>
        <w:rPr>
          <w:rFonts w:hint="cs"/>
          <w:rtl/>
          <w:lang w:eastAsia="he-IL"/>
        </w:rPr>
        <w:t xml:space="preserve">אנחנו אומרים שלכאורה כל האנשים האלה אמורים לקבל מענה בתוך הוועדה. </w:t>
      </w:r>
    </w:p>
    <w:p w14:paraId="71440F6B" w14:textId="77777777" w:rsidR="00F27895" w:rsidRDefault="00F27895" w:rsidP="00F27895">
      <w:pPr>
        <w:rPr>
          <w:rtl/>
          <w:lang w:eastAsia="he-IL"/>
        </w:rPr>
      </w:pPr>
    </w:p>
    <w:p w14:paraId="5B107F5E" w14:textId="77777777" w:rsidR="00F27895" w:rsidRDefault="00F27895" w:rsidP="00F27895">
      <w:pPr>
        <w:pStyle w:val="a4"/>
        <w:keepNext/>
        <w:rPr>
          <w:rtl/>
        </w:rPr>
      </w:pPr>
      <w:bookmarkStart w:id="203" w:name="ET_speaker_לירון_אדלר_מינקה_206"/>
      <w:r w:rsidRPr="00F27895">
        <w:rPr>
          <w:rStyle w:val="TagStyle"/>
          <w:rtl/>
        </w:rPr>
        <w:t xml:space="preserve"> &lt;&lt; דובר &gt;&gt; </w:t>
      </w:r>
      <w:r>
        <w:rPr>
          <w:rtl/>
        </w:rPr>
        <w:t xml:space="preserve">לירון אדלר </w:t>
      </w:r>
      <w:proofErr w:type="spellStart"/>
      <w:r>
        <w:rPr>
          <w:rtl/>
        </w:rPr>
        <w:t>מינקה</w:t>
      </w:r>
      <w:proofErr w:type="spellEnd"/>
      <w:r>
        <w:rPr>
          <w:rtl/>
        </w:rPr>
        <w:t>:</w:t>
      </w:r>
      <w:r w:rsidRPr="00F27895">
        <w:rPr>
          <w:rStyle w:val="TagStyle"/>
          <w:rtl/>
        </w:rPr>
        <w:t xml:space="preserve"> &lt;&lt; דובר &gt;&gt;</w:t>
      </w:r>
      <w:r w:rsidR="009511F7">
        <w:rPr>
          <w:rtl/>
        </w:rPr>
        <w:t xml:space="preserve"> </w:t>
      </w:r>
      <w:bookmarkEnd w:id="203"/>
    </w:p>
    <w:p w14:paraId="22F330F6" w14:textId="77777777" w:rsidR="00F27895" w:rsidRDefault="00F27895" w:rsidP="00F27895">
      <w:pPr>
        <w:pStyle w:val="KeepWithNext"/>
        <w:rPr>
          <w:rtl/>
          <w:lang w:eastAsia="he-IL"/>
        </w:rPr>
      </w:pPr>
    </w:p>
    <w:p w14:paraId="66AA11DA" w14:textId="77777777" w:rsidR="00F27895" w:rsidRDefault="00F27895" w:rsidP="00F27895">
      <w:pPr>
        <w:rPr>
          <w:rtl/>
          <w:lang w:eastAsia="he-IL"/>
        </w:rPr>
      </w:pPr>
      <w:r>
        <w:rPr>
          <w:rFonts w:hint="cs"/>
          <w:rtl/>
          <w:lang w:eastAsia="he-IL"/>
        </w:rPr>
        <w:t>גם משרד השיכון עוד לא השיב לבג"ץ. זה נכון שבסוף מול ועדת חריגים יש איזשהו מתח בין זה שגם ועדת חריגים צריכה לקבוע איזה שהם תנאים ומסגרת לפעילות שלה, ומצד שני באמת צריכה להיות ועדה כזאת שמאפשרת במקרים הנכונים לתת מענה. כאן בפנינו יש סוג של מקרים שהם יותר נקודתיים, שכרגע ועדת חריגים לא נותנת להם מענה ולכן מגיע החוק הזה לוועדה. זה נכון שהביקורת על זה שהכללים הם כללים שרק המשרד קובע ונעשים בצורה כזאת ולא בתקנות.</w:t>
      </w:r>
    </w:p>
    <w:p w14:paraId="257BB2C9" w14:textId="77777777" w:rsidR="00F27895" w:rsidRDefault="00F27895" w:rsidP="00F27895">
      <w:pPr>
        <w:rPr>
          <w:rtl/>
          <w:lang w:eastAsia="he-IL"/>
        </w:rPr>
      </w:pPr>
    </w:p>
    <w:p w14:paraId="158693A7" w14:textId="77777777" w:rsidR="00F27895" w:rsidRDefault="00F27895" w:rsidP="00F27895">
      <w:pPr>
        <w:pStyle w:val="af6"/>
        <w:keepNext/>
        <w:rPr>
          <w:rtl/>
        </w:rPr>
      </w:pPr>
      <w:bookmarkStart w:id="204" w:name="ET_yor_5069_207"/>
      <w:r w:rsidRPr="00F27895">
        <w:rPr>
          <w:rStyle w:val="TagStyle"/>
          <w:rtl/>
        </w:rPr>
        <w:t xml:space="preserve"> &lt;&lt; </w:t>
      </w:r>
      <w:proofErr w:type="spellStart"/>
      <w:r w:rsidRPr="00F27895">
        <w:rPr>
          <w:rStyle w:val="TagStyle"/>
          <w:rtl/>
        </w:rPr>
        <w:t>יור</w:t>
      </w:r>
      <w:proofErr w:type="spellEnd"/>
      <w:r w:rsidRPr="00F27895">
        <w:rPr>
          <w:rStyle w:val="TagStyle"/>
          <w:rtl/>
        </w:rPr>
        <w:t xml:space="preserve"> &gt;&gt; </w:t>
      </w:r>
      <w:r>
        <w:rPr>
          <w:rtl/>
        </w:rPr>
        <w:t>היו"ר יעקב אשר:</w:t>
      </w:r>
      <w:r w:rsidRPr="00F27895">
        <w:rPr>
          <w:rStyle w:val="TagStyle"/>
          <w:rtl/>
        </w:rPr>
        <w:t xml:space="preserve"> &lt;&lt; יור &gt;&gt;</w:t>
      </w:r>
      <w:r w:rsidR="009511F7">
        <w:rPr>
          <w:rtl/>
        </w:rPr>
        <w:t xml:space="preserve"> </w:t>
      </w:r>
      <w:bookmarkEnd w:id="204"/>
    </w:p>
    <w:p w14:paraId="66DB1DD8" w14:textId="77777777" w:rsidR="00F27895" w:rsidRDefault="00F27895" w:rsidP="00F27895">
      <w:pPr>
        <w:pStyle w:val="KeepWithNext"/>
        <w:rPr>
          <w:rtl/>
          <w:lang w:eastAsia="he-IL"/>
        </w:rPr>
      </w:pPr>
    </w:p>
    <w:p w14:paraId="7F14DFCD" w14:textId="77777777" w:rsidR="00F27895" w:rsidRDefault="00F27895" w:rsidP="00F27895">
      <w:pPr>
        <w:rPr>
          <w:rtl/>
          <w:lang w:eastAsia="he-IL"/>
        </w:rPr>
      </w:pPr>
      <w:r>
        <w:rPr>
          <w:rFonts w:hint="cs"/>
          <w:rtl/>
          <w:lang w:eastAsia="he-IL"/>
        </w:rPr>
        <w:t>זה ביקורת שעומדת בפני עצמה וזה בסדר גמור. אני אשמח מאוד שתהיה החלטה מצוינת של בית המשפט שתרחיב את זה.</w:t>
      </w:r>
    </w:p>
    <w:p w14:paraId="5EDAB0BC" w14:textId="77777777" w:rsidR="00F27895" w:rsidRDefault="00F27895" w:rsidP="00F27895">
      <w:pPr>
        <w:rPr>
          <w:rtl/>
          <w:lang w:eastAsia="he-IL"/>
        </w:rPr>
      </w:pPr>
    </w:p>
    <w:p w14:paraId="06BB007B" w14:textId="77777777" w:rsidR="00F27895" w:rsidRDefault="00F27895" w:rsidP="00F27895">
      <w:pPr>
        <w:pStyle w:val="a4"/>
        <w:keepNext/>
        <w:rPr>
          <w:rtl/>
        </w:rPr>
      </w:pPr>
      <w:bookmarkStart w:id="205" w:name="ET_speaker_לירון_אדלר_מינקה_208"/>
      <w:r w:rsidRPr="00F27895">
        <w:rPr>
          <w:rStyle w:val="TagStyle"/>
          <w:rtl/>
        </w:rPr>
        <w:t xml:space="preserve"> &lt;&lt; דובר &gt;&gt; </w:t>
      </w:r>
      <w:r>
        <w:rPr>
          <w:rtl/>
        </w:rPr>
        <w:t xml:space="preserve">לירון אדלר </w:t>
      </w:r>
      <w:proofErr w:type="spellStart"/>
      <w:r>
        <w:rPr>
          <w:rtl/>
        </w:rPr>
        <w:t>מינקה</w:t>
      </w:r>
      <w:proofErr w:type="spellEnd"/>
      <w:r>
        <w:rPr>
          <w:rtl/>
        </w:rPr>
        <w:t>:</w:t>
      </w:r>
      <w:r w:rsidRPr="00F27895">
        <w:rPr>
          <w:rStyle w:val="TagStyle"/>
          <w:rtl/>
        </w:rPr>
        <w:t xml:space="preserve"> &lt;&lt; דובר &gt;&gt;</w:t>
      </w:r>
      <w:r w:rsidR="009511F7">
        <w:rPr>
          <w:rtl/>
        </w:rPr>
        <w:t xml:space="preserve"> </w:t>
      </w:r>
      <w:bookmarkEnd w:id="205"/>
    </w:p>
    <w:p w14:paraId="4F0E1C8A" w14:textId="77777777" w:rsidR="00F27895" w:rsidRDefault="00F27895" w:rsidP="00F27895">
      <w:pPr>
        <w:pStyle w:val="KeepWithNext"/>
        <w:rPr>
          <w:rtl/>
          <w:lang w:eastAsia="he-IL"/>
        </w:rPr>
      </w:pPr>
    </w:p>
    <w:p w14:paraId="6B69BA43" w14:textId="77777777" w:rsidR="00F27895" w:rsidRDefault="00F27895" w:rsidP="00F27895">
      <w:pPr>
        <w:rPr>
          <w:rtl/>
          <w:lang w:eastAsia="he-IL"/>
        </w:rPr>
      </w:pPr>
      <w:r>
        <w:rPr>
          <w:rFonts w:hint="cs"/>
          <w:rtl/>
          <w:lang w:eastAsia="he-IL"/>
        </w:rPr>
        <w:t>שתאפשר - - - כללים בתקנות והתייחסות לוועדת חריגים בצורה יותר מסודרת. הביקורת הזאת היא ביקורת קיימת.</w:t>
      </w:r>
    </w:p>
    <w:p w14:paraId="521B9E44" w14:textId="77777777" w:rsidR="00F27895" w:rsidRDefault="00F27895" w:rsidP="00F27895">
      <w:pPr>
        <w:rPr>
          <w:rtl/>
          <w:lang w:eastAsia="he-IL"/>
        </w:rPr>
      </w:pPr>
    </w:p>
    <w:p w14:paraId="08936F59" w14:textId="77777777" w:rsidR="00F27895" w:rsidRDefault="00F27895" w:rsidP="00F27895">
      <w:pPr>
        <w:pStyle w:val="af6"/>
        <w:keepNext/>
        <w:rPr>
          <w:rtl/>
        </w:rPr>
      </w:pPr>
      <w:bookmarkStart w:id="206" w:name="ET_yor_5069_209"/>
      <w:r w:rsidRPr="00F27895">
        <w:rPr>
          <w:rStyle w:val="TagStyle"/>
          <w:rtl/>
        </w:rPr>
        <w:t xml:space="preserve"> &lt;&lt; </w:t>
      </w:r>
      <w:proofErr w:type="spellStart"/>
      <w:r w:rsidRPr="00F27895">
        <w:rPr>
          <w:rStyle w:val="TagStyle"/>
          <w:rtl/>
        </w:rPr>
        <w:t>יור</w:t>
      </w:r>
      <w:proofErr w:type="spellEnd"/>
      <w:r w:rsidRPr="00F27895">
        <w:rPr>
          <w:rStyle w:val="TagStyle"/>
          <w:rtl/>
        </w:rPr>
        <w:t xml:space="preserve"> &gt;&gt; </w:t>
      </w:r>
      <w:r>
        <w:rPr>
          <w:rtl/>
        </w:rPr>
        <w:t>היו"ר יעקב אשר:</w:t>
      </w:r>
      <w:r w:rsidRPr="00F27895">
        <w:rPr>
          <w:rStyle w:val="TagStyle"/>
          <w:rtl/>
        </w:rPr>
        <w:t xml:space="preserve"> &lt;&lt; יור &gt;&gt;</w:t>
      </w:r>
      <w:r w:rsidR="009511F7">
        <w:rPr>
          <w:rtl/>
        </w:rPr>
        <w:t xml:space="preserve"> </w:t>
      </w:r>
      <w:bookmarkEnd w:id="206"/>
    </w:p>
    <w:p w14:paraId="1B23583D" w14:textId="77777777" w:rsidR="00F27895" w:rsidRDefault="00F27895" w:rsidP="00F27895">
      <w:pPr>
        <w:pStyle w:val="KeepWithNext"/>
        <w:rPr>
          <w:rtl/>
          <w:lang w:eastAsia="he-IL"/>
        </w:rPr>
      </w:pPr>
    </w:p>
    <w:p w14:paraId="35FCEAC3" w14:textId="77777777" w:rsidR="00F27895" w:rsidRDefault="00F27895" w:rsidP="00F27895">
      <w:pPr>
        <w:rPr>
          <w:rtl/>
          <w:lang w:eastAsia="he-IL"/>
        </w:rPr>
      </w:pPr>
      <w:r>
        <w:rPr>
          <w:rFonts w:hint="cs"/>
          <w:rtl/>
          <w:lang w:eastAsia="he-IL"/>
        </w:rPr>
        <w:t>תודה.</w:t>
      </w:r>
    </w:p>
    <w:p w14:paraId="42C70312" w14:textId="77777777" w:rsidR="00F27895" w:rsidRDefault="00F27895" w:rsidP="00F27895">
      <w:pPr>
        <w:rPr>
          <w:rtl/>
          <w:lang w:eastAsia="he-IL"/>
        </w:rPr>
      </w:pPr>
    </w:p>
    <w:p w14:paraId="67CDA746" w14:textId="77777777" w:rsidR="00F27895" w:rsidRDefault="00F27895" w:rsidP="00F27895">
      <w:pPr>
        <w:pStyle w:val="af9"/>
        <w:keepNext/>
        <w:rPr>
          <w:rtl/>
          <w:lang w:eastAsia="he-IL"/>
        </w:rPr>
      </w:pPr>
      <w:bookmarkStart w:id="207" w:name="ET_guest_איל_רויזמן_210"/>
      <w:r w:rsidRPr="00F27895">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F27895">
        <w:rPr>
          <w:rStyle w:val="TagStyle"/>
          <w:rtl/>
        </w:rPr>
        <w:t xml:space="preserve"> &lt;&lt; אורח &gt;&gt;</w:t>
      </w:r>
      <w:r w:rsidR="009511F7">
        <w:rPr>
          <w:rtl/>
          <w:lang w:eastAsia="he-IL"/>
        </w:rPr>
        <w:t xml:space="preserve"> </w:t>
      </w:r>
      <w:bookmarkEnd w:id="207"/>
    </w:p>
    <w:p w14:paraId="57970B2F" w14:textId="77777777" w:rsidR="00F27895" w:rsidRDefault="00F27895" w:rsidP="00F27895">
      <w:pPr>
        <w:pStyle w:val="KeepWithNext"/>
        <w:rPr>
          <w:rtl/>
          <w:lang w:eastAsia="he-IL"/>
        </w:rPr>
      </w:pPr>
    </w:p>
    <w:p w14:paraId="5894F359" w14:textId="77777777" w:rsidR="00F27895" w:rsidRDefault="00F27895" w:rsidP="00F27895">
      <w:pPr>
        <w:rPr>
          <w:rtl/>
          <w:lang w:eastAsia="he-IL"/>
        </w:rPr>
      </w:pPr>
      <w:r>
        <w:rPr>
          <w:rFonts w:hint="cs"/>
          <w:rtl/>
          <w:lang w:eastAsia="he-IL"/>
        </w:rPr>
        <w:t>בכל הכבוד, הערעור שמתנהל היום בבית המשפט העליון לגבי תנאי הסף לדיון בוועדת חריגים לא רלוונטי. בסופו של דבר הכללים שקבועים בחוק זכויות הדייר בדיור הציבורי לגבי מי שזכאי להמשיך להתגורר בדירה ציבורית לאחר פטירת בן המשפחה שלו או המעבר שלו למוסד סיעודי, הם תנאים שקבועים בחוק. הם לא תנאים שנתונים לשיקול דעת ועדת החריגים, ובהינתן זה בוודאי שהצעת החוק שמונחת היום על השולחן היא רלוונטית וההליך בבית המשפט העליון הוא לא רלוונטי.</w:t>
      </w:r>
    </w:p>
    <w:p w14:paraId="65487F09" w14:textId="77777777" w:rsidR="00F27895" w:rsidRDefault="00F27895" w:rsidP="00F27895">
      <w:pPr>
        <w:rPr>
          <w:rtl/>
          <w:lang w:eastAsia="he-IL"/>
        </w:rPr>
      </w:pPr>
    </w:p>
    <w:p w14:paraId="293E7714" w14:textId="77777777" w:rsidR="00F27895" w:rsidRDefault="00F27895" w:rsidP="00F27895">
      <w:pPr>
        <w:pStyle w:val="af9"/>
        <w:keepNext/>
        <w:rPr>
          <w:rtl/>
          <w:lang w:eastAsia="he-IL"/>
        </w:rPr>
      </w:pPr>
      <w:bookmarkStart w:id="208" w:name="ET_guest_נועה_מושייף_211"/>
      <w:r w:rsidRPr="00F27895">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F27895">
        <w:rPr>
          <w:rStyle w:val="TagStyle"/>
          <w:rtl/>
        </w:rPr>
        <w:t xml:space="preserve"> &lt;&lt; אורח &gt;&gt;</w:t>
      </w:r>
      <w:r w:rsidR="009511F7">
        <w:rPr>
          <w:rtl/>
          <w:lang w:eastAsia="he-IL"/>
        </w:rPr>
        <w:t xml:space="preserve"> </w:t>
      </w:r>
      <w:bookmarkEnd w:id="208"/>
    </w:p>
    <w:p w14:paraId="5C6B08F0" w14:textId="77777777" w:rsidR="00F27895" w:rsidRDefault="00F27895" w:rsidP="00F27895">
      <w:pPr>
        <w:pStyle w:val="KeepWithNext"/>
        <w:rPr>
          <w:rtl/>
          <w:lang w:eastAsia="he-IL"/>
        </w:rPr>
      </w:pPr>
    </w:p>
    <w:p w14:paraId="1142D4C1" w14:textId="77777777" w:rsidR="00F27895" w:rsidRDefault="00F27895" w:rsidP="00F27895">
      <w:pPr>
        <w:rPr>
          <w:rtl/>
          <w:lang w:eastAsia="he-IL"/>
        </w:rPr>
      </w:pPr>
      <w:r>
        <w:rPr>
          <w:rFonts w:hint="cs"/>
          <w:rtl/>
          <w:lang w:eastAsia="he-IL"/>
        </w:rPr>
        <w:t>יש כללים ברורים לפי הצעת החוק. זה בעצם משפר את האפשרות של מי שנכנס בגדרי החוק לקבל מאשר ללכת דרך ועדת חריגים, ושהבקשה הזאת תיבחן.</w:t>
      </w:r>
    </w:p>
    <w:p w14:paraId="4BE8A35D" w14:textId="77777777" w:rsidR="00F27895" w:rsidRDefault="00F27895" w:rsidP="00F27895">
      <w:pPr>
        <w:rPr>
          <w:rtl/>
          <w:lang w:eastAsia="he-IL"/>
        </w:rPr>
      </w:pPr>
    </w:p>
    <w:p w14:paraId="36D009EB" w14:textId="77777777" w:rsidR="00F27895" w:rsidRDefault="00F27895" w:rsidP="00F27895">
      <w:pPr>
        <w:pStyle w:val="af6"/>
        <w:keepNext/>
        <w:rPr>
          <w:rtl/>
        </w:rPr>
      </w:pPr>
      <w:bookmarkStart w:id="209" w:name="ET_yor_5069_212"/>
      <w:r w:rsidRPr="00F27895">
        <w:rPr>
          <w:rStyle w:val="TagStyle"/>
          <w:rtl/>
        </w:rPr>
        <w:t xml:space="preserve"> &lt;&lt; </w:t>
      </w:r>
      <w:proofErr w:type="spellStart"/>
      <w:r w:rsidRPr="00F27895">
        <w:rPr>
          <w:rStyle w:val="TagStyle"/>
          <w:rtl/>
        </w:rPr>
        <w:t>יור</w:t>
      </w:r>
      <w:proofErr w:type="spellEnd"/>
      <w:r w:rsidRPr="00F27895">
        <w:rPr>
          <w:rStyle w:val="TagStyle"/>
          <w:rtl/>
        </w:rPr>
        <w:t xml:space="preserve"> &gt;&gt; </w:t>
      </w:r>
      <w:r>
        <w:rPr>
          <w:rtl/>
        </w:rPr>
        <w:t>היו"ר יעקב אשר:</w:t>
      </w:r>
      <w:r w:rsidRPr="00F27895">
        <w:rPr>
          <w:rStyle w:val="TagStyle"/>
          <w:rtl/>
        </w:rPr>
        <w:t xml:space="preserve"> &lt;&lt; יור &gt;&gt;</w:t>
      </w:r>
      <w:r w:rsidR="009511F7">
        <w:rPr>
          <w:rtl/>
        </w:rPr>
        <w:t xml:space="preserve"> </w:t>
      </w:r>
      <w:bookmarkEnd w:id="209"/>
    </w:p>
    <w:p w14:paraId="66193BC2" w14:textId="77777777" w:rsidR="00F27895" w:rsidRDefault="00F27895" w:rsidP="00F27895">
      <w:pPr>
        <w:pStyle w:val="KeepWithNext"/>
        <w:rPr>
          <w:rtl/>
          <w:lang w:eastAsia="he-IL"/>
        </w:rPr>
      </w:pPr>
    </w:p>
    <w:p w14:paraId="711674F0" w14:textId="77777777" w:rsidR="00F27895" w:rsidRDefault="00836019" w:rsidP="00F27895">
      <w:pPr>
        <w:rPr>
          <w:rtl/>
          <w:lang w:eastAsia="he-IL"/>
        </w:rPr>
      </w:pPr>
      <w:r>
        <w:rPr>
          <w:rFonts w:hint="cs"/>
          <w:rtl/>
          <w:lang w:eastAsia="he-IL"/>
        </w:rPr>
        <w:t>אני אומר לפרוטוקול,</w:t>
      </w:r>
      <w:r w:rsidR="00F27895">
        <w:rPr>
          <w:rFonts w:hint="cs"/>
          <w:rtl/>
          <w:lang w:eastAsia="he-IL"/>
        </w:rPr>
        <w:t xml:space="preserve"> הוועדה לא מתייחסת כרגע לכללים של משרד השיכון. מאוד יכול להיות שהוועדה יום בהיר אחד תעשה דיון על כל הנושא של הכללים.</w:t>
      </w:r>
    </w:p>
    <w:p w14:paraId="059117DF" w14:textId="77777777" w:rsidR="00F27895" w:rsidRDefault="00F27895" w:rsidP="00F27895">
      <w:pPr>
        <w:rPr>
          <w:rtl/>
          <w:lang w:eastAsia="he-IL"/>
        </w:rPr>
      </w:pPr>
    </w:p>
    <w:p w14:paraId="2A4D8314" w14:textId="77777777" w:rsidR="00F27895" w:rsidRDefault="00F27895" w:rsidP="00F27895">
      <w:pPr>
        <w:pStyle w:val="a4"/>
        <w:keepNext/>
        <w:rPr>
          <w:rtl/>
        </w:rPr>
      </w:pPr>
      <w:bookmarkStart w:id="210" w:name="ET_speaker_לירון_אדלר_מינקה_213"/>
      <w:r w:rsidRPr="00F27895">
        <w:rPr>
          <w:rStyle w:val="TagStyle"/>
          <w:rtl/>
        </w:rPr>
        <w:t xml:space="preserve"> &lt;&lt; דובר &gt;&gt; </w:t>
      </w:r>
      <w:r>
        <w:rPr>
          <w:rtl/>
        </w:rPr>
        <w:t xml:space="preserve">לירון אדלר </w:t>
      </w:r>
      <w:proofErr w:type="spellStart"/>
      <w:r>
        <w:rPr>
          <w:rtl/>
        </w:rPr>
        <w:t>מינקה</w:t>
      </w:r>
      <w:proofErr w:type="spellEnd"/>
      <w:r>
        <w:rPr>
          <w:rtl/>
        </w:rPr>
        <w:t>:</w:t>
      </w:r>
      <w:r w:rsidRPr="00F27895">
        <w:rPr>
          <w:rStyle w:val="TagStyle"/>
          <w:rtl/>
        </w:rPr>
        <w:t xml:space="preserve"> &lt;&lt; דובר &gt;&gt;</w:t>
      </w:r>
      <w:r w:rsidR="009511F7">
        <w:rPr>
          <w:rtl/>
        </w:rPr>
        <w:t xml:space="preserve"> </w:t>
      </w:r>
      <w:bookmarkEnd w:id="210"/>
    </w:p>
    <w:p w14:paraId="7AAA7186" w14:textId="77777777" w:rsidR="00F27895" w:rsidRDefault="00F27895" w:rsidP="00F27895">
      <w:pPr>
        <w:pStyle w:val="KeepWithNext"/>
        <w:rPr>
          <w:rtl/>
          <w:lang w:eastAsia="he-IL"/>
        </w:rPr>
      </w:pPr>
    </w:p>
    <w:p w14:paraId="77D22B05" w14:textId="77777777" w:rsidR="00F27895" w:rsidRDefault="00F27895" w:rsidP="00F27895">
      <w:pPr>
        <w:rPr>
          <w:rtl/>
          <w:lang w:eastAsia="he-IL"/>
        </w:rPr>
      </w:pPr>
      <w:r>
        <w:rPr>
          <w:rFonts w:hint="cs"/>
          <w:rtl/>
          <w:lang w:eastAsia="he-IL"/>
        </w:rPr>
        <w:t xml:space="preserve">של הסמכה יותר מסודרת לוועדת חריגים - - - </w:t>
      </w:r>
    </w:p>
    <w:p w14:paraId="54C95D12" w14:textId="77777777" w:rsidR="00F27895" w:rsidRDefault="00F27895" w:rsidP="00F27895">
      <w:pPr>
        <w:rPr>
          <w:rtl/>
          <w:lang w:eastAsia="he-IL"/>
        </w:rPr>
      </w:pPr>
    </w:p>
    <w:p w14:paraId="4C0457ED" w14:textId="77777777" w:rsidR="00F27895" w:rsidRDefault="00F27895" w:rsidP="00F27895">
      <w:pPr>
        <w:pStyle w:val="af6"/>
        <w:keepNext/>
        <w:rPr>
          <w:rtl/>
        </w:rPr>
      </w:pPr>
      <w:bookmarkStart w:id="211" w:name="ET_yor_5069_214"/>
      <w:r w:rsidRPr="00F27895">
        <w:rPr>
          <w:rStyle w:val="TagStyle"/>
          <w:rtl/>
        </w:rPr>
        <w:t xml:space="preserve"> &lt;&lt; </w:t>
      </w:r>
      <w:proofErr w:type="spellStart"/>
      <w:r w:rsidRPr="00F27895">
        <w:rPr>
          <w:rStyle w:val="TagStyle"/>
          <w:rtl/>
        </w:rPr>
        <w:t>יור</w:t>
      </w:r>
      <w:proofErr w:type="spellEnd"/>
      <w:r w:rsidRPr="00F27895">
        <w:rPr>
          <w:rStyle w:val="TagStyle"/>
          <w:rtl/>
        </w:rPr>
        <w:t xml:space="preserve"> &gt;&gt; </w:t>
      </w:r>
      <w:r>
        <w:rPr>
          <w:rtl/>
        </w:rPr>
        <w:t>היו"ר יעקב אשר:</w:t>
      </w:r>
      <w:r w:rsidRPr="00F27895">
        <w:rPr>
          <w:rStyle w:val="TagStyle"/>
          <w:rtl/>
        </w:rPr>
        <w:t xml:space="preserve"> &lt;&lt; יור &gt;&gt;</w:t>
      </w:r>
      <w:r w:rsidR="009511F7">
        <w:rPr>
          <w:rtl/>
        </w:rPr>
        <w:t xml:space="preserve"> </w:t>
      </w:r>
      <w:bookmarkEnd w:id="211"/>
    </w:p>
    <w:p w14:paraId="5DADF783" w14:textId="77777777" w:rsidR="00F27895" w:rsidRDefault="00F27895" w:rsidP="00F27895">
      <w:pPr>
        <w:pStyle w:val="KeepWithNext"/>
        <w:rPr>
          <w:rtl/>
          <w:lang w:eastAsia="he-IL"/>
        </w:rPr>
      </w:pPr>
    </w:p>
    <w:p w14:paraId="75FD4350" w14:textId="77777777" w:rsidR="00F27895" w:rsidRDefault="00F27895" w:rsidP="00F27895">
      <w:pPr>
        <w:rPr>
          <w:rtl/>
          <w:lang w:eastAsia="he-IL"/>
        </w:rPr>
      </w:pPr>
      <w:r>
        <w:rPr>
          <w:rFonts w:hint="cs"/>
          <w:rtl/>
          <w:lang w:eastAsia="he-IL"/>
        </w:rPr>
        <w:t xml:space="preserve">גם את ההסמכה וגם אולי נעשה את זה בשינוי חקיקה או בחקיקה פרטית או חקיקה ממשלתית שאנחנו ניזום </w:t>
      </w:r>
      <w:proofErr w:type="spellStart"/>
      <w:r>
        <w:rPr>
          <w:rFonts w:hint="cs"/>
          <w:rtl/>
          <w:lang w:eastAsia="he-IL"/>
        </w:rPr>
        <w:t>וכו</w:t>
      </w:r>
      <w:proofErr w:type="spellEnd"/>
      <w:r>
        <w:rPr>
          <w:rFonts w:hint="cs"/>
          <w:rtl/>
          <w:lang w:eastAsia="he-IL"/>
        </w:rPr>
        <w:t xml:space="preserve">'. אנחנו כרגע מתייחסים למצב באשר הוא שם, כמו שהמשרד מתפקד כרגע עד החלטת הבג"ץ ועד החלטה של מחוקק לבוא ולהתערב. יכול להיות שיש לזה הצדקה גדולה מאוד לעשות את זה. אני לא אומר שלא. החקיקה שאנחנו עושים עכשיו היא חלק מעוד עשרות חקיקות שנעשו בנוגע ל"חרבות ברזל". כמו שהרבה מאוד דברים הוסדרו לבני משפחות חטופים </w:t>
      </w:r>
      <w:proofErr w:type="spellStart"/>
      <w:r>
        <w:rPr>
          <w:rFonts w:hint="cs"/>
          <w:rtl/>
          <w:lang w:eastAsia="he-IL"/>
        </w:rPr>
        <w:t>וכו</w:t>
      </w:r>
      <w:proofErr w:type="spellEnd"/>
      <w:r>
        <w:rPr>
          <w:rFonts w:hint="cs"/>
          <w:rtl/>
          <w:lang w:eastAsia="he-IL"/>
        </w:rPr>
        <w:t>', שאם נחפש דברים אקוויוולנטי</w:t>
      </w:r>
      <w:r w:rsidR="00F451AF">
        <w:rPr>
          <w:rFonts w:hint="cs"/>
          <w:rtl/>
          <w:lang w:eastAsia="he-IL"/>
        </w:rPr>
        <w:t>י</w:t>
      </w:r>
      <w:r w:rsidR="00836019">
        <w:rPr>
          <w:rFonts w:hint="cs"/>
          <w:rtl/>
          <w:lang w:eastAsia="he-IL"/>
        </w:rPr>
        <w:t>ם על נושאים קרובים לזה</w:t>
      </w:r>
      <w:r>
        <w:rPr>
          <w:rFonts w:hint="cs"/>
          <w:rtl/>
          <w:lang w:eastAsia="he-IL"/>
        </w:rPr>
        <w:t xml:space="preserve"> יכול להיות שנמצא, אבל זה כרגע מה שעומד לפנינו ואין לזה שום השלכה לגבי </w:t>
      </w:r>
      <w:r w:rsidR="00F451AF">
        <w:rPr>
          <w:rFonts w:hint="cs"/>
          <w:rtl/>
          <w:lang w:eastAsia="he-IL"/>
        </w:rPr>
        <w:t xml:space="preserve">הכללים ובדיקה מחדש של כל הנושא הזה, שיכול להיות שנגיע לזה בדיונים אחרים. </w:t>
      </w:r>
    </w:p>
    <w:p w14:paraId="100C5564" w14:textId="77777777" w:rsidR="00F451AF" w:rsidRDefault="00F451AF" w:rsidP="00F27895">
      <w:pPr>
        <w:rPr>
          <w:rtl/>
          <w:lang w:eastAsia="he-IL"/>
        </w:rPr>
      </w:pPr>
    </w:p>
    <w:p w14:paraId="4434A496" w14:textId="77777777" w:rsidR="00F451AF" w:rsidRDefault="00F451AF" w:rsidP="00F27895">
      <w:pPr>
        <w:rPr>
          <w:rtl/>
          <w:lang w:eastAsia="he-IL"/>
        </w:rPr>
      </w:pPr>
      <w:r>
        <w:rPr>
          <w:rFonts w:hint="cs"/>
          <w:rtl/>
          <w:lang w:eastAsia="he-IL"/>
        </w:rPr>
        <w:t>עכשיו התיקונים.</w:t>
      </w:r>
    </w:p>
    <w:p w14:paraId="329ADE5E" w14:textId="77777777" w:rsidR="00F451AF" w:rsidRDefault="00F451AF" w:rsidP="00F27895">
      <w:pPr>
        <w:rPr>
          <w:rtl/>
          <w:lang w:eastAsia="he-IL"/>
        </w:rPr>
      </w:pPr>
    </w:p>
    <w:p w14:paraId="7A5187BF" w14:textId="77777777" w:rsidR="00F451AF" w:rsidRDefault="00F451AF" w:rsidP="00F451AF">
      <w:pPr>
        <w:pStyle w:val="a4"/>
        <w:keepNext/>
        <w:rPr>
          <w:rtl/>
        </w:rPr>
      </w:pPr>
      <w:bookmarkStart w:id="212" w:name="ET_speaker_לירון_אדלר_מינקה_215"/>
      <w:r w:rsidRPr="00F451AF">
        <w:rPr>
          <w:rStyle w:val="TagStyle"/>
          <w:rtl/>
        </w:rPr>
        <w:t xml:space="preserve"> &lt;&lt; דובר &gt;&gt; </w:t>
      </w:r>
      <w:r>
        <w:rPr>
          <w:rtl/>
        </w:rPr>
        <w:t xml:space="preserve">לירון אדלר </w:t>
      </w:r>
      <w:proofErr w:type="spellStart"/>
      <w:r>
        <w:rPr>
          <w:rtl/>
        </w:rPr>
        <w:t>מינקה</w:t>
      </w:r>
      <w:proofErr w:type="spellEnd"/>
      <w:r>
        <w:rPr>
          <w:rtl/>
        </w:rPr>
        <w:t>:</w:t>
      </w:r>
      <w:r w:rsidRPr="00F451AF">
        <w:rPr>
          <w:rStyle w:val="TagStyle"/>
          <w:rtl/>
        </w:rPr>
        <w:t xml:space="preserve"> &lt;&lt; דובר &gt;&gt;</w:t>
      </w:r>
      <w:r w:rsidR="009511F7">
        <w:rPr>
          <w:rtl/>
        </w:rPr>
        <w:t xml:space="preserve"> </w:t>
      </w:r>
      <w:bookmarkEnd w:id="212"/>
    </w:p>
    <w:p w14:paraId="24D1B528" w14:textId="77777777" w:rsidR="00F451AF" w:rsidRDefault="00F451AF" w:rsidP="00F451AF">
      <w:pPr>
        <w:pStyle w:val="KeepWithNext"/>
        <w:rPr>
          <w:rtl/>
          <w:lang w:eastAsia="he-IL"/>
        </w:rPr>
      </w:pPr>
    </w:p>
    <w:p w14:paraId="1C1F824B" w14:textId="77777777" w:rsidR="00F451AF" w:rsidRDefault="00F451AF" w:rsidP="00836019">
      <w:pPr>
        <w:rPr>
          <w:rtl/>
          <w:lang w:eastAsia="he-IL"/>
        </w:rPr>
      </w:pPr>
      <w:r>
        <w:rPr>
          <w:rFonts w:hint="cs"/>
          <w:rtl/>
          <w:lang w:eastAsia="he-IL"/>
        </w:rPr>
        <w:t xml:space="preserve">לגבי </w:t>
      </w:r>
      <w:r w:rsidRPr="00836019">
        <w:rPr>
          <w:rFonts w:hint="cs"/>
          <w:rtl/>
          <w:lang w:eastAsia="he-IL"/>
        </w:rPr>
        <w:t>הנושא של ההס</w:t>
      </w:r>
      <w:r w:rsidR="00836019" w:rsidRPr="00836019">
        <w:rPr>
          <w:rFonts w:hint="cs"/>
          <w:rtl/>
          <w:lang w:eastAsia="he-IL"/>
        </w:rPr>
        <w:t>כמה</w:t>
      </w:r>
      <w:r w:rsidRPr="00836019">
        <w:rPr>
          <w:rFonts w:hint="cs"/>
          <w:rtl/>
          <w:lang w:eastAsia="he-IL"/>
        </w:rPr>
        <w:t xml:space="preserve"> אמרנו שנשאיר את</w:t>
      </w:r>
      <w:r>
        <w:rPr>
          <w:rFonts w:hint="cs"/>
          <w:rtl/>
          <w:lang w:eastAsia="he-IL"/>
        </w:rPr>
        <w:t xml:space="preserve"> זה בנוסח כפי שהוא הוקרא. </w:t>
      </w:r>
    </w:p>
    <w:p w14:paraId="7FD64B03" w14:textId="77777777" w:rsidR="00F451AF" w:rsidRDefault="00F451AF" w:rsidP="00F451AF">
      <w:pPr>
        <w:rPr>
          <w:rtl/>
          <w:lang w:eastAsia="he-IL"/>
        </w:rPr>
      </w:pPr>
    </w:p>
    <w:p w14:paraId="5B08B523" w14:textId="77777777" w:rsidR="00F451AF" w:rsidRDefault="00F451AF" w:rsidP="00F451AF">
      <w:pPr>
        <w:pStyle w:val="af6"/>
        <w:keepNext/>
        <w:rPr>
          <w:rtl/>
        </w:rPr>
      </w:pPr>
      <w:bookmarkStart w:id="213" w:name="ET_yor_5069_216"/>
      <w:r w:rsidRPr="00F451AF">
        <w:rPr>
          <w:rStyle w:val="TagStyle"/>
          <w:rtl/>
        </w:rPr>
        <w:t xml:space="preserve"> &lt;&lt; </w:t>
      </w:r>
      <w:proofErr w:type="spellStart"/>
      <w:r w:rsidRPr="00F451AF">
        <w:rPr>
          <w:rStyle w:val="TagStyle"/>
          <w:rtl/>
        </w:rPr>
        <w:t>יור</w:t>
      </w:r>
      <w:proofErr w:type="spellEnd"/>
      <w:r w:rsidRPr="00F451AF">
        <w:rPr>
          <w:rStyle w:val="TagStyle"/>
          <w:rtl/>
        </w:rPr>
        <w:t xml:space="preserve"> &gt;&gt; </w:t>
      </w:r>
      <w:r>
        <w:rPr>
          <w:rtl/>
        </w:rPr>
        <w:t>היו"ר יעקב אשר:</w:t>
      </w:r>
      <w:r w:rsidRPr="00F451AF">
        <w:rPr>
          <w:rStyle w:val="TagStyle"/>
          <w:rtl/>
        </w:rPr>
        <w:t xml:space="preserve"> &lt;&lt; יור &gt;&gt;</w:t>
      </w:r>
      <w:r w:rsidR="009511F7">
        <w:rPr>
          <w:rtl/>
        </w:rPr>
        <w:t xml:space="preserve"> </w:t>
      </w:r>
      <w:bookmarkEnd w:id="213"/>
    </w:p>
    <w:p w14:paraId="7819F413" w14:textId="77777777" w:rsidR="00F451AF" w:rsidRDefault="00F451AF" w:rsidP="00F451AF">
      <w:pPr>
        <w:pStyle w:val="KeepWithNext"/>
        <w:rPr>
          <w:rtl/>
          <w:lang w:eastAsia="he-IL"/>
        </w:rPr>
      </w:pPr>
    </w:p>
    <w:p w14:paraId="16B5807B" w14:textId="77777777" w:rsidR="00F451AF" w:rsidRDefault="00F451AF" w:rsidP="00F451AF">
      <w:pPr>
        <w:rPr>
          <w:rtl/>
          <w:lang w:eastAsia="he-IL"/>
        </w:rPr>
      </w:pPr>
      <w:r>
        <w:rPr>
          <w:rFonts w:hint="cs"/>
          <w:rtl/>
          <w:lang w:eastAsia="he-IL"/>
        </w:rPr>
        <w:t xml:space="preserve">אוקיי. יש הסכמה שלכם. תודה. </w:t>
      </w:r>
    </w:p>
    <w:p w14:paraId="4C0EA0A9" w14:textId="77777777" w:rsidR="00F451AF" w:rsidRDefault="00F451AF" w:rsidP="00F451AF">
      <w:pPr>
        <w:rPr>
          <w:rtl/>
          <w:lang w:eastAsia="he-IL"/>
        </w:rPr>
      </w:pPr>
    </w:p>
    <w:p w14:paraId="68365327" w14:textId="77777777" w:rsidR="00F451AF" w:rsidRDefault="00F451AF" w:rsidP="00F451AF">
      <w:pPr>
        <w:rPr>
          <w:rtl/>
          <w:lang w:eastAsia="he-IL"/>
        </w:rPr>
      </w:pPr>
      <w:r>
        <w:rPr>
          <w:rFonts w:hint="cs"/>
          <w:rtl/>
          <w:lang w:eastAsia="he-IL"/>
        </w:rPr>
        <w:t>היה נושא שני שרציתם לחדד.</w:t>
      </w:r>
    </w:p>
    <w:p w14:paraId="0720DE41" w14:textId="77777777" w:rsidR="00F451AF" w:rsidRDefault="00F451AF" w:rsidP="00F451AF">
      <w:pPr>
        <w:rPr>
          <w:rtl/>
          <w:lang w:eastAsia="he-IL"/>
        </w:rPr>
      </w:pPr>
    </w:p>
    <w:p w14:paraId="12FB2A59" w14:textId="77777777" w:rsidR="00F451AF" w:rsidRDefault="00F451AF" w:rsidP="00F451AF">
      <w:pPr>
        <w:pStyle w:val="a4"/>
        <w:keepNext/>
        <w:rPr>
          <w:rtl/>
        </w:rPr>
      </w:pPr>
      <w:bookmarkStart w:id="214" w:name="ET_speaker_לירון_אדלר_מינקה_217"/>
      <w:r w:rsidRPr="00F451AF">
        <w:rPr>
          <w:rStyle w:val="TagStyle"/>
          <w:rtl/>
        </w:rPr>
        <w:t xml:space="preserve"> &lt;&lt; דובר &gt;&gt; </w:t>
      </w:r>
      <w:r>
        <w:rPr>
          <w:rtl/>
        </w:rPr>
        <w:t xml:space="preserve">לירון אדלר </w:t>
      </w:r>
      <w:proofErr w:type="spellStart"/>
      <w:r>
        <w:rPr>
          <w:rtl/>
        </w:rPr>
        <w:t>מינקה</w:t>
      </w:r>
      <w:proofErr w:type="spellEnd"/>
      <w:r>
        <w:rPr>
          <w:rtl/>
        </w:rPr>
        <w:t>:</w:t>
      </w:r>
      <w:r w:rsidRPr="00F451AF">
        <w:rPr>
          <w:rStyle w:val="TagStyle"/>
          <w:rtl/>
        </w:rPr>
        <w:t xml:space="preserve"> &lt;&lt; דובר &gt;&gt;</w:t>
      </w:r>
      <w:r w:rsidR="009511F7">
        <w:rPr>
          <w:rtl/>
        </w:rPr>
        <w:t xml:space="preserve"> </w:t>
      </w:r>
      <w:bookmarkEnd w:id="214"/>
    </w:p>
    <w:p w14:paraId="48945DCA" w14:textId="77777777" w:rsidR="00F451AF" w:rsidRDefault="00F451AF" w:rsidP="00F451AF">
      <w:pPr>
        <w:pStyle w:val="KeepWithNext"/>
        <w:rPr>
          <w:rtl/>
          <w:lang w:eastAsia="he-IL"/>
        </w:rPr>
      </w:pPr>
    </w:p>
    <w:p w14:paraId="7EDEF6D4" w14:textId="77777777" w:rsidR="00F451AF" w:rsidRDefault="009708FB" w:rsidP="00F451AF">
      <w:pPr>
        <w:rPr>
          <w:rtl/>
          <w:lang w:eastAsia="he-IL"/>
        </w:rPr>
      </w:pPr>
      <w:r>
        <w:rPr>
          <w:rFonts w:hint="cs"/>
          <w:rtl/>
          <w:lang w:eastAsia="he-IL"/>
        </w:rPr>
        <w:t xml:space="preserve">לגבי הנושא </w:t>
      </w:r>
      <w:r w:rsidR="00F451AF">
        <w:rPr>
          <w:rFonts w:hint="cs"/>
          <w:rtl/>
          <w:lang w:eastAsia="he-IL"/>
        </w:rPr>
        <w:t xml:space="preserve">של </w:t>
      </w:r>
      <w:r>
        <w:rPr>
          <w:rFonts w:hint="cs"/>
          <w:rtl/>
          <w:lang w:eastAsia="he-IL"/>
        </w:rPr>
        <w:t>המפונים</w:t>
      </w:r>
      <w:r w:rsidR="00F451AF">
        <w:rPr>
          <w:rFonts w:hint="cs"/>
          <w:rtl/>
          <w:lang w:eastAsia="he-IL"/>
        </w:rPr>
        <w:t xml:space="preserve"> אתם רוצים להתייחס?</w:t>
      </w:r>
    </w:p>
    <w:p w14:paraId="4AB02B29" w14:textId="77777777" w:rsidR="009708FB" w:rsidRDefault="009708FB" w:rsidP="00F451AF">
      <w:pPr>
        <w:rPr>
          <w:rtl/>
          <w:lang w:eastAsia="he-IL"/>
        </w:rPr>
      </w:pPr>
    </w:p>
    <w:p w14:paraId="63749F61" w14:textId="77777777" w:rsidR="009708FB" w:rsidRDefault="009708FB" w:rsidP="009708FB">
      <w:pPr>
        <w:pStyle w:val="af6"/>
        <w:keepNext/>
        <w:rPr>
          <w:rtl/>
        </w:rPr>
      </w:pPr>
      <w:bookmarkStart w:id="215" w:name="ET_yor_5069_218"/>
      <w:r w:rsidRPr="009708FB">
        <w:rPr>
          <w:rStyle w:val="TagStyle"/>
          <w:rtl/>
        </w:rPr>
        <w:t xml:space="preserve"> &lt;&lt; </w:t>
      </w:r>
      <w:proofErr w:type="spellStart"/>
      <w:r w:rsidRPr="009708FB">
        <w:rPr>
          <w:rStyle w:val="TagStyle"/>
          <w:rtl/>
        </w:rPr>
        <w:t>יור</w:t>
      </w:r>
      <w:proofErr w:type="spellEnd"/>
      <w:r w:rsidRPr="009708FB">
        <w:rPr>
          <w:rStyle w:val="TagStyle"/>
          <w:rtl/>
        </w:rPr>
        <w:t xml:space="preserve"> &gt;&gt; </w:t>
      </w:r>
      <w:r>
        <w:rPr>
          <w:rtl/>
        </w:rPr>
        <w:t>היו"ר יעקב אשר:</w:t>
      </w:r>
      <w:r w:rsidRPr="009708FB">
        <w:rPr>
          <w:rStyle w:val="TagStyle"/>
          <w:rtl/>
        </w:rPr>
        <w:t xml:space="preserve"> &lt;&lt; יור &gt;&gt;</w:t>
      </w:r>
      <w:r w:rsidR="009511F7">
        <w:rPr>
          <w:rtl/>
        </w:rPr>
        <w:t xml:space="preserve"> </w:t>
      </w:r>
      <w:bookmarkEnd w:id="215"/>
    </w:p>
    <w:p w14:paraId="0C134421" w14:textId="77777777" w:rsidR="009708FB" w:rsidRDefault="009708FB" w:rsidP="009708FB">
      <w:pPr>
        <w:pStyle w:val="KeepWithNext"/>
        <w:rPr>
          <w:rtl/>
          <w:lang w:eastAsia="he-IL"/>
        </w:rPr>
      </w:pPr>
    </w:p>
    <w:p w14:paraId="5A294B14" w14:textId="77777777" w:rsidR="009708FB" w:rsidRDefault="009708FB" w:rsidP="009708FB">
      <w:pPr>
        <w:rPr>
          <w:rtl/>
          <w:lang w:eastAsia="he-IL"/>
        </w:rPr>
      </w:pPr>
      <w:r>
        <w:rPr>
          <w:rFonts w:hint="cs"/>
          <w:rtl/>
          <w:lang w:eastAsia="he-IL"/>
        </w:rPr>
        <w:t xml:space="preserve">מה הייתה הנקודה? </w:t>
      </w:r>
    </w:p>
    <w:p w14:paraId="7D3214BB" w14:textId="77777777" w:rsidR="009708FB" w:rsidRDefault="009708FB" w:rsidP="009708FB">
      <w:pPr>
        <w:rPr>
          <w:rtl/>
          <w:lang w:eastAsia="he-IL"/>
        </w:rPr>
      </w:pPr>
    </w:p>
    <w:p w14:paraId="05523B4E" w14:textId="77777777" w:rsidR="009708FB" w:rsidRDefault="009708FB" w:rsidP="009708FB">
      <w:pPr>
        <w:pStyle w:val="a4"/>
        <w:keepNext/>
        <w:rPr>
          <w:rtl/>
        </w:rPr>
      </w:pPr>
      <w:bookmarkStart w:id="216" w:name="ET_speaker_לירון_אדלר_מינקה_219"/>
      <w:r w:rsidRPr="009708FB">
        <w:rPr>
          <w:rStyle w:val="TagStyle"/>
          <w:rtl/>
        </w:rPr>
        <w:t xml:space="preserve"> &lt;&lt; דובר &gt;&gt; </w:t>
      </w:r>
      <w:r>
        <w:rPr>
          <w:rtl/>
        </w:rPr>
        <w:t xml:space="preserve">לירון אדלר </w:t>
      </w:r>
      <w:proofErr w:type="spellStart"/>
      <w:r>
        <w:rPr>
          <w:rtl/>
        </w:rPr>
        <w:t>מינקה</w:t>
      </w:r>
      <w:proofErr w:type="spellEnd"/>
      <w:r>
        <w:rPr>
          <w:rtl/>
        </w:rPr>
        <w:t>:</w:t>
      </w:r>
      <w:r w:rsidRPr="009708FB">
        <w:rPr>
          <w:rStyle w:val="TagStyle"/>
          <w:rtl/>
        </w:rPr>
        <w:t xml:space="preserve"> &lt;&lt; דובר &gt;&gt;</w:t>
      </w:r>
      <w:r w:rsidR="009511F7">
        <w:rPr>
          <w:rtl/>
        </w:rPr>
        <w:t xml:space="preserve"> </w:t>
      </w:r>
      <w:bookmarkEnd w:id="216"/>
    </w:p>
    <w:p w14:paraId="3EB9CC12" w14:textId="77777777" w:rsidR="009708FB" w:rsidRDefault="009708FB" w:rsidP="009708FB">
      <w:pPr>
        <w:pStyle w:val="KeepWithNext"/>
        <w:rPr>
          <w:rtl/>
          <w:lang w:eastAsia="he-IL"/>
        </w:rPr>
      </w:pPr>
    </w:p>
    <w:p w14:paraId="78D692DF" w14:textId="77777777" w:rsidR="009708FB" w:rsidRDefault="009708FB" w:rsidP="009708FB">
      <w:pPr>
        <w:rPr>
          <w:rtl/>
          <w:lang w:eastAsia="he-IL"/>
        </w:rPr>
      </w:pPr>
      <w:r>
        <w:rPr>
          <w:rFonts w:hint="cs"/>
          <w:rtl/>
          <w:lang w:eastAsia="he-IL"/>
        </w:rPr>
        <w:t xml:space="preserve">שלא ימנעו בגלל מישהו שפונה במסגרת המצב הקיים, שיגידו שהוא לא התגורר עם הזכאי בגלל שהוא פונה. </w:t>
      </w:r>
    </w:p>
    <w:p w14:paraId="5ACD6806" w14:textId="77777777" w:rsidR="009708FB" w:rsidRDefault="009708FB" w:rsidP="009708FB">
      <w:pPr>
        <w:rPr>
          <w:rtl/>
          <w:lang w:eastAsia="he-IL"/>
        </w:rPr>
      </w:pPr>
    </w:p>
    <w:p w14:paraId="151CA77E" w14:textId="77777777" w:rsidR="009708FB" w:rsidRDefault="009708FB" w:rsidP="009708FB">
      <w:pPr>
        <w:pStyle w:val="af9"/>
        <w:keepNext/>
        <w:rPr>
          <w:rtl/>
          <w:lang w:eastAsia="he-IL"/>
        </w:rPr>
      </w:pPr>
      <w:bookmarkStart w:id="217" w:name="ET_guest_איל_רויזמן_220"/>
      <w:r w:rsidRPr="009708FB">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9708FB">
        <w:rPr>
          <w:rStyle w:val="TagStyle"/>
          <w:rtl/>
        </w:rPr>
        <w:t xml:space="preserve"> &lt;&lt; אורח &gt;&gt;</w:t>
      </w:r>
      <w:r w:rsidR="009511F7">
        <w:rPr>
          <w:rtl/>
          <w:lang w:eastAsia="he-IL"/>
        </w:rPr>
        <w:t xml:space="preserve"> </w:t>
      </w:r>
      <w:bookmarkEnd w:id="217"/>
    </w:p>
    <w:p w14:paraId="0752432D" w14:textId="77777777" w:rsidR="009708FB" w:rsidRDefault="009708FB" w:rsidP="009708FB">
      <w:pPr>
        <w:pStyle w:val="KeepWithNext"/>
        <w:rPr>
          <w:rtl/>
          <w:lang w:eastAsia="he-IL"/>
        </w:rPr>
      </w:pPr>
    </w:p>
    <w:p w14:paraId="79E7C3E0" w14:textId="77777777" w:rsidR="009708FB" w:rsidRDefault="00104F38" w:rsidP="009708FB">
      <w:pPr>
        <w:rPr>
          <w:rtl/>
          <w:lang w:eastAsia="he-IL"/>
        </w:rPr>
      </w:pPr>
      <w:r>
        <w:rPr>
          <w:rFonts w:hint="cs"/>
          <w:rtl/>
          <w:lang w:eastAsia="he-IL"/>
        </w:rPr>
        <w:t>הסיטואציה הזו רלוונטית כמובן גם לדייר ממשיך רגיל לפי החוק הקיים, וכמובן שגם שם לא נעשה תיקון חקיקה שאומר שמי שפונה, לא יחשבו שעזב את הדירה. ההתייחסות למקרים האלה היא כמובן בהתאם. המשרד לא מתייחס למי שפונה מכורח הנסיבות היום כמי שעזב את הדירה ולא מתגורר בדירה, ואנחנו חושבים שנכון יהיה שאותו הסדר כללי יחול גם כאן.</w:t>
      </w:r>
    </w:p>
    <w:p w14:paraId="4B5260DC" w14:textId="77777777" w:rsidR="00104F38" w:rsidRDefault="00104F38" w:rsidP="009708FB">
      <w:pPr>
        <w:rPr>
          <w:rtl/>
          <w:lang w:eastAsia="he-IL"/>
        </w:rPr>
      </w:pPr>
    </w:p>
    <w:p w14:paraId="325AB4C2" w14:textId="77777777" w:rsidR="00104F38" w:rsidRDefault="00104F38" w:rsidP="00104F38">
      <w:pPr>
        <w:pStyle w:val="af6"/>
        <w:keepNext/>
        <w:rPr>
          <w:rtl/>
        </w:rPr>
      </w:pPr>
      <w:bookmarkStart w:id="218" w:name="ET_yor_5069_221"/>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18"/>
    </w:p>
    <w:p w14:paraId="5CD55256" w14:textId="77777777" w:rsidR="00104F38" w:rsidRDefault="00104F38" w:rsidP="00104F38">
      <w:pPr>
        <w:pStyle w:val="KeepWithNext"/>
        <w:rPr>
          <w:rtl/>
          <w:lang w:eastAsia="he-IL"/>
        </w:rPr>
      </w:pPr>
    </w:p>
    <w:p w14:paraId="7EC4A19A" w14:textId="77777777" w:rsidR="00104F38" w:rsidRDefault="00104F38" w:rsidP="00104F38">
      <w:pPr>
        <w:rPr>
          <w:rtl/>
          <w:lang w:eastAsia="he-IL"/>
        </w:rPr>
      </w:pPr>
      <w:r>
        <w:rPr>
          <w:rFonts w:hint="cs"/>
          <w:rtl/>
          <w:lang w:eastAsia="he-IL"/>
        </w:rPr>
        <w:t>אתה בעצם אומר לפרוטוקול מפורש, שהעילה הזאת לא תהיה עילה.</w:t>
      </w:r>
    </w:p>
    <w:p w14:paraId="58789485" w14:textId="77777777" w:rsidR="00104F38" w:rsidRDefault="00104F38" w:rsidP="00104F38">
      <w:pPr>
        <w:rPr>
          <w:rtl/>
          <w:lang w:eastAsia="he-IL"/>
        </w:rPr>
      </w:pPr>
    </w:p>
    <w:p w14:paraId="24E68AA9" w14:textId="77777777" w:rsidR="00104F38" w:rsidRDefault="00104F38" w:rsidP="00104F38">
      <w:pPr>
        <w:pStyle w:val="af9"/>
        <w:keepNext/>
        <w:rPr>
          <w:rtl/>
          <w:lang w:eastAsia="he-IL"/>
        </w:rPr>
      </w:pPr>
      <w:bookmarkStart w:id="219" w:name="ET_guest_איל_רויזמן_222"/>
      <w:r w:rsidRPr="00104F3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104F38">
        <w:rPr>
          <w:rStyle w:val="TagStyle"/>
          <w:rtl/>
        </w:rPr>
        <w:t xml:space="preserve"> &lt;&lt; אורח &gt;&gt;</w:t>
      </w:r>
      <w:r w:rsidR="009511F7">
        <w:rPr>
          <w:rtl/>
          <w:lang w:eastAsia="he-IL"/>
        </w:rPr>
        <w:t xml:space="preserve"> </w:t>
      </w:r>
      <w:bookmarkEnd w:id="219"/>
    </w:p>
    <w:p w14:paraId="3B622ECA" w14:textId="77777777" w:rsidR="00104F38" w:rsidRDefault="00104F38" w:rsidP="00104F38">
      <w:pPr>
        <w:pStyle w:val="KeepWithNext"/>
        <w:rPr>
          <w:rtl/>
          <w:lang w:eastAsia="he-IL"/>
        </w:rPr>
      </w:pPr>
    </w:p>
    <w:p w14:paraId="40A9DA78" w14:textId="77777777" w:rsidR="00104F38" w:rsidRDefault="00104F38" w:rsidP="00104F38">
      <w:pPr>
        <w:rPr>
          <w:rtl/>
          <w:lang w:eastAsia="he-IL"/>
        </w:rPr>
      </w:pPr>
      <w:r>
        <w:rPr>
          <w:rFonts w:hint="cs"/>
          <w:rtl/>
          <w:lang w:eastAsia="he-IL"/>
        </w:rPr>
        <w:t>נכון.</w:t>
      </w:r>
    </w:p>
    <w:p w14:paraId="4F2EF453" w14:textId="77777777" w:rsidR="00104F38" w:rsidRDefault="00104F38" w:rsidP="00104F38">
      <w:pPr>
        <w:rPr>
          <w:rtl/>
          <w:lang w:eastAsia="he-IL"/>
        </w:rPr>
      </w:pPr>
    </w:p>
    <w:p w14:paraId="575FFFF9" w14:textId="77777777" w:rsidR="00104F38" w:rsidRDefault="00104F38" w:rsidP="00104F38">
      <w:pPr>
        <w:pStyle w:val="af6"/>
        <w:keepNext/>
        <w:rPr>
          <w:rtl/>
        </w:rPr>
      </w:pPr>
      <w:bookmarkStart w:id="220" w:name="ET_yor_5069_223"/>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20"/>
    </w:p>
    <w:p w14:paraId="18EBDBE9" w14:textId="77777777" w:rsidR="00104F38" w:rsidRDefault="00104F38" w:rsidP="00104F38">
      <w:pPr>
        <w:pStyle w:val="KeepWithNext"/>
        <w:rPr>
          <w:rtl/>
          <w:lang w:eastAsia="he-IL"/>
        </w:rPr>
      </w:pPr>
    </w:p>
    <w:p w14:paraId="2B603510" w14:textId="77777777" w:rsidR="00104F38" w:rsidRDefault="00104F38" w:rsidP="00104F38">
      <w:pPr>
        <w:rPr>
          <w:rtl/>
          <w:lang w:eastAsia="he-IL"/>
        </w:rPr>
      </w:pPr>
      <w:r>
        <w:rPr>
          <w:rFonts w:hint="cs"/>
          <w:rtl/>
          <w:lang w:eastAsia="he-IL"/>
        </w:rPr>
        <w:t>אז תאמר את זה לפרוטוקול.</w:t>
      </w:r>
    </w:p>
    <w:p w14:paraId="24E0823A" w14:textId="77777777" w:rsidR="00104F38" w:rsidRDefault="00104F38" w:rsidP="00104F38">
      <w:pPr>
        <w:rPr>
          <w:rtl/>
          <w:lang w:eastAsia="he-IL"/>
        </w:rPr>
      </w:pPr>
    </w:p>
    <w:p w14:paraId="53F0B5A0" w14:textId="77777777" w:rsidR="00104F38" w:rsidRDefault="00104F38" w:rsidP="00104F38">
      <w:pPr>
        <w:pStyle w:val="af9"/>
        <w:keepNext/>
        <w:rPr>
          <w:rtl/>
          <w:lang w:eastAsia="he-IL"/>
        </w:rPr>
      </w:pPr>
      <w:bookmarkStart w:id="221" w:name="ET_guest_איל_רויזמן_224"/>
      <w:r w:rsidRPr="00104F38">
        <w:rPr>
          <w:rStyle w:val="TagStyle"/>
          <w:rtl/>
        </w:rPr>
        <w:t xml:space="preserve"> &lt;&lt; אורח &gt;&gt; </w:t>
      </w:r>
      <w:r>
        <w:rPr>
          <w:rtl/>
          <w:lang w:eastAsia="he-IL"/>
        </w:rPr>
        <w:t xml:space="preserve">איל </w:t>
      </w:r>
      <w:proofErr w:type="spellStart"/>
      <w:r>
        <w:rPr>
          <w:rtl/>
          <w:lang w:eastAsia="he-IL"/>
        </w:rPr>
        <w:t>רויזמן</w:t>
      </w:r>
      <w:proofErr w:type="spellEnd"/>
      <w:r>
        <w:rPr>
          <w:rtl/>
          <w:lang w:eastAsia="he-IL"/>
        </w:rPr>
        <w:t>:</w:t>
      </w:r>
      <w:r w:rsidRPr="00104F38">
        <w:rPr>
          <w:rStyle w:val="TagStyle"/>
          <w:rtl/>
        </w:rPr>
        <w:t xml:space="preserve"> &lt;&lt; אורח &gt;&gt;</w:t>
      </w:r>
      <w:r w:rsidR="009511F7">
        <w:rPr>
          <w:rtl/>
          <w:lang w:eastAsia="he-IL"/>
        </w:rPr>
        <w:t xml:space="preserve"> </w:t>
      </w:r>
      <w:bookmarkEnd w:id="221"/>
    </w:p>
    <w:p w14:paraId="54748AB3" w14:textId="77777777" w:rsidR="00104F38" w:rsidRDefault="00104F38" w:rsidP="00104F38">
      <w:pPr>
        <w:pStyle w:val="KeepWithNext"/>
        <w:rPr>
          <w:rtl/>
          <w:lang w:eastAsia="he-IL"/>
        </w:rPr>
      </w:pPr>
    </w:p>
    <w:p w14:paraId="15F9CB1F" w14:textId="77777777" w:rsidR="00104F38" w:rsidRDefault="00104F38" w:rsidP="00104F38">
      <w:pPr>
        <w:rPr>
          <w:rtl/>
          <w:lang w:eastAsia="he-IL"/>
        </w:rPr>
      </w:pPr>
      <w:r>
        <w:rPr>
          <w:rFonts w:hint="cs"/>
          <w:rtl/>
          <w:lang w:eastAsia="he-IL"/>
        </w:rPr>
        <w:t xml:space="preserve">נכון, אין בעיה, אנחנו אומרים את זה לפרוטוקול. מי שפינה את הדירה מכוח החלטות הממשלה בדבר פינוי בתקופה הזו של מצב מיוחד בעורף, כמובן שלא נראה בו כמי שעזב את הדירה או לא מתגורר בדירה רק מהטעם שהוא פונה. </w:t>
      </w:r>
    </w:p>
    <w:p w14:paraId="2AF232CA" w14:textId="77777777" w:rsidR="00104F38" w:rsidRDefault="00104F38" w:rsidP="00104F38">
      <w:pPr>
        <w:rPr>
          <w:rtl/>
          <w:lang w:eastAsia="he-IL"/>
        </w:rPr>
      </w:pPr>
    </w:p>
    <w:p w14:paraId="289330A6" w14:textId="77777777" w:rsidR="00104F38" w:rsidRDefault="00104F38" w:rsidP="00104F38">
      <w:pPr>
        <w:pStyle w:val="af6"/>
        <w:keepNext/>
        <w:rPr>
          <w:rtl/>
        </w:rPr>
      </w:pPr>
      <w:bookmarkStart w:id="222" w:name="ET_yor_5069_225"/>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22"/>
    </w:p>
    <w:p w14:paraId="31BE0BCD" w14:textId="77777777" w:rsidR="00104F38" w:rsidRDefault="00104F38" w:rsidP="00104F38">
      <w:pPr>
        <w:pStyle w:val="KeepWithNext"/>
        <w:rPr>
          <w:rtl/>
          <w:lang w:eastAsia="he-IL"/>
        </w:rPr>
      </w:pPr>
    </w:p>
    <w:p w14:paraId="62D7737D" w14:textId="77777777" w:rsidR="00104F38" w:rsidRDefault="00104F38" w:rsidP="00104F38">
      <w:pPr>
        <w:rPr>
          <w:rtl/>
          <w:lang w:eastAsia="he-IL"/>
        </w:rPr>
      </w:pPr>
      <w:r>
        <w:rPr>
          <w:rFonts w:hint="cs"/>
          <w:rtl/>
          <w:lang w:eastAsia="he-IL"/>
        </w:rPr>
        <w:t>אוקיי.</w:t>
      </w:r>
    </w:p>
    <w:p w14:paraId="7E766F34" w14:textId="77777777" w:rsidR="00104F38" w:rsidRDefault="00104F38" w:rsidP="00104F38">
      <w:pPr>
        <w:rPr>
          <w:rtl/>
          <w:lang w:eastAsia="he-IL"/>
        </w:rPr>
      </w:pPr>
    </w:p>
    <w:p w14:paraId="20951434" w14:textId="77777777" w:rsidR="00104F38" w:rsidRDefault="00104F38" w:rsidP="00104F38">
      <w:pPr>
        <w:pStyle w:val="a4"/>
        <w:keepNext/>
        <w:rPr>
          <w:rtl/>
        </w:rPr>
      </w:pPr>
      <w:bookmarkStart w:id="223" w:name="ET_speaker_לירון_אדלר_מינקה_227"/>
      <w:r w:rsidRPr="00104F38">
        <w:rPr>
          <w:rStyle w:val="TagStyle"/>
          <w:rtl/>
        </w:rPr>
        <w:t xml:space="preserve"> &lt;&lt; דובר &gt;&gt; </w:t>
      </w:r>
      <w:r>
        <w:rPr>
          <w:rtl/>
        </w:rPr>
        <w:t xml:space="preserve">לירון אדלר </w:t>
      </w:r>
      <w:proofErr w:type="spellStart"/>
      <w:r>
        <w:rPr>
          <w:rtl/>
        </w:rPr>
        <w:t>מינקה</w:t>
      </w:r>
      <w:proofErr w:type="spellEnd"/>
      <w:r>
        <w:rPr>
          <w:rtl/>
        </w:rPr>
        <w:t>:</w:t>
      </w:r>
      <w:r w:rsidRPr="00104F38">
        <w:rPr>
          <w:rStyle w:val="TagStyle"/>
          <w:rtl/>
        </w:rPr>
        <w:t xml:space="preserve"> &lt;&lt; דובר &gt;&gt;</w:t>
      </w:r>
      <w:r w:rsidR="009511F7">
        <w:rPr>
          <w:rtl/>
        </w:rPr>
        <w:t xml:space="preserve"> </w:t>
      </w:r>
      <w:bookmarkEnd w:id="223"/>
    </w:p>
    <w:p w14:paraId="1234E18A" w14:textId="77777777" w:rsidR="00104F38" w:rsidRDefault="00104F38" w:rsidP="00104F38">
      <w:pPr>
        <w:pStyle w:val="KeepWithNext"/>
        <w:rPr>
          <w:rtl/>
          <w:lang w:eastAsia="he-IL"/>
        </w:rPr>
      </w:pPr>
    </w:p>
    <w:p w14:paraId="11BD2C06" w14:textId="77777777" w:rsidR="00104F38" w:rsidRDefault="00104F38" w:rsidP="00104F38">
      <w:pPr>
        <w:rPr>
          <w:rtl/>
          <w:lang w:eastAsia="he-IL"/>
        </w:rPr>
      </w:pPr>
      <w:r>
        <w:rPr>
          <w:rFonts w:hint="cs"/>
          <w:rtl/>
          <w:lang w:eastAsia="he-IL"/>
        </w:rPr>
        <w:t xml:space="preserve">בסדר גמור. </w:t>
      </w:r>
    </w:p>
    <w:p w14:paraId="214EA132" w14:textId="77777777" w:rsidR="00104F38" w:rsidRDefault="00104F38" w:rsidP="00104F38">
      <w:pPr>
        <w:rPr>
          <w:rtl/>
          <w:lang w:eastAsia="he-IL"/>
        </w:rPr>
      </w:pPr>
    </w:p>
    <w:p w14:paraId="608ACBC9" w14:textId="77777777" w:rsidR="00104F38" w:rsidRDefault="00104F38" w:rsidP="00104F38">
      <w:pPr>
        <w:pStyle w:val="af6"/>
        <w:keepNext/>
        <w:rPr>
          <w:rtl/>
        </w:rPr>
      </w:pPr>
      <w:bookmarkStart w:id="224" w:name="ET_yor_5069_228"/>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24"/>
    </w:p>
    <w:p w14:paraId="47B8C8F1" w14:textId="77777777" w:rsidR="00104F38" w:rsidRDefault="00104F38" w:rsidP="00104F38">
      <w:pPr>
        <w:pStyle w:val="KeepWithNext"/>
        <w:rPr>
          <w:rtl/>
          <w:lang w:eastAsia="he-IL"/>
        </w:rPr>
      </w:pPr>
    </w:p>
    <w:p w14:paraId="1701A71C" w14:textId="77777777" w:rsidR="00104F38" w:rsidRDefault="00104F38" w:rsidP="00104F38">
      <w:pPr>
        <w:rPr>
          <w:rtl/>
          <w:lang w:eastAsia="he-IL"/>
        </w:rPr>
      </w:pPr>
      <w:r>
        <w:rPr>
          <w:rFonts w:hint="cs"/>
          <w:rtl/>
          <w:lang w:eastAsia="he-IL"/>
        </w:rPr>
        <w:t>אם כך</w:t>
      </w:r>
      <w:r w:rsidR="00836019">
        <w:rPr>
          <w:rFonts w:hint="cs"/>
          <w:rtl/>
          <w:lang w:eastAsia="he-IL"/>
        </w:rPr>
        <w:t>,</w:t>
      </w:r>
      <w:r>
        <w:rPr>
          <w:rFonts w:hint="cs"/>
          <w:rtl/>
          <w:lang w:eastAsia="he-IL"/>
        </w:rPr>
        <w:t xml:space="preserve"> אני מעלה את הצעת חוק </w:t>
      </w:r>
      <w:r w:rsidRPr="00104F38">
        <w:rPr>
          <w:rtl/>
          <w:lang w:eastAsia="he-IL"/>
        </w:rPr>
        <w:t>זכויות הדייר בדיור הציבורי (הוראת שעה – חרבות ברזל) (דייר ממשיך מיוחד), התשפ"ד-2024 (מ/1703)</w:t>
      </w:r>
      <w:r>
        <w:rPr>
          <w:rFonts w:hint="cs"/>
          <w:rtl/>
          <w:lang w:eastAsia="he-IL"/>
        </w:rPr>
        <w:t xml:space="preserve"> להצבעה. מי בעד? </w:t>
      </w:r>
    </w:p>
    <w:p w14:paraId="5325E2F6" w14:textId="77777777" w:rsidR="00EB71CC" w:rsidRDefault="00EB71CC" w:rsidP="00104F38">
      <w:pPr>
        <w:rPr>
          <w:rtl/>
          <w:lang w:eastAsia="he-IL"/>
        </w:rPr>
      </w:pPr>
    </w:p>
    <w:p w14:paraId="3FC38370" w14:textId="77777777" w:rsidR="00EB71CC" w:rsidRDefault="00EB71CC" w:rsidP="00104F38">
      <w:pPr>
        <w:rPr>
          <w:rtl/>
          <w:lang w:eastAsia="he-IL"/>
        </w:rPr>
      </w:pPr>
    </w:p>
    <w:p w14:paraId="00633F22" w14:textId="77777777" w:rsidR="00EB71CC" w:rsidRDefault="00EB71CC" w:rsidP="00104F38">
      <w:pPr>
        <w:rPr>
          <w:rtl/>
          <w:lang w:eastAsia="he-IL"/>
        </w:rPr>
      </w:pPr>
    </w:p>
    <w:p w14:paraId="2849174C" w14:textId="170F78AE" w:rsidR="00EB71CC" w:rsidRDefault="00EB71CC" w:rsidP="00EB71CC">
      <w:pPr>
        <w:pStyle w:val="af1"/>
        <w:keepNext/>
        <w:rPr>
          <w:rtl/>
          <w:lang w:eastAsia="he-IL"/>
        </w:rPr>
      </w:pPr>
      <w:r>
        <w:rPr>
          <w:rtl/>
          <w:lang w:eastAsia="he-IL"/>
        </w:rPr>
        <w:t>הצבעה</w:t>
      </w:r>
    </w:p>
    <w:p w14:paraId="6BFA9066" w14:textId="4A9671FE" w:rsidR="00EB71CC" w:rsidRDefault="00EB71CC" w:rsidP="00EB71CC">
      <w:pPr>
        <w:pStyle w:val="--"/>
        <w:keepNext/>
        <w:rPr>
          <w:rtl/>
          <w:lang w:eastAsia="he-IL"/>
        </w:rPr>
      </w:pPr>
      <w:r>
        <w:rPr>
          <w:rFonts w:hint="cs"/>
          <w:rtl/>
          <w:lang w:eastAsia="he-IL"/>
        </w:rPr>
        <w:t>אושר</w:t>
      </w:r>
    </w:p>
    <w:p w14:paraId="60B8C923" w14:textId="77777777" w:rsidR="00EB71CC" w:rsidRPr="00EB71CC" w:rsidRDefault="00EB71CC" w:rsidP="00EB71CC">
      <w:pPr>
        <w:pStyle w:val="af2"/>
        <w:rPr>
          <w:rtl/>
          <w:lang w:eastAsia="he-IL"/>
        </w:rPr>
      </w:pPr>
    </w:p>
    <w:p w14:paraId="3574A3AE" w14:textId="77777777" w:rsidR="00104F38" w:rsidRDefault="00104F38" w:rsidP="00104F38">
      <w:pPr>
        <w:rPr>
          <w:rtl/>
          <w:lang w:eastAsia="he-IL"/>
        </w:rPr>
      </w:pPr>
    </w:p>
    <w:p w14:paraId="56B82120" w14:textId="77777777" w:rsidR="00104F38" w:rsidRDefault="00104F38" w:rsidP="00104F38">
      <w:pPr>
        <w:pStyle w:val="a4"/>
        <w:keepNext/>
        <w:rPr>
          <w:rtl/>
        </w:rPr>
      </w:pPr>
      <w:bookmarkStart w:id="225" w:name="ET_speaker_לאה_קריכלי_229"/>
      <w:r w:rsidRPr="00104F38">
        <w:rPr>
          <w:rStyle w:val="TagStyle"/>
          <w:rtl/>
        </w:rPr>
        <w:t xml:space="preserve"> &lt;&lt; דובר &gt;&gt; </w:t>
      </w:r>
      <w:r>
        <w:rPr>
          <w:rtl/>
        </w:rPr>
        <w:t>לאה קריכלי:</w:t>
      </w:r>
      <w:r w:rsidRPr="00104F38">
        <w:rPr>
          <w:rStyle w:val="TagStyle"/>
          <w:rtl/>
        </w:rPr>
        <w:t xml:space="preserve"> &lt;&lt; דובר &gt;&gt;</w:t>
      </w:r>
      <w:r w:rsidR="009511F7">
        <w:rPr>
          <w:rtl/>
        </w:rPr>
        <w:t xml:space="preserve"> </w:t>
      </w:r>
      <w:bookmarkEnd w:id="225"/>
    </w:p>
    <w:p w14:paraId="70DBBD70" w14:textId="77777777" w:rsidR="00104F38" w:rsidRDefault="00104F38" w:rsidP="00104F38">
      <w:pPr>
        <w:rPr>
          <w:rtl/>
          <w:lang w:eastAsia="he-IL"/>
        </w:rPr>
      </w:pPr>
    </w:p>
    <w:p w14:paraId="38FF5259" w14:textId="77777777" w:rsidR="00104F38" w:rsidRDefault="00104F38" w:rsidP="00104F38">
      <w:pPr>
        <w:rPr>
          <w:rtl/>
          <w:lang w:eastAsia="he-IL"/>
        </w:rPr>
      </w:pPr>
      <w:r>
        <w:rPr>
          <w:rFonts w:hint="cs"/>
          <w:rtl/>
          <w:lang w:eastAsia="he-IL"/>
        </w:rPr>
        <w:t>אחד.</w:t>
      </w:r>
    </w:p>
    <w:p w14:paraId="3606E019" w14:textId="77777777" w:rsidR="00104F38" w:rsidRDefault="00104F38" w:rsidP="00104F38">
      <w:pPr>
        <w:rPr>
          <w:rtl/>
          <w:lang w:eastAsia="he-IL"/>
        </w:rPr>
      </w:pPr>
    </w:p>
    <w:p w14:paraId="40CFE8A9" w14:textId="77777777" w:rsidR="00104F38" w:rsidRDefault="00104F38" w:rsidP="00104F38">
      <w:pPr>
        <w:pStyle w:val="af6"/>
        <w:keepNext/>
        <w:rPr>
          <w:rtl/>
        </w:rPr>
      </w:pPr>
      <w:bookmarkStart w:id="226" w:name="ET_yor_5069_230"/>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26"/>
    </w:p>
    <w:p w14:paraId="031D8379" w14:textId="77777777" w:rsidR="00104F38" w:rsidRDefault="00104F38" w:rsidP="00104F38">
      <w:pPr>
        <w:pStyle w:val="KeepWithNext"/>
        <w:rPr>
          <w:rtl/>
          <w:lang w:eastAsia="he-IL"/>
        </w:rPr>
      </w:pPr>
    </w:p>
    <w:p w14:paraId="1E4977E6" w14:textId="77777777" w:rsidR="00104F38" w:rsidRDefault="00104F38" w:rsidP="00104F38">
      <w:pPr>
        <w:rPr>
          <w:rtl/>
          <w:lang w:eastAsia="he-IL"/>
        </w:rPr>
      </w:pPr>
      <w:r>
        <w:rPr>
          <w:rFonts w:hint="cs"/>
          <w:rtl/>
          <w:lang w:eastAsia="he-IL"/>
        </w:rPr>
        <w:t>מי נגד?</w:t>
      </w:r>
    </w:p>
    <w:p w14:paraId="03897C37" w14:textId="77777777" w:rsidR="00104F38" w:rsidRDefault="00104F38" w:rsidP="00104F38">
      <w:pPr>
        <w:rPr>
          <w:rtl/>
          <w:lang w:eastAsia="he-IL"/>
        </w:rPr>
      </w:pPr>
    </w:p>
    <w:p w14:paraId="4C6F034D" w14:textId="77777777" w:rsidR="00104F38" w:rsidRDefault="00104F38" w:rsidP="00104F38">
      <w:pPr>
        <w:pStyle w:val="a4"/>
        <w:keepNext/>
        <w:rPr>
          <w:rtl/>
        </w:rPr>
      </w:pPr>
      <w:bookmarkStart w:id="227" w:name="ET_speaker_לאה_קריכלי_231"/>
      <w:r w:rsidRPr="00104F38">
        <w:rPr>
          <w:rStyle w:val="TagStyle"/>
          <w:rtl/>
        </w:rPr>
        <w:t xml:space="preserve"> &lt;&lt; דובר &gt;&gt; </w:t>
      </w:r>
      <w:r>
        <w:rPr>
          <w:rtl/>
        </w:rPr>
        <w:t>לאה קריכלי:</w:t>
      </w:r>
      <w:r w:rsidRPr="00104F38">
        <w:rPr>
          <w:rStyle w:val="TagStyle"/>
          <w:rtl/>
        </w:rPr>
        <w:t xml:space="preserve"> &lt;&lt; דובר &gt;&gt;</w:t>
      </w:r>
      <w:r w:rsidR="009511F7">
        <w:rPr>
          <w:rtl/>
        </w:rPr>
        <w:t xml:space="preserve"> </w:t>
      </w:r>
      <w:bookmarkEnd w:id="227"/>
    </w:p>
    <w:p w14:paraId="59DE7916" w14:textId="77777777" w:rsidR="00104F38" w:rsidRDefault="00104F38" w:rsidP="00104F38">
      <w:pPr>
        <w:pStyle w:val="KeepWithNext"/>
        <w:rPr>
          <w:rtl/>
          <w:lang w:eastAsia="he-IL"/>
        </w:rPr>
      </w:pPr>
    </w:p>
    <w:p w14:paraId="46D83235" w14:textId="77777777" w:rsidR="00104F38" w:rsidRDefault="00104F38" w:rsidP="00104F38">
      <w:pPr>
        <w:rPr>
          <w:rtl/>
          <w:lang w:eastAsia="he-IL"/>
        </w:rPr>
      </w:pPr>
      <w:r>
        <w:rPr>
          <w:rFonts w:hint="cs"/>
          <w:rtl/>
          <w:lang w:eastAsia="he-IL"/>
        </w:rPr>
        <w:t>אין.</w:t>
      </w:r>
    </w:p>
    <w:p w14:paraId="6F0B06B3" w14:textId="77777777" w:rsidR="00104F38" w:rsidRDefault="00104F38" w:rsidP="00104F38">
      <w:pPr>
        <w:rPr>
          <w:rtl/>
          <w:lang w:eastAsia="he-IL"/>
        </w:rPr>
      </w:pPr>
    </w:p>
    <w:p w14:paraId="150CED01" w14:textId="77777777" w:rsidR="00104F38" w:rsidRDefault="00104F38" w:rsidP="00104F38">
      <w:pPr>
        <w:pStyle w:val="af6"/>
        <w:keepNext/>
        <w:rPr>
          <w:rtl/>
        </w:rPr>
      </w:pPr>
      <w:bookmarkStart w:id="228" w:name="ET_yor_5069_232"/>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28"/>
    </w:p>
    <w:p w14:paraId="2BECE91A" w14:textId="77777777" w:rsidR="00104F38" w:rsidRDefault="00104F38" w:rsidP="00104F38">
      <w:pPr>
        <w:pStyle w:val="KeepWithNext"/>
        <w:rPr>
          <w:rtl/>
          <w:lang w:eastAsia="he-IL"/>
        </w:rPr>
      </w:pPr>
    </w:p>
    <w:p w14:paraId="3AB74497" w14:textId="77777777" w:rsidR="00104F38" w:rsidRDefault="00104F38" w:rsidP="00104F38">
      <w:pPr>
        <w:rPr>
          <w:rtl/>
          <w:lang w:eastAsia="he-IL"/>
        </w:rPr>
      </w:pPr>
      <w:r>
        <w:rPr>
          <w:rFonts w:hint="cs"/>
          <w:rtl/>
          <w:lang w:eastAsia="he-IL"/>
        </w:rPr>
        <w:t>מי נמנע?</w:t>
      </w:r>
    </w:p>
    <w:p w14:paraId="23CF2CE6" w14:textId="77777777" w:rsidR="00104F38" w:rsidRDefault="00104F38" w:rsidP="00104F38">
      <w:pPr>
        <w:rPr>
          <w:rtl/>
          <w:lang w:eastAsia="he-IL"/>
        </w:rPr>
      </w:pPr>
    </w:p>
    <w:p w14:paraId="5DFA3770" w14:textId="77777777" w:rsidR="00104F38" w:rsidRDefault="00104F38" w:rsidP="00104F38">
      <w:pPr>
        <w:pStyle w:val="a4"/>
        <w:keepNext/>
        <w:rPr>
          <w:rtl/>
        </w:rPr>
      </w:pPr>
      <w:bookmarkStart w:id="229" w:name="ET_speaker_לאה_קריכלי_233"/>
      <w:r w:rsidRPr="00104F38">
        <w:rPr>
          <w:rStyle w:val="TagStyle"/>
          <w:rtl/>
        </w:rPr>
        <w:t xml:space="preserve"> &lt;&lt; דובר &gt;&gt; </w:t>
      </w:r>
      <w:r>
        <w:rPr>
          <w:rtl/>
        </w:rPr>
        <w:t>לאה קריכלי:</w:t>
      </w:r>
      <w:r w:rsidRPr="00104F38">
        <w:rPr>
          <w:rStyle w:val="TagStyle"/>
          <w:rtl/>
        </w:rPr>
        <w:t xml:space="preserve"> &lt;&lt; דובר &gt;&gt;</w:t>
      </w:r>
      <w:r w:rsidR="009511F7">
        <w:rPr>
          <w:rtl/>
        </w:rPr>
        <w:t xml:space="preserve"> </w:t>
      </w:r>
      <w:bookmarkEnd w:id="229"/>
    </w:p>
    <w:p w14:paraId="632DB341" w14:textId="77777777" w:rsidR="00104F38" w:rsidRDefault="00104F38" w:rsidP="00104F38">
      <w:pPr>
        <w:pStyle w:val="KeepWithNext"/>
        <w:rPr>
          <w:rtl/>
          <w:lang w:eastAsia="he-IL"/>
        </w:rPr>
      </w:pPr>
    </w:p>
    <w:p w14:paraId="6B42B035" w14:textId="77777777" w:rsidR="00104F38" w:rsidRDefault="00104F38" w:rsidP="00104F38">
      <w:pPr>
        <w:rPr>
          <w:rtl/>
          <w:lang w:eastAsia="he-IL"/>
        </w:rPr>
      </w:pPr>
      <w:r>
        <w:rPr>
          <w:rFonts w:hint="cs"/>
          <w:rtl/>
          <w:lang w:eastAsia="he-IL"/>
        </w:rPr>
        <w:t xml:space="preserve">אין. </w:t>
      </w:r>
    </w:p>
    <w:p w14:paraId="786EDB29" w14:textId="77777777" w:rsidR="00104F38" w:rsidRDefault="00104F38" w:rsidP="00104F38">
      <w:pPr>
        <w:rPr>
          <w:rtl/>
          <w:lang w:eastAsia="he-IL"/>
        </w:rPr>
      </w:pPr>
    </w:p>
    <w:p w14:paraId="4FDAA21D" w14:textId="77777777" w:rsidR="00104F38" w:rsidRDefault="00104F38" w:rsidP="00104F38">
      <w:pPr>
        <w:pStyle w:val="af6"/>
        <w:keepNext/>
        <w:rPr>
          <w:rtl/>
        </w:rPr>
      </w:pPr>
      <w:bookmarkStart w:id="230" w:name="ET_yor_5069_234"/>
      <w:r w:rsidRPr="00104F38">
        <w:rPr>
          <w:rStyle w:val="TagStyle"/>
          <w:rtl/>
        </w:rPr>
        <w:t xml:space="preserve"> &lt;&lt; </w:t>
      </w:r>
      <w:proofErr w:type="spellStart"/>
      <w:r w:rsidRPr="00104F38">
        <w:rPr>
          <w:rStyle w:val="TagStyle"/>
          <w:rtl/>
        </w:rPr>
        <w:t>יור</w:t>
      </w:r>
      <w:proofErr w:type="spellEnd"/>
      <w:r w:rsidRPr="00104F38">
        <w:rPr>
          <w:rStyle w:val="TagStyle"/>
          <w:rtl/>
        </w:rPr>
        <w:t xml:space="preserve"> &gt;&gt; </w:t>
      </w:r>
      <w:r>
        <w:rPr>
          <w:rtl/>
        </w:rPr>
        <w:t>היו"ר יעקב אשר:</w:t>
      </w:r>
      <w:r w:rsidRPr="00104F38">
        <w:rPr>
          <w:rStyle w:val="TagStyle"/>
          <w:rtl/>
        </w:rPr>
        <w:t xml:space="preserve"> &lt;&lt; יור &gt;&gt;</w:t>
      </w:r>
      <w:r w:rsidR="009511F7">
        <w:rPr>
          <w:rtl/>
        </w:rPr>
        <w:t xml:space="preserve"> </w:t>
      </w:r>
      <w:bookmarkEnd w:id="230"/>
    </w:p>
    <w:p w14:paraId="118A13DF" w14:textId="77777777" w:rsidR="00104F38" w:rsidRDefault="00104F38" w:rsidP="00104F38">
      <w:pPr>
        <w:pStyle w:val="KeepWithNext"/>
        <w:rPr>
          <w:rtl/>
          <w:lang w:eastAsia="he-IL"/>
        </w:rPr>
      </w:pPr>
    </w:p>
    <w:p w14:paraId="7929039C" w14:textId="77777777" w:rsidR="00104F38" w:rsidRDefault="00DC01CD" w:rsidP="00104F38">
      <w:pPr>
        <w:rPr>
          <w:rtl/>
          <w:lang w:eastAsia="he-IL"/>
        </w:rPr>
      </w:pPr>
      <w:r>
        <w:rPr>
          <w:rFonts w:hint="cs"/>
          <w:rtl/>
          <w:lang w:eastAsia="he-IL"/>
        </w:rPr>
        <w:t>הצעת החוק עברה.</w:t>
      </w:r>
      <w:r w:rsidR="00104F38">
        <w:rPr>
          <w:rFonts w:hint="cs"/>
          <w:rtl/>
          <w:lang w:eastAsia="he-IL"/>
        </w:rPr>
        <w:t xml:space="preserve"> </w:t>
      </w:r>
    </w:p>
    <w:p w14:paraId="357C8151" w14:textId="77777777" w:rsidR="00104F38" w:rsidRDefault="00104F38" w:rsidP="00104F38">
      <w:pPr>
        <w:rPr>
          <w:rtl/>
          <w:lang w:eastAsia="he-IL"/>
        </w:rPr>
      </w:pPr>
    </w:p>
    <w:p w14:paraId="0479CDD5" w14:textId="77777777" w:rsidR="00104F38" w:rsidRDefault="00104F38" w:rsidP="00104F38">
      <w:pPr>
        <w:rPr>
          <w:rtl/>
          <w:lang w:eastAsia="he-IL"/>
        </w:rPr>
      </w:pPr>
      <w:r>
        <w:rPr>
          <w:rFonts w:hint="cs"/>
          <w:rtl/>
          <w:lang w:eastAsia="he-IL"/>
        </w:rPr>
        <w:t xml:space="preserve">תודה רבה, הישיבה נעולה. </w:t>
      </w:r>
    </w:p>
    <w:p w14:paraId="4FDA09D8" w14:textId="77777777" w:rsidR="00104F38" w:rsidRDefault="00104F38" w:rsidP="00104F38">
      <w:pPr>
        <w:rPr>
          <w:rtl/>
          <w:lang w:eastAsia="he-IL"/>
        </w:rPr>
      </w:pPr>
    </w:p>
    <w:p w14:paraId="7AB87669" w14:textId="77777777" w:rsidR="00104F38" w:rsidRDefault="00104F38" w:rsidP="00104F38">
      <w:pPr>
        <w:rPr>
          <w:rtl/>
          <w:lang w:eastAsia="he-IL"/>
        </w:rPr>
      </w:pPr>
    </w:p>
    <w:p w14:paraId="11A39D46" w14:textId="77777777" w:rsidR="00104F38" w:rsidRDefault="00104F38" w:rsidP="00104F38">
      <w:pPr>
        <w:pStyle w:val="afc"/>
        <w:keepNext/>
        <w:rPr>
          <w:rtl/>
          <w:lang w:eastAsia="he-IL"/>
        </w:rPr>
      </w:pPr>
      <w:bookmarkStart w:id="231" w:name="ET_meetingend_235"/>
      <w:r w:rsidRPr="00104F38">
        <w:rPr>
          <w:rStyle w:val="TagStyle"/>
          <w:rtl/>
        </w:rPr>
        <w:t xml:space="preserve"> &lt;&lt; סיום &gt;&gt; </w:t>
      </w:r>
      <w:r>
        <w:rPr>
          <w:rtl/>
          <w:lang w:eastAsia="he-IL"/>
        </w:rPr>
        <w:t>הישיבה ננעלה בשעה 10:46.</w:t>
      </w:r>
      <w:r w:rsidRPr="00104F38">
        <w:rPr>
          <w:rStyle w:val="TagStyle"/>
          <w:rtl/>
        </w:rPr>
        <w:t xml:space="preserve"> &lt;&lt; סיום &gt;&gt;</w:t>
      </w:r>
      <w:r w:rsidR="009511F7">
        <w:rPr>
          <w:rtl/>
          <w:lang w:eastAsia="he-IL"/>
        </w:rPr>
        <w:t xml:space="preserve"> </w:t>
      </w:r>
      <w:bookmarkEnd w:id="231"/>
    </w:p>
    <w:p w14:paraId="4CD5351C" w14:textId="77777777" w:rsidR="00104F38" w:rsidRDefault="00104F38" w:rsidP="00104F38">
      <w:pPr>
        <w:pStyle w:val="KeepWithNext"/>
        <w:rPr>
          <w:rtl/>
          <w:lang w:eastAsia="he-IL"/>
        </w:rPr>
      </w:pPr>
    </w:p>
    <w:p w14:paraId="2A63533B" w14:textId="77777777" w:rsidR="00104F38" w:rsidRPr="00104F38" w:rsidRDefault="00104F38" w:rsidP="00104F38">
      <w:pPr>
        <w:rPr>
          <w:rtl/>
          <w:lang w:eastAsia="he-IL"/>
        </w:rPr>
      </w:pPr>
    </w:p>
    <w:p w14:paraId="3F7CD307" w14:textId="77777777" w:rsidR="00104F38" w:rsidRPr="00104F38" w:rsidRDefault="00104F38" w:rsidP="00104F38">
      <w:pPr>
        <w:rPr>
          <w:rtl/>
          <w:lang w:eastAsia="he-IL"/>
        </w:rPr>
      </w:pPr>
    </w:p>
    <w:p w14:paraId="32B89028" w14:textId="77777777" w:rsidR="00F27895" w:rsidRPr="00F27895" w:rsidRDefault="00F27895" w:rsidP="00F27895">
      <w:pPr>
        <w:rPr>
          <w:rtl/>
          <w:lang w:eastAsia="he-IL"/>
        </w:rPr>
      </w:pPr>
    </w:p>
    <w:p w14:paraId="6D7F157C" w14:textId="77777777" w:rsidR="00873FBD" w:rsidRPr="00873FBD" w:rsidRDefault="00873FBD" w:rsidP="00873FBD">
      <w:pPr>
        <w:rPr>
          <w:rtl/>
          <w:lang w:eastAsia="he-IL"/>
        </w:rPr>
      </w:pPr>
    </w:p>
    <w:p w14:paraId="3F6836C6" w14:textId="77777777" w:rsidR="007F2B28" w:rsidRPr="007F2B28" w:rsidRDefault="007F2B28" w:rsidP="007F2B28">
      <w:pPr>
        <w:rPr>
          <w:lang w:eastAsia="he-IL"/>
        </w:rPr>
      </w:pPr>
      <w:bookmarkStart w:id="232" w:name="_GoBack"/>
      <w:bookmarkEnd w:id="232"/>
    </w:p>
    <w:sectPr w:rsidR="007F2B28" w:rsidRPr="007F2B28" w:rsidSect="004C4B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21B77" w14:textId="77777777" w:rsidR="003334E2" w:rsidRDefault="003334E2">
      <w:r>
        <w:separator/>
      </w:r>
    </w:p>
  </w:endnote>
  <w:endnote w:type="continuationSeparator" w:id="0">
    <w:p w14:paraId="078AEF00" w14:textId="77777777" w:rsidR="003334E2" w:rsidRDefault="00333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670A19" w14:textId="77777777" w:rsidR="003334E2" w:rsidRDefault="003334E2">
      <w:r>
        <w:separator/>
      </w:r>
    </w:p>
  </w:footnote>
  <w:footnote w:type="continuationSeparator" w:id="0">
    <w:p w14:paraId="6F3ADCEF" w14:textId="77777777" w:rsidR="003334E2" w:rsidRDefault="00333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02A74" w14:textId="77777777" w:rsidR="003334E2" w:rsidRDefault="003334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8958D1" w14:textId="77777777" w:rsidR="003334E2" w:rsidRDefault="003334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29C2E" w14:textId="40AC483F" w:rsidR="003334E2" w:rsidRDefault="003334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4B7F">
      <w:rPr>
        <w:rStyle w:val="af7"/>
        <w:noProof/>
        <w:rtl/>
      </w:rPr>
      <w:t>27</w:t>
    </w:r>
    <w:r>
      <w:rPr>
        <w:rStyle w:val="af7"/>
      </w:rPr>
      <w:fldChar w:fldCharType="end"/>
    </w:r>
  </w:p>
  <w:p w14:paraId="204E64EF" w14:textId="77777777" w:rsidR="003334E2" w:rsidRPr="00CC5815" w:rsidRDefault="003334E2" w:rsidP="008E5E3F">
    <w:pPr>
      <w:pStyle w:val="a3"/>
      <w:ind w:firstLine="0"/>
    </w:pPr>
    <w:r>
      <w:rPr>
        <w:rtl/>
      </w:rPr>
      <w:t>ועדת הפנים והגנת הסביבה</w:t>
    </w:r>
  </w:p>
  <w:p w14:paraId="7A82DE97" w14:textId="77777777" w:rsidR="003334E2" w:rsidRPr="00CC5815" w:rsidRDefault="003334E2" w:rsidP="008E5E3F">
    <w:pPr>
      <w:pStyle w:val="a3"/>
      <w:ind w:firstLine="0"/>
      <w:rPr>
        <w:rtl/>
      </w:rPr>
    </w:pPr>
    <w:r>
      <w:rPr>
        <w:rtl/>
      </w:rPr>
      <w:t>14/02/2024</w:t>
    </w:r>
  </w:p>
  <w:p w14:paraId="09A248C9" w14:textId="77777777" w:rsidR="003334E2" w:rsidRPr="00CC5815" w:rsidRDefault="003334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EADE0" w14:textId="77777777" w:rsidR="003334E2" w:rsidRDefault="003334E2" w:rsidP="000A17C6">
    <w:pPr>
      <w:keepNext/>
      <w:spacing w:line="240" w:lineRule="atLeast"/>
      <w:ind w:firstLine="0"/>
      <w:jc w:val="center"/>
      <w:outlineLvl w:val="0"/>
      <w:rPr>
        <w:rtl/>
      </w:rPr>
    </w:pPr>
    <w:r>
      <w:rPr>
        <w:noProof/>
      </w:rPr>
      <w:drawing>
        <wp:inline distT="0" distB="0" distL="0" distR="0" wp14:anchorId="5E8BFC61" wp14:editId="3B5DF3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A15F57" w14:textId="77777777" w:rsidR="003334E2" w:rsidRDefault="003334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D354E9" w14:textId="77777777" w:rsidR="003334E2" w:rsidRDefault="003334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6F5111"/>
    <w:multiLevelType w:val="hybridMultilevel"/>
    <w:tmpl w:val="D4FA3382"/>
    <w:lvl w:ilvl="0" w:tplc="138C49C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 w15:restartNumberingAfterBreak="0">
    <w:nsid w:val="344C7258"/>
    <w:multiLevelType w:val="hybridMultilevel"/>
    <w:tmpl w:val="AE242BE6"/>
    <w:lvl w:ilvl="0" w:tplc="3FA4DA50">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85E2EF9"/>
    <w:multiLevelType w:val="hybridMultilevel"/>
    <w:tmpl w:val="2F183A76"/>
    <w:lvl w:ilvl="0" w:tplc="A65CB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5B5"/>
    <w:rsid w:val="00092B80"/>
    <w:rsid w:val="00094247"/>
    <w:rsid w:val="000A17C6"/>
    <w:rsid w:val="000B060C"/>
    <w:rsid w:val="000B2EE6"/>
    <w:rsid w:val="000B555A"/>
    <w:rsid w:val="000C47F5"/>
    <w:rsid w:val="000E3314"/>
    <w:rsid w:val="000F2459"/>
    <w:rsid w:val="000F30B1"/>
    <w:rsid w:val="00104F38"/>
    <w:rsid w:val="00150436"/>
    <w:rsid w:val="00167294"/>
    <w:rsid w:val="001673D4"/>
    <w:rsid w:val="00171E7F"/>
    <w:rsid w:val="001758C1"/>
    <w:rsid w:val="0017779F"/>
    <w:rsid w:val="001979C7"/>
    <w:rsid w:val="001A74E9"/>
    <w:rsid w:val="001A7A1B"/>
    <w:rsid w:val="001C341B"/>
    <w:rsid w:val="001C44DA"/>
    <w:rsid w:val="001C4FDA"/>
    <w:rsid w:val="001D440C"/>
    <w:rsid w:val="001F3EB5"/>
    <w:rsid w:val="002016FF"/>
    <w:rsid w:val="00227FEF"/>
    <w:rsid w:val="00235C84"/>
    <w:rsid w:val="00261554"/>
    <w:rsid w:val="00275C03"/>
    <w:rsid w:val="00280D58"/>
    <w:rsid w:val="002C2C0F"/>
    <w:rsid w:val="002D43A3"/>
    <w:rsid w:val="002D4BDB"/>
    <w:rsid w:val="002E5E31"/>
    <w:rsid w:val="00303B4C"/>
    <w:rsid w:val="00312B2F"/>
    <w:rsid w:val="0031667F"/>
    <w:rsid w:val="00321E62"/>
    <w:rsid w:val="00327BF8"/>
    <w:rsid w:val="003334E2"/>
    <w:rsid w:val="00340AFA"/>
    <w:rsid w:val="003658CB"/>
    <w:rsid w:val="00366CFB"/>
    <w:rsid w:val="0036794C"/>
    <w:rsid w:val="00373508"/>
    <w:rsid w:val="00375631"/>
    <w:rsid w:val="00396023"/>
    <w:rsid w:val="003A1FEE"/>
    <w:rsid w:val="003A77ED"/>
    <w:rsid w:val="003C279D"/>
    <w:rsid w:val="003D176A"/>
    <w:rsid w:val="003D37F6"/>
    <w:rsid w:val="003D47B8"/>
    <w:rsid w:val="003F0A5F"/>
    <w:rsid w:val="00404A3F"/>
    <w:rsid w:val="00417C55"/>
    <w:rsid w:val="00420E41"/>
    <w:rsid w:val="00424C94"/>
    <w:rsid w:val="00447608"/>
    <w:rsid w:val="0045005E"/>
    <w:rsid w:val="00451746"/>
    <w:rsid w:val="00470EAC"/>
    <w:rsid w:val="0049458B"/>
    <w:rsid w:val="00494D49"/>
    <w:rsid w:val="00495FD8"/>
    <w:rsid w:val="004B0A65"/>
    <w:rsid w:val="004B1BE9"/>
    <w:rsid w:val="004C4B7F"/>
    <w:rsid w:val="004D6A70"/>
    <w:rsid w:val="00500C0C"/>
    <w:rsid w:val="00521CDA"/>
    <w:rsid w:val="00527FAF"/>
    <w:rsid w:val="00546678"/>
    <w:rsid w:val="005506B9"/>
    <w:rsid w:val="00572404"/>
    <w:rsid w:val="005731E1"/>
    <w:rsid w:val="005817EC"/>
    <w:rsid w:val="00590B77"/>
    <w:rsid w:val="005A342D"/>
    <w:rsid w:val="005C2BA3"/>
    <w:rsid w:val="005C363E"/>
    <w:rsid w:val="005D61F3"/>
    <w:rsid w:val="005E1C6B"/>
    <w:rsid w:val="005F6303"/>
    <w:rsid w:val="005F7064"/>
    <w:rsid w:val="005F76B0"/>
    <w:rsid w:val="00626FCC"/>
    <w:rsid w:val="00634F61"/>
    <w:rsid w:val="006926FB"/>
    <w:rsid w:val="00695A47"/>
    <w:rsid w:val="006A0CB7"/>
    <w:rsid w:val="006A1185"/>
    <w:rsid w:val="006D22AD"/>
    <w:rsid w:val="006F0259"/>
    <w:rsid w:val="00700433"/>
    <w:rsid w:val="00702755"/>
    <w:rsid w:val="0070472C"/>
    <w:rsid w:val="007509A6"/>
    <w:rsid w:val="00762A1F"/>
    <w:rsid w:val="00780AD8"/>
    <w:rsid w:val="007872B4"/>
    <w:rsid w:val="00791CBE"/>
    <w:rsid w:val="007C693F"/>
    <w:rsid w:val="007C6ADD"/>
    <w:rsid w:val="007E5F26"/>
    <w:rsid w:val="007F2B28"/>
    <w:rsid w:val="0081501D"/>
    <w:rsid w:val="0082136D"/>
    <w:rsid w:val="008320F6"/>
    <w:rsid w:val="00836019"/>
    <w:rsid w:val="00840AD7"/>
    <w:rsid w:val="00841223"/>
    <w:rsid w:val="0084334C"/>
    <w:rsid w:val="008438A2"/>
    <w:rsid w:val="00846BE9"/>
    <w:rsid w:val="00851EC7"/>
    <w:rsid w:val="00853207"/>
    <w:rsid w:val="008713A4"/>
    <w:rsid w:val="00873FBD"/>
    <w:rsid w:val="00875F10"/>
    <w:rsid w:val="008A1D11"/>
    <w:rsid w:val="008B7570"/>
    <w:rsid w:val="008C2CA8"/>
    <w:rsid w:val="008C44F9"/>
    <w:rsid w:val="008C6035"/>
    <w:rsid w:val="008C7015"/>
    <w:rsid w:val="008D1DFB"/>
    <w:rsid w:val="008E03B4"/>
    <w:rsid w:val="008E5E3F"/>
    <w:rsid w:val="008F06C3"/>
    <w:rsid w:val="008F1AB9"/>
    <w:rsid w:val="0090279B"/>
    <w:rsid w:val="00911B96"/>
    <w:rsid w:val="00913195"/>
    <w:rsid w:val="009135D4"/>
    <w:rsid w:val="00914904"/>
    <w:rsid w:val="00921AB3"/>
    <w:rsid w:val="00924AE7"/>
    <w:rsid w:val="009258CE"/>
    <w:rsid w:val="009511F7"/>
    <w:rsid w:val="009515F0"/>
    <w:rsid w:val="009708FB"/>
    <w:rsid w:val="009830CB"/>
    <w:rsid w:val="009A68A7"/>
    <w:rsid w:val="009D478A"/>
    <w:rsid w:val="009E6E93"/>
    <w:rsid w:val="009F1518"/>
    <w:rsid w:val="009F5773"/>
    <w:rsid w:val="00A15971"/>
    <w:rsid w:val="00A1648F"/>
    <w:rsid w:val="00A22C90"/>
    <w:rsid w:val="00A42723"/>
    <w:rsid w:val="00A576B5"/>
    <w:rsid w:val="00A64A6D"/>
    <w:rsid w:val="00A66020"/>
    <w:rsid w:val="00AB02EE"/>
    <w:rsid w:val="00AB2AA0"/>
    <w:rsid w:val="00AB3F3A"/>
    <w:rsid w:val="00AD4EC9"/>
    <w:rsid w:val="00AD6FFC"/>
    <w:rsid w:val="00AF31E6"/>
    <w:rsid w:val="00AF4150"/>
    <w:rsid w:val="00B03264"/>
    <w:rsid w:val="00B04568"/>
    <w:rsid w:val="00B0509A"/>
    <w:rsid w:val="00B120B2"/>
    <w:rsid w:val="00B50340"/>
    <w:rsid w:val="00B65508"/>
    <w:rsid w:val="00B8517A"/>
    <w:rsid w:val="00BA3571"/>
    <w:rsid w:val="00BA6446"/>
    <w:rsid w:val="00BB53EA"/>
    <w:rsid w:val="00BD47B7"/>
    <w:rsid w:val="00BF4869"/>
    <w:rsid w:val="00BF60FE"/>
    <w:rsid w:val="00C135D5"/>
    <w:rsid w:val="00C22DCB"/>
    <w:rsid w:val="00C3598A"/>
    <w:rsid w:val="00C360BC"/>
    <w:rsid w:val="00C44800"/>
    <w:rsid w:val="00C52EC2"/>
    <w:rsid w:val="00C61DC1"/>
    <w:rsid w:val="00C649A0"/>
    <w:rsid w:val="00C64AFF"/>
    <w:rsid w:val="00C661EE"/>
    <w:rsid w:val="00C72438"/>
    <w:rsid w:val="00C763E4"/>
    <w:rsid w:val="00C81EC2"/>
    <w:rsid w:val="00C8624A"/>
    <w:rsid w:val="00CA5363"/>
    <w:rsid w:val="00CB325E"/>
    <w:rsid w:val="00CB6D60"/>
    <w:rsid w:val="00CC5815"/>
    <w:rsid w:val="00CE03C5"/>
    <w:rsid w:val="00CE03EA"/>
    <w:rsid w:val="00CE24B8"/>
    <w:rsid w:val="00CE5849"/>
    <w:rsid w:val="00D217E6"/>
    <w:rsid w:val="00D278F7"/>
    <w:rsid w:val="00D3462A"/>
    <w:rsid w:val="00D37550"/>
    <w:rsid w:val="00D40A29"/>
    <w:rsid w:val="00D45D27"/>
    <w:rsid w:val="00D86E57"/>
    <w:rsid w:val="00D96B24"/>
    <w:rsid w:val="00DC01CD"/>
    <w:rsid w:val="00DE5B80"/>
    <w:rsid w:val="00E04CD5"/>
    <w:rsid w:val="00E112A2"/>
    <w:rsid w:val="00E33AE3"/>
    <w:rsid w:val="00E46BA1"/>
    <w:rsid w:val="00E61903"/>
    <w:rsid w:val="00E64116"/>
    <w:rsid w:val="00E7716F"/>
    <w:rsid w:val="00E9435D"/>
    <w:rsid w:val="00E97388"/>
    <w:rsid w:val="00EA2582"/>
    <w:rsid w:val="00EA624B"/>
    <w:rsid w:val="00EA72F0"/>
    <w:rsid w:val="00EB057D"/>
    <w:rsid w:val="00EB18E4"/>
    <w:rsid w:val="00EB597E"/>
    <w:rsid w:val="00EB5C85"/>
    <w:rsid w:val="00EB71CC"/>
    <w:rsid w:val="00EC0AC2"/>
    <w:rsid w:val="00EC1FB3"/>
    <w:rsid w:val="00EC2CD4"/>
    <w:rsid w:val="00ED3B91"/>
    <w:rsid w:val="00EE09AD"/>
    <w:rsid w:val="00F053E5"/>
    <w:rsid w:val="00F10D2D"/>
    <w:rsid w:val="00F151AC"/>
    <w:rsid w:val="00F16831"/>
    <w:rsid w:val="00F27895"/>
    <w:rsid w:val="00F3623F"/>
    <w:rsid w:val="00F41C33"/>
    <w:rsid w:val="00F423F1"/>
    <w:rsid w:val="00F451AF"/>
    <w:rsid w:val="00F4792E"/>
    <w:rsid w:val="00F53584"/>
    <w:rsid w:val="00F549E5"/>
    <w:rsid w:val="00F63F05"/>
    <w:rsid w:val="00F6512B"/>
    <w:rsid w:val="00F72368"/>
    <w:rsid w:val="00F821F6"/>
    <w:rsid w:val="00F84D49"/>
    <w:rsid w:val="00F95BAE"/>
    <w:rsid w:val="00FB0768"/>
    <w:rsid w:val="00FC461C"/>
    <w:rsid w:val="00FC77F0"/>
    <w:rsid w:val="00FE3474"/>
    <w:rsid w:val="00FF5C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BF7053D"/>
  <w15:docId w15:val="{81ACE6E8-9098-4D88-B286-F2C629D4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F1AB9"/>
    <w:pPr>
      <w:spacing w:line="240" w:lineRule="auto"/>
    </w:pPr>
    <w:rPr>
      <w:rFonts w:ascii="Tahoma" w:hAnsi="Tahoma" w:cs="Tahoma"/>
      <w:sz w:val="16"/>
      <w:szCs w:val="16"/>
    </w:rPr>
  </w:style>
  <w:style w:type="character" w:customStyle="1" w:styleId="afe">
    <w:name w:val="טקסט בלונים תו"/>
    <w:basedOn w:val="a0"/>
    <w:link w:val="afd"/>
    <w:semiHidden/>
    <w:rsid w:val="008F1AB9"/>
    <w:rPr>
      <w:rFonts w:ascii="Tahoma" w:hAnsi="Tahoma" w:cs="Tahoma"/>
      <w:sz w:val="16"/>
      <w:szCs w:val="16"/>
    </w:rPr>
  </w:style>
  <w:style w:type="character" w:customStyle="1" w:styleId="TagStyle">
    <w:name w:val="TagStyle"/>
    <w:basedOn w:val="a0"/>
    <w:rsid w:val="008F1AB9"/>
    <w:rPr>
      <w:rFonts w:cs="Arial"/>
      <w:b/>
      <w:bCs w:val="0"/>
      <w:vanish/>
      <w:color w:val="010000"/>
      <w:bdr w:val="single" w:sz="4" w:space="0" w:color="FF66FF"/>
    </w:rPr>
  </w:style>
  <w:style w:type="paragraph" w:styleId="aff">
    <w:name w:val="List Paragraph"/>
    <w:basedOn w:val="a"/>
    <w:uiPriority w:val="34"/>
    <w:qFormat/>
    <w:rsid w:val="00E9435D"/>
    <w:pPr>
      <w:ind w:left="720"/>
      <w:contextualSpacing/>
    </w:pPr>
  </w:style>
  <w:style w:type="table" w:styleId="aff0">
    <w:name w:val="Table Grid"/>
    <w:basedOn w:val="a1"/>
    <w:rsid w:val="00BF4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1C4E0-FB03-4CF9-AC4E-E52447C4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27</Pages>
  <Words>7881</Words>
  <Characters>44923</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2024-03-07T08:01:00Z</dcterms:modified>
</cp:coreProperties>
</file>