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40814" w:rsidP="00EC1FB3">
      <w:pPr>
        <w:ind w:firstLine="0"/>
        <w:rPr>
          <w:b/>
          <w:bCs/>
          <w:rtl/>
        </w:rPr>
      </w:pPr>
      <w:r>
        <w:rPr>
          <w:rFonts w:hint="cs"/>
          <w:b/>
          <w:bCs/>
          <w:rtl/>
        </w:rPr>
        <w:t xml:space="preserve"> </w:t>
      </w:r>
      <w:r w:rsidR="00140306">
        <w:rPr>
          <w:b/>
          <w:bCs/>
          <w:rtl/>
        </w:rPr>
        <w:t>הכנסת העשרים-וחמש</w:t>
      </w:r>
    </w:p>
    <w:p w:rsidR="00A22C90" w:rsidRDefault="00A22C90" w:rsidP="00327BF8">
      <w:pPr>
        <w:ind w:firstLine="0"/>
        <w:outlineLvl w:val="0"/>
        <w:rPr>
          <w:b/>
          <w:bCs/>
          <w:rtl/>
        </w:rPr>
        <w:sectPr w:rsidR="00A22C90" w:rsidSect="008154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4030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40306" w:rsidP="008154B4">
      <w:pPr>
        <w:ind w:firstLine="0"/>
        <w:jc w:val="center"/>
        <w:outlineLvl w:val="0"/>
        <w:rPr>
          <w:b/>
          <w:bCs/>
          <w:rtl/>
        </w:rPr>
      </w:pPr>
      <w:r>
        <w:rPr>
          <w:b/>
          <w:bCs/>
          <w:rtl/>
        </w:rPr>
        <w:t xml:space="preserve">פרוטוקול מס' </w:t>
      </w:r>
      <w:r w:rsidR="008154B4">
        <w:rPr>
          <w:rFonts w:hint="cs"/>
          <w:b/>
          <w:bCs/>
          <w:rtl/>
        </w:rPr>
        <w:t>35</w:t>
      </w:r>
    </w:p>
    <w:p w:rsidR="00E64116" w:rsidRPr="008713A4" w:rsidRDefault="00140306" w:rsidP="008320F6">
      <w:pPr>
        <w:ind w:firstLine="0"/>
        <w:jc w:val="center"/>
        <w:outlineLvl w:val="0"/>
        <w:rPr>
          <w:b/>
          <w:bCs/>
          <w:rtl/>
        </w:rPr>
      </w:pPr>
      <w:r>
        <w:rPr>
          <w:b/>
          <w:bCs/>
          <w:rtl/>
        </w:rPr>
        <w:t xml:space="preserve">מישיבת ועדת המשנה לענייני </w:t>
      </w:r>
      <w:proofErr w:type="spellStart"/>
      <w:r>
        <w:rPr>
          <w:b/>
          <w:bCs/>
          <w:rtl/>
        </w:rPr>
        <w:t>איו"ש</w:t>
      </w:r>
      <w:proofErr w:type="spellEnd"/>
    </w:p>
    <w:p w:rsidR="00E64116" w:rsidRPr="008713A4" w:rsidRDefault="00140306" w:rsidP="002D6A06">
      <w:pPr>
        <w:ind w:firstLine="0"/>
        <w:jc w:val="center"/>
        <w:outlineLvl w:val="0"/>
        <w:rPr>
          <w:b/>
          <w:bCs/>
          <w:u w:val="single"/>
          <w:rtl/>
        </w:rPr>
      </w:pPr>
      <w:r>
        <w:rPr>
          <w:b/>
          <w:bCs/>
          <w:u w:val="single"/>
          <w:rtl/>
        </w:rPr>
        <w:t xml:space="preserve">יום חמישי, כ"ו בתמוז </w:t>
      </w:r>
      <w:proofErr w:type="spellStart"/>
      <w:r>
        <w:rPr>
          <w:b/>
          <w:bCs/>
          <w:u w:val="single"/>
          <w:rtl/>
        </w:rPr>
        <w:t>התשפ"ד</w:t>
      </w:r>
      <w:proofErr w:type="spellEnd"/>
      <w:r>
        <w:rPr>
          <w:b/>
          <w:bCs/>
          <w:u w:val="single"/>
          <w:rtl/>
        </w:rPr>
        <w:t xml:space="preserve"> (01 באוגוסט 2024), שעה </w:t>
      </w:r>
      <w:r w:rsidR="002D6A06">
        <w:rPr>
          <w:rFonts w:hint="cs"/>
          <w:b/>
          <w:bCs/>
          <w:u w:val="single"/>
          <w:rtl/>
        </w:rPr>
        <w:t>09:</w:t>
      </w:r>
      <w:r w:rsidR="00C93C9F">
        <w:rPr>
          <w:rFonts w:hint="cs"/>
          <w:b/>
          <w:bCs/>
          <w:u w:val="single"/>
          <w:rtl/>
        </w:rPr>
        <w:t>0</w:t>
      </w:r>
      <w:r>
        <w:rPr>
          <w:b/>
          <w:bCs/>
          <w:u w:val="single"/>
          <w:rtl/>
        </w:rPr>
        <w:t>0</w:t>
      </w:r>
    </w:p>
    <w:p w:rsidR="00E64116" w:rsidRPr="008713A4" w:rsidRDefault="00E64116" w:rsidP="008320F6">
      <w:pPr>
        <w:ind w:firstLine="0"/>
        <w:rPr>
          <w:rtl/>
        </w:rPr>
      </w:pPr>
    </w:p>
    <w:p w:rsidR="00E64116" w:rsidRDefault="00E64116" w:rsidP="008320F6">
      <w:pPr>
        <w:ind w:firstLine="0"/>
        <w:rPr>
          <w:rtl/>
        </w:rPr>
      </w:pPr>
    </w:p>
    <w:p w:rsidR="008154B4" w:rsidRPr="008713A4" w:rsidRDefault="008154B4"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40306" w:rsidP="00140306">
      <w:pPr>
        <w:spacing w:before="60"/>
        <w:ind w:firstLine="0"/>
        <w:rPr>
          <w:rtl/>
        </w:rPr>
      </w:pPr>
      <w:bookmarkStart w:id="0" w:name="ET_subject_643620_1"/>
      <w:r w:rsidRPr="00140306">
        <w:rPr>
          <w:rStyle w:val="TagStyle"/>
          <w:rtl/>
        </w:rPr>
        <w:t xml:space="preserve"> &lt;&lt; נושא &gt;&gt; </w:t>
      </w:r>
      <w:r w:rsidRPr="00140306">
        <w:rPr>
          <w:rtl/>
        </w:rPr>
        <w:t>חיזוק ביטחון ההתיישבות ביו"ש (צמצום מסגרות הגמ"ר והסרת מחסומים)</w:t>
      </w:r>
      <w:r w:rsidRPr="00140306">
        <w:rPr>
          <w:rStyle w:val="TagStyle"/>
          <w:rtl/>
        </w:rPr>
        <w:t xml:space="preserve"> &lt;&lt; נושא &gt;&gt;</w:t>
      </w:r>
      <w:r w:rsidR="00BD7AA7">
        <w:rPr>
          <w:rtl/>
        </w:rPr>
        <w:t xml:space="preserve"> </w:t>
      </w:r>
      <w:r w:rsidRPr="00140306">
        <w:rPr>
          <w:rtl/>
        </w:rPr>
        <w:t xml:space="preserve"> </w:t>
      </w:r>
      <w:bookmarkEnd w:id="0"/>
    </w:p>
    <w:p w:rsidR="00E64116" w:rsidRDefault="00E64116" w:rsidP="007C693F">
      <w:pPr>
        <w:spacing w:before="60"/>
        <w:ind w:firstLine="0"/>
        <w:rPr>
          <w:rtl/>
        </w:rPr>
      </w:pPr>
    </w:p>
    <w:p w:rsidR="00140306" w:rsidRPr="008713A4" w:rsidRDefault="0014030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40306" w:rsidRDefault="00140306" w:rsidP="00EC1FB3">
      <w:pPr>
        <w:ind w:firstLine="0"/>
        <w:rPr>
          <w:rtl/>
        </w:rPr>
      </w:pPr>
      <w:r w:rsidRPr="00140306">
        <w:rPr>
          <w:rtl/>
        </w:rPr>
        <w:t>צבי ידידיה סוכות – היו"ר</w:t>
      </w:r>
    </w:p>
    <w:p w:rsidR="00140306" w:rsidRPr="00140306" w:rsidRDefault="00140306" w:rsidP="00EC1FB3">
      <w:pPr>
        <w:ind w:firstLine="0"/>
        <w:rPr>
          <w:rtl/>
        </w:rPr>
      </w:pPr>
      <w:r w:rsidRPr="00140306">
        <w:rPr>
          <w:rtl/>
        </w:rPr>
        <w:t xml:space="preserve">לימור </w:t>
      </w:r>
      <w:proofErr w:type="spellStart"/>
      <w:r w:rsidRPr="00140306">
        <w:rPr>
          <w:rtl/>
        </w:rPr>
        <w:t>סון</w:t>
      </w:r>
      <w:proofErr w:type="spellEnd"/>
      <w:r w:rsidRPr="00140306">
        <w:rPr>
          <w:rtl/>
        </w:rPr>
        <w:t xml:space="preserve"> הר מלך</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4054"/>
      </w:tblGrid>
      <w:tr w:rsidR="00BD0D4E" w:rsidTr="00BD0D4E">
        <w:tc>
          <w:tcPr>
            <w:tcW w:w="0" w:type="auto"/>
            <w:shd w:val="clear" w:color="auto" w:fill="auto"/>
          </w:tcPr>
          <w:p w:rsidR="00BD0D4E" w:rsidRPr="0004307C" w:rsidRDefault="00BD0D4E" w:rsidP="00DE5B80">
            <w:pPr>
              <w:ind w:firstLine="0"/>
              <w:rPr>
                <w:rtl/>
              </w:rPr>
            </w:pPr>
            <w:r w:rsidRPr="0004307C">
              <w:rPr>
                <w:rtl/>
              </w:rPr>
              <w:t>שלמה זגה</w:t>
            </w:r>
          </w:p>
        </w:tc>
        <w:tc>
          <w:tcPr>
            <w:tcW w:w="0" w:type="auto"/>
            <w:shd w:val="clear" w:color="auto" w:fill="auto"/>
          </w:tcPr>
          <w:p w:rsidR="00BD0D4E" w:rsidRPr="0004307C" w:rsidRDefault="00BD0D4E" w:rsidP="00DE5B80">
            <w:pPr>
              <w:ind w:firstLine="0"/>
              <w:rPr>
                <w:rtl/>
              </w:rPr>
            </w:pPr>
            <w:r w:rsidRPr="0004307C">
              <w:rPr>
                <w:rtl/>
              </w:rPr>
              <w:t>–</w:t>
            </w:r>
          </w:p>
        </w:tc>
        <w:tc>
          <w:tcPr>
            <w:tcW w:w="0" w:type="auto"/>
            <w:shd w:val="clear" w:color="auto" w:fill="auto"/>
          </w:tcPr>
          <w:p w:rsidR="00BD0D4E" w:rsidRPr="0004307C" w:rsidRDefault="00BD0D4E" w:rsidP="00DE5B80">
            <w:pPr>
              <w:ind w:firstLine="0"/>
              <w:rPr>
                <w:rtl/>
              </w:rPr>
            </w:pPr>
            <w:proofErr w:type="spellStart"/>
            <w:r w:rsidRPr="0004307C">
              <w:rPr>
                <w:rtl/>
              </w:rPr>
              <w:t>רע''ן</w:t>
            </w:r>
            <w:proofErr w:type="spellEnd"/>
            <w:r w:rsidRPr="0004307C">
              <w:rPr>
                <w:rtl/>
              </w:rPr>
              <w:t xml:space="preserve"> דרג מדיני, משרד הביטחון</w:t>
            </w:r>
          </w:p>
        </w:tc>
      </w:tr>
      <w:tr w:rsidR="00BD0D4E" w:rsidTr="00BD0D4E">
        <w:tc>
          <w:tcPr>
            <w:tcW w:w="0" w:type="auto"/>
            <w:shd w:val="clear" w:color="auto" w:fill="auto"/>
          </w:tcPr>
          <w:p w:rsidR="00BD0D4E" w:rsidRPr="0004307C" w:rsidRDefault="00BD0D4E" w:rsidP="00DE5B80">
            <w:pPr>
              <w:ind w:firstLine="0"/>
              <w:rPr>
                <w:rtl/>
              </w:rPr>
            </w:pPr>
            <w:r w:rsidRPr="0004307C">
              <w:rPr>
                <w:rtl/>
              </w:rPr>
              <w:t>אליצור טרבלסי</w:t>
            </w:r>
          </w:p>
        </w:tc>
        <w:tc>
          <w:tcPr>
            <w:tcW w:w="0" w:type="auto"/>
            <w:shd w:val="clear" w:color="auto" w:fill="auto"/>
          </w:tcPr>
          <w:p w:rsidR="00BD0D4E" w:rsidRPr="0004307C" w:rsidRDefault="00BD0D4E" w:rsidP="00DE5B80">
            <w:pPr>
              <w:ind w:firstLine="0"/>
              <w:rPr>
                <w:rtl/>
              </w:rPr>
            </w:pPr>
            <w:r w:rsidRPr="0004307C">
              <w:rPr>
                <w:rtl/>
              </w:rPr>
              <w:t>–</w:t>
            </w:r>
          </w:p>
        </w:tc>
        <w:tc>
          <w:tcPr>
            <w:tcW w:w="0" w:type="auto"/>
            <w:shd w:val="clear" w:color="auto" w:fill="auto"/>
          </w:tcPr>
          <w:p w:rsidR="00BD0D4E" w:rsidRPr="0004307C" w:rsidRDefault="00BD0D4E" w:rsidP="00DE5B80">
            <w:pPr>
              <w:ind w:firstLine="0"/>
              <w:rPr>
                <w:rtl/>
              </w:rPr>
            </w:pPr>
            <w:r w:rsidRPr="0004307C">
              <w:rPr>
                <w:rtl/>
              </w:rPr>
              <w:t xml:space="preserve">קצין </w:t>
            </w:r>
            <w:proofErr w:type="spellStart"/>
            <w:r w:rsidRPr="0004307C">
              <w:rPr>
                <w:rtl/>
              </w:rPr>
              <w:t>הגמ</w:t>
            </w:r>
            <w:proofErr w:type="spellEnd"/>
            <w:r w:rsidRPr="0004307C">
              <w:rPr>
                <w:rtl/>
              </w:rPr>
              <w:t xml:space="preserve">''ר </w:t>
            </w:r>
            <w:proofErr w:type="spellStart"/>
            <w:r w:rsidRPr="0004307C">
              <w:rPr>
                <w:rtl/>
              </w:rPr>
              <w:t>בפקמ</w:t>
            </w:r>
            <w:proofErr w:type="spellEnd"/>
            <w:r w:rsidRPr="0004307C">
              <w:rPr>
                <w:rtl/>
              </w:rPr>
              <w:t>''ז, משרד הביטחון</w:t>
            </w:r>
          </w:p>
        </w:tc>
      </w:tr>
      <w:tr w:rsidR="00BD0D4E" w:rsidTr="00BD0D4E">
        <w:tc>
          <w:tcPr>
            <w:tcW w:w="0" w:type="auto"/>
            <w:shd w:val="clear" w:color="auto" w:fill="auto"/>
          </w:tcPr>
          <w:p w:rsidR="00BD0D4E" w:rsidRPr="0004307C" w:rsidRDefault="00BD0D4E" w:rsidP="00DE5B80">
            <w:pPr>
              <w:ind w:firstLine="0"/>
              <w:rPr>
                <w:rtl/>
              </w:rPr>
            </w:pPr>
            <w:r w:rsidRPr="0004307C">
              <w:rPr>
                <w:rtl/>
              </w:rPr>
              <w:t xml:space="preserve">יהונתן </w:t>
            </w:r>
            <w:proofErr w:type="spellStart"/>
            <w:r w:rsidRPr="0004307C">
              <w:rPr>
                <w:rtl/>
              </w:rPr>
              <w:t>קוזניץ</w:t>
            </w:r>
            <w:proofErr w:type="spellEnd"/>
          </w:p>
        </w:tc>
        <w:tc>
          <w:tcPr>
            <w:tcW w:w="0" w:type="auto"/>
            <w:shd w:val="clear" w:color="auto" w:fill="auto"/>
          </w:tcPr>
          <w:p w:rsidR="00BD0D4E" w:rsidRPr="0004307C" w:rsidRDefault="00BD0D4E" w:rsidP="00DE5B80">
            <w:pPr>
              <w:ind w:firstLine="0"/>
              <w:rPr>
                <w:rtl/>
              </w:rPr>
            </w:pPr>
            <w:r w:rsidRPr="0004307C">
              <w:rPr>
                <w:rtl/>
              </w:rPr>
              <w:t>–</w:t>
            </w:r>
          </w:p>
        </w:tc>
        <w:tc>
          <w:tcPr>
            <w:tcW w:w="0" w:type="auto"/>
            <w:shd w:val="clear" w:color="auto" w:fill="auto"/>
          </w:tcPr>
          <w:p w:rsidR="00BD0D4E" w:rsidRPr="0004307C" w:rsidRDefault="00BD0D4E" w:rsidP="0002642C">
            <w:pPr>
              <w:ind w:firstLine="0"/>
              <w:rPr>
                <w:rtl/>
              </w:rPr>
            </w:pPr>
            <w:r w:rsidRPr="0004307C">
              <w:rPr>
                <w:rtl/>
              </w:rPr>
              <w:t xml:space="preserve">ראש </w:t>
            </w:r>
            <w:r w:rsidR="0002642C">
              <w:rPr>
                <w:rFonts w:hint="cs"/>
                <w:rtl/>
              </w:rPr>
              <w:t>מועצת</w:t>
            </w:r>
            <w:r w:rsidRPr="0004307C">
              <w:rPr>
                <w:rtl/>
              </w:rPr>
              <w:t xml:space="preserve"> קרני שומרון</w:t>
            </w:r>
            <w:r w:rsidR="009676A4">
              <w:rPr>
                <w:rFonts w:hint="cs"/>
                <w:rtl/>
              </w:rPr>
              <w:t xml:space="preserve"> (בזום)</w:t>
            </w:r>
          </w:p>
        </w:tc>
      </w:tr>
      <w:tr w:rsidR="00BD0D4E" w:rsidTr="00BD0D4E">
        <w:tc>
          <w:tcPr>
            <w:tcW w:w="0" w:type="auto"/>
            <w:shd w:val="clear" w:color="auto" w:fill="auto"/>
          </w:tcPr>
          <w:p w:rsidR="00BD0D4E" w:rsidRPr="0004307C" w:rsidRDefault="00BD0D4E" w:rsidP="00DE5B80">
            <w:pPr>
              <w:ind w:firstLine="0"/>
              <w:rPr>
                <w:rtl/>
              </w:rPr>
            </w:pPr>
            <w:r w:rsidRPr="0004307C">
              <w:rPr>
                <w:rtl/>
              </w:rPr>
              <w:t xml:space="preserve">שרה לרך </w:t>
            </w:r>
            <w:proofErr w:type="spellStart"/>
            <w:r w:rsidRPr="0004307C">
              <w:rPr>
                <w:rtl/>
              </w:rPr>
              <w:t>זילברברג</w:t>
            </w:r>
            <w:proofErr w:type="spellEnd"/>
          </w:p>
        </w:tc>
        <w:tc>
          <w:tcPr>
            <w:tcW w:w="0" w:type="auto"/>
            <w:shd w:val="clear" w:color="auto" w:fill="auto"/>
          </w:tcPr>
          <w:p w:rsidR="00BD0D4E" w:rsidRPr="0004307C" w:rsidRDefault="00BD0D4E" w:rsidP="00DE5B80">
            <w:pPr>
              <w:ind w:firstLine="0"/>
              <w:rPr>
                <w:rtl/>
              </w:rPr>
            </w:pPr>
            <w:r w:rsidRPr="0004307C">
              <w:rPr>
                <w:rtl/>
              </w:rPr>
              <w:t>–</w:t>
            </w:r>
          </w:p>
        </w:tc>
        <w:tc>
          <w:tcPr>
            <w:tcW w:w="0" w:type="auto"/>
            <w:shd w:val="clear" w:color="auto" w:fill="auto"/>
          </w:tcPr>
          <w:p w:rsidR="00BD0D4E" w:rsidRPr="0004307C" w:rsidRDefault="00BD0D4E" w:rsidP="0002642C">
            <w:pPr>
              <w:ind w:firstLine="0"/>
              <w:rPr>
                <w:rtl/>
              </w:rPr>
            </w:pPr>
            <w:r w:rsidRPr="0004307C">
              <w:rPr>
                <w:rtl/>
              </w:rPr>
              <w:t>נציגת פורום הצופות</w:t>
            </w:r>
            <w:r w:rsidR="0002642C">
              <w:rPr>
                <w:rtl/>
              </w:rPr>
              <w:t xml:space="preserve"> - פורום נשות המגו</w:t>
            </w:r>
            <w:r w:rsidRPr="0004307C">
              <w:rPr>
                <w:rtl/>
              </w:rPr>
              <w:t>יסים</w:t>
            </w:r>
          </w:p>
        </w:tc>
      </w:tr>
      <w:tr w:rsidR="00BD0D4E" w:rsidTr="00BD0D4E">
        <w:tc>
          <w:tcPr>
            <w:tcW w:w="0" w:type="auto"/>
            <w:shd w:val="clear" w:color="auto" w:fill="auto"/>
          </w:tcPr>
          <w:p w:rsidR="00BD0D4E" w:rsidRPr="0004307C" w:rsidRDefault="00BD0D4E" w:rsidP="00DE5B80">
            <w:pPr>
              <w:ind w:firstLine="0"/>
              <w:rPr>
                <w:rtl/>
              </w:rPr>
            </w:pPr>
            <w:r w:rsidRPr="0004307C">
              <w:rPr>
                <w:rtl/>
              </w:rPr>
              <w:t xml:space="preserve">רחלי </w:t>
            </w:r>
            <w:proofErr w:type="spellStart"/>
            <w:r w:rsidRPr="0004307C">
              <w:rPr>
                <w:rtl/>
              </w:rPr>
              <w:t>וסאל</w:t>
            </w:r>
            <w:proofErr w:type="spellEnd"/>
          </w:p>
        </w:tc>
        <w:tc>
          <w:tcPr>
            <w:tcW w:w="0" w:type="auto"/>
            <w:shd w:val="clear" w:color="auto" w:fill="auto"/>
          </w:tcPr>
          <w:p w:rsidR="00BD0D4E" w:rsidRPr="0004307C" w:rsidRDefault="00BD0D4E" w:rsidP="00DE5B80">
            <w:pPr>
              <w:ind w:firstLine="0"/>
              <w:rPr>
                <w:rtl/>
              </w:rPr>
            </w:pPr>
            <w:r w:rsidRPr="0004307C">
              <w:rPr>
                <w:rtl/>
              </w:rPr>
              <w:t>–</w:t>
            </w:r>
          </w:p>
        </w:tc>
        <w:tc>
          <w:tcPr>
            <w:tcW w:w="0" w:type="auto"/>
            <w:shd w:val="clear" w:color="auto" w:fill="auto"/>
          </w:tcPr>
          <w:p w:rsidR="00BD0D4E" w:rsidRPr="0004307C" w:rsidRDefault="00BD0D4E" w:rsidP="00E01439">
            <w:pPr>
              <w:ind w:firstLine="0"/>
              <w:rPr>
                <w:rtl/>
              </w:rPr>
            </w:pPr>
            <w:r w:rsidRPr="0004307C">
              <w:rPr>
                <w:rtl/>
              </w:rPr>
              <w:t>מנכ"לית קרן ישראל אחת בישראל</w:t>
            </w:r>
          </w:p>
        </w:tc>
      </w:tr>
      <w:tr w:rsidR="00BD0D4E" w:rsidTr="00BD0D4E">
        <w:tc>
          <w:tcPr>
            <w:tcW w:w="0" w:type="auto"/>
            <w:shd w:val="clear" w:color="auto" w:fill="auto"/>
          </w:tcPr>
          <w:p w:rsidR="00BD0D4E" w:rsidRPr="0004307C" w:rsidRDefault="00BD0D4E" w:rsidP="00DE5B80">
            <w:pPr>
              <w:ind w:firstLine="0"/>
              <w:rPr>
                <w:rtl/>
              </w:rPr>
            </w:pPr>
            <w:r w:rsidRPr="0004307C">
              <w:rPr>
                <w:rtl/>
              </w:rPr>
              <w:t xml:space="preserve">יוחאי </w:t>
            </w:r>
            <w:proofErr w:type="spellStart"/>
            <w:r w:rsidRPr="0004307C">
              <w:rPr>
                <w:rtl/>
              </w:rPr>
              <w:t>פרוביזור</w:t>
            </w:r>
            <w:proofErr w:type="spellEnd"/>
          </w:p>
        </w:tc>
        <w:tc>
          <w:tcPr>
            <w:tcW w:w="0" w:type="auto"/>
            <w:shd w:val="clear" w:color="auto" w:fill="auto"/>
          </w:tcPr>
          <w:p w:rsidR="00BD0D4E" w:rsidRPr="0004307C" w:rsidRDefault="00BD0D4E" w:rsidP="00DE5B80">
            <w:pPr>
              <w:ind w:firstLine="0"/>
              <w:rPr>
                <w:rtl/>
              </w:rPr>
            </w:pPr>
            <w:r w:rsidRPr="0004307C">
              <w:rPr>
                <w:rtl/>
              </w:rPr>
              <w:t>–</w:t>
            </w:r>
          </w:p>
        </w:tc>
        <w:tc>
          <w:tcPr>
            <w:tcW w:w="0" w:type="auto"/>
            <w:shd w:val="clear" w:color="auto" w:fill="auto"/>
          </w:tcPr>
          <w:p w:rsidR="00BD0D4E" w:rsidRPr="0004307C" w:rsidRDefault="00BD0D4E" w:rsidP="00E01439">
            <w:pPr>
              <w:ind w:firstLine="0"/>
              <w:rPr>
                <w:rtl/>
              </w:rPr>
            </w:pPr>
            <w:r w:rsidRPr="0004307C">
              <w:rPr>
                <w:rtl/>
              </w:rPr>
              <w:t>מנהל תחום ביטחון קרן ישראל אחת</w:t>
            </w:r>
          </w:p>
        </w:tc>
      </w:tr>
      <w:tr w:rsidR="00E01439" w:rsidTr="00BD0D4E">
        <w:tc>
          <w:tcPr>
            <w:tcW w:w="0" w:type="auto"/>
            <w:shd w:val="clear" w:color="auto" w:fill="auto"/>
          </w:tcPr>
          <w:p w:rsidR="00E01439" w:rsidRPr="0004307C" w:rsidRDefault="00E01439" w:rsidP="00DE5B80">
            <w:pPr>
              <w:ind w:firstLine="0"/>
              <w:rPr>
                <w:rtl/>
              </w:rPr>
            </w:pPr>
            <w:r>
              <w:rPr>
                <w:rFonts w:hint="cs"/>
                <w:rtl/>
              </w:rPr>
              <w:t>שי גליק</w:t>
            </w:r>
          </w:p>
        </w:tc>
        <w:tc>
          <w:tcPr>
            <w:tcW w:w="0" w:type="auto"/>
            <w:shd w:val="clear" w:color="auto" w:fill="auto"/>
          </w:tcPr>
          <w:p w:rsidR="00E01439" w:rsidRPr="0004307C" w:rsidRDefault="00E01439" w:rsidP="00DE5B80">
            <w:pPr>
              <w:ind w:firstLine="0"/>
              <w:rPr>
                <w:rtl/>
              </w:rPr>
            </w:pPr>
            <w:r>
              <w:rPr>
                <w:rFonts w:hint="cs"/>
                <w:rtl/>
              </w:rPr>
              <w:t>–</w:t>
            </w:r>
          </w:p>
        </w:tc>
        <w:tc>
          <w:tcPr>
            <w:tcW w:w="0" w:type="auto"/>
            <w:shd w:val="clear" w:color="auto" w:fill="auto"/>
          </w:tcPr>
          <w:p w:rsidR="00E01439" w:rsidRPr="0004307C" w:rsidRDefault="00E01439" w:rsidP="00E01439">
            <w:pPr>
              <w:ind w:firstLine="0"/>
              <w:rPr>
                <w:rtl/>
              </w:rPr>
            </w:pPr>
            <w:r>
              <w:rPr>
                <w:rFonts w:hint="cs"/>
                <w:rtl/>
              </w:rPr>
              <w:t>מנכ"ל ארגון "בצלמו"</w:t>
            </w:r>
          </w:p>
        </w:tc>
      </w:tr>
      <w:tr w:rsidR="00683276" w:rsidTr="00BD0D4E">
        <w:tc>
          <w:tcPr>
            <w:tcW w:w="0" w:type="auto"/>
            <w:shd w:val="clear" w:color="auto" w:fill="auto"/>
          </w:tcPr>
          <w:p w:rsidR="00683276" w:rsidRDefault="00683276" w:rsidP="00DE5B80">
            <w:pPr>
              <w:ind w:firstLine="0"/>
              <w:rPr>
                <w:rtl/>
              </w:rPr>
            </w:pPr>
            <w:r>
              <w:rPr>
                <w:rFonts w:hint="cs"/>
                <w:rtl/>
              </w:rPr>
              <w:t>איילת לאש</w:t>
            </w:r>
          </w:p>
        </w:tc>
        <w:tc>
          <w:tcPr>
            <w:tcW w:w="0" w:type="auto"/>
            <w:shd w:val="clear" w:color="auto" w:fill="auto"/>
          </w:tcPr>
          <w:p w:rsidR="00683276" w:rsidRDefault="00683276" w:rsidP="00DE5B80">
            <w:pPr>
              <w:ind w:firstLine="0"/>
              <w:rPr>
                <w:rtl/>
              </w:rPr>
            </w:pPr>
            <w:r>
              <w:rPr>
                <w:rFonts w:hint="eastAsia"/>
                <w:rtl/>
              </w:rPr>
              <w:t>–</w:t>
            </w:r>
          </w:p>
        </w:tc>
        <w:tc>
          <w:tcPr>
            <w:tcW w:w="0" w:type="auto"/>
            <w:shd w:val="clear" w:color="auto" w:fill="auto"/>
          </w:tcPr>
          <w:p w:rsidR="00683276" w:rsidRDefault="00683276" w:rsidP="00E01439">
            <w:pPr>
              <w:ind w:firstLine="0"/>
              <w:rPr>
                <w:rtl/>
              </w:rPr>
            </w:pPr>
            <w:r>
              <w:rPr>
                <w:rFonts w:hint="cs"/>
                <w:rtl/>
              </w:rPr>
              <w:t>פעילה חברתית</w:t>
            </w:r>
            <w:r w:rsidR="00BD7AA7">
              <w:rPr>
                <w:rFonts w:hint="cs"/>
                <w:rtl/>
              </w:rPr>
              <w:t xml:space="preserve"> (בזום)</w:t>
            </w:r>
          </w:p>
        </w:tc>
      </w:tr>
    </w:tbl>
    <w:p w:rsidR="00E64116" w:rsidRPr="008713A4" w:rsidRDefault="00E64116" w:rsidP="00DE5B80">
      <w:pPr>
        <w:ind w:firstLine="0"/>
        <w:rPr>
          <w:rtl/>
        </w:rPr>
      </w:pPr>
    </w:p>
    <w:p w:rsidR="00D37550" w:rsidRDefault="00D37550" w:rsidP="00DE5B80">
      <w:pPr>
        <w:ind w:firstLine="0"/>
        <w:rPr>
          <w:rtl/>
        </w:rPr>
      </w:pPr>
    </w:p>
    <w:p w:rsidR="008154B4" w:rsidRPr="008713A4" w:rsidRDefault="008154B4" w:rsidP="00DE5B80">
      <w:pPr>
        <w:ind w:firstLine="0"/>
        <w:rPr>
          <w:rtl/>
        </w:rPr>
      </w:pPr>
    </w:p>
    <w:p w:rsidR="00E64116" w:rsidRPr="008713A4" w:rsidRDefault="00CB47C2" w:rsidP="00D40A29">
      <w:pPr>
        <w:ind w:firstLine="0"/>
        <w:outlineLvl w:val="1"/>
        <w:rPr>
          <w:rtl/>
        </w:rPr>
      </w:pPr>
      <w:r>
        <w:rPr>
          <w:rFonts w:hint="cs"/>
          <w:b/>
          <w:bCs/>
          <w:u w:val="single"/>
          <w:rtl/>
        </w:rPr>
        <w:t>נציג</w:t>
      </w:r>
      <w:r w:rsidR="00E64116" w:rsidRPr="008713A4">
        <w:rPr>
          <w:b/>
          <w:bCs/>
          <w:u w:val="single"/>
          <w:rtl/>
        </w:rPr>
        <w:t xml:space="preserve"> הוועדה</w:t>
      </w:r>
      <w:r w:rsidR="00E64116" w:rsidRPr="008713A4">
        <w:rPr>
          <w:rFonts w:hint="cs"/>
          <w:b/>
          <w:bCs/>
          <w:u w:val="single"/>
          <w:rtl/>
        </w:rPr>
        <w:t>:</w:t>
      </w:r>
    </w:p>
    <w:p w:rsidR="00E64116" w:rsidRPr="008713A4" w:rsidRDefault="00CB47C2" w:rsidP="00D40A29">
      <w:pPr>
        <w:ind w:firstLine="0"/>
        <w:rPr>
          <w:u w:val="single"/>
        </w:rPr>
      </w:pPr>
      <w:r>
        <w:rPr>
          <w:rFonts w:hint="cs"/>
          <w:rtl/>
        </w:rPr>
        <w:t>אסף דורון</w:t>
      </w:r>
    </w:p>
    <w:p w:rsidR="0004307C" w:rsidRPr="008713A4" w:rsidRDefault="0004307C"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40306" w:rsidP="008320F6">
      <w:pPr>
        <w:ind w:firstLine="0"/>
        <w:rPr>
          <w:rtl/>
        </w:rPr>
      </w:pPr>
      <w:r>
        <w:rPr>
          <w:rtl/>
        </w:rPr>
        <w:t>מאיר פרץ</w:t>
      </w:r>
    </w:p>
    <w:p w:rsidR="00140306" w:rsidRDefault="00140306" w:rsidP="008320F6">
      <w:pPr>
        <w:ind w:firstLine="0"/>
        <w:rPr>
          <w:rtl/>
        </w:rPr>
      </w:pPr>
    </w:p>
    <w:p w:rsidR="008154B4" w:rsidRPr="008713A4" w:rsidRDefault="008154B4" w:rsidP="008320F6">
      <w:pPr>
        <w:ind w:firstLine="0"/>
        <w:rPr>
          <w:rtl/>
        </w:rPr>
      </w:pPr>
    </w:p>
    <w:p w:rsidR="007872B4" w:rsidRDefault="00140306" w:rsidP="0004307C">
      <w:pPr>
        <w:ind w:firstLine="0"/>
      </w:pPr>
      <w:r w:rsidRPr="00140306">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04307C" w:rsidRDefault="0004307C" w:rsidP="0004307C">
      <w:pPr>
        <w:pStyle w:val="a6"/>
        <w:keepNext/>
      </w:pPr>
      <w:bookmarkStart w:id="1" w:name="ET_subject_643620_2"/>
      <w:r w:rsidRPr="0004307C">
        <w:rPr>
          <w:rStyle w:val="TagStyle"/>
          <w:rtl/>
        </w:rPr>
        <w:lastRenderedPageBreak/>
        <w:t xml:space="preserve">&lt;&lt; נושא &gt;&gt; </w:t>
      </w:r>
      <w:r>
        <w:rPr>
          <w:rtl/>
        </w:rPr>
        <w:t>חיזוק ביטחון ההתיישבות ביו"ש (צמצום מסגרות הגמ"ר והסרת מחסומים)</w:t>
      </w:r>
      <w:r w:rsidRPr="0004307C">
        <w:rPr>
          <w:rStyle w:val="TagStyle"/>
          <w:rtl/>
        </w:rPr>
        <w:t xml:space="preserve"> &lt;&lt; נושא &gt;&gt;</w:t>
      </w:r>
      <w:r w:rsidR="00BD7AA7">
        <w:rPr>
          <w:rtl/>
        </w:rPr>
        <w:t xml:space="preserve"> </w:t>
      </w:r>
      <w:r>
        <w:rPr>
          <w:rtl/>
        </w:rPr>
        <w:t xml:space="preserve"> </w:t>
      </w:r>
      <w:bookmarkEnd w:id="1"/>
    </w:p>
    <w:p w:rsidR="0004307C" w:rsidRDefault="0004307C" w:rsidP="0004307C">
      <w:pPr>
        <w:pStyle w:val="KeepWithNext"/>
        <w:rPr>
          <w:rtl/>
        </w:rPr>
      </w:pPr>
    </w:p>
    <w:p w:rsidR="008154B4" w:rsidRPr="008154B4" w:rsidRDefault="008154B4" w:rsidP="008154B4">
      <w:pPr>
        <w:rPr>
          <w:rtl/>
        </w:rPr>
      </w:pPr>
    </w:p>
    <w:p w:rsidR="0004307C" w:rsidRDefault="0004307C" w:rsidP="0004307C">
      <w:pPr>
        <w:pStyle w:val="af6"/>
        <w:keepNext/>
      </w:pPr>
      <w:bookmarkStart w:id="2" w:name="ET_yor_6525_3"/>
      <w:r w:rsidRPr="0004307C">
        <w:rPr>
          <w:rStyle w:val="TagStyle"/>
          <w:rtl/>
        </w:rPr>
        <w:t xml:space="preserve">&lt;&lt; יור &gt;&gt; </w:t>
      </w:r>
      <w:r>
        <w:rPr>
          <w:rtl/>
        </w:rPr>
        <w:t>היו"ר צבי ידידיה סוכות:</w:t>
      </w:r>
      <w:r w:rsidRPr="0004307C">
        <w:rPr>
          <w:rStyle w:val="TagStyle"/>
          <w:rtl/>
        </w:rPr>
        <w:t xml:space="preserve"> &lt;&lt; יור &gt;&gt;</w:t>
      </w:r>
      <w:r w:rsidR="00BD7AA7">
        <w:rPr>
          <w:rtl/>
        </w:rPr>
        <w:t xml:space="preserve"> </w:t>
      </w:r>
      <w:r>
        <w:rPr>
          <w:rtl/>
        </w:rPr>
        <w:t xml:space="preserve"> </w:t>
      </w:r>
      <w:bookmarkEnd w:id="2"/>
    </w:p>
    <w:p w:rsidR="0004307C" w:rsidRDefault="0004307C" w:rsidP="0004307C">
      <w:pPr>
        <w:pStyle w:val="KeepWithNext"/>
        <w:rPr>
          <w:lang w:eastAsia="he-IL"/>
        </w:rPr>
      </w:pPr>
    </w:p>
    <w:p w:rsidR="0004307C" w:rsidRDefault="0004307C" w:rsidP="0004307C">
      <w:pPr>
        <w:rPr>
          <w:rtl/>
          <w:lang w:eastAsia="he-IL"/>
        </w:rPr>
      </w:pPr>
      <w:r>
        <w:rPr>
          <w:rFonts w:hint="cs"/>
          <w:rtl/>
          <w:lang w:eastAsia="he-IL"/>
        </w:rPr>
        <w:t xml:space="preserve">בוקר טוב לכולם, תודה לכל מי שהגיע, </w:t>
      </w:r>
      <w:bookmarkStart w:id="3" w:name="_ETM_Q1_33031"/>
      <w:bookmarkEnd w:id="3"/>
      <w:r>
        <w:rPr>
          <w:rFonts w:hint="cs"/>
          <w:rtl/>
          <w:lang w:eastAsia="he-IL"/>
        </w:rPr>
        <w:t>אנחנו מתחילים דיון שנדחה שוב ושוב בנושא ההגנה ביהודה ושומרון</w:t>
      </w:r>
      <w:bookmarkStart w:id="4" w:name="_ETM_Q1_37727"/>
      <w:bookmarkEnd w:id="4"/>
      <w:r>
        <w:rPr>
          <w:rFonts w:hint="cs"/>
          <w:rtl/>
          <w:lang w:eastAsia="he-IL"/>
        </w:rPr>
        <w:t>. הכותרת היא: "</w:t>
      </w:r>
      <w:r w:rsidRPr="0004307C">
        <w:rPr>
          <w:rtl/>
        </w:rPr>
        <w:t xml:space="preserve"> </w:t>
      </w:r>
      <w:r w:rsidRPr="0004307C">
        <w:rPr>
          <w:rtl/>
          <w:lang w:eastAsia="he-IL"/>
        </w:rPr>
        <w:t>חיזוק ביטחון ההתיישבות ביו"ש</w:t>
      </w:r>
      <w:r>
        <w:rPr>
          <w:rFonts w:hint="cs"/>
          <w:rtl/>
          <w:lang w:eastAsia="he-IL"/>
        </w:rPr>
        <w:t>". אנחנו רוצים לראות את</w:t>
      </w:r>
      <w:bookmarkStart w:id="5" w:name="_ETM_Q1_49441"/>
      <w:bookmarkEnd w:id="5"/>
      <w:r>
        <w:rPr>
          <w:rFonts w:hint="cs"/>
          <w:rtl/>
          <w:lang w:eastAsia="he-IL"/>
        </w:rPr>
        <w:t xml:space="preserve"> הצגת תפיסת הביטחון ביהודה ושומרון בדגש למול ההחלטה לצמצם </w:t>
      </w:r>
      <w:bookmarkStart w:id="6" w:name="_ETM_Q1_52346"/>
      <w:bookmarkEnd w:id="6"/>
      <w:r>
        <w:rPr>
          <w:rFonts w:hint="cs"/>
          <w:rtl/>
          <w:lang w:eastAsia="he-IL"/>
        </w:rPr>
        <w:t xml:space="preserve">(בזמנו) את היקף פעילות </w:t>
      </w:r>
      <w:proofErr w:type="spellStart"/>
      <w:r>
        <w:rPr>
          <w:rFonts w:hint="cs"/>
          <w:rtl/>
          <w:lang w:eastAsia="he-IL"/>
        </w:rPr>
        <w:t>ההגמ"ר</w:t>
      </w:r>
      <w:proofErr w:type="spellEnd"/>
      <w:r>
        <w:rPr>
          <w:rFonts w:hint="cs"/>
          <w:rtl/>
          <w:lang w:eastAsia="he-IL"/>
        </w:rPr>
        <w:t>. היה את סיפור המחסומים,</w:t>
      </w:r>
      <w:bookmarkStart w:id="7" w:name="_ETM_Q1_59773"/>
      <w:bookmarkEnd w:id="7"/>
      <w:r>
        <w:rPr>
          <w:rFonts w:hint="cs"/>
          <w:rtl/>
          <w:lang w:eastAsia="he-IL"/>
        </w:rPr>
        <w:t xml:space="preserve"> הסרת מחסומים. בסוף ביקשנו התייחסות לסיפור של מחסום צופים ומה ניתן לעשות בסיפור הזה כדי שכלל התושבים יוכלו </w:t>
      </w:r>
      <w:bookmarkStart w:id="8" w:name="_ETM_Q1_70148"/>
      <w:bookmarkEnd w:id="8"/>
      <w:r>
        <w:rPr>
          <w:rFonts w:hint="cs"/>
          <w:rtl/>
          <w:lang w:eastAsia="he-IL"/>
        </w:rPr>
        <w:t>לעבור שם בלי לעשות סיבוב של חצי שעה. אשמח</w:t>
      </w:r>
      <w:bookmarkStart w:id="9" w:name="_ETM_Q1_74003"/>
      <w:bookmarkEnd w:id="9"/>
      <w:r>
        <w:rPr>
          <w:rFonts w:hint="cs"/>
          <w:rtl/>
          <w:lang w:eastAsia="he-IL"/>
        </w:rPr>
        <w:t xml:space="preserve"> להתייחסות למסקנות דוח מבקר המדינה </w:t>
      </w:r>
      <w:r w:rsidR="000246F8">
        <w:rPr>
          <w:rFonts w:hint="cs"/>
          <w:rtl/>
          <w:lang w:eastAsia="he-IL"/>
        </w:rPr>
        <w:t>בהגנה על ציר התנועה באזור יהודה ושומרון. רחלי, את רוצה להגיד</w:t>
      </w:r>
      <w:bookmarkStart w:id="10" w:name="_ETM_Q1_87004"/>
      <w:bookmarkEnd w:id="10"/>
      <w:r w:rsidR="000246F8">
        <w:rPr>
          <w:rFonts w:hint="cs"/>
          <w:rtl/>
          <w:lang w:eastAsia="he-IL"/>
        </w:rPr>
        <w:t xml:space="preserve"> מ</w:t>
      </w:r>
      <w:r w:rsidR="00AC6102">
        <w:rPr>
          <w:rFonts w:hint="cs"/>
          <w:rtl/>
          <w:lang w:eastAsia="he-IL"/>
        </w:rPr>
        <w:t>שהו? שלמה?</w:t>
      </w:r>
    </w:p>
    <w:p w:rsidR="00AC6102" w:rsidRDefault="00AC6102" w:rsidP="00AC6102">
      <w:pPr>
        <w:rPr>
          <w:rtl/>
          <w:lang w:eastAsia="he-IL"/>
        </w:rPr>
      </w:pPr>
      <w:bookmarkStart w:id="11" w:name="_ETM_Q1_87220"/>
      <w:bookmarkStart w:id="12" w:name="_ETM_Q1_87350"/>
      <w:bookmarkEnd w:id="11"/>
      <w:bookmarkEnd w:id="12"/>
    </w:p>
    <w:p w:rsidR="00AC6102" w:rsidRDefault="00AC6102" w:rsidP="00AC6102">
      <w:pPr>
        <w:pStyle w:val="a4"/>
        <w:keepNext/>
        <w:rPr>
          <w:rtl/>
        </w:rPr>
      </w:pPr>
      <w:bookmarkStart w:id="13" w:name="ET_speaker_שלמה_ועקנין_4"/>
      <w:r w:rsidRPr="00AC6102">
        <w:rPr>
          <w:rStyle w:val="TagStyle"/>
          <w:rtl/>
        </w:rPr>
        <w:t xml:space="preserve"> &lt;&lt; דובר &gt;&gt; </w:t>
      </w:r>
      <w:r>
        <w:rPr>
          <w:rtl/>
        </w:rPr>
        <w:t xml:space="preserve">שלמה </w:t>
      </w:r>
      <w:proofErr w:type="spellStart"/>
      <w:r>
        <w:rPr>
          <w:rtl/>
        </w:rPr>
        <w:t>ועקנין</w:t>
      </w:r>
      <w:proofErr w:type="spellEnd"/>
      <w:r>
        <w:rPr>
          <w:rtl/>
        </w:rPr>
        <w:t>:</w:t>
      </w:r>
      <w:r w:rsidRPr="00AC6102">
        <w:rPr>
          <w:rStyle w:val="TagStyle"/>
          <w:rtl/>
        </w:rPr>
        <w:t xml:space="preserve"> &lt;&lt; דובר &gt;&gt;</w:t>
      </w:r>
      <w:r w:rsidR="00BD7AA7">
        <w:rPr>
          <w:rtl/>
        </w:rPr>
        <w:t xml:space="preserve"> </w:t>
      </w:r>
      <w:r>
        <w:rPr>
          <w:rtl/>
        </w:rPr>
        <w:t xml:space="preserve"> </w:t>
      </w:r>
      <w:bookmarkEnd w:id="13"/>
    </w:p>
    <w:p w:rsidR="00AC6102" w:rsidRDefault="00AC6102" w:rsidP="00AC6102">
      <w:pPr>
        <w:pStyle w:val="KeepWithNext"/>
        <w:rPr>
          <w:rtl/>
          <w:lang w:eastAsia="he-IL"/>
        </w:rPr>
      </w:pPr>
    </w:p>
    <w:p w:rsidR="00AC6102" w:rsidRDefault="00AC6102" w:rsidP="00AC6102">
      <w:pPr>
        <w:rPr>
          <w:rtl/>
          <w:lang w:eastAsia="he-IL"/>
        </w:rPr>
      </w:pPr>
      <w:r>
        <w:rPr>
          <w:rFonts w:hint="cs"/>
          <w:rtl/>
          <w:lang w:eastAsia="he-IL"/>
        </w:rPr>
        <w:t>אני מציע שנשמע קודם כל את הנתונים.</w:t>
      </w:r>
      <w:bookmarkStart w:id="14" w:name="_ETM_Q1_100122"/>
      <w:bookmarkEnd w:id="14"/>
      <w:r>
        <w:rPr>
          <w:rFonts w:hint="cs"/>
          <w:rtl/>
          <w:lang w:eastAsia="he-IL"/>
        </w:rPr>
        <w:t xml:space="preserve"> </w:t>
      </w:r>
    </w:p>
    <w:p w:rsidR="00AC6102" w:rsidRDefault="00AC6102" w:rsidP="00AC6102">
      <w:pPr>
        <w:rPr>
          <w:rtl/>
          <w:lang w:eastAsia="he-IL"/>
        </w:rPr>
      </w:pPr>
    </w:p>
    <w:p w:rsidR="00AC6102" w:rsidRDefault="00AC6102" w:rsidP="00AC6102">
      <w:pPr>
        <w:pStyle w:val="af9"/>
        <w:keepNext/>
        <w:rPr>
          <w:rtl/>
          <w:lang w:eastAsia="he-IL"/>
        </w:rPr>
      </w:pPr>
      <w:bookmarkStart w:id="15" w:name="ET_guest_935977_5"/>
      <w:r w:rsidRPr="00AC6102">
        <w:rPr>
          <w:rStyle w:val="TagStyle"/>
          <w:rtl/>
        </w:rPr>
        <w:t xml:space="preserve"> &lt;&lt; אורח &gt;&gt; </w:t>
      </w:r>
      <w:r>
        <w:rPr>
          <w:rtl/>
          <w:lang w:eastAsia="he-IL"/>
        </w:rPr>
        <w:t xml:space="preserve">רחלי </w:t>
      </w:r>
      <w:proofErr w:type="spellStart"/>
      <w:r>
        <w:rPr>
          <w:rtl/>
          <w:lang w:eastAsia="he-IL"/>
        </w:rPr>
        <w:t>וסאל</w:t>
      </w:r>
      <w:proofErr w:type="spellEnd"/>
      <w:r>
        <w:rPr>
          <w:rtl/>
          <w:lang w:eastAsia="he-IL"/>
        </w:rPr>
        <w:t>:</w:t>
      </w:r>
      <w:r w:rsidRPr="00AC6102">
        <w:rPr>
          <w:rStyle w:val="TagStyle"/>
          <w:rtl/>
        </w:rPr>
        <w:t xml:space="preserve"> &lt;&lt; אורח &gt;&gt;</w:t>
      </w:r>
      <w:r w:rsidR="00BD7AA7">
        <w:rPr>
          <w:rtl/>
          <w:lang w:eastAsia="he-IL"/>
        </w:rPr>
        <w:t xml:space="preserve"> </w:t>
      </w:r>
      <w:r>
        <w:rPr>
          <w:rtl/>
          <w:lang w:eastAsia="he-IL"/>
        </w:rPr>
        <w:t xml:space="preserve"> </w:t>
      </w:r>
      <w:bookmarkEnd w:id="15"/>
    </w:p>
    <w:p w:rsidR="00AC6102" w:rsidRDefault="00AC6102" w:rsidP="00AC6102">
      <w:pPr>
        <w:pStyle w:val="KeepWithNext"/>
        <w:rPr>
          <w:rtl/>
          <w:lang w:eastAsia="he-IL"/>
        </w:rPr>
      </w:pPr>
    </w:p>
    <w:p w:rsidR="00AC6102" w:rsidRDefault="00AC6102" w:rsidP="00AC6102">
      <w:pPr>
        <w:rPr>
          <w:rtl/>
          <w:lang w:eastAsia="he-IL"/>
        </w:rPr>
      </w:pPr>
      <w:r>
        <w:rPr>
          <w:rFonts w:hint="cs"/>
          <w:rtl/>
          <w:lang w:eastAsia="he-IL"/>
        </w:rPr>
        <w:t>אנחנו נתייחס בהתאם למה שיוצג.</w:t>
      </w:r>
    </w:p>
    <w:p w:rsidR="00AC6102" w:rsidRDefault="00AC6102" w:rsidP="00AC6102">
      <w:pPr>
        <w:rPr>
          <w:rtl/>
          <w:lang w:eastAsia="he-IL"/>
        </w:rPr>
      </w:pPr>
    </w:p>
    <w:p w:rsidR="00AC6102" w:rsidRDefault="00AC6102" w:rsidP="00AC6102">
      <w:pPr>
        <w:pStyle w:val="af6"/>
        <w:keepNext/>
        <w:rPr>
          <w:rtl/>
        </w:rPr>
      </w:pPr>
      <w:bookmarkStart w:id="16" w:name="ET_yor_6525_6"/>
      <w:r w:rsidRPr="00AC6102">
        <w:rPr>
          <w:rStyle w:val="TagStyle"/>
          <w:rtl/>
        </w:rPr>
        <w:t xml:space="preserve"> &lt;&lt; יור &gt;&gt; </w:t>
      </w:r>
      <w:r>
        <w:rPr>
          <w:rtl/>
        </w:rPr>
        <w:t>היו"ר צבי ידידיה סוכות:</w:t>
      </w:r>
      <w:r w:rsidRPr="00AC6102">
        <w:rPr>
          <w:rStyle w:val="TagStyle"/>
          <w:rtl/>
        </w:rPr>
        <w:t xml:space="preserve"> &lt;&lt; יור &gt;&gt;</w:t>
      </w:r>
      <w:r w:rsidR="00BD7AA7">
        <w:rPr>
          <w:rtl/>
        </w:rPr>
        <w:t xml:space="preserve"> </w:t>
      </w:r>
      <w:r>
        <w:rPr>
          <w:rtl/>
        </w:rPr>
        <w:t xml:space="preserve"> </w:t>
      </w:r>
      <w:bookmarkEnd w:id="16"/>
    </w:p>
    <w:p w:rsidR="00AC6102" w:rsidRDefault="00AC6102" w:rsidP="00AC6102">
      <w:pPr>
        <w:pStyle w:val="KeepWithNext"/>
        <w:rPr>
          <w:rtl/>
          <w:lang w:eastAsia="he-IL"/>
        </w:rPr>
      </w:pPr>
    </w:p>
    <w:p w:rsidR="00AC6102" w:rsidRDefault="00AC6102" w:rsidP="00AC6102">
      <w:pPr>
        <w:rPr>
          <w:rtl/>
          <w:lang w:eastAsia="he-IL"/>
        </w:rPr>
      </w:pPr>
      <w:r>
        <w:rPr>
          <w:rFonts w:hint="cs"/>
          <w:rtl/>
          <w:lang w:eastAsia="he-IL"/>
        </w:rPr>
        <w:t xml:space="preserve">אני לא יודע מה הוא יכול להגיד בחלק הפתוח. </w:t>
      </w:r>
    </w:p>
    <w:p w:rsidR="00AC6102" w:rsidRDefault="00AC6102" w:rsidP="00AC6102">
      <w:pPr>
        <w:rPr>
          <w:rtl/>
          <w:lang w:eastAsia="he-IL"/>
        </w:rPr>
      </w:pPr>
    </w:p>
    <w:p w:rsidR="00AC6102" w:rsidRDefault="00AC6102" w:rsidP="00AC6102">
      <w:pPr>
        <w:pStyle w:val="a4"/>
        <w:keepNext/>
        <w:rPr>
          <w:rtl/>
        </w:rPr>
      </w:pPr>
      <w:bookmarkStart w:id="17" w:name="ET_speaker_שלמה_ועקנין_7"/>
      <w:r w:rsidRPr="00AC6102">
        <w:rPr>
          <w:rStyle w:val="TagStyle"/>
          <w:rtl/>
        </w:rPr>
        <w:t xml:space="preserve"> &lt;&lt; דובר &gt;&gt; </w:t>
      </w:r>
      <w:r>
        <w:rPr>
          <w:rtl/>
        </w:rPr>
        <w:t xml:space="preserve">שלמה </w:t>
      </w:r>
      <w:proofErr w:type="spellStart"/>
      <w:r>
        <w:rPr>
          <w:rtl/>
        </w:rPr>
        <w:t>ועקנין</w:t>
      </w:r>
      <w:proofErr w:type="spellEnd"/>
      <w:r>
        <w:rPr>
          <w:rtl/>
        </w:rPr>
        <w:t>:</w:t>
      </w:r>
      <w:r w:rsidRPr="00AC6102">
        <w:rPr>
          <w:rStyle w:val="TagStyle"/>
          <w:rtl/>
        </w:rPr>
        <w:t xml:space="preserve"> &lt;&lt; דובר &gt;&gt;</w:t>
      </w:r>
      <w:r w:rsidR="00BD7AA7">
        <w:rPr>
          <w:rtl/>
        </w:rPr>
        <w:t xml:space="preserve"> </w:t>
      </w:r>
      <w:r>
        <w:rPr>
          <w:rtl/>
        </w:rPr>
        <w:t xml:space="preserve"> </w:t>
      </w:r>
      <w:bookmarkEnd w:id="17"/>
    </w:p>
    <w:p w:rsidR="00AC6102" w:rsidRDefault="00AC6102" w:rsidP="00AC6102">
      <w:pPr>
        <w:pStyle w:val="KeepWithNext"/>
        <w:rPr>
          <w:rtl/>
          <w:lang w:eastAsia="he-IL"/>
        </w:rPr>
      </w:pPr>
    </w:p>
    <w:p w:rsidR="00AC6102" w:rsidRDefault="00AC6102" w:rsidP="00AC6102">
      <w:pPr>
        <w:rPr>
          <w:rtl/>
          <w:lang w:eastAsia="he-IL"/>
        </w:rPr>
      </w:pPr>
      <w:r>
        <w:rPr>
          <w:rFonts w:hint="cs"/>
          <w:rtl/>
          <w:lang w:eastAsia="he-IL"/>
        </w:rPr>
        <w:t xml:space="preserve">החלק הפתוח </w:t>
      </w:r>
      <w:r>
        <w:rPr>
          <w:rFonts w:hint="eastAsia"/>
          <w:rtl/>
          <w:lang w:eastAsia="he-IL"/>
        </w:rPr>
        <w:t>–</w:t>
      </w:r>
      <w:r>
        <w:rPr>
          <w:rFonts w:hint="cs"/>
          <w:rtl/>
          <w:lang w:eastAsia="he-IL"/>
        </w:rPr>
        <w:t xml:space="preserve"> היו 8,000 </w:t>
      </w:r>
      <w:proofErr w:type="spellStart"/>
      <w:r>
        <w:rPr>
          <w:rFonts w:hint="cs"/>
          <w:rtl/>
          <w:lang w:eastAsia="he-IL"/>
        </w:rPr>
        <w:t>מגוייסים</w:t>
      </w:r>
      <w:proofErr w:type="spellEnd"/>
      <w:r>
        <w:rPr>
          <w:rFonts w:hint="cs"/>
          <w:rtl/>
          <w:lang w:eastAsia="he-IL"/>
        </w:rPr>
        <w:t xml:space="preserve"> ועכשיו יש 2,000 לא נראה לי שזה סוד גדול. </w:t>
      </w:r>
    </w:p>
    <w:p w:rsidR="00F17EB4" w:rsidRDefault="00F17EB4" w:rsidP="00AC6102">
      <w:pPr>
        <w:rPr>
          <w:rtl/>
          <w:lang w:eastAsia="he-IL"/>
        </w:rPr>
      </w:pPr>
      <w:bookmarkStart w:id="18" w:name="_ETM_Q1_117482"/>
      <w:bookmarkStart w:id="19" w:name="_ETM_Q1_117633"/>
      <w:bookmarkEnd w:id="18"/>
      <w:bookmarkEnd w:id="19"/>
    </w:p>
    <w:p w:rsidR="00F17EB4" w:rsidRDefault="00F17EB4" w:rsidP="00F17EB4">
      <w:pPr>
        <w:pStyle w:val="af6"/>
        <w:keepNext/>
        <w:rPr>
          <w:rtl/>
        </w:rPr>
      </w:pPr>
      <w:bookmarkStart w:id="20" w:name="ET_yor_6525_8"/>
      <w:r w:rsidRPr="00F17EB4">
        <w:rPr>
          <w:rStyle w:val="TagStyle"/>
          <w:rtl/>
        </w:rPr>
        <w:t xml:space="preserve"> &lt;&lt; יור &gt;&gt; </w:t>
      </w:r>
      <w:r>
        <w:rPr>
          <w:rtl/>
        </w:rPr>
        <w:t>היו"ר צבי ידידיה סוכות:</w:t>
      </w:r>
      <w:r w:rsidRPr="00F17EB4">
        <w:rPr>
          <w:rStyle w:val="TagStyle"/>
          <w:rtl/>
        </w:rPr>
        <w:t xml:space="preserve"> &lt;&lt; יור &gt;&gt;</w:t>
      </w:r>
      <w:r w:rsidR="00BD7AA7">
        <w:rPr>
          <w:rtl/>
        </w:rPr>
        <w:t xml:space="preserve"> </w:t>
      </w:r>
      <w:r>
        <w:rPr>
          <w:rtl/>
        </w:rPr>
        <w:t xml:space="preserve"> </w:t>
      </w:r>
      <w:bookmarkEnd w:id="20"/>
    </w:p>
    <w:p w:rsidR="00F17EB4" w:rsidRDefault="00F17EB4" w:rsidP="00F17EB4">
      <w:pPr>
        <w:pStyle w:val="KeepWithNext"/>
        <w:rPr>
          <w:rtl/>
          <w:lang w:eastAsia="he-IL"/>
        </w:rPr>
      </w:pPr>
    </w:p>
    <w:p w:rsidR="00F17EB4" w:rsidRDefault="00F17EB4" w:rsidP="00F17EB4">
      <w:pPr>
        <w:rPr>
          <w:rtl/>
          <w:lang w:eastAsia="he-IL"/>
        </w:rPr>
      </w:pPr>
      <w:bookmarkStart w:id="21" w:name="_ETM_Q1_118947"/>
      <w:bookmarkEnd w:id="21"/>
      <w:r>
        <w:rPr>
          <w:rFonts w:hint="cs"/>
          <w:rtl/>
          <w:lang w:eastAsia="he-IL"/>
        </w:rPr>
        <w:t>גם אלו מספרים חסויים. אני</w:t>
      </w:r>
      <w:bookmarkStart w:id="22" w:name="_ETM_Q1_125443"/>
      <w:bookmarkEnd w:id="22"/>
      <w:r>
        <w:rPr>
          <w:rFonts w:hint="cs"/>
          <w:rtl/>
          <w:lang w:eastAsia="he-IL"/>
        </w:rPr>
        <w:t xml:space="preserve"> חושב שבאופן כללי מספרים זה אירוע חסוי. </w:t>
      </w:r>
      <w:bookmarkStart w:id="23" w:name="_ETM_Q1_133410"/>
      <w:bookmarkEnd w:id="23"/>
    </w:p>
    <w:p w:rsidR="00F17EB4" w:rsidRDefault="00F17EB4" w:rsidP="00F17EB4">
      <w:pPr>
        <w:rPr>
          <w:rtl/>
          <w:lang w:eastAsia="he-IL"/>
        </w:rPr>
      </w:pPr>
      <w:bookmarkStart w:id="24" w:name="_ETM_Q1_133557"/>
      <w:bookmarkEnd w:id="24"/>
    </w:p>
    <w:p w:rsidR="00F17EB4" w:rsidRDefault="00F17EB4" w:rsidP="00F17EB4">
      <w:pPr>
        <w:pStyle w:val="a4"/>
        <w:keepNext/>
        <w:rPr>
          <w:rtl/>
        </w:rPr>
      </w:pPr>
      <w:bookmarkStart w:id="25" w:name="ET_speaker_שלמה_ועקנין_9"/>
      <w:r w:rsidRPr="00F17EB4">
        <w:rPr>
          <w:rStyle w:val="TagStyle"/>
          <w:rtl/>
        </w:rPr>
        <w:t xml:space="preserve"> &lt;&lt; דובר &gt;&gt; </w:t>
      </w:r>
      <w:r>
        <w:rPr>
          <w:rtl/>
        </w:rPr>
        <w:t xml:space="preserve">שלמה </w:t>
      </w:r>
      <w:proofErr w:type="spellStart"/>
      <w:r>
        <w:rPr>
          <w:rtl/>
        </w:rPr>
        <w:t>ועקנין</w:t>
      </w:r>
      <w:proofErr w:type="spellEnd"/>
      <w:r>
        <w:rPr>
          <w:rtl/>
        </w:rPr>
        <w:t>:</w:t>
      </w:r>
      <w:r w:rsidRPr="00F17EB4">
        <w:rPr>
          <w:rStyle w:val="TagStyle"/>
          <w:rtl/>
        </w:rPr>
        <w:t xml:space="preserve"> &lt;&lt; דובר &gt;&gt;</w:t>
      </w:r>
      <w:r w:rsidR="00BD7AA7">
        <w:rPr>
          <w:rtl/>
        </w:rPr>
        <w:t xml:space="preserve"> </w:t>
      </w:r>
      <w:r>
        <w:rPr>
          <w:rtl/>
        </w:rPr>
        <w:t xml:space="preserve"> </w:t>
      </w:r>
      <w:bookmarkEnd w:id="25"/>
    </w:p>
    <w:p w:rsidR="00F17EB4" w:rsidRDefault="00F17EB4" w:rsidP="00F17EB4">
      <w:pPr>
        <w:pStyle w:val="KeepWithNext"/>
        <w:rPr>
          <w:rtl/>
          <w:lang w:eastAsia="he-IL"/>
        </w:rPr>
      </w:pPr>
    </w:p>
    <w:p w:rsidR="00F17EB4" w:rsidRDefault="00F17EB4" w:rsidP="00F17EB4">
      <w:pPr>
        <w:rPr>
          <w:rtl/>
          <w:lang w:eastAsia="he-IL"/>
        </w:rPr>
      </w:pPr>
      <w:r>
        <w:rPr>
          <w:rFonts w:hint="cs"/>
          <w:rtl/>
          <w:lang w:eastAsia="he-IL"/>
        </w:rPr>
        <w:t xml:space="preserve">ההתיישבות מכירה את זה </w:t>
      </w:r>
      <w:r w:rsidR="007A589E">
        <w:rPr>
          <w:rFonts w:hint="cs"/>
          <w:rtl/>
          <w:lang w:eastAsia="he-IL"/>
        </w:rPr>
        <w:t xml:space="preserve">- - - </w:t>
      </w:r>
    </w:p>
    <w:p w:rsidR="007A589E" w:rsidRDefault="007A589E" w:rsidP="00F17EB4">
      <w:pPr>
        <w:rPr>
          <w:rtl/>
          <w:lang w:eastAsia="he-IL"/>
        </w:rPr>
      </w:pPr>
      <w:bookmarkStart w:id="26" w:name="_ETM_Q1_137834"/>
      <w:bookmarkStart w:id="27" w:name="_ETM_Q1_137960"/>
      <w:bookmarkEnd w:id="26"/>
      <w:bookmarkEnd w:id="27"/>
    </w:p>
    <w:p w:rsidR="007A589E" w:rsidRDefault="007A589E" w:rsidP="007A589E">
      <w:pPr>
        <w:pStyle w:val="af6"/>
        <w:keepNext/>
        <w:rPr>
          <w:rtl/>
        </w:rPr>
      </w:pPr>
      <w:bookmarkStart w:id="28" w:name="ET_yor_6525_10"/>
      <w:r w:rsidRPr="007A589E">
        <w:rPr>
          <w:rStyle w:val="TagStyle"/>
          <w:rtl/>
        </w:rPr>
        <w:t xml:space="preserve"> &lt;&lt; יור &gt;&gt; </w:t>
      </w:r>
      <w:r>
        <w:rPr>
          <w:rtl/>
        </w:rPr>
        <w:t>היו"ר צבי ידידיה סוכות:</w:t>
      </w:r>
      <w:r w:rsidRPr="007A589E">
        <w:rPr>
          <w:rStyle w:val="TagStyle"/>
          <w:rtl/>
        </w:rPr>
        <w:t xml:space="preserve"> &lt;&lt; יור &gt;&gt;</w:t>
      </w:r>
      <w:r w:rsidR="00BD7AA7">
        <w:rPr>
          <w:rtl/>
        </w:rPr>
        <w:t xml:space="preserve"> </w:t>
      </w:r>
      <w:r>
        <w:rPr>
          <w:rtl/>
        </w:rPr>
        <w:t xml:space="preserve"> </w:t>
      </w:r>
      <w:bookmarkEnd w:id="28"/>
    </w:p>
    <w:p w:rsidR="007A589E" w:rsidRDefault="007A589E" w:rsidP="007A589E">
      <w:pPr>
        <w:pStyle w:val="KeepWithNext"/>
        <w:rPr>
          <w:rtl/>
          <w:lang w:eastAsia="he-IL"/>
        </w:rPr>
      </w:pPr>
    </w:p>
    <w:p w:rsidR="007A589E" w:rsidRDefault="007A589E" w:rsidP="007A589E">
      <w:pPr>
        <w:rPr>
          <w:rtl/>
          <w:lang w:eastAsia="he-IL"/>
        </w:rPr>
      </w:pPr>
      <w:bookmarkStart w:id="29" w:name="_ETM_Q1_133836"/>
      <w:bookmarkEnd w:id="29"/>
      <w:r>
        <w:rPr>
          <w:rFonts w:hint="cs"/>
          <w:rtl/>
          <w:lang w:eastAsia="he-IL"/>
        </w:rPr>
        <w:t xml:space="preserve">אולי אומר משהו לפתיחה, </w:t>
      </w:r>
      <w:r w:rsidR="005E63EC">
        <w:rPr>
          <w:rFonts w:hint="cs"/>
          <w:rtl/>
          <w:lang w:eastAsia="he-IL"/>
        </w:rPr>
        <w:t>התחושה ביהודה</w:t>
      </w:r>
      <w:bookmarkStart w:id="30" w:name="_ETM_Q1_147882"/>
      <w:bookmarkEnd w:id="30"/>
      <w:r w:rsidR="005E63EC">
        <w:rPr>
          <w:rFonts w:hint="cs"/>
          <w:rtl/>
          <w:lang w:eastAsia="he-IL"/>
        </w:rPr>
        <w:t xml:space="preserve"> ושומרון, אני אומר זאת כתושב וכפוליטיקאי היא שלא נ</w:t>
      </w:r>
      <w:bookmarkStart w:id="31" w:name="_ETM_Q1_153973"/>
      <w:bookmarkEnd w:id="31"/>
      <w:r w:rsidR="005E63EC">
        <w:rPr>
          <w:rFonts w:hint="cs"/>
          <w:rtl/>
          <w:lang w:eastAsia="he-IL"/>
        </w:rPr>
        <w:t xml:space="preserve">פל האסימון כמו שנפל בעזה. אני חייב לומר </w:t>
      </w:r>
      <w:bookmarkStart w:id="32" w:name="_ETM_Q1_166049"/>
      <w:bookmarkEnd w:id="32"/>
      <w:r w:rsidR="005E63EC">
        <w:rPr>
          <w:rFonts w:hint="cs"/>
          <w:rtl/>
          <w:lang w:eastAsia="he-IL"/>
        </w:rPr>
        <w:t>שצה"ל פועל בצורה התקפית פי מאה מאשר פעל מאז</w:t>
      </w:r>
      <w:bookmarkStart w:id="33" w:name="_ETM_Q1_170275"/>
      <w:bookmarkEnd w:id="33"/>
      <w:r w:rsidR="005E63EC">
        <w:rPr>
          <w:rFonts w:hint="cs"/>
          <w:rtl/>
          <w:lang w:eastAsia="he-IL"/>
        </w:rPr>
        <w:t xml:space="preserve"> ערב המלחמה. אנחנו רואים את הכותרות ורק בשבוע האחרון כמה</w:t>
      </w:r>
      <w:bookmarkStart w:id="34" w:name="_ETM_Q1_180668"/>
      <w:bookmarkEnd w:id="34"/>
      <w:r w:rsidR="005E63EC">
        <w:rPr>
          <w:rFonts w:hint="cs"/>
          <w:rtl/>
          <w:lang w:eastAsia="he-IL"/>
        </w:rPr>
        <w:t xml:space="preserve"> עשרות, רואים שיש שינוי תפיסת עולם וזה דבר מבורך</w:t>
      </w:r>
      <w:bookmarkStart w:id="35" w:name="_ETM_Q1_186805"/>
      <w:bookmarkEnd w:id="35"/>
      <w:r w:rsidR="005E63EC">
        <w:rPr>
          <w:rFonts w:hint="cs"/>
          <w:rtl/>
          <w:lang w:eastAsia="he-IL"/>
        </w:rPr>
        <w:t>. יחד עם זה, אנחנו עדיין רואים תהלוכות של</w:t>
      </w:r>
      <w:bookmarkStart w:id="36" w:name="_ETM_Q1_192535"/>
      <w:bookmarkEnd w:id="36"/>
      <w:r w:rsidR="005E63EC">
        <w:rPr>
          <w:rFonts w:hint="cs"/>
          <w:rtl/>
          <w:lang w:eastAsia="he-IL"/>
        </w:rPr>
        <w:t xml:space="preserve"> חמושים כל הזמן, תמונות שצפות כל כמה ימים. אנחנו רואים</w:t>
      </w:r>
      <w:bookmarkStart w:id="37" w:name="_ETM_Q1_197093"/>
      <w:bookmarkEnd w:id="37"/>
      <w:r w:rsidR="005E63EC">
        <w:rPr>
          <w:rFonts w:hint="cs"/>
          <w:rtl/>
          <w:lang w:eastAsia="he-IL"/>
        </w:rPr>
        <w:t xml:space="preserve"> </w:t>
      </w:r>
      <w:proofErr w:type="spellStart"/>
      <w:r w:rsidR="005E63EC">
        <w:rPr>
          <w:rFonts w:hint="cs"/>
          <w:rtl/>
          <w:lang w:eastAsia="he-IL"/>
        </w:rPr>
        <w:t>בטלגרם</w:t>
      </w:r>
      <w:proofErr w:type="spellEnd"/>
      <w:r w:rsidR="005E63EC">
        <w:rPr>
          <w:rFonts w:hint="cs"/>
          <w:rtl/>
          <w:lang w:eastAsia="he-IL"/>
        </w:rPr>
        <w:t xml:space="preserve">, לא משהו סודי, תהלוכות חמושים בשכם, בג'נין, </w:t>
      </w:r>
      <w:r w:rsidR="00B448BB">
        <w:rPr>
          <w:rFonts w:hint="cs"/>
          <w:rtl/>
          <w:lang w:eastAsia="he-IL"/>
        </w:rPr>
        <w:t>בטול-כרם,</w:t>
      </w:r>
      <w:bookmarkStart w:id="38" w:name="_ETM_Q1_205614"/>
      <w:bookmarkEnd w:id="38"/>
      <w:r w:rsidR="00B448BB">
        <w:rPr>
          <w:rFonts w:hint="cs"/>
          <w:rtl/>
          <w:lang w:eastAsia="he-IL"/>
        </w:rPr>
        <w:t xml:space="preserve"> בהרבה מקומות ביהודה ושומרון בדגש על צפון השומרון. </w:t>
      </w:r>
      <w:r w:rsidR="00D95D7C">
        <w:rPr>
          <w:rFonts w:hint="cs"/>
          <w:rtl/>
          <w:lang w:eastAsia="he-IL"/>
        </w:rPr>
        <w:t xml:space="preserve">התהלוכות הללו מתרחשות בעת הלוויות וגם בשגרה. אם הדבר הזה היה </w:t>
      </w:r>
      <w:bookmarkStart w:id="39" w:name="_ETM_Q1_221432"/>
      <w:bookmarkEnd w:id="39"/>
      <w:r w:rsidR="00D95D7C">
        <w:rPr>
          <w:rFonts w:hint="cs"/>
          <w:rtl/>
          <w:lang w:eastAsia="he-IL"/>
        </w:rPr>
        <w:t xml:space="preserve">קורה בעזה אז אנחנו יודעים מה כללי </w:t>
      </w:r>
      <w:proofErr w:type="spellStart"/>
      <w:r w:rsidR="00D95D7C">
        <w:rPr>
          <w:rFonts w:hint="cs"/>
          <w:rtl/>
          <w:lang w:eastAsia="he-IL"/>
        </w:rPr>
        <w:t>ההפללות</w:t>
      </w:r>
      <w:proofErr w:type="spellEnd"/>
      <w:r w:rsidR="00D95D7C">
        <w:rPr>
          <w:rFonts w:hint="cs"/>
          <w:rtl/>
          <w:lang w:eastAsia="he-IL"/>
        </w:rPr>
        <w:t>. ביהודה ושומרון</w:t>
      </w:r>
      <w:bookmarkStart w:id="40" w:name="_ETM_Q1_227472"/>
      <w:bookmarkEnd w:id="40"/>
      <w:r w:rsidR="00D95D7C">
        <w:rPr>
          <w:rFonts w:hint="cs"/>
          <w:rtl/>
          <w:lang w:eastAsia="he-IL"/>
        </w:rPr>
        <w:t xml:space="preserve"> אולי מחכים שהם ינסו לירות במישהו. אנשים שהולכים בתהלוכה ומסתובבים עם נשק, ברור שהמטרה היא תמיכה </w:t>
      </w:r>
      <w:bookmarkStart w:id="41" w:name="_ETM_Q1_239027"/>
      <w:bookmarkEnd w:id="41"/>
      <w:r w:rsidR="00D95D7C">
        <w:rPr>
          <w:rFonts w:hint="cs"/>
          <w:rtl/>
          <w:lang w:eastAsia="he-IL"/>
        </w:rPr>
        <w:t>בטרור, כשהם הולכים עם נשק בסופו של</w:t>
      </w:r>
      <w:bookmarkStart w:id="42" w:name="_ETM_Q1_245942"/>
      <w:bookmarkEnd w:id="42"/>
      <w:r w:rsidR="00D95D7C">
        <w:rPr>
          <w:rFonts w:hint="cs"/>
          <w:rtl/>
          <w:lang w:eastAsia="he-IL"/>
        </w:rPr>
        <w:t xml:space="preserve"> דבר הנשק יופנה כלפי חיילים או אזרחים יהודים. </w:t>
      </w:r>
      <w:r w:rsidR="00643123">
        <w:rPr>
          <w:rFonts w:hint="cs"/>
          <w:rtl/>
          <w:lang w:eastAsia="he-IL"/>
        </w:rPr>
        <w:t>זה מטריד מאוד והתחושה היא ששם עדיין לא נפל האסימון. אני לא יודע מי</w:t>
      </w:r>
      <w:bookmarkStart w:id="43" w:name="_ETM_Q1_260889"/>
      <w:bookmarkEnd w:id="43"/>
      <w:r w:rsidR="00643123">
        <w:rPr>
          <w:rFonts w:hint="cs"/>
          <w:rtl/>
          <w:lang w:eastAsia="he-IL"/>
        </w:rPr>
        <w:t xml:space="preserve"> אמור לקבל את ההחלטה אבל מציאות שבה מחבלים מסתובבים בגלוי עם נשקים ועושים תהלוכות כאלה כל שני וחמישי לא </w:t>
      </w:r>
      <w:bookmarkStart w:id="44" w:name="_ETM_Q1_266704"/>
      <w:bookmarkEnd w:id="44"/>
      <w:r w:rsidR="00643123">
        <w:rPr>
          <w:rFonts w:hint="cs"/>
          <w:rtl/>
          <w:lang w:eastAsia="he-IL"/>
        </w:rPr>
        <w:t>יכולה להימשך, זה לא מתקבל על הדעת ובסוף שדין ג'נין יהיה כדין עזה ודין שכם כדין רפיח. אין סיבה לעשות את החלוקה הזאת, הם רוצים להרוג אות</w:t>
      </w:r>
      <w:bookmarkStart w:id="45" w:name="_ETM_Q1_286826"/>
      <w:bookmarkEnd w:id="45"/>
      <w:r w:rsidR="00643123">
        <w:rPr>
          <w:rFonts w:hint="cs"/>
          <w:rtl/>
          <w:lang w:eastAsia="he-IL"/>
        </w:rPr>
        <w:t>נו בדיוק אותו דבר. הגדודים בטול-כרם ושכם מפרסמ</w:t>
      </w:r>
      <w:bookmarkStart w:id="46" w:name="_ETM_Q1_293186"/>
      <w:bookmarkEnd w:id="46"/>
      <w:r w:rsidR="00643123">
        <w:rPr>
          <w:rFonts w:hint="cs"/>
          <w:rtl/>
          <w:lang w:eastAsia="he-IL"/>
        </w:rPr>
        <w:t xml:space="preserve">ים כל היום הודעות </w:t>
      </w:r>
      <w:r w:rsidR="004748FE">
        <w:rPr>
          <w:rFonts w:hint="cs"/>
          <w:rtl/>
          <w:lang w:eastAsia="he-IL"/>
        </w:rPr>
        <w:t xml:space="preserve">שהם יטבחו ביהודים. שכם צריכה </w:t>
      </w:r>
      <w:bookmarkStart w:id="47" w:name="_ETM_Q1_298967"/>
      <w:bookmarkEnd w:id="47"/>
      <w:r w:rsidR="004748FE">
        <w:rPr>
          <w:rFonts w:hint="cs"/>
          <w:rtl/>
          <w:lang w:eastAsia="he-IL"/>
        </w:rPr>
        <w:t xml:space="preserve">להיראות בדיוק כמו רפיח כל עוד היא מייצאת טרור, טול-כרם צריכה להיראות כמו חאן יונס כל עוד היא מייצאת טרור. ג'נין צריכה להיראות כמו ג'באליה כל עוד יוצא </w:t>
      </w:r>
      <w:bookmarkStart w:id="48" w:name="_ETM_Q1_309800"/>
      <w:bookmarkEnd w:id="48"/>
      <w:r w:rsidR="004748FE">
        <w:rPr>
          <w:rFonts w:hint="cs"/>
          <w:rtl/>
          <w:lang w:eastAsia="he-IL"/>
        </w:rPr>
        <w:t>משם טרור כל הזמן. זה מה שצריך להיות וזה מה שאנחנו מצפים. אני חושב שבהקשר הזה זה דבר שהוא</w:t>
      </w:r>
      <w:bookmarkStart w:id="49" w:name="_ETM_Q1_316039"/>
      <w:bookmarkEnd w:id="49"/>
      <w:r w:rsidR="004748FE">
        <w:rPr>
          <w:rFonts w:hint="cs"/>
          <w:rtl/>
          <w:lang w:eastAsia="he-IL"/>
        </w:rPr>
        <w:t xml:space="preserve"> חשוב מאוד.</w:t>
      </w:r>
      <w:bookmarkStart w:id="50" w:name="_ETM_Q1_317851"/>
      <w:bookmarkEnd w:id="50"/>
    </w:p>
    <w:p w:rsidR="004748FE" w:rsidRDefault="004748FE" w:rsidP="007A589E">
      <w:pPr>
        <w:rPr>
          <w:rtl/>
          <w:lang w:eastAsia="he-IL"/>
        </w:rPr>
      </w:pPr>
      <w:bookmarkStart w:id="51" w:name="_ETM_Q1_317994"/>
      <w:bookmarkStart w:id="52" w:name="_ETM_Q1_318020"/>
      <w:bookmarkEnd w:id="51"/>
      <w:bookmarkEnd w:id="52"/>
    </w:p>
    <w:p w:rsidR="004748FE" w:rsidRDefault="004748FE" w:rsidP="004748FE">
      <w:pPr>
        <w:rPr>
          <w:rtl/>
          <w:lang w:eastAsia="he-IL"/>
        </w:rPr>
      </w:pPr>
      <w:bookmarkStart w:id="53" w:name="_ETM_Q1_318130"/>
      <w:bookmarkEnd w:id="53"/>
      <w:r>
        <w:rPr>
          <w:rFonts w:hint="cs"/>
          <w:rtl/>
          <w:lang w:eastAsia="he-IL"/>
        </w:rPr>
        <w:t>עוד נושא שהייתי רוצה להעלות הוא הסיפור של פתיחת הצירים לערבים ביו"ש. בתחילת המלחמה סגרו הרבה מאוד צירים, בנו צירים שלא מתחככים עם האוכלוסייה היהודית. עם הזמן פותחים הם עוד ועוד צירים</w:t>
      </w:r>
      <w:bookmarkStart w:id="54" w:name="_ETM_Q1_337925"/>
      <w:bookmarkEnd w:id="54"/>
      <w:r>
        <w:rPr>
          <w:rFonts w:hint="cs"/>
          <w:rtl/>
          <w:lang w:eastAsia="he-IL"/>
        </w:rPr>
        <w:t xml:space="preserve"> לתנועה משותפת, מה שמקל עליהם לבצע פיגועי ירי ופיגועי </w:t>
      </w:r>
      <w:bookmarkStart w:id="55" w:name="_ETM_Q1_347278"/>
      <w:bookmarkEnd w:id="55"/>
      <w:r>
        <w:rPr>
          <w:rFonts w:hint="cs"/>
          <w:rtl/>
          <w:lang w:eastAsia="he-IL"/>
        </w:rPr>
        <w:t xml:space="preserve">מטענים שאנחנו רואים לאחרונה. </w:t>
      </w:r>
      <w:r>
        <w:rPr>
          <w:rFonts w:hint="cs"/>
          <w:rtl/>
          <w:lang w:eastAsia="he-IL"/>
        </w:rPr>
        <w:lastRenderedPageBreak/>
        <w:t>גם במקומות שחסמו להם יש תופעה</w:t>
      </w:r>
      <w:bookmarkStart w:id="56" w:name="_ETM_Q1_355117"/>
      <w:bookmarkEnd w:id="56"/>
      <w:r>
        <w:rPr>
          <w:rFonts w:hint="cs"/>
          <w:rtl/>
          <w:lang w:eastAsia="he-IL"/>
        </w:rPr>
        <w:t xml:space="preserve"> ששמים את המחסום או את תלולית העפר בקטע שצמוד לכביש הראשי. </w:t>
      </w:r>
      <w:bookmarkStart w:id="57" w:name="_ETM_Q1_364746"/>
      <w:bookmarkStart w:id="58" w:name="_ETM_Q1_364897"/>
      <w:bookmarkEnd w:id="57"/>
      <w:bookmarkEnd w:id="58"/>
      <w:r>
        <w:rPr>
          <w:rFonts w:hint="cs"/>
          <w:rtl/>
          <w:lang w:eastAsia="he-IL"/>
        </w:rPr>
        <w:t>ואז מה שקורה הוא שהם מגיעים עד למחסום, שמים את המטען ואז לצה"ל אין את</w:t>
      </w:r>
      <w:bookmarkStart w:id="59" w:name="_ETM_Q1_373357"/>
      <w:bookmarkEnd w:id="59"/>
      <w:r>
        <w:rPr>
          <w:rFonts w:hint="cs"/>
          <w:rtl/>
          <w:lang w:eastAsia="he-IL"/>
        </w:rPr>
        <w:t xml:space="preserve"> היכולת לרדוף אחריהם אז אנחנו מסנדלים את עצמנו. המחסומים הללו</w:t>
      </w:r>
      <w:bookmarkStart w:id="60" w:name="_ETM_Q1_378873"/>
      <w:bookmarkEnd w:id="60"/>
      <w:r>
        <w:rPr>
          <w:rFonts w:hint="cs"/>
          <w:rtl/>
          <w:lang w:eastAsia="he-IL"/>
        </w:rPr>
        <w:t xml:space="preserve"> צריכים להיות ליד הכפר ולא ליד הכביש הראשי. במצ</w:t>
      </w:r>
      <w:bookmarkStart w:id="61" w:name="_ETM_Q1_386208"/>
      <w:bookmarkEnd w:id="61"/>
      <w:r>
        <w:rPr>
          <w:rFonts w:hint="cs"/>
          <w:rtl/>
          <w:lang w:eastAsia="he-IL"/>
        </w:rPr>
        <w:t>ב הנוכחי הם יכולים להגיע עד לכביש, כמו שקרה ברמים</w:t>
      </w:r>
      <w:bookmarkStart w:id="62" w:name="_ETM_Q1_386364"/>
      <w:bookmarkEnd w:id="62"/>
      <w:r>
        <w:rPr>
          <w:rFonts w:hint="cs"/>
          <w:rtl/>
          <w:lang w:eastAsia="he-IL"/>
        </w:rPr>
        <w:t>. אלו דברים שרציתי להציף. רחלי,</w:t>
      </w:r>
      <w:bookmarkStart w:id="63" w:name="_ETM_Q1_403260"/>
      <w:bookmarkEnd w:id="63"/>
      <w:r>
        <w:rPr>
          <w:rFonts w:hint="cs"/>
          <w:rtl/>
          <w:lang w:eastAsia="he-IL"/>
        </w:rPr>
        <w:t xml:space="preserve"> בבקשה.</w:t>
      </w:r>
      <w:bookmarkStart w:id="64" w:name="_ETM_Q1_404083"/>
      <w:bookmarkEnd w:id="64"/>
    </w:p>
    <w:p w:rsidR="004748FE" w:rsidRDefault="004748FE" w:rsidP="004748FE">
      <w:pPr>
        <w:rPr>
          <w:rtl/>
          <w:lang w:eastAsia="he-IL"/>
        </w:rPr>
      </w:pPr>
      <w:bookmarkStart w:id="65" w:name="_ETM_Q1_404211"/>
      <w:bookmarkEnd w:id="65"/>
    </w:p>
    <w:p w:rsidR="004748FE" w:rsidRDefault="004748FE" w:rsidP="004748FE">
      <w:pPr>
        <w:pStyle w:val="af9"/>
        <w:keepNext/>
        <w:rPr>
          <w:rtl/>
          <w:lang w:eastAsia="he-IL"/>
        </w:rPr>
      </w:pPr>
      <w:bookmarkStart w:id="66" w:name="ET_guest_935977_11"/>
      <w:r w:rsidRPr="004748FE">
        <w:rPr>
          <w:rStyle w:val="TagStyle"/>
          <w:rtl/>
        </w:rPr>
        <w:t xml:space="preserve"> &lt;&lt; אורח &gt;&gt; </w:t>
      </w:r>
      <w:r>
        <w:rPr>
          <w:rtl/>
          <w:lang w:eastAsia="he-IL"/>
        </w:rPr>
        <w:t xml:space="preserve">רחלי </w:t>
      </w:r>
      <w:proofErr w:type="spellStart"/>
      <w:r>
        <w:rPr>
          <w:rtl/>
          <w:lang w:eastAsia="he-IL"/>
        </w:rPr>
        <w:t>וסאל</w:t>
      </w:r>
      <w:proofErr w:type="spellEnd"/>
      <w:r>
        <w:rPr>
          <w:rtl/>
          <w:lang w:eastAsia="he-IL"/>
        </w:rPr>
        <w:t>:</w:t>
      </w:r>
      <w:r w:rsidRPr="004748FE">
        <w:rPr>
          <w:rStyle w:val="TagStyle"/>
          <w:rtl/>
        </w:rPr>
        <w:t xml:space="preserve"> &lt;&lt; אורח &gt;&gt;</w:t>
      </w:r>
      <w:r w:rsidR="00BD7AA7">
        <w:rPr>
          <w:rtl/>
          <w:lang w:eastAsia="he-IL"/>
        </w:rPr>
        <w:t xml:space="preserve"> </w:t>
      </w:r>
      <w:r>
        <w:rPr>
          <w:rtl/>
          <w:lang w:eastAsia="he-IL"/>
        </w:rPr>
        <w:t xml:space="preserve"> </w:t>
      </w:r>
      <w:bookmarkEnd w:id="66"/>
    </w:p>
    <w:p w:rsidR="004748FE" w:rsidRDefault="004748FE" w:rsidP="004748FE">
      <w:pPr>
        <w:pStyle w:val="KeepWithNext"/>
        <w:rPr>
          <w:rtl/>
          <w:lang w:eastAsia="he-IL"/>
        </w:rPr>
      </w:pPr>
    </w:p>
    <w:p w:rsidR="004748FE" w:rsidRDefault="00DA6408" w:rsidP="004748FE">
      <w:pPr>
        <w:rPr>
          <w:rtl/>
          <w:lang w:eastAsia="he-IL"/>
        </w:rPr>
      </w:pPr>
      <w:r>
        <w:rPr>
          <w:rFonts w:hint="cs"/>
          <w:rtl/>
          <w:lang w:eastAsia="he-IL"/>
        </w:rPr>
        <w:t>תודה עבור קבלת הפנים, חבר הכנסת סוכות</w:t>
      </w:r>
      <w:r w:rsidR="009E492F">
        <w:rPr>
          <w:rFonts w:hint="cs"/>
          <w:rtl/>
          <w:lang w:eastAsia="he-IL"/>
        </w:rPr>
        <w:t xml:space="preserve">. </w:t>
      </w:r>
      <w:bookmarkStart w:id="67" w:name="_ETM_Q1_414520"/>
      <w:bookmarkEnd w:id="67"/>
      <w:r w:rsidR="009E492F">
        <w:rPr>
          <w:rFonts w:hint="cs"/>
          <w:rtl/>
          <w:lang w:eastAsia="he-IL"/>
        </w:rPr>
        <w:t xml:space="preserve">אני רחלי </w:t>
      </w:r>
      <w:proofErr w:type="spellStart"/>
      <w:r w:rsidR="009E492F">
        <w:rPr>
          <w:rFonts w:hint="cs"/>
          <w:rtl/>
          <w:lang w:eastAsia="he-IL"/>
        </w:rPr>
        <w:t>וסאל</w:t>
      </w:r>
      <w:proofErr w:type="spellEnd"/>
      <w:r w:rsidR="009E492F">
        <w:rPr>
          <w:rFonts w:hint="cs"/>
          <w:rtl/>
          <w:lang w:eastAsia="he-IL"/>
        </w:rPr>
        <w:t>, מנכ"לית קרן ישראל אחת. מדובר בקרן אמריקנית שקיימת כבר 30 שנה והמהות שלה היא בטחון תושבי יהודה ושומרון ופרויקטים קהילתיים. אנחנו ארגון גג של</w:t>
      </w:r>
      <w:bookmarkStart w:id="68" w:name="_ETM_Q1_431524"/>
      <w:bookmarkEnd w:id="68"/>
      <w:r w:rsidR="009E492F">
        <w:rPr>
          <w:rFonts w:hint="cs"/>
          <w:rtl/>
          <w:lang w:eastAsia="he-IL"/>
        </w:rPr>
        <w:t xml:space="preserve"> יהודה ושומרון. יש עוד הרבה קרנות מקומיות, גם במועצות וגם </w:t>
      </w:r>
      <w:bookmarkStart w:id="69" w:name="_ETM_Q1_437511"/>
      <w:bookmarkEnd w:id="69"/>
      <w:r w:rsidR="009E492F">
        <w:rPr>
          <w:rFonts w:hint="cs"/>
          <w:rtl/>
          <w:lang w:eastAsia="he-IL"/>
        </w:rPr>
        <w:t>בערים ביו"ש אבל אנחנו נותנים מענה מאוד רחב</w:t>
      </w:r>
      <w:bookmarkStart w:id="70" w:name="_ETM_Q1_440031"/>
      <w:bookmarkEnd w:id="70"/>
      <w:r w:rsidR="009E492F">
        <w:rPr>
          <w:rFonts w:hint="cs"/>
          <w:rtl/>
          <w:lang w:eastAsia="he-IL"/>
        </w:rPr>
        <w:t xml:space="preserve"> לביטחון יהודה ושומרון. אנחנו לא מתעסקים עם נשק בכלל בכל</w:t>
      </w:r>
      <w:bookmarkStart w:id="71" w:name="_ETM_Q1_447993"/>
      <w:bookmarkEnd w:id="71"/>
      <w:r w:rsidR="009E492F">
        <w:rPr>
          <w:rFonts w:hint="cs"/>
          <w:rtl/>
          <w:lang w:eastAsia="he-IL"/>
        </w:rPr>
        <w:t xml:space="preserve"> צורה שהיא אבל עוסקים בביטחון הגנתי שזה אומר</w:t>
      </w:r>
      <w:bookmarkStart w:id="72" w:name="_ETM_Q1_454383"/>
      <w:bookmarkEnd w:id="72"/>
      <w:r w:rsidR="00D40814">
        <w:rPr>
          <w:rFonts w:hint="cs"/>
          <w:rtl/>
          <w:lang w:eastAsia="he-IL"/>
        </w:rPr>
        <w:t xml:space="preserve"> מערכות</w:t>
      </w:r>
      <w:r w:rsidR="009E492F">
        <w:rPr>
          <w:rFonts w:hint="cs"/>
          <w:rtl/>
          <w:lang w:eastAsia="he-IL"/>
        </w:rPr>
        <w:t xml:space="preserve"> מצלמות מסוגים שונים, אמצעי ראיית לילה, משקפות, רכבי ביטחון, מוקדי</w:t>
      </w:r>
      <w:bookmarkStart w:id="73" w:name="_ETM_Q1_463324"/>
      <w:bookmarkEnd w:id="73"/>
      <w:r w:rsidR="009E492F">
        <w:rPr>
          <w:rFonts w:hint="cs"/>
          <w:rtl/>
          <w:lang w:eastAsia="he-IL"/>
        </w:rPr>
        <w:t xml:space="preserve"> ביטחון. אנחנו עושם את</w:t>
      </w:r>
      <w:r w:rsidR="00242A1B">
        <w:rPr>
          <w:rFonts w:hint="cs"/>
          <w:rtl/>
          <w:lang w:eastAsia="he-IL"/>
        </w:rPr>
        <w:t xml:space="preserve"> זה בענק בכל רחבי יהודה ושומרון. </w:t>
      </w:r>
    </w:p>
    <w:p w:rsidR="00242A1B" w:rsidRDefault="00242A1B" w:rsidP="004748FE">
      <w:pPr>
        <w:rPr>
          <w:rtl/>
          <w:lang w:eastAsia="he-IL"/>
        </w:rPr>
      </w:pPr>
      <w:bookmarkStart w:id="74" w:name="_ETM_Q1_468817"/>
      <w:bookmarkEnd w:id="74"/>
    </w:p>
    <w:p w:rsidR="00242A1B" w:rsidRDefault="00242A1B" w:rsidP="004748FE">
      <w:pPr>
        <w:rPr>
          <w:rtl/>
          <w:lang w:eastAsia="he-IL"/>
        </w:rPr>
      </w:pPr>
      <w:bookmarkStart w:id="75" w:name="_ETM_Q1_469038"/>
      <w:bookmarkStart w:id="76" w:name="_ETM_Q1_469067"/>
      <w:bookmarkEnd w:id="75"/>
      <w:bookmarkEnd w:id="76"/>
      <w:r>
        <w:rPr>
          <w:rFonts w:hint="cs"/>
          <w:rtl/>
          <w:lang w:eastAsia="he-IL"/>
        </w:rPr>
        <w:t>מ</w:t>
      </w:r>
      <w:bookmarkStart w:id="77" w:name="_ETM_Q1_469161"/>
      <w:bookmarkEnd w:id="77"/>
      <w:r>
        <w:rPr>
          <w:rFonts w:hint="cs"/>
          <w:rtl/>
          <w:lang w:eastAsia="he-IL"/>
        </w:rPr>
        <w:t>תחילת המלחמה עשינו פי ארבעה פרויקטים</w:t>
      </w:r>
      <w:bookmarkStart w:id="78" w:name="_ETM_Q1_478737"/>
      <w:bookmarkEnd w:id="78"/>
      <w:r>
        <w:rPr>
          <w:rFonts w:hint="cs"/>
          <w:rtl/>
          <w:lang w:eastAsia="he-IL"/>
        </w:rPr>
        <w:t xml:space="preserve"> ממה שאנחנו עושים בשוטף, זאת בתמיכת ידידנו בארצות הברית. אנחנו משלמים פערים של מה שהמדינה נותנת ליהודה ושומרון בתחומי הביטחון.</w:t>
      </w:r>
      <w:bookmarkStart w:id="79" w:name="_ETM_Q1_489056"/>
      <w:bookmarkEnd w:id="79"/>
      <w:r>
        <w:rPr>
          <w:rFonts w:hint="cs"/>
          <w:rtl/>
          <w:lang w:eastAsia="he-IL"/>
        </w:rPr>
        <w:t xml:space="preserve"> דיברת על דין ג'נין כדין רפיח, יש להתייחס לכך בכובד</w:t>
      </w:r>
      <w:bookmarkStart w:id="80" w:name="_ETM_Q1_498605"/>
      <w:bookmarkEnd w:id="80"/>
      <w:r>
        <w:rPr>
          <w:rFonts w:hint="cs"/>
          <w:rtl/>
          <w:lang w:eastAsia="he-IL"/>
        </w:rPr>
        <w:t xml:space="preserve"> ראש. תושבי הצפון עזבו את הבתים שלהם בגלל סכנת טילים, תושבי עוטף עזה עזבו לאחר ה-7 באוקטובר בעקבות האירועים. אנחנו לא רוצים לחכות ביהודה ושומרון לשום </w:t>
      </w:r>
      <w:bookmarkStart w:id="81" w:name="_ETM_Q1_513733"/>
      <w:bookmarkEnd w:id="81"/>
      <w:r>
        <w:rPr>
          <w:rFonts w:hint="cs"/>
          <w:rtl/>
          <w:lang w:eastAsia="he-IL"/>
        </w:rPr>
        <w:t>אירוע דומה. אנחנו יודעים שזה ממש על סף דלתנו. אין</w:t>
      </w:r>
      <w:bookmarkStart w:id="82" w:name="_ETM_Q1_519938"/>
      <w:bookmarkEnd w:id="82"/>
      <w:r>
        <w:rPr>
          <w:rFonts w:hint="cs"/>
          <w:rtl/>
          <w:lang w:eastAsia="he-IL"/>
        </w:rPr>
        <w:t xml:space="preserve"> לנו זמן לחכות לזה. אנחנו נמצאים שם כל יום, כל</w:t>
      </w:r>
      <w:bookmarkStart w:id="83" w:name="_ETM_Q1_524153"/>
      <w:bookmarkEnd w:id="83"/>
      <w:r>
        <w:rPr>
          <w:rFonts w:hint="cs"/>
          <w:rtl/>
          <w:lang w:eastAsia="he-IL"/>
        </w:rPr>
        <w:t xml:space="preserve"> הזמן. יחד עם ידיד, קב"ט מועצת י</w:t>
      </w:r>
      <w:bookmarkStart w:id="84" w:name="_ETM_Q1_529982"/>
      <w:bookmarkEnd w:id="84"/>
      <w:r>
        <w:rPr>
          <w:rFonts w:hint="cs"/>
          <w:rtl/>
          <w:lang w:eastAsia="he-IL"/>
        </w:rPr>
        <w:t xml:space="preserve">ו"ש, ויוחאי </w:t>
      </w:r>
      <w:proofErr w:type="spellStart"/>
      <w:r>
        <w:rPr>
          <w:rFonts w:hint="cs"/>
          <w:rtl/>
          <w:lang w:eastAsia="he-IL"/>
        </w:rPr>
        <w:t>פרוביזור</w:t>
      </w:r>
      <w:proofErr w:type="spellEnd"/>
      <w:r>
        <w:rPr>
          <w:rFonts w:hint="cs"/>
          <w:rtl/>
          <w:lang w:eastAsia="he-IL"/>
        </w:rPr>
        <w:t xml:space="preserve"> שהוא מנהל תחום הביטחון מטעמנו. כמובן</w:t>
      </w:r>
      <w:bookmarkStart w:id="85" w:name="_ETM_Q1_533399"/>
      <w:bookmarkEnd w:id="85"/>
      <w:r>
        <w:rPr>
          <w:rFonts w:hint="cs"/>
          <w:rtl/>
          <w:lang w:eastAsia="he-IL"/>
        </w:rPr>
        <w:t xml:space="preserve"> שיש שם עוד ועוד גופים מהמדינה </w:t>
      </w:r>
      <w:r>
        <w:rPr>
          <w:rFonts w:hint="eastAsia"/>
          <w:rtl/>
          <w:lang w:eastAsia="he-IL"/>
        </w:rPr>
        <w:t>–</w:t>
      </w:r>
      <w:r>
        <w:rPr>
          <w:rFonts w:hint="cs"/>
          <w:rtl/>
          <w:lang w:eastAsia="he-IL"/>
        </w:rPr>
        <w:t xml:space="preserve"> מג"ב וצה"ל </w:t>
      </w:r>
      <w:r>
        <w:rPr>
          <w:rFonts w:hint="eastAsia"/>
          <w:rtl/>
          <w:lang w:eastAsia="he-IL"/>
        </w:rPr>
        <w:t>–</w:t>
      </w:r>
      <w:r>
        <w:rPr>
          <w:rFonts w:hint="cs"/>
          <w:rtl/>
          <w:lang w:eastAsia="he-IL"/>
        </w:rPr>
        <w:t xml:space="preserve"> שנמצאים ומשתפים פעולה. צריך להבין את גודל האירוע ביהודה ושומרון. כשמדברים ונזהרים בתוך פעולה בעזה ולוקחים בחשבון אוכלוסייה אזרחית שנמצאת שם, ביהודה ושומרון זאת</w:t>
      </w:r>
      <w:bookmarkStart w:id="86" w:name="_ETM_Q1_556202"/>
      <w:bookmarkEnd w:id="86"/>
      <w:r>
        <w:rPr>
          <w:rFonts w:hint="cs"/>
          <w:rtl/>
          <w:lang w:eastAsia="he-IL"/>
        </w:rPr>
        <w:t xml:space="preserve"> אחת הבעיות הקשות ביותר, קשה להוציא לפועל פגיעה בקיני טרור בגלל שיש שם אוכלוסייה אזרחית. צריך להבין שבסוף מדובר בחצי מיליון תושבי יהודה ושומרון שמוקפים בערים וכפרים</w:t>
      </w:r>
      <w:bookmarkStart w:id="87" w:name="_ETM_Q1_572548"/>
      <w:bookmarkEnd w:id="87"/>
      <w:r>
        <w:rPr>
          <w:rFonts w:hint="cs"/>
          <w:rtl/>
          <w:lang w:eastAsia="he-IL"/>
        </w:rPr>
        <w:t xml:space="preserve"> בהם יש הרבה מאוד קיני טרור שאתם מכירים אותם.</w:t>
      </w:r>
      <w:bookmarkStart w:id="88" w:name="_ETM_Q1_578199"/>
      <w:bookmarkEnd w:id="88"/>
      <w:r>
        <w:rPr>
          <w:rFonts w:hint="cs"/>
          <w:rtl/>
          <w:lang w:eastAsia="he-IL"/>
        </w:rPr>
        <w:t xml:space="preserve"> הסיבה שבגללה אנחנו נמצאים כאן היום היא השלמת פערים</w:t>
      </w:r>
      <w:bookmarkStart w:id="89" w:name="_ETM_Q1_581051"/>
      <w:bookmarkEnd w:id="89"/>
      <w:r>
        <w:rPr>
          <w:rFonts w:hint="cs"/>
          <w:rtl/>
          <w:lang w:eastAsia="he-IL"/>
        </w:rPr>
        <w:t xml:space="preserve"> בתחומי הביטחון ולראות עוד סיוע מטעם המדינה. </w:t>
      </w:r>
      <w:bookmarkStart w:id="90" w:name="_ETM_Q1_592065"/>
      <w:bookmarkEnd w:id="90"/>
    </w:p>
    <w:p w:rsidR="00242A1B" w:rsidRDefault="00242A1B" w:rsidP="004748FE">
      <w:pPr>
        <w:rPr>
          <w:rtl/>
          <w:lang w:eastAsia="he-IL"/>
        </w:rPr>
      </w:pPr>
      <w:bookmarkStart w:id="91" w:name="_ETM_Q1_592189"/>
      <w:bookmarkStart w:id="92" w:name="_ETM_Q1_592257"/>
      <w:bookmarkEnd w:id="91"/>
      <w:bookmarkEnd w:id="92"/>
    </w:p>
    <w:p w:rsidR="00242A1B" w:rsidRDefault="00242A1B" w:rsidP="00242A1B">
      <w:pPr>
        <w:pStyle w:val="af6"/>
        <w:keepNext/>
        <w:rPr>
          <w:rtl/>
        </w:rPr>
      </w:pPr>
      <w:bookmarkStart w:id="93" w:name="_ETM_Q1_592358"/>
      <w:bookmarkStart w:id="94" w:name="ET_yor_6525_12"/>
      <w:bookmarkEnd w:id="93"/>
      <w:r w:rsidRPr="00242A1B">
        <w:rPr>
          <w:rStyle w:val="TagStyle"/>
          <w:rtl/>
        </w:rPr>
        <w:t xml:space="preserve">&lt;&lt; יור &gt;&gt; </w:t>
      </w:r>
      <w:r>
        <w:rPr>
          <w:rtl/>
        </w:rPr>
        <w:t>היו"ר צבי ידידיה סוכות:</w:t>
      </w:r>
      <w:r w:rsidRPr="00242A1B">
        <w:rPr>
          <w:rStyle w:val="TagStyle"/>
          <w:rtl/>
        </w:rPr>
        <w:t xml:space="preserve"> &lt;&lt; יור &gt;&gt;</w:t>
      </w:r>
      <w:r w:rsidR="00BD7AA7">
        <w:rPr>
          <w:rtl/>
        </w:rPr>
        <w:t xml:space="preserve"> </w:t>
      </w:r>
      <w:r>
        <w:rPr>
          <w:rtl/>
        </w:rPr>
        <w:t xml:space="preserve"> </w:t>
      </w:r>
      <w:bookmarkEnd w:id="94"/>
    </w:p>
    <w:p w:rsidR="00242A1B" w:rsidRDefault="00242A1B" w:rsidP="00242A1B">
      <w:pPr>
        <w:pStyle w:val="KeepWithNext"/>
        <w:rPr>
          <w:rtl/>
          <w:lang w:eastAsia="he-IL"/>
        </w:rPr>
      </w:pPr>
    </w:p>
    <w:p w:rsidR="00242A1B" w:rsidRDefault="00242A1B" w:rsidP="00242A1B">
      <w:pPr>
        <w:rPr>
          <w:rtl/>
          <w:lang w:eastAsia="he-IL"/>
        </w:rPr>
      </w:pPr>
      <w:r>
        <w:rPr>
          <w:rFonts w:hint="cs"/>
          <w:rtl/>
          <w:lang w:eastAsia="he-IL"/>
        </w:rPr>
        <w:t>מה הפערים?</w:t>
      </w:r>
      <w:bookmarkStart w:id="95" w:name="_ETM_Q1_592854"/>
      <w:bookmarkEnd w:id="95"/>
    </w:p>
    <w:p w:rsidR="00242A1B" w:rsidRDefault="00242A1B" w:rsidP="00242A1B">
      <w:pPr>
        <w:rPr>
          <w:rtl/>
          <w:lang w:eastAsia="he-IL"/>
        </w:rPr>
      </w:pPr>
      <w:bookmarkStart w:id="96" w:name="_ETM_Q1_592979"/>
      <w:bookmarkStart w:id="97" w:name="_ETM_Q1_593095"/>
      <w:bookmarkStart w:id="98" w:name="_ETM_Q1_593172"/>
      <w:bookmarkEnd w:id="96"/>
      <w:bookmarkEnd w:id="97"/>
      <w:bookmarkEnd w:id="98"/>
    </w:p>
    <w:p w:rsidR="00242A1B" w:rsidRDefault="00242A1B" w:rsidP="00242A1B">
      <w:pPr>
        <w:pStyle w:val="af9"/>
        <w:keepNext/>
        <w:rPr>
          <w:rtl/>
          <w:lang w:eastAsia="he-IL"/>
        </w:rPr>
      </w:pPr>
      <w:bookmarkStart w:id="99" w:name="ET_guest_935977_13"/>
      <w:r w:rsidRPr="00242A1B">
        <w:rPr>
          <w:rStyle w:val="TagStyle"/>
          <w:rtl/>
        </w:rPr>
        <w:t xml:space="preserve"> &lt;&lt; אורח &gt;&gt; </w:t>
      </w:r>
      <w:r>
        <w:rPr>
          <w:rtl/>
          <w:lang w:eastAsia="he-IL"/>
        </w:rPr>
        <w:t xml:space="preserve">רחלי </w:t>
      </w:r>
      <w:proofErr w:type="spellStart"/>
      <w:r>
        <w:rPr>
          <w:rtl/>
          <w:lang w:eastAsia="he-IL"/>
        </w:rPr>
        <w:t>וסאל</w:t>
      </w:r>
      <w:proofErr w:type="spellEnd"/>
      <w:r>
        <w:rPr>
          <w:rtl/>
          <w:lang w:eastAsia="he-IL"/>
        </w:rPr>
        <w:t>:</w:t>
      </w:r>
      <w:r w:rsidRPr="00242A1B">
        <w:rPr>
          <w:rStyle w:val="TagStyle"/>
          <w:rtl/>
        </w:rPr>
        <w:t xml:space="preserve"> &lt;&lt; אורח &gt;&gt;</w:t>
      </w:r>
      <w:r w:rsidR="00BD7AA7">
        <w:rPr>
          <w:rtl/>
          <w:lang w:eastAsia="he-IL"/>
        </w:rPr>
        <w:t xml:space="preserve"> </w:t>
      </w:r>
      <w:r>
        <w:rPr>
          <w:rtl/>
          <w:lang w:eastAsia="he-IL"/>
        </w:rPr>
        <w:t xml:space="preserve"> </w:t>
      </w:r>
      <w:bookmarkEnd w:id="99"/>
    </w:p>
    <w:p w:rsidR="00242A1B" w:rsidRDefault="00242A1B" w:rsidP="00242A1B">
      <w:pPr>
        <w:pStyle w:val="KeepWithNext"/>
        <w:rPr>
          <w:rtl/>
          <w:lang w:eastAsia="he-IL"/>
        </w:rPr>
      </w:pPr>
    </w:p>
    <w:p w:rsidR="00242A1B" w:rsidRDefault="00242A1B" w:rsidP="00242A1B">
      <w:pPr>
        <w:rPr>
          <w:rtl/>
          <w:lang w:eastAsia="he-IL"/>
        </w:rPr>
      </w:pPr>
      <w:r>
        <w:rPr>
          <w:rFonts w:hint="cs"/>
          <w:rtl/>
          <w:lang w:eastAsia="he-IL"/>
        </w:rPr>
        <w:t xml:space="preserve">אנחנו רואים את זה בכל הרמות בביטחון, אני חושבת שמהשלב הזה </w:t>
      </w:r>
      <w:bookmarkStart w:id="100" w:name="_ETM_Q1_598928"/>
      <w:bookmarkEnd w:id="100"/>
      <w:r>
        <w:rPr>
          <w:rFonts w:hint="cs"/>
          <w:rtl/>
          <w:lang w:eastAsia="he-IL"/>
        </w:rPr>
        <w:t>אעביר את רשות הדיבור לקב"ט מועצת יו"ש ששולט בצורה מלאה בנושא. אנחנו עובדים בשיתוף פעולה</w:t>
      </w:r>
      <w:bookmarkStart w:id="101" w:name="_ETM_Q1_611353"/>
      <w:bookmarkStart w:id="102" w:name="_ETM_Q1_611484"/>
      <w:bookmarkEnd w:id="101"/>
      <w:bookmarkEnd w:id="102"/>
      <w:r>
        <w:rPr>
          <w:rFonts w:hint="cs"/>
          <w:rtl/>
          <w:lang w:eastAsia="he-IL"/>
        </w:rPr>
        <w:t>.</w:t>
      </w:r>
    </w:p>
    <w:p w:rsidR="00242A1B" w:rsidRDefault="00242A1B" w:rsidP="00242A1B">
      <w:pPr>
        <w:rPr>
          <w:rtl/>
          <w:lang w:eastAsia="he-IL"/>
        </w:rPr>
      </w:pPr>
    </w:p>
    <w:p w:rsidR="00242A1B" w:rsidRDefault="00242A1B" w:rsidP="00242A1B">
      <w:pPr>
        <w:pStyle w:val="af6"/>
        <w:keepNext/>
        <w:rPr>
          <w:rtl/>
        </w:rPr>
      </w:pPr>
      <w:bookmarkStart w:id="103" w:name="ET_yor_6525_14"/>
      <w:r w:rsidRPr="00242A1B">
        <w:rPr>
          <w:rStyle w:val="TagStyle"/>
          <w:rtl/>
        </w:rPr>
        <w:t xml:space="preserve"> &lt;&lt; יור &gt;&gt; </w:t>
      </w:r>
      <w:r>
        <w:rPr>
          <w:rtl/>
        </w:rPr>
        <w:t>היו"ר צבי ידידיה סוכות:</w:t>
      </w:r>
      <w:r w:rsidRPr="00242A1B">
        <w:rPr>
          <w:rStyle w:val="TagStyle"/>
          <w:rtl/>
        </w:rPr>
        <w:t xml:space="preserve"> &lt;&lt; יור &gt;&gt;</w:t>
      </w:r>
      <w:r w:rsidR="00BD7AA7">
        <w:rPr>
          <w:rtl/>
        </w:rPr>
        <w:t xml:space="preserve"> </w:t>
      </w:r>
      <w:r>
        <w:rPr>
          <w:rtl/>
        </w:rPr>
        <w:t xml:space="preserve"> </w:t>
      </w:r>
      <w:bookmarkEnd w:id="103"/>
    </w:p>
    <w:p w:rsidR="00242A1B" w:rsidRDefault="00242A1B" w:rsidP="00242A1B">
      <w:pPr>
        <w:pStyle w:val="KeepWithNext"/>
        <w:rPr>
          <w:rtl/>
          <w:lang w:eastAsia="he-IL"/>
        </w:rPr>
      </w:pPr>
    </w:p>
    <w:p w:rsidR="00242A1B" w:rsidRDefault="00242A1B" w:rsidP="00242A1B">
      <w:pPr>
        <w:rPr>
          <w:rtl/>
          <w:lang w:eastAsia="he-IL"/>
        </w:rPr>
      </w:pPr>
      <w:r>
        <w:rPr>
          <w:rFonts w:hint="cs"/>
          <w:rtl/>
          <w:lang w:eastAsia="he-IL"/>
        </w:rPr>
        <w:t xml:space="preserve">יש מסמך שמפרט מהם </w:t>
      </w:r>
      <w:proofErr w:type="spellStart"/>
      <w:r>
        <w:rPr>
          <w:rFonts w:hint="cs"/>
          <w:rtl/>
          <w:lang w:eastAsia="he-IL"/>
        </w:rPr>
        <w:t>החוסרים</w:t>
      </w:r>
      <w:proofErr w:type="spellEnd"/>
      <w:r>
        <w:rPr>
          <w:rFonts w:hint="cs"/>
          <w:rtl/>
          <w:lang w:eastAsia="he-IL"/>
        </w:rPr>
        <w:t>?</w:t>
      </w:r>
    </w:p>
    <w:p w:rsidR="00242A1B" w:rsidRDefault="00242A1B" w:rsidP="00242A1B">
      <w:pPr>
        <w:rPr>
          <w:rtl/>
          <w:lang w:eastAsia="he-IL"/>
        </w:rPr>
      </w:pPr>
    </w:p>
    <w:p w:rsidR="00242A1B" w:rsidRDefault="00242A1B" w:rsidP="00242A1B">
      <w:pPr>
        <w:pStyle w:val="af9"/>
        <w:keepNext/>
        <w:rPr>
          <w:rtl/>
          <w:lang w:eastAsia="he-IL"/>
        </w:rPr>
      </w:pPr>
      <w:bookmarkStart w:id="104" w:name="ET_guest_935977_15"/>
      <w:r w:rsidRPr="00242A1B">
        <w:rPr>
          <w:rStyle w:val="TagStyle"/>
          <w:rtl/>
        </w:rPr>
        <w:t xml:space="preserve"> &lt;&lt; אורח &gt;&gt; </w:t>
      </w:r>
      <w:r>
        <w:rPr>
          <w:rtl/>
          <w:lang w:eastAsia="he-IL"/>
        </w:rPr>
        <w:t xml:space="preserve">רחלי </w:t>
      </w:r>
      <w:proofErr w:type="spellStart"/>
      <w:r>
        <w:rPr>
          <w:rtl/>
          <w:lang w:eastAsia="he-IL"/>
        </w:rPr>
        <w:t>וסאל</w:t>
      </w:r>
      <w:proofErr w:type="spellEnd"/>
      <w:r>
        <w:rPr>
          <w:rtl/>
          <w:lang w:eastAsia="he-IL"/>
        </w:rPr>
        <w:t>:</w:t>
      </w:r>
      <w:r w:rsidRPr="00242A1B">
        <w:rPr>
          <w:rStyle w:val="TagStyle"/>
          <w:rtl/>
        </w:rPr>
        <w:t xml:space="preserve"> &lt;&lt; אורח &gt;&gt;</w:t>
      </w:r>
      <w:r w:rsidR="00BD7AA7">
        <w:rPr>
          <w:rtl/>
          <w:lang w:eastAsia="he-IL"/>
        </w:rPr>
        <w:t xml:space="preserve"> </w:t>
      </w:r>
      <w:r>
        <w:rPr>
          <w:rtl/>
          <w:lang w:eastAsia="he-IL"/>
        </w:rPr>
        <w:t xml:space="preserve"> </w:t>
      </w:r>
      <w:bookmarkEnd w:id="104"/>
    </w:p>
    <w:p w:rsidR="00242A1B" w:rsidRDefault="00242A1B" w:rsidP="00242A1B">
      <w:pPr>
        <w:pStyle w:val="KeepWithNext"/>
        <w:rPr>
          <w:rtl/>
          <w:lang w:eastAsia="he-IL"/>
        </w:rPr>
      </w:pPr>
    </w:p>
    <w:p w:rsidR="00242A1B" w:rsidRDefault="00242A1B" w:rsidP="00E74578">
      <w:pPr>
        <w:rPr>
          <w:rtl/>
          <w:lang w:eastAsia="he-IL"/>
        </w:rPr>
      </w:pPr>
      <w:r>
        <w:rPr>
          <w:rFonts w:hint="cs"/>
          <w:rtl/>
          <w:lang w:eastAsia="he-IL"/>
        </w:rPr>
        <w:t xml:space="preserve">כן, תמיד יש מסמך שכזה, הוא מתעדכן. </w:t>
      </w:r>
      <w:bookmarkStart w:id="105" w:name="_ETM_Q1_616094"/>
      <w:bookmarkEnd w:id="105"/>
      <w:r>
        <w:rPr>
          <w:rFonts w:hint="cs"/>
          <w:rtl/>
          <w:lang w:eastAsia="he-IL"/>
        </w:rPr>
        <w:t xml:space="preserve">שלמה עובד בשטח ומחזיק נתונים בזמן אמת. אנחנו משתדלים למלא אחר הפערים והבקשות שהוא מעלה </w:t>
      </w:r>
      <w:r w:rsidR="009C3722">
        <w:rPr>
          <w:rFonts w:hint="cs"/>
          <w:rtl/>
          <w:lang w:eastAsia="he-IL"/>
        </w:rPr>
        <w:t>אבל התרומות שהיו</w:t>
      </w:r>
      <w:bookmarkStart w:id="106" w:name="_ETM_Q1_629464"/>
      <w:bookmarkEnd w:id="106"/>
      <w:r w:rsidR="009C3722">
        <w:rPr>
          <w:rFonts w:hint="cs"/>
          <w:rtl/>
          <w:lang w:eastAsia="he-IL"/>
        </w:rPr>
        <w:t xml:space="preserve"> בתחילת המלחמה הן לא התרומות שיש עכשיו.</w:t>
      </w:r>
      <w:bookmarkStart w:id="107" w:name="_ETM_Q1_632895"/>
      <w:bookmarkEnd w:id="107"/>
      <w:r w:rsidR="009C3722">
        <w:rPr>
          <w:rFonts w:hint="cs"/>
          <w:rtl/>
          <w:lang w:eastAsia="he-IL"/>
        </w:rPr>
        <w:t xml:space="preserve"> הרבה מאוד תורמים לא תורמים שוב. צריך להבין את גודל השעה. אי-אפשר להתייחס לכמות התורמים שהם תומכי יו"ש כמו לשאר מדינת ישראל ואני אומרת זאת בצער. אנחנו מאוד מוגבלים ביכולות שלנו ועובדים בצמוד עם שלמה כדי להבין מה הצרכים הנחוצים לכל אחד ולהפעיל לחץ כמה שאפשר על מנת לקבל את המקסימום מהמדינה. </w:t>
      </w:r>
    </w:p>
    <w:p w:rsidR="009C3722" w:rsidRDefault="009C3722" w:rsidP="00242A1B">
      <w:pPr>
        <w:rPr>
          <w:rtl/>
          <w:lang w:eastAsia="he-IL"/>
        </w:rPr>
      </w:pPr>
      <w:bookmarkStart w:id="108" w:name="_ETM_Q1_661387"/>
      <w:bookmarkStart w:id="109" w:name="_ETM_Q1_661524"/>
      <w:bookmarkEnd w:id="108"/>
      <w:bookmarkEnd w:id="109"/>
    </w:p>
    <w:p w:rsidR="009C3722" w:rsidRDefault="009C3722" w:rsidP="009C3722">
      <w:pPr>
        <w:pStyle w:val="af6"/>
        <w:keepNext/>
        <w:rPr>
          <w:rtl/>
        </w:rPr>
      </w:pPr>
      <w:bookmarkStart w:id="110" w:name="ET_yor_6525_16"/>
      <w:r w:rsidRPr="009C3722">
        <w:rPr>
          <w:rStyle w:val="TagStyle"/>
          <w:rtl/>
        </w:rPr>
        <w:t xml:space="preserve"> &lt;&lt; יור &gt;&gt; </w:t>
      </w:r>
      <w:r>
        <w:rPr>
          <w:rtl/>
        </w:rPr>
        <w:t>היו"ר צבי ידידיה סוכות:</w:t>
      </w:r>
      <w:r w:rsidRPr="009C3722">
        <w:rPr>
          <w:rStyle w:val="TagStyle"/>
          <w:rtl/>
        </w:rPr>
        <w:t xml:space="preserve"> &lt;&lt; יור &gt;&gt;</w:t>
      </w:r>
      <w:r w:rsidR="00BD7AA7">
        <w:rPr>
          <w:rtl/>
        </w:rPr>
        <w:t xml:space="preserve"> </w:t>
      </w:r>
      <w:r>
        <w:rPr>
          <w:rtl/>
        </w:rPr>
        <w:t xml:space="preserve"> </w:t>
      </w:r>
      <w:bookmarkEnd w:id="110"/>
    </w:p>
    <w:p w:rsidR="009C3722" w:rsidRDefault="009C3722" w:rsidP="009C3722">
      <w:pPr>
        <w:pStyle w:val="KeepWithNext"/>
        <w:rPr>
          <w:rtl/>
          <w:lang w:eastAsia="he-IL"/>
        </w:rPr>
      </w:pPr>
    </w:p>
    <w:p w:rsidR="009C3722" w:rsidRDefault="009C3722" w:rsidP="009C3722">
      <w:pPr>
        <w:rPr>
          <w:rtl/>
          <w:lang w:eastAsia="he-IL"/>
        </w:rPr>
      </w:pPr>
      <w:bookmarkStart w:id="111" w:name="_ETM_Q1_662253"/>
      <w:bookmarkEnd w:id="111"/>
      <w:r>
        <w:rPr>
          <w:rFonts w:hint="cs"/>
          <w:rtl/>
          <w:lang w:eastAsia="he-IL"/>
        </w:rPr>
        <w:t>שלמה, בבקשה.</w:t>
      </w:r>
      <w:bookmarkStart w:id="112" w:name="_ETM_Q1_664339"/>
      <w:bookmarkEnd w:id="112"/>
    </w:p>
    <w:p w:rsidR="009C3722" w:rsidRDefault="009C3722" w:rsidP="009C3722">
      <w:pPr>
        <w:rPr>
          <w:rtl/>
          <w:lang w:eastAsia="he-IL"/>
        </w:rPr>
      </w:pPr>
      <w:bookmarkStart w:id="113" w:name="_ETM_Q1_664442"/>
      <w:bookmarkEnd w:id="113"/>
    </w:p>
    <w:p w:rsidR="009C3722" w:rsidRDefault="009C3722" w:rsidP="009C3722">
      <w:pPr>
        <w:pStyle w:val="a4"/>
        <w:keepNext/>
        <w:rPr>
          <w:rtl/>
        </w:rPr>
      </w:pPr>
      <w:bookmarkStart w:id="114" w:name="ET_speaker_שלמה_ועקנין_17"/>
      <w:r w:rsidRPr="009C3722">
        <w:rPr>
          <w:rStyle w:val="TagStyle"/>
          <w:rtl/>
        </w:rPr>
        <w:t xml:space="preserve"> &lt;&lt; דובר &gt;&gt; </w:t>
      </w:r>
      <w:r>
        <w:rPr>
          <w:rtl/>
        </w:rPr>
        <w:t xml:space="preserve">שלמה </w:t>
      </w:r>
      <w:proofErr w:type="spellStart"/>
      <w:r>
        <w:rPr>
          <w:rtl/>
        </w:rPr>
        <w:t>ועקנין</w:t>
      </w:r>
      <w:proofErr w:type="spellEnd"/>
      <w:r>
        <w:rPr>
          <w:rtl/>
        </w:rPr>
        <w:t>:</w:t>
      </w:r>
      <w:r w:rsidRPr="009C3722">
        <w:rPr>
          <w:rStyle w:val="TagStyle"/>
          <w:rtl/>
        </w:rPr>
        <w:t xml:space="preserve"> &lt;&lt; דובר &gt;&gt;</w:t>
      </w:r>
      <w:r w:rsidR="00BD7AA7">
        <w:rPr>
          <w:rtl/>
        </w:rPr>
        <w:t xml:space="preserve"> </w:t>
      </w:r>
      <w:r>
        <w:rPr>
          <w:rtl/>
        </w:rPr>
        <w:t xml:space="preserve"> </w:t>
      </w:r>
      <w:bookmarkEnd w:id="114"/>
    </w:p>
    <w:p w:rsidR="009C3722" w:rsidRDefault="009C3722" w:rsidP="009C3722">
      <w:pPr>
        <w:pStyle w:val="KeepWithNext"/>
        <w:rPr>
          <w:rtl/>
          <w:lang w:eastAsia="he-IL"/>
        </w:rPr>
      </w:pPr>
    </w:p>
    <w:p w:rsidR="009C3722" w:rsidRDefault="009C3722" w:rsidP="009C3722">
      <w:pPr>
        <w:rPr>
          <w:rtl/>
          <w:lang w:eastAsia="he-IL"/>
        </w:rPr>
      </w:pPr>
      <w:bookmarkStart w:id="115" w:name="_ETM_Q1_666773"/>
      <w:bookmarkStart w:id="116" w:name="_ETM_Q1_666816"/>
      <w:bookmarkEnd w:id="115"/>
      <w:bookmarkEnd w:id="116"/>
      <w:r>
        <w:rPr>
          <w:rFonts w:hint="cs"/>
          <w:rtl/>
          <w:lang w:eastAsia="he-IL"/>
        </w:rPr>
        <w:t xml:space="preserve">הדברים העיקריים נאמרו על ידי רחלי לגבי כל סוגיית </w:t>
      </w:r>
      <w:r w:rsidR="0002642C">
        <w:rPr>
          <w:rFonts w:hint="cs"/>
          <w:rtl/>
          <w:lang w:eastAsia="he-IL"/>
        </w:rPr>
        <w:t>האיום ותהלוכות החמושים. בואו לא נשכח את איום המטענים שהולך ומתרח</w:t>
      </w:r>
      <w:bookmarkStart w:id="117" w:name="_ETM_Q1_677975"/>
      <w:bookmarkEnd w:id="117"/>
      <w:r w:rsidR="0002642C">
        <w:rPr>
          <w:rFonts w:hint="cs"/>
          <w:rtl/>
          <w:lang w:eastAsia="he-IL"/>
        </w:rPr>
        <w:t>ב, אני מאמין שתדונו בזה בחלק הסגור אבל</w:t>
      </w:r>
      <w:bookmarkStart w:id="118" w:name="_ETM_Q1_680011"/>
      <w:bookmarkEnd w:id="118"/>
      <w:r w:rsidR="0002642C">
        <w:rPr>
          <w:rFonts w:hint="cs"/>
          <w:rtl/>
          <w:lang w:eastAsia="he-IL"/>
        </w:rPr>
        <w:t xml:space="preserve"> לא בכדי צה"ל גם שינה את </w:t>
      </w:r>
      <w:r w:rsidR="0002642C">
        <w:rPr>
          <w:rFonts w:hint="cs"/>
          <w:rtl/>
          <w:lang w:eastAsia="he-IL"/>
        </w:rPr>
        <w:lastRenderedPageBreak/>
        <w:t>השיטה</w:t>
      </w:r>
      <w:bookmarkStart w:id="119" w:name="_ETM_Q1_691050"/>
      <w:bookmarkEnd w:id="119"/>
      <w:r w:rsidR="0002642C">
        <w:rPr>
          <w:rFonts w:hint="cs"/>
          <w:rtl/>
          <w:lang w:eastAsia="he-IL"/>
        </w:rPr>
        <w:t xml:space="preserve"> ועכשיו יש לחימה מהאוויר ולא חייבים את העימות פנים</w:t>
      </w:r>
      <w:bookmarkStart w:id="120" w:name="_ETM_Q1_693870"/>
      <w:bookmarkEnd w:id="120"/>
      <w:r w:rsidR="0002642C">
        <w:rPr>
          <w:rFonts w:hint="cs"/>
          <w:rtl/>
          <w:lang w:eastAsia="he-IL"/>
        </w:rPr>
        <w:t xml:space="preserve"> אל פנים. </w:t>
      </w:r>
      <w:r w:rsidR="002A17FC">
        <w:rPr>
          <w:rFonts w:hint="cs"/>
          <w:rtl/>
          <w:lang w:eastAsia="he-IL"/>
        </w:rPr>
        <w:t xml:space="preserve">בכל מה שנוגע במרכיבי הביטחון שהוזכרו, </w:t>
      </w:r>
      <w:r w:rsidR="007D2652">
        <w:rPr>
          <w:rFonts w:hint="cs"/>
          <w:rtl/>
          <w:lang w:eastAsia="he-IL"/>
        </w:rPr>
        <w:t xml:space="preserve">איני </w:t>
      </w:r>
      <w:bookmarkStart w:id="121" w:name="_ETM_Q1_702457"/>
      <w:bookmarkEnd w:id="121"/>
      <w:r w:rsidR="007D2652">
        <w:rPr>
          <w:rFonts w:hint="cs"/>
          <w:rtl/>
          <w:lang w:eastAsia="he-IL"/>
        </w:rPr>
        <w:t>נציג הצבא אבל בעיקרון התבשרנו לפני מספר חודשים על תקציב גדול שישלים לא מעט מרכיבי ביטחון חסרים, מדובר בכמיליארד</w:t>
      </w:r>
      <w:bookmarkStart w:id="122" w:name="_ETM_Q1_719375"/>
      <w:bookmarkEnd w:id="122"/>
      <w:r w:rsidR="007D2652">
        <w:rPr>
          <w:rFonts w:hint="cs"/>
          <w:rtl/>
          <w:lang w:eastAsia="he-IL"/>
        </w:rPr>
        <w:t xml:space="preserve"> שקלים. התוכנית מתוקצבת ויוצאת לדרך. </w:t>
      </w:r>
      <w:bookmarkStart w:id="123" w:name="_ETM_Q1_729054"/>
      <w:bookmarkEnd w:id="123"/>
    </w:p>
    <w:p w:rsidR="007D2652" w:rsidRDefault="007D2652" w:rsidP="009C3722">
      <w:pPr>
        <w:rPr>
          <w:rtl/>
          <w:lang w:eastAsia="he-IL"/>
        </w:rPr>
      </w:pPr>
      <w:bookmarkStart w:id="124" w:name="_ETM_Q1_729207"/>
      <w:bookmarkEnd w:id="124"/>
    </w:p>
    <w:p w:rsidR="007D2652" w:rsidRDefault="007D2652" w:rsidP="007D2652">
      <w:pPr>
        <w:pStyle w:val="af6"/>
        <w:keepNext/>
        <w:rPr>
          <w:rtl/>
        </w:rPr>
      </w:pPr>
      <w:bookmarkStart w:id="125" w:name="ET_yor_6525_18"/>
      <w:r w:rsidRPr="007D2652">
        <w:rPr>
          <w:rStyle w:val="TagStyle"/>
          <w:rtl/>
        </w:rPr>
        <w:t xml:space="preserve"> &lt;&lt; יור &gt;&gt; </w:t>
      </w:r>
      <w:r>
        <w:rPr>
          <w:rtl/>
        </w:rPr>
        <w:t>היו"ר צבי ידידיה סוכות:</w:t>
      </w:r>
      <w:r w:rsidRPr="007D2652">
        <w:rPr>
          <w:rStyle w:val="TagStyle"/>
          <w:rtl/>
        </w:rPr>
        <w:t xml:space="preserve"> &lt;&lt; יור &gt;&gt;</w:t>
      </w:r>
      <w:r w:rsidR="00BD7AA7">
        <w:rPr>
          <w:rtl/>
        </w:rPr>
        <w:t xml:space="preserve"> </w:t>
      </w:r>
      <w:r>
        <w:rPr>
          <w:rtl/>
        </w:rPr>
        <w:t xml:space="preserve"> </w:t>
      </w:r>
      <w:bookmarkEnd w:id="125"/>
    </w:p>
    <w:p w:rsidR="007D2652" w:rsidRDefault="007D2652" w:rsidP="007D2652">
      <w:pPr>
        <w:pStyle w:val="KeepWithNext"/>
        <w:rPr>
          <w:rtl/>
          <w:lang w:eastAsia="he-IL"/>
        </w:rPr>
      </w:pPr>
    </w:p>
    <w:p w:rsidR="007D2652" w:rsidRDefault="007D2652" w:rsidP="007D2652">
      <w:pPr>
        <w:rPr>
          <w:rtl/>
          <w:lang w:eastAsia="he-IL"/>
        </w:rPr>
      </w:pPr>
      <w:r>
        <w:rPr>
          <w:rFonts w:hint="cs"/>
          <w:rtl/>
          <w:lang w:eastAsia="he-IL"/>
        </w:rPr>
        <w:t xml:space="preserve">אתה מדבר על משיב הרוח? </w:t>
      </w:r>
    </w:p>
    <w:p w:rsidR="007D2652" w:rsidRDefault="007D2652" w:rsidP="007D2652">
      <w:pPr>
        <w:rPr>
          <w:rtl/>
          <w:lang w:eastAsia="he-IL"/>
        </w:rPr>
      </w:pPr>
    </w:p>
    <w:p w:rsidR="007D2652" w:rsidRDefault="007D2652" w:rsidP="007D2652">
      <w:pPr>
        <w:pStyle w:val="a4"/>
        <w:keepNext/>
        <w:rPr>
          <w:rtl/>
        </w:rPr>
      </w:pPr>
      <w:bookmarkStart w:id="126" w:name="ET_speaker_שלמה_ועקנין_19"/>
      <w:r w:rsidRPr="007D2652">
        <w:rPr>
          <w:rStyle w:val="TagStyle"/>
          <w:rtl/>
        </w:rPr>
        <w:t xml:space="preserve"> &lt;&lt; דובר &gt;&gt; </w:t>
      </w:r>
      <w:r>
        <w:rPr>
          <w:rtl/>
        </w:rPr>
        <w:t xml:space="preserve">שלמה </w:t>
      </w:r>
      <w:proofErr w:type="spellStart"/>
      <w:r>
        <w:rPr>
          <w:rtl/>
        </w:rPr>
        <w:t>ועקנין</w:t>
      </w:r>
      <w:proofErr w:type="spellEnd"/>
      <w:r>
        <w:rPr>
          <w:rtl/>
        </w:rPr>
        <w:t>:</w:t>
      </w:r>
      <w:r w:rsidRPr="007D2652">
        <w:rPr>
          <w:rStyle w:val="TagStyle"/>
          <w:rtl/>
        </w:rPr>
        <w:t xml:space="preserve"> &lt;&lt; דובר &gt;&gt;</w:t>
      </w:r>
      <w:r w:rsidR="00BD7AA7">
        <w:rPr>
          <w:rtl/>
        </w:rPr>
        <w:t xml:space="preserve"> </w:t>
      </w:r>
      <w:r>
        <w:rPr>
          <w:rtl/>
        </w:rPr>
        <w:t xml:space="preserve"> </w:t>
      </w:r>
      <w:bookmarkEnd w:id="126"/>
    </w:p>
    <w:p w:rsidR="007D2652" w:rsidRDefault="007D2652" w:rsidP="007D2652">
      <w:pPr>
        <w:pStyle w:val="KeepWithNext"/>
        <w:rPr>
          <w:rtl/>
          <w:lang w:eastAsia="he-IL"/>
        </w:rPr>
      </w:pPr>
    </w:p>
    <w:p w:rsidR="007D2652" w:rsidRDefault="007D2652" w:rsidP="007D2652">
      <w:pPr>
        <w:rPr>
          <w:rtl/>
          <w:lang w:eastAsia="he-IL"/>
        </w:rPr>
      </w:pPr>
      <w:r>
        <w:rPr>
          <w:rFonts w:hint="cs"/>
          <w:rtl/>
          <w:lang w:eastAsia="he-IL"/>
        </w:rPr>
        <w:t xml:space="preserve">כן. משיב הרוח בהיבט של מרכיבי הביטחון, לא בהיבט של השלמת ציוד לחימה שמתעכב. כמו שנאמר לנו, </w:t>
      </w:r>
      <w:bookmarkStart w:id="127" w:name="_ETM_Q1_747025"/>
      <w:bookmarkEnd w:id="127"/>
      <w:r>
        <w:rPr>
          <w:rFonts w:hint="cs"/>
          <w:rtl/>
          <w:lang w:eastAsia="he-IL"/>
        </w:rPr>
        <w:t>אנחנו גזרה בעדיפות שלישית אחרי הצפון והדרום ואנחנו מקבלים את</w:t>
      </w:r>
      <w:bookmarkStart w:id="128" w:name="_ETM_Q1_758981"/>
      <w:bookmarkEnd w:id="128"/>
      <w:r>
        <w:rPr>
          <w:rFonts w:hint="cs"/>
          <w:rtl/>
          <w:lang w:eastAsia="he-IL"/>
        </w:rPr>
        <w:t xml:space="preserve"> הדין כי כך צריך להיות.</w:t>
      </w:r>
      <w:bookmarkStart w:id="129" w:name="_ETM_Q1_760275"/>
      <w:bookmarkEnd w:id="129"/>
    </w:p>
    <w:p w:rsidR="007D2652" w:rsidRDefault="007D2652" w:rsidP="007D2652">
      <w:pPr>
        <w:rPr>
          <w:rtl/>
          <w:lang w:eastAsia="he-IL"/>
        </w:rPr>
      </w:pPr>
      <w:bookmarkStart w:id="130" w:name="_ETM_Q1_760379"/>
      <w:bookmarkEnd w:id="130"/>
    </w:p>
    <w:p w:rsidR="007D2652" w:rsidRDefault="007D2652" w:rsidP="007D2652">
      <w:pPr>
        <w:pStyle w:val="af6"/>
        <w:keepNext/>
        <w:rPr>
          <w:rtl/>
        </w:rPr>
      </w:pPr>
      <w:bookmarkStart w:id="131" w:name="ET_yor_6525_20"/>
      <w:r w:rsidRPr="007D2652">
        <w:rPr>
          <w:rStyle w:val="TagStyle"/>
          <w:rtl/>
        </w:rPr>
        <w:t xml:space="preserve"> &lt;&lt; יור &gt;&gt; </w:t>
      </w:r>
      <w:r>
        <w:rPr>
          <w:rtl/>
        </w:rPr>
        <w:t>היו"ר צבי ידידיה סוכות:</w:t>
      </w:r>
      <w:r w:rsidRPr="007D2652">
        <w:rPr>
          <w:rStyle w:val="TagStyle"/>
          <w:rtl/>
        </w:rPr>
        <w:t xml:space="preserve"> &lt;&lt; יור &gt;&gt;</w:t>
      </w:r>
      <w:r w:rsidR="00BD7AA7">
        <w:rPr>
          <w:rtl/>
        </w:rPr>
        <w:t xml:space="preserve"> </w:t>
      </w:r>
      <w:r>
        <w:rPr>
          <w:rtl/>
        </w:rPr>
        <w:t xml:space="preserve"> </w:t>
      </w:r>
      <w:bookmarkEnd w:id="131"/>
    </w:p>
    <w:p w:rsidR="007D2652" w:rsidRDefault="007D2652" w:rsidP="007D2652">
      <w:pPr>
        <w:pStyle w:val="KeepWithNext"/>
        <w:rPr>
          <w:rtl/>
          <w:lang w:eastAsia="he-IL"/>
        </w:rPr>
      </w:pPr>
    </w:p>
    <w:p w:rsidR="007D2652" w:rsidRDefault="007D2652" w:rsidP="007D2652">
      <w:pPr>
        <w:rPr>
          <w:rtl/>
          <w:lang w:eastAsia="he-IL"/>
        </w:rPr>
      </w:pPr>
      <w:r>
        <w:rPr>
          <w:rFonts w:hint="cs"/>
          <w:rtl/>
          <w:lang w:eastAsia="he-IL"/>
        </w:rPr>
        <w:t>אני לא חושב שזה נכון.</w:t>
      </w:r>
      <w:bookmarkStart w:id="132" w:name="_ETM_Q1_761791"/>
      <w:bookmarkEnd w:id="132"/>
    </w:p>
    <w:p w:rsidR="007D2652" w:rsidRDefault="007D2652" w:rsidP="007D2652">
      <w:pPr>
        <w:rPr>
          <w:rtl/>
          <w:lang w:eastAsia="he-IL"/>
        </w:rPr>
      </w:pPr>
      <w:bookmarkStart w:id="133" w:name="_ETM_Q1_761912"/>
      <w:bookmarkEnd w:id="133"/>
    </w:p>
    <w:p w:rsidR="007D2652" w:rsidRDefault="007D2652" w:rsidP="007D2652">
      <w:pPr>
        <w:pStyle w:val="a4"/>
        <w:keepNext/>
        <w:rPr>
          <w:rtl/>
        </w:rPr>
      </w:pPr>
      <w:bookmarkStart w:id="134" w:name="ET_speaker_שלמה_ועקנין_21"/>
      <w:r w:rsidRPr="007D2652">
        <w:rPr>
          <w:rStyle w:val="TagStyle"/>
          <w:rtl/>
        </w:rPr>
        <w:t xml:space="preserve"> &lt;&lt; דובר &gt;&gt; </w:t>
      </w:r>
      <w:r>
        <w:rPr>
          <w:rtl/>
        </w:rPr>
        <w:t xml:space="preserve">שלמה </w:t>
      </w:r>
      <w:proofErr w:type="spellStart"/>
      <w:r>
        <w:rPr>
          <w:rtl/>
        </w:rPr>
        <w:t>ועקנין</w:t>
      </w:r>
      <w:proofErr w:type="spellEnd"/>
      <w:r>
        <w:rPr>
          <w:rtl/>
        </w:rPr>
        <w:t>:</w:t>
      </w:r>
      <w:r w:rsidRPr="007D2652">
        <w:rPr>
          <w:rStyle w:val="TagStyle"/>
          <w:rtl/>
        </w:rPr>
        <w:t xml:space="preserve"> &lt;&lt; דובר &gt;&gt;</w:t>
      </w:r>
      <w:r w:rsidR="00BD7AA7">
        <w:rPr>
          <w:rtl/>
        </w:rPr>
        <w:t xml:space="preserve"> </w:t>
      </w:r>
      <w:r>
        <w:rPr>
          <w:rtl/>
        </w:rPr>
        <w:t xml:space="preserve"> </w:t>
      </w:r>
      <w:bookmarkEnd w:id="134"/>
    </w:p>
    <w:p w:rsidR="007D2652" w:rsidRDefault="007D2652" w:rsidP="007D2652">
      <w:pPr>
        <w:pStyle w:val="KeepWithNext"/>
        <w:rPr>
          <w:rtl/>
          <w:lang w:eastAsia="he-IL"/>
        </w:rPr>
      </w:pPr>
    </w:p>
    <w:p w:rsidR="007D2652" w:rsidRDefault="007D2652" w:rsidP="007D2652">
      <w:pPr>
        <w:rPr>
          <w:rtl/>
          <w:lang w:eastAsia="he-IL"/>
        </w:rPr>
      </w:pPr>
      <w:bookmarkStart w:id="135" w:name="_ETM_Q1_764406"/>
      <w:bookmarkStart w:id="136" w:name="_ETM_Q1_764449"/>
      <w:bookmarkEnd w:id="135"/>
      <w:bookmarkEnd w:id="136"/>
      <w:r>
        <w:rPr>
          <w:rFonts w:hint="cs"/>
          <w:rtl/>
          <w:lang w:eastAsia="he-IL"/>
        </w:rPr>
        <w:t xml:space="preserve">לא </w:t>
      </w:r>
      <w:bookmarkStart w:id="137" w:name="_ETM_Q1_764574"/>
      <w:bookmarkEnd w:id="137"/>
      <w:r>
        <w:rPr>
          <w:rFonts w:hint="cs"/>
          <w:rtl/>
          <w:lang w:eastAsia="he-IL"/>
        </w:rPr>
        <w:t>אלמן ישראל, אבל יש כמה דברים - - -</w:t>
      </w:r>
      <w:bookmarkStart w:id="138" w:name="_ETM_Q1_770479"/>
      <w:bookmarkEnd w:id="138"/>
    </w:p>
    <w:p w:rsidR="007D2652" w:rsidRDefault="007D2652" w:rsidP="007D2652">
      <w:pPr>
        <w:rPr>
          <w:rtl/>
          <w:lang w:eastAsia="he-IL"/>
        </w:rPr>
      </w:pPr>
      <w:bookmarkStart w:id="139" w:name="_ETM_Q1_770624"/>
      <w:bookmarkEnd w:id="139"/>
    </w:p>
    <w:p w:rsidR="007D2652" w:rsidRDefault="007D2652" w:rsidP="007D2652">
      <w:pPr>
        <w:pStyle w:val="af6"/>
        <w:keepNext/>
        <w:rPr>
          <w:rtl/>
        </w:rPr>
      </w:pPr>
      <w:bookmarkStart w:id="140" w:name="ET_yor_6525_22"/>
      <w:r w:rsidRPr="007D2652">
        <w:rPr>
          <w:rStyle w:val="TagStyle"/>
          <w:rtl/>
        </w:rPr>
        <w:t xml:space="preserve"> &lt;&lt; יור &gt;&gt; </w:t>
      </w:r>
      <w:r>
        <w:rPr>
          <w:rtl/>
        </w:rPr>
        <w:t>היו"ר צבי ידידיה סוכות:</w:t>
      </w:r>
      <w:r w:rsidRPr="007D2652">
        <w:rPr>
          <w:rStyle w:val="TagStyle"/>
          <w:rtl/>
        </w:rPr>
        <w:t xml:space="preserve"> &lt;&lt; יור &gt;&gt;</w:t>
      </w:r>
      <w:r w:rsidR="00BD7AA7">
        <w:rPr>
          <w:rtl/>
        </w:rPr>
        <w:t xml:space="preserve"> </w:t>
      </w:r>
      <w:r>
        <w:rPr>
          <w:rtl/>
        </w:rPr>
        <w:t xml:space="preserve"> </w:t>
      </w:r>
      <w:bookmarkEnd w:id="140"/>
    </w:p>
    <w:p w:rsidR="007D2652" w:rsidRDefault="007D2652" w:rsidP="007D2652">
      <w:pPr>
        <w:pStyle w:val="KeepWithNext"/>
        <w:rPr>
          <w:rtl/>
          <w:lang w:eastAsia="he-IL"/>
        </w:rPr>
      </w:pPr>
    </w:p>
    <w:p w:rsidR="007D2652" w:rsidRDefault="007D2652" w:rsidP="007D2652">
      <w:pPr>
        <w:rPr>
          <w:rtl/>
          <w:lang w:eastAsia="he-IL"/>
        </w:rPr>
      </w:pPr>
      <w:r>
        <w:rPr>
          <w:rFonts w:hint="cs"/>
          <w:rtl/>
          <w:lang w:eastAsia="he-IL"/>
        </w:rPr>
        <w:t xml:space="preserve">האיום היום מעזה הוא לא כמו האיום משכם. </w:t>
      </w:r>
    </w:p>
    <w:p w:rsidR="00102C66" w:rsidRDefault="00102C66" w:rsidP="007D2652">
      <w:pPr>
        <w:rPr>
          <w:rtl/>
          <w:lang w:eastAsia="he-IL"/>
        </w:rPr>
      </w:pPr>
      <w:bookmarkStart w:id="141" w:name="_ETM_Q1_777410"/>
      <w:bookmarkStart w:id="142" w:name="_ETM_Q1_777560"/>
      <w:bookmarkEnd w:id="141"/>
      <w:bookmarkEnd w:id="142"/>
    </w:p>
    <w:p w:rsidR="00102C66" w:rsidRDefault="00102C66" w:rsidP="00102C66">
      <w:pPr>
        <w:pStyle w:val="a4"/>
        <w:keepNext/>
        <w:rPr>
          <w:rtl/>
        </w:rPr>
      </w:pPr>
      <w:bookmarkStart w:id="143" w:name="ET_speaker_שלמה_ועקנין_23"/>
      <w:r w:rsidRPr="00102C66">
        <w:rPr>
          <w:rStyle w:val="TagStyle"/>
          <w:rtl/>
        </w:rPr>
        <w:t xml:space="preserve"> &lt;&lt; דובר &gt;&gt; </w:t>
      </w:r>
      <w:r>
        <w:rPr>
          <w:rtl/>
        </w:rPr>
        <w:t xml:space="preserve">שלמה </w:t>
      </w:r>
      <w:proofErr w:type="spellStart"/>
      <w:r>
        <w:rPr>
          <w:rtl/>
        </w:rPr>
        <w:t>ועקנין</w:t>
      </w:r>
      <w:proofErr w:type="spellEnd"/>
      <w:r>
        <w:rPr>
          <w:rtl/>
        </w:rPr>
        <w:t>:</w:t>
      </w:r>
      <w:r w:rsidRPr="00102C66">
        <w:rPr>
          <w:rStyle w:val="TagStyle"/>
          <w:rtl/>
        </w:rPr>
        <w:t xml:space="preserve"> &lt;&lt; דובר &gt;&gt;</w:t>
      </w:r>
      <w:r w:rsidR="00BD7AA7">
        <w:rPr>
          <w:rtl/>
        </w:rPr>
        <w:t xml:space="preserve"> </w:t>
      </w:r>
      <w:r>
        <w:rPr>
          <w:rtl/>
        </w:rPr>
        <w:t xml:space="preserve"> </w:t>
      </w:r>
      <w:bookmarkEnd w:id="143"/>
    </w:p>
    <w:p w:rsidR="00102C66" w:rsidRDefault="00102C66" w:rsidP="00102C66">
      <w:pPr>
        <w:pStyle w:val="KeepWithNext"/>
        <w:rPr>
          <w:rtl/>
          <w:lang w:eastAsia="he-IL"/>
        </w:rPr>
      </w:pPr>
    </w:p>
    <w:p w:rsidR="00102C66" w:rsidRDefault="00102C66" w:rsidP="00102C66">
      <w:pPr>
        <w:rPr>
          <w:rtl/>
          <w:lang w:eastAsia="he-IL"/>
        </w:rPr>
      </w:pPr>
      <w:bookmarkStart w:id="144" w:name="_ETM_Q1_778451"/>
      <w:bookmarkStart w:id="145" w:name="_ETM_Q1_778503"/>
      <w:bookmarkEnd w:id="144"/>
      <w:bookmarkEnd w:id="145"/>
      <w:r>
        <w:rPr>
          <w:rFonts w:hint="cs"/>
          <w:rtl/>
          <w:lang w:eastAsia="he-IL"/>
        </w:rPr>
        <w:t>אין ספק, וככל שיושלם</w:t>
      </w:r>
      <w:bookmarkStart w:id="146" w:name="_ETM_Q1_781557"/>
      <w:bookmarkEnd w:id="146"/>
      <w:r>
        <w:rPr>
          <w:rFonts w:hint="cs"/>
          <w:rtl/>
          <w:lang w:eastAsia="he-IL"/>
        </w:rPr>
        <w:t xml:space="preserve"> הציוד מוקדם יותר זה טוב יותר. </w:t>
      </w:r>
      <w:bookmarkStart w:id="147" w:name="_ETM_Q1_791880"/>
      <w:bookmarkEnd w:id="147"/>
    </w:p>
    <w:p w:rsidR="00102C66" w:rsidRDefault="00102C66" w:rsidP="00102C66">
      <w:pPr>
        <w:rPr>
          <w:rtl/>
          <w:lang w:eastAsia="he-IL"/>
        </w:rPr>
      </w:pPr>
      <w:bookmarkStart w:id="148" w:name="_ETM_Q1_792000"/>
      <w:bookmarkEnd w:id="148"/>
    </w:p>
    <w:p w:rsidR="00102C66" w:rsidRDefault="00102C66" w:rsidP="00102C66">
      <w:pPr>
        <w:pStyle w:val="af6"/>
        <w:keepNext/>
        <w:rPr>
          <w:rtl/>
        </w:rPr>
      </w:pPr>
      <w:bookmarkStart w:id="149" w:name="ET_yor_6525_24"/>
      <w:r w:rsidRPr="00102C66">
        <w:rPr>
          <w:rStyle w:val="TagStyle"/>
          <w:rtl/>
        </w:rPr>
        <w:t xml:space="preserve"> &lt;&lt; </w:t>
      </w:r>
      <w:proofErr w:type="spellStart"/>
      <w:r w:rsidRPr="00102C66">
        <w:rPr>
          <w:rStyle w:val="TagStyle"/>
          <w:rtl/>
        </w:rPr>
        <w:t>יור</w:t>
      </w:r>
      <w:proofErr w:type="spellEnd"/>
      <w:r w:rsidRPr="00102C66">
        <w:rPr>
          <w:rStyle w:val="TagStyle"/>
          <w:rtl/>
        </w:rPr>
        <w:t xml:space="preserve"> &gt;&gt; </w:t>
      </w:r>
      <w:r>
        <w:rPr>
          <w:rtl/>
        </w:rPr>
        <w:t>היו"ר צבי ידידיה סוכות:</w:t>
      </w:r>
      <w:r w:rsidRPr="00102C66">
        <w:rPr>
          <w:rStyle w:val="TagStyle"/>
          <w:rtl/>
        </w:rPr>
        <w:t xml:space="preserve"> &lt;&lt; </w:t>
      </w:r>
      <w:proofErr w:type="spellStart"/>
      <w:r w:rsidRPr="00102C66">
        <w:rPr>
          <w:rStyle w:val="TagStyle"/>
          <w:rtl/>
        </w:rPr>
        <w:t>יור</w:t>
      </w:r>
      <w:proofErr w:type="spellEnd"/>
      <w:r w:rsidRPr="00102C66">
        <w:rPr>
          <w:rStyle w:val="TagStyle"/>
          <w:rtl/>
        </w:rPr>
        <w:t xml:space="preserve"> &gt;&gt;</w:t>
      </w:r>
      <w:r w:rsidR="00BD7AA7">
        <w:rPr>
          <w:rtl/>
        </w:rPr>
        <w:t xml:space="preserve"> </w:t>
      </w:r>
      <w:r>
        <w:rPr>
          <w:rtl/>
        </w:rPr>
        <w:t xml:space="preserve"> </w:t>
      </w:r>
      <w:bookmarkEnd w:id="149"/>
    </w:p>
    <w:p w:rsidR="00102C66" w:rsidRDefault="00102C66" w:rsidP="00102C66">
      <w:pPr>
        <w:pStyle w:val="KeepWithNext"/>
        <w:rPr>
          <w:rtl/>
          <w:lang w:eastAsia="he-IL"/>
        </w:rPr>
      </w:pPr>
    </w:p>
    <w:p w:rsidR="00102C66" w:rsidRDefault="00102C66" w:rsidP="00102C66">
      <w:pPr>
        <w:rPr>
          <w:rtl/>
          <w:lang w:eastAsia="he-IL"/>
        </w:rPr>
      </w:pPr>
      <w:bookmarkStart w:id="150" w:name="_ETM_Q1_793118"/>
      <w:bookmarkEnd w:id="150"/>
      <w:r>
        <w:rPr>
          <w:rFonts w:hint="cs"/>
          <w:rtl/>
          <w:lang w:eastAsia="he-IL"/>
        </w:rPr>
        <w:t>תוכל להעביר לנו את המסמך המדובר?</w:t>
      </w:r>
      <w:bookmarkStart w:id="151" w:name="_ETM_Q1_796942"/>
      <w:bookmarkEnd w:id="151"/>
    </w:p>
    <w:p w:rsidR="00102C66" w:rsidRDefault="00102C66" w:rsidP="00102C66">
      <w:pPr>
        <w:rPr>
          <w:rtl/>
          <w:lang w:eastAsia="he-IL"/>
        </w:rPr>
      </w:pPr>
      <w:bookmarkStart w:id="152" w:name="_ETM_Q1_797063"/>
      <w:bookmarkEnd w:id="152"/>
    </w:p>
    <w:p w:rsidR="00102C66" w:rsidRDefault="00102C66" w:rsidP="00102C66">
      <w:pPr>
        <w:pStyle w:val="a4"/>
        <w:keepNext/>
        <w:rPr>
          <w:rtl/>
        </w:rPr>
      </w:pPr>
      <w:bookmarkStart w:id="153" w:name="ET_speaker_שלמה_ועקנין_25"/>
      <w:r w:rsidRPr="00102C66">
        <w:rPr>
          <w:rStyle w:val="TagStyle"/>
          <w:rtl/>
        </w:rPr>
        <w:t xml:space="preserve"> &lt;&lt; דובר &gt;&gt; </w:t>
      </w:r>
      <w:r>
        <w:rPr>
          <w:rtl/>
        </w:rPr>
        <w:t xml:space="preserve">שלמה </w:t>
      </w:r>
      <w:proofErr w:type="spellStart"/>
      <w:r>
        <w:rPr>
          <w:rtl/>
        </w:rPr>
        <w:t>ועקנין</w:t>
      </w:r>
      <w:proofErr w:type="spellEnd"/>
      <w:r>
        <w:rPr>
          <w:rtl/>
        </w:rPr>
        <w:t>:</w:t>
      </w:r>
      <w:r w:rsidRPr="00102C66">
        <w:rPr>
          <w:rStyle w:val="TagStyle"/>
          <w:rtl/>
        </w:rPr>
        <w:t xml:space="preserve"> &lt;&lt; דובר &gt;&gt;</w:t>
      </w:r>
      <w:r w:rsidR="00BD7AA7">
        <w:rPr>
          <w:rtl/>
        </w:rPr>
        <w:t xml:space="preserve"> </w:t>
      </w:r>
      <w:r>
        <w:rPr>
          <w:rtl/>
        </w:rPr>
        <w:t xml:space="preserve"> </w:t>
      </w:r>
      <w:bookmarkEnd w:id="153"/>
    </w:p>
    <w:p w:rsidR="00102C66" w:rsidRDefault="00102C66" w:rsidP="00102C66">
      <w:pPr>
        <w:pStyle w:val="KeepWithNext"/>
        <w:rPr>
          <w:rtl/>
          <w:lang w:eastAsia="he-IL"/>
        </w:rPr>
      </w:pPr>
    </w:p>
    <w:p w:rsidR="00102C66" w:rsidRDefault="00102C66" w:rsidP="00102C66">
      <w:pPr>
        <w:rPr>
          <w:rtl/>
          <w:lang w:eastAsia="he-IL"/>
        </w:rPr>
      </w:pPr>
      <w:r>
        <w:rPr>
          <w:rFonts w:hint="cs"/>
          <w:rtl/>
          <w:lang w:eastAsia="he-IL"/>
        </w:rPr>
        <w:t xml:space="preserve">המסמך הוא </w:t>
      </w:r>
      <w:proofErr w:type="spellStart"/>
      <w:r>
        <w:rPr>
          <w:rFonts w:hint="cs"/>
          <w:rtl/>
          <w:lang w:eastAsia="he-IL"/>
        </w:rPr>
        <w:t>תוכנית</w:t>
      </w:r>
      <w:proofErr w:type="spellEnd"/>
      <w:r>
        <w:rPr>
          <w:rFonts w:hint="cs"/>
          <w:rtl/>
          <w:lang w:eastAsia="he-IL"/>
        </w:rPr>
        <w:t xml:space="preserve"> משיב הרוח שמסתכמת בקרוב </w:t>
      </w:r>
      <w:bookmarkStart w:id="154" w:name="_ETM_Q1_805198"/>
      <w:bookmarkEnd w:id="154"/>
      <w:proofErr w:type="spellStart"/>
      <w:r>
        <w:rPr>
          <w:rFonts w:hint="cs"/>
          <w:rtl/>
          <w:lang w:eastAsia="he-IL"/>
        </w:rPr>
        <w:t>לכמליארד</w:t>
      </w:r>
      <w:proofErr w:type="spellEnd"/>
      <w:r>
        <w:rPr>
          <w:rFonts w:hint="cs"/>
          <w:rtl/>
          <w:lang w:eastAsia="he-IL"/>
        </w:rPr>
        <w:t xml:space="preserve"> שקלים. אנחנו עומדים בפערים של 90% אל מול</w:t>
      </w:r>
      <w:bookmarkStart w:id="155" w:name="_ETM_Q1_819782"/>
      <w:bookmarkEnd w:id="155"/>
      <w:r>
        <w:rPr>
          <w:rFonts w:hint="cs"/>
          <w:rtl/>
          <w:lang w:eastAsia="he-IL"/>
        </w:rPr>
        <w:t xml:space="preserve"> התוכנית.</w:t>
      </w:r>
      <w:r w:rsidR="00BD7AA7">
        <w:rPr>
          <w:rFonts w:hint="cs"/>
          <w:rtl/>
          <w:lang w:eastAsia="he-IL"/>
        </w:rPr>
        <w:t xml:space="preserve"> </w:t>
      </w:r>
      <w:r>
        <w:rPr>
          <w:rFonts w:hint="cs"/>
          <w:rtl/>
          <w:lang w:eastAsia="he-IL"/>
        </w:rPr>
        <w:t xml:space="preserve">לוח הזמנים נדחה מעת לעת, הייתה </w:t>
      </w:r>
      <w:bookmarkStart w:id="156" w:name="_ETM_Q1_830914"/>
      <w:bookmarkEnd w:id="156"/>
      <w:r>
        <w:rPr>
          <w:rFonts w:hint="cs"/>
          <w:rtl/>
          <w:lang w:eastAsia="he-IL"/>
        </w:rPr>
        <w:t xml:space="preserve">פגישה של מפקד </w:t>
      </w:r>
      <w:proofErr w:type="spellStart"/>
      <w:r>
        <w:rPr>
          <w:rFonts w:hint="cs"/>
          <w:rtl/>
          <w:lang w:eastAsia="he-IL"/>
        </w:rPr>
        <w:t>מז"י</w:t>
      </w:r>
      <w:proofErr w:type="spellEnd"/>
      <w:r>
        <w:rPr>
          <w:rFonts w:hint="cs"/>
          <w:rtl/>
          <w:lang w:eastAsia="he-IL"/>
        </w:rPr>
        <w:t xml:space="preserve"> עם ראשי מועצות ביו"ש בתחילת המלחמה</w:t>
      </w:r>
      <w:bookmarkStart w:id="157" w:name="_ETM_Q1_837383"/>
      <w:bookmarkEnd w:id="157"/>
      <w:r>
        <w:rPr>
          <w:rFonts w:hint="cs"/>
          <w:rtl/>
          <w:lang w:eastAsia="he-IL"/>
        </w:rPr>
        <w:t xml:space="preserve">. נקבו בתאריך אך הוא נדחה שוב ושוב. </w:t>
      </w:r>
    </w:p>
    <w:p w:rsidR="00102C66" w:rsidRDefault="00102C66" w:rsidP="00102C66">
      <w:pPr>
        <w:rPr>
          <w:rtl/>
          <w:lang w:eastAsia="he-IL"/>
        </w:rPr>
      </w:pPr>
      <w:bookmarkStart w:id="158" w:name="_ETM_Q1_839146"/>
      <w:bookmarkStart w:id="159" w:name="_ETM_Q1_839325"/>
      <w:bookmarkEnd w:id="158"/>
      <w:bookmarkEnd w:id="159"/>
    </w:p>
    <w:p w:rsidR="00102C66" w:rsidRDefault="00102C66" w:rsidP="00102C66">
      <w:pPr>
        <w:pStyle w:val="af6"/>
        <w:keepNext/>
        <w:rPr>
          <w:rtl/>
        </w:rPr>
      </w:pPr>
      <w:bookmarkStart w:id="160" w:name="ET_yor_6525_27"/>
      <w:r w:rsidRPr="00102C66">
        <w:rPr>
          <w:rStyle w:val="TagStyle"/>
          <w:rtl/>
        </w:rPr>
        <w:t xml:space="preserve"> &lt;&lt; </w:t>
      </w:r>
      <w:proofErr w:type="spellStart"/>
      <w:r w:rsidRPr="00102C66">
        <w:rPr>
          <w:rStyle w:val="TagStyle"/>
          <w:rtl/>
        </w:rPr>
        <w:t>יור</w:t>
      </w:r>
      <w:proofErr w:type="spellEnd"/>
      <w:r w:rsidRPr="00102C66">
        <w:rPr>
          <w:rStyle w:val="TagStyle"/>
          <w:rtl/>
        </w:rPr>
        <w:t xml:space="preserve"> &gt;&gt; </w:t>
      </w:r>
      <w:r>
        <w:rPr>
          <w:rtl/>
        </w:rPr>
        <w:t>היו"ר צבי ידידיה סוכות:</w:t>
      </w:r>
      <w:r w:rsidRPr="00102C66">
        <w:rPr>
          <w:rStyle w:val="TagStyle"/>
          <w:rtl/>
        </w:rPr>
        <w:t xml:space="preserve"> &lt;&lt; </w:t>
      </w:r>
      <w:proofErr w:type="spellStart"/>
      <w:r w:rsidRPr="00102C66">
        <w:rPr>
          <w:rStyle w:val="TagStyle"/>
          <w:rtl/>
        </w:rPr>
        <w:t>יור</w:t>
      </w:r>
      <w:proofErr w:type="spellEnd"/>
      <w:r w:rsidRPr="00102C66">
        <w:rPr>
          <w:rStyle w:val="TagStyle"/>
          <w:rtl/>
        </w:rPr>
        <w:t xml:space="preserve"> &gt;&gt;</w:t>
      </w:r>
      <w:r w:rsidR="00BD7AA7">
        <w:rPr>
          <w:rtl/>
        </w:rPr>
        <w:t xml:space="preserve"> </w:t>
      </w:r>
      <w:r>
        <w:rPr>
          <w:rtl/>
        </w:rPr>
        <w:t xml:space="preserve"> </w:t>
      </w:r>
      <w:bookmarkEnd w:id="160"/>
    </w:p>
    <w:p w:rsidR="00102C66" w:rsidRDefault="00102C66" w:rsidP="00102C66">
      <w:pPr>
        <w:pStyle w:val="KeepWithNext"/>
        <w:rPr>
          <w:rtl/>
          <w:lang w:eastAsia="he-IL"/>
        </w:rPr>
      </w:pPr>
    </w:p>
    <w:p w:rsidR="00102C66" w:rsidRDefault="00102C66" w:rsidP="00102C66">
      <w:pPr>
        <w:rPr>
          <w:rtl/>
          <w:lang w:eastAsia="he-IL"/>
        </w:rPr>
      </w:pPr>
      <w:bookmarkStart w:id="161" w:name="_ETM_Q1_840256"/>
      <w:bookmarkEnd w:id="161"/>
      <w:r>
        <w:rPr>
          <w:rFonts w:hint="cs"/>
          <w:rtl/>
          <w:lang w:eastAsia="he-IL"/>
        </w:rPr>
        <w:t>גם פה נקבו בתאריכים.</w:t>
      </w:r>
    </w:p>
    <w:p w:rsidR="00102C66" w:rsidRDefault="00102C66" w:rsidP="00102C66">
      <w:pPr>
        <w:rPr>
          <w:rtl/>
          <w:lang w:eastAsia="he-IL"/>
        </w:rPr>
      </w:pPr>
    </w:p>
    <w:p w:rsidR="00102C66" w:rsidRDefault="00102C66" w:rsidP="00102C66">
      <w:pPr>
        <w:pStyle w:val="a4"/>
        <w:keepNext/>
        <w:rPr>
          <w:rtl/>
        </w:rPr>
      </w:pPr>
      <w:bookmarkStart w:id="162" w:name="ET_speaker_שלמה_ועקנין_28"/>
      <w:r w:rsidRPr="00102C66">
        <w:rPr>
          <w:rStyle w:val="TagStyle"/>
          <w:rtl/>
        </w:rPr>
        <w:t xml:space="preserve"> &lt;&lt; דובר &gt;&gt; </w:t>
      </w:r>
      <w:r>
        <w:rPr>
          <w:rtl/>
        </w:rPr>
        <w:t xml:space="preserve">שלמה </w:t>
      </w:r>
      <w:proofErr w:type="spellStart"/>
      <w:r>
        <w:rPr>
          <w:rtl/>
        </w:rPr>
        <w:t>ועקנין</w:t>
      </w:r>
      <w:proofErr w:type="spellEnd"/>
      <w:r>
        <w:rPr>
          <w:rtl/>
        </w:rPr>
        <w:t>:</w:t>
      </w:r>
      <w:r w:rsidRPr="00102C66">
        <w:rPr>
          <w:rStyle w:val="TagStyle"/>
          <w:rtl/>
        </w:rPr>
        <w:t xml:space="preserve"> &lt;&lt; דובר &gt;&gt;</w:t>
      </w:r>
      <w:r w:rsidR="00BD7AA7">
        <w:rPr>
          <w:rtl/>
        </w:rPr>
        <w:t xml:space="preserve"> </w:t>
      </w:r>
      <w:r>
        <w:rPr>
          <w:rtl/>
        </w:rPr>
        <w:t xml:space="preserve"> </w:t>
      </w:r>
      <w:bookmarkEnd w:id="162"/>
    </w:p>
    <w:p w:rsidR="00102C66" w:rsidRDefault="00102C66" w:rsidP="00102C66">
      <w:pPr>
        <w:pStyle w:val="KeepWithNext"/>
        <w:rPr>
          <w:rtl/>
          <w:lang w:eastAsia="he-IL"/>
        </w:rPr>
      </w:pPr>
    </w:p>
    <w:p w:rsidR="00102C66" w:rsidRDefault="00102C66" w:rsidP="00102C66">
      <w:pPr>
        <w:rPr>
          <w:rtl/>
          <w:lang w:eastAsia="he-IL"/>
        </w:rPr>
      </w:pPr>
      <w:r>
        <w:rPr>
          <w:rFonts w:hint="cs"/>
          <w:rtl/>
          <w:lang w:eastAsia="he-IL"/>
        </w:rPr>
        <w:t xml:space="preserve">זה נדחה שוב ושוב. </w:t>
      </w:r>
      <w:bookmarkStart w:id="163" w:name="_ETM_Q1_844143"/>
      <w:bookmarkStart w:id="164" w:name="_ETM_Q1_844248"/>
      <w:bookmarkEnd w:id="163"/>
      <w:bookmarkEnd w:id="164"/>
      <w:r>
        <w:rPr>
          <w:rFonts w:hint="cs"/>
          <w:rtl/>
          <w:lang w:eastAsia="he-IL"/>
        </w:rPr>
        <w:t>ברוב</w:t>
      </w:r>
      <w:bookmarkStart w:id="165" w:name="_ETM_Q1_849895"/>
      <w:bookmarkEnd w:id="165"/>
      <w:r>
        <w:rPr>
          <w:rFonts w:hint="cs"/>
          <w:rtl/>
          <w:lang w:eastAsia="he-IL"/>
        </w:rPr>
        <w:t xml:space="preserve"> הנושאים יש פערים אם לא חוסר מלא.</w:t>
      </w:r>
    </w:p>
    <w:p w:rsidR="00102C66" w:rsidRDefault="00102C66" w:rsidP="00102C66">
      <w:pPr>
        <w:rPr>
          <w:rtl/>
          <w:lang w:eastAsia="he-IL"/>
        </w:rPr>
      </w:pPr>
    </w:p>
    <w:p w:rsidR="00102C66" w:rsidRDefault="00102C66" w:rsidP="00102C66">
      <w:pPr>
        <w:pStyle w:val="a4"/>
        <w:keepNext/>
        <w:rPr>
          <w:rtl/>
        </w:rPr>
      </w:pPr>
      <w:bookmarkStart w:id="166" w:name="ET_speaker_אסף_דורון_29"/>
      <w:r w:rsidRPr="00102C66">
        <w:rPr>
          <w:rStyle w:val="TagStyle"/>
          <w:rtl/>
        </w:rPr>
        <w:t xml:space="preserve"> &lt;&lt; דובר &gt;&gt; </w:t>
      </w:r>
      <w:r>
        <w:rPr>
          <w:rtl/>
        </w:rPr>
        <w:t>אסף דורון:</w:t>
      </w:r>
      <w:r w:rsidRPr="00102C66">
        <w:rPr>
          <w:rStyle w:val="TagStyle"/>
          <w:rtl/>
        </w:rPr>
        <w:t xml:space="preserve"> &lt;&lt; דובר &gt;&gt;</w:t>
      </w:r>
      <w:r w:rsidR="00BD7AA7">
        <w:rPr>
          <w:rtl/>
        </w:rPr>
        <w:t xml:space="preserve"> </w:t>
      </w:r>
      <w:r>
        <w:rPr>
          <w:rtl/>
        </w:rPr>
        <w:t xml:space="preserve"> </w:t>
      </w:r>
      <w:bookmarkEnd w:id="166"/>
    </w:p>
    <w:p w:rsidR="00102C66" w:rsidRDefault="00102C66" w:rsidP="00102C66">
      <w:pPr>
        <w:pStyle w:val="KeepWithNext"/>
        <w:rPr>
          <w:rtl/>
          <w:lang w:eastAsia="he-IL"/>
        </w:rPr>
      </w:pPr>
    </w:p>
    <w:p w:rsidR="00102C66" w:rsidRDefault="00102C66" w:rsidP="00102C66">
      <w:pPr>
        <w:rPr>
          <w:rtl/>
          <w:lang w:eastAsia="he-IL"/>
        </w:rPr>
      </w:pPr>
      <w:r>
        <w:rPr>
          <w:rFonts w:hint="cs"/>
          <w:rtl/>
          <w:lang w:eastAsia="he-IL"/>
        </w:rPr>
        <w:t xml:space="preserve">עד לפני דקה </w:t>
      </w:r>
      <w:r w:rsidR="005474D5">
        <w:rPr>
          <w:rFonts w:hint="cs"/>
          <w:rtl/>
          <w:lang w:eastAsia="he-IL"/>
        </w:rPr>
        <w:t>אמרת שהכול בסדר.</w:t>
      </w:r>
    </w:p>
    <w:p w:rsidR="005474D5" w:rsidRDefault="005474D5" w:rsidP="00102C66">
      <w:pPr>
        <w:rPr>
          <w:rtl/>
          <w:lang w:eastAsia="he-IL"/>
        </w:rPr>
      </w:pPr>
      <w:bookmarkStart w:id="167" w:name="_ETM_Q1_856523"/>
      <w:bookmarkStart w:id="168" w:name="_ETM_Q1_856642"/>
      <w:bookmarkEnd w:id="167"/>
      <w:bookmarkEnd w:id="168"/>
    </w:p>
    <w:p w:rsidR="005474D5" w:rsidRDefault="005474D5" w:rsidP="005474D5">
      <w:pPr>
        <w:pStyle w:val="a4"/>
        <w:keepNext/>
        <w:rPr>
          <w:rtl/>
        </w:rPr>
      </w:pPr>
      <w:bookmarkStart w:id="169" w:name="_ETM_Q1_825213"/>
      <w:bookmarkStart w:id="170" w:name="_ETM_Q1_859759"/>
      <w:bookmarkStart w:id="171" w:name="ET_speaker_שלמה_ועקנין_31"/>
      <w:bookmarkEnd w:id="169"/>
      <w:bookmarkEnd w:id="170"/>
      <w:r w:rsidRPr="005474D5">
        <w:rPr>
          <w:rStyle w:val="TagStyle"/>
          <w:rtl/>
        </w:rPr>
        <w:t xml:space="preserve">&lt;&lt; דובר &gt;&gt; </w:t>
      </w:r>
      <w:r>
        <w:rPr>
          <w:rtl/>
        </w:rPr>
        <w:t xml:space="preserve">שלמה </w:t>
      </w:r>
      <w:proofErr w:type="spellStart"/>
      <w:r>
        <w:rPr>
          <w:rtl/>
        </w:rPr>
        <w:t>ועקנין</w:t>
      </w:r>
      <w:proofErr w:type="spellEnd"/>
      <w:r>
        <w:rPr>
          <w:rtl/>
        </w:rPr>
        <w:t>:</w:t>
      </w:r>
      <w:r w:rsidRPr="005474D5">
        <w:rPr>
          <w:rStyle w:val="TagStyle"/>
          <w:rtl/>
        </w:rPr>
        <w:t xml:space="preserve"> &lt;&lt; דובר &gt;&gt;</w:t>
      </w:r>
      <w:r w:rsidR="00BD7AA7">
        <w:rPr>
          <w:rtl/>
        </w:rPr>
        <w:t xml:space="preserve"> </w:t>
      </w:r>
      <w:r>
        <w:rPr>
          <w:rtl/>
        </w:rPr>
        <w:t xml:space="preserve"> </w:t>
      </w:r>
      <w:bookmarkEnd w:id="171"/>
    </w:p>
    <w:p w:rsidR="005474D5" w:rsidRDefault="005474D5" w:rsidP="005474D5">
      <w:pPr>
        <w:pStyle w:val="KeepWithNext"/>
        <w:rPr>
          <w:rtl/>
          <w:lang w:eastAsia="he-IL"/>
        </w:rPr>
      </w:pPr>
    </w:p>
    <w:p w:rsidR="005474D5" w:rsidRDefault="005474D5" w:rsidP="005474D5">
      <w:pPr>
        <w:rPr>
          <w:rtl/>
          <w:lang w:eastAsia="he-IL"/>
        </w:rPr>
      </w:pPr>
      <w:bookmarkStart w:id="172" w:name="_ETM_Q1_860269"/>
      <w:bookmarkStart w:id="173" w:name="_ETM_Q1_860319"/>
      <w:bookmarkEnd w:id="172"/>
      <w:bookmarkEnd w:id="173"/>
      <w:r>
        <w:rPr>
          <w:rFonts w:hint="cs"/>
          <w:rtl/>
          <w:lang w:eastAsia="he-IL"/>
        </w:rPr>
        <w:t xml:space="preserve">הובהר לנו שאנחנו בעדיפות שלישית, כך קבע המטה הכללי, לא אני ולא אף אחד אחר. </w:t>
      </w:r>
      <w:bookmarkStart w:id="174" w:name="_ETM_Q1_865750"/>
      <w:bookmarkEnd w:id="174"/>
      <w:r>
        <w:rPr>
          <w:rFonts w:hint="cs"/>
          <w:rtl/>
          <w:lang w:eastAsia="he-IL"/>
        </w:rPr>
        <w:t xml:space="preserve">מפקד </w:t>
      </w:r>
      <w:proofErr w:type="spellStart"/>
      <w:r>
        <w:rPr>
          <w:rFonts w:hint="cs"/>
          <w:rtl/>
          <w:lang w:eastAsia="he-IL"/>
        </w:rPr>
        <w:t>מז"י</w:t>
      </w:r>
      <w:proofErr w:type="spellEnd"/>
      <w:r>
        <w:rPr>
          <w:rFonts w:hint="cs"/>
          <w:rtl/>
          <w:lang w:eastAsia="he-IL"/>
        </w:rPr>
        <w:t xml:space="preserve"> אמר זאת לראשי המועצות. זה באשר לאמירות, איני יודע אם נכון או לא נכון. לגבי מימוש</w:t>
      </w:r>
      <w:bookmarkStart w:id="175" w:name="_ETM_Q1_882026"/>
      <w:bookmarkEnd w:id="175"/>
      <w:r>
        <w:rPr>
          <w:rFonts w:hint="cs"/>
          <w:rtl/>
          <w:lang w:eastAsia="he-IL"/>
        </w:rPr>
        <w:t xml:space="preserve"> התוכנית, רוב התוכנית הצבאית טרם מומש. </w:t>
      </w:r>
      <w:bookmarkStart w:id="176" w:name="_ETM_Q1_889900"/>
      <w:bookmarkEnd w:id="176"/>
    </w:p>
    <w:p w:rsidR="005474D5" w:rsidRDefault="005474D5" w:rsidP="005474D5">
      <w:pPr>
        <w:rPr>
          <w:rtl/>
          <w:lang w:eastAsia="he-IL"/>
        </w:rPr>
      </w:pPr>
      <w:bookmarkStart w:id="177" w:name="_ETM_Q1_889987"/>
      <w:bookmarkEnd w:id="177"/>
    </w:p>
    <w:p w:rsidR="005474D5" w:rsidRDefault="005474D5" w:rsidP="005474D5">
      <w:pPr>
        <w:pStyle w:val="af6"/>
        <w:keepNext/>
        <w:rPr>
          <w:rtl/>
        </w:rPr>
      </w:pPr>
      <w:bookmarkStart w:id="178" w:name="ET_yor_6525_32"/>
      <w:r w:rsidRPr="005474D5">
        <w:rPr>
          <w:rStyle w:val="TagStyle"/>
          <w:rtl/>
        </w:rPr>
        <w:lastRenderedPageBreak/>
        <w:t xml:space="preserve"> &lt;&lt; </w:t>
      </w:r>
      <w:proofErr w:type="spellStart"/>
      <w:r w:rsidRPr="005474D5">
        <w:rPr>
          <w:rStyle w:val="TagStyle"/>
          <w:rtl/>
        </w:rPr>
        <w:t>יור</w:t>
      </w:r>
      <w:proofErr w:type="spellEnd"/>
      <w:r w:rsidRPr="005474D5">
        <w:rPr>
          <w:rStyle w:val="TagStyle"/>
          <w:rtl/>
        </w:rPr>
        <w:t xml:space="preserve"> &gt;&gt; </w:t>
      </w:r>
      <w:r>
        <w:rPr>
          <w:rtl/>
        </w:rPr>
        <w:t>היו"ר צבי ידידיה סוכות:</w:t>
      </w:r>
      <w:r w:rsidRPr="005474D5">
        <w:rPr>
          <w:rStyle w:val="TagStyle"/>
          <w:rtl/>
        </w:rPr>
        <w:t xml:space="preserve"> &lt;&lt; </w:t>
      </w:r>
      <w:proofErr w:type="spellStart"/>
      <w:r w:rsidRPr="005474D5">
        <w:rPr>
          <w:rStyle w:val="TagStyle"/>
          <w:rtl/>
        </w:rPr>
        <w:t>יור</w:t>
      </w:r>
      <w:proofErr w:type="spellEnd"/>
      <w:r w:rsidRPr="005474D5">
        <w:rPr>
          <w:rStyle w:val="TagStyle"/>
          <w:rtl/>
        </w:rPr>
        <w:t xml:space="preserve"> &gt;&gt;</w:t>
      </w:r>
      <w:r w:rsidR="00BD7AA7">
        <w:rPr>
          <w:rtl/>
        </w:rPr>
        <w:t xml:space="preserve"> </w:t>
      </w:r>
      <w:r>
        <w:rPr>
          <w:rtl/>
        </w:rPr>
        <w:t xml:space="preserve"> </w:t>
      </w:r>
      <w:bookmarkEnd w:id="178"/>
    </w:p>
    <w:p w:rsidR="005474D5" w:rsidRDefault="005474D5" w:rsidP="005474D5">
      <w:pPr>
        <w:pStyle w:val="KeepWithNext"/>
        <w:rPr>
          <w:rtl/>
          <w:lang w:eastAsia="he-IL"/>
        </w:rPr>
      </w:pPr>
    </w:p>
    <w:p w:rsidR="005474D5" w:rsidRDefault="005474D5" w:rsidP="005474D5">
      <w:pPr>
        <w:rPr>
          <w:rtl/>
          <w:lang w:eastAsia="he-IL"/>
        </w:rPr>
      </w:pPr>
      <w:bookmarkStart w:id="179" w:name="_ETM_Q1_890944"/>
      <w:bookmarkEnd w:id="179"/>
      <w:r>
        <w:rPr>
          <w:rFonts w:hint="cs"/>
          <w:rtl/>
          <w:lang w:eastAsia="he-IL"/>
        </w:rPr>
        <w:t>המסמך שלך - - -</w:t>
      </w:r>
    </w:p>
    <w:p w:rsidR="005474D5" w:rsidRDefault="005474D5" w:rsidP="005474D5">
      <w:pPr>
        <w:rPr>
          <w:rtl/>
          <w:lang w:eastAsia="he-IL"/>
        </w:rPr>
      </w:pPr>
    </w:p>
    <w:p w:rsidR="005474D5" w:rsidRDefault="005474D5" w:rsidP="005474D5">
      <w:pPr>
        <w:pStyle w:val="a4"/>
        <w:keepNext/>
        <w:rPr>
          <w:rtl/>
        </w:rPr>
      </w:pPr>
      <w:bookmarkStart w:id="180" w:name="ET_speaker_שלמה_ועקנין_33"/>
      <w:r w:rsidRPr="005474D5">
        <w:rPr>
          <w:rStyle w:val="TagStyle"/>
          <w:rtl/>
        </w:rPr>
        <w:t xml:space="preserve"> &lt;&lt; דובר &gt;&gt; </w:t>
      </w:r>
      <w:r>
        <w:rPr>
          <w:rtl/>
        </w:rPr>
        <w:t xml:space="preserve">שלמה </w:t>
      </w:r>
      <w:proofErr w:type="spellStart"/>
      <w:r>
        <w:rPr>
          <w:rtl/>
        </w:rPr>
        <w:t>ועקנין</w:t>
      </w:r>
      <w:proofErr w:type="spellEnd"/>
      <w:r>
        <w:rPr>
          <w:rtl/>
        </w:rPr>
        <w:t>:</w:t>
      </w:r>
      <w:r w:rsidRPr="005474D5">
        <w:rPr>
          <w:rStyle w:val="TagStyle"/>
          <w:rtl/>
        </w:rPr>
        <w:t xml:space="preserve"> &lt;&lt; דובר &gt;&gt;</w:t>
      </w:r>
      <w:r w:rsidR="00BD7AA7">
        <w:rPr>
          <w:rtl/>
        </w:rPr>
        <w:t xml:space="preserve"> </w:t>
      </w:r>
      <w:r>
        <w:rPr>
          <w:rtl/>
        </w:rPr>
        <w:t xml:space="preserve"> </w:t>
      </w:r>
      <w:bookmarkEnd w:id="180"/>
    </w:p>
    <w:p w:rsidR="005474D5" w:rsidRDefault="005474D5" w:rsidP="005474D5">
      <w:pPr>
        <w:pStyle w:val="KeepWithNext"/>
        <w:rPr>
          <w:rtl/>
          <w:lang w:eastAsia="he-IL"/>
        </w:rPr>
      </w:pPr>
    </w:p>
    <w:p w:rsidR="005474D5" w:rsidRDefault="005474D5" w:rsidP="005474D5">
      <w:pPr>
        <w:rPr>
          <w:rtl/>
          <w:lang w:eastAsia="he-IL"/>
        </w:rPr>
      </w:pPr>
      <w:r>
        <w:rPr>
          <w:rFonts w:hint="cs"/>
          <w:rtl/>
          <w:lang w:eastAsia="he-IL"/>
        </w:rPr>
        <w:t xml:space="preserve">אין מסמך שלי, יש מסמך של צה"ל שצריך לבדוק את מימושו, זה הכול. </w:t>
      </w:r>
    </w:p>
    <w:p w:rsidR="005F2686" w:rsidRDefault="005F2686" w:rsidP="005474D5">
      <w:pPr>
        <w:rPr>
          <w:rtl/>
          <w:lang w:eastAsia="he-IL"/>
        </w:rPr>
      </w:pPr>
      <w:bookmarkStart w:id="181" w:name="_ETM_Q1_899778"/>
      <w:bookmarkStart w:id="182" w:name="_ETM_Q1_899870"/>
      <w:bookmarkEnd w:id="181"/>
      <w:bookmarkEnd w:id="182"/>
    </w:p>
    <w:p w:rsidR="005F2686" w:rsidRDefault="005F2686" w:rsidP="005F2686">
      <w:pPr>
        <w:pStyle w:val="af9"/>
        <w:keepNext/>
        <w:rPr>
          <w:rtl/>
          <w:lang w:eastAsia="he-IL"/>
        </w:rPr>
      </w:pPr>
      <w:bookmarkStart w:id="183" w:name="ET_guest_935977_34"/>
      <w:r w:rsidRPr="005F2686">
        <w:rPr>
          <w:rStyle w:val="TagStyle"/>
          <w:rtl/>
        </w:rPr>
        <w:t xml:space="preserve"> &lt;&lt; אורח &gt;&gt; </w:t>
      </w:r>
      <w:r>
        <w:rPr>
          <w:rtl/>
          <w:lang w:eastAsia="he-IL"/>
        </w:rPr>
        <w:t xml:space="preserve">רחלי </w:t>
      </w:r>
      <w:proofErr w:type="spellStart"/>
      <w:r>
        <w:rPr>
          <w:rtl/>
          <w:lang w:eastAsia="he-IL"/>
        </w:rPr>
        <w:t>וסאל</w:t>
      </w:r>
      <w:proofErr w:type="spellEnd"/>
      <w:r>
        <w:rPr>
          <w:rtl/>
          <w:lang w:eastAsia="he-IL"/>
        </w:rPr>
        <w:t>:</w:t>
      </w:r>
      <w:r w:rsidRPr="005F2686">
        <w:rPr>
          <w:rStyle w:val="TagStyle"/>
          <w:rtl/>
        </w:rPr>
        <w:t xml:space="preserve"> &lt;&lt; אורח &gt;&gt;</w:t>
      </w:r>
      <w:r w:rsidR="00BD7AA7">
        <w:rPr>
          <w:rtl/>
          <w:lang w:eastAsia="he-IL"/>
        </w:rPr>
        <w:t xml:space="preserve"> </w:t>
      </w:r>
      <w:r>
        <w:rPr>
          <w:rtl/>
          <w:lang w:eastAsia="he-IL"/>
        </w:rPr>
        <w:t xml:space="preserve"> </w:t>
      </w:r>
      <w:bookmarkEnd w:id="183"/>
    </w:p>
    <w:p w:rsidR="005F2686" w:rsidRDefault="005F2686" w:rsidP="005F2686">
      <w:pPr>
        <w:pStyle w:val="KeepWithNext"/>
        <w:rPr>
          <w:rtl/>
          <w:lang w:eastAsia="he-IL"/>
        </w:rPr>
      </w:pPr>
    </w:p>
    <w:p w:rsidR="005F2686" w:rsidRDefault="005F2686" w:rsidP="005F2686">
      <w:pPr>
        <w:rPr>
          <w:rtl/>
          <w:lang w:eastAsia="he-IL"/>
        </w:rPr>
      </w:pPr>
      <w:bookmarkStart w:id="184" w:name="_ETM_Q1_903468"/>
      <w:bookmarkStart w:id="185" w:name="_ETM_Q1_903502"/>
      <w:bookmarkEnd w:id="184"/>
      <w:bookmarkEnd w:id="185"/>
      <w:r>
        <w:rPr>
          <w:rFonts w:hint="cs"/>
          <w:rtl/>
          <w:lang w:eastAsia="he-IL"/>
        </w:rPr>
        <w:t>אין לי</w:t>
      </w:r>
      <w:bookmarkStart w:id="186" w:name="_ETM_Q1_905019"/>
      <w:bookmarkEnd w:id="186"/>
      <w:r>
        <w:rPr>
          <w:rFonts w:hint="cs"/>
          <w:rtl/>
          <w:lang w:eastAsia="he-IL"/>
        </w:rPr>
        <w:t xml:space="preserve"> יד ורגל בנושאים הצבאיים</w:t>
      </w:r>
      <w:bookmarkStart w:id="187" w:name="_ETM_Q1_909993"/>
      <w:bookmarkStart w:id="188" w:name="_ETM_Q1_910087"/>
      <w:bookmarkEnd w:id="187"/>
      <w:bookmarkEnd w:id="188"/>
      <w:r>
        <w:rPr>
          <w:rFonts w:hint="cs"/>
          <w:rtl/>
          <w:lang w:eastAsia="he-IL"/>
        </w:rPr>
        <w:t xml:space="preserve"> אבל - - -</w:t>
      </w:r>
    </w:p>
    <w:p w:rsidR="005F2686" w:rsidRDefault="005F2686" w:rsidP="005F2686">
      <w:pPr>
        <w:rPr>
          <w:rtl/>
          <w:lang w:eastAsia="he-IL"/>
        </w:rPr>
      </w:pPr>
    </w:p>
    <w:p w:rsidR="005F2686" w:rsidRDefault="005F2686" w:rsidP="005F2686">
      <w:pPr>
        <w:pStyle w:val="a4"/>
        <w:keepNext/>
        <w:rPr>
          <w:rtl/>
        </w:rPr>
      </w:pPr>
      <w:bookmarkStart w:id="189" w:name="ET_speaker_שלמה_ועקנין_35"/>
      <w:r w:rsidRPr="005F2686">
        <w:rPr>
          <w:rStyle w:val="TagStyle"/>
          <w:rtl/>
        </w:rPr>
        <w:t xml:space="preserve"> &lt;&lt; דובר &gt;&gt; </w:t>
      </w:r>
      <w:r>
        <w:rPr>
          <w:rtl/>
        </w:rPr>
        <w:t xml:space="preserve">שלמה </w:t>
      </w:r>
      <w:proofErr w:type="spellStart"/>
      <w:r>
        <w:rPr>
          <w:rtl/>
        </w:rPr>
        <w:t>ועקנין</w:t>
      </w:r>
      <w:proofErr w:type="spellEnd"/>
      <w:r>
        <w:rPr>
          <w:rtl/>
        </w:rPr>
        <w:t>:</w:t>
      </w:r>
      <w:r w:rsidRPr="005F2686">
        <w:rPr>
          <w:rStyle w:val="TagStyle"/>
          <w:rtl/>
        </w:rPr>
        <w:t xml:space="preserve"> &lt;&lt; דובר &gt;&gt;</w:t>
      </w:r>
      <w:r w:rsidR="00BD7AA7">
        <w:rPr>
          <w:rtl/>
        </w:rPr>
        <w:t xml:space="preserve"> </w:t>
      </w:r>
      <w:r>
        <w:rPr>
          <w:rtl/>
        </w:rPr>
        <w:t xml:space="preserve"> </w:t>
      </w:r>
      <w:bookmarkEnd w:id="189"/>
    </w:p>
    <w:p w:rsidR="005F2686" w:rsidRDefault="005F2686" w:rsidP="005F2686">
      <w:pPr>
        <w:pStyle w:val="KeepWithNext"/>
        <w:rPr>
          <w:rtl/>
          <w:lang w:eastAsia="he-IL"/>
        </w:rPr>
      </w:pPr>
    </w:p>
    <w:p w:rsidR="005F2686" w:rsidRDefault="005F2686" w:rsidP="005F2686">
      <w:pPr>
        <w:rPr>
          <w:rtl/>
          <w:lang w:eastAsia="he-IL"/>
        </w:rPr>
      </w:pPr>
      <w:r>
        <w:rPr>
          <w:rFonts w:hint="cs"/>
          <w:rtl/>
          <w:lang w:eastAsia="he-IL"/>
        </w:rPr>
        <w:t xml:space="preserve">יש </w:t>
      </w:r>
      <w:bookmarkStart w:id="190" w:name="_ETM_Q1_909860"/>
      <w:bookmarkEnd w:id="190"/>
      <w:r>
        <w:rPr>
          <w:rFonts w:hint="cs"/>
          <w:rtl/>
          <w:lang w:eastAsia="he-IL"/>
        </w:rPr>
        <w:t xml:space="preserve">מסמך צה"לי שאומר מה צריך להיות. אני מחזיק במסמך אבל לדעתי נכון יותר שצה"ל יספק אותו לוועדה. </w:t>
      </w:r>
      <w:bookmarkStart w:id="191" w:name="_ETM_Q1_917318"/>
      <w:bookmarkEnd w:id="191"/>
    </w:p>
    <w:p w:rsidR="005F2686" w:rsidRDefault="005F2686" w:rsidP="005F2686">
      <w:pPr>
        <w:rPr>
          <w:rtl/>
          <w:lang w:eastAsia="he-IL"/>
        </w:rPr>
      </w:pPr>
      <w:bookmarkStart w:id="192" w:name="_ETM_Q1_917439"/>
      <w:bookmarkEnd w:id="192"/>
    </w:p>
    <w:p w:rsidR="005F2686" w:rsidRDefault="005F2686" w:rsidP="005F2686">
      <w:pPr>
        <w:pStyle w:val="a4"/>
        <w:keepNext/>
        <w:rPr>
          <w:rtl/>
        </w:rPr>
      </w:pPr>
      <w:bookmarkStart w:id="193" w:name="ET_speaker_6356_36"/>
      <w:r w:rsidRPr="005F26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F2686">
        <w:rPr>
          <w:rStyle w:val="TagStyle"/>
          <w:rtl/>
        </w:rPr>
        <w:t xml:space="preserve"> &lt;&lt; דובר &gt;&gt;</w:t>
      </w:r>
      <w:r w:rsidR="00BD7AA7">
        <w:rPr>
          <w:rtl/>
        </w:rPr>
        <w:t xml:space="preserve"> </w:t>
      </w:r>
      <w:r>
        <w:rPr>
          <w:rtl/>
        </w:rPr>
        <w:t xml:space="preserve"> </w:t>
      </w:r>
      <w:bookmarkEnd w:id="193"/>
    </w:p>
    <w:p w:rsidR="005F2686" w:rsidRDefault="005F2686" w:rsidP="005F2686">
      <w:pPr>
        <w:pStyle w:val="KeepWithNext"/>
        <w:rPr>
          <w:rtl/>
          <w:lang w:eastAsia="he-IL"/>
        </w:rPr>
      </w:pPr>
    </w:p>
    <w:p w:rsidR="005F2686" w:rsidRDefault="005F2686" w:rsidP="005F2686">
      <w:pPr>
        <w:rPr>
          <w:rtl/>
          <w:lang w:eastAsia="he-IL"/>
        </w:rPr>
      </w:pPr>
      <w:bookmarkStart w:id="194" w:name="_ETM_Q1_926388"/>
      <w:bookmarkStart w:id="195" w:name="_ETM_Q1_926422"/>
      <w:bookmarkEnd w:id="194"/>
      <w:bookmarkEnd w:id="195"/>
      <w:r>
        <w:rPr>
          <w:rFonts w:hint="cs"/>
          <w:rtl/>
          <w:lang w:eastAsia="he-IL"/>
        </w:rPr>
        <w:t xml:space="preserve">הוא אומר </w:t>
      </w:r>
      <w:bookmarkStart w:id="196" w:name="_ETM_Q1_927559"/>
      <w:bookmarkEnd w:id="196"/>
      <w:r>
        <w:rPr>
          <w:rFonts w:hint="cs"/>
          <w:rtl/>
          <w:lang w:eastAsia="he-IL"/>
        </w:rPr>
        <w:t xml:space="preserve">שבמימוש המסמך יש פער של 90%. </w:t>
      </w:r>
      <w:bookmarkStart w:id="197" w:name="_ETM_Q1_931965"/>
      <w:bookmarkEnd w:id="197"/>
    </w:p>
    <w:p w:rsidR="005F2686" w:rsidRDefault="005F2686" w:rsidP="005F2686">
      <w:pPr>
        <w:rPr>
          <w:rtl/>
          <w:lang w:eastAsia="he-IL"/>
        </w:rPr>
      </w:pPr>
      <w:bookmarkStart w:id="198" w:name="_ETM_Q1_932113"/>
      <w:bookmarkEnd w:id="198"/>
    </w:p>
    <w:p w:rsidR="005F2686" w:rsidRDefault="005F2686" w:rsidP="005F2686">
      <w:pPr>
        <w:pStyle w:val="a4"/>
        <w:keepNext/>
        <w:rPr>
          <w:rtl/>
        </w:rPr>
      </w:pPr>
      <w:bookmarkStart w:id="199" w:name="ET_speaker_אסף_דורון_37"/>
      <w:r w:rsidRPr="005F2686">
        <w:rPr>
          <w:rStyle w:val="TagStyle"/>
          <w:rtl/>
        </w:rPr>
        <w:t xml:space="preserve"> &lt;&lt; דובר &gt;&gt; </w:t>
      </w:r>
      <w:r>
        <w:rPr>
          <w:rtl/>
        </w:rPr>
        <w:t>אסף דורון:</w:t>
      </w:r>
      <w:r w:rsidRPr="005F2686">
        <w:rPr>
          <w:rStyle w:val="TagStyle"/>
          <w:rtl/>
        </w:rPr>
        <w:t xml:space="preserve"> &lt;&lt; דובר &gt;&gt;</w:t>
      </w:r>
      <w:r w:rsidR="00BD7AA7">
        <w:rPr>
          <w:rtl/>
        </w:rPr>
        <w:t xml:space="preserve"> </w:t>
      </w:r>
      <w:r>
        <w:rPr>
          <w:rtl/>
        </w:rPr>
        <w:t xml:space="preserve"> </w:t>
      </w:r>
      <w:bookmarkEnd w:id="199"/>
    </w:p>
    <w:p w:rsidR="005F2686" w:rsidRDefault="005F2686" w:rsidP="005F2686">
      <w:pPr>
        <w:pStyle w:val="KeepWithNext"/>
        <w:rPr>
          <w:rtl/>
          <w:lang w:eastAsia="he-IL"/>
        </w:rPr>
      </w:pPr>
    </w:p>
    <w:p w:rsidR="005F2686" w:rsidRDefault="005F2686" w:rsidP="005F2686">
      <w:pPr>
        <w:rPr>
          <w:rtl/>
          <w:lang w:eastAsia="he-IL"/>
        </w:rPr>
      </w:pPr>
      <w:r>
        <w:rPr>
          <w:rFonts w:hint="cs"/>
          <w:rtl/>
          <w:lang w:eastAsia="he-IL"/>
        </w:rPr>
        <w:t xml:space="preserve">התוכנית שצה"ל קבע מניחה את דעתכם? </w:t>
      </w:r>
    </w:p>
    <w:p w:rsidR="005F2686" w:rsidRDefault="005F2686" w:rsidP="005F2686">
      <w:pPr>
        <w:rPr>
          <w:rtl/>
          <w:lang w:eastAsia="he-IL"/>
        </w:rPr>
      </w:pPr>
      <w:bookmarkStart w:id="200" w:name="_ETM_Q1_934393"/>
      <w:bookmarkStart w:id="201" w:name="_ETM_Q1_934528"/>
      <w:bookmarkEnd w:id="200"/>
      <w:bookmarkEnd w:id="201"/>
    </w:p>
    <w:p w:rsidR="005F2686" w:rsidRDefault="005F2686" w:rsidP="005F2686">
      <w:pPr>
        <w:pStyle w:val="a4"/>
        <w:keepNext/>
        <w:rPr>
          <w:rtl/>
        </w:rPr>
      </w:pPr>
      <w:bookmarkStart w:id="202" w:name="ET_speaker_שלמה_ועקנין_38"/>
      <w:r w:rsidRPr="005F2686">
        <w:rPr>
          <w:rStyle w:val="TagStyle"/>
          <w:rtl/>
        </w:rPr>
        <w:t xml:space="preserve"> &lt;&lt; דובר &gt;&gt; </w:t>
      </w:r>
      <w:r>
        <w:rPr>
          <w:rtl/>
        </w:rPr>
        <w:t xml:space="preserve">שלמה </w:t>
      </w:r>
      <w:proofErr w:type="spellStart"/>
      <w:r>
        <w:rPr>
          <w:rtl/>
        </w:rPr>
        <w:t>ועקנין</w:t>
      </w:r>
      <w:proofErr w:type="spellEnd"/>
      <w:r>
        <w:rPr>
          <w:rtl/>
        </w:rPr>
        <w:t>:</w:t>
      </w:r>
      <w:r w:rsidRPr="005F2686">
        <w:rPr>
          <w:rStyle w:val="TagStyle"/>
          <w:rtl/>
        </w:rPr>
        <w:t xml:space="preserve"> &lt;&lt; דובר &gt;&gt;</w:t>
      </w:r>
      <w:r w:rsidR="00BD7AA7">
        <w:rPr>
          <w:rtl/>
        </w:rPr>
        <w:t xml:space="preserve"> </w:t>
      </w:r>
      <w:r>
        <w:rPr>
          <w:rtl/>
        </w:rPr>
        <w:t xml:space="preserve"> </w:t>
      </w:r>
      <w:bookmarkEnd w:id="202"/>
    </w:p>
    <w:p w:rsidR="005F2686" w:rsidRDefault="005F2686" w:rsidP="005F2686">
      <w:pPr>
        <w:pStyle w:val="KeepWithNext"/>
        <w:rPr>
          <w:rtl/>
          <w:lang w:eastAsia="he-IL"/>
        </w:rPr>
      </w:pPr>
    </w:p>
    <w:p w:rsidR="005F2686" w:rsidRDefault="005F2686" w:rsidP="005F2686">
      <w:pPr>
        <w:rPr>
          <w:rtl/>
          <w:lang w:eastAsia="he-IL"/>
        </w:rPr>
      </w:pPr>
      <w:bookmarkStart w:id="203" w:name="_ETM_Q1_936005"/>
      <w:bookmarkStart w:id="204" w:name="_ETM_Q1_936044"/>
      <w:bookmarkEnd w:id="203"/>
      <w:bookmarkEnd w:id="204"/>
      <w:r>
        <w:rPr>
          <w:rFonts w:hint="cs"/>
          <w:rtl/>
          <w:lang w:eastAsia="he-IL"/>
        </w:rPr>
        <w:t>זה נושא שדיברתי עליו גם בישיבה הקודמת. האם היישובים ביהודה ושומרון, אל מול</w:t>
      </w:r>
      <w:bookmarkStart w:id="205" w:name="_ETM_Q1_954707"/>
      <w:bookmarkEnd w:id="205"/>
      <w:r>
        <w:rPr>
          <w:rFonts w:hint="cs"/>
          <w:rtl/>
          <w:lang w:eastAsia="he-IL"/>
        </w:rPr>
        <w:t xml:space="preserve"> האיומים שצה"ל קבע. </w:t>
      </w:r>
    </w:p>
    <w:p w:rsidR="005F2686" w:rsidRDefault="005F2686" w:rsidP="005F2686">
      <w:pPr>
        <w:rPr>
          <w:rtl/>
          <w:lang w:eastAsia="he-IL"/>
        </w:rPr>
      </w:pPr>
    </w:p>
    <w:p w:rsidR="005F2686" w:rsidRDefault="005F2686" w:rsidP="005F2686">
      <w:pPr>
        <w:pStyle w:val="a4"/>
        <w:keepNext/>
        <w:rPr>
          <w:rtl/>
        </w:rPr>
      </w:pPr>
      <w:bookmarkStart w:id="206" w:name="ET_speaker_6356_39"/>
      <w:r w:rsidRPr="005F268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F2686">
        <w:rPr>
          <w:rStyle w:val="TagStyle"/>
          <w:rtl/>
        </w:rPr>
        <w:t xml:space="preserve"> &lt;&lt; דובר &gt;&gt;</w:t>
      </w:r>
      <w:r w:rsidR="00BD7AA7">
        <w:rPr>
          <w:rtl/>
        </w:rPr>
        <w:t xml:space="preserve"> </w:t>
      </w:r>
      <w:r>
        <w:rPr>
          <w:rtl/>
        </w:rPr>
        <w:t xml:space="preserve"> </w:t>
      </w:r>
      <w:bookmarkEnd w:id="206"/>
    </w:p>
    <w:p w:rsidR="005F2686" w:rsidRDefault="005F2686" w:rsidP="005F2686">
      <w:pPr>
        <w:pStyle w:val="KeepWithNext"/>
        <w:rPr>
          <w:rtl/>
          <w:lang w:eastAsia="he-IL"/>
        </w:rPr>
      </w:pPr>
    </w:p>
    <w:p w:rsidR="005F2686" w:rsidRDefault="005F2686" w:rsidP="005F2686">
      <w:pPr>
        <w:rPr>
          <w:rtl/>
          <w:lang w:eastAsia="he-IL"/>
        </w:rPr>
      </w:pPr>
      <w:r>
        <w:rPr>
          <w:rFonts w:hint="cs"/>
          <w:rtl/>
          <w:lang w:eastAsia="he-IL"/>
        </w:rPr>
        <w:t>לא כדאי, זה מצולם.</w:t>
      </w:r>
    </w:p>
    <w:p w:rsidR="005F2686" w:rsidRDefault="005F2686" w:rsidP="005F2686">
      <w:pPr>
        <w:rPr>
          <w:rtl/>
          <w:lang w:eastAsia="he-IL"/>
        </w:rPr>
      </w:pPr>
      <w:bookmarkStart w:id="207" w:name="_ETM_Q1_959678"/>
      <w:bookmarkStart w:id="208" w:name="_ETM_Q1_959797"/>
      <w:bookmarkEnd w:id="207"/>
      <w:bookmarkEnd w:id="208"/>
    </w:p>
    <w:p w:rsidR="005F2686" w:rsidRDefault="005F2686" w:rsidP="005F2686">
      <w:pPr>
        <w:pStyle w:val="a4"/>
        <w:keepNext/>
        <w:rPr>
          <w:rtl/>
        </w:rPr>
      </w:pPr>
      <w:bookmarkStart w:id="209" w:name="ET_speaker_שלמה_ועקנין_40"/>
      <w:r w:rsidRPr="005F2686">
        <w:rPr>
          <w:rStyle w:val="TagStyle"/>
          <w:rtl/>
        </w:rPr>
        <w:t xml:space="preserve"> &lt;&lt; דובר &gt;&gt; </w:t>
      </w:r>
      <w:r>
        <w:rPr>
          <w:rtl/>
        </w:rPr>
        <w:t xml:space="preserve">שלמה </w:t>
      </w:r>
      <w:proofErr w:type="spellStart"/>
      <w:r>
        <w:rPr>
          <w:rtl/>
        </w:rPr>
        <w:t>ועקנין</w:t>
      </w:r>
      <w:proofErr w:type="spellEnd"/>
      <w:r>
        <w:rPr>
          <w:rtl/>
        </w:rPr>
        <w:t>:</w:t>
      </w:r>
      <w:r w:rsidRPr="005F2686">
        <w:rPr>
          <w:rStyle w:val="TagStyle"/>
          <w:rtl/>
        </w:rPr>
        <w:t xml:space="preserve"> &lt;&lt; דובר &gt;&gt;</w:t>
      </w:r>
      <w:r w:rsidR="00BD7AA7">
        <w:rPr>
          <w:rtl/>
        </w:rPr>
        <w:t xml:space="preserve"> </w:t>
      </w:r>
      <w:r>
        <w:rPr>
          <w:rtl/>
        </w:rPr>
        <w:t xml:space="preserve"> </w:t>
      </w:r>
      <w:bookmarkEnd w:id="209"/>
    </w:p>
    <w:p w:rsidR="005F2686" w:rsidRDefault="005F2686" w:rsidP="005F2686">
      <w:pPr>
        <w:pStyle w:val="KeepWithNext"/>
        <w:rPr>
          <w:rtl/>
          <w:lang w:eastAsia="he-IL"/>
        </w:rPr>
      </w:pPr>
    </w:p>
    <w:p w:rsidR="005F2686" w:rsidRDefault="005F2686" w:rsidP="005F2686">
      <w:pPr>
        <w:rPr>
          <w:rtl/>
          <w:lang w:eastAsia="he-IL"/>
        </w:rPr>
      </w:pPr>
      <w:r>
        <w:rPr>
          <w:rFonts w:hint="cs"/>
          <w:rtl/>
          <w:lang w:eastAsia="he-IL"/>
        </w:rPr>
        <w:t>אז תחליטו.</w:t>
      </w:r>
      <w:bookmarkStart w:id="210" w:name="_ETM_Q1_964470"/>
      <w:bookmarkStart w:id="211" w:name="_ETM_Q1_964564"/>
      <w:bookmarkEnd w:id="210"/>
      <w:bookmarkEnd w:id="211"/>
      <w:r>
        <w:rPr>
          <w:rFonts w:hint="cs"/>
          <w:rtl/>
          <w:lang w:eastAsia="he-IL"/>
        </w:rPr>
        <w:t xml:space="preserve"> </w:t>
      </w:r>
      <w:bookmarkStart w:id="212" w:name="_ETM_Q1_972638"/>
      <w:bookmarkEnd w:id="212"/>
      <w:r>
        <w:rPr>
          <w:rFonts w:hint="cs"/>
          <w:rtl/>
          <w:lang w:eastAsia="he-IL"/>
        </w:rPr>
        <w:t xml:space="preserve">טוב, אז אעזוב את הנושא הזה. </w:t>
      </w:r>
      <w:bookmarkStart w:id="213" w:name="_ETM_Q1_981853"/>
      <w:bookmarkEnd w:id="213"/>
    </w:p>
    <w:p w:rsidR="005F2686" w:rsidRDefault="005F2686" w:rsidP="005F2686">
      <w:pPr>
        <w:rPr>
          <w:rtl/>
          <w:lang w:eastAsia="he-IL"/>
        </w:rPr>
      </w:pPr>
      <w:bookmarkStart w:id="214" w:name="_ETM_Q1_981982"/>
      <w:bookmarkEnd w:id="214"/>
    </w:p>
    <w:p w:rsidR="005F2686" w:rsidRDefault="005F2686" w:rsidP="005F2686">
      <w:pPr>
        <w:pStyle w:val="af6"/>
        <w:keepNext/>
        <w:rPr>
          <w:rtl/>
        </w:rPr>
      </w:pPr>
      <w:bookmarkStart w:id="215" w:name="ET_yor_6525_41"/>
      <w:r w:rsidRPr="005F2686">
        <w:rPr>
          <w:rStyle w:val="TagStyle"/>
          <w:rtl/>
        </w:rPr>
        <w:t xml:space="preserve"> &lt;&lt; </w:t>
      </w:r>
      <w:proofErr w:type="spellStart"/>
      <w:r w:rsidRPr="005F2686">
        <w:rPr>
          <w:rStyle w:val="TagStyle"/>
          <w:rtl/>
        </w:rPr>
        <w:t>יור</w:t>
      </w:r>
      <w:proofErr w:type="spellEnd"/>
      <w:r w:rsidRPr="005F2686">
        <w:rPr>
          <w:rStyle w:val="TagStyle"/>
          <w:rtl/>
        </w:rPr>
        <w:t xml:space="preserve"> &gt;&gt; </w:t>
      </w:r>
      <w:r>
        <w:rPr>
          <w:rtl/>
        </w:rPr>
        <w:t>היו"ר צבי ידידיה סוכות:</w:t>
      </w:r>
      <w:r w:rsidRPr="005F2686">
        <w:rPr>
          <w:rStyle w:val="TagStyle"/>
          <w:rtl/>
        </w:rPr>
        <w:t xml:space="preserve"> &lt;&lt; </w:t>
      </w:r>
      <w:proofErr w:type="spellStart"/>
      <w:r w:rsidRPr="005F2686">
        <w:rPr>
          <w:rStyle w:val="TagStyle"/>
          <w:rtl/>
        </w:rPr>
        <w:t>יור</w:t>
      </w:r>
      <w:proofErr w:type="spellEnd"/>
      <w:r w:rsidRPr="005F2686">
        <w:rPr>
          <w:rStyle w:val="TagStyle"/>
          <w:rtl/>
        </w:rPr>
        <w:t xml:space="preserve"> &gt;&gt;</w:t>
      </w:r>
      <w:r w:rsidR="00BD7AA7">
        <w:rPr>
          <w:rtl/>
        </w:rPr>
        <w:t xml:space="preserve"> </w:t>
      </w:r>
      <w:r>
        <w:rPr>
          <w:rtl/>
        </w:rPr>
        <w:t xml:space="preserve"> </w:t>
      </w:r>
      <w:bookmarkEnd w:id="215"/>
    </w:p>
    <w:p w:rsidR="005F2686" w:rsidRDefault="005F2686" w:rsidP="005F2686">
      <w:pPr>
        <w:pStyle w:val="KeepWithNext"/>
        <w:rPr>
          <w:rtl/>
          <w:lang w:eastAsia="he-IL"/>
        </w:rPr>
      </w:pPr>
    </w:p>
    <w:p w:rsidR="005F2686" w:rsidRDefault="005F2686" w:rsidP="005F2686">
      <w:pPr>
        <w:rPr>
          <w:rtl/>
          <w:lang w:eastAsia="he-IL"/>
        </w:rPr>
      </w:pPr>
      <w:bookmarkStart w:id="216" w:name="_ETM_Q1_982767"/>
      <w:bookmarkStart w:id="217" w:name="_ETM_Q1_985704"/>
      <w:bookmarkEnd w:id="216"/>
      <w:bookmarkEnd w:id="217"/>
      <w:r>
        <w:rPr>
          <w:rFonts w:hint="cs"/>
          <w:rtl/>
          <w:lang w:eastAsia="he-IL"/>
        </w:rPr>
        <w:t xml:space="preserve">חוץ מלעקוב אחרי מה שצה"ל עושה, לכם יש מסמך שאומר שיש עמדה של מועצת יו"ש שאתם רוצים להעביר לוועדה? </w:t>
      </w:r>
    </w:p>
    <w:p w:rsidR="00BF3C8C" w:rsidRDefault="00BF3C8C" w:rsidP="005F2686">
      <w:pPr>
        <w:rPr>
          <w:rtl/>
          <w:lang w:eastAsia="he-IL"/>
        </w:rPr>
      </w:pPr>
      <w:bookmarkStart w:id="218" w:name="_ETM_Q1_992186"/>
      <w:bookmarkStart w:id="219" w:name="_ETM_Q1_992309"/>
      <w:bookmarkStart w:id="220" w:name="_ETM_Q1_993257"/>
      <w:bookmarkEnd w:id="218"/>
      <w:bookmarkEnd w:id="219"/>
      <w:bookmarkEnd w:id="220"/>
    </w:p>
    <w:p w:rsidR="00BF3C8C" w:rsidRDefault="00BF3C8C" w:rsidP="00BF3C8C">
      <w:pPr>
        <w:pStyle w:val="a4"/>
        <w:keepNext/>
        <w:rPr>
          <w:rtl/>
        </w:rPr>
      </w:pPr>
      <w:bookmarkStart w:id="221" w:name="ET_speaker_שלמה_ועקנין_42"/>
      <w:r w:rsidRPr="00BF3C8C">
        <w:rPr>
          <w:rStyle w:val="TagStyle"/>
          <w:rtl/>
        </w:rPr>
        <w:t xml:space="preserve"> &lt;&lt; דובר &gt;&gt; </w:t>
      </w:r>
      <w:r>
        <w:rPr>
          <w:rtl/>
        </w:rPr>
        <w:t xml:space="preserve">שלמה </w:t>
      </w:r>
      <w:proofErr w:type="spellStart"/>
      <w:r>
        <w:rPr>
          <w:rtl/>
        </w:rPr>
        <w:t>ועקנין</w:t>
      </w:r>
      <w:proofErr w:type="spellEnd"/>
      <w:r>
        <w:rPr>
          <w:rtl/>
        </w:rPr>
        <w:t>:</w:t>
      </w:r>
      <w:r w:rsidRPr="00BF3C8C">
        <w:rPr>
          <w:rStyle w:val="TagStyle"/>
          <w:rtl/>
        </w:rPr>
        <w:t xml:space="preserve"> &lt;&lt; דובר &gt;&gt;</w:t>
      </w:r>
      <w:r w:rsidR="00BD7AA7">
        <w:rPr>
          <w:rtl/>
        </w:rPr>
        <w:t xml:space="preserve"> </w:t>
      </w:r>
      <w:r>
        <w:rPr>
          <w:rtl/>
        </w:rPr>
        <w:t xml:space="preserve"> </w:t>
      </w:r>
      <w:bookmarkEnd w:id="221"/>
    </w:p>
    <w:p w:rsidR="00BF3C8C" w:rsidRDefault="00BF3C8C" w:rsidP="00BF3C8C">
      <w:pPr>
        <w:pStyle w:val="KeepWithNext"/>
        <w:rPr>
          <w:rtl/>
          <w:lang w:eastAsia="he-IL"/>
        </w:rPr>
      </w:pPr>
    </w:p>
    <w:p w:rsidR="00BF3C8C" w:rsidRDefault="00BF3C8C" w:rsidP="00BF3C8C">
      <w:pPr>
        <w:rPr>
          <w:rtl/>
          <w:lang w:eastAsia="he-IL"/>
        </w:rPr>
      </w:pPr>
      <w:bookmarkStart w:id="222" w:name="_ETM_Q1_993802"/>
      <w:bookmarkStart w:id="223" w:name="_ETM_Q1_993840"/>
      <w:bookmarkEnd w:id="222"/>
      <w:bookmarkEnd w:id="223"/>
      <w:r>
        <w:rPr>
          <w:rFonts w:hint="cs"/>
          <w:rtl/>
          <w:lang w:eastAsia="he-IL"/>
        </w:rPr>
        <w:t xml:space="preserve">יש אמירה חד-משמעית שמה שנקבע </w:t>
      </w:r>
      <w:bookmarkStart w:id="224" w:name="_ETM_Q1_1002348"/>
      <w:bookmarkEnd w:id="224"/>
      <w:r>
        <w:rPr>
          <w:rFonts w:hint="cs"/>
          <w:rtl/>
          <w:lang w:eastAsia="he-IL"/>
        </w:rPr>
        <w:t xml:space="preserve">מניח את דעתנו אם ימומש. יש מחלוקת בתווך האם אמצעי </w:t>
      </w:r>
      <w:proofErr w:type="spellStart"/>
      <w:r>
        <w:rPr>
          <w:rFonts w:hint="cs"/>
          <w:rtl/>
          <w:lang w:eastAsia="he-IL"/>
        </w:rPr>
        <w:t>מסויים</w:t>
      </w:r>
      <w:proofErr w:type="spellEnd"/>
      <w:r>
        <w:rPr>
          <w:rFonts w:hint="cs"/>
          <w:rtl/>
          <w:lang w:eastAsia="he-IL"/>
        </w:rPr>
        <w:t xml:space="preserve"> שנקבע שיהיה בהתיישבות ומישהו בכיר בצה"ל החליט שזה לא הזמן הנכון ונדחה לסוף השנה - - -</w:t>
      </w:r>
    </w:p>
    <w:p w:rsidR="00BF3C8C" w:rsidRDefault="00BF3C8C" w:rsidP="00BF3C8C">
      <w:pPr>
        <w:rPr>
          <w:rtl/>
          <w:lang w:eastAsia="he-IL"/>
        </w:rPr>
      </w:pPr>
      <w:bookmarkStart w:id="225" w:name="_ETM_Q1_1023677"/>
      <w:bookmarkStart w:id="226" w:name="_ETM_Q1_1023817"/>
      <w:bookmarkEnd w:id="225"/>
      <w:bookmarkEnd w:id="226"/>
    </w:p>
    <w:p w:rsidR="00BF3C8C" w:rsidRDefault="00BF3C8C" w:rsidP="00BF3C8C">
      <w:pPr>
        <w:pStyle w:val="af6"/>
        <w:keepNext/>
        <w:rPr>
          <w:rtl/>
        </w:rPr>
      </w:pPr>
      <w:bookmarkStart w:id="227" w:name="ET_yor_6525_43"/>
      <w:r w:rsidRPr="00BF3C8C">
        <w:rPr>
          <w:rStyle w:val="TagStyle"/>
          <w:rtl/>
        </w:rPr>
        <w:t xml:space="preserve"> &lt;&lt; </w:t>
      </w:r>
      <w:proofErr w:type="spellStart"/>
      <w:r w:rsidRPr="00BF3C8C">
        <w:rPr>
          <w:rStyle w:val="TagStyle"/>
          <w:rtl/>
        </w:rPr>
        <w:t>יור</w:t>
      </w:r>
      <w:proofErr w:type="spellEnd"/>
      <w:r w:rsidRPr="00BF3C8C">
        <w:rPr>
          <w:rStyle w:val="TagStyle"/>
          <w:rtl/>
        </w:rPr>
        <w:t xml:space="preserve"> &gt;&gt; </w:t>
      </w:r>
      <w:r>
        <w:rPr>
          <w:rtl/>
        </w:rPr>
        <w:t>היו"ר צבי ידידיה סוכות:</w:t>
      </w:r>
      <w:r w:rsidRPr="00BF3C8C">
        <w:rPr>
          <w:rStyle w:val="TagStyle"/>
          <w:rtl/>
        </w:rPr>
        <w:t xml:space="preserve"> &lt;&lt; </w:t>
      </w:r>
      <w:proofErr w:type="spellStart"/>
      <w:r w:rsidRPr="00BF3C8C">
        <w:rPr>
          <w:rStyle w:val="TagStyle"/>
          <w:rtl/>
        </w:rPr>
        <w:t>יור</w:t>
      </w:r>
      <w:proofErr w:type="spellEnd"/>
      <w:r w:rsidRPr="00BF3C8C">
        <w:rPr>
          <w:rStyle w:val="TagStyle"/>
          <w:rtl/>
        </w:rPr>
        <w:t xml:space="preserve"> &gt;&gt;</w:t>
      </w:r>
      <w:r w:rsidR="00BD7AA7">
        <w:rPr>
          <w:rtl/>
        </w:rPr>
        <w:t xml:space="preserve"> </w:t>
      </w:r>
      <w:r>
        <w:rPr>
          <w:rtl/>
        </w:rPr>
        <w:t xml:space="preserve"> </w:t>
      </w:r>
      <w:bookmarkEnd w:id="227"/>
    </w:p>
    <w:p w:rsidR="00BF3C8C" w:rsidRDefault="00BF3C8C" w:rsidP="00BF3C8C">
      <w:pPr>
        <w:pStyle w:val="KeepWithNext"/>
        <w:rPr>
          <w:rtl/>
          <w:lang w:eastAsia="he-IL"/>
        </w:rPr>
      </w:pPr>
    </w:p>
    <w:p w:rsidR="00BF3C8C" w:rsidRDefault="00BF3C8C" w:rsidP="00BF3C8C">
      <w:pPr>
        <w:rPr>
          <w:rtl/>
          <w:lang w:eastAsia="he-IL"/>
        </w:rPr>
      </w:pPr>
      <w:r>
        <w:rPr>
          <w:rFonts w:hint="cs"/>
          <w:rtl/>
          <w:lang w:eastAsia="he-IL"/>
        </w:rPr>
        <w:t>יש לך מסמך כזה?</w:t>
      </w:r>
    </w:p>
    <w:p w:rsidR="00BF3C8C" w:rsidRDefault="00BF3C8C" w:rsidP="00BF3C8C">
      <w:pPr>
        <w:pStyle w:val="a4"/>
        <w:keepNext/>
        <w:rPr>
          <w:rtl/>
        </w:rPr>
      </w:pPr>
      <w:bookmarkStart w:id="228" w:name="ET_speaker_שלמה_ועקנין_44"/>
      <w:r w:rsidRPr="00BF3C8C">
        <w:rPr>
          <w:rStyle w:val="TagStyle"/>
          <w:rtl/>
        </w:rPr>
        <w:t xml:space="preserve">&lt;&lt; דובר &gt;&gt; </w:t>
      </w:r>
      <w:r>
        <w:rPr>
          <w:rtl/>
        </w:rPr>
        <w:t xml:space="preserve">שלמה </w:t>
      </w:r>
      <w:proofErr w:type="spellStart"/>
      <w:r>
        <w:rPr>
          <w:rtl/>
        </w:rPr>
        <w:t>ועקנין</w:t>
      </w:r>
      <w:proofErr w:type="spellEnd"/>
      <w:r>
        <w:rPr>
          <w:rtl/>
        </w:rPr>
        <w:t>:</w:t>
      </w:r>
      <w:r w:rsidRPr="00BF3C8C">
        <w:rPr>
          <w:rStyle w:val="TagStyle"/>
          <w:rtl/>
        </w:rPr>
        <w:t xml:space="preserve"> &lt;&lt; דובר &gt;&gt;</w:t>
      </w:r>
      <w:r w:rsidR="00BD7AA7">
        <w:rPr>
          <w:rtl/>
        </w:rPr>
        <w:t xml:space="preserve"> </w:t>
      </w:r>
      <w:r>
        <w:rPr>
          <w:rtl/>
        </w:rPr>
        <w:t xml:space="preserve"> </w:t>
      </w:r>
      <w:bookmarkEnd w:id="228"/>
    </w:p>
    <w:p w:rsidR="00BF3C8C" w:rsidRDefault="00BF3C8C" w:rsidP="00BF3C8C">
      <w:pPr>
        <w:pStyle w:val="KeepWithNext"/>
        <w:rPr>
          <w:rtl/>
          <w:lang w:eastAsia="he-IL"/>
        </w:rPr>
      </w:pPr>
    </w:p>
    <w:p w:rsidR="00BF3C8C" w:rsidRDefault="00BF3C8C" w:rsidP="0071528E">
      <w:pPr>
        <w:rPr>
          <w:rtl/>
          <w:lang w:eastAsia="he-IL"/>
        </w:rPr>
      </w:pPr>
      <w:r>
        <w:rPr>
          <w:rFonts w:hint="cs"/>
          <w:rtl/>
          <w:lang w:eastAsia="he-IL"/>
        </w:rPr>
        <w:t xml:space="preserve">אין מסמך אבל אוכל לפרט </w:t>
      </w:r>
      <w:r w:rsidR="0071528E">
        <w:rPr>
          <w:rFonts w:hint="cs"/>
          <w:rtl/>
          <w:lang w:eastAsia="he-IL"/>
        </w:rPr>
        <w:t xml:space="preserve">מהם המרכיבים בחלק המסווג. </w:t>
      </w:r>
    </w:p>
    <w:p w:rsidR="0071528E" w:rsidRDefault="0071528E" w:rsidP="00BF3C8C">
      <w:pPr>
        <w:rPr>
          <w:rtl/>
          <w:lang w:eastAsia="he-IL"/>
        </w:rPr>
      </w:pPr>
      <w:bookmarkStart w:id="229" w:name="_ETM_Q1_1029020"/>
      <w:bookmarkStart w:id="230" w:name="_ETM_Q1_1029143"/>
      <w:bookmarkEnd w:id="229"/>
      <w:bookmarkEnd w:id="230"/>
    </w:p>
    <w:p w:rsidR="0071528E" w:rsidRDefault="0071528E" w:rsidP="0071528E">
      <w:pPr>
        <w:pStyle w:val="a4"/>
        <w:keepNext/>
        <w:rPr>
          <w:rtl/>
        </w:rPr>
      </w:pPr>
      <w:bookmarkStart w:id="231" w:name="ET_speaker_6356_45"/>
      <w:r w:rsidRPr="0071528E">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71528E">
        <w:rPr>
          <w:rStyle w:val="TagStyle"/>
          <w:rtl/>
        </w:rPr>
        <w:t xml:space="preserve"> &lt;&lt; דובר &gt;&gt;</w:t>
      </w:r>
      <w:r w:rsidR="00BD7AA7">
        <w:rPr>
          <w:rtl/>
        </w:rPr>
        <w:t xml:space="preserve"> </w:t>
      </w:r>
      <w:r>
        <w:rPr>
          <w:rtl/>
        </w:rPr>
        <w:t xml:space="preserve"> </w:t>
      </w:r>
      <w:bookmarkEnd w:id="231"/>
    </w:p>
    <w:p w:rsidR="0071528E" w:rsidRDefault="0071528E" w:rsidP="0071528E">
      <w:pPr>
        <w:pStyle w:val="KeepWithNext"/>
        <w:rPr>
          <w:rtl/>
          <w:lang w:eastAsia="he-IL"/>
        </w:rPr>
      </w:pPr>
    </w:p>
    <w:p w:rsidR="0071528E" w:rsidRDefault="0071528E" w:rsidP="0071528E">
      <w:pPr>
        <w:rPr>
          <w:rtl/>
          <w:lang w:eastAsia="he-IL"/>
        </w:rPr>
      </w:pPr>
      <w:r>
        <w:rPr>
          <w:rFonts w:hint="cs"/>
          <w:rtl/>
          <w:lang w:eastAsia="he-IL"/>
        </w:rPr>
        <w:t>אבל כרגע זה מניח את דעתך, אם זה ימומש במאת האחוזים</w:t>
      </w:r>
      <w:bookmarkStart w:id="232" w:name="_ETM_Q1_1037937"/>
      <w:bookmarkEnd w:id="232"/>
      <w:r>
        <w:rPr>
          <w:rFonts w:hint="cs"/>
          <w:rtl/>
          <w:lang w:eastAsia="he-IL"/>
        </w:rPr>
        <w:t xml:space="preserve"> האם המענים מניחים את דעתך? </w:t>
      </w:r>
    </w:p>
    <w:p w:rsidR="0071528E" w:rsidRDefault="0071528E" w:rsidP="0071528E">
      <w:pPr>
        <w:rPr>
          <w:rtl/>
          <w:lang w:eastAsia="he-IL"/>
        </w:rPr>
      </w:pPr>
      <w:bookmarkStart w:id="233" w:name="_ETM_Q1_1040165"/>
      <w:bookmarkStart w:id="234" w:name="_ETM_Q1_1040303"/>
      <w:bookmarkEnd w:id="233"/>
      <w:bookmarkEnd w:id="234"/>
    </w:p>
    <w:p w:rsidR="0071528E" w:rsidRDefault="0071528E" w:rsidP="0071528E">
      <w:pPr>
        <w:pStyle w:val="a4"/>
        <w:keepNext/>
        <w:rPr>
          <w:rtl/>
        </w:rPr>
      </w:pPr>
      <w:bookmarkStart w:id="235" w:name="ET_speaker_שלמה_ועקנין_46"/>
      <w:r w:rsidRPr="0071528E">
        <w:rPr>
          <w:rStyle w:val="TagStyle"/>
          <w:rtl/>
        </w:rPr>
        <w:t xml:space="preserve"> &lt;&lt; דובר &gt;&gt; </w:t>
      </w:r>
      <w:r>
        <w:rPr>
          <w:rtl/>
        </w:rPr>
        <w:t xml:space="preserve">שלמה </w:t>
      </w:r>
      <w:proofErr w:type="spellStart"/>
      <w:r>
        <w:rPr>
          <w:rtl/>
        </w:rPr>
        <w:t>ועקנין</w:t>
      </w:r>
      <w:proofErr w:type="spellEnd"/>
      <w:r>
        <w:rPr>
          <w:rtl/>
        </w:rPr>
        <w:t>:</w:t>
      </w:r>
      <w:r w:rsidRPr="0071528E">
        <w:rPr>
          <w:rStyle w:val="TagStyle"/>
          <w:rtl/>
        </w:rPr>
        <w:t xml:space="preserve"> &lt;&lt; דובר &gt;&gt;</w:t>
      </w:r>
      <w:r w:rsidR="00BD7AA7">
        <w:rPr>
          <w:rtl/>
        </w:rPr>
        <w:t xml:space="preserve"> </w:t>
      </w:r>
      <w:r>
        <w:rPr>
          <w:rtl/>
        </w:rPr>
        <w:t xml:space="preserve"> </w:t>
      </w:r>
      <w:bookmarkEnd w:id="235"/>
    </w:p>
    <w:p w:rsidR="0071528E" w:rsidRDefault="0071528E" w:rsidP="0071528E">
      <w:pPr>
        <w:pStyle w:val="KeepWithNext"/>
        <w:rPr>
          <w:rtl/>
          <w:lang w:eastAsia="he-IL"/>
        </w:rPr>
      </w:pPr>
    </w:p>
    <w:p w:rsidR="0071528E" w:rsidRDefault="0071528E" w:rsidP="0071528E">
      <w:pPr>
        <w:rPr>
          <w:rtl/>
          <w:lang w:eastAsia="he-IL"/>
        </w:rPr>
      </w:pPr>
      <w:bookmarkStart w:id="236" w:name="_ETM_Q1_1041848"/>
      <w:bookmarkStart w:id="237" w:name="_ETM_Q1_1041887"/>
      <w:bookmarkEnd w:id="236"/>
      <w:bookmarkEnd w:id="237"/>
      <w:r>
        <w:rPr>
          <w:rFonts w:hint="cs"/>
          <w:rtl/>
          <w:lang w:eastAsia="he-IL"/>
        </w:rPr>
        <w:t xml:space="preserve">הם מניחים את דעתי ולא נותנים מענה לאיום. </w:t>
      </w:r>
    </w:p>
    <w:p w:rsidR="00C311D1" w:rsidRDefault="00C311D1" w:rsidP="0071528E">
      <w:pPr>
        <w:rPr>
          <w:rtl/>
          <w:lang w:eastAsia="he-IL"/>
        </w:rPr>
      </w:pPr>
      <w:bookmarkStart w:id="238" w:name="_ETM_Q1_1052170"/>
      <w:bookmarkStart w:id="239" w:name="_ETM_Q1_1052270"/>
      <w:bookmarkEnd w:id="238"/>
      <w:bookmarkEnd w:id="239"/>
    </w:p>
    <w:p w:rsidR="00C311D1" w:rsidRDefault="00C311D1" w:rsidP="00C311D1">
      <w:pPr>
        <w:pStyle w:val="af6"/>
        <w:keepNext/>
        <w:rPr>
          <w:rtl/>
        </w:rPr>
      </w:pPr>
      <w:bookmarkStart w:id="240" w:name="ET_yor_6525_47"/>
      <w:r w:rsidRPr="00C311D1">
        <w:rPr>
          <w:rStyle w:val="TagStyle"/>
          <w:rtl/>
        </w:rPr>
        <w:t xml:space="preserve"> &lt;&lt; </w:t>
      </w:r>
      <w:proofErr w:type="spellStart"/>
      <w:r w:rsidRPr="00C311D1">
        <w:rPr>
          <w:rStyle w:val="TagStyle"/>
          <w:rtl/>
        </w:rPr>
        <w:t>יור</w:t>
      </w:r>
      <w:proofErr w:type="spellEnd"/>
      <w:r w:rsidRPr="00C311D1">
        <w:rPr>
          <w:rStyle w:val="TagStyle"/>
          <w:rtl/>
        </w:rPr>
        <w:t xml:space="preserve"> &gt;&gt; </w:t>
      </w:r>
      <w:r>
        <w:rPr>
          <w:rtl/>
        </w:rPr>
        <w:t>היו"ר צבי ידידיה סוכות:</w:t>
      </w:r>
      <w:r w:rsidRPr="00C311D1">
        <w:rPr>
          <w:rStyle w:val="TagStyle"/>
          <w:rtl/>
        </w:rPr>
        <w:t xml:space="preserve"> &lt;&lt; </w:t>
      </w:r>
      <w:proofErr w:type="spellStart"/>
      <w:r w:rsidRPr="00C311D1">
        <w:rPr>
          <w:rStyle w:val="TagStyle"/>
          <w:rtl/>
        </w:rPr>
        <w:t>יור</w:t>
      </w:r>
      <w:proofErr w:type="spellEnd"/>
      <w:r w:rsidRPr="00C311D1">
        <w:rPr>
          <w:rStyle w:val="TagStyle"/>
          <w:rtl/>
        </w:rPr>
        <w:t xml:space="preserve"> &gt;&gt;</w:t>
      </w:r>
      <w:r w:rsidR="00BD7AA7">
        <w:rPr>
          <w:rtl/>
        </w:rPr>
        <w:t xml:space="preserve"> </w:t>
      </w:r>
      <w:r>
        <w:rPr>
          <w:rtl/>
        </w:rPr>
        <w:t xml:space="preserve"> </w:t>
      </w:r>
      <w:bookmarkEnd w:id="240"/>
    </w:p>
    <w:p w:rsidR="00C311D1" w:rsidRDefault="00C311D1" w:rsidP="00C311D1">
      <w:pPr>
        <w:pStyle w:val="KeepWithNext"/>
        <w:rPr>
          <w:rtl/>
          <w:lang w:eastAsia="he-IL"/>
        </w:rPr>
      </w:pPr>
    </w:p>
    <w:p w:rsidR="00C311D1" w:rsidRDefault="00C311D1" w:rsidP="00C311D1">
      <w:pPr>
        <w:rPr>
          <w:rtl/>
          <w:lang w:eastAsia="he-IL"/>
        </w:rPr>
      </w:pPr>
      <w:bookmarkStart w:id="241" w:name="_ETM_Q1_1053301"/>
      <w:bookmarkEnd w:id="241"/>
      <w:r>
        <w:rPr>
          <w:rFonts w:hint="cs"/>
          <w:rtl/>
          <w:lang w:eastAsia="he-IL"/>
        </w:rPr>
        <w:t>אם הייתי בוס שלך לא הייתי אוהב</w:t>
      </w:r>
      <w:bookmarkStart w:id="242" w:name="_ETM_Q1_1053679"/>
      <w:bookmarkEnd w:id="242"/>
      <w:r>
        <w:rPr>
          <w:rFonts w:hint="cs"/>
          <w:rtl/>
          <w:lang w:eastAsia="he-IL"/>
        </w:rPr>
        <w:t xml:space="preserve"> את האמירה הזאת, ואני לא הבוס שלך, ברוך השם. </w:t>
      </w:r>
      <w:bookmarkStart w:id="243" w:name="_ETM_Q1_1061429"/>
      <w:bookmarkEnd w:id="243"/>
    </w:p>
    <w:p w:rsidR="00C311D1" w:rsidRDefault="00C311D1" w:rsidP="00C311D1">
      <w:pPr>
        <w:rPr>
          <w:rtl/>
          <w:lang w:eastAsia="he-IL"/>
        </w:rPr>
      </w:pPr>
      <w:bookmarkStart w:id="244" w:name="_ETM_Q1_1061556"/>
      <w:bookmarkEnd w:id="244"/>
    </w:p>
    <w:p w:rsidR="00C311D1" w:rsidRDefault="00C311D1" w:rsidP="00C311D1">
      <w:pPr>
        <w:pStyle w:val="a4"/>
        <w:keepNext/>
        <w:rPr>
          <w:rtl/>
        </w:rPr>
      </w:pPr>
      <w:bookmarkStart w:id="245" w:name="ET_speaker_שלמה_ועקנין_48"/>
      <w:r w:rsidRPr="00C311D1">
        <w:rPr>
          <w:rStyle w:val="TagStyle"/>
          <w:rtl/>
        </w:rPr>
        <w:t xml:space="preserve"> &lt;&lt; דובר &gt;&gt; </w:t>
      </w:r>
      <w:r>
        <w:rPr>
          <w:rtl/>
        </w:rPr>
        <w:t xml:space="preserve">שלמה </w:t>
      </w:r>
      <w:proofErr w:type="spellStart"/>
      <w:r>
        <w:rPr>
          <w:rtl/>
        </w:rPr>
        <w:t>ועקנין</w:t>
      </w:r>
      <w:proofErr w:type="spellEnd"/>
      <w:r>
        <w:rPr>
          <w:rtl/>
        </w:rPr>
        <w:t>:</w:t>
      </w:r>
      <w:r w:rsidRPr="00C311D1">
        <w:rPr>
          <w:rStyle w:val="TagStyle"/>
          <w:rtl/>
        </w:rPr>
        <w:t xml:space="preserve"> &lt;&lt; דובר &gt;&gt;</w:t>
      </w:r>
      <w:r w:rsidR="00BD7AA7">
        <w:rPr>
          <w:rtl/>
        </w:rPr>
        <w:t xml:space="preserve"> </w:t>
      </w:r>
      <w:r>
        <w:rPr>
          <w:rtl/>
        </w:rPr>
        <w:t xml:space="preserve"> </w:t>
      </w:r>
      <w:bookmarkEnd w:id="245"/>
    </w:p>
    <w:p w:rsidR="00C311D1" w:rsidRDefault="00C311D1" w:rsidP="00C311D1">
      <w:pPr>
        <w:pStyle w:val="KeepWithNext"/>
        <w:rPr>
          <w:rtl/>
          <w:lang w:eastAsia="he-IL"/>
        </w:rPr>
      </w:pPr>
    </w:p>
    <w:p w:rsidR="00C311D1" w:rsidRDefault="00C311D1" w:rsidP="00C311D1">
      <w:pPr>
        <w:rPr>
          <w:rtl/>
          <w:lang w:eastAsia="he-IL"/>
        </w:rPr>
      </w:pPr>
      <w:bookmarkStart w:id="246" w:name="_ETM_Q1_1063274"/>
      <w:bookmarkStart w:id="247" w:name="_ETM_Q1_1063315"/>
      <w:bookmarkEnd w:id="246"/>
      <w:bookmarkEnd w:id="247"/>
      <w:r>
        <w:rPr>
          <w:rFonts w:hint="cs"/>
          <w:rtl/>
          <w:lang w:eastAsia="he-IL"/>
        </w:rPr>
        <w:t xml:space="preserve">המענה </w:t>
      </w:r>
      <w:bookmarkStart w:id="248" w:name="_ETM_Q1_1065725"/>
      <w:bookmarkEnd w:id="248"/>
      <w:r>
        <w:rPr>
          <w:rFonts w:hint="cs"/>
          <w:rtl/>
          <w:lang w:eastAsia="he-IL"/>
        </w:rPr>
        <w:t>שניתן הוא אל מול המציאות שאין כמעט ולא כלום אז</w:t>
      </w:r>
      <w:bookmarkStart w:id="249" w:name="_ETM_Q1_1074502"/>
      <w:bookmarkEnd w:id="249"/>
      <w:r>
        <w:rPr>
          <w:rFonts w:hint="cs"/>
          <w:rtl/>
          <w:lang w:eastAsia="he-IL"/>
        </w:rPr>
        <w:t xml:space="preserve"> זה נותן משהו ביחס לפער. ככל ששמים את האיום החדש בכותרת, מישהו צריך להתמודד עם האמירה</w:t>
      </w:r>
      <w:bookmarkStart w:id="250" w:name="_ETM_Q1_1088107"/>
      <w:bookmarkEnd w:id="250"/>
      <w:r>
        <w:rPr>
          <w:rFonts w:hint="cs"/>
          <w:rtl/>
          <w:lang w:eastAsia="he-IL"/>
        </w:rPr>
        <w:t xml:space="preserve"> שנמצאת בכתובים של ועדה שבחנה וממצאיה</w:t>
      </w:r>
      <w:bookmarkStart w:id="251" w:name="_ETM_Q1_1101966"/>
      <w:bookmarkEnd w:id="251"/>
      <w:r>
        <w:rPr>
          <w:rFonts w:hint="cs"/>
          <w:rtl/>
          <w:lang w:eastAsia="he-IL"/>
        </w:rPr>
        <w:t xml:space="preserve"> לא נמצאו. באשר לכל סוגית מרכיבי הביטחון, יש </w:t>
      </w:r>
      <w:proofErr w:type="spellStart"/>
      <w:r>
        <w:rPr>
          <w:rFonts w:hint="cs"/>
          <w:rtl/>
          <w:lang w:eastAsia="he-IL"/>
        </w:rPr>
        <w:t>תוכנית</w:t>
      </w:r>
      <w:bookmarkStart w:id="252" w:name="_ETM_Q1_1111445"/>
      <w:bookmarkEnd w:id="252"/>
      <w:proofErr w:type="spellEnd"/>
      <w:r>
        <w:rPr>
          <w:rFonts w:hint="cs"/>
          <w:rtl/>
          <w:lang w:eastAsia="he-IL"/>
        </w:rPr>
        <w:t>, אני יודע לומר שעיקר התוכנית יצאה החוצה חוץ</w:t>
      </w:r>
      <w:bookmarkStart w:id="253" w:name="_ETM_Q1_1121826"/>
      <w:bookmarkEnd w:id="253"/>
      <w:r>
        <w:rPr>
          <w:rFonts w:hint="cs"/>
          <w:rtl/>
          <w:lang w:eastAsia="he-IL"/>
        </w:rPr>
        <w:t xml:space="preserve"> מהחלק הטכנולוגי שכרגע בתכנון </w:t>
      </w:r>
      <w:r w:rsidR="000A5875">
        <w:rPr>
          <w:rFonts w:hint="cs"/>
          <w:rtl/>
          <w:lang w:eastAsia="he-IL"/>
        </w:rPr>
        <w:t>וככל שיש בשלות בהכנות אז מקבלים</w:t>
      </w:r>
      <w:bookmarkStart w:id="254" w:name="_ETM_Q1_1130654"/>
      <w:bookmarkEnd w:id="254"/>
      <w:r w:rsidR="000A5875">
        <w:rPr>
          <w:rFonts w:hint="cs"/>
          <w:rtl/>
          <w:lang w:eastAsia="he-IL"/>
        </w:rPr>
        <w:t xml:space="preserve"> את האישורים התקציביים והדבר הזה בעבודה. מרכיבי ביטחון זה קרוב למיליארד שקלים כשאני מחבר את התקציב של משרד הביטחון </w:t>
      </w:r>
      <w:bookmarkStart w:id="255" w:name="_ETM_Q1_1143425"/>
      <w:bookmarkEnd w:id="255"/>
      <w:r w:rsidR="000A5875">
        <w:rPr>
          <w:rFonts w:hint="cs"/>
          <w:rtl/>
          <w:lang w:eastAsia="he-IL"/>
        </w:rPr>
        <w:t xml:space="preserve">והתקציב של צה"ל (פיקוד העורף ופיקוד המרכז). </w:t>
      </w:r>
      <w:bookmarkStart w:id="256" w:name="_ETM_Q1_1153471"/>
      <w:bookmarkEnd w:id="256"/>
    </w:p>
    <w:p w:rsidR="000A5875" w:rsidRDefault="000A5875" w:rsidP="00C311D1">
      <w:pPr>
        <w:rPr>
          <w:rtl/>
          <w:lang w:eastAsia="he-IL"/>
        </w:rPr>
      </w:pPr>
    </w:p>
    <w:p w:rsidR="000A5875" w:rsidRDefault="000A5875" w:rsidP="00C311D1">
      <w:pPr>
        <w:rPr>
          <w:rtl/>
          <w:lang w:eastAsia="he-IL"/>
        </w:rPr>
      </w:pPr>
      <w:bookmarkStart w:id="257" w:name="_ETM_Q1_1153680"/>
      <w:bookmarkStart w:id="258" w:name="_ETM_Q1_1153698"/>
      <w:bookmarkStart w:id="259" w:name="_ETM_Q1_1153754"/>
      <w:bookmarkEnd w:id="257"/>
      <w:bookmarkEnd w:id="258"/>
      <w:bookmarkEnd w:id="259"/>
      <w:r>
        <w:rPr>
          <w:rFonts w:hint="cs"/>
          <w:rtl/>
          <w:lang w:eastAsia="he-IL"/>
        </w:rPr>
        <w:t xml:space="preserve">אנחנו צפויים </w:t>
      </w:r>
      <w:r w:rsidR="00FB7C49">
        <w:rPr>
          <w:rFonts w:hint="cs"/>
          <w:rtl/>
          <w:lang w:eastAsia="he-IL"/>
        </w:rPr>
        <w:t>לאבד חלק גדול מהתקציב לאור לוחות הזמנים הצמודים מדי. א</w:t>
      </w:r>
      <w:bookmarkStart w:id="260" w:name="_ETM_Q1_1166748"/>
      <w:bookmarkEnd w:id="260"/>
      <w:r w:rsidR="00FB7C49">
        <w:rPr>
          <w:rFonts w:hint="cs"/>
          <w:rtl/>
          <w:lang w:eastAsia="he-IL"/>
        </w:rPr>
        <w:t>ת כל התקציב אנחנו אמורים לנצל עד לסוף השנה</w:t>
      </w:r>
      <w:bookmarkStart w:id="261" w:name="_ETM_Q1_1173326"/>
      <w:bookmarkEnd w:id="261"/>
      <w:r w:rsidR="00FB7C49">
        <w:rPr>
          <w:rFonts w:hint="cs"/>
          <w:rtl/>
          <w:lang w:eastAsia="he-IL"/>
        </w:rPr>
        <w:t xml:space="preserve"> כך על פי </w:t>
      </w:r>
      <w:proofErr w:type="spellStart"/>
      <w:r w:rsidR="00FB7C49">
        <w:rPr>
          <w:rFonts w:hint="cs"/>
          <w:rtl/>
          <w:lang w:eastAsia="he-IL"/>
        </w:rPr>
        <w:t>התקציבאים</w:t>
      </w:r>
      <w:proofErr w:type="spellEnd"/>
      <w:r w:rsidR="00FB7C49">
        <w:rPr>
          <w:rFonts w:hint="cs"/>
          <w:rtl/>
          <w:lang w:eastAsia="he-IL"/>
        </w:rPr>
        <w:t xml:space="preserve"> של פיקוד העורף ומשרד הביטחון. </w:t>
      </w:r>
      <w:bookmarkStart w:id="262" w:name="_ETM_Q1_1179649"/>
      <w:bookmarkEnd w:id="262"/>
    </w:p>
    <w:p w:rsidR="00FB7C49" w:rsidRDefault="00FB7C49" w:rsidP="00C311D1">
      <w:pPr>
        <w:rPr>
          <w:rtl/>
          <w:lang w:eastAsia="he-IL"/>
        </w:rPr>
      </w:pPr>
      <w:bookmarkStart w:id="263" w:name="_ETM_Q1_1179768"/>
      <w:bookmarkEnd w:id="263"/>
    </w:p>
    <w:p w:rsidR="00FB7C49" w:rsidRDefault="00FB7C49" w:rsidP="00FB7C49">
      <w:pPr>
        <w:pStyle w:val="a4"/>
        <w:keepNext/>
        <w:rPr>
          <w:rtl/>
        </w:rPr>
      </w:pPr>
      <w:bookmarkStart w:id="264" w:name="ET_speaker_6356_49"/>
      <w:r w:rsidRPr="00FB7C4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B7C49">
        <w:rPr>
          <w:rStyle w:val="TagStyle"/>
          <w:rtl/>
        </w:rPr>
        <w:t xml:space="preserve"> &lt;&lt; דובר &gt;&gt;</w:t>
      </w:r>
      <w:r w:rsidR="00BD7AA7">
        <w:rPr>
          <w:rtl/>
        </w:rPr>
        <w:t xml:space="preserve"> </w:t>
      </w:r>
      <w:r>
        <w:rPr>
          <w:rtl/>
        </w:rPr>
        <w:t xml:space="preserve"> </w:t>
      </w:r>
      <w:bookmarkEnd w:id="264"/>
    </w:p>
    <w:p w:rsidR="00FB7C49" w:rsidRDefault="00FB7C49" w:rsidP="00FB7C49">
      <w:pPr>
        <w:pStyle w:val="KeepWithNext"/>
        <w:rPr>
          <w:rtl/>
          <w:lang w:eastAsia="he-IL"/>
        </w:rPr>
      </w:pPr>
    </w:p>
    <w:p w:rsidR="00FB7C49" w:rsidRDefault="00FB7C49" w:rsidP="00FB7C49">
      <w:pPr>
        <w:rPr>
          <w:rtl/>
          <w:lang w:eastAsia="he-IL"/>
        </w:rPr>
      </w:pPr>
      <w:bookmarkStart w:id="265" w:name="_ETM_Q1_1181244"/>
      <w:bookmarkStart w:id="266" w:name="_ETM_Q1_1181293"/>
      <w:bookmarkEnd w:id="265"/>
      <w:bookmarkEnd w:id="266"/>
      <w:r>
        <w:rPr>
          <w:rFonts w:hint="cs"/>
          <w:rtl/>
          <w:lang w:eastAsia="he-IL"/>
        </w:rPr>
        <w:t xml:space="preserve">אז מה מעכב. </w:t>
      </w:r>
    </w:p>
    <w:p w:rsidR="00FB7C49" w:rsidRDefault="00FB7C49" w:rsidP="00FB7C49">
      <w:pPr>
        <w:rPr>
          <w:rtl/>
          <w:lang w:eastAsia="he-IL"/>
        </w:rPr>
      </w:pPr>
      <w:bookmarkStart w:id="267" w:name="_ETM_Q1_1183833"/>
      <w:bookmarkStart w:id="268" w:name="_ETM_Q1_1183978"/>
      <w:bookmarkEnd w:id="267"/>
      <w:bookmarkEnd w:id="268"/>
    </w:p>
    <w:p w:rsidR="00FB7C49" w:rsidRDefault="00FB7C49" w:rsidP="00FB7C49">
      <w:pPr>
        <w:pStyle w:val="af6"/>
        <w:keepNext/>
        <w:rPr>
          <w:rtl/>
        </w:rPr>
      </w:pPr>
      <w:bookmarkStart w:id="269" w:name="ET_yor_6525_50"/>
      <w:r w:rsidRPr="00FB7C49">
        <w:rPr>
          <w:rStyle w:val="TagStyle"/>
          <w:rtl/>
        </w:rPr>
        <w:t xml:space="preserve"> &lt;&lt; </w:t>
      </w:r>
      <w:proofErr w:type="spellStart"/>
      <w:r w:rsidRPr="00FB7C49">
        <w:rPr>
          <w:rStyle w:val="TagStyle"/>
          <w:rtl/>
        </w:rPr>
        <w:t>יור</w:t>
      </w:r>
      <w:proofErr w:type="spellEnd"/>
      <w:r w:rsidRPr="00FB7C49">
        <w:rPr>
          <w:rStyle w:val="TagStyle"/>
          <w:rtl/>
        </w:rPr>
        <w:t xml:space="preserve"> &gt;&gt; </w:t>
      </w:r>
      <w:r>
        <w:rPr>
          <w:rtl/>
        </w:rPr>
        <w:t>היו"ר צבי ידידיה סוכות:</w:t>
      </w:r>
      <w:r w:rsidRPr="00FB7C49">
        <w:rPr>
          <w:rStyle w:val="TagStyle"/>
          <w:rtl/>
        </w:rPr>
        <w:t xml:space="preserve"> &lt;&lt; </w:t>
      </w:r>
      <w:proofErr w:type="spellStart"/>
      <w:r w:rsidRPr="00FB7C49">
        <w:rPr>
          <w:rStyle w:val="TagStyle"/>
          <w:rtl/>
        </w:rPr>
        <w:t>יור</w:t>
      </w:r>
      <w:proofErr w:type="spellEnd"/>
      <w:r w:rsidRPr="00FB7C49">
        <w:rPr>
          <w:rStyle w:val="TagStyle"/>
          <w:rtl/>
        </w:rPr>
        <w:t xml:space="preserve"> &gt;&gt;</w:t>
      </w:r>
      <w:r w:rsidR="00BD7AA7">
        <w:rPr>
          <w:rtl/>
        </w:rPr>
        <w:t xml:space="preserve"> </w:t>
      </w:r>
      <w:r>
        <w:rPr>
          <w:rtl/>
        </w:rPr>
        <w:t xml:space="preserve"> </w:t>
      </w:r>
      <w:bookmarkEnd w:id="269"/>
    </w:p>
    <w:p w:rsidR="00FB7C49" w:rsidRDefault="00FB7C49" w:rsidP="00FB7C49">
      <w:pPr>
        <w:pStyle w:val="KeepWithNext"/>
        <w:rPr>
          <w:rtl/>
          <w:lang w:eastAsia="he-IL"/>
        </w:rPr>
      </w:pPr>
    </w:p>
    <w:p w:rsidR="00FB7C49" w:rsidRDefault="00FB7C49" w:rsidP="00FB7C49">
      <w:pPr>
        <w:rPr>
          <w:rtl/>
          <w:lang w:eastAsia="he-IL"/>
        </w:rPr>
      </w:pPr>
      <w:bookmarkStart w:id="270" w:name="_ETM_Q1_1184728"/>
      <w:bookmarkEnd w:id="270"/>
      <w:r>
        <w:rPr>
          <w:rFonts w:hint="cs"/>
          <w:rtl/>
          <w:lang w:eastAsia="he-IL"/>
        </w:rPr>
        <w:t>אני רוצה להגיד משהו, נמשיך את</w:t>
      </w:r>
      <w:bookmarkStart w:id="271" w:name="_ETM_Q1_1190265"/>
      <w:bookmarkEnd w:id="271"/>
      <w:r>
        <w:rPr>
          <w:rFonts w:hint="cs"/>
          <w:rtl/>
          <w:lang w:eastAsia="he-IL"/>
        </w:rPr>
        <w:t xml:space="preserve"> השיחה בחסוי. עדיף שהאויב שלנו ישמע כמה שפחות מה</w:t>
      </w:r>
      <w:bookmarkStart w:id="272" w:name="_ETM_Q1_1194230"/>
      <w:bookmarkEnd w:id="272"/>
      <w:r>
        <w:rPr>
          <w:rFonts w:hint="cs"/>
          <w:rtl/>
          <w:lang w:eastAsia="he-IL"/>
        </w:rPr>
        <w:t xml:space="preserve"> יש ומה אין. </w:t>
      </w:r>
      <w:bookmarkStart w:id="273" w:name="_ETM_Q1_1197893"/>
      <w:bookmarkEnd w:id="273"/>
    </w:p>
    <w:p w:rsidR="00FB7C49" w:rsidRDefault="00FB7C49" w:rsidP="00FB7C49">
      <w:pPr>
        <w:rPr>
          <w:rtl/>
          <w:lang w:eastAsia="he-IL"/>
        </w:rPr>
      </w:pPr>
      <w:bookmarkStart w:id="274" w:name="_ETM_Q1_1197998"/>
      <w:bookmarkEnd w:id="274"/>
    </w:p>
    <w:p w:rsidR="00FB7C49" w:rsidRDefault="00FB7C49" w:rsidP="00FB7C49">
      <w:pPr>
        <w:pStyle w:val="a4"/>
        <w:keepNext/>
        <w:rPr>
          <w:rtl/>
        </w:rPr>
      </w:pPr>
      <w:bookmarkStart w:id="275" w:name="ET_speaker_שלמה_ועקנין_51"/>
      <w:r w:rsidRPr="00FB7C49">
        <w:rPr>
          <w:rStyle w:val="TagStyle"/>
          <w:rtl/>
        </w:rPr>
        <w:t xml:space="preserve"> &lt;&lt; דובר &gt;&gt; </w:t>
      </w:r>
      <w:r>
        <w:rPr>
          <w:rtl/>
        </w:rPr>
        <w:t xml:space="preserve">שלמה </w:t>
      </w:r>
      <w:proofErr w:type="spellStart"/>
      <w:r>
        <w:rPr>
          <w:rtl/>
        </w:rPr>
        <w:t>ועקנין</w:t>
      </w:r>
      <w:proofErr w:type="spellEnd"/>
      <w:r>
        <w:rPr>
          <w:rtl/>
        </w:rPr>
        <w:t>:</w:t>
      </w:r>
      <w:r w:rsidRPr="00FB7C49">
        <w:rPr>
          <w:rStyle w:val="TagStyle"/>
          <w:rtl/>
        </w:rPr>
        <w:t xml:space="preserve"> &lt;&lt; דובר &gt;&gt;</w:t>
      </w:r>
      <w:r w:rsidR="00BD7AA7">
        <w:rPr>
          <w:rtl/>
        </w:rPr>
        <w:t xml:space="preserve"> </w:t>
      </w:r>
      <w:r>
        <w:rPr>
          <w:rtl/>
        </w:rPr>
        <w:t xml:space="preserve"> </w:t>
      </w:r>
      <w:bookmarkEnd w:id="275"/>
    </w:p>
    <w:p w:rsidR="00FB7C49" w:rsidRDefault="00FB7C49" w:rsidP="00FB7C49">
      <w:pPr>
        <w:pStyle w:val="KeepWithNext"/>
        <w:rPr>
          <w:rtl/>
          <w:lang w:eastAsia="he-IL"/>
        </w:rPr>
      </w:pPr>
    </w:p>
    <w:p w:rsidR="00C6177C" w:rsidRDefault="00FB7C49" w:rsidP="00C6177C">
      <w:pPr>
        <w:rPr>
          <w:rtl/>
          <w:lang w:eastAsia="he-IL"/>
        </w:rPr>
      </w:pPr>
      <w:bookmarkStart w:id="276" w:name="_ETM_Q1_1199645"/>
      <w:bookmarkStart w:id="277" w:name="_ETM_Q1_1199687"/>
      <w:bookmarkEnd w:id="276"/>
      <w:bookmarkEnd w:id="277"/>
      <w:r>
        <w:rPr>
          <w:rFonts w:hint="cs"/>
          <w:rtl/>
          <w:lang w:eastAsia="he-IL"/>
        </w:rPr>
        <w:t>הנקודה השלישית שק</w:t>
      </w:r>
      <w:r w:rsidR="00C6177C">
        <w:rPr>
          <w:rFonts w:hint="cs"/>
          <w:rtl/>
          <w:lang w:eastAsia="he-IL"/>
        </w:rPr>
        <w:t xml:space="preserve">שורה לצוות שיושב כאן מטעם קרן ישראל אחת. אני </w:t>
      </w:r>
      <w:bookmarkStart w:id="278" w:name="_ETM_Q1_1209037"/>
      <w:bookmarkEnd w:id="278"/>
      <w:r w:rsidR="00C6177C">
        <w:rPr>
          <w:rFonts w:hint="cs"/>
          <w:rtl/>
          <w:lang w:eastAsia="he-IL"/>
        </w:rPr>
        <w:t>עובד איתם כבר קרוב ל-30 שנים. היתרון האדיר שלהם הוא שהם יודעים לגשר על פערים גם בלוחות</w:t>
      </w:r>
      <w:bookmarkStart w:id="279" w:name="_ETM_Q1_1218423"/>
      <w:bookmarkEnd w:id="279"/>
      <w:r w:rsidR="00C6177C">
        <w:rPr>
          <w:rFonts w:hint="cs"/>
          <w:rtl/>
          <w:lang w:eastAsia="he-IL"/>
        </w:rPr>
        <w:t xml:space="preserve"> זמנים וגם בהבנת השטח בגלל העובדה שהם פחות פורמליסטים וזה חשוב להתקדמות. אתן דוגמה אחת ובזה אסיים, צה"ל</w:t>
      </w:r>
      <w:bookmarkStart w:id="280" w:name="_ETM_Q1_1238428"/>
      <w:bookmarkEnd w:id="280"/>
      <w:r w:rsidR="00E74578">
        <w:rPr>
          <w:rFonts w:hint="cs"/>
          <w:rtl/>
          <w:lang w:eastAsia="he-IL"/>
        </w:rPr>
        <w:t xml:space="preserve"> הגדיר יישובים מסו</w:t>
      </w:r>
      <w:r w:rsidR="00C6177C">
        <w:rPr>
          <w:rFonts w:hint="cs"/>
          <w:rtl/>
          <w:lang w:eastAsia="he-IL"/>
        </w:rPr>
        <w:t>ימים כליבה קדמית, כאלה שמגיע להם מכל טוב,</w:t>
      </w:r>
      <w:bookmarkStart w:id="281" w:name="_ETM_Q1_1242694"/>
      <w:bookmarkStart w:id="282" w:name="_ETM_Q1_1242787"/>
      <w:bookmarkEnd w:id="281"/>
      <w:bookmarkEnd w:id="282"/>
      <w:r w:rsidR="00C6177C">
        <w:rPr>
          <w:rFonts w:hint="cs"/>
          <w:rtl/>
          <w:lang w:eastAsia="he-IL"/>
        </w:rPr>
        <w:t xml:space="preserve"> אבל יש יישובים שהם מעבר לגדר הפרדה </w:t>
      </w:r>
      <w:bookmarkStart w:id="283" w:name="_ETM_Q1_1250830"/>
      <w:bookmarkEnd w:id="283"/>
      <w:r w:rsidR="00C6177C">
        <w:rPr>
          <w:rFonts w:hint="cs"/>
          <w:rtl/>
          <w:lang w:eastAsia="he-IL"/>
        </w:rPr>
        <w:t>והם מה שמכונה "ישראל הקטנה" והם לא זכאים לקבל את אותם המרכיבים החכמים. אתמול</w:t>
      </w:r>
      <w:bookmarkStart w:id="284" w:name="_ETM_Q1_1267059"/>
      <w:bookmarkEnd w:id="284"/>
      <w:r w:rsidR="00C6177C">
        <w:rPr>
          <w:rFonts w:hint="cs"/>
          <w:rtl/>
          <w:lang w:eastAsia="he-IL"/>
        </w:rPr>
        <w:t>, בישיבה, ביקשתי להסיט את העשייה מאלה שגם כך מקבלים</w:t>
      </w:r>
      <w:bookmarkStart w:id="285" w:name="_ETM_Q1_1271283"/>
      <w:bookmarkEnd w:id="285"/>
      <w:r w:rsidR="00C6177C">
        <w:rPr>
          <w:rFonts w:hint="cs"/>
          <w:rtl/>
          <w:lang w:eastAsia="he-IL"/>
        </w:rPr>
        <w:t xml:space="preserve"> עכשיו את רוב הדברים אל אותם המקומות. זהו שיח שמתקיים כמעט בכל יום וזה רלוונטי בכל פעם מחדש. אנחנו</w:t>
      </w:r>
      <w:bookmarkStart w:id="286" w:name="_ETM_Q1_1280885"/>
      <w:bookmarkEnd w:id="286"/>
      <w:r w:rsidR="00C6177C">
        <w:rPr>
          <w:rFonts w:hint="cs"/>
          <w:rtl/>
          <w:lang w:eastAsia="he-IL"/>
        </w:rPr>
        <w:t xml:space="preserve"> בודקים את הרלוונטיות של מה שאנחנו עושים. אני מודה לגוף הזה שעושה הרבה. </w:t>
      </w:r>
      <w:bookmarkStart w:id="287" w:name="_ETM_Q1_1292906"/>
      <w:bookmarkStart w:id="288" w:name="_ETM_Q1_1293008"/>
      <w:bookmarkStart w:id="289" w:name="_ETM_Q1_1293081"/>
      <w:bookmarkStart w:id="290" w:name="_ETM_Q1_1293152"/>
      <w:bookmarkStart w:id="291" w:name="_ETM_Q1_1294626"/>
      <w:bookmarkEnd w:id="287"/>
      <w:bookmarkEnd w:id="288"/>
      <w:bookmarkEnd w:id="289"/>
      <w:bookmarkEnd w:id="290"/>
      <w:bookmarkEnd w:id="291"/>
    </w:p>
    <w:p w:rsidR="00C6177C" w:rsidRDefault="00C6177C" w:rsidP="00C6177C">
      <w:pPr>
        <w:rPr>
          <w:rtl/>
          <w:lang w:eastAsia="he-IL"/>
        </w:rPr>
      </w:pPr>
      <w:bookmarkStart w:id="292" w:name="_ETM_Q1_1294715"/>
      <w:bookmarkEnd w:id="292"/>
    </w:p>
    <w:p w:rsidR="00C6177C" w:rsidRDefault="00C6177C" w:rsidP="00C6177C">
      <w:pPr>
        <w:pStyle w:val="a4"/>
        <w:keepNext/>
        <w:rPr>
          <w:rtl/>
        </w:rPr>
      </w:pPr>
      <w:bookmarkStart w:id="293" w:name="ET_speaker_6356_50"/>
      <w:r w:rsidRPr="00C6177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6177C">
        <w:rPr>
          <w:rStyle w:val="TagStyle"/>
          <w:rtl/>
        </w:rPr>
        <w:t xml:space="preserve"> &lt;&lt; דובר &gt;&gt;</w:t>
      </w:r>
      <w:r w:rsidR="00BD7AA7">
        <w:rPr>
          <w:rtl/>
        </w:rPr>
        <w:t xml:space="preserve"> </w:t>
      </w:r>
      <w:r>
        <w:rPr>
          <w:rtl/>
        </w:rPr>
        <w:t xml:space="preserve"> </w:t>
      </w:r>
      <w:bookmarkEnd w:id="293"/>
    </w:p>
    <w:p w:rsidR="00C6177C" w:rsidRDefault="00C6177C" w:rsidP="00C6177C">
      <w:pPr>
        <w:pStyle w:val="KeepWithNext"/>
        <w:rPr>
          <w:rtl/>
          <w:lang w:eastAsia="he-IL"/>
        </w:rPr>
      </w:pPr>
    </w:p>
    <w:p w:rsidR="00C6177C" w:rsidRDefault="00C6177C" w:rsidP="00C6177C">
      <w:pPr>
        <w:rPr>
          <w:rtl/>
          <w:lang w:eastAsia="he-IL"/>
        </w:rPr>
      </w:pPr>
      <w:bookmarkStart w:id="294" w:name="_ETM_Q1_1297908"/>
      <w:bookmarkStart w:id="295" w:name="_ETM_Q1_1297938"/>
      <w:bookmarkEnd w:id="294"/>
      <w:bookmarkEnd w:id="295"/>
      <w:r>
        <w:rPr>
          <w:rFonts w:hint="cs"/>
          <w:rtl/>
          <w:lang w:eastAsia="he-IL"/>
        </w:rPr>
        <w:t xml:space="preserve">יש פער עצום בין המענים בשטח </w:t>
      </w:r>
      <w:r w:rsidR="00C31A9E">
        <w:rPr>
          <w:rFonts w:hint="cs"/>
          <w:rtl/>
          <w:lang w:eastAsia="he-IL"/>
        </w:rPr>
        <w:t xml:space="preserve">וזאת כתוצאה מהפקרה שמתבטאת </w:t>
      </w:r>
      <w:bookmarkStart w:id="296" w:name="_ETM_Q1_1317280"/>
      <w:bookmarkEnd w:id="296"/>
      <w:r w:rsidR="00C31A9E">
        <w:rPr>
          <w:rFonts w:hint="cs"/>
          <w:rtl/>
          <w:lang w:eastAsia="he-IL"/>
        </w:rPr>
        <w:t>בפתיחת מחסומים, הכלה ואפשרות להתנהל בחופשיות על</w:t>
      </w:r>
      <w:bookmarkStart w:id="297" w:name="_ETM_Q1_1324435"/>
      <w:bookmarkEnd w:id="297"/>
      <w:r w:rsidR="00C31A9E">
        <w:rPr>
          <w:rFonts w:hint="cs"/>
          <w:rtl/>
          <w:lang w:eastAsia="he-IL"/>
        </w:rPr>
        <w:t xml:space="preserve"> הצירים. אני חושבת שאנחנו צריכים להתייחס גם לאירוע הזה כי בסוף </w:t>
      </w:r>
      <w:r w:rsidR="006C178D">
        <w:rPr>
          <w:rFonts w:hint="cs"/>
          <w:rtl/>
          <w:lang w:eastAsia="he-IL"/>
        </w:rPr>
        <w:t xml:space="preserve">בגלל אותה הפקרה </w:t>
      </w:r>
      <w:r w:rsidR="006C178D">
        <w:rPr>
          <w:rFonts w:hint="eastAsia"/>
          <w:rtl/>
          <w:lang w:eastAsia="he-IL"/>
        </w:rPr>
        <w:t>–</w:t>
      </w:r>
      <w:r w:rsidR="006C178D">
        <w:rPr>
          <w:rFonts w:hint="cs"/>
          <w:rtl/>
          <w:lang w:eastAsia="he-IL"/>
        </w:rPr>
        <w:t xml:space="preserve"> ואדגיש את המילה "הפקרה" כי אנחנו רואים שבאותם המקומות שמחסומים נפתחים ומתוך מחשבה שאנחנו צריכים </w:t>
      </w:r>
      <w:proofErr w:type="spellStart"/>
      <w:r w:rsidR="006C178D">
        <w:rPr>
          <w:rFonts w:hint="cs"/>
          <w:rtl/>
          <w:lang w:eastAsia="he-IL"/>
        </w:rPr>
        <w:t>לתעדף</w:t>
      </w:r>
      <w:proofErr w:type="spellEnd"/>
      <w:r w:rsidR="006C178D">
        <w:rPr>
          <w:rFonts w:hint="cs"/>
          <w:rtl/>
          <w:lang w:eastAsia="he-IL"/>
        </w:rPr>
        <w:t xml:space="preserve"> את רווחת חייהם של אויבנו </w:t>
      </w:r>
      <w:bookmarkStart w:id="298" w:name="_ETM_Q1_1352777"/>
      <w:bookmarkEnd w:id="298"/>
      <w:r w:rsidR="006C178D">
        <w:rPr>
          <w:rFonts w:hint="cs"/>
          <w:rtl/>
          <w:lang w:eastAsia="he-IL"/>
        </w:rPr>
        <w:t xml:space="preserve">על פני עצם החיים שלנו </w:t>
      </w:r>
      <w:r w:rsidR="006C178D">
        <w:rPr>
          <w:rFonts w:hint="eastAsia"/>
          <w:rtl/>
          <w:lang w:eastAsia="he-IL"/>
        </w:rPr>
        <w:t>–</w:t>
      </w:r>
      <w:r w:rsidR="006C178D">
        <w:rPr>
          <w:rFonts w:hint="cs"/>
          <w:rtl/>
          <w:lang w:eastAsia="he-IL"/>
        </w:rPr>
        <w:t xml:space="preserve"> זה דבר שאנחנו לא נותנים עליו מספיק את הדעת בקשר לאיום הייחוס ולכן</w:t>
      </w:r>
      <w:bookmarkStart w:id="299" w:name="_ETM_Q1_1364461"/>
      <w:bookmarkEnd w:id="299"/>
      <w:r w:rsidR="006C178D">
        <w:rPr>
          <w:rFonts w:hint="cs"/>
          <w:rtl/>
          <w:lang w:eastAsia="he-IL"/>
        </w:rPr>
        <w:t xml:space="preserve"> אני חושבת שזה מגביר את הצורך במענים שכרגע לא</w:t>
      </w:r>
      <w:bookmarkStart w:id="300" w:name="_ETM_Q1_1370236"/>
      <w:bookmarkEnd w:id="300"/>
      <w:r w:rsidR="006C178D">
        <w:rPr>
          <w:rFonts w:hint="cs"/>
          <w:rtl/>
          <w:lang w:eastAsia="he-IL"/>
        </w:rPr>
        <w:t xml:space="preserve"> ניתנים גם לאיום הבסיסי. תודה רבה. </w:t>
      </w:r>
      <w:bookmarkStart w:id="301" w:name="_ETM_Q1_1375403"/>
      <w:bookmarkEnd w:id="301"/>
    </w:p>
    <w:p w:rsidR="006C178D" w:rsidRDefault="006C178D" w:rsidP="00C6177C">
      <w:pPr>
        <w:rPr>
          <w:rtl/>
          <w:lang w:eastAsia="he-IL"/>
        </w:rPr>
      </w:pPr>
      <w:bookmarkStart w:id="302" w:name="_ETM_Q1_1375503"/>
      <w:bookmarkEnd w:id="302"/>
    </w:p>
    <w:p w:rsidR="006C178D" w:rsidRDefault="006C178D" w:rsidP="006C178D">
      <w:pPr>
        <w:pStyle w:val="af6"/>
        <w:keepNext/>
        <w:rPr>
          <w:rtl/>
        </w:rPr>
      </w:pPr>
      <w:bookmarkStart w:id="303" w:name="ET_yor_6525_51"/>
      <w:r w:rsidRPr="006C178D">
        <w:rPr>
          <w:rStyle w:val="TagStyle"/>
          <w:rtl/>
        </w:rPr>
        <w:t xml:space="preserve"> &lt;&lt; </w:t>
      </w:r>
      <w:proofErr w:type="spellStart"/>
      <w:r w:rsidRPr="006C178D">
        <w:rPr>
          <w:rStyle w:val="TagStyle"/>
          <w:rtl/>
        </w:rPr>
        <w:t>יור</w:t>
      </w:r>
      <w:proofErr w:type="spellEnd"/>
      <w:r w:rsidRPr="006C178D">
        <w:rPr>
          <w:rStyle w:val="TagStyle"/>
          <w:rtl/>
        </w:rPr>
        <w:t xml:space="preserve"> &gt;&gt; </w:t>
      </w:r>
      <w:r>
        <w:rPr>
          <w:rtl/>
        </w:rPr>
        <w:t>היו"ר צבי ידידיה סוכות:</w:t>
      </w:r>
      <w:r w:rsidRPr="006C178D">
        <w:rPr>
          <w:rStyle w:val="TagStyle"/>
          <w:rtl/>
        </w:rPr>
        <w:t xml:space="preserve"> &lt;&lt; </w:t>
      </w:r>
      <w:proofErr w:type="spellStart"/>
      <w:r w:rsidRPr="006C178D">
        <w:rPr>
          <w:rStyle w:val="TagStyle"/>
          <w:rtl/>
        </w:rPr>
        <w:t>יור</w:t>
      </w:r>
      <w:proofErr w:type="spellEnd"/>
      <w:r w:rsidRPr="006C178D">
        <w:rPr>
          <w:rStyle w:val="TagStyle"/>
          <w:rtl/>
        </w:rPr>
        <w:t xml:space="preserve"> &gt;&gt;</w:t>
      </w:r>
      <w:r w:rsidR="00BD7AA7">
        <w:rPr>
          <w:rtl/>
        </w:rPr>
        <w:t xml:space="preserve"> </w:t>
      </w:r>
      <w:r>
        <w:rPr>
          <w:rtl/>
        </w:rPr>
        <w:t xml:space="preserve"> </w:t>
      </w:r>
      <w:bookmarkEnd w:id="303"/>
    </w:p>
    <w:p w:rsidR="006C178D" w:rsidRDefault="006C178D" w:rsidP="006C178D">
      <w:pPr>
        <w:pStyle w:val="KeepWithNext"/>
        <w:rPr>
          <w:rtl/>
          <w:lang w:eastAsia="he-IL"/>
        </w:rPr>
      </w:pPr>
    </w:p>
    <w:p w:rsidR="006C178D" w:rsidRDefault="006C178D" w:rsidP="006C178D">
      <w:pPr>
        <w:rPr>
          <w:rtl/>
          <w:lang w:eastAsia="he-IL"/>
        </w:rPr>
      </w:pPr>
      <w:bookmarkStart w:id="304" w:name="_ETM_Q1_1376320"/>
      <w:bookmarkEnd w:id="304"/>
      <w:r>
        <w:rPr>
          <w:rFonts w:hint="cs"/>
          <w:rtl/>
          <w:lang w:eastAsia="he-IL"/>
        </w:rPr>
        <w:t>תודה רבה.</w:t>
      </w:r>
    </w:p>
    <w:p w:rsidR="006C178D" w:rsidRDefault="006C178D" w:rsidP="006C178D">
      <w:pPr>
        <w:rPr>
          <w:rtl/>
          <w:lang w:eastAsia="he-IL"/>
        </w:rPr>
      </w:pPr>
    </w:p>
    <w:p w:rsidR="006C178D" w:rsidRDefault="006C178D" w:rsidP="006C178D">
      <w:pPr>
        <w:pStyle w:val="a4"/>
        <w:keepNext/>
        <w:rPr>
          <w:rtl/>
        </w:rPr>
      </w:pPr>
      <w:bookmarkStart w:id="305" w:name="ET_speaker_שלמה_ועקנין_52"/>
      <w:r w:rsidRPr="006C178D">
        <w:rPr>
          <w:rStyle w:val="TagStyle"/>
          <w:rtl/>
        </w:rPr>
        <w:lastRenderedPageBreak/>
        <w:t xml:space="preserve"> &lt;&lt; דובר &gt;&gt; </w:t>
      </w:r>
      <w:r>
        <w:rPr>
          <w:rtl/>
        </w:rPr>
        <w:t xml:space="preserve">שלמה </w:t>
      </w:r>
      <w:proofErr w:type="spellStart"/>
      <w:r>
        <w:rPr>
          <w:rtl/>
        </w:rPr>
        <w:t>ועקנין</w:t>
      </w:r>
      <w:proofErr w:type="spellEnd"/>
      <w:r>
        <w:rPr>
          <w:rtl/>
        </w:rPr>
        <w:t>:</w:t>
      </w:r>
      <w:r w:rsidRPr="006C178D">
        <w:rPr>
          <w:rStyle w:val="TagStyle"/>
          <w:rtl/>
        </w:rPr>
        <w:t xml:space="preserve"> &lt;&lt; דובר &gt;&gt;</w:t>
      </w:r>
      <w:r w:rsidR="00BD7AA7">
        <w:rPr>
          <w:rtl/>
        </w:rPr>
        <w:t xml:space="preserve"> </w:t>
      </w:r>
      <w:r>
        <w:rPr>
          <w:rtl/>
        </w:rPr>
        <w:t xml:space="preserve"> </w:t>
      </w:r>
      <w:bookmarkEnd w:id="305"/>
    </w:p>
    <w:p w:rsidR="006C178D" w:rsidRDefault="006C178D" w:rsidP="006C178D">
      <w:pPr>
        <w:pStyle w:val="KeepWithNext"/>
        <w:rPr>
          <w:rtl/>
          <w:lang w:eastAsia="he-IL"/>
        </w:rPr>
      </w:pPr>
    </w:p>
    <w:p w:rsidR="006C178D" w:rsidRDefault="006C178D" w:rsidP="006C178D">
      <w:pPr>
        <w:rPr>
          <w:rtl/>
          <w:lang w:eastAsia="he-IL"/>
        </w:rPr>
      </w:pPr>
      <w:r>
        <w:rPr>
          <w:rFonts w:hint="cs"/>
          <w:rtl/>
          <w:lang w:eastAsia="he-IL"/>
        </w:rPr>
        <w:t>כשמדברים על מחסומים הכוונה היא גם לחסמים - - - כוח אדם - - -</w:t>
      </w:r>
    </w:p>
    <w:p w:rsidR="006C178D" w:rsidRDefault="006C178D" w:rsidP="006C178D">
      <w:pPr>
        <w:rPr>
          <w:rtl/>
          <w:lang w:eastAsia="he-IL"/>
        </w:rPr>
      </w:pPr>
    </w:p>
    <w:p w:rsidR="006C178D" w:rsidRDefault="006C178D" w:rsidP="006C178D">
      <w:pPr>
        <w:pStyle w:val="af6"/>
        <w:keepNext/>
        <w:rPr>
          <w:rtl/>
        </w:rPr>
      </w:pPr>
      <w:bookmarkStart w:id="306" w:name="ET_yor_6525_53"/>
      <w:r w:rsidRPr="006C178D">
        <w:rPr>
          <w:rStyle w:val="TagStyle"/>
          <w:rtl/>
        </w:rPr>
        <w:t xml:space="preserve"> &lt;&lt; </w:t>
      </w:r>
      <w:proofErr w:type="spellStart"/>
      <w:r w:rsidRPr="006C178D">
        <w:rPr>
          <w:rStyle w:val="TagStyle"/>
          <w:rtl/>
        </w:rPr>
        <w:t>יור</w:t>
      </w:r>
      <w:proofErr w:type="spellEnd"/>
      <w:r w:rsidRPr="006C178D">
        <w:rPr>
          <w:rStyle w:val="TagStyle"/>
          <w:rtl/>
        </w:rPr>
        <w:t xml:space="preserve"> &gt;&gt; </w:t>
      </w:r>
      <w:r>
        <w:rPr>
          <w:rtl/>
        </w:rPr>
        <w:t>היו"ר צבי ידידיה סוכות:</w:t>
      </w:r>
      <w:r w:rsidRPr="006C178D">
        <w:rPr>
          <w:rStyle w:val="TagStyle"/>
          <w:rtl/>
        </w:rPr>
        <w:t xml:space="preserve"> &lt;&lt; </w:t>
      </w:r>
      <w:proofErr w:type="spellStart"/>
      <w:r w:rsidRPr="006C178D">
        <w:rPr>
          <w:rStyle w:val="TagStyle"/>
          <w:rtl/>
        </w:rPr>
        <w:t>יור</w:t>
      </w:r>
      <w:proofErr w:type="spellEnd"/>
      <w:r w:rsidRPr="006C178D">
        <w:rPr>
          <w:rStyle w:val="TagStyle"/>
          <w:rtl/>
        </w:rPr>
        <w:t xml:space="preserve"> &gt;&gt;</w:t>
      </w:r>
      <w:r w:rsidR="00BD7AA7">
        <w:rPr>
          <w:rtl/>
        </w:rPr>
        <w:t xml:space="preserve"> </w:t>
      </w:r>
      <w:r>
        <w:rPr>
          <w:rtl/>
        </w:rPr>
        <w:t xml:space="preserve"> </w:t>
      </w:r>
      <w:bookmarkEnd w:id="306"/>
    </w:p>
    <w:p w:rsidR="006C178D" w:rsidRDefault="006C178D" w:rsidP="006C178D">
      <w:pPr>
        <w:pStyle w:val="KeepWithNext"/>
        <w:rPr>
          <w:rtl/>
          <w:lang w:eastAsia="he-IL"/>
        </w:rPr>
      </w:pPr>
    </w:p>
    <w:p w:rsidR="006C178D" w:rsidRDefault="006C178D" w:rsidP="006C178D">
      <w:pPr>
        <w:rPr>
          <w:rtl/>
          <w:lang w:eastAsia="he-IL"/>
        </w:rPr>
      </w:pPr>
      <w:r>
        <w:rPr>
          <w:rFonts w:hint="cs"/>
          <w:rtl/>
          <w:lang w:eastAsia="he-IL"/>
        </w:rPr>
        <w:t>כן, דיברנו על זה</w:t>
      </w:r>
      <w:r w:rsidR="00E01439">
        <w:rPr>
          <w:rFonts w:hint="cs"/>
          <w:rtl/>
          <w:lang w:eastAsia="he-IL"/>
        </w:rPr>
        <w:t xml:space="preserve">. </w:t>
      </w:r>
    </w:p>
    <w:p w:rsidR="00E01439" w:rsidRDefault="00E01439" w:rsidP="006C178D">
      <w:pPr>
        <w:rPr>
          <w:rtl/>
          <w:lang w:eastAsia="he-IL"/>
        </w:rPr>
      </w:pPr>
    </w:p>
    <w:p w:rsidR="00E01439" w:rsidRDefault="00E01439" w:rsidP="00E01439">
      <w:pPr>
        <w:pStyle w:val="a4"/>
        <w:keepNext/>
        <w:rPr>
          <w:rtl/>
        </w:rPr>
      </w:pPr>
      <w:bookmarkStart w:id="307" w:name="ET_speaker_שי_גליק_54"/>
      <w:r w:rsidRPr="00E01439">
        <w:rPr>
          <w:rStyle w:val="TagStyle"/>
          <w:rtl/>
        </w:rPr>
        <w:t xml:space="preserve"> &lt;&lt; דובר &gt;&gt; </w:t>
      </w:r>
      <w:r>
        <w:rPr>
          <w:rtl/>
        </w:rPr>
        <w:t>שי גליק:</w:t>
      </w:r>
      <w:r w:rsidRPr="00E01439">
        <w:rPr>
          <w:rStyle w:val="TagStyle"/>
          <w:rtl/>
        </w:rPr>
        <w:t xml:space="preserve"> &lt;&lt; דובר &gt;&gt;</w:t>
      </w:r>
      <w:r w:rsidR="00BD7AA7">
        <w:rPr>
          <w:rtl/>
        </w:rPr>
        <w:t xml:space="preserve"> </w:t>
      </w:r>
      <w:r>
        <w:rPr>
          <w:rtl/>
        </w:rPr>
        <w:t xml:space="preserve"> </w:t>
      </w:r>
      <w:bookmarkEnd w:id="307"/>
    </w:p>
    <w:p w:rsidR="00E01439" w:rsidRDefault="00E01439" w:rsidP="00E01439">
      <w:pPr>
        <w:pStyle w:val="KeepWithNext"/>
        <w:rPr>
          <w:rtl/>
          <w:lang w:eastAsia="he-IL"/>
        </w:rPr>
      </w:pPr>
    </w:p>
    <w:p w:rsidR="00E01439" w:rsidRDefault="005F4DBC" w:rsidP="00E01439">
      <w:pPr>
        <w:rPr>
          <w:rtl/>
          <w:lang w:eastAsia="he-IL"/>
        </w:rPr>
      </w:pPr>
      <w:r>
        <w:rPr>
          <w:rFonts w:hint="cs"/>
          <w:rtl/>
          <w:lang w:eastAsia="he-IL"/>
        </w:rPr>
        <w:t xml:space="preserve">שמי </w:t>
      </w:r>
      <w:bookmarkStart w:id="308" w:name="_ETM_Q1_1394285"/>
      <w:bookmarkEnd w:id="308"/>
      <w:r>
        <w:rPr>
          <w:rFonts w:hint="cs"/>
          <w:rtl/>
          <w:lang w:eastAsia="he-IL"/>
        </w:rPr>
        <w:t xml:space="preserve">שי גליק, אני מנכ"ל "בצלמו" </w:t>
      </w:r>
      <w:r>
        <w:rPr>
          <w:rFonts w:hint="eastAsia"/>
          <w:rtl/>
          <w:lang w:eastAsia="he-IL"/>
        </w:rPr>
        <w:t>–</w:t>
      </w:r>
      <w:r>
        <w:rPr>
          <w:rFonts w:hint="cs"/>
          <w:rtl/>
          <w:lang w:eastAsia="he-IL"/>
        </w:rPr>
        <w:t xml:space="preserve"> ארגון זכויות אדם</w:t>
      </w:r>
      <w:bookmarkStart w:id="309" w:name="_ETM_Q1_1393568"/>
      <w:bookmarkEnd w:id="309"/>
      <w:r>
        <w:rPr>
          <w:rFonts w:hint="cs"/>
          <w:rtl/>
          <w:lang w:eastAsia="he-IL"/>
        </w:rPr>
        <w:t xml:space="preserve"> ברוח יהודית. אם היו באים למישהו ב-6 באוקטובר והיו אומרים </w:t>
      </w:r>
      <w:bookmarkStart w:id="310" w:name="_ETM_Q1_1399477"/>
      <w:bookmarkEnd w:id="310"/>
      <w:r>
        <w:rPr>
          <w:rFonts w:hint="cs"/>
          <w:rtl/>
          <w:lang w:eastAsia="he-IL"/>
        </w:rPr>
        <w:t xml:space="preserve">לו שמחר יפרצו לפה 5,000 </w:t>
      </w:r>
      <w:proofErr w:type="spellStart"/>
      <w:r>
        <w:rPr>
          <w:rFonts w:hint="cs"/>
          <w:rtl/>
          <w:lang w:eastAsia="he-IL"/>
        </w:rPr>
        <w:t>נוחבות</w:t>
      </w:r>
      <w:proofErr w:type="spellEnd"/>
      <w:r>
        <w:rPr>
          <w:rFonts w:hint="cs"/>
          <w:rtl/>
          <w:lang w:eastAsia="he-IL"/>
        </w:rPr>
        <w:t xml:space="preserve"> </w:t>
      </w:r>
      <w:r w:rsidR="00EE6C0F">
        <w:rPr>
          <w:rFonts w:hint="cs"/>
          <w:rtl/>
          <w:lang w:eastAsia="he-IL"/>
        </w:rPr>
        <w:t>אז הוא היה אומר</w:t>
      </w:r>
      <w:bookmarkStart w:id="311" w:name="_ETM_Q1_1408099"/>
      <w:bookmarkEnd w:id="311"/>
      <w:r w:rsidR="00EE6C0F">
        <w:rPr>
          <w:rFonts w:hint="cs"/>
          <w:rtl/>
          <w:lang w:eastAsia="he-IL"/>
        </w:rPr>
        <w:t xml:space="preserve"> שהמתריע הוא חולה נפש. מיכאל בן ארי כתב</w:t>
      </w:r>
      <w:bookmarkStart w:id="312" w:name="_ETM_Q1_1410407"/>
      <w:bookmarkEnd w:id="312"/>
      <w:r w:rsidR="00EE6C0F">
        <w:rPr>
          <w:rFonts w:hint="cs"/>
          <w:rtl/>
          <w:lang w:eastAsia="he-IL"/>
        </w:rPr>
        <w:t xml:space="preserve"> את זה והגישו נגדו כתב אישום, על המשפט הזה</w:t>
      </w:r>
      <w:bookmarkStart w:id="313" w:name="_ETM_Q1_1413065"/>
      <w:bookmarkEnd w:id="313"/>
      <w:r w:rsidR="00EE6C0F">
        <w:rPr>
          <w:rFonts w:hint="cs"/>
          <w:rtl/>
          <w:lang w:eastAsia="he-IL"/>
        </w:rPr>
        <w:t xml:space="preserve">. הוא כתב שאלפי עזתים יפרצו ויאנסו נשים. כתב האישום הוגש לפני ה-6 באוקטובר וזה מדהים. תרחיש הייחוס מדבר על זה שזה מה שיקרה. </w:t>
      </w:r>
      <w:r w:rsidR="00573F9B">
        <w:rPr>
          <w:rFonts w:hint="cs"/>
          <w:rtl/>
          <w:lang w:eastAsia="he-IL"/>
        </w:rPr>
        <w:t xml:space="preserve">צריך לזכור שגדר לעולם נפרצת. </w:t>
      </w:r>
      <w:bookmarkStart w:id="314" w:name="_ETM_Q1_1431019"/>
      <w:bookmarkEnd w:id="314"/>
      <w:r w:rsidR="00573F9B">
        <w:rPr>
          <w:rFonts w:hint="cs"/>
          <w:rtl/>
          <w:lang w:eastAsia="he-IL"/>
        </w:rPr>
        <w:t>ראינו את זה ב-7 באוקטובר ורואים את זה כל הזמן.</w:t>
      </w:r>
      <w:bookmarkStart w:id="315" w:name="_ETM_Q1_1434742"/>
      <w:bookmarkEnd w:id="315"/>
      <w:r w:rsidR="00573F9B">
        <w:rPr>
          <w:rFonts w:hint="cs"/>
          <w:rtl/>
          <w:lang w:eastAsia="he-IL"/>
        </w:rPr>
        <w:t xml:space="preserve"> אני רוצה לדבר על נושא שאינו מרכז הדיון אך קשור בו </w:t>
      </w:r>
      <w:r w:rsidR="00573F9B">
        <w:rPr>
          <w:rFonts w:hint="eastAsia"/>
          <w:rtl/>
          <w:lang w:eastAsia="he-IL"/>
        </w:rPr>
        <w:t>–</w:t>
      </w:r>
      <w:r w:rsidR="00573F9B">
        <w:rPr>
          <w:rFonts w:hint="cs"/>
          <w:rtl/>
          <w:lang w:eastAsia="he-IL"/>
        </w:rPr>
        <w:t xml:space="preserve"> ההסתה ברשתות החברתיות. </w:t>
      </w:r>
      <w:bookmarkStart w:id="316" w:name="_ETM_Q1_1441952"/>
      <w:bookmarkEnd w:id="316"/>
      <w:r w:rsidR="00573F9B">
        <w:rPr>
          <w:rFonts w:hint="cs"/>
          <w:rtl/>
          <w:lang w:eastAsia="he-IL"/>
        </w:rPr>
        <w:t>מי שעוקבת אחרי איילת לאש רואה כמות הסתה מטורפת. ברור שמחבל עם סכין יותר מסוכן ממי שכותב ברשת,</w:t>
      </w:r>
      <w:bookmarkStart w:id="317" w:name="_ETM_Q1_1450439"/>
      <w:bookmarkEnd w:id="317"/>
      <w:r w:rsidR="00573F9B">
        <w:rPr>
          <w:rFonts w:hint="cs"/>
          <w:rtl/>
          <w:lang w:eastAsia="he-IL"/>
        </w:rPr>
        <w:t xml:space="preserve"> אבל בסוף מדובר באותו הרעיון. אם אנחנו מכילים את</w:t>
      </w:r>
      <w:bookmarkStart w:id="318" w:name="_ETM_Q1_1455433"/>
      <w:bookmarkEnd w:id="318"/>
      <w:r w:rsidR="00573F9B">
        <w:rPr>
          <w:rFonts w:hint="cs"/>
          <w:rtl/>
          <w:lang w:eastAsia="he-IL"/>
        </w:rPr>
        <w:t xml:space="preserve"> זה ועוצמים עין אז זה יתפוצץ לנו בפנים</w:t>
      </w:r>
      <w:bookmarkStart w:id="319" w:name="_ETM_Q1_1457910"/>
      <w:bookmarkEnd w:id="319"/>
      <w:r w:rsidR="00573F9B">
        <w:rPr>
          <w:rFonts w:hint="cs"/>
          <w:rtl/>
          <w:lang w:eastAsia="he-IL"/>
        </w:rPr>
        <w:t xml:space="preserve"> כמו שהתפוצץ לנו ב-7 באוקטובר.</w:t>
      </w:r>
    </w:p>
    <w:p w:rsidR="00573F9B" w:rsidRDefault="00573F9B" w:rsidP="00E01439">
      <w:pPr>
        <w:rPr>
          <w:rtl/>
          <w:lang w:eastAsia="he-IL"/>
        </w:rPr>
      </w:pPr>
    </w:p>
    <w:p w:rsidR="00573F9B" w:rsidRDefault="00573F9B" w:rsidP="00573F9B">
      <w:pPr>
        <w:pStyle w:val="a4"/>
        <w:keepNext/>
        <w:rPr>
          <w:rtl/>
        </w:rPr>
      </w:pPr>
      <w:bookmarkStart w:id="320" w:name="ET_speaker_6356_55"/>
      <w:r w:rsidRPr="00573F9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73F9B">
        <w:rPr>
          <w:rStyle w:val="TagStyle"/>
          <w:rtl/>
        </w:rPr>
        <w:t xml:space="preserve"> &lt;&lt; דובר &gt;&gt;</w:t>
      </w:r>
      <w:r w:rsidR="00BD7AA7">
        <w:rPr>
          <w:rtl/>
        </w:rPr>
        <w:t xml:space="preserve"> </w:t>
      </w:r>
      <w:r>
        <w:rPr>
          <w:rtl/>
        </w:rPr>
        <w:t xml:space="preserve"> </w:t>
      </w:r>
      <w:bookmarkEnd w:id="320"/>
    </w:p>
    <w:p w:rsidR="00573F9B" w:rsidRDefault="00573F9B" w:rsidP="00573F9B">
      <w:pPr>
        <w:pStyle w:val="KeepWithNext"/>
        <w:rPr>
          <w:rtl/>
          <w:lang w:eastAsia="he-IL"/>
        </w:rPr>
      </w:pPr>
    </w:p>
    <w:p w:rsidR="00573F9B" w:rsidRDefault="00573F9B" w:rsidP="00573F9B">
      <w:pPr>
        <w:rPr>
          <w:rtl/>
          <w:lang w:eastAsia="he-IL"/>
        </w:rPr>
      </w:pPr>
      <w:r>
        <w:rPr>
          <w:rFonts w:hint="cs"/>
          <w:rtl/>
          <w:lang w:eastAsia="he-IL"/>
        </w:rPr>
        <w:t xml:space="preserve">בעיני זה לא פחות חמור. </w:t>
      </w:r>
    </w:p>
    <w:p w:rsidR="003742AB" w:rsidRDefault="003742AB" w:rsidP="00573F9B">
      <w:pPr>
        <w:rPr>
          <w:rtl/>
          <w:lang w:eastAsia="he-IL"/>
        </w:rPr>
      </w:pPr>
      <w:bookmarkStart w:id="321" w:name="_ETM_Q1_1462332"/>
      <w:bookmarkStart w:id="322" w:name="_ETM_Q1_1462411"/>
      <w:bookmarkEnd w:id="321"/>
      <w:bookmarkEnd w:id="322"/>
    </w:p>
    <w:p w:rsidR="003742AB" w:rsidRDefault="003742AB" w:rsidP="003742AB">
      <w:pPr>
        <w:pStyle w:val="a4"/>
        <w:keepNext/>
        <w:rPr>
          <w:rtl/>
        </w:rPr>
      </w:pPr>
      <w:bookmarkStart w:id="323" w:name="ET_speaker_שי_גליק_56"/>
      <w:r w:rsidRPr="003742AB">
        <w:rPr>
          <w:rStyle w:val="TagStyle"/>
          <w:rtl/>
        </w:rPr>
        <w:t xml:space="preserve"> &lt;&lt; דובר &gt;&gt; </w:t>
      </w:r>
      <w:r>
        <w:rPr>
          <w:rtl/>
        </w:rPr>
        <w:t>שי גליק:</w:t>
      </w:r>
      <w:r w:rsidRPr="003742AB">
        <w:rPr>
          <w:rStyle w:val="TagStyle"/>
          <w:rtl/>
        </w:rPr>
        <w:t xml:space="preserve"> &lt;&lt; דובר &gt;&gt;</w:t>
      </w:r>
      <w:r w:rsidR="00BD7AA7">
        <w:rPr>
          <w:rtl/>
        </w:rPr>
        <w:t xml:space="preserve"> </w:t>
      </w:r>
      <w:r>
        <w:rPr>
          <w:rtl/>
        </w:rPr>
        <w:t xml:space="preserve"> </w:t>
      </w:r>
      <w:bookmarkEnd w:id="323"/>
    </w:p>
    <w:p w:rsidR="003742AB" w:rsidRDefault="003742AB" w:rsidP="003742AB">
      <w:pPr>
        <w:pStyle w:val="KeepWithNext"/>
        <w:rPr>
          <w:rtl/>
          <w:lang w:eastAsia="he-IL"/>
        </w:rPr>
      </w:pPr>
    </w:p>
    <w:p w:rsidR="003742AB" w:rsidRDefault="003742AB" w:rsidP="003742AB">
      <w:pPr>
        <w:rPr>
          <w:rtl/>
          <w:lang w:eastAsia="he-IL"/>
        </w:rPr>
      </w:pPr>
      <w:r>
        <w:rPr>
          <w:rFonts w:hint="cs"/>
          <w:rtl/>
          <w:lang w:eastAsia="he-IL"/>
        </w:rPr>
        <w:t>לפ</w:t>
      </w:r>
      <w:bookmarkStart w:id="324" w:name="_ETM_Q1_1465165"/>
      <w:bookmarkEnd w:id="324"/>
      <w:r>
        <w:rPr>
          <w:rFonts w:hint="cs"/>
          <w:rtl/>
          <w:lang w:eastAsia="he-IL"/>
        </w:rPr>
        <w:t>עמים זה הרבה יותר חמור, פשוט אני מסכים שדחוף יותר שהצבא יעצור מישהו עם סכין מאשר מישהו שכותב פוסט. עצימת</w:t>
      </w:r>
      <w:bookmarkStart w:id="325" w:name="_ETM_Q1_1477632"/>
      <w:bookmarkEnd w:id="325"/>
      <w:r>
        <w:rPr>
          <w:rFonts w:hint="cs"/>
          <w:rtl/>
          <w:lang w:eastAsia="he-IL"/>
        </w:rPr>
        <w:t xml:space="preserve"> העין של המערכת שאומרת שהמסית רק כתב ושחרר קיטור, הם </w:t>
      </w:r>
      <w:bookmarkStart w:id="326" w:name="_ETM_Q1_1482385"/>
      <w:bookmarkEnd w:id="326"/>
      <w:r>
        <w:rPr>
          <w:rFonts w:hint="cs"/>
          <w:rtl/>
          <w:lang w:eastAsia="he-IL"/>
        </w:rPr>
        <w:t>מתכוונים, מי שכותב שיש לשרוף יישובים מתכוון לזה.</w:t>
      </w:r>
      <w:bookmarkStart w:id="327" w:name="_ETM_Q1_1489071"/>
      <w:bookmarkEnd w:id="327"/>
      <w:r>
        <w:rPr>
          <w:rFonts w:hint="cs"/>
          <w:rtl/>
          <w:lang w:eastAsia="he-IL"/>
        </w:rPr>
        <w:t xml:space="preserve"> יכול להיות שהוא לא יעשה את זה אזה הדוד שלו, או סבתא שלו. הבוקר התפרסם בחדשות שנהרס בית של מחבל</w:t>
      </w:r>
      <w:bookmarkStart w:id="328" w:name="_ETM_Q1_1499438"/>
      <w:bookmarkEnd w:id="328"/>
      <w:r>
        <w:rPr>
          <w:rFonts w:hint="cs"/>
          <w:rtl/>
          <w:lang w:eastAsia="he-IL"/>
        </w:rPr>
        <w:t>. הפיגוע היה בחודש מרץ. עברה חצי שנה. הבית</w:t>
      </w:r>
      <w:bookmarkStart w:id="329" w:name="_ETM_Q1_1508449"/>
      <w:bookmarkEnd w:id="329"/>
      <w:r>
        <w:rPr>
          <w:rFonts w:hint="cs"/>
          <w:rtl/>
          <w:lang w:eastAsia="he-IL"/>
        </w:rPr>
        <w:t xml:space="preserve"> של רוצח מר מוכתר עוד לא נהרס. </w:t>
      </w:r>
    </w:p>
    <w:p w:rsidR="003742AB" w:rsidRDefault="003742AB" w:rsidP="003742AB">
      <w:pPr>
        <w:rPr>
          <w:rtl/>
          <w:lang w:eastAsia="he-IL"/>
        </w:rPr>
      </w:pPr>
      <w:bookmarkStart w:id="330" w:name="_ETM_Q1_1515075"/>
      <w:bookmarkStart w:id="331" w:name="_ETM_Q1_1515163"/>
      <w:bookmarkEnd w:id="330"/>
      <w:bookmarkEnd w:id="331"/>
    </w:p>
    <w:p w:rsidR="003742AB" w:rsidRDefault="003742AB" w:rsidP="003742AB">
      <w:pPr>
        <w:pStyle w:val="af6"/>
        <w:keepNext/>
        <w:rPr>
          <w:rtl/>
        </w:rPr>
      </w:pPr>
      <w:bookmarkStart w:id="332" w:name="ET_yor_6525_57"/>
      <w:r w:rsidRPr="003742AB">
        <w:rPr>
          <w:rStyle w:val="TagStyle"/>
          <w:rtl/>
        </w:rPr>
        <w:t xml:space="preserve"> &lt;&lt; </w:t>
      </w:r>
      <w:proofErr w:type="spellStart"/>
      <w:r w:rsidRPr="003742AB">
        <w:rPr>
          <w:rStyle w:val="TagStyle"/>
          <w:rtl/>
        </w:rPr>
        <w:t>יור</w:t>
      </w:r>
      <w:proofErr w:type="spellEnd"/>
      <w:r w:rsidRPr="003742AB">
        <w:rPr>
          <w:rStyle w:val="TagStyle"/>
          <w:rtl/>
        </w:rPr>
        <w:t xml:space="preserve"> &gt;&gt; </w:t>
      </w:r>
      <w:r>
        <w:rPr>
          <w:rtl/>
        </w:rPr>
        <w:t>היו"ר צבי ידידיה סוכות:</w:t>
      </w:r>
      <w:r w:rsidRPr="003742AB">
        <w:rPr>
          <w:rStyle w:val="TagStyle"/>
          <w:rtl/>
        </w:rPr>
        <w:t xml:space="preserve"> &lt;&lt; </w:t>
      </w:r>
      <w:proofErr w:type="spellStart"/>
      <w:r w:rsidRPr="003742AB">
        <w:rPr>
          <w:rStyle w:val="TagStyle"/>
          <w:rtl/>
        </w:rPr>
        <w:t>יור</w:t>
      </w:r>
      <w:proofErr w:type="spellEnd"/>
      <w:r w:rsidRPr="003742AB">
        <w:rPr>
          <w:rStyle w:val="TagStyle"/>
          <w:rtl/>
        </w:rPr>
        <w:t xml:space="preserve"> &gt;&gt;</w:t>
      </w:r>
      <w:r w:rsidR="00BD7AA7">
        <w:rPr>
          <w:rtl/>
        </w:rPr>
        <w:t xml:space="preserve"> </w:t>
      </w:r>
      <w:r>
        <w:rPr>
          <w:rtl/>
        </w:rPr>
        <w:t xml:space="preserve"> </w:t>
      </w:r>
      <w:bookmarkEnd w:id="332"/>
    </w:p>
    <w:p w:rsidR="003742AB" w:rsidRDefault="003742AB" w:rsidP="003742AB">
      <w:pPr>
        <w:pStyle w:val="KeepWithNext"/>
        <w:rPr>
          <w:rtl/>
          <w:lang w:eastAsia="he-IL"/>
        </w:rPr>
      </w:pPr>
    </w:p>
    <w:p w:rsidR="003742AB" w:rsidRDefault="003742AB" w:rsidP="003742AB">
      <w:pPr>
        <w:rPr>
          <w:rtl/>
          <w:lang w:eastAsia="he-IL"/>
        </w:rPr>
      </w:pPr>
      <w:bookmarkStart w:id="333" w:name="_ETM_Q1_1515957"/>
      <w:bookmarkEnd w:id="333"/>
      <w:r>
        <w:rPr>
          <w:rFonts w:hint="cs"/>
          <w:rtl/>
          <w:lang w:eastAsia="he-IL"/>
        </w:rPr>
        <w:t>אבל חיסלו את הרוצחים של מוכתר.</w:t>
      </w:r>
    </w:p>
    <w:p w:rsidR="003742AB" w:rsidRDefault="003742AB" w:rsidP="003742AB">
      <w:pPr>
        <w:rPr>
          <w:rtl/>
          <w:lang w:eastAsia="he-IL"/>
        </w:rPr>
      </w:pPr>
    </w:p>
    <w:p w:rsidR="003742AB" w:rsidRDefault="003742AB" w:rsidP="003742AB">
      <w:pPr>
        <w:pStyle w:val="a4"/>
        <w:keepNext/>
        <w:rPr>
          <w:rtl/>
        </w:rPr>
      </w:pPr>
      <w:bookmarkStart w:id="334" w:name="ET_speaker_שי_גליק_58"/>
      <w:r w:rsidRPr="003742AB">
        <w:rPr>
          <w:rStyle w:val="TagStyle"/>
          <w:rtl/>
        </w:rPr>
        <w:t xml:space="preserve"> &lt;&lt; דובר &gt;&gt; </w:t>
      </w:r>
      <w:r>
        <w:rPr>
          <w:rtl/>
        </w:rPr>
        <w:t>שי גליק:</w:t>
      </w:r>
      <w:r w:rsidRPr="003742AB">
        <w:rPr>
          <w:rStyle w:val="TagStyle"/>
          <w:rtl/>
        </w:rPr>
        <w:t xml:space="preserve"> &lt;&lt; דובר &gt;&gt;</w:t>
      </w:r>
      <w:r w:rsidR="00BD7AA7">
        <w:rPr>
          <w:rtl/>
        </w:rPr>
        <w:t xml:space="preserve"> </w:t>
      </w:r>
      <w:r>
        <w:rPr>
          <w:rtl/>
        </w:rPr>
        <w:t xml:space="preserve"> </w:t>
      </w:r>
      <w:bookmarkEnd w:id="334"/>
    </w:p>
    <w:p w:rsidR="003742AB" w:rsidRDefault="003742AB" w:rsidP="003742AB">
      <w:pPr>
        <w:pStyle w:val="KeepWithNext"/>
        <w:rPr>
          <w:rtl/>
          <w:lang w:eastAsia="he-IL"/>
        </w:rPr>
      </w:pPr>
    </w:p>
    <w:p w:rsidR="003742AB" w:rsidRDefault="003742AB" w:rsidP="003742AB">
      <w:pPr>
        <w:rPr>
          <w:rtl/>
          <w:lang w:eastAsia="he-IL"/>
        </w:rPr>
      </w:pPr>
      <w:r>
        <w:rPr>
          <w:rFonts w:hint="cs"/>
          <w:rtl/>
          <w:lang w:eastAsia="he-IL"/>
        </w:rPr>
        <w:t>אבל הבית צריך להיהרס, אז מה</w:t>
      </w:r>
      <w:bookmarkStart w:id="335" w:name="_ETM_Q1_1518486"/>
      <w:bookmarkEnd w:id="335"/>
      <w:r>
        <w:rPr>
          <w:rFonts w:hint="cs"/>
          <w:rtl/>
          <w:lang w:eastAsia="he-IL"/>
        </w:rPr>
        <w:t xml:space="preserve"> אם חיסלו, זה עוד לא מופה. המערכת ממשיכה בשגרה. </w:t>
      </w:r>
      <w:bookmarkStart w:id="336" w:name="_ETM_Q1_1525558"/>
      <w:bookmarkEnd w:id="336"/>
      <w:proofErr w:type="spellStart"/>
      <w:r>
        <w:rPr>
          <w:rFonts w:hint="cs"/>
          <w:rtl/>
          <w:lang w:eastAsia="he-IL"/>
        </w:rPr>
        <w:t>המרכת</w:t>
      </w:r>
      <w:proofErr w:type="spellEnd"/>
      <w:r>
        <w:rPr>
          <w:rFonts w:hint="cs"/>
          <w:rtl/>
          <w:lang w:eastAsia="he-IL"/>
        </w:rPr>
        <w:t xml:space="preserve"> צריכה להבין שאנחנו במלחמה ביו"ש והפלוס היחיד שיש לנו הוא שאנחנו לפני. לצערי, אני מקווה מאוד שאני לא אומר את זה בשביל הפרוטוקו</w:t>
      </w:r>
      <w:bookmarkStart w:id="337" w:name="_ETM_Q1_1544825"/>
      <w:bookmarkEnd w:id="337"/>
      <w:r>
        <w:rPr>
          <w:rFonts w:hint="cs"/>
          <w:rtl/>
          <w:lang w:eastAsia="he-IL"/>
        </w:rPr>
        <w:t>ל. ההסתה ברשתות החברתיות ביו"ש היא מטורפת, הסתה לרצח יהודים פשוטו כמשמעו. צריך לעצור כל אחד כזה ל-20 שנות מאסר.</w:t>
      </w:r>
      <w:bookmarkStart w:id="338" w:name="_ETM_Q1_1555104"/>
      <w:bookmarkEnd w:id="338"/>
    </w:p>
    <w:p w:rsidR="003742AB" w:rsidRDefault="003742AB" w:rsidP="003742AB">
      <w:pPr>
        <w:rPr>
          <w:rtl/>
          <w:lang w:eastAsia="he-IL"/>
        </w:rPr>
      </w:pPr>
      <w:bookmarkStart w:id="339" w:name="_ETM_Q1_1555206"/>
      <w:bookmarkEnd w:id="339"/>
    </w:p>
    <w:p w:rsidR="003742AB" w:rsidRDefault="003742AB" w:rsidP="003742AB">
      <w:pPr>
        <w:pStyle w:val="a4"/>
        <w:keepNext/>
        <w:rPr>
          <w:rtl/>
        </w:rPr>
      </w:pPr>
      <w:bookmarkStart w:id="340" w:name="ET_speaker_6356_59"/>
      <w:r w:rsidRPr="003742A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742AB">
        <w:rPr>
          <w:rStyle w:val="TagStyle"/>
          <w:rtl/>
        </w:rPr>
        <w:t xml:space="preserve"> &lt;&lt; דובר &gt;&gt;</w:t>
      </w:r>
      <w:r w:rsidR="00BD7AA7">
        <w:rPr>
          <w:rtl/>
        </w:rPr>
        <w:t xml:space="preserve"> </w:t>
      </w:r>
      <w:r>
        <w:rPr>
          <w:rtl/>
        </w:rPr>
        <w:t xml:space="preserve"> </w:t>
      </w:r>
      <w:bookmarkEnd w:id="340"/>
    </w:p>
    <w:p w:rsidR="003742AB" w:rsidRDefault="003742AB" w:rsidP="003742AB">
      <w:pPr>
        <w:pStyle w:val="KeepWithNext"/>
        <w:rPr>
          <w:rtl/>
          <w:lang w:eastAsia="he-IL"/>
        </w:rPr>
      </w:pPr>
    </w:p>
    <w:p w:rsidR="003742AB" w:rsidRDefault="003742AB" w:rsidP="003742AB">
      <w:pPr>
        <w:rPr>
          <w:rtl/>
          <w:lang w:eastAsia="he-IL"/>
        </w:rPr>
      </w:pPr>
      <w:bookmarkStart w:id="341" w:name="_ETM_Q1_1557759"/>
      <w:bookmarkStart w:id="342" w:name="_ETM_Q1_1557804"/>
      <w:bookmarkEnd w:id="341"/>
      <w:bookmarkEnd w:id="342"/>
      <w:r>
        <w:rPr>
          <w:rFonts w:hint="cs"/>
          <w:rtl/>
          <w:lang w:eastAsia="he-IL"/>
        </w:rPr>
        <w:t xml:space="preserve">אבל אתה יודע את מי עוצרים </w:t>
      </w:r>
      <w:bookmarkStart w:id="343" w:name="_ETM_Q1_1561336"/>
      <w:bookmarkEnd w:id="343"/>
      <w:r>
        <w:rPr>
          <w:rFonts w:hint="cs"/>
          <w:rtl/>
          <w:lang w:eastAsia="he-IL"/>
        </w:rPr>
        <w:t xml:space="preserve">במעצרים </w:t>
      </w:r>
      <w:proofErr w:type="spellStart"/>
      <w:r>
        <w:rPr>
          <w:rFonts w:hint="cs"/>
          <w:rtl/>
          <w:lang w:eastAsia="he-IL"/>
        </w:rPr>
        <w:t>מינהליים</w:t>
      </w:r>
      <w:proofErr w:type="spellEnd"/>
      <w:r>
        <w:rPr>
          <w:rFonts w:hint="cs"/>
          <w:rtl/>
          <w:lang w:eastAsia="he-IL"/>
        </w:rPr>
        <w:t>, וממי שוללים זכויות אדם בסיסיות, את אלו שחושפים</w:t>
      </w:r>
      <w:bookmarkStart w:id="344" w:name="_ETM_Q1_1567584"/>
      <w:bookmarkEnd w:id="344"/>
      <w:r>
        <w:rPr>
          <w:rFonts w:hint="cs"/>
          <w:rtl/>
          <w:lang w:eastAsia="he-IL"/>
        </w:rPr>
        <w:t xml:space="preserve"> לציבור את ההסתה ברשת. בסוף הם אלו שהופכים להיות הנאשמים</w:t>
      </w:r>
      <w:bookmarkStart w:id="345" w:name="_ETM_Q1_1573675"/>
      <w:bookmarkStart w:id="346" w:name="_ETM_Q1_1573764"/>
      <w:bookmarkEnd w:id="345"/>
      <w:bookmarkEnd w:id="346"/>
      <w:r>
        <w:rPr>
          <w:rFonts w:hint="cs"/>
          <w:rtl/>
          <w:lang w:eastAsia="he-IL"/>
        </w:rPr>
        <w:t xml:space="preserve">. חלם. </w:t>
      </w:r>
      <w:bookmarkStart w:id="347" w:name="_ETM_Q1_1574512"/>
      <w:bookmarkEnd w:id="347"/>
    </w:p>
    <w:p w:rsidR="003742AB" w:rsidRDefault="003742AB" w:rsidP="003742AB">
      <w:pPr>
        <w:rPr>
          <w:rtl/>
          <w:lang w:eastAsia="he-IL"/>
        </w:rPr>
      </w:pPr>
      <w:bookmarkStart w:id="348" w:name="_ETM_Q1_1574589"/>
      <w:bookmarkEnd w:id="348"/>
    </w:p>
    <w:p w:rsidR="003742AB" w:rsidRDefault="003742AB" w:rsidP="003742AB">
      <w:pPr>
        <w:pStyle w:val="a4"/>
        <w:keepNext/>
        <w:rPr>
          <w:rtl/>
        </w:rPr>
      </w:pPr>
      <w:bookmarkStart w:id="349" w:name="ET_speaker_שי_גליק_60"/>
      <w:r w:rsidRPr="003742AB">
        <w:rPr>
          <w:rStyle w:val="TagStyle"/>
          <w:rtl/>
        </w:rPr>
        <w:t xml:space="preserve"> &lt;&lt; דובר &gt;&gt; </w:t>
      </w:r>
      <w:r>
        <w:rPr>
          <w:rtl/>
        </w:rPr>
        <w:t>שי גליק:</w:t>
      </w:r>
      <w:r w:rsidRPr="003742AB">
        <w:rPr>
          <w:rStyle w:val="TagStyle"/>
          <w:rtl/>
        </w:rPr>
        <w:t xml:space="preserve"> &lt;&lt; דובר &gt;&gt;</w:t>
      </w:r>
      <w:r w:rsidR="00BD7AA7">
        <w:rPr>
          <w:rtl/>
        </w:rPr>
        <w:t xml:space="preserve"> </w:t>
      </w:r>
      <w:r>
        <w:rPr>
          <w:rtl/>
        </w:rPr>
        <w:t xml:space="preserve"> </w:t>
      </w:r>
      <w:bookmarkEnd w:id="349"/>
    </w:p>
    <w:p w:rsidR="003742AB" w:rsidRDefault="003742AB" w:rsidP="003742AB">
      <w:pPr>
        <w:pStyle w:val="KeepWithNext"/>
        <w:rPr>
          <w:rtl/>
          <w:lang w:eastAsia="he-IL"/>
        </w:rPr>
      </w:pPr>
    </w:p>
    <w:p w:rsidR="003742AB" w:rsidRDefault="003742AB" w:rsidP="003742AB">
      <w:pPr>
        <w:rPr>
          <w:rtl/>
          <w:lang w:eastAsia="he-IL"/>
        </w:rPr>
      </w:pPr>
      <w:r>
        <w:rPr>
          <w:rFonts w:hint="cs"/>
          <w:rtl/>
          <w:lang w:eastAsia="he-IL"/>
        </w:rPr>
        <w:t xml:space="preserve">אסיים בזה שאם עוצרים אותם </w:t>
      </w:r>
      <w:r w:rsidR="009676A4">
        <w:rPr>
          <w:rFonts w:hint="cs"/>
          <w:rtl/>
          <w:lang w:eastAsia="he-IL"/>
        </w:rPr>
        <w:t xml:space="preserve">אז לפחות שיעצרו את הצד השני. עצרו את </w:t>
      </w:r>
      <w:bookmarkStart w:id="350" w:name="_ETM_Q1_1583922"/>
      <w:bookmarkEnd w:id="350"/>
      <w:r w:rsidR="009676A4">
        <w:rPr>
          <w:rFonts w:hint="cs"/>
          <w:rtl/>
          <w:lang w:eastAsia="he-IL"/>
        </w:rPr>
        <w:t xml:space="preserve">- - - ואת אריאל דנינו. </w:t>
      </w:r>
    </w:p>
    <w:p w:rsidR="009676A4" w:rsidRDefault="009676A4" w:rsidP="003742AB">
      <w:pPr>
        <w:rPr>
          <w:rtl/>
          <w:lang w:eastAsia="he-IL"/>
        </w:rPr>
      </w:pPr>
    </w:p>
    <w:p w:rsidR="009676A4" w:rsidRDefault="009676A4" w:rsidP="009676A4">
      <w:pPr>
        <w:pStyle w:val="a4"/>
        <w:keepNext/>
        <w:rPr>
          <w:rtl/>
        </w:rPr>
      </w:pPr>
      <w:bookmarkStart w:id="351" w:name="ET_speaker_6356_61"/>
      <w:r w:rsidRPr="009676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676A4">
        <w:rPr>
          <w:rStyle w:val="TagStyle"/>
          <w:rtl/>
        </w:rPr>
        <w:t xml:space="preserve"> &lt;&lt; דובר &gt;&gt;</w:t>
      </w:r>
      <w:r w:rsidR="00BD7AA7">
        <w:rPr>
          <w:rtl/>
        </w:rPr>
        <w:t xml:space="preserve"> </w:t>
      </w:r>
      <w:r>
        <w:rPr>
          <w:rtl/>
        </w:rPr>
        <w:t xml:space="preserve"> </w:t>
      </w:r>
      <w:bookmarkEnd w:id="351"/>
    </w:p>
    <w:p w:rsidR="009676A4" w:rsidRDefault="009676A4" w:rsidP="009676A4">
      <w:pPr>
        <w:pStyle w:val="KeepWithNext"/>
        <w:rPr>
          <w:rtl/>
          <w:lang w:eastAsia="he-IL"/>
        </w:rPr>
      </w:pPr>
    </w:p>
    <w:p w:rsidR="009676A4" w:rsidRDefault="009676A4" w:rsidP="009676A4">
      <w:pPr>
        <w:rPr>
          <w:rtl/>
          <w:lang w:eastAsia="he-IL"/>
        </w:rPr>
      </w:pPr>
      <w:r>
        <w:rPr>
          <w:rFonts w:hint="cs"/>
          <w:rtl/>
          <w:lang w:eastAsia="he-IL"/>
        </w:rPr>
        <w:t xml:space="preserve">אריאל דנינו נעצר </w:t>
      </w:r>
      <w:bookmarkStart w:id="352" w:name="_ETM_Q1_1589663"/>
      <w:bookmarkEnd w:id="352"/>
      <w:r>
        <w:rPr>
          <w:rFonts w:hint="cs"/>
          <w:rtl/>
          <w:lang w:eastAsia="he-IL"/>
        </w:rPr>
        <w:t xml:space="preserve">מהסיבה הזו. </w:t>
      </w:r>
      <w:bookmarkStart w:id="353" w:name="_ETM_Q1_1590125"/>
      <w:bookmarkEnd w:id="353"/>
    </w:p>
    <w:p w:rsidR="009676A4" w:rsidRDefault="009676A4" w:rsidP="009676A4">
      <w:pPr>
        <w:pStyle w:val="af6"/>
        <w:keepNext/>
        <w:rPr>
          <w:rtl/>
        </w:rPr>
      </w:pPr>
      <w:bookmarkStart w:id="354" w:name="_ETM_Q1_1590223"/>
      <w:bookmarkStart w:id="355" w:name="ET_yor_6525_62"/>
      <w:bookmarkEnd w:id="354"/>
      <w:r w:rsidRPr="009676A4">
        <w:rPr>
          <w:rStyle w:val="TagStyle"/>
          <w:rtl/>
        </w:rPr>
        <w:t xml:space="preserve">&lt;&lt; </w:t>
      </w:r>
      <w:proofErr w:type="spellStart"/>
      <w:r w:rsidRPr="009676A4">
        <w:rPr>
          <w:rStyle w:val="TagStyle"/>
          <w:rtl/>
        </w:rPr>
        <w:t>יור</w:t>
      </w:r>
      <w:proofErr w:type="spellEnd"/>
      <w:r w:rsidRPr="009676A4">
        <w:rPr>
          <w:rStyle w:val="TagStyle"/>
          <w:rtl/>
        </w:rPr>
        <w:t xml:space="preserve"> &gt;&gt; </w:t>
      </w:r>
      <w:r>
        <w:rPr>
          <w:rtl/>
        </w:rPr>
        <w:t>היו"ר צבי ידידיה סוכות:</w:t>
      </w:r>
      <w:r w:rsidRPr="009676A4">
        <w:rPr>
          <w:rStyle w:val="TagStyle"/>
          <w:rtl/>
        </w:rPr>
        <w:t xml:space="preserve"> &lt;&lt; </w:t>
      </w:r>
      <w:proofErr w:type="spellStart"/>
      <w:r w:rsidRPr="009676A4">
        <w:rPr>
          <w:rStyle w:val="TagStyle"/>
          <w:rtl/>
        </w:rPr>
        <w:t>יור</w:t>
      </w:r>
      <w:proofErr w:type="spellEnd"/>
      <w:r w:rsidRPr="009676A4">
        <w:rPr>
          <w:rStyle w:val="TagStyle"/>
          <w:rtl/>
        </w:rPr>
        <w:t xml:space="preserve"> &gt;&gt;</w:t>
      </w:r>
      <w:r w:rsidR="00BD7AA7">
        <w:rPr>
          <w:rtl/>
        </w:rPr>
        <w:t xml:space="preserve"> </w:t>
      </w:r>
      <w:r>
        <w:rPr>
          <w:rtl/>
        </w:rPr>
        <w:t xml:space="preserve"> </w:t>
      </w:r>
      <w:bookmarkEnd w:id="355"/>
    </w:p>
    <w:p w:rsidR="009676A4" w:rsidRDefault="009676A4" w:rsidP="009676A4">
      <w:pPr>
        <w:pStyle w:val="KeepWithNext"/>
        <w:rPr>
          <w:rtl/>
          <w:lang w:eastAsia="he-IL"/>
        </w:rPr>
      </w:pPr>
    </w:p>
    <w:p w:rsidR="009676A4" w:rsidRDefault="009676A4" w:rsidP="009676A4">
      <w:pPr>
        <w:rPr>
          <w:rtl/>
          <w:lang w:eastAsia="he-IL"/>
        </w:rPr>
      </w:pPr>
      <w:bookmarkStart w:id="356" w:name="_ETM_Q1_1588262"/>
      <w:bookmarkEnd w:id="356"/>
      <w:r>
        <w:rPr>
          <w:rFonts w:hint="cs"/>
          <w:rtl/>
          <w:lang w:eastAsia="he-IL"/>
        </w:rPr>
        <w:t>שי, תודה רבה. אני רוצה להעלות את</w:t>
      </w:r>
      <w:bookmarkStart w:id="357" w:name="_ETM_Q1_1595651"/>
      <w:bookmarkEnd w:id="357"/>
      <w:r>
        <w:rPr>
          <w:rFonts w:hint="cs"/>
          <w:rtl/>
          <w:lang w:eastAsia="he-IL"/>
        </w:rPr>
        <w:t xml:space="preserve"> ראש מועצת קרני שומרון החדש, בב</w:t>
      </w:r>
      <w:bookmarkStart w:id="358" w:name="_ETM_Q1_1599791"/>
      <w:bookmarkStart w:id="359" w:name="_ETM_Q1_1599867"/>
      <w:bookmarkEnd w:id="358"/>
      <w:bookmarkEnd w:id="359"/>
      <w:r>
        <w:rPr>
          <w:rFonts w:hint="cs"/>
          <w:rtl/>
          <w:lang w:eastAsia="he-IL"/>
        </w:rPr>
        <w:t xml:space="preserve">קשה. </w:t>
      </w:r>
      <w:bookmarkStart w:id="360" w:name="_ETM_Q1_1602544"/>
      <w:bookmarkEnd w:id="360"/>
    </w:p>
    <w:p w:rsidR="009676A4" w:rsidRDefault="009676A4" w:rsidP="009676A4">
      <w:pPr>
        <w:rPr>
          <w:rtl/>
          <w:lang w:eastAsia="he-IL"/>
        </w:rPr>
      </w:pPr>
      <w:bookmarkStart w:id="361" w:name="_ETM_Q1_1602611"/>
      <w:bookmarkEnd w:id="361"/>
    </w:p>
    <w:p w:rsidR="009676A4" w:rsidRDefault="009676A4" w:rsidP="009676A4">
      <w:pPr>
        <w:pStyle w:val="af9"/>
        <w:keepNext/>
        <w:rPr>
          <w:rtl/>
          <w:lang w:eastAsia="he-IL"/>
        </w:rPr>
      </w:pPr>
      <w:bookmarkStart w:id="362" w:name="ET_guest_895207_63"/>
      <w:r w:rsidRPr="009676A4">
        <w:rPr>
          <w:rStyle w:val="TagStyle"/>
          <w:rtl/>
        </w:rPr>
        <w:lastRenderedPageBreak/>
        <w:t xml:space="preserve"> &lt;&lt; אורח &gt;&gt; </w:t>
      </w:r>
      <w:r>
        <w:rPr>
          <w:rtl/>
          <w:lang w:eastAsia="he-IL"/>
        </w:rPr>
        <w:t xml:space="preserve">יהונתן </w:t>
      </w:r>
      <w:proofErr w:type="spellStart"/>
      <w:r>
        <w:rPr>
          <w:rtl/>
          <w:lang w:eastAsia="he-IL"/>
        </w:rPr>
        <w:t>קוזניץ</w:t>
      </w:r>
      <w:proofErr w:type="spellEnd"/>
      <w:r>
        <w:rPr>
          <w:rtl/>
          <w:lang w:eastAsia="he-IL"/>
        </w:rPr>
        <w:t>:</w:t>
      </w:r>
      <w:r w:rsidRPr="009676A4">
        <w:rPr>
          <w:rStyle w:val="TagStyle"/>
          <w:rtl/>
        </w:rPr>
        <w:t xml:space="preserve"> &lt;&lt; אורח &gt;&gt;</w:t>
      </w:r>
      <w:r w:rsidR="00BD7AA7">
        <w:rPr>
          <w:rtl/>
          <w:lang w:eastAsia="he-IL"/>
        </w:rPr>
        <w:t xml:space="preserve"> </w:t>
      </w:r>
      <w:r>
        <w:rPr>
          <w:rtl/>
          <w:lang w:eastAsia="he-IL"/>
        </w:rPr>
        <w:t xml:space="preserve"> </w:t>
      </w:r>
      <w:bookmarkEnd w:id="362"/>
    </w:p>
    <w:p w:rsidR="009676A4" w:rsidRDefault="009676A4" w:rsidP="009676A4">
      <w:pPr>
        <w:pStyle w:val="KeepWithNext"/>
        <w:rPr>
          <w:rtl/>
          <w:lang w:eastAsia="he-IL"/>
        </w:rPr>
      </w:pPr>
    </w:p>
    <w:p w:rsidR="009676A4" w:rsidRDefault="009676A4" w:rsidP="009676A4">
      <w:pPr>
        <w:rPr>
          <w:rtl/>
          <w:lang w:eastAsia="he-IL"/>
        </w:rPr>
      </w:pPr>
      <w:bookmarkStart w:id="363" w:name="_ETM_Q1_1608474"/>
      <w:bookmarkEnd w:id="363"/>
      <w:r>
        <w:rPr>
          <w:rFonts w:hint="cs"/>
          <w:rtl/>
          <w:lang w:eastAsia="he-IL"/>
        </w:rPr>
        <w:t>שלום לכולם, תודה</w:t>
      </w:r>
      <w:bookmarkStart w:id="364" w:name="_ETM_Q1_1611979"/>
      <w:bookmarkEnd w:id="364"/>
      <w:r>
        <w:rPr>
          <w:rFonts w:hint="cs"/>
          <w:rtl/>
          <w:lang w:eastAsia="he-IL"/>
        </w:rPr>
        <w:t xml:space="preserve"> רבה ליושב-ראש, אני רוצה להגיד משהו שחשוב להתיישבות וגם להבנת השטח. אנחנו חיים במציאות שבה המחסומים לתנועת פלסטינים פתוחים לגמרי ויש תנועה חופשית שמביאה עלינו פיגועים קשים. אני רוצ</w:t>
      </w:r>
      <w:bookmarkStart w:id="365" w:name="_ETM_Q1_1649708"/>
      <w:bookmarkEnd w:id="365"/>
      <w:r>
        <w:rPr>
          <w:rFonts w:hint="cs"/>
          <w:rtl/>
          <w:lang w:eastAsia="he-IL"/>
        </w:rPr>
        <w:t>ה לדבר על מחסומים שהופכים למחסומים של</w:t>
      </w:r>
      <w:bookmarkStart w:id="366" w:name="_ETM_Q1_1656667"/>
      <w:bookmarkEnd w:id="366"/>
      <w:r>
        <w:rPr>
          <w:rFonts w:hint="cs"/>
          <w:rtl/>
          <w:lang w:eastAsia="he-IL"/>
        </w:rPr>
        <w:t xml:space="preserve"> יהודים. אני רוצה לכוון את דברי בעיקר למעבר צופים</w:t>
      </w:r>
      <w:bookmarkStart w:id="367" w:name="_ETM_Q1_1660364"/>
      <w:bookmarkEnd w:id="367"/>
      <w:r>
        <w:rPr>
          <w:rFonts w:hint="cs"/>
          <w:rtl/>
          <w:lang w:eastAsia="he-IL"/>
        </w:rPr>
        <w:t xml:space="preserve"> (מעבר חץ). במשך שנים הסטטוס קוו היה שיהודי השומרון עוברים בו המעבר לתנועה נסגר ואני שואל את עצמי </w:t>
      </w:r>
      <w:bookmarkStart w:id="368" w:name="_ETM_Q1_1683200"/>
      <w:bookmarkEnd w:id="368"/>
      <w:r>
        <w:rPr>
          <w:rFonts w:hint="cs"/>
          <w:rtl/>
          <w:lang w:eastAsia="he-IL"/>
        </w:rPr>
        <w:t xml:space="preserve">ואתכם איך במציאות שכזו אנחנו </w:t>
      </w:r>
      <w:r w:rsidR="00966506">
        <w:rPr>
          <w:rFonts w:hint="cs"/>
          <w:rtl/>
          <w:lang w:eastAsia="he-IL"/>
        </w:rPr>
        <w:t xml:space="preserve">סוגרים לעצמנו את התנועה ואת היכולת לצאת למרכז הארץ בצורה חופשית ומצד שני אנחנו פותחים לתנועה, לטובת האויבים שלנו שמנצלים זאת </w:t>
      </w:r>
      <w:bookmarkStart w:id="369" w:name="_ETM_Q1_1706115"/>
      <w:bookmarkEnd w:id="369"/>
      <w:r w:rsidR="00966506">
        <w:rPr>
          <w:rFonts w:hint="cs"/>
          <w:rtl/>
          <w:lang w:eastAsia="he-IL"/>
        </w:rPr>
        <w:t xml:space="preserve">לביצוע פיגועים, זריקת אבנים </w:t>
      </w:r>
      <w:proofErr w:type="spellStart"/>
      <w:r w:rsidR="00966506">
        <w:rPr>
          <w:rFonts w:hint="cs"/>
          <w:rtl/>
          <w:lang w:eastAsia="he-IL"/>
        </w:rPr>
        <w:t>ובקת"בים</w:t>
      </w:r>
      <w:proofErr w:type="spellEnd"/>
      <w:r w:rsidR="00966506">
        <w:rPr>
          <w:rFonts w:hint="cs"/>
          <w:rtl/>
          <w:lang w:eastAsia="he-IL"/>
        </w:rPr>
        <w:t xml:space="preserve"> ועוד. זה משהו שאני שואל</w:t>
      </w:r>
      <w:bookmarkStart w:id="370" w:name="_ETM_Q1_1715838"/>
      <w:bookmarkEnd w:id="370"/>
      <w:r w:rsidR="00966506">
        <w:rPr>
          <w:rFonts w:hint="cs"/>
          <w:rtl/>
          <w:lang w:eastAsia="he-IL"/>
        </w:rPr>
        <w:t xml:space="preserve"> את הוועדה, למה המתיישבים צריכים לסבול את המחסומים האלה</w:t>
      </w:r>
      <w:bookmarkStart w:id="371" w:name="_ETM_Q1_1722101"/>
      <w:bookmarkEnd w:id="371"/>
      <w:r w:rsidR="00966506">
        <w:rPr>
          <w:rFonts w:hint="cs"/>
          <w:rtl/>
          <w:lang w:eastAsia="he-IL"/>
        </w:rPr>
        <w:t xml:space="preserve"> כאשר האויבים שלנו נעים בצורה חופשית על הכבישים. </w:t>
      </w:r>
      <w:r w:rsidR="009C7B74">
        <w:rPr>
          <w:rFonts w:hint="cs"/>
          <w:rtl/>
          <w:lang w:eastAsia="he-IL"/>
        </w:rPr>
        <w:t>אני</w:t>
      </w:r>
      <w:bookmarkStart w:id="372" w:name="_ETM_Q1_1727624"/>
      <w:bookmarkEnd w:id="372"/>
      <w:r w:rsidR="009C7B74">
        <w:rPr>
          <w:rFonts w:hint="cs"/>
          <w:rtl/>
          <w:lang w:eastAsia="he-IL"/>
        </w:rPr>
        <w:t xml:space="preserve"> רוצה שהוועדה תתייחס לזה ושהגורמים הרלוונטיים יישאלו בנושא. אם </w:t>
      </w:r>
      <w:bookmarkStart w:id="373" w:name="_ETM_Q1_1747839"/>
      <w:bookmarkEnd w:id="373"/>
      <w:r w:rsidR="009C7B74">
        <w:rPr>
          <w:rFonts w:hint="cs"/>
          <w:rtl/>
          <w:lang w:eastAsia="he-IL"/>
        </w:rPr>
        <w:t xml:space="preserve">המעבר צבאי אז צריך לתת פתרון הולם ושנוכל, אנחנו המתיישבים, לעבור בצורה חופשית. כרגע אנחנו נחסמים, זה משהו שלא היה קיים עד עכשיו. במקביל, במקומות אחרים, התנועה הפלסטינית לא נעצרת. </w:t>
      </w:r>
      <w:bookmarkStart w:id="374" w:name="_ETM_Q1_1783436"/>
      <w:bookmarkEnd w:id="374"/>
    </w:p>
    <w:p w:rsidR="00EF7EC0" w:rsidRDefault="00EF7EC0" w:rsidP="009676A4">
      <w:pPr>
        <w:rPr>
          <w:rtl/>
          <w:lang w:eastAsia="he-IL"/>
        </w:rPr>
      </w:pPr>
      <w:bookmarkStart w:id="375" w:name="_ETM_Q1_1784016"/>
      <w:bookmarkEnd w:id="375"/>
    </w:p>
    <w:p w:rsidR="00EF7EC0" w:rsidRDefault="00EF7EC0" w:rsidP="00EF7EC0">
      <w:pPr>
        <w:pStyle w:val="af6"/>
        <w:keepNext/>
        <w:rPr>
          <w:rtl/>
        </w:rPr>
      </w:pPr>
      <w:bookmarkStart w:id="376" w:name="ET_yor_6525_64"/>
      <w:r w:rsidRPr="00EF7EC0">
        <w:rPr>
          <w:rStyle w:val="TagStyle"/>
          <w:rtl/>
        </w:rPr>
        <w:t xml:space="preserve"> &lt;&lt; </w:t>
      </w:r>
      <w:proofErr w:type="spellStart"/>
      <w:r w:rsidRPr="00EF7EC0">
        <w:rPr>
          <w:rStyle w:val="TagStyle"/>
          <w:rtl/>
        </w:rPr>
        <w:t>יור</w:t>
      </w:r>
      <w:proofErr w:type="spellEnd"/>
      <w:r w:rsidRPr="00EF7EC0">
        <w:rPr>
          <w:rStyle w:val="TagStyle"/>
          <w:rtl/>
        </w:rPr>
        <w:t xml:space="preserve"> &gt;&gt; </w:t>
      </w:r>
      <w:r>
        <w:rPr>
          <w:rtl/>
        </w:rPr>
        <w:t>היו"ר צבי ידידיה סוכות:</w:t>
      </w:r>
      <w:r w:rsidRPr="00EF7EC0">
        <w:rPr>
          <w:rStyle w:val="TagStyle"/>
          <w:rtl/>
        </w:rPr>
        <w:t xml:space="preserve"> &lt;&lt; </w:t>
      </w:r>
      <w:proofErr w:type="spellStart"/>
      <w:r w:rsidRPr="00EF7EC0">
        <w:rPr>
          <w:rStyle w:val="TagStyle"/>
          <w:rtl/>
        </w:rPr>
        <w:t>יור</w:t>
      </w:r>
      <w:proofErr w:type="spellEnd"/>
      <w:r w:rsidRPr="00EF7EC0">
        <w:rPr>
          <w:rStyle w:val="TagStyle"/>
          <w:rtl/>
        </w:rPr>
        <w:t xml:space="preserve"> &gt;&gt;</w:t>
      </w:r>
      <w:r w:rsidR="00BD7AA7">
        <w:rPr>
          <w:rtl/>
        </w:rPr>
        <w:t xml:space="preserve"> </w:t>
      </w:r>
      <w:r>
        <w:rPr>
          <w:rtl/>
        </w:rPr>
        <w:t xml:space="preserve"> </w:t>
      </w:r>
      <w:bookmarkEnd w:id="376"/>
    </w:p>
    <w:p w:rsidR="00EF7EC0" w:rsidRDefault="00EF7EC0" w:rsidP="00EF7EC0">
      <w:pPr>
        <w:pStyle w:val="KeepWithNext"/>
        <w:rPr>
          <w:rtl/>
          <w:lang w:eastAsia="he-IL"/>
        </w:rPr>
      </w:pPr>
    </w:p>
    <w:p w:rsidR="00EF7EC0" w:rsidRDefault="00EF7EC0" w:rsidP="00EF7EC0">
      <w:pPr>
        <w:rPr>
          <w:rtl/>
          <w:lang w:eastAsia="he-IL"/>
        </w:rPr>
      </w:pPr>
      <w:bookmarkStart w:id="377" w:name="_ETM_Q1_1784486"/>
      <w:bookmarkEnd w:id="377"/>
      <w:r>
        <w:rPr>
          <w:rFonts w:hint="cs"/>
          <w:rtl/>
          <w:lang w:eastAsia="he-IL"/>
        </w:rPr>
        <w:t xml:space="preserve">תודה רבה. בדיון החסוי נקבל תשובות מצה"ל לגבי הדברים הללו. </w:t>
      </w:r>
      <w:r w:rsidR="006C0803">
        <w:rPr>
          <w:rFonts w:hint="cs"/>
          <w:rtl/>
          <w:lang w:eastAsia="he-IL"/>
        </w:rPr>
        <w:t xml:space="preserve">איילת לאש </w:t>
      </w:r>
      <w:proofErr w:type="spellStart"/>
      <w:r w:rsidR="006C0803">
        <w:rPr>
          <w:rFonts w:hint="cs"/>
          <w:rtl/>
          <w:lang w:eastAsia="he-IL"/>
        </w:rPr>
        <w:t>איתנו</w:t>
      </w:r>
      <w:proofErr w:type="spellEnd"/>
      <w:r w:rsidR="006C0803">
        <w:rPr>
          <w:rFonts w:hint="cs"/>
          <w:rtl/>
          <w:lang w:eastAsia="he-IL"/>
        </w:rPr>
        <w:t xml:space="preserve"> בזום, פעילה חברתית, בבקשה. </w:t>
      </w:r>
    </w:p>
    <w:p w:rsidR="00683276" w:rsidRDefault="00683276" w:rsidP="00683276">
      <w:pPr>
        <w:rPr>
          <w:rtl/>
          <w:lang w:eastAsia="he-IL"/>
        </w:rPr>
      </w:pPr>
      <w:bookmarkStart w:id="378" w:name="_ETM_Q1_1860442"/>
      <w:bookmarkStart w:id="379" w:name="_ETM_Q1_1860552"/>
      <w:bookmarkEnd w:id="378"/>
      <w:bookmarkEnd w:id="379"/>
    </w:p>
    <w:p w:rsidR="00683276" w:rsidRDefault="00683276" w:rsidP="00683276">
      <w:pPr>
        <w:pStyle w:val="a4"/>
        <w:keepNext/>
        <w:rPr>
          <w:rtl/>
        </w:rPr>
      </w:pPr>
      <w:bookmarkStart w:id="380" w:name="ET_speaker_איילת_לאש_65"/>
      <w:r w:rsidRPr="00683276">
        <w:rPr>
          <w:rStyle w:val="TagStyle"/>
          <w:rtl/>
        </w:rPr>
        <w:t xml:space="preserve"> &lt;&lt; דובר &gt;&gt; </w:t>
      </w:r>
      <w:r>
        <w:rPr>
          <w:rtl/>
        </w:rPr>
        <w:t>איילת לאש:</w:t>
      </w:r>
      <w:r w:rsidRPr="00683276">
        <w:rPr>
          <w:rStyle w:val="TagStyle"/>
          <w:rtl/>
        </w:rPr>
        <w:t xml:space="preserve"> &lt;&lt; דובר &gt;&gt;</w:t>
      </w:r>
      <w:r w:rsidR="00BD7AA7">
        <w:rPr>
          <w:rtl/>
        </w:rPr>
        <w:t xml:space="preserve"> </w:t>
      </w:r>
      <w:r>
        <w:rPr>
          <w:rtl/>
        </w:rPr>
        <w:t xml:space="preserve"> </w:t>
      </w:r>
      <w:bookmarkEnd w:id="380"/>
    </w:p>
    <w:p w:rsidR="00683276" w:rsidRDefault="00683276" w:rsidP="00683276">
      <w:pPr>
        <w:pStyle w:val="KeepWithNext"/>
        <w:rPr>
          <w:rtl/>
          <w:lang w:eastAsia="he-IL"/>
        </w:rPr>
      </w:pPr>
    </w:p>
    <w:p w:rsidR="00683276" w:rsidRDefault="00683276" w:rsidP="00683276">
      <w:pPr>
        <w:rPr>
          <w:rtl/>
          <w:lang w:eastAsia="he-IL"/>
        </w:rPr>
      </w:pPr>
      <w:r>
        <w:rPr>
          <w:rFonts w:hint="cs"/>
          <w:rtl/>
          <w:lang w:eastAsia="he-IL"/>
        </w:rPr>
        <w:t>אני</w:t>
      </w:r>
      <w:bookmarkStart w:id="381" w:name="_ETM_Q1_1859600"/>
      <w:bookmarkEnd w:id="381"/>
      <w:r>
        <w:rPr>
          <w:rFonts w:hint="cs"/>
          <w:rtl/>
          <w:lang w:eastAsia="he-IL"/>
        </w:rPr>
        <w:t xml:space="preserve"> רוצה שוב להתריע בתפקידי כמתריעה בשער על השאננות שאנחנו נמצאים בה, מצב כמו ב-6 באוקטובר. אני הקטנה מצליחה להגיע מדי יום לעשרות פרופילים של אויבים שמצטלמים עם נשקים ומעלים לרשתות, מסיתים מדי יום. אני גרה בשומרון ועוקבת </w:t>
      </w:r>
      <w:bookmarkStart w:id="382" w:name="_ETM_Q1_1891108"/>
      <w:bookmarkEnd w:id="382"/>
      <w:r>
        <w:rPr>
          <w:rFonts w:hint="cs"/>
          <w:rtl/>
          <w:lang w:eastAsia="he-IL"/>
        </w:rPr>
        <w:t xml:space="preserve">אחרי קבוצות </w:t>
      </w:r>
      <w:proofErr w:type="spellStart"/>
      <w:r>
        <w:rPr>
          <w:rFonts w:hint="cs"/>
          <w:rtl/>
          <w:lang w:eastAsia="he-IL"/>
        </w:rPr>
        <w:t>טלגרם</w:t>
      </w:r>
      <w:proofErr w:type="spellEnd"/>
      <w:r>
        <w:rPr>
          <w:rFonts w:hint="cs"/>
          <w:rtl/>
          <w:lang w:eastAsia="he-IL"/>
        </w:rPr>
        <w:t xml:space="preserve"> בשומרון. מדי יום </w:t>
      </w:r>
      <w:bookmarkStart w:id="383" w:name="_ETM_Q1_1905187"/>
      <w:bookmarkEnd w:id="383"/>
      <w:r>
        <w:rPr>
          <w:rFonts w:hint="cs"/>
          <w:rtl/>
          <w:lang w:eastAsia="he-IL"/>
        </w:rPr>
        <w:t>הם מעלים שם קריאות והסתות לרצח בכל מדיה אפשרית. אני</w:t>
      </w:r>
      <w:bookmarkStart w:id="384" w:name="_ETM_Q1_1911555"/>
      <w:bookmarkEnd w:id="384"/>
      <w:r>
        <w:rPr>
          <w:rFonts w:hint="cs"/>
          <w:rtl/>
          <w:lang w:eastAsia="he-IL"/>
        </w:rPr>
        <w:t xml:space="preserve"> שואלת איך זה יכול להיות שזה עדיין קורה</w:t>
      </w:r>
      <w:r w:rsidR="00B354C4">
        <w:rPr>
          <w:rFonts w:hint="cs"/>
          <w:rtl/>
          <w:lang w:eastAsia="he-IL"/>
        </w:rPr>
        <w:t>, איך יכול להיות שהם לא עצורים, אני חושבת</w:t>
      </w:r>
      <w:bookmarkStart w:id="385" w:name="_ETM_Q1_1920345"/>
      <w:bookmarkEnd w:id="385"/>
      <w:r w:rsidR="00B354C4">
        <w:rPr>
          <w:rFonts w:hint="cs"/>
          <w:rtl/>
          <w:lang w:eastAsia="he-IL"/>
        </w:rPr>
        <w:t xml:space="preserve"> שהסיפור של איסוף נשקים שייך ל-6 באוקטובר. </w:t>
      </w:r>
      <w:bookmarkStart w:id="386" w:name="_ETM_Q1_1924356"/>
      <w:bookmarkEnd w:id="386"/>
      <w:r w:rsidR="00B354C4">
        <w:rPr>
          <w:rFonts w:hint="cs"/>
          <w:rtl/>
          <w:lang w:eastAsia="he-IL"/>
        </w:rPr>
        <w:t>אם הם מצהירים על טרור אז צריך גירוש. לאסוף נשקים</w:t>
      </w:r>
      <w:bookmarkStart w:id="387" w:name="_ETM_Q1_1929089"/>
      <w:bookmarkEnd w:id="387"/>
      <w:r w:rsidR="00B354C4">
        <w:rPr>
          <w:rFonts w:hint="cs"/>
          <w:rtl/>
          <w:lang w:eastAsia="he-IL"/>
        </w:rPr>
        <w:t xml:space="preserve"> זה כמו לייבש את הים התיכון עם כפית. כל מי </w:t>
      </w:r>
      <w:bookmarkStart w:id="388" w:name="_ETM_Q1_1936275"/>
      <w:bookmarkEnd w:id="388"/>
      <w:r w:rsidR="00B354C4">
        <w:rPr>
          <w:rFonts w:hint="cs"/>
          <w:rtl/>
          <w:lang w:eastAsia="he-IL"/>
        </w:rPr>
        <w:t>שמצלם את עצמו עם נשק, כל מי שמעז</w:t>
      </w:r>
      <w:bookmarkStart w:id="389" w:name="_ETM_Q1_1940275"/>
      <w:bookmarkEnd w:id="389"/>
      <w:r w:rsidR="00B354C4">
        <w:rPr>
          <w:rFonts w:hint="cs"/>
          <w:rtl/>
          <w:lang w:eastAsia="he-IL"/>
        </w:rPr>
        <w:t xml:space="preserve"> להעלות בבוקר קריאה לטבח יהודים צריך להיות מגורש, מבחינתי צריך להיות עם </w:t>
      </w:r>
      <w:proofErr w:type="spellStart"/>
      <w:r w:rsidR="00B354C4">
        <w:rPr>
          <w:rFonts w:hint="cs"/>
          <w:rtl/>
          <w:lang w:eastAsia="he-IL"/>
        </w:rPr>
        <w:t>כטב"מ</w:t>
      </w:r>
      <w:proofErr w:type="spellEnd"/>
      <w:r w:rsidR="00B354C4">
        <w:rPr>
          <w:rFonts w:hint="cs"/>
          <w:rtl/>
          <w:lang w:eastAsia="he-IL"/>
        </w:rPr>
        <w:t xml:space="preserve"> על הבית שלו</w:t>
      </w:r>
      <w:r w:rsidR="00CD6EC2">
        <w:rPr>
          <w:rFonts w:hint="cs"/>
          <w:rtl/>
          <w:lang w:eastAsia="he-IL"/>
        </w:rPr>
        <w:t xml:space="preserve"> כבר</w:t>
      </w:r>
      <w:bookmarkStart w:id="390" w:name="_ETM_Q1_1949604"/>
      <w:bookmarkEnd w:id="390"/>
      <w:r w:rsidR="00CD6EC2">
        <w:rPr>
          <w:rFonts w:hint="cs"/>
          <w:rtl/>
          <w:lang w:eastAsia="he-IL"/>
        </w:rPr>
        <w:t xml:space="preserve"> למחרת ואם לא אז לגרש אותם. הם יקומו עלינו, זאת התחושה שלנו. אין לי ספק שהטבח הבא יקרה. אני לא רואה מציאות אחרת ואני מרגישה שאנחנו פשוט </w:t>
      </w:r>
      <w:r w:rsidR="00936B87">
        <w:rPr>
          <w:rFonts w:hint="cs"/>
          <w:rtl/>
          <w:lang w:eastAsia="he-IL"/>
        </w:rPr>
        <w:t>נשארנו באותו הסיפור. אין שום שינוי מדיניות אחר, אין שום התנהלות שהיא אחרת שתמנע את הטבח הבא. אנחנו מכירים את כמויות הנשקים שיש פה</w:t>
      </w:r>
      <w:r w:rsidR="00DD2AC6">
        <w:rPr>
          <w:rFonts w:hint="cs"/>
          <w:rtl/>
          <w:lang w:eastAsia="he-IL"/>
        </w:rPr>
        <w:t xml:space="preserve">. הצבא בעצמו </w:t>
      </w:r>
      <w:bookmarkStart w:id="391" w:name="_ETM_Q1_1977220"/>
      <w:bookmarkEnd w:id="391"/>
      <w:r w:rsidR="00DD2AC6">
        <w:rPr>
          <w:rFonts w:hint="cs"/>
          <w:rtl/>
          <w:lang w:eastAsia="he-IL"/>
        </w:rPr>
        <w:t xml:space="preserve">נותן נתונים קיצוניים </w:t>
      </w:r>
      <w:r w:rsidR="00DD2AC6">
        <w:rPr>
          <w:rFonts w:hint="eastAsia"/>
          <w:rtl/>
          <w:lang w:eastAsia="he-IL"/>
        </w:rPr>
        <w:t>–</w:t>
      </w:r>
      <w:r w:rsidR="00DD2AC6">
        <w:rPr>
          <w:rFonts w:hint="cs"/>
          <w:rtl/>
          <w:lang w:eastAsia="he-IL"/>
        </w:rPr>
        <w:t xml:space="preserve"> בין 40,000-400,000 </w:t>
      </w:r>
      <w:r w:rsidR="00DD2AC6">
        <w:rPr>
          <w:rFonts w:hint="eastAsia"/>
          <w:rtl/>
          <w:lang w:eastAsia="he-IL"/>
        </w:rPr>
        <w:t>–</w:t>
      </w:r>
      <w:r w:rsidR="00DD2AC6">
        <w:rPr>
          <w:rFonts w:hint="cs"/>
          <w:rtl/>
          <w:lang w:eastAsia="he-IL"/>
        </w:rPr>
        <w:t xml:space="preserve"> גם אם נלך על הכמות הקטנה, אנחנו מכירים את כמויות ההברחה כל </w:t>
      </w:r>
      <w:bookmarkStart w:id="392" w:name="_ETM_Q1_1983871"/>
      <w:bookmarkEnd w:id="392"/>
      <w:r w:rsidR="00DD2AC6">
        <w:rPr>
          <w:rFonts w:hint="cs"/>
          <w:rtl/>
          <w:lang w:eastAsia="he-IL"/>
        </w:rPr>
        <w:t xml:space="preserve">לילה מירדן, את כמויות הנשקים שמשיגים בגניבות. איסוף </w:t>
      </w:r>
      <w:bookmarkStart w:id="393" w:name="_ETM_Q1_1992656"/>
      <w:bookmarkEnd w:id="393"/>
      <w:r w:rsidR="00DD2AC6">
        <w:rPr>
          <w:rFonts w:hint="cs"/>
          <w:rtl/>
          <w:lang w:eastAsia="he-IL"/>
        </w:rPr>
        <w:t>הנשקים עכשיו עומד על שלושה נשקים ביום וזו בדיחה עצובה. אנחנו רוצים למנוע את הטבח הבא אז זה לא מספיק לאסוף נשקים. יש לגרש אותם מפה</w:t>
      </w:r>
      <w:bookmarkStart w:id="394" w:name="_ETM_Q1_2008663"/>
      <w:bookmarkEnd w:id="394"/>
      <w:r w:rsidR="00DD2AC6">
        <w:rPr>
          <w:rFonts w:hint="cs"/>
          <w:rtl/>
          <w:lang w:eastAsia="he-IL"/>
        </w:rPr>
        <w:t xml:space="preserve">. כל אויב שקורא לרצוח אותי </w:t>
      </w:r>
      <w:r w:rsidR="00DD2AC6">
        <w:rPr>
          <w:rFonts w:hint="eastAsia"/>
          <w:rtl/>
          <w:lang w:eastAsia="he-IL"/>
        </w:rPr>
        <w:t>–</w:t>
      </w:r>
      <w:r w:rsidR="00DD2AC6">
        <w:rPr>
          <w:rFonts w:hint="cs"/>
          <w:rtl/>
          <w:lang w:eastAsia="he-IL"/>
        </w:rPr>
        <w:t xml:space="preserve"> יש לדאוג שהוא לא יהיה פה. כל עוד הדבר הזה לא הולך</w:t>
      </w:r>
      <w:bookmarkStart w:id="395" w:name="_ETM_Q1_2018078"/>
      <w:bookmarkEnd w:id="395"/>
      <w:r w:rsidR="00DD2AC6">
        <w:rPr>
          <w:rFonts w:hint="cs"/>
          <w:rtl/>
          <w:lang w:eastAsia="he-IL"/>
        </w:rPr>
        <w:t xml:space="preserve"> לשם אנחנו מזמינים עלינו את הטבח הבא שהוא </w:t>
      </w:r>
      <w:r w:rsidR="009329C4">
        <w:rPr>
          <w:rFonts w:hint="cs"/>
          <w:rtl/>
          <w:lang w:eastAsia="he-IL"/>
        </w:rPr>
        <w:t>באמת יגיע</w:t>
      </w:r>
      <w:bookmarkStart w:id="396" w:name="_ETM_Q1_2021461"/>
      <w:bookmarkEnd w:id="396"/>
      <w:r w:rsidR="009329C4">
        <w:rPr>
          <w:rFonts w:hint="cs"/>
          <w:rtl/>
          <w:lang w:eastAsia="he-IL"/>
        </w:rPr>
        <w:t xml:space="preserve">, אין שום מציאות אחרת ואפשרות אחרת. </w:t>
      </w:r>
    </w:p>
    <w:p w:rsidR="009329C4" w:rsidRDefault="009329C4" w:rsidP="00683276">
      <w:pPr>
        <w:rPr>
          <w:rtl/>
          <w:lang w:eastAsia="he-IL"/>
        </w:rPr>
      </w:pPr>
      <w:bookmarkStart w:id="397" w:name="_ETM_Q1_2026388"/>
      <w:bookmarkStart w:id="398" w:name="_ETM_Q1_2026556"/>
      <w:bookmarkStart w:id="399" w:name="_ETM_Q1_2027212"/>
      <w:bookmarkEnd w:id="397"/>
      <w:bookmarkEnd w:id="398"/>
      <w:bookmarkEnd w:id="399"/>
    </w:p>
    <w:p w:rsidR="009329C4" w:rsidRDefault="009329C4" w:rsidP="009329C4">
      <w:pPr>
        <w:pStyle w:val="a4"/>
        <w:keepNext/>
        <w:rPr>
          <w:rtl/>
        </w:rPr>
      </w:pPr>
      <w:bookmarkStart w:id="400" w:name="ET_speaker_6356_66"/>
      <w:r w:rsidRPr="009329C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329C4">
        <w:rPr>
          <w:rStyle w:val="TagStyle"/>
          <w:rtl/>
        </w:rPr>
        <w:t xml:space="preserve"> &lt;&lt; דובר &gt;&gt;</w:t>
      </w:r>
      <w:r w:rsidR="00BD7AA7">
        <w:rPr>
          <w:rtl/>
        </w:rPr>
        <w:t xml:space="preserve"> </w:t>
      </w:r>
      <w:r>
        <w:rPr>
          <w:rtl/>
        </w:rPr>
        <w:t xml:space="preserve"> </w:t>
      </w:r>
      <w:bookmarkEnd w:id="400"/>
    </w:p>
    <w:p w:rsidR="009329C4" w:rsidRDefault="009329C4" w:rsidP="009329C4">
      <w:pPr>
        <w:pStyle w:val="KeepWithNext"/>
        <w:rPr>
          <w:rtl/>
          <w:lang w:eastAsia="he-IL"/>
        </w:rPr>
      </w:pPr>
    </w:p>
    <w:p w:rsidR="009329C4" w:rsidRDefault="009329C4" w:rsidP="009329C4">
      <w:pPr>
        <w:rPr>
          <w:rtl/>
          <w:lang w:eastAsia="he-IL"/>
        </w:rPr>
      </w:pPr>
      <w:bookmarkStart w:id="401" w:name="_ETM_Q1_2027836"/>
      <w:bookmarkStart w:id="402" w:name="_ETM_Q1_2027877"/>
      <w:bookmarkEnd w:id="401"/>
      <w:bookmarkEnd w:id="402"/>
      <w:r>
        <w:rPr>
          <w:rFonts w:hint="cs"/>
          <w:rtl/>
          <w:lang w:eastAsia="he-IL"/>
        </w:rPr>
        <w:t>כל-כך צודקת.</w:t>
      </w:r>
    </w:p>
    <w:p w:rsidR="009329C4" w:rsidRDefault="009329C4" w:rsidP="009329C4">
      <w:pPr>
        <w:rPr>
          <w:rtl/>
          <w:lang w:eastAsia="he-IL"/>
        </w:rPr>
      </w:pPr>
    </w:p>
    <w:p w:rsidR="009329C4" w:rsidRDefault="009329C4" w:rsidP="009329C4">
      <w:pPr>
        <w:pStyle w:val="af6"/>
        <w:keepNext/>
        <w:rPr>
          <w:rtl/>
        </w:rPr>
      </w:pPr>
      <w:bookmarkStart w:id="403" w:name="ET_yor_6525_67"/>
      <w:r w:rsidRPr="009329C4">
        <w:rPr>
          <w:rStyle w:val="TagStyle"/>
          <w:rtl/>
        </w:rPr>
        <w:t xml:space="preserve"> &lt;&lt; </w:t>
      </w:r>
      <w:proofErr w:type="spellStart"/>
      <w:r w:rsidRPr="009329C4">
        <w:rPr>
          <w:rStyle w:val="TagStyle"/>
          <w:rtl/>
        </w:rPr>
        <w:t>יור</w:t>
      </w:r>
      <w:proofErr w:type="spellEnd"/>
      <w:r w:rsidRPr="009329C4">
        <w:rPr>
          <w:rStyle w:val="TagStyle"/>
          <w:rtl/>
        </w:rPr>
        <w:t xml:space="preserve"> &gt;&gt; </w:t>
      </w:r>
      <w:r>
        <w:rPr>
          <w:rtl/>
        </w:rPr>
        <w:t>היו"ר צבי ידידיה סוכות:</w:t>
      </w:r>
      <w:r w:rsidRPr="009329C4">
        <w:rPr>
          <w:rStyle w:val="TagStyle"/>
          <w:rtl/>
        </w:rPr>
        <w:t xml:space="preserve"> &lt;&lt; </w:t>
      </w:r>
      <w:proofErr w:type="spellStart"/>
      <w:r w:rsidRPr="009329C4">
        <w:rPr>
          <w:rStyle w:val="TagStyle"/>
          <w:rtl/>
        </w:rPr>
        <w:t>יור</w:t>
      </w:r>
      <w:proofErr w:type="spellEnd"/>
      <w:r w:rsidRPr="009329C4">
        <w:rPr>
          <w:rStyle w:val="TagStyle"/>
          <w:rtl/>
        </w:rPr>
        <w:t xml:space="preserve"> &gt;&gt;</w:t>
      </w:r>
      <w:r w:rsidR="00BD7AA7">
        <w:rPr>
          <w:rtl/>
        </w:rPr>
        <w:t xml:space="preserve"> </w:t>
      </w:r>
      <w:r>
        <w:rPr>
          <w:rtl/>
        </w:rPr>
        <w:t xml:space="preserve"> </w:t>
      </w:r>
      <w:bookmarkEnd w:id="403"/>
    </w:p>
    <w:p w:rsidR="009329C4" w:rsidRDefault="009329C4" w:rsidP="009329C4">
      <w:pPr>
        <w:pStyle w:val="KeepWithNext"/>
        <w:rPr>
          <w:rtl/>
          <w:lang w:eastAsia="he-IL"/>
        </w:rPr>
      </w:pPr>
    </w:p>
    <w:p w:rsidR="009329C4" w:rsidRDefault="009329C4" w:rsidP="009329C4">
      <w:pPr>
        <w:rPr>
          <w:rtl/>
          <w:lang w:eastAsia="he-IL"/>
        </w:rPr>
      </w:pPr>
      <w:r>
        <w:rPr>
          <w:rFonts w:hint="cs"/>
          <w:rtl/>
          <w:lang w:eastAsia="he-IL"/>
        </w:rPr>
        <w:t xml:space="preserve">את מעבירה לצבא את </w:t>
      </w:r>
      <w:proofErr w:type="spellStart"/>
      <w:r>
        <w:rPr>
          <w:rFonts w:hint="cs"/>
          <w:rtl/>
          <w:lang w:eastAsia="he-IL"/>
        </w:rPr>
        <w:t>התיעודים</w:t>
      </w:r>
      <w:proofErr w:type="spellEnd"/>
      <w:r>
        <w:rPr>
          <w:rFonts w:hint="cs"/>
          <w:rtl/>
          <w:lang w:eastAsia="he-IL"/>
        </w:rPr>
        <w:t xml:space="preserve"> שתיארת? </w:t>
      </w:r>
    </w:p>
    <w:p w:rsidR="009329C4" w:rsidRDefault="009329C4" w:rsidP="009329C4">
      <w:pPr>
        <w:rPr>
          <w:rtl/>
          <w:lang w:eastAsia="he-IL"/>
        </w:rPr>
      </w:pPr>
      <w:bookmarkStart w:id="404" w:name="_ETM_Q1_2035362"/>
      <w:bookmarkStart w:id="405" w:name="_ETM_Q1_2035477"/>
      <w:bookmarkStart w:id="406" w:name="_ETM_Q1_2038451"/>
      <w:bookmarkEnd w:id="404"/>
      <w:bookmarkEnd w:id="405"/>
      <w:bookmarkEnd w:id="406"/>
    </w:p>
    <w:p w:rsidR="009329C4" w:rsidRDefault="009329C4" w:rsidP="009329C4">
      <w:pPr>
        <w:pStyle w:val="a4"/>
        <w:keepNext/>
        <w:rPr>
          <w:rtl/>
        </w:rPr>
      </w:pPr>
      <w:bookmarkStart w:id="407" w:name="ET_speaker_איילת_לאש_68"/>
      <w:r w:rsidRPr="009329C4">
        <w:rPr>
          <w:rStyle w:val="TagStyle"/>
          <w:rtl/>
        </w:rPr>
        <w:t xml:space="preserve"> &lt;&lt; דובר &gt;&gt; </w:t>
      </w:r>
      <w:r>
        <w:rPr>
          <w:rtl/>
        </w:rPr>
        <w:t>איילת לאש:</w:t>
      </w:r>
      <w:r w:rsidRPr="009329C4">
        <w:rPr>
          <w:rStyle w:val="TagStyle"/>
          <w:rtl/>
        </w:rPr>
        <w:t xml:space="preserve"> &lt;&lt; דובר &gt;&gt;</w:t>
      </w:r>
      <w:r w:rsidR="00BD7AA7">
        <w:rPr>
          <w:rtl/>
        </w:rPr>
        <w:t xml:space="preserve"> </w:t>
      </w:r>
      <w:r>
        <w:rPr>
          <w:rtl/>
        </w:rPr>
        <w:t xml:space="preserve"> </w:t>
      </w:r>
      <w:bookmarkEnd w:id="407"/>
    </w:p>
    <w:p w:rsidR="009329C4" w:rsidRDefault="009329C4" w:rsidP="009329C4">
      <w:pPr>
        <w:pStyle w:val="KeepWithNext"/>
        <w:rPr>
          <w:rtl/>
          <w:lang w:eastAsia="he-IL"/>
        </w:rPr>
      </w:pPr>
    </w:p>
    <w:p w:rsidR="006C0803" w:rsidRDefault="009329C4" w:rsidP="002C1913">
      <w:pPr>
        <w:rPr>
          <w:rtl/>
          <w:lang w:eastAsia="he-IL"/>
        </w:rPr>
      </w:pPr>
      <w:bookmarkStart w:id="408" w:name="_ETM_Q1_2039089"/>
      <w:bookmarkStart w:id="409" w:name="_ETM_Q1_2039132"/>
      <w:bookmarkEnd w:id="408"/>
      <w:bookmarkEnd w:id="409"/>
      <w:r>
        <w:rPr>
          <w:rFonts w:hint="cs"/>
          <w:rtl/>
          <w:lang w:eastAsia="he-IL"/>
        </w:rPr>
        <w:t xml:space="preserve">הפסקתי לעשות את זה. אני יודעת שהם רואים את זה, אני יודעת </w:t>
      </w:r>
      <w:r w:rsidR="002C1913">
        <w:rPr>
          <w:rFonts w:hint="cs"/>
          <w:rtl/>
          <w:lang w:eastAsia="he-IL"/>
        </w:rPr>
        <w:t xml:space="preserve">מאנשי </w:t>
      </w:r>
      <w:bookmarkStart w:id="410" w:name="_ETM_Q1_2042320"/>
      <w:bookmarkEnd w:id="410"/>
      <w:r w:rsidR="002C1913">
        <w:rPr>
          <w:rFonts w:hint="cs"/>
          <w:rtl/>
          <w:lang w:eastAsia="he-IL"/>
        </w:rPr>
        <w:t>צבא שהדברים האלו מגיעים אליהם. הרבה מהדברים שאני מעלה זה</w:t>
      </w:r>
      <w:bookmarkStart w:id="411" w:name="_ETM_Q1_2046829"/>
      <w:bookmarkEnd w:id="411"/>
      <w:r w:rsidR="002C1913">
        <w:rPr>
          <w:rFonts w:hint="cs"/>
          <w:rtl/>
          <w:lang w:eastAsia="he-IL"/>
        </w:rPr>
        <w:t xml:space="preserve"> כבר אחרי שזה הגיע לצבא ולא עשו עם זה כלום</w:t>
      </w:r>
      <w:bookmarkStart w:id="412" w:name="_ETM_Q1_2048345"/>
      <w:bookmarkEnd w:id="412"/>
      <w:r w:rsidR="002C1913">
        <w:rPr>
          <w:rFonts w:hint="cs"/>
          <w:rtl/>
          <w:lang w:eastAsia="he-IL"/>
        </w:rPr>
        <w:t xml:space="preserve">, אחרי שזה עבר את השב"כ ולא עשו עם זה כלום. אני מעלה פרופילים של אנשים שיש להם אשרות </w:t>
      </w:r>
      <w:bookmarkStart w:id="413" w:name="_ETM_Q1_2055218"/>
      <w:bookmarkEnd w:id="413"/>
      <w:r w:rsidR="002C1913">
        <w:rPr>
          <w:rFonts w:hint="cs"/>
          <w:rtl/>
          <w:lang w:eastAsia="he-IL"/>
        </w:rPr>
        <w:t xml:space="preserve">עבודה בישראל, שעובדים בישראל ומצטלמים עם נשקים. אני יודעת </w:t>
      </w:r>
      <w:bookmarkStart w:id="414" w:name="_ETM_Q1_2058905"/>
      <w:bookmarkEnd w:id="414"/>
      <w:r w:rsidR="002C1913">
        <w:rPr>
          <w:rFonts w:hint="cs"/>
          <w:rtl/>
          <w:lang w:eastAsia="he-IL"/>
        </w:rPr>
        <w:t>שזה כבר ע</w:t>
      </w:r>
      <w:bookmarkStart w:id="415" w:name="_ETM_Q1_1851762"/>
      <w:bookmarkStart w:id="416" w:name="_ETM_Q1_1851856"/>
      <w:bookmarkEnd w:id="415"/>
      <w:bookmarkEnd w:id="416"/>
      <w:r w:rsidR="002C1913">
        <w:rPr>
          <w:rFonts w:hint="cs"/>
          <w:rtl/>
          <w:lang w:eastAsia="he-IL"/>
        </w:rPr>
        <w:t>בר אצל גורמי הביטחון</w:t>
      </w:r>
      <w:bookmarkStart w:id="417" w:name="_ETM_Q1_2062759"/>
      <w:bookmarkEnd w:id="417"/>
      <w:r w:rsidR="002C1913">
        <w:rPr>
          <w:rFonts w:hint="cs"/>
          <w:rtl/>
          <w:lang w:eastAsia="he-IL"/>
        </w:rPr>
        <w:t xml:space="preserve">. אני מעלה רק אם אני יודעת שהצבא קיבל את המידע ולא ביטל את אשרות העבודה, מעלה כדי להזהיר את התושבים. </w:t>
      </w:r>
    </w:p>
    <w:p w:rsidR="002C1913" w:rsidRDefault="002C1913" w:rsidP="002C1913">
      <w:pPr>
        <w:pStyle w:val="af6"/>
        <w:keepNext/>
        <w:rPr>
          <w:rtl/>
        </w:rPr>
      </w:pPr>
      <w:bookmarkStart w:id="418" w:name="ET_yor_6525_69"/>
      <w:r w:rsidRPr="002C1913">
        <w:rPr>
          <w:rStyle w:val="TagStyle"/>
          <w:rtl/>
        </w:rPr>
        <w:t xml:space="preserve">&lt;&lt; </w:t>
      </w:r>
      <w:proofErr w:type="spellStart"/>
      <w:r w:rsidRPr="002C1913">
        <w:rPr>
          <w:rStyle w:val="TagStyle"/>
          <w:rtl/>
        </w:rPr>
        <w:t>יור</w:t>
      </w:r>
      <w:proofErr w:type="spellEnd"/>
      <w:r w:rsidRPr="002C1913">
        <w:rPr>
          <w:rStyle w:val="TagStyle"/>
          <w:rtl/>
        </w:rPr>
        <w:t xml:space="preserve"> &gt;&gt; </w:t>
      </w:r>
      <w:r>
        <w:rPr>
          <w:rtl/>
        </w:rPr>
        <w:t>היו"ר צבי ידידיה סוכות:</w:t>
      </w:r>
      <w:r w:rsidRPr="002C1913">
        <w:rPr>
          <w:rStyle w:val="TagStyle"/>
          <w:rtl/>
        </w:rPr>
        <w:t xml:space="preserve"> &lt;&lt; </w:t>
      </w:r>
      <w:proofErr w:type="spellStart"/>
      <w:r w:rsidRPr="002C1913">
        <w:rPr>
          <w:rStyle w:val="TagStyle"/>
          <w:rtl/>
        </w:rPr>
        <w:t>יור</w:t>
      </w:r>
      <w:proofErr w:type="spellEnd"/>
      <w:r w:rsidRPr="002C1913">
        <w:rPr>
          <w:rStyle w:val="TagStyle"/>
          <w:rtl/>
        </w:rPr>
        <w:t xml:space="preserve"> &gt;&gt;</w:t>
      </w:r>
      <w:r w:rsidR="00BD7AA7">
        <w:rPr>
          <w:rtl/>
        </w:rPr>
        <w:t xml:space="preserve"> </w:t>
      </w:r>
      <w:r>
        <w:rPr>
          <w:rtl/>
        </w:rPr>
        <w:t xml:space="preserve"> </w:t>
      </w:r>
      <w:bookmarkEnd w:id="418"/>
    </w:p>
    <w:p w:rsidR="002C1913" w:rsidRDefault="002C1913" w:rsidP="002C1913">
      <w:pPr>
        <w:pStyle w:val="KeepWithNext"/>
        <w:rPr>
          <w:rtl/>
          <w:lang w:eastAsia="he-IL"/>
        </w:rPr>
      </w:pPr>
    </w:p>
    <w:p w:rsidR="002C1913" w:rsidRDefault="002C1913" w:rsidP="002C1913">
      <w:pPr>
        <w:rPr>
          <w:rtl/>
          <w:lang w:eastAsia="he-IL"/>
        </w:rPr>
      </w:pPr>
      <w:bookmarkStart w:id="419" w:name="_ETM_Q1_2066515"/>
      <w:bookmarkEnd w:id="419"/>
      <w:r>
        <w:rPr>
          <w:rFonts w:hint="cs"/>
          <w:rtl/>
          <w:lang w:eastAsia="he-IL"/>
        </w:rPr>
        <w:t xml:space="preserve">גם </w:t>
      </w:r>
      <w:bookmarkStart w:id="420" w:name="_ETM_Q1_2067089"/>
      <w:bookmarkEnd w:id="420"/>
      <w:r>
        <w:rPr>
          <w:rFonts w:hint="cs"/>
          <w:rtl/>
          <w:lang w:eastAsia="he-IL"/>
        </w:rPr>
        <w:t xml:space="preserve">אחרי ה-7 באוקטובר? </w:t>
      </w:r>
    </w:p>
    <w:p w:rsidR="002A2DE2" w:rsidRDefault="002A2DE2" w:rsidP="002C1913">
      <w:pPr>
        <w:rPr>
          <w:rtl/>
          <w:lang w:eastAsia="he-IL"/>
        </w:rPr>
      </w:pPr>
      <w:bookmarkStart w:id="421" w:name="_ETM_Q1_2072577"/>
      <w:bookmarkStart w:id="422" w:name="_ETM_Q1_2072712"/>
      <w:bookmarkEnd w:id="421"/>
      <w:bookmarkEnd w:id="422"/>
    </w:p>
    <w:p w:rsidR="002A2DE2" w:rsidRDefault="002A2DE2" w:rsidP="002A2DE2">
      <w:pPr>
        <w:pStyle w:val="a4"/>
        <w:keepNext/>
        <w:rPr>
          <w:rtl/>
        </w:rPr>
      </w:pPr>
      <w:bookmarkStart w:id="423" w:name="ET_speaker_איילת_לאש_70"/>
      <w:r w:rsidRPr="002A2DE2">
        <w:rPr>
          <w:rStyle w:val="TagStyle"/>
          <w:rtl/>
        </w:rPr>
        <w:lastRenderedPageBreak/>
        <w:t xml:space="preserve"> &lt;&lt; דובר &gt;&gt; </w:t>
      </w:r>
      <w:r>
        <w:rPr>
          <w:rtl/>
        </w:rPr>
        <w:t>איילת לאש:</w:t>
      </w:r>
      <w:r w:rsidRPr="002A2DE2">
        <w:rPr>
          <w:rStyle w:val="TagStyle"/>
          <w:rtl/>
        </w:rPr>
        <w:t xml:space="preserve"> &lt;&lt; דובר &gt;&gt;</w:t>
      </w:r>
      <w:r w:rsidR="00BD7AA7">
        <w:rPr>
          <w:rtl/>
        </w:rPr>
        <w:t xml:space="preserve"> </w:t>
      </w:r>
      <w:r>
        <w:rPr>
          <w:rtl/>
        </w:rPr>
        <w:t xml:space="preserve"> </w:t>
      </w:r>
      <w:bookmarkEnd w:id="423"/>
    </w:p>
    <w:p w:rsidR="002A2DE2" w:rsidRDefault="002A2DE2" w:rsidP="002A2DE2">
      <w:pPr>
        <w:pStyle w:val="KeepWithNext"/>
        <w:rPr>
          <w:rtl/>
          <w:lang w:eastAsia="he-IL"/>
        </w:rPr>
      </w:pPr>
    </w:p>
    <w:p w:rsidR="002A2DE2" w:rsidRDefault="002A2DE2" w:rsidP="002A2DE2">
      <w:pPr>
        <w:rPr>
          <w:rtl/>
          <w:lang w:eastAsia="he-IL"/>
        </w:rPr>
      </w:pPr>
      <w:r>
        <w:rPr>
          <w:rFonts w:hint="cs"/>
          <w:rtl/>
          <w:lang w:eastAsia="he-IL"/>
        </w:rPr>
        <w:t xml:space="preserve">כן. </w:t>
      </w:r>
      <w:bookmarkStart w:id="424" w:name="_ETM_Q1_2072788"/>
      <w:bookmarkStart w:id="425" w:name="_ETM_Q1_2072892"/>
      <w:bookmarkEnd w:id="424"/>
      <w:bookmarkEnd w:id="425"/>
      <w:r>
        <w:rPr>
          <w:rFonts w:hint="cs"/>
          <w:rtl/>
          <w:lang w:eastAsia="he-IL"/>
        </w:rPr>
        <w:t xml:space="preserve">אני יודעת על אנשים שנכנסים, שיש להם אשרות עבודה, </w:t>
      </w:r>
      <w:r w:rsidR="00BE5562">
        <w:rPr>
          <w:rFonts w:hint="cs"/>
          <w:rtl/>
          <w:lang w:eastAsia="he-IL"/>
        </w:rPr>
        <w:t>אני בו</w:t>
      </w:r>
      <w:bookmarkStart w:id="426" w:name="_ETM_Q1_2084408"/>
      <w:bookmarkEnd w:id="426"/>
      <w:r w:rsidR="00BE5562">
        <w:rPr>
          <w:rFonts w:hint="cs"/>
          <w:rtl/>
          <w:lang w:eastAsia="he-IL"/>
        </w:rPr>
        <w:t>דקת את זה במקורות שלי. הם הגיעו עם אשרות עבודה ומשוטטים חופשי ברחבי מדינת ישראל. וגם אלה שלא, זה לא משנה, הם משוטטים ליד הבית שלי וגרים ליד הבית</w:t>
      </w:r>
      <w:bookmarkStart w:id="427" w:name="_ETM_Q1_2096643"/>
      <w:bookmarkEnd w:id="427"/>
      <w:r w:rsidR="00BE5562">
        <w:rPr>
          <w:rFonts w:hint="cs"/>
          <w:rtl/>
          <w:lang w:eastAsia="he-IL"/>
        </w:rPr>
        <w:t xml:space="preserve"> שלי. על אחת כמה וכמה כשאני מנסה לעזור לתושבי המרכז על כאלה שעובדים אצלם. אני יודעת על מחבל שעבד בברקן שלפני חודש או חודשיים התרעתי עליו, הוא חמוש, מצטלם </w:t>
      </w:r>
      <w:proofErr w:type="spellStart"/>
      <w:r w:rsidR="00BE5562">
        <w:rPr>
          <w:rFonts w:hint="cs"/>
          <w:rtl/>
          <w:lang w:eastAsia="he-IL"/>
        </w:rPr>
        <w:t>בפייסבוק</w:t>
      </w:r>
      <w:proofErr w:type="spellEnd"/>
      <w:r w:rsidR="00BE5562">
        <w:rPr>
          <w:rFonts w:hint="cs"/>
          <w:rtl/>
          <w:lang w:eastAsia="he-IL"/>
        </w:rPr>
        <w:t xml:space="preserve"> שלו עם נשקים והמשטרה תפסה אותו</w:t>
      </w:r>
      <w:bookmarkStart w:id="428" w:name="_ETM_Q1_2118480"/>
      <w:bookmarkEnd w:id="428"/>
      <w:r w:rsidR="00BE5562">
        <w:rPr>
          <w:rFonts w:hint="cs"/>
          <w:rtl/>
          <w:lang w:eastAsia="he-IL"/>
        </w:rPr>
        <w:t>, חקרה אותו, ולמחרת הוא הגיע כרגיל לעבוד</w:t>
      </w:r>
      <w:bookmarkStart w:id="429" w:name="_ETM_Q1_2120609"/>
      <w:bookmarkEnd w:id="429"/>
      <w:r w:rsidR="00BE5562">
        <w:rPr>
          <w:rFonts w:hint="cs"/>
          <w:rtl/>
          <w:lang w:eastAsia="he-IL"/>
        </w:rPr>
        <w:t xml:space="preserve"> בברקן. רכז הביטחון אמר לו שילך ויחזור עוד כמה</w:t>
      </w:r>
      <w:bookmarkStart w:id="430" w:name="_ETM_Q1_2134192"/>
      <w:bookmarkEnd w:id="430"/>
      <w:r w:rsidR="00BE5562">
        <w:rPr>
          <w:rFonts w:hint="cs"/>
          <w:rtl/>
          <w:lang w:eastAsia="he-IL"/>
        </w:rPr>
        <w:t xml:space="preserve"> ימים. </w:t>
      </w:r>
      <w:bookmarkStart w:id="431" w:name="_ETM_Q1_2137048"/>
      <w:bookmarkEnd w:id="431"/>
    </w:p>
    <w:p w:rsidR="00BE5562" w:rsidRDefault="00BE5562" w:rsidP="002A2DE2">
      <w:pPr>
        <w:rPr>
          <w:rtl/>
          <w:lang w:eastAsia="he-IL"/>
        </w:rPr>
      </w:pPr>
      <w:bookmarkStart w:id="432" w:name="_ETM_Q1_2137200"/>
      <w:bookmarkEnd w:id="432"/>
    </w:p>
    <w:p w:rsidR="00BE5562" w:rsidRDefault="00BE5562" w:rsidP="00BE5562">
      <w:pPr>
        <w:pStyle w:val="af6"/>
        <w:keepNext/>
        <w:rPr>
          <w:rtl/>
        </w:rPr>
      </w:pPr>
      <w:bookmarkStart w:id="433" w:name="ET_yor_6525_71"/>
      <w:r w:rsidRPr="00BE5562">
        <w:rPr>
          <w:rStyle w:val="TagStyle"/>
          <w:rtl/>
        </w:rPr>
        <w:t xml:space="preserve"> &lt;&lt; </w:t>
      </w:r>
      <w:proofErr w:type="spellStart"/>
      <w:r w:rsidRPr="00BE5562">
        <w:rPr>
          <w:rStyle w:val="TagStyle"/>
          <w:rtl/>
        </w:rPr>
        <w:t>יור</w:t>
      </w:r>
      <w:proofErr w:type="spellEnd"/>
      <w:r w:rsidRPr="00BE5562">
        <w:rPr>
          <w:rStyle w:val="TagStyle"/>
          <w:rtl/>
        </w:rPr>
        <w:t xml:space="preserve"> &gt;&gt; </w:t>
      </w:r>
      <w:r>
        <w:rPr>
          <w:rtl/>
        </w:rPr>
        <w:t>היו"ר צבי ידידיה סוכות:</w:t>
      </w:r>
      <w:r w:rsidRPr="00BE5562">
        <w:rPr>
          <w:rStyle w:val="TagStyle"/>
          <w:rtl/>
        </w:rPr>
        <w:t xml:space="preserve"> &lt;&lt; </w:t>
      </w:r>
      <w:proofErr w:type="spellStart"/>
      <w:r w:rsidRPr="00BE5562">
        <w:rPr>
          <w:rStyle w:val="TagStyle"/>
          <w:rtl/>
        </w:rPr>
        <w:t>יור</w:t>
      </w:r>
      <w:proofErr w:type="spellEnd"/>
      <w:r w:rsidRPr="00BE5562">
        <w:rPr>
          <w:rStyle w:val="TagStyle"/>
          <w:rtl/>
        </w:rPr>
        <w:t xml:space="preserve"> &gt;&gt;</w:t>
      </w:r>
      <w:r w:rsidR="00BD7AA7">
        <w:rPr>
          <w:rtl/>
        </w:rPr>
        <w:t xml:space="preserve"> </w:t>
      </w:r>
      <w:r>
        <w:rPr>
          <w:rtl/>
        </w:rPr>
        <w:t xml:space="preserve"> </w:t>
      </w:r>
      <w:bookmarkEnd w:id="433"/>
    </w:p>
    <w:p w:rsidR="00BE5562" w:rsidRDefault="00BE5562" w:rsidP="00BE5562">
      <w:pPr>
        <w:pStyle w:val="KeepWithNext"/>
        <w:rPr>
          <w:rtl/>
          <w:lang w:eastAsia="he-IL"/>
        </w:rPr>
      </w:pPr>
    </w:p>
    <w:p w:rsidR="00BE5562" w:rsidRDefault="00BE5562" w:rsidP="00BE5562">
      <w:pPr>
        <w:rPr>
          <w:rtl/>
          <w:lang w:eastAsia="he-IL"/>
        </w:rPr>
      </w:pPr>
      <w:bookmarkStart w:id="434" w:name="_ETM_Q1_2138481"/>
      <w:bookmarkEnd w:id="434"/>
      <w:r>
        <w:rPr>
          <w:rFonts w:hint="cs"/>
          <w:rtl/>
          <w:lang w:eastAsia="he-IL"/>
        </w:rPr>
        <w:t>את יכולה להגיד עם מי דיברת על זה</w:t>
      </w:r>
      <w:bookmarkStart w:id="435" w:name="_ETM_Q1_2143576"/>
      <w:bookmarkStart w:id="436" w:name="_ETM_Q1_2143681"/>
      <w:bookmarkEnd w:id="435"/>
      <w:bookmarkEnd w:id="436"/>
      <w:r>
        <w:rPr>
          <w:rFonts w:hint="cs"/>
          <w:rtl/>
          <w:lang w:eastAsia="he-IL"/>
        </w:rPr>
        <w:t>?</w:t>
      </w:r>
    </w:p>
    <w:p w:rsidR="00BE5562" w:rsidRDefault="00BE5562" w:rsidP="00BE5562">
      <w:pPr>
        <w:rPr>
          <w:rtl/>
          <w:lang w:eastAsia="he-IL"/>
        </w:rPr>
      </w:pPr>
    </w:p>
    <w:p w:rsidR="00BE5562" w:rsidRDefault="00BE5562" w:rsidP="00BE5562">
      <w:pPr>
        <w:pStyle w:val="a4"/>
        <w:keepNext/>
        <w:rPr>
          <w:rtl/>
        </w:rPr>
      </w:pPr>
      <w:bookmarkStart w:id="437" w:name="ET_speaker_איילת_לאש_72"/>
      <w:r w:rsidRPr="00BE5562">
        <w:rPr>
          <w:rStyle w:val="TagStyle"/>
          <w:rtl/>
        </w:rPr>
        <w:t xml:space="preserve"> &lt;&lt; דובר &gt;&gt; </w:t>
      </w:r>
      <w:r>
        <w:rPr>
          <w:rtl/>
        </w:rPr>
        <w:t>איילת לאש:</w:t>
      </w:r>
      <w:r w:rsidRPr="00BE5562">
        <w:rPr>
          <w:rStyle w:val="TagStyle"/>
          <w:rtl/>
        </w:rPr>
        <w:t xml:space="preserve"> &lt;&lt; דובר &gt;&gt;</w:t>
      </w:r>
      <w:r w:rsidR="00BD7AA7">
        <w:rPr>
          <w:rtl/>
        </w:rPr>
        <w:t xml:space="preserve"> </w:t>
      </w:r>
      <w:r>
        <w:rPr>
          <w:rtl/>
        </w:rPr>
        <w:t xml:space="preserve"> </w:t>
      </w:r>
      <w:bookmarkEnd w:id="437"/>
    </w:p>
    <w:p w:rsidR="00BE5562" w:rsidRDefault="00BE5562" w:rsidP="00BE5562">
      <w:pPr>
        <w:pStyle w:val="KeepWithNext"/>
        <w:rPr>
          <w:rtl/>
          <w:lang w:eastAsia="he-IL"/>
        </w:rPr>
      </w:pPr>
    </w:p>
    <w:p w:rsidR="00BE5562" w:rsidRDefault="00BE5562" w:rsidP="00BE5562">
      <w:pPr>
        <w:rPr>
          <w:rtl/>
          <w:lang w:eastAsia="he-IL"/>
        </w:rPr>
      </w:pPr>
      <w:r>
        <w:rPr>
          <w:rFonts w:hint="cs"/>
          <w:rtl/>
          <w:lang w:eastAsia="he-IL"/>
        </w:rPr>
        <w:t xml:space="preserve">אחרי שפרסמתי את זה התקשרו אלי מהמשטרה ויידעו אותי שעצרו אותו אבל אני ידעתי למחרת שהוא חזר לעבודה. </w:t>
      </w:r>
    </w:p>
    <w:p w:rsidR="00BE5562" w:rsidRDefault="00BE5562" w:rsidP="00BE5562">
      <w:pPr>
        <w:rPr>
          <w:rtl/>
          <w:lang w:eastAsia="he-IL"/>
        </w:rPr>
      </w:pPr>
      <w:bookmarkStart w:id="438" w:name="_ETM_Q1_2160022"/>
      <w:bookmarkStart w:id="439" w:name="_ETM_Q1_2160141"/>
      <w:bookmarkEnd w:id="438"/>
      <w:bookmarkEnd w:id="439"/>
    </w:p>
    <w:p w:rsidR="00BE5562" w:rsidRDefault="00BE5562" w:rsidP="00BE5562">
      <w:pPr>
        <w:pStyle w:val="af6"/>
        <w:keepNext/>
        <w:rPr>
          <w:rtl/>
        </w:rPr>
      </w:pPr>
      <w:bookmarkStart w:id="440" w:name="ET_yor_6525_73"/>
      <w:r w:rsidRPr="00BE5562">
        <w:rPr>
          <w:rStyle w:val="TagStyle"/>
          <w:rtl/>
        </w:rPr>
        <w:t xml:space="preserve"> &lt;&lt; </w:t>
      </w:r>
      <w:proofErr w:type="spellStart"/>
      <w:r w:rsidRPr="00BE5562">
        <w:rPr>
          <w:rStyle w:val="TagStyle"/>
          <w:rtl/>
        </w:rPr>
        <w:t>יור</w:t>
      </w:r>
      <w:proofErr w:type="spellEnd"/>
      <w:r w:rsidRPr="00BE5562">
        <w:rPr>
          <w:rStyle w:val="TagStyle"/>
          <w:rtl/>
        </w:rPr>
        <w:t xml:space="preserve"> &gt;&gt; </w:t>
      </w:r>
      <w:r>
        <w:rPr>
          <w:rtl/>
        </w:rPr>
        <w:t>היו"ר צבי ידידיה סוכות:</w:t>
      </w:r>
      <w:r w:rsidRPr="00BE5562">
        <w:rPr>
          <w:rStyle w:val="TagStyle"/>
          <w:rtl/>
        </w:rPr>
        <w:t xml:space="preserve"> &lt;&lt; </w:t>
      </w:r>
      <w:proofErr w:type="spellStart"/>
      <w:r w:rsidRPr="00BE5562">
        <w:rPr>
          <w:rStyle w:val="TagStyle"/>
          <w:rtl/>
        </w:rPr>
        <w:t>יור</w:t>
      </w:r>
      <w:proofErr w:type="spellEnd"/>
      <w:r w:rsidRPr="00BE5562">
        <w:rPr>
          <w:rStyle w:val="TagStyle"/>
          <w:rtl/>
        </w:rPr>
        <w:t xml:space="preserve"> &gt;&gt;</w:t>
      </w:r>
      <w:r w:rsidR="00BD7AA7">
        <w:rPr>
          <w:rtl/>
        </w:rPr>
        <w:t xml:space="preserve"> </w:t>
      </w:r>
      <w:r>
        <w:rPr>
          <w:rtl/>
        </w:rPr>
        <w:t xml:space="preserve"> </w:t>
      </w:r>
      <w:bookmarkEnd w:id="440"/>
    </w:p>
    <w:p w:rsidR="00BE5562" w:rsidRDefault="00BE5562" w:rsidP="00BE5562">
      <w:pPr>
        <w:pStyle w:val="KeepWithNext"/>
        <w:rPr>
          <w:rtl/>
          <w:lang w:eastAsia="he-IL"/>
        </w:rPr>
      </w:pPr>
    </w:p>
    <w:p w:rsidR="00BE5562" w:rsidRDefault="00BE5562" w:rsidP="00BE5562">
      <w:pPr>
        <w:rPr>
          <w:rtl/>
          <w:lang w:eastAsia="he-IL"/>
        </w:rPr>
      </w:pPr>
      <w:bookmarkStart w:id="441" w:name="_ETM_Q1_2161015"/>
      <w:bookmarkEnd w:id="441"/>
      <w:r>
        <w:rPr>
          <w:rFonts w:hint="cs"/>
          <w:rtl/>
          <w:lang w:eastAsia="he-IL"/>
        </w:rPr>
        <w:t>ואז</w:t>
      </w:r>
      <w:bookmarkStart w:id="442" w:name="_ETM_Q1_2161598"/>
      <w:bookmarkEnd w:id="442"/>
      <w:r>
        <w:rPr>
          <w:rFonts w:hint="cs"/>
          <w:rtl/>
          <w:lang w:eastAsia="he-IL"/>
        </w:rPr>
        <w:t xml:space="preserve"> פנית שוב למשטרה?</w:t>
      </w:r>
    </w:p>
    <w:p w:rsidR="00BE5562" w:rsidRDefault="00BE5562" w:rsidP="00BE5562">
      <w:pPr>
        <w:rPr>
          <w:rtl/>
          <w:lang w:eastAsia="he-IL"/>
        </w:rPr>
      </w:pPr>
      <w:bookmarkStart w:id="443" w:name="_ETM_Q1_2164334"/>
      <w:bookmarkStart w:id="444" w:name="_ETM_Q1_2164478"/>
      <w:bookmarkEnd w:id="443"/>
      <w:bookmarkEnd w:id="444"/>
    </w:p>
    <w:p w:rsidR="00BE5562" w:rsidRDefault="00BE5562" w:rsidP="00BE5562">
      <w:pPr>
        <w:pStyle w:val="a4"/>
        <w:keepNext/>
        <w:rPr>
          <w:rtl/>
        </w:rPr>
      </w:pPr>
      <w:bookmarkStart w:id="445" w:name="ET_speaker_איילת_לאש_74"/>
      <w:r w:rsidRPr="00BE5562">
        <w:rPr>
          <w:rStyle w:val="TagStyle"/>
          <w:rtl/>
        </w:rPr>
        <w:t xml:space="preserve"> &lt;&lt; דובר &gt;&gt; </w:t>
      </w:r>
      <w:r>
        <w:rPr>
          <w:rtl/>
        </w:rPr>
        <w:t>איילת לאש:</w:t>
      </w:r>
      <w:r w:rsidRPr="00BE5562">
        <w:rPr>
          <w:rStyle w:val="TagStyle"/>
          <w:rtl/>
        </w:rPr>
        <w:t xml:space="preserve"> &lt;&lt; דובר &gt;&gt;</w:t>
      </w:r>
      <w:r w:rsidR="00BD7AA7">
        <w:rPr>
          <w:rtl/>
        </w:rPr>
        <w:t xml:space="preserve"> </w:t>
      </w:r>
      <w:r>
        <w:rPr>
          <w:rtl/>
        </w:rPr>
        <w:t xml:space="preserve"> </w:t>
      </w:r>
      <w:bookmarkEnd w:id="445"/>
    </w:p>
    <w:p w:rsidR="00BE5562" w:rsidRDefault="00BE5562" w:rsidP="00BE5562">
      <w:pPr>
        <w:pStyle w:val="KeepWithNext"/>
        <w:rPr>
          <w:rtl/>
          <w:lang w:eastAsia="he-IL"/>
        </w:rPr>
      </w:pPr>
    </w:p>
    <w:p w:rsidR="00BE5562" w:rsidRDefault="00BE5562" w:rsidP="00BE5562">
      <w:pPr>
        <w:rPr>
          <w:rtl/>
          <w:lang w:eastAsia="he-IL"/>
        </w:rPr>
      </w:pPr>
      <w:r>
        <w:rPr>
          <w:rFonts w:hint="cs"/>
          <w:rtl/>
          <w:lang w:eastAsia="he-IL"/>
        </w:rPr>
        <w:t xml:space="preserve">לא, אני יודעת שזה, אין, שוב, אנחנו חיים במציאות הזאת, זה ברור לי. אני רוצה להגיד שבכל </w:t>
      </w:r>
      <w:bookmarkStart w:id="446" w:name="_ETM_Q1_2173338"/>
      <w:bookmarkEnd w:id="446"/>
      <w:r>
        <w:rPr>
          <w:rFonts w:hint="cs"/>
          <w:rtl/>
          <w:lang w:eastAsia="he-IL"/>
        </w:rPr>
        <w:t>יום יש עשרות אירועים של זריקות אבנים</w:t>
      </w:r>
      <w:r w:rsidR="00217A44">
        <w:rPr>
          <w:rFonts w:hint="cs"/>
          <w:rtl/>
          <w:lang w:eastAsia="he-IL"/>
        </w:rPr>
        <w:t xml:space="preserve">. קל מאוד למצוא את הנתונים האלה, הצלה ללא גבולות </w:t>
      </w:r>
      <w:bookmarkStart w:id="447" w:name="_ETM_Q1_2181173"/>
      <w:bookmarkEnd w:id="447"/>
      <w:r w:rsidR="00217A44">
        <w:rPr>
          <w:rFonts w:hint="cs"/>
          <w:rtl/>
          <w:lang w:eastAsia="he-IL"/>
        </w:rPr>
        <w:t>של יו"ש מפרסמים מיקומים מדויקים של אירועי זריקות אבנים ובקבוקי</w:t>
      </w:r>
      <w:bookmarkStart w:id="448" w:name="_ETM_Q1_2188320"/>
      <w:bookmarkEnd w:id="448"/>
      <w:r w:rsidR="00217A44">
        <w:rPr>
          <w:rFonts w:hint="cs"/>
          <w:rtl/>
          <w:lang w:eastAsia="he-IL"/>
        </w:rPr>
        <w:t xml:space="preserve"> תבערה. יש כאלה שחוזרים על עצמם באותם הצירים. אני חושבת שאם היו עוצרים אפילו אחד בכל יום שיצא מהבית </w:t>
      </w:r>
      <w:bookmarkStart w:id="449" w:name="_ETM_Q1_2196502"/>
      <w:bookmarkEnd w:id="449"/>
      <w:r w:rsidR="00217A44">
        <w:rPr>
          <w:rFonts w:hint="cs"/>
          <w:rtl/>
          <w:lang w:eastAsia="he-IL"/>
        </w:rPr>
        <w:t>כדי לרצוח זה אומר שהיינו צריכים לראות בממוצע 30 מחבלים שנכנסים לבתי הכלא בכל חודש. זה לא</w:t>
      </w:r>
      <w:bookmarkStart w:id="450" w:name="_ETM_Q1_2207354"/>
      <w:bookmarkEnd w:id="450"/>
      <w:r w:rsidR="00217A44">
        <w:rPr>
          <w:rFonts w:hint="cs"/>
          <w:rtl/>
          <w:lang w:eastAsia="he-IL"/>
        </w:rPr>
        <w:t xml:space="preserve"> קורה. אם בכל חודש היה נכנס לכלא מחבל ליום שיצא לרצוח יהודי בבקבוק תבערה אז זה היה נראה אחרת. </w:t>
      </w:r>
    </w:p>
    <w:p w:rsidR="00217A44" w:rsidRDefault="00217A44" w:rsidP="00BE5562">
      <w:pPr>
        <w:rPr>
          <w:rtl/>
          <w:lang w:eastAsia="he-IL"/>
        </w:rPr>
      </w:pPr>
      <w:bookmarkStart w:id="451" w:name="_ETM_Q1_2219948"/>
      <w:bookmarkStart w:id="452" w:name="_ETM_Q1_2220061"/>
      <w:bookmarkEnd w:id="451"/>
      <w:bookmarkEnd w:id="452"/>
    </w:p>
    <w:p w:rsidR="00217A44" w:rsidRDefault="00217A44" w:rsidP="00217A44">
      <w:pPr>
        <w:pStyle w:val="af6"/>
        <w:keepNext/>
        <w:rPr>
          <w:rtl/>
        </w:rPr>
      </w:pPr>
      <w:bookmarkStart w:id="453" w:name="ET_yor_6525_75"/>
      <w:r w:rsidRPr="00217A44">
        <w:rPr>
          <w:rStyle w:val="TagStyle"/>
          <w:rtl/>
        </w:rPr>
        <w:t xml:space="preserve"> &lt;&lt; </w:t>
      </w:r>
      <w:proofErr w:type="spellStart"/>
      <w:r w:rsidRPr="00217A44">
        <w:rPr>
          <w:rStyle w:val="TagStyle"/>
          <w:rtl/>
        </w:rPr>
        <w:t>יור</w:t>
      </w:r>
      <w:proofErr w:type="spellEnd"/>
      <w:r w:rsidRPr="00217A44">
        <w:rPr>
          <w:rStyle w:val="TagStyle"/>
          <w:rtl/>
        </w:rPr>
        <w:t xml:space="preserve"> &gt;&gt; </w:t>
      </w:r>
      <w:r>
        <w:rPr>
          <w:rtl/>
        </w:rPr>
        <w:t>היו"ר צבי ידידיה סוכות:</w:t>
      </w:r>
      <w:r w:rsidRPr="00217A44">
        <w:rPr>
          <w:rStyle w:val="TagStyle"/>
          <w:rtl/>
        </w:rPr>
        <w:t xml:space="preserve"> &lt;&lt; </w:t>
      </w:r>
      <w:proofErr w:type="spellStart"/>
      <w:r w:rsidRPr="00217A44">
        <w:rPr>
          <w:rStyle w:val="TagStyle"/>
          <w:rtl/>
        </w:rPr>
        <w:t>יור</w:t>
      </w:r>
      <w:proofErr w:type="spellEnd"/>
      <w:r w:rsidRPr="00217A44">
        <w:rPr>
          <w:rStyle w:val="TagStyle"/>
          <w:rtl/>
        </w:rPr>
        <w:t xml:space="preserve"> &gt;&gt;</w:t>
      </w:r>
      <w:r w:rsidR="00BD7AA7">
        <w:rPr>
          <w:rtl/>
        </w:rPr>
        <w:t xml:space="preserve"> </w:t>
      </w:r>
      <w:r>
        <w:rPr>
          <w:rtl/>
        </w:rPr>
        <w:t xml:space="preserve"> </w:t>
      </w:r>
      <w:bookmarkEnd w:id="453"/>
    </w:p>
    <w:p w:rsidR="00217A44" w:rsidRDefault="00217A44" w:rsidP="00217A44">
      <w:pPr>
        <w:pStyle w:val="KeepWithNext"/>
        <w:rPr>
          <w:rtl/>
          <w:lang w:eastAsia="he-IL"/>
        </w:rPr>
      </w:pPr>
    </w:p>
    <w:p w:rsidR="00217A44" w:rsidRDefault="00217A44" w:rsidP="00217A44">
      <w:pPr>
        <w:rPr>
          <w:rtl/>
          <w:lang w:eastAsia="he-IL"/>
        </w:rPr>
      </w:pPr>
      <w:bookmarkStart w:id="454" w:name="_ETM_Q1_2221091"/>
      <w:bookmarkEnd w:id="454"/>
      <w:r>
        <w:rPr>
          <w:rFonts w:hint="cs"/>
          <w:rtl/>
          <w:lang w:eastAsia="he-IL"/>
        </w:rPr>
        <w:t xml:space="preserve">אני מסכים עם רוב מה שאמרת. אם אני זוכר נכון את הנתונים שפורסמו, מאז תחילת המלחמה נעצרו ביהודה ושומרון יותר מ-5,000. </w:t>
      </w:r>
      <w:bookmarkStart w:id="455" w:name="_ETM_Q1_2236780"/>
      <w:bookmarkEnd w:id="455"/>
    </w:p>
    <w:p w:rsidR="00217A44" w:rsidRDefault="00217A44" w:rsidP="00217A44">
      <w:pPr>
        <w:rPr>
          <w:rtl/>
          <w:lang w:eastAsia="he-IL"/>
        </w:rPr>
      </w:pPr>
      <w:bookmarkStart w:id="456" w:name="_ETM_Q1_2236877"/>
      <w:bookmarkEnd w:id="456"/>
    </w:p>
    <w:p w:rsidR="00217A44" w:rsidRDefault="00217A44" w:rsidP="00217A44">
      <w:pPr>
        <w:pStyle w:val="a4"/>
        <w:keepNext/>
        <w:rPr>
          <w:rtl/>
        </w:rPr>
      </w:pPr>
      <w:bookmarkStart w:id="457" w:name="ET_speaker_איילת_לאש_76"/>
      <w:r w:rsidRPr="00217A44">
        <w:rPr>
          <w:rStyle w:val="TagStyle"/>
          <w:rtl/>
        </w:rPr>
        <w:t xml:space="preserve"> &lt;&lt; דובר &gt;&gt; </w:t>
      </w:r>
      <w:r>
        <w:rPr>
          <w:rtl/>
        </w:rPr>
        <w:t>איילת לאש:</w:t>
      </w:r>
      <w:r w:rsidRPr="00217A44">
        <w:rPr>
          <w:rStyle w:val="TagStyle"/>
          <w:rtl/>
        </w:rPr>
        <w:t xml:space="preserve"> &lt;&lt; דובר &gt;&gt;</w:t>
      </w:r>
      <w:r w:rsidR="00BD7AA7">
        <w:rPr>
          <w:rtl/>
        </w:rPr>
        <w:t xml:space="preserve"> </w:t>
      </w:r>
      <w:r>
        <w:rPr>
          <w:rtl/>
        </w:rPr>
        <w:t xml:space="preserve"> </w:t>
      </w:r>
      <w:bookmarkEnd w:id="457"/>
    </w:p>
    <w:p w:rsidR="00217A44" w:rsidRDefault="00217A44" w:rsidP="00217A44">
      <w:pPr>
        <w:pStyle w:val="KeepWithNext"/>
        <w:rPr>
          <w:rtl/>
          <w:lang w:eastAsia="he-IL"/>
        </w:rPr>
      </w:pPr>
    </w:p>
    <w:p w:rsidR="00217A44" w:rsidRDefault="00217A44" w:rsidP="00217A44">
      <w:pPr>
        <w:rPr>
          <w:rtl/>
          <w:lang w:eastAsia="he-IL"/>
        </w:rPr>
      </w:pPr>
      <w:r>
        <w:rPr>
          <w:rFonts w:hint="cs"/>
          <w:rtl/>
          <w:lang w:eastAsia="he-IL"/>
        </w:rPr>
        <w:t>- - -</w:t>
      </w:r>
    </w:p>
    <w:p w:rsidR="00217A44" w:rsidRDefault="00217A44" w:rsidP="00217A44">
      <w:pPr>
        <w:rPr>
          <w:rtl/>
          <w:lang w:eastAsia="he-IL"/>
        </w:rPr>
      </w:pPr>
    </w:p>
    <w:p w:rsidR="00217A44" w:rsidRDefault="00217A44" w:rsidP="00217A44">
      <w:pPr>
        <w:pStyle w:val="af6"/>
        <w:keepNext/>
        <w:rPr>
          <w:rtl/>
        </w:rPr>
      </w:pPr>
      <w:bookmarkStart w:id="458" w:name="ET_yor_6525_77"/>
      <w:r w:rsidRPr="00217A44">
        <w:rPr>
          <w:rStyle w:val="TagStyle"/>
          <w:rtl/>
        </w:rPr>
        <w:t xml:space="preserve"> &lt;&lt; </w:t>
      </w:r>
      <w:proofErr w:type="spellStart"/>
      <w:r w:rsidRPr="00217A44">
        <w:rPr>
          <w:rStyle w:val="TagStyle"/>
          <w:rtl/>
        </w:rPr>
        <w:t>יור</w:t>
      </w:r>
      <w:proofErr w:type="spellEnd"/>
      <w:r w:rsidRPr="00217A44">
        <w:rPr>
          <w:rStyle w:val="TagStyle"/>
          <w:rtl/>
        </w:rPr>
        <w:t xml:space="preserve"> &gt;&gt; </w:t>
      </w:r>
      <w:r>
        <w:rPr>
          <w:rtl/>
        </w:rPr>
        <w:t>היו"ר צבי ידידיה סוכות:</w:t>
      </w:r>
      <w:r w:rsidRPr="00217A44">
        <w:rPr>
          <w:rStyle w:val="TagStyle"/>
          <w:rtl/>
        </w:rPr>
        <w:t xml:space="preserve"> &lt;&lt; </w:t>
      </w:r>
      <w:proofErr w:type="spellStart"/>
      <w:r w:rsidRPr="00217A44">
        <w:rPr>
          <w:rStyle w:val="TagStyle"/>
          <w:rtl/>
        </w:rPr>
        <w:t>יור</w:t>
      </w:r>
      <w:proofErr w:type="spellEnd"/>
      <w:r w:rsidRPr="00217A44">
        <w:rPr>
          <w:rStyle w:val="TagStyle"/>
          <w:rtl/>
        </w:rPr>
        <w:t xml:space="preserve"> &gt;&gt;</w:t>
      </w:r>
      <w:r w:rsidR="00BD7AA7">
        <w:rPr>
          <w:rtl/>
        </w:rPr>
        <w:t xml:space="preserve"> </w:t>
      </w:r>
      <w:r>
        <w:rPr>
          <w:rtl/>
        </w:rPr>
        <w:t xml:space="preserve"> </w:t>
      </w:r>
      <w:bookmarkEnd w:id="458"/>
    </w:p>
    <w:p w:rsidR="00217A44" w:rsidRDefault="00217A44" w:rsidP="00217A44">
      <w:pPr>
        <w:pStyle w:val="KeepWithNext"/>
        <w:rPr>
          <w:rtl/>
          <w:lang w:eastAsia="he-IL"/>
        </w:rPr>
      </w:pPr>
    </w:p>
    <w:p w:rsidR="00217A44" w:rsidRDefault="00217A44" w:rsidP="00217A44">
      <w:pPr>
        <w:rPr>
          <w:rtl/>
          <w:lang w:eastAsia="he-IL"/>
        </w:rPr>
      </w:pPr>
      <w:r>
        <w:rPr>
          <w:rFonts w:hint="cs"/>
          <w:rtl/>
          <w:lang w:eastAsia="he-IL"/>
        </w:rPr>
        <w:t>מהדיונים בוועדה לביטחון לאומי בנ</w:t>
      </w:r>
      <w:bookmarkStart w:id="459" w:name="_ETM_Q1_2237915"/>
      <w:bookmarkEnd w:id="459"/>
      <w:r>
        <w:rPr>
          <w:rFonts w:hint="cs"/>
          <w:rtl/>
          <w:lang w:eastAsia="he-IL"/>
        </w:rPr>
        <w:t xml:space="preserve">ושא תנאי הכליאה עולה שחלקם הגדול נשאר בכלא. </w:t>
      </w:r>
    </w:p>
    <w:p w:rsidR="00217A44" w:rsidRDefault="00217A44" w:rsidP="00217A44">
      <w:pPr>
        <w:rPr>
          <w:rtl/>
          <w:lang w:eastAsia="he-IL"/>
        </w:rPr>
      </w:pPr>
      <w:bookmarkStart w:id="460" w:name="_ETM_Q1_2245571"/>
      <w:bookmarkStart w:id="461" w:name="_ETM_Q1_2245687"/>
      <w:bookmarkStart w:id="462" w:name="_ETM_Q1_2246890"/>
      <w:bookmarkEnd w:id="460"/>
      <w:bookmarkEnd w:id="461"/>
      <w:bookmarkEnd w:id="462"/>
    </w:p>
    <w:p w:rsidR="00217A44" w:rsidRDefault="00217A44" w:rsidP="00217A44">
      <w:pPr>
        <w:pStyle w:val="a4"/>
        <w:keepNext/>
        <w:rPr>
          <w:rtl/>
        </w:rPr>
      </w:pPr>
      <w:bookmarkStart w:id="463" w:name="ET_speaker_איילת_לאש_78"/>
      <w:r w:rsidRPr="00217A44">
        <w:rPr>
          <w:rStyle w:val="TagStyle"/>
          <w:rtl/>
        </w:rPr>
        <w:t xml:space="preserve"> &lt;&lt; דובר &gt;&gt; </w:t>
      </w:r>
      <w:r>
        <w:rPr>
          <w:rtl/>
        </w:rPr>
        <w:t>איילת לאש:</w:t>
      </w:r>
      <w:r w:rsidRPr="00217A44">
        <w:rPr>
          <w:rStyle w:val="TagStyle"/>
          <w:rtl/>
        </w:rPr>
        <w:t xml:space="preserve"> &lt;&lt; דובר &gt;&gt;</w:t>
      </w:r>
      <w:r w:rsidR="00BD7AA7">
        <w:rPr>
          <w:rtl/>
        </w:rPr>
        <w:t xml:space="preserve"> </w:t>
      </w:r>
      <w:r>
        <w:rPr>
          <w:rtl/>
        </w:rPr>
        <w:t xml:space="preserve"> </w:t>
      </w:r>
      <w:bookmarkEnd w:id="463"/>
    </w:p>
    <w:p w:rsidR="00217A44" w:rsidRDefault="00217A44" w:rsidP="00217A44">
      <w:pPr>
        <w:pStyle w:val="KeepWithNext"/>
        <w:rPr>
          <w:rtl/>
          <w:lang w:eastAsia="he-IL"/>
        </w:rPr>
      </w:pPr>
    </w:p>
    <w:p w:rsidR="00217A44" w:rsidRDefault="00217A44" w:rsidP="00217A44">
      <w:pPr>
        <w:rPr>
          <w:rtl/>
          <w:lang w:eastAsia="he-IL"/>
        </w:rPr>
      </w:pPr>
      <w:bookmarkStart w:id="464" w:name="_ETM_Q1_2247458"/>
      <w:bookmarkStart w:id="465" w:name="_ETM_Q1_2247495"/>
      <w:bookmarkEnd w:id="464"/>
      <w:bookmarkEnd w:id="465"/>
      <w:r>
        <w:rPr>
          <w:rFonts w:hint="cs"/>
          <w:rtl/>
          <w:lang w:eastAsia="he-IL"/>
        </w:rPr>
        <w:t xml:space="preserve">זה אומר </w:t>
      </w:r>
      <w:bookmarkStart w:id="466" w:name="_ETM_Q1_2248346"/>
      <w:bookmarkEnd w:id="466"/>
      <w:r>
        <w:rPr>
          <w:rFonts w:hint="cs"/>
          <w:rtl/>
          <w:lang w:eastAsia="he-IL"/>
        </w:rPr>
        <w:t xml:space="preserve">שרק מתחילת השנה הזאת, הצלה ללא גבולות פרסמו את הנתונים של חצי השנה האחרונה, יש מעל 6,000 אירועים של זריקות אבנים. </w:t>
      </w:r>
      <w:bookmarkStart w:id="467" w:name="_ETM_Q1_2260391"/>
      <w:bookmarkStart w:id="468" w:name="_ETM_Q1_2260547"/>
      <w:bookmarkEnd w:id="467"/>
      <w:bookmarkEnd w:id="468"/>
      <w:r>
        <w:rPr>
          <w:rFonts w:hint="cs"/>
          <w:rtl/>
          <w:lang w:eastAsia="he-IL"/>
        </w:rPr>
        <w:t>זה אומר שאפילו אם תפסו רק חצי מהם היינו צריכים שבתי הכלא יתמלאו בעוד 3,000 - - -</w:t>
      </w:r>
    </w:p>
    <w:p w:rsidR="00217A44" w:rsidRDefault="00217A44" w:rsidP="00217A44">
      <w:pPr>
        <w:rPr>
          <w:rtl/>
          <w:lang w:eastAsia="he-IL"/>
        </w:rPr>
      </w:pPr>
    </w:p>
    <w:p w:rsidR="00217A44" w:rsidRDefault="00217A44" w:rsidP="00217A44">
      <w:pPr>
        <w:pStyle w:val="a4"/>
        <w:keepNext/>
        <w:rPr>
          <w:rtl/>
        </w:rPr>
      </w:pPr>
      <w:bookmarkStart w:id="469" w:name="ET_speaker_6356_79"/>
      <w:r w:rsidRPr="00217A4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17A44">
        <w:rPr>
          <w:rStyle w:val="TagStyle"/>
          <w:rtl/>
        </w:rPr>
        <w:t xml:space="preserve"> &lt;&lt; דובר &gt;&gt;</w:t>
      </w:r>
      <w:r w:rsidR="00BD7AA7">
        <w:rPr>
          <w:rtl/>
        </w:rPr>
        <w:t xml:space="preserve"> </w:t>
      </w:r>
      <w:r>
        <w:rPr>
          <w:rtl/>
        </w:rPr>
        <w:t xml:space="preserve"> </w:t>
      </w:r>
      <w:bookmarkEnd w:id="469"/>
    </w:p>
    <w:p w:rsidR="00217A44" w:rsidRDefault="00217A44" w:rsidP="00217A44">
      <w:pPr>
        <w:pStyle w:val="KeepWithNext"/>
        <w:rPr>
          <w:rtl/>
          <w:lang w:eastAsia="he-IL"/>
        </w:rPr>
      </w:pPr>
    </w:p>
    <w:p w:rsidR="00217A44" w:rsidRDefault="00217A44" w:rsidP="00217A44">
      <w:pPr>
        <w:rPr>
          <w:rtl/>
          <w:lang w:eastAsia="he-IL"/>
        </w:rPr>
      </w:pPr>
      <w:r>
        <w:rPr>
          <w:rFonts w:hint="cs"/>
          <w:rtl/>
          <w:lang w:eastAsia="he-IL"/>
        </w:rPr>
        <w:t xml:space="preserve">ועוד לא התחלנו לדבר על מטעני הצד שהתחילו לצוץ כפטריות אחר הגשם. </w:t>
      </w:r>
    </w:p>
    <w:p w:rsidR="00217A44" w:rsidRDefault="00217A44" w:rsidP="00217A44">
      <w:pPr>
        <w:rPr>
          <w:rtl/>
          <w:lang w:eastAsia="he-IL"/>
        </w:rPr>
      </w:pPr>
      <w:bookmarkStart w:id="470" w:name="_ETM_Q1_2278821"/>
      <w:bookmarkStart w:id="471" w:name="_ETM_Q1_2278932"/>
      <w:bookmarkEnd w:id="470"/>
      <w:bookmarkEnd w:id="471"/>
    </w:p>
    <w:p w:rsidR="00217A44" w:rsidRDefault="00217A44" w:rsidP="00217A44">
      <w:pPr>
        <w:pStyle w:val="af9"/>
        <w:keepNext/>
        <w:rPr>
          <w:rtl/>
          <w:lang w:eastAsia="he-IL"/>
        </w:rPr>
      </w:pPr>
      <w:bookmarkStart w:id="472" w:name="ET_guest_935977_80"/>
      <w:r w:rsidRPr="00217A44">
        <w:rPr>
          <w:rStyle w:val="TagStyle"/>
          <w:rtl/>
        </w:rPr>
        <w:t xml:space="preserve"> &lt;&lt; אורח &gt;&gt; </w:t>
      </w:r>
      <w:r>
        <w:rPr>
          <w:rtl/>
          <w:lang w:eastAsia="he-IL"/>
        </w:rPr>
        <w:t xml:space="preserve">רחלי </w:t>
      </w:r>
      <w:proofErr w:type="spellStart"/>
      <w:r>
        <w:rPr>
          <w:rtl/>
          <w:lang w:eastAsia="he-IL"/>
        </w:rPr>
        <w:t>וסאל</w:t>
      </w:r>
      <w:proofErr w:type="spellEnd"/>
      <w:r>
        <w:rPr>
          <w:rtl/>
          <w:lang w:eastAsia="he-IL"/>
        </w:rPr>
        <w:t>:</w:t>
      </w:r>
      <w:r w:rsidRPr="00217A44">
        <w:rPr>
          <w:rStyle w:val="TagStyle"/>
          <w:rtl/>
        </w:rPr>
        <w:t xml:space="preserve"> &lt;&lt; אורח &gt;&gt;</w:t>
      </w:r>
      <w:r w:rsidR="00BD7AA7">
        <w:rPr>
          <w:rtl/>
          <w:lang w:eastAsia="he-IL"/>
        </w:rPr>
        <w:t xml:space="preserve"> </w:t>
      </w:r>
      <w:r>
        <w:rPr>
          <w:rtl/>
          <w:lang w:eastAsia="he-IL"/>
        </w:rPr>
        <w:t xml:space="preserve"> </w:t>
      </w:r>
      <w:bookmarkEnd w:id="472"/>
    </w:p>
    <w:p w:rsidR="00217A44" w:rsidRDefault="00217A44" w:rsidP="00217A44">
      <w:pPr>
        <w:pStyle w:val="KeepWithNext"/>
        <w:rPr>
          <w:rtl/>
          <w:lang w:eastAsia="he-IL"/>
        </w:rPr>
      </w:pPr>
    </w:p>
    <w:p w:rsidR="00217A44" w:rsidRDefault="00217A44" w:rsidP="00217A44">
      <w:pPr>
        <w:rPr>
          <w:rtl/>
          <w:lang w:eastAsia="he-IL"/>
        </w:rPr>
      </w:pPr>
      <w:r>
        <w:rPr>
          <w:rFonts w:hint="cs"/>
          <w:rtl/>
          <w:lang w:eastAsia="he-IL"/>
        </w:rPr>
        <w:t xml:space="preserve">הרבה לפני שהם מחזיקים נשק, הם </w:t>
      </w:r>
      <w:bookmarkStart w:id="473" w:name="_ETM_Q1_2284725"/>
      <w:bookmarkEnd w:id="473"/>
      <w:r>
        <w:rPr>
          <w:rFonts w:hint="cs"/>
          <w:rtl/>
          <w:lang w:eastAsia="he-IL"/>
        </w:rPr>
        <w:t xml:space="preserve">מחזיקים את הסכין. יש כמה שלבים למחבל הרבה לפני שהוא </w:t>
      </w:r>
      <w:bookmarkStart w:id="474" w:name="_ETM_Q1_2290111"/>
      <w:bookmarkEnd w:id="474"/>
      <w:r>
        <w:rPr>
          <w:rFonts w:hint="cs"/>
          <w:rtl/>
          <w:lang w:eastAsia="he-IL"/>
        </w:rPr>
        <w:t>הגיע לדיון הזה. לפני שהוא הגיע הוא יושב בבית עם המקלדת, עם הטלפון ועושה את מה שהוא עושה. יש</w:t>
      </w:r>
      <w:bookmarkStart w:id="475" w:name="_ETM_Q1_2298488"/>
      <w:bookmarkEnd w:id="475"/>
      <w:r>
        <w:rPr>
          <w:rFonts w:hint="cs"/>
          <w:rtl/>
          <w:lang w:eastAsia="he-IL"/>
        </w:rPr>
        <w:t xml:space="preserve"> </w:t>
      </w:r>
      <w:r>
        <w:rPr>
          <w:rFonts w:hint="cs"/>
          <w:rtl/>
          <w:lang w:eastAsia="he-IL"/>
        </w:rPr>
        <w:lastRenderedPageBreak/>
        <w:t xml:space="preserve">לו דרך ארוכה עד שלבסוף הוא מגיע לאקט או </w:t>
      </w:r>
      <w:bookmarkStart w:id="476" w:name="_ETM_Q1_2302851"/>
      <w:bookmarkEnd w:id="476"/>
      <w:r>
        <w:rPr>
          <w:rFonts w:hint="cs"/>
          <w:rtl/>
          <w:lang w:eastAsia="he-IL"/>
        </w:rPr>
        <w:t xml:space="preserve">שהוא דוקר. השלב הזה שאיילת מדברת עליו הוא השלב </w:t>
      </w:r>
      <w:bookmarkStart w:id="477" w:name="_ETM_Q1_2306786"/>
      <w:bookmarkEnd w:id="477"/>
      <w:r>
        <w:rPr>
          <w:rFonts w:hint="cs"/>
          <w:rtl/>
          <w:lang w:eastAsia="he-IL"/>
        </w:rPr>
        <w:t xml:space="preserve">החשוב והקריטי לתפוס אותם כשהם עוד עם הרעיון ומפיצים אותו. ההליך אמור להיות - - </w:t>
      </w:r>
      <w:bookmarkStart w:id="478" w:name="_ETM_Q1_2316243"/>
      <w:bookmarkEnd w:id="478"/>
    </w:p>
    <w:p w:rsidR="00217A44" w:rsidRDefault="00217A44" w:rsidP="00217A44">
      <w:pPr>
        <w:rPr>
          <w:rtl/>
          <w:lang w:eastAsia="he-IL"/>
        </w:rPr>
      </w:pPr>
      <w:bookmarkStart w:id="479" w:name="_ETM_Q1_2316392"/>
      <w:bookmarkEnd w:id="479"/>
    </w:p>
    <w:p w:rsidR="00217A44" w:rsidRDefault="00217A44" w:rsidP="00217A44">
      <w:pPr>
        <w:pStyle w:val="a4"/>
        <w:keepNext/>
        <w:rPr>
          <w:rtl/>
        </w:rPr>
      </w:pPr>
      <w:bookmarkStart w:id="480" w:name="ET_speaker_6356_81"/>
      <w:r w:rsidRPr="00217A4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17A44">
        <w:rPr>
          <w:rStyle w:val="TagStyle"/>
          <w:rtl/>
        </w:rPr>
        <w:t xml:space="preserve"> &lt;&lt; דובר &gt;&gt;</w:t>
      </w:r>
      <w:r w:rsidR="00BD7AA7">
        <w:rPr>
          <w:rtl/>
        </w:rPr>
        <w:t xml:space="preserve"> </w:t>
      </w:r>
      <w:r>
        <w:rPr>
          <w:rtl/>
        </w:rPr>
        <w:t xml:space="preserve"> </w:t>
      </w:r>
      <w:bookmarkEnd w:id="480"/>
    </w:p>
    <w:p w:rsidR="00217A44" w:rsidRDefault="00217A44" w:rsidP="00217A44">
      <w:pPr>
        <w:pStyle w:val="KeepWithNext"/>
        <w:rPr>
          <w:rtl/>
          <w:lang w:eastAsia="he-IL"/>
        </w:rPr>
      </w:pPr>
    </w:p>
    <w:p w:rsidR="00217A44" w:rsidRDefault="00217A44" w:rsidP="00217A44">
      <w:pPr>
        <w:rPr>
          <w:rtl/>
          <w:lang w:eastAsia="he-IL"/>
        </w:rPr>
      </w:pPr>
      <w:bookmarkStart w:id="481" w:name="_ETM_Q1_2317822"/>
      <w:bookmarkEnd w:id="481"/>
      <w:r>
        <w:rPr>
          <w:rFonts w:hint="cs"/>
          <w:rtl/>
          <w:lang w:eastAsia="he-IL"/>
        </w:rPr>
        <w:t>ז</w:t>
      </w:r>
      <w:bookmarkStart w:id="482" w:name="_ETM_Q1_2317920"/>
      <w:bookmarkEnd w:id="482"/>
      <w:r>
        <w:rPr>
          <w:rFonts w:hint="cs"/>
          <w:rtl/>
          <w:lang w:eastAsia="he-IL"/>
        </w:rPr>
        <w:t xml:space="preserve">ו הסתה שמהדהדת ומייצרת </w:t>
      </w:r>
      <w:bookmarkStart w:id="483" w:name="_ETM_Q1_2322166"/>
      <w:bookmarkEnd w:id="483"/>
      <w:r>
        <w:rPr>
          <w:rFonts w:hint="cs"/>
          <w:rtl/>
          <w:lang w:eastAsia="he-IL"/>
        </w:rPr>
        <w:t>- - -</w:t>
      </w:r>
    </w:p>
    <w:p w:rsidR="00217A44" w:rsidRDefault="00217A44" w:rsidP="00217A44">
      <w:pPr>
        <w:rPr>
          <w:rtl/>
          <w:lang w:eastAsia="he-IL"/>
        </w:rPr>
      </w:pPr>
      <w:bookmarkStart w:id="484" w:name="_ETM_Q1_2322863"/>
      <w:bookmarkStart w:id="485" w:name="_ETM_Q1_2322984"/>
      <w:bookmarkEnd w:id="484"/>
      <w:bookmarkEnd w:id="485"/>
    </w:p>
    <w:p w:rsidR="00217A44" w:rsidRDefault="00217A44" w:rsidP="00217A44">
      <w:pPr>
        <w:pStyle w:val="af9"/>
        <w:keepNext/>
        <w:rPr>
          <w:rtl/>
          <w:lang w:eastAsia="he-IL"/>
        </w:rPr>
      </w:pPr>
      <w:bookmarkStart w:id="486" w:name="ET_guest_935977_82"/>
      <w:r w:rsidRPr="00217A44">
        <w:rPr>
          <w:rStyle w:val="TagStyle"/>
          <w:rtl/>
        </w:rPr>
        <w:t xml:space="preserve"> &lt;&lt; אורח &gt;&gt; </w:t>
      </w:r>
      <w:r>
        <w:rPr>
          <w:rtl/>
          <w:lang w:eastAsia="he-IL"/>
        </w:rPr>
        <w:t xml:space="preserve">רחלי </w:t>
      </w:r>
      <w:proofErr w:type="spellStart"/>
      <w:r>
        <w:rPr>
          <w:rtl/>
          <w:lang w:eastAsia="he-IL"/>
        </w:rPr>
        <w:t>וסאל</w:t>
      </w:r>
      <w:proofErr w:type="spellEnd"/>
      <w:r>
        <w:rPr>
          <w:rtl/>
          <w:lang w:eastAsia="he-IL"/>
        </w:rPr>
        <w:t>:</w:t>
      </w:r>
      <w:r w:rsidRPr="00217A44">
        <w:rPr>
          <w:rStyle w:val="TagStyle"/>
          <w:rtl/>
        </w:rPr>
        <w:t xml:space="preserve"> &lt;&lt; אורח &gt;&gt;</w:t>
      </w:r>
      <w:r w:rsidR="00BD7AA7">
        <w:rPr>
          <w:rtl/>
          <w:lang w:eastAsia="he-IL"/>
        </w:rPr>
        <w:t xml:space="preserve"> </w:t>
      </w:r>
      <w:r>
        <w:rPr>
          <w:rtl/>
          <w:lang w:eastAsia="he-IL"/>
        </w:rPr>
        <w:t xml:space="preserve"> </w:t>
      </w:r>
      <w:bookmarkEnd w:id="486"/>
    </w:p>
    <w:p w:rsidR="00217A44" w:rsidRDefault="00217A44" w:rsidP="00217A44">
      <w:pPr>
        <w:pStyle w:val="KeepWithNext"/>
        <w:rPr>
          <w:rtl/>
          <w:lang w:eastAsia="he-IL"/>
        </w:rPr>
      </w:pPr>
    </w:p>
    <w:p w:rsidR="00217A44" w:rsidRDefault="00217A44" w:rsidP="00217A44">
      <w:pPr>
        <w:rPr>
          <w:rtl/>
          <w:lang w:eastAsia="he-IL"/>
        </w:rPr>
      </w:pPr>
      <w:r>
        <w:rPr>
          <w:rFonts w:hint="cs"/>
          <w:rtl/>
          <w:lang w:eastAsia="he-IL"/>
        </w:rPr>
        <w:t>זה אמור להיות הליך חד מאוד והחלטה</w:t>
      </w:r>
      <w:bookmarkStart w:id="487" w:name="_ETM_Q1_2324751"/>
      <w:bookmarkEnd w:id="487"/>
      <w:r>
        <w:rPr>
          <w:rFonts w:hint="cs"/>
          <w:rtl/>
          <w:lang w:eastAsia="he-IL"/>
        </w:rPr>
        <w:t xml:space="preserve"> ברורה. היה כאן מחבל - - - כשמחבל מתכוון לעשות אירוע טרור אז הדין צריך להיות חד-משמעי של גירוש</w:t>
      </w:r>
      <w:bookmarkStart w:id="488" w:name="_ETM_Q1_2336372"/>
      <w:bookmarkEnd w:id="488"/>
      <w:r>
        <w:rPr>
          <w:rFonts w:hint="cs"/>
          <w:rtl/>
          <w:lang w:eastAsia="he-IL"/>
        </w:rPr>
        <w:t xml:space="preserve">, לא צריך לעכב אותו בשום בית כלא גם אם </w:t>
      </w:r>
      <w:r w:rsidR="00662611">
        <w:rPr>
          <w:rFonts w:hint="cs"/>
          <w:rtl/>
          <w:lang w:eastAsia="he-IL"/>
        </w:rPr>
        <w:t xml:space="preserve">אין מקום. </w:t>
      </w:r>
    </w:p>
    <w:p w:rsidR="00662611" w:rsidRDefault="00662611" w:rsidP="00662611">
      <w:pPr>
        <w:pStyle w:val="a4"/>
        <w:keepNext/>
        <w:rPr>
          <w:rtl/>
        </w:rPr>
      </w:pPr>
      <w:bookmarkStart w:id="489" w:name="_ETM_Q1_2342561"/>
      <w:bookmarkStart w:id="490" w:name="_ETM_Q1_2342669"/>
      <w:bookmarkStart w:id="491" w:name="ET_speaker_שי_גליק_83"/>
      <w:bookmarkEnd w:id="489"/>
      <w:bookmarkEnd w:id="490"/>
      <w:r w:rsidRPr="00662611">
        <w:rPr>
          <w:rStyle w:val="TagStyle"/>
          <w:rtl/>
        </w:rPr>
        <w:t xml:space="preserve"> &lt;&lt; דובר &gt;&gt; </w:t>
      </w:r>
      <w:r>
        <w:rPr>
          <w:rtl/>
        </w:rPr>
        <w:t>שי גליק:</w:t>
      </w:r>
      <w:r w:rsidRPr="00662611">
        <w:rPr>
          <w:rStyle w:val="TagStyle"/>
          <w:rtl/>
        </w:rPr>
        <w:t xml:space="preserve"> &lt;&lt; דובר &gt;&gt;</w:t>
      </w:r>
      <w:r w:rsidR="00BD7AA7">
        <w:rPr>
          <w:rtl/>
        </w:rPr>
        <w:t xml:space="preserve"> </w:t>
      </w:r>
      <w:r>
        <w:rPr>
          <w:rtl/>
        </w:rPr>
        <w:t xml:space="preserve"> </w:t>
      </w:r>
      <w:bookmarkEnd w:id="491"/>
    </w:p>
    <w:p w:rsidR="00662611" w:rsidRDefault="00662611" w:rsidP="00662611">
      <w:pPr>
        <w:pStyle w:val="KeepWithNext"/>
        <w:rPr>
          <w:rtl/>
          <w:lang w:eastAsia="he-IL"/>
        </w:rPr>
      </w:pPr>
    </w:p>
    <w:p w:rsidR="00662611" w:rsidRDefault="00662611" w:rsidP="00662611">
      <w:pPr>
        <w:rPr>
          <w:rtl/>
          <w:lang w:eastAsia="he-IL"/>
        </w:rPr>
      </w:pPr>
      <w:r>
        <w:rPr>
          <w:rFonts w:hint="cs"/>
          <w:rtl/>
          <w:lang w:eastAsia="he-IL"/>
        </w:rPr>
        <w:t xml:space="preserve">למה לא עושים </w:t>
      </w:r>
      <w:proofErr w:type="spellStart"/>
      <w:r>
        <w:rPr>
          <w:rFonts w:hint="cs"/>
          <w:rtl/>
          <w:lang w:eastAsia="he-IL"/>
        </w:rPr>
        <w:t>שיימינג</w:t>
      </w:r>
      <w:proofErr w:type="spellEnd"/>
      <w:r>
        <w:rPr>
          <w:rFonts w:hint="cs"/>
          <w:rtl/>
          <w:lang w:eastAsia="he-IL"/>
        </w:rPr>
        <w:t xml:space="preserve"> לבעלי החברות? </w:t>
      </w:r>
      <w:bookmarkStart w:id="492" w:name="_ETM_Q1_2347007"/>
      <w:bookmarkEnd w:id="492"/>
    </w:p>
    <w:p w:rsidR="00662611" w:rsidRDefault="00662611" w:rsidP="00662611">
      <w:pPr>
        <w:rPr>
          <w:rtl/>
          <w:lang w:eastAsia="he-IL"/>
        </w:rPr>
      </w:pPr>
      <w:bookmarkStart w:id="493" w:name="_ETM_Q1_2347133"/>
      <w:bookmarkStart w:id="494" w:name="_ETM_Q1_2347463"/>
      <w:bookmarkStart w:id="495" w:name="_ETM_Q1_2347553"/>
      <w:bookmarkEnd w:id="493"/>
      <w:bookmarkEnd w:id="494"/>
      <w:bookmarkEnd w:id="495"/>
    </w:p>
    <w:p w:rsidR="00662611" w:rsidRDefault="00662611" w:rsidP="00662611">
      <w:pPr>
        <w:pStyle w:val="a4"/>
        <w:keepNext/>
        <w:rPr>
          <w:rtl/>
        </w:rPr>
      </w:pPr>
      <w:bookmarkStart w:id="496" w:name="ET_speaker_איילת_לאש_84"/>
      <w:r w:rsidRPr="00662611">
        <w:rPr>
          <w:rStyle w:val="TagStyle"/>
          <w:rtl/>
        </w:rPr>
        <w:t xml:space="preserve"> &lt;&lt; דובר &gt;&gt; </w:t>
      </w:r>
      <w:r>
        <w:rPr>
          <w:rtl/>
        </w:rPr>
        <w:t>איילת לאש:</w:t>
      </w:r>
      <w:r w:rsidRPr="00662611">
        <w:rPr>
          <w:rStyle w:val="TagStyle"/>
          <w:rtl/>
        </w:rPr>
        <w:t xml:space="preserve"> &lt;&lt; דובר &gt;&gt;</w:t>
      </w:r>
      <w:r w:rsidR="00BD7AA7">
        <w:rPr>
          <w:rtl/>
        </w:rPr>
        <w:t xml:space="preserve"> </w:t>
      </w:r>
      <w:r>
        <w:rPr>
          <w:rtl/>
        </w:rPr>
        <w:t xml:space="preserve"> </w:t>
      </w:r>
      <w:bookmarkEnd w:id="496"/>
    </w:p>
    <w:p w:rsidR="00662611" w:rsidRDefault="00662611" w:rsidP="00662611">
      <w:pPr>
        <w:pStyle w:val="KeepWithNext"/>
        <w:rPr>
          <w:rtl/>
          <w:lang w:eastAsia="he-IL"/>
        </w:rPr>
      </w:pPr>
    </w:p>
    <w:p w:rsidR="00662611" w:rsidRDefault="00662611" w:rsidP="00662611">
      <w:pPr>
        <w:rPr>
          <w:rtl/>
          <w:lang w:eastAsia="he-IL"/>
        </w:rPr>
      </w:pPr>
      <w:bookmarkStart w:id="497" w:name="_ETM_Q1_2349833"/>
      <w:bookmarkStart w:id="498" w:name="_ETM_Q1_2349893"/>
      <w:bookmarkEnd w:id="497"/>
      <w:bookmarkEnd w:id="498"/>
      <w:r>
        <w:rPr>
          <w:rFonts w:hint="cs"/>
          <w:rtl/>
          <w:lang w:eastAsia="he-IL"/>
        </w:rPr>
        <w:t xml:space="preserve">אני חושבת שאם הייתי מעלה היום בקבוצת </w:t>
      </w:r>
      <w:proofErr w:type="spellStart"/>
      <w:r>
        <w:rPr>
          <w:rFonts w:hint="cs"/>
          <w:rtl/>
          <w:lang w:eastAsia="he-IL"/>
        </w:rPr>
        <w:t>הווצאפ</w:t>
      </w:r>
      <w:proofErr w:type="spellEnd"/>
      <w:r>
        <w:rPr>
          <w:rFonts w:hint="cs"/>
          <w:rtl/>
          <w:lang w:eastAsia="he-IL"/>
        </w:rPr>
        <w:t xml:space="preserve"> של היישוב כרזה שאומרת שקוראת לרצוח ערבים באופן אקראי, אני חושבת שתוך 24 שעות הייתי עצורה. לא יכול להיות שבכל בוקר מעלים בעשרות קבוצות </w:t>
      </w:r>
      <w:proofErr w:type="spellStart"/>
      <w:r w:rsidR="00B7538E">
        <w:rPr>
          <w:rFonts w:hint="cs"/>
          <w:rtl/>
          <w:lang w:eastAsia="he-IL"/>
        </w:rPr>
        <w:t>טלגרם</w:t>
      </w:r>
      <w:proofErr w:type="spellEnd"/>
      <w:r w:rsidR="00B7538E">
        <w:rPr>
          <w:rFonts w:hint="cs"/>
          <w:rtl/>
          <w:lang w:eastAsia="he-IL"/>
        </w:rPr>
        <w:t xml:space="preserve"> </w:t>
      </w:r>
      <w:r w:rsidR="00EB221D">
        <w:rPr>
          <w:rFonts w:hint="cs"/>
          <w:rtl/>
          <w:lang w:eastAsia="he-IL"/>
        </w:rPr>
        <w:t xml:space="preserve">כרזות כאלה ואף אחד מהם לא נעצר. אני יודעת שאף אחד מהם לא נעצר כי אני עוקבת אחרי הפרופילים האלה. הם מעלים סרטוני טבח, גופות של חיילים נגררים והם קוראים להמשיך, אף אחד מהם לא נעצר. אני בטוחה במאת האחוזים שאם אני או </w:t>
      </w:r>
      <w:bookmarkStart w:id="499" w:name="_ETM_Q1_2390006"/>
      <w:bookmarkEnd w:id="499"/>
      <w:r w:rsidR="00EB221D">
        <w:rPr>
          <w:rFonts w:hint="cs"/>
          <w:rtl/>
          <w:lang w:eastAsia="he-IL"/>
        </w:rPr>
        <w:t xml:space="preserve">תושב אחר של ההתנחלויות היינו מעיזים בצורה גלוית פנים </w:t>
      </w:r>
      <w:bookmarkStart w:id="500" w:name="_ETM_Q1_2391346"/>
      <w:bookmarkEnd w:id="500"/>
      <w:r w:rsidR="00EB221D">
        <w:rPr>
          <w:rFonts w:hint="cs"/>
          <w:rtl/>
          <w:lang w:eastAsia="he-IL"/>
        </w:rPr>
        <w:t>להפיץ סרטון שכזה זה לא היה עובר. זה פשוט מסביר</w:t>
      </w:r>
      <w:bookmarkStart w:id="501" w:name="_ETM_Q1_2400732"/>
      <w:bookmarkEnd w:id="501"/>
      <w:r w:rsidR="00EB221D">
        <w:rPr>
          <w:rFonts w:hint="cs"/>
          <w:rtl/>
          <w:lang w:eastAsia="he-IL"/>
        </w:rPr>
        <w:t xml:space="preserve"> את כמות הטרור ואת הטבח הבא, זאת ההגדרה. </w:t>
      </w:r>
    </w:p>
    <w:p w:rsidR="00EB221D" w:rsidRDefault="00EB221D" w:rsidP="00662611">
      <w:pPr>
        <w:rPr>
          <w:rtl/>
          <w:lang w:eastAsia="he-IL"/>
        </w:rPr>
      </w:pPr>
      <w:bookmarkStart w:id="502" w:name="_ETM_Q1_2406628"/>
      <w:bookmarkStart w:id="503" w:name="_ETM_Q1_2406912"/>
      <w:bookmarkEnd w:id="502"/>
      <w:bookmarkEnd w:id="503"/>
    </w:p>
    <w:p w:rsidR="00EB221D" w:rsidRDefault="00EB221D" w:rsidP="00EB221D">
      <w:pPr>
        <w:pStyle w:val="af9"/>
        <w:keepNext/>
        <w:rPr>
          <w:rtl/>
          <w:lang w:eastAsia="he-IL"/>
        </w:rPr>
      </w:pPr>
      <w:bookmarkStart w:id="504" w:name="ET_guest_935977_85"/>
      <w:r w:rsidRPr="00EB221D">
        <w:rPr>
          <w:rStyle w:val="TagStyle"/>
          <w:rtl/>
        </w:rPr>
        <w:t xml:space="preserve"> &lt;&lt; אורח &gt;&gt; </w:t>
      </w:r>
      <w:r>
        <w:rPr>
          <w:rtl/>
          <w:lang w:eastAsia="he-IL"/>
        </w:rPr>
        <w:t xml:space="preserve">רחלי </w:t>
      </w:r>
      <w:proofErr w:type="spellStart"/>
      <w:r>
        <w:rPr>
          <w:rtl/>
          <w:lang w:eastAsia="he-IL"/>
        </w:rPr>
        <w:t>וסאל</w:t>
      </w:r>
      <w:proofErr w:type="spellEnd"/>
      <w:r>
        <w:rPr>
          <w:rtl/>
          <w:lang w:eastAsia="he-IL"/>
        </w:rPr>
        <w:t>:</w:t>
      </w:r>
      <w:r w:rsidRPr="00EB221D">
        <w:rPr>
          <w:rStyle w:val="TagStyle"/>
          <w:rtl/>
        </w:rPr>
        <w:t xml:space="preserve"> &lt;&lt; אורח &gt;&gt;</w:t>
      </w:r>
      <w:r w:rsidR="00BD7AA7">
        <w:rPr>
          <w:rtl/>
          <w:lang w:eastAsia="he-IL"/>
        </w:rPr>
        <w:t xml:space="preserve"> </w:t>
      </w:r>
      <w:r>
        <w:rPr>
          <w:rtl/>
          <w:lang w:eastAsia="he-IL"/>
        </w:rPr>
        <w:t xml:space="preserve"> </w:t>
      </w:r>
      <w:bookmarkEnd w:id="504"/>
    </w:p>
    <w:p w:rsidR="00EB221D" w:rsidRDefault="00EB221D" w:rsidP="00EB221D">
      <w:pPr>
        <w:pStyle w:val="KeepWithNext"/>
        <w:rPr>
          <w:rtl/>
          <w:lang w:eastAsia="he-IL"/>
        </w:rPr>
      </w:pPr>
    </w:p>
    <w:p w:rsidR="00EB221D" w:rsidRDefault="00EB221D" w:rsidP="00EB221D">
      <w:pPr>
        <w:rPr>
          <w:rtl/>
          <w:lang w:eastAsia="he-IL"/>
        </w:rPr>
      </w:pPr>
      <w:r>
        <w:rPr>
          <w:rFonts w:hint="cs"/>
          <w:rtl/>
          <w:lang w:eastAsia="he-IL"/>
        </w:rPr>
        <w:t>ר</w:t>
      </w:r>
      <w:bookmarkStart w:id="505" w:name="_ETM_Q1_2410064"/>
      <w:bookmarkStart w:id="506" w:name="_ETM_Q1_2410112"/>
      <w:bookmarkEnd w:id="505"/>
      <w:bookmarkEnd w:id="506"/>
      <w:r>
        <w:rPr>
          <w:rFonts w:hint="cs"/>
          <w:rtl/>
          <w:lang w:eastAsia="he-IL"/>
        </w:rPr>
        <w:t xml:space="preserve">אה דוגמה את שדה תימן, לא צריך ללכת רחוק כל כך. </w:t>
      </w:r>
    </w:p>
    <w:p w:rsidR="00EB221D" w:rsidRDefault="00EB221D" w:rsidP="00EB221D">
      <w:pPr>
        <w:rPr>
          <w:rtl/>
          <w:lang w:eastAsia="he-IL"/>
        </w:rPr>
      </w:pPr>
      <w:bookmarkStart w:id="507" w:name="_ETM_Q1_2414358"/>
      <w:bookmarkStart w:id="508" w:name="_ETM_Q1_2414490"/>
      <w:bookmarkEnd w:id="507"/>
      <w:bookmarkEnd w:id="508"/>
    </w:p>
    <w:p w:rsidR="00EB221D" w:rsidRDefault="00EB221D" w:rsidP="00EB221D">
      <w:pPr>
        <w:pStyle w:val="af6"/>
        <w:keepNext/>
        <w:rPr>
          <w:rtl/>
        </w:rPr>
      </w:pPr>
      <w:bookmarkStart w:id="509" w:name="ET_yor_6525_86"/>
      <w:r w:rsidRPr="00EB221D">
        <w:rPr>
          <w:rStyle w:val="TagStyle"/>
          <w:rtl/>
        </w:rPr>
        <w:t xml:space="preserve"> &lt;&lt; </w:t>
      </w:r>
      <w:proofErr w:type="spellStart"/>
      <w:r w:rsidRPr="00EB221D">
        <w:rPr>
          <w:rStyle w:val="TagStyle"/>
          <w:rtl/>
        </w:rPr>
        <w:t>יור</w:t>
      </w:r>
      <w:proofErr w:type="spellEnd"/>
      <w:r w:rsidRPr="00EB221D">
        <w:rPr>
          <w:rStyle w:val="TagStyle"/>
          <w:rtl/>
        </w:rPr>
        <w:t xml:space="preserve"> &gt;&gt; </w:t>
      </w:r>
      <w:r>
        <w:rPr>
          <w:rtl/>
        </w:rPr>
        <w:t>היו"ר צבי ידידיה סוכות:</w:t>
      </w:r>
      <w:r w:rsidRPr="00EB221D">
        <w:rPr>
          <w:rStyle w:val="TagStyle"/>
          <w:rtl/>
        </w:rPr>
        <w:t xml:space="preserve"> &lt;&lt; </w:t>
      </w:r>
      <w:proofErr w:type="spellStart"/>
      <w:r w:rsidRPr="00EB221D">
        <w:rPr>
          <w:rStyle w:val="TagStyle"/>
          <w:rtl/>
        </w:rPr>
        <w:t>יור</w:t>
      </w:r>
      <w:proofErr w:type="spellEnd"/>
      <w:r w:rsidRPr="00EB221D">
        <w:rPr>
          <w:rStyle w:val="TagStyle"/>
          <w:rtl/>
        </w:rPr>
        <w:t xml:space="preserve"> &gt;&gt;</w:t>
      </w:r>
      <w:r w:rsidR="00BD7AA7">
        <w:rPr>
          <w:rtl/>
        </w:rPr>
        <w:t xml:space="preserve"> </w:t>
      </w:r>
      <w:r>
        <w:rPr>
          <w:rtl/>
        </w:rPr>
        <w:t xml:space="preserve"> </w:t>
      </w:r>
      <w:bookmarkEnd w:id="509"/>
    </w:p>
    <w:p w:rsidR="00EB221D" w:rsidRDefault="00EB221D" w:rsidP="00EB221D">
      <w:pPr>
        <w:pStyle w:val="KeepWithNext"/>
        <w:rPr>
          <w:rtl/>
          <w:lang w:eastAsia="he-IL"/>
        </w:rPr>
      </w:pPr>
    </w:p>
    <w:p w:rsidR="00EB221D" w:rsidRDefault="00EB221D" w:rsidP="00EB221D">
      <w:pPr>
        <w:rPr>
          <w:rtl/>
          <w:lang w:eastAsia="he-IL"/>
        </w:rPr>
      </w:pPr>
      <w:bookmarkStart w:id="510" w:name="_ETM_Q1_2417369"/>
      <w:bookmarkEnd w:id="510"/>
      <w:r>
        <w:rPr>
          <w:rFonts w:hint="cs"/>
          <w:rtl/>
          <w:lang w:eastAsia="he-IL"/>
        </w:rPr>
        <w:t xml:space="preserve">תודה, איילת. </w:t>
      </w:r>
    </w:p>
    <w:p w:rsidR="00EB221D" w:rsidRDefault="00EB221D" w:rsidP="00EB221D">
      <w:pPr>
        <w:rPr>
          <w:rtl/>
          <w:lang w:eastAsia="he-IL"/>
        </w:rPr>
      </w:pPr>
    </w:p>
    <w:p w:rsidR="00EB221D" w:rsidRDefault="00EB221D" w:rsidP="00EB221D">
      <w:pPr>
        <w:pStyle w:val="af9"/>
        <w:keepNext/>
        <w:rPr>
          <w:rtl/>
          <w:lang w:eastAsia="he-IL"/>
        </w:rPr>
      </w:pPr>
      <w:bookmarkStart w:id="511" w:name="ET_guest_935664_87"/>
      <w:r w:rsidRPr="00EB221D">
        <w:rPr>
          <w:rStyle w:val="TagStyle"/>
          <w:rtl/>
        </w:rPr>
        <w:t xml:space="preserve"> &lt;&lt; אורח &gt;&gt; </w:t>
      </w:r>
      <w:r>
        <w:rPr>
          <w:rtl/>
          <w:lang w:eastAsia="he-IL"/>
        </w:rPr>
        <w:t xml:space="preserve">שרה לרך </w:t>
      </w:r>
      <w:proofErr w:type="spellStart"/>
      <w:r>
        <w:rPr>
          <w:rtl/>
          <w:lang w:eastAsia="he-IL"/>
        </w:rPr>
        <w:t>זילברברג</w:t>
      </w:r>
      <w:proofErr w:type="spellEnd"/>
      <w:r>
        <w:rPr>
          <w:rtl/>
          <w:lang w:eastAsia="he-IL"/>
        </w:rPr>
        <w:t>:</w:t>
      </w:r>
      <w:r w:rsidRPr="00EB221D">
        <w:rPr>
          <w:rStyle w:val="TagStyle"/>
          <w:rtl/>
        </w:rPr>
        <w:t xml:space="preserve"> &lt;&lt; אורח &gt;&gt;</w:t>
      </w:r>
      <w:r w:rsidR="00BD7AA7">
        <w:rPr>
          <w:rtl/>
          <w:lang w:eastAsia="he-IL"/>
        </w:rPr>
        <w:t xml:space="preserve"> </w:t>
      </w:r>
      <w:r>
        <w:rPr>
          <w:rtl/>
          <w:lang w:eastAsia="he-IL"/>
        </w:rPr>
        <w:t xml:space="preserve"> </w:t>
      </w:r>
      <w:bookmarkEnd w:id="511"/>
    </w:p>
    <w:p w:rsidR="00EB221D" w:rsidRDefault="00EB221D" w:rsidP="00EB221D">
      <w:pPr>
        <w:pStyle w:val="KeepWithNext"/>
        <w:rPr>
          <w:rtl/>
          <w:lang w:eastAsia="he-IL"/>
        </w:rPr>
      </w:pPr>
    </w:p>
    <w:p w:rsidR="00EB221D" w:rsidRDefault="00EB221D" w:rsidP="00EB221D">
      <w:pPr>
        <w:rPr>
          <w:rtl/>
          <w:lang w:eastAsia="he-IL"/>
        </w:rPr>
      </w:pPr>
      <w:r>
        <w:rPr>
          <w:rFonts w:hint="cs"/>
          <w:rtl/>
          <w:lang w:eastAsia="he-IL"/>
        </w:rPr>
        <w:t xml:space="preserve">אני שרה מארגון הצופות. </w:t>
      </w:r>
      <w:bookmarkStart w:id="512" w:name="_ETM_Q1_2439200"/>
      <w:bookmarkEnd w:id="512"/>
      <w:r>
        <w:rPr>
          <w:rFonts w:hint="cs"/>
          <w:rtl/>
          <w:lang w:eastAsia="he-IL"/>
        </w:rPr>
        <w:t xml:space="preserve">לא יודעת מה נאמר עד עכשיו אז אגע בכמה נקודות. אני לא יודעת כמה נגעתם בדוח מבקר המדינה. </w:t>
      </w:r>
      <w:bookmarkStart w:id="513" w:name="_ETM_Q1_2451738"/>
      <w:bookmarkEnd w:id="513"/>
    </w:p>
    <w:p w:rsidR="00EB221D" w:rsidRDefault="00EB221D" w:rsidP="00EB221D">
      <w:pPr>
        <w:rPr>
          <w:rtl/>
          <w:lang w:eastAsia="he-IL"/>
        </w:rPr>
      </w:pPr>
      <w:bookmarkStart w:id="514" w:name="_ETM_Q1_2452011"/>
      <w:bookmarkEnd w:id="514"/>
    </w:p>
    <w:p w:rsidR="00EB221D" w:rsidRDefault="00EB221D" w:rsidP="00EB221D">
      <w:pPr>
        <w:pStyle w:val="af6"/>
        <w:keepNext/>
        <w:rPr>
          <w:rtl/>
        </w:rPr>
      </w:pPr>
      <w:bookmarkStart w:id="515" w:name="ET_yor_6525_88"/>
      <w:r w:rsidRPr="00EB221D">
        <w:rPr>
          <w:rStyle w:val="TagStyle"/>
          <w:rtl/>
        </w:rPr>
        <w:t xml:space="preserve"> &lt;&lt; </w:t>
      </w:r>
      <w:proofErr w:type="spellStart"/>
      <w:r w:rsidRPr="00EB221D">
        <w:rPr>
          <w:rStyle w:val="TagStyle"/>
          <w:rtl/>
        </w:rPr>
        <w:t>יור</w:t>
      </w:r>
      <w:proofErr w:type="spellEnd"/>
      <w:r w:rsidRPr="00EB221D">
        <w:rPr>
          <w:rStyle w:val="TagStyle"/>
          <w:rtl/>
        </w:rPr>
        <w:t xml:space="preserve"> &gt;&gt; </w:t>
      </w:r>
      <w:r>
        <w:rPr>
          <w:rtl/>
        </w:rPr>
        <w:t>היו"ר צבי ידידיה סוכות:</w:t>
      </w:r>
      <w:r w:rsidRPr="00EB221D">
        <w:rPr>
          <w:rStyle w:val="TagStyle"/>
          <w:rtl/>
        </w:rPr>
        <w:t xml:space="preserve"> &lt;&lt; </w:t>
      </w:r>
      <w:proofErr w:type="spellStart"/>
      <w:r w:rsidRPr="00EB221D">
        <w:rPr>
          <w:rStyle w:val="TagStyle"/>
          <w:rtl/>
        </w:rPr>
        <w:t>יור</w:t>
      </w:r>
      <w:proofErr w:type="spellEnd"/>
      <w:r w:rsidRPr="00EB221D">
        <w:rPr>
          <w:rStyle w:val="TagStyle"/>
          <w:rtl/>
        </w:rPr>
        <w:t xml:space="preserve"> &gt;&gt;</w:t>
      </w:r>
      <w:r w:rsidR="00BD7AA7">
        <w:rPr>
          <w:rtl/>
        </w:rPr>
        <w:t xml:space="preserve"> </w:t>
      </w:r>
      <w:r>
        <w:rPr>
          <w:rtl/>
        </w:rPr>
        <w:t xml:space="preserve"> </w:t>
      </w:r>
      <w:bookmarkEnd w:id="515"/>
    </w:p>
    <w:p w:rsidR="00EB221D" w:rsidRDefault="00EB221D" w:rsidP="00EB221D">
      <w:pPr>
        <w:pStyle w:val="KeepWithNext"/>
        <w:rPr>
          <w:rtl/>
          <w:lang w:eastAsia="he-IL"/>
        </w:rPr>
      </w:pPr>
    </w:p>
    <w:p w:rsidR="00EB221D" w:rsidRDefault="00EB221D" w:rsidP="00EB221D">
      <w:pPr>
        <w:rPr>
          <w:rtl/>
          <w:lang w:eastAsia="he-IL"/>
        </w:rPr>
      </w:pPr>
      <w:bookmarkStart w:id="516" w:name="_ETM_Q1_2454062"/>
      <w:bookmarkEnd w:id="516"/>
      <w:r>
        <w:rPr>
          <w:rFonts w:hint="cs"/>
          <w:rtl/>
          <w:lang w:eastAsia="he-IL"/>
        </w:rPr>
        <w:t xml:space="preserve">אמרתי בהתחלה שאחד מהדברים שאנחנו רוצים לקבל עליהם תשובות הוא דוח מבקר המדינה. </w:t>
      </w:r>
      <w:bookmarkStart w:id="517" w:name="_ETM_Q1_2458271"/>
      <w:bookmarkEnd w:id="517"/>
    </w:p>
    <w:p w:rsidR="00EB221D" w:rsidRDefault="00EB221D" w:rsidP="00EB221D">
      <w:pPr>
        <w:rPr>
          <w:rtl/>
          <w:lang w:eastAsia="he-IL"/>
        </w:rPr>
      </w:pPr>
      <w:bookmarkStart w:id="518" w:name="_ETM_Q1_2458458"/>
      <w:bookmarkStart w:id="519" w:name="_ETM_Q1_2463535"/>
      <w:bookmarkStart w:id="520" w:name="_ETM_Q1_2463730"/>
      <w:bookmarkEnd w:id="518"/>
      <w:bookmarkEnd w:id="519"/>
      <w:bookmarkEnd w:id="520"/>
    </w:p>
    <w:p w:rsidR="00EB221D" w:rsidRDefault="00EB221D" w:rsidP="00EB221D">
      <w:pPr>
        <w:pStyle w:val="af9"/>
        <w:keepNext/>
        <w:rPr>
          <w:rtl/>
          <w:lang w:eastAsia="he-IL"/>
        </w:rPr>
      </w:pPr>
      <w:bookmarkStart w:id="521" w:name="ET_guest_935664_89"/>
      <w:r w:rsidRPr="00EB221D">
        <w:rPr>
          <w:rStyle w:val="TagStyle"/>
          <w:rtl/>
        </w:rPr>
        <w:t xml:space="preserve"> &lt;&lt; אורח &gt;&gt; </w:t>
      </w:r>
      <w:r>
        <w:rPr>
          <w:rtl/>
          <w:lang w:eastAsia="he-IL"/>
        </w:rPr>
        <w:t xml:space="preserve">שרה לרך </w:t>
      </w:r>
      <w:proofErr w:type="spellStart"/>
      <w:r>
        <w:rPr>
          <w:rtl/>
          <w:lang w:eastAsia="he-IL"/>
        </w:rPr>
        <w:t>זילברברג</w:t>
      </w:r>
      <w:proofErr w:type="spellEnd"/>
      <w:r>
        <w:rPr>
          <w:rtl/>
          <w:lang w:eastAsia="he-IL"/>
        </w:rPr>
        <w:t>:</w:t>
      </w:r>
      <w:r w:rsidRPr="00EB221D">
        <w:rPr>
          <w:rStyle w:val="TagStyle"/>
          <w:rtl/>
        </w:rPr>
        <w:t xml:space="preserve"> &lt;&lt; אורח &gt;&gt;</w:t>
      </w:r>
      <w:r w:rsidR="00BD7AA7">
        <w:rPr>
          <w:rtl/>
          <w:lang w:eastAsia="he-IL"/>
        </w:rPr>
        <w:t xml:space="preserve"> </w:t>
      </w:r>
      <w:r>
        <w:rPr>
          <w:rtl/>
          <w:lang w:eastAsia="he-IL"/>
        </w:rPr>
        <w:t xml:space="preserve"> </w:t>
      </w:r>
      <w:bookmarkEnd w:id="521"/>
    </w:p>
    <w:p w:rsidR="00EB221D" w:rsidRDefault="00EB221D" w:rsidP="00EB221D">
      <w:pPr>
        <w:pStyle w:val="KeepWithNext"/>
        <w:rPr>
          <w:rtl/>
          <w:lang w:eastAsia="he-IL"/>
        </w:rPr>
      </w:pPr>
    </w:p>
    <w:p w:rsidR="00EB221D" w:rsidRDefault="00EB221D" w:rsidP="00996DC5">
      <w:pPr>
        <w:rPr>
          <w:rtl/>
          <w:lang w:eastAsia="he-IL"/>
        </w:rPr>
      </w:pPr>
      <w:bookmarkStart w:id="522" w:name="_ETM_Q1_2467707"/>
      <w:bookmarkEnd w:id="522"/>
      <w:r>
        <w:rPr>
          <w:rFonts w:hint="cs"/>
          <w:rtl/>
          <w:lang w:eastAsia="he-IL"/>
        </w:rPr>
        <w:t>אנחנו אוספות נתונים מהשטח וגם אחרי</w:t>
      </w:r>
      <w:bookmarkStart w:id="523" w:name="_ETM_Q1_2477921"/>
      <w:bookmarkEnd w:id="523"/>
      <w:r>
        <w:rPr>
          <w:rFonts w:hint="cs"/>
          <w:rtl/>
          <w:lang w:eastAsia="he-IL"/>
        </w:rPr>
        <w:t xml:space="preserve"> שעברנו על דוח מבקר המדינה כמשהו חיצוני לנו, מצב</w:t>
      </w:r>
      <w:bookmarkStart w:id="524" w:name="_ETM_Q1_2485202"/>
      <w:bookmarkEnd w:id="524"/>
      <w:r>
        <w:rPr>
          <w:rFonts w:hint="cs"/>
          <w:rtl/>
          <w:lang w:eastAsia="he-IL"/>
        </w:rPr>
        <w:t xml:space="preserve"> הכבישים סביב היישובים לא השתפר ומה-7 באוקטובר יש המון עבודה של הצבא, הגמ"ר וכולי אבל המצב לא השתפר. </w:t>
      </w:r>
      <w:bookmarkStart w:id="525" w:name="_ETM_Q1_2501196"/>
      <w:bookmarkEnd w:id="525"/>
      <w:r>
        <w:rPr>
          <w:rFonts w:hint="cs"/>
          <w:rtl/>
          <w:lang w:eastAsia="he-IL"/>
        </w:rPr>
        <w:t>רק בשבוע האחרון עלתה כמות האבנים סביב היישוב שלנו. יידוי</w:t>
      </w:r>
      <w:bookmarkStart w:id="526" w:name="_ETM_Q1_2509727"/>
      <w:bookmarkEnd w:id="526"/>
      <w:r>
        <w:rPr>
          <w:rFonts w:hint="cs"/>
          <w:rtl/>
          <w:lang w:eastAsia="he-IL"/>
        </w:rPr>
        <w:t xml:space="preserve"> אבנים זו אבן שהגיעה ופגעה, הייתה קרובה לפגיעה בתינוק אצלנו בחוות יאיר, המצב לא השתפר. כשאנחנו מסתכלים </w:t>
      </w:r>
      <w:r w:rsidR="00264056">
        <w:rPr>
          <w:rFonts w:hint="cs"/>
          <w:rtl/>
          <w:lang w:eastAsia="he-IL"/>
        </w:rPr>
        <w:t xml:space="preserve">על המצב בכבישים וסביב היישובים אנחנו רואים פלסטינים שמסתובבים סביב היישוב וכוחות הביטחון מוצאים בתוך הפלאפונים שלהם תמונות </w:t>
      </w:r>
      <w:bookmarkStart w:id="527" w:name="_ETM_Q1_2547006"/>
      <w:bookmarkEnd w:id="527"/>
      <w:r w:rsidR="00264056">
        <w:rPr>
          <w:rFonts w:hint="cs"/>
          <w:rtl/>
          <w:lang w:eastAsia="he-IL"/>
        </w:rPr>
        <w:t xml:space="preserve">שהם שולחים, הם מצלמים את היישובים ואת הבסיסים. כוחות הביטחון מול היישוב שלי מצאו בטלפונים תמונות </w:t>
      </w:r>
      <w:bookmarkStart w:id="528" w:name="_ETM_Q1_2562340"/>
      <w:bookmarkEnd w:id="528"/>
      <w:r w:rsidR="00264056">
        <w:rPr>
          <w:rFonts w:hint="cs"/>
          <w:rtl/>
          <w:lang w:eastAsia="he-IL"/>
        </w:rPr>
        <w:t>של הבסיס בלילות ובערבים, תמונות של בתים שלנו.</w:t>
      </w:r>
      <w:bookmarkStart w:id="529" w:name="_ETM_Q1_2569166"/>
      <w:bookmarkEnd w:id="529"/>
      <w:r w:rsidR="00264056">
        <w:rPr>
          <w:rFonts w:hint="cs"/>
          <w:rtl/>
          <w:lang w:eastAsia="he-IL"/>
        </w:rPr>
        <w:t xml:space="preserve"> זה ממש לא רק היישוב לנו, מדובר - - -</w:t>
      </w:r>
    </w:p>
    <w:p w:rsidR="00264056" w:rsidRDefault="00264056" w:rsidP="00EB221D">
      <w:pPr>
        <w:rPr>
          <w:rtl/>
          <w:lang w:eastAsia="he-IL"/>
        </w:rPr>
      </w:pPr>
    </w:p>
    <w:p w:rsidR="00264056" w:rsidRDefault="00264056" w:rsidP="00264056">
      <w:pPr>
        <w:pStyle w:val="a4"/>
        <w:keepNext/>
        <w:rPr>
          <w:rtl/>
        </w:rPr>
      </w:pPr>
      <w:bookmarkStart w:id="530" w:name="ET_speaker_6356_90"/>
      <w:r w:rsidRPr="0026405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64056">
        <w:rPr>
          <w:rStyle w:val="TagStyle"/>
          <w:rtl/>
        </w:rPr>
        <w:t xml:space="preserve"> &lt;&lt; דובר &gt;&gt;</w:t>
      </w:r>
      <w:r w:rsidR="00BD7AA7">
        <w:rPr>
          <w:rtl/>
        </w:rPr>
        <w:t xml:space="preserve"> </w:t>
      </w:r>
      <w:r>
        <w:rPr>
          <w:rtl/>
        </w:rPr>
        <w:t xml:space="preserve"> </w:t>
      </w:r>
      <w:bookmarkEnd w:id="530"/>
    </w:p>
    <w:p w:rsidR="00264056" w:rsidRDefault="00264056" w:rsidP="00264056">
      <w:pPr>
        <w:pStyle w:val="KeepWithNext"/>
        <w:rPr>
          <w:rtl/>
          <w:lang w:eastAsia="he-IL"/>
        </w:rPr>
      </w:pPr>
    </w:p>
    <w:p w:rsidR="00691BA6" w:rsidRDefault="00264056" w:rsidP="00691BA6">
      <w:pPr>
        <w:rPr>
          <w:rtl/>
          <w:lang w:eastAsia="he-IL"/>
        </w:rPr>
      </w:pPr>
      <w:r>
        <w:rPr>
          <w:rFonts w:hint="cs"/>
          <w:rtl/>
          <w:lang w:eastAsia="he-IL"/>
        </w:rPr>
        <w:t xml:space="preserve">הם מתכוננים. </w:t>
      </w:r>
    </w:p>
    <w:p w:rsidR="00691BA6" w:rsidRDefault="00691BA6" w:rsidP="00691BA6">
      <w:pPr>
        <w:rPr>
          <w:rtl/>
          <w:lang w:eastAsia="he-IL"/>
        </w:rPr>
      </w:pPr>
      <w:bookmarkStart w:id="531" w:name="_ETM_Q1_2577732"/>
      <w:bookmarkStart w:id="532" w:name="_ETM_Q1_2577916"/>
      <w:bookmarkEnd w:id="531"/>
      <w:bookmarkEnd w:id="532"/>
    </w:p>
    <w:p w:rsidR="00691BA6" w:rsidRDefault="00691BA6" w:rsidP="00691BA6">
      <w:pPr>
        <w:pStyle w:val="af9"/>
        <w:keepNext/>
        <w:rPr>
          <w:rtl/>
          <w:lang w:eastAsia="he-IL"/>
        </w:rPr>
      </w:pPr>
      <w:bookmarkStart w:id="533" w:name="ET_guest_935664_91"/>
      <w:r w:rsidRPr="00691BA6">
        <w:rPr>
          <w:rStyle w:val="TagStyle"/>
          <w:rtl/>
        </w:rPr>
        <w:lastRenderedPageBreak/>
        <w:t xml:space="preserve"> &lt;&lt; אורח &gt;&gt; </w:t>
      </w:r>
      <w:r>
        <w:rPr>
          <w:rtl/>
          <w:lang w:eastAsia="he-IL"/>
        </w:rPr>
        <w:t xml:space="preserve">שרה לרך </w:t>
      </w:r>
      <w:proofErr w:type="spellStart"/>
      <w:r>
        <w:rPr>
          <w:rtl/>
          <w:lang w:eastAsia="he-IL"/>
        </w:rPr>
        <w:t>זילברברג</w:t>
      </w:r>
      <w:proofErr w:type="spellEnd"/>
      <w:r>
        <w:rPr>
          <w:rtl/>
          <w:lang w:eastAsia="he-IL"/>
        </w:rPr>
        <w:t>:</w:t>
      </w:r>
      <w:r w:rsidRPr="00691BA6">
        <w:rPr>
          <w:rStyle w:val="TagStyle"/>
          <w:rtl/>
        </w:rPr>
        <w:t xml:space="preserve"> &lt;&lt; אורח &gt;&gt;</w:t>
      </w:r>
      <w:r w:rsidR="00BD7AA7">
        <w:rPr>
          <w:rtl/>
          <w:lang w:eastAsia="he-IL"/>
        </w:rPr>
        <w:t xml:space="preserve"> </w:t>
      </w:r>
      <w:r>
        <w:rPr>
          <w:rtl/>
          <w:lang w:eastAsia="he-IL"/>
        </w:rPr>
        <w:t xml:space="preserve"> </w:t>
      </w:r>
      <w:bookmarkEnd w:id="533"/>
    </w:p>
    <w:p w:rsidR="00691BA6" w:rsidRDefault="00691BA6" w:rsidP="00691BA6">
      <w:pPr>
        <w:pStyle w:val="KeepWithNext"/>
        <w:rPr>
          <w:rtl/>
          <w:lang w:eastAsia="he-IL"/>
        </w:rPr>
      </w:pPr>
    </w:p>
    <w:p w:rsidR="00691BA6" w:rsidRDefault="00691BA6" w:rsidP="00691BA6">
      <w:pPr>
        <w:rPr>
          <w:rtl/>
          <w:lang w:eastAsia="he-IL"/>
        </w:rPr>
      </w:pPr>
      <w:r>
        <w:rPr>
          <w:rFonts w:hint="cs"/>
          <w:rtl/>
          <w:lang w:eastAsia="he-IL"/>
        </w:rPr>
        <w:t xml:space="preserve">אנחנו מכירים את התמיכה הגדולה באירועי ה-7 באוקטובר בקרב האוכלוסייה הפלסטינית ביהודה ושומרון. יש שיח על </w:t>
      </w:r>
      <w:bookmarkStart w:id="534" w:name="_ETM_Q1_2590290"/>
      <w:bookmarkEnd w:id="534"/>
      <w:r>
        <w:rPr>
          <w:rFonts w:hint="cs"/>
          <w:rtl/>
          <w:lang w:eastAsia="he-IL"/>
        </w:rPr>
        <w:t xml:space="preserve">צמצום של כיתות הכוננות </w:t>
      </w:r>
      <w:proofErr w:type="spellStart"/>
      <w:r>
        <w:rPr>
          <w:rFonts w:hint="cs"/>
          <w:rtl/>
          <w:lang w:eastAsia="he-IL"/>
        </w:rPr>
        <w:t>וההגמ"ר</w:t>
      </w:r>
      <w:proofErr w:type="spellEnd"/>
      <w:r>
        <w:rPr>
          <w:rFonts w:hint="cs"/>
          <w:rtl/>
          <w:lang w:eastAsia="he-IL"/>
        </w:rPr>
        <w:t xml:space="preserve">. ברור שיש בעיה של סד"כ אנחנו מכירים את כל כמויות המילואימניקים. כרגע היישובים ריקים מגברים. </w:t>
      </w:r>
      <w:bookmarkStart w:id="535" w:name="_ETM_Q1_2605503"/>
      <w:bookmarkEnd w:id="535"/>
    </w:p>
    <w:p w:rsidR="00691BA6" w:rsidRDefault="00691BA6" w:rsidP="00691BA6">
      <w:pPr>
        <w:rPr>
          <w:rtl/>
          <w:lang w:eastAsia="he-IL"/>
        </w:rPr>
      </w:pPr>
      <w:bookmarkStart w:id="536" w:name="_ETM_Q1_2605658"/>
      <w:bookmarkStart w:id="537" w:name="_ETM_Q1_2606543"/>
      <w:bookmarkEnd w:id="536"/>
      <w:bookmarkEnd w:id="537"/>
    </w:p>
    <w:p w:rsidR="00691BA6" w:rsidRDefault="00691BA6" w:rsidP="00691BA6">
      <w:pPr>
        <w:pStyle w:val="a4"/>
        <w:keepNext/>
        <w:rPr>
          <w:rtl/>
        </w:rPr>
      </w:pPr>
      <w:bookmarkStart w:id="538" w:name="ET_speaker_6356_92"/>
      <w:r w:rsidRPr="00691BA6">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91BA6">
        <w:rPr>
          <w:rStyle w:val="TagStyle"/>
          <w:rtl/>
        </w:rPr>
        <w:t xml:space="preserve"> &lt;&lt; דובר &gt;&gt;</w:t>
      </w:r>
      <w:r w:rsidR="00BD7AA7">
        <w:rPr>
          <w:rtl/>
        </w:rPr>
        <w:t xml:space="preserve"> </w:t>
      </w:r>
      <w:r>
        <w:rPr>
          <w:rtl/>
        </w:rPr>
        <w:t xml:space="preserve"> </w:t>
      </w:r>
      <w:bookmarkEnd w:id="538"/>
    </w:p>
    <w:p w:rsidR="00691BA6" w:rsidRDefault="00691BA6" w:rsidP="00691BA6">
      <w:pPr>
        <w:pStyle w:val="KeepWithNext"/>
        <w:rPr>
          <w:rtl/>
          <w:lang w:eastAsia="he-IL"/>
        </w:rPr>
      </w:pPr>
    </w:p>
    <w:p w:rsidR="00691BA6" w:rsidRDefault="00691BA6" w:rsidP="00691BA6">
      <w:pPr>
        <w:rPr>
          <w:rtl/>
          <w:lang w:eastAsia="he-IL"/>
        </w:rPr>
      </w:pPr>
      <w:bookmarkStart w:id="539" w:name="_ETM_Q1_2607490"/>
      <w:bookmarkStart w:id="540" w:name="_ETM_Q1_2607582"/>
      <w:bookmarkEnd w:id="539"/>
      <w:bookmarkEnd w:id="540"/>
      <w:r>
        <w:rPr>
          <w:rFonts w:hint="cs"/>
          <w:rtl/>
          <w:lang w:eastAsia="he-IL"/>
        </w:rPr>
        <w:t xml:space="preserve">יקירתי, זה מצולם. תחשבו טוב מה אתם </w:t>
      </w:r>
      <w:bookmarkStart w:id="541" w:name="_ETM_Q1_2615458"/>
      <w:bookmarkEnd w:id="541"/>
      <w:r>
        <w:rPr>
          <w:rFonts w:hint="cs"/>
          <w:rtl/>
          <w:lang w:eastAsia="he-IL"/>
        </w:rPr>
        <w:t>מוציאים פה.</w:t>
      </w:r>
    </w:p>
    <w:p w:rsidR="00691BA6" w:rsidRDefault="00691BA6" w:rsidP="00691BA6">
      <w:pPr>
        <w:rPr>
          <w:rtl/>
          <w:lang w:eastAsia="he-IL"/>
        </w:rPr>
      </w:pPr>
    </w:p>
    <w:p w:rsidR="00691BA6" w:rsidRDefault="00691BA6" w:rsidP="00691BA6">
      <w:pPr>
        <w:pStyle w:val="af9"/>
        <w:keepNext/>
        <w:rPr>
          <w:rtl/>
          <w:lang w:eastAsia="he-IL"/>
        </w:rPr>
      </w:pPr>
      <w:bookmarkStart w:id="542" w:name="ET_guest_935664_93"/>
      <w:r w:rsidRPr="00691BA6">
        <w:rPr>
          <w:rStyle w:val="TagStyle"/>
          <w:rtl/>
        </w:rPr>
        <w:t xml:space="preserve"> &lt;&lt; אורח &gt;&gt; </w:t>
      </w:r>
      <w:r>
        <w:rPr>
          <w:rtl/>
          <w:lang w:eastAsia="he-IL"/>
        </w:rPr>
        <w:t xml:space="preserve">שרה לרך </w:t>
      </w:r>
      <w:proofErr w:type="spellStart"/>
      <w:r>
        <w:rPr>
          <w:rtl/>
          <w:lang w:eastAsia="he-IL"/>
        </w:rPr>
        <w:t>זילברברג</w:t>
      </w:r>
      <w:proofErr w:type="spellEnd"/>
      <w:r>
        <w:rPr>
          <w:rtl/>
          <w:lang w:eastAsia="he-IL"/>
        </w:rPr>
        <w:t>:</w:t>
      </w:r>
      <w:r w:rsidRPr="00691BA6">
        <w:rPr>
          <w:rStyle w:val="TagStyle"/>
          <w:rtl/>
        </w:rPr>
        <w:t xml:space="preserve"> &lt;&lt; אורח &gt;&gt;</w:t>
      </w:r>
      <w:r w:rsidR="00BD7AA7">
        <w:rPr>
          <w:rtl/>
          <w:lang w:eastAsia="he-IL"/>
        </w:rPr>
        <w:t xml:space="preserve"> </w:t>
      </w:r>
      <w:r>
        <w:rPr>
          <w:rtl/>
          <w:lang w:eastAsia="he-IL"/>
        </w:rPr>
        <w:t xml:space="preserve"> </w:t>
      </w:r>
      <w:bookmarkEnd w:id="542"/>
    </w:p>
    <w:p w:rsidR="00691BA6" w:rsidRDefault="00691BA6" w:rsidP="00691BA6">
      <w:pPr>
        <w:pStyle w:val="KeepWithNext"/>
        <w:rPr>
          <w:rtl/>
          <w:lang w:eastAsia="he-IL"/>
        </w:rPr>
      </w:pPr>
    </w:p>
    <w:p w:rsidR="00691BA6" w:rsidRDefault="00691BA6" w:rsidP="00691BA6">
      <w:pPr>
        <w:rPr>
          <w:rtl/>
          <w:lang w:eastAsia="he-IL"/>
        </w:rPr>
      </w:pPr>
      <w:r>
        <w:rPr>
          <w:rFonts w:hint="cs"/>
          <w:rtl/>
          <w:lang w:eastAsia="he-IL"/>
        </w:rPr>
        <w:t xml:space="preserve">אנחנו לא יכולים להרשות לעצמנו </w:t>
      </w:r>
      <w:r w:rsidR="00793C4F">
        <w:rPr>
          <w:rFonts w:hint="cs"/>
          <w:rtl/>
          <w:lang w:eastAsia="he-IL"/>
        </w:rPr>
        <w:t xml:space="preserve">לרדת בסד"כ ולשבת בוועדת </w:t>
      </w:r>
      <w:bookmarkStart w:id="543" w:name="_ETM_Q1_2624683"/>
      <w:bookmarkEnd w:id="543"/>
      <w:r w:rsidR="00793C4F">
        <w:rPr>
          <w:rFonts w:hint="cs"/>
          <w:rtl/>
          <w:lang w:eastAsia="he-IL"/>
        </w:rPr>
        <w:t xml:space="preserve">החקירה הבאה מחר ולומר שלא היה מספיק סד"כ. אנחנו מסתכלים </w:t>
      </w:r>
      <w:bookmarkStart w:id="544" w:name="_ETM_Q1_2642228"/>
      <w:bookmarkEnd w:id="544"/>
      <w:r w:rsidR="00793C4F">
        <w:rPr>
          <w:rFonts w:hint="cs"/>
          <w:rtl/>
          <w:lang w:eastAsia="he-IL"/>
        </w:rPr>
        <w:t>על היציאה החוצה, גם יישובי התפר, כמו ראש העין</w:t>
      </w:r>
      <w:bookmarkStart w:id="545" w:name="_ETM_Q1_2649981"/>
      <w:bookmarkEnd w:id="545"/>
      <w:r w:rsidR="00793C4F">
        <w:rPr>
          <w:rFonts w:hint="cs"/>
          <w:rtl/>
          <w:lang w:eastAsia="he-IL"/>
        </w:rPr>
        <w:t xml:space="preserve"> - - -</w:t>
      </w:r>
      <w:bookmarkStart w:id="546" w:name="_ETM_Q1_2651323"/>
      <w:bookmarkEnd w:id="546"/>
    </w:p>
    <w:p w:rsidR="00793C4F" w:rsidRDefault="00793C4F" w:rsidP="00793C4F">
      <w:pPr>
        <w:rPr>
          <w:rtl/>
          <w:lang w:eastAsia="he-IL"/>
        </w:rPr>
      </w:pPr>
      <w:bookmarkStart w:id="547" w:name="_ETM_Q1_2651494"/>
      <w:bookmarkStart w:id="548" w:name="_ETM_Q1_2652179"/>
      <w:bookmarkStart w:id="549" w:name="_ETM_Q1_2653265"/>
      <w:bookmarkEnd w:id="547"/>
      <w:bookmarkEnd w:id="548"/>
      <w:bookmarkEnd w:id="549"/>
    </w:p>
    <w:p w:rsidR="00793C4F" w:rsidRDefault="00793C4F" w:rsidP="00793C4F">
      <w:pPr>
        <w:pStyle w:val="a4"/>
        <w:keepNext/>
        <w:rPr>
          <w:rtl/>
        </w:rPr>
      </w:pPr>
      <w:bookmarkStart w:id="550" w:name="ET_speaker_6356_95"/>
      <w:r w:rsidRPr="00793C4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93C4F">
        <w:rPr>
          <w:rStyle w:val="TagStyle"/>
          <w:rtl/>
        </w:rPr>
        <w:t xml:space="preserve"> &lt;&lt; דובר &gt;&gt;</w:t>
      </w:r>
      <w:r w:rsidR="00BD7AA7">
        <w:rPr>
          <w:rtl/>
        </w:rPr>
        <w:t xml:space="preserve"> </w:t>
      </w:r>
      <w:r>
        <w:rPr>
          <w:rtl/>
        </w:rPr>
        <w:t xml:space="preserve"> </w:t>
      </w:r>
      <w:bookmarkEnd w:id="550"/>
    </w:p>
    <w:p w:rsidR="00793C4F" w:rsidRDefault="00793C4F" w:rsidP="00793C4F">
      <w:pPr>
        <w:pStyle w:val="KeepWithNext"/>
        <w:rPr>
          <w:rtl/>
        </w:rPr>
      </w:pPr>
    </w:p>
    <w:p w:rsidR="00793C4F" w:rsidRDefault="00793C4F" w:rsidP="00793C4F">
      <w:pPr>
        <w:rPr>
          <w:rtl/>
        </w:rPr>
      </w:pPr>
      <w:r>
        <w:rPr>
          <w:rFonts w:hint="cs"/>
          <w:rtl/>
        </w:rPr>
        <w:t xml:space="preserve">חשוב לומר שאנחנו לא עוטף עזה. </w:t>
      </w:r>
      <w:r w:rsidR="00441F03">
        <w:rPr>
          <w:rFonts w:hint="cs"/>
          <w:rtl/>
        </w:rPr>
        <w:t xml:space="preserve">אנשי ההתיישבות חמושים, אם יש מישהו </w:t>
      </w:r>
      <w:bookmarkStart w:id="551" w:name="_ETM_Q1_2663932"/>
      <w:bookmarkEnd w:id="551"/>
      <w:r w:rsidR="00441F03">
        <w:rPr>
          <w:rFonts w:hint="cs"/>
          <w:rtl/>
        </w:rPr>
        <w:t>שעולה במחשבתו להגיע שידע שאצלנו זו הכוונה, זה לא</w:t>
      </w:r>
      <w:bookmarkStart w:id="552" w:name="_ETM_Q1_2673292"/>
      <w:bookmarkEnd w:id="552"/>
      <w:r w:rsidR="00441F03">
        <w:rPr>
          <w:rFonts w:hint="cs"/>
          <w:rtl/>
        </w:rPr>
        <w:t xml:space="preserve"> ישוחזר, אנחנו צריכים למקסם את יכולת ההגנה, בעיני גם את יכולת ההתקפה שלנו. צריך לומר</w:t>
      </w:r>
      <w:bookmarkStart w:id="553" w:name="_ETM_Q1_2684590"/>
      <w:bookmarkEnd w:id="553"/>
      <w:r w:rsidR="00441F03">
        <w:rPr>
          <w:rFonts w:hint="cs"/>
          <w:rtl/>
        </w:rPr>
        <w:t xml:space="preserve"> לכל מי שצופה שהאנשים אצלנו חמושים וערוכים לכל תרחיש כזה.</w:t>
      </w:r>
      <w:bookmarkStart w:id="554" w:name="_ETM_Q1_2693148"/>
      <w:bookmarkEnd w:id="554"/>
      <w:r w:rsidR="00441F03">
        <w:rPr>
          <w:rFonts w:hint="cs"/>
          <w:rtl/>
        </w:rPr>
        <w:t xml:space="preserve"> אם הם ייכנסו הם לא יפגשו את מה שהם פגשו</w:t>
      </w:r>
      <w:bookmarkStart w:id="555" w:name="_ETM_Q1_2698802"/>
      <w:bookmarkEnd w:id="555"/>
      <w:r w:rsidR="00441F03">
        <w:rPr>
          <w:rFonts w:hint="cs"/>
          <w:rtl/>
        </w:rPr>
        <w:t xml:space="preserve"> בעוטף עזה. </w:t>
      </w:r>
      <w:bookmarkStart w:id="556" w:name="_ETM_Q1_2702697"/>
      <w:bookmarkEnd w:id="556"/>
    </w:p>
    <w:p w:rsidR="00441F03" w:rsidRDefault="00441F03" w:rsidP="00793C4F">
      <w:pPr>
        <w:rPr>
          <w:rtl/>
        </w:rPr>
      </w:pPr>
      <w:bookmarkStart w:id="557" w:name="_ETM_Q1_2702911"/>
      <w:bookmarkStart w:id="558" w:name="_ETM_Q1_2704137"/>
      <w:bookmarkEnd w:id="557"/>
      <w:bookmarkEnd w:id="558"/>
    </w:p>
    <w:p w:rsidR="00441F03" w:rsidRDefault="00441F03" w:rsidP="00441F03">
      <w:pPr>
        <w:pStyle w:val="af9"/>
        <w:keepNext/>
        <w:rPr>
          <w:rtl/>
        </w:rPr>
      </w:pPr>
      <w:bookmarkStart w:id="559" w:name="ET_guest_935977_96"/>
      <w:r w:rsidRPr="00441F03">
        <w:rPr>
          <w:rStyle w:val="TagStyle"/>
          <w:rtl/>
        </w:rPr>
        <w:t xml:space="preserve"> &lt;&lt; אורח &gt;&gt; </w:t>
      </w:r>
      <w:r>
        <w:rPr>
          <w:rtl/>
        </w:rPr>
        <w:t xml:space="preserve">רחלי </w:t>
      </w:r>
      <w:proofErr w:type="spellStart"/>
      <w:r>
        <w:rPr>
          <w:rtl/>
        </w:rPr>
        <w:t>וסאל</w:t>
      </w:r>
      <w:proofErr w:type="spellEnd"/>
      <w:r>
        <w:rPr>
          <w:rtl/>
        </w:rPr>
        <w:t>:</w:t>
      </w:r>
      <w:r w:rsidRPr="00441F03">
        <w:rPr>
          <w:rStyle w:val="TagStyle"/>
          <w:rtl/>
        </w:rPr>
        <w:t xml:space="preserve"> &lt;&lt; אורח &gt;&gt;</w:t>
      </w:r>
      <w:r w:rsidR="00BD7AA7">
        <w:rPr>
          <w:rtl/>
        </w:rPr>
        <w:t xml:space="preserve"> </w:t>
      </w:r>
      <w:r>
        <w:rPr>
          <w:rtl/>
        </w:rPr>
        <w:t xml:space="preserve"> </w:t>
      </w:r>
      <w:bookmarkEnd w:id="559"/>
    </w:p>
    <w:p w:rsidR="00441F03" w:rsidRDefault="00441F03" w:rsidP="00441F03">
      <w:pPr>
        <w:pStyle w:val="KeepWithNext"/>
        <w:rPr>
          <w:rtl/>
        </w:rPr>
      </w:pPr>
    </w:p>
    <w:p w:rsidR="00441F03" w:rsidRDefault="00441F03" w:rsidP="00441F03">
      <w:pPr>
        <w:rPr>
          <w:rtl/>
        </w:rPr>
      </w:pPr>
      <w:bookmarkStart w:id="560" w:name="_ETM_Q1_2705061"/>
      <w:bookmarkEnd w:id="560"/>
      <w:r>
        <w:rPr>
          <w:rFonts w:hint="cs"/>
          <w:rtl/>
        </w:rPr>
        <w:t>זה</w:t>
      </w:r>
      <w:bookmarkStart w:id="561" w:name="_ETM_Q1_2705190"/>
      <w:bookmarkEnd w:id="561"/>
      <w:r>
        <w:rPr>
          <w:rFonts w:hint="cs"/>
          <w:rtl/>
        </w:rPr>
        <w:t xml:space="preserve"> נכון גם </w:t>
      </w:r>
      <w:proofErr w:type="spellStart"/>
      <w:r>
        <w:rPr>
          <w:rFonts w:hint="cs"/>
          <w:rtl/>
        </w:rPr>
        <w:t>ללפני</w:t>
      </w:r>
      <w:proofErr w:type="spellEnd"/>
      <w:r>
        <w:rPr>
          <w:rFonts w:hint="cs"/>
          <w:rtl/>
        </w:rPr>
        <w:t xml:space="preserve"> ה-7 באוקטובר. </w:t>
      </w:r>
    </w:p>
    <w:p w:rsidR="00441F03" w:rsidRDefault="00441F03" w:rsidP="00441F03">
      <w:pPr>
        <w:rPr>
          <w:rtl/>
        </w:rPr>
      </w:pPr>
    </w:p>
    <w:p w:rsidR="00441F03" w:rsidRDefault="00441F03" w:rsidP="00441F03">
      <w:pPr>
        <w:pStyle w:val="af9"/>
        <w:keepNext/>
        <w:rPr>
          <w:rtl/>
        </w:rPr>
      </w:pPr>
      <w:bookmarkStart w:id="562" w:name="ET_guest_935664_97"/>
      <w:r w:rsidRPr="00441F03">
        <w:rPr>
          <w:rStyle w:val="TagStyle"/>
          <w:rtl/>
        </w:rPr>
        <w:t xml:space="preserve"> &lt;&lt; אורח &gt;&gt; </w:t>
      </w:r>
      <w:r>
        <w:rPr>
          <w:rtl/>
        </w:rPr>
        <w:t xml:space="preserve">שרה לרך </w:t>
      </w:r>
      <w:proofErr w:type="spellStart"/>
      <w:r>
        <w:rPr>
          <w:rtl/>
        </w:rPr>
        <w:t>זילברברג</w:t>
      </w:r>
      <w:proofErr w:type="spellEnd"/>
      <w:r>
        <w:rPr>
          <w:rtl/>
        </w:rPr>
        <w:t>:</w:t>
      </w:r>
      <w:r w:rsidRPr="00441F03">
        <w:rPr>
          <w:rStyle w:val="TagStyle"/>
          <w:rtl/>
        </w:rPr>
        <w:t xml:space="preserve"> &lt;&lt; אורח &gt;&gt;</w:t>
      </w:r>
      <w:r w:rsidR="00BD7AA7">
        <w:rPr>
          <w:rtl/>
        </w:rPr>
        <w:t xml:space="preserve"> </w:t>
      </w:r>
      <w:r>
        <w:rPr>
          <w:rtl/>
        </w:rPr>
        <w:t xml:space="preserve"> </w:t>
      </w:r>
      <w:bookmarkEnd w:id="562"/>
    </w:p>
    <w:p w:rsidR="00441F03" w:rsidRDefault="00441F03" w:rsidP="00441F03">
      <w:pPr>
        <w:pStyle w:val="KeepWithNext"/>
        <w:rPr>
          <w:rtl/>
        </w:rPr>
      </w:pPr>
    </w:p>
    <w:p w:rsidR="00441F03" w:rsidRDefault="00441F03" w:rsidP="00441F03">
      <w:pPr>
        <w:rPr>
          <w:rtl/>
        </w:rPr>
      </w:pPr>
      <w:r>
        <w:rPr>
          <w:rFonts w:hint="cs"/>
          <w:rtl/>
        </w:rPr>
        <w:t>אוכלוסיית יו"ש אומנם</w:t>
      </w:r>
      <w:r w:rsidR="00270273">
        <w:rPr>
          <w:rFonts w:hint="cs"/>
          <w:rtl/>
        </w:rPr>
        <w:t xml:space="preserve"> מונה תושבים חמושים בתודעת הגנה אבל אנחנו </w:t>
      </w:r>
      <w:bookmarkStart w:id="563" w:name="_ETM_Q1_2716705"/>
      <w:bookmarkEnd w:id="563"/>
      <w:r w:rsidR="00270273">
        <w:rPr>
          <w:rFonts w:hint="cs"/>
          <w:rtl/>
        </w:rPr>
        <w:t xml:space="preserve">לא יכולים רק להישמר על הנקודה הזאת, אנחנו חייבים שהצבא יהיה שם. </w:t>
      </w:r>
    </w:p>
    <w:p w:rsidR="00270273" w:rsidRDefault="00270273" w:rsidP="00441F03">
      <w:pPr>
        <w:rPr>
          <w:rtl/>
        </w:rPr>
      </w:pPr>
    </w:p>
    <w:p w:rsidR="00270273" w:rsidRDefault="00270273" w:rsidP="00270273">
      <w:pPr>
        <w:pStyle w:val="a4"/>
        <w:keepNext/>
        <w:rPr>
          <w:rtl/>
        </w:rPr>
      </w:pPr>
      <w:bookmarkStart w:id="564" w:name="ET_speaker_6356_98"/>
      <w:r w:rsidRPr="0027027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70273">
        <w:rPr>
          <w:rStyle w:val="TagStyle"/>
          <w:rtl/>
        </w:rPr>
        <w:t xml:space="preserve"> &lt;&lt; דובר &gt;&gt;</w:t>
      </w:r>
      <w:r w:rsidR="00BD7AA7">
        <w:rPr>
          <w:rtl/>
        </w:rPr>
        <w:t xml:space="preserve"> </w:t>
      </w:r>
      <w:r>
        <w:rPr>
          <w:rtl/>
        </w:rPr>
        <w:t xml:space="preserve"> </w:t>
      </w:r>
      <w:bookmarkEnd w:id="564"/>
    </w:p>
    <w:p w:rsidR="00270273" w:rsidRDefault="00270273" w:rsidP="00270273">
      <w:pPr>
        <w:pStyle w:val="KeepWithNext"/>
        <w:rPr>
          <w:rtl/>
          <w:lang w:eastAsia="he-IL"/>
        </w:rPr>
      </w:pPr>
    </w:p>
    <w:p w:rsidR="00821626" w:rsidRDefault="00270273" w:rsidP="00821626">
      <w:pPr>
        <w:rPr>
          <w:rtl/>
          <w:lang w:eastAsia="he-IL"/>
        </w:rPr>
      </w:pPr>
      <w:r>
        <w:rPr>
          <w:rFonts w:hint="cs"/>
          <w:rtl/>
          <w:lang w:eastAsia="he-IL"/>
        </w:rPr>
        <w:t>אנחנו נמקסם את יכולת ההגנה ויכולת ההתקפה, זה</w:t>
      </w:r>
      <w:bookmarkStart w:id="565" w:name="_ETM_Q1_2727787"/>
      <w:bookmarkEnd w:id="565"/>
      <w:r>
        <w:rPr>
          <w:rFonts w:hint="cs"/>
          <w:rtl/>
          <w:lang w:eastAsia="he-IL"/>
        </w:rPr>
        <w:t xml:space="preserve"> התפקיד שלנו ואנחנו נדרוש את זה. אם יש מישהו שחושב שאנחנו לא ערוכים מולו אז הוא טועה בגדול</w:t>
      </w:r>
      <w:r w:rsidR="00821626">
        <w:rPr>
          <w:rFonts w:hint="cs"/>
          <w:rtl/>
          <w:lang w:eastAsia="he-IL"/>
        </w:rPr>
        <w:t>.</w:t>
      </w:r>
      <w:r w:rsidR="00BD7AA7">
        <w:rPr>
          <w:rFonts w:hint="cs"/>
          <w:rtl/>
          <w:lang w:eastAsia="he-IL"/>
        </w:rPr>
        <w:t xml:space="preserve"> </w:t>
      </w:r>
    </w:p>
    <w:p w:rsidR="00821626" w:rsidRDefault="00821626" w:rsidP="00821626">
      <w:pPr>
        <w:rPr>
          <w:rtl/>
          <w:lang w:eastAsia="he-IL"/>
        </w:rPr>
      </w:pPr>
      <w:bookmarkStart w:id="566" w:name="_ETM_Q1_2667425"/>
      <w:bookmarkStart w:id="567" w:name="_ETM_Q1_2667499"/>
      <w:bookmarkEnd w:id="566"/>
      <w:bookmarkEnd w:id="567"/>
    </w:p>
    <w:p w:rsidR="00821626" w:rsidRDefault="00821626" w:rsidP="00821626">
      <w:pPr>
        <w:pStyle w:val="af6"/>
        <w:keepNext/>
        <w:rPr>
          <w:rtl/>
        </w:rPr>
      </w:pPr>
      <w:bookmarkStart w:id="568" w:name="ET_yor_6525_99"/>
      <w:r w:rsidRPr="00821626">
        <w:rPr>
          <w:rStyle w:val="TagStyle"/>
          <w:rtl/>
        </w:rPr>
        <w:t xml:space="preserve"> &lt;&lt; </w:t>
      </w:r>
      <w:proofErr w:type="spellStart"/>
      <w:r w:rsidRPr="00821626">
        <w:rPr>
          <w:rStyle w:val="TagStyle"/>
          <w:rtl/>
        </w:rPr>
        <w:t>יור</w:t>
      </w:r>
      <w:proofErr w:type="spellEnd"/>
      <w:r w:rsidRPr="00821626">
        <w:rPr>
          <w:rStyle w:val="TagStyle"/>
          <w:rtl/>
        </w:rPr>
        <w:t xml:space="preserve"> &gt;&gt; </w:t>
      </w:r>
      <w:r>
        <w:rPr>
          <w:rtl/>
        </w:rPr>
        <w:t>היו"ר צבי ידידיה סוכות:</w:t>
      </w:r>
      <w:r w:rsidRPr="00821626">
        <w:rPr>
          <w:rStyle w:val="TagStyle"/>
          <w:rtl/>
        </w:rPr>
        <w:t xml:space="preserve"> &lt;&lt; </w:t>
      </w:r>
      <w:proofErr w:type="spellStart"/>
      <w:r w:rsidRPr="00821626">
        <w:rPr>
          <w:rStyle w:val="TagStyle"/>
          <w:rtl/>
        </w:rPr>
        <w:t>יור</w:t>
      </w:r>
      <w:proofErr w:type="spellEnd"/>
      <w:r w:rsidRPr="00821626">
        <w:rPr>
          <w:rStyle w:val="TagStyle"/>
          <w:rtl/>
        </w:rPr>
        <w:t xml:space="preserve"> &gt;&gt;</w:t>
      </w:r>
      <w:r w:rsidR="00BD7AA7">
        <w:rPr>
          <w:rtl/>
        </w:rPr>
        <w:t xml:space="preserve"> </w:t>
      </w:r>
      <w:r>
        <w:rPr>
          <w:rtl/>
        </w:rPr>
        <w:t xml:space="preserve"> </w:t>
      </w:r>
      <w:bookmarkEnd w:id="568"/>
    </w:p>
    <w:p w:rsidR="00821626" w:rsidRDefault="00821626" w:rsidP="00821626">
      <w:pPr>
        <w:pStyle w:val="KeepWithNext"/>
        <w:rPr>
          <w:rtl/>
          <w:lang w:eastAsia="he-IL"/>
        </w:rPr>
      </w:pPr>
    </w:p>
    <w:p w:rsidR="00821626" w:rsidRDefault="00821626" w:rsidP="00821626">
      <w:pPr>
        <w:rPr>
          <w:rtl/>
          <w:lang w:eastAsia="he-IL"/>
        </w:rPr>
      </w:pPr>
      <w:bookmarkStart w:id="569" w:name="_ETM_Q1_2669936"/>
      <w:bookmarkEnd w:id="569"/>
      <w:r>
        <w:rPr>
          <w:rFonts w:hint="cs"/>
          <w:rtl/>
          <w:lang w:eastAsia="he-IL"/>
        </w:rPr>
        <w:t>טוב,</w:t>
      </w:r>
      <w:bookmarkStart w:id="570" w:name="_ETM_Q1_2670777"/>
      <w:bookmarkEnd w:id="570"/>
      <w:r>
        <w:rPr>
          <w:rFonts w:hint="cs"/>
          <w:rtl/>
          <w:lang w:eastAsia="he-IL"/>
        </w:rPr>
        <w:t xml:space="preserve"> תודה רבה לכל מי שהגיע. נסיים את החלק הזה ונעבור</w:t>
      </w:r>
      <w:bookmarkStart w:id="571" w:name="_ETM_Q1_2681273"/>
      <w:bookmarkEnd w:id="571"/>
      <w:r>
        <w:rPr>
          <w:rFonts w:hint="cs"/>
          <w:rtl/>
          <w:lang w:eastAsia="he-IL"/>
        </w:rPr>
        <w:t xml:space="preserve"> לדיון הסגור. </w:t>
      </w:r>
    </w:p>
    <w:p w:rsidR="00821626" w:rsidRDefault="00821626" w:rsidP="00821626">
      <w:pPr>
        <w:rPr>
          <w:rtl/>
          <w:lang w:eastAsia="he-IL"/>
        </w:rPr>
      </w:pPr>
      <w:bookmarkStart w:id="572" w:name="_ETM_Q1_2683473"/>
      <w:bookmarkStart w:id="573" w:name="_ETM_Q1_2683563"/>
      <w:bookmarkEnd w:id="572"/>
      <w:bookmarkEnd w:id="573"/>
    </w:p>
    <w:p w:rsidR="008154B4" w:rsidRDefault="008154B4" w:rsidP="00821626">
      <w:pPr>
        <w:rPr>
          <w:rtl/>
          <w:lang w:eastAsia="he-IL"/>
        </w:rPr>
      </w:pPr>
      <w:bookmarkStart w:id="574" w:name="_GoBack"/>
      <w:bookmarkEnd w:id="574"/>
    </w:p>
    <w:p w:rsidR="00821626" w:rsidRDefault="00821626" w:rsidP="00821626">
      <w:pPr>
        <w:pStyle w:val="afc"/>
        <w:keepNext/>
        <w:rPr>
          <w:rtl/>
          <w:lang w:eastAsia="he-IL"/>
        </w:rPr>
      </w:pPr>
      <w:bookmarkStart w:id="575" w:name="ET_meetingend_100"/>
      <w:r w:rsidRPr="00821626">
        <w:rPr>
          <w:rStyle w:val="TagStyle"/>
          <w:rtl/>
        </w:rPr>
        <w:t xml:space="preserve"> &lt;&lt; סיום &gt;&gt; </w:t>
      </w:r>
      <w:r>
        <w:rPr>
          <w:rtl/>
          <w:lang w:eastAsia="he-IL"/>
        </w:rPr>
        <w:t>הישיבה ננעלה בשעה 10:00.</w:t>
      </w:r>
      <w:r w:rsidRPr="00821626">
        <w:rPr>
          <w:rStyle w:val="TagStyle"/>
          <w:rtl/>
        </w:rPr>
        <w:t xml:space="preserve"> &lt;&lt; סיום &gt;&gt;</w:t>
      </w:r>
      <w:r w:rsidR="00BD7AA7">
        <w:rPr>
          <w:rtl/>
          <w:lang w:eastAsia="he-IL"/>
        </w:rPr>
        <w:t xml:space="preserve"> </w:t>
      </w:r>
      <w:r>
        <w:rPr>
          <w:rtl/>
          <w:lang w:eastAsia="he-IL"/>
        </w:rPr>
        <w:t xml:space="preserve"> </w:t>
      </w:r>
      <w:bookmarkEnd w:id="575"/>
    </w:p>
    <w:p w:rsidR="00821626" w:rsidRDefault="00821626" w:rsidP="00821626">
      <w:pPr>
        <w:pStyle w:val="KeepWithNext"/>
        <w:rPr>
          <w:rtl/>
          <w:lang w:eastAsia="he-IL"/>
        </w:rPr>
      </w:pPr>
    </w:p>
    <w:p w:rsidR="00821626" w:rsidRPr="00821626" w:rsidRDefault="00821626" w:rsidP="00821626">
      <w:pPr>
        <w:rPr>
          <w:rtl/>
          <w:lang w:eastAsia="he-IL"/>
        </w:rPr>
      </w:pPr>
      <w:bookmarkStart w:id="576" w:name="_ETM_Q1_2698680"/>
      <w:bookmarkEnd w:id="576"/>
    </w:p>
    <w:sectPr w:rsidR="00821626" w:rsidRPr="00821626" w:rsidSect="008154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273" w:rsidRDefault="00270273">
      <w:r>
        <w:separator/>
      </w:r>
    </w:p>
  </w:endnote>
  <w:endnote w:type="continuationSeparator" w:id="0">
    <w:p w:rsidR="00270273" w:rsidRDefault="00270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273" w:rsidRDefault="00270273">
      <w:r>
        <w:separator/>
      </w:r>
    </w:p>
  </w:footnote>
  <w:footnote w:type="continuationSeparator" w:id="0">
    <w:p w:rsidR="00270273" w:rsidRDefault="002702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273" w:rsidRDefault="0027027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70273" w:rsidRDefault="0027027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273" w:rsidRDefault="0027027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54B4">
      <w:rPr>
        <w:rStyle w:val="af7"/>
        <w:noProof/>
        <w:rtl/>
      </w:rPr>
      <w:t>11</w:t>
    </w:r>
    <w:r>
      <w:rPr>
        <w:rStyle w:val="af7"/>
      </w:rPr>
      <w:fldChar w:fldCharType="end"/>
    </w:r>
  </w:p>
  <w:p w:rsidR="00270273" w:rsidRPr="00CC5815" w:rsidRDefault="00270273" w:rsidP="008E5E3F">
    <w:pPr>
      <w:pStyle w:val="a3"/>
      <w:ind w:firstLine="0"/>
    </w:pPr>
    <w:r>
      <w:rPr>
        <w:rtl/>
      </w:rPr>
      <w:t xml:space="preserve">ועדת המשנה לענייני </w:t>
    </w:r>
    <w:proofErr w:type="spellStart"/>
    <w:r>
      <w:rPr>
        <w:rtl/>
      </w:rPr>
      <w:t>איו"ש</w:t>
    </w:r>
    <w:proofErr w:type="spellEnd"/>
  </w:p>
  <w:p w:rsidR="00270273" w:rsidRPr="00CC5815" w:rsidRDefault="00270273" w:rsidP="008E5E3F">
    <w:pPr>
      <w:pStyle w:val="a3"/>
      <w:ind w:firstLine="0"/>
      <w:rPr>
        <w:rtl/>
      </w:rPr>
    </w:pPr>
    <w:r>
      <w:rPr>
        <w:rtl/>
      </w:rPr>
      <w:t>08/08/2024</w:t>
    </w:r>
  </w:p>
  <w:p w:rsidR="00270273" w:rsidRPr="00CC5815" w:rsidRDefault="0027027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273" w:rsidRDefault="0027027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70273" w:rsidRDefault="002702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70273" w:rsidRDefault="0027027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6F8"/>
    <w:rsid w:val="0002642C"/>
    <w:rsid w:val="00037279"/>
    <w:rsid w:val="0004307C"/>
    <w:rsid w:val="00067F42"/>
    <w:rsid w:val="00092B80"/>
    <w:rsid w:val="000A17C6"/>
    <w:rsid w:val="000A5875"/>
    <w:rsid w:val="000B060C"/>
    <w:rsid w:val="000B2EE6"/>
    <w:rsid w:val="000C47F5"/>
    <w:rsid w:val="000D1A9C"/>
    <w:rsid w:val="000E3314"/>
    <w:rsid w:val="000F2459"/>
    <w:rsid w:val="00102C66"/>
    <w:rsid w:val="00140306"/>
    <w:rsid w:val="00150436"/>
    <w:rsid w:val="00167294"/>
    <w:rsid w:val="001673D4"/>
    <w:rsid w:val="00171E7F"/>
    <w:rsid w:val="001758C1"/>
    <w:rsid w:val="0017779F"/>
    <w:rsid w:val="001A74E9"/>
    <w:rsid w:val="001A7A1B"/>
    <w:rsid w:val="001C44DA"/>
    <w:rsid w:val="001C4FDA"/>
    <w:rsid w:val="001D440C"/>
    <w:rsid w:val="002016FF"/>
    <w:rsid w:val="00217A44"/>
    <w:rsid w:val="00227FEF"/>
    <w:rsid w:val="00242A1B"/>
    <w:rsid w:val="00261554"/>
    <w:rsid w:val="00264056"/>
    <w:rsid w:val="00270273"/>
    <w:rsid w:val="00275C03"/>
    <w:rsid w:val="00280D58"/>
    <w:rsid w:val="002A17FC"/>
    <w:rsid w:val="002A2DE2"/>
    <w:rsid w:val="002B29A1"/>
    <w:rsid w:val="002C0952"/>
    <w:rsid w:val="002C1913"/>
    <w:rsid w:val="002D4BDB"/>
    <w:rsid w:val="002D6A06"/>
    <w:rsid w:val="002E5E31"/>
    <w:rsid w:val="00303B4C"/>
    <w:rsid w:val="00321E62"/>
    <w:rsid w:val="00327BF8"/>
    <w:rsid w:val="00340AFA"/>
    <w:rsid w:val="003658CB"/>
    <w:rsid w:val="00366CFB"/>
    <w:rsid w:val="0036794C"/>
    <w:rsid w:val="00373508"/>
    <w:rsid w:val="003742AB"/>
    <w:rsid w:val="0038740E"/>
    <w:rsid w:val="00396023"/>
    <w:rsid w:val="003C279D"/>
    <w:rsid w:val="003F0A5F"/>
    <w:rsid w:val="00420E41"/>
    <w:rsid w:val="00424C94"/>
    <w:rsid w:val="00441F03"/>
    <w:rsid w:val="00447608"/>
    <w:rsid w:val="00451746"/>
    <w:rsid w:val="00470EAC"/>
    <w:rsid w:val="004748FE"/>
    <w:rsid w:val="0049458B"/>
    <w:rsid w:val="00495FD8"/>
    <w:rsid w:val="004B0A65"/>
    <w:rsid w:val="004B1BE9"/>
    <w:rsid w:val="00500C0C"/>
    <w:rsid w:val="00546678"/>
    <w:rsid w:val="005474D5"/>
    <w:rsid w:val="005506B9"/>
    <w:rsid w:val="00573F9B"/>
    <w:rsid w:val="005817EC"/>
    <w:rsid w:val="00590B77"/>
    <w:rsid w:val="005A342D"/>
    <w:rsid w:val="005C363E"/>
    <w:rsid w:val="005D61F3"/>
    <w:rsid w:val="005E1C6B"/>
    <w:rsid w:val="005E63EC"/>
    <w:rsid w:val="005F2686"/>
    <w:rsid w:val="005F4DBC"/>
    <w:rsid w:val="005F76B0"/>
    <w:rsid w:val="00634F61"/>
    <w:rsid w:val="00643123"/>
    <w:rsid w:val="00662611"/>
    <w:rsid w:val="00683276"/>
    <w:rsid w:val="00691BA6"/>
    <w:rsid w:val="00695A47"/>
    <w:rsid w:val="006A0CB7"/>
    <w:rsid w:val="006C0803"/>
    <w:rsid w:val="006C178D"/>
    <w:rsid w:val="006F0259"/>
    <w:rsid w:val="00700433"/>
    <w:rsid w:val="00702755"/>
    <w:rsid w:val="0070472C"/>
    <w:rsid w:val="0071528E"/>
    <w:rsid w:val="007509A6"/>
    <w:rsid w:val="007872B4"/>
    <w:rsid w:val="00791CBE"/>
    <w:rsid w:val="00793C4F"/>
    <w:rsid w:val="007A589E"/>
    <w:rsid w:val="007C693F"/>
    <w:rsid w:val="007C6ADD"/>
    <w:rsid w:val="007D2652"/>
    <w:rsid w:val="008154B4"/>
    <w:rsid w:val="0082136D"/>
    <w:rsid w:val="00821626"/>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29C4"/>
    <w:rsid w:val="00936B87"/>
    <w:rsid w:val="009515F0"/>
    <w:rsid w:val="00953942"/>
    <w:rsid w:val="00966506"/>
    <w:rsid w:val="009676A4"/>
    <w:rsid w:val="009830CB"/>
    <w:rsid w:val="00996DC5"/>
    <w:rsid w:val="009C3722"/>
    <w:rsid w:val="009C7B74"/>
    <w:rsid w:val="009D478A"/>
    <w:rsid w:val="009E492F"/>
    <w:rsid w:val="009E6E93"/>
    <w:rsid w:val="009F1518"/>
    <w:rsid w:val="009F512B"/>
    <w:rsid w:val="009F5773"/>
    <w:rsid w:val="00A15971"/>
    <w:rsid w:val="00A22C90"/>
    <w:rsid w:val="00A42723"/>
    <w:rsid w:val="00A64A6D"/>
    <w:rsid w:val="00A66020"/>
    <w:rsid w:val="00AB02EE"/>
    <w:rsid w:val="00AB3F3A"/>
    <w:rsid w:val="00AC6102"/>
    <w:rsid w:val="00AD4EC9"/>
    <w:rsid w:val="00AD6FFC"/>
    <w:rsid w:val="00AF31E6"/>
    <w:rsid w:val="00AF4150"/>
    <w:rsid w:val="00B0509A"/>
    <w:rsid w:val="00B120B2"/>
    <w:rsid w:val="00B354C4"/>
    <w:rsid w:val="00B448BB"/>
    <w:rsid w:val="00B50340"/>
    <w:rsid w:val="00B65508"/>
    <w:rsid w:val="00B7538E"/>
    <w:rsid w:val="00B8517A"/>
    <w:rsid w:val="00BA6446"/>
    <w:rsid w:val="00BD0D4E"/>
    <w:rsid w:val="00BD47B7"/>
    <w:rsid w:val="00BD7AA7"/>
    <w:rsid w:val="00BE5562"/>
    <w:rsid w:val="00BF3C8C"/>
    <w:rsid w:val="00C135D5"/>
    <w:rsid w:val="00C22DCB"/>
    <w:rsid w:val="00C311D1"/>
    <w:rsid w:val="00C31A9E"/>
    <w:rsid w:val="00C3598A"/>
    <w:rsid w:val="00C360BC"/>
    <w:rsid w:val="00C44800"/>
    <w:rsid w:val="00C52EC2"/>
    <w:rsid w:val="00C6177C"/>
    <w:rsid w:val="00C61DC1"/>
    <w:rsid w:val="00C64AFF"/>
    <w:rsid w:val="00C661EE"/>
    <w:rsid w:val="00C72438"/>
    <w:rsid w:val="00C763E4"/>
    <w:rsid w:val="00C8624A"/>
    <w:rsid w:val="00C93C9F"/>
    <w:rsid w:val="00CA5363"/>
    <w:rsid w:val="00CB47C2"/>
    <w:rsid w:val="00CB6D60"/>
    <w:rsid w:val="00CC5815"/>
    <w:rsid w:val="00CD6EC2"/>
    <w:rsid w:val="00CE24B8"/>
    <w:rsid w:val="00CE5849"/>
    <w:rsid w:val="00D278F7"/>
    <w:rsid w:val="00D37550"/>
    <w:rsid w:val="00D40814"/>
    <w:rsid w:val="00D40A29"/>
    <w:rsid w:val="00D45D27"/>
    <w:rsid w:val="00D86E57"/>
    <w:rsid w:val="00D95D7C"/>
    <w:rsid w:val="00D96B24"/>
    <w:rsid w:val="00DA6408"/>
    <w:rsid w:val="00DD2AC6"/>
    <w:rsid w:val="00DE5B80"/>
    <w:rsid w:val="00E01439"/>
    <w:rsid w:val="00E33AE3"/>
    <w:rsid w:val="00E61903"/>
    <w:rsid w:val="00E64116"/>
    <w:rsid w:val="00E66D4F"/>
    <w:rsid w:val="00E74578"/>
    <w:rsid w:val="00EA3160"/>
    <w:rsid w:val="00EA624B"/>
    <w:rsid w:val="00EB057D"/>
    <w:rsid w:val="00EB18E4"/>
    <w:rsid w:val="00EB221D"/>
    <w:rsid w:val="00EB5C85"/>
    <w:rsid w:val="00EC0AC2"/>
    <w:rsid w:val="00EC1FB3"/>
    <w:rsid w:val="00EC2CD4"/>
    <w:rsid w:val="00EE09AD"/>
    <w:rsid w:val="00EE6C0F"/>
    <w:rsid w:val="00EF7EC0"/>
    <w:rsid w:val="00F053E5"/>
    <w:rsid w:val="00F10D2D"/>
    <w:rsid w:val="00F16831"/>
    <w:rsid w:val="00F17EB4"/>
    <w:rsid w:val="00F3623F"/>
    <w:rsid w:val="00F41C33"/>
    <w:rsid w:val="00F423F1"/>
    <w:rsid w:val="00F4792E"/>
    <w:rsid w:val="00F53584"/>
    <w:rsid w:val="00F549E5"/>
    <w:rsid w:val="00F63F05"/>
    <w:rsid w:val="00F72368"/>
    <w:rsid w:val="00F821F6"/>
    <w:rsid w:val="00F84D49"/>
    <w:rsid w:val="00FB0768"/>
    <w:rsid w:val="00FB7C4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0306"/>
    <w:rPr>
      <w:rFonts w:cs="Arial"/>
      <w:b/>
      <w:bCs w:val="0"/>
      <w:vanish/>
      <w:color w:val="010000"/>
      <w:bdr w:val="single" w:sz="4" w:space="0" w:color="FF66FF"/>
    </w:rPr>
  </w:style>
  <w:style w:type="table" w:styleId="afd">
    <w:name w:val="Table Grid"/>
    <w:basedOn w:val="a1"/>
    <w:rsid w:val="00BD0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5006E-794A-47B2-BE75-DEF9CFEFA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11</Pages>
  <Words>3617</Words>
  <Characters>20622</Characters>
  <Application>Microsoft Office Word</Application>
  <DocSecurity>0</DocSecurity>
  <Lines>171</Lines>
  <Paragraphs>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2024-09-18T08:16:00Z</dcterms:modified>
</cp:coreProperties>
</file>