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F1D7D3" w14:textId="368EBA4A" w:rsidR="00E64116" w:rsidRPr="005817EC" w:rsidRDefault="00782CD7" w:rsidP="00EC1FB3">
      <w:pPr>
        <w:ind w:firstLine="0"/>
        <w:rPr>
          <w:b/>
          <w:bCs/>
          <w:rtl/>
        </w:rPr>
      </w:pPr>
      <w:r>
        <w:rPr>
          <w:b/>
          <w:bCs/>
          <w:rtl/>
        </w:rPr>
        <w:t>הכנסת העשרים-וחמש</w:t>
      </w:r>
    </w:p>
    <w:p w14:paraId="1AF181F6" w14:textId="77777777" w:rsidR="00A22C90" w:rsidRDefault="00A22C90" w:rsidP="00327BF8">
      <w:pPr>
        <w:ind w:firstLine="0"/>
        <w:outlineLvl w:val="0"/>
        <w:rPr>
          <w:b/>
          <w:bCs/>
          <w:rtl/>
        </w:rPr>
        <w:sectPr w:rsidR="00A22C90" w:rsidSect="008E04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C0A9664" w14:textId="1C8D86D8" w:rsidR="00E64116" w:rsidRPr="008713A4" w:rsidRDefault="00782CD7" w:rsidP="008320F6">
      <w:pPr>
        <w:ind w:firstLine="0"/>
        <w:rPr>
          <w:b/>
          <w:bCs/>
          <w:rtl/>
        </w:rPr>
      </w:pPr>
      <w:r>
        <w:rPr>
          <w:b/>
          <w:bCs/>
          <w:rtl/>
        </w:rPr>
        <w:t>מושב שני</w:t>
      </w:r>
    </w:p>
    <w:p w14:paraId="0D383D9E" w14:textId="77777777" w:rsidR="00E64116" w:rsidRPr="008713A4" w:rsidRDefault="00E64116" w:rsidP="0049458B">
      <w:pPr>
        <w:rPr>
          <w:rtl/>
        </w:rPr>
      </w:pPr>
    </w:p>
    <w:p w14:paraId="477CE08C" w14:textId="77777777" w:rsidR="00E64116" w:rsidRPr="008713A4" w:rsidRDefault="00E64116" w:rsidP="007509A6">
      <w:pPr>
        <w:ind w:firstLine="0"/>
        <w:jc w:val="center"/>
        <w:rPr>
          <w:b/>
          <w:bCs/>
          <w:rtl/>
        </w:rPr>
      </w:pPr>
    </w:p>
    <w:p w14:paraId="1CBF2B69" w14:textId="11F6518C" w:rsidR="00E64116" w:rsidRPr="008713A4" w:rsidRDefault="00782CD7" w:rsidP="008320F6">
      <w:pPr>
        <w:ind w:firstLine="0"/>
        <w:jc w:val="center"/>
        <w:outlineLvl w:val="0"/>
        <w:rPr>
          <w:b/>
          <w:bCs/>
          <w:rtl/>
        </w:rPr>
      </w:pPr>
      <w:r>
        <w:rPr>
          <w:b/>
          <w:bCs/>
          <w:rtl/>
        </w:rPr>
        <w:t xml:space="preserve">פרוטוקול מס' </w:t>
      </w:r>
      <w:r w:rsidR="008E04B5">
        <w:rPr>
          <w:rFonts w:hint="cs"/>
          <w:b/>
          <w:bCs/>
          <w:rtl/>
        </w:rPr>
        <w:t>237</w:t>
      </w:r>
    </w:p>
    <w:p w14:paraId="6CF118BC" w14:textId="57A2BC07" w:rsidR="00E64116" w:rsidRPr="008713A4" w:rsidRDefault="00782CD7" w:rsidP="008320F6">
      <w:pPr>
        <w:ind w:firstLine="0"/>
        <w:jc w:val="center"/>
        <w:outlineLvl w:val="0"/>
        <w:rPr>
          <w:b/>
          <w:bCs/>
          <w:rtl/>
        </w:rPr>
      </w:pPr>
      <w:r>
        <w:rPr>
          <w:b/>
          <w:bCs/>
          <w:rtl/>
        </w:rPr>
        <w:t>מישיבת ועדת הבריאות</w:t>
      </w:r>
    </w:p>
    <w:p w14:paraId="784EC9F9" w14:textId="5CDA2E17" w:rsidR="00E64116" w:rsidRPr="008713A4" w:rsidRDefault="00782CD7" w:rsidP="008320F6">
      <w:pPr>
        <w:ind w:firstLine="0"/>
        <w:jc w:val="center"/>
        <w:outlineLvl w:val="0"/>
        <w:rPr>
          <w:b/>
          <w:bCs/>
          <w:u w:val="single"/>
          <w:rtl/>
        </w:rPr>
      </w:pPr>
      <w:r>
        <w:rPr>
          <w:b/>
          <w:bCs/>
          <w:u w:val="single"/>
          <w:rtl/>
        </w:rPr>
        <w:t xml:space="preserve">יום שלישי, י' בתמוז </w:t>
      </w:r>
      <w:proofErr w:type="spellStart"/>
      <w:r>
        <w:rPr>
          <w:b/>
          <w:bCs/>
          <w:u w:val="single"/>
          <w:rtl/>
        </w:rPr>
        <w:t>התשפ"ד</w:t>
      </w:r>
      <w:proofErr w:type="spellEnd"/>
      <w:r>
        <w:rPr>
          <w:b/>
          <w:bCs/>
          <w:u w:val="single"/>
          <w:rtl/>
        </w:rPr>
        <w:t xml:space="preserve"> (16 ביולי 2024), שעה 12:</w:t>
      </w:r>
      <w:r>
        <w:rPr>
          <w:rFonts w:hint="cs"/>
          <w:b/>
          <w:bCs/>
          <w:u w:val="single"/>
          <w:rtl/>
        </w:rPr>
        <w:t>44</w:t>
      </w:r>
    </w:p>
    <w:p w14:paraId="01A74208" w14:textId="77777777" w:rsidR="00E64116" w:rsidRPr="008713A4" w:rsidRDefault="00E64116" w:rsidP="008320F6">
      <w:pPr>
        <w:ind w:firstLine="0"/>
        <w:rPr>
          <w:rtl/>
        </w:rPr>
      </w:pPr>
    </w:p>
    <w:p w14:paraId="067E1416" w14:textId="77777777" w:rsidR="00E64116" w:rsidRPr="008713A4" w:rsidRDefault="00E64116" w:rsidP="008320F6">
      <w:pPr>
        <w:ind w:firstLine="0"/>
        <w:rPr>
          <w:rtl/>
        </w:rPr>
      </w:pPr>
    </w:p>
    <w:p w14:paraId="2DD5502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715E58" w14:textId="0C463C2D" w:rsidR="00E64116" w:rsidRPr="008713A4" w:rsidRDefault="00782CD7" w:rsidP="00782CD7">
      <w:pPr>
        <w:spacing w:before="60"/>
        <w:ind w:firstLine="0"/>
        <w:rPr>
          <w:rtl/>
        </w:rPr>
      </w:pPr>
      <w:bookmarkStart w:id="0" w:name="ET_hatsach_642625_1"/>
      <w:r w:rsidRPr="00782CD7">
        <w:rPr>
          <w:rStyle w:val="TagStyle"/>
          <w:rtl/>
        </w:rPr>
        <w:t xml:space="preserve"> &lt;&lt; הצח &gt;&gt; </w:t>
      </w:r>
      <w:r w:rsidRPr="00782CD7">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Pr="00782CD7">
        <w:rPr>
          <w:rStyle w:val="TagStyle"/>
          <w:rtl/>
        </w:rPr>
        <w:t xml:space="preserve"> &lt;&lt; הצח &gt;&gt;</w:t>
      </w:r>
      <w:r w:rsidR="003A02CE">
        <w:rPr>
          <w:rtl/>
        </w:rPr>
        <w:t xml:space="preserve"> </w:t>
      </w:r>
      <w:bookmarkEnd w:id="0"/>
    </w:p>
    <w:p w14:paraId="773D3A8F" w14:textId="77777777" w:rsidR="00E64116" w:rsidRDefault="00E64116" w:rsidP="007C693F">
      <w:pPr>
        <w:spacing w:before="60"/>
        <w:ind w:firstLine="0"/>
        <w:rPr>
          <w:rtl/>
        </w:rPr>
      </w:pPr>
    </w:p>
    <w:p w14:paraId="2587343F" w14:textId="77777777" w:rsidR="00782CD7" w:rsidRPr="008713A4" w:rsidRDefault="00782CD7" w:rsidP="007C693F">
      <w:pPr>
        <w:spacing w:before="60"/>
        <w:ind w:firstLine="0"/>
        <w:rPr>
          <w:rtl/>
        </w:rPr>
      </w:pPr>
    </w:p>
    <w:p w14:paraId="02FC676E" w14:textId="77777777" w:rsidR="00E64116" w:rsidRPr="008713A4" w:rsidRDefault="00E64116" w:rsidP="00EC1FB3">
      <w:pPr>
        <w:ind w:firstLine="0"/>
        <w:outlineLvl w:val="1"/>
        <w:rPr>
          <w:b/>
          <w:bCs/>
          <w:u w:val="single"/>
          <w:rtl/>
        </w:rPr>
      </w:pPr>
      <w:r w:rsidRPr="008713A4">
        <w:rPr>
          <w:b/>
          <w:bCs/>
          <w:u w:val="single"/>
          <w:rtl/>
        </w:rPr>
        <w:t>נכחו:</w:t>
      </w:r>
    </w:p>
    <w:p w14:paraId="2818949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095673" w14:textId="2E9043AA" w:rsidR="00E64116" w:rsidRPr="00782CD7" w:rsidRDefault="00782CD7" w:rsidP="00EC1FB3">
      <w:pPr>
        <w:ind w:firstLine="0"/>
        <w:rPr>
          <w:rtl/>
        </w:rPr>
      </w:pPr>
      <w:r w:rsidRPr="00782CD7">
        <w:rPr>
          <w:rtl/>
        </w:rPr>
        <w:t xml:space="preserve">יונתן </w:t>
      </w:r>
      <w:proofErr w:type="spellStart"/>
      <w:r w:rsidRPr="00782CD7">
        <w:rPr>
          <w:rtl/>
        </w:rPr>
        <w:t>מישרקי</w:t>
      </w:r>
      <w:proofErr w:type="spellEnd"/>
      <w:r w:rsidRPr="00782CD7">
        <w:rPr>
          <w:rtl/>
        </w:rPr>
        <w:t xml:space="preserve"> – היו"ר</w:t>
      </w:r>
    </w:p>
    <w:p w14:paraId="5B08FA3D" w14:textId="77777777" w:rsidR="002E5E31" w:rsidRDefault="002E5E31" w:rsidP="00DE5B80">
      <w:pPr>
        <w:ind w:firstLine="0"/>
        <w:rPr>
          <w:b/>
          <w:bCs/>
          <w:u w:val="single"/>
          <w:rtl/>
        </w:rPr>
      </w:pPr>
    </w:p>
    <w:p w14:paraId="31A31E42" w14:textId="77777777" w:rsidR="008E04B5" w:rsidRPr="000C47F5" w:rsidRDefault="008E04B5" w:rsidP="00DE5B80">
      <w:pPr>
        <w:ind w:firstLine="0"/>
        <w:rPr>
          <w:b/>
          <w:bCs/>
          <w:u w:val="single"/>
          <w:rtl/>
        </w:rPr>
      </w:pPr>
    </w:p>
    <w:p w14:paraId="0274D76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4"/>
        <w:gridCol w:w="336"/>
        <w:gridCol w:w="6690"/>
      </w:tblGrid>
      <w:tr w:rsidR="00D00ED8" w14:paraId="6CFCA135" w14:textId="77777777" w:rsidTr="0069635A">
        <w:tc>
          <w:tcPr>
            <w:tcW w:w="2324" w:type="dxa"/>
            <w:shd w:val="clear" w:color="auto" w:fill="auto"/>
          </w:tcPr>
          <w:p w14:paraId="4909D2E7" w14:textId="565F7AD0" w:rsidR="00D00ED8" w:rsidRDefault="00D00ED8" w:rsidP="00DE5B80">
            <w:pPr>
              <w:ind w:firstLine="0"/>
              <w:rPr>
                <w:rtl/>
              </w:rPr>
            </w:pPr>
            <w:r>
              <w:rPr>
                <w:rtl/>
              </w:rPr>
              <w:t>משה בר סימן טוב</w:t>
            </w:r>
          </w:p>
        </w:tc>
        <w:tc>
          <w:tcPr>
            <w:tcW w:w="0" w:type="auto"/>
            <w:shd w:val="clear" w:color="auto" w:fill="auto"/>
          </w:tcPr>
          <w:p w14:paraId="18ECC26F" w14:textId="27F7524F" w:rsidR="00D00ED8" w:rsidRDefault="00D00ED8" w:rsidP="00DE5B80">
            <w:pPr>
              <w:ind w:firstLine="0"/>
              <w:rPr>
                <w:rtl/>
              </w:rPr>
            </w:pPr>
            <w:r>
              <w:rPr>
                <w:rtl/>
              </w:rPr>
              <w:t>–</w:t>
            </w:r>
          </w:p>
        </w:tc>
        <w:tc>
          <w:tcPr>
            <w:tcW w:w="6690" w:type="dxa"/>
            <w:shd w:val="clear" w:color="auto" w:fill="auto"/>
          </w:tcPr>
          <w:p w14:paraId="4DEBDFFC" w14:textId="561D64E2" w:rsidR="00D00ED8" w:rsidRDefault="00D00ED8" w:rsidP="00DE5B80">
            <w:pPr>
              <w:ind w:firstLine="0"/>
              <w:rPr>
                <w:rtl/>
              </w:rPr>
            </w:pPr>
            <w:r>
              <w:rPr>
                <w:rtl/>
              </w:rPr>
              <w:t>מנכ"ל משרד הבריאות</w:t>
            </w:r>
          </w:p>
        </w:tc>
      </w:tr>
      <w:tr w:rsidR="00D00ED8" w14:paraId="7C2ABF78" w14:textId="77777777" w:rsidTr="0069635A">
        <w:tc>
          <w:tcPr>
            <w:tcW w:w="2324" w:type="dxa"/>
            <w:shd w:val="clear" w:color="auto" w:fill="auto"/>
          </w:tcPr>
          <w:p w14:paraId="32C16637" w14:textId="40B4172E" w:rsidR="00D00ED8" w:rsidRDefault="00D00ED8" w:rsidP="00DE5B80">
            <w:pPr>
              <w:ind w:firstLine="0"/>
              <w:rPr>
                <w:rtl/>
              </w:rPr>
            </w:pPr>
            <w:r>
              <w:rPr>
                <w:rtl/>
              </w:rPr>
              <w:t>פנינה אורן שני דור</w:t>
            </w:r>
          </w:p>
        </w:tc>
        <w:tc>
          <w:tcPr>
            <w:tcW w:w="0" w:type="auto"/>
            <w:shd w:val="clear" w:color="auto" w:fill="auto"/>
          </w:tcPr>
          <w:p w14:paraId="407B1E7A" w14:textId="57EA1AD3" w:rsidR="00D00ED8" w:rsidRDefault="00D00ED8" w:rsidP="00DE5B80">
            <w:pPr>
              <w:ind w:firstLine="0"/>
              <w:rPr>
                <w:rtl/>
              </w:rPr>
            </w:pPr>
            <w:r>
              <w:rPr>
                <w:rtl/>
              </w:rPr>
              <w:t>–</w:t>
            </w:r>
          </w:p>
        </w:tc>
        <w:tc>
          <w:tcPr>
            <w:tcW w:w="6690" w:type="dxa"/>
            <w:shd w:val="clear" w:color="auto" w:fill="auto"/>
          </w:tcPr>
          <w:p w14:paraId="4E4D07A2" w14:textId="4B13E5B2" w:rsidR="00D00ED8" w:rsidRDefault="00D00ED8" w:rsidP="00DE5B80">
            <w:pPr>
              <w:ind w:firstLine="0"/>
              <w:rPr>
                <w:rtl/>
              </w:rPr>
            </w:pPr>
            <w:r>
              <w:rPr>
                <w:rtl/>
              </w:rPr>
              <w:t>מנהלת שירות המזון הארצי, משרד הבריאות</w:t>
            </w:r>
          </w:p>
        </w:tc>
      </w:tr>
      <w:tr w:rsidR="00D00ED8" w14:paraId="43499E66" w14:textId="77777777" w:rsidTr="0069635A">
        <w:tc>
          <w:tcPr>
            <w:tcW w:w="2324" w:type="dxa"/>
            <w:shd w:val="clear" w:color="auto" w:fill="auto"/>
          </w:tcPr>
          <w:p w14:paraId="0F0054D5" w14:textId="555FBDB9" w:rsidR="00D00ED8" w:rsidRDefault="00D00ED8" w:rsidP="00DE5B80">
            <w:pPr>
              <w:ind w:firstLine="0"/>
              <w:rPr>
                <w:rtl/>
              </w:rPr>
            </w:pPr>
            <w:r>
              <w:rPr>
                <w:rtl/>
              </w:rPr>
              <w:t xml:space="preserve">ד"ר זיוה </w:t>
            </w:r>
            <w:proofErr w:type="spellStart"/>
            <w:r>
              <w:rPr>
                <w:rtl/>
              </w:rPr>
              <w:t>חממא</w:t>
            </w:r>
            <w:proofErr w:type="spellEnd"/>
          </w:p>
        </w:tc>
        <w:tc>
          <w:tcPr>
            <w:tcW w:w="0" w:type="auto"/>
            <w:shd w:val="clear" w:color="auto" w:fill="auto"/>
          </w:tcPr>
          <w:p w14:paraId="1AC33B22" w14:textId="54FE36CD" w:rsidR="00D00ED8" w:rsidRDefault="00D00ED8" w:rsidP="00DE5B80">
            <w:pPr>
              <w:ind w:firstLine="0"/>
              <w:rPr>
                <w:rtl/>
              </w:rPr>
            </w:pPr>
            <w:r>
              <w:rPr>
                <w:rtl/>
              </w:rPr>
              <w:t>–</w:t>
            </w:r>
          </w:p>
        </w:tc>
        <w:tc>
          <w:tcPr>
            <w:tcW w:w="6690" w:type="dxa"/>
            <w:shd w:val="clear" w:color="auto" w:fill="auto"/>
          </w:tcPr>
          <w:p w14:paraId="4EC05354" w14:textId="37893316" w:rsidR="00D00ED8" w:rsidRDefault="00D00ED8" w:rsidP="00DE5B80">
            <w:pPr>
              <w:ind w:firstLine="0"/>
              <w:rPr>
                <w:rtl/>
              </w:rPr>
            </w:pPr>
            <w:r>
              <w:rPr>
                <w:rtl/>
              </w:rPr>
              <w:t>מנהלת המחלקה לניהול סיכונים במזון, משרד הבריאות</w:t>
            </w:r>
          </w:p>
        </w:tc>
      </w:tr>
      <w:tr w:rsidR="00D00ED8" w14:paraId="3B40718C" w14:textId="77777777" w:rsidTr="0069635A">
        <w:tc>
          <w:tcPr>
            <w:tcW w:w="2324" w:type="dxa"/>
            <w:shd w:val="clear" w:color="auto" w:fill="auto"/>
          </w:tcPr>
          <w:p w14:paraId="7A4E8392" w14:textId="257999F4" w:rsidR="00D00ED8" w:rsidRDefault="00D00ED8" w:rsidP="00DE5B80">
            <w:pPr>
              <w:ind w:firstLine="0"/>
              <w:rPr>
                <w:rtl/>
              </w:rPr>
            </w:pPr>
            <w:r>
              <w:rPr>
                <w:rtl/>
              </w:rPr>
              <w:t>דורית האוס</w:t>
            </w:r>
          </w:p>
        </w:tc>
        <w:tc>
          <w:tcPr>
            <w:tcW w:w="0" w:type="auto"/>
            <w:shd w:val="clear" w:color="auto" w:fill="auto"/>
          </w:tcPr>
          <w:p w14:paraId="311A740C" w14:textId="4513D9A4" w:rsidR="00D00ED8" w:rsidRDefault="00D00ED8" w:rsidP="00DE5B80">
            <w:pPr>
              <w:ind w:firstLine="0"/>
              <w:rPr>
                <w:rtl/>
              </w:rPr>
            </w:pPr>
            <w:r>
              <w:rPr>
                <w:rtl/>
              </w:rPr>
              <w:t>–</w:t>
            </w:r>
          </w:p>
        </w:tc>
        <w:tc>
          <w:tcPr>
            <w:tcW w:w="6690" w:type="dxa"/>
            <w:shd w:val="clear" w:color="auto" w:fill="auto"/>
          </w:tcPr>
          <w:p w14:paraId="5EE2BB83" w14:textId="259144AB" w:rsidR="00D00ED8" w:rsidRDefault="00D00ED8" w:rsidP="00DE5B80">
            <w:pPr>
              <w:ind w:firstLine="0"/>
              <w:rPr>
                <w:rtl/>
              </w:rPr>
            </w:pPr>
            <w:r>
              <w:rPr>
                <w:rtl/>
              </w:rPr>
              <w:t>מנהלת אגף יבוא שירות המזון, משרד הבריאות</w:t>
            </w:r>
          </w:p>
        </w:tc>
      </w:tr>
      <w:tr w:rsidR="00D00ED8" w14:paraId="352D608F" w14:textId="77777777" w:rsidTr="0069635A">
        <w:tc>
          <w:tcPr>
            <w:tcW w:w="2324" w:type="dxa"/>
            <w:shd w:val="clear" w:color="auto" w:fill="auto"/>
          </w:tcPr>
          <w:p w14:paraId="3250E359" w14:textId="510410AA" w:rsidR="00D00ED8" w:rsidRDefault="00D00ED8" w:rsidP="00DE5B80">
            <w:pPr>
              <w:ind w:firstLine="0"/>
              <w:rPr>
                <w:rtl/>
              </w:rPr>
            </w:pPr>
            <w:r>
              <w:rPr>
                <w:rtl/>
              </w:rPr>
              <w:t>לי-אור אבינועם</w:t>
            </w:r>
          </w:p>
        </w:tc>
        <w:tc>
          <w:tcPr>
            <w:tcW w:w="0" w:type="auto"/>
            <w:shd w:val="clear" w:color="auto" w:fill="auto"/>
          </w:tcPr>
          <w:p w14:paraId="642E9EDA" w14:textId="24001A9C" w:rsidR="00D00ED8" w:rsidRDefault="00D00ED8" w:rsidP="00DE5B80">
            <w:pPr>
              <w:ind w:firstLine="0"/>
              <w:rPr>
                <w:rtl/>
              </w:rPr>
            </w:pPr>
            <w:r>
              <w:rPr>
                <w:rtl/>
              </w:rPr>
              <w:t>–</w:t>
            </w:r>
          </w:p>
        </w:tc>
        <w:tc>
          <w:tcPr>
            <w:tcW w:w="6690" w:type="dxa"/>
            <w:shd w:val="clear" w:color="auto" w:fill="auto"/>
          </w:tcPr>
          <w:p w14:paraId="6B910302" w14:textId="330985C6" w:rsidR="00D00ED8" w:rsidRDefault="00D00ED8" w:rsidP="00DE5B80">
            <w:pPr>
              <w:ind w:firstLine="0"/>
              <w:rPr>
                <w:rtl/>
              </w:rPr>
            </w:pPr>
            <w:r>
              <w:rPr>
                <w:rtl/>
              </w:rPr>
              <w:t>יועץ מנכ"ל משרד הבריאות</w:t>
            </w:r>
          </w:p>
        </w:tc>
      </w:tr>
      <w:tr w:rsidR="00D00ED8" w14:paraId="6EAA6AE0" w14:textId="77777777" w:rsidTr="0069635A">
        <w:tc>
          <w:tcPr>
            <w:tcW w:w="2324" w:type="dxa"/>
            <w:shd w:val="clear" w:color="auto" w:fill="auto"/>
          </w:tcPr>
          <w:p w14:paraId="28DE191B" w14:textId="0F5DD220" w:rsidR="00D00ED8" w:rsidRDefault="00D00ED8" w:rsidP="00DE5B80">
            <w:pPr>
              <w:ind w:firstLine="0"/>
              <w:rPr>
                <w:rtl/>
              </w:rPr>
            </w:pPr>
            <w:r>
              <w:rPr>
                <w:rtl/>
              </w:rPr>
              <w:t>דנה שך</w:t>
            </w:r>
          </w:p>
        </w:tc>
        <w:tc>
          <w:tcPr>
            <w:tcW w:w="0" w:type="auto"/>
            <w:shd w:val="clear" w:color="auto" w:fill="auto"/>
          </w:tcPr>
          <w:p w14:paraId="6B75DB66" w14:textId="1D52DD42" w:rsidR="00D00ED8" w:rsidRDefault="00D00ED8" w:rsidP="00DE5B80">
            <w:pPr>
              <w:ind w:firstLine="0"/>
              <w:rPr>
                <w:rtl/>
              </w:rPr>
            </w:pPr>
            <w:r>
              <w:rPr>
                <w:rtl/>
              </w:rPr>
              <w:t>–</w:t>
            </w:r>
          </w:p>
        </w:tc>
        <w:tc>
          <w:tcPr>
            <w:tcW w:w="6690" w:type="dxa"/>
            <w:shd w:val="clear" w:color="auto" w:fill="auto"/>
          </w:tcPr>
          <w:p w14:paraId="236ED9E8" w14:textId="0EFEF955" w:rsidR="00D00ED8" w:rsidRDefault="00D00ED8" w:rsidP="00DE5B80">
            <w:pPr>
              <w:ind w:firstLine="0"/>
              <w:rPr>
                <w:rtl/>
              </w:rPr>
            </w:pPr>
            <w:r>
              <w:rPr>
                <w:rtl/>
              </w:rPr>
              <w:t>מנהלת תחום מיקרוביולוגיה, שירות המזון, משרד הבריאות</w:t>
            </w:r>
          </w:p>
        </w:tc>
      </w:tr>
      <w:tr w:rsidR="00D00ED8" w14:paraId="1011396C" w14:textId="77777777" w:rsidTr="0069635A">
        <w:tc>
          <w:tcPr>
            <w:tcW w:w="2324" w:type="dxa"/>
            <w:shd w:val="clear" w:color="auto" w:fill="auto"/>
          </w:tcPr>
          <w:p w14:paraId="1AD30C29" w14:textId="66AFE8E0" w:rsidR="00D00ED8" w:rsidRDefault="00D00ED8" w:rsidP="00DE5B80">
            <w:pPr>
              <w:ind w:firstLine="0"/>
              <w:rPr>
                <w:rtl/>
              </w:rPr>
            </w:pPr>
            <w:r>
              <w:rPr>
                <w:rtl/>
              </w:rPr>
              <w:t>ד"ר יונתן דר</w:t>
            </w:r>
          </w:p>
        </w:tc>
        <w:tc>
          <w:tcPr>
            <w:tcW w:w="0" w:type="auto"/>
            <w:shd w:val="clear" w:color="auto" w:fill="auto"/>
          </w:tcPr>
          <w:p w14:paraId="2D86533E" w14:textId="0585BFA8" w:rsidR="00D00ED8" w:rsidRDefault="00D00ED8" w:rsidP="00DE5B80">
            <w:pPr>
              <w:ind w:firstLine="0"/>
              <w:rPr>
                <w:rtl/>
              </w:rPr>
            </w:pPr>
            <w:r>
              <w:rPr>
                <w:rtl/>
              </w:rPr>
              <w:t>–</w:t>
            </w:r>
          </w:p>
        </w:tc>
        <w:tc>
          <w:tcPr>
            <w:tcW w:w="6690" w:type="dxa"/>
            <w:shd w:val="clear" w:color="auto" w:fill="auto"/>
          </w:tcPr>
          <w:p w14:paraId="15343CE7" w14:textId="7716412E" w:rsidR="00D00ED8" w:rsidRDefault="00D00ED8" w:rsidP="00DE5B80">
            <w:pPr>
              <w:ind w:firstLine="0"/>
              <w:rPr>
                <w:rtl/>
              </w:rPr>
            </w:pPr>
            <w:r>
              <w:rPr>
                <w:rtl/>
              </w:rPr>
              <w:t xml:space="preserve">מנהל תחום </w:t>
            </w:r>
            <w:proofErr w:type="spellStart"/>
            <w:r>
              <w:rPr>
                <w:rtl/>
              </w:rPr>
              <w:t>פודטק</w:t>
            </w:r>
            <w:proofErr w:type="spellEnd"/>
            <w:r>
              <w:rPr>
                <w:rtl/>
              </w:rPr>
              <w:t>, משרד הבריאות</w:t>
            </w:r>
          </w:p>
        </w:tc>
      </w:tr>
      <w:tr w:rsidR="00D00ED8" w14:paraId="273E7508" w14:textId="77777777" w:rsidTr="0069635A">
        <w:tc>
          <w:tcPr>
            <w:tcW w:w="2324" w:type="dxa"/>
            <w:shd w:val="clear" w:color="auto" w:fill="auto"/>
          </w:tcPr>
          <w:p w14:paraId="7FD48CFE" w14:textId="2BCF87E9" w:rsidR="00D00ED8" w:rsidRDefault="00D00ED8" w:rsidP="00DE5B80">
            <w:pPr>
              <w:ind w:firstLine="0"/>
              <w:rPr>
                <w:rtl/>
              </w:rPr>
            </w:pPr>
            <w:r>
              <w:rPr>
                <w:rtl/>
              </w:rPr>
              <w:t>חן גוטמן</w:t>
            </w:r>
          </w:p>
        </w:tc>
        <w:tc>
          <w:tcPr>
            <w:tcW w:w="0" w:type="auto"/>
            <w:shd w:val="clear" w:color="auto" w:fill="auto"/>
          </w:tcPr>
          <w:p w14:paraId="1831E549" w14:textId="539DB568" w:rsidR="00D00ED8" w:rsidRDefault="00D00ED8" w:rsidP="00DE5B80">
            <w:pPr>
              <w:ind w:firstLine="0"/>
              <w:rPr>
                <w:rtl/>
              </w:rPr>
            </w:pPr>
            <w:r>
              <w:rPr>
                <w:rtl/>
              </w:rPr>
              <w:t>–</w:t>
            </w:r>
          </w:p>
        </w:tc>
        <w:tc>
          <w:tcPr>
            <w:tcW w:w="6690" w:type="dxa"/>
            <w:shd w:val="clear" w:color="auto" w:fill="auto"/>
          </w:tcPr>
          <w:p w14:paraId="4D35E27B" w14:textId="644546B9" w:rsidR="00D00ED8" w:rsidRDefault="00D00ED8" w:rsidP="00DE5B80">
            <w:pPr>
              <w:ind w:firstLine="0"/>
              <w:rPr>
                <w:rtl/>
              </w:rPr>
            </w:pPr>
            <w:r>
              <w:rPr>
                <w:rtl/>
              </w:rPr>
              <w:t>מנהל תחום הערכת סיכון מזון חדש, משרד הבריאות</w:t>
            </w:r>
          </w:p>
        </w:tc>
      </w:tr>
      <w:tr w:rsidR="00D00ED8" w14:paraId="4CD6743D" w14:textId="77777777" w:rsidTr="0069635A">
        <w:tc>
          <w:tcPr>
            <w:tcW w:w="2324" w:type="dxa"/>
            <w:shd w:val="clear" w:color="auto" w:fill="auto"/>
          </w:tcPr>
          <w:p w14:paraId="221C8069" w14:textId="50B70F48" w:rsidR="00D00ED8" w:rsidRDefault="00D00ED8" w:rsidP="00DE5B80">
            <w:pPr>
              <w:ind w:firstLine="0"/>
              <w:rPr>
                <w:rtl/>
              </w:rPr>
            </w:pPr>
            <w:r>
              <w:rPr>
                <w:rtl/>
              </w:rPr>
              <w:t>ד"ר עופר גולדשטיין</w:t>
            </w:r>
          </w:p>
        </w:tc>
        <w:tc>
          <w:tcPr>
            <w:tcW w:w="0" w:type="auto"/>
            <w:shd w:val="clear" w:color="auto" w:fill="auto"/>
          </w:tcPr>
          <w:p w14:paraId="3A770114" w14:textId="19D22276" w:rsidR="00D00ED8" w:rsidRDefault="00D00ED8" w:rsidP="00DE5B80">
            <w:pPr>
              <w:ind w:firstLine="0"/>
              <w:rPr>
                <w:rtl/>
              </w:rPr>
            </w:pPr>
            <w:r>
              <w:rPr>
                <w:rtl/>
              </w:rPr>
              <w:t>–</w:t>
            </w:r>
          </w:p>
        </w:tc>
        <w:tc>
          <w:tcPr>
            <w:tcW w:w="6690" w:type="dxa"/>
            <w:shd w:val="clear" w:color="auto" w:fill="auto"/>
          </w:tcPr>
          <w:p w14:paraId="02713A4E" w14:textId="2D80D286" w:rsidR="00D00ED8" w:rsidRDefault="00D00ED8" w:rsidP="00DE5B80">
            <w:pPr>
              <w:ind w:firstLine="0"/>
              <w:rPr>
                <w:rtl/>
              </w:rPr>
            </w:pPr>
            <w:r>
              <w:rPr>
                <w:rtl/>
              </w:rPr>
              <w:t>מנהל היחידה הווטרינרית, משרד הבריאות</w:t>
            </w:r>
          </w:p>
        </w:tc>
      </w:tr>
      <w:tr w:rsidR="00D00ED8" w14:paraId="7A107F31" w14:textId="77777777" w:rsidTr="0069635A">
        <w:tc>
          <w:tcPr>
            <w:tcW w:w="2324" w:type="dxa"/>
            <w:shd w:val="clear" w:color="auto" w:fill="auto"/>
          </w:tcPr>
          <w:p w14:paraId="5A3620F4" w14:textId="4219275C" w:rsidR="00D00ED8" w:rsidRDefault="00D00ED8" w:rsidP="00DE5B80">
            <w:pPr>
              <w:ind w:firstLine="0"/>
              <w:rPr>
                <w:rtl/>
              </w:rPr>
            </w:pPr>
            <w:r>
              <w:rPr>
                <w:rtl/>
              </w:rPr>
              <w:t xml:space="preserve">מרינה </w:t>
            </w:r>
            <w:proofErr w:type="spellStart"/>
            <w:r>
              <w:rPr>
                <w:rtl/>
              </w:rPr>
              <w:t>אוסטפלד</w:t>
            </w:r>
            <w:proofErr w:type="spellEnd"/>
          </w:p>
        </w:tc>
        <w:tc>
          <w:tcPr>
            <w:tcW w:w="0" w:type="auto"/>
            <w:shd w:val="clear" w:color="auto" w:fill="auto"/>
          </w:tcPr>
          <w:p w14:paraId="699B047C" w14:textId="5A07D59A" w:rsidR="00D00ED8" w:rsidRDefault="00D00ED8" w:rsidP="00DE5B80">
            <w:pPr>
              <w:ind w:firstLine="0"/>
              <w:rPr>
                <w:rtl/>
              </w:rPr>
            </w:pPr>
            <w:r>
              <w:rPr>
                <w:rtl/>
              </w:rPr>
              <w:t>–</w:t>
            </w:r>
          </w:p>
        </w:tc>
        <w:tc>
          <w:tcPr>
            <w:tcW w:w="6690" w:type="dxa"/>
            <w:shd w:val="clear" w:color="auto" w:fill="auto"/>
          </w:tcPr>
          <w:p w14:paraId="7B07ECB3" w14:textId="021B93E5" w:rsidR="00D00ED8" w:rsidRDefault="00D00ED8" w:rsidP="00DE5B80">
            <w:pPr>
              <w:ind w:firstLine="0"/>
              <w:rPr>
                <w:rtl/>
              </w:rPr>
            </w:pPr>
            <w:r>
              <w:rPr>
                <w:rtl/>
              </w:rPr>
              <w:t>עו"ד, הלשכה המשפטית, משרד הבריאות</w:t>
            </w:r>
          </w:p>
        </w:tc>
      </w:tr>
      <w:tr w:rsidR="00D00ED8" w14:paraId="6578ABFE" w14:textId="77777777" w:rsidTr="0069635A">
        <w:tc>
          <w:tcPr>
            <w:tcW w:w="2324" w:type="dxa"/>
            <w:shd w:val="clear" w:color="auto" w:fill="auto"/>
          </w:tcPr>
          <w:p w14:paraId="65EC77DB" w14:textId="332E7FC4" w:rsidR="00D00ED8" w:rsidRDefault="00D00ED8" w:rsidP="00DE5B80">
            <w:pPr>
              <w:ind w:firstLine="0"/>
              <w:rPr>
                <w:rtl/>
              </w:rPr>
            </w:pPr>
            <w:r>
              <w:rPr>
                <w:rtl/>
              </w:rPr>
              <w:t xml:space="preserve">שרון גוטמן </w:t>
            </w:r>
          </w:p>
        </w:tc>
        <w:tc>
          <w:tcPr>
            <w:tcW w:w="0" w:type="auto"/>
            <w:shd w:val="clear" w:color="auto" w:fill="auto"/>
          </w:tcPr>
          <w:p w14:paraId="3BBEEC8B" w14:textId="19E84EDB" w:rsidR="00D00ED8" w:rsidRDefault="00D00ED8" w:rsidP="00DE5B80">
            <w:pPr>
              <w:ind w:firstLine="0"/>
              <w:rPr>
                <w:rtl/>
              </w:rPr>
            </w:pPr>
            <w:r>
              <w:rPr>
                <w:rtl/>
              </w:rPr>
              <w:t>–</w:t>
            </w:r>
          </w:p>
        </w:tc>
        <w:tc>
          <w:tcPr>
            <w:tcW w:w="6690" w:type="dxa"/>
            <w:shd w:val="clear" w:color="auto" w:fill="auto"/>
          </w:tcPr>
          <w:p w14:paraId="26855E20" w14:textId="0025FA6F" w:rsidR="00D00ED8" w:rsidRDefault="00D00ED8" w:rsidP="00DE5B80">
            <w:pPr>
              <w:ind w:firstLine="0"/>
              <w:rPr>
                <w:rtl/>
              </w:rPr>
            </w:pPr>
            <w:r>
              <w:rPr>
                <w:rtl/>
              </w:rPr>
              <w:t>עו"ד, הלשכה המשפטית, משרד הבריאות</w:t>
            </w:r>
          </w:p>
        </w:tc>
      </w:tr>
      <w:tr w:rsidR="00D00ED8" w14:paraId="044DF4E0" w14:textId="77777777" w:rsidTr="0069635A">
        <w:tc>
          <w:tcPr>
            <w:tcW w:w="2324" w:type="dxa"/>
            <w:shd w:val="clear" w:color="auto" w:fill="auto"/>
          </w:tcPr>
          <w:p w14:paraId="616B1C38" w14:textId="4C0523C1" w:rsidR="00D00ED8" w:rsidRDefault="00D00ED8" w:rsidP="00DE5B80">
            <w:pPr>
              <w:ind w:firstLine="0"/>
              <w:rPr>
                <w:rtl/>
              </w:rPr>
            </w:pPr>
            <w:r>
              <w:rPr>
                <w:rtl/>
              </w:rPr>
              <w:t xml:space="preserve">יוספה </w:t>
            </w:r>
            <w:proofErr w:type="spellStart"/>
            <w:r>
              <w:rPr>
                <w:rtl/>
              </w:rPr>
              <w:t>הולצשטיין</w:t>
            </w:r>
            <w:proofErr w:type="spellEnd"/>
          </w:p>
        </w:tc>
        <w:tc>
          <w:tcPr>
            <w:tcW w:w="0" w:type="auto"/>
            <w:shd w:val="clear" w:color="auto" w:fill="auto"/>
          </w:tcPr>
          <w:p w14:paraId="65266E3A" w14:textId="7C397C20" w:rsidR="00D00ED8" w:rsidRDefault="00D00ED8" w:rsidP="00DE5B80">
            <w:pPr>
              <w:ind w:firstLine="0"/>
              <w:rPr>
                <w:rtl/>
              </w:rPr>
            </w:pPr>
            <w:r>
              <w:rPr>
                <w:rtl/>
              </w:rPr>
              <w:t>–</w:t>
            </w:r>
          </w:p>
        </w:tc>
        <w:tc>
          <w:tcPr>
            <w:tcW w:w="6690" w:type="dxa"/>
            <w:shd w:val="clear" w:color="auto" w:fill="auto"/>
          </w:tcPr>
          <w:p w14:paraId="0E5F97C4" w14:textId="445BDE1F" w:rsidR="00D00ED8" w:rsidRDefault="00D00ED8" w:rsidP="00DE5B80">
            <w:pPr>
              <w:ind w:firstLine="0"/>
              <w:rPr>
                <w:rtl/>
              </w:rPr>
            </w:pPr>
            <w:r>
              <w:rPr>
                <w:rtl/>
              </w:rPr>
              <w:t>יועצת, משרד הבריאות</w:t>
            </w:r>
          </w:p>
        </w:tc>
      </w:tr>
      <w:tr w:rsidR="00D00ED8" w14:paraId="57A51F2D" w14:textId="77777777" w:rsidTr="0069635A">
        <w:tc>
          <w:tcPr>
            <w:tcW w:w="2324" w:type="dxa"/>
            <w:shd w:val="clear" w:color="auto" w:fill="auto"/>
          </w:tcPr>
          <w:p w14:paraId="3DB7F178" w14:textId="136526E7" w:rsidR="00D00ED8" w:rsidRDefault="00D00ED8" w:rsidP="00DE5B80">
            <w:pPr>
              <w:ind w:firstLine="0"/>
              <w:rPr>
                <w:rtl/>
              </w:rPr>
            </w:pPr>
            <w:r>
              <w:rPr>
                <w:rtl/>
              </w:rPr>
              <w:t>גל ברנס</w:t>
            </w:r>
          </w:p>
        </w:tc>
        <w:tc>
          <w:tcPr>
            <w:tcW w:w="0" w:type="auto"/>
            <w:shd w:val="clear" w:color="auto" w:fill="auto"/>
          </w:tcPr>
          <w:p w14:paraId="54B755FE" w14:textId="2A922504" w:rsidR="00D00ED8" w:rsidRDefault="00D00ED8" w:rsidP="00DE5B80">
            <w:pPr>
              <w:ind w:firstLine="0"/>
              <w:rPr>
                <w:rtl/>
              </w:rPr>
            </w:pPr>
            <w:r>
              <w:rPr>
                <w:rtl/>
              </w:rPr>
              <w:t>–</w:t>
            </w:r>
          </w:p>
        </w:tc>
        <w:tc>
          <w:tcPr>
            <w:tcW w:w="6690" w:type="dxa"/>
            <w:shd w:val="clear" w:color="auto" w:fill="auto"/>
          </w:tcPr>
          <w:p w14:paraId="186AE378" w14:textId="43A2CDAA" w:rsidR="00D00ED8" w:rsidRDefault="00D00ED8" w:rsidP="00DE5B80">
            <w:pPr>
              <w:ind w:firstLine="0"/>
              <w:rPr>
                <w:rtl/>
              </w:rPr>
            </w:pPr>
            <w:r>
              <w:rPr>
                <w:rtl/>
              </w:rPr>
              <w:t>רכז כלכלה ותעשייה, אגף התקציבים, משרד האוצר</w:t>
            </w:r>
          </w:p>
        </w:tc>
      </w:tr>
      <w:tr w:rsidR="00D00ED8" w14:paraId="39EF1B51" w14:textId="77777777" w:rsidTr="0069635A">
        <w:tc>
          <w:tcPr>
            <w:tcW w:w="2324" w:type="dxa"/>
            <w:shd w:val="clear" w:color="auto" w:fill="auto"/>
          </w:tcPr>
          <w:p w14:paraId="74A9DE1B" w14:textId="57B8C9F9" w:rsidR="00D00ED8" w:rsidRDefault="00D00ED8" w:rsidP="00DE5B80">
            <w:pPr>
              <w:ind w:firstLine="0"/>
              <w:rPr>
                <w:rtl/>
              </w:rPr>
            </w:pPr>
            <w:r>
              <w:rPr>
                <w:rtl/>
              </w:rPr>
              <w:t>שי סומך</w:t>
            </w:r>
          </w:p>
        </w:tc>
        <w:tc>
          <w:tcPr>
            <w:tcW w:w="0" w:type="auto"/>
            <w:shd w:val="clear" w:color="auto" w:fill="auto"/>
          </w:tcPr>
          <w:p w14:paraId="33BAAD11" w14:textId="67293FC7" w:rsidR="00D00ED8" w:rsidRDefault="00D00ED8" w:rsidP="00DE5B80">
            <w:pPr>
              <w:ind w:firstLine="0"/>
              <w:rPr>
                <w:rtl/>
              </w:rPr>
            </w:pPr>
            <w:r>
              <w:rPr>
                <w:rtl/>
              </w:rPr>
              <w:t>–</w:t>
            </w:r>
          </w:p>
        </w:tc>
        <w:tc>
          <w:tcPr>
            <w:tcW w:w="6690" w:type="dxa"/>
            <w:shd w:val="clear" w:color="auto" w:fill="auto"/>
          </w:tcPr>
          <w:p w14:paraId="1B8E3760" w14:textId="3480ABD5" w:rsidR="00D00ED8" w:rsidRDefault="00D00ED8" w:rsidP="00DE5B80">
            <w:pPr>
              <w:ind w:firstLine="0"/>
              <w:rPr>
                <w:rtl/>
              </w:rPr>
            </w:pPr>
            <w:r>
              <w:rPr>
                <w:rtl/>
              </w:rPr>
              <w:t>עו"ד, יעוץ וחקיקה, משרד המשפטים</w:t>
            </w:r>
          </w:p>
        </w:tc>
      </w:tr>
      <w:tr w:rsidR="00D00ED8" w14:paraId="564C9340" w14:textId="77777777" w:rsidTr="0069635A">
        <w:tc>
          <w:tcPr>
            <w:tcW w:w="2324" w:type="dxa"/>
            <w:shd w:val="clear" w:color="auto" w:fill="auto"/>
          </w:tcPr>
          <w:p w14:paraId="24F7CA2B" w14:textId="474CCB7E" w:rsidR="00D00ED8" w:rsidRDefault="00D00ED8" w:rsidP="00DE5B80">
            <w:pPr>
              <w:ind w:firstLine="0"/>
              <w:rPr>
                <w:rtl/>
              </w:rPr>
            </w:pPr>
            <w:r>
              <w:rPr>
                <w:rtl/>
              </w:rPr>
              <w:t>יובל ליפקין</w:t>
            </w:r>
          </w:p>
        </w:tc>
        <w:tc>
          <w:tcPr>
            <w:tcW w:w="0" w:type="auto"/>
            <w:shd w:val="clear" w:color="auto" w:fill="auto"/>
          </w:tcPr>
          <w:p w14:paraId="5113A1FF" w14:textId="682774B1" w:rsidR="00D00ED8" w:rsidRDefault="00D00ED8" w:rsidP="00DE5B80">
            <w:pPr>
              <w:ind w:firstLine="0"/>
              <w:rPr>
                <w:rtl/>
              </w:rPr>
            </w:pPr>
            <w:r>
              <w:rPr>
                <w:rtl/>
              </w:rPr>
              <w:t>–</w:t>
            </w:r>
          </w:p>
        </w:tc>
        <w:tc>
          <w:tcPr>
            <w:tcW w:w="6690" w:type="dxa"/>
            <w:shd w:val="clear" w:color="auto" w:fill="auto"/>
          </w:tcPr>
          <w:p w14:paraId="793A8D53" w14:textId="03654349" w:rsidR="00D00ED8" w:rsidRDefault="00D00ED8" w:rsidP="00DE5B80">
            <w:pPr>
              <w:ind w:firstLine="0"/>
              <w:rPr>
                <w:rtl/>
              </w:rPr>
            </w:pPr>
            <w:r>
              <w:rPr>
                <w:rtl/>
              </w:rPr>
              <w:t xml:space="preserve">משנה למנכ"ל משרד </w:t>
            </w:r>
            <w:r w:rsidR="001939B9">
              <w:rPr>
                <w:rtl/>
              </w:rPr>
              <w:t>החקלאות וביטחון המזון</w:t>
            </w:r>
          </w:p>
        </w:tc>
      </w:tr>
      <w:tr w:rsidR="00D00ED8" w14:paraId="2A960124" w14:textId="77777777" w:rsidTr="0069635A">
        <w:tc>
          <w:tcPr>
            <w:tcW w:w="2324" w:type="dxa"/>
            <w:shd w:val="clear" w:color="auto" w:fill="auto"/>
          </w:tcPr>
          <w:p w14:paraId="52B9DFE1" w14:textId="46C20DC8" w:rsidR="00D00ED8" w:rsidRDefault="00D00ED8" w:rsidP="00DE5B80">
            <w:pPr>
              <w:ind w:firstLine="0"/>
              <w:rPr>
                <w:rtl/>
              </w:rPr>
            </w:pPr>
            <w:r>
              <w:rPr>
                <w:rtl/>
              </w:rPr>
              <w:t xml:space="preserve">ד"ר </w:t>
            </w:r>
            <w:proofErr w:type="spellStart"/>
            <w:r>
              <w:rPr>
                <w:rtl/>
              </w:rPr>
              <w:t>לילא</w:t>
            </w:r>
            <w:proofErr w:type="spellEnd"/>
            <w:r>
              <w:rPr>
                <w:rtl/>
              </w:rPr>
              <w:t xml:space="preserve"> שיני-חג'-יחיא</w:t>
            </w:r>
          </w:p>
        </w:tc>
        <w:tc>
          <w:tcPr>
            <w:tcW w:w="0" w:type="auto"/>
            <w:shd w:val="clear" w:color="auto" w:fill="auto"/>
          </w:tcPr>
          <w:p w14:paraId="3FCEAE94" w14:textId="1D9788A7" w:rsidR="00D00ED8" w:rsidRDefault="00D00ED8" w:rsidP="00DE5B80">
            <w:pPr>
              <w:ind w:firstLine="0"/>
              <w:rPr>
                <w:rtl/>
              </w:rPr>
            </w:pPr>
            <w:r>
              <w:rPr>
                <w:rtl/>
              </w:rPr>
              <w:t>–</w:t>
            </w:r>
          </w:p>
        </w:tc>
        <w:tc>
          <w:tcPr>
            <w:tcW w:w="6690" w:type="dxa"/>
            <w:shd w:val="clear" w:color="auto" w:fill="auto"/>
          </w:tcPr>
          <w:p w14:paraId="770C368F" w14:textId="6007CDE4" w:rsidR="00D00ED8" w:rsidRDefault="00D00ED8" w:rsidP="00DE5B80">
            <w:pPr>
              <w:ind w:firstLine="0"/>
              <w:rPr>
                <w:rtl/>
              </w:rPr>
            </w:pPr>
            <w:r>
              <w:rPr>
                <w:rtl/>
              </w:rPr>
              <w:t xml:space="preserve">מנהלת אגף בכיר, כימיה ובריאות הציבור, משרד </w:t>
            </w:r>
            <w:r w:rsidR="001939B9">
              <w:rPr>
                <w:rtl/>
              </w:rPr>
              <w:t>החקלאות וביטחון המזון</w:t>
            </w:r>
          </w:p>
        </w:tc>
      </w:tr>
      <w:tr w:rsidR="00D00ED8" w14:paraId="35BC404C" w14:textId="77777777" w:rsidTr="0069635A">
        <w:tc>
          <w:tcPr>
            <w:tcW w:w="2324" w:type="dxa"/>
            <w:shd w:val="clear" w:color="auto" w:fill="auto"/>
          </w:tcPr>
          <w:p w14:paraId="57B678D9" w14:textId="241B1EBF" w:rsidR="00D00ED8" w:rsidRDefault="00D00ED8" w:rsidP="00DE5B80">
            <w:pPr>
              <w:ind w:firstLine="0"/>
              <w:rPr>
                <w:rtl/>
              </w:rPr>
            </w:pPr>
            <w:r>
              <w:rPr>
                <w:rtl/>
              </w:rPr>
              <w:t xml:space="preserve">חגית </w:t>
            </w:r>
            <w:proofErr w:type="spellStart"/>
            <w:r>
              <w:rPr>
                <w:rtl/>
              </w:rPr>
              <w:t>איגרמן</w:t>
            </w:r>
            <w:proofErr w:type="spellEnd"/>
          </w:p>
        </w:tc>
        <w:tc>
          <w:tcPr>
            <w:tcW w:w="0" w:type="auto"/>
            <w:shd w:val="clear" w:color="auto" w:fill="auto"/>
          </w:tcPr>
          <w:p w14:paraId="0E471492" w14:textId="3F774560" w:rsidR="00D00ED8" w:rsidRDefault="00D00ED8" w:rsidP="00DE5B80">
            <w:pPr>
              <w:ind w:firstLine="0"/>
              <w:rPr>
                <w:rtl/>
              </w:rPr>
            </w:pPr>
            <w:r>
              <w:rPr>
                <w:rtl/>
              </w:rPr>
              <w:t>–</w:t>
            </w:r>
          </w:p>
        </w:tc>
        <w:tc>
          <w:tcPr>
            <w:tcW w:w="6690" w:type="dxa"/>
            <w:shd w:val="clear" w:color="auto" w:fill="auto"/>
          </w:tcPr>
          <w:p w14:paraId="57ECE28E" w14:textId="152E6E0D" w:rsidR="00D00ED8" w:rsidRDefault="00D00ED8" w:rsidP="00DE5B80">
            <w:pPr>
              <w:ind w:firstLine="0"/>
              <w:rPr>
                <w:rtl/>
              </w:rPr>
            </w:pPr>
            <w:r>
              <w:rPr>
                <w:rtl/>
              </w:rPr>
              <w:t xml:space="preserve">עו"ד, הלשכה המשפטית, משרד </w:t>
            </w:r>
            <w:r w:rsidR="001939B9">
              <w:rPr>
                <w:rtl/>
              </w:rPr>
              <w:t>החקלאות וביטחון המזון</w:t>
            </w:r>
          </w:p>
        </w:tc>
      </w:tr>
      <w:tr w:rsidR="00D00ED8" w14:paraId="45E05CBF" w14:textId="77777777" w:rsidTr="0069635A">
        <w:tc>
          <w:tcPr>
            <w:tcW w:w="2324" w:type="dxa"/>
            <w:shd w:val="clear" w:color="auto" w:fill="auto"/>
          </w:tcPr>
          <w:p w14:paraId="11FB6DDE" w14:textId="5D3D6F22" w:rsidR="00D00ED8" w:rsidRDefault="00D00ED8" w:rsidP="00DE5B80">
            <w:pPr>
              <w:ind w:firstLine="0"/>
              <w:rPr>
                <w:rtl/>
              </w:rPr>
            </w:pPr>
            <w:r>
              <w:rPr>
                <w:rtl/>
              </w:rPr>
              <w:t>ד"ר ריבה בן-עזרא</w:t>
            </w:r>
          </w:p>
        </w:tc>
        <w:tc>
          <w:tcPr>
            <w:tcW w:w="0" w:type="auto"/>
            <w:shd w:val="clear" w:color="auto" w:fill="auto"/>
          </w:tcPr>
          <w:p w14:paraId="75B29159" w14:textId="18DD51C8" w:rsidR="00D00ED8" w:rsidRDefault="00D00ED8" w:rsidP="00DE5B80">
            <w:pPr>
              <w:ind w:firstLine="0"/>
              <w:rPr>
                <w:rtl/>
              </w:rPr>
            </w:pPr>
            <w:r>
              <w:rPr>
                <w:rtl/>
              </w:rPr>
              <w:t>–</w:t>
            </w:r>
          </w:p>
        </w:tc>
        <w:tc>
          <w:tcPr>
            <w:tcW w:w="6690" w:type="dxa"/>
            <w:shd w:val="clear" w:color="auto" w:fill="auto"/>
          </w:tcPr>
          <w:p w14:paraId="5E7EE9E8" w14:textId="15ACAE1A" w:rsidR="00D00ED8" w:rsidRDefault="00D00ED8" w:rsidP="00DE5B80">
            <w:pPr>
              <w:ind w:firstLine="0"/>
              <w:rPr>
                <w:rtl/>
              </w:rPr>
            </w:pPr>
            <w:proofErr w:type="spellStart"/>
            <w:r>
              <w:rPr>
                <w:rtl/>
              </w:rPr>
              <w:t>ר.ו</w:t>
            </w:r>
            <w:proofErr w:type="spellEnd"/>
            <w:r>
              <w:rPr>
                <w:rtl/>
              </w:rPr>
              <w:t xml:space="preserve">. ראשית לפיקוח על מוצרים מן החי, משרד </w:t>
            </w:r>
            <w:r w:rsidR="001939B9">
              <w:rPr>
                <w:rtl/>
              </w:rPr>
              <w:t>החקלאות וביטחון המזון</w:t>
            </w:r>
          </w:p>
        </w:tc>
      </w:tr>
      <w:tr w:rsidR="00D00ED8" w14:paraId="1DAC4C35" w14:textId="77777777" w:rsidTr="0069635A">
        <w:tc>
          <w:tcPr>
            <w:tcW w:w="2324" w:type="dxa"/>
            <w:shd w:val="clear" w:color="auto" w:fill="auto"/>
          </w:tcPr>
          <w:p w14:paraId="4B52E1B4" w14:textId="3ED3F444" w:rsidR="00D00ED8" w:rsidRDefault="00D00ED8" w:rsidP="00DE5B80">
            <w:pPr>
              <w:ind w:firstLine="0"/>
              <w:rPr>
                <w:rtl/>
              </w:rPr>
            </w:pPr>
            <w:r>
              <w:rPr>
                <w:rtl/>
              </w:rPr>
              <w:t xml:space="preserve">ליאת </w:t>
            </w:r>
            <w:proofErr w:type="spellStart"/>
            <w:r w:rsidR="001939B9">
              <w:rPr>
                <w:rFonts w:hint="cs"/>
                <w:rtl/>
              </w:rPr>
              <w:t>עזיקאל</w:t>
            </w:r>
            <w:proofErr w:type="spellEnd"/>
          </w:p>
        </w:tc>
        <w:tc>
          <w:tcPr>
            <w:tcW w:w="0" w:type="auto"/>
            <w:shd w:val="clear" w:color="auto" w:fill="auto"/>
          </w:tcPr>
          <w:p w14:paraId="45A999D2" w14:textId="2E057FB3" w:rsidR="00D00ED8" w:rsidRDefault="00D00ED8" w:rsidP="00DE5B80">
            <w:pPr>
              <w:ind w:firstLine="0"/>
              <w:rPr>
                <w:rtl/>
              </w:rPr>
            </w:pPr>
            <w:r>
              <w:rPr>
                <w:rtl/>
              </w:rPr>
              <w:t>–</w:t>
            </w:r>
          </w:p>
        </w:tc>
        <w:tc>
          <w:tcPr>
            <w:tcW w:w="6690" w:type="dxa"/>
            <w:shd w:val="clear" w:color="auto" w:fill="auto"/>
          </w:tcPr>
          <w:p w14:paraId="167EE88E" w14:textId="2C4E6EBE" w:rsidR="00D00ED8" w:rsidRDefault="0069635A" w:rsidP="00DE5B80">
            <w:pPr>
              <w:ind w:firstLine="0"/>
              <w:rPr>
                <w:rtl/>
              </w:rPr>
            </w:pPr>
            <w:r>
              <w:rPr>
                <w:rFonts w:hint="cs"/>
                <w:rtl/>
              </w:rPr>
              <w:t xml:space="preserve">מרכזת פניות ציבור בקרה ומעקב לשכת מנכ"ל, </w:t>
            </w:r>
            <w:r w:rsidR="00D00ED8">
              <w:rPr>
                <w:rtl/>
              </w:rPr>
              <w:t xml:space="preserve">משרד </w:t>
            </w:r>
            <w:r w:rsidR="001939B9">
              <w:rPr>
                <w:rtl/>
              </w:rPr>
              <w:t>החקלאות וביטחון המזון</w:t>
            </w:r>
          </w:p>
        </w:tc>
      </w:tr>
      <w:tr w:rsidR="00D00ED8" w14:paraId="3B9C01A6" w14:textId="77777777" w:rsidTr="0069635A">
        <w:tc>
          <w:tcPr>
            <w:tcW w:w="2324" w:type="dxa"/>
            <w:shd w:val="clear" w:color="auto" w:fill="auto"/>
          </w:tcPr>
          <w:p w14:paraId="75F43EB4" w14:textId="4AB5518A" w:rsidR="00D00ED8" w:rsidRDefault="00D00ED8" w:rsidP="00DE5B80">
            <w:pPr>
              <w:ind w:firstLine="0"/>
              <w:rPr>
                <w:rtl/>
              </w:rPr>
            </w:pPr>
            <w:r>
              <w:rPr>
                <w:rtl/>
              </w:rPr>
              <w:t xml:space="preserve">טיראן ששון </w:t>
            </w:r>
          </w:p>
        </w:tc>
        <w:tc>
          <w:tcPr>
            <w:tcW w:w="0" w:type="auto"/>
            <w:shd w:val="clear" w:color="auto" w:fill="auto"/>
          </w:tcPr>
          <w:p w14:paraId="36167B19" w14:textId="2906042F" w:rsidR="00D00ED8" w:rsidRDefault="00D00ED8" w:rsidP="00DE5B80">
            <w:pPr>
              <w:ind w:firstLine="0"/>
              <w:rPr>
                <w:rtl/>
              </w:rPr>
            </w:pPr>
            <w:r>
              <w:rPr>
                <w:rtl/>
              </w:rPr>
              <w:t>–</w:t>
            </w:r>
          </w:p>
        </w:tc>
        <w:tc>
          <w:tcPr>
            <w:tcW w:w="6690" w:type="dxa"/>
            <w:shd w:val="clear" w:color="auto" w:fill="auto"/>
          </w:tcPr>
          <w:p w14:paraId="177D43BA" w14:textId="66DB4BE0" w:rsidR="00D00ED8" w:rsidRDefault="00D00ED8" w:rsidP="00DE5B80">
            <w:pPr>
              <w:ind w:firstLine="0"/>
              <w:rPr>
                <w:rtl/>
              </w:rPr>
            </w:pPr>
            <w:r>
              <w:rPr>
                <w:rtl/>
              </w:rPr>
              <w:t>יועץ מנכ"ל משרד הכלכלה</w:t>
            </w:r>
          </w:p>
        </w:tc>
      </w:tr>
      <w:tr w:rsidR="00D00ED8" w14:paraId="153237BB" w14:textId="77777777" w:rsidTr="0069635A">
        <w:tc>
          <w:tcPr>
            <w:tcW w:w="2324" w:type="dxa"/>
            <w:shd w:val="clear" w:color="auto" w:fill="auto"/>
          </w:tcPr>
          <w:p w14:paraId="6AF8174B" w14:textId="05FAB130" w:rsidR="00D00ED8" w:rsidRDefault="00D00ED8" w:rsidP="00DE5B80">
            <w:pPr>
              <w:ind w:firstLine="0"/>
              <w:rPr>
                <w:rtl/>
              </w:rPr>
            </w:pPr>
            <w:r>
              <w:rPr>
                <w:rtl/>
              </w:rPr>
              <w:t xml:space="preserve">פרופ' טליה </w:t>
            </w:r>
            <w:proofErr w:type="spellStart"/>
            <w:r>
              <w:rPr>
                <w:rtl/>
              </w:rPr>
              <w:t>איינהורן</w:t>
            </w:r>
            <w:proofErr w:type="spellEnd"/>
          </w:p>
        </w:tc>
        <w:tc>
          <w:tcPr>
            <w:tcW w:w="0" w:type="auto"/>
            <w:shd w:val="clear" w:color="auto" w:fill="auto"/>
          </w:tcPr>
          <w:p w14:paraId="4AA277DB" w14:textId="7D6C259F" w:rsidR="00D00ED8" w:rsidRDefault="00D00ED8" w:rsidP="00DE5B80">
            <w:pPr>
              <w:ind w:firstLine="0"/>
              <w:rPr>
                <w:rtl/>
              </w:rPr>
            </w:pPr>
            <w:r>
              <w:rPr>
                <w:rtl/>
              </w:rPr>
              <w:t>–</w:t>
            </w:r>
          </w:p>
        </w:tc>
        <w:tc>
          <w:tcPr>
            <w:tcW w:w="6690" w:type="dxa"/>
            <w:shd w:val="clear" w:color="auto" w:fill="auto"/>
          </w:tcPr>
          <w:p w14:paraId="55DCDDB4" w14:textId="38EC44E4" w:rsidR="00D00ED8" w:rsidRDefault="00D00ED8" w:rsidP="00DE5B80">
            <w:pPr>
              <w:ind w:firstLine="0"/>
              <w:rPr>
                <w:rtl/>
              </w:rPr>
            </w:pPr>
            <w:r>
              <w:rPr>
                <w:rtl/>
              </w:rPr>
              <w:t>חברה קבועה באקדמיה הבינלאומית</w:t>
            </w:r>
          </w:p>
        </w:tc>
      </w:tr>
      <w:tr w:rsidR="00D00ED8" w14:paraId="450DD84A" w14:textId="77777777" w:rsidTr="0069635A">
        <w:tc>
          <w:tcPr>
            <w:tcW w:w="2324" w:type="dxa"/>
            <w:shd w:val="clear" w:color="auto" w:fill="auto"/>
          </w:tcPr>
          <w:p w14:paraId="4290C5A5" w14:textId="5B1BA9AE" w:rsidR="00D00ED8" w:rsidRDefault="00D00ED8" w:rsidP="00DE5B80">
            <w:pPr>
              <w:ind w:firstLine="0"/>
              <w:rPr>
                <w:rtl/>
              </w:rPr>
            </w:pPr>
            <w:r>
              <w:rPr>
                <w:rtl/>
              </w:rPr>
              <w:t xml:space="preserve">אביב </w:t>
            </w:r>
            <w:proofErr w:type="spellStart"/>
            <w:r>
              <w:rPr>
                <w:rtl/>
              </w:rPr>
              <w:t>חצבני</w:t>
            </w:r>
            <w:proofErr w:type="spellEnd"/>
          </w:p>
        </w:tc>
        <w:tc>
          <w:tcPr>
            <w:tcW w:w="0" w:type="auto"/>
            <w:shd w:val="clear" w:color="auto" w:fill="auto"/>
          </w:tcPr>
          <w:p w14:paraId="46FB1412" w14:textId="4F4963A8" w:rsidR="00D00ED8" w:rsidRDefault="00D00ED8" w:rsidP="00DE5B80">
            <w:pPr>
              <w:ind w:firstLine="0"/>
              <w:rPr>
                <w:rtl/>
              </w:rPr>
            </w:pPr>
            <w:r>
              <w:rPr>
                <w:rtl/>
              </w:rPr>
              <w:t>–</w:t>
            </w:r>
          </w:p>
        </w:tc>
        <w:tc>
          <w:tcPr>
            <w:tcW w:w="6690" w:type="dxa"/>
            <w:shd w:val="clear" w:color="auto" w:fill="auto"/>
          </w:tcPr>
          <w:p w14:paraId="293DDB2B" w14:textId="4D811001" w:rsidR="00D00ED8" w:rsidRDefault="00D00ED8" w:rsidP="00DE5B80">
            <w:pPr>
              <w:ind w:firstLine="0"/>
              <w:rPr>
                <w:rtl/>
              </w:rPr>
            </w:pPr>
            <w:r>
              <w:rPr>
                <w:rtl/>
              </w:rPr>
              <w:t>איגוד המזון, התאחדות התעשיינים בישראל</w:t>
            </w:r>
          </w:p>
        </w:tc>
      </w:tr>
      <w:tr w:rsidR="00D00ED8" w14:paraId="6D10BD55" w14:textId="77777777" w:rsidTr="0069635A">
        <w:tc>
          <w:tcPr>
            <w:tcW w:w="2324" w:type="dxa"/>
            <w:shd w:val="clear" w:color="auto" w:fill="auto"/>
          </w:tcPr>
          <w:p w14:paraId="3F2F564A" w14:textId="6B4FC662" w:rsidR="00D00ED8" w:rsidRDefault="00D00ED8" w:rsidP="00DE5B80">
            <w:pPr>
              <w:ind w:firstLine="0"/>
              <w:rPr>
                <w:rtl/>
              </w:rPr>
            </w:pPr>
            <w:proofErr w:type="spellStart"/>
            <w:r>
              <w:rPr>
                <w:rtl/>
              </w:rPr>
              <w:t>רוית</w:t>
            </w:r>
            <w:proofErr w:type="spellEnd"/>
            <w:r>
              <w:rPr>
                <w:rtl/>
              </w:rPr>
              <w:t xml:space="preserve"> ארבל</w:t>
            </w:r>
          </w:p>
        </w:tc>
        <w:tc>
          <w:tcPr>
            <w:tcW w:w="0" w:type="auto"/>
            <w:shd w:val="clear" w:color="auto" w:fill="auto"/>
          </w:tcPr>
          <w:p w14:paraId="160E32B2" w14:textId="6E7A9D80" w:rsidR="00D00ED8" w:rsidRDefault="00D00ED8" w:rsidP="00DE5B80">
            <w:pPr>
              <w:ind w:firstLine="0"/>
              <w:rPr>
                <w:rtl/>
              </w:rPr>
            </w:pPr>
            <w:r>
              <w:rPr>
                <w:rtl/>
              </w:rPr>
              <w:t>–</w:t>
            </w:r>
          </w:p>
        </w:tc>
        <w:tc>
          <w:tcPr>
            <w:tcW w:w="6690" w:type="dxa"/>
            <w:shd w:val="clear" w:color="auto" w:fill="auto"/>
          </w:tcPr>
          <w:p w14:paraId="39BB9A06" w14:textId="70F93A19" w:rsidR="00D00ED8" w:rsidRDefault="00D00ED8" w:rsidP="00DE5B80">
            <w:pPr>
              <w:ind w:firstLine="0"/>
              <w:rPr>
                <w:rtl/>
              </w:rPr>
            </w:pPr>
            <w:r>
              <w:rPr>
                <w:rtl/>
              </w:rPr>
              <w:t>איגוד המזון, התאחדות התעשיינים בישראל</w:t>
            </w:r>
          </w:p>
        </w:tc>
      </w:tr>
      <w:tr w:rsidR="00D00ED8" w14:paraId="74DB1A63" w14:textId="77777777" w:rsidTr="0069635A">
        <w:tc>
          <w:tcPr>
            <w:tcW w:w="2324" w:type="dxa"/>
            <w:shd w:val="clear" w:color="auto" w:fill="auto"/>
          </w:tcPr>
          <w:p w14:paraId="363C47F6" w14:textId="2436C200" w:rsidR="00D00ED8" w:rsidRDefault="00D00ED8" w:rsidP="00DE5B80">
            <w:pPr>
              <w:ind w:firstLine="0"/>
              <w:rPr>
                <w:rtl/>
              </w:rPr>
            </w:pPr>
            <w:r>
              <w:rPr>
                <w:rtl/>
              </w:rPr>
              <w:t>מיטל פרי</w:t>
            </w:r>
          </w:p>
        </w:tc>
        <w:tc>
          <w:tcPr>
            <w:tcW w:w="0" w:type="auto"/>
            <w:shd w:val="clear" w:color="auto" w:fill="auto"/>
          </w:tcPr>
          <w:p w14:paraId="41A1795D" w14:textId="63BD49A6" w:rsidR="00D00ED8" w:rsidRDefault="00D00ED8" w:rsidP="00DE5B80">
            <w:pPr>
              <w:ind w:firstLine="0"/>
              <w:rPr>
                <w:rtl/>
              </w:rPr>
            </w:pPr>
            <w:r>
              <w:rPr>
                <w:rtl/>
              </w:rPr>
              <w:t>–</w:t>
            </w:r>
          </w:p>
        </w:tc>
        <w:tc>
          <w:tcPr>
            <w:tcW w:w="6690" w:type="dxa"/>
            <w:shd w:val="clear" w:color="auto" w:fill="auto"/>
          </w:tcPr>
          <w:p w14:paraId="6AB9CC2F" w14:textId="6FBF425D" w:rsidR="00D00ED8" w:rsidRDefault="00D00ED8" w:rsidP="00DE5B80">
            <w:pPr>
              <w:ind w:firstLine="0"/>
              <w:rPr>
                <w:rtl/>
              </w:rPr>
            </w:pPr>
            <w:r>
              <w:rPr>
                <w:rtl/>
              </w:rPr>
              <w:t>עו"ד מנהלת קרי ממשל, התאחדות התעשיינים בישראל</w:t>
            </w:r>
          </w:p>
        </w:tc>
      </w:tr>
      <w:tr w:rsidR="00D00ED8" w14:paraId="50E91120" w14:textId="77777777" w:rsidTr="0069635A">
        <w:tc>
          <w:tcPr>
            <w:tcW w:w="2324" w:type="dxa"/>
            <w:shd w:val="clear" w:color="auto" w:fill="auto"/>
          </w:tcPr>
          <w:p w14:paraId="149036B6" w14:textId="1761DA8E" w:rsidR="00D00ED8" w:rsidRDefault="00D00ED8" w:rsidP="00DE5B80">
            <w:pPr>
              <w:ind w:firstLine="0"/>
              <w:rPr>
                <w:rtl/>
              </w:rPr>
            </w:pPr>
            <w:r>
              <w:rPr>
                <w:rtl/>
              </w:rPr>
              <w:t>ליאור לוי</w:t>
            </w:r>
          </w:p>
        </w:tc>
        <w:tc>
          <w:tcPr>
            <w:tcW w:w="0" w:type="auto"/>
            <w:shd w:val="clear" w:color="auto" w:fill="auto"/>
          </w:tcPr>
          <w:p w14:paraId="7B8FA993" w14:textId="200A3B4D" w:rsidR="00D00ED8" w:rsidRDefault="00D00ED8" w:rsidP="00DE5B80">
            <w:pPr>
              <w:ind w:firstLine="0"/>
              <w:rPr>
                <w:rtl/>
              </w:rPr>
            </w:pPr>
            <w:r>
              <w:rPr>
                <w:rtl/>
              </w:rPr>
              <w:t>–</w:t>
            </w:r>
          </w:p>
        </w:tc>
        <w:tc>
          <w:tcPr>
            <w:tcW w:w="6690" w:type="dxa"/>
            <w:shd w:val="clear" w:color="auto" w:fill="auto"/>
          </w:tcPr>
          <w:p w14:paraId="516954DA" w14:textId="4391B7EA" w:rsidR="00D00ED8" w:rsidRDefault="00D00ED8" w:rsidP="00DE5B80">
            <w:pPr>
              <w:ind w:firstLine="0"/>
              <w:rPr>
                <w:rtl/>
              </w:rPr>
            </w:pPr>
            <w:r>
              <w:rPr>
                <w:rtl/>
              </w:rPr>
              <w:t>התאחדות התעשיינים בישראל</w:t>
            </w:r>
          </w:p>
        </w:tc>
      </w:tr>
      <w:tr w:rsidR="00D00ED8" w14:paraId="3AB229E6" w14:textId="77777777" w:rsidTr="0069635A">
        <w:tc>
          <w:tcPr>
            <w:tcW w:w="2324" w:type="dxa"/>
            <w:shd w:val="clear" w:color="auto" w:fill="auto"/>
          </w:tcPr>
          <w:p w14:paraId="1842E1FA" w14:textId="484955AA" w:rsidR="00D00ED8" w:rsidRDefault="00D00ED8" w:rsidP="00DE5B80">
            <w:pPr>
              <w:ind w:firstLine="0"/>
              <w:rPr>
                <w:rtl/>
              </w:rPr>
            </w:pPr>
            <w:r>
              <w:rPr>
                <w:rtl/>
              </w:rPr>
              <w:t xml:space="preserve">רז </w:t>
            </w:r>
            <w:proofErr w:type="spellStart"/>
            <w:r>
              <w:rPr>
                <w:rtl/>
              </w:rPr>
              <w:t>הילמן</w:t>
            </w:r>
            <w:proofErr w:type="spellEnd"/>
          </w:p>
        </w:tc>
        <w:tc>
          <w:tcPr>
            <w:tcW w:w="0" w:type="auto"/>
            <w:shd w:val="clear" w:color="auto" w:fill="auto"/>
          </w:tcPr>
          <w:p w14:paraId="58E3F621" w14:textId="40682370" w:rsidR="00D00ED8" w:rsidRDefault="00D00ED8" w:rsidP="00DE5B80">
            <w:pPr>
              <w:ind w:firstLine="0"/>
              <w:rPr>
                <w:rtl/>
              </w:rPr>
            </w:pPr>
            <w:r>
              <w:rPr>
                <w:rtl/>
              </w:rPr>
              <w:t>–</w:t>
            </w:r>
          </w:p>
        </w:tc>
        <w:tc>
          <w:tcPr>
            <w:tcW w:w="6690" w:type="dxa"/>
            <w:shd w:val="clear" w:color="auto" w:fill="auto"/>
          </w:tcPr>
          <w:p w14:paraId="3C6646AD" w14:textId="762460DE" w:rsidR="00D00ED8" w:rsidRDefault="00D00ED8" w:rsidP="00DE5B80">
            <w:pPr>
              <w:ind w:firstLine="0"/>
              <w:rPr>
                <w:rtl/>
              </w:rPr>
            </w:pPr>
            <w:r>
              <w:rPr>
                <w:rtl/>
              </w:rPr>
              <w:t>סמנכ"ל יבוא מכס ותקינה, איגוד לשכות המסחר</w:t>
            </w:r>
          </w:p>
        </w:tc>
      </w:tr>
      <w:tr w:rsidR="00D00ED8" w14:paraId="728AFD3F" w14:textId="77777777" w:rsidTr="0069635A">
        <w:tc>
          <w:tcPr>
            <w:tcW w:w="2324" w:type="dxa"/>
            <w:shd w:val="clear" w:color="auto" w:fill="auto"/>
          </w:tcPr>
          <w:p w14:paraId="5FFE283B" w14:textId="6CA5150A" w:rsidR="00D00ED8" w:rsidRDefault="00D00ED8" w:rsidP="00DE5B80">
            <w:pPr>
              <w:ind w:firstLine="0"/>
              <w:rPr>
                <w:rtl/>
              </w:rPr>
            </w:pPr>
            <w:r>
              <w:rPr>
                <w:rtl/>
              </w:rPr>
              <w:t>עמיר עופר</w:t>
            </w:r>
          </w:p>
        </w:tc>
        <w:tc>
          <w:tcPr>
            <w:tcW w:w="0" w:type="auto"/>
            <w:shd w:val="clear" w:color="auto" w:fill="auto"/>
          </w:tcPr>
          <w:p w14:paraId="345A4ACF" w14:textId="14250C28" w:rsidR="00D00ED8" w:rsidRDefault="00D00ED8" w:rsidP="00DE5B80">
            <w:pPr>
              <w:ind w:firstLine="0"/>
              <w:rPr>
                <w:rtl/>
              </w:rPr>
            </w:pPr>
            <w:r>
              <w:rPr>
                <w:rtl/>
              </w:rPr>
              <w:t>–</w:t>
            </w:r>
          </w:p>
        </w:tc>
        <w:tc>
          <w:tcPr>
            <w:tcW w:w="6690" w:type="dxa"/>
            <w:shd w:val="clear" w:color="auto" w:fill="auto"/>
          </w:tcPr>
          <w:p w14:paraId="06F4A5D8" w14:textId="6C50272E" w:rsidR="00D00ED8" w:rsidRDefault="00D00ED8" w:rsidP="00DE5B80">
            <w:pPr>
              <w:ind w:firstLine="0"/>
              <w:rPr>
                <w:rtl/>
              </w:rPr>
            </w:pPr>
            <w:r>
              <w:rPr>
                <w:rtl/>
              </w:rPr>
              <w:t>עו"ד, מנהל ענף המזון, איגוד לשכות המסחר</w:t>
            </w:r>
          </w:p>
        </w:tc>
      </w:tr>
      <w:tr w:rsidR="00D00ED8" w14:paraId="7E0DF801" w14:textId="77777777" w:rsidTr="0069635A">
        <w:tc>
          <w:tcPr>
            <w:tcW w:w="2324" w:type="dxa"/>
            <w:shd w:val="clear" w:color="auto" w:fill="auto"/>
          </w:tcPr>
          <w:p w14:paraId="5922596A" w14:textId="59FC08F2" w:rsidR="00D00ED8" w:rsidRDefault="00D00ED8" w:rsidP="00DE5B80">
            <w:pPr>
              <w:ind w:firstLine="0"/>
              <w:rPr>
                <w:rtl/>
              </w:rPr>
            </w:pPr>
            <w:r>
              <w:rPr>
                <w:rtl/>
              </w:rPr>
              <w:t>אורי דורמן</w:t>
            </w:r>
          </w:p>
        </w:tc>
        <w:tc>
          <w:tcPr>
            <w:tcW w:w="0" w:type="auto"/>
            <w:shd w:val="clear" w:color="auto" w:fill="auto"/>
          </w:tcPr>
          <w:p w14:paraId="15CD1758" w14:textId="34F001DC" w:rsidR="00D00ED8" w:rsidRDefault="00D00ED8" w:rsidP="00DE5B80">
            <w:pPr>
              <w:ind w:firstLine="0"/>
              <w:rPr>
                <w:rtl/>
              </w:rPr>
            </w:pPr>
            <w:r>
              <w:rPr>
                <w:rtl/>
              </w:rPr>
              <w:t>–</w:t>
            </w:r>
          </w:p>
        </w:tc>
        <w:tc>
          <w:tcPr>
            <w:tcW w:w="6690" w:type="dxa"/>
            <w:shd w:val="clear" w:color="auto" w:fill="auto"/>
          </w:tcPr>
          <w:p w14:paraId="78054AA8" w14:textId="76841582" w:rsidR="00D00ED8" w:rsidRDefault="00D00ED8" w:rsidP="00DE5B80">
            <w:pPr>
              <w:ind w:firstLine="0"/>
              <w:rPr>
                <w:rtl/>
              </w:rPr>
            </w:pPr>
            <w:r>
              <w:rPr>
                <w:rtl/>
              </w:rPr>
              <w:t>מזכ"ל התאחדות חקלאי ישראל</w:t>
            </w:r>
          </w:p>
        </w:tc>
      </w:tr>
      <w:tr w:rsidR="00D00ED8" w14:paraId="4240B042" w14:textId="77777777" w:rsidTr="0069635A">
        <w:tc>
          <w:tcPr>
            <w:tcW w:w="2324" w:type="dxa"/>
            <w:shd w:val="clear" w:color="auto" w:fill="auto"/>
          </w:tcPr>
          <w:p w14:paraId="78F02AA2" w14:textId="443A0C18" w:rsidR="00D00ED8" w:rsidRDefault="00D00ED8" w:rsidP="00DE5B80">
            <w:pPr>
              <w:ind w:firstLine="0"/>
              <w:rPr>
                <w:rtl/>
              </w:rPr>
            </w:pPr>
            <w:r>
              <w:rPr>
                <w:rtl/>
              </w:rPr>
              <w:t xml:space="preserve">יריב </w:t>
            </w:r>
            <w:proofErr w:type="spellStart"/>
            <w:r>
              <w:rPr>
                <w:rtl/>
              </w:rPr>
              <w:t>קיטה</w:t>
            </w:r>
            <w:proofErr w:type="spellEnd"/>
          </w:p>
        </w:tc>
        <w:tc>
          <w:tcPr>
            <w:tcW w:w="0" w:type="auto"/>
            <w:shd w:val="clear" w:color="auto" w:fill="auto"/>
          </w:tcPr>
          <w:p w14:paraId="30A074D3" w14:textId="01EED5E8" w:rsidR="00D00ED8" w:rsidRDefault="00D00ED8" w:rsidP="00DE5B80">
            <w:pPr>
              <w:ind w:firstLine="0"/>
              <w:rPr>
                <w:rtl/>
              </w:rPr>
            </w:pPr>
            <w:r>
              <w:rPr>
                <w:rtl/>
              </w:rPr>
              <w:t>–</w:t>
            </w:r>
          </w:p>
        </w:tc>
        <w:tc>
          <w:tcPr>
            <w:tcW w:w="6690" w:type="dxa"/>
            <w:shd w:val="clear" w:color="auto" w:fill="auto"/>
          </w:tcPr>
          <w:p w14:paraId="16AE92C1" w14:textId="4290C8F3" w:rsidR="00D00ED8" w:rsidRDefault="00D00ED8" w:rsidP="00DE5B80">
            <w:pPr>
              <w:ind w:firstLine="0"/>
              <w:rPr>
                <w:rtl/>
              </w:rPr>
            </w:pPr>
            <w:r>
              <w:rPr>
                <w:rtl/>
              </w:rPr>
              <w:t>יו"ר מים מינרלים, עין גדי</w:t>
            </w:r>
          </w:p>
        </w:tc>
      </w:tr>
      <w:tr w:rsidR="00D00ED8" w14:paraId="2FA563D1" w14:textId="77777777" w:rsidTr="0069635A">
        <w:tc>
          <w:tcPr>
            <w:tcW w:w="2324" w:type="dxa"/>
            <w:shd w:val="clear" w:color="auto" w:fill="auto"/>
          </w:tcPr>
          <w:p w14:paraId="46B6AC04" w14:textId="4779D770" w:rsidR="00D00ED8" w:rsidRDefault="00D00ED8" w:rsidP="00DE5B80">
            <w:pPr>
              <w:ind w:firstLine="0"/>
              <w:rPr>
                <w:rtl/>
              </w:rPr>
            </w:pPr>
            <w:r>
              <w:rPr>
                <w:rtl/>
              </w:rPr>
              <w:t xml:space="preserve">לירון </w:t>
            </w:r>
            <w:proofErr w:type="spellStart"/>
            <w:r>
              <w:rPr>
                <w:rtl/>
              </w:rPr>
              <w:t>הרשטיין</w:t>
            </w:r>
            <w:proofErr w:type="spellEnd"/>
          </w:p>
        </w:tc>
        <w:tc>
          <w:tcPr>
            <w:tcW w:w="0" w:type="auto"/>
            <w:shd w:val="clear" w:color="auto" w:fill="auto"/>
          </w:tcPr>
          <w:p w14:paraId="68F1FFB3" w14:textId="284AC745" w:rsidR="00D00ED8" w:rsidRDefault="00D00ED8" w:rsidP="00DE5B80">
            <w:pPr>
              <w:ind w:firstLine="0"/>
              <w:rPr>
                <w:rtl/>
              </w:rPr>
            </w:pPr>
            <w:r>
              <w:rPr>
                <w:rtl/>
              </w:rPr>
              <w:t>–</w:t>
            </w:r>
          </w:p>
        </w:tc>
        <w:tc>
          <w:tcPr>
            <w:tcW w:w="6690" w:type="dxa"/>
            <w:shd w:val="clear" w:color="auto" w:fill="auto"/>
          </w:tcPr>
          <w:p w14:paraId="26EB6599" w14:textId="57CB64E7" w:rsidR="00D00ED8" w:rsidRDefault="00D00ED8" w:rsidP="00DE5B80">
            <w:pPr>
              <w:ind w:firstLine="0"/>
              <w:rPr>
                <w:rtl/>
              </w:rPr>
            </w:pPr>
            <w:r>
              <w:rPr>
                <w:rtl/>
              </w:rPr>
              <w:t xml:space="preserve">מנהלת אבטחת איכות מותג </w:t>
            </w:r>
            <w:proofErr w:type="spellStart"/>
            <w:r>
              <w:rPr>
                <w:rtl/>
              </w:rPr>
              <w:t>קרפור</w:t>
            </w:r>
            <w:proofErr w:type="spellEnd"/>
            <w:r>
              <w:rPr>
                <w:rtl/>
              </w:rPr>
              <w:t xml:space="preserve"> ישראל, </w:t>
            </w:r>
            <w:proofErr w:type="spellStart"/>
            <w:r>
              <w:rPr>
                <w:rtl/>
              </w:rPr>
              <w:t>גלובל</w:t>
            </w:r>
            <w:proofErr w:type="spellEnd"/>
            <w:r>
              <w:rPr>
                <w:rtl/>
              </w:rPr>
              <w:t xml:space="preserve"> </w:t>
            </w:r>
            <w:proofErr w:type="spellStart"/>
            <w:r>
              <w:rPr>
                <w:rtl/>
              </w:rPr>
              <w:t>ריטייל</w:t>
            </w:r>
            <w:proofErr w:type="spellEnd"/>
            <w:r>
              <w:rPr>
                <w:rtl/>
              </w:rPr>
              <w:t xml:space="preserve"> ק.י. בע"מ</w:t>
            </w:r>
          </w:p>
        </w:tc>
      </w:tr>
      <w:tr w:rsidR="00D00ED8" w14:paraId="5E9D7823" w14:textId="77777777" w:rsidTr="0069635A">
        <w:tc>
          <w:tcPr>
            <w:tcW w:w="2324" w:type="dxa"/>
            <w:shd w:val="clear" w:color="auto" w:fill="auto"/>
          </w:tcPr>
          <w:p w14:paraId="76F31C78" w14:textId="30EACCA8" w:rsidR="00D00ED8" w:rsidRDefault="00D00ED8" w:rsidP="00DE5B80">
            <w:pPr>
              <w:ind w:firstLine="0"/>
              <w:rPr>
                <w:rtl/>
              </w:rPr>
            </w:pPr>
            <w:r>
              <w:rPr>
                <w:rtl/>
              </w:rPr>
              <w:t xml:space="preserve">ד"ר גידי </w:t>
            </w:r>
            <w:proofErr w:type="spellStart"/>
            <w:r>
              <w:rPr>
                <w:rtl/>
              </w:rPr>
              <w:t>צפורי</w:t>
            </w:r>
            <w:proofErr w:type="spellEnd"/>
          </w:p>
        </w:tc>
        <w:tc>
          <w:tcPr>
            <w:tcW w:w="0" w:type="auto"/>
            <w:shd w:val="clear" w:color="auto" w:fill="auto"/>
          </w:tcPr>
          <w:p w14:paraId="679815BC" w14:textId="3ABA2199" w:rsidR="00D00ED8" w:rsidRDefault="00D00ED8" w:rsidP="00DE5B80">
            <w:pPr>
              <w:ind w:firstLine="0"/>
              <w:rPr>
                <w:rtl/>
              </w:rPr>
            </w:pPr>
            <w:r>
              <w:rPr>
                <w:rtl/>
              </w:rPr>
              <w:t>–</w:t>
            </w:r>
          </w:p>
        </w:tc>
        <w:tc>
          <w:tcPr>
            <w:tcW w:w="6690" w:type="dxa"/>
            <w:shd w:val="clear" w:color="auto" w:fill="auto"/>
          </w:tcPr>
          <w:p w14:paraId="5086CE19" w14:textId="11A7B8E3" w:rsidR="00D00ED8" w:rsidRDefault="00D00ED8" w:rsidP="00DE5B80">
            <w:pPr>
              <w:ind w:firstLine="0"/>
              <w:rPr>
                <w:rtl/>
              </w:rPr>
            </w:pPr>
            <w:r>
              <w:rPr>
                <w:rtl/>
              </w:rPr>
              <w:t xml:space="preserve">מנהל אבטחת איכות וטרינר, </w:t>
            </w:r>
            <w:proofErr w:type="spellStart"/>
            <w:r>
              <w:rPr>
                <w:rtl/>
              </w:rPr>
              <w:t>קרפור</w:t>
            </w:r>
            <w:proofErr w:type="spellEnd"/>
            <w:r>
              <w:rPr>
                <w:rtl/>
              </w:rPr>
              <w:t xml:space="preserve"> ישראל</w:t>
            </w:r>
          </w:p>
        </w:tc>
      </w:tr>
      <w:tr w:rsidR="00D00ED8" w14:paraId="59444BC1" w14:textId="77777777" w:rsidTr="0069635A">
        <w:tc>
          <w:tcPr>
            <w:tcW w:w="2324" w:type="dxa"/>
            <w:shd w:val="clear" w:color="auto" w:fill="auto"/>
          </w:tcPr>
          <w:p w14:paraId="5A16B57F" w14:textId="6A6C88D2" w:rsidR="00D00ED8" w:rsidRDefault="00D00ED8" w:rsidP="00DE5B80">
            <w:pPr>
              <w:ind w:firstLine="0"/>
              <w:rPr>
                <w:rtl/>
              </w:rPr>
            </w:pPr>
            <w:r>
              <w:rPr>
                <w:rtl/>
              </w:rPr>
              <w:t>ד"ר תמיר עמיחי</w:t>
            </w:r>
          </w:p>
        </w:tc>
        <w:tc>
          <w:tcPr>
            <w:tcW w:w="0" w:type="auto"/>
            <w:shd w:val="clear" w:color="auto" w:fill="auto"/>
          </w:tcPr>
          <w:p w14:paraId="343DC0B9" w14:textId="60C9CE82" w:rsidR="00D00ED8" w:rsidRDefault="00D00ED8" w:rsidP="00DE5B80">
            <w:pPr>
              <w:ind w:firstLine="0"/>
              <w:rPr>
                <w:rtl/>
              </w:rPr>
            </w:pPr>
            <w:r>
              <w:rPr>
                <w:rtl/>
              </w:rPr>
              <w:t>–</w:t>
            </w:r>
          </w:p>
        </w:tc>
        <w:tc>
          <w:tcPr>
            <w:tcW w:w="6690" w:type="dxa"/>
            <w:shd w:val="clear" w:color="auto" w:fill="auto"/>
          </w:tcPr>
          <w:p w14:paraId="40174F26" w14:textId="3904327C" w:rsidR="00D00ED8" w:rsidRDefault="00D00ED8" w:rsidP="00DE5B80">
            <w:pPr>
              <w:ind w:firstLine="0"/>
              <w:rPr>
                <w:rtl/>
              </w:rPr>
            </w:pPr>
            <w:r>
              <w:rPr>
                <w:rtl/>
              </w:rPr>
              <w:t>ארגון הנכים זכויות נכים</w:t>
            </w:r>
          </w:p>
        </w:tc>
      </w:tr>
      <w:tr w:rsidR="00D00ED8" w14:paraId="1D530FFB" w14:textId="77777777" w:rsidTr="0069635A">
        <w:tc>
          <w:tcPr>
            <w:tcW w:w="2324" w:type="dxa"/>
            <w:shd w:val="clear" w:color="auto" w:fill="auto"/>
          </w:tcPr>
          <w:p w14:paraId="2C1B1AFC" w14:textId="7111900B" w:rsidR="00D00ED8" w:rsidRDefault="00D00ED8" w:rsidP="00DE5B80">
            <w:pPr>
              <w:ind w:firstLine="0"/>
              <w:rPr>
                <w:rtl/>
              </w:rPr>
            </w:pPr>
            <w:r>
              <w:rPr>
                <w:rtl/>
              </w:rPr>
              <w:t>ירדן גונן</w:t>
            </w:r>
          </w:p>
        </w:tc>
        <w:tc>
          <w:tcPr>
            <w:tcW w:w="0" w:type="auto"/>
            <w:shd w:val="clear" w:color="auto" w:fill="auto"/>
          </w:tcPr>
          <w:p w14:paraId="26E6F04B" w14:textId="49CFDD66" w:rsidR="00D00ED8" w:rsidRDefault="00D00ED8" w:rsidP="00DE5B80">
            <w:pPr>
              <w:ind w:firstLine="0"/>
              <w:rPr>
                <w:rtl/>
              </w:rPr>
            </w:pPr>
            <w:r>
              <w:rPr>
                <w:rtl/>
              </w:rPr>
              <w:t>–</w:t>
            </w:r>
          </w:p>
        </w:tc>
        <w:tc>
          <w:tcPr>
            <w:tcW w:w="6690" w:type="dxa"/>
            <w:shd w:val="clear" w:color="auto" w:fill="auto"/>
          </w:tcPr>
          <w:p w14:paraId="049D3050" w14:textId="466D5F02" w:rsidR="00D00ED8" w:rsidRDefault="00D00ED8" w:rsidP="00DE5B80">
            <w:pPr>
              <w:ind w:firstLine="0"/>
              <w:rPr>
                <w:rtl/>
              </w:rPr>
            </w:pPr>
            <w:r>
              <w:rPr>
                <w:rtl/>
              </w:rPr>
              <w:t>מטה משפחות החטופים</w:t>
            </w:r>
          </w:p>
        </w:tc>
      </w:tr>
    </w:tbl>
    <w:p w14:paraId="19E9631D" w14:textId="77777777" w:rsidR="00D37550" w:rsidRPr="008713A4" w:rsidRDefault="00D37550" w:rsidP="00DE5B80">
      <w:pPr>
        <w:ind w:firstLine="0"/>
        <w:rPr>
          <w:rtl/>
        </w:rPr>
      </w:pPr>
    </w:p>
    <w:p w14:paraId="298C0EC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D1FA774" w14:textId="2C64FF0C" w:rsidR="00E64116" w:rsidRPr="008713A4" w:rsidRDefault="00782CD7" w:rsidP="00D40A29">
      <w:pPr>
        <w:ind w:firstLine="0"/>
      </w:pPr>
      <w:r>
        <w:rPr>
          <w:rtl/>
        </w:rPr>
        <w:t>נעה בן שבת</w:t>
      </w:r>
    </w:p>
    <w:p w14:paraId="42681210" w14:textId="77777777" w:rsidR="00E64116" w:rsidRPr="008713A4" w:rsidRDefault="00E64116" w:rsidP="00DE5B80">
      <w:pPr>
        <w:ind w:firstLine="0"/>
        <w:rPr>
          <w:rtl/>
        </w:rPr>
      </w:pPr>
    </w:p>
    <w:p w14:paraId="2D89D2A5" w14:textId="6F63F22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B62CDD3" w14:textId="478327BE" w:rsidR="00E64116" w:rsidRPr="008713A4" w:rsidRDefault="00782CD7" w:rsidP="00D40A29">
      <w:pPr>
        <w:ind w:firstLine="0"/>
        <w:rPr>
          <w:u w:val="single"/>
        </w:rPr>
      </w:pPr>
      <w:r>
        <w:rPr>
          <w:rtl/>
        </w:rPr>
        <w:t>מיכל דיבנר כרמל</w:t>
      </w:r>
    </w:p>
    <w:p w14:paraId="387ECEE0" w14:textId="77777777" w:rsidR="00E64116" w:rsidRPr="008713A4" w:rsidRDefault="00E64116" w:rsidP="00DE5B80">
      <w:pPr>
        <w:ind w:firstLine="0"/>
        <w:rPr>
          <w:rtl/>
        </w:rPr>
      </w:pPr>
    </w:p>
    <w:p w14:paraId="73D33C3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B91552" w14:textId="31B8E0A3" w:rsidR="00E64116" w:rsidRDefault="00782CD7" w:rsidP="008320F6">
      <w:pPr>
        <w:ind w:firstLine="0"/>
        <w:rPr>
          <w:rtl/>
        </w:rPr>
      </w:pPr>
      <w:r>
        <w:rPr>
          <w:rFonts w:hint="cs"/>
          <w:rtl/>
        </w:rPr>
        <w:t>אהובה שרון, חבר תרגומים</w:t>
      </w:r>
    </w:p>
    <w:p w14:paraId="2316CA86" w14:textId="77777777" w:rsidR="00782CD7" w:rsidRDefault="00782CD7" w:rsidP="008320F6">
      <w:pPr>
        <w:ind w:firstLine="0"/>
        <w:rPr>
          <w:rtl/>
        </w:rPr>
      </w:pPr>
    </w:p>
    <w:p w14:paraId="5D88FF12" w14:textId="77777777" w:rsidR="0069635A" w:rsidRDefault="0069635A" w:rsidP="008320F6">
      <w:pPr>
        <w:ind w:firstLine="0"/>
        <w:rPr>
          <w:rtl/>
        </w:rPr>
      </w:pPr>
    </w:p>
    <w:p w14:paraId="6E639C24" w14:textId="09166D8C" w:rsidR="002F5922" w:rsidRDefault="00782CD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C7553A0" w14:textId="77777777" w:rsidR="002F5922" w:rsidRDefault="002F5922">
      <w:pPr>
        <w:bidi w:val="0"/>
        <w:spacing w:line="240" w:lineRule="auto"/>
        <w:ind w:firstLine="0"/>
        <w:jc w:val="left"/>
        <w:rPr>
          <w:rtl/>
        </w:rPr>
      </w:pPr>
      <w:r>
        <w:rPr>
          <w:rtl/>
        </w:rPr>
        <w:br w:type="page"/>
      </w:r>
    </w:p>
    <w:p w14:paraId="096D82A2" w14:textId="7EC109DB" w:rsidR="002F5922" w:rsidRDefault="002F5922">
      <w:pPr>
        <w:bidi w:val="0"/>
        <w:spacing w:line="240" w:lineRule="auto"/>
        <w:ind w:firstLine="0"/>
        <w:jc w:val="left"/>
        <w:rPr>
          <w:rtl/>
        </w:rPr>
      </w:pPr>
    </w:p>
    <w:p w14:paraId="338DA132" w14:textId="1553FAC0" w:rsidR="002F5922" w:rsidRDefault="002F5922" w:rsidP="002F5922">
      <w:pPr>
        <w:pStyle w:val="a6"/>
        <w:keepNext/>
        <w:rPr>
          <w:rtl/>
        </w:rPr>
      </w:pPr>
      <w:bookmarkStart w:id="1" w:name="ET_subject_642625_2"/>
      <w:r w:rsidRPr="002F5922">
        <w:rPr>
          <w:rStyle w:val="TagStyle"/>
          <w:rtl/>
        </w:rPr>
        <w:t xml:space="preserve"> &lt;&lt; נושא &gt;&gt; </w:t>
      </w:r>
      <w:r>
        <w:rPr>
          <w:rtl/>
        </w:rPr>
        <w:t>הצעת חוק הגנה על בריאות הציבור (מזון) (תיקון מס' 9 והוראת שעה) (הרחבת אימוץ הדין האירופי, ייעול הליך האימוץ והסרת חסמים ביבוא מזון במסלול האירופי), התשפ"ד-2024,</w:t>
      </w:r>
      <w:r w:rsidR="00780B63">
        <w:rPr>
          <w:rtl/>
        </w:rPr>
        <w:t xml:space="preserve"> </w:t>
      </w:r>
      <w:r>
        <w:rPr>
          <w:rtl/>
        </w:rPr>
        <w:t>מ/1742</w:t>
      </w:r>
      <w:r w:rsidRPr="002F5922">
        <w:rPr>
          <w:rStyle w:val="TagStyle"/>
          <w:rtl/>
        </w:rPr>
        <w:t xml:space="preserve"> &lt;&lt; נושא &gt;&gt;</w:t>
      </w:r>
      <w:r w:rsidR="003A02CE">
        <w:rPr>
          <w:rtl/>
        </w:rPr>
        <w:t xml:space="preserve"> </w:t>
      </w:r>
      <w:bookmarkEnd w:id="1"/>
    </w:p>
    <w:p w14:paraId="388476EA" w14:textId="77777777" w:rsidR="002F5922" w:rsidRDefault="002F5922" w:rsidP="002F5922">
      <w:pPr>
        <w:pStyle w:val="KeepWithNext"/>
        <w:rPr>
          <w:rtl/>
        </w:rPr>
      </w:pPr>
    </w:p>
    <w:p w14:paraId="19EEC953" w14:textId="77777777" w:rsidR="002F5922" w:rsidRDefault="002F5922" w:rsidP="002F5922">
      <w:pPr>
        <w:rPr>
          <w:rtl/>
        </w:rPr>
      </w:pPr>
    </w:p>
    <w:p w14:paraId="505BABFD" w14:textId="4ED71785" w:rsidR="002F5922" w:rsidRDefault="002F5922" w:rsidP="002F5922">
      <w:pPr>
        <w:pStyle w:val="af6"/>
        <w:keepNext/>
        <w:rPr>
          <w:rtl/>
        </w:rPr>
      </w:pPr>
      <w:bookmarkStart w:id="2" w:name="ET_yor_6447_3"/>
      <w:r w:rsidRPr="002F5922">
        <w:rPr>
          <w:rStyle w:val="TagStyle"/>
          <w:rtl/>
        </w:rPr>
        <w:t xml:space="preserve"> &lt;&lt; יור &gt;&gt; </w:t>
      </w:r>
      <w:r>
        <w:rPr>
          <w:rtl/>
        </w:rPr>
        <w:t xml:space="preserve">היו"ר יונתן </w:t>
      </w:r>
      <w:proofErr w:type="spellStart"/>
      <w:r>
        <w:rPr>
          <w:rtl/>
        </w:rPr>
        <w:t>מישרקי</w:t>
      </w:r>
      <w:proofErr w:type="spellEnd"/>
      <w:r>
        <w:rPr>
          <w:rtl/>
        </w:rPr>
        <w:t>:</w:t>
      </w:r>
      <w:r w:rsidRPr="002F5922">
        <w:rPr>
          <w:rStyle w:val="TagStyle"/>
          <w:rtl/>
        </w:rPr>
        <w:t xml:space="preserve"> &lt;&lt; יור &gt;&gt;</w:t>
      </w:r>
      <w:r w:rsidR="003A02CE">
        <w:rPr>
          <w:rtl/>
        </w:rPr>
        <w:t xml:space="preserve"> </w:t>
      </w:r>
      <w:bookmarkEnd w:id="2"/>
    </w:p>
    <w:p w14:paraId="297F1D11" w14:textId="77777777" w:rsidR="002F5922" w:rsidRDefault="002F5922" w:rsidP="002F5922">
      <w:pPr>
        <w:pStyle w:val="KeepWithNext"/>
        <w:rPr>
          <w:rtl/>
          <w:lang w:eastAsia="he-IL"/>
        </w:rPr>
      </w:pPr>
    </w:p>
    <w:p w14:paraId="169A386C" w14:textId="4FA53B3C" w:rsidR="002F5922" w:rsidRDefault="00F714AB" w:rsidP="00F714AB">
      <w:pPr>
        <w:rPr>
          <w:rtl/>
          <w:lang w:eastAsia="he-IL"/>
        </w:rPr>
      </w:pPr>
      <w:r>
        <w:rPr>
          <w:rFonts w:hint="cs"/>
          <w:rtl/>
          <w:lang w:eastAsia="he-IL"/>
        </w:rPr>
        <w:t xml:space="preserve">שלום לכולם. אני פותח את ישיבת </w:t>
      </w:r>
      <w:bookmarkStart w:id="3" w:name="_ETM_Q1_9700"/>
      <w:bookmarkEnd w:id="3"/>
      <w:r>
        <w:rPr>
          <w:rFonts w:hint="cs"/>
          <w:rtl/>
          <w:lang w:eastAsia="he-IL"/>
        </w:rPr>
        <w:t>ועדת הבריאות שתעסוק בנושא הצעת חוק הגנה על</w:t>
      </w:r>
      <w:bookmarkStart w:id="4" w:name="_ETM_Q1_13286"/>
      <w:bookmarkEnd w:id="4"/>
      <w:r>
        <w:rPr>
          <w:rFonts w:hint="cs"/>
          <w:rtl/>
          <w:lang w:eastAsia="he-IL"/>
        </w:rPr>
        <w:t xml:space="preserve"> בריאות הציבור (מזון) (תיקון מס' 9 והוראת </w:t>
      </w:r>
      <w:bookmarkStart w:id="5" w:name="_ETM_Q1_16127"/>
      <w:bookmarkEnd w:id="5"/>
      <w:r>
        <w:rPr>
          <w:rFonts w:hint="cs"/>
          <w:rtl/>
          <w:lang w:eastAsia="he-IL"/>
        </w:rPr>
        <w:t>שעה) (הרחבת אימוץ הדין האירופי, ייעול הליך האימוץ והסרת חסמ</w:t>
      </w:r>
      <w:bookmarkStart w:id="6" w:name="_ETM_Q1_19118"/>
      <w:bookmarkStart w:id="7" w:name="_ETM_Q1_19178"/>
      <w:bookmarkEnd w:id="6"/>
      <w:bookmarkEnd w:id="7"/>
      <w:r>
        <w:rPr>
          <w:rFonts w:hint="cs"/>
          <w:rtl/>
          <w:lang w:eastAsia="he-IL"/>
        </w:rPr>
        <w:t>ים בייבוא מזון במסלול האירופי, התשפ"ד-2024.</w:t>
      </w:r>
    </w:p>
    <w:p w14:paraId="3962B73C" w14:textId="77777777" w:rsidR="00F714AB" w:rsidRDefault="00F714AB" w:rsidP="00F714AB">
      <w:pPr>
        <w:rPr>
          <w:rtl/>
          <w:lang w:eastAsia="he-IL"/>
        </w:rPr>
      </w:pPr>
      <w:bookmarkStart w:id="8" w:name="_ETM_Q1_25836"/>
      <w:bookmarkStart w:id="9" w:name="_ETM_Q1_25872"/>
      <w:bookmarkEnd w:id="8"/>
      <w:bookmarkEnd w:id="9"/>
    </w:p>
    <w:p w14:paraId="65069905" w14:textId="08D3A9D8" w:rsidR="00F714AB" w:rsidRDefault="00F714AB" w:rsidP="00F714AB">
      <w:pPr>
        <w:rPr>
          <w:rtl/>
          <w:lang w:eastAsia="he-IL"/>
        </w:rPr>
      </w:pPr>
      <w:bookmarkStart w:id="10" w:name="_ETM_Q1_25979"/>
      <w:bookmarkStart w:id="11" w:name="_ETM_Q1_26010"/>
      <w:bookmarkEnd w:id="10"/>
      <w:bookmarkEnd w:id="11"/>
      <w:r>
        <w:rPr>
          <w:rFonts w:hint="cs"/>
          <w:rtl/>
          <w:lang w:eastAsia="he-IL"/>
        </w:rPr>
        <w:t xml:space="preserve">קודם שניכנס ונצלול לתוכן </w:t>
      </w:r>
      <w:bookmarkStart w:id="12" w:name="_ETM_Q1_26594"/>
      <w:bookmarkEnd w:id="12"/>
      <w:r>
        <w:rPr>
          <w:rFonts w:hint="cs"/>
          <w:rtl/>
          <w:lang w:eastAsia="he-IL"/>
        </w:rPr>
        <w:t xml:space="preserve">העניינים, אני מבקש לפתוח עם סרטון קצר, לבקשת </w:t>
      </w:r>
      <w:bookmarkStart w:id="13" w:name="_ETM_Q1_33375"/>
      <w:bookmarkEnd w:id="13"/>
      <w:r>
        <w:rPr>
          <w:rFonts w:hint="cs"/>
          <w:rtl/>
          <w:lang w:eastAsia="he-IL"/>
        </w:rPr>
        <w:t>ירדן גונן, ולאחר מכן נאפשר לה לדבר.</w:t>
      </w:r>
      <w:bookmarkStart w:id="14" w:name="_ETM_Q1_40887"/>
      <w:bookmarkEnd w:id="14"/>
      <w:r>
        <w:rPr>
          <w:rFonts w:hint="cs"/>
          <w:rtl/>
          <w:lang w:eastAsia="he-IL"/>
        </w:rPr>
        <w:t xml:space="preserve"> בבקש</w:t>
      </w:r>
      <w:bookmarkStart w:id="15" w:name="_ETM_Q1_43723"/>
      <w:bookmarkStart w:id="16" w:name="_ETM_Q1_43757"/>
      <w:bookmarkEnd w:id="15"/>
      <w:bookmarkEnd w:id="16"/>
      <w:r>
        <w:rPr>
          <w:rFonts w:hint="cs"/>
          <w:rtl/>
          <w:lang w:eastAsia="he-IL"/>
        </w:rPr>
        <w:t>ה.</w:t>
      </w:r>
    </w:p>
    <w:p w14:paraId="6A10CD91" w14:textId="77777777" w:rsidR="00F714AB" w:rsidRDefault="00F714AB" w:rsidP="00F714AB">
      <w:pPr>
        <w:rPr>
          <w:rtl/>
          <w:lang w:eastAsia="he-IL"/>
        </w:rPr>
      </w:pPr>
      <w:bookmarkStart w:id="17" w:name="_ETM_Q1_49192"/>
      <w:bookmarkStart w:id="18" w:name="_ETM_Q1_49225"/>
      <w:bookmarkEnd w:id="17"/>
      <w:bookmarkEnd w:id="18"/>
    </w:p>
    <w:p w14:paraId="3FEC50AB" w14:textId="5A4B80A6" w:rsidR="00F714AB" w:rsidRPr="0069635A" w:rsidRDefault="00F714AB" w:rsidP="00F714AB">
      <w:pPr>
        <w:rPr>
          <w:rtl/>
          <w:lang w:eastAsia="he-IL"/>
        </w:rPr>
      </w:pPr>
      <w:bookmarkStart w:id="19" w:name="_ETM_Q1_49335"/>
      <w:bookmarkStart w:id="20" w:name="_ETM_Q1_49366"/>
      <w:bookmarkEnd w:id="19"/>
      <w:bookmarkEnd w:id="20"/>
      <w:r w:rsidRPr="0069635A">
        <w:rPr>
          <w:rFonts w:hint="cs"/>
          <w:rtl/>
          <w:lang w:eastAsia="he-IL"/>
        </w:rPr>
        <w:t>(הקרנת</w:t>
      </w:r>
      <w:bookmarkStart w:id="21" w:name="_ETM_Q1_49596"/>
      <w:bookmarkEnd w:id="21"/>
      <w:r w:rsidRPr="0069635A">
        <w:rPr>
          <w:rFonts w:hint="cs"/>
          <w:rtl/>
          <w:lang w:eastAsia="he-IL"/>
        </w:rPr>
        <w:t xml:space="preserve"> סרטון).</w:t>
      </w:r>
    </w:p>
    <w:p w14:paraId="0A48BFB4" w14:textId="77777777" w:rsidR="00F714AB" w:rsidRDefault="00F714AB" w:rsidP="00F714AB">
      <w:pPr>
        <w:rPr>
          <w:rtl/>
          <w:lang w:eastAsia="he-IL"/>
        </w:rPr>
      </w:pPr>
      <w:bookmarkStart w:id="22" w:name="_ETM_Q1_44054"/>
      <w:bookmarkStart w:id="23" w:name="_ETM_Q1_44084"/>
      <w:bookmarkStart w:id="24" w:name="_ETM_Q1_43407"/>
      <w:bookmarkEnd w:id="22"/>
      <w:bookmarkEnd w:id="23"/>
      <w:bookmarkEnd w:id="24"/>
    </w:p>
    <w:p w14:paraId="26B078C5" w14:textId="5C45A133" w:rsidR="00F714AB" w:rsidRDefault="00F714AB" w:rsidP="00F714AB">
      <w:pPr>
        <w:pStyle w:val="af9"/>
        <w:keepNext/>
        <w:rPr>
          <w:rtl/>
          <w:lang w:eastAsia="he-IL"/>
        </w:rPr>
      </w:pPr>
      <w:bookmarkStart w:id="25" w:name="ET_guest_ירדן_גונן_4"/>
      <w:r w:rsidRPr="00F714AB">
        <w:rPr>
          <w:rStyle w:val="TagStyle"/>
          <w:rtl/>
        </w:rPr>
        <w:t xml:space="preserve"> &lt;&lt; אורח &gt;&gt; </w:t>
      </w:r>
      <w:r>
        <w:rPr>
          <w:rtl/>
          <w:lang w:eastAsia="he-IL"/>
        </w:rPr>
        <w:t>ירדן גונן:</w:t>
      </w:r>
      <w:r w:rsidRPr="00F714AB">
        <w:rPr>
          <w:rStyle w:val="TagStyle"/>
          <w:rtl/>
        </w:rPr>
        <w:t xml:space="preserve"> &lt;&lt; אורח &gt;&gt;</w:t>
      </w:r>
      <w:r w:rsidR="003A02CE">
        <w:rPr>
          <w:rtl/>
          <w:lang w:eastAsia="he-IL"/>
        </w:rPr>
        <w:t xml:space="preserve"> </w:t>
      </w:r>
      <w:bookmarkEnd w:id="25"/>
    </w:p>
    <w:p w14:paraId="05A34A96" w14:textId="77777777" w:rsidR="00F714AB" w:rsidRDefault="00F714AB" w:rsidP="00F714AB">
      <w:pPr>
        <w:pStyle w:val="KeepWithNext"/>
        <w:rPr>
          <w:rtl/>
          <w:lang w:eastAsia="he-IL"/>
        </w:rPr>
      </w:pPr>
    </w:p>
    <w:p w14:paraId="63139105" w14:textId="08B4E4FE" w:rsidR="00F714AB" w:rsidRDefault="00F714AB" w:rsidP="00F714AB">
      <w:pPr>
        <w:rPr>
          <w:rtl/>
          <w:lang w:eastAsia="he-IL"/>
        </w:rPr>
      </w:pPr>
      <w:bookmarkStart w:id="26" w:name="_ETM_Q1_43641"/>
      <w:bookmarkStart w:id="27" w:name="_ETM_Q1_43657"/>
      <w:bookmarkEnd w:id="26"/>
      <w:bookmarkEnd w:id="27"/>
      <w:r>
        <w:rPr>
          <w:rFonts w:hint="cs"/>
          <w:rtl/>
          <w:lang w:eastAsia="he-IL"/>
        </w:rPr>
        <w:t>תודה. תמיד תודה על זה שאתם נותנים</w:t>
      </w:r>
      <w:bookmarkStart w:id="28" w:name="_ETM_Q1_213591"/>
      <w:bookmarkEnd w:id="28"/>
      <w:r>
        <w:rPr>
          <w:rFonts w:hint="cs"/>
          <w:rtl/>
          <w:lang w:eastAsia="he-IL"/>
        </w:rPr>
        <w:t xml:space="preserve"> מקום</w:t>
      </w:r>
      <w:r w:rsidR="00780B63">
        <w:rPr>
          <w:rFonts w:hint="cs"/>
          <w:rtl/>
          <w:lang w:eastAsia="he-IL"/>
        </w:rPr>
        <w:t xml:space="preserve"> </w:t>
      </w:r>
      <w:r>
        <w:rPr>
          <w:rFonts w:hint="cs"/>
          <w:rtl/>
          <w:lang w:eastAsia="he-IL"/>
        </w:rPr>
        <w:t>לדבר, להתבטא ולהזכיר. אני זוכרת מהתחלה, בכל ועדה שפתחת, תמיד</w:t>
      </w:r>
      <w:r w:rsidR="00780B63">
        <w:rPr>
          <w:rFonts w:hint="cs"/>
          <w:rtl/>
          <w:lang w:eastAsia="he-IL"/>
        </w:rPr>
        <w:t xml:space="preserve"> </w:t>
      </w:r>
      <w:r>
        <w:rPr>
          <w:rFonts w:hint="cs"/>
          <w:rtl/>
          <w:lang w:eastAsia="he-IL"/>
        </w:rPr>
        <w:t>התחלת בברכה ובתפילה לשובם</w:t>
      </w:r>
      <w:bookmarkStart w:id="29" w:name="_ETM_Q1_222379"/>
      <w:bookmarkEnd w:id="29"/>
      <w:r>
        <w:rPr>
          <w:rFonts w:hint="cs"/>
          <w:rtl/>
          <w:lang w:eastAsia="he-IL"/>
        </w:rPr>
        <w:t xml:space="preserve"> של החטופות והחטופים בבריאות ובמהרה. </w:t>
      </w:r>
    </w:p>
    <w:p w14:paraId="187BB84C" w14:textId="77777777" w:rsidR="00F714AB" w:rsidRDefault="00F714AB" w:rsidP="00F714AB">
      <w:pPr>
        <w:rPr>
          <w:rtl/>
          <w:lang w:eastAsia="he-IL"/>
        </w:rPr>
      </w:pPr>
      <w:bookmarkStart w:id="30" w:name="_ETM_Q1_227765"/>
      <w:bookmarkStart w:id="31" w:name="_ETM_Q1_227801"/>
      <w:bookmarkEnd w:id="30"/>
      <w:bookmarkEnd w:id="31"/>
    </w:p>
    <w:p w14:paraId="60C5532D" w14:textId="74135B4E" w:rsidR="00F714AB" w:rsidRDefault="00F714AB" w:rsidP="00F714AB">
      <w:pPr>
        <w:rPr>
          <w:rtl/>
          <w:lang w:eastAsia="he-IL"/>
        </w:rPr>
      </w:pPr>
      <w:bookmarkStart w:id="32" w:name="_ETM_Q1_227869"/>
      <w:bookmarkStart w:id="33" w:name="_ETM_Q1_227899"/>
      <w:bookmarkEnd w:id="32"/>
      <w:bookmarkEnd w:id="33"/>
      <w:r>
        <w:rPr>
          <w:rFonts w:hint="cs"/>
          <w:rtl/>
          <w:lang w:eastAsia="he-IL"/>
        </w:rPr>
        <w:t xml:space="preserve">מי שדיברה בסרטון </w:t>
      </w:r>
      <w:bookmarkStart w:id="34" w:name="_ETM_Q1_230607"/>
      <w:bookmarkEnd w:id="34"/>
      <w:r>
        <w:rPr>
          <w:rFonts w:hint="cs"/>
          <w:rtl/>
          <w:lang w:eastAsia="he-IL"/>
        </w:rPr>
        <w:t>הקצר הזה זו אגם גולדשטיין, ילדה שנחטפה בגיל</w:t>
      </w:r>
      <w:bookmarkStart w:id="35" w:name="_ETM_Q1_236886"/>
      <w:bookmarkEnd w:id="35"/>
      <w:r>
        <w:rPr>
          <w:rFonts w:hint="cs"/>
          <w:rtl/>
          <w:lang w:eastAsia="he-IL"/>
        </w:rPr>
        <w:t xml:space="preserve"> 17 אחרי שהיא ראתה את אבא שלה נרצח מול עיניה </w:t>
      </w:r>
      <w:bookmarkStart w:id="36" w:name="_ETM_Q1_241530"/>
      <w:bookmarkEnd w:id="36"/>
      <w:r>
        <w:rPr>
          <w:rFonts w:hint="cs"/>
          <w:rtl/>
          <w:lang w:eastAsia="he-IL"/>
        </w:rPr>
        <w:t xml:space="preserve">ואת אחותה הבכורה נרצחת מול עיניה. היא נחטפה </w:t>
      </w:r>
      <w:bookmarkStart w:id="37" w:name="_ETM_Q1_243017"/>
      <w:bookmarkEnd w:id="37"/>
      <w:r>
        <w:rPr>
          <w:rFonts w:hint="cs"/>
          <w:rtl/>
          <w:lang w:eastAsia="he-IL"/>
        </w:rPr>
        <w:t xml:space="preserve">עם שני אחיה הקטנים ועם אימא שלה והוחזקה 51 </w:t>
      </w:r>
      <w:bookmarkStart w:id="38" w:name="_ETM_Q1_247022"/>
      <w:bookmarkEnd w:id="38"/>
      <w:r>
        <w:rPr>
          <w:rFonts w:hint="cs"/>
          <w:rtl/>
          <w:lang w:eastAsia="he-IL"/>
        </w:rPr>
        <w:t xml:space="preserve">ימים לפני ששוחררה. היא כבר בת 18 והיא סיימה </w:t>
      </w:r>
      <w:bookmarkStart w:id="39" w:name="_ETM_Q1_255578"/>
      <w:bookmarkEnd w:id="39"/>
      <w:r>
        <w:rPr>
          <w:rFonts w:hint="cs"/>
          <w:rtl/>
          <w:lang w:eastAsia="he-IL"/>
        </w:rPr>
        <w:t xml:space="preserve">כיתה י"ב. היא עדיין בשבי. היא עדיין מרגישה שהיא </w:t>
      </w:r>
      <w:bookmarkStart w:id="40" w:name="_ETM_Q1_259700"/>
      <w:bookmarkEnd w:id="40"/>
      <w:r>
        <w:rPr>
          <w:rFonts w:hint="cs"/>
          <w:rtl/>
          <w:lang w:eastAsia="he-IL"/>
        </w:rPr>
        <w:t xml:space="preserve">חטופה. מי לימד אותך להתמודד אחרי שחטופים </w:t>
      </w:r>
      <w:bookmarkStart w:id="41" w:name="_ETM_Q1_267952"/>
      <w:bookmarkEnd w:id="41"/>
      <w:r>
        <w:rPr>
          <w:rFonts w:hint="cs"/>
          <w:rtl/>
          <w:lang w:eastAsia="he-IL"/>
        </w:rPr>
        <w:t>או תוך כדי?</w:t>
      </w:r>
    </w:p>
    <w:p w14:paraId="6D677C3A" w14:textId="77777777" w:rsidR="00F714AB" w:rsidRDefault="00F714AB" w:rsidP="00F714AB">
      <w:pPr>
        <w:rPr>
          <w:rtl/>
          <w:lang w:eastAsia="he-IL"/>
        </w:rPr>
      </w:pPr>
      <w:bookmarkStart w:id="42" w:name="_ETM_Q1_269973"/>
      <w:bookmarkStart w:id="43" w:name="_ETM_Q1_270006"/>
      <w:bookmarkEnd w:id="42"/>
      <w:bookmarkEnd w:id="43"/>
    </w:p>
    <w:p w14:paraId="7695CB97" w14:textId="02DC1E74" w:rsidR="00F714AB" w:rsidRDefault="00F714AB" w:rsidP="00F714AB">
      <w:pPr>
        <w:rPr>
          <w:rtl/>
          <w:lang w:eastAsia="he-IL"/>
        </w:rPr>
      </w:pPr>
      <w:bookmarkStart w:id="44" w:name="_ETM_Q1_270068"/>
      <w:bookmarkStart w:id="45" w:name="_ETM_Q1_270101"/>
      <w:bookmarkEnd w:id="44"/>
      <w:bookmarkEnd w:id="45"/>
      <w:r>
        <w:rPr>
          <w:rFonts w:hint="cs"/>
          <w:rtl/>
          <w:lang w:eastAsia="he-IL"/>
        </w:rPr>
        <w:t xml:space="preserve">הסרט שהוקרן אתמול בכיכר החטופים ובו אגם דיברה </w:t>
      </w:r>
      <w:bookmarkStart w:id="46" w:name="_ETM_Q1_272232"/>
      <w:bookmarkEnd w:id="46"/>
      <w:r>
        <w:rPr>
          <w:rFonts w:hint="cs"/>
          <w:rtl/>
          <w:lang w:eastAsia="he-IL"/>
        </w:rPr>
        <w:t xml:space="preserve">לפני, סרט שקוראים לו "זעקות ואז שתיקה", נעשה על </w:t>
      </w:r>
      <w:bookmarkStart w:id="47" w:name="_ETM_Q1_274993"/>
      <w:bookmarkEnd w:id="47"/>
      <w:r>
        <w:rPr>
          <w:rFonts w:hint="cs"/>
          <w:rtl/>
          <w:lang w:eastAsia="he-IL"/>
        </w:rPr>
        <w:t xml:space="preserve">ידי יהודייה אמריקאית, </w:t>
      </w:r>
      <w:proofErr w:type="spellStart"/>
      <w:r>
        <w:rPr>
          <w:rFonts w:hint="cs"/>
          <w:rtl/>
          <w:lang w:eastAsia="he-IL"/>
        </w:rPr>
        <w:t>שריל</w:t>
      </w:r>
      <w:proofErr w:type="spellEnd"/>
      <w:r>
        <w:rPr>
          <w:rFonts w:hint="cs"/>
          <w:rtl/>
          <w:lang w:eastAsia="he-IL"/>
        </w:rPr>
        <w:t xml:space="preserve"> </w:t>
      </w:r>
      <w:proofErr w:type="spellStart"/>
      <w:r>
        <w:rPr>
          <w:rFonts w:hint="cs"/>
          <w:rtl/>
          <w:lang w:eastAsia="he-IL"/>
        </w:rPr>
        <w:t>סנברג</w:t>
      </w:r>
      <w:proofErr w:type="spellEnd"/>
      <w:r>
        <w:rPr>
          <w:rFonts w:hint="cs"/>
          <w:rtl/>
          <w:lang w:eastAsia="he-IL"/>
        </w:rPr>
        <w:t>, ואני אפילו</w:t>
      </w:r>
      <w:bookmarkStart w:id="48" w:name="_ETM_Q1_281176"/>
      <w:bookmarkEnd w:id="48"/>
      <w:r>
        <w:rPr>
          <w:rFonts w:hint="cs"/>
          <w:rtl/>
          <w:lang w:eastAsia="he-IL"/>
        </w:rPr>
        <w:t xml:space="preserve"> דורשת מכל אחד ואחת כאן לצפות בו. חייבים להיות מודעים </w:t>
      </w:r>
      <w:bookmarkStart w:id="49" w:name="_ETM_Q1_285426"/>
      <w:bookmarkEnd w:id="49"/>
      <w:r>
        <w:rPr>
          <w:rFonts w:hint="cs"/>
          <w:rtl/>
          <w:lang w:eastAsia="he-IL"/>
        </w:rPr>
        <w:t>למה שהיה ב-7 באוקטובר, שמחת תורה, ומה קרה מאז בשבי כי אסור לנו לדרוש מאחרים בעולם לפני שאנחנו דורשים</w:t>
      </w:r>
      <w:bookmarkStart w:id="50" w:name="_ETM_Q1_292758"/>
      <w:bookmarkEnd w:id="50"/>
      <w:r w:rsidR="00780B63">
        <w:rPr>
          <w:rFonts w:hint="cs"/>
          <w:rtl/>
          <w:lang w:eastAsia="he-IL"/>
        </w:rPr>
        <w:t xml:space="preserve"> </w:t>
      </w:r>
      <w:r>
        <w:rPr>
          <w:rFonts w:hint="cs"/>
          <w:rtl/>
          <w:lang w:eastAsia="he-IL"/>
        </w:rPr>
        <w:t>את זה מעצמנו. זה סרט שיסתכלו בו עוד שנים</w:t>
      </w:r>
      <w:bookmarkStart w:id="51" w:name="_ETM_Q1_296817"/>
      <w:bookmarkEnd w:id="51"/>
      <w:r>
        <w:rPr>
          <w:rFonts w:hint="cs"/>
          <w:rtl/>
          <w:lang w:eastAsia="he-IL"/>
        </w:rPr>
        <w:t xml:space="preserve"> קדימה. </w:t>
      </w:r>
    </w:p>
    <w:p w14:paraId="72FA2591" w14:textId="77777777" w:rsidR="00F714AB" w:rsidRDefault="00F714AB" w:rsidP="00F714AB">
      <w:pPr>
        <w:rPr>
          <w:rtl/>
          <w:lang w:eastAsia="he-IL"/>
        </w:rPr>
      </w:pPr>
      <w:bookmarkStart w:id="52" w:name="_ETM_Q1_299432"/>
      <w:bookmarkStart w:id="53" w:name="_ETM_Q1_299471"/>
      <w:bookmarkEnd w:id="52"/>
      <w:bookmarkEnd w:id="53"/>
    </w:p>
    <w:p w14:paraId="2BD59749" w14:textId="0F05048F" w:rsidR="00F714AB" w:rsidRDefault="00F714AB" w:rsidP="00F714AB">
      <w:pPr>
        <w:rPr>
          <w:rtl/>
          <w:lang w:eastAsia="he-IL"/>
        </w:rPr>
      </w:pPr>
      <w:bookmarkStart w:id="54" w:name="_ETM_Q1_299527"/>
      <w:bookmarkStart w:id="55" w:name="_ETM_Q1_299559"/>
      <w:bookmarkEnd w:id="54"/>
      <w:bookmarkEnd w:id="55"/>
      <w:r>
        <w:rPr>
          <w:rFonts w:hint="cs"/>
          <w:rtl/>
          <w:lang w:eastAsia="he-IL"/>
        </w:rPr>
        <w:t>ברשותכם, אני רוצה לצטט לכם שני ציטוטים. בכל ש</w:t>
      </w:r>
      <w:bookmarkStart w:id="56" w:name="_ETM_Q1_303912"/>
      <w:bookmarkEnd w:id="56"/>
      <w:r>
        <w:rPr>
          <w:rFonts w:hint="cs"/>
          <w:rtl/>
          <w:lang w:eastAsia="he-IL"/>
        </w:rPr>
        <w:t>אר הוועדות ציטטתי היום הרבה יותר אבל אני לא רוצה לגזול זמן. אלה ציטוטים שנאמרו בסרט</w:t>
      </w:r>
      <w:bookmarkStart w:id="57" w:name="_ETM_Q1_315202"/>
      <w:bookmarkEnd w:id="57"/>
      <w:r>
        <w:rPr>
          <w:rFonts w:hint="cs"/>
          <w:rtl/>
          <w:lang w:eastAsia="he-IL"/>
        </w:rPr>
        <w:t xml:space="preserve"> ואני מצטטת את השניים שמכולם הם הכי מזעזעים </w:t>
      </w:r>
      <w:bookmarkStart w:id="58" w:name="_ETM_Q1_315279"/>
      <w:bookmarkEnd w:id="58"/>
      <w:r>
        <w:rPr>
          <w:rFonts w:hint="cs"/>
          <w:rtl/>
          <w:lang w:eastAsia="he-IL"/>
        </w:rPr>
        <w:t xml:space="preserve">אותי. אני לא יכולה לתאר לכם. זה רבע אחוז </w:t>
      </w:r>
      <w:bookmarkStart w:id="59" w:name="_ETM_Q1_327030"/>
      <w:bookmarkEnd w:id="59"/>
      <w:r>
        <w:rPr>
          <w:rFonts w:hint="cs"/>
          <w:rtl/>
          <w:lang w:eastAsia="he-IL"/>
        </w:rPr>
        <w:t xml:space="preserve">ממה שבאמת קיים. </w:t>
      </w:r>
    </w:p>
    <w:p w14:paraId="01C34E7B" w14:textId="77777777" w:rsidR="00F714AB" w:rsidRDefault="00F714AB" w:rsidP="00F714AB">
      <w:pPr>
        <w:rPr>
          <w:rtl/>
          <w:lang w:eastAsia="he-IL"/>
        </w:rPr>
      </w:pPr>
      <w:bookmarkStart w:id="60" w:name="_ETM_Q1_332424"/>
      <w:bookmarkStart w:id="61" w:name="_ETM_Q1_332462"/>
      <w:bookmarkEnd w:id="60"/>
      <w:bookmarkEnd w:id="61"/>
    </w:p>
    <w:p w14:paraId="1C73A576" w14:textId="1CD29BC1" w:rsidR="007872B4" w:rsidRDefault="00F714AB" w:rsidP="00F714AB">
      <w:pPr>
        <w:rPr>
          <w:rtl/>
        </w:rPr>
      </w:pPr>
      <w:bookmarkStart w:id="62" w:name="_ETM_Q1_332520"/>
      <w:bookmarkStart w:id="63" w:name="_ETM_Q1_332549"/>
      <w:bookmarkEnd w:id="62"/>
      <w:bookmarkEnd w:id="63"/>
      <w:r>
        <w:rPr>
          <w:rFonts w:hint="cs"/>
          <w:rtl/>
          <w:lang w:eastAsia="he-IL"/>
        </w:rPr>
        <w:t>"הוא אנס אותה</w:t>
      </w:r>
      <w:r w:rsidR="00780B63">
        <w:rPr>
          <w:rFonts w:hint="cs"/>
          <w:rtl/>
        </w:rPr>
        <w:t xml:space="preserve"> </w:t>
      </w:r>
      <w:r>
        <w:rPr>
          <w:rFonts w:hint="cs"/>
          <w:rtl/>
        </w:rPr>
        <w:t xml:space="preserve">אחרי שהוא שחט </w:t>
      </w:r>
      <w:bookmarkStart w:id="64" w:name="_ETM_Q1_334409"/>
      <w:bookmarkEnd w:id="64"/>
      <w:r>
        <w:rPr>
          <w:rFonts w:hint="cs"/>
          <w:rtl/>
        </w:rPr>
        <w:t xml:space="preserve">אותה. הוא אנס אותה בזמן שהיא כבר מתה. </w:t>
      </w:r>
      <w:bookmarkStart w:id="65" w:name="_ETM_Q1_348404"/>
      <w:bookmarkEnd w:id="65"/>
      <w:r>
        <w:rPr>
          <w:rFonts w:hint="cs"/>
          <w:rtl/>
        </w:rPr>
        <w:t>בכל שעה באמצע הלילה הם יכולים להעיר אותך ופשוט</w:t>
      </w:r>
      <w:r w:rsidR="00780B63">
        <w:rPr>
          <w:rFonts w:hint="cs"/>
          <w:rtl/>
        </w:rPr>
        <w:t xml:space="preserve"> </w:t>
      </w:r>
      <w:r>
        <w:rPr>
          <w:rFonts w:hint="cs"/>
          <w:rtl/>
        </w:rPr>
        <w:t xml:space="preserve">להחליט שהם אונסים אותך מול </w:t>
      </w:r>
      <w:bookmarkStart w:id="66" w:name="_ETM_Q1_351654"/>
      <w:bookmarkEnd w:id="66"/>
      <w:r>
        <w:rPr>
          <w:rFonts w:hint="cs"/>
          <w:rtl/>
        </w:rPr>
        <w:t xml:space="preserve">כל שאר החטופים והחטופות </w:t>
      </w:r>
      <w:proofErr w:type="spellStart"/>
      <w:r>
        <w:rPr>
          <w:rFonts w:hint="cs"/>
          <w:rtl/>
        </w:rPr>
        <w:t>שאיתך</w:t>
      </w:r>
      <w:proofErr w:type="spellEnd"/>
      <w:r w:rsidR="008174AF">
        <w:rPr>
          <w:rFonts w:hint="cs"/>
          <w:rtl/>
        </w:rPr>
        <w:t xml:space="preserve">". זה הציטוט השני </w:t>
      </w:r>
      <w:bookmarkStart w:id="67" w:name="_ETM_Q1_356587"/>
      <w:bookmarkEnd w:id="67"/>
      <w:r w:rsidR="008174AF">
        <w:rPr>
          <w:rFonts w:hint="cs"/>
          <w:rtl/>
        </w:rPr>
        <w:t>של אגם כפי שהוא בסרט.</w:t>
      </w:r>
    </w:p>
    <w:p w14:paraId="19747F39" w14:textId="77777777" w:rsidR="008174AF" w:rsidRDefault="008174AF" w:rsidP="00F714AB">
      <w:pPr>
        <w:rPr>
          <w:rtl/>
        </w:rPr>
      </w:pPr>
      <w:bookmarkStart w:id="68" w:name="_ETM_Q1_364308"/>
      <w:bookmarkStart w:id="69" w:name="_ETM_Q1_364342"/>
      <w:bookmarkEnd w:id="68"/>
      <w:bookmarkEnd w:id="69"/>
    </w:p>
    <w:p w14:paraId="7D9B1D1D" w14:textId="05C86192" w:rsidR="00A433AE" w:rsidRDefault="008174AF" w:rsidP="00F714AB">
      <w:pPr>
        <w:rPr>
          <w:rtl/>
        </w:rPr>
      </w:pPr>
      <w:bookmarkStart w:id="70" w:name="_ETM_Q1_364452"/>
      <w:bookmarkStart w:id="71" w:name="_ETM_Q1_364483"/>
      <w:bookmarkEnd w:id="70"/>
      <w:bookmarkEnd w:id="71"/>
      <w:r>
        <w:rPr>
          <w:rFonts w:hint="cs"/>
          <w:rtl/>
        </w:rPr>
        <w:t xml:space="preserve">יש לי עוד. אני </w:t>
      </w:r>
      <w:bookmarkStart w:id="72" w:name="_ETM_Q1_368476"/>
      <w:bookmarkEnd w:id="72"/>
      <w:r>
        <w:rPr>
          <w:rFonts w:hint="cs"/>
          <w:rtl/>
        </w:rPr>
        <w:t>מתלבטת.</w:t>
      </w:r>
      <w:r>
        <w:t xml:space="preserve"> </w:t>
      </w:r>
      <w:r>
        <w:rPr>
          <w:rFonts w:hint="cs"/>
          <w:rtl/>
        </w:rPr>
        <w:t xml:space="preserve">אני רוצה להגיד לכם הכול. אני חייבת </w:t>
      </w:r>
      <w:bookmarkStart w:id="73" w:name="_ETM_Q1_368869"/>
      <w:bookmarkEnd w:id="73"/>
      <w:r>
        <w:rPr>
          <w:rFonts w:hint="cs"/>
          <w:rtl/>
        </w:rPr>
        <w:t>להגיד. אני מרגישה שרק אנחנו חיים עם המציאות ההזויה של</w:t>
      </w:r>
      <w:r w:rsidR="00A433AE">
        <w:rPr>
          <w:rFonts w:hint="cs"/>
          <w:rtl/>
        </w:rPr>
        <w:t xml:space="preserve"> העדויות האלה, של נשים כפותות לעצים עירומות אחרי שעברו או</w:t>
      </w:r>
      <w:bookmarkStart w:id="74" w:name="_ETM_Q1_382597"/>
      <w:bookmarkEnd w:id="74"/>
      <w:r w:rsidR="00A433AE">
        <w:rPr>
          <w:rFonts w:hint="cs"/>
          <w:rtl/>
        </w:rPr>
        <w:t>נס ואז רצחו אותן, של נשים שקדחו להן מסמרים</w:t>
      </w:r>
      <w:bookmarkStart w:id="75" w:name="_ETM_Q1_387431"/>
      <w:bookmarkEnd w:id="75"/>
      <w:r w:rsidR="00A433AE">
        <w:rPr>
          <w:rFonts w:hint="cs"/>
          <w:rtl/>
        </w:rPr>
        <w:t xml:space="preserve"> באיברים הפרטיים שלהם, של אישה בשבי עם פרצוף</w:t>
      </w:r>
      <w:bookmarkStart w:id="76" w:name="_ETM_Q1_395010"/>
      <w:bookmarkEnd w:id="76"/>
      <w:r w:rsidR="00A433AE">
        <w:rPr>
          <w:rFonts w:hint="cs"/>
          <w:rtl/>
        </w:rPr>
        <w:t xml:space="preserve"> של מפלצת ואקדח </w:t>
      </w:r>
      <w:proofErr w:type="spellStart"/>
      <w:r w:rsidR="00A433AE">
        <w:rPr>
          <w:rFonts w:hint="cs"/>
          <w:rtl/>
        </w:rPr>
        <w:t>מקודח</w:t>
      </w:r>
      <w:proofErr w:type="spellEnd"/>
      <w:r w:rsidR="00A433AE">
        <w:rPr>
          <w:rFonts w:hint="cs"/>
          <w:rtl/>
        </w:rPr>
        <w:t xml:space="preserve"> לראש הוא צורח עליה להוריד </w:t>
      </w:r>
      <w:bookmarkStart w:id="77" w:name="_ETM_Q1_397042"/>
      <w:bookmarkEnd w:id="77"/>
      <w:r w:rsidR="00A433AE">
        <w:rPr>
          <w:rFonts w:hint="cs"/>
          <w:rtl/>
        </w:rPr>
        <w:t xml:space="preserve">את המגבת כל אלה מחזיקים את אחותי כבר </w:t>
      </w:r>
      <w:bookmarkStart w:id="78" w:name="_ETM_Q1_404865"/>
      <w:bookmarkEnd w:id="78"/>
      <w:r w:rsidR="00A433AE">
        <w:rPr>
          <w:rFonts w:hint="cs"/>
          <w:rtl/>
        </w:rPr>
        <w:t xml:space="preserve">284 ימים. הם לא עצרו ב-7 באוקטובר, זה לא נגמר. אחותי עדיין ב-7 באוקטובר </w:t>
      </w:r>
      <w:proofErr w:type="spellStart"/>
      <w:r w:rsidR="00A433AE">
        <w:rPr>
          <w:rFonts w:hint="cs"/>
          <w:rtl/>
        </w:rPr>
        <w:t>ואיתה</w:t>
      </w:r>
      <w:proofErr w:type="spellEnd"/>
      <w:r w:rsidR="00A433AE">
        <w:rPr>
          <w:rFonts w:hint="cs"/>
          <w:rtl/>
        </w:rPr>
        <w:t xml:space="preserve"> עוד</w:t>
      </w:r>
      <w:r w:rsidR="00780B63">
        <w:rPr>
          <w:rFonts w:hint="cs"/>
          <w:rtl/>
        </w:rPr>
        <w:t xml:space="preserve"> </w:t>
      </w:r>
      <w:r w:rsidR="00A433AE">
        <w:rPr>
          <w:rFonts w:hint="cs"/>
          <w:rtl/>
        </w:rPr>
        <w:t xml:space="preserve">15 נשים, ילדות, לירי מסתכלת עלי מכאן, היא ילדה, </w:t>
      </w:r>
      <w:bookmarkStart w:id="79" w:name="_ETM_Q1_424726"/>
      <w:bookmarkEnd w:id="79"/>
      <w:r w:rsidR="00A433AE">
        <w:rPr>
          <w:rFonts w:hint="cs"/>
          <w:rtl/>
        </w:rPr>
        <w:t xml:space="preserve">היא ילדה. אחותי היא ילדה, ומה זה אומר על הבריאות שלהן? אולי הן לעולם לא יוכלו </w:t>
      </w:r>
      <w:bookmarkStart w:id="80" w:name="_ETM_Q1_432358"/>
      <w:bookmarkEnd w:id="80"/>
      <w:r w:rsidR="00A433AE">
        <w:rPr>
          <w:rFonts w:hint="cs"/>
          <w:rtl/>
        </w:rPr>
        <w:t xml:space="preserve">להיכנס להריון בגלל הזיהומים שהן עוברות שם? אולי </w:t>
      </w:r>
      <w:bookmarkStart w:id="81" w:name="_ETM_Q1_436965"/>
      <w:bookmarkEnd w:id="81"/>
      <w:r w:rsidR="00A433AE">
        <w:rPr>
          <w:rFonts w:hint="cs"/>
          <w:rtl/>
        </w:rPr>
        <w:t xml:space="preserve">מישהי מהן עכשיו בהריון בגלל מה שהמחבלים מעבירים אותה? </w:t>
      </w:r>
      <w:bookmarkStart w:id="82" w:name="_ETM_Q1_439055"/>
      <w:bookmarkEnd w:id="82"/>
      <w:r w:rsidR="00A433AE">
        <w:rPr>
          <w:rFonts w:hint="cs"/>
          <w:rtl/>
        </w:rPr>
        <w:t>מה זה אומר על הבריאות של אלה שחזרו, של</w:t>
      </w:r>
      <w:bookmarkStart w:id="83" w:name="_ETM_Q1_442764"/>
      <w:bookmarkEnd w:id="83"/>
      <w:r w:rsidR="00A433AE">
        <w:rPr>
          <w:rFonts w:hint="cs"/>
          <w:rtl/>
        </w:rPr>
        <w:t xml:space="preserve"> המעגלים שעוטפים אותם והם לא מצליחים להתקדם הלאה? </w:t>
      </w:r>
      <w:bookmarkStart w:id="84" w:name="_ETM_Q1_446062"/>
      <w:bookmarkEnd w:id="84"/>
      <w:r w:rsidR="00A433AE">
        <w:rPr>
          <w:rFonts w:hint="cs"/>
          <w:rtl/>
        </w:rPr>
        <w:t>מה זה אומר על הבריאות של ילדים בני 13</w:t>
      </w:r>
      <w:bookmarkStart w:id="85" w:name="_ETM_Q1_448453"/>
      <w:bookmarkEnd w:id="85"/>
      <w:r w:rsidR="00A433AE">
        <w:rPr>
          <w:rFonts w:hint="cs"/>
          <w:rtl/>
        </w:rPr>
        <w:t xml:space="preserve">, בני 6 ו-17 שניגשים אלי בלי סוף </w:t>
      </w:r>
      <w:bookmarkStart w:id="86" w:name="_ETM_Q1_451957"/>
      <w:bookmarkEnd w:id="86"/>
      <w:r w:rsidR="00A433AE">
        <w:rPr>
          <w:rFonts w:hint="cs"/>
          <w:rtl/>
        </w:rPr>
        <w:t xml:space="preserve">ואומרים לי שהם לא מצליחים להתקדם הלאה </w:t>
      </w:r>
      <w:bookmarkStart w:id="87" w:name="_ETM_Q1_455059"/>
      <w:bookmarkEnd w:id="87"/>
      <w:r w:rsidR="00A433AE">
        <w:rPr>
          <w:rFonts w:hint="cs"/>
          <w:rtl/>
        </w:rPr>
        <w:t>בחיים? הם לא קשורים לאף אחד</w:t>
      </w:r>
      <w:r w:rsidR="00780B63">
        <w:rPr>
          <w:rFonts w:hint="cs"/>
          <w:rtl/>
        </w:rPr>
        <w:t xml:space="preserve"> </w:t>
      </w:r>
      <w:r w:rsidR="00A433AE">
        <w:rPr>
          <w:rFonts w:hint="cs"/>
          <w:rtl/>
        </w:rPr>
        <w:t xml:space="preserve">מהחטופות או מהחטופים </w:t>
      </w:r>
      <w:bookmarkStart w:id="88" w:name="_ETM_Q1_458242"/>
      <w:bookmarkEnd w:id="88"/>
      <w:r w:rsidR="00A433AE">
        <w:rPr>
          <w:rFonts w:hint="cs"/>
          <w:rtl/>
        </w:rPr>
        <w:t xml:space="preserve">או הנרצחים, הם פשוט מבינים שהם במציאות שלא רק שיש </w:t>
      </w:r>
      <w:bookmarkStart w:id="89" w:name="_ETM_Q1_461524"/>
      <w:bookmarkEnd w:id="89"/>
      <w:r w:rsidR="00A433AE">
        <w:rPr>
          <w:rFonts w:hint="cs"/>
          <w:rtl/>
        </w:rPr>
        <w:t xml:space="preserve">מחבלים ואויבים אלא יש גם מדינה שבה אפשר לחטוף ילדים ואנשים והמדינה לא מחזירה אותם. נהרסה להם </w:t>
      </w:r>
      <w:bookmarkStart w:id="90" w:name="_ETM_Q1_470268"/>
      <w:bookmarkEnd w:id="90"/>
      <w:r w:rsidR="00A433AE">
        <w:rPr>
          <w:rFonts w:hint="cs"/>
          <w:rtl/>
        </w:rPr>
        <w:t>התמימות.</w:t>
      </w:r>
    </w:p>
    <w:p w14:paraId="4B766D70" w14:textId="77777777" w:rsidR="00A433AE" w:rsidRDefault="00A433AE" w:rsidP="00F714AB">
      <w:pPr>
        <w:rPr>
          <w:rtl/>
        </w:rPr>
      </w:pPr>
      <w:bookmarkStart w:id="91" w:name="_ETM_Q1_478669"/>
      <w:bookmarkEnd w:id="91"/>
    </w:p>
    <w:p w14:paraId="5A3CA298" w14:textId="1CFA03A9" w:rsidR="008174AF" w:rsidRDefault="00A433AE" w:rsidP="00A433AE">
      <w:pPr>
        <w:rPr>
          <w:rtl/>
        </w:rPr>
      </w:pPr>
      <w:bookmarkStart w:id="92" w:name="_ETM_Q1_478739"/>
      <w:bookmarkStart w:id="93" w:name="_ETM_Q1_478766"/>
      <w:bookmarkEnd w:id="92"/>
      <w:bookmarkEnd w:id="93"/>
      <w:r>
        <w:rPr>
          <w:rFonts w:hint="cs"/>
          <w:rtl/>
        </w:rPr>
        <w:t xml:space="preserve">זה עולה לכולנו בבריאות ובחוסן העתידי של מדינת </w:t>
      </w:r>
      <w:bookmarkStart w:id="94" w:name="_ETM_Q1_475435"/>
      <w:bookmarkEnd w:id="94"/>
      <w:r>
        <w:rPr>
          <w:rFonts w:hint="cs"/>
          <w:rtl/>
        </w:rPr>
        <w:t xml:space="preserve">ישראל. אני רוצה לשאול אתכם. אנחנו עכשיו נמצאים בפתחה של הזדמנות להחזיר את כולן וכולם הביתה. אם זאת הייתה הבת שלכם והייתה את ההזדמנות הזאת </w:t>
      </w:r>
      <w:bookmarkStart w:id="95" w:name="_ETM_Q1_496908"/>
      <w:bookmarkEnd w:id="95"/>
      <w:r>
        <w:rPr>
          <w:rFonts w:hint="cs"/>
          <w:rtl/>
        </w:rPr>
        <w:t xml:space="preserve">על השולחן, הייתם מפספסים את ההזדמנות ומשאירים אותה שם? לא חשבתי אחרת. </w:t>
      </w:r>
    </w:p>
    <w:p w14:paraId="3253D86C" w14:textId="77777777" w:rsidR="00A433AE" w:rsidRDefault="00A433AE" w:rsidP="00A433AE">
      <w:pPr>
        <w:rPr>
          <w:rtl/>
        </w:rPr>
      </w:pPr>
      <w:bookmarkStart w:id="96" w:name="_ETM_Q1_515281"/>
      <w:bookmarkStart w:id="97" w:name="_ETM_Q1_515316"/>
      <w:bookmarkEnd w:id="96"/>
      <w:bookmarkEnd w:id="97"/>
    </w:p>
    <w:p w14:paraId="52BDAFEC" w14:textId="3975D5A6" w:rsidR="00A433AE" w:rsidRDefault="00A433AE" w:rsidP="00A433AE">
      <w:pPr>
        <w:rPr>
          <w:rtl/>
        </w:rPr>
      </w:pPr>
      <w:bookmarkStart w:id="98" w:name="_ETM_Q1_515417"/>
      <w:bookmarkStart w:id="99" w:name="_ETM_Q1_515449"/>
      <w:bookmarkEnd w:id="98"/>
      <w:bookmarkEnd w:id="99"/>
      <w:r>
        <w:rPr>
          <w:rFonts w:hint="cs"/>
          <w:rtl/>
        </w:rPr>
        <w:lastRenderedPageBreak/>
        <w:t xml:space="preserve">אני רק רוצה להזכיר </w:t>
      </w:r>
      <w:bookmarkStart w:id="100" w:name="_ETM_Q1_517596"/>
      <w:bookmarkEnd w:id="100"/>
      <w:r>
        <w:rPr>
          <w:rFonts w:hint="cs"/>
          <w:rtl/>
        </w:rPr>
        <w:t xml:space="preserve">שכדי שזה לא יעלה בבריאות, בחוסן ובקיום של </w:t>
      </w:r>
      <w:bookmarkStart w:id="101" w:name="_ETM_Q1_523960"/>
      <w:bookmarkEnd w:id="101"/>
      <w:r>
        <w:rPr>
          <w:rFonts w:hint="cs"/>
          <w:rtl/>
        </w:rPr>
        <w:t xml:space="preserve">המדינה הזאת, אנחנו צריכים להחזיר כל אחת ואחד מהם. כל </w:t>
      </w:r>
      <w:bookmarkStart w:id="102" w:name="_ETM_Q1_532832"/>
      <w:bookmarkEnd w:id="102"/>
      <w:r>
        <w:rPr>
          <w:rFonts w:hint="cs"/>
          <w:rtl/>
        </w:rPr>
        <w:t xml:space="preserve">אחת ואחד. ביטחון של מדינה, ביטחון של אזרחם במדינה נבנה </w:t>
      </w:r>
      <w:bookmarkStart w:id="103" w:name="_ETM_Q1_537954"/>
      <w:bookmarkEnd w:id="103"/>
      <w:r>
        <w:rPr>
          <w:rFonts w:hint="cs"/>
          <w:rtl/>
        </w:rPr>
        <w:t xml:space="preserve">מול ההנהגה שלה שמראה שהיא עושה הכול כדי לא </w:t>
      </w:r>
      <w:bookmarkStart w:id="104" w:name="_ETM_Q1_540758"/>
      <w:bookmarkEnd w:id="104"/>
      <w:r>
        <w:rPr>
          <w:rFonts w:hint="cs"/>
          <w:rtl/>
        </w:rPr>
        <w:t>להשאיר אף אחד מאחור וגם מצליחה.</w:t>
      </w:r>
    </w:p>
    <w:p w14:paraId="18562A0C" w14:textId="77777777" w:rsidR="00A433AE" w:rsidRDefault="00A433AE" w:rsidP="00A433AE">
      <w:pPr>
        <w:rPr>
          <w:rtl/>
        </w:rPr>
      </w:pPr>
      <w:bookmarkStart w:id="105" w:name="_ETM_Q1_547569"/>
      <w:bookmarkStart w:id="106" w:name="_ETM_Q1_547604"/>
      <w:bookmarkEnd w:id="105"/>
      <w:bookmarkEnd w:id="106"/>
    </w:p>
    <w:p w14:paraId="26866E4F" w14:textId="0DA8ED39" w:rsidR="00A433AE" w:rsidRDefault="00A433AE" w:rsidP="00A433AE">
      <w:pPr>
        <w:rPr>
          <w:rtl/>
        </w:rPr>
      </w:pPr>
      <w:bookmarkStart w:id="107" w:name="_ETM_Q1_547673"/>
      <w:bookmarkStart w:id="108" w:name="_ETM_Q1_547705"/>
      <w:bookmarkEnd w:id="107"/>
      <w:bookmarkEnd w:id="108"/>
      <w:r>
        <w:rPr>
          <w:rFonts w:hint="cs"/>
          <w:rtl/>
        </w:rPr>
        <w:t xml:space="preserve"> תודה. שיהיו לנו </w:t>
      </w:r>
      <w:bookmarkStart w:id="109" w:name="_ETM_Q1_548758"/>
      <w:bookmarkEnd w:id="109"/>
      <w:r>
        <w:rPr>
          <w:rFonts w:hint="cs"/>
          <w:rtl/>
        </w:rPr>
        <w:t xml:space="preserve">בשורות טובות במהרה עוד בימים האלה. בבקשה, אל תתנו להזדמנות הזאת להתפספס. אנחנו לא יכולים להחזיק עוד </w:t>
      </w:r>
      <w:bookmarkStart w:id="110" w:name="_ETM_Q1_561923"/>
      <w:bookmarkEnd w:id="110"/>
      <w:r>
        <w:rPr>
          <w:rFonts w:hint="cs"/>
          <w:rtl/>
        </w:rPr>
        <w:t xml:space="preserve">הרבה וגם הם לא. זה לא מגיע לאף אחד </w:t>
      </w:r>
      <w:proofErr w:type="spellStart"/>
      <w:r>
        <w:rPr>
          <w:rFonts w:hint="cs"/>
          <w:rtl/>
        </w:rPr>
        <w:t>מאיתנו</w:t>
      </w:r>
      <w:bookmarkStart w:id="111" w:name="_ETM_Q1_564469"/>
      <w:bookmarkEnd w:id="111"/>
      <w:proofErr w:type="spellEnd"/>
      <w:r>
        <w:rPr>
          <w:rFonts w:hint="cs"/>
          <w:rtl/>
        </w:rPr>
        <w:t xml:space="preserve"> לחוות את הדבר הזה. כולנו חטופים ולא רק הם.</w:t>
      </w:r>
      <w:bookmarkStart w:id="112" w:name="_ETM_Q1_574347"/>
      <w:bookmarkEnd w:id="112"/>
    </w:p>
    <w:p w14:paraId="445A6C08" w14:textId="77777777" w:rsidR="00A433AE" w:rsidRDefault="00A433AE" w:rsidP="00A433AE">
      <w:pPr>
        <w:rPr>
          <w:rtl/>
        </w:rPr>
      </w:pPr>
      <w:bookmarkStart w:id="113" w:name="_ETM_Q1_574390"/>
      <w:bookmarkStart w:id="114" w:name="_ETM_Q1_575845"/>
      <w:bookmarkEnd w:id="113"/>
      <w:bookmarkEnd w:id="114"/>
    </w:p>
    <w:p w14:paraId="05D4F86A" w14:textId="7FDFE43E" w:rsidR="00A433AE" w:rsidRDefault="00A433AE" w:rsidP="00A433AE">
      <w:pPr>
        <w:pStyle w:val="af6"/>
        <w:keepNext/>
      </w:pPr>
      <w:bookmarkStart w:id="115" w:name="ET_yor_6447_5"/>
      <w:r w:rsidRPr="00A433AE">
        <w:rPr>
          <w:rStyle w:val="TagStyle"/>
          <w:rtl/>
        </w:rPr>
        <w:t xml:space="preserve"> &lt;&lt; </w:t>
      </w:r>
      <w:proofErr w:type="spellStart"/>
      <w:r w:rsidRPr="00A433AE">
        <w:rPr>
          <w:rStyle w:val="TagStyle"/>
          <w:rtl/>
        </w:rPr>
        <w:t>יור</w:t>
      </w:r>
      <w:proofErr w:type="spellEnd"/>
      <w:r w:rsidRPr="00A433AE">
        <w:rPr>
          <w:rStyle w:val="TagStyle"/>
          <w:rtl/>
        </w:rPr>
        <w:t xml:space="preserve"> &gt;&gt; </w:t>
      </w:r>
      <w:r>
        <w:rPr>
          <w:rtl/>
        </w:rPr>
        <w:t xml:space="preserve">היו"ר יונתן </w:t>
      </w:r>
      <w:proofErr w:type="spellStart"/>
      <w:r>
        <w:rPr>
          <w:rtl/>
        </w:rPr>
        <w:t>מישרקי</w:t>
      </w:r>
      <w:proofErr w:type="spellEnd"/>
      <w:r>
        <w:rPr>
          <w:rtl/>
        </w:rPr>
        <w:t>:</w:t>
      </w:r>
      <w:r w:rsidRPr="00A433AE">
        <w:rPr>
          <w:rStyle w:val="TagStyle"/>
          <w:rtl/>
        </w:rPr>
        <w:t xml:space="preserve"> &lt;&lt; </w:t>
      </w:r>
      <w:proofErr w:type="spellStart"/>
      <w:r w:rsidRPr="00A433AE">
        <w:rPr>
          <w:rStyle w:val="TagStyle"/>
          <w:rtl/>
        </w:rPr>
        <w:t>יור</w:t>
      </w:r>
      <w:proofErr w:type="spellEnd"/>
      <w:r w:rsidRPr="00A433AE">
        <w:rPr>
          <w:rStyle w:val="TagStyle"/>
          <w:rtl/>
        </w:rPr>
        <w:t xml:space="preserve"> &gt;&gt;</w:t>
      </w:r>
      <w:r w:rsidR="003A02CE">
        <w:rPr>
          <w:rtl/>
        </w:rPr>
        <w:t xml:space="preserve"> </w:t>
      </w:r>
      <w:bookmarkEnd w:id="115"/>
    </w:p>
    <w:p w14:paraId="156BD683" w14:textId="77777777" w:rsidR="00A433AE" w:rsidRDefault="00A433AE" w:rsidP="00A433AE">
      <w:pPr>
        <w:pStyle w:val="KeepWithNext"/>
        <w:rPr>
          <w:rtl/>
          <w:lang w:eastAsia="he-IL"/>
        </w:rPr>
      </w:pPr>
    </w:p>
    <w:p w14:paraId="5A436E4A" w14:textId="2FAF7438" w:rsidR="00A433AE" w:rsidRDefault="00A433AE" w:rsidP="00A433AE">
      <w:pPr>
        <w:rPr>
          <w:rtl/>
          <w:lang w:eastAsia="he-IL"/>
        </w:rPr>
      </w:pPr>
      <w:bookmarkStart w:id="116" w:name="_ETM_Q1_576044"/>
      <w:bookmarkStart w:id="117" w:name="_ETM_Q1_576075"/>
      <w:bookmarkEnd w:id="116"/>
      <w:bookmarkEnd w:id="117"/>
      <w:r>
        <w:rPr>
          <w:rFonts w:hint="cs"/>
          <w:rtl/>
          <w:lang w:eastAsia="he-IL"/>
        </w:rPr>
        <w:t xml:space="preserve">אכן, כפי </w:t>
      </w:r>
      <w:bookmarkStart w:id="118" w:name="_ETM_Q1_582532"/>
      <w:bookmarkEnd w:id="118"/>
      <w:r>
        <w:rPr>
          <w:rFonts w:hint="cs"/>
          <w:rtl/>
          <w:lang w:eastAsia="he-IL"/>
        </w:rPr>
        <w:t>שציינת בפתח הדברים שלך, למעשה אנחנו כל יום כשאנחנו</w:t>
      </w:r>
      <w:bookmarkStart w:id="119" w:name="_ETM_Q1_590868"/>
      <w:bookmarkEnd w:id="119"/>
      <w:r>
        <w:rPr>
          <w:rFonts w:hint="cs"/>
          <w:rtl/>
          <w:lang w:eastAsia="he-IL"/>
        </w:rPr>
        <w:t xml:space="preserve"> פותחים בבוקר את ישיבת ועדת הבריאות, אנחנו פותחים אותה בתפילה</w:t>
      </w:r>
      <w:bookmarkStart w:id="120" w:name="_ETM_Q1_596866"/>
      <w:bookmarkEnd w:id="120"/>
      <w:r>
        <w:rPr>
          <w:rFonts w:hint="cs"/>
          <w:rtl/>
          <w:lang w:eastAsia="he-IL"/>
        </w:rPr>
        <w:t xml:space="preserve"> להשבתם של החטופים הביתה במהרה ובעזרת השם גם בבריאות.</w:t>
      </w:r>
      <w:bookmarkStart w:id="121" w:name="_ETM_Q1_606023"/>
      <w:bookmarkEnd w:id="121"/>
      <w:r>
        <w:rPr>
          <w:rFonts w:hint="cs"/>
          <w:rtl/>
          <w:lang w:eastAsia="he-IL"/>
        </w:rPr>
        <w:t xml:space="preserve"> העדויות קשות ובלתי ניתנות להכלה בשום צורה.</w:t>
      </w:r>
    </w:p>
    <w:p w14:paraId="1AB3C14C" w14:textId="77777777" w:rsidR="00A433AE" w:rsidRDefault="00A433AE" w:rsidP="00A433AE">
      <w:pPr>
        <w:rPr>
          <w:rtl/>
          <w:lang w:eastAsia="he-IL"/>
        </w:rPr>
      </w:pPr>
      <w:bookmarkStart w:id="122" w:name="_ETM_Q1_618819"/>
      <w:bookmarkStart w:id="123" w:name="_ETM_Q1_618853"/>
      <w:bookmarkEnd w:id="122"/>
      <w:bookmarkEnd w:id="123"/>
    </w:p>
    <w:p w14:paraId="33C2ABAE" w14:textId="7CF1A21C" w:rsidR="00A433AE" w:rsidRDefault="00A433AE" w:rsidP="00A433AE">
      <w:pPr>
        <w:rPr>
          <w:rtl/>
          <w:lang w:eastAsia="he-IL"/>
        </w:rPr>
      </w:pPr>
      <w:bookmarkStart w:id="124" w:name="_ETM_Q1_618931"/>
      <w:bookmarkStart w:id="125" w:name="_ETM_Q1_618959"/>
      <w:bookmarkEnd w:id="124"/>
      <w:bookmarkEnd w:id="125"/>
      <w:r>
        <w:rPr>
          <w:rFonts w:hint="cs"/>
          <w:rtl/>
          <w:lang w:eastAsia="he-IL"/>
        </w:rPr>
        <w:t xml:space="preserve">אני מבקש לצאת לחמש </w:t>
      </w:r>
      <w:bookmarkStart w:id="126" w:name="_ETM_Q1_622038"/>
      <w:bookmarkEnd w:id="126"/>
      <w:r>
        <w:rPr>
          <w:rFonts w:hint="cs"/>
          <w:rtl/>
          <w:lang w:eastAsia="he-IL"/>
        </w:rPr>
        <w:t xml:space="preserve">דקות הפסקה. קשה מאוד להיכנס ולחזור לעניינים מקצועיים כשאנחנו </w:t>
      </w:r>
      <w:bookmarkStart w:id="127" w:name="_ETM_Q1_625506"/>
      <w:bookmarkEnd w:id="127"/>
      <w:r>
        <w:rPr>
          <w:rFonts w:hint="cs"/>
          <w:rtl/>
          <w:lang w:eastAsia="he-IL"/>
        </w:rPr>
        <w:t xml:space="preserve">במציאות כל כך מורכבת. ירדן, תודה על הדברים. </w:t>
      </w:r>
      <w:bookmarkStart w:id="128" w:name="_ETM_Q1_632641"/>
      <w:bookmarkEnd w:id="128"/>
    </w:p>
    <w:p w14:paraId="5ABC692D" w14:textId="77777777" w:rsidR="00A433AE" w:rsidRDefault="00A433AE" w:rsidP="00A433AE">
      <w:pPr>
        <w:rPr>
          <w:rtl/>
          <w:lang w:eastAsia="he-IL"/>
        </w:rPr>
      </w:pPr>
      <w:bookmarkStart w:id="129" w:name="_ETM_Q1_632675"/>
      <w:bookmarkEnd w:id="129"/>
    </w:p>
    <w:p w14:paraId="14053E61" w14:textId="5D53AFE3" w:rsidR="00211A25" w:rsidRDefault="00211A25" w:rsidP="00211A25">
      <w:pPr>
        <w:pStyle w:val="afa"/>
        <w:keepNext/>
        <w:rPr>
          <w:lang w:eastAsia="he-IL"/>
        </w:rPr>
      </w:pPr>
      <w:bookmarkStart w:id="130" w:name="ET_meetingbreak_6"/>
      <w:r w:rsidRPr="00211A25">
        <w:rPr>
          <w:rStyle w:val="TagStyle"/>
          <w:rtl/>
        </w:rPr>
        <w:t xml:space="preserve"> &lt;&lt; הפסקה &gt;&gt; </w:t>
      </w:r>
      <w:r>
        <w:rPr>
          <w:rtl/>
          <w:lang w:eastAsia="he-IL"/>
        </w:rPr>
        <w:t xml:space="preserve">(הישיבה נפסקה בשעה 13:02 </w:t>
      </w:r>
      <w:proofErr w:type="spellStart"/>
      <w:r>
        <w:rPr>
          <w:rtl/>
          <w:lang w:eastAsia="he-IL"/>
        </w:rPr>
        <w:t>ונתחדשה</w:t>
      </w:r>
      <w:proofErr w:type="spellEnd"/>
      <w:r>
        <w:rPr>
          <w:rtl/>
          <w:lang w:eastAsia="he-IL"/>
        </w:rPr>
        <w:t xml:space="preserve"> בשעה 13:07.)</w:t>
      </w:r>
      <w:r w:rsidRPr="00211A25">
        <w:rPr>
          <w:rStyle w:val="TagStyle"/>
          <w:rtl/>
        </w:rPr>
        <w:t xml:space="preserve"> &lt;&lt; הפסקה &gt;&gt;</w:t>
      </w:r>
      <w:r w:rsidR="003A02CE">
        <w:rPr>
          <w:rtl/>
          <w:lang w:eastAsia="he-IL"/>
        </w:rPr>
        <w:t xml:space="preserve"> </w:t>
      </w:r>
      <w:bookmarkEnd w:id="130"/>
    </w:p>
    <w:p w14:paraId="59D7642F" w14:textId="77777777" w:rsidR="00211A25" w:rsidRDefault="00211A25" w:rsidP="00211A25">
      <w:pPr>
        <w:rPr>
          <w:rtl/>
          <w:lang w:eastAsia="he-IL"/>
        </w:rPr>
      </w:pPr>
    </w:p>
    <w:p w14:paraId="109D95E6" w14:textId="48AA8389" w:rsidR="00211A25" w:rsidRDefault="00211A25" w:rsidP="00211A25">
      <w:pPr>
        <w:pStyle w:val="af6"/>
        <w:keepNext/>
        <w:rPr>
          <w:rtl/>
        </w:rPr>
      </w:pPr>
      <w:bookmarkStart w:id="131" w:name="ET_yor_6447_7"/>
      <w:r w:rsidRPr="00211A25">
        <w:rPr>
          <w:rStyle w:val="TagStyle"/>
          <w:rtl/>
        </w:rPr>
        <w:t xml:space="preserve"> &lt;&lt; </w:t>
      </w:r>
      <w:proofErr w:type="spellStart"/>
      <w:r w:rsidRPr="00211A25">
        <w:rPr>
          <w:rStyle w:val="TagStyle"/>
          <w:rtl/>
        </w:rPr>
        <w:t>יור</w:t>
      </w:r>
      <w:proofErr w:type="spellEnd"/>
      <w:r w:rsidRPr="00211A25">
        <w:rPr>
          <w:rStyle w:val="TagStyle"/>
          <w:rtl/>
        </w:rPr>
        <w:t xml:space="preserve"> &gt;&gt; </w:t>
      </w:r>
      <w:r>
        <w:rPr>
          <w:rtl/>
        </w:rPr>
        <w:t xml:space="preserve">היו"ר יונתן </w:t>
      </w:r>
      <w:proofErr w:type="spellStart"/>
      <w:r>
        <w:rPr>
          <w:rtl/>
        </w:rPr>
        <w:t>מישרקי</w:t>
      </w:r>
      <w:proofErr w:type="spellEnd"/>
      <w:r>
        <w:rPr>
          <w:rtl/>
        </w:rPr>
        <w:t>:</w:t>
      </w:r>
      <w:r w:rsidRPr="00211A25">
        <w:rPr>
          <w:rStyle w:val="TagStyle"/>
          <w:rtl/>
        </w:rPr>
        <w:t xml:space="preserve"> &lt;&lt; </w:t>
      </w:r>
      <w:proofErr w:type="spellStart"/>
      <w:r w:rsidRPr="00211A25">
        <w:rPr>
          <w:rStyle w:val="TagStyle"/>
          <w:rtl/>
        </w:rPr>
        <w:t>יור</w:t>
      </w:r>
      <w:proofErr w:type="spellEnd"/>
      <w:r w:rsidRPr="00211A25">
        <w:rPr>
          <w:rStyle w:val="TagStyle"/>
          <w:rtl/>
        </w:rPr>
        <w:t xml:space="preserve"> &gt;&gt;</w:t>
      </w:r>
      <w:r w:rsidR="003A02CE">
        <w:rPr>
          <w:rtl/>
        </w:rPr>
        <w:t xml:space="preserve"> </w:t>
      </w:r>
      <w:bookmarkEnd w:id="131"/>
    </w:p>
    <w:p w14:paraId="417A4A20" w14:textId="77777777" w:rsidR="00211A25" w:rsidRDefault="00211A25" w:rsidP="00211A25">
      <w:pPr>
        <w:pStyle w:val="KeepWithNext"/>
        <w:rPr>
          <w:rtl/>
          <w:lang w:eastAsia="he-IL"/>
        </w:rPr>
      </w:pPr>
    </w:p>
    <w:p w14:paraId="185C835B" w14:textId="7E095B02" w:rsidR="00211A25" w:rsidRDefault="00211A25" w:rsidP="00211A25">
      <w:pPr>
        <w:rPr>
          <w:rtl/>
          <w:lang w:eastAsia="he-IL"/>
        </w:rPr>
      </w:pPr>
      <w:r>
        <w:rPr>
          <w:rFonts w:hint="cs"/>
          <w:rtl/>
          <w:lang w:eastAsia="he-IL"/>
        </w:rPr>
        <w:t xml:space="preserve">אני מחדש </w:t>
      </w:r>
      <w:bookmarkStart w:id="132" w:name="_ETM_Q1_3275"/>
      <w:bookmarkEnd w:id="132"/>
      <w:r>
        <w:rPr>
          <w:rFonts w:hint="cs"/>
          <w:rtl/>
          <w:lang w:eastAsia="he-IL"/>
        </w:rPr>
        <w:t xml:space="preserve">את דיון הוועדה. התיאורים ששמענו בפתח הדיון באמת קשים </w:t>
      </w:r>
      <w:bookmarkStart w:id="133" w:name="_ETM_Q1_11430"/>
      <w:bookmarkEnd w:id="133"/>
      <w:r>
        <w:rPr>
          <w:rFonts w:hint="cs"/>
          <w:rtl/>
          <w:lang w:eastAsia="he-IL"/>
        </w:rPr>
        <w:t>מנשוא.</w:t>
      </w:r>
      <w:r w:rsidR="00780B63">
        <w:rPr>
          <w:rFonts w:hint="cs"/>
          <w:rtl/>
          <w:lang w:eastAsia="he-IL"/>
        </w:rPr>
        <w:t xml:space="preserve"> </w:t>
      </w:r>
      <w:r>
        <w:rPr>
          <w:rFonts w:hint="cs"/>
          <w:rtl/>
          <w:lang w:eastAsia="he-IL"/>
        </w:rPr>
        <w:t xml:space="preserve">באמת קשה לקיים דיונים בנושאים מקצועיים </w:t>
      </w:r>
      <w:bookmarkStart w:id="134" w:name="_ETM_Q1_18137"/>
      <w:bookmarkEnd w:id="134"/>
      <w:r>
        <w:rPr>
          <w:rFonts w:hint="cs"/>
          <w:rtl/>
          <w:lang w:eastAsia="he-IL"/>
        </w:rPr>
        <w:t>כאשר אנחנו במציאות כל כך קשה אבל יחד</w:t>
      </w:r>
      <w:bookmarkStart w:id="135" w:name="_ETM_Q1_26704"/>
      <w:bookmarkEnd w:id="135"/>
      <w:r>
        <w:rPr>
          <w:rFonts w:hint="cs"/>
          <w:rtl/>
          <w:lang w:eastAsia="he-IL"/>
        </w:rPr>
        <w:t xml:space="preserve"> עם זאת יש לנו אחריות על היבטים של בריאות הציבור</w:t>
      </w:r>
      <w:bookmarkStart w:id="136" w:name="_ETM_Q1_31214"/>
      <w:bookmarkEnd w:id="136"/>
      <w:r>
        <w:rPr>
          <w:rFonts w:hint="cs"/>
          <w:rtl/>
          <w:lang w:eastAsia="he-IL"/>
        </w:rPr>
        <w:t xml:space="preserve"> ונושאים נוספים בהם אנחנו עסוקים בחודשים האחרונים ומשתדלים לנהל</w:t>
      </w:r>
      <w:bookmarkStart w:id="137" w:name="_ETM_Q1_36806"/>
      <w:bookmarkEnd w:id="137"/>
      <w:r>
        <w:rPr>
          <w:rFonts w:hint="cs"/>
          <w:rtl/>
          <w:lang w:eastAsia="he-IL"/>
        </w:rPr>
        <w:t xml:space="preserve"> את מה שצריך לנהל במסגרת האחריות הציבורית שמונחת על כתפינו. </w:t>
      </w:r>
      <w:bookmarkStart w:id="138" w:name="_ETM_Q1_43326"/>
      <w:bookmarkEnd w:id="138"/>
      <w:r>
        <w:rPr>
          <w:rFonts w:hint="cs"/>
          <w:rtl/>
          <w:lang w:eastAsia="he-IL"/>
        </w:rPr>
        <w:t xml:space="preserve">זה באמת לא קל. כל השיחות שלי במהלך </w:t>
      </w:r>
      <w:bookmarkStart w:id="139" w:name="_ETM_Q1_48233"/>
      <w:bookmarkEnd w:id="139"/>
      <w:r>
        <w:rPr>
          <w:rFonts w:hint="cs"/>
          <w:rtl/>
          <w:lang w:eastAsia="he-IL"/>
        </w:rPr>
        <w:t xml:space="preserve">הדקות האחרונות עם הנוכחים כאן, מתברר כמה הקושי הוא </w:t>
      </w:r>
      <w:bookmarkStart w:id="140" w:name="_ETM_Q1_54149"/>
      <w:bookmarkEnd w:id="140"/>
      <w:r>
        <w:rPr>
          <w:rFonts w:hint="cs"/>
          <w:rtl/>
          <w:lang w:eastAsia="he-IL"/>
        </w:rPr>
        <w:t>כבד אבל כמו שאמרתי, האחריות מוטלת על כתפינו ואנחנו</w:t>
      </w:r>
      <w:bookmarkStart w:id="141" w:name="_ETM_Q1_59832"/>
      <w:bookmarkEnd w:id="141"/>
      <w:r>
        <w:rPr>
          <w:rFonts w:hint="cs"/>
          <w:rtl/>
          <w:lang w:eastAsia="he-IL"/>
        </w:rPr>
        <w:t xml:space="preserve"> צריכים</w:t>
      </w:r>
      <w:r w:rsidR="00780B63">
        <w:rPr>
          <w:rFonts w:hint="cs"/>
          <w:rtl/>
          <w:lang w:eastAsia="he-IL"/>
        </w:rPr>
        <w:t xml:space="preserve"> </w:t>
      </w:r>
      <w:r>
        <w:rPr>
          <w:rFonts w:hint="cs"/>
          <w:rtl/>
          <w:lang w:eastAsia="he-IL"/>
        </w:rPr>
        <w:t xml:space="preserve">יחד עם הקושי הגדול הזה לנהל </w:t>
      </w:r>
      <w:bookmarkStart w:id="142" w:name="_ETM_Q1_64800"/>
      <w:bookmarkEnd w:id="142"/>
      <w:r>
        <w:rPr>
          <w:rFonts w:hint="cs"/>
          <w:rtl/>
          <w:lang w:eastAsia="he-IL"/>
        </w:rPr>
        <w:t xml:space="preserve">גם את שאר העניינים שמונחים על סדר </w:t>
      </w:r>
      <w:bookmarkStart w:id="143" w:name="_ETM_Q1_66773"/>
      <w:bookmarkEnd w:id="143"/>
      <w:r>
        <w:rPr>
          <w:rFonts w:hint="cs"/>
          <w:rtl/>
          <w:lang w:eastAsia="he-IL"/>
        </w:rPr>
        <w:t>היום.</w:t>
      </w:r>
    </w:p>
    <w:p w14:paraId="375DD14B" w14:textId="77777777" w:rsidR="00211A25" w:rsidRDefault="00211A25" w:rsidP="00211A25">
      <w:pPr>
        <w:rPr>
          <w:rtl/>
          <w:lang w:eastAsia="he-IL"/>
        </w:rPr>
      </w:pPr>
      <w:bookmarkStart w:id="144" w:name="_ETM_Q1_67526"/>
      <w:bookmarkStart w:id="145" w:name="_ETM_Q1_67562"/>
      <w:bookmarkEnd w:id="144"/>
      <w:bookmarkEnd w:id="145"/>
    </w:p>
    <w:p w14:paraId="329AC15F" w14:textId="2808CB7D" w:rsidR="00211A25" w:rsidRDefault="00211A25" w:rsidP="00211A25">
      <w:pPr>
        <w:rPr>
          <w:rtl/>
          <w:lang w:eastAsia="he-IL"/>
        </w:rPr>
      </w:pPr>
      <w:bookmarkStart w:id="146" w:name="_ETM_Q1_67637"/>
      <w:bookmarkStart w:id="147" w:name="_ETM_Q1_67668"/>
      <w:bookmarkEnd w:id="146"/>
      <w:bookmarkEnd w:id="147"/>
      <w:r>
        <w:rPr>
          <w:rFonts w:hint="cs"/>
          <w:rtl/>
          <w:lang w:eastAsia="he-IL"/>
        </w:rPr>
        <w:t>הנושא הראשון בו נעסוק היום</w:t>
      </w:r>
      <w:r w:rsidR="00780B63">
        <w:rPr>
          <w:rFonts w:hint="cs"/>
          <w:rtl/>
          <w:lang w:eastAsia="he-IL"/>
        </w:rPr>
        <w:t xml:space="preserve"> </w:t>
      </w:r>
      <w:r>
        <w:rPr>
          <w:rFonts w:hint="cs"/>
          <w:rtl/>
          <w:lang w:eastAsia="he-IL"/>
        </w:rPr>
        <w:t xml:space="preserve">יהיה התקנות שנוגעות </w:t>
      </w:r>
      <w:bookmarkStart w:id="148" w:name="_ETM_Q1_73878"/>
      <w:bookmarkEnd w:id="148"/>
      <w:r>
        <w:rPr>
          <w:rFonts w:hint="cs"/>
          <w:rtl/>
          <w:lang w:eastAsia="he-IL"/>
        </w:rPr>
        <w:t>לחומרים המיועדים לבוא במגע עם מזון. נבקש משרד הבריאות</w:t>
      </w:r>
      <w:bookmarkStart w:id="149" w:name="_ETM_Q1_80639"/>
      <w:bookmarkEnd w:id="149"/>
      <w:r>
        <w:rPr>
          <w:rFonts w:hint="cs"/>
          <w:rtl/>
          <w:lang w:eastAsia="he-IL"/>
        </w:rPr>
        <w:t xml:space="preserve"> </w:t>
      </w:r>
      <w:r>
        <w:rPr>
          <w:rtl/>
          <w:lang w:eastAsia="he-IL"/>
        </w:rPr>
        <w:t>–</w:t>
      </w:r>
      <w:r>
        <w:rPr>
          <w:rFonts w:hint="cs"/>
          <w:rtl/>
          <w:lang w:eastAsia="he-IL"/>
        </w:rPr>
        <w:t xml:space="preserve"> פנינה או זיוה או מי שעוסק בנושא </w:t>
      </w:r>
      <w:r>
        <w:rPr>
          <w:rtl/>
          <w:lang w:eastAsia="he-IL"/>
        </w:rPr>
        <w:t>–</w:t>
      </w:r>
      <w:r>
        <w:rPr>
          <w:rFonts w:hint="cs"/>
          <w:rtl/>
          <w:lang w:eastAsia="he-IL"/>
        </w:rPr>
        <w:t xml:space="preserve"> להסביר </w:t>
      </w:r>
      <w:bookmarkStart w:id="150" w:name="_ETM_Q1_82433"/>
      <w:bookmarkEnd w:id="150"/>
      <w:r>
        <w:rPr>
          <w:rFonts w:hint="cs"/>
          <w:rtl/>
          <w:lang w:eastAsia="he-IL"/>
        </w:rPr>
        <w:t xml:space="preserve">לנו את התקנות שמונחות בפנינו בהקשר הזה ומה הן דרכי </w:t>
      </w:r>
      <w:bookmarkStart w:id="151" w:name="_ETM_Q1_87096"/>
      <w:bookmarkEnd w:id="151"/>
      <w:r>
        <w:rPr>
          <w:rFonts w:hint="cs"/>
          <w:rtl/>
          <w:lang w:eastAsia="he-IL"/>
        </w:rPr>
        <w:t>האימוץ גם כלפי יבואנים וגם כלפי יצרנים מקומיים.</w:t>
      </w:r>
    </w:p>
    <w:p w14:paraId="11AE5EEC" w14:textId="77777777" w:rsidR="00211A25" w:rsidRDefault="00211A25" w:rsidP="00211A25">
      <w:pPr>
        <w:rPr>
          <w:rtl/>
          <w:lang w:eastAsia="he-IL"/>
        </w:rPr>
      </w:pPr>
      <w:bookmarkStart w:id="152" w:name="_ETM_Q1_94578"/>
      <w:bookmarkEnd w:id="152"/>
    </w:p>
    <w:p w14:paraId="5C3C9159" w14:textId="3A543A6C" w:rsidR="00211A25" w:rsidRDefault="00211A25" w:rsidP="00211A25">
      <w:pPr>
        <w:pStyle w:val="af9"/>
        <w:keepNext/>
        <w:rPr>
          <w:rtl/>
          <w:lang w:eastAsia="he-IL"/>
        </w:rPr>
      </w:pPr>
      <w:bookmarkStart w:id="153" w:name="ET_guest_פנינה_אורן_שני_דור_8"/>
      <w:r w:rsidRPr="00211A25">
        <w:rPr>
          <w:rStyle w:val="TagStyle"/>
          <w:rtl/>
        </w:rPr>
        <w:t xml:space="preserve"> &lt;&lt; אורח &gt;&gt; </w:t>
      </w:r>
      <w:r>
        <w:rPr>
          <w:rtl/>
          <w:lang w:eastAsia="he-IL"/>
        </w:rPr>
        <w:t>פנינה אורן שני דור:</w:t>
      </w:r>
      <w:r w:rsidRPr="00211A25">
        <w:rPr>
          <w:rStyle w:val="TagStyle"/>
          <w:rtl/>
        </w:rPr>
        <w:t xml:space="preserve"> &lt;&lt; אורח &gt;&gt;</w:t>
      </w:r>
      <w:r w:rsidR="003A02CE">
        <w:rPr>
          <w:rtl/>
          <w:lang w:eastAsia="he-IL"/>
        </w:rPr>
        <w:t xml:space="preserve"> </w:t>
      </w:r>
      <w:bookmarkEnd w:id="153"/>
    </w:p>
    <w:p w14:paraId="53CF4EA7" w14:textId="77777777" w:rsidR="00211A25" w:rsidRDefault="00211A25" w:rsidP="00211A25">
      <w:pPr>
        <w:pStyle w:val="KeepWithNext"/>
        <w:rPr>
          <w:rtl/>
          <w:lang w:eastAsia="he-IL"/>
        </w:rPr>
      </w:pPr>
    </w:p>
    <w:p w14:paraId="3DEC2950" w14:textId="77777777" w:rsidR="0069635A" w:rsidRDefault="00211A25" w:rsidP="0069635A">
      <w:pPr>
        <w:rPr>
          <w:rtl/>
        </w:rPr>
      </w:pPr>
      <w:bookmarkStart w:id="154" w:name="_ETM_Q1_94803"/>
      <w:bookmarkStart w:id="155" w:name="_ETM_Q1_94834"/>
      <w:bookmarkStart w:id="156" w:name="_ETM_Q1_95259"/>
      <w:bookmarkEnd w:id="154"/>
      <w:bookmarkEnd w:id="155"/>
      <w:bookmarkEnd w:id="156"/>
      <w:r>
        <w:rPr>
          <w:rFonts w:hint="cs"/>
          <w:rtl/>
          <w:lang w:eastAsia="he-IL"/>
        </w:rPr>
        <w:t xml:space="preserve">לפני שאני אעביר את רשות הדיבור לד"ר חן גוטמן שיסביר </w:t>
      </w:r>
      <w:bookmarkStart w:id="157" w:name="_ETM_Q1_104066"/>
      <w:bookmarkEnd w:id="157"/>
      <w:r>
        <w:rPr>
          <w:rFonts w:hint="cs"/>
          <w:rtl/>
          <w:lang w:eastAsia="he-IL"/>
        </w:rPr>
        <w:t xml:space="preserve">מה המהות בתקנות, אני אומר שאנחנו נענינו לבקשת התעשייה </w:t>
      </w:r>
      <w:bookmarkStart w:id="158" w:name="_ETM_Q1_113468"/>
      <w:bookmarkEnd w:id="158"/>
      <w:r>
        <w:rPr>
          <w:rFonts w:hint="cs"/>
          <w:rtl/>
          <w:lang w:eastAsia="he-IL"/>
        </w:rPr>
        <w:t xml:space="preserve">והחקלאים ואנחנו עושים כאן אימוץ שיחול רק על יבואנים נאותים </w:t>
      </w:r>
      <w:bookmarkStart w:id="159" w:name="_ETM_Q1_125817"/>
      <w:bookmarkEnd w:id="159"/>
      <w:r>
        <w:rPr>
          <w:rFonts w:hint="cs"/>
          <w:rtl/>
          <w:lang w:eastAsia="he-IL"/>
        </w:rPr>
        <w:t xml:space="preserve">או יצרנים נאותים. האימוץ הזה של כל התקנות </w:t>
      </w:r>
      <w:bookmarkStart w:id="160" w:name="_ETM_Q1_138576"/>
      <w:bookmarkEnd w:id="160"/>
      <w:r>
        <w:rPr>
          <w:rFonts w:hint="cs"/>
          <w:rtl/>
          <w:lang w:eastAsia="he-IL"/>
        </w:rPr>
        <w:t>שעניינן חומרים שבאים במגע עם מזון, נהנינו לדרישת התעשייה</w:t>
      </w:r>
      <w:bookmarkStart w:id="161" w:name="_ETM_Q1_143995"/>
      <w:bookmarkEnd w:id="161"/>
      <w:r>
        <w:rPr>
          <w:rFonts w:hint="cs"/>
          <w:rtl/>
          <w:lang w:eastAsia="he-IL"/>
        </w:rPr>
        <w:t xml:space="preserve"> ולדרישת החקלאים. מדובר כאן על אימוץ שהוא אימוץ מוגבל</w:t>
      </w:r>
      <w:bookmarkStart w:id="162" w:name="_ETM_Q1_147894"/>
      <w:bookmarkEnd w:id="162"/>
      <w:r>
        <w:rPr>
          <w:rFonts w:hint="cs"/>
          <w:rtl/>
          <w:lang w:eastAsia="he-IL"/>
        </w:rPr>
        <w:t xml:space="preserve"> שיחול על קבוצה מאוד מסוימת של עוסקים במזון. אלה יהיו יבואנים נאותים שמייבאים מזון במסלול האירופי ויהיו </w:t>
      </w:r>
      <w:bookmarkStart w:id="163" w:name="_ETM_Q1_154618"/>
      <w:bookmarkEnd w:id="163"/>
      <w:r>
        <w:rPr>
          <w:rFonts w:hint="cs"/>
          <w:rtl/>
          <w:lang w:eastAsia="he-IL"/>
        </w:rPr>
        <w:t>יצרנים נאותים שעומדים בהוראת סעיף 40 לחוק</w:t>
      </w:r>
      <w:bookmarkStart w:id="164" w:name="_ETM_Q1_160382"/>
      <w:bookmarkEnd w:id="164"/>
      <w:r>
        <w:rPr>
          <w:rFonts w:hint="cs"/>
          <w:rtl/>
          <w:lang w:eastAsia="he-IL"/>
        </w:rPr>
        <w:t>.</w:t>
      </w:r>
    </w:p>
    <w:p w14:paraId="5D0820F8" w14:textId="77777777" w:rsidR="00A858C7" w:rsidRDefault="00A858C7" w:rsidP="0069635A">
      <w:pPr>
        <w:rPr>
          <w:rtl/>
        </w:rPr>
      </w:pPr>
    </w:p>
    <w:p w14:paraId="067DFC6B" w14:textId="70C63791" w:rsidR="00A858C7" w:rsidRDefault="00A858C7" w:rsidP="00A858C7">
      <w:pPr>
        <w:pStyle w:val="af9"/>
        <w:keepNext/>
        <w:rPr>
          <w:rtl/>
          <w:lang w:eastAsia="he-IL"/>
        </w:rPr>
      </w:pPr>
      <w:bookmarkStart w:id="165" w:name="ET_guest_רוית_ארבל_983"/>
      <w:r w:rsidRPr="00A858C7">
        <w:rPr>
          <w:rStyle w:val="TagStyle"/>
          <w:rtl/>
        </w:rPr>
        <w:t xml:space="preserve"> &lt;&lt; אורח &gt;&gt; </w:t>
      </w:r>
      <w:proofErr w:type="spellStart"/>
      <w:r>
        <w:rPr>
          <w:rtl/>
          <w:lang w:eastAsia="he-IL"/>
        </w:rPr>
        <w:t>רוית</w:t>
      </w:r>
      <w:proofErr w:type="spellEnd"/>
      <w:r>
        <w:rPr>
          <w:rtl/>
          <w:lang w:eastAsia="he-IL"/>
        </w:rPr>
        <w:t xml:space="preserve"> ארבל:</w:t>
      </w:r>
      <w:r w:rsidRPr="00A858C7">
        <w:rPr>
          <w:rStyle w:val="TagStyle"/>
          <w:rtl/>
        </w:rPr>
        <w:t xml:space="preserve"> &lt;&lt; אורח &gt;&gt;</w:t>
      </w:r>
      <w:r w:rsidR="00F5595B">
        <w:rPr>
          <w:rtl/>
          <w:lang w:eastAsia="he-IL"/>
        </w:rPr>
        <w:t xml:space="preserve"> </w:t>
      </w:r>
      <w:bookmarkEnd w:id="165"/>
    </w:p>
    <w:p w14:paraId="56E82155" w14:textId="77777777" w:rsidR="00A858C7" w:rsidRDefault="00A858C7" w:rsidP="00A858C7">
      <w:pPr>
        <w:pStyle w:val="KeepWithNext"/>
        <w:rPr>
          <w:rtl/>
          <w:lang w:eastAsia="he-IL"/>
        </w:rPr>
      </w:pPr>
    </w:p>
    <w:p w14:paraId="084111C7" w14:textId="2A493E4F" w:rsidR="00211A25" w:rsidRDefault="00C0412D" w:rsidP="00A858C7">
      <w:pPr>
        <w:rPr>
          <w:rtl/>
        </w:rPr>
      </w:pPr>
      <w:r>
        <w:rPr>
          <w:rFonts w:hint="cs"/>
          <w:rtl/>
          <w:lang w:eastAsia="he-IL"/>
        </w:rPr>
        <w:t>321א</w:t>
      </w:r>
      <w:r w:rsidR="00211A25">
        <w:rPr>
          <w:rFonts w:hint="cs"/>
          <w:rtl/>
          <w:lang w:eastAsia="he-IL"/>
        </w:rPr>
        <w:t xml:space="preserve"> המעודכן.</w:t>
      </w:r>
    </w:p>
    <w:p w14:paraId="46850A65" w14:textId="77777777" w:rsidR="00211A25" w:rsidRDefault="00211A25" w:rsidP="00211A25">
      <w:pPr>
        <w:rPr>
          <w:rtl/>
          <w:lang w:eastAsia="he-IL"/>
        </w:rPr>
      </w:pPr>
      <w:bookmarkStart w:id="166" w:name="_ETM_Q1_168662"/>
      <w:bookmarkStart w:id="167" w:name="_ETM_Q1_168692"/>
      <w:bookmarkStart w:id="168" w:name="_ETM_Q1_168931"/>
      <w:bookmarkEnd w:id="166"/>
      <w:bookmarkEnd w:id="167"/>
      <w:bookmarkEnd w:id="168"/>
    </w:p>
    <w:p w14:paraId="26966F95" w14:textId="582F3164" w:rsidR="00211A25" w:rsidRDefault="00211A25" w:rsidP="00211A25">
      <w:pPr>
        <w:pStyle w:val="af9"/>
        <w:keepNext/>
        <w:rPr>
          <w:rtl/>
          <w:lang w:eastAsia="he-IL"/>
        </w:rPr>
      </w:pPr>
      <w:bookmarkStart w:id="169" w:name="ET_guest_פנינה_אורן_שני_דור_10"/>
      <w:r w:rsidRPr="00211A25">
        <w:rPr>
          <w:rStyle w:val="TagStyle"/>
          <w:rtl/>
        </w:rPr>
        <w:t xml:space="preserve"> &lt;&lt; אורח &gt;&gt; </w:t>
      </w:r>
      <w:r>
        <w:rPr>
          <w:rtl/>
          <w:lang w:eastAsia="he-IL"/>
        </w:rPr>
        <w:t>פנינה אורן שני דור:</w:t>
      </w:r>
      <w:r w:rsidRPr="00211A25">
        <w:rPr>
          <w:rStyle w:val="TagStyle"/>
          <w:rtl/>
        </w:rPr>
        <w:t xml:space="preserve"> &lt;&lt; אורח &gt;&gt;</w:t>
      </w:r>
      <w:r w:rsidR="003A02CE">
        <w:rPr>
          <w:rtl/>
          <w:lang w:eastAsia="he-IL"/>
        </w:rPr>
        <w:t xml:space="preserve"> </w:t>
      </w:r>
      <w:bookmarkEnd w:id="169"/>
    </w:p>
    <w:p w14:paraId="354CDEE8" w14:textId="77777777" w:rsidR="00211A25" w:rsidRDefault="00211A25" w:rsidP="00211A25">
      <w:pPr>
        <w:pStyle w:val="KeepWithNext"/>
        <w:rPr>
          <w:rtl/>
          <w:lang w:eastAsia="he-IL"/>
        </w:rPr>
      </w:pPr>
    </w:p>
    <w:p w14:paraId="45FE62DC" w14:textId="107A8BEB" w:rsidR="00211A25" w:rsidRDefault="00211A25" w:rsidP="00211A25">
      <w:pPr>
        <w:rPr>
          <w:rtl/>
          <w:lang w:eastAsia="he-IL"/>
        </w:rPr>
      </w:pPr>
      <w:bookmarkStart w:id="170" w:name="_ETM_Q1_169173"/>
      <w:bookmarkStart w:id="171" w:name="_ETM_Q1_169202"/>
      <w:bookmarkEnd w:id="170"/>
      <w:bookmarkEnd w:id="171"/>
      <w:r>
        <w:rPr>
          <w:rFonts w:hint="cs"/>
          <w:rtl/>
          <w:lang w:eastAsia="he-IL"/>
        </w:rPr>
        <w:t>תודה. אנחנו גם מחילים בתוכם</w:t>
      </w:r>
      <w:r w:rsidR="00780B63">
        <w:rPr>
          <w:rFonts w:hint="cs"/>
          <w:rtl/>
          <w:lang w:eastAsia="he-IL"/>
        </w:rPr>
        <w:t xml:space="preserve"> </w:t>
      </w:r>
      <w:r>
        <w:rPr>
          <w:rFonts w:hint="cs"/>
          <w:rtl/>
          <w:lang w:eastAsia="he-IL"/>
        </w:rPr>
        <w:t>את כל הנושאים שנוגעים לאריזות שבאות במגע עם מזון בלבד.</w:t>
      </w:r>
    </w:p>
    <w:p w14:paraId="257C2790" w14:textId="77777777" w:rsidR="00211A25" w:rsidRDefault="00211A25" w:rsidP="00211A25">
      <w:pPr>
        <w:rPr>
          <w:rtl/>
          <w:lang w:eastAsia="he-IL"/>
        </w:rPr>
      </w:pPr>
      <w:bookmarkStart w:id="172" w:name="_ETM_Q1_181072"/>
      <w:bookmarkStart w:id="173" w:name="_ETM_Q1_181107"/>
      <w:bookmarkEnd w:id="172"/>
      <w:bookmarkEnd w:id="173"/>
    </w:p>
    <w:p w14:paraId="42AA04CA" w14:textId="3933CF4C" w:rsidR="00211A25" w:rsidRDefault="00211A25" w:rsidP="00211A25">
      <w:pPr>
        <w:pStyle w:val="af6"/>
        <w:keepNext/>
        <w:rPr>
          <w:rtl/>
        </w:rPr>
      </w:pPr>
      <w:bookmarkStart w:id="174" w:name="ET_yor_6447_11"/>
      <w:r w:rsidRPr="00211A25">
        <w:rPr>
          <w:rStyle w:val="TagStyle"/>
          <w:rtl/>
        </w:rPr>
        <w:t xml:space="preserve"> &lt;&lt; </w:t>
      </w:r>
      <w:proofErr w:type="spellStart"/>
      <w:r w:rsidRPr="00211A25">
        <w:rPr>
          <w:rStyle w:val="TagStyle"/>
          <w:rtl/>
        </w:rPr>
        <w:t>יור</w:t>
      </w:r>
      <w:proofErr w:type="spellEnd"/>
      <w:r w:rsidRPr="00211A25">
        <w:rPr>
          <w:rStyle w:val="TagStyle"/>
          <w:rtl/>
        </w:rPr>
        <w:t xml:space="preserve"> &gt;&gt; </w:t>
      </w:r>
      <w:r>
        <w:rPr>
          <w:rtl/>
        </w:rPr>
        <w:t xml:space="preserve">היו"ר יונתן </w:t>
      </w:r>
      <w:proofErr w:type="spellStart"/>
      <w:r>
        <w:rPr>
          <w:rtl/>
        </w:rPr>
        <w:t>מישרקי</w:t>
      </w:r>
      <w:proofErr w:type="spellEnd"/>
      <w:r>
        <w:rPr>
          <w:rtl/>
        </w:rPr>
        <w:t>:</w:t>
      </w:r>
      <w:r w:rsidRPr="00211A25">
        <w:rPr>
          <w:rStyle w:val="TagStyle"/>
          <w:rtl/>
        </w:rPr>
        <w:t xml:space="preserve"> &lt;&lt; </w:t>
      </w:r>
      <w:proofErr w:type="spellStart"/>
      <w:r w:rsidRPr="00211A25">
        <w:rPr>
          <w:rStyle w:val="TagStyle"/>
          <w:rtl/>
        </w:rPr>
        <w:t>יור</w:t>
      </w:r>
      <w:proofErr w:type="spellEnd"/>
      <w:r w:rsidRPr="00211A25">
        <w:rPr>
          <w:rStyle w:val="TagStyle"/>
          <w:rtl/>
        </w:rPr>
        <w:t xml:space="preserve"> &gt;&gt;</w:t>
      </w:r>
      <w:r w:rsidR="003A02CE">
        <w:rPr>
          <w:rtl/>
        </w:rPr>
        <w:t xml:space="preserve"> </w:t>
      </w:r>
      <w:bookmarkEnd w:id="174"/>
    </w:p>
    <w:p w14:paraId="66A9026B" w14:textId="77777777" w:rsidR="00211A25" w:rsidRDefault="00211A25" w:rsidP="00211A25">
      <w:pPr>
        <w:pStyle w:val="KeepWithNext"/>
        <w:rPr>
          <w:rtl/>
          <w:lang w:eastAsia="he-IL"/>
        </w:rPr>
      </w:pPr>
    </w:p>
    <w:p w14:paraId="51944BED" w14:textId="19161D92" w:rsidR="00211A25" w:rsidRDefault="00211A25" w:rsidP="00211A25">
      <w:pPr>
        <w:rPr>
          <w:rtl/>
          <w:lang w:eastAsia="he-IL"/>
        </w:rPr>
      </w:pPr>
      <w:r>
        <w:rPr>
          <w:rFonts w:hint="cs"/>
          <w:rtl/>
          <w:lang w:eastAsia="he-IL"/>
        </w:rPr>
        <w:t xml:space="preserve">עוד </w:t>
      </w:r>
      <w:bookmarkStart w:id="175" w:name="_ETM_Q1_180930"/>
      <w:bookmarkEnd w:id="175"/>
      <w:r>
        <w:rPr>
          <w:rFonts w:hint="cs"/>
          <w:rtl/>
          <w:lang w:eastAsia="he-IL"/>
        </w:rPr>
        <w:t xml:space="preserve">שאלה לגבי מסלול האימוץ. ככל שתרצו באיזשהו שלב, </w:t>
      </w:r>
      <w:bookmarkStart w:id="176" w:name="_ETM_Q1_186424"/>
      <w:bookmarkEnd w:id="176"/>
      <w:r>
        <w:rPr>
          <w:rFonts w:hint="cs"/>
          <w:rtl/>
          <w:lang w:eastAsia="he-IL"/>
        </w:rPr>
        <w:t>הוועדה היא זו שמוסמכת בצו לדון אם לאמץ או לא.</w:t>
      </w:r>
    </w:p>
    <w:p w14:paraId="5E7876AA" w14:textId="77777777" w:rsidR="00211A25" w:rsidRDefault="00211A25" w:rsidP="00211A25">
      <w:pPr>
        <w:rPr>
          <w:rtl/>
          <w:lang w:eastAsia="he-IL"/>
        </w:rPr>
      </w:pPr>
      <w:bookmarkStart w:id="177" w:name="_ETM_Q1_189697"/>
      <w:bookmarkEnd w:id="177"/>
    </w:p>
    <w:p w14:paraId="51D4A10F" w14:textId="03B2A16A" w:rsidR="00211A25" w:rsidRDefault="00211A25" w:rsidP="00211A25">
      <w:pPr>
        <w:pStyle w:val="af9"/>
        <w:keepNext/>
        <w:rPr>
          <w:rtl/>
          <w:lang w:eastAsia="he-IL"/>
        </w:rPr>
      </w:pPr>
      <w:bookmarkStart w:id="178" w:name="ET_guest_פנינה_אורן_שני_דור_12"/>
      <w:r w:rsidRPr="00211A25">
        <w:rPr>
          <w:rStyle w:val="TagStyle"/>
          <w:rtl/>
        </w:rPr>
        <w:lastRenderedPageBreak/>
        <w:t xml:space="preserve"> &lt;&lt; אורח &gt;&gt; </w:t>
      </w:r>
      <w:r>
        <w:rPr>
          <w:rtl/>
          <w:lang w:eastAsia="he-IL"/>
        </w:rPr>
        <w:t>פנינה אורן שני דור:</w:t>
      </w:r>
      <w:r w:rsidRPr="00211A25">
        <w:rPr>
          <w:rStyle w:val="TagStyle"/>
          <w:rtl/>
        </w:rPr>
        <w:t xml:space="preserve"> &lt;&lt; אורח &gt;&gt;</w:t>
      </w:r>
      <w:r w:rsidR="003A02CE">
        <w:rPr>
          <w:rtl/>
          <w:lang w:eastAsia="he-IL"/>
        </w:rPr>
        <w:t xml:space="preserve"> </w:t>
      </w:r>
      <w:bookmarkEnd w:id="178"/>
    </w:p>
    <w:p w14:paraId="2456FDA5" w14:textId="77777777" w:rsidR="00211A25" w:rsidRDefault="00211A25" w:rsidP="00211A25">
      <w:pPr>
        <w:pStyle w:val="KeepWithNext"/>
        <w:rPr>
          <w:rtl/>
          <w:lang w:eastAsia="he-IL"/>
        </w:rPr>
      </w:pPr>
    </w:p>
    <w:p w14:paraId="61109487" w14:textId="44FCE6CD" w:rsidR="00211A25" w:rsidRDefault="00211A25" w:rsidP="00211A25">
      <w:pPr>
        <w:rPr>
          <w:rtl/>
          <w:lang w:eastAsia="he-IL"/>
        </w:rPr>
      </w:pPr>
      <w:bookmarkStart w:id="179" w:name="_ETM_Q1_189911"/>
      <w:bookmarkStart w:id="180" w:name="_ETM_Q1_189946"/>
      <w:bookmarkEnd w:id="179"/>
      <w:bookmarkEnd w:id="180"/>
      <w:r>
        <w:rPr>
          <w:rFonts w:hint="cs"/>
          <w:rtl/>
          <w:lang w:eastAsia="he-IL"/>
        </w:rPr>
        <w:t xml:space="preserve">אם </w:t>
      </w:r>
      <w:bookmarkStart w:id="181" w:name="_ETM_Q1_190162"/>
      <w:bookmarkEnd w:id="181"/>
      <w:r>
        <w:rPr>
          <w:rFonts w:hint="cs"/>
          <w:rtl/>
          <w:lang w:eastAsia="he-IL"/>
        </w:rPr>
        <w:t>נרצה לשנות, זה אומר שנצטרך לעשו</w:t>
      </w:r>
      <w:bookmarkStart w:id="182" w:name="_ETM_Q1_191745"/>
      <w:bookmarkEnd w:id="182"/>
      <w:r>
        <w:rPr>
          <w:rFonts w:hint="cs"/>
          <w:rtl/>
          <w:lang w:eastAsia="he-IL"/>
        </w:rPr>
        <w:t>ת תיקון של הטור</w:t>
      </w:r>
      <w:bookmarkStart w:id="183" w:name="_ETM_Q1_633679"/>
      <w:bookmarkEnd w:id="183"/>
      <w:r>
        <w:rPr>
          <w:rFonts w:hint="cs"/>
          <w:rtl/>
          <w:lang w:eastAsia="he-IL"/>
        </w:rPr>
        <w:t>ים ואז נצטרך לבוא לוועדה כ</w:t>
      </w:r>
      <w:bookmarkStart w:id="184" w:name="_ETM_Q1_197588"/>
      <w:bookmarkEnd w:id="184"/>
      <w:r>
        <w:rPr>
          <w:rFonts w:hint="cs"/>
          <w:rtl/>
          <w:lang w:eastAsia="he-IL"/>
        </w:rPr>
        <w:t xml:space="preserve">כל שנרצה להרחיב את זה על החקלאים או </w:t>
      </w:r>
      <w:bookmarkStart w:id="185" w:name="_ETM_Q1_198038"/>
      <w:bookmarkEnd w:id="185"/>
      <w:r>
        <w:rPr>
          <w:rFonts w:hint="cs"/>
          <w:rtl/>
          <w:lang w:eastAsia="he-IL"/>
        </w:rPr>
        <w:t>על התעשייה או על כלל היבואנ</w:t>
      </w:r>
      <w:bookmarkStart w:id="186" w:name="_ETM_Q1_200645"/>
      <w:bookmarkStart w:id="187" w:name="_ETM_Q1_200697"/>
      <w:bookmarkEnd w:id="186"/>
      <w:bookmarkEnd w:id="187"/>
      <w:r>
        <w:rPr>
          <w:rFonts w:hint="cs"/>
          <w:rtl/>
          <w:lang w:eastAsia="he-IL"/>
        </w:rPr>
        <w:t>ים.</w:t>
      </w:r>
    </w:p>
    <w:p w14:paraId="7B728D31" w14:textId="77777777" w:rsidR="00211A25" w:rsidRDefault="00211A25" w:rsidP="00211A25">
      <w:pPr>
        <w:rPr>
          <w:rtl/>
          <w:lang w:eastAsia="he-IL"/>
        </w:rPr>
      </w:pPr>
      <w:bookmarkStart w:id="188" w:name="_ETM_Q1_202277"/>
      <w:bookmarkStart w:id="189" w:name="_ETM_Q1_202310"/>
      <w:bookmarkStart w:id="190" w:name="_ETM_Q1_203805"/>
      <w:bookmarkEnd w:id="188"/>
      <w:bookmarkEnd w:id="189"/>
      <w:bookmarkEnd w:id="190"/>
    </w:p>
    <w:p w14:paraId="26E9D7F0" w14:textId="07A21E33" w:rsidR="00211A25" w:rsidRDefault="00211A25" w:rsidP="00211A25">
      <w:pPr>
        <w:pStyle w:val="af9"/>
        <w:keepNext/>
        <w:rPr>
          <w:lang w:eastAsia="he-IL"/>
        </w:rPr>
      </w:pPr>
      <w:bookmarkStart w:id="191" w:name="ET_guest_דר_חן_גוטמן_13"/>
      <w:r w:rsidRPr="00211A25">
        <w:rPr>
          <w:rStyle w:val="TagStyle"/>
          <w:rtl/>
        </w:rPr>
        <w:t xml:space="preserve"> &lt;&lt; אורח &gt;&gt; </w:t>
      </w:r>
      <w:r>
        <w:rPr>
          <w:rtl/>
          <w:lang w:eastAsia="he-IL"/>
        </w:rPr>
        <w:t>ד"ר חן גוטמן:</w:t>
      </w:r>
      <w:r w:rsidRPr="00211A25">
        <w:rPr>
          <w:rStyle w:val="TagStyle"/>
          <w:rtl/>
        </w:rPr>
        <w:t xml:space="preserve"> &lt;&lt; אורח &gt;&gt;</w:t>
      </w:r>
      <w:r w:rsidR="003A02CE">
        <w:rPr>
          <w:rtl/>
          <w:lang w:eastAsia="he-IL"/>
        </w:rPr>
        <w:t xml:space="preserve"> </w:t>
      </w:r>
      <w:bookmarkEnd w:id="191"/>
    </w:p>
    <w:p w14:paraId="13AA3EE8" w14:textId="77777777" w:rsidR="00211A25" w:rsidRDefault="00211A25" w:rsidP="00211A25">
      <w:pPr>
        <w:pStyle w:val="KeepWithNext"/>
        <w:rPr>
          <w:rtl/>
          <w:lang w:eastAsia="he-IL"/>
        </w:rPr>
      </w:pPr>
    </w:p>
    <w:p w14:paraId="693AF061" w14:textId="1AFCABB5" w:rsidR="00211A25" w:rsidRDefault="00211A25" w:rsidP="00211A25">
      <w:pPr>
        <w:rPr>
          <w:rtl/>
          <w:lang w:eastAsia="he-IL"/>
        </w:rPr>
      </w:pPr>
      <w:bookmarkStart w:id="192" w:name="_ETM_Q1_204060"/>
      <w:bookmarkStart w:id="193" w:name="_ETM_Q1_204090"/>
      <w:bookmarkStart w:id="194" w:name="_ETM_Q1_205191"/>
      <w:bookmarkEnd w:id="192"/>
      <w:bookmarkEnd w:id="193"/>
      <w:bookmarkEnd w:id="194"/>
      <w:r>
        <w:rPr>
          <w:rFonts w:hint="cs"/>
          <w:rtl/>
          <w:lang w:eastAsia="he-IL"/>
        </w:rPr>
        <w:t xml:space="preserve">שירות המזון הארצי. אנחנו מביאים </w:t>
      </w:r>
      <w:bookmarkStart w:id="195" w:name="_ETM_Q1_208947"/>
      <w:bookmarkEnd w:id="195"/>
      <w:r>
        <w:rPr>
          <w:rFonts w:hint="cs"/>
          <w:rtl/>
          <w:lang w:eastAsia="he-IL"/>
        </w:rPr>
        <w:t>היום לשולחן שבע חקיקות. חקיקה ראשונה היא חקיקה</w:t>
      </w:r>
      <w:r w:rsidR="00780B63">
        <w:rPr>
          <w:rFonts w:hint="cs"/>
          <w:rtl/>
          <w:lang w:eastAsia="he-IL"/>
        </w:rPr>
        <w:t xml:space="preserve"> </w:t>
      </w:r>
      <w:r>
        <w:rPr>
          <w:rFonts w:hint="cs"/>
          <w:rtl/>
          <w:lang w:eastAsia="he-IL"/>
        </w:rPr>
        <w:t>רוחבית,</w:t>
      </w:r>
      <w:r w:rsidR="00780B63">
        <w:rPr>
          <w:rFonts w:hint="cs"/>
          <w:rtl/>
          <w:lang w:eastAsia="he-IL"/>
        </w:rPr>
        <w:t xml:space="preserve"> </w:t>
      </w:r>
      <w:r>
        <w:rPr>
          <w:rFonts w:hint="cs"/>
          <w:rtl/>
          <w:lang w:eastAsia="he-IL"/>
        </w:rPr>
        <w:t>מסגרת.</w:t>
      </w:r>
    </w:p>
    <w:p w14:paraId="0013BA5C" w14:textId="77777777" w:rsidR="00211A25" w:rsidRDefault="00211A25" w:rsidP="00211A25">
      <w:pPr>
        <w:rPr>
          <w:rtl/>
          <w:lang w:eastAsia="he-IL"/>
        </w:rPr>
      </w:pPr>
    </w:p>
    <w:p w14:paraId="450301E3" w14:textId="152E910C" w:rsidR="00211A25" w:rsidRDefault="00211A25" w:rsidP="00211A25">
      <w:pPr>
        <w:pStyle w:val="af6"/>
        <w:keepNext/>
      </w:pPr>
      <w:bookmarkStart w:id="196" w:name="ET_yor_6447_14"/>
      <w:r w:rsidRPr="00211A25">
        <w:rPr>
          <w:rStyle w:val="TagStyle"/>
          <w:rtl/>
        </w:rPr>
        <w:t xml:space="preserve"> &lt;&lt; </w:t>
      </w:r>
      <w:proofErr w:type="spellStart"/>
      <w:r w:rsidRPr="00211A25">
        <w:rPr>
          <w:rStyle w:val="TagStyle"/>
          <w:rtl/>
        </w:rPr>
        <w:t>יור</w:t>
      </w:r>
      <w:proofErr w:type="spellEnd"/>
      <w:r w:rsidRPr="00211A25">
        <w:rPr>
          <w:rStyle w:val="TagStyle"/>
          <w:rtl/>
        </w:rPr>
        <w:t xml:space="preserve"> &gt;&gt; </w:t>
      </w:r>
      <w:r>
        <w:rPr>
          <w:rtl/>
        </w:rPr>
        <w:t xml:space="preserve">היו"ר יונתן </w:t>
      </w:r>
      <w:proofErr w:type="spellStart"/>
      <w:r>
        <w:rPr>
          <w:rtl/>
        </w:rPr>
        <w:t>מישרקי</w:t>
      </w:r>
      <w:proofErr w:type="spellEnd"/>
      <w:r>
        <w:rPr>
          <w:rtl/>
        </w:rPr>
        <w:t>:</w:t>
      </w:r>
      <w:r w:rsidRPr="00211A25">
        <w:rPr>
          <w:rStyle w:val="TagStyle"/>
          <w:rtl/>
        </w:rPr>
        <w:t xml:space="preserve"> &lt;&lt; </w:t>
      </w:r>
      <w:proofErr w:type="spellStart"/>
      <w:r w:rsidRPr="00211A25">
        <w:rPr>
          <w:rStyle w:val="TagStyle"/>
          <w:rtl/>
        </w:rPr>
        <w:t>יור</w:t>
      </w:r>
      <w:proofErr w:type="spellEnd"/>
      <w:r w:rsidRPr="00211A25">
        <w:rPr>
          <w:rStyle w:val="TagStyle"/>
          <w:rtl/>
        </w:rPr>
        <w:t xml:space="preserve"> &gt;&gt;</w:t>
      </w:r>
      <w:r w:rsidR="003A02CE">
        <w:rPr>
          <w:rtl/>
        </w:rPr>
        <w:t xml:space="preserve"> </w:t>
      </w:r>
      <w:bookmarkEnd w:id="196"/>
    </w:p>
    <w:p w14:paraId="65DCD95B" w14:textId="77777777" w:rsidR="00211A25" w:rsidRDefault="00211A25" w:rsidP="00211A25">
      <w:pPr>
        <w:pStyle w:val="KeepWithNext"/>
        <w:rPr>
          <w:rtl/>
          <w:lang w:eastAsia="he-IL"/>
        </w:rPr>
      </w:pPr>
    </w:p>
    <w:p w14:paraId="4FE8B531" w14:textId="17C3CB08" w:rsidR="00211A25" w:rsidRDefault="00211A25" w:rsidP="00211A25">
      <w:pPr>
        <w:rPr>
          <w:rtl/>
          <w:lang w:eastAsia="he-IL"/>
        </w:rPr>
      </w:pPr>
      <w:r>
        <w:rPr>
          <w:rFonts w:hint="cs"/>
          <w:rtl/>
          <w:lang w:eastAsia="he-IL"/>
        </w:rPr>
        <w:t>אתה יכול להגיד לנו מספר?</w:t>
      </w:r>
    </w:p>
    <w:p w14:paraId="4645D656" w14:textId="77777777" w:rsidR="00211A25" w:rsidRDefault="00211A25" w:rsidP="00211A25">
      <w:pPr>
        <w:rPr>
          <w:rtl/>
          <w:lang w:eastAsia="he-IL"/>
        </w:rPr>
      </w:pPr>
      <w:bookmarkStart w:id="197" w:name="_ETM_Q1_214289"/>
      <w:bookmarkStart w:id="198" w:name="_ETM_Q1_214320"/>
      <w:bookmarkEnd w:id="197"/>
      <w:bookmarkEnd w:id="198"/>
    </w:p>
    <w:p w14:paraId="29B5588A" w14:textId="7006E3BD" w:rsidR="00211A25" w:rsidRDefault="00211A25" w:rsidP="00211A25">
      <w:pPr>
        <w:pStyle w:val="af9"/>
        <w:keepNext/>
        <w:rPr>
          <w:lang w:eastAsia="he-IL"/>
        </w:rPr>
      </w:pPr>
      <w:bookmarkStart w:id="199" w:name="ET_guest_חן_גוטמן_15"/>
      <w:r w:rsidRPr="00211A25">
        <w:rPr>
          <w:rStyle w:val="TagStyle"/>
          <w:rtl/>
        </w:rPr>
        <w:t xml:space="preserve"> &lt;&lt; אורח &gt;&gt; </w:t>
      </w:r>
      <w:r>
        <w:rPr>
          <w:rtl/>
          <w:lang w:eastAsia="he-IL"/>
        </w:rPr>
        <w:t>חן גוטמן:</w:t>
      </w:r>
      <w:r w:rsidRPr="00211A25">
        <w:rPr>
          <w:rStyle w:val="TagStyle"/>
          <w:rtl/>
        </w:rPr>
        <w:t xml:space="preserve"> &lt;&lt; אורח &gt;&gt;</w:t>
      </w:r>
      <w:r w:rsidR="003A02CE">
        <w:rPr>
          <w:rtl/>
          <w:lang w:eastAsia="he-IL"/>
        </w:rPr>
        <w:t xml:space="preserve"> </w:t>
      </w:r>
      <w:bookmarkEnd w:id="199"/>
    </w:p>
    <w:p w14:paraId="2A3860D2" w14:textId="77777777" w:rsidR="00211A25" w:rsidRDefault="00211A25" w:rsidP="00211A25">
      <w:pPr>
        <w:pStyle w:val="KeepWithNext"/>
        <w:rPr>
          <w:rtl/>
          <w:lang w:eastAsia="he-IL"/>
        </w:rPr>
      </w:pPr>
    </w:p>
    <w:p w14:paraId="72897885" w14:textId="73FE5042" w:rsidR="00211A25" w:rsidRDefault="00211A25" w:rsidP="007115B1">
      <w:pPr>
        <w:rPr>
          <w:rtl/>
          <w:lang w:eastAsia="he-IL"/>
        </w:rPr>
      </w:pPr>
      <w:bookmarkStart w:id="200" w:name="_ETM_Q1_215778"/>
      <w:bookmarkStart w:id="201" w:name="_ETM_Q1_215790"/>
      <w:bookmarkEnd w:id="200"/>
      <w:bookmarkEnd w:id="201"/>
      <w:r>
        <w:rPr>
          <w:rFonts w:hint="cs"/>
          <w:rtl/>
          <w:lang w:eastAsia="he-IL"/>
        </w:rPr>
        <w:t>כן. 1935/2004.</w:t>
      </w:r>
      <w:r w:rsidR="007115B1">
        <w:rPr>
          <w:rFonts w:hint="cs"/>
          <w:rtl/>
          <w:lang w:eastAsia="he-IL"/>
        </w:rPr>
        <w:t xml:space="preserve"> החקיקה הזו נותנת את המסגרת שלפיה כל החקיקות </w:t>
      </w:r>
      <w:bookmarkStart w:id="202" w:name="_ETM_Q1_221257"/>
      <w:bookmarkEnd w:id="202"/>
      <w:r w:rsidR="007115B1">
        <w:rPr>
          <w:rFonts w:hint="cs"/>
          <w:rtl/>
          <w:lang w:eastAsia="he-IL"/>
        </w:rPr>
        <w:t xml:space="preserve">האחרות שעוד נדבר עליהן אמורות לעמוד בה. העקרונות הם שהמזון </w:t>
      </w:r>
      <w:bookmarkStart w:id="203" w:name="_ETM_Q1_228299"/>
      <w:bookmarkEnd w:id="203"/>
      <w:r w:rsidR="007115B1">
        <w:rPr>
          <w:rFonts w:hint="cs"/>
          <w:rtl/>
          <w:lang w:eastAsia="he-IL"/>
        </w:rPr>
        <w:t>לפי החקיקה האירופאית, אסור שהוא</w:t>
      </w:r>
      <w:r w:rsidR="00780B63">
        <w:rPr>
          <w:rFonts w:hint="cs"/>
          <w:rtl/>
          <w:lang w:eastAsia="he-IL"/>
        </w:rPr>
        <w:t xml:space="preserve"> </w:t>
      </w:r>
      <w:r w:rsidR="007115B1">
        <w:rPr>
          <w:rFonts w:hint="cs"/>
          <w:rtl/>
          <w:lang w:eastAsia="he-IL"/>
        </w:rPr>
        <w:t xml:space="preserve">לא יגרום נזק </w:t>
      </w:r>
      <w:bookmarkStart w:id="204" w:name="_ETM_Q1_232158"/>
      <w:bookmarkEnd w:id="204"/>
      <w:r w:rsidR="007115B1">
        <w:rPr>
          <w:rFonts w:hint="cs"/>
          <w:rtl/>
          <w:lang w:eastAsia="he-IL"/>
        </w:rPr>
        <w:t xml:space="preserve">לאדם. יש מספר החרגות מסוימות שקשורות לאיזה </w:t>
      </w:r>
      <w:bookmarkStart w:id="205" w:name="_ETM_Q1_238043"/>
      <w:bookmarkEnd w:id="205"/>
      <w:r w:rsidR="007115B1">
        <w:rPr>
          <w:rFonts w:hint="cs"/>
          <w:rtl/>
          <w:lang w:eastAsia="he-IL"/>
        </w:rPr>
        <w:t xml:space="preserve">מאפיינים מדובר, האם אלה צינורות ודברים כאלה, ויש כאן עוד </w:t>
      </w:r>
      <w:bookmarkStart w:id="206" w:name="_ETM_Q1_242187"/>
      <w:bookmarkEnd w:id="206"/>
      <w:r w:rsidR="007115B1">
        <w:rPr>
          <w:rFonts w:hint="cs"/>
          <w:rtl/>
          <w:lang w:eastAsia="he-IL"/>
        </w:rPr>
        <w:t>כמה עקרונות נוספים כאשר אחד העקרונות הוא עמידה ב-</w:t>
      </w:r>
      <w:r w:rsidR="007115B1">
        <w:rPr>
          <w:lang w:eastAsia="he-IL"/>
        </w:rPr>
        <w:t>GMP</w:t>
      </w:r>
      <w:r w:rsidR="007115B1">
        <w:rPr>
          <w:rFonts w:hint="cs"/>
          <w:rtl/>
          <w:lang w:eastAsia="he-IL"/>
        </w:rPr>
        <w:t xml:space="preserve">. התקנה </w:t>
      </w:r>
      <w:bookmarkStart w:id="207" w:name="_ETM_Q1_245186"/>
      <w:bookmarkEnd w:id="207"/>
      <w:r w:rsidR="007115B1">
        <w:rPr>
          <w:rFonts w:hint="cs"/>
          <w:rtl/>
          <w:lang w:eastAsia="he-IL"/>
        </w:rPr>
        <w:t xml:space="preserve">הזאת לא תיכנס בחלק מהאימוץ. בנוסף לכך יש עניין </w:t>
      </w:r>
      <w:bookmarkStart w:id="208" w:name="_ETM_Q1_249179"/>
      <w:bookmarkEnd w:id="208"/>
      <w:r w:rsidR="007115B1">
        <w:rPr>
          <w:rFonts w:hint="cs"/>
          <w:rtl/>
          <w:lang w:eastAsia="he-IL"/>
        </w:rPr>
        <w:t>של ציות,</w:t>
      </w:r>
      <w:r w:rsidR="00780B63">
        <w:rPr>
          <w:rFonts w:hint="cs"/>
          <w:rtl/>
          <w:lang w:eastAsia="he-IL"/>
        </w:rPr>
        <w:t xml:space="preserve"> </w:t>
      </w:r>
      <w:r w:rsidR="007115B1">
        <w:rPr>
          <w:rFonts w:hint="cs"/>
          <w:rtl/>
          <w:lang w:eastAsia="he-IL"/>
        </w:rPr>
        <w:t xml:space="preserve">זאת אומרת, החובה </w:t>
      </w:r>
      <w:bookmarkStart w:id="209" w:name="_ETM_Q1_251895"/>
      <w:bookmarkEnd w:id="209"/>
      <w:r w:rsidR="007115B1">
        <w:rPr>
          <w:rFonts w:hint="cs"/>
          <w:rtl/>
          <w:lang w:eastAsia="he-IL"/>
        </w:rPr>
        <w:t xml:space="preserve">על יצרני מזון ועוסקים במזון לעמוד בכל הכללים שמוגדרים בחקיקה הזאת ובכל החקיקות הרלוונטיות. יש גם את הנושא של </w:t>
      </w:r>
      <w:bookmarkStart w:id="210" w:name="_ETM_Q1_262168"/>
      <w:bookmarkEnd w:id="210"/>
      <w:r w:rsidR="007115B1">
        <w:rPr>
          <w:rFonts w:hint="cs"/>
          <w:rtl/>
          <w:lang w:eastAsia="he-IL"/>
        </w:rPr>
        <w:t>העקיבות.</w:t>
      </w:r>
      <w:r w:rsidR="00780B63">
        <w:rPr>
          <w:rFonts w:hint="cs"/>
          <w:rtl/>
          <w:lang w:eastAsia="he-IL"/>
        </w:rPr>
        <w:t xml:space="preserve"> </w:t>
      </w:r>
      <w:r w:rsidR="007115B1">
        <w:rPr>
          <w:rFonts w:hint="cs"/>
          <w:rtl/>
          <w:lang w:eastAsia="he-IL"/>
        </w:rPr>
        <w:t>כלומר, איזה מסמכים צריכים להיות,</w:t>
      </w:r>
      <w:bookmarkStart w:id="211" w:name="_ETM_Q1_264386"/>
      <w:bookmarkEnd w:id="211"/>
      <w:r w:rsidR="007115B1">
        <w:rPr>
          <w:rFonts w:hint="cs"/>
          <w:rtl/>
          <w:lang w:eastAsia="he-IL"/>
        </w:rPr>
        <w:t xml:space="preserve"> באיזו רמה הם צריכים להיות ואילו מפרטים.</w:t>
      </w:r>
    </w:p>
    <w:p w14:paraId="3D185C69" w14:textId="77777777" w:rsidR="007115B1" w:rsidRDefault="007115B1" w:rsidP="007115B1">
      <w:pPr>
        <w:rPr>
          <w:rtl/>
          <w:lang w:eastAsia="he-IL"/>
        </w:rPr>
      </w:pPr>
      <w:bookmarkStart w:id="212" w:name="_ETM_Q1_276125"/>
      <w:bookmarkStart w:id="213" w:name="_ETM_Q1_276160"/>
      <w:bookmarkStart w:id="214" w:name="_ETM_Q1_277389"/>
      <w:bookmarkEnd w:id="212"/>
      <w:bookmarkEnd w:id="213"/>
      <w:bookmarkEnd w:id="214"/>
    </w:p>
    <w:p w14:paraId="47E7B2F0" w14:textId="12A531A2" w:rsidR="007115B1" w:rsidRDefault="007115B1" w:rsidP="007115B1">
      <w:pPr>
        <w:pStyle w:val="a4"/>
        <w:keepNext/>
        <w:rPr>
          <w:rtl/>
        </w:rPr>
      </w:pPr>
      <w:bookmarkStart w:id="215" w:name="ET_speaker_נעה_בן_שבת_16"/>
      <w:r w:rsidRPr="007115B1">
        <w:rPr>
          <w:rStyle w:val="TagStyle"/>
          <w:rtl/>
        </w:rPr>
        <w:t xml:space="preserve"> &lt;&lt; דובר &gt;&gt; </w:t>
      </w:r>
      <w:r>
        <w:rPr>
          <w:rtl/>
        </w:rPr>
        <w:t>נעה בן שבת:</w:t>
      </w:r>
      <w:r w:rsidRPr="007115B1">
        <w:rPr>
          <w:rStyle w:val="TagStyle"/>
          <w:rtl/>
        </w:rPr>
        <w:t xml:space="preserve"> &lt;&lt; דובר &gt;&gt;</w:t>
      </w:r>
      <w:r w:rsidR="003A02CE">
        <w:rPr>
          <w:rtl/>
        </w:rPr>
        <w:t xml:space="preserve"> </w:t>
      </w:r>
      <w:bookmarkEnd w:id="215"/>
    </w:p>
    <w:p w14:paraId="0EFD2F81" w14:textId="77777777" w:rsidR="007115B1" w:rsidRDefault="007115B1" w:rsidP="007115B1">
      <w:pPr>
        <w:pStyle w:val="KeepWithNext"/>
        <w:rPr>
          <w:rtl/>
          <w:lang w:eastAsia="he-IL"/>
        </w:rPr>
      </w:pPr>
    </w:p>
    <w:p w14:paraId="773EB7B9" w14:textId="5123024F" w:rsidR="007115B1" w:rsidRDefault="007115B1" w:rsidP="007115B1">
      <w:pPr>
        <w:rPr>
          <w:rtl/>
          <w:lang w:eastAsia="he-IL"/>
        </w:rPr>
      </w:pPr>
      <w:bookmarkStart w:id="216" w:name="_ETM_Q1_277622"/>
      <w:bookmarkStart w:id="217" w:name="_ETM_Q1_277660"/>
      <w:bookmarkEnd w:id="216"/>
      <w:bookmarkEnd w:id="217"/>
      <w:r>
        <w:rPr>
          <w:rFonts w:hint="cs"/>
          <w:rtl/>
          <w:lang w:eastAsia="he-IL"/>
        </w:rPr>
        <w:t>אני מבינה</w:t>
      </w:r>
      <w:r w:rsidR="00780B63">
        <w:rPr>
          <w:rFonts w:hint="cs"/>
          <w:rtl/>
          <w:lang w:eastAsia="he-IL"/>
        </w:rPr>
        <w:t xml:space="preserve"> </w:t>
      </w:r>
      <w:r>
        <w:rPr>
          <w:rFonts w:hint="cs"/>
          <w:rtl/>
          <w:lang w:eastAsia="he-IL"/>
        </w:rPr>
        <w:t>שזאת תקנת הגג.</w:t>
      </w:r>
    </w:p>
    <w:p w14:paraId="1F7DA6B0" w14:textId="77777777" w:rsidR="007115B1" w:rsidRDefault="007115B1" w:rsidP="007115B1">
      <w:pPr>
        <w:rPr>
          <w:rtl/>
          <w:lang w:eastAsia="he-IL"/>
        </w:rPr>
      </w:pPr>
      <w:bookmarkStart w:id="218" w:name="_ETM_Q1_280293"/>
      <w:bookmarkEnd w:id="218"/>
    </w:p>
    <w:p w14:paraId="1C251361" w14:textId="5CD93080" w:rsidR="007115B1" w:rsidRDefault="007115B1" w:rsidP="007115B1">
      <w:pPr>
        <w:pStyle w:val="af9"/>
        <w:keepNext/>
        <w:rPr>
          <w:rtl/>
          <w:lang w:eastAsia="he-IL"/>
        </w:rPr>
      </w:pPr>
      <w:bookmarkStart w:id="219" w:name="ET_guest_חן_גוטמן_17"/>
      <w:r w:rsidRPr="007115B1">
        <w:rPr>
          <w:rStyle w:val="TagStyle"/>
          <w:rtl/>
        </w:rPr>
        <w:t xml:space="preserve"> &lt;&lt; אורח &gt;&gt; </w:t>
      </w:r>
      <w:r>
        <w:rPr>
          <w:rtl/>
          <w:lang w:eastAsia="he-IL"/>
        </w:rPr>
        <w:t>חן גוטמן:</w:t>
      </w:r>
      <w:r w:rsidRPr="007115B1">
        <w:rPr>
          <w:rStyle w:val="TagStyle"/>
          <w:rtl/>
        </w:rPr>
        <w:t xml:space="preserve"> &lt;&lt; אורח &gt;&gt;</w:t>
      </w:r>
      <w:r w:rsidR="003A02CE">
        <w:rPr>
          <w:rtl/>
          <w:lang w:eastAsia="he-IL"/>
        </w:rPr>
        <w:t xml:space="preserve"> </w:t>
      </w:r>
      <w:bookmarkEnd w:id="219"/>
    </w:p>
    <w:p w14:paraId="3BB9F436" w14:textId="77777777" w:rsidR="007115B1" w:rsidRDefault="007115B1" w:rsidP="007115B1">
      <w:pPr>
        <w:pStyle w:val="KeepWithNext"/>
        <w:rPr>
          <w:rtl/>
          <w:lang w:eastAsia="he-IL"/>
        </w:rPr>
      </w:pPr>
    </w:p>
    <w:p w14:paraId="4451AFD8" w14:textId="248ECF2C" w:rsidR="007115B1" w:rsidRDefault="007115B1" w:rsidP="007115B1">
      <w:pPr>
        <w:rPr>
          <w:rtl/>
          <w:lang w:eastAsia="he-IL"/>
        </w:rPr>
      </w:pPr>
      <w:bookmarkStart w:id="220" w:name="_ETM_Q1_280498"/>
      <w:bookmarkStart w:id="221" w:name="_ETM_Q1_280524"/>
      <w:bookmarkEnd w:id="220"/>
      <w:bookmarkEnd w:id="221"/>
      <w:r>
        <w:rPr>
          <w:rFonts w:hint="cs"/>
          <w:rtl/>
          <w:lang w:eastAsia="he-IL"/>
        </w:rPr>
        <w:t>בדיוק. זו תקנת הגג.</w:t>
      </w:r>
      <w:r w:rsidR="00780B63">
        <w:rPr>
          <w:rFonts w:hint="cs"/>
          <w:rtl/>
          <w:lang w:eastAsia="he-IL"/>
        </w:rPr>
        <w:t xml:space="preserve"> </w:t>
      </w:r>
      <w:r>
        <w:rPr>
          <w:rFonts w:hint="cs"/>
          <w:rtl/>
          <w:lang w:eastAsia="he-IL"/>
        </w:rPr>
        <w:t xml:space="preserve">לתקנה הזאת יש </w:t>
      </w:r>
      <w:bookmarkStart w:id="222" w:name="_ETM_Q1_285519"/>
      <w:bookmarkEnd w:id="222"/>
      <w:r>
        <w:rPr>
          <w:rFonts w:hint="cs"/>
          <w:rtl/>
          <w:lang w:eastAsia="he-IL"/>
        </w:rPr>
        <w:t xml:space="preserve">17 קטגוריות. דרך אגב, רק לסבר את </w:t>
      </w:r>
      <w:bookmarkStart w:id="223" w:name="_ETM_Q1_289952"/>
      <w:bookmarkEnd w:id="223"/>
      <w:r>
        <w:rPr>
          <w:rFonts w:hint="cs"/>
          <w:rtl/>
          <w:lang w:eastAsia="he-IL"/>
        </w:rPr>
        <w:t xml:space="preserve">האוזן, כרגע יש תקן 5113 תחת סמכות משרד הכלכלה ותקן </w:t>
      </w:r>
      <w:bookmarkStart w:id="224" w:name="_ETM_Q1_302174"/>
      <w:bookmarkEnd w:id="224"/>
      <w:r>
        <w:rPr>
          <w:rFonts w:hint="cs"/>
          <w:rtl/>
          <w:lang w:eastAsia="he-IL"/>
        </w:rPr>
        <w:t>זה מאמץ גם את התקנות האירופאיות וגם את</w:t>
      </w:r>
      <w:bookmarkStart w:id="225" w:name="_ETM_Q1_307482"/>
      <w:bookmarkEnd w:id="225"/>
      <w:r>
        <w:rPr>
          <w:rFonts w:hint="cs"/>
          <w:rtl/>
          <w:lang w:eastAsia="he-IL"/>
        </w:rPr>
        <w:t xml:space="preserve"> האמריקאיות. התקנה הזאת, התקינה הזאת, אומרת שיש 17 חומרים </w:t>
      </w:r>
      <w:bookmarkStart w:id="226" w:name="_ETM_Q1_314841"/>
      <w:bookmarkEnd w:id="226"/>
      <w:r>
        <w:rPr>
          <w:rFonts w:hint="cs"/>
          <w:rtl/>
          <w:lang w:eastAsia="he-IL"/>
        </w:rPr>
        <w:t>שעומדים תחת ההגדרות האלה, לא לכולן יש הגדרות ס</w:t>
      </w:r>
      <w:bookmarkStart w:id="227" w:name="_ETM_Q1_319491"/>
      <w:bookmarkEnd w:id="227"/>
      <w:r>
        <w:rPr>
          <w:rFonts w:hint="cs"/>
          <w:rtl/>
          <w:lang w:eastAsia="he-IL"/>
        </w:rPr>
        <w:t>פציפיות, לחלקן יש, ולמעשה מתוך כל הקבוצות החומרים בכל התקנות שיש אנחנו</w:t>
      </w:r>
      <w:r w:rsidR="00780B63">
        <w:rPr>
          <w:rFonts w:hint="cs"/>
          <w:rtl/>
          <w:lang w:eastAsia="he-IL"/>
        </w:rPr>
        <w:t xml:space="preserve"> </w:t>
      </w:r>
      <w:r>
        <w:rPr>
          <w:rFonts w:hint="cs"/>
          <w:rtl/>
          <w:lang w:eastAsia="he-IL"/>
        </w:rPr>
        <w:t>למעשה בחרנו שישה.</w:t>
      </w:r>
    </w:p>
    <w:p w14:paraId="37C4E1D9" w14:textId="77777777" w:rsidR="007115B1" w:rsidRDefault="007115B1" w:rsidP="007115B1">
      <w:pPr>
        <w:rPr>
          <w:rtl/>
          <w:lang w:eastAsia="he-IL"/>
        </w:rPr>
      </w:pPr>
    </w:p>
    <w:p w14:paraId="36114C25" w14:textId="55B3DD7A" w:rsidR="007115B1" w:rsidRDefault="007115B1" w:rsidP="007115B1">
      <w:pPr>
        <w:pStyle w:val="a4"/>
        <w:keepNext/>
        <w:rPr>
          <w:rtl/>
        </w:rPr>
      </w:pPr>
      <w:bookmarkStart w:id="228" w:name="ET_speaker_נעה_בן_שבת_18"/>
      <w:r w:rsidRPr="007115B1">
        <w:rPr>
          <w:rStyle w:val="TagStyle"/>
          <w:rtl/>
        </w:rPr>
        <w:t xml:space="preserve"> &lt;&lt; דובר &gt;&gt; </w:t>
      </w:r>
      <w:r>
        <w:rPr>
          <w:rtl/>
        </w:rPr>
        <w:t>נעה בן שבת:</w:t>
      </w:r>
      <w:r w:rsidRPr="007115B1">
        <w:rPr>
          <w:rStyle w:val="TagStyle"/>
          <w:rtl/>
        </w:rPr>
        <w:t xml:space="preserve"> &lt;&lt; דובר &gt;&gt;</w:t>
      </w:r>
      <w:r w:rsidR="003A02CE">
        <w:rPr>
          <w:rtl/>
        </w:rPr>
        <w:t xml:space="preserve"> </w:t>
      </w:r>
      <w:bookmarkEnd w:id="228"/>
    </w:p>
    <w:p w14:paraId="383EBA6F" w14:textId="77777777" w:rsidR="007115B1" w:rsidRDefault="007115B1" w:rsidP="007115B1">
      <w:pPr>
        <w:pStyle w:val="KeepWithNext"/>
        <w:rPr>
          <w:rtl/>
          <w:lang w:eastAsia="he-IL"/>
        </w:rPr>
      </w:pPr>
    </w:p>
    <w:p w14:paraId="148C69E1" w14:textId="07CA8217" w:rsidR="007115B1" w:rsidRDefault="007115B1" w:rsidP="007115B1">
      <w:pPr>
        <w:rPr>
          <w:rtl/>
          <w:lang w:eastAsia="he-IL"/>
        </w:rPr>
      </w:pPr>
      <w:r>
        <w:rPr>
          <w:rFonts w:hint="cs"/>
          <w:rtl/>
          <w:lang w:eastAsia="he-IL"/>
        </w:rPr>
        <w:t xml:space="preserve">שישה </w:t>
      </w:r>
      <w:bookmarkStart w:id="229" w:name="_ETM_Q1_334674"/>
      <w:bookmarkEnd w:id="229"/>
      <w:r>
        <w:rPr>
          <w:rFonts w:hint="cs"/>
          <w:rtl/>
          <w:lang w:eastAsia="he-IL"/>
        </w:rPr>
        <w:t>נוספים.</w:t>
      </w:r>
    </w:p>
    <w:p w14:paraId="7A5B8267" w14:textId="77777777" w:rsidR="007115B1" w:rsidRDefault="007115B1" w:rsidP="007115B1">
      <w:pPr>
        <w:rPr>
          <w:rtl/>
          <w:lang w:eastAsia="he-IL"/>
        </w:rPr>
      </w:pPr>
      <w:bookmarkStart w:id="230" w:name="_ETM_Q1_334556"/>
      <w:bookmarkStart w:id="231" w:name="_ETM_Q1_334586"/>
      <w:bookmarkEnd w:id="230"/>
      <w:bookmarkEnd w:id="231"/>
    </w:p>
    <w:p w14:paraId="487BE767" w14:textId="7F7C3EF1" w:rsidR="007115B1" w:rsidRDefault="007115B1" w:rsidP="007115B1">
      <w:pPr>
        <w:pStyle w:val="af9"/>
        <w:keepNext/>
        <w:rPr>
          <w:rtl/>
          <w:lang w:eastAsia="he-IL"/>
        </w:rPr>
      </w:pPr>
      <w:bookmarkStart w:id="232" w:name="ET_guest_חן_גוטמן_19"/>
      <w:r w:rsidRPr="007115B1">
        <w:rPr>
          <w:rStyle w:val="TagStyle"/>
          <w:rtl/>
        </w:rPr>
        <w:t xml:space="preserve"> &lt;&lt; אורח &gt;&gt; </w:t>
      </w:r>
      <w:r>
        <w:rPr>
          <w:rtl/>
          <w:lang w:eastAsia="he-IL"/>
        </w:rPr>
        <w:t>חן גוטמן:</w:t>
      </w:r>
      <w:r w:rsidRPr="007115B1">
        <w:rPr>
          <w:rStyle w:val="TagStyle"/>
          <w:rtl/>
        </w:rPr>
        <w:t xml:space="preserve"> &lt;&lt; אורח &gt;&gt;</w:t>
      </w:r>
      <w:r w:rsidR="003A02CE">
        <w:rPr>
          <w:rtl/>
          <w:lang w:eastAsia="he-IL"/>
        </w:rPr>
        <w:t xml:space="preserve"> </w:t>
      </w:r>
      <w:bookmarkEnd w:id="232"/>
    </w:p>
    <w:p w14:paraId="5515EDAD" w14:textId="77777777" w:rsidR="007115B1" w:rsidRDefault="007115B1" w:rsidP="007115B1">
      <w:pPr>
        <w:pStyle w:val="KeepWithNext"/>
        <w:rPr>
          <w:rtl/>
          <w:lang w:eastAsia="he-IL"/>
        </w:rPr>
      </w:pPr>
    </w:p>
    <w:p w14:paraId="3907BAE7" w14:textId="77777777" w:rsidR="00A858C7" w:rsidRDefault="007115B1" w:rsidP="00A858C7">
      <w:pPr>
        <w:rPr>
          <w:rtl/>
        </w:rPr>
      </w:pPr>
      <w:r>
        <w:rPr>
          <w:rFonts w:hint="cs"/>
          <w:rtl/>
          <w:lang w:eastAsia="he-IL"/>
        </w:rPr>
        <w:t xml:space="preserve">כן. </w:t>
      </w:r>
      <w:bookmarkStart w:id="233" w:name="_ETM_Q1_339249"/>
      <w:bookmarkStart w:id="234" w:name="_ETM_Q1_339278"/>
      <w:bookmarkEnd w:id="233"/>
      <w:bookmarkEnd w:id="234"/>
    </w:p>
    <w:p w14:paraId="462AC388" w14:textId="77777777" w:rsidR="00A858C7" w:rsidRDefault="00A858C7" w:rsidP="00A858C7">
      <w:pPr>
        <w:rPr>
          <w:rtl/>
        </w:rPr>
      </w:pPr>
    </w:p>
    <w:p w14:paraId="3C421DA8" w14:textId="5DD22828" w:rsidR="00A858C7" w:rsidRDefault="00A858C7" w:rsidP="00A858C7">
      <w:pPr>
        <w:pStyle w:val="af9"/>
        <w:keepNext/>
        <w:rPr>
          <w:rtl/>
          <w:lang w:eastAsia="he-IL"/>
        </w:rPr>
      </w:pPr>
      <w:bookmarkStart w:id="235" w:name="ET_guest_פנינה_אורן_שני_דור_984"/>
      <w:r w:rsidRPr="00A858C7">
        <w:rPr>
          <w:rStyle w:val="TagStyle"/>
          <w:rtl/>
        </w:rPr>
        <w:t xml:space="preserve"> &lt;&lt; אורח &gt;&gt; </w:t>
      </w:r>
      <w:r>
        <w:rPr>
          <w:rtl/>
          <w:lang w:eastAsia="he-IL"/>
        </w:rPr>
        <w:t>פנינה אורן שני דור:</w:t>
      </w:r>
      <w:r w:rsidRPr="00A858C7">
        <w:rPr>
          <w:rStyle w:val="TagStyle"/>
          <w:rtl/>
        </w:rPr>
        <w:t xml:space="preserve"> &lt;&lt; אורח &gt;&gt;</w:t>
      </w:r>
      <w:r w:rsidR="00F5595B">
        <w:rPr>
          <w:rtl/>
          <w:lang w:eastAsia="he-IL"/>
        </w:rPr>
        <w:t xml:space="preserve"> </w:t>
      </w:r>
      <w:bookmarkEnd w:id="235"/>
    </w:p>
    <w:p w14:paraId="5FAA0A61" w14:textId="77777777" w:rsidR="00A858C7" w:rsidRDefault="00A858C7" w:rsidP="00A858C7">
      <w:pPr>
        <w:pStyle w:val="KeepWithNext"/>
        <w:rPr>
          <w:rtl/>
          <w:lang w:eastAsia="he-IL"/>
        </w:rPr>
      </w:pPr>
    </w:p>
    <w:p w14:paraId="582F1ED3" w14:textId="4F7892F1" w:rsidR="007115B1" w:rsidRDefault="007115B1" w:rsidP="00A858C7">
      <w:pPr>
        <w:rPr>
          <w:rtl/>
        </w:rPr>
      </w:pPr>
      <w:r>
        <w:rPr>
          <w:rFonts w:hint="cs"/>
          <w:rtl/>
          <w:lang w:eastAsia="he-IL"/>
        </w:rPr>
        <w:t>סוגי חומרים.</w:t>
      </w:r>
    </w:p>
    <w:p w14:paraId="47399A15" w14:textId="77777777" w:rsidR="007115B1" w:rsidRDefault="007115B1" w:rsidP="007115B1">
      <w:pPr>
        <w:rPr>
          <w:rtl/>
          <w:lang w:eastAsia="he-IL"/>
        </w:rPr>
      </w:pPr>
    </w:p>
    <w:p w14:paraId="40E927A6" w14:textId="46CA1362" w:rsidR="007115B1" w:rsidRDefault="007115B1" w:rsidP="007115B1">
      <w:pPr>
        <w:pStyle w:val="af9"/>
        <w:keepNext/>
        <w:rPr>
          <w:rtl/>
        </w:rPr>
      </w:pPr>
      <w:bookmarkStart w:id="236" w:name="_ETM_Q1_406837"/>
      <w:bookmarkStart w:id="237" w:name="ET_guest_905719_36"/>
      <w:bookmarkEnd w:id="236"/>
      <w:r w:rsidRPr="007115B1">
        <w:rPr>
          <w:rStyle w:val="TagStyle"/>
          <w:rtl/>
        </w:rPr>
        <w:t xml:space="preserve"> &lt;&lt; אורח &gt;&gt; </w:t>
      </w:r>
      <w:r>
        <w:rPr>
          <w:rtl/>
        </w:rPr>
        <w:t xml:space="preserve">זיוה </w:t>
      </w:r>
      <w:proofErr w:type="spellStart"/>
      <w:r>
        <w:rPr>
          <w:rtl/>
        </w:rPr>
        <w:t>חממא</w:t>
      </w:r>
      <w:proofErr w:type="spellEnd"/>
      <w:r>
        <w:rPr>
          <w:rtl/>
        </w:rPr>
        <w:t>:</w:t>
      </w:r>
      <w:r w:rsidRPr="007115B1">
        <w:rPr>
          <w:rStyle w:val="TagStyle"/>
          <w:rtl/>
        </w:rPr>
        <w:t xml:space="preserve"> &lt;&lt; אורח &gt;&gt;</w:t>
      </w:r>
      <w:r w:rsidR="003A02CE">
        <w:rPr>
          <w:rtl/>
        </w:rPr>
        <w:t xml:space="preserve"> </w:t>
      </w:r>
      <w:bookmarkEnd w:id="237"/>
    </w:p>
    <w:p w14:paraId="2F9A8EA0" w14:textId="77777777" w:rsidR="007115B1" w:rsidRDefault="007115B1" w:rsidP="007115B1">
      <w:pPr>
        <w:pStyle w:val="KeepWithNext"/>
        <w:rPr>
          <w:rtl/>
        </w:rPr>
      </w:pPr>
    </w:p>
    <w:p w14:paraId="3E1EFE48" w14:textId="44562B37" w:rsidR="007115B1" w:rsidRDefault="007115B1" w:rsidP="007115B1">
      <w:pPr>
        <w:rPr>
          <w:rtl/>
          <w:lang w:eastAsia="he-IL"/>
        </w:rPr>
      </w:pPr>
      <w:bookmarkStart w:id="238" w:name="_ETM_Q1_407048"/>
      <w:bookmarkStart w:id="239" w:name="_ETM_Q1_407078"/>
      <w:bookmarkEnd w:id="238"/>
      <w:bookmarkEnd w:id="239"/>
      <w:r>
        <w:rPr>
          <w:rFonts w:hint="cs"/>
          <w:rtl/>
          <w:lang w:eastAsia="he-IL"/>
        </w:rPr>
        <w:t>קטגוריות של חומרים שמשמשים ל-... של מזון.</w:t>
      </w:r>
    </w:p>
    <w:p w14:paraId="5A01BA9D" w14:textId="77777777" w:rsidR="007115B1" w:rsidRDefault="007115B1" w:rsidP="007115B1">
      <w:pPr>
        <w:rPr>
          <w:rFonts w:ascii="David" w:hAnsi="David"/>
          <w:u w:val="single"/>
          <w:rtl/>
          <w:lang w:eastAsia="he-IL"/>
        </w:rPr>
      </w:pPr>
      <w:bookmarkStart w:id="240" w:name="_ETM_Q1_343672"/>
      <w:bookmarkStart w:id="241" w:name="_ETM_Q1_343705"/>
      <w:bookmarkEnd w:id="240"/>
      <w:bookmarkEnd w:id="241"/>
    </w:p>
    <w:p w14:paraId="163E0272" w14:textId="1E9F6A6C" w:rsidR="007115B1" w:rsidRDefault="007115B1" w:rsidP="007115B1">
      <w:pPr>
        <w:pStyle w:val="af9"/>
        <w:keepNext/>
        <w:rPr>
          <w:rtl/>
          <w:lang w:eastAsia="he-IL"/>
        </w:rPr>
      </w:pPr>
      <w:bookmarkStart w:id="242" w:name="ET_guest_פנינה_אורן_שני_דור_23"/>
      <w:r w:rsidRPr="007115B1">
        <w:rPr>
          <w:rStyle w:val="TagStyle"/>
          <w:rtl/>
        </w:rPr>
        <w:t xml:space="preserve"> &lt;&lt; אורח &gt;&gt; </w:t>
      </w:r>
      <w:r>
        <w:rPr>
          <w:rtl/>
          <w:lang w:eastAsia="he-IL"/>
        </w:rPr>
        <w:t>פנינה אורן שני דור:</w:t>
      </w:r>
      <w:r w:rsidRPr="007115B1">
        <w:rPr>
          <w:rStyle w:val="TagStyle"/>
          <w:rtl/>
        </w:rPr>
        <w:t xml:space="preserve"> &lt;&lt; אורח &gt;&gt;</w:t>
      </w:r>
      <w:r w:rsidR="003A02CE">
        <w:rPr>
          <w:rtl/>
          <w:lang w:eastAsia="he-IL"/>
        </w:rPr>
        <w:t xml:space="preserve"> </w:t>
      </w:r>
      <w:bookmarkEnd w:id="242"/>
    </w:p>
    <w:p w14:paraId="18B05B6C" w14:textId="77777777" w:rsidR="007115B1" w:rsidRDefault="007115B1" w:rsidP="007115B1">
      <w:pPr>
        <w:pStyle w:val="KeepWithNext"/>
        <w:rPr>
          <w:rtl/>
          <w:lang w:eastAsia="he-IL"/>
        </w:rPr>
      </w:pPr>
    </w:p>
    <w:p w14:paraId="4FB0B722" w14:textId="751655B3" w:rsidR="007115B1" w:rsidRDefault="007115B1" w:rsidP="007115B1">
      <w:pPr>
        <w:rPr>
          <w:rtl/>
          <w:lang w:eastAsia="he-IL"/>
        </w:rPr>
      </w:pPr>
      <w:r>
        <w:rPr>
          <w:rFonts w:hint="cs"/>
          <w:rtl/>
          <w:lang w:eastAsia="he-IL"/>
        </w:rPr>
        <w:t>זאת יכולה להיות קרמיקה, שעם.</w:t>
      </w:r>
    </w:p>
    <w:p w14:paraId="5CBB7991" w14:textId="77777777" w:rsidR="007115B1" w:rsidRDefault="007115B1" w:rsidP="007115B1">
      <w:pPr>
        <w:rPr>
          <w:rtl/>
          <w:lang w:eastAsia="he-IL"/>
        </w:rPr>
      </w:pPr>
      <w:bookmarkStart w:id="243" w:name="_ETM_Q1_341995"/>
      <w:bookmarkStart w:id="244" w:name="_ETM_Q1_342028"/>
      <w:bookmarkStart w:id="245" w:name="_ETM_Q1_344101"/>
      <w:bookmarkEnd w:id="243"/>
      <w:bookmarkEnd w:id="244"/>
      <w:bookmarkEnd w:id="245"/>
    </w:p>
    <w:p w14:paraId="1A45DB10" w14:textId="687AFF57" w:rsidR="007115B1" w:rsidRDefault="007115B1" w:rsidP="007115B1">
      <w:pPr>
        <w:pStyle w:val="af9"/>
        <w:keepNext/>
        <w:rPr>
          <w:rtl/>
          <w:lang w:eastAsia="he-IL"/>
        </w:rPr>
      </w:pPr>
      <w:bookmarkStart w:id="246" w:name="ET_guest_חן_גוטמן_25"/>
      <w:r w:rsidRPr="007115B1">
        <w:rPr>
          <w:rStyle w:val="TagStyle"/>
          <w:rtl/>
        </w:rPr>
        <w:lastRenderedPageBreak/>
        <w:t xml:space="preserve"> &lt;&lt; אורח &gt;&gt; </w:t>
      </w:r>
      <w:r>
        <w:rPr>
          <w:rtl/>
          <w:lang w:eastAsia="he-IL"/>
        </w:rPr>
        <w:t>חן גוטמן:</w:t>
      </w:r>
      <w:r w:rsidRPr="007115B1">
        <w:rPr>
          <w:rStyle w:val="TagStyle"/>
          <w:rtl/>
        </w:rPr>
        <w:t xml:space="preserve"> &lt;&lt; אורח &gt;&gt;</w:t>
      </w:r>
      <w:r w:rsidR="003A02CE">
        <w:rPr>
          <w:rtl/>
          <w:lang w:eastAsia="he-IL"/>
        </w:rPr>
        <w:t xml:space="preserve"> </w:t>
      </w:r>
      <w:bookmarkEnd w:id="246"/>
    </w:p>
    <w:p w14:paraId="211E048F" w14:textId="77777777" w:rsidR="007115B1" w:rsidRDefault="007115B1" w:rsidP="007115B1">
      <w:pPr>
        <w:pStyle w:val="KeepWithNext"/>
        <w:rPr>
          <w:rtl/>
          <w:lang w:eastAsia="he-IL"/>
        </w:rPr>
      </w:pPr>
    </w:p>
    <w:p w14:paraId="3229CC01" w14:textId="5E7081B0" w:rsidR="007115B1" w:rsidRDefault="007115B1" w:rsidP="007115B1">
      <w:pPr>
        <w:rPr>
          <w:rtl/>
          <w:lang w:eastAsia="he-IL"/>
        </w:rPr>
      </w:pPr>
      <w:bookmarkStart w:id="247" w:name="_ETM_Q1_344279"/>
      <w:bookmarkStart w:id="248" w:name="_ETM_Q1_344306"/>
      <w:bookmarkEnd w:id="247"/>
      <w:bookmarkEnd w:id="248"/>
      <w:r>
        <w:rPr>
          <w:rFonts w:hint="cs"/>
          <w:rtl/>
          <w:lang w:eastAsia="he-IL"/>
        </w:rPr>
        <w:t>זכוכית. שעם.</w:t>
      </w:r>
    </w:p>
    <w:p w14:paraId="01256D5A" w14:textId="77777777" w:rsidR="007115B1" w:rsidRDefault="007115B1" w:rsidP="007115B1">
      <w:pPr>
        <w:rPr>
          <w:rtl/>
          <w:lang w:eastAsia="he-IL"/>
        </w:rPr>
      </w:pPr>
      <w:bookmarkStart w:id="249" w:name="_ETM_Q1_345816"/>
      <w:bookmarkStart w:id="250" w:name="_ETM_Q1_345849"/>
      <w:bookmarkEnd w:id="249"/>
      <w:bookmarkEnd w:id="250"/>
    </w:p>
    <w:p w14:paraId="340AD235" w14:textId="2F46CF9C" w:rsidR="007115B1" w:rsidRDefault="007115B1" w:rsidP="007115B1">
      <w:pPr>
        <w:pStyle w:val="af6"/>
        <w:keepNext/>
        <w:rPr>
          <w:rtl/>
        </w:rPr>
      </w:pPr>
      <w:bookmarkStart w:id="251" w:name="ET_yor_6447_26"/>
      <w:r w:rsidRPr="007115B1">
        <w:rPr>
          <w:rStyle w:val="TagStyle"/>
          <w:rtl/>
        </w:rPr>
        <w:t xml:space="preserve"> &lt;&lt; </w:t>
      </w:r>
      <w:proofErr w:type="spellStart"/>
      <w:r w:rsidRPr="007115B1">
        <w:rPr>
          <w:rStyle w:val="TagStyle"/>
          <w:rtl/>
        </w:rPr>
        <w:t>יור</w:t>
      </w:r>
      <w:proofErr w:type="spellEnd"/>
      <w:r w:rsidRPr="007115B1">
        <w:rPr>
          <w:rStyle w:val="TagStyle"/>
          <w:rtl/>
        </w:rPr>
        <w:t xml:space="preserve"> &gt;&gt; </w:t>
      </w:r>
      <w:r>
        <w:rPr>
          <w:rtl/>
        </w:rPr>
        <w:t xml:space="preserve">היו"ר יונתן </w:t>
      </w:r>
      <w:proofErr w:type="spellStart"/>
      <w:r>
        <w:rPr>
          <w:rtl/>
        </w:rPr>
        <w:t>מישרקי</w:t>
      </w:r>
      <w:proofErr w:type="spellEnd"/>
      <w:r>
        <w:rPr>
          <w:rtl/>
        </w:rPr>
        <w:t>:</w:t>
      </w:r>
      <w:r w:rsidRPr="007115B1">
        <w:rPr>
          <w:rStyle w:val="TagStyle"/>
          <w:rtl/>
        </w:rPr>
        <w:t xml:space="preserve"> &lt;&lt; </w:t>
      </w:r>
      <w:proofErr w:type="spellStart"/>
      <w:r w:rsidRPr="007115B1">
        <w:rPr>
          <w:rStyle w:val="TagStyle"/>
          <w:rtl/>
        </w:rPr>
        <w:t>יור</w:t>
      </w:r>
      <w:proofErr w:type="spellEnd"/>
      <w:r w:rsidRPr="007115B1">
        <w:rPr>
          <w:rStyle w:val="TagStyle"/>
          <w:rtl/>
        </w:rPr>
        <w:t xml:space="preserve"> &gt;&gt;</w:t>
      </w:r>
      <w:r w:rsidR="003A02CE">
        <w:rPr>
          <w:rtl/>
        </w:rPr>
        <w:t xml:space="preserve"> </w:t>
      </w:r>
      <w:bookmarkEnd w:id="251"/>
    </w:p>
    <w:p w14:paraId="180F44E3" w14:textId="77777777" w:rsidR="007115B1" w:rsidRDefault="007115B1" w:rsidP="007115B1">
      <w:pPr>
        <w:pStyle w:val="KeepWithNext"/>
        <w:rPr>
          <w:rtl/>
          <w:lang w:eastAsia="he-IL"/>
        </w:rPr>
      </w:pPr>
    </w:p>
    <w:p w14:paraId="71026F7D" w14:textId="77777777" w:rsidR="00A858C7" w:rsidRDefault="007115B1" w:rsidP="00A858C7">
      <w:pPr>
        <w:rPr>
          <w:rtl/>
        </w:rPr>
      </w:pPr>
      <w:r>
        <w:rPr>
          <w:rFonts w:hint="cs"/>
          <w:rtl/>
          <w:lang w:eastAsia="he-IL"/>
        </w:rPr>
        <w:t>איפה בדיוק משתמשים בזה?</w:t>
      </w:r>
    </w:p>
    <w:p w14:paraId="02EA9321" w14:textId="77777777" w:rsidR="00A858C7" w:rsidRDefault="00A858C7" w:rsidP="00A858C7">
      <w:pPr>
        <w:rPr>
          <w:rtl/>
        </w:rPr>
      </w:pPr>
    </w:p>
    <w:p w14:paraId="5F462BE0" w14:textId="551F80D2" w:rsidR="00A858C7" w:rsidRDefault="00A858C7" w:rsidP="00A858C7">
      <w:pPr>
        <w:pStyle w:val="af9"/>
        <w:keepNext/>
        <w:rPr>
          <w:rtl/>
          <w:lang w:eastAsia="he-IL"/>
        </w:rPr>
      </w:pPr>
      <w:bookmarkStart w:id="252" w:name="ET_guest_905719_985"/>
      <w:r w:rsidRPr="00A858C7">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A858C7">
        <w:rPr>
          <w:rStyle w:val="TagStyle"/>
          <w:rtl/>
        </w:rPr>
        <w:t xml:space="preserve"> &lt;&lt; אורח &gt;&gt;</w:t>
      </w:r>
      <w:r w:rsidR="00F5595B">
        <w:rPr>
          <w:rtl/>
          <w:lang w:eastAsia="he-IL"/>
        </w:rPr>
        <w:t xml:space="preserve"> </w:t>
      </w:r>
      <w:bookmarkEnd w:id="252"/>
    </w:p>
    <w:p w14:paraId="1262695D" w14:textId="77777777" w:rsidR="00A858C7" w:rsidRDefault="00A858C7" w:rsidP="00A858C7">
      <w:pPr>
        <w:pStyle w:val="KeepWithNext"/>
        <w:rPr>
          <w:rtl/>
          <w:lang w:eastAsia="he-IL"/>
        </w:rPr>
      </w:pPr>
    </w:p>
    <w:p w14:paraId="63767B18" w14:textId="220E1C5A" w:rsidR="007115B1" w:rsidRDefault="007115B1" w:rsidP="00A858C7">
      <w:pPr>
        <w:rPr>
          <w:rtl/>
        </w:rPr>
      </w:pPr>
      <w:r>
        <w:rPr>
          <w:rFonts w:hint="cs"/>
          <w:rtl/>
          <w:lang w:eastAsia="he-IL"/>
        </w:rPr>
        <w:t>באריזות</w:t>
      </w:r>
      <w:bookmarkStart w:id="253" w:name="_ETM_Q1_350774"/>
      <w:bookmarkEnd w:id="253"/>
      <w:r>
        <w:rPr>
          <w:rFonts w:hint="cs"/>
          <w:rtl/>
          <w:lang w:eastAsia="he-IL"/>
        </w:rPr>
        <w:t xml:space="preserve"> המזון.</w:t>
      </w:r>
    </w:p>
    <w:p w14:paraId="353E7F7E" w14:textId="77777777" w:rsidR="007115B1" w:rsidRDefault="007115B1" w:rsidP="007115B1">
      <w:pPr>
        <w:rPr>
          <w:rtl/>
          <w:lang w:eastAsia="he-IL"/>
        </w:rPr>
      </w:pPr>
      <w:bookmarkStart w:id="254" w:name="_ETM_Q1_350799"/>
      <w:bookmarkEnd w:id="254"/>
    </w:p>
    <w:p w14:paraId="5C0BB82F" w14:textId="5A150635" w:rsidR="007115B1" w:rsidRDefault="007115B1" w:rsidP="007115B1">
      <w:pPr>
        <w:pStyle w:val="af9"/>
        <w:keepNext/>
        <w:rPr>
          <w:rtl/>
          <w:lang w:eastAsia="he-IL"/>
        </w:rPr>
      </w:pPr>
      <w:bookmarkStart w:id="255" w:name="ET_guest_חן_גוטמן_28"/>
      <w:r w:rsidRPr="007115B1">
        <w:rPr>
          <w:rStyle w:val="TagStyle"/>
          <w:rtl/>
        </w:rPr>
        <w:t xml:space="preserve"> &lt;&lt; אורח &gt;&gt; </w:t>
      </w:r>
      <w:r>
        <w:rPr>
          <w:rtl/>
          <w:lang w:eastAsia="he-IL"/>
        </w:rPr>
        <w:t>חן גוטמן:</w:t>
      </w:r>
      <w:r w:rsidRPr="007115B1">
        <w:rPr>
          <w:rStyle w:val="TagStyle"/>
          <w:rtl/>
        </w:rPr>
        <w:t xml:space="preserve"> &lt;&lt; אורח &gt;&gt;</w:t>
      </w:r>
      <w:r w:rsidR="003A02CE">
        <w:rPr>
          <w:rtl/>
          <w:lang w:eastAsia="he-IL"/>
        </w:rPr>
        <w:t xml:space="preserve"> </w:t>
      </w:r>
      <w:bookmarkEnd w:id="255"/>
    </w:p>
    <w:p w14:paraId="539AD956" w14:textId="77777777" w:rsidR="007115B1" w:rsidRDefault="007115B1" w:rsidP="007115B1">
      <w:pPr>
        <w:pStyle w:val="KeepWithNext"/>
        <w:rPr>
          <w:rtl/>
          <w:lang w:eastAsia="he-IL"/>
        </w:rPr>
      </w:pPr>
    </w:p>
    <w:p w14:paraId="22FC0468" w14:textId="1850F7C5" w:rsidR="007115B1" w:rsidRDefault="007115B1" w:rsidP="007115B1">
      <w:pPr>
        <w:rPr>
          <w:rtl/>
          <w:lang w:eastAsia="he-IL"/>
        </w:rPr>
      </w:pPr>
      <w:bookmarkStart w:id="256" w:name="_ETM_Q1_351024"/>
      <w:bookmarkStart w:id="257" w:name="_ETM_Q1_351051"/>
      <w:bookmarkEnd w:id="256"/>
      <w:bookmarkEnd w:id="257"/>
      <w:r>
        <w:rPr>
          <w:rFonts w:hint="cs"/>
          <w:rtl/>
          <w:lang w:eastAsia="he-IL"/>
        </w:rPr>
        <w:t xml:space="preserve">אנחנו משתמשים באריזות המזון. </w:t>
      </w:r>
    </w:p>
    <w:p w14:paraId="494080B9" w14:textId="77777777" w:rsidR="007115B1" w:rsidRDefault="007115B1" w:rsidP="007115B1">
      <w:pPr>
        <w:rPr>
          <w:rtl/>
          <w:lang w:eastAsia="he-IL"/>
        </w:rPr>
      </w:pPr>
      <w:bookmarkStart w:id="258" w:name="_ETM_Q1_353784"/>
      <w:bookmarkStart w:id="259" w:name="_ETM_Q1_353814"/>
      <w:bookmarkStart w:id="260" w:name="_ETM_Q1_354896"/>
      <w:bookmarkEnd w:id="258"/>
      <w:bookmarkEnd w:id="259"/>
      <w:bookmarkEnd w:id="260"/>
    </w:p>
    <w:p w14:paraId="2299EFD3" w14:textId="132A6CAA" w:rsidR="007115B1" w:rsidRDefault="007115B1" w:rsidP="007115B1">
      <w:pPr>
        <w:pStyle w:val="af9"/>
        <w:keepNext/>
        <w:rPr>
          <w:rtl/>
          <w:lang w:eastAsia="he-IL"/>
        </w:rPr>
      </w:pPr>
      <w:bookmarkStart w:id="261" w:name="ET_guest_פנינה_אורן_שני_דור_29"/>
      <w:r w:rsidRPr="007115B1">
        <w:rPr>
          <w:rStyle w:val="TagStyle"/>
          <w:rtl/>
        </w:rPr>
        <w:t xml:space="preserve"> &lt;&lt; אורח &gt;&gt; </w:t>
      </w:r>
      <w:r>
        <w:rPr>
          <w:rtl/>
          <w:lang w:eastAsia="he-IL"/>
        </w:rPr>
        <w:t>פנינה אורן שני דור:</w:t>
      </w:r>
      <w:r w:rsidRPr="007115B1">
        <w:rPr>
          <w:rStyle w:val="TagStyle"/>
          <w:rtl/>
        </w:rPr>
        <w:t xml:space="preserve"> &lt;&lt; אורח &gt;&gt;</w:t>
      </w:r>
      <w:r w:rsidR="003A02CE">
        <w:rPr>
          <w:rtl/>
          <w:lang w:eastAsia="he-IL"/>
        </w:rPr>
        <w:t xml:space="preserve"> </w:t>
      </w:r>
      <w:bookmarkEnd w:id="261"/>
    </w:p>
    <w:p w14:paraId="3B101CA5" w14:textId="77777777" w:rsidR="007115B1" w:rsidRDefault="007115B1" w:rsidP="007115B1">
      <w:pPr>
        <w:pStyle w:val="KeepWithNext"/>
        <w:rPr>
          <w:rtl/>
          <w:lang w:eastAsia="he-IL"/>
        </w:rPr>
      </w:pPr>
    </w:p>
    <w:p w14:paraId="3462686A" w14:textId="3C5893D6" w:rsidR="007115B1" w:rsidRDefault="007115B1" w:rsidP="007115B1">
      <w:pPr>
        <w:rPr>
          <w:rtl/>
          <w:lang w:eastAsia="he-IL"/>
        </w:rPr>
      </w:pPr>
      <w:bookmarkStart w:id="262" w:name="_ETM_Q1_355133"/>
      <w:bookmarkStart w:id="263" w:name="_ETM_Q1_355161"/>
      <w:bookmarkEnd w:id="262"/>
      <w:bookmarkEnd w:id="263"/>
      <w:r>
        <w:rPr>
          <w:rFonts w:hint="cs"/>
          <w:rtl/>
          <w:lang w:eastAsia="he-IL"/>
        </w:rPr>
        <w:t>התקנה הזאת חלה על כל</w:t>
      </w:r>
      <w:bookmarkStart w:id="264" w:name="_ETM_Q1_356682"/>
      <w:bookmarkEnd w:id="264"/>
      <w:r>
        <w:rPr>
          <w:rFonts w:hint="cs"/>
          <w:rtl/>
          <w:lang w:eastAsia="he-IL"/>
        </w:rPr>
        <w:t xml:space="preserve"> מה שבא מגע עם מזון. זה יכול להיות </w:t>
      </w:r>
      <w:bookmarkStart w:id="265" w:name="_ETM_Q1_363772"/>
      <w:bookmarkEnd w:id="265"/>
      <w:r>
        <w:rPr>
          <w:rFonts w:hint="cs"/>
          <w:rtl/>
          <w:lang w:eastAsia="he-IL"/>
        </w:rPr>
        <w:t xml:space="preserve">לדוגמה במחלבה עליה דיברתם איתי, הפטמות שמחוברות לחלב שזה מקרה אחד וזאת יכולה להיות גם אריזה של המזון </w:t>
      </w:r>
      <w:bookmarkStart w:id="266" w:name="_ETM_Q1_374248"/>
      <w:bookmarkEnd w:id="266"/>
      <w:r>
        <w:rPr>
          <w:rFonts w:hint="cs"/>
          <w:rtl/>
          <w:lang w:eastAsia="he-IL"/>
        </w:rPr>
        <w:t>או המשטחים שבאים במגע עם המזון.</w:t>
      </w:r>
    </w:p>
    <w:p w14:paraId="1F00FA0E" w14:textId="77777777" w:rsidR="007115B1" w:rsidRDefault="007115B1" w:rsidP="007115B1">
      <w:pPr>
        <w:rPr>
          <w:rtl/>
          <w:lang w:eastAsia="he-IL"/>
        </w:rPr>
      </w:pPr>
      <w:bookmarkStart w:id="267" w:name="_ETM_Q1_379162"/>
      <w:bookmarkStart w:id="268" w:name="_ETM_Q1_379196"/>
      <w:bookmarkEnd w:id="267"/>
      <w:bookmarkEnd w:id="268"/>
    </w:p>
    <w:p w14:paraId="39995B0B" w14:textId="2742711F" w:rsidR="007115B1" w:rsidRDefault="007115B1" w:rsidP="007115B1">
      <w:pPr>
        <w:pStyle w:val="af9"/>
        <w:keepNext/>
        <w:rPr>
          <w:rtl/>
          <w:lang w:eastAsia="he-IL"/>
        </w:rPr>
      </w:pPr>
      <w:bookmarkStart w:id="269" w:name="ET_guest_חן_גוטמן_30"/>
      <w:r w:rsidRPr="007115B1">
        <w:rPr>
          <w:rStyle w:val="TagStyle"/>
          <w:rtl/>
        </w:rPr>
        <w:t xml:space="preserve"> &lt;&lt; אורח &gt;&gt; </w:t>
      </w:r>
      <w:r>
        <w:rPr>
          <w:rtl/>
          <w:lang w:eastAsia="he-IL"/>
        </w:rPr>
        <w:t>חן גוטמן:</w:t>
      </w:r>
      <w:r w:rsidRPr="007115B1">
        <w:rPr>
          <w:rStyle w:val="TagStyle"/>
          <w:rtl/>
        </w:rPr>
        <w:t xml:space="preserve"> &lt;&lt; אורח &gt;&gt;</w:t>
      </w:r>
      <w:r w:rsidR="003A02CE">
        <w:rPr>
          <w:rtl/>
          <w:lang w:eastAsia="he-IL"/>
        </w:rPr>
        <w:t xml:space="preserve"> </w:t>
      </w:r>
      <w:bookmarkEnd w:id="269"/>
    </w:p>
    <w:p w14:paraId="59871597" w14:textId="77777777" w:rsidR="007115B1" w:rsidRDefault="007115B1" w:rsidP="007115B1">
      <w:pPr>
        <w:pStyle w:val="KeepWithNext"/>
        <w:rPr>
          <w:rtl/>
          <w:lang w:eastAsia="he-IL"/>
        </w:rPr>
      </w:pPr>
    </w:p>
    <w:p w14:paraId="6E01B2F3" w14:textId="6EEB744E" w:rsidR="007115B1" w:rsidRDefault="007115B1" w:rsidP="007115B1">
      <w:pPr>
        <w:rPr>
          <w:rtl/>
          <w:lang w:eastAsia="he-IL"/>
        </w:rPr>
      </w:pPr>
      <w:bookmarkStart w:id="270" w:name="_ETM_Q1_379830"/>
      <w:bookmarkStart w:id="271" w:name="_ETM_Q1_379857"/>
      <w:bookmarkEnd w:id="270"/>
      <w:bookmarkEnd w:id="271"/>
      <w:r>
        <w:rPr>
          <w:rFonts w:hint="cs"/>
          <w:rtl/>
          <w:lang w:eastAsia="he-IL"/>
        </w:rPr>
        <w:t xml:space="preserve">לפי התקינה האירופאית </w:t>
      </w:r>
      <w:bookmarkStart w:id="272" w:name="_ETM_Q1_381671"/>
      <w:bookmarkEnd w:id="272"/>
      <w:r>
        <w:rPr>
          <w:rFonts w:hint="cs"/>
          <w:rtl/>
          <w:lang w:eastAsia="he-IL"/>
        </w:rPr>
        <w:t xml:space="preserve">זה בכל שרשרת המזון. מרגע שהמזון, אפילו מזון גולמי, נמצא במגע עם הסביבה שלו ועד הרגע שאתה </w:t>
      </w:r>
      <w:bookmarkStart w:id="273" w:name="_ETM_Q1_390932"/>
      <w:bookmarkEnd w:id="273"/>
      <w:r>
        <w:rPr>
          <w:rFonts w:hint="cs"/>
          <w:rtl/>
          <w:lang w:eastAsia="he-IL"/>
        </w:rPr>
        <w:t>נותן בו את ה-ביס, כל השלב הזה מוגדר כשרשרת המזון.</w:t>
      </w:r>
    </w:p>
    <w:p w14:paraId="24A63E99" w14:textId="77777777" w:rsidR="007115B1" w:rsidRDefault="007115B1" w:rsidP="007115B1">
      <w:pPr>
        <w:rPr>
          <w:rtl/>
          <w:lang w:eastAsia="he-IL"/>
        </w:rPr>
      </w:pPr>
      <w:bookmarkStart w:id="274" w:name="_ETM_Q1_395680"/>
      <w:bookmarkStart w:id="275" w:name="_ETM_Q1_395713"/>
      <w:bookmarkEnd w:id="274"/>
      <w:bookmarkEnd w:id="275"/>
    </w:p>
    <w:p w14:paraId="071BE624" w14:textId="6DBA19B5" w:rsidR="007115B1" w:rsidRDefault="007115B1" w:rsidP="007115B1">
      <w:pPr>
        <w:pStyle w:val="af6"/>
        <w:keepNext/>
        <w:rPr>
          <w:rtl/>
        </w:rPr>
      </w:pPr>
      <w:bookmarkStart w:id="276" w:name="ET_yor_6447_31"/>
      <w:r w:rsidRPr="007115B1">
        <w:rPr>
          <w:rStyle w:val="TagStyle"/>
          <w:rtl/>
        </w:rPr>
        <w:t xml:space="preserve"> &lt;&lt; </w:t>
      </w:r>
      <w:proofErr w:type="spellStart"/>
      <w:r w:rsidRPr="007115B1">
        <w:rPr>
          <w:rStyle w:val="TagStyle"/>
          <w:rtl/>
        </w:rPr>
        <w:t>יור</w:t>
      </w:r>
      <w:proofErr w:type="spellEnd"/>
      <w:r w:rsidRPr="007115B1">
        <w:rPr>
          <w:rStyle w:val="TagStyle"/>
          <w:rtl/>
        </w:rPr>
        <w:t xml:space="preserve"> &gt;&gt; </w:t>
      </w:r>
      <w:r>
        <w:rPr>
          <w:rtl/>
        </w:rPr>
        <w:t xml:space="preserve">היו"ר יונתן </w:t>
      </w:r>
      <w:proofErr w:type="spellStart"/>
      <w:r>
        <w:rPr>
          <w:rtl/>
        </w:rPr>
        <w:t>מישרקי</w:t>
      </w:r>
      <w:proofErr w:type="spellEnd"/>
      <w:r>
        <w:rPr>
          <w:rtl/>
        </w:rPr>
        <w:t>:</w:t>
      </w:r>
      <w:r w:rsidRPr="007115B1">
        <w:rPr>
          <w:rStyle w:val="TagStyle"/>
          <w:rtl/>
        </w:rPr>
        <w:t xml:space="preserve"> &lt;&lt; </w:t>
      </w:r>
      <w:proofErr w:type="spellStart"/>
      <w:r w:rsidRPr="007115B1">
        <w:rPr>
          <w:rStyle w:val="TagStyle"/>
          <w:rtl/>
        </w:rPr>
        <w:t>יור</w:t>
      </w:r>
      <w:proofErr w:type="spellEnd"/>
      <w:r w:rsidRPr="007115B1">
        <w:rPr>
          <w:rStyle w:val="TagStyle"/>
          <w:rtl/>
        </w:rPr>
        <w:t xml:space="preserve"> &gt;&gt;</w:t>
      </w:r>
      <w:r w:rsidR="003A02CE">
        <w:rPr>
          <w:rtl/>
        </w:rPr>
        <w:t xml:space="preserve"> </w:t>
      </w:r>
      <w:bookmarkEnd w:id="276"/>
    </w:p>
    <w:p w14:paraId="69707BD0" w14:textId="77777777" w:rsidR="007115B1" w:rsidRDefault="007115B1" w:rsidP="007115B1">
      <w:pPr>
        <w:pStyle w:val="KeepWithNext"/>
        <w:rPr>
          <w:rtl/>
          <w:lang w:eastAsia="he-IL"/>
        </w:rPr>
      </w:pPr>
    </w:p>
    <w:p w14:paraId="288125F1" w14:textId="24EDD90C" w:rsidR="007115B1" w:rsidRDefault="007115B1" w:rsidP="007115B1">
      <w:pPr>
        <w:rPr>
          <w:rtl/>
          <w:lang w:eastAsia="he-IL"/>
        </w:rPr>
      </w:pPr>
      <w:r>
        <w:rPr>
          <w:rFonts w:hint="cs"/>
          <w:rtl/>
          <w:lang w:eastAsia="he-IL"/>
        </w:rPr>
        <w:t>ההחלה היא על הכול או רק על אריזות?</w:t>
      </w:r>
    </w:p>
    <w:p w14:paraId="10955634" w14:textId="77777777" w:rsidR="007115B1" w:rsidRDefault="007115B1" w:rsidP="007115B1">
      <w:pPr>
        <w:rPr>
          <w:rtl/>
          <w:lang w:eastAsia="he-IL"/>
        </w:rPr>
      </w:pPr>
      <w:bookmarkStart w:id="277" w:name="_ETM_Q1_396146"/>
      <w:bookmarkStart w:id="278" w:name="_ETM_Q1_396177"/>
      <w:bookmarkStart w:id="279" w:name="_ETM_Q1_397338"/>
      <w:bookmarkEnd w:id="277"/>
      <w:bookmarkEnd w:id="278"/>
      <w:bookmarkEnd w:id="279"/>
    </w:p>
    <w:p w14:paraId="6B4FDBB5" w14:textId="491B6298" w:rsidR="007115B1" w:rsidRDefault="007115B1" w:rsidP="007115B1">
      <w:pPr>
        <w:pStyle w:val="af9"/>
        <w:keepNext/>
        <w:rPr>
          <w:rtl/>
          <w:lang w:eastAsia="he-IL"/>
        </w:rPr>
      </w:pPr>
      <w:bookmarkStart w:id="280" w:name="ET_guest_חן_גוטמן_32"/>
      <w:r w:rsidRPr="007115B1">
        <w:rPr>
          <w:rStyle w:val="TagStyle"/>
          <w:rtl/>
        </w:rPr>
        <w:t xml:space="preserve"> &lt;&lt; אורח &gt;&gt; </w:t>
      </w:r>
      <w:r>
        <w:rPr>
          <w:rtl/>
          <w:lang w:eastAsia="he-IL"/>
        </w:rPr>
        <w:t>חן גוטמן:</w:t>
      </w:r>
      <w:r w:rsidRPr="007115B1">
        <w:rPr>
          <w:rStyle w:val="TagStyle"/>
          <w:rtl/>
        </w:rPr>
        <w:t xml:space="preserve"> &lt;&lt; אורח &gt;&gt;</w:t>
      </w:r>
      <w:r w:rsidR="003A02CE">
        <w:rPr>
          <w:rtl/>
          <w:lang w:eastAsia="he-IL"/>
        </w:rPr>
        <w:t xml:space="preserve"> </w:t>
      </w:r>
      <w:bookmarkEnd w:id="280"/>
    </w:p>
    <w:p w14:paraId="3B3E522C" w14:textId="77777777" w:rsidR="007115B1" w:rsidRDefault="007115B1" w:rsidP="007115B1">
      <w:pPr>
        <w:pStyle w:val="KeepWithNext"/>
        <w:rPr>
          <w:rtl/>
          <w:lang w:eastAsia="he-IL"/>
        </w:rPr>
      </w:pPr>
    </w:p>
    <w:p w14:paraId="073BCDAF" w14:textId="2AAF1843" w:rsidR="007115B1" w:rsidRDefault="007115B1" w:rsidP="007115B1">
      <w:pPr>
        <w:rPr>
          <w:rtl/>
          <w:lang w:eastAsia="he-IL"/>
        </w:rPr>
      </w:pPr>
      <w:bookmarkStart w:id="281" w:name="_ETM_Q1_397545"/>
      <w:bookmarkStart w:id="282" w:name="_ETM_Q1_397573"/>
      <w:bookmarkEnd w:id="281"/>
      <w:bookmarkEnd w:id="282"/>
      <w:r>
        <w:rPr>
          <w:rFonts w:hint="cs"/>
          <w:rtl/>
          <w:lang w:eastAsia="he-IL"/>
        </w:rPr>
        <w:t xml:space="preserve">אנחנו מחילים רק על </w:t>
      </w:r>
      <w:bookmarkStart w:id="283" w:name="_ETM_Q1_400043"/>
      <w:bookmarkEnd w:id="283"/>
      <w:r>
        <w:rPr>
          <w:rFonts w:hint="cs"/>
          <w:rtl/>
          <w:lang w:eastAsia="he-IL"/>
        </w:rPr>
        <w:t>אריזות.</w:t>
      </w:r>
    </w:p>
    <w:p w14:paraId="13D1CE8E" w14:textId="77777777" w:rsidR="007115B1" w:rsidRDefault="007115B1" w:rsidP="007115B1">
      <w:pPr>
        <w:rPr>
          <w:rtl/>
          <w:lang w:eastAsia="he-IL"/>
        </w:rPr>
      </w:pPr>
      <w:bookmarkStart w:id="284" w:name="_ETM_Q1_401845"/>
      <w:bookmarkStart w:id="285" w:name="_ETM_Q1_401876"/>
      <w:bookmarkStart w:id="286" w:name="_ETM_Q1_402908"/>
      <w:bookmarkEnd w:id="284"/>
      <w:bookmarkEnd w:id="285"/>
      <w:bookmarkEnd w:id="286"/>
    </w:p>
    <w:p w14:paraId="2B62A2FE" w14:textId="7D7BF532" w:rsidR="007115B1" w:rsidRDefault="007115B1" w:rsidP="007115B1">
      <w:pPr>
        <w:pStyle w:val="a4"/>
        <w:keepNext/>
        <w:rPr>
          <w:rtl/>
        </w:rPr>
      </w:pPr>
      <w:bookmarkStart w:id="287" w:name="ET_speaker_נעה_בן_שבת_33"/>
      <w:r w:rsidRPr="007115B1">
        <w:rPr>
          <w:rStyle w:val="TagStyle"/>
          <w:rtl/>
        </w:rPr>
        <w:t xml:space="preserve"> &lt;&lt; דובר &gt;&gt; </w:t>
      </w:r>
      <w:r>
        <w:rPr>
          <w:rtl/>
        </w:rPr>
        <w:t>נעה בן שבת:</w:t>
      </w:r>
      <w:r w:rsidRPr="007115B1">
        <w:rPr>
          <w:rStyle w:val="TagStyle"/>
          <w:rtl/>
        </w:rPr>
        <w:t xml:space="preserve"> &lt;&lt; דובר &gt;&gt;</w:t>
      </w:r>
      <w:r w:rsidR="003A02CE">
        <w:rPr>
          <w:rtl/>
        </w:rPr>
        <w:t xml:space="preserve"> </w:t>
      </w:r>
      <w:bookmarkEnd w:id="287"/>
    </w:p>
    <w:p w14:paraId="69B3406F" w14:textId="77777777" w:rsidR="007115B1" w:rsidRDefault="007115B1" w:rsidP="007115B1">
      <w:pPr>
        <w:pStyle w:val="KeepWithNext"/>
        <w:rPr>
          <w:rtl/>
          <w:lang w:eastAsia="he-IL"/>
        </w:rPr>
      </w:pPr>
    </w:p>
    <w:p w14:paraId="036EEDDE" w14:textId="36A65551" w:rsidR="007115B1" w:rsidRDefault="007115B1" w:rsidP="007115B1">
      <w:pPr>
        <w:rPr>
          <w:rtl/>
          <w:lang w:eastAsia="he-IL"/>
        </w:rPr>
      </w:pPr>
      <w:bookmarkStart w:id="288" w:name="_ETM_Q1_403124"/>
      <w:bookmarkStart w:id="289" w:name="_ETM_Q1_403151"/>
      <w:bookmarkEnd w:id="288"/>
      <w:bookmarkEnd w:id="289"/>
      <w:r>
        <w:rPr>
          <w:rFonts w:hint="cs"/>
          <w:rtl/>
          <w:lang w:eastAsia="he-IL"/>
        </w:rPr>
        <w:t>יש כאן למשל התייחסות</w:t>
      </w:r>
      <w:r w:rsidR="00780B63">
        <w:rPr>
          <w:rFonts w:hint="cs"/>
          <w:rtl/>
          <w:lang w:eastAsia="he-IL"/>
        </w:rPr>
        <w:t xml:space="preserve"> </w:t>
      </w:r>
      <w:r>
        <w:rPr>
          <w:rFonts w:hint="cs"/>
          <w:rtl/>
          <w:lang w:eastAsia="he-IL"/>
        </w:rPr>
        <w:t>לכלי פלסטיק או כלי מטבח</w:t>
      </w:r>
      <w:bookmarkStart w:id="290" w:name="_ETM_Q1_406671"/>
      <w:bookmarkEnd w:id="290"/>
      <w:r>
        <w:rPr>
          <w:rFonts w:hint="cs"/>
          <w:rtl/>
          <w:lang w:eastAsia="he-IL"/>
        </w:rPr>
        <w:t>.</w:t>
      </w:r>
    </w:p>
    <w:p w14:paraId="71A8FDBF" w14:textId="77777777" w:rsidR="00A858C7" w:rsidRDefault="00A858C7" w:rsidP="007115B1">
      <w:pPr>
        <w:rPr>
          <w:rtl/>
          <w:lang w:eastAsia="he-IL"/>
        </w:rPr>
      </w:pPr>
    </w:p>
    <w:p w14:paraId="79A3E1CF" w14:textId="77777777" w:rsidR="00873C70" w:rsidRDefault="00873C70" w:rsidP="00873C70">
      <w:pPr>
        <w:rPr>
          <w:rStyle w:val="TagStyle"/>
          <w:rFonts w:ascii="David" w:hAnsi="David"/>
          <w:u w:val="single"/>
          <w:rtl/>
        </w:rPr>
      </w:pPr>
      <w:bookmarkStart w:id="291" w:name="_ETM_Q1_408574"/>
      <w:bookmarkStart w:id="292" w:name="_ETM_Q1_408607"/>
      <w:bookmarkStart w:id="293" w:name="_ETM_Q1_414576"/>
      <w:bookmarkEnd w:id="291"/>
      <w:bookmarkEnd w:id="292"/>
      <w:bookmarkEnd w:id="293"/>
    </w:p>
    <w:p w14:paraId="342C3D54" w14:textId="0F0184A8" w:rsidR="00873C70" w:rsidRDefault="00873C70" w:rsidP="00873C70">
      <w:pPr>
        <w:pStyle w:val="af9"/>
        <w:keepNext/>
        <w:rPr>
          <w:rtl/>
        </w:rPr>
      </w:pPr>
      <w:bookmarkStart w:id="294" w:name="ET_guest_רוית_ארבל_37"/>
      <w:r w:rsidRPr="00873C70">
        <w:rPr>
          <w:rStyle w:val="TagStyle"/>
          <w:rtl/>
        </w:rPr>
        <w:t xml:space="preserve"> &lt;&lt; אורח &gt;&gt; </w:t>
      </w:r>
      <w:r>
        <w:rPr>
          <w:rFonts w:hint="cs"/>
          <w:rtl/>
        </w:rPr>
        <w:t>קריאה</w:t>
      </w:r>
      <w:r>
        <w:rPr>
          <w:rtl/>
        </w:rPr>
        <w:t>:</w:t>
      </w:r>
      <w:r w:rsidRPr="00873C70">
        <w:rPr>
          <w:rStyle w:val="TagStyle"/>
          <w:rtl/>
        </w:rPr>
        <w:t xml:space="preserve"> &lt;&lt; אורח &gt;&gt;</w:t>
      </w:r>
      <w:r w:rsidR="003A02CE">
        <w:rPr>
          <w:rtl/>
        </w:rPr>
        <w:t xml:space="preserve"> </w:t>
      </w:r>
      <w:bookmarkEnd w:id="294"/>
    </w:p>
    <w:p w14:paraId="2AE0AE83" w14:textId="77777777" w:rsidR="007115B1" w:rsidRDefault="007115B1" w:rsidP="007115B1">
      <w:pPr>
        <w:pStyle w:val="KeepWithNext"/>
        <w:rPr>
          <w:rtl/>
          <w:lang w:eastAsia="he-IL"/>
        </w:rPr>
      </w:pPr>
      <w:bookmarkStart w:id="295" w:name="_ETM_Q1_414793"/>
      <w:bookmarkStart w:id="296" w:name="_ETM_Q1_414824"/>
      <w:bookmarkEnd w:id="295"/>
      <w:bookmarkEnd w:id="296"/>
    </w:p>
    <w:p w14:paraId="22EE32F3" w14:textId="3BF58417" w:rsidR="007115B1" w:rsidRDefault="007115B1" w:rsidP="007115B1">
      <w:pPr>
        <w:rPr>
          <w:rtl/>
          <w:lang w:eastAsia="he-IL"/>
        </w:rPr>
      </w:pPr>
      <w:r>
        <w:rPr>
          <w:rFonts w:hint="cs"/>
          <w:rtl/>
          <w:lang w:eastAsia="he-IL"/>
        </w:rPr>
        <w:t>כלים חד פעמיים</w:t>
      </w:r>
      <w:bookmarkStart w:id="297" w:name="_ETM_Q1_407349"/>
      <w:bookmarkEnd w:id="297"/>
      <w:r>
        <w:rPr>
          <w:rFonts w:hint="cs"/>
          <w:rtl/>
          <w:lang w:eastAsia="he-IL"/>
        </w:rPr>
        <w:t xml:space="preserve"> לא תחת משרד הבריאות ולכן זה לא </w:t>
      </w:r>
      <w:bookmarkStart w:id="298" w:name="_ETM_Q1_409450"/>
      <w:bookmarkEnd w:id="298"/>
      <w:r>
        <w:rPr>
          <w:rFonts w:hint="cs"/>
          <w:rtl/>
          <w:lang w:eastAsia="he-IL"/>
        </w:rPr>
        <w:t>מתייחס לזה.</w:t>
      </w:r>
    </w:p>
    <w:p w14:paraId="1D43B4F7" w14:textId="77777777" w:rsidR="00873C70" w:rsidRDefault="00873C70" w:rsidP="007115B1">
      <w:pPr>
        <w:rPr>
          <w:rtl/>
          <w:lang w:eastAsia="he-IL"/>
        </w:rPr>
      </w:pPr>
      <w:bookmarkStart w:id="299" w:name="_ETM_Q1_416589"/>
      <w:bookmarkStart w:id="300" w:name="_ETM_Q1_416622"/>
      <w:bookmarkEnd w:id="299"/>
      <w:bookmarkEnd w:id="300"/>
    </w:p>
    <w:p w14:paraId="1FD1DC90" w14:textId="36FA7015" w:rsidR="00873C70" w:rsidRDefault="00873C70" w:rsidP="00873C70">
      <w:pPr>
        <w:pStyle w:val="af9"/>
        <w:keepNext/>
        <w:rPr>
          <w:rtl/>
          <w:lang w:eastAsia="he-IL"/>
        </w:rPr>
      </w:pPr>
      <w:bookmarkStart w:id="301" w:name="ET_guest_פנינה_אורן_שני_דור_38"/>
      <w:r w:rsidRPr="00873C70">
        <w:rPr>
          <w:rStyle w:val="TagStyle"/>
          <w:rtl/>
        </w:rPr>
        <w:t xml:space="preserve"> &lt;&lt; אורח &gt;&gt; </w:t>
      </w:r>
      <w:r>
        <w:rPr>
          <w:rtl/>
          <w:lang w:eastAsia="he-IL"/>
        </w:rPr>
        <w:t>פנינה אורן שני דור:</w:t>
      </w:r>
      <w:r w:rsidRPr="00873C70">
        <w:rPr>
          <w:rStyle w:val="TagStyle"/>
          <w:rtl/>
        </w:rPr>
        <w:t xml:space="preserve"> &lt;&lt; אורח &gt;&gt;</w:t>
      </w:r>
      <w:r w:rsidR="003A02CE">
        <w:rPr>
          <w:rtl/>
          <w:lang w:eastAsia="he-IL"/>
        </w:rPr>
        <w:t xml:space="preserve"> </w:t>
      </w:r>
      <w:bookmarkEnd w:id="301"/>
    </w:p>
    <w:p w14:paraId="5BF03D6E" w14:textId="77777777" w:rsidR="00873C70" w:rsidRDefault="00873C70" w:rsidP="00873C70">
      <w:pPr>
        <w:pStyle w:val="KeepWithNext"/>
        <w:rPr>
          <w:rtl/>
          <w:lang w:eastAsia="he-IL"/>
        </w:rPr>
      </w:pPr>
    </w:p>
    <w:p w14:paraId="3992C24E" w14:textId="7831254D" w:rsidR="00873C70" w:rsidRDefault="00873C70" w:rsidP="00873C70">
      <w:pPr>
        <w:rPr>
          <w:rtl/>
          <w:lang w:eastAsia="he-IL"/>
        </w:rPr>
      </w:pPr>
      <w:proofErr w:type="spellStart"/>
      <w:r>
        <w:rPr>
          <w:rFonts w:hint="cs"/>
          <w:rtl/>
          <w:lang w:eastAsia="he-IL"/>
        </w:rPr>
        <w:t>רוית</w:t>
      </w:r>
      <w:proofErr w:type="spellEnd"/>
      <w:r>
        <w:rPr>
          <w:rFonts w:hint="cs"/>
          <w:rtl/>
          <w:lang w:eastAsia="he-IL"/>
        </w:rPr>
        <w:t xml:space="preserve"> צודקת. אנחנו צריכים לומר ליבואן נאות וצריך </w:t>
      </w:r>
      <w:bookmarkStart w:id="302" w:name="_ETM_Q1_429841"/>
      <w:bookmarkEnd w:id="302"/>
      <w:r>
        <w:rPr>
          <w:rFonts w:hint="cs"/>
          <w:rtl/>
          <w:lang w:eastAsia="he-IL"/>
        </w:rPr>
        <w:t xml:space="preserve">להוסיף את ההערה שזה יחול על יבואן נאות </w:t>
      </w:r>
      <w:bookmarkStart w:id="303" w:name="_ETM_Q1_434654"/>
      <w:bookmarkEnd w:id="303"/>
      <w:r>
        <w:rPr>
          <w:rFonts w:hint="cs"/>
          <w:rtl/>
          <w:lang w:eastAsia="he-IL"/>
        </w:rPr>
        <w:t xml:space="preserve">או יצרן נאות שעומד בסעיף 321 והתקנות מדברות </w:t>
      </w:r>
      <w:bookmarkStart w:id="304" w:name="_ETM_Q1_438861"/>
      <w:bookmarkEnd w:id="304"/>
      <w:r>
        <w:rPr>
          <w:rFonts w:hint="cs"/>
          <w:rtl/>
          <w:lang w:eastAsia="he-IL"/>
        </w:rPr>
        <w:t>על אריזות שבאות במגע עם מז</w:t>
      </w:r>
      <w:bookmarkStart w:id="305" w:name="_ETM_Q1_439078"/>
      <w:bookmarkEnd w:id="305"/>
      <w:r>
        <w:rPr>
          <w:rFonts w:hint="cs"/>
          <w:rtl/>
          <w:lang w:eastAsia="he-IL"/>
        </w:rPr>
        <w:t xml:space="preserve">ון בלבד. זה יענה להערה. אמרתי את זה לפרוטוקול אבל </w:t>
      </w:r>
      <w:bookmarkStart w:id="306" w:name="_ETM_Q1_445512"/>
      <w:bookmarkEnd w:id="306"/>
      <w:r>
        <w:rPr>
          <w:rFonts w:hint="cs"/>
          <w:rtl/>
          <w:lang w:eastAsia="he-IL"/>
        </w:rPr>
        <w:t>אם זה לא מספיק, נוסיף את זה בטור.</w:t>
      </w:r>
    </w:p>
    <w:p w14:paraId="20F989CD" w14:textId="77777777" w:rsidR="00873C70" w:rsidRDefault="00873C70" w:rsidP="00873C70">
      <w:pPr>
        <w:rPr>
          <w:rtl/>
          <w:lang w:eastAsia="he-IL"/>
        </w:rPr>
      </w:pPr>
      <w:bookmarkStart w:id="307" w:name="_ETM_Q1_448214"/>
      <w:bookmarkStart w:id="308" w:name="_ETM_Q1_448250"/>
      <w:bookmarkEnd w:id="307"/>
      <w:bookmarkEnd w:id="308"/>
    </w:p>
    <w:p w14:paraId="457F772F" w14:textId="6CE66209" w:rsidR="00873C70" w:rsidRDefault="00873C70" w:rsidP="00873C70">
      <w:pPr>
        <w:pStyle w:val="a4"/>
        <w:keepNext/>
        <w:rPr>
          <w:rtl/>
        </w:rPr>
      </w:pPr>
      <w:bookmarkStart w:id="309" w:name="ET_speaker_נעה_בן_שבת_40"/>
      <w:r w:rsidRPr="00873C70">
        <w:rPr>
          <w:rStyle w:val="TagStyle"/>
          <w:rtl/>
        </w:rPr>
        <w:t xml:space="preserve"> &lt;&lt; דובר &gt;&gt; </w:t>
      </w:r>
      <w:r>
        <w:rPr>
          <w:rtl/>
        </w:rPr>
        <w:t>נעה בן שבת:</w:t>
      </w:r>
      <w:r w:rsidRPr="00873C70">
        <w:rPr>
          <w:rStyle w:val="TagStyle"/>
          <w:rtl/>
        </w:rPr>
        <w:t xml:space="preserve"> &lt;&lt; דובר &gt;&gt;</w:t>
      </w:r>
      <w:r w:rsidR="003A02CE">
        <w:rPr>
          <w:rtl/>
        </w:rPr>
        <w:t xml:space="preserve"> </w:t>
      </w:r>
      <w:bookmarkEnd w:id="309"/>
    </w:p>
    <w:p w14:paraId="1A5BCA7B" w14:textId="77777777" w:rsidR="00873C70" w:rsidRDefault="00873C70" w:rsidP="00873C70">
      <w:pPr>
        <w:pStyle w:val="KeepWithNext"/>
        <w:rPr>
          <w:rtl/>
          <w:lang w:eastAsia="he-IL"/>
        </w:rPr>
      </w:pPr>
    </w:p>
    <w:p w14:paraId="44E079AE" w14:textId="4327062E" w:rsidR="00873C70" w:rsidRDefault="00873C70" w:rsidP="00873C70">
      <w:pPr>
        <w:rPr>
          <w:rtl/>
          <w:lang w:eastAsia="he-IL"/>
        </w:rPr>
      </w:pPr>
      <w:r>
        <w:rPr>
          <w:rFonts w:hint="cs"/>
          <w:rtl/>
          <w:lang w:eastAsia="he-IL"/>
        </w:rPr>
        <w:t xml:space="preserve">יבואן נאות </w:t>
      </w:r>
      <w:bookmarkStart w:id="310" w:name="_ETM_Q1_447112"/>
      <w:bookmarkEnd w:id="310"/>
      <w:r>
        <w:rPr>
          <w:rFonts w:hint="cs"/>
          <w:rtl/>
          <w:lang w:eastAsia="he-IL"/>
        </w:rPr>
        <w:t>ויצרן נאות, ידרשו התחייבות שקיבל על עצמו את אירופה.</w:t>
      </w:r>
    </w:p>
    <w:p w14:paraId="4F910E20" w14:textId="77777777" w:rsidR="00873C70" w:rsidRDefault="00873C70" w:rsidP="00873C70">
      <w:pPr>
        <w:rPr>
          <w:rtl/>
          <w:lang w:eastAsia="he-IL"/>
        </w:rPr>
      </w:pPr>
      <w:bookmarkStart w:id="311" w:name="_ETM_Q1_453143"/>
      <w:bookmarkStart w:id="312" w:name="_ETM_Q1_453182"/>
      <w:bookmarkEnd w:id="311"/>
      <w:bookmarkEnd w:id="312"/>
    </w:p>
    <w:p w14:paraId="117073B5" w14:textId="121EC6BD" w:rsidR="00873C70" w:rsidRDefault="00873C70" w:rsidP="00873C70">
      <w:pPr>
        <w:pStyle w:val="af9"/>
        <w:keepNext/>
        <w:rPr>
          <w:rtl/>
          <w:lang w:eastAsia="he-IL"/>
        </w:rPr>
      </w:pPr>
      <w:bookmarkStart w:id="313" w:name="ET_guest_905462_41"/>
      <w:r w:rsidRPr="00873C70">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73C70">
        <w:rPr>
          <w:rStyle w:val="TagStyle"/>
          <w:rtl/>
        </w:rPr>
        <w:t xml:space="preserve"> &lt;&lt; אורח &gt;&gt;</w:t>
      </w:r>
      <w:r w:rsidR="003A02CE">
        <w:rPr>
          <w:rtl/>
          <w:lang w:eastAsia="he-IL"/>
        </w:rPr>
        <w:t xml:space="preserve"> </w:t>
      </w:r>
      <w:bookmarkEnd w:id="313"/>
    </w:p>
    <w:p w14:paraId="10220CD4" w14:textId="77777777" w:rsidR="00873C70" w:rsidRDefault="00873C70" w:rsidP="00873C70">
      <w:pPr>
        <w:pStyle w:val="KeepWithNext"/>
        <w:rPr>
          <w:rtl/>
          <w:lang w:eastAsia="he-IL"/>
        </w:rPr>
      </w:pPr>
    </w:p>
    <w:p w14:paraId="5607D36F" w14:textId="077A0FFD" w:rsidR="00873C70" w:rsidRDefault="00873C70" w:rsidP="00873C70">
      <w:pPr>
        <w:rPr>
          <w:rtl/>
          <w:lang w:eastAsia="he-IL"/>
        </w:rPr>
      </w:pPr>
      <w:r>
        <w:rPr>
          <w:rFonts w:hint="cs"/>
          <w:rtl/>
          <w:lang w:eastAsia="he-IL"/>
        </w:rPr>
        <w:t xml:space="preserve">יבואן נאות </w:t>
      </w:r>
      <w:bookmarkStart w:id="314" w:name="_ETM_Q1_455383"/>
      <w:bookmarkEnd w:id="314"/>
      <w:r>
        <w:rPr>
          <w:rFonts w:hint="cs"/>
          <w:rtl/>
          <w:lang w:eastAsia="he-IL"/>
        </w:rPr>
        <w:t>במסלול האירופאי.</w:t>
      </w:r>
    </w:p>
    <w:p w14:paraId="6763083F" w14:textId="77777777" w:rsidR="00873C70" w:rsidRDefault="00873C70" w:rsidP="00873C70">
      <w:pPr>
        <w:rPr>
          <w:rtl/>
          <w:lang w:eastAsia="he-IL"/>
        </w:rPr>
      </w:pPr>
      <w:bookmarkStart w:id="315" w:name="_ETM_Q1_460218"/>
      <w:bookmarkStart w:id="316" w:name="_ETM_Q1_460256"/>
      <w:bookmarkEnd w:id="315"/>
      <w:bookmarkEnd w:id="316"/>
    </w:p>
    <w:p w14:paraId="04F7C373" w14:textId="28F8F555" w:rsidR="00873C70" w:rsidRDefault="00873C70" w:rsidP="00873C70">
      <w:pPr>
        <w:pStyle w:val="a4"/>
        <w:keepNext/>
        <w:rPr>
          <w:rtl/>
        </w:rPr>
      </w:pPr>
      <w:bookmarkStart w:id="317" w:name="ET_speaker_נעה_בן_שבת_42"/>
      <w:r w:rsidRPr="00873C70">
        <w:rPr>
          <w:rStyle w:val="TagStyle"/>
          <w:rtl/>
        </w:rPr>
        <w:lastRenderedPageBreak/>
        <w:t xml:space="preserve"> &lt;&lt; דובר &gt;&gt; </w:t>
      </w:r>
      <w:r>
        <w:rPr>
          <w:rtl/>
        </w:rPr>
        <w:t>נעה בן שבת:</w:t>
      </w:r>
      <w:r w:rsidRPr="00873C70">
        <w:rPr>
          <w:rStyle w:val="TagStyle"/>
          <w:rtl/>
        </w:rPr>
        <w:t xml:space="preserve"> &lt;&lt; דובר &gt;&gt;</w:t>
      </w:r>
      <w:r w:rsidR="003A02CE">
        <w:rPr>
          <w:rtl/>
        </w:rPr>
        <w:t xml:space="preserve"> </w:t>
      </w:r>
      <w:bookmarkEnd w:id="317"/>
    </w:p>
    <w:p w14:paraId="45D3A2C8" w14:textId="77777777" w:rsidR="00873C70" w:rsidRDefault="00873C70" w:rsidP="00873C70">
      <w:pPr>
        <w:pStyle w:val="KeepWithNext"/>
        <w:rPr>
          <w:rtl/>
          <w:lang w:eastAsia="he-IL"/>
        </w:rPr>
      </w:pPr>
    </w:p>
    <w:p w14:paraId="1BC6D842" w14:textId="4B3A2B82" w:rsidR="00873C70" w:rsidRDefault="00873C70" w:rsidP="00873C70">
      <w:pPr>
        <w:rPr>
          <w:rtl/>
          <w:lang w:eastAsia="he-IL"/>
        </w:rPr>
      </w:pPr>
      <w:r>
        <w:rPr>
          <w:rFonts w:hint="cs"/>
          <w:rtl/>
          <w:lang w:eastAsia="he-IL"/>
        </w:rPr>
        <w:t xml:space="preserve">אני רוצה להבין, לדבר על </w:t>
      </w:r>
      <w:proofErr w:type="spellStart"/>
      <w:r>
        <w:rPr>
          <w:rFonts w:hint="cs"/>
          <w:rtl/>
          <w:lang w:eastAsia="he-IL"/>
        </w:rPr>
        <w:t>הגדרים</w:t>
      </w:r>
      <w:bookmarkStart w:id="318" w:name="_ETM_Q1_459941"/>
      <w:bookmarkEnd w:id="318"/>
      <w:proofErr w:type="spellEnd"/>
      <w:r>
        <w:rPr>
          <w:rFonts w:hint="cs"/>
          <w:rtl/>
          <w:lang w:eastAsia="he-IL"/>
        </w:rPr>
        <w:t xml:space="preserve"> של הדבר הזה.</w:t>
      </w:r>
      <w:r w:rsidR="00780B63">
        <w:rPr>
          <w:rFonts w:hint="cs"/>
          <w:rtl/>
          <w:lang w:eastAsia="he-IL"/>
        </w:rPr>
        <w:t xml:space="preserve"> </w:t>
      </w:r>
      <w:r>
        <w:rPr>
          <w:rFonts w:hint="cs"/>
          <w:rtl/>
          <w:lang w:eastAsia="he-IL"/>
        </w:rPr>
        <w:t xml:space="preserve">החובה תחול על כל מי </w:t>
      </w:r>
      <w:bookmarkStart w:id="319" w:name="_ETM_Q1_463418"/>
      <w:bookmarkEnd w:id="319"/>
      <w:r>
        <w:rPr>
          <w:rFonts w:hint="cs"/>
          <w:rtl/>
          <w:lang w:eastAsia="he-IL"/>
        </w:rPr>
        <w:t>שהוא באירופה.</w:t>
      </w:r>
    </w:p>
    <w:p w14:paraId="7229221F" w14:textId="77777777" w:rsidR="00873C70" w:rsidRDefault="00873C70" w:rsidP="00873C70">
      <w:pPr>
        <w:rPr>
          <w:rtl/>
          <w:lang w:eastAsia="he-IL"/>
        </w:rPr>
      </w:pPr>
    </w:p>
    <w:p w14:paraId="6CCA5138" w14:textId="348F2676" w:rsidR="00873C70" w:rsidRDefault="00873C70" w:rsidP="00873C70">
      <w:pPr>
        <w:pStyle w:val="af9"/>
        <w:keepNext/>
        <w:rPr>
          <w:rtl/>
          <w:lang w:eastAsia="he-IL"/>
        </w:rPr>
      </w:pPr>
      <w:bookmarkStart w:id="320" w:name="ET_guest_פנינה_אורן_שני_דור_43"/>
      <w:r w:rsidRPr="00873C70">
        <w:rPr>
          <w:rStyle w:val="TagStyle"/>
          <w:rtl/>
        </w:rPr>
        <w:t xml:space="preserve"> &lt;&lt; אורח &gt;&gt; </w:t>
      </w:r>
      <w:r>
        <w:rPr>
          <w:rtl/>
          <w:lang w:eastAsia="he-IL"/>
        </w:rPr>
        <w:t>פנינה אורן שני דור:</w:t>
      </w:r>
      <w:r w:rsidRPr="00873C70">
        <w:rPr>
          <w:rStyle w:val="TagStyle"/>
          <w:rtl/>
        </w:rPr>
        <w:t xml:space="preserve"> &lt;&lt; אורח &gt;&gt;</w:t>
      </w:r>
      <w:r w:rsidR="003A02CE">
        <w:rPr>
          <w:rtl/>
          <w:lang w:eastAsia="he-IL"/>
        </w:rPr>
        <w:t xml:space="preserve"> </w:t>
      </w:r>
      <w:bookmarkEnd w:id="320"/>
    </w:p>
    <w:p w14:paraId="5063357E" w14:textId="77777777" w:rsidR="00873C70" w:rsidRDefault="00873C70" w:rsidP="00873C70">
      <w:pPr>
        <w:pStyle w:val="KeepWithNext"/>
        <w:rPr>
          <w:rtl/>
          <w:lang w:eastAsia="he-IL"/>
        </w:rPr>
      </w:pPr>
    </w:p>
    <w:p w14:paraId="15D13DEA" w14:textId="0293C16B" w:rsidR="00873C70" w:rsidRDefault="00873C70" w:rsidP="00873C70">
      <w:pPr>
        <w:rPr>
          <w:rtl/>
          <w:lang w:eastAsia="he-IL"/>
        </w:rPr>
      </w:pPr>
      <w:r>
        <w:rPr>
          <w:rFonts w:hint="cs"/>
          <w:rtl/>
          <w:lang w:eastAsia="he-IL"/>
        </w:rPr>
        <w:t xml:space="preserve">יבואן נאות במסלול </w:t>
      </w:r>
      <w:bookmarkStart w:id="321" w:name="_ETM_Q1_467166"/>
      <w:bookmarkEnd w:id="321"/>
      <w:r>
        <w:rPr>
          <w:rFonts w:hint="cs"/>
          <w:rtl/>
          <w:lang w:eastAsia="he-IL"/>
        </w:rPr>
        <w:t>האירופי או יצרן נאות שלקח על עצמו את</w:t>
      </w:r>
      <w:bookmarkStart w:id="322" w:name="_ETM_Q1_475507"/>
      <w:bookmarkEnd w:id="322"/>
      <w:r>
        <w:rPr>
          <w:rFonts w:hint="cs"/>
          <w:rtl/>
          <w:lang w:eastAsia="he-IL"/>
        </w:rPr>
        <w:t xml:space="preserve"> החובות שנמצאות ב-321(ד) והאימוץ הוא על אריזות מזון שבאות</w:t>
      </w:r>
      <w:bookmarkStart w:id="323" w:name="_ETM_Q1_483136"/>
      <w:bookmarkEnd w:id="323"/>
      <w:r>
        <w:rPr>
          <w:rFonts w:hint="cs"/>
          <w:rtl/>
          <w:lang w:eastAsia="he-IL"/>
        </w:rPr>
        <w:t xml:space="preserve"> במגע עם מזון בלבד. </w:t>
      </w:r>
    </w:p>
    <w:p w14:paraId="62ECAE0C" w14:textId="77777777" w:rsidR="00873C70" w:rsidRDefault="00873C70" w:rsidP="00873C70">
      <w:pPr>
        <w:rPr>
          <w:rtl/>
          <w:lang w:eastAsia="he-IL"/>
        </w:rPr>
      </w:pPr>
      <w:bookmarkStart w:id="324" w:name="_ETM_Q1_486097"/>
      <w:bookmarkStart w:id="325" w:name="_ETM_Q1_486135"/>
      <w:bookmarkStart w:id="326" w:name="_ETM_Q1_486825"/>
      <w:bookmarkEnd w:id="324"/>
      <w:bookmarkEnd w:id="325"/>
      <w:bookmarkEnd w:id="326"/>
    </w:p>
    <w:p w14:paraId="5B68A7BE" w14:textId="1E4F6C9A" w:rsidR="00873C70" w:rsidRDefault="00873C70" w:rsidP="00873C70">
      <w:pPr>
        <w:pStyle w:val="a4"/>
        <w:keepNext/>
        <w:rPr>
          <w:rtl/>
        </w:rPr>
      </w:pPr>
      <w:bookmarkStart w:id="327" w:name="ET_speaker_נעה_בן_שבת_44"/>
      <w:r w:rsidRPr="00873C70">
        <w:rPr>
          <w:rStyle w:val="TagStyle"/>
          <w:rtl/>
        </w:rPr>
        <w:t xml:space="preserve"> &lt;&lt; דובר &gt;&gt; </w:t>
      </w:r>
      <w:r>
        <w:rPr>
          <w:rtl/>
        </w:rPr>
        <w:t>נעה בן שבת:</w:t>
      </w:r>
      <w:r w:rsidRPr="00873C70">
        <w:rPr>
          <w:rStyle w:val="TagStyle"/>
          <w:rtl/>
        </w:rPr>
        <w:t xml:space="preserve"> &lt;&lt; דובר &gt;&gt;</w:t>
      </w:r>
      <w:r w:rsidR="003A02CE">
        <w:rPr>
          <w:rtl/>
        </w:rPr>
        <w:t xml:space="preserve"> </w:t>
      </w:r>
      <w:bookmarkEnd w:id="327"/>
    </w:p>
    <w:p w14:paraId="7FE02B4F" w14:textId="77777777" w:rsidR="00873C70" w:rsidRDefault="00873C70" w:rsidP="00873C70">
      <w:pPr>
        <w:pStyle w:val="KeepWithNext"/>
        <w:rPr>
          <w:rtl/>
          <w:lang w:eastAsia="he-IL"/>
        </w:rPr>
      </w:pPr>
    </w:p>
    <w:p w14:paraId="1BA6541A" w14:textId="1A0889C8" w:rsidR="00873C70" w:rsidRDefault="00873C70" w:rsidP="00873C70">
      <w:pPr>
        <w:rPr>
          <w:rtl/>
          <w:lang w:eastAsia="he-IL"/>
        </w:rPr>
      </w:pPr>
      <w:bookmarkStart w:id="328" w:name="_ETM_Q1_487034"/>
      <w:bookmarkStart w:id="329" w:name="_ETM_Q1_487061"/>
      <w:bookmarkEnd w:id="328"/>
      <w:bookmarkEnd w:id="329"/>
      <w:r>
        <w:rPr>
          <w:rFonts w:hint="cs"/>
          <w:rtl/>
          <w:lang w:eastAsia="he-IL"/>
        </w:rPr>
        <w:t xml:space="preserve">אחרי תקופת המעבר, הרי סעיף </w:t>
      </w:r>
      <w:bookmarkStart w:id="330" w:name="_ETM_Q1_488869"/>
      <w:bookmarkEnd w:id="330"/>
      <w:r w:rsidR="00C0412D">
        <w:rPr>
          <w:rFonts w:hint="cs"/>
          <w:rtl/>
          <w:lang w:eastAsia="he-IL"/>
        </w:rPr>
        <w:t>321א</w:t>
      </w:r>
      <w:r>
        <w:rPr>
          <w:rFonts w:hint="cs"/>
          <w:rtl/>
          <w:lang w:eastAsia="he-IL"/>
        </w:rPr>
        <w:t xml:space="preserve"> הוא תקופת מעבר עד 2029, אחרי המועד </w:t>
      </w:r>
      <w:bookmarkStart w:id="331" w:name="_ETM_Q1_492482"/>
      <w:bookmarkEnd w:id="331"/>
      <w:r>
        <w:rPr>
          <w:rFonts w:hint="cs"/>
          <w:rtl/>
          <w:lang w:eastAsia="he-IL"/>
        </w:rPr>
        <w:t>הזה זה יחול על כולם?</w:t>
      </w:r>
      <w:r w:rsidR="00780B63">
        <w:rPr>
          <w:rFonts w:hint="cs"/>
          <w:rtl/>
          <w:lang w:eastAsia="he-IL"/>
        </w:rPr>
        <w:t xml:space="preserve"> </w:t>
      </w:r>
      <w:r>
        <w:rPr>
          <w:rFonts w:hint="cs"/>
          <w:rtl/>
          <w:lang w:eastAsia="he-IL"/>
        </w:rPr>
        <w:t xml:space="preserve">יהיה דין </w:t>
      </w:r>
      <w:bookmarkStart w:id="332" w:name="_ETM_Q1_494232"/>
      <w:bookmarkEnd w:id="332"/>
      <w:r>
        <w:rPr>
          <w:rFonts w:hint="cs"/>
          <w:rtl/>
          <w:lang w:eastAsia="he-IL"/>
        </w:rPr>
        <w:t>אירופי לגבי כולם?</w:t>
      </w:r>
    </w:p>
    <w:p w14:paraId="7D522BC6" w14:textId="77777777" w:rsidR="00873C70" w:rsidRDefault="00873C70" w:rsidP="00873C70">
      <w:pPr>
        <w:rPr>
          <w:rtl/>
          <w:lang w:eastAsia="he-IL"/>
        </w:rPr>
      </w:pPr>
      <w:bookmarkStart w:id="333" w:name="_ETM_Q1_494055"/>
      <w:bookmarkStart w:id="334" w:name="_ETM_Q1_494087"/>
      <w:bookmarkStart w:id="335" w:name="_ETM_Q1_494976"/>
      <w:bookmarkEnd w:id="333"/>
      <w:bookmarkEnd w:id="334"/>
      <w:bookmarkEnd w:id="335"/>
    </w:p>
    <w:p w14:paraId="736E6852" w14:textId="0A086DCA" w:rsidR="00873C70" w:rsidRDefault="00873C70" w:rsidP="00873C70">
      <w:pPr>
        <w:pStyle w:val="af9"/>
        <w:keepNext/>
        <w:rPr>
          <w:rtl/>
          <w:lang w:eastAsia="he-IL"/>
        </w:rPr>
      </w:pPr>
      <w:bookmarkStart w:id="336" w:name="ET_guest_פנינה_אורן_שני_דור_45"/>
      <w:r w:rsidRPr="00873C70">
        <w:rPr>
          <w:rStyle w:val="TagStyle"/>
          <w:rtl/>
        </w:rPr>
        <w:t xml:space="preserve"> &lt;&lt; אורח &gt;&gt; </w:t>
      </w:r>
      <w:r>
        <w:rPr>
          <w:rtl/>
          <w:lang w:eastAsia="he-IL"/>
        </w:rPr>
        <w:t>פנינה אורן שני דור:</w:t>
      </w:r>
      <w:r w:rsidRPr="00873C70">
        <w:rPr>
          <w:rStyle w:val="TagStyle"/>
          <w:rtl/>
        </w:rPr>
        <w:t xml:space="preserve"> &lt;&lt; אורח &gt;&gt;</w:t>
      </w:r>
      <w:r w:rsidR="003A02CE">
        <w:rPr>
          <w:rtl/>
          <w:lang w:eastAsia="he-IL"/>
        </w:rPr>
        <w:t xml:space="preserve"> </w:t>
      </w:r>
      <w:bookmarkEnd w:id="336"/>
    </w:p>
    <w:p w14:paraId="6C8154A3" w14:textId="77777777" w:rsidR="00873C70" w:rsidRDefault="00873C70" w:rsidP="00873C70">
      <w:pPr>
        <w:pStyle w:val="KeepWithNext"/>
        <w:rPr>
          <w:rtl/>
          <w:lang w:eastAsia="he-IL"/>
        </w:rPr>
      </w:pPr>
    </w:p>
    <w:p w14:paraId="59B55E31" w14:textId="5DC4AC33" w:rsidR="00873C70" w:rsidRDefault="00873C70" w:rsidP="00873C70">
      <w:pPr>
        <w:rPr>
          <w:rtl/>
          <w:lang w:eastAsia="he-IL"/>
        </w:rPr>
      </w:pPr>
      <w:bookmarkStart w:id="337" w:name="_ETM_Q1_495194"/>
      <w:bookmarkStart w:id="338" w:name="_ETM_Q1_495226"/>
      <w:bookmarkEnd w:id="337"/>
      <w:bookmarkEnd w:id="338"/>
      <w:r>
        <w:rPr>
          <w:rFonts w:hint="cs"/>
          <w:rtl/>
          <w:lang w:eastAsia="he-IL"/>
        </w:rPr>
        <w:t xml:space="preserve">לא, כי הוראת המעבר תפיל את </w:t>
      </w:r>
      <w:bookmarkStart w:id="339" w:name="_ETM_Q1_498318"/>
      <w:bookmarkEnd w:id="339"/>
      <w:r>
        <w:rPr>
          <w:rFonts w:hint="cs"/>
          <w:rtl/>
          <w:lang w:eastAsia="he-IL"/>
        </w:rPr>
        <w:t>המנגנון של 321 ולכן</w:t>
      </w:r>
      <w:bookmarkStart w:id="340" w:name="_ETM_Q1_500645"/>
      <w:bookmarkEnd w:id="340"/>
      <w:r>
        <w:rPr>
          <w:rFonts w:hint="cs"/>
          <w:rtl/>
          <w:lang w:eastAsia="he-IL"/>
        </w:rPr>
        <w:t xml:space="preserve"> היא תפיל גם את היצרן הנאות. ככל שלא נאמץ עד אז </w:t>
      </w:r>
      <w:bookmarkStart w:id="341" w:name="_ETM_Q1_505640"/>
      <w:bookmarkEnd w:id="341"/>
      <w:r>
        <w:rPr>
          <w:rFonts w:hint="cs"/>
          <w:rtl/>
          <w:lang w:eastAsia="he-IL"/>
        </w:rPr>
        <w:t>את הוראות הסימון על הכלל, יחולו לגביהם התקנות</w:t>
      </w:r>
      <w:bookmarkStart w:id="342" w:name="_ETM_Q1_512229"/>
      <w:bookmarkEnd w:id="342"/>
      <w:r>
        <w:rPr>
          <w:rFonts w:hint="cs"/>
          <w:rtl/>
          <w:lang w:eastAsia="he-IL"/>
        </w:rPr>
        <w:t xml:space="preserve"> של האריזה שאמרנו שהיום הן לא חלות </w:t>
      </w:r>
      <w:bookmarkStart w:id="343" w:name="_ETM_Q1_513062"/>
      <w:bookmarkEnd w:id="343"/>
      <w:r>
        <w:rPr>
          <w:rFonts w:hint="cs"/>
          <w:rtl/>
          <w:lang w:eastAsia="he-IL"/>
        </w:rPr>
        <w:t>במנגנון הזה.</w:t>
      </w:r>
    </w:p>
    <w:p w14:paraId="7C6B0D00" w14:textId="77777777" w:rsidR="00873C70" w:rsidRDefault="00873C70" w:rsidP="00873C70">
      <w:pPr>
        <w:rPr>
          <w:rtl/>
          <w:lang w:eastAsia="he-IL"/>
        </w:rPr>
      </w:pPr>
      <w:bookmarkStart w:id="344" w:name="_ETM_Q1_516204"/>
      <w:bookmarkStart w:id="345" w:name="_ETM_Q1_516235"/>
      <w:bookmarkEnd w:id="344"/>
      <w:bookmarkEnd w:id="345"/>
    </w:p>
    <w:p w14:paraId="48D86D30" w14:textId="0FB260CD" w:rsidR="00873C70" w:rsidRDefault="00873C70" w:rsidP="00873C70">
      <w:pPr>
        <w:pStyle w:val="a4"/>
        <w:keepNext/>
        <w:rPr>
          <w:rtl/>
        </w:rPr>
      </w:pPr>
      <w:bookmarkStart w:id="346" w:name="ET_speaker_נעה_בן_שבת_46"/>
      <w:r w:rsidRPr="00873C70">
        <w:rPr>
          <w:rStyle w:val="TagStyle"/>
          <w:rtl/>
        </w:rPr>
        <w:t xml:space="preserve"> &lt;&lt; דובר &gt;&gt; </w:t>
      </w:r>
      <w:r>
        <w:rPr>
          <w:rtl/>
        </w:rPr>
        <w:t>נעה בן שבת:</w:t>
      </w:r>
      <w:r w:rsidRPr="00873C70">
        <w:rPr>
          <w:rStyle w:val="TagStyle"/>
          <w:rtl/>
        </w:rPr>
        <w:t xml:space="preserve"> &lt;&lt; דובר &gt;&gt;</w:t>
      </w:r>
      <w:r w:rsidR="003A02CE">
        <w:rPr>
          <w:rtl/>
        </w:rPr>
        <w:t xml:space="preserve"> </w:t>
      </w:r>
      <w:bookmarkEnd w:id="346"/>
    </w:p>
    <w:p w14:paraId="3B4E69F3" w14:textId="77777777" w:rsidR="00873C70" w:rsidRDefault="00873C70" w:rsidP="00873C70">
      <w:pPr>
        <w:pStyle w:val="KeepWithNext"/>
        <w:rPr>
          <w:rtl/>
          <w:lang w:eastAsia="he-IL"/>
        </w:rPr>
      </w:pPr>
    </w:p>
    <w:p w14:paraId="13A0BE0D" w14:textId="36A24547" w:rsidR="00873C70" w:rsidRDefault="00873C70" w:rsidP="00873C70">
      <w:pPr>
        <w:rPr>
          <w:rtl/>
          <w:lang w:eastAsia="he-IL"/>
        </w:rPr>
      </w:pPr>
      <w:r>
        <w:rPr>
          <w:rFonts w:hint="cs"/>
          <w:rtl/>
          <w:lang w:eastAsia="he-IL"/>
        </w:rPr>
        <w:t>לא הבנתי. אני מנסה להבין מה יקרה. אנחנו כרגע מאמצים</w:t>
      </w:r>
      <w:r w:rsidR="00BC5314">
        <w:rPr>
          <w:rFonts w:hint="cs"/>
          <w:rtl/>
          <w:lang w:eastAsia="he-IL"/>
        </w:rPr>
        <w:t xml:space="preserve"> דין</w:t>
      </w:r>
      <w:r w:rsidR="00780B63">
        <w:rPr>
          <w:rFonts w:hint="cs"/>
          <w:rtl/>
          <w:lang w:eastAsia="he-IL"/>
        </w:rPr>
        <w:t xml:space="preserve"> </w:t>
      </w:r>
      <w:r w:rsidR="00BC5314">
        <w:rPr>
          <w:rFonts w:hint="cs"/>
          <w:rtl/>
          <w:lang w:eastAsia="he-IL"/>
        </w:rPr>
        <w:t xml:space="preserve">אירופי. האם אנחנו מאמצים אותו על תנאי רק לצורך תקופת המעבר? </w:t>
      </w:r>
    </w:p>
    <w:p w14:paraId="78E8D9BF" w14:textId="77777777" w:rsidR="00BC5314" w:rsidRDefault="00BC5314" w:rsidP="00873C70">
      <w:pPr>
        <w:rPr>
          <w:rtl/>
          <w:lang w:eastAsia="he-IL"/>
        </w:rPr>
      </w:pPr>
      <w:bookmarkStart w:id="347" w:name="_ETM_Q1_526708"/>
      <w:bookmarkStart w:id="348" w:name="_ETM_Q1_526748"/>
      <w:bookmarkEnd w:id="347"/>
      <w:bookmarkEnd w:id="348"/>
    </w:p>
    <w:p w14:paraId="65900ED7" w14:textId="2F867B09" w:rsidR="00BC5314" w:rsidRDefault="00BC5314" w:rsidP="00BC5314">
      <w:pPr>
        <w:pStyle w:val="af9"/>
        <w:keepNext/>
        <w:rPr>
          <w:rtl/>
          <w:lang w:eastAsia="he-IL"/>
        </w:rPr>
      </w:pPr>
      <w:bookmarkStart w:id="349" w:name="ET_guest_פנינה_אורן_שני_דור_47"/>
      <w:r w:rsidRPr="00BC5314">
        <w:rPr>
          <w:rStyle w:val="TagStyle"/>
          <w:rtl/>
        </w:rPr>
        <w:t xml:space="preserve"> &lt;&lt; אורח &gt;&gt; </w:t>
      </w:r>
      <w:r>
        <w:rPr>
          <w:rtl/>
          <w:lang w:eastAsia="he-IL"/>
        </w:rPr>
        <w:t>פנינה אורן שני דור:</w:t>
      </w:r>
      <w:r w:rsidRPr="00BC5314">
        <w:rPr>
          <w:rStyle w:val="TagStyle"/>
          <w:rtl/>
        </w:rPr>
        <w:t xml:space="preserve"> &lt;&lt; אורח &gt;&gt;</w:t>
      </w:r>
      <w:r w:rsidR="003A02CE">
        <w:rPr>
          <w:rtl/>
          <w:lang w:eastAsia="he-IL"/>
        </w:rPr>
        <w:t xml:space="preserve"> </w:t>
      </w:r>
      <w:bookmarkEnd w:id="349"/>
    </w:p>
    <w:p w14:paraId="1C825124" w14:textId="77777777" w:rsidR="00BC5314" w:rsidRDefault="00BC5314" w:rsidP="00BC5314">
      <w:pPr>
        <w:pStyle w:val="KeepWithNext"/>
        <w:rPr>
          <w:rtl/>
          <w:lang w:eastAsia="he-IL"/>
        </w:rPr>
      </w:pPr>
    </w:p>
    <w:p w14:paraId="2C54315B" w14:textId="42DAFB40" w:rsidR="00BC5314" w:rsidRDefault="00BC5314" w:rsidP="00BC5314">
      <w:pPr>
        <w:rPr>
          <w:rtl/>
          <w:lang w:eastAsia="he-IL"/>
        </w:rPr>
      </w:pPr>
      <w:r>
        <w:rPr>
          <w:rFonts w:hint="cs"/>
          <w:rtl/>
          <w:lang w:eastAsia="he-IL"/>
        </w:rPr>
        <w:t xml:space="preserve">ליצרן נאות, כן. ליבואן </w:t>
      </w:r>
      <w:bookmarkStart w:id="350" w:name="_ETM_Q1_527261"/>
      <w:bookmarkEnd w:id="350"/>
      <w:r>
        <w:rPr>
          <w:rFonts w:hint="cs"/>
          <w:rtl/>
          <w:lang w:eastAsia="he-IL"/>
        </w:rPr>
        <w:t>נאות, במסלול האירופי זה תמיד ימשיך לחול.</w:t>
      </w:r>
    </w:p>
    <w:p w14:paraId="71C7AA23" w14:textId="77777777" w:rsidR="00BC5314" w:rsidRDefault="00BC5314" w:rsidP="00BC5314">
      <w:pPr>
        <w:rPr>
          <w:rtl/>
          <w:lang w:eastAsia="he-IL"/>
        </w:rPr>
      </w:pPr>
      <w:bookmarkStart w:id="351" w:name="_ETM_Q1_531355"/>
      <w:bookmarkStart w:id="352" w:name="_ETM_Q1_531387"/>
      <w:bookmarkEnd w:id="351"/>
      <w:bookmarkEnd w:id="352"/>
    </w:p>
    <w:p w14:paraId="3A0EABE9" w14:textId="1A030570" w:rsidR="00BC5314" w:rsidRDefault="00BC5314" w:rsidP="00BC5314">
      <w:pPr>
        <w:pStyle w:val="a4"/>
        <w:keepNext/>
        <w:rPr>
          <w:rtl/>
        </w:rPr>
      </w:pPr>
      <w:bookmarkStart w:id="353" w:name="ET_speaker_נעה_בן_שבת_48"/>
      <w:r w:rsidRPr="00BC5314">
        <w:rPr>
          <w:rStyle w:val="TagStyle"/>
          <w:rtl/>
        </w:rPr>
        <w:t xml:space="preserve"> &lt;&lt; דובר &gt;&gt; </w:t>
      </w:r>
      <w:r>
        <w:rPr>
          <w:rtl/>
        </w:rPr>
        <w:t>נעה בן שבת:</w:t>
      </w:r>
      <w:r w:rsidRPr="00BC5314">
        <w:rPr>
          <w:rStyle w:val="TagStyle"/>
          <w:rtl/>
        </w:rPr>
        <w:t xml:space="preserve"> &lt;&lt; דובר &gt;&gt;</w:t>
      </w:r>
      <w:r w:rsidR="003A02CE">
        <w:rPr>
          <w:rtl/>
        </w:rPr>
        <w:t xml:space="preserve"> </w:t>
      </w:r>
      <w:bookmarkEnd w:id="353"/>
    </w:p>
    <w:p w14:paraId="322D8058" w14:textId="77777777" w:rsidR="00BC5314" w:rsidRDefault="00BC5314" w:rsidP="00BC5314">
      <w:pPr>
        <w:pStyle w:val="KeepWithNext"/>
        <w:rPr>
          <w:rtl/>
          <w:lang w:eastAsia="he-IL"/>
        </w:rPr>
      </w:pPr>
    </w:p>
    <w:p w14:paraId="3A8FBA89" w14:textId="6AD11E62" w:rsidR="00BC5314" w:rsidRDefault="00BC5314" w:rsidP="00BC5314">
      <w:pPr>
        <w:rPr>
          <w:rtl/>
          <w:lang w:eastAsia="he-IL"/>
        </w:rPr>
      </w:pPr>
      <w:r>
        <w:rPr>
          <w:rFonts w:hint="cs"/>
          <w:rtl/>
          <w:lang w:eastAsia="he-IL"/>
        </w:rPr>
        <w:t xml:space="preserve">למה אנחנו לא מאמצים </w:t>
      </w:r>
      <w:bookmarkStart w:id="354" w:name="_ETM_Q1_530751"/>
      <w:bookmarkEnd w:id="354"/>
      <w:r>
        <w:rPr>
          <w:rFonts w:hint="cs"/>
          <w:rtl/>
          <w:lang w:eastAsia="he-IL"/>
        </w:rPr>
        <w:t>את זה באופן קבוע?</w:t>
      </w:r>
    </w:p>
    <w:p w14:paraId="3F477284" w14:textId="77777777" w:rsidR="00BC5314" w:rsidRDefault="00BC5314" w:rsidP="00BC5314">
      <w:pPr>
        <w:rPr>
          <w:rtl/>
          <w:lang w:eastAsia="he-IL"/>
        </w:rPr>
      </w:pPr>
      <w:bookmarkStart w:id="355" w:name="_ETM_Q1_533561"/>
      <w:bookmarkStart w:id="356" w:name="_ETM_Q1_533593"/>
      <w:bookmarkStart w:id="357" w:name="_ETM_Q1_534497"/>
      <w:bookmarkEnd w:id="355"/>
      <w:bookmarkEnd w:id="356"/>
      <w:bookmarkEnd w:id="357"/>
    </w:p>
    <w:p w14:paraId="4B08B297" w14:textId="4C3ADC4C" w:rsidR="00BC5314" w:rsidRDefault="00BC5314" w:rsidP="00BC5314">
      <w:pPr>
        <w:pStyle w:val="af9"/>
        <w:keepNext/>
        <w:rPr>
          <w:rtl/>
          <w:lang w:eastAsia="he-IL"/>
        </w:rPr>
      </w:pPr>
      <w:bookmarkStart w:id="358" w:name="ET_guest_פנינה_אורן_שני_דור_49"/>
      <w:r w:rsidRPr="00BC5314">
        <w:rPr>
          <w:rStyle w:val="TagStyle"/>
          <w:rtl/>
        </w:rPr>
        <w:t xml:space="preserve"> &lt;&lt; אורח &gt;&gt; </w:t>
      </w:r>
      <w:r>
        <w:rPr>
          <w:rtl/>
          <w:lang w:eastAsia="he-IL"/>
        </w:rPr>
        <w:t>פנינה אורן שני דור:</w:t>
      </w:r>
      <w:r w:rsidRPr="00BC5314">
        <w:rPr>
          <w:rStyle w:val="TagStyle"/>
          <w:rtl/>
        </w:rPr>
        <w:t xml:space="preserve"> &lt;&lt; אורח &gt;&gt;</w:t>
      </w:r>
      <w:r w:rsidR="003A02CE">
        <w:rPr>
          <w:rtl/>
          <w:lang w:eastAsia="he-IL"/>
        </w:rPr>
        <w:t xml:space="preserve"> </w:t>
      </w:r>
      <w:bookmarkEnd w:id="358"/>
    </w:p>
    <w:p w14:paraId="7E559D53" w14:textId="77777777" w:rsidR="00BC5314" w:rsidRDefault="00BC5314" w:rsidP="00BC5314">
      <w:pPr>
        <w:pStyle w:val="KeepWithNext"/>
        <w:rPr>
          <w:rtl/>
          <w:lang w:eastAsia="he-IL"/>
        </w:rPr>
      </w:pPr>
    </w:p>
    <w:p w14:paraId="7740B691" w14:textId="77777777" w:rsidR="00A858C7" w:rsidRDefault="00BC5314" w:rsidP="00A858C7">
      <w:pPr>
        <w:rPr>
          <w:rtl/>
        </w:rPr>
      </w:pPr>
      <w:bookmarkStart w:id="359" w:name="_ETM_Q1_534739"/>
      <w:bookmarkStart w:id="360" w:name="_ETM_Q1_534777"/>
      <w:bookmarkEnd w:id="359"/>
      <w:bookmarkEnd w:id="360"/>
      <w:r>
        <w:rPr>
          <w:rFonts w:hint="cs"/>
          <w:rtl/>
          <w:lang w:eastAsia="he-IL"/>
        </w:rPr>
        <w:t xml:space="preserve">זה מה שביקש יושב-ראש הוועדה. הוא אמר שככל שנרצה להרחיב את זה לכלל היצרנים ובסוף תקופת המעבר, אנחנו </w:t>
      </w:r>
      <w:bookmarkStart w:id="361" w:name="_ETM_Q1_545811"/>
      <w:bookmarkEnd w:id="361"/>
      <w:r>
        <w:rPr>
          <w:rFonts w:hint="cs"/>
          <w:rtl/>
          <w:lang w:eastAsia="he-IL"/>
        </w:rPr>
        <w:t>נביא לכאן</w:t>
      </w:r>
      <w:r w:rsidR="00780B63">
        <w:rPr>
          <w:rFonts w:hint="cs"/>
          <w:rtl/>
          <w:lang w:eastAsia="he-IL"/>
        </w:rPr>
        <w:t xml:space="preserve"> </w:t>
      </w:r>
      <w:r>
        <w:rPr>
          <w:rFonts w:hint="cs"/>
          <w:rtl/>
          <w:lang w:eastAsia="he-IL"/>
        </w:rPr>
        <w:t>אחרי שנקיים התייעצות עם היצרנים.</w:t>
      </w:r>
      <w:r w:rsidR="00780B63">
        <w:rPr>
          <w:rFonts w:hint="cs"/>
          <w:rtl/>
          <w:lang w:eastAsia="he-IL"/>
        </w:rPr>
        <w:t xml:space="preserve"> </w:t>
      </w:r>
      <w:r>
        <w:rPr>
          <w:rFonts w:hint="cs"/>
          <w:rtl/>
          <w:lang w:eastAsia="he-IL"/>
        </w:rPr>
        <w:t xml:space="preserve">אני אחזור שוב על מה שאמרתי. </w:t>
      </w:r>
      <w:bookmarkStart w:id="362" w:name="_ETM_Q1_552107"/>
      <w:bookmarkEnd w:id="362"/>
      <w:r>
        <w:rPr>
          <w:rFonts w:hint="cs"/>
          <w:rtl/>
          <w:lang w:eastAsia="he-IL"/>
        </w:rPr>
        <w:t>במקור היצרנים</w:t>
      </w:r>
      <w:r w:rsidR="00DA6C7C">
        <w:rPr>
          <w:rFonts w:hint="cs"/>
          <w:rtl/>
          <w:lang w:eastAsia="he-IL"/>
        </w:rPr>
        <w:t>, תעשיית המזון והחקלאים, ביקשו החרגה.</w:t>
      </w:r>
      <w:bookmarkStart w:id="363" w:name="_ETM_Q1_563018"/>
      <w:bookmarkStart w:id="364" w:name="_ETM_Q1_563050"/>
      <w:bookmarkEnd w:id="363"/>
      <w:bookmarkEnd w:id="364"/>
    </w:p>
    <w:p w14:paraId="4F58DB40" w14:textId="77777777" w:rsidR="00A858C7" w:rsidRDefault="00A858C7" w:rsidP="00A858C7">
      <w:pPr>
        <w:rPr>
          <w:rtl/>
        </w:rPr>
      </w:pPr>
    </w:p>
    <w:p w14:paraId="5B7547CC" w14:textId="7EF5B071" w:rsidR="00A858C7" w:rsidRDefault="00A858C7" w:rsidP="00A858C7">
      <w:pPr>
        <w:pStyle w:val="af9"/>
        <w:keepNext/>
        <w:rPr>
          <w:rtl/>
          <w:lang w:eastAsia="he-IL"/>
        </w:rPr>
      </w:pPr>
      <w:bookmarkStart w:id="365" w:name="ET_guest_905462_986"/>
      <w:r w:rsidRPr="00A858C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858C7">
        <w:rPr>
          <w:rStyle w:val="TagStyle"/>
          <w:rtl/>
        </w:rPr>
        <w:t xml:space="preserve"> &lt;&lt; אורח &gt;&gt;</w:t>
      </w:r>
      <w:r w:rsidR="00F5595B">
        <w:rPr>
          <w:rtl/>
          <w:lang w:eastAsia="he-IL"/>
        </w:rPr>
        <w:t xml:space="preserve"> </w:t>
      </w:r>
      <w:bookmarkEnd w:id="365"/>
    </w:p>
    <w:p w14:paraId="4B2A84FF" w14:textId="77777777" w:rsidR="00A858C7" w:rsidRDefault="00A858C7" w:rsidP="00A858C7">
      <w:pPr>
        <w:pStyle w:val="KeepWithNext"/>
        <w:rPr>
          <w:rtl/>
          <w:lang w:eastAsia="he-IL"/>
        </w:rPr>
      </w:pPr>
    </w:p>
    <w:p w14:paraId="398433AB" w14:textId="3D504316" w:rsidR="00DA6C7C" w:rsidRDefault="00DA6C7C" w:rsidP="00A858C7">
      <w:pPr>
        <w:rPr>
          <w:rtl/>
        </w:rPr>
      </w:pPr>
      <w:r>
        <w:rPr>
          <w:rFonts w:hint="cs"/>
          <w:rtl/>
          <w:lang w:eastAsia="he-IL"/>
        </w:rPr>
        <w:t>גם היבואנים.</w:t>
      </w:r>
    </w:p>
    <w:p w14:paraId="591045E1" w14:textId="77777777" w:rsidR="00DA6C7C" w:rsidRDefault="00DA6C7C" w:rsidP="00DA6C7C">
      <w:pPr>
        <w:rPr>
          <w:rtl/>
          <w:lang w:eastAsia="he-IL"/>
        </w:rPr>
      </w:pPr>
      <w:bookmarkStart w:id="366" w:name="_ETM_Q1_559079"/>
      <w:bookmarkStart w:id="367" w:name="_ETM_Q1_559111"/>
      <w:bookmarkStart w:id="368" w:name="_ETM_Q1_560367"/>
      <w:bookmarkEnd w:id="366"/>
      <w:bookmarkEnd w:id="367"/>
      <w:bookmarkEnd w:id="368"/>
    </w:p>
    <w:p w14:paraId="52DFFBB1" w14:textId="533FC757" w:rsidR="00DA6C7C" w:rsidRDefault="00DA6C7C" w:rsidP="00DA6C7C">
      <w:pPr>
        <w:pStyle w:val="af9"/>
        <w:keepNext/>
        <w:rPr>
          <w:rtl/>
          <w:lang w:eastAsia="he-IL"/>
        </w:rPr>
      </w:pPr>
      <w:bookmarkStart w:id="369" w:name="ET_guest_פנינה_אורן_שני_דור_51"/>
      <w:r w:rsidRPr="00DA6C7C">
        <w:rPr>
          <w:rStyle w:val="TagStyle"/>
          <w:rtl/>
        </w:rPr>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369"/>
    </w:p>
    <w:p w14:paraId="2D68D46F" w14:textId="77777777" w:rsidR="00DA6C7C" w:rsidRDefault="00DA6C7C" w:rsidP="00DA6C7C">
      <w:pPr>
        <w:pStyle w:val="KeepWithNext"/>
        <w:rPr>
          <w:rtl/>
          <w:lang w:eastAsia="he-IL"/>
        </w:rPr>
      </w:pPr>
    </w:p>
    <w:p w14:paraId="6049D639" w14:textId="6516D7F8" w:rsidR="00DA6C7C" w:rsidRDefault="00DA6C7C" w:rsidP="00DA6C7C">
      <w:pPr>
        <w:rPr>
          <w:rtl/>
          <w:lang w:eastAsia="he-IL"/>
        </w:rPr>
      </w:pPr>
      <w:bookmarkStart w:id="370" w:name="_ETM_Q1_560590"/>
      <w:bookmarkStart w:id="371" w:name="_ETM_Q1_560619"/>
      <w:bookmarkEnd w:id="370"/>
      <w:bookmarkEnd w:id="371"/>
      <w:r>
        <w:rPr>
          <w:rFonts w:hint="cs"/>
          <w:rtl/>
          <w:lang w:eastAsia="he-IL"/>
        </w:rPr>
        <w:t>גם היבואנים.</w:t>
      </w:r>
      <w:r w:rsidR="00780B63">
        <w:rPr>
          <w:rFonts w:hint="cs"/>
          <w:rtl/>
          <w:lang w:eastAsia="he-IL"/>
        </w:rPr>
        <w:t xml:space="preserve"> </w:t>
      </w:r>
      <w:r>
        <w:rPr>
          <w:rFonts w:hint="cs"/>
          <w:rtl/>
          <w:lang w:eastAsia="he-IL"/>
        </w:rPr>
        <w:t xml:space="preserve">הם ביקשו החרגה כי בעצם היום לפי </w:t>
      </w:r>
      <w:bookmarkStart w:id="372" w:name="_ETM_Q1_565592"/>
      <w:bookmarkEnd w:id="372"/>
      <w:r>
        <w:rPr>
          <w:rFonts w:hint="cs"/>
          <w:rtl/>
          <w:lang w:eastAsia="he-IL"/>
        </w:rPr>
        <w:t>הרגולציה הקיימת עוסק במזון יכול לבחור אם הוא לוקח את אירופה או לוקח את הרגולציה האמריקאית.</w:t>
      </w:r>
      <w:bookmarkStart w:id="373" w:name="_ETM_Q1_582563"/>
      <w:bookmarkEnd w:id="373"/>
      <w:r w:rsidR="00780B63">
        <w:rPr>
          <w:rFonts w:hint="cs"/>
          <w:rtl/>
          <w:lang w:eastAsia="he-IL"/>
        </w:rPr>
        <w:t xml:space="preserve"> </w:t>
      </w:r>
      <w:r>
        <w:rPr>
          <w:rFonts w:hint="cs"/>
          <w:rtl/>
          <w:lang w:eastAsia="he-IL"/>
        </w:rPr>
        <w:t xml:space="preserve">בגלל שאנחנו באים למסלול האירופי, אנחנו נענינו לבקשתם </w:t>
      </w:r>
      <w:bookmarkStart w:id="374" w:name="_ETM_Q1_587019"/>
      <w:bookmarkEnd w:id="374"/>
      <w:r>
        <w:rPr>
          <w:rFonts w:hint="cs"/>
          <w:rtl/>
          <w:lang w:eastAsia="he-IL"/>
        </w:rPr>
        <w:t xml:space="preserve">ומחילים את זה רק על היבואן הנאות </w:t>
      </w:r>
      <w:bookmarkStart w:id="375" w:name="_ETM_Q1_589723"/>
      <w:bookmarkEnd w:id="375"/>
      <w:r>
        <w:rPr>
          <w:rFonts w:hint="cs"/>
          <w:rtl/>
          <w:lang w:eastAsia="he-IL"/>
        </w:rPr>
        <w:t xml:space="preserve">במסלול האירופי. בגלל שהתעשייה ביקשה לפטור אותה בתקופה של </w:t>
      </w:r>
      <w:bookmarkStart w:id="376" w:name="_ETM_Q1_595876"/>
      <w:bookmarkEnd w:id="376"/>
      <w:r>
        <w:rPr>
          <w:rFonts w:hint="cs"/>
          <w:rtl/>
          <w:lang w:eastAsia="he-IL"/>
        </w:rPr>
        <w:t>הוראת השעה מתקנות שחלות על אריזה, גם זה יחול לגבי</w:t>
      </w:r>
      <w:bookmarkStart w:id="377" w:name="_ETM_Q1_600922"/>
      <w:bookmarkEnd w:id="377"/>
      <w:r>
        <w:rPr>
          <w:rFonts w:hint="cs"/>
          <w:rtl/>
          <w:lang w:eastAsia="he-IL"/>
        </w:rPr>
        <w:t xml:space="preserve">ה. אנחנו מחילים את כל </w:t>
      </w:r>
      <w:bookmarkStart w:id="378" w:name="_ETM_Q1_600680"/>
      <w:bookmarkEnd w:id="378"/>
      <w:r>
        <w:rPr>
          <w:rFonts w:hint="cs"/>
          <w:rtl/>
          <w:lang w:eastAsia="he-IL"/>
        </w:rPr>
        <w:t>אירופה על הקבוצה המסוימת כך שייכנסו למועדון המסוים</w:t>
      </w:r>
      <w:r w:rsidR="00780B63">
        <w:rPr>
          <w:rFonts w:hint="cs"/>
          <w:rtl/>
          <w:lang w:eastAsia="he-IL"/>
        </w:rPr>
        <w:t xml:space="preserve"> </w:t>
      </w:r>
      <w:r>
        <w:rPr>
          <w:rFonts w:hint="cs"/>
          <w:rtl/>
          <w:lang w:eastAsia="he-IL"/>
        </w:rPr>
        <w:t xml:space="preserve">היצרנים של </w:t>
      </w:r>
      <w:bookmarkStart w:id="379" w:name="_ETM_Q1_607878"/>
      <w:bookmarkEnd w:id="379"/>
      <w:r>
        <w:rPr>
          <w:rFonts w:hint="cs"/>
          <w:rtl/>
          <w:lang w:eastAsia="he-IL"/>
        </w:rPr>
        <w:t>321(ב).</w:t>
      </w:r>
    </w:p>
    <w:p w14:paraId="41B4F435" w14:textId="77777777" w:rsidR="00DA6C7C" w:rsidRDefault="00DA6C7C" w:rsidP="00DA6C7C">
      <w:pPr>
        <w:rPr>
          <w:rtl/>
          <w:lang w:eastAsia="he-IL"/>
        </w:rPr>
      </w:pPr>
      <w:bookmarkStart w:id="380" w:name="_ETM_Q1_609525"/>
      <w:bookmarkStart w:id="381" w:name="_ETM_Q1_609559"/>
      <w:bookmarkStart w:id="382" w:name="_ETM_Q1_609223"/>
      <w:bookmarkEnd w:id="380"/>
      <w:bookmarkEnd w:id="381"/>
      <w:bookmarkEnd w:id="382"/>
    </w:p>
    <w:p w14:paraId="408DB932" w14:textId="60416588" w:rsidR="00DA6C7C" w:rsidRDefault="00DA6C7C" w:rsidP="00DA6C7C">
      <w:pPr>
        <w:pStyle w:val="a4"/>
        <w:keepNext/>
        <w:rPr>
          <w:rtl/>
        </w:rPr>
      </w:pPr>
      <w:bookmarkStart w:id="383" w:name="ET_speaker_נעה_בן_שבת_53"/>
      <w:r w:rsidRPr="00DA6C7C">
        <w:rPr>
          <w:rStyle w:val="TagStyle"/>
          <w:rtl/>
        </w:rPr>
        <w:t xml:space="preserve"> &lt;&lt; דובר &gt;&gt; </w:t>
      </w:r>
      <w:r>
        <w:rPr>
          <w:rtl/>
        </w:rPr>
        <w:t>נעה בן שבת:</w:t>
      </w:r>
      <w:r w:rsidRPr="00DA6C7C">
        <w:rPr>
          <w:rStyle w:val="TagStyle"/>
          <w:rtl/>
        </w:rPr>
        <w:t xml:space="preserve"> &lt;&lt; דובר &gt;&gt;</w:t>
      </w:r>
      <w:r w:rsidR="003A02CE">
        <w:rPr>
          <w:rtl/>
        </w:rPr>
        <w:t xml:space="preserve"> </w:t>
      </w:r>
      <w:bookmarkEnd w:id="383"/>
    </w:p>
    <w:p w14:paraId="11C0192D" w14:textId="50BE1250" w:rsidR="00DA6C7C" w:rsidRDefault="00DA6C7C" w:rsidP="00DA6C7C">
      <w:pPr>
        <w:pStyle w:val="KeepWithNext"/>
        <w:rPr>
          <w:rtl/>
          <w:lang w:eastAsia="he-IL"/>
        </w:rPr>
      </w:pPr>
      <w:bookmarkStart w:id="384" w:name="_ETM_Q1_609489"/>
      <w:bookmarkStart w:id="385" w:name="_ETM_Q1_609510"/>
      <w:bookmarkEnd w:id="384"/>
      <w:bookmarkEnd w:id="385"/>
    </w:p>
    <w:p w14:paraId="49BE8CBF" w14:textId="2A1CA0DD" w:rsidR="00DA6C7C" w:rsidRDefault="00DA6C7C" w:rsidP="00DA6C7C">
      <w:pPr>
        <w:rPr>
          <w:rtl/>
          <w:lang w:eastAsia="he-IL"/>
        </w:rPr>
      </w:pPr>
      <w:bookmarkStart w:id="386" w:name="_ETM_Q1_609457"/>
      <w:bookmarkStart w:id="387" w:name="_ETM_Q1_609492"/>
      <w:bookmarkEnd w:id="386"/>
      <w:bookmarkEnd w:id="387"/>
      <w:r>
        <w:rPr>
          <w:rFonts w:hint="cs"/>
          <w:rtl/>
          <w:lang w:eastAsia="he-IL"/>
        </w:rPr>
        <w:t xml:space="preserve">זאת אומרת שבהוראה קבועה תהיה </w:t>
      </w:r>
      <w:bookmarkStart w:id="388" w:name="_ETM_Q1_612165"/>
      <w:bookmarkEnd w:id="388"/>
      <w:r>
        <w:rPr>
          <w:rFonts w:hint="cs"/>
          <w:rtl/>
          <w:lang w:eastAsia="he-IL"/>
        </w:rPr>
        <w:t xml:space="preserve">החרגה כך שזה חל רק על יבואן נאות. </w:t>
      </w:r>
      <w:bookmarkStart w:id="389" w:name="_ETM_Q1_614242"/>
      <w:bookmarkEnd w:id="389"/>
      <w:r>
        <w:rPr>
          <w:rFonts w:hint="cs"/>
          <w:rtl/>
          <w:lang w:eastAsia="he-IL"/>
        </w:rPr>
        <w:t>זאת תהיה ההוראה הקבועה. נכון?</w:t>
      </w:r>
    </w:p>
    <w:p w14:paraId="6E4B415B" w14:textId="77777777" w:rsidR="00DA6C7C" w:rsidRDefault="00DA6C7C" w:rsidP="00DA6C7C">
      <w:pPr>
        <w:rPr>
          <w:rtl/>
          <w:lang w:eastAsia="he-IL"/>
        </w:rPr>
      </w:pPr>
      <w:bookmarkStart w:id="390" w:name="_ETM_Q1_613704"/>
      <w:bookmarkStart w:id="391" w:name="_ETM_Q1_613743"/>
      <w:bookmarkEnd w:id="390"/>
      <w:bookmarkEnd w:id="391"/>
    </w:p>
    <w:p w14:paraId="0D401094" w14:textId="6508EA52" w:rsidR="00DA6C7C" w:rsidRDefault="00DA6C7C" w:rsidP="00DA6C7C">
      <w:pPr>
        <w:pStyle w:val="af9"/>
        <w:keepNext/>
        <w:rPr>
          <w:rtl/>
          <w:lang w:eastAsia="he-IL"/>
        </w:rPr>
      </w:pPr>
      <w:bookmarkStart w:id="392" w:name="ET_guest_פנינה_אורן_שני_דור_54"/>
      <w:r w:rsidRPr="00DA6C7C">
        <w:rPr>
          <w:rStyle w:val="TagStyle"/>
          <w:rtl/>
        </w:rPr>
        <w:lastRenderedPageBreak/>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392"/>
    </w:p>
    <w:p w14:paraId="0D83DEC8" w14:textId="77777777" w:rsidR="00DA6C7C" w:rsidRDefault="00DA6C7C" w:rsidP="00DA6C7C">
      <w:pPr>
        <w:pStyle w:val="KeepWithNext"/>
        <w:rPr>
          <w:rtl/>
          <w:lang w:eastAsia="he-IL"/>
        </w:rPr>
      </w:pPr>
    </w:p>
    <w:p w14:paraId="6A38E09F" w14:textId="065A1E28" w:rsidR="00DA6C7C" w:rsidRDefault="00DA6C7C" w:rsidP="00DA6C7C">
      <w:pPr>
        <w:rPr>
          <w:rtl/>
          <w:lang w:eastAsia="he-IL"/>
        </w:rPr>
      </w:pPr>
      <w:bookmarkStart w:id="393" w:name="_ETM_Q1_615832"/>
      <w:bookmarkStart w:id="394" w:name="_ETM_Q1_615873"/>
      <w:bookmarkEnd w:id="393"/>
      <w:bookmarkEnd w:id="394"/>
      <w:r>
        <w:rPr>
          <w:rFonts w:hint="cs"/>
          <w:rtl/>
          <w:lang w:eastAsia="he-IL"/>
        </w:rPr>
        <w:t>כן.</w:t>
      </w:r>
    </w:p>
    <w:p w14:paraId="497409BA" w14:textId="77777777" w:rsidR="00DA6C7C" w:rsidRDefault="00DA6C7C" w:rsidP="00DA6C7C">
      <w:pPr>
        <w:rPr>
          <w:rtl/>
          <w:lang w:eastAsia="he-IL"/>
        </w:rPr>
      </w:pPr>
      <w:bookmarkStart w:id="395" w:name="_ETM_Q1_617664"/>
      <w:bookmarkStart w:id="396" w:name="_ETM_Q1_617697"/>
      <w:bookmarkStart w:id="397" w:name="_ETM_Q1_617252"/>
      <w:bookmarkEnd w:id="395"/>
      <w:bookmarkEnd w:id="396"/>
      <w:bookmarkEnd w:id="397"/>
    </w:p>
    <w:p w14:paraId="0FEA6D2B" w14:textId="5BEE59F6" w:rsidR="00DA6C7C" w:rsidRDefault="00DA6C7C" w:rsidP="00DA6C7C">
      <w:pPr>
        <w:pStyle w:val="a4"/>
        <w:keepNext/>
        <w:rPr>
          <w:rtl/>
        </w:rPr>
      </w:pPr>
      <w:bookmarkStart w:id="398" w:name="ET_speaker_נעה_בן_שבת_55"/>
      <w:r w:rsidRPr="00DA6C7C">
        <w:rPr>
          <w:rStyle w:val="TagStyle"/>
          <w:rtl/>
        </w:rPr>
        <w:t xml:space="preserve"> &lt;&lt; דובר &gt;&gt; </w:t>
      </w:r>
      <w:r>
        <w:rPr>
          <w:rtl/>
        </w:rPr>
        <w:t>נעה בן שבת:</w:t>
      </w:r>
      <w:r w:rsidRPr="00DA6C7C">
        <w:rPr>
          <w:rStyle w:val="TagStyle"/>
          <w:rtl/>
        </w:rPr>
        <w:t xml:space="preserve"> &lt;&lt; דובר &gt;&gt;</w:t>
      </w:r>
      <w:r w:rsidR="003A02CE">
        <w:rPr>
          <w:rtl/>
        </w:rPr>
        <w:t xml:space="preserve"> </w:t>
      </w:r>
      <w:bookmarkEnd w:id="398"/>
    </w:p>
    <w:p w14:paraId="09B0A200" w14:textId="77777777" w:rsidR="00DA6C7C" w:rsidRDefault="00DA6C7C" w:rsidP="00DA6C7C">
      <w:pPr>
        <w:pStyle w:val="KeepWithNext"/>
        <w:rPr>
          <w:rtl/>
          <w:lang w:eastAsia="he-IL"/>
        </w:rPr>
      </w:pPr>
    </w:p>
    <w:p w14:paraId="6362222E" w14:textId="37AF659C" w:rsidR="00DA6C7C" w:rsidRDefault="00DA6C7C" w:rsidP="00DA6C7C">
      <w:pPr>
        <w:rPr>
          <w:rtl/>
          <w:lang w:eastAsia="he-IL"/>
        </w:rPr>
      </w:pPr>
      <w:bookmarkStart w:id="399" w:name="_ETM_Q1_617486"/>
      <w:bookmarkEnd w:id="399"/>
      <w:r>
        <w:rPr>
          <w:rFonts w:hint="cs"/>
          <w:rtl/>
          <w:lang w:eastAsia="he-IL"/>
        </w:rPr>
        <w:t>כ</w:t>
      </w:r>
      <w:bookmarkStart w:id="400" w:name="_ETM_Q1_617525"/>
      <w:bookmarkEnd w:id="400"/>
      <w:r>
        <w:rPr>
          <w:rFonts w:hint="cs"/>
          <w:rtl/>
          <w:lang w:eastAsia="he-IL"/>
        </w:rPr>
        <w:t>ל ההוראות האלה של</w:t>
      </w:r>
      <w:r w:rsidR="00780B63">
        <w:rPr>
          <w:rFonts w:hint="cs"/>
          <w:rtl/>
          <w:lang w:eastAsia="he-IL"/>
        </w:rPr>
        <w:t xml:space="preserve"> </w:t>
      </w:r>
      <w:r>
        <w:rPr>
          <w:rFonts w:hint="cs"/>
          <w:rtl/>
          <w:lang w:eastAsia="he-IL"/>
        </w:rPr>
        <w:t>האריזות יחולו רק על יבואן נאות.</w:t>
      </w:r>
    </w:p>
    <w:p w14:paraId="7E0D08D6" w14:textId="77777777" w:rsidR="00DA6C7C" w:rsidRDefault="00DA6C7C" w:rsidP="00DA6C7C">
      <w:pPr>
        <w:rPr>
          <w:rtl/>
          <w:lang w:eastAsia="he-IL"/>
        </w:rPr>
      </w:pPr>
      <w:bookmarkStart w:id="401" w:name="_ETM_Q1_619536"/>
      <w:bookmarkStart w:id="402" w:name="_ETM_Q1_619568"/>
      <w:bookmarkEnd w:id="401"/>
      <w:bookmarkEnd w:id="402"/>
    </w:p>
    <w:p w14:paraId="3BE2F785" w14:textId="4EE6A249" w:rsidR="00DA6C7C" w:rsidRDefault="00DA6C7C" w:rsidP="00DA6C7C">
      <w:pPr>
        <w:pStyle w:val="af9"/>
        <w:keepNext/>
        <w:rPr>
          <w:rtl/>
          <w:lang w:eastAsia="he-IL"/>
        </w:rPr>
      </w:pPr>
      <w:bookmarkStart w:id="403" w:name="ET_guest_פנינה_אורן_שני_דור_56"/>
      <w:r w:rsidRPr="00DA6C7C">
        <w:rPr>
          <w:rStyle w:val="TagStyle"/>
          <w:rtl/>
        </w:rPr>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403"/>
    </w:p>
    <w:p w14:paraId="75F5FDED" w14:textId="77777777" w:rsidR="00DA6C7C" w:rsidRDefault="00DA6C7C" w:rsidP="00DA6C7C">
      <w:pPr>
        <w:rPr>
          <w:rtl/>
          <w:lang w:eastAsia="he-IL"/>
        </w:rPr>
      </w:pPr>
    </w:p>
    <w:p w14:paraId="51057718" w14:textId="49FF1CAC" w:rsidR="00DA6C7C" w:rsidRDefault="00DA6C7C" w:rsidP="00DA6C7C">
      <w:pPr>
        <w:rPr>
          <w:rtl/>
          <w:lang w:eastAsia="he-IL"/>
        </w:rPr>
      </w:pPr>
      <w:bookmarkStart w:id="404" w:name="_ETM_Q1_617273"/>
      <w:bookmarkStart w:id="405" w:name="_ETM_Q1_617306"/>
      <w:bookmarkEnd w:id="404"/>
      <w:bookmarkEnd w:id="405"/>
      <w:r>
        <w:rPr>
          <w:rFonts w:hint="cs"/>
          <w:rtl/>
          <w:lang w:eastAsia="he-IL"/>
        </w:rPr>
        <w:t xml:space="preserve">במסלול האירופי. </w:t>
      </w:r>
    </w:p>
    <w:p w14:paraId="0CC7FDD7" w14:textId="77777777" w:rsidR="00DA6C7C" w:rsidRDefault="00DA6C7C" w:rsidP="00DA6C7C">
      <w:pPr>
        <w:rPr>
          <w:rtl/>
          <w:lang w:eastAsia="he-IL"/>
        </w:rPr>
      </w:pPr>
      <w:bookmarkStart w:id="406" w:name="_ETM_Q1_622207"/>
      <w:bookmarkStart w:id="407" w:name="_ETM_Q1_622238"/>
      <w:bookmarkEnd w:id="406"/>
      <w:bookmarkEnd w:id="407"/>
    </w:p>
    <w:p w14:paraId="176746D4" w14:textId="740F2B23" w:rsidR="00DA6C7C" w:rsidRDefault="00DA6C7C" w:rsidP="00DA6C7C">
      <w:pPr>
        <w:pStyle w:val="a4"/>
        <w:keepNext/>
        <w:rPr>
          <w:rtl/>
        </w:rPr>
      </w:pPr>
      <w:bookmarkStart w:id="408" w:name="ET_speaker_נעה_בן_שבת_57"/>
      <w:r w:rsidRPr="00DA6C7C">
        <w:rPr>
          <w:rStyle w:val="TagStyle"/>
          <w:rtl/>
        </w:rPr>
        <w:t xml:space="preserve"> &lt;&lt; דובר &gt;&gt; </w:t>
      </w:r>
      <w:r>
        <w:rPr>
          <w:rtl/>
        </w:rPr>
        <w:t>נעה בן שבת:</w:t>
      </w:r>
      <w:r w:rsidRPr="00DA6C7C">
        <w:rPr>
          <w:rStyle w:val="TagStyle"/>
          <w:rtl/>
        </w:rPr>
        <w:t xml:space="preserve"> &lt;&lt; דובר &gt;&gt;</w:t>
      </w:r>
      <w:r w:rsidR="003A02CE">
        <w:rPr>
          <w:rtl/>
        </w:rPr>
        <w:t xml:space="preserve"> </w:t>
      </w:r>
      <w:bookmarkEnd w:id="408"/>
    </w:p>
    <w:p w14:paraId="0A6512CD" w14:textId="77777777" w:rsidR="00DA6C7C" w:rsidRDefault="00DA6C7C" w:rsidP="00DA6C7C">
      <w:pPr>
        <w:pStyle w:val="KeepWithNext"/>
        <w:rPr>
          <w:rtl/>
          <w:lang w:eastAsia="he-IL"/>
        </w:rPr>
      </w:pPr>
    </w:p>
    <w:p w14:paraId="3C1A887B" w14:textId="7D6D5C8D" w:rsidR="00DA6C7C" w:rsidRDefault="00DA6C7C" w:rsidP="00DA6C7C">
      <w:pPr>
        <w:rPr>
          <w:rtl/>
          <w:lang w:eastAsia="he-IL"/>
        </w:rPr>
      </w:pPr>
      <w:r>
        <w:rPr>
          <w:rFonts w:hint="cs"/>
          <w:rtl/>
          <w:lang w:eastAsia="he-IL"/>
        </w:rPr>
        <w:t xml:space="preserve">במסלול האירופי. לגבי הוראת השעה, בתקופת הוראת השעה, גם </w:t>
      </w:r>
      <w:bookmarkStart w:id="409" w:name="_ETM_Q1_626309"/>
      <w:bookmarkEnd w:id="409"/>
      <w:r>
        <w:rPr>
          <w:rFonts w:hint="cs"/>
          <w:rtl/>
          <w:lang w:eastAsia="he-IL"/>
        </w:rPr>
        <w:t>היצרן הנאות.</w:t>
      </w:r>
    </w:p>
    <w:p w14:paraId="160E3DBC" w14:textId="77777777" w:rsidR="00DA6C7C" w:rsidRDefault="00DA6C7C" w:rsidP="00DA6C7C">
      <w:pPr>
        <w:rPr>
          <w:rtl/>
          <w:lang w:eastAsia="he-IL"/>
        </w:rPr>
      </w:pPr>
      <w:bookmarkStart w:id="410" w:name="_ETM_Q1_631954"/>
      <w:bookmarkStart w:id="411" w:name="_ETM_Q1_631985"/>
      <w:bookmarkEnd w:id="410"/>
      <w:bookmarkEnd w:id="411"/>
    </w:p>
    <w:p w14:paraId="651D1A04" w14:textId="54ED2D71" w:rsidR="00DA6C7C" w:rsidRDefault="00DA6C7C" w:rsidP="00DA6C7C">
      <w:pPr>
        <w:pStyle w:val="af9"/>
        <w:keepNext/>
        <w:rPr>
          <w:rtl/>
          <w:lang w:eastAsia="he-IL"/>
        </w:rPr>
      </w:pPr>
      <w:bookmarkStart w:id="412" w:name="ET_guest_פנינה_אורן_שני_דור_58"/>
      <w:r w:rsidRPr="00DA6C7C">
        <w:rPr>
          <w:rStyle w:val="TagStyle"/>
          <w:rtl/>
        </w:rPr>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412"/>
    </w:p>
    <w:p w14:paraId="47DE010A" w14:textId="77777777" w:rsidR="00DA6C7C" w:rsidRDefault="00DA6C7C" w:rsidP="00DA6C7C">
      <w:pPr>
        <w:pStyle w:val="KeepWithNext"/>
        <w:rPr>
          <w:rtl/>
          <w:lang w:eastAsia="he-IL"/>
        </w:rPr>
      </w:pPr>
    </w:p>
    <w:p w14:paraId="2218C2D5" w14:textId="05E09844" w:rsidR="00DA6C7C" w:rsidRDefault="00DA6C7C" w:rsidP="00DA6C7C">
      <w:pPr>
        <w:rPr>
          <w:rtl/>
          <w:lang w:eastAsia="he-IL"/>
        </w:rPr>
      </w:pPr>
      <w:r>
        <w:rPr>
          <w:rFonts w:hint="cs"/>
          <w:rtl/>
          <w:lang w:eastAsia="he-IL"/>
        </w:rPr>
        <w:t>בסוף תקופת המעבר נצטרך להחליט אם היצרן הנאות</w:t>
      </w:r>
      <w:bookmarkStart w:id="413" w:name="_ETM_Q1_632970"/>
      <w:bookmarkEnd w:id="413"/>
      <w:r>
        <w:rPr>
          <w:rFonts w:hint="cs"/>
          <w:rtl/>
          <w:lang w:eastAsia="he-IL"/>
        </w:rPr>
        <w:t xml:space="preserve"> ירצה להמשיך את זה. </w:t>
      </w:r>
    </w:p>
    <w:p w14:paraId="48133386" w14:textId="77777777" w:rsidR="00DA6C7C" w:rsidRDefault="00DA6C7C" w:rsidP="00DA6C7C">
      <w:pPr>
        <w:rPr>
          <w:rtl/>
          <w:lang w:eastAsia="he-IL"/>
        </w:rPr>
      </w:pPr>
    </w:p>
    <w:p w14:paraId="2B2DB518" w14:textId="5350EAEE" w:rsidR="00DA6C7C" w:rsidRDefault="00DA6C7C" w:rsidP="00DA6C7C">
      <w:pPr>
        <w:pStyle w:val="af9"/>
        <w:keepNext/>
        <w:rPr>
          <w:rtl/>
          <w:lang w:eastAsia="he-IL"/>
        </w:rPr>
      </w:pPr>
      <w:bookmarkStart w:id="414" w:name="ET_guest_903181_59"/>
      <w:r w:rsidRPr="00DA6C7C">
        <w:rPr>
          <w:rStyle w:val="TagStyle"/>
          <w:rtl/>
        </w:rPr>
        <w:t xml:space="preserve"> &lt;&lt; אורח &gt;&gt; </w:t>
      </w:r>
      <w:r>
        <w:rPr>
          <w:rtl/>
          <w:lang w:eastAsia="he-IL"/>
        </w:rPr>
        <w:t>שי סומך:</w:t>
      </w:r>
      <w:r w:rsidRPr="00DA6C7C">
        <w:rPr>
          <w:rStyle w:val="TagStyle"/>
          <w:rtl/>
        </w:rPr>
        <w:t xml:space="preserve"> &lt;&lt; אורח &gt;&gt;</w:t>
      </w:r>
      <w:r w:rsidR="003A02CE">
        <w:rPr>
          <w:rtl/>
          <w:lang w:eastAsia="he-IL"/>
        </w:rPr>
        <w:t xml:space="preserve"> </w:t>
      </w:r>
      <w:bookmarkEnd w:id="414"/>
    </w:p>
    <w:p w14:paraId="2F9A68B1" w14:textId="77777777" w:rsidR="00DA6C7C" w:rsidRDefault="00DA6C7C" w:rsidP="00DA6C7C">
      <w:pPr>
        <w:pStyle w:val="KeepWithNext"/>
        <w:rPr>
          <w:rtl/>
          <w:lang w:eastAsia="he-IL"/>
        </w:rPr>
      </w:pPr>
    </w:p>
    <w:p w14:paraId="460E70FC" w14:textId="2B0825BE" w:rsidR="00DA6C7C" w:rsidRDefault="00DA6C7C" w:rsidP="00DA6C7C">
      <w:pPr>
        <w:rPr>
          <w:rtl/>
          <w:lang w:eastAsia="he-IL"/>
        </w:rPr>
      </w:pPr>
      <w:r>
        <w:rPr>
          <w:rFonts w:hint="cs"/>
          <w:rtl/>
          <w:lang w:eastAsia="he-IL"/>
        </w:rPr>
        <w:t>אבל את האופציה ליצרן הנאות את נותנת גם א</w:t>
      </w:r>
      <w:bookmarkStart w:id="415" w:name="_ETM_Q1_636092"/>
      <w:bookmarkEnd w:id="415"/>
      <w:r>
        <w:rPr>
          <w:rFonts w:hint="cs"/>
          <w:rtl/>
          <w:lang w:eastAsia="he-IL"/>
        </w:rPr>
        <w:t xml:space="preserve">חרי תקופת המעבר. </w:t>
      </w:r>
    </w:p>
    <w:p w14:paraId="650B083A" w14:textId="77777777" w:rsidR="00DA6C7C" w:rsidRDefault="00DA6C7C" w:rsidP="00DA6C7C">
      <w:pPr>
        <w:rPr>
          <w:rtl/>
          <w:lang w:eastAsia="he-IL"/>
        </w:rPr>
      </w:pPr>
      <w:bookmarkStart w:id="416" w:name="_ETM_Q1_639916"/>
      <w:bookmarkStart w:id="417" w:name="_ETM_Q1_639949"/>
      <w:bookmarkStart w:id="418" w:name="_ETM_Q1_639864"/>
      <w:bookmarkEnd w:id="416"/>
      <w:bookmarkEnd w:id="417"/>
      <w:bookmarkEnd w:id="418"/>
    </w:p>
    <w:p w14:paraId="183E0434" w14:textId="611D9155" w:rsidR="00DA6C7C" w:rsidRDefault="00DA6C7C" w:rsidP="00DA6C7C">
      <w:pPr>
        <w:pStyle w:val="af9"/>
        <w:keepNext/>
        <w:rPr>
          <w:rtl/>
          <w:lang w:eastAsia="he-IL"/>
        </w:rPr>
      </w:pPr>
      <w:bookmarkStart w:id="419" w:name="ET_guest_פנינה_אורן_שני_דור_60"/>
      <w:r w:rsidRPr="00DA6C7C">
        <w:rPr>
          <w:rStyle w:val="TagStyle"/>
          <w:rtl/>
        </w:rPr>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419"/>
    </w:p>
    <w:p w14:paraId="461B5DBB" w14:textId="77777777" w:rsidR="00DA6C7C" w:rsidRDefault="00DA6C7C" w:rsidP="00DA6C7C">
      <w:pPr>
        <w:pStyle w:val="KeepWithNext"/>
        <w:rPr>
          <w:rtl/>
          <w:lang w:eastAsia="he-IL"/>
        </w:rPr>
      </w:pPr>
    </w:p>
    <w:p w14:paraId="1105ED30" w14:textId="752DF893" w:rsidR="00DA6C7C" w:rsidRDefault="00DA6C7C" w:rsidP="00DA6C7C">
      <w:pPr>
        <w:rPr>
          <w:rtl/>
          <w:lang w:eastAsia="he-IL"/>
        </w:rPr>
      </w:pPr>
      <w:bookmarkStart w:id="420" w:name="_ETM_Q1_640103"/>
      <w:bookmarkStart w:id="421" w:name="_ETM_Q1_640132"/>
      <w:bookmarkEnd w:id="420"/>
      <w:bookmarkEnd w:id="421"/>
      <w:r>
        <w:rPr>
          <w:rFonts w:hint="cs"/>
          <w:rtl/>
          <w:lang w:eastAsia="he-IL"/>
        </w:rPr>
        <w:t xml:space="preserve">ברור. אבל אני לא רוצה </w:t>
      </w:r>
      <w:bookmarkStart w:id="422" w:name="_ETM_Q1_641007"/>
      <w:bookmarkEnd w:id="422"/>
      <w:r>
        <w:rPr>
          <w:rFonts w:hint="cs"/>
          <w:rtl/>
          <w:lang w:eastAsia="he-IL"/>
        </w:rPr>
        <w:t>להגיד חובה מהיום כי זה היה הסיכום.</w:t>
      </w:r>
    </w:p>
    <w:p w14:paraId="4002BD3F" w14:textId="77777777" w:rsidR="00DA6C7C" w:rsidRDefault="00DA6C7C" w:rsidP="00DA6C7C">
      <w:pPr>
        <w:rPr>
          <w:rtl/>
          <w:lang w:eastAsia="he-IL"/>
        </w:rPr>
      </w:pPr>
      <w:bookmarkStart w:id="423" w:name="_ETM_Q1_643272"/>
      <w:bookmarkStart w:id="424" w:name="_ETM_Q1_643305"/>
      <w:bookmarkStart w:id="425" w:name="_ETM_Q1_643968"/>
      <w:bookmarkEnd w:id="423"/>
      <w:bookmarkEnd w:id="424"/>
      <w:bookmarkEnd w:id="425"/>
    </w:p>
    <w:p w14:paraId="0D150AED" w14:textId="73E60592" w:rsidR="00DA6C7C" w:rsidRDefault="00DA6C7C" w:rsidP="00DA6C7C">
      <w:pPr>
        <w:pStyle w:val="a4"/>
        <w:keepNext/>
        <w:rPr>
          <w:rtl/>
        </w:rPr>
      </w:pPr>
      <w:bookmarkStart w:id="426" w:name="ET_speaker_נעה_בן_שבת_61"/>
      <w:r w:rsidRPr="00DA6C7C">
        <w:rPr>
          <w:rStyle w:val="TagStyle"/>
          <w:rtl/>
        </w:rPr>
        <w:t xml:space="preserve"> &lt;&lt; דובר &gt;&gt; </w:t>
      </w:r>
      <w:r>
        <w:rPr>
          <w:rtl/>
        </w:rPr>
        <w:t>נעה בן שבת:</w:t>
      </w:r>
      <w:r w:rsidRPr="00DA6C7C">
        <w:rPr>
          <w:rStyle w:val="TagStyle"/>
          <w:rtl/>
        </w:rPr>
        <w:t xml:space="preserve"> &lt;&lt; דובר &gt;&gt;</w:t>
      </w:r>
      <w:r w:rsidR="003A02CE">
        <w:rPr>
          <w:rtl/>
        </w:rPr>
        <w:t xml:space="preserve"> </w:t>
      </w:r>
      <w:bookmarkEnd w:id="426"/>
    </w:p>
    <w:p w14:paraId="69805FE9" w14:textId="77777777" w:rsidR="00DA6C7C" w:rsidRDefault="00DA6C7C" w:rsidP="00DA6C7C">
      <w:pPr>
        <w:pStyle w:val="KeepWithNext"/>
        <w:rPr>
          <w:rtl/>
          <w:lang w:eastAsia="he-IL"/>
        </w:rPr>
      </w:pPr>
    </w:p>
    <w:p w14:paraId="30AE197E" w14:textId="0CCD2B4F" w:rsidR="00DA6C7C" w:rsidRDefault="00DA6C7C" w:rsidP="00DA6C7C">
      <w:pPr>
        <w:rPr>
          <w:rtl/>
          <w:lang w:eastAsia="he-IL"/>
        </w:rPr>
      </w:pPr>
      <w:bookmarkStart w:id="427" w:name="_ETM_Q1_644202"/>
      <w:bookmarkStart w:id="428" w:name="_ETM_Q1_644231"/>
      <w:bookmarkEnd w:id="427"/>
      <w:bookmarkEnd w:id="428"/>
      <w:r>
        <w:rPr>
          <w:rFonts w:hint="cs"/>
          <w:rtl/>
          <w:lang w:eastAsia="he-IL"/>
        </w:rPr>
        <w:t xml:space="preserve">את </w:t>
      </w:r>
      <w:bookmarkStart w:id="429" w:name="_ETM_Q1_647422"/>
      <w:bookmarkEnd w:id="429"/>
      <w:r>
        <w:rPr>
          <w:rFonts w:hint="cs"/>
          <w:rtl/>
          <w:lang w:eastAsia="he-IL"/>
        </w:rPr>
        <w:t>תצפי שהיצרן הנאות ימשיך בזה גם אחרי הוראת השעה?</w:t>
      </w:r>
    </w:p>
    <w:p w14:paraId="625F939A" w14:textId="77777777" w:rsidR="00DA6C7C" w:rsidRDefault="00DA6C7C" w:rsidP="00DA6C7C">
      <w:pPr>
        <w:rPr>
          <w:rtl/>
          <w:lang w:eastAsia="he-IL"/>
        </w:rPr>
      </w:pPr>
      <w:bookmarkStart w:id="430" w:name="_ETM_Q1_647307"/>
      <w:bookmarkStart w:id="431" w:name="_ETM_Q1_647341"/>
      <w:bookmarkStart w:id="432" w:name="_ETM_Q1_648259"/>
      <w:bookmarkEnd w:id="430"/>
      <w:bookmarkEnd w:id="431"/>
      <w:bookmarkEnd w:id="432"/>
    </w:p>
    <w:p w14:paraId="4A3603CE" w14:textId="0469D8F2" w:rsidR="00DA6C7C" w:rsidRDefault="00DA6C7C" w:rsidP="00DA6C7C">
      <w:pPr>
        <w:pStyle w:val="af9"/>
        <w:keepNext/>
        <w:rPr>
          <w:rtl/>
          <w:lang w:eastAsia="he-IL"/>
        </w:rPr>
      </w:pPr>
      <w:bookmarkStart w:id="433" w:name="ET_guest_פנינה_אורן_שני_דור_62"/>
      <w:r w:rsidRPr="00DA6C7C">
        <w:rPr>
          <w:rStyle w:val="TagStyle"/>
          <w:rtl/>
        </w:rPr>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433"/>
    </w:p>
    <w:p w14:paraId="65DE62A1" w14:textId="77777777" w:rsidR="00DA6C7C" w:rsidRDefault="00DA6C7C" w:rsidP="00DA6C7C">
      <w:pPr>
        <w:pStyle w:val="KeepWithNext"/>
        <w:rPr>
          <w:rtl/>
          <w:lang w:eastAsia="he-IL"/>
        </w:rPr>
      </w:pPr>
    </w:p>
    <w:p w14:paraId="462394B4" w14:textId="7CD8C76C" w:rsidR="00DA6C7C" w:rsidRDefault="00DA6C7C" w:rsidP="00DA6C7C">
      <w:pPr>
        <w:rPr>
          <w:rtl/>
          <w:lang w:eastAsia="he-IL"/>
        </w:rPr>
      </w:pPr>
      <w:bookmarkStart w:id="434" w:name="_ETM_Q1_648527"/>
      <w:bookmarkStart w:id="435" w:name="_ETM_Q1_648560"/>
      <w:bookmarkEnd w:id="434"/>
      <w:bookmarkEnd w:id="435"/>
      <w:r>
        <w:rPr>
          <w:rFonts w:hint="cs"/>
          <w:rtl/>
          <w:lang w:eastAsia="he-IL"/>
        </w:rPr>
        <w:t>אני ארצה. לכאורה כן אבל זה תלוי גם אם יש לו מוצרים נוספים שהוא מייצר.</w:t>
      </w:r>
    </w:p>
    <w:p w14:paraId="7B140EDE" w14:textId="77777777" w:rsidR="00DA6C7C" w:rsidRDefault="00DA6C7C" w:rsidP="00DA6C7C">
      <w:pPr>
        <w:rPr>
          <w:rtl/>
          <w:lang w:eastAsia="he-IL"/>
        </w:rPr>
      </w:pPr>
    </w:p>
    <w:p w14:paraId="3A51C427" w14:textId="4D7A942B" w:rsidR="00DA6C7C" w:rsidRDefault="00DA6C7C" w:rsidP="00DA6C7C">
      <w:pPr>
        <w:pStyle w:val="af9"/>
        <w:keepNext/>
        <w:rPr>
          <w:rtl/>
          <w:lang w:eastAsia="he-IL"/>
        </w:rPr>
      </w:pPr>
      <w:bookmarkStart w:id="436" w:name="ET_guest_רוית_ארבל_63"/>
      <w:r w:rsidRPr="00DA6C7C">
        <w:rPr>
          <w:rStyle w:val="TagStyle"/>
          <w:rtl/>
        </w:rPr>
        <w:t xml:space="preserve"> &lt;&lt; אורח &gt;&gt; </w:t>
      </w:r>
      <w:proofErr w:type="spellStart"/>
      <w:r>
        <w:rPr>
          <w:rtl/>
          <w:lang w:eastAsia="he-IL"/>
        </w:rPr>
        <w:t>רוית</w:t>
      </w:r>
      <w:proofErr w:type="spellEnd"/>
      <w:r>
        <w:rPr>
          <w:rtl/>
          <w:lang w:eastAsia="he-IL"/>
        </w:rPr>
        <w:t xml:space="preserve"> ארבל:</w:t>
      </w:r>
      <w:r w:rsidRPr="00DA6C7C">
        <w:rPr>
          <w:rStyle w:val="TagStyle"/>
          <w:rtl/>
        </w:rPr>
        <w:t xml:space="preserve"> &lt;&lt; אורח &gt;&gt;</w:t>
      </w:r>
      <w:r w:rsidR="003A02CE">
        <w:rPr>
          <w:rtl/>
          <w:lang w:eastAsia="he-IL"/>
        </w:rPr>
        <w:t xml:space="preserve"> </w:t>
      </w:r>
      <w:bookmarkEnd w:id="436"/>
    </w:p>
    <w:p w14:paraId="698403DF" w14:textId="77777777" w:rsidR="00DA6C7C" w:rsidRDefault="00DA6C7C" w:rsidP="00DA6C7C">
      <w:pPr>
        <w:pStyle w:val="KeepWithNext"/>
        <w:rPr>
          <w:rtl/>
          <w:lang w:eastAsia="he-IL"/>
        </w:rPr>
      </w:pPr>
    </w:p>
    <w:p w14:paraId="5E1C043E" w14:textId="77777777" w:rsidR="00A858C7" w:rsidRDefault="00DA6C7C" w:rsidP="00A858C7">
      <w:pPr>
        <w:rPr>
          <w:rtl/>
          <w:lang w:eastAsia="he-IL"/>
        </w:rPr>
      </w:pPr>
      <w:r>
        <w:rPr>
          <w:rFonts w:hint="cs"/>
          <w:rtl/>
          <w:lang w:eastAsia="he-IL"/>
        </w:rPr>
        <w:t>אנחנו מדברים על אימוץ התקנות ליצרנים?</w:t>
      </w:r>
      <w:bookmarkStart w:id="437" w:name="_ETM_Q1_664096"/>
      <w:bookmarkStart w:id="438" w:name="_ETM_Q1_664127"/>
      <w:bookmarkEnd w:id="437"/>
      <w:bookmarkEnd w:id="438"/>
    </w:p>
    <w:p w14:paraId="4E9B697A" w14:textId="77777777" w:rsidR="00A858C7" w:rsidRDefault="00A858C7" w:rsidP="00A858C7">
      <w:pPr>
        <w:rPr>
          <w:rtl/>
          <w:lang w:eastAsia="he-IL"/>
        </w:rPr>
      </w:pPr>
    </w:p>
    <w:p w14:paraId="4064657B" w14:textId="0CE67B25" w:rsidR="00A858C7" w:rsidRDefault="00A858C7" w:rsidP="00A858C7">
      <w:pPr>
        <w:pStyle w:val="a4"/>
        <w:keepNext/>
        <w:rPr>
          <w:rtl/>
        </w:rPr>
      </w:pPr>
      <w:bookmarkStart w:id="439" w:name="ET_speaker_נעה_בן_שבת_987"/>
      <w:r w:rsidRPr="00A858C7">
        <w:rPr>
          <w:rStyle w:val="TagStyle"/>
          <w:rtl/>
        </w:rPr>
        <w:t xml:space="preserve"> &lt;&lt; דובר &gt;&gt; </w:t>
      </w:r>
      <w:r>
        <w:rPr>
          <w:rtl/>
        </w:rPr>
        <w:t>נעה בן שבת:</w:t>
      </w:r>
      <w:r w:rsidRPr="00A858C7">
        <w:rPr>
          <w:rStyle w:val="TagStyle"/>
          <w:rtl/>
        </w:rPr>
        <w:t xml:space="preserve"> &lt;&lt; דובר &gt;&gt;</w:t>
      </w:r>
      <w:r w:rsidR="00F5595B">
        <w:rPr>
          <w:rtl/>
        </w:rPr>
        <w:t xml:space="preserve"> </w:t>
      </w:r>
      <w:bookmarkEnd w:id="439"/>
    </w:p>
    <w:p w14:paraId="5B0C95FF" w14:textId="77777777" w:rsidR="00A858C7" w:rsidRDefault="00A858C7" w:rsidP="00A858C7">
      <w:pPr>
        <w:pStyle w:val="KeepWithNext"/>
        <w:rPr>
          <w:rtl/>
        </w:rPr>
      </w:pPr>
    </w:p>
    <w:p w14:paraId="7A283B0E" w14:textId="29B68B59" w:rsidR="00DA6C7C" w:rsidRDefault="00DA6C7C" w:rsidP="00A858C7">
      <w:pPr>
        <w:rPr>
          <w:rtl/>
        </w:rPr>
      </w:pPr>
      <w:r>
        <w:rPr>
          <w:rFonts w:hint="cs"/>
          <w:rtl/>
        </w:rPr>
        <w:t>לא.</w:t>
      </w:r>
    </w:p>
    <w:p w14:paraId="2E9198B4" w14:textId="77777777" w:rsidR="00DA6C7C" w:rsidRDefault="00DA6C7C" w:rsidP="00DA6C7C">
      <w:pPr>
        <w:rPr>
          <w:rtl/>
          <w:lang w:eastAsia="he-IL"/>
        </w:rPr>
      </w:pPr>
      <w:bookmarkStart w:id="440" w:name="_ETM_Q1_658403"/>
      <w:bookmarkStart w:id="441" w:name="_ETM_Q1_658432"/>
      <w:bookmarkEnd w:id="440"/>
      <w:bookmarkEnd w:id="441"/>
    </w:p>
    <w:p w14:paraId="55BB5B60" w14:textId="129E16A7" w:rsidR="00DA6C7C" w:rsidRDefault="00DA6C7C" w:rsidP="00DA6C7C">
      <w:pPr>
        <w:pStyle w:val="af9"/>
        <w:keepNext/>
        <w:rPr>
          <w:rtl/>
          <w:lang w:eastAsia="he-IL"/>
        </w:rPr>
      </w:pPr>
      <w:bookmarkStart w:id="442" w:name="ET_guest_רוית_ארבל_65"/>
      <w:r w:rsidRPr="00DA6C7C">
        <w:rPr>
          <w:rStyle w:val="TagStyle"/>
          <w:rtl/>
        </w:rPr>
        <w:t xml:space="preserve"> &lt;&lt; אורח &gt;&gt; </w:t>
      </w:r>
      <w:proofErr w:type="spellStart"/>
      <w:r>
        <w:rPr>
          <w:rtl/>
          <w:lang w:eastAsia="he-IL"/>
        </w:rPr>
        <w:t>רוית</w:t>
      </w:r>
      <w:proofErr w:type="spellEnd"/>
      <w:r>
        <w:rPr>
          <w:rtl/>
          <w:lang w:eastAsia="he-IL"/>
        </w:rPr>
        <w:t xml:space="preserve"> ארבל:</w:t>
      </w:r>
      <w:r w:rsidRPr="00DA6C7C">
        <w:rPr>
          <w:rStyle w:val="TagStyle"/>
          <w:rtl/>
        </w:rPr>
        <w:t xml:space="preserve"> &lt;&lt; אורח &gt;&gt;</w:t>
      </w:r>
      <w:r w:rsidR="003A02CE">
        <w:rPr>
          <w:rtl/>
          <w:lang w:eastAsia="he-IL"/>
        </w:rPr>
        <w:t xml:space="preserve"> </w:t>
      </w:r>
      <w:bookmarkEnd w:id="442"/>
    </w:p>
    <w:p w14:paraId="3472191F" w14:textId="77777777" w:rsidR="00DA6C7C" w:rsidRDefault="00DA6C7C" w:rsidP="00DA6C7C">
      <w:pPr>
        <w:pStyle w:val="KeepWithNext"/>
        <w:rPr>
          <w:rtl/>
          <w:lang w:eastAsia="he-IL"/>
        </w:rPr>
      </w:pPr>
    </w:p>
    <w:p w14:paraId="19A402E1" w14:textId="4714CD27" w:rsidR="00DA6C7C" w:rsidRDefault="00DA6C7C" w:rsidP="00DA6C7C">
      <w:pPr>
        <w:rPr>
          <w:rtl/>
          <w:lang w:eastAsia="he-IL"/>
        </w:rPr>
      </w:pPr>
      <w:r>
        <w:rPr>
          <w:rFonts w:hint="cs"/>
          <w:rtl/>
          <w:lang w:eastAsia="he-IL"/>
        </w:rPr>
        <w:t xml:space="preserve">אם מדברים, </w:t>
      </w:r>
      <w:bookmarkStart w:id="443" w:name="_ETM_Q1_660684"/>
      <w:bookmarkEnd w:id="443"/>
      <w:r>
        <w:rPr>
          <w:rFonts w:hint="cs"/>
          <w:rtl/>
          <w:lang w:eastAsia="he-IL"/>
        </w:rPr>
        <w:t>לא נותנים</w:t>
      </w:r>
      <w:r w:rsidR="00780B63">
        <w:rPr>
          <w:rFonts w:hint="cs"/>
          <w:rtl/>
          <w:lang w:eastAsia="he-IL"/>
        </w:rPr>
        <w:t xml:space="preserve"> </w:t>
      </w:r>
      <w:r>
        <w:rPr>
          <w:rFonts w:hint="cs"/>
          <w:rtl/>
          <w:lang w:eastAsia="he-IL"/>
        </w:rPr>
        <w:t>לי להעיר.</w:t>
      </w:r>
    </w:p>
    <w:p w14:paraId="0542C9AF" w14:textId="77777777" w:rsidR="00DA6C7C" w:rsidRDefault="00DA6C7C" w:rsidP="00DA6C7C">
      <w:pPr>
        <w:rPr>
          <w:rtl/>
          <w:lang w:eastAsia="he-IL"/>
        </w:rPr>
      </w:pPr>
      <w:bookmarkStart w:id="444" w:name="_ETM_Q1_663453"/>
      <w:bookmarkStart w:id="445" w:name="_ETM_Q1_663494"/>
      <w:bookmarkStart w:id="446" w:name="_ETM_Q1_664524"/>
      <w:bookmarkEnd w:id="444"/>
      <w:bookmarkEnd w:id="445"/>
      <w:bookmarkEnd w:id="446"/>
    </w:p>
    <w:p w14:paraId="27CAFC29" w14:textId="0B3BA98C" w:rsidR="00DA6C7C" w:rsidRDefault="00DA6C7C" w:rsidP="00DA6C7C">
      <w:pPr>
        <w:pStyle w:val="a4"/>
        <w:keepNext/>
        <w:rPr>
          <w:rtl/>
        </w:rPr>
      </w:pPr>
      <w:bookmarkStart w:id="447" w:name="ET_speaker_נעה_בן_שבת_66"/>
      <w:r w:rsidRPr="00DA6C7C">
        <w:rPr>
          <w:rStyle w:val="TagStyle"/>
          <w:rtl/>
        </w:rPr>
        <w:t xml:space="preserve"> &lt;&lt; דובר &gt;&gt; </w:t>
      </w:r>
      <w:r>
        <w:rPr>
          <w:rtl/>
        </w:rPr>
        <w:t>נעה בן שבת:</w:t>
      </w:r>
      <w:r w:rsidRPr="00DA6C7C">
        <w:rPr>
          <w:rStyle w:val="TagStyle"/>
          <w:rtl/>
        </w:rPr>
        <w:t xml:space="preserve"> &lt;&lt; דובר &gt;&gt;</w:t>
      </w:r>
      <w:r w:rsidR="003A02CE">
        <w:rPr>
          <w:rtl/>
        </w:rPr>
        <w:t xml:space="preserve"> </w:t>
      </w:r>
      <w:bookmarkEnd w:id="447"/>
    </w:p>
    <w:p w14:paraId="79FCD4D4" w14:textId="77777777" w:rsidR="00DA6C7C" w:rsidRDefault="00DA6C7C" w:rsidP="00DA6C7C">
      <w:pPr>
        <w:pStyle w:val="KeepWithNext"/>
        <w:rPr>
          <w:rtl/>
          <w:lang w:eastAsia="he-IL"/>
        </w:rPr>
      </w:pPr>
    </w:p>
    <w:p w14:paraId="128BC5E9" w14:textId="26A369F9" w:rsidR="00DA6C7C" w:rsidRDefault="00DA6C7C" w:rsidP="00DA6C7C">
      <w:pPr>
        <w:rPr>
          <w:rtl/>
          <w:lang w:eastAsia="he-IL"/>
        </w:rPr>
      </w:pPr>
      <w:bookmarkStart w:id="448" w:name="_ETM_Q1_664774"/>
      <w:bookmarkStart w:id="449" w:name="_ETM_Q1_664803"/>
      <w:bookmarkEnd w:id="448"/>
      <w:bookmarkEnd w:id="449"/>
      <w:r>
        <w:rPr>
          <w:rFonts w:hint="cs"/>
          <w:rtl/>
          <w:lang w:eastAsia="he-IL"/>
        </w:rPr>
        <w:t xml:space="preserve">אני מנסה להבין. </w:t>
      </w:r>
      <w:bookmarkStart w:id="450" w:name="_ETM_Q1_668474"/>
      <w:bookmarkEnd w:id="450"/>
      <w:r>
        <w:rPr>
          <w:rFonts w:hint="cs"/>
          <w:rtl/>
          <w:lang w:eastAsia="he-IL"/>
        </w:rPr>
        <w:t xml:space="preserve">אני מבקשת להגיב בצורה מתאימה לאירוע. בסך הכול ניסיתי להבין </w:t>
      </w:r>
      <w:bookmarkStart w:id="451" w:name="_ETM_Q1_672991"/>
      <w:bookmarkEnd w:id="451"/>
      <w:r>
        <w:rPr>
          <w:rFonts w:hint="cs"/>
          <w:rtl/>
          <w:lang w:eastAsia="he-IL"/>
        </w:rPr>
        <w:t>מה מבקשים לעשות. אני חושבת שהדבר הזה יכול לעזור, אם נבין מה מבקשים לעשות לפני שתעירי כי לפעמים מעירים ולא מבינים מה הם מבקשים לעשות.</w:t>
      </w:r>
    </w:p>
    <w:p w14:paraId="66A1C5B7" w14:textId="77777777" w:rsidR="00DA6C7C" w:rsidRDefault="00DA6C7C" w:rsidP="00DA6C7C">
      <w:pPr>
        <w:rPr>
          <w:rtl/>
          <w:lang w:eastAsia="he-IL"/>
        </w:rPr>
      </w:pPr>
      <w:bookmarkStart w:id="452" w:name="_ETM_Q1_688834"/>
      <w:bookmarkStart w:id="453" w:name="_ETM_Q1_688871"/>
      <w:bookmarkEnd w:id="452"/>
      <w:bookmarkEnd w:id="453"/>
    </w:p>
    <w:p w14:paraId="71DB133A" w14:textId="6B44EC01" w:rsidR="00DA6C7C" w:rsidRDefault="00DA6C7C" w:rsidP="00DA6C7C">
      <w:pPr>
        <w:pStyle w:val="af9"/>
        <w:keepNext/>
        <w:rPr>
          <w:rtl/>
          <w:lang w:eastAsia="he-IL"/>
        </w:rPr>
      </w:pPr>
      <w:bookmarkStart w:id="454" w:name="ET_guest_רוית_ארבל_68"/>
      <w:r w:rsidRPr="00DA6C7C">
        <w:rPr>
          <w:rStyle w:val="TagStyle"/>
          <w:rtl/>
        </w:rPr>
        <w:t xml:space="preserve"> &lt;&lt; אורח &gt;&gt; </w:t>
      </w:r>
      <w:proofErr w:type="spellStart"/>
      <w:r>
        <w:rPr>
          <w:rtl/>
          <w:lang w:eastAsia="he-IL"/>
        </w:rPr>
        <w:t>רוית</w:t>
      </w:r>
      <w:proofErr w:type="spellEnd"/>
      <w:r>
        <w:rPr>
          <w:rtl/>
          <w:lang w:eastAsia="he-IL"/>
        </w:rPr>
        <w:t xml:space="preserve"> ארבל:</w:t>
      </w:r>
      <w:r w:rsidRPr="00DA6C7C">
        <w:rPr>
          <w:rStyle w:val="TagStyle"/>
          <w:rtl/>
        </w:rPr>
        <w:t xml:space="preserve"> &lt;&lt; אורח &gt;&gt;</w:t>
      </w:r>
      <w:r w:rsidR="003A02CE">
        <w:rPr>
          <w:rtl/>
          <w:lang w:eastAsia="he-IL"/>
        </w:rPr>
        <w:t xml:space="preserve"> </w:t>
      </w:r>
      <w:bookmarkEnd w:id="454"/>
    </w:p>
    <w:p w14:paraId="05D3A71B" w14:textId="77777777" w:rsidR="00DA6C7C" w:rsidRDefault="00DA6C7C" w:rsidP="00DA6C7C">
      <w:pPr>
        <w:pStyle w:val="KeepWithNext"/>
        <w:rPr>
          <w:rtl/>
          <w:lang w:eastAsia="he-IL"/>
        </w:rPr>
      </w:pPr>
    </w:p>
    <w:p w14:paraId="5B454116" w14:textId="0BFA2580" w:rsidR="00DA6C7C" w:rsidRDefault="00DA6C7C" w:rsidP="00DA6C7C">
      <w:pPr>
        <w:rPr>
          <w:rtl/>
          <w:lang w:eastAsia="he-IL"/>
        </w:rPr>
      </w:pPr>
      <w:r>
        <w:rPr>
          <w:rFonts w:hint="cs"/>
          <w:rtl/>
          <w:lang w:eastAsia="he-IL"/>
        </w:rPr>
        <w:t xml:space="preserve">ההערות שלי יתייחסו </w:t>
      </w:r>
      <w:bookmarkStart w:id="455" w:name="_ETM_Q1_686346"/>
      <w:bookmarkEnd w:id="455"/>
      <w:r>
        <w:rPr>
          <w:rFonts w:hint="cs"/>
          <w:rtl/>
          <w:lang w:eastAsia="he-IL"/>
        </w:rPr>
        <w:t>בדיוק לניואנסים.</w:t>
      </w:r>
    </w:p>
    <w:p w14:paraId="39E3C603" w14:textId="77777777" w:rsidR="00DA6C7C" w:rsidRDefault="00DA6C7C" w:rsidP="00DA6C7C">
      <w:pPr>
        <w:rPr>
          <w:rtl/>
          <w:lang w:eastAsia="he-IL"/>
        </w:rPr>
      </w:pPr>
      <w:bookmarkStart w:id="456" w:name="_ETM_Q1_691463"/>
      <w:bookmarkStart w:id="457" w:name="_ETM_Q1_691498"/>
      <w:bookmarkStart w:id="458" w:name="_ETM_Q1_692158"/>
      <w:bookmarkEnd w:id="456"/>
      <w:bookmarkEnd w:id="457"/>
      <w:bookmarkEnd w:id="458"/>
    </w:p>
    <w:p w14:paraId="3C15B361" w14:textId="168F3AD1" w:rsidR="00DA6C7C" w:rsidRDefault="00DA6C7C" w:rsidP="00DA6C7C">
      <w:pPr>
        <w:pStyle w:val="a4"/>
        <w:keepNext/>
        <w:rPr>
          <w:rtl/>
        </w:rPr>
      </w:pPr>
      <w:bookmarkStart w:id="459" w:name="ET_speaker_נעה_בן_שבת_69"/>
      <w:r w:rsidRPr="00DA6C7C">
        <w:rPr>
          <w:rStyle w:val="TagStyle"/>
          <w:rtl/>
        </w:rPr>
        <w:lastRenderedPageBreak/>
        <w:t xml:space="preserve"> &lt;&lt; דובר &gt;&gt; </w:t>
      </w:r>
      <w:r>
        <w:rPr>
          <w:rtl/>
        </w:rPr>
        <w:t>נעה בן שבת:</w:t>
      </w:r>
      <w:r w:rsidRPr="00DA6C7C">
        <w:rPr>
          <w:rStyle w:val="TagStyle"/>
          <w:rtl/>
        </w:rPr>
        <w:t xml:space="preserve"> &lt;&lt; דובר &gt;&gt;</w:t>
      </w:r>
      <w:r w:rsidR="003A02CE">
        <w:rPr>
          <w:rtl/>
        </w:rPr>
        <w:t xml:space="preserve"> </w:t>
      </w:r>
      <w:bookmarkEnd w:id="459"/>
    </w:p>
    <w:p w14:paraId="30A10A48" w14:textId="77777777" w:rsidR="00DA6C7C" w:rsidRDefault="00DA6C7C" w:rsidP="00DA6C7C">
      <w:pPr>
        <w:pStyle w:val="KeepWithNext"/>
        <w:rPr>
          <w:rtl/>
          <w:lang w:eastAsia="he-IL"/>
        </w:rPr>
      </w:pPr>
    </w:p>
    <w:p w14:paraId="0C435E0B" w14:textId="70ECA565" w:rsidR="00DA6C7C" w:rsidRDefault="00DA6C7C" w:rsidP="00DA6C7C">
      <w:pPr>
        <w:rPr>
          <w:rtl/>
          <w:lang w:eastAsia="he-IL"/>
        </w:rPr>
      </w:pPr>
      <w:bookmarkStart w:id="460" w:name="_ETM_Q1_692413"/>
      <w:bookmarkStart w:id="461" w:name="_ETM_Q1_692451"/>
      <w:bookmarkEnd w:id="460"/>
      <w:bookmarkEnd w:id="461"/>
      <w:r>
        <w:rPr>
          <w:rFonts w:hint="cs"/>
          <w:rtl/>
          <w:lang w:eastAsia="he-IL"/>
        </w:rPr>
        <w:t xml:space="preserve">בסדר, אבל מנסים להבין. </w:t>
      </w:r>
      <w:bookmarkStart w:id="462" w:name="_ETM_Q1_699227"/>
      <w:bookmarkEnd w:id="462"/>
    </w:p>
    <w:p w14:paraId="21072A35" w14:textId="77777777" w:rsidR="00DA6C7C" w:rsidRDefault="00DA6C7C" w:rsidP="00DA6C7C">
      <w:pPr>
        <w:rPr>
          <w:rtl/>
          <w:lang w:eastAsia="he-IL"/>
        </w:rPr>
      </w:pPr>
      <w:bookmarkStart w:id="463" w:name="_ETM_Q1_699258"/>
      <w:bookmarkStart w:id="464" w:name="_ETM_Q1_698555"/>
      <w:bookmarkEnd w:id="463"/>
      <w:bookmarkEnd w:id="464"/>
    </w:p>
    <w:p w14:paraId="14E99456" w14:textId="1C639182" w:rsidR="00DA6C7C" w:rsidRDefault="00DA6C7C" w:rsidP="00DA6C7C">
      <w:pPr>
        <w:pStyle w:val="af9"/>
        <w:keepNext/>
        <w:rPr>
          <w:rtl/>
          <w:lang w:eastAsia="he-IL"/>
        </w:rPr>
      </w:pPr>
      <w:bookmarkStart w:id="465" w:name="ET_guest_פנינה_אורן_שני_דור_70"/>
      <w:r w:rsidRPr="00DA6C7C">
        <w:rPr>
          <w:rStyle w:val="TagStyle"/>
          <w:rtl/>
        </w:rPr>
        <w:t xml:space="preserve"> &lt;&lt; אורח &gt;&gt; </w:t>
      </w:r>
      <w:r>
        <w:rPr>
          <w:rtl/>
          <w:lang w:eastAsia="he-IL"/>
        </w:rPr>
        <w:t>פנינה אורן שני דור:</w:t>
      </w:r>
      <w:r w:rsidRPr="00DA6C7C">
        <w:rPr>
          <w:rStyle w:val="TagStyle"/>
          <w:rtl/>
        </w:rPr>
        <w:t xml:space="preserve"> &lt;&lt; אורח &gt;&gt;</w:t>
      </w:r>
      <w:r w:rsidR="003A02CE">
        <w:rPr>
          <w:rtl/>
          <w:lang w:eastAsia="he-IL"/>
        </w:rPr>
        <w:t xml:space="preserve"> </w:t>
      </w:r>
      <w:bookmarkEnd w:id="465"/>
    </w:p>
    <w:p w14:paraId="7372E5DF" w14:textId="77777777" w:rsidR="00DA6C7C" w:rsidRDefault="00DA6C7C" w:rsidP="00DA6C7C">
      <w:pPr>
        <w:pStyle w:val="KeepWithNext"/>
        <w:rPr>
          <w:rtl/>
          <w:lang w:eastAsia="he-IL"/>
        </w:rPr>
      </w:pPr>
    </w:p>
    <w:p w14:paraId="06A54CDA" w14:textId="62D601C0" w:rsidR="00DA6C7C" w:rsidRDefault="00DA6C7C" w:rsidP="00DA6C7C">
      <w:pPr>
        <w:rPr>
          <w:rtl/>
          <w:lang w:eastAsia="he-IL"/>
        </w:rPr>
      </w:pPr>
      <w:bookmarkStart w:id="466" w:name="_ETM_Q1_698795"/>
      <w:bookmarkStart w:id="467" w:name="_ETM_Q1_698823"/>
      <w:bookmarkEnd w:id="466"/>
      <w:bookmarkEnd w:id="467"/>
      <w:r>
        <w:rPr>
          <w:rFonts w:hint="cs"/>
          <w:rtl/>
          <w:lang w:eastAsia="he-IL"/>
        </w:rPr>
        <w:t>אני עונה.</w:t>
      </w:r>
      <w:r w:rsidR="00780B63">
        <w:rPr>
          <w:rFonts w:hint="cs"/>
          <w:rtl/>
          <w:lang w:eastAsia="he-IL"/>
        </w:rPr>
        <w:t xml:space="preserve"> </w:t>
      </w:r>
      <w:r>
        <w:rPr>
          <w:rFonts w:hint="cs"/>
          <w:rtl/>
          <w:lang w:eastAsia="he-IL"/>
        </w:rPr>
        <w:t xml:space="preserve">אני אחזור על התשובה. אנחנו </w:t>
      </w:r>
      <w:r w:rsidR="00886120">
        <w:rPr>
          <w:rFonts w:hint="cs"/>
          <w:rtl/>
          <w:lang w:eastAsia="he-IL"/>
        </w:rPr>
        <w:t>לא</w:t>
      </w:r>
      <w:r w:rsidR="00780B63">
        <w:rPr>
          <w:rFonts w:hint="cs"/>
          <w:rtl/>
          <w:lang w:eastAsia="he-IL"/>
        </w:rPr>
        <w:t xml:space="preserve"> </w:t>
      </w:r>
      <w:r w:rsidR="00886120">
        <w:rPr>
          <w:rFonts w:hint="cs"/>
          <w:rtl/>
          <w:lang w:eastAsia="he-IL"/>
        </w:rPr>
        <w:t xml:space="preserve">רצינו להחיל את זה על היצרנים הנאותים מבלי שעשינו </w:t>
      </w:r>
      <w:bookmarkStart w:id="468" w:name="_ETM_Q1_705243"/>
      <w:bookmarkEnd w:id="468"/>
      <w:r w:rsidR="00886120">
        <w:rPr>
          <w:rFonts w:hint="cs"/>
          <w:rtl/>
          <w:lang w:eastAsia="he-IL"/>
        </w:rPr>
        <w:t xml:space="preserve">איתם שיח. לכן אנחנו נבוא אחרי שיח </w:t>
      </w:r>
      <w:bookmarkStart w:id="469" w:name="_ETM_Q1_710841"/>
      <w:bookmarkEnd w:id="469"/>
      <w:r w:rsidR="00886120">
        <w:rPr>
          <w:rFonts w:hint="cs"/>
          <w:rtl/>
          <w:lang w:eastAsia="he-IL"/>
        </w:rPr>
        <w:t>ונחליט אם אנחנו</w:t>
      </w:r>
      <w:r w:rsidR="00780B63">
        <w:rPr>
          <w:rFonts w:hint="cs"/>
          <w:rtl/>
          <w:lang w:eastAsia="he-IL"/>
        </w:rPr>
        <w:t xml:space="preserve"> </w:t>
      </w:r>
      <w:r w:rsidR="00886120">
        <w:rPr>
          <w:rFonts w:hint="cs"/>
          <w:rtl/>
          <w:lang w:eastAsia="he-IL"/>
        </w:rPr>
        <w:t xml:space="preserve">מחילים את זה על </w:t>
      </w:r>
      <w:bookmarkStart w:id="470" w:name="_ETM_Q1_711740"/>
      <w:bookmarkEnd w:id="470"/>
      <w:r w:rsidR="00886120">
        <w:rPr>
          <w:rFonts w:hint="cs"/>
          <w:rtl/>
          <w:lang w:eastAsia="he-IL"/>
        </w:rPr>
        <w:t>היצרנים הנאותים ועל החקלאים.</w:t>
      </w:r>
    </w:p>
    <w:p w14:paraId="55FB18B5" w14:textId="77777777" w:rsidR="00886120" w:rsidRDefault="00886120" w:rsidP="00DA6C7C">
      <w:pPr>
        <w:rPr>
          <w:rtl/>
          <w:lang w:eastAsia="he-IL"/>
        </w:rPr>
      </w:pPr>
      <w:bookmarkStart w:id="471" w:name="_ETM_Q1_714929"/>
      <w:bookmarkStart w:id="472" w:name="_ETM_Q1_714945"/>
      <w:bookmarkEnd w:id="471"/>
      <w:bookmarkEnd w:id="472"/>
    </w:p>
    <w:p w14:paraId="31AB0F55" w14:textId="676328DA" w:rsidR="00886120" w:rsidRDefault="00886120" w:rsidP="00886120">
      <w:pPr>
        <w:pStyle w:val="af6"/>
        <w:keepNext/>
        <w:rPr>
          <w:rtl/>
        </w:rPr>
      </w:pPr>
      <w:bookmarkStart w:id="473" w:name="ET_yor_6447_71"/>
      <w:r w:rsidRPr="00886120">
        <w:rPr>
          <w:rStyle w:val="TagStyle"/>
          <w:rtl/>
        </w:rPr>
        <w:t xml:space="preserve"> &lt;&lt; </w:t>
      </w:r>
      <w:proofErr w:type="spellStart"/>
      <w:r w:rsidRPr="00886120">
        <w:rPr>
          <w:rStyle w:val="TagStyle"/>
          <w:rtl/>
        </w:rPr>
        <w:t>יור</w:t>
      </w:r>
      <w:proofErr w:type="spellEnd"/>
      <w:r w:rsidRPr="00886120">
        <w:rPr>
          <w:rStyle w:val="TagStyle"/>
          <w:rtl/>
        </w:rPr>
        <w:t xml:space="preserve"> &gt;&gt; </w:t>
      </w:r>
      <w:r>
        <w:rPr>
          <w:rtl/>
        </w:rPr>
        <w:t xml:space="preserve">היו"ר יונתן </w:t>
      </w:r>
      <w:proofErr w:type="spellStart"/>
      <w:r>
        <w:rPr>
          <w:rtl/>
        </w:rPr>
        <w:t>מישרקי</w:t>
      </w:r>
      <w:proofErr w:type="spellEnd"/>
      <w:r>
        <w:rPr>
          <w:rtl/>
        </w:rPr>
        <w:t>:</w:t>
      </w:r>
      <w:r w:rsidRPr="00886120">
        <w:rPr>
          <w:rStyle w:val="TagStyle"/>
          <w:rtl/>
        </w:rPr>
        <w:t xml:space="preserve"> &lt;&lt; </w:t>
      </w:r>
      <w:proofErr w:type="spellStart"/>
      <w:r w:rsidRPr="00886120">
        <w:rPr>
          <w:rStyle w:val="TagStyle"/>
          <w:rtl/>
        </w:rPr>
        <w:t>יור</w:t>
      </w:r>
      <w:proofErr w:type="spellEnd"/>
      <w:r w:rsidRPr="00886120">
        <w:rPr>
          <w:rStyle w:val="TagStyle"/>
          <w:rtl/>
        </w:rPr>
        <w:t xml:space="preserve"> &gt;&gt;</w:t>
      </w:r>
      <w:r w:rsidR="003A02CE">
        <w:rPr>
          <w:rtl/>
        </w:rPr>
        <w:t xml:space="preserve"> </w:t>
      </w:r>
      <w:bookmarkEnd w:id="473"/>
    </w:p>
    <w:p w14:paraId="2D27C87A" w14:textId="77777777" w:rsidR="00886120" w:rsidRDefault="00886120" w:rsidP="00886120">
      <w:pPr>
        <w:pStyle w:val="KeepWithNext"/>
        <w:rPr>
          <w:rtl/>
          <w:lang w:eastAsia="he-IL"/>
        </w:rPr>
      </w:pPr>
    </w:p>
    <w:p w14:paraId="45919551" w14:textId="0AE7214B" w:rsidR="00886120" w:rsidRPr="00886120" w:rsidRDefault="00886120" w:rsidP="00886120">
      <w:pPr>
        <w:rPr>
          <w:rtl/>
          <w:lang w:eastAsia="he-IL"/>
        </w:rPr>
      </w:pPr>
      <w:r>
        <w:rPr>
          <w:rFonts w:hint="cs"/>
          <w:rtl/>
          <w:lang w:eastAsia="he-IL"/>
        </w:rPr>
        <w:t>ואז מה יהיה המנגנון?</w:t>
      </w:r>
    </w:p>
    <w:p w14:paraId="069DCBFE" w14:textId="77777777" w:rsidR="00886120" w:rsidRDefault="00886120" w:rsidP="00886120">
      <w:pPr>
        <w:rPr>
          <w:rtl/>
          <w:lang w:eastAsia="he-IL"/>
        </w:rPr>
      </w:pPr>
      <w:bookmarkStart w:id="474" w:name="_ETM_Q1_615765"/>
      <w:bookmarkStart w:id="475" w:name="_ETM_Q1_615799"/>
      <w:bookmarkEnd w:id="474"/>
      <w:bookmarkEnd w:id="475"/>
    </w:p>
    <w:p w14:paraId="2B3312B7" w14:textId="4DB64480" w:rsidR="00886120" w:rsidRDefault="00886120" w:rsidP="00886120">
      <w:pPr>
        <w:pStyle w:val="af9"/>
        <w:keepNext/>
        <w:rPr>
          <w:rtl/>
          <w:lang w:eastAsia="he-IL"/>
        </w:rPr>
      </w:pPr>
      <w:bookmarkStart w:id="476" w:name="ET_guest_פנינה_אורן_שני_דור_72"/>
      <w:r w:rsidRPr="00886120">
        <w:rPr>
          <w:rStyle w:val="TagStyle"/>
          <w:rtl/>
        </w:rPr>
        <w:t xml:space="preserve"> &lt;&lt; אורח &gt;&gt; </w:t>
      </w:r>
      <w:r>
        <w:rPr>
          <w:rtl/>
          <w:lang w:eastAsia="he-IL"/>
        </w:rPr>
        <w:t>פנינה אורן שני דור:</w:t>
      </w:r>
      <w:r w:rsidRPr="00886120">
        <w:rPr>
          <w:rStyle w:val="TagStyle"/>
          <w:rtl/>
        </w:rPr>
        <w:t xml:space="preserve"> &lt;&lt; אורח &gt;&gt;</w:t>
      </w:r>
      <w:r w:rsidR="003A02CE">
        <w:rPr>
          <w:rtl/>
          <w:lang w:eastAsia="he-IL"/>
        </w:rPr>
        <w:t xml:space="preserve"> </w:t>
      </w:r>
      <w:bookmarkEnd w:id="476"/>
    </w:p>
    <w:p w14:paraId="63082604" w14:textId="77777777" w:rsidR="00886120" w:rsidRDefault="00886120" w:rsidP="00886120">
      <w:pPr>
        <w:pStyle w:val="KeepWithNext"/>
        <w:rPr>
          <w:rtl/>
          <w:lang w:eastAsia="he-IL"/>
        </w:rPr>
      </w:pPr>
    </w:p>
    <w:p w14:paraId="0FFBEF57" w14:textId="1E15EFAA" w:rsidR="00886120" w:rsidRDefault="00886120" w:rsidP="00886120">
      <w:pPr>
        <w:rPr>
          <w:rtl/>
          <w:lang w:eastAsia="he-IL"/>
        </w:rPr>
      </w:pPr>
      <w:bookmarkStart w:id="477" w:name="_ETM_Q1_716184"/>
      <w:bookmarkStart w:id="478" w:name="_ETM_Q1_716214"/>
      <w:bookmarkEnd w:id="477"/>
      <w:bookmarkEnd w:id="478"/>
      <w:r>
        <w:rPr>
          <w:rFonts w:hint="cs"/>
          <w:rtl/>
          <w:lang w:eastAsia="he-IL"/>
        </w:rPr>
        <w:t xml:space="preserve">נבוא לוועדה. </w:t>
      </w:r>
      <w:bookmarkStart w:id="479" w:name="_ETM_Q1_716454"/>
      <w:bookmarkEnd w:id="479"/>
    </w:p>
    <w:p w14:paraId="2A47E503" w14:textId="77777777" w:rsidR="00982937" w:rsidRDefault="00982937" w:rsidP="00886120">
      <w:pPr>
        <w:rPr>
          <w:rtl/>
          <w:lang w:eastAsia="he-IL"/>
        </w:rPr>
      </w:pPr>
      <w:bookmarkStart w:id="480" w:name="_ETM_Q1_719662"/>
      <w:bookmarkStart w:id="481" w:name="_ETM_Q1_719694"/>
      <w:bookmarkEnd w:id="480"/>
      <w:bookmarkEnd w:id="481"/>
    </w:p>
    <w:p w14:paraId="0527FACF" w14:textId="12B2576F" w:rsidR="00982937" w:rsidRDefault="00982937" w:rsidP="00982937">
      <w:pPr>
        <w:pStyle w:val="af9"/>
        <w:keepNext/>
        <w:rPr>
          <w:rtl/>
          <w:lang w:eastAsia="he-IL"/>
        </w:rPr>
      </w:pPr>
      <w:bookmarkStart w:id="482" w:name="ET_guest_רוית_ארבל_73"/>
      <w:r w:rsidRPr="00982937">
        <w:rPr>
          <w:rStyle w:val="TagStyle"/>
          <w:rtl/>
        </w:rPr>
        <w:t xml:space="preserve"> &lt;&lt; אורח &gt;&gt; </w:t>
      </w:r>
      <w:proofErr w:type="spellStart"/>
      <w:r>
        <w:rPr>
          <w:rtl/>
          <w:lang w:eastAsia="he-IL"/>
        </w:rPr>
        <w:t>רוית</w:t>
      </w:r>
      <w:proofErr w:type="spellEnd"/>
      <w:r>
        <w:rPr>
          <w:rtl/>
          <w:lang w:eastAsia="he-IL"/>
        </w:rPr>
        <w:t xml:space="preserve"> ארבל:</w:t>
      </w:r>
      <w:r w:rsidRPr="00982937">
        <w:rPr>
          <w:rStyle w:val="TagStyle"/>
          <w:rtl/>
        </w:rPr>
        <w:t xml:space="preserve"> &lt;&lt; אורח &gt;&gt;</w:t>
      </w:r>
      <w:r w:rsidR="003A02CE">
        <w:rPr>
          <w:rtl/>
          <w:lang w:eastAsia="he-IL"/>
        </w:rPr>
        <w:t xml:space="preserve"> </w:t>
      </w:r>
      <w:bookmarkEnd w:id="482"/>
    </w:p>
    <w:p w14:paraId="064391E9" w14:textId="77777777" w:rsidR="00982937" w:rsidRDefault="00982937" w:rsidP="00982937">
      <w:pPr>
        <w:pStyle w:val="KeepWithNext"/>
        <w:rPr>
          <w:rtl/>
          <w:lang w:eastAsia="he-IL"/>
        </w:rPr>
      </w:pPr>
    </w:p>
    <w:p w14:paraId="06F78C71" w14:textId="455766FD" w:rsidR="00982937" w:rsidRDefault="00982937" w:rsidP="00982937">
      <w:pPr>
        <w:rPr>
          <w:rtl/>
          <w:lang w:eastAsia="he-IL"/>
        </w:rPr>
      </w:pPr>
      <w:r>
        <w:rPr>
          <w:rFonts w:hint="cs"/>
          <w:rtl/>
          <w:lang w:eastAsia="he-IL"/>
        </w:rPr>
        <w:t>שתי הערות שקשורות לעניין הזה. להבהיר שכרגע זה לא בניסוח</w:t>
      </w:r>
      <w:bookmarkStart w:id="483" w:name="_ETM_Q1_725205"/>
      <w:bookmarkEnd w:id="483"/>
      <w:r>
        <w:rPr>
          <w:rFonts w:hint="cs"/>
          <w:rtl/>
          <w:lang w:eastAsia="he-IL"/>
        </w:rPr>
        <w:t xml:space="preserve">. יצרן נאות במסגרת מנגנון לפי </w:t>
      </w:r>
      <w:bookmarkStart w:id="484" w:name="_ETM_Q1_731019"/>
      <w:bookmarkEnd w:id="484"/>
      <w:r>
        <w:rPr>
          <w:rFonts w:hint="cs"/>
          <w:rtl/>
          <w:lang w:eastAsia="he-IL"/>
        </w:rPr>
        <w:t xml:space="preserve">סעיף </w:t>
      </w:r>
      <w:r w:rsidR="00C0412D">
        <w:rPr>
          <w:rFonts w:hint="cs"/>
          <w:rtl/>
          <w:lang w:eastAsia="he-IL"/>
        </w:rPr>
        <w:t>321א</w:t>
      </w:r>
      <w:r>
        <w:rPr>
          <w:rFonts w:hint="cs"/>
          <w:rtl/>
          <w:lang w:eastAsia="he-IL"/>
        </w:rPr>
        <w:t xml:space="preserve"> או המספר שיהיה בסוף הדיון.</w:t>
      </w:r>
    </w:p>
    <w:p w14:paraId="5920172A" w14:textId="77777777" w:rsidR="00982937" w:rsidRDefault="00982937" w:rsidP="00982937">
      <w:pPr>
        <w:rPr>
          <w:rtl/>
          <w:lang w:eastAsia="he-IL"/>
        </w:rPr>
      </w:pPr>
      <w:bookmarkStart w:id="485" w:name="_ETM_Q1_737677"/>
      <w:bookmarkStart w:id="486" w:name="_ETM_Q1_737713"/>
      <w:bookmarkEnd w:id="485"/>
      <w:bookmarkEnd w:id="486"/>
    </w:p>
    <w:p w14:paraId="1BC45B5C" w14:textId="7BC07143" w:rsidR="00982937" w:rsidRDefault="00982937" w:rsidP="00982937">
      <w:pPr>
        <w:pStyle w:val="a4"/>
        <w:keepNext/>
        <w:rPr>
          <w:rtl/>
        </w:rPr>
      </w:pPr>
      <w:bookmarkStart w:id="487" w:name="ET_speaker_נעה_בן_שבת_74"/>
      <w:r w:rsidRPr="00982937">
        <w:rPr>
          <w:rStyle w:val="TagStyle"/>
          <w:rtl/>
        </w:rPr>
        <w:t xml:space="preserve"> &lt;&lt; דובר &gt;&gt; </w:t>
      </w:r>
      <w:r>
        <w:rPr>
          <w:rtl/>
        </w:rPr>
        <w:t>נעה בן שבת:</w:t>
      </w:r>
      <w:r w:rsidRPr="00982937">
        <w:rPr>
          <w:rStyle w:val="TagStyle"/>
          <w:rtl/>
        </w:rPr>
        <w:t xml:space="preserve"> &lt;&lt; דובר &gt;&gt;</w:t>
      </w:r>
      <w:r w:rsidR="003A02CE">
        <w:rPr>
          <w:rtl/>
        </w:rPr>
        <w:t xml:space="preserve"> </w:t>
      </w:r>
      <w:bookmarkEnd w:id="487"/>
    </w:p>
    <w:p w14:paraId="52DF09D8" w14:textId="77777777" w:rsidR="00982937" w:rsidRDefault="00982937" w:rsidP="00982937">
      <w:pPr>
        <w:pStyle w:val="KeepWithNext"/>
        <w:rPr>
          <w:rtl/>
          <w:lang w:eastAsia="he-IL"/>
        </w:rPr>
      </w:pPr>
    </w:p>
    <w:p w14:paraId="21B8DB76" w14:textId="1590DA69" w:rsidR="00982937" w:rsidRDefault="00982937" w:rsidP="00982937">
      <w:pPr>
        <w:rPr>
          <w:rtl/>
          <w:lang w:eastAsia="he-IL"/>
        </w:rPr>
      </w:pPr>
      <w:r>
        <w:rPr>
          <w:rFonts w:hint="cs"/>
          <w:rtl/>
          <w:lang w:eastAsia="he-IL"/>
        </w:rPr>
        <w:t>את מדגישה שזה דווקא</w:t>
      </w:r>
      <w:bookmarkStart w:id="488" w:name="_ETM_Q1_736991"/>
      <w:bookmarkEnd w:id="488"/>
      <w:r>
        <w:rPr>
          <w:rFonts w:hint="cs"/>
          <w:rtl/>
          <w:lang w:eastAsia="he-IL"/>
        </w:rPr>
        <w:t xml:space="preserve"> </w:t>
      </w:r>
      <w:r w:rsidR="00C0412D">
        <w:rPr>
          <w:rFonts w:hint="cs"/>
          <w:rtl/>
          <w:lang w:eastAsia="he-IL"/>
        </w:rPr>
        <w:t>321א</w:t>
      </w:r>
      <w:r>
        <w:rPr>
          <w:rFonts w:hint="cs"/>
          <w:rtl/>
          <w:lang w:eastAsia="he-IL"/>
        </w:rPr>
        <w:t xml:space="preserve"> ולא אותו סעיף 34. למה אנחנו לא אומרים שזה סעיף 34? סעיף 34 מאפשר ליצרן נאות</w:t>
      </w:r>
      <w:bookmarkStart w:id="489" w:name="_ETM_Q1_749365"/>
      <w:bookmarkEnd w:id="489"/>
      <w:r>
        <w:rPr>
          <w:rFonts w:hint="cs"/>
          <w:rtl/>
          <w:lang w:eastAsia="he-IL"/>
        </w:rPr>
        <w:t>.</w:t>
      </w:r>
    </w:p>
    <w:p w14:paraId="56AE5BBF" w14:textId="77777777" w:rsidR="00982937" w:rsidRDefault="00982937" w:rsidP="00982937">
      <w:pPr>
        <w:rPr>
          <w:rtl/>
          <w:lang w:eastAsia="he-IL"/>
        </w:rPr>
      </w:pPr>
      <w:bookmarkStart w:id="490" w:name="_ETM_Q1_742009"/>
      <w:bookmarkStart w:id="491" w:name="_ETM_Q1_742046"/>
      <w:bookmarkStart w:id="492" w:name="_ETM_Q1_743305"/>
      <w:bookmarkEnd w:id="490"/>
      <w:bookmarkEnd w:id="491"/>
      <w:bookmarkEnd w:id="492"/>
    </w:p>
    <w:p w14:paraId="51E58010" w14:textId="51CF8ECC" w:rsidR="00982937" w:rsidRDefault="00982937" w:rsidP="00982937">
      <w:pPr>
        <w:pStyle w:val="af9"/>
        <w:keepNext/>
        <w:rPr>
          <w:rtl/>
          <w:lang w:eastAsia="he-IL"/>
        </w:rPr>
      </w:pPr>
      <w:bookmarkStart w:id="493" w:name="ET_guest_רוית_ארבל_75"/>
      <w:r w:rsidRPr="00982937">
        <w:rPr>
          <w:rStyle w:val="TagStyle"/>
          <w:rtl/>
        </w:rPr>
        <w:t xml:space="preserve"> &lt;&lt; אורח &gt;&gt; </w:t>
      </w:r>
      <w:proofErr w:type="spellStart"/>
      <w:r>
        <w:rPr>
          <w:rtl/>
          <w:lang w:eastAsia="he-IL"/>
        </w:rPr>
        <w:t>רוית</w:t>
      </w:r>
      <w:proofErr w:type="spellEnd"/>
      <w:r>
        <w:rPr>
          <w:rtl/>
          <w:lang w:eastAsia="he-IL"/>
        </w:rPr>
        <w:t xml:space="preserve"> ארבל:</w:t>
      </w:r>
      <w:r w:rsidRPr="00982937">
        <w:rPr>
          <w:rStyle w:val="TagStyle"/>
          <w:rtl/>
        </w:rPr>
        <w:t xml:space="preserve"> &lt;&lt; אורח &gt;&gt;</w:t>
      </w:r>
      <w:r w:rsidR="003A02CE">
        <w:rPr>
          <w:rtl/>
          <w:lang w:eastAsia="he-IL"/>
        </w:rPr>
        <w:t xml:space="preserve"> </w:t>
      </w:r>
      <w:bookmarkEnd w:id="493"/>
    </w:p>
    <w:p w14:paraId="6E2CB7DD" w14:textId="77777777" w:rsidR="00982937" w:rsidRDefault="00982937" w:rsidP="00982937">
      <w:pPr>
        <w:pStyle w:val="KeepWithNext"/>
        <w:rPr>
          <w:rtl/>
          <w:lang w:eastAsia="he-IL"/>
        </w:rPr>
      </w:pPr>
    </w:p>
    <w:p w14:paraId="2B155C01" w14:textId="5A7F2225" w:rsidR="00982937" w:rsidRDefault="00982937" w:rsidP="00982937">
      <w:pPr>
        <w:rPr>
          <w:rtl/>
          <w:lang w:eastAsia="he-IL"/>
        </w:rPr>
      </w:pPr>
      <w:bookmarkStart w:id="494" w:name="_ETM_Q1_743562"/>
      <w:bookmarkStart w:id="495" w:name="_ETM_Q1_743591"/>
      <w:bookmarkEnd w:id="494"/>
      <w:bookmarkEnd w:id="495"/>
      <w:r>
        <w:rPr>
          <w:rFonts w:hint="cs"/>
          <w:rtl/>
          <w:lang w:eastAsia="he-IL"/>
        </w:rPr>
        <w:t>תקנות מאומצות.</w:t>
      </w:r>
      <w:bookmarkStart w:id="496" w:name="_ETM_Q1_751787"/>
      <w:bookmarkEnd w:id="496"/>
    </w:p>
    <w:p w14:paraId="2950D4BF" w14:textId="77777777" w:rsidR="00982937" w:rsidRDefault="00982937" w:rsidP="00982937">
      <w:pPr>
        <w:rPr>
          <w:rtl/>
          <w:lang w:eastAsia="he-IL"/>
        </w:rPr>
      </w:pPr>
      <w:bookmarkStart w:id="497" w:name="_ETM_Q1_751819"/>
      <w:bookmarkStart w:id="498" w:name="_ETM_Q1_751869"/>
      <w:bookmarkEnd w:id="497"/>
      <w:bookmarkEnd w:id="498"/>
    </w:p>
    <w:p w14:paraId="66DDF0DB" w14:textId="56D74D1D" w:rsidR="00982937" w:rsidRDefault="00982937" w:rsidP="00982937">
      <w:pPr>
        <w:pStyle w:val="a4"/>
        <w:keepNext/>
        <w:rPr>
          <w:rtl/>
        </w:rPr>
      </w:pPr>
      <w:bookmarkStart w:id="499" w:name="ET_speaker_נעה_בן_שבת_76"/>
      <w:r w:rsidRPr="00982937">
        <w:rPr>
          <w:rStyle w:val="TagStyle"/>
          <w:rtl/>
        </w:rPr>
        <w:t xml:space="preserve"> &lt;&lt; דובר &gt;&gt; </w:t>
      </w:r>
      <w:r>
        <w:rPr>
          <w:rtl/>
        </w:rPr>
        <w:t>נעה בן שבת:</w:t>
      </w:r>
      <w:r w:rsidRPr="00982937">
        <w:rPr>
          <w:rStyle w:val="TagStyle"/>
          <w:rtl/>
        </w:rPr>
        <w:t xml:space="preserve"> &lt;&lt; דובר &gt;&gt;</w:t>
      </w:r>
      <w:r w:rsidR="003A02CE">
        <w:rPr>
          <w:rtl/>
        </w:rPr>
        <w:t xml:space="preserve"> </w:t>
      </w:r>
      <w:bookmarkEnd w:id="499"/>
    </w:p>
    <w:p w14:paraId="58037871" w14:textId="77777777" w:rsidR="00982937" w:rsidRDefault="00982937" w:rsidP="00982937">
      <w:pPr>
        <w:pStyle w:val="KeepWithNext"/>
        <w:rPr>
          <w:rtl/>
          <w:lang w:eastAsia="he-IL"/>
        </w:rPr>
      </w:pPr>
    </w:p>
    <w:p w14:paraId="1332BA4E" w14:textId="5D877F4E" w:rsidR="00982937" w:rsidRDefault="00982937" w:rsidP="00982937">
      <w:pPr>
        <w:rPr>
          <w:rtl/>
          <w:lang w:eastAsia="he-IL"/>
        </w:rPr>
      </w:pPr>
      <w:bookmarkStart w:id="500" w:name="_ETM_Q1_752099"/>
      <w:bookmarkStart w:id="501" w:name="_ETM_Q1_752127"/>
      <w:bookmarkEnd w:id="500"/>
      <w:bookmarkEnd w:id="501"/>
      <w:r>
        <w:rPr>
          <w:rFonts w:hint="cs"/>
          <w:rtl/>
          <w:lang w:eastAsia="he-IL"/>
        </w:rPr>
        <w:t>נכון אבל זאת תקנה מאומצת.</w:t>
      </w:r>
    </w:p>
    <w:p w14:paraId="6DC5EFF3" w14:textId="77777777" w:rsidR="00982937" w:rsidRDefault="00982937" w:rsidP="00982937">
      <w:pPr>
        <w:rPr>
          <w:rtl/>
          <w:lang w:eastAsia="he-IL"/>
        </w:rPr>
      </w:pPr>
      <w:bookmarkStart w:id="502" w:name="_ETM_Q1_755872"/>
      <w:bookmarkStart w:id="503" w:name="_ETM_Q1_755910"/>
      <w:bookmarkStart w:id="504" w:name="_ETM_Q1_752891"/>
      <w:bookmarkEnd w:id="502"/>
      <w:bookmarkEnd w:id="503"/>
      <w:bookmarkEnd w:id="504"/>
    </w:p>
    <w:p w14:paraId="6FE4C077" w14:textId="1B68BA87" w:rsidR="00982937" w:rsidRDefault="00982937" w:rsidP="00982937">
      <w:pPr>
        <w:pStyle w:val="af9"/>
        <w:keepNext/>
        <w:rPr>
          <w:rtl/>
          <w:lang w:eastAsia="he-IL"/>
        </w:rPr>
      </w:pPr>
      <w:bookmarkStart w:id="505" w:name="ET_guest_אביב_חצבני_77"/>
      <w:r w:rsidRPr="00982937">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82937">
        <w:rPr>
          <w:rStyle w:val="TagStyle"/>
          <w:rtl/>
        </w:rPr>
        <w:t xml:space="preserve"> &lt;&lt; אורח &gt;&gt;</w:t>
      </w:r>
      <w:r w:rsidR="003A02CE">
        <w:rPr>
          <w:rtl/>
          <w:lang w:eastAsia="he-IL"/>
        </w:rPr>
        <w:t xml:space="preserve"> </w:t>
      </w:r>
      <w:bookmarkEnd w:id="505"/>
    </w:p>
    <w:p w14:paraId="3903728C" w14:textId="77777777" w:rsidR="00982937" w:rsidRDefault="00982937" w:rsidP="00982937">
      <w:pPr>
        <w:pStyle w:val="KeepWithNext"/>
        <w:rPr>
          <w:rtl/>
          <w:lang w:eastAsia="he-IL"/>
        </w:rPr>
      </w:pPr>
    </w:p>
    <w:p w14:paraId="59B10039" w14:textId="6AD3133D" w:rsidR="00982937" w:rsidRDefault="00982937" w:rsidP="00982937">
      <w:pPr>
        <w:rPr>
          <w:rtl/>
          <w:lang w:eastAsia="he-IL"/>
        </w:rPr>
      </w:pPr>
      <w:bookmarkStart w:id="506" w:name="_ETM_Q1_753095"/>
      <w:bookmarkStart w:id="507" w:name="_ETM_Q1_753124"/>
      <w:bookmarkEnd w:id="506"/>
      <w:bookmarkEnd w:id="507"/>
      <w:r>
        <w:rPr>
          <w:rFonts w:hint="cs"/>
          <w:rtl/>
          <w:lang w:eastAsia="he-IL"/>
        </w:rPr>
        <w:t xml:space="preserve"> </w:t>
      </w:r>
      <w:bookmarkStart w:id="508" w:name="_ETM_Q1_755405"/>
      <w:bookmarkEnd w:id="508"/>
      <w:proofErr w:type="spellStart"/>
      <w:r>
        <w:rPr>
          <w:rFonts w:hint="cs"/>
          <w:rtl/>
          <w:lang w:eastAsia="he-IL"/>
        </w:rPr>
        <w:t>רוית</w:t>
      </w:r>
      <w:proofErr w:type="spellEnd"/>
      <w:r>
        <w:rPr>
          <w:rFonts w:hint="cs"/>
          <w:rtl/>
          <w:lang w:eastAsia="he-IL"/>
        </w:rPr>
        <w:t xml:space="preserve"> אומרת ש-321</w:t>
      </w:r>
      <w:r w:rsidR="00780B63">
        <w:rPr>
          <w:rFonts w:hint="cs"/>
          <w:rtl/>
          <w:lang w:eastAsia="he-IL"/>
        </w:rPr>
        <w:t xml:space="preserve"> </w:t>
      </w:r>
      <w:r>
        <w:rPr>
          <w:rFonts w:hint="cs"/>
          <w:rtl/>
          <w:lang w:eastAsia="he-IL"/>
        </w:rPr>
        <w:t xml:space="preserve">אומר שבמקרים מאוד ספציפיים - אנחנו </w:t>
      </w:r>
      <w:bookmarkStart w:id="509" w:name="_ETM_Q1_759537"/>
      <w:bookmarkEnd w:id="509"/>
      <w:r>
        <w:rPr>
          <w:rFonts w:hint="cs"/>
          <w:rtl/>
          <w:lang w:eastAsia="he-IL"/>
        </w:rPr>
        <w:t xml:space="preserve">נדבר על הסעיף הזה בהמשך </w:t>
      </w:r>
      <w:r>
        <w:rPr>
          <w:rtl/>
          <w:lang w:eastAsia="he-IL"/>
        </w:rPr>
        <w:t>–</w:t>
      </w:r>
      <w:r>
        <w:rPr>
          <w:rFonts w:hint="cs"/>
          <w:rtl/>
          <w:lang w:eastAsia="he-IL"/>
        </w:rPr>
        <w:t xml:space="preserve"> הסעיף אומר שאם</w:t>
      </w:r>
      <w:bookmarkStart w:id="510" w:name="_ETM_Q1_760246"/>
      <w:bookmarkEnd w:id="510"/>
      <w:r>
        <w:rPr>
          <w:rFonts w:hint="cs"/>
          <w:rtl/>
          <w:lang w:eastAsia="he-IL"/>
        </w:rPr>
        <w:t xml:space="preserve"> אתה רוצה לאמץ את סעיפים 2, 3, 4, לקבל פטור </w:t>
      </w:r>
      <w:bookmarkStart w:id="511" w:name="_ETM_Q1_765246"/>
      <w:bookmarkEnd w:id="511"/>
      <w:r>
        <w:rPr>
          <w:rFonts w:hint="cs"/>
          <w:rtl/>
          <w:lang w:eastAsia="he-IL"/>
        </w:rPr>
        <w:t xml:space="preserve">מסעיפים 2, 3, 4, תקינה ישראלית לעומת הצרכן בפיקוח על </w:t>
      </w:r>
      <w:bookmarkStart w:id="512" w:name="_ETM_Q1_770037"/>
      <w:bookmarkEnd w:id="512"/>
      <w:r>
        <w:rPr>
          <w:rFonts w:hint="cs"/>
          <w:rtl/>
          <w:lang w:eastAsia="he-IL"/>
        </w:rPr>
        <w:t xml:space="preserve">המחירים, אתה צריך להשית על עצמך פר המוצר את כל </w:t>
      </w:r>
      <w:bookmarkStart w:id="513" w:name="_ETM_Q1_771054"/>
      <w:bookmarkEnd w:id="513"/>
      <w:r>
        <w:rPr>
          <w:rFonts w:hint="cs"/>
          <w:rtl/>
          <w:lang w:eastAsia="he-IL"/>
        </w:rPr>
        <w:t>הוראות הדין האירופי ואז במקרה הזה זה חלק מהוראות הדין האירופי למרות שיש לך פטור.</w:t>
      </w:r>
    </w:p>
    <w:p w14:paraId="56B6C4DB" w14:textId="77777777" w:rsidR="00982937" w:rsidRDefault="00982937" w:rsidP="00982937">
      <w:pPr>
        <w:rPr>
          <w:rtl/>
          <w:lang w:eastAsia="he-IL"/>
        </w:rPr>
      </w:pPr>
      <w:bookmarkStart w:id="514" w:name="_ETM_Q1_777263"/>
      <w:bookmarkStart w:id="515" w:name="_ETM_Q1_777302"/>
      <w:bookmarkEnd w:id="514"/>
      <w:bookmarkEnd w:id="515"/>
    </w:p>
    <w:p w14:paraId="0415090A" w14:textId="5471AF2B" w:rsidR="00982937" w:rsidRDefault="00982937" w:rsidP="00982937">
      <w:pPr>
        <w:pStyle w:val="af9"/>
        <w:keepNext/>
        <w:rPr>
          <w:rtl/>
          <w:lang w:eastAsia="he-IL"/>
        </w:rPr>
      </w:pPr>
      <w:bookmarkStart w:id="516" w:name="ET_guest_רוית_ארבל_78"/>
      <w:r w:rsidRPr="00982937">
        <w:rPr>
          <w:rStyle w:val="TagStyle"/>
          <w:rtl/>
        </w:rPr>
        <w:t xml:space="preserve"> &lt;&lt; אורח &gt;&gt; </w:t>
      </w:r>
      <w:proofErr w:type="spellStart"/>
      <w:r>
        <w:rPr>
          <w:rtl/>
          <w:lang w:eastAsia="he-IL"/>
        </w:rPr>
        <w:t>רוית</w:t>
      </w:r>
      <w:proofErr w:type="spellEnd"/>
      <w:r>
        <w:rPr>
          <w:rtl/>
          <w:lang w:eastAsia="he-IL"/>
        </w:rPr>
        <w:t xml:space="preserve"> ארבל:</w:t>
      </w:r>
      <w:r w:rsidRPr="00982937">
        <w:rPr>
          <w:rStyle w:val="TagStyle"/>
          <w:rtl/>
        </w:rPr>
        <w:t xml:space="preserve"> &lt;&lt; אורח &gt;&gt;</w:t>
      </w:r>
      <w:r w:rsidR="003A02CE">
        <w:rPr>
          <w:rtl/>
          <w:lang w:eastAsia="he-IL"/>
        </w:rPr>
        <w:t xml:space="preserve"> </w:t>
      </w:r>
      <w:bookmarkEnd w:id="516"/>
    </w:p>
    <w:p w14:paraId="670E8FB6" w14:textId="77777777" w:rsidR="00982937" w:rsidRDefault="00982937" w:rsidP="00982937">
      <w:pPr>
        <w:pStyle w:val="KeepWithNext"/>
        <w:rPr>
          <w:rtl/>
          <w:lang w:eastAsia="he-IL"/>
        </w:rPr>
      </w:pPr>
    </w:p>
    <w:p w14:paraId="4C70A3DC" w14:textId="2C94223C" w:rsidR="00982937" w:rsidRDefault="00982937" w:rsidP="00982937">
      <w:pPr>
        <w:rPr>
          <w:rtl/>
          <w:lang w:eastAsia="he-IL"/>
        </w:rPr>
      </w:pPr>
      <w:r>
        <w:rPr>
          <w:rFonts w:hint="cs"/>
          <w:rtl/>
          <w:lang w:eastAsia="he-IL"/>
        </w:rPr>
        <w:t>זה חלק מההוראות.</w:t>
      </w:r>
      <w:r w:rsidR="00780B63">
        <w:rPr>
          <w:rFonts w:hint="cs"/>
          <w:rtl/>
          <w:lang w:eastAsia="he-IL"/>
        </w:rPr>
        <w:t xml:space="preserve"> </w:t>
      </w:r>
      <w:r>
        <w:rPr>
          <w:rFonts w:hint="cs"/>
          <w:rtl/>
          <w:lang w:eastAsia="he-IL"/>
        </w:rPr>
        <w:t xml:space="preserve">אם זאת הוראה מאומצת, אנחנו לא קראנו, לא דיברנו, לא </w:t>
      </w:r>
      <w:bookmarkStart w:id="517" w:name="_ETM_Q1_788699"/>
      <w:bookmarkEnd w:id="517"/>
      <w:r>
        <w:rPr>
          <w:rFonts w:hint="cs"/>
          <w:rtl/>
          <w:lang w:eastAsia="he-IL"/>
        </w:rPr>
        <w:t>עברנו את התהליך וזאת בדיוק גם ההערה השנייה שלי.</w:t>
      </w:r>
      <w:r w:rsidR="00780B63">
        <w:rPr>
          <w:rFonts w:hint="cs"/>
          <w:rtl/>
          <w:lang w:eastAsia="he-IL"/>
        </w:rPr>
        <w:t xml:space="preserve"> </w:t>
      </w:r>
      <w:r>
        <w:rPr>
          <w:rFonts w:hint="cs"/>
          <w:rtl/>
          <w:lang w:eastAsia="he-IL"/>
        </w:rPr>
        <w:t>אנחנו מבקשים</w:t>
      </w:r>
      <w:r w:rsidR="00780B63">
        <w:rPr>
          <w:rFonts w:hint="cs"/>
          <w:rtl/>
          <w:lang w:eastAsia="he-IL"/>
        </w:rPr>
        <w:t xml:space="preserve"> </w:t>
      </w:r>
      <w:r>
        <w:rPr>
          <w:rFonts w:hint="cs"/>
          <w:rtl/>
          <w:lang w:eastAsia="he-IL"/>
        </w:rPr>
        <w:t xml:space="preserve">- לא הצלחנו במנגנון של סעיף 3(א) </w:t>
      </w:r>
      <w:bookmarkStart w:id="518" w:name="_ETM_Q1_798704"/>
      <w:bookmarkEnd w:id="518"/>
      <w:r>
        <w:rPr>
          <w:rFonts w:hint="cs"/>
          <w:rtl/>
          <w:lang w:eastAsia="he-IL"/>
        </w:rPr>
        <w:t xml:space="preserve">לגבי אימוץ ... </w:t>
      </w:r>
      <w:r>
        <w:rPr>
          <w:rtl/>
          <w:lang w:eastAsia="he-IL"/>
        </w:rPr>
        <w:t>–</w:t>
      </w:r>
      <w:r>
        <w:rPr>
          <w:rFonts w:hint="cs"/>
          <w:rtl/>
          <w:lang w:eastAsia="he-IL"/>
        </w:rPr>
        <w:t xml:space="preserve"> אני רוצה להבטיח</w:t>
      </w:r>
      <w:bookmarkStart w:id="519" w:name="_ETM_Q1_804320"/>
      <w:bookmarkEnd w:id="519"/>
      <w:r>
        <w:rPr>
          <w:rFonts w:hint="cs"/>
          <w:rtl/>
          <w:lang w:eastAsia="he-IL"/>
        </w:rPr>
        <w:t xml:space="preserve"> שבזה שאנחנו עושים את המהלך הזה, זה לא אומר שאימצנ</w:t>
      </w:r>
      <w:bookmarkStart w:id="520" w:name="_ETM_Q1_808427"/>
      <w:bookmarkEnd w:id="520"/>
      <w:r>
        <w:rPr>
          <w:rFonts w:hint="cs"/>
          <w:rtl/>
          <w:lang w:eastAsia="he-IL"/>
        </w:rPr>
        <w:t>ו את התקנה ועכשיו יחילו אותה על יצרנים</w:t>
      </w:r>
      <w:bookmarkStart w:id="521" w:name="_ETM_Q1_811987"/>
      <w:bookmarkEnd w:id="521"/>
      <w:r>
        <w:rPr>
          <w:rFonts w:hint="cs"/>
          <w:rtl/>
          <w:lang w:eastAsia="he-IL"/>
        </w:rPr>
        <w:t>. אני רוצה שזה ייחשב כאילו זה אימו</w:t>
      </w:r>
      <w:bookmarkStart w:id="522" w:name="_ETM_Q1_813632"/>
      <w:bookmarkEnd w:id="522"/>
      <w:r>
        <w:rPr>
          <w:rFonts w:hint="cs"/>
          <w:rtl/>
          <w:lang w:eastAsia="he-IL"/>
        </w:rPr>
        <w:t xml:space="preserve">ץ של תקנה מחדש, מאפס. זה לא שעכשיו </w:t>
      </w:r>
      <w:bookmarkStart w:id="523" w:name="_ETM_Q1_817592"/>
      <w:bookmarkEnd w:id="523"/>
      <w:r>
        <w:rPr>
          <w:rFonts w:hint="cs"/>
          <w:rtl/>
          <w:lang w:eastAsia="he-IL"/>
        </w:rPr>
        <w:t xml:space="preserve">עשינו אימוץ ואנחנו רק משנים את הטורים. אם זה המצב, </w:t>
      </w:r>
      <w:bookmarkStart w:id="524" w:name="_ETM_Q1_825798"/>
      <w:bookmarkEnd w:id="524"/>
      <w:r>
        <w:rPr>
          <w:rFonts w:hint="cs"/>
          <w:rtl/>
          <w:lang w:eastAsia="he-IL"/>
        </w:rPr>
        <w:t>לא יהיה לנו יומנו לעניין.</w:t>
      </w:r>
      <w:bookmarkStart w:id="525" w:name="_ETM_Q1_828623"/>
      <w:bookmarkEnd w:id="525"/>
    </w:p>
    <w:p w14:paraId="491042F5" w14:textId="77777777" w:rsidR="00982937" w:rsidRDefault="00982937" w:rsidP="00982937">
      <w:pPr>
        <w:rPr>
          <w:rtl/>
          <w:lang w:eastAsia="he-IL"/>
        </w:rPr>
      </w:pPr>
      <w:bookmarkStart w:id="526" w:name="_ETM_Q1_828659"/>
      <w:bookmarkStart w:id="527" w:name="_ETM_Q1_831342"/>
      <w:bookmarkEnd w:id="526"/>
      <w:bookmarkEnd w:id="527"/>
    </w:p>
    <w:p w14:paraId="74684E00" w14:textId="43037BB8" w:rsidR="00982937" w:rsidRDefault="00982937" w:rsidP="00982937">
      <w:pPr>
        <w:pStyle w:val="af9"/>
        <w:keepNext/>
        <w:rPr>
          <w:rtl/>
          <w:lang w:eastAsia="he-IL"/>
        </w:rPr>
      </w:pPr>
      <w:bookmarkStart w:id="528" w:name="ET_guest_פנינה_אורן_שני_דור_79"/>
      <w:r w:rsidRPr="00982937">
        <w:rPr>
          <w:rStyle w:val="TagStyle"/>
          <w:rtl/>
        </w:rPr>
        <w:t xml:space="preserve"> &lt;&lt; אורח &gt;&gt; </w:t>
      </w:r>
      <w:r>
        <w:rPr>
          <w:rtl/>
          <w:lang w:eastAsia="he-IL"/>
        </w:rPr>
        <w:t>פנינה אורן שני דור:</w:t>
      </w:r>
      <w:r w:rsidRPr="00982937">
        <w:rPr>
          <w:rStyle w:val="TagStyle"/>
          <w:rtl/>
        </w:rPr>
        <w:t xml:space="preserve"> &lt;&lt; אורח &gt;&gt;</w:t>
      </w:r>
      <w:r w:rsidR="003A02CE">
        <w:rPr>
          <w:rtl/>
          <w:lang w:eastAsia="he-IL"/>
        </w:rPr>
        <w:t xml:space="preserve"> </w:t>
      </w:r>
      <w:bookmarkEnd w:id="528"/>
    </w:p>
    <w:p w14:paraId="4E4F128D" w14:textId="77777777" w:rsidR="00982937" w:rsidRDefault="00982937" w:rsidP="00982937">
      <w:pPr>
        <w:pStyle w:val="KeepWithNext"/>
        <w:rPr>
          <w:rtl/>
          <w:lang w:eastAsia="he-IL"/>
        </w:rPr>
      </w:pPr>
    </w:p>
    <w:p w14:paraId="7423067B" w14:textId="2A241A4B" w:rsidR="00982937" w:rsidRDefault="00982937" w:rsidP="00982937">
      <w:pPr>
        <w:rPr>
          <w:rtl/>
          <w:lang w:eastAsia="he-IL"/>
        </w:rPr>
      </w:pPr>
      <w:bookmarkStart w:id="529" w:name="_ETM_Q1_831579"/>
      <w:bookmarkStart w:id="530" w:name="_ETM_Q1_831610"/>
      <w:bookmarkStart w:id="531" w:name="_ETM_Q1_831794"/>
      <w:bookmarkEnd w:id="529"/>
      <w:bookmarkEnd w:id="530"/>
      <w:bookmarkEnd w:id="531"/>
      <w:r>
        <w:rPr>
          <w:rFonts w:hint="cs"/>
          <w:rtl/>
          <w:lang w:eastAsia="he-IL"/>
        </w:rPr>
        <w:t xml:space="preserve"> יש הבדל בין מה שאנחנו הצענו לבין </w:t>
      </w:r>
      <w:bookmarkStart w:id="532" w:name="_ETM_Q1_836582"/>
      <w:bookmarkEnd w:id="532"/>
      <w:r>
        <w:rPr>
          <w:rFonts w:hint="cs"/>
          <w:rtl/>
          <w:lang w:eastAsia="he-IL"/>
        </w:rPr>
        <w:t xml:space="preserve">מה שעורך דין </w:t>
      </w:r>
      <w:proofErr w:type="spellStart"/>
      <w:r>
        <w:rPr>
          <w:rFonts w:hint="cs"/>
          <w:rtl/>
          <w:lang w:eastAsia="he-IL"/>
        </w:rPr>
        <w:t>רוית</w:t>
      </w:r>
      <w:proofErr w:type="spellEnd"/>
      <w:r>
        <w:rPr>
          <w:rFonts w:hint="cs"/>
          <w:rtl/>
          <w:lang w:eastAsia="he-IL"/>
        </w:rPr>
        <w:t xml:space="preserve"> ארבל אומרת כאן.</w:t>
      </w:r>
      <w:r w:rsidR="00780B63">
        <w:rPr>
          <w:rFonts w:hint="cs"/>
          <w:rtl/>
          <w:lang w:eastAsia="he-IL"/>
        </w:rPr>
        <w:t xml:space="preserve"> </w:t>
      </w:r>
      <w:r>
        <w:rPr>
          <w:rFonts w:hint="cs"/>
          <w:rtl/>
          <w:lang w:eastAsia="he-IL"/>
        </w:rPr>
        <w:t>כולנו מסכימים</w:t>
      </w:r>
      <w:r w:rsidR="00780B63">
        <w:rPr>
          <w:rFonts w:hint="cs"/>
          <w:rtl/>
          <w:lang w:eastAsia="he-IL"/>
        </w:rPr>
        <w:t xml:space="preserve"> </w:t>
      </w:r>
      <w:r>
        <w:rPr>
          <w:rFonts w:hint="cs"/>
          <w:rtl/>
          <w:lang w:eastAsia="he-IL"/>
        </w:rPr>
        <w:t xml:space="preserve">שהרחבה של האימוץ או החלה על כלל </w:t>
      </w:r>
      <w:bookmarkStart w:id="533" w:name="_ETM_Q1_843229"/>
      <w:bookmarkEnd w:id="533"/>
      <w:r>
        <w:rPr>
          <w:rFonts w:hint="cs"/>
          <w:rtl/>
          <w:lang w:eastAsia="he-IL"/>
        </w:rPr>
        <w:t xml:space="preserve">תעשיית המזון ועל כלל היבואנים דורשת להגיע לוועדה, </w:t>
      </w:r>
      <w:bookmarkStart w:id="534" w:name="_ETM_Q1_847738"/>
      <w:bookmarkEnd w:id="534"/>
      <w:r>
        <w:rPr>
          <w:rFonts w:hint="cs"/>
          <w:rtl/>
          <w:lang w:eastAsia="he-IL"/>
        </w:rPr>
        <w:t>לבקש את ההרחבה הזאת אבל זה לא</w:t>
      </w:r>
      <w:bookmarkStart w:id="535" w:name="_ETM_Q1_850054"/>
      <w:bookmarkEnd w:id="535"/>
      <w:r>
        <w:rPr>
          <w:rFonts w:hint="cs"/>
          <w:rtl/>
          <w:lang w:eastAsia="he-IL"/>
        </w:rPr>
        <w:t xml:space="preserve"> יהיה אימוץ מחדש כי זאת תהיה הרחבה.</w:t>
      </w:r>
      <w:r w:rsidR="00780B63">
        <w:rPr>
          <w:rFonts w:hint="cs"/>
          <w:rtl/>
          <w:lang w:eastAsia="he-IL"/>
        </w:rPr>
        <w:t xml:space="preserve"> </w:t>
      </w:r>
    </w:p>
    <w:p w14:paraId="3BE48D40" w14:textId="77777777" w:rsidR="00982937" w:rsidRDefault="00982937" w:rsidP="00982937">
      <w:pPr>
        <w:rPr>
          <w:rtl/>
          <w:lang w:eastAsia="he-IL"/>
        </w:rPr>
      </w:pPr>
      <w:bookmarkStart w:id="536" w:name="_ETM_Q1_858978"/>
      <w:bookmarkStart w:id="537" w:name="_ETM_Q1_859015"/>
      <w:bookmarkEnd w:id="536"/>
      <w:bookmarkEnd w:id="537"/>
    </w:p>
    <w:p w14:paraId="3CAB847A" w14:textId="1D00D039" w:rsidR="00982937" w:rsidRDefault="00982937" w:rsidP="00982937">
      <w:pPr>
        <w:pStyle w:val="af9"/>
        <w:keepNext/>
        <w:rPr>
          <w:rtl/>
          <w:lang w:eastAsia="he-IL"/>
        </w:rPr>
      </w:pPr>
      <w:bookmarkStart w:id="538" w:name="ET_guest_אביב_חצבני_80"/>
      <w:r w:rsidRPr="00982937">
        <w:rPr>
          <w:rStyle w:val="TagStyle"/>
          <w:rtl/>
        </w:rPr>
        <w:lastRenderedPageBreak/>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82937">
        <w:rPr>
          <w:rStyle w:val="TagStyle"/>
          <w:rtl/>
        </w:rPr>
        <w:t xml:space="preserve"> &lt;&lt; אורח &gt;&gt;</w:t>
      </w:r>
      <w:r w:rsidR="003A02CE">
        <w:rPr>
          <w:rtl/>
          <w:lang w:eastAsia="he-IL"/>
        </w:rPr>
        <w:t xml:space="preserve"> </w:t>
      </w:r>
      <w:bookmarkEnd w:id="538"/>
    </w:p>
    <w:p w14:paraId="12F00F59" w14:textId="77777777" w:rsidR="00982937" w:rsidRDefault="00982937" w:rsidP="00982937">
      <w:pPr>
        <w:pStyle w:val="KeepWithNext"/>
        <w:rPr>
          <w:rtl/>
          <w:lang w:eastAsia="he-IL"/>
        </w:rPr>
      </w:pPr>
    </w:p>
    <w:p w14:paraId="1BA2A195" w14:textId="3ED29B2D" w:rsidR="00982937" w:rsidRDefault="00982937" w:rsidP="00982937">
      <w:pPr>
        <w:rPr>
          <w:rtl/>
          <w:lang w:eastAsia="he-IL"/>
        </w:rPr>
      </w:pPr>
      <w:r>
        <w:rPr>
          <w:rFonts w:hint="cs"/>
          <w:rtl/>
          <w:lang w:eastAsia="he-IL"/>
        </w:rPr>
        <w:t xml:space="preserve">אדוני, אני כן אומר למה כוונתנו בנושא הזה. </w:t>
      </w:r>
    </w:p>
    <w:p w14:paraId="709E3591" w14:textId="77777777" w:rsidR="00982937" w:rsidRDefault="00982937" w:rsidP="00982937">
      <w:pPr>
        <w:rPr>
          <w:rtl/>
          <w:lang w:eastAsia="he-IL"/>
        </w:rPr>
      </w:pPr>
      <w:bookmarkStart w:id="539" w:name="_ETM_Q1_865720"/>
      <w:bookmarkStart w:id="540" w:name="_ETM_Q1_865751"/>
      <w:bookmarkEnd w:id="539"/>
      <w:bookmarkEnd w:id="540"/>
    </w:p>
    <w:p w14:paraId="609E9F71" w14:textId="5163CE5C" w:rsidR="00982937" w:rsidRDefault="00982937" w:rsidP="00982937">
      <w:pPr>
        <w:pStyle w:val="af6"/>
        <w:keepNext/>
        <w:rPr>
          <w:rtl/>
        </w:rPr>
      </w:pPr>
      <w:bookmarkStart w:id="541" w:name="ET_yor_6447_81"/>
      <w:r w:rsidRPr="00982937">
        <w:rPr>
          <w:rStyle w:val="TagStyle"/>
          <w:rtl/>
        </w:rPr>
        <w:t xml:space="preserve"> &lt;&lt; </w:t>
      </w:r>
      <w:proofErr w:type="spellStart"/>
      <w:r w:rsidRPr="00982937">
        <w:rPr>
          <w:rStyle w:val="TagStyle"/>
          <w:rtl/>
        </w:rPr>
        <w:t>יור</w:t>
      </w:r>
      <w:proofErr w:type="spellEnd"/>
      <w:r w:rsidRPr="00982937">
        <w:rPr>
          <w:rStyle w:val="TagStyle"/>
          <w:rtl/>
        </w:rPr>
        <w:t xml:space="preserve"> &gt;&gt; </w:t>
      </w:r>
      <w:r>
        <w:rPr>
          <w:rtl/>
        </w:rPr>
        <w:t xml:space="preserve">היו"ר יונתן </w:t>
      </w:r>
      <w:proofErr w:type="spellStart"/>
      <w:r>
        <w:rPr>
          <w:rtl/>
        </w:rPr>
        <w:t>מישרקי</w:t>
      </w:r>
      <w:proofErr w:type="spellEnd"/>
      <w:r>
        <w:rPr>
          <w:rtl/>
        </w:rPr>
        <w:t>:</w:t>
      </w:r>
      <w:r w:rsidRPr="00982937">
        <w:rPr>
          <w:rStyle w:val="TagStyle"/>
          <w:rtl/>
        </w:rPr>
        <w:t xml:space="preserve"> &lt;&lt; </w:t>
      </w:r>
      <w:proofErr w:type="spellStart"/>
      <w:r w:rsidRPr="00982937">
        <w:rPr>
          <w:rStyle w:val="TagStyle"/>
          <w:rtl/>
        </w:rPr>
        <w:t>יור</w:t>
      </w:r>
      <w:proofErr w:type="spellEnd"/>
      <w:r w:rsidRPr="00982937">
        <w:rPr>
          <w:rStyle w:val="TagStyle"/>
          <w:rtl/>
        </w:rPr>
        <w:t xml:space="preserve"> &gt;&gt;</w:t>
      </w:r>
      <w:r w:rsidR="003A02CE">
        <w:rPr>
          <w:rtl/>
        </w:rPr>
        <w:t xml:space="preserve"> </w:t>
      </w:r>
      <w:bookmarkEnd w:id="541"/>
    </w:p>
    <w:p w14:paraId="49C88FD7" w14:textId="77777777" w:rsidR="00982937" w:rsidRDefault="00982937" w:rsidP="00982937">
      <w:pPr>
        <w:pStyle w:val="KeepWithNext"/>
        <w:rPr>
          <w:rtl/>
          <w:lang w:eastAsia="he-IL"/>
        </w:rPr>
      </w:pPr>
    </w:p>
    <w:p w14:paraId="5EF02941" w14:textId="5561198C" w:rsidR="00982937" w:rsidRDefault="00982937" w:rsidP="00982937">
      <w:pPr>
        <w:rPr>
          <w:rtl/>
          <w:lang w:eastAsia="he-IL"/>
        </w:rPr>
      </w:pPr>
      <w:r>
        <w:rPr>
          <w:rFonts w:hint="cs"/>
          <w:rtl/>
          <w:lang w:eastAsia="he-IL"/>
        </w:rPr>
        <w:t xml:space="preserve">רגע. זו הייתה בקשה </w:t>
      </w:r>
      <w:bookmarkStart w:id="542" w:name="_ETM_Q1_864868"/>
      <w:bookmarkEnd w:id="542"/>
      <w:r>
        <w:rPr>
          <w:rFonts w:hint="cs"/>
          <w:rtl/>
          <w:lang w:eastAsia="he-IL"/>
        </w:rPr>
        <w:t>שלי.</w:t>
      </w:r>
      <w:r w:rsidR="00780B63">
        <w:rPr>
          <w:rFonts w:hint="cs"/>
          <w:rtl/>
          <w:lang w:eastAsia="he-IL"/>
        </w:rPr>
        <w:t xml:space="preserve"> </w:t>
      </w:r>
      <w:r>
        <w:rPr>
          <w:rFonts w:hint="cs"/>
          <w:rtl/>
          <w:lang w:eastAsia="he-IL"/>
        </w:rPr>
        <w:t xml:space="preserve">לא </w:t>
      </w:r>
      <w:bookmarkStart w:id="543" w:name="_ETM_Q1_869452"/>
      <w:bookmarkEnd w:id="543"/>
      <w:r>
        <w:rPr>
          <w:rFonts w:hint="cs"/>
          <w:rtl/>
          <w:lang w:eastAsia="he-IL"/>
        </w:rPr>
        <w:t xml:space="preserve">יהיה מנגנון שמאמצים </w:t>
      </w:r>
      <w:r w:rsidR="00E01336">
        <w:rPr>
          <w:rFonts w:hint="cs"/>
          <w:rtl/>
          <w:lang w:eastAsia="he-IL"/>
        </w:rPr>
        <w:t xml:space="preserve">או מחילים על התעשיינים חובה בלי שזה </w:t>
      </w:r>
      <w:bookmarkStart w:id="544" w:name="_ETM_Q1_871625"/>
      <w:bookmarkEnd w:id="544"/>
      <w:r w:rsidR="00E01336">
        <w:rPr>
          <w:rFonts w:hint="cs"/>
          <w:rtl/>
          <w:lang w:eastAsia="he-IL"/>
        </w:rPr>
        <w:t xml:space="preserve">מגיע לכאן. </w:t>
      </w:r>
    </w:p>
    <w:p w14:paraId="1F5F93DA" w14:textId="77777777" w:rsidR="00E01336" w:rsidRDefault="00E01336" w:rsidP="00982937">
      <w:pPr>
        <w:rPr>
          <w:rtl/>
          <w:lang w:eastAsia="he-IL"/>
        </w:rPr>
      </w:pPr>
      <w:bookmarkStart w:id="545" w:name="_ETM_Q1_875735"/>
      <w:bookmarkStart w:id="546" w:name="_ETM_Q1_875774"/>
      <w:bookmarkEnd w:id="545"/>
      <w:bookmarkEnd w:id="546"/>
    </w:p>
    <w:p w14:paraId="176BCF09" w14:textId="0DA0B681" w:rsidR="00E01336" w:rsidRDefault="00E01336" w:rsidP="00E01336">
      <w:pPr>
        <w:pStyle w:val="af9"/>
        <w:keepNext/>
        <w:rPr>
          <w:rtl/>
          <w:lang w:eastAsia="he-IL"/>
        </w:rPr>
      </w:pPr>
      <w:bookmarkStart w:id="547" w:name="ET_guest_אביב_חצבני_82"/>
      <w:r w:rsidRPr="00E01336">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E01336">
        <w:rPr>
          <w:rStyle w:val="TagStyle"/>
          <w:rtl/>
        </w:rPr>
        <w:t xml:space="preserve"> &lt;&lt; אורח &gt;&gt;</w:t>
      </w:r>
      <w:r w:rsidR="003A02CE">
        <w:rPr>
          <w:rtl/>
          <w:lang w:eastAsia="he-IL"/>
        </w:rPr>
        <w:t xml:space="preserve"> </w:t>
      </w:r>
      <w:bookmarkEnd w:id="547"/>
    </w:p>
    <w:p w14:paraId="51B02088" w14:textId="77777777" w:rsidR="00E01336" w:rsidRDefault="00E01336" w:rsidP="00E01336">
      <w:pPr>
        <w:pStyle w:val="KeepWithNext"/>
        <w:rPr>
          <w:rtl/>
          <w:lang w:eastAsia="he-IL"/>
        </w:rPr>
      </w:pPr>
    </w:p>
    <w:p w14:paraId="6EA8DF02" w14:textId="594F5758" w:rsidR="00E01336" w:rsidRDefault="00E01336" w:rsidP="00E01336">
      <w:pPr>
        <w:rPr>
          <w:rtl/>
          <w:lang w:eastAsia="he-IL"/>
        </w:rPr>
      </w:pPr>
      <w:r>
        <w:rPr>
          <w:rFonts w:hint="cs"/>
          <w:rtl/>
          <w:lang w:eastAsia="he-IL"/>
        </w:rPr>
        <w:t xml:space="preserve">המנגנון צריך להיות כמו כל הוראה מאומצת אחרת </w:t>
      </w:r>
      <w:bookmarkStart w:id="548" w:name="_ETM_Q1_876416"/>
      <w:bookmarkEnd w:id="548"/>
      <w:r>
        <w:rPr>
          <w:rFonts w:hint="cs"/>
          <w:rtl/>
          <w:lang w:eastAsia="he-IL"/>
        </w:rPr>
        <w:t>לרבות תקופת מעבר ודברים כאלה.</w:t>
      </w:r>
    </w:p>
    <w:p w14:paraId="4DC852C6" w14:textId="77777777" w:rsidR="00E01336" w:rsidRDefault="00E01336" w:rsidP="00E01336">
      <w:pPr>
        <w:rPr>
          <w:rtl/>
          <w:lang w:eastAsia="he-IL"/>
        </w:rPr>
      </w:pPr>
    </w:p>
    <w:p w14:paraId="6C4A1FF6" w14:textId="228E3F01" w:rsidR="00E01336" w:rsidRDefault="00E01336" w:rsidP="00E01336">
      <w:pPr>
        <w:pStyle w:val="af6"/>
        <w:keepNext/>
        <w:rPr>
          <w:rtl/>
        </w:rPr>
      </w:pPr>
      <w:bookmarkStart w:id="549" w:name="ET_yor_6447_83"/>
      <w:r w:rsidRPr="00E01336">
        <w:rPr>
          <w:rStyle w:val="TagStyle"/>
          <w:rtl/>
        </w:rPr>
        <w:t xml:space="preserve"> &lt;&lt; </w:t>
      </w:r>
      <w:proofErr w:type="spellStart"/>
      <w:r w:rsidRPr="00E01336">
        <w:rPr>
          <w:rStyle w:val="TagStyle"/>
          <w:rtl/>
        </w:rPr>
        <w:t>יור</w:t>
      </w:r>
      <w:proofErr w:type="spellEnd"/>
      <w:r w:rsidRPr="00E01336">
        <w:rPr>
          <w:rStyle w:val="TagStyle"/>
          <w:rtl/>
        </w:rPr>
        <w:t xml:space="preserve"> &gt;&gt; </w:t>
      </w:r>
      <w:r>
        <w:rPr>
          <w:rtl/>
        </w:rPr>
        <w:t xml:space="preserve">היו"ר יונתן </w:t>
      </w:r>
      <w:proofErr w:type="spellStart"/>
      <w:r>
        <w:rPr>
          <w:rtl/>
        </w:rPr>
        <w:t>מישרקי</w:t>
      </w:r>
      <w:proofErr w:type="spellEnd"/>
      <w:r>
        <w:rPr>
          <w:rtl/>
        </w:rPr>
        <w:t>:</w:t>
      </w:r>
      <w:r w:rsidRPr="00E01336">
        <w:rPr>
          <w:rStyle w:val="TagStyle"/>
          <w:rtl/>
        </w:rPr>
        <w:t xml:space="preserve"> &lt;&lt; </w:t>
      </w:r>
      <w:proofErr w:type="spellStart"/>
      <w:r w:rsidRPr="00E01336">
        <w:rPr>
          <w:rStyle w:val="TagStyle"/>
          <w:rtl/>
        </w:rPr>
        <w:t>יור</w:t>
      </w:r>
      <w:proofErr w:type="spellEnd"/>
      <w:r w:rsidRPr="00E01336">
        <w:rPr>
          <w:rStyle w:val="TagStyle"/>
          <w:rtl/>
        </w:rPr>
        <w:t xml:space="preserve"> &gt;&gt;</w:t>
      </w:r>
      <w:r w:rsidR="003A02CE">
        <w:rPr>
          <w:rtl/>
        </w:rPr>
        <w:t xml:space="preserve"> </w:t>
      </w:r>
      <w:bookmarkEnd w:id="549"/>
    </w:p>
    <w:p w14:paraId="456205AF" w14:textId="77777777" w:rsidR="00E01336" w:rsidRDefault="00E01336" w:rsidP="00E01336">
      <w:pPr>
        <w:pStyle w:val="KeepWithNext"/>
        <w:rPr>
          <w:rtl/>
          <w:lang w:eastAsia="he-IL"/>
        </w:rPr>
      </w:pPr>
    </w:p>
    <w:p w14:paraId="2AC60469" w14:textId="3D56B1D4" w:rsidR="00E01336" w:rsidRDefault="00E01336" w:rsidP="00E01336">
      <w:pPr>
        <w:rPr>
          <w:rtl/>
          <w:lang w:eastAsia="he-IL"/>
        </w:rPr>
      </w:pPr>
      <w:r>
        <w:rPr>
          <w:rFonts w:hint="cs"/>
          <w:rtl/>
          <w:lang w:eastAsia="he-IL"/>
        </w:rPr>
        <w:t xml:space="preserve">עכשיו אתה </w:t>
      </w:r>
      <w:bookmarkStart w:id="550" w:name="_ETM_Q1_879215"/>
      <w:bookmarkEnd w:id="550"/>
      <w:r>
        <w:rPr>
          <w:rFonts w:hint="cs"/>
          <w:rtl/>
          <w:lang w:eastAsia="he-IL"/>
        </w:rPr>
        <w:t>רוצה לקבוע את זה?</w:t>
      </w:r>
    </w:p>
    <w:p w14:paraId="3D20EFE9" w14:textId="77777777" w:rsidR="00E01336" w:rsidRDefault="00E01336" w:rsidP="00E01336">
      <w:pPr>
        <w:rPr>
          <w:rtl/>
          <w:lang w:eastAsia="he-IL"/>
        </w:rPr>
      </w:pPr>
      <w:bookmarkStart w:id="551" w:name="_ETM_Q1_879906"/>
      <w:bookmarkStart w:id="552" w:name="_ETM_Q1_879947"/>
      <w:bookmarkStart w:id="553" w:name="_ETM_Q1_880634"/>
      <w:bookmarkEnd w:id="551"/>
      <w:bookmarkEnd w:id="552"/>
      <w:bookmarkEnd w:id="553"/>
    </w:p>
    <w:p w14:paraId="321FAA62" w14:textId="3ED9484F" w:rsidR="00E01336" w:rsidRDefault="00E01336" w:rsidP="00E01336">
      <w:pPr>
        <w:pStyle w:val="af9"/>
        <w:keepNext/>
        <w:rPr>
          <w:rtl/>
          <w:lang w:eastAsia="he-IL"/>
        </w:rPr>
      </w:pPr>
      <w:bookmarkStart w:id="554" w:name="ET_guest_אביב_חצבני_84"/>
      <w:r w:rsidRPr="00E01336">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E01336">
        <w:rPr>
          <w:rStyle w:val="TagStyle"/>
          <w:rtl/>
        </w:rPr>
        <w:t xml:space="preserve"> &lt;&lt; אורח &gt;&gt;</w:t>
      </w:r>
      <w:r w:rsidR="003A02CE">
        <w:rPr>
          <w:rtl/>
          <w:lang w:eastAsia="he-IL"/>
        </w:rPr>
        <w:t xml:space="preserve"> </w:t>
      </w:r>
      <w:bookmarkEnd w:id="554"/>
    </w:p>
    <w:p w14:paraId="2FA98070" w14:textId="77777777" w:rsidR="00E01336" w:rsidRDefault="00E01336" w:rsidP="00E01336">
      <w:pPr>
        <w:pStyle w:val="KeepWithNext"/>
        <w:rPr>
          <w:rtl/>
          <w:lang w:eastAsia="he-IL"/>
        </w:rPr>
      </w:pPr>
    </w:p>
    <w:p w14:paraId="6672F5A8" w14:textId="70DD2A82" w:rsidR="00E01336" w:rsidRDefault="00E01336" w:rsidP="00E01336">
      <w:pPr>
        <w:rPr>
          <w:rtl/>
          <w:lang w:eastAsia="he-IL"/>
        </w:rPr>
      </w:pPr>
      <w:bookmarkStart w:id="555" w:name="_ETM_Q1_880841"/>
      <w:bookmarkStart w:id="556" w:name="_ETM_Q1_880873"/>
      <w:bookmarkEnd w:id="555"/>
      <w:bookmarkEnd w:id="556"/>
      <w:r>
        <w:rPr>
          <w:rFonts w:hint="cs"/>
          <w:rtl/>
          <w:lang w:eastAsia="he-IL"/>
        </w:rPr>
        <w:t>אני רוצה את הסייג הזה כי מבחינת התעשייה לא מדובר בהוראה מאומצת.</w:t>
      </w:r>
    </w:p>
    <w:p w14:paraId="48D995AA" w14:textId="77777777" w:rsidR="00E01336" w:rsidRDefault="00E01336" w:rsidP="00E01336">
      <w:pPr>
        <w:rPr>
          <w:rtl/>
          <w:lang w:eastAsia="he-IL"/>
        </w:rPr>
      </w:pPr>
      <w:bookmarkStart w:id="557" w:name="_ETM_Q1_885062"/>
      <w:bookmarkStart w:id="558" w:name="_ETM_Q1_885091"/>
      <w:bookmarkEnd w:id="557"/>
      <w:bookmarkEnd w:id="558"/>
    </w:p>
    <w:p w14:paraId="28027139" w14:textId="6E01B4CD" w:rsidR="00E01336" w:rsidRDefault="00E01336" w:rsidP="00E01336">
      <w:pPr>
        <w:pStyle w:val="af9"/>
        <w:keepNext/>
        <w:rPr>
          <w:rtl/>
          <w:lang w:eastAsia="he-IL"/>
        </w:rPr>
      </w:pPr>
      <w:bookmarkStart w:id="559" w:name="ET_guest_רוית_ארבל_85"/>
      <w:r w:rsidRPr="00E01336">
        <w:rPr>
          <w:rStyle w:val="TagStyle"/>
          <w:rtl/>
        </w:rPr>
        <w:t xml:space="preserve"> &lt;&lt; אורח &gt;&gt; </w:t>
      </w:r>
      <w:proofErr w:type="spellStart"/>
      <w:r>
        <w:rPr>
          <w:rtl/>
          <w:lang w:eastAsia="he-IL"/>
        </w:rPr>
        <w:t>רוית</w:t>
      </w:r>
      <w:proofErr w:type="spellEnd"/>
      <w:r>
        <w:rPr>
          <w:rtl/>
          <w:lang w:eastAsia="he-IL"/>
        </w:rPr>
        <w:t xml:space="preserve"> ארבל:</w:t>
      </w:r>
      <w:r w:rsidRPr="00E01336">
        <w:rPr>
          <w:rStyle w:val="TagStyle"/>
          <w:rtl/>
        </w:rPr>
        <w:t xml:space="preserve"> &lt;&lt; אורח &gt;&gt;</w:t>
      </w:r>
      <w:r w:rsidR="003A02CE">
        <w:rPr>
          <w:rtl/>
          <w:lang w:eastAsia="he-IL"/>
        </w:rPr>
        <w:t xml:space="preserve"> </w:t>
      </w:r>
      <w:bookmarkEnd w:id="559"/>
    </w:p>
    <w:p w14:paraId="64E9A861" w14:textId="77777777" w:rsidR="00E01336" w:rsidRDefault="00E01336" w:rsidP="00E01336">
      <w:pPr>
        <w:pStyle w:val="KeepWithNext"/>
        <w:rPr>
          <w:rtl/>
          <w:lang w:eastAsia="he-IL"/>
        </w:rPr>
      </w:pPr>
    </w:p>
    <w:p w14:paraId="1A6B01D8" w14:textId="4BD4ADB6" w:rsidR="00E01336" w:rsidRDefault="00E01336" w:rsidP="00E01336">
      <w:pPr>
        <w:rPr>
          <w:rtl/>
          <w:lang w:eastAsia="he-IL"/>
        </w:rPr>
      </w:pPr>
      <w:r>
        <w:rPr>
          <w:rFonts w:hint="cs"/>
          <w:rtl/>
          <w:lang w:eastAsia="he-IL"/>
        </w:rPr>
        <w:t xml:space="preserve">לפי החוק סעיף 3(א), אם אין </w:t>
      </w:r>
      <w:bookmarkStart w:id="560" w:name="_ETM_Q1_889475"/>
      <w:bookmarkEnd w:id="560"/>
      <w:r>
        <w:rPr>
          <w:rFonts w:hint="cs"/>
          <w:rtl/>
          <w:lang w:eastAsia="he-IL"/>
        </w:rPr>
        <w:t>סייגים, זה מאפשר</w:t>
      </w:r>
      <w:r w:rsidR="00780B63">
        <w:rPr>
          <w:rFonts w:hint="cs"/>
          <w:rtl/>
          <w:lang w:eastAsia="he-IL"/>
        </w:rPr>
        <w:t xml:space="preserve"> </w:t>
      </w:r>
      <w:r>
        <w:rPr>
          <w:rFonts w:hint="cs"/>
          <w:rtl/>
          <w:lang w:eastAsia="he-IL"/>
        </w:rPr>
        <w:t xml:space="preserve">להם לאמץ בלי לעבור את הוועדה. </w:t>
      </w:r>
    </w:p>
    <w:p w14:paraId="018224E5" w14:textId="77777777" w:rsidR="00E01336" w:rsidRDefault="00E01336" w:rsidP="00E01336">
      <w:pPr>
        <w:rPr>
          <w:rtl/>
          <w:lang w:eastAsia="he-IL"/>
        </w:rPr>
      </w:pPr>
      <w:bookmarkStart w:id="561" w:name="_ETM_Q1_900208"/>
      <w:bookmarkStart w:id="562" w:name="_ETM_Q1_900244"/>
      <w:bookmarkStart w:id="563" w:name="_ETM_Q1_899851"/>
      <w:bookmarkEnd w:id="561"/>
      <w:bookmarkEnd w:id="562"/>
      <w:bookmarkEnd w:id="563"/>
    </w:p>
    <w:p w14:paraId="298A062D" w14:textId="786BEE5D" w:rsidR="00E01336" w:rsidRDefault="00E01336" w:rsidP="00E01336">
      <w:pPr>
        <w:pStyle w:val="a4"/>
        <w:keepNext/>
        <w:rPr>
          <w:rtl/>
        </w:rPr>
      </w:pPr>
      <w:bookmarkStart w:id="564" w:name="_ETM_Q1_904999"/>
      <w:bookmarkStart w:id="565" w:name="ET_speaker_נעה_בן_שבת_87"/>
      <w:bookmarkEnd w:id="564"/>
      <w:r w:rsidRPr="00E01336">
        <w:rPr>
          <w:rStyle w:val="TagStyle"/>
          <w:rtl/>
        </w:rPr>
        <w:t xml:space="preserve"> &lt;&lt; דובר &gt;&gt; </w:t>
      </w:r>
      <w:r>
        <w:rPr>
          <w:rtl/>
        </w:rPr>
        <w:t>נעה בן שבת:</w:t>
      </w:r>
      <w:r w:rsidRPr="00E01336">
        <w:rPr>
          <w:rStyle w:val="TagStyle"/>
          <w:rtl/>
        </w:rPr>
        <w:t xml:space="preserve"> &lt;&lt; דובר &gt;&gt;</w:t>
      </w:r>
      <w:r w:rsidR="003A02CE">
        <w:rPr>
          <w:rtl/>
        </w:rPr>
        <w:t xml:space="preserve"> </w:t>
      </w:r>
      <w:bookmarkEnd w:id="565"/>
    </w:p>
    <w:p w14:paraId="45ECCE01" w14:textId="77777777" w:rsidR="00E01336" w:rsidRDefault="00E01336" w:rsidP="00E01336">
      <w:pPr>
        <w:pStyle w:val="KeepWithNext"/>
        <w:rPr>
          <w:rtl/>
          <w:lang w:eastAsia="he-IL"/>
        </w:rPr>
      </w:pPr>
    </w:p>
    <w:p w14:paraId="47A97365" w14:textId="111FD188" w:rsidR="00E01336" w:rsidRDefault="00E01336" w:rsidP="00E01336">
      <w:pPr>
        <w:rPr>
          <w:rtl/>
          <w:lang w:eastAsia="he-IL"/>
        </w:rPr>
      </w:pPr>
      <w:bookmarkStart w:id="566" w:name="_ETM_Q1_905241"/>
      <w:bookmarkStart w:id="567" w:name="_ETM_Q1_905271"/>
      <w:bookmarkEnd w:id="566"/>
      <w:bookmarkEnd w:id="567"/>
      <w:r>
        <w:rPr>
          <w:rFonts w:hint="cs"/>
          <w:rtl/>
          <w:lang w:eastAsia="he-IL"/>
        </w:rPr>
        <w:t xml:space="preserve">קובעים כרגע חריג בטור ג' שזה חל רק על </w:t>
      </w:r>
      <w:bookmarkStart w:id="568" w:name="_ETM_Q1_911697"/>
      <w:bookmarkEnd w:id="568"/>
      <w:r>
        <w:rPr>
          <w:rFonts w:hint="cs"/>
          <w:rtl/>
          <w:lang w:eastAsia="he-IL"/>
        </w:rPr>
        <w:t>יבואן נאות.</w:t>
      </w:r>
    </w:p>
    <w:p w14:paraId="47053F40" w14:textId="77777777" w:rsidR="00E01336" w:rsidRDefault="00E01336" w:rsidP="00E01336">
      <w:pPr>
        <w:rPr>
          <w:rtl/>
          <w:lang w:eastAsia="he-IL"/>
        </w:rPr>
      </w:pPr>
    </w:p>
    <w:p w14:paraId="6C3CB567" w14:textId="0BD50E41" w:rsidR="00E01336" w:rsidRDefault="00E01336" w:rsidP="00E01336">
      <w:pPr>
        <w:pStyle w:val="af9"/>
        <w:keepNext/>
        <w:rPr>
          <w:rtl/>
          <w:lang w:eastAsia="he-IL"/>
        </w:rPr>
      </w:pPr>
      <w:bookmarkStart w:id="569" w:name="ET_guest_קריאה_88"/>
      <w:r w:rsidRPr="00E01336">
        <w:rPr>
          <w:rStyle w:val="TagStyle"/>
          <w:rtl/>
        </w:rPr>
        <w:t xml:space="preserve"> &lt;&lt; אורח &gt;&gt; </w:t>
      </w:r>
      <w:r>
        <w:rPr>
          <w:rtl/>
          <w:lang w:eastAsia="he-IL"/>
        </w:rPr>
        <w:t>קריאה:</w:t>
      </w:r>
      <w:r w:rsidRPr="00E01336">
        <w:rPr>
          <w:rStyle w:val="TagStyle"/>
          <w:rtl/>
        </w:rPr>
        <w:t xml:space="preserve"> &lt;&lt; אורח &gt;&gt;</w:t>
      </w:r>
      <w:r w:rsidR="003A02CE">
        <w:rPr>
          <w:rtl/>
          <w:lang w:eastAsia="he-IL"/>
        </w:rPr>
        <w:t xml:space="preserve"> </w:t>
      </w:r>
      <w:bookmarkEnd w:id="569"/>
    </w:p>
    <w:p w14:paraId="44406184" w14:textId="77777777" w:rsidR="00E01336" w:rsidRDefault="00E01336" w:rsidP="00E01336">
      <w:pPr>
        <w:pStyle w:val="KeepWithNext"/>
        <w:rPr>
          <w:rtl/>
          <w:lang w:eastAsia="he-IL"/>
        </w:rPr>
      </w:pPr>
    </w:p>
    <w:p w14:paraId="4BC71B66" w14:textId="0B0ECCF8" w:rsidR="00E01336" w:rsidRDefault="00E01336" w:rsidP="00E01336">
      <w:pPr>
        <w:rPr>
          <w:rtl/>
          <w:lang w:eastAsia="he-IL"/>
        </w:rPr>
      </w:pPr>
      <w:r>
        <w:rPr>
          <w:rFonts w:hint="cs"/>
          <w:rtl/>
          <w:lang w:eastAsia="he-IL"/>
        </w:rPr>
        <w:t>זה לא אימוץ מלא.</w:t>
      </w:r>
    </w:p>
    <w:p w14:paraId="75F2946D" w14:textId="77777777" w:rsidR="00E01336" w:rsidRDefault="00E01336" w:rsidP="00E01336">
      <w:pPr>
        <w:rPr>
          <w:rtl/>
          <w:lang w:eastAsia="he-IL"/>
        </w:rPr>
      </w:pPr>
      <w:bookmarkStart w:id="570" w:name="_ETM_Q1_915398"/>
      <w:bookmarkStart w:id="571" w:name="_ETM_Q1_915430"/>
      <w:bookmarkStart w:id="572" w:name="_ETM_Q1_916070"/>
      <w:bookmarkEnd w:id="570"/>
      <w:bookmarkEnd w:id="571"/>
      <w:bookmarkEnd w:id="572"/>
    </w:p>
    <w:p w14:paraId="6F08F52F" w14:textId="002D90F0" w:rsidR="00E01336" w:rsidRDefault="00E01336" w:rsidP="00E01336">
      <w:pPr>
        <w:pStyle w:val="a4"/>
        <w:keepNext/>
        <w:rPr>
          <w:rtl/>
        </w:rPr>
      </w:pPr>
      <w:bookmarkStart w:id="573" w:name="ET_speaker_נעה_בן_שבת_89"/>
      <w:r w:rsidRPr="00E01336">
        <w:rPr>
          <w:rStyle w:val="TagStyle"/>
          <w:rtl/>
        </w:rPr>
        <w:t xml:space="preserve"> &lt;&lt; דובר &gt;&gt; </w:t>
      </w:r>
      <w:r>
        <w:rPr>
          <w:rtl/>
        </w:rPr>
        <w:t>נעה בן שבת:</w:t>
      </w:r>
      <w:r w:rsidRPr="00E01336">
        <w:rPr>
          <w:rStyle w:val="TagStyle"/>
          <w:rtl/>
        </w:rPr>
        <w:t xml:space="preserve"> &lt;&lt; דובר &gt;&gt;</w:t>
      </w:r>
      <w:r w:rsidR="003A02CE">
        <w:rPr>
          <w:rtl/>
        </w:rPr>
        <w:t xml:space="preserve"> </w:t>
      </w:r>
      <w:bookmarkEnd w:id="573"/>
    </w:p>
    <w:p w14:paraId="6DDE30B9" w14:textId="77777777" w:rsidR="00E01336" w:rsidRDefault="00E01336" w:rsidP="00E01336">
      <w:pPr>
        <w:pStyle w:val="KeepWithNext"/>
        <w:rPr>
          <w:rtl/>
          <w:lang w:eastAsia="he-IL"/>
        </w:rPr>
      </w:pPr>
    </w:p>
    <w:p w14:paraId="1DE319B1" w14:textId="46454833" w:rsidR="00E01336" w:rsidRDefault="00E01336" w:rsidP="00E01336">
      <w:pPr>
        <w:rPr>
          <w:rtl/>
          <w:lang w:eastAsia="he-IL"/>
        </w:rPr>
      </w:pPr>
      <w:bookmarkStart w:id="574" w:name="_ETM_Q1_916311"/>
      <w:bookmarkStart w:id="575" w:name="_ETM_Q1_916346"/>
      <w:bookmarkEnd w:id="574"/>
      <w:bookmarkEnd w:id="575"/>
      <w:r>
        <w:rPr>
          <w:rFonts w:hint="cs"/>
          <w:rtl/>
          <w:lang w:eastAsia="he-IL"/>
        </w:rPr>
        <w:t>אנחנו קובעים שזה</w:t>
      </w:r>
      <w:r w:rsidR="00780B63">
        <w:rPr>
          <w:rFonts w:hint="cs"/>
          <w:rtl/>
          <w:lang w:eastAsia="he-IL"/>
        </w:rPr>
        <w:t xml:space="preserve"> </w:t>
      </w:r>
      <w:r>
        <w:rPr>
          <w:rFonts w:hint="cs"/>
          <w:rtl/>
          <w:lang w:eastAsia="he-IL"/>
        </w:rPr>
        <w:t>חל רק על יבואן נאות. בעתיד נרצה לשנו</w:t>
      </w:r>
      <w:bookmarkStart w:id="576" w:name="_ETM_Q1_920956"/>
      <w:bookmarkEnd w:id="576"/>
      <w:r>
        <w:rPr>
          <w:rFonts w:hint="cs"/>
          <w:rtl/>
          <w:lang w:eastAsia="he-IL"/>
        </w:rPr>
        <w:t xml:space="preserve">ת את זה ולהחיל את זה גם על </w:t>
      </w:r>
      <w:bookmarkStart w:id="577" w:name="_ETM_Q1_924831"/>
      <w:bookmarkEnd w:id="577"/>
      <w:r>
        <w:rPr>
          <w:rFonts w:hint="cs"/>
          <w:rtl/>
          <w:lang w:eastAsia="he-IL"/>
        </w:rPr>
        <w:t xml:space="preserve">כל מוצרי המזון, צריך לשנות את הטורים והדבר הזה מחייב צו באישור ועדה. </w:t>
      </w:r>
    </w:p>
    <w:p w14:paraId="0718FABF" w14:textId="77777777" w:rsidR="00E01336" w:rsidRDefault="00E01336" w:rsidP="00E01336">
      <w:pPr>
        <w:rPr>
          <w:rtl/>
          <w:lang w:eastAsia="he-IL"/>
        </w:rPr>
      </w:pPr>
    </w:p>
    <w:p w14:paraId="27486467" w14:textId="114F92A8" w:rsidR="00E01336" w:rsidRDefault="00E01336" w:rsidP="00E01336">
      <w:pPr>
        <w:pStyle w:val="af9"/>
        <w:keepNext/>
        <w:rPr>
          <w:rtl/>
          <w:lang w:eastAsia="he-IL"/>
        </w:rPr>
      </w:pPr>
      <w:bookmarkStart w:id="578" w:name="ET_guest_רוית_ארבל_90"/>
      <w:r w:rsidRPr="00E01336">
        <w:rPr>
          <w:rStyle w:val="TagStyle"/>
          <w:rtl/>
        </w:rPr>
        <w:t xml:space="preserve"> &lt;&lt; אורח &gt;&gt; </w:t>
      </w:r>
      <w:proofErr w:type="spellStart"/>
      <w:r>
        <w:rPr>
          <w:rtl/>
          <w:lang w:eastAsia="he-IL"/>
        </w:rPr>
        <w:t>רוית</w:t>
      </w:r>
      <w:proofErr w:type="spellEnd"/>
      <w:r>
        <w:rPr>
          <w:rtl/>
          <w:lang w:eastAsia="he-IL"/>
        </w:rPr>
        <w:t xml:space="preserve"> ארבל:</w:t>
      </w:r>
      <w:r w:rsidRPr="00E01336">
        <w:rPr>
          <w:rStyle w:val="TagStyle"/>
          <w:rtl/>
        </w:rPr>
        <w:t xml:space="preserve"> &lt;&lt; אורח &gt;&gt;</w:t>
      </w:r>
      <w:r w:rsidR="003A02CE">
        <w:rPr>
          <w:rtl/>
          <w:lang w:eastAsia="he-IL"/>
        </w:rPr>
        <w:t xml:space="preserve"> </w:t>
      </w:r>
      <w:bookmarkEnd w:id="578"/>
    </w:p>
    <w:p w14:paraId="6AF105FA" w14:textId="77777777" w:rsidR="00E01336" w:rsidRDefault="00E01336" w:rsidP="00E01336">
      <w:pPr>
        <w:pStyle w:val="KeepWithNext"/>
        <w:rPr>
          <w:rtl/>
          <w:lang w:eastAsia="he-IL"/>
        </w:rPr>
      </w:pPr>
    </w:p>
    <w:p w14:paraId="1BBBCE36" w14:textId="08986767" w:rsidR="00E01336" w:rsidRDefault="00E01336" w:rsidP="00E01336">
      <w:pPr>
        <w:rPr>
          <w:rtl/>
          <w:lang w:eastAsia="he-IL"/>
        </w:rPr>
      </w:pPr>
      <w:r>
        <w:rPr>
          <w:rFonts w:hint="cs"/>
          <w:rtl/>
          <w:lang w:eastAsia="he-IL"/>
        </w:rPr>
        <w:t xml:space="preserve">זה בסדר. </w:t>
      </w:r>
    </w:p>
    <w:p w14:paraId="7F2DA6DA" w14:textId="77777777" w:rsidR="00E01336" w:rsidRDefault="00E01336" w:rsidP="00E01336">
      <w:pPr>
        <w:rPr>
          <w:rtl/>
          <w:lang w:eastAsia="he-IL"/>
        </w:rPr>
      </w:pPr>
    </w:p>
    <w:p w14:paraId="2C7FF886" w14:textId="04CEBF14" w:rsidR="00E01336" w:rsidRDefault="00E01336" w:rsidP="00E01336">
      <w:pPr>
        <w:pStyle w:val="af9"/>
        <w:keepNext/>
        <w:rPr>
          <w:rtl/>
          <w:lang w:eastAsia="he-IL"/>
        </w:rPr>
      </w:pPr>
      <w:bookmarkStart w:id="579" w:name="ET_guest_905462_91"/>
      <w:r w:rsidRPr="00E0133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01336">
        <w:rPr>
          <w:rStyle w:val="TagStyle"/>
          <w:rtl/>
        </w:rPr>
        <w:t xml:space="preserve"> &lt;&lt; אורח &gt;&gt;</w:t>
      </w:r>
      <w:r w:rsidR="003A02CE">
        <w:rPr>
          <w:rtl/>
          <w:lang w:eastAsia="he-IL"/>
        </w:rPr>
        <w:t xml:space="preserve"> </w:t>
      </w:r>
      <w:bookmarkEnd w:id="579"/>
    </w:p>
    <w:p w14:paraId="1521C942" w14:textId="77777777" w:rsidR="00E01336" w:rsidRDefault="00E01336" w:rsidP="00E01336">
      <w:pPr>
        <w:pStyle w:val="KeepWithNext"/>
        <w:rPr>
          <w:rtl/>
          <w:lang w:eastAsia="he-IL"/>
        </w:rPr>
      </w:pPr>
    </w:p>
    <w:p w14:paraId="7D63A863" w14:textId="3B26B9F9" w:rsidR="00E01336" w:rsidRDefault="00E01336" w:rsidP="00E01336">
      <w:pPr>
        <w:rPr>
          <w:rtl/>
          <w:lang w:eastAsia="he-IL"/>
        </w:rPr>
      </w:pPr>
      <w:r>
        <w:rPr>
          <w:rFonts w:hint="cs"/>
          <w:rtl/>
          <w:lang w:eastAsia="he-IL"/>
        </w:rPr>
        <w:t xml:space="preserve">הבעיה תהיה שאז לא תהיה אפשרות, 3(א) מגביל לכמה זמן אפשר </w:t>
      </w:r>
      <w:bookmarkStart w:id="580" w:name="_ETM_Q1_935001"/>
      <w:bookmarkEnd w:id="580"/>
      <w:r>
        <w:rPr>
          <w:rFonts w:hint="cs"/>
          <w:rtl/>
          <w:lang w:eastAsia="he-IL"/>
        </w:rPr>
        <w:t>לתת היערכות.</w:t>
      </w:r>
      <w:r w:rsidR="00780B63">
        <w:rPr>
          <w:rFonts w:hint="cs"/>
          <w:rtl/>
          <w:lang w:eastAsia="he-IL"/>
        </w:rPr>
        <w:t xml:space="preserve"> </w:t>
      </w:r>
      <w:r>
        <w:rPr>
          <w:rFonts w:hint="cs"/>
          <w:rtl/>
          <w:lang w:eastAsia="he-IL"/>
        </w:rPr>
        <w:t xml:space="preserve">סעיף 3(א), יש בו </w:t>
      </w:r>
      <w:bookmarkStart w:id="581" w:name="_ETM_Q1_945495"/>
      <w:bookmarkEnd w:id="581"/>
      <w:r>
        <w:rPr>
          <w:rFonts w:hint="cs"/>
          <w:rtl/>
          <w:lang w:eastAsia="he-IL"/>
        </w:rPr>
        <w:t>הוראה ועכשיו הולכים לתקן בה</w:t>
      </w:r>
      <w:r w:rsidR="00780B63">
        <w:rPr>
          <w:rFonts w:hint="cs"/>
          <w:rtl/>
          <w:lang w:eastAsia="he-IL"/>
        </w:rPr>
        <w:t xml:space="preserve"> </w:t>
      </w:r>
      <w:r>
        <w:rPr>
          <w:rFonts w:hint="cs"/>
          <w:rtl/>
          <w:lang w:eastAsia="he-IL"/>
        </w:rPr>
        <w:t>משהו, הוא</w:t>
      </w:r>
      <w:bookmarkStart w:id="582" w:name="_ETM_Q1_952618"/>
      <w:bookmarkEnd w:id="582"/>
      <w:r>
        <w:rPr>
          <w:rFonts w:hint="cs"/>
          <w:rtl/>
          <w:lang w:eastAsia="he-IL"/>
        </w:rPr>
        <w:t xml:space="preserve"> כובל את הידיים של משרד הבריאות. הוא לא יוכל </w:t>
      </w:r>
      <w:bookmarkStart w:id="583" w:name="_ETM_Q1_956622"/>
      <w:bookmarkEnd w:id="583"/>
      <w:r>
        <w:rPr>
          <w:rFonts w:hint="cs"/>
          <w:rtl/>
          <w:lang w:eastAsia="he-IL"/>
        </w:rPr>
        <w:t xml:space="preserve">לתת שלוש שנים. גם זו בעיה שצריך לקחת אותה בחשבון. </w:t>
      </w:r>
      <w:bookmarkStart w:id="584" w:name="_ETM_Q1_958767"/>
      <w:bookmarkEnd w:id="584"/>
    </w:p>
    <w:p w14:paraId="700D097F" w14:textId="77777777" w:rsidR="00E01336" w:rsidRDefault="00E01336" w:rsidP="00E01336">
      <w:pPr>
        <w:rPr>
          <w:rtl/>
          <w:lang w:eastAsia="he-IL"/>
        </w:rPr>
      </w:pPr>
      <w:bookmarkStart w:id="585" w:name="_ETM_Q1_964510"/>
      <w:bookmarkStart w:id="586" w:name="_ETM_Q1_964547"/>
      <w:bookmarkEnd w:id="585"/>
      <w:bookmarkEnd w:id="586"/>
    </w:p>
    <w:p w14:paraId="06C28075" w14:textId="75E1B8E5" w:rsidR="00E01336" w:rsidRDefault="00E01336" w:rsidP="00E01336">
      <w:pPr>
        <w:tabs>
          <w:tab w:val="left" w:pos="5350"/>
        </w:tabs>
        <w:rPr>
          <w:rtl/>
          <w:lang w:eastAsia="he-IL"/>
        </w:rPr>
      </w:pPr>
      <w:bookmarkStart w:id="587" w:name="_ETM_Q1_964613"/>
      <w:bookmarkStart w:id="588" w:name="_ETM_Q1_964646"/>
      <w:bookmarkEnd w:id="587"/>
      <w:bookmarkEnd w:id="588"/>
      <w:r>
        <w:rPr>
          <w:rFonts w:hint="cs"/>
          <w:rtl/>
          <w:lang w:eastAsia="he-IL"/>
        </w:rPr>
        <w:t>עוד</w:t>
      </w:r>
      <w:r w:rsidR="00780B63">
        <w:rPr>
          <w:rFonts w:hint="cs"/>
          <w:rtl/>
          <w:lang w:eastAsia="he-IL"/>
        </w:rPr>
        <w:t xml:space="preserve"> </w:t>
      </w:r>
      <w:r>
        <w:rPr>
          <w:rFonts w:hint="cs"/>
          <w:rtl/>
          <w:lang w:eastAsia="he-IL"/>
        </w:rPr>
        <w:t>משהו שאני מנסה להבין. ברגע שזה יופיע גם כדרישה, באיזה אופן יצטרך יבואן מקביל להראות עמידה</w:t>
      </w:r>
      <w:bookmarkStart w:id="589" w:name="_ETM_Q1_974540"/>
      <w:bookmarkEnd w:id="589"/>
      <w:r>
        <w:rPr>
          <w:rFonts w:hint="cs"/>
          <w:rtl/>
          <w:lang w:eastAsia="he-IL"/>
        </w:rPr>
        <w:t xml:space="preserve"> בדרישה הזאת?</w:t>
      </w:r>
      <w:bookmarkStart w:id="590" w:name="_ETM_Q1_976557"/>
      <w:bookmarkEnd w:id="590"/>
      <w:r>
        <w:rPr>
          <w:rFonts w:hint="cs"/>
          <w:rtl/>
          <w:lang w:eastAsia="he-IL"/>
        </w:rPr>
        <w:t xml:space="preserve"> איך יבואן מקביל יוכל להראות עמידה</w:t>
      </w:r>
      <w:r w:rsidR="00780B63">
        <w:rPr>
          <w:rFonts w:hint="cs"/>
          <w:rtl/>
          <w:lang w:eastAsia="he-IL"/>
        </w:rPr>
        <w:t xml:space="preserve"> </w:t>
      </w:r>
      <w:r>
        <w:rPr>
          <w:rFonts w:hint="cs"/>
          <w:rtl/>
          <w:lang w:eastAsia="he-IL"/>
        </w:rPr>
        <w:t xml:space="preserve">בהוראות </w:t>
      </w:r>
      <w:bookmarkStart w:id="591" w:name="_ETM_Q1_979917"/>
      <w:bookmarkEnd w:id="591"/>
      <w:r>
        <w:rPr>
          <w:rFonts w:hint="cs"/>
          <w:rtl/>
          <w:lang w:eastAsia="he-IL"/>
        </w:rPr>
        <w:t>האלה?</w:t>
      </w:r>
    </w:p>
    <w:p w14:paraId="509FF320" w14:textId="77777777" w:rsidR="00E01336" w:rsidRDefault="00E01336" w:rsidP="00E01336">
      <w:pPr>
        <w:tabs>
          <w:tab w:val="left" w:pos="5350"/>
        </w:tabs>
        <w:rPr>
          <w:rtl/>
          <w:lang w:eastAsia="he-IL"/>
        </w:rPr>
      </w:pPr>
    </w:p>
    <w:p w14:paraId="423B894C" w14:textId="58C1FB33" w:rsidR="00E01336" w:rsidRDefault="00E01336" w:rsidP="00E01336">
      <w:pPr>
        <w:pStyle w:val="af9"/>
        <w:keepNext/>
        <w:rPr>
          <w:rtl/>
          <w:lang w:eastAsia="he-IL"/>
        </w:rPr>
      </w:pPr>
      <w:bookmarkStart w:id="592" w:name="ET_guest_קריאה_92"/>
      <w:r w:rsidRPr="00E01336">
        <w:rPr>
          <w:rStyle w:val="TagStyle"/>
          <w:rtl/>
        </w:rPr>
        <w:t xml:space="preserve"> &lt;&lt; אורח &gt;&gt; </w:t>
      </w:r>
      <w:r>
        <w:rPr>
          <w:rtl/>
          <w:lang w:eastAsia="he-IL"/>
        </w:rPr>
        <w:t>קריאה:</w:t>
      </w:r>
      <w:r w:rsidRPr="00E01336">
        <w:rPr>
          <w:rStyle w:val="TagStyle"/>
          <w:rtl/>
        </w:rPr>
        <w:t xml:space="preserve"> &lt;&lt; אורח &gt;&gt;</w:t>
      </w:r>
      <w:r w:rsidR="003A02CE">
        <w:rPr>
          <w:rtl/>
          <w:lang w:eastAsia="he-IL"/>
        </w:rPr>
        <w:t xml:space="preserve"> </w:t>
      </w:r>
      <w:bookmarkEnd w:id="592"/>
    </w:p>
    <w:p w14:paraId="1A64108D" w14:textId="77777777" w:rsidR="00E01336" w:rsidRDefault="00E01336" w:rsidP="00E01336">
      <w:pPr>
        <w:pStyle w:val="KeepWithNext"/>
        <w:rPr>
          <w:rtl/>
          <w:lang w:eastAsia="he-IL"/>
        </w:rPr>
      </w:pPr>
    </w:p>
    <w:p w14:paraId="290D06A9" w14:textId="77777777" w:rsidR="00A858C7" w:rsidRDefault="00E01336" w:rsidP="00A858C7">
      <w:pPr>
        <w:rPr>
          <w:rtl/>
        </w:rPr>
      </w:pPr>
      <w:r>
        <w:rPr>
          <w:rFonts w:hint="cs"/>
          <w:rtl/>
          <w:lang w:eastAsia="he-IL"/>
        </w:rPr>
        <w:t>כמו כל דבר אחר.</w:t>
      </w:r>
      <w:bookmarkStart w:id="593" w:name="_ETM_Q1_1027437"/>
      <w:bookmarkStart w:id="594" w:name="_ETM_Q1_1027471"/>
      <w:bookmarkEnd w:id="593"/>
      <w:bookmarkEnd w:id="594"/>
    </w:p>
    <w:p w14:paraId="4A2A70D5" w14:textId="77777777" w:rsidR="00610D4B" w:rsidRDefault="00610D4B" w:rsidP="00A858C7">
      <w:pPr>
        <w:rPr>
          <w:rtl/>
        </w:rPr>
      </w:pPr>
    </w:p>
    <w:p w14:paraId="55CA1F2C" w14:textId="41484EF3" w:rsidR="00610D4B" w:rsidRDefault="00610D4B" w:rsidP="00610D4B">
      <w:pPr>
        <w:pStyle w:val="af9"/>
        <w:keepNext/>
        <w:rPr>
          <w:rtl/>
          <w:lang w:eastAsia="he-IL"/>
        </w:rPr>
      </w:pPr>
      <w:bookmarkStart w:id="595" w:name="ET_guest_פנינה_אורן_שני_דור_988"/>
      <w:r w:rsidRPr="00610D4B">
        <w:rPr>
          <w:rStyle w:val="TagStyle"/>
          <w:rtl/>
        </w:rPr>
        <w:t xml:space="preserve"> &lt;&lt; אורח &gt;&gt; </w:t>
      </w:r>
      <w:r>
        <w:rPr>
          <w:rtl/>
          <w:lang w:eastAsia="he-IL"/>
        </w:rPr>
        <w:t>פנינה אורן שני דור:</w:t>
      </w:r>
      <w:r w:rsidRPr="00610D4B">
        <w:rPr>
          <w:rStyle w:val="TagStyle"/>
          <w:rtl/>
        </w:rPr>
        <w:t xml:space="preserve"> &lt;&lt; אורח &gt;&gt;</w:t>
      </w:r>
      <w:r w:rsidR="00F5595B">
        <w:rPr>
          <w:rtl/>
          <w:lang w:eastAsia="he-IL"/>
        </w:rPr>
        <w:t xml:space="preserve"> </w:t>
      </w:r>
      <w:bookmarkEnd w:id="595"/>
    </w:p>
    <w:p w14:paraId="0A80A9DA" w14:textId="77777777" w:rsidR="00610D4B" w:rsidRDefault="00610D4B" w:rsidP="00610D4B">
      <w:pPr>
        <w:pStyle w:val="KeepWithNext"/>
        <w:rPr>
          <w:rtl/>
          <w:lang w:eastAsia="he-IL"/>
        </w:rPr>
      </w:pPr>
    </w:p>
    <w:p w14:paraId="0EA2BA47" w14:textId="461ABAE4" w:rsidR="00E01336" w:rsidRDefault="00E01336" w:rsidP="00610D4B">
      <w:pPr>
        <w:rPr>
          <w:rtl/>
        </w:rPr>
      </w:pPr>
      <w:r>
        <w:rPr>
          <w:rFonts w:hint="cs"/>
          <w:rtl/>
          <w:lang w:eastAsia="he-IL"/>
        </w:rPr>
        <w:t>לפי ניהול סיכונים.</w:t>
      </w:r>
      <w:r w:rsidR="00780B63">
        <w:rPr>
          <w:rFonts w:hint="cs"/>
          <w:rtl/>
          <w:lang w:eastAsia="he-IL"/>
        </w:rPr>
        <w:t xml:space="preserve"> </w:t>
      </w:r>
      <w:r>
        <w:rPr>
          <w:rFonts w:hint="cs"/>
          <w:rtl/>
          <w:lang w:eastAsia="he-IL"/>
        </w:rPr>
        <w:t>שוב חוזרים לניהול סיכונים.</w:t>
      </w:r>
    </w:p>
    <w:p w14:paraId="604D0A04" w14:textId="77777777" w:rsidR="00BF4DDA" w:rsidRDefault="00BF4DDA" w:rsidP="00E01336">
      <w:pPr>
        <w:rPr>
          <w:rtl/>
          <w:lang w:eastAsia="he-IL"/>
        </w:rPr>
      </w:pPr>
      <w:bookmarkStart w:id="596" w:name="_ETM_Q1_996344"/>
      <w:bookmarkStart w:id="597" w:name="_ETM_Q1_996380"/>
      <w:bookmarkEnd w:id="596"/>
      <w:bookmarkEnd w:id="597"/>
    </w:p>
    <w:p w14:paraId="6478070D" w14:textId="2E8C5E86" w:rsidR="00BF4DDA" w:rsidRDefault="00BF4DDA" w:rsidP="00BF4DDA">
      <w:pPr>
        <w:pStyle w:val="a4"/>
        <w:keepNext/>
        <w:rPr>
          <w:rtl/>
        </w:rPr>
      </w:pPr>
      <w:bookmarkStart w:id="598" w:name="ET_speaker_נעה_בן_שבת_95"/>
      <w:r w:rsidRPr="00BF4DDA">
        <w:rPr>
          <w:rStyle w:val="TagStyle"/>
          <w:rtl/>
        </w:rPr>
        <w:t xml:space="preserve"> &lt;&lt; דובר &gt;&gt; </w:t>
      </w:r>
      <w:r>
        <w:rPr>
          <w:rtl/>
        </w:rPr>
        <w:t>נעה בן שבת:</w:t>
      </w:r>
      <w:r w:rsidRPr="00BF4DDA">
        <w:rPr>
          <w:rStyle w:val="TagStyle"/>
          <w:rtl/>
        </w:rPr>
        <w:t xml:space="preserve"> &lt;&lt; דובר &gt;&gt;</w:t>
      </w:r>
      <w:r w:rsidR="003A02CE">
        <w:rPr>
          <w:rtl/>
        </w:rPr>
        <w:t xml:space="preserve"> </w:t>
      </w:r>
      <w:bookmarkEnd w:id="598"/>
    </w:p>
    <w:p w14:paraId="06344659" w14:textId="77777777" w:rsidR="00BF4DDA" w:rsidRDefault="00BF4DDA" w:rsidP="00BF4DDA">
      <w:pPr>
        <w:pStyle w:val="KeepWithNext"/>
        <w:rPr>
          <w:rtl/>
          <w:lang w:eastAsia="he-IL"/>
        </w:rPr>
      </w:pPr>
    </w:p>
    <w:p w14:paraId="0422B5AF" w14:textId="0E3769C3" w:rsidR="00BF4DDA" w:rsidRDefault="00BF4DDA" w:rsidP="00BF4DDA">
      <w:pPr>
        <w:rPr>
          <w:rtl/>
          <w:lang w:eastAsia="he-IL"/>
        </w:rPr>
      </w:pPr>
      <w:r>
        <w:rPr>
          <w:rFonts w:hint="cs"/>
          <w:rtl/>
          <w:lang w:eastAsia="he-IL"/>
        </w:rPr>
        <w:t>למה שיבואן שהוא לא במסלול האירופי ירצה להראות עמידה</w:t>
      </w:r>
      <w:bookmarkStart w:id="599" w:name="_ETM_Q1_999574"/>
      <w:bookmarkEnd w:id="599"/>
      <w:r>
        <w:rPr>
          <w:rFonts w:hint="cs"/>
          <w:rtl/>
          <w:lang w:eastAsia="he-IL"/>
        </w:rPr>
        <w:t xml:space="preserve"> בדבר הזה?</w:t>
      </w:r>
    </w:p>
    <w:p w14:paraId="0AB81042" w14:textId="77777777" w:rsidR="00BF4DDA" w:rsidRDefault="00BF4DDA" w:rsidP="00BF4DDA">
      <w:pPr>
        <w:rPr>
          <w:rtl/>
          <w:lang w:eastAsia="he-IL"/>
        </w:rPr>
      </w:pPr>
    </w:p>
    <w:p w14:paraId="0D0E67ED" w14:textId="28799E53" w:rsidR="00BF4DDA" w:rsidRDefault="00BF4DDA" w:rsidP="00BF4DDA">
      <w:pPr>
        <w:pStyle w:val="af9"/>
        <w:keepNext/>
        <w:rPr>
          <w:rtl/>
          <w:lang w:eastAsia="he-IL"/>
        </w:rPr>
      </w:pPr>
      <w:bookmarkStart w:id="600" w:name="ET_guest_905462_96"/>
      <w:r w:rsidRPr="00BF4DD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F4DDA">
        <w:rPr>
          <w:rStyle w:val="TagStyle"/>
          <w:rtl/>
        </w:rPr>
        <w:t xml:space="preserve"> &lt;&lt; אורח &gt;&gt;</w:t>
      </w:r>
      <w:r w:rsidR="003A02CE">
        <w:rPr>
          <w:rtl/>
          <w:lang w:eastAsia="he-IL"/>
        </w:rPr>
        <w:t xml:space="preserve"> </w:t>
      </w:r>
      <w:bookmarkEnd w:id="600"/>
    </w:p>
    <w:p w14:paraId="2FA1EBDF" w14:textId="77777777" w:rsidR="00BF4DDA" w:rsidRDefault="00BF4DDA" w:rsidP="00BF4DDA">
      <w:pPr>
        <w:pStyle w:val="KeepWithNext"/>
        <w:rPr>
          <w:rtl/>
          <w:lang w:eastAsia="he-IL"/>
        </w:rPr>
      </w:pPr>
    </w:p>
    <w:p w14:paraId="1C19D1E0" w14:textId="591199E0" w:rsidR="00BF4DDA" w:rsidRDefault="00BF4DDA" w:rsidP="00BF4DDA">
      <w:pPr>
        <w:rPr>
          <w:rtl/>
          <w:lang w:eastAsia="he-IL"/>
        </w:rPr>
      </w:pPr>
      <w:r>
        <w:rPr>
          <w:rFonts w:hint="cs"/>
          <w:rtl/>
          <w:lang w:eastAsia="he-IL"/>
        </w:rPr>
        <w:t>לא. יבואן מקביל.</w:t>
      </w:r>
    </w:p>
    <w:p w14:paraId="31C7DCC5" w14:textId="77777777" w:rsidR="00BF4DDA" w:rsidRDefault="00BF4DDA" w:rsidP="00BF4DDA">
      <w:pPr>
        <w:rPr>
          <w:rtl/>
          <w:lang w:eastAsia="he-IL"/>
        </w:rPr>
      </w:pPr>
      <w:bookmarkStart w:id="601" w:name="_ETM_Q1_1002560"/>
      <w:bookmarkStart w:id="602" w:name="_ETM_Q1_1002597"/>
      <w:bookmarkEnd w:id="601"/>
      <w:bookmarkEnd w:id="602"/>
    </w:p>
    <w:p w14:paraId="0A2F2F40" w14:textId="2C8B0D80" w:rsidR="00BF4DDA" w:rsidRDefault="00BF4DDA" w:rsidP="00BF4DDA">
      <w:pPr>
        <w:pStyle w:val="af9"/>
        <w:keepNext/>
        <w:rPr>
          <w:rtl/>
          <w:lang w:eastAsia="he-IL"/>
        </w:rPr>
      </w:pPr>
      <w:bookmarkStart w:id="603" w:name="ET_guest_פנינה_אורן_שני_דור_97"/>
      <w:r w:rsidRPr="00BF4DDA">
        <w:rPr>
          <w:rStyle w:val="TagStyle"/>
          <w:rtl/>
        </w:rPr>
        <w:t xml:space="preserve"> &lt;&lt; אורח &gt;&gt; </w:t>
      </w:r>
      <w:r>
        <w:rPr>
          <w:rtl/>
          <w:lang w:eastAsia="he-IL"/>
        </w:rPr>
        <w:t>פנינה אורן שני דור:</w:t>
      </w:r>
      <w:r w:rsidRPr="00BF4DDA">
        <w:rPr>
          <w:rStyle w:val="TagStyle"/>
          <w:rtl/>
        </w:rPr>
        <w:t xml:space="preserve"> &lt;&lt; אורח &gt;&gt;</w:t>
      </w:r>
      <w:r w:rsidR="003A02CE">
        <w:rPr>
          <w:rtl/>
          <w:lang w:eastAsia="he-IL"/>
        </w:rPr>
        <w:t xml:space="preserve"> </w:t>
      </w:r>
      <w:bookmarkEnd w:id="603"/>
    </w:p>
    <w:p w14:paraId="774B9F4F" w14:textId="77777777" w:rsidR="00BF4DDA" w:rsidRDefault="00BF4DDA" w:rsidP="00BF4DDA">
      <w:pPr>
        <w:pStyle w:val="KeepWithNext"/>
        <w:rPr>
          <w:rtl/>
          <w:lang w:eastAsia="he-IL"/>
        </w:rPr>
      </w:pPr>
    </w:p>
    <w:p w14:paraId="79800E2D" w14:textId="78E1778E" w:rsidR="00BF4DDA" w:rsidRDefault="00BF4DDA" w:rsidP="00BF4DDA">
      <w:pPr>
        <w:rPr>
          <w:rtl/>
          <w:lang w:eastAsia="he-IL"/>
        </w:rPr>
      </w:pPr>
      <w:r>
        <w:rPr>
          <w:rFonts w:hint="cs"/>
          <w:rtl/>
          <w:lang w:eastAsia="he-IL"/>
        </w:rPr>
        <w:t>אני אומרת שאני לא רואה</w:t>
      </w:r>
      <w:bookmarkStart w:id="604" w:name="_ETM_Q1_1007376"/>
      <w:bookmarkEnd w:id="604"/>
      <w:r w:rsidR="00780B63">
        <w:rPr>
          <w:rFonts w:hint="cs"/>
          <w:rtl/>
          <w:lang w:eastAsia="he-IL"/>
        </w:rPr>
        <w:t xml:space="preserve"> </w:t>
      </w:r>
      <w:r>
        <w:rPr>
          <w:rFonts w:hint="cs"/>
          <w:rtl/>
          <w:lang w:eastAsia="he-IL"/>
        </w:rPr>
        <w:t xml:space="preserve">שום הבדל בין הרגולציה הזאת לרגולציה אחרת. זה צריך </w:t>
      </w:r>
      <w:bookmarkStart w:id="605" w:name="_ETM_Q1_1010636"/>
      <w:bookmarkEnd w:id="605"/>
      <w:r>
        <w:rPr>
          <w:rFonts w:hint="cs"/>
          <w:rtl/>
          <w:lang w:eastAsia="he-IL"/>
        </w:rPr>
        <w:t xml:space="preserve">לעמוד במסגרת ניהול הסיכונים של היבואן מקצה לקצה. גם על </w:t>
      </w:r>
      <w:bookmarkStart w:id="606" w:name="_ETM_Q1_1015674"/>
      <w:bookmarkEnd w:id="606"/>
      <w:r>
        <w:rPr>
          <w:rFonts w:hint="cs"/>
          <w:rtl/>
          <w:lang w:eastAsia="he-IL"/>
        </w:rPr>
        <w:t>האריזה וגם על מה שבתוך האריזה.</w:t>
      </w:r>
      <w:r w:rsidR="00780B63">
        <w:rPr>
          <w:rFonts w:hint="cs"/>
          <w:rtl/>
          <w:lang w:eastAsia="he-IL"/>
        </w:rPr>
        <w:t xml:space="preserve"> </w:t>
      </w:r>
      <w:bookmarkStart w:id="607" w:name="_ETM_Q1_1032638"/>
      <w:bookmarkStart w:id="608" w:name="_ETM_Q1_1032671"/>
      <w:bookmarkStart w:id="609" w:name="_ETM_Q1_1032732"/>
      <w:bookmarkStart w:id="610" w:name="_ETM_Q1_1032764"/>
      <w:bookmarkEnd w:id="607"/>
      <w:bookmarkEnd w:id="608"/>
      <w:bookmarkEnd w:id="609"/>
      <w:bookmarkEnd w:id="610"/>
      <w:r>
        <w:rPr>
          <w:rFonts w:hint="cs"/>
          <w:rtl/>
          <w:lang w:eastAsia="he-IL"/>
        </w:rPr>
        <w:t xml:space="preserve">סעיף 96 יחול גם </w:t>
      </w:r>
      <w:bookmarkStart w:id="611" w:name="_ETM_Q1_1032792"/>
      <w:bookmarkEnd w:id="611"/>
      <w:r>
        <w:rPr>
          <w:rFonts w:hint="cs"/>
          <w:rtl/>
          <w:lang w:eastAsia="he-IL"/>
        </w:rPr>
        <w:t>עליו במקרה של האריזות.</w:t>
      </w:r>
    </w:p>
    <w:p w14:paraId="0894C0B4" w14:textId="77777777" w:rsidR="00BF4DDA" w:rsidRDefault="00BF4DDA" w:rsidP="00BF4DDA">
      <w:pPr>
        <w:rPr>
          <w:rtl/>
          <w:lang w:eastAsia="he-IL"/>
        </w:rPr>
      </w:pPr>
      <w:bookmarkStart w:id="612" w:name="_ETM_Q1_1043967"/>
      <w:bookmarkEnd w:id="612"/>
    </w:p>
    <w:p w14:paraId="28AAA958" w14:textId="3E36EB1A" w:rsidR="00BF4DDA" w:rsidRDefault="00BF4DDA" w:rsidP="00BF4DDA">
      <w:pPr>
        <w:pStyle w:val="af9"/>
        <w:keepNext/>
        <w:rPr>
          <w:rtl/>
          <w:lang w:eastAsia="he-IL"/>
        </w:rPr>
      </w:pPr>
      <w:bookmarkStart w:id="613" w:name="ET_guest_903181_99"/>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13"/>
    </w:p>
    <w:p w14:paraId="38DBC8CC" w14:textId="77777777" w:rsidR="00BF4DDA" w:rsidRDefault="00BF4DDA" w:rsidP="00BF4DDA">
      <w:pPr>
        <w:pStyle w:val="KeepWithNext"/>
        <w:rPr>
          <w:rtl/>
          <w:lang w:eastAsia="he-IL"/>
        </w:rPr>
      </w:pPr>
    </w:p>
    <w:p w14:paraId="7BFC0D61" w14:textId="50D4738D" w:rsidR="00BF4DDA" w:rsidRDefault="00BF4DDA" w:rsidP="00BF4DDA">
      <w:pPr>
        <w:rPr>
          <w:rtl/>
          <w:lang w:eastAsia="he-IL"/>
        </w:rPr>
      </w:pPr>
      <w:bookmarkStart w:id="614" w:name="_ETM_Q1_1044172"/>
      <w:bookmarkStart w:id="615" w:name="_ETM_Q1_1044202"/>
      <w:bookmarkEnd w:id="614"/>
      <w:bookmarkEnd w:id="615"/>
      <w:r>
        <w:rPr>
          <w:rFonts w:hint="cs"/>
          <w:rtl/>
          <w:lang w:eastAsia="he-IL"/>
        </w:rPr>
        <w:t>משרד המשפטים. נעה,</w:t>
      </w:r>
      <w:r w:rsidR="00780B63">
        <w:rPr>
          <w:rFonts w:hint="cs"/>
          <w:rtl/>
          <w:lang w:eastAsia="he-IL"/>
        </w:rPr>
        <w:t xml:space="preserve"> </w:t>
      </w:r>
      <w:r>
        <w:rPr>
          <w:rFonts w:hint="cs"/>
          <w:rtl/>
          <w:lang w:eastAsia="he-IL"/>
        </w:rPr>
        <w:t xml:space="preserve">נראה לי שהתיקון לא צריך להיות </w:t>
      </w:r>
      <w:bookmarkStart w:id="616" w:name="_ETM_Q1_1046732"/>
      <w:bookmarkEnd w:id="616"/>
      <w:r>
        <w:rPr>
          <w:rFonts w:hint="cs"/>
          <w:rtl/>
          <w:lang w:eastAsia="he-IL"/>
        </w:rPr>
        <w:t xml:space="preserve">בסעיף 34, כי האופציה ליצרן נאות צריכה להיות גם </w:t>
      </w:r>
      <w:bookmarkStart w:id="617" w:name="_ETM_Q1_1051979"/>
      <w:bookmarkEnd w:id="617"/>
      <w:r>
        <w:rPr>
          <w:rFonts w:hint="cs"/>
          <w:rtl/>
          <w:lang w:eastAsia="he-IL"/>
        </w:rPr>
        <w:t xml:space="preserve">אחרי הוראת השעה. היא צריכה להיות לתמיד. </w:t>
      </w:r>
      <w:bookmarkStart w:id="618" w:name="_ETM_Q1_1056361"/>
      <w:bookmarkStart w:id="619" w:name="_ETM_Q1_1056397"/>
      <w:bookmarkStart w:id="620" w:name="_ETM_Q1_1054743"/>
      <w:bookmarkStart w:id="621" w:name="_ETM_Q1_1054948"/>
      <w:bookmarkStart w:id="622" w:name="_ETM_Q1_1054978"/>
      <w:bookmarkEnd w:id="618"/>
      <w:bookmarkEnd w:id="619"/>
      <w:bookmarkEnd w:id="620"/>
      <w:bookmarkEnd w:id="621"/>
      <w:bookmarkEnd w:id="622"/>
      <w:r>
        <w:rPr>
          <w:rFonts w:hint="cs"/>
          <w:rtl/>
          <w:lang w:eastAsia="he-IL"/>
        </w:rPr>
        <w:t>זה מה שאת אמרת.</w:t>
      </w:r>
    </w:p>
    <w:p w14:paraId="0A4A6248" w14:textId="77777777" w:rsidR="00BF4DDA" w:rsidRDefault="00BF4DDA" w:rsidP="00BF4DDA">
      <w:pPr>
        <w:rPr>
          <w:rtl/>
          <w:lang w:eastAsia="he-IL"/>
        </w:rPr>
      </w:pPr>
      <w:bookmarkStart w:id="623" w:name="_ETM_Q1_1054181"/>
      <w:bookmarkStart w:id="624" w:name="_ETM_Q1_1054213"/>
      <w:bookmarkEnd w:id="623"/>
      <w:bookmarkEnd w:id="624"/>
    </w:p>
    <w:p w14:paraId="0CBA2AFE" w14:textId="6BE17016" w:rsidR="00BF4DDA" w:rsidRDefault="00BF4DDA" w:rsidP="00BF4DDA">
      <w:pPr>
        <w:pStyle w:val="af9"/>
        <w:keepNext/>
        <w:rPr>
          <w:rtl/>
          <w:lang w:eastAsia="he-IL"/>
        </w:rPr>
      </w:pPr>
      <w:bookmarkStart w:id="625" w:name="ET_guest_פנינה_אורן_שני_דור_101"/>
      <w:r w:rsidRPr="00BF4DDA">
        <w:rPr>
          <w:rStyle w:val="TagStyle"/>
          <w:rtl/>
        </w:rPr>
        <w:t xml:space="preserve"> &lt;&lt; אורח &gt;&gt; </w:t>
      </w:r>
      <w:r>
        <w:rPr>
          <w:rtl/>
          <w:lang w:eastAsia="he-IL"/>
        </w:rPr>
        <w:t>פנינה אורן שני דור:</w:t>
      </w:r>
      <w:r w:rsidRPr="00BF4DDA">
        <w:rPr>
          <w:rStyle w:val="TagStyle"/>
          <w:rtl/>
        </w:rPr>
        <w:t xml:space="preserve"> &lt;&lt; אורח &gt;&gt;</w:t>
      </w:r>
      <w:r w:rsidR="003A02CE">
        <w:rPr>
          <w:rtl/>
          <w:lang w:eastAsia="he-IL"/>
        </w:rPr>
        <w:t xml:space="preserve"> </w:t>
      </w:r>
      <w:bookmarkEnd w:id="625"/>
    </w:p>
    <w:p w14:paraId="547E7312" w14:textId="77777777" w:rsidR="00BF4DDA" w:rsidRDefault="00BF4DDA" w:rsidP="00BF4DDA">
      <w:pPr>
        <w:pStyle w:val="KeepWithNext"/>
        <w:rPr>
          <w:rtl/>
          <w:lang w:eastAsia="he-IL"/>
        </w:rPr>
      </w:pPr>
    </w:p>
    <w:p w14:paraId="3EC3D5E2" w14:textId="485DE9D6" w:rsidR="00BF4DDA" w:rsidRDefault="00BF4DDA" w:rsidP="00BF4DDA">
      <w:pPr>
        <w:rPr>
          <w:rtl/>
          <w:lang w:eastAsia="he-IL"/>
        </w:rPr>
      </w:pPr>
      <w:r>
        <w:rPr>
          <w:rFonts w:hint="cs"/>
          <w:rtl/>
          <w:lang w:eastAsia="he-IL"/>
        </w:rPr>
        <w:t xml:space="preserve">אני אמרתי הפוך. </w:t>
      </w:r>
    </w:p>
    <w:p w14:paraId="297AE7C3" w14:textId="77777777" w:rsidR="00BF4DDA" w:rsidRDefault="00BF4DDA" w:rsidP="00BF4DDA">
      <w:pPr>
        <w:rPr>
          <w:rtl/>
          <w:lang w:eastAsia="he-IL"/>
        </w:rPr>
      </w:pPr>
      <w:bookmarkStart w:id="626" w:name="_ETM_Q1_1060537"/>
      <w:bookmarkStart w:id="627" w:name="_ETM_Q1_1060569"/>
      <w:bookmarkEnd w:id="626"/>
      <w:bookmarkEnd w:id="627"/>
    </w:p>
    <w:p w14:paraId="59F009E4" w14:textId="69FDF56B" w:rsidR="00BF4DDA" w:rsidRDefault="00BF4DDA" w:rsidP="00BF4DDA">
      <w:pPr>
        <w:pStyle w:val="af9"/>
        <w:keepNext/>
        <w:rPr>
          <w:rtl/>
          <w:lang w:eastAsia="he-IL"/>
        </w:rPr>
      </w:pPr>
      <w:bookmarkStart w:id="628" w:name="ET_guest_903181_102"/>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28"/>
    </w:p>
    <w:p w14:paraId="21E8394B" w14:textId="77777777" w:rsidR="00BF4DDA" w:rsidRDefault="00BF4DDA" w:rsidP="00BF4DDA">
      <w:pPr>
        <w:pStyle w:val="KeepWithNext"/>
        <w:rPr>
          <w:rtl/>
          <w:lang w:eastAsia="he-IL"/>
        </w:rPr>
      </w:pPr>
    </w:p>
    <w:p w14:paraId="19CA7189" w14:textId="546424B8" w:rsidR="00BF4DDA" w:rsidRDefault="00BF4DDA" w:rsidP="00BF4DDA">
      <w:pPr>
        <w:rPr>
          <w:rtl/>
          <w:lang w:eastAsia="he-IL"/>
        </w:rPr>
      </w:pPr>
      <w:bookmarkStart w:id="629" w:name="_ETM_Q1_1059690"/>
      <w:bookmarkStart w:id="630" w:name="_ETM_Q1_1059706"/>
      <w:bookmarkEnd w:id="629"/>
      <w:bookmarkEnd w:id="630"/>
      <w:r>
        <w:rPr>
          <w:rFonts w:hint="cs"/>
          <w:rtl/>
          <w:lang w:eastAsia="he-IL"/>
        </w:rPr>
        <w:t>אמרת שהאופציה של היצרן הנאות.</w:t>
      </w:r>
    </w:p>
    <w:p w14:paraId="6FEC26A6" w14:textId="77777777" w:rsidR="00BF4DDA" w:rsidRDefault="00BF4DDA" w:rsidP="00BF4DDA">
      <w:pPr>
        <w:rPr>
          <w:rtl/>
          <w:lang w:eastAsia="he-IL"/>
        </w:rPr>
      </w:pPr>
      <w:bookmarkStart w:id="631" w:name="_ETM_Q1_1060496"/>
      <w:bookmarkEnd w:id="631"/>
    </w:p>
    <w:p w14:paraId="2907E97F" w14:textId="3DF923C0" w:rsidR="00BF4DDA" w:rsidRDefault="00BF4DDA" w:rsidP="00BF4DDA">
      <w:pPr>
        <w:pStyle w:val="af9"/>
        <w:keepNext/>
        <w:rPr>
          <w:rtl/>
          <w:lang w:eastAsia="he-IL"/>
        </w:rPr>
      </w:pPr>
      <w:bookmarkStart w:id="632" w:name="ET_guest_פנינה_אורן_שני_דור_103"/>
      <w:r w:rsidRPr="00BF4DDA">
        <w:rPr>
          <w:rStyle w:val="TagStyle"/>
          <w:rtl/>
        </w:rPr>
        <w:t xml:space="preserve"> &lt;&lt; אורח &gt;&gt; </w:t>
      </w:r>
      <w:r>
        <w:rPr>
          <w:rtl/>
          <w:lang w:eastAsia="he-IL"/>
        </w:rPr>
        <w:t>פנינה אורן שני דור:</w:t>
      </w:r>
      <w:r w:rsidRPr="00BF4DDA">
        <w:rPr>
          <w:rStyle w:val="TagStyle"/>
          <w:rtl/>
        </w:rPr>
        <w:t xml:space="preserve"> &lt;&lt; אורח &gt;&gt;</w:t>
      </w:r>
      <w:r w:rsidR="003A02CE">
        <w:rPr>
          <w:rtl/>
          <w:lang w:eastAsia="he-IL"/>
        </w:rPr>
        <w:t xml:space="preserve"> </w:t>
      </w:r>
      <w:bookmarkEnd w:id="632"/>
    </w:p>
    <w:p w14:paraId="7FF1ADD2" w14:textId="77777777" w:rsidR="00BF4DDA" w:rsidRDefault="00BF4DDA" w:rsidP="00BF4DDA">
      <w:pPr>
        <w:pStyle w:val="KeepWithNext"/>
        <w:rPr>
          <w:rtl/>
          <w:lang w:eastAsia="he-IL"/>
        </w:rPr>
      </w:pPr>
    </w:p>
    <w:p w14:paraId="0A518C59" w14:textId="31DF2C68" w:rsidR="00BF4DDA" w:rsidRDefault="00BF4DDA" w:rsidP="00BF4DDA">
      <w:pPr>
        <w:rPr>
          <w:rtl/>
          <w:lang w:eastAsia="he-IL"/>
        </w:rPr>
      </w:pPr>
      <w:bookmarkStart w:id="633" w:name="_ETM_Q1_1060749"/>
      <w:bookmarkEnd w:id="633"/>
      <w:r>
        <w:rPr>
          <w:rFonts w:hint="cs"/>
          <w:rtl/>
          <w:lang w:eastAsia="he-IL"/>
        </w:rPr>
        <w:t>ה</w:t>
      </w:r>
      <w:bookmarkStart w:id="634" w:name="_ETM_Q1_1060786"/>
      <w:bookmarkEnd w:id="634"/>
      <w:r>
        <w:rPr>
          <w:rFonts w:hint="cs"/>
          <w:rtl/>
          <w:lang w:eastAsia="he-IL"/>
        </w:rPr>
        <w:t xml:space="preserve">אופציה תהיה קיימת </w:t>
      </w:r>
      <w:bookmarkStart w:id="635" w:name="_ETM_Q1_1060433"/>
      <w:bookmarkEnd w:id="635"/>
      <w:r>
        <w:rPr>
          <w:rFonts w:hint="cs"/>
          <w:rtl/>
          <w:lang w:eastAsia="he-IL"/>
        </w:rPr>
        <w:t xml:space="preserve">אבל לא תהיה חובה. </w:t>
      </w:r>
    </w:p>
    <w:p w14:paraId="3EB2E795" w14:textId="77777777" w:rsidR="00BF4DDA" w:rsidRDefault="00BF4DDA" w:rsidP="00BF4DDA">
      <w:pPr>
        <w:rPr>
          <w:rtl/>
          <w:lang w:eastAsia="he-IL"/>
        </w:rPr>
      </w:pPr>
      <w:bookmarkStart w:id="636" w:name="_ETM_Q1_1063791"/>
      <w:bookmarkEnd w:id="636"/>
    </w:p>
    <w:p w14:paraId="592DC24E" w14:textId="768CF650" w:rsidR="00BF4DDA" w:rsidRDefault="00BF4DDA" w:rsidP="00BF4DDA">
      <w:pPr>
        <w:pStyle w:val="af9"/>
        <w:keepNext/>
        <w:rPr>
          <w:rtl/>
          <w:lang w:eastAsia="he-IL"/>
        </w:rPr>
      </w:pPr>
      <w:bookmarkStart w:id="637" w:name="ET_guest_903181_104"/>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37"/>
    </w:p>
    <w:p w14:paraId="00F4C630" w14:textId="77777777" w:rsidR="00BF4DDA" w:rsidRDefault="00BF4DDA" w:rsidP="00BF4DDA">
      <w:pPr>
        <w:pStyle w:val="KeepWithNext"/>
        <w:rPr>
          <w:rtl/>
          <w:lang w:eastAsia="he-IL"/>
        </w:rPr>
      </w:pPr>
    </w:p>
    <w:p w14:paraId="562CE7A4" w14:textId="77777777" w:rsidR="00610D4B" w:rsidRDefault="00BF4DDA" w:rsidP="00610D4B">
      <w:pPr>
        <w:rPr>
          <w:rtl/>
          <w:lang w:eastAsia="he-IL"/>
        </w:rPr>
      </w:pPr>
      <w:bookmarkStart w:id="638" w:name="_ETM_Q1_1064001"/>
      <w:bookmarkStart w:id="639" w:name="_ETM_Q1_1064031"/>
      <w:bookmarkEnd w:id="638"/>
      <w:bookmarkEnd w:id="639"/>
      <w:r>
        <w:rPr>
          <w:rFonts w:hint="cs"/>
          <w:rtl/>
          <w:lang w:eastAsia="he-IL"/>
        </w:rPr>
        <w:t xml:space="preserve">ברור אבל שהיא </w:t>
      </w:r>
      <w:bookmarkStart w:id="640" w:name="_ETM_Q1_1064382"/>
      <w:bookmarkEnd w:id="640"/>
      <w:r>
        <w:rPr>
          <w:rFonts w:hint="cs"/>
          <w:rtl/>
          <w:lang w:eastAsia="he-IL"/>
        </w:rPr>
        <w:t>תהיה קיימת גם אחרי הוראת השעה.</w:t>
      </w:r>
      <w:r w:rsidR="00780B63">
        <w:rPr>
          <w:rFonts w:hint="cs"/>
          <w:rtl/>
          <w:lang w:eastAsia="he-IL"/>
        </w:rPr>
        <w:t xml:space="preserve"> </w:t>
      </w:r>
      <w:r>
        <w:rPr>
          <w:rFonts w:hint="cs"/>
          <w:rtl/>
          <w:lang w:eastAsia="he-IL"/>
        </w:rPr>
        <w:t xml:space="preserve">כל עוד </w:t>
      </w:r>
      <w:bookmarkStart w:id="641" w:name="_ETM_Q1_1069906"/>
      <w:bookmarkEnd w:id="641"/>
      <w:r>
        <w:rPr>
          <w:rFonts w:hint="cs"/>
          <w:rtl/>
          <w:lang w:eastAsia="he-IL"/>
        </w:rPr>
        <w:t>יש ליבואן במסלול האירופי אפשרות לייבא אריזות לפי הדין האירופי,</w:t>
      </w:r>
      <w:r w:rsidR="00780B63">
        <w:rPr>
          <w:rFonts w:hint="cs"/>
          <w:rtl/>
          <w:lang w:eastAsia="he-IL"/>
        </w:rPr>
        <w:t xml:space="preserve"> </w:t>
      </w:r>
      <w:r>
        <w:rPr>
          <w:rFonts w:hint="cs"/>
          <w:rtl/>
          <w:lang w:eastAsia="he-IL"/>
        </w:rPr>
        <w:t>כל עוד זאת החובה, צריכה להיות</w:t>
      </w:r>
      <w:bookmarkStart w:id="642" w:name="_ETM_Q1_1079511"/>
      <w:bookmarkEnd w:id="642"/>
      <w:r>
        <w:rPr>
          <w:rFonts w:hint="cs"/>
          <w:rtl/>
          <w:lang w:eastAsia="he-IL"/>
        </w:rPr>
        <w:t xml:space="preserve"> אופציה גם ליצרן הנאות.</w:t>
      </w:r>
      <w:bookmarkStart w:id="643" w:name="_ETM_Q1_1081182"/>
      <w:bookmarkStart w:id="644" w:name="_ETM_Q1_1081218"/>
      <w:bookmarkStart w:id="645" w:name="_ETM_Q1_1081937"/>
      <w:bookmarkStart w:id="646" w:name="_ETM_Q1_1081966"/>
      <w:bookmarkEnd w:id="643"/>
      <w:bookmarkEnd w:id="644"/>
      <w:bookmarkEnd w:id="645"/>
      <w:bookmarkEnd w:id="646"/>
    </w:p>
    <w:p w14:paraId="2FFD438B" w14:textId="77777777" w:rsidR="00610D4B" w:rsidRDefault="00610D4B" w:rsidP="00610D4B">
      <w:pPr>
        <w:rPr>
          <w:rtl/>
          <w:lang w:eastAsia="he-IL"/>
        </w:rPr>
      </w:pPr>
    </w:p>
    <w:p w14:paraId="2F054E15" w14:textId="283080B6" w:rsidR="00610D4B" w:rsidRDefault="00610D4B" w:rsidP="00610D4B">
      <w:pPr>
        <w:pStyle w:val="a4"/>
        <w:keepNext/>
        <w:rPr>
          <w:rtl/>
        </w:rPr>
      </w:pPr>
      <w:bookmarkStart w:id="647" w:name="ET_speaker_נעה_בן_שבת_989"/>
      <w:r w:rsidRPr="00610D4B">
        <w:rPr>
          <w:rStyle w:val="TagStyle"/>
          <w:rtl/>
        </w:rPr>
        <w:t xml:space="preserve"> &lt;&lt; דובר &gt;&gt; </w:t>
      </w:r>
      <w:r>
        <w:rPr>
          <w:rtl/>
        </w:rPr>
        <w:t>נעה בן שבת:</w:t>
      </w:r>
      <w:r w:rsidRPr="00610D4B">
        <w:rPr>
          <w:rStyle w:val="TagStyle"/>
          <w:rtl/>
        </w:rPr>
        <w:t xml:space="preserve"> &lt;&lt; דובר &gt;&gt;</w:t>
      </w:r>
      <w:r w:rsidR="00F5595B">
        <w:rPr>
          <w:rtl/>
        </w:rPr>
        <w:t xml:space="preserve"> </w:t>
      </w:r>
      <w:bookmarkEnd w:id="647"/>
    </w:p>
    <w:p w14:paraId="52F9A2C5" w14:textId="77777777" w:rsidR="00610D4B" w:rsidRDefault="00610D4B" w:rsidP="00610D4B">
      <w:pPr>
        <w:pStyle w:val="KeepWithNext"/>
        <w:rPr>
          <w:rtl/>
        </w:rPr>
      </w:pPr>
    </w:p>
    <w:p w14:paraId="0BF1C9B1" w14:textId="7991370B" w:rsidR="00BF4DDA" w:rsidRDefault="00BF4DDA" w:rsidP="00610D4B">
      <w:pPr>
        <w:rPr>
          <w:rtl/>
        </w:rPr>
      </w:pPr>
      <w:r>
        <w:rPr>
          <w:rFonts w:hint="cs"/>
          <w:rtl/>
        </w:rPr>
        <w:t xml:space="preserve">אני רק אומרת שזה לא במסגרת </w:t>
      </w:r>
      <w:bookmarkStart w:id="648" w:name="_ETM_Q1_1083547"/>
      <w:bookmarkEnd w:id="648"/>
      <w:r>
        <w:rPr>
          <w:rFonts w:hint="cs"/>
          <w:rtl/>
        </w:rPr>
        <w:t>34.</w:t>
      </w:r>
    </w:p>
    <w:p w14:paraId="2394CE16" w14:textId="77777777" w:rsidR="00BF4DDA" w:rsidRDefault="00BF4DDA" w:rsidP="00BF4DDA">
      <w:pPr>
        <w:rPr>
          <w:rtl/>
          <w:lang w:eastAsia="he-IL"/>
        </w:rPr>
      </w:pPr>
      <w:bookmarkStart w:id="649" w:name="_ETM_Q1_1082780"/>
      <w:bookmarkStart w:id="650" w:name="_ETM_Q1_1082814"/>
      <w:bookmarkStart w:id="651" w:name="_ETM_Q1_1083826"/>
      <w:bookmarkEnd w:id="649"/>
      <w:bookmarkEnd w:id="650"/>
      <w:bookmarkEnd w:id="651"/>
    </w:p>
    <w:p w14:paraId="4F0D1EBF" w14:textId="7E12E199" w:rsidR="00BF4DDA" w:rsidRDefault="00BF4DDA" w:rsidP="00BF4DDA">
      <w:pPr>
        <w:pStyle w:val="af9"/>
        <w:keepNext/>
        <w:rPr>
          <w:rtl/>
          <w:lang w:eastAsia="he-IL"/>
        </w:rPr>
      </w:pPr>
      <w:bookmarkStart w:id="652" w:name="ET_guest_903181_107"/>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52"/>
    </w:p>
    <w:p w14:paraId="1BEF79CB" w14:textId="77777777" w:rsidR="00BF4DDA" w:rsidRDefault="00BF4DDA" w:rsidP="00BF4DDA">
      <w:pPr>
        <w:pStyle w:val="KeepWithNext"/>
        <w:rPr>
          <w:rtl/>
          <w:lang w:eastAsia="he-IL"/>
        </w:rPr>
      </w:pPr>
    </w:p>
    <w:p w14:paraId="676EC9EE" w14:textId="5AD7CF0C" w:rsidR="00BF4DDA" w:rsidRDefault="00BF4DDA" w:rsidP="00BF4DDA">
      <w:pPr>
        <w:rPr>
          <w:rtl/>
          <w:lang w:eastAsia="he-IL"/>
        </w:rPr>
      </w:pPr>
      <w:bookmarkStart w:id="653" w:name="_ETM_Q1_1084049"/>
      <w:bookmarkStart w:id="654" w:name="_ETM_Q1_1084092"/>
      <w:bookmarkEnd w:id="653"/>
      <w:bookmarkEnd w:id="654"/>
      <w:r>
        <w:rPr>
          <w:rFonts w:hint="cs"/>
          <w:rtl/>
          <w:lang w:eastAsia="he-IL"/>
        </w:rPr>
        <w:t>נכון.</w:t>
      </w:r>
    </w:p>
    <w:p w14:paraId="60CAB3FB" w14:textId="77777777" w:rsidR="00BF4DDA" w:rsidRDefault="00BF4DDA" w:rsidP="00BF4DDA">
      <w:pPr>
        <w:rPr>
          <w:rtl/>
          <w:lang w:eastAsia="he-IL"/>
        </w:rPr>
      </w:pPr>
      <w:bookmarkStart w:id="655" w:name="_ETM_Q1_1083801"/>
      <w:bookmarkStart w:id="656" w:name="_ETM_Q1_1083833"/>
      <w:bookmarkStart w:id="657" w:name="_ETM_Q1_1084082"/>
      <w:bookmarkEnd w:id="655"/>
      <w:bookmarkEnd w:id="656"/>
      <w:bookmarkEnd w:id="657"/>
    </w:p>
    <w:p w14:paraId="2CDEB7E7" w14:textId="2AEABC73" w:rsidR="00BF4DDA" w:rsidRDefault="00BF4DDA" w:rsidP="00BF4DDA">
      <w:pPr>
        <w:pStyle w:val="a4"/>
        <w:keepNext/>
        <w:rPr>
          <w:rtl/>
        </w:rPr>
      </w:pPr>
      <w:bookmarkStart w:id="658" w:name="ET_speaker_נעה_בן_שבת_108"/>
      <w:r w:rsidRPr="00BF4DDA">
        <w:rPr>
          <w:rStyle w:val="TagStyle"/>
          <w:rtl/>
        </w:rPr>
        <w:t xml:space="preserve"> &lt;&lt; דובר &gt;&gt; </w:t>
      </w:r>
      <w:r>
        <w:rPr>
          <w:rtl/>
        </w:rPr>
        <w:t>נעה בן שבת:</w:t>
      </w:r>
      <w:r w:rsidRPr="00BF4DDA">
        <w:rPr>
          <w:rStyle w:val="TagStyle"/>
          <w:rtl/>
        </w:rPr>
        <w:t xml:space="preserve"> &lt;&lt; דובר &gt;&gt;</w:t>
      </w:r>
      <w:r w:rsidR="003A02CE">
        <w:rPr>
          <w:rtl/>
        </w:rPr>
        <w:t xml:space="preserve"> </w:t>
      </w:r>
      <w:bookmarkEnd w:id="658"/>
    </w:p>
    <w:p w14:paraId="35A92BE4" w14:textId="77777777" w:rsidR="00BF4DDA" w:rsidRDefault="00BF4DDA" w:rsidP="00BF4DDA">
      <w:pPr>
        <w:pStyle w:val="KeepWithNext"/>
        <w:rPr>
          <w:rtl/>
          <w:lang w:eastAsia="he-IL"/>
        </w:rPr>
      </w:pPr>
    </w:p>
    <w:p w14:paraId="2F84E9D6" w14:textId="28CC976F" w:rsidR="00BF4DDA" w:rsidRDefault="00BF4DDA" w:rsidP="00BF4DDA">
      <w:pPr>
        <w:rPr>
          <w:rtl/>
          <w:lang w:eastAsia="he-IL"/>
        </w:rPr>
      </w:pPr>
      <w:bookmarkStart w:id="659" w:name="_ETM_Q1_1084332"/>
      <w:bookmarkStart w:id="660" w:name="_ETM_Q1_1084365"/>
      <w:bookmarkEnd w:id="659"/>
      <w:bookmarkEnd w:id="660"/>
      <w:r>
        <w:rPr>
          <w:rFonts w:hint="cs"/>
          <w:rtl/>
          <w:lang w:eastAsia="he-IL"/>
        </w:rPr>
        <w:t>זה לא במסגרת 34 כי 34</w:t>
      </w:r>
      <w:r w:rsidR="00780B63">
        <w:rPr>
          <w:rFonts w:hint="cs"/>
          <w:rtl/>
          <w:lang w:eastAsia="he-IL"/>
        </w:rPr>
        <w:t xml:space="preserve"> </w:t>
      </w:r>
      <w:r>
        <w:rPr>
          <w:rFonts w:hint="cs"/>
          <w:rtl/>
          <w:lang w:eastAsia="he-IL"/>
        </w:rPr>
        <w:t xml:space="preserve">מדבר על </w:t>
      </w:r>
      <w:bookmarkStart w:id="661" w:name="_ETM_Q1_1084941"/>
      <w:bookmarkEnd w:id="661"/>
      <w:r>
        <w:rPr>
          <w:rFonts w:hint="cs"/>
          <w:rtl/>
          <w:lang w:eastAsia="he-IL"/>
        </w:rPr>
        <w:t>ההוראות המאומצות. ההוראה המאומצת הזאת אומרת שזה</w:t>
      </w:r>
      <w:r w:rsidR="00780B63">
        <w:rPr>
          <w:rFonts w:hint="cs"/>
          <w:rtl/>
          <w:lang w:eastAsia="he-IL"/>
        </w:rPr>
        <w:t xml:space="preserve"> </w:t>
      </w:r>
      <w:r>
        <w:rPr>
          <w:rFonts w:hint="cs"/>
          <w:rtl/>
          <w:lang w:eastAsia="he-IL"/>
        </w:rPr>
        <w:t>חל רק על יבואן נאות. כדי לה</w:t>
      </w:r>
      <w:bookmarkStart w:id="662" w:name="_ETM_Q1_1091439"/>
      <w:bookmarkEnd w:id="662"/>
      <w:r>
        <w:rPr>
          <w:rFonts w:hint="cs"/>
          <w:rtl/>
          <w:lang w:eastAsia="he-IL"/>
        </w:rPr>
        <w:t xml:space="preserve">חיל את זה על עוד גורמים, אני צריכה הוראה מפורשת </w:t>
      </w:r>
      <w:bookmarkStart w:id="663" w:name="_ETM_Q1_1092816"/>
      <w:bookmarkEnd w:id="663"/>
      <w:r>
        <w:rPr>
          <w:rFonts w:hint="cs"/>
          <w:rtl/>
          <w:lang w:eastAsia="he-IL"/>
        </w:rPr>
        <w:t>שתגיד שלמרות זאת בתקופה המסוימת הזאת.</w:t>
      </w:r>
    </w:p>
    <w:p w14:paraId="1684959A" w14:textId="77777777" w:rsidR="00BF4DDA" w:rsidRDefault="00BF4DDA" w:rsidP="00BF4DDA">
      <w:pPr>
        <w:rPr>
          <w:rtl/>
          <w:lang w:eastAsia="he-IL"/>
        </w:rPr>
      </w:pPr>
      <w:bookmarkStart w:id="664" w:name="_ETM_Q1_1096596"/>
      <w:bookmarkStart w:id="665" w:name="_ETM_Q1_1096631"/>
      <w:bookmarkStart w:id="666" w:name="_ETM_Q1_1095092"/>
      <w:bookmarkEnd w:id="664"/>
      <w:bookmarkEnd w:id="665"/>
      <w:bookmarkEnd w:id="666"/>
    </w:p>
    <w:p w14:paraId="0532C135" w14:textId="7B519E68" w:rsidR="00BF4DDA" w:rsidRDefault="00BF4DDA" w:rsidP="00BF4DDA">
      <w:pPr>
        <w:pStyle w:val="af9"/>
        <w:keepNext/>
        <w:rPr>
          <w:rtl/>
          <w:lang w:eastAsia="he-IL"/>
        </w:rPr>
      </w:pPr>
      <w:bookmarkStart w:id="667" w:name="ET_guest_903181_109"/>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67"/>
    </w:p>
    <w:p w14:paraId="1494C5D2" w14:textId="77777777" w:rsidR="00BF4DDA" w:rsidRDefault="00BF4DDA" w:rsidP="00BF4DDA">
      <w:pPr>
        <w:pStyle w:val="KeepWithNext"/>
        <w:rPr>
          <w:rtl/>
          <w:lang w:eastAsia="he-IL"/>
        </w:rPr>
      </w:pPr>
    </w:p>
    <w:p w14:paraId="024D5794" w14:textId="63C0502A" w:rsidR="00BF4DDA" w:rsidRDefault="00BF4DDA" w:rsidP="00BF4DDA">
      <w:pPr>
        <w:rPr>
          <w:rtl/>
          <w:lang w:eastAsia="he-IL"/>
        </w:rPr>
      </w:pPr>
      <w:bookmarkStart w:id="668" w:name="_ETM_Q1_1095338"/>
      <w:bookmarkEnd w:id="668"/>
      <w:r>
        <w:rPr>
          <w:rFonts w:hint="cs"/>
          <w:rtl/>
          <w:lang w:eastAsia="he-IL"/>
        </w:rPr>
        <w:t>ל</w:t>
      </w:r>
      <w:bookmarkStart w:id="669" w:name="_ETM_Q1_1095377"/>
      <w:bookmarkEnd w:id="669"/>
      <w:r>
        <w:rPr>
          <w:rFonts w:hint="cs"/>
          <w:rtl/>
          <w:lang w:eastAsia="he-IL"/>
        </w:rPr>
        <w:t>א, לא בתקופה. לדעתי זו צריכה להיות הוראת קבע.</w:t>
      </w:r>
    </w:p>
    <w:p w14:paraId="041160B2" w14:textId="77777777" w:rsidR="00BF4DDA" w:rsidRDefault="00BF4DDA" w:rsidP="00BF4DDA">
      <w:pPr>
        <w:rPr>
          <w:rtl/>
          <w:lang w:eastAsia="he-IL"/>
        </w:rPr>
      </w:pPr>
      <w:bookmarkStart w:id="670" w:name="_ETM_Q1_1096853"/>
      <w:bookmarkStart w:id="671" w:name="_ETM_Q1_1096890"/>
      <w:bookmarkEnd w:id="670"/>
      <w:bookmarkEnd w:id="671"/>
    </w:p>
    <w:p w14:paraId="76A8B0CC" w14:textId="5D3A962E" w:rsidR="00BF4DDA" w:rsidRDefault="00BF4DDA" w:rsidP="00BF4DDA">
      <w:pPr>
        <w:pStyle w:val="a4"/>
        <w:keepNext/>
        <w:rPr>
          <w:rtl/>
        </w:rPr>
      </w:pPr>
      <w:bookmarkStart w:id="672" w:name="ET_speaker_נעה_בן_שבת_110"/>
      <w:r w:rsidRPr="00BF4DDA">
        <w:rPr>
          <w:rStyle w:val="TagStyle"/>
          <w:rtl/>
        </w:rPr>
        <w:t xml:space="preserve"> &lt;&lt; דובר &gt;&gt; </w:t>
      </w:r>
      <w:r>
        <w:rPr>
          <w:rtl/>
        </w:rPr>
        <w:t>נעה בן שבת:</w:t>
      </w:r>
      <w:r w:rsidRPr="00BF4DDA">
        <w:rPr>
          <w:rStyle w:val="TagStyle"/>
          <w:rtl/>
        </w:rPr>
        <w:t xml:space="preserve"> &lt;&lt; דובר &gt;&gt;</w:t>
      </w:r>
      <w:r w:rsidR="003A02CE">
        <w:rPr>
          <w:rtl/>
        </w:rPr>
        <w:t xml:space="preserve"> </w:t>
      </w:r>
      <w:bookmarkEnd w:id="672"/>
    </w:p>
    <w:p w14:paraId="2324F69F" w14:textId="77777777" w:rsidR="00BF4DDA" w:rsidRDefault="00BF4DDA" w:rsidP="00BF4DDA">
      <w:pPr>
        <w:pStyle w:val="KeepWithNext"/>
        <w:rPr>
          <w:rtl/>
          <w:lang w:eastAsia="he-IL"/>
        </w:rPr>
      </w:pPr>
    </w:p>
    <w:p w14:paraId="2AC67980" w14:textId="16B1C30A" w:rsidR="00BF4DDA" w:rsidRDefault="00BF4DDA" w:rsidP="00BF4DDA">
      <w:pPr>
        <w:rPr>
          <w:rtl/>
          <w:lang w:eastAsia="he-IL"/>
        </w:rPr>
      </w:pPr>
      <w:r>
        <w:rPr>
          <w:rFonts w:hint="cs"/>
          <w:rtl/>
          <w:lang w:eastAsia="he-IL"/>
        </w:rPr>
        <w:t xml:space="preserve">זאת השאלה, מה רוצים שיהיה. </w:t>
      </w:r>
      <w:bookmarkStart w:id="673" w:name="_ETM_Q1_1101985"/>
      <w:bookmarkEnd w:id="673"/>
    </w:p>
    <w:p w14:paraId="120DA85B" w14:textId="77777777" w:rsidR="00BF4DDA" w:rsidRDefault="00BF4DDA" w:rsidP="00BF4DDA">
      <w:pPr>
        <w:rPr>
          <w:rtl/>
          <w:lang w:eastAsia="he-IL"/>
        </w:rPr>
      </w:pPr>
      <w:bookmarkStart w:id="674" w:name="_ETM_Q1_1102021"/>
      <w:bookmarkEnd w:id="674"/>
    </w:p>
    <w:p w14:paraId="795C5B3A" w14:textId="127D54AA" w:rsidR="00BF4DDA" w:rsidRDefault="00BF4DDA" w:rsidP="00BF4DDA">
      <w:pPr>
        <w:pStyle w:val="af9"/>
        <w:keepNext/>
        <w:rPr>
          <w:rtl/>
          <w:lang w:eastAsia="he-IL"/>
        </w:rPr>
      </w:pPr>
      <w:bookmarkStart w:id="675" w:name="ET_guest_903181_111"/>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75"/>
    </w:p>
    <w:p w14:paraId="11B7FA0B" w14:textId="77777777" w:rsidR="00BF4DDA" w:rsidRDefault="00BF4DDA" w:rsidP="00BF4DDA">
      <w:pPr>
        <w:pStyle w:val="KeepWithNext"/>
        <w:rPr>
          <w:rtl/>
          <w:lang w:eastAsia="he-IL"/>
        </w:rPr>
      </w:pPr>
    </w:p>
    <w:p w14:paraId="547F3EE6" w14:textId="64203F2E" w:rsidR="00BF4DDA" w:rsidRDefault="00BF4DDA" w:rsidP="00BF4DDA">
      <w:pPr>
        <w:rPr>
          <w:rtl/>
          <w:lang w:eastAsia="he-IL"/>
        </w:rPr>
      </w:pPr>
      <w:r>
        <w:rPr>
          <w:rFonts w:hint="cs"/>
          <w:rtl/>
          <w:lang w:eastAsia="he-IL"/>
        </w:rPr>
        <w:t xml:space="preserve">זאת צריכה </w:t>
      </w:r>
      <w:bookmarkStart w:id="676" w:name="_ETM_Q1_1100783"/>
      <w:bookmarkEnd w:id="676"/>
      <w:r>
        <w:rPr>
          <w:rFonts w:hint="cs"/>
          <w:rtl/>
          <w:lang w:eastAsia="he-IL"/>
        </w:rPr>
        <w:t>להיות הוראת קבע, האופציה הזאת.</w:t>
      </w:r>
    </w:p>
    <w:p w14:paraId="5DB5433D" w14:textId="77777777" w:rsidR="00BF4DDA" w:rsidRDefault="00BF4DDA" w:rsidP="00BF4DDA">
      <w:pPr>
        <w:rPr>
          <w:rtl/>
          <w:lang w:eastAsia="he-IL"/>
        </w:rPr>
      </w:pPr>
      <w:bookmarkStart w:id="677" w:name="_ETM_Q1_1101086"/>
      <w:bookmarkStart w:id="678" w:name="_ETM_Q1_1101121"/>
      <w:bookmarkStart w:id="679" w:name="_ETM_Q1_1104270"/>
      <w:bookmarkEnd w:id="677"/>
      <w:bookmarkEnd w:id="678"/>
      <w:bookmarkEnd w:id="679"/>
    </w:p>
    <w:p w14:paraId="180278A0" w14:textId="171F4AC3" w:rsidR="00BF4DDA" w:rsidRDefault="00BF4DDA" w:rsidP="00BF4DDA">
      <w:pPr>
        <w:pStyle w:val="af9"/>
        <w:keepNext/>
        <w:rPr>
          <w:rtl/>
          <w:lang w:eastAsia="he-IL"/>
        </w:rPr>
      </w:pPr>
      <w:bookmarkStart w:id="680" w:name="ET_guest_פנינה_אורן_שני_דור_112"/>
      <w:r w:rsidRPr="00BF4DDA">
        <w:rPr>
          <w:rStyle w:val="TagStyle"/>
          <w:rtl/>
        </w:rPr>
        <w:t xml:space="preserve"> &lt;&lt; אורח &gt;&gt; </w:t>
      </w:r>
      <w:r>
        <w:rPr>
          <w:rtl/>
          <w:lang w:eastAsia="he-IL"/>
        </w:rPr>
        <w:t>פנינה אורן שני דור:</w:t>
      </w:r>
      <w:r w:rsidRPr="00BF4DDA">
        <w:rPr>
          <w:rStyle w:val="TagStyle"/>
          <w:rtl/>
        </w:rPr>
        <w:t xml:space="preserve"> &lt;&lt; אורח &gt;&gt;</w:t>
      </w:r>
      <w:r w:rsidR="003A02CE">
        <w:rPr>
          <w:rtl/>
          <w:lang w:eastAsia="he-IL"/>
        </w:rPr>
        <w:t xml:space="preserve"> </w:t>
      </w:r>
      <w:bookmarkEnd w:id="680"/>
    </w:p>
    <w:p w14:paraId="61D079D4" w14:textId="77777777" w:rsidR="00BF4DDA" w:rsidRDefault="00BF4DDA" w:rsidP="00BF4DDA">
      <w:pPr>
        <w:pStyle w:val="KeepWithNext"/>
        <w:rPr>
          <w:rtl/>
          <w:lang w:eastAsia="he-IL"/>
        </w:rPr>
      </w:pPr>
    </w:p>
    <w:p w14:paraId="5C570082" w14:textId="1CD1217D" w:rsidR="00BF4DDA" w:rsidRDefault="00BF4DDA" w:rsidP="00BF4DDA">
      <w:pPr>
        <w:rPr>
          <w:rtl/>
          <w:lang w:eastAsia="he-IL"/>
        </w:rPr>
      </w:pPr>
      <w:bookmarkStart w:id="681" w:name="_ETM_Q1_1104509"/>
      <w:bookmarkStart w:id="682" w:name="_ETM_Q1_1104541"/>
      <w:bookmarkEnd w:id="681"/>
      <w:bookmarkEnd w:id="682"/>
      <w:r>
        <w:rPr>
          <w:rFonts w:hint="cs"/>
          <w:rtl/>
          <w:lang w:eastAsia="he-IL"/>
        </w:rPr>
        <w:t xml:space="preserve">אני חושבת שהם </w:t>
      </w:r>
      <w:bookmarkStart w:id="683" w:name="_ETM_Q1_1101959"/>
      <w:bookmarkEnd w:id="683"/>
      <w:r>
        <w:rPr>
          <w:rFonts w:hint="cs"/>
          <w:rtl/>
          <w:lang w:eastAsia="he-IL"/>
        </w:rPr>
        <w:t>לא רוצים.</w:t>
      </w:r>
    </w:p>
    <w:p w14:paraId="5A126E95" w14:textId="77777777" w:rsidR="00BF4DDA" w:rsidRDefault="00BF4DDA" w:rsidP="00BF4DDA">
      <w:pPr>
        <w:rPr>
          <w:rtl/>
          <w:lang w:eastAsia="he-IL"/>
        </w:rPr>
      </w:pPr>
      <w:bookmarkStart w:id="684" w:name="_ETM_Q1_1109999"/>
      <w:bookmarkStart w:id="685" w:name="_ETM_Q1_1110036"/>
      <w:bookmarkEnd w:id="684"/>
      <w:bookmarkEnd w:id="685"/>
    </w:p>
    <w:p w14:paraId="16D40191" w14:textId="515900D2" w:rsidR="00BF4DDA" w:rsidRDefault="00BF4DDA" w:rsidP="00BF4DDA">
      <w:pPr>
        <w:pStyle w:val="af9"/>
        <w:keepNext/>
        <w:rPr>
          <w:rtl/>
          <w:lang w:eastAsia="he-IL"/>
        </w:rPr>
      </w:pPr>
      <w:bookmarkStart w:id="686" w:name="ET_guest_רוית_ארבל_113"/>
      <w:r w:rsidRPr="00BF4DDA">
        <w:rPr>
          <w:rStyle w:val="TagStyle"/>
          <w:rtl/>
        </w:rPr>
        <w:t xml:space="preserve"> &lt;&lt; אורח &gt;&gt; </w:t>
      </w:r>
      <w:proofErr w:type="spellStart"/>
      <w:r>
        <w:rPr>
          <w:rtl/>
          <w:lang w:eastAsia="he-IL"/>
        </w:rPr>
        <w:t>רוית</w:t>
      </w:r>
      <w:proofErr w:type="spellEnd"/>
      <w:r>
        <w:rPr>
          <w:rtl/>
          <w:lang w:eastAsia="he-IL"/>
        </w:rPr>
        <w:t xml:space="preserve"> ארבל:</w:t>
      </w:r>
      <w:r w:rsidRPr="00BF4DDA">
        <w:rPr>
          <w:rStyle w:val="TagStyle"/>
          <w:rtl/>
        </w:rPr>
        <w:t xml:space="preserve"> &lt;&lt; אורח &gt;&gt;</w:t>
      </w:r>
      <w:r w:rsidR="003A02CE">
        <w:rPr>
          <w:rtl/>
          <w:lang w:eastAsia="he-IL"/>
        </w:rPr>
        <w:t xml:space="preserve"> </w:t>
      </w:r>
      <w:bookmarkEnd w:id="686"/>
    </w:p>
    <w:p w14:paraId="79DB1B42" w14:textId="77777777" w:rsidR="00BF4DDA" w:rsidRDefault="00BF4DDA" w:rsidP="00BF4DDA">
      <w:pPr>
        <w:pStyle w:val="KeepWithNext"/>
        <w:rPr>
          <w:rtl/>
          <w:lang w:eastAsia="he-IL"/>
        </w:rPr>
      </w:pPr>
    </w:p>
    <w:p w14:paraId="6EC34B8E" w14:textId="3A88B5C7" w:rsidR="00BF4DDA" w:rsidRDefault="00BF4DDA" w:rsidP="00BF4DDA">
      <w:pPr>
        <w:rPr>
          <w:rtl/>
          <w:lang w:eastAsia="he-IL"/>
        </w:rPr>
      </w:pPr>
      <w:r>
        <w:rPr>
          <w:rFonts w:hint="cs"/>
          <w:rtl/>
          <w:lang w:eastAsia="he-IL"/>
        </w:rPr>
        <w:t>האופציה, לא הוראת קבע כי היא קשורה למנגנון.</w:t>
      </w:r>
    </w:p>
    <w:p w14:paraId="1D8F6B15" w14:textId="77777777" w:rsidR="00BF4DDA" w:rsidRDefault="00BF4DDA" w:rsidP="00BF4DDA">
      <w:pPr>
        <w:rPr>
          <w:rtl/>
          <w:lang w:eastAsia="he-IL"/>
        </w:rPr>
      </w:pPr>
    </w:p>
    <w:p w14:paraId="36D95306" w14:textId="2CF51988" w:rsidR="00BF4DDA" w:rsidRDefault="00BF4DDA" w:rsidP="00BF4DDA">
      <w:pPr>
        <w:pStyle w:val="af9"/>
        <w:keepNext/>
        <w:rPr>
          <w:rtl/>
          <w:lang w:eastAsia="he-IL"/>
        </w:rPr>
      </w:pPr>
      <w:bookmarkStart w:id="687" w:name="ET_guest_פנינה_אורן_שני_דור_114"/>
      <w:r w:rsidRPr="00BF4DDA">
        <w:rPr>
          <w:rStyle w:val="TagStyle"/>
          <w:rtl/>
        </w:rPr>
        <w:t xml:space="preserve"> &lt;&lt; אורח &gt;&gt; </w:t>
      </w:r>
      <w:r>
        <w:rPr>
          <w:rtl/>
          <w:lang w:eastAsia="he-IL"/>
        </w:rPr>
        <w:t>פנינה אורן שני דור:</w:t>
      </w:r>
      <w:r w:rsidRPr="00BF4DDA">
        <w:rPr>
          <w:rStyle w:val="TagStyle"/>
          <w:rtl/>
        </w:rPr>
        <w:t xml:space="preserve"> &lt;&lt; אורח &gt;&gt;</w:t>
      </w:r>
      <w:r w:rsidR="003A02CE">
        <w:rPr>
          <w:rtl/>
          <w:lang w:eastAsia="he-IL"/>
        </w:rPr>
        <w:t xml:space="preserve"> </w:t>
      </w:r>
      <w:bookmarkEnd w:id="687"/>
    </w:p>
    <w:p w14:paraId="7EA629F9" w14:textId="77777777" w:rsidR="00BF4DDA" w:rsidRDefault="00BF4DDA" w:rsidP="00BF4DDA">
      <w:pPr>
        <w:pStyle w:val="KeepWithNext"/>
        <w:rPr>
          <w:rtl/>
          <w:lang w:eastAsia="he-IL"/>
        </w:rPr>
      </w:pPr>
    </w:p>
    <w:p w14:paraId="295E76D4" w14:textId="59BEE008" w:rsidR="00BF4DDA" w:rsidRDefault="00BF4DDA" w:rsidP="00BF4DDA">
      <w:pPr>
        <w:rPr>
          <w:rtl/>
          <w:lang w:eastAsia="he-IL"/>
        </w:rPr>
      </w:pPr>
      <w:r>
        <w:rPr>
          <w:rFonts w:hint="cs"/>
          <w:rtl/>
          <w:lang w:eastAsia="he-IL"/>
        </w:rPr>
        <w:t>אני חושבת שרווית צודקת.</w:t>
      </w:r>
    </w:p>
    <w:p w14:paraId="7BC02A12" w14:textId="77777777" w:rsidR="00BF4DDA" w:rsidRDefault="00BF4DDA" w:rsidP="00BF4DDA">
      <w:pPr>
        <w:rPr>
          <w:rtl/>
          <w:lang w:eastAsia="he-IL"/>
        </w:rPr>
      </w:pPr>
      <w:bookmarkStart w:id="688" w:name="_ETM_Q1_1108467"/>
      <w:bookmarkStart w:id="689" w:name="_ETM_Q1_1108506"/>
      <w:bookmarkStart w:id="690" w:name="_ETM_Q1_1108691"/>
      <w:bookmarkEnd w:id="688"/>
      <w:bookmarkEnd w:id="689"/>
      <w:bookmarkEnd w:id="690"/>
    </w:p>
    <w:p w14:paraId="24905EBC" w14:textId="1F4C1647" w:rsidR="00BF4DDA" w:rsidRDefault="00BF4DDA" w:rsidP="00BF4DDA">
      <w:pPr>
        <w:pStyle w:val="af9"/>
        <w:keepNext/>
        <w:rPr>
          <w:rtl/>
          <w:lang w:eastAsia="he-IL"/>
        </w:rPr>
      </w:pPr>
      <w:bookmarkStart w:id="691" w:name="ET_guest_רוית_ארבל_115"/>
      <w:r w:rsidRPr="00BF4DDA">
        <w:rPr>
          <w:rStyle w:val="TagStyle"/>
          <w:rtl/>
        </w:rPr>
        <w:t xml:space="preserve"> &lt;&lt; אורח &gt;&gt; </w:t>
      </w:r>
      <w:proofErr w:type="spellStart"/>
      <w:r>
        <w:rPr>
          <w:rtl/>
          <w:lang w:eastAsia="he-IL"/>
        </w:rPr>
        <w:t>רוית</w:t>
      </w:r>
      <w:proofErr w:type="spellEnd"/>
      <w:r>
        <w:rPr>
          <w:rtl/>
          <w:lang w:eastAsia="he-IL"/>
        </w:rPr>
        <w:t xml:space="preserve"> ארבל:</w:t>
      </w:r>
      <w:r w:rsidRPr="00BF4DDA">
        <w:rPr>
          <w:rStyle w:val="TagStyle"/>
          <w:rtl/>
        </w:rPr>
        <w:t xml:space="preserve"> &lt;&lt; אורח &gt;&gt;</w:t>
      </w:r>
      <w:r w:rsidR="003A02CE">
        <w:rPr>
          <w:rtl/>
          <w:lang w:eastAsia="he-IL"/>
        </w:rPr>
        <w:t xml:space="preserve"> </w:t>
      </w:r>
      <w:bookmarkEnd w:id="691"/>
    </w:p>
    <w:p w14:paraId="478CF001" w14:textId="77777777" w:rsidR="00BF4DDA" w:rsidRDefault="00BF4DDA" w:rsidP="00BF4DDA">
      <w:pPr>
        <w:pStyle w:val="KeepWithNext"/>
        <w:rPr>
          <w:rtl/>
          <w:lang w:eastAsia="he-IL"/>
        </w:rPr>
      </w:pPr>
    </w:p>
    <w:p w14:paraId="2697D8B9" w14:textId="3A3614F8" w:rsidR="00BF4DDA" w:rsidRDefault="00BF4DDA" w:rsidP="00BF4DDA">
      <w:pPr>
        <w:rPr>
          <w:rtl/>
          <w:lang w:eastAsia="he-IL"/>
        </w:rPr>
      </w:pPr>
      <w:bookmarkStart w:id="692" w:name="_ETM_Q1_1108941"/>
      <w:bookmarkStart w:id="693" w:name="_ETM_Q1_1108974"/>
      <w:bookmarkEnd w:id="692"/>
      <w:bookmarkEnd w:id="693"/>
      <w:r>
        <w:rPr>
          <w:rFonts w:hint="cs"/>
          <w:rtl/>
          <w:lang w:eastAsia="he-IL"/>
        </w:rPr>
        <w:t xml:space="preserve">אני לא צריכה את זה. המנגנון מאפשר לי לייצר מוצר מסוים </w:t>
      </w:r>
      <w:bookmarkStart w:id="694" w:name="_ETM_Q1_1117602"/>
      <w:bookmarkEnd w:id="694"/>
      <w:r>
        <w:rPr>
          <w:rFonts w:hint="cs"/>
          <w:rtl/>
          <w:lang w:eastAsia="he-IL"/>
        </w:rPr>
        <w:t xml:space="preserve">ולהצהיר שהוא על פי הדין האירופי בכללותו. </w:t>
      </w:r>
      <w:bookmarkStart w:id="695" w:name="_ETM_Q1_1125357"/>
      <w:bookmarkEnd w:id="695"/>
      <w:r>
        <w:rPr>
          <w:rFonts w:hint="cs"/>
          <w:rtl/>
          <w:lang w:eastAsia="he-IL"/>
        </w:rPr>
        <w:t xml:space="preserve">... אם אין את זה, אין רציונל </w:t>
      </w:r>
      <w:bookmarkStart w:id="696" w:name="_ETM_Q1_1124607"/>
      <w:bookmarkEnd w:id="696"/>
      <w:r>
        <w:rPr>
          <w:rFonts w:hint="cs"/>
          <w:rtl/>
          <w:lang w:eastAsia="he-IL"/>
        </w:rPr>
        <w:t>לתקנה אלא אם כן היא מאמצת אותה.</w:t>
      </w:r>
    </w:p>
    <w:p w14:paraId="72DD3E3D" w14:textId="77777777" w:rsidR="00BF4DDA" w:rsidRDefault="00BF4DDA" w:rsidP="00BF4DDA">
      <w:pPr>
        <w:rPr>
          <w:rtl/>
          <w:lang w:eastAsia="he-IL"/>
        </w:rPr>
      </w:pPr>
    </w:p>
    <w:p w14:paraId="02AC128A" w14:textId="6456C7B4" w:rsidR="00BF4DDA" w:rsidRDefault="00BF4DDA" w:rsidP="00BF4DDA">
      <w:pPr>
        <w:pStyle w:val="af9"/>
        <w:keepNext/>
        <w:rPr>
          <w:rtl/>
          <w:lang w:eastAsia="he-IL"/>
        </w:rPr>
      </w:pPr>
      <w:bookmarkStart w:id="697" w:name="ET_guest_903181_116"/>
      <w:r w:rsidRPr="00BF4DDA">
        <w:rPr>
          <w:rStyle w:val="TagStyle"/>
          <w:rtl/>
        </w:rPr>
        <w:t xml:space="preserve"> &lt;&lt; אורח &gt;&gt; </w:t>
      </w:r>
      <w:r>
        <w:rPr>
          <w:rtl/>
          <w:lang w:eastAsia="he-IL"/>
        </w:rPr>
        <w:t>שי סומך:</w:t>
      </w:r>
      <w:r w:rsidRPr="00BF4DDA">
        <w:rPr>
          <w:rStyle w:val="TagStyle"/>
          <w:rtl/>
        </w:rPr>
        <w:t xml:space="preserve"> &lt;&lt; אורח &gt;&gt;</w:t>
      </w:r>
      <w:r w:rsidR="003A02CE">
        <w:rPr>
          <w:rtl/>
          <w:lang w:eastAsia="he-IL"/>
        </w:rPr>
        <w:t xml:space="preserve"> </w:t>
      </w:r>
      <w:bookmarkEnd w:id="697"/>
    </w:p>
    <w:p w14:paraId="26A13C7A" w14:textId="77777777" w:rsidR="00BF4DDA" w:rsidRDefault="00BF4DDA" w:rsidP="00BF4DDA">
      <w:pPr>
        <w:pStyle w:val="KeepWithNext"/>
        <w:rPr>
          <w:rtl/>
          <w:lang w:eastAsia="he-IL"/>
        </w:rPr>
      </w:pPr>
    </w:p>
    <w:p w14:paraId="330B1255" w14:textId="449EAB25" w:rsidR="00BF4DDA" w:rsidRDefault="00BF4DDA" w:rsidP="00BF4DDA">
      <w:pPr>
        <w:rPr>
          <w:rtl/>
          <w:lang w:eastAsia="he-IL"/>
        </w:rPr>
      </w:pPr>
      <w:r>
        <w:rPr>
          <w:rFonts w:hint="cs"/>
          <w:rtl/>
          <w:lang w:eastAsia="he-IL"/>
        </w:rPr>
        <w:t xml:space="preserve">אבל כבר התחלתם לייצר לפי </w:t>
      </w:r>
      <w:bookmarkStart w:id="698" w:name="_ETM_Q1_1132738"/>
      <w:bookmarkEnd w:id="698"/>
      <w:r>
        <w:rPr>
          <w:rFonts w:hint="cs"/>
          <w:rtl/>
          <w:lang w:eastAsia="he-IL"/>
        </w:rPr>
        <w:t>הדין האירופי. לא תרצו להמשיך לייצר את האריזות לפי הדין האירופי?</w:t>
      </w:r>
    </w:p>
    <w:p w14:paraId="45A081C5" w14:textId="77777777" w:rsidR="00BF4DDA" w:rsidRDefault="00BF4DDA" w:rsidP="00BF4DDA">
      <w:pPr>
        <w:rPr>
          <w:rtl/>
          <w:lang w:eastAsia="he-IL"/>
        </w:rPr>
      </w:pPr>
      <w:bookmarkStart w:id="699" w:name="_ETM_Q1_1134930"/>
      <w:bookmarkStart w:id="700" w:name="_ETM_Q1_1134964"/>
      <w:bookmarkStart w:id="701" w:name="_ETM_Q1_1134458"/>
      <w:bookmarkEnd w:id="699"/>
      <w:bookmarkEnd w:id="700"/>
      <w:bookmarkEnd w:id="701"/>
    </w:p>
    <w:p w14:paraId="2F9A93E6" w14:textId="7587D72B" w:rsidR="00BF4DDA" w:rsidRDefault="00BF4DDA" w:rsidP="00BF4DDA">
      <w:pPr>
        <w:pStyle w:val="af9"/>
        <w:keepNext/>
        <w:rPr>
          <w:rtl/>
          <w:lang w:eastAsia="he-IL"/>
        </w:rPr>
      </w:pPr>
      <w:bookmarkStart w:id="702" w:name="ET_guest_רוית_ארבל_117"/>
      <w:r w:rsidRPr="00BF4DDA">
        <w:rPr>
          <w:rStyle w:val="TagStyle"/>
          <w:rtl/>
        </w:rPr>
        <w:t xml:space="preserve"> &lt;&lt; אורח &gt;&gt; </w:t>
      </w:r>
      <w:proofErr w:type="spellStart"/>
      <w:r>
        <w:rPr>
          <w:rtl/>
          <w:lang w:eastAsia="he-IL"/>
        </w:rPr>
        <w:t>רוית</w:t>
      </w:r>
      <w:proofErr w:type="spellEnd"/>
      <w:r>
        <w:rPr>
          <w:rtl/>
          <w:lang w:eastAsia="he-IL"/>
        </w:rPr>
        <w:t xml:space="preserve"> ארבל:</w:t>
      </w:r>
      <w:r w:rsidRPr="00BF4DDA">
        <w:rPr>
          <w:rStyle w:val="TagStyle"/>
          <w:rtl/>
        </w:rPr>
        <w:t xml:space="preserve"> &lt;&lt; אורח &gt;&gt;</w:t>
      </w:r>
      <w:r w:rsidR="003A02CE">
        <w:rPr>
          <w:rtl/>
          <w:lang w:eastAsia="he-IL"/>
        </w:rPr>
        <w:t xml:space="preserve"> </w:t>
      </w:r>
      <w:bookmarkEnd w:id="702"/>
    </w:p>
    <w:p w14:paraId="37FA9EFE" w14:textId="77777777" w:rsidR="00BF4DDA" w:rsidRDefault="00BF4DDA" w:rsidP="00BF4DDA">
      <w:pPr>
        <w:pStyle w:val="KeepWithNext"/>
        <w:rPr>
          <w:rtl/>
          <w:lang w:eastAsia="he-IL"/>
        </w:rPr>
      </w:pPr>
    </w:p>
    <w:p w14:paraId="6679288F" w14:textId="741A9287" w:rsidR="00BF4DDA" w:rsidRDefault="00BF4DDA" w:rsidP="00BF4DDA">
      <w:pPr>
        <w:rPr>
          <w:rtl/>
          <w:lang w:eastAsia="he-IL"/>
        </w:rPr>
      </w:pPr>
      <w:bookmarkStart w:id="703" w:name="_ETM_Q1_1134694"/>
      <w:bookmarkStart w:id="704" w:name="_ETM_Q1_1134725"/>
      <w:bookmarkEnd w:id="703"/>
      <w:bookmarkEnd w:id="704"/>
      <w:r>
        <w:rPr>
          <w:rFonts w:hint="cs"/>
          <w:rtl/>
          <w:lang w:eastAsia="he-IL"/>
        </w:rPr>
        <w:t xml:space="preserve">להפריד בין התקנות המאומצות לבין חקיקה ישראלית שמאמצת </w:t>
      </w:r>
      <w:bookmarkStart w:id="705" w:name="_ETM_Q1_1139937"/>
      <w:bookmarkEnd w:id="705"/>
      <w:r>
        <w:rPr>
          <w:rFonts w:hint="cs"/>
          <w:rtl/>
          <w:lang w:eastAsia="he-IL"/>
        </w:rPr>
        <w:t>תקנה אירופית לבין ההתחייבות שלי, התחייבות גורפת לכלל הדין האירופי</w:t>
      </w:r>
      <w:bookmarkStart w:id="706" w:name="_ETM_Q1_1144587"/>
      <w:bookmarkEnd w:id="706"/>
      <w:r>
        <w:rPr>
          <w:rFonts w:hint="cs"/>
          <w:rtl/>
          <w:lang w:eastAsia="he-IL"/>
        </w:rPr>
        <w:t xml:space="preserve">. </w:t>
      </w:r>
      <w:r w:rsidR="005F1138">
        <w:rPr>
          <w:rFonts w:hint="cs"/>
          <w:rtl/>
          <w:lang w:eastAsia="he-IL"/>
        </w:rPr>
        <w:t xml:space="preserve">רק במנגנון הזה. אם אין את המנגנון שהוא </w:t>
      </w:r>
      <w:bookmarkStart w:id="707" w:name="_ETM_Q1_1149346"/>
      <w:bookmarkEnd w:id="707"/>
      <w:r w:rsidR="005F1138">
        <w:rPr>
          <w:rFonts w:hint="cs"/>
          <w:rtl/>
          <w:lang w:eastAsia="he-IL"/>
        </w:rPr>
        <w:t xml:space="preserve">בהוראת שעה, התקנה הזאת לא רלוונטית מבחינתי. </w:t>
      </w:r>
    </w:p>
    <w:p w14:paraId="2CBAFA5B" w14:textId="77777777" w:rsidR="005F1138" w:rsidRDefault="005F1138" w:rsidP="00BF4DDA">
      <w:pPr>
        <w:rPr>
          <w:rtl/>
          <w:lang w:eastAsia="he-IL"/>
        </w:rPr>
      </w:pPr>
      <w:bookmarkStart w:id="708" w:name="_ETM_Q1_1157237"/>
      <w:bookmarkStart w:id="709" w:name="_ETM_Q1_1157273"/>
      <w:bookmarkEnd w:id="708"/>
      <w:bookmarkEnd w:id="709"/>
    </w:p>
    <w:p w14:paraId="0E01A87C" w14:textId="6B300E1E" w:rsidR="005F1138" w:rsidRDefault="005F1138" w:rsidP="005F1138">
      <w:pPr>
        <w:pStyle w:val="af9"/>
        <w:keepNext/>
        <w:rPr>
          <w:rtl/>
          <w:lang w:eastAsia="he-IL"/>
        </w:rPr>
      </w:pPr>
      <w:bookmarkStart w:id="710" w:name="ET_guest_903181_118"/>
      <w:r w:rsidRPr="005F1138">
        <w:rPr>
          <w:rStyle w:val="TagStyle"/>
          <w:rtl/>
        </w:rPr>
        <w:t xml:space="preserve"> &lt;&lt; אורח &gt;&gt; </w:t>
      </w:r>
      <w:r>
        <w:rPr>
          <w:rtl/>
          <w:lang w:eastAsia="he-IL"/>
        </w:rPr>
        <w:t>שי סומך:</w:t>
      </w:r>
      <w:r w:rsidRPr="005F1138">
        <w:rPr>
          <w:rStyle w:val="TagStyle"/>
          <w:rtl/>
        </w:rPr>
        <w:t xml:space="preserve"> &lt;&lt; אורח &gt;&gt;</w:t>
      </w:r>
      <w:r w:rsidR="003A02CE">
        <w:rPr>
          <w:rtl/>
          <w:lang w:eastAsia="he-IL"/>
        </w:rPr>
        <w:t xml:space="preserve"> </w:t>
      </w:r>
      <w:bookmarkEnd w:id="710"/>
    </w:p>
    <w:p w14:paraId="2C38A427" w14:textId="77777777" w:rsidR="005F1138" w:rsidRDefault="005F1138" w:rsidP="005F1138">
      <w:pPr>
        <w:pStyle w:val="KeepWithNext"/>
        <w:rPr>
          <w:rtl/>
          <w:lang w:eastAsia="he-IL"/>
        </w:rPr>
      </w:pPr>
    </w:p>
    <w:p w14:paraId="17F9A424" w14:textId="4EE21710" w:rsidR="005F1138" w:rsidRDefault="005F1138" w:rsidP="005F1138">
      <w:pPr>
        <w:rPr>
          <w:rtl/>
          <w:lang w:eastAsia="he-IL"/>
        </w:rPr>
      </w:pPr>
      <w:r>
        <w:rPr>
          <w:rFonts w:hint="cs"/>
          <w:rtl/>
          <w:lang w:eastAsia="he-IL"/>
        </w:rPr>
        <w:t xml:space="preserve">יש יצרן </w:t>
      </w:r>
      <w:bookmarkStart w:id="711" w:name="_ETM_Q1_1159373"/>
      <w:bookmarkEnd w:id="711"/>
      <w:r>
        <w:rPr>
          <w:rFonts w:hint="cs"/>
          <w:rtl/>
          <w:lang w:eastAsia="he-IL"/>
        </w:rPr>
        <w:t>שמייצר את האריזות לפי הדין האירופי</w:t>
      </w:r>
      <w:r w:rsidR="00780B63">
        <w:rPr>
          <w:rFonts w:hint="cs"/>
          <w:rtl/>
          <w:lang w:eastAsia="he-IL"/>
        </w:rPr>
        <w:t xml:space="preserve"> </w:t>
      </w:r>
      <w:r>
        <w:rPr>
          <w:rFonts w:hint="cs"/>
          <w:rtl/>
          <w:lang w:eastAsia="he-IL"/>
        </w:rPr>
        <w:t>ואחרי הוראת השעה הוא לא יוכל לעשות את זה?</w:t>
      </w:r>
    </w:p>
    <w:p w14:paraId="15F4F31D" w14:textId="77777777" w:rsidR="005F1138" w:rsidRDefault="005F1138" w:rsidP="005F1138">
      <w:pPr>
        <w:rPr>
          <w:rtl/>
          <w:lang w:eastAsia="he-IL"/>
        </w:rPr>
      </w:pPr>
      <w:bookmarkStart w:id="712" w:name="_ETM_Q1_1166878"/>
      <w:bookmarkStart w:id="713" w:name="_ETM_Q1_1166914"/>
      <w:bookmarkStart w:id="714" w:name="_ETM_Q1_1166055"/>
      <w:bookmarkEnd w:id="712"/>
      <w:bookmarkEnd w:id="713"/>
      <w:bookmarkEnd w:id="714"/>
    </w:p>
    <w:p w14:paraId="5AA3818B" w14:textId="43234899" w:rsidR="005F1138" w:rsidRDefault="005F1138" w:rsidP="005F1138">
      <w:pPr>
        <w:pStyle w:val="a4"/>
        <w:keepNext/>
        <w:rPr>
          <w:rtl/>
        </w:rPr>
      </w:pPr>
      <w:bookmarkStart w:id="715" w:name="ET_speaker_נעה_בן_שבת_119"/>
      <w:r w:rsidRPr="005F1138">
        <w:rPr>
          <w:rStyle w:val="TagStyle"/>
          <w:rtl/>
        </w:rPr>
        <w:t xml:space="preserve"> &lt;&lt; דובר &gt;&gt; </w:t>
      </w:r>
      <w:r>
        <w:rPr>
          <w:rtl/>
        </w:rPr>
        <w:t>נעה בן שבת:</w:t>
      </w:r>
      <w:r w:rsidRPr="005F1138">
        <w:rPr>
          <w:rStyle w:val="TagStyle"/>
          <w:rtl/>
        </w:rPr>
        <w:t xml:space="preserve"> &lt;&lt; דובר &gt;&gt;</w:t>
      </w:r>
      <w:r w:rsidR="003A02CE">
        <w:rPr>
          <w:rtl/>
        </w:rPr>
        <w:t xml:space="preserve"> </w:t>
      </w:r>
      <w:bookmarkEnd w:id="715"/>
    </w:p>
    <w:p w14:paraId="1E458D5A" w14:textId="77777777" w:rsidR="005F1138" w:rsidRDefault="005F1138" w:rsidP="005F1138">
      <w:pPr>
        <w:pStyle w:val="KeepWithNext"/>
        <w:rPr>
          <w:rtl/>
          <w:lang w:eastAsia="he-IL"/>
        </w:rPr>
      </w:pPr>
    </w:p>
    <w:p w14:paraId="7093FE90" w14:textId="50C4CA53" w:rsidR="005F1138" w:rsidRDefault="005F1138" w:rsidP="005F1138">
      <w:pPr>
        <w:rPr>
          <w:rtl/>
          <w:lang w:eastAsia="he-IL"/>
        </w:rPr>
      </w:pPr>
      <w:bookmarkStart w:id="716" w:name="_ETM_Q1_1166294"/>
      <w:bookmarkStart w:id="717" w:name="_ETM_Q1_1166325"/>
      <w:bookmarkEnd w:id="716"/>
      <w:bookmarkEnd w:id="717"/>
      <w:r>
        <w:rPr>
          <w:rFonts w:hint="cs"/>
          <w:rtl/>
          <w:lang w:eastAsia="he-IL"/>
        </w:rPr>
        <w:t xml:space="preserve">רגע. שי, אם אני מבינה נכון, אתה מדבר על הוראה אחרת. אתה אומר שלא יראו יצרן מפר אם הוא עושה </w:t>
      </w:r>
      <w:bookmarkStart w:id="718" w:name="_ETM_Q1_1176243"/>
      <w:bookmarkEnd w:id="718"/>
      <w:r>
        <w:rPr>
          <w:rFonts w:hint="cs"/>
          <w:rtl/>
          <w:lang w:eastAsia="he-IL"/>
        </w:rPr>
        <w:t>שימוש באריזות של אירופה.</w:t>
      </w:r>
    </w:p>
    <w:p w14:paraId="1D1BEF8F" w14:textId="77777777" w:rsidR="005F1138" w:rsidRDefault="005F1138" w:rsidP="005F1138">
      <w:pPr>
        <w:rPr>
          <w:rtl/>
          <w:lang w:eastAsia="he-IL"/>
        </w:rPr>
      </w:pPr>
    </w:p>
    <w:p w14:paraId="568DBFF2" w14:textId="1AE7A84B" w:rsidR="005F1138" w:rsidRDefault="005F1138" w:rsidP="005F1138">
      <w:pPr>
        <w:pStyle w:val="af9"/>
        <w:keepNext/>
        <w:rPr>
          <w:rtl/>
          <w:lang w:eastAsia="he-IL"/>
        </w:rPr>
      </w:pPr>
      <w:bookmarkStart w:id="719" w:name="ET_guest_903181_120"/>
      <w:r w:rsidRPr="005F1138">
        <w:rPr>
          <w:rStyle w:val="TagStyle"/>
          <w:rtl/>
        </w:rPr>
        <w:t xml:space="preserve"> &lt;&lt; אורח &gt;&gt; </w:t>
      </w:r>
      <w:r>
        <w:rPr>
          <w:rtl/>
          <w:lang w:eastAsia="he-IL"/>
        </w:rPr>
        <w:t>שי סומך:</w:t>
      </w:r>
      <w:r w:rsidRPr="005F1138">
        <w:rPr>
          <w:rStyle w:val="TagStyle"/>
          <w:rtl/>
        </w:rPr>
        <w:t xml:space="preserve"> &lt;&lt; אורח &gt;&gt;</w:t>
      </w:r>
      <w:r w:rsidR="003A02CE">
        <w:rPr>
          <w:rtl/>
          <w:lang w:eastAsia="he-IL"/>
        </w:rPr>
        <w:t xml:space="preserve"> </w:t>
      </w:r>
      <w:bookmarkEnd w:id="719"/>
    </w:p>
    <w:p w14:paraId="2A233B58" w14:textId="77777777" w:rsidR="005F1138" w:rsidRDefault="005F1138" w:rsidP="005F1138">
      <w:pPr>
        <w:pStyle w:val="KeepWithNext"/>
        <w:rPr>
          <w:rtl/>
          <w:lang w:eastAsia="he-IL"/>
        </w:rPr>
      </w:pPr>
    </w:p>
    <w:p w14:paraId="6C244668" w14:textId="32C6C3AF" w:rsidR="005F1138" w:rsidRDefault="005F1138" w:rsidP="005F1138">
      <w:pPr>
        <w:rPr>
          <w:rtl/>
          <w:lang w:eastAsia="he-IL"/>
        </w:rPr>
      </w:pPr>
      <w:r>
        <w:rPr>
          <w:rFonts w:hint="cs"/>
          <w:rtl/>
          <w:lang w:eastAsia="he-IL"/>
        </w:rPr>
        <w:t>הייתי מנסח את זה אחרת.</w:t>
      </w:r>
      <w:r w:rsidR="00780B63">
        <w:rPr>
          <w:rFonts w:hint="cs"/>
          <w:rtl/>
          <w:lang w:eastAsia="he-IL"/>
        </w:rPr>
        <w:t xml:space="preserve"> </w:t>
      </w:r>
      <w:r>
        <w:rPr>
          <w:rFonts w:hint="cs"/>
          <w:rtl/>
          <w:lang w:eastAsia="he-IL"/>
        </w:rPr>
        <w:t>הייתי אומר שיצרן, גם אחרי הוראת השעה, שרוצה לפעול לפי הדין האירופי בנושא אריזות, הוא יוכל לעשות זאת.</w:t>
      </w:r>
    </w:p>
    <w:p w14:paraId="25BD0448" w14:textId="77777777" w:rsidR="005F1138" w:rsidRDefault="005F1138" w:rsidP="005F1138">
      <w:pPr>
        <w:rPr>
          <w:rtl/>
          <w:lang w:eastAsia="he-IL"/>
        </w:rPr>
      </w:pPr>
      <w:bookmarkStart w:id="720" w:name="_ETM_Q1_1189062"/>
      <w:bookmarkStart w:id="721" w:name="_ETM_Q1_1189102"/>
      <w:bookmarkEnd w:id="720"/>
      <w:bookmarkEnd w:id="721"/>
    </w:p>
    <w:p w14:paraId="1DE6F57D" w14:textId="58FF220F" w:rsidR="005F1138" w:rsidRDefault="005F1138" w:rsidP="005F1138">
      <w:pPr>
        <w:pStyle w:val="af9"/>
        <w:keepNext/>
        <w:rPr>
          <w:rtl/>
          <w:lang w:eastAsia="he-IL"/>
        </w:rPr>
      </w:pPr>
      <w:bookmarkStart w:id="722" w:name="ET_guest_רוית_ארבל_121"/>
      <w:r w:rsidRPr="005F1138">
        <w:rPr>
          <w:rStyle w:val="TagStyle"/>
          <w:rtl/>
        </w:rPr>
        <w:t xml:space="preserve"> &lt;&lt; אורח &gt;&gt; </w:t>
      </w:r>
      <w:proofErr w:type="spellStart"/>
      <w:r>
        <w:rPr>
          <w:rtl/>
          <w:lang w:eastAsia="he-IL"/>
        </w:rPr>
        <w:t>רוית</w:t>
      </w:r>
      <w:proofErr w:type="spellEnd"/>
      <w:r>
        <w:rPr>
          <w:rtl/>
          <w:lang w:eastAsia="he-IL"/>
        </w:rPr>
        <w:t xml:space="preserve"> ארבל:</w:t>
      </w:r>
      <w:r w:rsidRPr="005F1138">
        <w:rPr>
          <w:rStyle w:val="TagStyle"/>
          <w:rtl/>
        </w:rPr>
        <w:t xml:space="preserve"> &lt;&lt; אורח &gt;&gt;</w:t>
      </w:r>
      <w:r w:rsidR="003A02CE">
        <w:rPr>
          <w:rtl/>
          <w:lang w:eastAsia="he-IL"/>
        </w:rPr>
        <w:t xml:space="preserve"> </w:t>
      </w:r>
      <w:bookmarkEnd w:id="722"/>
    </w:p>
    <w:p w14:paraId="69083EEB" w14:textId="77777777" w:rsidR="005F1138" w:rsidRDefault="005F1138" w:rsidP="005F1138">
      <w:pPr>
        <w:pStyle w:val="KeepWithNext"/>
        <w:rPr>
          <w:rtl/>
          <w:lang w:eastAsia="he-IL"/>
        </w:rPr>
      </w:pPr>
    </w:p>
    <w:p w14:paraId="0EE94EFE" w14:textId="440F1010" w:rsidR="005F1138" w:rsidRDefault="005F1138" w:rsidP="005F1138">
      <w:pPr>
        <w:rPr>
          <w:rtl/>
          <w:lang w:eastAsia="he-IL"/>
        </w:rPr>
      </w:pPr>
      <w:r>
        <w:rPr>
          <w:rFonts w:hint="cs"/>
          <w:rtl/>
          <w:lang w:eastAsia="he-IL"/>
        </w:rPr>
        <w:t xml:space="preserve">אנחנו הולכים ומסתבכים עם הוראת השעה הזאת שנולדה בחטא </w:t>
      </w:r>
      <w:bookmarkStart w:id="723" w:name="_ETM_Q1_1190695"/>
      <w:bookmarkEnd w:id="723"/>
      <w:r>
        <w:rPr>
          <w:rFonts w:hint="cs"/>
          <w:rtl/>
          <w:lang w:eastAsia="he-IL"/>
        </w:rPr>
        <w:t>ועכשיו מכניסים אותה לרשימה. אולי נתחיל מהוראת</w:t>
      </w:r>
      <w:r w:rsidR="00780B63">
        <w:rPr>
          <w:rFonts w:hint="cs"/>
          <w:rtl/>
          <w:lang w:eastAsia="he-IL"/>
        </w:rPr>
        <w:t xml:space="preserve"> </w:t>
      </w:r>
      <w:r>
        <w:rPr>
          <w:rFonts w:hint="cs"/>
          <w:rtl/>
          <w:lang w:eastAsia="he-IL"/>
        </w:rPr>
        <w:t>השעה</w:t>
      </w:r>
      <w:bookmarkStart w:id="724" w:name="_ETM_Q1_1198025"/>
      <w:bookmarkEnd w:id="724"/>
      <w:r>
        <w:rPr>
          <w:rFonts w:hint="cs"/>
          <w:rtl/>
          <w:lang w:eastAsia="he-IL"/>
        </w:rPr>
        <w:t xml:space="preserve"> ואז נמשיך עם כל השאר.</w:t>
      </w:r>
      <w:bookmarkStart w:id="725" w:name="_ETM_Q1_1197421"/>
      <w:bookmarkStart w:id="726" w:name="_ETM_Q1_1197458"/>
      <w:bookmarkEnd w:id="725"/>
      <w:bookmarkEnd w:id="726"/>
    </w:p>
    <w:p w14:paraId="23D9085F" w14:textId="77777777" w:rsidR="005F1138" w:rsidRDefault="005F1138" w:rsidP="005F1138">
      <w:pPr>
        <w:rPr>
          <w:rtl/>
          <w:lang w:eastAsia="he-IL"/>
        </w:rPr>
      </w:pPr>
      <w:bookmarkStart w:id="727" w:name="_ETM_Q1_1198961"/>
      <w:bookmarkEnd w:id="727"/>
    </w:p>
    <w:p w14:paraId="4C884DCA" w14:textId="384A1BEE" w:rsidR="005F1138" w:rsidRDefault="005F1138" w:rsidP="005F1138">
      <w:pPr>
        <w:pStyle w:val="af9"/>
        <w:keepNext/>
        <w:rPr>
          <w:rtl/>
          <w:lang w:eastAsia="he-IL"/>
        </w:rPr>
      </w:pPr>
      <w:bookmarkStart w:id="728" w:name="ET_guest_פנינה_אורן_שני_דור_122"/>
      <w:r w:rsidRPr="005F1138">
        <w:rPr>
          <w:rStyle w:val="TagStyle"/>
          <w:rtl/>
        </w:rPr>
        <w:t xml:space="preserve"> &lt;&lt; אורח &gt;&gt; </w:t>
      </w:r>
      <w:r>
        <w:rPr>
          <w:rtl/>
          <w:lang w:eastAsia="he-IL"/>
        </w:rPr>
        <w:t>פנינה אורן שני דור:</w:t>
      </w:r>
      <w:r w:rsidRPr="005F1138">
        <w:rPr>
          <w:rStyle w:val="TagStyle"/>
          <w:rtl/>
        </w:rPr>
        <w:t xml:space="preserve"> &lt;&lt; אורח &gt;&gt;</w:t>
      </w:r>
      <w:r w:rsidR="003A02CE">
        <w:rPr>
          <w:rtl/>
          <w:lang w:eastAsia="he-IL"/>
        </w:rPr>
        <w:t xml:space="preserve"> </w:t>
      </w:r>
      <w:bookmarkEnd w:id="728"/>
    </w:p>
    <w:p w14:paraId="4F976ADB" w14:textId="77777777" w:rsidR="005F1138" w:rsidRDefault="005F1138" w:rsidP="005F1138">
      <w:pPr>
        <w:pStyle w:val="KeepWithNext"/>
        <w:rPr>
          <w:rtl/>
          <w:lang w:eastAsia="he-IL"/>
        </w:rPr>
      </w:pPr>
    </w:p>
    <w:p w14:paraId="1E873BBF" w14:textId="6D6638C1" w:rsidR="005F1138" w:rsidRDefault="005F1138" w:rsidP="005F1138">
      <w:pPr>
        <w:rPr>
          <w:rtl/>
          <w:lang w:eastAsia="he-IL"/>
        </w:rPr>
      </w:pPr>
      <w:r>
        <w:rPr>
          <w:rFonts w:hint="cs"/>
          <w:rtl/>
          <w:lang w:eastAsia="he-IL"/>
        </w:rPr>
        <w:t>אני חושבת שהסופרלטיבים כאן</w:t>
      </w:r>
      <w:r w:rsidR="00780B63">
        <w:rPr>
          <w:rFonts w:hint="cs"/>
          <w:rtl/>
          <w:lang w:eastAsia="he-IL"/>
        </w:rPr>
        <w:t xml:space="preserve"> </w:t>
      </w:r>
      <w:r>
        <w:rPr>
          <w:rFonts w:hint="cs"/>
          <w:rtl/>
          <w:lang w:eastAsia="he-IL"/>
        </w:rPr>
        <w:t>- - -</w:t>
      </w:r>
    </w:p>
    <w:p w14:paraId="6BAF3C98" w14:textId="77777777" w:rsidR="005F1138" w:rsidRDefault="005F1138" w:rsidP="005F1138">
      <w:pPr>
        <w:rPr>
          <w:rtl/>
          <w:lang w:eastAsia="he-IL"/>
        </w:rPr>
      </w:pPr>
      <w:bookmarkStart w:id="729" w:name="_ETM_Q1_1201873"/>
      <w:bookmarkStart w:id="730" w:name="_ETM_Q1_1201909"/>
      <w:bookmarkEnd w:id="729"/>
      <w:bookmarkEnd w:id="730"/>
    </w:p>
    <w:p w14:paraId="73E7C63E" w14:textId="65E44C0D" w:rsidR="005F1138" w:rsidRDefault="005F1138" w:rsidP="005F1138">
      <w:pPr>
        <w:pStyle w:val="af9"/>
        <w:keepNext/>
        <w:rPr>
          <w:rtl/>
          <w:lang w:eastAsia="he-IL"/>
        </w:rPr>
      </w:pPr>
      <w:bookmarkStart w:id="731" w:name="ET_guest_905462_123"/>
      <w:r w:rsidRPr="005F1138">
        <w:rPr>
          <w:rStyle w:val="TagStyle"/>
          <w:rtl/>
        </w:rPr>
        <w:lastRenderedPageBreak/>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F1138">
        <w:rPr>
          <w:rStyle w:val="TagStyle"/>
          <w:rtl/>
        </w:rPr>
        <w:t xml:space="preserve"> &lt;&lt; אורח &gt;&gt;</w:t>
      </w:r>
      <w:r w:rsidR="003A02CE">
        <w:rPr>
          <w:rtl/>
          <w:lang w:eastAsia="he-IL"/>
        </w:rPr>
        <w:t xml:space="preserve"> </w:t>
      </w:r>
      <w:bookmarkEnd w:id="731"/>
    </w:p>
    <w:p w14:paraId="35B576EA" w14:textId="77777777" w:rsidR="005F1138" w:rsidRDefault="005F1138" w:rsidP="005F1138">
      <w:pPr>
        <w:pStyle w:val="KeepWithNext"/>
        <w:rPr>
          <w:rtl/>
          <w:lang w:eastAsia="he-IL"/>
        </w:rPr>
      </w:pPr>
    </w:p>
    <w:p w14:paraId="445C505A" w14:textId="21D11693" w:rsidR="005F1138" w:rsidRDefault="005F1138" w:rsidP="005F1138">
      <w:pPr>
        <w:rPr>
          <w:rtl/>
          <w:lang w:eastAsia="he-IL"/>
        </w:rPr>
      </w:pPr>
      <w:r>
        <w:rPr>
          <w:rFonts w:hint="cs"/>
          <w:rtl/>
          <w:lang w:eastAsia="he-IL"/>
        </w:rPr>
        <w:t>מה הצורך</w:t>
      </w:r>
      <w:bookmarkStart w:id="732" w:name="_ETM_Q1_1198920"/>
      <w:bookmarkEnd w:id="732"/>
      <w:r>
        <w:rPr>
          <w:rFonts w:hint="cs"/>
          <w:rtl/>
          <w:lang w:eastAsia="he-IL"/>
        </w:rPr>
        <w:t xml:space="preserve"> באימוץ הזה, כי הרי היום יש את המסגרת של אריזות המזון שנותנת את המעטפת. </w:t>
      </w:r>
      <w:bookmarkStart w:id="733" w:name="_ETM_Q1_1205402"/>
      <w:bookmarkEnd w:id="733"/>
      <w:r>
        <w:rPr>
          <w:rFonts w:hint="cs"/>
          <w:rtl/>
          <w:lang w:eastAsia="he-IL"/>
        </w:rPr>
        <w:t>מי שמביא במסלול אירופי, יש לזה כללים של ההוראות האירופיות. לשם מה צריך את כל זה?</w:t>
      </w:r>
    </w:p>
    <w:p w14:paraId="49E179CB" w14:textId="77777777" w:rsidR="005F1138" w:rsidRDefault="005F1138" w:rsidP="005F1138">
      <w:pPr>
        <w:rPr>
          <w:rtl/>
          <w:lang w:eastAsia="he-IL"/>
        </w:rPr>
      </w:pPr>
      <w:bookmarkStart w:id="734" w:name="_ETM_Q1_1214696"/>
      <w:bookmarkEnd w:id="734"/>
    </w:p>
    <w:p w14:paraId="2872FBC4" w14:textId="7112D578" w:rsidR="005F1138" w:rsidRDefault="005F1138" w:rsidP="005F1138">
      <w:pPr>
        <w:pStyle w:val="af9"/>
        <w:keepNext/>
        <w:rPr>
          <w:rtl/>
          <w:lang w:eastAsia="he-IL"/>
        </w:rPr>
      </w:pPr>
      <w:bookmarkStart w:id="735" w:name="ET_guest_פנינה_אורן_שני_דור_124"/>
      <w:r w:rsidRPr="005F1138">
        <w:rPr>
          <w:rStyle w:val="TagStyle"/>
          <w:rtl/>
        </w:rPr>
        <w:t xml:space="preserve"> &lt;&lt; אורח &gt;&gt; </w:t>
      </w:r>
      <w:r>
        <w:rPr>
          <w:rtl/>
          <w:lang w:eastAsia="he-IL"/>
        </w:rPr>
        <w:t>פנינה אורן שני דור:</w:t>
      </w:r>
      <w:r w:rsidRPr="005F1138">
        <w:rPr>
          <w:rStyle w:val="TagStyle"/>
          <w:rtl/>
        </w:rPr>
        <w:t xml:space="preserve"> &lt;&lt; אורח &gt;&gt;</w:t>
      </w:r>
      <w:r w:rsidR="003A02CE">
        <w:rPr>
          <w:rtl/>
          <w:lang w:eastAsia="he-IL"/>
        </w:rPr>
        <w:t xml:space="preserve"> </w:t>
      </w:r>
      <w:bookmarkEnd w:id="735"/>
    </w:p>
    <w:p w14:paraId="786AD02F" w14:textId="77777777" w:rsidR="005F1138" w:rsidRDefault="005F1138" w:rsidP="005F1138">
      <w:pPr>
        <w:pStyle w:val="KeepWithNext"/>
        <w:rPr>
          <w:rtl/>
          <w:lang w:eastAsia="he-IL"/>
        </w:rPr>
      </w:pPr>
    </w:p>
    <w:p w14:paraId="504F3C36" w14:textId="52E2E3EB" w:rsidR="005F1138" w:rsidRDefault="005F1138" w:rsidP="005F1138">
      <w:pPr>
        <w:rPr>
          <w:rtl/>
          <w:lang w:eastAsia="he-IL"/>
        </w:rPr>
      </w:pPr>
      <w:bookmarkStart w:id="736" w:name="_ETM_Q1_1214942"/>
      <w:bookmarkStart w:id="737" w:name="_ETM_Q1_1214974"/>
      <w:bookmarkEnd w:id="736"/>
      <w:bookmarkEnd w:id="737"/>
      <w:r>
        <w:rPr>
          <w:rFonts w:hint="cs"/>
          <w:rtl/>
          <w:lang w:eastAsia="he-IL"/>
        </w:rPr>
        <w:t>כי אם אנחנו רוצים להביא את התפיסה</w:t>
      </w:r>
      <w:r w:rsidR="00780B63">
        <w:rPr>
          <w:rFonts w:hint="cs"/>
          <w:rtl/>
          <w:lang w:eastAsia="he-IL"/>
        </w:rPr>
        <w:t xml:space="preserve"> </w:t>
      </w:r>
      <w:r>
        <w:rPr>
          <w:rFonts w:hint="cs"/>
          <w:rtl/>
          <w:lang w:eastAsia="he-IL"/>
        </w:rPr>
        <w:t xml:space="preserve">האירופית, אנחנו רוצים להתחיל </w:t>
      </w:r>
      <w:proofErr w:type="spellStart"/>
      <w:r>
        <w:rPr>
          <w:rFonts w:hint="cs"/>
          <w:rtl/>
          <w:lang w:eastAsia="he-IL"/>
        </w:rPr>
        <w:t>איתה</w:t>
      </w:r>
      <w:proofErr w:type="spellEnd"/>
      <w:r>
        <w:rPr>
          <w:rFonts w:hint="cs"/>
          <w:rtl/>
          <w:lang w:eastAsia="he-IL"/>
        </w:rPr>
        <w:t xml:space="preserve"> ובסופו של דבר לתת ודאות. אם הייתם נו</w:t>
      </w:r>
      <w:bookmarkStart w:id="738" w:name="_ETM_Q1_1222306"/>
      <w:bookmarkEnd w:id="738"/>
      <w:r>
        <w:rPr>
          <w:rFonts w:hint="cs"/>
          <w:rtl/>
          <w:lang w:eastAsia="he-IL"/>
        </w:rPr>
        <w:t xml:space="preserve">תנים לד"ר חן גוטמן להמשיך בדבריו, הוא היה מספר </w:t>
      </w:r>
      <w:bookmarkStart w:id="739" w:name="_ETM_Q1_1222842"/>
      <w:bookmarkEnd w:id="739"/>
      <w:r>
        <w:rPr>
          <w:rFonts w:hint="cs"/>
          <w:rtl/>
          <w:lang w:eastAsia="he-IL"/>
        </w:rPr>
        <w:t>לכם שהסיכון הגדול כאן הוא כל הנושא של האימיגרציה של חומרים מאריזות למזון. לכן</w:t>
      </w:r>
      <w:r w:rsidR="00780B63">
        <w:rPr>
          <w:rFonts w:hint="cs"/>
          <w:rtl/>
          <w:lang w:eastAsia="he-IL"/>
        </w:rPr>
        <w:t xml:space="preserve"> </w:t>
      </w:r>
      <w:bookmarkStart w:id="740" w:name="_ETM_Q1_1236696"/>
      <w:bookmarkEnd w:id="740"/>
      <w:r>
        <w:rPr>
          <w:rFonts w:hint="cs"/>
          <w:rtl/>
          <w:lang w:eastAsia="he-IL"/>
        </w:rPr>
        <w:t xml:space="preserve">אנחנו חושבים שהאימוץ האירופי הזה צריך להיות הסמן ולהתוות </w:t>
      </w:r>
      <w:bookmarkStart w:id="741" w:name="_ETM_Q1_1243640"/>
      <w:bookmarkEnd w:id="741"/>
      <w:r>
        <w:rPr>
          <w:rFonts w:hint="cs"/>
          <w:rtl/>
          <w:lang w:eastAsia="he-IL"/>
        </w:rPr>
        <w:t>לנו את הדרך.</w:t>
      </w:r>
      <w:r w:rsidR="00780B63">
        <w:rPr>
          <w:rFonts w:hint="cs"/>
          <w:rtl/>
          <w:lang w:eastAsia="he-IL"/>
        </w:rPr>
        <w:t xml:space="preserve"> </w:t>
      </w:r>
      <w:r>
        <w:rPr>
          <w:rFonts w:hint="cs"/>
          <w:rtl/>
          <w:lang w:eastAsia="he-IL"/>
        </w:rPr>
        <w:t xml:space="preserve">לכן אנחנו מתעקשים. </w:t>
      </w:r>
      <w:bookmarkStart w:id="742" w:name="_ETM_Q1_1245286"/>
      <w:bookmarkEnd w:id="742"/>
      <w:r>
        <w:rPr>
          <w:rFonts w:hint="cs"/>
          <w:rtl/>
          <w:lang w:eastAsia="he-IL"/>
        </w:rPr>
        <w:t xml:space="preserve">יבואן במסלול האירופי שגם כך צריך לעמוד בזה, אנחנו רוצים </w:t>
      </w:r>
      <w:bookmarkStart w:id="743" w:name="_ETM_Q1_1252419"/>
      <w:bookmarkEnd w:id="743"/>
      <w:r>
        <w:rPr>
          <w:rFonts w:hint="cs"/>
          <w:rtl/>
          <w:lang w:eastAsia="he-IL"/>
        </w:rPr>
        <w:t xml:space="preserve">לבוא ולסגור את זה מכל הכיוונים, שלא יבוא למציאות </w:t>
      </w:r>
      <w:bookmarkStart w:id="744" w:name="_ETM_Q1_1254561"/>
      <w:bookmarkEnd w:id="744"/>
      <w:r>
        <w:rPr>
          <w:rFonts w:hint="cs"/>
          <w:rtl/>
          <w:lang w:eastAsia="he-IL"/>
        </w:rPr>
        <w:t xml:space="preserve">שייקח מזון מאירופה עם אריזה של ארצות הברית. </w:t>
      </w:r>
    </w:p>
    <w:p w14:paraId="2DA5059D" w14:textId="77777777" w:rsidR="005F1138" w:rsidRDefault="005F1138" w:rsidP="005F1138">
      <w:pPr>
        <w:rPr>
          <w:rtl/>
          <w:lang w:eastAsia="he-IL"/>
        </w:rPr>
      </w:pPr>
    </w:p>
    <w:p w14:paraId="417A4BFB" w14:textId="2FCF2315" w:rsidR="005F1138" w:rsidRDefault="005F1138" w:rsidP="005F1138">
      <w:pPr>
        <w:pStyle w:val="af9"/>
        <w:keepNext/>
        <w:rPr>
          <w:rtl/>
          <w:lang w:eastAsia="he-IL"/>
        </w:rPr>
      </w:pPr>
      <w:bookmarkStart w:id="745" w:name="ET_guest_905719_125"/>
      <w:r w:rsidRPr="005F1138">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5F1138">
        <w:rPr>
          <w:rStyle w:val="TagStyle"/>
          <w:rtl/>
        </w:rPr>
        <w:t xml:space="preserve"> &lt;&lt; אורח &gt;&gt;</w:t>
      </w:r>
      <w:r w:rsidR="003A02CE">
        <w:rPr>
          <w:rtl/>
          <w:lang w:eastAsia="he-IL"/>
        </w:rPr>
        <w:t xml:space="preserve"> </w:t>
      </w:r>
      <w:bookmarkEnd w:id="745"/>
    </w:p>
    <w:p w14:paraId="1D659697" w14:textId="77777777" w:rsidR="005F1138" w:rsidRDefault="005F1138" w:rsidP="005F1138">
      <w:pPr>
        <w:pStyle w:val="KeepWithNext"/>
        <w:rPr>
          <w:rtl/>
          <w:lang w:eastAsia="he-IL"/>
        </w:rPr>
      </w:pPr>
    </w:p>
    <w:p w14:paraId="367CFACF" w14:textId="70BACB73" w:rsidR="005F1138" w:rsidRDefault="005F1138" w:rsidP="005F1138">
      <w:pPr>
        <w:rPr>
          <w:rtl/>
          <w:lang w:eastAsia="he-IL"/>
        </w:rPr>
      </w:pPr>
      <w:r>
        <w:rPr>
          <w:rFonts w:hint="cs"/>
          <w:rtl/>
          <w:lang w:eastAsia="he-IL"/>
        </w:rPr>
        <w:t>זה בגלל שיש תקן 5113.</w:t>
      </w:r>
      <w:r w:rsidR="00780B63">
        <w:rPr>
          <w:rFonts w:hint="cs"/>
          <w:rtl/>
          <w:lang w:eastAsia="he-IL"/>
        </w:rPr>
        <w:t xml:space="preserve"> </w:t>
      </w:r>
      <w:r>
        <w:rPr>
          <w:rFonts w:hint="cs"/>
          <w:rtl/>
          <w:lang w:eastAsia="he-IL"/>
        </w:rPr>
        <w:t xml:space="preserve">אתה לא יכול יותר לעבוד </w:t>
      </w:r>
      <w:bookmarkStart w:id="746" w:name="_ETM_Q1_1268185"/>
      <w:bookmarkEnd w:id="746"/>
      <w:r>
        <w:rPr>
          <w:rFonts w:hint="cs"/>
          <w:rtl/>
          <w:lang w:eastAsia="he-IL"/>
        </w:rPr>
        <w:t>לפי תקן 5113 שמאפשר לך בחירה.</w:t>
      </w:r>
    </w:p>
    <w:p w14:paraId="59BB04FE" w14:textId="77777777" w:rsidR="005F1138" w:rsidRDefault="005F1138" w:rsidP="005F1138">
      <w:pPr>
        <w:rPr>
          <w:rtl/>
          <w:lang w:eastAsia="he-IL"/>
        </w:rPr>
      </w:pPr>
    </w:p>
    <w:p w14:paraId="0CABF4FF" w14:textId="72F81FFF" w:rsidR="005F1138" w:rsidRDefault="005F1138" w:rsidP="005F1138">
      <w:pPr>
        <w:pStyle w:val="af9"/>
        <w:keepNext/>
        <w:rPr>
          <w:rtl/>
          <w:lang w:eastAsia="he-IL"/>
        </w:rPr>
      </w:pPr>
      <w:bookmarkStart w:id="747" w:name="ET_guest_פנינה_אורן_שני_דור_126"/>
      <w:r w:rsidRPr="005F1138">
        <w:rPr>
          <w:rStyle w:val="TagStyle"/>
          <w:rtl/>
        </w:rPr>
        <w:t xml:space="preserve"> &lt;&lt; אורח &gt;&gt; </w:t>
      </w:r>
      <w:r>
        <w:rPr>
          <w:rtl/>
          <w:lang w:eastAsia="he-IL"/>
        </w:rPr>
        <w:t>פנינה אורן שני דור:</w:t>
      </w:r>
      <w:r w:rsidRPr="005F1138">
        <w:rPr>
          <w:rStyle w:val="TagStyle"/>
          <w:rtl/>
        </w:rPr>
        <w:t xml:space="preserve"> &lt;&lt; אורח &gt;&gt;</w:t>
      </w:r>
      <w:r w:rsidR="003A02CE">
        <w:rPr>
          <w:rtl/>
          <w:lang w:eastAsia="he-IL"/>
        </w:rPr>
        <w:t xml:space="preserve"> </w:t>
      </w:r>
      <w:bookmarkEnd w:id="747"/>
    </w:p>
    <w:p w14:paraId="43056E73" w14:textId="77777777" w:rsidR="005F1138" w:rsidRDefault="005F1138" w:rsidP="005F1138">
      <w:pPr>
        <w:pStyle w:val="KeepWithNext"/>
        <w:rPr>
          <w:rtl/>
          <w:lang w:eastAsia="he-IL"/>
        </w:rPr>
      </w:pPr>
    </w:p>
    <w:p w14:paraId="268C3222" w14:textId="21E1F964" w:rsidR="005F1138" w:rsidRDefault="005F1138" w:rsidP="005F1138">
      <w:pPr>
        <w:rPr>
          <w:rtl/>
          <w:lang w:eastAsia="he-IL"/>
        </w:rPr>
      </w:pPr>
      <w:r>
        <w:rPr>
          <w:rFonts w:hint="cs"/>
          <w:rtl/>
          <w:lang w:eastAsia="he-IL"/>
        </w:rPr>
        <w:t xml:space="preserve">שיהיה ברור בחוק. שיהיה מובן בחוק. </w:t>
      </w:r>
    </w:p>
    <w:p w14:paraId="236C6F9A" w14:textId="77777777" w:rsidR="005F1138" w:rsidRDefault="005F1138" w:rsidP="005F1138">
      <w:pPr>
        <w:rPr>
          <w:rtl/>
          <w:lang w:eastAsia="he-IL"/>
        </w:rPr>
      </w:pPr>
      <w:bookmarkStart w:id="748" w:name="_ETM_Q1_1285632"/>
      <w:bookmarkStart w:id="749" w:name="_ETM_Q1_1285665"/>
      <w:bookmarkStart w:id="750" w:name="_ETM_Q1_1286486"/>
      <w:bookmarkEnd w:id="748"/>
      <w:bookmarkEnd w:id="749"/>
      <w:bookmarkEnd w:id="750"/>
    </w:p>
    <w:p w14:paraId="7A5CBD9F" w14:textId="2C9CE5F3" w:rsidR="005F1138" w:rsidRDefault="005F1138" w:rsidP="005F1138">
      <w:pPr>
        <w:pStyle w:val="af9"/>
        <w:keepNext/>
        <w:rPr>
          <w:rtl/>
          <w:lang w:eastAsia="he-IL"/>
        </w:rPr>
      </w:pPr>
      <w:bookmarkStart w:id="751" w:name="ET_guest_905462_127"/>
      <w:r w:rsidRPr="005F113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F1138">
        <w:rPr>
          <w:rStyle w:val="TagStyle"/>
          <w:rtl/>
        </w:rPr>
        <w:t xml:space="preserve"> &lt;&lt; אורח &gt;&gt;</w:t>
      </w:r>
      <w:r w:rsidR="003A02CE">
        <w:rPr>
          <w:rtl/>
          <w:lang w:eastAsia="he-IL"/>
        </w:rPr>
        <w:t xml:space="preserve"> </w:t>
      </w:r>
      <w:bookmarkEnd w:id="751"/>
    </w:p>
    <w:p w14:paraId="0B0867F6" w14:textId="77777777" w:rsidR="005F1138" w:rsidRDefault="005F1138" w:rsidP="005F1138">
      <w:pPr>
        <w:pStyle w:val="KeepWithNext"/>
        <w:rPr>
          <w:rtl/>
          <w:lang w:eastAsia="he-IL"/>
        </w:rPr>
      </w:pPr>
    </w:p>
    <w:p w14:paraId="0C7D72CD" w14:textId="05F3DAF3" w:rsidR="005F1138" w:rsidRDefault="005F1138" w:rsidP="005F1138">
      <w:pPr>
        <w:rPr>
          <w:rtl/>
          <w:lang w:eastAsia="he-IL"/>
        </w:rPr>
      </w:pPr>
      <w:bookmarkStart w:id="752" w:name="_ETM_Q1_1286712"/>
      <w:bookmarkStart w:id="753" w:name="_ETM_Q1_1286750"/>
      <w:bookmarkEnd w:id="752"/>
      <w:bookmarkEnd w:id="753"/>
      <w:r>
        <w:rPr>
          <w:rFonts w:hint="cs"/>
          <w:rtl/>
          <w:lang w:eastAsia="he-IL"/>
        </w:rPr>
        <w:t>תעשו תיקון חקיקה בשביל זה.</w:t>
      </w:r>
    </w:p>
    <w:p w14:paraId="50BE9E88" w14:textId="77777777" w:rsidR="005F1138" w:rsidRDefault="005F1138" w:rsidP="005F1138">
      <w:pPr>
        <w:rPr>
          <w:rtl/>
          <w:lang w:eastAsia="he-IL"/>
        </w:rPr>
      </w:pPr>
      <w:bookmarkStart w:id="754" w:name="_ETM_Q1_1285794"/>
      <w:bookmarkStart w:id="755" w:name="_ETM_Q1_1285828"/>
      <w:bookmarkStart w:id="756" w:name="_ETM_Q1_1287002"/>
      <w:bookmarkEnd w:id="754"/>
      <w:bookmarkEnd w:id="755"/>
      <w:bookmarkEnd w:id="756"/>
    </w:p>
    <w:p w14:paraId="656ED440" w14:textId="1C6B51FE" w:rsidR="005F1138" w:rsidRDefault="005F1138" w:rsidP="005F1138">
      <w:pPr>
        <w:pStyle w:val="af9"/>
        <w:keepNext/>
        <w:rPr>
          <w:rtl/>
          <w:lang w:eastAsia="he-IL"/>
        </w:rPr>
      </w:pPr>
      <w:bookmarkStart w:id="757" w:name="ET_guest_פנינה_אורן_שני_דור_128"/>
      <w:r w:rsidRPr="005F1138">
        <w:rPr>
          <w:rStyle w:val="TagStyle"/>
          <w:rtl/>
        </w:rPr>
        <w:t xml:space="preserve"> &lt;&lt; אורח &gt;&gt; </w:t>
      </w:r>
      <w:r>
        <w:rPr>
          <w:rtl/>
          <w:lang w:eastAsia="he-IL"/>
        </w:rPr>
        <w:t>פנינה אורן שני דור:</w:t>
      </w:r>
      <w:r w:rsidRPr="005F1138">
        <w:rPr>
          <w:rStyle w:val="TagStyle"/>
          <w:rtl/>
        </w:rPr>
        <w:t xml:space="preserve"> &lt;&lt; אורח &gt;&gt;</w:t>
      </w:r>
      <w:r w:rsidR="003A02CE">
        <w:rPr>
          <w:rtl/>
          <w:lang w:eastAsia="he-IL"/>
        </w:rPr>
        <w:t xml:space="preserve"> </w:t>
      </w:r>
      <w:bookmarkEnd w:id="757"/>
    </w:p>
    <w:p w14:paraId="23A3B0BB" w14:textId="77777777" w:rsidR="005F1138" w:rsidRDefault="005F1138" w:rsidP="005F1138">
      <w:pPr>
        <w:pStyle w:val="KeepWithNext"/>
        <w:rPr>
          <w:rtl/>
          <w:lang w:eastAsia="he-IL"/>
        </w:rPr>
      </w:pPr>
    </w:p>
    <w:p w14:paraId="29EEAB43" w14:textId="25F3557C" w:rsidR="005F1138" w:rsidRDefault="005F1138" w:rsidP="005F1138">
      <w:pPr>
        <w:rPr>
          <w:rtl/>
          <w:lang w:eastAsia="he-IL"/>
        </w:rPr>
      </w:pPr>
      <w:bookmarkStart w:id="758" w:name="_ETM_Q1_1287276"/>
      <w:bookmarkStart w:id="759" w:name="_ETM_Q1_1287307"/>
      <w:bookmarkEnd w:id="758"/>
      <w:bookmarkEnd w:id="759"/>
      <w:r>
        <w:rPr>
          <w:rFonts w:hint="cs"/>
          <w:rtl/>
          <w:lang w:eastAsia="he-IL"/>
        </w:rPr>
        <w:t xml:space="preserve">אנחנו </w:t>
      </w:r>
      <w:bookmarkStart w:id="760" w:name="_ETM_Q1_1288097"/>
      <w:bookmarkEnd w:id="760"/>
      <w:r>
        <w:rPr>
          <w:rFonts w:hint="cs"/>
          <w:rtl/>
          <w:lang w:eastAsia="he-IL"/>
        </w:rPr>
        <w:t xml:space="preserve">לא צריכים. זה תיקון צו. אנחנו לא </w:t>
      </w:r>
      <w:bookmarkStart w:id="761" w:name="_ETM_Q1_1288837"/>
      <w:bookmarkEnd w:id="761"/>
      <w:r>
        <w:rPr>
          <w:rFonts w:hint="cs"/>
          <w:rtl/>
          <w:lang w:eastAsia="he-IL"/>
        </w:rPr>
        <w:t>צריכים תיקון חקיקה.</w:t>
      </w:r>
    </w:p>
    <w:p w14:paraId="19AC4E88" w14:textId="77777777" w:rsidR="005F1138" w:rsidRDefault="005F1138" w:rsidP="005F1138">
      <w:pPr>
        <w:rPr>
          <w:rtl/>
          <w:lang w:eastAsia="he-IL"/>
        </w:rPr>
      </w:pPr>
      <w:bookmarkStart w:id="762" w:name="_ETM_Q1_1292350"/>
      <w:bookmarkStart w:id="763" w:name="_ETM_Q1_1292389"/>
      <w:bookmarkStart w:id="764" w:name="_ETM_Q1_1290714"/>
      <w:bookmarkEnd w:id="762"/>
      <w:bookmarkEnd w:id="763"/>
      <w:bookmarkEnd w:id="764"/>
    </w:p>
    <w:p w14:paraId="71CA7216" w14:textId="444E5775" w:rsidR="005F1138" w:rsidRDefault="005F1138" w:rsidP="005F1138">
      <w:pPr>
        <w:pStyle w:val="af9"/>
        <w:keepNext/>
        <w:rPr>
          <w:rtl/>
          <w:lang w:eastAsia="he-IL"/>
        </w:rPr>
      </w:pPr>
      <w:bookmarkStart w:id="765" w:name="ET_guest_905462_129"/>
      <w:r w:rsidRPr="005F113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5F1138">
        <w:rPr>
          <w:rStyle w:val="TagStyle"/>
          <w:rtl/>
        </w:rPr>
        <w:t xml:space="preserve"> &lt;&lt; אורח &gt;&gt;</w:t>
      </w:r>
      <w:r w:rsidR="003A02CE">
        <w:rPr>
          <w:rtl/>
          <w:lang w:eastAsia="he-IL"/>
        </w:rPr>
        <w:t xml:space="preserve"> </w:t>
      </w:r>
      <w:bookmarkEnd w:id="765"/>
    </w:p>
    <w:p w14:paraId="1659C971" w14:textId="77777777" w:rsidR="005F1138" w:rsidRDefault="005F1138" w:rsidP="005F1138">
      <w:pPr>
        <w:pStyle w:val="KeepWithNext"/>
        <w:rPr>
          <w:rtl/>
          <w:lang w:eastAsia="he-IL"/>
        </w:rPr>
      </w:pPr>
    </w:p>
    <w:p w14:paraId="2889CF92" w14:textId="613ECACC" w:rsidR="005F1138" w:rsidRDefault="005F1138" w:rsidP="005F1138">
      <w:pPr>
        <w:rPr>
          <w:rtl/>
          <w:lang w:eastAsia="he-IL"/>
        </w:rPr>
      </w:pPr>
      <w:bookmarkStart w:id="766" w:name="_ETM_Q1_1290960"/>
      <w:bookmarkStart w:id="767" w:name="_ETM_Q1_1290991"/>
      <w:bookmarkEnd w:id="766"/>
      <w:bookmarkEnd w:id="767"/>
      <w:r>
        <w:rPr>
          <w:rFonts w:hint="cs"/>
          <w:rtl/>
          <w:lang w:eastAsia="he-IL"/>
        </w:rPr>
        <w:t xml:space="preserve">זה </w:t>
      </w:r>
      <w:bookmarkStart w:id="768" w:name="_ETM_Q1_1292706"/>
      <w:bookmarkEnd w:id="768"/>
      <w:r>
        <w:rPr>
          <w:rFonts w:hint="cs"/>
          <w:rtl/>
          <w:lang w:eastAsia="he-IL"/>
        </w:rPr>
        <w:t xml:space="preserve">נותן לכם שנה של היערכות. </w:t>
      </w:r>
    </w:p>
    <w:p w14:paraId="5E1F2444" w14:textId="77777777" w:rsidR="005F1138" w:rsidRDefault="005F1138" w:rsidP="005F1138">
      <w:pPr>
        <w:rPr>
          <w:rtl/>
          <w:lang w:eastAsia="he-IL"/>
        </w:rPr>
      </w:pPr>
      <w:bookmarkStart w:id="769" w:name="_ETM_Q1_1294107"/>
      <w:bookmarkStart w:id="770" w:name="_ETM_Q1_1294144"/>
      <w:bookmarkStart w:id="771" w:name="_ETM_Q1_1293791"/>
      <w:bookmarkEnd w:id="769"/>
      <w:bookmarkEnd w:id="770"/>
      <w:bookmarkEnd w:id="771"/>
    </w:p>
    <w:p w14:paraId="1E260A9E" w14:textId="5A994F75" w:rsidR="005F1138" w:rsidRDefault="005F1138" w:rsidP="005F1138">
      <w:pPr>
        <w:pStyle w:val="af9"/>
        <w:keepNext/>
        <w:rPr>
          <w:rtl/>
          <w:lang w:eastAsia="he-IL"/>
        </w:rPr>
      </w:pPr>
      <w:bookmarkStart w:id="772" w:name="ET_guest_פנינה_אורן_שני_דור_130"/>
      <w:r w:rsidRPr="005F1138">
        <w:rPr>
          <w:rStyle w:val="TagStyle"/>
          <w:rtl/>
        </w:rPr>
        <w:t xml:space="preserve"> &lt;&lt; אורח &gt;&gt; </w:t>
      </w:r>
      <w:r>
        <w:rPr>
          <w:rtl/>
          <w:lang w:eastAsia="he-IL"/>
        </w:rPr>
        <w:t>פנינה אורן שני דור:</w:t>
      </w:r>
      <w:r w:rsidRPr="005F1138">
        <w:rPr>
          <w:rStyle w:val="TagStyle"/>
          <w:rtl/>
        </w:rPr>
        <w:t xml:space="preserve"> &lt;&lt; אורח &gt;&gt;</w:t>
      </w:r>
      <w:r w:rsidR="003A02CE">
        <w:rPr>
          <w:rtl/>
          <w:lang w:eastAsia="he-IL"/>
        </w:rPr>
        <w:t xml:space="preserve"> </w:t>
      </w:r>
      <w:bookmarkEnd w:id="772"/>
    </w:p>
    <w:p w14:paraId="7041749C" w14:textId="77777777" w:rsidR="005F1138" w:rsidRDefault="005F1138" w:rsidP="005F1138">
      <w:pPr>
        <w:pStyle w:val="KeepWithNext"/>
        <w:rPr>
          <w:rtl/>
          <w:lang w:eastAsia="he-IL"/>
        </w:rPr>
      </w:pPr>
    </w:p>
    <w:p w14:paraId="453B7F3D" w14:textId="7E055B4A" w:rsidR="005F1138" w:rsidRDefault="005F1138" w:rsidP="003075C1">
      <w:pPr>
        <w:rPr>
          <w:rtl/>
          <w:lang w:eastAsia="he-IL"/>
        </w:rPr>
      </w:pPr>
      <w:bookmarkStart w:id="773" w:name="_ETM_Q1_1294043"/>
      <w:bookmarkStart w:id="774" w:name="_ETM_Q1_1294070"/>
      <w:bookmarkEnd w:id="773"/>
      <w:bookmarkEnd w:id="774"/>
      <w:r>
        <w:rPr>
          <w:rFonts w:hint="cs"/>
          <w:rtl/>
          <w:lang w:eastAsia="he-IL"/>
        </w:rPr>
        <w:t>זאת לא הוראה של נספח אלא הרחבה.</w:t>
      </w:r>
      <w:r w:rsidR="003075C1">
        <w:rPr>
          <w:rFonts w:hint="cs"/>
          <w:rtl/>
          <w:lang w:eastAsia="he-IL"/>
        </w:rPr>
        <w:t xml:space="preserve"> </w:t>
      </w:r>
      <w:bookmarkStart w:id="775" w:name="_ETM_Q1_1298842"/>
      <w:bookmarkEnd w:id="775"/>
      <w:r w:rsidR="003075C1">
        <w:rPr>
          <w:rFonts w:hint="cs"/>
          <w:rtl/>
          <w:lang w:eastAsia="he-IL"/>
        </w:rPr>
        <w:t>השר ישמע את הטיעונים.</w:t>
      </w:r>
    </w:p>
    <w:p w14:paraId="20EC0F86" w14:textId="77777777" w:rsidR="003075C1" w:rsidRDefault="003075C1" w:rsidP="003075C1">
      <w:pPr>
        <w:rPr>
          <w:rtl/>
          <w:lang w:eastAsia="he-IL"/>
        </w:rPr>
      </w:pPr>
    </w:p>
    <w:p w14:paraId="28777847" w14:textId="2B729A30" w:rsidR="003075C1" w:rsidRDefault="003075C1" w:rsidP="003075C1">
      <w:pPr>
        <w:pStyle w:val="af9"/>
        <w:keepNext/>
        <w:rPr>
          <w:rtl/>
          <w:lang w:eastAsia="he-IL"/>
        </w:rPr>
      </w:pPr>
      <w:bookmarkStart w:id="776" w:name="ET_guest_905462_131"/>
      <w:r w:rsidRPr="003075C1">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3075C1">
        <w:rPr>
          <w:rStyle w:val="TagStyle"/>
          <w:rtl/>
        </w:rPr>
        <w:t xml:space="preserve"> &lt;&lt; אורח &gt;&gt;</w:t>
      </w:r>
      <w:r w:rsidR="003A02CE">
        <w:rPr>
          <w:rtl/>
          <w:lang w:eastAsia="he-IL"/>
        </w:rPr>
        <w:t xml:space="preserve"> </w:t>
      </w:r>
      <w:bookmarkEnd w:id="776"/>
    </w:p>
    <w:p w14:paraId="167E2D18" w14:textId="77777777" w:rsidR="003075C1" w:rsidRDefault="003075C1" w:rsidP="003075C1">
      <w:pPr>
        <w:pStyle w:val="KeepWithNext"/>
        <w:rPr>
          <w:rtl/>
          <w:lang w:eastAsia="he-IL"/>
        </w:rPr>
      </w:pPr>
    </w:p>
    <w:p w14:paraId="40E26632" w14:textId="2FBC4B71" w:rsidR="003075C1" w:rsidRDefault="003075C1" w:rsidP="003075C1">
      <w:pPr>
        <w:rPr>
          <w:rtl/>
          <w:lang w:eastAsia="he-IL"/>
        </w:rPr>
      </w:pPr>
      <w:r>
        <w:rPr>
          <w:rFonts w:hint="cs"/>
          <w:rtl/>
          <w:lang w:eastAsia="he-IL"/>
        </w:rPr>
        <w:t>זאת המציאות המשפטית?</w:t>
      </w:r>
    </w:p>
    <w:p w14:paraId="768E7596" w14:textId="77777777" w:rsidR="003075C1" w:rsidRDefault="003075C1" w:rsidP="003075C1">
      <w:pPr>
        <w:rPr>
          <w:rtl/>
          <w:lang w:eastAsia="he-IL"/>
        </w:rPr>
      </w:pPr>
      <w:bookmarkStart w:id="777" w:name="_ETM_Q1_1302381"/>
      <w:bookmarkStart w:id="778" w:name="_ETM_Q1_1302415"/>
      <w:bookmarkEnd w:id="777"/>
      <w:bookmarkEnd w:id="778"/>
    </w:p>
    <w:p w14:paraId="4511B37D" w14:textId="5801BE1A" w:rsidR="003075C1" w:rsidRDefault="003075C1" w:rsidP="003075C1">
      <w:pPr>
        <w:pStyle w:val="af9"/>
        <w:keepNext/>
        <w:rPr>
          <w:rtl/>
          <w:lang w:eastAsia="he-IL"/>
        </w:rPr>
      </w:pPr>
      <w:bookmarkStart w:id="779" w:name="ET_guest_פנינה_אורן_שני_דור_132"/>
      <w:r w:rsidRPr="003075C1">
        <w:rPr>
          <w:rStyle w:val="TagStyle"/>
          <w:rtl/>
        </w:rPr>
        <w:t xml:space="preserve"> &lt;&lt; אורח &gt;&gt; </w:t>
      </w:r>
      <w:r>
        <w:rPr>
          <w:rtl/>
          <w:lang w:eastAsia="he-IL"/>
        </w:rPr>
        <w:t>פנינה אורן שני דור:</w:t>
      </w:r>
      <w:r w:rsidRPr="003075C1">
        <w:rPr>
          <w:rStyle w:val="TagStyle"/>
          <w:rtl/>
        </w:rPr>
        <w:t xml:space="preserve"> &lt;&lt; אורח &gt;&gt;</w:t>
      </w:r>
      <w:r w:rsidR="003A02CE">
        <w:rPr>
          <w:rtl/>
          <w:lang w:eastAsia="he-IL"/>
        </w:rPr>
        <w:t xml:space="preserve"> </w:t>
      </w:r>
      <w:bookmarkEnd w:id="779"/>
    </w:p>
    <w:p w14:paraId="3F21EC08" w14:textId="77777777" w:rsidR="003075C1" w:rsidRDefault="003075C1" w:rsidP="003075C1">
      <w:pPr>
        <w:pStyle w:val="KeepWithNext"/>
        <w:rPr>
          <w:rtl/>
          <w:lang w:eastAsia="he-IL"/>
        </w:rPr>
      </w:pPr>
    </w:p>
    <w:p w14:paraId="2C898497" w14:textId="24017341" w:rsidR="003075C1" w:rsidRDefault="003075C1" w:rsidP="003075C1">
      <w:pPr>
        <w:rPr>
          <w:rtl/>
          <w:lang w:eastAsia="he-IL"/>
        </w:rPr>
      </w:pPr>
      <w:r>
        <w:rPr>
          <w:rFonts w:hint="cs"/>
          <w:rtl/>
          <w:lang w:eastAsia="he-IL"/>
        </w:rPr>
        <w:t xml:space="preserve">תשאל את </w:t>
      </w:r>
      <w:bookmarkStart w:id="780" w:name="_ETM_Q1_1303989"/>
      <w:bookmarkEnd w:id="780"/>
      <w:r>
        <w:rPr>
          <w:rFonts w:hint="cs"/>
          <w:rtl/>
          <w:lang w:eastAsia="he-IL"/>
        </w:rPr>
        <w:t>נעה. היא כרגע אמרה את זה.</w:t>
      </w:r>
    </w:p>
    <w:p w14:paraId="1B1E6BE8" w14:textId="77777777" w:rsidR="003075C1" w:rsidRDefault="003075C1" w:rsidP="003075C1">
      <w:pPr>
        <w:rPr>
          <w:rtl/>
          <w:lang w:eastAsia="he-IL"/>
        </w:rPr>
      </w:pPr>
      <w:bookmarkStart w:id="781" w:name="_ETM_Q1_1303409"/>
      <w:bookmarkStart w:id="782" w:name="_ETM_Q1_1303442"/>
      <w:bookmarkStart w:id="783" w:name="_ETM_Q1_1306642"/>
      <w:bookmarkEnd w:id="781"/>
      <w:bookmarkEnd w:id="782"/>
      <w:bookmarkEnd w:id="783"/>
    </w:p>
    <w:p w14:paraId="1CE1B76B" w14:textId="7A067651" w:rsidR="003075C1" w:rsidRDefault="003075C1" w:rsidP="003075C1">
      <w:pPr>
        <w:pStyle w:val="a4"/>
        <w:keepNext/>
        <w:rPr>
          <w:rtl/>
        </w:rPr>
      </w:pPr>
      <w:bookmarkStart w:id="784" w:name="ET_speaker_נעה_בן_שבת_133"/>
      <w:r w:rsidRPr="003075C1">
        <w:rPr>
          <w:rStyle w:val="TagStyle"/>
          <w:rtl/>
        </w:rPr>
        <w:t xml:space="preserve"> &lt;&lt; דובר &gt;&gt; </w:t>
      </w:r>
      <w:r>
        <w:rPr>
          <w:rtl/>
        </w:rPr>
        <w:t>נעה בן שבת:</w:t>
      </w:r>
      <w:r w:rsidRPr="003075C1">
        <w:rPr>
          <w:rStyle w:val="TagStyle"/>
          <w:rtl/>
        </w:rPr>
        <w:t xml:space="preserve"> &lt;&lt; דובר &gt;&gt;</w:t>
      </w:r>
      <w:r w:rsidR="003A02CE">
        <w:rPr>
          <w:rtl/>
        </w:rPr>
        <w:t xml:space="preserve"> </w:t>
      </w:r>
      <w:bookmarkEnd w:id="784"/>
    </w:p>
    <w:p w14:paraId="58EE17EA" w14:textId="77777777" w:rsidR="003075C1" w:rsidRDefault="003075C1" w:rsidP="003075C1">
      <w:pPr>
        <w:pStyle w:val="KeepWithNext"/>
        <w:rPr>
          <w:rtl/>
          <w:lang w:eastAsia="he-IL"/>
        </w:rPr>
      </w:pPr>
    </w:p>
    <w:p w14:paraId="1A8ABE37" w14:textId="77777777" w:rsidR="00610D4B" w:rsidRDefault="003075C1" w:rsidP="00610D4B">
      <w:pPr>
        <w:rPr>
          <w:rtl/>
        </w:rPr>
      </w:pPr>
      <w:bookmarkStart w:id="785" w:name="_ETM_Q1_1309017"/>
      <w:bookmarkStart w:id="786" w:name="_ETM_Q1_1309054"/>
      <w:bookmarkEnd w:id="785"/>
      <w:bookmarkEnd w:id="786"/>
      <w:r>
        <w:rPr>
          <w:rFonts w:hint="cs"/>
          <w:rtl/>
          <w:lang w:eastAsia="he-IL"/>
        </w:rPr>
        <w:t xml:space="preserve">ב-(ד) זה מועד כניסה לתוקף </w:t>
      </w:r>
      <w:bookmarkStart w:id="787" w:name="_ETM_Q1_1311213"/>
      <w:bookmarkEnd w:id="787"/>
      <w:r>
        <w:rPr>
          <w:rFonts w:hint="cs"/>
          <w:rtl/>
          <w:lang w:eastAsia="he-IL"/>
        </w:rPr>
        <w:t>ואתם אומרים שמועד מאוחר כאמור ייקבע לא יאוחר משנה.</w:t>
      </w:r>
      <w:bookmarkStart w:id="788" w:name="_ETM_Q1_1314528"/>
      <w:bookmarkEnd w:id="788"/>
    </w:p>
    <w:p w14:paraId="146A588B" w14:textId="77777777" w:rsidR="00610D4B" w:rsidRDefault="00610D4B" w:rsidP="00610D4B">
      <w:pPr>
        <w:rPr>
          <w:rtl/>
        </w:rPr>
      </w:pPr>
    </w:p>
    <w:p w14:paraId="6E2754BD" w14:textId="54CA4B5B" w:rsidR="00610D4B" w:rsidRDefault="00610D4B" w:rsidP="00610D4B">
      <w:pPr>
        <w:pStyle w:val="af9"/>
        <w:keepNext/>
        <w:rPr>
          <w:rtl/>
          <w:lang w:eastAsia="he-IL"/>
        </w:rPr>
      </w:pPr>
      <w:bookmarkStart w:id="789" w:name="ET_guest_שרון_גוטמן__990"/>
      <w:r w:rsidRPr="00610D4B">
        <w:rPr>
          <w:rStyle w:val="TagStyle"/>
          <w:rtl/>
        </w:rPr>
        <w:t xml:space="preserve"> &lt;&lt; אורח &gt;&gt; </w:t>
      </w:r>
      <w:r>
        <w:rPr>
          <w:rtl/>
          <w:lang w:eastAsia="he-IL"/>
        </w:rPr>
        <w:t>שרון גוטמן:</w:t>
      </w:r>
      <w:r w:rsidRPr="00610D4B">
        <w:rPr>
          <w:rStyle w:val="TagStyle"/>
          <w:rtl/>
        </w:rPr>
        <w:t xml:space="preserve"> &lt;&lt; אורח &gt;&gt;</w:t>
      </w:r>
      <w:r w:rsidR="00F5595B">
        <w:rPr>
          <w:rtl/>
          <w:lang w:eastAsia="he-IL"/>
        </w:rPr>
        <w:t xml:space="preserve"> </w:t>
      </w:r>
      <w:bookmarkEnd w:id="789"/>
    </w:p>
    <w:p w14:paraId="60900EB6" w14:textId="77777777" w:rsidR="00610D4B" w:rsidRDefault="00610D4B" w:rsidP="00610D4B">
      <w:pPr>
        <w:pStyle w:val="KeepWithNext"/>
        <w:rPr>
          <w:rtl/>
          <w:lang w:eastAsia="he-IL"/>
        </w:rPr>
      </w:pPr>
    </w:p>
    <w:p w14:paraId="0001CF80" w14:textId="279D81FA" w:rsidR="003075C1" w:rsidRDefault="003075C1" w:rsidP="00610D4B">
      <w:pPr>
        <w:rPr>
          <w:rtl/>
        </w:rPr>
      </w:pPr>
      <w:r>
        <w:rPr>
          <w:rFonts w:hint="cs"/>
          <w:rtl/>
          <w:lang w:eastAsia="he-IL"/>
        </w:rPr>
        <w:t>השאלה אם זה לא</w:t>
      </w:r>
      <w:r w:rsidR="00780B63">
        <w:rPr>
          <w:rFonts w:hint="cs"/>
          <w:rtl/>
          <w:lang w:eastAsia="he-IL"/>
        </w:rPr>
        <w:t xml:space="preserve"> </w:t>
      </w:r>
      <w:r>
        <w:rPr>
          <w:rFonts w:hint="cs"/>
          <w:rtl/>
          <w:lang w:eastAsia="he-IL"/>
        </w:rPr>
        <w:t>שינוי מחויב.</w:t>
      </w:r>
    </w:p>
    <w:p w14:paraId="2C867945" w14:textId="77777777" w:rsidR="000B48DC" w:rsidRDefault="000B48DC" w:rsidP="003075C1">
      <w:pPr>
        <w:rPr>
          <w:rtl/>
          <w:lang w:eastAsia="he-IL"/>
        </w:rPr>
      </w:pPr>
      <w:bookmarkStart w:id="790" w:name="_ETM_Q1_1333309"/>
      <w:bookmarkStart w:id="791" w:name="_ETM_Q1_1333343"/>
      <w:bookmarkEnd w:id="790"/>
      <w:bookmarkEnd w:id="791"/>
    </w:p>
    <w:p w14:paraId="6316FB75" w14:textId="660CAA69" w:rsidR="000B48DC" w:rsidRDefault="000B48DC" w:rsidP="000B48DC">
      <w:pPr>
        <w:pStyle w:val="a4"/>
        <w:keepNext/>
        <w:rPr>
          <w:rtl/>
        </w:rPr>
      </w:pPr>
      <w:bookmarkStart w:id="792" w:name="ET_speaker_נעה_בן_שבת_136"/>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792"/>
    </w:p>
    <w:p w14:paraId="7657F087" w14:textId="77777777" w:rsidR="000B48DC" w:rsidRDefault="000B48DC" w:rsidP="000B48DC">
      <w:pPr>
        <w:pStyle w:val="KeepWithNext"/>
        <w:rPr>
          <w:rtl/>
          <w:lang w:eastAsia="he-IL"/>
        </w:rPr>
      </w:pPr>
    </w:p>
    <w:p w14:paraId="49408300" w14:textId="2815AC1C" w:rsidR="000B48DC" w:rsidRDefault="000B48DC" w:rsidP="000B48DC">
      <w:pPr>
        <w:rPr>
          <w:rtl/>
          <w:lang w:eastAsia="he-IL"/>
        </w:rPr>
      </w:pPr>
      <w:r>
        <w:rPr>
          <w:rFonts w:hint="cs"/>
          <w:rtl/>
          <w:lang w:eastAsia="he-IL"/>
        </w:rPr>
        <w:t>השאלה אם רוצים להשאיר את ההגבלה על שיקול הדעת של השר. אתם תמיד רוצים להשאיר את ההגבלה על שיקול הד</w:t>
      </w:r>
      <w:bookmarkStart w:id="793" w:name="_ETM_Q1_1346284"/>
      <w:bookmarkEnd w:id="793"/>
      <w:r>
        <w:rPr>
          <w:rFonts w:hint="cs"/>
          <w:rtl/>
          <w:lang w:eastAsia="he-IL"/>
        </w:rPr>
        <w:t>עת של השר?</w:t>
      </w:r>
    </w:p>
    <w:p w14:paraId="5075FEF5" w14:textId="77777777" w:rsidR="000B48DC" w:rsidRDefault="000B48DC" w:rsidP="000B48DC">
      <w:pPr>
        <w:rPr>
          <w:rtl/>
          <w:lang w:eastAsia="he-IL"/>
        </w:rPr>
      </w:pPr>
      <w:bookmarkStart w:id="794" w:name="_ETM_Q1_1346198"/>
      <w:bookmarkStart w:id="795" w:name="_ETM_Q1_1346237"/>
      <w:bookmarkEnd w:id="794"/>
      <w:bookmarkEnd w:id="795"/>
    </w:p>
    <w:p w14:paraId="25598FE1" w14:textId="158B1E7C" w:rsidR="000B48DC" w:rsidRDefault="000B48DC" w:rsidP="000B48DC">
      <w:pPr>
        <w:pStyle w:val="af9"/>
        <w:keepNext/>
        <w:rPr>
          <w:rtl/>
          <w:lang w:eastAsia="he-IL"/>
        </w:rPr>
      </w:pPr>
      <w:bookmarkStart w:id="796" w:name="ET_guest_שרון_גוטמן__137"/>
      <w:r w:rsidRPr="000B48DC">
        <w:rPr>
          <w:rStyle w:val="TagStyle"/>
          <w:rtl/>
        </w:rPr>
        <w:t xml:space="preserve"> &lt;&lt; אורח &gt;&gt; </w:t>
      </w:r>
      <w:r>
        <w:rPr>
          <w:rtl/>
          <w:lang w:eastAsia="he-IL"/>
        </w:rPr>
        <w:t>שרון גוטמן:</w:t>
      </w:r>
      <w:r w:rsidRPr="000B48DC">
        <w:rPr>
          <w:rStyle w:val="TagStyle"/>
          <w:rtl/>
        </w:rPr>
        <w:t xml:space="preserve"> &lt;&lt; אורח &gt;&gt;</w:t>
      </w:r>
      <w:r w:rsidR="003A02CE">
        <w:rPr>
          <w:rtl/>
          <w:lang w:eastAsia="he-IL"/>
        </w:rPr>
        <w:t xml:space="preserve"> </w:t>
      </w:r>
      <w:bookmarkEnd w:id="796"/>
    </w:p>
    <w:p w14:paraId="62D82D1F" w14:textId="77777777" w:rsidR="000B48DC" w:rsidRDefault="000B48DC" w:rsidP="000B48DC">
      <w:pPr>
        <w:pStyle w:val="KeepWithNext"/>
        <w:rPr>
          <w:rtl/>
          <w:lang w:eastAsia="he-IL"/>
        </w:rPr>
      </w:pPr>
    </w:p>
    <w:p w14:paraId="527C20A2" w14:textId="274B2A35" w:rsidR="000B48DC" w:rsidRDefault="000B48DC" w:rsidP="000B48DC">
      <w:pPr>
        <w:rPr>
          <w:rtl/>
          <w:lang w:eastAsia="he-IL"/>
        </w:rPr>
      </w:pPr>
      <w:r>
        <w:rPr>
          <w:rFonts w:hint="cs"/>
          <w:rtl/>
          <w:lang w:eastAsia="he-IL"/>
        </w:rPr>
        <w:t xml:space="preserve">השר בזמנו לא רצה לעשות את זה בגלל </w:t>
      </w:r>
      <w:bookmarkStart w:id="797" w:name="_ETM_Q1_1348440"/>
      <w:bookmarkEnd w:id="797"/>
      <w:r>
        <w:rPr>
          <w:rFonts w:hint="cs"/>
          <w:rtl/>
          <w:lang w:eastAsia="he-IL"/>
        </w:rPr>
        <w:t>שהעדכונים היו. כאן זה לא בדיוק עדכון</w:t>
      </w:r>
      <w:r w:rsidR="00780B63">
        <w:rPr>
          <w:rFonts w:hint="cs"/>
          <w:rtl/>
          <w:lang w:eastAsia="he-IL"/>
        </w:rPr>
        <w:t xml:space="preserve"> </w:t>
      </w:r>
      <w:r>
        <w:rPr>
          <w:rFonts w:hint="cs"/>
          <w:rtl/>
          <w:lang w:eastAsia="he-IL"/>
        </w:rPr>
        <w:t>אלא זאת יותר החלה על נושאים מסוימים ויכול היות שאפשר לפרש את זה כשינוי מחויב של החלת</w:t>
      </w:r>
      <w:bookmarkStart w:id="798" w:name="_ETM_Q1_1360258"/>
      <w:bookmarkEnd w:id="798"/>
      <w:r>
        <w:rPr>
          <w:rFonts w:hint="cs"/>
          <w:rtl/>
          <w:lang w:eastAsia="he-IL"/>
        </w:rPr>
        <w:t xml:space="preserve"> ההוראות האלה. </w:t>
      </w:r>
    </w:p>
    <w:p w14:paraId="07D9D9ED" w14:textId="77777777" w:rsidR="000B48DC" w:rsidRDefault="000B48DC" w:rsidP="000B48DC">
      <w:pPr>
        <w:rPr>
          <w:rtl/>
          <w:lang w:eastAsia="he-IL"/>
        </w:rPr>
      </w:pPr>
      <w:bookmarkStart w:id="799" w:name="_ETM_Q1_1361989"/>
      <w:bookmarkStart w:id="800" w:name="_ETM_Q1_1362025"/>
      <w:bookmarkEnd w:id="799"/>
      <w:bookmarkEnd w:id="800"/>
    </w:p>
    <w:p w14:paraId="09817B8B" w14:textId="5234E3D2" w:rsidR="000B48DC" w:rsidRDefault="000B48DC" w:rsidP="000B48DC">
      <w:pPr>
        <w:pStyle w:val="a4"/>
        <w:keepNext/>
        <w:rPr>
          <w:rtl/>
        </w:rPr>
      </w:pPr>
      <w:bookmarkStart w:id="801" w:name="ET_speaker_נעה_בן_שבת_138"/>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801"/>
    </w:p>
    <w:p w14:paraId="057D09D5" w14:textId="77777777" w:rsidR="000B48DC" w:rsidRDefault="000B48DC" w:rsidP="000B48DC">
      <w:pPr>
        <w:pStyle w:val="KeepWithNext"/>
        <w:rPr>
          <w:rtl/>
          <w:lang w:eastAsia="he-IL"/>
        </w:rPr>
      </w:pPr>
    </w:p>
    <w:p w14:paraId="6D6C13F7" w14:textId="7DC58D7A" w:rsidR="000B48DC" w:rsidRDefault="000B48DC" w:rsidP="000B48DC">
      <w:pPr>
        <w:rPr>
          <w:rtl/>
          <w:lang w:eastAsia="he-IL"/>
        </w:rPr>
      </w:pPr>
      <w:r>
        <w:rPr>
          <w:rFonts w:hint="cs"/>
          <w:rtl/>
          <w:lang w:eastAsia="he-IL"/>
        </w:rPr>
        <w:t>כי זה לא עדכון</w:t>
      </w:r>
      <w:r w:rsidR="00780B63">
        <w:rPr>
          <w:rFonts w:hint="cs"/>
          <w:rtl/>
          <w:lang w:eastAsia="he-IL"/>
        </w:rPr>
        <w:t xml:space="preserve"> </w:t>
      </w:r>
      <w:bookmarkStart w:id="802" w:name="_ETM_Q1_1363261"/>
      <w:bookmarkEnd w:id="802"/>
      <w:r>
        <w:rPr>
          <w:rFonts w:hint="cs"/>
          <w:rtl/>
          <w:lang w:eastAsia="he-IL"/>
        </w:rPr>
        <w:t xml:space="preserve">של אירופה. שרון צודקת. זה לא שינוי שנובע מעדכון של </w:t>
      </w:r>
      <w:bookmarkStart w:id="803" w:name="_ETM_Q1_1369683"/>
      <w:bookmarkEnd w:id="803"/>
      <w:r>
        <w:rPr>
          <w:rFonts w:hint="cs"/>
          <w:rtl/>
          <w:lang w:eastAsia="he-IL"/>
        </w:rPr>
        <w:t xml:space="preserve">אירופה ולכן זה באמת לא כפוף לסעיף קטן 3א(ד). </w:t>
      </w:r>
    </w:p>
    <w:p w14:paraId="00E2FAF1" w14:textId="77777777" w:rsidR="000B48DC" w:rsidRDefault="000B48DC" w:rsidP="000B48DC">
      <w:pPr>
        <w:rPr>
          <w:rtl/>
          <w:lang w:eastAsia="he-IL"/>
        </w:rPr>
      </w:pPr>
    </w:p>
    <w:p w14:paraId="05C05369" w14:textId="25F5543B" w:rsidR="000B48DC" w:rsidRDefault="000B48DC" w:rsidP="000B48DC">
      <w:pPr>
        <w:pStyle w:val="af9"/>
        <w:keepNext/>
        <w:rPr>
          <w:rtl/>
          <w:lang w:eastAsia="he-IL"/>
        </w:rPr>
      </w:pPr>
      <w:bookmarkStart w:id="804" w:name="ET_guest_905462_139"/>
      <w:r w:rsidRPr="000B48D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B48DC">
        <w:rPr>
          <w:rStyle w:val="TagStyle"/>
          <w:rtl/>
        </w:rPr>
        <w:t xml:space="preserve"> &lt;&lt; אורח &gt;&gt;</w:t>
      </w:r>
      <w:r w:rsidR="003A02CE">
        <w:rPr>
          <w:rtl/>
          <w:lang w:eastAsia="he-IL"/>
        </w:rPr>
        <w:t xml:space="preserve"> </w:t>
      </w:r>
      <w:bookmarkEnd w:id="804"/>
    </w:p>
    <w:p w14:paraId="17EF15B0" w14:textId="77777777" w:rsidR="000B48DC" w:rsidRDefault="000B48DC" w:rsidP="000B48DC">
      <w:pPr>
        <w:pStyle w:val="KeepWithNext"/>
        <w:rPr>
          <w:rtl/>
          <w:lang w:eastAsia="he-IL"/>
        </w:rPr>
      </w:pPr>
    </w:p>
    <w:p w14:paraId="3C95A0F9" w14:textId="0E3DD139" w:rsidR="000B48DC" w:rsidRDefault="000B48DC" w:rsidP="000B48DC">
      <w:pPr>
        <w:rPr>
          <w:rtl/>
          <w:lang w:eastAsia="he-IL"/>
        </w:rPr>
      </w:pPr>
      <w:r>
        <w:rPr>
          <w:rFonts w:hint="cs"/>
          <w:rtl/>
          <w:lang w:eastAsia="he-IL"/>
        </w:rPr>
        <w:t>אם כן, אין מגבלה?</w:t>
      </w:r>
    </w:p>
    <w:p w14:paraId="14697D6D" w14:textId="77777777" w:rsidR="000B48DC" w:rsidRDefault="000B48DC" w:rsidP="000B48DC">
      <w:pPr>
        <w:rPr>
          <w:rtl/>
          <w:lang w:eastAsia="he-IL"/>
        </w:rPr>
      </w:pPr>
    </w:p>
    <w:p w14:paraId="714FDA94" w14:textId="584CFE15" w:rsidR="000B48DC" w:rsidRDefault="000B48DC" w:rsidP="000B48DC">
      <w:pPr>
        <w:pStyle w:val="a4"/>
        <w:keepNext/>
        <w:rPr>
          <w:rtl/>
        </w:rPr>
      </w:pPr>
      <w:bookmarkStart w:id="805" w:name="ET_speaker_נעה_בן_שבת_140"/>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805"/>
    </w:p>
    <w:p w14:paraId="01383115" w14:textId="77777777" w:rsidR="000B48DC" w:rsidRDefault="000B48DC" w:rsidP="000B48DC">
      <w:pPr>
        <w:pStyle w:val="KeepWithNext"/>
        <w:rPr>
          <w:rtl/>
          <w:lang w:eastAsia="he-IL"/>
        </w:rPr>
      </w:pPr>
    </w:p>
    <w:p w14:paraId="258C0A59" w14:textId="5CE35891" w:rsidR="000B48DC" w:rsidRDefault="000B48DC" w:rsidP="000B48DC">
      <w:pPr>
        <w:rPr>
          <w:rtl/>
          <w:lang w:eastAsia="he-IL"/>
        </w:rPr>
      </w:pPr>
      <w:r>
        <w:rPr>
          <w:rFonts w:hint="cs"/>
          <w:rtl/>
          <w:lang w:eastAsia="he-IL"/>
        </w:rPr>
        <w:t xml:space="preserve">אין מגבלה. </w:t>
      </w:r>
    </w:p>
    <w:p w14:paraId="1714EDC9" w14:textId="77777777" w:rsidR="000B48DC" w:rsidRDefault="000B48DC" w:rsidP="000B48DC">
      <w:pPr>
        <w:rPr>
          <w:rtl/>
          <w:lang w:eastAsia="he-IL"/>
        </w:rPr>
      </w:pPr>
    </w:p>
    <w:p w14:paraId="3CA29D64" w14:textId="75EEA370" w:rsidR="000B48DC" w:rsidRDefault="000B48DC" w:rsidP="000B48DC">
      <w:pPr>
        <w:pStyle w:val="af9"/>
        <w:keepNext/>
        <w:rPr>
          <w:rtl/>
          <w:lang w:eastAsia="he-IL"/>
        </w:rPr>
      </w:pPr>
      <w:bookmarkStart w:id="806" w:name="ET_guest_רוית_ארבל_141"/>
      <w:r w:rsidRPr="000B48DC">
        <w:rPr>
          <w:rStyle w:val="TagStyle"/>
          <w:rtl/>
        </w:rPr>
        <w:t xml:space="preserve"> &lt;&lt; אורח &gt;&gt; </w:t>
      </w:r>
      <w:proofErr w:type="spellStart"/>
      <w:r>
        <w:rPr>
          <w:rtl/>
          <w:lang w:eastAsia="he-IL"/>
        </w:rPr>
        <w:t>רוית</w:t>
      </w:r>
      <w:proofErr w:type="spellEnd"/>
      <w:r>
        <w:rPr>
          <w:rtl/>
          <w:lang w:eastAsia="he-IL"/>
        </w:rPr>
        <w:t xml:space="preserve"> ארבל:</w:t>
      </w:r>
      <w:r w:rsidRPr="000B48DC">
        <w:rPr>
          <w:rStyle w:val="TagStyle"/>
          <w:rtl/>
        </w:rPr>
        <w:t xml:space="preserve"> &lt;&lt; אורח &gt;&gt;</w:t>
      </w:r>
      <w:r w:rsidR="003A02CE">
        <w:rPr>
          <w:rtl/>
          <w:lang w:eastAsia="he-IL"/>
        </w:rPr>
        <w:t xml:space="preserve"> </w:t>
      </w:r>
      <w:bookmarkEnd w:id="806"/>
    </w:p>
    <w:p w14:paraId="40BD243B" w14:textId="77777777" w:rsidR="000B48DC" w:rsidRDefault="000B48DC" w:rsidP="000B48DC">
      <w:pPr>
        <w:pStyle w:val="KeepWithNext"/>
        <w:rPr>
          <w:rtl/>
          <w:lang w:eastAsia="he-IL"/>
        </w:rPr>
      </w:pPr>
    </w:p>
    <w:p w14:paraId="7EBB5B71" w14:textId="5EEE86AC" w:rsidR="000B48DC" w:rsidRDefault="000B48DC" w:rsidP="000B48DC">
      <w:pPr>
        <w:rPr>
          <w:rtl/>
          <w:lang w:eastAsia="he-IL"/>
        </w:rPr>
      </w:pPr>
      <w:r>
        <w:rPr>
          <w:rFonts w:hint="cs"/>
          <w:rtl/>
          <w:lang w:eastAsia="he-IL"/>
        </w:rPr>
        <w:t>מה זאת אומרת אין מגבלה.</w:t>
      </w:r>
    </w:p>
    <w:p w14:paraId="3350F386" w14:textId="77777777" w:rsidR="000B48DC" w:rsidRDefault="000B48DC" w:rsidP="000B48DC">
      <w:pPr>
        <w:rPr>
          <w:rtl/>
          <w:lang w:eastAsia="he-IL"/>
        </w:rPr>
      </w:pPr>
      <w:bookmarkStart w:id="807" w:name="_ETM_Q1_1375392"/>
      <w:bookmarkStart w:id="808" w:name="_ETM_Q1_1375428"/>
      <w:bookmarkStart w:id="809" w:name="_ETM_Q1_1376072"/>
      <w:bookmarkEnd w:id="807"/>
      <w:bookmarkEnd w:id="808"/>
      <w:bookmarkEnd w:id="809"/>
    </w:p>
    <w:p w14:paraId="3141E4F1" w14:textId="4FB0CF81" w:rsidR="000B48DC" w:rsidRDefault="000B48DC" w:rsidP="000B48DC">
      <w:pPr>
        <w:pStyle w:val="a4"/>
        <w:keepNext/>
        <w:rPr>
          <w:rtl/>
        </w:rPr>
      </w:pPr>
      <w:bookmarkStart w:id="810" w:name="ET_speaker_נעה_בן_שבת_142"/>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810"/>
    </w:p>
    <w:p w14:paraId="2720E8E1" w14:textId="77777777" w:rsidR="000B48DC" w:rsidRDefault="000B48DC" w:rsidP="000B48DC">
      <w:pPr>
        <w:pStyle w:val="KeepWithNext"/>
        <w:rPr>
          <w:rtl/>
          <w:lang w:eastAsia="he-IL"/>
        </w:rPr>
      </w:pPr>
    </w:p>
    <w:p w14:paraId="7FC05F4C" w14:textId="6F775FC4" w:rsidR="000B48DC" w:rsidRDefault="000B48DC" w:rsidP="000B48DC">
      <w:pPr>
        <w:rPr>
          <w:rtl/>
          <w:lang w:eastAsia="he-IL"/>
        </w:rPr>
      </w:pPr>
      <w:bookmarkStart w:id="811" w:name="_ETM_Q1_1376332"/>
      <w:bookmarkStart w:id="812" w:name="_ETM_Q1_1376366"/>
      <w:bookmarkEnd w:id="811"/>
      <w:bookmarkEnd w:id="812"/>
      <w:r>
        <w:rPr>
          <w:rFonts w:hint="cs"/>
          <w:rtl/>
          <w:lang w:eastAsia="he-IL"/>
        </w:rPr>
        <w:t xml:space="preserve">אפשר לתת להם זמן היערכות יותר ארוך. הם לא מחויבים למגבלה של </w:t>
      </w:r>
      <w:bookmarkStart w:id="813" w:name="_ETM_Q1_1381140"/>
      <w:bookmarkEnd w:id="813"/>
      <w:r>
        <w:rPr>
          <w:rFonts w:hint="cs"/>
          <w:rtl/>
          <w:lang w:eastAsia="he-IL"/>
        </w:rPr>
        <w:t xml:space="preserve">שנה או שנתיים. המגבלה של השנה והשנתיים נועדה למנוע </w:t>
      </w:r>
      <w:bookmarkStart w:id="814" w:name="_ETM_Q1_1384193"/>
      <w:bookmarkEnd w:id="814"/>
      <w:r>
        <w:rPr>
          <w:rFonts w:hint="cs"/>
          <w:rtl/>
          <w:lang w:eastAsia="he-IL"/>
        </w:rPr>
        <w:t>מצב שבאירופה כבר מעדכנים הוראה מאומצת ואנחנו עוד לא</w:t>
      </w:r>
      <w:bookmarkStart w:id="815" w:name="_ETM_Q1_1387812"/>
      <w:bookmarkEnd w:id="815"/>
      <w:r>
        <w:rPr>
          <w:rFonts w:hint="cs"/>
          <w:rtl/>
          <w:lang w:eastAsia="he-IL"/>
        </w:rPr>
        <w:t>.</w:t>
      </w:r>
    </w:p>
    <w:p w14:paraId="07C15E3D" w14:textId="77777777" w:rsidR="000B48DC" w:rsidRDefault="000B48DC" w:rsidP="000B48DC">
      <w:pPr>
        <w:rPr>
          <w:rtl/>
          <w:lang w:eastAsia="he-IL"/>
        </w:rPr>
      </w:pPr>
      <w:bookmarkStart w:id="816" w:name="_ETM_Q1_1388476"/>
      <w:bookmarkStart w:id="817" w:name="_ETM_Q1_1388512"/>
      <w:bookmarkEnd w:id="816"/>
      <w:bookmarkEnd w:id="817"/>
    </w:p>
    <w:p w14:paraId="2D311120" w14:textId="16361876" w:rsidR="000B48DC" w:rsidRDefault="000B48DC" w:rsidP="000B48DC">
      <w:pPr>
        <w:pStyle w:val="af6"/>
        <w:keepNext/>
        <w:rPr>
          <w:rtl/>
        </w:rPr>
      </w:pPr>
      <w:bookmarkStart w:id="818" w:name="ET_yor_6447_143"/>
      <w:r w:rsidRPr="000B48DC">
        <w:rPr>
          <w:rStyle w:val="TagStyle"/>
          <w:rtl/>
        </w:rPr>
        <w:t xml:space="preserve"> &lt;&lt; </w:t>
      </w:r>
      <w:proofErr w:type="spellStart"/>
      <w:r w:rsidRPr="000B48DC">
        <w:rPr>
          <w:rStyle w:val="TagStyle"/>
          <w:rtl/>
        </w:rPr>
        <w:t>יור</w:t>
      </w:r>
      <w:proofErr w:type="spellEnd"/>
      <w:r w:rsidRPr="000B48DC">
        <w:rPr>
          <w:rStyle w:val="TagStyle"/>
          <w:rtl/>
        </w:rPr>
        <w:t xml:space="preserve"> &gt;&gt; </w:t>
      </w:r>
      <w:r>
        <w:rPr>
          <w:rtl/>
        </w:rPr>
        <w:t xml:space="preserve">היו"ר יונתן </w:t>
      </w:r>
      <w:proofErr w:type="spellStart"/>
      <w:r>
        <w:rPr>
          <w:rtl/>
        </w:rPr>
        <w:t>מישרקי</w:t>
      </w:r>
      <w:proofErr w:type="spellEnd"/>
      <w:r>
        <w:rPr>
          <w:rtl/>
        </w:rPr>
        <w:t>:</w:t>
      </w:r>
      <w:r w:rsidRPr="000B48DC">
        <w:rPr>
          <w:rStyle w:val="TagStyle"/>
          <w:rtl/>
        </w:rPr>
        <w:t xml:space="preserve"> &lt;&lt; </w:t>
      </w:r>
      <w:proofErr w:type="spellStart"/>
      <w:r w:rsidRPr="000B48DC">
        <w:rPr>
          <w:rStyle w:val="TagStyle"/>
          <w:rtl/>
        </w:rPr>
        <w:t>יור</w:t>
      </w:r>
      <w:proofErr w:type="spellEnd"/>
      <w:r w:rsidRPr="000B48DC">
        <w:rPr>
          <w:rStyle w:val="TagStyle"/>
          <w:rtl/>
        </w:rPr>
        <w:t xml:space="preserve"> &gt;&gt;</w:t>
      </w:r>
      <w:r w:rsidR="003A02CE">
        <w:rPr>
          <w:rtl/>
        </w:rPr>
        <w:t xml:space="preserve"> </w:t>
      </w:r>
      <w:bookmarkEnd w:id="818"/>
    </w:p>
    <w:p w14:paraId="3CD07FC1" w14:textId="77777777" w:rsidR="000B48DC" w:rsidRDefault="000B48DC" w:rsidP="000B48DC">
      <w:pPr>
        <w:pStyle w:val="KeepWithNext"/>
        <w:rPr>
          <w:rtl/>
          <w:lang w:eastAsia="he-IL"/>
        </w:rPr>
      </w:pPr>
    </w:p>
    <w:p w14:paraId="4BDB0880" w14:textId="42A93FB3" w:rsidR="000B48DC" w:rsidRDefault="000B48DC" w:rsidP="000B48DC">
      <w:pPr>
        <w:rPr>
          <w:rtl/>
          <w:lang w:eastAsia="he-IL"/>
        </w:rPr>
      </w:pPr>
      <w:r>
        <w:rPr>
          <w:rFonts w:hint="cs"/>
          <w:rtl/>
          <w:lang w:eastAsia="he-IL"/>
        </w:rPr>
        <w:t>אני רוצה שתציעי את ההצעה שלך.</w:t>
      </w:r>
    </w:p>
    <w:p w14:paraId="5F05DC5B" w14:textId="77777777" w:rsidR="000B48DC" w:rsidRDefault="000B48DC" w:rsidP="000B48DC">
      <w:pPr>
        <w:rPr>
          <w:rtl/>
          <w:lang w:eastAsia="he-IL"/>
        </w:rPr>
      </w:pPr>
      <w:bookmarkStart w:id="819" w:name="_ETM_Q1_1388287"/>
      <w:bookmarkStart w:id="820" w:name="_ETM_Q1_1388323"/>
      <w:bookmarkStart w:id="821" w:name="_ETM_Q1_1389455"/>
      <w:bookmarkEnd w:id="819"/>
      <w:bookmarkEnd w:id="820"/>
      <w:bookmarkEnd w:id="821"/>
    </w:p>
    <w:p w14:paraId="75EE4935" w14:textId="5B391BE1" w:rsidR="000B48DC" w:rsidRDefault="000B48DC" w:rsidP="000B48DC">
      <w:pPr>
        <w:pStyle w:val="a4"/>
        <w:keepNext/>
        <w:rPr>
          <w:rtl/>
        </w:rPr>
      </w:pPr>
      <w:bookmarkStart w:id="822" w:name="ET_speaker_נעה_בן_שבת_144"/>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822"/>
    </w:p>
    <w:p w14:paraId="7BFE00B8" w14:textId="77777777" w:rsidR="000B48DC" w:rsidRDefault="000B48DC" w:rsidP="000B48DC">
      <w:pPr>
        <w:pStyle w:val="KeepWithNext"/>
        <w:rPr>
          <w:rtl/>
          <w:lang w:eastAsia="he-IL"/>
        </w:rPr>
      </w:pPr>
    </w:p>
    <w:p w14:paraId="34FA7CA0" w14:textId="6EACD2A8" w:rsidR="000B48DC" w:rsidRDefault="000B48DC" w:rsidP="000B48DC">
      <w:pPr>
        <w:rPr>
          <w:rtl/>
          <w:lang w:eastAsia="he-IL"/>
        </w:rPr>
      </w:pPr>
      <w:bookmarkStart w:id="823" w:name="_ETM_Q1_1389679"/>
      <w:bookmarkStart w:id="824" w:name="_ETM_Q1_1389710"/>
      <w:bookmarkEnd w:id="823"/>
      <w:bookmarkEnd w:id="824"/>
      <w:r>
        <w:rPr>
          <w:rFonts w:hint="cs"/>
          <w:rtl/>
          <w:lang w:eastAsia="he-IL"/>
        </w:rPr>
        <w:t>רציתי להציע שאנחנו נכתוב</w:t>
      </w:r>
      <w:r w:rsidR="00780B63">
        <w:rPr>
          <w:rFonts w:hint="cs"/>
          <w:rtl/>
          <w:lang w:eastAsia="he-IL"/>
        </w:rPr>
        <w:t xml:space="preserve"> </w:t>
      </w:r>
      <w:r>
        <w:rPr>
          <w:rFonts w:hint="cs"/>
          <w:rtl/>
          <w:lang w:eastAsia="he-IL"/>
        </w:rPr>
        <w:t xml:space="preserve">שההוראות האלה יוגבלו ליבואן בלבד כך שבכל </w:t>
      </w:r>
      <w:bookmarkStart w:id="825" w:name="_ETM_Q1_1395370"/>
      <w:bookmarkEnd w:id="825"/>
      <w:r>
        <w:rPr>
          <w:rFonts w:hint="cs"/>
          <w:rtl/>
          <w:lang w:eastAsia="he-IL"/>
        </w:rPr>
        <w:t xml:space="preserve">שינוי צריך יהיה להגיע בצו לוועדה אבל לגבי יצרנים אנחנו </w:t>
      </w:r>
      <w:bookmarkStart w:id="826" w:name="_ETM_Q1_1401104"/>
      <w:bookmarkEnd w:id="826"/>
      <w:r>
        <w:rPr>
          <w:rFonts w:hint="cs"/>
          <w:rtl/>
          <w:lang w:eastAsia="he-IL"/>
        </w:rPr>
        <w:t xml:space="preserve">נכתוב הוראה כזאת שהם לא ייראו כמפירים אם הם </w:t>
      </w:r>
      <w:bookmarkStart w:id="827" w:name="_ETM_Q1_1403524"/>
      <w:bookmarkEnd w:id="827"/>
      <w:r>
        <w:rPr>
          <w:rFonts w:hint="cs"/>
          <w:rtl/>
          <w:lang w:eastAsia="he-IL"/>
        </w:rPr>
        <w:t xml:space="preserve">עושים שימוש באותן הוראות מאומצות. </w:t>
      </w:r>
    </w:p>
    <w:p w14:paraId="70A14612" w14:textId="77777777" w:rsidR="000B48DC" w:rsidRDefault="000B48DC" w:rsidP="000B48DC">
      <w:pPr>
        <w:rPr>
          <w:rtl/>
          <w:lang w:eastAsia="he-IL"/>
        </w:rPr>
      </w:pPr>
    </w:p>
    <w:p w14:paraId="7AF0894A" w14:textId="6A661D37" w:rsidR="000B48DC" w:rsidRDefault="000B48DC" w:rsidP="000B48DC">
      <w:pPr>
        <w:pStyle w:val="af9"/>
        <w:keepNext/>
        <w:rPr>
          <w:rtl/>
          <w:lang w:eastAsia="he-IL"/>
        </w:rPr>
      </w:pPr>
      <w:bookmarkStart w:id="828" w:name="ET_guest_903181_145"/>
      <w:r w:rsidRPr="000B48DC">
        <w:rPr>
          <w:rStyle w:val="TagStyle"/>
          <w:rtl/>
        </w:rPr>
        <w:t xml:space="preserve"> &lt;&lt; אורח &gt;&gt; </w:t>
      </w:r>
      <w:r>
        <w:rPr>
          <w:rtl/>
          <w:lang w:eastAsia="he-IL"/>
        </w:rPr>
        <w:t>שי סומך:</w:t>
      </w:r>
      <w:r w:rsidRPr="000B48DC">
        <w:rPr>
          <w:rStyle w:val="TagStyle"/>
          <w:rtl/>
        </w:rPr>
        <w:t xml:space="preserve"> &lt;&lt; אורח &gt;&gt;</w:t>
      </w:r>
      <w:r w:rsidR="003A02CE">
        <w:rPr>
          <w:rtl/>
          <w:lang w:eastAsia="he-IL"/>
        </w:rPr>
        <w:t xml:space="preserve"> </w:t>
      </w:r>
      <w:bookmarkEnd w:id="828"/>
    </w:p>
    <w:p w14:paraId="05B624AC" w14:textId="77777777" w:rsidR="000B48DC" w:rsidRDefault="000B48DC" w:rsidP="000B48DC">
      <w:pPr>
        <w:pStyle w:val="KeepWithNext"/>
        <w:rPr>
          <w:rtl/>
          <w:lang w:eastAsia="he-IL"/>
        </w:rPr>
      </w:pPr>
    </w:p>
    <w:p w14:paraId="7E254EA2" w14:textId="7A579694" w:rsidR="000B48DC" w:rsidRDefault="000B48DC" w:rsidP="000B48DC">
      <w:pPr>
        <w:rPr>
          <w:rtl/>
          <w:lang w:eastAsia="he-IL"/>
        </w:rPr>
      </w:pPr>
      <w:r>
        <w:rPr>
          <w:rFonts w:hint="cs"/>
          <w:rtl/>
          <w:lang w:eastAsia="he-IL"/>
        </w:rPr>
        <w:t>והם הודיעו.</w:t>
      </w:r>
    </w:p>
    <w:p w14:paraId="72ACCABF" w14:textId="77777777" w:rsidR="000B48DC" w:rsidRDefault="000B48DC" w:rsidP="000B48DC">
      <w:pPr>
        <w:rPr>
          <w:rtl/>
          <w:lang w:eastAsia="he-IL"/>
        </w:rPr>
      </w:pPr>
      <w:bookmarkStart w:id="829" w:name="_ETM_Q1_1411108"/>
      <w:bookmarkStart w:id="830" w:name="_ETM_Q1_1411142"/>
      <w:bookmarkEnd w:id="829"/>
      <w:bookmarkEnd w:id="830"/>
    </w:p>
    <w:p w14:paraId="75FC82F2" w14:textId="0C4A59B3" w:rsidR="000B48DC" w:rsidRDefault="000B48DC" w:rsidP="000B48DC">
      <w:pPr>
        <w:pStyle w:val="af9"/>
        <w:keepNext/>
        <w:rPr>
          <w:rtl/>
          <w:lang w:eastAsia="he-IL"/>
        </w:rPr>
      </w:pPr>
      <w:bookmarkStart w:id="831" w:name="ET_guest_רוית_ארבל_146"/>
      <w:r w:rsidRPr="000B48DC">
        <w:rPr>
          <w:rStyle w:val="TagStyle"/>
          <w:rtl/>
        </w:rPr>
        <w:t xml:space="preserve"> &lt;&lt; אורח &gt;&gt; </w:t>
      </w:r>
      <w:proofErr w:type="spellStart"/>
      <w:r>
        <w:rPr>
          <w:rtl/>
          <w:lang w:eastAsia="he-IL"/>
        </w:rPr>
        <w:t>רוית</w:t>
      </w:r>
      <w:proofErr w:type="spellEnd"/>
      <w:r>
        <w:rPr>
          <w:rtl/>
          <w:lang w:eastAsia="he-IL"/>
        </w:rPr>
        <w:t xml:space="preserve"> ארבל:</w:t>
      </w:r>
      <w:r w:rsidRPr="000B48DC">
        <w:rPr>
          <w:rStyle w:val="TagStyle"/>
          <w:rtl/>
        </w:rPr>
        <w:t xml:space="preserve"> &lt;&lt; אורח &gt;&gt;</w:t>
      </w:r>
      <w:r w:rsidR="003A02CE">
        <w:rPr>
          <w:rtl/>
          <w:lang w:eastAsia="he-IL"/>
        </w:rPr>
        <w:t xml:space="preserve"> </w:t>
      </w:r>
      <w:bookmarkEnd w:id="831"/>
    </w:p>
    <w:p w14:paraId="3508AE54" w14:textId="77777777" w:rsidR="000B48DC" w:rsidRDefault="000B48DC" w:rsidP="000B48DC">
      <w:pPr>
        <w:pStyle w:val="KeepWithNext"/>
        <w:rPr>
          <w:rtl/>
          <w:lang w:eastAsia="he-IL"/>
        </w:rPr>
      </w:pPr>
    </w:p>
    <w:p w14:paraId="14D7C9EB" w14:textId="39DE0986" w:rsidR="000B48DC" w:rsidRDefault="000B48DC" w:rsidP="000B48DC">
      <w:pPr>
        <w:rPr>
          <w:rtl/>
          <w:lang w:eastAsia="he-IL"/>
        </w:rPr>
      </w:pPr>
      <w:r>
        <w:rPr>
          <w:rFonts w:hint="cs"/>
          <w:rtl/>
          <w:lang w:eastAsia="he-IL"/>
        </w:rPr>
        <w:t xml:space="preserve">גם היום הם לא מפירים. </w:t>
      </w:r>
    </w:p>
    <w:p w14:paraId="468C39B2" w14:textId="77777777" w:rsidR="000B48DC" w:rsidRDefault="000B48DC" w:rsidP="000B48DC">
      <w:pPr>
        <w:rPr>
          <w:rtl/>
          <w:lang w:eastAsia="he-IL"/>
        </w:rPr>
      </w:pPr>
    </w:p>
    <w:p w14:paraId="45882CD0" w14:textId="0D1EF859" w:rsidR="000B48DC" w:rsidRDefault="000B48DC" w:rsidP="000B48DC">
      <w:pPr>
        <w:pStyle w:val="a4"/>
        <w:keepNext/>
        <w:rPr>
          <w:rtl/>
        </w:rPr>
      </w:pPr>
      <w:bookmarkStart w:id="832" w:name="ET_speaker_נעה_בן_שבת_147"/>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832"/>
    </w:p>
    <w:p w14:paraId="4958D38C" w14:textId="77777777" w:rsidR="000B48DC" w:rsidRDefault="000B48DC" w:rsidP="000B48DC">
      <w:pPr>
        <w:pStyle w:val="KeepWithNext"/>
        <w:rPr>
          <w:rtl/>
          <w:lang w:eastAsia="he-IL"/>
        </w:rPr>
      </w:pPr>
    </w:p>
    <w:p w14:paraId="59AAA236" w14:textId="3AC55111" w:rsidR="000B48DC" w:rsidRDefault="000B48DC" w:rsidP="000B48DC">
      <w:pPr>
        <w:rPr>
          <w:rtl/>
          <w:lang w:eastAsia="he-IL"/>
        </w:rPr>
      </w:pPr>
      <w:r>
        <w:rPr>
          <w:rFonts w:hint="cs"/>
          <w:rtl/>
          <w:lang w:eastAsia="he-IL"/>
        </w:rPr>
        <w:t>למה?</w:t>
      </w:r>
    </w:p>
    <w:p w14:paraId="26488E46" w14:textId="77777777" w:rsidR="000B48DC" w:rsidRDefault="000B48DC" w:rsidP="000B48DC">
      <w:pPr>
        <w:rPr>
          <w:rtl/>
          <w:lang w:eastAsia="he-IL"/>
        </w:rPr>
      </w:pPr>
      <w:bookmarkStart w:id="833" w:name="_ETM_Q1_1415866"/>
      <w:bookmarkStart w:id="834" w:name="_ETM_Q1_1415901"/>
      <w:bookmarkEnd w:id="833"/>
      <w:bookmarkEnd w:id="834"/>
    </w:p>
    <w:p w14:paraId="7A82EAA9" w14:textId="18DCE1DE" w:rsidR="000B48DC" w:rsidRDefault="000B48DC" w:rsidP="000B48DC">
      <w:pPr>
        <w:pStyle w:val="af9"/>
        <w:keepNext/>
        <w:rPr>
          <w:rtl/>
          <w:lang w:eastAsia="he-IL"/>
        </w:rPr>
      </w:pPr>
      <w:bookmarkStart w:id="835" w:name="ET_guest_פנינה_אורן_שני_דור_148"/>
      <w:r w:rsidRPr="000B48DC">
        <w:rPr>
          <w:rStyle w:val="TagStyle"/>
          <w:rtl/>
        </w:rPr>
        <w:t xml:space="preserve"> &lt;&lt; אורח &gt;&gt; </w:t>
      </w:r>
      <w:r>
        <w:rPr>
          <w:rtl/>
          <w:lang w:eastAsia="he-IL"/>
        </w:rPr>
        <w:t>פנינה אורן שני דור:</w:t>
      </w:r>
      <w:r w:rsidRPr="000B48DC">
        <w:rPr>
          <w:rStyle w:val="TagStyle"/>
          <w:rtl/>
        </w:rPr>
        <w:t xml:space="preserve"> &lt;&lt; אורח &gt;&gt;</w:t>
      </w:r>
      <w:r w:rsidR="003A02CE">
        <w:rPr>
          <w:rtl/>
          <w:lang w:eastAsia="he-IL"/>
        </w:rPr>
        <w:t xml:space="preserve"> </w:t>
      </w:r>
      <w:bookmarkEnd w:id="835"/>
    </w:p>
    <w:p w14:paraId="409A879B" w14:textId="77777777" w:rsidR="000B48DC" w:rsidRDefault="000B48DC" w:rsidP="000B48DC">
      <w:pPr>
        <w:pStyle w:val="KeepWithNext"/>
        <w:rPr>
          <w:rtl/>
          <w:lang w:eastAsia="he-IL"/>
        </w:rPr>
      </w:pPr>
    </w:p>
    <w:p w14:paraId="7A15AB45" w14:textId="01C88B98" w:rsidR="000B48DC" w:rsidRDefault="000B48DC" w:rsidP="000B48DC">
      <w:pPr>
        <w:rPr>
          <w:rtl/>
          <w:lang w:eastAsia="he-IL"/>
        </w:rPr>
      </w:pPr>
      <w:r>
        <w:rPr>
          <w:rFonts w:hint="cs"/>
          <w:rtl/>
          <w:lang w:eastAsia="he-IL"/>
        </w:rPr>
        <w:t xml:space="preserve">כי היום אפשר לבחור או-או. </w:t>
      </w:r>
      <w:bookmarkStart w:id="836" w:name="_ETM_Q1_1415224"/>
      <w:bookmarkEnd w:id="836"/>
    </w:p>
    <w:p w14:paraId="51D3868F" w14:textId="77777777" w:rsidR="000B48DC" w:rsidRDefault="000B48DC" w:rsidP="000B48DC">
      <w:pPr>
        <w:rPr>
          <w:rtl/>
          <w:lang w:eastAsia="he-IL"/>
        </w:rPr>
      </w:pPr>
    </w:p>
    <w:p w14:paraId="70397768" w14:textId="7ED50B83" w:rsidR="000B48DC" w:rsidRDefault="000B48DC" w:rsidP="000B48DC">
      <w:pPr>
        <w:pStyle w:val="af9"/>
        <w:keepNext/>
        <w:rPr>
          <w:rtl/>
          <w:lang w:eastAsia="he-IL"/>
        </w:rPr>
      </w:pPr>
      <w:bookmarkStart w:id="837" w:name="ET_guest_905462_149"/>
      <w:r w:rsidRPr="000B48D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B48DC">
        <w:rPr>
          <w:rStyle w:val="TagStyle"/>
          <w:rtl/>
        </w:rPr>
        <w:t xml:space="preserve"> &lt;&lt; אורח &gt;&gt;</w:t>
      </w:r>
      <w:r w:rsidR="003A02CE">
        <w:rPr>
          <w:rtl/>
          <w:lang w:eastAsia="he-IL"/>
        </w:rPr>
        <w:t xml:space="preserve"> </w:t>
      </w:r>
      <w:bookmarkEnd w:id="837"/>
    </w:p>
    <w:p w14:paraId="584045DD" w14:textId="77777777" w:rsidR="000B48DC" w:rsidRDefault="000B48DC" w:rsidP="000B48DC">
      <w:pPr>
        <w:pStyle w:val="KeepWithNext"/>
        <w:rPr>
          <w:rtl/>
          <w:lang w:eastAsia="he-IL"/>
        </w:rPr>
      </w:pPr>
    </w:p>
    <w:p w14:paraId="0990D90C" w14:textId="2797613E" w:rsidR="000B48DC" w:rsidRDefault="000B48DC" w:rsidP="000B48DC">
      <w:pPr>
        <w:rPr>
          <w:rtl/>
          <w:lang w:eastAsia="he-IL"/>
        </w:rPr>
      </w:pPr>
      <w:r>
        <w:rPr>
          <w:rFonts w:hint="cs"/>
          <w:rtl/>
          <w:lang w:eastAsia="he-IL"/>
        </w:rPr>
        <w:t>כי היום מהבחינה הזאת אתה יכול לעבוד או לפי ארצות הברית או לפי אירופה.</w:t>
      </w:r>
    </w:p>
    <w:p w14:paraId="6D240926" w14:textId="77777777" w:rsidR="000B48DC" w:rsidRDefault="000B48DC" w:rsidP="000B48DC">
      <w:pPr>
        <w:rPr>
          <w:rtl/>
          <w:lang w:eastAsia="he-IL"/>
        </w:rPr>
      </w:pPr>
    </w:p>
    <w:p w14:paraId="378A9833" w14:textId="1B5D2EB1" w:rsidR="000B48DC" w:rsidRDefault="000B48DC" w:rsidP="000B48DC">
      <w:pPr>
        <w:pStyle w:val="af9"/>
        <w:keepNext/>
        <w:rPr>
          <w:rtl/>
          <w:lang w:eastAsia="he-IL"/>
        </w:rPr>
      </w:pPr>
      <w:bookmarkStart w:id="838" w:name="ET_guest_רוית_ארבל_150"/>
      <w:r w:rsidRPr="000B48DC">
        <w:rPr>
          <w:rStyle w:val="TagStyle"/>
          <w:rtl/>
        </w:rPr>
        <w:lastRenderedPageBreak/>
        <w:t xml:space="preserve"> &lt;&lt; אורח &gt;&gt; </w:t>
      </w:r>
      <w:proofErr w:type="spellStart"/>
      <w:r>
        <w:rPr>
          <w:rtl/>
          <w:lang w:eastAsia="he-IL"/>
        </w:rPr>
        <w:t>רוית</w:t>
      </w:r>
      <w:proofErr w:type="spellEnd"/>
      <w:r>
        <w:rPr>
          <w:rtl/>
          <w:lang w:eastAsia="he-IL"/>
        </w:rPr>
        <w:t xml:space="preserve"> ארבל:</w:t>
      </w:r>
      <w:r w:rsidRPr="000B48DC">
        <w:rPr>
          <w:rStyle w:val="TagStyle"/>
          <w:rtl/>
        </w:rPr>
        <w:t xml:space="preserve"> &lt;&lt; אורח &gt;&gt;</w:t>
      </w:r>
      <w:r w:rsidR="003A02CE">
        <w:rPr>
          <w:rtl/>
          <w:lang w:eastAsia="he-IL"/>
        </w:rPr>
        <w:t xml:space="preserve"> </w:t>
      </w:r>
      <w:bookmarkEnd w:id="838"/>
    </w:p>
    <w:p w14:paraId="46F4B327" w14:textId="77777777" w:rsidR="000B48DC" w:rsidRDefault="000B48DC" w:rsidP="000B48DC">
      <w:pPr>
        <w:pStyle w:val="KeepWithNext"/>
        <w:rPr>
          <w:rtl/>
          <w:lang w:eastAsia="he-IL"/>
        </w:rPr>
      </w:pPr>
    </w:p>
    <w:p w14:paraId="043F0130" w14:textId="52035E08" w:rsidR="000B48DC" w:rsidRDefault="000B48DC" w:rsidP="000B48DC">
      <w:pPr>
        <w:rPr>
          <w:rtl/>
          <w:lang w:eastAsia="he-IL"/>
        </w:rPr>
      </w:pPr>
      <w:r>
        <w:rPr>
          <w:rFonts w:hint="cs"/>
          <w:rtl/>
          <w:lang w:eastAsia="he-IL"/>
        </w:rPr>
        <w:t xml:space="preserve">אין בעיה. לא צריך את זה. </w:t>
      </w:r>
    </w:p>
    <w:p w14:paraId="5D53987B" w14:textId="77777777" w:rsidR="000B48DC" w:rsidRDefault="000B48DC" w:rsidP="000B48DC">
      <w:pPr>
        <w:rPr>
          <w:rtl/>
          <w:lang w:eastAsia="he-IL"/>
        </w:rPr>
      </w:pPr>
      <w:bookmarkStart w:id="839" w:name="_ETM_Q1_1425752"/>
      <w:bookmarkStart w:id="840" w:name="_ETM_Q1_1425785"/>
      <w:bookmarkEnd w:id="839"/>
      <w:bookmarkEnd w:id="840"/>
    </w:p>
    <w:p w14:paraId="016156D6" w14:textId="47735E7B" w:rsidR="000B48DC" w:rsidRDefault="000B48DC" w:rsidP="000B48DC">
      <w:pPr>
        <w:pStyle w:val="a4"/>
        <w:keepNext/>
        <w:rPr>
          <w:rtl/>
        </w:rPr>
      </w:pPr>
      <w:bookmarkStart w:id="841" w:name="ET_speaker_נעה_בן_שבת_151"/>
      <w:r w:rsidRPr="000B48DC">
        <w:rPr>
          <w:rStyle w:val="TagStyle"/>
          <w:rtl/>
        </w:rPr>
        <w:t xml:space="preserve"> &lt;&lt; דובר &gt;&gt; </w:t>
      </w:r>
      <w:r>
        <w:rPr>
          <w:rtl/>
        </w:rPr>
        <w:t>נעה בן שבת:</w:t>
      </w:r>
      <w:r w:rsidRPr="000B48DC">
        <w:rPr>
          <w:rStyle w:val="TagStyle"/>
          <w:rtl/>
        </w:rPr>
        <w:t xml:space="preserve"> &lt;&lt; דובר &gt;&gt;</w:t>
      </w:r>
      <w:r w:rsidR="003A02CE">
        <w:rPr>
          <w:rtl/>
        </w:rPr>
        <w:t xml:space="preserve"> </w:t>
      </w:r>
      <w:bookmarkEnd w:id="841"/>
    </w:p>
    <w:p w14:paraId="31AC114B" w14:textId="77777777" w:rsidR="000B48DC" w:rsidRDefault="000B48DC" w:rsidP="000B48DC">
      <w:pPr>
        <w:pStyle w:val="KeepWithNext"/>
        <w:rPr>
          <w:rtl/>
          <w:lang w:eastAsia="he-IL"/>
        </w:rPr>
      </w:pPr>
    </w:p>
    <w:p w14:paraId="04DC58E8" w14:textId="053F1DEC" w:rsidR="000B48DC" w:rsidRDefault="000B48DC" w:rsidP="000B48DC">
      <w:pPr>
        <w:rPr>
          <w:rtl/>
          <w:lang w:eastAsia="he-IL"/>
        </w:rPr>
      </w:pPr>
      <w:r>
        <w:rPr>
          <w:rFonts w:hint="cs"/>
          <w:rtl/>
          <w:lang w:eastAsia="he-IL"/>
        </w:rPr>
        <w:t xml:space="preserve">אם </w:t>
      </w:r>
      <w:bookmarkStart w:id="842" w:name="_ETM_Q1_1424904"/>
      <w:bookmarkEnd w:id="842"/>
      <w:r>
        <w:rPr>
          <w:rFonts w:hint="cs"/>
          <w:rtl/>
          <w:lang w:eastAsia="he-IL"/>
        </w:rPr>
        <w:t xml:space="preserve">כן, לא צריך את ההוראה ליצרנים. אם כן, אנחנו נשארים עם זה שההוראות המאומצות האלה חלות רק </w:t>
      </w:r>
      <w:bookmarkStart w:id="843" w:name="_ETM_Q1_1428891"/>
      <w:bookmarkEnd w:id="843"/>
      <w:r>
        <w:rPr>
          <w:rFonts w:hint="cs"/>
          <w:rtl/>
          <w:lang w:eastAsia="he-IL"/>
        </w:rPr>
        <w:t xml:space="preserve">על יבואנים. </w:t>
      </w:r>
    </w:p>
    <w:p w14:paraId="1EE56880" w14:textId="77777777" w:rsidR="000B48DC" w:rsidRDefault="000B48DC" w:rsidP="000B48DC">
      <w:pPr>
        <w:rPr>
          <w:rtl/>
          <w:lang w:eastAsia="he-IL"/>
        </w:rPr>
      </w:pPr>
      <w:bookmarkStart w:id="844" w:name="_ETM_Q1_1431327"/>
      <w:bookmarkStart w:id="845" w:name="_ETM_Q1_1431369"/>
      <w:bookmarkStart w:id="846" w:name="_ETM_Q1_1429309"/>
      <w:bookmarkEnd w:id="844"/>
      <w:bookmarkEnd w:id="845"/>
      <w:bookmarkEnd w:id="846"/>
    </w:p>
    <w:p w14:paraId="6CCE028E" w14:textId="5D1BE76F" w:rsidR="000B48DC" w:rsidRDefault="000B48DC" w:rsidP="000B48DC">
      <w:pPr>
        <w:pStyle w:val="af9"/>
        <w:keepNext/>
        <w:rPr>
          <w:rtl/>
          <w:lang w:eastAsia="he-IL"/>
        </w:rPr>
      </w:pPr>
      <w:bookmarkStart w:id="847" w:name="ET_guest_905462_152"/>
      <w:r w:rsidRPr="000B48D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B48DC">
        <w:rPr>
          <w:rStyle w:val="TagStyle"/>
          <w:rtl/>
        </w:rPr>
        <w:t xml:space="preserve"> &lt;&lt; אורח &gt;&gt;</w:t>
      </w:r>
      <w:r w:rsidR="003A02CE">
        <w:rPr>
          <w:rtl/>
          <w:lang w:eastAsia="he-IL"/>
        </w:rPr>
        <w:t xml:space="preserve"> </w:t>
      </w:r>
      <w:bookmarkEnd w:id="847"/>
    </w:p>
    <w:p w14:paraId="3BAE6B57" w14:textId="77777777" w:rsidR="000B48DC" w:rsidRDefault="000B48DC" w:rsidP="000B48DC">
      <w:pPr>
        <w:pStyle w:val="KeepWithNext"/>
        <w:rPr>
          <w:rtl/>
          <w:lang w:eastAsia="he-IL"/>
        </w:rPr>
      </w:pPr>
    </w:p>
    <w:p w14:paraId="3E09450A" w14:textId="4D86AB10" w:rsidR="000B48DC" w:rsidRDefault="000B48DC" w:rsidP="000B48DC">
      <w:pPr>
        <w:rPr>
          <w:rtl/>
          <w:lang w:eastAsia="he-IL"/>
        </w:rPr>
      </w:pPr>
      <w:r>
        <w:rPr>
          <w:rFonts w:hint="cs"/>
          <w:rtl/>
          <w:lang w:eastAsia="he-IL"/>
        </w:rPr>
        <w:t>י</w:t>
      </w:r>
      <w:bookmarkStart w:id="848" w:name="_ETM_Q1_1429548"/>
      <w:bookmarkStart w:id="849" w:name="_ETM_Q1_1429568"/>
      <w:bookmarkEnd w:id="848"/>
      <w:bookmarkEnd w:id="849"/>
      <w:r>
        <w:rPr>
          <w:rFonts w:hint="cs"/>
          <w:rtl/>
          <w:lang w:eastAsia="he-IL"/>
        </w:rPr>
        <w:t>בואן נאות</w:t>
      </w:r>
      <w:r w:rsidR="00D95E07">
        <w:rPr>
          <w:rFonts w:hint="cs"/>
          <w:rtl/>
          <w:lang w:eastAsia="he-IL"/>
        </w:rPr>
        <w:t xml:space="preserve"> במסלול האירופי.</w:t>
      </w:r>
    </w:p>
    <w:p w14:paraId="4E25AB9A" w14:textId="77777777" w:rsidR="00D95E07" w:rsidRDefault="00D95E07" w:rsidP="000B48DC">
      <w:pPr>
        <w:rPr>
          <w:rtl/>
          <w:lang w:eastAsia="he-IL"/>
        </w:rPr>
      </w:pPr>
    </w:p>
    <w:p w14:paraId="0A892018" w14:textId="100B2507" w:rsidR="00D95E07" w:rsidRDefault="00D95E07" w:rsidP="00D95E07">
      <w:pPr>
        <w:pStyle w:val="af6"/>
        <w:keepNext/>
        <w:rPr>
          <w:rtl/>
        </w:rPr>
      </w:pPr>
      <w:bookmarkStart w:id="850" w:name="ET_yor_6447_154"/>
      <w:r w:rsidRPr="00D95E07">
        <w:rPr>
          <w:rStyle w:val="TagStyle"/>
          <w:rtl/>
        </w:rPr>
        <w:t xml:space="preserve"> &lt;&lt; </w:t>
      </w:r>
      <w:proofErr w:type="spellStart"/>
      <w:r w:rsidRPr="00D95E07">
        <w:rPr>
          <w:rStyle w:val="TagStyle"/>
          <w:rtl/>
        </w:rPr>
        <w:t>יור</w:t>
      </w:r>
      <w:proofErr w:type="spellEnd"/>
      <w:r w:rsidRPr="00D95E07">
        <w:rPr>
          <w:rStyle w:val="TagStyle"/>
          <w:rtl/>
        </w:rPr>
        <w:t xml:space="preserve"> &gt;&gt; </w:t>
      </w:r>
      <w:r>
        <w:rPr>
          <w:rtl/>
        </w:rPr>
        <w:t xml:space="preserve">היו"ר יונתן </w:t>
      </w:r>
      <w:proofErr w:type="spellStart"/>
      <w:r>
        <w:rPr>
          <w:rtl/>
        </w:rPr>
        <w:t>מישרקי</w:t>
      </w:r>
      <w:proofErr w:type="spellEnd"/>
      <w:r>
        <w:rPr>
          <w:rtl/>
        </w:rPr>
        <w:t>:</w:t>
      </w:r>
      <w:r w:rsidRPr="00D95E07">
        <w:rPr>
          <w:rStyle w:val="TagStyle"/>
          <w:rtl/>
        </w:rPr>
        <w:t xml:space="preserve"> &lt;&lt; </w:t>
      </w:r>
      <w:proofErr w:type="spellStart"/>
      <w:r w:rsidRPr="00D95E07">
        <w:rPr>
          <w:rStyle w:val="TagStyle"/>
          <w:rtl/>
        </w:rPr>
        <w:t>יור</w:t>
      </w:r>
      <w:proofErr w:type="spellEnd"/>
      <w:r w:rsidRPr="00D95E07">
        <w:rPr>
          <w:rStyle w:val="TagStyle"/>
          <w:rtl/>
        </w:rPr>
        <w:t xml:space="preserve"> &gt;&gt;</w:t>
      </w:r>
      <w:r w:rsidR="003A02CE">
        <w:rPr>
          <w:rtl/>
        </w:rPr>
        <w:t xml:space="preserve"> </w:t>
      </w:r>
      <w:bookmarkEnd w:id="850"/>
    </w:p>
    <w:p w14:paraId="21CA2D5C" w14:textId="77777777" w:rsidR="00D95E07" w:rsidRDefault="00D95E07" w:rsidP="00D95E07">
      <w:pPr>
        <w:pStyle w:val="KeepWithNext"/>
        <w:rPr>
          <w:rtl/>
          <w:lang w:eastAsia="he-IL"/>
        </w:rPr>
      </w:pPr>
    </w:p>
    <w:p w14:paraId="2284F9EB" w14:textId="5E2F2B3E" w:rsidR="00D95E07" w:rsidRPr="00D95E07" w:rsidRDefault="00D95E07" w:rsidP="00D95E07">
      <w:pPr>
        <w:rPr>
          <w:rtl/>
          <w:lang w:eastAsia="he-IL"/>
        </w:rPr>
      </w:pPr>
      <w:r>
        <w:rPr>
          <w:rFonts w:hint="cs"/>
          <w:rtl/>
          <w:lang w:eastAsia="he-IL"/>
        </w:rPr>
        <w:t>בסדר. ד"ר חן</w:t>
      </w:r>
      <w:bookmarkStart w:id="851" w:name="_ETM_Q1_1435686"/>
      <w:bookmarkEnd w:id="851"/>
      <w:r>
        <w:rPr>
          <w:rFonts w:hint="cs"/>
          <w:rtl/>
          <w:lang w:eastAsia="he-IL"/>
        </w:rPr>
        <w:t>, אתה רוצה להמשיך להציג בפנינו את שאר ההוראות</w:t>
      </w:r>
      <w:bookmarkStart w:id="852" w:name="_ETM_Q1_1439762"/>
      <w:bookmarkEnd w:id="852"/>
      <w:r>
        <w:rPr>
          <w:rFonts w:hint="cs"/>
          <w:rtl/>
          <w:lang w:eastAsia="he-IL"/>
        </w:rPr>
        <w:t xml:space="preserve"> או התקנות?</w:t>
      </w:r>
    </w:p>
    <w:p w14:paraId="1C24A492" w14:textId="77777777" w:rsidR="00D95E07" w:rsidRDefault="00D95E07" w:rsidP="000B48DC">
      <w:pPr>
        <w:rPr>
          <w:rtl/>
          <w:lang w:eastAsia="he-IL"/>
        </w:rPr>
      </w:pPr>
      <w:bookmarkStart w:id="853" w:name="_ETM_Q1_1432445"/>
      <w:bookmarkStart w:id="854" w:name="_ETM_Q1_1432484"/>
      <w:bookmarkStart w:id="855" w:name="_ETM_Q1_1437747"/>
      <w:bookmarkEnd w:id="853"/>
      <w:bookmarkEnd w:id="854"/>
      <w:bookmarkEnd w:id="855"/>
    </w:p>
    <w:p w14:paraId="1A058730" w14:textId="21D677EE" w:rsidR="00D95E07" w:rsidRDefault="00D95E07" w:rsidP="00D95E07">
      <w:pPr>
        <w:pStyle w:val="af9"/>
        <w:keepNext/>
        <w:rPr>
          <w:rtl/>
          <w:lang w:eastAsia="he-IL"/>
        </w:rPr>
      </w:pPr>
      <w:bookmarkStart w:id="856" w:name="ET_guest_חן_גוטמן_153"/>
      <w:r w:rsidRPr="00D95E07">
        <w:rPr>
          <w:rStyle w:val="TagStyle"/>
          <w:rtl/>
        </w:rPr>
        <w:t xml:space="preserve"> &lt;&lt; אורח &gt;&gt; </w:t>
      </w:r>
      <w:r>
        <w:rPr>
          <w:rtl/>
          <w:lang w:eastAsia="he-IL"/>
        </w:rPr>
        <w:t>חן גוטמן:</w:t>
      </w:r>
      <w:r w:rsidRPr="00D95E07">
        <w:rPr>
          <w:rStyle w:val="TagStyle"/>
          <w:rtl/>
        </w:rPr>
        <w:t xml:space="preserve"> &lt;&lt; אורח &gt;&gt;</w:t>
      </w:r>
      <w:r w:rsidR="003A02CE">
        <w:rPr>
          <w:rtl/>
          <w:lang w:eastAsia="he-IL"/>
        </w:rPr>
        <w:t xml:space="preserve"> </w:t>
      </w:r>
      <w:bookmarkEnd w:id="856"/>
    </w:p>
    <w:p w14:paraId="4CC341B6" w14:textId="77777777" w:rsidR="00D95E07" w:rsidRDefault="00D95E07" w:rsidP="00D95E07">
      <w:pPr>
        <w:pStyle w:val="KeepWithNext"/>
        <w:rPr>
          <w:rtl/>
          <w:lang w:eastAsia="he-IL"/>
        </w:rPr>
      </w:pPr>
    </w:p>
    <w:p w14:paraId="5BC8F0B9" w14:textId="343A2DB3" w:rsidR="00D95E07" w:rsidRDefault="00D95E07" w:rsidP="00D95E07">
      <w:pPr>
        <w:rPr>
          <w:rtl/>
          <w:lang w:eastAsia="he-IL"/>
        </w:rPr>
      </w:pPr>
      <w:bookmarkStart w:id="857" w:name="_ETM_Q1_1437979"/>
      <w:bookmarkStart w:id="858" w:name="_ETM_Q1_1438010"/>
      <w:bookmarkEnd w:id="857"/>
      <w:bookmarkEnd w:id="858"/>
      <w:r>
        <w:rPr>
          <w:rFonts w:hint="cs"/>
          <w:rtl/>
          <w:lang w:eastAsia="he-IL"/>
        </w:rPr>
        <w:t xml:space="preserve">כן. נמשיך בתקנה 4, התקנה 10/2011. </w:t>
      </w:r>
      <w:bookmarkStart w:id="859" w:name="_ETM_Q1_1449407"/>
      <w:bookmarkEnd w:id="859"/>
    </w:p>
    <w:p w14:paraId="7FA9F211" w14:textId="77777777" w:rsidR="00D95E07" w:rsidRDefault="00D95E07" w:rsidP="00D95E07">
      <w:pPr>
        <w:rPr>
          <w:rtl/>
          <w:lang w:eastAsia="he-IL"/>
        </w:rPr>
      </w:pPr>
      <w:bookmarkStart w:id="860" w:name="_ETM_Q1_1450287"/>
      <w:bookmarkStart w:id="861" w:name="_ETM_Q1_1450330"/>
      <w:bookmarkStart w:id="862" w:name="_ETM_Q1_1449569"/>
      <w:bookmarkEnd w:id="860"/>
      <w:bookmarkEnd w:id="861"/>
      <w:bookmarkEnd w:id="862"/>
    </w:p>
    <w:p w14:paraId="7FA82428" w14:textId="64736D9B" w:rsidR="00D95E07" w:rsidRDefault="00D95E07" w:rsidP="00D95E07">
      <w:pPr>
        <w:pStyle w:val="a4"/>
        <w:keepNext/>
        <w:rPr>
          <w:rtl/>
        </w:rPr>
      </w:pPr>
      <w:bookmarkStart w:id="863" w:name="ET_speaker_נעה_בן_שבת_155"/>
      <w:r w:rsidRPr="00D95E07">
        <w:rPr>
          <w:rStyle w:val="TagStyle"/>
          <w:rtl/>
        </w:rPr>
        <w:t xml:space="preserve"> &lt;&lt; דובר &gt;&gt; </w:t>
      </w:r>
      <w:r>
        <w:rPr>
          <w:rtl/>
        </w:rPr>
        <w:t>נעה בן שבת:</w:t>
      </w:r>
      <w:r w:rsidRPr="00D95E07">
        <w:rPr>
          <w:rStyle w:val="TagStyle"/>
          <w:rtl/>
        </w:rPr>
        <w:t xml:space="preserve"> &lt;&lt; דובר &gt;&gt;</w:t>
      </w:r>
      <w:r w:rsidR="003A02CE">
        <w:rPr>
          <w:rtl/>
        </w:rPr>
        <w:t xml:space="preserve"> </w:t>
      </w:r>
      <w:bookmarkEnd w:id="863"/>
    </w:p>
    <w:p w14:paraId="580097AD" w14:textId="77777777" w:rsidR="00D95E07" w:rsidRDefault="00D95E07" w:rsidP="00D95E07">
      <w:pPr>
        <w:pStyle w:val="KeepWithNext"/>
        <w:rPr>
          <w:rtl/>
          <w:lang w:eastAsia="he-IL"/>
        </w:rPr>
      </w:pPr>
    </w:p>
    <w:p w14:paraId="2A400A13" w14:textId="4FE82AF7" w:rsidR="00D95E07" w:rsidRDefault="00D95E07" w:rsidP="00D95E07">
      <w:pPr>
        <w:rPr>
          <w:rtl/>
          <w:lang w:eastAsia="he-IL"/>
        </w:rPr>
      </w:pPr>
      <w:bookmarkStart w:id="864" w:name="_ETM_Q1_1449829"/>
      <w:bookmarkStart w:id="865" w:name="_ETM_Q1_1449859"/>
      <w:bookmarkEnd w:id="864"/>
      <w:bookmarkEnd w:id="865"/>
      <w:r>
        <w:rPr>
          <w:rFonts w:hint="cs"/>
          <w:rtl/>
          <w:lang w:eastAsia="he-IL"/>
        </w:rPr>
        <w:t>דווקא בגלל</w:t>
      </w:r>
      <w:r w:rsidR="00780B63">
        <w:rPr>
          <w:rFonts w:hint="cs"/>
          <w:rtl/>
          <w:lang w:eastAsia="he-IL"/>
        </w:rPr>
        <w:t xml:space="preserve"> </w:t>
      </w:r>
      <w:r>
        <w:rPr>
          <w:rFonts w:hint="cs"/>
          <w:rtl/>
          <w:lang w:eastAsia="he-IL"/>
        </w:rPr>
        <w:t>השאלה הזאת, אולי תוכל להציג מה קיים היום בנושא אריזות בישראל ומה החובות הקיימות היום?</w:t>
      </w:r>
    </w:p>
    <w:p w14:paraId="65012F45" w14:textId="77777777" w:rsidR="00D95E07" w:rsidRDefault="00D95E07" w:rsidP="00D95E07">
      <w:pPr>
        <w:rPr>
          <w:rtl/>
          <w:lang w:eastAsia="he-IL"/>
        </w:rPr>
      </w:pPr>
      <w:bookmarkStart w:id="866" w:name="_ETM_Q1_1453003"/>
      <w:bookmarkStart w:id="867" w:name="_ETM_Q1_1453045"/>
      <w:bookmarkStart w:id="868" w:name="_ETM_Q1_1453788"/>
      <w:bookmarkEnd w:id="866"/>
      <w:bookmarkEnd w:id="867"/>
      <w:bookmarkEnd w:id="868"/>
    </w:p>
    <w:p w14:paraId="24961359" w14:textId="273D3FBD" w:rsidR="00D95E07" w:rsidRDefault="00D95E07" w:rsidP="00D95E07">
      <w:pPr>
        <w:pStyle w:val="af9"/>
        <w:keepNext/>
        <w:rPr>
          <w:rtl/>
          <w:lang w:eastAsia="he-IL"/>
        </w:rPr>
      </w:pPr>
      <w:bookmarkStart w:id="869" w:name="ET_guest_חן_גוטמן_156"/>
      <w:r w:rsidRPr="00D95E07">
        <w:rPr>
          <w:rStyle w:val="TagStyle"/>
          <w:rtl/>
        </w:rPr>
        <w:t xml:space="preserve"> &lt;&lt; אורח &gt;&gt; </w:t>
      </w:r>
      <w:r>
        <w:rPr>
          <w:rtl/>
          <w:lang w:eastAsia="he-IL"/>
        </w:rPr>
        <w:t>חן גוטמן:</w:t>
      </w:r>
      <w:r w:rsidRPr="00D95E07">
        <w:rPr>
          <w:rStyle w:val="TagStyle"/>
          <w:rtl/>
        </w:rPr>
        <w:t xml:space="preserve"> &lt;&lt; אורח &gt;&gt;</w:t>
      </w:r>
      <w:r w:rsidR="003A02CE">
        <w:rPr>
          <w:rtl/>
          <w:lang w:eastAsia="he-IL"/>
        </w:rPr>
        <w:t xml:space="preserve"> </w:t>
      </w:r>
      <w:bookmarkEnd w:id="869"/>
    </w:p>
    <w:p w14:paraId="7AC23435" w14:textId="77777777" w:rsidR="00D95E07" w:rsidRDefault="00D95E07" w:rsidP="00D95E07">
      <w:pPr>
        <w:pStyle w:val="KeepWithNext"/>
        <w:rPr>
          <w:rtl/>
          <w:lang w:eastAsia="he-IL"/>
        </w:rPr>
      </w:pPr>
    </w:p>
    <w:p w14:paraId="19427F27" w14:textId="425001E9" w:rsidR="00D95E07" w:rsidRDefault="00D95E07" w:rsidP="00D95E07">
      <w:pPr>
        <w:rPr>
          <w:rtl/>
          <w:lang w:eastAsia="he-IL"/>
        </w:rPr>
      </w:pPr>
      <w:bookmarkStart w:id="870" w:name="_ETM_Q1_1454017"/>
      <w:bookmarkStart w:id="871" w:name="_ETM_Q1_1454055"/>
      <w:bookmarkEnd w:id="870"/>
      <w:bookmarkEnd w:id="871"/>
      <w:r>
        <w:rPr>
          <w:rFonts w:hint="cs"/>
          <w:rtl/>
          <w:lang w:eastAsia="he-IL"/>
        </w:rPr>
        <w:t xml:space="preserve">כן. התקן </w:t>
      </w:r>
      <w:bookmarkStart w:id="872" w:name="_ETM_Q1_1458148"/>
      <w:bookmarkEnd w:id="872"/>
      <w:r>
        <w:rPr>
          <w:rFonts w:hint="cs"/>
          <w:rtl/>
          <w:lang w:eastAsia="he-IL"/>
        </w:rPr>
        <w:t>כיום הוא תקן שהוא 5113.</w:t>
      </w:r>
      <w:r w:rsidR="00780B63">
        <w:rPr>
          <w:rFonts w:hint="cs"/>
          <w:rtl/>
          <w:lang w:eastAsia="he-IL"/>
        </w:rPr>
        <w:t xml:space="preserve"> </w:t>
      </w:r>
      <w:r>
        <w:rPr>
          <w:rFonts w:hint="cs"/>
          <w:rtl/>
          <w:lang w:eastAsia="he-IL"/>
        </w:rPr>
        <w:t xml:space="preserve">לאחרונה הוא עודכן בשנת 2019. התקן מאמץ באופן </w:t>
      </w:r>
      <w:bookmarkStart w:id="873" w:name="_ETM_Q1_1466176"/>
      <w:bookmarkEnd w:id="873"/>
      <w:r>
        <w:rPr>
          <w:rFonts w:hint="cs"/>
          <w:rtl/>
          <w:lang w:eastAsia="he-IL"/>
        </w:rPr>
        <w:t>מלא את החקיקה האירופית או את החקיקה האמריקאית רק לפלסטיק.</w:t>
      </w:r>
      <w:r w:rsidR="00780B63">
        <w:rPr>
          <w:rFonts w:hint="cs"/>
          <w:rtl/>
          <w:lang w:eastAsia="he-IL"/>
        </w:rPr>
        <w:t xml:space="preserve"> </w:t>
      </w:r>
      <w:r>
        <w:rPr>
          <w:rFonts w:hint="cs"/>
          <w:rtl/>
          <w:lang w:eastAsia="he-IL"/>
        </w:rPr>
        <w:t>זאת נקודה חשובה להבין. אם אתם חושבים על זה, כל האריזות האחרות שהן לא מפלסטיק, אין עליהן שום אכיפה ושום פיקוח. זאת אומרת שלמע</w:t>
      </w:r>
      <w:bookmarkStart w:id="874" w:name="_ETM_Q1_1485264"/>
      <w:bookmarkEnd w:id="874"/>
      <w:r>
        <w:rPr>
          <w:rFonts w:hint="cs"/>
          <w:rtl/>
          <w:lang w:eastAsia="he-IL"/>
        </w:rPr>
        <w:t xml:space="preserve">שה אם יש לכם בקבוק מחומר אחר, כלל אין על זה אכיפה. </w:t>
      </w:r>
    </w:p>
    <w:p w14:paraId="473ECB4F" w14:textId="77777777" w:rsidR="00D95E07" w:rsidRDefault="00D95E07" w:rsidP="00D95E07">
      <w:pPr>
        <w:rPr>
          <w:rtl/>
          <w:lang w:eastAsia="he-IL"/>
        </w:rPr>
      </w:pPr>
      <w:bookmarkStart w:id="875" w:name="_ETM_Q1_1493252"/>
      <w:bookmarkStart w:id="876" w:name="_ETM_Q1_1493295"/>
      <w:bookmarkEnd w:id="875"/>
      <w:bookmarkEnd w:id="876"/>
    </w:p>
    <w:p w14:paraId="5E8B311F" w14:textId="2590549E" w:rsidR="00D95E07" w:rsidRDefault="00D95E07" w:rsidP="00D95E07">
      <w:pPr>
        <w:rPr>
          <w:rtl/>
          <w:lang w:eastAsia="he-IL"/>
        </w:rPr>
      </w:pPr>
      <w:bookmarkStart w:id="877" w:name="_ETM_Q1_1493355"/>
      <w:bookmarkStart w:id="878" w:name="_ETM_Q1_1493389"/>
      <w:bookmarkEnd w:id="877"/>
      <w:bookmarkEnd w:id="878"/>
      <w:r>
        <w:rPr>
          <w:rFonts w:hint="cs"/>
          <w:rtl/>
          <w:lang w:eastAsia="he-IL"/>
        </w:rPr>
        <w:t>אנחנו רוצים לאמץ, מעבר ל-1935</w:t>
      </w:r>
      <w:bookmarkStart w:id="879" w:name="_ETM_Q1_1497481"/>
      <w:bookmarkEnd w:id="879"/>
      <w:r>
        <w:rPr>
          <w:rFonts w:hint="cs"/>
          <w:rtl/>
          <w:lang w:eastAsia="he-IL"/>
        </w:rPr>
        <w:t xml:space="preserve"> שזאת החקיקה הרוחבית, עוד שש חקיקות כאשר אחת מהן היא </w:t>
      </w:r>
      <w:bookmarkStart w:id="880" w:name="_ETM_Q1_1499480"/>
      <w:bookmarkEnd w:id="880"/>
      <w:r>
        <w:rPr>
          <w:rFonts w:hint="cs"/>
          <w:rtl/>
          <w:lang w:eastAsia="he-IL"/>
        </w:rPr>
        <w:t>10/2011 שזאת החקיקה שנוגעת לפלסטיק בלבד. זאת חקיקה אינטנסיבית וגלויה</w:t>
      </w:r>
      <w:bookmarkStart w:id="881" w:name="_ETM_Q1_1507386"/>
      <w:bookmarkEnd w:id="881"/>
      <w:r>
        <w:rPr>
          <w:rFonts w:hint="cs"/>
          <w:rtl/>
          <w:lang w:eastAsia="he-IL"/>
        </w:rPr>
        <w:t xml:space="preserve"> שמכילה את כל החומרים על בסיס </w:t>
      </w:r>
      <w:proofErr w:type="spellStart"/>
      <w:r>
        <w:rPr>
          <w:rFonts w:hint="cs"/>
          <w:rtl/>
          <w:lang w:eastAsia="he-IL"/>
        </w:rPr>
        <w:t>מונומרים</w:t>
      </w:r>
      <w:proofErr w:type="spellEnd"/>
      <w:r>
        <w:rPr>
          <w:rFonts w:hint="cs"/>
          <w:rtl/>
          <w:lang w:eastAsia="he-IL"/>
        </w:rPr>
        <w:t>.</w:t>
      </w:r>
    </w:p>
    <w:p w14:paraId="7790A152" w14:textId="77777777" w:rsidR="00D95E07" w:rsidRDefault="00D95E07" w:rsidP="00D95E07">
      <w:pPr>
        <w:rPr>
          <w:rtl/>
          <w:lang w:eastAsia="he-IL"/>
        </w:rPr>
      </w:pPr>
      <w:bookmarkStart w:id="882" w:name="_ETM_Q1_1510902"/>
      <w:bookmarkStart w:id="883" w:name="_ETM_Q1_1510942"/>
      <w:bookmarkStart w:id="884" w:name="_ETM_Q1_1512230"/>
      <w:bookmarkEnd w:id="882"/>
      <w:bookmarkEnd w:id="883"/>
      <w:bookmarkEnd w:id="884"/>
    </w:p>
    <w:p w14:paraId="7BB203DC" w14:textId="78581F2C" w:rsidR="00D95E07" w:rsidRDefault="00D95E07" w:rsidP="00D95E07">
      <w:pPr>
        <w:pStyle w:val="af6"/>
        <w:keepNext/>
        <w:rPr>
          <w:rtl/>
        </w:rPr>
      </w:pPr>
      <w:bookmarkStart w:id="885" w:name="ET_yor_6447_157"/>
      <w:r w:rsidRPr="00D95E07">
        <w:rPr>
          <w:rStyle w:val="TagStyle"/>
          <w:rtl/>
        </w:rPr>
        <w:t xml:space="preserve"> &lt;&lt; </w:t>
      </w:r>
      <w:proofErr w:type="spellStart"/>
      <w:r w:rsidRPr="00D95E07">
        <w:rPr>
          <w:rStyle w:val="TagStyle"/>
          <w:rtl/>
        </w:rPr>
        <w:t>יור</w:t>
      </w:r>
      <w:proofErr w:type="spellEnd"/>
      <w:r w:rsidRPr="00D95E07">
        <w:rPr>
          <w:rStyle w:val="TagStyle"/>
          <w:rtl/>
        </w:rPr>
        <w:t xml:space="preserve"> &gt;&gt; </w:t>
      </w:r>
      <w:r>
        <w:rPr>
          <w:rtl/>
        </w:rPr>
        <w:t xml:space="preserve">היו"ר יונתן </w:t>
      </w:r>
      <w:proofErr w:type="spellStart"/>
      <w:r>
        <w:rPr>
          <w:rtl/>
        </w:rPr>
        <w:t>מישרקי</w:t>
      </w:r>
      <w:proofErr w:type="spellEnd"/>
      <w:r>
        <w:rPr>
          <w:rtl/>
        </w:rPr>
        <w:t>:</w:t>
      </w:r>
      <w:r w:rsidRPr="00D95E07">
        <w:rPr>
          <w:rStyle w:val="TagStyle"/>
          <w:rtl/>
        </w:rPr>
        <w:t xml:space="preserve"> &lt;&lt; </w:t>
      </w:r>
      <w:proofErr w:type="spellStart"/>
      <w:r w:rsidRPr="00D95E07">
        <w:rPr>
          <w:rStyle w:val="TagStyle"/>
          <w:rtl/>
        </w:rPr>
        <w:t>יור</w:t>
      </w:r>
      <w:proofErr w:type="spellEnd"/>
      <w:r w:rsidRPr="00D95E07">
        <w:rPr>
          <w:rStyle w:val="TagStyle"/>
          <w:rtl/>
        </w:rPr>
        <w:t xml:space="preserve"> &gt;&gt;</w:t>
      </w:r>
      <w:r w:rsidR="003A02CE">
        <w:rPr>
          <w:rtl/>
        </w:rPr>
        <w:t xml:space="preserve"> </w:t>
      </w:r>
      <w:bookmarkEnd w:id="885"/>
    </w:p>
    <w:p w14:paraId="3DCC9ABE" w14:textId="77777777" w:rsidR="00D95E07" w:rsidRDefault="00D95E07" w:rsidP="00D95E07">
      <w:pPr>
        <w:pStyle w:val="KeepWithNext"/>
        <w:rPr>
          <w:rtl/>
          <w:lang w:eastAsia="he-IL"/>
        </w:rPr>
      </w:pPr>
    </w:p>
    <w:p w14:paraId="00B1E06E" w14:textId="1F47A359" w:rsidR="00D95E07" w:rsidRDefault="00D95E07" w:rsidP="00D95E07">
      <w:pPr>
        <w:rPr>
          <w:rtl/>
          <w:lang w:eastAsia="he-IL"/>
        </w:rPr>
      </w:pPr>
      <w:bookmarkStart w:id="886" w:name="_ETM_Q1_1512482"/>
      <w:bookmarkEnd w:id="886"/>
      <w:r>
        <w:rPr>
          <w:rFonts w:hint="cs"/>
          <w:rtl/>
          <w:lang w:eastAsia="he-IL"/>
        </w:rPr>
        <w:t>ה</w:t>
      </w:r>
      <w:bookmarkStart w:id="887" w:name="_ETM_Q1_1512520"/>
      <w:bookmarkEnd w:id="887"/>
      <w:r>
        <w:rPr>
          <w:rFonts w:hint="cs"/>
          <w:rtl/>
          <w:lang w:eastAsia="he-IL"/>
        </w:rPr>
        <w:t xml:space="preserve">יא זהה לתקן </w:t>
      </w:r>
      <w:bookmarkStart w:id="888" w:name="_ETM_Q1_1514035"/>
      <w:bookmarkEnd w:id="888"/>
      <w:r>
        <w:rPr>
          <w:rFonts w:hint="cs"/>
          <w:rtl/>
          <w:lang w:eastAsia="he-IL"/>
        </w:rPr>
        <w:t>הקיים היום?</w:t>
      </w:r>
    </w:p>
    <w:p w14:paraId="15E14A78" w14:textId="77777777" w:rsidR="00D95E07" w:rsidRDefault="00D95E07" w:rsidP="00D95E07">
      <w:pPr>
        <w:rPr>
          <w:rtl/>
          <w:lang w:eastAsia="he-IL"/>
        </w:rPr>
      </w:pPr>
      <w:bookmarkStart w:id="889" w:name="_ETM_Q1_1513964"/>
      <w:bookmarkStart w:id="890" w:name="_ETM_Q1_1514002"/>
      <w:bookmarkStart w:id="891" w:name="_ETM_Q1_1513607"/>
      <w:bookmarkEnd w:id="889"/>
      <w:bookmarkEnd w:id="890"/>
      <w:bookmarkEnd w:id="891"/>
    </w:p>
    <w:p w14:paraId="3DD90D00" w14:textId="13706D21" w:rsidR="00D95E07" w:rsidRDefault="00D95E07" w:rsidP="00D95E07">
      <w:pPr>
        <w:pStyle w:val="af9"/>
        <w:keepNext/>
        <w:rPr>
          <w:rtl/>
          <w:lang w:eastAsia="he-IL"/>
        </w:rPr>
      </w:pPr>
      <w:bookmarkStart w:id="892" w:name="ET_guest_חן_גוטמן_158"/>
      <w:r w:rsidRPr="00D95E07">
        <w:rPr>
          <w:rStyle w:val="TagStyle"/>
          <w:rtl/>
        </w:rPr>
        <w:t xml:space="preserve"> &lt;&lt; אורח &gt;&gt; </w:t>
      </w:r>
      <w:r>
        <w:rPr>
          <w:rtl/>
          <w:lang w:eastAsia="he-IL"/>
        </w:rPr>
        <w:t>חן גוטמן:</w:t>
      </w:r>
      <w:r w:rsidRPr="00D95E07">
        <w:rPr>
          <w:rStyle w:val="TagStyle"/>
          <w:rtl/>
        </w:rPr>
        <w:t xml:space="preserve"> &lt;&lt; אורח &gt;&gt;</w:t>
      </w:r>
      <w:r w:rsidR="003A02CE">
        <w:rPr>
          <w:rtl/>
          <w:lang w:eastAsia="he-IL"/>
        </w:rPr>
        <w:t xml:space="preserve"> </w:t>
      </w:r>
      <w:bookmarkEnd w:id="892"/>
    </w:p>
    <w:p w14:paraId="3F680689" w14:textId="77777777" w:rsidR="00D95E07" w:rsidRDefault="00D95E07" w:rsidP="00D95E07">
      <w:pPr>
        <w:pStyle w:val="KeepWithNext"/>
        <w:rPr>
          <w:rtl/>
          <w:lang w:eastAsia="he-IL"/>
        </w:rPr>
      </w:pPr>
    </w:p>
    <w:p w14:paraId="790A4DBF" w14:textId="062F5767" w:rsidR="00D95E07" w:rsidRDefault="00D95E07" w:rsidP="00D95E07">
      <w:pPr>
        <w:rPr>
          <w:rtl/>
          <w:lang w:eastAsia="he-IL"/>
        </w:rPr>
      </w:pPr>
      <w:bookmarkStart w:id="893" w:name="_ETM_Q1_1513819"/>
      <w:bookmarkStart w:id="894" w:name="_ETM_Q1_1513849"/>
      <w:bookmarkEnd w:id="893"/>
      <w:bookmarkEnd w:id="894"/>
      <w:r>
        <w:rPr>
          <w:rFonts w:hint="cs"/>
          <w:rtl/>
          <w:lang w:eastAsia="he-IL"/>
        </w:rPr>
        <w:t xml:space="preserve">כן. התקן 5113 בעצם מאמץ גם את 10/2011 </w:t>
      </w:r>
      <w:bookmarkStart w:id="895" w:name="_ETM_Q1_1521035"/>
      <w:bookmarkEnd w:id="895"/>
      <w:r>
        <w:rPr>
          <w:rFonts w:hint="cs"/>
          <w:rtl/>
          <w:lang w:eastAsia="he-IL"/>
        </w:rPr>
        <w:t>ועוד סדרה של תקנות אירופאיות, חלקן מופיעות גם כאן</w:t>
      </w:r>
      <w:bookmarkStart w:id="896" w:name="_ETM_Q1_1526967"/>
      <w:bookmarkEnd w:id="896"/>
      <w:r>
        <w:rPr>
          <w:rFonts w:hint="cs"/>
          <w:rtl/>
          <w:lang w:eastAsia="he-IL"/>
        </w:rPr>
        <w:t xml:space="preserve"> ואנחנו מאמצים אותן היום. למעשה </w:t>
      </w:r>
      <w:r w:rsidR="00BA3B21">
        <w:rPr>
          <w:rFonts w:hint="cs"/>
          <w:rtl/>
          <w:lang w:eastAsia="he-IL"/>
        </w:rPr>
        <w:t xml:space="preserve">מטרת </w:t>
      </w:r>
      <w:r>
        <w:rPr>
          <w:rFonts w:hint="cs"/>
          <w:rtl/>
          <w:lang w:eastAsia="he-IL"/>
        </w:rPr>
        <w:t>החקיקה</w:t>
      </w:r>
      <w:r w:rsidR="00BA3B21">
        <w:rPr>
          <w:rFonts w:hint="cs"/>
          <w:rtl/>
          <w:lang w:eastAsia="he-IL"/>
        </w:rPr>
        <w:t xml:space="preserve"> 10/2011 היא </w:t>
      </w:r>
      <w:bookmarkStart w:id="897" w:name="_ETM_Q1_1533993"/>
      <w:bookmarkEnd w:id="897"/>
      <w:r w:rsidR="00BA3B21">
        <w:rPr>
          <w:rFonts w:hint="cs"/>
          <w:rtl/>
          <w:lang w:eastAsia="he-IL"/>
        </w:rPr>
        <w:t xml:space="preserve">להסדיר איזה פלסטיק מותר, באיזה </w:t>
      </w:r>
      <w:proofErr w:type="spellStart"/>
      <w:r w:rsidR="00BA3B21">
        <w:rPr>
          <w:rFonts w:hint="cs"/>
          <w:rtl/>
          <w:lang w:eastAsia="he-IL"/>
        </w:rPr>
        <w:t>מונומרים</w:t>
      </w:r>
      <w:proofErr w:type="spellEnd"/>
      <w:r w:rsidR="00BA3B21">
        <w:rPr>
          <w:rFonts w:hint="cs"/>
          <w:rtl/>
          <w:lang w:eastAsia="he-IL"/>
        </w:rPr>
        <w:t xml:space="preserve"> מותר</w:t>
      </w:r>
      <w:r w:rsidR="00780B63">
        <w:rPr>
          <w:rFonts w:hint="cs"/>
          <w:rtl/>
          <w:lang w:eastAsia="he-IL"/>
        </w:rPr>
        <w:t xml:space="preserve"> </w:t>
      </w:r>
      <w:r w:rsidR="00BA3B21">
        <w:rPr>
          <w:rFonts w:hint="cs"/>
          <w:rtl/>
          <w:lang w:eastAsia="he-IL"/>
        </w:rPr>
        <w:t xml:space="preserve">להשתמש, איזה </w:t>
      </w:r>
      <w:bookmarkStart w:id="898" w:name="_ETM_Q1_1538428"/>
      <w:bookmarkEnd w:id="898"/>
      <w:r w:rsidR="00BA3B21">
        <w:rPr>
          <w:rFonts w:hint="cs"/>
          <w:rtl/>
          <w:lang w:eastAsia="he-IL"/>
        </w:rPr>
        <w:t xml:space="preserve">אמצעי ייצור. הכול מופיע בנספח הראשון. יש עוד </w:t>
      </w:r>
      <w:bookmarkStart w:id="899" w:name="_ETM_Q1_1542039"/>
      <w:bookmarkEnd w:id="899"/>
      <w:r w:rsidR="00BA3B21">
        <w:rPr>
          <w:rFonts w:hint="cs"/>
          <w:rtl/>
          <w:lang w:eastAsia="he-IL"/>
        </w:rPr>
        <w:t>נספחים</w:t>
      </w:r>
      <w:r w:rsidR="004C6978">
        <w:rPr>
          <w:rFonts w:hint="cs"/>
          <w:rtl/>
          <w:lang w:eastAsia="he-IL"/>
        </w:rPr>
        <w:t xml:space="preserve"> נוספים שמתייחסים</w:t>
      </w:r>
      <w:r w:rsidR="00780B63">
        <w:rPr>
          <w:rFonts w:hint="cs"/>
          <w:rtl/>
          <w:lang w:eastAsia="he-IL"/>
        </w:rPr>
        <w:t xml:space="preserve"> </w:t>
      </w:r>
      <w:r w:rsidR="004C6978">
        <w:rPr>
          <w:rFonts w:hint="cs"/>
          <w:rtl/>
          <w:lang w:eastAsia="he-IL"/>
        </w:rPr>
        <w:t>לכל מיני הגבלות. באופן כללי</w:t>
      </w:r>
      <w:bookmarkStart w:id="900" w:name="_ETM_Q1_1545938"/>
      <w:bookmarkEnd w:id="900"/>
      <w:r w:rsidR="004C6978">
        <w:rPr>
          <w:rFonts w:hint="cs"/>
          <w:rtl/>
          <w:lang w:eastAsia="he-IL"/>
        </w:rPr>
        <w:t xml:space="preserve"> מה שלא ציינתי קודם זה שב-1935 </w:t>
      </w:r>
      <w:bookmarkStart w:id="901" w:name="_ETM_Q1_1549388"/>
      <w:bookmarkEnd w:id="901"/>
      <w:r w:rsidR="004C6978">
        <w:rPr>
          <w:rFonts w:hint="cs"/>
          <w:rtl/>
          <w:lang w:eastAsia="he-IL"/>
        </w:rPr>
        <w:t>יש גם הגדרה של מה זה תנאי זליגה כלליים</w:t>
      </w:r>
      <w:r w:rsidR="00780B63">
        <w:rPr>
          <w:rFonts w:hint="cs"/>
          <w:rtl/>
          <w:lang w:eastAsia="he-IL"/>
        </w:rPr>
        <w:t xml:space="preserve"> </w:t>
      </w:r>
      <w:r w:rsidR="004C6978">
        <w:rPr>
          <w:rFonts w:hint="cs"/>
          <w:rtl/>
          <w:lang w:eastAsia="he-IL"/>
        </w:rPr>
        <w:t>ותנאי זליגה ספציפיים. תנאי זליגה ספ</w:t>
      </w:r>
      <w:bookmarkStart w:id="902" w:name="_ETM_Q1_1557539"/>
      <w:bookmarkEnd w:id="902"/>
      <w:r w:rsidR="004C6978">
        <w:rPr>
          <w:rFonts w:hint="cs"/>
          <w:rtl/>
          <w:lang w:eastAsia="he-IL"/>
        </w:rPr>
        <w:t xml:space="preserve">ציפיים מתייחסים לחומרים ספציפיים </w:t>
      </w:r>
      <w:bookmarkStart w:id="903" w:name="_ETM_Q1_1560360"/>
      <w:bookmarkEnd w:id="903"/>
      <w:r w:rsidR="004C6978">
        <w:rPr>
          <w:rFonts w:hint="cs"/>
          <w:rtl/>
          <w:lang w:eastAsia="he-IL"/>
        </w:rPr>
        <w:t>ומצוינים בנספחים הרלוונטיים. ב-10/2011 הם מופנים בנספח מספר 1.</w:t>
      </w:r>
    </w:p>
    <w:p w14:paraId="7D70FD9B" w14:textId="77777777" w:rsidR="004C6978" w:rsidRDefault="004C6978" w:rsidP="00D95E07">
      <w:pPr>
        <w:rPr>
          <w:rtl/>
          <w:lang w:eastAsia="he-IL"/>
        </w:rPr>
      </w:pPr>
      <w:bookmarkStart w:id="904" w:name="_ETM_Q1_1571051"/>
      <w:bookmarkStart w:id="905" w:name="_ETM_Q1_1571094"/>
      <w:bookmarkStart w:id="906" w:name="_ETM_Q1_1570638"/>
      <w:bookmarkEnd w:id="904"/>
      <w:bookmarkEnd w:id="905"/>
      <w:bookmarkEnd w:id="906"/>
    </w:p>
    <w:p w14:paraId="6DDB3D10" w14:textId="15B50338" w:rsidR="004C6978" w:rsidRDefault="004C6978" w:rsidP="004C6978">
      <w:pPr>
        <w:pStyle w:val="a4"/>
        <w:keepNext/>
        <w:rPr>
          <w:rtl/>
        </w:rPr>
      </w:pPr>
      <w:bookmarkStart w:id="907" w:name="ET_speaker_נעה_בן_שבת_159"/>
      <w:r w:rsidRPr="004C6978">
        <w:rPr>
          <w:rStyle w:val="TagStyle"/>
          <w:rtl/>
        </w:rPr>
        <w:t xml:space="preserve"> &lt;&lt; דובר &gt;&gt; </w:t>
      </w:r>
      <w:r>
        <w:rPr>
          <w:rtl/>
        </w:rPr>
        <w:t>נעה בן שבת:</w:t>
      </w:r>
      <w:r w:rsidRPr="004C6978">
        <w:rPr>
          <w:rStyle w:val="TagStyle"/>
          <w:rtl/>
        </w:rPr>
        <w:t xml:space="preserve"> &lt;&lt; דובר &gt;&gt;</w:t>
      </w:r>
      <w:r w:rsidR="003A02CE">
        <w:rPr>
          <w:rtl/>
        </w:rPr>
        <w:t xml:space="preserve"> </w:t>
      </w:r>
      <w:bookmarkStart w:id="908" w:name="_ETM_Q1_1570903"/>
      <w:bookmarkStart w:id="909" w:name="_ETM_Q1_1570922"/>
      <w:bookmarkStart w:id="910" w:name="_ETM_Q1_1571141"/>
      <w:bookmarkEnd w:id="907"/>
      <w:bookmarkEnd w:id="908"/>
      <w:bookmarkEnd w:id="909"/>
      <w:bookmarkEnd w:id="910"/>
    </w:p>
    <w:p w14:paraId="3CAC0EB9" w14:textId="77777777" w:rsidR="004C6978" w:rsidRDefault="004C6978" w:rsidP="004C6978">
      <w:pPr>
        <w:rPr>
          <w:rtl/>
          <w:lang w:eastAsia="he-IL"/>
        </w:rPr>
      </w:pPr>
      <w:bookmarkStart w:id="911" w:name="_ETM_Q1_1573796"/>
      <w:bookmarkStart w:id="912" w:name="_ETM_Q1_1573833"/>
      <w:bookmarkEnd w:id="911"/>
      <w:bookmarkEnd w:id="912"/>
    </w:p>
    <w:p w14:paraId="1AE29956" w14:textId="04CE11F9" w:rsidR="004C6978" w:rsidRDefault="004C6978" w:rsidP="004C6978">
      <w:pPr>
        <w:rPr>
          <w:rtl/>
          <w:lang w:eastAsia="he-IL"/>
        </w:rPr>
      </w:pPr>
      <w:bookmarkStart w:id="913" w:name="_ETM_Q1_1573429"/>
      <w:bookmarkStart w:id="914" w:name="_ETM_Q1_1573462"/>
      <w:bookmarkEnd w:id="913"/>
      <w:bookmarkEnd w:id="914"/>
      <w:r>
        <w:rPr>
          <w:rFonts w:hint="cs"/>
          <w:rtl/>
          <w:lang w:eastAsia="he-IL"/>
        </w:rPr>
        <w:t xml:space="preserve">אתה אומר שזה רק מוצר פלסטיק שבא </w:t>
      </w:r>
      <w:bookmarkStart w:id="915" w:name="_ETM_Q1_1574036"/>
      <w:bookmarkEnd w:id="915"/>
      <w:r>
        <w:rPr>
          <w:rFonts w:hint="cs"/>
          <w:rtl/>
          <w:lang w:eastAsia="he-IL"/>
        </w:rPr>
        <w:t>במגע עם מזון, למשל יוגורט או משהו כזה.</w:t>
      </w:r>
    </w:p>
    <w:p w14:paraId="0644AEEE" w14:textId="77777777" w:rsidR="004C6978" w:rsidRDefault="004C6978" w:rsidP="004C6978">
      <w:pPr>
        <w:rPr>
          <w:rtl/>
          <w:lang w:eastAsia="he-IL"/>
        </w:rPr>
      </w:pPr>
      <w:bookmarkStart w:id="916" w:name="_ETM_Q1_1579631"/>
      <w:bookmarkEnd w:id="916"/>
    </w:p>
    <w:p w14:paraId="1BF32FDD" w14:textId="1674D517" w:rsidR="004C6978" w:rsidRDefault="004C6978" w:rsidP="004C6978">
      <w:pPr>
        <w:pStyle w:val="af9"/>
        <w:keepNext/>
        <w:rPr>
          <w:rtl/>
          <w:lang w:eastAsia="he-IL"/>
        </w:rPr>
      </w:pPr>
      <w:bookmarkStart w:id="917" w:name="ET_guest_חן_גוטמן_160"/>
      <w:r w:rsidRPr="004C6978">
        <w:rPr>
          <w:rStyle w:val="TagStyle"/>
          <w:rtl/>
        </w:rPr>
        <w:t xml:space="preserve"> &lt;&lt; אורח &gt;&gt; </w:t>
      </w:r>
      <w:r>
        <w:rPr>
          <w:rtl/>
          <w:lang w:eastAsia="he-IL"/>
        </w:rPr>
        <w:t>חן גוטמן:</w:t>
      </w:r>
      <w:r w:rsidRPr="004C6978">
        <w:rPr>
          <w:rStyle w:val="TagStyle"/>
          <w:rtl/>
        </w:rPr>
        <w:t xml:space="preserve"> &lt;&lt; אורח &gt;&gt;</w:t>
      </w:r>
      <w:r w:rsidR="003A02CE">
        <w:rPr>
          <w:rtl/>
          <w:lang w:eastAsia="he-IL"/>
        </w:rPr>
        <w:t xml:space="preserve"> </w:t>
      </w:r>
      <w:bookmarkEnd w:id="917"/>
    </w:p>
    <w:p w14:paraId="025D7704" w14:textId="77777777" w:rsidR="004C6978" w:rsidRDefault="004C6978" w:rsidP="004C6978">
      <w:pPr>
        <w:pStyle w:val="KeepWithNext"/>
        <w:rPr>
          <w:rtl/>
          <w:lang w:eastAsia="he-IL"/>
        </w:rPr>
      </w:pPr>
    </w:p>
    <w:p w14:paraId="0DFAA218" w14:textId="35DDC053" w:rsidR="004C6978" w:rsidRDefault="004C6978" w:rsidP="004C6978">
      <w:pPr>
        <w:rPr>
          <w:rtl/>
          <w:lang w:eastAsia="he-IL"/>
        </w:rPr>
      </w:pPr>
      <w:bookmarkStart w:id="918" w:name="_ETM_Q1_1579882"/>
      <w:bookmarkStart w:id="919" w:name="_ETM_Q1_1579924"/>
      <w:bookmarkEnd w:id="918"/>
      <w:bookmarkEnd w:id="919"/>
      <w:r>
        <w:rPr>
          <w:rFonts w:hint="cs"/>
          <w:rtl/>
          <w:lang w:eastAsia="he-IL"/>
        </w:rPr>
        <w:t xml:space="preserve">אריזות. </w:t>
      </w:r>
    </w:p>
    <w:p w14:paraId="42CBAF65" w14:textId="77777777" w:rsidR="004C6978" w:rsidRDefault="004C6978" w:rsidP="004C6978">
      <w:pPr>
        <w:rPr>
          <w:rtl/>
          <w:lang w:eastAsia="he-IL"/>
        </w:rPr>
      </w:pPr>
      <w:bookmarkStart w:id="920" w:name="_ETM_Q1_1584309"/>
      <w:bookmarkStart w:id="921" w:name="_ETM_Q1_1584339"/>
      <w:bookmarkStart w:id="922" w:name="_ETM_Q1_1584230"/>
      <w:bookmarkEnd w:id="920"/>
      <w:bookmarkEnd w:id="921"/>
      <w:bookmarkEnd w:id="922"/>
    </w:p>
    <w:p w14:paraId="7ED04634" w14:textId="2FD1DD02" w:rsidR="004C6978" w:rsidRDefault="004C6978" w:rsidP="004C6978">
      <w:pPr>
        <w:pStyle w:val="af9"/>
        <w:keepNext/>
        <w:rPr>
          <w:rtl/>
          <w:lang w:eastAsia="he-IL"/>
        </w:rPr>
      </w:pPr>
      <w:bookmarkStart w:id="923" w:name="ET_guest_אורי_דורמן_161"/>
      <w:r w:rsidRPr="004C6978">
        <w:rPr>
          <w:rStyle w:val="TagStyle"/>
          <w:rtl/>
        </w:rPr>
        <w:lastRenderedPageBreak/>
        <w:t xml:space="preserve"> &lt;&lt; אורח &gt;&gt; </w:t>
      </w:r>
      <w:r>
        <w:rPr>
          <w:rtl/>
          <w:lang w:eastAsia="he-IL"/>
        </w:rPr>
        <w:t>אורי דורמן:</w:t>
      </w:r>
      <w:r w:rsidRPr="004C6978">
        <w:rPr>
          <w:rStyle w:val="TagStyle"/>
          <w:rtl/>
        </w:rPr>
        <w:t xml:space="preserve"> &lt;&lt; אורח &gt;&gt;</w:t>
      </w:r>
      <w:r w:rsidR="003A02CE">
        <w:rPr>
          <w:rtl/>
          <w:lang w:eastAsia="he-IL"/>
        </w:rPr>
        <w:t xml:space="preserve"> </w:t>
      </w:r>
      <w:bookmarkEnd w:id="923"/>
    </w:p>
    <w:p w14:paraId="4C7DBFFC" w14:textId="77777777" w:rsidR="004C6978" w:rsidRDefault="004C6978" w:rsidP="004C6978">
      <w:pPr>
        <w:pStyle w:val="KeepWithNext"/>
        <w:rPr>
          <w:rtl/>
          <w:lang w:eastAsia="he-IL"/>
        </w:rPr>
      </w:pPr>
    </w:p>
    <w:p w14:paraId="6379BF6E" w14:textId="65ABA343" w:rsidR="004C6978" w:rsidRDefault="004C6978" w:rsidP="004C6978">
      <w:pPr>
        <w:rPr>
          <w:rtl/>
          <w:lang w:eastAsia="he-IL"/>
        </w:rPr>
      </w:pPr>
      <w:bookmarkStart w:id="924" w:name="_ETM_Q1_1584478"/>
      <w:bookmarkStart w:id="925" w:name="_ETM_Q1_1584522"/>
      <w:bookmarkEnd w:id="924"/>
      <w:bookmarkEnd w:id="925"/>
      <w:r>
        <w:rPr>
          <w:rFonts w:hint="cs"/>
          <w:rtl/>
          <w:lang w:eastAsia="he-IL"/>
        </w:rPr>
        <w:t xml:space="preserve">נס פקאן. </w:t>
      </w:r>
      <w:bookmarkStart w:id="926" w:name="_ETM_Q1_1584723"/>
      <w:bookmarkEnd w:id="926"/>
    </w:p>
    <w:p w14:paraId="6C3D2DE1" w14:textId="77777777" w:rsidR="004C6978" w:rsidRDefault="004C6978" w:rsidP="004C6978">
      <w:pPr>
        <w:rPr>
          <w:rtl/>
          <w:lang w:eastAsia="he-IL"/>
        </w:rPr>
      </w:pPr>
      <w:bookmarkStart w:id="927" w:name="_ETM_Q1_1585308"/>
      <w:bookmarkStart w:id="928" w:name="_ETM_Q1_1585341"/>
      <w:bookmarkStart w:id="929" w:name="_ETM_Q1_1585940"/>
      <w:bookmarkEnd w:id="927"/>
      <w:bookmarkEnd w:id="928"/>
      <w:bookmarkEnd w:id="929"/>
    </w:p>
    <w:p w14:paraId="2155D92A" w14:textId="45952349" w:rsidR="004C6978" w:rsidRDefault="004C6978" w:rsidP="004C6978">
      <w:pPr>
        <w:pStyle w:val="af9"/>
        <w:keepNext/>
        <w:rPr>
          <w:rtl/>
          <w:lang w:eastAsia="he-IL"/>
        </w:rPr>
      </w:pPr>
      <w:bookmarkStart w:id="930" w:name="ET_guest_חן_גוטמן_162"/>
      <w:r w:rsidRPr="004C6978">
        <w:rPr>
          <w:rStyle w:val="TagStyle"/>
          <w:rtl/>
        </w:rPr>
        <w:t xml:space="preserve"> &lt;&lt; אורח &gt;&gt; </w:t>
      </w:r>
      <w:r>
        <w:rPr>
          <w:rtl/>
          <w:lang w:eastAsia="he-IL"/>
        </w:rPr>
        <w:t>חן גוטמן:</w:t>
      </w:r>
      <w:r w:rsidRPr="004C6978">
        <w:rPr>
          <w:rStyle w:val="TagStyle"/>
          <w:rtl/>
        </w:rPr>
        <w:t xml:space="preserve"> &lt;&lt; אורח &gt;&gt;</w:t>
      </w:r>
      <w:r w:rsidR="003A02CE">
        <w:rPr>
          <w:rtl/>
          <w:lang w:eastAsia="he-IL"/>
        </w:rPr>
        <w:t xml:space="preserve"> </w:t>
      </w:r>
      <w:bookmarkEnd w:id="930"/>
    </w:p>
    <w:p w14:paraId="0767A354" w14:textId="77777777" w:rsidR="004C6978" w:rsidRDefault="004C6978" w:rsidP="004C6978">
      <w:pPr>
        <w:pStyle w:val="KeepWithNext"/>
        <w:rPr>
          <w:rtl/>
          <w:lang w:eastAsia="he-IL"/>
        </w:rPr>
      </w:pPr>
    </w:p>
    <w:p w14:paraId="249545F5" w14:textId="07A0AD19" w:rsidR="004C6978" w:rsidRDefault="004C6978" w:rsidP="004C6978">
      <w:pPr>
        <w:rPr>
          <w:rtl/>
          <w:lang w:eastAsia="he-IL"/>
        </w:rPr>
      </w:pPr>
      <w:bookmarkStart w:id="931" w:name="_ETM_Q1_1586148"/>
      <w:bookmarkStart w:id="932" w:name="_ETM_Q1_1586183"/>
      <w:bookmarkEnd w:id="931"/>
      <w:bookmarkEnd w:id="932"/>
      <w:r>
        <w:rPr>
          <w:rFonts w:hint="cs"/>
          <w:rtl/>
          <w:lang w:eastAsia="he-IL"/>
        </w:rPr>
        <w:t>מה הכוונה?</w:t>
      </w:r>
    </w:p>
    <w:p w14:paraId="3603C399" w14:textId="77777777" w:rsidR="004C6978" w:rsidRDefault="004C6978" w:rsidP="004C6978">
      <w:pPr>
        <w:rPr>
          <w:rtl/>
          <w:lang w:eastAsia="he-IL"/>
        </w:rPr>
      </w:pPr>
      <w:bookmarkStart w:id="933" w:name="_ETM_Q1_1587867"/>
      <w:bookmarkStart w:id="934" w:name="_ETM_Q1_1587900"/>
      <w:bookmarkEnd w:id="933"/>
      <w:bookmarkEnd w:id="934"/>
    </w:p>
    <w:p w14:paraId="708F0990" w14:textId="0E4FF787" w:rsidR="004C6978" w:rsidRDefault="004C6978" w:rsidP="004C6978">
      <w:pPr>
        <w:pStyle w:val="af9"/>
        <w:keepNext/>
        <w:rPr>
          <w:rtl/>
          <w:lang w:eastAsia="he-IL"/>
        </w:rPr>
      </w:pPr>
      <w:bookmarkStart w:id="935" w:name="ET_guest_אורי_דורמן_163"/>
      <w:r w:rsidRPr="004C6978">
        <w:rPr>
          <w:rStyle w:val="TagStyle"/>
          <w:rtl/>
        </w:rPr>
        <w:t xml:space="preserve"> &lt;&lt; אורח &gt;&gt; </w:t>
      </w:r>
      <w:r>
        <w:rPr>
          <w:rtl/>
          <w:lang w:eastAsia="he-IL"/>
        </w:rPr>
        <w:t>אורי דורמן:</w:t>
      </w:r>
      <w:r w:rsidRPr="004C6978">
        <w:rPr>
          <w:rStyle w:val="TagStyle"/>
          <w:rtl/>
        </w:rPr>
        <w:t xml:space="preserve"> &lt;&lt; אורח &gt;&gt;</w:t>
      </w:r>
      <w:r w:rsidR="003A02CE">
        <w:rPr>
          <w:rtl/>
          <w:lang w:eastAsia="he-IL"/>
        </w:rPr>
        <w:t xml:space="preserve"> </w:t>
      </w:r>
      <w:bookmarkEnd w:id="935"/>
    </w:p>
    <w:p w14:paraId="004F5BDA" w14:textId="77777777" w:rsidR="004C6978" w:rsidRDefault="004C6978" w:rsidP="004C6978">
      <w:pPr>
        <w:pStyle w:val="KeepWithNext"/>
        <w:rPr>
          <w:rtl/>
          <w:lang w:eastAsia="he-IL"/>
        </w:rPr>
      </w:pPr>
    </w:p>
    <w:p w14:paraId="6F443A77" w14:textId="512ABEDE" w:rsidR="004C6978" w:rsidRDefault="004C6978" w:rsidP="004C6978">
      <w:pPr>
        <w:rPr>
          <w:rtl/>
          <w:lang w:eastAsia="he-IL"/>
        </w:rPr>
      </w:pPr>
      <w:proofErr w:type="spellStart"/>
      <w:r>
        <w:rPr>
          <w:rFonts w:hint="cs"/>
          <w:rtl/>
          <w:lang w:eastAsia="he-IL"/>
        </w:rPr>
        <w:t>הפלסטיקים</w:t>
      </w:r>
      <w:proofErr w:type="spellEnd"/>
      <w:r>
        <w:rPr>
          <w:rFonts w:hint="cs"/>
          <w:rtl/>
          <w:lang w:eastAsia="he-IL"/>
        </w:rPr>
        <w:t xml:space="preserve"> האלה ששמים את הפירות. זה כולל?</w:t>
      </w:r>
    </w:p>
    <w:p w14:paraId="7D87622E" w14:textId="77777777" w:rsidR="004C6978" w:rsidRDefault="004C6978" w:rsidP="004C6978">
      <w:pPr>
        <w:rPr>
          <w:rtl/>
          <w:lang w:eastAsia="he-IL"/>
        </w:rPr>
      </w:pPr>
      <w:bookmarkStart w:id="936" w:name="_ETM_Q1_1591597"/>
      <w:bookmarkEnd w:id="936"/>
    </w:p>
    <w:p w14:paraId="03190917" w14:textId="04E39A42" w:rsidR="004C6978" w:rsidRDefault="004C6978" w:rsidP="004C6978">
      <w:pPr>
        <w:pStyle w:val="af9"/>
        <w:keepNext/>
        <w:rPr>
          <w:rtl/>
          <w:lang w:eastAsia="he-IL"/>
        </w:rPr>
      </w:pPr>
      <w:bookmarkStart w:id="937" w:name="ET_guest_חן_גוטמן_164"/>
      <w:r w:rsidRPr="004C6978">
        <w:rPr>
          <w:rStyle w:val="TagStyle"/>
          <w:rtl/>
        </w:rPr>
        <w:t xml:space="preserve"> &lt;&lt; אורח &gt;&gt; </w:t>
      </w:r>
      <w:r>
        <w:rPr>
          <w:rtl/>
          <w:lang w:eastAsia="he-IL"/>
        </w:rPr>
        <w:t>חן גוטמן:</w:t>
      </w:r>
      <w:r w:rsidRPr="004C6978">
        <w:rPr>
          <w:rStyle w:val="TagStyle"/>
          <w:rtl/>
        </w:rPr>
        <w:t xml:space="preserve"> &lt;&lt; אורח &gt;&gt;</w:t>
      </w:r>
      <w:r w:rsidR="003A02CE">
        <w:rPr>
          <w:rtl/>
          <w:lang w:eastAsia="he-IL"/>
        </w:rPr>
        <w:t xml:space="preserve"> </w:t>
      </w:r>
      <w:bookmarkEnd w:id="937"/>
    </w:p>
    <w:p w14:paraId="27C2C9D2" w14:textId="77777777" w:rsidR="004C6978" w:rsidRDefault="004C6978" w:rsidP="004C6978">
      <w:pPr>
        <w:pStyle w:val="KeepWithNext"/>
        <w:rPr>
          <w:rtl/>
          <w:lang w:eastAsia="he-IL"/>
        </w:rPr>
      </w:pPr>
    </w:p>
    <w:p w14:paraId="38FC2CE5" w14:textId="742A10D3" w:rsidR="004C6978" w:rsidRDefault="004C6978" w:rsidP="004C6978">
      <w:pPr>
        <w:rPr>
          <w:rtl/>
          <w:lang w:eastAsia="he-IL"/>
        </w:rPr>
      </w:pPr>
      <w:bookmarkStart w:id="938" w:name="_ETM_Q1_1591817"/>
      <w:bookmarkStart w:id="939" w:name="_ETM_Q1_1591849"/>
      <w:bookmarkEnd w:id="938"/>
      <w:bookmarkEnd w:id="939"/>
      <w:r>
        <w:rPr>
          <w:rFonts w:hint="cs"/>
          <w:rtl/>
          <w:lang w:eastAsia="he-IL"/>
        </w:rPr>
        <w:t>הפלסטיק בו אתה שם את המזון, אם זאת אריזת המזון -</w:t>
      </w:r>
      <w:r w:rsidR="00780B63">
        <w:rPr>
          <w:rFonts w:hint="cs"/>
          <w:rtl/>
          <w:lang w:eastAsia="he-IL"/>
        </w:rPr>
        <w:t xml:space="preserve"> </w:t>
      </w:r>
      <w:r>
        <w:rPr>
          <w:rFonts w:hint="cs"/>
          <w:rtl/>
          <w:lang w:eastAsia="he-IL"/>
        </w:rPr>
        <w:t xml:space="preserve">כן. אם זה מה </w:t>
      </w:r>
      <w:proofErr w:type="spellStart"/>
      <w:r>
        <w:rPr>
          <w:rFonts w:hint="cs"/>
          <w:rtl/>
          <w:lang w:eastAsia="he-IL"/>
        </w:rPr>
        <w:t>שאיתו</w:t>
      </w:r>
      <w:proofErr w:type="spellEnd"/>
      <w:r>
        <w:rPr>
          <w:rFonts w:hint="cs"/>
          <w:rtl/>
          <w:lang w:eastAsia="he-IL"/>
        </w:rPr>
        <w:t xml:space="preserve"> משווק לציבור.</w:t>
      </w:r>
    </w:p>
    <w:p w14:paraId="639E21AB" w14:textId="77777777" w:rsidR="004C6978" w:rsidRDefault="004C6978" w:rsidP="004C6978">
      <w:pPr>
        <w:rPr>
          <w:rtl/>
          <w:lang w:eastAsia="he-IL"/>
        </w:rPr>
      </w:pPr>
      <w:bookmarkStart w:id="940" w:name="_ETM_Q1_1602374"/>
      <w:bookmarkStart w:id="941" w:name="_ETM_Q1_1602412"/>
      <w:bookmarkEnd w:id="940"/>
      <w:bookmarkEnd w:id="941"/>
    </w:p>
    <w:p w14:paraId="3C2D4FB5" w14:textId="05DFAD0A" w:rsidR="004C6978" w:rsidRDefault="004C6978" w:rsidP="004C6978">
      <w:pPr>
        <w:pStyle w:val="af6"/>
        <w:keepNext/>
        <w:rPr>
          <w:rtl/>
        </w:rPr>
      </w:pPr>
      <w:bookmarkStart w:id="942" w:name="ET_yor_6447_165"/>
      <w:r w:rsidRPr="004C6978">
        <w:rPr>
          <w:rStyle w:val="TagStyle"/>
          <w:rtl/>
        </w:rPr>
        <w:t xml:space="preserve"> &lt;&lt; </w:t>
      </w:r>
      <w:proofErr w:type="spellStart"/>
      <w:r w:rsidRPr="004C6978">
        <w:rPr>
          <w:rStyle w:val="TagStyle"/>
          <w:rtl/>
        </w:rPr>
        <w:t>יור</w:t>
      </w:r>
      <w:proofErr w:type="spellEnd"/>
      <w:r w:rsidRPr="004C6978">
        <w:rPr>
          <w:rStyle w:val="TagStyle"/>
          <w:rtl/>
        </w:rPr>
        <w:t xml:space="preserve"> &gt;&gt; </w:t>
      </w:r>
      <w:r>
        <w:rPr>
          <w:rtl/>
        </w:rPr>
        <w:t xml:space="preserve">היו"ר יונתן </w:t>
      </w:r>
      <w:proofErr w:type="spellStart"/>
      <w:r>
        <w:rPr>
          <w:rtl/>
        </w:rPr>
        <w:t>מישרקי</w:t>
      </w:r>
      <w:proofErr w:type="spellEnd"/>
      <w:r>
        <w:rPr>
          <w:rtl/>
        </w:rPr>
        <w:t>:</w:t>
      </w:r>
      <w:r w:rsidRPr="004C6978">
        <w:rPr>
          <w:rStyle w:val="TagStyle"/>
          <w:rtl/>
        </w:rPr>
        <w:t xml:space="preserve"> &lt;&lt; </w:t>
      </w:r>
      <w:proofErr w:type="spellStart"/>
      <w:r w:rsidRPr="004C6978">
        <w:rPr>
          <w:rStyle w:val="TagStyle"/>
          <w:rtl/>
        </w:rPr>
        <w:t>יור</w:t>
      </w:r>
      <w:proofErr w:type="spellEnd"/>
      <w:r w:rsidRPr="004C6978">
        <w:rPr>
          <w:rStyle w:val="TagStyle"/>
          <w:rtl/>
        </w:rPr>
        <w:t xml:space="preserve"> &gt;&gt;</w:t>
      </w:r>
      <w:r w:rsidR="003A02CE">
        <w:rPr>
          <w:rtl/>
        </w:rPr>
        <w:t xml:space="preserve"> </w:t>
      </w:r>
      <w:bookmarkEnd w:id="942"/>
    </w:p>
    <w:p w14:paraId="3C762412" w14:textId="77777777" w:rsidR="004C6978" w:rsidRDefault="004C6978" w:rsidP="004C6978">
      <w:pPr>
        <w:pStyle w:val="KeepWithNext"/>
        <w:rPr>
          <w:rtl/>
        </w:rPr>
      </w:pPr>
    </w:p>
    <w:p w14:paraId="0A0E7149" w14:textId="5FEAA01E" w:rsidR="004C6978" w:rsidRDefault="004C6978" w:rsidP="004C6978">
      <w:pPr>
        <w:rPr>
          <w:rtl/>
        </w:rPr>
      </w:pPr>
      <w:r>
        <w:rPr>
          <w:rFonts w:hint="cs"/>
          <w:rtl/>
        </w:rPr>
        <w:t xml:space="preserve">זה פחות אמור </w:t>
      </w:r>
      <w:bookmarkStart w:id="943" w:name="_ETM_Q1_1600799"/>
      <w:bookmarkEnd w:id="943"/>
      <w:r>
        <w:rPr>
          <w:rFonts w:hint="cs"/>
          <w:rtl/>
        </w:rPr>
        <w:t>להפריע לך, אורי.</w:t>
      </w:r>
      <w:r w:rsidR="00780B63">
        <w:rPr>
          <w:rFonts w:hint="cs"/>
          <w:rtl/>
        </w:rPr>
        <w:t xml:space="preserve"> </w:t>
      </w:r>
      <w:r>
        <w:rPr>
          <w:rFonts w:hint="cs"/>
          <w:rtl/>
        </w:rPr>
        <w:t>עוד שאלות לגבי 10/2011?</w:t>
      </w:r>
    </w:p>
    <w:p w14:paraId="6E68AD25" w14:textId="77777777" w:rsidR="004C6978" w:rsidRDefault="004C6978" w:rsidP="004C6978">
      <w:pPr>
        <w:rPr>
          <w:rtl/>
        </w:rPr>
      </w:pPr>
      <w:bookmarkStart w:id="944" w:name="_ETM_Q1_1602717"/>
      <w:bookmarkStart w:id="945" w:name="_ETM_Q1_1602750"/>
      <w:bookmarkEnd w:id="944"/>
      <w:bookmarkEnd w:id="945"/>
    </w:p>
    <w:p w14:paraId="3A227A12" w14:textId="18B8FCCF" w:rsidR="004C6978" w:rsidRDefault="004C6978" w:rsidP="004C6978">
      <w:pPr>
        <w:pStyle w:val="a4"/>
        <w:keepNext/>
        <w:rPr>
          <w:rtl/>
        </w:rPr>
      </w:pPr>
      <w:bookmarkStart w:id="946" w:name="ET_speaker_נעה_בן_שבת_166"/>
      <w:r w:rsidRPr="004C6978">
        <w:rPr>
          <w:rStyle w:val="TagStyle"/>
          <w:rtl/>
        </w:rPr>
        <w:t xml:space="preserve"> &lt;&lt; דובר &gt;&gt; </w:t>
      </w:r>
      <w:r>
        <w:rPr>
          <w:rtl/>
        </w:rPr>
        <w:t>נעה בן שבת:</w:t>
      </w:r>
      <w:r w:rsidRPr="004C6978">
        <w:rPr>
          <w:rStyle w:val="TagStyle"/>
          <w:rtl/>
        </w:rPr>
        <w:t xml:space="preserve"> &lt;&lt; דובר &gt;&gt;</w:t>
      </w:r>
      <w:r w:rsidR="003A02CE">
        <w:rPr>
          <w:rtl/>
        </w:rPr>
        <w:t xml:space="preserve"> </w:t>
      </w:r>
      <w:bookmarkEnd w:id="946"/>
    </w:p>
    <w:p w14:paraId="51C0F5C7" w14:textId="77777777" w:rsidR="004C6978" w:rsidRDefault="004C6978" w:rsidP="004C6978">
      <w:pPr>
        <w:pStyle w:val="KeepWithNext"/>
        <w:rPr>
          <w:rtl/>
          <w:lang w:eastAsia="he-IL"/>
        </w:rPr>
      </w:pPr>
    </w:p>
    <w:p w14:paraId="40FCF1B2" w14:textId="09B1CA81" w:rsidR="004C6978" w:rsidRDefault="004C6978" w:rsidP="004C6978">
      <w:pPr>
        <w:rPr>
          <w:rtl/>
          <w:lang w:eastAsia="he-IL"/>
        </w:rPr>
      </w:pPr>
      <w:bookmarkStart w:id="947" w:name="_ETM_Q1_1604184"/>
      <w:bookmarkStart w:id="948" w:name="_ETM_Q1_1604217"/>
      <w:bookmarkEnd w:id="947"/>
      <w:bookmarkEnd w:id="948"/>
      <w:r>
        <w:rPr>
          <w:rFonts w:hint="cs"/>
          <w:rtl/>
          <w:lang w:eastAsia="he-IL"/>
        </w:rPr>
        <w:t xml:space="preserve">הרשימה </w:t>
      </w:r>
      <w:bookmarkStart w:id="949" w:name="_ETM_Q1_1608752"/>
      <w:bookmarkEnd w:id="949"/>
      <w:r>
        <w:rPr>
          <w:rFonts w:hint="cs"/>
          <w:rtl/>
          <w:lang w:eastAsia="he-IL"/>
        </w:rPr>
        <w:t xml:space="preserve">היא רשימה שמחייבת. כלומר, הרשימות כאן </w:t>
      </w:r>
      <w:bookmarkStart w:id="950" w:name="_ETM_Q1_1615231"/>
      <w:bookmarkEnd w:id="950"/>
      <w:r>
        <w:rPr>
          <w:rFonts w:hint="cs"/>
          <w:rtl/>
          <w:lang w:eastAsia="he-IL"/>
        </w:rPr>
        <w:t>הן מגבלות על השימוש.</w:t>
      </w:r>
    </w:p>
    <w:p w14:paraId="41901477" w14:textId="77777777" w:rsidR="004C6978" w:rsidRDefault="004C6978" w:rsidP="004C6978">
      <w:pPr>
        <w:rPr>
          <w:rtl/>
          <w:lang w:eastAsia="he-IL"/>
        </w:rPr>
      </w:pPr>
      <w:bookmarkStart w:id="951" w:name="_ETM_Q1_1617418"/>
      <w:bookmarkStart w:id="952" w:name="_ETM_Q1_1617443"/>
      <w:bookmarkEnd w:id="951"/>
      <w:bookmarkEnd w:id="952"/>
    </w:p>
    <w:p w14:paraId="47BC8F17" w14:textId="356159B5" w:rsidR="004C6978" w:rsidRDefault="004C6978" w:rsidP="004C6978">
      <w:pPr>
        <w:pStyle w:val="af9"/>
        <w:keepNext/>
        <w:rPr>
          <w:rtl/>
          <w:lang w:eastAsia="he-IL"/>
        </w:rPr>
      </w:pPr>
      <w:bookmarkStart w:id="953" w:name="ET_guest_חן_גוטמן_167"/>
      <w:r w:rsidRPr="004C6978">
        <w:rPr>
          <w:rStyle w:val="TagStyle"/>
          <w:rtl/>
        </w:rPr>
        <w:t xml:space="preserve"> &lt;&lt; אורח &gt;&gt; </w:t>
      </w:r>
      <w:r>
        <w:rPr>
          <w:rtl/>
          <w:lang w:eastAsia="he-IL"/>
        </w:rPr>
        <w:t>חן גוטמן:</w:t>
      </w:r>
      <w:r w:rsidRPr="004C6978">
        <w:rPr>
          <w:rStyle w:val="TagStyle"/>
          <w:rtl/>
        </w:rPr>
        <w:t xml:space="preserve"> &lt;&lt; אורח &gt;&gt;</w:t>
      </w:r>
      <w:r w:rsidR="003A02CE">
        <w:rPr>
          <w:rtl/>
          <w:lang w:eastAsia="he-IL"/>
        </w:rPr>
        <w:t xml:space="preserve"> </w:t>
      </w:r>
      <w:bookmarkEnd w:id="953"/>
    </w:p>
    <w:p w14:paraId="58B73F13" w14:textId="77777777" w:rsidR="004C6978" w:rsidRDefault="004C6978" w:rsidP="004C6978">
      <w:pPr>
        <w:pStyle w:val="KeepWithNext"/>
        <w:rPr>
          <w:rtl/>
          <w:lang w:eastAsia="he-IL"/>
        </w:rPr>
      </w:pPr>
    </w:p>
    <w:p w14:paraId="112AE2EF" w14:textId="77777777" w:rsidR="00610D4B" w:rsidRDefault="004C6978" w:rsidP="00610D4B">
      <w:pPr>
        <w:rPr>
          <w:rtl/>
          <w:lang w:eastAsia="he-IL"/>
        </w:rPr>
      </w:pPr>
      <w:r>
        <w:rPr>
          <w:rFonts w:hint="cs"/>
          <w:rtl/>
          <w:lang w:eastAsia="he-IL"/>
        </w:rPr>
        <w:t>רשימה חיובית.</w:t>
      </w:r>
      <w:bookmarkStart w:id="954" w:name="_ETM_Q1_1623504"/>
      <w:bookmarkStart w:id="955" w:name="_ETM_Q1_1623535"/>
      <w:bookmarkEnd w:id="954"/>
      <w:bookmarkEnd w:id="955"/>
    </w:p>
    <w:p w14:paraId="6F1555D1" w14:textId="77777777" w:rsidR="00610D4B" w:rsidRDefault="00610D4B" w:rsidP="00610D4B">
      <w:pPr>
        <w:rPr>
          <w:rtl/>
          <w:lang w:eastAsia="he-IL"/>
        </w:rPr>
      </w:pPr>
    </w:p>
    <w:p w14:paraId="5AB0DD74" w14:textId="0140EAF7" w:rsidR="00610D4B" w:rsidRDefault="00610D4B" w:rsidP="00610D4B">
      <w:pPr>
        <w:pStyle w:val="af6"/>
        <w:keepNext/>
        <w:rPr>
          <w:rtl/>
        </w:rPr>
      </w:pPr>
      <w:bookmarkStart w:id="956" w:name="ET_yor_6447_991"/>
      <w:r w:rsidRPr="00610D4B">
        <w:rPr>
          <w:rStyle w:val="TagStyle"/>
          <w:rtl/>
        </w:rPr>
        <w:t xml:space="preserve"> &lt;&lt; </w:t>
      </w:r>
      <w:proofErr w:type="spellStart"/>
      <w:r w:rsidRPr="00610D4B">
        <w:rPr>
          <w:rStyle w:val="TagStyle"/>
          <w:rtl/>
        </w:rPr>
        <w:t>יור</w:t>
      </w:r>
      <w:proofErr w:type="spellEnd"/>
      <w:r w:rsidRPr="00610D4B">
        <w:rPr>
          <w:rStyle w:val="TagStyle"/>
          <w:rtl/>
        </w:rPr>
        <w:t xml:space="preserve"> &gt;&gt; </w:t>
      </w:r>
      <w:r>
        <w:rPr>
          <w:rtl/>
        </w:rPr>
        <w:t xml:space="preserve">היו"ר יונתן </w:t>
      </w:r>
      <w:proofErr w:type="spellStart"/>
      <w:r>
        <w:rPr>
          <w:rtl/>
        </w:rPr>
        <w:t>מישרקי</w:t>
      </w:r>
      <w:proofErr w:type="spellEnd"/>
      <w:r>
        <w:rPr>
          <w:rtl/>
        </w:rPr>
        <w:t>:</w:t>
      </w:r>
      <w:r w:rsidRPr="00610D4B">
        <w:rPr>
          <w:rStyle w:val="TagStyle"/>
          <w:rtl/>
        </w:rPr>
        <w:t xml:space="preserve"> &lt;&lt; </w:t>
      </w:r>
      <w:proofErr w:type="spellStart"/>
      <w:r w:rsidRPr="00610D4B">
        <w:rPr>
          <w:rStyle w:val="TagStyle"/>
          <w:rtl/>
        </w:rPr>
        <w:t>יור</w:t>
      </w:r>
      <w:proofErr w:type="spellEnd"/>
      <w:r w:rsidRPr="00610D4B">
        <w:rPr>
          <w:rStyle w:val="TagStyle"/>
          <w:rtl/>
        </w:rPr>
        <w:t xml:space="preserve"> &gt;&gt;</w:t>
      </w:r>
      <w:r w:rsidR="00F5595B">
        <w:rPr>
          <w:rtl/>
        </w:rPr>
        <w:t xml:space="preserve"> </w:t>
      </w:r>
      <w:bookmarkEnd w:id="956"/>
    </w:p>
    <w:p w14:paraId="3DDC8B02" w14:textId="77777777" w:rsidR="00610D4B" w:rsidRDefault="00610D4B" w:rsidP="00610D4B">
      <w:pPr>
        <w:pStyle w:val="KeepWithNext"/>
        <w:rPr>
          <w:rtl/>
        </w:rPr>
      </w:pPr>
    </w:p>
    <w:p w14:paraId="4A0CD46C" w14:textId="48AA0708" w:rsidR="004C6978" w:rsidRDefault="004C6978" w:rsidP="00610D4B">
      <w:pPr>
        <w:rPr>
          <w:rtl/>
        </w:rPr>
      </w:pPr>
      <w:r>
        <w:rPr>
          <w:rFonts w:hint="cs"/>
          <w:rtl/>
        </w:rPr>
        <w:t>בסדר. תמשיך.</w:t>
      </w:r>
    </w:p>
    <w:p w14:paraId="651799F1" w14:textId="77777777" w:rsidR="004C6978" w:rsidRDefault="004C6978" w:rsidP="004C6978">
      <w:pPr>
        <w:rPr>
          <w:rtl/>
          <w:lang w:eastAsia="he-IL"/>
        </w:rPr>
      </w:pPr>
      <w:bookmarkStart w:id="957" w:name="_ETM_Q1_1622856"/>
      <w:bookmarkEnd w:id="957"/>
    </w:p>
    <w:p w14:paraId="339B6389" w14:textId="61642BAB" w:rsidR="004C6978" w:rsidRDefault="004C6978" w:rsidP="004C6978">
      <w:pPr>
        <w:pStyle w:val="af9"/>
        <w:keepNext/>
        <w:rPr>
          <w:rtl/>
          <w:lang w:eastAsia="he-IL"/>
        </w:rPr>
      </w:pPr>
      <w:bookmarkStart w:id="958" w:name="ET_guest_חן_גוטמן_170"/>
      <w:r w:rsidRPr="004C6978">
        <w:rPr>
          <w:rStyle w:val="TagStyle"/>
          <w:rtl/>
        </w:rPr>
        <w:t xml:space="preserve"> &lt;&lt; אורח &gt;&gt; </w:t>
      </w:r>
      <w:r>
        <w:rPr>
          <w:rtl/>
          <w:lang w:eastAsia="he-IL"/>
        </w:rPr>
        <w:t>חן גוטמן:</w:t>
      </w:r>
      <w:r w:rsidRPr="004C6978">
        <w:rPr>
          <w:rStyle w:val="TagStyle"/>
          <w:rtl/>
        </w:rPr>
        <w:t xml:space="preserve"> &lt;&lt; אורח &gt;&gt;</w:t>
      </w:r>
      <w:r w:rsidR="003A02CE">
        <w:rPr>
          <w:rtl/>
          <w:lang w:eastAsia="he-IL"/>
        </w:rPr>
        <w:t xml:space="preserve"> </w:t>
      </w:r>
      <w:bookmarkEnd w:id="958"/>
    </w:p>
    <w:p w14:paraId="3433F4C0" w14:textId="77777777" w:rsidR="004C6978" w:rsidRDefault="004C6978" w:rsidP="004C6978">
      <w:pPr>
        <w:pStyle w:val="KeepWithNext"/>
        <w:rPr>
          <w:rtl/>
          <w:lang w:eastAsia="he-IL"/>
        </w:rPr>
      </w:pPr>
    </w:p>
    <w:p w14:paraId="0A85CCA2" w14:textId="2F589332" w:rsidR="004C6978" w:rsidRDefault="00D563D1" w:rsidP="004C6978">
      <w:pPr>
        <w:rPr>
          <w:rtl/>
          <w:lang w:eastAsia="he-IL"/>
        </w:rPr>
      </w:pPr>
      <w:bookmarkStart w:id="959" w:name="_ETM_Q1_1623099"/>
      <w:bookmarkStart w:id="960" w:name="_ETM_Q1_1623140"/>
      <w:bookmarkEnd w:id="959"/>
      <w:bookmarkEnd w:id="960"/>
      <w:r>
        <w:rPr>
          <w:rFonts w:hint="cs"/>
          <w:rtl/>
          <w:lang w:eastAsia="he-IL"/>
        </w:rPr>
        <w:t xml:space="preserve">התקנה הבאה היא </w:t>
      </w:r>
      <w:bookmarkStart w:id="961" w:name="_ETM_Q1_1624487"/>
      <w:bookmarkEnd w:id="961"/>
      <w:r>
        <w:rPr>
          <w:rFonts w:hint="cs"/>
          <w:rtl/>
          <w:lang w:eastAsia="he-IL"/>
        </w:rPr>
        <w:t>תקנה 450/2009. זאת חקיקה שמתייחסת לחומרים, מה שנקרא פ</w:t>
      </w:r>
      <w:r w:rsidR="0092549B">
        <w:rPr>
          <w:rFonts w:hint="cs"/>
          <w:rtl/>
          <w:lang w:eastAsia="he-IL"/>
        </w:rPr>
        <w:t>ע</w:t>
      </w:r>
      <w:r>
        <w:rPr>
          <w:rFonts w:hint="cs"/>
          <w:rtl/>
          <w:lang w:eastAsia="he-IL"/>
        </w:rPr>
        <w:t xml:space="preserve">ילים וחכמים. </w:t>
      </w:r>
      <w:bookmarkStart w:id="962" w:name="_ETM_Q1_1635704"/>
      <w:bookmarkEnd w:id="962"/>
      <w:r>
        <w:rPr>
          <w:rFonts w:hint="cs"/>
          <w:rtl/>
          <w:lang w:eastAsia="he-IL"/>
        </w:rPr>
        <w:t xml:space="preserve">דרך אגב, הם מוגדרים גם בחקיקה 1935 כאשר בחקיקה ההיא </w:t>
      </w:r>
      <w:bookmarkStart w:id="963" w:name="_ETM_Q1_1638432"/>
      <w:bookmarkEnd w:id="963"/>
      <w:r>
        <w:rPr>
          <w:rFonts w:hint="cs"/>
          <w:rtl/>
          <w:lang w:eastAsia="he-IL"/>
        </w:rPr>
        <w:t>יש גם הגדרות.</w:t>
      </w:r>
      <w:bookmarkStart w:id="964" w:name="_ETM_Q1_1644294"/>
      <w:bookmarkEnd w:id="964"/>
    </w:p>
    <w:p w14:paraId="0B1A8BBD" w14:textId="77777777" w:rsidR="00D563D1" w:rsidRDefault="00D563D1" w:rsidP="004C6978">
      <w:pPr>
        <w:rPr>
          <w:rtl/>
          <w:lang w:eastAsia="he-IL"/>
        </w:rPr>
      </w:pPr>
      <w:bookmarkStart w:id="965" w:name="_ETM_Q1_1644331"/>
      <w:bookmarkEnd w:id="965"/>
    </w:p>
    <w:p w14:paraId="13C6B33D" w14:textId="1D86FC08" w:rsidR="00D563D1" w:rsidRDefault="00D563D1" w:rsidP="00D563D1">
      <w:pPr>
        <w:pStyle w:val="af6"/>
        <w:keepNext/>
        <w:rPr>
          <w:rtl/>
        </w:rPr>
      </w:pPr>
      <w:bookmarkStart w:id="966" w:name="ET_yor_6447_171"/>
      <w:r w:rsidRPr="00D563D1">
        <w:rPr>
          <w:rStyle w:val="TagStyle"/>
          <w:rtl/>
        </w:rPr>
        <w:t xml:space="preserve"> &lt;&lt; </w:t>
      </w:r>
      <w:proofErr w:type="spellStart"/>
      <w:r w:rsidRPr="00D563D1">
        <w:rPr>
          <w:rStyle w:val="TagStyle"/>
          <w:rtl/>
        </w:rPr>
        <w:t>יור</w:t>
      </w:r>
      <w:proofErr w:type="spellEnd"/>
      <w:r w:rsidRPr="00D563D1">
        <w:rPr>
          <w:rStyle w:val="TagStyle"/>
          <w:rtl/>
        </w:rPr>
        <w:t xml:space="preserve"> &gt;&gt; </w:t>
      </w:r>
      <w:r>
        <w:rPr>
          <w:rtl/>
        </w:rPr>
        <w:t xml:space="preserve">היו"ר יונתן </w:t>
      </w:r>
      <w:proofErr w:type="spellStart"/>
      <w:r>
        <w:rPr>
          <w:rtl/>
        </w:rPr>
        <w:t>מישרקי</w:t>
      </w:r>
      <w:proofErr w:type="spellEnd"/>
      <w:r>
        <w:rPr>
          <w:rtl/>
        </w:rPr>
        <w:t>:</w:t>
      </w:r>
      <w:r w:rsidRPr="00D563D1">
        <w:rPr>
          <w:rStyle w:val="TagStyle"/>
          <w:rtl/>
        </w:rPr>
        <w:t xml:space="preserve"> &lt;&lt; </w:t>
      </w:r>
      <w:proofErr w:type="spellStart"/>
      <w:r w:rsidRPr="00D563D1">
        <w:rPr>
          <w:rStyle w:val="TagStyle"/>
          <w:rtl/>
        </w:rPr>
        <w:t>יור</w:t>
      </w:r>
      <w:proofErr w:type="spellEnd"/>
      <w:r w:rsidRPr="00D563D1">
        <w:rPr>
          <w:rStyle w:val="TagStyle"/>
          <w:rtl/>
        </w:rPr>
        <w:t xml:space="preserve"> &gt;&gt;</w:t>
      </w:r>
      <w:r w:rsidR="003A02CE">
        <w:rPr>
          <w:rtl/>
        </w:rPr>
        <w:t xml:space="preserve"> </w:t>
      </w:r>
      <w:bookmarkEnd w:id="966"/>
    </w:p>
    <w:p w14:paraId="4087D124" w14:textId="77777777" w:rsidR="00D563D1" w:rsidRDefault="00D563D1" w:rsidP="00D563D1">
      <w:pPr>
        <w:pStyle w:val="KeepWithNext"/>
        <w:rPr>
          <w:rtl/>
          <w:lang w:eastAsia="he-IL"/>
        </w:rPr>
      </w:pPr>
    </w:p>
    <w:p w14:paraId="6894B560" w14:textId="4513567B" w:rsidR="00D563D1" w:rsidRDefault="00D563D1" w:rsidP="00D563D1">
      <w:pPr>
        <w:rPr>
          <w:rtl/>
          <w:lang w:eastAsia="he-IL"/>
        </w:rPr>
      </w:pPr>
      <w:r>
        <w:rPr>
          <w:rFonts w:hint="cs"/>
          <w:rtl/>
          <w:lang w:eastAsia="he-IL"/>
        </w:rPr>
        <w:t xml:space="preserve">מה זה בגדול? תן לנו איזה </w:t>
      </w:r>
      <w:bookmarkStart w:id="967" w:name="_ETM_Q1_1641379"/>
      <w:bookmarkEnd w:id="967"/>
      <w:r>
        <w:rPr>
          <w:rFonts w:hint="cs"/>
          <w:rtl/>
          <w:lang w:eastAsia="he-IL"/>
        </w:rPr>
        <w:t xml:space="preserve">משל. </w:t>
      </w:r>
    </w:p>
    <w:p w14:paraId="13989BCF" w14:textId="77777777" w:rsidR="00D563D1" w:rsidRDefault="00D563D1" w:rsidP="00D563D1">
      <w:pPr>
        <w:rPr>
          <w:rtl/>
          <w:lang w:eastAsia="he-IL"/>
        </w:rPr>
      </w:pPr>
      <w:bookmarkStart w:id="968" w:name="_ETM_Q1_1645947"/>
      <w:bookmarkStart w:id="969" w:name="_ETM_Q1_1645981"/>
      <w:bookmarkEnd w:id="968"/>
      <w:bookmarkEnd w:id="969"/>
    </w:p>
    <w:p w14:paraId="2A1D8392" w14:textId="2B079599" w:rsidR="00D563D1" w:rsidRDefault="00D563D1" w:rsidP="00D563D1">
      <w:pPr>
        <w:pStyle w:val="af9"/>
        <w:keepNext/>
        <w:rPr>
          <w:rtl/>
          <w:lang w:eastAsia="he-IL"/>
        </w:rPr>
      </w:pPr>
      <w:bookmarkStart w:id="970" w:name="ET_guest_חן_גוטמן_172"/>
      <w:r w:rsidRPr="00D563D1">
        <w:rPr>
          <w:rStyle w:val="TagStyle"/>
          <w:rtl/>
        </w:rPr>
        <w:t xml:space="preserve"> &lt;&lt; אורח &gt;&gt; </w:t>
      </w:r>
      <w:r>
        <w:rPr>
          <w:rtl/>
          <w:lang w:eastAsia="he-IL"/>
        </w:rPr>
        <w:t>חן גוטמן:</w:t>
      </w:r>
      <w:r w:rsidRPr="00D563D1">
        <w:rPr>
          <w:rStyle w:val="TagStyle"/>
          <w:rtl/>
        </w:rPr>
        <w:t xml:space="preserve"> &lt;&lt; אורח &gt;&gt;</w:t>
      </w:r>
      <w:r w:rsidR="003A02CE">
        <w:rPr>
          <w:rtl/>
          <w:lang w:eastAsia="he-IL"/>
        </w:rPr>
        <w:t xml:space="preserve"> </w:t>
      </w:r>
      <w:bookmarkEnd w:id="970"/>
    </w:p>
    <w:p w14:paraId="203C79DC" w14:textId="77777777" w:rsidR="00D563D1" w:rsidRDefault="00D563D1" w:rsidP="00D563D1">
      <w:pPr>
        <w:pStyle w:val="KeepWithNext"/>
        <w:rPr>
          <w:rtl/>
          <w:lang w:eastAsia="he-IL"/>
        </w:rPr>
      </w:pPr>
    </w:p>
    <w:p w14:paraId="00BC7A03" w14:textId="13917159" w:rsidR="00D563D1" w:rsidRDefault="00D563D1" w:rsidP="00D563D1">
      <w:pPr>
        <w:rPr>
          <w:rtl/>
          <w:lang w:eastAsia="he-IL"/>
        </w:rPr>
      </w:pPr>
      <w:r>
        <w:rPr>
          <w:rFonts w:hint="cs"/>
          <w:rtl/>
          <w:lang w:eastAsia="he-IL"/>
        </w:rPr>
        <w:t>חומרים פ</w:t>
      </w:r>
      <w:r w:rsidR="0092549B">
        <w:rPr>
          <w:rFonts w:hint="cs"/>
          <w:rtl/>
          <w:lang w:eastAsia="he-IL"/>
        </w:rPr>
        <w:t>ע</w:t>
      </w:r>
      <w:r>
        <w:rPr>
          <w:rFonts w:hint="cs"/>
          <w:rtl/>
          <w:lang w:eastAsia="he-IL"/>
        </w:rPr>
        <w:t>ילים, הם חומרים</w:t>
      </w:r>
      <w:r w:rsidR="0092549B">
        <w:rPr>
          <w:rFonts w:hint="cs"/>
          <w:rtl/>
          <w:lang w:eastAsia="he-IL"/>
        </w:rPr>
        <w:t xml:space="preserve"> שפועלים באופן אפקטיבי על </w:t>
      </w:r>
      <w:bookmarkStart w:id="971" w:name="_ETM_Q1_1648875"/>
      <w:bookmarkEnd w:id="971"/>
      <w:r w:rsidR="0092549B">
        <w:rPr>
          <w:rFonts w:hint="cs"/>
          <w:rtl/>
          <w:lang w:eastAsia="he-IL"/>
        </w:rPr>
        <w:t>הסביבה של המזון. לא על המזון אלא על הסביבה שלו.</w:t>
      </w:r>
      <w:bookmarkStart w:id="972" w:name="_ETM_Q1_1653848"/>
      <w:bookmarkEnd w:id="972"/>
      <w:r w:rsidR="0092549B">
        <w:rPr>
          <w:rFonts w:hint="cs"/>
          <w:rtl/>
          <w:lang w:eastAsia="he-IL"/>
        </w:rPr>
        <w:t xml:space="preserve"> למשל, </w:t>
      </w:r>
      <w:proofErr w:type="spellStart"/>
      <w:r w:rsidR="0092549B">
        <w:rPr>
          <w:rFonts w:hint="cs"/>
          <w:rtl/>
          <w:lang w:eastAsia="he-IL"/>
        </w:rPr>
        <w:t>אוקסיג'ן</w:t>
      </w:r>
      <w:proofErr w:type="spellEnd"/>
      <w:r w:rsidR="0092549B">
        <w:rPr>
          <w:rFonts w:hint="cs"/>
          <w:rtl/>
          <w:lang w:eastAsia="he-IL"/>
        </w:rPr>
        <w:t>, הם קולטים את החמצן</w:t>
      </w:r>
      <w:r w:rsidR="00780B63">
        <w:rPr>
          <w:rFonts w:hint="cs"/>
          <w:rtl/>
          <w:lang w:eastAsia="he-IL"/>
        </w:rPr>
        <w:t xml:space="preserve"> </w:t>
      </w:r>
      <w:r w:rsidR="0092549B">
        <w:rPr>
          <w:rFonts w:hint="cs"/>
          <w:rtl/>
          <w:lang w:eastAsia="he-IL"/>
        </w:rPr>
        <w:t xml:space="preserve">מהאוויר </w:t>
      </w:r>
      <w:bookmarkStart w:id="973" w:name="_ETM_Q1_1658574"/>
      <w:bookmarkEnd w:id="973"/>
      <w:r w:rsidR="0092549B">
        <w:rPr>
          <w:rFonts w:hint="cs"/>
          <w:rtl/>
          <w:lang w:eastAsia="he-IL"/>
        </w:rPr>
        <w:t xml:space="preserve">ומפרקים אותו ובכך מאפשרים אורך חיי מדף ארוכים יותר. </w:t>
      </w:r>
      <w:bookmarkStart w:id="974" w:name="_ETM_Q1_1665870"/>
      <w:bookmarkEnd w:id="974"/>
      <w:r w:rsidR="0092549B">
        <w:rPr>
          <w:rFonts w:hint="cs"/>
          <w:rtl/>
          <w:lang w:eastAsia="he-IL"/>
        </w:rPr>
        <w:t>חכמים, זה אומר שיש כל מיני אינדיקטורים שיכולים לזהות</w:t>
      </w:r>
      <w:bookmarkStart w:id="975" w:name="_ETM_Q1_1667484"/>
      <w:bookmarkEnd w:id="975"/>
      <w:r w:rsidR="0092549B">
        <w:rPr>
          <w:rFonts w:hint="cs"/>
          <w:rtl/>
          <w:lang w:eastAsia="he-IL"/>
        </w:rPr>
        <w:t xml:space="preserve"> ולהדגים כלפי הצרכן האם האריזה היא תקינה, האם החומר שם הוא תקין. שוב, הם עושים את זה באו</w:t>
      </w:r>
      <w:bookmarkStart w:id="976" w:name="_ETM_Q1_1675623"/>
      <w:bookmarkEnd w:id="976"/>
      <w:r w:rsidR="0092549B">
        <w:rPr>
          <w:rFonts w:hint="cs"/>
          <w:rtl/>
          <w:lang w:eastAsia="he-IL"/>
        </w:rPr>
        <w:t>פן שהוא לא אמור לפגוע במזון בשום צורה ואופן.</w:t>
      </w:r>
      <w:bookmarkStart w:id="977" w:name="_ETM_Q1_1679546"/>
      <w:bookmarkEnd w:id="977"/>
      <w:r w:rsidR="00780B63">
        <w:rPr>
          <w:rFonts w:hint="cs"/>
          <w:rtl/>
          <w:lang w:eastAsia="he-IL"/>
        </w:rPr>
        <w:t xml:space="preserve"> </w:t>
      </w:r>
      <w:r w:rsidR="0092549B">
        <w:rPr>
          <w:rFonts w:hint="cs"/>
          <w:rtl/>
          <w:lang w:eastAsia="he-IL"/>
        </w:rPr>
        <w:t xml:space="preserve">זה מוגדר בתוך החקיקה עצמה. גם כאן </w:t>
      </w:r>
      <w:bookmarkStart w:id="978" w:name="_ETM_Q1_1687888"/>
      <w:bookmarkEnd w:id="978"/>
      <w:r w:rsidR="0092549B">
        <w:rPr>
          <w:rFonts w:hint="cs"/>
          <w:rtl/>
          <w:lang w:eastAsia="he-IL"/>
        </w:rPr>
        <w:t xml:space="preserve">יש עניין של הפניה לרשימה חיובית. הרשימה הזאת היא כרגע </w:t>
      </w:r>
      <w:bookmarkStart w:id="979" w:name="_ETM_Q1_1693418"/>
      <w:bookmarkEnd w:id="979"/>
      <w:r w:rsidR="0092549B">
        <w:rPr>
          <w:rFonts w:hint="cs"/>
          <w:rtl/>
          <w:lang w:eastAsia="he-IL"/>
        </w:rPr>
        <w:t>בהתוויה באירופה.</w:t>
      </w:r>
    </w:p>
    <w:p w14:paraId="6B6D0EAB" w14:textId="77777777" w:rsidR="0092549B" w:rsidRDefault="0092549B" w:rsidP="00D563D1">
      <w:pPr>
        <w:rPr>
          <w:rtl/>
          <w:lang w:eastAsia="he-IL"/>
        </w:rPr>
      </w:pPr>
      <w:bookmarkStart w:id="980" w:name="_ETM_Q1_1695937"/>
      <w:bookmarkStart w:id="981" w:name="_ETM_Q1_1695980"/>
      <w:bookmarkEnd w:id="980"/>
      <w:bookmarkEnd w:id="981"/>
    </w:p>
    <w:p w14:paraId="7E1F32C1" w14:textId="0E136DF1" w:rsidR="0092549B" w:rsidRDefault="0092549B" w:rsidP="0092549B">
      <w:pPr>
        <w:pStyle w:val="a4"/>
        <w:keepNext/>
        <w:rPr>
          <w:rtl/>
        </w:rPr>
      </w:pPr>
      <w:bookmarkStart w:id="982" w:name="ET_speaker_נעה_בן_שבת_173"/>
      <w:r w:rsidRPr="0092549B">
        <w:rPr>
          <w:rStyle w:val="TagStyle"/>
          <w:rtl/>
        </w:rPr>
        <w:t xml:space="preserve"> &lt;&lt; דובר &gt;&gt; </w:t>
      </w:r>
      <w:r>
        <w:rPr>
          <w:rtl/>
        </w:rPr>
        <w:t>נעה בן שבת:</w:t>
      </w:r>
      <w:r w:rsidRPr="0092549B">
        <w:rPr>
          <w:rStyle w:val="TagStyle"/>
          <w:rtl/>
        </w:rPr>
        <w:t xml:space="preserve"> &lt;&lt; דובר &gt;&gt;</w:t>
      </w:r>
      <w:r w:rsidR="003A02CE">
        <w:rPr>
          <w:rtl/>
        </w:rPr>
        <w:t xml:space="preserve"> </w:t>
      </w:r>
      <w:bookmarkEnd w:id="982"/>
    </w:p>
    <w:p w14:paraId="3D1D8BD1" w14:textId="77777777" w:rsidR="0092549B" w:rsidRDefault="0092549B" w:rsidP="0092549B">
      <w:pPr>
        <w:pStyle w:val="KeepWithNext"/>
        <w:rPr>
          <w:rtl/>
          <w:lang w:eastAsia="he-IL"/>
        </w:rPr>
      </w:pPr>
    </w:p>
    <w:p w14:paraId="06E50FD9" w14:textId="6076BB92" w:rsidR="0092549B" w:rsidRDefault="0092549B" w:rsidP="0092549B">
      <w:pPr>
        <w:rPr>
          <w:rtl/>
          <w:lang w:eastAsia="he-IL"/>
        </w:rPr>
      </w:pPr>
      <w:r>
        <w:rPr>
          <w:rFonts w:hint="cs"/>
          <w:rtl/>
          <w:lang w:eastAsia="he-IL"/>
        </w:rPr>
        <w:t>זאת אומרת,</w:t>
      </w:r>
      <w:r w:rsidR="00780B63">
        <w:rPr>
          <w:rFonts w:hint="cs"/>
          <w:rtl/>
          <w:lang w:eastAsia="he-IL"/>
        </w:rPr>
        <w:t xml:space="preserve"> </w:t>
      </w:r>
      <w:r>
        <w:rPr>
          <w:rFonts w:hint="cs"/>
          <w:rtl/>
          <w:lang w:eastAsia="he-IL"/>
        </w:rPr>
        <w:t>הרשימה עדיין לא גובשה לעניין הזה?</w:t>
      </w:r>
    </w:p>
    <w:p w14:paraId="56238732" w14:textId="77777777" w:rsidR="0092549B" w:rsidRDefault="0092549B" w:rsidP="0092549B">
      <w:pPr>
        <w:rPr>
          <w:rtl/>
          <w:lang w:eastAsia="he-IL"/>
        </w:rPr>
      </w:pPr>
      <w:bookmarkStart w:id="983" w:name="_ETM_Q1_1698962"/>
      <w:bookmarkStart w:id="984" w:name="_ETM_Q1_1698996"/>
      <w:bookmarkStart w:id="985" w:name="_ETM_Q1_1699874"/>
      <w:bookmarkEnd w:id="983"/>
      <w:bookmarkEnd w:id="984"/>
      <w:bookmarkEnd w:id="985"/>
    </w:p>
    <w:p w14:paraId="0AFCFB74" w14:textId="2E646AA5" w:rsidR="0092549B" w:rsidRDefault="0092549B" w:rsidP="0092549B">
      <w:pPr>
        <w:pStyle w:val="af9"/>
        <w:keepNext/>
        <w:rPr>
          <w:rtl/>
          <w:lang w:eastAsia="he-IL"/>
        </w:rPr>
      </w:pPr>
      <w:bookmarkStart w:id="986" w:name="ET_guest_חן_גוטמן_174"/>
      <w:r w:rsidRPr="0092549B">
        <w:rPr>
          <w:rStyle w:val="TagStyle"/>
          <w:rtl/>
        </w:rPr>
        <w:t xml:space="preserve"> &lt;&lt; אורח &gt;&gt; </w:t>
      </w:r>
      <w:r>
        <w:rPr>
          <w:rtl/>
          <w:lang w:eastAsia="he-IL"/>
        </w:rPr>
        <w:t>חן גוטמן:</w:t>
      </w:r>
      <w:r w:rsidRPr="0092549B">
        <w:rPr>
          <w:rStyle w:val="TagStyle"/>
          <w:rtl/>
        </w:rPr>
        <w:t xml:space="preserve"> &lt;&lt; אורח &gt;&gt;</w:t>
      </w:r>
      <w:r w:rsidR="003A02CE">
        <w:rPr>
          <w:rtl/>
          <w:lang w:eastAsia="he-IL"/>
        </w:rPr>
        <w:t xml:space="preserve"> </w:t>
      </w:r>
      <w:bookmarkEnd w:id="986"/>
    </w:p>
    <w:p w14:paraId="47955887" w14:textId="77777777" w:rsidR="0092549B" w:rsidRDefault="0092549B" w:rsidP="0092549B">
      <w:pPr>
        <w:pStyle w:val="KeepWithNext"/>
        <w:rPr>
          <w:rtl/>
          <w:lang w:eastAsia="he-IL"/>
        </w:rPr>
      </w:pPr>
    </w:p>
    <w:p w14:paraId="7E0044C9" w14:textId="19601956" w:rsidR="0092549B" w:rsidRDefault="0092549B" w:rsidP="0092549B">
      <w:pPr>
        <w:rPr>
          <w:rtl/>
          <w:lang w:eastAsia="he-IL"/>
        </w:rPr>
      </w:pPr>
      <w:bookmarkStart w:id="987" w:name="_ETM_Q1_1700106"/>
      <w:bookmarkStart w:id="988" w:name="_ETM_Q1_1700138"/>
      <w:bookmarkEnd w:id="987"/>
      <w:bookmarkEnd w:id="988"/>
      <w:r>
        <w:rPr>
          <w:rFonts w:hint="cs"/>
          <w:rtl/>
          <w:lang w:eastAsia="he-IL"/>
        </w:rPr>
        <w:t>היא בגיבוש. היא בתהליכים.</w:t>
      </w:r>
    </w:p>
    <w:p w14:paraId="458CD90C" w14:textId="77777777" w:rsidR="0092549B" w:rsidRDefault="0092549B" w:rsidP="0092549B">
      <w:pPr>
        <w:rPr>
          <w:rtl/>
          <w:lang w:eastAsia="he-IL"/>
        </w:rPr>
      </w:pPr>
      <w:bookmarkStart w:id="989" w:name="_ETM_Q1_1700147"/>
      <w:bookmarkStart w:id="990" w:name="_ETM_Q1_1700181"/>
      <w:bookmarkEnd w:id="989"/>
      <w:bookmarkEnd w:id="990"/>
    </w:p>
    <w:p w14:paraId="1A2F6CB4" w14:textId="24ACA1B1" w:rsidR="0092549B" w:rsidRDefault="0092549B" w:rsidP="0092549B">
      <w:pPr>
        <w:pStyle w:val="a4"/>
        <w:keepNext/>
        <w:rPr>
          <w:rtl/>
        </w:rPr>
      </w:pPr>
      <w:bookmarkStart w:id="991" w:name="ET_speaker_נעה_בן_שבת_175"/>
      <w:r w:rsidRPr="0092549B">
        <w:rPr>
          <w:rStyle w:val="TagStyle"/>
          <w:rtl/>
        </w:rPr>
        <w:lastRenderedPageBreak/>
        <w:t xml:space="preserve"> &lt;&lt; דובר &gt;&gt; </w:t>
      </w:r>
      <w:r>
        <w:rPr>
          <w:rtl/>
        </w:rPr>
        <w:t>נעה בן שבת:</w:t>
      </w:r>
      <w:r w:rsidRPr="0092549B">
        <w:rPr>
          <w:rStyle w:val="TagStyle"/>
          <w:rtl/>
        </w:rPr>
        <w:t xml:space="preserve"> &lt;&lt; דובר &gt;&gt;</w:t>
      </w:r>
      <w:r w:rsidR="003A02CE">
        <w:rPr>
          <w:rtl/>
        </w:rPr>
        <w:t xml:space="preserve"> </w:t>
      </w:r>
      <w:bookmarkEnd w:id="991"/>
    </w:p>
    <w:p w14:paraId="1180E52F" w14:textId="77777777" w:rsidR="0092549B" w:rsidRDefault="0092549B" w:rsidP="0092549B">
      <w:pPr>
        <w:pStyle w:val="KeepWithNext"/>
        <w:rPr>
          <w:rtl/>
          <w:lang w:eastAsia="he-IL"/>
        </w:rPr>
      </w:pPr>
    </w:p>
    <w:p w14:paraId="2C77E8D2" w14:textId="65FE0179" w:rsidR="0092549B" w:rsidRDefault="0092549B" w:rsidP="0092549B">
      <w:pPr>
        <w:rPr>
          <w:rtl/>
          <w:lang w:eastAsia="he-IL"/>
        </w:rPr>
      </w:pPr>
      <w:r>
        <w:rPr>
          <w:rFonts w:hint="cs"/>
          <w:rtl/>
          <w:lang w:eastAsia="he-IL"/>
        </w:rPr>
        <w:t xml:space="preserve">הנושא של הסימון, </w:t>
      </w:r>
      <w:bookmarkStart w:id="992" w:name="_ETM_Q1_1707128"/>
      <w:bookmarkEnd w:id="992"/>
      <w:r>
        <w:rPr>
          <w:rFonts w:hint="cs"/>
          <w:rtl/>
          <w:lang w:eastAsia="he-IL"/>
        </w:rPr>
        <w:t>גם ב-1935 יש חובת סימון וגם כאן לגבי החומרים.</w:t>
      </w:r>
    </w:p>
    <w:p w14:paraId="13C9E536" w14:textId="77777777" w:rsidR="0092549B" w:rsidRDefault="0092549B" w:rsidP="0092549B">
      <w:pPr>
        <w:rPr>
          <w:rtl/>
          <w:lang w:eastAsia="he-IL"/>
        </w:rPr>
      </w:pPr>
      <w:bookmarkStart w:id="993" w:name="_ETM_Q1_1711737"/>
      <w:bookmarkStart w:id="994" w:name="_ETM_Q1_1711771"/>
      <w:bookmarkStart w:id="995" w:name="_ETM_Q1_1711615"/>
      <w:bookmarkEnd w:id="993"/>
      <w:bookmarkEnd w:id="994"/>
      <w:bookmarkEnd w:id="995"/>
    </w:p>
    <w:p w14:paraId="796D20DD" w14:textId="50963C6A" w:rsidR="0092549B" w:rsidRDefault="0092549B" w:rsidP="0092549B">
      <w:pPr>
        <w:pStyle w:val="af9"/>
        <w:keepNext/>
        <w:rPr>
          <w:rtl/>
          <w:lang w:eastAsia="he-IL"/>
        </w:rPr>
      </w:pPr>
      <w:bookmarkStart w:id="996" w:name="ET_guest_חן_גוטמן_176"/>
      <w:r w:rsidRPr="0092549B">
        <w:rPr>
          <w:rStyle w:val="TagStyle"/>
          <w:rtl/>
        </w:rPr>
        <w:t xml:space="preserve"> &lt;&lt; אורח &gt;&gt; </w:t>
      </w:r>
      <w:r>
        <w:rPr>
          <w:rtl/>
          <w:lang w:eastAsia="he-IL"/>
        </w:rPr>
        <w:t>חן גוטמן:</w:t>
      </w:r>
      <w:r w:rsidRPr="0092549B">
        <w:rPr>
          <w:rStyle w:val="TagStyle"/>
          <w:rtl/>
        </w:rPr>
        <w:t xml:space="preserve"> &lt;&lt; אורח &gt;&gt;</w:t>
      </w:r>
      <w:r w:rsidR="003A02CE">
        <w:rPr>
          <w:rtl/>
          <w:lang w:eastAsia="he-IL"/>
        </w:rPr>
        <w:t xml:space="preserve"> </w:t>
      </w:r>
      <w:bookmarkEnd w:id="996"/>
    </w:p>
    <w:p w14:paraId="0671268E" w14:textId="77777777" w:rsidR="0092549B" w:rsidRDefault="0092549B" w:rsidP="0092549B">
      <w:pPr>
        <w:pStyle w:val="KeepWithNext"/>
        <w:rPr>
          <w:rtl/>
          <w:lang w:eastAsia="he-IL"/>
        </w:rPr>
      </w:pPr>
    </w:p>
    <w:p w14:paraId="750C8B48" w14:textId="0436D5A0" w:rsidR="0092549B" w:rsidRDefault="0092549B" w:rsidP="0092549B">
      <w:pPr>
        <w:rPr>
          <w:rtl/>
          <w:lang w:eastAsia="he-IL"/>
        </w:rPr>
      </w:pPr>
      <w:bookmarkStart w:id="997" w:name="_ETM_Q1_1711856"/>
      <w:bookmarkStart w:id="998" w:name="_ETM_Q1_1711886"/>
      <w:bookmarkEnd w:id="997"/>
      <w:bookmarkEnd w:id="998"/>
      <w:r>
        <w:rPr>
          <w:rFonts w:hint="cs"/>
          <w:rtl/>
          <w:lang w:eastAsia="he-IL"/>
        </w:rPr>
        <w:t>נכון.</w:t>
      </w:r>
    </w:p>
    <w:p w14:paraId="1FA3C7A8" w14:textId="77777777" w:rsidR="0092549B" w:rsidRDefault="0092549B" w:rsidP="0092549B">
      <w:pPr>
        <w:rPr>
          <w:rtl/>
          <w:lang w:eastAsia="he-IL"/>
        </w:rPr>
      </w:pPr>
      <w:bookmarkStart w:id="999" w:name="_ETM_Q1_1711402"/>
      <w:bookmarkStart w:id="1000" w:name="_ETM_Q1_1711433"/>
      <w:bookmarkStart w:id="1001" w:name="_ETM_Q1_1712139"/>
      <w:bookmarkEnd w:id="999"/>
      <w:bookmarkEnd w:id="1000"/>
      <w:bookmarkEnd w:id="1001"/>
    </w:p>
    <w:p w14:paraId="52A4C063" w14:textId="1035C79A" w:rsidR="0092549B" w:rsidRDefault="0092549B" w:rsidP="0092549B">
      <w:pPr>
        <w:pStyle w:val="a4"/>
        <w:keepNext/>
        <w:rPr>
          <w:rtl/>
        </w:rPr>
      </w:pPr>
      <w:bookmarkStart w:id="1002" w:name="ET_speaker_נעה_בן_שבת_177"/>
      <w:r w:rsidRPr="0092549B">
        <w:rPr>
          <w:rStyle w:val="TagStyle"/>
          <w:rtl/>
        </w:rPr>
        <w:t xml:space="preserve"> &lt;&lt; דובר &gt;&gt; </w:t>
      </w:r>
      <w:r>
        <w:rPr>
          <w:rtl/>
        </w:rPr>
        <w:t>נעה בן שבת:</w:t>
      </w:r>
      <w:r w:rsidRPr="0092549B">
        <w:rPr>
          <w:rStyle w:val="TagStyle"/>
          <w:rtl/>
        </w:rPr>
        <w:t xml:space="preserve"> &lt;&lt; דובר &gt;&gt;</w:t>
      </w:r>
      <w:r w:rsidR="003A02CE">
        <w:rPr>
          <w:rtl/>
        </w:rPr>
        <w:t xml:space="preserve"> </w:t>
      </w:r>
      <w:bookmarkEnd w:id="1002"/>
    </w:p>
    <w:p w14:paraId="2B527AB4" w14:textId="77777777" w:rsidR="0092549B" w:rsidRDefault="0092549B" w:rsidP="0092549B">
      <w:pPr>
        <w:pStyle w:val="KeepWithNext"/>
        <w:rPr>
          <w:rtl/>
          <w:lang w:eastAsia="he-IL"/>
        </w:rPr>
      </w:pPr>
    </w:p>
    <w:p w14:paraId="156428DD" w14:textId="47FDB845" w:rsidR="0092549B" w:rsidRDefault="0092549B" w:rsidP="0092549B">
      <w:pPr>
        <w:rPr>
          <w:rtl/>
          <w:lang w:eastAsia="he-IL"/>
        </w:rPr>
      </w:pPr>
      <w:bookmarkStart w:id="1003" w:name="_ETM_Q1_1712381"/>
      <w:bookmarkStart w:id="1004" w:name="_ETM_Q1_1712410"/>
      <w:bookmarkEnd w:id="1003"/>
      <w:bookmarkEnd w:id="1004"/>
      <w:r>
        <w:rPr>
          <w:rFonts w:hint="cs"/>
          <w:rtl/>
          <w:lang w:eastAsia="he-IL"/>
        </w:rPr>
        <w:t>הסימ</w:t>
      </w:r>
      <w:bookmarkStart w:id="1005" w:name="_ETM_Q1_1712897"/>
      <w:bookmarkEnd w:id="1005"/>
      <w:r>
        <w:rPr>
          <w:rFonts w:hint="cs"/>
          <w:rtl/>
          <w:lang w:eastAsia="he-IL"/>
        </w:rPr>
        <w:t xml:space="preserve">ון הוא חובה </w:t>
      </w:r>
      <w:bookmarkStart w:id="1006" w:name="_ETM_Q1_1712801"/>
      <w:bookmarkEnd w:id="1006"/>
      <w:r>
        <w:rPr>
          <w:rFonts w:hint="cs"/>
          <w:rtl/>
          <w:lang w:eastAsia="he-IL"/>
        </w:rPr>
        <w:t>או שהוא רק אפשרות?</w:t>
      </w:r>
    </w:p>
    <w:p w14:paraId="1E1CB558" w14:textId="77777777" w:rsidR="0092549B" w:rsidRDefault="0092549B" w:rsidP="0092549B">
      <w:pPr>
        <w:rPr>
          <w:rtl/>
          <w:lang w:eastAsia="he-IL"/>
        </w:rPr>
      </w:pPr>
      <w:bookmarkStart w:id="1007" w:name="_ETM_Q1_1712741"/>
      <w:bookmarkStart w:id="1008" w:name="_ETM_Q1_1712774"/>
      <w:bookmarkStart w:id="1009" w:name="_ETM_Q1_1713692"/>
      <w:bookmarkEnd w:id="1007"/>
      <w:bookmarkEnd w:id="1008"/>
      <w:bookmarkEnd w:id="1009"/>
    </w:p>
    <w:p w14:paraId="2F36DA7F" w14:textId="37F67844" w:rsidR="0092549B" w:rsidRDefault="0092549B" w:rsidP="0092549B">
      <w:pPr>
        <w:pStyle w:val="af9"/>
        <w:keepNext/>
        <w:rPr>
          <w:rtl/>
          <w:lang w:eastAsia="he-IL"/>
        </w:rPr>
      </w:pPr>
      <w:bookmarkStart w:id="1010" w:name="ET_guest_חן_גוטמן_178"/>
      <w:r w:rsidRPr="0092549B">
        <w:rPr>
          <w:rStyle w:val="TagStyle"/>
          <w:rtl/>
        </w:rPr>
        <w:t xml:space="preserve"> &lt;&lt; אורח &gt;&gt; </w:t>
      </w:r>
      <w:r>
        <w:rPr>
          <w:rtl/>
          <w:lang w:eastAsia="he-IL"/>
        </w:rPr>
        <w:t>חן גוטמן:</w:t>
      </w:r>
      <w:r w:rsidRPr="0092549B">
        <w:rPr>
          <w:rStyle w:val="TagStyle"/>
          <w:rtl/>
        </w:rPr>
        <w:t xml:space="preserve"> &lt;&lt; אורח &gt;&gt;</w:t>
      </w:r>
      <w:r w:rsidR="003A02CE">
        <w:rPr>
          <w:rtl/>
          <w:lang w:eastAsia="he-IL"/>
        </w:rPr>
        <w:t xml:space="preserve"> </w:t>
      </w:r>
      <w:bookmarkEnd w:id="1010"/>
    </w:p>
    <w:p w14:paraId="37A7914B" w14:textId="77777777" w:rsidR="0092549B" w:rsidRDefault="0092549B" w:rsidP="0092549B">
      <w:pPr>
        <w:pStyle w:val="KeepWithNext"/>
        <w:rPr>
          <w:rtl/>
          <w:lang w:eastAsia="he-IL"/>
        </w:rPr>
      </w:pPr>
    </w:p>
    <w:p w14:paraId="1C4303E7" w14:textId="2AF2CEBB" w:rsidR="0092549B" w:rsidRDefault="0092549B" w:rsidP="0092549B">
      <w:pPr>
        <w:rPr>
          <w:rtl/>
          <w:lang w:eastAsia="he-IL"/>
        </w:rPr>
      </w:pPr>
      <w:bookmarkStart w:id="1011" w:name="_ETM_Q1_1713911"/>
      <w:bookmarkStart w:id="1012" w:name="_ETM_Q1_1713940"/>
      <w:bookmarkEnd w:id="1011"/>
      <w:bookmarkEnd w:id="1012"/>
      <w:r>
        <w:rPr>
          <w:rFonts w:hint="cs"/>
          <w:rtl/>
          <w:lang w:eastAsia="he-IL"/>
        </w:rPr>
        <w:t xml:space="preserve">הסימון הוא חובה. יש לך כאן סימון חובה לחומרים חכמים או </w:t>
      </w:r>
      <w:bookmarkStart w:id="1013" w:name="_ETM_Q1_1717189"/>
      <w:bookmarkEnd w:id="1013"/>
      <w:r>
        <w:rPr>
          <w:rFonts w:hint="cs"/>
          <w:rtl/>
          <w:lang w:eastAsia="he-IL"/>
        </w:rPr>
        <w:t>פעילים, שזה סימון מיוחד של ילד</w:t>
      </w:r>
      <w:r w:rsidR="00780B63">
        <w:rPr>
          <w:rFonts w:hint="cs"/>
          <w:rtl/>
          <w:lang w:eastAsia="he-IL"/>
        </w:rPr>
        <w:t xml:space="preserve"> </w:t>
      </w:r>
      <w:r>
        <w:rPr>
          <w:rFonts w:hint="cs"/>
          <w:rtl/>
          <w:lang w:eastAsia="he-IL"/>
        </w:rPr>
        <w:t>או משהו כזה, וב</w:t>
      </w:r>
      <w:bookmarkStart w:id="1014" w:name="_ETM_Q1_1723558"/>
      <w:bookmarkEnd w:id="1014"/>
      <w:r>
        <w:rPr>
          <w:rFonts w:hint="cs"/>
          <w:rtl/>
          <w:lang w:eastAsia="he-IL"/>
        </w:rPr>
        <w:t xml:space="preserve">-1935 יש חובת סימון על המזון אבל אני רוצה לציין שב-1935 מצוין שאם ברור מאליו, וזה </w:t>
      </w:r>
      <w:bookmarkStart w:id="1015" w:name="_ETM_Q1_1731636"/>
      <w:bookmarkEnd w:id="1015"/>
      <w:r>
        <w:rPr>
          <w:rFonts w:hint="cs"/>
          <w:rtl/>
          <w:lang w:eastAsia="he-IL"/>
        </w:rPr>
        <w:t>מתייחס יותר לכלים שהם לא באריזות, שהכלי מיועד למזון,</w:t>
      </w:r>
      <w:bookmarkStart w:id="1016" w:name="_ETM_Q1_1735387"/>
      <w:bookmarkEnd w:id="1016"/>
      <w:r>
        <w:rPr>
          <w:rFonts w:hint="cs"/>
          <w:rtl/>
          <w:lang w:eastAsia="he-IL"/>
        </w:rPr>
        <w:t xml:space="preserve"> לא מחויבים לשים את הסימון הזה. על אריזות </w:t>
      </w:r>
      <w:bookmarkStart w:id="1017" w:name="_ETM_Q1_1741845"/>
      <w:bookmarkEnd w:id="1017"/>
      <w:r>
        <w:rPr>
          <w:rFonts w:hint="cs"/>
          <w:rtl/>
          <w:lang w:eastAsia="he-IL"/>
        </w:rPr>
        <w:t>מזון אתה צריך</w:t>
      </w:r>
      <w:r w:rsidR="00780B63">
        <w:rPr>
          <w:rFonts w:hint="cs"/>
          <w:rtl/>
          <w:lang w:eastAsia="he-IL"/>
        </w:rPr>
        <w:t xml:space="preserve"> </w:t>
      </w:r>
      <w:r>
        <w:rPr>
          <w:rFonts w:hint="cs"/>
          <w:rtl/>
          <w:lang w:eastAsia="he-IL"/>
        </w:rPr>
        <w:t xml:space="preserve">לשים את הסימון </w:t>
      </w:r>
      <w:bookmarkStart w:id="1018" w:name="_ETM_Q1_1744353"/>
      <w:bookmarkEnd w:id="1018"/>
      <w:r>
        <w:rPr>
          <w:rFonts w:hint="cs"/>
          <w:rtl/>
          <w:lang w:eastAsia="he-IL"/>
        </w:rPr>
        <w:t xml:space="preserve">הזה. ב-1935 הסימון הוא כוס וכוס יין. גם מלל. </w:t>
      </w:r>
    </w:p>
    <w:p w14:paraId="7669B2F9" w14:textId="77777777" w:rsidR="0092549B" w:rsidRDefault="0092549B" w:rsidP="0092549B">
      <w:pPr>
        <w:rPr>
          <w:rtl/>
          <w:lang w:eastAsia="he-IL"/>
        </w:rPr>
      </w:pPr>
      <w:bookmarkStart w:id="1019" w:name="_ETM_Q1_1739260"/>
      <w:bookmarkStart w:id="1020" w:name="_ETM_Q1_1739297"/>
      <w:bookmarkEnd w:id="1019"/>
      <w:bookmarkEnd w:id="1020"/>
    </w:p>
    <w:p w14:paraId="4426F1F8" w14:textId="42A8EBAF" w:rsidR="0092549B" w:rsidRDefault="0092549B" w:rsidP="0092549B">
      <w:pPr>
        <w:pStyle w:val="af9"/>
        <w:keepNext/>
        <w:rPr>
          <w:rtl/>
          <w:lang w:eastAsia="he-IL"/>
        </w:rPr>
      </w:pPr>
      <w:bookmarkStart w:id="1021" w:name="ET_guest_905462_179"/>
      <w:r w:rsidRPr="0092549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2549B">
        <w:rPr>
          <w:rStyle w:val="TagStyle"/>
          <w:rtl/>
        </w:rPr>
        <w:t xml:space="preserve"> &lt;&lt; אורח &gt;&gt;</w:t>
      </w:r>
      <w:r w:rsidR="003A02CE">
        <w:rPr>
          <w:rtl/>
          <w:lang w:eastAsia="he-IL"/>
        </w:rPr>
        <w:t xml:space="preserve"> </w:t>
      </w:r>
      <w:bookmarkEnd w:id="1021"/>
    </w:p>
    <w:p w14:paraId="6305DA47" w14:textId="0F2BC579" w:rsidR="0092549B" w:rsidRDefault="0092549B" w:rsidP="0092549B">
      <w:pPr>
        <w:pStyle w:val="KeepWithNext"/>
        <w:rPr>
          <w:rtl/>
          <w:lang w:eastAsia="he-IL"/>
        </w:rPr>
      </w:pPr>
      <w:r>
        <w:rPr>
          <w:rFonts w:hint="cs"/>
          <w:rtl/>
          <w:lang w:eastAsia="he-IL"/>
        </w:rPr>
        <w:t xml:space="preserve"> </w:t>
      </w:r>
    </w:p>
    <w:p w14:paraId="3EB4B6E0" w14:textId="523A8BD8" w:rsidR="0092549B" w:rsidRDefault="0092549B" w:rsidP="0092549B">
      <w:pPr>
        <w:rPr>
          <w:rtl/>
          <w:lang w:eastAsia="he-IL"/>
        </w:rPr>
      </w:pPr>
      <w:bookmarkStart w:id="1022" w:name="_ETM_Q1_1757014"/>
      <w:bookmarkStart w:id="1023" w:name="_ETM_Q1_1757049"/>
      <w:bookmarkEnd w:id="1022"/>
      <w:bookmarkEnd w:id="1023"/>
      <w:r>
        <w:rPr>
          <w:rFonts w:hint="cs"/>
          <w:rtl/>
          <w:lang w:eastAsia="he-IL"/>
        </w:rPr>
        <w:t>בעברית?</w:t>
      </w:r>
    </w:p>
    <w:p w14:paraId="63B81286" w14:textId="77777777" w:rsidR="0092549B" w:rsidRDefault="0092549B" w:rsidP="0092549B">
      <w:pPr>
        <w:rPr>
          <w:rtl/>
          <w:lang w:eastAsia="he-IL"/>
        </w:rPr>
      </w:pPr>
    </w:p>
    <w:p w14:paraId="7D6B5C3C" w14:textId="5D580B7B" w:rsidR="0092549B" w:rsidRDefault="0092549B" w:rsidP="0092549B">
      <w:pPr>
        <w:pStyle w:val="af9"/>
        <w:keepNext/>
        <w:rPr>
          <w:rtl/>
          <w:lang w:eastAsia="he-IL"/>
        </w:rPr>
      </w:pPr>
      <w:bookmarkStart w:id="1024" w:name="ET_guest_חן_גוטמן_180"/>
      <w:r w:rsidRPr="0092549B">
        <w:rPr>
          <w:rStyle w:val="TagStyle"/>
          <w:rtl/>
        </w:rPr>
        <w:t xml:space="preserve"> &lt;&lt; אורח &gt;&gt; </w:t>
      </w:r>
      <w:r>
        <w:rPr>
          <w:rtl/>
          <w:lang w:eastAsia="he-IL"/>
        </w:rPr>
        <w:t>חן גוטמן:</w:t>
      </w:r>
      <w:r w:rsidRPr="0092549B">
        <w:rPr>
          <w:rStyle w:val="TagStyle"/>
          <w:rtl/>
        </w:rPr>
        <w:t xml:space="preserve"> &lt;&lt; אורח &gt;&gt;</w:t>
      </w:r>
      <w:r w:rsidR="003A02CE">
        <w:rPr>
          <w:rtl/>
          <w:lang w:eastAsia="he-IL"/>
        </w:rPr>
        <w:t xml:space="preserve"> </w:t>
      </w:r>
      <w:bookmarkEnd w:id="1024"/>
    </w:p>
    <w:p w14:paraId="11104627" w14:textId="77777777" w:rsidR="0092549B" w:rsidRDefault="0092549B" w:rsidP="0092549B">
      <w:pPr>
        <w:pStyle w:val="KeepWithNext"/>
        <w:rPr>
          <w:rtl/>
          <w:lang w:eastAsia="he-IL"/>
        </w:rPr>
      </w:pPr>
    </w:p>
    <w:p w14:paraId="541E8A71" w14:textId="172BB575" w:rsidR="0092549B" w:rsidRDefault="0092549B" w:rsidP="0092549B">
      <w:pPr>
        <w:rPr>
          <w:rtl/>
          <w:lang w:eastAsia="he-IL"/>
        </w:rPr>
      </w:pPr>
      <w:r>
        <w:rPr>
          <w:rFonts w:hint="cs"/>
          <w:rtl/>
          <w:lang w:eastAsia="he-IL"/>
        </w:rPr>
        <w:t>זאת שאלה. זה צריך להיות בעברית כ</w:t>
      </w:r>
      <w:bookmarkStart w:id="1025" w:name="_ETM_Q1_1764956"/>
      <w:bookmarkEnd w:id="1025"/>
      <w:r>
        <w:rPr>
          <w:rFonts w:hint="cs"/>
          <w:rtl/>
          <w:lang w:eastAsia="he-IL"/>
        </w:rPr>
        <w:t>די שאנשים יבינו את זה.</w:t>
      </w:r>
    </w:p>
    <w:p w14:paraId="6E9F045B" w14:textId="77777777" w:rsidR="0092549B" w:rsidRDefault="0092549B" w:rsidP="0092549B">
      <w:pPr>
        <w:rPr>
          <w:rtl/>
          <w:lang w:eastAsia="he-IL"/>
        </w:rPr>
      </w:pPr>
    </w:p>
    <w:p w14:paraId="21BEF9F4" w14:textId="7AAA177B" w:rsidR="0092549B" w:rsidRDefault="0092549B" w:rsidP="0092549B">
      <w:pPr>
        <w:pStyle w:val="af9"/>
        <w:keepNext/>
        <w:rPr>
          <w:rtl/>
          <w:lang w:eastAsia="he-IL"/>
        </w:rPr>
      </w:pPr>
      <w:bookmarkStart w:id="1026" w:name="ET_guest_905462_181"/>
      <w:r w:rsidRPr="0092549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2549B">
        <w:rPr>
          <w:rStyle w:val="TagStyle"/>
          <w:rtl/>
        </w:rPr>
        <w:t xml:space="preserve"> &lt;&lt; אורח &gt;&gt;</w:t>
      </w:r>
      <w:r w:rsidR="003A02CE">
        <w:rPr>
          <w:rtl/>
          <w:lang w:eastAsia="he-IL"/>
        </w:rPr>
        <w:t xml:space="preserve"> </w:t>
      </w:r>
      <w:bookmarkEnd w:id="1026"/>
    </w:p>
    <w:p w14:paraId="511B809D" w14:textId="77777777" w:rsidR="0092549B" w:rsidRDefault="0092549B" w:rsidP="0092549B">
      <w:pPr>
        <w:pStyle w:val="KeepWithNext"/>
        <w:rPr>
          <w:rtl/>
          <w:lang w:eastAsia="he-IL"/>
        </w:rPr>
      </w:pPr>
    </w:p>
    <w:p w14:paraId="150AE580" w14:textId="77D59AD5" w:rsidR="0092549B" w:rsidRDefault="0092549B" w:rsidP="0092549B">
      <w:pPr>
        <w:rPr>
          <w:rtl/>
          <w:lang w:eastAsia="he-IL"/>
        </w:rPr>
      </w:pPr>
      <w:r>
        <w:rPr>
          <w:rFonts w:hint="cs"/>
          <w:rtl/>
          <w:lang w:eastAsia="he-IL"/>
        </w:rPr>
        <w:t xml:space="preserve">ברור שזה לא יהיה בעברית. </w:t>
      </w:r>
    </w:p>
    <w:p w14:paraId="2AE8F9BD" w14:textId="77777777" w:rsidR="0092549B" w:rsidRDefault="0092549B" w:rsidP="0092549B">
      <w:pPr>
        <w:rPr>
          <w:rtl/>
          <w:lang w:eastAsia="he-IL"/>
        </w:rPr>
      </w:pPr>
      <w:bookmarkStart w:id="1027" w:name="_ETM_Q1_1767973"/>
      <w:bookmarkEnd w:id="1027"/>
    </w:p>
    <w:p w14:paraId="0966CAD4" w14:textId="066D0E87" w:rsidR="0092549B" w:rsidRDefault="0092549B" w:rsidP="0092549B">
      <w:pPr>
        <w:pStyle w:val="a4"/>
        <w:keepNext/>
        <w:rPr>
          <w:rtl/>
        </w:rPr>
      </w:pPr>
      <w:bookmarkStart w:id="1028" w:name="ET_speaker_נעה_בן_שבת_182"/>
      <w:r w:rsidRPr="0092549B">
        <w:rPr>
          <w:rStyle w:val="TagStyle"/>
          <w:rtl/>
        </w:rPr>
        <w:t xml:space="preserve"> &lt;&lt; דובר &gt;&gt; </w:t>
      </w:r>
      <w:r>
        <w:rPr>
          <w:rtl/>
        </w:rPr>
        <w:t>נעה בן שבת:</w:t>
      </w:r>
      <w:r w:rsidRPr="0092549B">
        <w:rPr>
          <w:rStyle w:val="TagStyle"/>
          <w:rtl/>
        </w:rPr>
        <w:t xml:space="preserve"> &lt;&lt; דובר &gt;&gt;</w:t>
      </w:r>
      <w:r w:rsidR="003A02CE">
        <w:rPr>
          <w:rtl/>
        </w:rPr>
        <w:t xml:space="preserve"> </w:t>
      </w:r>
      <w:bookmarkEnd w:id="1028"/>
    </w:p>
    <w:p w14:paraId="5134F98E" w14:textId="77777777" w:rsidR="0092549B" w:rsidRDefault="0092549B" w:rsidP="0092549B">
      <w:pPr>
        <w:pStyle w:val="KeepWithNext"/>
        <w:rPr>
          <w:rtl/>
          <w:lang w:eastAsia="he-IL"/>
        </w:rPr>
      </w:pPr>
    </w:p>
    <w:p w14:paraId="780BC34F" w14:textId="02D6C8F5" w:rsidR="0092549B" w:rsidRDefault="0092549B" w:rsidP="0092549B">
      <w:pPr>
        <w:rPr>
          <w:rtl/>
          <w:lang w:eastAsia="he-IL"/>
        </w:rPr>
      </w:pPr>
      <w:bookmarkStart w:id="1029" w:name="_ETM_Q1_1768255"/>
      <w:bookmarkStart w:id="1030" w:name="_ETM_Q1_1768288"/>
      <w:bookmarkEnd w:id="1029"/>
      <w:bookmarkEnd w:id="1030"/>
      <w:r>
        <w:rPr>
          <w:rFonts w:hint="cs"/>
          <w:rtl/>
          <w:lang w:eastAsia="he-IL"/>
        </w:rPr>
        <w:t xml:space="preserve">מה </w:t>
      </w:r>
      <w:bookmarkStart w:id="1031" w:name="_ETM_Q1_1767382"/>
      <w:bookmarkEnd w:id="1031"/>
      <w:r>
        <w:rPr>
          <w:rFonts w:hint="cs"/>
          <w:rtl/>
          <w:lang w:eastAsia="he-IL"/>
        </w:rPr>
        <w:t>המלל שנלווה לזה?</w:t>
      </w:r>
    </w:p>
    <w:p w14:paraId="5F2443D7" w14:textId="77777777" w:rsidR="0092549B" w:rsidRDefault="0092549B" w:rsidP="0092549B">
      <w:pPr>
        <w:rPr>
          <w:rtl/>
          <w:lang w:eastAsia="he-IL"/>
        </w:rPr>
      </w:pPr>
      <w:bookmarkStart w:id="1032" w:name="_ETM_Q1_1770054"/>
      <w:bookmarkStart w:id="1033" w:name="_ETM_Q1_1770089"/>
      <w:bookmarkStart w:id="1034" w:name="_ETM_Q1_1769085"/>
      <w:bookmarkEnd w:id="1032"/>
      <w:bookmarkEnd w:id="1033"/>
      <w:bookmarkEnd w:id="1034"/>
    </w:p>
    <w:p w14:paraId="249DB434" w14:textId="51D00FA0" w:rsidR="0092549B" w:rsidRDefault="0092549B" w:rsidP="0092549B">
      <w:pPr>
        <w:pStyle w:val="af9"/>
        <w:keepNext/>
        <w:rPr>
          <w:rtl/>
          <w:lang w:eastAsia="he-IL"/>
        </w:rPr>
      </w:pPr>
      <w:bookmarkStart w:id="1035" w:name="ET_guest_905719_183"/>
      <w:r w:rsidRPr="0092549B">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92549B">
        <w:rPr>
          <w:rStyle w:val="TagStyle"/>
          <w:rtl/>
        </w:rPr>
        <w:t xml:space="preserve"> &lt;&lt; אורח &gt;&gt;</w:t>
      </w:r>
      <w:r w:rsidR="003A02CE">
        <w:rPr>
          <w:rtl/>
          <w:lang w:eastAsia="he-IL"/>
        </w:rPr>
        <w:t xml:space="preserve"> </w:t>
      </w:r>
      <w:bookmarkEnd w:id="1035"/>
    </w:p>
    <w:p w14:paraId="69BAFADB" w14:textId="77777777" w:rsidR="0092549B" w:rsidRDefault="0092549B" w:rsidP="0092549B">
      <w:pPr>
        <w:pStyle w:val="KeepWithNext"/>
        <w:rPr>
          <w:rtl/>
          <w:lang w:eastAsia="he-IL"/>
        </w:rPr>
      </w:pPr>
    </w:p>
    <w:p w14:paraId="58610D9C" w14:textId="6D907039" w:rsidR="0092549B" w:rsidRDefault="0092549B" w:rsidP="0092549B">
      <w:pPr>
        <w:rPr>
          <w:rtl/>
          <w:lang w:eastAsia="he-IL"/>
        </w:rPr>
      </w:pPr>
      <w:bookmarkStart w:id="1036" w:name="_ETM_Q1_1769333"/>
      <w:bookmarkStart w:id="1037" w:name="_ETM_Q1_1769364"/>
      <w:bookmarkEnd w:id="1036"/>
      <w:bookmarkEnd w:id="1037"/>
      <w:r>
        <w:rPr>
          <w:rFonts w:hint="cs"/>
          <w:rtl/>
          <w:lang w:eastAsia="he-IL"/>
        </w:rPr>
        <w:t xml:space="preserve">מגע עם המזון. </w:t>
      </w:r>
    </w:p>
    <w:p w14:paraId="256D574C" w14:textId="77777777" w:rsidR="0092549B" w:rsidRDefault="0092549B" w:rsidP="0092549B">
      <w:pPr>
        <w:rPr>
          <w:rtl/>
          <w:lang w:eastAsia="he-IL"/>
        </w:rPr>
      </w:pPr>
    </w:p>
    <w:p w14:paraId="0F315AEC" w14:textId="51FA9720" w:rsidR="0092549B" w:rsidRDefault="0092549B" w:rsidP="0092549B">
      <w:pPr>
        <w:pStyle w:val="af6"/>
        <w:keepNext/>
        <w:rPr>
          <w:rtl/>
        </w:rPr>
      </w:pPr>
      <w:bookmarkStart w:id="1038" w:name="ET_yor_6447_184"/>
      <w:r w:rsidRPr="0092549B">
        <w:rPr>
          <w:rStyle w:val="TagStyle"/>
          <w:rtl/>
        </w:rPr>
        <w:t xml:space="preserve"> &lt;&lt; יור &gt;&gt; </w:t>
      </w:r>
      <w:r>
        <w:rPr>
          <w:rtl/>
        </w:rPr>
        <w:t xml:space="preserve">היו"ר יונתן </w:t>
      </w:r>
      <w:proofErr w:type="spellStart"/>
      <w:r>
        <w:rPr>
          <w:rtl/>
        </w:rPr>
        <w:t>מישרקי</w:t>
      </w:r>
      <w:proofErr w:type="spellEnd"/>
      <w:r>
        <w:rPr>
          <w:rtl/>
        </w:rPr>
        <w:t>:</w:t>
      </w:r>
      <w:r w:rsidRPr="0092549B">
        <w:rPr>
          <w:rStyle w:val="TagStyle"/>
          <w:rtl/>
        </w:rPr>
        <w:t xml:space="preserve"> &lt;&lt; יור &gt;&gt;</w:t>
      </w:r>
      <w:r w:rsidR="003A02CE">
        <w:rPr>
          <w:rtl/>
        </w:rPr>
        <w:t xml:space="preserve"> </w:t>
      </w:r>
      <w:bookmarkEnd w:id="1038"/>
    </w:p>
    <w:p w14:paraId="65B56D20" w14:textId="77777777" w:rsidR="0092549B" w:rsidRDefault="0092549B" w:rsidP="0092549B">
      <w:pPr>
        <w:pStyle w:val="KeepWithNext"/>
        <w:rPr>
          <w:rtl/>
          <w:lang w:eastAsia="he-IL"/>
        </w:rPr>
      </w:pPr>
    </w:p>
    <w:p w14:paraId="591F9D4B" w14:textId="1F089681" w:rsidR="0092549B" w:rsidRDefault="0092549B" w:rsidP="0092549B">
      <w:pPr>
        <w:rPr>
          <w:rtl/>
          <w:lang w:eastAsia="he-IL"/>
        </w:rPr>
      </w:pPr>
      <w:r>
        <w:rPr>
          <w:rFonts w:hint="cs"/>
          <w:rtl/>
          <w:lang w:eastAsia="he-IL"/>
        </w:rPr>
        <w:t xml:space="preserve">יש כאן </w:t>
      </w:r>
      <w:bookmarkStart w:id="1039" w:name="_ETM_Q1_1773267"/>
      <w:bookmarkEnd w:id="1039"/>
      <w:r>
        <w:rPr>
          <w:rFonts w:hint="cs"/>
          <w:rtl/>
          <w:lang w:eastAsia="he-IL"/>
        </w:rPr>
        <w:t>דוגמה?</w:t>
      </w:r>
    </w:p>
    <w:p w14:paraId="412D791F" w14:textId="77777777" w:rsidR="0092549B" w:rsidRDefault="0092549B" w:rsidP="0092549B">
      <w:pPr>
        <w:rPr>
          <w:rtl/>
          <w:lang w:eastAsia="he-IL"/>
        </w:rPr>
      </w:pPr>
      <w:bookmarkStart w:id="1040" w:name="_ETM_Q1_1774132"/>
      <w:bookmarkStart w:id="1041" w:name="_ETM_Q1_1774167"/>
      <w:bookmarkEnd w:id="1040"/>
      <w:bookmarkEnd w:id="1041"/>
    </w:p>
    <w:p w14:paraId="117B1222" w14:textId="622F5A22" w:rsidR="0092549B" w:rsidRDefault="0092549B" w:rsidP="0092549B">
      <w:pPr>
        <w:pStyle w:val="af9"/>
        <w:keepNext/>
        <w:rPr>
          <w:rtl/>
          <w:lang w:eastAsia="he-IL"/>
        </w:rPr>
      </w:pPr>
      <w:bookmarkStart w:id="1042" w:name="ET_guest_פנינה_אורן_שני_דור_185"/>
      <w:r w:rsidRPr="0092549B">
        <w:rPr>
          <w:rStyle w:val="TagStyle"/>
          <w:rtl/>
        </w:rPr>
        <w:t xml:space="preserve"> &lt;&lt; אורח &gt;&gt; </w:t>
      </w:r>
      <w:r>
        <w:rPr>
          <w:rtl/>
          <w:lang w:eastAsia="he-IL"/>
        </w:rPr>
        <w:t>פנינה אורן שני דור:</w:t>
      </w:r>
      <w:r w:rsidRPr="0092549B">
        <w:rPr>
          <w:rStyle w:val="TagStyle"/>
          <w:rtl/>
        </w:rPr>
        <w:t xml:space="preserve"> &lt;&lt; אורח &gt;&gt;</w:t>
      </w:r>
      <w:r w:rsidR="003A02CE">
        <w:rPr>
          <w:rtl/>
          <w:lang w:eastAsia="he-IL"/>
        </w:rPr>
        <w:t xml:space="preserve"> </w:t>
      </w:r>
      <w:bookmarkEnd w:id="1042"/>
    </w:p>
    <w:p w14:paraId="2921446E" w14:textId="77777777" w:rsidR="0092549B" w:rsidRDefault="0092549B" w:rsidP="0092549B">
      <w:pPr>
        <w:pStyle w:val="KeepWithNext"/>
        <w:rPr>
          <w:rtl/>
          <w:lang w:eastAsia="he-IL"/>
        </w:rPr>
      </w:pPr>
    </w:p>
    <w:p w14:paraId="0437BD5D" w14:textId="58EA7CF7" w:rsidR="0092549B" w:rsidRDefault="0092549B" w:rsidP="0092549B">
      <w:pPr>
        <w:rPr>
          <w:rtl/>
          <w:lang w:eastAsia="he-IL"/>
        </w:rPr>
      </w:pPr>
      <w:bookmarkStart w:id="1043" w:name="_ETM_Q1_1774116"/>
      <w:bookmarkStart w:id="1044" w:name="_ETM_Q1_1774147"/>
      <w:bookmarkEnd w:id="1043"/>
      <w:bookmarkEnd w:id="1044"/>
      <w:r>
        <w:rPr>
          <w:rFonts w:hint="cs"/>
          <w:rtl/>
          <w:lang w:eastAsia="he-IL"/>
        </w:rPr>
        <w:t>אנחנו לא נדרוש סימון.</w:t>
      </w:r>
      <w:r w:rsidR="00780B63">
        <w:rPr>
          <w:rFonts w:hint="cs"/>
          <w:rtl/>
          <w:lang w:eastAsia="he-IL"/>
        </w:rPr>
        <w:t xml:space="preserve"> </w:t>
      </w:r>
      <w:r>
        <w:rPr>
          <w:rFonts w:hint="cs"/>
          <w:rtl/>
          <w:lang w:eastAsia="he-IL"/>
        </w:rPr>
        <w:t xml:space="preserve">למעט סימון. </w:t>
      </w:r>
    </w:p>
    <w:p w14:paraId="611173CB" w14:textId="77777777" w:rsidR="0092549B" w:rsidRDefault="0092549B" w:rsidP="0092549B">
      <w:pPr>
        <w:rPr>
          <w:rtl/>
          <w:lang w:eastAsia="he-IL"/>
        </w:rPr>
      </w:pPr>
    </w:p>
    <w:p w14:paraId="4C857EB9" w14:textId="445D77E5" w:rsidR="0092549B" w:rsidRDefault="0092549B" w:rsidP="0092549B">
      <w:pPr>
        <w:pStyle w:val="af9"/>
        <w:keepNext/>
        <w:rPr>
          <w:rtl/>
          <w:lang w:eastAsia="he-IL"/>
        </w:rPr>
      </w:pPr>
      <w:bookmarkStart w:id="1045" w:name="ET_guest_905719_187"/>
      <w:r w:rsidRPr="0092549B">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92549B">
        <w:rPr>
          <w:rStyle w:val="TagStyle"/>
          <w:rtl/>
        </w:rPr>
        <w:t xml:space="preserve"> &lt;&lt; אורח &gt;&gt;</w:t>
      </w:r>
      <w:r w:rsidR="003A02CE">
        <w:rPr>
          <w:rtl/>
          <w:lang w:eastAsia="he-IL"/>
        </w:rPr>
        <w:t xml:space="preserve"> </w:t>
      </w:r>
      <w:bookmarkEnd w:id="1045"/>
    </w:p>
    <w:p w14:paraId="17601D9C" w14:textId="77777777" w:rsidR="0092549B" w:rsidRDefault="0092549B" w:rsidP="0092549B">
      <w:pPr>
        <w:pStyle w:val="KeepWithNext"/>
        <w:rPr>
          <w:rtl/>
          <w:lang w:eastAsia="he-IL"/>
        </w:rPr>
      </w:pPr>
    </w:p>
    <w:p w14:paraId="6D4CBAB4" w14:textId="77777777" w:rsidR="00610D4B" w:rsidRDefault="0092549B" w:rsidP="00610D4B">
      <w:pPr>
        <w:rPr>
          <w:rtl/>
        </w:rPr>
      </w:pPr>
      <w:r>
        <w:rPr>
          <w:rFonts w:hint="cs"/>
          <w:rtl/>
          <w:lang w:eastAsia="he-IL"/>
        </w:rPr>
        <w:t>בלי לתרגם.</w:t>
      </w:r>
      <w:bookmarkStart w:id="1046" w:name="_ETM_Q1_1787980"/>
      <w:bookmarkStart w:id="1047" w:name="_ETM_Q1_1788012"/>
      <w:bookmarkStart w:id="1048" w:name="_ETM_Q1_1779791"/>
      <w:bookmarkStart w:id="1049" w:name="_ETM_Q1_1779822"/>
      <w:bookmarkEnd w:id="1046"/>
      <w:bookmarkEnd w:id="1047"/>
      <w:bookmarkEnd w:id="1048"/>
      <w:bookmarkEnd w:id="1049"/>
    </w:p>
    <w:p w14:paraId="21F8D185" w14:textId="77777777" w:rsidR="00610D4B" w:rsidRDefault="00610D4B" w:rsidP="00610D4B">
      <w:pPr>
        <w:rPr>
          <w:rtl/>
        </w:rPr>
      </w:pPr>
    </w:p>
    <w:p w14:paraId="376AB4D4" w14:textId="48EA2556" w:rsidR="00610D4B" w:rsidRDefault="00610D4B" w:rsidP="00610D4B">
      <w:pPr>
        <w:pStyle w:val="af9"/>
        <w:keepNext/>
        <w:rPr>
          <w:rtl/>
          <w:lang w:eastAsia="he-IL"/>
        </w:rPr>
      </w:pPr>
      <w:bookmarkStart w:id="1050" w:name="ET_guest_פנינה_אורן_שני_דור_992"/>
      <w:r w:rsidRPr="00610D4B">
        <w:rPr>
          <w:rStyle w:val="TagStyle"/>
          <w:rtl/>
        </w:rPr>
        <w:t xml:space="preserve"> &lt;&lt; אורח &gt;&gt; </w:t>
      </w:r>
      <w:r>
        <w:rPr>
          <w:rtl/>
          <w:lang w:eastAsia="he-IL"/>
        </w:rPr>
        <w:t>פנינה אורן שני דור:</w:t>
      </w:r>
      <w:r w:rsidRPr="00610D4B">
        <w:rPr>
          <w:rStyle w:val="TagStyle"/>
          <w:rtl/>
        </w:rPr>
        <w:t xml:space="preserve"> &lt;&lt; אורח &gt;&gt;</w:t>
      </w:r>
      <w:r w:rsidR="00F5595B">
        <w:rPr>
          <w:rtl/>
          <w:lang w:eastAsia="he-IL"/>
        </w:rPr>
        <w:t xml:space="preserve"> </w:t>
      </w:r>
      <w:bookmarkEnd w:id="1050"/>
    </w:p>
    <w:p w14:paraId="2D6315AD" w14:textId="77777777" w:rsidR="00610D4B" w:rsidRDefault="00610D4B" w:rsidP="00610D4B">
      <w:pPr>
        <w:pStyle w:val="KeepWithNext"/>
        <w:rPr>
          <w:rtl/>
          <w:lang w:eastAsia="he-IL"/>
        </w:rPr>
      </w:pPr>
    </w:p>
    <w:p w14:paraId="7EAF90EC" w14:textId="13A7F4B2" w:rsidR="0092549B" w:rsidRDefault="0092549B" w:rsidP="00610D4B">
      <w:pPr>
        <w:rPr>
          <w:rtl/>
        </w:rPr>
      </w:pPr>
      <w:r>
        <w:rPr>
          <w:rFonts w:hint="cs"/>
          <w:rtl/>
          <w:lang w:eastAsia="he-IL"/>
        </w:rPr>
        <w:t>המלל הוא למגע עם מזון</w:t>
      </w:r>
      <w:r w:rsidR="00780B63">
        <w:rPr>
          <w:rFonts w:hint="cs"/>
          <w:rtl/>
          <w:lang w:eastAsia="he-IL"/>
        </w:rPr>
        <w:t xml:space="preserve"> </w:t>
      </w:r>
      <w:r>
        <w:rPr>
          <w:rFonts w:hint="cs"/>
          <w:rtl/>
          <w:lang w:eastAsia="he-IL"/>
        </w:rPr>
        <w:t>ויהיה אפשר להשאיר את הסימון המקורי.</w:t>
      </w:r>
    </w:p>
    <w:p w14:paraId="12AB1039" w14:textId="77777777" w:rsidR="0092549B" w:rsidRDefault="0092549B" w:rsidP="0092549B">
      <w:pPr>
        <w:rPr>
          <w:rtl/>
          <w:lang w:eastAsia="he-IL"/>
        </w:rPr>
      </w:pPr>
    </w:p>
    <w:p w14:paraId="7D1BE75D" w14:textId="46D10FC6" w:rsidR="0092549B" w:rsidRDefault="0092549B" w:rsidP="0092549B">
      <w:pPr>
        <w:pStyle w:val="a4"/>
        <w:keepNext/>
        <w:rPr>
          <w:rtl/>
        </w:rPr>
      </w:pPr>
      <w:bookmarkStart w:id="1051" w:name="ET_speaker_נעה_בן_שבת_189"/>
      <w:r w:rsidRPr="0092549B">
        <w:rPr>
          <w:rStyle w:val="TagStyle"/>
          <w:rtl/>
        </w:rPr>
        <w:t xml:space="preserve"> &lt;&lt; דובר &gt;&gt; </w:t>
      </w:r>
      <w:r>
        <w:rPr>
          <w:rtl/>
        </w:rPr>
        <w:t>נעה בן שבת:</w:t>
      </w:r>
      <w:r w:rsidRPr="0092549B">
        <w:rPr>
          <w:rStyle w:val="TagStyle"/>
          <w:rtl/>
        </w:rPr>
        <w:t xml:space="preserve"> &lt;&lt; דובר &gt;&gt;</w:t>
      </w:r>
      <w:r w:rsidR="003A02CE">
        <w:rPr>
          <w:rtl/>
        </w:rPr>
        <w:t xml:space="preserve"> </w:t>
      </w:r>
      <w:bookmarkEnd w:id="1051"/>
    </w:p>
    <w:p w14:paraId="132B01B9" w14:textId="77777777" w:rsidR="0092549B" w:rsidRDefault="0092549B" w:rsidP="0092549B">
      <w:pPr>
        <w:pStyle w:val="KeepWithNext"/>
        <w:rPr>
          <w:rtl/>
          <w:lang w:eastAsia="he-IL"/>
        </w:rPr>
      </w:pPr>
    </w:p>
    <w:p w14:paraId="609F785C" w14:textId="183B5883" w:rsidR="0092549B" w:rsidRDefault="0092549B" w:rsidP="0092549B">
      <w:pPr>
        <w:rPr>
          <w:rtl/>
          <w:lang w:eastAsia="he-IL"/>
        </w:rPr>
      </w:pPr>
      <w:r>
        <w:rPr>
          <w:rFonts w:hint="cs"/>
          <w:rtl/>
          <w:lang w:eastAsia="he-IL"/>
        </w:rPr>
        <w:t>לא להחליף לעברית.</w:t>
      </w:r>
    </w:p>
    <w:p w14:paraId="78D80742" w14:textId="77777777" w:rsidR="00477C3D" w:rsidRDefault="00477C3D" w:rsidP="0092549B">
      <w:pPr>
        <w:rPr>
          <w:rtl/>
          <w:lang w:eastAsia="he-IL"/>
        </w:rPr>
      </w:pPr>
      <w:bookmarkStart w:id="1052" w:name="_ETM_Q1_1789923"/>
      <w:bookmarkStart w:id="1053" w:name="_ETM_Q1_1789963"/>
      <w:bookmarkEnd w:id="1052"/>
      <w:bookmarkEnd w:id="1053"/>
    </w:p>
    <w:p w14:paraId="6E6CDBD2" w14:textId="69A55A09" w:rsidR="00477C3D" w:rsidRDefault="00477C3D" w:rsidP="00477C3D">
      <w:pPr>
        <w:pStyle w:val="af9"/>
        <w:keepNext/>
        <w:rPr>
          <w:rtl/>
          <w:lang w:eastAsia="he-IL"/>
        </w:rPr>
      </w:pPr>
      <w:bookmarkStart w:id="1054" w:name="ET_guest_905462_190"/>
      <w:r w:rsidRPr="00477C3D">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77C3D">
        <w:rPr>
          <w:rStyle w:val="TagStyle"/>
          <w:rtl/>
        </w:rPr>
        <w:t xml:space="preserve"> &lt;&lt; אורח &gt;&gt;</w:t>
      </w:r>
      <w:r w:rsidR="003A02CE">
        <w:rPr>
          <w:rtl/>
          <w:lang w:eastAsia="he-IL"/>
        </w:rPr>
        <w:t xml:space="preserve"> </w:t>
      </w:r>
      <w:bookmarkEnd w:id="1054"/>
    </w:p>
    <w:p w14:paraId="5A3DD3AD" w14:textId="77777777" w:rsidR="00477C3D" w:rsidRDefault="00477C3D" w:rsidP="00477C3D">
      <w:pPr>
        <w:pStyle w:val="KeepWithNext"/>
        <w:rPr>
          <w:rtl/>
          <w:lang w:eastAsia="he-IL"/>
        </w:rPr>
      </w:pPr>
    </w:p>
    <w:p w14:paraId="4BB1CDB5" w14:textId="0E14DD99" w:rsidR="00477C3D" w:rsidRDefault="00477C3D" w:rsidP="00477C3D">
      <w:pPr>
        <w:rPr>
          <w:rtl/>
          <w:lang w:eastAsia="he-IL"/>
        </w:rPr>
      </w:pPr>
      <w:r>
        <w:rPr>
          <w:rFonts w:hint="cs"/>
          <w:rtl/>
          <w:lang w:eastAsia="he-IL"/>
        </w:rPr>
        <w:t xml:space="preserve">כל התקנות האלה, </w:t>
      </w:r>
      <w:bookmarkStart w:id="1055" w:name="_ETM_Q1_1795917"/>
      <w:bookmarkEnd w:id="1055"/>
      <w:r>
        <w:rPr>
          <w:rFonts w:hint="cs"/>
          <w:rtl/>
          <w:lang w:eastAsia="he-IL"/>
        </w:rPr>
        <w:t>אלה דברים שהם מחייבים באירופה.</w:t>
      </w:r>
    </w:p>
    <w:p w14:paraId="13D4A296" w14:textId="77777777" w:rsidR="00477C3D" w:rsidRDefault="00477C3D" w:rsidP="00477C3D">
      <w:pPr>
        <w:rPr>
          <w:rtl/>
          <w:lang w:eastAsia="he-IL"/>
        </w:rPr>
      </w:pPr>
      <w:bookmarkStart w:id="1056" w:name="_ETM_Q1_1800629"/>
      <w:bookmarkStart w:id="1057" w:name="_ETM_Q1_1800669"/>
      <w:bookmarkStart w:id="1058" w:name="_ETM_Q1_1800242"/>
      <w:bookmarkEnd w:id="1056"/>
      <w:bookmarkEnd w:id="1057"/>
      <w:bookmarkEnd w:id="1058"/>
    </w:p>
    <w:p w14:paraId="1A20932F" w14:textId="4B29FD83" w:rsidR="00477C3D" w:rsidRDefault="00477C3D" w:rsidP="00477C3D">
      <w:pPr>
        <w:pStyle w:val="af9"/>
        <w:keepNext/>
        <w:rPr>
          <w:rtl/>
          <w:lang w:eastAsia="he-IL"/>
        </w:rPr>
      </w:pPr>
      <w:bookmarkStart w:id="1059" w:name="ET_guest_905719_191"/>
      <w:r w:rsidRPr="00477C3D">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477C3D">
        <w:rPr>
          <w:rStyle w:val="TagStyle"/>
          <w:rtl/>
        </w:rPr>
        <w:t xml:space="preserve"> &lt;&lt; אורח &gt;&gt;</w:t>
      </w:r>
      <w:r w:rsidR="003A02CE">
        <w:rPr>
          <w:rtl/>
          <w:lang w:eastAsia="he-IL"/>
        </w:rPr>
        <w:t xml:space="preserve"> </w:t>
      </w:r>
      <w:bookmarkEnd w:id="1059"/>
    </w:p>
    <w:p w14:paraId="447B7E49" w14:textId="77777777" w:rsidR="00477C3D" w:rsidRDefault="00477C3D" w:rsidP="00477C3D">
      <w:pPr>
        <w:pStyle w:val="KeepWithNext"/>
        <w:rPr>
          <w:rtl/>
          <w:lang w:eastAsia="he-IL"/>
        </w:rPr>
      </w:pPr>
    </w:p>
    <w:p w14:paraId="6D6F0E53" w14:textId="293B6109" w:rsidR="00477C3D" w:rsidRDefault="00477C3D" w:rsidP="00477C3D">
      <w:pPr>
        <w:rPr>
          <w:rtl/>
          <w:lang w:eastAsia="he-IL"/>
        </w:rPr>
      </w:pPr>
      <w:bookmarkStart w:id="1060" w:name="_ETM_Q1_1800491"/>
      <w:bookmarkStart w:id="1061" w:name="_ETM_Q1_1800527"/>
      <w:bookmarkEnd w:id="1060"/>
      <w:bookmarkEnd w:id="1061"/>
      <w:r>
        <w:rPr>
          <w:rFonts w:hint="cs"/>
          <w:rtl/>
          <w:lang w:eastAsia="he-IL"/>
        </w:rPr>
        <w:t>כן. אלה תקנות מחייבות</w:t>
      </w:r>
      <w:bookmarkStart w:id="1062" w:name="_ETM_Q1_1800225"/>
      <w:bookmarkEnd w:id="1062"/>
      <w:r>
        <w:rPr>
          <w:rFonts w:hint="cs"/>
          <w:rtl/>
          <w:lang w:eastAsia="he-IL"/>
        </w:rPr>
        <w:t>, בתוקף, מיושמות כבר שנים.</w:t>
      </w:r>
      <w:r w:rsidR="00780B63">
        <w:rPr>
          <w:rFonts w:hint="cs"/>
          <w:rtl/>
          <w:lang w:eastAsia="he-IL"/>
        </w:rPr>
        <w:t xml:space="preserve"> </w:t>
      </w:r>
      <w:bookmarkStart w:id="1063" w:name="_ETM_Q1_1803643"/>
      <w:bookmarkEnd w:id="1063"/>
      <w:r>
        <w:rPr>
          <w:rFonts w:hint="cs"/>
          <w:rtl/>
          <w:lang w:eastAsia="he-IL"/>
        </w:rPr>
        <w:t>שום דבר חדש.</w:t>
      </w:r>
      <w:bookmarkStart w:id="1064" w:name="_ETM_Q1_1803278"/>
      <w:bookmarkEnd w:id="1064"/>
    </w:p>
    <w:p w14:paraId="15A14077" w14:textId="77777777" w:rsidR="00477C3D" w:rsidRDefault="00477C3D" w:rsidP="00477C3D">
      <w:pPr>
        <w:rPr>
          <w:rtl/>
          <w:lang w:eastAsia="he-IL"/>
        </w:rPr>
      </w:pPr>
      <w:bookmarkStart w:id="1065" w:name="_ETM_Q1_1803322"/>
      <w:bookmarkStart w:id="1066" w:name="_ETM_Q1_1810711"/>
      <w:bookmarkEnd w:id="1065"/>
      <w:bookmarkEnd w:id="1066"/>
    </w:p>
    <w:p w14:paraId="43FD286D" w14:textId="50D4F0F4" w:rsidR="00477C3D" w:rsidRDefault="00477C3D" w:rsidP="00477C3D">
      <w:pPr>
        <w:pStyle w:val="af9"/>
        <w:keepNext/>
        <w:rPr>
          <w:rtl/>
          <w:lang w:eastAsia="he-IL"/>
        </w:rPr>
      </w:pPr>
      <w:bookmarkStart w:id="1067" w:name="ET_guest_חן_גוטמן_192"/>
      <w:r w:rsidRPr="00477C3D">
        <w:rPr>
          <w:rStyle w:val="TagStyle"/>
          <w:rtl/>
        </w:rPr>
        <w:t xml:space="preserve"> &lt;&lt; אורח &gt;&gt; </w:t>
      </w:r>
      <w:r>
        <w:rPr>
          <w:rtl/>
          <w:lang w:eastAsia="he-IL"/>
        </w:rPr>
        <w:t>חן גוטמן:</w:t>
      </w:r>
      <w:r w:rsidRPr="00477C3D">
        <w:rPr>
          <w:rStyle w:val="TagStyle"/>
          <w:rtl/>
        </w:rPr>
        <w:t xml:space="preserve"> &lt;&lt; אורח &gt;&gt;</w:t>
      </w:r>
      <w:r w:rsidR="003A02CE">
        <w:rPr>
          <w:rtl/>
          <w:lang w:eastAsia="he-IL"/>
        </w:rPr>
        <w:t xml:space="preserve"> </w:t>
      </w:r>
      <w:bookmarkEnd w:id="1067"/>
    </w:p>
    <w:p w14:paraId="0F955A46" w14:textId="77777777" w:rsidR="00477C3D" w:rsidRDefault="00477C3D" w:rsidP="00477C3D">
      <w:pPr>
        <w:pStyle w:val="KeepWithNext"/>
        <w:rPr>
          <w:rtl/>
          <w:lang w:eastAsia="he-IL"/>
        </w:rPr>
      </w:pPr>
    </w:p>
    <w:p w14:paraId="08F6C354" w14:textId="5CFA7172" w:rsidR="00477C3D" w:rsidRDefault="00477C3D" w:rsidP="00477C3D">
      <w:pPr>
        <w:rPr>
          <w:rtl/>
          <w:lang w:eastAsia="he-IL"/>
        </w:rPr>
      </w:pPr>
      <w:bookmarkStart w:id="1068" w:name="_ETM_Q1_1810976"/>
      <w:bookmarkStart w:id="1069" w:name="_ETM_Q1_1811008"/>
      <w:bookmarkEnd w:id="1068"/>
      <w:bookmarkEnd w:id="1069"/>
      <w:r>
        <w:rPr>
          <w:rFonts w:hint="cs"/>
          <w:rtl/>
          <w:lang w:eastAsia="he-IL"/>
        </w:rPr>
        <w:t xml:space="preserve">הדירקטיבה הבאה היא דירקטיבה 84/500 וזה בעצם נוגע למוצרים קרמיים. </w:t>
      </w:r>
    </w:p>
    <w:p w14:paraId="6C44F20C" w14:textId="77777777" w:rsidR="00477C3D" w:rsidRDefault="00477C3D" w:rsidP="00477C3D">
      <w:pPr>
        <w:rPr>
          <w:rtl/>
          <w:lang w:eastAsia="he-IL"/>
        </w:rPr>
      </w:pPr>
      <w:bookmarkStart w:id="1070" w:name="_ETM_Q1_1820339"/>
      <w:bookmarkStart w:id="1071" w:name="_ETM_Q1_1820379"/>
      <w:bookmarkStart w:id="1072" w:name="_ETM_Q1_1819005"/>
      <w:bookmarkEnd w:id="1070"/>
      <w:bookmarkEnd w:id="1071"/>
      <w:bookmarkEnd w:id="1072"/>
    </w:p>
    <w:p w14:paraId="1851872A" w14:textId="2E59FB0F" w:rsidR="00477C3D" w:rsidRDefault="00477C3D" w:rsidP="00477C3D">
      <w:pPr>
        <w:pStyle w:val="af9"/>
        <w:keepNext/>
        <w:rPr>
          <w:rtl/>
          <w:lang w:eastAsia="he-IL"/>
        </w:rPr>
      </w:pPr>
      <w:bookmarkStart w:id="1073" w:name="ET_guest_רוית_ארבל_193"/>
      <w:r w:rsidRPr="00477C3D">
        <w:rPr>
          <w:rStyle w:val="TagStyle"/>
          <w:rtl/>
        </w:rPr>
        <w:t xml:space="preserve"> &lt;&lt; אורח &gt;&gt; </w:t>
      </w:r>
      <w:proofErr w:type="spellStart"/>
      <w:r>
        <w:rPr>
          <w:rtl/>
          <w:lang w:eastAsia="he-IL"/>
        </w:rPr>
        <w:t>רוית</w:t>
      </w:r>
      <w:proofErr w:type="spellEnd"/>
      <w:r>
        <w:rPr>
          <w:rtl/>
          <w:lang w:eastAsia="he-IL"/>
        </w:rPr>
        <w:t xml:space="preserve"> ארבל:</w:t>
      </w:r>
      <w:r w:rsidRPr="00477C3D">
        <w:rPr>
          <w:rStyle w:val="TagStyle"/>
          <w:rtl/>
        </w:rPr>
        <w:t xml:space="preserve"> &lt;&lt; אורח &gt;&gt;</w:t>
      </w:r>
      <w:r w:rsidR="003A02CE">
        <w:rPr>
          <w:rtl/>
          <w:lang w:eastAsia="he-IL"/>
        </w:rPr>
        <w:t xml:space="preserve"> </w:t>
      </w:r>
      <w:bookmarkEnd w:id="1073"/>
    </w:p>
    <w:p w14:paraId="5BDC47EF" w14:textId="77777777" w:rsidR="00477C3D" w:rsidRDefault="00477C3D" w:rsidP="00477C3D">
      <w:pPr>
        <w:pStyle w:val="KeepWithNext"/>
        <w:rPr>
          <w:rtl/>
          <w:lang w:eastAsia="he-IL"/>
        </w:rPr>
      </w:pPr>
    </w:p>
    <w:p w14:paraId="7B33E9BF" w14:textId="4D73F32B" w:rsidR="00477C3D" w:rsidRDefault="00477C3D" w:rsidP="00477C3D">
      <w:pPr>
        <w:rPr>
          <w:rtl/>
          <w:lang w:eastAsia="he-IL"/>
        </w:rPr>
      </w:pPr>
      <w:r>
        <w:rPr>
          <w:rFonts w:hint="cs"/>
          <w:rtl/>
          <w:lang w:eastAsia="he-IL"/>
        </w:rPr>
        <w:t>ה</w:t>
      </w:r>
      <w:bookmarkStart w:id="1074" w:name="_ETM_Q1_1819314"/>
      <w:bookmarkStart w:id="1075" w:name="_ETM_Q1_1819331"/>
      <w:bookmarkEnd w:id="1074"/>
      <w:bookmarkEnd w:id="1075"/>
      <w:r>
        <w:rPr>
          <w:rFonts w:hint="cs"/>
          <w:rtl/>
          <w:lang w:eastAsia="he-IL"/>
        </w:rPr>
        <w:t>החרגות יחזרו בכל המקומות האלה.</w:t>
      </w:r>
    </w:p>
    <w:p w14:paraId="00531877" w14:textId="77777777" w:rsidR="00477C3D" w:rsidRDefault="00477C3D" w:rsidP="00477C3D">
      <w:pPr>
        <w:rPr>
          <w:rtl/>
          <w:lang w:eastAsia="he-IL"/>
        </w:rPr>
      </w:pPr>
      <w:bookmarkStart w:id="1076" w:name="_ETM_Q1_1820324"/>
      <w:bookmarkStart w:id="1077" w:name="_ETM_Q1_1820363"/>
      <w:bookmarkStart w:id="1078" w:name="_ETM_Q1_1820987"/>
      <w:bookmarkEnd w:id="1076"/>
      <w:bookmarkEnd w:id="1077"/>
      <w:bookmarkEnd w:id="1078"/>
    </w:p>
    <w:p w14:paraId="7CCA4F6D" w14:textId="13E535C7" w:rsidR="00477C3D" w:rsidRDefault="00477C3D" w:rsidP="00477C3D">
      <w:pPr>
        <w:pStyle w:val="a4"/>
        <w:keepNext/>
        <w:rPr>
          <w:rtl/>
        </w:rPr>
      </w:pPr>
      <w:bookmarkStart w:id="1079" w:name="ET_speaker_נעה_בן_שבת_194"/>
      <w:r w:rsidRPr="00477C3D">
        <w:rPr>
          <w:rStyle w:val="TagStyle"/>
          <w:rtl/>
        </w:rPr>
        <w:t xml:space="preserve"> &lt;&lt; דובר &gt;&gt; </w:t>
      </w:r>
      <w:r>
        <w:rPr>
          <w:rtl/>
        </w:rPr>
        <w:t>נעה בן שבת:</w:t>
      </w:r>
      <w:r w:rsidRPr="00477C3D">
        <w:rPr>
          <w:rStyle w:val="TagStyle"/>
          <w:rtl/>
        </w:rPr>
        <w:t xml:space="preserve"> &lt;&lt; דובר &gt;&gt;</w:t>
      </w:r>
      <w:r w:rsidR="003A02CE">
        <w:rPr>
          <w:rtl/>
        </w:rPr>
        <w:t xml:space="preserve"> </w:t>
      </w:r>
      <w:bookmarkEnd w:id="1079"/>
    </w:p>
    <w:p w14:paraId="2294C5C5" w14:textId="77777777" w:rsidR="00477C3D" w:rsidRDefault="00477C3D" w:rsidP="00477C3D">
      <w:pPr>
        <w:pStyle w:val="KeepWithNext"/>
        <w:rPr>
          <w:rtl/>
          <w:lang w:eastAsia="he-IL"/>
        </w:rPr>
      </w:pPr>
    </w:p>
    <w:p w14:paraId="5E80DFBD" w14:textId="3B41B5E3" w:rsidR="00477C3D" w:rsidRDefault="00477C3D" w:rsidP="00477C3D">
      <w:pPr>
        <w:rPr>
          <w:rtl/>
          <w:lang w:eastAsia="he-IL"/>
        </w:rPr>
      </w:pPr>
      <w:bookmarkStart w:id="1080" w:name="_ETM_Q1_1821248"/>
      <w:bookmarkEnd w:id="1080"/>
      <w:r>
        <w:rPr>
          <w:rFonts w:hint="cs"/>
          <w:rtl/>
          <w:lang w:eastAsia="he-IL"/>
        </w:rPr>
        <w:t>כ</w:t>
      </w:r>
      <w:bookmarkStart w:id="1081" w:name="_ETM_Q1_1821287"/>
      <w:bookmarkEnd w:id="1081"/>
      <w:r>
        <w:rPr>
          <w:rFonts w:hint="cs"/>
          <w:rtl/>
          <w:lang w:eastAsia="he-IL"/>
        </w:rPr>
        <w:t xml:space="preserve">ן. </w:t>
      </w:r>
    </w:p>
    <w:p w14:paraId="08DC0546" w14:textId="77777777" w:rsidR="00477C3D" w:rsidRDefault="00477C3D" w:rsidP="00477C3D">
      <w:pPr>
        <w:rPr>
          <w:rtl/>
          <w:lang w:eastAsia="he-IL"/>
        </w:rPr>
      </w:pPr>
      <w:bookmarkStart w:id="1082" w:name="_ETM_Q1_1822359"/>
      <w:bookmarkEnd w:id="1082"/>
    </w:p>
    <w:p w14:paraId="02D996B5" w14:textId="2F6D4B82" w:rsidR="00477C3D" w:rsidRDefault="00477C3D" w:rsidP="00477C3D">
      <w:pPr>
        <w:pStyle w:val="af9"/>
        <w:keepNext/>
        <w:rPr>
          <w:rtl/>
          <w:lang w:eastAsia="he-IL"/>
        </w:rPr>
      </w:pPr>
      <w:bookmarkStart w:id="1083" w:name="ET_guest_רוית_ארבל_195"/>
      <w:r w:rsidRPr="00477C3D">
        <w:rPr>
          <w:rStyle w:val="TagStyle"/>
          <w:rtl/>
        </w:rPr>
        <w:t xml:space="preserve"> &lt;&lt; אורח &gt;&gt; </w:t>
      </w:r>
      <w:proofErr w:type="spellStart"/>
      <w:r>
        <w:rPr>
          <w:rtl/>
          <w:lang w:eastAsia="he-IL"/>
        </w:rPr>
        <w:t>רוית</w:t>
      </w:r>
      <w:proofErr w:type="spellEnd"/>
      <w:r>
        <w:rPr>
          <w:rtl/>
          <w:lang w:eastAsia="he-IL"/>
        </w:rPr>
        <w:t xml:space="preserve"> ארבל:</w:t>
      </w:r>
      <w:r w:rsidRPr="00477C3D">
        <w:rPr>
          <w:rStyle w:val="TagStyle"/>
          <w:rtl/>
        </w:rPr>
        <w:t xml:space="preserve"> &lt;&lt; אורח &gt;&gt;</w:t>
      </w:r>
      <w:r w:rsidR="003A02CE">
        <w:rPr>
          <w:rtl/>
          <w:lang w:eastAsia="he-IL"/>
        </w:rPr>
        <w:t xml:space="preserve"> </w:t>
      </w:r>
      <w:bookmarkEnd w:id="1083"/>
    </w:p>
    <w:p w14:paraId="70B14B2F" w14:textId="77777777" w:rsidR="00477C3D" w:rsidRDefault="00477C3D" w:rsidP="00477C3D">
      <w:pPr>
        <w:pStyle w:val="KeepWithNext"/>
        <w:rPr>
          <w:rtl/>
          <w:lang w:eastAsia="he-IL"/>
        </w:rPr>
      </w:pPr>
    </w:p>
    <w:p w14:paraId="7B897D79" w14:textId="1475B9F3" w:rsidR="00477C3D" w:rsidRDefault="00477C3D" w:rsidP="00477C3D">
      <w:pPr>
        <w:rPr>
          <w:rtl/>
          <w:lang w:eastAsia="he-IL"/>
        </w:rPr>
      </w:pPr>
      <w:r>
        <w:rPr>
          <w:rFonts w:hint="cs"/>
          <w:rtl/>
          <w:lang w:eastAsia="he-IL"/>
        </w:rPr>
        <w:t>ב</w:t>
      </w:r>
      <w:bookmarkStart w:id="1084" w:name="_ETM_Q1_1822632"/>
      <w:bookmarkStart w:id="1085" w:name="_ETM_Q1_1822660"/>
      <w:bookmarkEnd w:id="1084"/>
      <w:bookmarkEnd w:id="1085"/>
      <w:r>
        <w:rPr>
          <w:rFonts w:hint="cs"/>
          <w:rtl/>
          <w:lang w:eastAsia="he-IL"/>
        </w:rPr>
        <w:t>אותה לשון?</w:t>
      </w:r>
    </w:p>
    <w:p w14:paraId="46E9FC72" w14:textId="77777777" w:rsidR="00477C3D" w:rsidRDefault="00477C3D" w:rsidP="00477C3D">
      <w:pPr>
        <w:rPr>
          <w:rtl/>
          <w:lang w:eastAsia="he-IL"/>
        </w:rPr>
      </w:pPr>
      <w:bookmarkStart w:id="1086" w:name="_ETM_Q1_1821984"/>
      <w:bookmarkStart w:id="1087" w:name="_ETM_Q1_1822022"/>
      <w:bookmarkStart w:id="1088" w:name="_ETM_Q1_1823040"/>
      <w:bookmarkEnd w:id="1086"/>
      <w:bookmarkEnd w:id="1087"/>
      <w:bookmarkEnd w:id="1088"/>
    </w:p>
    <w:p w14:paraId="55C62EB5" w14:textId="4FA7DA37" w:rsidR="00477C3D" w:rsidRDefault="00477C3D" w:rsidP="00477C3D">
      <w:pPr>
        <w:pStyle w:val="a4"/>
        <w:keepNext/>
        <w:rPr>
          <w:rtl/>
        </w:rPr>
      </w:pPr>
      <w:bookmarkStart w:id="1089" w:name="ET_speaker_נעה_בן_שבת_196"/>
      <w:r w:rsidRPr="00477C3D">
        <w:rPr>
          <w:rStyle w:val="TagStyle"/>
          <w:rtl/>
        </w:rPr>
        <w:t xml:space="preserve"> &lt;&lt; דובר &gt;&gt; </w:t>
      </w:r>
      <w:r>
        <w:rPr>
          <w:rtl/>
        </w:rPr>
        <w:t>נעה בן שבת:</w:t>
      </w:r>
      <w:r w:rsidRPr="00477C3D">
        <w:rPr>
          <w:rStyle w:val="TagStyle"/>
          <w:rtl/>
        </w:rPr>
        <w:t xml:space="preserve"> &lt;&lt; דובר &gt;&gt;</w:t>
      </w:r>
      <w:r w:rsidR="003A02CE">
        <w:rPr>
          <w:rtl/>
        </w:rPr>
        <w:t xml:space="preserve"> </w:t>
      </w:r>
      <w:bookmarkEnd w:id="1089"/>
    </w:p>
    <w:p w14:paraId="36319B2B" w14:textId="77777777" w:rsidR="00477C3D" w:rsidRDefault="00477C3D" w:rsidP="00477C3D">
      <w:pPr>
        <w:pStyle w:val="KeepWithNext"/>
        <w:rPr>
          <w:rtl/>
          <w:lang w:eastAsia="he-IL"/>
        </w:rPr>
      </w:pPr>
    </w:p>
    <w:p w14:paraId="7217A3B3" w14:textId="3712B4BF" w:rsidR="00477C3D" w:rsidRDefault="00477C3D" w:rsidP="00477C3D">
      <w:pPr>
        <w:rPr>
          <w:rtl/>
          <w:lang w:eastAsia="he-IL"/>
        </w:rPr>
      </w:pPr>
      <w:bookmarkStart w:id="1090" w:name="_ETM_Q1_1823331"/>
      <w:bookmarkStart w:id="1091" w:name="_ETM_Q1_1823367"/>
      <w:bookmarkEnd w:id="1090"/>
      <w:bookmarkEnd w:id="1091"/>
      <w:r>
        <w:rPr>
          <w:rFonts w:hint="cs"/>
          <w:rtl/>
          <w:lang w:eastAsia="he-IL"/>
        </w:rPr>
        <w:t xml:space="preserve">כן. </w:t>
      </w:r>
    </w:p>
    <w:p w14:paraId="66C15FEF" w14:textId="77777777" w:rsidR="00477C3D" w:rsidRDefault="00477C3D" w:rsidP="00477C3D">
      <w:pPr>
        <w:rPr>
          <w:rtl/>
          <w:lang w:eastAsia="he-IL"/>
        </w:rPr>
      </w:pPr>
      <w:bookmarkStart w:id="1092" w:name="_ETM_Q1_1824597"/>
      <w:bookmarkStart w:id="1093" w:name="_ETM_Q1_1824623"/>
      <w:bookmarkEnd w:id="1092"/>
      <w:bookmarkEnd w:id="1093"/>
    </w:p>
    <w:p w14:paraId="081A9805" w14:textId="549E3F27" w:rsidR="00477C3D" w:rsidRDefault="00477C3D" w:rsidP="00477C3D">
      <w:pPr>
        <w:pStyle w:val="af6"/>
        <w:keepNext/>
        <w:rPr>
          <w:rtl/>
        </w:rPr>
      </w:pPr>
      <w:bookmarkStart w:id="1094" w:name="ET_yor_6447_197"/>
      <w:r w:rsidRPr="00477C3D">
        <w:rPr>
          <w:rStyle w:val="TagStyle"/>
          <w:rtl/>
        </w:rPr>
        <w:t xml:space="preserve"> &lt;&lt; יור &gt;&gt; </w:t>
      </w:r>
      <w:r>
        <w:rPr>
          <w:rtl/>
        </w:rPr>
        <w:t xml:space="preserve">היו"ר יונתן </w:t>
      </w:r>
      <w:proofErr w:type="spellStart"/>
      <w:r>
        <w:rPr>
          <w:rtl/>
        </w:rPr>
        <w:t>מישרקי</w:t>
      </w:r>
      <w:proofErr w:type="spellEnd"/>
      <w:r>
        <w:rPr>
          <w:rtl/>
        </w:rPr>
        <w:t>:</w:t>
      </w:r>
      <w:r w:rsidRPr="00477C3D">
        <w:rPr>
          <w:rStyle w:val="TagStyle"/>
          <w:rtl/>
        </w:rPr>
        <w:t xml:space="preserve"> &lt;&lt; יור &gt;&gt;</w:t>
      </w:r>
      <w:r w:rsidR="003A02CE">
        <w:rPr>
          <w:rtl/>
        </w:rPr>
        <w:t xml:space="preserve"> </w:t>
      </w:r>
      <w:bookmarkEnd w:id="1094"/>
    </w:p>
    <w:p w14:paraId="6FD9C44D" w14:textId="77777777" w:rsidR="00477C3D" w:rsidRDefault="00477C3D" w:rsidP="00477C3D">
      <w:pPr>
        <w:pStyle w:val="KeepWithNext"/>
        <w:rPr>
          <w:rtl/>
          <w:lang w:eastAsia="he-IL"/>
        </w:rPr>
      </w:pPr>
    </w:p>
    <w:p w14:paraId="3C605B04" w14:textId="306F9834" w:rsidR="00477C3D" w:rsidRDefault="00477C3D" w:rsidP="00477C3D">
      <w:pPr>
        <w:rPr>
          <w:rtl/>
          <w:lang w:eastAsia="he-IL"/>
        </w:rPr>
      </w:pPr>
      <w:r>
        <w:rPr>
          <w:rFonts w:hint="cs"/>
          <w:rtl/>
          <w:lang w:eastAsia="he-IL"/>
        </w:rPr>
        <w:t xml:space="preserve">עוד מעט נגיע לזה. </w:t>
      </w:r>
    </w:p>
    <w:p w14:paraId="12670439" w14:textId="77777777" w:rsidR="00477C3D" w:rsidRDefault="00477C3D" w:rsidP="00477C3D">
      <w:pPr>
        <w:rPr>
          <w:rtl/>
          <w:lang w:eastAsia="he-IL"/>
        </w:rPr>
      </w:pPr>
    </w:p>
    <w:p w14:paraId="17B59127" w14:textId="4B067E97" w:rsidR="00477C3D" w:rsidRDefault="00477C3D" w:rsidP="00477C3D">
      <w:pPr>
        <w:pStyle w:val="af9"/>
        <w:keepNext/>
        <w:rPr>
          <w:rtl/>
          <w:lang w:eastAsia="he-IL"/>
        </w:rPr>
      </w:pPr>
      <w:bookmarkStart w:id="1095" w:name="ET_guest_רוית_ארבל_198"/>
      <w:r w:rsidRPr="00477C3D">
        <w:rPr>
          <w:rStyle w:val="TagStyle"/>
          <w:rtl/>
        </w:rPr>
        <w:t xml:space="preserve"> &lt;&lt; אורח &gt;&gt; </w:t>
      </w:r>
      <w:proofErr w:type="spellStart"/>
      <w:r>
        <w:rPr>
          <w:rtl/>
          <w:lang w:eastAsia="he-IL"/>
        </w:rPr>
        <w:t>רוית</w:t>
      </w:r>
      <w:proofErr w:type="spellEnd"/>
      <w:r>
        <w:rPr>
          <w:rtl/>
          <w:lang w:eastAsia="he-IL"/>
        </w:rPr>
        <w:t xml:space="preserve"> ארבל:</w:t>
      </w:r>
      <w:r w:rsidRPr="00477C3D">
        <w:rPr>
          <w:rStyle w:val="TagStyle"/>
          <w:rtl/>
        </w:rPr>
        <w:t xml:space="preserve"> &lt;&lt; אורח &gt;&gt;</w:t>
      </w:r>
      <w:r w:rsidR="003A02CE">
        <w:rPr>
          <w:rtl/>
          <w:lang w:eastAsia="he-IL"/>
        </w:rPr>
        <w:t xml:space="preserve"> </w:t>
      </w:r>
      <w:bookmarkEnd w:id="1095"/>
    </w:p>
    <w:p w14:paraId="4DFD7708" w14:textId="77777777" w:rsidR="00477C3D" w:rsidRDefault="00477C3D" w:rsidP="00477C3D">
      <w:pPr>
        <w:pStyle w:val="KeepWithNext"/>
        <w:rPr>
          <w:rtl/>
          <w:lang w:eastAsia="he-IL"/>
        </w:rPr>
      </w:pPr>
    </w:p>
    <w:p w14:paraId="681F6D0A" w14:textId="369A8E01" w:rsidR="00477C3D" w:rsidRDefault="00477C3D" w:rsidP="00477C3D">
      <w:pPr>
        <w:rPr>
          <w:rtl/>
          <w:lang w:eastAsia="he-IL"/>
        </w:rPr>
      </w:pPr>
      <w:r>
        <w:rPr>
          <w:rFonts w:hint="cs"/>
          <w:rtl/>
          <w:lang w:eastAsia="he-IL"/>
        </w:rPr>
        <w:t>בסוף את תקריאי מה יהיה כתוב בדיוק</w:t>
      </w:r>
      <w:bookmarkStart w:id="1096" w:name="_ETM_Q1_1825904"/>
      <w:bookmarkEnd w:id="1096"/>
      <w:r>
        <w:rPr>
          <w:rFonts w:hint="cs"/>
          <w:rtl/>
          <w:lang w:eastAsia="he-IL"/>
        </w:rPr>
        <w:t xml:space="preserve"> לגבי הזמנים.</w:t>
      </w:r>
    </w:p>
    <w:p w14:paraId="177A5E9E" w14:textId="77777777" w:rsidR="00477C3D" w:rsidRDefault="00477C3D" w:rsidP="00477C3D">
      <w:pPr>
        <w:rPr>
          <w:rtl/>
          <w:lang w:eastAsia="he-IL"/>
        </w:rPr>
      </w:pPr>
      <w:bookmarkStart w:id="1097" w:name="_ETM_Q1_1825597"/>
      <w:bookmarkEnd w:id="1097"/>
    </w:p>
    <w:p w14:paraId="488075A1" w14:textId="65893009" w:rsidR="00477C3D" w:rsidRDefault="00477C3D" w:rsidP="00477C3D">
      <w:pPr>
        <w:pStyle w:val="a4"/>
        <w:keepNext/>
        <w:rPr>
          <w:rtl/>
        </w:rPr>
      </w:pPr>
      <w:bookmarkStart w:id="1098" w:name="ET_speaker_נעה_בן_שבת_199"/>
      <w:r w:rsidRPr="00477C3D">
        <w:rPr>
          <w:rStyle w:val="TagStyle"/>
          <w:rtl/>
        </w:rPr>
        <w:t xml:space="preserve"> &lt;&lt; דובר &gt;&gt; </w:t>
      </w:r>
      <w:r>
        <w:rPr>
          <w:rtl/>
        </w:rPr>
        <w:t>נעה בן שבת:</w:t>
      </w:r>
      <w:r w:rsidRPr="00477C3D">
        <w:rPr>
          <w:rStyle w:val="TagStyle"/>
          <w:rtl/>
        </w:rPr>
        <w:t xml:space="preserve"> &lt;&lt; דובר &gt;&gt;</w:t>
      </w:r>
      <w:r w:rsidR="003A02CE">
        <w:rPr>
          <w:rtl/>
        </w:rPr>
        <w:t xml:space="preserve"> </w:t>
      </w:r>
      <w:bookmarkEnd w:id="1098"/>
    </w:p>
    <w:p w14:paraId="47E30A22" w14:textId="77777777" w:rsidR="00477C3D" w:rsidRDefault="00477C3D" w:rsidP="00477C3D">
      <w:pPr>
        <w:pStyle w:val="KeepWithNext"/>
        <w:rPr>
          <w:rtl/>
          <w:lang w:eastAsia="he-IL"/>
        </w:rPr>
      </w:pPr>
    </w:p>
    <w:p w14:paraId="40DC5D2F" w14:textId="54B089CA" w:rsidR="00477C3D" w:rsidRDefault="00477C3D" w:rsidP="00477C3D">
      <w:pPr>
        <w:rPr>
          <w:rtl/>
          <w:lang w:eastAsia="he-IL"/>
        </w:rPr>
      </w:pPr>
      <w:bookmarkStart w:id="1099" w:name="_ETM_Q1_1825882"/>
      <w:bookmarkEnd w:id="1099"/>
      <w:r>
        <w:rPr>
          <w:rFonts w:hint="cs"/>
          <w:rtl/>
          <w:lang w:eastAsia="he-IL"/>
        </w:rPr>
        <w:t>כ</w:t>
      </w:r>
      <w:bookmarkStart w:id="1100" w:name="_ETM_Q1_1825921"/>
      <w:bookmarkEnd w:id="1100"/>
      <w:r>
        <w:rPr>
          <w:rFonts w:hint="cs"/>
          <w:rtl/>
          <w:lang w:eastAsia="he-IL"/>
        </w:rPr>
        <w:t>ן. אני לא יודעת אם</w:t>
      </w:r>
      <w:r w:rsidR="00780B63">
        <w:rPr>
          <w:rFonts w:hint="cs"/>
          <w:rtl/>
          <w:lang w:eastAsia="he-IL"/>
        </w:rPr>
        <w:t xml:space="preserve"> </w:t>
      </w:r>
      <w:r>
        <w:rPr>
          <w:rFonts w:hint="cs"/>
          <w:rtl/>
          <w:lang w:eastAsia="he-IL"/>
        </w:rPr>
        <w:t xml:space="preserve">לגבי כולם. לא בכולם יש </w:t>
      </w:r>
      <w:bookmarkStart w:id="1101" w:name="_ETM_Q1_1827630"/>
      <w:bookmarkEnd w:id="1101"/>
      <w:r>
        <w:rPr>
          <w:rFonts w:hint="cs"/>
          <w:rtl/>
          <w:lang w:eastAsia="he-IL"/>
        </w:rPr>
        <w:t xml:space="preserve">סמליל, את הסמל הזה שמלווה במלל, </w:t>
      </w:r>
      <w:bookmarkStart w:id="1102" w:name="_ETM_Q1_1836917"/>
      <w:bookmarkEnd w:id="1102"/>
      <w:r>
        <w:rPr>
          <w:rFonts w:hint="cs"/>
          <w:rtl/>
          <w:lang w:eastAsia="he-IL"/>
        </w:rPr>
        <w:t xml:space="preserve">אני לא יודעת אם יש בכל </w:t>
      </w:r>
      <w:bookmarkStart w:id="1103" w:name="_ETM_Q1_1837227"/>
      <w:bookmarkEnd w:id="1103"/>
      <w:r>
        <w:rPr>
          <w:rFonts w:hint="cs"/>
          <w:rtl/>
          <w:lang w:eastAsia="he-IL"/>
        </w:rPr>
        <w:t xml:space="preserve">אחת מהתקנות. ראינו את זה עכשיו ב-450 וב-1935. </w:t>
      </w:r>
    </w:p>
    <w:p w14:paraId="6793D27B" w14:textId="77777777" w:rsidR="00477C3D" w:rsidRDefault="00477C3D" w:rsidP="00477C3D">
      <w:pPr>
        <w:rPr>
          <w:rtl/>
          <w:lang w:eastAsia="he-IL"/>
        </w:rPr>
      </w:pPr>
    </w:p>
    <w:p w14:paraId="3FEB71F6" w14:textId="65735458" w:rsidR="00477C3D" w:rsidRDefault="00477C3D" w:rsidP="00477C3D">
      <w:pPr>
        <w:pStyle w:val="af9"/>
        <w:keepNext/>
        <w:rPr>
          <w:rtl/>
          <w:lang w:eastAsia="he-IL"/>
        </w:rPr>
      </w:pPr>
      <w:bookmarkStart w:id="1104" w:name="ET_guest_905719_200"/>
      <w:r w:rsidRPr="00477C3D">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477C3D">
        <w:rPr>
          <w:rStyle w:val="TagStyle"/>
          <w:rtl/>
        </w:rPr>
        <w:t xml:space="preserve"> &lt;&lt; אורח &gt;&gt;</w:t>
      </w:r>
      <w:r w:rsidR="003A02CE">
        <w:rPr>
          <w:rtl/>
          <w:lang w:eastAsia="he-IL"/>
        </w:rPr>
        <w:t xml:space="preserve"> </w:t>
      </w:r>
      <w:bookmarkEnd w:id="1104"/>
    </w:p>
    <w:p w14:paraId="369586C2" w14:textId="77777777" w:rsidR="00477C3D" w:rsidRDefault="00477C3D" w:rsidP="00477C3D">
      <w:pPr>
        <w:pStyle w:val="KeepWithNext"/>
        <w:rPr>
          <w:rtl/>
          <w:lang w:eastAsia="he-IL"/>
        </w:rPr>
      </w:pPr>
    </w:p>
    <w:p w14:paraId="0334A256" w14:textId="77777777" w:rsidR="00610D4B" w:rsidRDefault="00477C3D" w:rsidP="00610D4B">
      <w:pPr>
        <w:rPr>
          <w:rtl/>
        </w:rPr>
      </w:pPr>
      <w:r>
        <w:rPr>
          <w:rFonts w:hint="cs"/>
          <w:rtl/>
          <w:lang w:eastAsia="he-IL"/>
        </w:rPr>
        <w:t xml:space="preserve">1935 היא תקנת גג. </w:t>
      </w:r>
      <w:bookmarkStart w:id="1105" w:name="_ETM_Q1_1848134"/>
      <w:bookmarkStart w:id="1106" w:name="_ETM_Q1_1848165"/>
      <w:bookmarkEnd w:id="1105"/>
      <w:bookmarkEnd w:id="1106"/>
    </w:p>
    <w:p w14:paraId="7E37ADEB" w14:textId="77777777" w:rsidR="00610D4B" w:rsidRDefault="00610D4B" w:rsidP="00610D4B">
      <w:pPr>
        <w:rPr>
          <w:rtl/>
        </w:rPr>
      </w:pPr>
    </w:p>
    <w:p w14:paraId="4966B361" w14:textId="32698CB5" w:rsidR="00610D4B" w:rsidRDefault="00610D4B" w:rsidP="00610D4B">
      <w:pPr>
        <w:pStyle w:val="-"/>
        <w:keepNext/>
        <w:rPr>
          <w:rtl/>
        </w:rPr>
      </w:pPr>
      <w:bookmarkStart w:id="1107" w:name="ET_speakercontinue_פנינה_אורן_שני__993"/>
      <w:r w:rsidRPr="00610D4B">
        <w:rPr>
          <w:rStyle w:val="TagStyle"/>
          <w:rtl/>
        </w:rPr>
        <w:t xml:space="preserve"> &lt;&lt; דובר_המשך &gt;&gt; </w:t>
      </w:r>
      <w:r>
        <w:rPr>
          <w:rtl/>
        </w:rPr>
        <w:t>פנינה אורן שני דור:</w:t>
      </w:r>
      <w:r w:rsidRPr="00610D4B">
        <w:rPr>
          <w:rStyle w:val="TagStyle"/>
          <w:rtl/>
        </w:rPr>
        <w:t xml:space="preserve"> &lt;&lt; דובר_המשך &gt;&gt;</w:t>
      </w:r>
      <w:r w:rsidR="00F5595B">
        <w:rPr>
          <w:rtl/>
        </w:rPr>
        <w:t xml:space="preserve"> </w:t>
      </w:r>
      <w:bookmarkEnd w:id="1107"/>
    </w:p>
    <w:p w14:paraId="075E5D58" w14:textId="77777777" w:rsidR="00610D4B" w:rsidRDefault="00610D4B" w:rsidP="00610D4B">
      <w:pPr>
        <w:pStyle w:val="KeepWithNext"/>
        <w:rPr>
          <w:rtl/>
        </w:rPr>
      </w:pPr>
    </w:p>
    <w:p w14:paraId="51BD491E" w14:textId="77777777" w:rsidR="00610D4B" w:rsidRDefault="00477C3D" w:rsidP="00610D4B">
      <w:pPr>
        <w:rPr>
          <w:rtl/>
        </w:rPr>
      </w:pPr>
      <w:r>
        <w:rPr>
          <w:rFonts w:hint="cs"/>
          <w:rtl/>
        </w:rPr>
        <w:t>היא תקנת גג. היא חלה על כולם.</w:t>
      </w:r>
      <w:bookmarkStart w:id="1108" w:name="_ETM_Q1_1851052"/>
      <w:bookmarkStart w:id="1109" w:name="_ETM_Q1_1851085"/>
      <w:bookmarkEnd w:id="1108"/>
      <w:bookmarkEnd w:id="1109"/>
    </w:p>
    <w:p w14:paraId="114A07D4" w14:textId="77777777" w:rsidR="000A74E1" w:rsidRDefault="000A74E1" w:rsidP="00610D4B">
      <w:pPr>
        <w:rPr>
          <w:rtl/>
        </w:rPr>
      </w:pPr>
    </w:p>
    <w:p w14:paraId="2A9DA3D3" w14:textId="56366E59" w:rsidR="000A74E1" w:rsidRDefault="000A74E1" w:rsidP="000A74E1">
      <w:pPr>
        <w:pStyle w:val="af9"/>
        <w:keepNext/>
        <w:rPr>
          <w:rtl/>
          <w:lang w:eastAsia="he-IL"/>
        </w:rPr>
      </w:pPr>
      <w:bookmarkStart w:id="1110" w:name="ET_guest_905719_994"/>
      <w:r w:rsidRPr="000A74E1">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0A74E1">
        <w:rPr>
          <w:rStyle w:val="TagStyle"/>
          <w:rtl/>
        </w:rPr>
        <w:t xml:space="preserve"> &lt;&lt; אורח &gt;&gt;</w:t>
      </w:r>
      <w:r w:rsidR="00F5595B">
        <w:rPr>
          <w:rtl/>
          <w:lang w:eastAsia="he-IL"/>
        </w:rPr>
        <w:t xml:space="preserve"> </w:t>
      </w:r>
      <w:bookmarkEnd w:id="1110"/>
    </w:p>
    <w:p w14:paraId="066A3B03" w14:textId="77777777" w:rsidR="000A74E1" w:rsidRDefault="000A74E1" w:rsidP="000A74E1">
      <w:pPr>
        <w:pStyle w:val="KeepWithNext"/>
        <w:rPr>
          <w:rtl/>
          <w:lang w:eastAsia="he-IL"/>
        </w:rPr>
      </w:pPr>
    </w:p>
    <w:p w14:paraId="473F42FE" w14:textId="06E2BED0" w:rsidR="00477C3D" w:rsidRDefault="00477C3D" w:rsidP="000A74E1">
      <w:pPr>
        <w:rPr>
          <w:rtl/>
        </w:rPr>
      </w:pPr>
      <w:r>
        <w:rPr>
          <w:rFonts w:hint="cs"/>
          <w:rtl/>
          <w:lang w:eastAsia="he-IL"/>
        </w:rPr>
        <w:t xml:space="preserve">היא </w:t>
      </w:r>
      <w:bookmarkStart w:id="1111" w:name="_ETM_Q1_1850756"/>
      <w:bookmarkEnd w:id="1111"/>
      <w:r>
        <w:rPr>
          <w:rFonts w:hint="cs"/>
          <w:rtl/>
          <w:lang w:eastAsia="he-IL"/>
        </w:rPr>
        <w:t>חלה על כל החומרים</w:t>
      </w:r>
      <w:r w:rsidR="009D774B">
        <w:rPr>
          <w:rFonts w:hint="cs"/>
          <w:rtl/>
          <w:lang w:eastAsia="he-IL"/>
        </w:rPr>
        <w:t>,</w:t>
      </w:r>
      <w:r>
        <w:rPr>
          <w:rFonts w:hint="cs"/>
          <w:rtl/>
          <w:lang w:eastAsia="he-IL"/>
        </w:rPr>
        <w:t xml:space="preserve"> זה כולל את כל </w:t>
      </w:r>
      <w:bookmarkStart w:id="1112" w:name="_ETM_Q1_1850682"/>
      <w:bookmarkEnd w:id="1112"/>
      <w:r>
        <w:rPr>
          <w:rFonts w:hint="cs"/>
          <w:rtl/>
          <w:lang w:eastAsia="he-IL"/>
        </w:rPr>
        <w:t>התקנות</w:t>
      </w:r>
      <w:r w:rsidR="00780B63">
        <w:rPr>
          <w:rFonts w:hint="cs"/>
          <w:rtl/>
          <w:lang w:eastAsia="he-IL"/>
        </w:rPr>
        <w:t xml:space="preserve"> </w:t>
      </w:r>
      <w:r>
        <w:rPr>
          <w:rFonts w:hint="cs"/>
          <w:rtl/>
          <w:lang w:eastAsia="he-IL"/>
        </w:rPr>
        <w:t xml:space="preserve">לגבי החומרים. </w:t>
      </w:r>
    </w:p>
    <w:p w14:paraId="397E56EF" w14:textId="77777777" w:rsidR="00477C3D" w:rsidRDefault="00477C3D" w:rsidP="00477C3D">
      <w:pPr>
        <w:rPr>
          <w:rtl/>
          <w:lang w:eastAsia="he-IL"/>
        </w:rPr>
      </w:pPr>
    </w:p>
    <w:p w14:paraId="490D2FF0" w14:textId="44C64379" w:rsidR="00477C3D" w:rsidRDefault="00477C3D" w:rsidP="00477C3D">
      <w:pPr>
        <w:pStyle w:val="af6"/>
        <w:keepNext/>
        <w:rPr>
          <w:rtl/>
        </w:rPr>
      </w:pPr>
      <w:bookmarkStart w:id="1113" w:name="ET_yor_6447_205"/>
      <w:r w:rsidRPr="00477C3D">
        <w:rPr>
          <w:rStyle w:val="TagStyle"/>
          <w:rtl/>
        </w:rPr>
        <w:t xml:space="preserve"> &lt;&lt; יור &gt;&gt; </w:t>
      </w:r>
      <w:r>
        <w:rPr>
          <w:rtl/>
        </w:rPr>
        <w:t xml:space="preserve">היו"ר יונתן </w:t>
      </w:r>
      <w:proofErr w:type="spellStart"/>
      <w:r>
        <w:rPr>
          <w:rtl/>
        </w:rPr>
        <w:t>מישרקי</w:t>
      </w:r>
      <w:proofErr w:type="spellEnd"/>
      <w:r>
        <w:rPr>
          <w:rtl/>
        </w:rPr>
        <w:t>:</w:t>
      </w:r>
      <w:r w:rsidRPr="00477C3D">
        <w:rPr>
          <w:rStyle w:val="TagStyle"/>
          <w:rtl/>
        </w:rPr>
        <w:t xml:space="preserve"> &lt;&lt; יור &gt;&gt;</w:t>
      </w:r>
      <w:r w:rsidR="003A02CE">
        <w:rPr>
          <w:rtl/>
        </w:rPr>
        <w:t xml:space="preserve"> </w:t>
      </w:r>
      <w:bookmarkEnd w:id="1113"/>
    </w:p>
    <w:p w14:paraId="493779BB" w14:textId="77777777" w:rsidR="00477C3D" w:rsidRDefault="00477C3D" w:rsidP="00477C3D">
      <w:pPr>
        <w:pStyle w:val="KeepWithNext"/>
        <w:rPr>
          <w:rtl/>
          <w:lang w:eastAsia="he-IL"/>
        </w:rPr>
      </w:pPr>
    </w:p>
    <w:p w14:paraId="75A28C26" w14:textId="7F134146" w:rsidR="00477C3D" w:rsidRDefault="00477C3D" w:rsidP="00477C3D">
      <w:pPr>
        <w:rPr>
          <w:rtl/>
          <w:lang w:eastAsia="he-IL"/>
        </w:rPr>
      </w:pPr>
      <w:r>
        <w:rPr>
          <w:rFonts w:hint="cs"/>
          <w:rtl/>
          <w:lang w:eastAsia="he-IL"/>
        </w:rPr>
        <w:t>בסדר. נמשיך. 84/500.</w:t>
      </w:r>
    </w:p>
    <w:p w14:paraId="30115480" w14:textId="77777777" w:rsidR="00477C3D" w:rsidRDefault="00477C3D" w:rsidP="00477C3D">
      <w:pPr>
        <w:rPr>
          <w:rtl/>
          <w:lang w:eastAsia="he-IL"/>
        </w:rPr>
      </w:pPr>
      <w:bookmarkStart w:id="1114" w:name="_ETM_Q1_1862681"/>
      <w:bookmarkStart w:id="1115" w:name="_ETM_Q1_1862366"/>
      <w:bookmarkEnd w:id="1114"/>
      <w:bookmarkEnd w:id="1115"/>
    </w:p>
    <w:p w14:paraId="6A7D836F" w14:textId="2F733812" w:rsidR="00477C3D" w:rsidRDefault="00477C3D" w:rsidP="00477C3D">
      <w:pPr>
        <w:pStyle w:val="af9"/>
        <w:keepNext/>
        <w:rPr>
          <w:rtl/>
          <w:lang w:eastAsia="he-IL"/>
        </w:rPr>
      </w:pPr>
      <w:bookmarkStart w:id="1116" w:name="ET_guest_חן_גוטמן_206"/>
      <w:r w:rsidRPr="00477C3D">
        <w:rPr>
          <w:rStyle w:val="TagStyle"/>
          <w:rtl/>
        </w:rPr>
        <w:lastRenderedPageBreak/>
        <w:t xml:space="preserve"> &lt;&lt; אורח &gt;&gt; </w:t>
      </w:r>
      <w:r>
        <w:rPr>
          <w:rtl/>
          <w:lang w:eastAsia="he-IL"/>
        </w:rPr>
        <w:t>חן גוטמן:</w:t>
      </w:r>
      <w:r w:rsidRPr="00477C3D">
        <w:rPr>
          <w:rStyle w:val="TagStyle"/>
          <w:rtl/>
        </w:rPr>
        <w:t xml:space="preserve"> &lt;&lt; אורח &gt;&gt;</w:t>
      </w:r>
      <w:r w:rsidR="003A02CE">
        <w:rPr>
          <w:rtl/>
          <w:lang w:eastAsia="he-IL"/>
        </w:rPr>
        <w:t xml:space="preserve"> </w:t>
      </w:r>
      <w:bookmarkEnd w:id="1116"/>
    </w:p>
    <w:p w14:paraId="29254167" w14:textId="77777777" w:rsidR="00477C3D" w:rsidRDefault="00477C3D" w:rsidP="00477C3D">
      <w:pPr>
        <w:pStyle w:val="KeepWithNext"/>
        <w:rPr>
          <w:rtl/>
          <w:lang w:eastAsia="he-IL"/>
        </w:rPr>
      </w:pPr>
    </w:p>
    <w:p w14:paraId="4F4085CA" w14:textId="4F60A3D2" w:rsidR="00477C3D" w:rsidRDefault="00477C3D" w:rsidP="00477C3D">
      <w:pPr>
        <w:rPr>
          <w:rtl/>
          <w:lang w:eastAsia="he-IL"/>
        </w:rPr>
      </w:pPr>
      <w:bookmarkStart w:id="1117" w:name="_ETM_Q1_1862644"/>
      <w:bookmarkStart w:id="1118" w:name="_ETM_Q1_1862680"/>
      <w:bookmarkEnd w:id="1117"/>
      <w:bookmarkEnd w:id="1118"/>
      <w:r>
        <w:rPr>
          <w:rFonts w:hint="cs"/>
          <w:rtl/>
          <w:lang w:eastAsia="he-IL"/>
        </w:rPr>
        <w:t>כן.</w:t>
      </w:r>
      <w:bookmarkStart w:id="1119" w:name="_ETM_Q1_1862359"/>
      <w:bookmarkEnd w:id="1119"/>
      <w:r>
        <w:rPr>
          <w:rFonts w:hint="cs"/>
          <w:rtl/>
          <w:lang w:eastAsia="he-IL"/>
        </w:rPr>
        <w:t xml:space="preserve"> זה נוגע למוצרים</w:t>
      </w:r>
      <w:r w:rsidR="00780B63">
        <w:rPr>
          <w:rFonts w:hint="cs"/>
          <w:rtl/>
          <w:lang w:eastAsia="he-IL"/>
        </w:rPr>
        <w:t xml:space="preserve"> </w:t>
      </w:r>
      <w:r>
        <w:rPr>
          <w:rFonts w:hint="cs"/>
          <w:rtl/>
          <w:lang w:eastAsia="he-IL"/>
        </w:rPr>
        <w:t>קרמיים.</w:t>
      </w:r>
      <w:r w:rsidR="00780B63">
        <w:rPr>
          <w:rFonts w:hint="cs"/>
          <w:rtl/>
          <w:lang w:eastAsia="he-IL"/>
        </w:rPr>
        <w:t xml:space="preserve"> </w:t>
      </w:r>
      <w:r>
        <w:rPr>
          <w:rFonts w:hint="cs"/>
          <w:rtl/>
          <w:lang w:eastAsia="he-IL"/>
        </w:rPr>
        <w:t xml:space="preserve">התקנה </w:t>
      </w:r>
      <w:bookmarkStart w:id="1120" w:name="_ETM_Q1_1865938"/>
      <w:bookmarkEnd w:id="1120"/>
      <w:r>
        <w:rPr>
          <w:rFonts w:hint="cs"/>
          <w:rtl/>
          <w:lang w:eastAsia="he-IL"/>
        </w:rPr>
        <w:t>הזאת באופן כללי מתייחסת לאריזות, במקרה הזה</w:t>
      </w:r>
      <w:r w:rsidR="00780B63">
        <w:rPr>
          <w:rFonts w:hint="cs"/>
          <w:rtl/>
          <w:lang w:eastAsia="he-IL"/>
        </w:rPr>
        <w:t xml:space="preserve"> </w:t>
      </w:r>
      <w:r>
        <w:rPr>
          <w:rFonts w:hint="cs"/>
          <w:rtl/>
          <w:lang w:eastAsia="he-IL"/>
        </w:rPr>
        <w:t xml:space="preserve">אולי קצת קשה לראות את זה, אבל באירופה זה מאוד מקובל שמשתמשים במוצרים קרמיים כאריזות סופיות </w:t>
      </w:r>
      <w:bookmarkStart w:id="1121" w:name="_ETM_Q1_1878751"/>
      <w:bookmarkEnd w:id="1121"/>
      <w:r>
        <w:rPr>
          <w:rFonts w:hint="cs"/>
          <w:rtl/>
          <w:lang w:eastAsia="he-IL"/>
        </w:rPr>
        <w:t>לצרכן כאשר הצרכן אחר כך כחלק מגישה ירוקה משתמש עם</w:t>
      </w:r>
      <w:r w:rsidR="00780B63">
        <w:rPr>
          <w:rFonts w:hint="cs"/>
          <w:rtl/>
          <w:lang w:eastAsia="he-IL"/>
        </w:rPr>
        <w:t xml:space="preserve"> </w:t>
      </w:r>
      <w:r>
        <w:rPr>
          <w:rFonts w:hint="cs"/>
          <w:rtl/>
          <w:lang w:eastAsia="he-IL"/>
        </w:rPr>
        <w:t xml:space="preserve">האריזה, שוטף אותה ומשתמש בה שוב ועושה בה שימוש </w:t>
      </w:r>
      <w:bookmarkStart w:id="1122" w:name="_ETM_Q1_1883759"/>
      <w:bookmarkEnd w:id="1122"/>
      <w:r>
        <w:rPr>
          <w:rFonts w:hint="cs"/>
          <w:rtl/>
          <w:lang w:eastAsia="he-IL"/>
        </w:rPr>
        <w:t>חוזר במקום שימוש חד פעמי.</w:t>
      </w:r>
      <w:r w:rsidR="00780B63">
        <w:rPr>
          <w:rFonts w:hint="cs"/>
          <w:rtl/>
          <w:lang w:eastAsia="he-IL"/>
        </w:rPr>
        <w:t xml:space="preserve"> </w:t>
      </w:r>
      <w:r>
        <w:rPr>
          <w:rFonts w:hint="cs"/>
          <w:rtl/>
          <w:lang w:eastAsia="he-IL"/>
        </w:rPr>
        <w:t>צריך לעשות</w:t>
      </w:r>
      <w:r w:rsidR="00780B63">
        <w:rPr>
          <w:rFonts w:hint="cs"/>
          <w:rtl/>
          <w:lang w:eastAsia="he-IL"/>
        </w:rPr>
        <w:t xml:space="preserve"> </w:t>
      </w:r>
      <w:r>
        <w:rPr>
          <w:rFonts w:hint="cs"/>
          <w:rtl/>
          <w:lang w:eastAsia="he-IL"/>
        </w:rPr>
        <w:t xml:space="preserve">עקיבה על מתכות כבדות. יש התייחסות לכך </w:t>
      </w:r>
      <w:bookmarkStart w:id="1123" w:name="_ETM_Q1_1893991"/>
      <w:bookmarkEnd w:id="1123"/>
      <w:r>
        <w:rPr>
          <w:rFonts w:hint="cs"/>
          <w:rtl/>
          <w:lang w:eastAsia="he-IL"/>
        </w:rPr>
        <w:t xml:space="preserve">בחקיקה. למעשה זאת חקיקה ספציפית כי היא מסתכלת ועוקבת </w:t>
      </w:r>
      <w:bookmarkStart w:id="1124" w:name="_ETM_Q1_1897453"/>
      <w:bookmarkEnd w:id="1124"/>
      <w:r>
        <w:rPr>
          <w:rFonts w:hint="cs"/>
          <w:rtl/>
          <w:lang w:eastAsia="he-IL"/>
        </w:rPr>
        <w:t>אחרי איזה</w:t>
      </w:r>
      <w:r w:rsidR="00780B63">
        <w:rPr>
          <w:rFonts w:hint="cs"/>
          <w:rtl/>
          <w:lang w:eastAsia="he-IL"/>
        </w:rPr>
        <w:t xml:space="preserve"> </w:t>
      </w:r>
      <w:r>
        <w:rPr>
          <w:rFonts w:hint="cs"/>
          <w:rtl/>
          <w:lang w:eastAsia="he-IL"/>
        </w:rPr>
        <w:t xml:space="preserve">מתכות כבדות זולגות ובאיזה שיטות </w:t>
      </w:r>
      <w:bookmarkStart w:id="1125" w:name="_ETM_Q1_1902227"/>
      <w:bookmarkEnd w:id="1125"/>
      <w:r>
        <w:rPr>
          <w:rFonts w:hint="cs"/>
          <w:rtl/>
          <w:lang w:eastAsia="he-IL"/>
        </w:rPr>
        <w:t xml:space="preserve">לבדוק אותן. </w:t>
      </w:r>
    </w:p>
    <w:p w14:paraId="51BC4B2A" w14:textId="77777777" w:rsidR="00477C3D" w:rsidRDefault="00477C3D" w:rsidP="00477C3D">
      <w:pPr>
        <w:rPr>
          <w:rtl/>
          <w:lang w:eastAsia="he-IL"/>
        </w:rPr>
      </w:pPr>
    </w:p>
    <w:p w14:paraId="6D9C260B" w14:textId="78198698" w:rsidR="00477C3D" w:rsidRDefault="00477C3D" w:rsidP="00477C3D">
      <w:pPr>
        <w:pStyle w:val="af9"/>
        <w:keepNext/>
        <w:rPr>
          <w:rtl/>
          <w:lang w:eastAsia="he-IL"/>
        </w:rPr>
      </w:pPr>
      <w:bookmarkStart w:id="1126" w:name="ET_guest_פנינה_אורן_שני_דור_207"/>
      <w:r w:rsidRPr="00477C3D">
        <w:rPr>
          <w:rStyle w:val="TagStyle"/>
          <w:rtl/>
        </w:rPr>
        <w:t xml:space="preserve"> &lt;&lt; אורח &gt;&gt; </w:t>
      </w:r>
      <w:r>
        <w:rPr>
          <w:rtl/>
          <w:lang w:eastAsia="he-IL"/>
        </w:rPr>
        <w:t>פנינה אורן שני דור:</w:t>
      </w:r>
      <w:r w:rsidRPr="00477C3D">
        <w:rPr>
          <w:rStyle w:val="TagStyle"/>
          <w:rtl/>
        </w:rPr>
        <w:t xml:space="preserve"> &lt;&lt; אורח &gt;&gt;</w:t>
      </w:r>
      <w:r w:rsidR="003A02CE">
        <w:rPr>
          <w:rtl/>
          <w:lang w:eastAsia="he-IL"/>
        </w:rPr>
        <w:t xml:space="preserve"> </w:t>
      </w:r>
      <w:bookmarkEnd w:id="1126"/>
    </w:p>
    <w:p w14:paraId="1E366498" w14:textId="77777777" w:rsidR="00477C3D" w:rsidRDefault="00477C3D" w:rsidP="00477C3D">
      <w:pPr>
        <w:pStyle w:val="KeepWithNext"/>
        <w:rPr>
          <w:rtl/>
          <w:lang w:eastAsia="he-IL"/>
        </w:rPr>
      </w:pPr>
    </w:p>
    <w:p w14:paraId="797038AA" w14:textId="3B24755F" w:rsidR="00477C3D" w:rsidRDefault="00477C3D" w:rsidP="00477C3D">
      <w:pPr>
        <w:rPr>
          <w:rtl/>
          <w:lang w:eastAsia="he-IL"/>
        </w:rPr>
      </w:pPr>
      <w:r>
        <w:rPr>
          <w:rFonts w:hint="cs"/>
          <w:rtl/>
          <w:lang w:eastAsia="he-IL"/>
        </w:rPr>
        <w:t>הזולגות, הוא מתכוון שהן עוברות מאריזה למזון.</w:t>
      </w:r>
    </w:p>
    <w:p w14:paraId="78EB02E0" w14:textId="77777777" w:rsidR="00477C3D" w:rsidRDefault="00477C3D" w:rsidP="00477C3D">
      <w:pPr>
        <w:rPr>
          <w:rtl/>
          <w:lang w:eastAsia="he-IL"/>
        </w:rPr>
      </w:pPr>
      <w:bookmarkStart w:id="1127" w:name="_ETM_Q1_1907307"/>
      <w:bookmarkStart w:id="1128" w:name="_ETM_Q1_1907346"/>
      <w:bookmarkEnd w:id="1127"/>
      <w:bookmarkEnd w:id="1128"/>
    </w:p>
    <w:p w14:paraId="50DA9DCF" w14:textId="747E0D0D" w:rsidR="00477C3D" w:rsidRDefault="00477C3D" w:rsidP="00477C3D">
      <w:pPr>
        <w:pStyle w:val="af9"/>
        <w:keepNext/>
        <w:rPr>
          <w:rtl/>
          <w:lang w:eastAsia="he-IL"/>
        </w:rPr>
      </w:pPr>
      <w:bookmarkStart w:id="1129" w:name="ET_guest_חן_גוטמן_208"/>
      <w:r w:rsidRPr="00477C3D">
        <w:rPr>
          <w:rStyle w:val="TagStyle"/>
          <w:rtl/>
        </w:rPr>
        <w:t xml:space="preserve"> &lt;&lt; אורח &gt;&gt; </w:t>
      </w:r>
      <w:r>
        <w:rPr>
          <w:rtl/>
          <w:lang w:eastAsia="he-IL"/>
        </w:rPr>
        <w:t>חן גוטמן:</w:t>
      </w:r>
      <w:r w:rsidRPr="00477C3D">
        <w:rPr>
          <w:rStyle w:val="TagStyle"/>
          <w:rtl/>
        </w:rPr>
        <w:t xml:space="preserve"> &lt;&lt; אורח &gt;&gt;</w:t>
      </w:r>
      <w:r w:rsidR="003A02CE">
        <w:rPr>
          <w:rtl/>
          <w:lang w:eastAsia="he-IL"/>
        </w:rPr>
        <w:t xml:space="preserve"> </w:t>
      </w:r>
      <w:bookmarkEnd w:id="1129"/>
    </w:p>
    <w:p w14:paraId="38FB7321" w14:textId="77777777" w:rsidR="00477C3D" w:rsidRDefault="00477C3D" w:rsidP="00477C3D">
      <w:pPr>
        <w:pStyle w:val="KeepWithNext"/>
        <w:rPr>
          <w:rtl/>
          <w:lang w:eastAsia="he-IL"/>
        </w:rPr>
      </w:pPr>
    </w:p>
    <w:p w14:paraId="407BDED2" w14:textId="045B9EBE" w:rsidR="00477C3D" w:rsidRDefault="00477C3D" w:rsidP="00477C3D">
      <w:pPr>
        <w:rPr>
          <w:rtl/>
          <w:lang w:eastAsia="he-IL"/>
        </w:rPr>
      </w:pPr>
      <w:r>
        <w:rPr>
          <w:rFonts w:hint="cs"/>
          <w:rtl/>
          <w:lang w:eastAsia="he-IL"/>
        </w:rPr>
        <w:t xml:space="preserve">כן. זו </w:t>
      </w:r>
      <w:bookmarkStart w:id="1130" w:name="_ETM_Q1_1908349"/>
      <w:bookmarkEnd w:id="1130"/>
      <w:r>
        <w:rPr>
          <w:rFonts w:hint="cs"/>
          <w:rtl/>
          <w:lang w:eastAsia="he-IL"/>
        </w:rPr>
        <w:t>הכוונה.</w:t>
      </w:r>
      <w:r w:rsidR="00780B63">
        <w:rPr>
          <w:rFonts w:hint="cs"/>
          <w:rtl/>
          <w:lang w:eastAsia="he-IL"/>
        </w:rPr>
        <w:t xml:space="preserve"> </w:t>
      </w:r>
      <w:r>
        <w:rPr>
          <w:rFonts w:hint="cs"/>
          <w:rtl/>
          <w:lang w:eastAsia="he-IL"/>
        </w:rPr>
        <w:t>מן הסתם הן בכלל לא אמורות להגיע עם מתכות כבדות.</w:t>
      </w:r>
    </w:p>
    <w:p w14:paraId="05D9C56C" w14:textId="77777777" w:rsidR="00477C3D" w:rsidRDefault="00477C3D" w:rsidP="00477C3D">
      <w:pPr>
        <w:rPr>
          <w:rtl/>
          <w:lang w:eastAsia="he-IL"/>
        </w:rPr>
      </w:pPr>
    </w:p>
    <w:p w14:paraId="17761E71" w14:textId="02B04670" w:rsidR="00477C3D" w:rsidRDefault="00477C3D" w:rsidP="00477C3D">
      <w:pPr>
        <w:pStyle w:val="a4"/>
        <w:keepNext/>
        <w:rPr>
          <w:rtl/>
        </w:rPr>
      </w:pPr>
      <w:bookmarkStart w:id="1131" w:name="ET_speaker_נעה_בן_שבת_209"/>
      <w:r w:rsidRPr="00477C3D">
        <w:rPr>
          <w:rStyle w:val="TagStyle"/>
          <w:rtl/>
        </w:rPr>
        <w:t xml:space="preserve"> &lt;&lt; דובר &gt;&gt; </w:t>
      </w:r>
      <w:r>
        <w:rPr>
          <w:rtl/>
        </w:rPr>
        <w:t>נעה בן שבת:</w:t>
      </w:r>
      <w:r w:rsidRPr="00477C3D">
        <w:rPr>
          <w:rStyle w:val="TagStyle"/>
          <w:rtl/>
        </w:rPr>
        <w:t xml:space="preserve"> &lt;&lt; דובר &gt;&gt;</w:t>
      </w:r>
      <w:r w:rsidR="003A02CE">
        <w:rPr>
          <w:rtl/>
        </w:rPr>
        <w:t xml:space="preserve"> </w:t>
      </w:r>
      <w:bookmarkEnd w:id="1131"/>
    </w:p>
    <w:p w14:paraId="3E5322C1" w14:textId="77777777" w:rsidR="00477C3D" w:rsidRDefault="00477C3D" w:rsidP="00477C3D">
      <w:pPr>
        <w:pStyle w:val="KeepWithNext"/>
        <w:rPr>
          <w:rtl/>
        </w:rPr>
      </w:pPr>
    </w:p>
    <w:p w14:paraId="334FDBEC" w14:textId="1741972E" w:rsidR="00477C3D" w:rsidRDefault="00477C3D" w:rsidP="00477C3D">
      <w:pPr>
        <w:rPr>
          <w:rtl/>
        </w:rPr>
      </w:pPr>
      <w:r>
        <w:rPr>
          <w:rFonts w:hint="cs"/>
          <w:rtl/>
        </w:rPr>
        <w:t xml:space="preserve">מוצרי קלקר למשל, הם נכנסים </w:t>
      </w:r>
      <w:proofErr w:type="spellStart"/>
      <w:r>
        <w:rPr>
          <w:rFonts w:hint="cs"/>
          <w:rtl/>
        </w:rPr>
        <w:t>בפלסטיקים</w:t>
      </w:r>
      <w:proofErr w:type="spellEnd"/>
      <w:r>
        <w:rPr>
          <w:rFonts w:hint="cs"/>
          <w:rtl/>
        </w:rPr>
        <w:t>?</w:t>
      </w:r>
    </w:p>
    <w:p w14:paraId="7CEF7B24" w14:textId="77777777" w:rsidR="00477C3D" w:rsidRDefault="00477C3D" w:rsidP="00477C3D">
      <w:pPr>
        <w:rPr>
          <w:rtl/>
        </w:rPr>
      </w:pPr>
      <w:bookmarkStart w:id="1132" w:name="_ETM_Q1_1922138"/>
      <w:bookmarkStart w:id="1133" w:name="_ETM_Q1_1922177"/>
      <w:bookmarkStart w:id="1134" w:name="_ETM_Q1_1922929"/>
      <w:bookmarkEnd w:id="1132"/>
      <w:bookmarkEnd w:id="1133"/>
      <w:bookmarkEnd w:id="1134"/>
    </w:p>
    <w:p w14:paraId="55CEC902" w14:textId="4DAF95C3" w:rsidR="00477C3D" w:rsidRDefault="00477C3D" w:rsidP="00477C3D">
      <w:pPr>
        <w:pStyle w:val="af9"/>
        <w:keepNext/>
        <w:rPr>
          <w:rtl/>
        </w:rPr>
      </w:pPr>
      <w:bookmarkStart w:id="1135" w:name="ET_guest_חן_גוטמן_210"/>
      <w:r w:rsidRPr="00477C3D">
        <w:rPr>
          <w:rStyle w:val="TagStyle"/>
          <w:rtl/>
        </w:rPr>
        <w:t xml:space="preserve"> &lt;&lt; אורח &gt;&gt; </w:t>
      </w:r>
      <w:r>
        <w:rPr>
          <w:rtl/>
        </w:rPr>
        <w:t>חן גוטמן:</w:t>
      </w:r>
      <w:r w:rsidRPr="00477C3D">
        <w:rPr>
          <w:rStyle w:val="TagStyle"/>
          <w:rtl/>
        </w:rPr>
        <w:t xml:space="preserve"> &lt;&lt; אורח &gt;&gt;</w:t>
      </w:r>
      <w:r w:rsidR="003A02CE">
        <w:rPr>
          <w:rtl/>
        </w:rPr>
        <w:t xml:space="preserve"> </w:t>
      </w:r>
      <w:bookmarkEnd w:id="1135"/>
    </w:p>
    <w:p w14:paraId="06F71C18" w14:textId="77777777" w:rsidR="00477C3D" w:rsidRDefault="00477C3D" w:rsidP="00477C3D">
      <w:pPr>
        <w:pStyle w:val="KeepWithNext"/>
        <w:rPr>
          <w:rtl/>
        </w:rPr>
      </w:pPr>
    </w:p>
    <w:p w14:paraId="25F6337A" w14:textId="0916CBD2" w:rsidR="00477C3D" w:rsidRDefault="00477C3D" w:rsidP="00477C3D">
      <w:pPr>
        <w:rPr>
          <w:rtl/>
        </w:rPr>
      </w:pPr>
      <w:bookmarkStart w:id="1136" w:name="_ETM_Q1_1923178"/>
      <w:bookmarkStart w:id="1137" w:name="_ETM_Q1_1923210"/>
      <w:bookmarkEnd w:id="1136"/>
      <w:bookmarkEnd w:id="1137"/>
      <w:r>
        <w:rPr>
          <w:rFonts w:hint="cs"/>
          <w:rtl/>
        </w:rPr>
        <w:t xml:space="preserve">כן. </w:t>
      </w:r>
    </w:p>
    <w:p w14:paraId="412107EE" w14:textId="77777777" w:rsidR="00477C3D" w:rsidRDefault="00477C3D" w:rsidP="00477C3D">
      <w:pPr>
        <w:rPr>
          <w:rtl/>
        </w:rPr>
      </w:pPr>
      <w:bookmarkStart w:id="1138" w:name="_ETM_Q1_1927665"/>
      <w:bookmarkStart w:id="1139" w:name="_ETM_Q1_1927699"/>
      <w:bookmarkEnd w:id="1138"/>
      <w:bookmarkEnd w:id="1139"/>
    </w:p>
    <w:p w14:paraId="6D66EEC5" w14:textId="1702DF8E" w:rsidR="00477C3D" w:rsidRDefault="00477C3D" w:rsidP="00477C3D">
      <w:pPr>
        <w:pStyle w:val="af6"/>
        <w:keepNext/>
        <w:rPr>
          <w:rtl/>
        </w:rPr>
      </w:pPr>
      <w:bookmarkStart w:id="1140" w:name="ET_yor_6447_211"/>
      <w:r w:rsidRPr="00477C3D">
        <w:rPr>
          <w:rStyle w:val="TagStyle"/>
          <w:rtl/>
        </w:rPr>
        <w:t xml:space="preserve"> &lt;&lt; יור &gt;&gt; </w:t>
      </w:r>
      <w:r>
        <w:rPr>
          <w:rtl/>
        </w:rPr>
        <w:t xml:space="preserve">היו"ר יונתן </w:t>
      </w:r>
      <w:proofErr w:type="spellStart"/>
      <w:r>
        <w:rPr>
          <w:rtl/>
        </w:rPr>
        <w:t>מישרקי</w:t>
      </w:r>
      <w:proofErr w:type="spellEnd"/>
      <w:r>
        <w:rPr>
          <w:rtl/>
        </w:rPr>
        <w:t>:</w:t>
      </w:r>
      <w:r w:rsidRPr="00477C3D">
        <w:rPr>
          <w:rStyle w:val="TagStyle"/>
          <w:rtl/>
        </w:rPr>
        <w:t xml:space="preserve"> &lt;&lt; יור &gt;&gt;</w:t>
      </w:r>
      <w:r w:rsidR="003A02CE">
        <w:rPr>
          <w:rtl/>
        </w:rPr>
        <w:t xml:space="preserve"> </w:t>
      </w:r>
      <w:bookmarkEnd w:id="1140"/>
    </w:p>
    <w:p w14:paraId="2D7E5AEA" w14:textId="77777777" w:rsidR="00477C3D" w:rsidRDefault="00477C3D" w:rsidP="00477C3D">
      <w:pPr>
        <w:pStyle w:val="KeepWithNext"/>
        <w:rPr>
          <w:rtl/>
          <w:lang w:eastAsia="he-IL"/>
        </w:rPr>
      </w:pPr>
    </w:p>
    <w:p w14:paraId="4281A69A" w14:textId="1063A118" w:rsidR="00477C3D" w:rsidRDefault="00477C3D" w:rsidP="00477C3D">
      <w:pPr>
        <w:rPr>
          <w:rtl/>
          <w:lang w:eastAsia="he-IL"/>
        </w:rPr>
      </w:pPr>
      <w:r>
        <w:rPr>
          <w:rFonts w:hint="cs"/>
          <w:rtl/>
          <w:lang w:eastAsia="he-IL"/>
        </w:rPr>
        <w:t xml:space="preserve">אנחנו </w:t>
      </w:r>
      <w:bookmarkStart w:id="1141" w:name="_ETM_Q1_1925440"/>
      <w:bookmarkEnd w:id="1141"/>
      <w:r>
        <w:rPr>
          <w:rFonts w:hint="cs"/>
          <w:rtl/>
          <w:lang w:eastAsia="he-IL"/>
        </w:rPr>
        <w:t xml:space="preserve">מאמצים את זה כי זה קיים בארץ או כי </w:t>
      </w:r>
      <w:bookmarkStart w:id="1142" w:name="_ETM_Q1_1928680"/>
      <w:bookmarkEnd w:id="1142"/>
      <w:r>
        <w:rPr>
          <w:rFonts w:hint="cs"/>
          <w:rtl/>
          <w:lang w:eastAsia="he-IL"/>
        </w:rPr>
        <w:t>אנחנו חושבים שזה יגיע?</w:t>
      </w:r>
    </w:p>
    <w:p w14:paraId="55A376FA" w14:textId="77777777" w:rsidR="00477C3D" w:rsidRDefault="00477C3D" w:rsidP="00477C3D">
      <w:pPr>
        <w:rPr>
          <w:rtl/>
          <w:lang w:eastAsia="he-IL"/>
        </w:rPr>
      </w:pPr>
      <w:bookmarkStart w:id="1143" w:name="_ETM_Q1_1929463"/>
      <w:bookmarkEnd w:id="1143"/>
    </w:p>
    <w:p w14:paraId="68E864E5" w14:textId="251AA766" w:rsidR="00477C3D" w:rsidRDefault="00477C3D" w:rsidP="00477C3D">
      <w:pPr>
        <w:pStyle w:val="af9"/>
        <w:keepNext/>
        <w:rPr>
          <w:rtl/>
          <w:lang w:eastAsia="he-IL"/>
        </w:rPr>
      </w:pPr>
      <w:bookmarkStart w:id="1144" w:name="ET_guest_חן_גוטמן_212"/>
      <w:r w:rsidRPr="00477C3D">
        <w:rPr>
          <w:rStyle w:val="TagStyle"/>
          <w:rtl/>
        </w:rPr>
        <w:t xml:space="preserve"> &lt;&lt; אורח &gt;&gt; </w:t>
      </w:r>
      <w:r>
        <w:rPr>
          <w:rtl/>
          <w:lang w:eastAsia="he-IL"/>
        </w:rPr>
        <w:t>חן גוטמן:</w:t>
      </w:r>
      <w:r w:rsidRPr="00477C3D">
        <w:rPr>
          <w:rStyle w:val="TagStyle"/>
          <w:rtl/>
        </w:rPr>
        <w:t xml:space="preserve"> &lt;&lt; אורח &gt;&gt;</w:t>
      </w:r>
      <w:r w:rsidR="003A02CE">
        <w:rPr>
          <w:rtl/>
          <w:lang w:eastAsia="he-IL"/>
        </w:rPr>
        <w:t xml:space="preserve"> </w:t>
      </w:r>
      <w:bookmarkEnd w:id="1144"/>
    </w:p>
    <w:p w14:paraId="5EAC3848" w14:textId="77777777" w:rsidR="00477C3D" w:rsidRDefault="00477C3D" w:rsidP="00477C3D">
      <w:pPr>
        <w:pStyle w:val="KeepWithNext"/>
        <w:rPr>
          <w:rtl/>
          <w:lang w:eastAsia="he-IL"/>
        </w:rPr>
      </w:pPr>
    </w:p>
    <w:p w14:paraId="3862CD9C" w14:textId="2153B753" w:rsidR="00477C3D" w:rsidRDefault="00477C3D" w:rsidP="00477C3D">
      <w:pPr>
        <w:rPr>
          <w:rtl/>
          <w:lang w:eastAsia="he-IL"/>
        </w:rPr>
      </w:pPr>
      <w:bookmarkStart w:id="1145" w:name="_ETM_Q1_1929715"/>
      <w:bookmarkStart w:id="1146" w:name="_ETM_Q1_1929747"/>
      <w:bookmarkEnd w:id="1145"/>
      <w:bookmarkEnd w:id="1146"/>
      <w:r>
        <w:rPr>
          <w:rFonts w:hint="cs"/>
          <w:rtl/>
          <w:lang w:eastAsia="he-IL"/>
        </w:rPr>
        <w:t xml:space="preserve">מרגע שאתה פתוח לייבוא האירופי, אתה </w:t>
      </w:r>
      <w:bookmarkStart w:id="1147" w:name="_ETM_Q1_1932494"/>
      <w:bookmarkEnd w:id="1147"/>
      <w:r>
        <w:rPr>
          <w:rFonts w:hint="cs"/>
          <w:rtl/>
          <w:lang w:eastAsia="he-IL"/>
        </w:rPr>
        <w:t>פתוח לייבוא האירופי על כל המשמעות שבכך.</w:t>
      </w:r>
    </w:p>
    <w:p w14:paraId="3461C937" w14:textId="77777777" w:rsidR="00477C3D" w:rsidRDefault="00477C3D" w:rsidP="00477C3D">
      <w:pPr>
        <w:rPr>
          <w:rtl/>
          <w:lang w:eastAsia="he-IL"/>
        </w:rPr>
      </w:pPr>
      <w:bookmarkStart w:id="1148" w:name="_ETM_Q1_1934598"/>
      <w:bookmarkStart w:id="1149" w:name="_ETM_Q1_1934636"/>
      <w:bookmarkEnd w:id="1148"/>
      <w:bookmarkEnd w:id="1149"/>
    </w:p>
    <w:p w14:paraId="5C62D659" w14:textId="33391E13" w:rsidR="00477C3D" w:rsidRDefault="00477C3D" w:rsidP="00477C3D">
      <w:pPr>
        <w:rPr>
          <w:rtl/>
          <w:lang w:eastAsia="he-IL"/>
        </w:rPr>
      </w:pPr>
      <w:bookmarkStart w:id="1150" w:name="_ETM_Q1_1935341"/>
      <w:bookmarkStart w:id="1151" w:name="_ETM_Q1_1935375"/>
      <w:bookmarkEnd w:id="1150"/>
      <w:bookmarkEnd w:id="1151"/>
      <w:r>
        <w:rPr>
          <w:rFonts w:hint="cs"/>
          <w:rtl/>
          <w:lang w:eastAsia="he-IL"/>
        </w:rPr>
        <w:t xml:space="preserve">הדירקטיבה הבאה היא דירקטיבה 207/42. זה נוגע לחומרים שעשויים מתאית משוחזרת. סליחה על התרגום. </w:t>
      </w:r>
      <w:r w:rsidR="006A742F">
        <w:rPr>
          <w:rFonts w:hint="cs"/>
          <w:rtl/>
          <w:lang w:eastAsia="he-IL"/>
        </w:rPr>
        <w:t xml:space="preserve">זאת עטיפת </w:t>
      </w:r>
      <w:proofErr w:type="spellStart"/>
      <w:r w:rsidR="006A742F">
        <w:rPr>
          <w:rFonts w:hint="cs"/>
          <w:rtl/>
          <w:lang w:eastAsia="he-IL"/>
        </w:rPr>
        <w:t>צלולוז</w:t>
      </w:r>
      <w:proofErr w:type="spellEnd"/>
      <w:r w:rsidR="006A742F">
        <w:rPr>
          <w:rFonts w:hint="cs"/>
          <w:rtl/>
          <w:lang w:eastAsia="he-IL"/>
        </w:rPr>
        <w:t xml:space="preserve">. עטיפות </w:t>
      </w:r>
      <w:proofErr w:type="spellStart"/>
      <w:r w:rsidR="006A742F">
        <w:rPr>
          <w:rFonts w:hint="cs"/>
          <w:rtl/>
          <w:lang w:eastAsia="he-IL"/>
        </w:rPr>
        <w:t>צלולוז</w:t>
      </w:r>
      <w:proofErr w:type="spellEnd"/>
      <w:r w:rsidR="006A742F">
        <w:rPr>
          <w:rFonts w:hint="cs"/>
          <w:rtl/>
          <w:lang w:eastAsia="he-IL"/>
        </w:rPr>
        <w:t xml:space="preserve"> בארץ, יש גם עטיפות</w:t>
      </w:r>
      <w:r w:rsidR="00780B63">
        <w:rPr>
          <w:rFonts w:hint="cs"/>
          <w:rtl/>
          <w:lang w:eastAsia="he-IL"/>
        </w:rPr>
        <w:t xml:space="preserve"> </w:t>
      </w:r>
      <w:r w:rsidR="006A742F">
        <w:rPr>
          <w:rFonts w:hint="cs"/>
          <w:rtl/>
          <w:lang w:eastAsia="he-IL"/>
        </w:rPr>
        <w:t>סינתטיות</w:t>
      </w:r>
      <w:bookmarkStart w:id="1152" w:name="_ETM_Q1_1957677"/>
      <w:bookmarkEnd w:id="1152"/>
      <w:r w:rsidR="006A742F">
        <w:rPr>
          <w:rFonts w:hint="cs"/>
          <w:rtl/>
          <w:lang w:eastAsia="he-IL"/>
        </w:rPr>
        <w:t xml:space="preserve"> והן מיוצרות במפעל סיני או לא במפעל סיני</w:t>
      </w:r>
      <w:bookmarkStart w:id="1153" w:name="_ETM_Q1_1959969"/>
      <w:bookmarkEnd w:id="1153"/>
      <w:r w:rsidR="006A742F">
        <w:rPr>
          <w:rFonts w:hint="cs"/>
          <w:rtl/>
          <w:lang w:eastAsia="he-IL"/>
        </w:rPr>
        <w:t xml:space="preserve"> אלא בכל מפעל אחר אבל זה לא מיוצר מהטבע. </w:t>
      </w:r>
    </w:p>
    <w:p w14:paraId="48DADB4E" w14:textId="77777777" w:rsidR="006A742F" w:rsidRDefault="006A742F" w:rsidP="00477C3D">
      <w:pPr>
        <w:rPr>
          <w:rtl/>
          <w:lang w:eastAsia="he-IL"/>
        </w:rPr>
      </w:pPr>
    </w:p>
    <w:p w14:paraId="41B71F46" w14:textId="6A56FE13" w:rsidR="006A742F" w:rsidRDefault="006A742F" w:rsidP="006A742F">
      <w:pPr>
        <w:pStyle w:val="a4"/>
        <w:keepNext/>
        <w:rPr>
          <w:rtl/>
        </w:rPr>
      </w:pPr>
      <w:bookmarkStart w:id="1154" w:name="ET_speaker_נעה_בן_שבת_213"/>
      <w:r w:rsidRPr="006A742F">
        <w:rPr>
          <w:rStyle w:val="TagStyle"/>
          <w:rtl/>
        </w:rPr>
        <w:t xml:space="preserve"> &lt;&lt; דובר &gt;&gt; </w:t>
      </w:r>
      <w:r>
        <w:rPr>
          <w:rtl/>
        </w:rPr>
        <w:t>נעה בן שבת:</w:t>
      </w:r>
      <w:r w:rsidRPr="006A742F">
        <w:rPr>
          <w:rStyle w:val="TagStyle"/>
          <w:rtl/>
        </w:rPr>
        <w:t xml:space="preserve"> &lt;&lt; דובר &gt;&gt;</w:t>
      </w:r>
      <w:r w:rsidR="003A02CE">
        <w:rPr>
          <w:rtl/>
        </w:rPr>
        <w:t xml:space="preserve"> </w:t>
      </w:r>
      <w:bookmarkEnd w:id="1154"/>
    </w:p>
    <w:p w14:paraId="0731DB2A" w14:textId="77777777" w:rsidR="006A742F" w:rsidRDefault="006A742F" w:rsidP="006A742F">
      <w:pPr>
        <w:pStyle w:val="KeepWithNext"/>
        <w:rPr>
          <w:rtl/>
          <w:lang w:eastAsia="he-IL"/>
        </w:rPr>
      </w:pPr>
    </w:p>
    <w:p w14:paraId="19B10938" w14:textId="783086B5" w:rsidR="006A742F" w:rsidRDefault="006A742F" w:rsidP="006A742F">
      <w:pPr>
        <w:rPr>
          <w:rtl/>
          <w:lang w:eastAsia="he-IL"/>
        </w:rPr>
      </w:pPr>
      <w:r>
        <w:rPr>
          <w:rFonts w:hint="cs"/>
          <w:rtl/>
          <w:lang w:eastAsia="he-IL"/>
        </w:rPr>
        <w:t>אמרו לי שזה צלופן.</w:t>
      </w:r>
    </w:p>
    <w:p w14:paraId="5A49781D" w14:textId="77777777" w:rsidR="006A742F" w:rsidRDefault="006A742F" w:rsidP="006A742F">
      <w:pPr>
        <w:rPr>
          <w:rtl/>
          <w:lang w:eastAsia="he-IL"/>
        </w:rPr>
      </w:pPr>
      <w:bookmarkStart w:id="1155" w:name="_ETM_Q1_1961377"/>
      <w:bookmarkStart w:id="1156" w:name="_ETM_Q1_1961413"/>
      <w:bookmarkStart w:id="1157" w:name="_ETM_Q1_1962417"/>
      <w:bookmarkEnd w:id="1155"/>
      <w:bookmarkEnd w:id="1156"/>
      <w:bookmarkEnd w:id="1157"/>
    </w:p>
    <w:p w14:paraId="29EA9592" w14:textId="3FCEB165" w:rsidR="006A742F" w:rsidRDefault="006A742F" w:rsidP="006A742F">
      <w:pPr>
        <w:pStyle w:val="af9"/>
        <w:keepNext/>
        <w:rPr>
          <w:rtl/>
          <w:lang w:eastAsia="he-IL"/>
        </w:rPr>
      </w:pPr>
      <w:bookmarkStart w:id="1158" w:name="ET_guest_חן_גוטמן_214"/>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158"/>
    </w:p>
    <w:p w14:paraId="37AE14C7" w14:textId="77777777" w:rsidR="006A742F" w:rsidRDefault="006A742F" w:rsidP="006A742F">
      <w:pPr>
        <w:pStyle w:val="KeepWithNext"/>
        <w:rPr>
          <w:rtl/>
          <w:lang w:eastAsia="he-IL"/>
        </w:rPr>
      </w:pPr>
    </w:p>
    <w:p w14:paraId="5CFD3AA3" w14:textId="46B37BDF" w:rsidR="006A742F" w:rsidRDefault="006A742F" w:rsidP="006A742F">
      <w:pPr>
        <w:rPr>
          <w:rtl/>
          <w:lang w:eastAsia="he-IL"/>
        </w:rPr>
      </w:pPr>
      <w:bookmarkStart w:id="1159" w:name="_ETM_Q1_1962675"/>
      <w:bookmarkStart w:id="1160" w:name="_ETM_Q1_1962705"/>
      <w:bookmarkEnd w:id="1159"/>
      <w:bookmarkEnd w:id="1160"/>
      <w:r>
        <w:rPr>
          <w:rFonts w:hint="cs"/>
          <w:rtl/>
          <w:lang w:eastAsia="he-IL"/>
        </w:rPr>
        <w:t>צלופן.</w:t>
      </w:r>
      <w:r w:rsidR="00780B63">
        <w:rPr>
          <w:rFonts w:hint="cs"/>
          <w:rtl/>
          <w:lang w:eastAsia="he-IL"/>
        </w:rPr>
        <w:t xml:space="preserve"> </w:t>
      </w:r>
      <w:r>
        <w:rPr>
          <w:rFonts w:hint="cs"/>
          <w:rtl/>
          <w:lang w:eastAsia="he-IL"/>
        </w:rPr>
        <w:t xml:space="preserve">כן, אבל זה לא רק </w:t>
      </w:r>
      <w:bookmarkStart w:id="1161" w:name="_ETM_Q1_1968567"/>
      <w:bookmarkEnd w:id="1161"/>
      <w:r>
        <w:rPr>
          <w:rFonts w:hint="cs"/>
          <w:rtl/>
          <w:lang w:eastAsia="he-IL"/>
        </w:rPr>
        <w:t xml:space="preserve">זה. לדוגמה בנושא של </w:t>
      </w:r>
      <w:bookmarkStart w:id="1162" w:name="_ETM_Q1_1971345"/>
      <w:bookmarkEnd w:id="1162"/>
      <w:r>
        <w:rPr>
          <w:rFonts w:hint="cs"/>
          <w:rtl/>
          <w:lang w:eastAsia="he-IL"/>
        </w:rPr>
        <w:t>תאית משוחזרת, יכול להיות ציפוי נקניקיות, עטיפות לממתקים, מוצרי מאפה, כל דבר שאתה</w:t>
      </w:r>
      <w:r w:rsidR="00780B63">
        <w:rPr>
          <w:rFonts w:hint="cs"/>
          <w:rtl/>
          <w:lang w:eastAsia="he-IL"/>
        </w:rPr>
        <w:t xml:space="preserve"> </w:t>
      </w:r>
      <w:r>
        <w:rPr>
          <w:rFonts w:hint="cs"/>
          <w:rtl/>
          <w:lang w:eastAsia="he-IL"/>
        </w:rPr>
        <w:t xml:space="preserve">רוצה לראות את המוצר דרכו. גם כאן יש </w:t>
      </w:r>
      <w:bookmarkStart w:id="1163" w:name="_ETM_Q1_1983659"/>
      <w:bookmarkEnd w:id="1163"/>
      <w:r>
        <w:rPr>
          <w:rFonts w:hint="cs"/>
          <w:rtl/>
          <w:lang w:eastAsia="he-IL"/>
        </w:rPr>
        <w:t>התייחסות לכמה שכבות יש לתאית המשוחזרת</w:t>
      </w:r>
      <w:bookmarkStart w:id="1164" w:name="_ETM_Q1_1988987"/>
      <w:bookmarkEnd w:id="1164"/>
      <w:r>
        <w:rPr>
          <w:rFonts w:hint="cs"/>
          <w:rtl/>
          <w:lang w:eastAsia="he-IL"/>
        </w:rPr>
        <w:t xml:space="preserve"> וממה היא מורכבת.</w:t>
      </w:r>
      <w:r w:rsidR="00780B63">
        <w:rPr>
          <w:rFonts w:hint="cs"/>
          <w:rtl/>
          <w:lang w:eastAsia="he-IL"/>
        </w:rPr>
        <w:t xml:space="preserve"> </w:t>
      </w:r>
      <w:r>
        <w:rPr>
          <w:rFonts w:hint="cs"/>
          <w:rtl/>
          <w:lang w:eastAsia="he-IL"/>
        </w:rPr>
        <w:t>שוב, גם כאן יש הגדרות ספציפיות למה אמור להיות בזה.</w:t>
      </w:r>
    </w:p>
    <w:p w14:paraId="7B589E59" w14:textId="77777777" w:rsidR="006A742F" w:rsidRDefault="006A742F" w:rsidP="006A742F">
      <w:pPr>
        <w:rPr>
          <w:rtl/>
          <w:lang w:eastAsia="he-IL"/>
        </w:rPr>
      </w:pPr>
      <w:bookmarkStart w:id="1165" w:name="_ETM_Q1_2008838"/>
      <w:bookmarkStart w:id="1166" w:name="_ETM_Q1_2008877"/>
      <w:bookmarkStart w:id="1167" w:name="_ETM_Q1_2008293"/>
      <w:bookmarkEnd w:id="1165"/>
      <w:bookmarkEnd w:id="1166"/>
      <w:bookmarkEnd w:id="1167"/>
    </w:p>
    <w:p w14:paraId="027753B1" w14:textId="0545EE3C" w:rsidR="006A742F" w:rsidRDefault="006A742F" w:rsidP="006A742F">
      <w:pPr>
        <w:pStyle w:val="a4"/>
        <w:keepNext/>
        <w:rPr>
          <w:rtl/>
        </w:rPr>
      </w:pPr>
      <w:bookmarkStart w:id="1168" w:name="ET_speaker_נעה_בן_שבת_215"/>
      <w:r w:rsidRPr="006A742F">
        <w:rPr>
          <w:rStyle w:val="TagStyle"/>
          <w:rtl/>
        </w:rPr>
        <w:t xml:space="preserve"> &lt;&lt; דובר &gt;&gt; </w:t>
      </w:r>
      <w:r>
        <w:rPr>
          <w:rtl/>
        </w:rPr>
        <w:t>נעה בן שבת:</w:t>
      </w:r>
      <w:r w:rsidRPr="006A742F">
        <w:rPr>
          <w:rStyle w:val="TagStyle"/>
          <w:rtl/>
        </w:rPr>
        <w:t xml:space="preserve"> &lt;&lt; דובר &gt;&gt;</w:t>
      </w:r>
      <w:r w:rsidR="003A02CE">
        <w:rPr>
          <w:rtl/>
        </w:rPr>
        <w:t xml:space="preserve"> </w:t>
      </w:r>
      <w:bookmarkEnd w:id="1168"/>
    </w:p>
    <w:p w14:paraId="3825BFED" w14:textId="77777777" w:rsidR="006A742F" w:rsidRDefault="006A742F" w:rsidP="006A742F">
      <w:pPr>
        <w:pStyle w:val="KeepWithNext"/>
        <w:rPr>
          <w:rtl/>
          <w:lang w:eastAsia="he-IL"/>
        </w:rPr>
      </w:pPr>
    </w:p>
    <w:p w14:paraId="132FD4A2" w14:textId="33C112E1" w:rsidR="006A742F" w:rsidRDefault="006A742F" w:rsidP="006A742F">
      <w:pPr>
        <w:rPr>
          <w:rtl/>
          <w:lang w:eastAsia="he-IL"/>
        </w:rPr>
      </w:pPr>
      <w:bookmarkStart w:id="1169" w:name="_ETM_Q1_2008561"/>
      <w:bookmarkStart w:id="1170" w:name="_ETM_Q1_2008592"/>
      <w:bookmarkEnd w:id="1169"/>
      <w:bookmarkEnd w:id="1170"/>
      <w:r>
        <w:rPr>
          <w:rFonts w:hint="cs"/>
          <w:rtl/>
          <w:lang w:eastAsia="he-IL"/>
        </w:rPr>
        <w:t>גם זה וגם 450 הם דירקטיבות. זה משנה משהו?</w:t>
      </w:r>
    </w:p>
    <w:p w14:paraId="345E6173" w14:textId="77777777" w:rsidR="006A742F" w:rsidRDefault="006A742F" w:rsidP="006A742F">
      <w:pPr>
        <w:rPr>
          <w:rtl/>
          <w:lang w:eastAsia="he-IL"/>
        </w:rPr>
      </w:pPr>
    </w:p>
    <w:p w14:paraId="13F06B37" w14:textId="4D728861" w:rsidR="006A742F" w:rsidRDefault="006A742F" w:rsidP="006A742F">
      <w:pPr>
        <w:pStyle w:val="af9"/>
        <w:keepNext/>
        <w:rPr>
          <w:rtl/>
          <w:lang w:eastAsia="he-IL"/>
        </w:rPr>
      </w:pPr>
      <w:bookmarkStart w:id="1171" w:name="ET_guest_חן_גוטמן_216"/>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171"/>
    </w:p>
    <w:p w14:paraId="04225E2C" w14:textId="77777777" w:rsidR="006A742F" w:rsidRDefault="006A742F" w:rsidP="006A742F">
      <w:pPr>
        <w:pStyle w:val="KeepWithNext"/>
        <w:rPr>
          <w:rtl/>
          <w:lang w:eastAsia="he-IL"/>
        </w:rPr>
      </w:pPr>
    </w:p>
    <w:p w14:paraId="112590B4" w14:textId="52BE3484" w:rsidR="006A742F" w:rsidRDefault="006A742F" w:rsidP="006A742F">
      <w:pPr>
        <w:rPr>
          <w:rtl/>
          <w:lang w:eastAsia="he-IL"/>
        </w:rPr>
      </w:pPr>
      <w:r>
        <w:rPr>
          <w:rFonts w:hint="cs"/>
          <w:rtl/>
          <w:lang w:eastAsia="he-IL"/>
        </w:rPr>
        <w:t xml:space="preserve">לא. 450 לא דירקטיבה. </w:t>
      </w:r>
    </w:p>
    <w:p w14:paraId="1CB2D234" w14:textId="77777777" w:rsidR="006A742F" w:rsidRDefault="006A742F" w:rsidP="006A742F">
      <w:pPr>
        <w:rPr>
          <w:rtl/>
          <w:lang w:eastAsia="he-IL"/>
        </w:rPr>
      </w:pPr>
      <w:bookmarkStart w:id="1172" w:name="_ETM_Q1_2016302"/>
      <w:bookmarkStart w:id="1173" w:name="_ETM_Q1_2016337"/>
      <w:bookmarkEnd w:id="1172"/>
      <w:bookmarkEnd w:id="1173"/>
    </w:p>
    <w:p w14:paraId="3A3852B9" w14:textId="72F9DF31" w:rsidR="006A742F" w:rsidRDefault="006A742F" w:rsidP="006A742F">
      <w:pPr>
        <w:pStyle w:val="a4"/>
        <w:keepNext/>
        <w:rPr>
          <w:rtl/>
        </w:rPr>
      </w:pPr>
      <w:bookmarkStart w:id="1174" w:name="ET_speaker_נעה_בן_שבת_217"/>
      <w:r w:rsidRPr="006A742F">
        <w:rPr>
          <w:rStyle w:val="TagStyle"/>
          <w:rtl/>
        </w:rPr>
        <w:lastRenderedPageBreak/>
        <w:t xml:space="preserve"> &lt;&lt; דובר &gt;&gt; </w:t>
      </w:r>
      <w:r>
        <w:rPr>
          <w:rtl/>
        </w:rPr>
        <w:t>נעה בן שבת:</w:t>
      </w:r>
      <w:r w:rsidRPr="006A742F">
        <w:rPr>
          <w:rStyle w:val="TagStyle"/>
          <w:rtl/>
        </w:rPr>
        <w:t xml:space="preserve"> &lt;&lt; דובר &gt;&gt;</w:t>
      </w:r>
      <w:r w:rsidR="003A02CE">
        <w:rPr>
          <w:rtl/>
        </w:rPr>
        <w:t xml:space="preserve"> </w:t>
      </w:r>
      <w:bookmarkEnd w:id="1174"/>
    </w:p>
    <w:p w14:paraId="30E51D80" w14:textId="77777777" w:rsidR="006A742F" w:rsidRDefault="006A742F" w:rsidP="006A742F">
      <w:pPr>
        <w:pStyle w:val="KeepWithNext"/>
        <w:rPr>
          <w:rtl/>
          <w:lang w:eastAsia="he-IL"/>
        </w:rPr>
      </w:pPr>
    </w:p>
    <w:p w14:paraId="646D45F3" w14:textId="63B7D6D2" w:rsidR="006A742F" w:rsidRDefault="006A742F" w:rsidP="006A742F">
      <w:pPr>
        <w:rPr>
          <w:rtl/>
          <w:lang w:eastAsia="he-IL"/>
        </w:rPr>
      </w:pPr>
      <w:r>
        <w:rPr>
          <w:rFonts w:hint="cs"/>
          <w:rtl/>
          <w:lang w:eastAsia="he-IL"/>
        </w:rPr>
        <w:t xml:space="preserve">סליחה, 84. </w:t>
      </w:r>
      <w:bookmarkStart w:id="1175" w:name="_ETM_Q1_2017607"/>
      <w:bookmarkEnd w:id="1175"/>
    </w:p>
    <w:p w14:paraId="6C30A40A" w14:textId="77777777" w:rsidR="006A742F" w:rsidRDefault="006A742F" w:rsidP="006A742F">
      <w:pPr>
        <w:rPr>
          <w:rtl/>
          <w:lang w:eastAsia="he-IL"/>
        </w:rPr>
      </w:pPr>
      <w:bookmarkStart w:id="1176" w:name="_ETM_Q1_2019764"/>
      <w:bookmarkStart w:id="1177" w:name="_ETM_Q1_2019801"/>
      <w:bookmarkStart w:id="1178" w:name="_ETM_Q1_2018661"/>
      <w:bookmarkEnd w:id="1176"/>
      <w:bookmarkEnd w:id="1177"/>
      <w:bookmarkEnd w:id="1178"/>
    </w:p>
    <w:p w14:paraId="4BDADE25" w14:textId="385C76E1" w:rsidR="006A742F" w:rsidRDefault="006A742F" w:rsidP="006A742F">
      <w:pPr>
        <w:pStyle w:val="af9"/>
        <w:keepNext/>
        <w:rPr>
          <w:rtl/>
          <w:lang w:eastAsia="he-IL"/>
        </w:rPr>
      </w:pPr>
      <w:bookmarkStart w:id="1179" w:name="ET_guest_חן_גוטמן_218"/>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179"/>
    </w:p>
    <w:p w14:paraId="3AF15A85" w14:textId="77777777" w:rsidR="006A742F" w:rsidRDefault="006A742F" w:rsidP="006A742F">
      <w:pPr>
        <w:pStyle w:val="KeepWithNext"/>
        <w:rPr>
          <w:rtl/>
          <w:lang w:eastAsia="he-IL"/>
        </w:rPr>
      </w:pPr>
    </w:p>
    <w:p w14:paraId="727251D8" w14:textId="2C408C84" w:rsidR="006A742F" w:rsidRDefault="006A742F" w:rsidP="006A742F">
      <w:pPr>
        <w:rPr>
          <w:rtl/>
          <w:lang w:eastAsia="he-IL"/>
        </w:rPr>
      </w:pPr>
      <w:bookmarkStart w:id="1180" w:name="_ETM_Q1_2018939"/>
      <w:bookmarkStart w:id="1181" w:name="_ETM_Q1_2018970"/>
      <w:bookmarkEnd w:id="1180"/>
      <w:bookmarkEnd w:id="1181"/>
      <w:r>
        <w:rPr>
          <w:rFonts w:hint="cs"/>
          <w:rtl/>
          <w:lang w:eastAsia="he-IL"/>
        </w:rPr>
        <w:t xml:space="preserve">84/500, כן. זה דירקטיבה וגם 2007/42. </w:t>
      </w:r>
    </w:p>
    <w:p w14:paraId="026F5FC1" w14:textId="77777777" w:rsidR="006A742F" w:rsidRDefault="006A742F" w:rsidP="006A742F">
      <w:pPr>
        <w:rPr>
          <w:rtl/>
          <w:lang w:eastAsia="he-IL"/>
        </w:rPr>
      </w:pPr>
      <w:bookmarkStart w:id="1182" w:name="_ETM_Q1_2027339"/>
      <w:bookmarkStart w:id="1183" w:name="_ETM_Q1_2027373"/>
      <w:bookmarkEnd w:id="1182"/>
      <w:bookmarkEnd w:id="1183"/>
    </w:p>
    <w:p w14:paraId="27C1CB71" w14:textId="65389DD4" w:rsidR="006A742F" w:rsidRDefault="006A742F" w:rsidP="006A742F">
      <w:pPr>
        <w:pStyle w:val="a4"/>
        <w:keepNext/>
        <w:rPr>
          <w:rtl/>
        </w:rPr>
      </w:pPr>
      <w:bookmarkStart w:id="1184" w:name="ET_speaker_נעה_בן_שבת_219"/>
      <w:r w:rsidRPr="006A742F">
        <w:rPr>
          <w:rStyle w:val="TagStyle"/>
          <w:rtl/>
        </w:rPr>
        <w:t xml:space="preserve"> &lt;&lt; דובר &gt;&gt; </w:t>
      </w:r>
      <w:r>
        <w:rPr>
          <w:rtl/>
        </w:rPr>
        <w:t>נעה בן שבת:</w:t>
      </w:r>
      <w:r w:rsidRPr="006A742F">
        <w:rPr>
          <w:rStyle w:val="TagStyle"/>
          <w:rtl/>
        </w:rPr>
        <w:t xml:space="preserve"> &lt;&lt; דובר &gt;&gt;</w:t>
      </w:r>
      <w:r w:rsidR="003A02CE">
        <w:rPr>
          <w:rtl/>
        </w:rPr>
        <w:t xml:space="preserve"> </w:t>
      </w:r>
      <w:bookmarkEnd w:id="1184"/>
    </w:p>
    <w:p w14:paraId="1E680435" w14:textId="77777777" w:rsidR="006A742F" w:rsidRDefault="006A742F" w:rsidP="006A742F">
      <w:pPr>
        <w:pStyle w:val="KeepWithNext"/>
        <w:rPr>
          <w:rtl/>
          <w:lang w:eastAsia="he-IL"/>
        </w:rPr>
      </w:pPr>
    </w:p>
    <w:p w14:paraId="6276277A" w14:textId="64408F5B" w:rsidR="006A742F" w:rsidRDefault="006A742F" w:rsidP="006A742F">
      <w:pPr>
        <w:rPr>
          <w:rtl/>
          <w:lang w:eastAsia="he-IL"/>
        </w:rPr>
      </w:pPr>
      <w:bookmarkStart w:id="1185" w:name="_ETM_Q1_2026004"/>
      <w:bookmarkStart w:id="1186" w:name="_ETM_Q1_2026037"/>
      <w:bookmarkEnd w:id="1185"/>
      <w:bookmarkEnd w:id="1186"/>
      <w:r>
        <w:rPr>
          <w:rFonts w:hint="cs"/>
          <w:rtl/>
          <w:lang w:eastAsia="he-IL"/>
        </w:rPr>
        <w:t xml:space="preserve">זה </w:t>
      </w:r>
      <w:bookmarkStart w:id="1187" w:name="_ETM_Q1_2026228"/>
      <w:bookmarkEnd w:id="1187"/>
      <w:r>
        <w:rPr>
          <w:rFonts w:hint="cs"/>
          <w:rtl/>
          <w:lang w:eastAsia="he-IL"/>
        </w:rPr>
        <w:t>משפיע?</w:t>
      </w:r>
    </w:p>
    <w:p w14:paraId="09689B6F" w14:textId="77777777" w:rsidR="006A742F" w:rsidRDefault="006A742F" w:rsidP="006A742F">
      <w:pPr>
        <w:rPr>
          <w:rtl/>
          <w:lang w:eastAsia="he-IL"/>
        </w:rPr>
      </w:pPr>
    </w:p>
    <w:p w14:paraId="10BD4CC3" w14:textId="0F218485" w:rsidR="006A742F" w:rsidRDefault="006A742F" w:rsidP="006A742F">
      <w:pPr>
        <w:pStyle w:val="af9"/>
        <w:keepNext/>
        <w:rPr>
          <w:rtl/>
          <w:lang w:eastAsia="he-IL"/>
        </w:rPr>
      </w:pPr>
      <w:bookmarkStart w:id="1188" w:name="ET_guest_חן_גוטמן_220"/>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188"/>
    </w:p>
    <w:p w14:paraId="5F1A3039" w14:textId="77777777" w:rsidR="006A742F" w:rsidRDefault="006A742F" w:rsidP="006A742F">
      <w:pPr>
        <w:pStyle w:val="KeepWithNext"/>
        <w:rPr>
          <w:rtl/>
          <w:lang w:eastAsia="he-IL"/>
        </w:rPr>
      </w:pPr>
    </w:p>
    <w:p w14:paraId="7287B075" w14:textId="040EB89F" w:rsidR="006A742F" w:rsidRDefault="006A742F" w:rsidP="006A742F">
      <w:pPr>
        <w:rPr>
          <w:rtl/>
          <w:lang w:eastAsia="he-IL"/>
        </w:rPr>
      </w:pPr>
      <w:r>
        <w:rPr>
          <w:rFonts w:hint="cs"/>
          <w:rtl/>
          <w:lang w:eastAsia="he-IL"/>
        </w:rPr>
        <w:t>לא. זה מחייב.</w:t>
      </w:r>
    </w:p>
    <w:p w14:paraId="096DB7CB" w14:textId="77777777" w:rsidR="006A742F" w:rsidRDefault="006A742F" w:rsidP="006A742F">
      <w:pPr>
        <w:rPr>
          <w:rtl/>
          <w:lang w:eastAsia="he-IL"/>
        </w:rPr>
      </w:pPr>
      <w:bookmarkStart w:id="1189" w:name="_ETM_Q1_2031260"/>
      <w:bookmarkStart w:id="1190" w:name="_ETM_Q1_2031296"/>
      <w:bookmarkEnd w:id="1189"/>
      <w:bookmarkEnd w:id="1190"/>
    </w:p>
    <w:p w14:paraId="50994E61" w14:textId="4A64E8F4" w:rsidR="006A742F" w:rsidRDefault="006A742F" w:rsidP="006A742F">
      <w:pPr>
        <w:pStyle w:val="a4"/>
        <w:keepNext/>
        <w:rPr>
          <w:rtl/>
        </w:rPr>
      </w:pPr>
      <w:bookmarkStart w:id="1191" w:name="ET_speaker_נעה_בן_שבת_221"/>
      <w:r w:rsidRPr="006A742F">
        <w:rPr>
          <w:rStyle w:val="TagStyle"/>
          <w:rtl/>
        </w:rPr>
        <w:t xml:space="preserve"> &lt;&lt; דובר &gt;&gt; </w:t>
      </w:r>
      <w:r>
        <w:rPr>
          <w:rtl/>
        </w:rPr>
        <w:t>נעה בן שבת:</w:t>
      </w:r>
      <w:r w:rsidRPr="006A742F">
        <w:rPr>
          <w:rStyle w:val="TagStyle"/>
          <w:rtl/>
        </w:rPr>
        <w:t xml:space="preserve"> &lt;&lt; דובר &gt;&gt;</w:t>
      </w:r>
      <w:r w:rsidR="003A02CE">
        <w:rPr>
          <w:rtl/>
        </w:rPr>
        <w:t xml:space="preserve"> </w:t>
      </w:r>
      <w:bookmarkEnd w:id="1191"/>
    </w:p>
    <w:p w14:paraId="31BDA937" w14:textId="77777777" w:rsidR="006A742F" w:rsidRDefault="006A742F" w:rsidP="006A742F">
      <w:pPr>
        <w:pStyle w:val="KeepWithNext"/>
        <w:rPr>
          <w:rtl/>
          <w:lang w:eastAsia="he-IL"/>
        </w:rPr>
      </w:pPr>
    </w:p>
    <w:p w14:paraId="3D9AF9B6" w14:textId="7A7A16E0" w:rsidR="006A742F" w:rsidRDefault="006A742F" w:rsidP="006A742F">
      <w:pPr>
        <w:rPr>
          <w:rtl/>
          <w:lang w:eastAsia="he-IL"/>
        </w:rPr>
      </w:pPr>
      <w:r>
        <w:rPr>
          <w:rFonts w:hint="cs"/>
          <w:rtl/>
          <w:lang w:eastAsia="he-IL"/>
        </w:rPr>
        <w:t>שתיהן מחייבות.</w:t>
      </w:r>
    </w:p>
    <w:p w14:paraId="6653E650" w14:textId="77777777" w:rsidR="006A742F" w:rsidRDefault="006A742F" w:rsidP="006A742F">
      <w:pPr>
        <w:rPr>
          <w:rtl/>
          <w:lang w:eastAsia="he-IL"/>
        </w:rPr>
      </w:pPr>
      <w:bookmarkStart w:id="1192" w:name="_ETM_Q1_2031563"/>
      <w:bookmarkEnd w:id="1192"/>
    </w:p>
    <w:p w14:paraId="09BA34A6" w14:textId="21B2CEE6" w:rsidR="006A742F" w:rsidRDefault="006A742F" w:rsidP="006A742F">
      <w:pPr>
        <w:pStyle w:val="af9"/>
        <w:keepNext/>
        <w:rPr>
          <w:rtl/>
          <w:lang w:eastAsia="he-IL"/>
        </w:rPr>
      </w:pPr>
      <w:bookmarkStart w:id="1193" w:name="ET_guest_חן_גוטמן_222"/>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193"/>
    </w:p>
    <w:p w14:paraId="2066ADA1" w14:textId="77777777" w:rsidR="006A742F" w:rsidRDefault="006A742F" w:rsidP="006A742F">
      <w:pPr>
        <w:pStyle w:val="KeepWithNext"/>
        <w:rPr>
          <w:rtl/>
          <w:lang w:eastAsia="he-IL"/>
        </w:rPr>
      </w:pPr>
    </w:p>
    <w:p w14:paraId="401E92B2" w14:textId="2BF6915B" w:rsidR="006A742F" w:rsidRDefault="006A742F" w:rsidP="006A742F">
      <w:pPr>
        <w:rPr>
          <w:rtl/>
          <w:lang w:eastAsia="he-IL"/>
        </w:rPr>
      </w:pPr>
      <w:bookmarkStart w:id="1194" w:name="_ETM_Q1_2031816"/>
      <w:bookmarkStart w:id="1195" w:name="_ETM_Q1_2031848"/>
      <w:bookmarkEnd w:id="1194"/>
      <w:bookmarkEnd w:id="1195"/>
      <w:r>
        <w:rPr>
          <w:rFonts w:hint="cs"/>
          <w:rtl/>
          <w:lang w:eastAsia="he-IL"/>
        </w:rPr>
        <w:t xml:space="preserve">שתיהן מחייבות. </w:t>
      </w:r>
    </w:p>
    <w:p w14:paraId="36CBE87F" w14:textId="77777777" w:rsidR="006A742F" w:rsidRDefault="006A742F" w:rsidP="006A742F">
      <w:pPr>
        <w:rPr>
          <w:rtl/>
          <w:lang w:eastAsia="he-IL"/>
        </w:rPr>
      </w:pPr>
    </w:p>
    <w:p w14:paraId="5618E0CA" w14:textId="734821A6" w:rsidR="006A742F" w:rsidRDefault="006A742F" w:rsidP="006A742F">
      <w:pPr>
        <w:pStyle w:val="af9"/>
        <w:keepNext/>
        <w:rPr>
          <w:rtl/>
          <w:lang w:eastAsia="he-IL"/>
        </w:rPr>
      </w:pPr>
      <w:bookmarkStart w:id="1196" w:name="ET_guest_פרופ_טליה_איינהורן_223"/>
      <w:r w:rsidRPr="006A742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6A742F">
        <w:rPr>
          <w:rStyle w:val="TagStyle"/>
          <w:rtl/>
        </w:rPr>
        <w:t xml:space="preserve"> &lt;&lt; אורח &gt;&gt;</w:t>
      </w:r>
      <w:r w:rsidR="003A02CE">
        <w:rPr>
          <w:rtl/>
          <w:lang w:eastAsia="he-IL"/>
        </w:rPr>
        <w:t xml:space="preserve"> </w:t>
      </w:r>
      <w:bookmarkEnd w:id="1196"/>
    </w:p>
    <w:p w14:paraId="699B9A85" w14:textId="77777777" w:rsidR="006A742F" w:rsidRDefault="006A742F" w:rsidP="006A742F">
      <w:pPr>
        <w:pStyle w:val="KeepWithNext"/>
        <w:rPr>
          <w:rtl/>
          <w:lang w:eastAsia="he-IL"/>
        </w:rPr>
      </w:pPr>
    </w:p>
    <w:p w14:paraId="0915B957" w14:textId="7D73FE7E" w:rsidR="006A742F" w:rsidRDefault="006A742F" w:rsidP="006A742F">
      <w:pPr>
        <w:rPr>
          <w:rtl/>
          <w:lang w:eastAsia="he-IL"/>
        </w:rPr>
      </w:pPr>
      <w:r>
        <w:rPr>
          <w:rFonts w:hint="cs"/>
          <w:rtl/>
          <w:lang w:eastAsia="he-IL"/>
        </w:rPr>
        <w:t xml:space="preserve">אם אפשר </w:t>
      </w:r>
      <w:bookmarkStart w:id="1197" w:name="_ETM_Q1_2033292"/>
      <w:bookmarkEnd w:id="1197"/>
      <w:r>
        <w:rPr>
          <w:rFonts w:hint="cs"/>
          <w:rtl/>
          <w:lang w:eastAsia="he-IL"/>
        </w:rPr>
        <w:t>להעיר. אני קוראת שבהנחיה 84/500</w:t>
      </w:r>
      <w:r w:rsidR="00780B63">
        <w:rPr>
          <w:rFonts w:hint="cs"/>
          <w:rtl/>
          <w:lang w:eastAsia="he-IL"/>
        </w:rPr>
        <w:t xml:space="preserve"> </w:t>
      </w:r>
      <w:r>
        <w:rPr>
          <w:rFonts w:hint="cs"/>
          <w:rtl/>
          <w:lang w:eastAsia="he-IL"/>
        </w:rPr>
        <w:t xml:space="preserve">של האיחוד האירופי נתנו שלוש שנים וחמש שנים </w:t>
      </w:r>
      <w:bookmarkStart w:id="1198" w:name="_ETM_Q1_2050985"/>
      <w:bookmarkEnd w:id="1198"/>
      <w:r>
        <w:rPr>
          <w:rFonts w:hint="cs"/>
          <w:rtl/>
          <w:lang w:eastAsia="he-IL"/>
        </w:rPr>
        <w:t xml:space="preserve">להחלה. נכון שהתקופה עברה מאז הם החילו את זה, אבל </w:t>
      </w:r>
      <w:bookmarkStart w:id="1199" w:name="_ETM_Q1_2055969"/>
      <w:bookmarkEnd w:id="1199"/>
      <w:r>
        <w:rPr>
          <w:rFonts w:hint="cs"/>
          <w:rtl/>
          <w:lang w:eastAsia="he-IL"/>
        </w:rPr>
        <w:t>השאלה אם אצלנו נותנים גם כן.</w:t>
      </w:r>
    </w:p>
    <w:p w14:paraId="08B5DB78" w14:textId="77777777" w:rsidR="006A742F" w:rsidRDefault="006A742F" w:rsidP="006A742F">
      <w:pPr>
        <w:rPr>
          <w:rtl/>
          <w:lang w:eastAsia="he-IL"/>
        </w:rPr>
      </w:pPr>
      <w:bookmarkStart w:id="1200" w:name="_ETM_Q1_2056816"/>
      <w:bookmarkStart w:id="1201" w:name="_ETM_Q1_2056856"/>
      <w:bookmarkStart w:id="1202" w:name="_ETM_Q1_2056688"/>
      <w:bookmarkEnd w:id="1200"/>
      <w:bookmarkEnd w:id="1201"/>
      <w:bookmarkEnd w:id="1202"/>
    </w:p>
    <w:p w14:paraId="01848BC4" w14:textId="354B2A89" w:rsidR="006A742F" w:rsidRDefault="006A742F" w:rsidP="006A742F">
      <w:pPr>
        <w:pStyle w:val="af9"/>
        <w:keepNext/>
        <w:rPr>
          <w:rtl/>
          <w:lang w:eastAsia="he-IL"/>
        </w:rPr>
      </w:pPr>
      <w:bookmarkStart w:id="1203" w:name="ET_guest_חן_גוטמן_224"/>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203"/>
    </w:p>
    <w:p w14:paraId="4FEF81C7" w14:textId="77777777" w:rsidR="006A742F" w:rsidRDefault="006A742F" w:rsidP="006A742F">
      <w:pPr>
        <w:pStyle w:val="KeepWithNext"/>
        <w:rPr>
          <w:rtl/>
          <w:lang w:eastAsia="he-IL"/>
        </w:rPr>
      </w:pPr>
    </w:p>
    <w:p w14:paraId="41DD2EE3" w14:textId="2282BF2E" w:rsidR="006A742F" w:rsidRDefault="006A742F" w:rsidP="006A742F">
      <w:pPr>
        <w:rPr>
          <w:rtl/>
          <w:lang w:eastAsia="he-IL"/>
        </w:rPr>
      </w:pPr>
      <w:bookmarkStart w:id="1204" w:name="_ETM_Q1_2056954"/>
      <w:bookmarkStart w:id="1205" w:name="_ETM_Q1_2056986"/>
      <w:bookmarkEnd w:id="1204"/>
      <w:bookmarkEnd w:id="1205"/>
      <w:r>
        <w:rPr>
          <w:rFonts w:hint="cs"/>
          <w:rtl/>
          <w:lang w:eastAsia="he-IL"/>
        </w:rPr>
        <w:t>לא.</w:t>
      </w:r>
      <w:r w:rsidR="00780B63">
        <w:rPr>
          <w:rFonts w:hint="cs"/>
          <w:rtl/>
          <w:lang w:eastAsia="he-IL"/>
        </w:rPr>
        <w:t xml:space="preserve"> </w:t>
      </w:r>
      <w:r>
        <w:rPr>
          <w:rFonts w:hint="cs"/>
          <w:rtl/>
          <w:lang w:eastAsia="he-IL"/>
        </w:rPr>
        <w:t xml:space="preserve">ההתייחסות כאן היא </w:t>
      </w:r>
      <w:bookmarkStart w:id="1206" w:name="_ETM_Q1_2062324"/>
      <w:bookmarkEnd w:id="1206"/>
      <w:r>
        <w:rPr>
          <w:rFonts w:hint="cs"/>
          <w:rtl/>
          <w:lang w:eastAsia="he-IL"/>
        </w:rPr>
        <w:t xml:space="preserve">לחקיקה המהותית. אנחנו לא מתייחסים להוראות שרלוונטיות בנציבות. אנחנו לא </w:t>
      </w:r>
      <w:bookmarkStart w:id="1207" w:name="_ETM_Q1_2066791"/>
      <w:bookmarkEnd w:id="1207"/>
      <w:r>
        <w:rPr>
          <w:rFonts w:hint="cs"/>
          <w:rtl/>
          <w:lang w:eastAsia="he-IL"/>
        </w:rPr>
        <w:t xml:space="preserve">הנציבות. לכן כל ההוראות שקשורות לאימוץ שלהן כשהם חוקקו או </w:t>
      </w:r>
      <w:bookmarkStart w:id="1208" w:name="_ETM_Q1_2070547"/>
      <w:bookmarkEnd w:id="1208"/>
      <w:r>
        <w:rPr>
          <w:rFonts w:hint="cs"/>
          <w:rtl/>
          <w:lang w:eastAsia="he-IL"/>
        </w:rPr>
        <w:t xml:space="preserve">מתי שזה היה, זה היה ב-2007, לא רלוונטיות אלינו. </w:t>
      </w:r>
    </w:p>
    <w:p w14:paraId="0891DD55" w14:textId="77777777" w:rsidR="006A742F" w:rsidRDefault="006A742F" w:rsidP="006A742F">
      <w:pPr>
        <w:rPr>
          <w:rtl/>
          <w:lang w:eastAsia="he-IL"/>
        </w:rPr>
      </w:pPr>
      <w:bookmarkStart w:id="1209" w:name="_ETM_Q1_2077433"/>
      <w:bookmarkStart w:id="1210" w:name="_ETM_Q1_2077471"/>
      <w:bookmarkEnd w:id="1209"/>
      <w:bookmarkEnd w:id="1210"/>
    </w:p>
    <w:p w14:paraId="05E45E0A" w14:textId="66C7066C" w:rsidR="006A742F" w:rsidRDefault="006A742F" w:rsidP="006A742F">
      <w:pPr>
        <w:pStyle w:val="af9"/>
        <w:keepNext/>
        <w:rPr>
          <w:rtl/>
          <w:lang w:eastAsia="he-IL"/>
        </w:rPr>
      </w:pPr>
      <w:bookmarkStart w:id="1211" w:name="ET_guest_פרופ_טליה_איינהורן_225"/>
      <w:r w:rsidRPr="006A742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6A742F">
        <w:rPr>
          <w:rStyle w:val="TagStyle"/>
          <w:rtl/>
        </w:rPr>
        <w:t xml:space="preserve"> &lt;&lt; אורח &gt;&gt;</w:t>
      </w:r>
      <w:r w:rsidR="003A02CE">
        <w:rPr>
          <w:rtl/>
          <w:lang w:eastAsia="he-IL"/>
        </w:rPr>
        <w:t xml:space="preserve"> </w:t>
      </w:r>
      <w:bookmarkEnd w:id="1211"/>
    </w:p>
    <w:p w14:paraId="46D16881" w14:textId="77777777" w:rsidR="006A742F" w:rsidRDefault="006A742F" w:rsidP="006A742F">
      <w:pPr>
        <w:pStyle w:val="KeepWithNext"/>
        <w:rPr>
          <w:rtl/>
          <w:lang w:eastAsia="he-IL"/>
        </w:rPr>
      </w:pPr>
    </w:p>
    <w:p w14:paraId="0B6172E4" w14:textId="507DFF6A" w:rsidR="006A742F" w:rsidRDefault="006A742F" w:rsidP="006A742F">
      <w:pPr>
        <w:rPr>
          <w:rtl/>
          <w:lang w:eastAsia="he-IL"/>
        </w:rPr>
      </w:pPr>
      <w:r>
        <w:rPr>
          <w:rFonts w:hint="cs"/>
          <w:rtl/>
          <w:lang w:eastAsia="he-IL"/>
        </w:rPr>
        <w:t xml:space="preserve">כלומר, </w:t>
      </w:r>
      <w:bookmarkStart w:id="1212" w:name="_ETM_Q1_2076287"/>
      <w:bookmarkEnd w:id="1212"/>
      <w:r>
        <w:rPr>
          <w:rFonts w:hint="cs"/>
          <w:rtl/>
          <w:lang w:eastAsia="he-IL"/>
        </w:rPr>
        <w:t>אצלנו אין תקופות מעבר.</w:t>
      </w:r>
      <w:bookmarkStart w:id="1213" w:name="_ETM_Q1_2079543"/>
      <w:bookmarkEnd w:id="1213"/>
    </w:p>
    <w:p w14:paraId="297D0917" w14:textId="77777777" w:rsidR="006A742F" w:rsidRDefault="006A742F" w:rsidP="006A742F">
      <w:pPr>
        <w:rPr>
          <w:rtl/>
          <w:lang w:eastAsia="he-IL"/>
        </w:rPr>
      </w:pPr>
      <w:bookmarkStart w:id="1214" w:name="_ETM_Q1_2079579"/>
      <w:bookmarkEnd w:id="1214"/>
    </w:p>
    <w:p w14:paraId="6FFD17AD" w14:textId="18E07A79" w:rsidR="006A742F" w:rsidRDefault="006A742F" w:rsidP="006A742F">
      <w:pPr>
        <w:pStyle w:val="af9"/>
        <w:keepNext/>
        <w:rPr>
          <w:rtl/>
          <w:lang w:eastAsia="he-IL"/>
        </w:rPr>
      </w:pPr>
      <w:bookmarkStart w:id="1215" w:name="ET_guest_חן_גוטמן_226"/>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215"/>
    </w:p>
    <w:p w14:paraId="0C5F7666" w14:textId="77777777" w:rsidR="006A742F" w:rsidRDefault="006A742F" w:rsidP="006A742F">
      <w:pPr>
        <w:pStyle w:val="KeepWithNext"/>
        <w:rPr>
          <w:rtl/>
          <w:lang w:eastAsia="he-IL"/>
        </w:rPr>
      </w:pPr>
    </w:p>
    <w:p w14:paraId="42A815EF" w14:textId="072E25C3" w:rsidR="00477C3D" w:rsidRDefault="006A742F" w:rsidP="006A742F">
      <w:pPr>
        <w:rPr>
          <w:rtl/>
          <w:lang w:eastAsia="he-IL"/>
        </w:rPr>
      </w:pPr>
      <w:r>
        <w:rPr>
          <w:rFonts w:hint="cs"/>
          <w:rtl/>
          <w:lang w:eastAsia="he-IL"/>
        </w:rPr>
        <w:t>כן. אנחנו לא מאמצים את</w:t>
      </w:r>
      <w:bookmarkStart w:id="1216" w:name="_ETM_Q1_1912805"/>
      <w:bookmarkStart w:id="1217" w:name="_ETM_Q1_1912843"/>
      <w:bookmarkEnd w:id="1216"/>
      <w:bookmarkEnd w:id="1217"/>
      <w:r>
        <w:rPr>
          <w:rFonts w:hint="cs"/>
          <w:rtl/>
          <w:lang w:eastAsia="he-IL"/>
        </w:rPr>
        <w:t xml:space="preserve"> זה.</w:t>
      </w:r>
    </w:p>
    <w:p w14:paraId="6A2ECE3A" w14:textId="77777777" w:rsidR="006A742F" w:rsidRDefault="006A742F" w:rsidP="006A742F">
      <w:pPr>
        <w:rPr>
          <w:rtl/>
          <w:lang w:eastAsia="he-IL"/>
        </w:rPr>
      </w:pPr>
      <w:bookmarkStart w:id="1218" w:name="_ETM_Q1_2081061"/>
      <w:bookmarkStart w:id="1219" w:name="_ETM_Q1_2081096"/>
      <w:bookmarkEnd w:id="1218"/>
      <w:bookmarkEnd w:id="1219"/>
    </w:p>
    <w:p w14:paraId="455FC4C7" w14:textId="3C8135FB" w:rsidR="006A742F" w:rsidRDefault="006A742F" w:rsidP="006A742F">
      <w:pPr>
        <w:pStyle w:val="af9"/>
        <w:keepNext/>
        <w:rPr>
          <w:rtl/>
          <w:lang w:eastAsia="he-IL"/>
        </w:rPr>
      </w:pPr>
      <w:bookmarkStart w:id="1220" w:name="ET_guest_פרופ_טליה_איינהורן_227"/>
      <w:r w:rsidRPr="006A742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6A742F">
        <w:rPr>
          <w:rStyle w:val="TagStyle"/>
          <w:rtl/>
        </w:rPr>
        <w:t xml:space="preserve"> &lt;&lt; אורח &gt;&gt;</w:t>
      </w:r>
      <w:r w:rsidR="003A02CE">
        <w:rPr>
          <w:rtl/>
          <w:lang w:eastAsia="he-IL"/>
        </w:rPr>
        <w:t xml:space="preserve"> </w:t>
      </w:r>
      <w:bookmarkEnd w:id="1220"/>
    </w:p>
    <w:p w14:paraId="314BAE64" w14:textId="77777777" w:rsidR="006A742F" w:rsidRDefault="006A742F" w:rsidP="006A742F">
      <w:pPr>
        <w:pStyle w:val="KeepWithNext"/>
        <w:rPr>
          <w:rtl/>
          <w:lang w:eastAsia="he-IL"/>
        </w:rPr>
      </w:pPr>
    </w:p>
    <w:p w14:paraId="7CB92599" w14:textId="20071916" w:rsidR="006A742F" w:rsidRDefault="006A742F" w:rsidP="006A742F">
      <w:pPr>
        <w:rPr>
          <w:rtl/>
          <w:lang w:eastAsia="he-IL"/>
        </w:rPr>
      </w:pPr>
      <w:r>
        <w:rPr>
          <w:rFonts w:hint="cs"/>
          <w:rtl/>
          <w:lang w:eastAsia="he-IL"/>
        </w:rPr>
        <w:t xml:space="preserve">אתה </w:t>
      </w:r>
      <w:bookmarkStart w:id="1221" w:name="_ETM_Q1_2085511"/>
      <w:bookmarkEnd w:id="1221"/>
      <w:r>
        <w:rPr>
          <w:rFonts w:hint="cs"/>
          <w:rtl/>
          <w:lang w:eastAsia="he-IL"/>
        </w:rPr>
        <w:t>נותן תקופת מעבר כי כנראה יש בעיה להפעיל את זה</w:t>
      </w:r>
      <w:bookmarkStart w:id="1222" w:name="_ETM_Q1_2087163"/>
      <w:bookmarkEnd w:id="1222"/>
      <w:r>
        <w:rPr>
          <w:rFonts w:hint="cs"/>
          <w:rtl/>
          <w:lang w:eastAsia="he-IL"/>
        </w:rPr>
        <w:t>.</w:t>
      </w:r>
    </w:p>
    <w:p w14:paraId="50AA51B5" w14:textId="77777777" w:rsidR="006A742F" w:rsidRDefault="006A742F" w:rsidP="006A742F">
      <w:pPr>
        <w:rPr>
          <w:rtl/>
          <w:lang w:eastAsia="he-IL"/>
        </w:rPr>
      </w:pPr>
      <w:bookmarkStart w:id="1223" w:name="_ETM_Q1_2089436"/>
      <w:bookmarkStart w:id="1224" w:name="_ETM_Q1_2089472"/>
      <w:bookmarkStart w:id="1225" w:name="_ETM_Q1_2088930"/>
      <w:bookmarkEnd w:id="1223"/>
      <w:bookmarkEnd w:id="1224"/>
      <w:bookmarkEnd w:id="1225"/>
    </w:p>
    <w:p w14:paraId="6D6A2141" w14:textId="77834AD8" w:rsidR="006A742F" w:rsidRDefault="006A742F" w:rsidP="006A742F">
      <w:pPr>
        <w:pStyle w:val="af9"/>
        <w:keepNext/>
        <w:rPr>
          <w:rtl/>
          <w:lang w:eastAsia="he-IL"/>
        </w:rPr>
      </w:pPr>
      <w:bookmarkStart w:id="1226" w:name="ET_guest_פנינה_אורן_שני_דור_228"/>
      <w:r w:rsidRPr="006A742F">
        <w:rPr>
          <w:rStyle w:val="TagStyle"/>
          <w:rtl/>
        </w:rPr>
        <w:t xml:space="preserve"> &lt;&lt; אורח &gt;&gt; </w:t>
      </w:r>
      <w:r>
        <w:rPr>
          <w:rtl/>
          <w:lang w:eastAsia="he-IL"/>
        </w:rPr>
        <w:t>פנינה אורן שני דור:</w:t>
      </w:r>
      <w:r w:rsidRPr="006A742F">
        <w:rPr>
          <w:rStyle w:val="TagStyle"/>
          <w:rtl/>
        </w:rPr>
        <w:t xml:space="preserve"> &lt;&lt; אורח &gt;&gt;</w:t>
      </w:r>
      <w:r w:rsidR="003A02CE">
        <w:rPr>
          <w:rtl/>
          <w:lang w:eastAsia="he-IL"/>
        </w:rPr>
        <w:t xml:space="preserve"> </w:t>
      </w:r>
      <w:bookmarkEnd w:id="1226"/>
    </w:p>
    <w:p w14:paraId="6C95E189" w14:textId="77777777" w:rsidR="006A742F" w:rsidRDefault="006A742F" w:rsidP="006A742F">
      <w:pPr>
        <w:pStyle w:val="KeepWithNext"/>
        <w:rPr>
          <w:rtl/>
          <w:lang w:eastAsia="he-IL"/>
        </w:rPr>
      </w:pPr>
    </w:p>
    <w:p w14:paraId="204DEA66" w14:textId="48F60ECF" w:rsidR="006A742F" w:rsidRDefault="006A742F" w:rsidP="006A742F">
      <w:pPr>
        <w:rPr>
          <w:rtl/>
          <w:lang w:eastAsia="he-IL"/>
        </w:rPr>
      </w:pPr>
      <w:bookmarkStart w:id="1227" w:name="_ETM_Q1_2089207"/>
      <w:bookmarkStart w:id="1228" w:name="_ETM_Q1_2089237"/>
      <w:bookmarkEnd w:id="1227"/>
      <w:bookmarkEnd w:id="1228"/>
      <w:r>
        <w:rPr>
          <w:rFonts w:hint="cs"/>
          <w:rtl/>
          <w:lang w:eastAsia="he-IL"/>
        </w:rPr>
        <w:t xml:space="preserve">את לגמרי צודקת. בגלל זה אנחנו מחילים את זה </w:t>
      </w:r>
      <w:bookmarkStart w:id="1229" w:name="_ETM_Q1_2093085"/>
      <w:bookmarkEnd w:id="1229"/>
      <w:r>
        <w:rPr>
          <w:rFonts w:hint="cs"/>
          <w:rtl/>
          <w:lang w:eastAsia="he-IL"/>
        </w:rPr>
        <w:t>כרגע רק על יבואן שמייבא מזון שמשווק במסלול האירופי.</w:t>
      </w:r>
      <w:bookmarkStart w:id="1230" w:name="_ETM_Q1_2098857"/>
      <w:bookmarkEnd w:id="1230"/>
      <w:r>
        <w:rPr>
          <w:rFonts w:hint="cs"/>
          <w:rtl/>
          <w:lang w:eastAsia="he-IL"/>
        </w:rPr>
        <w:t xml:space="preserve"> לכן לגביו לא צריכה להיות בעיה.</w:t>
      </w:r>
      <w:bookmarkStart w:id="1231" w:name="_ETM_Q1_2102855"/>
      <w:bookmarkEnd w:id="1231"/>
    </w:p>
    <w:p w14:paraId="5B7529D1" w14:textId="77777777" w:rsidR="006A742F" w:rsidRDefault="006A742F" w:rsidP="006A742F">
      <w:pPr>
        <w:rPr>
          <w:rtl/>
          <w:lang w:eastAsia="he-IL"/>
        </w:rPr>
      </w:pPr>
      <w:bookmarkStart w:id="1232" w:name="_ETM_Q1_2102889"/>
      <w:bookmarkStart w:id="1233" w:name="_ETM_Q1_2102252"/>
      <w:bookmarkEnd w:id="1232"/>
      <w:bookmarkEnd w:id="1233"/>
    </w:p>
    <w:p w14:paraId="6DB7826D" w14:textId="2834C246" w:rsidR="006A742F" w:rsidRDefault="006A742F" w:rsidP="006A742F">
      <w:pPr>
        <w:pStyle w:val="af9"/>
        <w:keepNext/>
        <w:rPr>
          <w:rtl/>
          <w:lang w:eastAsia="he-IL"/>
        </w:rPr>
      </w:pPr>
      <w:bookmarkStart w:id="1234" w:name="ET_guest_פרופ_טליה_איינהורן_229"/>
      <w:r w:rsidRPr="006A742F">
        <w:rPr>
          <w:rStyle w:val="TagStyle"/>
          <w:rtl/>
        </w:rPr>
        <w:t xml:space="preserve"> &lt;&lt; אורח &gt;&gt; </w:t>
      </w:r>
      <w:r>
        <w:rPr>
          <w:rtl/>
          <w:lang w:eastAsia="he-IL"/>
        </w:rPr>
        <w:t xml:space="preserve">טליה </w:t>
      </w:r>
      <w:proofErr w:type="spellStart"/>
      <w:r>
        <w:rPr>
          <w:rtl/>
          <w:lang w:eastAsia="he-IL"/>
        </w:rPr>
        <w:t>איינהורן</w:t>
      </w:r>
      <w:proofErr w:type="spellEnd"/>
      <w:r>
        <w:rPr>
          <w:rtl/>
          <w:lang w:eastAsia="he-IL"/>
        </w:rPr>
        <w:t>:</w:t>
      </w:r>
      <w:r w:rsidRPr="006A742F">
        <w:rPr>
          <w:rStyle w:val="TagStyle"/>
          <w:rtl/>
        </w:rPr>
        <w:t xml:space="preserve"> &lt;&lt; אורח &gt;&gt;</w:t>
      </w:r>
      <w:r w:rsidR="003A02CE">
        <w:rPr>
          <w:rtl/>
          <w:lang w:eastAsia="he-IL"/>
        </w:rPr>
        <w:t xml:space="preserve"> </w:t>
      </w:r>
      <w:bookmarkEnd w:id="1234"/>
    </w:p>
    <w:p w14:paraId="5C46814C" w14:textId="77777777" w:rsidR="006A742F" w:rsidRDefault="006A742F" w:rsidP="006A742F">
      <w:pPr>
        <w:pStyle w:val="KeepWithNext"/>
        <w:rPr>
          <w:rtl/>
          <w:lang w:eastAsia="he-IL"/>
        </w:rPr>
      </w:pPr>
    </w:p>
    <w:p w14:paraId="2C0BBC9F" w14:textId="634F8C76" w:rsidR="006A742F" w:rsidRDefault="006A742F" w:rsidP="006A742F">
      <w:pPr>
        <w:rPr>
          <w:rtl/>
          <w:lang w:eastAsia="he-IL"/>
        </w:rPr>
      </w:pPr>
      <w:bookmarkStart w:id="1235" w:name="_ETM_Q1_2102522"/>
      <w:bookmarkEnd w:id="1235"/>
      <w:r>
        <w:rPr>
          <w:rFonts w:hint="cs"/>
          <w:rtl/>
          <w:lang w:eastAsia="he-IL"/>
        </w:rPr>
        <w:t>ולגבי יצרנים זה לא חל.</w:t>
      </w:r>
    </w:p>
    <w:p w14:paraId="0396615A" w14:textId="77777777" w:rsidR="006A742F" w:rsidRDefault="006A742F" w:rsidP="006A742F">
      <w:pPr>
        <w:rPr>
          <w:rtl/>
          <w:lang w:eastAsia="he-IL"/>
        </w:rPr>
      </w:pPr>
      <w:bookmarkStart w:id="1236" w:name="_ETM_Q1_2102555"/>
      <w:bookmarkStart w:id="1237" w:name="_ETM_Q1_2102593"/>
      <w:bookmarkStart w:id="1238" w:name="_ETM_Q1_2104355"/>
      <w:bookmarkEnd w:id="1236"/>
      <w:bookmarkEnd w:id="1237"/>
      <w:bookmarkEnd w:id="1238"/>
    </w:p>
    <w:p w14:paraId="0C6322CA" w14:textId="3D942F17" w:rsidR="006A742F" w:rsidRDefault="006A742F" w:rsidP="006A742F">
      <w:pPr>
        <w:pStyle w:val="a4"/>
        <w:keepNext/>
        <w:rPr>
          <w:rtl/>
        </w:rPr>
      </w:pPr>
      <w:bookmarkStart w:id="1239" w:name="ET_speaker_נעה_בן_שבת_230"/>
      <w:r w:rsidRPr="006A742F">
        <w:rPr>
          <w:rStyle w:val="TagStyle"/>
          <w:rtl/>
        </w:rPr>
        <w:lastRenderedPageBreak/>
        <w:t xml:space="preserve"> &lt;&lt; דובר &gt;&gt; </w:t>
      </w:r>
      <w:r>
        <w:rPr>
          <w:rtl/>
        </w:rPr>
        <w:t>נעה בן שבת:</w:t>
      </w:r>
      <w:r w:rsidRPr="006A742F">
        <w:rPr>
          <w:rStyle w:val="TagStyle"/>
          <w:rtl/>
        </w:rPr>
        <w:t xml:space="preserve"> &lt;&lt; דובר &gt;&gt;</w:t>
      </w:r>
      <w:r w:rsidR="003A02CE">
        <w:rPr>
          <w:rtl/>
        </w:rPr>
        <w:t xml:space="preserve"> </w:t>
      </w:r>
      <w:bookmarkEnd w:id="1239"/>
    </w:p>
    <w:p w14:paraId="048E6493" w14:textId="77777777" w:rsidR="006A742F" w:rsidRDefault="006A742F" w:rsidP="006A742F">
      <w:pPr>
        <w:pStyle w:val="KeepWithNext"/>
        <w:rPr>
          <w:rtl/>
          <w:lang w:eastAsia="he-IL"/>
        </w:rPr>
      </w:pPr>
    </w:p>
    <w:p w14:paraId="63CB5D74" w14:textId="565F8A67" w:rsidR="006A742F" w:rsidRDefault="006A742F" w:rsidP="006A742F">
      <w:pPr>
        <w:rPr>
          <w:rtl/>
          <w:lang w:eastAsia="he-IL"/>
        </w:rPr>
      </w:pPr>
      <w:bookmarkStart w:id="1240" w:name="_ETM_Q1_2104630"/>
      <w:bookmarkStart w:id="1241" w:name="_ETM_Q1_2104678"/>
      <w:bookmarkEnd w:id="1240"/>
      <w:bookmarkEnd w:id="1241"/>
      <w:r>
        <w:rPr>
          <w:rFonts w:hint="cs"/>
          <w:rtl/>
          <w:lang w:eastAsia="he-IL"/>
        </w:rPr>
        <w:t>שמשווק ומה עם מיוצר?</w:t>
      </w:r>
    </w:p>
    <w:p w14:paraId="2040DA65" w14:textId="77777777" w:rsidR="006A742F" w:rsidRDefault="006A742F" w:rsidP="006A742F">
      <w:pPr>
        <w:rPr>
          <w:rtl/>
          <w:lang w:eastAsia="he-IL"/>
        </w:rPr>
      </w:pPr>
      <w:bookmarkStart w:id="1242" w:name="_ETM_Q1_2103381"/>
      <w:bookmarkEnd w:id="1242"/>
    </w:p>
    <w:p w14:paraId="6FFF2939" w14:textId="19E039A7" w:rsidR="006A742F" w:rsidRDefault="006A742F" w:rsidP="006A742F">
      <w:pPr>
        <w:pStyle w:val="af9"/>
        <w:keepNext/>
        <w:rPr>
          <w:rtl/>
          <w:lang w:eastAsia="he-IL"/>
        </w:rPr>
      </w:pPr>
      <w:bookmarkStart w:id="1243" w:name="ET_guest_פנינה_אורן_שני_דור_231"/>
      <w:r w:rsidRPr="006A742F">
        <w:rPr>
          <w:rStyle w:val="TagStyle"/>
          <w:rtl/>
        </w:rPr>
        <w:t xml:space="preserve"> &lt;&lt; אורח &gt;&gt; </w:t>
      </w:r>
      <w:r>
        <w:rPr>
          <w:rtl/>
          <w:lang w:eastAsia="he-IL"/>
        </w:rPr>
        <w:t>פנינה אורן שני דור:</w:t>
      </w:r>
      <w:r w:rsidRPr="006A742F">
        <w:rPr>
          <w:rStyle w:val="TagStyle"/>
          <w:rtl/>
        </w:rPr>
        <w:t xml:space="preserve"> &lt;&lt; אורח &gt;&gt;</w:t>
      </w:r>
      <w:r w:rsidR="003A02CE">
        <w:rPr>
          <w:rtl/>
          <w:lang w:eastAsia="he-IL"/>
        </w:rPr>
        <w:t xml:space="preserve"> </w:t>
      </w:r>
      <w:bookmarkEnd w:id="1243"/>
    </w:p>
    <w:p w14:paraId="3CCD7E17" w14:textId="77777777" w:rsidR="006A742F" w:rsidRDefault="006A742F" w:rsidP="006A742F">
      <w:pPr>
        <w:pStyle w:val="KeepWithNext"/>
        <w:rPr>
          <w:rtl/>
          <w:lang w:eastAsia="he-IL"/>
        </w:rPr>
      </w:pPr>
    </w:p>
    <w:p w14:paraId="0DC3ED34" w14:textId="2C8967F1" w:rsidR="006A742F" w:rsidRDefault="006A742F" w:rsidP="006A742F">
      <w:pPr>
        <w:rPr>
          <w:rtl/>
          <w:lang w:eastAsia="he-IL"/>
        </w:rPr>
      </w:pPr>
      <w:bookmarkStart w:id="1244" w:name="_ETM_Q1_2103663"/>
      <w:bookmarkStart w:id="1245" w:name="_ETM_Q1_2103698"/>
      <w:bookmarkEnd w:id="1244"/>
      <w:bookmarkEnd w:id="1245"/>
      <w:r>
        <w:rPr>
          <w:rFonts w:hint="cs"/>
          <w:rtl/>
          <w:lang w:eastAsia="he-IL"/>
        </w:rPr>
        <w:t xml:space="preserve">שמשווק ומיוצר. אם היינו מחילים את </w:t>
      </w:r>
      <w:bookmarkStart w:id="1246" w:name="_ETM_Q1_2108892"/>
      <w:bookmarkEnd w:id="1246"/>
      <w:r>
        <w:rPr>
          <w:rFonts w:hint="cs"/>
          <w:rtl/>
          <w:lang w:eastAsia="he-IL"/>
        </w:rPr>
        <w:t>זה על התעשייה או על החקלאות, כמובן שהיינו צריכים.</w:t>
      </w:r>
    </w:p>
    <w:p w14:paraId="38870AEE" w14:textId="77777777" w:rsidR="006A742F" w:rsidRDefault="006A742F" w:rsidP="006A742F">
      <w:pPr>
        <w:rPr>
          <w:rtl/>
          <w:lang w:eastAsia="he-IL"/>
        </w:rPr>
      </w:pPr>
      <w:bookmarkStart w:id="1247" w:name="_ETM_Q1_2114622"/>
      <w:bookmarkStart w:id="1248" w:name="_ETM_Q1_2114659"/>
      <w:bookmarkEnd w:id="1247"/>
      <w:bookmarkEnd w:id="1248"/>
    </w:p>
    <w:p w14:paraId="3929701D" w14:textId="54A196E6" w:rsidR="006A742F" w:rsidRDefault="006A742F" w:rsidP="006A742F">
      <w:pPr>
        <w:pStyle w:val="a4"/>
        <w:keepNext/>
        <w:rPr>
          <w:rtl/>
        </w:rPr>
      </w:pPr>
      <w:bookmarkStart w:id="1249" w:name="ET_speaker_נעה_בן_שבת_232"/>
      <w:r w:rsidRPr="006A742F">
        <w:rPr>
          <w:rStyle w:val="TagStyle"/>
          <w:rtl/>
        </w:rPr>
        <w:t xml:space="preserve"> &lt;&lt; דובר &gt;&gt; </w:t>
      </w:r>
      <w:r>
        <w:rPr>
          <w:rtl/>
        </w:rPr>
        <w:t>נעה בן שבת:</w:t>
      </w:r>
      <w:r w:rsidRPr="006A742F">
        <w:rPr>
          <w:rStyle w:val="TagStyle"/>
          <w:rtl/>
        </w:rPr>
        <w:t xml:space="preserve"> &lt;&lt; דובר &gt;&gt;</w:t>
      </w:r>
      <w:r w:rsidR="003A02CE">
        <w:rPr>
          <w:rtl/>
        </w:rPr>
        <w:t xml:space="preserve"> </w:t>
      </w:r>
      <w:bookmarkEnd w:id="1249"/>
    </w:p>
    <w:p w14:paraId="6ECB2D06" w14:textId="77777777" w:rsidR="006A742F" w:rsidRDefault="006A742F" w:rsidP="006A742F">
      <w:pPr>
        <w:pStyle w:val="KeepWithNext"/>
        <w:rPr>
          <w:rtl/>
          <w:lang w:eastAsia="he-IL"/>
        </w:rPr>
      </w:pPr>
    </w:p>
    <w:p w14:paraId="7CB990EC" w14:textId="7D6F765A" w:rsidR="006A742F" w:rsidRDefault="006A742F" w:rsidP="006A742F">
      <w:pPr>
        <w:rPr>
          <w:rtl/>
          <w:lang w:eastAsia="he-IL"/>
        </w:rPr>
      </w:pPr>
      <w:r>
        <w:rPr>
          <w:rFonts w:hint="cs"/>
          <w:rtl/>
          <w:lang w:eastAsia="he-IL"/>
        </w:rPr>
        <w:t xml:space="preserve">התאית </w:t>
      </w:r>
      <w:bookmarkStart w:id="1250" w:name="_ETM_Q1_2115293"/>
      <w:bookmarkEnd w:id="1250"/>
      <w:r>
        <w:rPr>
          <w:rFonts w:hint="cs"/>
          <w:rtl/>
          <w:lang w:eastAsia="he-IL"/>
        </w:rPr>
        <w:t>הזאת המשוחזרת, אתה אומר שהיא לא סינתטית.</w:t>
      </w:r>
    </w:p>
    <w:p w14:paraId="70EC1066" w14:textId="77777777" w:rsidR="006A742F" w:rsidRDefault="006A742F" w:rsidP="006A742F">
      <w:pPr>
        <w:rPr>
          <w:rtl/>
          <w:lang w:eastAsia="he-IL"/>
        </w:rPr>
      </w:pPr>
      <w:bookmarkStart w:id="1251" w:name="_ETM_Q1_2120727"/>
      <w:bookmarkEnd w:id="1251"/>
    </w:p>
    <w:p w14:paraId="0450F949" w14:textId="33461E84" w:rsidR="006A742F" w:rsidRDefault="006A742F" w:rsidP="006A742F">
      <w:pPr>
        <w:pStyle w:val="af9"/>
        <w:keepNext/>
        <w:rPr>
          <w:rtl/>
          <w:lang w:eastAsia="he-IL"/>
        </w:rPr>
      </w:pPr>
      <w:bookmarkStart w:id="1252" w:name="ET_guest_חן_גוטמן_233"/>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252"/>
    </w:p>
    <w:p w14:paraId="3BEBEF2C" w14:textId="77777777" w:rsidR="006A742F" w:rsidRDefault="006A742F" w:rsidP="006A742F">
      <w:pPr>
        <w:pStyle w:val="KeepWithNext"/>
        <w:rPr>
          <w:rtl/>
          <w:lang w:eastAsia="he-IL"/>
        </w:rPr>
      </w:pPr>
    </w:p>
    <w:p w14:paraId="5FC86EED" w14:textId="71D35D17" w:rsidR="006A742F" w:rsidRDefault="006A742F" w:rsidP="006A742F">
      <w:pPr>
        <w:rPr>
          <w:rtl/>
          <w:lang w:eastAsia="he-IL"/>
        </w:rPr>
      </w:pPr>
      <w:bookmarkStart w:id="1253" w:name="_ETM_Q1_2120969"/>
      <w:bookmarkStart w:id="1254" w:name="_ETM_Q1_2121007"/>
      <w:bookmarkEnd w:id="1253"/>
      <w:bookmarkEnd w:id="1254"/>
      <w:r>
        <w:rPr>
          <w:rFonts w:hint="cs"/>
          <w:rtl/>
          <w:lang w:eastAsia="he-IL"/>
        </w:rPr>
        <w:t xml:space="preserve">נכון. זאת לא </w:t>
      </w:r>
      <w:bookmarkStart w:id="1255" w:name="_ETM_Q1_2120389"/>
      <w:bookmarkEnd w:id="1255"/>
      <w:r>
        <w:rPr>
          <w:rFonts w:hint="cs"/>
          <w:rtl/>
          <w:lang w:eastAsia="he-IL"/>
        </w:rPr>
        <w:t>הסינתטית.</w:t>
      </w:r>
      <w:r w:rsidR="00780B63">
        <w:rPr>
          <w:rFonts w:hint="cs"/>
          <w:rtl/>
          <w:lang w:eastAsia="he-IL"/>
        </w:rPr>
        <w:t xml:space="preserve"> </w:t>
      </w:r>
      <w:r>
        <w:rPr>
          <w:rFonts w:hint="cs"/>
          <w:rtl/>
          <w:lang w:eastAsia="he-IL"/>
        </w:rPr>
        <w:t>היא משוחזרת. זה ה-</w:t>
      </w:r>
      <w:proofErr w:type="spellStart"/>
      <w:r>
        <w:rPr>
          <w:rFonts w:hint="cs"/>
          <w:rtl/>
          <w:lang w:eastAsia="he-IL"/>
        </w:rPr>
        <w:t>ריג'נרייטד</w:t>
      </w:r>
      <w:proofErr w:type="spellEnd"/>
      <w:r>
        <w:rPr>
          <w:rFonts w:hint="cs"/>
          <w:rtl/>
          <w:lang w:eastAsia="he-IL"/>
        </w:rPr>
        <w:t xml:space="preserve">. </w:t>
      </w:r>
    </w:p>
    <w:p w14:paraId="786B8005" w14:textId="77777777" w:rsidR="006A742F" w:rsidRDefault="006A742F" w:rsidP="006A742F">
      <w:pPr>
        <w:rPr>
          <w:rtl/>
          <w:lang w:eastAsia="he-IL"/>
        </w:rPr>
      </w:pPr>
      <w:bookmarkStart w:id="1256" w:name="_ETM_Q1_2125346"/>
      <w:bookmarkStart w:id="1257" w:name="_ETM_Q1_2125382"/>
      <w:bookmarkEnd w:id="1256"/>
      <w:bookmarkEnd w:id="1257"/>
    </w:p>
    <w:p w14:paraId="62379FCA" w14:textId="36D83083" w:rsidR="006A742F" w:rsidRDefault="006A742F" w:rsidP="006A742F">
      <w:pPr>
        <w:pStyle w:val="af6"/>
        <w:keepNext/>
        <w:rPr>
          <w:rtl/>
        </w:rPr>
      </w:pPr>
      <w:bookmarkStart w:id="1258" w:name="ET_yor_6447_234"/>
      <w:r w:rsidRPr="006A742F">
        <w:rPr>
          <w:rStyle w:val="TagStyle"/>
          <w:rtl/>
        </w:rPr>
        <w:t xml:space="preserve"> &lt;&lt; יור &gt;&gt; </w:t>
      </w:r>
      <w:r>
        <w:rPr>
          <w:rtl/>
        </w:rPr>
        <w:t xml:space="preserve">היו"ר יונתן </w:t>
      </w:r>
      <w:proofErr w:type="spellStart"/>
      <w:r>
        <w:rPr>
          <w:rtl/>
        </w:rPr>
        <w:t>מישרקי</w:t>
      </w:r>
      <w:proofErr w:type="spellEnd"/>
      <w:r>
        <w:rPr>
          <w:rtl/>
        </w:rPr>
        <w:t>:</w:t>
      </w:r>
      <w:r w:rsidRPr="006A742F">
        <w:rPr>
          <w:rStyle w:val="TagStyle"/>
          <w:rtl/>
        </w:rPr>
        <w:t xml:space="preserve"> &lt;&lt; יור &gt;&gt;</w:t>
      </w:r>
      <w:r w:rsidR="003A02CE">
        <w:rPr>
          <w:rtl/>
        </w:rPr>
        <w:t xml:space="preserve"> </w:t>
      </w:r>
      <w:bookmarkEnd w:id="1258"/>
    </w:p>
    <w:p w14:paraId="0E58D9B1" w14:textId="77777777" w:rsidR="006A742F" w:rsidRDefault="006A742F" w:rsidP="006A742F">
      <w:pPr>
        <w:pStyle w:val="KeepWithNext"/>
        <w:rPr>
          <w:rtl/>
          <w:lang w:eastAsia="he-IL"/>
        </w:rPr>
      </w:pPr>
    </w:p>
    <w:p w14:paraId="75E215B3" w14:textId="026E5517" w:rsidR="006A742F" w:rsidRDefault="006A742F" w:rsidP="006A742F">
      <w:pPr>
        <w:rPr>
          <w:rtl/>
          <w:lang w:eastAsia="he-IL"/>
        </w:rPr>
      </w:pPr>
      <w:r>
        <w:rPr>
          <w:rFonts w:hint="cs"/>
          <w:rtl/>
          <w:lang w:eastAsia="he-IL"/>
        </w:rPr>
        <w:t>התקנה הבאה.</w:t>
      </w:r>
    </w:p>
    <w:p w14:paraId="3947F601" w14:textId="77777777" w:rsidR="006A742F" w:rsidRDefault="006A742F" w:rsidP="006A742F">
      <w:pPr>
        <w:rPr>
          <w:rtl/>
          <w:lang w:eastAsia="he-IL"/>
        </w:rPr>
      </w:pPr>
      <w:bookmarkStart w:id="1259" w:name="_ETM_Q1_2123849"/>
      <w:bookmarkStart w:id="1260" w:name="_ETM_Q1_2123882"/>
      <w:bookmarkStart w:id="1261" w:name="_ETM_Q1_2125529"/>
      <w:bookmarkEnd w:id="1259"/>
      <w:bookmarkEnd w:id="1260"/>
      <w:bookmarkEnd w:id="1261"/>
    </w:p>
    <w:p w14:paraId="00A105EE" w14:textId="478DB84D" w:rsidR="006A742F" w:rsidRDefault="006A742F" w:rsidP="006A742F">
      <w:pPr>
        <w:pStyle w:val="af9"/>
        <w:keepNext/>
        <w:rPr>
          <w:rtl/>
          <w:lang w:eastAsia="he-IL"/>
        </w:rPr>
      </w:pPr>
      <w:bookmarkStart w:id="1262" w:name="ET_guest_חן_גוטמן_235"/>
      <w:r w:rsidRPr="006A742F">
        <w:rPr>
          <w:rStyle w:val="TagStyle"/>
          <w:rtl/>
        </w:rPr>
        <w:t xml:space="preserve"> &lt;&lt; אורח &gt;&gt; </w:t>
      </w:r>
      <w:r>
        <w:rPr>
          <w:rtl/>
          <w:lang w:eastAsia="he-IL"/>
        </w:rPr>
        <w:t>חן גוטמן:</w:t>
      </w:r>
      <w:r w:rsidRPr="006A742F">
        <w:rPr>
          <w:rStyle w:val="TagStyle"/>
          <w:rtl/>
        </w:rPr>
        <w:t xml:space="preserve"> &lt;&lt; אורח &gt;&gt;</w:t>
      </w:r>
      <w:r w:rsidR="003A02CE">
        <w:rPr>
          <w:rtl/>
          <w:lang w:eastAsia="he-IL"/>
        </w:rPr>
        <w:t xml:space="preserve"> </w:t>
      </w:r>
      <w:bookmarkEnd w:id="1262"/>
    </w:p>
    <w:p w14:paraId="568217A3" w14:textId="77777777" w:rsidR="006A742F" w:rsidRDefault="006A742F" w:rsidP="006A742F">
      <w:pPr>
        <w:pStyle w:val="KeepWithNext"/>
        <w:rPr>
          <w:rtl/>
          <w:lang w:eastAsia="he-IL"/>
        </w:rPr>
      </w:pPr>
    </w:p>
    <w:p w14:paraId="0D9D00B6" w14:textId="486721CD" w:rsidR="006A742F" w:rsidRDefault="006A742F" w:rsidP="006A742F">
      <w:pPr>
        <w:rPr>
          <w:rtl/>
          <w:lang w:eastAsia="he-IL"/>
        </w:rPr>
      </w:pPr>
      <w:bookmarkStart w:id="1263" w:name="_ETM_Q1_2125796"/>
      <w:bookmarkStart w:id="1264" w:name="_ETM_Q1_2125829"/>
      <w:bookmarkEnd w:id="1263"/>
      <w:bookmarkEnd w:id="1264"/>
      <w:r>
        <w:rPr>
          <w:rFonts w:hint="cs"/>
          <w:rtl/>
          <w:lang w:eastAsia="he-IL"/>
        </w:rPr>
        <w:t xml:space="preserve">התקנה הבאה היא </w:t>
      </w:r>
      <w:bookmarkStart w:id="1265" w:name="_ETM_Q1_2128566"/>
      <w:bookmarkEnd w:id="1265"/>
      <w:r>
        <w:rPr>
          <w:rFonts w:hint="cs"/>
          <w:rtl/>
          <w:lang w:eastAsia="he-IL"/>
        </w:rPr>
        <w:t xml:space="preserve">1895/2005. היא מתייחסת לנגזרות </w:t>
      </w:r>
      <w:r w:rsidR="003B3C98">
        <w:rPr>
          <w:rFonts w:hint="cs"/>
          <w:rtl/>
          <w:lang w:eastAsia="he-IL"/>
        </w:rPr>
        <w:t xml:space="preserve">אפוקסי ובעצם זה מתייחס </w:t>
      </w:r>
      <w:proofErr w:type="spellStart"/>
      <w:r w:rsidR="003B3C98">
        <w:rPr>
          <w:rFonts w:hint="cs"/>
          <w:rtl/>
          <w:lang w:eastAsia="he-IL"/>
        </w:rPr>
        <w:t>למונומרים</w:t>
      </w:r>
      <w:proofErr w:type="spellEnd"/>
      <w:r w:rsidR="003B3C98">
        <w:rPr>
          <w:rFonts w:hint="cs"/>
          <w:rtl/>
          <w:lang w:eastAsia="he-IL"/>
        </w:rPr>
        <w:t xml:space="preserve"> שמשתמשים</w:t>
      </w:r>
      <w:r w:rsidR="00780B63">
        <w:rPr>
          <w:rFonts w:hint="cs"/>
          <w:rtl/>
          <w:lang w:eastAsia="he-IL"/>
        </w:rPr>
        <w:t xml:space="preserve"> </w:t>
      </w:r>
      <w:r w:rsidR="003B3C98">
        <w:rPr>
          <w:rFonts w:hint="cs"/>
          <w:rtl/>
          <w:lang w:eastAsia="he-IL"/>
        </w:rPr>
        <w:t>איתם בחלק מהמקרים גם בפלסטיק אבל לא רק.</w:t>
      </w:r>
      <w:bookmarkStart w:id="1266" w:name="_ETM_Q1_2142782"/>
      <w:bookmarkEnd w:id="1266"/>
    </w:p>
    <w:p w14:paraId="7B0035C7" w14:textId="77777777" w:rsidR="003B3C98" w:rsidRDefault="003B3C98" w:rsidP="006A742F">
      <w:pPr>
        <w:rPr>
          <w:rtl/>
          <w:lang w:eastAsia="he-IL"/>
        </w:rPr>
      </w:pPr>
      <w:bookmarkStart w:id="1267" w:name="_ETM_Q1_2142822"/>
      <w:bookmarkEnd w:id="1267"/>
    </w:p>
    <w:p w14:paraId="17955E5F" w14:textId="253586BC" w:rsidR="003B3C98" w:rsidRDefault="003B3C98" w:rsidP="003B3C98">
      <w:pPr>
        <w:pStyle w:val="af9"/>
        <w:keepNext/>
        <w:rPr>
          <w:rtl/>
          <w:lang w:eastAsia="he-IL"/>
        </w:rPr>
      </w:pPr>
      <w:bookmarkStart w:id="1268" w:name="ET_guest_קריאה_236"/>
      <w:r w:rsidRPr="003B3C98">
        <w:rPr>
          <w:rStyle w:val="TagStyle"/>
          <w:rtl/>
        </w:rPr>
        <w:t xml:space="preserve"> &lt;&lt; אורח &gt;&gt; </w:t>
      </w:r>
      <w:r>
        <w:rPr>
          <w:rtl/>
          <w:lang w:eastAsia="he-IL"/>
        </w:rPr>
        <w:t>קריאה:</w:t>
      </w:r>
      <w:r w:rsidRPr="003B3C98">
        <w:rPr>
          <w:rStyle w:val="TagStyle"/>
          <w:rtl/>
        </w:rPr>
        <w:t xml:space="preserve"> &lt;&lt; אורח &gt;&gt;</w:t>
      </w:r>
      <w:r w:rsidR="003A02CE">
        <w:rPr>
          <w:rtl/>
          <w:lang w:eastAsia="he-IL"/>
        </w:rPr>
        <w:t xml:space="preserve"> </w:t>
      </w:r>
      <w:bookmarkEnd w:id="1268"/>
    </w:p>
    <w:p w14:paraId="357AA7C4" w14:textId="77777777" w:rsidR="003B3C98" w:rsidRDefault="003B3C98" w:rsidP="003B3C98">
      <w:pPr>
        <w:pStyle w:val="KeepWithNext"/>
        <w:rPr>
          <w:rtl/>
          <w:lang w:eastAsia="he-IL"/>
        </w:rPr>
      </w:pPr>
    </w:p>
    <w:p w14:paraId="60C3F38E" w14:textId="415175AB" w:rsidR="003B3C98" w:rsidRDefault="003B3C98" w:rsidP="003B3C98">
      <w:pPr>
        <w:rPr>
          <w:rtl/>
          <w:lang w:eastAsia="he-IL"/>
        </w:rPr>
      </w:pPr>
      <w:r>
        <w:rPr>
          <w:rFonts w:hint="cs"/>
          <w:rtl/>
          <w:lang w:eastAsia="he-IL"/>
        </w:rPr>
        <w:t xml:space="preserve">אתה </w:t>
      </w:r>
      <w:bookmarkStart w:id="1269" w:name="_ETM_Q1_2143878"/>
      <w:bookmarkEnd w:id="1269"/>
      <w:r>
        <w:rPr>
          <w:rFonts w:hint="cs"/>
          <w:rtl/>
          <w:lang w:eastAsia="he-IL"/>
        </w:rPr>
        <w:t xml:space="preserve">צריך להסביר מה זה </w:t>
      </w:r>
      <w:proofErr w:type="spellStart"/>
      <w:r>
        <w:rPr>
          <w:rFonts w:hint="cs"/>
          <w:rtl/>
          <w:lang w:eastAsia="he-IL"/>
        </w:rPr>
        <w:t>מונומרים</w:t>
      </w:r>
      <w:proofErr w:type="spellEnd"/>
      <w:r>
        <w:rPr>
          <w:rFonts w:hint="cs"/>
          <w:rtl/>
          <w:lang w:eastAsia="he-IL"/>
        </w:rPr>
        <w:t>.</w:t>
      </w:r>
    </w:p>
    <w:p w14:paraId="7F13A4CB" w14:textId="77777777" w:rsidR="003B3C98" w:rsidRDefault="003B3C98" w:rsidP="003B3C98">
      <w:pPr>
        <w:rPr>
          <w:rtl/>
          <w:lang w:eastAsia="he-IL"/>
        </w:rPr>
      </w:pPr>
      <w:bookmarkStart w:id="1270" w:name="_ETM_Q1_2143724"/>
      <w:bookmarkEnd w:id="1270"/>
    </w:p>
    <w:p w14:paraId="0CB531E9" w14:textId="3D99190F" w:rsidR="003B3C98" w:rsidRDefault="003B3C98" w:rsidP="003B3C98">
      <w:pPr>
        <w:pStyle w:val="af9"/>
        <w:keepNext/>
        <w:rPr>
          <w:rtl/>
          <w:lang w:eastAsia="he-IL"/>
        </w:rPr>
      </w:pPr>
      <w:r w:rsidRPr="003B3C98">
        <w:rPr>
          <w:rStyle w:val="TagStyle"/>
          <w:rtl/>
        </w:rPr>
        <w:t xml:space="preserve"> &lt;&lt; אורח &gt;&gt; </w:t>
      </w:r>
      <w:r>
        <w:rPr>
          <w:rtl/>
          <w:lang w:eastAsia="he-IL"/>
        </w:rPr>
        <w:t>חן גוטמן:</w:t>
      </w:r>
      <w:r w:rsidRPr="003B3C98">
        <w:rPr>
          <w:rStyle w:val="TagStyle"/>
          <w:rtl/>
        </w:rPr>
        <w:t xml:space="preserve"> &lt;&lt; אורח &gt;&gt;</w:t>
      </w:r>
      <w:r w:rsidR="003A02CE">
        <w:rPr>
          <w:rtl/>
          <w:lang w:eastAsia="he-IL"/>
        </w:rPr>
        <w:t xml:space="preserve"> </w:t>
      </w:r>
    </w:p>
    <w:p w14:paraId="6F87F815" w14:textId="77777777" w:rsidR="003B3C98" w:rsidRDefault="003B3C98" w:rsidP="003B3C98">
      <w:pPr>
        <w:pStyle w:val="KeepWithNext"/>
        <w:rPr>
          <w:rtl/>
          <w:lang w:eastAsia="he-IL"/>
        </w:rPr>
      </w:pPr>
    </w:p>
    <w:p w14:paraId="5FFDB01F" w14:textId="38203F4B" w:rsidR="00271185" w:rsidRDefault="003B3C98" w:rsidP="003B3C98">
      <w:pPr>
        <w:rPr>
          <w:rtl/>
          <w:lang w:eastAsia="he-IL"/>
        </w:rPr>
      </w:pPr>
      <w:bookmarkStart w:id="1271" w:name="_ETM_Q1_2144003"/>
      <w:bookmarkStart w:id="1272" w:name="_ETM_Q1_2144035"/>
      <w:bookmarkEnd w:id="1271"/>
      <w:bookmarkEnd w:id="1272"/>
      <w:r>
        <w:rPr>
          <w:rFonts w:hint="cs"/>
          <w:rtl/>
          <w:lang w:eastAsia="he-IL"/>
        </w:rPr>
        <w:t xml:space="preserve"> </w:t>
      </w:r>
      <w:proofErr w:type="spellStart"/>
      <w:r>
        <w:rPr>
          <w:rFonts w:hint="cs"/>
          <w:rtl/>
          <w:lang w:eastAsia="he-IL"/>
        </w:rPr>
        <w:t>מונומר</w:t>
      </w:r>
      <w:proofErr w:type="spellEnd"/>
      <w:r>
        <w:rPr>
          <w:rFonts w:hint="cs"/>
          <w:rtl/>
          <w:lang w:eastAsia="he-IL"/>
        </w:rPr>
        <w:t xml:space="preserve"> זאת בעצם </w:t>
      </w:r>
      <w:bookmarkStart w:id="1273" w:name="_ETM_Q1_2147407"/>
      <w:bookmarkEnd w:id="1273"/>
      <w:r>
        <w:rPr>
          <w:rFonts w:hint="cs"/>
          <w:rtl/>
          <w:lang w:eastAsia="he-IL"/>
        </w:rPr>
        <w:t>יחידה שחוזרת על עצמה, למשל החלבונים שלנו בגוף עשויים מחומצות אמינו. חומצות אמינו זאת יחידה שחוזרת על עצמה ויוצרת</w:t>
      </w:r>
      <w:bookmarkStart w:id="1274" w:name="_ETM_Q1_2154920"/>
      <w:bookmarkEnd w:id="1274"/>
      <w:r w:rsidR="00780B63">
        <w:rPr>
          <w:rFonts w:hint="cs"/>
          <w:rtl/>
          <w:lang w:eastAsia="he-IL"/>
        </w:rPr>
        <w:t xml:space="preserve"> </w:t>
      </w:r>
      <w:r>
        <w:rPr>
          <w:rFonts w:hint="cs"/>
          <w:rtl/>
          <w:lang w:eastAsia="he-IL"/>
        </w:rPr>
        <w:t>את החלבון. או למשל סוכר.</w:t>
      </w:r>
      <w:bookmarkStart w:id="1275" w:name="_ETM_Q1_2160217"/>
      <w:bookmarkEnd w:id="1275"/>
    </w:p>
    <w:p w14:paraId="5FBF5C3E" w14:textId="77777777" w:rsidR="00271185" w:rsidRDefault="00271185" w:rsidP="003B3C98">
      <w:pPr>
        <w:rPr>
          <w:rtl/>
          <w:lang w:eastAsia="he-IL"/>
        </w:rPr>
      </w:pPr>
      <w:bookmarkStart w:id="1276" w:name="_ETM_Q1_2186757"/>
      <w:bookmarkEnd w:id="1276"/>
    </w:p>
    <w:p w14:paraId="092DE11A" w14:textId="3821C7FF" w:rsidR="00271185" w:rsidRDefault="00271185" w:rsidP="00271185">
      <w:pPr>
        <w:pStyle w:val="af9"/>
        <w:keepNext/>
        <w:rPr>
          <w:rtl/>
          <w:lang w:eastAsia="he-IL"/>
        </w:rPr>
      </w:pPr>
      <w:bookmarkStart w:id="1277" w:name="ET_guest_דר_תמיר_עמיחי_238"/>
      <w:r w:rsidRPr="00271185">
        <w:rPr>
          <w:rStyle w:val="TagStyle"/>
          <w:rtl/>
        </w:rPr>
        <w:t xml:space="preserve"> &lt;&lt; אורח &gt;&gt; </w:t>
      </w:r>
      <w:r>
        <w:rPr>
          <w:rtl/>
          <w:lang w:eastAsia="he-IL"/>
        </w:rPr>
        <w:t>תמיר עמיחי:</w:t>
      </w:r>
      <w:r w:rsidRPr="00271185">
        <w:rPr>
          <w:rStyle w:val="TagStyle"/>
          <w:rtl/>
        </w:rPr>
        <w:t xml:space="preserve"> &lt;&lt; אורח &gt;&gt;</w:t>
      </w:r>
      <w:r w:rsidR="003A02CE">
        <w:rPr>
          <w:rtl/>
          <w:lang w:eastAsia="he-IL"/>
        </w:rPr>
        <w:t xml:space="preserve"> </w:t>
      </w:r>
      <w:bookmarkEnd w:id="1277"/>
    </w:p>
    <w:p w14:paraId="77FBD5C3" w14:textId="77777777" w:rsidR="00271185" w:rsidRDefault="00271185" w:rsidP="00271185">
      <w:pPr>
        <w:pStyle w:val="KeepWithNext"/>
        <w:rPr>
          <w:rtl/>
          <w:lang w:eastAsia="he-IL"/>
        </w:rPr>
      </w:pPr>
    </w:p>
    <w:p w14:paraId="447B4269" w14:textId="131B3797" w:rsidR="003B3C98" w:rsidRDefault="00271185" w:rsidP="00271185">
      <w:pPr>
        <w:rPr>
          <w:rtl/>
          <w:lang w:eastAsia="he-IL"/>
        </w:rPr>
      </w:pPr>
      <w:bookmarkStart w:id="1278" w:name="_ETM_Q1_2187024"/>
      <w:bookmarkStart w:id="1279" w:name="_ETM_Q1_2187059"/>
      <w:bookmarkEnd w:id="1278"/>
      <w:bookmarkEnd w:id="1279"/>
      <w:r>
        <w:rPr>
          <w:rFonts w:hint="cs"/>
          <w:rtl/>
          <w:lang w:eastAsia="he-IL"/>
        </w:rPr>
        <w:t>כיוון שאני גם</w:t>
      </w:r>
      <w:r w:rsidR="00780B63">
        <w:rPr>
          <w:rFonts w:hint="cs"/>
          <w:rtl/>
          <w:lang w:eastAsia="he-IL"/>
        </w:rPr>
        <w:t xml:space="preserve"> </w:t>
      </w:r>
      <w:r>
        <w:rPr>
          <w:rFonts w:hint="cs"/>
          <w:rtl/>
          <w:lang w:eastAsia="he-IL"/>
        </w:rPr>
        <w:t xml:space="preserve">כימאי בתואר ראשון, </w:t>
      </w:r>
      <w:proofErr w:type="spellStart"/>
      <w:r>
        <w:rPr>
          <w:rFonts w:hint="cs"/>
          <w:rtl/>
          <w:lang w:eastAsia="he-IL"/>
        </w:rPr>
        <w:t>מונומר</w:t>
      </w:r>
      <w:proofErr w:type="spellEnd"/>
      <w:r>
        <w:rPr>
          <w:rFonts w:hint="cs"/>
          <w:rtl/>
          <w:lang w:eastAsia="he-IL"/>
        </w:rPr>
        <w:t xml:space="preserve"> זה המרכיב </w:t>
      </w:r>
      <w:bookmarkStart w:id="1280" w:name="_ETM_Q1_2191171"/>
      <w:bookmarkEnd w:id="1280"/>
      <w:r>
        <w:rPr>
          <w:rFonts w:hint="cs"/>
          <w:rtl/>
          <w:lang w:eastAsia="he-IL"/>
        </w:rPr>
        <w:t xml:space="preserve">של פולימר. כל </w:t>
      </w:r>
      <w:proofErr w:type="spellStart"/>
      <w:r>
        <w:rPr>
          <w:rFonts w:hint="cs"/>
          <w:rtl/>
          <w:lang w:eastAsia="he-IL"/>
        </w:rPr>
        <w:t>הפלסטיקים</w:t>
      </w:r>
      <w:proofErr w:type="spellEnd"/>
      <w:r>
        <w:rPr>
          <w:rFonts w:hint="cs"/>
          <w:rtl/>
          <w:lang w:eastAsia="he-IL"/>
        </w:rPr>
        <w:t xml:space="preserve"> הם פולימרים.</w:t>
      </w:r>
    </w:p>
    <w:p w14:paraId="1066CBB3" w14:textId="77777777" w:rsidR="00271185" w:rsidRDefault="00271185" w:rsidP="00271185">
      <w:pPr>
        <w:rPr>
          <w:rtl/>
          <w:lang w:eastAsia="he-IL"/>
        </w:rPr>
      </w:pPr>
      <w:bookmarkStart w:id="1281" w:name="_ETM_Q1_2198202"/>
      <w:bookmarkStart w:id="1282" w:name="_ETM_Q1_2198245"/>
      <w:bookmarkStart w:id="1283" w:name="_ETM_Q1_2204904"/>
      <w:bookmarkEnd w:id="1281"/>
      <w:bookmarkEnd w:id="1282"/>
      <w:bookmarkEnd w:id="1283"/>
    </w:p>
    <w:p w14:paraId="0FEB97ED" w14:textId="6717FE84" w:rsidR="00271185" w:rsidRDefault="00271185" w:rsidP="00271185">
      <w:pPr>
        <w:pStyle w:val="af9"/>
        <w:keepNext/>
        <w:rPr>
          <w:rtl/>
          <w:lang w:eastAsia="he-IL"/>
        </w:rPr>
      </w:pPr>
      <w:bookmarkStart w:id="1284" w:name="ET_guest_חן_גוטמן_239"/>
      <w:r w:rsidRPr="00271185">
        <w:rPr>
          <w:rStyle w:val="TagStyle"/>
          <w:rtl/>
        </w:rPr>
        <w:t xml:space="preserve"> &lt;&lt; אורח &gt;&gt; </w:t>
      </w:r>
      <w:r>
        <w:rPr>
          <w:rtl/>
          <w:lang w:eastAsia="he-IL"/>
        </w:rPr>
        <w:t>חן גוטמן:</w:t>
      </w:r>
      <w:r w:rsidRPr="00271185">
        <w:rPr>
          <w:rStyle w:val="TagStyle"/>
          <w:rtl/>
        </w:rPr>
        <w:t xml:space="preserve"> &lt;&lt; אורח &gt;&gt;</w:t>
      </w:r>
      <w:r w:rsidR="003A02CE">
        <w:rPr>
          <w:rtl/>
          <w:lang w:eastAsia="he-IL"/>
        </w:rPr>
        <w:t xml:space="preserve"> </w:t>
      </w:r>
      <w:bookmarkEnd w:id="1284"/>
    </w:p>
    <w:p w14:paraId="65B31C0A" w14:textId="77777777" w:rsidR="00271185" w:rsidRDefault="00271185" w:rsidP="00271185">
      <w:pPr>
        <w:pStyle w:val="KeepWithNext"/>
        <w:rPr>
          <w:rtl/>
          <w:lang w:eastAsia="he-IL"/>
        </w:rPr>
      </w:pPr>
    </w:p>
    <w:p w14:paraId="6942DFFF" w14:textId="18FC82F9" w:rsidR="00271185" w:rsidRDefault="00271185" w:rsidP="00271185">
      <w:pPr>
        <w:rPr>
          <w:rtl/>
          <w:lang w:eastAsia="he-IL"/>
        </w:rPr>
      </w:pPr>
      <w:bookmarkStart w:id="1285" w:name="_ETM_Q1_2205179"/>
      <w:bookmarkStart w:id="1286" w:name="_ETM_Q1_2205211"/>
      <w:bookmarkEnd w:id="1285"/>
      <w:bookmarkEnd w:id="1286"/>
      <w:r>
        <w:rPr>
          <w:rFonts w:hint="cs"/>
          <w:rtl/>
          <w:lang w:eastAsia="he-IL"/>
        </w:rPr>
        <w:t xml:space="preserve">בכל מקרה, התקנה הספציפית הזאת </w:t>
      </w:r>
      <w:bookmarkStart w:id="1287" w:name="_ETM_Q1_2204477"/>
      <w:bookmarkEnd w:id="1287"/>
      <w:r>
        <w:rPr>
          <w:rFonts w:hint="cs"/>
          <w:rtl/>
          <w:lang w:eastAsia="he-IL"/>
        </w:rPr>
        <w:t xml:space="preserve">מתייחסת לשלושה </w:t>
      </w:r>
      <w:proofErr w:type="spellStart"/>
      <w:r>
        <w:rPr>
          <w:rFonts w:hint="cs"/>
          <w:rtl/>
          <w:lang w:eastAsia="he-IL"/>
        </w:rPr>
        <w:t>מונומרים</w:t>
      </w:r>
      <w:proofErr w:type="spellEnd"/>
      <w:r>
        <w:rPr>
          <w:rFonts w:hint="cs"/>
          <w:rtl/>
          <w:lang w:eastAsia="he-IL"/>
        </w:rPr>
        <w:t xml:space="preserve"> ספציפיים</w:t>
      </w:r>
      <w:r w:rsidR="00780B63">
        <w:rPr>
          <w:rFonts w:hint="cs"/>
          <w:rtl/>
          <w:lang w:eastAsia="he-IL"/>
        </w:rPr>
        <w:t xml:space="preserve"> </w:t>
      </w:r>
      <w:r>
        <w:rPr>
          <w:rFonts w:hint="cs"/>
          <w:rtl/>
          <w:lang w:eastAsia="he-IL"/>
        </w:rPr>
        <w:t xml:space="preserve">כאשר לשניים מהם </w:t>
      </w:r>
      <w:bookmarkStart w:id="1288" w:name="_ETM_Q1_2211564"/>
      <w:bookmarkEnd w:id="1288"/>
      <w:r>
        <w:rPr>
          <w:rFonts w:hint="cs"/>
          <w:rtl/>
          <w:lang w:eastAsia="he-IL"/>
        </w:rPr>
        <w:t xml:space="preserve">יש החרגה מוחלטת - אסור לעשות בהם שימוש ואסור למצוא אותם </w:t>
      </w:r>
      <w:bookmarkStart w:id="1289" w:name="_ETM_Q1_2214837"/>
      <w:bookmarkEnd w:id="1289"/>
      <w:r>
        <w:rPr>
          <w:rFonts w:hint="cs"/>
          <w:rtl/>
          <w:lang w:eastAsia="he-IL"/>
        </w:rPr>
        <w:t xml:space="preserve">בתוך המזון, אסור למצוא זליגה מהאריזה. </w:t>
      </w:r>
      <w:proofErr w:type="spellStart"/>
      <w:r>
        <w:rPr>
          <w:rFonts w:hint="cs"/>
          <w:rtl/>
          <w:lang w:eastAsia="he-IL"/>
        </w:rPr>
        <w:t>למונומר</w:t>
      </w:r>
      <w:proofErr w:type="spellEnd"/>
      <w:r>
        <w:rPr>
          <w:rFonts w:hint="cs"/>
          <w:rtl/>
          <w:lang w:eastAsia="he-IL"/>
        </w:rPr>
        <w:t xml:space="preserve"> השלישי</w:t>
      </w:r>
      <w:r w:rsidR="00780B63">
        <w:rPr>
          <w:rFonts w:hint="cs"/>
          <w:rtl/>
          <w:lang w:eastAsia="he-IL"/>
        </w:rPr>
        <w:t xml:space="preserve"> </w:t>
      </w:r>
      <w:r>
        <w:rPr>
          <w:rFonts w:hint="cs"/>
          <w:rtl/>
          <w:lang w:eastAsia="he-IL"/>
        </w:rPr>
        <w:t>מותר שתהיה זליגה ברמה מסוימת. הכול מוגדר בתקנה הספציפית</w:t>
      </w:r>
      <w:bookmarkStart w:id="1290" w:name="_ETM_Q1_2223701"/>
      <w:bookmarkEnd w:id="1290"/>
      <w:r>
        <w:rPr>
          <w:rFonts w:hint="cs"/>
          <w:rtl/>
          <w:lang w:eastAsia="he-IL"/>
        </w:rPr>
        <w:t xml:space="preserve"> הזאת.</w:t>
      </w:r>
    </w:p>
    <w:p w14:paraId="263EBC79" w14:textId="77777777" w:rsidR="00271185" w:rsidRDefault="00271185" w:rsidP="00271185">
      <w:pPr>
        <w:rPr>
          <w:rtl/>
          <w:lang w:eastAsia="he-IL"/>
        </w:rPr>
      </w:pPr>
    </w:p>
    <w:p w14:paraId="27C550ED" w14:textId="00E2E5B5" w:rsidR="00271185" w:rsidRDefault="00271185" w:rsidP="00271185">
      <w:pPr>
        <w:pStyle w:val="af6"/>
        <w:keepNext/>
        <w:rPr>
          <w:rtl/>
        </w:rPr>
      </w:pPr>
      <w:r w:rsidRPr="00271185">
        <w:rPr>
          <w:rStyle w:val="TagStyle"/>
          <w:rtl/>
        </w:rPr>
        <w:t xml:space="preserve"> &lt;&lt; יור &gt;&gt; </w:t>
      </w:r>
      <w:r>
        <w:rPr>
          <w:rtl/>
        </w:rPr>
        <w:t xml:space="preserve">היו"ר יונתן </w:t>
      </w:r>
      <w:proofErr w:type="spellStart"/>
      <w:r>
        <w:rPr>
          <w:rtl/>
        </w:rPr>
        <w:t>מישרקי</w:t>
      </w:r>
      <w:proofErr w:type="spellEnd"/>
      <w:r>
        <w:rPr>
          <w:rtl/>
        </w:rPr>
        <w:t>:</w:t>
      </w:r>
      <w:r w:rsidRPr="00271185">
        <w:rPr>
          <w:rStyle w:val="TagStyle"/>
          <w:rtl/>
        </w:rPr>
        <w:t xml:space="preserve"> &lt;&lt; יור &gt;&gt;</w:t>
      </w:r>
      <w:r w:rsidR="003A02CE">
        <w:rPr>
          <w:rtl/>
        </w:rPr>
        <w:t xml:space="preserve"> </w:t>
      </w:r>
    </w:p>
    <w:p w14:paraId="48CC97E3" w14:textId="77777777" w:rsidR="00271185" w:rsidRDefault="00271185" w:rsidP="00271185">
      <w:pPr>
        <w:pStyle w:val="KeepWithNext"/>
        <w:rPr>
          <w:rtl/>
          <w:lang w:eastAsia="he-IL"/>
        </w:rPr>
      </w:pPr>
    </w:p>
    <w:p w14:paraId="27661DC2" w14:textId="3F3EA3C5" w:rsidR="00271185" w:rsidRDefault="00271185" w:rsidP="00271185">
      <w:pPr>
        <w:rPr>
          <w:rtl/>
          <w:lang w:eastAsia="he-IL"/>
        </w:rPr>
      </w:pPr>
      <w:r>
        <w:rPr>
          <w:rFonts w:hint="cs"/>
          <w:rtl/>
          <w:lang w:eastAsia="he-IL"/>
        </w:rPr>
        <w:t>יש למישהו הערה? לא. תמשיך. הוראה אחרונה, 93/11.</w:t>
      </w:r>
    </w:p>
    <w:p w14:paraId="234F627B" w14:textId="77777777" w:rsidR="00271185" w:rsidRDefault="00271185" w:rsidP="00271185">
      <w:pPr>
        <w:rPr>
          <w:rtl/>
          <w:lang w:eastAsia="he-IL"/>
        </w:rPr>
      </w:pPr>
      <w:bookmarkStart w:id="1291" w:name="_ETM_Q1_2233694"/>
      <w:bookmarkStart w:id="1292" w:name="_ETM_Q1_2233732"/>
      <w:bookmarkStart w:id="1293" w:name="_ETM_Q1_2232909"/>
      <w:bookmarkEnd w:id="1291"/>
      <w:bookmarkEnd w:id="1292"/>
      <w:bookmarkEnd w:id="1293"/>
    </w:p>
    <w:p w14:paraId="0ABF98AB" w14:textId="74384488" w:rsidR="00271185" w:rsidRDefault="00271185" w:rsidP="00271185">
      <w:pPr>
        <w:pStyle w:val="a4"/>
        <w:keepNext/>
        <w:rPr>
          <w:rtl/>
        </w:rPr>
      </w:pPr>
      <w:bookmarkStart w:id="1294" w:name="ET_speaker_נעה_בן_שבת_242"/>
      <w:r w:rsidRPr="00271185">
        <w:rPr>
          <w:rStyle w:val="TagStyle"/>
          <w:rtl/>
        </w:rPr>
        <w:t xml:space="preserve"> &lt;&lt; דובר &gt;&gt; </w:t>
      </w:r>
      <w:r>
        <w:rPr>
          <w:rtl/>
        </w:rPr>
        <w:t>נעה בן שבת:</w:t>
      </w:r>
      <w:r w:rsidRPr="00271185">
        <w:rPr>
          <w:rStyle w:val="TagStyle"/>
          <w:rtl/>
        </w:rPr>
        <w:t xml:space="preserve"> &lt;&lt; דובר &gt;&gt;</w:t>
      </w:r>
      <w:r w:rsidR="003A02CE">
        <w:rPr>
          <w:rtl/>
        </w:rPr>
        <w:t xml:space="preserve"> </w:t>
      </w:r>
      <w:bookmarkEnd w:id="1294"/>
    </w:p>
    <w:p w14:paraId="0604B924" w14:textId="77777777" w:rsidR="00271185" w:rsidRDefault="00271185" w:rsidP="00271185">
      <w:pPr>
        <w:pStyle w:val="KeepWithNext"/>
        <w:rPr>
          <w:rtl/>
          <w:lang w:eastAsia="he-IL"/>
        </w:rPr>
      </w:pPr>
    </w:p>
    <w:p w14:paraId="5B250E10" w14:textId="0C73D1A5" w:rsidR="00271185" w:rsidRPr="00271185" w:rsidRDefault="00271185" w:rsidP="00271185">
      <w:pPr>
        <w:rPr>
          <w:rtl/>
          <w:lang w:eastAsia="he-IL"/>
        </w:rPr>
      </w:pPr>
      <w:bookmarkStart w:id="1295" w:name="_ETM_Q1_2233164"/>
      <w:bookmarkStart w:id="1296" w:name="_ETM_Q1_2233198"/>
      <w:bookmarkEnd w:id="1295"/>
      <w:bookmarkEnd w:id="1296"/>
      <w:r>
        <w:rPr>
          <w:rFonts w:hint="cs"/>
          <w:rtl/>
          <w:lang w:eastAsia="he-IL"/>
        </w:rPr>
        <w:t>בזה אתם אומרים שיש חומרים, בסעיף 2,</w:t>
      </w:r>
      <w:bookmarkStart w:id="1297" w:name="_ETM_Q1_2234807"/>
      <w:bookmarkEnd w:id="1297"/>
      <w:r>
        <w:rPr>
          <w:rFonts w:hint="cs"/>
          <w:rtl/>
          <w:lang w:eastAsia="he-IL"/>
        </w:rPr>
        <w:t xml:space="preserve"> החומרים המותרים ויש חומרים אסורים. זאת גם רשימה שלילית וגם רשימה חיובית?</w:t>
      </w:r>
    </w:p>
    <w:p w14:paraId="139F5713" w14:textId="77777777" w:rsidR="00271185" w:rsidRDefault="00271185" w:rsidP="00271185">
      <w:pPr>
        <w:rPr>
          <w:rtl/>
          <w:lang w:eastAsia="he-IL"/>
        </w:rPr>
      </w:pPr>
      <w:bookmarkStart w:id="1298" w:name="_ETM_Q1_2229370"/>
      <w:bookmarkStart w:id="1299" w:name="_ETM_Q1_2229409"/>
      <w:bookmarkStart w:id="1300" w:name="_ETM_Q1_2230298"/>
      <w:bookmarkEnd w:id="1298"/>
      <w:bookmarkEnd w:id="1299"/>
      <w:bookmarkEnd w:id="1300"/>
    </w:p>
    <w:p w14:paraId="32C5A713" w14:textId="1F155A8B" w:rsidR="00271185" w:rsidRDefault="00271185" w:rsidP="00271185">
      <w:pPr>
        <w:pStyle w:val="af9"/>
        <w:keepNext/>
        <w:rPr>
          <w:rtl/>
          <w:lang w:eastAsia="he-IL"/>
        </w:rPr>
      </w:pPr>
      <w:bookmarkStart w:id="1301" w:name="ET_guest_חן_גוטמן_241"/>
      <w:r w:rsidRPr="00271185">
        <w:rPr>
          <w:rStyle w:val="TagStyle"/>
          <w:rtl/>
        </w:rPr>
        <w:t xml:space="preserve"> &lt;&lt; אורח &gt;&gt; </w:t>
      </w:r>
      <w:r>
        <w:rPr>
          <w:rtl/>
          <w:lang w:eastAsia="he-IL"/>
        </w:rPr>
        <w:t>חן גוטמן:</w:t>
      </w:r>
      <w:r w:rsidRPr="00271185">
        <w:rPr>
          <w:rStyle w:val="TagStyle"/>
          <w:rtl/>
        </w:rPr>
        <w:t xml:space="preserve"> &lt;&lt; אורח &gt;&gt;</w:t>
      </w:r>
      <w:r w:rsidR="003A02CE">
        <w:rPr>
          <w:rtl/>
          <w:lang w:eastAsia="he-IL"/>
        </w:rPr>
        <w:t xml:space="preserve"> </w:t>
      </w:r>
      <w:bookmarkEnd w:id="1301"/>
    </w:p>
    <w:p w14:paraId="3A202362" w14:textId="77777777" w:rsidR="00271185" w:rsidRDefault="00271185" w:rsidP="00271185">
      <w:pPr>
        <w:pStyle w:val="KeepWithNext"/>
        <w:rPr>
          <w:rtl/>
          <w:lang w:eastAsia="he-IL"/>
        </w:rPr>
      </w:pPr>
    </w:p>
    <w:p w14:paraId="757C86ED" w14:textId="352E8636" w:rsidR="00271185" w:rsidRDefault="00271185" w:rsidP="00271185">
      <w:pPr>
        <w:rPr>
          <w:rtl/>
          <w:lang w:eastAsia="he-IL"/>
        </w:rPr>
      </w:pPr>
      <w:bookmarkStart w:id="1302" w:name="_ETM_Q1_2230559"/>
      <w:bookmarkStart w:id="1303" w:name="_ETM_Q1_2230591"/>
      <w:bookmarkEnd w:id="1302"/>
      <w:bookmarkEnd w:id="1303"/>
      <w:r>
        <w:rPr>
          <w:rFonts w:hint="cs"/>
          <w:rtl/>
          <w:lang w:eastAsia="he-IL"/>
        </w:rPr>
        <w:t xml:space="preserve">כן. את יכולה </w:t>
      </w:r>
      <w:bookmarkStart w:id="1304" w:name="_ETM_Q1_2242113"/>
      <w:bookmarkEnd w:id="1304"/>
      <w:r>
        <w:rPr>
          <w:rFonts w:hint="cs"/>
          <w:rtl/>
          <w:lang w:eastAsia="he-IL"/>
        </w:rPr>
        <w:t>להגדיר</w:t>
      </w:r>
      <w:r w:rsidR="00780B63">
        <w:rPr>
          <w:rFonts w:hint="cs"/>
          <w:rtl/>
          <w:lang w:eastAsia="he-IL"/>
        </w:rPr>
        <w:t xml:space="preserve"> </w:t>
      </w:r>
      <w:r>
        <w:rPr>
          <w:rFonts w:hint="cs"/>
          <w:rtl/>
          <w:lang w:eastAsia="he-IL"/>
        </w:rPr>
        <w:t xml:space="preserve">את זה כך. נכון. אבל </w:t>
      </w:r>
      <w:bookmarkStart w:id="1305" w:name="_ETM_Q1_2243792"/>
      <w:bookmarkEnd w:id="1305"/>
      <w:r>
        <w:rPr>
          <w:rFonts w:hint="cs"/>
          <w:rtl/>
          <w:lang w:eastAsia="he-IL"/>
        </w:rPr>
        <w:t xml:space="preserve">זאת לא רשימה אלא זה בעצם בתוך גוף </w:t>
      </w:r>
      <w:bookmarkStart w:id="1306" w:name="_ETM_Q1_2246110"/>
      <w:bookmarkEnd w:id="1306"/>
      <w:r>
        <w:rPr>
          <w:rFonts w:hint="cs"/>
          <w:rtl/>
          <w:lang w:eastAsia="he-IL"/>
        </w:rPr>
        <w:t xml:space="preserve">התקנה עצמה. אין כאן נספח. </w:t>
      </w:r>
    </w:p>
    <w:p w14:paraId="26AFF7E3" w14:textId="77777777" w:rsidR="00DE797B" w:rsidRDefault="00DE797B" w:rsidP="00271185">
      <w:pPr>
        <w:rPr>
          <w:rtl/>
          <w:lang w:eastAsia="he-IL"/>
        </w:rPr>
      </w:pPr>
      <w:bookmarkStart w:id="1307" w:name="_ETM_Q1_2251969"/>
      <w:bookmarkStart w:id="1308" w:name="_ETM_Q1_2252018"/>
      <w:bookmarkEnd w:id="1307"/>
      <w:bookmarkEnd w:id="1308"/>
    </w:p>
    <w:p w14:paraId="7DF9AC28" w14:textId="1DEF149A" w:rsidR="00DE797B" w:rsidRDefault="00DE797B" w:rsidP="00271185">
      <w:pPr>
        <w:rPr>
          <w:rtl/>
          <w:lang w:eastAsia="he-IL"/>
        </w:rPr>
      </w:pPr>
      <w:r>
        <w:rPr>
          <w:rFonts w:hint="cs"/>
          <w:rtl/>
          <w:lang w:eastAsia="he-IL"/>
        </w:rPr>
        <w:t xml:space="preserve">ההוראה האחרונה היא גם </w:t>
      </w:r>
      <w:bookmarkStart w:id="1309" w:name="_ETM_Q1_2251766"/>
      <w:bookmarkEnd w:id="1309"/>
      <w:r>
        <w:rPr>
          <w:rFonts w:hint="cs"/>
          <w:rtl/>
          <w:lang w:eastAsia="he-IL"/>
        </w:rPr>
        <w:t xml:space="preserve">ההוראה הוותיקה, 93/11, משנת 1993. זאת הוראה שמתייחסת </w:t>
      </w:r>
      <w:proofErr w:type="spellStart"/>
      <w:r>
        <w:rPr>
          <w:rFonts w:hint="cs"/>
          <w:rtl/>
          <w:lang w:eastAsia="he-IL"/>
        </w:rPr>
        <w:t>לניטרוזמינים</w:t>
      </w:r>
      <w:proofErr w:type="spellEnd"/>
      <w:r>
        <w:rPr>
          <w:rFonts w:hint="cs"/>
          <w:rtl/>
          <w:lang w:eastAsia="he-IL"/>
        </w:rPr>
        <w:t xml:space="preserve"> שהם מרכיבים כימיים שנמצאים בפטמות ומוצצים. כאן זה מתייחס למניעת </w:t>
      </w:r>
      <w:bookmarkStart w:id="1310" w:name="_ETM_Q1_2270064"/>
      <w:bookmarkEnd w:id="1310"/>
      <w:r>
        <w:rPr>
          <w:rFonts w:hint="cs"/>
          <w:rtl/>
          <w:lang w:eastAsia="he-IL"/>
        </w:rPr>
        <w:t xml:space="preserve">זליגה של </w:t>
      </w:r>
      <w:proofErr w:type="spellStart"/>
      <w:r>
        <w:rPr>
          <w:rFonts w:hint="cs"/>
          <w:rtl/>
          <w:lang w:eastAsia="he-IL"/>
        </w:rPr>
        <w:t>ניטרוזמינים</w:t>
      </w:r>
      <w:proofErr w:type="spellEnd"/>
      <w:r>
        <w:rPr>
          <w:rFonts w:hint="cs"/>
          <w:rtl/>
          <w:lang w:eastAsia="he-IL"/>
        </w:rPr>
        <w:t xml:space="preserve"> למוצצים ופטמות למשל מבקבוקים של הזנת תינוקות.</w:t>
      </w:r>
      <w:bookmarkStart w:id="1311" w:name="_ETM_Q1_2280976"/>
      <w:bookmarkEnd w:id="1311"/>
    </w:p>
    <w:p w14:paraId="0C6FA3A5" w14:textId="77777777" w:rsidR="00DE797B" w:rsidRDefault="00DE797B" w:rsidP="00271185">
      <w:pPr>
        <w:rPr>
          <w:rtl/>
          <w:lang w:eastAsia="he-IL"/>
        </w:rPr>
      </w:pPr>
      <w:bookmarkStart w:id="1312" w:name="_ETM_Q1_2281019"/>
      <w:bookmarkEnd w:id="1312"/>
    </w:p>
    <w:p w14:paraId="50EFF968" w14:textId="655FA6AB" w:rsidR="00DE797B" w:rsidRDefault="00DE797B" w:rsidP="00DE797B">
      <w:pPr>
        <w:pStyle w:val="a4"/>
        <w:keepNext/>
        <w:rPr>
          <w:rtl/>
        </w:rPr>
      </w:pPr>
      <w:r w:rsidRPr="00DE797B">
        <w:rPr>
          <w:rStyle w:val="TagStyle"/>
          <w:rtl/>
        </w:rPr>
        <w:t xml:space="preserve"> &lt;&lt; דובר &gt;&gt; </w:t>
      </w:r>
      <w:r>
        <w:rPr>
          <w:rtl/>
        </w:rPr>
        <w:t>נעה בן שבת:</w:t>
      </w:r>
      <w:r w:rsidRPr="00DE797B">
        <w:rPr>
          <w:rStyle w:val="TagStyle"/>
          <w:rtl/>
        </w:rPr>
        <w:t xml:space="preserve"> &lt;&lt; דובר &gt;&gt;</w:t>
      </w:r>
      <w:r w:rsidR="003A02CE">
        <w:rPr>
          <w:rtl/>
        </w:rPr>
        <w:t xml:space="preserve"> </w:t>
      </w:r>
    </w:p>
    <w:p w14:paraId="7E25642A" w14:textId="77777777" w:rsidR="00DE797B" w:rsidRDefault="00DE797B" w:rsidP="00DE797B">
      <w:pPr>
        <w:pStyle w:val="KeepWithNext"/>
        <w:rPr>
          <w:rtl/>
          <w:lang w:eastAsia="he-IL"/>
        </w:rPr>
      </w:pPr>
    </w:p>
    <w:p w14:paraId="5F86DBEB" w14:textId="0C7B1C86" w:rsidR="00DE797B" w:rsidRDefault="00DE797B" w:rsidP="00DE797B">
      <w:pPr>
        <w:rPr>
          <w:rtl/>
          <w:lang w:eastAsia="he-IL"/>
        </w:rPr>
      </w:pPr>
      <w:r>
        <w:rPr>
          <w:rFonts w:hint="cs"/>
          <w:rtl/>
          <w:lang w:eastAsia="he-IL"/>
        </w:rPr>
        <w:t>יש</w:t>
      </w:r>
      <w:bookmarkStart w:id="1313" w:name="_ETM_Q1_2280437"/>
      <w:bookmarkEnd w:id="1313"/>
      <w:r>
        <w:rPr>
          <w:rFonts w:hint="cs"/>
          <w:rtl/>
          <w:lang w:eastAsia="he-IL"/>
        </w:rPr>
        <w:t xml:space="preserve"> מוצרים כאלה בישראל?</w:t>
      </w:r>
    </w:p>
    <w:p w14:paraId="5219F33F" w14:textId="77777777" w:rsidR="00DE797B" w:rsidRDefault="00DE797B" w:rsidP="00DE797B">
      <w:pPr>
        <w:rPr>
          <w:rtl/>
          <w:lang w:eastAsia="he-IL"/>
        </w:rPr>
      </w:pPr>
      <w:bookmarkStart w:id="1314" w:name="_ETM_Q1_2283729"/>
      <w:bookmarkStart w:id="1315" w:name="_ETM_Q1_2283766"/>
      <w:bookmarkEnd w:id="1314"/>
      <w:bookmarkEnd w:id="1315"/>
    </w:p>
    <w:p w14:paraId="2F7CC1CB" w14:textId="42E4DF32" w:rsidR="00DE797B" w:rsidRDefault="00DE797B" w:rsidP="00DE797B">
      <w:pPr>
        <w:pStyle w:val="af9"/>
        <w:keepNext/>
        <w:rPr>
          <w:rtl/>
          <w:lang w:eastAsia="he-IL"/>
        </w:rPr>
      </w:pPr>
      <w:bookmarkStart w:id="1316" w:name="ET_guest_חן_גוטמן_244"/>
      <w:r w:rsidRPr="00DE797B">
        <w:rPr>
          <w:rStyle w:val="TagStyle"/>
          <w:rtl/>
        </w:rPr>
        <w:t xml:space="preserve"> &lt;&lt; אורח &gt;&gt; </w:t>
      </w:r>
      <w:r>
        <w:rPr>
          <w:rtl/>
          <w:lang w:eastAsia="he-IL"/>
        </w:rPr>
        <w:t>חן גוטמן:</w:t>
      </w:r>
      <w:r w:rsidRPr="00DE797B">
        <w:rPr>
          <w:rStyle w:val="TagStyle"/>
          <w:rtl/>
        </w:rPr>
        <w:t xml:space="preserve"> &lt;&lt; אורח &gt;&gt;</w:t>
      </w:r>
      <w:r w:rsidR="003A02CE">
        <w:rPr>
          <w:rtl/>
          <w:lang w:eastAsia="he-IL"/>
        </w:rPr>
        <w:t xml:space="preserve"> </w:t>
      </w:r>
      <w:bookmarkEnd w:id="1316"/>
    </w:p>
    <w:p w14:paraId="47E01B7A" w14:textId="77777777" w:rsidR="00DE797B" w:rsidRDefault="00DE797B" w:rsidP="00DE797B">
      <w:pPr>
        <w:pStyle w:val="KeepWithNext"/>
        <w:rPr>
          <w:rtl/>
          <w:lang w:eastAsia="he-IL"/>
        </w:rPr>
      </w:pPr>
    </w:p>
    <w:p w14:paraId="1C9A6056" w14:textId="71920A03" w:rsidR="00DE797B" w:rsidRDefault="00DE797B" w:rsidP="00DE797B">
      <w:pPr>
        <w:rPr>
          <w:rtl/>
          <w:lang w:eastAsia="he-IL"/>
        </w:rPr>
      </w:pPr>
      <w:r>
        <w:rPr>
          <w:rFonts w:hint="cs"/>
          <w:rtl/>
          <w:lang w:eastAsia="he-IL"/>
        </w:rPr>
        <w:t xml:space="preserve">יש מוצרים כאלה אבל אם יש כאלה, הם </w:t>
      </w:r>
      <w:bookmarkStart w:id="1317" w:name="_ETM_Q1_2284823"/>
      <w:bookmarkEnd w:id="1317"/>
      <w:r>
        <w:rPr>
          <w:rFonts w:hint="cs"/>
          <w:rtl/>
          <w:lang w:eastAsia="he-IL"/>
        </w:rPr>
        <w:t>נמכרים</w:t>
      </w:r>
      <w:r w:rsidR="00780B63">
        <w:rPr>
          <w:rFonts w:hint="cs"/>
          <w:rtl/>
          <w:lang w:eastAsia="he-IL"/>
        </w:rPr>
        <w:t xml:space="preserve"> </w:t>
      </w:r>
      <w:r>
        <w:rPr>
          <w:rFonts w:hint="cs"/>
          <w:rtl/>
          <w:lang w:eastAsia="he-IL"/>
        </w:rPr>
        <w:t>כאשר הפטמה עצמה מופרדת באופן סטרילי</w:t>
      </w:r>
      <w:bookmarkStart w:id="1318" w:name="_ETM_Q1_2289925"/>
      <w:bookmarkEnd w:id="1318"/>
      <w:r>
        <w:rPr>
          <w:rFonts w:hint="cs"/>
          <w:rtl/>
          <w:lang w:eastAsia="he-IL"/>
        </w:rPr>
        <w:t xml:space="preserve"> מהבקבוק עצמו שמכיל את המזון. </w:t>
      </w:r>
    </w:p>
    <w:p w14:paraId="2453E06F" w14:textId="77777777" w:rsidR="000A18F3" w:rsidRDefault="000A18F3" w:rsidP="00DE797B">
      <w:pPr>
        <w:rPr>
          <w:rtl/>
          <w:lang w:eastAsia="he-IL"/>
        </w:rPr>
      </w:pPr>
      <w:bookmarkStart w:id="1319" w:name="_ETM_Q1_2296990"/>
      <w:bookmarkStart w:id="1320" w:name="_ETM_Q1_2297027"/>
      <w:bookmarkEnd w:id="1319"/>
      <w:bookmarkEnd w:id="1320"/>
    </w:p>
    <w:p w14:paraId="67384B41" w14:textId="2BEBDE1D" w:rsidR="000A18F3" w:rsidRDefault="000A18F3" w:rsidP="000A18F3">
      <w:pPr>
        <w:pStyle w:val="af9"/>
        <w:keepNext/>
        <w:rPr>
          <w:rtl/>
          <w:lang w:eastAsia="he-IL"/>
        </w:rPr>
      </w:pPr>
      <w:bookmarkStart w:id="1321" w:name="ET_guest_פנינה_אורן_שני_דור_628"/>
      <w:r w:rsidRPr="000A18F3">
        <w:rPr>
          <w:rStyle w:val="TagStyle"/>
          <w:rtl/>
        </w:rPr>
        <w:t xml:space="preserve"> &lt;&lt; אורח &gt;&gt; </w:t>
      </w:r>
      <w:r>
        <w:rPr>
          <w:rtl/>
          <w:lang w:eastAsia="he-IL"/>
        </w:rPr>
        <w:t>פנינה אורן שני דור:</w:t>
      </w:r>
      <w:r w:rsidRPr="000A18F3">
        <w:rPr>
          <w:rStyle w:val="TagStyle"/>
          <w:rtl/>
        </w:rPr>
        <w:t xml:space="preserve"> &lt;&lt; אורח &gt;&gt;</w:t>
      </w:r>
      <w:r w:rsidR="00DB293F">
        <w:rPr>
          <w:rtl/>
          <w:lang w:eastAsia="he-IL"/>
        </w:rPr>
        <w:t xml:space="preserve"> </w:t>
      </w:r>
      <w:bookmarkEnd w:id="1321"/>
    </w:p>
    <w:p w14:paraId="67D3B442" w14:textId="77777777" w:rsidR="000A18F3" w:rsidRDefault="000A18F3" w:rsidP="000A18F3">
      <w:pPr>
        <w:pStyle w:val="KeepWithNext"/>
        <w:rPr>
          <w:rtl/>
          <w:lang w:eastAsia="he-IL"/>
        </w:rPr>
      </w:pPr>
    </w:p>
    <w:p w14:paraId="77392D23" w14:textId="34A9EE2F" w:rsidR="000A18F3" w:rsidRPr="000A18F3" w:rsidRDefault="000A18F3" w:rsidP="000A18F3">
      <w:pPr>
        <w:rPr>
          <w:rtl/>
          <w:lang w:eastAsia="he-IL"/>
        </w:rPr>
      </w:pPr>
      <w:r>
        <w:rPr>
          <w:rFonts w:hint="cs"/>
          <w:rtl/>
          <w:lang w:eastAsia="he-IL"/>
        </w:rPr>
        <w:t xml:space="preserve">הוא בסוף </w:t>
      </w:r>
      <w:bookmarkStart w:id="1322" w:name="_ETM_Q1_2293540"/>
      <w:bookmarkEnd w:id="1322"/>
      <w:r>
        <w:rPr>
          <w:rFonts w:hint="cs"/>
          <w:rtl/>
          <w:lang w:eastAsia="he-IL"/>
        </w:rPr>
        <w:t>בא במגע עם מזון.</w:t>
      </w:r>
    </w:p>
    <w:p w14:paraId="2606C9A8" w14:textId="77777777" w:rsidR="000A18F3" w:rsidRDefault="000A18F3" w:rsidP="000A18F3">
      <w:pPr>
        <w:rPr>
          <w:rStyle w:val="TagStyle"/>
          <w:rFonts w:ascii="David" w:hAnsi="David"/>
          <w:u w:val="single"/>
          <w:rtl/>
        </w:rPr>
      </w:pPr>
    </w:p>
    <w:p w14:paraId="6D70CBA9" w14:textId="3D25E056" w:rsidR="000A18F3" w:rsidRDefault="000A18F3" w:rsidP="000A18F3">
      <w:pPr>
        <w:pStyle w:val="af9"/>
        <w:keepNext/>
        <w:rPr>
          <w:rtl/>
        </w:rPr>
      </w:pPr>
      <w:bookmarkStart w:id="1323" w:name="ET_guest_חן_גוטמן_629"/>
      <w:r w:rsidRPr="000A18F3">
        <w:rPr>
          <w:rStyle w:val="TagStyle"/>
          <w:rtl/>
        </w:rPr>
        <w:t xml:space="preserve"> &lt;&lt; אורח &gt;&gt; </w:t>
      </w:r>
      <w:r>
        <w:rPr>
          <w:rtl/>
        </w:rPr>
        <w:t>חן גוטמן:</w:t>
      </w:r>
      <w:r w:rsidRPr="000A18F3">
        <w:rPr>
          <w:rStyle w:val="TagStyle"/>
          <w:rtl/>
        </w:rPr>
        <w:t xml:space="preserve"> &lt;&lt; אורח &gt;&gt;</w:t>
      </w:r>
      <w:r w:rsidR="00DB293F">
        <w:rPr>
          <w:rtl/>
        </w:rPr>
        <w:t xml:space="preserve"> </w:t>
      </w:r>
      <w:bookmarkEnd w:id="1323"/>
    </w:p>
    <w:p w14:paraId="05235A1F" w14:textId="77777777" w:rsidR="000A18F3" w:rsidRDefault="000A18F3" w:rsidP="000A18F3">
      <w:pPr>
        <w:pStyle w:val="KeepWithNext"/>
        <w:rPr>
          <w:rtl/>
        </w:rPr>
      </w:pPr>
    </w:p>
    <w:p w14:paraId="0346F1AD" w14:textId="3A549E16" w:rsidR="00DE797B" w:rsidRDefault="00F75FB5" w:rsidP="00DE797B">
      <w:pPr>
        <w:rPr>
          <w:rtl/>
          <w:lang w:eastAsia="he-IL"/>
        </w:rPr>
      </w:pPr>
      <w:r>
        <w:rPr>
          <w:rFonts w:hint="cs"/>
          <w:rtl/>
          <w:lang w:eastAsia="he-IL"/>
        </w:rPr>
        <w:t>כן,</w:t>
      </w:r>
      <w:r w:rsidR="00DE797B">
        <w:rPr>
          <w:rFonts w:hint="cs"/>
          <w:rtl/>
          <w:lang w:eastAsia="he-IL"/>
        </w:rPr>
        <w:t xml:space="preserve"> בסוף </w:t>
      </w:r>
      <w:r w:rsidR="00104423">
        <w:rPr>
          <w:rFonts w:hint="cs"/>
          <w:rtl/>
          <w:lang w:eastAsia="he-IL"/>
        </w:rPr>
        <w:t>הוא מגיע ל</w:t>
      </w:r>
      <w:r w:rsidR="00DE797B">
        <w:rPr>
          <w:rFonts w:hint="cs"/>
          <w:rtl/>
          <w:lang w:eastAsia="he-IL"/>
        </w:rPr>
        <w:t xml:space="preserve">מגע </w:t>
      </w:r>
      <w:bookmarkStart w:id="1324" w:name="_ETM_Q1_2293680"/>
      <w:bookmarkEnd w:id="1324"/>
      <w:r w:rsidR="00DE797B">
        <w:rPr>
          <w:rFonts w:hint="cs"/>
          <w:rtl/>
          <w:lang w:eastAsia="he-IL"/>
        </w:rPr>
        <w:t>עם מזון</w:t>
      </w:r>
      <w:r>
        <w:rPr>
          <w:rFonts w:hint="cs"/>
          <w:rtl/>
          <w:lang w:eastAsia="he-IL"/>
        </w:rPr>
        <w:t>, ברגע שההורה מחבר עם הבקבוק.</w:t>
      </w:r>
    </w:p>
    <w:p w14:paraId="5ED690CE" w14:textId="77777777" w:rsidR="00F75FB5" w:rsidRDefault="00F75FB5" w:rsidP="00F75FB5">
      <w:pPr>
        <w:rPr>
          <w:rtl/>
          <w:lang w:eastAsia="he-IL"/>
        </w:rPr>
      </w:pPr>
      <w:bookmarkStart w:id="1325" w:name="_ETM_Q1_2298113"/>
      <w:bookmarkStart w:id="1326" w:name="_ETM_Q1_2298152"/>
      <w:bookmarkStart w:id="1327" w:name="_ETM_Q1_2306942"/>
      <w:bookmarkStart w:id="1328" w:name="_ETM_Q1_2306987"/>
      <w:bookmarkStart w:id="1329" w:name="_ETM_Q1_2311622"/>
      <w:bookmarkEnd w:id="1325"/>
      <w:bookmarkEnd w:id="1326"/>
      <w:bookmarkEnd w:id="1327"/>
      <w:bookmarkEnd w:id="1328"/>
      <w:bookmarkEnd w:id="1329"/>
    </w:p>
    <w:p w14:paraId="4AA33288" w14:textId="4A586465" w:rsidR="00F75FB5" w:rsidRDefault="00F75FB5" w:rsidP="00F75FB5">
      <w:pPr>
        <w:pStyle w:val="af9"/>
        <w:keepNext/>
        <w:rPr>
          <w:rtl/>
          <w:lang w:eastAsia="he-IL"/>
        </w:rPr>
      </w:pPr>
      <w:bookmarkStart w:id="1330" w:name="ET_guest_905719_230"/>
      <w:r w:rsidRPr="00F75FB5">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F75FB5">
        <w:rPr>
          <w:rStyle w:val="TagStyle"/>
          <w:rtl/>
        </w:rPr>
        <w:t xml:space="preserve"> &lt;&lt; אורח &gt;&gt;</w:t>
      </w:r>
      <w:r w:rsidR="00E47EFF">
        <w:rPr>
          <w:rtl/>
          <w:lang w:eastAsia="he-IL"/>
        </w:rPr>
        <w:t xml:space="preserve"> </w:t>
      </w:r>
      <w:bookmarkEnd w:id="1330"/>
    </w:p>
    <w:p w14:paraId="31145593" w14:textId="77777777" w:rsidR="00F75FB5" w:rsidRDefault="00F75FB5" w:rsidP="00F75FB5">
      <w:pPr>
        <w:pStyle w:val="KeepWithNext"/>
        <w:rPr>
          <w:rtl/>
          <w:lang w:eastAsia="he-IL"/>
        </w:rPr>
      </w:pPr>
    </w:p>
    <w:p w14:paraId="16C0A5A9" w14:textId="321816B6" w:rsidR="00F75FB5" w:rsidRDefault="00F75FB5" w:rsidP="00F75FB5">
      <w:pPr>
        <w:rPr>
          <w:rtl/>
          <w:lang w:eastAsia="he-IL"/>
        </w:rPr>
      </w:pPr>
      <w:r>
        <w:rPr>
          <w:rFonts w:hint="cs"/>
          <w:rtl/>
          <w:lang w:eastAsia="he-IL"/>
        </w:rPr>
        <w:t xml:space="preserve">החשיבות של זה היא </w:t>
      </w:r>
      <w:proofErr w:type="spellStart"/>
      <w:r>
        <w:rPr>
          <w:rFonts w:hint="cs"/>
          <w:rtl/>
          <w:lang w:eastAsia="he-IL"/>
        </w:rPr>
        <w:t>שניטרוזמינים</w:t>
      </w:r>
      <w:proofErr w:type="spellEnd"/>
      <w:r>
        <w:rPr>
          <w:rFonts w:hint="cs"/>
          <w:rtl/>
          <w:lang w:eastAsia="he-IL"/>
        </w:rPr>
        <w:t xml:space="preserve"> אלה חומרים </w:t>
      </w:r>
      <w:bookmarkStart w:id="1331" w:name="_ETM_Q1_2315078"/>
      <w:bookmarkEnd w:id="1331"/>
      <w:r>
        <w:rPr>
          <w:rFonts w:hint="cs"/>
          <w:rtl/>
          <w:lang w:eastAsia="he-IL"/>
        </w:rPr>
        <w:t>מסרטנים.</w:t>
      </w:r>
    </w:p>
    <w:p w14:paraId="52884788" w14:textId="77777777" w:rsidR="00F75FB5" w:rsidRDefault="00F75FB5" w:rsidP="00F75FB5">
      <w:pPr>
        <w:rPr>
          <w:rtl/>
          <w:lang w:eastAsia="he-IL"/>
        </w:rPr>
      </w:pPr>
      <w:bookmarkStart w:id="1332" w:name="_ETM_Q1_2321096"/>
      <w:bookmarkStart w:id="1333" w:name="_ETM_Q1_2321138"/>
      <w:bookmarkStart w:id="1334" w:name="_ETM_Q1_2320655"/>
      <w:bookmarkEnd w:id="1332"/>
      <w:bookmarkEnd w:id="1333"/>
      <w:bookmarkEnd w:id="1334"/>
    </w:p>
    <w:p w14:paraId="4624BE44" w14:textId="5AA32F6B" w:rsidR="00F75FB5" w:rsidRDefault="00F75FB5" w:rsidP="00F75FB5">
      <w:pPr>
        <w:pStyle w:val="a4"/>
        <w:keepNext/>
        <w:rPr>
          <w:rtl/>
        </w:rPr>
      </w:pPr>
      <w:bookmarkStart w:id="1335" w:name="ET_speaker_נעה_בן_שבת_231"/>
      <w:r w:rsidRPr="00F75FB5">
        <w:rPr>
          <w:rStyle w:val="TagStyle"/>
          <w:rtl/>
        </w:rPr>
        <w:t xml:space="preserve"> &lt;&lt; דובר &gt;&gt; </w:t>
      </w:r>
      <w:r>
        <w:rPr>
          <w:rtl/>
        </w:rPr>
        <w:t>נעה בן שבת:</w:t>
      </w:r>
      <w:r w:rsidRPr="00F75FB5">
        <w:rPr>
          <w:rStyle w:val="TagStyle"/>
          <w:rtl/>
        </w:rPr>
        <w:t xml:space="preserve"> &lt;&lt; דובר &gt;&gt;</w:t>
      </w:r>
      <w:r w:rsidR="00E47EFF">
        <w:rPr>
          <w:rtl/>
        </w:rPr>
        <w:t xml:space="preserve"> </w:t>
      </w:r>
      <w:bookmarkEnd w:id="1335"/>
    </w:p>
    <w:p w14:paraId="2ACFE419" w14:textId="77777777" w:rsidR="00F75FB5" w:rsidRDefault="00F75FB5" w:rsidP="00F75FB5">
      <w:pPr>
        <w:pStyle w:val="KeepWithNext"/>
        <w:rPr>
          <w:rtl/>
          <w:lang w:eastAsia="he-IL"/>
        </w:rPr>
      </w:pPr>
    </w:p>
    <w:p w14:paraId="1889AB9C" w14:textId="5BCA118C" w:rsidR="00F75FB5" w:rsidRDefault="00F75FB5" w:rsidP="00F75FB5">
      <w:pPr>
        <w:rPr>
          <w:rtl/>
          <w:lang w:eastAsia="he-IL"/>
        </w:rPr>
      </w:pPr>
      <w:bookmarkStart w:id="1336" w:name="_ETM_Q1_2320875"/>
      <w:bookmarkStart w:id="1337" w:name="_ETM_Q1_2320904"/>
      <w:bookmarkEnd w:id="1336"/>
      <w:bookmarkEnd w:id="1337"/>
      <w:r>
        <w:rPr>
          <w:rFonts w:hint="cs"/>
          <w:rtl/>
          <w:lang w:eastAsia="he-IL"/>
        </w:rPr>
        <w:t xml:space="preserve">אם המזון ארוז עם זה וארוז בתוך זה, זה </w:t>
      </w:r>
      <w:bookmarkStart w:id="1338" w:name="_ETM_Q1_2322590"/>
      <w:bookmarkEnd w:id="1338"/>
      <w:r>
        <w:rPr>
          <w:rFonts w:hint="cs"/>
          <w:rtl/>
          <w:lang w:eastAsia="he-IL"/>
        </w:rPr>
        <w:t>עלול לזלוג.</w:t>
      </w:r>
    </w:p>
    <w:p w14:paraId="706F75B4" w14:textId="77777777" w:rsidR="00F75FB5" w:rsidRDefault="00F75FB5" w:rsidP="00F75FB5">
      <w:pPr>
        <w:rPr>
          <w:rtl/>
          <w:lang w:eastAsia="he-IL"/>
        </w:rPr>
      </w:pPr>
      <w:bookmarkStart w:id="1339" w:name="_ETM_Q1_2324393"/>
      <w:bookmarkStart w:id="1340" w:name="_ETM_Q1_2324428"/>
      <w:bookmarkEnd w:id="1339"/>
      <w:bookmarkEnd w:id="1340"/>
    </w:p>
    <w:p w14:paraId="3F3E9C1C" w14:textId="15D65CE1" w:rsidR="00F75FB5" w:rsidRDefault="00F75FB5" w:rsidP="00F75FB5">
      <w:pPr>
        <w:pStyle w:val="af9"/>
        <w:keepNext/>
        <w:rPr>
          <w:rtl/>
          <w:lang w:eastAsia="he-IL"/>
        </w:rPr>
      </w:pPr>
      <w:bookmarkStart w:id="1341" w:name="ET_guest_פנינה_אורן_שני_דור_232"/>
      <w:r w:rsidRPr="00F75FB5">
        <w:rPr>
          <w:rStyle w:val="TagStyle"/>
          <w:rtl/>
        </w:rPr>
        <w:t xml:space="preserve"> &lt;&lt; אורח &gt;&gt; </w:t>
      </w:r>
      <w:r>
        <w:rPr>
          <w:rtl/>
          <w:lang w:eastAsia="he-IL"/>
        </w:rPr>
        <w:t>פנינה אורן שני דור:</w:t>
      </w:r>
      <w:r w:rsidRPr="00F75FB5">
        <w:rPr>
          <w:rStyle w:val="TagStyle"/>
          <w:rtl/>
        </w:rPr>
        <w:t xml:space="preserve"> &lt;&lt; אורח &gt;&gt;</w:t>
      </w:r>
      <w:r w:rsidR="00E47EFF">
        <w:rPr>
          <w:rtl/>
          <w:lang w:eastAsia="he-IL"/>
        </w:rPr>
        <w:t xml:space="preserve"> </w:t>
      </w:r>
      <w:bookmarkEnd w:id="1341"/>
    </w:p>
    <w:p w14:paraId="0A224BA0" w14:textId="77777777" w:rsidR="00F75FB5" w:rsidRDefault="00F75FB5" w:rsidP="00F75FB5">
      <w:pPr>
        <w:pStyle w:val="KeepWithNext"/>
        <w:rPr>
          <w:rtl/>
          <w:lang w:eastAsia="he-IL"/>
        </w:rPr>
      </w:pPr>
    </w:p>
    <w:p w14:paraId="6864997A" w14:textId="79125D9D" w:rsidR="00F75FB5" w:rsidRDefault="00F75FB5" w:rsidP="00F75FB5">
      <w:pPr>
        <w:rPr>
          <w:rtl/>
          <w:lang w:eastAsia="he-IL"/>
        </w:rPr>
      </w:pPr>
      <w:bookmarkStart w:id="1342" w:name="_ETM_Q1_2327719"/>
      <w:bookmarkStart w:id="1343" w:name="_ETM_Q1_2327746"/>
      <w:bookmarkEnd w:id="1342"/>
      <w:bookmarkEnd w:id="1343"/>
      <w:r>
        <w:rPr>
          <w:rFonts w:hint="cs"/>
          <w:rtl/>
          <w:lang w:eastAsia="he-IL"/>
        </w:rPr>
        <w:t xml:space="preserve">אחר כך המזון פוגש את הפטמה. </w:t>
      </w:r>
      <w:bookmarkStart w:id="1344" w:name="_ETM_Q1_2307613"/>
      <w:bookmarkStart w:id="1345" w:name="_ETM_Q1_2307645"/>
      <w:bookmarkEnd w:id="1344"/>
      <w:bookmarkEnd w:id="1345"/>
    </w:p>
    <w:p w14:paraId="1EF5A941" w14:textId="77777777" w:rsidR="00F75FB5" w:rsidRDefault="00F75FB5" w:rsidP="00F75FB5">
      <w:pPr>
        <w:rPr>
          <w:rtl/>
          <w:lang w:eastAsia="he-IL"/>
        </w:rPr>
      </w:pPr>
      <w:bookmarkStart w:id="1346" w:name="_ETM_Q1_2336866"/>
      <w:bookmarkStart w:id="1347" w:name="_ETM_Q1_2336898"/>
      <w:bookmarkEnd w:id="1346"/>
      <w:bookmarkEnd w:id="1347"/>
    </w:p>
    <w:p w14:paraId="0E4A3800" w14:textId="2BFB1763" w:rsidR="00F75FB5" w:rsidRDefault="00F75FB5" w:rsidP="00F75FB5">
      <w:pPr>
        <w:pStyle w:val="af9"/>
        <w:keepNext/>
        <w:rPr>
          <w:rtl/>
          <w:lang w:eastAsia="he-IL"/>
        </w:rPr>
      </w:pPr>
      <w:bookmarkStart w:id="1348" w:name="ET_guest_גל_ברנס_233"/>
      <w:r w:rsidRPr="00F75FB5">
        <w:rPr>
          <w:rStyle w:val="TagStyle"/>
          <w:rtl/>
        </w:rPr>
        <w:t xml:space="preserve"> &lt;&lt; אורח &gt;&gt; </w:t>
      </w:r>
      <w:r>
        <w:rPr>
          <w:rtl/>
          <w:lang w:eastAsia="he-IL"/>
        </w:rPr>
        <w:t>גל ברנס:</w:t>
      </w:r>
      <w:r w:rsidRPr="00F75FB5">
        <w:rPr>
          <w:rStyle w:val="TagStyle"/>
          <w:rtl/>
        </w:rPr>
        <w:t xml:space="preserve"> &lt;&lt; אורח &gt;&gt;</w:t>
      </w:r>
      <w:r w:rsidR="00E47EFF">
        <w:rPr>
          <w:rtl/>
          <w:lang w:eastAsia="he-IL"/>
        </w:rPr>
        <w:t xml:space="preserve"> </w:t>
      </w:r>
      <w:bookmarkEnd w:id="1348"/>
    </w:p>
    <w:p w14:paraId="077215D7" w14:textId="77777777" w:rsidR="00F75FB5" w:rsidRDefault="00F75FB5" w:rsidP="00F75FB5">
      <w:pPr>
        <w:pStyle w:val="KeepWithNext"/>
        <w:rPr>
          <w:rtl/>
          <w:lang w:eastAsia="he-IL"/>
        </w:rPr>
      </w:pPr>
    </w:p>
    <w:p w14:paraId="6555602D" w14:textId="42FE064F" w:rsidR="00F75FB5" w:rsidRDefault="00F75FB5" w:rsidP="00F75FB5">
      <w:pPr>
        <w:rPr>
          <w:rtl/>
          <w:lang w:eastAsia="he-IL"/>
        </w:rPr>
      </w:pPr>
      <w:r>
        <w:rPr>
          <w:rFonts w:hint="cs"/>
          <w:rtl/>
          <w:lang w:eastAsia="he-IL"/>
        </w:rPr>
        <w:t xml:space="preserve">זה לא </w:t>
      </w:r>
      <w:bookmarkStart w:id="1349" w:name="_ETM_Q1_2337036"/>
      <w:bookmarkEnd w:id="1349"/>
      <w:r>
        <w:rPr>
          <w:rFonts w:hint="cs"/>
          <w:rtl/>
          <w:lang w:eastAsia="he-IL"/>
        </w:rPr>
        <w:t>בחוק הזה.</w:t>
      </w:r>
    </w:p>
    <w:p w14:paraId="0EFA210A" w14:textId="77777777" w:rsidR="00F75FB5" w:rsidRDefault="00F75FB5" w:rsidP="00F75FB5">
      <w:pPr>
        <w:rPr>
          <w:rtl/>
          <w:lang w:eastAsia="he-IL"/>
        </w:rPr>
      </w:pPr>
    </w:p>
    <w:p w14:paraId="197D91F7" w14:textId="7E2747AD" w:rsidR="00F75FB5" w:rsidRDefault="00F75FB5" w:rsidP="00F75FB5">
      <w:pPr>
        <w:pStyle w:val="af9"/>
        <w:keepNext/>
        <w:rPr>
          <w:rtl/>
          <w:lang w:eastAsia="he-IL"/>
        </w:rPr>
      </w:pPr>
      <w:bookmarkStart w:id="1350" w:name="ET_guest_פנינה_אורן_שני_דור_234"/>
      <w:r w:rsidRPr="00F75FB5">
        <w:rPr>
          <w:rStyle w:val="TagStyle"/>
          <w:rtl/>
        </w:rPr>
        <w:t xml:space="preserve"> &lt;&lt; אורח &gt;&gt; </w:t>
      </w:r>
      <w:r>
        <w:rPr>
          <w:rtl/>
          <w:lang w:eastAsia="he-IL"/>
        </w:rPr>
        <w:t>פנינה אורן שני דור:</w:t>
      </w:r>
      <w:r w:rsidRPr="00F75FB5">
        <w:rPr>
          <w:rStyle w:val="TagStyle"/>
          <w:rtl/>
        </w:rPr>
        <w:t xml:space="preserve"> &lt;&lt; אורח &gt;&gt;</w:t>
      </w:r>
      <w:r w:rsidR="00E47EFF">
        <w:rPr>
          <w:rtl/>
          <w:lang w:eastAsia="he-IL"/>
        </w:rPr>
        <w:t xml:space="preserve"> </w:t>
      </w:r>
      <w:bookmarkEnd w:id="1350"/>
    </w:p>
    <w:p w14:paraId="4B841BF6" w14:textId="77777777" w:rsidR="00F75FB5" w:rsidRDefault="00F75FB5" w:rsidP="00F75FB5">
      <w:pPr>
        <w:pStyle w:val="KeepWithNext"/>
        <w:rPr>
          <w:rtl/>
          <w:lang w:eastAsia="he-IL"/>
        </w:rPr>
      </w:pPr>
    </w:p>
    <w:p w14:paraId="585D69BD" w14:textId="2EAA257F" w:rsidR="00F75FB5" w:rsidRDefault="00F75FB5" w:rsidP="00F75FB5">
      <w:pPr>
        <w:rPr>
          <w:rtl/>
          <w:lang w:eastAsia="he-IL"/>
        </w:rPr>
      </w:pPr>
      <w:r>
        <w:rPr>
          <w:rFonts w:hint="cs"/>
          <w:rtl/>
          <w:lang w:eastAsia="he-IL"/>
        </w:rPr>
        <w:t>זה בחוק הזה. זה הבקבוק</w:t>
      </w:r>
      <w:bookmarkStart w:id="1351" w:name="_ETM_Q1_2338679"/>
      <w:bookmarkEnd w:id="1351"/>
      <w:r>
        <w:rPr>
          <w:rFonts w:hint="cs"/>
          <w:rtl/>
          <w:lang w:eastAsia="he-IL"/>
        </w:rPr>
        <w:t xml:space="preserve"> שבא עם ה-רדי טו </w:t>
      </w:r>
      <w:proofErr w:type="spellStart"/>
      <w:r>
        <w:rPr>
          <w:rFonts w:hint="cs"/>
          <w:rtl/>
          <w:lang w:eastAsia="he-IL"/>
        </w:rPr>
        <w:t>סיט</w:t>
      </w:r>
      <w:proofErr w:type="spellEnd"/>
      <w:r>
        <w:rPr>
          <w:rFonts w:hint="cs"/>
          <w:rtl/>
          <w:lang w:eastAsia="he-IL"/>
        </w:rPr>
        <w:t xml:space="preserve">. </w:t>
      </w:r>
    </w:p>
    <w:p w14:paraId="17DB4D9A" w14:textId="77777777" w:rsidR="00F75FB5" w:rsidRDefault="00F75FB5" w:rsidP="00F75FB5">
      <w:pPr>
        <w:rPr>
          <w:rtl/>
          <w:lang w:eastAsia="he-IL"/>
        </w:rPr>
      </w:pPr>
      <w:bookmarkStart w:id="1352" w:name="_ETM_Q1_2343896"/>
      <w:bookmarkEnd w:id="1352"/>
    </w:p>
    <w:p w14:paraId="5C66E423" w14:textId="3B8785B6" w:rsidR="00F75FB5" w:rsidRDefault="00F75FB5" w:rsidP="00F75FB5">
      <w:pPr>
        <w:pStyle w:val="af9"/>
        <w:keepNext/>
        <w:rPr>
          <w:rtl/>
          <w:lang w:eastAsia="he-IL"/>
        </w:rPr>
      </w:pPr>
      <w:bookmarkStart w:id="1353" w:name="ET_guest_905462_235"/>
      <w:r w:rsidRPr="00F75FB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75FB5">
        <w:rPr>
          <w:rStyle w:val="TagStyle"/>
          <w:rtl/>
        </w:rPr>
        <w:t xml:space="preserve"> &lt;&lt; אורח &gt;&gt;</w:t>
      </w:r>
      <w:r w:rsidR="00E47EFF">
        <w:rPr>
          <w:rtl/>
          <w:lang w:eastAsia="he-IL"/>
        </w:rPr>
        <w:t xml:space="preserve"> </w:t>
      </w:r>
      <w:bookmarkEnd w:id="1353"/>
    </w:p>
    <w:p w14:paraId="4665CA22" w14:textId="77777777" w:rsidR="00F75FB5" w:rsidRDefault="00F75FB5" w:rsidP="00F75FB5">
      <w:pPr>
        <w:pStyle w:val="KeepWithNext"/>
        <w:rPr>
          <w:rtl/>
          <w:lang w:eastAsia="he-IL"/>
        </w:rPr>
      </w:pPr>
    </w:p>
    <w:p w14:paraId="3EC8F3FF" w14:textId="4D7660CF" w:rsidR="00F75FB5" w:rsidRDefault="00F75FB5" w:rsidP="00F75FB5">
      <w:pPr>
        <w:rPr>
          <w:rtl/>
          <w:lang w:eastAsia="he-IL"/>
        </w:rPr>
      </w:pPr>
      <w:bookmarkStart w:id="1354" w:name="_ETM_Q1_2344102"/>
      <w:bookmarkStart w:id="1355" w:name="_ETM_Q1_2344130"/>
      <w:bookmarkEnd w:id="1354"/>
      <w:bookmarkEnd w:id="1355"/>
      <w:r>
        <w:rPr>
          <w:rFonts w:hint="cs"/>
          <w:rtl/>
          <w:lang w:eastAsia="he-IL"/>
        </w:rPr>
        <w:t xml:space="preserve">אם זה רדי טו </w:t>
      </w:r>
      <w:proofErr w:type="spellStart"/>
      <w:r>
        <w:rPr>
          <w:rFonts w:hint="cs"/>
          <w:rtl/>
          <w:lang w:eastAsia="he-IL"/>
        </w:rPr>
        <w:t>סיט</w:t>
      </w:r>
      <w:proofErr w:type="spellEnd"/>
      <w:r>
        <w:rPr>
          <w:rFonts w:hint="cs"/>
          <w:rtl/>
          <w:lang w:eastAsia="he-IL"/>
        </w:rPr>
        <w:t xml:space="preserve">, זה מוחרג. למה לרשום את זה כאן? </w:t>
      </w:r>
    </w:p>
    <w:p w14:paraId="059BB73B" w14:textId="77777777" w:rsidR="00F75FB5" w:rsidRDefault="00F75FB5" w:rsidP="00F75FB5">
      <w:pPr>
        <w:rPr>
          <w:rtl/>
          <w:lang w:eastAsia="he-IL"/>
        </w:rPr>
      </w:pPr>
      <w:bookmarkStart w:id="1356" w:name="_ETM_Q1_2347817"/>
      <w:bookmarkEnd w:id="1356"/>
    </w:p>
    <w:p w14:paraId="0ABFCE9D" w14:textId="7277098B" w:rsidR="00F75FB5" w:rsidRDefault="00F75FB5" w:rsidP="00F75FB5">
      <w:pPr>
        <w:pStyle w:val="af9"/>
        <w:keepNext/>
        <w:rPr>
          <w:rtl/>
          <w:lang w:eastAsia="he-IL"/>
        </w:rPr>
      </w:pPr>
      <w:bookmarkStart w:id="1357" w:name="ET_guest_905719_236"/>
      <w:r w:rsidRPr="00F75FB5">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F75FB5">
        <w:rPr>
          <w:rStyle w:val="TagStyle"/>
          <w:rtl/>
        </w:rPr>
        <w:t xml:space="preserve"> &lt;&lt; אורח &gt;&gt;</w:t>
      </w:r>
      <w:r w:rsidR="00E47EFF">
        <w:rPr>
          <w:rtl/>
          <w:lang w:eastAsia="he-IL"/>
        </w:rPr>
        <w:t xml:space="preserve"> </w:t>
      </w:r>
      <w:bookmarkEnd w:id="1357"/>
    </w:p>
    <w:p w14:paraId="437AE8A7" w14:textId="77777777" w:rsidR="00F75FB5" w:rsidRDefault="00F75FB5" w:rsidP="00F75FB5">
      <w:pPr>
        <w:pStyle w:val="KeepWithNext"/>
        <w:rPr>
          <w:rtl/>
          <w:lang w:eastAsia="he-IL"/>
        </w:rPr>
      </w:pPr>
    </w:p>
    <w:p w14:paraId="6519555B" w14:textId="1AFC1FAF" w:rsidR="00F75FB5" w:rsidRDefault="00F75FB5" w:rsidP="00F75FB5">
      <w:pPr>
        <w:rPr>
          <w:rtl/>
          <w:lang w:eastAsia="he-IL"/>
        </w:rPr>
      </w:pPr>
      <w:r>
        <w:rPr>
          <w:rFonts w:hint="cs"/>
          <w:rtl/>
          <w:lang w:eastAsia="he-IL"/>
        </w:rPr>
        <w:t xml:space="preserve"> </w:t>
      </w:r>
      <w:bookmarkStart w:id="1358" w:name="_ETM_Q1_2348030"/>
      <w:bookmarkStart w:id="1359" w:name="_ETM_Q1_2348050"/>
      <w:bookmarkStart w:id="1360" w:name="_ETM_Q1_2348057"/>
      <w:bookmarkEnd w:id="1358"/>
      <w:bookmarkEnd w:id="1359"/>
      <w:bookmarkEnd w:id="1360"/>
      <w:r>
        <w:rPr>
          <w:rFonts w:hint="cs"/>
          <w:rtl/>
          <w:lang w:eastAsia="he-IL"/>
        </w:rPr>
        <w:t xml:space="preserve">זה חלק מהחבילה. </w:t>
      </w:r>
    </w:p>
    <w:p w14:paraId="16D5D952" w14:textId="77777777" w:rsidR="00F75FB5" w:rsidRDefault="00F75FB5" w:rsidP="00F75FB5">
      <w:pPr>
        <w:rPr>
          <w:rtl/>
          <w:lang w:eastAsia="he-IL"/>
        </w:rPr>
      </w:pPr>
      <w:bookmarkStart w:id="1361" w:name="_ETM_Q1_2357688"/>
      <w:bookmarkStart w:id="1362" w:name="_ETM_Q1_2357721"/>
      <w:bookmarkEnd w:id="1361"/>
      <w:bookmarkEnd w:id="1362"/>
    </w:p>
    <w:p w14:paraId="63223AD7" w14:textId="06F1105A" w:rsidR="00F75FB5" w:rsidRDefault="00F75FB5" w:rsidP="00F75FB5">
      <w:pPr>
        <w:pStyle w:val="af9"/>
        <w:keepNext/>
        <w:rPr>
          <w:rtl/>
          <w:lang w:eastAsia="he-IL"/>
        </w:rPr>
      </w:pPr>
      <w:bookmarkStart w:id="1363" w:name="ET_guest_חן_גוטמן_237"/>
      <w:r w:rsidRPr="00F75FB5">
        <w:rPr>
          <w:rStyle w:val="TagStyle"/>
          <w:rtl/>
        </w:rPr>
        <w:t xml:space="preserve"> &lt;&lt; אורח &gt;&gt; </w:t>
      </w:r>
      <w:r>
        <w:rPr>
          <w:rtl/>
          <w:lang w:eastAsia="he-IL"/>
        </w:rPr>
        <w:t>חן גוטמן:</w:t>
      </w:r>
      <w:r w:rsidRPr="00F75FB5">
        <w:rPr>
          <w:rStyle w:val="TagStyle"/>
          <w:rtl/>
        </w:rPr>
        <w:t xml:space="preserve"> &lt;&lt; אורח &gt;&gt;</w:t>
      </w:r>
      <w:r w:rsidR="00E47EFF">
        <w:rPr>
          <w:rtl/>
          <w:lang w:eastAsia="he-IL"/>
        </w:rPr>
        <w:t xml:space="preserve"> </w:t>
      </w:r>
      <w:bookmarkEnd w:id="1363"/>
    </w:p>
    <w:p w14:paraId="04F03E29" w14:textId="77777777" w:rsidR="00F75FB5" w:rsidRDefault="00F75FB5" w:rsidP="00F75FB5">
      <w:pPr>
        <w:pStyle w:val="KeepWithNext"/>
        <w:rPr>
          <w:rtl/>
          <w:lang w:eastAsia="he-IL"/>
        </w:rPr>
      </w:pPr>
    </w:p>
    <w:p w14:paraId="3A98B4A5" w14:textId="0680C258" w:rsidR="00F75FB5" w:rsidRDefault="00F75FB5" w:rsidP="00F75FB5">
      <w:pPr>
        <w:rPr>
          <w:rtl/>
          <w:lang w:eastAsia="he-IL"/>
        </w:rPr>
      </w:pPr>
      <w:r>
        <w:rPr>
          <w:rFonts w:hint="cs"/>
          <w:rtl/>
          <w:lang w:eastAsia="he-IL"/>
        </w:rPr>
        <w:t xml:space="preserve">אתה יכול לדעת בוודאות שיש </w:t>
      </w:r>
      <w:bookmarkStart w:id="1364" w:name="_ETM_Q1_2358827"/>
      <w:bookmarkEnd w:id="1364"/>
      <w:r>
        <w:rPr>
          <w:rFonts w:hint="cs"/>
          <w:rtl/>
          <w:lang w:eastAsia="he-IL"/>
        </w:rPr>
        <w:t xml:space="preserve">מוצר באירופה שהוא לא עומד בתקן? לא מוצר לתינוקות אלא </w:t>
      </w:r>
      <w:bookmarkStart w:id="1365" w:name="_ETM_Q1_2362171"/>
      <w:bookmarkEnd w:id="1365"/>
      <w:r>
        <w:rPr>
          <w:rFonts w:hint="cs"/>
          <w:rtl/>
          <w:lang w:eastAsia="he-IL"/>
        </w:rPr>
        <w:t xml:space="preserve">יכול להיות לפעוטות. </w:t>
      </w:r>
    </w:p>
    <w:p w14:paraId="28C5F8D8" w14:textId="77777777" w:rsidR="00F75FB5" w:rsidRDefault="00F75FB5" w:rsidP="00F75FB5">
      <w:pPr>
        <w:rPr>
          <w:rtl/>
          <w:lang w:eastAsia="he-IL"/>
        </w:rPr>
      </w:pPr>
      <w:bookmarkStart w:id="1366" w:name="_ETM_Q1_2364695"/>
      <w:bookmarkStart w:id="1367" w:name="_ETM_Q1_2364707"/>
      <w:bookmarkEnd w:id="1366"/>
      <w:bookmarkEnd w:id="1367"/>
    </w:p>
    <w:p w14:paraId="60898478" w14:textId="271BA442" w:rsidR="00F75FB5" w:rsidRDefault="00F75FB5" w:rsidP="00F75FB5">
      <w:pPr>
        <w:pStyle w:val="af9"/>
        <w:keepNext/>
        <w:rPr>
          <w:rtl/>
          <w:lang w:eastAsia="he-IL"/>
        </w:rPr>
      </w:pPr>
      <w:bookmarkStart w:id="1368" w:name="ET_guest_905719_238"/>
      <w:r w:rsidRPr="00F75FB5">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F75FB5">
        <w:rPr>
          <w:rStyle w:val="TagStyle"/>
          <w:rtl/>
        </w:rPr>
        <w:t xml:space="preserve"> &lt;&lt; אורח &gt;&gt;</w:t>
      </w:r>
      <w:r w:rsidR="00E47EFF">
        <w:rPr>
          <w:rtl/>
          <w:lang w:eastAsia="he-IL"/>
        </w:rPr>
        <w:t xml:space="preserve"> </w:t>
      </w:r>
      <w:bookmarkEnd w:id="1368"/>
    </w:p>
    <w:p w14:paraId="4C4A8083" w14:textId="77777777" w:rsidR="00F75FB5" w:rsidRDefault="00F75FB5" w:rsidP="00F75FB5">
      <w:pPr>
        <w:pStyle w:val="KeepWithNext"/>
        <w:rPr>
          <w:rtl/>
          <w:lang w:eastAsia="he-IL"/>
        </w:rPr>
      </w:pPr>
    </w:p>
    <w:p w14:paraId="31DF3D77" w14:textId="12FAE480" w:rsidR="00F75FB5" w:rsidRDefault="00F75FB5" w:rsidP="00F75FB5">
      <w:pPr>
        <w:rPr>
          <w:rtl/>
          <w:lang w:eastAsia="he-IL"/>
        </w:rPr>
      </w:pPr>
      <w:r>
        <w:rPr>
          <w:rFonts w:hint="cs"/>
          <w:rtl/>
          <w:lang w:eastAsia="he-IL"/>
        </w:rPr>
        <w:t>שהוא לא נופל בתופסת ה-12.</w:t>
      </w:r>
    </w:p>
    <w:p w14:paraId="6589A065" w14:textId="77777777" w:rsidR="00F75FB5" w:rsidRDefault="00F75FB5" w:rsidP="00F75FB5">
      <w:pPr>
        <w:rPr>
          <w:rtl/>
          <w:lang w:eastAsia="he-IL"/>
        </w:rPr>
      </w:pPr>
      <w:bookmarkStart w:id="1369" w:name="_ETM_Q1_2366120"/>
      <w:bookmarkStart w:id="1370" w:name="_ETM_Q1_2366158"/>
      <w:bookmarkEnd w:id="1369"/>
      <w:bookmarkEnd w:id="1370"/>
    </w:p>
    <w:p w14:paraId="529CDFA7" w14:textId="387AA5C0" w:rsidR="00F75FB5" w:rsidRDefault="00F75FB5" w:rsidP="00F75FB5">
      <w:pPr>
        <w:pStyle w:val="af6"/>
        <w:keepNext/>
        <w:rPr>
          <w:rtl/>
        </w:rPr>
      </w:pPr>
      <w:bookmarkStart w:id="1371" w:name="ET_yor_6447_240"/>
      <w:r w:rsidRPr="00F75FB5">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F75FB5">
        <w:rPr>
          <w:rStyle w:val="TagStyle"/>
          <w:rtl/>
        </w:rPr>
        <w:t xml:space="preserve"> &lt;&lt; יור &gt;&gt;</w:t>
      </w:r>
      <w:r w:rsidR="00E47EFF">
        <w:rPr>
          <w:rtl/>
        </w:rPr>
        <w:t xml:space="preserve"> </w:t>
      </w:r>
      <w:bookmarkEnd w:id="1371"/>
    </w:p>
    <w:p w14:paraId="0C7178E9" w14:textId="77777777" w:rsidR="00F75FB5" w:rsidRDefault="00F75FB5" w:rsidP="00F75FB5">
      <w:pPr>
        <w:pStyle w:val="KeepWithNext"/>
        <w:rPr>
          <w:rtl/>
          <w:lang w:eastAsia="he-IL"/>
        </w:rPr>
      </w:pPr>
    </w:p>
    <w:p w14:paraId="2F6AD4F1" w14:textId="3297C34D" w:rsidR="00F75FB5" w:rsidRDefault="00F75FB5" w:rsidP="00F75FB5">
      <w:pPr>
        <w:rPr>
          <w:rtl/>
          <w:lang w:eastAsia="he-IL"/>
        </w:rPr>
      </w:pPr>
      <w:bookmarkStart w:id="1372" w:name="_ETM_Q1_2373826"/>
      <w:bookmarkStart w:id="1373" w:name="_ETM_Q1_2373855"/>
      <w:bookmarkEnd w:id="1372"/>
      <w:bookmarkEnd w:id="1373"/>
      <w:r>
        <w:rPr>
          <w:rFonts w:hint="cs"/>
          <w:rtl/>
          <w:lang w:eastAsia="he-IL"/>
        </w:rPr>
        <w:t xml:space="preserve">רז, אני לא מבין. אתה בכל מקרה מסתכל </w:t>
      </w:r>
      <w:bookmarkStart w:id="1374" w:name="_ETM_Q1_2374875"/>
      <w:bookmarkEnd w:id="1374"/>
      <w:r>
        <w:rPr>
          <w:rFonts w:hint="cs"/>
          <w:rtl/>
          <w:lang w:eastAsia="he-IL"/>
        </w:rPr>
        <w:t>אם מיוצר באירופה , אם משווק באירופה, אתה יבו</w:t>
      </w:r>
      <w:bookmarkStart w:id="1375" w:name="_ETM_Q1_2376326"/>
      <w:bookmarkEnd w:id="1375"/>
      <w:r>
        <w:rPr>
          <w:rFonts w:hint="cs"/>
          <w:rtl/>
          <w:lang w:eastAsia="he-IL"/>
        </w:rPr>
        <w:t xml:space="preserve">אן נאות שעובר למסלול האירופי, אז מה אכפת לך? </w:t>
      </w:r>
      <w:bookmarkStart w:id="1376" w:name="_ETM_Q1_2378279"/>
      <w:bookmarkEnd w:id="1376"/>
    </w:p>
    <w:p w14:paraId="41A14AA3" w14:textId="77777777" w:rsidR="00F75FB5" w:rsidRDefault="00F75FB5" w:rsidP="00F75FB5">
      <w:pPr>
        <w:rPr>
          <w:rtl/>
          <w:lang w:eastAsia="he-IL"/>
        </w:rPr>
      </w:pPr>
    </w:p>
    <w:p w14:paraId="52BC007F" w14:textId="68DB3BA0" w:rsidR="00F75FB5" w:rsidRDefault="00F75FB5" w:rsidP="00F75FB5">
      <w:pPr>
        <w:pStyle w:val="af9"/>
        <w:keepNext/>
        <w:rPr>
          <w:rtl/>
          <w:lang w:eastAsia="he-IL"/>
        </w:rPr>
      </w:pPr>
      <w:bookmarkStart w:id="1377" w:name="ET_guest_905462_241"/>
      <w:r w:rsidRPr="00F75FB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75FB5">
        <w:rPr>
          <w:rStyle w:val="TagStyle"/>
          <w:rtl/>
        </w:rPr>
        <w:t xml:space="preserve"> &lt;&lt; אורח &gt;&gt;</w:t>
      </w:r>
      <w:r w:rsidR="00E47EFF">
        <w:rPr>
          <w:rtl/>
          <w:lang w:eastAsia="he-IL"/>
        </w:rPr>
        <w:t xml:space="preserve"> </w:t>
      </w:r>
      <w:bookmarkEnd w:id="1377"/>
    </w:p>
    <w:p w14:paraId="41F474F4" w14:textId="77777777" w:rsidR="00F75FB5" w:rsidRDefault="00F75FB5" w:rsidP="00F75FB5">
      <w:pPr>
        <w:pStyle w:val="KeepWithNext"/>
        <w:rPr>
          <w:rtl/>
          <w:lang w:eastAsia="he-IL"/>
        </w:rPr>
      </w:pPr>
    </w:p>
    <w:p w14:paraId="1D9336B0" w14:textId="2F2195E2" w:rsidR="00F75FB5" w:rsidRDefault="00F75FB5" w:rsidP="00F75FB5">
      <w:pPr>
        <w:rPr>
          <w:rtl/>
          <w:lang w:eastAsia="he-IL"/>
        </w:rPr>
      </w:pPr>
      <w:r>
        <w:rPr>
          <w:rFonts w:hint="cs"/>
          <w:rtl/>
          <w:lang w:eastAsia="he-IL"/>
        </w:rPr>
        <w:t>המוצרים שאנחנו מכירים, אלה מוצרים שגם כך בתוספת ה-12</w:t>
      </w:r>
      <w:bookmarkStart w:id="1378" w:name="_ETM_Q1_2381696"/>
      <w:bookmarkEnd w:id="1378"/>
      <w:r>
        <w:rPr>
          <w:rFonts w:hint="cs"/>
          <w:rtl/>
          <w:lang w:eastAsia="he-IL"/>
        </w:rPr>
        <w:t xml:space="preserve">. לכן אני לא במסלול האירופי. </w:t>
      </w:r>
      <w:bookmarkStart w:id="1379" w:name="_ETM_Q1_2387612"/>
      <w:bookmarkEnd w:id="1379"/>
    </w:p>
    <w:p w14:paraId="1EA60953" w14:textId="77777777" w:rsidR="00F75FB5" w:rsidRDefault="00F75FB5" w:rsidP="00F75FB5">
      <w:pPr>
        <w:rPr>
          <w:rtl/>
          <w:lang w:eastAsia="he-IL"/>
        </w:rPr>
      </w:pPr>
      <w:bookmarkStart w:id="1380" w:name="_ETM_Q1_2387644"/>
      <w:bookmarkStart w:id="1381" w:name="_ETM_Q1_2388644"/>
      <w:bookmarkEnd w:id="1380"/>
      <w:bookmarkEnd w:id="1381"/>
    </w:p>
    <w:p w14:paraId="0C46A579" w14:textId="0FA12400" w:rsidR="00F75FB5" w:rsidRDefault="00F75FB5" w:rsidP="00F75FB5">
      <w:pPr>
        <w:pStyle w:val="af6"/>
        <w:keepNext/>
        <w:rPr>
          <w:rtl/>
        </w:rPr>
      </w:pPr>
      <w:bookmarkStart w:id="1382" w:name="ET_yor_6447_242"/>
      <w:r w:rsidRPr="00F75FB5">
        <w:rPr>
          <w:rStyle w:val="TagStyle"/>
          <w:rtl/>
        </w:rPr>
        <w:t xml:space="preserve"> &lt;&lt; יור &gt;&gt; </w:t>
      </w:r>
      <w:r>
        <w:rPr>
          <w:rtl/>
        </w:rPr>
        <w:t xml:space="preserve">היו"ר יונתן </w:t>
      </w:r>
      <w:proofErr w:type="spellStart"/>
      <w:r>
        <w:rPr>
          <w:rtl/>
        </w:rPr>
        <w:t>מישרקי</w:t>
      </w:r>
      <w:proofErr w:type="spellEnd"/>
      <w:r>
        <w:rPr>
          <w:rtl/>
        </w:rPr>
        <w:t>:</w:t>
      </w:r>
      <w:r w:rsidRPr="00F75FB5">
        <w:rPr>
          <w:rStyle w:val="TagStyle"/>
          <w:rtl/>
        </w:rPr>
        <w:t xml:space="preserve"> &lt;&lt; יור &gt;&gt;</w:t>
      </w:r>
      <w:r w:rsidR="00E47EFF">
        <w:rPr>
          <w:rtl/>
        </w:rPr>
        <w:t xml:space="preserve"> </w:t>
      </w:r>
      <w:bookmarkEnd w:id="1382"/>
    </w:p>
    <w:p w14:paraId="7FF4EBD5" w14:textId="77777777" w:rsidR="00F75FB5" w:rsidRDefault="00F75FB5" w:rsidP="00F75FB5">
      <w:pPr>
        <w:pStyle w:val="KeepWithNext"/>
        <w:rPr>
          <w:rtl/>
          <w:lang w:eastAsia="he-IL"/>
        </w:rPr>
      </w:pPr>
    </w:p>
    <w:p w14:paraId="1731DCF8" w14:textId="6AB5215A" w:rsidR="00F75FB5" w:rsidRDefault="00F75FB5" w:rsidP="00F75FB5">
      <w:pPr>
        <w:rPr>
          <w:rtl/>
          <w:lang w:eastAsia="he-IL"/>
        </w:rPr>
      </w:pPr>
      <w:bookmarkStart w:id="1383" w:name="_ETM_Q1_2388877"/>
      <w:bookmarkStart w:id="1384" w:name="_ETM_Q1_2388904"/>
      <w:bookmarkEnd w:id="1383"/>
      <w:bookmarkEnd w:id="1384"/>
      <w:r>
        <w:rPr>
          <w:rFonts w:hint="cs"/>
          <w:rtl/>
          <w:lang w:eastAsia="he-IL"/>
        </w:rPr>
        <w:t>ת</w:t>
      </w:r>
      <w:bookmarkStart w:id="1385" w:name="_ETM_Q1_2391319"/>
      <w:bookmarkEnd w:id="1385"/>
      <w:r>
        <w:rPr>
          <w:rFonts w:hint="cs"/>
          <w:rtl/>
          <w:lang w:eastAsia="he-IL"/>
        </w:rPr>
        <w:t>ודה. נעבור להקראה. עמוד 52.</w:t>
      </w:r>
    </w:p>
    <w:p w14:paraId="6D82CF55" w14:textId="77777777" w:rsidR="00B6045C" w:rsidRDefault="00B6045C" w:rsidP="00F75FB5">
      <w:pPr>
        <w:rPr>
          <w:rtl/>
          <w:lang w:eastAsia="he-IL"/>
        </w:rPr>
      </w:pPr>
      <w:bookmarkStart w:id="1386" w:name="_ETM_Q1_2394310"/>
      <w:bookmarkStart w:id="1387" w:name="_ETM_Q1_2394344"/>
      <w:bookmarkStart w:id="1388" w:name="_ETM_Q1_2395071"/>
      <w:bookmarkEnd w:id="1386"/>
      <w:bookmarkEnd w:id="1387"/>
      <w:bookmarkEnd w:id="1388"/>
    </w:p>
    <w:p w14:paraId="44D12972" w14:textId="6C4EC9A4" w:rsidR="00B6045C" w:rsidRDefault="00B6045C" w:rsidP="00B6045C">
      <w:pPr>
        <w:pStyle w:val="a4"/>
        <w:keepNext/>
        <w:rPr>
          <w:rtl/>
        </w:rPr>
      </w:pPr>
      <w:bookmarkStart w:id="1389" w:name="ET_speaker_נעה_בן_שבת_243"/>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389"/>
    </w:p>
    <w:p w14:paraId="0B7F9E3F" w14:textId="77777777" w:rsidR="00B6045C" w:rsidRDefault="00B6045C" w:rsidP="00B6045C">
      <w:pPr>
        <w:pStyle w:val="KeepWithNext"/>
        <w:rPr>
          <w:rtl/>
          <w:lang w:eastAsia="he-IL"/>
        </w:rPr>
      </w:pPr>
    </w:p>
    <w:p w14:paraId="19ECF96C" w14:textId="1B84C43A" w:rsidR="00B6045C" w:rsidRDefault="00B6045C" w:rsidP="00B6045C">
      <w:pPr>
        <w:rPr>
          <w:rtl/>
          <w:lang w:eastAsia="he-IL"/>
        </w:rPr>
      </w:pPr>
      <w:bookmarkStart w:id="1390" w:name="_ETM_Q1_2395333"/>
      <w:bookmarkStart w:id="1391" w:name="_ETM_Q1_2395363"/>
      <w:bookmarkEnd w:id="1390"/>
      <w:bookmarkEnd w:id="1391"/>
      <w:r>
        <w:rPr>
          <w:rFonts w:hint="cs"/>
          <w:rtl/>
          <w:lang w:eastAsia="he-IL"/>
        </w:rPr>
        <w:t xml:space="preserve">השמות כמו שאר הדירקטיבות מפורטות בהתחלה </w:t>
      </w:r>
      <w:bookmarkStart w:id="1392" w:name="_ETM_Q1_2401073"/>
      <w:bookmarkEnd w:id="1392"/>
      <w:r>
        <w:rPr>
          <w:rFonts w:hint="cs"/>
          <w:rtl/>
          <w:lang w:eastAsia="he-IL"/>
        </w:rPr>
        <w:t>של התוספת השנייה א' אבל אנחנו נקרא את הפרטים,</w:t>
      </w:r>
      <w:bookmarkStart w:id="1393" w:name="_ETM_Q1_2405600"/>
      <w:bookmarkEnd w:id="1393"/>
      <w:r>
        <w:rPr>
          <w:rFonts w:hint="cs"/>
          <w:rtl/>
          <w:lang w:eastAsia="he-IL"/>
        </w:rPr>
        <w:t xml:space="preserve"> פרטי האימוץ, בעמוד 52.</w:t>
      </w:r>
    </w:p>
    <w:p w14:paraId="7AD942B8" w14:textId="77777777" w:rsidR="00B6045C" w:rsidRDefault="00B6045C" w:rsidP="00B6045C">
      <w:pPr>
        <w:rPr>
          <w:rtl/>
          <w:lang w:eastAsia="he-IL"/>
        </w:rPr>
      </w:pPr>
      <w:bookmarkStart w:id="1394" w:name="_ETM_Q1_2407287"/>
      <w:bookmarkStart w:id="1395" w:name="_ETM_Q1_2407323"/>
      <w:bookmarkEnd w:id="1394"/>
      <w:bookmarkEnd w:id="1395"/>
    </w:p>
    <w:p w14:paraId="13F5F940" w14:textId="03EC7469" w:rsidR="00B6045C" w:rsidRDefault="00B6045C" w:rsidP="00B6045C">
      <w:pPr>
        <w:rPr>
          <w:rtl/>
          <w:lang w:eastAsia="he-IL"/>
        </w:rPr>
      </w:pPr>
      <w:bookmarkStart w:id="1396" w:name="_ETM_Q1_2407423"/>
      <w:bookmarkStart w:id="1397" w:name="_ETM_Q1_2407456"/>
      <w:bookmarkEnd w:id="1396"/>
      <w:bookmarkEnd w:id="1397"/>
      <w:r>
        <w:rPr>
          <w:rFonts w:hint="cs"/>
          <w:rtl/>
          <w:lang w:eastAsia="he-IL"/>
        </w:rPr>
        <w:t>תקנה 1935/2004.</w:t>
      </w:r>
    </w:p>
    <w:p w14:paraId="60240216" w14:textId="77777777" w:rsidR="00B6045C" w:rsidRDefault="00B6045C" w:rsidP="00B6045C">
      <w:pPr>
        <w:rPr>
          <w:rtl/>
          <w:lang w:eastAsia="he-IL"/>
        </w:rPr>
      </w:pPr>
      <w:bookmarkStart w:id="1398" w:name="_ETM_Q1_2412600"/>
      <w:bookmarkStart w:id="1399" w:name="_ETM_Q1_2412636"/>
      <w:bookmarkEnd w:id="1398"/>
      <w:bookmarkEnd w:id="1399"/>
    </w:p>
    <w:p w14:paraId="678C65ED" w14:textId="79C106AE" w:rsidR="00B6045C" w:rsidRPr="00B6045C" w:rsidRDefault="00B6045C" w:rsidP="00B6045C">
      <w:pPr>
        <w:pStyle w:val="afe"/>
        <w:numPr>
          <w:ilvl w:val="0"/>
          <w:numId w:val="3"/>
        </w:numPr>
        <w:rPr>
          <w:rtl/>
          <w:lang w:eastAsia="he-IL"/>
        </w:rPr>
      </w:pPr>
      <w:bookmarkStart w:id="1400" w:name="_ETM_Q1_2412760"/>
      <w:bookmarkStart w:id="1401" w:name="_ETM_Q1_2412789"/>
      <w:bookmarkStart w:id="1402" w:name="_ETM_Q1_2411761"/>
      <w:bookmarkEnd w:id="1400"/>
      <w:bookmarkEnd w:id="1401"/>
      <w:bookmarkEnd w:id="1402"/>
      <w:r>
        <w:rPr>
          <w:rFonts w:hint="cs"/>
          <w:rtl/>
          <w:lang w:eastAsia="he-IL"/>
        </w:rPr>
        <w:t>התקנה תחול לעניין אלה</w:t>
      </w:r>
      <w:r>
        <w:rPr>
          <w:rtl/>
          <w:lang w:eastAsia="he-IL"/>
        </w:rPr>
        <w:tab/>
      </w:r>
      <w:r>
        <w:rPr>
          <w:rtl/>
          <w:lang w:eastAsia="he-IL"/>
        </w:rPr>
        <w:tab/>
      </w:r>
      <w:r>
        <w:rPr>
          <w:rFonts w:hint="cs"/>
          <w:rtl/>
          <w:lang w:eastAsia="he-IL"/>
        </w:rPr>
        <w:t xml:space="preserve">(1) סעיף 9 </w:t>
      </w:r>
      <w:r>
        <w:rPr>
          <w:rtl/>
          <w:lang w:eastAsia="he-IL"/>
        </w:rPr>
        <w:t>–</w:t>
      </w:r>
      <w:r>
        <w:rPr>
          <w:rFonts w:hint="cs"/>
          <w:rtl/>
          <w:lang w:eastAsia="he-IL"/>
        </w:rPr>
        <w:t xml:space="preserve"> לא יחול</w:t>
      </w:r>
    </w:p>
    <w:p w14:paraId="7DA5B974" w14:textId="77777777" w:rsidR="00F75FB5" w:rsidRDefault="00F75FB5" w:rsidP="00F75FB5">
      <w:pPr>
        <w:rPr>
          <w:rtl/>
          <w:lang w:eastAsia="he-IL"/>
        </w:rPr>
      </w:pPr>
      <w:bookmarkStart w:id="1403" w:name="_ETM_Q1_2393530"/>
      <w:bookmarkStart w:id="1404" w:name="_ETM_Q1_2393563"/>
      <w:bookmarkEnd w:id="1403"/>
      <w:bookmarkEnd w:id="1404"/>
    </w:p>
    <w:p w14:paraId="5A0246E8" w14:textId="583F0305" w:rsidR="00B6045C" w:rsidRPr="00F75FB5" w:rsidRDefault="00B6045C" w:rsidP="00B6045C">
      <w:pPr>
        <w:pStyle w:val="afe"/>
        <w:numPr>
          <w:ilvl w:val="0"/>
          <w:numId w:val="4"/>
        </w:numPr>
        <w:rPr>
          <w:rtl/>
          <w:lang w:eastAsia="he-IL"/>
        </w:rPr>
      </w:pPr>
      <w:bookmarkStart w:id="1405" w:name="_ETM_Q1_2413639"/>
      <w:bookmarkStart w:id="1406" w:name="_ETM_Q1_2413674"/>
      <w:bookmarkEnd w:id="1405"/>
      <w:bookmarkEnd w:id="1406"/>
      <w:r>
        <w:rPr>
          <w:rFonts w:hint="cs"/>
          <w:rtl/>
          <w:lang w:eastAsia="he-IL"/>
        </w:rPr>
        <w:t>יבואן</w:t>
      </w:r>
      <w:bookmarkStart w:id="1407" w:name="_ETM_Q1_2415323"/>
      <w:bookmarkEnd w:id="1407"/>
      <w:r>
        <w:rPr>
          <w:rFonts w:hint="cs"/>
          <w:rtl/>
          <w:lang w:eastAsia="he-IL"/>
        </w:rPr>
        <w:t xml:space="preserve"> נאות.</w:t>
      </w:r>
    </w:p>
    <w:p w14:paraId="7EE05CC0" w14:textId="77777777" w:rsidR="00F75FB5" w:rsidRDefault="00F75FB5" w:rsidP="00F75FB5">
      <w:pPr>
        <w:rPr>
          <w:rtl/>
          <w:lang w:eastAsia="he-IL"/>
        </w:rPr>
      </w:pPr>
    </w:p>
    <w:p w14:paraId="6ED55CC9" w14:textId="61DE4BE9" w:rsidR="00B6045C" w:rsidRDefault="00B6045C" w:rsidP="00B6045C">
      <w:pPr>
        <w:ind w:left="720"/>
        <w:rPr>
          <w:rtl/>
          <w:lang w:eastAsia="he-IL"/>
        </w:rPr>
      </w:pPr>
      <w:bookmarkStart w:id="1408" w:name="_ETM_Q1_2415542"/>
      <w:bookmarkStart w:id="1409" w:name="_ETM_Q1_2415577"/>
      <w:bookmarkEnd w:id="1408"/>
      <w:bookmarkEnd w:id="1409"/>
      <w:r>
        <w:rPr>
          <w:rFonts w:hint="cs"/>
          <w:rtl/>
          <w:lang w:eastAsia="he-IL"/>
        </w:rPr>
        <w:t xml:space="preserve">אנחנו מורידים את היצרן נאות. זה חל </w:t>
      </w:r>
      <w:bookmarkStart w:id="1410" w:name="_ETM_Q1_2429113"/>
      <w:bookmarkEnd w:id="1410"/>
      <w:r>
        <w:rPr>
          <w:rFonts w:hint="cs"/>
          <w:rtl/>
          <w:lang w:eastAsia="he-IL"/>
        </w:rPr>
        <w:t>גם על משווק?</w:t>
      </w:r>
    </w:p>
    <w:p w14:paraId="37A63D1D" w14:textId="77777777" w:rsidR="00B6045C" w:rsidRDefault="00B6045C" w:rsidP="00B6045C">
      <w:pPr>
        <w:ind w:left="720"/>
        <w:rPr>
          <w:rtl/>
          <w:lang w:eastAsia="he-IL"/>
        </w:rPr>
      </w:pPr>
    </w:p>
    <w:p w14:paraId="6BAEB68E" w14:textId="408B05CB" w:rsidR="00B6045C" w:rsidRDefault="00B6045C" w:rsidP="00B6045C">
      <w:pPr>
        <w:pStyle w:val="af9"/>
        <w:keepNext/>
        <w:rPr>
          <w:rtl/>
          <w:lang w:eastAsia="he-IL"/>
        </w:rPr>
      </w:pPr>
      <w:bookmarkStart w:id="1411" w:name="ET_guest_905462_244"/>
      <w:r w:rsidRPr="00B6045C">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6045C">
        <w:rPr>
          <w:rStyle w:val="TagStyle"/>
          <w:rtl/>
        </w:rPr>
        <w:t xml:space="preserve"> &lt;&lt; אורח &gt;&gt;</w:t>
      </w:r>
      <w:r w:rsidR="00E47EFF">
        <w:rPr>
          <w:rtl/>
          <w:lang w:eastAsia="he-IL"/>
        </w:rPr>
        <w:t xml:space="preserve"> </w:t>
      </w:r>
      <w:bookmarkEnd w:id="1411"/>
    </w:p>
    <w:p w14:paraId="1B305C08" w14:textId="77777777" w:rsidR="00B6045C" w:rsidRDefault="00B6045C" w:rsidP="00B6045C">
      <w:pPr>
        <w:pStyle w:val="KeepWithNext"/>
        <w:rPr>
          <w:rtl/>
          <w:lang w:eastAsia="he-IL"/>
        </w:rPr>
      </w:pPr>
    </w:p>
    <w:p w14:paraId="338EA47A" w14:textId="6C1D89A2" w:rsidR="00B6045C" w:rsidRDefault="00B6045C" w:rsidP="00B6045C">
      <w:pPr>
        <w:rPr>
          <w:rtl/>
          <w:lang w:eastAsia="he-IL"/>
        </w:rPr>
      </w:pPr>
      <w:r>
        <w:rPr>
          <w:rFonts w:hint="cs"/>
          <w:rtl/>
          <w:lang w:eastAsia="he-IL"/>
        </w:rPr>
        <w:t>יבואן נאות במסלול האירופי.</w:t>
      </w:r>
    </w:p>
    <w:p w14:paraId="0F2B90DB" w14:textId="77777777" w:rsidR="00B6045C" w:rsidRDefault="00B6045C" w:rsidP="00B6045C">
      <w:pPr>
        <w:rPr>
          <w:rtl/>
          <w:lang w:eastAsia="he-IL"/>
        </w:rPr>
      </w:pPr>
      <w:bookmarkStart w:id="1412" w:name="_ETM_Q1_2438905"/>
      <w:bookmarkStart w:id="1413" w:name="_ETM_Q1_2438937"/>
      <w:bookmarkStart w:id="1414" w:name="_ETM_Q1_2444945"/>
      <w:bookmarkEnd w:id="1412"/>
      <w:bookmarkEnd w:id="1413"/>
      <w:bookmarkEnd w:id="1414"/>
    </w:p>
    <w:p w14:paraId="3E5551E4" w14:textId="301FD8A0" w:rsidR="00B6045C" w:rsidRDefault="00B6045C" w:rsidP="00B6045C">
      <w:pPr>
        <w:pStyle w:val="a4"/>
        <w:keepNext/>
        <w:rPr>
          <w:rtl/>
        </w:rPr>
      </w:pPr>
      <w:bookmarkStart w:id="1415" w:name="ET_speaker_נעה_בן_שבת_245"/>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415"/>
    </w:p>
    <w:p w14:paraId="6CB3181D" w14:textId="77777777" w:rsidR="00B6045C" w:rsidRDefault="00B6045C" w:rsidP="00B6045C">
      <w:pPr>
        <w:pStyle w:val="KeepWithNext"/>
        <w:rPr>
          <w:rtl/>
          <w:lang w:eastAsia="he-IL"/>
        </w:rPr>
      </w:pPr>
    </w:p>
    <w:p w14:paraId="39FCBC74" w14:textId="791A98A0" w:rsidR="00B6045C" w:rsidRDefault="00B6045C" w:rsidP="00B6045C">
      <w:pPr>
        <w:rPr>
          <w:rtl/>
          <w:lang w:eastAsia="he-IL"/>
        </w:rPr>
      </w:pPr>
      <w:bookmarkStart w:id="1416" w:name="_ETM_Q1_2445180"/>
      <w:bookmarkStart w:id="1417" w:name="_ETM_Q1_2445211"/>
      <w:bookmarkEnd w:id="1416"/>
      <w:bookmarkEnd w:id="1417"/>
      <w:r>
        <w:rPr>
          <w:rFonts w:hint="cs"/>
          <w:rtl/>
          <w:lang w:eastAsia="he-IL"/>
        </w:rPr>
        <w:t xml:space="preserve">אני רוצה לדעת מה </w:t>
      </w:r>
      <w:bookmarkStart w:id="1418" w:name="_ETM_Q1_2444405"/>
      <w:bookmarkEnd w:id="1418"/>
      <w:r>
        <w:rPr>
          <w:rFonts w:hint="cs"/>
          <w:rtl/>
          <w:lang w:eastAsia="he-IL"/>
        </w:rPr>
        <w:t>קורה עם המשווק של המוצר הזה.</w:t>
      </w:r>
    </w:p>
    <w:p w14:paraId="175BCAB2" w14:textId="77777777" w:rsidR="00B6045C" w:rsidRDefault="00B6045C" w:rsidP="00B6045C">
      <w:pPr>
        <w:rPr>
          <w:rtl/>
          <w:lang w:eastAsia="he-IL"/>
        </w:rPr>
      </w:pPr>
      <w:bookmarkStart w:id="1419" w:name="_ETM_Q1_2454562"/>
      <w:bookmarkEnd w:id="1419"/>
    </w:p>
    <w:p w14:paraId="224F4B31" w14:textId="3DADF06F" w:rsidR="00B6045C" w:rsidRDefault="00B6045C" w:rsidP="00B6045C">
      <w:pPr>
        <w:pStyle w:val="af9"/>
        <w:keepNext/>
        <w:rPr>
          <w:rtl/>
          <w:lang w:eastAsia="he-IL"/>
        </w:rPr>
      </w:pPr>
      <w:bookmarkStart w:id="1420" w:name="ET_guest_פנינה_אורן_שני_דור_246"/>
      <w:r w:rsidRPr="00B6045C">
        <w:rPr>
          <w:rStyle w:val="TagStyle"/>
          <w:rtl/>
        </w:rPr>
        <w:t xml:space="preserve"> &lt;&lt; אורח &gt;&gt; </w:t>
      </w:r>
      <w:r>
        <w:rPr>
          <w:rtl/>
          <w:lang w:eastAsia="he-IL"/>
        </w:rPr>
        <w:t>פנינה אורן שני דור:</w:t>
      </w:r>
      <w:r w:rsidRPr="00B6045C">
        <w:rPr>
          <w:rStyle w:val="TagStyle"/>
          <w:rtl/>
        </w:rPr>
        <w:t xml:space="preserve"> &lt;&lt; אורח &gt;&gt;</w:t>
      </w:r>
      <w:r w:rsidR="00E47EFF">
        <w:rPr>
          <w:rtl/>
          <w:lang w:eastAsia="he-IL"/>
        </w:rPr>
        <w:t xml:space="preserve"> </w:t>
      </w:r>
      <w:bookmarkEnd w:id="1420"/>
    </w:p>
    <w:p w14:paraId="3D5A3EEA" w14:textId="77777777" w:rsidR="00B6045C" w:rsidRDefault="00B6045C" w:rsidP="00B6045C">
      <w:pPr>
        <w:pStyle w:val="KeepWithNext"/>
        <w:rPr>
          <w:rtl/>
          <w:lang w:eastAsia="he-IL"/>
        </w:rPr>
      </w:pPr>
    </w:p>
    <w:p w14:paraId="269B9EE0" w14:textId="1337EBF7" w:rsidR="00B6045C" w:rsidRDefault="00B6045C" w:rsidP="00B6045C">
      <w:pPr>
        <w:rPr>
          <w:rtl/>
          <w:lang w:eastAsia="he-IL"/>
        </w:rPr>
      </w:pPr>
      <w:bookmarkStart w:id="1421" w:name="_ETM_Q1_2454802"/>
      <w:bookmarkStart w:id="1422" w:name="_ETM_Q1_2454840"/>
      <w:bookmarkEnd w:id="1421"/>
      <w:bookmarkEnd w:id="1422"/>
      <w:r>
        <w:rPr>
          <w:rFonts w:hint="cs"/>
          <w:rtl/>
          <w:lang w:eastAsia="he-IL"/>
        </w:rPr>
        <w:t xml:space="preserve">לגבי המשווק, זה </w:t>
      </w:r>
      <w:bookmarkStart w:id="1423" w:name="_ETM_Q1_2455506"/>
      <w:bookmarkEnd w:id="1423"/>
      <w:r>
        <w:rPr>
          <w:rFonts w:hint="cs"/>
          <w:rtl/>
          <w:lang w:eastAsia="he-IL"/>
        </w:rPr>
        <w:t>אותו כלל. משווק שקנה מיבואן נאות במסלול האירופי</w:t>
      </w:r>
      <w:bookmarkStart w:id="1424" w:name="_ETM_Q1_2460620"/>
      <w:bookmarkEnd w:id="1424"/>
      <w:r>
        <w:rPr>
          <w:rFonts w:hint="cs"/>
          <w:rtl/>
          <w:lang w:eastAsia="he-IL"/>
        </w:rPr>
        <w:t xml:space="preserve">, יחולו עליו ההוראות המאומצות האלה. </w:t>
      </w:r>
    </w:p>
    <w:p w14:paraId="6702C0FA" w14:textId="77777777" w:rsidR="00B6045C" w:rsidRDefault="00B6045C" w:rsidP="00B6045C">
      <w:pPr>
        <w:rPr>
          <w:rtl/>
          <w:lang w:eastAsia="he-IL"/>
        </w:rPr>
      </w:pPr>
    </w:p>
    <w:p w14:paraId="21776F85" w14:textId="7F4DC2BD" w:rsidR="00B6045C" w:rsidRDefault="00B6045C" w:rsidP="00B6045C">
      <w:pPr>
        <w:pStyle w:val="af9"/>
        <w:keepNext/>
        <w:rPr>
          <w:rtl/>
          <w:lang w:eastAsia="he-IL"/>
        </w:rPr>
      </w:pPr>
      <w:bookmarkStart w:id="1425" w:name="ET_guest_רוית_ארבל_247"/>
      <w:r w:rsidRPr="00B6045C">
        <w:rPr>
          <w:rStyle w:val="TagStyle"/>
          <w:rtl/>
        </w:rPr>
        <w:t xml:space="preserve"> &lt;&lt; אורח &gt;&gt; </w:t>
      </w:r>
      <w:proofErr w:type="spellStart"/>
      <w:r>
        <w:rPr>
          <w:rtl/>
          <w:lang w:eastAsia="he-IL"/>
        </w:rPr>
        <w:t>רוית</w:t>
      </w:r>
      <w:proofErr w:type="spellEnd"/>
      <w:r>
        <w:rPr>
          <w:rtl/>
          <w:lang w:eastAsia="he-IL"/>
        </w:rPr>
        <w:t xml:space="preserve"> ארבל:</w:t>
      </w:r>
      <w:r w:rsidRPr="00B6045C">
        <w:rPr>
          <w:rStyle w:val="TagStyle"/>
          <w:rtl/>
        </w:rPr>
        <w:t xml:space="preserve"> &lt;&lt; אורח &gt;&gt;</w:t>
      </w:r>
      <w:r w:rsidR="00E47EFF">
        <w:rPr>
          <w:rtl/>
          <w:lang w:eastAsia="he-IL"/>
        </w:rPr>
        <w:t xml:space="preserve"> </w:t>
      </w:r>
      <w:bookmarkEnd w:id="1425"/>
    </w:p>
    <w:p w14:paraId="75AC8B37" w14:textId="77777777" w:rsidR="00B6045C" w:rsidRDefault="00B6045C" w:rsidP="00B6045C">
      <w:pPr>
        <w:pStyle w:val="KeepWithNext"/>
        <w:rPr>
          <w:rtl/>
          <w:lang w:eastAsia="he-IL"/>
        </w:rPr>
      </w:pPr>
    </w:p>
    <w:p w14:paraId="11AACD58" w14:textId="5BFECF0C" w:rsidR="00B6045C" w:rsidRDefault="00B6045C" w:rsidP="00B6045C">
      <w:pPr>
        <w:rPr>
          <w:rtl/>
          <w:lang w:eastAsia="he-IL"/>
        </w:rPr>
      </w:pPr>
      <w:r>
        <w:rPr>
          <w:rFonts w:hint="cs"/>
          <w:rtl/>
          <w:lang w:eastAsia="he-IL"/>
        </w:rPr>
        <w:t>זה</w:t>
      </w:r>
      <w:bookmarkStart w:id="1426" w:name="_ETM_Q1_2466059"/>
      <w:bookmarkEnd w:id="1426"/>
      <w:r>
        <w:rPr>
          <w:rFonts w:hint="cs"/>
          <w:rtl/>
          <w:lang w:eastAsia="he-IL"/>
        </w:rPr>
        <w:t xml:space="preserve"> לא כל כך חשוב כי זה ממילא מותר.</w:t>
      </w:r>
      <w:bookmarkStart w:id="1427" w:name="_ETM_Q1_2467829"/>
      <w:bookmarkEnd w:id="1427"/>
    </w:p>
    <w:p w14:paraId="093414D4" w14:textId="77777777" w:rsidR="00B6045C" w:rsidRDefault="00B6045C" w:rsidP="00B6045C">
      <w:pPr>
        <w:rPr>
          <w:rtl/>
          <w:lang w:eastAsia="he-IL"/>
        </w:rPr>
      </w:pPr>
      <w:bookmarkStart w:id="1428" w:name="_ETM_Q1_2467864"/>
      <w:bookmarkEnd w:id="1428"/>
    </w:p>
    <w:p w14:paraId="2CC4BF30" w14:textId="53E75382" w:rsidR="00B6045C" w:rsidRDefault="00B6045C" w:rsidP="00B6045C">
      <w:pPr>
        <w:pStyle w:val="a4"/>
        <w:keepNext/>
        <w:rPr>
          <w:rtl/>
        </w:rPr>
      </w:pPr>
      <w:bookmarkStart w:id="1429" w:name="ET_speaker_נעה_בן_שבת_248"/>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429"/>
    </w:p>
    <w:p w14:paraId="07D31FEF" w14:textId="77777777" w:rsidR="00B6045C" w:rsidRDefault="00B6045C" w:rsidP="00B6045C">
      <w:pPr>
        <w:pStyle w:val="KeepWithNext"/>
        <w:rPr>
          <w:rtl/>
          <w:lang w:eastAsia="he-IL"/>
        </w:rPr>
      </w:pPr>
    </w:p>
    <w:p w14:paraId="5297CAE9" w14:textId="0BB244B1" w:rsidR="00B6045C" w:rsidRDefault="00B6045C" w:rsidP="00B6045C">
      <w:pPr>
        <w:rPr>
          <w:rtl/>
          <w:lang w:eastAsia="he-IL"/>
        </w:rPr>
      </w:pPr>
      <w:bookmarkStart w:id="1430" w:name="_ETM_Q1_2470863"/>
      <w:bookmarkEnd w:id="1430"/>
      <w:r>
        <w:rPr>
          <w:rFonts w:hint="cs"/>
          <w:rtl/>
          <w:lang w:eastAsia="he-IL"/>
        </w:rPr>
        <w:t>א</w:t>
      </w:r>
      <w:bookmarkStart w:id="1431" w:name="_ETM_Q1_2470892"/>
      <w:bookmarkEnd w:id="1431"/>
      <w:r>
        <w:rPr>
          <w:rFonts w:hint="cs"/>
          <w:rtl/>
          <w:lang w:eastAsia="he-IL"/>
        </w:rPr>
        <w:t xml:space="preserve">ם זה ממילא </w:t>
      </w:r>
      <w:bookmarkStart w:id="1432" w:name="_ETM_Q1_2470418"/>
      <w:bookmarkEnd w:id="1432"/>
      <w:r>
        <w:rPr>
          <w:rFonts w:hint="cs"/>
          <w:rtl/>
          <w:lang w:eastAsia="he-IL"/>
        </w:rPr>
        <w:t>מותר, עדיף.</w:t>
      </w:r>
    </w:p>
    <w:p w14:paraId="0F59AA3E" w14:textId="77777777" w:rsidR="00B6045C" w:rsidRDefault="00B6045C" w:rsidP="00B6045C">
      <w:pPr>
        <w:rPr>
          <w:rtl/>
          <w:lang w:eastAsia="he-IL"/>
        </w:rPr>
      </w:pPr>
      <w:bookmarkStart w:id="1433" w:name="_ETM_Q1_2473001"/>
      <w:bookmarkStart w:id="1434" w:name="_ETM_Q1_2473040"/>
      <w:bookmarkEnd w:id="1433"/>
      <w:bookmarkEnd w:id="1434"/>
    </w:p>
    <w:p w14:paraId="4C924711" w14:textId="5FB817C5" w:rsidR="00B6045C" w:rsidRDefault="00B6045C" w:rsidP="00B6045C">
      <w:pPr>
        <w:pStyle w:val="af9"/>
        <w:keepNext/>
        <w:rPr>
          <w:rtl/>
          <w:lang w:eastAsia="he-IL"/>
        </w:rPr>
      </w:pPr>
      <w:bookmarkStart w:id="1435" w:name="ET_guest_פנינה_אורן_שני_דור_249"/>
      <w:r w:rsidRPr="00B6045C">
        <w:rPr>
          <w:rStyle w:val="TagStyle"/>
          <w:rtl/>
        </w:rPr>
        <w:t xml:space="preserve"> &lt;&lt; אורח &gt;&gt; </w:t>
      </w:r>
      <w:r>
        <w:rPr>
          <w:rtl/>
          <w:lang w:eastAsia="he-IL"/>
        </w:rPr>
        <w:t>פנינה אורן שני דור:</w:t>
      </w:r>
      <w:r w:rsidRPr="00B6045C">
        <w:rPr>
          <w:rStyle w:val="TagStyle"/>
          <w:rtl/>
        </w:rPr>
        <w:t xml:space="preserve"> &lt;&lt; אורח &gt;&gt;</w:t>
      </w:r>
      <w:r w:rsidR="00E47EFF">
        <w:rPr>
          <w:rtl/>
          <w:lang w:eastAsia="he-IL"/>
        </w:rPr>
        <w:t xml:space="preserve"> </w:t>
      </w:r>
      <w:bookmarkEnd w:id="1435"/>
    </w:p>
    <w:p w14:paraId="3348C0AB" w14:textId="77777777" w:rsidR="00B6045C" w:rsidRDefault="00B6045C" w:rsidP="00B6045C">
      <w:pPr>
        <w:pStyle w:val="KeepWithNext"/>
        <w:rPr>
          <w:rtl/>
          <w:lang w:eastAsia="he-IL"/>
        </w:rPr>
      </w:pPr>
    </w:p>
    <w:p w14:paraId="656E21A7" w14:textId="7641364F" w:rsidR="00B6045C" w:rsidRDefault="00B6045C" w:rsidP="00B6045C">
      <w:pPr>
        <w:rPr>
          <w:rtl/>
          <w:lang w:eastAsia="he-IL"/>
        </w:rPr>
      </w:pPr>
      <w:r>
        <w:rPr>
          <w:rFonts w:hint="cs"/>
          <w:rtl/>
          <w:lang w:eastAsia="he-IL"/>
        </w:rPr>
        <w:t xml:space="preserve">יש הבדל בין הפרה לדין מאומץ לבין הפרה </w:t>
      </w:r>
      <w:bookmarkStart w:id="1436" w:name="_ETM_Q1_2474588"/>
      <w:bookmarkEnd w:id="1436"/>
      <w:r>
        <w:rPr>
          <w:rFonts w:hint="cs"/>
          <w:rtl/>
          <w:lang w:eastAsia="he-IL"/>
        </w:rPr>
        <w:t>לתקן ישראלי. לכן זה חשוב. השאלה שלך היא נכונה.</w:t>
      </w:r>
    </w:p>
    <w:p w14:paraId="534E2E1E" w14:textId="77777777" w:rsidR="00B6045C" w:rsidRDefault="00B6045C" w:rsidP="00B6045C">
      <w:pPr>
        <w:rPr>
          <w:rtl/>
          <w:lang w:eastAsia="he-IL"/>
        </w:rPr>
      </w:pPr>
      <w:bookmarkStart w:id="1437" w:name="_ETM_Q1_2480108"/>
      <w:bookmarkStart w:id="1438" w:name="_ETM_Q1_2480143"/>
      <w:bookmarkEnd w:id="1437"/>
      <w:bookmarkEnd w:id="1438"/>
    </w:p>
    <w:p w14:paraId="7696320D" w14:textId="4778F53B" w:rsidR="00B6045C" w:rsidRDefault="00B6045C" w:rsidP="00B6045C">
      <w:pPr>
        <w:pStyle w:val="a4"/>
        <w:keepNext/>
        <w:rPr>
          <w:rtl/>
        </w:rPr>
      </w:pPr>
      <w:bookmarkStart w:id="1439" w:name="ET_speaker_נעה_בן_שבת_250"/>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439"/>
    </w:p>
    <w:p w14:paraId="0A798B00" w14:textId="77777777" w:rsidR="00B6045C" w:rsidRDefault="00B6045C" w:rsidP="00B6045C">
      <w:pPr>
        <w:pStyle w:val="KeepWithNext"/>
        <w:rPr>
          <w:rtl/>
          <w:lang w:eastAsia="he-IL"/>
        </w:rPr>
      </w:pPr>
    </w:p>
    <w:p w14:paraId="794A5BC9" w14:textId="6B5C725A" w:rsidR="00B6045C" w:rsidRDefault="00B6045C" w:rsidP="00B6045C">
      <w:pPr>
        <w:rPr>
          <w:rtl/>
          <w:lang w:eastAsia="he-IL"/>
        </w:rPr>
      </w:pPr>
      <w:r>
        <w:rPr>
          <w:rFonts w:hint="cs"/>
          <w:rtl/>
          <w:lang w:eastAsia="he-IL"/>
        </w:rPr>
        <w:t xml:space="preserve">את חושבת שצריך לומר משווק שקנה את המוצר מהיבואן </w:t>
      </w:r>
      <w:bookmarkStart w:id="1440" w:name="_ETM_Q1_2483231"/>
      <w:bookmarkEnd w:id="1440"/>
      <w:r>
        <w:rPr>
          <w:rFonts w:hint="cs"/>
          <w:rtl/>
          <w:lang w:eastAsia="he-IL"/>
        </w:rPr>
        <w:t>הנאות הזה.</w:t>
      </w:r>
      <w:bookmarkStart w:id="1441" w:name="_ETM_Q1_2486099"/>
      <w:bookmarkEnd w:id="1441"/>
    </w:p>
    <w:p w14:paraId="18D1697F" w14:textId="77777777" w:rsidR="00B6045C" w:rsidRDefault="00B6045C" w:rsidP="00B6045C">
      <w:pPr>
        <w:rPr>
          <w:rtl/>
          <w:lang w:eastAsia="he-IL"/>
        </w:rPr>
      </w:pPr>
      <w:bookmarkStart w:id="1442" w:name="_ETM_Q1_2486140"/>
      <w:bookmarkStart w:id="1443" w:name="_ETM_Q1_2487243"/>
      <w:bookmarkEnd w:id="1442"/>
      <w:bookmarkEnd w:id="1443"/>
    </w:p>
    <w:p w14:paraId="1A212FEA" w14:textId="44924924" w:rsidR="00B6045C" w:rsidRDefault="00B6045C" w:rsidP="00B6045C">
      <w:pPr>
        <w:pStyle w:val="af9"/>
        <w:keepNext/>
        <w:rPr>
          <w:rtl/>
          <w:lang w:eastAsia="he-IL"/>
        </w:rPr>
      </w:pPr>
      <w:bookmarkStart w:id="1444" w:name="ET_guest_פנינה_אורן_שני_דור_251"/>
      <w:r w:rsidRPr="00B6045C">
        <w:rPr>
          <w:rStyle w:val="TagStyle"/>
          <w:rtl/>
        </w:rPr>
        <w:t xml:space="preserve"> &lt;&lt; אורח &gt;&gt; </w:t>
      </w:r>
      <w:r>
        <w:rPr>
          <w:rtl/>
          <w:lang w:eastAsia="he-IL"/>
        </w:rPr>
        <w:t>פנינה אורן שני דור:</w:t>
      </w:r>
      <w:r w:rsidRPr="00B6045C">
        <w:rPr>
          <w:rStyle w:val="TagStyle"/>
          <w:rtl/>
        </w:rPr>
        <w:t xml:space="preserve"> &lt;&lt; אורח &gt;&gt;</w:t>
      </w:r>
      <w:r w:rsidR="00E47EFF">
        <w:rPr>
          <w:rtl/>
          <w:lang w:eastAsia="he-IL"/>
        </w:rPr>
        <w:t xml:space="preserve"> </w:t>
      </w:r>
      <w:bookmarkEnd w:id="1444"/>
    </w:p>
    <w:p w14:paraId="62C0A1D4" w14:textId="77777777" w:rsidR="00B6045C" w:rsidRDefault="00B6045C" w:rsidP="00B6045C">
      <w:pPr>
        <w:pStyle w:val="KeepWithNext"/>
        <w:rPr>
          <w:rtl/>
          <w:lang w:eastAsia="he-IL"/>
        </w:rPr>
      </w:pPr>
    </w:p>
    <w:p w14:paraId="057A9406" w14:textId="3EE0BEF3" w:rsidR="00B6045C" w:rsidRDefault="00B6045C" w:rsidP="00B6045C">
      <w:pPr>
        <w:rPr>
          <w:rtl/>
          <w:lang w:eastAsia="he-IL"/>
        </w:rPr>
      </w:pPr>
      <w:bookmarkStart w:id="1445" w:name="_ETM_Q1_2487474"/>
      <w:bookmarkStart w:id="1446" w:name="_ETM_Q1_2487518"/>
      <w:bookmarkEnd w:id="1445"/>
      <w:bookmarkEnd w:id="1446"/>
      <w:r>
        <w:rPr>
          <w:rFonts w:hint="cs"/>
          <w:rtl/>
          <w:lang w:eastAsia="he-IL"/>
        </w:rPr>
        <w:t xml:space="preserve">כן. לפי העניין. הוא גורר. המשווק לא אמור לעשות </w:t>
      </w:r>
      <w:bookmarkStart w:id="1447" w:name="_ETM_Q1_2490055"/>
      <w:bookmarkEnd w:id="1447"/>
      <w:r>
        <w:rPr>
          <w:rFonts w:hint="cs"/>
          <w:rtl/>
          <w:lang w:eastAsia="he-IL"/>
        </w:rPr>
        <w:t xml:space="preserve">שום דבר אבל ההפרות לגביו נובעות ממי הוא קנה את </w:t>
      </w:r>
      <w:bookmarkStart w:id="1448" w:name="_ETM_Q1_2496060"/>
      <w:bookmarkEnd w:id="1448"/>
      <w:r>
        <w:rPr>
          <w:rFonts w:hint="cs"/>
          <w:rtl/>
          <w:lang w:eastAsia="he-IL"/>
        </w:rPr>
        <w:t xml:space="preserve">המוצר. הוא יכול אחר כך לגלגל את זה. למשווק </w:t>
      </w:r>
      <w:bookmarkStart w:id="1449" w:name="_ETM_Q1_2497753"/>
      <w:bookmarkEnd w:id="1449"/>
      <w:r>
        <w:rPr>
          <w:rFonts w:hint="cs"/>
          <w:rtl/>
          <w:lang w:eastAsia="he-IL"/>
        </w:rPr>
        <w:t>יש סעיף חזקה, 132. לא נחזור</w:t>
      </w:r>
      <w:r w:rsidR="00E47EFF">
        <w:rPr>
          <w:rFonts w:hint="cs"/>
          <w:rtl/>
          <w:lang w:eastAsia="he-IL"/>
        </w:rPr>
        <w:t xml:space="preserve"> </w:t>
      </w:r>
      <w:r>
        <w:rPr>
          <w:rFonts w:hint="cs"/>
          <w:rtl/>
          <w:lang w:eastAsia="he-IL"/>
        </w:rPr>
        <w:t>על זה כל דיון.</w:t>
      </w:r>
    </w:p>
    <w:p w14:paraId="095C76FB" w14:textId="77777777" w:rsidR="00B6045C" w:rsidRDefault="00B6045C" w:rsidP="00B6045C">
      <w:pPr>
        <w:rPr>
          <w:rtl/>
          <w:lang w:eastAsia="he-IL"/>
        </w:rPr>
      </w:pPr>
      <w:bookmarkStart w:id="1450" w:name="_ETM_Q1_2518030"/>
      <w:bookmarkStart w:id="1451" w:name="_ETM_Q1_2518064"/>
      <w:bookmarkStart w:id="1452" w:name="_ETM_Q1_2518997"/>
      <w:bookmarkEnd w:id="1450"/>
      <w:bookmarkEnd w:id="1451"/>
      <w:bookmarkEnd w:id="1452"/>
    </w:p>
    <w:p w14:paraId="18FB927A" w14:textId="57F85C03" w:rsidR="00B6045C" w:rsidRDefault="00B6045C" w:rsidP="00B6045C">
      <w:pPr>
        <w:pStyle w:val="a4"/>
        <w:keepNext/>
        <w:rPr>
          <w:rtl/>
        </w:rPr>
      </w:pPr>
      <w:bookmarkStart w:id="1453" w:name="ET_speaker_נעה_בן_שבת_253"/>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453"/>
    </w:p>
    <w:p w14:paraId="3E9FEB0B" w14:textId="77777777" w:rsidR="00B6045C" w:rsidRDefault="00B6045C" w:rsidP="00B6045C">
      <w:pPr>
        <w:pStyle w:val="KeepWithNext"/>
        <w:rPr>
          <w:rtl/>
          <w:lang w:eastAsia="he-IL"/>
        </w:rPr>
      </w:pPr>
    </w:p>
    <w:p w14:paraId="0A8F2E4C" w14:textId="31F4E247" w:rsidR="00B6045C" w:rsidRDefault="00B6045C" w:rsidP="00B6045C">
      <w:pPr>
        <w:rPr>
          <w:rtl/>
          <w:lang w:eastAsia="he-IL"/>
        </w:rPr>
      </w:pPr>
      <w:bookmarkStart w:id="1454" w:name="_ETM_Q1_2519238"/>
      <w:bookmarkStart w:id="1455" w:name="_ETM_Q1_2519274"/>
      <w:bookmarkEnd w:id="1454"/>
      <w:bookmarkEnd w:id="1455"/>
      <w:r>
        <w:rPr>
          <w:rFonts w:hint="cs"/>
          <w:rtl/>
          <w:lang w:eastAsia="he-IL"/>
        </w:rPr>
        <w:t xml:space="preserve">זה היה תיקון אחד </w:t>
      </w:r>
      <w:bookmarkStart w:id="1456" w:name="_ETM_Q1_2518419"/>
      <w:bookmarkEnd w:id="1456"/>
      <w:r>
        <w:rPr>
          <w:rFonts w:hint="cs"/>
          <w:rtl/>
          <w:lang w:eastAsia="he-IL"/>
        </w:rPr>
        <w:t>שהכנסנו.</w:t>
      </w:r>
      <w:r w:rsidR="003A02CE">
        <w:rPr>
          <w:rFonts w:hint="cs"/>
          <w:rtl/>
          <w:lang w:eastAsia="he-IL"/>
        </w:rPr>
        <w:t xml:space="preserve"> </w:t>
      </w:r>
      <w:r>
        <w:rPr>
          <w:rFonts w:hint="cs"/>
          <w:rtl/>
          <w:lang w:eastAsia="he-IL"/>
        </w:rPr>
        <w:t xml:space="preserve">עוד החרגה היא לגבי </w:t>
      </w:r>
      <w:bookmarkStart w:id="1457" w:name="_ETM_Q1_2532166"/>
      <w:bookmarkEnd w:id="1457"/>
      <w:r>
        <w:rPr>
          <w:rFonts w:hint="cs"/>
          <w:rtl/>
          <w:lang w:eastAsia="he-IL"/>
        </w:rPr>
        <w:t xml:space="preserve">הסמל. הסמלים יופיעו בלי המלל. המלל שמלווה </w:t>
      </w:r>
      <w:bookmarkStart w:id="1458" w:name="_ETM_Q1_2543096"/>
      <w:bookmarkEnd w:id="1458"/>
      <w:r>
        <w:rPr>
          <w:rFonts w:hint="cs"/>
          <w:rtl/>
          <w:lang w:eastAsia="he-IL"/>
        </w:rPr>
        <w:t>את הסמלים</w:t>
      </w:r>
      <w:r w:rsidR="003A02CE">
        <w:rPr>
          <w:rFonts w:hint="cs"/>
          <w:rtl/>
          <w:lang w:eastAsia="he-IL"/>
        </w:rPr>
        <w:t xml:space="preserve"> </w:t>
      </w:r>
      <w:r>
        <w:rPr>
          <w:rFonts w:hint="cs"/>
          <w:rtl/>
          <w:lang w:eastAsia="he-IL"/>
        </w:rPr>
        <w:t xml:space="preserve">יכול שלא יהיה בעברית. </w:t>
      </w:r>
    </w:p>
    <w:p w14:paraId="376C00E1" w14:textId="77777777" w:rsidR="00B6045C" w:rsidRDefault="00B6045C" w:rsidP="00B6045C">
      <w:pPr>
        <w:rPr>
          <w:rtl/>
          <w:lang w:eastAsia="he-IL"/>
        </w:rPr>
      </w:pPr>
      <w:bookmarkStart w:id="1459" w:name="_ETM_Q1_2545783"/>
      <w:bookmarkStart w:id="1460" w:name="_ETM_Q1_2545817"/>
      <w:bookmarkStart w:id="1461" w:name="_ETM_Q1_2545668"/>
      <w:bookmarkEnd w:id="1459"/>
      <w:bookmarkEnd w:id="1460"/>
      <w:bookmarkEnd w:id="1461"/>
    </w:p>
    <w:p w14:paraId="23FB10F7" w14:textId="7F0123A8" w:rsidR="00B6045C" w:rsidRDefault="00B6045C" w:rsidP="00B6045C">
      <w:pPr>
        <w:pStyle w:val="af9"/>
        <w:keepNext/>
        <w:rPr>
          <w:rtl/>
          <w:lang w:eastAsia="he-IL"/>
        </w:rPr>
      </w:pPr>
      <w:bookmarkStart w:id="1462" w:name="ET_guest_פנינה_אורן_שני_דור_254"/>
      <w:r w:rsidRPr="00B6045C">
        <w:rPr>
          <w:rStyle w:val="TagStyle"/>
          <w:rtl/>
        </w:rPr>
        <w:t xml:space="preserve"> &lt;&lt; אורח &gt;&gt; </w:t>
      </w:r>
      <w:r>
        <w:rPr>
          <w:rtl/>
          <w:lang w:eastAsia="he-IL"/>
        </w:rPr>
        <w:t>פנינה אורן שני דור:</w:t>
      </w:r>
      <w:r w:rsidRPr="00B6045C">
        <w:rPr>
          <w:rStyle w:val="TagStyle"/>
          <w:rtl/>
        </w:rPr>
        <w:t xml:space="preserve"> &lt;&lt; אורח &gt;&gt;</w:t>
      </w:r>
      <w:r w:rsidR="00E47EFF">
        <w:rPr>
          <w:rtl/>
          <w:lang w:eastAsia="he-IL"/>
        </w:rPr>
        <w:t xml:space="preserve"> </w:t>
      </w:r>
      <w:bookmarkEnd w:id="1462"/>
    </w:p>
    <w:p w14:paraId="20DE5463" w14:textId="77777777" w:rsidR="00B6045C" w:rsidRDefault="00B6045C" w:rsidP="00B6045C">
      <w:pPr>
        <w:pStyle w:val="KeepWithNext"/>
        <w:rPr>
          <w:rtl/>
          <w:lang w:eastAsia="he-IL"/>
        </w:rPr>
      </w:pPr>
    </w:p>
    <w:p w14:paraId="385AC787" w14:textId="36FC016C" w:rsidR="00B6045C" w:rsidRDefault="00B6045C" w:rsidP="00B6045C">
      <w:pPr>
        <w:rPr>
          <w:rtl/>
          <w:lang w:eastAsia="he-IL"/>
        </w:rPr>
      </w:pPr>
      <w:bookmarkStart w:id="1463" w:name="_ETM_Q1_2545900"/>
      <w:bookmarkStart w:id="1464" w:name="_ETM_Q1_2545929"/>
      <w:bookmarkEnd w:id="1463"/>
      <w:bookmarkEnd w:id="1464"/>
      <w:r>
        <w:rPr>
          <w:rFonts w:hint="cs"/>
          <w:rtl/>
          <w:lang w:eastAsia="he-IL"/>
        </w:rPr>
        <w:t xml:space="preserve">אין </w:t>
      </w:r>
      <w:bookmarkStart w:id="1465" w:name="_ETM_Q1_2546156"/>
      <w:bookmarkEnd w:id="1465"/>
      <w:r>
        <w:rPr>
          <w:rFonts w:hint="cs"/>
          <w:rtl/>
          <w:lang w:eastAsia="he-IL"/>
        </w:rPr>
        <w:t>צורך בתרגום של המלל.</w:t>
      </w:r>
    </w:p>
    <w:p w14:paraId="4C163D4D" w14:textId="77777777" w:rsidR="00B6045C" w:rsidRDefault="00B6045C" w:rsidP="00B6045C">
      <w:pPr>
        <w:rPr>
          <w:rtl/>
          <w:lang w:eastAsia="he-IL"/>
        </w:rPr>
      </w:pPr>
      <w:bookmarkStart w:id="1466" w:name="_ETM_Q1_2554881"/>
      <w:bookmarkStart w:id="1467" w:name="_ETM_Q1_2554912"/>
      <w:bookmarkEnd w:id="1466"/>
      <w:bookmarkEnd w:id="1467"/>
    </w:p>
    <w:p w14:paraId="3EF9450F" w14:textId="6335DF8B" w:rsidR="00B6045C" w:rsidRDefault="00B6045C" w:rsidP="00B6045C">
      <w:pPr>
        <w:pStyle w:val="a4"/>
        <w:keepNext/>
        <w:rPr>
          <w:rtl/>
        </w:rPr>
      </w:pPr>
      <w:bookmarkStart w:id="1468" w:name="ET_speaker_נעה_בן_שבת_255"/>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468"/>
    </w:p>
    <w:p w14:paraId="7FD270D8" w14:textId="77777777" w:rsidR="00B6045C" w:rsidRDefault="00B6045C" w:rsidP="00B6045C">
      <w:pPr>
        <w:pStyle w:val="KeepWithNext"/>
        <w:rPr>
          <w:rtl/>
          <w:lang w:eastAsia="he-IL"/>
        </w:rPr>
      </w:pPr>
    </w:p>
    <w:p w14:paraId="7C6C11AA" w14:textId="29D08AF1" w:rsidR="00B6045C" w:rsidRDefault="00B6045C" w:rsidP="00B6045C">
      <w:pPr>
        <w:rPr>
          <w:rtl/>
          <w:lang w:eastAsia="he-IL"/>
        </w:rPr>
      </w:pPr>
      <w:r>
        <w:rPr>
          <w:rFonts w:hint="cs"/>
          <w:rtl/>
          <w:lang w:eastAsia="he-IL"/>
        </w:rPr>
        <w:t>בטור ב'</w:t>
      </w:r>
      <w:r w:rsidR="003A02CE">
        <w:rPr>
          <w:rFonts w:hint="cs"/>
          <w:rtl/>
          <w:lang w:eastAsia="he-IL"/>
        </w:rPr>
        <w:t xml:space="preserve"> </w:t>
      </w:r>
      <w:r>
        <w:rPr>
          <w:rFonts w:hint="cs"/>
          <w:rtl/>
          <w:lang w:eastAsia="he-IL"/>
        </w:rPr>
        <w:t>נאמר שסעיף 9 לא יחול. מה אומר ס</w:t>
      </w:r>
      <w:bookmarkStart w:id="1469" w:name="_ETM_Q1_2556609"/>
      <w:bookmarkEnd w:id="1469"/>
      <w:r>
        <w:rPr>
          <w:rFonts w:hint="cs"/>
          <w:rtl/>
          <w:lang w:eastAsia="he-IL"/>
        </w:rPr>
        <w:t>עיף 9?</w:t>
      </w:r>
    </w:p>
    <w:p w14:paraId="6FEDC9B9" w14:textId="77777777" w:rsidR="00B6045C" w:rsidRDefault="00B6045C" w:rsidP="00B6045C">
      <w:pPr>
        <w:rPr>
          <w:rtl/>
          <w:lang w:eastAsia="he-IL"/>
        </w:rPr>
      </w:pPr>
      <w:bookmarkStart w:id="1470" w:name="_ETM_Q1_2556432"/>
      <w:bookmarkStart w:id="1471" w:name="_ETM_Q1_2556466"/>
      <w:bookmarkEnd w:id="1470"/>
      <w:bookmarkEnd w:id="1471"/>
    </w:p>
    <w:p w14:paraId="683F4D71" w14:textId="7D731E53" w:rsidR="00B6045C" w:rsidRDefault="00B6045C" w:rsidP="00B6045C">
      <w:pPr>
        <w:pStyle w:val="af9"/>
        <w:keepNext/>
        <w:rPr>
          <w:rtl/>
          <w:lang w:eastAsia="he-IL"/>
        </w:rPr>
      </w:pPr>
      <w:bookmarkStart w:id="1472" w:name="ET_guest_905719_256"/>
      <w:r w:rsidRPr="00B6045C">
        <w:rPr>
          <w:rStyle w:val="TagStyle"/>
          <w:rtl/>
        </w:rPr>
        <w:t xml:space="preserve"> &lt;&lt; אורח &gt;&gt; </w:t>
      </w:r>
      <w:r>
        <w:rPr>
          <w:rtl/>
          <w:lang w:eastAsia="he-IL"/>
        </w:rPr>
        <w:t xml:space="preserve">זיוה </w:t>
      </w:r>
      <w:proofErr w:type="spellStart"/>
      <w:r>
        <w:rPr>
          <w:rtl/>
          <w:lang w:eastAsia="he-IL"/>
        </w:rPr>
        <w:t>חממא</w:t>
      </w:r>
      <w:proofErr w:type="spellEnd"/>
      <w:r>
        <w:rPr>
          <w:rtl/>
          <w:lang w:eastAsia="he-IL"/>
        </w:rPr>
        <w:t>:</w:t>
      </w:r>
      <w:r w:rsidRPr="00B6045C">
        <w:rPr>
          <w:rStyle w:val="TagStyle"/>
          <w:rtl/>
        </w:rPr>
        <w:t xml:space="preserve"> &lt;&lt; אורח &gt;&gt;</w:t>
      </w:r>
      <w:r w:rsidR="00E47EFF">
        <w:rPr>
          <w:rtl/>
          <w:lang w:eastAsia="he-IL"/>
        </w:rPr>
        <w:t xml:space="preserve"> </w:t>
      </w:r>
      <w:bookmarkEnd w:id="1472"/>
    </w:p>
    <w:p w14:paraId="2A33CA0D" w14:textId="77777777" w:rsidR="00B6045C" w:rsidRDefault="00B6045C" w:rsidP="00B6045C">
      <w:pPr>
        <w:pStyle w:val="KeepWithNext"/>
        <w:rPr>
          <w:rtl/>
          <w:lang w:eastAsia="he-IL"/>
        </w:rPr>
      </w:pPr>
    </w:p>
    <w:p w14:paraId="348533C8" w14:textId="0A598DFC" w:rsidR="00B6045C" w:rsidRDefault="00B6045C" w:rsidP="00B6045C">
      <w:pPr>
        <w:rPr>
          <w:rtl/>
          <w:lang w:eastAsia="he-IL"/>
        </w:rPr>
      </w:pPr>
      <w:r>
        <w:rPr>
          <w:rFonts w:hint="cs"/>
          <w:rtl/>
          <w:lang w:eastAsia="he-IL"/>
        </w:rPr>
        <w:t xml:space="preserve">סעיף 9 לתקנה 1935, בטור </w:t>
      </w:r>
      <w:bookmarkStart w:id="1473" w:name="_ETM_Q1_2568407"/>
      <w:bookmarkEnd w:id="1473"/>
      <w:r>
        <w:rPr>
          <w:rFonts w:hint="cs"/>
          <w:rtl/>
          <w:lang w:eastAsia="he-IL"/>
        </w:rPr>
        <w:t xml:space="preserve">ב' מצוין שסעיף 9 מוחרג. סעיף 9 מתייחס להליכי </w:t>
      </w:r>
      <w:bookmarkStart w:id="1474" w:name="_ETM_Q1_2571592"/>
      <w:bookmarkEnd w:id="1474"/>
      <w:r>
        <w:rPr>
          <w:rFonts w:hint="cs"/>
          <w:rtl/>
          <w:lang w:eastAsia="he-IL"/>
        </w:rPr>
        <w:t>אישור של חומרים חדשים במסגרת חומרים שבאים במגע עם מזון.</w:t>
      </w:r>
      <w:bookmarkStart w:id="1475" w:name="_ETM_Q1_2582031"/>
      <w:bookmarkEnd w:id="1475"/>
      <w:r>
        <w:rPr>
          <w:rFonts w:hint="cs"/>
          <w:rtl/>
          <w:lang w:eastAsia="he-IL"/>
        </w:rPr>
        <w:t xml:space="preserve"> לא חל כאן גם לא דרך ועדה ולא בשום </w:t>
      </w:r>
      <w:bookmarkStart w:id="1476" w:name="_ETM_Q1_2583483"/>
      <w:bookmarkEnd w:id="1476"/>
      <w:r>
        <w:rPr>
          <w:rFonts w:hint="cs"/>
          <w:rtl/>
          <w:lang w:eastAsia="he-IL"/>
        </w:rPr>
        <w:t>דרך וצורה.</w:t>
      </w:r>
    </w:p>
    <w:p w14:paraId="7E7AA95B" w14:textId="77777777" w:rsidR="00B6045C" w:rsidRDefault="00B6045C" w:rsidP="00B6045C">
      <w:pPr>
        <w:rPr>
          <w:rtl/>
          <w:lang w:eastAsia="he-IL"/>
        </w:rPr>
      </w:pPr>
      <w:bookmarkStart w:id="1477" w:name="_ETM_Q1_2585931"/>
      <w:bookmarkStart w:id="1478" w:name="_ETM_Q1_2585969"/>
      <w:bookmarkEnd w:id="1477"/>
      <w:bookmarkEnd w:id="1478"/>
    </w:p>
    <w:p w14:paraId="7DEB06F0" w14:textId="4A2F61A6" w:rsidR="00B6045C" w:rsidRDefault="00B6045C" w:rsidP="00B6045C">
      <w:pPr>
        <w:pStyle w:val="a4"/>
        <w:keepNext/>
        <w:rPr>
          <w:rtl/>
        </w:rPr>
      </w:pPr>
      <w:bookmarkStart w:id="1479" w:name="ET_speaker_נעה_בן_שבת_257"/>
      <w:r w:rsidRPr="00B6045C">
        <w:rPr>
          <w:rStyle w:val="TagStyle"/>
          <w:rtl/>
        </w:rPr>
        <w:t xml:space="preserve"> &lt;&lt; דובר &gt;&gt; </w:t>
      </w:r>
      <w:r>
        <w:rPr>
          <w:rtl/>
        </w:rPr>
        <w:t>נעה בן שבת:</w:t>
      </w:r>
      <w:r w:rsidRPr="00B6045C">
        <w:rPr>
          <w:rStyle w:val="TagStyle"/>
          <w:rtl/>
        </w:rPr>
        <w:t xml:space="preserve"> &lt;&lt; דובר &gt;&gt;</w:t>
      </w:r>
      <w:r w:rsidR="00E47EFF">
        <w:rPr>
          <w:rtl/>
        </w:rPr>
        <w:t xml:space="preserve"> </w:t>
      </w:r>
      <w:bookmarkEnd w:id="1479"/>
    </w:p>
    <w:p w14:paraId="1C42F68B" w14:textId="77777777" w:rsidR="00B6045C" w:rsidRDefault="00B6045C" w:rsidP="00B6045C">
      <w:pPr>
        <w:pStyle w:val="KeepWithNext"/>
        <w:rPr>
          <w:rtl/>
        </w:rPr>
      </w:pPr>
    </w:p>
    <w:p w14:paraId="25B53922" w14:textId="56034603" w:rsidR="00B6045C" w:rsidRDefault="00B6045C" w:rsidP="00B6045C">
      <w:pPr>
        <w:rPr>
          <w:rtl/>
        </w:rPr>
      </w:pPr>
      <w:r>
        <w:rPr>
          <w:rFonts w:hint="cs"/>
          <w:rtl/>
        </w:rPr>
        <w:t>סעיף 16 הוא תקנה 10/2011 עם</w:t>
      </w:r>
      <w:r w:rsidR="003A02CE">
        <w:rPr>
          <w:rFonts w:hint="cs"/>
          <w:rtl/>
        </w:rPr>
        <w:t xml:space="preserve"> </w:t>
      </w:r>
      <w:r>
        <w:rPr>
          <w:rFonts w:hint="cs"/>
          <w:rtl/>
        </w:rPr>
        <w:t xml:space="preserve">ההחרגה של </w:t>
      </w:r>
      <w:bookmarkStart w:id="1480" w:name="_ETM_Q1_2592210"/>
      <w:bookmarkEnd w:id="1480"/>
      <w:r>
        <w:rPr>
          <w:rFonts w:hint="cs"/>
          <w:rtl/>
        </w:rPr>
        <w:t>היבואן הנאות או המשווק שקנה ממנו את המוצר.</w:t>
      </w:r>
    </w:p>
    <w:p w14:paraId="24BBFD26" w14:textId="77777777" w:rsidR="00251DD4" w:rsidRDefault="00251DD4" w:rsidP="00B6045C">
      <w:pPr>
        <w:rPr>
          <w:rtl/>
        </w:rPr>
      </w:pPr>
    </w:p>
    <w:p w14:paraId="15D29085" w14:textId="28CC8CB9" w:rsidR="00251DD4" w:rsidRDefault="00251DD4" w:rsidP="00251DD4">
      <w:pPr>
        <w:pStyle w:val="af6"/>
        <w:keepNext/>
        <w:rPr>
          <w:rtl/>
        </w:rPr>
      </w:pPr>
      <w:bookmarkStart w:id="1481" w:name="ET_yor_6447_258"/>
      <w:r w:rsidRPr="00251DD4">
        <w:rPr>
          <w:rStyle w:val="TagStyle"/>
          <w:rtl/>
        </w:rPr>
        <w:t xml:space="preserve"> &lt;&lt; יור &gt;&gt; </w:t>
      </w:r>
      <w:r>
        <w:rPr>
          <w:rtl/>
        </w:rPr>
        <w:t xml:space="preserve">היו"ר יונתן </w:t>
      </w:r>
      <w:proofErr w:type="spellStart"/>
      <w:r>
        <w:rPr>
          <w:rtl/>
        </w:rPr>
        <w:t>מישרקי</w:t>
      </w:r>
      <w:proofErr w:type="spellEnd"/>
      <w:r>
        <w:rPr>
          <w:rtl/>
        </w:rPr>
        <w:t>:</w:t>
      </w:r>
      <w:r w:rsidRPr="00251DD4">
        <w:rPr>
          <w:rStyle w:val="TagStyle"/>
          <w:rtl/>
        </w:rPr>
        <w:t xml:space="preserve"> &lt;&lt; יור &gt;&gt;</w:t>
      </w:r>
      <w:r w:rsidR="00E47EFF">
        <w:rPr>
          <w:rtl/>
        </w:rPr>
        <w:t xml:space="preserve"> </w:t>
      </w:r>
      <w:bookmarkEnd w:id="1481"/>
    </w:p>
    <w:p w14:paraId="497F5278" w14:textId="77777777" w:rsidR="00251DD4" w:rsidRDefault="00251DD4" w:rsidP="00251DD4">
      <w:pPr>
        <w:pStyle w:val="KeepWithNext"/>
        <w:rPr>
          <w:rtl/>
          <w:lang w:eastAsia="he-IL"/>
        </w:rPr>
      </w:pPr>
    </w:p>
    <w:p w14:paraId="75EDFA18" w14:textId="36050BC2" w:rsidR="00251DD4" w:rsidRDefault="00251DD4" w:rsidP="00251DD4">
      <w:pPr>
        <w:rPr>
          <w:rtl/>
          <w:lang w:eastAsia="he-IL"/>
        </w:rPr>
      </w:pPr>
      <w:r>
        <w:rPr>
          <w:rFonts w:hint="cs"/>
          <w:rtl/>
          <w:lang w:eastAsia="he-IL"/>
        </w:rPr>
        <w:t>במסלול האירופי.</w:t>
      </w:r>
    </w:p>
    <w:p w14:paraId="29689B86" w14:textId="77777777" w:rsidR="00251DD4" w:rsidRDefault="00251DD4" w:rsidP="00251DD4">
      <w:pPr>
        <w:rPr>
          <w:rtl/>
          <w:lang w:eastAsia="he-IL"/>
        </w:rPr>
      </w:pPr>
      <w:bookmarkStart w:id="1482" w:name="_ETM_Q1_2598315"/>
      <w:bookmarkStart w:id="1483" w:name="_ETM_Q1_2598352"/>
      <w:bookmarkEnd w:id="1482"/>
      <w:bookmarkEnd w:id="1483"/>
    </w:p>
    <w:p w14:paraId="74C5676A" w14:textId="7EFDFE64" w:rsidR="00251DD4" w:rsidRDefault="00251DD4" w:rsidP="00251DD4">
      <w:pPr>
        <w:pStyle w:val="a4"/>
        <w:keepNext/>
        <w:rPr>
          <w:rtl/>
        </w:rPr>
      </w:pPr>
      <w:bookmarkStart w:id="1484" w:name="ET_speaker_נעה_בן_שבת_259"/>
      <w:r w:rsidRPr="00251DD4">
        <w:rPr>
          <w:rStyle w:val="TagStyle"/>
          <w:rtl/>
        </w:rPr>
        <w:t xml:space="preserve"> &lt;&lt; דובר &gt;&gt; </w:t>
      </w:r>
      <w:r>
        <w:rPr>
          <w:rtl/>
        </w:rPr>
        <w:t>נעה בן שבת:</w:t>
      </w:r>
      <w:r w:rsidRPr="00251DD4">
        <w:rPr>
          <w:rStyle w:val="TagStyle"/>
          <w:rtl/>
        </w:rPr>
        <w:t xml:space="preserve"> &lt;&lt; דובר &gt;&gt;</w:t>
      </w:r>
      <w:r w:rsidR="00E47EFF">
        <w:rPr>
          <w:rtl/>
        </w:rPr>
        <w:t xml:space="preserve"> </w:t>
      </w:r>
      <w:bookmarkEnd w:id="1484"/>
    </w:p>
    <w:p w14:paraId="6E4856FF" w14:textId="77777777" w:rsidR="00251DD4" w:rsidRDefault="00251DD4" w:rsidP="00251DD4">
      <w:pPr>
        <w:pStyle w:val="KeepWithNext"/>
        <w:rPr>
          <w:rtl/>
        </w:rPr>
      </w:pPr>
    </w:p>
    <w:p w14:paraId="4A4A83C6" w14:textId="2924B86C" w:rsidR="00251DD4" w:rsidRDefault="00251DD4" w:rsidP="00251DD4">
      <w:pPr>
        <w:rPr>
          <w:rtl/>
        </w:rPr>
      </w:pPr>
      <w:bookmarkStart w:id="1485" w:name="_ETM_Q1_2600070"/>
      <w:bookmarkStart w:id="1486" w:name="_ETM_Q1_2600099"/>
      <w:bookmarkEnd w:id="1485"/>
      <w:bookmarkEnd w:id="1486"/>
      <w:r>
        <w:rPr>
          <w:rFonts w:hint="cs"/>
          <w:rtl/>
        </w:rPr>
        <w:t xml:space="preserve">תקנה </w:t>
      </w:r>
      <w:bookmarkStart w:id="1487" w:name="_ETM_Q1_2599622"/>
      <w:bookmarkEnd w:id="1487"/>
      <w:r>
        <w:rPr>
          <w:rFonts w:hint="cs"/>
          <w:rtl/>
        </w:rPr>
        <w:t>450/2009 עם אותה החרגה שדיברנו עליה עכשיו.</w:t>
      </w:r>
    </w:p>
    <w:p w14:paraId="749033BA" w14:textId="77777777" w:rsidR="00251DD4" w:rsidRDefault="00251DD4" w:rsidP="00251DD4">
      <w:pPr>
        <w:rPr>
          <w:rtl/>
        </w:rPr>
      </w:pPr>
    </w:p>
    <w:p w14:paraId="127B1187" w14:textId="43E47C96" w:rsidR="00251DD4" w:rsidRDefault="00251DD4" w:rsidP="00251DD4">
      <w:pPr>
        <w:rPr>
          <w:rtl/>
        </w:rPr>
      </w:pPr>
      <w:bookmarkStart w:id="1488" w:name="_ETM_Q1_2603689"/>
      <w:bookmarkStart w:id="1489" w:name="_ETM_Q1_2603723"/>
      <w:bookmarkEnd w:id="1488"/>
      <w:bookmarkEnd w:id="1489"/>
      <w:r>
        <w:rPr>
          <w:rFonts w:hint="cs"/>
          <w:rtl/>
        </w:rPr>
        <w:t xml:space="preserve">דירקטיבה </w:t>
      </w:r>
      <w:r>
        <w:t>EC</w:t>
      </w:r>
      <w:r>
        <w:rPr>
          <w:rFonts w:hint="cs"/>
          <w:rtl/>
        </w:rPr>
        <w:t>/84/500.</w:t>
      </w:r>
    </w:p>
    <w:p w14:paraId="356A04CC" w14:textId="77777777" w:rsidR="00251DD4" w:rsidRDefault="00251DD4" w:rsidP="00251DD4">
      <w:pPr>
        <w:rPr>
          <w:rtl/>
        </w:rPr>
      </w:pPr>
      <w:bookmarkStart w:id="1490" w:name="_ETM_Q1_2609068"/>
      <w:bookmarkStart w:id="1491" w:name="_ETM_Q1_2609104"/>
      <w:bookmarkEnd w:id="1490"/>
      <w:bookmarkEnd w:id="1491"/>
    </w:p>
    <w:p w14:paraId="4A71FC0B" w14:textId="190603AC" w:rsidR="00B6045C" w:rsidRDefault="00251DD4" w:rsidP="00251DD4">
      <w:pPr>
        <w:rPr>
          <w:rtl/>
          <w:lang w:eastAsia="he-IL"/>
        </w:rPr>
      </w:pPr>
      <w:bookmarkStart w:id="1492" w:name="_ETM_Q1_2609204"/>
      <w:bookmarkStart w:id="1493" w:name="_ETM_Q1_2609240"/>
      <w:bookmarkEnd w:id="1492"/>
      <w:bookmarkEnd w:id="1493"/>
      <w:r>
        <w:rPr>
          <w:rFonts w:hint="cs"/>
          <w:rtl/>
        </w:rPr>
        <w:t xml:space="preserve">תקנה </w:t>
      </w:r>
      <w:r>
        <w:t>EC</w:t>
      </w:r>
      <w:r>
        <w:rPr>
          <w:rFonts w:hint="cs"/>
          <w:rtl/>
        </w:rPr>
        <w:t>/2007/42</w:t>
      </w:r>
      <w:bookmarkStart w:id="1494" w:name="_ETM_Q1_2507112"/>
      <w:bookmarkStart w:id="1495" w:name="_ETM_Q1_2507155"/>
      <w:bookmarkStart w:id="1496" w:name="_ETM_Q1_2507880"/>
      <w:bookmarkEnd w:id="1494"/>
      <w:bookmarkEnd w:id="1495"/>
      <w:bookmarkEnd w:id="1496"/>
      <w:r>
        <w:rPr>
          <w:rFonts w:hint="cs"/>
          <w:rtl/>
          <w:lang w:eastAsia="he-IL"/>
        </w:rPr>
        <w:t xml:space="preserve"> ותקנה 1895/2005. דירקטיבה </w:t>
      </w:r>
      <w:r>
        <w:rPr>
          <w:lang w:eastAsia="he-IL"/>
        </w:rPr>
        <w:t>EC</w:t>
      </w:r>
      <w:r>
        <w:rPr>
          <w:rFonts w:hint="cs"/>
          <w:rtl/>
          <w:lang w:eastAsia="he-IL"/>
        </w:rPr>
        <w:t>/93/11.</w:t>
      </w:r>
    </w:p>
    <w:p w14:paraId="07477C88" w14:textId="77777777" w:rsidR="00251DD4" w:rsidRDefault="00251DD4" w:rsidP="00251DD4">
      <w:pPr>
        <w:rPr>
          <w:rtl/>
          <w:lang w:eastAsia="he-IL"/>
        </w:rPr>
      </w:pPr>
      <w:bookmarkStart w:id="1497" w:name="_ETM_Q1_2623790"/>
      <w:bookmarkStart w:id="1498" w:name="_ETM_Q1_2623826"/>
      <w:bookmarkStart w:id="1499" w:name="_ETM_Q1_2619851"/>
      <w:bookmarkEnd w:id="1497"/>
      <w:bookmarkEnd w:id="1498"/>
      <w:bookmarkEnd w:id="1499"/>
    </w:p>
    <w:p w14:paraId="62445F59" w14:textId="3AA6F9E3" w:rsidR="00251DD4" w:rsidRDefault="00251DD4" w:rsidP="00251DD4">
      <w:pPr>
        <w:pStyle w:val="af9"/>
        <w:keepNext/>
        <w:rPr>
          <w:rtl/>
          <w:lang w:eastAsia="he-IL"/>
        </w:rPr>
      </w:pPr>
      <w:bookmarkStart w:id="1500" w:name="ET_guest_905462_260"/>
      <w:r w:rsidRPr="00251DD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51DD4">
        <w:rPr>
          <w:rStyle w:val="TagStyle"/>
          <w:rtl/>
        </w:rPr>
        <w:t xml:space="preserve"> &lt;&lt; אורח &gt;&gt;</w:t>
      </w:r>
      <w:r w:rsidR="00E47EFF">
        <w:rPr>
          <w:rtl/>
          <w:lang w:eastAsia="he-IL"/>
        </w:rPr>
        <w:t xml:space="preserve"> </w:t>
      </w:r>
      <w:bookmarkEnd w:id="1500"/>
    </w:p>
    <w:p w14:paraId="64DA85BE" w14:textId="77777777" w:rsidR="00251DD4" w:rsidRDefault="00251DD4" w:rsidP="00251DD4">
      <w:pPr>
        <w:pStyle w:val="KeepWithNext"/>
        <w:rPr>
          <w:rtl/>
          <w:lang w:eastAsia="he-IL"/>
        </w:rPr>
      </w:pPr>
    </w:p>
    <w:p w14:paraId="5CC3A890" w14:textId="1B50B97E" w:rsidR="00251DD4" w:rsidRDefault="00251DD4" w:rsidP="00251DD4">
      <w:pPr>
        <w:rPr>
          <w:rtl/>
          <w:lang w:eastAsia="he-IL"/>
        </w:rPr>
      </w:pPr>
      <w:bookmarkStart w:id="1501" w:name="_ETM_Q1_2620062"/>
      <w:bookmarkStart w:id="1502" w:name="_ETM_Q1_2620089"/>
      <w:bookmarkEnd w:id="1501"/>
      <w:bookmarkEnd w:id="1502"/>
      <w:r>
        <w:rPr>
          <w:rFonts w:hint="cs"/>
          <w:rtl/>
          <w:lang w:eastAsia="he-IL"/>
        </w:rPr>
        <w:t xml:space="preserve">אני מזכיר את </w:t>
      </w:r>
      <w:bookmarkStart w:id="1503" w:name="_ETM_Q1_2622055"/>
      <w:bookmarkEnd w:id="1503"/>
      <w:r>
        <w:rPr>
          <w:rFonts w:hint="cs"/>
          <w:rtl/>
          <w:lang w:eastAsia="he-IL"/>
        </w:rPr>
        <w:t xml:space="preserve">הסימון. רשמת את </w:t>
      </w:r>
      <w:bookmarkStart w:id="1504" w:name="_ETM_Q1_2621207"/>
      <w:bookmarkEnd w:id="1504"/>
      <w:r>
        <w:rPr>
          <w:rFonts w:hint="cs"/>
          <w:rtl/>
          <w:lang w:eastAsia="he-IL"/>
        </w:rPr>
        <w:t>זה?</w:t>
      </w:r>
      <w:bookmarkStart w:id="1505" w:name="_ETM_Q1_2620729"/>
      <w:bookmarkEnd w:id="1505"/>
    </w:p>
    <w:p w14:paraId="0C85787F" w14:textId="77777777" w:rsidR="00251DD4" w:rsidRDefault="00251DD4" w:rsidP="00251DD4">
      <w:pPr>
        <w:rPr>
          <w:rtl/>
          <w:lang w:eastAsia="he-IL"/>
        </w:rPr>
      </w:pPr>
      <w:bookmarkStart w:id="1506" w:name="_ETM_Q1_2620763"/>
      <w:bookmarkStart w:id="1507" w:name="_ETM_Q1_2621657"/>
      <w:bookmarkEnd w:id="1506"/>
      <w:bookmarkEnd w:id="1507"/>
    </w:p>
    <w:p w14:paraId="13462EE6" w14:textId="6A263213" w:rsidR="00251DD4" w:rsidRDefault="00251DD4" w:rsidP="00251DD4">
      <w:pPr>
        <w:pStyle w:val="af9"/>
        <w:keepNext/>
        <w:rPr>
          <w:rtl/>
          <w:lang w:eastAsia="he-IL"/>
        </w:rPr>
      </w:pPr>
      <w:bookmarkStart w:id="1508" w:name="ET_guest_פנינה_אורן_שני_דור_261"/>
      <w:r w:rsidRPr="00251DD4">
        <w:rPr>
          <w:rStyle w:val="TagStyle"/>
          <w:rtl/>
        </w:rPr>
        <w:t xml:space="preserve"> &lt;&lt; אורח &gt;&gt; </w:t>
      </w:r>
      <w:r>
        <w:rPr>
          <w:rtl/>
          <w:lang w:eastAsia="he-IL"/>
        </w:rPr>
        <w:t>פנינה אורן שני דור:</w:t>
      </w:r>
      <w:r w:rsidRPr="00251DD4">
        <w:rPr>
          <w:rStyle w:val="TagStyle"/>
          <w:rtl/>
        </w:rPr>
        <w:t xml:space="preserve"> &lt;&lt; אורח &gt;&gt;</w:t>
      </w:r>
      <w:r w:rsidR="00E47EFF">
        <w:rPr>
          <w:rtl/>
          <w:lang w:eastAsia="he-IL"/>
        </w:rPr>
        <w:t xml:space="preserve"> </w:t>
      </w:r>
      <w:bookmarkEnd w:id="1508"/>
    </w:p>
    <w:p w14:paraId="66BA0ADA" w14:textId="77777777" w:rsidR="00251DD4" w:rsidRDefault="00251DD4" w:rsidP="00251DD4">
      <w:pPr>
        <w:pStyle w:val="KeepWithNext"/>
        <w:rPr>
          <w:rtl/>
          <w:lang w:eastAsia="he-IL"/>
        </w:rPr>
      </w:pPr>
    </w:p>
    <w:p w14:paraId="38D11C01" w14:textId="024A43DD" w:rsidR="00251DD4" w:rsidRDefault="00251DD4" w:rsidP="00251DD4">
      <w:pPr>
        <w:rPr>
          <w:rtl/>
          <w:lang w:eastAsia="he-IL"/>
        </w:rPr>
      </w:pPr>
      <w:bookmarkStart w:id="1509" w:name="_ETM_Q1_2621902"/>
      <w:bookmarkStart w:id="1510" w:name="_ETM_Q1_2621930"/>
      <w:bookmarkEnd w:id="1509"/>
      <w:bookmarkEnd w:id="1510"/>
      <w:r>
        <w:rPr>
          <w:rFonts w:hint="cs"/>
          <w:rtl/>
          <w:lang w:eastAsia="he-IL"/>
        </w:rPr>
        <w:t xml:space="preserve">היא רשמה. היא אמרה. ההגבלות של היבואן והסימון. </w:t>
      </w:r>
    </w:p>
    <w:p w14:paraId="53C14085" w14:textId="77777777" w:rsidR="00251DD4" w:rsidRDefault="00251DD4" w:rsidP="00251DD4">
      <w:pPr>
        <w:rPr>
          <w:rtl/>
          <w:lang w:eastAsia="he-IL"/>
        </w:rPr>
      </w:pPr>
    </w:p>
    <w:p w14:paraId="06C8889D" w14:textId="7F78F80F" w:rsidR="00251DD4" w:rsidRDefault="00251DD4" w:rsidP="00251DD4">
      <w:pPr>
        <w:pStyle w:val="a4"/>
        <w:keepNext/>
        <w:rPr>
          <w:rtl/>
        </w:rPr>
      </w:pPr>
      <w:bookmarkStart w:id="1511" w:name="ET_speaker_נעה_בן_שבת_262"/>
      <w:r w:rsidRPr="00251DD4">
        <w:rPr>
          <w:rStyle w:val="TagStyle"/>
          <w:rtl/>
        </w:rPr>
        <w:t xml:space="preserve"> &lt;&lt; דובר &gt;&gt; </w:t>
      </w:r>
      <w:r>
        <w:rPr>
          <w:rtl/>
        </w:rPr>
        <w:t>נעה בן שבת:</w:t>
      </w:r>
      <w:r w:rsidRPr="00251DD4">
        <w:rPr>
          <w:rStyle w:val="TagStyle"/>
          <w:rtl/>
        </w:rPr>
        <w:t xml:space="preserve"> &lt;&lt; דובר &gt;&gt;</w:t>
      </w:r>
      <w:r w:rsidR="00E47EFF">
        <w:rPr>
          <w:rtl/>
        </w:rPr>
        <w:t xml:space="preserve"> </w:t>
      </w:r>
      <w:bookmarkEnd w:id="1511"/>
    </w:p>
    <w:p w14:paraId="76BFB552" w14:textId="77777777" w:rsidR="00251DD4" w:rsidRDefault="00251DD4" w:rsidP="00251DD4">
      <w:pPr>
        <w:pStyle w:val="KeepWithNext"/>
        <w:rPr>
          <w:rtl/>
          <w:lang w:eastAsia="he-IL"/>
        </w:rPr>
      </w:pPr>
    </w:p>
    <w:p w14:paraId="0230DD1D" w14:textId="687009B6" w:rsidR="00251DD4" w:rsidRDefault="00251DD4" w:rsidP="00251DD4">
      <w:pPr>
        <w:rPr>
          <w:rtl/>
          <w:lang w:eastAsia="he-IL"/>
        </w:rPr>
      </w:pPr>
      <w:r>
        <w:rPr>
          <w:rFonts w:hint="cs"/>
          <w:rtl/>
          <w:lang w:eastAsia="he-IL"/>
        </w:rPr>
        <w:t>אתה מתכוון לסימון של הסמל.</w:t>
      </w:r>
      <w:r w:rsidR="003A02CE">
        <w:rPr>
          <w:rFonts w:hint="cs"/>
          <w:rtl/>
          <w:lang w:eastAsia="he-IL"/>
        </w:rPr>
        <w:t xml:space="preserve"> </w:t>
      </w:r>
      <w:r>
        <w:rPr>
          <w:rFonts w:hint="cs"/>
          <w:rtl/>
          <w:lang w:eastAsia="he-IL"/>
        </w:rPr>
        <w:t xml:space="preserve">המלל </w:t>
      </w:r>
      <w:bookmarkStart w:id="1512" w:name="_ETM_Q1_2633799"/>
      <w:bookmarkEnd w:id="1512"/>
      <w:r>
        <w:rPr>
          <w:rFonts w:hint="cs"/>
          <w:rtl/>
          <w:lang w:eastAsia="he-IL"/>
        </w:rPr>
        <w:t>שמלווה את הסמל לא חייב להיות בעברית.</w:t>
      </w:r>
    </w:p>
    <w:p w14:paraId="2D7C9860" w14:textId="77777777" w:rsidR="00251DD4" w:rsidRDefault="00251DD4" w:rsidP="00251DD4">
      <w:pPr>
        <w:rPr>
          <w:rtl/>
          <w:lang w:eastAsia="he-IL"/>
        </w:rPr>
      </w:pPr>
      <w:bookmarkStart w:id="1513" w:name="_ETM_Q1_2634530"/>
      <w:bookmarkStart w:id="1514" w:name="_ETM_Q1_2634567"/>
      <w:bookmarkEnd w:id="1513"/>
      <w:bookmarkEnd w:id="1514"/>
    </w:p>
    <w:p w14:paraId="168DE9DC" w14:textId="0FD91E6E" w:rsidR="00251DD4" w:rsidRDefault="00251DD4" w:rsidP="00251DD4">
      <w:pPr>
        <w:pStyle w:val="af9"/>
        <w:keepNext/>
        <w:rPr>
          <w:rtl/>
          <w:lang w:eastAsia="he-IL"/>
        </w:rPr>
      </w:pPr>
      <w:bookmarkStart w:id="1515" w:name="ET_guest_רוית_ארבל_263"/>
      <w:r w:rsidRPr="00251DD4">
        <w:rPr>
          <w:rStyle w:val="TagStyle"/>
          <w:rtl/>
        </w:rPr>
        <w:t xml:space="preserve"> &lt;&lt; אורח &gt;&gt; </w:t>
      </w:r>
      <w:proofErr w:type="spellStart"/>
      <w:r>
        <w:rPr>
          <w:rtl/>
          <w:lang w:eastAsia="he-IL"/>
        </w:rPr>
        <w:t>רוית</w:t>
      </w:r>
      <w:proofErr w:type="spellEnd"/>
      <w:r>
        <w:rPr>
          <w:rtl/>
          <w:lang w:eastAsia="he-IL"/>
        </w:rPr>
        <w:t xml:space="preserve"> ארבל:</w:t>
      </w:r>
      <w:r w:rsidRPr="00251DD4">
        <w:rPr>
          <w:rStyle w:val="TagStyle"/>
          <w:rtl/>
        </w:rPr>
        <w:t xml:space="preserve"> &lt;&lt; אורח &gt;&gt;</w:t>
      </w:r>
      <w:r w:rsidR="00E47EFF">
        <w:rPr>
          <w:rtl/>
          <w:lang w:eastAsia="he-IL"/>
        </w:rPr>
        <w:t xml:space="preserve"> </w:t>
      </w:r>
      <w:bookmarkEnd w:id="1515"/>
    </w:p>
    <w:p w14:paraId="694F2202" w14:textId="77777777" w:rsidR="00251DD4" w:rsidRDefault="00251DD4" w:rsidP="00251DD4">
      <w:pPr>
        <w:pStyle w:val="KeepWithNext"/>
        <w:rPr>
          <w:rtl/>
          <w:lang w:eastAsia="he-IL"/>
        </w:rPr>
      </w:pPr>
    </w:p>
    <w:p w14:paraId="5E752D91" w14:textId="4B802145" w:rsidR="00251DD4" w:rsidRDefault="00251DD4" w:rsidP="00251DD4">
      <w:pPr>
        <w:rPr>
          <w:rtl/>
          <w:lang w:eastAsia="he-IL"/>
        </w:rPr>
      </w:pPr>
      <w:bookmarkStart w:id="1516" w:name="_ETM_Q1_2637213"/>
      <w:bookmarkStart w:id="1517" w:name="_ETM_Q1_2637244"/>
      <w:bookmarkEnd w:id="1516"/>
      <w:bookmarkEnd w:id="1517"/>
      <w:r>
        <w:rPr>
          <w:rFonts w:hint="cs"/>
          <w:rtl/>
          <w:lang w:eastAsia="he-IL"/>
        </w:rPr>
        <w:t>מה בסוף לגבי</w:t>
      </w:r>
      <w:r w:rsidR="003A02CE">
        <w:rPr>
          <w:rFonts w:hint="cs"/>
          <w:rtl/>
          <w:lang w:eastAsia="he-IL"/>
        </w:rPr>
        <w:t xml:space="preserve"> </w:t>
      </w:r>
      <w:r>
        <w:rPr>
          <w:rFonts w:hint="cs"/>
          <w:rtl/>
          <w:lang w:eastAsia="he-IL"/>
        </w:rPr>
        <w:t xml:space="preserve">שינוי התחולה של התקנה אם וכאשר </w:t>
      </w:r>
      <w:bookmarkStart w:id="1518" w:name="_ETM_Q1_2643272"/>
      <w:bookmarkEnd w:id="1518"/>
      <w:r>
        <w:rPr>
          <w:rFonts w:hint="cs"/>
          <w:rtl/>
          <w:lang w:eastAsia="he-IL"/>
        </w:rPr>
        <w:t>יקרה בעתיד, של התקנות?</w:t>
      </w:r>
    </w:p>
    <w:p w14:paraId="706C3B58" w14:textId="77777777" w:rsidR="00251DD4" w:rsidRDefault="00251DD4" w:rsidP="00251DD4">
      <w:pPr>
        <w:rPr>
          <w:rtl/>
          <w:lang w:eastAsia="he-IL"/>
        </w:rPr>
      </w:pPr>
      <w:bookmarkStart w:id="1519" w:name="_ETM_Q1_2644114"/>
      <w:bookmarkStart w:id="1520" w:name="_ETM_Q1_2644151"/>
      <w:bookmarkEnd w:id="1519"/>
      <w:bookmarkEnd w:id="1520"/>
    </w:p>
    <w:p w14:paraId="05D348AB" w14:textId="57D3979C" w:rsidR="00251DD4" w:rsidRDefault="00251DD4" w:rsidP="00251DD4">
      <w:pPr>
        <w:pStyle w:val="a4"/>
        <w:keepNext/>
        <w:rPr>
          <w:rtl/>
        </w:rPr>
      </w:pPr>
      <w:bookmarkStart w:id="1521" w:name="ET_speaker_נעה_בן_שבת_264"/>
      <w:r w:rsidRPr="00251DD4">
        <w:rPr>
          <w:rStyle w:val="TagStyle"/>
          <w:rtl/>
        </w:rPr>
        <w:t xml:space="preserve"> &lt;&lt; דובר &gt;&gt; </w:t>
      </w:r>
      <w:r>
        <w:rPr>
          <w:rtl/>
        </w:rPr>
        <w:t>נעה בן שבת:</w:t>
      </w:r>
      <w:r w:rsidRPr="00251DD4">
        <w:rPr>
          <w:rStyle w:val="TagStyle"/>
          <w:rtl/>
        </w:rPr>
        <w:t xml:space="preserve"> &lt;&lt; דובר &gt;&gt;</w:t>
      </w:r>
      <w:r w:rsidR="00E47EFF">
        <w:rPr>
          <w:rtl/>
        </w:rPr>
        <w:t xml:space="preserve"> </w:t>
      </w:r>
      <w:bookmarkEnd w:id="1521"/>
    </w:p>
    <w:p w14:paraId="0B05CA6E" w14:textId="77777777" w:rsidR="00251DD4" w:rsidRDefault="00251DD4" w:rsidP="00251DD4">
      <w:pPr>
        <w:pStyle w:val="KeepWithNext"/>
        <w:rPr>
          <w:rtl/>
          <w:lang w:eastAsia="he-IL"/>
        </w:rPr>
      </w:pPr>
    </w:p>
    <w:p w14:paraId="11D00F91" w14:textId="390AE5C3" w:rsidR="00251DD4" w:rsidRDefault="00251DD4" w:rsidP="00251DD4">
      <w:pPr>
        <w:rPr>
          <w:rtl/>
          <w:lang w:eastAsia="he-IL"/>
        </w:rPr>
      </w:pPr>
      <w:bookmarkStart w:id="1522" w:name="_ETM_Q1_2644050"/>
      <w:bookmarkEnd w:id="1522"/>
      <w:r>
        <w:rPr>
          <w:rFonts w:hint="cs"/>
          <w:rtl/>
          <w:lang w:eastAsia="he-IL"/>
        </w:rPr>
        <w:t>א</w:t>
      </w:r>
      <w:bookmarkStart w:id="1523" w:name="_ETM_Q1_2644087"/>
      <w:bookmarkEnd w:id="1523"/>
      <w:r>
        <w:rPr>
          <w:rFonts w:hint="cs"/>
          <w:rtl/>
          <w:lang w:eastAsia="he-IL"/>
        </w:rPr>
        <w:t xml:space="preserve">נחנו בעצם לא אומרים על זה שום </w:t>
      </w:r>
      <w:bookmarkStart w:id="1524" w:name="_ETM_Q1_2644150"/>
      <w:bookmarkEnd w:id="1524"/>
      <w:r>
        <w:rPr>
          <w:rFonts w:hint="cs"/>
          <w:rtl/>
          <w:lang w:eastAsia="he-IL"/>
        </w:rPr>
        <w:t xml:space="preserve">דבר. ברגע שירצו להוריד את ההחרגה הזאת עליה </w:t>
      </w:r>
      <w:bookmarkStart w:id="1525" w:name="_ETM_Q1_2649249"/>
      <w:bookmarkEnd w:id="1525"/>
      <w:r>
        <w:rPr>
          <w:rFonts w:hint="cs"/>
          <w:rtl/>
          <w:lang w:eastAsia="he-IL"/>
        </w:rPr>
        <w:t>דיברנו עכשיו, יצטרכו לבוא לוועדה עם צו כדי לקבל א</w:t>
      </w:r>
      <w:bookmarkStart w:id="1526" w:name="_ETM_Q1_2655829"/>
      <w:bookmarkEnd w:id="1526"/>
      <w:r>
        <w:rPr>
          <w:rFonts w:hint="cs"/>
          <w:rtl/>
          <w:lang w:eastAsia="he-IL"/>
        </w:rPr>
        <w:t>ת אישורה ואז יתקיים הדיון.</w:t>
      </w:r>
    </w:p>
    <w:p w14:paraId="519288B7" w14:textId="77777777" w:rsidR="00251DD4" w:rsidRDefault="00251DD4" w:rsidP="00251DD4">
      <w:pPr>
        <w:rPr>
          <w:rtl/>
          <w:lang w:eastAsia="he-IL"/>
        </w:rPr>
      </w:pPr>
      <w:bookmarkStart w:id="1527" w:name="_ETM_Q1_2657672"/>
      <w:bookmarkStart w:id="1528" w:name="_ETM_Q1_2657711"/>
      <w:bookmarkEnd w:id="1527"/>
      <w:bookmarkEnd w:id="1528"/>
    </w:p>
    <w:p w14:paraId="2559D40D" w14:textId="4FD24688" w:rsidR="00251DD4" w:rsidRDefault="00251DD4" w:rsidP="00251DD4">
      <w:pPr>
        <w:pStyle w:val="af9"/>
        <w:keepNext/>
        <w:rPr>
          <w:rtl/>
          <w:lang w:eastAsia="he-IL"/>
        </w:rPr>
      </w:pPr>
      <w:bookmarkStart w:id="1529" w:name="ET_guest_רוית_ארבל_265"/>
      <w:r w:rsidRPr="00251DD4">
        <w:rPr>
          <w:rStyle w:val="TagStyle"/>
          <w:rtl/>
        </w:rPr>
        <w:t xml:space="preserve"> &lt;&lt; אורח &gt;&gt; </w:t>
      </w:r>
      <w:proofErr w:type="spellStart"/>
      <w:r>
        <w:rPr>
          <w:rtl/>
          <w:lang w:eastAsia="he-IL"/>
        </w:rPr>
        <w:t>רוית</w:t>
      </w:r>
      <w:proofErr w:type="spellEnd"/>
      <w:r>
        <w:rPr>
          <w:rtl/>
          <w:lang w:eastAsia="he-IL"/>
        </w:rPr>
        <w:t xml:space="preserve"> ארבל:</w:t>
      </w:r>
      <w:r w:rsidRPr="00251DD4">
        <w:rPr>
          <w:rStyle w:val="TagStyle"/>
          <w:rtl/>
        </w:rPr>
        <w:t xml:space="preserve"> &lt;&lt; אורח &gt;&gt;</w:t>
      </w:r>
      <w:r w:rsidR="00E47EFF">
        <w:rPr>
          <w:rtl/>
          <w:lang w:eastAsia="he-IL"/>
        </w:rPr>
        <w:t xml:space="preserve"> </w:t>
      </w:r>
      <w:bookmarkEnd w:id="1529"/>
    </w:p>
    <w:p w14:paraId="1EB6B439" w14:textId="77777777" w:rsidR="00251DD4" w:rsidRDefault="00251DD4" w:rsidP="00251DD4">
      <w:pPr>
        <w:pStyle w:val="KeepWithNext"/>
        <w:rPr>
          <w:rtl/>
          <w:lang w:eastAsia="he-IL"/>
        </w:rPr>
      </w:pPr>
    </w:p>
    <w:p w14:paraId="6664EA96" w14:textId="54A9CA42" w:rsidR="00251DD4" w:rsidRDefault="00251DD4" w:rsidP="00251DD4">
      <w:pPr>
        <w:rPr>
          <w:rtl/>
          <w:lang w:eastAsia="he-IL"/>
        </w:rPr>
      </w:pPr>
      <w:r>
        <w:rPr>
          <w:rFonts w:hint="cs"/>
          <w:rtl/>
          <w:lang w:eastAsia="he-IL"/>
        </w:rPr>
        <w:t xml:space="preserve">כרגע היצרנים לא נכנסים בכלל </w:t>
      </w:r>
      <w:bookmarkStart w:id="1530" w:name="_ETM_Q1_2658688"/>
      <w:bookmarkEnd w:id="1530"/>
      <w:r>
        <w:rPr>
          <w:rFonts w:hint="cs"/>
          <w:rtl/>
          <w:lang w:eastAsia="he-IL"/>
        </w:rPr>
        <w:t>לאף אחד מהטורים. נכון? לא לפי 321 ולא בכלל.</w:t>
      </w:r>
    </w:p>
    <w:p w14:paraId="73453E49" w14:textId="77777777" w:rsidR="00251DD4" w:rsidRDefault="00251DD4" w:rsidP="00251DD4">
      <w:pPr>
        <w:rPr>
          <w:rtl/>
          <w:lang w:eastAsia="he-IL"/>
        </w:rPr>
      </w:pPr>
      <w:bookmarkStart w:id="1531" w:name="_ETM_Q1_2658773"/>
      <w:bookmarkStart w:id="1532" w:name="_ETM_Q1_2658806"/>
      <w:bookmarkStart w:id="1533" w:name="_ETM_Q1_2660165"/>
      <w:bookmarkEnd w:id="1531"/>
      <w:bookmarkEnd w:id="1532"/>
      <w:bookmarkEnd w:id="1533"/>
    </w:p>
    <w:p w14:paraId="5E7C988B" w14:textId="0FB15E3B" w:rsidR="00251DD4" w:rsidRDefault="00251DD4" w:rsidP="00251DD4">
      <w:pPr>
        <w:pStyle w:val="a4"/>
        <w:keepNext/>
        <w:rPr>
          <w:rtl/>
        </w:rPr>
      </w:pPr>
      <w:bookmarkStart w:id="1534" w:name="ET_speaker_נעה_בן_שבת_266"/>
      <w:r w:rsidRPr="00251DD4">
        <w:rPr>
          <w:rStyle w:val="TagStyle"/>
          <w:rtl/>
        </w:rPr>
        <w:t xml:space="preserve"> &lt;&lt; דובר &gt;&gt; </w:t>
      </w:r>
      <w:r>
        <w:rPr>
          <w:rtl/>
        </w:rPr>
        <w:t>נעה בן שבת:</w:t>
      </w:r>
      <w:r w:rsidRPr="00251DD4">
        <w:rPr>
          <w:rStyle w:val="TagStyle"/>
          <w:rtl/>
        </w:rPr>
        <w:t xml:space="preserve"> &lt;&lt; דובר &gt;&gt;</w:t>
      </w:r>
      <w:r w:rsidR="00E47EFF">
        <w:rPr>
          <w:rtl/>
        </w:rPr>
        <w:t xml:space="preserve"> </w:t>
      </w:r>
      <w:bookmarkEnd w:id="1534"/>
    </w:p>
    <w:p w14:paraId="33821BAA" w14:textId="77777777" w:rsidR="00251DD4" w:rsidRDefault="00251DD4" w:rsidP="00251DD4">
      <w:pPr>
        <w:pStyle w:val="KeepWithNext"/>
        <w:rPr>
          <w:rtl/>
          <w:lang w:eastAsia="he-IL"/>
        </w:rPr>
      </w:pPr>
    </w:p>
    <w:p w14:paraId="4C49E184" w14:textId="2973B11F" w:rsidR="00251DD4" w:rsidRDefault="00251DD4" w:rsidP="00251DD4">
      <w:pPr>
        <w:rPr>
          <w:rtl/>
          <w:lang w:eastAsia="he-IL"/>
        </w:rPr>
      </w:pPr>
      <w:bookmarkStart w:id="1535" w:name="_ETM_Q1_2660427"/>
      <w:bookmarkStart w:id="1536" w:name="_ETM_Q1_2660456"/>
      <w:bookmarkStart w:id="1537" w:name="_ETM_Q1_2664783"/>
      <w:bookmarkEnd w:id="1535"/>
      <w:bookmarkEnd w:id="1536"/>
      <w:bookmarkEnd w:id="1537"/>
      <w:r>
        <w:rPr>
          <w:rFonts w:hint="cs"/>
          <w:rtl/>
          <w:lang w:eastAsia="he-IL"/>
        </w:rPr>
        <w:t>ב-34 צריך לעשות את ההתאמה ולהגיד שלעני</w:t>
      </w:r>
      <w:bookmarkStart w:id="1538" w:name="_ETM_Q1_2671924"/>
      <w:bookmarkEnd w:id="1538"/>
      <w:r>
        <w:rPr>
          <w:rFonts w:hint="cs"/>
          <w:rtl/>
          <w:lang w:eastAsia="he-IL"/>
        </w:rPr>
        <w:t>ין הזה, זה לא נחשב. אולי אפילו לא צריך להגיד כלום.</w:t>
      </w:r>
    </w:p>
    <w:p w14:paraId="78FDF8DA" w14:textId="77777777" w:rsidR="00251DD4" w:rsidRDefault="00251DD4" w:rsidP="00251DD4">
      <w:pPr>
        <w:rPr>
          <w:rtl/>
          <w:lang w:eastAsia="he-IL"/>
        </w:rPr>
      </w:pPr>
      <w:bookmarkStart w:id="1539" w:name="_ETM_Q1_2676475"/>
      <w:bookmarkStart w:id="1540" w:name="_ETM_Q1_2676509"/>
      <w:bookmarkEnd w:id="1539"/>
      <w:bookmarkEnd w:id="1540"/>
    </w:p>
    <w:p w14:paraId="467B957F" w14:textId="590F7033" w:rsidR="00251DD4" w:rsidRDefault="00251DD4" w:rsidP="00251DD4">
      <w:pPr>
        <w:pStyle w:val="af9"/>
        <w:keepNext/>
        <w:rPr>
          <w:rtl/>
          <w:lang w:eastAsia="he-IL"/>
        </w:rPr>
      </w:pPr>
      <w:bookmarkStart w:id="1541" w:name="ET_guest_רוית_ארבל_267"/>
      <w:r w:rsidRPr="00251DD4">
        <w:rPr>
          <w:rStyle w:val="TagStyle"/>
          <w:rtl/>
        </w:rPr>
        <w:t xml:space="preserve"> &lt;&lt; אורח &gt;&gt; </w:t>
      </w:r>
      <w:proofErr w:type="spellStart"/>
      <w:r>
        <w:rPr>
          <w:rtl/>
          <w:lang w:eastAsia="he-IL"/>
        </w:rPr>
        <w:t>רוית</w:t>
      </w:r>
      <w:proofErr w:type="spellEnd"/>
      <w:r>
        <w:rPr>
          <w:rtl/>
          <w:lang w:eastAsia="he-IL"/>
        </w:rPr>
        <w:t xml:space="preserve"> ארבל:</w:t>
      </w:r>
      <w:r w:rsidRPr="00251DD4">
        <w:rPr>
          <w:rStyle w:val="TagStyle"/>
          <w:rtl/>
        </w:rPr>
        <w:t xml:space="preserve"> &lt;&lt; אורח &gt;&gt;</w:t>
      </w:r>
      <w:r w:rsidR="00E47EFF">
        <w:rPr>
          <w:rtl/>
          <w:lang w:eastAsia="he-IL"/>
        </w:rPr>
        <w:t xml:space="preserve"> </w:t>
      </w:r>
      <w:bookmarkEnd w:id="1541"/>
    </w:p>
    <w:p w14:paraId="5855B8DB" w14:textId="77777777" w:rsidR="00251DD4" w:rsidRDefault="00251DD4" w:rsidP="00251DD4">
      <w:pPr>
        <w:pStyle w:val="KeepWithNext"/>
        <w:rPr>
          <w:rtl/>
          <w:lang w:eastAsia="he-IL"/>
        </w:rPr>
      </w:pPr>
    </w:p>
    <w:p w14:paraId="3268019E" w14:textId="25E47AD9" w:rsidR="00251DD4" w:rsidRDefault="00251DD4" w:rsidP="00251DD4">
      <w:pPr>
        <w:rPr>
          <w:rtl/>
          <w:lang w:eastAsia="he-IL"/>
        </w:rPr>
      </w:pPr>
      <w:r>
        <w:rPr>
          <w:rFonts w:hint="cs"/>
          <w:rtl/>
          <w:lang w:eastAsia="he-IL"/>
        </w:rPr>
        <w:t xml:space="preserve">לא </w:t>
      </w:r>
      <w:bookmarkStart w:id="1542" w:name="_ETM_Q1_2675437"/>
      <w:bookmarkEnd w:id="1542"/>
      <w:r>
        <w:rPr>
          <w:rFonts w:hint="cs"/>
          <w:rtl/>
          <w:lang w:eastAsia="he-IL"/>
        </w:rPr>
        <w:t>צריך להגיד כלום. אפילו שירות המזון מסכים שלא צר</w:t>
      </w:r>
      <w:bookmarkStart w:id="1543" w:name="_ETM_Q1_2677409"/>
      <w:bookmarkEnd w:id="1543"/>
      <w:r>
        <w:rPr>
          <w:rFonts w:hint="cs"/>
          <w:rtl/>
          <w:lang w:eastAsia="he-IL"/>
        </w:rPr>
        <w:t xml:space="preserve">יך להגיד כלום. </w:t>
      </w:r>
    </w:p>
    <w:p w14:paraId="544C2296" w14:textId="77777777" w:rsidR="00251DD4" w:rsidRDefault="00251DD4" w:rsidP="00251DD4">
      <w:pPr>
        <w:rPr>
          <w:rtl/>
          <w:lang w:eastAsia="he-IL"/>
        </w:rPr>
      </w:pPr>
      <w:bookmarkStart w:id="1544" w:name="_ETM_Q1_2682153"/>
      <w:bookmarkStart w:id="1545" w:name="_ETM_Q1_2682185"/>
      <w:bookmarkEnd w:id="1544"/>
      <w:bookmarkEnd w:id="1545"/>
    </w:p>
    <w:p w14:paraId="7A448DA8" w14:textId="24E1E77F" w:rsidR="00251DD4" w:rsidRDefault="00251DD4" w:rsidP="00251DD4">
      <w:pPr>
        <w:pStyle w:val="a4"/>
        <w:keepNext/>
        <w:rPr>
          <w:rtl/>
        </w:rPr>
      </w:pPr>
      <w:bookmarkStart w:id="1546" w:name="ET_speaker_נעה_בן_שבת_268"/>
      <w:r w:rsidRPr="00251DD4">
        <w:rPr>
          <w:rStyle w:val="TagStyle"/>
          <w:rtl/>
        </w:rPr>
        <w:t xml:space="preserve"> &lt;&lt; דובר &gt;&gt; </w:t>
      </w:r>
      <w:r>
        <w:rPr>
          <w:rtl/>
        </w:rPr>
        <w:t>נעה בן שבת:</w:t>
      </w:r>
      <w:r w:rsidRPr="00251DD4">
        <w:rPr>
          <w:rStyle w:val="TagStyle"/>
          <w:rtl/>
        </w:rPr>
        <w:t xml:space="preserve"> &lt;&lt; דובר &gt;&gt;</w:t>
      </w:r>
      <w:r w:rsidR="00E47EFF">
        <w:rPr>
          <w:rtl/>
        </w:rPr>
        <w:t xml:space="preserve"> </w:t>
      </w:r>
      <w:bookmarkEnd w:id="1546"/>
    </w:p>
    <w:p w14:paraId="112F0E5B" w14:textId="77777777" w:rsidR="00251DD4" w:rsidRDefault="00251DD4" w:rsidP="00251DD4">
      <w:pPr>
        <w:pStyle w:val="KeepWithNext"/>
        <w:rPr>
          <w:rtl/>
          <w:lang w:eastAsia="he-IL"/>
        </w:rPr>
      </w:pPr>
    </w:p>
    <w:p w14:paraId="095FB9B6" w14:textId="2A336B6D" w:rsidR="00251DD4" w:rsidRDefault="00251DD4" w:rsidP="00251DD4">
      <w:pPr>
        <w:rPr>
          <w:rtl/>
          <w:lang w:eastAsia="he-IL"/>
        </w:rPr>
      </w:pPr>
      <w:r>
        <w:rPr>
          <w:rFonts w:hint="cs"/>
          <w:rtl/>
          <w:lang w:eastAsia="he-IL"/>
        </w:rPr>
        <w:t xml:space="preserve">לא צריך להגיד. </w:t>
      </w:r>
    </w:p>
    <w:p w14:paraId="3DEF1847" w14:textId="77777777" w:rsidR="00251DD4" w:rsidRDefault="00251DD4" w:rsidP="00251DD4">
      <w:pPr>
        <w:rPr>
          <w:rtl/>
          <w:lang w:eastAsia="he-IL"/>
        </w:rPr>
      </w:pPr>
      <w:bookmarkStart w:id="1547" w:name="_ETM_Q1_2686741"/>
      <w:bookmarkEnd w:id="1547"/>
    </w:p>
    <w:p w14:paraId="7C685CA0" w14:textId="31E7A9E4" w:rsidR="00251DD4" w:rsidRDefault="00251DD4" w:rsidP="00251DD4">
      <w:pPr>
        <w:pStyle w:val="af9"/>
        <w:keepNext/>
        <w:rPr>
          <w:rtl/>
          <w:lang w:eastAsia="he-IL"/>
        </w:rPr>
      </w:pPr>
      <w:bookmarkStart w:id="1548" w:name="ET_guest_רוית_ארבל_269"/>
      <w:r w:rsidRPr="00251DD4">
        <w:rPr>
          <w:rStyle w:val="TagStyle"/>
          <w:rtl/>
        </w:rPr>
        <w:t xml:space="preserve"> &lt;&lt; אורח &gt;&gt; </w:t>
      </w:r>
      <w:proofErr w:type="spellStart"/>
      <w:r>
        <w:rPr>
          <w:rtl/>
          <w:lang w:eastAsia="he-IL"/>
        </w:rPr>
        <w:t>רוית</w:t>
      </w:r>
      <w:proofErr w:type="spellEnd"/>
      <w:r>
        <w:rPr>
          <w:rtl/>
          <w:lang w:eastAsia="he-IL"/>
        </w:rPr>
        <w:t xml:space="preserve"> ארבל:</w:t>
      </w:r>
      <w:r w:rsidRPr="00251DD4">
        <w:rPr>
          <w:rStyle w:val="TagStyle"/>
          <w:rtl/>
        </w:rPr>
        <w:t xml:space="preserve"> &lt;&lt; אורח &gt;&gt;</w:t>
      </w:r>
      <w:r w:rsidR="00E47EFF">
        <w:rPr>
          <w:rtl/>
          <w:lang w:eastAsia="he-IL"/>
        </w:rPr>
        <w:t xml:space="preserve"> </w:t>
      </w:r>
      <w:bookmarkEnd w:id="1548"/>
    </w:p>
    <w:p w14:paraId="3ACC650F" w14:textId="77777777" w:rsidR="00251DD4" w:rsidRDefault="00251DD4" w:rsidP="00251DD4">
      <w:pPr>
        <w:pStyle w:val="KeepWithNext"/>
        <w:rPr>
          <w:rtl/>
          <w:lang w:eastAsia="he-IL"/>
        </w:rPr>
      </w:pPr>
    </w:p>
    <w:p w14:paraId="17C99C68" w14:textId="5592863F" w:rsidR="00251DD4" w:rsidRDefault="00251DD4" w:rsidP="00251DD4">
      <w:pPr>
        <w:rPr>
          <w:rtl/>
          <w:lang w:eastAsia="he-IL"/>
        </w:rPr>
      </w:pPr>
      <w:bookmarkStart w:id="1549" w:name="_ETM_Q1_2686991"/>
      <w:bookmarkStart w:id="1550" w:name="_ETM_Q1_2687024"/>
      <w:bookmarkEnd w:id="1549"/>
      <w:bookmarkEnd w:id="1550"/>
      <w:r>
        <w:rPr>
          <w:rFonts w:hint="cs"/>
          <w:rtl/>
          <w:lang w:eastAsia="he-IL"/>
        </w:rPr>
        <w:t>זאת אומרת שבטורים יהיה כתוב רק יבואן נאות.</w:t>
      </w:r>
    </w:p>
    <w:p w14:paraId="34441485" w14:textId="77777777" w:rsidR="00251DD4" w:rsidRDefault="00251DD4" w:rsidP="00251DD4">
      <w:pPr>
        <w:rPr>
          <w:rtl/>
          <w:lang w:eastAsia="he-IL"/>
        </w:rPr>
      </w:pPr>
      <w:bookmarkStart w:id="1551" w:name="_ETM_Q1_2689357"/>
      <w:bookmarkStart w:id="1552" w:name="_ETM_Q1_2689401"/>
      <w:bookmarkEnd w:id="1551"/>
      <w:bookmarkEnd w:id="1552"/>
    </w:p>
    <w:p w14:paraId="09C104C7" w14:textId="41D33A6E" w:rsidR="00251DD4" w:rsidRDefault="00251DD4" w:rsidP="00251DD4">
      <w:pPr>
        <w:pStyle w:val="a4"/>
        <w:keepNext/>
        <w:rPr>
          <w:rtl/>
        </w:rPr>
      </w:pPr>
      <w:bookmarkStart w:id="1553" w:name="ET_speaker_נעה_בן_שבת_270"/>
      <w:r w:rsidRPr="00251DD4">
        <w:rPr>
          <w:rStyle w:val="TagStyle"/>
          <w:rtl/>
        </w:rPr>
        <w:t xml:space="preserve"> &lt;&lt; דובר &gt;&gt; </w:t>
      </w:r>
      <w:r>
        <w:rPr>
          <w:rtl/>
        </w:rPr>
        <w:t>נעה בן שבת:</w:t>
      </w:r>
      <w:r w:rsidRPr="00251DD4">
        <w:rPr>
          <w:rStyle w:val="TagStyle"/>
          <w:rtl/>
        </w:rPr>
        <w:t xml:space="preserve"> &lt;&lt; דובר &gt;&gt;</w:t>
      </w:r>
      <w:r w:rsidR="00E47EFF">
        <w:rPr>
          <w:rtl/>
        </w:rPr>
        <w:t xml:space="preserve"> </w:t>
      </w:r>
      <w:bookmarkEnd w:id="1553"/>
    </w:p>
    <w:p w14:paraId="1AC8A7BF" w14:textId="77777777" w:rsidR="00251DD4" w:rsidRDefault="00251DD4" w:rsidP="00251DD4">
      <w:pPr>
        <w:pStyle w:val="KeepWithNext"/>
        <w:rPr>
          <w:rtl/>
          <w:lang w:eastAsia="he-IL"/>
        </w:rPr>
      </w:pPr>
    </w:p>
    <w:p w14:paraId="61ED5987" w14:textId="63D93219" w:rsidR="00251DD4" w:rsidRDefault="00251DD4" w:rsidP="00251DD4">
      <w:pPr>
        <w:rPr>
          <w:rtl/>
          <w:lang w:eastAsia="he-IL"/>
        </w:rPr>
      </w:pPr>
      <w:r>
        <w:rPr>
          <w:rFonts w:hint="cs"/>
          <w:rtl/>
          <w:lang w:eastAsia="he-IL"/>
        </w:rPr>
        <w:t>כן, יבואן נאות ומשווק.</w:t>
      </w:r>
    </w:p>
    <w:p w14:paraId="1AE484C7" w14:textId="77777777" w:rsidR="00251DD4" w:rsidRDefault="00251DD4" w:rsidP="00251DD4">
      <w:pPr>
        <w:rPr>
          <w:rtl/>
          <w:lang w:eastAsia="he-IL"/>
        </w:rPr>
      </w:pPr>
      <w:bookmarkStart w:id="1554" w:name="_ETM_Q1_2700689"/>
      <w:bookmarkStart w:id="1555" w:name="_ETM_Q1_2700726"/>
      <w:bookmarkStart w:id="1556" w:name="_ETM_Q1_2699880"/>
      <w:bookmarkEnd w:id="1554"/>
      <w:bookmarkEnd w:id="1555"/>
      <w:bookmarkEnd w:id="1556"/>
    </w:p>
    <w:p w14:paraId="19D279E0" w14:textId="35F87ADC" w:rsidR="00251DD4" w:rsidRDefault="00251DD4" w:rsidP="00251DD4">
      <w:pPr>
        <w:pStyle w:val="af9"/>
        <w:keepNext/>
        <w:rPr>
          <w:rtl/>
          <w:lang w:eastAsia="he-IL"/>
        </w:rPr>
      </w:pPr>
      <w:bookmarkStart w:id="1557" w:name="ET_guest_פנינה_אורן_שני_דור_271"/>
      <w:r w:rsidRPr="00251DD4">
        <w:rPr>
          <w:rStyle w:val="TagStyle"/>
          <w:rtl/>
        </w:rPr>
        <w:t xml:space="preserve"> &lt;&lt; אורח &gt;&gt; </w:t>
      </w:r>
      <w:r>
        <w:rPr>
          <w:rtl/>
          <w:lang w:eastAsia="he-IL"/>
        </w:rPr>
        <w:t>פנינה אורן שני דור:</w:t>
      </w:r>
      <w:r w:rsidRPr="00251DD4">
        <w:rPr>
          <w:rStyle w:val="TagStyle"/>
          <w:rtl/>
        </w:rPr>
        <w:t xml:space="preserve"> &lt;&lt; אורח &gt;&gt;</w:t>
      </w:r>
      <w:r w:rsidR="00E47EFF">
        <w:rPr>
          <w:rtl/>
          <w:lang w:eastAsia="he-IL"/>
        </w:rPr>
        <w:t xml:space="preserve"> </w:t>
      </w:r>
      <w:bookmarkEnd w:id="1557"/>
    </w:p>
    <w:p w14:paraId="6805BF1A" w14:textId="77777777" w:rsidR="00251DD4" w:rsidRDefault="00251DD4" w:rsidP="00251DD4">
      <w:pPr>
        <w:pStyle w:val="KeepWithNext"/>
        <w:rPr>
          <w:rtl/>
          <w:lang w:eastAsia="he-IL"/>
        </w:rPr>
      </w:pPr>
    </w:p>
    <w:p w14:paraId="259A6F65" w14:textId="67E249F3" w:rsidR="00251DD4" w:rsidRDefault="00251DD4" w:rsidP="00251DD4">
      <w:pPr>
        <w:rPr>
          <w:rtl/>
          <w:lang w:eastAsia="he-IL"/>
        </w:rPr>
      </w:pPr>
      <w:bookmarkStart w:id="1558" w:name="_ETM_Q1_2700142"/>
      <w:bookmarkStart w:id="1559" w:name="_ETM_Q1_2700174"/>
      <w:bookmarkEnd w:id="1558"/>
      <w:bookmarkEnd w:id="1559"/>
      <w:r>
        <w:rPr>
          <w:rFonts w:hint="cs"/>
          <w:rtl/>
          <w:lang w:eastAsia="he-IL"/>
        </w:rPr>
        <w:t xml:space="preserve">אני רוצה להסביר </w:t>
      </w:r>
      <w:bookmarkStart w:id="1560" w:name="_ETM_Q1_2699446"/>
      <w:bookmarkEnd w:id="1560"/>
      <w:r>
        <w:rPr>
          <w:rFonts w:hint="cs"/>
          <w:rtl/>
          <w:lang w:eastAsia="he-IL"/>
        </w:rPr>
        <w:t>כאן משהו ולהבהיר.</w:t>
      </w:r>
      <w:r w:rsidR="003A02CE">
        <w:rPr>
          <w:rFonts w:hint="cs"/>
          <w:rtl/>
          <w:lang w:eastAsia="he-IL"/>
        </w:rPr>
        <w:t xml:space="preserve"> </w:t>
      </w:r>
      <w:r>
        <w:rPr>
          <w:rFonts w:hint="cs"/>
          <w:rtl/>
          <w:lang w:eastAsia="he-IL"/>
        </w:rPr>
        <w:t xml:space="preserve">אנחנו באים ואומרים שיש לנו את </w:t>
      </w:r>
      <w:bookmarkStart w:id="1561" w:name="_ETM_Q1_2703838"/>
      <w:bookmarkEnd w:id="1561"/>
      <w:r>
        <w:rPr>
          <w:rFonts w:hint="cs"/>
          <w:rtl/>
          <w:lang w:eastAsia="he-IL"/>
        </w:rPr>
        <w:t>סעיף 34 ויש לנו את סעיף 321(ב). סעיף 34 נועד</w:t>
      </w:r>
      <w:r w:rsidR="003A02CE">
        <w:rPr>
          <w:rFonts w:hint="cs"/>
          <w:rtl/>
          <w:lang w:eastAsia="he-IL"/>
        </w:rPr>
        <w:t xml:space="preserve"> </w:t>
      </w:r>
      <w:r>
        <w:rPr>
          <w:rFonts w:hint="cs"/>
          <w:rtl/>
          <w:lang w:eastAsia="he-IL"/>
        </w:rPr>
        <w:t xml:space="preserve">לעשות סדר או לאפשר ליצרנים במזון או ליבואנים לדחות </w:t>
      </w:r>
      <w:bookmarkStart w:id="1562" w:name="_ETM_Q1_2719911"/>
      <w:bookmarkEnd w:id="1562"/>
      <w:r>
        <w:rPr>
          <w:rFonts w:hint="cs"/>
          <w:rtl/>
          <w:lang w:eastAsia="he-IL"/>
        </w:rPr>
        <w:t xml:space="preserve">את החלת ההוראות המאומצות. זה מה שזה אומר. זה </w:t>
      </w:r>
      <w:bookmarkStart w:id="1563" w:name="_ETM_Q1_2723959"/>
      <w:bookmarkEnd w:id="1563"/>
      <w:r>
        <w:rPr>
          <w:rFonts w:hint="cs"/>
          <w:rtl/>
          <w:lang w:eastAsia="he-IL"/>
        </w:rPr>
        <w:t>על הכלל. אני יכולה לבוא ולומר שזה נכנס אבל אני דוחה את ה- - -</w:t>
      </w:r>
    </w:p>
    <w:p w14:paraId="0CCD50C3" w14:textId="77777777" w:rsidR="00251DD4" w:rsidRDefault="00251DD4" w:rsidP="00251DD4">
      <w:pPr>
        <w:rPr>
          <w:rtl/>
          <w:lang w:eastAsia="he-IL"/>
        </w:rPr>
      </w:pPr>
      <w:bookmarkStart w:id="1564" w:name="_ETM_Q1_2730560"/>
      <w:bookmarkStart w:id="1565" w:name="_ETM_Q1_2730599"/>
      <w:bookmarkStart w:id="1566" w:name="_ETM_Q1_2730967"/>
      <w:bookmarkEnd w:id="1564"/>
      <w:bookmarkEnd w:id="1565"/>
      <w:bookmarkEnd w:id="1566"/>
    </w:p>
    <w:p w14:paraId="021B7290" w14:textId="511EA931" w:rsidR="00251DD4" w:rsidRDefault="00251DD4" w:rsidP="00251DD4">
      <w:pPr>
        <w:pStyle w:val="af9"/>
        <w:keepNext/>
        <w:rPr>
          <w:rtl/>
          <w:lang w:eastAsia="he-IL"/>
        </w:rPr>
      </w:pPr>
      <w:bookmarkStart w:id="1567" w:name="ET_guest_רוית_ארבל_272"/>
      <w:r w:rsidRPr="00251DD4">
        <w:rPr>
          <w:rStyle w:val="TagStyle"/>
          <w:rtl/>
        </w:rPr>
        <w:t xml:space="preserve"> &lt;&lt; אורח &gt;&gt; </w:t>
      </w:r>
      <w:proofErr w:type="spellStart"/>
      <w:r>
        <w:rPr>
          <w:rtl/>
          <w:lang w:eastAsia="he-IL"/>
        </w:rPr>
        <w:t>רוית</w:t>
      </w:r>
      <w:proofErr w:type="spellEnd"/>
      <w:r>
        <w:rPr>
          <w:rtl/>
          <w:lang w:eastAsia="he-IL"/>
        </w:rPr>
        <w:t xml:space="preserve"> ארבל:</w:t>
      </w:r>
      <w:r w:rsidRPr="00251DD4">
        <w:rPr>
          <w:rStyle w:val="TagStyle"/>
          <w:rtl/>
        </w:rPr>
        <w:t xml:space="preserve"> &lt;&lt; אורח &gt;&gt;</w:t>
      </w:r>
      <w:r w:rsidR="00E47EFF">
        <w:rPr>
          <w:rtl/>
          <w:lang w:eastAsia="he-IL"/>
        </w:rPr>
        <w:t xml:space="preserve"> </w:t>
      </w:r>
      <w:bookmarkEnd w:id="1567"/>
    </w:p>
    <w:p w14:paraId="3DBF0265" w14:textId="77777777" w:rsidR="00251DD4" w:rsidRDefault="00251DD4" w:rsidP="00251DD4">
      <w:pPr>
        <w:pStyle w:val="KeepWithNext"/>
        <w:rPr>
          <w:rtl/>
          <w:lang w:eastAsia="he-IL"/>
        </w:rPr>
      </w:pPr>
    </w:p>
    <w:p w14:paraId="1D345D92" w14:textId="77F6AFB2" w:rsidR="00251DD4" w:rsidRDefault="00251DD4" w:rsidP="00251DD4">
      <w:pPr>
        <w:rPr>
          <w:rtl/>
          <w:lang w:eastAsia="he-IL"/>
        </w:rPr>
      </w:pPr>
      <w:r>
        <w:rPr>
          <w:rFonts w:hint="cs"/>
          <w:rtl/>
          <w:lang w:eastAsia="he-IL"/>
        </w:rPr>
        <w:t>ע</w:t>
      </w:r>
      <w:bookmarkStart w:id="1568" w:name="_ETM_Q1_2731236"/>
      <w:bookmarkStart w:id="1569" w:name="_ETM_Q1_2731253"/>
      <w:bookmarkEnd w:id="1568"/>
      <w:bookmarkEnd w:id="1569"/>
      <w:r>
        <w:rPr>
          <w:rFonts w:hint="cs"/>
          <w:rtl/>
          <w:lang w:eastAsia="he-IL"/>
        </w:rPr>
        <w:t>ל מה אנחנו מדברים?</w:t>
      </w:r>
      <w:bookmarkStart w:id="1570" w:name="_ETM_Q1_2730580"/>
      <w:bookmarkEnd w:id="1570"/>
      <w:r w:rsidR="003A02CE">
        <w:rPr>
          <w:rFonts w:hint="cs"/>
          <w:rtl/>
          <w:lang w:eastAsia="he-IL"/>
        </w:rPr>
        <w:t xml:space="preserve"> </w:t>
      </w:r>
      <w:r>
        <w:rPr>
          <w:rFonts w:hint="cs"/>
          <w:rtl/>
          <w:lang w:eastAsia="he-IL"/>
        </w:rPr>
        <w:t>אנחנו מדברים על האריזות.</w:t>
      </w:r>
      <w:r w:rsidR="003A02CE">
        <w:rPr>
          <w:rFonts w:hint="cs"/>
          <w:rtl/>
          <w:lang w:eastAsia="he-IL"/>
        </w:rPr>
        <w:t xml:space="preserve"> </w:t>
      </w:r>
      <w:r>
        <w:rPr>
          <w:rFonts w:hint="cs"/>
          <w:rtl/>
          <w:lang w:eastAsia="he-IL"/>
        </w:rPr>
        <w:t>מה זה קשור?</w:t>
      </w:r>
    </w:p>
    <w:p w14:paraId="23597ADD" w14:textId="77777777" w:rsidR="00251DD4" w:rsidRDefault="00251DD4" w:rsidP="00251DD4">
      <w:pPr>
        <w:rPr>
          <w:rtl/>
          <w:lang w:eastAsia="he-IL"/>
        </w:rPr>
      </w:pPr>
      <w:bookmarkStart w:id="1571" w:name="_ETM_Q1_2735410"/>
      <w:bookmarkStart w:id="1572" w:name="_ETM_Q1_2735445"/>
      <w:bookmarkEnd w:id="1571"/>
      <w:bookmarkEnd w:id="1572"/>
    </w:p>
    <w:p w14:paraId="232F8793" w14:textId="645EE59D" w:rsidR="00251DD4" w:rsidRDefault="00251DD4" w:rsidP="00251DD4">
      <w:pPr>
        <w:pStyle w:val="af9"/>
        <w:keepNext/>
        <w:rPr>
          <w:rtl/>
          <w:lang w:eastAsia="he-IL"/>
        </w:rPr>
      </w:pPr>
      <w:bookmarkStart w:id="1573" w:name="ET_guest_פנינה_אורן_שני_דור_273"/>
      <w:r w:rsidRPr="00251DD4">
        <w:rPr>
          <w:rStyle w:val="TagStyle"/>
          <w:rtl/>
        </w:rPr>
        <w:t xml:space="preserve"> &lt;&lt; אורח &gt;&gt; </w:t>
      </w:r>
      <w:r>
        <w:rPr>
          <w:rtl/>
          <w:lang w:eastAsia="he-IL"/>
        </w:rPr>
        <w:t>פנינה אורן שני דור:</w:t>
      </w:r>
      <w:r w:rsidRPr="00251DD4">
        <w:rPr>
          <w:rStyle w:val="TagStyle"/>
          <w:rtl/>
        </w:rPr>
        <w:t xml:space="preserve"> &lt;&lt; אורח &gt;&gt;</w:t>
      </w:r>
      <w:r w:rsidR="00E47EFF">
        <w:rPr>
          <w:rtl/>
          <w:lang w:eastAsia="he-IL"/>
        </w:rPr>
        <w:t xml:space="preserve"> </w:t>
      </w:r>
      <w:bookmarkEnd w:id="1573"/>
    </w:p>
    <w:p w14:paraId="108C6E38" w14:textId="77777777" w:rsidR="00251DD4" w:rsidRDefault="00251DD4" w:rsidP="00251DD4">
      <w:pPr>
        <w:pStyle w:val="KeepWithNext"/>
        <w:rPr>
          <w:rtl/>
          <w:lang w:eastAsia="he-IL"/>
        </w:rPr>
      </w:pPr>
    </w:p>
    <w:p w14:paraId="691872FA" w14:textId="552437FA" w:rsidR="00251DD4" w:rsidRDefault="00251DD4" w:rsidP="00251DD4">
      <w:pPr>
        <w:rPr>
          <w:rtl/>
          <w:lang w:eastAsia="he-IL"/>
        </w:rPr>
      </w:pPr>
      <w:r>
        <w:rPr>
          <w:rFonts w:hint="cs"/>
          <w:rtl/>
          <w:lang w:eastAsia="he-IL"/>
        </w:rPr>
        <w:t>זה קשור.</w:t>
      </w:r>
      <w:r w:rsidR="003A02CE">
        <w:rPr>
          <w:rFonts w:hint="cs"/>
          <w:rtl/>
          <w:lang w:eastAsia="he-IL"/>
        </w:rPr>
        <w:t xml:space="preserve"> </w:t>
      </w:r>
      <w:r>
        <w:rPr>
          <w:rFonts w:hint="cs"/>
          <w:rtl/>
          <w:lang w:eastAsia="he-IL"/>
        </w:rPr>
        <w:t xml:space="preserve">תקשיבי. לכן אני גם מדברת באופן כללי. סעיף 40 </w:t>
      </w:r>
      <w:bookmarkStart w:id="1574" w:name="_ETM_Q1_2744154"/>
      <w:bookmarkEnd w:id="1574"/>
      <w:r>
        <w:rPr>
          <w:rFonts w:hint="cs"/>
          <w:rtl/>
          <w:lang w:eastAsia="he-IL"/>
        </w:rPr>
        <w:t xml:space="preserve">או </w:t>
      </w:r>
      <w:r w:rsidR="00C0412D">
        <w:rPr>
          <w:rFonts w:hint="cs"/>
          <w:rtl/>
          <w:lang w:eastAsia="he-IL"/>
        </w:rPr>
        <w:t>321א</w:t>
      </w:r>
      <w:r>
        <w:rPr>
          <w:rFonts w:hint="cs"/>
          <w:rtl/>
          <w:lang w:eastAsia="he-IL"/>
        </w:rPr>
        <w:t xml:space="preserve"> הוא בעצם קבוצה מאוד </w:t>
      </w:r>
      <w:proofErr w:type="spellStart"/>
      <w:r>
        <w:rPr>
          <w:rFonts w:hint="cs"/>
          <w:rtl/>
          <w:lang w:eastAsia="he-IL"/>
        </w:rPr>
        <w:t>אקסלוסיבית</w:t>
      </w:r>
      <w:proofErr w:type="spellEnd"/>
      <w:r>
        <w:rPr>
          <w:rFonts w:hint="cs"/>
          <w:rtl/>
          <w:lang w:eastAsia="he-IL"/>
        </w:rPr>
        <w:t xml:space="preserve"> של יצרנים </w:t>
      </w:r>
      <w:bookmarkStart w:id="1575" w:name="_ETM_Q1_2752730"/>
      <w:bookmarkEnd w:id="1575"/>
      <w:r>
        <w:rPr>
          <w:rFonts w:hint="cs"/>
          <w:rtl/>
          <w:lang w:eastAsia="he-IL"/>
        </w:rPr>
        <w:t>נאותים ויבואנים נאותים במסלול האירופי שלוקחים על עצמם ב-1 בינואר 2025 לעמוד באופן מלא בדין האירו</w:t>
      </w:r>
      <w:bookmarkStart w:id="1576" w:name="_ETM_Q1_2764965"/>
      <w:bookmarkEnd w:id="1576"/>
      <w:r w:rsidR="009138EF">
        <w:rPr>
          <w:rFonts w:hint="cs"/>
          <w:rtl/>
          <w:lang w:eastAsia="he-IL"/>
        </w:rPr>
        <w:t>פי. לכן גם ה-</w:t>
      </w:r>
      <w:r w:rsidR="009138EF">
        <w:rPr>
          <w:lang w:eastAsia="he-IL"/>
        </w:rPr>
        <w:t>CM</w:t>
      </w:r>
      <w:r w:rsidR="009138EF">
        <w:rPr>
          <w:rFonts w:hint="cs"/>
          <w:rtl/>
          <w:lang w:eastAsia="he-IL"/>
        </w:rPr>
        <w:t xml:space="preserve">, גם פיה, גם 1169 </w:t>
      </w:r>
      <w:bookmarkStart w:id="1577" w:name="_ETM_Q1_2767769"/>
      <w:bookmarkEnd w:id="1577"/>
      <w:r w:rsidR="009138EF">
        <w:rPr>
          <w:rFonts w:hint="cs"/>
          <w:rtl/>
          <w:lang w:eastAsia="he-IL"/>
        </w:rPr>
        <w:t xml:space="preserve">המלא, הכול נכנס לגביהם. </w:t>
      </w:r>
    </w:p>
    <w:p w14:paraId="7720EE9B" w14:textId="77777777" w:rsidR="009138EF" w:rsidRDefault="009138EF" w:rsidP="00251DD4">
      <w:pPr>
        <w:rPr>
          <w:rtl/>
          <w:lang w:eastAsia="he-IL"/>
        </w:rPr>
      </w:pPr>
      <w:bookmarkStart w:id="1578" w:name="_ETM_Q1_2773255"/>
      <w:bookmarkStart w:id="1579" w:name="_ETM_Q1_2773295"/>
      <w:bookmarkStart w:id="1580" w:name="_ETM_Q1_2773950"/>
      <w:bookmarkEnd w:id="1578"/>
      <w:bookmarkEnd w:id="1579"/>
      <w:bookmarkEnd w:id="1580"/>
    </w:p>
    <w:p w14:paraId="432E5B0F" w14:textId="3D8DE1CA" w:rsidR="009138EF" w:rsidRDefault="009138EF" w:rsidP="009138EF">
      <w:pPr>
        <w:pStyle w:val="a4"/>
        <w:keepNext/>
        <w:rPr>
          <w:rtl/>
        </w:rPr>
      </w:pPr>
      <w:bookmarkStart w:id="1581" w:name="ET_speaker_נעה_בן_שבת_274"/>
      <w:r w:rsidRPr="009138EF">
        <w:rPr>
          <w:rStyle w:val="TagStyle"/>
          <w:rtl/>
        </w:rPr>
        <w:t xml:space="preserve"> &lt;&lt; דובר &gt;&gt; </w:t>
      </w:r>
      <w:r>
        <w:rPr>
          <w:rtl/>
        </w:rPr>
        <w:t>נעה בן שבת:</w:t>
      </w:r>
      <w:r w:rsidRPr="009138EF">
        <w:rPr>
          <w:rStyle w:val="TagStyle"/>
          <w:rtl/>
        </w:rPr>
        <w:t xml:space="preserve"> &lt;&lt; דובר &gt;&gt;</w:t>
      </w:r>
      <w:r w:rsidR="00E47EFF">
        <w:rPr>
          <w:rtl/>
        </w:rPr>
        <w:t xml:space="preserve"> </w:t>
      </w:r>
      <w:bookmarkEnd w:id="1581"/>
    </w:p>
    <w:p w14:paraId="71CB0799" w14:textId="77777777" w:rsidR="009138EF" w:rsidRDefault="009138EF" w:rsidP="009138EF">
      <w:pPr>
        <w:pStyle w:val="KeepWithNext"/>
        <w:rPr>
          <w:rtl/>
          <w:lang w:eastAsia="he-IL"/>
        </w:rPr>
      </w:pPr>
    </w:p>
    <w:p w14:paraId="26EF8BA2" w14:textId="077AA4D0" w:rsidR="009138EF" w:rsidRDefault="009138EF" w:rsidP="009138EF">
      <w:pPr>
        <w:rPr>
          <w:rtl/>
          <w:lang w:eastAsia="he-IL"/>
        </w:rPr>
      </w:pPr>
      <w:bookmarkStart w:id="1582" w:name="_ETM_Q1_2774233"/>
      <w:bookmarkStart w:id="1583" w:name="_ETM_Q1_2774263"/>
      <w:bookmarkEnd w:id="1582"/>
      <w:bookmarkEnd w:id="1583"/>
      <w:r>
        <w:rPr>
          <w:rFonts w:hint="cs"/>
          <w:rtl/>
          <w:lang w:eastAsia="he-IL"/>
        </w:rPr>
        <w:t xml:space="preserve">סליחה, אני לא </w:t>
      </w:r>
      <w:proofErr w:type="spellStart"/>
      <w:r>
        <w:rPr>
          <w:rFonts w:hint="cs"/>
          <w:rtl/>
          <w:lang w:eastAsia="he-IL"/>
        </w:rPr>
        <w:t>איתך</w:t>
      </w:r>
      <w:proofErr w:type="spellEnd"/>
      <w:r>
        <w:rPr>
          <w:rFonts w:hint="cs"/>
          <w:rtl/>
          <w:lang w:eastAsia="he-IL"/>
        </w:rPr>
        <w:t>. סעיף 34 הוא לתקופת הביניים עד מועד התחולה המאוחר.</w:t>
      </w:r>
    </w:p>
    <w:p w14:paraId="39E52652" w14:textId="77777777" w:rsidR="009138EF" w:rsidRDefault="009138EF" w:rsidP="009138EF">
      <w:pPr>
        <w:rPr>
          <w:rtl/>
          <w:lang w:eastAsia="he-IL"/>
        </w:rPr>
      </w:pPr>
      <w:bookmarkStart w:id="1584" w:name="_ETM_Q1_2782965"/>
      <w:bookmarkStart w:id="1585" w:name="_ETM_Q1_2783009"/>
      <w:bookmarkEnd w:id="1584"/>
      <w:bookmarkEnd w:id="1585"/>
    </w:p>
    <w:p w14:paraId="2727450E" w14:textId="6EB42BB7" w:rsidR="009138EF" w:rsidRDefault="009138EF" w:rsidP="009138EF">
      <w:pPr>
        <w:pStyle w:val="af9"/>
        <w:keepNext/>
        <w:rPr>
          <w:rtl/>
          <w:lang w:eastAsia="he-IL"/>
        </w:rPr>
      </w:pPr>
      <w:bookmarkStart w:id="1586" w:name="ET_guest_פנינה_אורן_שני_דור_275"/>
      <w:r w:rsidRPr="009138EF">
        <w:rPr>
          <w:rStyle w:val="TagStyle"/>
          <w:rtl/>
        </w:rPr>
        <w:t xml:space="preserve"> &lt;&lt; אורח &gt;&gt; </w:t>
      </w:r>
      <w:r>
        <w:rPr>
          <w:rtl/>
          <w:lang w:eastAsia="he-IL"/>
        </w:rPr>
        <w:t>פנינה אורן שני דור:</w:t>
      </w:r>
      <w:r w:rsidRPr="009138EF">
        <w:rPr>
          <w:rStyle w:val="TagStyle"/>
          <w:rtl/>
        </w:rPr>
        <w:t xml:space="preserve"> &lt;&lt; אורח &gt;&gt;</w:t>
      </w:r>
      <w:r w:rsidR="00E47EFF">
        <w:rPr>
          <w:rtl/>
          <w:lang w:eastAsia="he-IL"/>
        </w:rPr>
        <w:t xml:space="preserve"> </w:t>
      </w:r>
      <w:bookmarkEnd w:id="1586"/>
    </w:p>
    <w:p w14:paraId="582F68AC" w14:textId="77777777" w:rsidR="009138EF" w:rsidRDefault="009138EF" w:rsidP="009138EF">
      <w:pPr>
        <w:pStyle w:val="KeepWithNext"/>
        <w:rPr>
          <w:rtl/>
          <w:lang w:eastAsia="he-IL"/>
        </w:rPr>
      </w:pPr>
    </w:p>
    <w:p w14:paraId="3888E0C4" w14:textId="4D8AF9FD" w:rsidR="009138EF" w:rsidRDefault="009138EF" w:rsidP="009138EF">
      <w:pPr>
        <w:rPr>
          <w:rtl/>
          <w:lang w:eastAsia="he-IL"/>
        </w:rPr>
      </w:pPr>
      <w:bookmarkStart w:id="1587" w:name="_ETM_Q1_2783089"/>
      <w:bookmarkStart w:id="1588" w:name="_ETM_Q1_2783120"/>
      <w:bookmarkEnd w:id="1587"/>
      <w:bookmarkEnd w:id="1588"/>
      <w:r>
        <w:rPr>
          <w:rFonts w:hint="cs"/>
          <w:rtl/>
          <w:lang w:eastAsia="he-IL"/>
        </w:rPr>
        <w:t>נכון.</w:t>
      </w:r>
      <w:bookmarkStart w:id="1589" w:name="_ETM_Q1_2783797"/>
      <w:bookmarkStart w:id="1590" w:name="_ETM_Q1_2783831"/>
      <w:bookmarkEnd w:id="1589"/>
      <w:bookmarkEnd w:id="1590"/>
    </w:p>
    <w:p w14:paraId="2CB7FF01" w14:textId="77777777" w:rsidR="009138EF" w:rsidRDefault="009138EF" w:rsidP="009138EF">
      <w:pPr>
        <w:rPr>
          <w:rtl/>
          <w:lang w:eastAsia="he-IL"/>
        </w:rPr>
      </w:pPr>
      <w:bookmarkStart w:id="1591" w:name="_ETM_Q1_2785396"/>
      <w:bookmarkStart w:id="1592" w:name="_ETM_Q1_2785429"/>
      <w:bookmarkStart w:id="1593" w:name="_ETM_Q1_2786100"/>
      <w:bookmarkEnd w:id="1591"/>
      <w:bookmarkEnd w:id="1592"/>
      <w:bookmarkEnd w:id="1593"/>
    </w:p>
    <w:p w14:paraId="0FC767BE" w14:textId="38B21E5D" w:rsidR="009138EF" w:rsidRDefault="009138EF" w:rsidP="009138EF">
      <w:pPr>
        <w:pStyle w:val="a4"/>
        <w:keepNext/>
        <w:rPr>
          <w:rtl/>
        </w:rPr>
      </w:pPr>
      <w:bookmarkStart w:id="1594" w:name="ET_speaker_נעה_בן_שבת_276"/>
      <w:r w:rsidRPr="009138EF">
        <w:rPr>
          <w:rStyle w:val="TagStyle"/>
          <w:rtl/>
        </w:rPr>
        <w:t xml:space="preserve"> &lt;&lt; דובר &gt;&gt; </w:t>
      </w:r>
      <w:r>
        <w:rPr>
          <w:rtl/>
        </w:rPr>
        <w:t>נעה בן שבת:</w:t>
      </w:r>
      <w:r w:rsidRPr="009138EF">
        <w:rPr>
          <w:rStyle w:val="TagStyle"/>
          <w:rtl/>
        </w:rPr>
        <w:t xml:space="preserve"> &lt;&lt; דובר &gt;&gt;</w:t>
      </w:r>
      <w:r w:rsidR="00E47EFF">
        <w:rPr>
          <w:rtl/>
        </w:rPr>
        <w:t xml:space="preserve"> </w:t>
      </w:r>
      <w:bookmarkEnd w:id="1594"/>
    </w:p>
    <w:p w14:paraId="71602B39" w14:textId="77777777" w:rsidR="009138EF" w:rsidRDefault="009138EF" w:rsidP="009138EF">
      <w:pPr>
        <w:pStyle w:val="KeepWithNext"/>
        <w:rPr>
          <w:rtl/>
          <w:lang w:eastAsia="he-IL"/>
        </w:rPr>
      </w:pPr>
    </w:p>
    <w:p w14:paraId="1C73105D" w14:textId="4CB8A160" w:rsidR="009138EF" w:rsidRDefault="009138EF" w:rsidP="009138EF">
      <w:pPr>
        <w:rPr>
          <w:rtl/>
          <w:lang w:eastAsia="he-IL"/>
        </w:rPr>
      </w:pPr>
      <w:bookmarkStart w:id="1595" w:name="_ETM_Q1_2786372"/>
      <w:bookmarkStart w:id="1596" w:name="_ETM_Q1_2786402"/>
      <w:bookmarkEnd w:id="1595"/>
      <w:bookmarkEnd w:id="1596"/>
      <w:r>
        <w:rPr>
          <w:rFonts w:hint="cs"/>
          <w:rtl/>
          <w:lang w:eastAsia="he-IL"/>
        </w:rPr>
        <w:t xml:space="preserve">עד </w:t>
      </w:r>
      <w:bookmarkStart w:id="1597" w:name="_ETM_Q1_2786677"/>
      <w:bookmarkEnd w:id="1597"/>
      <w:r>
        <w:rPr>
          <w:rFonts w:hint="cs"/>
          <w:rtl/>
          <w:lang w:eastAsia="he-IL"/>
        </w:rPr>
        <w:t xml:space="preserve">ההחלה אנשים יכולים לומר אבל הם לא יכולים לבחור חלק </w:t>
      </w:r>
      <w:bookmarkStart w:id="1598" w:name="_ETM_Q1_2788481"/>
      <w:bookmarkEnd w:id="1598"/>
      <w:r>
        <w:rPr>
          <w:rFonts w:hint="cs"/>
          <w:rtl/>
          <w:lang w:eastAsia="he-IL"/>
        </w:rPr>
        <w:t xml:space="preserve">מההוראות. גם שם יש מקבצים. עם סימון או </w:t>
      </w:r>
      <w:bookmarkStart w:id="1599" w:name="_ETM_Q1_2792826"/>
      <w:bookmarkEnd w:id="1599"/>
      <w:r>
        <w:rPr>
          <w:rFonts w:hint="cs"/>
          <w:rtl/>
          <w:lang w:eastAsia="he-IL"/>
        </w:rPr>
        <w:t>בלי סימון אבל יש מקבצים.</w:t>
      </w:r>
    </w:p>
    <w:p w14:paraId="6DB2D070" w14:textId="77777777" w:rsidR="009138EF" w:rsidRDefault="009138EF" w:rsidP="009138EF">
      <w:pPr>
        <w:rPr>
          <w:rtl/>
          <w:lang w:eastAsia="he-IL"/>
        </w:rPr>
      </w:pPr>
      <w:bookmarkStart w:id="1600" w:name="_ETM_Q1_2797209"/>
      <w:bookmarkStart w:id="1601" w:name="_ETM_Q1_2797250"/>
      <w:bookmarkStart w:id="1602" w:name="_ETM_Q1_2798217"/>
      <w:bookmarkEnd w:id="1600"/>
      <w:bookmarkEnd w:id="1601"/>
      <w:bookmarkEnd w:id="1602"/>
    </w:p>
    <w:p w14:paraId="32A67708" w14:textId="0BABBF8F" w:rsidR="009138EF" w:rsidRDefault="009138EF" w:rsidP="009138EF">
      <w:pPr>
        <w:pStyle w:val="af9"/>
        <w:keepNext/>
        <w:rPr>
          <w:rtl/>
          <w:lang w:eastAsia="he-IL"/>
        </w:rPr>
      </w:pPr>
      <w:bookmarkStart w:id="1603" w:name="ET_guest_פנינה_אורן_שני_דור_277"/>
      <w:r w:rsidRPr="009138EF">
        <w:rPr>
          <w:rStyle w:val="TagStyle"/>
          <w:rtl/>
        </w:rPr>
        <w:t xml:space="preserve"> &lt;&lt; אורח &gt;&gt; </w:t>
      </w:r>
      <w:r>
        <w:rPr>
          <w:rtl/>
          <w:lang w:eastAsia="he-IL"/>
        </w:rPr>
        <w:t>פנינה אורן שני דור:</w:t>
      </w:r>
      <w:r w:rsidRPr="009138EF">
        <w:rPr>
          <w:rStyle w:val="TagStyle"/>
          <w:rtl/>
        </w:rPr>
        <w:t xml:space="preserve"> &lt;&lt; אורח &gt;&gt;</w:t>
      </w:r>
      <w:r w:rsidR="00E47EFF">
        <w:rPr>
          <w:rtl/>
          <w:lang w:eastAsia="he-IL"/>
        </w:rPr>
        <w:t xml:space="preserve"> </w:t>
      </w:r>
      <w:bookmarkEnd w:id="1603"/>
    </w:p>
    <w:p w14:paraId="77DE28A6" w14:textId="77777777" w:rsidR="009138EF" w:rsidRDefault="009138EF" w:rsidP="009138EF">
      <w:pPr>
        <w:pStyle w:val="KeepWithNext"/>
        <w:rPr>
          <w:rtl/>
          <w:lang w:eastAsia="he-IL"/>
        </w:rPr>
      </w:pPr>
    </w:p>
    <w:p w14:paraId="3B9BB51D" w14:textId="4D9A6134" w:rsidR="009138EF" w:rsidRDefault="009138EF" w:rsidP="009138EF">
      <w:pPr>
        <w:rPr>
          <w:rtl/>
          <w:lang w:eastAsia="he-IL"/>
        </w:rPr>
      </w:pPr>
      <w:bookmarkStart w:id="1604" w:name="_ETM_Q1_2798508"/>
      <w:bookmarkStart w:id="1605" w:name="_ETM_Q1_2798537"/>
      <w:bookmarkEnd w:id="1604"/>
      <w:bookmarkEnd w:id="1605"/>
      <w:r>
        <w:rPr>
          <w:rFonts w:hint="cs"/>
          <w:rtl/>
          <w:lang w:eastAsia="he-IL"/>
        </w:rPr>
        <w:t>נכון.</w:t>
      </w:r>
    </w:p>
    <w:p w14:paraId="4C926FF9" w14:textId="77777777" w:rsidR="009138EF" w:rsidRDefault="009138EF" w:rsidP="009138EF">
      <w:pPr>
        <w:rPr>
          <w:rtl/>
          <w:lang w:eastAsia="he-IL"/>
        </w:rPr>
      </w:pPr>
      <w:bookmarkStart w:id="1606" w:name="_ETM_Q1_2797945"/>
      <w:bookmarkStart w:id="1607" w:name="_ETM_Q1_2797981"/>
      <w:bookmarkStart w:id="1608" w:name="_ETM_Q1_2797762"/>
      <w:bookmarkEnd w:id="1606"/>
      <w:bookmarkEnd w:id="1607"/>
      <w:bookmarkEnd w:id="1608"/>
    </w:p>
    <w:p w14:paraId="78D8D108" w14:textId="653852A7" w:rsidR="009138EF" w:rsidRDefault="009138EF" w:rsidP="009138EF">
      <w:pPr>
        <w:pStyle w:val="a4"/>
        <w:keepNext/>
        <w:rPr>
          <w:rtl/>
        </w:rPr>
      </w:pPr>
      <w:bookmarkStart w:id="1609" w:name="ET_speaker_נעה_בן_שבת_278"/>
      <w:r w:rsidRPr="009138EF">
        <w:rPr>
          <w:rStyle w:val="TagStyle"/>
          <w:rtl/>
        </w:rPr>
        <w:t xml:space="preserve"> &lt;&lt; דובר &gt;&gt; </w:t>
      </w:r>
      <w:r>
        <w:rPr>
          <w:rtl/>
        </w:rPr>
        <w:t>נעה בן שבת:</w:t>
      </w:r>
      <w:r w:rsidRPr="009138EF">
        <w:rPr>
          <w:rStyle w:val="TagStyle"/>
          <w:rtl/>
        </w:rPr>
        <w:t xml:space="preserve"> &lt;&lt; דובר &gt;&gt;</w:t>
      </w:r>
      <w:r w:rsidR="00E47EFF">
        <w:rPr>
          <w:rtl/>
        </w:rPr>
        <w:t xml:space="preserve"> </w:t>
      </w:r>
      <w:bookmarkEnd w:id="1609"/>
    </w:p>
    <w:p w14:paraId="51ED7DE1" w14:textId="77777777" w:rsidR="009138EF" w:rsidRDefault="009138EF" w:rsidP="009138EF">
      <w:pPr>
        <w:pStyle w:val="KeepWithNext"/>
        <w:rPr>
          <w:rtl/>
          <w:lang w:eastAsia="he-IL"/>
        </w:rPr>
      </w:pPr>
    </w:p>
    <w:p w14:paraId="52143D43" w14:textId="1C361343" w:rsidR="009138EF" w:rsidRDefault="009138EF" w:rsidP="009138EF">
      <w:pPr>
        <w:rPr>
          <w:rtl/>
          <w:lang w:eastAsia="he-IL"/>
        </w:rPr>
      </w:pPr>
      <w:bookmarkStart w:id="1610" w:name="_ETM_Q1_2798012"/>
      <w:bookmarkStart w:id="1611" w:name="_ETM_Q1_2798040"/>
      <w:bookmarkEnd w:id="1610"/>
      <w:bookmarkEnd w:id="1611"/>
      <w:r>
        <w:rPr>
          <w:rFonts w:hint="cs"/>
          <w:rtl/>
          <w:lang w:eastAsia="he-IL"/>
        </w:rPr>
        <w:t xml:space="preserve">בסעיף 321 את אומרת </w:t>
      </w:r>
      <w:bookmarkStart w:id="1612" w:name="_ETM_Q1_2799061"/>
      <w:bookmarkEnd w:id="1612"/>
      <w:r>
        <w:rPr>
          <w:rFonts w:hint="cs"/>
          <w:rtl/>
          <w:lang w:eastAsia="he-IL"/>
        </w:rPr>
        <w:t>שיש לי הוראת שעה, לגבי היבואן</w:t>
      </w:r>
      <w:bookmarkStart w:id="1613" w:name="_ETM_Q1_2805896"/>
      <w:bookmarkEnd w:id="1613"/>
      <w:r>
        <w:rPr>
          <w:rFonts w:hint="cs"/>
          <w:rtl/>
          <w:lang w:eastAsia="he-IL"/>
        </w:rPr>
        <w:t xml:space="preserve"> הנאות זה בעצם מאפשר לו להחיל אבל היצרן זה </w:t>
      </w:r>
      <w:bookmarkStart w:id="1614" w:name="_ETM_Q1_2813345"/>
      <w:bookmarkEnd w:id="1614"/>
      <w:r>
        <w:rPr>
          <w:rFonts w:hint="cs"/>
          <w:rtl/>
          <w:lang w:eastAsia="he-IL"/>
        </w:rPr>
        <w:t>רק לפי בחירתו.</w:t>
      </w:r>
    </w:p>
    <w:p w14:paraId="12951A48" w14:textId="77777777" w:rsidR="009138EF" w:rsidRDefault="009138EF" w:rsidP="009138EF">
      <w:pPr>
        <w:rPr>
          <w:rtl/>
          <w:lang w:eastAsia="he-IL"/>
        </w:rPr>
      </w:pPr>
    </w:p>
    <w:p w14:paraId="006DAC4E" w14:textId="411FDD8A" w:rsidR="009138EF" w:rsidRDefault="009138EF" w:rsidP="009138EF">
      <w:pPr>
        <w:pStyle w:val="af9"/>
        <w:keepNext/>
        <w:rPr>
          <w:rtl/>
          <w:lang w:eastAsia="he-IL"/>
        </w:rPr>
      </w:pPr>
      <w:bookmarkStart w:id="1615" w:name="ET_guest_פנינה_אורן_שני_דור_279"/>
      <w:r w:rsidRPr="009138EF">
        <w:rPr>
          <w:rStyle w:val="TagStyle"/>
          <w:rtl/>
        </w:rPr>
        <w:t xml:space="preserve"> &lt;&lt; אורח &gt;&gt; </w:t>
      </w:r>
      <w:r>
        <w:rPr>
          <w:rtl/>
          <w:lang w:eastAsia="he-IL"/>
        </w:rPr>
        <w:t>פנינה אורן שני דור:</w:t>
      </w:r>
      <w:r w:rsidRPr="009138EF">
        <w:rPr>
          <w:rStyle w:val="TagStyle"/>
          <w:rtl/>
        </w:rPr>
        <w:t xml:space="preserve"> &lt;&lt; אורח &gt;&gt;</w:t>
      </w:r>
      <w:r w:rsidR="00E47EFF">
        <w:rPr>
          <w:rtl/>
          <w:lang w:eastAsia="he-IL"/>
        </w:rPr>
        <w:t xml:space="preserve"> </w:t>
      </w:r>
      <w:bookmarkEnd w:id="1615"/>
    </w:p>
    <w:p w14:paraId="737C2585" w14:textId="77777777" w:rsidR="009138EF" w:rsidRDefault="009138EF" w:rsidP="009138EF">
      <w:pPr>
        <w:pStyle w:val="KeepWithNext"/>
        <w:rPr>
          <w:rtl/>
          <w:lang w:eastAsia="he-IL"/>
        </w:rPr>
      </w:pPr>
    </w:p>
    <w:p w14:paraId="10BC7F90" w14:textId="04B8570D" w:rsidR="009138EF" w:rsidRDefault="009138EF" w:rsidP="009138EF">
      <w:pPr>
        <w:rPr>
          <w:rtl/>
          <w:lang w:eastAsia="he-IL"/>
        </w:rPr>
      </w:pPr>
      <w:r>
        <w:rPr>
          <w:rFonts w:hint="cs"/>
          <w:rtl/>
          <w:lang w:eastAsia="he-IL"/>
        </w:rPr>
        <w:t xml:space="preserve"> לא, לא אמרתי את</w:t>
      </w:r>
      <w:r w:rsidR="003A02CE">
        <w:rPr>
          <w:rFonts w:hint="cs"/>
          <w:rtl/>
          <w:lang w:eastAsia="he-IL"/>
        </w:rPr>
        <w:t xml:space="preserve"> </w:t>
      </w:r>
      <w:r>
        <w:rPr>
          <w:rFonts w:hint="cs"/>
          <w:rtl/>
          <w:lang w:eastAsia="he-IL"/>
        </w:rPr>
        <w:t xml:space="preserve">זה. אני אומרת שמי שירצה להיכנס למועדון של 321(ב), המשמעות </w:t>
      </w:r>
      <w:bookmarkStart w:id="1616" w:name="_ETM_Q1_2821546"/>
      <w:bookmarkEnd w:id="1616"/>
      <w:r>
        <w:rPr>
          <w:rFonts w:hint="cs"/>
          <w:rtl/>
          <w:lang w:eastAsia="he-IL"/>
        </w:rPr>
        <w:t xml:space="preserve">היא שהוא בא והכריז שב-1 בינואר 2025 הוא מביא את </w:t>
      </w:r>
      <w:bookmarkStart w:id="1617" w:name="_ETM_Q1_2826804"/>
      <w:bookmarkEnd w:id="1617"/>
      <w:r>
        <w:rPr>
          <w:rFonts w:hint="cs"/>
          <w:rtl/>
          <w:lang w:eastAsia="he-IL"/>
        </w:rPr>
        <w:t>אירופה מלא על מלא.</w:t>
      </w:r>
    </w:p>
    <w:p w14:paraId="3DD7F568" w14:textId="77777777" w:rsidR="009138EF" w:rsidRDefault="009138EF" w:rsidP="009138EF">
      <w:pPr>
        <w:rPr>
          <w:rtl/>
          <w:lang w:eastAsia="he-IL"/>
        </w:rPr>
      </w:pPr>
      <w:bookmarkStart w:id="1618" w:name="_ETM_Q1_2829326"/>
      <w:bookmarkStart w:id="1619" w:name="_ETM_Q1_2829365"/>
      <w:bookmarkEnd w:id="1618"/>
      <w:bookmarkEnd w:id="1619"/>
    </w:p>
    <w:p w14:paraId="73C59390" w14:textId="7B8E7EAA" w:rsidR="009138EF" w:rsidRDefault="009138EF" w:rsidP="009138EF">
      <w:pPr>
        <w:pStyle w:val="a4"/>
        <w:keepNext/>
        <w:rPr>
          <w:rtl/>
        </w:rPr>
      </w:pPr>
      <w:bookmarkStart w:id="1620" w:name="ET_speaker_נעה_בן_שבת_280"/>
      <w:r w:rsidRPr="009138EF">
        <w:rPr>
          <w:rStyle w:val="TagStyle"/>
          <w:rtl/>
        </w:rPr>
        <w:t xml:space="preserve"> &lt;&lt; דובר &gt;&gt; </w:t>
      </w:r>
      <w:r>
        <w:rPr>
          <w:rtl/>
        </w:rPr>
        <w:t>נעה בן שבת:</w:t>
      </w:r>
      <w:r w:rsidRPr="009138EF">
        <w:rPr>
          <w:rStyle w:val="TagStyle"/>
          <w:rtl/>
        </w:rPr>
        <w:t xml:space="preserve"> &lt;&lt; דובר &gt;&gt;</w:t>
      </w:r>
      <w:r w:rsidR="00E47EFF">
        <w:rPr>
          <w:rtl/>
        </w:rPr>
        <w:t xml:space="preserve"> </w:t>
      </w:r>
      <w:bookmarkEnd w:id="1620"/>
    </w:p>
    <w:p w14:paraId="7053EC51" w14:textId="77777777" w:rsidR="009138EF" w:rsidRDefault="009138EF" w:rsidP="009138EF">
      <w:pPr>
        <w:pStyle w:val="KeepWithNext"/>
        <w:rPr>
          <w:rtl/>
          <w:lang w:eastAsia="he-IL"/>
        </w:rPr>
      </w:pPr>
    </w:p>
    <w:p w14:paraId="6729315F" w14:textId="212856D6" w:rsidR="009138EF" w:rsidRDefault="009138EF" w:rsidP="009138EF">
      <w:pPr>
        <w:rPr>
          <w:rtl/>
          <w:lang w:eastAsia="he-IL"/>
        </w:rPr>
      </w:pPr>
      <w:r>
        <w:rPr>
          <w:rFonts w:hint="cs"/>
          <w:rtl/>
          <w:lang w:eastAsia="he-IL"/>
        </w:rPr>
        <w:t>הוא לא יכול במועד מאוחר יותר.</w:t>
      </w:r>
    </w:p>
    <w:p w14:paraId="43DF5415" w14:textId="77777777" w:rsidR="009138EF" w:rsidRDefault="009138EF" w:rsidP="009138EF">
      <w:pPr>
        <w:rPr>
          <w:rtl/>
          <w:lang w:eastAsia="he-IL"/>
        </w:rPr>
      </w:pPr>
      <w:bookmarkStart w:id="1621" w:name="_ETM_Q1_2827886"/>
      <w:bookmarkStart w:id="1622" w:name="_ETM_Q1_2827925"/>
      <w:bookmarkStart w:id="1623" w:name="_ETM_Q1_2827655"/>
      <w:bookmarkEnd w:id="1621"/>
      <w:bookmarkEnd w:id="1622"/>
      <w:bookmarkEnd w:id="1623"/>
    </w:p>
    <w:p w14:paraId="278CDF9D" w14:textId="6EC4B84E" w:rsidR="009138EF" w:rsidRDefault="009138EF" w:rsidP="009138EF">
      <w:pPr>
        <w:pStyle w:val="af9"/>
        <w:keepNext/>
        <w:rPr>
          <w:rtl/>
          <w:lang w:eastAsia="he-IL"/>
        </w:rPr>
      </w:pPr>
      <w:bookmarkStart w:id="1624" w:name="ET_guest_פנינה_אורן_שני_דור_281"/>
      <w:r w:rsidRPr="009138EF">
        <w:rPr>
          <w:rStyle w:val="TagStyle"/>
          <w:rtl/>
        </w:rPr>
        <w:t xml:space="preserve"> &lt;&lt; אורח &gt;&gt; </w:t>
      </w:r>
      <w:r>
        <w:rPr>
          <w:rtl/>
          <w:lang w:eastAsia="he-IL"/>
        </w:rPr>
        <w:t>פנינה אורן שני דור:</w:t>
      </w:r>
      <w:r w:rsidRPr="009138EF">
        <w:rPr>
          <w:rStyle w:val="TagStyle"/>
          <w:rtl/>
        </w:rPr>
        <w:t xml:space="preserve"> &lt;&lt; אורח &gt;&gt;</w:t>
      </w:r>
      <w:r w:rsidR="00E47EFF">
        <w:rPr>
          <w:rtl/>
          <w:lang w:eastAsia="he-IL"/>
        </w:rPr>
        <w:t xml:space="preserve"> </w:t>
      </w:r>
      <w:bookmarkEnd w:id="1624"/>
    </w:p>
    <w:p w14:paraId="4A133020" w14:textId="77777777" w:rsidR="009138EF" w:rsidRDefault="009138EF" w:rsidP="009138EF">
      <w:pPr>
        <w:pStyle w:val="KeepWithNext"/>
        <w:rPr>
          <w:rtl/>
          <w:lang w:eastAsia="he-IL"/>
        </w:rPr>
      </w:pPr>
    </w:p>
    <w:p w14:paraId="35C7E266" w14:textId="7B3525CA" w:rsidR="009138EF" w:rsidRDefault="009138EF" w:rsidP="009138EF">
      <w:pPr>
        <w:rPr>
          <w:rtl/>
          <w:lang w:eastAsia="he-IL"/>
        </w:rPr>
      </w:pPr>
      <w:bookmarkStart w:id="1625" w:name="_ETM_Q1_2827906"/>
      <w:bookmarkStart w:id="1626" w:name="_ETM_Q1_2827937"/>
      <w:bookmarkEnd w:id="1625"/>
      <w:bookmarkEnd w:id="1626"/>
      <w:r>
        <w:rPr>
          <w:rFonts w:hint="cs"/>
          <w:rtl/>
          <w:lang w:eastAsia="he-IL"/>
        </w:rPr>
        <w:t>לא.</w:t>
      </w:r>
    </w:p>
    <w:p w14:paraId="41155737" w14:textId="77777777" w:rsidR="009138EF" w:rsidRDefault="009138EF" w:rsidP="009138EF">
      <w:pPr>
        <w:rPr>
          <w:rtl/>
          <w:lang w:eastAsia="he-IL"/>
        </w:rPr>
      </w:pPr>
      <w:bookmarkStart w:id="1627" w:name="_ETM_Q1_2828414"/>
      <w:bookmarkStart w:id="1628" w:name="_ETM_Q1_2828450"/>
      <w:bookmarkStart w:id="1629" w:name="_ETM_Q1_2830431"/>
      <w:bookmarkEnd w:id="1627"/>
      <w:bookmarkEnd w:id="1628"/>
      <w:bookmarkEnd w:id="1629"/>
    </w:p>
    <w:p w14:paraId="568C9BD9" w14:textId="70CB4016" w:rsidR="009138EF" w:rsidRDefault="009138EF" w:rsidP="009138EF">
      <w:pPr>
        <w:pStyle w:val="af9"/>
        <w:keepNext/>
        <w:rPr>
          <w:rtl/>
          <w:lang w:eastAsia="he-IL"/>
        </w:rPr>
      </w:pPr>
      <w:bookmarkStart w:id="1630" w:name="ET_guest_רוית_ארבל_282"/>
      <w:r w:rsidRPr="009138EF">
        <w:rPr>
          <w:rStyle w:val="TagStyle"/>
          <w:rtl/>
        </w:rPr>
        <w:t xml:space="preserve"> &lt;&lt; אורח &gt;&gt; </w:t>
      </w:r>
      <w:proofErr w:type="spellStart"/>
      <w:r>
        <w:rPr>
          <w:rtl/>
          <w:lang w:eastAsia="he-IL"/>
        </w:rPr>
        <w:t>רוית</w:t>
      </w:r>
      <w:proofErr w:type="spellEnd"/>
      <w:r>
        <w:rPr>
          <w:rtl/>
          <w:lang w:eastAsia="he-IL"/>
        </w:rPr>
        <w:t xml:space="preserve"> ארבל:</w:t>
      </w:r>
      <w:r w:rsidRPr="009138EF">
        <w:rPr>
          <w:rStyle w:val="TagStyle"/>
          <w:rtl/>
        </w:rPr>
        <w:t xml:space="preserve"> &lt;&lt; אורח &gt;&gt;</w:t>
      </w:r>
      <w:r w:rsidR="00E47EFF">
        <w:rPr>
          <w:rtl/>
          <w:lang w:eastAsia="he-IL"/>
        </w:rPr>
        <w:t xml:space="preserve"> </w:t>
      </w:r>
      <w:bookmarkEnd w:id="1630"/>
    </w:p>
    <w:p w14:paraId="0A8C63A0" w14:textId="77777777" w:rsidR="009138EF" w:rsidRDefault="009138EF" w:rsidP="009138EF">
      <w:pPr>
        <w:pStyle w:val="KeepWithNext"/>
        <w:rPr>
          <w:rtl/>
          <w:lang w:eastAsia="he-IL"/>
        </w:rPr>
      </w:pPr>
    </w:p>
    <w:p w14:paraId="319E0ED4" w14:textId="7D2A1ED2" w:rsidR="009138EF" w:rsidRDefault="009138EF" w:rsidP="009138EF">
      <w:pPr>
        <w:rPr>
          <w:rtl/>
          <w:lang w:eastAsia="he-IL"/>
        </w:rPr>
      </w:pPr>
      <w:bookmarkStart w:id="1631" w:name="_ETM_Q1_2830648"/>
      <w:bookmarkStart w:id="1632" w:name="_ETM_Q1_2830677"/>
      <w:bookmarkEnd w:id="1631"/>
      <w:bookmarkEnd w:id="1632"/>
      <w:r>
        <w:rPr>
          <w:rFonts w:hint="cs"/>
          <w:rtl/>
          <w:lang w:eastAsia="he-IL"/>
        </w:rPr>
        <w:t>זה לא קשור.</w:t>
      </w:r>
    </w:p>
    <w:p w14:paraId="707D6F78" w14:textId="77777777" w:rsidR="009138EF" w:rsidRDefault="009138EF" w:rsidP="009138EF">
      <w:pPr>
        <w:rPr>
          <w:rtl/>
          <w:lang w:eastAsia="he-IL"/>
        </w:rPr>
      </w:pPr>
      <w:bookmarkStart w:id="1633" w:name="_ETM_Q1_2834443"/>
      <w:bookmarkStart w:id="1634" w:name="_ETM_Q1_2834478"/>
      <w:bookmarkEnd w:id="1633"/>
      <w:bookmarkEnd w:id="1634"/>
    </w:p>
    <w:p w14:paraId="4A6EB8B1" w14:textId="3EFDF43C" w:rsidR="009138EF" w:rsidRDefault="009138EF" w:rsidP="009138EF">
      <w:pPr>
        <w:pStyle w:val="af9"/>
        <w:keepNext/>
        <w:rPr>
          <w:rtl/>
          <w:lang w:eastAsia="he-IL"/>
        </w:rPr>
      </w:pPr>
      <w:bookmarkStart w:id="1635" w:name="ET_guest_פנינה_אורן_שני_דור_283"/>
      <w:r w:rsidRPr="009138EF">
        <w:rPr>
          <w:rStyle w:val="TagStyle"/>
          <w:rtl/>
        </w:rPr>
        <w:t xml:space="preserve"> &lt;&lt; אורח &gt;&gt; </w:t>
      </w:r>
      <w:r>
        <w:rPr>
          <w:rtl/>
          <w:lang w:eastAsia="he-IL"/>
        </w:rPr>
        <w:t>פנינה אורן שני דור:</w:t>
      </w:r>
      <w:r w:rsidRPr="009138EF">
        <w:rPr>
          <w:rStyle w:val="TagStyle"/>
          <w:rtl/>
        </w:rPr>
        <w:t xml:space="preserve"> &lt;&lt; אורח &gt;&gt;</w:t>
      </w:r>
      <w:r w:rsidR="00E47EFF">
        <w:rPr>
          <w:rtl/>
          <w:lang w:eastAsia="he-IL"/>
        </w:rPr>
        <w:t xml:space="preserve"> </w:t>
      </w:r>
      <w:bookmarkEnd w:id="1635"/>
    </w:p>
    <w:p w14:paraId="09F9280B" w14:textId="77777777" w:rsidR="009138EF" w:rsidRDefault="009138EF" w:rsidP="009138EF">
      <w:pPr>
        <w:pStyle w:val="KeepWithNext"/>
        <w:rPr>
          <w:rtl/>
          <w:lang w:eastAsia="he-IL"/>
        </w:rPr>
      </w:pPr>
    </w:p>
    <w:p w14:paraId="31E1578A" w14:textId="556B3D4C" w:rsidR="009138EF" w:rsidRDefault="009138EF" w:rsidP="009138EF">
      <w:pPr>
        <w:rPr>
          <w:rtl/>
          <w:lang w:eastAsia="he-IL"/>
        </w:rPr>
      </w:pPr>
      <w:r>
        <w:rPr>
          <w:rFonts w:hint="cs"/>
          <w:rtl/>
          <w:lang w:eastAsia="he-IL"/>
        </w:rPr>
        <w:t>הוא יכול להודיע בהמשך. זה מתחיל מה-1 בינ</w:t>
      </w:r>
      <w:bookmarkStart w:id="1636" w:name="_ETM_Q1_2839484"/>
      <w:bookmarkEnd w:id="1636"/>
      <w:r>
        <w:rPr>
          <w:rFonts w:hint="cs"/>
          <w:rtl/>
          <w:lang w:eastAsia="he-IL"/>
        </w:rPr>
        <w:t xml:space="preserve">ואר 2025 אבל בכל נקודת זמן בה הוא רוצה </w:t>
      </w:r>
      <w:bookmarkStart w:id="1637" w:name="_ETM_Q1_2844174"/>
      <w:bookmarkEnd w:id="1637"/>
      <w:r>
        <w:rPr>
          <w:rFonts w:hint="cs"/>
          <w:rtl/>
          <w:lang w:eastAsia="he-IL"/>
        </w:rPr>
        <w:t>להצטרף למועדון, גם אם זה יהיה אחרי, הוא מביא</w:t>
      </w:r>
      <w:bookmarkStart w:id="1638" w:name="_ETM_Q1_2847005"/>
      <w:bookmarkEnd w:id="1638"/>
      <w:r>
        <w:rPr>
          <w:rFonts w:hint="cs"/>
          <w:rtl/>
          <w:lang w:eastAsia="he-IL"/>
        </w:rPr>
        <w:t xml:space="preserve"> את אירופה מלא על מלא.</w:t>
      </w:r>
    </w:p>
    <w:p w14:paraId="241C13F7" w14:textId="77777777" w:rsidR="009138EF" w:rsidRDefault="009138EF" w:rsidP="009138EF">
      <w:pPr>
        <w:rPr>
          <w:rtl/>
          <w:lang w:eastAsia="he-IL"/>
        </w:rPr>
      </w:pPr>
      <w:bookmarkStart w:id="1639" w:name="_ETM_Q1_2849612"/>
      <w:bookmarkStart w:id="1640" w:name="_ETM_Q1_2849650"/>
      <w:bookmarkEnd w:id="1639"/>
      <w:bookmarkEnd w:id="1640"/>
    </w:p>
    <w:p w14:paraId="23650F1F" w14:textId="57E707A1" w:rsidR="009138EF" w:rsidRDefault="009138EF" w:rsidP="009138EF">
      <w:pPr>
        <w:pStyle w:val="af9"/>
        <w:keepNext/>
        <w:rPr>
          <w:rtl/>
          <w:lang w:eastAsia="he-IL"/>
        </w:rPr>
      </w:pPr>
      <w:bookmarkStart w:id="1641" w:name="ET_guest_רוית_ארבל_284"/>
      <w:r w:rsidRPr="009138EF">
        <w:rPr>
          <w:rStyle w:val="TagStyle"/>
          <w:rtl/>
        </w:rPr>
        <w:t xml:space="preserve"> &lt;&lt; אורח &gt;&gt; </w:t>
      </w:r>
      <w:proofErr w:type="spellStart"/>
      <w:r>
        <w:rPr>
          <w:rtl/>
          <w:lang w:eastAsia="he-IL"/>
        </w:rPr>
        <w:t>רוית</w:t>
      </w:r>
      <w:proofErr w:type="spellEnd"/>
      <w:r>
        <w:rPr>
          <w:rtl/>
          <w:lang w:eastAsia="he-IL"/>
        </w:rPr>
        <w:t xml:space="preserve"> ארבל:</w:t>
      </w:r>
      <w:r w:rsidRPr="009138EF">
        <w:rPr>
          <w:rStyle w:val="TagStyle"/>
          <w:rtl/>
        </w:rPr>
        <w:t xml:space="preserve"> &lt;&lt; אורח &gt;&gt;</w:t>
      </w:r>
      <w:r w:rsidR="00E47EFF">
        <w:rPr>
          <w:rtl/>
          <w:lang w:eastAsia="he-IL"/>
        </w:rPr>
        <w:t xml:space="preserve"> </w:t>
      </w:r>
      <w:bookmarkEnd w:id="1641"/>
    </w:p>
    <w:p w14:paraId="0F6BA77A" w14:textId="77777777" w:rsidR="009138EF" w:rsidRDefault="009138EF" w:rsidP="009138EF">
      <w:pPr>
        <w:pStyle w:val="KeepWithNext"/>
        <w:rPr>
          <w:rtl/>
          <w:lang w:eastAsia="he-IL"/>
        </w:rPr>
      </w:pPr>
    </w:p>
    <w:p w14:paraId="05C058F0" w14:textId="56CD4571" w:rsidR="009138EF" w:rsidRDefault="009138EF" w:rsidP="009138EF">
      <w:pPr>
        <w:rPr>
          <w:rtl/>
          <w:lang w:eastAsia="he-IL"/>
        </w:rPr>
      </w:pPr>
      <w:r>
        <w:rPr>
          <w:rFonts w:hint="cs"/>
          <w:rtl/>
          <w:lang w:eastAsia="he-IL"/>
        </w:rPr>
        <w:t>לגבי אותו מוצר.</w:t>
      </w:r>
    </w:p>
    <w:p w14:paraId="5ACF907D" w14:textId="77777777" w:rsidR="009138EF" w:rsidRDefault="009138EF" w:rsidP="009138EF">
      <w:pPr>
        <w:rPr>
          <w:rtl/>
          <w:lang w:eastAsia="he-IL"/>
        </w:rPr>
      </w:pPr>
      <w:bookmarkStart w:id="1642" w:name="_ETM_Q1_2852118"/>
      <w:bookmarkStart w:id="1643" w:name="_ETM_Q1_2852153"/>
      <w:bookmarkStart w:id="1644" w:name="_ETM_Q1_2850591"/>
      <w:bookmarkEnd w:id="1642"/>
      <w:bookmarkEnd w:id="1643"/>
      <w:bookmarkEnd w:id="1644"/>
    </w:p>
    <w:p w14:paraId="24006B5E" w14:textId="54C531D7" w:rsidR="009138EF" w:rsidRDefault="009138EF" w:rsidP="009138EF">
      <w:pPr>
        <w:pStyle w:val="af9"/>
        <w:keepNext/>
        <w:rPr>
          <w:rtl/>
          <w:lang w:eastAsia="he-IL"/>
        </w:rPr>
      </w:pPr>
      <w:bookmarkStart w:id="1645" w:name="ET_guest_פנינה_אורן_שני_דור_285"/>
      <w:r w:rsidRPr="009138EF">
        <w:rPr>
          <w:rStyle w:val="TagStyle"/>
          <w:rtl/>
        </w:rPr>
        <w:t xml:space="preserve"> &lt;&lt; אורח &gt;&gt; </w:t>
      </w:r>
      <w:r>
        <w:rPr>
          <w:rtl/>
          <w:lang w:eastAsia="he-IL"/>
        </w:rPr>
        <w:t>פנינה אורן שני דור:</w:t>
      </w:r>
      <w:r w:rsidRPr="009138EF">
        <w:rPr>
          <w:rStyle w:val="TagStyle"/>
          <w:rtl/>
        </w:rPr>
        <w:t xml:space="preserve"> &lt;&lt; אורח &gt;&gt;</w:t>
      </w:r>
      <w:r w:rsidR="00E47EFF">
        <w:rPr>
          <w:rtl/>
          <w:lang w:eastAsia="he-IL"/>
        </w:rPr>
        <w:t xml:space="preserve"> </w:t>
      </w:r>
      <w:bookmarkEnd w:id="1645"/>
    </w:p>
    <w:p w14:paraId="34B63B3D" w14:textId="77777777" w:rsidR="009138EF" w:rsidRDefault="009138EF" w:rsidP="009138EF">
      <w:pPr>
        <w:pStyle w:val="KeepWithNext"/>
        <w:rPr>
          <w:rtl/>
          <w:lang w:eastAsia="he-IL"/>
        </w:rPr>
      </w:pPr>
    </w:p>
    <w:p w14:paraId="3368945A" w14:textId="46FA3820" w:rsidR="009138EF" w:rsidRDefault="009138EF" w:rsidP="009138EF">
      <w:pPr>
        <w:rPr>
          <w:rtl/>
          <w:lang w:eastAsia="he-IL"/>
        </w:rPr>
      </w:pPr>
      <w:bookmarkStart w:id="1646" w:name="_ETM_Q1_2850846"/>
      <w:bookmarkStart w:id="1647" w:name="_ETM_Q1_2850878"/>
      <w:bookmarkEnd w:id="1646"/>
      <w:bookmarkEnd w:id="1647"/>
      <w:r>
        <w:rPr>
          <w:rFonts w:hint="cs"/>
          <w:rtl/>
          <w:lang w:eastAsia="he-IL"/>
        </w:rPr>
        <w:t xml:space="preserve">לרבות </w:t>
      </w:r>
      <w:bookmarkStart w:id="1648" w:name="_ETM_Q1_2853576"/>
      <w:bookmarkEnd w:id="1648"/>
      <w:r>
        <w:rPr>
          <w:rFonts w:hint="cs"/>
          <w:rtl/>
          <w:lang w:eastAsia="he-IL"/>
        </w:rPr>
        <w:t>האריזות. לגבי אותו מוצר לרבות האריזות.</w:t>
      </w:r>
    </w:p>
    <w:p w14:paraId="4731A3A1" w14:textId="77777777" w:rsidR="009138EF" w:rsidRDefault="009138EF" w:rsidP="009138EF">
      <w:pPr>
        <w:rPr>
          <w:rtl/>
          <w:lang w:eastAsia="he-IL"/>
        </w:rPr>
      </w:pPr>
      <w:bookmarkStart w:id="1649" w:name="_ETM_Q1_2853586"/>
      <w:bookmarkStart w:id="1650" w:name="_ETM_Q1_2853627"/>
      <w:bookmarkStart w:id="1651" w:name="_ETM_Q1_2854834"/>
      <w:bookmarkEnd w:id="1649"/>
      <w:bookmarkEnd w:id="1650"/>
      <w:bookmarkEnd w:id="1651"/>
    </w:p>
    <w:p w14:paraId="1CF9F4EE" w14:textId="73C1E8ED" w:rsidR="009138EF" w:rsidRDefault="009138EF" w:rsidP="009138EF">
      <w:pPr>
        <w:pStyle w:val="af9"/>
        <w:keepNext/>
        <w:rPr>
          <w:rtl/>
          <w:lang w:eastAsia="he-IL"/>
        </w:rPr>
      </w:pPr>
      <w:bookmarkStart w:id="1652" w:name="ET_guest_רוית_ארבל_286"/>
      <w:r w:rsidRPr="009138EF">
        <w:rPr>
          <w:rStyle w:val="TagStyle"/>
          <w:rtl/>
        </w:rPr>
        <w:t xml:space="preserve"> &lt;&lt; אורח &gt;&gt; </w:t>
      </w:r>
      <w:proofErr w:type="spellStart"/>
      <w:r>
        <w:rPr>
          <w:rtl/>
          <w:lang w:eastAsia="he-IL"/>
        </w:rPr>
        <w:t>רוית</w:t>
      </w:r>
      <w:proofErr w:type="spellEnd"/>
      <w:r>
        <w:rPr>
          <w:rtl/>
          <w:lang w:eastAsia="he-IL"/>
        </w:rPr>
        <w:t xml:space="preserve"> ארבל:</w:t>
      </w:r>
      <w:r w:rsidRPr="009138EF">
        <w:rPr>
          <w:rStyle w:val="TagStyle"/>
          <w:rtl/>
        </w:rPr>
        <w:t xml:space="preserve"> &lt;&lt; אורח &gt;&gt;</w:t>
      </w:r>
      <w:r w:rsidR="00E47EFF">
        <w:rPr>
          <w:rtl/>
          <w:lang w:eastAsia="he-IL"/>
        </w:rPr>
        <w:t xml:space="preserve"> </w:t>
      </w:r>
      <w:bookmarkEnd w:id="1652"/>
    </w:p>
    <w:p w14:paraId="2654C816" w14:textId="77777777" w:rsidR="009138EF" w:rsidRDefault="009138EF" w:rsidP="009138EF">
      <w:pPr>
        <w:pStyle w:val="KeepWithNext"/>
        <w:rPr>
          <w:rtl/>
          <w:lang w:eastAsia="he-IL"/>
        </w:rPr>
      </w:pPr>
    </w:p>
    <w:p w14:paraId="175744D4" w14:textId="226B23AF" w:rsidR="009138EF" w:rsidRDefault="009138EF" w:rsidP="009138EF">
      <w:pPr>
        <w:rPr>
          <w:rtl/>
          <w:lang w:eastAsia="he-IL"/>
        </w:rPr>
      </w:pPr>
      <w:r>
        <w:rPr>
          <w:rFonts w:hint="cs"/>
          <w:rtl/>
          <w:lang w:eastAsia="he-IL"/>
        </w:rPr>
        <w:t>נ</w:t>
      </w:r>
      <w:bookmarkStart w:id="1653" w:name="_ETM_Q1_2855106"/>
      <w:bookmarkStart w:id="1654" w:name="_ETM_Q1_2855123"/>
      <w:bookmarkEnd w:id="1653"/>
      <w:bookmarkEnd w:id="1654"/>
      <w:r>
        <w:rPr>
          <w:rFonts w:hint="cs"/>
          <w:rtl/>
          <w:lang w:eastAsia="he-IL"/>
        </w:rPr>
        <w:t>כון.</w:t>
      </w:r>
      <w:r w:rsidR="003A02CE">
        <w:rPr>
          <w:rFonts w:hint="cs"/>
          <w:rtl/>
          <w:lang w:eastAsia="he-IL"/>
        </w:rPr>
        <w:t xml:space="preserve"> </w:t>
      </w:r>
      <w:r>
        <w:rPr>
          <w:rFonts w:hint="cs"/>
          <w:rtl/>
          <w:lang w:eastAsia="he-IL"/>
        </w:rPr>
        <w:t xml:space="preserve">אבל בשביל זה לא צריך לאמץ את התקנות. </w:t>
      </w:r>
    </w:p>
    <w:p w14:paraId="49D23C3B" w14:textId="77777777" w:rsidR="009138EF" w:rsidRDefault="009138EF" w:rsidP="009138EF">
      <w:pPr>
        <w:rPr>
          <w:rtl/>
          <w:lang w:eastAsia="he-IL"/>
        </w:rPr>
      </w:pPr>
      <w:bookmarkStart w:id="1655" w:name="_ETM_Q1_2860009"/>
      <w:bookmarkStart w:id="1656" w:name="_ETM_Q1_2860041"/>
      <w:bookmarkEnd w:id="1655"/>
      <w:bookmarkEnd w:id="1656"/>
    </w:p>
    <w:p w14:paraId="1C4524F7" w14:textId="513AAD6F" w:rsidR="009138EF" w:rsidRDefault="009138EF" w:rsidP="009138EF">
      <w:pPr>
        <w:pStyle w:val="a4"/>
        <w:keepNext/>
        <w:rPr>
          <w:rtl/>
        </w:rPr>
      </w:pPr>
      <w:bookmarkStart w:id="1657" w:name="ET_speaker_נעה_בן_שבת_287"/>
      <w:r w:rsidRPr="009138EF">
        <w:rPr>
          <w:rStyle w:val="TagStyle"/>
          <w:rtl/>
        </w:rPr>
        <w:t xml:space="preserve"> &lt;&lt; דובר &gt;&gt; </w:t>
      </w:r>
      <w:r>
        <w:rPr>
          <w:rtl/>
        </w:rPr>
        <w:t>נעה בן שבת:</w:t>
      </w:r>
      <w:r w:rsidRPr="009138EF">
        <w:rPr>
          <w:rStyle w:val="TagStyle"/>
          <w:rtl/>
        </w:rPr>
        <w:t xml:space="preserve"> &lt;&lt; דובר &gt;&gt;</w:t>
      </w:r>
      <w:r w:rsidR="00E47EFF">
        <w:rPr>
          <w:rtl/>
        </w:rPr>
        <w:t xml:space="preserve"> </w:t>
      </w:r>
      <w:bookmarkEnd w:id="1657"/>
    </w:p>
    <w:p w14:paraId="7F001569" w14:textId="77777777" w:rsidR="009138EF" w:rsidRDefault="009138EF" w:rsidP="009138EF">
      <w:pPr>
        <w:pStyle w:val="KeepWithNext"/>
        <w:rPr>
          <w:rtl/>
          <w:lang w:eastAsia="he-IL"/>
        </w:rPr>
      </w:pPr>
    </w:p>
    <w:p w14:paraId="50364DA1" w14:textId="77777777" w:rsidR="00C03EFF" w:rsidRDefault="009138EF" w:rsidP="00C03EFF">
      <w:pPr>
        <w:rPr>
          <w:rtl/>
        </w:rPr>
      </w:pPr>
      <w:r>
        <w:rPr>
          <w:rFonts w:hint="cs"/>
          <w:rtl/>
          <w:lang w:eastAsia="he-IL"/>
        </w:rPr>
        <w:t xml:space="preserve">אני לא מבינה איך זה </w:t>
      </w:r>
      <w:bookmarkStart w:id="1658" w:name="_ETM_Q1_2857723"/>
      <w:bookmarkEnd w:id="1658"/>
      <w:r>
        <w:rPr>
          <w:rFonts w:hint="cs"/>
          <w:rtl/>
          <w:lang w:eastAsia="he-IL"/>
        </w:rPr>
        <w:t>מתיישב.</w:t>
      </w:r>
      <w:bookmarkStart w:id="1659" w:name="_ETM_Q1_2863975"/>
      <w:bookmarkStart w:id="1660" w:name="_ETM_Q1_2864004"/>
      <w:bookmarkStart w:id="1661" w:name="_ETM_Q1_2862788"/>
      <w:bookmarkEnd w:id="1659"/>
      <w:bookmarkEnd w:id="1660"/>
      <w:bookmarkEnd w:id="1661"/>
    </w:p>
    <w:p w14:paraId="7753C3E0" w14:textId="77777777" w:rsidR="00C03EFF" w:rsidRDefault="00C03EFF" w:rsidP="00C03EFF">
      <w:pPr>
        <w:rPr>
          <w:rtl/>
        </w:rPr>
      </w:pPr>
    </w:p>
    <w:p w14:paraId="1540E6E6" w14:textId="5BC5014E" w:rsidR="00C03EFF" w:rsidRDefault="00C03EFF" w:rsidP="00C03EFF">
      <w:pPr>
        <w:pStyle w:val="af9"/>
        <w:keepNext/>
        <w:rPr>
          <w:rtl/>
          <w:lang w:eastAsia="he-IL"/>
        </w:rPr>
      </w:pPr>
      <w:bookmarkStart w:id="1662" w:name="ET_guest_פנינה_אורן_שני_דור_995"/>
      <w:r w:rsidRPr="00C03EFF">
        <w:rPr>
          <w:rStyle w:val="TagStyle"/>
          <w:rtl/>
        </w:rPr>
        <w:t xml:space="preserve"> &lt;&lt; אורח &gt;&gt; </w:t>
      </w:r>
      <w:r>
        <w:rPr>
          <w:rtl/>
          <w:lang w:eastAsia="he-IL"/>
        </w:rPr>
        <w:t>פנינה אורן שני דור:</w:t>
      </w:r>
      <w:r w:rsidRPr="00C03EFF">
        <w:rPr>
          <w:rStyle w:val="TagStyle"/>
          <w:rtl/>
        </w:rPr>
        <w:t xml:space="preserve"> &lt;&lt; אורח &gt;&gt;</w:t>
      </w:r>
      <w:r w:rsidR="00F5595B">
        <w:rPr>
          <w:rtl/>
          <w:lang w:eastAsia="he-IL"/>
        </w:rPr>
        <w:t xml:space="preserve"> </w:t>
      </w:r>
      <w:bookmarkEnd w:id="1662"/>
    </w:p>
    <w:p w14:paraId="30384F5D" w14:textId="77777777" w:rsidR="00C03EFF" w:rsidRDefault="00C03EFF" w:rsidP="00C03EFF">
      <w:pPr>
        <w:pStyle w:val="KeepWithNext"/>
        <w:rPr>
          <w:rtl/>
          <w:lang w:eastAsia="he-IL"/>
        </w:rPr>
      </w:pPr>
    </w:p>
    <w:p w14:paraId="4F038D6B" w14:textId="75E6BEF2" w:rsidR="009138EF" w:rsidRDefault="009138EF" w:rsidP="00C03EFF">
      <w:pPr>
        <w:rPr>
          <w:rtl/>
        </w:rPr>
      </w:pPr>
      <w:r>
        <w:rPr>
          <w:rFonts w:hint="cs"/>
          <w:rtl/>
          <w:lang w:eastAsia="he-IL"/>
        </w:rPr>
        <w:t>ז</w:t>
      </w:r>
      <w:bookmarkStart w:id="1663" w:name="_ETM_Q1_2862819"/>
      <w:bookmarkEnd w:id="1663"/>
      <w:r>
        <w:rPr>
          <w:rFonts w:hint="cs"/>
          <w:rtl/>
          <w:lang w:eastAsia="he-IL"/>
        </w:rPr>
        <w:t xml:space="preserve">ה לגבי קטגוריית המוצרים. </w:t>
      </w:r>
    </w:p>
    <w:p w14:paraId="3CEBDBFC" w14:textId="2884532B" w:rsidR="009138EF" w:rsidRDefault="009138EF" w:rsidP="009138EF">
      <w:pPr>
        <w:rPr>
          <w:rtl/>
          <w:lang w:eastAsia="he-IL"/>
        </w:rPr>
      </w:pPr>
    </w:p>
    <w:p w14:paraId="02E165E8" w14:textId="55EA9792" w:rsidR="009138EF" w:rsidRDefault="009138EF" w:rsidP="009138EF">
      <w:pPr>
        <w:pStyle w:val="a4"/>
        <w:keepNext/>
        <w:rPr>
          <w:rtl/>
        </w:rPr>
      </w:pPr>
      <w:bookmarkStart w:id="1664" w:name="ET_speaker_נעה_בן_שבת_290"/>
      <w:r w:rsidRPr="009138EF">
        <w:rPr>
          <w:rStyle w:val="TagStyle"/>
          <w:rtl/>
        </w:rPr>
        <w:t xml:space="preserve"> &lt;&lt; דובר &gt;&gt; </w:t>
      </w:r>
      <w:r>
        <w:rPr>
          <w:rtl/>
        </w:rPr>
        <w:t>נעה בן שבת:</w:t>
      </w:r>
      <w:r w:rsidRPr="009138EF">
        <w:rPr>
          <w:rStyle w:val="TagStyle"/>
          <w:rtl/>
        </w:rPr>
        <w:t xml:space="preserve"> &lt;&lt; דובר &gt;&gt;</w:t>
      </w:r>
      <w:r w:rsidR="00E47EFF">
        <w:rPr>
          <w:rtl/>
        </w:rPr>
        <w:t xml:space="preserve"> </w:t>
      </w:r>
      <w:bookmarkEnd w:id="1664"/>
    </w:p>
    <w:p w14:paraId="31AAC269" w14:textId="77777777" w:rsidR="009138EF" w:rsidRDefault="009138EF" w:rsidP="009138EF">
      <w:pPr>
        <w:pStyle w:val="KeepWithNext"/>
        <w:rPr>
          <w:rtl/>
          <w:lang w:eastAsia="he-IL"/>
        </w:rPr>
      </w:pPr>
    </w:p>
    <w:p w14:paraId="47135061" w14:textId="47A1FBA3" w:rsidR="009138EF" w:rsidRDefault="009138EF" w:rsidP="009138EF">
      <w:pPr>
        <w:rPr>
          <w:rtl/>
          <w:lang w:eastAsia="he-IL"/>
        </w:rPr>
      </w:pPr>
      <w:bookmarkStart w:id="1665" w:name="_ETM_Q1_2865913"/>
      <w:bookmarkStart w:id="1666" w:name="_ETM_Q1_2865944"/>
      <w:bookmarkEnd w:id="1665"/>
      <w:bookmarkEnd w:id="1666"/>
      <w:r>
        <w:rPr>
          <w:rFonts w:hint="cs"/>
          <w:rtl/>
          <w:lang w:eastAsia="he-IL"/>
        </w:rPr>
        <w:t xml:space="preserve">כאן כן צריך לומר. אם </w:t>
      </w:r>
      <w:bookmarkStart w:id="1667" w:name="_ETM_Q1_2872880"/>
      <w:bookmarkEnd w:id="1667"/>
      <w:r>
        <w:rPr>
          <w:rFonts w:hint="cs"/>
          <w:rtl/>
          <w:lang w:eastAsia="he-IL"/>
        </w:rPr>
        <w:t xml:space="preserve">אנחנו מאפשרים לו לגבי האריזות להודיע את הדבר הזה, אם </w:t>
      </w:r>
      <w:bookmarkStart w:id="1668" w:name="_ETM_Q1_2878725"/>
      <w:bookmarkEnd w:id="1668"/>
      <w:r>
        <w:rPr>
          <w:rFonts w:hint="cs"/>
          <w:rtl/>
          <w:lang w:eastAsia="he-IL"/>
        </w:rPr>
        <w:t xml:space="preserve">אנחנו אומרים שהדבר הזה יחייב אותו גם לעמוד בחובת </w:t>
      </w:r>
      <w:bookmarkStart w:id="1669" w:name="_ETM_Q1_2880551"/>
      <w:bookmarkEnd w:id="1669"/>
      <w:r>
        <w:rPr>
          <w:rFonts w:hint="cs"/>
          <w:rtl/>
          <w:lang w:eastAsia="he-IL"/>
        </w:rPr>
        <w:t>האריזות</w:t>
      </w:r>
      <w:r w:rsidR="007473A7">
        <w:rPr>
          <w:rFonts w:hint="cs"/>
          <w:rtl/>
          <w:lang w:eastAsia="he-IL"/>
        </w:rPr>
        <w:t>,</w:t>
      </w:r>
      <w:r w:rsidR="003A02CE">
        <w:rPr>
          <w:rFonts w:hint="cs"/>
          <w:rtl/>
          <w:lang w:eastAsia="he-IL"/>
        </w:rPr>
        <w:t xml:space="preserve"> </w:t>
      </w:r>
      <w:r w:rsidR="007473A7">
        <w:rPr>
          <w:rFonts w:hint="cs"/>
          <w:rtl/>
          <w:lang w:eastAsia="he-IL"/>
        </w:rPr>
        <w:t>הוא הרי לא יבואן נאות.</w:t>
      </w:r>
    </w:p>
    <w:p w14:paraId="49DBF189" w14:textId="77777777" w:rsidR="007473A7" w:rsidRDefault="007473A7" w:rsidP="009138EF">
      <w:pPr>
        <w:rPr>
          <w:rtl/>
          <w:lang w:eastAsia="he-IL"/>
        </w:rPr>
      </w:pPr>
    </w:p>
    <w:p w14:paraId="1A05344D" w14:textId="0FE336E8" w:rsidR="007473A7" w:rsidRDefault="007473A7" w:rsidP="007473A7">
      <w:pPr>
        <w:pStyle w:val="af9"/>
        <w:keepNext/>
        <w:rPr>
          <w:rtl/>
          <w:lang w:eastAsia="he-IL"/>
        </w:rPr>
      </w:pPr>
      <w:bookmarkStart w:id="1670" w:name="ET_guest_פנינה_אורן_שני_דור_291"/>
      <w:r w:rsidRPr="007473A7">
        <w:rPr>
          <w:rStyle w:val="TagStyle"/>
          <w:rtl/>
        </w:rPr>
        <w:t xml:space="preserve"> &lt;&lt; אורח &gt;&gt; </w:t>
      </w:r>
      <w:r>
        <w:rPr>
          <w:rtl/>
          <w:lang w:eastAsia="he-IL"/>
        </w:rPr>
        <w:t>פנינה אורן שני דור:</w:t>
      </w:r>
      <w:r w:rsidRPr="007473A7">
        <w:rPr>
          <w:rStyle w:val="TagStyle"/>
          <w:rtl/>
        </w:rPr>
        <w:t xml:space="preserve"> &lt;&lt; אורח &gt;&gt;</w:t>
      </w:r>
      <w:r w:rsidR="00E47EFF">
        <w:rPr>
          <w:rtl/>
          <w:lang w:eastAsia="he-IL"/>
        </w:rPr>
        <w:t xml:space="preserve"> </w:t>
      </w:r>
      <w:bookmarkEnd w:id="1670"/>
    </w:p>
    <w:p w14:paraId="29BCEA9B" w14:textId="77777777" w:rsidR="007473A7" w:rsidRDefault="007473A7" w:rsidP="007473A7">
      <w:pPr>
        <w:pStyle w:val="KeepWithNext"/>
        <w:rPr>
          <w:rtl/>
          <w:lang w:eastAsia="he-IL"/>
        </w:rPr>
      </w:pPr>
    </w:p>
    <w:p w14:paraId="46DD457D" w14:textId="45BDD07F" w:rsidR="007473A7" w:rsidRDefault="007473A7" w:rsidP="007473A7">
      <w:pPr>
        <w:rPr>
          <w:rtl/>
          <w:lang w:eastAsia="he-IL"/>
        </w:rPr>
      </w:pPr>
      <w:r>
        <w:rPr>
          <w:rFonts w:hint="cs"/>
          <w:rtl/>
          <w:lang w:eastAsia="he-IL"/>
        </w:rPr>
        <w:t xml:space="preserve">הוא </w:t>
      </w:r>
      <w:bookmarkStart w:id="1671" w:name="_ETM_Q1_2882554"/>
      <w:bookmarkEnd w:id="1671"/>
      <w:r>
        <w:rPr>
          <w:rFonts w:hint="cs"/>
          <w:rtl/>
          <w:lang w:eastAsia="he-IL"/>
        </w:rPr>
        <w:t xml:space="preserve">עוד לא נכנס למסלול הזה. אני אומרת שאם הוא יצרן נאות שלא חלות עליו הוראות סעיף 321(ב), שימשיך לעשות עם האריזות מה </w:t>
      </w:r>
      <w:bookmarkStart w:id="1672" w:name="_ETM_Q1_2894929"/>
      <w:bookmarkEnd w:id="1672"/>
      <w:r>
        <w:rPr>
          <w:rFonts w:hint="cs"/>
          <w:rtl/>
          <w:lang w:eastAsia="he-IL"/>
        </w:rPr>
        <w:t>שהוא רוצה אבל אם הוא נכנס ל-321(ב),</w:t>
      </w:r>
      <w:r w:rsidR="003A02CE">
        <w:rPr>
          <w:rFonts w:hint="cs"/>
          <w:rtl/>
          <w:lang w:eastAsia="he-IL"/>
        </w:rPr>
        <w:t xml:space="preserve"> </w:t>
      </w:r>
      <w:bookmarkStart w:id="1673" w:name="_ETM_Q1_2898589"/>
      <w:bookmarkEnd w:id="1673"/>
      <w:r>
        <w:rPr>
          <w:rFonts w:hint="cs"/>
          <w:rtl/>
          <w:lang w:eastAsia="he-IL"/>
        </w:rPr>
        <w:t xml:space="preserve">הוא לקח על קבוצת המוצרים שהוא התחייב לגביהם את אירופה </w:t>
      </w:r>
      <w:bookmarkStart w:id="1674" w:name="_ETM_Q1_2902776"/>
      <w:bookmarkEnd w:id="1674"/>
      <w:r>
        <w:rPr>
          <w:rFonts w:hint="cs"/>
          <w:rtl/>
          <w:lang w:eastAsia="he-IL"/>
        </w:rPr>
        <w:t>מקצה לקצה.</w:t>
      </w:r>
    </w:p>
    <w:p w14:paraId="4DB6FE72" w14:textId="77777777" w:rsidR="007473A7" w:rsidRDefault="007473A7" w:rsidP="007473A7">
      <w:pPr>
        <w:rPr>
          <w:rtl/>
          <w:lang w:eastAsia="he-IL"/>
        </w:rPr>
      </w:pPr>
      <w:bookmarkStart w:id="1675" w:name="_ETM_Q1_2906542"/>
      <w:bookmarkStart w:id="1676" w:name="_ETM_Q1_2906576"/>
      <w:bookmarkEnd w:id="1675"/>
      <w:bookmarkEnd w:id="1676"/>
    </w:p>
    <w:p w14:paraId="04CC6580" w14:textId="698A3C40" w:rsidR="007473A7" w:rsidRDefault="007473A7" w:rsidP="007473A7">
      <w:pPr>
        <w:pStyle w:val="a4"/>
        <w:keepNext/>
        <w:rPr>
          <w:rtl/>
        </w:rPr>
      </w:pPr>
      <w:bookmarkStart w:id="1677" w:name="ET_speaker_נעה_בן_שבת_292"/>
      <w:r w:rsidRPr="007473A7">
        <w:rPr>
          <w:rStyle w:val="TagStyle"/>
          <w:rtl/>
        </w:rPr>
        <w:t xml:space="preserve"> &lt;&lt; דובר &gt;&gt; </w:t>
      </w:r>
      <w:r>
        <w:rPr>
          <w:rtl/>
        </w:rPr>
        <w:t>נעה בן שבת:</w:t>
      </w:r>
      <w:r w:rsidRPr="007473A7">
        <w:rPr>
          <w:rStyle w:val="TagStyle"/>
          <w:rtl/>
        </w:rPr>
        <w:t xml:space="preserve"> &lt;&lt; דובר &gt;&gt;</w:t>
      </w:r>
      <w:r w:rsidR="00E47EFF">
        <w:rPr>
          <w:rtl/>
        </w:rPr>
        <w:t xml:space="preserve"> </w:t>
      </w:r>
      <w:bookmarkEnd w:id="1677"/>
    </w:p>
    <w:p w14:paraId="5E8BE421" w14:textId="77777777" w:rsidR="007473A7" w:rsidRDefault="007473A7" w:rsidP="007473A7">
      <w:pPr>
        <w:pStyle w:val="KeepWithNext"/>
        <w:rPr>
          <w:rtl/>
          <w:lang w:eastAsia="he-IL"/>
        </w:rPr>
      </w:pPr>
    </w:p>
    <w:p w14:paraId="507F0B48" w14:textId="1ABB2754" w:rsidR="007473A7" w:rsidRDefault="007473A7" w:rsidP="007473A7">
      <w:pPr>
        <w:rPr>
          <w:rtl/>
          <w:lang w:eastAsia="he-IL"/>
        </w:rPr>
      </w:pPr>
      <w:r>
        <w:rPr>
          <w:rFonts w:hint="cs"/>
          <w:rtl/>
          <w:lang w:eastAsia="he-IL"/>
        </w:rPr>
        <w:t>הבעיה היא שאנחנו צריכים להגיד שהוא חל על ההוראות המאומצות, אבל אנחנו אומרים הכול בכפוף לכל ההוראות המאומצות.</w:t>
      </w:r>
    </w:p>
    <w:p w14:paraId="76147BBB" w14:textId="77777777" w:rsidR="007473A7" w:rsidRDefault="007473A7" w:rsidP="007473A7">
      <w:pPr>
        <w:rPr>
          <w:rtl/>
          <w:lang w:eastAsia="he-IL"/>
        </w:rPr>
      </w:pPr>
      <w:bookmarkStart w:id="1678" w:name="_ETM_Q1_2915737"/>
      <w:bookmarkStart w:id="1679" w:name="_ETM_Q1_2915776"/>
      <w:bookmarkStart w:id="1680" w:name="_ETM_Q1_2915615"/>
      <w:bookmarkEnd w:id="1678"/>
      <w:bookmarkEnd w:id="1679"/>
      <w:bookmarkEnd w:id="1680"/>
    </w:p>
    <w:p w14:paraId="269355FD" w14:textId="4539F25D" w:rsidR="007473A7" w:rsidRDefault="007473A7" w:rsidP="007473A7">
      <w:pPr>
        <w:pStyle w:val="af9"/>
        <w:keepNext/>
        <w:rPr>
          <w:rtl/>
          <w:lang w:eastAsia="he-IL"/>
        </w:rPr>
      </w:pPr>
      <w:bookmarkStart w:id="1681" w:name="ET_guest_פנינה_אורן_שני_דור_293"/>
      <w:r w:rsidRPr="007473A7">
        <w:rPr>
          <w:rStyle w:val="TagStyle"/>
          <w:rtl/>
        </w:rPr>
        <w:t xml:space="preserve"> &lt;&lt; אורח &gt;&gt; </w:t>
      </w:r>
      <w:r>
        <w:rPr>
          <w:rtl/>
          <w:lang w:eastAsia="he-IL"/>
        </w:rPr>
        <w:t>פנינה אורן שני דור:</w:t>
      </w:r>
      <w:r w:rsidRPr="007473A7">
        <w:rPr>
          <w:rStyle w:val="TagStyle"/>
          <w:rtl/>
        </w:rPr>
        <w:t xml:space="preserve"> &lt;&lt; אורח &gt;&gt;</w:t>
      </w:r>
      <w:r w:rsidR="00E47EFF">
        <w:rPr>
          <w:rtl/>
          <w:lang w:eastAsia="he-IL"/>
        </w:rPr>
        <w:t xml:space="preserve"> </w:t>
      </w:r>
      <w:bookmarkEnd w:id="1681"/>
    </w:p>
    <w:p w14:paraId="345977F9" w14:textId="77777777" w:rsidR="007473A7" w:rsidRDefault="007473A7" w:rsidP="007473A7">
      <w:pPr>
        <w:pStyle w:val="KeepWithNext"/>
        <w:rPr>
          <w:rtl/>
          <w:lang w:eastAsia="he-IL"/>
        </w:rPr>
      </w:pPr>
    </w:p>
    <w:p w14:paraId="21F232CB" w14:textId="7C20C2C7" w:rsidR="007473A7" w:rsidRDefault="007473A7" w:rsidP="007473A7">
      <w:pPr>
        <w:rPr>
          <w:rtl/>
          <w:lang w:eastAsia="he-IL"/>
        </w:rPr>
      </w:pPr>
      <w:bookmarkStart w:id="1682" w:name="_ETM_Q1_2915870"/>
      <w:bookmarkStart w:id="1683" w:name="_ETM_Q1_2915901"/>
      <w:bookmarkEnd w:id="1682"/>
      <w:bookmarkEnd w:id="1683"/>
      <w:r>
        <w:rPr>
          <w:rFonts w:hint="cs"/>
          <w:rtl/>
          <w:lang w:eastAsia="he-IL"/>
        </w:rPr>
        <w:t>זאת הטעו</w:t>
      </w:r>
      <w:bookmarkStart w:id="1684" w:name="_ETM_Q1_2920757"/>
      <w:bookmarkEnd w:id="1684"/>
      <w:r>
        <w:rPr>
          <w:rFonts w:hint="cs"/>
          <w:rtl/>
          <w:lang w:eastAsia="he-IL"/>
        </w:rPr>
        <w:t xml:space="preserve">ת שיש לנו, שלא הספקנו לבוא ורצינו לבוא ולומר </w:t>
      </w:r>
      <w:bookmarkStart w:id="1685" w:name="_ETM_Q1_2923466"/>
      <w:bookmarkEnd w:id="1685"/>
      <w:r>
        <w:rPr>
          <w:rFonts w:hint="cs"/>
          <w:rtl/>
          <w:lang w:eastAsia="he-IL"/>
        </w:rPr>
        <w:t>שאנחנו צריכים לתקן את הנוסח של 321(ב). 321(ב), הרעיון הוא</w:t>
      </w:r>
      <w:bookmarkStart w:id="1686" w:name="_ETM_Q1_2930835"/>
      <w:bookmarkEnd w:id="1686"/>
      <w:r>
        <w:rPr>
          <w:rFonts w:hint="cs"/>
          <w:rtl/>
          <w:lang w:eastAsia="he-IL"/>
        </w:rPr>
        <w:t xml:space="preserve"> שמי שנכנס למועדון, אני קוראת לו מועדון </w:t>
      </w:r>
      <w:proofErr w:type="spellStart"/>
      <w:r>
        <w:rPr>
          <w:rFonts w:hint="cs"/>
          <w:rtl/>
          <w:lang w:eastAsia="he-IL"/>
        </w:rPr>
        <w:t>אקסלוסיבי</w:t>
      </w:r>
      <w:proofErr w:type="spellEnd"/>
      <w:r>
        <w:rPr>
          <w:rFonts w:hint="cs"/>
          <w:rtl/>
          <w:lang w:eastAsia="he-IL"/>
        </w:rPr>
        <w:t xml:space="preserve"> לצורך הדוגמה, הוא צריך לקחת</w:t>
      </w:r>
      <w:bookmarkStart w:id="1687" w:name="_ETM_Q1_2937209"/>
      <w:bookmarkEnd w:id="1687"/>
      <w:r>
        <w:rPr>
          <w:rFonts w:hint="cs"/>
          <w:rtl/>
          <w:lang w:eastAsia="he-IL"/>
        </w:rPr>
        <w:t xml:space="preserve"> את אירופה מלא על מלא ורק אז אני </w:t>
      </w:r>
      <w:bookmarkStart w:id="1688" w:name="_ETM_Q1_2940969"/>
      <w:bookmarkEnd w:id="1688"/>
      <w:r>
        <w:rPr>
          <w:rFonts w:hint="cs"/>
          <w:rtl/>
          <w:lang w:eastAsia="he-IL"/>
        </w:rPr>
        <w:t>באה ואומרת לו שרגולציה ישראלית לא תחול לגביו. זה ה-טרייד</w:t>
      </w:r>
      <w:bookmarkStart w:id="1689" w:name="_ETM_Q1_2946474"/>
      <w:bookmarkEnd w:id="1689"/>
      <w:r>
        <w:rPr>
          <w:rFonts w:hint="cs"/>
          <w:rtl/>
          <w:lang w:eastAsia="he-IL"/>
        </w:rPr>
        <w:t xml:space="preserve"> אוף שיש כאן. אתה לא יכול לומר לי </w:t>
      </w:r>
      <w:bookmarkStart w:id="1690" w:name="_ETM_Q1_2948520"/>
      <w:bookmarkEnd w:id="1690"/>
      <w:r>
        <w:rPr>
          <w:rFonts w:hint="cs"/>
          <w:rtl/>
          <w:lang w:eastAsia="he-IL"/>
        </w:rPr>
        <w:t>שאתה נכנס למועדון והתקנות של האריזות לא חלות עליך במקרה</w:t>
      </w:r>
      <w:bookmarkStart w:id="1691" w:name="_ETM_Q1_2955978"/>
      <w:bookmarkEnd w:id="1691"/>
      <w:r>
        <w:rPr>
          <w:rFonts w:hint="cs"/>
          <w:rtl/>
          <w:lang w:eastAsia="he-IL"/>
        </w:rPr>
        <w:t xml:space="preserve"> הספציפי. </w:t>
      </w:r>
    </w:p>
    <w:p w14:paraId="429FA9E5" w14:textId="77777777" w:rsidR="007473A7" w:rsidRDefault="007473A7" w:rsidP="007473A7">
      <w:pPr>
        <w:rPr>
          <w:rtl/>
          <w:lang w:eastAsia="he-IL"/>
        </w:rPr>
      </w:pPr>
      <w:bookmarkStart w:id="1692" w:name="_ETM_Q1_2957978"/>
      <w:bookmarkStart w:id="1693" w:name="_ETM_Q1_2958020"/>
      <w:bookmarkEnd w:id="1692"/>
      <w:bookmarkEnd w:id="1693"/>
    </w:p>
    <w:p w14:paraId="41239B0B" w14:textId="39F10310" w:rsidR="007473A7" w:rsidRDefault="007473A7" w:rsidP="007473A7">
      <w:pPr>
        <w:pStyle w:val="a4"/>
        <w:keepNext/>
        <w:rPr>
          <w:rtl/>
        </w:rPr>
      </w:pPr>
      <w:bookmarkStart w:id="1694" w:name="ET_speaker_נעה_בן_שבת_294"/>
      <w:r w:rsidRPr="007473A7">
        <w:rPr>
          <w:rStyle w:val="TagStyle"/>
          <w:rtl/>
        </w:rPr>
        <w:t xml:space="preserve"> &lt;&lt; דובר &gt;&gt; </w:t>
      </w:r>
      <w:r>
        <w:rPr>
          <w:rtl/>
        </w:rPr>
        <w:t>נעה בן שבת:</w:t>
      </w:r>
      <w:r w:rsidRPr="007473A7">
        <w:rPr>
          <w:rStyle w:val="TagStyle"/>
          <w:rtl/>
        </w:rPr>
        <w:t xml:space="preserve"> &lt;&lt; דובר &gt;&gt;</w:t>
      </w:r>
      <w:r w:rsidR="00E47EFF">
        <w:rPr>
          <w:rtl/>
        </w:rPr>
        <w:t xml:space="preserve"> </w:t>
      </w:r>
      <w:bookmarkEnd w:id="1694"/>
    </w:p>
    <w:p w14:paraId="19A378E0" w14:textId="77777777" w:rsidR="007473A7" w:rsidRDefault="007473A7" w:rsidP="007473A7">
      <w:pPr>
        <w:pStyle w:val="KeepWithNext"/>
        <w:rPr>
          <w:rtl/>
          <w:lang w:eastAsia="he-IL"/>
        </w:rPr>
      </w:pPr>
    </w:p>
    <w:p w14:paraId="16E142FF" w14:textId="573400B1" w:rsidR="007473A7" w:rsidRDefault="007473A7" w:rsidP="007473A7">
      <w:pPr>
        <w:rPr>
          <w:rtl/>
          <w:lang w:eastAsia="he-IL"/>
        </w:rPr>
      </w:pPr>
      <w:r>
        <w:rPr>
          <w:rFonts w:hint="cs"/>
          <w:rtl/>
          <w:lang w:eastAsia="he-IL"/>
        </w:rPr>
        <w:t>ז</w:t>
      </w:r>
      <w:bookmarkStart w:id="1695" w:name="_ETM_Q1_2957659"/>
      <w:bookmarkStart w:id="1696" w:name="_ETM_Q1_2957678"/>
      <w:bookmarkEnd w:id="1695"/>
      <w:bookmarkEnd w:id="1696"/>
      <w:r>
        <w:rPr>
          <w:rFonts w:hint="cs"/>
          <w:rtl/>
          <w:lang w:eastAsia="he-IL"/>
        </w:rPr>
        <w:t xml:space="preserve">את אומרת שהוא אירופה על </w:t>
      </w:r>
      <w:bookmarkStart w:id="1697" w:name="_ETM_Q1_2958178"/>
      <w:bookmarkEnd w:id="1697"/>
      <w:r>
        <w:rPr>
          <w:rFonts w:hint="cs"/>
          <w:rtl/>
          <w:lang w:eastAsia="he-IL"/>
        </w:rPr>
        <w:t>מלא בלי החרגות שבטור א'?</w:t>
      </w:r>
    </w:p>
    <w:p w14:paraId="5CDA9AAE" w14:textId="77777777" w:rsidR="007473A7" w:rsidRDefault="007473A7" w:rsidP="007473A7">
      <w:pPr>
        <w:rPr>
          <w:rtl/>
          <w:lang w:eastAsia="he-IL"/>
        </w:rPr>
      </w:pPr>
      <w:bookmarkStart w:id="1698" w:name="_ETM_Q1_2963892"/>
      <w:bookmarkStart w:id="1699" w:name="_ETM_Q1_2963925"/>
      <w:bookmarkEnd w:id="1698"/>
      <w:bookmarkEnd w:id="1699"/>
    </w:p>
    <w:p w14:paraId="7305ECC0" w14:textId="1F420CCB" w:rsidR="007473A7" w:rsidRDefault="007473A7" w:rsidP="007473A7">
      <w:pPr>
        <w:pStyle w:val="af9"/>
        <w:keepNext/>
        <w:rPr>
          <w:rtl/>
          <w:lang w:eastAsia="he-IL"/>
        </w:rPr>
      </w:pPr>
      <w:bookmarkStart w:id="1700" w:name="ET_guest_קריאה_296"/>
      <w:r w:rsidRPr="007473A7">
        <w:rPr>
          <w:rStyle w:val="TagStyle"/>
          <w:rtl/>
        </w:rPr>
        <w:t xml:space="preserve"> &lt;&lt; אורח &gt;&gt; </w:t>
      </w:r>
      <w:r>
        <w:rPr>
          <w:rtl/>
          <w:lang w:eastAsia="he-IL"/>
        </w:rPr>
        <w:t>קריאה:</w:t>
      </w:r>
      <w:r w:rsidRPr="007473A7">
        <w:rPr>
          <w:rStyle w:val="TagStyle"/>
          <w:rtl/>
        </w:rPr>
        <w:t xml:space="preserve"> &lt;&lt; אורח &gt;&gt;</w:t>
      </w:r>
      <w:r w:rsidR="00E47EFF">
        <w:rPr>
          <w:rtl/>
          <w:lang w:eastAsia="he-IL"/>
        </w:rPr>
        <w:t xml:space="preserve"> </w:t>
      </w:r>
      <w:bookmarkEnd w:id="1700"/>
    </w:p>
    <w:p w14:paraId="73E9F03E" w14:textId="77777777" w:rsidR="007473A7" w:rsidRDefault="007473A7" w:rsidP="007473A7">
      <w:pPr>
        <w:pStyle w:val="KeepWithNext"/>
        <w:rPr>
          <w:rtl/>
          <w:lang w:eastAsia="he-IL"/>
        </w:rPr>
      </w:pPr>
    </w:p>
    <w:p w14:paraId="07FBBBD7" w14:textId="03BFEDB5" w:rsidR="007473A7" w:rsidRDefault="007473A7" w:rsidP="007473A7">
      <w:pPr>
        <w:rPr>
          <w:rtl/>
          <w:lang w:eastAsia="he-IL"/>
        </w:rPr>
      </w:pPr>
      <w:r>
        <w:rPr>
          <w:rFonts w:hint="cs"/>
          <w:rtl/>
          <w:lang w:eastAsia="he-IL"/>
        </w:rPr>
        <w:t>כן.</w:t>
      </w:r>
    </w:p>
    <w:p w14:paraId="254252E9" w14:textId="77777777" w:rsidR="007473A7" w:rsidRDefault="007473A7" w:rsidP="007473A7">
      <w:pPr>
        <w:rPr>
          <w:rtl/>
          <w:lang w:eastAsia="he-IL"/>
        </w:rPr>
      </w:pPr>
      <w:bookmarkStart w:id="1701" w:name="_ETM_Q1_2964303"/>
      <w:bookmarkStart w:id="1702" w:name="_ETM_Q1_2964336"/>
      <w:bookmarkStart w:id="1703" w:name="_ETM_Q1_2963723"/>
      <w:bookmarkEnd w:id="1701"/>
      <w:bookmarkEnd w:id="1702"/>
      <w:bookmarkEnd w:id="1703"/>
    </w:p>
    <w:p w14:paraId="7348B51A" w14:textId="0BE0E0F1" w:rsidR="007473A7" w:rsidRDefault="007473A7" w:rsidP="007473A7">
      <w:pPr>
        <w:pStyle w:val="a4"/>
        <w:keepNext/>
        <w:rPr>
          <w:rtl/>
        </w:rPr>
      </w:pPr>
      <w:bookmarkStart w:id="1704" w:name="ET_speaker_נעה_בן_שבת_297"/>
      <w:r w:rsidRPr="007473A7">
        <w:rPr>
          <w:rStyle w:val="TagStyle"/>
          <w:rtl/>
        </w:rPr>
        <w:t xml:space="preserve"> &lt;&lt; דובר &gt;&gt; </w:t>
      </w:r>
      <w:r>
        <w:rPr>
          <w:rtl/>
        </w:rPr>
        <w:t>נעה בן שבת:</w:t>
      </w:r>
      <w:r w:rsidRPr="007473A7">
        <w:rPr>
          <w:rStyle w:val="TagStyle"/>
          <w:rtl/>
        </w:rPr>
        <w:t xml:space="preserve"> &lt;&lt; דובר &gt;&gt;</w:t>
      </w:r>
      <w:r w:rsidR="00E47EFF">
        <w:rPr>
          <w:rtl/>
        </w:rPr>
        <w:t xml:space="preserve"> </w:t>
      </w:r>
      <w:bookmarkEnd w:id="1704"/>
    </w:p>
    <w:p w14:paraId="30FE5F59" w14:textId="77777777" w:rsidR="007473A7" w:rsidRDefault="007473A7" w:rsidP="007473A7">
      <w:pPr>
        <w:pStyle w:val="KeepWithNext"/>
        <w:rPr>
          <w:rtl/>
          <w:lang w:eastAsia="he-IL"/>
        </w:rPr>
      </w:pPr>
    </w:p>
    <w:p w14:paraId="3A81BC14" w14:textId="1F5BDF50" w:rsidR="007473A7" w:rsidRDefault="007473A7" w:rsidP="007473A7">
      <w:pPr>
        <w:rPr>
          <w:rtl/>
          <w:lang w:eastAsia="he-IL"/>
        </w:rPr>
      </w:pPr>
      <w:bookmarkStart w:id="1705" w:name="_ETM_Q1_2963988"/>
      <w:bookmarkStart w:id="1706" w:name="_ETM_Q1_2964018"/>
      <w:bookmarkEnd w:id="1705"/>
      <w:bookmarkEnd w:id="1706"/>
      <w:r>
        <w:rPr>
          <w:rFonts w:hint="cs"/>
          <w:rtl/>
          <w:lang w:eastAsia="he-IL"/>
        </w:rPr>
        <w:t xml:space="preserve">בלי ההחרגות של טור </w:t>
      </w:r>
      <w:bookmarkStart w:id="1707" w:name="_ETM_Q1_2965171"/>
      <w:bookmarkEnd w:id="1707"/>
      <w:r>
        <w:rPr>
          <w:rFonts w:hint="cs"/>
          <w:rtl/>
          <w:lang w:eastAsia="he-IL"/>
        </w:rPr>
        <w:t xml:space="preserve">א' אבל עם ההרחבות שבטור ג'. </w:t>
      </w:r>
    </w:p>
    <w:p w14:paraId="32EFB559" w14:textId="77777777" w:rsidR="00F01249" w:rsidRDefault="00F01249" w:rsidP="007473A7">
      <w:pPr>
        <w:rPr>
          <w:rtl/>
          <w:lang w:eastAsia="he-IL"/>
        </w:rPr>
      </w:pPr>
      <w:bookmarkStart w:id="1708" w:name="_ETM_Q1_2967877"/>
      <w:bookmarkStart w:id="1709" w:name="_ETM_Q1_2967912"/>
      <w:bookmarkStart w:id="1710" w:name="_ETM_Q1_2967808"/>
      <w:bookmarkEnd w:id="1708"/>
      <w:bookmarkEnd w:id="1709"/>
      <w:bookmarkEnd w:id="1710"/>
    </w:p>
    <w:p w14:paraId="57C3BFB5" w14:textId="16673B1A" w:rsidR="00F01249" w:rsidRDefault="00F01249" w:rsidP="00F01249">
      <w:pPr>
        <w:pStyle w:val="af9"/>
        <w:keepNext/>
        <w:rPr>
          <w:rtl/>
          <w:lang w:eastAsia="he-IL"/>
        </w:rPr>
      </w:pPr>
      <w:bookmarkStart w:id="1711" w:name="ET_guest_קריאה_298"/>
      <w:r w:rsidRPr="00F01249">
        <w:rPr>
          <w:rStyle w:val="TagStyle"/>
          <w:rtl/>
        </w:rPr>
        <w:t xml:space="preserve"> &lt;&lt; אורח &gt;&gt; </w:t>
      </w:r>
      <w:r>
        <w:rPr>
          <w:rtl/>
          <w:lang w:eastAsia="he-IL"/>
        </w:rPr>
        <w:t>קריאה:</w:t>
      </w:r>
      <w:r w:rsidRPr="00F01249">
        <w:rPr>
          <w:rStyle w:val="TagStyle"/>
          <w:rtl/>
        </w:rPr>
        <w:t xml:space="preserve"> &lt;&lt; אורח &gt;&gt;</w:t>
      </w:r>
      <w:r w:rsidR="00E47EFF">
        <w:rPr>
          <w:rtl/>
          <w:lang w:eastAsia="he-IL"/>
        </w:rPr>
        <w:t xml:space="preserve"> </w:t>
      </w:r>
      <w:bookmarkEnd w:id="1711"/>
    </w:p>
    <w:p w14:paraId="31F78353" w14:textId="77777777" w:rsidR="00F01249" w:rsidRDefault="00F01249" w:rsidP="00F01249">
      <w:pPr>
        <w:pStyle w:val="KeepWithNext"/>
        <w:rPr>
          <w:rtl/>
          <w:lang w:eastAsia="he-IL"/>
        </w:rPr>
      </w:pPr>
    </w:p>
    <w:p w14:paraId="72CB9231" w14:textId="77777777" w:rsidR="00C03EFF" w:rsidRDefault="00F01249" w:rsidP="00C03EFF">
      <w:pPr>
        <w:rPr>
          <w:rtl/>
        </w:rPr>
      </w:pPr>
      <w:bookmarkStart w:id="1712" w:name="_ETM_Q1_2968042"/>
      <w:bookmarkStart w:id="1713" w:name="_ETM_Q1_2968073"/>
      <w:bookmarkEnd w:id="1712"/>
      <w:bookmarkEnd w:id="1713"/>
      <w:r>
        <w:rPr>
          <w:rFonts w:hint="cs"/>
          <w:rtl/>
          <w:lang w:eastAsia="he-IL"/>
        </w:rPr>
        <w:t>נכון.</w:t>
      </w:r>
    </w:p>
    <w:p w14:paraId="4F744574" w14:textId="77777777" w:rsidR="00C03EFF" w:rsidRDefault="00C03EFF" w:rsidP="00C03EFF">
      <w:pPr>
        <w:rPr>
          <w:rtl/>
        </w:rPr>
      </w:pPr>
    </w:p>
    <w:p w14:paraId="1DDEA93E" w14:textId="2F1839A1" w:rsidR="00C03EFF" w:rsidRDefault="00C03EFF" w:rsidP="00C03EFF">
      <w:pPr>
        <w:pStyle w:val="af9"/>
        <w:keepNext/>
        <w:rPr>
          <w:rtl/>
        </w:rPr>
      </w:pPr>
      <w:bookmarkStart w:id="1714" w:name="ET_guest_אביב_חצבני_996"/>
      <w:r w:rsidRPr="00C03EFF">
        <w:rPr>
          <w:rStyle w:val="TagStyle"/>
          <w:rtl/>
        </w:rPr>
        <w:t xml:space="preserve"> &lt;&lt; אורח &gt;&gt; </w:t>
      </w:r>
      <w:r>
        <w:rPr>
          <w:rtl/>
        </w:rPr>
        <w:t xml:space="preserve">אביב </w:t>
      </w:r>
      <w:proofErr w:type="spellStart"/>
      <w:r>
        <w:rPr>
          <w:rtl/>
        </w:rPr>
        <w:t>חצבני</w:t>
      </w:r>
      <w:proofErr w:type="spellEnd"/>
      <w:r>
        <w:rPr>
          <w:rtl/>
        </w:rPr>
        <w:t>:</w:t>
      </w:r>
      <w:r w:rsidRPr="00C03EFF">
        <w:rPr>
          <w:rStyle w:val="TagStyle"/>
          <w:rtl/>
        </w:rPr>
        <w:t xml:space="preserve"> &lt;&lt; אורח &gt;&gt;</w:t>
      </w:r>
      <w:r w:rsidR="00F5595B">
        <w:rPr>
          <w:rtl/>
        </w:rPr>
        <w:t xml:space="preserve"> </w:t>
      </w:r>
      <w:bookmarkEnd w:id="1714"/>
    </w:p>
    <w:p w14:paraId="249D79EE" w14:textId="77777777" w:rsidR="00C03EFF" w:rsidRDefault="00C03EFF" w:rsidP="00C03EFF">
      <w:pPr>
        <w:pStyle w:val="KeepWithNext"/>
        <w:rPr>
          <w:rtl/>
        </w:rPr>
      </w:pPr>
    </w:p>
    <w:p w14:paraId="32509FE8" w14:textId="020F6B8C" w:rsidR="00F01249" w:rsidRDefault="00F01249" w:rsidP="00C03EFF">
      <w:pPr>
        <w:rPr>
          <w:rtl/>
        </w:rPr>
      </w:pPr>
      <w:r>
        <w:rPr>
          <w:rFonts w:hint="cs"/>
          <w:rtl/>
        </w:rPr>
        <w:t>אדוני,</w:t>
      </w:r>
      <w:r w:rsidR="003A02CE">
        <w:rPr>
          <w:rFonts w:hint="cs"/>
          <w:rtl/>
        </w:rPr>
        <w:t xml:space="preserve"> </w:t>
      </w:r>
      <w:r>
        <w:rPr>
          <w:rFonts w:hint="cs"/>
          <w:rtl/>
        </w:rPr>
        <w:t>על סעיף 321 אנחנו נדבר בהרחבה. בעניין הזה אם זה חל או לא חל</w:t>
      </w:r>
      <w:r w:rsidR="006B350B">
        <w:rPr>
          <w:rFonts w:hint="cs"/>
          <w:rtl/>
        </w:rPr>
        <w:t xml:space="preserve">, אם יש יצרן שרוצה לעמוד בהוראות הדין האירופי </w:t>
      </w:r>
      <w:bookmarkStart w:id="1715" w:name="_ETM_Q1_2988165"/>
      <w:bookmarkEnd w:id="1715"/>
      <w:r w:rsidR="006B350B">
        <w:rPr>
          <w:rFonts w:hint="cs"/>
          <w:rtl/>
        </w:rPr>
        <w:t xml:space="preserve">עם אותה החרגה או בלי אותה החרגה והוא מאמץ </w:t>
      </w:r>
      <w:bookmarkStart w:id="1716" w:name="_ETM_Q1_2989835"/>
      <w:bookmarkEnd w:id="1716"/>
      <w:r w:rsidR="006B350B">
        <w:rPr>
          <w:rFonts w:hint="cs"/>
          <w:rtl/>
        </w:rPr>
        <w:t>את אותן הוראות, החובה היא לעמוד באותן הוראות.</w:t>
      </w:r>
      <w:r w:rsidR="007436CA">
        <w:rPr>
          <w:rFonts w:hint="cs"/>
          <w:rtl/>
        </w:rPr>
        <w:t xml:space="preserve"> </w:t>
      </w:r>
      <w:r w:rsidR="006B350B">
        <w:rPr>
          <w:rFonts w:hint="cs"/>
          <w:rtl/>
        </w:rPr>
        <w:t xml:space="preserve">אם הוא אומר שהוא עומד בכל הוראות הדין האירופי </w:t>
      </w:r>
      <w:bookmarkStart w:id="1717" w:name="_ETM_Q1_3001032"/>
      <w:bookmarkEnd w:id="1717"/>
      <w:r w:rsidR="006B350B">
        <w:rPr>
          <w:rFonts w:hint="cs"/>
          <w:rtl/>
        </w:rPr>
        <w:t xml:space="preserve">- - - זאת המשמעות של החתימה באזהרה. </w:t>
      </w:r>
    </w:p>
    <w:p w14:paraId="6E3DBF64" w14:textId="77777777" w:rsidR="00F01249" w:rsidRDefault="00F01249" w:rsidP="00F01249">
      <w:pPr>
        <w:rPr>
          <w:rtl/>
        </w:rPr>
      </w:pPr>
      <w:bookmarkStart w:id="1718" w:name="_ETM_Q1_2980094"/>
      <w:bookmarkStart w:id="1719" w:name="_ETM_Q1_2980133"/>
      <w:bookmarkEnd w:id="1718"/>
      <w:bookmarkEnd w:id="1719"/>
    </w:p>
    <w:p w14:paraId="395A330C" w14:textId="032C63A1" w:rsidR="00F01249" w:rsidRDefault="00F01249" w:rsidP="00F01249">
      <w:pPr>
        <w:pStyle w:val="af9"/>
        <w:keepNext/>
        <w:rPr>
          <w:rtl/>
        </w:rPr>
      </w:pPr>
      <w:bookmarkStart w:id="1720" w:name="ET_guest_רוית_ארבל_301"/>
      <w:r w:rsidRPr="00F01249">
        <w:rPr>
          <w:rStyle w:val="TagStyle"/>
          <w:rtl/>
        </w:rPr>
        <w:t xml:space="preserve"> &lt;&lt; אורח &gt;&gt; </w:t>
      </w:r>
      <w:proofErr w:type="spellStart"/>
      <w:r>
        <w:rPr>
          <w:rtl/>
        </w:rPr>
        <w:t>רוית</w:t>
      </w:r>
      <w:proofErr w:type="spellEnd"/>
      <w:r>
        <w:rPr>
          <w:rtl/>
        </w:rPr>
        <w:t xml:space="preserve"> ארבל:</w:t>
      </w:r>
      <w:r w:rsidRPr="00F01249">
        <w:rPr>
          <w:rStyle w:val="TagStyle"/>
          <w:rtl/>
        </w:rPr>
        <w:t xml:space="preserve"> &lt;&lt; אורח &gt;&gt;</w:t>
      </w:r>
      <w:r w:rsidR="00E47EFF">
        <w:rPr>
          <w:rtl/>
        </w:rPr>
        <w:t xml:space="preserve"> </w:t>
      </w:r>
      <w:bookmarkEnd w:id="1720"/>
    </w:p>
    <w:p w14:paraId="3AF6B1EF" w14:textId="77777777" w:rsidR="00F01249" w:rsidRDefault="00F01249" w:rsidP="00F01249">
      <w:pPr>
        <w:pStyle w:val="KeepWithNext"/>
        <w:rPr>
          <w:rtl/>
        </w:rPr>
      </w:pPr>
    </w:p>
    <w:p w14:paraId="2F34B487" w14:textId="72E00154" w:rsidR="00F01249" w:rsidRPr="00F01249" w:rsidRDefault="00F01249" w:rsidP="00F01249">
      <w:pPr>
        <w:rPr>
          <w:rtl/>
        </w:rPr>
      </w:pPr>
      <w:r>
        <w:rPr>
          <w:rFonts w:hint="cs"/>
          <w:rtl/>
        </w:rPr>
        <w:t>יש גם עבירה על העניין הזה.</w:t>
      </w:r>
    </w:p>
    <w:p w14:paraId="501E099D" w14:textId="77777777" w:rsidR="00F01249" w:rsidRDefault="00F01249" w:rsidP="00F01249">
      <w:pPr>
        <w:rPr>
          <w:rtl/>
        </w:rPr>
      </w:pPr>
    </w:p>
    <w:p w14:paraId="2FF9F6A3" w14:textId="2AA55B8D" w:rsidR="00F01249" w:rsidRDefault="00F01249" w:rsidP="00F01249">
      <w:pPr>
        <w:pStyle w:val="a4"/>
        <w:keepNext/>
        <w:rPr>
          <w:rtl/>
        </w:rPr>
      </w:pPr>
      <w:bookmarkStart w:id="1721" w:name="ET_speaker_נעה_בן_שבת_300"/>
      <w:r w:rsidRPr="00F01249">
        <w:rPr>
          <w:rStyle w:val="TagStyle"/>
          <w:rtl/>
        </w:rPr>
        <w:t xml:space="preserve"> &lt;&lt; דובר &gt;&gt; </w:t>
      </w:r>
      <w:r>
        <w:rPr>
          <w:rtl/>
        </w:rPr>
        <w:t>נעה בן שבת:</w:t>
      </w:r>
      <w:r w:rsidRPr="00F01249">
        <w:rPr>
          <w:rStyle w:val="TagStyle"/>
          <w:rtl/>
        </w:rPr>
        <w:t xml:space="preserve"> &lt;&lt; דובר &gt;&gt;</w:t>
      </w:r>
      <w:r w:rsidR="00E47EFF">
        <w:rPr>
          <w:rtl/>
        </w:rPr>
        <w:t xml:space="preserve"> </w:t>
      </w:r>
      <w:bookmarkEnd w:id="1721"/>
    </w:p>
    <w:p w14:paraId="7362E155" w14:textId="77777777" w:rsidR="00F01249" w:rsidRDefault="00F01249" w:rsidP="00F01249">
      <w:pPr>
        <w:pStyle w:val="KeepWithNext"/>
        <w:rPr>
          <w:rtl/>
          <w:lang w:eastAsia="he-IL"/>
        </w:rPr>
      </w:pPr>
    </w:p>
    <w:p w14:paraId="39859400" w14:textId="4CEAF3D4" w:rsidR="00F01249" w:rsidRDefault="00F01249" w:rsidP="00F01249">
      <w:pPr>
        <w:rPr>
          <w:rtl/>
          <w:lang w:eastAsia="he-IL"/>
        </w:rPr>
      </w:pPr>
      <w:r>
        <w:rPr>
          <w:rFonts w:hint="cs"/>
          <w:rtl/>
          <w:lang w:eastAsia="he-IL"/>
        </w:rPr>
        <w:t>ההתחייבות שלו, ההצ</w:t>
      </w:r>
      <w:bookmarkStart w:id="1722" w:name="_ETM_Q1_3016663"/>
      <w:bookmarkEnd w:id="1722"/>
      <w:r>
        <w:rPr>
          <w:rFonts w:hint="cs"/>
          <w:rtl/>
          <w:lang w:eastAsia="he-IL"/>
        </w:rPr>
        <w:t xml:space="preserve">הרה שהוא צריך להגיש בעמוד 20 היא שהמזון עומד </w:t>
      </w:r>
      <w:bookmarkStart w:id="1723" w:name="_ETM_Q1_3022109"/>
      <w:bookmarkEnd w:id="1723"/>
      <w:r>
        <w:rPr>
          <w:rFonts w:hint="cs"/>
          <w:rtl/>
          <w:lang w:eastAsia="he-IL"/>
        </w:rPr>
        <w:t xml:space="preserve">בהוראות הדין החלות באיחוד האירופי כפי שהן </w:t>
      </w:r>
      <w:bookmarkStart w:id="1724" w:name="_ETM_Q1_3023885"/>
      <w:bookmarkEnd w:id="1724"/>
      <w:r>
        <w:rPr>
          <w:rFonts w:hint="cs"/>
          <w:rtl/>
          <w:lang w:eastAsia="he-IL"/>
        </w:rPr>
        <w:t xml:space="preserve">חלות על המזון המשווק באיחוד האירופי, בכפוף לכל ההוראות המאומצות. השאלה מה עושה ההכפפה </w:t>
      </w:r>
      <w:bookmarkStart w:id="1725" w:name="_ETM_Q1_3030250"/>
      <w:bookmarkEnd w:id="1725"/>
      <w:r>
        <w:rPr>
          <w:rFonts w:hint="cs"/>
          <w:rtl/>
          <w:lang w:eastAsia="he-IL"/>
        </w:rPr>
        <w:t>הזאת.</w:t>
      </w:r>
      <w:bookmarkStart w:id="1726" w:name="_ETM_Q1_3033423"/>
      <w:bookmarkEnd w:id="1726"/>
    </w:p>
    <w:p w14:paraId="3791322C" w14:textId="77777777" w:rsidR="00F01249" w:rsidRDefault="00F01249" w:rsidP="00F01249">
      <w:pPr>
        <w:rPr>
          <w:rtl/>
          <w:lang w:eastAsia="he-IL"/>
        </w:rPr>
      </w:pPr>
      <w:bookmarkStart w:id="1727" w:name="_ETM_Q1_3033454"/>
      <w:bookmarkEnd w:id="1727"/>
    </w:p>
    <w:p w14:paraId="716907CD" w14:textId="720731A0" w:rsidR="00F01249" w:rsidRDefault="00F01249" w:rsidP="00F01249">
      <w:pPr>
        <w:pStyle w:val="af9"/>
        <w:keepNext/>
        <w:rPr>
          <w:rtl/>
          <w:lang w:eastAsia="he-IL"/>
        </w:rPr>
      </w:pPr>
      <w:bookmarkStart w:id="1728" w:name="ET_guest_אביב_חצבני_303"/>
      <w:r w:rsidRPr="00F0124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F01249">
        <w:rPr>
          <w:rStyle w:val="TagStyle"/>
          <w:rtl/>
        </w:rPr>
        <w:t xml:space="preserve"> &lt;&lt; אורח &gt;&gt;</w:t>
      </w:r>
      <w:r w:rsidR="00E47EFF">
        <w:rPr>
          <w:rtl/>
          <w:lang w:eastAsia="he-IL"/>
        </w:rPr>
        <w:t xml:space="preserve"> </w:t>
      </w:r>
      <w:bookmarkEnd w:id="1728"/>
    </w:p>
    <w:p w14:paraId="5770CB19" w14:textId="77777777" w:rsidR="00F01249" w:rsidRDefault="00F01249" w:rsidP="00F01249">
      <w:pPr>
        <w:pStyle w:val="KeepWithNext"/>
        <w:rPr>
          <w:rtl/>
          <w:lang w:eastAsia="he-IL"/>
        </w:rPr>
      </w:pPr>
    </w:p>
    <w:p w14:paraId="240E896C" w14:textId="690B93BF" w:rsidR="00F01249" w:rsidRDefault="00F01249" w:rsidP="00F01249">
      <w:pPr>
        <w:rPr>
          <w:rtl/>
        </w:rPr>
      </w:pPr>
      <w:r>
        <w:rPr>
          <w:rFonts w:hint="cs"/>
          <w:rtl/>
          <w:lang w:eastAsia="he-IL"/>
        </w:rPr>
        <w:t xml:space="preserve">בגלל שיש לך את ההרחבה </w:t>
      </w:r>
      <w:bookmarkStart w:id="1729" w:name="_ETM_Q1_3036890"/>
      <w:bookmarkEnd w:id="1729"/>
      <w:r>
        <w:rPr>
          <w:rFonts w:hint="cs"/>
          <w:rtl/>
          <w:lang w:eastAsia="he-IL"/>
        </w:rPr>
        <w:t xml:space="preserve">שזאת לא הוראה, </w:t>
      </w:r>
      <w:bookmarkStart w:id="1730" w:name="_ETM_Q1_3036406"/>
      <w:bookmarkStart w:id="1731" w:name="_ETM_Q1_3036443"/>
      <w:bookmarkStart w:id="1732" w:name="_ETM_Q1_3027414"/>
      <w:bookmarkStart w:id="1733" w:name="_ETM_Q1_3027452"/>
      <w:bookmarkStart w:id="1734" w:name="_ETM_Q1_2980806"/>
      <w:bookmarkStart w:id="1735" w:name="_ETM_Q1_2980840"/>
      <w:bookmarkStart w:id="1736" w:name="_ETM_Q1_3039087"/>
      <w:bookmarkStart w:id="1737" w:name="_ETM_Q1_3039125"/>
      <w:bookmarkEnd w:id="1730"/>
      <w:bookmarkEnd w:id="1731"/>
      <w:bookmarkEnd w:id="1732"/>
      <w:bookmarkEnd w:id="1733"/>
      <w:bookmarkEnd w:id="1734"/>
      <w:bookmarkEnd w:id="1735"/>
      <w:bookmarkEnd w:id="1736"/>
      <w:bookmarkEnd w:id="1737"/>
      <w:r>
        <w:rPr>
          <w:rFonts w:hint="cs"/>
          <w:rtl/>
        </w:rPr>
        <w:t>בכל מקרה הוא מקבל את זה "בדלת האחורית" כחלק מהוראות הדין האירופי.</w:t>
      </w:r>
    </w:p>
    <w:p w14:paraId="63AA8A76" w14:textId="77777777" w:rsidR="00F01249" w:rsidRDefault="00F01249" w:rsidP="00F01249">
      <w:pPr>
        <w:rPr>
          <w:rtl/>
        </w:rPr>
      </w:pPr>
      <w:bookmarkStart w:id="1738" w:name="_ETM_Q1_3042383"/>
      <w:bookmarkStart w:id="1739" w:name="_ETM_Q1_3042418"/>
      <w:bookmarkEnd w:id="1738"/>
      <w:bookmarkEnd w:id="1739"/>
    </w:p>
    <w:p w14:paraId="1DF25F83" w14:textId="6430C3C7" w:rsidR="00F01249" w:rsidRDefault="00F01249" w:rsidP="00F01249">
      <w:pPr>
        <w:pStyle w:val="af9"/>
        <w:keepNext/>
        <w:rPr>
          <w:rtl/>
        </w:rPr>
      </w:pPr>
      <w:bookmarkStart w:id="1740" w:name="ET_guest_רוית_ארבל_304"/>
      <w:r w:rsidRPr="00F01249">
        <w:rPr>
          <w:rStyle w:val="TagStyle"/>
          <w:rtl/>
        </w:rPr>
        <w:t xml:space="preserve"> &lt;&lt; אורח &gt;&gt; </w:t>
      </w:r>
      <w:proofErr w:type="spellStart"/>
      <w:r>
        <w:rPr>
          <w:rtl/>
        </w:rPr>
        <w:t>רוית</w:t>
      </w:r>
      <w:proofErr w:type="spellEnd"/>
      <w:r>
        <w:rPr>
          <w:rtl/>
        </w:rPr>
        <w:t xml:space="preserve"> ארבל:</w:t>
      </w:r>
      <w:r w:rsidRPr="00F01249">
        <w:rPr>
          <w:rStyle w:val="TagStyle"/>
          <w:rtl/>
        </w:rPr>
        <w:t xml:space="preserve"> &lt;&lt; אורח &gt;&gt;</w:t>
      </w:r>
      <w:r w:rsidR="00E47EFF">
        <w:rPr>
          <w:rtl/>
        </w:rPr>
        <w:t xml:space="preserve"> </w:t>
      </w:r>
      <w:bookmarkEnd w:id="1740"/>
    </w:p>
    <w:p w14:paraId="6CB62954" w14:textId="77777777" w:rsidR="00F01249" w:rsidRDefault="00F01249" w:rsidP="00F01249">
      <w:pPr>
        <w:pStyle w:val="KeepWithNext"/>
        <w:rPr>
          <w:rtl/>
        </w:rPr>
      </w:pPr>
    </w:p>
    <w:p w14:paraId="3346EB1F" w14:textId="6F9178E4" w:rsidR="00F01249" w:rsidRDefault="00F01249" w:rsidP="00F01249">
      <w:pPr>
        <w:rPr>
          <w:rtl/>
        </w:rPr>
      </w:pPr>
      <w:r>
        <w:rPr>
          <w:rFonts w:hint="cs"/>
          <w:rtl/>
        </w:rPr>
        <w:t>זה גם פשוט כי הדין המקומי</w:t>
      </w:r>
      <w:r w:rsidR="003A02CE">
        <w:rPr>
          <w:rFonts w:hint="cs"/>
          <w:rtl/>
        </w:rPr>
        <w:t xml:space="preserve"> </w:t>
      </w:r>
      <w:r>
        <w:rPr>
          <w:rFonts w:hint="cs"/>
          <w:rtl/>
        </w:rPr>
        <w:t>לא סותר את הדין האירופי לעניין הזה, כך שאין כאן בעיה.</w:t>
      </w:r>
    </w:p>
    <w:p w14:paraId="32A8FA81" w14:textId="77777777" w:rsidR="00F01249" w:rsidRDefault="00F01249" w:rsidP="00F01249">
      <w:pPr>
        <w:rPr>
          <w:rtl/>
        </w:rPr>
      </w:pPr>
    </w:p>
    <w:p w14:paraId="48BA18C5" w14:textId="5BACAFCF" w:rsidR="00F01249" w:rsidRDefault="00F01249" w:rsidP="00F01249">
      <w:pPr>
        <w:pStyle w:val="af9"/>
        <w:keepNext/>
        <w:rPr>
          <w:rtl/>
        </w:rPr>
      </w:pPr>
      <w:bookmarkStart w:id="1741" w:name="ET_guest_פנינה_אורן_שני_דור_305"/>
      <w:r w:rsidRPr="00F01249">
        <w:rPr>
          <w:rStyle w:val="TagStyle"/>
          <w:rtl/>
        </w:rPr>
        <w:t xml:space="preserve"> &lt;&lt; אורח &gt;&gt; </w:t>
      </w:r>
      <w:r>
        <w:rPr>
          <w:rtl/>
        </w:rPr>
        <w:t>פנינה אורן שני דור:</w:t>
      </w:r>
      <w:r w:rsidRPr="00F01249">
        <w:rPr>
          <w:rStyle w:val="TagStyle"/>
          <w:rtl/>
        </w:rPr>
        <w:t xml:space="preserve"> &lt;&lt; אורח &gt;&gt;</w:t>
      </w:r>
      <w:r w:rsidR="00E47EFF">
        <w:rPr>
          <w:rtl/>
        </w:rPr>
        <w:t xml:space="preserve"> </w:t>
      </w:r>
      <w:bookmarkEnd w:id="1741"/>
    </w:p>
    <w:p w14:paraId="59950E4F" w14:textId="77777777" w:rsidR="00F01249" w:rsidRDefault="00F01249" w:rsidP="00F01249">
      <w:pPr>
        <w:pStyle w:val="KeepWithNext"/>
        <w:rPr>
          <w:rtl/>
        </w:rPr>
      </w:pPr>
    </w:p>
    <w:p w14:paraId="4CDBA217" w14:textId="71F08BE2" w:rsidR="00F01249" w:rsidRDefault="00F01249" w:rsidP="00F01249">
      <w:pPr>
        <w:rPr>
          <w:rtl/>
        </w:rPr>
      </w:pPr>
      <w:r>
        <w:rPr>
          <w:rFonts w:hint="cs"/>
          <w:rtl/>
        </w:rPr>
        <w:t xml:space="preserve">חלק מהעניין של האימוץ, אני מזכירה שאם אני </w:t>
      </w:r>
      <w:bookmarkStart w:id="1742" w:name="_ETM_Q1_3047544"/>
      <w:bookmarkEnd w:id="1742"/>
      <w:r>
        <w:rPr>
          <w:rFonts w:hint="cs"/>
          <w:rtl/>
        </w:rPr>
        <w:t xml:space="preserve">לא מאמצת את מה שברחל בתך הקטנה, אני גם לא </w:t>
      </w:r>
      <w:bookmarkStart w:id="1743" w:name="_ETM_Q1_3053687"/>
      <w:bookmarkEnd w:id="1743"/>
      <w:r>
        <w:rPr>
          <w:rFonts w:hint="cs"/>
          <w:rtl/>
        </w:rPr>
        <w:t>יכולה לבצע עליו אחר כך אכיפה ולכן אנחנו</w:t>
      </w:r>
      <w:bookmarkStart w:id="1744" w:name="_ETM_Q1_3056411"/>
      <w:bookmarkEnd w:id="1744"/>
      <w:r>
        <w:rPr>
          <w:rFonts w:hint="cs"/>
          <w:rtl/>
        </w:rPr>
        <w:t xml:space="preserve"> מתעקשים שכל מה שאימצנו </w:t>
      </w:r>
      <w:r w:rsidR="00256D53">
        <w:rPr>
          <w:rFonts w:hint="cs"/>
          <w:rtl/>
        </w:rPr>
        <w:t>יהיה ברחל בתך הקטנה כי בשביל זה הבאנו את האימוץ, שיהיה דין במדינת ישראל.</w:t>
      </w:r>
    </w:p>
    <w:p w14:paraId="6335622E" w14:textId="77777777" w:rsidR="00256D53" w:rsidRDefault="00256D53" w:rsidP="00F01249">
      <w:pPr>
        <w:rPr>
          <w:rtl/>
        </w:rPr>
      </w:pPr>
      <w:bookmarkStart w:id="1745" w:name="_ETM_Q1_3074502"/>
      <w:bookmarkStart w:id="1746" w:name="_ETM_Q1_3074545"/>
      <w:bookmarkEnd w:id="1745"/>
      <w:bookmarkEnd w:id="1746"/>
    </w:p>
    <w:p w14:paraId="4EB9E8E2" w14:textId="0B1D5C27" w:rsidR="00256D53" w:rsidRDefault="00256D53" w:rsidP="00256D53">
      <w:pPr>
        <w:pStyle w:val="a4"/>
        <w:keepNext/>
        <w:rPr>
          <w:rtl/>
        </w:rPr>
      </w:pPr>
      <w:bookmarkStart w:id="1747" w:name="ET_speaker_נעה_בן_שבת_306"/>
      <w:r w:rsidRPr="00256D53">
        <w:rPr>
          <w:rStyle w:val="TagStyle"/>
          <w:rtl/>
        </w:rPr>
        <w:t xml:space="preserve"> &lt;&lt; דובר &gt;&gt; </w:t>
      </w:r>
      <w:r>
        <w:rPr>
          <w:rtl/>
        </w:rPr>
        <w:t>נעה בן שבת:</w:t>
      </w:r>
      <w:r w:rsidRPr="00256D53">
        <w:rPr>
          <w:rStyle w:val="TagStyle"/>
          <w:rtl/>
        </w:rPr>
        <w:t xml:space="preserve"> &lt;&lt; דובר &gt;&gt;</w:t>
      </w:r>
      <w:r w:rsidR="00E47EFF">
        <w:rPr>
          <w:rtl/>
        </w:rPr>
        <w:t xml:space="preserve"> </w:t>
      </w:r>
      <w:bookmarkEnd w:id="1747"/>
    </w:p>
    <w:p w14:paraId="4875D30F" w14:textId="77777777" w:rsidR="00256D53" w:rsidRDefault="00256D53" w:rsidP="00256D53">
      <w:pPr>
        <w:pStyle w:val="KeepWithNext"/>
        <w:rPr>
          <w:rtl/>
          <w:lang w:eastAsia="he-IL"/>
        </w:rPr>
      </w:pPr>
    </w:p>
    <w:p w14:paraId="759C39AF" w14:textId="77777777" w:rsidR="00ED3B4E" w:rsidRDefault="00256D53" w:rsidP="00ED3B4E">
      <w:pPr>
        <w:rPr>
          <w:rtl/>
        </w:rPr>
      </w:pPr>
      <w:r>
        <w:rPr>
          <w:rFonts w:hint="cs"/>
          <w:rtl/>
          <w:lang w:eastAsia="he-IL"/>
        </w:rPr>
        <w:t xml:space="preserve">אם </w:t>
      </w:r>
      <w:bookmarkStart w:id="1748" w:name="_ETM_Q1_3076994"/>
      <w:bookmarkEnd w:id="1748"/>
      <w:r>
        <w:rPr>
          <w:rFonts w:hint="cs"/>
          <w:rtl/>
          <w:lang w:eastAsia="he-IL"/>
        </w:rPr>
        <w:t xml:space="preserve">כן, איך </w:t>
      </w:r>
      <w:bookmarkStart w:id="1749" w:name="_ETM_Q1_3074266"/>
      <w:bookmarkEnd w:id="1749"/>
      <w:r>
        <w:rPr>
          <w:rFonts w:hint="cs"/>
          <w:rtl/>
          <w:lang w:eastAsia="he-IL"/>
        </w:rPr>
        <w:t xml:space="preserve">אנחנו משנים את ה"בכפוף לכל ההוראות המאומצות"? אנחנו אומרים בכפוף להחרגות שבטור ג' להוראות </w:t>
      </w:r>
      <w:bookmarkStart w:id="1750" w:name="_ETM_Q1_3080635"/>
      <w:bookmarkEnd w:id="1750"/>
      <w:r>
        <w:rPr>
          <w:rFonts w:hint="cs"/>
          <w:rtl/>
          <w:lang w:eastAsia="he-IL"/>
        </w:rPr>
        <w:t>המאומצות? בטור ב' ו-ג'?</w:t>
      </w:r>
      <w:bookmarkStart w:id="1751" w:name="_ETM_Q1_3083567"/>
      <w:bookmarkStart w:id="1752" w:name="_ETM_Q1_3083602"/>
      <w:bookmarkEnd w:id="1751"/>
      <w:bookmarkEnd w:id="1752"/>
    </w:p>
    <w:p w14:paraId="7E33EA55" w14:textId="77777777" w:rsidR="00ED3B4E" w:rsidRDefault="00ED3B4E" w:rsidP="00ED3B4E">
      <w:pPr>
        <w:rPr>
          <w:rtl/>
        </w:rPr>
      </w:pPr>
    </w:p>
    <w:p w14:paraId="7D1965BF" w14:textId="58BB35CE" w:rsidR="00ED3B4E" w:rsidRDefault="00ED3B4E" w:rsidP="00ED3B4E">
      <w:pPr>
        <w:pStyle w:val="af9"/>
        <w:keepNext/>
        <w:rPr>
          <w:rtl/>
          <w:lang w:eastAsia="he-IL"/>
        </w:rPr>
      </w:pPr>
      <w:bookmarkStart w:id="1753" w:name="ET_guest_905540_997"/>
      <w:r w:rsidRPr="00ED3B4E">
        <w:rPr>
          <w:rStyle w:val="TagStyle"/>
          <w:rtl/>
        </w:rPr>
        <w:t xml:space="preserve"> &lt;&lt; אורח &gt;&gt; </w:t>
      </w:r>
      <w:r>
        <w:rPr>
          <w:rtl/>
          <w:lang w:eastAsia="he-IL"/>
        </w:rPr>
        <w:t xml:space="preserve">יוספה </w:t>
      </w:r>
      <w:proofErr w:type="spellStart"/>
      <w:r>
        <w:rPr>
          <w:rtl/>
          <w:lang w:eastAsia="he-IL"/>
        </w:rPr>
        <w:t>הולצשטיין</w:t>
      </w:r>
      <w:proofErr w:type="spellEnd"/>
      <w:r>
        <w:rPr>
          <w:rtl/>
          <w:lang w:eastAsia="he-IL"/>
        </w:rPr>
        <w:t>:</w:t>
      </w:r>
      <w:r w:rsidRPr="00ED3B4E">
        <w:rPr>
          <w:rStyle w:val="TagStyle"/>
          <w:rtl/>
        </w:rPr>
        <w:t xml:space="preserve"> &lt;&lt; אורח &gt;&gt;</w:t>
      </w:r>
      <w:r w:rsidR="00F5595B">
        <w:rPr>
          <w:rtl/>
          <w:lang w:eastAsia="he-IL"/>
        </w:rPr>
        <w:t xml:space="preserve"> </w:t>
      </w:r>
      <w:bookmarkEnd w:id="1753"/>
    </w:p>
    <w:p w14:paraId="77B44153" w14:textId="77777777" w:rsidR="00ED3B4E" w:rsidRDefault="00ED3B4E" w:rsidP="00ED3B4E">
      <w:pPr>
        <w:pStyle w:val="KeepWithNext"/>
        <w:rPr>
          <w:rtl/>
          <w:lang w:eastAsia="he-IL"/>
        </w:rPr>
      </w:pPr>
    </w:p>
    <w:p w14:paraId="61D44AED" w14:textId="52613ED5" w:rsidR="00256D53" w:rsidRDefault="00256D53" w:rsidP="00ED3B4E">
      <w:pPr>
        <w:rPr>
          <w:rtl/>
        </w:rPr>
      </w:pPr>
      <w:r>
        <w:rPr>
          <w:rFonts w:hint="cs"/>
          <w:rtl/>
          <w:lang w:eastAsia="he-IL"/>
        </w:rPr>
        <w:t>כ</w:t>
      </w:r>
      <w:bookmarkStart w:id="1754" w:name="_ETM_Q1_3081085"/>
      <w:bookmarkStart w:id="1755" w:name="_ETM_Q1_3081107"/>
      <w:bookmarkEnd w:id="1754"/>
      <w:bookmarkEnd w:id="1755"/>
      <w:r>
        <w:rPr>
          <w:rFonts w:hint="cs"/>
          <w:rtl/>
          <w:lang w:eastAsia="he-IL"/>
        </w:rPr>
        <w:t xml:space="preserve">ן. </w:t>
      </w:r>
    </w:p>
    <w:p w14:paraId="7C4FBD05" w14:textId="77777777" w:rsidR="00256D53" w:rsidRDefault="00256D53" w:rsidP="00256D53">
      <w:pPr>
        <w:rPr>
          <w:rtl/>
          <w:lang w:eastAsia="he-IL"/>
        </w:rPr>
      </w:pPr>
    </w:p>
    <w:p w14:paraId="73A86E0B" w14:textId="364EDF6E" w:rsidR="00256D53" w:rsidRDefault="00256D53" w:rsidP="00256D53">
      <w:pPr>
        <w:pStyle w:val="af9"/>
        <w:keepNext/>
        <w:rPr>
          <w:rtl/>
          <w:lang w:eastAsia="he-IL"/>
        </w:rPr>
      </w:pPr>
      <w:bookmarkStart w:id="1756" w:name="ET_guest_גל_ברנס_309"/>
      <w:r w:rsidRPr="00256D53">
        <w:rPr>
          <w:rStyle w:val="TagStyle"/>
          <w:rtl/>
        </w:rPr>
        <w:t xml:space="preserve"> &lt;&lt; אורח &gt;&gt; </w:t>
      </w:r>
      <w:r>
        <w:rPr>
          <w:rtl/>
          <w:lang w:eastAsia="he-IL"/>
        </w:rPr>
        <w:t>גל ברנס:</w:t>
      </w:r>
      <w:r w:rsidRPr="00256D53">
        <w:rPr>
          <w:rStyle w:val="TagStyle"/>
          <w:rtl/>
        </w:rPr>
        <w:t xml:space="preserve"> &lt;&lt; אורח &gt;&gt;</w:t>
      </w:r>
      <w:r w:rsidR="00E47EFF">
        <w:rPr>
          <w:rtl/>
          <w:lang w:eastAsia="he-IL"/>
        </w:rPr>
        <w:t xml:space="preserve"> </w:t>
      </w:r>
      <w:bookmarkEnd w:id="1756"/>
    </w:p>
    <w:p w14:paraId="0FCA2193" w14:textId="77777777" w:rsidR="00256D53" w:rsidRDefault="00256D53" w:rsidP="00256D53">
      <w:pPr>
        <w:pStyle w:val="KeepWithNext"/>
        <w:rPr>
          <w:rtl/>
          <w:lang w:eastAsia="he-IL"/>
        </w:rPr>
      </w:pPr>
    </w:p>
    <w:p w14:paraId="60F9DC0F" w14:textId="3316F13E" w:rsidR="00256D53" w:rsidRDefault="00256D53" w:rsidP="00256D53">
      <w:pPr>
        <w:rPr>
          <w:rtl/>
          <w:lang w:eastAsia="he-IL"/>
        </w:rPr>
      </w:pPr>
      <w:r>
        <w:rPr>
          <w:rFonts w:hint="cs"/>
          <w:rtl/>
          <w:lang w:eastAsia="he-IL"/>
        </w:rPr>
        <w:t>טור ב', אלה לא החרגות.</w:t>
      </w:r>
    </w:p>
    <w:p w14:paraId="76D8B4DB" w14:textId="77777777" w:rsidR="00256D53" w:rsidRDefault="00256D53" w:rsidP="00256D53">
      <w:pPr>
        <w:rPr>
          <w:rtl/>
          <w:lang w:eastAsia="he-IL"/>
        </w:rPr>
      </w:pPr>
      <w:bookmarkStart w:id="1757" w:name="_ETM_Q1_3085910"/>
      <w:bookmarkStart w:id="1758" w:name="_ETM_Q1_3085947"/>
      <w:bookmarkStart w:id="1759" w:name="_ETM_Q1_3085208"/>
      <w:bookmarkEnd w:id="1757"/>
      <w:bookmarkEnd w:id="1758"/>
      <w:bookmarkEnd w:id="1759"/>
    </w:p>
    <w:p w14:paraId="6034B324" w14:textId="5847FB0C" w:rsidR="00256D53" w:rsidRDefault="00256D53" w:rsidP="00256D53">
      <w:pPr>
        <w:pStyle w:val="a4"/>
        <w:keepNext/>
        <w:rPr>
          <w:rtl/>
        </w:rPr>
      </w:pPr>
      <w:bookmarkStart w:id="1760" w:name="ET_speaker_נעה_בן_שבת_310"/>
      <w:r w:rsidRPr="00256D53">
        <w:rPr>
          <w:rStyle w:val="TagStyle"/>
          <w:rtl/>
        </w:rPr>
        <w:t xml:space="preserve"> &lt;&lt; דובר &gt;&gt; </w:t>
      </w:r>
      <w:r>
        <w:rPr>
          <w:rtl/>
        </w:rPr>
        <w:t>נעה בן שבת:</w:t>
      </w:r>
      <w:r w:rsidRPr="00256D53">
        <w:rPr>
          <w:rStyle w:val="TagStyle"/>
          <w:rtl/>
        </w:rPr>
        <w:t xml:space="preserve"> &lt;&lt; דובר &gt;&gt;</w:t>
      </w:r>
      <w:r w:rsidR="00E47EFF">
        <w:rPr>
          <w:rtl/>
        </w:rPr>
        <w:t xml:space="preserve"> </w:t>
      </w:r>
      <w:bookmarkEnd w:id="1760"/>
    </w:p>
    <w:p w14:paraId="09E97D09" w14:textId="77777777" w:rsidR="00256D53" w:rsidRDefault="00256D53" w:rsidP="00256D53">
      <w:pPr>
        <w:pStyle w:val="KeepWithNext"/>
        <w:rPr>
          <w:rtl/>
          <w:lang w:eastAsia="he-IL"/>
        </w:rPr>
      </w:pPr>
    </w:p>
    <w:p w14:paraId="180FB9D4" w14:textId="12319544" w:rsidR="00256D53" w:rsidRDefault="00256D53" w:rsidP="00256D53">
      <w:pPr>
        <w:rPr>
          <w:rtl/>
          <w:lang w:eastAsia="he-IL"/>
        </w:rPr>
      </w:pPr>
      <w:bookmarkStart w:id="1761" w:name="_ETM_Q1_3085474"/>
      <w:bookmarkStart w:id="1762" w:name="_ETM_Q1_3085507"/>
      <w:bookmarkEnd w:id="1761"/>
      <w:bookmarkEnd w:id="1762"/>
      <w:r>
        <w:rPr>
          <w:rFonts w:hint="cs"/>
          <w:rtl/>
          <w:lang w:eastAsia="he-IL"/>
        </w:rPr>
        <w:t>אלה כן החרגות.</w:t>
      </w:r>
    </w:p>
    <w:p w14:paraId="0FD30119" w14:textId="77777777" w:rsidR="00256D53" w:rsidRDefault="00256D53" w:rsidP="00256D53">
      <w:pPr>
        <w:rPr>
          <w:rtl/>
          <w:lang w:eastAsia="he-IL"/>
        </w:rPr>
      </w:pPr>
      <w:bookmarkStart w:id="1763" w:name="_ETM_Q1_3096030"/>
      <w:bookmarkStart w:id="1764" w:name="_ETM_Q1_3096063"/>
      <w:bookmarkEnd w:id="1763"/>
      <w:bookmarkEnd w:id="1764"/>
    </w:p>
    <w:p w14:paraId="5775AFD5" w14:textId="3619DED7" w:rsidR="00256D53" w:rsidRDefault="00256D53" w:rsidP="00256D53">
      <w:pPr>
        <w:pStyle w:val="af9"/>
        <w:keepNext/>
        <w:rPr>
          <w:rtl/>
          <w:lang w:eastAsia="he-IL"/>
        </w:rPr>
      </w:pPr>
      <w:bookmarkStart w:id="1765" w:name="ET_guest_פנינה_אורן_שני_דור_311"/>
      <w:r w:rsidRPr="00256D53">
        <w:rPr>
          <w:rStyle w:val="TagStyle"/>
          <w:rtl/>
        </w:rPr>
        <w:t xml:space="preserve"> &lt;&lt; אורח &gt;&gt; </w:t>
      </w:r>
      <w:r>
        <w:rPr>
          <w:rtl/>
          <w:lang w:eastAsia="he-IL"/>
        </w:rPr>
        <w:t>פנינה אורן שני דור:</w:t>
      </w:r>
      <w:r w:rsidRPr="00256D53">
        <w:rPr>
          <w:rStyle w:val="TagStyle"/>
          <w:rtl/>
        </w:rPr>
        <w:t xml:space="preserve"> &lt;&lt; אורח &gt;&gt;</w:t>
      </w:r>
      <w:r w:rsidR="00E47EFF">
        <w:rPr>
          <w:rtl/>
          <w:lang w:eastAsia="he-IL"/>
        </w:rPr>
        <w:t xml:space="preserve"> </w:t>
      </w:r>
      <w:bookmarkEnd w:id="1765"/>
    </w:p>
    <w:p w14:paraId="767EB023" w14:textId="77777777" w:rsidR="00256D53" w:rsidRDefault="00256D53" w:rsidP="00256D53">
      <w:pPr>
        <w:pStyle w:val="KeepWithNext"/>
        <w:rPr>
          <w:rtl/>
          <w:lang w:eastAsia="he-IL"/>
        </w:rPr>
      </w:pPr>
    </w:p>
    <w:p w14:paraId="66382434" w14:textId="3BA47333" w:rsidR="00256D53" w:rsidRDefault="00256D53" w:rsidP="00256D53">
      <w:pPr>
        <w:rPr>
          <w:rtl/>
          <w:lang w:eastAsia="he-IL"/>
        </w:rPr>
      </w:pPr>
      <w:r>
        <w:rPr>
          <w:rFonts w:hint="cs"/>
          <w:rtl/>
          <w:lang w:eastAsia="he-IL"/>
        </w:rPr>
        <w:t xml:space="preserve">זה מכיל את הכול. אני חושבת בכפוף להוראות </w:t>
      </w:r>
      <w:bookmarkStart w:id="1766" w:name="_ETM_Q1_3096074"/>
      <w:bookmarkEnd w:id="1766"/>
      <w:r>
        <w:rPr>
          <w:rFonts w:hint="cs"/>
          <w:rtl/>
          <w:lang w:eastAsia="he-IL"/>
        </w:rPr>
        <w:t>המאומצות.</w:t>
      </w:r>
    </w:p>
    <w:p w14:paraId="5245F06B" w14:textId="77777777" w:rsidR="00256D53" w:rsidRDefault="00256D53" w:rsidP="00256D53">
      <w:pPr>
        <w:rPr>
          <w:rtl/>
          <w:lang w:eastAsia="he-IL"/>
        </w:rPr>
      </w:pPr>
      <w:bookmarkStart w:id="1767" w:name="_ETM_Q1_3098628"/>
      <w:bookmarkStart w:id="1768" w:name="_ETM_Q1_3098664"/>
      <w:bookmarkStart w:id="1769" w:name="_ETM_Q1_3099403"/>
      <w:bookmarkEnd w:id="1767"/>
      <w:bookmarkEnd w:id="1768"/>
      <w:bookmarkEnd w:id="1769"/>
    </w:p>
    <w:p w14:paraId="089F298D" w14:textId="1CAA8784" w:rsidR="00256D53" w:rsidRDefault="00256D53" w:rsidP="00256D53">
      <w:pPr>
        <w:pStyle w:val="a4"/>
        <w:keepNext/>
        <w:rPr>
          <w:rtl/>
        </w:rPr>
      </w:pPr>
      <w:bookmarkStart w:id="1770" w:name="ET_speaker_נעה_בן_שבת_312"/>
      <w:r w:rsidRPr="00256D53">
        <w:rPr>
          <w:rStyle w:val="TagStyle"/>
          <w:rtl/>
        </w:rPr>
        <w:t xml:space="preserve"> &lt;&lt; דובר &gt;&gt; </w:t>
      </w:r>
      <w:r>
        <w:rPr>
          <w:rtl/>
        </w:rPr>
        <w:t>נעה בן שבת:</w:t>
      </w:r>
      <w:r w:rsidRPr="00256D53">
        <w:rPr>
          <w:rStyle w:val="TagStyle"/>
          <w:rtl/>
        </w:rPr>
        <w:t xml:space="preserve"> &lt;&lt; דובר &gt;&gt;</w:t>
      </w:r>
      <w:r w:rsidR="00E47EFF">
        <w:rPr>
          <w:rtl/>
        </w:rPr>
        <w:t xml:space="preserve"> </w:t>
      </w:r>
      <w:bookmarkEnd w:id="1770"/>
    </w:p>
    <w:p w14:paraId="4C223A24" w14:textId="77777777" w:rsidR="00256D53" w:rsidRDefault="00256D53" w:rsidP="00256D53">
      <w:pPr>
        <w:pStyle w:val="KeepWithNext"/>
        <w:rPr>
          <w:rtl/>
          <w:lang w:eastAsia="he-IL"/>
        </w:rPr>
      </w:pPr>
    </w:p>
    <w:p w14:paraId="2AD19563" w14:textId="47EB6AF9" w:rsidR="00F01249" w:rsidRDefault="00256D53" w:rsidP="00256D53">
      <w:pPr>
        <w:rPr>
          <w:rtl/>
        </w:rPr>
      </w:pPr>
      <w:r>
        <w:rPr>
          <w:rFonts w:hint="cs"/>
          <w:rtl/>
          <w:lang w:eastAsia="he-IL"/>
        </w:rPr>
        <w:t>א</w:t>
      </w:r>
      <w:bookmarkStart w:id="1771" w:name="_ETM_Q1_3099660"/>
      <w:bookmarkStart w:id="1772" w:name="_ETM_Q1_3099676"/>
      <w:bookmarkEnd w:id="1771"/>
      <w:bookmarkEnd w:id="1772"/>
      <w:r>
        <w:rPr>
          <w:rFonts w:hint="cs"/>
          <w:rtl/>
          <w:lang w:eastAsia="he-IL"/>
        </w:rPr>
        <w:t xml:space="preserve">בל מה תעשי </w:t>
      </w:r>
      <w:r w:rsidR="0083694F">
        <w:rPr>
          <w:rFonts w:hint="cs"/>
          <w:rtl/>
          <w:lang w:eastAsia="he-IL"/>
        </w:rPr>
        <w:t>ע</w:t>
      </w:r>
      <w:r>
        <w:rPr>
          <w:rFonts w:hint="cs"/>
          <w:rtl/>
          <w:lang w:eastAsia="he-IL"/>
        </w:rPr>
        <w:t xml:space="preserve">ם ההוראה המאומצת הזאת שאמרה שזה חל </w:t>
      </w:r>
      <w:bookmarkStart w:id="1773" w:name="_ETM_Q1_3098589"/>
      <w:bookmarkEnd w:id="1773"/>
      <w:r>
        <w:rPr>
          <w:rFonts w:hint="cs"/>
          <w:rtl/>
          <w:lang w:eastAsia="he-IL"/>
        </w:rPr>
        <w:t>רק על יבואן נאות?</w:t>
      </w:r>
      <w:bookmarkStart w:id="1774" w:name="_ETM_Q1_3033059"/>
      <w:bookmarkStart w:id="1775" w:name="_ETM_Q1_3033096"/>
      <w:bookmarkEnd w:id="1774"/>
      <w:bookmarkEnd w:id="1775"/>
    </w:p>
    <w:p w14:paraId="05629AA1" w14:textId="77777777" w:rsidR="00256D53" w:rsidRDefault="00256D53" w:rsidP="00256D53">
      <w:pPr>
        <w:rPr>
          <w:rtl/>
        </w:rPr>
      </w:pPr>
      <w:bookmarkStart w:id="1776" w:name="_ETM_Q1_3102473"/>
      <w:bookmarkStart w:id="1777" w:name="_ETM_Q1_3102509"/>
      <w:bookmarkEnd w:id="1776"/>
      <w:bookmarkEnd w:id="1777"/>
    </w:p>
    <w:p w14:paraId="5DDB858D" w14:textId="092DA243" w:rsidR="00256D53" w:rsidRDefault="00256D53" w:rsidP="00256D53">
      <w:pPr>
        <w:pStyle w:val="af9"/>
        <w:keepNext/>
        <w:rPr>
          <w:rtl/>
        </w:rPr>
      </w:pPr>
      <w:r w:rsidRPr="00256D53">
        <w:rPr>
          <w:rStyle w:val="TagStyle"/>
          <w:rtl/>
        </w:rPr>
        <w:t xml:space="preserve"> &lt;&lt; אורח &gt;&gt; </w:t>
      </w:r>
      <w:r>
        <w:rPr>
          <w:rtl/>
        </w:rPr>
        <w:t>פנינה אורן שני דור:</w:t>
      </w:r>
      <w:r w:rsidRPr="00256D53">
        <w:rPr>
          <w:rStyle w:val="TagStyle"/>
          <w:rtl/>
        </w:rPr>
        <w:t xml:space="preserve"> &lt;&lt; אורח &gt;&gt;</w:t>
      </w:r>
      <w:r w:rsidR="00E47EFF">
        <w:rPr>
          <w:rtl/>
        </w:rPr>
        <w:t xml:space="preserve"> </w:t>
      </w:r>
    </w:p>
    <w:p w14:paraId="309A224C" w14:textId="77777777" w:rsidR="00256D53" w:rsidRDefault="00256D53" w:rsidP="00256D53">
      <w:pPr>
        <w:pStyle w:val="KeepWithNext"/>
        <w:rPr>
          <w:rtl/>
        </w:rPr>
      </w:pPr>
    </w:p>
    <w:p w14:paraId="78868088" w14:textId="7F3CD2C1" w:rsidR="00256D53" w:rsidRDefault="00256D53" w:rsidP="00256D53">
      <w:pPr>
        <w:rPr>
          <w:rtl/>
        </w:rPr>
      </w:pPr>
      <w:bookmarkStart w:id="1778" w:name="_ETM_Q1_3103691"/>
      <w:bookmarkStart w:id="1779" w:name="_ETM_Q1_3103726"/>
      <w:bookmarkEnd w:id="1778"/>
      <w:bookmarkEnd w:id="1779"/>
      <w:r>
        <w:rPr>
          <w:rFonts w:hint="cs"/>
          <w:rtl/>
        </w:rPr>
        <w:t>גם כך הוא לא ייכנס למועדון</w:t>
      </w:r>
      <w:r w:rsidR="00562289">
        <w:rPr>
          <w:rFonts w:hint="cs"/>
          <w:rtl/>
        </w:rPr>
        <w:t>.</w:t>
      </w:r>
    </w:p>
    <w:p w14:paraId="47AB8DFA" w14:textId="77777777" w:rsidR="00562289" w:rsidRDefault="00562289" w:rsidP="00256D53">
      <w:pPr>
        <w:rPr>
          <w:rtl/>
        </w:rPr>
      </w:pPr>
    </w:p>
    <w:p w14:paraId="1390D026" w14:textId="16219C25" w:rsidR="00562289" w:rsidRDefault="00562289" w:rsidP="00562289">
      <w:pPr>
        <w:pStyle w:val="af9"/>
        <w:keepNext/>
        <w:rPr>
          <w:rtl/>
        </w:rPr>
      </w:pPr>
      <w:r w:rsidRPr="00562289">
        <w:rPr>
          <w:rStyle w:val="TagStyle"/>
          <w:rtl/>
        </w:rPr>
        <w:t xml:space="preserve"> &lt;&lt; אורח &gt;&gt; </w:t>
      </w:r>
      <w:proofErr w:type="spellStart"/>
      <w:r>
        <w:rPr>
          <w:rtl/>
        </w:rPr>
        <w:t>רוית</w:t>
      </w:r>
      <w:proofErr w:type="spellEnd"/>
      <w:r>
        <w:rPr>
          <w:rtl/>
        </w:rPr>
        <w:t xml:space="preserve"> ארבל:</w:t>
      </w:r>
      <w:r w:rsidRPr="00562289">
        <w:rPr>
          <w:rStyle w:val="TagStyle"/>
          <w:rtl/>
        </w:rPr>
        <w:t xml:space="preserve"> &lt;&lt; אורח &gt;&gt;</w:t>
      </w:r>
      <w:r w:rsidR="00E47EFF">
        <w:rPr>
          <w:rtl/>
        </w:rPr>
        <w:t xml:space="preserve"> </w:t>
      </w:r>
    </w:p>
    <w:p w14:paraId="33A64D2A" w14:textId="77777777" w:rsidR="00562289" w:rsidRDefault="00562289" w:rsidP="00562289">
      <w:pPr>
        <w:pStyle w:val="KeepWithNext"/>
        <w:rPr>
          <w:rtl/>
        </w:rPr>
      </w:pPr>
    </w:p>
    <w:p w14:paraId="0BC406BD" w14:textId="7A443FAC" w:rsidR="00562289" w:rsidRDefault="00562289" w:rsidP="00562289">
      <w:pPr>
        <w:rPr>
          <w:rtl/>
        </w:rPr>
      </w:pPr>
      <w:r>
        <w:rPr>
          <w:rFonts w:hint="cs"/>
          <w:rtl/>
        </w:rPr>
        <w:t>למה לא להשאיר את זה כמו שזה כתוב בנוסח שהועבר אלינו?</w:t>
      </w:r>
      <w:r w:rsidR="007D36B0">
        <w:rPr>
          <w:rFonts w:hint="cs"/>
          <w:rtl/>
        </w:rPr>
        <w:t xml:space="preserve"> זה עדיף. שיהיה כתוב שזה</w:t>
      </w:r>
      <w:r w:rsidR="003A02CE">
        <w:rPr>
          <w:rFonts w:hint="cs"/>
          <w:rtl/>
        </w:rPr>
        <w:t xml:space="preserve"> </w:t>
      </w:r>
      <w:r w:rsidR="007D36B0">
        <w:rPr>
          <w:rFonts w:hint="cs"/>
          <w:rtl/>
        </w:rPr>
        <w:t xml:space="preserve">חל </w:t>
      </w:r>
      <w:bookmarkStart w:id="1780" w:name="_ETM_Q1_3113758"/>
      <w:bookmarkEnd w:id="1780"/>
      <w:r w:rsidR="007D36B0">
        <w:rPr>
          <w:rFonts w:hint="cs"/>
          <w:rtl/>
        </w:rPr>
        <w:t>על יבואן נאות ויצרן לפי סעיף 321. נקודה.</w:t>
      </w:r>
    </w:p>
    <w:p w14:paraId="14B8166B" w14:textId="77777777" w:rsidR="007D36B0" w:rsidRDefault="007D36B0" w:rsidP="00562289">
      <w:pPr>
        <w:rPr>
          <w:rtl/>
        </w:rPr>
      </w:pPr>
    </w:p>
    <w:p w14:paraId="512823C2" w14:textId="3A466E89" w:rsidR="007D36B0" w:rsidRDefault="007D36B0" w:rsidP="007D36B0">
      <w:pPr>
        <w:pStyle w:val="a4"/>
        <w:keepNext/>
        <w:rPr>
          <w:rtl/>
        </w:rPr>
      </w:pPr>
      <w:bookmarkStart w:id="1781" w:name="ET_speaker_נעה_בן_שבת_305"/>
      <w:r w:rsidRPr="007D36B0">
        <w:rPr>
          <w:rStyle w:val="TagStyle"/>
          <w:rtl/>
        </w:rPr>
        <w:t xml:space="preserve"> &lt;&lt; דובר &gt;&gt; </w:t>
      </w:r>
      <w:r>
        <w:rPr>
          <w:rtl/>
        </w:rPr>
        <w:t>נעה בן שבת:</w:t>
      </w:r>
      <w:r w:rsidRPr="007D36B0">
        <w:rPr>
          <w:rStyle w:val="TagStyle"/>
          <w:rtl/>
        </w:rPr>
        <w:t xml:space="preserve"> &lt;&lt; דובר &gt;&gt;</w:t>
      </w:r>
      <w:r w:rsidR="00E47EFF">
        <w:rPr>
          <w:rtl/>
        </w:rPr>
        <w:t xml:space="preserve"> </w:t>
      </w:r>
      <w:bookmarkEnd w:id="1781"/>
    </w:p>
    <w:p w14:paraId="0F67D366" w14:textId="77777777" w:rsidR="007D36B0" w:rsidRDefault="007D36B0" w:rsidP="007D36B0">
      <w:pPr>
        <w:pStyle w:val="KeepWithNext"/>
        <w:rPr>
          <w:rtl/>
          <w:lang w:eastAsia="he-IL"/>
        </w:rPr>
      </w:pPr>
    </w:p>
    <w:p w14:paraId="0FD95250" w14:textId="781E4221" w:rsidR="007D36B0" w:rsidRDefault="007D36B0" w:rsidP="007D36B0">
      <w:pPr>
        <w:rPr>
          <w:rtl/>
          <w:lang w:eastAsia="he-IL"/>
        </w:rPr>
      </w:pPr>
      <w:r>
        <w:rPr>
          <w:rFonts w:hint="cs"/>
          <w:rtl/>
          <w:lang w:eastAsia="he-IL"/>
        </w:rPr>
        <w:t xml:space="preserve">סעיף 321 זה </w:t>
      </w:r>
      <w:bookmarkStart w:id="1782" w:name="_ETM_Q1_3121394"/>
      <w:bookmarkEnd w:id="1782"/>
      <w:r>
        <w:rPr>
          <w:rFonts w:hint="cs"/>
          <w:rtl/>
          <w:lang w:eastAsia="he-IL"/>
        </w:rPr>
        <w:t xml:space="preserve">יצרן שהוא רק בתקופה הזאת, עד לתקופת הוראת השעה. </w:t>
      </w:r>
      <w:bookmarkStart w:id="1783" w:name="_ETM_Q1_3124310"/>
      <w:bookmarkEnd w:id="1783"/>
    </w:p>
    <w:p w14:paraId="7A7B9651" w14:textId="77777777" w:rsidR="007D36B0" w:rsidRDefault="007D36B0" w:rsidP="007D36B0">
      <w:pPr>
        <w:rPr>
          <w:rtl/>
          <w:lang w:eastAsia="he-IL"/>
        </w:rPr>
      </w:pPr>
      <w:bookmarkStart w:id="1784" w:name="_ETM_Q1_3126230"/>
      <w:bookmarkEnd w:id="1784"/>
    </w:p>
    <w:p w14:paraId="022564E5" w14:textId="4C86A519" w:rsidR="007D36B0" w:rsidRDefault="007D36B0" w:rsidP="007D36B0">
      <w:pPr>
        <w:pStyle w:val="af9"/>
        <w:keepNext/>
        <w:rPr>
          <w:rtl/>
          <w:lang w:eastAsia="he-IL"/>
        </w:rPr>
      </w:pPr>
      <w:bookmarkStart w:id="1785" w:name="ET_guest_רוית_ארבל_306"/>
      <w:r w:rsidRPr="007D36B0">
        <w:rPr>
          <w:rStyle w:val="TagStyle"/>
          <w:rtl/>
        </w:rPr>
        <w:t xml:space="preserve"> &lt;&lt; אורח &gt;&gt; </w:t>
      </w:r>
      <w:proofErr w:type="spellStart"/>
      <w:r>
        <w:rPr>
          <w:rtl/>
          <w:lang w:eastAsia="he-IL"/>
        </w:rPr>
        <w:t>רוית</w:t>
      </w:r>
      <w:proofErr w:type="spellEnd"/>
      <w:r>
        <w:rPr>
          <w:rtl/>
          <w:lang w:eastAsia="he-IL"/>
        </w:rPr>
        <w:t xml:space="preserve"> ארבל:</w:t>
      </w:r>
      <w:r w:rsidRPr="007D36B0">
        <w:rPr>
          <w:rStyle w:val="TagStyle"/>
          <w:rtl/>
        </w:rPr>
        <w:t xml:space="preserve"> &lt;&lt; אורח &gt;&gt;</w:t>
      </w:r>
      <w:r w:rsidR="00E47EFF">
        <w:rPr>
          <w:rtl/>
          <w:lang w:eastAsia="he-IL"/>
        </w:rPr>
        <w:t xml:space="preserve"> </w:t>
      </w:r>
      <w:bookmarkEnd w:id="1785"/>
    </w:p>
    <w:p w14:paraId="1C836B6A" w14:textId="77777777" w:rsidR="007D36B0" w:rsidRDefault="007D36B0" w:rsidP="007D36B0">
      <w:pPr>
        <w:pStyle w:val="KeepWithNext"/>
        <w:rPr>
          <w:rtl/>
          <w:lang w:eastAsia="he-IL"/>
        </w:rPr>
      </w:pPr>
    </w:p>
    <w:p w14:paraId="734D9D48" w14:textId="14AD4DF4" w:rsidR="007D36B0" w:rsidRDefault="007D36B0" w:rsidP="007D36B0">
      <w:pPr>
        <w:rPr>
          <w:rtl/>
          <w:lang w:eastAsia="he-IL"/>
        </w:rPr>
      </w:pPr>
      <w:bookmarkStart w:id="1786" w:name="_ETM_Q1_3126469"/>
      <w:bookmarkStart w:id="1787" w:name="_ETM_Q1_3126499"/>
      <w:bookmarkEnd w:id="1786"/>
      <w:bookmarkEnd w:id="1787"/>
      <w:r>
        <w:rPr>
          <w:rFonts w:hint="cs"/>
          <w:rtl/>
          <w:lang w:eastAsia="he-IL"/>
        </w:rPr>
        <w:t xml:space="preserve">אבל אחר כך לא נצטרך את זה כי לא יהיה </w:t>
      </w:r>
      <w:bookmarkStart w:id="1788" w:name="_ETM_Q1_3128556"/>
      <w:bookmarkEnd w:id="1788"/>
      <w:r>
        <w:rPr>
          <w:rFonts w:hint="cs"/>
          <w:rtl/>
          <w:lang w:eastAsia="he-IL"/>
        </w:rPr>
        <w:t>את המועדון. אם לא יהיה מועדון, לא יהיה צורך.</w:t>
      </w:r>
    </w:p>
    <w:p w14:paraId="1EC601A2" w14:textId="77777777" w:rsidR="007D36B0" w:rsidRDefault="007D36B0" w:rsidP="007D36B0">
      <w:pPr>
        <w:rPr>
          <w:rtl/>
          <w:lang w:eastAsia="he-IL"/>
        </w:rPr>
      </w:pPr>
      <w:bookmarkStart w:id="1789" w:name="_ETM_Q1_3128011"/>
      <w:bookmarkStart w:id="1790" w:name="_ETM_Q1_3128052"/>
      <w:bookmarkStart w:id="1791" w:name="_ETM_Q1_3129819"/>
      <w:bookmarkEnd w:id="1789"/>
      <w:bookmarkEnd w:id="1790"/>
      <w:bookmarkEnd w:id="1791"/>
    </w:p>
    <w:p w14:paraId="0CBB18F9" w14:textId="3FD68EA9" w:rsidR="007D36B0" w:rsidRDefault="007D36B0" w:rsidP="007D36B0">
      <w:pPr>
        <w:pStyle w:val="a4"/>
        <w:keepNext/>
        <w:rPr>
          <w:rtl/>
        </w:rPr>
      </w:pPr>
      <w:bookmarkStart w:id="1792" w:name="ET_speaker_נעה_בן_שבת_307"/>
      <w:r w:rsidRPr="007D36B0">
        <w:rPr>
          <w:rStyle w:val="TagStyle"/>
          <w:rtl/>
        </w:rPr>
        <w:t xml:space="preserve"> &lt;&lt; דובר &gt;&gt; </w:t>
      </w:r>
      <w:r>
        <w:rPr>
          <w:rtl/>
        </w:rPr>
        <w:t>נעה בן שבת:</w:t>
      </w:r>
      <w:r w:rsidRPr="007D36B0">
        <w:rPr>
          <w:rStyle w:val="TagStyle"/>
          <w:rtl/>
        </w:rPr>
        <w:t xml:space="preserve"> &lt;&lt; דובר &gt;&gt;</w:t>
      </w:r>
      <w:r w:rsidR="00E47EFF">
        <w:rPr>
          <w:rtl/>
        </w:rPr>
        <w:t xml:space="preserve"> </w:t>
      </w:r>
      <w:bookmarkEnd w:id="1792"/>
    </w:p>
    <w:p w14:paraId="701FB5A0" w14:textId="77777777" w:rsidR="007D36B0" w:rsidRDefault="007D36B0" w:rsidP="007D36B0">
      <w:pPr>
        <w:pStyle w:val="KeepWithNext"/>
        <w:rPr>
          <w:rtl/>
          <w:lang w:eastAsia="he-IL"/>
        </w:rPr>
      </w:pPr>
    </w:p>
    <w:p w14:paraId="70194379" w14:textId="096F5A96" w:rsidR="007D36B0" w:rsidRDefault="007D36B0" w:rsidP="007D36B0">
      <w:pPr>
        <w:rPr>
          <w:rtl/>
          <w:lang w:eastAsia="he-IL"/>
        </w:rPr>
      </w:pPr>
      <w:bookmarkStart w:id="1793" w:name="_ETM_Q1_3130059"/>
      <w:bookmarkStart w:id="1794" w:name="_ETM_Q1_3130087"/>
      <w:bookmarkEnd w:id="1793"/>
      <w:bookmarkEnd w:id="1794"/>
      <w:r>
        <w:rPr>
          <w:rFonts w:hint="cs"/>
          <w:rtl/>
          <w:lang w:eastAsia="he-IL"/>
        </w:rPr>
        <w:t>אבל</w:t>
      </w:r>
      <w:bookmarkStart w:id="1795" w:name="_ETM_Q1_3131435"/>
      <w:bookmarkEnd w:id="1795"/>
      <w:r>
        <w:rPr>
          <w:rFonts w:hint="cs"/>
          <w:rtl/>
          <w:lang w:eastAsia="he-IL"/>
        </w:rPr>
        <w:t xml:space="preserve"> המועדים הם שונים. </w:t>
      </w:r>
    </w:p>
    <w:p w14:paraId="4208BFF6" w14:textId="77777777" w:rsidR="007D36B0" w:rsidRDefault="007D36B0" w:rsidP="007D36B0">
      <w:pPr>
        <w:rPr>
          <w:rtl/>
          <w:lang w:eastAsia="he-IL"/>
        </w:rPr>
      </w:pPr>
      <w:bookmarkStart w:id="1796" w:name="_ETM_Q1_3134574"/>
      <w:bookmarkStart w:id="1797" w:name="_ETM_Q1_3134611"/>
      <w:bookmarkEnd w:id="1796"/>
      <w:bookmarkEnd w:id="1797"/>
    </w:p>
    <w:p w14:paraId="2E121F33" w14:textId="481B2734" w:rsidR="007D36B0" w:rsidRDefault="007D36B0" w:rsidP="007D36B0">
      <w:pPr>
        <w:pStyle w:val="af9"/>
        <w:keepNext/>
        <w:rPr>
          <w:rtl/>
          <w:lang w:eastAsia="he-IL"/>
        </w:rPr>
      </w:pPr>
      <w:bookmarkStart w:id="1798" w:name="ET_guest_רוית_ארבל_308"/>
      <w:r w:rsidRPr="007D36B0">
        <w:rPr>
          <w:rStyle w:val="TagStyle"/>
          <w:rtl/>
        </w:rPr>
        <w:t xml:space="preserve"> &lt;&lt; אורח &gt;&gt; </w:t>
      </w:r>
      <w:proofErr w:type="spellStart"/>
      <w:r>
        <w:rPr>
          <w:rtl/>
          <w:lang w:eastAsia="he-IL"/>
        </w:rPr>
        <w:t>רוית</w:t>
      </w:r>
      <w:proofErr w:type="spellEnd"/>
      <w:r>
        <w:rPr>
          <w:rtl/>
          <w:lang w:eastAsia="he-IL"/>
        </w:rPr>
        <w:t xml:space="preserve"> ארבל:</w:t>
      </w:r>
      <w:r w:rsidRPr="007D36B0">
        <w:rPr>
          <w:rStyle w:val="TagStyle"/>
          <w:rtl/>
        </w:rPr>
        <w:t xml:space="preserve"> &lt;&lt; אורח &gt;&gt;</w:t>
      </w:r>
      <w:r w:rsidR="00E47EFF">
        <w:rPr>
          <w:rtl/>
          <w:lang w:eastAsia="he-IL"/>
        </w:rPr>
        <w:t xml:space="preserve"> </w:t>
      </w:r>
      <w:bookmarkEnd w:id="1798"/>
    </w:p>
    <w:p w14:paraId="0C99C2C3" w14:textId="77777777" w:rsidR="007D36B0" w:rsidRDefault="007D36B0" w:rsidP="007D36B0">
      <w:pPr>
        <w:pStyle w:val="KeepWithNext"/>
        <w:rPr>
          <w:rtl/>
          <w:lang w:eastAsia="he-IL"/>
        </w:rPr>
      </w:pPr>
    </w:p>
    <w:p w14:paraId="575239FD" w14:textId="4F2E45D9" w:rsidR="007D36B0" w:rsidRDefault="007D36B0" w:rsidP="007D36B0">
      <w:pPr>
        <w:rPr>
          <w:rtl/>
          <w:lang w:eastAsia="he-IL"/>
        </w:rPr>
      </w:pPr>
      <w:r>
        <w:rPr>
          <w:rFonts w:hint="cs"/>
          <w:rtl/>
          <w:lang w:eastAsia="he-IL"/>
        </w:rPr>
        <w:t>אין מועדים שונים.</w:t>
      </w:r>
      <w:r w:rsidR="003A02CE">
        <w:rPr>
          <w:rFonts w:hint="cs"/>
          <w:rtl/>
          <w:lang w:eastAsia="he-IL"/>
        </w:rPr>
        <w:t xml:space="preserve"> </w:t>
      </w:r>
      <w:r>
        <w:rPr>
          <w:rFonts w:hint="cs"/>
          <w:rtl/>
          <w:lang w:eastAsia="he-IL"/>
        </w:rPr>
        <w:t>אנחנו נורא מסבכים</w:t>
      </w:r>
      <w:bookmarkStart w:id="1799" w:name="_ETM_Q1_3136176"/>
      <w:bookmarkEnd w:id="1799"/>
      <w:r>
        <w:rPr>
          <w:rFonts w:hint="cs"/>
          <w:rtl/>
          <w:lang w:eastAsia="he-IL"/>
        </w:rPr>
        <w:t xml:space="preserve"> דברים נורא פשוטים בחקיקה בלתי אפשרית.</w:t>
      </w:r>
      <w:r w:rsidR="003A02CE">
        <w:rPr>
          <w:rFonts w:hint="cs"/>
          <w:rtl/>
          <w:lang w:eastAsia="he-IL"/>
        </w:rPr>
        <w:t xml:space="preserve"> </w:t>
      </w:r>
      <w:r>
        <w:rPr>
          <w:rFonts w:hint="cs"/>
          <w:rtl/>
          <w:lang w:eastAsia="he-IL"/>
        </w:rPr>
        <w:t xml:space="preserve">בואו </w:t>
      </w:r>
      <w:bookmarkStart w:id="1800" w:name="_ETM_Q1_3141845"/>
      <w:bookmarkEnd w:id="1800"/>
      <w:r>
        <w:rPr>
          <w:rFonts w:hint="cs"/>
          <w:rtl/>
          <w:lang w:eastAsia="he-IL"/>
        </w:rPr>
        <w:t xml:space="preserve">ננסה לפשט. </w:t>
      </w:r>
    </w:p>
    <w:p w14:paraId="4252B5BB" w14:textId="77777777" w:rsidR="007D36B0" w:rsidRDefault="007D36B0" w:rsidP="007D36B0">
      <w:pPr>
        <w:rPr>
          <w:rtl/>
          <w:lang w:eastAsia="he-IL"/>
        </w:rPr>
      </w:pPr>
      <w:bookmarkStart w:id="1801" w:name="_ETM_Q1_3147236"/>
      <w:bookmarkStart w:id="1802" w:name="_ETM_Q1_3147277"/>
      <w:bookmarkEnd w:id="1801"/>
      <w:bookmarkEnd w:id="1802"/>
    </w:p>
    <w:p w14:paraId="399A277D" w14:textId="3BFEBA2B" w:rsidR="007D36B0" w:rsidRDefault="007D36B0" w:rsidP="007D36B0">
      <w:pPr>
        <w:pStyle w:val="af9"/>
        <w:keepNext/>
        <w:rPr>
          <w:rtl/>
          <w:lang w:eastAsia="he-IL"/>
        </w:rPr>
      </w:pPr>
      <w:bookmarkStart w:id="1803" w:name="ET_guest_פנינה_אורן_שני_דור_309"/>
      <w:r w:rsidRPr="007D36B0">
        <w:rPr>
          <w:rStyle w:val="TagStyle"/>
          <w:rtl/>
        </w:rPr>
        <w:t xml:space="preserve"> &lt;&lt; אורח &gt;&gt; </w:t>
      </w:r>
      <w:r>
        <w:rPr>
          <w:rtl/>
          <w:lang w:eastAsia="he-IL"/>
        </w:rPr>
        <w:t>פנינה אורן שני דור:</w:t>
      </w:r>
      <w:r w:rsidRPr="007D36B0">
        <w:rPr>
          <w:rStyle w:val="TagStyle"/>
          <w:rtl/>
        </w:rPr>
        <w:t xml:space="preserve"> &lt;&lt; אורח &gt;&gt;</w:t>
      </w:r>
      <w:r w:rsidR="00E47EFF">
        <w:rPr>
          <w:rtl/>
          <w:lang w:eastAsia="he-IL"/>
        </w:rPr>
        <w:t xml:space="preserve"> </w:t>
      </w:r>
      <w:bookmarkEnd w:id="1803"/>
    </w:p>
    <w:p w14:paraId="3A9936E5" w14:textId="77777777" w:rsidR="007D36B0" w:rsidRDefault="007D36B0" w:rsidP="007D36B0">
      <w:pPr>
        <w:pStyle w:val="KeepWithNext"/>
        <w:rPr>
          <w:rtl/>
          <w:lang w:eastAsia="he-IL"/>
        </w:rPr>
      </w:pPr>
    </w:p>
    <w:p w14:paraId="63B39579" w14:textId="41BA06F7" w:rsidR="007D36B0" w:rsidRDefault="007D36B0" w:rsidP="007D36B0">
      <w:pPr>
        <w:rPr>
          <w:rtl/>
          <w:lang w:eastAsia="he-IL"/>
        </w:rPr>
      </w:pPr>
      <w:r>
        <w:rPr>
          <w:rFonts w:hint="cs"/>
          <w:rtl/>
          <w:lang w:eastAsia="he-IL"/>
        </w:rPr>
        <w:t xml:space="preserve">אין לנו התנגדות לאחד את </w:t>
      </w:r>
      <w:bookmarkStart w:id="1804" w:name="_ETM_Q1_3145731"/>
      <w:bookmarkEnd w:id="1804"/>
      <w:r>
        <w:rPr>
          <w:rFonts w:hint="cs"/>
          <w:rtl/>
          <w:lang w:eastAsia="he-IL"/>
        </w:rPr>
        <w:t xml:space="preserve">המועדים. </w:t>
      </w:r>
    </w:p>
    <w:p w14:paraId="700C26FD" w14:textId="77777777" w:rsidR="007D36B0" w:rsidRDefault="007D36B0" w:rsidP="007D36B0">
      <w:pPr>
        <w:rPr>
          <w:rtl/>
          <w:lang w:eastAsia="he-IL"/>
        </w:rPr>
      </w:pPr>
      <w:bookmarkStart w:id="1805" w:name="_ETM_Q1_3151240"/>
      <w:bookmarkStart w:id="1806" w:name="_ETM_Q1_3151275"/>
      <w:bookmarkEnd w:id="1805"/>
      <w:bookmarkEnd w:id="1806"/>
    </w:p>
    <w:p w14:paraId="54B09BA1" w14:textId="2D0B7222" w:rsidR="007D36B0" w:rsidRDefault="007D36B0" w:rsidP="007D36B0">
      <w:pPr>
        <w:pStyle w:val="af9"/>
        <w:keepNext/>
        <w:rPr>
          <w:rtl/>
          <w:lang w:eastAsia="he-IL"/>
        </w:rPr>
      </w:pPr>
      <w:bookmarkStart w:id="1807" w:name="ET_guest_רוית_ארבל_310"/>
      <w:r w:rsidRPr="007D36B0">
        <w:rPr>
          <w:rStyle w:val="TagStyle"/>
          <w:rtl/>
        </w:rPr>
        <w:t xml:space="preserve"> &lt;&lt; אורח &gt;&gt; </w:t>
      </w:r>
      <w:proofErr w:type="spellStart"/>
      <w:r>
        <w:rPr>
          <w:rtl/>
          <w:lang w:eastAsia="he-IL"/>
        </w:rPr>
        <w:t>רוית</w:t>
      </w:r>
      <w:proofErr w:type="spellEnd"/>
      <w:r>
        <w:rPr>
          <w:rtl/>
          <w:lang w:eastAsia="he-IL"/>
        </w:rPr>
        <w:t xml:space="preserve"> ארבל:</w:t>
      </w:r>
      <w:r w:rsidRPr="007D36B0">
        <w:rPr>
          <w:rStyle w:val="TagStyle"/>
          <w:rtl/>
        </w:rPr>
        <w:t xml:space="preserve"> &lt;&lt; אורח &gt;&gt;</w:t>
      </w:r>
      <w:r w:rsidR="00E47EFF">
        <w:rPr>
          <w:rtl/>
          <w:lang w:eastAsia="he-IL"/>
        </w:rPr>
        <w:t xml:space="preserve"> </w:t>
      </w:r>
      <w:bookmarkEnd w:id="1807"/>
    </w:p>
    <w:p w14:paraId="65FF46C3" w14:textId="77777777" w:rsidR="007D36B0" w:rsidRDefault="007D36B0" w:rsidP="007D36B0">
      <w:pPr>
        <w:pStyle w:val="KeepWithNext"/>
        <w:rPr>
          <w:rtl/>
          <w:lang w:eastAsia="he-IL"/>
        </w:rPr>
      </w:pPr>
    </w:p>
    <w:p w14:paraId="01A13D92" w14:textId="52227566" w:rsidR="007D36B0" w:rsidRDefault="007D36B0" w:rsidP="007D36B0">
      <w:pPr>
        <w:rPr>
          <w:rtl/>
          <w:lang w:eastAsia="he-IL"/>
        </w:rPr>
      </w:pPr>
      <w:r>
        <w:rPr>
          <w:rFonts w:hint="cs"/>
          <w:rtl/>
          <w:lang w:eastAsia="he-IL"/>
        </w:rPr>
        <w:t xml:space="preserve">המהות מקובלת. </w:t>
      </w:r>
      <w:r w:rsidR="00C0412D">
        <w:rPr>
          <w:rFonts w:hint="cs"/>
          <w:rtl/>
          <w:lang w:eastAsia="he-IL"/>
        </w:rPr>
        <w:t>321א</w:t>
      </w:r>
      <w:r>
        <w:rPr>
          <w:rFonts w:hint="cs"/>
          <w:rtl/>
          <w:lang w:eastAsia="he-IL"/>
        </w:rPr>
        <w:t xml:space="preserve"> נגמר. בהוראת השעה זה ייגמר כי לא צריך את זה. המנגנון הזה הוא זמני. ז</w:t>
      </w:r>
      <w:bookmarkStart w:id="1808" w:name="_ETM_Q1_3156314"/>
      <w:bookmarkEnd w:id="1808"/>
      <w:r>
        <w:rPr>
          <w:rFonts w:hint="cs"/>
          <w:rtl/>
          <w:lang w:eastAsia="he-IL"/>
        </w:rPr>
        <w:t xml:space="preserve">ה שמנסים להפוך אותו עכשיו להוראת קבע, זאת בעיה. </w:t>
      </w:r>
      <w:bookmarkStart w:id="1809" w:name="_ETM_Q1_3163844"/>
      <w:bookmarkEnd w:id="1809"/>
    </w:p>
    <w:p w14:paraId="67A8FFCF" w14:textId="77777777" w:rsidR="007D36B0" w:rsidRDefault="007D36B0" w:rsidP="007D36B0">
      <w:pPr>
        <w:rPr>
          <w:rtl/>
          <w:lang w:eastAsia="he-IL"/>
        </w:rPr>
      </w:pPr>
      <w:bookmarkStart w:id="1810" w:name="_ETM_Q1_3164476"/>
      <w:bookmarkStart w:id="1811" w:name="_ETM_Q1_3164510"/>
      <w:bookmarkStart w:id="1812" w:name="_ETM_Q1_3163875"/>
      <w:bookmarkEnd w:id="1810"/>
      <w:bookmarkEnd w:id="1811"/>
      <w:bookmarkEnd w:id="1812"/>
    </w:p>
    <w:p w14:paraId="6B7ACCB5" w14:textId="41C6FC76" w:rsidR="007D36B0" w:rsidRDefault="007D36B0" w:rsidP="007D36B0">
      <w:pPr>
        <w:pStyle w:val="a4"/>
        <w:keepNext/>
        <w:rPr>
          <w:rtl/>
        </w:rPr>
      </w:pPr>
      <w:bookmarkStart w:id="1813" w:name="ET_speaker_נעה_בן_שבת_311"/>
      <w:r w:rsidRPr="007D36B0">
        <w:rPr>
          <w:rStyle w:val="TagStyle"/>
          <w:rtl/>
        </w:rPr>
        <w:t xml:space="preserve"> &lt;&lt; דובר &gt;&gt; </w:t>
      </w:r>
      <w:r>
        <w:rPr>
          <w:rtl/>
        </w:rPr>
        <w:t>נעה בן שבת:</w:t>
      </w:r>
      <w:r w:rsidRPr="007D36B0">
        <w:rPr>
          <w:rStyle w:val="TagStyle"/>
          <w:rtl/>
        </w:rPr>
        <w:t xml:space="preserve"> &lt;&lt; דובר &gt;&gt;</w:t>
      </w:r>
      <w:r w:rsidR="00E47EFF">
        <w:rPr>
          <w:rtl/>
        </w:rPr>
        <w:t xml:space="preserve"> </w:t>
      </w:r>
      <w:bookmarkEnd w:id="1813"/>
    </w:p>
    <w:p w14:paraId="1C6F8635" w14:textId="77777777" w:rsidR="007D36B0" w:rsidRDefault="007D36B0" w:rsidP="007D36B0">
      <w:pPr>
        <w:pStyle w:val="KeepWithNext"/>
        <w:rPr>
          <w:rtl/>
          <w:lang w:eastAsia="he-IL"/>
        </w:rPr>
      </w:pPr>
    </w:p>
    <w:p w14:paraId="2647D88E" w14:textId="5289262C" w:rsidR="007D36B0" w:rsidRDefault="007D36B0" w:rsidP="007D36B0">
      <w:pPr>
        <w:rPr>
          <w:rtl/>
          <w:lang w:eastAsia="he-IL"/>
        </w:rPr>
      </w:pPr>
      <w:bookmarkStart w:id="1814" w:name="_ETM_Q1_3164116"/>
      <w:bookmarkStart w:id="1815" w:name="_ETM_Q1_3164145"/>
      <w:bookmarkEnd w:id="1814"/>
      <w:bookmarkEnd w:id="1815"/>
      <w:r>
        <w:rPr>
          <w:rFonts w:hint="cs"/>
          <w:rtl/>
          <w:lang w:eastAsia="he-IL"/>
        </w:rPr>
        <w:t xml:space="preserve">לא מנסים להפוך אותו להוראת קבע. אני מנסה להבין. </w:t>
      </w:r>
    </w:p>
    <w:p w14:paraId="0521B3EB" w14:textId="77777777" w:rsidR="007D36B0" w:rsidRDefault="007D36B0" w:rsidP="007D36B0">
      <w:pPr>
        <w:rPr>
          <w:rtl/>
          <w:lang w:eastAsia="he-IL"/>
        </w:rPr>
      </w:pPr>
      <w:bookmarkStart w:id="1816" w:name="_ETM_Q1_3167340"/>
      <w:bookmarkStart w:id="1817" w:name="_ETM_Q1_3167374"/>
      <w:bookmarkStart w:id="1818" w:name="_ETM_Q1_3166918"/>
      <w:bookmarkEnd w:id="1816"/>
      <w:bookmarkEnd w:id="1817"/>
      <w:bookmarkEnd w:id="1818"/>
    </w:p>
    <w:p w14:paraId="0F1E95CC" w14:textId="2C83865D" w:rsidR="007D36B0" w:rsidRDefault="007D36B0" w:rsidP="007D36B0">
      <w:pPr>
        <w:pStyle w:val="af9"/>
        <w:keepNext/>
        <w:rPr>
          <w:rtl/>
          <w:lang w:eastAsia="he-IL"/>
        </w:rPr>
      </w:pPr>
      <w:bookmarkStart w:id="1819" w:name="ET_guest_רוית_ארבל_312"/>
      <w:r w:rsidRPr="007D36B0">
        <w:rPr>
          <w:rStyle w:val="TagStyle"/>
          <w:rtl/>
        </w:rPr>
        <w:t xml:space="preserve"> &lt;&lt; אורח &gt;&gt; </w:t>
      </w:r>
      <w:proofErr w:type="spellStart"/>
      <w:r>
        <w:rPr>
          <w:rtl/>
          <w:lang w:eastAsia="he-IL"/>
        </w:rPr>
        <w:t>רוית</w:t>
      </w:r>
      <w:proofErr w:type="spellEnd"/>
      <w:r>
        <w:rPr>
          <w:rtl/>
          <w:lang w:eastAsia="he-IL"/>
        </w:rPr>
        <w:t xml:space="preserve"> ארבל:</w:t>
      </w:r>
      <w:r w:rsidRPr="007D36B0">
        <w:rPr>
          <w:rStyle w:val="TagStyle"/>
          <w:rtl/>
        </w:rPr>
        <w:t xml:space="preserve"> &lt;&lt; אורח &gt;&gt;</w:t>
      </w:r>
      <w:r w:rsidR="00E47EFF">
        <w:rPr>
          <w:rtl/>
          <w:lang w:eastAsia="he-IL"/>
        </w:rPr>
        <w:t xml:space="preserve"> </w:t>
      </w:r>
      <w:bookmarkEnd w:id="1819"/>
    </w:p>
    <w:p w14:paraId="3FD6266C" w14:textId="77777777" w:rsidR="007D36B0" w:rsidRDefault="007D36B0" w:rsidP="007D36B0">
      <w:pPr>
        <w:pStyle w:val="KeepWithNext"/>
        <w:rPr>
          <w:rtl/>
          <w:lang w:eastAsia="he-IL"/>
        </w:rPr>
      </w:pPr>
    </w:p>
    <w:p w14:paraId="4A405482" w14:textId="6ACCCA51" w:rsidR="007D36B0" w:rsidRDefault="007D36B0" w:rsidP="007D36B0">
      <w:pPr>
        <w:rPr>
          <w:rtl/>
          <w:lang w:eastAsia="he-IL"/>
        </w:rPr>
      </w:pPr>
      <w:bookmarkStart w:id="1820" w:name="_ETM_Q1_3167180"/>
      <w:bookmarkStart w:id="1821" w:name="_ETM_Q1_3167209"/>
      <w:bookmarkEnd w:id="1820"/>
      <w:bookmarkEnd w:id="1821"/>
      <w:r>
        <w:rPr>
          <w:rFonts w:hint="cs"/>
          <w:rtl/>
          <w:lang w:eastAsia="he-IL"/>
        </w:rPr>
        <w:t xml:space="preserve">אם לא היה בא לעולם </w:t>
      </w:r>
      <w:bookmarkStart w:id="1822" w:name="_ETM_Q1_3167128"/>
      <w:bookmarkEnd w:id="1822"/>
      <w:r>
        <w:rPr>
          <w:rFonts w:hint="cs"/>
          <w:rtl/>
          <w:lang w:eastAsia="he-IL"/>
        </w:rPr>
        <w:t xml:space="preserve">הסעיף הזה, היינו בכלל בדיון הזה? הסעיף הזה הוא </w:t>
      </w:r>
      <w:bookmarkStart w:id="1823" w:name="_ETM_Q1_3171092"/>
      <w:bookmarkEnd w:id="1823"/>
      <w:r>
        <w:rPr>
          <w:rFonts w:hint="cs"/>
          <w:rtl/>
          <w:lang w:eastAsia="he-IL"/>
        </w:rPr>
        <w:t xml:space="preserve">הוראת שעה. בסופו הוא ייעלם מן העולם ואז </w:t>
      </w:r>
      <w:bookmarkStart w:id="1824" w:name="_ETM_Q1_3176765"/>
      <w:bookmarkEnd w:id="1824"/>
      <w:r>
        <w:rPr>
          <w:rFonts w:hint="cs"/>
          <w:rtl/>
          <w:lang w:eastAsia="he-IL"/>
        </w:rPr>
        <w:t>לא יהיה צריך.</w:t>
      </w:r>
    </w:p>
    <w:p w14:paraId="060A646C" w14:textId="77777777" w:rsidR="007D36B0" w:rsidRDefault="007D36B0" w:rsidP="007D36B0">
      <w:pPr>
        <w:rPr>
          <w:rtl/>
          <w:lang w:eastAsia="he-IL"/>
        </w:rPr>
      </w:pPr>
    </w:p>
    <w:p w14:paraId="43685EB6" w14:textId="5C4FCE88" w:rsidR="007D36B0" w:rsidRDefault="007D36B0" w:rsidP="007D36B0">
      <w:pPr>
        <w:pStyle w:val="af9"/>
        <w:keepNext/>
        <w:rPr>
          <w:rtl/>
          <w:lang w:eastAsia="he-IL"/>
        </w:rPr>
      </w:pPr>
      <w:bookmarkStart w:id="1825" w:name="ET_guest_פנינה_אורן_שני_דור_313"/>
      <w:r w:rsidRPr="007D36B0">
        <w:rPr>
          <w:rStyle w:val="TagStyle"/>
          <w:rtl/>
        </w:rPr>
        <w:t xml:space="preserve"> &lt;&lt; אורח &gt;&gt; </w:t>
      </w:r>
      <w:r>
        <w:rPr>
          <w:rtl/>
          <w:lang w:eastAsia="he-IL"/>
        </w:rPr>
        <w:t>פנינה אורן שני דור:</w:t>
      </w:r>
      <w:r w:rsidRPr="007D36B0">
        <w:rPr>
          <w:rStyle w:val="TagStyle"/>
          <w:rtl/>
        </w:rPr>
        <w:t xml:space="preserve"> &lt;&lt; אורח &gt;&gt;</w:t>
      </w:r>
      <w:r w:rsidR="00E47EFF">
        <w:rPr>
          <w:rtl/>
          <w:lang w:eastAsia="he-IL"/>
        </w:rPr>
        <w:t xml:space="preserve"> </w:t>
      </w:r>
      <w:bookmarkEnd w:id="1825"/>
    </w:p>
    <w:p w14:paraId="12948010" w14:textId="77777777" w:rsidR="007D36B0" w:rsidRDefault="007D36B0" w:rsidP="007D36B0">
      <w:pPr>
        <w:pStyle w:val="KeepWithNext"/>
        <w:rPr>
          <w:rtl/>
          <w:lang w:eastAsia="he-IL"/>
        </w:rPr>
      </w:pPr>
    </w:p>
    <w:p w14:paraId="12502231" w14:textId="3A53BE56" w:rsidR="007D36B0" w:rsidRDefault="007D36B0" w:rsidP="007D36B0">
      <w:pPr>
        <w:rPr>
          <w:rtl/>
          <w:lang w:eastAsia="he-IL"/>
        </w:rPr>
      </w:pPr>
      <w:r>
        <w:rPr>
          <w:rFonts w:hint="cs"/>
          <w:rtl/>
          <w:lang w:eastAsia="he-IL"/>
        </w:rPr>
        <w:t>אני מקבלת.</w:t>
      </w:r>
    </w:p>
    <w:p w14:paraId="0EE1E4E3" w14:textId="77777777" w:rsidR="007D36B0" w:rsidRDefault="007D36B0" w:rsidP="007D36B0">
      <w:pPr>
        <w:rPr>
          <w:rtl/>
          <w:lang w:eastAsia="he-IL"/>
        </w:rPr>
      </w:pPr>
      <w:bookmarkStart w:id="1826" w:name="_ETM_Q1_3177235"/>
      <w:bookmarkStart w:id="1827" w:name="_ETM_Q1_3177272"/>
      <w:bookmarkStart w:id="1828" w:name="_ETM_Q1_3176957"/>
      <w:bookmarkStart w:id="1829" w:name="_ETM_Q1_3179673"/>
      <w:bookmarkEnd w:id="1826"/>
      <w:bookmarkEnd w:id="1827"/>
      <w:bookmarkEnd w:id="1828"/>
      <w:bookmarkEnd w:id="1829"/>
    </w:p>
    <w:p w14:paraId="791AC434" w14:textId="161738AF" w:rsidR="007D36B0" w:rsidRDefault="007D36B0" w:rsidP="007D36B0">
      <w:pPr>
        <w:pStyle w:val="a4"/>
        <w:keepNext/>
        <w:rPr>
          <w:rtl/>
        </w:rPr>
      </w:pPr>
      <w:bookmarkStart w:id="1830" w:name="ET_speaker_נעה_בן_שבת_315"/>
      <w:r w:rsidRPr="007D36B0">
        <w:rPr>
          <w:rStyle w:val="TagStyle"/>
          <w:rtl/>
        </w:rPr>
        <w:t xml:space="preserve"> &lt;&lt; דובר &gt;&gt; </w:t>
      </w:r>
      <w:r>
        <w:rPr>
          <w:rtl/>
        </w:rPr>
        <w:t>נעה בן שבת:</w:t>
      </w:r>
      <w:r w:rsidRPr="007D36B0">
        <w:rPr>
          <w:rStyle w:val="TagStyle"/>
          <w:rtl/>
        </w:rPr>
        <w:t xml:space="preserve"> &lt;&lt; דובר &gt;&gt;</w:t>
      </w:r>
      <w:r w:rsidR="00E47EFF">
        <w:rPr>
          <w:rtl/>
        </w:rPr>
        <w:t xml:space="preserve"> </w:t>
      </w:r>
      <w:bookmarkEnd w:id="1830"/>
    </w:p>
    <w:p w14:paraId="790DFB56" w14:textId="77777777" w:rsidR="007D36B0" w:rsidRDefault="007D36B0" w:rsidP="007D36B0">
      <w:pPr>
        <w:pStyle w:val="KeepWithNext"/>
        <w:rPr>
          <w:rtl/>
          <w:lang w:eastAsia="he-IL"/>
        </w:rPr>
      </w:pPr>
    </w:p>
    <w:p w14:paraId="7E5FCC7C" w14:textId="77777777" w:rsidR="00ED3B4E" w:rsidRDefault="007D36B0" w:rsidP="00ED3B4E">
      <w:pPr>
        <w:rPr>
          <w:rtl/>
        </w:rPr>
      </w:pPr>
      <w:bookmarkStart w:id="1831" w:name="_ETM_Q1_3179954"/>
      <w:bookmarkStart w:id="1832" w:name="_ETM_Q1_3179988"/>
      <w:bookmarkEnd w:id="1831"/>
      <w:bookmarkEnd w:id="1832"/>
      <w:r>
        <w:rPr>
          <w:rFonts w:hint="cs"/>
          <w:rtl/>
          <w:lang w:eastAsia="he-IL"/>
        </w:rPr>
        <w:t>בסדר. 321 יישאר</w:t>
      </w:r>
      <w:r w:rsidR="003A02CE">
        <w:rPr>
          <w:rFonts w:hint="cs"/>
          <w:rtl/>
          <w:lang w:eastAsia="he-IL"/>
        </w:rPr>
        <w:t xml:space="preserve"> </w:t>
      </w:r>
      <w:r>
        <w:rPr>
          <w:rFonts w:hint="cs"/>
          <w:rtl/>
          <w:lang w:eastAsia="he-IL"/>
        </w:rPr>
        <w:t>כפי שהוא.</w:t>
      </w:r>
      <w:bookmarkStart w:id="1833" w:name="_ETM_Q1_3208916"/>
      <w:bookmarkStart w:id="1834" w:name="_ETM_Q1_3208952"/>
      <w:bookmarkStart w:id="1835" w:name="_ETM_Q1_3189928"/>
      <w:bookmarkStart w:id="1836" w:name="_ETM_Q1_3189958"/>
      <w:bookmarkStart w:id="1837" w:name="_ETM_Q1_3185417"/>
      <w:bookmarkStart w:id="1838" w:name="_ETM_Q1_3185447"/>
      <w:bookmarkEnd w:id="1833"/>
      <w:bookmarkEnd w:id="1834"/>
      <w:bookmarkEnd w:id="1835"/>
      <w:bookmarkEnd w:id="1836"/>
      <w:bookmarkEnd w:id="1837"/>
      <w:bookmarkEnd w:id="1838"/>
    </w:p>
    <w:p w14:paraId="4DC5874F" w14:textId="77777777" w:rsidR="00ED3B4E" w:rsidRDefault="00ED3B4E" w:rsidP="00ED3B4E">
      <w:pPr>
        <w:rPr>
          <w:rtl/>
        </w:rPr>
      </w:pPr>
    </w:p>
    <w:p w14:paraId="3EF6BAC4" w14:textId="6BE686DA" w:rsidR="00ED3B4E" w:rsidRDefault="00ED3B4E" w:rsidP="00ED3B4E">
      <w:pPr>
        <w:pStyle w:val="af9"/>
        <w:keepNext/>
        <w:rPr>
          <w:rtl/>
          <w:lang w:eastAsia="he-IL"/>
        </w:rPr>
      </w:pPr>
      <w:bookmarkStart w:id="1839" w:name="ET_guest_רוית_ארבל_998"/>
      <w:r w:rsidRPr="00ED3B4E">
        <w:rPr>
          <w:rStyle w:val="TagStyle"/>
          <w:rtl/>
        </w:rPr>
        <w:t xml:space="preserve"> &lt;&lt; אורח &gt;&gt; </w:t>
      </w:r>
      <w:proofErr w:type="spellStart"/>
      <w:r>
        <w:rPr>
          <w:rtl/>
          <w:lang w:eastAsia="he-IL"/>
        </w:rPr>
        <w:t>רוית</w:t>
      </w:r>
      <w:proofErr w:type="spellEnd"/>
      <w:r>
        <w:rPr>
          <w:rtl/>
          <w:lang w:eastAsia="he-IL"/>
        </w:rPr>
        <w:t xml:space="preserve"> ארבל:</w:t>
      </w:r>
      <w:r w:rsidRPr="00ED3B4E">
        <w:rPr>
          <w:rStyle w:val="TagStyle"/>
          <w:rtl/>
        </w:rPr>
        <w:t xml:space="preserve"> &lt;&lt; אורח &gt;&gt;</w:t>
      </w:r>
      <w:r w:rsidR="00F5595B">
        <w:rPr>
          <w:rtl/>
          <w:lang w:eastAsia="he-IL"/>
        </w:rPr>
        <w:t xml:space="preserve"> </w:t>
      </w:r>
      <w:bookmarkEnd w:id="1839"/>
    </w:p>
    <w:p w14:paraId="19304A54" w14:textId="77777777" w:rsidR="00ED3B4E" w:rsidRDefault="00ED3B4E" w:rsidP="00ED3B4E">
      <w:pPr>
        <w:pStyle w:val="KeepWithNext"/>
        <w:rPr>
          <w:rtl/>
          <w:lang w:eastAsia="he-IL"/>
        </w:rPr>
      </w:pPr>
    </w:p>
    <w:p w14:paraId="78E37968" w14:textId="1A67BFA8" w:rsidR="007D36B0" w:rsidRDefault="007D36B0" w:rsidP="00ED3B4E">
      <w:pPr>
        <w:rPr>
          <w:rtl/>
        </w:rPr>
      </w:pPr>
      <w:r>
        <w:rPr>
          <w:rFonts w:hint="cs"/>
          <w:rtl/>
          <w:lang w:eastAsia="he-IL"/>
        </w:rPr>
        <w:t>שיהיה כתוב שזה יצרן לפי 321 כי כרגע זה לא כתוב.</w:t>
      </w:r>
    </w:p>
    <w:p w14:paraId="2008EDE3" w14:textId="77777777" w:rsidR="007D36B0" w:rsidRDefault="007D36B0" w:rsidP="007D36B0">
      <w:pPr>
        <w:rPr>
          <w:rtl/>
          <w:lang w:eastAsia="he-IL"/>
        </w:rPr>
      </w:pPr>
      <w:bookmarkStart w:id="1840" w:name="_ETM_Q1_3190387"/>
      <w:bookmarkStart w:id="1841" w:name="_ETM_Q1_3190421"/>
      <w:bookmarkStart w:id="1842" w:name="_ETM_Q1_3190395"/>
      <w:bookmarkEnd w:id="1840"/>
      <w:bookmarkEnd w:id="1841"/>
      <w:bookmarkEnd w:id="1842"/>
    </w:p>
    <w:p w14:paraId="7B1501CE" w14:textId="4B69DB7F" w:rsidR="007D36B0" w:rsidRDefault="007D36B0" w:rsidP="007D36B0">
      <w:pPr>
        <w:pStyle w:val="a4"/>
        <w:keepNext/>
        <w:rPr>
          <w:rtl/>
        </w:rPr>
      </w:pPr>
      <w:bookmarkStart w:id="1843" w:name="ET_speaker_נעה_בן_שבת_318"/>
      <w:r w:rsidRPr="007D36B0">
        <w:rPr>
          <w:rStyle w:val="TagStyle"/>
          <w:rtl/>
        </w:rPr>
        <w:t xml:space="preserve"> &lt;&lt; דובר &gt;&gt; </w:t>
      </w:r>
      <w:r>
        <w:rPr>
          <w:rtl/>
        </w:rPr>
        <w:t>נעה בן שבת:</w:t>
      </w:r>
      <w:r w:rsidRPr="007D36B0">
        <w:rPr>
          <w:rStyle w:val="TagStyle"/>
          <w:rtl/>
        </w:rPr>
        <w:t xml:space="preserve"> &lt;&lt; דובר &gt;&gt;</w:t>
      </w:r>
      <w:r w:rsidR="00E47EFF">
        <w:rPr>
          <w:rtl/>
        </w:rPr>
        <w:t xml:space="preserve"> </w:t>
      </w:r>
      <w:bookmarkEnd w:id="1843"/>
    </w:p>
    <w:p w14:paraId="7B73D75C" w14:textId="77777777" w:rsidR="007D36B0" w:rsidRDefault="007D36B0" w:rsidP="007D36B0">
      <w:pPr>
        <w:pStyle w:val="KeepWithNext"/>
        <w:rPr>
          <w:rtl/>
          <w:lang w:eastAsia="he-IL"/>
        </w:rPr>
      </w:pPr>
    </w:p>
    <w:p w14:paraId="296060A0" w14:textId="77777777" w:rsidR="00ED3B4E" w:rsidRDefault="007D36B0" w:rsidP="00ED3B4E">
      <w:pPr>
        <w:rPr>
          <w:rtl/>
        </w:rPr>
      </w:pPr>
      <w:bookmarkStart w:id="1844" w:name="_ETM_Q1_3190654"/>
      <w:bookmarkStart w:id="1845" w:name="_ETM_Q1_3190686"/>
      <w:bookmarkEnd w:id="1844"/>
      <w:bookmarkEnd w:id="1845"/>
      <w:r>
        <w:rPr>
          <w:rFonts w:hint="cs"/>
          <w:rtl/>
          <w:lang w:eastAsia="he-IL"/>
        </w:rPr>
        <w:t xml:space="preserve">את רוצה להחיל? את חוזרת עכשיו </w:t>
      </w:r>
      <w:bookmarkStart w:id="1846" w:name="_ETM_Q1_3195508"/>
      <w:bookmarkEnd w:id="1846"/>
      <w:r>
        <w:rPr>
          <w:rFonts w:hint="cs"/>
          <w:rtl/>
          <w:lang w:eastAsia="he-IL"/>
        </w:rPr>
        <w:t xml:space="preserve">ל-1935 ודומיו ואת אומרת ששם את רוצה להחיל גם </w:t>
      </w:r>
      <w:bookmarkStart w:id="1847" w:name="_ETM_Q1_3199247"/>
      <w:bookmarkEnd w:id="1847"/>
      <w:r>
        <w:rPr>
          <w:rFonts w:hint="cs"/>
          <w:rtl/>
          <w:lang w:eastAsia="he-IL"/>
        </w:rPr>
        <w:t xml:space="preserve">על יבואן נאות, גם על המשווק שרכש ממנו וגם </w:t>
      </w:r>
      <w:bookmarkStart w:id="1848" w:name="_ETM_Q1_3204319"/>
      <w:bookmarkEnd w:id="1848"/>
      <w:r>
        <w:rPr>
          <w:rFonts w:hint="cs"/>
          <w:rtl/>
          <w:lang w:eastAsia="he-IL"/>
        </w:rPr>
        <w:t>על היצרן.</w:t>
      </w:r>
      <w:bookmarkStart w:id="1849" w:name="_ETM_Q1_3216988"/>
      <w:bookmarkStart w:id="1850" w:name="_ETM_Q1_3217017"/>
      <w:bookmarkStart w:id="1851" w:name="_ETM_Q1_3208868"/>
      <w:bookmarkStart w:id="1852" w:name="_ETM_Q1_3208897"/>
      <w:bookmarkEnd w:id="1849"/>
      <w:bookmarkEnd w:id="1850"/>
      <w:bookmarkEnd w:id="1851"/>
      <w:bookmarkEnd w:id="1852"/>
    </w:p>
    <w:p w14:paraId="2D81F52E" w14:textId="77777777" w:rsidR="00ED3B4E" w:rsidRDefault="00ED3B4E" w:rsidP="00ED3B4E">
      <w:pPr>
        <w:rPr>
          <w:rtl/>
        </w:rPr>
      </w:pPr>
    </w:p>
    <w:p w14:paraId="112054B5" w14:textId="149F2322" w:rsidR="00ED3B4E" w:rsidRDefault="00ED3B4E" w:rsidP="00ED3B4E">
      <w:pPr>
        <w:pStyle w:val="-"/>
        <w:keepNext/>
        <w:rPr>
          <w:rtl/>
        </w:rPr>
      </w:pPr>
      <w:bookmarkStart w:id="1853" w:name="ET_speakercontinue_רוית_ארבל_999"/>
      <w:r w:rsidRPr="00ED3B4E">
        <w:rPr>
          <w:rStyle w:val="TagStyle"/>
          <w:rtl/>
        </w:rPr>
        <w:t xml:space="preserve"> &lt;&lt; דובר_המשך &gt;&gt; </w:t>
      </w:r>
      <w:proofErr w:type="spellStart"/>
      <w:r>
        <w:rPr>
          <w:rtl/>
        </w:rPr>
        <w:t>רוית</w:t>
      </w:r>
      <w:proofErr w:type="spellEnd"/>
      <w:r>
        <w:rPr>
          <w:rtl/>
        </w:rPr>
        <w:t xml:space="preserve"> ארבל:</w:t>
      </w:r>
      <w:r w:rsidRPr="00ED3B4E">
        <w:rPr>
          <w:rStyle w:val="TagStyle"/>
          <w:rtl/>
        </w:rPr>
        <w:t xml:space="preserve"> &lt;&lt; דובר_המשך &gt;&gt;</w:t>
      </w:r>
      <w:r w:rsidR="00F5595B">
        <w:rPr>
          <w:rtl/>
        </w:rPr>
        <w:t xml:space="preserve"> </w:t>
      </w:r>
      <w:bookmarkEnd w:id="1853"/>
    </w:p>
    <w:p w14:paraId="61CEBB5E" w14:textId="77777777" w:rsidR="00ED3B4E" w:rsidRDefault="00ED3B4E" w:rsidP="00ED3B4E">
      <w:pPr>
        <w:pStyle w:val="KeepWithNext"/>
        <w:rPr>
          <w:rtl/>
        </w:rPr>
      </w:pPr>
    </w:p>
    <w:p w14:paraId="61B54CF6" w14:textId="205E6ED6" w:rsidR="007D36B0" w:rsidRDefault="007D36B0" w:rsidP="00ED3B4E">
      <w:pPr>
        <w:rPr>
          <w:rtl/>
        </w:rPr>
      </w:pPr>
      <w:r>
        <w:rPr>
          <w:rFonts w:hint="cs"/>
          <w:rtl/>
        </w:rPr>
        <w:t>או שלא יהיה כתוב שום דבר</w:t>
      </w:r>
      <w:r w:rsidR="003A02CE">
        <w:rPr>
          <w:rFonts w:hint="cs"/>
          <w:rtl/>
        </w:rPr>
        <w:t xml:space="preserve"> </w:t>
      </w:r>
      <w:bookmarkStart w:id="1854" w:name="_ETM_Q1_3215208"/>
      <w:bookmarkEnd w:id="1854"/>
      <w:r>
        <w:rPr>
          <w:rFonts w:hint="cs"/>
          <w:rtl/>
        </w:rPr>
        <w:t>אלא יהיה</w:t>
      </w:r>
      <w:r w:rsidR="003A02CE">
        <w:rPr>
          <w:rFonts w:hint="cs"/>
          <w:rtl/>
        </w:rPr>
        <w:t xml:space="preserve"> </w:t>
      </w:r>
      <w:r>
        <w:rPr>
          <w:rFonts w:hint="cs"/>
          <w:rtl/>
        </w:rPr>
        <w:t>כתוב רק יבואן כי הוא</w:t>
      </w:r>
      <w:r w:rsidR="003A02CE">
        <w:rPr>
          <w:rFonts w:hint="cs"/>
          <w:rtl/>
        </w:rPr>
        <w:t xml:space="preserve"> </w:t>
      </w:r>
      <w:r>
        <w:rPr>
          <w:rFonts w:hint="cs"/>
          <w:rtl/>
        </w:rPr>
        <w:t>המהות העיקרית. אנחנו מדברים כאן על</w:t>
      </w:r>
      <w:r w:rsidR="003A02CE">
        <w:rPr>
          <w:rFonts w:hint="cs"/>
          <w:rtl/>
        </w:rPr>
        <w:t xml:space="preserve"> </w:t>
      </w:r>
      <w:bookmarkStart w:id="1855" w:name="_ETM_Q1_3218806"/>
      <w:bookmarkEnd w:id="1855"/>
      <w:r>
        <w:rPr>
          <w:rFonts w:hint="cs"/>
          <w:rtl/>
        </w:rPr>
        <w:t xml:space="preserve">מקרים </w:t>
      </w:r>
      <w:proofErr w:type="spellStart"/>
      <w:r>
        <w:rPr>
          <w:rFonts w:hint="cs"/>
          <w:rtl/>
        </w:rPr>
        <w:t>איזוטריים</w:t>
      </w:r>
      <w:proofErr w:type="spellEnd"/>
      <w:r>
        <w:rPr>
          <w:rFonts w:hint="cs"/>
          <w:rtl/>
        </w:rPr>
        <w:t xml:space="preserve">, היא קראה לזה מועדון </w:t>
      </w:r>
      <w:proofErr w:type="spellStart"/>
      <w:r>
        <w:rPr>
          <w:rFonts w:hint="cs"/>
          <w:rtl/>
        </w:rPr>
        <w:t>אקסלוסיבי</w:t>
      </w:r>
      <w:proofErr w:type="spellEnd"/>
      <w:r w:rsidR="003A02CE">
        <w:rPr>
          <w:rFonts w:hint="cs"/>
          <w:rtl/>
        </w:rPr>
        <w:t xml:space="preserve"> </w:t>
      </w:r>
      <w:r>
        <w:rPr>
          <w:rFonts w:hint="cs"/>
          <w:rtl/>
        </w:rPr>
        <w:t xml:space="preserve">ואני </w:t>
      </w:r>
      <w:bookmarkStart w:id="1856" w:name="_ETM_Q1_3220161"/>
      <w:bookmarkEnd w:id="1856"/>
      <w:r>
        <w:rPr>
          <w:rFonts w:hint="cs"/>
          <w:rtl/>
        </w:rPr>
        <w:t xml:space="preserve">קוראת לזה מועדון </w:t>
      </w:r>
      <w:proofErr w:type="spellStart"/>
      <w:r>
        <w:rPr>
          <w:rFonts w:hint="cs"/>
          <w:rtl/>
        </w:rPr>
        <w:t>איזוטרי</w:t>
      </w:r>
      <w:proofErr w:type="spellEnd"/>
      <w:r>
        <w:rPr>
          <w:rFonts w:hint="cs"/>
          <w:rtl/>
        </w:rPr>
        <w:t xml:space="preserve"> כאשר לגבי מוצר מסוים אולי אני אח</w:t>
      </w:r>
      <w:bookmarkStart w:id="1857" w:name="_ETM_Q1_3205390"/>
      <w:bookmarkStart w:id="1858" w:name="_ETM_Q1_3205423"/>
      <w:bookmarkEnd w:id="1857"/>
      <w:bookmarkEnd w:id="1858"/>
      <w:r>
        <w:rPr>
          <w:rFonts w:hint="cs"/>
          <w:rtl/>
        </w:rPr>
        <w:t xml:space="preserve">יל את כל הדין האירופי. זה לא </w:t>
      </w:r>
      <w:bookmarkStart w:id="1859" w:name="_ETM_Q1_3228560"/>
      <w:bookmarkEnd w:id="1859"/>
      <w:r>
        <w:rPr>
          <w:rFonts w:hint="cs"/>
          <w:rtl/>
        </w:rPr>
        <w:t>באמת ריאלי.</w:t>
      </w:r>
    </w:p>
    <w:p w14:paraId="7CCCD7FF" w14:textId="77777777" w:rsidR="007D36B0" w:rsidRDefault="007D36B0" w:rsidP="007D36B0">
      <w:pPr>
        <w:rPr>
          <w:rtl/>
          <w:lang w:eastAsia="he-IL"/>
        </w:rPr>
      </w:pPr>
      <w:bookmarkStart w:id="1860" w:name="_ETM_Q1_3232916"/>
      <w:bookmarkStart w:id="1861" w:name="_ETM_Q1_3232952"/>
      <w:bookmarkStart w:id="1862" w:name="_ETM_Q1_3232544"/>
      <w:bookmarkEnd w:id="1860"/>
      <w:bookmarkEnd w:id="1861"/>
      <w:bookmarkEnd w:id="1862"/>
    </w:p>
    <w:p w14:paraId="345359C5" w14:textId="2A499A90" w:rsidR="007D36B0" w:rsidRDefault="007D36B0" w:rsidP="007D36B0">
      <w:pPr>
        <w:pStyle w:val="a4"/>
        <w:keepNext/>
        <w:rPr>
          <w:rtl/>
        </w:rPr>
      </w:pPr>
      <w:bookmarkStart w:id="1863" w:name="ET_speaker_נעה_בן_שבת_323"/>
      <w:r w:rsidRPr="007D36B0">
        <w:rPr>
          <w:rStyle w:val="TagStyle"/>
          <w:rtl/>
        </w:rPr>
        <w:t xml:space="preserve"> &lt;&lt; דובר &gt;&gt; </w:t>
      </w:r>
      <w:r>
        <w:rPr>
          <w:rtl/>
        </w:rPr>
        <w:t>נעה בן שבת:</w:t>
      </w:r>
      <w:r w:rsidRPr="007D36B0">
        <w:rPr>
          <w:rStyle w:val="TagStyle"/>
          <w:rtl/>
        </w:rPr>
        <w:t xml:space="preserve"> &lt;&lt; דובר &gt;&gt;</w:t>
      </w:r>
      <w:r w:rsidR="00E47EFF">
        <w:rPr>
          <w:rtl/>
        </w:rPr>
        <w:t xml:space="preserve"> </w:t>
      </w:r>
      <w:bookmarkEnd w:id="1863"/>
    </w:p>
    <w:p w14:paraId="29A541D3" w14:textId="77777777" w:rsidR="007D36B0" w:rsidRDefault="007D36B0" w:rsidP="007D36B0">
      <w:pPr>
        <w:pStyle w:val="KeepWithNext"/>
        <w:rPr>
          <w:rtl/>
          <w:lang w:eastAsia="he-IL"/>
        </w:rPr>
      </w:pPr>
    </w:p>
    <w:p w14:paraId="18D774A5" w14:textId="17485FDB" w:rsidR="007D36B0" w:rsidRDefault="007D36B0" w:rsidP="007D36B0">
      <w:pPr>
        <w:rPr>
          <w:rtl/>
          <w:lang w:eastAsia="he-IL"/>
        </w:rPr>
      </w:pPr>
      <w:bookmarkStart w:id="1864" w:name="_ETM_Q1_3232815"/>
      <w:bookmarkEnd w:id="1864"/>
      <w:r>
        <w:rPr>
          <w:rFonts w:hint="cs"/>
          <w:rtl/>
          <w:lang w:eastAsia="he-IL"/>
        </w:rPr>
        <w:t>י</w:t>
      </w:r>
      <w:bookmarkStart w:id="1865" w:name="_ETM_Q1_3232853"/>
      <w:bookmarkEnd w:id="1865"/>
      <w:r>
        <w:rPr>
          <w:rFonts w:hint="cs"/>
          <w:rtl/>
          <w:lang w:eastAsia="he-IL"/>
        </w:rPr>
        <w:t>בואן נאות והמשווק שרכש ממנו.</w:t>
      </w:r>
      <w:bookmarkStart w:id="1866" w:name="_ETM_Q1_3234742"/>
      <w:bookmarkEnd w:id="1866"/>
      <w:r>
        <w:rPr>
          <w:rFonts w:hint="cs"/>
          <w:rtl/>
          <w:lang w:eastAsia="he-IL"/>
        </w:rPr>
        <w:t xml:space="preserve"> </w:t>
      </w:r>
    </w:p>
    <w:p w14:paraId="7FB17E5F" w14:textId="77777777" w:rsidR="007D36B0" w:rsidRDefault="007D36B0" w:rsidP="007D36B0">
      <w:pPr>
        <w:rPr>
          <w:rtl/>
          <w:lang w:eastAsia="he-IL"/>
        </w:rPr>
      </w:pPr>
      <w:bookmarkStart w:id="1867" w:name="_ETM_Q1_3235451"/>
      <w:bookmarkStart w:id="1868" w:name="_ETM_Q1_3235485"/>
      <w:bookmarkStart w:id="1869" w:name="_ETM_Q1_3234564"/>
      <w:bookmarkEnd w:id="1867"/>
      <w:bookmarkEnd w:id="1868"/>
      <w:bookmarkEnd w:id="1869"/>
    </w:p>
    <w:p w14:paraId="4F901E9F" w14:textId="741BD0CC" w:rsidR="007D36B0" w:rsidRDefault="007D36B0" w:rsidP="007D36B0">
      <w:pPr>
        <w:pStyle w:val="af9"/>
        <w:keepNext/>
        <w:rPr>
          <w:rtl/>
          <w:lang w:eastAsia="he-IL"/>
        </w:rPr>
      </w:pPr>
      <w:bookmarkStart w:id="1870" w:name="ET_guest_רוית_ארבל_324"/>
      <w:r w:rsidRPr="007D36B0">
        <w:rPr>
          <w:rStyle w:val="TagStyle"/>
          <w:rtl/>
        </w:rPr>
        <w:t xml:space="preserve"> &lt;&lt; אורח &gt;&gt; </w:t>
      </w:r>
      <w:proofErr w:type="spellStart"/>
      <w:r>
        <w:rPr>
          <w:rtl/>
          <w:lang w:eastAsia="he-IL"/>
        </w:rPr>
        <w:t>רוית</w:t>
      </w:r>
      <w:proofErr w:type="spellEnd"/>
      <w:r>
        <w:rPr>
          <w:rtl/>
          <w:lang w:eastAsia="he-IL"/>
        </w:rPr>
        <w:t xml:space="preserve"> ארבל:</w:t>
      </w:r>
      <w:r w:rsidRPr="007D36B0">
        <w:rPr>
          <w:rStyle w:val="TagStyle"/>
          <w:rtl/>
        </w:rPr>
        <w:t xml:space="preserve"> &lt;&lt; אורח &gt;&gt;</w:t>
      </w:r>
      <w:r w:rsidR="00E47EFF">
        <w:rPr>
          <w:rtl/>
          <w:lang w:eastAsia="he-IL"/>
        </w:rPr>
        <w:t xml:space="preserve"> </w:t>
      </w:r>
      <w:bookmarkEnd w:id="1870"/>
    </w:p>
    <w:p w14:paraId="4DCCC096" w14:textId="77777777" w:rsidR="007D36B0" w:rsidRDefault="007D36B0" w:rsidP="007D36B0">
      <w:pPr>
        <w:pStyle w:val="KeepWithNext"/>
        <w:rPr>
          <w:rtl/>
          <w:lang w:eastAsia="he-IL"/>
        </w:rPr>
      </w:pPr>
    </w:p>
    <w:p w14:paraId="35DB47B0" w14:textId="6FE08A2B" w:rsidR="007D36B0" w:rsidRDefault="007D36B0" w:rsidP="007D36B0">
      <w:pPr>
        <w:rPr>
          <w:rtl/>
          <w:lang w:eastAsia="he-IL"/>
        </w:rPr>
      </w:pPr>
      <w:bookmarkStart w:id="1871" w:name="_ETM_Q1_3234779"/>
      <w:bookmarkStart w:id="1872" w:name="_ETM_Q1_3234808"/>
      <w:bookmarkEnd w:id="1871"/>
      <w:bookmarkEnd w:id="1872"/>
      <w:r>
        <w:rPr>
          <w:rFonts w:hint="cs"/>
          <w:rtl/>
          <w:lang w:eastAsia="he-IL"/>
        </w:rPr>
        <w:t xml:space="preserve">בדיוק. או שאם מתעקשים על ציון של זה באיזושהי </w:t>
      </w:r>
      <w:bookmarkStart w:id="1873" w:name="_ETM_Q1_3241716"/>
      <w:bookmarkEnd w:id="1873"/>
      <w:r>
        <w:rPr>
          <w:rFonts w:hint="cs"/>
          <w:rtl/>
          <w:lang w:eastAsia="he-IL"/>
        </w:rPr>
        <w:t>דרך, עדיף בדרך המלך לציין יצרן</w:t>
      </w:r>
      <w:r w:rsidR="003A02CE">
        <w:rPr>
          <w:rFonts w:hint="cs"/>
          <w:rtl/>
          <w:lang w:eastAsia="he-IL"/>
        </w:rPr>
        <w:t xml:space="preserve"> </w:t>
      </w:r>
      <w:r>
        <w:rPr>
          <w:rFonts w:hint="cs"/>
          <w:rtl/>
          <w:lang w:eastAsia="he-IL"/>
        </w:rPr>
        <w:t>במנגנון לפ</w:t>
      </w:r>
      <w:r w:rsidR="00F76EB6">
        <w:rPr>
          <w:rFonts w:hint="cs"/>
          <w:rtl/>
          <w:lang w:eastAsia="he-IL"/>
        </w:rPr>
        <w:t xml:space="preserve">י </w:t>
      </w:r>
      <w:r>
        <w:rPr>
          <w:rFonts w:hint="cs"/>
          <w:rtl/>
          <w:lang w:eastAsia="he-IL"/>
        </w:rPr>
        <w:t>סעיף 321</w:t>
      </w:r>
      <w:r w:rsidR="00F76EB6">
        <w:rPr>
          <w:rFonts w:hint="cs"/>
          <w:rtl/>
          <w:lang w:eastAsia="he-IL"/>
        </w:rPr>
        <w:t>. אחת משתי האופציות.</w:t>
      </w:r>
    </w:p>
    <w:p w14:paraId="6AF1549B" w14:textId="77777777" w:rsidR="00F76EB6" w:rsidRDefault="00F76EB6" w:rsidP="007D36B0">
      <w:pPr>
        <w:rPr>
          <w:rtl/>
          <w:lang w:eastAsia="he-IL"/>
        </w:rPr>
      </w:pPr>
      <w:bookmarkStart w:id="1874" w:name="_ETM_Q1_3248624"/>
      <w:bookmarkStart w:id="1875" w:name="_ETM_Q1_3248668"/>
      <w:bookmarkStart w:id="1876" w:name="_ETM_Q1_3249392"/>
      <w:bookmarkEnd w:id="1874"/>
      <w:bookmarkEnd w:id="1875"/>
      <w:bookmarkEnd w:id="1876"/>
    </w:p>
    <w:p w14:paraId="23D7F69F" w14:textId="44E8D6C5" w:rsidR="00F76EB6" w:rsidRDefault="00F76EB6" w:rsidP="00F76EB6">
      <w:pPr>
        <w:pStyle w:val="a4"/>
        <w:keepNext/>
        <w:rPr>
          <w:rtl/>
        </w:rPr>
      </w:pPr>
      <w:bookmarkStart w:id="1877" w:name="ET_speaker_נעה_בן_שבת_325"/>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877"/>
    </w:p>
    <w:p w14:paraId="3326DB2D" w14:textId="77777777" w:rsidR="00F76EB6" w:rsidRDefault="00F76EB6" w:rsidP="00F76EB6">
      <w:pPr>
        <w:pStyle w:val="KeepWithNext"/>
        <w:rPr>
          <w:rtl/>
          <w:lang w:eastAsia="he-IL"/>
        </w:rPr>
      </w:pPr>
    </w:p>
    <w:p w14:paraId="501FF0D2" w14:textId="4BB50753" w:rsidR="00F76EB6" w:rsidRDefault="00F76EB6" w:rsidP="00F76EB6">
      <w:pPr>
        <w:rPr>
          <w:rtl/>
          <w:lang w:eastAsia="he-IL"/>
        </w:rPr>
      </w:pPr>
      <w:bookmarkStart w:id="1878" w:name="_ETM_Q1_3249659"/>
      <w:bookmarkStart w:id="1879" w:name="_ETM_Q1_3249700"/>
      <w:bookmarkEnd w:id="1878"/>
      <w:bookmarkEnd w:id="1879"/>
      <w:r>
        <w:rPr>
          <w:rFonts w:hint="cs"/>
          <w:rtl/>
          <w:lang w:eastAsia="he-IL"/>
        </w:rPr>
        <w:t>מה אומר משרד הבריאות?</w:t>
      </w:r>
    </w:p>
    <w:p w14:paraId="1C810889" w14:textId="77777777" w:rsidR="00F76EB6" w:rsidRDefault="00F76EB6" w:rsidP="00F76EB6">
      <w:pPr>
        <w:rPr>
          <w:rtl/>
          <w:lang w:eastAsia="he-IL"/>
        </w:rPr>
      </w:pPr>
      <w:bookmarkStart w:id="1880" w:name="_ETM_Q1_3249253"/>
      <w:bookmarkStart w:id="1881" w:name="_ETM_Q1_3249292"/>
      <w:bookmarkStart w:id="1882" w:name="_ETM_Q1_3248483"/>
      <w:bookmarkEnd w:id="1880"/>
      <w:bookmarkEnd w:id="1881"/>
      <w:bookmarkEnd w:id="1882"/>
    </w:p>
    <w:p w14:paraId="03977D3D" w14:textId="15590BBA" w:rsidR="00F76EB6" w:rsidRDefault="00F76EB6" w:rsidP="00F76EB6">
      <w:pPr>
        <w:pStyle w:val="af9"/>
        <w:keepNext/>
        <w:rPr>
          <w:rtl/>
          <w:lang w:eastAsia="he-IL"/>
        </w:rPr>
      </w:pPr>
      <w:bookmarkStart w:id="1883" w:name="ET_guest_פנינה_אורן_שני_דור_326"/>
      <w:r w:rsidRPr="00F76EB6">
        <w:rPr>
          <w:rStyle w:val="TagStyle"/>
          <w:rtl/>
        </w:rPr>
        <w:t xml:space="preserve"> &lt;&lt; אורח &gt;&gt; </w:t>
      </w:r>
      <w:r>
        <w:rPr>
          <w:rtl/>
          <w:lang w:eastAsia="he-IL"/>
        </w:rPr>
        <w:t>פנינה אורן שני דור:</w:t>
      </w:r>
      <w:r w:rsidRPr="00F76EB6">
        <w:rPr>
          <w:rStyle w:val="TagStyle"/>
          <w:rtl/>
        </w:rPr>
        <w:t xml:space="preserve"> &lt;&lt; אורח &gt;&gt;</w:t>
      </w:r>
      <w:r w:rsidR="00E47EFF">
        <w:rPr>
          <w:rtl/>
          <w:lang w:eastAsia="he-IL"/>
        </w:rPr>
        <w:t xml:space="preserve"> </w:t>
      </w:r>
      <w:bookmarkEnd w:id="1883"/>
    </w:p>
    <w:p w14:paraId="7994B118" w14:textId="77777777" w:rsidR="00F76EB6" w:rsidRDefault="00F76EB6" w:rsidP="00F76EB6">
      <w:pPr>
        <w:pStyle w:val="KeepWithNext"/>
        <w:rPr>
          <w:rtl/>
          <w:lang w:eastAsia="he-IL"/>
        </w:rPr>
      </w:pPr>
    </w:p>
    <w:p w14:paraId="3FF17BF0" w14:textId="2AF2DEA7" w:rsidR="00F76EB6" w:rsidRDefault="00F76EB6" w:rsidP="00F76EB6">
      <w:pPr>
        <w:rPr>
          <w:rtl/>
          <w:lang w:eastAsia="he-IL"/>
        </w:rPr>
      </w:pPr>
      <w:bookmarkStart w:id="1884" w:name="_ETM_Q1_3248732"/>
      <w:bookmarkStart w:id="1885" w:name="_ETM_Q1_3248760"/>
      <w:bookmarkEnd w:id="1884"/>
      <w:bookmarkEnd w:id="1885"/>
      <w:r>
        <w:rPr>
          <w:rFonts w:hint="cs"/>
          <w:rtl/>
          <w:lang w:eastAsia="he-IL"/>
        </w:rPr>
        <w:t xml:space="preserve">אני מעדיפה </w:t>
      </w:r>
      <w:bookmarkStart w:id="1886" w:name="_ETM_Q1_3248553"/>
      <w:bookmarkEnd w:id="1886"/>
      <w:r>
        <w:rPr>
          <w:rFonts w:hint="cs"/>
          <w:rtl/>
          <w:lang w:eastAsia="he-IL"/>
        </w:rPr>
        <w:t xml:space="preserve">את האופציה האחרונה. </w:t>
      </w:r>
      <w:bookmarkStart w:id="1887" w:name="_ETM_Q1_3252696"/>
      <w:bookmarkEnd w:id="1887"/>
    </w:p>
    <w:p w14:paraId="3B7FCAD4" w14:textId="77777777" w:rsidR="00F76EB6" w:rsidRDefault="00F76EB6" w:rsidP="00F76EB6">
      <w:pPr>
        <w:rPr>
          <w:rtl/>
          <w:lang w:eastAsia="he-IL"/>
        </w:rPr>
      </w:pPr>
      <w:bookmarkStart w:id="1888" w:name="_ETM_Q1_3252723"/>
      <w:bookmarkStart w:id="1889" w:name="_ETM_Q1_3252193"/>
      <w:bookmarkEnd w:id="1888"/>
      <w:bookmarkEnd w:id="1889"/>
    </w:p>
    <w:p w14:paraId="5E6B8D72" w14:textId="190D0DBB" w:rsidR="00F76EB6" w:rsidRDefault="00F76EB6" w:rsidP="00F76EB6">
      <w:pPr>
        <w:pStyle w:val="a4"/>
        <w:keepNext/>
        <w:rPr>
          <w:rtl/>
        </w:rPr>
      </w:pPr>
      <w:bookmarkStart w:id="1890" w:name="ET_speaker_נעה_בן_שבת_327"/>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890"/>
    </w:p>
    <w:p w14:paraId="1E067812" w14:textId="77777777" w:rsidR="00F76EB6" w:rsidRDefault="00F76EB6" w:rsidP="00F76EB6">
      <w:pPr>
        <w:pStyle w:val="KeepWithNext"/>
        <w:rPr>
          <w:rtl/>
          <w:lang w:eastAsia="he-IL"/>
        </w:rPr>
      </w:pPr>
    </w:p>
    <w:p w14:paraId="180E97A6" w14:textId="6BB26735" w:rsidR="00F76EB6" w:rsidRDefault="00F76EB6" w:rsidP="00F76EB6">
      <w:pPr>
        <w:rPr>
          <w:rtl/>
          <w:lang w:eastAsia="he-IL"/>
        </w:rPr>
      </w:pPr>
      <w:bookmarkStart w:id="1891" w:name="_ETM_Q1_3252402"/>
      <w:bookmarkStart w:id="1892" w:name="_ETM_Q1_3252438"/>
      <w:bookmarkEnd w:id="1891"/>
      <w:bookmarkEnd w:id="1892"/>
      <w:r>
        <w:rPr>
          <w:rFonts w:hint="cs"/>
          <w:rtl/>
          <w:lang w:eastAsia="he-IL"/>
        </w:rPr>
        <w:t>היצרן שקיבל על עצמו את ההתחייבויות בתקופה של</w:t>
      </w:r>
      <w:r w:rsidR="003A02CE">
        <w:rPr>
          <w:rFonts w:hint="cs"/>
          <w:rtl/>
          <w:lang w:eastAsia="he-IL"/>
        </w:rPr>
        <w:t xml:space="preserve"> </w:t>
      </w:r>
      <w:r>
        <w:rPr>
          <w:rFonts w:hint="cs"/>
          <w:rtl/>
          <w:lang w:eastAsia="he-IL"/>
        </w:rPr>
        <w:t>321?</w:t>
      </w:r>
    </w:p>
    <w:p w14:paraId="527F5968" w14:textId="77777777" w:rsidR="00F76EB6" w:rsidRDefault="00F76EB6" w:rsidP="00F76EB6">
      <w:pPr>
        <w:rPr>
          <w:rtl/>
          <w:lang w:eastAsia="he-IL"/>
        </w:rPr>
      </w:pPr>
      <w:bookmarkStart w:id="1893" w:name="_ETM_Q1_3256416"/>
      <w:bookmarkStart w:id="1894" w:name="_ETM_Q1_3256457"/>
      <w:bookmarkEnd w:id="1893"/>
      <w:bookmarkEnd w:id="1894"/>
    </w:p>
    <w:p w14:paraId="62A42B64" w14:textId="0B9E0177" w:rsidR="00F76EB6" w:rsidRDefault="00F76EB6" w:rsidP="00F76EB6">
      <w:pPr>
        <w:pStyle w:val="af9"/>
        <w:keepNext/>
        <w:rPr>
          <w:rtl/>
          <w:lang w:eastAsia="he-IL"/>
        </w:rPr>
      </w:pPr>
      <w:bookmarkStart w:id="1895" w:name="ET_guest_פנינה_אורן_שני_דור_328"/>
      <w:r w:rsidRPr="00F76EB6">
        <w:rPr>
          <w:rStyle w:val="TagStyle"/>
          <w:rtl/>
        </w:rPr>
        <w:t xml:space="preserve"> &lt;&lt; אורח &gt;&gt; </w:t>
      </w:r>
      <w:r>
        <w:rPr>
          <w:rtl/>
          <w:lang w:eastAsia="he-IL"/>
        </w:rPr>
        <w:t>פנינה אורן שני דור:</w:t>
      </w:r>
      <w:r w:rsidRPr="00F76EB6">
        <w:rPr>
          <w:rStyle w:val="TagStyle"/>
          <w:rtl/>
        </w:rPr>
        <w:t xml:space="preserve"> &lt;&lt; אורח &gt;&gt;</w:t>
      </w:r>
      <w:r w:rsidR="00E47EFF">
        <w:rPr>
          <w:rtl/>
          <w:lang w:eastAsia="he-IL"/>
        </w:rPr>
        <w:t xml:space="preserve"> </w:t>
      </w:r>
      <w:bookmarkEnd w:id="1895"/>
    </w:p>
    <w:p w14:paraId="29B608D9" w14:textId="77777777" w:rsidR="00F76EB6" w:rsidRDefault="00F76EB6" w:rsidP="00F76EB6">
      <w:pPr>
        <w:pStyle w:val="KeepWithNext"/>
        <w:rPr>
          <w:rtl/>
          <w:lang w:eastAsia="he-IL"/>
        </w:rPr>
      </w:pPr>
    </w:p>
    <w:p w14:paraId="4DA188C0" w14:textId="2AF83FB9" w:rsidR="00F76EB6" w:rsidRDefault="00F76EB6" w:rsidP="00F76EB6">
      <w:pPr>
        <w:rPr>
          <w:rtl/>
          <w:lang w:eastAsia="he-IL"/>
        </w:rPr>
      </w:pPr>
      <w:r>
        <w:rPr>
          <w:rFonts w:hint="cs"/>
          <w:rtl/>
          <w:lang w:eastAsia="he-IL"/>
        </w:rPr>
        <w:t>כן.</w:t>
      </w:r>
    </w:p>
    <w:p w14:paraId="40C33C4B" w14:textId="77777777" w:rsidR="00F76EB6" w:rsidRDefault="00F76EB6" w:rsidP="00F76EB6">
      <w:pPr>
        <w:rPr>
          <w:rtl/>
          <w:lang w:eastAsia="he-IL"/>
        </w:rPr>
      </w:pPr>
      <w:bookmarkStart w:id="1896" w:name="_ETM_Q1_3257563"/>
      <w:bookmarkEnd w:id="1896"/>
    </w:p>
    <w:p w14:paraId="4558059B" w14:textId="348145C1" w:rsidR="00F76EB6" w:rsidRDefault="00F76EB6" w:rsidP="00F76EB6">
      <w:pPr>
        <w:pStyle w:val="af9"/>
        <w:keepNext/>
        <w:rPr>
          <w:rtl/>
          <w:lang w:eastAsia="he-IL"/>
        </w:rPr>
      </w:pPr>
      <w:bookmarkStart w:id="1897" w:name="ET_guest_רוית_ארבל_329"/>
      <w:r w:rsidRPr="00F76EB6">
        <w:rPr>
          <w:rStyle w:val="TagStyle"/>
          <w:rtl/>
        </w:rPr>
        <w:t xml:space="preserve"> &lt;&lt; אורח &gt;&gt; </w:t>
      </w:r>
      <w:proofErr w:type="spellStart"/>
      <w:r>
        <w:rPr>
          <w:rtl/>
          <w:lang w:eastAsia="he-IL"/>
        </w:rPr>
        <w:t>רוית</w:t>
      </w:r>
      <w:proofErr w:type="spellEnd"/>
      <w:r>
        <w:rPr>
          <w:rtl/>
          <w:lang w:eastAsia="he-IL"/>
        </w:rPr>
        <w:t xml:space="preserve"> ארבל:</w:t>
      </w:r>
      <w:r w:rsidRPr="00F76EB6">
        <w:rPr>
          <w:rStyle w:val="TagStyle"/>
          <w:rtl/>
        </w:rPr>
        <w:t xml:space="preserve"> &lt;&lt; אורח &gt;&gt;</w:t>
      </w:r>
      <w:r w:rsidR="00E47EFF">
        <w:rPr>
          <w:rtl/>
          <w:lang w:eastAsia="he-IL"/>
        </w:rPr>
        <w:t xml:space="preserve"> </w:t>
      </w:r>
      <w:bookmarkEnd w:id="1897"/>
    </w:p>
    <w:p w14:paraId="0A05AF3A" w14:textId="77777777" w:rsidR="00F76EB6" w:rsidRDefault="00F76EB6" w:rsidP="00F76EB6">
      <w:pPr>
        <w:pStyle w:val="KeepWithNext"/>
        <w:rPr>
          <w:rtl/>
          <w:lang w:eastAsia="he-IL"/>
        </w:rPr>
      </w:pPr>
    </w:p>
    <w:p w14:paraId="3FDE8DBD" w14:textId="355E3503" w:rsidR="00F76EB6" w:rsidRDefault="00F76EB6" w:rsidP="00F76EB6">
      <w:pPr>
        <w:rPr>
          <w:rtl/>
          <w:lang w:eastAsia="he-IL"/>
        </w:rPr>
      </w:pPr>
      <w:bookmarkStart w:id="1898" w:name="_ETM_Q1_3257798"/>
      <w:bookmarkStart w:id="1899" w:name="_ETM_Q1_3257826"/>
      <w:bookmarkEnd w:id="1898"/>
      <w:bookmarkEnd w:id="1899"/>
      <w:r>
        <w:rPr>
          <w:rFonts w:hint="cs"/>
          <w:rtl/>
          <w:lang w:eastAsia="he-IL"/>
        </w:rPr>
        <w:t>תודה. זה מה שיהיה כתוב בנוסח שיועבר אלינו הלילה?</w:t>
      </w:r>
    </w:p>
    <w:p w14:paraId="04BBEB55" w14:textId="77777777" w:rsidR="00F76EB6" w:rsidRDefault="00F76EB6" w:rsidP="00F76EB6">
      <w:pPr>
        <w:rPr>
          <w:rtl/>
          <w:lang w:eastAsia="he-IL"/>
        </w:rPr>
      </w:pPr>
      <w:bookmarkStart w:id="1900" w:name="_ETM_Q1_3263437"/>
      <w:bookmarkStart w:id="1901" w:name="_ETM_Q1_3263480"/>
      <w:bookmarkEnd w:id="1900"/>
      <w:bookmarkEnd w:id="1901"/>
    </w:p>
    <w:p w14:paraId="0555ACF7" w14:textId="6233C2CF" w:rsidR="00F76EB6" w:rsidRDefault="00F76EB6" w:rsidP="00F76EB6">
      <w:pPr>
        <w:pStyle w:val="a4"/>
        <w:keepNext/>
        <w:rPr>
          <w:rtl/>
        </w:rPr>
      </w:pPr>
      <w:bookmarkStart w:id="1902" w:name="ET_speaker_נעה_בן_שבת_330"/>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902"/>
    </w:p>
    <w:p w14:paraId="223282E4" w14:textId="77777777" w:rsidR="00F76EB6" w:rsidRDefault="00F76EB6" w:rsidP="00F76EB6">
      <w:pPr>
        <w:pStyle w:val="KeepWithNext"/>
        <w:rPr>
          <w:rtl/>
          <w:lang w:eastAsia="he-IL"/>
        </w:rPr>
      </w:pPr>
    </w:p>
    <w:p w14:paraId="2FB4D7DB" w14:textId="2CFE7F6E" w:rsidR="00F76EB6" w:rsidRDefault="00F76EB6" w:rsidP="00F76EB6">
      <w:pPr>
        <w:rPr>
          <w:rtl/>
          <w:lang w:eastAsia="he-IL"/>
        </w:rPr>
      </w:pPr>
      <w:bookmarkStart w:id="1903" w:name="_ETM_Q1_3265401"/>
      <w:bookmarkStart w:id="1904" w:name="_ETM_Q1_3265440"/>
      <w:bookmarkEnd w:id="1903"/>
      <w:bookmarkEnd w:id="1904"/>
      <w:r>
        <w:rPr>
          <w:rFonts w:hint="cs"/>
          <w:rtl/>
          <w:lang w:eastAsia="he-IL"/>
        </w:rPr>
        <w:t>בתוך התוספת השנייה, היכן שציינו שזה חל על היבואן.</w:t>
      </w:r>
    </w:p>
    <w:p w14:paraId="65973C70" w14:textId="77777777" w:rsidR="00F76EB6" w:rsidRDefault="00F76EB6" w:rsidP="00F76EB6">
      <w:pPr>
        <w:rPr>
          <w:rtl/>
          <w:lang w:eastAsia="he-IL"/>
        </w:rPr>
      </w:pPr>
    </w:p>
    <w:p w14:paraId="0BB88EAC" w14:textId="28F14362" w:rsidR="00F76EB6" w:rsidRDefault="00F76EB6" w:rsidP="00F76EB6">
      <w:pPr>
        <w:pStyle w:val="af6"/>
        <w:keepNext/>
        <w:rPr>
          <w:rtl/>
        </w:rPr>
      </w:pPr>
      <w:bookmarkStart w:id="1905" w:name="ET_yor_6447_331"/>
      <w:r w:rsidRPr="00F76EB6">
        <w:rPr>
          <w:rStyle w:val="TagStyle"/>
          <w:rtl/>
        </w:rPr>
        <w:t xml:space="preserve"> &lt;&lt; יור &gt;&gt; </w:t>
      </w:r>
      <w:r>
        <w:rPr>
          <w:rtl/>
        </w:rPr>
        <w:t xml:space="preserve">היו"ר יונתן </w:t>
      </w:r>
      <w:proofErr w:type="spellStart"/>
      <w:r>
        <w:rPr>
          <w:rtl/>
        </w:rPr>
        <w:t>מישרקי</w:t>
      </w:r>
      <w:proofErr w:type="spellEnd"/>
      <w:r>
        <w:rPr>
          <w:rtl/>
        </w:rPr>
        <w:t>:</w:t>
      </w:r>
      <w:r w:rsidRPr="00F76EB6">
        <w:rPr>
          <w:rStyle w:val="TagStyle"/>
          <w:rtl/>
        </w:rPr>
        <w:t xml:space="preserve"> &lt;&lt; יור &gt;&gt;</w:t>
      </w:r>
      <w:r w:rsidR="00E47EFF">
        <w:rPr>
          <w:rtl/>
        </w:rPr>
        <w:t xml:space="preserve"> </w:t>
      </w:r>
      <w:bookmarkEnd w:id="1905"/>
    </w:p>
    <w:p w14:paraId="1F3C8EF6" w14:textId="77777777" w:rsidR="00F76EB6" w:rsidRDefault="00F76EB6" w:rsidP="00F76EB6">
      <w:pPr>
        <w:pStyle w:val="KeepWithNext"/>
        <w:rPr>
          <w:rtl/>
          <w:lang w:eastAsia="he-IL"/>
        </w:rPr>
      </w:pPr>
    </w:p>
    <w:p w14:paraId="2A629598" w14:textId="2EF64176" w:rsidR="00F76EB6" w:rsidRDefault="00F76EB6" w:rsidP="00F76EB6">
      <w:pPr>
        <w:rPr>
          <w:rtl/>
          <w:lang w:eastAsia="he-IL"/>
        </w:rPr>
      </w:pPr>
      <w:r>
        <w:rPr>
          <w:rFonts w:hint="cs"/>
          <w:rtl/>
          <w:lang w:eastAsia="he-IL"/>
        </w:rPr>
        <w:t>בעמוד 52.</w:t>
      </w:r>
    </w:p>
    <w:p w14:paraId="007EADB3" w14:textId="77777777" w:rsidR="00F76EB6" w:rsidRDefault="00F76EB6" w:rsidP="00F76EB6">
      <w:pPr>
        <w:rPr>
          <w:rtl/>
          <w:lang w:eastAsia="he-IL"/>
        </w:rPr>
      </w:pPr>
      <w:bookmarkStart w:id="1906" w:name="_ETM_Q1_3270279"/>
      <w:bookmarkStart w:id="1907" w:name="_ETM_Q1_3270317"/>
      <w:bookmarkEnd w:id="1906"/>
      <w:bookmarkEnd w:id="1907"/>
    </w:p>
    <w:p w14:paraId="54F00E1E" w14:textId="1999B6F2" w:rsidR="00F76EB6" w:rsidRDefault="00F76EB6" w:rsidP="00F76EB6">
      <w:pPr>
        <w:pStyle w:val="a4"/>
        <w:keepNext/>
        <w:rPr>
          <w:rtl/>
        </w:rPr>
      </w:pPr>
      <w:bookmarkStart w:id="1908" w:name="ET_speaker_נעה_בן_שבת_332"/>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908"/>
    </w:p>
    <w:p w14:paraId="458EF9E0" w14:textId="77777777" w:rsidR="00F76EB6" w:rsidRDefault="00F76EB6" w:rsidP="00F76EB6">
      <w:pPr>
        <w:pStyle w:val="KeepWithNext"/>
        <w:rPr>
          <w:rtl/>
          <w:lang w:eastAsia="he-IL"/>
        </w:rPr>
      </w:pPr>
    </w:p>
    <w:p w14:paraId="4F2A03D4" w14:textId="1D080B81" w:rsidR="00F76EB6" w:rsidRDefault="00F76EB6" w:rsidP="00F76EB6">
      <w:pPr>
        <w:rPr>
          <w:rtl/>
          <w:lang w:eastAsia="he-IL"/>
        </w:rPr>
      </w:pPr>
      <w:r>
        <w:rPr>
          <w:rFonts w:hint="cs"/>
          <w:rtl/>
          <w:lang w:eastAsia="he-IL"/>
        </w:rPr>
        <w:t xml:space="preserve">כן. </w:t>
      </w:r>
    </w:p>
    <w:p w14:paraId="1743CFEE" w14:textId="77777777" w:rsidR="00F76EB6" w:rsidRDefault="00F76EB6" w:rsidP="00F76EB6">
      <w:pPr>
        <w:rPr>
          <w:rtl/>
          <w:lang w:eastAsia="he-IL"/>
        </w:rPr>
      </w:pPr>
      <w:bookmarkStart w:id="1909" w:name="_ETM_Q1_3273724"/>
      <w:bookmarkStart w:id="1910" w:name="_ETM_Q1_3273756"/>
      <w:bookmarkStart w:id="1911" w:name="_ETM_Q1_3272146"/>
      <w:bookmarkEnd w:id="1909"/>
      <w:bookmarkEnd w:id="1910"/>
      <w:bookmarkEnd w:id="1911"/>
    </w:p>
    <w:p w14:paraId="717B3802" w14:textId="2EC80515" w:rsidR="00F76EB6" w:rsidRDefault="00F76EB6" w:rsidP="00F76EB6">
      <w:pPr>
        <w:pStyle w:val="af6"/>
        <w:keepNext/>
        <w:rPr>
          <w:rtl/>
        </w:rPr>
      </w:pPr>
      <w:bookmarkStart w:id="1912" w:name="ET_yor_6447_333"/>
      <w:r w:rsidRPr="00F76EB6">
        <w:rPr>
          <w:rStyle w:val="TagStyle"/>
          <w:rtl/>
        </w:rPr>
        <w:t xml:space="preserve"> &lt;&lt; יור &gt;&gt; </w:t>
      </w:r>
      <w:r>
        <w:rPr>
          <w:rtl/>
        </w:rPr>
        <w:t xml:space="preserve">היו"ר יונתן </w:t>
      </w:r>
      <w:proofErr w:type="spellStart"/>
      <w:r>
        <w:rPr>
          <w:rtl/>
        </w:rPr>
        <w:t>מישרקי</w:t>
      </w:r>
      <w:proofErr w:type="spellEnd"/>
      <w:r>
        <w:rPr>
          <w:rtl/>
        </w:rPr>
        <w:t>:</w:t>
      </w:r>
      <w:r w:rsidRPr="00F76EB6">
        <w:rPr>
          <w:rStyle w:val="TagStyle"/>
          <w:rtl/>
        </w:rPr>
        <w:t xml:space="preserve"> &lt;&lt; יור &gt;&gt;</w:t>
      </w:r>
      <w:r w:rsidR="00E47EFF">
        <w:rPr>
          <w:rtl/>
        </w:rPr>
        <w:t xml:space="preserve"> </w:t>
      </w:r>
      <w:bookmarkEnd w:id="1912"/>
    </w:p>
    <w:p w14:paraId="7A05CC60" w14:textId="77777777" w:rsidR="00F76EB6" w:rsidRDefault="00F76EB6" w:rsidP="00F76EB6">
      <w:pPr>
        <w:pStyle w:val="KeepWithNext"/>
        <w:rPr>
          <w:rtl/>
          <w:lang w:eastAsia="he-IL"/>
        </w:rPr>
      </w:pPr>
    </w:p>
    <w:p w14:paraId="096089C3" w14:textId="3046126C" w:rsidR="00F76EB6" w:rsidRDefault="00F76EB6" w:rsidP="00F76EB6">
      <w:pPr>
        <w:rPr>
          <w:rtl/>
          <w:lang w:eastAsia="he-IL"/>
        </w:rPr>
      </w:pPr>
      <w:bookmarkStart w:id="1913" w:name="_ETM_Q1_3272369"/>
      <w:bookmarkStart w:id="1914" w:name="_ETM_Q1_3272386"/>
      <w:bookmarkEnd w:id="1913"/>
      <w:bookmarkEnd w:id="1914"/>
      <w:r>
        <w:rPr>
          <w:rFonts w:hint="cs"/>
          <w:rtl/>
          <w:lang w:eastAsia="he-IL"/>
        </w:rPr>
        <w:t xml:space="preserve">אני רוצה להתקדם. </w:t>
      </w:r>
    </w:p>
    <w:p w14:paraId="36801A6D" w14:textId="77777777" w:rsidR="00F76EB6" w:rsidRDefault="00F76EB6" w:rsidP="00F76EB6">
      <w:pPr>
        <w:rPr>
          <w:rtl/>
          <w:lang w:eastAsia="he-IL"/>
        </w:rPr>
      </w:pPr>
    </w:p>
    <w:p w14:paraId="0AE5D4FB" w14:textId="73A26755" w:rsidR="00F76EB6" w:rsidRDefault="00F76EB6" w:rsidP="00F76EB6">
      <w:pPr>
        <w:pStyle w:val="af9"/>
        <w:keepNext/>
        <w:rPr>
          <w:rtl/>
          <w:lang w:eastAsia="he-IL"/>
        </w:rPr>
      </w:pPr>
      <w:bookmarkStart w:id="1915" w:name="ET_guest_רוית_ארבל_334"/>
      <w:r w:rsidRPr="00F76EB6">
        <w:rPr>
          <w:rStyle w:val="TagStyle"/>
          <w:rtl/>
        </w:rPr>
        <w:t xml:space="preserve"> &lt;&lt; אורח &gt;&gt; </w:t>
      </w:r>
      <w:proofErr w:type="spellStart"/>
      <w:r>
        <w:rPr>
          <w:rtl/>
          <w:lang w:eastAsia="he-IL"/>
        </w:rPr>
        <w:t>רוית</w:t>
      </w:r>
      <w:proofErr w:type="spellEnd"/>
      <w:r>
        <w:rPr>
          <w:rtl/>
          <w:lang w:eastAsia="he-IL"/>
        </w:rPr>
        <w:t xml:space="preserve"> ארבל:</w:t>
      </w:r>
      <w:r w:rsidRPr="00F76EB6">
        <w:rPr>
          <w:rStyle w:val="TagStyle"/>
          <w:rtl/>
        </w:rPr>
        <w:t xml:space="preserve"> &lt;&lt; אורח &gt;&gt;</w:t>
      </w:r>
      <w:r w:rsidR="00E47EFF">
        <w:rPr>
          <w:rtl/>
          <w:lang w:eastAsia="he-IL"/>
        </w:rPr>
        <w:t xml:space="preserve"> </w:t>
      </w:r>
      <w:bookmarkEnd w:id="1915"/>
    </w:p>
    <w:p w14:paraId="6663192A" w14:textId="77777777" w:rsidR="00F76EB6" w:rsidRDefault="00F76EB6" w:rsidP="00F76EB6">
      <w:pPr>
        <w:pStyle w:val="KeepWithNext"/>
        <w:rPr>
          <w:rtl/>
          <w:lang w:eastAsia="he-IL"/>
        </w:rPr>
      </w:pPr>
    </w:p>
    <w:p w14:paraId="229676DB" w14:textId="67092681" w:rsidR="00F76EB6" w:rsidRDefault="00F76EB6" w:rsidP="00F76EB6">
      <w:pPr>
        <w:rPr>
          <w:rtl/>
          <w:lang w:eastAsia="he-IL"/>
        </w:rPr>
      </w:pPr>
      <w:r>
        <w:rPr>
          <w:rFonts w:hint="cs"/>
          <w:rtl/>
          <w:lang w:eastAsia="he-IL"/>
        </w:rPr>
        <w:t xml:space="preserve">אם לא אומרים את השורה התחתונה, בסוף אנחנו מקבלים נוסח </w:t>
      </w:r>
      <w:bookmarkStart w:id="1916" w:name="_ETM_Q1_3277774"/>
      <w:bookmarkEnd w:id="1916"/>
      <w:r>
        <w:rPr>
          <w:rFonts w:hint="cs"/>
          <w:rtl/>
          <w:lang w:eastAsia="he-IL"/>
        </w:rPr>
        <w:t>שאין קשר בין כל הדיון הארוך והחכם שהיה לבין מה שמקבלים.</w:t>
      </w:r>
    </w:p>
    <w:p w14:paraId="0FBF911C" w14:textId="77777777" w:rsidR="00F76EB6" w:rsidRDefault="00F76EB6" w:rsidP="00F76EB6">
      <w:pPr>
        <w:rPr>
          <w:rtl/>
          <w:lang w:eastAsia="he-IL"/>
        </w:rPr>
      </w:pPr>
      <w:bookmarkStart w:id="1917" w:name="_ETM_Q1_3282190"/>
      <w:bookmarkStart w:id="1918" w:name="_ETM_Q1_3282229"/>
      <w:bookmarkEnd w:id="1917"/>
      <w:bookmarkEnd w:id="1918"/>
    </w:p>
    <w:p w14:paraId="6BD6C652" w14:textId="25C39167" w:rsidR="00F76EB6" w:rsidRDefault="00F76EB6" w:rsidP="00F76EB6">
      <w:pPr>
        <w:pStyle w:val="af6"/>
        <w:keepNext/>
        <w:rPr>
          <w:rtl/>
        </w:rPr>
      </w:pPr>
      <w:bookmarkStart w:id="1919" w:name="ET_yor_6447_335"/>
      <w:r w:rsidRPr="00F76EB6">
        <w:rPr>
          <w:rStyle w:val="TagStyle"/>
          <w:rtl/>
        </w:rPr>
        <w:t xml:space="preserve"> &lt;&lt; יור &gt;&gt; </w:t>
      </w:r>
      <w:r>
        <w:rPr>
          <w:rtl/>
        </w:rPr>
        <w:t xml:space="preserve">היו"ר יונתן </w:t>
      </w:r>
      <w:proofErr w:type="spellStart"/>
      <w:r>
        <w:rPr>
          <w:rtl/>
        </w:rPr>
        <w:t>מישרקי</w:t>
      </w:r>
      <w:proofErr w:type="spellEnd"/>
      <w:r>
        <w:rPr>
          <w:rtl/>
        </w:rPr>
        <w:t>:</w:t>
      </w:r>
      <w:r w:rsidRPr="00F76EB6">
        <w:rPr>
          <w:rStyle w:val="TagStyle"/>
          <w:rtl/>
        </w:rPr>
        <w:t xml:space="preserve"> &lt;&lt; יור &gt;&gt;</w:t>
      </w:r>
      <w:r w:rsidR="00E47EFF">
        <w:rPr>
          <w:rtl/>
        </w:rPr>
        <w:t xml:space="preserve"> </w:t>
      </w:r>
      <w:bookmarkEnd w:id="1919"/>
    </w:p>
    <w:p w14:paraId="6784DF5A" w14:textId="77777777" w:rsidR="00F76EB6" w:rsidRDefault="00F76EB6" w:rsidP="00F76EB6">
      <w:pPr>
        <w:pStyle w:val="KeepWithNext"/>
        <w:rPr>
          <w:rtl/>
          <w:lang w:eastAsia="he-IL"/>
        </w:rPr>
      </w:pPr>
    </w:p>
    <w:p w14:paraId="56400C32" w14:textId="2CE709D2" w:rsidR="00F76EB6" w:rsidRDefault="00F76EB6" w:rsidP="00F76EB6">
      <w:pPr>
        <w:rPr>
          <w:rtl/>
          <w:lang w:eastAsia="he-IL"/>
        </w:rPr>
      </w:pPr>
      <w:r>
        <w:rPr>
          <w:rFonts w:hint="cs"/>
          <w:rtl/>
          <w:lang w:eastAsia="he-IL"/>
        </w:rPr>
        <w:t>לכן אנחנו אומרים עכשיו את השורה התחתונה.</w:t>
      </w:r>
    </w:p>
    <w:p w14:paraId="4C351B56" w14:textId="77777777" w:rsidR="00F76EB6" w:rsidRDefault="00F76EB6" w:rsidP="00F76EB6">
      <w:pPr>
        <w:rPr>
          <w:rtl/>
          <w:lang w:eastAsia="he-IL"/>
        </w:rPr>
      </w:pPr>
      <w:bookmarkStart w:id="1920" w:name="_ETM_Q1_3283070"/>
      <w:bookmarkStart w:id="1921" w:name="_ETM_Q1_3283106"/>
      <w:bookmarkEnd w:id="1920"/>
      <w:bookmarkEnd w:id="1921"/>
    </w:p>
    <w:p w14:paraId="762FA6C1" w14:textId="4D8A4415" w:rsidR="00F76EB6" w:rsidRDefault="00F76EB6" w:rsidP="00F76EB6">
      <w:pPr>
        <w:pStyle w:val="af9"/>
        <w:keepNext/>
        <w:rPr>
          <w:rtl/>
          <w:lang w:eastAsia="he-IL"/>
        </w:rPr>
      </w:pPr>
      <w:bookmarkStart w:id="1922" w:name="ET_guest_רוית_ארבל_336"/>
      <w:r w:rsidRPr="00F76EB6">
        <w:rPr>
          <w:rStyle w:val="TagStyle"/>
          <w:rtl/>
        </w:rPr>
        <w:t xml:space="preserve"> &lt;&lt; אורח &gt;&gt; </w:t>
      </w:r>
      <w:proofErr w:type="spellStart"/>
      <w:r>
        <w:rPr>
          <w:rtl/>
          <w:lang w:eastAsia="he-IL"/>
        </w:rPr>
        <w:t>רוית</w:t>
      </w:r>
      <w:proofErr w:type="spellEnd"/>
      <w:r>
        <w:rPr>
          <w:rtl/>
          <w:lang w:eastAsia="he-IL"/>
        </w:rPr>
        <w:t xml:space="preserve"> ארבל:</w:t>
      </w:r>
      <w:r w:rsidRPr="00F76EB6">
        <w:rPr>
          <w:rStyle w:val="TagStyle"/>
          <w:rtl/>
        </w:rPr>
        <w:t xml:space="preserve"> &lt;&lt; אורח &gt;&gt;</w:t>
      </w:r>
      <w:r w:rsidR="00E47EFF">
        <w:rPr>
          <w:rtl/>
          <w:lang w:eastAsia="he-IL"/>
        </w:rPr>
        <w:t xml:space="preserve"> </w:t>
      </w:r>
      <w:bookmarkEnd w:id="1922"/>
    </w:p>
    <w:p w14:paraId="7EA4E895" w14:textId="77777777" w:rsidR="00F76EB6" w:rsidRDefault="00F76EB6" w:rsidP="00F76EB6">
      <w:pPr>
        <w:pStyle w:val="KeepWithNext"/>
        <w:rPr>
          <w:rtl/>
          <w:lang w:eastAsia="he-IL"/>
        </w:rPr>
      </w:pPr>
    </w:p>
    <w:p w14:paraId="7ADBE08D" w14:textId="5C25D9BB" w:rsidR="00F76EB6" w:rsidRDefault="00F76EB6" w:rsidP="00F76EB6">
      <w:pPr>
        <w:rPr>
          <w:rtl/>
          <w:lang w:eastAsia="he-IL"/>
        </w:rPr>
      </w:pPr>
      <w:bookmarkStart w:id="1923" w:name="_ETM_Q1_3285068"/>
      <w:bookmarkStart w:id="1924" w:name="_ETM_Q1_3285098"/>
      <w:bookmarkEnd w:id="1923"/>
      <w:bookmarkEnd w:id="1924"/>
      <w:r>
        <w:rPr>
          <w:rFonts w:hint="cs"/>
          <w:rtl/>
          <w:lang w:eastAsia="he-IL"/>
        </w:rPr>
        <w:t>נקריא בדיוק מה התקבל כדי שלא נופתע הערב.</w:t>
      </w:r>
    </w:p>
    <w:p w14:paraId="33824C45" w14:textId="77777777" w:rsidR="00F76EB6" w:rsidRDefault="00F76EB6" w:rsidP="00F76EB6">
      <w:pPr>
        <w:rPr>
          <w:rtl/>
          <w:lang w:eastAsia="he-IL"/>
        </w:rPr>
      </w:pPr>
      <w:bookmarkStart w:id="1925" w:name="_ETM_Q1_3287043"/>
      <w:bookmarkStart w:id="1926" w:name="_ETM_Q1_3287077"/>
      <w:bookmarkEnd w:id="1925"/>
      <w:bookmarkEnd w:id="1926"/>
    </w:p>
    <w:p w14:paraId="375CFD89" w14:textId="2E517C34" w:rsidR="00F76EB6" w:rsidRDefault="00F76EB6" w:rsidP="00F76EB6">
      <w:pPr>
        <w:pStyle w:val="a4"/>
        <w:keepNext/>
        <w:rPr>
          <w:rtl/>
        </w:rPr>
      </w:pPr>
      <w:bookmarkStart w:id="1927" w:name="ET_speaker_נעה_בן_שבת_337"/>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927"/>
    </w:p>
    <w:p w14:paraId="0E7EA69B" w14:textId="77777777" w:rsidR="00F76EB6" w:rsidRDefault="00F76EB6" w:rsidP="00F76EB6">
      <w:pPr>
        <w:pStyle w:val="KeepWithNext"/>
        <w:rPr>
          <w:rtl/>
          <w:lang w:eastAsia="he-IL"/>
        </w:rPr>
      </w:pPr>
    </w:p>
    <w:p w14:paraId="5FF80881" w14:textId="543BA3CE" w:rsidR="00F76EB6" w:rsidRDefault="00F76EB6" w:rsidP="00F76EB6">
      <w:pPr>
        <w:rPr>
          <w:rtl/>
          <w:lang w:eastAsia="he-IL"/>
        </w:rPr>
      </w:pPr>
      <w:bookmarkStart w:id="1928" w:name="_ETM_Q1_3287292"/>
      <w:bookmarkStart w:id="1929" w:name="_ETM_Q1_3287322"/>
      <w:bookmarkEnd w:id="1928"/>
      <w:bookmarkEnd w:id="1929"/>
      <w:r>
        <w:rPr>
          <w:rFonts w:hint="cs"/>
          <w:rtl/>
          <w:lang w:eastAsia="he-IL"/>
        </w:rPr>
        <w:t>אני מתנצלת על כל הנוסחים</w:t>
      </w:r>
      <w:r w:rsidR="003A02CE">
        <w:rPr>
          <w:rFonts w:hint="cs"/>
          <w:rtl/>
          <w:lang w:eastAsia="he-IL"/>
        </w:rPr>
        <w:t xml:space="preserve"> </w:t>
      </w:r>
      <w:r>
        <w:rPr>
          <w:rFonts w:hint="cs"/>
          <w:rtl/>
          <w:lang w:eastAsia="he-IL"/>
        </w:rPr>
        <w:t xml:space="preserve">שקיבלתם שלא היה קשר לדיון. </w:t>
      </w:r>
    </w:p>
    <w:p w14:paraId="3ED8CA79" w14:textId="77777777" w:rsidR="00F76EB6" w:rsidRDefault="00F76EB6" w:rsidP="00F76EB6">
      <w:pPr>
        <w:rPr>
          <w:rtl/>
          <w:lang w:eastAsia="he-IL"/>
        </w:rPr>
      </w:pPr>
      <w:bookmarkStart w:id="1930" w:name="_ETM_Q1_3294480"/>
      <w:bookmarkStart w:id="1931" w:name="_ETM_Q1_3294513"/>
      <w:bookmarkEnd w:id="1930"/>
      <w:bookmarkEnd w:id="1931"/>
    </w:p>
    <w:p w14:paraId="2B20E01C" w14:textId="4DA9859D" w:rsidR="00F76EB6" w:rsidRDefault="00F76EB6" w:rsidP="00F76EB6">
      <w:pPr>
        <w:pStyle w:val="af9"/>
        <w:keepNext/>
        <w:rPr>
          <w:rtl/>
          <w:lang w:eastAsia="he-IL"/>
        </w:rPr>
      </w:pPr>
      <w:bookmarkStart w:id="1932" w:name="ET_guest_רוית_ארבל_338"/>
      <w:r w:rsidRPr="00F76EB6">
        <w:rPr>
          <w:rStyle w:val="TagStyle"/>
          <w:rtl/>
        </w:rPr>
        <w:t xml:space="preserve"> &lt;&lt; אורח &gt;&gt; </w:t>
      </w:r>
      <w:proofErr w:type="spellStart"/>
      <w:r>
        <w:rPr>
          <w:rtl/>
          <w:lang w:eastAsia="he-IL"/>
        </w:rPr>
        <w:t>רוית</w:t>
      </w:r>
      <w:proofErr w:type="spellEnd"/>
      <w:r>
        <w:rPr>
          <w:rtl/>
          <w:lang w:eastAsia="he-IL"/>
        </w:rPr>
        <w:t xml:space="preserve"> ארבל:</w:t>
      </w:r>
      <w:r w:rsidRPr="00F76EB6">
        <w:rPr>
          <w:rStyle w:val="TagStyle"/>
          <w:rtl/>
        </w:rPr>
        <w:t xml:space="preserve"> &lt;&lt; אורח &gt;&gt;</w:t>
      </w:r>
      <w:r w:rsidR="00E47EFF">
        <w:rPr>
          <w:rtl/>
          <w:lang w:eastAsia="he-IL"/>
        </w:rPr>
        <w:t xml:space="preserve"> </w:t>
      </w:r>
      <w:bookmarkEnd w:id="1932"/>
    </w:p>
    <w:p w14:paraId="4FD67A1C" w14:textId="77777777" w:rsidR="00F76EB6" w:rsidRDefault="00F76EB6" w:rsidP="00F76EB6">
      <w:pPr>
        <w:pStyle w:val="KeepWithNext"/>
        <w:rPr>
          <w:rtl/>
          <w:lang w:eastAsia="he-IL"/>
        </w:rPr>
      </w:pPr>
    </w:p>
    <w:p w14:paraId="06D47B60" w14:textId="36C0EDD0" w:rsidR="00F76EB6" w:rsidRDefault="00F76EB6" w:rsidP="00F76EB6">
      <w:pPr>
        <w:rPr>
          <w:rtl/>
          <w:lang w:eastAsia="he-IL"/>
        </w:rPr>
      </w:pPr>
      <w:r>
        <w:rPr>
          <w:rFonts w:hint="cs"/>
          <w:rtl/>
          <w:lang w:eastAsia="he-IL"/>
        </w:rPr>
        <w:t>לא, זה</w:t>
      </w:r>
      <w:r w:rsidR="003A02CE">
        <w:rPr>
          <w:rFonts w:hint="cs"/>
          <w:rtl/>
          <w:lang w:eastAsia="he-IL"/>
        </w:rPr>
        <w:t xml:space="preserve"> </w:t>
      </w:r>
      <w:r>
        <w:rPr>
          <w:rFonts w:hint="cs"/>
          <w:rtl/>
          <w:lang w:eastAsia="he-IL"/>
        </w:rPr>
        <w:t xml:space="preserve">בגלל </w:t>
      </w:r>
      <w:bookmarkStart w:id="1933" w:name="_ETM_Q1_3296188"/>
      <w:bookmarkEnd w:id="1933"/>
      <w:r>
        <w:rPr>
          <w:rFonts w:hint="cs"/>
          <w:rtl/>
          <w:lang w:eastAsia="he-IL"/>
        </w:rPr>
        <w:t xml:space="preserve">שאחר כך יש שינויי נוסח שאנחנו לא מבינים. </w:t>
      </w:r>
      <w:bookmarkStart w:id="1934" w:name="_ETM_Q1_3302415"/>
      <w:bookmarkEnd w:id="1934"/>
    </w:p>
    <w:p w14:paraId="3221EEFB" w14:textId="77777777" w:rsidR="00F76EB6" w:rsidRDefault="00F76EB6" w:rsidP="00F76EB6">
      <w:pPr>
        <w:rPr>
          <w:rtl/>
          <w:lang w:eastAsia="he-IL"/>
        </w:rPr>
      </w:pPr>
      <w:bookmarkStart w:id="1935" w:name="_ETM_Q1_3302450"/>
      <w:bookmarkStart w:id="1936" w:name="_ETM_Q1_3306927"/>
      <w:bookmarkEnd w:id="1935"/>
      <w:bookmarkEnd w:id="1936"/>
    </w:p>
    <w:p w14:paraId="7386C672" w14:textId="1F5E1F60" w:rsidR="00F76EB6" w:rsidRDefault="00F76EB6" w:rsidP="00F76EB6">
      <w:pPr>
        <w:pStyle w:val="a4"/>
        <w:keepNext/>
        <w:rPr>
          <w:rtl/>
        </w:rPr>
      </w:pPr>
      <w:bookmarkStart w:id="1937" w:name="ET_speaker_נעה_בן_שבת_339"/>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937"/>
    </w:p>
    <w:p w14:paraId="3B4F2C3A" w14:textId="77777777" w:rsidR="00F76EB6" w:rsidRDefault="00F76EB6" w:rsidP="00F76EB6">
      <w:pPr>
        <w:pStyle w:val="KeepWithNext"/>
        <w:rPr>
          <w:rtl/>
          <w:lang w:eastAsia="he-IL"/>
        </w:rPr>
      </w:pPr>
    </w:p>
    <w:p w14:paraId="46CDBC1D" w14:textId="4876D07F" w:rsidR="00F76EB6" w:rsidRDefault="00F76EB6" w:rsidP="00F76EB6">
      <w:pPr>
        <w:rPr>
          <w:rtl/>
          <w:lang w:eastAsia="he-IL"/>
        </w:rPr>
      </w:pPr>
      <w:bookmarkStart w:id="1938" w:name="_ETM_Q1_3307196"/>
      <w:bookmarkStart w:id="1939" w:name="_ETM_Q1_3307232"/>
      <w:bookmarkEnd w:id="1938"/>
      <w:bookmarkEnd w:id="1939"/>
      <w:r>
        <w:rPr>
          <w:rFonts w:hint="cs"/>
          <w:rtl/>
          <w:lang w:eastAsia="he-IL"/>
        </w:rPr>
        <w:t xml:space="preserve">אנחנו </w:t>
      </w:r>
      <w:bookmarkStart w:id="1940" w:name="_ETM_Q1_3306612"/>
      <w:bookmarkEnd w:id="1940"/>
      <w:r>
        <w:rPr>
          <w:rFonts w:hint="cs"/>
          <w:rtl/>
          <w:lang w:eastAsia="he-IL"/>
        </w:rPr>
        <w:t xml:space="preserve">אומרים שזה יחול על יבואן במסלול האירופי, על </w:t>
      </w:r>
      <w:bookmarkStart w:id="1941" w:name="_ETM_Q1_3313026"/>
      <w:bookmarkEnd w:id="1941"/>
      <w:r>
        <w:rPr>
          <w:rFonts w:hint="cs"/>
          <w:rtl/>
          <w:lang w:eastAsia="he-IL"/>
        </w:rPr>
        <w:t>יצרן שמתקיימות בו הוראות סעיף 321</w:t>
      </w:r>
      <w:r w:rsidR="003A02CE">
        <w:rPr>
          <w:rFonts w:hint="cs"/>
          <w:rtl/>
          <w:lang w:eastAsia="he-IL"/>
        </w:rPr>
        <w:t xml:space="preserve"> </w:t>
      </w:r>
      <w:r>
        <w:rPr>
          <w:rFonts w:hint="cs"/>
          <w:rtl/>
          <w:lang w:eastAsia="he-IL"/>
        </w:rPr>
        <w:t>ועל משווק שרכש את המוצרים</w:t>
      </w:r>
      <w:bookmarkStart w:id="1942" w:name="_ETM_Q1_3322116"/>
      <w:bookmarkEnd w:id="1942"/>
      <w:r>
        <w:rPr>
          <w:rFonts w:hint="cs"/>
          <w:rtl/>
          <w:lang w:eastAsia="he-IL"/>
        </w:rPr>
        <w:t xml:space="preserve"> או מהיבואן הזה או מהיצרן הזה.</w:t>
      </w:r>
    </w:p>
    <w:p w14:paraId="269F63C8" w14:textId="77777777" w:rsidR="00F76EB6" w:rsidRDefault="00F76EB6" w:rsidP="00F76EB6">
      <w:pPr>
        <w:rPr>
          <w:rtl/>
          <w:lang w:eastAsia="he-IL"/>
        </w:rPr>
      </w:pPr>
      <w:bookmarkStart w:id="1943" w:name="_ETM_Q1_3325856"/>
      <w:bookmarkStart w:id="1944" w:name="_ETM_Q1_3325897"/>
      <w:bookmarkEnd w:id="1943"/>
      <w:bookmarkEnd w:id="1944"/>
    </w:p>
    <w:p w14:paraId="2BBABC80" w14:textId="470DDEFF" w:rsidR="00F76EB6" w:rsidRDefault="00F76EB6" w:rsidP="00F76EB6">
      <w:pPr>
        <w:pStyle w:val="af6"/>
        <w:keepNext/>
        <w:rPr>
          <w:rtl/>
        </w:rPr>
      </w:pPr>
      <w:bookmarkStart w:id="1945" w:name="ET_yor_6447_340"/>
      <w:r w:rsidRPr="00F76EB6">
        <w:rPr>
          <w:rStyle w:val="TagStyle"/>
          <w:rtl/>
        </w:rPr>
        <w:t xml:space="preserve"> &lt;&lt; יור &gt;&gt; </w:t>
      </w:r>
      <w:r>
        <w:rPr>
          <w:rtl/>
        </w:rPr>
        <w:t xml:space="preserve">היו"ר יונתן </w:t>
      </w:r>
      <w:proofErr w:type="spellStart"/>
      <w:r>
        <w:rPr>
          <w:rtl/>
        </w:rPr>
        <w:t>מישרקי</w:t>
      </w:r>
      <w:proofErr w:type="spellEnd"/>
      <w:r>
        <w:rPr>
          <w:rtl/>
        </w:rPr>
        <w:t>:</w:t>
      </w:r>
      <w:r w:rsidRPr="00F76EB6">
        <w:rPr>
          <w:rStyle w:val="TagStyle"/>
          <w:rtl/>
        </w:rPr>
        <w:t xml:space="preserve"> &lt;&lt; יור &gt;&gt;</w:t>
      </w:r>
      <w:r w:rsidR="00E47EFF">
        <w:rPr>
          <w:rtl/>
        </w:rPr>
        <w:t xml:space="preserve"> </w:t>
      </w:r>
      <w:bookmarkEnd w:id="1945"/>
    </w:p>
    <w:p w14:paraId="29EFA500" w14:textId="77777777" w:rsidR="00F76EB6" w:rsidRDefault="00F76EB6" w:rsidP="00F76EB6">
      <w:pPr>
        <w:pStyle w:val="KeepWithNext"/>
        <w:rPr>
          <w:rtl/>
          <w:lang w:eastAsia="he-IL"/>
        </w:rPr>
      </w:pPr>
    </w:p>
    <w:p w14:paraId="6811403F" w14:textId="4DE4E66B" w:rsidR="00F76EB6" w:rsidRDefault="00F76EB6" w:rsidP="00F76EB6">
      <w:pPr>
        <w:rPr>
          <w:rtl/>
          <w:lang w:eastAsia="he-IL"/>
        </w:rPr>
      </w:pPr>
      <w:r>
        <w:rPr>
          <w:rFonts w:hint="cs"/>
          <w:rtl/>
          <w:lang w:eastAsia="he-IL"/>
        </w:rPr>
        <w:t>נתקדם. הפרות, עמוד 63.</w:t>
      </w:r>
    </w:p>
    <w:p w14:paraId="4EFBC1C5" w14:textId="77777777" w:rsidR="00F76EB6" w:rsidRDefault="00F76EB6" w:rsidP="00F76EB6">
      <w:pPr>
        <w:rPr>
          <w:rtl/>
          <w:lang w:eastAsia="he-IL"/>
        </w:rPr>
      </w:pPr>
    </w:p>
    <w:p w14:paraId="2596FE60" w14:textId="08F22AA5" w:rsidR="00F76EB6" w:rsidRDefault="00F76EB6" w:rsidP="00F76EB6">
      <w:pPr>
        <w:pStyle w:val="a4"/>
        <w:keepNext/>
        <w:rPr>
          <w:rtl/>
        </w:rPr>
      </w:pPr>
      <w:bookmarkStart w:id="1946" w:name="ET_speaker_נעה_בן_שבת_341"/>
      <w:r w:rsidRPr="00F76EB6">
        <w:rPr>
          <w:rStyle w:val="TagStyle"/>
          <w:rtl/>
        </w:rPr>
        <w:t xml:space="preserve"> &lt;&lt; דובר &gt;&gt; </w:t>
      </w:r>
      <w:r>
        <w:rPr>
          <w:rtl/>
        </w:rPr>
        <w:t>נעה בן שבת:</w:t>
      </w:r>
      <w:r w:rsidRPr="00F76EB6">
        <w:rPr>
          <w:rStyle w:val="TagStyle"/>
          <w:rtl/>
        </w:rPr>
        <w:t xml:space="preserve"> &lt;&lt; דובר &gt;&gt;</w:t>
      </w:r>
      <w:r w:rsidR="00E47EFF">
        <w:rPr>
          <w:rtl/>
        </w:rPr>
        <w:t xml:space="preserve"> </w:t>
      </w:r>
      <w:bookmarkEnd w:id="1946"/>
    </w:p>
    <w:p w14:paraId="467A8E42" w14:textId="77777777" w:rsidR="00F76EB6" w:rsidRDefault="00F76EB6" w:rsidP="00F76EB6">
      <w:pPr>
        <w:pStyle w:val="KeepWithNext"/>
        <w:rPr>
          <w:rtl/>
          <w:lang w:eastAsia="he-IL"/>
        </w:rPr>
      </w:pPr>
    </w:p>
    <w:p w14:paraId="16A8DDCC" w14:textId="6A81290A" w:rsidR="00F76EB6" w:rsidRDefault="00F76EB6" w:rsidP="00F76EB6">
      <w:pPr>
        <w:rPr>
          <w:rtl/>
          <w:lang w:eastAsia="he-IL"/>
        </w:rPr>
      </w:pPr>
      <w:r>
        <w:rPr>
          <w:rFonts w:hint="cs"/>
          <w:rtl/>
          <w:lang w:eastAsia="he-IL"/>
        </w:rPr>
        <w:t>ההפרות הן:</w:t>
      </w:r>
    </w:p>
    <w:p w14:paraId="23926A1D" w14:textId="77777777" w:rsidR="00F76EB6" w:rsidRDefault="00F76EB6" w:rsidP="00F76EB6">
      <w:pPr>
        <w:rPr>
          <w:rtl/>
          <w:lang w:eastAsia="he-IL"/>
        </w:rPr>
      </w:pPr>
      <w:bookmarkStart w:id="1947" w:name="_ETM_Q1_3341032"/>
      <w:bookmarkStart w:id="1948" w:name="_ETM_Q1_3341068"/>
      <w:bookmarkEnd w:id="1947"/>
      <w:bookmarkEnd w:id="1948"/>
    </w:p>
    <w:p w14:paraId="14D3540A" w14:textId="6D8644CE" w:rsidR="00F76EB6" w:rsidRDefault="00F76EB6" w:rsidP="00C0412D">
      <w:pPr>
        <w:ind w:left="1440" w:hanging="720"/>
        <w:rPr>
          <w:rtl/>
          <w:lang w:eastAsia="he-IL"/>
        </w:rPr>
      </w:pPr>
      <w:r>
        <w:rPr>
          <w:rFonts w:hint="cs"/>
          <w:rtl/>
          <w:lang w:eastAsia="he-IL"/>
        </w:rPr>
        <w:t>(24)</w:t>
      </w:r>
      <w:r>
        <w:rPr>
          <w:rtl/>
          <w:lang w:eastAsia="he-IL"/>
        </w:rPr>
        <w:tab/>
      </w:r>
      <w:r>
        <w:rPr>
          <w:rFonts w:hint="cs"/>
          <w:rtl/>
          <w:lang w:eastAsia="he-IL"/>
        </w:rPr>
        <w:t>מייצר, מייבא או משווק מזון שהחומרים שמהם עשויה האריזה, רכיביה ותכונותיהם, וחפצים או חומרים הנלווים למזון באריזתו, הם בניגוד להוראות תקנה 1935/2004 כפי אומצה בחלק ב' לתוספת השנייה א'.</w:t>
      </w:r>
    </w:p>
    <w:p w14:paraId="54AF9B4C" w14:textId="77777777" w:rsidR="00F76EB6" w:rsidRDefault="00F76EB6" w:rsidP="00F76EB6">
      <w:pPr>
        <w:rPr>
          <w:rtl/>
          <w:lang w:eastAsia="he-IL"/>
        </w:rPr>
      </w:pPr>
      <w:bookmarkStart w:id="1949" w:name="_ETM_Q1_3357507"/>
      <w:bookmarkStart w:id="1950" w:name="_ETM_Q1_3357547"/>
      <w:bookmarkEnd w:id="1949"/>
      <w:bookmarkEnd w:id="1950"/>
    </w:p>
    <w:p w14:paraId="5549BDF0" w14:textId="6B9432C3" w:rsidR="00F76EB6" w:rsidRDefault="00F76EB6" w:rsidP="00F76EB6">
      <w:pPr>
        <w:rPr>
          <w:rtl/>
          <w:lang w:eastAsia="he-IL"/>
        </w:rPr>
      </w:pPr>
      <w:bookmarkStart w:id="1951" w:name="_ETM_Q1_3358411"/>
      <w:bookmarkStart w:id="1952" w:name="_ETM_Q1_3358443"/>
      <w:bookmarkEnd w:id="1951"/>
      <w:bookmarkEnd w:id="1952"/>
      <w:r>
        <w:rPr>
          <w:rFonts w:hint="cs"/>
          <w:rtl/>
          <w:lang w:eastAsia="he-IL"/>
        </w:rPr>
        <w:t>יצרן, יבואן או משווק.</w:t>
      </w:r>
    </w:p>
    <w:p w14:paraId="6C4E6CAC" w14:textId="77777777" w:rsidR="00F76EB6" w:rsidRDefault="00F76EB6" w:rsidP="00F76EB6">
      <w:pPr>
        <w:rPr>
          <w:rtl/>
          <w:lang w:eastAsia="he-IL"/>
        </w:rPr>
      </w:pPr>
    </w:p>
    <w:p w14:paraId="39C8301A" w14:textId="468000E3" w:rsidR="00F76EB6" w:rsidRDefault="00F76EB6" w:rsidP="00C0412D">
      <w:pPr>
        <w:ind w:left="1440" w:hanging="720"/>
        <w:rPr>
          <w:rtl/>
          <w:lang w:eastAsia="he-IL"/>
        </w:rPr>
      </w:pPr>
      <w:bookmarkStart w:id="1953" w:name="_ETM_Q1_3362750"/>
      <w:bookmarkStart w:id="1954" w:name="_ETM_Q1_3362782"/>
      <w:bookmarkEnd w:id="1953"/>
      <w:bookmarkEnd w:id="1954"/>
      <w:r>
        <w:rPr>
          <w:rFonts w:hint="cs"/>
          <w:rtl/>
          <w:lang w:eastAsia="he-IL"/>
        </w:rPr>
        <w:t>(25)</w:t>
      </w:r>
      <w:r>
        <w:rPr>
          <w:rtl/>
          <w:lang w:eastAsia="he-IL"/>
        </w:rPr>
        <w:tab/>
      </w:r>
      <w:r>
        <w:rPr>
          <w:rFonts w:hint="cs"/>
          <w:rtl/>
          <w:lang w:eastAsia="he-IL"/>
        </w:rPr>
        <w:t>מייצר, מייבא או משווק מזון שהחומרים שמהם עשויה האריזה, רכיביה ותכונותיה, וחפצים או חומרים הנלווים למזון באריזתו, הם בניגוד להוראות תקנה 10/2011 כפי שאומצה בחלק ב' לתוספת השנייה א'.</w:t>
      </w:r>
    </w:p>
    <w:p w14:paraId="4D2E0A01" w14:textId="77777777" w:rsidR="00F76EB6" w:rsidRDefault="00F76EB6" w:rsidP="00F76EB6">
      <w:pPr>
        <w:rPr>
          <w:rtl/>
          <w:lang w:eastAsia="he-IL"/>
        </w:rPr>
      </w:pPr>
      <w:bookmarkStart w:id="1955" w:name="_ETM_Q1_3366060"/>
      <w:bookmarkStart w:id="1956" w:name="_ETM_Q1_3366099"/>
      <w:bookmarkEnd w:id="1955"/>
      <w:bookmarkEnd w:id="1956"/>
    </w:p>
    <w:p w14:paraId="69B7322A" w14:textId="4BDF5831" w:rsidR="00F76EB6" w:rsidRDefault="00F76EB6" w:rsidP="00F76EB6">
      <w:pPr>
        <w:rPr>
          <w:rtl/>
          <w:lang w:eastAsia="he-IL"/>
        </w:rPr>
      </w:pPr>
      <w:r>
        <w:rPr>
          <w:rFonts w:hint="cs"/>
          <w:rtl/>
          <w:lang w:eastAsia="he-IL"/>
        </w:rPr>
        <w:t>יצרן, יבואן או משווק.</w:t>
      </w:r>
    </w:p>
    <w:p w14:paraId="0E9F868F" w14:textId="77777777" w:rsidR="00F76EB6" w:rsidRDefault="00F76EB6" w:rsidP="00F76EB6">
      <w:pPr>
        <w:rPr>
          <w:rtl/>
          <w:lang w:eastAsia="he-IL"/>
        </w:rPr>
      </w:pPr>
    </w:p>
    <w:p w14:paraId="39FFF16E" w14:textId="29CC64D1" w:rsidR="00F76EB6" w:rsidRDefault="00F76EB6" w:rsidP="00C0412D">
      <w:pPr>
        <w:ind w:left="1440" w:hanging="720"/>
        <w:rPr>
          <w:rtl/>
          <w:lang w:eastAsia="he-IL"/>
        </w:rPr>
      </w:pPr>
      <w:r>
        <w:rPr>
          <w:rFonts w:hint="cs"/>
          <w:rtl/>
          <w:lang w:eastAsia="he-IL"/>
        </w:rPr>
        <w:t>(26)</w:t>
      </w:r>
      <w:r>
        <w:rPr>
          <w:rtl/>
          <w:lang w:eastAsia="he-IL"/>
        </w:rPr>
        <w:tab/>
      </w:r>
      <w:r>
        <w:rPr>
          <w:rFonts w:hint="cs"/>
          <w:rtl/>
          <w:lang w:eastAsia="he-IL"/>
        </w:rPr>
        <w:t>מייצר, מייבא או משווק מזון שהחומרים שמהם עשויה האריזה, רכיביה ותכונותיה, וחפצים או חומרים הנלווים למזון באריזתו, הם בניגוד להוראות תקנה 450/2009</w:t>
      </w:r>
      <w:bookmarkStart w:id="1957" w:name="_ETM_Q1_3388181"/>
      <w:bookmarkEnd w:id="1957"/>
      <w:r>
        <w:rPr>
          <w:rFonts w:hint="cs"/>
          <w:rtl/>
          <w:lang w:eastAsia="he-IL"/>
        </w:rPr>
        <w:t xml:space="preserve"> כפי שאומצה בחלק ב' לתוספת השנייה א'.</w:t>
      </w:r>
    </w:p>
    <w:p w14:paraId="5BB57612" w14:textId="77777777" w:rsidR="00F76EB6" w:rsidRDefault="00F76EB6" w:rsidP="00F76EB6">
      <w:pPr>
        <w:rPr>
          <w:rtl/>
          <w:lang w:eastAsia="he-IL"/>
        </w:rPr>
      </w:pPr>
    </w:p>
    <w:p w14:paraId="1650338C" w14:textId="586445D6" w:rsidR="00D42DFF" w:rsidRDefault="00D42DFF" w:rsidP="00F76EB6">
      <w:pPr>
        <w:rPr>
          <w:rtl/>
          <w:lang w:eastAsia="he-IL"/>
        </w:rPr>
      </w:pPr>
      <w:r>
        <w:rPr>
          <w:rFonts w:hint="cs"/>
          <w:rtl/>
          <w:lang w:eastAsia="he-IL"/>
        </w:rPr>
        <w:t>יצרן, יבואן או משווק.</w:t>
      </w:r>
    </w:p>
    <w:p w14:paraId="0EBF6945" w14:textId="77777777" w:rsidR="00D42DFF" w:rsidRDefault="00D42DFF" w:rsidP="00F76EB6">
      <w:pPr>
        <w:rPr>
          <w:rtl/>
          <w:lang w:eastAsia="he-IL"/>
        </w:rPr>
      </w:pPr>
      <w:bookmarkStart w:id="1958" w:name="_ETM_Q1_3396074"/>
      <w:bookmarkStart w:id="1959" w:name="_ETM_Q1_3396107"/>
      <w:bookmarkEnd w:id="1958"/>
      <w:bookmarkEnd w:id="1959"/>
    </w:p>
    <w:p w14:paraId="227A2C71" w14:textId="1D74B8E7" w:rsidR="00F76EB6" w:rsidRDefault="00F76EB6" w:rsidP="00C0412D">
      <w:pPr>
        <w:ind w:left="1440" w:hanging="720"/>
        <w:rPr>
          <w:rtl/>
          <w:lang w:eastAsia="he-IL"/>
        </w:rPr>
      </w:pPr>
      <w:bookmarkStart w:id="1960" w:name="_ETM_Q1_3392609"/>
      <w:bookmarkStart w:id="1961" w:name="_ETM_Q1_3392642"/>
      <w:bookmarkEnd w:id="1960"/>
      <w:bookmarkEnd w:id="1961"/>
      <w:r>
        <w:rPr>
          <w:rFonts w:hint="cs"/>
          <w:rtl/>
          <w:lang w:eastAsia="he-IL"/>
        </w:rPr>
        <w:t>(27)</w:t>
      </w:r>
      <w:r>
        <w:rPr>
          <w:rtl/>
          <w:lang w:eastAsia="he-IL"/>
        </w:rPr>
        <w:tab/>
      </w:r>
      <w:r>
        <w:rPr>
          <w:rFonts w:hint="cs"/>
          <w:rtl/>
          <w:lang w:eastAsia="he-IL"/>
        </w:rPr>
        <w:t xml:space="preserve">מייצר, מייבא או משווק מזון שהחומרים שמהם עשויה האריזה, רכיביה ותכונותיה, וחפצים או חומרים הנלווים למזון באריזתו, הם בניגוד להוראות </w:t>
      </w:r>
      <w:r w:rsidR="00D42DFF">
        <w:rPr>
          <w:rFonts w:hint="cs"/>
          <w:rtl/>
          <w:lang w:eastAsia="he-IL"/>
        </w:rPr>
        <w:t xml:space="preserve">דירקטיבה 84/500 </w:t>
      </w:r>
      <w:r>
        <w:rPr>
          <w:rFonts w:hint="cs"/>
          <w:rtl/>
          <w:lang w:eastAsia="he-IL"/>
        </w:rPr>
        <w:t>כפי שאומצה בחלק ב' לתוספת השנייה א'.</w:t>
      </w:r>
    </w:p>
    <w:p w14:paraId="19353FE5" w14:textId="77777777" w:rsidR="00D42DFF" w:rsidRDefault="00D42DFF" w:rsidP="00F76EB6">
      <w:pPr>
        <w:rPr>
          <w:rtl/>
          <w:lang w:eastAsia="he-IL"/>
        </w:rPr>
      </w:pPr>
      <w:bookmarkStart w:id="1962" w:name="_ETM_Q1_3397149"/>
      <w:bookmarkStart w:id="1963" w:name="_ETM_Q1_3397187"/>
      <w:bookmarkEnd w:id="1962"/>
      <w:bookmarkEnd w:id="1963"/>
    </w:p>
    <w:p w14:paraId="147176C6" w14:textId="423A72E3" w:rsidR="00D42DFF" w:rsidRDefault="00D42DFF" w:rsidP="00F76EB6">
      <w:pPr>
        <w:rPr>
          <w:rtl/>
          <w:lang w:eastAsia="he-IL"/>
        </w:rPr>
      </w:pPr>
      <w:r>
        <w:rPr>
          <w:rFonts w:hint="cs"/>
          <w:rtl/>
          <w:lang w:eastAsia="he-IL"/>
        </w:rPr>
        <w:t>יצרן, יבואן או משווק.</w:t>
      </w:r>
    </w:p>
    <w:p w14:paraId="25D87639" w14:textId="77777777" w:rsidR="00D42DFF" w:rsidRDefault="00D42DFF" w:rsidP="00F76EB6">
      <w:pPr>
        <w:rPr>
          <w:rtl/>
          <w:lang w:eastAsia="he-IL"/>
        </w:rPr>
      </w:pPr>
      <w:bookmarkStart w:id="1964" w:name="_ETM_Q1_3398396"/>
      <w:bookmarkStart w:id="1965" w:name="_ETM_Q1_3398427"/>
      <w:bookmarkEnd w:id="1964"/>
      <w:bookmarkEnd w:id="1965"/>
    </w:p>
    <w:p w14:paraId="4D7B09C5" w14:textId="1FAC621A" w:rsidR="00D42DFF" w:rsidRDefault="00D42DFF" w:rsidP="00C0412D">
      <w:pPr>
        <w:ind w:left="1440" w:hanging="720"/>
        <w:rPr>
          <w:rtl/>
          <w:lang w:eastAsia="he-IL"/>
        </w:rPr>
      </w:pPr>
      <w:r>
        <w:rPr>
          <w:rFonts w:hint="cs"/>
          <w:rtl/>
          <w:lang w:eastAsia="he-IL"/>
        </w:rPr>
        <w:t>(28)</w:t>
      </w:r>
      <w:r>
        <w:rPr>
          <w:rtl/>
          <w:lang w:eastAsia="he-IL"/>
        </w:rPr>
        <w:tab/>
      </w:r>
      <w:r>
        <w:rPr>
          <w:rFonts w:hint="cs"/>
          <w:rtl/>
          <w:lang w:eastAsia="he-IL"/>
        </w:rPr>
        <w:t>מייצר, מייבא או משווק מזון שהחומרים שמהם עשויה האריזה, רכיביה ותכונותיה, וחפצים או חומרים הנלווים למזון באריזתו, הם בניגוד להוראות דירקטיבה 2007/42 כפי שאומצה בחלק ב' לתוספת השנייה א'.</w:t>
      </w:r>
    </w:p>
    <w:p w14:paraId="0432B964" w14:textId="77777777" w:rsidR="00D42DFF" w:rsidRDefault="00D42DFF" w:rsidP="00D42DFF">
      <w:pPr>
        <w:rPr>
          <w:rtl/>
          <w:lang w:eastAsia="he-IL"/>
        </w:rPr>
      </w:pPr>
    </w:p>
    <w:p w14:paraId="28FED73E" w14:textId="77777777" w:rsidR="00D42DFF" w:rsidRDefault="00D42DFF" w:rsidP="00D42DFF">
      <w:pPr>
        <w:rPr>
          <w:rtl/>
          <w:lang w:eastAsia="he-IL"/>
        </w:rPr>
      </w:pPr>
      <w:r>
        <w:rPr>
          <w:rFonts w:hint="cs"/>
          <w:rtl/>
          <w:lang w:eastAsia="he-IL"/>
        </w:rPr>
        <w:t>יצרן, יבואן או משווק.</w:t>
      </w:r>
    </w:p>
    <w:p w14:paraId="46CF86FB" w14:textId="77777777" w:rsidR="00F76EB6" w:rsidRDefault="00F76EB6" w:rsidP="00F76EB6">
      <w:pPr>
        <w:rPr>
          <w:rtl/>
          <w:lang w:eastAsia="he-IL"/>
        </w:rPr>
      </w:pPr>
    </w:p>
    <w:p w14:paraId="2E294F83" w14:textId="06EBB2CB" w:rsidR="00D42DFF" w:rsidRDefault="00D42DFF" w:rsidP="00C0412D">
      <w:pPr>
        <w:ind w:left="1440" w:hanging="720"/>
        <w:rPr>
          <w:rtl/>
          <w:lang w:eastAsia="he-IL"/>
        </w:rPr>
      </w:pPr>
      <w:r>
        <w:rPr>
          <w:rFonts w:hint="cs"/>
          <w:rtl/>
          <w:lang w:eastAsia="he-IL"/>
        </w:rPr>
        <w:t>(29)</w:t>
      </w:r>
      <w:r>
        <w:rPr>
          <w:rtl/>
          <w:lang w:eastAsia="he-IL"/>
        </w:rPr>
        <w:tab/>
      </w:r>
      <w:r>
        <w:rPr>
          <w:rFonts w:hint="cs"/>
          <w:rtl/>
          <w:lang w:eastAsia="he-IL"/>
        </w:rPr>
        <w:t xml:space="preserve">מייצר, מייבא או משווק מזון שהחומרים שמהם עשויה האריזה, רכיביה ותכונותיה, וחפצים או חומרים הנלווים למזון באריזתו, הם בניגוד להוראות תקנה 1895/2005 </w:t>
      </w:r>
      <w:bookmarkStart w:id="1966" w:name="_ETM_Q1_3405967"/>
      <w:bookmarkEnd w:id="1966"/>
      <w:r>
        <w:rPr>
          <w:rFonts w:hint="cs"/>
          <w:rtl/>
          <w:lang w:eastAsia="he-IL"/>
        </w:rPr>
        <w:t>כפי שאומצה בחלק ב' לתוספת השנייה א'.</w:t>
      </w:r>
    </w:p>
    <w:p w14:paraId="01DC17E1" w14:textId="77777777" w:rsidR="00D42DFF" w:rsidRDefault="00D42DFF" w:rsidP="00D42DFF">
      <w:pPr>
        <w:rPr>
          <w:rtl/>
          <w:lang w:eastAsia="he-IL"/>
        </w:rPr>
      </w:pPr>
    </w:p>
    <w:p w14:paraId="738CCA8F" w14:textId="77777777" w:rsidR="00D42DFF" w:rsidRDefault="00D42DFF" w:rsidP="00D42DFF">
      <w:pPr>
        <w:rPr>
          <w:rtl/>
          <w:lang w:eastAsia="he-IL"/>
        </w:rPr>
      </w:pPr>
      <w:r>
        <w:rPr>
          <w:rFonts w:hint="cs"/>
          <w:rtl/>
          <w:lang w:eastAsia="he-IL"/>
        </w:rPr>
        <w:t>יצרן, יבואן או משווק.</w:t>
      </w:r>
    </w:p>
    <w:p w14:paraId="7B43B627" w14:textId="77777777" w:rsidR="00D42DFF" w:rsidRDefault="00D42DFF" w:rsidP="00D42DFF">
      <w:pPr>
        <w:rPr>
          <w:rtl/>
          <w:lang w:eastAsia="he-IL"/>
        </w:rPr>
      </w:pPr>
    </w:p>
    <w:p w14:paraId="254DF0C4" w14:textId="2B0019FF" w:rsidR="00D42DFF" w:rsidRDefault="00D42DFF" w:rsidP="00C0412D">
      <w:pPr>
        <w:ind w:left="1440" w:hanging="720"/>
        <w:rPr>
          <w:rtl/>
          <w:lang w:eastAsia="he-IL"/>
        </w:rPr>
      </w:pPr>
      <w:r>
        <w:rPr>
          <w:rFonts w:hint="cs"/>
          <w:rtl/>
          <w:lang w:eastAsia="he-IL"/>
        </w:rPr>
        <w:t>(30)</w:t>
      </w:r>
      <w:r>
        <w:rPr>
          <w:rtl/>
          <w:lang w:eastAsia="he-IL"/>
        </w:rPr>
        <w:tab/>
      </w:r>
      <w:r>
        <w:rPr>
          <w:rFonts w:hint="cs"/>
          <w:rtl/>
          <w:lang w:eastAsia="he-IL"/>
        </w:rPr>
        <w:t>מייצר, מייבא או משווק מזון שהחומרים שמהם עשויה האריזה, רכיביה ותכונותיה, וחפצים או חומרים הנלווים למזון באריזתו, הם בניגוד להוראות דירקטיבה 93/11 כפי שאומצה בחלק ב' לתוספת השנייה א'.</w:t>
      </w:r>
    </w:p>
    <w:p w14:paraId="3A1A68DB" w14:textId="77777777" w:rsidR="00D42DFF" w:rsidRDefault="00D42DFF" w:rsidP="00D42DFF">
      <w:pPr>
        <w:rPr>
          <w:rtl/>
          <w:lang w:eastAsia="he-IL"/>
        </w:rPr>
      </w:pPr>
    </w:p>
    <w:p w14:paraId="22356CFE" w14:textId="77777777" w:rsidR="00D42DFF" w:rsidRDefault="00D42DFF" w:rsidP="00D42DFF">
      <w:pPr>
        <w:rPr>
          <w:rtl/>
          <w:lang w:eastAsia="he-IL"/>
        </w:rPr>
      </w:pPr>
      <w:r>
        <w:rPr>
          <w:rFonts w:hint="cs"/>
          <w:rtl/>
          <w:lang w:eastAsia="he-IL"/>
        </w:rPr>
        <w:t>יצרן, יבואן או משווק.</w:t>
      </w:r>
    </w:p>
    <w:p w14:paraId="5BDE9833" w14:textId="77777777" w:rsidR="00D42DFF" w:rsidRDefault="00D42DFF" w:rsidP="00D42DFF">
      <w:pPr>
        <w:rPr>
          <w:rtl/>
          <w:lang w:eastAsia="he-IL"/>
        </w:rPr>
      </w:pPr>
    </w:p>
    <w:p w14:paraId="5BA2CCCD" w14:textId="252AAF36" w:rsidR="00D42DFF" w:rsidRDefault="00D42DFF" w:rsidP="00D42DFF">
      <w:pPr>
        <w:pStyle w:val="af9"/>
        <w:keepNext/>
        <w:rPr>
          <w:rtl/>
          <w:lang w:eastAsia="he-IL"/>
        </w:rPr>
      </w:pPr>
      <w:bookmarkStart w:id="1967" w:name="ET_guest_רוית_ארבל_342"/>
      <w:r w:rsidRPr="00D42DFF">
        <w:rPr>
          <w:rStyle w:val="TagStyle"/>
          <w:rtl/>
        </w:rPr>
        <w:t xml:space="preserve"> &lt;&lt; אורח &gt;&gt; </w:t>
      </w:r>
      <w:proofErr w:type="spellStart"/>
      <w:r>
        <w:rPr>
          <w:rtl/>
          <w:lang w:eastAsia="he-IL"/>
        </w:rPr>
        <w:t>רוית</w:t>
      </w:r>
      <w:proofErr w:type="spellEnd"/>
      <w:r>
        <w:rPr>
          <w:rtl/>
          <w:lang w:eastAsia="he-IL"/>
        </w:rPr>
        <w:t xml:space="preserve"> ארבל:</w:t>
      </w:r>
      <w:r w:rsidRPr="00D42DFF">
        <w:rPr>
          <w:rStyle w:val="TagStyle"/>
          <w:rtl/>
        </w:rPr>
        <w:t xml:space="preserve"> &lt;&lt; אורח &gt;&gt;</w:t>
      </w:r>
      <w:r w:rsidR="00E47EFF">
        <w:rPr>
          <w:rtl/>
          <w:lang w:eastAsia="he-IL"/>
        </w:rPr>
        <w:t xml:space="preserve"> </w:t>
      </w:r>
      <w:bookmarkEnd w:id="1967"/>
    </w:p>
    <w:p w14:paraId="73ED8B0F" w14:textId="77777777" w:rsidR="00D42DFF" w:rsidRDefault="00D42DFF" w:rsidP="00D42DFF">
      <w:pPr>
        <w:pStyle w:val="KeepWithNext"/>
        <w:rPr>
          <w:rtl/>
          <w:lang w:eastAsia="he-IL"/>
        </w:rPr>
      </w:pPr>
    </w:p>
    <w:p w14:paraId="48D83048" w14:textId="75CCF1BB" w:rsidR="00D42DFF" w:rsidRDefault="00D42DFF" w:rsidP="00D42DFF">
      <w:pPr>
        <w:rPr>
          <w:rtl/>
          <w:lang w:eastAsia="he-IL"/>
        </w:rPr>
      </w:pPr>
      <w:r>
        <w:rPr>
          <w:rFonts w:hint="cs"/>
          <w:rtl/>
          <w:lang w:eastAsia="he-IL"/>
        </w:rPr>
        <w:t>כרגע מצוין לגבי כל ההפרות</w:t>
      </w:r>
      <w:r w:rsidR="00FE5C87">
        <w:rPr>
          <w:rFonts w:hint="cs"/>
          <w:rtl/>
          <w:lang w:eastAsia="he-IL"/>
        </w:rPr>
        <w:t xml:space="preserve"> שהוקראו שזה על יצרן, יבואן או משווק. בגלל שהחקיקה הזאת היא כל כך </w:t>
      </w:r>
      <w:bookmarkStart w:id="1968" w:name="_ETM_Q1_3439539"/>
      <w:bookmarkEnd w:id="1968"/>
      <w:r w:rsidR="00FE5C87">
        <w:rPr>
          <w:rFonts w:hint="cs"/>
          <w:rtl/>
          <w:lang w:eastAsia="he-IL"/>
        </w:rPr>
        <w:t>סבוכה, שיובהר שזה יצרן, יבואן או משווק כאמור בסעיף.</w:t>
      </w:r>
      <w:bookmarkStart w:id="1969" w:name="_ETM_Q1_3443374"/>
      <w:bookmarkEnd w:id="1969"/>
      <w:r w:rsidR="00FE5C87">
        <w:rPr>
          <w:rFonts w:hint="cs"/>
          <w:rtl/>
          <w:lang w:eastAsia="he-IL"/>
        </w:rPr>
        <w:t xml:space="preserve"> זה מיעוט שבמיעוט</w:t>
      </w:r>
      <w:r w:rsidR="003A02CE">
        <w:rPr>
          <w:rFonts w:hint="cs"/>
          <w:rtl/>
          <w:lang w:eastAsia="he-IL"/>
        </w:rPr>
        <w:t xml:space="preserve"> </w:t>
      </w:r>
      <w:r w:rsidR="00FE5C87">
        <w:rPr>
          <w:rFonts w:hint="cs"/>
          <w:rtl/>
          <w:lang w:eastAsia="he-IL"/>
        </w:rPr>
        <w:t>של היצרנים והמשתמשים.</w:t>
      </w:r>
    </w:p>
    <w:p w14:paraId="6498ECDC" w14:textId="77777777" w:rsidR="00FE5C87" w:rsidRDefault="00FE5C87" w:rsidP="00D42DFF">
      <w:pPr>
        <w:rPr>
          <w:rtl/>
          <w:lang w:eastAsia="he-IL"/>
        </w:rPr>
      </w:pPr>
      <w:bookmarkStart w:id="1970" w:name="_ETM_Q1_3447001"/>
      <w:bookmarkStart w:id="1971" w:name="_ETM_Q1_3447038"/>
      <w:bookmarkStart w:id="1972" w:name="_ETM_Q1_3448073"/>
      <w:bookmarkEnd w:id="1970"/>
      <w:bookmarkEnd w:id="1971"/>
      <w:bookmarkEnd w:id="1972"/>
    </w:p>
    <w:p w14:paraId="3F3BF6D7" w14:textId="24F04C57" w:rsidR="00FE5C87" w:rsidRDefault="00FE5C87" w:rsidP="00FE5C87">
      <w:pPr>
        <w:pStyle w:val="a4"/>
        <w:keepNext/>
        <w:rPr>
          <w:rtl/>
        </w:rPr>
      </w:pPr>
      <w:bookmarkStart w:id="1973" w:name="ET_speaker_נעה_בן_שבת_343"/>
      <w:r w:rsidRPr="00FE5C87">
        <w:rPr>
          <w:rStyle w:val="TagStyle"/>
          <w:rtl/>
        </w:rPr>
        <w:t xml:space="preserve"> &lt;&lt; דובר &gt;&gt; </w:t>
      </w:r>
      <w:r>
        <w:rPr>
          <w:rtl/>
        </w:rPr>
        <w:t>נעה בן שבת:</w:t>
      </w:r>
      <w:r w:rsidRPr="00FE5C87">
        <w:rPr>
          <w:rStyle w:val="TagStyle"/>
          <w:rtl/>
        </w:rPr>
        <w:t xml:space="preserve"> &lt;&lt; דובר &gt;&gt;</w:t>
      </w:r>
      <w:r w:rsidR="00E47EFF">
        <w:rPr>
          <w:rtl/>
        </w:rPr>
        <w:t xml:space="preserve"> </w:t>
      </w:r>
      <w:bookmarkEnd w:id="1973"/>
    </w:p>
    <w:p w14:paraId="5930CFFE" w14:textId="77777777" w:rsidR="00FE5C87" w:rsidRDefault="00FE5C87" w:rsidP="00FE5C87">
      <w:pPr>
        <w:pStyle w:val="KeepWithNext"/>
        <w:rPr>
          <w:rtl/>
          <w:lang w:eastAsia="he-IL"/>
        </w:rPr>
      </w:pPr>
    </w:p>
    <w:p w14:paraId="00DCA945" w14:textId="77777777" w:rsidR="00ED3B4E" w:rsidRDefault="00FE5C87" w:rsidP="00ED3B4E">
      <w:pPr>
        <w:rPr>
          <w:rtl/>
        </w:rPr>
      </w:pPr>
      <w:bookmarkStart w:id="1974" w:name="_ETM_Q1_3448351"/>
      <w:bookmarkStart w:id="1975" w:name="_ETM_Q1_3448384"/>
      <w:bookmarkEnd w:id="1974"/>
      <w:bookmarkEnd w:id="1975"/>
      <w:r>
        <w:rPr>
          <w:rFonts w:hint="cs"/>
          <w:rtl/>
          <w:lang w:eastAsia="he-IL"/>
        </w:rPr>
        <w:t xml:space="preserve">זה </w:t>
      </w:r>
      <w:bookmarkStart w:id="1976" w:name="_ETM_Q1_3449163"/>
      <w:bookmarkEnd w:id="1976"/>
      <w:r>
        <w:rPr>
          <w:rFonts w:hint="cs"/>
          <w:rtl/>
          <w:lang w:eastAsia="he-IL"/>
        </w:rPr>
        <w:t>הכול בניגוד להוראות תקנה.</w:t>
      </w:r>
      <w:r w:rsidR="003A02CE">
        <w:rPr>
          <w:rFonts w:hint="cs"/>
          <w:rtl/>
          <w:lang w:eastAsia="he-IL"/>
        </w:rPr>
        <w:t xml:space="preserve"> </w:t>
      </w:r>
      <w:r>
        <w:rPr>
          <w:rFonts w:hint="cs"/>
          <w:rtl/>
          <w:lang w:eastAsia="he-IL"/>
        </w:rPr>
        <w:t>התקנה אומצה עם ההתייחסות.</w:t>
      </w:r>
      <w:bookmarkStart w:id="1977" w:name="_ETM_Q1_3462383"/>
      <w:bookmarkStart w:id="1978" w:name="_ETM_Q1_3462414"/>
      <w:bookmarkStart w:id="1979" w:name="_ETM_Q1_3457568"/>
      <w:bookmarkStart w:id="1980" w:name="_ETM_Q1_3457600"/>
      <w:bookmarkEnd w:id="1977"/>
      <w:bookmarkEnd w:id="1978"/>
      <w:bookmarkEnd w:id="1979"/>
      <w:bookmarkEnd w:id="1980"/>
    </w:p>
    <w:p w14:paraId="0BD6AF9A" w14:textId="77777777" w:rsidR="00ED3B4E" w:rsidRDefault="00ED3B4E" w:rsidP="00ED3B4E">
      <w:pPr>
        <w:rPr>
          <w:rtl/>
        </w:rPr>
      </w:pPr>
    </w:p>
    <w:p w14:paraId="7E806CDA" w14:textId="1FB021BA" w:rsidR="00ED3B4E" w:rsidRDefault="00ED3B4E" w:rsidP="00ED3B4E">
      <w:pPr>
        <w:pStyle w:val="af9"/>
        <w:keepNext/>
        <w:rPr>
          <w:rtl/>
          <w:lang w:eastAsia="he-IL"/>
        </w:rPr>
      </w:pPr>
      <w:bookmarkStart w:id="1981" w:name="ET_guest_שרון_גוטמן__1000"/>
      <w:r w:rsidRPr="00ED3B4E">
        <w:rPr>
          <w:rStyle w:val="TagStyle"/>
          <w:rtl/>
        </w:rPr>
        <w:t xml:space="preserve"> &lt;&lt; אורח &gt;&gt; </w:t>
      </w:r>
      <w:r>
        <w:rPr>
          <w:rtl/>
          <w:lang w:eastAsia="he-IL"/>
        </w:rPr>
        <w:t>שרון גוטמן:</w:t>
      </w:r>
      <w:r w:rsidRPr="00ED3B4E">
        <w:rPr>
          <w:rStyle w:val="TagStyle"/>
          <w:rtl/>
        </w:rPr>
        <w:t xml:space="preserve"> &lt;&lt; אורח &gt;&gt;</w:t>
      </w:r>
      <w:r w:rsidR="00F5595B">
        <w:rPr>
          <w:rtl/>
          <w:lang w:eastAsia="he-IL"/>
        </w:rPr>
        <w:t xml:space="preserve"> </w:t>
      </w:r>
      <w:bookmarkEnd w:id="1981"/>
    </w:p>
    <w:p w14:paraId="79EDB70E" w14:textId="77777777" w:rsidR="00ED3B4E" w:rsidRDefault="00ED3B4E" w:rsidP="00ED3B4E">
      <w:pPr>
        <w:pStyle w:val="KeepWithNext"/>
        <w:rPr>
          <w:rtl/>
          <w:lang w:eastAsia="he-IL"/>
        </w:rPr>
      </w:pPr>
    </w:p>
    <w:p w14:paraId="2931FDE5" w14:textId="1FDCEFF1" w:rsidR="00FE5C87" w:rsidRDefault="00C0412D" w:rsidP="00ED3B4E">
      <w:pPr>
        <w:rPr>
          <w:rtl/>
        </w:rPr>
      </w:pPr>
      <w:r>
        <w:rPr>
          <w:rFonts w:hint="cs"/>
          <w:rtl/>
          <w:lang w:eastAsia="he-IL"/>
        </w:rPr>
        <w:t xml:space="preserve">יכול להיות שעוד </w:t>
      </w:r>
      <w:bookmarkStart w:id="1982" w:name="_ETM_Q1_3462212"/>
      <w:bookmarkEnd w:id="1982"/>
      <w:r>
        <w:rPr>
          <w:rFonts w:hint="cs"/>
          <w:rtl/>
          <w:lang w:eastAsia="he-IL"/>
        </w:rPr>
        <w:t xml:space="preserve">כמה שנים, זה כן יוחל על היצרנים, נצטרך עוד פעם </w:t>
      </w:r>
      <w:bookmarkStart w:id="1983" w:name="_ETM_Q1_3460829"/>
      <w:bookmarkEnd w:id="1983"/>
      <w:r>
        <w:rPr>
          <w:rFonts w:hint="cs"/>
          <w:rtl/>
          <w:lang w:eastAsia="he-IL"/>
        </w:rPr>
        <w:t>לתקן.</w:t>
      </w:r>
    </w:p>
    <w:p w14:paraId="1F4BA7B8" w14:textId="77777777" w:rsidR="00C0412D" w:rsidRDefault="00C0412D" w:rsidP="00FE5C87">
      <w:pPr>
        <w:rPr>
          <w:rtl/>
          <w:lang w:eastAsia="he-IL"/>
        </w:rPr>
      </w:pPr>
      <w:bookmarkStart w:id="1984" w:name="_ETM_Q1_3467388"/>
      <w:bookmarkStart w:id="1985" w:name="_ETM_Q1_3467426"/>
      <w:bookmarkStart w:id="1986" w:name="_ETM_Q1_3468324"/>
      <w:bookmarkEnd w:id="1984"/>
      <w:bookmarkEnd w:id="1985"/>
      <w:bookmarkEnd w:id="1986"/>
    </w:p>
    <w:p w14:paraId="7C677F13" w14:textId="45644DF5" w:rsidR="00C0412D" w:rsidRDefault="00C0412D" w:rsidP="00C0412D">
      <w:pPr>
        <w:pStyle w:val="af9"/>
        <w:keepNext/>
        <w:rPr>
          <w:rtl/>
          <w:lang w:eastAsia="he-IL"/>
        </w:rPr>
      </w:pPr>
      <w:bookmarkStart w:id="1987" w:name="ET_guest_רוית_ארבל_346"/>
      <w:r w:rsidRPr="00C0412D">
        <w:rPr>
          <w:rStyle w:val="TagStyle"/>
          <w:rtl/>
        </w:rPr>
        <w:t xml:space="preserve"> &lt;&lt; אורח &gt;&gt; </w:t>
      </w:r>
      <w:proofErr w:type="spellStart"/>
      <w:r>
        <w:rPr>
          <w:rtl/>
          <w:lang w:eastAsia="he-IL"/>
        </w:rPr>
        <w:t>רוית</w:t>
      </w:r>
      <w:proofErr w:type="spellEnd"/>
      <w:r>
        <w:rPr>
          <w:rtl/>
          <w:lang w:eastAsia="he-IL"/>
        </w:rPr>
        <w:t xml:space="preserve"> ארבל:</w:t>
      </w:r>
      <w:r w:rsidRPr="00C0412D">
        <w:rPr>
          <w:rStyle w:val="TagStyle"/>
          <w:rtl/>
        </w:rPr>
        <w:t xml:space="preserve"> &lt;&lt; אורח &gt;&gt;</w:t>
      </w:r>
      <w:r w:rsidR="00E47EFF">
        <w:rPr>
          <w:rtl/>
          <w:lang w:eastAsia="he-IL"/>
        </w:rPr>
        <w:t xml:space="preserve"> </w:t>
      </w:r>
      <w:bookmarkEnd w:id="1987"/>
    </w:p>
    <w:p w14:paraId="725BE1B9" w14:textId="77777777" w:rsidR="00C0412D" w:rsidRDefault="00C0412D" w:rsidP="00C0412D">
      <w:pPr>
        <w:pStyle w:val="KeepWithNext"/>
        <w:rPr>
          <w:rtl/>
          <w:lang w:eastAsia="he-IL"/>
        </w:rPr>
      </w:pPr>
    </w:p>
    <w:p w14:paraId="02EEE846" w14:textId="7C8715D0" w:rsidR="00C0412D" w:rsidRDefault="00C0412D" w:rsidP="00C0412D">
      <w:pPr>
        <w:rPr>
          <w:rtl/>
          <w:lang w:eastAsia="he-IL"/>
        </w:rPr>
      </w:pPr>
      <w:bookmarkStart w:id="1988" w:name="_ETM_Q1_3468568"/>
      <w:bookmarkStart w:id="1989" w:name="_ETM_Q1_3468597"/>
      <w:bookmarkEnd w:id="1988"/>
      <w:bookmarkEnd w:id="1989"/>
      <w:r>
        <w:rPr>
          <w:rFonts w:hint="cs"/>
          <w:rtl/>
          <w:lang w:eastAsia="he-IL"/>
        </w:rPr>
        <w:t>בסדר.</w:t>
      </w:r>
    </w:p>
    <w:p w14:paraId="55D7CBCC" w14:textId="77777777" w:rsidR="00C0412D" w:rsidRDefault="00C0412D" w:rsidP="00C0412D">
      <w:pPr>
        <w:rPr>
          <w:rtl/>
          <w:lang w:eastAsia="he-IL"/>
        </w:rPr>
      </w:pPr>
      <w:bookmarkStart w:id="1990" w:name="_ETM_Q1_3471140"/>
      <w:bookmarkStart w:id="1991" w:name="_ETM_Q1_3471170"/>
      <w:bookmarkEnd w:id="1990"/>
      <w:bookmarkEnd w:id="1991"/>
    </w:p>
    <w:p w14:paraId="18575BC1" w14:textId="4F1A9769" w:rsidR="00C0412D" w:rsidRDefault="00C0412D" w:rsidP="00C0412D">
      <w:pPr>
        <w:pStyle w:val="af6"/>
        <w:keepNext/>
        <w:rPr>
          <w:rtl/>
        </w:rPr>
      </w:pPr>
      <w:bookmarkStart w:id="1992" w:name="ET_yor_6447_347"/>
      <w:r w:rsidRPr="00C0412D">
        <w:rPr>
          <w:rStyle w:val="TagStyle"/>
          <w:rtl/>
        </w:rPr>
        <w:t xml:space="preserve"> &lt;&lt; יור &gt;&gt; </w:t>
      </w:r>
      <w:r>
        <w:rPr>
          <w:rtl/>
        </w:rPr>
        <w:t xml:space="preserve">היו"ר יונתן </w:t>
      </w:r>
      <w:proofErr w:type="spellStart"/>
      <w:r>
        <w:rPr>
          <w:rtl/>
        </w:rPr>
        <w:t>מישרקי</w:t>
      </w:r>
      <w:proofErr w:type="spellEnd"/>
      <w:r>
        <w:rPr>
          <w:rtl/>
        </w:rPr>
        <w:t>:</w:t>
      </w:r>
      <w:r w:rsidRPr="00C0412D">
        <w:rPr>
          <w:rStyle w:val="TagStyle"/>
          <w:rtl/>
        </w:rPr>
        <w:t xml:space="preserve"> &lt;&lt; יור &gt;&gt;</w:t>
      </w:r>
      <w:r w:rsidR="00E47EFF">
        <w:rPr>
          <w:rtl/>
        </w:rPr>
        <w:t xml:space="preserve"> </w:t>
      </w:r>
      <w:bookmarkEnd w:id="1992"/>
    </w:p>
    <w:p w14:paraId="3CCADAC2" w14:textId="77777777" w:rsidR="00C0412D" w:rsidRDefault="00C0412D" w:rsidP="00C0412D">
      <w:pPr>
        <w:pStyle w:val="KeepWithNext"/>
        <w:rPr>
          <w:rtl/>
          <w:lang w:eastAsia="he-IL"/>
        </w:rPr>
      </w:pPr>
    </w:p>
    <w:p w14:paraId="26072B29" w14:textId="1AFB6843" w:rsidR="00C0412D" w:rsidRDefault="00C0412D" w:rsidP="00C0412D">
      <w:pPr>
        <w:rPr>
          <w:rtl/>
          <w:lang w:eastAsia="he-IL"/>
        </w:rPr>
      </w:pPr>
      <w:r>
        <w:rPr>
          <w:rFonts w:hint="cs"/>
          <w:rtl/>
          <w:lang w:eastAsia="he-IL"/>
        </w:rPr>
        <w:t>סיימנו את הפרק של האריזות</w:t>
      </w:r>
      <w:bookmarkStart w:id="1993" w:name="_ETM_Q1_3469489"/>
      <w:bookmarkStart w:id="1994" w:name="_ETM_Q1_3469522"/>
      <w:bookmarkEnd w:id="1993"/>
      <w:bookmarkEnd w:id="1994"/>
      <w:r>
        <w:rPr>
          <w:rFonts w:hint="cs"/>
          <w:rtl/>
          <w:lang w:eastAsia="he-IL"/>
        </w:rPr>
        <w:t>?</w:t>
      </w:r>
    </w:p>
    <w:p w14:paraId="76237DE0" w14:textId="77777777" w:rsidR="00C0412D" w:rsidRDefault="00C0412D" w:rsidP="00C0412D">
      <w:pPr>
        <w:rPr>
          <w:rtl/>
          <w:lang w:eastAsia="he-IL"/>
        </w:rPr>
      </w:pPr>
      <w:bookmarkStart w:id="1995" w:name="_ETM_Q1_3471745"/>
      <w:bookmarkEnd w:id="1995"/>
    </w:p>
    <w:p w14:paraId="781795E9" w14:textId="5DB0AF9E" w:rsidR="00C0412D" w:rsidRDefault="00C0412D" w:rsidP="00C0412D">
      <w:pPr>
        <w:pStyle w:val="a4"/>
        <w:keepNext/>
        <w:rPr>
          <w:rtl/>
        </w:rPr>
      </w:pPr>
      <w:bookmarkStart w:id="1996" w:name="ET_speaker_נעה_בן_שבת_348"/>
      <w:r w:rsidRPr="00C0412D">
        <w:rPr>
          <w:rStyle w:val="TagStyle"/>
          <w:rtl/>
        </w:rPr>
        <w:t xml:space="preserve"> &lt;&lt; דובר &gt;&gt; </w:t>
      </w:r>
      <w:r>
        <w:rPr>
          <w:rtl/>
        </w:rPr>
        <w:t>נעה בן שבת:</w:t>
      </w:r>
      <w:r w:rsidRPr="00C0412D">
        <w:rPr>
          <w:rStyle w:val="TagStyle"/>
          <w:rtl/>
        </w:rPr>
        <w:t xml:space="preserve"> &lt;&lt; דובר &gt;&gt;</w:t>
      </w:r>
      <w:r w:rsidR="00E47EFF">
        <w:rPr>
          <w:rtl/>
        </w:rPr>
        <w:t xml:space="preserve"> </w:t>
      </w:r>
      <w:bookmarkEnd w:id="1996"/>
    </w:p>
    <w:p w14:paraId="2BEFB4B3" w14:textId="77777777" w:rsidR="00C0412D" w:rsidRDefault="00C0412D" w:rsidP="00C0412D">
      <w:pPr>
        <w:pStyle w:val="KeepWithNext"/>
        <w:rPr>
          <w:rtl/>
        </w:rPr>
      </w:pPr>
    </w:p>
    <w:p w14:paraId="6B311067" w14:textId="68BA92DE" w:rsidR="00C0412D" w:rsidRDefault="00C0412D" w:rsidP="00C0412D">
      <w:pPr>
        <w:rPr>
          <w:rtl/>
        </w:rPr>
      </w:pPr>
      <w:bookmarkStart w:id="1997" w:name="_ETM_Q1_3471999"/>
      <w:bookmarkStart w:id="1998" w:name="_ETM_Q1_3472029"/>
      <w:bookmarkEnd w:id="1997"/>
      <w:bookmarkEnd w:id="1998"/>
      <w:r>
        <w:rPr>
          <w:rFonts w:hint="cs"/>
          <w:rtl/>
        </w:rPr>
        <w:t>כן.</w:t>
      </w:r>
    </w:p>
    <w:p w14:paraId="5BB472AA" w14:textId="77777777" w:rsidR="00C0412D" w:rsidRDefault="00C0412D" w:rsidP="00C0412D">
      <w:pPr>
        <w:rPr>
          <w:rtl/>
        </w:rPr>
      </w:pPr>
      <w:bookmarkStart w:id="1999" w:name="_ETM_Q1_3472216"/>
      <w:bookmarkStart w:id="2000" w:name="_ETM_Q1_3472247"/>
      <w:bookmarkStart w:id="2001" w:name="_ETM_Q1_3474352"/>
      <w:bookmarkEnd w:id="1999"/>
      <w:bookmarkEnd w:id="2000"/>
      <w:bookmarkEnd w:id="2001"/>
    </w:p>
    <w:p w14:paraId="6EE8EBDF" w14:textId="157B5FB0" w:rsidR="00C0412D" w:rsidRDefault="00C0412D" w:rsidP="00C0412D">
      <w:pPr>
        <w:pStyle w:val="af6"/>
        <w:keepNext/>
        <w:rPr>
          <w:rtl/>
        </w:rPr>
      </w:pPr>
      <w:bookmarkStart w:id="2002" w:name="ET_yor_6447_349"/>
      <w:r w:rsidRPr="00C0412D">
        <w:rPr>
          <w:rStyle w:val="TagStyle"/>
          <w:rtl/>
        </w:rPr>
        <w:t xml:space="preserve"> &lt;&lt; יור &gt;&gt; </w:t>
      </w:r>
      <w:r>
        <w:rPr>
          <w:rtl/>
        </w:rPr>
        <w:t xml:space="preserve">היו"ר יונתן </w:t>
      </w:r>
      <w:proofErr w:type="spellStart"/>
      <w:r>
        <w:rPr>
          <w:rtl/>
        </w:rPr>
        <w:t>מישרקי</w:t>
      </w:r>
      <w:proofErr w:type="spellEnd"/>
      <w:r>
        <w:rPr>
          <w:rtl/>
        </w:rPr>
        <w:t>:</w:t>
      </w:r>
      <w:r w:rsidRPr="00C0412D">
        <w:rPr>
          <w:rStyle w:val="TagStyle"/>
          <w:rtl/>
        </w:rPr>
        <w:t xml:space="preserve"> &lt;&lt; יור &gt;&gt;</w:t>
      </w:r>
      <w:r w:rsidR="00E47EFF">
        <w:rPr>
          <w:rtl/>
        </w:rPr>
        <w:t xml:space="preserve"> </w:t>
      </w:r>
      <w:bookmarkEnd w:id="2002"/>
    </w:p>
    <w:p w14:paraId="0338369C" w14:textId="77777777" w:rsidR="00C0412D" w:rsidRDefault="00C0412D" w:rsidP="00C0412D">
      <w:pPr>
        <w:pStyle w:val="KeepWithNext"/>
        <w:rPr>
          <w:rtl/>
          <w:lang w:eastAsia="he-IL"/>
        </w:rPr>
      </w:pPr>
    </w:p>
    <w:p w14:paraId="203E9CFE" w14:textId="284DA082" w:rsidR="00C0412D" w:rsidRDefault="00C0412D" w:rsidP="00C0412D">
      <w:pPr>
        <w:rPr>
          <w:rtl/>
          <w:lang w:eastAsia="he-IL"/>
        </w:rPr>
      </w:pPr>
      <w:bookmarkStart w:id="2003" w:name="_ETM_Q1_3474610"/>
      <w:bookmarkStart w:id="2004" w:name="_ETM_Q1_3474642"/>
      <w:bookmarkEnd w:id="2003"/>
      <w:bookmarkEnd w:id="2004"/>
      <w:r>
        <w:rPr>
          <w:rFonts w:hint="cs"/>
          <w:rtl/>
          <w:lang w:eastAsia="he-IL"/>
        </w:rPr>
        <w:t xml:space="preserve">אני כאן הערות לנוסח, </w:t>
      </w:r>
      <w:bookmarkStart w:id="2005" w:name="_ETM_Q1_3473634"/>
      <w:bookmarkEnd w:id="2005"/>
      <w:r>
        <w:rPr>
          <w:rFonts w:hint="cs"/>
          <w:rtl/>
          <w:lang w:eastAsia="he-IL"/>
        </w:rPr>
        <w:t>נכון?</w:t>
      </w:r>
    </w:p>
    <w:p w14:paraId="3B863167" w14:textId="77777777" w:rsidR="00C0412D" w:rsidRDefault="00C0412D" w:rsidP="00C0412D">
      <w:pPr>
        <w:rPr>
          <w:rtl/>
          <w:lang w:eastAsia="he-IL"/>
        </w:rPr>
      </w:pPr>
      <w:bookmarkStart w:id="2006" w:name="_ETM_Q1_3473274"/>
      <w:bookmarkStart w:id="2007" w:name="_ETM_Q1_3473309"/>
      <w:bookmarkStart w:id="2008" w:name="_ETM_Q1_3474587"/>
      <w:bookmarkEnd w:id="2006"/>
      <w:bookmarkEnd w:id="2007"/>
      <w:bookmarkEnd w:id="2008"/>
    </w:p>
    <w:p w14:paraId="01AED6D4" w14:textId="74CFD9A9" w:rsidR="00C0412D" w:rsidRDefault="00C0412D" w:rsidP="00C0412D">
      <w:pPr>
        <w:pStyle w:val="a4"/>
        <w:keepNext/>
        <w:rPr>
          <w:rtl/>
        </w:rPr>
      </w:pPr>
      <w:bookmarkStart w:id="2009" w:name="ET_speaker_נעה_בן_שבת_350"/>
      <w:r w:rsidRPr="00C0412D">
        <w:rPr>
          <w:rStyle w:val="TagStyle"/>
          <w:rtl/>
        </w:rPr>
        <w:t xml:space="preserve"> &lt;&lt; דובר &gt;&gt; </w:t>
      </w:r>
      <w:r>
        <w:rPr>
          <w:rtl/>
        </w:rPr>
        <w:t>נעה בן שבת:</w:t>
      </w:r>
      <w:r w:rsidRPr="00C0412D">
        <w:rPr>
          <w:rStyle w:val="TagStyle"/>
          <w:rtl/>
        </w:rPr>
        <w:t xml:space="preserve"> &lt;&lt; דובר &gt;&gt;</w:t>
      </w:r>
      <w:r w:rsidR="00E47EFF">
        <w:rPr>
          <w:rtl/>
        </w:rPr>
        <w:t xml:space="preserve"> </w:t>
      </w:r>
      <w:bookmarkEnd w:id="2009"/>
    </w:p>
    <w:p w14:paraId="3442EFBB" w14:textId="77777777" w:rsidR="00C0412D" w:rsidRDefault="00C0412D" w:rsidP="00C0412D">
      <w:pPr>
        <w:pStyle w:val="KeepWithNext"/>
        <w:rPr>
          <w:rtl/>
          <w:lang w:eastAsia="he-IL"/>
        </w:rPr>
      </w:pPr>
    </w:p>
    <w:p w14:paraId="62796F5C" w14:textId="29C60E88" w:rsidR="00C0412D" w:rsidRDefault="00C0412D" w:rsidP="00C0412D">
      <w:pPr>
        <w:rPr>
          <w:rtl/>
          <w:lang w:eastAsia="he-IL"/>
        </w:rPr>
      </w:pPr>
      <w:bookmarkStart w:id="2010" w:name="_ETM_Q1_3474827"/>
      <w:bookmarkStart w:id="2011" w:name="_ETM_Q1_3474857"/>
      <w:bookmarkEnd w:id="2010"/>
      <w:bookmarkEnd w:id="2011"/>
      <w:r>
        <w:rPr>
          <w:rFonts w:hint="cs"/>
          <w:rtl/>
          <w:lang w:eastAsia="he-IL"/>
        </w:rPr>
        <w:t>לגבי האריזות, לא. אני לא חושבת.</w:t>
      </w:r>
      <w:r w:rsidR="003A02CE">
        <w:rPr>
          <w:rFonts w:hint="cs"/>
          <w:rtl/>
          <w:lang w:eastAsia="he-IL"/>
        </w:rPr>
        <w:t xml:space="preserve"> </w:t>
      </w:r>
      <w:r>
        <w:rPr>
          <w:rFonts w:hint="cs"/>
          <w:rtl/>
          <w:lang w:eastAsia="he-IL"/>
        </w:rPr>
        <w:t>עכשיו נשארו לנו שני עניינים. יש</w:t>
      </w:r>
      <w:bookmarkStart w:id="2012" w:name="_ETM_Q1_3487606"/>
      <w:bookmarkEnd w:id="2012"/>
      <w:r>
        <w:rPr>
          <w:rFonts w:hint="cs"/>
          <w:rtl/>
          <w:lang w:eastAsia="he-IL"/>
        </w:rPr>
        <w:t xml:space="preserve"> לנו את 321. אם כבר היינו ב-321א, אולי אפשר לדבר </w:t>
      </w:r>
      <w:bookmarkStart w:id="2013" w:name="_ETM_Q1_3490540"/>
      <w:bookmarkEnd w:id="2013"/>
      <w:r>
        <w:rPr>
          <w:rFonts w:hint="cs"/>
          <w:rtl/>
          <w:lang w:eastAsia="he-IL"/>
        </w:rPr>
        <w:t>על זה.</w:t>
      </w:r>
    </w:p>
    <w:p w14:paraId="54293584" w14:textId="77777777" w:rsidR="00C0412D" w:rsidRDefault="00C0412D" w:rsidP="00C0412D">
      <w:pPr>
        <w:rPr>
          <w:rtl/>
          <w:lang w:eastAsia="he-IL"/>
        </w:rPr>
      </w:pPr>
      <w:bookmarkStart w:id="2014" w:name="_ETM_Q1_3491105"/>
      <w:bookmarkStart w:id="2015" w:name="_ETM_Q1_3491141"/>
      <w:bookmarkEnd w:id="2014"/>
      <w:bookmarkEnd w:id="2015"/>
    </w:p>
    <w:p w14:paraId="5A336E3C" w14:textId="7A1456AD" w:rsidR="00C0412D" w:rsidRDefault="00C0412D" w:rsidP="00C0412D">
      <w:pPr>
        <w:rPr>
          <w:rtl/>
          <w:lang w:eastAsia="he-IL"/>
        </w:rPr>
      </w:pPr>
      <w:bookmarkStart w:id="2016" w:name="_ETM_Q1_3496062"/>
      <w:bookmarkStart w:id="2017" w:name="_ETM_Q1_3496099"/>
      <w:bookmarkEnd w:id="2016"/>
      <w:bookmarkEnd w:id="2017"/>
      <w:r>
        <w:rPr>
          <w:rFonts w:hint="cs"/>
          <w:rtl/>
          <w:lang w:eastAsia="he-IL"/>
        </w:rPr>
        <w:t>אלה שני חלקים. יש את התוספת ה-13 בעמוד 67</w:t>
      </w:r>
      <w:bookmarkStart w:id="2018" w:name="_ETM_Q1_3500438"/>
      <w:bookmarkEnd w:id="2018"/>
      <w:r>
        <w:rPr>
          <w:rFonts w:hint="cs"/>
          <w:rtl/>
          <w:lang w:eastAsia="he-IL"/>
        </w:rPr>
        <w:t>.</w:t>
      </w:r>
    </w:p>
    <w:p w14:paraId="6D6E7D88" w14:textId="77777777" w:rsidR="00C0412D" w:rsidRDefault="00C0412D" w:rsidP="00C0412D">
      <w:pPr>
        <w:rPr>
          <w:rtl/>
          <w:lang w:eastAsia="he-IL"/>
        </w:rPr>
      </w:pPr>
    </w:p>
    <w:p w14:paraId="282CFD07" w14:textId="2A74EC9F" w:rsidR="00C0412D" w:rsidRDefault="00C0412D" w:rsidP="00C0412D">
      <w:pPr>
        <w:pStyle w:val="af6"/>
        <w:keepNext/>
        <w:rPr>
          <w:rtl/>
        </w:rPr>
      </w:pPr>
      <w:bookmarkStart w:id="2019" w:name="ET_yor_6447_351"/>
      <w:r w:rsidRPr="00C0412D">
        <w:rPr>
          <w:rStyle w:val="TagStyle"/>
          <w:rtl/>
        </w:rPr>
        <w:t xml:space="preserve"> &lt;&lt; יור &gt;&gt; </w:t>
      </w:r>
      <w:r>
        <w:rPr>
          <w:rtl/>
        </w:rPr>
        <w:t xml:space="preserve">היו"ר יונתן </w:t>
      </w:r>
      <w:proofErr w:type="spellStart"/>
      <w:r>
        <w:rPr>
          <w:rtl/>
        </w:rPr>
        <w:t>מישרקי</w:t>
      </w:r>
      <w:proofErr w:type="spellEnd"/>
      <w:r>
        <w:rPr>
          <w:rtl/>
        </w:rPr>
        <w:t>:</w:t>
      </w:r>
      <w:r w:rsidRPr="00C0412D">
        <w:rPr>
          <w:rStyle w:val="TagStyle"/>
          <w:rtl/>
        </w:rPr>
        <w:t xml:space="preserve"> &lt;&lt; יור &gt;&gt;</w:t>
      </w:r>
      <w:r w:rsidR="00E47EFF">
        <w:rPr>
          <w:rtl/>
        </w:rPr>
        <w:t xml:space="preserve"> </w:t>
      </w:r>
      <w:bookmarkEnd w:id="2019"/>
    </w:p>
    <w:p w14:paraId="3AEB195E" w14:textId="77777777" w:rsidR="00C0412D" w:rsidRDefault="00C0412D" w:rsidP="00C0412D">
      <w:pPr>
        <w:pStyle w:val="KeepWithNext"/>
        <w:rPr>
          <w:rtl/>
          <w:lang w:eastAsia="he-IL"/>
        </w:rPr>
      </w:pPr>
    </w:p>
    <w:p w14:paraId="11C21785" w14:textId="745BD03B" w:rsidR="00C0412D" w:rsidRDefault="00C0412D" w:rsidP="00C0412D">
      <w:pPr>
        <w:rPr>
          <w:rtl/>
          <w:lang w:eastAsia="he-IL"/>
        </w:rPr>
      </w:pPr>
      <w:r>
        <w:rPr>
          <w:rFonts w:hint="cs"/>
          <w:rtl/>
          <w:lang w:eastAsia="he-IL"/>
        </w:rPr>
        <w:t>יש בעמוד 24.</w:t>
      </w:r>
    </w:p>
    <w:p w14:paraId="716E3636" w14:textId="77777777" w:rsidR="00C0412D" w:rsidRDefault="00C0412D" w:rsidP="00C0412D">
      <w:pPr>
        <w:rPr>
          <w:rtl/>
          <w:lang w:eastAsia="he-IL"/>
        </w:rPr>
      </w:pPr>
      <w:bookmarkStart w:id="2020" w:name="_ETM_Q1_3514233"/>
      <w:bookmarkStart w:id="2021" w:name="_ETM_Q1_3514267"/>
      <w:bookmarkStart w:id="2022" w:name="_ETM_Q1_3515082"/>
      <w:bookmarkEnd w:id="2020"/>
      <w:bookmarkEnd w:id="2021"/>
      <w:bookmarkEnd w:id="2022"/>
    </w:p>
    <w:p w14:paraId="471C93B3" w14:textId="70262106" w:rsidR="00C0412D" w:rsidRDefault="00C0412D" w:rsidP="00C0412D">
      <w:pPr>
        <w:pStyle w:val="a4"/>
        <w:keepNext/>
        <w:rPr>
          <w:rtl/>
        </w:rPr>
      </w:pPr>
      <w:bookmarkStart w:id="2023" w:name="ET_speaker_נעה_בן_שבת_352"/>
      <w:r w:rsidRPr="00C0412D">
        <w:rPr>
          <w:rStyle w:val="TagStyle"/>
          <w:rtl/>
        </w:rPr>
        <w:t xml:space="preserve"> &lt;&lt; דובר &gt;&gt; </w:t>
      </w:r>
      <w:r>
        <w:rPr>
          <w:rtl/>
        </w:rPr>
        <w:t>נעה בן שבת:</w:t>
      </w:r>
      <w:r w:rsidRPr="00C0412D">
        <w:rPr>
          <w:rStyle w:val="TagStyle"/>
          <w:rtl/>
        </w:rPr>
        <w:t xml:space="preserve"> &lt;&lt; דובר &gt;&gt;</w:t>
      </w:r>
      <w:r w:rsidR="00E47EFF">
        <w:rPr>
          <w:rtl/>
        </w:rPr>
        <w:t xml:space="preserve"> </w:t>
      </w:r>
      <w:bookmarkEnd w:id="2023"/>
    </w:p>
    <w:p w14:paraId="358173C5" w14:textId="77777777" w:rsidR="00C0412D" w:rsidRDefault="00C0412D" w:rsidP="00C0412D">
      <w:pPr>
        <w:pStyle w:val="KeepWithNext"/>
        <w:rPr>
          <w:rtl/>
          <w:lang w:eastAsia="he-IL"/>
        </w:rPr>
      </w:pPr>
    </w:p>
    <w:p w14:paraId="2A5A9B52" w14:textId="77777777" w:rsidR="00ED3B4E" w:rsidRDefault="00C0412D" w:rsidP="00ED3B4E">
      <w:pPr>
        <w:rPr>
          <w:rtl/>
        </w:rPr>
      </w:pPr>
      <w:bookmarkStart w:id="2024" w:name="_ETM_Q1_3515343"/>
      <w:bookmarkStart w:id="2025" w:name="_ETM_Q1_3515376"/>
      <w:bookmarkEnd w:id="2024"/>
      <w:bookmarkEnd w:id="2025"/>
      <w:r>
        <w:rPr>
          <w:rFonts w:hint="cs"/>
          <w:rtl/>
          <w:lang w:eastAsia="he-IL"/>
        </w:rPr>
        <w:t xml:space="preserve">זאת רשימת הדירקטיבות. לא </w:t>
      </w:r>
      <w:bookmarkStart w:id="2026" w:name="_ETM_Q1_3519488"/>
      <w:bookmarkEnd w:id="2026"/>
      <w:r>
        <w:rPr>
          <w:rFonts w:hint="cs"/>
          <w:rtl/>
          <w:lang w:eastAsia="he-IL"/>
        </w:rPr>
        <w:t>קראתי אותן לגבי אף אחד מהם. אתם מוזמנים</w:t>
      </w:r>
      <w:bookmarkStart w:id="2027" w:name="_ETM_Q1_3518631"/>
      <w:bookmarkEnd w:id="2027"/>
      <w:r>
        <w:rPr>
          <w:rFonts w:hint="cs"/>
          <w:rtl/>
          <w:lang w:eastAsia="he-IL"/>
        </w:rPr>
        <w:t xml:space="preserve"> להסתכל, אם יש לכם הערות על כל רשימת הדירקטיבות.</w:t>
      </w:r>
      <w:bookmarkStart w:id="2028" w:name="_ETM_Q1_3526237"/>
      <w:bookmarkEnd w:id="2028"/>
      <w:r>
        <w:rPr>
          <w:rFonts w:hint="cs"/>
          <w:rtl/>
          <w:lang w:eastAsia="he-IL"/>
        </w:rPr>
        <w:t xml:space="preserve"> אלה הגדרות של נוסח. לא קראנו את כולן</w:t>
      </w:r>
      <w:r w:rsidR="003A02CE">
        <w:rPr>
          <w:rFonts w:hint="cs"/>
          <w:rtl/>
          <w:lang w:eastAsia="he-IL"/>
        </w:rPr>
        <w:t xml:space="preserve"> </w:t>
      </w:r>
      <w:r>
        <w:rPr>
          <w:rFonts w:hint="cs"/>
          <w:rtl/>
          <w:lang w:eastAsia="he-IL"/>
        </w:rPr>
        <w:t>לגבי כל הדירקטיבות.</w:t>
      </w:r>
      <w:bookmarkStart w:id="2029" w:name="_ETM_Q1_3536211"/>
      <w:bookmarkStart w:id="2030" w:name="_ETM_Q1_3536242"/>
      <w:bookmarkStart w:id="2031" w:name="_ETM_Q1_3536255"/>
      <w:bookmarkStart w:id="2032" w:name="_ETM_Q1_3536286"/>
      <w:bookmarkEnd w:id="2029"/>
      <w:bookmarkEnd w:id="2030"/>
      <w:bookmarkEnd w:id="2031"/>
      <w:bookmarkEnd w:id="2032"/>
    </w:p>
    <w:p w14:paraId="76C99627" w14:textId="77777777" w:rsidR="00ED3B4E" w:rsidRDefault="00ED3B4E" w:rsidP="00ED3B4E">
      <w:pPr>
        <w:rPr>
          <w:rtl/>
        </w:rPr>
      </w:pPr>
    </w:p>
    <w:p w14:paraId="6B1D5A25" w14:textId="2BFAEED5" w:rsidR="00ED3B4E" w:rsidRDefault="00ED3B4E" w:rsidP="00ED3B4E">
      <w:pPr>
        <w:pStyle w:val="af9"/>
        <w:keepNext/>
        <w:rPr>
          <w:rtl/>
          <w:lang w:eastAsia="he-IL"/>
        </w:rPr>
      </w:pPr>
      <w:bookmarkStart w:id="2033" w:name="ET_guest_פנינה_אורן_שני_דור_1001"/>
      <w:r w:rsidRPr="00ED3B4E">
        <w:rPr>
          <w:rStyle w:val="TagStyle"/>
          <w:rtl/>
        </w:rPr>
        <w:t xml:space="preserve"> &lt;&lt; אורח &gt;&gt; </w:t>
      </w:r>
      <w:r>
        <w:rPr>
          <w:rtl/>
          <w:lang w:eastAsia="he-IL"/>
        </w:rPr>
        <w:t>פנינה אורן שני דור:</w:t>
      </w:r>
      <w:r w:rsidRPr="00ED3B4E">
        <w:rPr>
          <w:rStyle w:val="TagStyle"/>
          <w:rtl/>
        </w:rPr>
        <w:t xml:space="preserve"> &lt;&lt; אורח &gt;&gt;</w:t>
      </w:r>
      <w:r w:rsidR="00F5595B">
        <w:rPr>
          <w:rtl/>
          <w:lang w:eastAsia="he-IL"/>
        </w:rPr>
        <w:t xml:space="preserve"> </w:t>
      </w:r>
      <w:bookmarkEnd w:id="2033"/>
    </w:p>
    <w:p w14:paraId="1A051717" w14:textId="77777777" w:rsidR="00ED3B4E" w:rsidRDefault="00ED3B4E" w:rsidP="00ED3B4E">
      <w:pPr>
        <w:pStyle w:val="KeepWithNext"/>
        <w:rPr>
          <w:rtl/>
          <w:lang w:eastAsia="he-IL"/>
        </w:rPr>
      </w:pPr>
    </w:p>
    <w:p w14:paraId="10F75067" w14:textId="601829B6" w:rsidR="00C0412D" w:rsidRDefault="00C0412D" w:rsidP="00ED3B4E">
      <w:pPr>
        <w:rPr>
          <w:rtl/>
        </w:rPr>
      </w:pPr>
      <w:r>
        <w:rPr>
          <w:rFonts w:hint="cs"/>
          <w:rtl/>
          <w:lang w:eastAsia="he-IL"/>
        </w:rPr>
        <w:t xml:space="preserve">את מדברת על השמות של </w:t>
      </w:r>
      <w:bookmarkStart w:id="2034" w:name="_ETM_Q1_3536361"/>
      <w:bookmarkEnd w:id="2034"/>
      <w:r>
        <w:rPr>
          <w:rFonts w:hint="cs"/>
          <w:rtl/>
          <w:lang w:eastAsia="he-IL"/>
        </w:rPr>
        <w:t>הדירקטיבות?</w:t>
      </w:r>
    </w:p>
    <w:p w14:paraId="34ECD6B3" w14:textId="77777777" w:rsidR="00C0412D" w:rsidRDefault="00C0412D" w:rsidP="00C0412D">
      <w:pPr>
        <w:rPr>
          <w:rtl/>
          <w:lang w:eastAsia="he-IL"/>
        </w:rPr>
      </w:pPr>
      <w:bookmarkStart w:id="2035" w:name="_ETM_Q1_3535701"/>
      <w:bookmarkStart w:id="2036" w:name="_ETM_Q1_3535736"/>
      <w:bookmarkEnd w:id="2035"/>
      <w:bookmarkEnd w:id="2036"/>
    </w:p>
    <w:p w14:paraId="6C70CB12" w14:textId="2A1CFF96" w:rsidR="00C0412D" w:rsidRDefault="00C0412D" w:rsidP="00C0412D">
      <w:pPr>
        <w:pStyle w:val="a4"/>
        <w:keepNext/>
        <w:rPr>
          <w:rtl/>
        </w:rPr>
      </w:pPr>
      <w:bookmarkStart w:id="2037" w:name="ET_speaker_נעה_בן_שבת_355"/>
      <w:r w:rsidRPr="00C0412D">
        <w:rPr>
          <w:rStyle w:val="TagStyle"/>
          <w:rtl/>
        </w:rPr>
        <w:t xml:space="preserve"> &lt;&lt; דובר &gt;&gt; </w:t>
      </w:r>
      <w:r>
        <w:rPr>
          <w:rtl/>
        </w:rPr>
        <w:t>נעה בן שבת:</w:t>
      </w:r>
      <w:r w:rsidRPr="00C0412D">
        <w:rPr>
          <w:rStyle w:val="TagStyle"/>
          <w:rtl/>
        </w:rPr>
        <w:t xml:space="preserve"> &lt;&lt; דובר &gt;&gt;</w:t>
      </w:r>
      <w:r w:rsidR="00E47EFF">
        <w:rPr>
          <w:rtl/>
        </w:rPr>
        <w:t xml:space="preserve"> </w:t>
      </w:r>
      <w:bookmarkEnd w:id="2037"/>
    </w:p>
    <w:p w14:paraId="66E402B8" w14:textId="77777777" w:rsidR="00C0412D" w:rsidRDefault="00C0412D" w:rsidP="00C0412D">
      <w:pPr>
        <w:pStyle w:val="KeepWithNext"/>
        <w:rPr>
          <w:rtl/>
          <w:lang w:eastAsia="he-IL"/>
        </w:rPr>
      </w:pPr>
    </w:p>
    <w:p w14:paraId="54E1C44D" w14:textId="4B8D303D" w:rsidR="00C0412D" w:rsidRDefault="00C0412D" w:rsidP="00C0412D">
      <w:pPr>
        <w:rPr>
          <w:rtl/>
          <w:lang w:eastAsia="he-IL"/>
        </w:rPr>
      </w:pPr>
      <w:r>
        <w:rPr>
          <w:rFonts w:hint="cs"/>
          <w:rtl/>
          <w:lang w:eastAsia="he-IL"/>
        </w:rPr>
        <w:t>השמות של הדירקטיבות והתיאורים שלהן.</w:t>
      </w:r>
    </w:p>
    <w:p w14:paraId="2C19012A" w14:textId="77777777" w:rsidR="00C0412D" w:rsidRDefault="00C0412D" w:rsidP="00C0412D">
      <w:pPr>
        <w:rPr>
          <w:rtl/>
          <w:lang w:eastAsia="he-IL"/>
        </w:rPr>
      </w:pPr>
      <w:bookmarkStart w:id="2038" w:name="_ETM_Q1_3543236"/>
      <w:bookmarkEnd w:id="2038"/>
    </w:p>
    <w:p w14:paraId="18B75ABD" w14:textId="1283E012" w:rsidR="00C0412D" w:rsidRDefault="00C0412D" w:rsidP="00C0412D">
      <w:pPr>
        <w:pStyle w:val="af9"/>
        <w:keepNext/>
        <w:rPr>
          <w:rtl/>
          <w:lang w:eastAsia="he-IL"/>
        </w:rPr>
      </w:pPr>
      <w:bookmarkStart w:id="2039" w:name="ET_guest_רוית_ארבל_356"/>
      <w:r w:rsidRPr="00C0412D">
        <w:rPr>
          <w:rStyle w:val="TagStyle"/>
          <w:rtl/>
        </w:rPr>
        <w:t xml:space="preserve"> &lt;&lt; אורח &gt;&gt; </w:t>
      </w:r>
      <w:proofErr w:type="spellStart"/>
      <w:r>
        <w:rPr>
          <w:rtl/>
          <w:lang w:eastAsia="he-IL"/>
        </w:rPr>
        <w:t>רוית</w:t>
      </w:r>
      <w:proofErr w:type="spellEnd"/>
      <w:r>
        <w:rPr>
          <w:rtl/>
          <w:lang w:eastAsia="he-IL"/>
        </w:rPr>
        <w:t xml:space="preserve"> ארבל:</w:t>
      </w:r>
      <w:r w:rsidRPr="00C0412D">
        <w:rPr>
          <w:rStyle w:val="TagStyle"/>
          <w:rtl/>
        </w:rPr>
        <w:t xml:space="preserve"> &lt;&lt; אורח &gt;&gt;</w:t>
      </w:r>
      <w:r w:rsidR="00E47EFF">
        <w:rPr>
          <w:rtl/>
          <w:lang w:eastAsia="he-IL"/>
        </w:rPr>
        <w:t xml:space="preserve"> </w:t>
      </w:r>
      <w:bookmarkEnd w:id="2039"/>
    </w:p>
    <w:p w14:paraId="16C264D1" w14:textId="77777777" w:rsidR="00C0412D" w:rsidRDefault="00C0412D" w:rsidP="00C0412D">
      <w:pPr>
        <w:pStyle w:val="KeepWithNext"/>
        <w:rPr>
          <w:rtl/>
          <w:lang w:eastAsia="he-IL"/>
        </w:rPr>
      </w:pPr>
    </w:p>
    <w:p w14:paraId="20653076" w14:textId="3643D573" w:rsidR="00C0412D" w:rsidRDefault="00C0412D" w:rsidP="00C0412D">
      <w:pPr>
        <w:rPr>
          <w:rtl/>
          <w:lang w:eastAsia="he-IL"/>
        </w:rPr>
      </w:pPr>
      <w:bookmarkStart w:id="2040" w:name="_ETM_Q1_3543494"/>
      <w:bookmarkStart w:id="2041" w:name="_ETM_Q1_3543524"/>
      <w:bookmarkEnd w:id="2040"/>
      <w:bookmarkEnd w:id="2041"/>
      <w:r>
        <w:rPr>
          <w:rFonts w:hint="cs"/>
          <w:rtl/>
          <w:lang w:eastAsia="he-IL"/>
        </w:rPr>
        <w:t>זה כרגע בעמוד 18.</w:t>
      </w:r>
    </w:p>
    <w:p w14:paraId="3B8B75DE" w14:textId="77777777" w:rsidR="00C0412D" w:rsidRDefault="00C0412D" w:rsidP="00C0412D">
      <w:pPr>
        <w:rPr>
          <w:rtl/>
          <w:lang w:eastAsia="he-IL"/>
        </w:rPr>
      </w:pPr>
      <w:bookmarkStart w:id="2042" w:name="_ETM_Q1_3543169"/>
      <w:bookmarkStart w:id="2043" w:name="_ETM_Q1_3543200"/>
      <w:bookmarkEnd w:id="2042"/>
      <w:bookmarkEnd w:id="2043"/>
    </w:p>
    <w:p w14:paraId="5384F7F8" w14:textId="572BD9A7" w:rsidR="00C0412D" w:rsidRDefault="00C0412D" w:rsidP="00C0412D">
      <w:pPr>
        <w:pStyle w:val="a4"/>
        <w:keepNext/>
        <w:rPr>
          <w:rtl/>
        </w:rPr>
      </w:pPr>
      <w:bookmarkStart w:id="2044" w:name="ET_speaker_נעה_בן_שבת_357"/>
      <w:r w:rsidRPr="00C0412D">
        <w:rPr>
          <w:rStyle w:val="TagStyle"/>
          <w:rtl/>
        </w:rPr>
        <w:t xml:space="preserve"> &lt;&lt; דובר &gt;&gt; </w:t>
      </w:r>
      <w:r>
        <w:rPr>
          <w:rtl/>
        </w:rPr>
        <w:t>נעה בן שבת:</w:t>
      </w:r>
      <w:r w:rsidRPr="00C0412D">
        <w:rPr>
          <w:rStyle w:val="TagStyle"/>
          <w:rtl/>
        </w:rPr>
        <w:t xml:space="preserve"> &lt;&lt; דובר &gt;&gt;</w:t>
      </w:r>
      <w:r w:rsidR="00E47EFF">
        <w:rPr>
          <w:rtl/>
        </w:rPr>
        <w:t xml:space="preserve"> </w:t>
      </w:r>
      <w:bookmarkEnd w:id="2044"/>
    </w:p>
    <w:p w14:paraId="5FC44F6F" w14:textId="77777777" w:rsidR="00C0412D" w:rsidRDefault="00C0412D" w:rsidP="00C0412D">
      <w:pPr>
        <w:pStyle w:val="KeepWithNext"/>
        <w:rPr>
          <w:rtl/>
          <w:lang w:eastAsia="he-IL"/>
        </w:rPr>
      </w:pPr>
    </w:p>
    <w:p w14:paraId="3DC94BC2" w14:textId="4D17C688" w:rsidR="00C0412D" w:rsidRDefault="00C0412D" w:rsidP="00C0412D">
      <w:pPr>
        <w:rPr>
          <w:rtl/>
          <w:lang w:eastAsia="he-IL"/>
        </w:rPr>
      </w:pPr>
      <w:r>
        <w:rPr>
          <w:rFonts w:hint="cs"/>
          <w:rtl/>
          <w:lang w:eastAsia="he-IL"/>
        </w:rPr>
        <w:t xml:space="preserve">הנוסח מונח בפניכם. בעמוד 19, אנחנו בסעיף 321א. משרד הבריאות, משרד האוצר, אתם רוצים להסביר? זאת בקשה שלכם להוסיף את </w:t>
      </w:r>
      <w:bookmarkStart w:id="2045" w:name="_ETM_Q1_3559555"/>
      <w:bookmarkEnd w:id="2045"/>
      <w:r>
        <w:rPr>
          <w:rFonts w:hint="cs"/>
          <w:rtl/>
          <w:lang w:eastAsia="he-IL"/>
        </w:rPr>
        <w:t>ההוראה הזאת. ההוראה המקורית</w:t>
      </w:r>
      <w:bookmarkStart w:id="2046" w:name="_ETM_Q1_3570227"/>
      <w:bookmarkEnd w:id="2046"/>
      <w:r>
        <w:rPr>
          <w:rFonts w:hint="cs"/>
          <w:rtl/>
          <w:lang w:eastAsia="he-IL"/>
        </w:rPr>
        <w:t xml:space="preserve"> בסעיף 40 אמרה שעד 31 באוגוסט 2029 לא יחולו פסקאות (2) עד (4) להגדרה חקיקת המזון למעט לעניין מזון המפורט </w:t>
      </w:r>
      <w:bookmarkStart w:id="2047" w:name="_ETM_Q1_3580409"/>
      <w:bookmarkEnd w:id="2047"/>
      <w:r>
        <w:rPr>
          <w:rFonts w:hint="cs"/>
          <w:rtl/>
          <w:lang w:eastAsia="he-IL"/>
        </w:rPr>
        <w:t>בתוספת ה-12 וכן הלאה. זו הייתה ההוראה המקורית. כעת נוסף לרשימות האלה של פסקאות (2) עד (4), נוספות תקנות.</w:t>
      </w:r>
    </w:p>
    <w:p w14:paraId="7CAB0D00" w14:textId="77777777" w:rsidR="007159AA" w:rsidRDefault="007159AA" w:rsidP="00C0412D">
      <w:pPr>
        <w:rPr>
          <w:rtl/>
          <w:lang w:eastAsia="he-IL"/>
        </w:rPr>
      </w:pPr>
    </w:p>
    <w:p w14:paraId="3CADBAE0" w14:textId="48FA419C" w:rsidR="007159AA" w:rsidRDefault="007159AA" w:rsidP="00C0412D">
      <w:pPr>
        <w:rPr>
          <w:rtl/>
          <w:lang w:eastAsia="he-IL"/>
        </w:rPr>
      </w:pPr>
      <w:r>
        <w:rPr>
          <w:rFonts w:hint="cs"/>
          <w:rtl/>
          <w:lang w:eastAsia="he-IL"/>
        </w:rPr>
        <w:t>321א.</w:t>
      </w:r>
      <w:r>
        <w:rPr>
          <w:rtl/>
          <w:lang w:eastAsia="he-IL"/>
        </w:rPr>
        <w:tab/>
      </w:r>
      <w:r>
        <w:rPr>
          <w:rFonts w:hint="cs"/>
          <w:rtl/>
          <w:lang w:eastAsia="he-IL"/>
        </w:rPr>
        <w:t>סייג לתחולת חקיקת המזון</w:t>
      </w:r>
      <w:r w:rsidR="003A02CE">
        <w:rPr>
          <w:rFonts w:hint="cs"/>
          <w:rtl/>
          <w:lang w:eastAsia="he-IL"/>
        </w:rPr>
        <w:t xml:space="preserve"> </w:t>
      </w:r>
      <w:r>
        <w:rPr>
          <w:rFonts w:hint="cs"/>
          <w:rtl/>
          <w:lang w:eastAsia="he-IL"/>
        </w:rPr>
        <w:t>- הוראת שעה</w:t>
      </w:r>
    </w:p>
    <w:p w14:paraId="3441A1DF" w14:textId="77777777" w:rsidR="00C0412D" w:rsidRDefault="00C0412D" w:rsidP="00C0412D">
      <w:pPr>
        <w:rPr>
          <w:rtl/>
          <w:lang w:eastAsia="he-IL"/>
        </w:rPr>
      </w:pPr>
    </w:p>
    <w:p w14:paraId="6F3A0AC0" w14:textId="2C3F3596" w:rsidR="00C0412D" w:rsidRDefault="00C0412D" w:rsidP="007159AA">
      <w:pPr>
        <w:pStyle w:val="afe"/>
        <w:numPr>
          <w:ilvl w:val="0"/>
          <w:numId w:val="6"/>
        </w:numPr>
        <w:rPr>
          <w:rtl/>
          <w:lang w:eastAsia="he-IL"/>
        </w:rPr>
      </w:pPr>
      <w:r>
        <w:rPr>
          <w:rFonts w:hint="cs"/>
          <w:rtl/>
          <w:lang w:eastAsia="he-IL"/>
        </w:rPr>
        <w:t xml:space="preserve">בתקופה </w:t>
      </w:r>
      <w:bookmarkStart w:id="2048" w:name="_ETM_Q1_3592778"/>
      <w:bookmarkEnd w:id="2048"/>
      <w:r>
        <w:rPr>
          <w:rFonts w:hint="cs"/>
          <w:rtl/>
          <w:lang w:eastAsia="he-IL"/>
        </w:rPr>
        <w:t xml:space="preserve">שמיום א' בטבת </w:t>
      </w:r>
      <w:proofErr w:type="spellStart"/>
      <w:r>
        <w:rPr>
          <w:rFonts w:hint="cs"/>
          <w:rtl/>
          <w:lang w:eastAsia="he-IL"/>
        </w:rPr>
        <w:t>התשפ"ה</w:t>
      </w:r>
      <w:proofErr w:type="spellEnd"/>
      <w:r>
        <w:rPr>
          <w:rFonts w:hint="cs"/>
          <w:rtl/>
          <w:lang w:eastAsia="he-IL"/>
        </w:rPr>
        <w:t xml:space="preserve"> (1 בינואר 2025) עד יום כ' באלול </w:t>
      </w:r>
      <w:proofErr w:type="spellStart"/>
      <w:r>
        <w:rPr>
          <w:rFonts w:hint="cs"/>
          <w:rtl/>
          <w:lang w:eastAsia="he-IL"/>
        </w:rPr>
        <w:t>התשפ"ט</w:t>
      </w:r>
      <w:proofErr w:type="spellEnd"/>
      <w:r>
        <w:rPr>
          <w:rFonts w:hint="cs"/>
          <w:rtl/>
          <w:lang w:eastAsia="he-IL"/>
        </w:rPr>
        <w:t xml:space="preserve"> (31 באוגוסט 2029) (בסעיף זה </w:t>
      </w:r>
      <w:r>
        <w:rPr>
          <w:rtl/>
          <w:lang w:eastAsia="he-IL"/>
        </w:rPr>
        <w:t>–</w:t>
      </w:r>
      <w:r>
        <w:rPr>
          <w:rFonts w:hint="cs"/>
          <w:rtl/>
          <w:lang w:eastAsia="he-IL"/>
        </w:rPr>
        <w:t xml:space="preserve"> תקופת הביניים) לא יחולו פסקאות (2) עד (4) להגדרה "חקיקת המזון" ותקנות וצווים שנכללים בפסקה</w:t>
      </w:r>
      <w:r>
        <w:rPr>
          <w:lang w:eastAsia="he-IL"/>
        </w:rPr>
        <w:t xml:space="preserve"> </w:t>
      </w:r>
      <w:r w:rsidR="007159AA">
        <w:rPr>
          <w:rFonts w:hint="cs"/>
          <w:rtl/>
          <w:lang w:eastAsia="he-IL"/>
        </w:rPr>
        <w:t xml:space="preserve">(1) להגדרה האמורה או </w:t>
      </w:r>
      <w:bookmarkStart w:id="2049" w:name="_ETM_Q1_3614074"/>
      <w:bookmarkEnd w:id="2049"/>
      <w:r w:rsidR="007159AA">
        <w:rPr>
          <w:rFonts w:hint="cs"/>
          <w:rtl/>
          <w:lang w:eastAsia="he-IL"/>
        </w:rPr>
        <w:t>הנחיות והוראות נוהל שרואים אותן כמנויות בפסקה האמורה מכוח סעיף 321(ד) או (ו), המנויים בתוספת ה-13, למעט לעניין מזון המפורט בתוספת ה-12, פירות וירקות טריים ומזון גולמי מן החי, לגבי אלה:</w:t>
      </w:r>
    </w:p>
    <w:p w14:paraId="5A81E970" w14:textId="77777777" w:rsidR="007159AA" w:rsidRDefault="007159AA" w:rsidP="00C0412D">
      <w:pPr>
        <w:rPr>
          <w:rtl/>
          <w:lang w:eastAsia="he-IL"/>
        </w:rPr>
      </w:pPr>
    </w:p>
    <w:p w14:paraId="2B5D5310" w14:textId="626CCEAE" w:rsidR="007159AA" w:rsidRPr="00C0412D" w:rsidRDefault="007159AA" w:rsidP="007159AA">
      <w:pPr>
        <w:pStyle w:val="afe"/>
        <w:numPr>
          <w:ilvl w:val="0"/>
          <w:numId w:val="7"/>
        </w:numPr>
        <w:rPr>
          <w:rtl/>
          <w:lang w:eastAsia="he-IL"/>
        </w:rPr>
      </w:pPr>
      <w:bookmarkStart w:id="2050" w:name="_ETM_Q1_3631679"/>
      <w:bookmarkStart w:id="2051" w:name="_ETM_Q1_3631713"/>
      <w:bookmarkEnd w:id="2050"/>
      <w:bookmarkEnd w:id="2051"/>
      <w:r>
        <w:rPr>
          <w:rFonts w:hint="cs"/>
          <w:rtl/>
          <w:lang w:eastAsia="he-IL"/>
        </w:rPr>
        <w:t xml:space="preserve">לגבי יבואן נאות המייבא מזון במסלול האירופי, ולעניין התקופה שעד המועד הקובע כמשמעותו בסעיף 34(ב) לחוק הגנה על </w:t>
      </w:r>
      <w:bookmarkStart w:id="2052" w:name="_ETM_Q1_3640154"/>
      <w:bookmarkEnd w:id="2052"/>
      <w:r>
        <w:rPr>
          <w:rFonts w:hint="cs"/>
          <w:rtl/>
          <w:lang w:eastAsia="he-IL"/>
        </w:rPr>
        <w:t xml:space="preserve">בריאות הציבור (מזון) (תיקון מס' 10, הוראת שעה) התשפ"ד-2024 (בסעיף זה </w:t>
      </w:r>
      <w:r>
        <w:rPr>
          <w:rtl/>
          <w:lang w:eastAsia="he-IL"/>
        </w:rPr>
        <w:t>–</w:t>
      </w:r>
      <w:r>
        <w:rPr>
          <w:rFonts w:hint="cs"/>
          <w:rtl/>
          <w:lang w:eastAsia="he-IL"/>
        </w:rPr>
        <w:t xml:space="preserve"> תיקון מס' 10) </w:t>
      </w:r>
      <w:r>
        <w:rPr>
          <w:rtl/>
          <w:lang w:eastAsia="he-IL"/>
        </w:rPr>
        <w:t>–</w:t>
      </w:r>
      <w:r>
        <w:rPr>
          <w:rFonts w:hint="cs"/>
          <w:rtl/>
          <w:lang w:eastAsia="he-IL"/>
        </w:rPr>
        <w:t xml:space="preserve"> יבואן נאות כאמור שהודיע לפי הסעיף האמור שהוראות הסימון כהגדרתו בסעיף 32 לחוק האמור יחולו עליו.</w:t>
      </w:r>
    </w:p>
    <w:p w14:paraId="44A93D39" w14:textId="77777777" w:rsidR="00C0412D" w:rsidRDefault="00C0412D" w:rsidP="00C0412D">
      <w:pPr>
        <w:rPr>
          <w:rtl/>
          <w:lang w:eastAsia="he-IL"/>
        </w:rPr>
      </w:pPr>
      <w:bookmarkStart w:id="2053" w:name="_ETM_Q1_3485394"/>
      <w:bookmarkEnd w:id="2053"/>
    </w:p>
    <w:p w14:paraId="437D4FEC" w14:textId="0DC27B60" w:rsidR="00F76EB6" w:rsidRDefault="007159AA" w:rsidP="007159AA">
      <w:pPr>
        <w:rPr>
          <w:rtl/>
          <w:lang w:eastAsia="he-IL"/>
        </w:rPr>
      </w:pPr>
      <w:r>
        <w:rPr>
          <w:rFonts w:hint="cs"/>
          <w:rtl/>
          <w:lang w:eastAsia="he-IL"/>
        </w:rPr>
        <w:t>זא</w:t>
      </w:r>
      <w:bookmarkStart w:id="2054" w:name="_ETM_Q1_3653169"/>
      <w:bookmarkEnd w:id="2054"/>
      <w:r>
        <w:rPr>
          <w:rFonts w:hint="cs"/>
          <w:rtl/>
          <w:lang w:eastAsia="he-IL"/>
        </w:rPr>
        <w:t>ת אומרת, זה יבואן נאות במסלול האירופי שקיבל על עצמו</w:t>
      </w:r>
      <w:r w:rsidR="003A02CE">
        <w:rPr>
          <w:rFonts w:hint="cs"/>
          <w:rtl/>
          <w:lang w:eastAsia="he-IL"/>
        </w:rPr>
        <w:t xml:space="preserve"> </w:t>
      </w:r>
      <w:r>
        <w:rPr>
          <w:rFonts w:hint="cs"/>
          <w:rtl/>
          <w:lang w:eastAsia="he-IL"/>
        </w:rPr>
        <w:t xml:space="preserve">את כל ההוראות, כולל הוראות </w:t>
      </w:r>
      <w:bookmarkStart w:id="2055" w:name="_ETM_Q1_3656119"/>
      <w:bookmarkEnd w:id="2055"/>
      <w:r>
        <w:rPr>
          <w:rFonts w:hint="cs"/>
          <w:rtl/>
          <w:lang w:eastAsia="he-IL"/>
        </w:rPr>
        <w:t>הסימון. אם הוא</w:t>
      </w:r>
      <w:r w:rsidR="003A02CE">
        <w:rPr>
          <w:rFonts w:hint="cs"/>
          <w:rtl/>
          <w:lang w:eastAsia="he-IL"/>
        </w:rPr>
        <w:t xml:space="preserve"> </w:t>
      </w:r>
      <w:r>
        <w:rPr>
          <w:rFonts w:hint="cs"/>
          <w:rtl/>
          <w:lang w:eastAsia="he-IL"/>
        </w:rPr>
        <w:t xml:space="preserve">לא קיבל על עצמו את הוראות </w:t>
      </w:r>
      <w:bookmarkStart w:id="2056" w:name="_ETM_Q1_3661362"/>
      <w:bookmarkEnd w:id="2056"/>
      <w:r>
        <w:rPr>
          <w:rFonts w:hint="cs"/>
          <w:rtl/>
          <w:lang w:eastAsia="he-IL"/>
        </w:rPr>
        <w:t xml:space="preserve">הסימון, הוא לא במועדון הזה כפי שכינו אותו כאן. </w:t>
      </w:r>
      <w:bookmarkStart w:id="2057" w:name="_ETM_Q1_3665113"/>
      <w:bookmarkEnd w:id="2057"/>
    </w:p>
    <w:p w14:paraId="3C052057" w14:textId="77777777" w:rsidR="007159AA" w:rsidRDefault="007159AA" w:rsidP="007159AA">
      <w:pPr>
        <w:rPr>
          <w:rtl/>
          <w:lang w:eastAsia="he-IL"/>
        </w:rPr>
      </w:pPr>
    </w:p>
    <w:p w14:paraId="18CC8C10" w14:textId="1FFEE7A5" w:rsidR="007159AA" w:rsidRDefault="007159AA" w:rsidP="007159AA">
      <w:pPr>
        <w:pStyle w:val="afe"/>
        <w:numPr>
          <w:ilvl w:val="0"/>
          <w:numId w:val="7"/>
        </w:numPr>
        <w:rPr>
          <w:rtl/>
          <w:lang w:eastAsia="he-IL"/>
        </w:rPr>
      </w:pPr>
      <w:bookmarkStart w:id="2058" w:name="_ETM_Q1_3660750"/>
      <w:bookmarkStart w:id="2059" w:name="_ETM_Q1_3660785"/>
      <w:bookmarkEnd w:id="2058"/>
      <w:bookmarkEnd w:id="2059"/>
      <w:r>
        <w:rPr>
          <w:rFonts w:hint="cs"/>
          <w:rtl/>
          <w:lang w:eastAsia="he-IL"/>
        </w:rPr>
        <w:t>לגבי</w:t>
      </w:r>
      <w:r w:rsidR="003A02CE">
        <w:rPr>
          <w:rFonts w:hint="cs"/>
          <w:rtl/>
          <w:lang w:eastAsia="he-IL"/>
        </w:rPr>
        <w:t xml:space="preserve"> </w:t>
      </w:r>
      <w:r>
        <w:rPr>
          <w:rFonts w:hint="cs"/>
          <w:rtl/>
          <w:lang w:eastAsia="he-IL"/>
        </w:rPr>
        <w:t>יצרן שהתקיימו בו כל אלה:</w:t>
      </w:r>
    </w:p>
    <w:p w14:paraId="7C9BD0B5" w14:textId="77777777" w:rsidR="007159AA" w:rsidRDefault="007159AA" w:rsidP="007159AA">
      <w:pPr>
        <w:rPr>
          <w:rtl/>
          <w:lang w:eastAsia="he-IL"/>
        </w:rPr>
      </w:pPr>
    </w:p>
    <w:p w14:paraId="50CF6BCB" w14:textId="41D2184E" w:rsidR="007159AA" w:rsidRDefault="007159AA" w:rsidP="007159AA">
      <w:pPr>
        <w:pStyle w:val="afe"/>
        <w:numPr>
          <w:ilvl w:val="0"/>
          <w:numId w:val="11"/>
        </w:numPr>
        <w:rPr>
          <w:lang w:eastAsia="he-IL"/>
        </w:rPr>
      </w:pPr>
      <w:bookmarkStart w:id="2060" w:name="_ETM_Q1_3654424"/>
      <w:bookmarkStart w:id="2061" w:name="_ETM_Q1_3654461"/>
      <w:bookmarkEnd w:id="2060"/>
      <w:bookmarkEnd w:id="2061"/>
      <w:r>
        <w:rPr>
          <w:rFonts w:hint="cs"/>
          <w:rtl/>
          <w:lang w:eastAsia="he-IL"/>
        </w:rPr>
        <w:t>יש בידיו אישור יצור נאות או שיש בידו אישור הגשת התחייבות.</w:t>
      </w:r>
    </w:p>
    <w:p w14:paraId="50E54B1C" w14:textId="77777777" w:rsidR="007159AA" w:rsidRDefault="007159AA" w:rsidP="007159AA">
      <w:pPr>
        <w:rPr>
          <w:rtl/>
          <w:lang w:eastAsia="he-IL"/>
        </w:rPr>
      </w:pPr>
      <w:bookmarkStart w:id="2062" w:name="_ETM_Q1_3645889"/>
      <w:bookmarkStart w:id="2063" w:name="_ETM_Q1_3645919"/>
      <w:bookmarkEnd w:id="2062"/>
      <w:bookmarkEnd w:id="2063"/>
    </w:p>
    <w:p w14:paraId="1419BF3E" w14:textId="513AADD6" w:rsidR="007159AA" w:rsidRDefault="007159AA" w:rsidP="007159AA">
      <w:pPr>
        <w:pStyle w:val="afe"/>
        <w:numPr>
          <w:ilvl w:val="0"/>
          <w:numId w:val="11"/>
        </w:numPr>
        <w:rPr>
          <w:rtl/>
          <w:lang w:eastAsia="he-IL"/>
        </w:rPr>
      </w:pPr>
      <w:bookmarkStart w:id="2064" w:name="_ETM_Q1_3645325"/>
      <w:bookmarkStart w:id="2065" w:name="_ETM_Q1_3645360"/>
      <w:bookmarkEnd w:id="2064"/>
      <w:bookmarkEnd w:id="2065"/>
      <w:r>
        <w:rPr>
          <w:rFonts w:hint="cs"/>
          <w:rtl/>
          <w:lang w:eastAsia="he-IL"/>
        </w:rPr>
        <w:t>הוא הגיש הצהרה מקוונת דרך אתר האינטרנט לעניין מזון מסוים שהוא מייצר, כי המזון עומד בהוראות הדין החלות באיחוד האירופי כפי שהן חלות על מזון המשווק באיחוד האירופי ובכפוף לכל ההוראות המאומצות.</w:t>
      </w:r>
    </w:p>
    <w:p w14:paraId="7C7319AE" w14:textId="77777777" w:rsidR="007159AA" w:rsidRDefault="007159AA" w:rsidP="007159AA">
      <w:pPr>
        <w:rPr>
          <w:rtl/>
          <w:lang w:eastAsia="he-IL"/>
        </w:rPr>
      </w:pPr>
    </w:p>
    <w:p w14:paraId="542C56C1" w14:textId="26257945" w:rsidR="007159AA" w:rsidRDefault="007159AA" w:rsidP="007159AA">
      <w:pPr>
        <w:pStyle w:val="afe"/>
        <w:numPr>
          <w:ilvl w:val="0"/>
          <w:numId w:val="11"/>
        </w:numPr>
        <w:rPr>
          <w:rtl/>
          <w:lang w:eastAsia="he-IL"/>
        </w:rPr>
      </w:pPr>
      <w:r>
        <w:rPr>
          <w:rFonts w:hint="cs"/>
          <w:rtl/>
          <w:lang w:eastAsia="he-IL"/>
        </w:rPr>
        <w:t xml:space="preserve">לעניין התקופה שעד המועד הקובע כמשמעותו בסעיף 34(ב) לתיקון מס' 10 </w:t>
      </w:r>
      <w:r>
        <w:rPr>
          <w:rtl/>
          <w:lang w:eastAsia="he-IL"/>
        </w:rPr>
        <w:t>–</w:t>
      </w:r>
      <w:r>
        <w:rPr>
          <w:rFonts w:hint="cs"/>
          <w:rtl/>
          <w:lang w:eastAsia="he-IL"/>
        </w:rPr>
        <w:t xml:space="preserve"> הוא הודיע לפי הסעיף האמור שהוראות הסימון כהגדרתו בסעיף 32 לחוק האמור יחולו עליו.</w:t>
      </w:r>
    </w:p>
    <w:p w14:paraId="4F6058F4" w14:textId="77777777" w:rsidR="007159AA" w:rsidRDefault="007159AA" w:rsidP="007D6DAC">
      <w:pPr>
        <w:rPr>
          <w:rtl/>
          <w:lang w:eastAsia="he-IL"/>
        </w:rPr>
      </w:pPr>
      <w:bookmarkStart w:id="2066" w:name="_ETM_Q1_3652690"/>
      <w:bookmarkStart w:id="2067" w:name="_ETM_Q1_3652728"/>
      <w:bookmarkEnd w:id="2066"/>
      <w:bookmarkEnd w:id="2067"/>
    </w:p>
    <w:p w14:paraId="31F42A7A" w14:textId="26C946C0" w:rsidR="007D6DAC" w:rsidRDefault="007D6DAC" w:rsidP="007D6DAC">
      <w:pPr>
        <w:rPr>
          <w:rtl/>
          <w:lang w:eastAsia="he-IL"/>
        </w:rPr>
      </w:pPr>
      <w:r>
        <w:rPr>
          <w:rFonts w:hint="cs"/>
          <w:rtl/>
          <w:lang w:eastAsia="he-IL"/>
        </w:rPr>
        <w:t xml:space="preserve">זאת אומרת, יש כאן עוד </w:t>
      </w:r>
      <w:bookmarkStart w:id="2068" w:name="_ETM_Q1_3699079"/>
      <w:bookmarkEnd w:id="2068"/>
      <w:r>
        <w:rPr>
          <w:rFonts w:hint="cs"/>
          <w:rtl/>
          <w:lang w:eastAsia="he-IL"/>
        </w:rPr>
        <w:t>תנאי מעבר לכך שהוא צריך להיות עם אישור נאות או אישור קבלת התחייבות.</w:t>
      </w:r>
    </w:p>
    <w:p w14:paraId="5789E0F8" w14:textId="77777777" w:rsidR="007D6DAC" w:rsidRDefault="007D6DAC" w:rsidP="007D6DAC">
      <w:pPr>
        <w:rPr>
          <w:rtl/>
          <w:lang w:eastAsia="he-IL"/>
        </w:rPr>
      </w:pPr>
    </w:p>
    <w:p w14:paraId="11235A55" w14:textId="30352A8B" w:rsidR="007D6DAC" w:rsidRDefault="007D6DAC" w:rsidP="007D6DAC">
      <w:pPr>
        <w:pStyle w:val="af9"/>
        <w:keepNext/>
        <w:rPr>
          <w:rtl/>
          <w:lang w:eastAsia="he-IL"/>
        </w:rPr>
      </w:pPr>
      <w:bookmarkStart w:id="2069" w:name="ET_guest_רוית_ארבל_358"/>
      <w:r w:rsidRPr="007D6DAC">
        <w:rPr>
          <w:rStyle w:val="TagStyle"/>
          <w:rtl/>
        </w:rPr>
        <w:t xml:space="preserve"> &lt;&lt; אורח &gt;&gt; </w:t>
      </w:r>
      <w:proofErr w:type="spellStart"/>
      <w:r>
        <w:rPr>
          <w:rtl/>
          <w:lang w:eastAsia="he-IL"/>
        </w:rPr>
        <w:t>רוית</w:t>
      </w:r>
      <w:proofErr w:type="spellEnd"/>
      <w:r>
        <w:rPr>
          <w:rtl/>
          <w:lang w:eastAsia="he-IL"/>
        </w:rPr>
        <w:t xml:space="preserve"> ארבל:</w:t>
      </w:r>
      <w:r w:rsidRPr="007D6DAC">
        <w:rPr>
          <w:rStyle w:val="TagStyle"/>
          <w:rtl/>
        </w:rPr>
        <w:t xml:space="preserve"> &lt;&lt; אורח &gt;&gt;</w:t>
      </w:r>
      <w:r w:rsidR="00E47EFF">
        <w:rPr>
          <w:rtl/>
          <w:lang w:eastAsia="he-IL"/>
        </w:rPr>
        <w:t xml:space="preserve"> </w:t>
      </w:r>
      <w:bookmarkEnd w:id="2069"/>
    </w:p>
    <w:p w14:paraId="18AEEF59" w14:textId="77777777" w:rsidR="007D6DAC" w:rsidRDefault="007D6DAC" w:rsidP="007D6DAC">
      <w:pPr>
        <w:pStyle w:val="KeepWithNext"/>
        <w:rPr>
          <w:rtl/>
          <w:lang w:eastAsia="he-IL"/>
        </w:rPr>
      </w:pPr>
    </w:p>
    <w:p w14:paraId="7ECDF939" w14:textId="38A39FEE" w:rsidR="007D6DAC" w:rsidRDefault="007D6DAC" w:rsidP="007D6DAC">
      <w:pPr>
        <w:rPr>
          <w:rtl/>
          <w:lang w:eastAsia="he-IL"/>
        </w:rPr>
      </w:pPr>
      <w:r>
        <w:rPr>
          <w:rFonts w:hint="cs"/>
          <w:rtl/>
          <w:lang w:eastAsia="he-IL"/>
        </w:rPr>
        <w:t>לגבי המזון המסוים.</w:t>
      </w:r>
    </w:p>
    <w:p w14:paraId="3A822825" w14:textId="77777777" w:rsidR="007D6DAC" w:rsidRDefault="007D6DAC" w:rsidP="007D6DAC">
      <w:pPr>
        <w:rPr>
          <w:rtl/>
          <w:lang w:eastAsia="he-IL"/>
        </w:rPr>
      </w:pPr>
      <w:bookmarkStart w:id="2070" w:name="_ETM_Q1_3708529"/>
      <w:bookmarkStart w:id="2071" w:name="_ETM_Q1_3708565"/>
      <w:bookmarkStart w:id="2072" w:name="_ETM_Q1_3709225"/>
      <w:bookmarkEnd w:id="2070"/>
      <w:bookmarkEnd w:id="2071"/>
      <w:bookmarkEnd w:id="2072"/>
    </w:p>
    <w:p w14:paraId="07D49EFE" w14:textId="504D691B" w:rsidR="007D6DAC" w:rsidRDefault="007D6DAC" w:rsidP="007D6DAC">
      <w:pPr>
        <w:pStyle w:val="a4"/>
        <w:keepNext/>
        <w:rPr>
          <w:rtl/>
        </w:rPr>
      </w:pPr>
      <w:bookmarkStart w:id="2073" w:name="ET_speaker_נעה_בן_שבת_359"/>
      <w:r w:rsidRPr="007D6DAC">
        <w:rPr>
          <w:rStyle w:val="TagStyle"/>
          <w:rtl/>
        </w:rPr>
        <w:t xml:space="preserve"> &lt;&lt; דובר &gt;&gt; </w:t>
      </w:r>
      <w:r>
        <w:rPr>
          <w:rtl/>
        </w:rPr>
        <w:t>נעה בן שבת:</w:t>
      </w:r>
      <w:r w:rsidRPr="007D6DAC">
        <w:rPr>
          <w:rStyle w:val="TagStyle"/>
          <w:rtl/>
        </w:rPr>
        <w:t xml:space="preserve"> &lt;&lt; דובר &gt;&gt;</w:t>
      </w:r>
      <w:r w:rsidR="00E47EFF">
        <w:rPr>
          <w:rtl/>
        </w:rPr>
        <w:t xml:space="preserve"> </w:t>
      </w:r>
      <w:bookmarkEnd w:id="2073"/>
    </w:p>
    <w:p w14:paraId="5DD11E7D" w14:textId="77777777" w:rsidR="007D6DAC" w:rsidRDefault="007D6DAC" w:rsidP="007D6DAC">
      <w:pPr>
        <w:pStyle w:val="KeepWithNext"/>
        <w:rPr>
          <w:rtl/>
          <w:lang w:eastAsia="he-IL"/>
        </w:rPr>
      </w:pPr>
    </w:p>
    <w:p w14:paraId="2CD9C17F" w14:textId="3B717E27" w:rsidR="007D6DAC" w:rsidRDefault="007D6DAC" w:rsidP="007D6DAC">
      <w:pPr>
        <w:rPr>
          <w:rtl/>
          <w:lang w:eastAsia="he-IL"/>
        </w:rPr>
      </w:pPr>
      <w:bookmarkStart w:id="2074" w:name="_ETM_Q1_3709494"/>
      <w:bookmarkStart w:id="2075" w:name="_ETM_Q1_3709527"/>
      <w:bookmarkEnd w:id="2074"/>
      <w:bookmarkEnd w:id="2075"/>
      <w:r>
        <w:rPr>
          <w:rFonts w:hint="cs"/>
          <w:rtl/>
          <w:lang w:eastAsia="he-IL"/>
        </w:rPr>
        <w:t xml:space="preserve">אפשר להבהיר את זה. כל אלה </w:t>
      </w:r>
      <w:bookmarkStart w:id="2076" w:name="_ETM_Q1_3711789"/>
      <w:bookmarkEnd w:id="2076"/>
      <w:r>
        <w:rPr>
          <w:rFonts w:hint="cs"/>
          <w:rtl/>
          <w:lang w:eastAsia="he-IL"/>
        </w:rPr>
        <w:t>לגבי המזון המסוים.</w:t>
      </w:r>
      <w:r w:rsidR="003A02CE">
        <w:rPr>
          <w:rFonts w:hint="cs"/>
          <w:rtl/>
          <w:lang w:eastAsia="he-IL"/>
        </w:rPr>
        <w:t xml:space="preserve"> </w:t>
      </w:r>
      <w:r>
        <w:rPr>
          <w:rFonts w:hint="cs"/>
          <w:rtl/>
          <w:lang w:eastAsia="he-IL"/>
        </w:rPr>
        <w:t xml:space="preserve">אפשר לומר ברישה שהוא יצרן נאות לגבי </w:t>
      </w:r>
      <w:bookmarkStart w:id="2077" w:name="_ETM_Q1_3717646"/>
      <w:bookmarkEnd w:id="2077"/>
      <w:r>
        <w:rPr>
          <w:rFonts w:hint="cs"/>
          <w:rtl/>
          <w:lang w:eastAsia="he-IL"/>
        </w:rPr>
        <w:t xml:space="preserve">המזון המסוים עם אישור הגשת התחייבות, הגיש הצהרה מקוונת </w:t>
      </w:r>
      <w:bookmarkStart w:id="2078" w:name="_ETM_Q1_3721704"/>
      <w:bookmarkEnd w:id="2078"/>
      <w:r>
        <w:rPr>
          <w:rFonts w:hint="cs"/>
          <w:rtl/>
          <w:lang w:eastAsia="he-IL"/>
        </w:rPr>
        <w:t>לגבי אותו מזון מסוים.</w:t>
      </w:r>
      <w:r w:rsidR="003A02CE">
        <w:rPr>
          <w:rFonts w:hint="cs"/>
          <w:rtl/>
          <w:lang w:eastAsia="he-IL"/>
        </w:rPr>
        <w:t xml:space="preserve"> </w:t>
      </w:r>
      <w:r>
        <w:rPr>
          <w:rFonts w:hint="cs"/>
          <w:rtl/>
          <w:lang w:eastAsia="he-IL"/>
        </w:rPr>
        <w:t xml:space="preserve">התנאי השלישי הוא שבתקופת הוראת המעבר הוא הודיע שגם הוראות הסימון </w:t>
      </w:r>
      <w:bookmarkStart w:id="2079" w:name="_ETM_Q1_3727955"/>
      <w:bookmarkEnd w:id="2079"/>
      <w:r>
        <w:rPr>
          <w:rFonts w:hint="cs"/>
          <w:rtl/>
          <w:lang w:eastAsia="he-IL"/>
        </w:rPr>
        <w:t>חלות עליו.</w:t>
      </w:r>
      <w:r w:rsidR="003A02CE">
        <w:rPr>
          <w:rFonts w:hint="cs"/>
          <w:rtl/>
          <w:lang w:eastAsia="he-IL"/>
        </w:rPr>
        <w:t xml:space="preserve"> </w:t>
      </w:r>
      <w:r>
        <w:rPr>
          <w:rFonts w:hint="cs"/>
          <w:rtl/>
          <w:lang w:eastAsia="he-IL"/>
        </w:rPr>
        <w:t xml:space="preserve">זאת אומרת, ההוראות המאומצות עם הוראת </w:t>
      </w:r>
      <w:bookmarkStart w:id="2080" w:name="_ETM_Q1_3733159"/>
      <w:bookmarkEnd w:id="2080"/>
      <w:r>
        <w:rPr>
          <w:rFonts w:hint="cs"/>
          <w:rtl/>
          <w:lang w:eastAsia="he-IL"/>
        </w:rPr>
        <w:t>הסימון.</w:t>
      </w:r>
    </w:p>
    <w:p w14:paraId="14811A97" w14:textId="77777777" w:rsidR="007D6DAC" w:rsidRDefault="007D6DAC" w:rsidP="007D6DAC">
      <w:pPr>
        <w:rPr>
          <w:rtl/>
          <w:lang w:eastAsia="he-IL"/>
        </w:rPr>
      </w:pPr>
    </w:p>
    <w:p w14:paraId="05A8B489" w14:textId="72771BC2" w:rsidR="007D6DAC" w:rsidRDefault="007D6DAC" w:rsidP="007D6DAC">
      <w:pPr>
        <w:pStyle w:val="af9"/>
        <w:keepNext/>
        <w:rPr>
          <w:rtl/>
          <w:lang w:eastAsia="he-IL"/>
        </w:rPr>
      </w:pPr>
      <w:bookmarkStart w:id="2081" w:name="ET_guest_רוית_ארבל_360"/>
      <w:r w:rsidRPr="007D6DAC">
        <w:rPr>
          <w:rStyle w:val="TagStyle"/>
          <w:rtl/>
        </w:rPr>
        <w:t xml:space="preserve"> &lt;&lt; אורח &gt;&gt; </w:t>
      </w:r>
      <w:proofErr w:type="spellStart"/>
      <w:r>
        <w:rPr>
          <w:rtl/>
          <w:lang w:eastAsia="he-IL"/>
        </w:rPr>
        <w:t>רוית</w:t>
      </w:r>
      <w:proofErr w:type="spellEnd"/>
      <w:r>
        <w:rPr>
          <w:rtl/>
          <w:lang w:eastAsia="he-IL"/>
        </w:rPr>
        <w:t xml:space="preserve"> ארבל:</w:t>
      </w:r>
      <w:r w:rsidRPr="007D6DAC">
        <w:rPr>
          <w:rStyle w:val="TagStyle"/>
          <w:rtl/>
        </w:rPr>
        <w:t xml:space="preserve"> &lt;&lt; אורח &gt;&gt;</w:t>
      </w:r>
      <w:r w:rsidR="00E47EFF">
        <w:rPr>
          <w:rtl/>
          <w:lang w:eastAsia="he-IL"/>
        </w:rPr>
        <w:t xml:space="preserve"> </w:t>
      </w:r>
      <w:bookmarkEnd w:id="2081"/>
    </w:p>
    <w:p w14:paraId="690BE114" w14:textId="77777777" w:rsidR="007D6DAC" w:rsidRDefault="007D6DAC" w:rsidP="007D6DAC">
      <w:pPr>
        <w:pStyle w:val="KeepWithNext"/>
        <w:rPr>
          <w:rtl/>
          <w:lang w:eastAsia="he-IL"/>
        </w:rPr>
      </w:pPr>
    </w:p>
    <w:p w14:paraId="6C19D1B5" w14:textId="03E47294" w:rsidR="007D6DAC" w:rsidRDefault="007D6DAC" w:rsidP="007D6DAC">
      <w:pPr>
        <w:rPr>
          <w:rtl/>
          <w:lang w:eastAsia="he-IL"/>
        </w:rPr>
      </w:pPr>
      <w:r>
        <w:rPr>
          <w:rFonts w:hint="cs"/>
          <w:rtl/>
          <w:lang w:eastAsia="he-IL"/>
        </w:rPr>
        <w:t>כיוון שזה כתוב ממילא בכפוף לכל ההוראות</w:t>
      </w:r>
      <w:bookmarkStart w:id="2082" w:name="_ETM_Q1_3735558"/>
      <w:bookmarkEnd w:id="2082"/>
      <w:r>
        <w:rPr>
          <w:rFonts w:hint="cs"/>
          <w:rtl/>
          <w:lang w:eastAsia="he-IL"/>
        </w:rPr>
        <w:t xml:space="preserve"> המאומצות, ממילא זה למזון מסוים.</w:t>
      </w:r>
    </w:p>
    <w:p w14:paraId="175A728A" w14:textId="77777777" w:rsidR="007D6DAC" w:rsidRDefault="007D6DAC" w:rsidP="007D6DAC">
      <w:pPr>
        <w:rPr>
          <w:rtl/>
          <w:lang w:eastAsia="he-IL"/>
        </w:rPr>
      </w:pPr>
      <w:bookmarkStart w:id="2083" w:name="_ETM_Q1_3740470"/>
      <w:bookmarkStart w:id="2084" w:name="_ETM_Q1_3740508"/>
      <w:bookmarkStart w:id="2085" w:name="_ETM_Q1_3739995"/>
      <w:bookmarkEnd w:id="2083"/>
      <w:bookmarkEnd w:id="2084"/>
      <w:bookmarkEnd w:id="2085"/>
    </w:p>
    <w:p w14:paraId="18A385A2" w14:textId="531CCAC6" w:rsidR="007D6DAC" w:rsidRDefault="007D6DAC" w:rsidP="007D6DAC">
      <w:pPr>
        <w:pStyle w:val="a4"/>
        <w:keepNext/>
        <w:rPr>
          <w:rtl/>
        </w:rPr>
      </w:pPr>
      <w:bookmarkStart w:id="2086" w:name="ET_speaker_נעה_בן_שבת_361"/>
      <w:r w:rsidRPr="007D6DAC">
        <w:rPr>
          <w:rStyle w:val="TagStyle"/>
          <w:rtl/>
        </w:rPr>
        <w:t xml:space="preserve"> &lt;&lt; דובר &gt;&gt; </w:t>
      </w:r>
      <w:r>
        <w:rPr>
          <w:rtl/>
        </w:rPr>
        <w:t>נעה בן שבת:</w:t>
      </w:r>
      <w:r w:rsidRPr="007D6DAC">
        <w:rPr>
          <w:rStyle w:val="TagStyle"/>
          <w:rtl/>
        </w:rPr>
        <w:t xml:space="preserve"> &lt;&lt; דובר &gt;&gt;</w:t>
      </w:r>
      <w:r w:rsidR="00E47EFF">
        <w:rPr>
          <w:rtl/>
        </w:rPr>
        <w:t xml:space="preserve"> </w:t>
      </w:r>
      <w:bookmarkEnd w:id="2086"/>
    </w:p>
    <w:p w14:paraId="26B2D4F4" w14:textId="77777777" w:rsidR="007D6DAC" w:rsidRDefault="007D6DAC" w:rsidP="007D6DAC">
      <w:pPr>
        <w:pStyle w:val="KeepWithNext"/>
        <w:rPr>
          <w:rtl/>
          <w:lang w:eastAsia="he-IL"/>
        </w:rPr>
      </w:pPr>
    </w:p>
    <w:p w14:paraId="1685D564" w14:textId="560328AC" w:rsidR="007D6DAC" w:rsidRDefault="007D6DAC" w:rsidP="007D6DAC">
      <w:pPr>
        <w:rPr>
          <w:rtl/>
          <w:lang w:eastAsia="he-IL"/>
        </w:rPr>
      </w:pPr>
      <w:bookmarkStart w:id="2087" w:name="_ETM_Q1_3740279"/>
      <w:bookmarkEnd w:id="2087"/>
      <w:r>
        <w:rPr>
          <w:rFonts w:hint="cs"/>
          <w:rtl/>
          <w:lang w:eastAsia="he-IL"/>
        </w:rPr>
        <w:t>א</w:t>
      </w:r>
      <w:bookmarkStart w:id="2088" w:name="_ETM_Q1_3740310"/>
      <w:bookmarkEnd w:id="2088"/>
      <w:r>
        <w:rPr>
          <w:rFonts w:hint="cs"/>
          <w:rtl/>
          <w:lang w:eastAsia="he-IL"/>
        </w:rPr>
        <w:t>ני</w:t>
      </w:r>
      <w:r w:rsidR="003A02CE">
        <w:rPr>
          <w:rFonts w:hint="cs"/>
          <w:rtl/>
          <w:lang w:eastAsia="he-IL"/>
        </w:rPr>
        <w:t xml:space="preserve"> </w:t>
      </w:r>
      <w:r>
        <w:rPr>
          <w:rFonts w:hint="cs"/>
          <w:rtl/>
          <w:lang w:eastAsia="he-IL"/>
        </w:rPr>
        <w:t>מזכירה שבהוראות המאומצות יש גם את</w:t>
      </w:r>
      <w:bookmarkStart w:id="2089" w:name="_ETM_Q1_3742410"/>
      <w:bookmarkEnd w:id="2089"/>
      <w:r>
        <w:rPr>
          <w:rFonts w:hint="cs"/>
          <w:rtl/>
          <w:lang w:eastAsia="he-IL"/>
        </w:rPr>
        <w:t xml:space="preserve"> הוראות הסימון ובסעיף 34 יש הבחנה, יש אפשרות</w:t>
      </w:r>
      <w:bookmarkStart w:id="2090" w:name="_ETM_Q1_3746919"/>
      <w:bookmarkEnd w:id="2090"/>
      <w:r>
        <w:rPr>
          <w:rFonts w:hint="cs"/>
          <w:rtl/>
          <w:lang w:eastAsia="he-IL"/>
        </w:rPr>
        <w:t xml:space="preserve"> ליצרן לאמץ</w:t>
      </w:r>
      <w:r w:rsidR="003A02CE">
        <w:rPr>
          <w:rFonts w:hint="cs"/>
          <w:rtl/>
          <w:lang w:eastAsia="he-IL"/>
        </w:rPr>
        <w:t xml:space="preserve"> </w:t>
      </w:r>
      <w:r>
        <w:rPr>
          <w:rFonts w:hint="cs"/>
          <w:rtl/>
          <w:lang w:eastAsia="he-IL"/>
        </w:rPr>
        <w:t>את כל ההוראות המאומצות ללא הוראות הסימון</w:t>
      </w:r>
      <w:bookmarkStart w:id="2091" w:name="_ETM_Q1_3751403"/>
      <w:bookmarkEnd w:id="2091"/>
      <w:r>
        <w:rPr>
          <w:rFonts w:hint="cs"/>
          <w:rtl/>
          <w:lang w:eastAsia="he-IL"/>
        </w:rPr>
        <w:t xml:space="preserve">. לכן זה לא מספיק לומר את סעיף קטן (ב). </w:t>
      </w:r>
      <w:bookmarkStart w:id="2092" w:name="_ETM_Q1_3755187"/>
      <w:bookmarkEnd w:id="2092"/>
      <w:r>
        <w:rPr>
          <w:rFonts w:hint="cs"/>
          <w:rtl/>
          <w:lang w:eastAsia="he-IL"/>
        </w:rPr>
        <w:t>יש כאן איזושהי הבחנה.</w:t>
      </w:r>
    </w:p>
    <w:p w14:paraId="642D12B1" w14:textId="77777777" w:rsidR="007D6DAC" w:rsidRDefault="007D6DAC" w:rsidP="007D6DAC">
      <w:pPr>
        <w:rPr>
          <w:rtl/>
          <w:lang w:eastAsia="he-IL"/>
        </w:rPr>
      </w:pPr>
    </w:p>
    <w:p w14:paraId="2EE53AE1" w14:textId="4BAF03D8" w:rsidR="007D6DAC" w:rsidRDefault="007D6DAC" w:rsidP="007D6DAC">
      <w:pPr>
        <w:pStyle w:val="af9"/>
        <w:keepNext/>
        <w:rPr>
          <w:rtl/>
          <w:lang w:eastAsia="he-IL"/>
        </w:rPr>
      </w:pPr>
      <w:bookmarkStart w:id="2093" w:name="ET_guest_שרון_גוטמן__362"/>
      <w:r w:rsidRPr="007D6DAC">
        <w:rPr>
          <w:rStyle w:val="TagStyle"/>
          <w:rtl/>
        </w:rPr>
        <w:t xml:space="preserve"> &lt;&lt; אורח &gt;&gt; </w:t>
      </w:r>
      <w:r>
        <w:rPr>
          <w:rtl/>
          <w:lang w:eastAsia="he-IL"/>
        </w:rPr>
        <w:t>שרון גוטמן:</w:t>
      </w:r>
      <w:r w:rsidRPr="007D6DAC">
        <w:rPr>
          <w:rStyle w:val="TagStyle"/>
          <w:rtl/>
        </w:rPr>
        <w:t xml:space="preserve"> &lt;&lt; אורח &gt;&gt;</w:t>
      </w:r>
      <w:r w:rsidR="00E47EFF">
        <w:rPr>
          <w:rtl/>
          <w:lang w:eastAsia="he-IL"/>
        </w:rPr>
        <w:t xml:space="preserve"> </w:t>
      </w:r>
      <w:bookmarkEnd w:id="2093"/>
    </w:p>
    <w:p w14:paraId="167AD019" w14:textId="77777777" w:rsidR="007D6DAC" w:rsidRDefault="007D6DAC" w:rsidP="007D6DAC">
      <w:pPr>
        <w:pStyle w:val="KeepWithNext"/>
        <w:rPr>
          <w:rtl/>
          <w:lang w:eastAsia="he-IL"/>
        </w:rPr>
      </w:pPr>
    </w:p>
    <w:p w14:paraId="70C0ECF0" w14:textId="77777777" w:rsidR="00ED3B4E" w:rsidRDefault="007D6DAC" w:rsidP="00ED3B4E">
      <w:pPr>
        <w:rPr>
          <w:rtl/>
        </w:rPr>
      </w:pPr>
      <w:r>
        <w:rPr>
          <w:rFonts w:hint="cs"/>
          <w:rtl/>
          <w:lang w:eastAsia="he-IL"/>
        </w:rPr>
        <w:t xml:space="preserve">שיובהר לפרוטוקול שמדובר גם בכל </w:t>
      </w:r>
      <w:bookmarkStart w:id="2094" w:name="_ETM_Q1_3759834"/>
      <w:bookmarkEnd w:id="2094"/>
      <w:r>
        <w:rPr>
          <w:rFonts w:hint="cs"/>
          <w:rtl/>
          <w:lang w:eastAsia="he-IL"/>
        </w:rPr>
        <w:t xml:space="preserve">ההוראות המאומצות. גם הוראות פסקאות (1) עד (4) </w:t>
      </w:r>
      <w:bookmarkStart w:id="2095" w:name="_ETM_Q1_3765946"/>
      <w:bookmarkEnd w:id="2095"/>
      <w:r>
        <w:rPr>
          <w:rFonts w:hint="cs"/>
          <w:rtl/>
          <w:lang w:eastAsia="he-IL"/>
        </w:rPr>
        <w:t>לעניין המזהמים. כל ההוראות המאומצות, לגביהן היי</w:t>
      </w:r>
      <w:bookmarkStart w:id="2096" w:name="_ETM_Q1_3768923"/>
      <w:bookmarkEnd w:id="2096"/>
      <w:r>
        <w:rPr>
          <w:rFonts w:hint="cs"/>
          <w:rtl/>
          <w:lang w:eastAsia="he-IL"/>
        </w:rPr>
        <w:t xml:space="preserve">תה הוראת מעבר שונה. </w:t>
      </w:r>
    </w:p>
    <w:p w14:paraId="476AB5EC" w14:textId="77777777" w:rsidR="00ED3B4E" w:rsidRDefault="00ED3B4E" w:rsidP="00ED3B4E">
      <w:pPr>
        <w:rPr>
          <w:rtl/>
        </w:rPr>
      </w:pPr>
    </w:p>
    <w:p w14:paraId="4173CBB7" w14:textId="647EA177" w:rsidR="00ED3B4E" w:rsidRDefault="00ED3B4E" w:rsidP="00ED3B4E">
      <w:pPr>
        <w:pStyle w:val="af9"/>
        <w:keepNext/>
        <w:rPr>
          <w:rtl/>
          <w:lang w:eastAsia="he-IL"/>
        </w:rPr>
      </w:pPr>
      <w:bookmarkStart w:id="2097" w:name="ET_guest_אורי_דורמן_1002"/>
      <w:r w:rsidRPr="00ED3B4E">
        <w:rPr>
          <w:rStyle w:val="TagStyle"/>
          <w:rtl/>
        </w:rPr>
        <w:t xml:space="preserve"> &lt;&lt; אורח &gt;&gt; </w:t>
      </w:r>
      <w:r>
        <w:rPr>
          <w:rtl/>
          <w:lang w:eastAsia="he-IL"/>
        </w:rPr>
        <w:t>אורי דורמן:</w:t>
      </w:r>
      <w:r w:rsidRPr="00ED3B4E">
        <w:rPr>
          <w:rStyle w:val="TagStyle"/>
          <w:rtl/>
        </w:rPr>
        <w:t xml:space="preserve"> &lt;&lt; אורח &gt;&gt;</w:t>
      </w:r>
      <w:r w:rsidR="00F5595B">
        <w:rPr>
          <w:rtl/>
          <w:lang w:eastAsia="he-IL"/>
        </w:rPr>
        <w:t xml:space="preserve"> </w:t>
      </w:r>
      <w:bookmarkEnd w:id="2097"/>
    </w:p>
    <w:p w14:paraId="4B29B277" w14:textId="77777777" w:rsidR="00ED3B4E" w:rsidRDefault="00ED3B4E" w:rsidP="00ED3B4E">
      <w:pPr>
        <w:pStyle w:val="KeepWithNext"/>
        <w:rPr>
          <w:rtl/>
          <w:lang w:eastAsia="he-IL"/>
        </w:rPr>
      </w:pPr>
    </w:p>
    <w:p w14:paraId="42B3E383" w14:textId="125B1462" w:rsidR="007D6DAC" w:rsidRDefault="007D6DAC" w:rsidP="00ED3B4E">
      <w:pPr>
        <w:rPr>
          <w:rtl/>
        </w:rPr>
      </w:pPr>
      <w:r>
        <w:rPr>
          <w:rFonts w:hint="cs"/>
          <w:rtl/>
          <w:lang w:eastAsia="he-IL"/>
        </w:rPr>
        <w:t>סעיף 23(י) לא תוקן.</w:t>
      </w:r>
    </w:p>
    <w:p w14:paraId="2300EADE" w14:textId="77777777" w:rsidR="007D6DAC" w:rsidRDefault="007D6DAC" w:rsidP="007D6DAC">
      <w:pPr>
        <w:rPr>
          <w:rtl/>
          <w:lang w:eastAsia="he-IL"/>
        </w:rPr>
      </w:pPr>
      <w:bookmarkStart w:id="2098" w:name="_ETM_Q1_3780926"/>
      <w:bookmarkStart w:id="2099" w:name="_ETM_Q1_3780964"/>
      <w:bookmarkStart w:id="2100" w:name="_ETM_Q1_3780374"/>
      <w:bookmarkEnd w:id="2098"/>
      <w:bookmarkEnd w:id="2099"/>
      <w:bookmarkEnd w:id="2100"/>
    </w:p>
    <w:p w14:paraId="10F3B6EA" w14:textId="782950DF" w:rsidR="007D6DAC" w:rsidRDefault="007D6DAC" w:rsidP="007D6DAC">
      <w:pPr>
        <w:pStyle w:val="af9"/>
        <w:keepNext/>
        <w:rPr>
          <w:rtl/>
          <w:lang w:eastAsia="he-IL"/>
        </w:rPr>
      </w:pPr>
      <w:bookmarkStart w:id="2101" w:name="ET_guest_שרון_גוטמן__365"/>
      <w:r w:rsidRPr="007D6DAC">
        <w:rPr>
          <w:rStyle w:val="TagStyle"/>
          <w:rtl/>
        </w:rPr>
        <w:t xml:space="preserve"> &lt;&lt; אורח &gt;&gt; </w:t>
      </w:r>
      <w:r>
        <w:rPr>
          <w:rtl/>
          <w:lang w:eastAsia="he-IL"/>
        </w:rPr>
        <w:t>שרון גוטמן:</w:t>
      </w:r>
      <w:r w:rsidRPr="007D6DAC">
        <w:rPr>
          <w:rStyle w:val="TagStyle"/>
          <w:rtl/>
        </w:rPr>
        <w:t xml:space="preserve"> &lt;&lt; אורח &gt;&gt;</w:t>
      </w:r>
      <w:r w:rsidR="00E47EFF">
        <w:rPr>
          <w:rtl/>
          <w:lang w:eastAsia="he-IL"/>
        </w:rPr>
        <w:t xml:space="preserve"> </w:t>
      </w:r>
      <w:bookmarkEnd w:id="2101"/>
    </w:p>
    <w:p w14:paraId="083B248C" w14:textId="77777777" w:rsidR="007D6DAC" w:rsidRDefault="007D6DAC" w:rsidP="007D6DAC">
      <w:pPr>
        <w:pStyle w:val="KeepWithNext"/>
        <w:rPr>
          <w:rtl/>
          <w:lang w:eastAsia="he-IL"/>
        </w:rPr>
      </w:pPr>
    </w:p>
    <w:p w14:paraId="737D96C6" w14:textId="25D8FABD" w:rsidR="007D6DAC" w:rsidRDefault="007D6DAC" w:rsidP="007D6DAC">
      <w:pPr>
        <w:rPr>
          <w:rtl/>
          <w:lang w:eastAsia="he-IL"/>
        </w:rPr>
      </w:pPr>
      <w:bookmarkStart w:id="2102" w:name="_ETM_Q1_3780620"/>
      <w:bookmarkEnd w:id="2102"/>
      <w:r>
        <w:rPr>
          <w:rFonts w:hint="cs"/>
          <w:rtl/>
          <w:lang w:eastAsia="he-IL"/>
        </w:rPr>
        <w:t>ל</w:t>
      </w:r>
      <w:bookmarkStart w:id="2103" w:name="_ETM_Q1_3780657"/>
      <w:bookmarkEnd w:id="2103"/>
      <w:r>
        <w:rPr>
          <w:rFonts w:hint="cs"/>
          <w:rtl/>
          <w:lang w:eastAsia="he-IL"/>
        </w:rPr>
        <w:t xml:space="preserve">גבי פירות וירקות, הכוונה היא רק לתקנות לגבי </w:t>
      </w:r>
      <w:bookmarkStart w:id="2104" w:name="_ETM_Q1_3782189"/>
      <w:bookmarkEnd w:id="2104"/>
      <w:r>
        <w:rPr>
          <w:rFonts w:hint="cs"/>
          <w:rtl/>
          <w:lang w:eastAsia="he-IL"/>
        </w:rPr>
        <w:t>חומרי הדברה ולא לכל ההוראות שבתוספת.</w:t>
      </w:r>
    </w:p>
    <w:p w14:paraId="20CBC652" w14:textId="77777777" w:rsidR="007D6DAC" w:rsidRDefault="007D6DAC" w:rsidP="007D6DAC">
      <w:pPr>
        <w:rPr>
          <w:rtl/>
          <w:lang w:eastAsia="he-IL"/>
        </w:rPr>
      </w:pPr>
      <w:bookmarkStart w:id="2105" w:name="_ETM_Q1_3789137"/>
      <w:bookmarkStart w:id="2106" w:name="_ETM_Q1_3789178"/>
      <w:bookmarkEnd w:id="2105"/>
      <w:bookmarkEnd w:id="2106"/>
    </w:p>
    <w:p w14:paraId="17241C01" w14:textId="237B482B" w:rsidR="007D6DAC" w:rsidRDefault="007D6DAC" w:rsidP="007D6DAC">
      <w:pPr>
        <w:pStyle w:val="af9"/>
        <w:keepNext/>
        <w:rPr>
          <w:rtl/>
          <w:lang w:eastAsia="he-IL"/>
        </w:rPr>
      </w:pPr>
      <w:bookmarkStart w:id="2107" w:name="ET_guest_אורי_דורמן_366"/>
      <w:r w:rsidRPr="007D6DAC">
        <w:rPr>
          <w:rStyle w:val="TagStyle"/>
          <w:rtl/>
        </w:rPr>
        <w:t xml:space="preserve"> &lt;&lt; אורח &gt;&gt; </w:t>
      </w:r>
      <w:r>
        <w:rPr>
          <w:rtl/>
          <w:lang w:eastAsia="he-IL"/>
        </w:rPr>
        <w:t>אורי דורמן:</w:t>
      </w:r>
      <w:r w:rsidRPr="007D6DAC">
        <w:rPr>
          <w:rStyle w:val="TagStyle"/>
          <w:rtl/>
        </w:rPr>
        <w:t xml:space="preserve"> &lt;&lt; אורח &gt;&gt;</w:t>
      </w:r>
      <w:r w:rsidR="00E47EFF">
        <w:rPr>
          <w:rtl/>
          <w:lang w:eastAsia="he-IL"/>
        </w:rPr>
        <w:t xml:space="preserve"> </w:t>
      </w:r>
      <w:bookmarkEnd w:id="2107"/>
    </w:p>
    <w:p w14:paraId="3C67D081" w14:textId="77777777" w:rsidR="007D6DAC" w:rsidRDefault="007D6DAC" w:rsidP="007D6DAC">
      <w:pPr>
        <w:pStyle w:val="KeepWithNext"/>
        <w:rPr>
          <w:rtl/>
          <w:lang w:eastAsia="he-IL"/>
        </w:rPr>
      </w:pPr>
    </w:p>
    <w:p w14:paraId="7C12AFD7" w14:textId="307B6AD3" w:rsidR="007D6DAC" w:rsidRDefault="007D6DAC" w:rsidP="007D6DAC">
      <w:pPr>
        <w:rPr>
          <w:rtl/>
          <w:lang w:eastAsia="he-IL"/>
        </w:rPr>
      </w:pPr>
      <w:r>
        <w:rPr>
          <w:rFonts w:hint="cs"/>
          <w:rtl/>
          <w:lang w:eastAsia="he-IL"/>
        </w:rPr>
        <w:t xml:space="preserve">פירות וירקות מעובדים. </w:t>
      </w:r>
    </w:p>
    <w:p w14:paraId="2ED4BBC8" w14:textId="77777777" w:rsidR="007D6DAC" w:rsidRDefault="007D6DAC" w:rsidP="007D6DAC">
      <w:pPr>
        <w:rPr>
          <w:rtl/>
          <w:lang w:eastAsia="he-IL"/>
        </w:rPr>
      </w:pPr>
      <w:bookmarkStart w:id="2108" w:name="_ETM_Q1_3793609"/>
      <w:bookmarkEnd w:id="2108"/>
    </w:p>
    <w:p w14:paraId="2D2C5418" w14:textId="2B334BDC" w:rsidR="007D6DAC" w:rsidRDefault="007D6DAC" w:rsidP="007D6DAC">
      <w:pPr>
        <w:pStyle w:val="af9"/>
        <w:keepNext/>
        <w:rPr>
          <w:rtl/>
          <w:lang w:eastAsia="he-IL"/>
        </w:rPr>
      </w:pPr>
      <w:bookmarkStart w:id="2109" w:name="ET_guest_שרון_גוטמן__367"/>
      <w:r w:rsidRPr="007D6DAC">
        <w:rPr>
          <w:rStyle w:val="TagStyle"/>
          <w:rtl/>
        </w:rPr>
        <w:t xml:space="preserve"> &lt;&lt; אורח &gt;&gt; </w:t>
      </w:r>
      <w:r>
        <w:rPr>
          <w:rtl/>
          <w:lang w:eastAsia="he-IL"/>
        </w:rPr>
        <w:t>שרון גוטמן:</w:t>
      </w:r>
      <w:r w:rsidRPr="007D6DAC">
        <w:rPr>
          <w:rStyle w:val="TagStyle"/>
          <w:rtl/>
        </w:rPr>
        <w:t xml:space="preserve"> &lt;&lt; אורח &gt;&gt;</w:t>
      </w:r>
      <w:r w:rsidR="00E47EFF">
        <w:rPr>
          <w:rtl/>
          <w:lang w:eastAsia="he-IL"/>
        </w:rPr>
        <w:t xml:space="preserve"> </w:t>
      </w:r>
      <w:bookmarkEnd w:id="2109"/>
    </w:p>
    <w:p w14:paraId="6B90820E" w14:textId="77777777" w:rsidR="007D6DAC" w:rsidRDefault="007D6DAC" w:rsidP="007D6DAC">
      <w:pPr>
        <w:pStyle w:val="KeepWithNext"/>
        <w:rPr>
          <w:rtl/>
          <w:lang w:eastAsia="he-IL"/>
        </w:rPr>
      </w:pPr>
    </w:p>
    <w:p w14:paraId="4AF186B9" w14:textId="5C78A982" w:rsidR="007D6DAC" w:rsidRDefault="007D6DAC" w:rsidP="007D6DAC">
      <w:pPr>
        <w:rPr>
          <w:rtl/>
          <w:lang w:eastAsia="he-IL"/>
        </w:rPr>
      </w:pPr>
      <w:r>
        <w:rPr>
          <w:rFonts w:hint="cs"/>
          <w:rtl/>
          <w:lang w:eastAsia="he-IL"/>
        </w:rPr>
        <w:t>ה</w:t>
      </w:r>
      <w:bookmarkStart w:id="2110" w:name="_ETM_Q1_3793859"/>
      <w:bookmarkStart w:id="2111" w:name="_ETM_Q1_3793881"/>
      <w:bookmarkEnd w:id="2110"/>
      <w:bookmarkEnd w:id="2111"/>
      <w:r>
        <w:rPr>
          <w:rFonts w:hint="cs"/>
          <w:rtl/>
          <w:lang w:eastAsia="he-IL"/>
        </w:rPr>
        <w:t xml:space="preserve">וספנו רק בגלל שתקנות שאריות חומרי הדברה ממשיכות </w:t>
      </w:r>
      <w:bookmarkStart w:id="2112" w:name="_ETM_Q1_3795522"/>
      <w:bookmarkEnd w:id="2112"/>
      <w:r>
        <w:rPr>
          <w:rFonts w:hint="cs"/>
          <w:rtl/>
          <w:lang w:eastAsia="he-IL"/>
        </w:rPr>
        <w:t>לחול.</w:t>
      </w:r>
    </w:p>
    <w:p w14:paraId="7BA32730" w14:textId="77777777" w:rsidR="007D6DAC" w:rsidRDefault="007D6DAC" w:rsidP="007D6DAC">
      <w:pPr>
        <w:rPr>
          <w:rtl/>
          <w:lang w:eastAsia="he-IL"/>
        </w:rPr>
      </w:pPr>
    </w:p>
    <w:p w14:paraId="10949DA5" w14:textId="35CFF4C5" w:rsidR="007D6DAC" w:rsidRDefault="007D6DAC" w:rsidP="007D6DAC">
      <w:pPr>
        <w:pStyle w:val="af9"/>
        <w:keepNext/>
        <w:rPr>
          <w:rtl/>
          <w:lang w:eastAsia="he-IL"/>
        </w:rPr>
      </w:pPr>
      <w:bookmarkStart w:id="2113" w:name="ET_guest_חגית_איגרמן_368"/>
      <w:r w:rsidRPr="007D6DA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7D6DAC">
        <w:rPr>
          <w:rStyle w:val="TagStyle"/>
          <w:rtl/>
        </w:rPr>
        <w:t xml:space="preserve"> &lt;&lt; אורח &gt;&gt;</w:t>
      </w:r>
      <w:r w:rsidR="00E47EFF">
        <w:rPr>
          <w:rtl/>
          <w:lang w:eastAsia="he-IL"/>
        </w:rPr>
        <w:t xml:space="preserve"> </w:t>
      </w:r>
      <w:bookmarkEnd w:id="2113"/>
    </w:p>
    <w:p w14:paraId="0954ADC2" w14:textId="77777777" w:rsidR="007D6DAC" w:rsidRDefault="007D6DAC" w:rsidP="007D6DAC">
      <w:pPr>
        <w:pStyle w:val="KeepWithNext"/>
        <w:rPr>
          <w:rtl/>
          <w:lang w:eastAsia="he-IL"/>
        </w:rPr>
      </w:pPr>
    </w:p>
    <w:p w14:paraId="16D6880F" w14:textId="517E0971" w:rsidR="007D6DAC" w:rsidRDefault="007D6DAC" w:rsidP="007D6DAC">
      <w:pPr>
        <w:rPr>
          <w:rtl/>
          <w:lang w:eastAsia="he-IL"/>
        </w:rPr>
      </w:pPr>
      <w:r>
        <w:rPr>
          <w:rFonts w:hint="cs"/>
          <w:rtl/>
          <w:lang w:eastAsia="he-IL"/>
        </w:rPr>
        <w:t xml:space="preserve">זה מוחרג בטור א'. אני לא יודעת אם </w:t>
      </w:r>
      <w:bookmarkStart w:id="2114" w:name="_ETM_Q1_3798723"/>
      <w:bookmarkEnd w:id="2114"/>
      <w:r>
        <w:rPr>
          <w:rFonts w:hint="cs"/>
          <w:rtl/>
          <w:lang w:eastAsia="he-IL"/>
        </w:rPr>
        <w:t>צריך.</w:t>
      </w:r>
    </w:p>
    <w:p w14:paraId="4CFB3E43" w14:textId="77777777" w:rsidR="007D6DAC" w:rsidRDefault="007D6DAC" w:rsidP="007D6DAC">
      <w:pPr>
        <w:rPr>
          <w:rtl/>
          <w:lang w:eastAsia="he-IL"/>
        </w:rPr>
      </w:pPr>
      <w:bookmarkStart w:id="2115" w:name="_ETM_Q1_3800796"/>
      <w:bookmarkStart w:id="2116" w:name="_ETM_Q1_3800835"/>
      <w:bookmarkEnd w:id="2115"/>
      <w:bookmarkEnd w:id="2116"/>
    </w:p>
    <w:p w14:paraId="09F844DC" w14:textId="27F33B23" w:rsidR="007D6DAC" w:rsidRDefault="007D6DAC" w:rsidP="007D6DAC">
      <w:pPr>
        <w:pStyle w:val="af9"/>
        <w:keepNext/>
        <w:rPr>
          <w:rtl/>
          <w:lang w:eastAsia="he-IL"/>
        </w:rPr>
      </w:pPr>
      <w:bookmarkStart w:id="2117" w:name="ET_guest_פנינה_אורן_שני_דור_369"/>
      <w:r w:rsidRPr="007D6DAC">
        <w:rPr>
          <w:rStyle w:val="TagStyle"/>
          <w:rtl/>
        </w:rPr>
        <w:t xml:space="preserve"> &lt;&lt; אורח &gt;&gt; </w:t>
      </w:r>
      <w:r>
        <w:rPr>
          <w:rtl/>
          <w:lang w:eastAsia="he-IL"/>
        </w:rPr>
        <w:t>פנינה אורן שני דור:</w:t>
      </w:r>
      <w:r w:rsidRPr="007D6DAC">
        <w:rPr>
          <w:rStyle w:val="TagStyle"/>
          <w:rtl/>
        </w:rPr>
        <w:t xml:space="preserve"> &lt;&lt; אורח &gt;&gt;</w:t>
      </w:r>
      <w:r w:rsidR="00E47EFF">
        <w:rPr>
          <w:rtl/>
          <w:lang w:eastAsia="he-IL"/>
        </w:rPr>
        <w:t xml:space="preserve"> </w:t>
      </w:r>
      <w:bookmarkEnd w:id="2117"/>
    </w:p>
    <w:p w14:paraId="5E4201B4" w14:textId="77777777" w:rsidR="007D6DAC" w:rsidRDefault="007D6DAC" w:rsidP="007D6DAC">
      <w:pPr>
        <w:pStyle w:val="KeepWithNext"/>
        <w:rPr>
          <w:rtl/>
          <w:lang w:eastAsia="he-IL"/>
        </w:rPr>
      </w:pPr>
    </w:p>
    <w:p w14:paraId="29B9D5F4" w14:textId="5BECCDC0" w:rsidR="007D6DAC" w:rsidRDefault="007D6DAC" w:rsidP="007D6DAC">
      <w:pPr>
        <w:rPr>
          <w:rtl/>
          <w:lang w:eastAsia="he-IL"/>
        </w:rPr>
      </w:pPr>
      <w:r>
        <w:rPr>
          <w:rFonts w:hint="cs"/>
          <w:rtl/>
          <w:lang w:eastAsia="he-IL"/>
        </w:rPr>
        <w:t xml:space="preserve">זה לא מוחרג. </w:t>
      </w:r>
    </w:p>
    <w:p w14:paraId="6AFEB18F" w14:textId="77777777" w:rsidR="007D6DAC" w:rsidRDefault="007D6DAC" w:rsidP="007D6DAC">
      <w:pPr>
        <w:rPr>
          <w:rtl/>
          <w:lang w:eastAsia="he-IL"/>
        </w:rPr>
      </w:pPr>
    </w:p>
    <w:p w14:paraId="2997BB0F" w14:textId="29265CB0" w:rsidR="007D6DAC" w:rsidRDefault="007D6DAC" w:rsidP="007D6DAC">
      <w:pPr>
        <w:pStyle w:val="af9"/>
        <w:keepNext/>
        <w:rPr>
          <w:rtl/>
          <w:lang w:eastAsia="he-IL"/>
        </w:rPr>
      </w:pPr>
      <w:bookmarkStart w:id="2118" w:name="ET_guest_חגית_איגרמן_370"/>
      <w:r w:rsidRPr="007D6DA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7D6DAC">
        <w:rPr>
          <w:rStyle w:val="TagStyle"/>
          <w:rtl/>
        </w:rPr>
        <w:t xml:space="preserve"> &lt;&lt; אורח &gt;&gt;</w:t>
      </w:r>
      <w:r w:rsidR="00E47EFF">
        <w:rPr>
          <w:rtl/>
          <w:lang w:eastAsia="he-IL"/>
        </w:rPr>
        <w:t xml:space="preserve"> </w:t>
      </w:r>
      <w:bookmarkEnd w:id="2118"/>
    </w:p>
    <w:p w14:paraId="304415B0" w14:textId="77777777" w:rsidR="007D6DAC" w:rsidRDefault="007D6DAC" w:rsidP="007D6DAC">
      <w:pPr>
        <w:pStyle w:val="KeepWithNext"/>
        <w:rPr>
          <w:rtl/>
          <w:lang w:eastAsia="he-IL"/>
        </w:rPr>
      </w:pPr>
    </w:p>
    <w:p w14:paraId="1D8E24B6" w14:textId="29641687" w:rsidR="007D6DAC" w:rsidRDefault="007D6DAC" w:rsidP="007D6DAC">
      <w:pPr>
        <w:rPr>
          <w:rtl/>
          <w:lang w:eastAsia="he-IL"/>
        </w:rPr>
      </w:pPr>
      <w:r>
        <w:rPr>
          <w:rFonts w:hint="cs"/>
          <w:rtl/>
          <w:lang w:eastAsia="he-IL"/>
        </w:rPr>
        <w:t>פירות וירקות טריים מוחרגים בטור</w:t>
      </w:r>
      <w:bookmarkStart w:id="2119" w:name="_ETM_Q1_3805039"/>
      <w:bookmarkEnd w:id="2119"/>
      <w:r>
        <w:rPr>
          <w:rFonts w:hint="cs"/>
          <w:rtl/>
          <w:lang w:eastAsia="he-IL"/>
        </w:rPr>
        <w:t xml:space="preserve"> א'.</w:t>
      </w:r>
    </w:p>
    <w:p w14:paraId="0F467A38" w14:textId="77777777" w:rsidR="007D6DAC" w:rsidRDefault="007D6DAC" w:rsidP="007D6DAC">
      <w:pPr>
        <w:rPr>
          <w:rtl/>
          <w:lang w:eastAsia="he-IL"/>
        </w:rPr>
      </w:pPr>
      <w:bookmarkStart w:id="2120" w:name="_ETM_Q1_3806429"/>
      <w:bookmarkStart w:id="2121" w:name="_ETM_Q1_3806465"/>
      <w:bookmarkEnd w:id="2120"/>
      <w:bookmarkEnd w:id="2121"/>
    </w:p>
    <w:p w14:paraId="213F9C99" w14:textId="11589E3F" w:rsidR="007D6DAC" w:rsidRDefault="007D6DAC" w:rsidP="007D6DAC">
      <w:pPr>
        <w:pStyle w:val="af9"/>
        <w:keepNext/>
        <w:rPr>
          <w:rtl/>
          <w:lang w:eastAsia="he-IL"/>
        </w:rPr>
      </w:pPr>
      <w:bookmarkStart w:id="2122" w:name="ET_guest_פנינה_אורן_שני_דור_371"/>
      <w:r w:rsidRPr="007D6DAC">
        <w:rPr>
          <w:rStyle w:val="TagStyle"/>
          <w:rtl/>
        </w:rPr>
        <w:t xml:space="preserve"> &lt;&lt; אורח &gt;&gt; </w:t>
      </w:r>
      <w:r>
        <w:rPr>
          <w:rtl/>
          <w:lang w:eastAsia="he-IL"/>
        </w:rPr>
        <w:t>פנינה אורן שני דור:</w:t>
      </w:r>
      <w:r w:rsidRPr="007D6DAC">
        <w:rPr>
          <w:rStyle w:val="TagStyle"/>
          <w:rtl/>
        </w:rPr>
        <w:t xml:space="preserve"> &lt;&lt; אורח &gt;&gt;</w:t>
      </w:r>
      <w:r w:rsidR="00E47EFF">
        <w:rPr>
          <w:rtl/>
          <w:lang w:eastAsia="he-IL"/>
        </w:rPr>
        <w:t xml:space="preserve"> </w:t>
      </w:r>
      <w:bookmarkEnd w:id="2122"/>
    </w:p>
    <w:p w14:paraId="383C3AA0" w14:textId="77777777" w:rsidR="007D6DAC" w:rsidRDefault="007D6DAC" w:rsidP="007D6DAC">
      <w:pPr>
        <w:pStyle w:val="KeepWithNext"/>
        <w:rPr>
          <w:rtl/>
          <w:lang w:eastAsia="he-IL"/>
        </w:rPr>
      </w:pPr>
    </w:p>
    <w:p w14:paraId="43C9FF3C" w14:textId="0BA8CE6C" w:rsidR="007D6DAC" w:rsidRDefault="007D6DAC" w:rsidP="007D6DAC">
      <w:pPr>
        <w:rPr>
          <w:rtl/>
          <w:lang w:eastAsia="he-IL"/>
        </w:rPr>
      </w:pPr>
      <w:r>
        <w:rPr>
          <w:rFonts w:hint="cs"/>
          <w:rtl/>
          <w:lang w:eastAsia="he-IL"/>
        </w:rPr>
        <w:t xml:space="preserve">אם תקשיבי, תביני. במסלול האירופי ניתן לייבא היום פירות וירקות </w:t>
      </w:r>
      <w:bookmarkStart w:id="2123" w:name="_ETM_Q1_3813970"/>
      <w:bookmarkEnd w:id="2123"/>
      <w:r>
        <w:rPr>
          <w:rFonts w:hint="cs"/>
          <w:rtl/>
          <w:lang w:eastAsia="he-IL"/>
        </w:rPr>
        <w:t xml:space="preserve">טריים. אם אנחנו לא </w:t>
      </w:r>
      <w:proofErr w:type="spellStart"/>
      <w:r>
        <w:rPr>
          <w:rFonts w:hint="cs"/>
          <w:rtl/>
          <w:lang w:eastAsia="he-IL"/>
        </w:rPr>
        <w:t>נחריג</w:t>
      </w:r>
      <w:proofErr w:type="spellEnd"/>
      <w:r>
        <w:rPr>
          <w:rFonts w:hint="cs"/>
          <w:rtl/>
          <w:lang w:eastAsia="he-IL"/>
        </w:rPr>
        <w:t xml:space="preserve"> אותם, זה אומר שיחולו</w:t>
      </w:r>
      <w:bookmarkStart w:id="2124" w:name="_ETM_Q1_3815923"/>
      <w:bookmarkEnd w:id="2124"/>
      <w:r>
        <w:rPr>
          <w:rFonts w:hint="cs"/>
          <w:rtl/>
          <w:lang w:eastAsia="he-IL"/>
        </w:rPr>
        <w:t xml:space="preserve"> לגביהם ההוראות האירופיות.</w:t>
      </w:r>
    </w:p>
    <w:p w14:paraId="48588DB8" w14:textId="77777777" w:rsidR="007D6DAC" w:rsidRDefault="007D6DAC" w:rsidP="007D6DAC">
      <w:pPr>
        <w:rPr>
          <w:rtl/>
          <w:lang w:eastAsia="he-IL"/>
        </w:rPr>
      </w:pPr>
      <w:bookmarkStart w:id="2125" w:name="_ETM_Q1_3819069"/>
      <w:bookmarkStart w:id="2126" w:name="_ETM_Q1_3819103"/>
      <w:bookmarkEnd w:id="2125"/>
      <w:bookmarkEnd w:id="2126"/>
    </w:p>
    <w:p w14:paraId="5A4FD2CE" w14:textId="6FF4353C" w:rsidR="007D6DAC" w:rsidRDefault="007D6DAC" w:rsidP="007D6DAC">
      <w:pPr>
        <w:pStyle w:val="af9"/>
        <w:keepNext/>
        <w:rPr>
          <w:rtl/>
          <w:lang w:eastAsia="he-IL"/>
        </w:rPr>
      </w:pPr>
      <w:bookmarkStart w:id="2127" w:name="ET_guest_חגית_איגרמן_372"/>
      <w:r w:rsidRPr="007D6DA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7D6DAC">
        <w:rPr>
          <w:rStyle w:val="TagStyle"/>
          <w:rtl/>
        </w:rPr>
        <w:t xml:space="preserve"> &lt;&lt; אורח &gt;&gt;</w:t>
      </w:r>
      <w:r w:rsidR="00E47EFF">
        <w:rPr>
          <w:rtl/>
          <w:lang w:eastAsia="he-IL"/>
        </w:rPr>
        <w:t xml:space="preserve"> </w:t>
      </w:r>
      <w:bookmarkEnd w:id="2127"/>
    </w:p>
    <w:p w14:paraId="185C5CFF" w14:textId="77777777" w:rsidR="007D6DAC" w:rsidRDefault="007D6DAC" w:rsidP="007D6DAC">
      <w:pPr>
        <w:pStyle w:val="KeepWithNext"/>
        <w:rPr>
          <w:rtl/>
          <w:lang w:eastAsia="he-IL"/>
        </w:rPr>
      </w:pPr>
    </w:p>
    <w:p w14:paraId="510F8A8A" w14:textId="4E9DE1A7" w:rsidR="007D6DAC" w:rsidRDefault="007D6DAC" w:rsidP="007D6DAC">
      <w:pPr>
        <w:rPr>
          <w:rtl/>
          <w:lang w:eastAsia="he-IL"/>
        </w:rPr>
      </w:pPr>
      <w:r>
        <w:rPr>
          <w:rFonts w:hint="cs"/>
          <w:rtl/>
          <w:lang w:eastAsia="he-IL"/>
        </w:rPr>
        <w:t xml:space="preserve">כי בטור א' הם מראש מוחרגים, גם כשיהיו כל ההוראות המאומצות. בהוראות המאומצות </w:t>
      </w:r>
      <w:bookmarkStart w:id="2128" w:name="_ETM_Q1_3822114"/>
      <w:bookmarkEnd w:id="2128"/>
      <w:r>
        <w:rPr>
          <w:rFonts w:hint="cs"/>
          <w:rtl/>
          <w:lang w:eastAsia="he-IL"/>
        </w:rPr>
        <w:t xml:space="preserve">לא חלים חומרי הדברה ולכן לא צריך לחזור על זה. </w:t>
      </w:r>
      <w:bookmarkStart w:id="2129" w:name="_ETM_Q1_3827750"/>
      <w:bookmarkEnd w:id="2129"/>
      <w:r>
        <w:rPr>
          <w:rFonts w:hint="cs"/>
          <w:rtl/>
          <w:lang w:eastAsia="he-IL"/>
        </w:rPr>
        <w:t>זה כבר בטור א'.</w:t>
      </w:r>
    </w:p>
    <w:p w14:paraId="31CA604F" w14:textId="77777777" w:rsidR="007D6DAC" w:rsidRDefault="007D6DAC" w:rsidP="007D6DAC">
      <w:pPr>
        <w:rPr>
          <w:rtl/>
          <w:lang w:eastAsia="he-IL"/>
        </w:rPr>
      </w:pPr>
      <w:bookmarkStart w:id="2130" w:name="_ETM_Q1_3828108"/>
      <w:bookmarkStart w:id="2131" w:name="_ETM_Q1_3828149"/>
      <w:bookmarkEnd w:id="2130"/>
      <w:bookmarkEnd w:id="2131"/>
    </w:p>
    <w:p w14:paraId="3D4F77B2" w14:textId="6C4DED8D" w:rsidR="007D6DAC" w:rsidRDefault="007D6DAC" w:rsidP="007D6DAC">
      <w:pPr>
        <w:pStyle w:val="af9"/>
        <w:keepNext/>
        <w:rPr>
          <w:rtl/>
          <w:lang w:eastAsia="he-IL"/>
        </w:rPr>
      </w:pPr>
      <w:bookmarkStart w:id="2132" w:name="ET_guest_פנינה_אורן_שני_דור_373"/>
      <w:r w:rsidRPr="007D6DAC">
        <w:rPr>
          <w:rStyle w:val="TagStyle"/>
          <w:rtl/>
        </w:rPr>
        <w:t xml:space="preserve"> &lt;&lt; אורח &gt;&gt; </w:t>
      </w:r>
      <w:r>
        <w:rPr>
          <w:rtl/>
          <w:lang w:eastAsia="he-IL"/>
        </w:rPr>
        <w:t>פנינה אורן שני דור:</w:t>
      </w:r>
      <w:r w:rsidRPr="007D6DAC">
        <w:rPr>
          <w:rStyle w:val="TagStyle"/>
          <w:rtl/>
        </w:rPr>
        <w:t xml:space="preserve"> &lt;&lt; אורח &gt;&gt;</w:t>
      </w:r>
      <w:r w:rsidR="00E47EFF">
        <w:rPr>
          <w:rtl/>
          <w:lang w:eastAsia="he-IL"/>
        </w:rPr>
        <w:t xml:space="preserve"> </w:t>
      </w:r>
      <w:bookmarkEnd w:id="2132"/>
    </w:p>
    <w:p w14:paraId="19BB034E" w14:textId="77777777" w:rsidR="007D6DAC" w:rsidRDefault="007D6DAC" w:rsidP="007D6DAC">
      <w:pPr>
        <w:pStyle w:val="KeepWithNext"/>
        <w:rPr>
          <w:rtl/>
          <w:lang w:eastAsia="he-IL"/>
        </w:rPr>
      </w:pPr>
    </w:p>
    <w:p w14:paraId="4F37DCAA" w14:textId="0C37EC51" w:rsidR="007D6DAC" w:rsidRDefault="003612FC" w:rsidP="007D6DAC">
      <w:pPr>
        <w:rPr>
          <w:rtl/>
          <w:lang w:eastAsia="he-IL"/>
        </w:rPr>
      </w:pPr>
      <w:r>
        <w:rPr>
          <w:rFonts w:hint="cs"/>
          <w:rtl/>
          <w:lang w:eastAsia="he-IL"/>
        </w:rPr>
        <w:t xml:space="preserve">אמרנו </w:t>
      </w:r>
      <w:r w:rsidR="007D6DAC">
        <w:rPr>
          <w:rFonts w:hint="cs"/>
          <w:rtl/>
          <w:lang w:eastAsia="he-IL"/>
        </w:rPr>
        <w:t>עכשיו</w:t>
      </w:r>
      <w:r>
        <w:rPr>
          <w:rFonts w:hint="cs"/>
          <w:rtl/>
          <w:lang w:eastAsia="he-IL"/>
        </w:rPr>
        <w:t xml:space="preserve"> ש</w:t>
      </w:r>
      <w:r w:rsidR="007D6DAC">
        <w:rPr>
          <w:rFonts w:hint="cs"/>
          <w:rtl/>
          <w:lang w:eastAsia="he-IL"/>
        </w:rPr>
        <w:t xml:space="preserve">מי שייכנס למועדון </w:t>
      </w:r>
      <w:bookmarkStart w:id="2133" w:name="_ETM_Q1_3830455"/>
      <w:bookmarkEnd w:id="2133"/>
      <w:r w:rsidR="007D6DAC">
        <w:rPr>
          <w:rFonts w:hint="cs"/>
          <w:rtl/>
          <w:lang w:eastAsia="he-IL"/>
        </w:rPr>
        <w:t>הזה</w:t>
      </w:r>
      <w:r>
        <w:rPr>
          <w:rFonts w:hint="cs"/>
          <w:rtl/>
          <w:lang w:eastAsia="he-IL"/>
        </w:rPr>
        <w:t xml:space="preserve"> ייקח את אירופה מלא-מלא.</w:t>
      </w:r>
      <w:r w:rsidR="003A02CE">
        <w:rPr>
          <w:rFonts w:hint="cs"/>
          <w:rtl/>
          <w:lang w:eastAsia="he-IL"/>
        </w:rPr>
        <w:t xml:space="preserve"> </w:t>
      </w:r>
    </w:p>
    <w:p w14:paraId="0A962874" w14:textId="77777777" w:rsidR="003612FC" w:rsidRDefault="003612FC" w:rsidP="003612FC">
      <w:pPr>
        <w:rPr>
          <w:rtl/>
          <w:lang w:eastAsia="he-IL"/>
        </w:rPr>
      </w:pPr>
      <w:bookmarkStart w:id="2134" w:name="_ETM_Q1_3839835"/>
      <w:bookmarkStart w:id="2135" w:name="_ETM_Q1_3839873"/>
      <w:bookmarkEnd w:id="2134"/>
      <w:bookmarkEnd w:id="2135"/>
    </w:p>
    <w:p w14:paraId="71105762" w14:textId="597565B9" w:rsidR="003612FC" w:rsidRDefault="003612FC" w:rsidP="003612FC">
      <w:pPr>
        <w:pStyle w:val="af9"/>
        <w:keepNext/>
        <w:rPr>
          <w:rtl/>
          <w:lang w:eastAsia="he-IL"/>
        </w:rPr>
      </w:pPr>
      <w:bookmarkStart w:id="2136" w:name="ET_guest_חגית_איגרמן_374"/>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136"/>
    </w:p>
    <w:p w14:paraId="437A1E48" w14:textId="77777777" w:rsidR="003612FC" w:rsidRDefault="003612FC" w:rsidP="003612FC">
      <w:pPr>
        <w:pStyle w:val="KeepWithNext"/>
        <w:rPr>
          <w:rtl/>
          <w:lang w:eastAsia="he-IL"/>
        </w:rPr>
      </w:pPr>
    </w:p>
    <w:p w14:paraId="77B867B0" w14:textId="0A4A343C" w:rsidR="003612FC" w:rsidRDefault="003612FC" w:rsidP="003612FC">
      <w:pPr>
        <w:rPr>
          <w:rtl/>
          <w:lang w:eastAsia="he-IL"/>
        </w:rPr>
      </w:pPr>
      <w:r>
        <w:rPr>
          <w:rFonts w:hint="cs"/>
          <w:rtl/>
          <w:lang w:eastAsia="he-IL"/>
        </w:rPr>
        <w:t xml:space="preserve">אז </w:t>
      </w:r>
      <w:bookmarkStart w:id="2137" w:name="_ETM_Q1_3839163"/>
      <w:bookmarkEnd w:id="2137"/>
      <w:r>
        <w:rPr>
          <w:rFonts w:hint="cs"/>
          <w:rtl/>
          <w:lang w:eastAsia="he-IL"/>
        </w:rPr>
        <w:t>כל החריגים לא רלוונטיים? שום דבר לא חל עליו?</w:t>
      </w:r>
      <w:bookmarkStart w:id="2138" w:name="_ETM_Q1_3840053"/>
      <w:bookmarkEnd w:id="2138"/>
      <w:r>
        <w:rPr>
          <w:rFonts w:hint="cs"/>
          <w:rtl/>
          <w:lang w:eastAsia="he-IL"/>
        </w:rPr>
        <w:t xml:space="preserve"> כשהוא אומר שהוא מאמץ את אירופה כבר מהיום, כל החריגים של</w:t>
      </w:r>
      <w:r w:rsidR="003A02CE">
        <w:rPr>
          <w:rFonts w:hint="cs"/>
          <w:rtl/>
          <w:lang w:eastAsia="he-IL"/>
        </w:rPr>
        <w:t xml:space="preserve"> </w:t>
      </w:r>
      <w:r>
        <w:rPr>
          <w:rFonts w:hint="cs"/>
          <w:rtl/>
          <w:lang w:eastAsia="he-IL"/>
        </w:rPr>
        <w:t>טור א' לא רלוונטיים?</w:t>
      </w:r>
    </w:p>
    <w:p w14:paraId="56E25737" w14:textId="77777777" w:rsidR="003612FC" w:rsidRDefault="003612FC" w:rsidP="003612FC">
      <w:pPr>
        <w:rPr>
          <w:rtl/>
          <w:lang w:eastAsia="he-IL"/>
        </w:rPr>
      </w:pPr>
      <w:bookmarkStart w:id="2139" w:name="_ETM_Q1_3840092"/>
      <w:bookmarkEnd w:id="2139"/>
    </w:p>
    <w:p w14:paraId="4F7E64F5" w14:textId="36554B0B" w:rsidR="003612FC" w:rsidRDefault="003612FC" w:rsidP="003612FC">
      <w:pPr>
        <w:pStyle w:val="af9"/>
        <w:keepNext/>
        <w:rPr>
          <w:rtl/>
          <w:lang w:eastAsia="he-IL"/>
        </w:rPr>
      </w:pPr>
      <w:bookmarkStart w:id="2140" w:name="ET_guest_פנינה_אורן_שני_דור_375"/>
      <w:r w:rsidRPr="003612FC">
        <w:rPr>
          <w:rStyle w:val="TagStyle"/>
          <w:rtl/>
        </w:rPr>
        <w:t xml:space="preserve"> &lt;&lt; אורח &gt;&gt; </w:t>
      </w:r>
      <w:r>
        <w:rPr>
          <w:rtl/>
          <w:lang w:eastAsia="he-IL"/>
        </w:rPr>
        <w:t>פנינה אורן שני דור:</w:t>
      </w:r>
      <w:r w:rsidRPr="003612FC">
        <w:rPr>
          <w:rStyle w:val="TagStyle"/>
          <w:rtl/>
        </w:rPr>
        <w:t xml:space="preserve"> &lt;&lt; אורח &gt;&gt;</w:t>
      </w:r>
      <w:r w:rsidR="00E47EFF">
        <w:rPr>
          <w:rtl/>
          <w:lang w:eastAsia="he-IL"/>
        </w:rPr>
        <w:t xml:space="preserve"> </w:t>
      </w:r>
      <w:bookmarkEnd w:id="2140"/>
    </w:p>
    <w:p w14:paraId="77BE7991" w14:textId="77777777" w:rsidR="003612FC" w:rsidRDefault="003612FC" w:rsidP="003612FC">
      <w:pPr>
        <w:pStyle w:val="KeepWithNext"/>
        <w:rPr>
          <w:rtl/>
          <w:lang w:eastAsia="he-IL"/>
        </w:rPr>
      </w:pPr>
    </w:p>
    <w:p w14:paraId="6B613FEF" w14:textId="443A1FF1" w:rsidR="003612FC" w:rsidRDefault="003612FC" w:rsidP="003612FC">
      <w:pPr>
        <w:rPr>
          <w:rtl/>
          <w:lang w:eastAsia="he-IL"/>
        </w:rPr>
      </w:pPr>
      <w:bookmarkStart w:id="2141" w:name="_ETM_Q1_3841406"/>
      <w:bookmarkStart w:id="2142" w:name="_ETM_Q1_3841435"/>
      <w:bookmarkEnd w:id="2141"/>
      <w:bookmarkEnd w:id="2142"/>
      <w:r>
        <w:rPr>
          <w:rFonts w:hint="cs"/>
          <w:rtl/>
          <w:lang w:eastAsia="he-IL"/>
        </w:rPr>
        <w:t xml:space="preserve">כן רלוונטיים. </w:t>
      </w:r>
    </w:p>
    <w:p w14:paraId="7B8466AD" w14:textId="77777777" w:rsidR="003612FC" w:rsidRDefault="003612FC" w:rsidP="003612FC">
      <w:pPr>
        <w:rPr>
          <w:rtl/>
          <w:lang w:eastAsia="he-IL"/>
        </w:rPr>
      </w:pPr>
      <w:bookmarkStart w:id="2143" w:name="_ETM_Q1_3850385"/>
      <w:bookmarkEnd w:id="2143"/>
    </w:p>
    <w:p w14:paraId="12D3FCC9" w14:textId="2BB112F6" w:rsidR="003612FC" w:rsidRDefault="003612FC" w:rsidP="003612FC">
      <w:pPr>
        <w:pStyle w:val="af9"/>
        <w:keepNext/>
        <w:rPr>
          <w:rtl/>
          <w:lang w:eastAsia="he-IL"/>
        </w:rPr>
      </w:pPr>
      <w:bookmarkStart w:id="2144" w:name="ET_guest_חגית_איגרמן_376"/>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144"/>
    </w:p>
    <w:p w14:paraId="6E155E33" w14:textId="77777777" w:rsidR="003612FC" w:rsidRDefault="003612FC" w:rsidP="003612FC">
      <w:pPr>
        <w:pStyle w:val="KeepWithNext"/>
        <w:rPr>
          <w:rtl/>
          <w:lang w:eastAsia="he-IL"/>
        </w:rPr>
      </w:pPr>
    </w:p>
    <w:p w14:paraId="30B9B4B0" w14:textId="4AC957AC" w:rsidR="003612FC" w:rsidRDefault="003612FC" w:rsidP="003612FC">
      <w:pPr>
        <w:rPr>
          <w:rtl/>
          <w:lang w:eastAsia="he-IL"/>
        </w:rPr>
      </w:pPr>
      <w:bookmarkStart w:id="2145" w:name="_ETM_Q1_3850671"/>
      <w:bookmarkStart w:id="2146" w:name="_ETM_Q1_3850708"/>
      <w:bookmarkEnd w:id="2145"/>
      <w:bookmarkEnd w:id="2146"/>
      <w:r>
        <w:rPr>
          <w:rFonts w:hint="cs"/>
          <w:rtl/>
          <w:lang w:eastAsia="he-IL"/>
        </w:rPr>
        <w:t>אם כן, זה מוחרג שם</w:t>
      </w:r>
      <w:bookmarkStart w:id="2147" w:name="_ETM_Q1_3851528"/>
      <w:bookmarkEnd w:id="2147"/>
      <w:r>
        <w:rPr>
          <w:rFonts w:hint="cs"/>
          <w:rtl/>
          <w:lang w:eastAsia="he-IL"/>
        </w:rPr>
        <w:t>.</w:t>
      </w:r>
      <w:r w:rsidR="003A02CE">
        <w:rPr>
          <w:rFonts w:hint="cs"/>
          <w:rtl/>
          <w:lang w:eastAsia="he-IL"/>
        </w:rPr>
        <w:t xml:space="preserve"> </w:t>
      </w:r>
      <w:r>
        <w:rPr>
          <w:rFonts w:hint="cs"/>
          <w:rtl/>
          <w:lang w:eastAsia="he-IL"/>
        </w:rPr>
        <w:t>פירות וירקות טריים מוחרגים</w:t>
      </w:r>
      <w:r w:rsidR="003A02CE">
        <w:rPr>
          <w:rFonts w:hint="cs"/>
          <w:rtl/>
          <w:lang w:eastAsia="he-IL"/>
        </w:rPr>
        <w:t xml:space="preserve"> </w:t>
      </w:r>
      <w:r>
        <w:rPr>
          <w:rFonts w:hint="cs"/>
          <w:rtl/>
          <w:lang w:eastAsia="he-IL"/>
        </w:rPr>
        <w:t xml:space="preserve">מראש </w:t>
      </w:r>
      <w:bookmarkStart w:id="2148" w:name="_ETM_Q1_3856592"/>
      <w:bookmarkEnd w:id="2148"/>
      <w:r>
        <w:rPr>
          <w:rFonts w:hint="cs"/>
          <w:rtl/>
          <w:lang w:eastAsia="he-IL"/>
        </w:rPr>
        <w:t>מההוראה האירופית.</w:t>
      </w:r>
      <w:bookmarkStart w:id="2149" w:name="_ETM_Q1_3860791"/>
      <w:bookmarkEnd w:id="2149"/>
    </w:p>
    <w:p w14:paraId="524220EF" w14:textId="77777777" w:rsidR="003612FC" w:rsidRDefault="003612FC" w:rsidP="003612FC">
      <w:pPr>
        <w:rPr>
          <w:rtl/>
          <w:lang w:eastAsia="he-IL"/>
        </w:rPr>
      </w:pPr>
      <w:bookmarkStart w:id="2150" w:name="_ETM_Q1_3860833"/>
      <w:bookmarkStart w:id="2151" w:name="_ETM_Q1_3859455"/>
      <w:bookmarkEnd w:id="2150"/>
      <w:bookmarkEnd w:id="2151"/>
    </w:p>
    <w:p w14:paraId="7D9B01EB" w14:textId="569F6394" w:rsidR="003612FC" w:rsidRDefault="003612FC" w:rsidP="003612FC">
      <w:pPr>
        <w:pStyle w:val="af9"/>
        <w:keepNext/>
        <w:rPr>
          <w:rtl/>
          <w:lang w:eastAsia="he-IL"/>
        </w:rPr>
      </w:pPr>
      <w:bookmarkStart w:id="2152" w:name="ET_guest_פנינה_אורן_שני_דור_377"/>
      <w:r w:rsidRPr="003612FC">
        <w:rPr>
          <w:rStyle w:val="TagStyle"/>
          <w:rtl/>
        </w:rPr>
        <w:t xml:space="preserve"> &lt;&lt; אורח &gt;&gt; </w:t>
      </w:r>
      <w:r>
        <w:rPr>
          <w:rtl/>
          <w:lang w:eastAsia="he-IL"/>
        </w:rPr>
        <w:t>פנינה אורן שני דור:</w:t>
      </w:r>
      <w:r w:rsidRPr="003612FC">
        <w:rPr>
          <w:rStyle w:val="TagStyle"/>
          <w:rtl/>
        </w:rPr>
        <w:t xml:space="preserve"> &lt;&lt; אורח &gt;&gt;</w:t>
      </w:r>
      <w:r w:rsidR="00E47EFF">
        <w:rPr>
          <w:rtl/>
          <w:lang w:eastAsia="he-IL"/>
        </w:rPr>
        <w:t xml:space="preserve"> </w:t>
      </w:r>
      <w:bookmarkEnd w:id="2152"/>
    </w:p>
    <w:p w14:paraId="77CD3205" w14:textId="77777777" w:rsidR="003612FC" w:rsidRDefault="003612FC" w:rsidP="003612FC">
      <w:pPr>
        <w:pStyle w:val="KeepWithNext"/>
        <w:rPr>
          <w:rtl/>
          <w:lang w:eastAsia="he-IL"/>
        </w:rPr>
      </w:pPr>
    </w:p>
    <w:p w14:paraId="504F9C59" w14:textId="4133B541" w:rsidR="003612FC" w:rsidRDefault="003612FC" w:rsidP="003612FC">
      <w:pPr>
        <w:rPr>
          <w:rtl/>
          <w:lang w:eastAsia="he-IL"/>
        </w:rPr>
      </w:pPr>
      <w:bookmarkStart w:id="2153" w:name="_ETM_Q1_3859737"/>
      <w:bookmarkStart w:id="2154" w:name="_ETM_Q1_3859769"/>
      <w:bookmarkEnd w:id="2153"/>
      <w:bookmarkEnd w:id="2154"/>
      <w:r>
        <w:rPr>
          <w:rFonts w:hint="cs"/>
          <w:rtl/>
          <w:lang w:eastAsia="he-IL"/>
        </w:rPr>
        <w:t>אין בעיה. בואי נוריד את הפירות והירקות.</w:t>
      </w:r>
    </w:p>
    <w:p w14:paraId="2031773A" w14:textId="77777777" w:rsidR="003612FC" w:rsidRDefault="003612FC" w:rsidP="003612FC">
      <w:pPr>
        <w:rPr>
          <w:rtl/>
          <w:lang w:eastAsia="he-IL"/>
        </w:rPr>
      </w:pPr>
    </w:p>
    <w:p w14:paraId="33BB4C2B" w14:textId="034E6515" w:rsidR="003612FC" w:rsidRDefault="003612FC" w:rsidP="003612FC">
      <w:pPr>
        <w:pStyle w:val="af6"/>
        <w:keepNext/>
        <w:rPr>
          <w:rtl/>
        </w:rPr>
      </w:pPr>
      <w:bookmarkStart w:id="2155" w:name="ET_yor_6447_378"/>
      <w:r w:rsidRPr="003612FC">
        <w:rPr>
          <w:rStyle w:val="TagStyle"/>
          <w:rtl/>
        </w:rPr>
        <w:t xml:space="preserve"> &lt;&lt; יור &gt;&gt; </w:t>
      </w:r>
      <w:r>
        <w:rPr>
          <w:rtl/>
        </w:rPr>
        <w:t xml:space="preserve">היו"ר יונתן </w:t>
      </w:r>
      <w:proofErr w:type="spellStart"/>
      <w:r>
        <w:rPr>
          <w:rtl/>
        </w:rPr>
        <w:t>מישרקי</w:t>
      </w:r>
      <w:proofErr w:type="spellEnd"/>
      <w:r>
        <w:rPr>
          <w:rtl/>
        </w:rPr>
        <w:t>:</w:t>
      </w:r>
      <w:r w:rsidRPr="003612FC">
        <w:rPr>
          <w:rStyle w:val="TagStyle"/>
          <w:rtl/>
        </w:rPr>
        <w:t xml:space="preserve"> &lt;&lt; יור &gt;&gt;</w:t>
      </w:r>
      <w:r w:rsidR="00E47EFF">
        <w:rPr>
          <w:rtl/>
        </w:rPr>
        <w:t xml:space="preserve"> </w:t>
      </w:r>
      <w:bookmarkEnd w:id="2155"/>
    </w:p>
    <w:p w14:paraId="02BCA96C" w14:textId="77777777" w:rsidR="003612FC" w:rsidRDefault="003612FC" w:rsidP="003612FC">
      <w:pPr>
        <w:pStyle w:val="KeepWithNext"/>
        <w:rPr>
          <w:rtl/>
          <w:lang w:eastAsia="he-IL"/>
        </w:rPr>
      </w:pPr>
    </w:p>
    <w:p w14:paraId="7D25CC41" w14:textId="1CF49E16" w:rsidR="003612FC" w:rsidRDefault="003612FC" w:rsidP="003612FC">
      <w:pPr>
        <w:rPr>
          <w:rtl/>
          <w:lang w:eastAsia="he-IL"/>
        </w:rPr>
      </w:pPr>
      <w:r>
        <w:rPr>
          <w:rFonts w:hint="cs"/>
          <w:rtl/>
          <w:lang w:eastAsia="he-IL"/>
        </w:rPr>
        <w:t>מה אכפת לך שיישאר כך?</w:t>
      </w:r>
    </w:p>
    <w:p w14:paraId="40E0DBF6" w14:textId="77777777" w:rsidR="003612FC" w:rsidRDefault="003612FC" w:rsidP="003612FC">
      <w:pPr>
        <w:rPr>
          <w:rtl/>
          <w:lang w:eastAsia="he-IL"/>
        </w:rPr>
      </w:pPr>
      <w:bookmarkStart w:id="2156" w:name="_ETM_Q1_3864668"/>
      <w:bookmarkStart w:id="2157" w:name="_ETM_Q1_3864706"/>
      <w:bookmarkStart w:id="2158" w:name="_ETM_Q1_3864275"/>
      <w:bookmarkEnd w:id="2156"/>
      <w:bookmarkEnd w:id="2157"/>
      <w:bookmarkEnd w:id="2158"/>
    </w:p>
    <w:p w14:paraId="350A8B1B" w14:textId="0B873618" w:rsidR="003612FC" w:rsidRDefault="003612FC" w:rsidP="003612FC">
      <w:pPr>
        <w:pStyle w:val="af9"/>
        <w:keepNext/>
        <w:rPr>
          <w:rtl/>
          <w:lang w:eastAsia="he-IL"/>
        </w:rPr>
      </w:pPr>
      <w:bookmarkStart w:id="2159" w:name="ET_guest_חגית_איגרמן_379"/>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159"/>
    </w:p>
    <w:p w14:paraId="7C16F940" w14:textId="77777777" w:rsidR="003612FC" w:rsidRDefault="003612FC" w:rsidP="003612FC">
      <w:pPr>
        <w:pStyle w:val="KeepWithNext"/>
        <w:rPr>
          <w:rtl/>
          <w:lang w:eastAsia="he-IL"/>
        </w:rPr>
      </w:pPr>
    </w:p>
    <w:p w14:paraId="79227E4C" w14:textId="07FED9B4" w:rsidR="003612FC" w:rsidRDefault="003612FC" w:rsidP="003612FC">
      <w:pPr>
        <w:rPr>
          <w:rtl/>
          <w:lang w:eastAsia="he-IL"/>
        </w:rPr>
      </w:pPr>
      <w:bookmarkStart w:id="2160" w:name="_ETM_Q1_3864529"/>
      <w:bookmarkStart w:id="2161" w:name="_ETM_Q1_3864562"/>
      <w:bookmarkEnd w:id="2160"/>
      <w:bookmarkEnd w:id="2161"/>
      <w:r>
        <w:rPr>
          <w:rFonts w:hint="cs"/>
          <w:rtl/>
          <w:lang w:eastAsia="he-IL"/>
        </w:rPr>
        <w:t xml:space="preserve">נראה לי מיותר. </w:t>
      </w:r>
    </w:p>
    <w:p w14:paraId="066F7B03" w14:textId="77777777" w:rsidR="003612FC" w:rsidRDefault="003612FC" w:rsidP="003612FC">
      <w:pPr>
        <w:rPr>
          <w:rtl/>
          <w:lang w:eastAsia="he-IL"/>
        </w:rPr>
      </w:pPr>
    </w:p>
    <w:p w14:paraId="025433D1" w14:textId="5292E91F" w:rsidR="003612FC" w:rsidRDefault="003612FC" w:rsidP="003612FC">
      <w:pPr>
        <w:pStyle w:val="af9"/>
        <w:keepNext/>
        <w:rPr>
          <w:rtl/>
          <w:lang w:eastAsia="he-IL"/>
        </w:rPr>
      </w:pPr>
      <w:bookmarkStart w:id="2162" w:name="ET_guest_קריאה_380"/>
      <w:r w:rsidRPr="003612FC">
        <w:rPr>
          <w:rStyle w:val="TagStyle"/>
          <w:rtl/>
        </w:rPr>
        <w:t xml:space="preserve"> &lt;&lt; אורח &gt;&gt; </w:t>
      </w:r>
      <w:r>
        <w:rPr>
          <w:rtl/>
          <w:lang w:eastAsia="he-IL"/>
        </w:rPr>
        <w:t>קריאה:</w:t>
      </w:r>
      <w:r w:rsidRPr="003612FC">
        <w:rPr>
          <w:rStyle w:val="TagStyle"/>
          <w:rtl/>
        </w:rPr>
        <w:t xml:space="preserve"> &lt;&lt; אורח &gt;&gt;</w:t>
      </w:r>
      <w:r w:rsidR="00E47EFF">
        <w:rPr>
          <w:rtl/>
          <w:lang w:eastAsia="he-IL"/>
        </w:rPr>
        <w:t xml:space="preserve"> </w:t>
      </w:r>
      <w:bookmarkEnd w:id="2162"/>
    </w:p>
    <w:p w14:paraId="2D395394" w14:textId="77777777" w:rsidR="003612FC" w:rsidRDefault="003612FC" w:rsidP="003612FC">
      <w:pPr>
        <w:pStyle w:val="KeepWithNext"/>
        <w:rPr>
          <w:rtl/>
          <w:lang w:eastAsia="he-IL"/>
        </w:rPr>
      </w:pPr>
    </w:p>
    <w:p w14:paraId="666B18F1" w14:textId="5E74E5F8" w:rsidR="003612FC" w:rsidRDefault="003612FC" w:rsidP="003612FC">
      <w:pPr>
        <w:rPr>
          <w:rtl/>
          <w:lang w:eastAsia="he-IL"/>
        </w:rPr>
      </w:pPr>
      <w:r>
        <w:rPr>
          <w:rFonts w:hint="cs"/>
          <w:rtl/>
          <w:lang w:eastAsia="he-IL"/>
        </w:rPr>
        <w:t>אמרנו בישיבה הקודמת שמורידים את זה.</w:t>
      </w:r>
    </w:p>
    <w:p w14:paraId="69B87198" w14:textId="77777777" w:rsidR="003612FC" w:rsidRDefault="003612FC" w:rsidP="003612FC">
      <w:pPr>
        <w:rPr>
          <w:rtl/>
          <w:lang w:eastAsia="he-IL"/>
        </w:rPr>
      </w:pPr>
      <w:bookmarkStart w:id="2163" w:name="_ETM_Q1_3865840"/>
      <w:bookmarkStart w:id="2164" w:name="_ETM_Q1_3865875"/>
      <w:bookmarkStart w:id="2165" w:name="_ETM_Q1_3871527"/>
      <w:bookmarkEnd w:id="2163"/>
      <w:bookmarkEnd w:id="2164"/>
      <w:bookmarkEnd w:id="2165"/>
    </w:p>
    <w:p w14:paraId="40858032" w14:textId="6914B50F" w:rsidR="003612FC" w:rsidRDefault="003612FC" w:rsidP="003612FC">
      <w:pPr>
        <w:pStyle w:val="af6"/>
        <w:keepNext/>
        <w:rPr>
          <w:rtl/>
        </w:rPr>
      </w:pPr>
      <w:bookmarkStart w:id="2166" w:name="ET_yor_6447_381"/>
      <w:r w:rsidRPr="003612FC">
        <w:rPr>
          <w:rStyle w:val="TagStyle"/>
          <w:rtl/>
        </w:rPr>
        <w:t xml:space="preserve"> &lt;&lt; יור &gt;&gt; </w:t>
      </w:r>
      <w:r>
        <w:rPr>
          <w:rtl/>
        </w:rPr>
        <w:t xml:space="preserve">היו"ר יונתן </w:t>
      </w:r>
      <w:proofErr w:type="spellStart"/>
      <w:r>
        <w:rPr>
          <w:rtl/>
        </w:rPr>
        <w:t>מישרקי</w:t>
      </w:r>
      <w:proofErr w:type="spellEnd"/>
      <w:r>
        <w:rPr>
          <w:rtl/>
        </w:rPr>
        <w:t>:</w:t>
      </w:r>
      <w:r w:rsidRPr="003612FC">
        <w:rPr>
          <w:rStyle w:val="TagStyle"/>
          <w:rtl/>
        </w:rPr>
        <w:t xml:space="preserve"> &lt;&lt; יור &gt;&gt;</w:t>
      </w:r>
      <w:r w:rsidR="00E47EFF">
        <w:rPr>
          <w:rtl/>
        </w:rPr>
        <w:t xml:space="preserve"> </w:t>
      </w:r>
      <w:bookmarkEnd w:id="2166"/>
    </w:p>
    <w:p w14:paraId="4AFD333E" w14:textId="77777777" w:rsidR="003612FC" w:rsidRDefault="003612FC" w:rsidP="003612FC">
      <w:pPr>
        <w:pStyle w:val="KeepWithNext"/>
        <w:rPr>
          <w:rtl/>
          <w:lang w:eastAsia="he-IL"/>
        </w:rPr>
      </w:pPr>
    </w:p>
    <w:p w14:paraId="4CD1C907" w14:textId="1B4B4F73" w:rsidR="003612FC" w:rsidRDefault="003612FC" w:rsidP="003612FC">
      <w:pPr>
        <w:rPr>
          <w:rtl/>
          <w:lang w:eastAsia="he-IL"/>
        </w:rPr>
      </w:pPr>
      <w:bookmarkStart w:id="2167" w:name="_ETM_Q1_3871812"/>
      <w:bookmarkStart w:id="2168" w:name="_ETM_Q1_3871849"/>
      <w:bookmarkEnd w:id="2167"/>
      <w:bookmarkEnd w:id="2168"/>
      <w:r>
        <w:rPr>
          <w:rFonts w:hint="cs"/>
          <w:rtl/>
          <w:lang w:eastAsia="he-IL"/>
        </w:rPr>
        <w:t>זה בכל מקרה מוחרג.</w:t>
      </w:r>
    </w:p>
    <w:p w14:paraId="1E463C5B" w14:textId="77777777" w:rsidR="003612FC" w:rsidRDefault="003612FC" w:rsidP="003612FC">
      <w:pPr>
        <w:rPr>
          <w:rtl/>
          <w:lang w:eastAsia="he-IL"/>
        </w:rPr>
      </w:pPr>
    </w:p>
    <w:p w14:paraId="3F88D7B6" w14:textId="709E7578" w:rsidR="003612FC" w:rsidRDefault="003612FC" w:rsidP="003612FC">
      <w:pPr>
        <w:pStyle w:val="af9"/>
        <w:keepNext/>
        <w:rPr>
          <w:rtl/>
          <w:lang w:eastAsia="he-IL"/>
        </w:rPr>
      </w:pPr>
      <w:bookmarkStart w:id="2169" w:name="ET_guest_חגית_איגרמן_382"/>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169"/>
    </w:p>
    <w:p w14:paraId="233DC6FB" w14:textId="77777777" w:rsidR="003612FC" w:rsidRDefault="003612FC" w:rsidP="003612FC">
      <w:pPr>
        <w:pStyle w:val="KeepWithNext"/>
        <w:rPr>
          <w:rtl/>
          <w:lang w:eastAsia="he-IL"/>
        </w:rPr>
      </w:pPr>
    </w:p>
    <w:p w14:paraId="799ED5A7" w14:textId="3DCF8997" w:rsidR="003612FC" w:rsidRDefault="003612FC" w:rsidP="003612FC">
      <w:pPr>
        <w:rPr>
          <w:rtl/>
          <w:lang w:eastAsia="he-IL"/>
        </w:rPr>
      </w:pPr>
      <w:r>
        <w:rPr>
          <w:rFonts w:hint="cs"/>
          <w:rtl/>
          <w:lang w:eastAsia="he-IL"/>
        </w:rPr>
        <w:t xml:space="preserve">הנוסח נראה לי מיותר אבל </w:t>
      </w:r>
      <w:bookmarkStart w:id="2170" w:name="_ETM_Q1_3873509"/>
      <w:bookmarkEnd w:id="2170"/>
      <w:r>
        <w:rPr>
          <w:rFonts w:hint="cs"/>
          <w:rtl/>
          <w:lang w:eastAsia="he-IL"/>
        </w:rPr>
        <w:t xml:space="preserve">בסדר. </w:t>
      </w:r>
    </w:p>
    <w:p w14:paraId="26F7AD9F" w14:textId="77777777" w:rsidR="003612FC" w:rsidRDefault="003612FC" w:rsidP="003612FC">
      <w:pPr>
        <w:rPr>
          <w:rtl/>
          <w:lang w:eastAsia="he-IL"/>
        </w:rPr>
      </w:pPr>
      <w:bookmarkStart w:id="2171" w:name="_ETM_Q1_3877164"/>
      <w:bookmarkStart w:id="2172" w:name="_ETM_Q1_3877200"/>
      <w:bookmarkEnd w:id="2171"/>
      <w:bookmarkEnd w:id="2172"/>
    </w:p>
    <w:p w14:paraId="6D71B4D8" w14:textId="44DCEC65" w:rsidR="003612FC" w:rsidRDefault="003612FC" w:rsidP="003612FC">
      <w:pPr>
        <w:pStyle w:val="af6"/>
        <w:keepNext/>
        <w:rPr>
          <w:rtl/>
        </w:rPr>
      </w:pPr>
      <w:bookmarkStart w:id="2173" w:name="ET_yor_6447_383"/>
      <w:r w:rsidRPr="003612FC">
        <w:rPr>
          <w:rStyle w:val="TagStyle"/>
          <w:rtl/>
        </w:rPr>
        <w:t xml:space="preserve"> &lt;&lt; יור &gt;&gt; </w:t>
      </w:r>
      <w:r>
        <w:rPr>
          <w:rtl/>
        </w:rPr>
        <w:t xml:space="preserve">היו"ר יונתן </w:t>
      </w:r>
      <w:proofErr w:type="spellStart"/>
      <w:r>
        <w:rPr>
          <w:rtl/>
        </w:rPr>
        <w:t>מישרקי</w:t>
      </w:r>
      <w:proofErr w:type="spellEnd"/>
      <w:r>
        <w:rPr>
          <w:rtl/>
        </w:rPr>
        <w:t>:</w:t>
      </w:r>
      <w:r w:rsidRPr="003612FC">
        <w:rPr>
          <w:rStyle w:val="TagStyle"/>
          <w:rtl/>
        </w:rPr>
        <w:t xml:space="preserve"> &lt;&lt; יור &gt;&gt;</w:t>
      </w:r>
      <w:r w:rsidR="00E47EFF">
        <w:rPr>
          <w:rtl/>
        </w:rPr>
        <w:t xml:space="preserve"> </w:t>
      </w:r>
      <w:bookmarkEnd w:id="2173"/>
    </w:p>
    <w:p w14:paraId="02EAE355" w14:textId="77777777" w:rsidR="003612FC" w:rsidRDefault="003612FC" w:rsidP="003612FC">
      <w:pPr>
        <w:pStyle w:val="KeepWithNext"/>
        <w:rPr>
          <w:rtl/>
          <w:lang w:eastAsia="he-IL"/>
        </w:rPr>
      </w:pPr>
    </w:p>
    <w:p w14:paraId="3E5867D9" w14:textId="2AB6E9B9" w:rsidR="003612FC" w:rsidRDefault="003612FC" w:rsidP="003612FC">
      <w:pPr>
        <w:rPr>
          <w:rtl/>
          <w:lang w:eastAsia="he-IL"/>
        </w:rPr>
      </w:pPr>
      <w:r>
        <w:rPr>
          <w:rFonts w:hint="cs"/>
          <w:rtl/>
          <w:lang w:eastAsia="he-IL"/>
        </w:rPr>
        <w:t>זה לא גורע כלום.</w:t>
      </w:r>
      <w:r w:rsidR="003A02CE">
        <w:rPr>
          <w:rFonts w:hint="cs"/>
          <w:rtl/>
          <w:lang w:eastAsia="he-IL"/>
        </w:rPr>
        <w:t xml:space="preserve"> </w:t>
      </w:r>
      <w:r>
        <w:rPr>
          <w:rFonts w:hint="cs"/>
          <w:rtl/>
          <w:lang w:eastAsia="he-IL"/>
        </w:rPr>
        <w:t>לא צריך לקיים על ז</w:t>
      </w:r>
      <w:bookmarkStart w:id="2174" w:name="_ETM_Q1_3881028"/>
      <w:bookmarkEnd w:id="2174"/>
      <w:r>
        <w:rPr>
          <w:rFonts w:hint="cs"/>
          <w:rtl/>
          <w:lang w:eastAsia="he-IL"/>
        </w:rPr>
        <w:t>ה דיון. זה מפריע לך בעין?</w:t>
      </w:r>
    </w:p>
    <w:p w14:paraId="1F08A98C" w14:textId="77777777" w:rsidR="003612FC" w:rsidRDefault="003612FC" w:rsidP="003612FC">
      <w:pPr>
        <w:rPr>
          <w:rtl/>
          <w:lang w:eastAsia="he-IL"/>
        </w:rPr>
      </w:pPr>
      <w:bookmarkStart w:id="2175" w:name="_ETM_Q1_3884203"/>
      <w:bookmarkStart w:id="2176" w:name="_ETM_Q1_3884243"/>
      <w:bookmarkEnd w:id="2175"/>
      <w:bookmarkEnd w:id="2176"/>
    </w:p>
    <w:p w14:paraId="545EC680" w14:textId="39363C10" w:rsidR="003612FC" w:rsidRDefault="003612FC" w:rsidP="003612FC">
      <w:pPr>
        <w:pStyle w:val="a4"/>
        <w:keepNext/>
        <w:rPr>
          <w:rtl/>
        </w:rPr>
      </w:pPr>
      <w:bookmarkStart w:id="2177" w:name="ET_speaker_נעה_בן_שבת_384"/>
      <w:r w:rsidRPr="003612FC">
        <w:rPr>
          <w:rStyle w:val="TagStyle"/>
          <w:rtl/>
        </w:rPr>
        <w:t xml:space="preserve"> &lt;&lt; דובר &gt;&gt; </w:t>
      </w:r>
      <w:r>
        <w:rPr>
          <w:rtl/>
        </w:rPr>
        <w:t>נעה בן שבת:</w:t>
      </w:r>
      <w:r w:rsidRPr="003612FC">
        <w:rPr>
          <w:rStyle w:val="TagStyle"/>
          <w:rtl/>
        </w:rPr>
        <w:t xml:space="preserve"> &lt;&lt; דובר &gt;&gt;</w:t>
      </w:r>
      <w:r w:rsidR="00E47EFF">
        <w:rPr>
          <w:rtl/>
        </w:rPr>
        <w:t xml:space="preserve"> </w:t>
      </w:r>
      <w:bookmarkEnd w:id="2177"/>
    </w:p>
    <w:p w14:paraId="424D9994" w14:textId="77777777" w:rsidR="003612FC" w:rsidRDefault="003612FC" w:rsidP="003612FC">
      <w:pPr>
        <w:pStyle w:val="KeepWithNext"/>
        <w:rPr>
          <w:rtl/>
          <w:lang w:eastAsia="he-IL"/>
        </w:rPr>
      </w:pPr>
    </w:p>
    <w:p w14:paraId="51535209" w14:textId="7935A35A" w:rsidR="003612FC" w:rsidRDefault="003612FC" w:rsidP="003612FC">
      <w:pPr>
        <w:rPr>
          <w:rtl/>
          <w:lang w:eastAsia="he-IL"/>
        </w:rPr>
      </w:pPr>
      <w:bookmarkStart w:id="2178" w:name="_ETM_Q1_3888209"/>
      <w:bookmarkStart w:id="2179" w:name="_ETM_Q1_3888242"/>
      <w:bookmarkEnd w:id="2178"/>
      <w:bookmarkEnd w:id="2179"/>
      <w:r>
        <w:rPr>
          <w:rFonts w:hint="cs"/>
          <w:rtl/>
          <w:lang w:eastAsia="he-IL"/>
        </w:rPr>
        <w:t>לא, זה לא מפריע בעין.</w:t>
      </w:r>
      <w:bookmarkStart w:id="2180" w:name="_ETM_Q1_3888790"/>
      <w:bookmarkEnd w:id="2180"/>
      <w:r>
        <w:rPr>
          <w:rFonts w:hint="cs"/>
          <w:rtl/>
          <w:lang w:eastAsia="he-IL"/>
        </w:rPr>
        <w:t xml:space="preserve"> אני מנסה להבין. נניח שאדם מביא פירות וירקות</w:t>
      </w:r>
      <w:r w:rsidR="003A02CE">
        <w:rPr>
          <w:rFonts w:hint="cs"/>
          <w:rtl/>
          <w:lang w:eastAsia="he-IL"/>
        </w:rPr>
        <w:t xml:space="preserve"> </w:t>
      </w:r>
      <w:r>
        <w:rPr>
          <w:rFonts w:hint="cs"/>
          <w:rtl/>
          <w:lang w:eastAsia="he-IL"/>
        </w:rPr>
        <w:t xml:space="preserve">טריים - צריך לחול עליו כל הדין האירופי בלי החרגות </w:t>
      </w:r>
      <w:bookmarkStart w:id="2181" w:name="_ETM_Q1_3895121"/>
      <w:bookmarkEnd w:id="2181"/>
      <w:r>
        <w:rPr>
          <w:rFonts w:hint="cs"/>
          <w:rtl/>
          <w:lang w:eastAsia="he-IL"/>
        </w:rPr>
        <w:t>של שאריות חומרי הדברה. נכון?</w:t>
      </w:r>
    </w:p>
    <w:p w14:paraId="1BFA9267" w14:textId="77777777" w:rsidR="003612FC" w:rsidRDefault="003612FC" w:rsidP="003612FC">
      <w:pPr>
        <w:rPr>
          <w:rtl/>
          <w:lang w:eastAsia="he-IL"/>
        </w:rPr>
      </w:pPr>
      <w:bookmarkStart w:id="2182" w:name="_ETM_Q1_3897576"/>
      <w:bookmarkEnd w:id="2182"/>
    </w:p>
    <w:p w14:paraId="041FA8B2" w14:textId="7D82F648" w:rsidR="003612FC" w:rsidRDefault="003612FC" w:rsidP="003612FC">
      <w:pPr>
        <w:pStyle w:val="af9"/>
        <w:keepNext/>
        <w:rPr>
          <w:rtl/>
          <w:lang w:eastAsia="he-IL"/>
        </w:rPr>
      </w:pPr>
      <w:bookmarkStart w:id="2183" w:name="ET_guest_קריאה_386"/>
      <w:r w:rsidRPr="003612FC">
        <w:rPr>
          <w:rStyle w:val="TagStyle"/>
          <w:rtl/>
        </w:rPr>
        <w:t xml:space="preserve"> &lt;&lt; אורח &gt;&gt; </w:t>
      </w:r>
      <w:r>
        <w:rPr>
          <w:rtl/>
          <w:lang w:eastAsia="he-IL"/>
        </w:rPr>
        <w:t>קריאה:</w:t>
      </w:r>
      <w:r w:rsidRPr="003612FC">
        <w:rPr>
          <w:rStyle w:val="TagStyle"/>
          <w:rtl/>
        </w:rPr>
        <w:t xml:space="preserve"> &lt;&lt; אורח &gt;&gt;</w:t>
      </w:r>
      <w:r w:rsidR="00E47EFF">
        <w:rPr>
          <w:rtl/>
          <w:lang w:eastAsia="he-IL"/>
        </w:rPr>
        <w:t xml:space="preserve"> </w:t>
      </w:r>
      <w:bookmarkEnd w:id="2183"/>
    </w:p>
    <w:p w14:paraId="043D268C" w14:textId="77777777" w:rsidR="003612FC" w:rsidRDefault="003612FC" w:rsidP="003612FC">
      <w:pPr>
        <w:pStyle w:val="KeepWithNext"/>
        <w:rPr>
          <w:rtl/>
          <w:lang w:eastAsia="he-IL"/>
        </w:rPr>
      </w:pPr>
    </w:p>
    <w:p w14:paraId="2A539DB2" w14:textId="48078E31" w:rsidR="003612FC" w:rsidRPr="003612FC" w:rsidRDefault="003612FC" w:rsidP="003612FC">
      <w:pPr>
        <w:rPr>
          <w:rtl/>
          <w:lang w:eastAsia="he-IL"/>
        </w:rPr>
      </w:pPr>
      <w:bookmarkStart w:id="2184" w:name="_ETM_Q1_3897847"/>
      <w:bookmarkEnd w:id="2184"/>
      <w:r>
        <w:rPr>
          <w:rFonts w:hint="cs"/>
          <w:rtl/>
          <w:lang w:eastAsia="he-IL"/>
        </w:rPr>
        <w:t>כ</w:t>
      </w:r>
      <w:bookmarkStart w:id="2185" w:name="_ETM_Q1_3897882"/>
      <w:bookmarkEnd w:id="2185"/>
      <w:r>
        <w:rPr>
          <w:rFonts w:hint="cs"/>
          <w:rtl/>
          <w:lang w:eastAsia="he-IL"/>
        </w:rPr>
        <w:t>ן.</w:t>
      </w:r>
    </w:p>
    <w:p w14:paraId="148ECF24" w14:textId="77777777" w:rsidR="003612FC" w:rsidRDefault="003612FC" w:rsidP="003612FC">
      <w:pPr>
        <w:rPr>
          <w:rtl/>
          <w:lang w:eastAsia="he-IL"/>
        </w:rPr>
      </w:pPr>
      <w:bookmarkStart w:id="2186" w:name="_ETM_Q1_3897383"/>
      <w:bookmarkStart w:id="2187" w:name="_ETM_Q1_3897421"/>
      <w:bookmarkEnd w:id="2186"/>
      <w:bookmarkEnd w:id="2187"/>
    </w:p>
    <w:p w14:paraId="2327448C" w14:textId="4AF54441" w:rsidR="003612FC" w:rsidRDefault="003612FC" w:rsidP="003612FC">
      <w:pPr>
        <w:pStyle w:val="af9"/>
        <w:keepNext/>
        <w:rPr>
          <w:rtl/>
          <w:lang w:eastAsia="he-IL"/>
        </w:rPr>
      </w:pPr>
      <w:bookmarkStart w:id="2188" w:name="ET_guest_חגית_איגרמן_385"/>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188"/>
    </w:p>
    <w:p w14:paraId="452382CB" w14:textId="77777777" w:rsidR="003612FC" w:rsidRDefault="003612FC" w:rsidP="003612FC">
      <w:pPr>
        <w:pStyle w:val="KeepWithNext"/>
        <w:rPr>
          <w:rtl/>
          <w:lang w:eastAsia="he-IL"/>
        </w:rPr>
      </w:pPr>
    </w:p>
    <w:p w14:paraId="6E8872A7" w14:textId="64B004B4" w:rsidR="003612FC" w:rsidRDefault="003612FC" w:rsidP="003612FC">
      <w:pPr>
        <w:rPr>
          <w:rtl/>
          <w:lang w:eastAsia="he-IL"/>
        </w:rPr>
      </w:pPr>
      <w:bookmarkStart w:id="2189" w:name="_ETM_Q1_3896843"/>
      <w:bookmarkStart w:id="2190" w:name="_ETM_Q1_3896875"/>
      <w:bookmarkEnd w:id="2189"/>
      <w:bookmarkEnd w:id="2190"/>
      <w:r>
        <w:rPr>
          <w:rFonts w:hint="cs"/>
          <w:rtl/>
          <w:lang w:eastAsia="he-IL"/>
        </w:rPr>
        <w:t>כל ההוראות המאומצות בלי שום</w:t>
      </w:r>
      <w:bookmarkStart w:id="2191" w:name="_ETM_Q1_3899422"/>
      <w:bookmarkEnd w:id="2191"/>
      <w:r>
        <w:rPr>
          <w:rFonts w:hint="cs"/>
          <w:rtl/>
          <w:lang w:eastAsia="he-IL"/>
        </w:rPr>
        <w:t xml:space="preserve"> דבר מההחרגות שם? הוא לוקח על </w:t>
      </w:r>
      <w:bookmarkStart w:id="2192" w:name="_ETM_Q1_3903065"/>
      <w:bookmarkEnd w:id="2192"/>
      <w:r>
        <w:rPr>
          <w:rFonts w:hint="cs"/>
          <w:rtl/>
          <w:lang w:eastAsia="he-IL"/>
        </w:rPr>
        <w:t xml:space="preserve">עצמו יותר ממה שיחול עליו בעתיד. הבנתי. </w:t>
      </w:r>
    </w:p>
    <w:p w14:paraId="350DD677" w14:textId="77777777" w:rsidR="003612FC" w:rsidRDefault="003612FC" w:rsidP="003612FC">
      <w:pPr>
        <w:rPr>
          <w:rtl/>
          <w:lang w:eastAsia="he-IL"/>
        </w:rPr>
      </w:pPr>
      <w:bookmarkStart w:id="2193" w:name="_ETM_Q1_3907392"/>
      <w:bookmarkStart w:id="2194" w:name="_ETM_Q1_3907427"/>
      <w:bookmarkEnd w:id="2193"/>
      <w:bookmarkEnd w:id="2194"/>
    </w:p>
    <w:p w14:paraId="07C5CE5C" w14:textId="0FF86452" w:rsidR="003612FC" w:rsidRDefault="003612FC" w:rsidP="003612FC">
      <w:pPr>
        <w:pStyle w:val="a4"/>
        <w:keepNext/>
        <w:rPr>
          <w:rtl/>
        </w:rPr>
      </w:pPr>
      <w:bookmarkStart w:id="2195" w:name="ET_speaker_נעה_בן_שבת_388"/>
      <w:r w:rsidRPr="003612FC">
        <w:rPr>
          <w:rStyle w:val="TagStyle"/>
          <w:rtl/>
        </w:rPr>
        <w:t xml:space="preserve"> &lt;&lt; דובר &gt;&gt; </w:t>
      </w:r>
      <w:r>
        <w:rPr>
          <w:rtl/>
        </w:rPr>
        <w:t>נעה בן שבת:</w:t>
      </w:r>
      <w:r w:rsidRPr="003612FC">
        <w:rPr>
          <w:rStyle w:val="TagStyle"/>
          <w:rtl/>
        </w:rPr>
        <w:t xml:space="preserve"> &lt;&lt; דובר &gt;&gt;</w:t>
      </w:r>
      <w:r w:rsidR="00E47EFF">
        <w:rPr>
          <w:rtl/>
        </w:rPr>
        <w:t xml:space="preserve"> </w:t>
      </w:r>
      <w:bookmarkEnd w:id="2195"/>
    </w:p>
    <w:p w14:paraId="0E1ACA7C" w14:textId="77777777" w:rsidR="003612FC" w:rsidRDefault="003612FC" w:rsidP="003612FC">
      <w:pPr>
        <w:pStyle w:val="KeepWithNext"/>
        <w:rPr>
          <w:rtl/>
          <w:lang w:eastAsia="he-IL"/>
        </w:rPr>
      </w:pPr>
    </w:p>
    <w:p w14:paraId="5375065E" w14:textId="011E0EDE" w:rsidR="003612FC" w:rsidRDefault="003612FC" w:rsidP="003612FC">
      <w:pPr>
        <w:rPr>
          <w:rtl/>
          <w:lang w:eastAsia="he-IL"/>
        </w:rPr>
      </w:pPr>
      <w:r>
        <w:rPr>
          <w:rFonts w:hint="cs"/>
          <w:rtl/>
          <w:lang w:eastAsia="he-IL"/>
        </w:rPr>
        <w:t>את זה גם הדגישה קודם פנינה כשאמרה שבסוף</w:t>
      </w:r>
      <w:bookmarkStart w:id="2196" w:name="_ETM_Q1_3909515"/>
      <w:bookmarkEnd w:id="2196"/>
      <w:r>
        <w:rPr>
          <w:rFonts w:hint="cs"/>
          <w:rtl/>
          <w:lang w:eastAsia="he-IL"/>
        </w:rPr>
        <w:t xml:space="preserve"> התקופה</w:t>
      </w:r>
      <w:r w:rsidR="003A02CE">
        <w:rPr>
          <w:rFonts w:hint="cs"/>
          <w:rtl/>
          <w:lang w:eastAsia="he-IL"/>
        </w:rPr>
        <w:t xml:space="preserve"> </w:t>
      </w:r>
      <w:r>
        <w:rPr>
          <w:rFonts w:hint="cs"/>
          <w:rtl/>
          <w:lang w:eastAsia="he-IL"/>
        </w:rPr>
        <w:t>חוזר לחול עליו.</w:t>
      </w:r>
    </w:p>
    <w:p w14:paraId="766B591C" w14:textId="77777777" w:rsidR="003612FC" w:rsidRDefault="003612FC" w:rsidP="003612FC">
      <w:pPr>
        <w:rPr>
          <w:rtl/>
          <w:lang w:eastAsia="he-IL"/>
        </w:rPr>
      </w:pPr>
      <w:bookmarkStart w:id="2197" w:name="_ETM_Q1_3912851"/>
      <w:bookmarkStart w:id="2198" w:name="_ETM_Q1_3912888"/>
      <w:bookmarkStart w:id="2199" w:name="_ETM_Q1_3913955"/>
      <w:bookmarkEnd w:id="2197"/>
      <w:bookmarkEnd w:id="2198"/>
      <w:bookmarkEnd w:id="2199"/>
    </w:p>
    <w:p w14:paraId="1D03FF62" w14:textId="4D89809A" w:rsidR="003612FC" w:rsidRDefault="003612FC" w:rsidP="003612FC">
      <w:pPr>
        <w:pStyle w:val="af9"/>
        <w:keepNext/>
        <w:rPr>
          <w:rtl/>
          <w:lang w:eastAsia="he-IL"/>
        </w:rPr>
      </w:pPr>
      <w:bookmarkStart w:id="2200" w:name="ET_guest_חגית_איגרמן_389"/>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200"/>
    </w:p>
    <w:p w14:paraId="5E3CFC10" w14:textId="77777777" w:rsidR="003612FC" w:rsidRDefault="003612FC" w:rsidP="003612FC">
      <w:pPr>
        <w:pStyle w:val="KeepWithNext"/>
        <w:rPr>
          <w:rtl/>
          <w:lang w:eastAsia="he-IL"/>
        </w:rPr>
      </w:pPr>
    </w:p>
    <w:p w14:paraId="5F1AACEE" w14:textId="2E54FE8D" w:rsidR="003612FC" w:rsidRDefault="003612FC" w:rsidP="003612FC">
      <w:pPr>
        <w:rPr>
          <w:rtl/>
          <w:lang w:eastAsia="he-IL"/>
        </w:rPr>
      </w:pPr>
      <w:r>
        <w:rPr>
          <w:rFonts w:hint="cs"/>
          <w:rtl/>
          <w:lang w:eastAsia="he-IL"/>
        </w:rPr>
        <w:t>ה</w:t>
      </w:r>
      <w:bookmarkStart w:id="2201" w:name="_ETM_Q1_3914215"/>
      <w:bookmarkStart w:id="2202" w:name="_ETM_Q1_3914230"/>
      <w:bookmarkEnd w:id="2201"/>
      <w:bookmarkEnd w:id="2202"/>
      <w:r>
        <w:rPr>
          <w:rFonts w:hint="cs"/>
          <w:rtl/>
          <w:lang w:eastAsia="he-IL"/>
        </w:rPr>
        <w:t xml:space="preserve">הוראות המאומצות, עם </w:t>
      </w:r>
      <w:bookmarkStart w:id="2203" w:name="_ETM_Q1_3914350"/>
      <w:bookmarkEnd w:id="2203"/>
      <w:r>
        <w:rPr>
          <w:rFonts w:hint="cs"/>
          <w:rtl/>
          <w:lang w:eastAsia="he-IL"/>
        </w:rPr>
        <w:t>כל ההחרגות. זה כאילו מחיל עליו יותר ממה שבסוף יחול עליו. הבנתי למה הכנסתם את זה.</w:t>
      </w:r>
    </w:p>
    <w:p w14:paraId="1FD1A3B1" w14:textId="77777777" w:rsidR="003612FC" w:rsidRDefault="003612FC" w:rsidP="003612FC">
      <w:pPr>
        <w:rPr>
          <w:rtl/>
          <w:lang w:eastAsia="he-IL"/>
        </w:rPr>
      </w:pPr>
      <w:bookmarkStart w:id="2204" w:name="_ETM_Q1_3925422"/>
      <w:bookmarkStart w:id="2205" w:name="_ETM_Q1_3925461"/>
      <w:bookmarkEnd w:id="2204"/>
      <w:bookmarkEnd w:id="2205"/>
    </w:p>
    <w:p w14:paraId="29F2A6E8" w14:textId="4B314412" w:rsidR="003612FC" w:rsidRDefault="003612FC" w:rsidP="003612FC">
      <w:pPr>
        <w:rPr>
          <w:rtl/>
          <w:lang w:eastAsia="he-IL"/>
        </w:rPr>
      </w:pPr>
      <w:r>
        <w:rPr>
          <w:rFonts w:hint="cs"/>
          <w:rtl/>
          <w:lang w:eastAsia="he-IL"/>
        </w:rPr>
        <w:t xml:space="preserve">עוד הערה לגבי המזון הגולמי </w:t>
      </w:r>
      <w:bookmarkStart w:id="2206" w:name="_ETM_Q1_3926893"/>
      <w:bookmarkEnd w:id="2206"/>
      <w:r>
        <w:rPr>
          <w:rFonts w:hint="cs"/>
          <w:rtl/>
          <w:lang w:eastAsia="he-IL"/>
        </w:rPr>
        <w:t xml:space="preserve">מן החי. גם זה נראה לי מיותר כי בעלי היתר </w:t>
      </w:r>
      <w:bookmarkStart w:id="2207" w:name="_ETM_Q1_3930273"/>
      <w:bookmarkEnd w:id="2207"/>
      <w:r>
        <w:rPr>
          <w:rFonts w:hint="cs"/>
          <w:rtl/>
          <w:lang w:eastAsia="he-IL"/>
        </w:rPr>
        <w:t xml:space="preserve">הפעלה מול יצרן, זה חל עליהם, ויבואנים, אלה רק </w:t>
      </w:r>
      <w:bookmarkStart w:id="2208" w:name="_ETM_Q1_3933593"/>
      <w:bookmarkEnd w:id="2208"/>
      <w:r>
        <w:rPr>
          <w:rFonts w:hint="cs"/>
          <w:rtl/>
          <w:lang w:eastAsia="he-IL"/>
        </w:rPr>
        <w:t>דגים שהם בתוך התוספת ה-12.</w:t>
      </w:r>
      <w:r w:rsidR="003A02CE">
        <w:rPr>
          <w:rFonts w:hint="cs"/>
          <w:rtl/>
          <w:lang w:eastAsia="he-IL"/>
        </w:rPr>
        <w:t xml:space="preserve"> </w:t>
      </w:r>
      <w:r>
        <w:rPr>
          <w:rFonts w:hint="cs"/>
          <w:rtl/>
          <w:lang w:eastAsia="he-IL"/>
        </w:rPr>
        <w:t>אם כן, אין משמעות לכתוב א</w:t>
      </w:r>
      <w:bookmarkStart w:id="2209" w:name="_ETM_Q1_3937704"/>
      <w:bookmarkEnd w:id="2209"/>
      <w:r>
        <w:rPr>
          <w:rFonts w:hint="cs"/>
          <w:rtl/>
          <w:lang w:eastAsia="he-IL"/>
        </w:rPr>
        <w:t>ת זה.</w:t>
      </w:r>
    </w:p>
    <w:p w14:paraId="4BE2F396" w14:textId="77777777" w:rsidR="003612FC" w:rsidRDefault="003612FC" w:rsidP="003612FC">
      <w:pPr>
        <w:rPr>
          <w:rtl/>
          <w:lang w:eastAsia="he-IL"/>
        </w:rPr>
      </w:pPr>
    </w:p>
    <w:p w14:paraId="26FBA6A9" w14:textId="31592C85" w:rsidR="003612FC" w:rsidRDefault="003612FC" w:rsidP="003612FC">
      <w:pPr>
        <w:pStyle w:val="af9"/>
        <w:keepNext/>
        <w:rPr>
          <w:rtl/>
          <w:lang w:eastAsia="he-IL"/>
        </w:rPr>
      </w:pPr>
      <w:bookmarkStart w:id="2210" w:name="ET_guest_קריאה_390"/>
      <w:r w:rsidRPr="003612FC">
        <w:rPr>
          <w:rStyle w:val="TagStyle"/>
          <w:rtl/>
        </w:rPr>
        <w:t xml:space="preserve"> &lt;&lt; אורח &gt;&gt; </w:t>
      </w:r>
      <w:r>
        <w:rPr>
          <w:rtl/>
          <w:lang w:eastAsia="he-IL"/>
        </w:rPr>
        <w:t>קריאה:</w:t>
      </w:r>
      <w:r w:rsidRPr="003612FC">
        <w:rPr>
          <w:rStyle w:val="TagStyle"/>
          <w:rtl/>
        </w:rPr>
        <w:t xml:space="preserve"> &lt;&lt; אורח &gt;&gt;</w:t>
      </w:r>
      <w:r w:rsidR="00E47EFF">
        <w:rPr>
          <w:rtl/>
          <w:lang w:eastAsia="he-IL"/>
        </w:rPr>
        <w:t xml:space="preserve"> </w:t>
      </w:r>
      <w:bookmarkEnd w:id="2210"/>
    </w:p>
    <w:p w14:paraId="02AB4416" w14:textId="77777777" w:rsidR="003612FC" w:rsidRDefault="003612FC" w:rsidP="003612FC">
      <w:pPr>
        <w:pStyle w:val="KeepWithNext"/>
        <w:rPr>
          <w:rtl/>
          <w:lang w:eastAsia="he-IL"/>
        </w:rPr>
      </w:pPr>
    </w:p>
    <w:p w14:paraId="388818F4" w14:textId="68D38440" w:rsidR="003612FC" w:rsidRDefault="003612FC" w:rsidP="003612FC">
      <w:pPr>
        <w:rPr>
          <w:rtl/>
          <w:lang w:eastAsia="he-IL"/>
        </w:rPr>
      </w:pPr>
      <w:r>
        <w:rPr>
          <w:rFonts w:hint="cs"/>
          <w:rtl/>
          <w:lang w:eastAsia="he-IL"/>
        </w:rPr>
        <w:t xml:space="preserve">זאת הרשימה שהוספה. זה לא </w:t>
      </w:r>
      <w:bookmarkStart w:id="2211" w:name="_ETM_Q1_3951987"/>
      <w:bookmarkEnd w:id="2211"/>
      <w:r>
        <w:rPr>
          <w:rFonts w:hint="cs"/>
          <w:rtl/>
          <w:lang w:eastAsia="he-IL"/>
        </w:rPr>
        <w:t>הסעיף כאן. אנחנו עכשיו במנגנון אבל תכף נעבור לרשימה.</w:t>
      </w:r>
      <w:bookmarkStart w:id="2212" w:name="_ETM_Q1_3952906"/>
      <w:bookmarkEnd w:id="2212"/>
      <w:r>
        <w:rPr>
          <w:rFonts w:hint="cs"/>
          <w:rtl/>
          <w:lang w:eastAsia="he-IL"/>
        </w:rPr>
        <w:t xml:space="preserve"> </w:t>
      </w:r>
      <w:bookmarkStart w:id="2213" w:name="_ETM_Q1_3962359"/>
      <w:bookmarkEnd w:id="2213"/>
    </w:p>
    <w:p w14:paraId="38E7ECFF" w14:textId="77777777" w:rsidR="003612FC" w:rsidRDefault="003612FC" w:rsidP="003612FC">
      <w:pPr>
        <w:rPr>
          <w:rtl/>
          <w:lang w:eastAsia="he-IL"/>
        </w:rPr>
      </w:pPr>
      <w:bookmarkStart w:id="2214" w:name="_ETM_Q1_3962397"/>
      <w:bookmarkEnd w:id="2214"/>
    </w:p>
    <w:p w14:paraId="0AA2AA0B" w14:textId="47A7CBAC" w:rsidR="003612FC" w:rsidRDefault="003612FC" w:rsidP="003612FC">
      <w:pPr>
        <w:pStyle w:val="a4"/>
        <w:keepNext/>
        <w:rPr>
          <w:rtl/>
        </w:rPr>
      </w:pPr>
      <w:bookmarkStart w:id="2215" w:name="ET_speaker_נעה_בן_שבת_391"/>
      <w:r w:rsidRPr="003612FC">
        <w:rPr>
          <w:rStyle w:val="TagStyle"/>
          <w:rtl/>
        </w:rPr>
        <w:t xml:space="preserve"> &lt;&lt; דובר &gt;&gt; </w:t>
      </w:r>
      <w:r>
        <w:rPr>
          <w:rtl/>
        </w:rPr>
        <w:t>נעה בן שבת:</w:t>
      </w:r>
      <w:r w:rsidRPr="003612FC">
        <w:rPr>
          <w:rStyle w:val="TagStyle"/>
          <w:rtl/>
        </w:rPr>
        <w:t xml:space="preserve"> &lt;&lt; דובר &gt;&gt;</w:t>
      </w:r>
      <w:r w:rsidR="00E47EFF">
        <w:rPr>
          <w:rtl/>
        </w:rPr>
        <w:t xml:space="preserve"> </w:t>
      </w:r>
      <w:bookmarkEnd w:id="2215"/>
    </w:p>
    <w:p w14:paraId="44C35227" w14:textId="77777777" w:rsidR="003612FC" w:rsidRDefault="003612FC" w:rsidP="003612FC">
      <w:pPr>
        <w:pStyle w:val="KeepWithNext"/>
        <w:rPr>
          <w:rtl/>
          <w:lang w:eastAsia="he-IL"/>
        </w:rPr>
      </w:pPr>
    </w:p>
    <w:p w14:paraId="2CC79D34" w14:textId="2BD28D04" w:rsidR="003612FC" w:rsidRDefault="003612FC" w:rsidP="003612FC">
      <w:pPr>
        <w:rPr>
          <w:rtl/>
          <w:lang w:eastAsia="he-IL"/>
        </w:rPr>
      </w:pPr>
      <w:r>
        <w:rPr>
          <w:rFonts w:hint="cs"/>
          <w:rtl/>
          <w:lang w:eastAsia="he-IL"/>
        </w:rPr>
        <w:t>הדגים נשארים?</w:t>
      </w:r>
    </w:p>
    <w:p w14:paraId="23224BEE" w14:textId="77777777" w:rsidR="003612FC" w:rsidRDefault="003612FC" w:rsidP="003612FC">
      <w:pPr>
        <w:rPr>
          <w:rtl/>
          <w:lang w:eastAsia="he-IL"/>
        </w:rPr>
      </w:pPr>
    </w:p>
    <w:p w14:paraId="07E79D53" w14:textId="1732AF96" w:rsidR="003612FC" w:rsidRDefault="003612FC" w:rsidP="003612FC">
      <w:pPr>
        <w:pStyle w:val="af9"/>
        <w:keepNext/>
        <w:rPr>
          <w:rtl/>
          <w:lang w:eastAsia="he-IL"/>
        </w:rPr>
      </w:pPr>
      <w:bookmarkStart w:id="2216" w:name="ET_guest_קריאה_392"/>
      <w:r w:rsidRPr="003612FC">
        <w:rPr>
          <w:rStyle w:val="TagStyle"/>
          <w:rtl/>
        </w:rPr>
        <w:t xml:space="preserve"> &lt;&lt; אורח &gt;&gt; </w:t>
      </w:r>
      <w:r>
        <w:rPr>
          <w:rtl/>
          <w:lang w:eastAsia="he-IL"/>
        </w:rPr>
        <w:t>קריאה:</w:t>
      </w:r>
      <w:r w:rsidRPr="003612FC">
        <w:rPr>
          <w:rStyle w:val="TagStyle"/>
          <w:rtl/>
        </w:rPr>
        <w:t xml:space="preserve"> &lt;&lt; אורח &gt;&gt;</w:t>
      </w:r>
      <w:r w:rsidR="00E47EFF">
        <w:rPr>
          <w:rtl/>
          <w:lang w:eastAsia="he-IL"/>
        </w:rPr>
        <w:t xml:space="preserve"> </w:t>
      </w:r>
      <w:bookmarkEnd w:id="2216"/>
    </w:p>
    <w:p w14:paraId="427BC064" w14:textId="77777777" w:rsidR="003612FC" w:rsidRDefault="003612FC" w:rsidP="003612FC">
      <w:pPr>
        <w:pStyle w:val="KeepWithNext"/>
        <w:rPr>
          <w:rtl/>
          <w:lang w:eastAsia="he-IL"/>
        </w:rPr>
      </w:pPr>
    </w:p>
    <w:p w14:paraId="679B4D3F" w14:textId="08177FD7" w:rsidR="003612FC" w:rsidRDefault="003612FC" w:rsidP="003612FC">
      <w:pPr>
        <w:rPr>
          <w:rtl/>
          <w:lang w:eastAsia="he-IL"/>
        </w:rPr>
      </w:pPr>
      <w:r>
        <w:rPr>
          <w:rFonts w:hint="cs"/>
          <w:rtl/>
          <w:lang w:eastAsia="he-IL"/>
        </w:rPr>
        <w:t xml:space="preserve">הם לא במסלול. </w:t>
      </w:r>
    </w:p>
    <w:p w14:paraId="7CD0A29F" w14:textId="77777777" w:rsidR="003612FC" w:rsidRDefault="003612FC" w:rsidP="003612FC">
      <w:pPr>
        <w:rPr>
          <w:rtl/>
          <w:lang w:eastAsia="he-IL"/>
        </w:rPr>
      </w:pPr>
    </w:p>
    <w:p w14:paraId="51D82AB9" w14:textId="2FD2FFA1" w:rsidR="003612FC" w:rsidRDefault="003612FC" w:rsidP="003612FC">
      <w:pPr>
        <w:pStyle w:val="af9"/>
        <w:keepNext/>
        <w:rPr>
          <w:rtl/>
          <w:lang w:eastAsia="he-IL"/>
        </w:rPr>
      </w:pPr>
      <w:bookmarkStart w:id="2217" w:name="ET_guest_חגית_איגרמן_393"/>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217"/>
    </w:p>
    <w:p w14:paraId="05433BC8" w14:textId="77777777" w:rsidR="003612FC" w:rsidRDefault="003612FC" w:rsidP="003612FC">
      <w:pPr>
        <w:pStyle w:val="KeepWithNext"/>
        <w:rPr>
          <w:rtl/>
          <w:lang w:eastAsia="he-IL"/>
        </w:rPr>
      </w:pPr>
    </w:p>
    <w:p w14:paraId="18B7B5EC" w14:textId="13F45E35" w:rsidR="003612FC" w:rsidRDefault="003612FC" w:rsidP="003612FC">
      <w:pPr>
        <w:rPr>
          <w:rtl/>
          <w:lang w:eastAsia="he-IL"/>
        </w:rPr>
      </w:pPr>
      <w:r>
        <w:rPr>
          <w:rFonts w:hint="cs"/>
          <w:rtl/>
          <w:lang w:eastAsia="he-IL"/>
        </w:rPr>
        <w:t>אבל הם בתוספת ה-12.</w:t>
      </w:r>
      <w:r w:rsidR="003A02CE">
        <w:rPr>
          <w:rFonts w:hint="cs"/>
          <w:rtl/>
          <w:lang w:eastAsia="he-IL"/>
        </w:rPr>
        <w:t xml:space="preserve"> </w:t>
      </w:r>
      <w:r>
        <w:rPr>
          <w:rFonts w:hint="cs"/>
          <w:rtl/>
          <w:lang w:eastAsia="he-IL"/>
        </w:rPr>
        <w:t xml:space="preserve">לא </w:t>
      </w:r>
      <w:bookmarkStart w:id="2218" w:name="_ETM_Q1_3967540"/>
      <w:bookmarkEnd w:id="2218"/>
      <w:r>
        <w:rPr>
          <w:rFonts w:hint="cs"/>
          <w:rtl/>
          <w:lang w:eastAsia="he-IL"/>
        </w:rPr>
        <w:t>צריך לומר אותם.</w:t>
      </w:r>
    </w:p>
    <w:p w14:paraId="1122EC14" w14:textId="77777777" w:rsidR="003612FC" w:rsidRDefault="003612FC" w:rsidP="003612FC">
      <w:pPr>
        <w:rPr>
          <w:rtl/>
          <w:lang w:eastAsia="he-IL"/>
        </w:rPr>
      </w:pPr>
      <w:bookmarkStart w:id="2219" w:name="_ETM_Q1_3967644"/>
      <w:bookmarkStart w:id="2220" w:name="_ETM_Q1_3967680"/>
      <w:bookmarkEnd w:id="2219"/>
      <w:bookmarkEnd w:id="2220"/>
    </w:p>
    <w:p w14:paraId="15635287" w14:textId="60F24779" w:rsidR="003612FC" w:rsidRDefault="003612FC" w:rsidP="003612FC">
      <w:pPr>
        <w:pStyle w:val="af9"/>
        <w:keepNext/>
        <w:rPr>
          <w:rtl/>
          <w:lang w:eastAsia="he-IL"/>
        </w:rPr>
      </w:pPr>
      <w:bookmarkStart w:id="2221" w:name="ET_guest_פנינה_אורן_שני_דור_394"/>
      <w:r w:rsidRPr="003612FC">
        <w:rPr>
          <w:rStyle w:val="TagStyle"/>
          <w:rtl/>
        </w:rPr>
        <w:t xml:space="preserve"> &lt;&lt; אורח &gt;&gt; </w:t>
      </w:r>
      <w:r>
        <w:rPr>
          <w:rtl/>
          <w:lang w:eastAsia="he-IL"/>
        </w:rPr>
        <w:t>פנינה אורן שני דור:</w:t>
      </w:r>
      <w:r w:rsidRPr="003612FC">
        <w:rPr>
          <w:rStyle w:val="TagStyle"/>
          <w:rtl/>
        </w:rPr>
        <w:t xml:space="preserve"> &lt;&lt; אורח &gt;&gt;</w:t>
      </w:r>
      <w:r w:rsidR="00E47EFF">
        <w:rPr>
          <w:rtl/>
          <w:lang w:eastAsia="he-IL"/>
        </w:rPr>
        <w:t xml:space="preserve"> </w:t>
      </w:r>
      <w:bookmarkEnd w:id="2221"/>
    </w:p>
    <w:p w14:paraId="65281392" w14:textId="77777777" w:rsidR="003612FC" w:rsidRDefault="003612FC" w:rsidP="003612FC">
      <w:pPr>
        <w:pStyle w:val="KeepWithNext"/>
        <w:rPr>
          <w:rtl/>
          <w:lang w:eastAsia="he-IL"/>
        </w:rPr>
      </w:pPr>
    </w:p>
    <w:p w14:paraId="4BDECCE2" w14:textId="7B595FC8" w:rsidR="003612FC" w:rsidRDefault="003612FC" w:rsidP="003612FC">
      <w:pPr>
        <w:rPr>
          <w:rtl/>
          <w:lang w:eastAsia="he-IL"/>
        </w:rPr>
      </w:pPr>
      <w:r>
        <w:rPr>
          <w:rFonts w:hint="cs"/>
          <w:rtl/>
          <w:lang w:eastAsia="he-IL"/>
        </w:rPr>
        <w:t>אלה שימורים.</w:t>
      </w:r>
    </w:p>
    <w:p w14:paraId="1EE2FC9D" w14:textId="77777777" w:rsidR="003612FC" w:rsidRDefault="003612FC" w:rsidP="003612FC">
      <w:pPr>
        <w:rPr>
          <w:rtl/>
          <w:lang w:eastAsia="he-IL"/>
        </w:rPr>
      </w:pPr>
      <w:bookmarkStart w:id="2222" w:name="_ETM_Q1_3974411"/>
      <w:bookmarkStart w:id="2223" w:name="_ETM_Q1_3974447"/>
      <w:bookmarkEnd w:id="2222"/>
      <w:bookmarkEnd w:id="2223"/>
    </w:p>
    <w:p w14:paraId="3065BE8C" w14:textId="57F7BC72" w:rsidR="003612FC" w:rsidRDefault="003612FC" w:rsidP="003612FC">
      <w:pPr>
        <w:pStyle w:val="a4"/>
        <w:keepNext/>
        <w:rPr>
          <w:rtl/>
        </w:rPr>
      </w:pPr>
      <w:bookmarkStart w:id="2224" w:name="ET_speaker_נעה_בן_שבת_395"/>
      <w:r w:rsidRPr="003612FC">
        <w:rPr>
          <w:rStyle w:val="TagStyle"/>
          <w:rtl/>
        </w:rPr>
        <w:t xml:space="preserve"> &lt;&lt; דובר &gt;&gt; </w:t>
      </w:r>
      <w:r>
        <w:rPr>
          <w:rtl/>
        </w:rPr>
        <w:t>נעה בן שבת:</w:t>
      </w:r>
      <w:r w:rsidRPr="003612FC">
        <w:rPr>
          <w:rStyle w:val="TagStyle"/>
          <w:rtl/>
        </w:rPr>
        <w:t xml:space="preserve"> &lt;&lt; דובר &gt;&gt;</w:t>
      </w:r>
      <w:r w:rsidR="00E47EFF">
        <w:rPr>
          <w:rtl/>
        </w:rPr>
        <w:t xml:space="preserve"> </w:t>
      </w:r>
      <w:bookmarkEnd w:id="2224"/>
    </w:p>
    <w:p w14:paraId="5A62FD2D" w14:textId="77777777" w:rsidR="003612FC" w:rsidRDefault="003612FC" w:rsidP="003612FC">
      <w:pPr>
        <w:pStyle w:val="KeepWithNext"/>
        <w:rPr>
          <w:rtl/>
          <w:lang w:eastAsia="he-IL"/>
        </w:rPr>
      </w:pPr>
    </w:p>
    <w:p w14:paraId="1FDFFF7F" w14:textId="7793F9E3" w:rsidR="003612FC" w:rsidRDefault="003612FC" w:rsidP="003612FC">
      <w:pPr>
        <w:rPr>
          <w:rtl/>
          <w:lang w:eastAsia="he-IL"/>
        </w:rPr>
      </w:pPr>
      <w:r>
        <w:rPr>
          <w:rFonts w:hint="cs"/>
          <w:rtl/>
          <w:lang w:eastAsia="he-IL"/>
        </w:rPr>
        <w:t xml:space="preserve">כל מה שמפורט בתוספת ה-12, לא </w:t>
      </w:r>
      <w:bookmarkStart w:id="2225" w:name="_ETM_Q1_3975382"/>
      <w:bookmarkEnd w:id="2225"/>
      <w:r>
        <w:rPr>
          <w:rFonts w:hint="cs"/>
          <w:rtl/>
          <w:lang w:eastAsia="he-IL"/>
        </w:rPr>
        <w:t>חל.</w:t>
      </w:r>
    </w:p>
    <w:p w14:paraId="411E55DD" w14:textId="77777777" w:rsidR="003612FC" w:rsidRDefault="003612FC" w:rsidP="003612FC">
      <w:pPr>
        <w:rPr>
          <w:rtl/>
          <w:lang w:eastAsia="he-IL"/>
        </w:rPr>
      </w:pPr>
      <w:bookmarkStart w:id="2226" w:name="_ETM_Q1_3974622"/>
      <w:bookmarkEnd w:id="2226"/>
    </w:p>
    <w:p w14:paraId="4065586F" w14:textId="776D704F" w:rsidR="003612FC" w:rsidRDefault="003612FC" w:rsidP="003612FC">
      <w:pPr>
        <w:pStyle w:val="af9"/>
        <w:keepNext/>
        <w:rPr>
          <w:rtl/>
          <w:lang w:eastAsia="he-IL"/>
        </w:rPr>
      </w:pPr>
      <w:bookmarkStart w:id="2227" w:name="ET_guest_חגית_איגרמן_396"/>
      <w:r w:rsidRPr="003612F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3612FC">
        <w:rPr>
          <w:rStyle w:val="TagStyle"/>
          <w:rtl/>
        </w:rPr>
        <w:t xml:space="preserve"> &lt;&lt; אורח &gt;&gt;</w:t>
      </w:r>
      <w:r w:rsidR="00E47EFF">
        <w:rPr>
          <w:rtl/>
          <w:lang w:eastAsia="he-IL"/>
        </w:rPr>
        <w:t xml:space="preserve"> </w:t>
      </w:r>
      <w:bookmarkEnd w:id="2227"/>
    </w:p>
    <w:p w14:paraId="56834230" w14:textId="77777777" w:rsidR="003612FC" w:rsidRDefault="003612FC" w:rsidP="003612FC">
      <w:pPr>
        <w:pStyle w:val="KeepWithNext"/>
        <w:rPr>
          <w:rtl/>
          <w:lang w:eastAsia="he-IL"/>
        </w:rPr>
      </w:pPr>
    </w:p>
    <w:p w14:paraId="4408319B" w14:textId="3866394B" w:rsidR="003612FC" w:rsidRDefault="003612FC" w:rsidP="003612FC">
      <w:pPr>
        <w:rPr>
          <w:rtl/>
          <w:lang w:eastAsia="he-IL"/>
        </w:rPr>
      </w:pPr>
      <w:r>
        <w:rPr>
          <w:rFonts w:hint="cs"/>
          <w:rtl/>
          <w:lang w:eastAsia="he-IL"/>
        </w:rPr>
        <w:t>ל</w:t>
      </w:r>
      <w:bookmarkStart w:id="2228" w:name="_ETM_Q1_3974900"/>
      <w:bookmarkStart w:id="2229" w:name="_ETM_Q1_3974917"/>
      <w:bookmarkEnd w:id="2228"/>
      <w:bookmarkEnd w:id="2229"/>
      <w:r>
        <w:rPr>
          <w:rFonts w:hint="cs"/>
          <w:rtl/>
          <w:lang w:eastAsia="he-IL"/>
        </w:rPr>
        <w:t>א חל עליו המסלול.</w:t>
      </w:r>
    </w:p>
    <w:p w14:paraId="17D8BF0D" w14:textId="77777777" w:rsidR="003612FC" w:rsidRDefault="003612FC" w:rsidP="003612FC">
      <w:pPr>
        <w:rPr>
          <w:rtl/>
          <w:lang w:eastAsia="he-IL"/>
        </w:rPr>
      </w:pPr>
      <w:bookmarkStart w:id="2230" w:name="_ETM_Q1_3979787"/>
      <w:bookmarkStart w:id="2231" w:name="_ETM_Q1_3979822"/>
      <w:bookmarkStart w:id="2232" w:name="_ETM_Q1_3978921"/>
      <w:bookmarkEnd w:id="2230"/>
      <w:bookmarkEnd w:id="2231"/>
      <w:bookmarkEnd w:id="2232"/>
    </w:p>
    <w:p w14:paraId="5C94ABAE" w14:textId="0C842B3A" w:rsidR="003612FC" w:rsidRDefault="003612FC" w:rsidP="003612FC">
      <w:pPr>
        <w:pStyle w:val="af9"/>
        <w:keepNext/>
        <w:rPr>
          <w:rtl/>
          <w:lang w:eastAsia="he-IL"/>
        </w:rPr>
      </w:pPr>
      <w:bookmarkStart w:id="2233" w:name="ET_guest_פנינה_אורן_שני_דור_397"/>
      <w:r w:rsidRPr="003612FC">
        <w:rPr>
          <w:rStyle w:val="TagStyle"/>
          <w:rtl/>
        </w:rPr>
        <w:t xml:space="preserve"> &lt;&lt; אורח &gt;&gt; </w:t>
      </w:r>
      <w:r>
        <w:rPr>
          <w:rtl/>
          <w:lang w:eastAsia="he-IL"/>
        </w:rPr>
        <w:t>פנינה אורן שני דור:</w:t>
      </w:r>
      <w:r w:rsidRPr="003612FC">
        <w:rPr>
          <w:rStyle w:val="TagStyle"/>
          <w:rtl/>
        </w:rPr>
        <w:t xml:space="preserve"> &lt;&lt; אורח &gt;&gt;</w:t>
      </w:r>
      <w:r w:rsidR="00E47EFF">
        <w:rPr>
          <w:rtl/>
          <w:lang w:eastAsia="he-IL"/>
        </w:rPr>
        <w:t xml:space="preserve"> </w:t>
      </w:r>
      <w:bookmarkEnd w:id="2233"/>
    </w:p>
    <w:p w14:paraId="5C0BFE16" w14:textId="77777777" w:rsidR="003612FC" w:rsidRDefault="003612FC" w:rsidP="003612FC">
      <w:pPr>
        <w:pStyle w:val="KeepWithNext"/>
        <w:rPr>
          <w:rtl/>
          <w:lang w:eastAsia="he-IL"/>
        </w:rPr>
      </w:pPr>
    </w:p>
    <w:p w14:paraId="6B48157F" w14:textId="47B5A0AB" w:rsidR="003612FC" w:rsidRDefault="003612FC" w:rsidP="003612FC">
      <w:pPr>
        <w:rPr>
          <w:rtl/>
          <w:lang w:eastAsia="he-IL"/>
        </w:rPr>
      </w:pPr>
      <w:bookmarkStart w:id="2234" w:name="_ETM_Q1_3979188"/>
      <w:bookmarkStart w:id="2235" w:name="_ETM_Q1_3979223"/>
      <w:bookmarkEnd w:id="2234"/>
      <w:bookmarkEnd w:id="2235"/>
      <w:r>
        <w:rPr>
          <w:rFonts w:hint="cs"/>
          <w:rtl/>
          <w:lang w:eastAsia="he-IL"/>
        </w:rPr>
        <w:t xml:space="preserve">נעה, הכי חשוב שנעבור על התוספת של </w:t>
      </w:r>
      <w:bookmarkStart w:id="2236" w:name="_ETM_Q1_3979696"/>
      <w:bookmarkEnd w:id="2236"/>
      <w:r>
        <w:rPr>
          <w:rFonts w:hint="cs"/>
          <w:rtl/>
          <w:lang w:eastAsia="he-IL"/>
        </w:rPr>
        <w:t>הרשימה.</w:t>
      </w:r>
    </w:p>
    <w:p w14:paraId="40909130" w14:textId="77777777" w:rsidR="003612FC" w:rsidRDefault="003612FC" w:rsidP="003612FC">
      <w:pPr>
        <w:rPr>
          <w:rtl/>
          <w:lang w:eastAsia="he-IL"/>
        </w:rPr>
      </w:pPr>
      <w:bookmarkStart w:id="2237" w:name="_ETM_Q1_3984237"/>
      <w:bookmarkStart w:id="2238" w:name="_ETM_Q1_3984277"/>
      <w:bookmarkStart w:id="2239" w:name="_ETM_Q1_3983841"/>
      <w:bookmarkEnd w:id="2237"/>
      <w:bookmarkEnd w:id="2238"/>
      <w:bookmarkEnd w:id="2239"/>
    </w:p>
    <w:p w14:paraId="07B86026" w14:textId="33F384FE" w:rsidR="003612FC" w:rsidRDefault="003612FC" w:rsidP="003612FC">
      <w:pPr>
        <w:pStyle w:val="a4"/>
        <w:keepNext/>
        <w:rPr>
          <w:rtl/>
        </w:rPr>
      </w:pPr>
      <w:bookmarkStart w:id="2240" w:name="ET_speaker_נעה_בן_שבת_398"/>
      <w:r w:rsidRPr="003612FC">
        <w:rPr>
          <w:rStyle w:val="TagStyle"/>
          <w:rtl/>
        </w:rPr>
        <w:t xml:space="preserve"> &lt;&lt; דובר &gt;&gt; </w:t>
      </w:r>
      <w:r>
        <w:rPr>
          <w:rtl/>
        </w:rPr>
        <w:t>נעה בן שבת:</w:t>
      </w:r>
      <w:r w:rsidRPr="003612FC">
        <w:rPr>
          <w:rStyle w:val="TagStyle"/>
          <w:rtl/>
        </w:rPr>
        <w:t xml:space="preserve"> &lt;&lt; דובר &gt;&gt;</w:t>
      </w:r>
      <w:r w:rsidR="00E47EFF">
        <w:rPr>
          <w:rtl/>
        </w:rPr>
        <w:t xml:space="preserve"> </w:t>
      </w:r>
      <w:bookmarkEnd w:id="2240"/>
    </w:p>
    <w:p w14:paraId="238ACC3C" w14:textId="77777777" w:rsidR="003612FC" w:rsidRDefault="003612FC" w:rsidP="003612FC">
      <w:pPr>
        <w:pStyle w:val="KeepWithNext"/>
        <w:rPr>
          <w:rtl/>
          <w:lang w:eastAsia="he-IL"/>
        </w:rPr>
      </w:pPr>
    </w:p>
    <w:p w14:paraId="483C9B7A" w14:textId="16FE91DA" w:rsidR="003612FC" w:rsidRPr="003612FC" w:rsidRDefault="003612FC" w:rsidP="003612FC">
      <w:pPr>
        <w:rPr>
          <w:rtl/>
          <w:lang w:eastAsia="he-IL"/>
        </w:rPr>
      </w:pPr>
      <w:bookmarkStart w:id="2241" w:name="_ETM_Q1_3984116"/>
      <w:bookmarkStart w:id="2242" w:name="_ETM_Q1_3984148"/>
      <w:bookmarkEnd w:id="2241"/>
      <w:bookmarkEnd w:id="2242"/>
      <w:r>
        <w:rPr>
          <w:rFonts w:hint="cs"/>
          <w:rtl/>
          <w:lang w:eastAsia="he-IL"/>
        </w:rPr>
        <w:t>בסדר. התוספת של הרשימה.</w:t>
      </w:r>
    </w:p>
    <w:p w14:paraId="3A49D5BB" w14:textId="77777777" w:rsidR="007D6DAC" w:rsidRPr="007D6DAC" w:rsidRDefault="007D6DAC" w:rsidP="007D6DAC">
      <w:pPr>
        <w:rPr>
          <w:rtl/>
          <w:lang w:eastAsia="he-IL"/>
        </w:rPr>
      </w:pPr>
      <w:bookmarkStart w:id="2243" w:name="_ETM_Q1_3983263"/>
      <w:bookmarkStart w:id="2244" w:name="_ETM_Q1_3983299"/>
      <w:bookmarkStart w:id="2245" w:name="_ETM_Q1_3805025"/>
      <w:bookmarkStart w:id="2246" w:name="_ETM_Q1_3805067"/>
      <w:bookmarkStart w:id="2247" w:name="_ETM_Q1_3780840"/>
      <w:bookmarkStart w:id="2248" w:name="_ETM_Q1_3780879"/>
      <w:bookmarkStart w:id="2249" w:name="_ETM_Q1_3781016"/>
      <w:bookmarkStart w:id="2250" w:name="_ETM_Q1_3781051"/>
      <w:bookmarkStart w:id="2251" w:name="_ETM_Q1_3781146"/>
      <w:bookmarkStart w:id="2252" w:name="_ETM_Q1_3781185"/>
      <w:bookmarkStart w:id="2253" w:name="_ETM_Q1_3714735"/>
      <w:bookmarkStart w:id="2254" w:name="_ETM_Q1_3714770"/>
      <w:bookmarkEnd w:id="2243"/>
      <w:bookmarkEnd w:id="2244"/>
      <w:bookmarkEnd w:id="2245"/>
      <w:bookmarkEnd w:id="2246"/>
      <w:bookmarkEnd w:id="2247"/>
      <w:bookmarkEnd w:id="2248"/>
      <w:bookmarkEnd w:id="2249"/>
      <w:bookmarkEnd w:id="2250"/>
      <w:bookmarkEnd w:id="2251"/>
      <w:bookmarkEnd w:id="2252"/>
      <w:bookmarkEnd w:id="2253"/>
      <w:bookmarkEnd w:id="2254"/>
    </w:p>
    <w:p w14:paraId="441BF964" w14:textId="2776C34F" w:rsidR="007D6DAC" w:rsidRDefault="007D6DAC" w:rsidP="007D6DAC">
      <w:pPr>
        <w:pStyle w:val="afe"/>
        <w:numPr>
          <w:ilvl w:val="0"/>
          <w:numId w:val="7"/>
        </w:numPr>
        <w:rPr>
          <w:lang w:eastAsia="he-IL"/>
        </w:rPr>
      </w:pPr>
      <w:bookmarkStart w:id="2255" w:name="_ETM_Q1_3700067"/>
      <w:bookmarkStart w:id="2256" w:name="_ETM_Q1_3700102"/>
      <w:bookmarkEnd w:id="2255"/>
      <w:bookmarkEnd w:id="2256"/>
      <w:r>
        <w:rPr>
          <w:rFonts w:hint="cs"/>
          <w:rtl/>
          <w:lang w:eastAsia="he-IL"/>
        </w:rPr>
        <w:t>על משווק שרכש</w:t>
      </w:r>
      <w:r w:rsidR="00A7206C">
        <w:rPr>
          <w:rFonts w:hint="cs"/>
          <w:rtl/>
          <w:lang w:eastAsia="he-IL"/>
        </w:rPr>
        <w:t xml:space="preserve"> או קיבל מזון שמיוצר או מיובא על ידי יצרן או יבואן כאמור בפסקאות (1) ו-(2), לעניין אותו מזון בתקופת הבינים.</w:t>
      </w:r>
    </w:p>
    <w:p w14:paraId="7C3F4ACF" w14:textId="77777777" w:rsidR="00A7206C" w:rsidRDefault="00A7206C" w:rsidP="00A7206C">
      <w:pPr>
        <w:pStyle w:val="afe"/>
        <w:ind w:left="2160" w:firstLine="0"/>
        <w:rPr>
          <w:rtl/>
          <w:lang w:eastAsia="he-IL"/>
        </w:rPr>
      </w:pPr>
      <w:bookmarkStart w:id="2257" w:name="_ETM_Q1_3987279"/>
      <w:bookmarkStart w:id="2258" w:name="_ETM_Q1_3987310"/>
      <w:bookmarkEnd w:id="2257"/>
      <w:bookmarkEnd w:id="2258"/>
    </w:p>
    <w:p w14:paraId="3AF6A233" w14:textId="761873F9" w:rsidR="007159AA" w:rsidRDefault="007159AA" w:rsidP="007159AA">
      <w:pPr>
        <w:pStyle w:val="afe"/>
        <w:numPr>
          <w:ilvl w:val="0"/>
          <w:numId w:val="6"/>
        </w:numPr>
        <w:rPr>
          <w:lang w:eastAsia="he-IL"/>
        </w:rPr>
      </w:pPr>
      <w:r>
        <w:rPr>
          <w:rFonts w:hint="cs"/>
          <w:rtl/>
          <w:lang w:eastAsia="he-IL"/>
        </w:rPr>
        <w:t>השר רשאי</w:t>
      </w:r>
      <w:r w:rsidR="00A7206C">
        <w:rPr>
          <w:rFonts w:hint="cs"/>
          <w:rtl/>
          <w:lang w:eastAsia="he-IL"/>
        </w:rPr>
        <w:t xml:space="preserve"> לשנות בצו את התוספת ה-13.</w:t>
      </w:r>
    </w:p>
    <w:p w14:paraId="04DFBD52" w14:textId="77777777" w:rsidR="00A7206C" w:rsidRDefault="00A7206C" w:rsidP="00A7206C">
      <w:pPr>
        <w:rPr>
          <w:rtl/>
          <w:lang w:eastAsia="he-IL"/>
        </w:rPr>
      </w:pPr>
      <w:bookmarkStart w:id="2259" w:name="_ETM_Q1_4003603"/>
      <w:bookmarkStart w:id="2260" w:name="_ETM_Q1_4003643"/>
      <w:bookmarkStart w:id="2261" w:name="_ETM_Q1_4002991"/>
      <w:bookmarkStart w:id="2262" w:name="_ETM_Q1_4003026"/>
      <w:bookmarkEnd w:id="2259"/>
      <w:bookmarkEnd w:id="2260"/>
      <w:bookmarkEnd w:id="2261"/>
      <w:bookmarkEnd w:id="2262"/>
    </w:p>
    <w:p w14:paraId="099E9F08" w14:textId="14958945" w:rsidR="00A7206C" w:rsidRDefault="00A7206C" w:rsidP="00A7206C">
      <w:pPr>
        <w:pStyle w:val="afe"/>
        <w:numPr>
          <w:ilvl w:val="0"/>
          <w:numId w:val="6"/>
        </w:numPr>
        <w:rPr>
          <w:lang w:eastAsia="he-IL"/>
        </w:rPr>
      </w:pPr>
      <w:bookmarkStart w:id="2263" w:name="_ETM_Q1_4002170"/>
      <w:bookmarkStart w:id="2264" w:name="_ETM_Q1_4002208"/>
      <w:bookmarkEnd w:id="2263"/>
      <w:bookmarkEnd w:id="2264"/>
      <w:r>
        <w:rPr>
          <w:rFonts w:hint="cs"/>
          <w:rtl/>
          <w:lang w:eastAsia="he-IL"/>
        </w:rPr>
        <w:t>אין בהוראות סעיף זה כדי לגרוע מהוראות סעיף 3א(י).</w:t>
      </w:r>
    </w:p>
    <w:p w14:paraId="5622EDBC" w14:textId="77777777" w:rsidR="00A7206C" w:rsidRDefault="00A7206C" w:rsidP="007159AA">
      <w:pPr>
        <w:rPr>
          <w:rtl/>
          <w:lang w:eastAsia="he-IL"/>
        </w:rPr>
      </w:pPr>
    </w:p>
    <w:p w14:paraId="4F367CE2" w14:textId="16FBA4E0" w:rsidR="00A7206C" w:rsidRDefault="00A7206C" w:rsidP="00A7206C">
      <w:pPr>
        <w:pStyle w:val="af9"/>
        <w:keepNext/>
        <w:rPr>
          <w:rtl/>
          <w:lang w:eastAsia="he-IL"/>
        </w:rPr>
      </w:pPr>
      <w:bookmarkStart w:id="2265" w:name="ET_guest_חגית_איגרמן_399"/>
      <w:r w:rsidRPr="00A7206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A7206C">
        <w:rPr>
          <w:rStyle w:val="TagStyle"/>
          <w:rtl/>
        </w:rPr>
        <w:t xml:space="preserve"> &lt;&lt; אורח &gt;&gt;</w:t>
      </w:r>
      <w:r w:rsidR="00E47EFF">
        <w:rPr>
          <w:rtl/>
          <w:lang w:eastAsia="he-IL"/>
        </w:rPr>
        <w:t xml:space="preserve"> </w:t>
      </w:r>
      <w:bookmarkEnd w:id="2265"/>
    </w:p>
    <w:p w14:paraId="5BF82870" w14:textId="77777777" w:rsidR="00A7206C" w:rsidRDefault="00A7206C" w:rsidP="00A7206C">
      <w:pPr>
        <w:pStyle w:val="KeepWithNext"/>
        <w:rPr>
          <w:rtl/>
          <w:lang w:eastAsia="he-IL"/>
        </w:rPr>
      </w:pPr>
    </w:p>
    <w:p w14:paraId="2255606B" w14:textId="115787BC" w:rsidR="00A7206C" w:rsidRDefault="00A7206C" w:rsidP="00A7206C">
      <w:pPr>
        <w:rPr>
          <w:rtl/>
          <w:lang w:eastAsia="he-IL"/>
        </w:rPr>
      </w:pPr>
      <w:r>
        <w:rPr>
          <w:rFonts w:hint="cs"/>
          <w:rtl/>
          <w:lang w:eastAsia="he-IL"/>
        </w:rPr>
        <w:t xml:space="preserve">לא התייחסתם להערה שלי </w:t>
      </w:r>
      <w:bookmarkStart w:id="2266" w:name="_ETM_Q1_4013485"/>
      <w:bookmarkEnd w:id="2266"/>
      <w:r>
        <w:rPr>
          <w:rFonts w:hint="cs"/>
          <w:rtl/>
          <w:lang w:eastAsia="he-IL"/>
        </w:rPr>
        <w:t>לגבי המזון מן החי.</w:t>
      </w:r>
    </w:p>
    <w:p w14:paraId="0D4D3A47" w14:textId="77777777" w:rsidR="00A7206C" w:rsidRDefault="00A7206C" w:rsidP="00A7206C">
      <w:pPr>
        <w:rPr>
          <w:rtl/>
          <w:lang w:eastAsia="he-IL"/>
        </w:rPr>
      </w:pPr>
      <w:bookmarkStart w:id="2267" w:name="_ETM_Q1_4017047"/>
      <w:bookmarkStart w:id="2268" w:name="_ETM_Q1_4017082"/>
      <w:bookmarkStart w:id="2269" w:name="_ETM_Q1_4016481"/>
      <w:bookmarkEnd w:id="2267"/>
      <w:bookmarkEnd w:id="2268"/>
      <w:bookmarkEnd w:id="2269"/>
    </w:p>
    <w:p w14:paraId="237D7E6C" w14:textId="02378CCF" w:rsidR="00A7206C" w:rsidRDefault="00A7206C" w:rsidP="00A7206C">
      <w:pPr>
        <w:pStyle w:val="a4"/>
        <w:keepNext/>
        <w:rPr>
          <w:rtl/>
        </w:rPr>
      </w:pPr>
      <w:bookmarkStart w:id="2270" w:name="ET_speaker_נעה_בן_שבת_400"/>
      <w:r w:rsidRPr="00A7206C">
        <w:rPr>
          <w:rStyle w:val="TagStyle"/>
          <w:rtl/>
        </w:rPr>
        <w:t xml:space="preserve"> &lt;&lt; דובר &gt;&gt; </w:t>
      </w:r>
      <w:r>
        <w:rPr>
          <w:rtl/>
        </w:rPr>
        <w:t>נעה בן שבת:</w:t>
      </w:r>
      <w:r w:rsidRPr="00A7206C">
        <w:rPr>
          <w:rStyle w:val="TagStyle"/>
          <w:rtl/>
        </w:rPr>
        <w:t xml:space="preserve"> &lt;&lt; דובר &gt;&gt;</w:t>
      </w:r>
      <w:r w:rsidR="00E47EFF">
        <w:rPr>
          <w:rtl/>
        </w:rPr>
        <w:t xml:space="preserve"> </w:t>
      </w:r>
      <w:bookmarkEnd w:id="2270"/>
    </w:p>
    <w:p w14:paraId="3B73DEE4" w14:textId="77777777" w:rsidR="00A7206C" w:rsidRDefault="00A7206C" w:rsidP="00A7206C">
      <w:pPr>
        <w:pStyle w:val="KeepWithNext"/>
        <w:rPr>
          <w:rtl/>
          <w:lang w:eastAsia="he-IL"/>
        </w:rPr>
      </w:pPr>
    </w:p>
    <w:p w14:paraId="704FA472" w14:textId="08343B55" w:rsidR="00A7206C" w:rsidRDefault="00A7206C" w:rsidP="00A7206C">
      <w:pPr>
        <w:rPr>
          <w:rtl/>
          <w:lang w:eastAsia="he-IL"/>
        </w:rPr>
      </w:pPr>
      <w:bookmarkStart w:id="2271" w:name="_ETM_Q1_4016754"/>
      <w:bookmarkStart w:id="2272" w:name="_ETM_Q1_4016782"/>
      <w:bookmarkEnd w:id="2271"/>
      <w:bookmarkEnd w:id="2272"/>
      <w:r>
        <w:rPr>
          <w:rFonts w:hint="cs"/>
          <w:rtl/>
          <w:lang w:eastAsia="he-IL"/>
        </w:rPr>
        <w:t xml:space="preserve">את יכולה לומר מה את רוצה? </w:t>
      </w:r>
    </w:p>
    <w:p w14:paraId="15BFE05B" w14:textId="77777777" w:rsidR="00A7206C" w:rsidRDefault="00A7206C" w:rsidP="00A7206C">
      <w:pPr>
        <w:rPr>
          <w:rtl/>
          <w:lang w:eastAsia="he-IL"/>
        </w:rPr>
      </w:pPr>
      <w:bookmarkStart w:id="2273" w:name="_ETM_Q1_4017341"/>
      <w:bookmarkStart w:id="2274" w:name="_ETM_Q1_4017376"/>
      <w:bookmarkStart w:id="2275" w:name="_ETM_Q1_4018197"/>
      <w:bookmarkEnd w:id="2273"/>
      <w:bookmarkEnd w:id="2274"/>
      <w:bookmarkEnd w:id="2275"/>
    </w:p>
    <w:p w14:paraId="3C434BFD" w14:textId="35FC630D" w:rsidR="00A7206C" w:rsidRDefault="00A7206C" w:rsidP="00A7206C">
      <w:pPr>
        <w:pStyle w:val="af9"/>
        <w:keepNext/>
        <w:rPr>
          <w:rtl/>
          <w:lang w:eastAsia="he-IL"/>
        </w:rPr>
      </w:pPr>
      <w:bookmarkStart w:id="2276" w:name="ET_guest_חגית_איגרמן_401"/>
      <w:r w:rsidRPr="00A7206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A7206C">
        <w:rPr>
          <w:rStyle w:val="TagStyle"/>
          <w:rtl/>
        </w:rPr>
        <w:t xml:space="preserve"> &lt;&lt; אורח &gt;&gt;</w:t>
      </w:r>
      <w:r w:rsidR="00E47EFF">
        <w:rPr>
          <w:rtl/>
          <w:lang w:eastAsia="he-IL"/>
        </w:rPr>
        <w:t xml:space="preserve"> </w:t>
      </w:r>
      <w:bookmarkEnd w:id="2276"/>
    </w:p>
    <w:p w14:paraId="51F694E7" w14:textId="77777777" w:rsidR="00A7206C" w:rsidRDefault="00A7206C" w:rsidP="00A7206C">
      <w:pPr>
        <w:pStyle w:val="KeepWithNext"/>
        <w:rPr>
          <w:rtl/>
          <w:lang w:eastAsia="he-IL"/>
        </w:rPr>
      </w:pPr>
    </w:p>
    <w:p w14:paraId="5940CF87" w14:textId="7065B32F" w:rsidR="00A7206C" w:rsidRDefault="00A7206C" w:rsidP="00A7206C">
      <w:pPr>
        <w:rPr>
          <w:rtl/>
          <w:lang w:eastAsia="he-IL"/>
        </w:rPr>
      </w:pPr>
      <w:bookmarkStart w:id="2277" w:name="_ETM_Q1_4018446"/>
      <w:bookmarkStart w:id="2278" w:name="_ETM_Q1_4018476"/>
      <w:bookmarkEnd w:id="2277"/>
      <w:bookmarkEnd w:id="2278"/>
      <w:r>
        <w:rPr>
          <w:rFonts w:hint="cs"/>
          <w:rtl/>
          <w:lang w:eastAsia="he-IL"/>
        </w:rPr>
        <w:t>אני חוזרת ל-321א(א), בסופו</w:t>
      </w:r>
      <w:r w:rsidR="003A02CE">
        <w:rPr>
          <w:rFonts w:hint="cs"/>
          <w:rtl/>
          <w:lang w:eastAsia="he-IL"/>
        </w:rPr>
        <w:t xml:space="preserve"> </w:t>
      </w:r>
      <w:r>
        <w:rPr>
          <w:rFonts w:hint="cs"/>
          <w:rtl/>
          <w:lang w:eastAsia="he-IL"/>
        </w:rPr>
        <w:t xml:space="preserve">כתוב </w:t>
      </w:r>
      <w:bookmarkStart w:id="2279" w:name="_ETM_Q1_4028473"/>
      <w:bookmarkEnd w:id="2279"/>
      <w:r>
        <w:rPr>
          <w:rFonts w:hint="cs"/>
          <w:rtl/>
          <w:lang w:eastAsia="he-IL"/>
        </w:rPr>
        <w:t xml:space="preserve">מזון גולמי מן החי. אנחנו חושבים שאת זה צריך </w:t>
      </w:r>
      <w:bookmarkStart w:id="2280" w:name="_ETM_Q1_4030710"/>
      <w:bookmarkEnd w:id="2280"/>
      <w:r>
        <w:rPr>
          <w:rFonts w:hint="cs"/>
          <w:rtl/>
          <w:lang w:eastAsia="he-IL"/>
        </w:rPr>
        <w:t>למחוק. רוב המזון הגולמי מן החי מוחרג מחוק המזון</w:t>
      </w:r>
      <w:bookmarkStart w:id="2281" w:name="_ETM_Q1_4034905"/>
      <w:bookmarkEnd w:id="2281"/>
      <w:r>
        <w:rPr>
          <w:rFonts w:hint="cs"/>
          <w:rtl/>
          <w:lang w:eastAsia="he-IL"/>
        </w:rPr>
        <w:t>, הייבוא שלו, ונשארים רק הדגים שהם בתוך התוספת ה-12. לכאורה זה מיותר ולא צריך לכתוב אותם במפורש.</w:t>
      </w:r>
    </w:p>
    <w:p w14:paraId="0D6958F9" w14:textId="7F8A121E" w:rsidR="00A7206C" w:rsidRDefault="00A7206C" w:rsidP="00A7206C">
      <w:pPr>
        <w:rPr>
          <w:rtl/>
          <w:lang w:eastAsia="he-IL"/>
        </w:rPr>
      </w:pPr>
      <w:bookmarkStart w:id="2282" w:name="_ETM_Q1_4041193"/>
      <w:bookmarkStart w:id="2283" w:name="_ETM_Q1_4041239"/>
      <w:bookmarkStart w:id="2284" w:name="_ETM_Q1_4041313"/>
      <w:bookmarkStart w:id="2285" w:name="_ETM_Q1_4041350"/>
      <w:bookmarkEnd w:id="2282"/>
      <w:bookmarkEnd w:id="2283"/>
      <w:bookmarkEnd w:id="2284"/>
      <w:bookmarkEnd w:id="2285"/>
    </w:p>
    <w:p w14:paraId="08AD6AFE" w14:textId="2CD5EA63" w:rsidR="00A7206C" w:rsidRDefault="00A7206C" w:rsidP="00A7206C">
      <w:pPr>
        <w:rPr>
          <w:rtl/>
          <w:lang w:eastAsia="he-IL"/>
        </w:rPr>
      </w:pPr>
      <w:r>
        <w:rPr>
          <w:rFonts w:hint="cs"/>
          <w:rtl/>
          <w:lang w:eastAsia="he-IL"/>
        </w:rPr>
        <w:t xml:space="preserve">לגבי יצרנים מקומיים ובעלי </w:t>
      </w:r>
      <w:bookmarkStart w:id="2286" w:name="_ETM_Q1_4044203"/>
      <w:bookmarkEnd w:id="2286"/>
      <w:r>
        <w:rPr>
          <w:rFonts w:hint="cs"/>
          <w:rtl/>
          <w:lang w:eastAsia="he-IL"/>
        </w:rPr>
        <w:t>היתרי הפעלה, זה לא יצרן. שוב, לא חל עליו</w:t>
      </w:r>
      <w:bookmarkStart w:id="2287" w:name="_ETM_Q1_4045486"/>
      <w:bookmarkEnd w:id="2287"/>
      <w:r>
        <w:rPr>
          <w:rFonts w:hint="cs"/>
          <w:rtl/>
          <w:lang w:eastAsia="he-IL"/>
        </w:rPr>
        <w:t xml:space="preserve"> הדבר הזה. לכן זה לא נכון שזה יהיה כתוב כאן.</w:t>
      </w:r>
    </w:p>
    <w:p w14:paraId="213C704F" w14:textId="77777777" w:rsidR="00A7206C" w:rsidRDefault="00A7206C" w:rsidP="00A7206C">
      <w:pPr>
        <w:rPr>
          <w:rtl/>
          <w:lang w:eastAsia="he-IL"/>
        </w:rPr>
      </w:pPr>
      <w:bookmarkStart w:id="2288" w:name="_ETM_Q1_4049532"/>
      <w:bookmarkStart w:id="2289" w:name="_ETM_Q1_4049571"/>
      <w:bookmarkStart w:id="2290" w:name="_ETM_Q1_4048929"/>
      <w:bookmarkEnd w:id="2288"/>
      <w:bookmarkEnd w:id="2289"/>
      <w:bookmarkEnd w:id="2290"/>
    </w:p>
    <w:p w14:paraId="62D95143" w14:textId="2A009503" w:rsidR="00A7206C" w:rsidRDefault="00A7206C" w:rsidP="00A7206C">
      <w:pPr>
        <w:pStyle w:val="a4"/>
        <w:keepNext/>
        <w:rPr>
          <w:rtl/>
        </w:rPr>
      </w:pPr>
      <w:bookmarkStart w:id="2291" w:name="ET_speaker_נעה_בן_שבת_402"/>
      <w:r w:rsidRPr="00A7206C">
        <w:rPr>
          <w:rStyle w:val="TagStyle"/>
          <w:rtl/>
        </w:rPr>
        <w:t xml:space="preserve"> &lt;&lt; דובר &gt;&gt; </w:t>
      </w:r>
      <w:r>
        <w:rPr>
          <w:rtl/>
        </w:rPr>
        <w:t>נעה בן שבת:</w:t>
      </w:r>
      <w:r w:rsidRPr="00A7206C">
        <w:rPr>
          <w:rStyle w:val="TagStyle"/>
          <w:rtl/>
        </w:rPr>
        <w:t xml:space="preserve"> &lt;&lt; דובר &gt;&gt;</w:t>
      </w:r>
      <w:r w:rsidR="00E47EFF">
        <w:rPr>
          <w:rtl/>
        </w:rPr>
        <w:t xml:space="preserve"> </w:t>
      </w:r>
      <w:bookmarkEnd w:id="2291"/>
    </w:p>
    <w:p w14:paraId="1ED79217" w14:textId="77777777" w:rsidR="00A7206C" w:rsidRDefault="00A7206C" w:rsidP="00A7206C">
      <w:pPr>
        <w:pStyle w:val="KeepWithNext"/>
        <w:rPr>
          <w:rtl/>
          <w:lang w:eastAsia="he-IL"/>
        </w:rPr>
      </w:pPr>
    </w:p>
    <w:p w14:paraId="75980C7F" w14:textId="54E33098" w:rsidR="00A7206C" w:rsidRDefault="00A7206C" w:rsidP="00A7206C">
      <w:pPr>
        <w:rPr>
          <w:rtl/>
          <w:lang w:eastAsia="he-IL"/>
        </w:rPr>
      </w:pPr>
      <w:bookmarkStart w:id="2292" w:name="_ETM_Q1_4049196"/>
      <w:bookmarkStart w:id="2293" w:name="_ETM_Q1_4049233"/>
      <w:bookmarkEnd w:id="2292"/>
      <w:bookmarkEnd w:id="2293"/>
      <w:r>
        <w:rPr>
          <w:rFonts w:hint="cs"/>
          <w:rtl/>
          <w:lang w:eastAsia="he-IL"/>
        </w:rPr>
        <w:t xml:space="preserve">את אומרת שזו קבוצה ריקה ולכן אפשר למחוק </w:t>
      </w:r>
      <w:bookmarkStart w:id="2294" w:name="_ETM_Q1_4050217"/>
      <w:bookmarkEnd w:id="2294"/>
      <w:r>
        <w:rPr>
          <w:rFonts w:hint="cs"/>
          <w:rtl/>
          <w:lang w:eastAsia="he-IL"/>
        </w:rPr>
        <w:t xml:space="preserve">את זה. </w:t>
      </w:r>
    </w:p>
    <w:p w14:paraId="2CDFC6EB" w14:textId="77777777" w:rsidR="00A7206C" w:rsidRDefault="00A7206C" w:rsidP="00A7206C">
      <w:pPr>
        <w:rPr>
          <w:rtl/>
          <w:lang w:eastAsia="he-IL"/>
        </w:rPr>
      </w:pPr>
      <w:bookmarkStart w:id="2295" w:name="_ETM_Q1_4051888"/>
      <w:bookmarkEnd w:id="2295"/>
    </w:p>
    <w:p w14:paraId="4622EC9F" w14:textId="5C1EECE6" w:rsidR="00A7206C" w:rsidRDefault="00A7206C" w:rsidP="00A7206C">
      <w:pPr>
        <w:pStyle w:val="af9"/>
        <w:keepNext/>
        <w:rPr>
          <w:rtl/>
          <w:lang w:eastAsia="he-IL"/>
        </w:rPr>
      </w:pPr>
      <w:bookmarkStart w:id="2296" w:name="ET_guest_פנינה_אורן_שני_דור_403"/>
      <w:r w:rsidRPr="00A7206C">
        <w:rPr>
          <w:rStyle w:val="TagStyle"/>
          <w:rtl/>
        </w:rPr>
        <w:t xml:space="preserve"> &lt;&lt; אורח &gt;&gt; </w:t>
      </w:r>
      <w:r>
        <w:rPr>
          <w:rtl/>
          <w:lang w:eastAsia="he-IL"/>
        </w:rPr>
        <w:t>פנינה אורן שני דור:</w:t>
      </w:r>
      <w:r w:rsidRPr="00A7206C">
        <w:rPr>
          <w:rStyle w:val="TagStyle"/>
          <w:rtl/>
        </w:rPr>
        <w:t xml:space="preserve"> &lt;&lt; אורח &gt;&gt;</w:t>
      </w:r>
      <w:r w:rsidR="00E47EFF">
        <w:rPr>
          <w:rtl/>
          <w:lang w:eastAsia="he-IL"/>
        </w:rPr>
        <w:t xml:space="preserve"> </w:t>
      </w:r>
      <w:bookmarkEnd w:id="2296"/>
    </w:p>
    <w:p w14:paraId="75454E72" w14:textId="77777777" w:rsidR="00A7206C" w:rsidRDefault="00A7206C" w:rsidP="00A7206C">
      <w:pPr>
        <w:pStyle w:val="KeepWithNext"/>
        <w:rPr>
          <w:rtl/>
          <w:lang w:eastAsia="he-IL"/>
        </w:rPr>
      </w:pPr>
    </w:p>
    <w:p w14:paraId="7437615D" w14:textId="046D3B2C" w:rsidR="00A7206C" w:rsidRDefault="00A7206C" w:rsidP="00A7206C">
      <w:pPr>
        <w:rPr>
          <w:rtl/>
          <w:lang w:eastAsia="he-IL"/>
        </w:rPr>
      </w:pPr>
      <w:bookmarkStart w:id="2297" w:name="_ETM_Q1_4052153"/>
      <w:bookmarkStart w:id="2298" w:name="_ETM_Q1_4052186"/>
      <w:bookmarkEnd w:id="2297"/>
      <w:bookmarkEnd w:id="2298"/>
      <w:r>
        <w:rPr>
          <w:rFonts w:hint="cs"/>
          <w:rtl/>
          <w:lang w:eastAsia="he-IL"/>
        </w:rPr>
        <w:t>אין בעיה.</w:t>
      </w:r>
      <w:bookmarkStart w:id="2299" w:name="_ETM_Q1_4053560"/>
      <w:bookmarkEnd w:id="2299"/>
    </w:p>
    <w:p w14:paraId="28C366B2" w14:textId="77777777" w:rsidR="00A7206C" w:rsidRDefault="00A7206C" w:rsidP="00A7206C">
      <w:pPr>
        <w:rPr>
          <w:rtl/>
          <w:lang w:eastAsia="he-IL"/>
        </w:rPr>
      </w:pPr>
      <w:bookmarkStart w:id="2300" w:name="_ETM_Q1_4053594"/>
      <w:bookmarkStart w:id="2301" w:name="_ETM_Q1_4053126"/>
      <w:bookmarkEnd w:id="2300"/>
      <w:bookmarkEnd w:id="2301"/>
    </w:p>
    <w:p w14:paraId="31F1035E" w14:textId="408AED5E" w:rsidR="00A7206C" w:rsidRDefault="00A7206C" w:rsidP="00A7206C">
      <w:pPr>
        <w:pStyle w:val="af9"/>
        <w:keepNext/>
        <w:rPr>
          <w:rtl/>
          <w:lang w:eastAsia="he-IL"/>
        </w:rPr>
      </w:pPr>
      <w:bookmarkStart w:id="2302" w:name="ET_guest_חגית_איגרמן_404"/>
      <w:r w:rsidRPr="00A7206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A7206C">
        <w:rPr>
          <w:rStyle w:val="TagStyle"/>
          <w:rtl/>
        </w:rPr>
        <w:t xml:space="preserve"> &lt;&lt; אורח &gt;&gt;</w:t>
      </w:r>
      <w:r w:rsidR="00E47EFF">
        <w:rPr>
          <w:rtl/>
          <w:lang w:eastAsia="he-IL"/>
        </w:rPr>
        <w:t xml:space="preserve"> </w:t>
      </w:r>
      <w:bookmarkEnd w:id="2302"/>
    </w:p>
    <w:p w14:paraId="595464D0" w14:textId="77777777" w:rsidR="00A7206C" w:rsidRDefault="00A7206C" w:rsidP="00A7206C">
      <w:pPr>
        <w:pStyle w:val="KeepWithNext"/>
        <w:rPr>
          <w:rtl/>
          <w:lang w:eastAsia="he-IL"/>
        </w:rPr>
      </w:pPr>
    </w:p>
    <w:p w14:paraId="1B9ED220" w14:textId="7ECD33B2" w:rsidR="00A7206C" w:rsidRDefault="00A7206C" w:rsidP="00A7206C">
      <w:pPr>
        <w:rPr>
          <w:rtl/>
          <w:lang w:eastAsia="he-IL"/>
        </w:rPr>
      </w:pPr>
      <w:r>
        <w:rPr>
          <w:rFonts w:hint="cs"/>
          <w:rtl/>
          <w:lang w:eastAsia="he-IL"/>
        </w:rPr>
        <w:t>י</w:t>
      </w:r>
      <w:bookmarkStart w:id="2303" w:name="_ETM_Q1_4053388"/>
      <w:bookmarkStart w:id="2304" w:name="_ETM_Q1_4053404"/>
      <w:bookmarkEnd w:id="2303"/>
      <w:bookmarkEnd w:id="2304"/>
      <w:r>
        <w:rPr>
          <w:rFonts w:hint="cs"/>
          <w:rtl/>
          <w:lang w:eastAsia="he-IL"/>
        </w:rPr>
        <w:t>ש שם רק את יבוא הדגים</w:t>
      </w:r>
      <w:bookmarkStart w:id="2305" w:name="_ETM_Q1_4053663"/>
      <w:bookmarkEnd w:id="2305"/>
      <w:r>
        <w:rPr>
          <w:rFonts w:hint="cs"/>
          <w:rtl/>
          <w:lang w:eastAsia="he-IL"/>
        </w:rPr>
        <w:t xml:space="preserve"> והם ממילא בתוך התוספת.</w:t>
      </w:r>
    </w:p>
    <w:p w14:paraId="4501C5B1" w14:textId="77777777" w:rsidR="00A7206C" w:rsidRDefault="00A7206C" w:rsidP="00A7206C">
      <w:pPr>
        <w:rPr>
          <w:rtl/>
          <w:lang w:eastAsia="he-IL"/>
        </w:rPr>
      </w:pPr>
      <w:bookmarkStart w:id="2306" w:name="_ETM_Q1_4058341"/>
      <w:bookmarkStart w:id="2307" w:name="_ETM_Q1_4058380"/>
      <w:bookmarkStart w:id="2308" w:name="_ETM_Q1_4059349"/>
      <w:bookmarkEnd w:id="2306"/>
      <w:bookmarkEnd w:id="2307"/>
      <w:bookmarkEnd w:id="2308"/>
    </w:p>
    <w:p w14:paraId="4730095E" w14:textId="2E7DA1D9" w:rsidR="00A7206C" w:rsidRDefault="00A7206C" w:rsidP="00A7206C">
      <w:pPr>
        <w:pStyle w:val="af9"/>
        <w:keepNext/>
        <w:rPr>
          <w:rtl/>
          <w:lang w:eastAsia="he-IL"/>
        </w:rPr>
      </w:pPr>
      <w:bookmarkStart w:id="2309" w:name="ET_guest_פנינה_אורן_שני_דור_405"/>
      <w:r w:rsidRPr="00A7206C">
        <w:rPr>
          <w:rStyle w:val="TagStyle"/>
          <w:rtl/>
        </w:rPr>
        <w:t xml:space="preserve"> &lt;&lt; אורח &gt;&gt; </w:t>
      </w:r>
      <w:r>
        <w:rPr>
          <w:rtl/>
          <w:lang w:eastAsia="he-IL"/>
        </w:rPr>
        <w:t>פנינה אורן שני דור:</w:t>
      </w:r>
      <w:r w:rsidRPr="00A7206C">
        <w:rPr>
          <w:rStyle w:val="TagStyle"/>
          <w:rtl/>
        </w:rPr>
        <w:t xml:space="preserve"> &lt;&lt; אורח &gt;&gt;</w:t>
      </w:r>
      <w:r w:rsidR="00E47EFF">
        <w:rPr>
          <w:rtl/>
          <w:lang w:eastAsia="he-IL"/>
        </w:rPr>
        <w:t xml:space="preserve"> </w:t>
      </w:r>
      <w:bookmarkEnd w:id="2309"/>
    </w:p>
    <w:p w14:paraId="4A319687" w14:textId="77777777" w:rsidR="00A7206C" w:rsidRDefault="00A7206C" w:rsidP="00A7206C">
      <w:pPr>
        <w:pStyle w:val="KeepWithNext"/>
        <w:rPr>
          <w:rtl/>
          <w:lang w:eastAsia="he-IL"/>
        </w:rPr>
      </w:pPr>
    </w:p>
    <w:p w14:paraId="43E7DAF6" w14:textId="3F9EB1F3" w:rsidR="00A7206C" w:rsidRDefault="00A7206C" w:rsidP="00A7206C">
      <w:pPr>
        <w:rPr>
          <w:rtl/>
          <w:lang w:eastAsia="he-IL"/>
        </w:rPr>
      </w:pPr>
      <w:bookmarkStart w:id="2310" w:name="_ETM_Q1_4059625"/>
      <w:bookmarkStart w:id="2311" w:name="_ETM_Q1_4059658"/>
      <w:bookmarkEnd w:id="2310"/>
      <w:bookmarkEnd w:id="2311"/>
      <w:r>
        <w:rPr>
          <w:rFonts w:hint="cs"/>
          <w:rtl/>
          <w:lang w:eastAsia="he-IL"/>
        </w:rPr>
        <w:t xml:space="preserve">אני רוצה לומר משהו שאולי </w:t>
      </w:r>
      <w:bookmarkStart w:id="2312" w:name="_ETM_Q1_4061881"/>
      <w:bookmarkEnd w:id="2312"/>
      <w:r>
        <w:rPr>
          <w:rFonts w:hint="cs"/>
          <w:rtl/>
          <w:lang w:eastAsia="he-IL"/>
        </w:rPr>
        <w:t>הוא לא ברור ואני אחזור ואומר אותו שוב. אנחנו מדברים כאן על סיטואציה</w:t>
      </w:r>
      <w:r w:rsidR="003A02CE">
        <w:rPr>
          <w:rFonts w:hint="cs"/>
          <w:rtl/>
          <w:lang w:eastAsia="he-IL"/>
        </w:rPr>
        <w:t xml:space="preserve"> </w:t>
      </w:r>
      <w:r>
        <w:rPr>
          <w:rFonts w:hint="cs"/>
          <w:rtl/>
          <w:lang w:eastAsia="he-IL"/>
        </w:rPr>
        <w:t xml:space="preserve">מאוד מאוד מיוחדת. </w:t>
      </w:r>
      <w:bookmarkStart w:id="2313" w:name="_ETM_Q1_4067533"/>
      <w:bookmarkEnd w:id="2313"/>
      <w:r>
        <w:rPr>
          <w:rFonts w:hint="cs"/>
          <w:rtl/>
          <w:lang w:eastAsia="he-IL"/>
        </w:rPr>
        <w:t>אולי גל יסביר מה המהות של הסעיף הזה כי אנחנו נענינו לשותפים שלנו במשרד האוצר.</w:t>
      </w:r>
      <w:r w:rsidR="003A02CE">
        <w:rPr>
          <w:rFonts w:hint="cs"/>
          <w:rtl/>
          <w:lang w:eastAsia="he-IL"/>
        </w:rPr>
        <w:t xml:space="preserve"> </w:t>
      </w:r>
      <w:r>
        <w:rPr>
          <w:rFonts w:hint="cs"/>
          <w:rtl/>
          <w:lang w:eastAsia="he-IL"/>
        </w:rPr>
        <w:t>בעצם יצרנו כאן קבוצה</w:t>
      </w:r>
      <w:r w:rsidR="003A02CE">
        <w:rPr>
          <w:rFonts w:hint="cs"/>
          <w:rtl/>
          <w:lang w:eastAsia="he-IL"/>
        </w:rPr>
        <w:t xml:space="preserve"> </w:t>
      </w:r>
      <w:r>
        <w:rPr>
          <w:rFonts w:hint="cs"/>
          <w:rtl/>
          <w:lang w:eastAsia="he-IL"/>
        </w:rPr>
        <w:t>לגביה לתת ודאות</w:t>
      </w:r>
      <w:r w:rsidR="003A02CE">
        <w:rPr>
          <w:rFonts w:hint="cs"/>
          <w:rtl/>
          <w:lang w:eastAsia="he-IL"/>
        </w:rPr>
        <w:t xml:space="preserve"> </w:t>
      </w:r>
      <w:bookmarkStart w:id="2314" w:name="_ETM_Q1_4086056"/>
      <w:bookmarkEnd w:id="2314"/>
      <w:r>
        <w:rPr>
          <w:rFonts w:hint="cs"/>
          <w:rtl/>
          <w:lang w:eastAsia="he-IL"/>
        </w:rPr>
        <w:t xml:space="preserve">למסלול האירופי, מה חל עליהם ולומר שמאחר והם מביאים את </w:t>
      </w:r>
      <w:bookmarkStart w:id="2315" w:name="_ETM_Q1_4091992"/>
      <w:bookmarkEnd w:id="2315"/>
      <w:r>
        <w:rPr>
          <w:rFonts w:hint="cs"/>
          <w:rtl/>
          <w:lang w:eastAsia="he-IL"/>
        </w:rPr>
        <w:t>אירופה מלא על מלא,</w:t>
      </w:r>
      <w:r w:rsidR="003A02CE">
        <w:rPr>
          <w:rFonts w:hint="cs"/>
          <w:rtl/>
          <w:lang w:eastAsia="he-IL"/>
        </w:rPr>
        <w:t xml:space="preserve"> </w:t>
      </w:r>
      <w:r>
        <w:rPr>
          <w:rFonts w:hint="cs"/>
          <w:rtl/>
          <w:lang w:eastAsia="he-IL"/>
        </w:rPr>
        <w:t>במקרים מסוימים ההוראות המאומצות יחולו עליהם מיום התחילה</w:t>
      </w:r>
      <w:bookmarkStart w:id="2316" w:name="_ETM_Q1_4100067"/>
      <w:bookmarkEnd w:id="2316"/>
      <w:r w:rsidR="003A02CE">
        <w:rPr>
          <w:rFonts w:hint="cs"/>
          <w:rtl/>
          <w:lang w:eastAsia="he-IL"/>
        </w:rPr>
        <w:t xml:space="preserve"> </w:t>
      </w:r>
      <w:r>
        <w:rPr>
          <w:rFonts w:hint="cs"/>
          <w:rtl/>
          <w:lang w:eastAsia="he-IL"/>
        </w:rPr>
        <w:t>כאשר מדובר על מוצרים שהם</w:t>
      </w:r>
      <w:bookmarkStart w:id="2317" w:name="_ETM_Q1_4102825"/>
      <w:bookmarkEnd w:id="2317"/>
      <w:r>
        <w:rPr>
          <w:rFonts w:hint="cs"/>
          <w:rtl/>
          <w:lang w:eastAsia="he-IL"/>
        </w:rPr>
        <w:t xml:space="preserve"> יכולים להיות מיובאים רק במסלול </w:t>
      </w:r>
      <w:r w:rsidR="00621E9C">
        <w:rPr>
          <w:rFonts w:hint="cs"/>
          <w:rtl/>
          <w:lang w:eastAsia="he-IL"/>
        </w:rPr>
        <w:t xml:space="preserve">האירופי ולגביהם אנחנו נצלול </w:t>
      </w:r>
      <w:bookmarkStart w:id="2318" w:name="_ETM_Q1_4109101"/>
      <w:bookmarkEnd w:id="2318"/>
      <w:r w:rsidR="00621E9C">
        <w:rPr>
          <w:rFonts w:hint="cs"/>
          <w:rtl/>
          <w:lang w:eastAsia="he-IL"/>
        </w:rPr>
        <w:t xml:space="preserve">לתוספת ונאמר איזו חקיקת מזון, אם אלה תקנות או </w:t>
      </w:r>
      <w:bookmarkStart w:id="2319" w:name="_ETM_Q1_4114577"/>
      <w:bookmarkEnd w:id="2319"/>
      <w:r w:rsidR="00621E9C">
        <w:rPr>
          <w:rFonts w:hint="cs"/>
          <w:rtl/>
          <w:lang w:eastAsia="he-IL"/>
        </w:rPr>
        <w:t>אם אלה צווים שלא</w:t>
      </w:r>
      <w:r w:rsidR="003A02CE">
        <w:rPr>
          <w:rFonts w:hint="cs"/>
          <w:rtl/>
          <w:lang w:eastAsia="he-IL"/>
        </w:rPr>
        <w:t xml:space="preserve"> </w:t>
      </w:r>
      <w:r w:rsidR="00621E9C">
        <w:rPr>
          <w:rFonts w:hint="cs"/>
          <w:rtl/>
          <w:lang w:eastAsia="he-IL"/>
        </w:rPr>
        <w:t xml:space="preserve">יחולו עליהם כי הם </w:t>
      </w:r>
      <w:bookmarkStart w:id="2320" w:name="_ETM_Q1_4117119"/>
      <w:bookmarkEnd w:id="2320"/>
      <w:r w:rsidR="00621E9C">
        <w:rPr>
          <w:rFonts w:hint="cs"/>
          <w:rtl/>
          <w:lang w:eastAsia="he-IL"/>
        </w:rPr>
        <w:t>מביאים את אירופה. על זה כל הדיון.</w:t>
      </w:r>
    </w:p>
    <w:p w14:paraId="16849473" w14:textId="77777777" w:rsidR="00621E9C" w:rsidRDefault="00621E9C" w:rsidP="00A7206C">
      <w:pPr>
        <w:rPr>
          <w:rtl/>
          <w:lang w:eastAsia="he-IL"/>
        </w:rPr>
      </w:pPr>
      <w:bookmarkStart w:id="2321" w:name="_ETM_Q1_4119495"/>
      <w:bookmarkStart w:id="2322" w:name="_ETM_Q1_4119538"/>
      <w:bookmarkEnd w:id="2321"/>
      <w:bookmarkEnd w:id="2322"/>
    </w:p>
    <w:p w14:paraId="6AD88A4F" w14:textId="71361179" w:rsidR="00621E9C" w:rsidRDefault="00621E9C" w:rsidP="00621E9C">
      <w:pPr>
        <w:pStyle w:val="af9"/>
        <w:keepNext/>
        <w:rPr>
          <w:rtl/>
          <w:lang w:eastAsia="he-IL"/>
        </w:rPr>
      </w:pPr>
      <w:bookmarkStart w:id="2323" w:name="ET_guest_חגית_איגרמן_406"/>
      <w:r w:rsidRPr="00621E9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621E9C">
        <w:rPr>
          <w:rStyle w:val="TagStyle"/>
          <w:rtl/>
        </w:rPr>
        <w:t xml:space="preserve"> &lt;&lt; אורח &gt;&gt;</w:t>
      </w:r>
      <w:r w:rsidR="00E47EFF">
        <w:rPr>
          <w:rtl/>
          <w:lang w:eastAsia="he-IL"/>
        </w:rPr>
        <w:t xml:space="preserve"> </w:t>
      </w:r>
      <w:bookmarkEnd w:id="2323"/>
    </w:p>
    <w:p w14:paraId="7CC5D6C8" w14:textId="77777777" w:rsidR="00621E9C" w:rsidRDefault="00621E9C" w:rsidP="00621E9C">
      <w:pPr>
        <w:pStyle w:val="KeepWithNext"/>
        <w:rPr>
          <w:rtl/>
          <w:lang w:eastAsia="he-IL"/>
        </w:rPr>
      </w:pPr>
    </w:p>
    <w:p w14:paraId="0ADBA873" w14:textId="0BD24A1A" w:rsidR="00621E9C" w:rsidRDefault="00621E9C" w:rsidP="00621E9C">
      <w:pPr>
        <w:rPr>
          <w:rtl/>
          <w:lang w:eastAsia="he-IL"/>
        </w:rPr>
      </w:pPr>
      <w:r>
        <w:rPr>
          <w:rFonts w:hint="cs"/>
          <w:rtl/>
          <w:lang w:eastAsia="he-IL"/>
        </w:rPr>
        <w:t xml:space="preserve">יבוא של בשר גולמי, חוץ מדגים, לא צריך אישור של משרד הבריאות. </w:t>
      </w:r>
      <w:bookmarkStart w:id="2324" w:name="_ETM_Q1_4122329"/>
      <w:bookmarkEnd w:id="2324"/>
      <w:r>
        <w:rPr>
          <w:rFonts w:hint="cs"/>
          <w:rtl/>
          <w:lang w:eastAsia="he-IL"/>
        </w:rPr>
        <w:t>הרי זה היה בתיקון הקודם ב-56.</w:t>
      </w:r>
    </w:p>
    <w:p w14:paraId="06C22AC5" w14:textId="77777777" w:rsidR="00621E9C" w:rsidRDefault="00621E9C" w:rsidP="00621E9C">
      <w:pPr>
        <w:rPr>
          <w:rtl/>
          <w:lang w:eastAsia="he-IL"/>
        </w:rPr>
      </w:pPr>
      <w:bookmarkStart w:id="2325" w:name="_ETM_Q1_4129021"/>
      <w:bookmarkStart w:id="2326" w:name="_ETM_Q1_4129058"/>
      <w:bookmarkStart w:id="2327" w:name="_ETM_Q1_4129210"/>
      <w:bookmarkStart w:id="2328" w:name="_ETM_Q1_4129251"/>
      <w:bookmarkEnd w:id="2325"/>
      <w:bookmarkEnd w:id="2326"/>
      <w:bookmarkEnd w:id="2327"/>
      <w:bookmarkEnd w:id="2328"/>
    </w:p>
    <w:p w14:paraId="39DA777B" w14:textId="4C95C4DF" w:rsidR="00621E9C" w:rsidRDefault="00621E9C" w:rsidP="00621E9C">
      <w:pPr>
        <w:pStyle w:val="af9"/>
        <w:keepNext/>
        <w:rPr>
          <w:rtl/>
          <w:lang w:eastAsia="he-IL"/>
        </w:rPr>
      </w:pPr>
      <w:bookmarkStart w:id="2329" w:name="ET_guest_פנינה_אורן_שני_דור_407"/>
      <w:r w:rsidRPr="00621E9C">
        <w:rPr>
          <w:rStyle w:val="TagStyle"/>
          <w:rtl/>
        </w:rPr>
        <w:t xml:space="preserve"> &lt;&lt; אורח &gt;&gt; </w:t>
      </w:r>
      <w:r>
        <w:rPr>
          <w:rtl/>
          <w:lang w:eastAsia="he-IL"/>
        </w:rPr>
        <w:t>פנינה אורן שני דור:</w:t>
      </w:r>
      <w:r w:rsidRPr="00621E9C">
        <w:rPr>
          <w:rStyle w:val="TagStyle"/>
          <w:rtl/>
        </w:rPr>
        <w:t xml:space="preserve"> &lt;&lt; אורח &gt;&gt;</w:t>
      </w:r>
      <w:r w:rsidR="00E47EFF">
        <w:rPr>
          <w:rtl/>
          <w:lang w:eastAsia="he-IL"/>
        </w:rPr>
        <w:t xml:space="preserve"> </w:t>
      </w:r>
      <w:bookmarkEnd w:id="2329"/>
    </w:p>
    <w:p w14:paraId="198B4EA7" w14:textId="77777777" w:rsidR="00621E9C" w:rsidRDefault="00621E9C" w:rsidP="00621E9C">
      <w:pPr>
        <w:pStyle w:val="KeepWithNext"/>
        <w:rPr>
          <w:rtl/>
          <w:lang w:eastAsia="he-IL"/>
        </w:rPr>
      </w:pPr>
    </w:p>
    <w:p w14:paraId="285B8684" w14:textId="284D83C5" w:rsidR="00621E9C" w:rsidRDefault="00621E9C" w:rsidP="00621E9C">
      <w:pPr>
        <w:rPr>
          <w:rtl/>
          <w:lang w:eastAsia="he-IL"/>
        </w:rPr>
      </w:pPr>
      <w:r>
        <w:rPr>
          <w:rFonts w:hint="cs"/>
          <w:rtl/>
          <w:lang w:eastAsia="he-IL"/>
        </w:rPr>
        <w:t>אבל יש יצרנים שהם אצלנו.</w:t>
      </w:r>
      <w:r w:rsidR="00AD5CC0">
        <w:rPr>
          <w:rFonts w:hint="cs"/>
          <w:rtl/>
          <w:lang w:eastAsia="he-IL"/>
        </w:rPr>
        <w:t xml:space="preserve"> </w:t>
      </w:r>
      <w:bookmarkStart w:id="2330" w:name="_ETM_Q1_4131741"/>
      <w:bookmarkEnd w:id="2330"/>
      <w:r w:rsidR="00AD5CC0">
        <w:rPr>
          <w:rFonts w:hint="cs"/>
          <w:rtl/>
          <w:lang w:eastAsia="he-IL"/>
        </w:rPr>
        <w:t xml:space="preserve">היום יש יצרנים אבל הם לא יהיו רלוונטיים </w:t>
      </w:r>
      <w:bookmarkStart w:id="2331" w:name="_ETM_Q1_4138161"/>
      <w:bookmarkEnd w:id="2331"/>
      <w:r w:rsidR="00AD5CC0">
        <w:rPr>
          <w:rFonts w:hint="cs"/>
          <w:rtl/>
          <w:lang w:eastAsia="he-IL"/>
        </w:rPr>
        <w:t xml:space="preserve">ולכן אני מסכימה כי הם לא במסלול האירופי, כי הם מוחרגים מהמסלול האירופי. </w:t>
      </w:r>
    </w:p>
    <w:p w14:paraId="6CF6550A" w14:textId="77777777" w:rsidR="00AD5CC0" w:rsidRDefault="00AD5CC0" w:rsidP="00621E9C">
      <w:pPr>
        <w:rPr>
          <w:rtl/>
          <w:lang w:eastAsia="he-IL"/>
        </w:rPr>
      </w:pPr>
    </w:p>
    <w:p w14:paraId="683EA879" w14:textId="4C9DF3B9" w:rsidR="00AD5CC0" w:rsidRDefault="00AD5CC0" w:rsidP="00AD5CC0">
      <w:pPr>
        <w:pStyle w:val="af9"/>
        <w:keepNext/>
        <w:rPr>
          <w:rtl/>
          <w:lang w:eastAsia="he-IL"/>
        </w:rPr>
      </w:pPr>
      <w:bookmarkStart w:id="2332" w:name="ET_guest_חגית_איגרמן_408"/>
      <w:r w:rsidRPr="00AD5CC0">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AD5CC0">
        <w:rPr>
          <w:rStyle w:val="TagStyle"/>
          <w:rtl/>
        </w:rPr>
        <w:t xml:space="preserve"> &lt;&lt; אורח &gt;&gt;</w:t>
      </w:r>
      <w:r w:rsidR="00E47EFF">
        <w:rPr>
          <w:rtl/>
          <w:lang w:eastAsia="he-IL"/>
        </w:rPr>
        <w:t xml:space="preserve"> </w:t>
      </w:r>
      <w:bookmarkEnd w:id="2332"/>
    </w:p>
    <w:p w14:paraId="2F158168" w14:textId="77777777" w:rsidR="00AD5CC0" w:rsidRDefault="00AD5CC0" w:rsidP="00AD5CC0">
      <w:pPr>
        <w:pStyle w:val="KeepWithNext"/>
        <w:rPr>
          <w:rtl/>
          <w:lang w:eastAsia="he-IL"/>
        </w:rPr>
      </w:pPr>
    </w:p>
    <w:p w14:paraId="4071CB35" w14:textId="796BB36A" w:rsidR="00AD5CC0" w:rsidRDefault="00AD5CC0" w:rsidP="00AD5CC0">
      <w:pPr>
        <w:rPr>
          <w:rtl/>
          <w:lang w:eastAsia="he-IL"/>
        </w:rPr>
      </w:pPr>
      <w:r>
        <w:rPr>
          <w:rFonts w:hint="cs"/>
          <w:rtl/>
          <w:lang w:eastAsia="he-IL"/>
        </w:rPr>
        <w:t>גם זה מתוך התו</w:t>
      </w:r>
      <w:bookmarkStart w:id="2333" w:name="_ETM_Q1_4146356"/>
      <w:bookmarkEnd w:id="2333"/>
      <w:r>
        <w:rPr>
          <w:rFonts w:hint="cs"/>
          <w:rtl/>
          <w:lang w:eastAsia="he-IL"/>
        </w:rPr>
        <w:t>ספת ה-12.</w:t>
      </w:r>
    </w:p>
    <w:p w14:paraId="25D42D57" w14:textId="77777777" w:rsidR="00AD5CC0" w:rsidRDefault="00AD5CC0" w:rsidP="00AD5CC0">
      <w:pPr>
        <w:rPr>
          <w:rtl/>
          <w:lang w:eastAsia="he-IL"/>
        </w:rPr>
      </w:pPr>
      <w:bookmarkStart w:id="2334" w:name="_ETM_Q1_4147763"/>
      <w:bookmarkStart w:id="2335" w:name="_ETM_Q1_4147796"/>
      <w:bookmarkStart w:id="2336" w:name="_ETM_Q1_4147001"/>
      <w:bookmarkEnd w:id="2334"/>
      <w:bookmarkEnd w:id="2335"/>
      <w:bookmarkEnd w:id="2336"/>
    </w:p>
    <w:p w14:paraId="32A3C5A7" w14:textId="63106351" w:rsidR="00AD5CC0" w:rsidRDefault="00AD5CC0" w:rsidP="00AD5CC0">
      <w:pPr>
        <w:pStyle w:val="af9"/>
        <w:keepNext/>
        <w:rPr>
          <w:rtl/>
          <w:lang w:eastAsia="he-IL"/>
        </w:rPr>
      </w:pPr>
      <w:bookmarkStart w:id="2337" w:name="ET_guest_פנינה_אורן_שני_דור_409"/>
      <w:r w:rsidRPr="00AD5CC0">
        <w:rPr>
          <w:rStyle w:val="TagStyle"/>
          <w:rtl/>
        </w:rPr>
        <w:t xml:space="preserve"> &lt;&lt; אורח &gt;&gt; </w:t>
      </w:r>
      <w:r>
        <w:rPr>
          <w:rtl/>
          <w:lang w:eastAsia="he-IL"/>
        </w:rPr>
        <w:t>פנינה אורן שני דור:</w:t>
      </w:r>
      <w:r w:rsidRPr="00AD5CC0">
        <w:rPr>
          <w:rStyle w:val="TagStyle"/>
          <w:rtl/>
        </w:rPr>
        <w:t xml:space="preserve"> &lt;&lt; אורח &gt;&gt;</w:t>
      </w:r>
      <w:r w:rsidR="00E47EFF">
        <w:rPr>
          <w:rtl/>
          <w:lang w:eastAsia="he-IL"/>
        </w:rPr>
        <w:t xml:space="preserve"> </w:t>
      </w:r>
      <w:bookmarkEnd w:id="2337"/>
    </w:p>
    <w:p w14:paraId="63E1C415" w14:textId="77777777" w:rsidR="00AD5CC0" w:rsidRDefault="00AD5CC0" w:rsidP="00AD5CC0">
      <w:pPr>
        <w:pStyle w:val="KeepWithNext"/>
        <w:rPr>
          <w:rtl/>
          <w:lang w:eastAsia="he-IL"/>
        </w:rPr>
      </w:pPr>
    </w:p>
    <w:p w14:paraId="785B32FB" w14:textId="4AE0F4BB" w:rsidR="00AD5CC0" w:rsidRDefault="00AD5CC0" w:rsidP="00AD5CC0">
      <w:pPr>
        <w:rPr>
          <w:rtl/>
          <w:lang w:eastAsia="he-IL"/>
        </w:rPr>
      </w:pPr>
      <w:bookmarkStart w:id="2338" w:name="_ETM_Q1_4147247"/>
      <w:bookmarkStart w:id="2339" w:name="_ETM_Q1_4147277"/>
      <w:bookmarkEnd w:id="2338"/>
      <w:bookmarkEnd w:id="2339"/>
      <w:r>
        <w:rPr>
          <w:rFonts w:hint="cs"/>
          <w:rtl/>
          <w:lang w:eastAsia="he-IL"/>
        </w:rPr>
        <w:t xml:space="preserve">הייתה הבהרה שזה לא יחול עליהם. </w:t>
      </w:r>
      <w:bookmarkStart w:id="2340" w:name="_ETM_Q1_4156226"/>
      <w:bookmarkEnd w:id="2340"/>
    </w:p>
    <w:p w14:paraId="62E4E7DB" w14:textId="77777777" w:rsidR="00AD5CC0" w:rsidRDefault="00AD5CC0" w:rsidP="00AD5CC0">
      <w:pPr>
        <w:rPr>
          <w:rtl/>
          <w:lang w:eastAsia="he-IL"/>
        </w:rPr>
      </w:pPr>
      <w:bookmarkStart w:id="2341" w:name="_ETM_Q1_4156259"/>
      <w:bookmarkEnd w:id="2341"/>
    </w:p>
    <w:p w14:paraId="44AEFB4C" w14:textId="51DD90D9" w:rsidR="00AD5CC0" w:rsidRDefault="00AD5CC0" w:rsidP="00AD5CC0">
      <w:pPr>
        <w:pStyle w:val="a4"/>
        <w:keepNext/>
        <w:rPr>
          <w:rtl/>
        </w:rPr>
      </w:pPr>
      <w:bookmarkStart w:id="2342" w:name="ET_speaker_נעה_בן_שבת_410"/>
      <w:r w:rsidRPr="00AD5CC0">
        <w:rPr>
          <w:rStyle w:val="TagStyle"/>
          <w:rtl/>
        </w:rPr>
        <w:t xml:space="preserve"> &lt;&lt; דובר &gt;&gt; </w:t>
      </w:r>
      <w:r>
        <w:rPr>
          <w:rtl/>
        </w:rPr>
        <w:t>נעה בן שבת:</w:t>
      </w:r>
      <w:r w:rsidRPr="00AD5CC0">
        <w:rPr>
          <w:rStyle w:val="TagStyle"/>
          <w:rtl/>
        </w:rPr>
        <w:t xml:space="preserve"> &lt;&lt; דובר &gt;&gt;</w:t>
      </w:r>
      <w:r w:rsidR="00E47EFF">
        <w:rPr>
          <w:rtl/>
        </w:rPr>
        <w:t xml:space="preserve"> </w:t>
      </w:r>
      <w:bookmarkEnd w:id="2342"/>
    </w:p>
    <w:p w14:paraId="2DECA67D" w14:textId="77777777" w:rsidR="00AD5CC0" w:rsidRDefault="00AD5CC0" w:rsidP="00AD5CC0">
      <w:pPr>
        <w:pStyle w:val="KeepWithNext"/>
        <w:rPr>
          <w:rtl/>
          <w:lang w:eastAsia="he-IL"/>
        </w:rPr>
      </w:pPr>
    </w:p>
    <w:p w14:paraId="65251123" w14:textId="2E822900" w:rsidR="00AD5CC0" w:rsidRDefault="00AD5CC0" w:rsidP="00AD5CC0">
      <w:pPr>
        <w:rPr>
          <w:rtl/>
          <w:lang w:eastAsia="he-IL"/>
        </w:rPr>
      </w:pPr>
      <w:bookmarkStart w:id="2343" w:name="_ETM_Q1_4158880"/>
      <w:bookmarkStart w:id="2344" w:name="_ETM_Q1_4158910"/>
      <w:bookmarkEnd w:id="2343"/>
      <w:bookmarkEnd w:id="2344"/>
      <w:r>
        <w:rPr>
          <w:rFonts w:hint="cs"/>
          <w:rtl/>
          <w:lang w:eastAsia="he-IL"/>
        </w:rPr>
        <w:t xml:space="preserve">את הפירות והירקות </w:t>
      </w:r>
      <w:bookmarkStart w:id="2345" w:name="_ETM_Q1_4157324"/>
      <w:bookmarkEnd w:id="2345"/>
      <w:r>
        <w:rPr>
          <w:rFonts w:hint="cs"/>
          <w:rtl/>
          <w:lang w:eastAsia="he-IL"/>
        </w:rPr>
        <w:t xml:space="preserve">הטריים אנחנו משאירים אבל את המזון גולמי מן החי שזאת קבוצה ריקה אנחנו מורידים. </w:t>
      </w:r>
    </w:p>
    <w:p w14:paraId="4F0BD997" w14:textId="77777777" w:rsidR="00AD5CC0" w:rsidRDefault="00AD5CC0" w:rsidP="00AD5CC0">
      <w:pPr>
        <w:rPr>
          <w:rtl/>
          <w:lang w:eastAsia="he-IL"/>
        </w:rPr>
      </w:pPr>
    </w:p>
    <w:p w14:paraId="730AC16D" w14:textId="3E084A0C" w:rsidR="00AD5CC0" w:rsidRDefault="00AD5CC0" w:rsidP="00AD5CC0">
      <w:pPr>
        <w:pStyle w:val="af9"/>
        <w:keepNext/>
        <w:rPr>
          <w:rtl/>
          <w:lang w:eastAsia="he-IL"/>
        </w:rPr>
      </w:pPr>
      <w:bookmarkStart w:id="2346" w:name="ET_guest_903181_411"/>
      <w:r w:rsidRPr="00AD5CC0">
        <w:rPr>
          <w:rStyle w:val="TagStyle"/>
          <w:rtl/>
        </w:rPr>
        <w:t xml:space="preserve"> &lt;&lt; אורח &gt;&gt; </w:t>
      </w:r>
      <w:r>
        <w:rPr>
          <w:rtl/>
          <w:lang w:eastAsia="he-IL"/>
        </w:rPr>
        <w:t>שי סומך:</w:t>
      </w:r>
      <w:r w:rsidRPr="00AD5CC0">
        <w:rPr>
          <w:rStyle w:val="TagStyle"/>
          <w:rtl/>
        </w:rPr>
        <w:t xml:space="preserve"> &lt;&lt; אורח &gt;&gt;</w:t>
      </w:r>
      <w:r w:rsidR="00E47EFF">
        <w:rPr>
          <w:rtl/>
          <w:lang w:eastAsia="he-IL"/>
        </w:rPr>
        <w:t xml:space="preserve"> </w:t>
      </w:r>
      <w:bookmarkEnd w:id="2346"/>
    </w:p>
    <w:p w14:paraId="69F6D6CD" w14:textId="77777777" w:rsidR="00AD5CC0" w:rsidRDefault="00AD5CC0" w:rsidP="00AD5CC0">
      <w:pPr>
        <w:pStyle w:val="KeepWithNext"/>
        <w:rPr>
          <w:rtl/>
          <w:lang w:eastAsia="he-IL"/>
        </w:rPr>
      </w:pPr>
    </w:p>
    <w:p w14:paraId="0F6CA4CD" w14:textId="210558BC" w:rsidR="00AD5CC0" w:rsidRDefault="00AD5CC0" w:rsidP="00AD5CC0">
      <w:pPr>
        <w:rPr>
          <w:rtl/>
          <w:lang w:eastAsia="he-IL"/>
        </w:rPr>
      </w:pPr>
      <w:r>
        <w:rPr>
          <w:rFonts w:hint="cs"/>
          <w:rtl/>
          <w:lang w:eastAsia="he-IL"/>
        </w:rPr>
        <w:t xml:space="preserve">פוגעים ביצרנים שמייצרים </w:t>
      </w:r>
      <w:bookmarkStart w:id="2347" w:name="_ETM_Q1_4166182"/>
      <w:bookmarkEnd w:id="2347"/>
      <w:r>
        <w:rPr>
          <w:rFonts w:hint="cs"/>
          <w:rtl/>
          <w:lang w:eastAsia="he-IL"/>
        </w:rPr>
        <w:t xml:space="preserve">בשר גולמי. </w:t>
      </w:r>
    </w:p>
    <w:p w14:paraId="6FE5FE59" w14:textId="77777777" w:rsidR="00AD5CC0" w:rsidRDefault="00AD5CC0" w:rsidP="00AD5CC0">
      <w:pPr>
        <w:rPr>
          <w:rtl/>
          <w:lang w:eastAsia="he-IL"/>
        </w:rPr>
      </w:pPr>
    </w:p>
    <w:p w14:paraId="034F6B06" w14:textId="32B06AF1" w:rsidR="00AD5CC0" w:rsidRDefault="00AD5CC0" w:rsidP="00AD5CC0">
      <w:pPr>
        <w:pStyle w:val="af9"/>
        <w:keepNext/>
        <w:rPr>
          <w:rtl/>
          <w:lang w:eastAsia="he-IL"/>
        </w:rPr>
      </w:pPr>
      <w:bookmarkStart w:id="2348" w:name="ET_guest_גל_ברנס_412"/>
      <w:r w:rsidRPr="00AD5CC0">
        <w:rPr>
          <w:rStyle w:val="TagStyle"/>
          <w:rtl/>
        </w:rPr>
        <w:t xml:space="preserve"> &lt;&lt; אורח &gt;&gt; </w:t>
      </w:r>
      <w:r>
        <w:rPr>
          <w:rtl/>
          <w:lang w:eastAsia="he-IL"/>
        </w:rPr>
        <w:t>גל ברנס:</w:t>
      </w:r>
      <w:r w:rsidRPr="00AD5CC0">
        <w:rPr>
          <w:rStyle w:val="TagStyle"/>
          <w:rtl/>
        </w:rPr>
        <w:t xml:space="preserve"> &lt;&lt; אורח &gt;&gt;</w:t>
      </w:r>
      <w:r w:rsidR="00E47EFF">
        <w:rPr>
          <w:rtl/>
          <w:lang w:eastAsia="he-IL"/>
        </w:rPr>
        <w:t xml:space="preserve"> </w:t>
      </w:r>
      <w:bookmarkEnd w:id="2348"/>
    </w:p>
    <w:p w14:paraId="1AB7F225" w14:textId="77777777" w:rsidR="00AD5CC0" w:rsidRDefault="00AD5CC0" w:rsidP="00AD5CC0">
      <w:pPr>
        <w:pStyle w:val="KeepWithNext"/>
        <w:rPr>
          <w:rtl/>
          <w:lang w:eastAsia="he-IL"/>
        </w:rPr>
      </w:pPr>
    </w:p>
    <w:p w14:paraId="7C10118F" w14:textId="502BD4D3" w:rsidR="00AD5CC0" w:rsidRDefault="00AD5CC0" w:rsidP="00AD5CC0">
      <w:pPr>
        <w:rPr>
          <w:rtl/>
          <w:lang w:eastAsia="he-IL"/>
        </w:rPr>
      </w:pPr>
      <w:r>
        <w:rPr>
          <w:rFonts w:hint="cs"/>
          <w:rtl/>
          <w:lang w:eastAsia="he-IL"/>
        </w:rPr>
        <w:t xml:space="preserve">הם לא בתוספת. </w:t>
      </w:r>
    </w:p>
    <w:p w14:paraId="5C3092D2" w14:textId="77777777" w:rsidR="00AD5CC0" w:rsidRDefault="00AD5CC0" w:rsidP="00AD5CC0">
      <w:pPr>
        <w:rPr>
          <w:rtl/>
          <w:lang w:eastAsia="he-IL"/>
        </w:rPr>
      </w:pPr>
      <w:bookmarkStart w:id="2349" w:name="_ETM_Q1_4175524"/>
      <w:bookmarkStart w:id="2350" w:name="_ETM_Q1_4175561"/>
      <w:bookmarkStart w:id="2351" w:name="_ETM_Q1_4173680"/>
      <w:bookmarkEnd w:id="2349"/>
      <w:bookmarkEnd w:id="2350"/>
      <w:bookmarkEnd w:id="2351"/>
    </w:p>
    <w:p w14:paraId="3C243A10" w14:textId="50455298" w:rsidR="00AD5CC0" w:rsidRDefault="00AD5CC0" w:rsidP="00AD5CC0">
      <w:pPr>
        <w:pStyle w:val="af9"/>
        <w:keepNext/>
        <w:rPr>
          <w:rtl/>
          <w:lang w:eastAsia="he-IL"/>
        </w:rPr>
      </w:pPr>
      <w:bookmarkStart w:id="2352" w:name="ET_guest_פנינה_אורן_שני_דור_413"/>
      <w:r w:rsidRPr="00AD5CC0">
        <w:rPr>
          <w:rStyle w:val="TagStyle"/>
          <w:rtl/>
        </w:rPr>
        <w:t xml:space="preserve"> &lt;&lt; אורח &gt;&gt; </w:t>
      </w:r>
      <w:r>
        <w:rPr>
          <w:rtl/>
          <w:lang w:eastAsia="he-IL"/>
        </w:rPr>
        <w:t>פנינה אורן שני דור:</w:t>
      </w:r>
      <w:r w:rsidRPr="00AD5CC0">
        <w:rPr>
          <w:rStyle w:val="TagStyle"/>
          <w:rtl/>
        </w:rPr>
        <w:t xml:space="preserve"> &lt;&lt; אורח &gt;&gt;</w:t>
      </w:r>
      <w:r w:rsidR="00E47EFF">
        <w:rPr>
          <w:rtl/>
          <w:lang w:eastAsia="he-IL"/>
        </w:rPr>
        <w:t xml:space="preserve"> </w:t>
      </w:r>
      <w:bookmarkEnd w:id="2352"/>
    </w:p>
    <w:p w14:paraId="7A64FD36" w14:textId="77777777" w:rsidR="00AD5CC0" w:rsidRDefault="00AD5CC0" w:rsidP="00AD5CC0">
      <w:pPr>
        <w:pStyle w:val="KeepWithNext"/>
        <w:rPr>
          <w:rtl/>
          <w:lang w:eastAsia="he-IL"/>
        </w:rPr>
      </w:pPr>
    </w:p>
    <w:p w14:paraId="21B5559A" w14:textId="02FC7F1F" w:rsidR="00AD5CC0" w:rsidRDefault="00AD5CC0" w:rsidP="00AD5CC0">
      <w:pPr>
        <w:rPr>
          <w:rtl/>
          <w:lang w:eastAsia="he-IL"/>
        </w:rPr>
      </w:pPr>
      <w:bookmarkStart w:id="2353" w:name="_ETM_Q1_4173915"/>
      <w:bookmarkStart w:id="2354" w:name="_ETM_Q1_4173959"/>
      <w:bookmarkEnd w:id="2353"/>
      <w:bookmarkEnd w:id="2354"/>
      <w:r>
        <w:rPr>
          <w:rFonts w:hint="cs"/>
          <w:rtl/>
          <w:lang w:eastAsia="he-IL"/>
        </w:rPr>
        <w:t xml:space="preserve">הם ייצרו שימורים </w:t>
      </w:r>
      <w:r w:rsidR="00D7019B">
        <w:rPr>
          <w:rFonts w:hint="cs"/>
          <w:rtl/>
          <w:lang w:eastAsia="he-IL"/>
        </w:rPr>
        <w:t>אבל זה לא נקרא מזון גולמי מן החי ולכן</w:t>
      </w:r>
      <w:r w:rsidR="00E47EFF">
        <w:rPr>
          <w:rFonts w:hint="cs"/>
          <w:rtl/>
          <w:lang w:eastAsia="he-IL"/>
        </w:rPr>
        <w:t xml:space="preserve"> </w:t>
      </w:r>
      <w:r w:rsidR="00D7019B">
        <w:rPr>
          <w:rFonts w:hint="cs"/>
          <w:rtl/>
          <w:lang w:eastAsia="he-IL"/>
        </w:rPr>
        <w:t>אפשר להוריד את זה.</w:t>
      </w:r>
    </w:p>
    <w:p w14:paraId="7C4958C6" w14:textId="77777777" w:rsidR="00D7019B" w:rsidRDefault="00D7019B" w:rsidP="00AD5CC0">
      <w:pPr>
        <w:rPr>
          <w:rtl/>
          <w:lang w:eastAsia="he-IL"/>
        </w:rPr>
      </w:pPr>
      <w:bookmarkStart w:id="2355" w:name="_ETM_Q1_4186849"/>
      <w:bookmarkEnd w:id="2355"/>
    </w:p>
    <w:p w14:paraId="33DEF022" w14:textId="25A4477E" w:rsidR="00D7019B" w:rsidRDefault="00D7019B" w:rsidP="00D7019B">
      <w:pPr>
        <w:pStyle w:val="a4"/>
        <w:keepNext/>
        <w:rPr>
          <w:rtl/>
        </w:rPr>
      </w:pPr>
      <w:bookmarkStart w:id="2356" w:name="ET_speaker_נעה_בן_שבת_403"/>
      <w:r w:rsidRPr="00D7019B">
        <w:rPr>
          <w:rStyle w:val="TagStyle"/>
          <w:rtl/>
        </w:rPr>
        <w:t xml:space="preserve"> &lt;&lt; דובר &gt;&gt; </w:t>
      </w:r>
      <w:r>
        <w:rPr>
          <w:rtl/>
        </w:rPr>
        <w:t>נעה בן שבת:</w:t>
      </w:r>
      <w:r w:rsidRPr="00D7019B">
        <w:rPr>
          <w:rStyle w:val="TagStyle"/>
          <w:rtl/>
        </w:rPr>
        <w:t xml:space="preserve"> &lt;&lt; דובר &gt;&gt;</w:t>
      </w:r>
      <w:r w:rsidR="008D2DE1">
        <w:rPr>
          <w:rtl/>
        </w:rPr>
        <w:t xml:space="preserve"> </w:t>
      </w:r>
      <w:bookmarkEnd w:id="2356"/>
    </w:p>
    <w:p w14:paraId="4F259A01" w14:textId="77777777" w:rsidR="00D7019B" w:rsidRDefault="00D7019B" w:rsidP="00D7019B">
      <w:pPr>
        <w:pStyle w:val="KeepWithNext"/>
        <w:rPr>
          <w:rtl/>
          <w:lang w:eastAsia="he-IL"/>
        </w:rPr>
      </w:pPr>
    </w:p>
    <w:p w14:paraId="31A862F4" w14:textId="68010B56" w:rsidR="00D7019B" w:rsidRDefault="00D7019B" w:rsidP="00D7019B">
      <w:pPr>
        <w:rPr>
          <w:rtl/>
          <w:lang w:eastAsia="he-IL"/>
        </w:rPr>
      </w:pPr>
      <w:bookmarkStart w:id="2357" w:name="_ETM_Q1_4190204"/>
      <w:bookmarkStart w:id="2358" w:name="_ETM_Q1_4190221"/>
      <w:bookmarkEnd w:id="2357"/>
      <w:bookmarkEnd w:id="2358"/>
      <w:r>
        <w:rPr>
          <w:rFonts w:hint="cs"/>
          <w:rtl/>
          <w:lang w:eastAsia="he-IL"/>
        </w:rPr>
        <w:t xml:space="preserve">אם כן, השארנו פירות וירקות טריים והורדנו את המזון הגולמי מן החי. </w:t>
      </w:r>
    </w:p>
    <w:p w14:paraId="698D761B" w14:textId="77777777" w:rsidR="00D7019B" w:rsidRDefault="00D7019B" w:rsidP="00D7019B">
      <w:pPr>
        <w:rPr>
          <w:rtl/>
          <w:lang w:eastAsia="he-IL"/>
        </w:rPr>
      </w:pPr>
      <w:bookmarkStart w:id="2359" w:name="_ETM_Q1_4191487"/>
      <w:bookmarkStart w:id="2360" w:name="_ETM_Q1_4191519"/>
      <w:bookmarkEnd w:id="2359"/>
      <w:bookmarkEnd w:id="2360"/>
    </w:p>
    <w:p w14:paraId="526444B1" w14:textId="376E5040" w:rsidR="00D7019B" w:rsidRDefault="00D7019B" w:rsidP="00D7019B">
      <w:pPr>
        <w:rPr>
          <w:rtl/>
          <w:lang w:eastAsia="he-IL"/>
        </w:rPr>
      </w:pPr>
      <w:bookmarkStart w:id="2361" w:name="_ETM_Q1_4191591"/>
      <w:bookmarkStart w:id="2362" w:name="_ETM_Q1_4191626"/>
      <w:bookmarkEnd w:id="2361"/>
      <w:bookmarkEnd w:id="2362"/>
      <w:r>
        <w:rPr>
          <w:rFonts w:hint="cs"/>
          <w:rtl/>
          <w:lang w:eastAsia="he-IL"/>
        </w:rPr>
        <w:t>אנחנו עוברים לרשימה. התוספת ה-13. הכנסנו את כל הסעיף הזה לחוק. זה גם תקופת מעבר שהיא ממושכת יחסית וגם התוספות אמורות להיות בתוך החוק העיקרי. לכן</w:t>
      </w:r>
      <w:r w:rsidR="00E47EFF">
        <w:rPr>
          <w:rFonts w:hint="cs"/>
          <w:rtl/>
          <w:lang w:eastAsia="he-IL"/>
        </w:rPr>
        <w:t xml:space="preserve"> </w:t>
      </w:r>
      <w:r>
        <w:rPr>
          <w:rFonts w:hint="cs"/>
          <w:rtl/>
          <w:lang w:eastAsia="he-IL"/>
        </w:rPr>
        <w:t xml:space="preserve">סעיף 321א יהיה המשכן החדש של סעיף 40 הקודם. כאן יש לנו </w:t>
      </w:r>
      <w:bookmarkStart w:id="2363" w:name="_ETM_Q1_4213729"/>
      <w:bookmarkEnd w:id="2363"/>
      <w:r>
        <w:rPr>
          <w:rFonts w:hint="cs"/>
          <w:rtl/>
          <w:lang w:eastAsia="he-IL"/>
        </w:rPr>
        <w:t xml:space="preserve">רשימה של תקנות, צווים, הנחיות והוראות נוהל שלא יחולו בתקופת הוראת השעה. </w:t>
      </w:r>
    </w:p>
    <w:p w14:paraId="457B1AD8" w14:textId="77777777" w:rsidR="00D7019B" w:rsidRDefault="00D7019B" w:rsidP="00D7019B">
      <w:pPr>
        <w:rPr>
          <w:rtl/>
          <w:lang w:eastAsia="he-IL"/>
        </w:rPr>
      </w:pPr>
      <w:bookmarkStart w:id="2364" w:name="_ETM_Q1_4219988"/>
      <w:bookmarkStart w:id="2365" w:name="_ETM_Q1_4220028"/>
      <w:bookmarkStart w:id="2366" w:name="_ETM_Q1_4220091"/>
      <w:bookmarkEnd w:id="2364"/>
      <w:bookmarkEnd w:id="2365"/>
      <w:bookmarkEnd w:id="2366"/>
    </w:p>
    <w:p w14:paraId="075902BF" w14:textId="772AF0DD" w:rsidR="00D7019B" w:rsidRDefault="00D7019B" w:rsidP="00D7019B">
      <w:pPr>
        <w:rPr>
          <w:rtl/>
          <w:lang w:eastAsia="he-IL"/>
        </w:rPr>
      </w:pPr>
      <w:bookmarkStart w:id="2367" w:name="_ETM_Q1_4220120"/>
      <w:bookmarkEnd w:id="2367"/>
      <w:r>
        <w:rPr>
          <w:rFonts w:hint="cs"/>
          <w:rtl/>
          <w:lang w:eastAsia="he-IL"/>
        </w:rPr>
        <w:t>אני אקדים ואומר</w:t>
      </w:r>
      <w:r w:rsidR="008D2DE1">
        <w:rPr>
          <w:rFonts w:hint="cs"/>
          <w:rtl/>
          <w:lang w:eastAsia="he-IL"/>
        </w:rPr>
        <w:t xml:space="preserve"> </w:t>
      </w:r>
      <w:bookmarkStart w:id="2368" w:name="_ETM_Q1_4223534"/>
      <w:bookmarkEnd w:id="2368"/>
      <w:r>
        <w:rPr>
          <w:rFonts w:hint="cs"/>
          <w:rtl/>
          <w:lang w:eastAsia="he-IL"/>
        </w:rPr>
        <w:t>שברשימה הזאת יש צווי פיקוח על מצרכים ושירותים</w:t>
      </w:r>
      <w:bookmarkStart w:id="2369" w:name="_ETM_Q1_4233040"/>
      <w:bookmarkEnd w:id="2369"/>
      <w:r>
        <w:rPr>
          <w:rFonts w:hint="cs"/>
          <w:rtl/>
          <w:lang w:eastAsia="he-IL"/>
        </w:rPr>
        <w:t>.</w:t>
      </w:r>
    </w:p>
    <w:p w14:paraId="149E9616" w14:textId="77777777" w:rsidR="00D7019B" w:rsidRDefault="00D7019B" w:rsidP="00D7019B">
      <w:pPr>
        <w:rPr>
          <w:rtl/>
          <w:lang w:eastAsia="he-IL"/>
        </w:rPr>
      </w:pPr>
      <w:bookmarkStart w:id="2370" w:name="_ETM_Q1_4235322"/>
      <w:bookmarkEnd w:id="2370"/>
    </w:p>
    <w:p w14:paraId="0257503F" w14:textId="274662A4" w:rsidR="00D7019B" w:rsidRDefault="00D7019B" w:rsidP="00D7019B">
      <w:pPr>
        <w:pStyle w:val="af9"/>
        <w:keepNext/>
        <w:rPr>
          <w:rtl/>
          <w:lang w:eastAsia="he-IL"/>
        </w:rPr>
      </w:pPr>
      <w:bookmarkStart w:id="2371" w:name="ET_guest_רוית_ארבל_404"/>
      <w:r w:rsidRPr="00D7019B">
        <w:rPr>
          <w:rStyle w:val="TagStyle"/>
          <w:rtl/>
        </w:rPr>
        <w:t xml:space="preserve"> &lt;&lt; אורח &gt;&gt; </w:t>
      </w:r>
      <w:proofErr w:type="spellStart"/>
      <w:r>
        <w:rPr>
          <w:rtl/>
          <w:lang w:eastAsia="he-IL"/>
        </w:rPr>
        <w:t>רוית</w:t>
      </w:r>
      <w:proofErr w:type="spellEnd"/>
      <w:r>
        <w:rPr>
          <w:rtl/>
          <w:lang w:eastAsia="he-IL"/>
        </w:rPr>
        <w:t xml:space="preserve"> ארבל:</w:t>
      </w:r>
      <w:r w:rsidRPr="00D7019B">
        <w:rPr>
          <w:rStyle w:val="TagStyle"/>
          <w:rtl/>
        </w:rPr>
        <w:t xml:space="preserve"> &lt;&lt; אורח &gt;&gt;</w:t>
      </w:r>
      <w:r w:rsidR="008D2DE1">
        <w:rPr>
          <w:rtl/>
          <w:lang w:eastAsia="he-IL"/>
        </w:rPr>
        <w:t xml:space="preserve"> </w:t>
      </w:r>
      <w:bookmarkEnd w:id="2371"/>
    </w:p>
    <w:p w14:paraId="5E7A5047" w14:textId="77777777" w:rsidR="00D7019B" w:rsidRDefault="00D7019B" w:rsidP="00D7019B">
      <w:pPr>
        <w:pStyle w:val="KeepWithNext"/>
        <w:rPr>
          <w:rtl/>
          <w:lang w:eastAsia="he-IL"/>
        </w:rPr>
      </w:pPr>
    </w:p>
    <w:p w14:paraId="1D22F132" w14:textId="656ECD3C" w:rsidR="00D7019B" w:rsidRDefault="00D7019B" w:rsidP="00D7019B">
      <w:pPr>
        <w:rPr>
          <w:rtl/>
          <w:lang w:eastAsia="he-IL"/>
        </w:rPr>
      </w:pPr>
      <w:bookmarkStart w:id="2372" w:name="_ETM_Q1_4235528"/>
      <w:bookmarkStart w:id="2373" w:name="_ETM_Q1_4235566"/>
      <w:bookmarkEnd w:id="2372"/>
      <w:bookmarkEnd w:id="2373"/>
      <w:r>
        <w:rPr>
          <w:rFonts w:hint="cs"/>
          <w:rtl/>
          <w:lang w:eastAsia="he-IL"/>
        </w:rPr>
        <w:t>סעיף (2) עד (4).</w:t>
      </w:r>
    </w:p>
    <w:p w14:paraId="55D68419" w14:textId="77777777" w:rsidR="00D7019B" w:rsidRDefault="00D7019B" w:rsidP="00D7019B">
      <w:pPr>
        <w:rPr>
          <w:rtl/>
          <w:lang w:eastAsia="he-IL"/>
        </w:rPr>
      </w:pPr>
      <w:bookmarkStart w:id="2374" w:name="_ETM_Q1_4235250"/>
      <w:bookmarkStart w:id="2375" w:name="_ETM_Q1_4235285"/>
      <w:bookmarkStart w:id="2376" w:name="_ETM_Q1_4237201"/>
      <w:bookmarkEnd w:id="2374"/>
      <w:bookmarkEnd w:id="2375"/>
      <w:bookmarkEnd w:id="2376"/>
    </w:p>
    <w:p w14:paraId="267E18DC" w14:textId="7A5985F9" w:rsidR="00D7019B" w:rsidRDefault="00D7019B" w:rsidP="00D7019B">
      <w:pPr>
        <w:pStyle w:val="a4"/>
        <w:keepNext/>
        <w:rPr>
          <w:rtl/>
        </w:rPr>
      </w:pPr>
      <w:bookmarkStart w:id="2377" w:name="ET_speaker_נעה_בן_שבת_405"/>
      <w:r w:rsidRPr="00D7019B">
        <w:rPr>
          <w:rStyle w:val="TagStyle"/>
          <w:rtl/>
        </w:rPr>
        <w:t xml:space="preserve"> &lt;&lt; דובר &gt;&gt; </w:t>
      </w:r>
      <w:r>
        <w:rPr>
          <w:rtl/>
        </w:rPr>
        <w:t>נעה בן שבת:</w:t>
      </w:r>
      <w:r w:rsidRPr="00D7019B">
        <w:rPr>
          <w:rStyle w:val="TagStyle"/>
          <w:rtl/>
        </w:rPr>
        <w:t xml:space="preserve"> &lt;&lt; דובר &gt;&gt;</w:t>
      </w:r>
      <w:r w:rsidR="008D2DE1">
        <w:rPr>
          <w:rtl/>
        </w:rPr>
        <w:t xml:space="preserve"> </w:t>
      </w:r>
      <w:bookmarkEnd w:id="2377"/>
    </w:p>
    <w:p w14:paraId="7C849AA4" w14:textId="77777777" w:rsidR="00D7019B" w:rsidRDefault="00D7019B" w:rsidP="00D7019B">
      <w:pPr>
        <w:pStyle w:val="KeepWithNext"/>
        <w:rPr>
          <w:rtl/>
          <w:lang w:eastAsia="he-IL"/>
        </w:rPr>
      </w:pPr>
    </w:p>
    <w:p w14:paraId="1AAEA433" w14:textId="5FCCD0D1" w:rsidR="00D7019B" w:rsidRDefault="00D7019B" w:rsidP="00D7019B">
      <w:pPr>
        <w:rPr>
          <w:rtl/>
          <w:lang w:eastAsia="he-IL"/>
        </w:rPr>
      </w:pPr>
      <w:bookmarkStart w:id="2378" w:name="_ETM_Q1_4237427"/>
      <w:bookmarkStart w:id="2379" w:name="_ETM_Q1_4237463"/>
      <w:bookmarkEnd w:id="2378"/>
      <w:bookmarkEnd w:id="2379"/>
      <w:r>
        <w:rPr>
          <w:rFonts w:hint="cs"/>
          <w:rtl/>
          <w:lang w:eastAsia="he-IL"/>
        </w:rPr>
        <w:t xml:space="preserve">הם נכללים בסעיף </w:t>
      </w:r>
      <w:bookmarkStart w:id="2380" w:name="_ETM_Q1_4239384"/>
      <w:bookmarkEnd w:id="2380"/>
      <w:r>
        <w:rPr>
          <w:rFonts w:hint="cs"/>
          <w:rtl/>
          <w:lang w:eastAsia="he-IL"/>
        </w:rPr>
        <w:t xml:space="preserve">(2) עד (4) והם לא פסקה (1), הם לא שייכים לכאן ולכן הם ירדו. הם נמצאים מ-21 לגבי </w:t>
      </w:r>
      <w:bookmarkStart w:id="2381" w:name="_ETM_Q1_4248779"/>
      <w:bookmarkEnd w:id="2381"/>
      <w:r>
        <w:rPr>
          <w:rFonts w:hint="cs"/>
          <w:rtl/>
          <w:lang w:eastAsia="he-IL"/>
        </w:rPr>
        <w:t>היבואן</w:t>
      </w:r>
      <w:r w:rsidR="00E47EFF">
        <w:rPr>
          <w:rFonts w:hint="cs"/>
          <w:rtl/>
          <w:lang w:eastAsia="he-IL"/>
        </w:rPr>
        <w:t xml:space="preserve"> </w:t>
      </w:r>
      <w:r>
        <w:rPr>
          <w:rFonts w:hint="cs"/>
          <w:rtl/>
          <w:lang w:eastAsia="he-IL"/>
        </w:rPr>
        <w:t xml:space="preserve">עד 24 והם יורדים. </w:t>
      </w:r>
    </w:p>
    <w:p w14:paraId="492814A9" w14:textId="77777777" w:rsidR="00D7019B" w:rsidRDefault="00D7019B" w:rsidP="00D7019B">
      <w:pPr>
        <w:rPr>
          <w:rtl/>
          <w:lang w:eastAsia="he-IL"/>
        </w:rPr>
      </w:pPr>
      <w:bookmarkStart w:id="2382" w:name="_ETM_Q1_4254569"/>
      <w:bookmarkStart w:id="2383" w:name="_ETM_Q1_4254605"/>
      <w:bookmarkStart w:id="2384" w:name="_ETM_Q1_4255056"/>
      <w:bookmarkStart w:id="2385" w:name="_ETM_Q1_4255091"/>
      <w:bookmarkEnd w:id="2382"/>
      <w:bookmarkEnd w:id="2383"/>
      <w:bookmarkEnd w:id="2384"/>
      <w:bookmarkEnd w:id="2385"/>
    </w:p>
    <w:p w14:paraId="167ED53B" w14:textId="3C3490E5" w:rsidR="00D7019B" w:rsidRDefault="00D7019B" w:rsidP="00D7019B">
      <w:pPr>
        <w:pStyle w:val="af9"/>
        <w:keepNext/>
        <w:rPr>
          <w:rtl/>
          <w:lang w:eastAsia="he-IL"/>
        </w:rPr>
      </w:pPr>
      <w:bookmarkStart w:id="2386" w:name="ET_guest_פנינה_אורן_שני_דור_406"/>
      <w:r w:rsidRPr="00D7019B">
        <w:rPr>
          <w:rStyle w:val="TagStyle"/>
          <w:rtl/>
        </w:rPr>
        <w:t xml:space="preserve"> &lt;&lt; אורח &gt;&gt; </w:t>
      </w:r>
      <w:r>
        <w:rPr>
          <w:rtl/>
          <w:lang w:eastAsia="he-IL"/>
        </w:rPr>
        <w:t>פנינה אורן שני דור:</w:t>
      </w:r>
      <w:r w:rsidRPr="00D7019B">
        <w:rPr>
          <w:rStyle w:val="TagStyle"/>
          <w:rtl/>
        </w:rPr>
        <w:t xml:space="preserve"> &lt;&lt; אורח &gt;&gt;</w:t>
      </w:r>
      <w:r w:rsidR="008D2DE1">
        <w:rPr>
          <w:rtl/>
          <w:lang w:eastAsia="he-IL"/>
        </w:rPr>
        <w:t xml:space="preserve"> </w:t>
      </w:r>
      <w:bookmarkEnd w:id="2386"/>
    </w:p>
    <w:p w14:paraId="790FB74B" w14:textId="77777777" w:rsidR="00D7019B" w:rsidRDefault="00D7019B" w:rsidP="00D7019B">
      <w:pPr>
        <w:pStyle w:val="KeepWithNext"/>
        <w:rPr>
          <w:rtl/>
          <w:lang w:eastAsia="he-IL"/>
        </w:rPr>
      </w:pPr>
    </w:p>
    <w:p w14:paraId="3B101540" w14:textId="01F2AD3F" w:rsidR="00D7019B" w:rsidRDefault="00D7019B" w:rsidP="00D7019B">
      <w:pPr>
        <w:rPr>
          <w:rtl/>
          <w:lang w:eastAsia="he-IL"/>
        </w:rPr>
      </w:pPr>
      <w:r>
        <w:rPr>
          <w:rFonts w:hint="cs"/>
          <w:rtl/>
          <w:lang w:eastAsia="he-IL"/>
        </w:rPr>
        <w:t>כבר הקראת את הסעיף או את מקריאה אותו?</w:t>
      </w:r>
      <w:bookmarkStart w:id="2387" w:name="_ETM_Q1_4259181"/>
      <w:bookmarkEnd w:id="2387"/>
    </w:p>
    <w:p w14:paraId="1E724C9B" w14:textId="77777777" w:rsidR="00D7019B" w:rsidRDefault="00D7019B" w:rsidP="00D7019B">
      <w:pPr>
        <w:rPr>
          <w:rtl/>
          <w:lang w:eastAsia="he-IL"/>
        </w:rPr>
      </w:pPr>
      <w:bookmarkStart w:id="2388" w:name="_ETM_Q1_4259215"/>
      <w:bookmarkStart w:id="2389" w:name="_ETM_Q1_4259909"/>
      <w:bookmarkEnd w:id="2388"/>
      <w:bookmarkEnd w:id="2389"/>
    </w:p>
    <w:p w14:paraId="4A0BF805" w14:textId="778DBBED" w:rsidR="00D7019B" w:rsidRDefault="00D7019B" w:rsidP="00D7019B">
      <w:pPr>
        <w:pStyle w:val="a4"/>
        <w:keepNext/>
        <w:rPr>
          <w:rtl/>
        </w:rPr>
      </w:pPr>
      <w:bookmarkStart w:id="2390" w:name="ET_speaker_נעה_בן_שבת_407"/>
      <w:r w:rsidRPr="00D7019B">
        <w:rPr>
          <w:rStyle w:val="TagStyle"/>
          <w:rtl/>
        </w:rPr>
        <w:t xml:space="preserve"> &lt;&lt; דובר &gt;&gt; </w:t>
      </w:r>
      <w:r>
        <w:rPr>
          <w:rtl/>
        </w:rPr>
        <w:t>נעה בן שבת:</w:t>
      </w:r>
      <w:r w:rsidRPr="00D7019B">
        <w:rPr>
          <w:rStyle w:val="TagStyle"/>
          <w:rtl/>
        </w:rPr>
        <w:t xml:space="preserve"> &lt;&lt; דובר &gt;&gt;</w:t>
      </w:r>
      <w:r w:rsidR="008D2DE1">
        <w:rPr>
          <w:rtl/>
        </w:rPr>
        <w:t xml:space="preserve"> </w:t>
      </w:r>
      <w:bookmarkEnd w:id="2390"/>
    </w:p>
    <w:p w14:paraId="21845956" w14:textId="77777777" w:rsidR="00D7019B" w:rsidRDefault="00D7019B" w:rsidP="00D7019B">
      <w:pPr>
        <w:pStyle w:val="KeepWithNext"/>
        <w:rPr>
          <w:rtl/>
          <w:lang w:eastAsia="he-IL"/>
        </w:rPr>
      </w:pPr>
    </w:p>
    <w:p w14:paraId="05D64E1F" w14:textId="6C2CC231" w:rsidR="00D7019B" w:rsidRDefault="00D7019B" w:rsidP="00D7019B">
      <w:pPr>
        <w:rPr>
          <w:rtl/>
          <w:lang w:eastAsia="he-IL"/>
        </w:rPr>
      </w:pPr>
      <w:bookmarkStart w:id="2391" w:name="_ETM_Q1_4260172"/>
      <w:bookmarkStart w:id="2392" w:name="_ETM_Q1_4260200"/>
      <w:bookmarkEnd w:id="2391"/>
      <w:bookmarkEnd w:id="2392"/>
      <w:r>
        <w:rPr>
          <w:rFonts w:hint="cs"/>
          <w:rtl/>
          <w:lang w:eastAsia="he-IL"/>
        </w:rPr>
        <w:t>את התוספת? עוד לא הקראתי.</w:t>
      </w:r>
      <w:bookmarkStart w:id="2393" w:name="_ETM_Q1_4262926"/>
      <w:bookmarkEnd w:id="2393"/>
      <w:r>
        <w:rPr>
          <w:rFonts w:hint="cs"/>
          <w:rtl/>
          <w:lang w:eastAsia="he-IL"/>
        </w:rPr>
        <w:t xml:space="preserve"> התוספת מחולקת לשני חלקים, האחד הוא </w:t>
      </w:r>
      <w:bookmarkStart w:id="2394" w:name="_ETM_Q1_4266159"/>
      <w:bookmarkEnd w:id="2394"/>
      <w:r>
        <w:rPr>
          <w:rFonts w:hint="cs"/>
          <w:rtl/>
          <w:lang w:eastAsia="he-IL"/>
        </w:rPr>
        <w:t>לגבי יבואן נאות במסלול האירופי וכן הלאה, והחלק השני הוא לגבי יצרן עם כל ההשגות שאמרנו בסעיף 321א.</w:t>
      </w:r>
      <w:bookmarkStart w:id="2395" w:name="_ETM_Q1_4279165"/>
      <w:bookmarkEnd w:id="2395"/>
      <w:r>
        <w:rPr>
          <w:rFonts w:hint="cs"/>
          <w:rtl/>
          <w:lang w:eastAsia="he-IL"/>
        </w:rPr>
        <w:t xml:space="preserve"> אמרתי שפסקאות (21), (22), (23) ו-(24)</w:t>
      </w:r>
      <w:r w:rsidR="00E47EFF">
        <w:rPr>
          <w:rFonts w:hint="cs"/>
          <w:rtl/>
          <w:lang w:eastAsia="he-IL"/>
        </w:rPr>
        <w:t xml:space="preserve"> </w:t>
      </w:r>
      <w:r>
        <w:rPr>
          <w:rFonts w:hint="cs"/>
          <w:rtl/>
          <w:lang w:eastAsia="he-IL"/>
        </w:rPr>
        <w:t>יורדות כי הן לפי צווי פיקוח והן ממילא לא נמצאות.</w:t>
      </w:r>
      <w:bookmarkStart w:id="2396" w:name="_ETM_Q1_4285937"/>
      <w:bookmarkEnd w:id="2396"/>
    </w:p>
    <w:p w14:paraId="6BF9B382" w14:textId="77777777" w:rsidR="00D7019B" w:rsidRDefault="00D7019B" w:rsidP="00D7019B">
      <w:pPr>
        <w:rPr>
          <w:rtl/>
          <w:lang w:eastAsia="he-IL"/>
        </w:rPr>
      </w:pPr>
      <w:bookmarkStart w:id="2397" w:name="_ETM_Q1_4285980"/>
      <w:bookmarkStart w:id="2398" w:name="_ETM_Q1_4285540"/>
      <w:bookmarkEnd w:id="2397"/>
      <w:bookmarkEnd w:id="2398"/>
    </w:p>
    <w:p w14:paraId="72B7466E" w14:textId="3FC52138" w:rsidR="00D7019B" w:rsidRDefault="00D7019B" w:rsidP="00D7019B">
      <w:pPr>
        <w:pStyle w:val="af9"/>
        <w:keepNext/>
        <w:rPr>
          <w:rtl/>
          <w:lang w:eastAsia="he-IL"/>
        </w:rPr>
      </w:pPr>
      <w:bookmarkStart w:id="2399" w:name="ET_guest_רוית_ארבל_408"/>
      <w:r w:rsidRPr="00D7019B">
        <w:rPr>
          <w:rStyle w:val="TagStyle"/>
          <w:rtl/>
        </w:rPr>
        <w:t xml:space="preserve"> &lt;&lt; אורח &gt;&gt; </w:t>
      </w:r>
      <w:proofErr w:type="spellStart"/>
      <w:r>
        <w:rPr>
          <w:rtl/>
          <w:lang w:eastAsia="he-IL"/>
        </w:rPr>
        <w:t>רוית</w:t>
      </w:r>
      <w:proofErr w:type="spellEnd"/>
      <w:r>
        <w:rPr>
          <w:rtl/>
          <w:lang w:eastAsia="he-IL"/>
        </w:rPr>
        <w:t xml:space="preserve"> ארבל:</w:t>
      </w:r>
      <w:r w:rsidRPr="00D7019B">
        <w:rPr>
          <w:rStyle w:val="TagStyle"/>
          <w:rtl/>
        </w:rPr>
        <w:t xml:space="preserve"> &lt;&lt; אורח &gt;&gt;</w:t>
      </w:r>
      <w:r w:rsidR="008D2DE1">
        <w:rPr>
          <w:rtl/>
          <w:lang w:eastAsia="he-IL"/>
        </w:rPr>
        <w:t xml:space="preserve"> </w:t>
      </w:r>
      <w:bookmarkEnd w:id="2399"/>
    </w:p>
    <w:p w14:paraId="0746CDA8" w14:textId="77777777" w:rsidR="00D7019B" w:rsidRDefault="00D7019B" w:rsidP="00D7019B">
      <w:pPr>
        <w:pStyle w:val="KeepWithNext"/>
        <w:rPr>
          <w:rtl/>
          <w:lang w:eastAsia="he-IL"/>
        </w:rPr>
      </w:pPr>
    </w:p>
    <w:p w14:paraId="3F2732C5" w14:textId="77777777" w:rsidR="00ED3B4E" w:rsidRDefault="00D7019B" w:rsidP="00ED3B4E">
      <w:pPr>
        <w:rPr>
          <w:rtl/>
          <w:lang w:eastAsia="he-IL"/>
        </w:rPr>
      </w:pPr>
      <w:bookmarkStart w:id="2400" w:name="_ETM_Q1_4285792"/>
      <w:bookmarkStart w:id="2401" w:name="_ETM_Q1_4285821"/>
      <w:bookmarkEnd w:id="2400"/>
      <w:bookmarkEnd w:id="2401"/>
      <w:r>
        <w:rPr>
          <w:rFonts w:hint="cs"/>
          <w:rtl/>
          <w:lang w:eastAsia="he-IL"/>
        </w:rPr>
        <w:t xml:space="preserve">הן ממילא כלולות בנוסח שסגרנו, זה שהוסכם עליו </w:t>
      </w:r>
      <w:bookmarkStart w:id="2402" w:name="_ETM_Q1_4288529"/>
      <w:bookmarkEnd w:id="2402"/>
      <w:r>
        <w:rPr>
          <w:rFonts w:hint="cs"/>
          <w:rtl/>
          <w:lang w:eastAsia="he-IL"/>
        </w:rPr>
        <w:t>ב-30 במאי, בעמוד 75 ו-76 לפרוטוקול.</w:t>
      </w:r>
      <w:bookmarkStart w:id="2403" w:name="_ETM_Q1_4295727"/>
      <w:bookmarkStart w:id="2404" w:name="_ETM_Q1_4295756"/>
      <w:bookmarkStart w:id="2405" w:name="_ETM_Q1_4291896"/>
      <w:bookmarkStart w:id="2406" w:name="_ETM_Q1_4291930"/>
      <w:bookmarkEnd w:id="2403"/>
      <w:bookmarkEnd w:id="2404"/>
      <w:bookmarkEnd w:id="2405"/>
      <w:bookmarkEnd w:id="2406"/>
    </w:p>
    <w:p w14:paraId="445849B3" w14:textId="77777777" w:rsidR="005838B5" w:rsidRDefault="005838B5" w:rsidP="00ED3B4E">
      <w:pPr>
        <w:rPr>
          <w:rtl/>
          <w:lang w:eastAsia="he-IL"/>
        </w:rPr>
      </w:pPr>
    </w:p>
    <w:p w14:paraId="4936C88A" w14:textId="241A0A41" w:rsidR="005838B5" w:rsidRDefault="005838B5" w:rsidP="005838B5">
      <w:pPr>
        <w:pStyle w:val="af9"/>
        <w:keepNext/>
        <w:rPr>
          <w:rtl/>
          <w:lang w:eastAsia="he-IL"/>
        </w:rPr>
      </w:pPr>
      <w:bookmarkStart w:id="2407" w:name="ET_guest_פנינה_אורן_שני_דור_1003"/>
      <w:r w:rsidRPr="005838B5">
        <w:rPr>
          <w:rStyle w:val="TagStyle"/>
          <w:rtl/>
        </w:rPr>
        <w:t xml:space="preserve"> &lt;&lt; אורח &gt;&gt; </w:t>
      </w:r>
      <w:r>
        <w:rPr>
          <w:rtl/>
          <w:lang w:eastAsia="he-IL"/>
        </w:rPr>
        <w:t>פנינה אורן שני דור:</w:t>
      </w:r>
      <w:r w:rsidRPr="005838B5">
        <w:rPr>
          <w:rStyle w:val="TagStyle"/>
          <w:rtl/>
        </w:rPr>
        <w:t xml:space="preserve"> &lt;&lt; אורח &gt;&gt;</w:t>
      </w:r>
      <w:r w:rsidR="00F5595B">
        <w:rPr>
          <w:rtl/>
          <w:lang w:eastAsia="he-IL"/>
        </w:rPr>
        <w:t xml:space="preserve"> </w:t>
      </w:r>
      <w:bookmarkEnd w:id="2407"/>
    </w:p>
    <w:p w14:paraId="18BE767B" w14:textId="77777777" w:rsidR="005838B5" w:rsidRDefault="005838B5" w:rsidP="005838B5">
      <w:pPr>
        <w:pStyle w:val="KeepWithNext"/>
        <w:rPr>
          <w:rtl/>
          <w:lang w:eastAsia="he-IL"/>
        </w:rPr>
      </w:pPr>
    </w:p>
    <w:p w14:paraId="7CA92EC8" w14:textId="55B841BB" w:rsidR="00D7019B" w:rsidRDefault="00D7019B" w:rsidP="005838B5">
      <w:pPr>
        <w:rPr>
          <w:rtl/>
          <w:lang w:eastAsia="he-IL"/>
        </w:rPr>
      </w:pPr>
      <w:r>
        <w:rPr>
          <w:rFonts w:hint="cs"/>
          <w:rtl/>
          <w:lang w:eastAsia="he-IL"/>
        </w:rPr>
        <w:t xml:space="preserve">נכון. זאת טעות וזה יורד. </w:t>
      </w:r>
      <w:bookmarkStart w:id="2408" w:name="_ETM_Q1_4293673"/>
      <w:bookmarkEnd w:id="2408"/>
    </w:p>
    <w:p w14:paraId="1B1DE95D" w14:textId="77777777" w:rsidR="00D7019B" w:rsidRDefault="00D7019B" w:rsidP="00D7019B">
      <w:pPr>
        <w:rPr>
          <w:rtl/>
          <w:lang w:eastAsia="he-IL"/>
        </w:rPr>
      </w:pPr>
      <w:bookmarkStart w:id="2409" w:name="_ETM_Q1_4295092"/>
      <w:bookmarkStart w:id="2410" w:name="_ETM_Q1_4295125"/>
      <w:bookmarkEnd w:id="2409"/>
      <w:bookmarkEnd w:id="2410"/>
    </w:p>
    <w:p w14:paraId="1E6E6467" w14:textId="366F74FD" w:rsidR="00D7019B" w:rsidRDefault="00D7019B" w:rsidP="00D7019B">
      <w:pPr>
        <w:pStyle w:val="a4"/>
        <w:keepNext/>
        <w:rPr>
          <w:rtl/>
        </w:rPr>
      </w:pPr>
      <w:bookmarkStart w:id="2411" w:name="ET_speaker_נעה_בן_שבת_411"/>
      <w:r w:rsidRPr="00D7019B">
        <w:rPr>
          <w:rStyle w:val="TagStyle"/>
          <w:rtl/>
        </w:rPr>
        <w:t xml:space="preserve"> &lt;&lt; דובר &gt;&gt; </w:t>
      </w:r>
      <w:r>
        <w:rPr>
          <w:rtl/>
        </w:rPr>
        <w:t>נעה בן שבת:</w:t>
      </w:r>
      <w:r w:rsidRPr="00D7019B">
        <w:rPr>
          <w:rStyle w:val="TagStyle"/>
          <w:rtl/>
        </w:rPr>
        <w:t xml:space="preserve"> &lt;&lt; דובר &gt;&gt;</w:t>
      </w:r>
      <w:r w:rsidR="008D2DE1">
        <w:rPr>
          <w:rtl/>
        </w:rPr>
        <w:t xml:space="preserve"> </w:t>
      </w:r>
      <w:bookmarkEnd w:id="2411"/>
    </w:p>
    <w:p w14:paraId="45D679B4" w14:textId="77777777" w:rsidR="00D7019B" w:rsidRDefault="00D7019B" w:rsidP="00D7019B">
      <w:pPr>
        <w:pStyle w:val="KeepWithNext"/>
        <w:rPr>
          <w:rtl/>
          <w:lang w:eastAsia="he-IL"/>
        </w:rPr>
      </w:pPr>
    </w:p>
    <w:p w14:paraId="53F883DB" w14:textId="09667437" w:rsidR="00D7019B" w:rsidRDefault="00D7019B" w:rsidP="00D7019B">
      <w:pPr>
        <w:rPr>
          <w:rtl/>
          <w:lang w:eastAsia="he-IL"/>
        </w:rPr>
      </w:pPr>
      <w:r>
        <w:rPr>
          <w:rFonts w:hint="cs"/>
          <w:rtl/>
          <w:lang w:eastAsia="he-IL"/>
        </w:rPr>
        <w:t xml:space="preserve">לגבי השאר. נתחיל עם היבואן. אני חושבת שמתקנה 10, </w:t>
      </w:r>
      <w:bookmarkStart w:id="2412" w:name="_ETM_Q1_4314536"/>
      <w:bookmarkEnd w:id="2412"/>
      <w:r>
        <w:rPr>
          <w:rFonts w:hint="cs"/>
          <w:rtl/>
          <w:lang w:eastAsia="he-IL"/>
        </w:rPr>
        <w:t>אני מבינה שאלה תקנות שעומדות להיות מבוטלות עם אימ</w:t>
      </w:r>
      <w:bookmarkStart w:id="2413" w:name="_ETM_Q1_4319155"/>
      <w:bookmarkEnd w:id="2413"/>
      <w:r>
        <w:rPr>
          <w:rFonts w:hint="cs"/>
          <w:rtl/>
          <w:lang w:eastAsia="he-IL"/>
        </w:rPr>
        <w:t>וץ הדין האירופי. נכון? לא כולל (25)</w:t>
      </w:r>
      <w:r w:rsidR="00E47EFF">
        <w:rPr>
          <w:rFonts w:hint="cs"/>
          <w:rtl/>
          <w:lang w:eastAsia="he-IL"/>
        </w:rPr>
        <w:t xml:space="preserve"> </w:t>
      </w:r>
      <w:r>
        <w:rPr>
          <w:rFonts w:hint="cs"/>
          <w:rtl/>
          <w:lang w:eastAsia="he-IL"/>
        </w:rPr>
        <w:t xml:space="preserve">לגבי היבואן. </w:t>
      </w:r>
    </w:p>
    <w:p w14:paraId="7978FAA8" w14:textId="77777777" w:rsidR="00D7019B" w:rsidRDefault="00D7019B" w:rsidP="00D7019B">
      <w:pPr>
        <w:rPr>
          <w:rtl/>
          <w:lang w:eastAsia="he-IL"/>
        </w:rPr>
      </w:pPr>
      <w:bookmarkStart w:id="2414" w:name="_ETM_Q1_4334141"/>
      <w:bookmarkEnd w:id="2414"/>
    </w:p>
    <w:p w14:paraId="591693C8" w14:textId="046770A6" w:rsidR="00D7019B" w:rsidRDefault="00D7019B" w:rsidP="00D7019B">
      <w:pPr>
        <w:pStyle w:val="af9"/>
        <w:keepNext/>
        <w:rPr>
          <w:rtl/>
          <w:lang w:eastAsia="he-IL"/>
        </w:rPr>
      </w:pPr>
      <w:bookmarkStart w:id="2415" w:name="ET_guest_פנינה_אורן_שני_דור_412"/>
      <w:r w:rsidRPr="00D7019B">
        <w:rPr>
          <w:rStyle w:val="TagStyle"/>
          <w:rtl/>
        </w:rPr>
        <w:t xml:space="preserve"> &lt;&lt; אורח &gt;&gt; </w:t>
      </w:r>
      <w:r>
        <w:rPr>
          <w:rtl/>
          <w:lang w:eastAsia="he-IL"/>
        </w:rPr>
        <w:t>פנינה אורן שני דור:</w:t>
      </w:r>
      <w:r w:rsidRPr="00D7019B">
        <w:rPr>
          <w:rStyle w:val="TagStyle"/>
          <w:rtl/>
        </w:rPr>
        <w:t xml:space="preserve"> &lt;&lt; אורח &gt;&gt;</w:t>
      </w:r>
      <w:r w:rsidR="008D2DE1">
        <w:rPr>
          <w:rtl/>
          <w:lang w:eastAsia="he-IL"/>
        </w:rPr>
        <w:t xml:space="preserve"> </w:t>
      </w:r>
      <w:bookmarkEnd w:id="2415"/>
    </w:p>
    <w:p w14:paraId="5AA0344C" w14:textId="77777777" w:rsidR="00D7019B" w:rsidRDefault="00D7019B" w:rsidP="00D7019B">
      <w:pPr>
        <w:pStyle w:val="KeepWithNext"/>
        <w:rPr>
          <w:rtl/>
          <w:lang w:eastAsia="he-IL"/>
        </w:rPr>
      </w:pPr>
    </w:p>
    <w:p w14:paraId="7B9EAF96" w14:textId="7E6A96B6" w:rsidR="00D7019B" w:rsidRDefault="00D7019B" w:rsidP="00D7019B">
      <w:pPr>
        <w:rPr>
          <w:rtl/>
          <w:lang w:eastAsia="he-IL"/>
        </w:rPr>
      </w:pPr>
      <w:bookmarkStart w:id="2416" w:name="_ETM_Q1_4334403"/>
      <w:bookmarkStart w:id="2417" w:name="_ETM_Q1_4334433"/>
      <w:bookmarkEnd w:id="2416"/>
      <w:bookmarkEnd w:id="2417"/>
      <w:r>
        <w:rPr>
          <w:rFonts w:hint="cs"/>
          <w:rtl/>
          <w:lang w:eastAsia="he-IL"/>
        </w:rPr>
        <w:t xml:space="preserve">יש אפשרות לעשות הערת שוליים עם כוכבית </w:t>
      </w:r>
      <w:bookmarkStart w:id="2418" w:name="_ETM_Q1_4336898"/>
      <w:bookmarkEnd w:id="2418"/>
      <w:r>
        <w:rPr>
          <w:rFonts w:hint="cs"/>
          <w:rtl/>
          <w:lang w:eastAsia="he-IL"/>
        </w:rPr>
        <w:t>שנבהיר כבר עכשיו ליצרנים מה התבטל?</w:t>
      </w:r>
    </w:p>
    <w:p w14:paraId="38725256" w14:textId="77777777" w:rsidR="00D7019B" w:rsidRDefault="00D7019B" w:rsidP="00D7019B">
      <w:pPr>
        <w:rPr>
          <w:rtl/>
          <w:lang w:eastAsia="he-IL"/>
        </w:rPr>
      </w:pPr>
      <w:bookmarkStart w:id="2419" w:name="_ETM_Q1_4345118"/>
      <w:bookmarkStart w:id="2420" w:name="_ETM_Q1_4345153"/>
      <w:bookmarkStart w:id="2421" w:name="_ETM_Q1_4344521"/>
      <w:bookmarkEnd w:id="2419"/>
      <w:bookmarkEnd w:id="2420"/>
      <w:bookmarkEnd w:id="2421"/>
    </w:p>
    <w:p w14:paraId="2C0EBEF1" w14:textId="451FD0C5" w:rsidR="00D7019B" w:rsidRDefault="00D7019B" w:rsidP="00D7019B">
      <w:pPr>
        <w:pStyle w:val="a4"/>
        <w:keepNext/>
        <w:rPr>
          <w:rtl/>
        </w:rPr>
      </w:pPr>
      <w:bookmarkStart w:id="2422" w:name="ET_speaker_נעה_בן_שבת_413"/>
      <w:r w:rsidRPr="00D7019B">
        <w:rPr>
          <w:rStyle w:val="TagStyle"/>
          <w:rtl/>
        </w:rPr>
        <w:t xml:space="preserve"> &lt;&lt; דובר &gt;&gt; </w:t>
      </w:r>
      <w:r>
        <w:rPr>
          <w:rtl/>
        </w:rPr>
        <w:t>נעה בן שבת:</w:t>
      </w:r>
      <w:r w:rsidRPr="00D7019B">
        <w:rPr>
          <w:rStyle w:val="TagStyle"/>
          <w:rtl/>
        </w:rPr>
        <w:t xml:space="preserve"> &lt;&lt; דובר &gt;&gt;</w:t>
      </w:r>
      <w:r w:rsidR="008D2DE1">
        <w:rPr>
          <w:rtl/>
        </w:rPr>
        <w:t xml:space="preserve"> </w:t>
      </w:r>
      <w:bookmarkEnd w:id="2422"/>
    </w:p>
    <w:p w14:paraId="2A14951B" w14:textId="77777777" w:rsidR="00D7019B" w:rsidRDefault="00D7019B" w:rsidP="00D7019B">
      <w:pPr>
        <w:pStyle w:val="KeepWithNext"/>
        <w:rPr>
          <w:rtl/>
          <w:lang w:eastAsia="he-IL"/>
        </w:rPr>
      </w:pPr>
    </w:p>
    <w:p w14:paraId="436922B0" w14:textId="44F4AFC1" w:rsidR="00D7019B" w:rsidRDefault="00D7019B" w:rsidP="00D7019B">
      <w:pPr>
        <w:rPr>
          <w:rtl/>
          <w:lang w:eastAsia="he-IL"/>
        </w:rPr>
      </w:pPr>
      <w:bookmarkStart w:id="2423" w:name="_ETM_Q1_4344779"/>
      <w:bookmarkStart w:id="2424" w:name="_ETM_Q1_4344808"/>
      <w:bookmarkEnd w:id="2423"/>
      <w:bookmarkEnd w:id="2424"/>
      <w:r>
        <w:rPr>
          <w:rFonts w:hint="cs"/>
          <w:rtl/>
          <w:lang w:eastAsia="he-IL"/>
        </w:rPr>
        <w:t xml:space="preserve">אני לא חושבת שיש </w:t>
      </w:r>
      <w:bookmarkStart w:id="2425" w:name="_ETM_Q1_4344330"/>
      <w:bookmarkEnd w:id="2425"/>
      <w:r>
        <w:rPr>
          <w:rFonts w:hint="cs"/>
          <w:rtl/>
          <w:lang w:eastAsia="he-IL"/>
        </w:rPr>
        <w:t>אפשרות לעשות כאן כוכביות. אפשר לעשות חלקים</w:t>
      </w:r>
      <w:r w:rsidR="00E47EFF">
        <w:rPr>
          <w:rFonts w:hint="cs"/>
          <w:rtl/>
          <w:lang w:eastAsia="he-IL"/>
        </w:rPr>
        <w:t xml:space="preserve"> </w:t>
      </w:r>
      <w:r>
        <w:rPr>
          <w:rFonts w:hint="cs"/>
          <w:rtl/>
          <w:lang w:eastAsia="he-IL"/>
        </w:rPr>
        <w:t>או בתוך החלק לומר שיש לנו כמה קטיגוריות, שלוש קטיגוריות,</w:t>
      </w:r>
      <w:bookmarkStart w:id="2426" w:name="_ETM_Q1_4353469"/>
      <w:bookmarkEnd w:id="2426"/>
      <w:r>
        <w:rPr>
          <w:rFonts w:hint="cs"/>
          <w:rtl/>
          <w:lang w:eastAsia="he-IL"/>
        </w:rPr>
        <w:t xml:space="preserve"> שלושה סעיפים.</w:t>
      </w:r>
    </w:p>
    <w:p w14:paraId="7BE0F9DB" w14:textId="77777777" w:rsidR="002D3900" w:rsidRDefault="002D3900" w:rsidP="00D7019B">
      <w:pPr>
        <w:rPr>
          <w:rtl/>
          <w:lang w:eastAsia="he-IL"/>
        </w:rPr>
      </w:pPr>
      <w:bookmarkStart w:id="2427" w:name="_ETM_Q1_4360817"/>
      <w:bookmarkStart w:id="2428" w:name="_ETM_Q1_4360853"/>
      <w:bookmarkEnd w:id="2427"/>
      <w:bookmarkEnd w:id="2428"/>
    </w:p>
    <w:p w14:paraId="670BDE17" w14:textId="15FC8DDA" w:rsidR="002D3900" w:rsidRDefault="002D3900" w:rsidP="002D3900">
      <w:pPr>
        <w:pStyle w:val="af9"/>
        <w:keepNext/>
        <w:rPr>
          <w:rtl/>
          <w:lang w:eastAsia="he-IL"/>
        </w:rPr>
      </w:pPr>
      <w:bookmarkStart w:id="2429" w:name="ET_guest_קריאה_414"/>
      <w:r w:rsidRPr="002D3900">
        <w:rPr>
          <w:rStyle w:val="TagStyle"/>
          <w:rtl/>
        </w:rPr>
        <w:t xml:space="preserve"> &lt;&lt; אורח &gt;&gt; </w:t>
      </w:r>
      <w:r>
        <w:rPr>
          <w:rtl/>
          <w:lang w:eastAsia="he-IL"/>
        </w:rPr>
        <w:t>קריאה:</w:t>
      </w:r>
      <w:r w:rsidRPr="002D3900">
        <w:rPr>
          <w:rStyle w:val="TagStyle"/>
          <w:rtl/>
        </w:rPr>
        <w:t xml:space="preserve"> &lt;&lt; אורח &gt;&gt;</w:t>
      </w:r>
      <w:r w:rsidR="008D2DE1">
        <w:rPr>
          <w:rtl/>
          <w:lang w:eastAsia="he-IL"/>
        </w:rPr>
        <w:t xml:space="preserve"> </w:t>
      </w:r>
      <w:bookmarkEnd w:id="2429"/>
    </w:p>
    <w:p w14:paraId="391D0BF3" w14:textId="77777777" w:rsidR="002D3900" w:rsidRDefault="002D3900" w:rsidP="002D3900">
      <w:pPr>
        <w:pStyle w:val="KeepWithNext"/>
        <w:rPr>
          <w:rtl/>
          <w:lang w:eastAsia="he-IL"/>
        </w:rPr>
      </w:pPr>
    </w:p>
    <w:p w14:paraId="4982ED00" w14:textId="78D7DF0A" w:rsidR="002D3900" w:rsidRDefault="002D3900" w:rsidP="002D3900">
      <w:pPr>
        <w:rPr>
          <w:rtl/>
          <w:lang w:eastAsia="he-IL"/>
        </w:rPr>
      </w:pPr>
      <w:r>
        <w:rPr>
          <w:rFonts w:hint="cs"/>
          <w:rtl/>
          <w:lang w:eastAsia="he-IL"/>
        </w:rPr>
        <w:t>לא הבנתי.</w:t>
      </w:r>
      <w:bookmarkStart w:id="2430" w:name="_ETM_Q1_4358941"/>
      <w:bookmarkEnd w:id="2430"/>
    </w:p>
    <w:p w14:paraId="7269C457" w14:textId="77777777" w:rsidR="002D3900" w:rsidRDefault="002D3900" w:rsidP="002D3900">
      <w:pPr>
        <w:rPr>
          <w:rtl/>
          <w:lang w:eastAsia="he-IL"/>
        </w:rPr>
      </w:pPr>
      <w:bookmarkStart w:id="2431" w:name="_ETM_Q1_4358974"/>
      <w:bookmarkStart w:id="2432" w:name="_ETM_Q1_4358625"/>
      <w:bookmarkEnd w:id="2431"/>
      <w:bookmarkEnd w:id="2432"/>
    </w:p>
    <w:p w14:paraId="77FDDCA3" w14:textId="0A75E9ED" w:rsidR="002D3900" w:rsidRDefault="002D3900" w:rsidP="002D3900">
      <w:pPr>
        <w:pStyle w:val="a4"/>
        <w:keepNext/>
        <w:rPr>
          <w:rtl/>
        </w:rPr>
      </w:pPr>
      <w:bookmarkStart w:id="2433" w:name="ET_speaker_נעה_בן_שבת_415"/>
      <w:r w:rsidRPr="002D3900">
        <w:rPr>
          <w:rStyle w:val="TagStyle"/>
          <w:rtl/>
        </w:rPr>
        <w:t xml:space="preserve"> &lt;&lt; דובר &gt;&gt; </w:t>
      </w:r>
      <w:r>
        <w:rPr>
          <w:rtl/>
        </w:rPr>
        <w:t>נעה בן שבת:</w:t>
      </w:r>
      <w:r w:rsidRPr="002D3900">
        <w:rPr>
          <w:rStyle w:val="TagStyle"/>
          <w:rtl/>
        </w:rPr>
        <w:t xml:space="preserve"> &lt;&lt; דובר &gt;&gt;</w:t>
      </w:r>
      <w:r w:rsidR="008D2DE1">
        <w:rPr>
          <w:rtl/>
        </w:rPr>
        <w:t xml:space="preserve"> </w:t>
      </w:r>
      <w:bookmarkEnd w:id="2433"/>
    </w:p>
    <w:p w14:paraId="4124412C" w14:textId="77777777" w:rsidR="002D3900" w:rsidRDefault="002D3900" w:rsidP="002D3900">
      <w:pPr>
        <w:pStyle w:val="KeepWithNext"/>
        <w:rPr>
          <w:rtl/>
          <w:lang w:eastAsia="he-IL"/>
        </w:rPr>
      </w:pPr>
    </w:p>
    <w:p w14:paraId="7A008FEA" w14:textId="12B8E7CC" w:rsidR="002D3900" w:rsidRDefault="002D3900" w:rsidP="00D7019B">
      <w:pPr>
        <w:rPr>
          <w:rtl/>
          <w:lang w:eastAsia="he-IL"/>
        </w:rPr>
      </w:pPr>
      <w:bookmarkStart w:id="2434" w:name="_ETM_Q1_4358884"/>
      <w:bookmarkStart w:id="2435" w:name="_ETM_Q1_4358912"/>
      <w:bookmarkStart w:id="2436" w:name="_ETM_Q1_4362490"/>
      <w:bookmarkStart w:id="2437" w:name="_ETM_Q1_4362528"/>
      <w:bookmarkEnd w:id="2434"/>
      <w:bookmarkEnd w:id="2435"/>
      <w:bookmarkEnd w:id="2436"/>
      <w:bookmarkEnd w:id="2437"/>
      <w:r>
        <w:rPr>
          <w:rFonts w:hint="cs"/>
          <w:rtl/>
          <w:lang w:eastAsia="he-IL"/>
        </w:rPr>
        <w:t xml:space="preserve">יש כאן שלושה חלקים. מפרט 10 </w:t>
      </w:r>
      <w:bookmarkStart w:id="2438" w:name="_ETM_Q1_4365698"/>
      <w:bookmarkEnd w:id="2438"/>
      <w:r>
        <w:rPr>
          <w:rFonts w:hint="cs"/>
          <w:rtl/>
          <w:lang w:eastAsia="he-IL"/>
        </w:rPr>
        <w:t xml:space="preserve">עד פרט 20, אלה הוראות שאמורות להיות </w:t>
      </w:r>
      <w:bookmarkStart w:id="2439" w:name="_ETM_Q1_4369976"/>
      <w:bookmarkEnd w:id="2439"/>
      <w:r>
        <w:rPr>
          <w:rFonts w:hint="cs"/>
          <w:rtl/>
          <w:lang w:eastAsia="he-IL"/>
        </w:rPr>
        <w:t xml:space="preserve">מבוטלות עם החלת הדין האירופי. </w:t>
      </w:r>
    </w:p>
    <w:p w14:paraId="2F461765" w14:textId="77777777" w:rsidR="002D3900" w:rsidRDefault="002D3900" w:rsidP="00D7019B">
      <w:pPr>
        <w:rPr>
          <w:rtl/>
          <w:lang w:eastAsia="he-IL"/>
        </w:rPr>
      </w:pPr>
      <w:bookmarkStart w:id="2440" w:name="_ETM_Q1_4378281"/>
      <w:bookmarkStart w:id="2441" w:name="_ETM_Q1_4378319"/>
      <w:bookmarkEnd w:id="2440"/>
      <w:bookmarkEnd w:id="2441"/>
    </w:p>
    <w:p w14:paraId="1ED9CF0F" w14:textId="6D929FA4" w:rsidR="002D3900" w:rsidRDefault="002D3900" w:rsidP="002D3900">
      <w:pPr>
        <w:pStyle w:val="af6"/>
        <w:keepNext/>
        <w:rPr>
          <w:rtl/>
        </w:rPr>
      </w:pPr>
      <w:bookmarkStart w:id="2442" w:name="ET_yor_6447_416"/>
      <w:r w:rsidRPr="002D3900">
        <w:rPr>
          <w:rStyle w:val="TagStyle"/>
          <w:rtl/>
        </w:rPr>
        <w:t xml:space="preserve"> &lt;&lt; יור &gt;&gt; </w:t>
      </w:r>
      <w:r>
        <w:rPr>
          <w:rtl/>
        </w:rPr>
        <w:t xml:space="preserve">היו"ר יונתן </w:t>
      </w:r>
      <w:proofErr w:type="spellStart"/>
      <w:r>
        <w:rPr>
          <w:rtl/>
        </w:rPr>
        <w:t>מישרקי</w:t>
      </w:r>
      <w:proofErr w:type="spellEnd"/>
      <w:r>
        <w:rPr>
          <w:rtl/>
        </w:rPr>
        <w:t>:</w:t>
      </w:r>
      <w:r w:rsidRPr="002D3900">
        <w:rPr>
          <w:rStyle w:val="TagStyle"/>
          <w:rtl/>
        </w:rPr>
        <w:t xml:space="preserve"> &lt;&lt; יור &gt;&gt;</w:t>
      </w:r>
      <w:r w:rsidR="008D2DE1">
        <w:rPr>
          <w:rtl/>
        </w:rPr>
        <w:t xml:space="preserve"> </w:t>
      </w:r>
      <w:bookmarkEnd w:id="2442"/>
    </w:p>
    <w:p w14:paraId="4DD3A10D" w14:textId="77777777" w:rsidR="002D3900" w:rsidRDefault="002D3900" w:rsidP="002D3900">
      <w:pPr>
        <w:pStyle w:val="KeepWithNext"/>
        <w:rPr>
          <w:rtl/>
          <w:lang w:eastAsia="he-IL"/>
        </w:rPr>
      </w:pPr>
    </w:p>
    <w:p w14:paraId="68E60BA9" w14:textId="6536ECFE" w:rsidR="002D3900" w:rsidRDefault="002D3900" w:rsidP="002D3900">
      <w:pPr>
        <w:rPr>
          <w:rtl/>
          <w:lang w:eastAsia="he-IL"/>
        </w:rPr>
      </w:pPr>
      <w:r>
        <w:rPr>
          <w:rFonts w:hint="cs"/>
          <w:rtl/>
          <w:lang w:eastAsia="he-IL"/>
        </w:rPr>
        <w:t xml:space="preserve">עמוד 68, מפרט 10 </w:t>
      </w:r>
      <w:bookmarkStart w:id="2443" w:name="_ETM_Q1_4379271"/>
      <w:bookmarkEnd w:id="2443"/>
      <w:r>
        <w:rPr>
          <w:rFonts w:hint="cs"/>
          <w:rtl/>
          <w:lang w:eastAsia="he-IL"/>
        </w:rPr>
        <w:t xml:space="preserve">עד 20. </w:t>
      </w:r>
    </w:p>
    <w:p w14:paraId="30825B4E" w14:textId="77777777" w:rsidR="002D3900" w:rsidRDefault="002D3900" w:rsidP="002D3900">
      <w:pPr>
        <w:rPr>
          <w:rtl/>
          <w:lang w:eastAsia="he-IL"/>
        </w:rPr>
      </w:pPr>
      <w:bookmarkStart w:id="2444" w:name="_ETM_Q1_4380155"/>
      <w:bookmarkStart w:id="2445" w:name="_ETM_Q1_4380192"/>
      <w:bookmarkStart w:id="2446" w:name="_ETM_Q1_4380293"/>
      <w:bookmarkEnd w:id="2444"/>
      <w:bookmarkEnd w:id="2445"/>
      <w:bookmarkEnd w:id="2446"/>
    </w:p>
    <w:p w14:paraId="4F4D0D2B" w14:textId="78E60212" w:rsidR="002D3900" w:rsidRDefault="002D3900" w:rsidP="002D3900">
      <w:pPr>
        <w:pStyle w:val="a4"/>
        <w:keepNext/>
        <w:rPr>
          <w:rtl/>
        </w:rPr>
      </w:pPr>
      <w:bookmarkStart w:id="2447" w:name="ET_speaker_נעה_בן_שבת_417"/>
      <w:r w:rsidRPr="002D3900">
        <w:rPr>
          <w:rStyle w:val="TagStyle"/>
          <w:rtl/>
        </w:rPr>
        <w:t xml:space="preserve"> &lt;&lt; דובר &gt;&gt; </w:t>
      </w:r>
      <w:r>
        <w:rPr>
          <w:rtl/>
        </w:rPr>
        <w:t>נעה בן שבת:</w:t>
      </w:r>
      <w:r w:rsidRPr="002D3900">
        <w:rPr>
          <w:rStyle w:val="TagStyle"/>
          <w:rtl/>
        </w:rPr>
        <w:t xml:space="preserve"> &lt;&lt; דובר &gt;&gt;</w:t>
      </w:r>
      <w:r w:rsidR="008D2DE1">
        <w:rPr>
          <w:rtl/>
        </w:rPr>
        <w:t xml:space="preserve"> </w:t>
      </w:r>
      <w:bookmarkEnd w:id="2447"/>
    </w:p>
    <w:p w14:paraId="2B728E50" w14:textId="77777777" w:rsidR="002D3900" w:rsidRDefault="002D3900" w:rsidP="002D3900">
      <w:pPr>
        <w:pStyle w:val="KeepWithNext"/>
        <w:rPr>
          <w:rtl/>
          <w:lang w:eastAsia="he-IL"/>
        </w:rPr>
      </w:pPr>
    </w:p>
    <w:p w14:paraId="0801F25D" w14:textId="5DBE3F70" w:rsidR="002D3900" w:rsidRDefault="002D3900" w:rsidP="002D3900">
      <w:pPr>
        <w:rPr>
          <w:rtl/>
          <w:lang w:eastAsia="he-IL"/>
        </w:rPr>
      </w:pPr>
      <w:bookmarkStart w:id="2448" w:name="_ETM_Q1_4380531"/>
      <w:bookmarkStart w:id="2449" w:name="_ETM_Q1_4380561"/>
      <w:bookmarkEnd w:id="2448"/>
      <w:bookmarkEnd w:id="2449"/>
      <w:r>
        <w:rPr>
          <w:rFonts w:hint="cs"/>
          <w:rtl/>
          <w:lang w:eastAsia="he-IL"/>
        </w:rPr>
        <w:t>גל, השאלה עוברת אליך.</w:t>
      </w:r>
      <w:bookmarkStart w:id="2450" w:name="_ETM_Q1_4396709"/>
      <w:bookmarkEnd w:id="2450"/>
      <w:r>
        <w:rPr>
          <w:rFonts w:hint="cs"/>
          <w:rtl/>
          <w:lang w:eastAsia="he-IL"/>
        </w:rPr>
        <w:t xml:space="preserve"> למה אנחנו צריכים לכתוב את זה?</w:t>
      </w:r>
      <w:bookmarkStart w:id="2451" w:name="_ETM_Q1_4399422"/>
      <w:bookmarkEnd w:id="2451"/>
    </w:p>
    <w:p w14:paraId="6B21C6FB" w14:textId="77777777" w:rsidR="002D3900" w:rsidRDefault="002D3900" w:rsidP="002D3900">
      <w:pPr>
        <w:rPr>
          <w:rtl/>
          <w:lang w:eastAsia="he-IL"/>
        </w:rPr>
      </w:pPr>
      <w:bookmarkStart w:id="2452" w:name="_ETM_Q1_4399461"/>
      <w:bookmarkEnd w:id="2452"/>
    </w:p>
    <w:p w14:paraId="4514F702" w14:textId="5F8613D7" w:rsidR="002D3900" w:rsidRDefault="002D3900" w:rsidP="002D3900">
      <w:pPr>
        <w:pStyle w:val="af9"/>
        <w:keepNext/>
        <w:rPr>
          <w:rtl/>
          <w:lang w:eastAsia="he-IL"/>
        </w:rPr>
      </w:pPr>
      <w:bookmarkStart w:id="2453" w:name="ET_guest_אביב_חצבני_418"/>
      <w:r w:rsidRPr="002D390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D3900">
        <w:rPr>
          <w:rStyle w:val="TagStyle"/>
          <w:rtl/>
        </w:rPr>
        <w:t xml:space="preserve"> &lt;&lt; אורח &gt;&gt;</w:t>
      </w:r>
      <w:r w:rsidR="008D2DE1">
        <w:rPr>
          <w:rtl/>
          <w:lang w:eastAsia="he-IL"/>
        </w:rPr>
        <w:t xml:space="preserve"> </w:t>
      </w:r>
      <w:bookmarkEnd w:id="2453"/>
    </w:p>
    <w:p w14:paraId="2D622CE3" w14:textId="77777777" w:rsidR="002D3900" w:rsidRDefault="002D3900" w:rsidP="002D3900">
      <w:pPr>
        <w:pStyle w:val="KeepWithNext"/>
        <w:rPr>
          <w:rtl/>
          <w:lang w:eastAsia="he-IL"/>
        </w:rPr>
      </w:pPr>
    </w:p>
    <w:p w14:paraId="5DF792C9" w14:textId="0E18EE7B" w:rsidR="002D3900" w:rsidRDefault="002D3900" w:rsidP="002D3900">
      <w:pPr>
        <w:rPr>
          <w:rtl/>
          <w:lang w:eastAsia="he-IL"/>
        </w:rPr>
      </w:pPr>
      <w:r>
        <w:rPr>
          <w:rFonts w:hint="cs"/>
          <w:rtl/>
          <w:lang w:eastAsia="he-IL"/>
        </w:rPr>
        <w:t xml:space="preserve">אני רוצה לשמוע </w:t>
      </w:r>
      <w:bookmarkStart w:id="2454" w:name="_ETM_Q1_4398670"/>
      <w:bookmarkEnd w:id="2454"/>
      <w:r>
        <w:rPr>
          <w:rFonts w:hint="cs"/>
          <w:rtl/>
          <w:lang w:eastAsia="he-IL"/>
        </w:rPr>
        <w:t>את סוף ההקראה ואז אני אתייחס.</w:t>
      </w:r>
    </w:p>
    <w:p w14:paraId="36118946" w14:textId="77777777" w:rsidR="002D3900" w:rsidRDefault="002D3900" w:rsidP="002D3900">
      <w:pPr>
        <w:rPr>
          <w:rtl/>
          <w:lang w:eastAsia="he-IL"/>
        </w:rPr>
      </w:pPr>
      <w:bookmarkStart w:id="2455" w:name="_ETM_Q1_4403307"/>
      <w:bookmarkStart w:id="2456" w:name="_ETM_Q1_4403346"/>
      <w:bookmarkStart w:id="2457" w:name="_ETM_Q1_4404027"/>
      <w:bookmarkEnd w:id="2455"/>
      <w:bookmarkEnd w:id="2456"/>
      <w:bookmarkEnd w:id="2457"/>
    </w:p>
    <w:p w14:paraId="07CF8472" w14:textId="3C4199FE" w:rsidR="002D3900" w:rsidRDefault="002D3900" w:rsidP="002D3900">
      <w:pPr>
        <w:pStyle w:val="a4"/>
        <w:keepNext/>
        <w:rPr>
          <w:rtl/>
        </w:rPr>
      </w:pPr>
      <w:bookmarkStart w:id="2458" w:name="ET_speaker_נעה_בן_שבת_419"/>
      <w:r w:rsidRPr="002D3900">
        <w:rPr>
          <w:rStyle w:val="TagStyle"/>
          <w:rtl/>
        </w:rPr>
        <w:t xml:space="preserve"> &lt;&lt; דובר &gt;&gt; </w:t>
      </w:r>
      <w:r>
        <w:rPr>
          <w:rtl/>
        </w:rPr>
        <w:t>נעה בן שבת:</w:t>
      </w:r>
      <w:r w:rsidRPr="002D3900">
        <w:rPr>
          <w:rStyle w:val="TagStyle"/>
          <w:rtl/>
        </w:rPr>
        <w:t xml:space="preserve"> &lt;&lt; דובר &gt;&gt;</w:t>
      </w:r>
      <w:r w:rsidR="008D2DE1">
        <w:rPr>
          <w:rtl/>
        </w:rPr>
        <w:t xml:space="preserve"> </w:t>
      </w:r>
      <w:bookmarkEnd w:id="2458"/>
    </w:p>
    <w:p w14:paraId="131A1C43" w14:textId="77777777" w:rsidR="002D3900" w:rsidRDefault="002D3900" w:rsidP="002D3900">
      <w:pPr>
        <w:pStyle w:val="KeepWithNext"/>
        <w:rPr>
          <w:rtl/>
          <w:lang w:eastAsia="he-IL"/>
        </w:rPr>
      </w:pPr>
    </w:p>
    <w:p w14:paraId="7F3B0AFA" w14:textId="23C9F5C3" w:rsidR="002D3900" w:rsidRDefault="002D3900" w:rsidP="002D3900">
      <w:pPr>
        <w:rPr>
          <w:rtl/>
          <w:lang w:eastAsia="he-IL"/>
        </w:rPr>
      </w:pPr>
      <w:bookmarkStart w:id="2459" w:name="_ETM_Q1_4404279"/>
      <w:bookmarkStart w:id="2460" w:name="_ETM_Q1_4404307"/>
      <w:bookmarkEnd w:id="2459"/>
      <w:bookmarkEnd w:id="2460"/>
      <w:r>
        <w:rPr>
          <w:rFonts w:hint="cs"/>
          <w:rtl/>
          <w:lang w:eastAsia="he-IL"/>
        </w:rPr>
        <w:t>אני חושבת שזה יחסו</w:t>
      </w:r>
      <w:bookmarkStart w:id="2461" w:name="_ETM_Q1_4405463"/>
      <w:bookmarkEnd w:id="2461"/>
      <w:r>
        <w:rPr>
          <w:rFonts w:hint="cs"/>
          <w:rtl/>
          <w:lang w:eastAsia="he-IL"/>
        </w:rPr>
        <w:t xml:space="preserve">ך לך. </w:t>
      </w:r>
    </w:p>
    <w:p w14:paraId="54B7D796" w14:textId="77777777" w:rsidR="002D3900" w:rsidRDefault="002D3900" w:rsidP="002D3900">
      <w:pPr>
        <w:rPr>
          <w:rtl/>
          <w:lang w:eastAsia="he-IL"/>
        </w:rPr>
      </w:pPr>
      <w:bookmarkStart w:id="2462" w:name="_ETM_Q1_4413749"/>
      <w:bookmarkStart w:id="2463" w:name="_ETM_Q1_4413784"/>
      <w:bookmarkEnd w:id="2462"/>
      <w:bookmarkEnd w:id="2463"/>
    </w:p>
    <w:p w14:paraId="5FE69A1B" w14:textId="20CF3357" w:rsidR="002D3900" w:rsidRDefault="002D3900" w:rsidP="002D3900">
      <w:pPr>
        <w:pStyle w:val="af9"/>
        <w:keepNext/>
        <w:rPr>
          <w:rtl/>
          <w:lang w:eastAsia="he-IL"/>
        </w:rPr>
      </w:pPr>
      <w:bookmarkStart w:id="2464" w:name="ET_guest_אביב_חצבני_421"/>
      <w:r w:rsidRPr="002D390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D3900">
        <w:rPr>
          <w:rStyle w:val="TagStyle"/>
          <w:rtl/>
        </w:rPr>
        <w:t xml:space="preserve"> &lt;&lt; אורח &gt;&gt;</w:t>
      </w:r>
      <w:r w:rsidR="008D2DE1">
        <w:rPr>
          <w:rtl/>
          <w:lang w:eastAsia="he-IL"/>
        </w:rPr>
        <w:t xml:space="preserve"> </w:t>
      </w:r>
      <w:bookmarkEnd w:id="2464"/>
    </w:p>
    <w:p w14:paraId="7B824F0D" w14:textId="77777777" w:rsidR="002D3900" w:rsidRDefault="002D3900" w:rsidP="002D3900">
      <w:pPr>
        <w:pStyle w:val="KeepWithNext"/>
        <w:rPr>
          <w:rtl/>
          <w:lang w:eastAsia="he-IL"/>
        </w:rPr>
      </w:pPr>
    </w:p>
    <w:p w14:paraId="44643B55" w14:textId="445379F6" w:rsidR="002D3900" w:rsidRDefault="002D3900" w:rsidP="002D3900">
      <w:pPr>
        <w:rPr>
          <w:rtl/>
          <w:lang w:eastAsia="he-IL"/>
        </w:rPr>
      </w:pPr>
      <w:r>
        <w:rPr>
          <w:rFonts w:hint="cs"/>
          <w:rtl/>
          <w:lang w:eastAsia="he-IL"/>
        </w:rPr>
        <w:t xml:space="preserve">אנחנו רוצים לחסוך לך שאלות שיבואו אחר כך או </w:t>
      </w:r>
      <w:bookmarkStart w:id="2465" w:name="_ETM_Q1_4414872"/>
      <w:bookmarkEnd w:id="2465"/>
      <w:r>
        <w:rPr>
          <w:rFonts w:hint="cs"/>
          <w:rtl/>
          <w:lang w:eastAsia="he-IL"/>
        </w:rPr>
        <w:t>חצי מהנאום שלך, כדי לחסוך את זמן</w:t>
      </w:r>
      <w:bookmarkStart w:id="2466" w:name="_ETM_Q1_4415668"/>
      <w:bookmarkEnd w:id="2466"/>
      <w:r>
        <w:rPr>
          <w:rFonts w:hint="cs"/>
          <w:rtl/>
          <w:lang w:eastAsia="he-IL"/>
        </w:rPr>
        <w:t xml:space="preserve"> הוועדה.</w:t>
      </w:r>
    </w:p>
    <w:p w14:paraId="3A36ADE0" w14:textId="77777777" w:rsidR="002D3900" w:rsidRDefault="002D3900" w:rsidP="002D3900">
      <w:pPr>
        <w:rPr>
          <w:rtl/>
          <w:lang w:eastAsia="he-IL"/>
        </w:rPr>
      </w:pPr>
      <w:bookmarkStart w:id="2467" w:name="_ETM_Q1_4418430"/>
      <w:bookmarkStart w:id="2468" w:name="_ETM_Q1_4418467"/>
      <w:bookmarkStart w:id="2469" w:name="_ETM_Q1_4419166"/>
      <w:bookmarkEnd w:id="2467"/>
      <w:bookmarkEnd w:id="2468"/>
      <w:bookmarkEnd w:id="2469"/>
    </w:p>
    <w:p w14:paraId="02081FD9" w14:textId="300B6CFD" w:rsidR="002D3900" w:rsidRDefault="002D3900" w:rsidP="002D3900">
      <w:pPr>
        <w:pStyle w:val="a4"/>
        <w:keepNext/>
        <w:rPr>
          <w:rtl/>
        </w:rPr>
      </w:pPr>
      <w:bookmarkStart w:id="2470" w:name="ET_speaker_נעה_בן_שבת_422"/>
      <w:r w:rsidRPr="002D3900">
        <w:rPr>
          <w:rStyle w:val="TagStyle"/>
          <w:rtl/>
        </w:rPr>
        <w:t xml:space="preserve"> &lt;&lt; דובר &gt;&gt; </w:t>
      </w:r>
      <w:r>
        <w:rPr>
          <w:rtl/>
        </w:rPr>
        <w:t>נעה בן שבת:</w:t>
      </w:r>
      <w:r w:rsidRPr="002D3900">
        <w:rPr>
          <w:rStyle w:val="TagStyle"/>
          <w:rtl/>
        </w:rPr>
        <w:t xml:space="preserve"> &lt;&lt; דובר &gt;&gt;</w:t>
      </w:r>
      <w:r w:rsidR="008D2DE1">
        <w:rPr>
          <w:rtl/>
        </w:rPr>
        <w:t xml:space="preserve"> </w:t>
      </w:r>
      <w:bookmarkEnd w:id="2470"/>
    </w:p>
    <w:p w14:paraId="53351555" w14:textId="77777777" w:rsidR="002D3900" w:rsidRDefault="002D3900" w:rsidP="002D3900">
      <w:pPr>
        <w:pStyle w:val="KeepWithNext"/>
        <w:rPr>
          <w:rtl/>
          <w:lang w:eastAsia="he-IL"/>
        </w:rPr>
      </w:pPr>
    </w:p>
    <w:p w14:paraId="06F98A90" w14:textId="012C57A2" w:rsidR="002D3900" w:rsidRDefault="002D3900" w:rsidP="002D3900">
      <w:pPr>
        <w:rPr>
          <w:rtl/>
          <w:lang w:eastAsia="he-IL"/>
        </w:rPr>
      </w:pPr>
      <w:bookmarkStart w:id="2471" w:name="_ETM_Q1_4419448"/>
      <w:bookmarkStart w:id="2472" w:name="_ETM_Q1_4419501"/>
      <w:bookmarkEnd w:id="2471"/>
      <w:bookmarkEnd w:id="2472"/>
      <w:r>
        <w:rPr>
          <w:rFonts w:hint="cs"/>
          <w:rtl/>
          <w:lang w:eastAsia="he-IL"/>
        </w:rPr>
        <w:t xml:space="preserve">אני רוצה לשאול את גל. אם התקנות האלה הן </w:t>
      </w:r>
      <w:bookmarkStart w:id="2473" w:name="_ETM_Q1_4422346"/>
      <w:bookmarkEnd w:id="2473"/>
      <w:r>
        <w:rPr>
          <w:rFonts w:hint="cs"/>
          <w:rtl/>
          <w:lang w:eastAsia="he-IL"/>
        </w:rPr>
        <w:t xml:space="preserve">תקנות שממילא הולכות להיות בטלות, למה אנחנו צריכים לכלול אותן כאן בחקיקה </w:t>
      </w:r>
      <w:bookmarkStart w:id="2474" w:name="_ETM_Q1_4433449"/>
      <w:bookmarkEnd w:id="2474"/>
      <w:r>
        <w:rPr>
          <w:rFonts w:hint="cs"/>
          <w:rtl/>
          <w:lang w:eastAsia="he-IL"/>
        </w:rPr>
        <w:t>ולתת להן בולטות, הן צריכות להישאר כאן לעד?</w:t>
      </w:r>
    </w:p>
    <w:p w14:paraId="20B6D9DB" w14:textId="77777777" w:rsidR="002D3900" w:rsidRDefault="002D3900" w:rsidP="002D3900">
      <w:pPr>
        <w:rPr>
          <w:rtl/>
          <w:lang w:eastAsia="he-IL"/>
        </w:rPr>
      </w:pPr>
      <w:bookmarkStart w:id="2475" w:name="_ETM_Q1_4429753"/>
      <w:bookmarkStart w:id="2476" w:name="_ETM_Q1_4429791"/>
      <w:bookmarkStart w:id="2477" w:name="_ETM_Q1_4437024"/>
      <w:bookmarkEnd w:id="2475"/>
      <w:bookmarkEnd w:id="2476"/>
      <w:bookmarkEnd w:id="2477"/>
    </w:p>
    <w:p w14:paraId="5508EFAD" w14:textId="734DE08D" w:rsidR="002D3900" w:rsidRDefault="002D3900" w:rsidP="002D3900">
      <w:pPr>
        <w:pStyle w:val="af9"/>
        <w:keepNext/>
        <w:rPr>
          <w:rtl/>
          <w:lang w:eastAsia="he-IL"/>
        </w:rPr>
      </w:pPr>
      <w:bookmarkStart w:id="2478" w:name="ET_guest_גל_ברנס_423"/>
      <w:r w:rsidRPr="002D3900">
        <w:rPr>
          <w:rStyle w:val="TagStyle"/>
          <w:rtl/>
        </w:rPr>
        <w:t xml:space="preserve"> &lt;&lt; אורח &gt;&gt; </w:t>
      </w:r>
      <w:r>
        <w:rPr>
          <w:rtl/>
          <w:lang w:eastAsia="he-IL"/>
        </w:rPr>
        <w:t>גל ברנס:</w:t>
      </w:r>
      <w:r w:rsidRPr="002D3900">
        <w:rPr>
          <w:rStyle w:val="TagStyle"/>
          <w:rtl/>
        </w:rPr>
        <w:t xml:space="preserve"> &lt;&lt; אורח &gt;&gt;</w:t>
      </w:r>
      <w:r w:rsidR="008D2DE1">
        <w:rPr>
          <w:rtl/>
          <w:lang w:eastAsia="he-IL"/>
        </w:rPr>
        <w:t xml:space="preserve"> </w:t>
      </w:r>
      <w:bookmarkEnd w:id="2478"/>
    </w:p>
    <w:p w14:paraId="59A752F6" w14:textId="77777777" w:rsidR="002D3900" w:rsidRDefault="002D3900" w:rsidP="002D3900">
      <w:pPr>
        <w:pStyle w:val="KeepWithNext"/>
        <w:rPr>
          <w:rtl/>
          <w:lang w:eastAsia="he-IL"/>
        </w:rPr>
      </w:pPr>
    </w:p>
    <w:p w14:paraId="76548A24" w14:textId="1907C21D" w:rsidR="002D3900" w:rsidRDefault="002D3900" w:rsidP="002D3900">
      <w:pPr>
        <w:rPr>
          <w:rtl/>
          <w:lang w:eastAsia="he-IL"/>
        </w:rPr>
      </w:pPr>
      <w:bookmarkStart w:id="2479" w:name="_ETM_Q1_4437237"/>
      <w:bookmarkStart w:id="2480" w:name="_ETM_Q1_4437265"/>
      <w:bookmarkEnd w:id="2479"/>
      <w:bookmarkEnd w:id="2480"/>
      <w:r>
        <w:rPr>
          <w:rFonts w:hint="cs"/>
          <w:rtl/>
          <w:lang w:eastAsia="he-IL"/>
        </w:rPr>
        <w:t xml:space="preserve">הן התבטלו כאן. זאת תוספת. </w:t>
      </w:r>
    </w:p>
    <w:p w14:paraId="0FCB89F0" w14:textId="77777777" w:rsidR="002D3900" w:rsidRDefault="002D3900" w:rsidP="002D3900">
      <w:pPr>
        <w:rPr>
          <w:rtl/>
          <w:lang w:eastAsia="he-IL"/>
        </w:rPr>
      </w:pPr>
      <w:bookmarkStart w:id="2481" w:name="_ETM_Q1_4439652"/>
      <w:bookmarkStart w:id="2482" w:name="_ETM_Q1_4439675"/>
      <w:bookmarkEnd w:id="2481"/>
      <w:bookmarkEnd w:id="2482"/>
    </w:p>
    <w:p w14:paraId="180372EC" w14:textId="2E74EB0E" w:rsidR="002D3900" w:rsidRDefault="002D3900" w:rsidP="002D3900">
      <w:pPr>
        <w:pStyle w:val="a4"/>
        <w:keepNext/>
        <w:rPr>
          <w:rtl/>
        </w:rPr>
      </w:pPr>
      <w:bookmarkStart w:id="2483" w:name="ET_speaker_נעה_בן_שבת_424"/>
      <w:r w:rsidRPr="002D3900">
        <w:rPr>
          <w:rStyle w:val="TagStyle"/>
          <w:rtl/>
        </w:rPr>
        <w:t xml:space="preserve"> &lt;&lt; דובר &gt;&gt; </w:t>
      </w:r>
      <w:r>
        <w:rPr>
          <w:rtl/>
        </w:rPr>
        <w:t>נעה בן שבת:</w:t>
      </w:r>
      <w:r w:rsidRPr="002D3900">
        <w:rPr>
          <w:rStyle w:val="TagStyle"/>
          <w:rtl/>
        </w:rPr>
        <w:t xml:space="preserve"> &lt;&lt; דובר &gt;&gt;</w:t>
      </w:r>
      <w:r w:rsidR="008D2DE1">
        <w:rPr>
          <w:rtl/>
        </w:rPr>
        <w:t xml:space="preserve"> </w:t>
      </w:r>
      <w:bookmarkEnd w:id="2483"/>
    </w:p>
    <w:p w14:paraId="70E4DF19" w14:textId="77777777" w:rsidR="002D3900" w:rsidRDefault="002D3900" w:rsidP="002D3900">
      <w:pPr>
        <w:pStyle w:val="KeepWithNext"/>
        <w:rPr>
          <w:rtl/>
          <w:lang w:eastAsia="he-IL"/>
        </w:rPr>
      </w:pPr>
    </w:p>
    <w:p w14:paraId="663FA5E8" w14:textId="606EAB75" w:rsidR="002D3900" w:rsidRDefault="002D3900" w:rsidP="002D3900">
      <w:pPr>
        <w:rPr>
          <w:rtl/>
          <w:lang w:eastAsia="he-IL"/>
        </w:rPr>
      </w:pPr>
      <w:r>
        <w:rPr>
          <w:rFonts w:hint="cs"/>
          <w:rtl/>
          <w:lang w:eastAsia="he-IL"/>
        </w:rPr>
        <w:t>הן בתוספת שאפשר להוציא ממנה,</w:t>
      </w:r>
      <w:bookmarkStart w:id="2484" w:name="_ETM_Q1_4437537"/>
      <w:bookmarkEnd w:id="2484"/>
      <w:r>
        <w:rPr>
          <w:rFonts w:hint="cs"/>
          <w:rtl/>
          <w:lang w:eastAsia="he-IL"/>
        </w:rPr>
        <w:t xml:space="preserve"> אבל למה אנחנו צריכים לכתוב אותן כבר עכשיו?</w:t>
      </w:r>
    </w:p>
    <w:p w14:paraId="2704AFC0" w14:textId="77777777" w:rsidR="002D3900" w:rsidRDefault="002D3900" w:rsidP="002D3900">
      <w:pPr>
        <w:rPr>
          <w:rtl/>
          <w:lang w:eastAsia="he-IL"/>
        </w:rPr>
      </w:pPr>
      <w:bookmarkStart w:id="2485" w:name="_ETM_Q1_4442272"/>
      <w:bookmarkStart w:id="2486" w:name="_ETM_Q1_4442305"/>
      <w:bookmarkStart w:id="2487" w:name="_ETM_Q1_4443104"/>
      <w:bookmarkEnd w:id="2485"/>
      <w:bookmarkEnd w:id="2486"/>
      <w:bookmarkEnd w:id="2487"/>
    </w:p>
    <w:p w14:paraId="4A617A37" w14:textId="3D035381" w:rsidR="002D3900" w:rsidRDefault="002D3900" w:rsidP="002D3900">
      <w:pPr>
        <w:pStyle w:val="af9"/>
        <w:keepNext/>
        <w:rPr>
          <w:rtl/>
          <w:lang w:eastAsia="he-IL"/>
        </w:rPr>
      </w:pPr>
      <w:bookmarkStart w:id="2488" w:name="ET_guest_גל_ברנס_425"/>
      <w:r w:rsidRPr="002D3900">
        <w:rPr>
          <w:rStyle w:val="TagStyle"/>
          <w:rtl/>
        </w:rPr>
        <w:t xml:space="preserve"> &lt;&lt; אורח &gt;&gt; </w:t>
      </w:r>
      <w:r>
        <w:rPr>
          <w:rtl/>
          <w:lang w:eastAsia="he-IL"/>
        </w:rPr>
        <w:t>גל ברנס:</w:t>
      </w:r>
      <w:r w:rsidRPr="002D3900">
        <w:rPr>
          <w:rStyle w:val="TagStyle"/>
          <w:rtl/>
        </w:rPr>
        <w:t xml:space="preserve"> &lt;&lt; אורח &gt;&gt;</w:t>
      </w:r>
      <w:r w:rsidR="008D2DE1">
        <w:rPr>
          <w:rtl/>
          <w:lang w:eastAsia="he-IL"/>
        </w:rPr>
        <w:t xml:space="preserve"> </w:t>
      </w:r>
      <w:bookmarkEnd w:id="2488"/>
    </w:p>
    <w:p w14:paraId="6BAAB08B" w14:textId="77777777" w:rsidR="002D3900" w:rsidRDefault="002D3900" w:rsidP="002D3900">
      <w:pPr>
        <w:pStyle w:val="KeepWithNext"/>
        <w:rPr>
          <w:rtl/>
          <w:lang w:eastAsia="he-IL"/>
        </w:rPr>
      </w:pPr>
    </w:p>
    <w:p w14:paraId="55D5BBB1" w14:textId="1E5EE249" w:rsidR="002D3900" w:rsidRDefault="002D3900" w:rsidP="002D3900">
      <w:pPr>
        <w:rPr>
          <w:rtl/>
          <w:lang w:eastAsia="he-IL"/>
        </w:rPr>
      </w:pPr>
      <w:bookmarkStart w:id="2489" w:name="_ETM_Q1_4443313"/>
      <w:bookmarkStart w:id="2490" w:name="_ETM_Q1_4443342"/>
      <w:bookmarkEnd w:id="2489"/>
      <w:bookmarkEnd w:id="2490"/>
      <w:r>
        <w:rPr>
          <w:rFonts w:hint="cs"/>
          <w:rtl/>
          <w:lang w:eastAsia="he-IL"/>
        </w:rPr>
        <w:t>למען הזהירות.</w:t>
      </w:r>
      <w:bookmarkStart w:id="2491" w:name="_ETM_Q1_4443932"/>
      <w:bookmarkEnd w:id="2491"/>
      <w:r w:rsidR="00E47EFF">
        <w:rPr>
          <w:rFonts w:hint="cs"/>
          <w:rtl/>
          <w:lang w:eastAsia="he-IL"/>
        </w:rPr>
        <w:t xml:space="preserve"> </w:t>
      </w:r>
      <w:r>
        <w:rPr>
          <w:rFonts w:hint="cs"/>
          <w:rtl/>
          <w:lang w:eastAsia="he-IL"/>
        </w:rPr>
        <w:t>זה לא קשור רק למשרד הבריאות.</w:t>
      </w:r>
    </w:p>
    <w:p w14:paraId="4A220308" w14:textId="77777777" w:rsidR="002D3900" w:rsidRDefault="002D3900" w:rsidP="002D3900">
      <w:pPr>
        <w:rPr>
          <w:rtl/>
          <w:lang w:eastAsia="he-IL"/>
        </w:rPr>
      </w:pPr>
      <w:bookmarkStart w:id="2492" w:name="_ETM_Q1_4453093"/>
      <w:bookmarkStart w:id="2493" w:name="_ETM_Q1_4453125"/>
      <w:bookmarkEnd w:id="2492"/>
      <w:bookmarkEnd w:id="2493"/>
    </w:p>
    <w:p w14:paraId="162A6334" w14:textId="436DD8DF" w:rsidR="002D3900" w:rsidRDefault="002D3900" w:rsidP="002D3900">
      <w:pPr>
        <w:pStyle w:val="af9"/>
        <w:keepNext/>
        <w:rPr>
          <w:rtl/>
          <w:lang w:eastAsia="he-IL"/>
        </w:rPr>
      </w:pPr>
      <w:bookmarkStart w:id="2494" w:name="ET_guest_רוית_ארבל_426"/>
      <w:r w:rsidRPr="002D3900">
        <w:rPr>
          <w:rStyle w:val="TagStyle"/>
          <w:rtl/>
        </w:rPr>
        <w:t xml:space="preserve"> &lt;&lt; אורח &gt;&gt; </w:t>
      </w:r>
      <w:proofErr w:type="spellStart"/>
      <w:r>
        <w:rPr>
          <w:rtl/>
          <w:lang w:eastAsia="he-IL"/>
        </w:rPr>
        <w:t>רוית</w:t>
      </w:r>
      <w:proofErr w:type="spellEnd"/>
      <w:r>
        <w:rPr>
          <w:rtl/>
          <w:lang w:eastAsia="he-IL"/>
        </w:rPr>
        <w:t xml:space="preserve"> ארבל:</w:t>
      </w:r>
      <w:r w:rsidRPr="002D3900">
        <w:rPr>
          <w:rStyle w:val="TagStyle"/>
          <w:rtl/>
        </w:rPr>
        <w:t xml:space="preserve"> &lt;&lt; אורח &gt;&gt;</w:t>
      </w:r>
      <w:r w:rsidR="008D2DE1">
        <w:rPr>
          <w:rtl/>
          <w:lang w:eastAsia="he-IL"/>
        </w:rPr>
        <w:t xml:space="preserve"> </w:t>
      </w:r>
      <w:bookmarkEnd w:id="2494"/>
    </w:p>
    <w:p w14:paraId="3B666849" w14:textId="77777777" w:rsidR="002D3900" w:rsidRDefault="002D3900" w:rsidP="002D3900">
      <w:pPr>
        <w:pStyle w:val="KeepWithNext"/>
        <w:rPr>
          <w:rtl/>
          <w:lang w:eastAsia="he-IL"/>
        </w:rPr>
      </w:pPr>
    </w:p>
    <w:p w14:paraId="4F2A3945" w14:textId="604DAB1F" w:rsidR="002D3900" w:rsidRDefault="002D3900" w:rsidP="002D3900">
      <w:pPr>
        <w:rPr>
          <w:rtl/>
          <w:lang w:eastAsia="he-IL"/>
        </w:rPr>
      </w:pPr>
      <w:r>
        <w:rPr>
          <w:rFonts w:hint="cs"/>
          <w:rtl/>
          <w:lang w:eastAsia="he-IL"/>
        </w:rPr>
        <w:t>אולי שיציגו ממה הו</w:t>
      </w:r>
      <w:bookmarkStart w:id="2495" w:name="_ETM_Q1_4452761"/>
      <w:bookmarkEnd w:id="2495"/>
      <w:r>
        <w:rPr>
          <w:rFonts w:hint="cs"/>
          <w:rtl/>
          <w:lang w:eastAsia="he-IL"/>
        </w:rPr>
        <w:t>רכבה הרשימה הזאת. מה היה הרציונל בהרכבת הרשימה? נשמ</w:t>
      </w:r>
      <w:bookmarkStart w:id="2496" w:name="_ETM_Q1_4463733"/>
      <w:bookmarkEnd w:id="2496"/>
      <w:r>
        <w:rPr>
          <w:rFonts w:hint="cs"/>
          <w:rtl/>
          <w:lang w:eastAsia="he-IL"/>
        </w:rPr>
        <w:t>ח לדעת מה הם שלושת הקריטריונים.</w:t>
      </w:r>
    </w:p>
    <w:p w14:paraId="29D95063" w14:textId="77777777" w:rsidR="002D3900" w:rsidRDefault="002D3900" w:rsidP="002D3900">
      <w:pPr>
        <w:rPr>
          <w:rtl/>
          <w:lang w:eastAsia="he-IL"/>
        </w:rPr>
      </w:pPr>
    </w:p>
    <w:p w14:paraId="0A0CA8B9" w14:textId="4F8D9FEF" w:rsidR="002D3900" w:rsidRDefault="002D3900" w:rsidP="002D3900">
      <w:pPr>
        <w:pStyle w:val="a4"/>
        <w:keepNext/>
        <w:rPr>
          <w:rtl/>
        </w:rPr>
      </w:pPr>
      <w:bookmarkStart w:id="2497" w:name="ET_speaker_נעה_בן_שבת_427"/>
      <w:r w:rsidRPr="002D3900">
        <w:rPr>
          <w:rStyle w:val="TagStyle"/>
          <w:rtl/>
        </w:rPr>
        <w:t xml:space="preserve"> &lt;&lt; דובר &gt;&gt; </w:t>
      </w:r>
      <w:r>
        <w:rPr>
          <w:rtl/>
        </w:rPr>
        <w:t>נעה בן שבת:</w:t>
      </w:r>
      <w:r w:rsidRPr="002D3900">
        <w:rPr>
          <w:rStyle w:val="TagStyle"/>
          <w:rtl/>
        </w:rPr>
        <w:t xml:space="preserve"> &lt;&lt; דובר &gt;&gt;</w:t>
      </w:r>
      <w:r w:rsidR="008D2DE1">
        <w:rPr>
          <w:rtl/>
        </w:rPr>
        <w:t xml:space="preserve"> </w:t>
      </w:r>
      <w:bookmarkEnd w:id="2497"/>
    </w:p>
    <w:p w14:paraId="6925F878" w14:textId="77777777" w:rsidR="002D3900" w:rsidRDefault="002D3900" w:rsidP="002D3900">
      <w:pPr>
        <w:pStyle w:val="KeepWithNext"/>
        <w:rPr>
          <w:rtl/>
          <w:lang w:eastAsia="he-IL"/>
        </w:rPr>
      </w:pPr>
    </w:p>
    <w:p w14:paraId="2B884273" w14:textId="31A13A5C" w:rsidR="002D3900" w:rsidRDefault="002D3900" w:rsidP="002D3900">
      <w:pPr>
        <w:rPr>
          <w:rtl/>
          <w:lang w:eastAsia="he-IL"/>
        </w:rPr>
      </w:pPr>
      <w:r>
        <w:rPr>
          <w:rFonts w:hint="cs"/>
          <w:rtl/>
          <w:lang w:eastAsia="he-IL"/>
        </w:rPr>
        <w:t xml:space="preserve">אני אקריא. </w:t>
      </w:r>
    </w:p>
    <w:p w14:paraId="2BC66F61" w14:textId="77777777" w:rsidR="002D3900" w:rsidRDefault="002D3900" w:rsidP="002D3900">
      <w:pPr>
        <w:rPr>
          <w:rtl/>
          <w:lang w:eastAsia="he-IL"/>
        </w:rPr>
      </w:pPr>
      <w:bookmarkStart w:id="2498" w:name="_ETM_Q1_4472234"/>
      <w:bookmarkStart w:id="2499" w:name="_ETM_Q1_4472270"/>
      <w:bookmarkEnd w:id="2498"/>
      <w:bookmarkEnd w:id="2499"/>
    </w:p>
    <w:p w14:paraId="3019A11E" w14:textId="7C9A6183" w:rsidR="002D3900" w:rsidRDefault="002D3900" w:rsidP="002D3900">
      <w:pPr>
        <w:rPr>
          <w:rtl/>
          <w:lang w:eastAsia="he-IL"/>
        </w:rPr>
      </w:pPr>
      <w:bookmarkStart w:id="2500" w:name="_ETM_Q1_4475754"/>
      <w:bookmarkStart w:id="2501" w:name="_ETM_Q1_4475788"/>
      <w:bookmarkEnd w:id="2500"/>
      <w:bookmarkEnd w:id="2501"/>
      <w:r>
        <w:rPr>
          <w:rFonts w:hint="cs"/>
          <w:rtl/>
          <w:lang w:eastAsia="he-IL"/>
        </w:rPr>
        <w:t>31א.</w:t>
      </w:r>
      <w:r>
        <w:rPr>
          <w:rtl/>
          <w:lang w:eastAsia="he-IL"/>
        </w:rPr>
        <w:tab/>
      </w:r>
      <w:r>
        <w:rPr>
          <w:rFonts w:hint="cs"/>
          <w:rtl/>
          <w:lang w:eastAsia="he-IL"/>
        </w:rPr>
        <w:t>הוספת התוספת השלוש עשרה</w:t>
      </w:r>
      <w:bookmarkStart w:id="2502" w:name="_ETM_Q1_4476962"/>
      <w:bookmarkEnd w:id="2502"/>
    </w:p>
    <w:p w14:paraId="7CFDF536" w14:textId="77777777" w:rsidR="002D3900" w:rsidRDefault="002D3900" w:rsidP="002D3900">
      <w:pPr>
        <w:rPr>
          <w:rtl/>
          <w:lang w:eastAsia="he-IL"/>
        </w:rPr>
      </w:pPr>
    </w:p>
    <w:p w14:paraId="7C3BC800" w14:textId="7FEF843E" w:rsidR="002D3900" w:rsidRDefault="002D3900" w:rsidP="002D3900">
      <w:pPr>
        <w:rPr>
          <w:rtl/>
          <w:lang w:eastAsia="he-IL"/>
        </w:rPr>
      </w:pPr>
      <w:r>
        <w:rPr>
          <w:rtl/>
          <w:lang w:eastAsia="he-IL"/>
        </w:rPr>
        <w:tab/>
      </w:r>
      <w:r>
        <w:rPr>
          <w:rFonts w:hint="cs"/>
          <w:rtl/>
          <w:lang w:eastAsia="he-IL"/>
        </w:rPr>
        <w:t xml:space="preserve">אחרי התוספת </w:t>
      </w:r>
      <w:proofErr w:type="spellStart"/>
      <w:r>
        <w:rPr>
          <w:rFonts w:hint="cs"/>
          <w:rtl/>
          <w:lang w:eastAsia="he-IL"/>
        </w:rPr>
        <w:t>השתים</w:t>
      </w:r>
      <w:proofErr w:type="spellEnd"/>
      <w:r>
        <w:rPr>
          <w:rFonts w:hint="cs"/>
          <w:rtl/>
          <w:lang w:eastAsia="he-IL"/>
        </w:rPr>
        <w:t xml:space="preserve"> עשרה לחוק העיקרי יבוא:</w:t>
      </w:r>
    </w:p>
    <w:p w14:paraId="53CDEA74" w14:textId="77777777" w:rsidR="002D3900" w:rsidRDefault="002D3900" w:rsidP="002D3900">
      <w:pPr>
        <w:rPr>
          <w:rtl/>
          <w:lang w:eastAsia="he-IL"/>
        </w:rPr>
      </w:pPr>
    </w:p>
    <w:p w14:paraId="593C44EB" w14:textId="221072C2" w:rsidR="002D3900" w:rsidRPr="002D3900" w:rsidRDefault="002D3900" w:rsidP="002D3900">
      <w:pPr>
        <w:jc w:val="center"/>
        <w:rPr>
          <w:b/>
          <w:bCs/>
          <w:rtl/>
          <w:lang w:eastAsia="he-IL"/>
        </w:rPr>
      </w:pPr>
      <w:r w:rsidRPr="002D3900">
        <w:rPr>
          <w:rFonts w:hint="cs"/>
          <w:b/>
          <w:bCs/>
          <w:rtl/>
          <w:lang w:eastAsia="he-IL"/>
        </w:rPr>
        <w:t>תוספת שלוש עשרה</w:t>
      </w:r>
    </w:p>
    <w:p w14:paraId="1EDA67DD" w14:textId="63ADA9F3" w:rsidR="002D3900" w:rsidRDefault="002D3900" w:rsidP="002D3900">
      <w:pPr>
        <w:jc w:val="center"/>
        <w:rPr>
          <w:rtl/>
          <w:lang w:eastAsia="he-IL"/>
        </w:rPr>
      </w:pPr>
      <w:r>
        <w:rPr>
          <w:rFonts w:hint="cs"/>
          <w:rtl/>
          <w:lang w:eastAsia="he-IL"/>
        </w:rPr>
        <w:t>(סעיף 321א)</w:t>
      </w:r>
    </w:p>
    <w:p w14:paraId="5FC2AC50" w14:textId="2DC3B87A" w:rsidR="002D3900" w:rsidRPr="002D3900" w:rsidRDefault="002D3900" w:rsidP="002D3900">
      <w:pPr>
        <w:jc w:val="center"/>
        <w:rPr>
          <w:b/>
          <w:bCs/>
          <w:rtl/>
          <w:lang w:eastAsia="he-IL"/>
        </w:rPr>
      </w:pPr>
      <w:r w:rsidRPr="002D3900">
        <w:rPr>
          <w:rFonts w:hint="cs"/>
          <w:b/>
          <w:bCs/>
          <w:rtl/>
          <w:lang w:eastAsia="he-IL"/>
        </w:rPr>
        <w:t>תקנות, צווים, הנחיות והוראות נוהל שלא חולו בתקופת הוראת השעה</w:t>
      </w:r>
    </w:p>
    <w:p w14:paraId="11B85084" w14:textId="77777777" w:rsidR="002D3900" w:rsidRDefault="002D3900" w:rsidP="002D3900">
      <w:pPr>
        <w:rPr>
          <w:rtl/>
          <w:lang w:eastAsia="he-IL"/>
        </w:rPr>
      </w:pPr>
      <w:bookmarkStart w:id="2503" w:name="_ETM_Q1_4483175"/>
      <w:bookmarkStart w:id="2504" w:name="_ETM_Q1_4483210"/>
      <w:bookmarkEnd w:id="2503"/>
      <w:bookmarkEnd w:id="2504"/>
    </w:p>
    <w:p w14:paraId="77121430" w14:textId="1EA2179F" w:rsidR="002D3900" w:rsidRPr="002D3900" w:rsidRDefault="002D3900" w:rsidP="002D3900">
      <w:pPr>
        <w:rPr>
          <w:b/>
          <w:bCs/>
          <w:rtl/>
          <w:lang w:eastAsia="he-IL"/>
        </w:rPr>
      </w:pPr>
      <w:r w:rsidRPr="002D3900">
        <w:rPr>
          <w:rFonts w:hint="cs"/>
          <w:b/>
          <w:bCs/>
          <w:rtl/>
          <w:lang w:eastAsia="he-IL"/>
        </w:rPr>
        <w:t>חלק א': תקנות, צווים, הנחיות והוראות נוהל שלא חולו לגבי יבואן נאות</w:t>
      </w:r>
    </w:p>
    <w:p w14:paraId="48CB9FFB" w14:textId="77777777" w:rsidR="002D3900" w:rsidRDefault="002D3900" w:rsidP="002D3900">
      <w:pPr>
        <w:rPr>
          <w:rtl/>
          <w:lang w:eastAsia="he-IL"/>
        </w:rPr>
      </w:pPr>
      <w:bookmarkStart w:id="2505" w:name="_ETM_Q1_4489638"/>
      <w:bookmarkStart w:id="2506" w:name="_ETM_Q1_4489678"/>
      <w:bookmarkEnd w:id="2505"/>
      <w:bookmarkEnd w:id="2506"/>
    </w:p>
    <w:p w14:paraId="18B439D1" w14:textId="76CDCD54" w:rsidR="002D3900" w:rsidRDefault="002D3900" w:rsidP="002D3900">
      <w:pPr>
        <w:pStyle w:val="afe"/>
        <w:numPr>
          <w:ilvl w:val="0"/>
          <w:numId w:val="13"/>
        </w:numPr>
        <w:rPr>
          <w:lang w:eastAsia="he-IL"/>
        </w:rPr>
      </w:pPr>
      <w:bookmarkStart w:id="2507" w:name="_ETM_Q1_4490254"/>
      <w:bookmarkStart w:id="2508" w:name="_ETM_Q1_4490286"/>
      <w:bookmarkEnd w:id="2507"/>
      <w:bookmarkEnd w:id="2508"/>
      <w:r>
        <w:rPr>
          <w:rFonts w:hint="cs"/>
          <w:rtl/>
          <w:lang w:eastAsia="he-IL"/>
        </w:rPr>
        <w:t>תקנות בריאות העם (מים מינרלים ומי מעיין), התשמ"ז-1986.</w:t>
      </w:r>
    </w:p>
    <w:p w14:paraId="746785C6" w14:textId="77777777" w:rsidR="002D3900" w:rsidRDefault="002D3900" w:rsidP="002D3900">
      <w:pPr>
        <w:rPr>
          <w:rtl/>
          <w:lang w:eastAsia="he-IL"/>
        </w:rPr>
      </w:pPr>
    </w:p>
    <w:p w14:paraId="63B716BA" w14:textId="4F2BD46C" w:rsidR="002D3900" w:rsidRDefault="002D3900" w:rsidP="002D3900">
      <w:pPr>
        <w:pStyle w:val="afe"/>
        <w:numPr>
          <w:ilvl w:val="0"/>
          <w:numId w:val="13"/>
        </w:numPr>
        <w:rPr>
          <w:lang w:eastAsia="he-IL"/>
        </w:rPr>
      </w:pPr>
      <w:r>
        <w:rPr>
          <w:rFonts w:hint="cs"/>
          <w:rtl/>
          <w:lang w:eastAsia="he-IL"/>
        </w:rPr>
        <w:t>תקנות בריאות הציבור (מזון) (חומרי אריזה), התשל"ז-1977.</w:t>
      </w:r>
    </w:p>
    <w:p w14:paraId="6CE6338C" w14:textId="77777777" w:rsidR="002D3900" w:rsidRDefault="002D3900" w:rsidP="002D3900">
      <w:pPr>
        <w:pStyle w:val="afe"/>
        <w:rPr>
          <w:rtl/>
          <w:lang w:eastAsia="he-IL"/>
        </w:rPr>
      </w:pPr>
    </w:p>
    <w:p w14:paraId="67D837EB" w14:textId="6E2F8B35" w:rsidR="002D3900" w:rsidRDefault="002D3900" w:rsidP="002D3900">
      <w:pPr>
        <w:pStyle w:val="afe"/>
        <w:numPr>
          <w:ilvl w:val="0"/>
          <w:numId w:val="13"/>
        </w:numPr>
        <w:rPr>
          <w:lang w:eastAsia="he-IL"/>
        </w:rPr>
      </w:pPr>
      <w:bookmarkStart w:id="2509" w:name="_ETM_Q1_4503699"/>
      <w:bookmarkStart w:id="2510" w:name="_ETM_Q1_4503743"/>
      <w:bookmarkEnd w:id="2509"/>
      <w:bookmarkEnd w:id="2510"/>
      <w:r>
        <w:rPr>
          <w:rFonts w:hint="cs"/>
          <w:rtl/>
          <w:lang w:eastAsia="he-IL"/>
        </w:rPr>
        <w:t>תקנות בריאות הציבור (מזון) (איסור אריזה), התשל"ט-1979.</w:t>
      </w:r>
      <w:bookmarkStart w:id="2511" w:name="_ETM_Q1_4502239"/>
      <w:bookmarkEnd w:id="2511"/>
    </w:p>
    <w:p w14:paraId="0B4858C4" w14:textId="77777777" w:rsidR="00C17109" w:rsidRDefault="00C17109" w:rsidP="00C17109">
      <w:pPr>
        <w:pStyle w:val="afe"/>
        <w:rPr>
          <w:rtl/>
          <w:lang w:eastAsia="he-IL"/>
        </w:rPr>
      </w:pPr>
    </w:p>
    <w:p w14:paraId="527FC8D4" w14:textId="3FC27D4C" w:rsidR="00C17109" w:rsidRDefault="00C17109" w:rsidP="002D3900">
      <w:pPr>
        <w:pStyle w:val="afe"/>
        <w:numPr>
          <w:ilvl w:val="0"/>
          <w:numId w:val="13"/>
        </w:numPr>
        <w:rPr>
          <w:lang w:eastAsia="he-IL"/>
        </w:rPr>
      </w:pPr>
      <w:r>
        <w:rPr>
          <w:rFonts w:hint="cs"/>
          <w:rtl/>
          <w:lang w:eastAsia="he-IL"/>
        </w:rPr>
        <w:t>תקנות בריאות הציבור (מזון) (דגים טחונים, מוצריהם, עיבודם ושיווקם), התשמ"ו-1985.</w:t>
      </w:r>
    </w:p>
    <w:p w14:paraId="7F68F77D" w14:textId="77777777" w:rsidR="002D3900" w:rsidRDefault="002D3900" w:rsidP="002D3900">
      <w:pPr>
        <w:rPr>
          <w:rtl/>
          <w:lang w:eastAsia="he-IL"/>
        </w:rPr>
      </w:pPr>
    </w:p>
    <w:p w14:paraId="65C0917D" w14:textId="21A94138" w:rsidR="00C17109" w:rsidRDefault="00C17109" w:rsidP="00C17109">
      <w:pPr>
        <w:pStyle w:val="af9"/>
        <w:keepNext/>
        <w:rPr>
          <w:rtl/>
          <w:lang w:eastAsia="he-IL"/>
        </w:rPr>
      </w:pPr>
      <w:bookmarkStart w:id="2512" w:name="_ETM_Q1_4513002"/>
      <w:bookmarkStart w:id="2513" w:name="_ETM_Q1_4513038"/>
      <w:bookmarkStart w:id="2514" w:name="ET_guest_גל_ברנס_428"/>
      <w:bookmarkEnd w:id="2512"/>
      <w:bookmarkEnd w:id="2513"/>
      <w:r w:rsidRPr="00C17109">
        <w:rPr>
          <w:rStyle w:val="TagStyle"/>
          <w:rtl/>
        </w:rPr>
        <w:t xml:space="preserve"> &lt;&lt; אורח &gt;&gt; </w:t>
      </w:r>
      <w:r>
        <w:rPr>
          <w:rtl/>
          <w:lang w:eastAsia="he-IL"/>
        </w:rPr>
        <w:t>גל ברנס:</w:t>
      </w:r>
      <w:r w:rsidRPr="00C17109">
        <w:rPr>
          <w:rStyle w:val="TagStyle"/>
          <w:rtl/>
        </w:rPr>
        <w:t xml:space="preserve"> &lt;&lt; אורח &gt;&gt;</w:t>
      </w:r>
      <w:r w:rsidR="008D2DE1">
        <w:rPr>
          <w:rtl/>
          <w:lang w:eastAsia="he-IL"/>
        </w:rPr>
        <w:t xml:space="preserve"> </w:t>
      </w:r>
      <w:bookmarkEnd w:id="2514"/>
    </w:p>
    <w:p w14:paraId="7E0008B8" w14:textId="77777777" w:rsidR="00C17109" w:rsidRDefault="00C17109" w:rsidP="00C17109">
      <w:pPr>
        <w:pStyle w:val="KeepWithNext"/>
        <w:rPr>
          <w:rtl/>
          <w:lang w:eastAsia="he-IL"/>
        </w:rPr>
      </w:pPr>
    </w:p>
    <w:p w14:paraId="6C7AB6DC" w14:textId="57F6E44B" w:rsidR="00C17109" w:rsidRDefault="00C17109" w:rsidP="00C17109">
      <w:pPr>
        <w:rPr>
          <w:rtl/>
          <w:lang w:eastAsia="he-IL"/>
        </w:rPr>
      </w:pPr>
      <w:r>
        <w:rPr>
          <w:rFonts w:hint="cs"/>
          <w:rtl/>
          <w:lang w:eastAsia="he-IL"/>
        </w:rPr>
        <w:t>את זה מורידים. זה לא רלוונטי. זה בתוספת ה-12.</w:t>
      </w:r>
    </w:p>
    <w:p w14:paraId="6509DA20" w14:textId="77777777" w:rsidR="00C17109" w:rsidRDefault="00C17109" w:rsidP="00C17109">
      <w:pPr>
        <w:rPr>
          <w:rtl/>
          <w:lang w:eastAsia="he-IL"/>
        </w:rPr>
      </w:pPr>
      <w:bookmarkStart w:id="2515" w:name="_ETM_Q1_4516760"/>
      <w:bookmarkStart w:id="2516" w:name="_ETM_Q1_4516797"/>
      <w:bookmarkEnd w:id="2515"/>
      <w:bookmarkEnd w:id="2516"/>
    </w:p>
    <w:p w14:paraId="53E505A0" w14:textId="3E46E344" w:rsidR="00C17109" w:rsidRDefault="00C17109" w:rsidP="00C17109">
      <w:pPr>
        <w:pStyle w:val="a4"/>
        <w:keepNext/>
        <w:rPr>
          <w:rtl/>
        </w:rPr>
      </w:pPr>
      <w:bookmarkStart w:id="2517" w:name="ET_speaker_נעה_בן_שבת_429"/>
      <w:r w:rsidRPr="00C17109">
        <w:rPr>
          <w:rStyle w:val="TagStyle"/>
          <w:rtl/>
        </w:rPr>
        <w:t xml:space="preserve"> &lt;&lt; דובר &gt;&gt; </w:t>
      </w:r>
      <w:r>
        <w:rPr>
          <w:rtl/>
        </w:rPr>
        <w:t>נעה בן שבת:</w:t>
      </w:r>
      <w:r w:rsidRPr="00C17109">
        <w:rPr>
          <w:rStyle w:val="TagStyle"/>
          <w:rtl/>
        </w:rPr>
        <w:t xml:space="preserve"> &lt;&lt; דובר &gt;&gt;</w:t>
      </w:r>
      <w:r w:rsidR="008D2DE1">
        <w:rPr>
          <w:rtl/>
        </w:rPr>
        <w:t xml:space="preserve"> </w:t>
      </w:r>
      <w:bookmarkEnd w:id="2517"/>
    </w:p>
    <w:p w14:paraId="170F8AD7" w14:textId="77777777" w:rsidR="00C17109" w:rsidRDefault="00C17109" w:rsidP="00C17109">
      <w:pPr>
        <w:pStyle w:val="KeepWithNext"/>
        <w:rPr>
          <w:rtl/>
          <w:lang w:eastAsia="he-IL"/>
        </w:rPr>
      </w:pPr>
    </w:p>
    <w:p w14:paraId="6E1A58FC" w14:textId="79718EDF" w:rsidR="00C17109" w:rsidRDefault="00C17109" w:rsidP="00C17109">
      <w:pPr>
        <w:rPr>
          <w:rtl/>
          <w:lang w:eastAsia="he-IL"/>
        </w:rPr>
      </w:pPr>
      <w:r>
        <w:rPr>
          <w:rFonts w:hint="cs"/>
          <w:rtl/>
          <w:lang w:eastAsia="he-IL"/>
        </w:rPr>
        <w:t>זה רלוונטי לשימורים.</w:t>
      </w:r>
    </w:p>
    <w:p w14:paraId="4E21AC4A" w14:textId="77777777" w:rsidR="00C17109" w:rsidRDefault="00C17109" w:rsidP="00C17109">
      <w:pPr>
        <w:rPr>
          <w:rtl/>
          <w:lang w:eastAsia="he-IL"/>
        </w:rPr>
      </w:pPr>
      <w:bookmarkStart w:id="2518" w:name="_ETM_Q1_4519438"/>
      <w:bookmarkStart w:id="2519" w:name="_ETM_Q1_4519475"/>
      <w:bookmarkStart w:id="2520" w:name="_ETM_Q1_4518854"/>
      <w:bookmarkEnd w:id="2518"/>
      <w:bookmarkEnd w:id="2519"/>
      <w:bookmarkEnd w:id="2520"/>
    </w:p>
    <w:p w14:paraId="09682110" w14:textId="14759883" w:rsidR="00C17109" w:rsidRDefault="00C17109" w:rsidP="00C17109">
      <w:pPr>
        <w:pStyle w:val="af9"/>
        <w:keepNext/>
        <w:rPr>
          <w:rtl/>
          <w:lang w:eastAsia="he-IL"/>
        </w:rPr>
      </w:pPr>
      <w:bookmarkStart w:id="2521" w:name="ET_guest_גל_ברנס_430"/>
      <w:r w:rsidRPr="00C17109">
        <w:rPr>
          <w:rStyle w:val="TagStyle"/>
          <w:rtl/>
        </w:rPr>
        <w:t xml:space="preserve"> &lt;&lt; אורח &gt;&gt; </w:t>
      </w:r>
      <w:r>
        <w:rPr>
          <w:rtl/>
          <w:lang w:eastAsia="he-IL"/>
        </w:rPr>
        <w:t>גל ברנס:</w:t>
      </w:r>
      <w:r w:rsidRPr="00C17109">
        <w:rPr>
          <w:rStyle w:val="TagStyle"/>
          <w:rtl/>
        </w:rPr>
        <w:t xml:space="preserve"> &lt;&lt; אורח &gt;&gt;</w:t>
      </w:r>
      <w:r w:rsidR="008D2DE1">
        <w:rPr>
          <w:rtl/>
          <w:lang w:eastAsia="he-IL"/>
        </w:rPr>
        <w:t xml:space="preserve"> </w:t>
      </w:r>
      <w:bookmarkEnd w:id="2521"/>
    </w:p>
    <w:p w14:paraId="1A3B891A" w14:textId="77777777" w:rsidR="00C17109" w:rsidRDefault="00C17109" w:rsidP="00C17109">
      <w:pPr>
        <w:pStyle w:val="KeepWithNext"/>
        <w:rPr>
          <w:rtl/>
          <w:lang w:eastAsia="he-IL"/>
        </w:rPr>
      </w:pPr>
    </w:p>
    <w:p w14:paraId="1A625B54" w14:textId="0B8EF615" w:rsidR="00C17109" w:rsidRDefault="00C17109" w:rsidP="00C17109">
      <w:pPr>
        <w:rPr>
          <w:rtl/>
          <w:lang w:eastAsia="he-IL"/>
        </w:rPr>
      </w:pPr>
      <w:bookmarkStart w:id="2522" w:name="_ETM_Q1_4519125"/>
      <w:bookmarkStart w:id="2523" w:name="_ETM_Q1_4519160"/>
      <w:bookmarkEnd w:id="2522"/>
      <w:bookmarkEnd w:id="2523"/>
      <w:r>
        <w:rPr>
          <w:rFonts w:hint="cs"/>
          <w:rtl/>
          <w:lang w:eastAsia="he-IL"/>
        </w:rPr>
        <w:t>אלה הדגים הטחונים.</w:t>
      </w:r>
    </w:p>
    <w:p w14:paraId="37EDF7C9" w14:textId="77777777" w:rsidR="00C17109" w:rsidRDefault="00C17109" w:rsidP="00C17109">
      <w:pPr>
        <w:rPr>
          <w:rtl/>
          <w:lang w:eastAsia="he-IL"/>
        </w:rPr>
      </w:pPr>
      <w:bookmarkStart w:id="2524" w:name="_ETM_Q1_4519827"/>
      <w:bookmarkStart w:id="2525" w:name="_ETM_Q1_4519865"/>
      <w:bookmarkEnd w:id="2524"/>
      <w:bookmarkEnd w:id="2525"/>
    </w:p>
    <w:p w14:paraId="3B3F2271" w14:textId="762A9D9A" w:rsidR="00C17109" w:rsidRDefault="00C17109" w:rsidP="00C17109">
      <w:pPr>
        <w:pStyle w:val="af9"/>
        <w:keepNext/>
        <w:rPr>
          <w:rtl/>
          <w:lang w:eastAsia="he-IL"/>
        </w:rPr>
      </w:pPr>
      <w:bookmarkStart w:id="2526" w:name="ET_guest_פנינה_אורן_שני_דור_431"/>
      <w:r w:rsidRPr="00C17109">
        <w:rPr>
          <w:rStyle w:val="TagStyle"/>
          <w:rtl/>
        </w:rPr>
        <w:t xml:space="preserve"> &lt;&lt;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526"/>
    </w:p>
    <w:p w14:paraId="466B7A32" w14:textId="77777777" w:rsidR="00C17109" w:rsidRDefault="00C17109" w:rsidP="00C17109">
      <w:pPr>
        <w:pStyle w:val="KeepWithNext"/>
        <w:rPr>
          <w:rtl/>
          <w:lang w:eastAsia="he-IL"/>
        </w:rPr>
      </w:pPr>
    </w:p>
    <w:p w14:paraId="01EDC5F7" w14:textId="3186874D" w:rsidR="00C17109" w:rsidRDefault="00C17109" w:rsidP="00C17109">
      <w:pPr>
        <w:rPr>
          <w:rtl/>
          <w:lang w:eastAsia="he-IL"/>
        </w:rPr>
      </w:pPr>
      <w:r>
        <w:rPr>
          <w:rFonts w:hint="cs"/>
          <w:rtl/>
          <w:lang w:eastAsia="he-IL"/>
        </w:rPr>
        <w:t>הדגים הטחונים, כן, אפשר להוריד.</w:t>
      </w:r>
    </w:p>
    <w:p w14:paraId="061ECB36" w14:textId="77777777" w:rsidR="00C17109" w:rsidRDefault="00C17109" w:rsidP="00C17109">
      <w:pPr>
        <w:rPr>
          <w:rtl/>
          <w:lang w:eastAsia="he-IL"/>
        </w:rPr>
      </w:pPr>
      <w:bookmarkStart w:id="2527" w:name="_ETM_Q1_4523713"/>
      <w:bookmarkStart w:id="2528" w:name="_ETM_Q1_4523752"/>
      <w:bookmarkEnd w:id="2527"/>
      <w:bookmarkEnd w:id="2528"/>
    </w:p>
    <w:p w14:paraId="043A4A03" w14:textId="38D6B7AE" w:rsidR="00C17109" w:rsidRDefault="00C17109" w:rsidP="00C17109">
      <w:pPr>
        <w:pStyle w:val="af9"/>
        <w:keepNext/>
        <w:rPr>
          <w:rtl/>
          <w:lang w:eastAsia="he-IL"/>
        </w:rPr>
      </w:pPr>
      <w:bookmarkStart w:id="2529" w:name="ET_guest_גל_ברנס_432"/>
      <w:r w:rsidRPr="00C17109">
        <w:rPr>
          <w:rStyle w:val="TagStyle"/>
          <w:rtl/>
        </w:rPr>
        <w:t xml:space="preserve"> &lt;&lt; אורח &gt;&gt; </w:t>
      </w:r>
      <w:r>
        <w:rPr>
          <w:rtl/>
          <w:lang w:eastAsia="he-IL"/>
        </w:rPr>
        <w:t>גל ברנס:</w:t>
      </w:r>
      <w:r w:rsidRPr="00C17109">
        <w:rPr>
          <w:rStyle w:val="TagStyle"/>
          <w:rtl/>
        </w:rPr>
        <w:t xml:space="preserve"> &lt;&lt; אורח &gt;&gt;</w:t>
      </w:r>
      <w:r w:rsidR="008D2DE1">
        <w:rPr>
          <w:rtl/>
          <w:lang w:eastAsia="he-IL"/>
        </w:rPr>
        <w:t xml:space="preserve"> </w:t>
      </w:r>
      <w:bookmarkEnd w:id="2529"/>
    </w:p>
    <w:p w14:paraId="57E4A9B3" w14:textId="77777777" w:rsidR="00C17109" w:rsidRDefault="00C17109" w:rsidP="00C17109">
      <w:pPr>
        <w:pStyle w:val="KeepWithNext"/>
        <w:rPr>
          <w:rtl/>
          <w:lang w:eastAsia="he-IL"/>
        </w:rPr>
      </w:pPr>
    </w:p>
    <w:p w14:paraId="48758BEA" w14:textId="469EF77B" w:rsidR="00C17109" w:rsidRDefault="00C17109" w:rsidP="00C17109">
      <w:pPr>
        <w:rPr>
          <w:rtl/>
          <w:lang w:eastAsia="he-IL"/>
        </w:rPr>
      </w:pPr>
      <w:r>
        <w:rPr>
          <w:rFonts w:hint="cs"/>
          <w:rtl/>
          <w:lang w:eastAsia="he-IL"/>
        </w:rPr>
        <w:t xml:space="preserve">אין </w:t>
      </w:r>
      <w:bookmarkStart w:id="2530" w:name="_ETM_Q1_4522501"/>
      <w:bookmarkEnd w:id="2530"/>
      <w:r>
        <w:rPr>
          <w:rFonts w:hint="cs"/>
          <w:rtl/>
          <w:lang w:eastAsia="he-IL"/>
        </w:rPr>
        <w:t>שם שימורים.</w:t>
      </w:r>
      <w:r w:rsidR="00E47EFF">
        <w:rPr>
          <w:rFonts w:hint="cs"/>
          <w:rtl/>
          <w:lang w:eastAsia="he-IL"/>
        </w:rPr>
        <w:t xml:space="preserve"> </w:t>
      </w:r>
      <w:r>
        <w:rPr>
          <w:rFonts w:hint="cs"/>
          <w:rtl/>
          <w:lang w:eastAsia="he-IL"/>
        </w:rPr>
        <w:t>זה בתוספת ה-12.</w:t>
      </w:r>
    </w:p>
    <w:p w14:paraId="367DCA64" w14:textId="77777777" w:rsidR="00C17109" w:rsidRDefault="00C17109" w:rsidP="00C17109">
      <w:pPr>
        <w:rPr>
          <w:rtl/>
          <w:lang w:eastAsia="he-IL"/>
        </w:rPr>
      </w:pPr>
      <w:bookmarkStart w:id="2531" w:name="_ETM_Q1_4527706"/>
      <w:bookmarkStart w:id="2532" w:name="_ETM_Q1_4527740"/>
      <w:bookmarkStart w:id="2533" w:name="_ETM_Q1_4527206"/>
      <w:bookmarkEnd w:id="2531"/>
      <w:bookmarkEnd w:id="2532"/>
      <w:bookmarkEnd w:id="2533"/>
    </w:p>
    <w:p w14:paraId="734116A2" w14:textId="3CF11F1D" w:rsidR="00C17109" w:rsidRDefault="00C17109" w:rsidP="00C17109">
      <w:pPr>
        <w:pStyle w:val="a4"/>
        <w:keepNext/>
        <w:rPr>
          <w:rtl/>
        </w:rPr>
      </w:pPr>
      <w:bookmarkStart w:id="2534" w:name="ET_speaker_נעה_בן_שבת_433"/>
      <w:r w:rsidRPr="00C17109">
        <w:rPr>
          <w:rStyle w:val="TagStyle"/>
          <w:rtl/>
        </w:rPr>
        <w:t xml:space="preserve"> &lt;&lt; דובר &gt;&gt; </w:t>
      </w:r>
      <w:r>
        <w:rPr>
          <w:rtl/>
        </w:rPr>
        <w:t>נעה בן שבת:</w:t>
      </w:r>
      <w:r w:rsidRPr="00C17109">
        <w:rPr>
          <w:rStyle w:val="TagStyle"/>
          <w:rtl/>
        </w:rPr>
        <w:t xml:space="preserve"> &lt;&lt; דובר &gt;&gt;</w:t>
      </w:r>
      <w:r w:rsidR="008D2DE1">
        <w:rPr>
          <w:rtl/>
        </w:rPr>
        <w:t xml:space="preserve"> </w:t>
      </w:r>
      <w:bookmarkEnd w:id="2534"/>
    </w:p>
    <w:p w14:paraId="375A3C50" w14:textId="77777777" w:rsidR="00C17109" w:rsidRDefault="00C17109" w:rsidP="00C17109">
      <w:pPr>
        <w:pStyle w:val="KeepWithNext"/>
        <w:rPr>
          <w:rtl/>
          <w:lang w:eastAsia="he-IL"/>
        </w:rPr>
      </w:pPr>
    </w:p>
    <w:p w14:paraId="21BB8FDD" w14:textId="37E5918C" w:rsidR="00C17109" w:rsidRDefault="00C17109" w:rsidP="00C17109">
      <w:pPr>
        <w:rPr>
          <w:rtl/>
          <w:lang w:eastAsia="he-IL"/>
        </w:rPr>
      </w:pPr>
      <w:r>
        <w:rPr>
          <w:rFonts w:hint="cs"/>
          <w:rtl/>
          <w:lang w:eastAsia="he-IL"/>
        </w:rPr>
        <w:t>ב</w:t>
      </w:r>
      <w:bookmarkStart w:id="2535" w:name="_ETM_Q1_4527463"/>
      <w:bookmarkStart w:id="2536" w:name="_ETM_Q1_4527489"/>
      <w:bookmarkEnd w:id="2535"/>
      <w:bookmarkEnd w:id="2536"/>
      <w:r>
        <w:rPr>
          <w:rFonts w:hint="cs"/>
          <w:rtl/>
          <w:lang w:eastAsia="he-IL"/>
        </w:rPr>
        <w:t>תקנות כתוב גם שימורים.</w:t>
      </w:r>
      <w:bookmarkStart w:id="2537" w:name="_ETM_Q1_4528249"/>
      <w:bookmarkEnd w:id="2537"/>
    </w:p>
    <w:p w14:paraId="1B04328A" w14:textId="77777777" w:rsidR="00C17109" w:rsidRDefault="00C17109" w:rsidP="00C17109">
      <w:pPr>
        <w:rPr>
          <w:rtl/>
          <w:lang w:eastAsia="he-IL"/>
        </w:rPr>
      </w:pPr>
      <w:bookmarkStart w:id="2538" w:name="_ETM_Q1_4528277"/>
      <w:bookmarkStart w:id="2539" w:name="_ETM_Q1_4527568"/>
      <w:bookmarkEnd w:id="2538"/>
      <w:bookmarkEnd w:id="2539"/>
    </w:p>
    <w:p w14:paraId="09AB9CA8" w14:textId="7A4A84DC" w:rsidR="00C17109" w:rsidRDefault="00C17109" w:rsidP="00C17109">
      <w:pPr>
        <w:pStyle w:val="af9"/>
        <w:keepNext/>
        <w:rPr>
          <w:rtl/>
          <w:lang w:eastAsia="he-IL"/>
        </w:rPr>
      </w:pPr>
      <w:bookmarkStart w:id="2540" w:name="ET_guest_פנינה_אורן_שני_דור_434"/>
      <w:r w:rsidRPr="00C17109">
        <w:rPr>
          <w:rStyle w:val="TagStyle"/>
          <w:rtl/>
        </w:rPr>
        <w:t xml:space="preserve"> &lt;&lt;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540"/>
    </w:p>
    <w:p w14:paraId="5D6268E4" w14:textId="77777777" w:rsidR="00C17109" w:rsidRDefault="00C17109" w:rsidP="00C17109">
      <w:pPr>
        <w:pStyle w:val="KeepWithNext"/>
        <w:rPr>
          <w:rtl/>
          <w:lang w:eastAsia="he-IL"/>
        </w:rPr>
      </w:pPr>
    </w:p>
    <w:p w14:paraId="697DDC2B" w14:textId="29B2CCC5" w:rsidR="00C17109" w:rsidRDefault="00C17109" w:rsidP="00C17109">
      <w:pPr>
        <w:rPr>
          <w:rtl/>
          <w:lang w:eastAsia="he-IL"/>
        </w:rPr>
      </w:pPr>
      <w:bookmarkStart w:id="2541" w:name="_ETM_Q1_4527834"/>
      <w:bookmarkStart w:id="2542" w:name="_ETM_Q1_4527867"/>
      <w:bookmarkEnd w:id="2541"/>
      <w:bookmarkEnd w:id="2542"/>
      <w:r>
        <w:rPr>
          <w:rFonts w:hint="cs"/>
          <w:rtl/>
          <w:lang w:eastAsia="he-IL"/>
        </w:rPr>
        <w:t xml:space="preserve">זאת </w:t>
      </w:r>
      <w:bookmarkStart w:id="2543" w:name="_ETM_Q1_4527474"/>
      <w:bookmarkEnd w:id="2543"/>
      <w:r>
        <w:rPr>
          <w:rFonts w:hint="cs"/>
          <w:rtl/>
          <w:lang w:eastAsia="he-IL"/>
        </w:rPr>
        <w:t xml:space="preserve">הגדרה לטיפול תרמי. אלה תקנות של שימורים </w:t>
      </w:r>
      <w:bookmarkStart w:id="2544" w:name="_ETM_Q1_4534412"/>
      <w:bookmarkEnd w:id="2544"/>
      <w:r>
        <w:rPr>
          <w:rFonts w:hint="cs"/>
          <w:rtl/>
          <w:lang w:eastAsia="he-IL"/>
        </w:rPr>
        <w:t>שלא עברו טיפול תרמי והם מוחרגים מהמסלול האירופי.</w:t>
      </w:r>
    </w:p>
    <w:p w14:paraId="4C9C2016" w14:textId="77777777" w:rsidR="00C17109" w:rsidRDefault="00C17109" w:rsidP="00C17109">
      <w:pPr>
        <w:rPr>
          <w:rtl/>
          <w:lang w:eastAsia="he-IL"/>
        </w:rPr>
      </w:pPr>
      <w:bookmarkStart w:id="2545" w:name="_ETM_Q1_4538497"/>
      <w:bookmarkStart w:id="2546" w:name="_ETM_Q1_4538534"/>
      <w:bookmarkEnd w:id="2545"/>
      <w:bookmarkEnd w:id="2546"/>
    </w:p>
    <w:p w14:paraId="1E89BBE4" w14:textId="00AFE97F" w:rsidR="00C17109" w:rsidRDefault="00C17109" w:rsidP="00C17109">
      <w:pPr>
        <w:pStyle w:val="af6"/>
        <w:keepNext/>
        <w:rPr>
          <w:rtl/>
        </w:rPr>
      </w:pPr>
      <w:bookmarkStart w:id="2547" w:name="ET_yor_6447_435"/>
      <w:r w:rsidRPr="00C17109">
        <w:rPr>
          <w:rStyle w:val="TagStyle"/>
          <w:rtl/>
        </w:rPr>
        <w:t xml:space="preserve"> &lt;&lt; יור &gt;&gt; </w:t>
      </w:r>
      <w:r>
        <w:rPr>
          <w:rtl/>
        </w:rPr>
        <w:t xml:space="preserve">היו"ר יונתן </w:t>
      </w:r>
      <w:proofErr w:type="spellStart"/>
      <w:r>
        <w:rPr>
          <w:rtl/>
        </w:rPr>
        <w:t>מישרקי</w:t>
      </w:r>
      <w:proofErr w:type="spellEnd"/>
      <w:r>
        <w:rPr>
          <w:rtl/>
        </w:rPr>
        <w:t>:</w:t>
      </w:r>
      <w:r w:rsidRPr="00C17109">
        <w:rPr>
          <w:rStyle w:val="TagStyle"/>
          <w:rtl/>
        </w:rPr>
        <w:t xml:space="preserve"> &lt;&lt; יור &gt;&gt;</w:t>
      </w:r>
      <w:r w:rsidR="008D2DE1">
        <w:rPr>
          <w:rtl/>
        </w:rPr>
        <w:t xml:space="preserve"> </w:t>
      </w:r>
      <w:bookmarkEnd w:id="2547"/>
    </w:p>
    <w:p w14:paraId="481E6A8B" w14:textId="77777777" w:rsidR="00C17109" w:rsidRDefault="00C17109" w:rsidP="00C17109">
      <w:pPr>
        <w:pStyle w:val="KeepWithNext"/>
        <w:rPr>
          <w:rtl/>
          <w:lang w:eastAsia="he-IL"/>
        </w:rPr>
      </w:pPr>
    </w:p>
    <w:p w14:paraId="12A932C8" w14:textId="53832881" w:rsidR="00C17109" w:rsidRDefault="00C17109" w:rsidP="00C17109">
      <w:pPr>
        <w:rPr>
          <w:rtl/>
          <w:lang w:eastAsia="he-IL"/>
        </w:rPr>
      </w:pPr>
      <w:bookmarkStart w:id="2548" w:name="_ETM_Q1_4538899"/>
      <w:bookmarkStart w:id="2549" w:name="_ETM_Q1_4538937"/>
      <w:bookmarkEnd w:id="2548"/>
      <w:bookmarkEnd w:id="2549"/>
      <w:r>
        <w:rPr>
          <w:rFonts w:hint="cs"/>
          <w:rtl/>
          <w:lang w:eastAsia="he-IL"/>
        </w:rPr>
        <w:t>אם כן, פסקה (4) ירדה.</w:t>
      </w:r>
    </w:p>
    <w:p w14:paraId="202C0F0D" w14:textId="77777777" w:rsidR="00C17109" w:rsidRDefault="00C17109" w:rsidP="00C17109">
      <w:pPr>
        <w:rPr>
          <w:rtl/>
          <w:lang w:eastAsia="he-IL"/>
        </w:rPr>
      </w:pPr>
      <w:bookmarkStart w:id="2550" w:name="_ETM_Q1_4537545"/>
      <w:bookmarkStart w:id="2551" w:name="_ETM_Q1_4537583"/>
      <w:bookmarkStart w:id="2552" w:name="_ETM_Q1_4539056"/>
      <w:bookmarkEnd w:id="2550"/>
      <w:bookmarkEnd w:id="2551"/>
      <w:bookmarkEnd w:id="2552"/>
    </w:p>
    <w:p w14:paraId="19140FEA" w14:textId="2DD2F125" w:rsidR="00C17109" w:rsidRDefault="00C17109" w:rsidP="00C17109">
      <w:pPr>
        <w:pStyle w:val="af9"/>
        <w:keepNext/>
        <w:rPr>
          <w:rtl/>
          <w:lang w:eastAsia="he-IL"/>
        </w:rPr>
      </w:pPr>
      <w:bookmarkStart w:id="2553" w:name="ET_guest_פנינה_אורן_שני_דור_436"/>
      <w:r w:rsidRPr="00C17109">
        <w:rPr>
          <w:rStyle w:val="TagStyle"/>
          <w:rtl/>
        </w:rPr>
        <w:t xml:space="preserve"> &lt;&lt;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553"/>
    </w:p>
    <w:p w14:paraId="64DFF8DA" w14:textId="77777777" w:rsidR="00C17109" w:rsidRDefault="00C17109" w:rsidP="00C17109">
      <w:pPr>
        <w:pStyle w:val="KeepWithNext"/>
        <w:rPr>
          <w:rtl/>
          <w:lang w:eastAsia="he-IL"/>
        </w:rPr>
      </w:pPr>
    </w:p>
    <w:p w14:paraId="0F3F1447" w14:textId="66D38469" w:rsidR="00C17109" w:rsidRDefault="00C17109" w:rsidP="00C17109">
      <w:pPr>
        <w:rPr>
          <w:rtl/>
          <w:lang w:eastAsia="he-IL"/>
        </w:rPr>
      </w:pPr>
      <w:bookmarkStart w:id="2554" w:name="_ETM_Q1_4539330"/>
      <w:bookmarkEnd w:id="2554"/>
      <w:r>
        <w:rPr>
          <w:rFonts w:hint="cs"/>
          <w:rtl/>
          <w:lang w:eastAsia="he-IL"/>
        </w:rPr>
        <w:t>כ</w:t>
      </w:r>
      <w:bookmarkStart w:id="2555" w:name="_ETM_Q1_4539370"/>
      <w:bookmarkEnd w:id="2555"/>
      <w:r>
        <w:rPr>
          <w:rFonts w:hint="cs"/>
          <w:rtl/>
          <w:lang w:eastAsia="he-IL"/>
        </w:rPr>
        <w:t>ן.</w:t>
      </w:r>
    </w:p>
    <w:p w14:paraId="407A649E" w14:textId="77777777" w:rsidR="00C17109" w:rsidRDefault="00C17109" w:rsidP="00C17109">
      <w:pPr>
        <w:rPr>
          <w:rtl/>
          <w:lang w:eastAsia="he-IL"/>
        </w:rPr>
      </w:pPr>
      <w:bookmarkStart w:id="2556" w:name="_ETM_Q1_4540169"/>
      <w:bookmarkStart w:id="2557" w:name="_ETM_Q1_4540200"/>
      <w:bookmarkEnd w:id="2556"/>
      <w:bookmarkEnd w:id="2557"/>
    </w:p>
    <w:p w14:paraId="7D17B065" w14:textId="651CA491" w:rsidR="00C17109" w:rsidRDefault="00C17109" w:rsidP="00C17109">
      <w:pPr>
        <w:pStyle w:val="a4"/>
        <w:keepNext/>
        <w:rPr>
          <w:rtl/>
        </w:rPr>
      </w:pPr>
      <w:bookmarkStart w:id="2558" w:name="ET_speaker_נעה_בן_שבת_437"/>
      <w:r w:rsidRPr="00C17109">
        <w:rPr>
          <w:rStyle w:val="TagStyle"/>
          <w:rtl/>
        </w:rPr>
        <w:t xml:space="preserve"> &lt;&lt; דובר &gt;&gt; </w:t>
      </w:r>
      <w:r>
        <w:rPr>
          <w:rtl/>
        </w:rPr>
        <w:t>נעה בן שבת:</w:t>
      </w:r>
      <w:r w:rsidRPr="00C17109">
        <w:rPr>
          <w:rStyle w:val="TagStyle"/>
          <w:rtl/>
        </w:rPr>
        <w:t xml:space="preserve"> &lt;&lt; דובר &gt;&gt;</w:t>
      </w:r>
      <w:r w:rsidR="008D2DE1">
        <w:rPr>
          <w:rtl/>
        </w:rPr>
        <w:t xml:space="preserve"> </w:t>
      </w:r>
      <w:bookmarkEnd w:id="2558"/>
    </w:p>
    <w:p w14:paraId="1CD22FD4" w14:textId="77777777" w:rsidR="00C17109" w:rsidRDefault="00C17109" w:rsidP="00C17109">
      <w:pPr>
        <w:pStyle w:val="KeepWithNext"/>
        <w:rPr>
          <w:rtl/>
          <w:lang w:eastAsia="he-IL"/>
        </w:rPr>
      </w:pPr>
    </w:p>
    <w:p w14:paraId="5BC71477" w14:textId="6A3D00FD" w:rsidR="002D3900" w:rsidRDefault="002D3900" w:rsidP="002D3900">
      <w:pPr>
        <w:pStyle w:val="afe"/>
        <w:numPr>
          <w:ilvl w:val="0"/>
          <w:numId w:val="13"/>
        </w:numPr>
        <w:rPr>
          <w:lang w:eastAsia="he-IL"/>
        </w:rPr>
      </w:pPr>
      <w:bookmarkStart w:id="2559" w:name="_ETM_Q1_4523451"/>
      <w:bookmarkStart w:id="2560" w:name="_ETM_Q1_4523487"/>
      <w:bookmarkStart w:id="2561" w:name="_ETM_Q1_4502281"/>
      <w:bookmarkEnd w:id="2559"/>
      <w:bookmarkEnd w:id="2560"/>
      <w:bookmarkEnd w:id="2561"/>
      <w:r>
        <w:rPr>
          <w:rFonts w:hint="cs"/>
          <w:rtl/>
          <w:lang w:eastAsia="he-IL"/>
        </w:rPr>
        <w:t>תקנות הגנה על בריאות הציבור (מזון) (שאריות חומרי הדברה), התשנ"א-1991.</w:t>
      </w:r>
    </w:p>
    <w:p w14:paraId="4B8D46B8" w14:textId="77777777" w:rsidR="002D3900" w:rsidRDefault="002D3900" w:rsidP="002D3900">
      <w:pPr>
        <w:pStyle w:val="afe"/>
        <w:rPr>
          <w:rtl/>
          <w:lang w:eastAsia="he-IL"/>
        </w:rPr>
      </w:pPr>
    </w:p>
    <w:p w14:paraId="108B501E" w14:textId="64E1E27B" w:rsidR="002D3900" w:rsidRDefault="002D3900" w:rsidP="002D3900">
      <w:pPr>
        <w:pStyle w:val="afe"/>
        <w:numPr>
          <w:ilvl w:val="0"/>
          <w:numId w:val="13"/>
        </w:numPr>
        <w:rPr>
          <w:lang w:eastAsia="he-IL"/>
        </w:rPr>
      </w:pPr>
      <w:r>
        <w:rPr>
          <w:rFonts w:hint="cs"/>
          <w:rtl/>
          <w:lang w:eastAsia="he-IL"/>
        </w:rPr>
        <w:t>תקנות בריאות הציבור (מזון) (תכולת היסטמינים בדגים), התשמ"ג-1983.</w:t>
      </w:r>
    </w:p>
    <w:p w14:paraId="578DB81D" w14:textId="77777777" w:rsidR="00C17109" w:rsidRDefault="00C17109" w:rsidP="00C17109">
      <w:pPr>
        <w:rPr>
          <w:rStyle w:val="TagStyle"/>
          <w:rFonts w:ascii="David" w:hAnsi="David"/>
          <w:u w:val="single"/>
          <w:rtl/>
        </w:rPr>
      </w:pPr>
      <w:bookmarkStart w:id="2562" w:name="_ETM_Q1_4548626"/>
      <w:bookmarkStart w:id="2563" w:name="_ETM_Q1_4548776"/>
      <w:bookmarkStart w:id="2564" w:name="_ETM_Q1_4549087"/>
      <w:bookmarkEnd w:id="2562"/>
      <w:bookmarkEnd w:id="2563"/>
      <w:bookmarkEnd w:id="2564"/>
    </w:p>
    <w:p w14:paraId="28E60861" w14:textId="6BE7B818" w:rsidR="00C17109" w:rsidRDefault="00C17109" w:rsidP="00C17109">
      <w:pPr>
        <w:pStyle w:val="af9"/>
        <w:keepNext/>
      </w:pPr>
      <w:bookmarkStart w:id="2565" w:name="ET_guest_רוית_ארבל_439"/>
      <w:r w:rsidRPr="00C17109">
        <w:rPr>
          <w:rStyle w:val="TagStyle"/>
          <w:rtl/>
        </w:rPr>
        <w:t xml:space="preserve"> &lt;&lt; אורח &gt;&gt; </w:t>
      </w:r>
      <w:proofErr w:type="spellStart"/>
      <w:r>
        <w:rPr>
          <w:rtl/>
        </w:rPr>
        <w:t>רוית</w:t>
      </w:r>
      <w:proofErr w:type="spellEnd"/>
      <w:r>
        <w:rPr>
          <w:rtl/>
        </w:rPr>
        <w:t xml:space="preserve"> ארבל:</w:t>
      </w:r>
      <w:r w:rsidRPr="00C17109">
        <w:rPr>
          <w:rStyle w:val="TagStyle"/>
          <w:rtl/>
        </w:rPr>
        <w:t xml:space="preserve"> &lt;&lt; אורח &gt;&gt;</w:t>
      </w:r>
      <w:r w:rsidR="008D2DE1">
        <w:rPr>
          <w:rtl/>
        </w:rPr>
        <w:t xml:space="preserve"> </w:t>
      </w:r>
      <w:bookmarkEnd w:id="2565"/>
    </w:p>
    <w:p w14:paraId="28711BAF" w14:textId="77777777" w:rsidR="00C17109" w:rsidRPr="00C17109" w:rsidRDefault="00C17109" w:rsidP="00C17109">
      <w:pPr>
        <w:pStyle w:val="KeepWithNext"/>
        <w:rPr>
          <w:rtl/>
        </w:rPr>
      </w:pPr>
    </w:p>
    <w:p w14:paraId="491CB1C6" w14:textId="50276AFC" w:rsidR="00C17109" w:rsidRDefault="00C17109" w:rsidP="00C17109">
      <w:pPr>
        <w:rPr>
          <w:rtl/>
          <w:lang w:eastAsia="he-IL"/>
        </w:rPr>
      </w:pPr>
      <w:bookmarkStart w:id="2566" w:name="_ETM_Q1_4549355"/>
      <w:bookmarkStart w:id="2567" w:name="_ETM_Q1_4549384"/>
      <w:bookmarkStart w:id="2568" w:name="_ETM_Q1_4544635"/>
      <w:bookmarkStart w:id="2569" w:name="_ETM_Q1_4544667"/>
      <w:bookmarkEnd w:id="2566"/>
      <w:bookmarkEnd w:id="2567"/>
      <w:bookmarkEnd w:id="2568"/>
      <w:bookmarkEnd w:id="2569"/>
      <w:r>
        <w:rPr>
          <w:rFonts w:hint="cs"/>
          <w:rtl/>
          <w:lang w:eastAsia="he-IL"/>
        </w:rPr>
        <w:t>לפי הבדיקה שלנו גם זה מתייתר.</w:t>
      </w:r>
    </w:p>
    <w:p w14:paraId="6D0729E2" w14:textId="77777777" w:rsidR="00C17109" w:rsidRDefault="00C17109" w:rsidP="00C17109">
      <w:pPr>
        <w:rPr>
          <w:rtl/>
          <w:lang w:eastAsia="he-IL"/>
        </w:rPr>
      </w:pPr>
      <w:bookmarkStart w:id="2570" w:name="_ETM_Q1_4556820"/>
      <w:bookmarkStart w:id="2571" w:name="_ETM_Q1_4556855"/>
      <w:bookmarkStart w:id="2572" w:name="_ETM_Q1_4556715"/>
      <w:bookmarkEnd w:id="2570"/>
      <w:bookmarkEnd w:id="2571"/>
      <w:bookmarkEnd w:id="2572"/>
    </w:p>
    <w:p w14:paraId="67A47F5C" w14:textId="26668601" w:rsidR="00C17109" w:rsidRDefault="00C17109" w:rsidP="00C17109">
      <w:pPr>
        <w:pStyle w:val="af9"/>
        <w:keepNext/>
        <w:rPr>
          <w:lang w:eastAsia="he-IL"/>
        </w:rPr>
      </w:pPr>
      <w:bookmarkStart w:id="2573" w:name="ET_guest_פנינה_אורן_שני_דור_440"/>
      <w:r w:rsidRPr="00C17109">
        <w:rPr>
          <w:rStyle w:val="TagStyle"/>
          <w:rtl/>
        </w:rPr>
        <w:t xml:space="preserve"> &lt;&lt;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573"/>
    </w:p>
    <w:p w14:paraId="639E5A25" w14:textId="77777777" w:rsidR="00C17109" w:rsidRDefault="00C17109" w:rsidP="00C17109">
      <w:pPr>
        <w:pStyle w:val="KeepWithNext"/>
        <w:rPr>
          <w:rtl/>
          <w:lang w:eastAsia="he-IL"/>
        </w:rPr>
      </w:pPr>
    </w:p>
    <w:p w14:paraId="75092145" w14:textId="4BB4D18A" w:rsidR="00C17109" w:rsidRDefault="00C17109" w:rsidP="00C17109">
      <w:pPr>
        <w:rPr>
          <w:rtl/>
          <w:lang w:eastAsia="he-IL"/>
        </w:rPr>
      </w:pPr>
      <w:bookmarkStart w:id="2574" w:name="_ETM_Q1_4556965"/>
      <w:bookmarkStart w:id="2575" w:name="_ETM_Q1_4556996"/>
      <w:bookmarkEnd w:id="2574"/>
      <w:bookmarkEnd w:id="2575"/>
      <w:r>
        <w:rPr>
          <w:rFonts w:hint="cs"/>
          <w:rtl/>
          <w:lang w:eastAsia="he-IL"/>
        </w:rPr>
        <w:t xml:space="preserve">לא. היסטמינים בדגים, הרגולציה על ההיסטמינים בשימורים היא קבועה בתקנה </w:t>
      </w:r>
      <w:bookmarkStart w:id="2576" w:name="_ETM_Q1_4559990"/>
      <w:bookmarkEnd w:id="2576"/>
      <w:r>
        <w:rPr>
          <w:rFonts w:hint="cs"/>
          <w:rtl/>
          <w:lang w:eastAsia="he-IL"/>
        </w:rPr>
        <w:t>הזאת.</w:t>
      </w:r>
    </w:p>
    <w:p w14:paraId="1673140C" w14:textId="77777777" w:rsidR="00C17109" w:rsidRDefault="00C17109" w:rsidP="00C17109">
      <w:pPr>
        <w:rPr>
          <w:rtl/>
          <w:lang w:eastAsia="he-IL"/>
        </w:rPr>
      </w:pPr>
      <w:bookmarkStart w:id="2577" w:name="_ETM_Q1_4563801"/>
      <w:bookmarkStart w:id="2578" w:name="_ETM_Q1_4563836"/>
      <w:bookmarkEnd w:id="2577"/>
      <w:bookmarkEnd w:id="2578"/>
    </w:p>
    <w:p w14:paraId="18F3B436" w14:textId="37E10CB6" w:rsidR="00C17109" w:rsidRDefault="00C17109" w:rsidP="00C17109">
      <w:pPr>
        <w:pStyle w:val="af9"/>
        <w:keepNext/>
        <w:rPr>
          <w:lang w:eastAsia="he-IL"/>
        </w:rPr>
      </w:pPr>
      <w:bookmarkStart w:id="2579" w:name="ET_guest_רוית_ארבל_441"/>
      <w:r w:rsidRPr="00C17109">
        <w:rPr>
          <w:rStyle w:val="TagStyle"/>
          <w:rtl/>
        </w:rPr>
        <w:t xml:space="preserve"> &lt;&lt; אורח &gt;&gt; </w:t>
      </w:r>
      <w:proofErr w:type="spellStart"/>
      <w:r>
        <w:rPr>
          <w:rtl/>
          <w:lang w:eastAsia="he-IL"/>
        </w:rPr>
        <w:t>רוית</w:t>
      </w:r>
      <w:proofErr w:type="spellEnd"/>
      <w:r>
        <w:rPr>
          <w:rtl/>
          <w:lang w:eastAsia="he-IL"/>
        </w:rPr>
        <w:t xml:space="preserve"> ארבל:</w:t>
      </w:r>
      <w:r w:rsidRPr="00C17109">
        <w:rPr>
          <w:rStyle w:val="TagStyle"/>
          <w:rtl/>
        </w:rPr>
        <w:t xml:space="preserve"> &lt;&lt; אורח &gt;&gt;</w:t>
      </w:r>
      <w:r w:rsidR="008D2DE1">
        <w:rPr>
          <w:rtl/>
          <w:lang w:eastAsia="he-IL"/>
        </w:rPr>
        <w:t xml:space="preserve"> </w:t>
      </w:r>
      <w:bookmarkEnd w:id="2579"/>
    </w:p>
    <w:p w14:paraId="651209DE" w14:textId="77777777" w:rsidR="00C17109" w:rsidRDefault="00C17109" w:rsidP="00C17109">
      <w:pPr>
        <w:pStyle w:val="KeepWithNext"/>
        <w:rPr>
          <w:rtl/>
          <w:lang w:eastAsia="he-IL"/>
        </w:rPr>
      </w:pPr>
    </w:p>
    <w:p w14:paraId="144503D1" w14:textId="64A69674" w:rsidR="00C17109" w:rsidRDefault="00C17109" w:rsidP="00C17109">
      <w:pPr>
        <w:rPr>
          <w:rtl/>
          <w:lang w:eastAsia="he-IL"/>
        </w:rPr>
      </w:pPr>
      <w:r>
        <w:rPr>
          <w:rFonts w:hint="cs"/>
          <w:rtl/>
          <w:lang w:eastAsia="he-IL"/>
        </w:rPr>
        <w:t>זה חל על היבואנים במסלול האירופי?</w:t>
      </w:r>
    </w:p>
    <w:p w14:paraId="06A852C7" w14:textId="77777777" w:rsidR="00C17109" w:rsidRDefault="00C17109" w:rsidP="00C17109">
      <w:pPr>
        <w:rPr>
          <w:rtl/>
          <w:lang w:eastAsia="he-IL"/>
        </w:rPr>
      </w:pPr>
      <w:bookmarkStart w:id="2580" w:name="_ETM_Q1_4564044"/>
      <w:bookmarkStart w:id="2581" w:name="_ETM_Q1_4564083"/>
      <w:bookmarkEnd w:id="2580"/>
      <w:bookmarkEnd w:id="2581"/>
    </w:p>
    <w:p w14:paraId="74359F72" w14:textId="70E5246D" w:rsidR="00C17109" w:rsidRDefault="00C17109" w:rsidP="00C17109">
      <w:pPr>
        <w:pStyle w:val="af9"/>
        <w:keepNext/>
        <w:rPr>
          <w:lang w:eastAsia="he-IL"/>
        </w:rPr>
      </w:pPr>
      <w:bookmarkStart w:id="2582" w:name="ET_guest_פנינה_אורן_שני_דור_442"/>
      <w:r w:rsidRPr="00C17109">
        <w:rPr>
          <w:rStyle w:val="TagStyle"/>
          <w:rtl/>
        </w:rPr>
        <w:t xml:space="preserve"> &lt;&lt;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582"/>
    </w:p>
    <w:p w14:paraId="667DC5E9" w14:textId="77777777" w:rsidR="00C17109" w:rsidRDefault="00C17109" w:rsidP="00C17109">
      <w:pPr>
        <w:pStyle w:val="KeepWithNext"/>
        <w:rPr>
          <w:rtl/>
          <w:lang w:eastAsia="he-IL"/>
        </w:rPr>
      </w:pPr>
    </w:p>
    <w:p w14:paraId="11A5E351" w14:textId="799DD41C" w:rsidR="00C17109" w:rsidRDefault="00C17109" w:rsidP="00C17109">
      <w:pPr>
        <w:rPr>
          <w:rtl/>
          <w:lang w:eastAsia="he-IL"/>
        </w:rPr>
      </w:pPr>
      <w:bookmarkStart w:id="2583" w:name="_ETM_Q1_4565138"/>
      <w:bookmarkStart w:id="2584" w:name="_ETM_Q1_4565171"/>
      <w:bookmarkEnd w:id="2583"/>
      <w:bookmarkEnd w:id="2584"/>
      <w:r>
        <w:rPr>
          <w:rFonts w:hint="cs"/>
          <w:rtl/>
          <w:lang w:eastAsia="he-IL"/>
        </w:rPr>
        <w:t xml:space="preserve">לא. זה לא חל. </w:t>
      </w:r>
    </w:p>
    <w:p w14:paraId="4E65896E" w14:textId="77777777" w:rsidR="00C17109" w:rsidRPr="00C17109" w:rsidRDefault="00C17109" w:rsidP="00C17109">
      <w:pPr>
        <w:rPr>
          <w:rtl/>
          <w:lang w:eastAsia="he-IL"/>
        </w:rPr>
      </w:pPr>
      <w:bookmarkStart w:id="2585" w:name="_ETM_Q1_4566684"/>
      <w:bookmarkEnd w:id="2585"/>
    </w:p>
    <w:p w14:paraId="3E667D6A" w14:textId="558890BB" w:rsidR="00C17109" w:rsidRDefault="00C17109" w:rsidP="00C17109">
      <w:pPr>
        <w:pStyle w:val="af9"/>
        <w:keepNext/>
        <w:rPr>
          <w:lang w:eastAsia="he-IL"/>
        </w:rPr>
      </w:pPr>
      <w:bookmarkStart w:id="2586" w:name="_ETM_Q1_4566947"/>
      <w:bookmarkStart w:id="2587" w:name="_ETM_Q1_4566979"/>
      <w:bookmarkStart w:id="2588" w:name="_ETM_Q1_4573409"/>
      <w:bookmarkStart w:id="2589" w:name="_ETM_Q1_4573440"/>
      <w:bookmarkStart w:id="2590" w:name="_ETM_Q1_4569229"/>
      <w:bookmarkStart w:id="2591" w:name="ET_guest_פנינה_אורן_שני_דור_444"/>
      <w:bookmarkEnd w:id="2586"/>
      <w:bookmarkEnd w:id="2587"/>
      <w:bookmarkEnd w:id="2588"/>
      <w:bookmarkEnd w:id="2589"/>
      <w:bookmarkEnd w:id="2590"/>
      <w:r w:rsidRPr="00C17109">
        <w:rPr>
          <w:rStyle w:val="TagStyle"/>
          <w:rtl/>
        </w:rPr>
        <w:t xml:space="preserve">&lt;&lt;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591"/>
    </w:p>
    <w:p w14:paraId="07C09F49" w14:textId="77777777" w:rsidR="00C17109" w:rsidRDefault="00C17109" w:rsidP="00C17109">
      <w:pPr>
        <w:pStyle w:val="KeepWithNext"/>
        <w:rPr>
          <w:rtl/>
          <w:lang w:eastAsia="he-IL"/>
        </w:rPr>
      </w:pPr>
    </w:p>
    <w:p w14:paraId="01EE4687" w14:textId="77777777" w:rsidR="005838B5" w:rsidRDefault="00C17109" w:rsidP="005838B5">
      <w:pPr>
        <w:rPr>
          <w:rtl/>
        </w:rPr>
      </w:pPr>
      <w:r>
        <w:rPr>
          <w:rFonts w:hint="cs"/>
          <w:rtl/>
          <w:lang w:eastAsia="he-IL"/>
        </w:rPr>
        <w:t>נ</w:t>
      </w:r>
      <w:bookmarkStart w:id="2592" w:name="_ETM_Q1_4569489"/>
      <w:bookmarkStart w:id="2593" w:name="_ETM_Q1_4569511"/>
      <w:bookmarkEnd w:id="2592"/>
      <w:bookmarkEnd w:id="2593"/>
      <w:r>
        <w:rPr>
          <w:rFonts w:hint="cs"/>
          <w:rtl/>
          <w:lang w:eastAsia="he-IL"/>
        </w:rPr>
        <w:t>גיע ליצרנים.</w:t>
      </w:r>
    </w:p>
    <w:p w14:paraId="013F6B38" w14:textId="77777777" w:rsidR="005838B5" w:rsidRDefault="005838B5" w:rsidP="005838B5">
      <w:pPr>
        <w:rPr>
          <w:rtl/>
        </w:rPr>
      </w:pPr>
    </w:p>
    <w:p w14:paraId="2CADA33E" w14:textId="0A3F11C8" w:rsidR="005838B5" w:rsidRDefault="005838B5" w:rsidP="005838B5">
      <w:pPr>
        <w:pStyle w:val="af9"/>
        <w:keepNext/>
        <w:rPr>
          <w:rtl/>
        </w:rPr>
      </w:pPr>
      <w:bookmarkStart w:id="2594" w:name="ET_guest_אביב_חצבני_1004"/>
      <w:r w:rsidRPr="005838B5">
        <w:rPr>
          <w:rStyle w:val="TagStyle"/>
          <w:rtl/>
        </w:rPr>
        <w:t xml:space="preserve"> &lt;&lt; אורח &gt;&gt; </w:t>
      </w:r>
      <w:r>
        <w:rPr>
          <w:rtl/>
        </w:rPr>
        <w:t xml:space="preserve">אביב </w:t>
      </w:r>
      <w:proofErr w:type="spellStart"/>
      <w:r>
        <w:rPr>
          <w:rtl/>
        </w:rPr>
        <w:t>חצבני</w:t>
      </w:r>
      <w:proofErr w:type="spellEnd"/>
      <w:r>
        <w:rPr>
          <w:rtl/>
        </w:rPr>
        <w:t>:</w:t>
      </w:r>
      <w:r w:rsidRPr="005838B5">
        <w:rPr>
          <w:rStyle w:val="TagStyle"/>
          <w:rtl/>
        </w:rPr>
        <w:t xml:space="preserve"> &lt;&lt; אורח &gt;&gt;</w:t>
      </w:r>
      <w:r w:rsidR="00F5595B">
        <w:rPr>
          <w:rtl/>
        </w:rPr>
        <w:t xml:space="preserve"> </w:t>
      </w:r>
      <w:bookmarkEnd w:id="2594"/>
    </w:p>
    <w:p w14:paraId="1C32C717" w14:textId="77777777" w:rsidR="005838B5" w:rsidRDefault="005838B5" w:rsidP="005838B5">
      <w:pPr>
        <w:pStyle w:val="KeepWithNext"/>
        <w:rPr>
          <w:rtl/>
        </w:rPr>
      </w:pPr>
    </w:p>
    <w:p w14:paraId="452EC564" w14:textId="1C5C4E41" w:rsidR="00C17109" w:rsidRDefault="00C17109" w:rsidP="005838B5">
      <w:pPr>
        <w:rPr>
          <w:rtl/>
        </w:rPr>
      </w:pPr>
      <w:r>
        <w:rPr>
          <w:rFonts w:hint="cs"/>
          <w:rtl/>
        </w:rPr>
        <w:t>אמרנו שלגבי היבואנים יש תהליך בחינה מסודר</w:t>
      </w:r>
      <w:bookmarkStart w:id="2595" w:name="_ETM_Q1_4574712"/>
      <w:bookmarkEnd w:id="2595"/>
      <w:r w:rsidR="006B350B">
        <w:rPr>
          <w:rFonts w:hint="cs"/>
          <w:rtl/>
        </w:rPr>
        <w:t xml:space="preserve">. כרגע </w:t>
      </w:r>
      <w:bookmarkStart w:id="2596" w:name="_ETM_Q1_4582035"/>
      <w:bookmarkEnd w:id="2596"/>
      <w:r w:rsidR="006B350B">
        <w:rPr>
          <w:rFonts w:hint="cs"/>
          <w:rtl/>
        </w:rPr>
        <w:t>יש כאן החרגה.</w:t>
      </w:r>
    </w:p>
    <w:p w14:paraId="33F4111B" w14:textId="77777777" w:rsidR="00C17109" w:rsidRPr="00C17109" w:rsidRDefault="00C17109" w:rsidP="00C17109">
      <w:pPr>
        <w:rPr>
          <w:rtl/>
        </w:rPr>
      </w:pPr>
      <w:bookmarkStart w:id="2597" w:name="_ETM_Q1_4575151"/>
      <w:bookmarkStart w:id="2598" w:name="_ETM_Q1_4575193"/>
      <w:bookmarkEnd w:id="2597"/>
      <w:bookmarkEnd w:id="2598"/>
    </w:p>
    <w:p w14:paraId="46A65844" w14:textId="3972EB9D" w:rsidR="00C17109" w:rsidRDefault="00C17109" w:rsidP="00C17109">
      <w:pPr>
        <w:pStyle w:val="af9"/>
        <w:keepNext/>
        <w:rPr>
          <w:rtl/>
          <w:lang w:eastAsia="he-IL"/>
        </w:rPr>
      </w:pPr>
      <w:bookmarkStart w:id="2599" w:name="_ETM_Q1_4583626"/>
      <w:bookmarkStart w:id="2600" w:name="_ETM_Q1_4583670"/>
      <w:bookmarkStart w:id="2601" w:name="_ETM_Q1_4584921"/>
      <w:bookmarkStart w:id="2602" w:name="ET_guest_פנינה_אורן_שני_דור_446"/>
      <w:bookmarkEnd w:id="2599"/>
      <w:bookmarkEnd w:id="2600"/>
      <w:bookmarkEnd w:id="2601"/>
      <w:r w:rsidRPr="00C17109">
        <w:rPr>
          <w:rStyle w:val="TagStyle"/>
          <w:rtl/>
        </w:rPr>
        <w:t xml:space="preserve"> &lt;&lt; אורח &gt;&gt; </w:t>
      </w:r>
      <w:r>
        <w:rPr>
          <w:rtl/>
          <w:lang w:eastAsia="he-IL"/>
        </w:rPr>
        <w:t>פנינה אורן שני דור:</w:t>
      </w:r>
      <w:r w:rsidRPr="00C17109">
        <w:rPr>
          <w:rStyle w:val="TagStyle"/>
          <w:rtl/>
        </w:rPr>
        <w:t xml:space="preserve"> &lt;&lt; אורח &gt;&gt;</w:t>
      </w:r>
      <w:r w:rsidR="008D2DE1">
        <w:rPr>
          <w:rtl/>
          <w:lang w:eastAsia="he-IL"/>
        </w:rPr>
        <w:t xml:space="preserve"> </w:t>
      </w:r>
      <w:bookmarkEnd w:id="2602"/>
    </w:p>
    <w:p w14:paraId="220677F3" w14:textId="77777777" w:rsidR="00C17109" w:rsidRDefault="00C17109" w:rsidP="00C17109">
      <w:pPr>
        <w:pStyle w:val="KeepWithNext"/>
        <w:rPr>
          <w:rtl/>
          <w:lang w:eastAsia="he-IL"/>
        </w:rPr>
      </w:pPr>
    </w:p>
    <w:p w14:paraId="1EEBBC79" w14:textId="22727BB2" w:rsidR="00C17109" w:rsidRDefault="00C17109" w:rsidP="00C17109">
      <w:pPr>
        <w:rPr>
          <w:rtl/>
          <w:lang w:eastAsia="he-IL"/>
        </w:rPr>
      </w:pPr>
      <w:bookmarkStart w:id="2603" w:name="_ETM_Q1_4585218"/>
      <w:bookmarkStart w:id="2604" w:name="_ETM_Q1_4585235"/>
      <w:bookmarkEnd w:id="2603"/>
      <w:bookmarkEnd w:id="2604"/>
      <w:r>
        <w:rPr>
          <w:rFonts w:hint="cs"/>
          <w:rtl/>
          <w:lang w:eastAsia="he-IL"/>
        </w:rPr>
        <w:t>אני אענה.</w:t>
      </w:r>
    </w:p>
    <w:p w14:paraId="2252BCE6" w14:textId="77777777" w:rsidR="00C17109" w:rsidRDefault="00C17109" w:rsidP="00C17109">
      <w:pPr>
        <w:rPr>
          <w:rtl/>
          <w:lang w:eastAsia="he-IL"/>
        </w:rPr>
      </w:pPr>
    </w:p>
    <w:p w14:paraId="49486913" w14:textId="20B4D7D4" w:rsidR="00C17109" w:rsidRDefault="00C17109" w:rsidP="00C17109">
      <w:pPr>
        <w:pStyle w:val="af9"/>
        <w:keepNext/>
        <w:rPr>
          <w:lang w:eastAsia="he-IL"/>
        </w:rPr>
      </w:pPr>
      <w:bookmarkStart w:id="2605" w:name="ET_guest_אביב_חצבני_448"/>
      <w:r w:rsidRPr="00C1710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17109">
        <w:rPr>
          <w:rStyle w:val="TagStyle"/>
          <w:rtl/>
        </w:rPr>
        <w:t xml:space="preserve"> &lt;&lt; אורח &gt;&gt;</w:t>
      </w:r>
      <w:r w:rsidR="008D2DE1">
        <w:rPr>
          <w:rtl/>
          <w:lang w:eastAsia="he-IL"/>
        </w:rPr>
        <w:t xml:space="preserve"> </w:t>
      </w:r>
      <w:bookmarkEnd w:id="2605"/>
    </w:p>
    <w:p w14:paraId="4ECDB47F" w14:textId="77777777" w:rsidR="00C17109" w:rsidRDefault="00C17109" w:rsidP="00C17109">
      <w:pPr>
        <w:pStyle w:val="KeepWithNext"/>
        <w:rPr>
          <w:rtl/>
          <w:lang w:eastAsia="he-IL"/>
        </w:rPr>
      </w:pPr>
    </w:p>
    <w:p w14:paraId="386B6F59" w14:textId="16B68DFE" w:rsidR="008462F0" w:rsidRDefault="00C17109" w:rsidP="006B350B">
      <w:pPr>
        <w:rPr>
          <w:rtl/>
          <w:lang w:eastAsia="he-IL"/>
        </w:rPr>
      </w:pPr>
      <w:r>
        <w:rPr>
          <w:rFonts w:hint="cs"/>
          <w:rtl/>
          <w:lang w:eastAsia="he-IL"/>
        </w:rPr>
        <w:t>ממספר (1), תקנות בריאות ה</w:t>
      </w:r>
      <w:r w:rsidR="008462F0">
        <w:rPr>
          <w:rFonts w:hint="cs"/>
          <w:rtl/>
          <w:lang w:eastAsia="he-IL"/>
        </w:rPr>
        <w:t>עם (מים מינרלים ומי מעיין), התשמ"ז-1986, הס</w:t>
      </w:r>
      <w:bookmarkStart w:id="2606" w:name="_ETM_Q1_4595989"/>
      <w:bookmarkEnd w:id="2606"/>
      <w:r w:rsidR="008462F0">
        <w:rPr>
          <w:rFonts w:hint="cs"/>
          <w:rtl/>
          <w:lang w:eastAsia="he-IL"/>
        </w:rPr>
        <w:t>עיף הראשון.</w:t>
      </w:r>
      <w:r w:rsidR="006B350B">
        <w:rPr>
          <w:rFonts w:hint="cs"/>
          <w:rtl/>
          <w:lang w:eastAsia="he-IL"/>
        </w:rPr>
        <w:t xml:space="preserve"> זה אומר שיבואן שמקבל על זה פטור כשהוא חותם. </w:t>
      </w:r>
      <w:bookmarkStart w:id="2607" w:name="_ETM_Q1_4610528"/>
      <w:bookmarkEnd w:id="2607"/>
      <w:r w:rsidR="008462F0">
        <w:rPr>
          <w:rFonts w:hint="cs"/>
          <w:rtl/>
          <w:lang w:eastAsia="he-IL"/>
        </w:rPr>
        <w:t xml:space="preserve">כרגע, כמו שזה כתוב, זה אומר שיבואן מקבל על זה פטור כשהוא חותם וכל מה שאמרנו בחקיקה זה לא רלוונטי. </w:t>
      </w:r>
    </w:p>
    <w:p w14:paraId="078AF9EE" w14:textId="77777777" w:rsidR="008462F0" w:rsidRDefault="008462F0" w:rsidP="00C17109">
      <w:pPr>
        <w:ind w:firstLine="0"/>
        <w:rPr>
          <w:rtl/>
          <w:lang w:eastAsia="he-IL"/>
        </w:rPr>
      </w:pPr>
    </w:p>
    <w:p w14:paraId="762716FF" w14:textId="4EF5A3A5" w:rsidR="008462F0" w:rsidRDefault="008462F0" w:rsidP="008462F0">
      <w:pPr>
        <w:pStyle w:val="af9"/>
        <w:keepNext/>
        <w:rPr>
          <w:lang w:eastAsia="he-IL"/>
        </w:rPr>
      </w:pPr>
      <w:bookmarkStart w:id="2608" w:name="ET_guest_גל_ברנס_449"/>
      <w:r w:rsidRPr="008462F0">
        <w:rPr>
          <w:rStyle w:val="TagStyle"/>
          <w:rtl/>
        </w:rPr>
        <w:t xml:space="preserve"> &lt;&lt; אורח &gt;&gt; </w:t>
      </w:r>
      <w:r>
        <w:rPr>
          <w:rtl/>
          <w:lang w:eastAsia="he-IL"/>
        </w:rPr>
        <w:t>גל ברנס:</w:t>
      </w:r>
      <w:r w:rsidRPr="008462F0">
        <w:rPr>
          <w:rStyle w:val="TagStyle"/>
          <w:rtl/>
        </w:rPr>
        <w:t xml:space="preserve"> &lt;&lt; אורח &gt;&gt;</w:t>
      </w:r>
      <w:r w:rsidR="008D2DE1">
        <w:rPr>
          <w:rtl/>
          <w:lang w:eastAsia="he-IL"/>
        </w:rPr>
        <w:t xml:space="preserve"> </w:t>
      </w:r>
      <w:bookmarkEnd w:id="2608"/>
    </w:p>
    <w:p w14:paraId="3283F799" w14:textId="77777777" w:rsidR="008462F0" w:rsidRDefault="008462F0" w:rsidP="008462F0">
      <w:pPr>
        <w:pStyle w:val="KeepWithNext"/>
        <w:rPr>
          <w:rtl/>
          <w:lang w:eastAsia="he-IL"/>
        </w:rPr>
      </w:pPr>
    </w:p>
    <w:p w14:paraId="248D52B4" w14:textId="78C6141C" w:rsidR="008462F0" w:rsidRDefault="008462F0" w:rsidP="008462F0">
      <w:pPr>
        <w:rPr>
          <w:rtl/>
          <w:lang w:eastAsia="he-IL"/>
        </w:rPr>
      </w:pPr>
      <w:r>
        <w:rPr>
          <w:rFonts w:hint="cs"/>
          <w:rtl/>
          <w:lang w:eastAsia="he-IL"/>
        </w:rPr>
        <w:t>גם יצרן מקבל פטור כשהוא חותם.</w:t>
      </w:r>
    </w:p>
    <w:p w14:paraId="552804C1" w14:textId="77777777" w:rsidR="008462F0" w:rsidRDefault="008462F0" w:rsidP="008462F0">
      <w:pPr>
        <w:rPr>
          <w:rtl/>
          <w:lang w:eastAsia="he-IL"/>
        </w:rPr>
      </w:pPr>
      <w:bookmarkStart w:id="2609" w:name="_ETM_Q1_4607882"/>
      <w:bookmarkStart w:id="2610" w:name="_ETM_Q1_4607917"/>
      <w:bookmarkEnd w:id="2609"/>
      <w:bookmarkEnd w:id="2610"/>
    </w:p>
    <w:p w14:paraId="0FE6F839" w14:textId="0B9D6393" w:rsidR="008462F0" w:rsidRDefault="008462F0" w:rsidP="008462F0">
      <w:pPr>
        <w:pStyle w:val="af9"/>
        <w:keepNext/>
        <w:rPr>
          <w:lang w:eastAsia="he-IL"/>
        </w:rPr>
      </w:pPr>
      <w:bookmarkStart w:id="2611" w:name="ET_guest_אביב_חצבני_450"/>
      <w:r w:rsidRPr="008462F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462F0">
        <w:rPr>
          <w:rStyle w:val="TagStyle"/>
          <w:rtl/>
        </w:rPr>
        <w:t xml:space="preserve"> &lt;&lt; אורח &gt;&gt;</w:t>
      </w:r>
      <w:r w:rsidR="008D2DE1">
        <w:rPr>
          <w:rtl/>
          <w:lang w:eastAsia="he-IL"/>
        </w:rPr>
        <w:t xml:space="preserve"> </w:t>
      </w:r>
      <w:bookmarkEnd w:id="2611"/>
    </w:p>
    <w:p w14:paraId="3159029E" w14:textId="77777777" w:rsidR="008462F0" w:rsidRDefault="008462F0" w:rsidP="008462F0">
      <w:pPr>
        <w:pStyle w:val="KeepWithNext"/>
        <w:rPr>
          <w:rtl/>
          <w:lang w:eastAsia="he-IL"/>
        </w:rPr>
      </w:pPr>
    </w:p>
    <w:p w14:paraId="53AB1665" w14:textId="57AE6E49" w:rsidR="008462F0" w:rsidRDefault="008462F0" w:rsidP="008462F0">
      <w:pPr>
        <w:rPr>
          <w:rtl/>
          <w:lang w:eastAsia="he-IL"/>
        </w:rPr>
      </w:pPr>
      <w:r>
        <w:rPr>
          <w:rFonts w:hint="cs"/>
          <w:rtl/>
          <w:lang w:eastAsia="he-IL"/>
        </w:rPr>
        <w:t>אבל בנינו מנגנון שלם</w:t>
      </w:r>
      <w:r w:rsidR="00E47EFF">
        <w:rPr>
          <w:rFonts w:hint="cs"/>
          <w:rtl/>
          <w:lang w:eastAsia="he-IL"/>
        </w:rPr>
        <w:t xml:space="preserve"> </w:t>
      </w:r>
      <w:bookmarkStart w:id="2612" w:name="_ETM_Q1_4612132"/>
      <w:bookmarkEnd w:id="2612"/>
      <w:r>
        <w:rPr>
          <w:rFonts w:hint="cs"/>
          <w:rtl/>
          <w:lang w:eastAsia="he-IL"/>
        </w:rPr>
        <w:t>בנושא של התחולה.</w:t>
      </w:r>
    </w:p>
    <w:p w14:paraId="7B8AC809" w14:textId="77777777" w:rsidR="008462F0" w:rsidRDefault="008462F0" w:rsidP="008462F0">
      <w:pPr>
        <w:rPr>
          <w:rtl/>
          <w:lang w:eastAsia="he-IL"/>
        </w:rPr>
      </w:pPr>
      <w:bookmarkStart w:id="2613" w:name="_ETM_Q1_4613914"/>
      <w:bookmarkStart w:id="2614" w:name="_ETM_Q1_4613951"/>
      <w:bookmarkEnd w:id="2613"/>
      <w:bookmarkEnd w:id="2614"/>
    </w:p>
    <w:p w14:paraId="3DCE54D8" w14:textId="5F1E957B" w:rsidR="008462F0" w:rsidRDefault="008462F0" w:rsidP="008462F0">
      <w:pPr>
        <w:pStyle w:val="af9"/>
        <w:keepNext/>
        <w:rPr>
          <w:lang w:eastAsia="he-IL"/>
        </w:rPr>
      </w:pPr>
      <w:bookmarkStart w:id="2615" w:name="ET_guest_פנינה_אורן_שני_דור_451"/>
      <w:r w:rsidRPr="008462F0">
        <w:rPr>
          <w:rStyle w:val="TagStyle"/>
          <w:rtl/>
        </w:rPr>
        <w:t xml:space="preserve"> &lt;&lt; אורח &gt;&gt; </w:t>
      </w:r>
      <w:r>
        <w:rPr>
          <w:rtl/>
          <w:lang w:eastAsia="he-IL"/>
        </w:rPr>
        <w:t>פנינה אורן שני דור:</w:t>
      </w:r>
      <w:r w:rsidRPr="008462F0">
        <w:rPr>
          <w:rStyle w:val="TagStyle"/>
          <w:rtl/>
        </w:rPr>
        <w:t xml:space="preserve"> &lt;&lt; אורח &gt;&gt;</w:t>
      </w:r>
      <w:r w:rsidR="008D2DE1">
        <w:rPr>
          <w:rtl/>
          <w:lang w:eastAsia="he-IL"/>
        </w:rPr>
        <w:t xml:space="preserve"> </w:t>
      </w:r>
      <w:bookmarkEnd w:id="2615"/>
    </w:p>
    <w:p w14:paraId="1AB1865F" w14:textId="77777777" w:rsidR="008462F0" w:rsidRDefault="008462F0" w:rsidP="008462F0">
      <w:pPr>
        <w:pStyle w:val="KeepWithNext"/>
        <w:rPr>
          <w:rtl/>
          <w:lang w:eastAsia="he-IL"/>
        </w:rPr>
      </w:pPr>
    </w:p>
    <w:p w14:paraId="5CF828B3" w14:textId="08C60ED0" w:rsidR="008462F0" w:rsidRDefault="008462F0" w:rsidP="008462F0">
      <w:pPr>
        <w:rPr>
          <w:rtl/>
          <w:lang w:eastAsia="he-IL"/>
        </w:rPr>
      </w:pPr>
      <w:bookmarkStart w:id="2616" w:name="_ETM_Q1_4612609"/>
      <w:bookmarkStart w:id="2617" w:name="_ETM_Q1_4612643"/>
      <w:bookmarkEnd w:id="2616"/>
      <w:bookmarkEnd w:id="2617"/>
      <w:r>
        <w:rPr>
          <w:rFonts w:hint="cs"/>
          <w:rtl/>
          <w:lang w:eastAsia="he-IL"/>
        </w:rPr>
        <w:t>לפחות תן לי לענות לך.</w:t>
      </w:r>
    </w:p>
    <w:p w14:paraId="78832675" w14:textId="77777777" w:rsidR="008462F0" w:rsidRDefault="008462F0" w:rsidP="008462F0">
      <w:pPr>
        <w:rPr>
          <w:rtl/>
          <w:lang w:eastAsia="he-IL"/>
        </w:rPr>
      </w:pPr>
    </w:p>
    <w:p w14:paraId="48765B16" w14:textId="7EEB74C4" w:rsidR="008462F0" w:rsidRDefault="008462F0" w:rsidP="008462F0">
      <w:pPr>
        <w:pStyle w:val="af6"/>
        <w:keepNext/>
      </w:pPr>
      <w:bookmarkStart w:id="2618" w:name="ET_yor_6447_452"/>
      <w:r w:rsidRPr="008462F0">
        <w:rPr>
          <w:rStyle w:val="TagStyle"/>
          <w:rtl/>
        </w:rPr>
        <w:t xml:space="preserve"> &lt;&lt; יור &gt;&gt; </w:t>
      </w:r>
      <w:r>
        <w:rPr>
          <w:rtl/>
        </w:rPr>
        <w:t xml:space="preserve">היו"ר יונתן </w:t>
      </w:r>
      <w:proofErr w:type="spellStart"/>
      <w:r>
        <w:rPr>
          <w:rtl/>
        </w:rPr>
        <w:t>מישרקי</w:t>
      </w:r>
      <w:proofErr w:type="spellEnd"/>
      <w:r>
        <w:rPr>
          <w:rtl/>
        </w:rPr>
        <w:t>:</w:t>
      </w:r>
      <w:r w:rsidRPr="008462F0">
        <w:rPr>
          <w:rStyle w:val="TagStyle"/>
          <w:rtl/>
        </w:rPr>
        <w:t xml:space="preserve"> &lt;&lt; יור &gt;&gt;</w:t>
      </w:r>
      <w:r w:rsidR="008D2DE1">
        <w:rPr>
          <w:rtl/>
        </w:rPr>
        <w:t xml:space="preserve"> </w:t>
      </w:r>
      <w:bookmarkEnd w:id="2618"/>
    </w:p>
    <w:p w14:paraId="5DEC6C43" w14:textId="77777777" w:rsidR="008462F0" w:rsidRDefault="008462F0" w:rsidP="008462F0">
      <w:pPr>
        <w:pStyle w:val="KeepWithNext"/>
        <w:rPr>
          <w:rtl/>
          <w:lang w:eastAsia="he-IL"/>
        </w:rPr>
      </w:pPr>
    </w:p>
    <w:p w14:paraId="36F8321E" w14:textId="06C51413" w:rsidR="008462F0" w:rsidRDefault="008462F0" w:rsidP="008462F0">
      <w:pPr>
        <w:rPr>
          <w:rtl/>
          <w:lang w:eastAsia="he-IL"/>
        </w:rPr>
      </w:pPr>
      <w:r>
        <w:rPr>
          <w:rFonts w:hint="cs"/>
          <w:rtl/>
          <w:lang w:eastAsia="he-IL"/>
        </w:rPr>
        <w:t xml:space="preserve">כן, אביב, בוא </w:t>
      </w:r>
      <w:bookmarkStart w:id="2619" w:name="_ETM_Q1_4613946"/>
      <w:bookmarkEnd w:id="2619"/>
      <w:r>
        <w:rPr>
          <w:rFonts w:hint="cs"/>
          <w:rtl/>
          <w:lang w:eastAsia="he-IL"/>
        </w:rPr>
        <w:t>נדבר ב</w:t>
      </w:r>
      <w:r w:rsidR="006B350B">
        <w:rPr>
          <w:rFonts w:hint="cs"/>
          <w:rtl/>
          <w:lang w:eastAsia="he-IL"/>
        </w:rPr>
        <w:t>נחת</w:t>
      </w:r>
      <w:r>
        <w:rPr>
          <w:rFonts w:hint="cs"/>
          <w:rtl/>
          <w:lang w:eastAsia="he-IL"/>
        </w:rPr>
        <w:t>. עד עכשיו ניהלנו את הדיון בנחת וכך נמשיך.</w:t>
      </w:r>
    </w:p>
    <w:p w14:paraId="24197C83" w14:textId="77777777" w:rsidR="008462F0" w:rsidRDefault="008462F0" w:rsidP="008462F0">
      <w:pPr>
        <w:rPr>
          <w:rtl/>
          <w:lang w:eastAsia="he-IL"/>
        </w:rPr>
      </w:pPr>
      <w:bookmarkStart w:id="2620" w:name="_ETM_Q1_4619310"/>
      <w:bookmarkStart w:id="2621" w:name="_ETM_Q1_4619351"/>
      <w:bookmarkStart w:id="2622" w:name="_ETM_Q1_4618663"/>
      <w:bookmarkEnd w:id="2620"/>
      <w:bookmarkEnd w:id="2621"/>
      <w:bookmarkEnd w:id="2622"/>
    </w:p>
    <w:p w14:paraId="701A0DEA" w14:textId="51C2C799" w:rsidR="008462F0" w:rsidRDefault="008462F0" w:rsidP="008462F0">
      <w:pPr>
        <w:pStyle w:val="af9"/>
        <w:keepNext/>
        <w:rPr>
          <w:rtl/>
          <w:lang w:eastAsia="he-IL"/>
        </w:rPr>
      </w:pPr>
      <w:bookmarkStart w:id="2623" w:name="ET_guest_אביב_חצבני_454"/>
      <w:r w:rsidRPr="008462F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462F0">
        <w:rPr>
          <w:rStyle w:val="TagStyle"/>
          <w:rtl/>
        </w:rPr>
        <w:t xml:space="preserve"> &lt;&lt; אורח &gt;&gt;</w:t>
      </w:r>
      <w:r w:rsidR="008D2DE1">
        <w:rPr>
          <w:rtl/>
          <w:lang w:eastAsia="he-IL"/>
        </w:rPr>
        <w:t xml:space="preserve"> </w:t>
      </w:r>
      <w:bookmarkEnd w:id="2623"/>
    </w:p>
    <w:p w14:paraId="5572753F" w14:textId="77777777" w:rsidR="008462F0" w:rsidRDefault="008462F0" w:rsidP="008462F0">
      <w:pPr>
        <w:pStyle w:val="KeepWithNext"/>
        <w:rPr>
          <w:rtl/>
          <w:lang w:eastAsia="he-IL"/>
        </w:rPr>
      </w:pPr>
    </w:p>
    <w:p w14:paraId="655B4EA6" w14:textId="31FF26B2" w:rsidR="008462F0" w:rsidRDefault="008462F0" w:rsidP="008462F0">
      <w:pPr>
        <w:rPr>
          <w:rtl/>
          <w:lang w:eastAsia="he-IL"/>
        </w:rPr>
      </w:pPr>
      <w:bookmarkStart w:id="2624" w:name="_ETM_Q1_4618934"/>
      <w:bookmarkStart w:id="2625" w:name="_ETM_Q1_4618967"/>
      <w:bookmarkEnd w:id="2624"/>
      <w:bookmarkEnd w:id="2625"/>
      <w:r>
        <w:rPr>
          <w:rFonts w:hint="cs"/>
          <w:rtl/>
          <w:lang w:eastAsia="he-IL"/>
        </w:rPr>
        <w:t>זה סעיף שסגרנו אותו.</w:t>
      </w:r>
      <w:r w:rsidR="006B350B">
        <w:rPr>
          <w:rFonts w:hint="cs"/>
          <w:rtl/>
          <w:lang w:eastAsia="he-IL"/>
        </w:rPr>
        <w:t xml:space="preserve"> זה מחזיר אותנו ל-30 במאי. אני לא מצליח להסביר את עצמי בנושא הזה. </w:t>
      </w:r>
    </w:p>
    <w:p w14:paraId="5B6CF143" w14:textId="77777777" w:rsidR="008462F0" w:rsidRDefault="008462F0" w:rsidP="008462F0">
      <w:pPr>
        <w:rPr>
          <w:rtl/>
          <w:lang w:eastAsia="he-IL"/>
        </w:rPr>
      </w:pPr>
      <w:bookmarkStart w:id="2626" w:name="_ETM_Q1_4627388"/>
      <w:bookmarkStart w:id="2627" w:name="_ETM_Q1_4627430"/>
      <w:bookmarkStart w:id="2628" w:name="_ETM_Q1_4618113"/>
      <w:bookmarkStart w:id="2629" w:name="_ETM_Q1_4618151"/>
      <w:bookmarkStart w:id="2630" w:name="_ETM_Q1_4619448"/>
      <w:bookmarkEnd w:id="2626"/>
      <w:bookmarkEnd w:id="2627"/>
      <w:bookmarkEnd w:id="2628"/>
      <w:bookmarkEnd w:id="2629"/>
      <w:bookmarkEnd w:id="2630"/>
    </w:p>
    <w:p w14:paraId="29A81CC5" w14:textId="62C7E883" w:rsidR="008462F0" w:rsidRDefault="008462F0" w:rsidP="008462F0">
      <w:pPr>
        <w:pStyle w:val="af6"/>
        <w:keepNext/>
        <w:rPr>
          <w:rtl/>
        </w:rPr>
      </w:pPr>
      <w:bookmarkStart w:id="2631" w:name="ET_yor_6447_455"/>
      <w:r w:rsidRPr="008462F0">
        <w:rPr>
          <w:rStyle w:val="TagStyle"/>
          <w:rtl/>
        </w:rPr>
        <w:t xml:space="preserve"> &lt;&lt; יור &gt;&gt; </w:t>
      </w:r>
      <w:r>
        <w:rPr>
          <w:rtl/>
        </w:rPr>
        <w:t xml:space="preserve">היו"ר יונתן </w:t>
      </w:r>
      <w:proofErr w:type="spellStart"/>
      <w:r>
        <w:rPr>
          <w:rtl/>
        </w:rPr>
        <w:t>מישרקי</w:t>
      </w:r>
      <w:proofErr w:type="spellEnd"/>
      <w:r>
        <w:rPr>
          <w:rtl/>
        </w:rPr>
        <w:t>:</w:t>
      </w:r>
      <w:r w:rsidRPr="008462F0">
        <w:rPr>
          <w:rStyle w:val="TagStyle"/>
          <w:rtl/>
        </w:rPr>
        <w:t xml:space="preserve"> &lt;&lt; יור &gt;&gt;</w:t>
      </w:r>
      <w:r w:rsidR="008D2DE1">
        <w:rPr>
          <w:rtl/>
        </w:rPr>
        <w:t xml:space="preserve"> </w:t>
      </w:r>
      <w:bookmarkEnd w:id="2631"/>
    </w:p>
    <w:p w14:paraId="0056B212" w14:textId="77777777" w:rsidR="008462F0" w:rsidRDefault="008462F0" w:rsidP="008462F0">
      <w:pPr>
        <w:pStyle w:val="KeepWithNext"/>
        <w:rPr>
          <w:rtl/>
          <w:lang w:eastAsia="he-IL"/>
        </w:rPr>
      </w:pPr>
    </w:p>
    <w:p w14:paraId="2A24C959" w14:textId="6A20BBA6" w:rsidR="008462F0" w:rsidRDefault="008462F0" w:rsidP="008462F0">
      <w:pPr>
        <w:rPr>
          <w:rtl/>
          <w:lang w:eastAsia="he-IL"/>
        </w:rPr>
      </w:pPr>
      <w:r>
        <w:rPr>
          <w:rFonts w:hint="cs"/>
          <w:rtl/>
          <w:lang w:eastAsia="he-IL"/>
        </w:rPr>
        <w:t>תקשיב לתשובה ונראה</w:t>
      </w:r>
      <w:bookmarkStart w:id="2632" w:name="_ETM_Q1_4635389"/>
      <w:bookmarkEnd w:id="2632"/>
      <w:r>
        <w:rPr>
          <w:rFonts w:hint="cs"/>
          <w:rtl/>
          <w:lang w:eastAsia="he-IL"/>
        </w:rPr>
        <w:t xml:space="preserve"> אם זה מקובל עליך.</w:t>
      </w:r>
    </w:p>
    <w:p w14:paraId="1A37DC27" w14:textId="77777777" w:rsidR="008462F0" w:rsidRPr="008462F0" w:rsidRDefault="008462F0" w:rsidP="008462F0">
      <w:pPr>
        <w:rPr>
          <w:rtl/>
          <w:lang w:eastAsia="he-IL"/>
        </w:rPr>
      </w:pPr>
      <w:bookmarkStart w:id="2633" w:name="_ETM_Q1_4636006"/>
      <w:bookmarkStart w:id="2634" w:name="_ETM_Q1_4636042"/>
      <w:bookmarkEnd w:id="2633"/>
      <w:bookmarkEnd w:id="2634"/>
    </w:p>
    <w:p w14:paraId="61A0D61E" w14:textId="31C4D0F9" w:rsidR="008462F0" w:rsidRDefault="008462F0" w:rsidP="008462F0">
      <w:pPr>
        <w:pStyle w:val="af9"/>
        <w:keepNext/>
        <w:rPr>
          <w:rtl/>
          <w:lang w:eastAsia="he-IL"/>
        </w:rPr>
      </w:pPr>
      <w:bookmarkStart w:id="2635" w:name="ET_guest_פנינה_אורן_שני_דור_453"/>
      <w:r w:rsidRPr="008462F0">
        <w:rPr>
          <w:rStyle w:val="TagStyle"/>
          <w:rtl/>
        </w:rPr>
        <w:t xml:space="preserve"> &lt;&lt; אורח &gt;&gt; </w:t>
      </w:r>
      <w:r>
        <w:rPr>
          <w:rtl/>
          <w:lang w:eastAsia="he-IL"/>
        </w:rPr>
        <w:t>פנינה אורן שני דור:</w:t>
      </w:r>
      <w:r w:rsidRPr="008462F0">
        <w:rPr>
          <w:rStyle w:val="TagStyle"/>
          <w:rtl/>
        </w:rPr>
        <w:t xml:space="preserve"> &lt;&lt; אורח &gt;&gt;</w:t>
      </w:r>
      <w:r w:rsidR="008D2DE1">
        <w:rPr>
          <w:rtl/>
          <w:lang w:eastAsia="he-IL"/>
        </w:rPr>
        <w:t xml:space="preserve"> </w:t>
      </w:r>
      <w:bookmarkEnd w:id="2635"/>
    </w:p>
    <w:p w14:paraId="2EE0711C" w14:textId="77777777" w:rsidR="008462F0" w:rsidRDefault="008462F0" w:rsidP="008462F0">
      <w:pPr>
        <w:pStyle w:val="KeepWithNext"/>
        <w:rPr>
          <w:rtl/>
          <w:lang w:eastAsia="he-IL"/>
        </w:rPr>
      </w:pPr>
    </w:p>
    <w:p w14:paraId="02BB7350" w14:textId="380AB297" w:rsidR="008462F0" w:rsidRDefault="008462F0" w:rsidP="008462F0">
      <w:pPr>
        <w:ind w:firstLine="0"/>
        <w:rPr>
          <w:rtl/>
          <w:lang w:eastAsia="he-IL"/>
        </w:rPr>
      </w:pPr>
      <w:bookmarkStart w:id="2636" w:name="_ETM_Q1_4619715"/>
      <w:bookmarkStart w:id="2637" w:name="_ETM_Q1_4619749"/>
      <w:bookmarkEnd w:id="2636"/>
      <w:bookmarkEnd w:id="2637"/>
      <w:r>
        <w:rPr>
          <w:rtl/>
          <w:lang w:eastAsia="he-IL"/>
        </w:rPr>
        <w:tab/>
      </w:r>
      <w:r>
        <w:rPr>
          <w:rFonts w:hint="cs"/>
          <w:rtl/>
          <w:lang w:eastAsia="he-IL"/>
        </w:rPr>
        <w:t xml:space="preserve">אנחנו ליצרנים המקומיים לא יכולים </w:t>
      </w:r>
      <w:proofErr w:type="spellStart"/>
      <w:r>
        <w:rPr>
          <w:rFonts w:hint="cs"/>
          <w:rtl/>
          <w:lang w:eastAsia="he-IL"/>
        </w:rPr>
        <w:t>להח</w:t>
      </w:r>
      <w:bookmarkStart w:id="2638" w:name="_ETM_Q1_4644525"/>
      <w:bookmarkEnd w:id="2638"/>
      <w:r>
        <w:rPr>
          <w:rFonts w:hint="cs"/>
          <w:rtl/>
          <w:lang w:eastAsia="he-IL"/>
        </w:rPr>
        <w:t>ריג</w:t>
      </w:r>
      <w:proofErr w:type="spellEnd"/>
      <w:r>
        <w:rPr>
          <w:rFonts w:hint="cs"/>
          <w:rtl/>
          <w:lang w:eastAsia="he-IL"/>
        </w:rPr>
        <w:t xml:space="preserve"> את תקנה (2)(א), תקנה (3) ו-(8) שעניינן במקור המים. גם אם אני אביא להם את אירופה, עדיין כאן הם </w:t>
      </w:r>
      <w:bookmarkStart w:id="2639" w:name="_ETM_Q1_4654926"/>
      <w:bookmarkEnd w:id="2639"/>
      <w:r>
        <w:rPr>
          <w:rFonts w:hint="cs"/>
          <w:rtl/>
          <w:lang w:eastAsia="he-IL"/>
        </w:rPr>
        <w:t xml:space="preserve">יצטרכו לאשר את מקור המים ולקבל את אישור מנכ"ל משרד </w:t>
      </w:r>
      <w:bookmarkStart w:id="2640" w:name="_ETM_Q1_4658685"/>
      <w:bookmarkEnd w:id="2640"/>
      <w:r>
        <w:rPr>
          <w:rFonts w:hint="cs"/>
          <w:rtl/>
          <w:lang w:eastAsia="he-IL"/>
        </w:rPr>
        <w:t>הבריאות לגבי מקור המים.</w:t>
      </w:r>
    </w:p>
    <w:p w14:paraId="7F27E0E9" w14:textId="77777777" w:rsidR="008462F0" w:rsidRDefault="008462F0" w:rsidP="008462F0">
      <w:pPr>
        <w:ind w:firstLine="0"/>
        <w:rPr>
          <w:rtl/>
          <w:lang w:eastAsia="he-IL"/>
        </w:rPr>
      </w:pPr>
      <w:bookmarkStart w:id="2641" w:name="_ETM_Q1_4664303"/>
      <w:bookmarkEnd w:id="2641"/>
    </w:p>
    <w:p w14:paraId="7F733367" w14:textId="38052A66" w:rsidR="008462F0" w:rsidRDefault="008462F0" w:rsidP="008462F0">
      <w:pPr>
        <w:pStyle w:val="af9"/>
        <w:keepNext/>
        <w:rPr>
          <w:rtl/>
          <w:lang w:eastAsia="he-IL"/>
        </w:rPr>
      </w:pPr>
      <w:bookmarkStart w:id="2642" w:name="ET_guest_רוית_ארבל_456"/>
      <w:r w:rsidRPr="008462F0">
        <w:rPr>
          <w:rStyle w:val="TagStyle"/>
          <w:rtl/>
        </w:rPr>
        <w:t xml:space="preserve"> &lt;&lt; אורח &gt;&gt; </w:t>
      </w:r>
      <w:proofErr w:type="spellStart"/>
      <w:r>
        <w:rPr>
          <w:rtl/>
          <w:lang w:eastAsia="he-IL"/>
        </w:rPr>
        <w:t>רוית</w:t>
      </w:r>
      <w:proofErr w:type="spellEnd"/>
      <w:r>
        <w:rPr>
          <w:rtl/>
          <w:lang w:eastAsia="he-IL"/>
        </w:rPr>
        <w:t xml:space="preserve"> ארבל:</w:t>
      </w:r>
      <w:r w:rsidRPr="008462F0">
        <w:rPr>
          <w:rStyle w:val="TagStyle"/>
          <w:rtl/>
        </w:rPr>
        <w:t xml:space="preserve"> &lt;&lt; אורח &gt;&gt;</w:t>
      </w:r>
      <w:r w:rsidR="008D2DE1">
        <w:rPr>
          <w:rtl/>
          <w:lang w:eastAsia="he-IL"/>
        </w:rPr>
        <w:t xml:space="preserve"> </w:t>
      </w:r>
      <w:bookmarkEnd w:id="2642"/>
    </w:p>
    <w:p w14:paraId="46910418" w14:textId="77777777" w:rsidR="008462F0" w:rsidRDefault="008462F0" w:rsidP="008462F0">
      <w:pPr>
        <w:pStyle w:val="KeepWithNext"/>
        <w:rPr>
          <w:rtl/>
          <w:lang w:eastAsia="he-IL"/>
        </w:rPr>
      </w:pPr>
    </w:p>
    <w:p w14:paraId="53F4B7D6" w14:textId="5E3FA655" w:rsidR="008462F0" w:rsidRDefault="008462F0" w:rsidP="008462F0">
      <w:pPr>
        <w:rPr>
          <w:rtl/>
          <w:lang w:eastAsia="he-IL"/>
        </w:rPr>
      </w:pPr>
      <w:bookmarkStart w:id="2643" w:name="_ETM_Q1_4664543"/>
      <w:bookmarkStart w:id="2644" w:name="_ETM_Q1_4664579"/>
      <w:bookmarkEnd w:id="2643"/>
      <w:bookmarkEnd w:id="2644"/>
      <w:r>
        <w:rPr>
          <w:rFonts w:hint="cs"/>
          <w:rtl/>
          <w:lang w:eastAsia="he-IL"/>
        </w:rPr>
        <w:t>היום הם מאשרים את מקור המים בבולגריה?</w:t>
      </w:r>
    </w:p>
    <w:p w14:paraId="66758BEF" w14:textId="77777777" w:rsidR="008462F0" w:rsidRDefault="008462F0" w:rsidP="008462F0">
      <w:pPr>
        <w:rPr>
          <w:rtl/>
          <w:lang w:eastAsia="he-IL"/>
        </w:rPr>
      </w:pPr>
      <w:bookmarkStart w:id="2645" w:name="_ETM_Q1_4666379"/>
      <w:bookmarkStart w:id="2646" w:name="_ETM_Q1_4666416"/>
      <w:bookmarkEnd w:id="2645"/>
      <w:bookmarkEnd w:id="2646"/>
    </w:p>
    <w:p w14:paraId="29A7AEFE" w14:textId="30F8A749" w:rsidR="008462F0" w:rsidRDefault="008462F0" w:rsidP="008462F0">
      <w:pPr>
        <w:pStyle w:val="af9"/>
        <w:keepNext/>
        <w:rPr>
          <w:rtl/>
          <w:lang w:eastAsia="he-IL"/>
        </w:rPr>
      </w:pPr>
      <w:bookmarkStart w:id="2647" w:name="ET_guest_פנינה_אורן_שני_דור_457"/>
      <w:r w:rsidRPr="008462F0">
        <w:rPr>
          <w:rStyle w:val="TagStyle"/>
          <w:rtl/>
        </w:rPr>
        <w:t xml:space="preserve"> &lt;&lt; אורח &gt;&gt; </w:t>
      </w:r>
      <w:r>
        <w:rPr>
          <w:rtl/>
          <w:lang w:eastAsia="he-IL"/>
        </w:rPr>
        <w:t>פנינה אורן שני דור:</w:t>
      </w:r>
      <w:r w:rsidRPr="008462F0">
        <w:rPr>
          <w:rStyle w:val="TagStyle"/>
          <w:rtl/>
        </w:rPr>
        <w:t xml:space="preserve"> &lt;&lt; אורח &gt;&gt;</w:t>
      </w:r>
      <w:r w:rsidR="008D2DE1">
        <w:rPr>
          <w:rtl/>
          <w:lang w:eastAsia="he-IL"/>
        </w:rPr>
        <w:t xml:space="preserve"> </w:t>
      </w:r>
      <w:bookmarkEnd w:id="2647"/>
    </w:p>
    <w:p w14:paraId="3E346053" w14:textId="77777777" w:rsidR="008462F0" w:rsidRDefault="008462F0" w:rsidP="008462F0">
      <w:pPr>
        <w:pStyle w:val="KeepWithNext"/>
        <w:rPr>
          <w:rtl/>
          <w:lang w:eastAsia="he-IL"/>
        </w:rPr>
      </w:pPr>
    </w:p>
    <w:p w14:paraId="0B0A3D3F" w14:textId="70CA35A9" w:rsidR="008462F0" w:rsidRDefault="008462F0" w:rsidP="008462F0">
      <w:pPr>
        <w:rPr>
          <w:rtl/>
          <w:lang w:eastAsia="he-IL"/>
        </w:rPr>
      </w:pPr>
      <w:r>
        <w:rPr>
          <w:rFonts w:hint="cs"/>
          <w:rtl/>
          <w:lang w:eastAsia="he-IL"/>
        </w:rPr>
        <w:t xml:space="preserve">בולגריה מאשרת את מקור המים. הרשויות האירופיות. לכן אתה </w:t>
      </w:r>
      <w:bookmarkStart w:id="2648" w:name="_ETM_Q1_4677890"/>
      <w:bookmarkEnd w:id="2648"/>
      <w:r>
        <w:rPr>
          <w:rFonts w:hint="cs"/>
          <w:rtl/>
          <w:lang w:eastAsia="he-IL"/>
        </w:rPr>
        <w:t xml:space="preserve">צודק. הוא צודק בדבר אחד אבל הוא לא צודק </w:t>
      </w:r>
      <w:bookmarkStart w:id="2649" w:name="_ETM_Q1_4676731"/>
      <w:bookmarkEnd w:id="2649"/>
      <w:r>
        <w:rPr>
          <w:rFonts w:hint="cs"/>
          <w:rtl/>
          <w:lang w:eastAsia="he-IL"/>
        </w:rPr>
        <w:t xml:space="preserve">בדמגוגיה. </w:t>
      </w:r>
    </w:p>
    <w:p w14:paraId="65805C71" w14:textId="77777777" w:rsidR="008462F0" w:rsidRDefault="008462F0" w:rsidP="008462F0">
      <w:pPr>
        <w:rPr>
          <w:rtl/>
          <w:lang w:eastAsia="he-IL"/>
        </w:rPr>
      </w:pPr>
    </w:p>
    <w:p w14:paraId="7B64B4FD" w14:textId="4A5D3E7C" w:rsidR="008462F0" w:rsidRDefault="008462F0" w:rsidP="008462F0">
      <w:pPr>
        <w:pStyle w:val="af9"/>
        <w:keepNext/>
        <w:rPr>
          <w:rtl/>
          <w:lang w:eastAsia="he-IL"/>
        </w:rPr>
      </w:pPr>
      <w:bookmarkStart w:id="2650" w:name="ET_guest_רוית_ארבל_459"/>
      <w:r w:rsidRPr="008462F0">
        <w:rPr>
          <w:rStyle w:val="TagStyle"/>
          <w:rtl/>
        </w:rPr>
        <w:t xml:space="preserve"> &lt;&lt; אורח &gt;&gt; </w:t>
      </w:r>
      <w:proofErr w:type="spellStart"/>
      <w:r>
        <w:rPr>
          <w:rtl/>
          <w:lang w:eastAsia="he-IL"/>
        </w:rPr>
        <w:t>רוית</w:t>
      </w:r>
      <w:proofErr w:type="spellEnd"/>
      <w:r>
        <w:rPr>
          <w:rtl/>
          <w:lang w:eastAsia="he-IL"/>
        </w:rPr>
        <w:t xml:space="preserve"> ארבל:</w:t>
      </w:r>
      <w:r w:rsidRPr="008462F0">
        <w:rPr>
          <w:rStyle w:val="TagStyle"/>
          <w:rtl/>
        </w:rPr>
        <w:t xml:space="preserve"> &lt;&lt; אורח &gt;&gt;</w:t>
      </w:r>
      <w:r w:rsidR="008D2DE1">
        <w:rPr>
          <w:rtl/>
          <w:lang w:eastAsia="he-IL"/>
        </w:rPr>
        <w:t xml:space="preserve"> </w:t>
      </w:r>
      <w:bookmarkEnd w:id="2650"/>
    </w:p>
    <w:p w14:paraId="608B737C" w14:textId="77777777" w:rsidR="008462F0" w:rsidRDefault="008462F0" w:rsidP="008462F0">
      <w:pPr>
        <w:pStyle w:val="KeepWithNext"/>
        <w:rPr>
          <w:rtl/>
          <w:lang w:eastAsia="he-IL"/>
        </w:rPr>
      </w:pPr>
    </w:p>
    <w:p w14:paraId="5C4A6417" w14:textId="434BB334" w:rsidR="008462F0" w:rsidRDefault="008462F0" w:rsidP="008462F0">
      <w:pPr>
        <w:rPr>
          <w:rtl/>
          <w:lang w:eastAsia="he-IL"/>
        </w:rPr>
      </w:pPr>
      <w:r>
        <w:rPr>
          <w:rFonts w:hint="cs"/>
          <w:rtl/>
          <w:lang w:eastAsia="he-IL"/>
        </w:rPr>
        <w:t>בלי הביטויים האלה בבקשה.</w:t>
      </w:r>
    </w:p>
    <w:p w14:paraId="1E3F5EF6" w14:textId="77777777" w:rsidR="008462F0" w:rsidRDefault="008462F0" w:rsidP="008462F0">
      <w:pPr>
        <w:rPr>
          <w:rtl/>
          <w:lang w:eastAsia="he-IL"/>
        </w:rPr>
      </w:pPr>
      <w:bookmarkStart w:id="2651" w:name="_ETM_Q1_4686063"/>
      <w:bookmarkEnd w:id="2651"/>
    </w:p>
    <w:p w14:paraId="05168738" w14:textId="2F3D60B8" w:rsidR="008462F0" w:rsidRDefault="008462F0" w:rsidP="008462F0">
      <w:pPr>
        <w:pStyle w:val="af6"/>
        <w:keepNext/>
        <w:rPr>
          <w:rtl/>
        </w:rPr>
      </w:pPr>
      <w:bookmarkStart w:id="2652" w:name="ET_yor_6447_460"/>
      <w:r w:rsidRPr="008462F0">
        <w:rPr>
          <w:rStyle w:val="TagStyle"/>
          <w:rtl/>
        </w:rPr>
        <w:t xml:space="preserve"> &lt;&lt; יור &gt;&gt; </w:t>
      </w:r>
      <w:r>
        <w:rPr>
          <w:rtl/>
        </w:rPr>
        <w:t xml:space="preserve">היו"ר יונתן </w:t>
      </w:r>
      <w:proofErr w:type="spellStart"/>
      <w:r>
        <w:rPr>
          <w:rtl/>
        </w:rPr>
        <w:t>מישרקי</w:t>
      </w:r>
      <w:proofErr w:type="spellEnd"/>
      <w:r>
        <w:rPr>
          <w:rtl/>
        </w:rPr>
        <w:t>:</w:t>
      </w:r>
      <w:r w:rsidRPr="008462F0">
        <w:rPr>
          <w:rStyle w:val="TagStyle"/>
          <w:rtl/>
        </w:rPr>
        <w:t xml:space="preserve"> &lt;&lt; יור &gt;&gt;</w:t>
      </w:r>
      <w:r w:rsidR="008D2DE1">
        <w:rPr>
          <w:rtl/>
        </w:rPr>
        <w:t xml:space="preserve"> </w:t>
      </w:r>
      <w:bookmarkEnd w:id="2652"/>
    </w:p>
    <w:p w14:paraId="34DECD29" w14:textId="77777777" w:rsidR="008462F0" w:rsidRDefault="008462F0" w:rsidP="008462F0">
      <w:pPr>
        <w:pStyle w:val="KeepWithNext"/>
        <w:rPr>
          <w:rtl/>
          <w:lang w:eastAsia="he-IL"/>
        </w:rPr>
      </w:pPr>
    </w:p>
    <w:p w14:paraId="1ECCEEA6" w14:textId="2553BD4C" w:rsidR="008462F0" w:rsidRDefault="008462F0" w:rsidP="008462F0">
      <w:pPr>
        <w:rPr>
          <w:rtl/>
          <w:lang w:eastAsia="he-IL"/>
        </w:rPr>
      </w:pPr>
      <w:bookmarkStart w:id="2653" w:name="_ETM_Q1_4686327"/>
      <w:bookmarkStart w:id="2654" w:name="_ETM_Q1_4686359"/>
      <w:bookmarkEnd w:id="2653"/>
      <w:bookmarkEnd w:id="2654"/>
      <w:r>
        <w:rPr>
          <w:rFonts w:hint="cs"/>
          <w:rtl/>
          <w:lang w:eastAsia="he-IL"/>
        </w:rPr>
        <w:t xml:space="preserve">באמת, פנינה, </w:t>
      </w:r>
      <w:bookmarkStart w:id="2655" w:name="_ETM_Q1_4686415"/>
      <w:bookmarkEnd w:id="2655"/>
      <w:r>
        <w:rPr>
          <w:rFonts w:hint="cs"/>
          <w:rtl/>
          <w:lang w:eastAsia="he-IL"/>
        </w:rPr>
        <w:t xml:space="preserve">זאת הערה מיותרת. </w:t>
      </w:r>
      <w:bookmarkStart w:id="2656" w:name="_ETM_Q1_4690329"/>
      <w:bookmarkEnd w:id="2656"/>
    </w:p>
    <w:p w14:paraId="10D484B4" w14:textId="77777777" w:rsidR="008462F0" w:rsidRDefault="008462F0" w:rsidP="008462F0">
      <w:pPr>
        <w:rPr>
          <w:rtl/>
          <w:lang w:eastAsia="he-IL"/>
        </w:rPr>
      </w:pPr>
      <w:bookmarkStart w:id="2657" w:name="_ETM_Q1_4690364"/>
      <w:bookmarkStart w:id="2658" w:name="_ETM_Q1_4688984"/>
      <w:bookmarkEnd w:id="2657"/>
      <w:bookmarkEnd w:id="2658"/>
    </w:p>
    <w:p w14:paraId="74CB322E" w14:textId="5E8C6A41" w:rsidR="008462F0" w:rsidRDefault="008462F0" w:rsidP="008462F0">
      <w:pPr>
        <w:pStyle w:val="af9"/>
        <w:keepNext/>
        <w:rPr>
          <w:rtl/>
          <w:lang w:eastAsia="he-IL"/>
        </w:rPr>
      </w:pPr>
      <w:bookmarkStart w:id="2659" w:name="ET_guest_פנינה_אורן_שני_דור_461"/>
      <w:r w:rsidRPr="008462F0">
        <w:rPr>
          <w:rStyle w:val="TagStyle"/>
          <w:rtl/>
        </w:rPr>
        <w:t xml:space="preserve"> &lt;&lt; אורח &gt;&gt; </w:t>
      </w:r>
      <w:r>
        <w:rPr>
          <w:rtl/>
          <w:lang w:eastAsia="he-IL"/>
        </w:rPr>
        <w:t>פנינה אורן שני דור:</w:t>
      </w:r>
      <w:r w:rsidRPr="008462F0">
        <w:rPr>
          <w:rStyle w:val="TagStyle"/>
          <w:rtl/>
        </w:rPr>
        <w:t xml:space="preserve"> &lt;&lt; אורח &gt;&gt;</w:t>
      </w:r>
      <w:r w:rsidR="008D2DE1">
        <w:rPr>
          <w:rtl/>
          <w:lang w:eastAsia="he-IL"/>
        </w:rPr>
        <w:t xml:space="preserve"> </w:t>
      </w:r>
      <w:bookmarkEnd w:id="2659"/>
    </w:p>
    <w:p w14:paraId="648DD879" w14:textId="77777777" w:rsidR="008462F0" w:rsidRDefault="008462F0" w:rsidP="008462F0">
      <w:pPr>
        <w:pStyle w:val="KeepWithNext"/>
        <w:rPr>
          <w:rtl/>
          <w:lang w:eastAsia="he-IL"/>
        </w:rPr>
      </w:pPr>
    </w:p>
    <w:p w14:paraId="0FBB1A26" w14:textId="3303E912" w:rsidR="008462F0" w:rsidRDefault="008462F0" w:rsidP="008462F0">
      <w:pPr>
        <w:rPr>
          <w:rtl/>
          <w:lang w:eastAsia="he-IL"/>
        </w:rPr>
      </w:pPr>
      <w:bookmarkStart w:id="2660" w:name="_ETM_Q1_4689234"/>
      <w:bookmarkEnd w:id="2660"/>
      <w:r>
        <w:rPr>
          <w:rFonts w:hint="cs"/>
          <w:rtl/>
          <w:lang w:eastAsia="he-IL"/>
        </w:rPr>
        <w:t>ס</w:t>
      </w:r>
      <w:bookmarkStart w:id="2661" w:name="_ETM_Q1_4689275"/>
      <w:bookmarkEnd w:id="2661"/>
      <w:r>
        <w:rPr>
          <w:rFonts w:hint="cs"/>
          <w:rtl/>
          <w:lang w:eastAsia="he-IL"/>
        </w:rPr>
        <w:t>ליחה. אני חוזרת בי.</w:t>
      </w:r>
    </w:p>
    <w:p w14:paraId="66AD21F8" w14:textId="77777777" w:rsidR="008462F0" w:rsidRDefault="008462F0" w:rsidP="008462F0">
      <w:pPr>
        <w:rPr>
          <w:rtl/>
          <w:lang w:eastAsia="he-IL"/>
        </w:rPr>
      </w:pPr>
      <w:bookmarkStart w:id="2662" w:name="_ETM_Q1_4692676"/>
      <w:bookmarkStart w:id="2663" w:name="_ETM_Q1_4692711"/>
      <w:bookmarkEnd w:id="2662"/>
      <w:bookmarkEnd w:id="2663"/>
    </w:p>
    <w:p w14:paraId="7AA5F9A0" w14:textId="6E7C4DFA" w:rsidR="008462F0" w:rsidRDefault="008462F0" w:rsidP="008462F0">
      <w:pPr>
        <w:pStyle w:val="af6"/>
        <w:keepNext/>
        <w:rPr>
          <w:rtl/>
        </w:rPr>
      </w:pPr>
      <w:bookmarkStart w:id="2664" w:name="ET_yor_6447_462"/>
      <w:r w:rsidRPr="008462F0">
        <w:rPr>
          <w:rStyle w:val="TagStyle"/>
          <w:rtl/>
        </w:rPr>
        <w:t xml:space="preserve"> &lt;&lt; יור &gt;&gt; </w:t>
      </w:r>
      <w:r>
        <w:rPr>
          <w:rtl/>
        </w:rPr>
        <w:t xml:space="preserve">היו"ר יונתן </w:t>
      </w:r>
      <w:proofErr w:type="spellStart"/>
      <w:r>
        <w:rPr>
          <w:rtl/>
        </w:rPr>
        <w:t>מישרקי</w:t>
      </w:r>
      <w:proofErr w:type="spellEnd"/>
      <w:r>
        <w:rPr>
          <w:rtl/>
        </w:rPr>
        <w:t>:</w:t>
      </w:r>
      <w:r w:rsidRPr="008462F0">
        <w:rPr>
          <w:rStyle w:val="TagStyle"/>
          <w:rtl/>
        </w:rPr>
        <w:t xml:space="preserve"> &lt;&lt; יור &gt;&gt;</w:t>
      </w:r>
      <w:r w:rsidR="008D2DE1">
        <w:rPr>
          <w:rtl/>
        </w:rPr>
        <w:t xml:space="preserve"> </w:t>
      </w:r>
      <w:bookmarkEnd w:id="2664"/>
    </w:p>
    <w:p w14:paraId="2BA514CE" w14:textId="77777777" w:rsidR="008462F0" w:rsidRDefault="008462F0" w:rsidP="008462F0">
      <w:pPr>
        <w:pStyle w:val="KeepWithNext"/>
        <w:rPr>
          <w:rtl/>
          <w:lang w:eastAsia="he-IL"/>
        </w:rPr>
      </w:pPr>
    </w:p>
    <w:p w14:paraId="3BF4628D" w14:textId="3C5CDB63" w:rsidR="008462F0" w:rsidRDefault="008462F0" w:rsidP="008462F0">
      <w:pPr>
        <w:rPr>
          <w:rtl/>
          <w:lang w:eastAsia="he-IL"/>
        </w:rPr>
      </w:pPr>
      <w:r>
        <w:rPr>
          <w:rFonts w:hint="cs"/>
          <w:rtl/>
          <w:lang w:eastAsia="he-IL"/>
        </w:rPr>
        <w:t xml:space="preserve">במשך חודשיים ניהלנו שיח בצורה יפה. </w:t>
      </w:r>
    </w:p>
    <w:p w14:paraId="155FFCBD" w14:textId="77777777" w:rsidR="008462F0" w:rsidRDefault="008462F0" w:rsidP="008462F0">
      <w:pPr>
        <w:rPr>
          <w:rtl/>
          <w:lang w:eastAsia="he-IL"/>
        </w:rPr>
      </w:pPr>
      <w:bookmarkStart w:id="2665" w:name="_ETM_Q1_4697261"/>
      <w:bookmarkStart w:id="2666" w:name="_ETM_Q1_4697296"/>
      <w:bookmarkEnd w:id="2665"/>
      <w:bookmarkEnd w:id="2666"/>
    </w:p>
    <w:p w14:paraId="3851C561" w14:textId="74198627" w:rsidR="008462F0" w:rsidRDefault="008462F0" w:rsidP="008462F0">
      <w:pPr>
        <w:pStyle w:val="af9"/>
        <w:keepNext/>
        <w:rPr>
          <w:rtl/>
          <w:lang w:eastAsia="he-IL"/>
        </w:rPr>
      </w:pPr>
      <w:bookmarkStart w:id="2667" w:name="ET_guest_פנינה_אורן_שני_דור_463"/>
      <w:r w:rsidRPr="008462F0">
        <w:rPr>
          <w:rStyle w:val="TagStyle"/>
          <w:rtl/>
        </w:rPr>
        <w:t xml:space="preserve"> &lt;&lt; אורח &gt;&gt; </w:t>
      </w:r>
      <w:r>
        <w:rPr>
          <w:rtl/>
          <w:lang w:eastAsia="he-IL"/>
        </w:rPr>
        <w:t>פנינה אורן שני דור:</w:t>
      </w:r>
      <w:r w:rsidRPr="008462F0">
        <w:rPr>
          <w:rStyle w:val="TagStyle"/>
          <w:rtl/>
        </w:rPr>
        <w:t xml:space="preserve"> &lt;&lt; אורח &gt;&gt;</w:t>
      </w:r>
      <w:r w:rsidR="008D2DE1">
        <w:rPr>
          <w:rtl/>
          <w:lang w:eastAsia="he-IL"/>
        </w:rPr>
        <w:t xml:space="preserve"> </w:t>
      </w:r>
      <w:bookmarkEnd w:id="2667"/>
    </w:p>
    <w:p w14:paraId="08B208E8" w14:textId="77777777" w:rsidR="008462F0" w:rsidRDefault="008462F0" w:rsidP="008462F0">
      <w:pPr>
        <w:pStyle w:val="KeepWithNext"/>
        <w:rPr>
          <w:rtl/>
          <w:lang w:eastAsia="he-IL"/>
        </w:rPr>
      </w:pPr>
    </w:p>
    <w:p w14:paraId="1E9D4907" w14:textId="0998DD58" w:rsidR="008462F0" w:rsidRDefault="008462F0" w:rsidP="008462F0">
      <w:pPr>
        <w:rPr>
          <w:rtl/>
          <w:lang w:eastAsia="he-IL"/>
        </w:rPr>
      </w:pPr>
      <w:r>
        <w:rPr>
          <w:rFonts w:hint="cs"/>
          <w:rtl/>
          <w:lang w:eastAsia="he-IL"/>
        </w:rPr>
        <w:t>אני חוזרת בי. אנחנו נוסיף</w:t>
      </w:r>
      <w:r w:rsidR="00E47EFF">
        <w:rPr>
          <w:rFonts w:hint="cs"/>
          <w:rtl/>
          <w:lang w:eastAsia="he-IL"/>
        </w:rPr>
        <w:t xml:space="preserve"> </w:t>
      </w:r>
      <w:r>
        <w:rPr>
          <w:rFonts w:hint="cs"/>
          <w:rtl/>
          <w:lang w:eastAsia="he-IL"/>
        </w:rPr>
        <w:t xml:space="preserve">בתקנות בטור </w:t>
      </w:r>
      <w:bookmarkStart w:id="2668" w:name="_ETM_Q1_4698450"/>
      <w:bookmarkEnd w:id="2668"/>
      <w:r>
        <w:rPr>
          <w:rFonts w:hint="cs"/>
          <w:rtl/>
          <w:lang w:eastAsia="he-IL"/>
        </w:rPr>
        <w:t>של היצרנים ונאמר שתקנה (2)(א) ותקנה (3) ו-(8) לתקנות</w:t>
      </w:r>
      <w:bookmarkStart w:id="2669" w:name="_ETM_Q1_4707236"/>
      <w:bookmarkEnd w:id="2669"/>
      <w:r>
        <w:rPr>
          <w:rFonts w:hint="cs"/>
          <w:rtl/>
          <w:lang w:eastAsia="he-IL"/>
        </w:rPr>
        <w:t xml:space="preserve"> מים מינרלים לא יחולו על יצרן נאות שייכנס למסלול </w:t>
      </w:r>
      <w:proofErr w:type="spellStart"/>
      <w:r>
        <w:rPr>
          <w:rFonts w:hint="cs"/>
          <w:rtl/>
          <w:lang w:eastAsia="he-IL"/>
        </w:rPr>
        <w:t>האקסלוסיבי</w:t>
      </w:r>
      <w:proofErr w:type="spellEnd"/>
      <w:r>
        <w:rPr>
          <w:rFonts w:hint="cs"/>
          <w:rtl/>
          <w:lang w:eastAsia="he-IL"/>
        </w:rPr>
        <w:t>.</w:t>
      </w:r>
    </w:p>
    <w:p w14:paraId="3A8961E3" w14:textId="77777777" w:rsidR="008462F0" w:rsidRDefault="008462F0" w:rsidP="008462F0">
      <w:pPr>
        <w:rPr>
          <w:rtl/>
          <w:lang w:eastAsia="he-IL"/>
        </w:rPr>
      </w:pPr>
      <w:bookmarkStart w:id="2670" w:name="_ETM_Q1_4711952"/>
      <w:bookmarkEnd w:id="2670"/>
    </w:p>
    <w:p w14:paraId="311A562F" w14:textId="214652B4" w:rsidR="008462F0" w:rsidRDefault="008462F0" w:rsidP="008462F0">
      <w:pPr>
        <w:pStyle w:val="af9"/>
        <w:keepNext/>
        <w:rPr>
          <w:rtl/>
          <w:lang w:eastAsia="he-IL"/>
        </w:rPr>
      </w:pPr>
      <w:bookmarkStart w:id="2671" w:name="ET_guest_רוית_ארבל_464"/>
      <w:r w:rsidRPr="008462F0">
        <w:rPr>
          <w:rStyle w:val="TagStyle"/>
          <w:rtl/>
        </w:rPr>
        <w:t xml:space="preserve"> &lt;&lt; אורח &gt;&gt; </w:t>
      </w:r>
      <w:proofErr w:type="spellStart"/>
      <w:r>
        <w:rPr>
          <w:rtl/>
          <w:lang w:eastAsia="he-IL"/>
        </w:rPr>
        <w:t>רוית</w:t>
      </w:r>
      <w:proofErr w:type="spellEnd"/>
      <w:r>
        <w:rPr>
          <w:rtl/>
          <w:lang w:eastAsia="he-IL"/>
        </w:rPr>
        <w:t xml:space="preserve"> ארבל:</w:t>
      </w:r>
      <w:r w:rsidRPr="008462F0">
        <w:rPr>
          <w:rStyle w:val="TagStyle"/>
          <w:rtl/>
        </w:rPr>
        <w:t xml:space="preserve"> &lt;&lt; אורח &gt;&gt;</w:t>
      </w:r>
      <w:r w:rsidR="008D2DE1">
        <w:rPr>
          <w:rtl/>
          <w:lang w:eastAsia="he-IL"/>
        </w:rPr>
        <w:t xml:space="preserve"> </w:t>
      </w:r>
      <w:bookmarkEnd w:id="2671"/>
    </w:p>
    <w:p w14:paraId="24289F96" w14:textId="77777777" w:rsidR="008462F0" w:rsidRDefault="008462F0" w:rsidP="008462F0">
      <w:pPr>
        <w:pStyle w:val="KeepWithNext"/>
        <w:rPr>
          <w:rtl/>
          <w:lang w:eastAsia="he-IL"/>
        </w:rPr>
      </w:pPr>
    </w:p>
    <w:p w14:paraId="336D7A91" w14:textId="700D55DD" w:rsidR="008462F0" w:rsidRPr="008462F0" w:rsidRDefault="008462F0" w:rsidP="008462F0">
      <w:pPr>
        <w:rPr>
          <w:rtl/>
          <w:lang w:eastAsia="he-IL"/>
        </w:rPr>
      </w:pPr>
      <w:bookmarkStart w:id="2672" w:name="_ETM_Q1_4712201"/>
      <w:bookmarkStart w:id="2673" w:name="_ETM_Q1_4712232"/>
      <w:bookmarkEnd w:id="2672"/>
      <w:bookmarkEnd w:id="2673"/>
      <w:r>
        <w:rPr>
          <w:rFonts w:hint="cs"/>
          <w:rtl/>
          <w:lang w:eastAsia="he-IL"/>
        </w:rPr>
        <w:t>יבואן נאות.</w:t>
      </w:r>
    </w:p>
    <w:p w14:paraId="684221A4" w14:textId="77777777" w:rsidR="008462F0" w:rsidRDefault="008462F0" w:rsidP="008462F0">
      <w:pPr>
        <w:rPr>
          <w:rtl/>
          <w:lang w:eastAsia="he-IL"/>
        </w:rPr>
      </w:pPr>
    </w:p>
    <w:p w14:paraId="544EAF7B" w14:textId="1091B06D" w:rsidR="008462F0" w:rsidRDefault="008462F0" w:rsidP="008462F0">
      <w:pPr>
        <w:pStyle w:val="af9"/>
        <w:keepNext/>
        <w:rPr>
          <w:rtl/>
          <w:lang w:eastAsia="he-IL"/>
        </w:rPr>
      </w:pPr>
      <w:r w:rsidRPr="008462F0">
        <w:rPr>
          <w:rStyle w:val="TagStyle"/>
          <w:rtl/>
        </w:rPr>
        <w:t xml:space="preserve"> &lt;&lt; אורח &gt;&gt; </w:t>
      </w:r>
      <w:r>
        <w:rPr>
          <w:rtl/>
          <w:lang w:eastAsia="he-IL"/>
        </w:rPr>
        <w:t>גל ברנס:</w:t>
      </w:r>
      <w:r w:rsidRPr="008462F0">
        <w:rPr>
          <w:rStyle w:val="TagStyle"/>
          <w:rtl/>
        </w:rPr>
        <w:t xml:space="preserve"> &lt;&lt; אורח &gt;&gt;</w:t>
      </w:r>
      <w:r w:rsidR="008D2DE1">
        <w:rPr>
          <w:rtl/>
          <w:lang w:eastAsia="he-IL"/>
        </w:rPr>
        <w:t xml:space="preserve"> </w:t>
      </w:r>
    </w:p>
    <w:p w14:paraId="3B959F58" w14:textId="77777777" w:rsidR="008462F0" w:rsidRDefault="008462F0" w:rsidP="008462F0">
      <w:pPr>
        <w:pStyle w:val="KeepWithNext"/>
        <w:rPr>
          <w:rtl/>
          <w:lang w:eastAsia="he-IL"/>
        </w:rPr>
      </w:pPr>
    </w:p>
    <w:p w14:paraId="264C8735" w14:textId="2B9480C1" w:rsidR="008462F0" w:rsidRDefault="008462F0" w:rsidP="008462F0">
      <w:pPr>
        <w:rPr>
          <w:rtl/>
          <w:lang w:eastAsia="he-IL"/>
        </w:rPr>
      </w:pPr>
      <w:r>
        <w:rPr>
          <w:rFonts w:hint="cs"/>
          <w:rtl/>
          <w:lang w:eastAsia="he-IL"/>
        </w:rPr>
        <w:t>יצרן נאות.</w:t>
      </w:r>
      <w:bookmarkStart w:id="2674" w:name="_ETM_Q1_4714390"/>
      <w:bookmarkEnd w:id="2674"/>
    </w:p>
    <w:p w14:paraId="53D94B4D" w14:textId="77777777" w:rsidR="008462F0" w:rsidRDefault="008462F0" w:rsidP="008462F0">
      <w:pPr>
        <w:rPr>
          <w:rtl/>
          <w:lang w:eastAsia="he-IL"/>
        </w:rPr>
      </w:pPr>
      <w:bookmarkStart w:id="2675" w:name="_ETM_Q1_4714494"/>
      <w:bookmarkEnd w:id="2675"/>
    </w:p>
    <w:p w14:paraId="48337D0E" w14:textId="263C5474" w:rsidR="008462F0" w:rsidRDefault="008462F0" w:rsidP="008462F0">
      <w:pPr>
        <w:pStyle w:val="a4"/>
        <w:keepNext/>
        <w:rPr>
          <w:rtl/>
        </w:rPr>
      </w:pPr>
      <w:bookmarkStart w:id="2676" w:name="ET_speaker_נעה_בן_שבת_466"/>
      <w:r w:rsidRPr="008462F0">
        <w:rPr>
          <w:rStyle w:val="TagStyle"/>
          <w:rtl/>
        </w:rPr>
        <w:t xml:space="preserve"> &lt;&lt; דובר &gt;&gt; </w:t>
      </w:r>
      <w:r>
        <w:rPr>
          <w:rtl/>
        </w:rPr>
        <w:t>נעה בן שבת:</w:t>
      </w:r>
      <w:r w:rsidRPr="008462F0">
        <w:rPr>
          <w:rStyle w:val="TagStyle"/>
          <w:rtl/>
        </w:rPr>
        <w:t xml:space="preserve"> &lt;&lt; דובר &gt;&gt;</w:t>
      </w:r>
      <w:r w:rsidR="008D2DE1">
        <w:rPr>
          <w:rtl/>
        </w:rPr>
        <w:t xml:space="preserve"> </w:t>
      </w:r>
      <w:bookmarkEnd w:id="2676"/>
    </w:p>
    <w:p w14:paraId="5E990D79" w14:textId="77777777" w:rsidR="008462F0" w:rsidRDefault="008462F0" w:rsidP="008462F0">
      <w:pPr>
        <w:pStyle w:val="KeepWithNext"/>
        <w:rPr>
          <w:rtl/>
          <w:lang w:eastAsia="he-IL"/>
        </w:rPr>
      </w:pPr>
    </w:p>
    <w:p w14:paraId="11CCDD3F" w14:textId="7F2F8198" w:rsidR="008462F0" w:rsidRDefault="008462F0" w:rsidP="008462F0">
      <w:pPr>
        <w:rPr>
          <w:rtl/>
          <w:lang w:eastAsia="he-IL"/>
        </w:rPr>
      </w:pPr>
      <w:r>
        <w:rPr>
          <w:rFonts w:hint="cs"/>
          <w:rtl/>
          <w:lang w:eastAsia="he-IL"/>
        </w:rPr>
        <w:t xml:space="preserve">לא עקבתי אחרי מה שהקראת </w:t>
      </w:r>
      <w:bookmarkStart w:id="2677" w:name="_ETM_Q1_4719304"/>
      <w:bookmarkEnd w:id="2677"/>
      <w:r>
        <w:rPr>
          <w:rFonts w:hint="cs"/>
          <w:rtl/>
          <w:lang w:eastAsia="he-IL"/>
        </w:rPr>
        <w:t>ואני לא יודעת מה זה התקנות האלה</w:t>
      </w:r>
      <w:r w:rsidR="00225678">
        <w:rPr>
          <w:rFonts w:hint="cs"/>
          <w:rtl/>
          <w:lang w:eastAsia="he-IL"/>
        </w:rPr>
        <w:t>.</w:t>
      </w:r>
    </w:p>
    <w:p w14:paraId="05441BEE" w14:textId="77777777" w:rsidR="00225678" w:rsidRDefault="00225678" w:rsidP="008462F0">
      <w:pPr>
        <w:rPr>
          <w:rtl/>
          <w:lang w:eastAsia="he-IL"/>
        </w:rPr>
      </w:pPr>
    </w:p>
    <w:p w14:paraId="392F6267" w14:textId="24865612" w:rsidR="00225678" w:rsidRDefault="00225678" w:rsidP="00225678">
      <w:pPr>
        <w:pStyle w:val="af9"/>
        <w:keepNext/>
        <w:rPr>
          <w:rtl/>
          <w:lang w:eastAsia="he-IL"/>
        </w:rPr>
      </w:pPr>
      <w:bookmarkStart w:id="2678" w:name="ET_guest_אביב_חצבני_462"/>
      <w:r w:rsidRPr="0022567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25678">
        <w:rPr>
          <w:rStyle w:val="TagStyle"/>
          <w:rtl/>
        </w:rPr>
        <w:t xml:space="preserve"> &lt;&lt; אורח &gt;&gt;</w:t>
      </w:r>
      <w:r w:rsidR="007436CA">
        <w:rPr>
          <w:rtl/>
          <w:lang w:eastAsia="he-IL"/>
        </w:rPr>
        <w:t xml:space="preserve"> </w:t>
      </w:r>
      <w:bookmarkEnd w:id="2678"/>
    </w:p>
    <w:p w14:paraId="36EB703B" w14:textId="77777777" w:rsidR="00225678" w:rsidRDefault="00225678" w:rsidP="00225678">
      <w:pPr>
        <w:pStyle w:val="KeepWithNext"/>
        <w:rPr>
          <w:rtl/>
          <w:lang w:eastAsia="he-IL"/>
        </w:rPr>
      </w:pPr>
    </w:p>
    <w:p w14:paraId="7FFB5805" w14:textId="4CBEA9EA" w:rsidR="00225678" w:rsidRDefault="00225678" w:rsidP="00225678">
      <w:pPr>
        <w:rPr>
          <w:rtl/>
          <w:lang w:eastAsia="he-IL"/>
        </w:rPr>
      </w:pPr>
      <w:r>
        <w:rPr>
          <w:rFonts w:hint="cs"/>
          <w:rtl/>
          <w:lang w:eastAsia="he-IL"/>
        </w:rPr>
        <w:t xml:space="preserve">מה שהוסבר, זה הפוך. את רוצה לפטור את היבואן </w:t>
      </w:r>
      <w:bookmarkStart w:id="2679" w:name="_ETM_Q1_4723216"/>
      <w:bookmarkEnd w:id="2679"/>
      <w:r>
        <w:rPr>
          <w:rFonts w:hint="cs"/>
          <w:rtl/>
          <w:lang w:eastAsia="he-IL"/>
        </w:rPr>
        <w:t xml:space="preserve">הנאות במסלול האירופי בנושא של מקור מים וזה הגיוני כי נותנים מים ממקום אחר. לגבי </w:t>
      </w:r>
      <w:bookmarkStart w:id="2680" w:name="_ETM_Q1_4731053"/>
      <w:bookmarkEnd w:id="2680"/>
      <w:r>
        <w:rPr>
          <w:rFonts w:hint="cs"/>
          <w:rtl/>
          <w:lang w:eastAsia="he-IL"/>
        </w:rPr>
        <w:t xml:space="preserve">כל יתר התקנות, מים מינרלים, נקבע כאן מועד </w:t>
      </w:r>
      <w:bookmarkStart w:id="2681" w:name="_ETM_Q1_4733664"/>
      <w:bookmarkEnd w:id="2681"/>
      <w:r>
        <w:rPr>
          <w:rFonts w:hint="cs"/>
          <w:rtl/>
          <w:lang w:eastAsia="he-IL"/>
        </w:rPr>
        <w:t>שאומר שעד ה-1 בינואר 2025 צריכים לשבת ביחד</w:t>
      </w:r>
      <w:bookmarkStart w:id="2682" w:name="_ETM_Q1_4739227"/>
      <w:bookmarkEnd w:id="2682"/>
      <w:r>
        <w:rPr>
          <w:rFonts w:hint="cs"/>
          <w:rtl/>
          <w:lang w:eastAsia="he-IL"/>
        </w:rPr>
        <w:t xml:space="preserve"> כי אפשר להשית את זה על היצרנים המקומיים. אם לא מסכימים, יש 12 חודשים נוספים. מה </w:t>
      </w:r>
      <w:bookmarkStart w:id="2683" w:name="_ETM_Q1_4746864"/>
      <w:bookmarkEnd w:id="2683"/>
      <w:r>
        <w:rPr>
          <w:rFonts w:hint="cs"/>
          <w:rtl/>
          <w:lang w:eastAsia="he-IL"/>
        </w:rPr>
        <w:t>שמופיע בנוסח כרגע זה בדלת האחורית, הוא יחתום על ה</w:t>
      </w:r>
      <w:r w:rsidR="00947BAD">
        <w:rPr>
          <w:rFonts w:hint="cs"/>
          <w:rtl/>
          <w:lang w:eastAsia="he-IL"/>
        </w:rPr>
        <w:t xml:space="preserve">וראות הדין </w:t>
      </w:r>
      <w:r>
        <w:rPr>
          <w:rFonts w:hint="cs"/>
          <w:rtl/>
          <w:lang w:eastAsia="he-IL"/>
        </w:rPr>
        <w:t>האירופי ויביא מה שהוא רוצה.</w:t>
      </w:r>
    </w:p>
    <w:p w14:paraId="72A0B17A" w14:textId="77777777" w:rsidR="00225678" w:rsidRDefault="00225678" w:rsidP="00225678">
      <w:pPr>
        <w:rPr>
          <w:rtl/>
          <w:lang w:eastAsia="he-IL"/>
        </w:rPr>
      </w:pPr>
      <w:bookmarkStart w:id="2684" w:name="_ETM_Q1_4754231"/>
      <w:bookmarkStart w:id="2685" w:name="_ETM_Q1_4754270"/>
      <w:bookmarkEnd w:id="2684"/>
      <w:bookmarkEnd w:id="2685"/>
    </w:p>
    <w:p w14:paraId="480F5527" w14:textId="3084E822" w:rsidR="00225678" w:rsidRDefault="00225678" w:rsidP="00225678">
      <w:pPr>
        <w:pStyle w:val="af9"/>
        <w:keepNext/>
        <w:rPr>
          <w:rtl/>
          <w:lang w:eastAsia="he-IL"/>
        </w:rPr>
      </w:pPr>
      <w:bookmarkStart w:id="2686" w:name="ET_guest_גל_ברנס_463"/>
      <w:r w:rsidRPr="00225678">
        <w:rPr>
          <w:rStyle w:val="TagStyle"/>
          <w:rtl/>
        </w:rPr>
        <w:t xml:space="preserve"> &lt;&lt; אורח &gt;&gt; </w:t>
      </w:r>
      <w:r>
        <w:rPr>
          <w:rtl/>
          <w:lang w:eastAsia="he-IL"/>
        </w:rPr>
        <w:t>גל ברנס:</w:t>
      </w:r>
      <w:r w:rsidRPr="00225678">
        <w:rPr>
          <w:rStyle w:val="TagStyle"/>
          <w:rtl/>
        </w:rPr>
        <w:t xml:space="preserve"> &lt;&lt; אורח &gt;&gt;</w:t>
      </w:r>
      <w:r w:rsidR="007436CA">
        <w:rPr>
          <w:rtl/>
          <w:lang w:eastAsia="he-IL"/>
        </w:rPr>
        <w:t xml:space="preserve"> </w:t>
      </w:r>
      <w:bookmarkEnd w:id="2686"/>
    </w:p>
    <w:p w14:paraId="4715AE95" w14:textId="77777777" w:rsidR="00225678" w:rsidRDefault="00225678" w:rsidP="00225678">
      <w:pPr>
        <w:pStyle w:val="KeepWithNext"/>
        <w:rPr>
          <w:rtl/>
          <w:lang w:eastAsia="he-IL"/>
        </w:rPr>
      </w:pPr>
    </w:p>
    <w:p w14:paraId="508DD083" w14:textId="5F561906" w:rsidR="00225678" w:rsidRDefault="00225678" w:rsidP="00225678">
      <w:pPr>
        <w:rPr>
          <w:rtl/>
          <w:lang w:eastAsia="he-IL"/>
        </w:rPr>
      </w:pPr>
      <w:bookmarkStart w:id="2687" w:name="_ETM_Q1_4754357"/>
      <w:bookmarkStart w:id="2688" w:name="_ETM_Q1_4754389"/>
      <w:bookmarkEnd w:id="2687"/>
      <w:bookmarkEnd w:id="2688"/>
      <w:r>
        <w:rPr>
          <w:rFonts w:hint="cs"/>
          <w:rtl/>
          <w:lang w:eastAsia="he-IL"/>
        </w:rPr>
        <w:t>אני אחדד את מה שפנ</w:t>
      </w:r>
      <w:bookmarkStart w:id="2689" w:name="_ETM_Q1_4753873"/>
      <w:bookmarkEnd w:id="2689"/>
      <w:r>
        <w:rPr>
          <w:rFonts w:hint="cs"/>
          <w:rtl/>
          <w:lang w:eastAsia="he-IL"/>
        </w:rPr>
        <w:t xml:space="preserve">ינה אמרה. פנינה אמרה שנוסיף גם ליצרן הנאות </w:t>
      </w:r>
      <w:r>
        <w:rPr>
          <w:rtl/>
          <w:lang w:eastAsia="he-IL"/>
        </w:rPr>
        <w:t>–</w:t>
      </w:r>
      <w:r>
        <w:rPr>
          <w:rFonts w:hint="cs"/>
          <w:rtl/>
          <w:lang w:eastAsia="he-IL"/>
        </w:rPr>
        <w:t xml:space="preserve"> </w:t>
      </w:r>
      <w:bookmarkStart w:id="2690" w:name="_ETM_Q1_4760524"/>
      <w:bookmarkEnd w:id="2690"/>
      <w:r>
        <w:rPr>
          <w:rFonts w:hint="cs"/>
          <w:rtl/>
          <w:lang w:eastAsia="he-IL"/>
        </w:rPr>
        <w:t xml:space="preserve">ותכף נגיע לתוספת שלו </w:t>
      </w:r>
      <w:r>
        <w:rPr>
          <w:rtl/>
          <w:lang w:eastAsia="he-IL"/>
        </w:rPr>
        <w:t>–</w:t>
      </w:r>
      <w:r>
        <w:rPr>
          <w:rFonts w:hint="cs"/>
          <w:rtl/>
          <w:lang w:eastAsia="he-IL"/>
        </w:rPr>
        <w:t xml:space="preserve"> שגם הוא יוכל ב-1 בינואר </w:t>
      </w:r>
      <w:bookmarkStart w:id="2691" w:name="_ETM_Q1_4763053"/>
      <w:bookmarkEnd w:id="2691"/>
      <w:r>
        <w:rPr>
          <w:rFonts w:hint="cs"/>
          <w:rtl/>
          <w:lang w:eastAsia="he-IL"/>
        </w:rPr>
        <w:t>2025 לעשות את זה למעט אותן תקנות</w:t>
      </w:r>
      <w:r w:rsidR="008D2DE1">
        <w:rPr>
          <w:rFonts w:hint="cs"/>
          <w:rtl/>
          <w:lang w:eastAsia="he-IL"/>
        </w:rPr>
        <w:t xml:space="preserve"> </w:t>
      </w:r>
      <w:bookmarkStart w:id="2692" w:name="_ETM_Q1_4765925"/>
      <w:bookmarkEnd w:id="2692"/>
      <w:r>
        <w:rPr>
          <w:rFonts w:hint="cs"/>
          <w:rtl/>
          <w:lang w:eastAsia="he-IL"/>
        </w:rPr>
        <w:t>שפנינה הקריאה שנוגעות למקור המים.</w:t>
      </w:r>
    </w:p>
    <w:p w14:paraId="32FEB00C" w14:textId="77777777" w:rsidR="00225678" w:rsidRDefault="00225678" w:rsidP="00225678">
      <w:pPr>
        <w:rPr>
          <w:rtl/>
          <w:lang w:eastAsia="he-IL"/>
        </w:rPr>
      </w:pPr>
      <w:bookmarkStart w:id="2693" w:name="_ETM_Q1_4765945"/>
      <w:bookmarkStart w:id="2694" w:name="_ETM_Q1_4765980"/>
      <w:bookmarkStart w:id="2695" w:name="_ETM_Q1_4766673"/>
      <w:bookmarkEnd w:id="2693"/>
      <w:bookmarkEnd w:id="2694"/>
      <w:bookmarkEnd w:id="2695"/>
    </w:p>
    <w:p w14:paraId="7E2991BD" w14:textId="7140114D" w:rsidR="00225678" w:rsidRDefault="00225678" w:rsidP="00225678">
      <w:pPr>
        <w:pStyle w:val="af9"/>
        <w:keepNext/>
        <w:rPr>
          <w:rtl/>
          <w:lang w:eastAsia="he-IL"/>
        </w:rPr>
      </w:pPr>
      <w:bookmarkStart w:id="2696" w:name="ET_guest_אביב_חצבני_464"/>
      <w:r w:rsidRPr="0022567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25678">
        <w:rPr>
          <w:rStyle w:val="TagStyle"/>
          <w:rtl/>
        </w:rPr>
        <w:t xml:space="preserve"> &lt;&lt; אורח &gt;&gt;</w:t>
      </w:r>
      <w:r w:rsidR="007436CA">
        <w:rPr>
          <w:rtl/>
          <w:lang w:eastAsia="he-IL"/>
        </w:rPr>
        <w:t xml:space="preserve"> </w:t>
      </w:r>
      <w:bookmarkEnd w:id="2696"/>
    </w:p>
    <w:p w14:paraId="07CB7C99" w14:textId="77777777" w:rsidR="00225678" w:rsidRDefault="00225678" w:rsidP="00225678">
      <w:pPr>
        <w:pStyle w:val="KeepWithNext"/>
        <w:rPr>
          <w:rtl/>
          <w:lang w:eastAsia="he-IL"/>
        </w:rPr>
      </w:pPr>
    </w:p>
    <w:p w14:paraId="0DF7278E" w14:textId="54618069" w:rsidR="00225678" w:rsidRDefault="00225678" w:rsidP="00225678">
      <w:pPr>
        <w:rPr>
          <w:rtl/>
          <w:lang w:eastAsia="he-IL"/>
        </w:rPr>
      </w:pPr>
      <w:bookmarkStart w:id="2697" w:name="_ETM_Q1_4766916"/>
      <w:bookmarkStart w:id="2698" w:name="_ETM_Q1_4766946"/>
      <w:bookmarkEnd w:id="2697"/>
      <w:bookmarkEnd w:id="2698"/>
      <w:r>
        <w:rPr>
          <w:rFonts w:hint="cs"/>
          <w:rtl/>
          <w:lang w:eastAsia="he-IL"/>
        </w:rPr>
        <w:t xml:space="preserve">יש מנגנון עם מים מינרלים עם </w:t>
      </w:r>
      <w:bookmarkStart w:id="2699" w:name="_ETM_Q1_4770622"/>
      <w:bookmarkEnd w:id="2699"/>
      <w:r>
        <w:rPr>
          <w:rFonts w:hint="cs"/>
          <w:rtl/>
          <w:lang w:eastAsia="he-IL"/>
        </w:rPr>
        <w:t>אורכה של</w:t>
      </w:r>
      <w:bookmarkStart w:id="2700" w:name="_ETM_Q1_4771265"/>
      <w:bookmarkStart w:id="2701" w:name="_ETM_Q1_4771299"/>
      <w:bookmarkEnd w:id="2700"/>
      <w:bookmarkEnd w:id="2701"/>
      <w:r>
        <w:rPr>
          <w:rFonts w:hint="cs"/>
          <w:rtl/>
          <w:lang w:eastAsia="he-IL"/>
        </w:rPr>
        <w:t xml:space="preserve"> השר.</w:t>
      </w:r>
    </w:p>
    <w:p w14:paraId="5DCD1187" w14:textId="77777777" w:rsidR="00225678" w:rsidRDefault="00225678" w:rsidP="00225678">
      <w:pPr>
        <w:rPr>
          <w:rtl/>
          <w:lang w:eastAsia="he-IL"/>
        </w:rPr>
      </w:pPr>
    </w:p>
    <w:p w14:paraId="1AC5A0C0" w14:textId="6E5F2AD5" w:rsidR="00225678" w:rsidRDefault="00225678" w:rsidP="00225678">
      <w:pPr>
        <w:pStyle w:val="af9"/>
        <w:keepNext/>
        <w:rPr>
          <w:rtl/>
          <w:lang w:eastAsia="he-IL"/>
        </w:rPr>
      </w:pPr>
      <w:bookmarkStart w:id="2702" w:name="ET_guest_גל_ברנס_465"/>
      <w:r w:rsidRPr="00225678">
        <w:rPr>
          <w:rStyle w:val="TagStyle"/>
          <w:rtl/>
        </w:rPr>
        <w:t xml:space="preserve"> &lt;&lt; אורח &gt;&gt; </w:t>
      </w:r>
      <w:r>
        <w:rPr>
          <w:rtl/>
          <w:lang w:eastAsia="he-IL"/>
        </w:rPr>
        <w:t>גל ברנס:</w:t>
      </w:r>
      <w:r w:rsidRPr="00225678">
        <w:rPr>
          <w:rStyle w:val="TagStyle"/>
          <w:rtl/>
        </w:rPr>
        <w:t xml:space="preserve"> &lt;&lt; אורח &gt;&gt;</w:t>
      </w:r>
      <w:r w:rsidR="007436CA">
        <w:rPr>
          <w:rtl/>
          <w:lang w:eastAsia="he-IL"/>
        </w:rPr>
        <w:t xml:space="preserve"> </w:t>
      </w:r>
      <w:bookmarkEnd w:id="2702"/>
    </w:p>
    <w:p w14:paraId="5DB52C2D" w14:textId="77777777" w:rsidR="00225678" w:rsidRDefault="00225678" w:rsidP="00225678">
      <w:pPr>
        <w:pStyle w:val="KeepWithNext"/>
        <w:rPr>
          <w:rtl/>
          <w:lang w:eastAsia="he-IL"/>
        </w:rPr>
      </w:pPr>
    </w:p>
    <w:p w14:paraId="7E4CC231" w14:textId="5435B2DA" w:rsidR="00225678" w:rsidRDefault="00225678" w:rsidP="00225678">
      <w:pPr>
        <w:rPr>
          <w:rtl/>
          <w:lang w:eastAsia="he-IL"/>
        </w:rPr>
      </w:pPr>
      <w:r>
        <w:rPr>
          <w:rFonts w:hint="cs"/>
          <w:rtl/>
          <w:lang w:eastAsia="he-IL"/>
        </w:rPr>
        <w:t xml:space="preserve">שם אין אורכה גם ליצרן </w:t>
      </w:r>
      <w:bookmarkStart w:id="2703" w:name="_ETM_Q1_4772940"/>
      <w:bookmarkEnd w:id="2703"/>
      <w:r>
        <w:rPr>
          <w:rFonts w:hint="cs"/>
          <w:rtl/>
          <w:lang w:eastAsia="he-IL"/>
        </w:rPr>
        <w:t>וגם ליבואן. זה שוויוני.</w:t>
      </w:r>
      <w:bookmarkStart w:id="2704" w:name="_ETM_Q1_4777477"/>
      <w:bookmarkEnd w:id="2704"/>
    </w:p>
    <w:p w14:paraId="342F3526" w14:textId="77777777" w:rsidR="00225678" w:rsidRDefault="00225678" w:rsidP="00225678">
      <w:pPr>
        <w:rPr>
          <w:rtl/>
          <w:lang w:eastAsia="he-IL"/>
        </w:rPr>
      </w:pPr>
      <w:bookmarkStart w:id="2705" w:name="_ETM_Q1_4777511"/>
      <w:bookmarkEnd w:id="2705"/>
    </w:p>
    <w:p w14:paraId="0E039B25" w14:textId="5158C3D1" w:rsidR="00225678" w:rsidRDefault="00225678" w:rsidP="00225678">
      <w:pPr>
        <w:pStyle w:val="af9"/>
        <w:keepNext/>
        <w:rPr>
          <w:rtl/>
          <w:lang w:eastAsia="he-IL"/>
        </w:rPr>
      </w:pPr>
      <w:bookmarkStart w:id="2706" w:name="ET_guest_אביב_חצבני_466"/>
      <w:r w:rsidRPr="0022567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25678">
        <w:rPr>
          <w:rStyle w:val="TagStyle"/>
          <w:rtl/>
        </w:rPr>
        <w:t xml:space="preserve"> &lt;&lt; אורח &gt;&gt;</w:t>
      </w:r>
      <w:r w:rsidR="007436CA">
        <w:rPr>
          <w:rtl/>
          <w:lang w:eastAsia="he-IL"/>
        </w:rPr>
        <w:t xml:space="preserve"> </w:t>
      </w:r>
      <w:bookmarkEnd w:id="2706"/>
    </w:p>
    <w:p w14:paraId="41EC5996" w14:textId="77777777" w:rsidR="00225678" w:rsidRDefault="00225678" w:rsidP="00225678">
      <w:pPr>
        <w:pStyle w:val="KeepWithNext"/>
        <w:rPr>
          <w:rtl/>
          <w:lang w:eastAsia="he-IL"/>
        </w:rPr>
      </w:pPr>
    </w:p>
    <w:p w14:paraId="6C1EF012" w14:textId="77777777" w:rsidR="00947BAD" w:rsidRDefault="00225678" w:rsidP="00947BAD">
      <w:pPr>
        <w:rPr>
          <w:rtl/>
        </w:rPr>
      </w:pPr>
      <w:r>
        <w:rPr>
          <w:rFonts w:hint="cs"/>
          <w:rtl/>
          <w:lang w:eastAsia="he-IL"/>
        </w:rPr>
        <w:t>מה קורה אם אני צרי</w:t>
      </w:r>
      <w:bookmarkStart w:id="2707" w:name="_ETM_Q1_4774933"/>
      <w:bookmarkEnd w:id="2707"/>
      <w:r>
        <w:rPr>
          <w:rFonts w:hint="cs"/>
          <w:rtl/>
          <w:lang w:eastAsia="he-IL"/>
        </w:rPr>
        <w:t>ך להאריך בשנה?</w:t>
      </w:r>
      <w:bookmarkStart w:id="2708" w:name="_ETM_Q1_4778203"/>
      <w:bookmarkEnd w:id="2708"/>
      <w:r w:rsidR="006B350B">
        <w:rPr>
          <w:rFonts w:hint="cs"/>
          <w:rtl/>
          <w:lang w:eastAsia="he-IL"/>
        </w:rPr>
        <w:t xml:space="preserve"> </w:t>
      </w:r>
      <w:bookmarkStart w:id="2709" w:name="_ETM_Q1_4791273"/>
      <w:bookmarkStart w:id="2710" w:name="_ETM_Q1_4791307"/>
      <w:bookmarkEnd w:id="2709"/>
      <w:bookmarkEnd w:id="2710"/>
      <w:r>
        <w:rPr>
          <w:rFonts w:hint="cs"/>
          <w:rtl/>
          <w:lang w:eastAsia="he-IL"/>
        </w:rPr>
        <w:t xml:space="preserve">מה שמוצע כאן אומר שזה לא רלוונטי. מאוד </w:t>
      </w:r>
      <w:bookmarkStart w:id="2711" w:name="_ETM_Q1_4792290"/>
      <w:bookmarkEnd w:id="2711"/>
      <w:r>
        <w:rPr>
          <w:rFonts w:hint="cs"/>
          <w:rtl/>
          <w:lang w:eastAsia="he-IL"/>
        </w:rPr>
        <w:t>פשוט</w:t>
      </w:r>
      <w:bookmarkStart w:id="2712" w:name="_ETM_Q1_4793193"/>
      <w:bookmarkStart w:id="2713" w:name="_ETM_Q1_4793229"/>
      <w:bookmarkEnd w:id="2712"/>
      <w:bookmarkEnd w:id="2713"/>
      <w:r>
        <w:rPr>
          <w:rFonts w:hint="cs"/>
          <w:rtl/>
          <w:lang w:eastAsia="he-IL"/>
        </w:rPr>
        <w:t>.</w:t>
      </w:r>
      <w:bookmarkStart w:id="2714" w:name="_ETM_Q1_4797595"/>
      <w:bookmarkStart w:id="2715" w:name="_ETM_Q1_4797626"/>
      <w:bookmarkEnd w:id="2714"/>
      <w:bookmarkEnd w:id="2715"/>
    </w:p>
    <w:p w14:paraId="0F3F2AB9" w14:textId="77777777" w:rsidR="00947BAD" w:rsidRDefault="00947BAD" w:rsidP="00947BAD">
      <w:pPr>
        <w:rPr>
          <w:rtl/>
        </w:rPr>
      </w:pPr>
    </w:p>
    <w:p w14:paraId="36A134AD" w14:textId="25EB5964" w:rsidR="00947BAD" w:rsidRDefault="00947BAD" w:rsidP="00947BAD">
      <w:pPr>
        <w:pStyle w:val="af9"/>
        <w:keepNext/>
        <w:rPr>
          <w:rtl/>
        </w:rPr>
      </w:pPr>
      <w:bookmarkStart w:id="2716" w:name="ET_guest_רוית_ארבל_1005"/>
      <w:r w:rsidRPr="00947BAD">
        <w:rPr>
          <w:rStyle w:val="TagStyle"/>
          <w:rtl/>
        </w:rPr>
        <w:t xml:space="preserve"> &lt;&lt; אורח &gt;&gt; </w:t>
      </w:r>
      <w:proofErr w:type="spellStart"/>
      <w:r>
        <w:rPr>
          <w:rtl/>
        </w:rPr>
        <w:t>רוית</w:t>
      </w:r>
      <w:proofErr w:type="spellEnd"/>
      <w:r>
        <w:rPr>
          <w:rtl/>
        </w:rPr>
        <w:t xml:space="preserve"> ארבל:</w:t>
      </w:r>
      <w:r w:rsidRPr="00947BAD">
        <w:rPr>
          <w:rStyle w:val="TagStyle"/>
          <w:rtl/>
        </w:rPr>
        <w:t xml:space="preserve"> &lt;&lt; אורח &gt;&gt;</w:t>
      </w:r>
      <w:r w:rsidR="00F5595B">
        <w:rPr>
          <w:rtl/>
        </w:rPr>
        <w:t xml:space="preserve"> </w:t>
      </w:r>
      <w:bookmarkEnd w:id="2716"/>
    </w:p>
    <w:p w14:paraId="6EDBC4FE" w14:textId="77777777" w:rsidR="00947BAD" w:rsidRDefault="00947BAD" w:rsidP="00947BAD">
      <w:pPr>
        <w:pStyle w:val="KeepWithNext"/>
        <w:rPr>
          <w:rtl/>
        </w:rPr>
      </w:pPr>
    </w:p>
    <w:p w14:paraId="29C38709" w14:textId="616EB327" w:rsidR="00225678" w:rsidRDefault="00225678" w:rsidP="00947BAD">
      <w:pPr>
        <w:rPr>
          <w:rtl/>
        </w:rPr>
      </w:pPr>
      <w:r>
        <w:rPr>
          <w:rFonts w:hint="cs"/>
          <w:rtl/>
        </w:rPr>
        <w:t>אביב אומר ש</w:t>
      </w:r>
      <w:r>
        <w:rPr>
          <w:rFonts w:hint="cs"/>
          <w:rtl/>
          <w:lang w:eastAsia="he-IL"/>
        </w:rPr>
        <w:t>כל הרעיון היה סנכרון במועדים וזה פוגע בסנכרון.</w:t>
      </w:r>
    </w:p>
    <w:p w14:paraId="7C8D829B" w14:textId="77777777" w:rsidR="00225678" w:rsidRDefault="00225678" w:rsidP="00225678">
      <w:pPr>
        <w:rPr>
          <w:rtl/>
          <w:lang w:eastAsia="he-IL"/>
        </w:rPr>
      </w:pPr>
      <w:bookmarkStart w:id="2717" w:name="_ETM_Q1_4803124"/>
      <w:bookmarkStart w:id="2718" w:name="_ETM_Q1_4803158"/>
      <w:bookmarkStart w:id="2719" w:name="_ETM_Q1_4806675"/>
      <w:bookmarkEnd w:id="2717"/>
      <w:bookmarkEnd w:id="2718"/>
      <w:bookmarkEnd w:id="2719"/>
    </w:p>
    <w:p w14:paraId="17EF6EE0" w14:textId="1D954A45" w:rsidR="00225678" w:rsidRDefault="00225678" w:rsidP="00225678">
      <w:pPr>
        <w:pStyle w:val="af9"/>
        <w:keepNext/>
        <w:rPr>
          <w:rtl/>
          <w:lang w:eastAsia="he-IL"/>
        </w:rPr>
      </w:pPr>
      <w:bookmarkStart w:id="2720" w:name="ET_guest_פנינה_אורן_שני_דור_469"/>
      <w:r w:rsidRPr="00225678">
        <w:rPr>
          <w:rStyle w:val="TagStyle"/>
          <w:rtl/>
        </w:rPr>
        <w:t xml:space="preserve"> &lt;&lt; אורח &gt;&gt; </w:t>
      </w:r>
      <w:r>
        <w:rPr>
          <w:rtl/>
          <w:lang w:eastAsia="he-IL"/>
        </w:rPr>
        <w:t>פנינה אורן שני דור:</w:t>
      </w:r>
      <w:r w:rsidRPr="00225678">
        <w:rPr>
          <w:rStyle w:val="TagStyle"/>
          <w:rtl/>
        </w:rPr>
        <w:t xml:space="preserve"> &lt;&lt; אורח &gt;&gt;</w:t>
      </w:r>
      <w:r w:rsidR="007436CA">
        <w:rPr>
          <w:rtl/>
          <w:lang w:eastAsia="he-IL"/>
        </w:rPr>
        <w:t xml:space="preserve"> </w:t>
      </w:r>
      <w:bookmarkEnd w:id="2720"/>
    </w:p>
    <w:p w14:paraId="36220291" w14:textId="77777777" w:rsidR="00225678" w:rsidRDefault="00225678" w:rsidP="00225678">
      <w:pPr>
        <w:pStyle w:val="KeepWithNext"/>
        <w:rPr>
          <w:rtl/>
          <w:lang w:eastAsia="he-IL"/>
        </w:rPr>
      </w:pPr>
    </w:p>
    <w:p w14:paraId="028ECB58" w14:textId="323A6673" w:rsidR="00225678" w:rsidRDefault="00225678" w:rsidP="00225678">
      <w:pPr>
        <w:rPr>
          <w:rtl/>
          <w:lang w:eastAsia="he-IL"/>
        </w:rPr>
      </w:pPr>
      <w:bookmarkStart w:id="2721" w:name="_ETM_Q1_4806945"/>
      <w:bookmarkStart w:id="2722" w:name="_ETM_Q1_4806975"/>
      <w:bookmarkEnd w:id="2721"/>
      <w:bookmarkEnd w:id="2722"/>
      <w:r>
        <w:rPr>
          <w:rFonts w:hint="cs"/>
          <w:rtl/>
          <w:lang w:eastAsia="he-IL"/>
        </w:rPr>
        <w:t xml:space="preserve">אנחנו באים ואומרים שזה לא יחול עליהם </w:t>
      </w:r>
      <w:bookmarkStart w:id="2723" w:name="_ETM_Q1_4808035"/>
      <w:bookmarkEnd w:id="2723"/>
      <w:r>
        <w:rPr>
          <w:rFonts w:hint="cs"/>
          <w:rtl/>
          <w:lang w:eastAsia="he-IL"/>
        </w:rPr>
        <w:t>אלא רק הסעיפים האלה.</w:t>
      </w:r>
    </w:p>
    <w:p w14:paraId="7787ED69" w14:textId="77777777" w:rsidR="00225678" w:rsidRDefault="00225678" w:rsidP="00225678">
      <w:pPr>
        <w:rPr>
          <w:rtl/>
          <w:lang w:eastAsia="he-IL"/>
        </w:rPr>
      </w:pPr>
      <w:bookmarkStart w:id="2724" w:name="_ETM_Q1_4812274"/>
      <w:bookmarkStart w:id="2725" w:name="_ETM_Q1_4812308"/>
      <w:bookmarkEnd w:id="2724"/>
      <w:bookmarkEnd w:id="2725"/>
    </w:p>
    <w:p w14:paraId="3C0B2CC6" w14:textId="5FAFB2EE" w:rsidR="00225678" w:rsidRDefault="00225678" w:rsidP="00225678">
      <w:pPr>
        <w:pStyle w:val="af9"/>
        <w:keepNext/>
        <w:rPr>
          <w:rtl/>
          <w:lang w:eastAsia="he-IL"/>
        </w:rPr>
      </w:pPr>
      <w:bookmarkStart w:id="2726" w:name="ET_guest_גל_ברנס_470"/>
      <w:r w:rsidRPr="00225678">
        <w:rPr>
          <w:rStyle w:val="TagStyle"/>
          <w:rtl/>
        </w:rPr>
        <w:t xml:space="preserve"> &lt;&lt; אורח &gt;&gt; </w:t>
      </w:r>
      <w:r>
        <w:rPr>
          <w:rtl/>
          <w:lang w:eastAsia="he-IL"/>
        </w:rPr>
        <w:t>גל ברנס:</w:t>
      </w:r>
      <w:r w:rsidRPr="00225678">
        <w:rPr>
          <w:rStyle w:val="TagStyle"/>
          <w:rtl/>
        </w:rPr>
        <w:t xml:space="preserve"> &lt;&lt; אורח &gt;&gt;</w:t>
      </w:r>
      <w:r w:rsidR="007436CA">
        <w:rPr>
          <w:rtl/>
          <w:lang w:eastAsia="he-IL"/>
        </w:rPr>
        <w:t xml:space="preserve"> </w:t>
      </w:r>
      <w:bookmarkEnd w:id="2726"/>
    </w:p>
    <w:p w14:paraId="3519D594" w14:textId="77777777" w:rsidR="00225678" w:rsidRDefault="00225678" w:rsidP="00225678">
      <w:pPr>
        <w:pStyle w:val="KeepWithNext"/>
        <w:rPr>
          <w:rtl/>
          <w:lang w:eastAsia="he-IL"/>
        </w:rPr>
      </w:pPr>
    </w:p>
    <w:p w14:paraId="56E705B2" w14:textId="7C9BE1DD" w:rsidR="00225678" w:rsidRDefault="00225678" w:rsidP="00225678">
      <w:pPr>
        <w:rPr>
          <w:rtl/>
          <w:lang w:eastAsia="he-IL"/>
        </w:rPr>
      </w:pPr>
      <w:r>
        <w:rPr>
          <w:rFonts w:hint="cs"/>
          <w:rtl/>
          <w:lang w:eastAsia="he-IL"/>
        </w:rPr>
        <w:t>של מקור המים.</w:t>
      </w:r>
    </w:p>
    <w:p w14:paraId="48989C10" w14:textId="77777777" w:rsidR="00225678" w:rsidRDefault="00225678" w:rsidP="00225678">
      <w:pPr>
        <w:rPr>
          <w:rtl/>
          <w:lang w:eastAsia="he-IL"/>
        </w:rPr>
      </w:pPr>
      <w:bookmarkStart w:id="2727" w:name="_ETM_Q1_4812351"/>
      <w:bookmarkStart w:id="2728" w:name="_ETM_Q1_4812386"/>
      <w:bookmarkStart w:id="2729" w:name="_ETM_Q1_4814166"/>
      <w:bookmarkEnd w:id="2727"/>
      <w:bookmarkEnd w:id="2728"/>
      <w:bookmarkEnd w:id="2729"/>
    </w:p>
    <w:p w14:paraId="428F5143" w14:textId="029912ED" w:rsidR="00225678" w:rsidRDefault="00225678" w:rsidP="00225678">
      <w:pPr>
        <w:pStyle w:val="af9"/>
        <w:keepNext/>
        <w:rPr>
          <w:rtl/>
          <w:lang w:eastAsia="he-IL"/>
        </w:rPr>
      </w:pPr>
      <w:bookmarkStart w:id="2730" w:name="ET_guest_אביב_חצבני_471"/>
      <w:r w:rsidRPr="0022567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25678">
        <w:rPr>
          <w:rStyle w:val="TagStyle"/>
          <w:rtl/>
        </w:rPr>
        <w:t xml:space="preserve"> &lt;&lt; אורח &gt;&gt;</w:t>
      </w:r>
      <w:r w:rsidR="007436CA">
        <w:rPr>
          <w:rtl/>
          <w:lang w:eastAsia="he-IL"/>
        </w:rPr>
        <w:t xml:space="preserve"> </w:t>
      </w:r>
      <w:bookmarkEnd w:id="2730"/>
    </w:p>
    <w:p w14:paraId="7C0E3882" w14:textId="77777777" w:rsidR="00225678" w:rsidRDefault="00225678" w:rsidP="00225678">
      <w:pPr>
        <w:pStyle w:val="KeepWithNext"/>
        <w:rPr>
          <w:rtl/>
          <w:lang w:eastAsia="he-IL"/>
        </w:rPr>
      </w:pPr>
    </w:p>
    <w:p w14:paraId="770430D3" w14:textId="7CCC0A01" w:rsidR="00225678" w:rsidRDefault="00225678" w:rsidP="00225678">
      <w:pPr>
        <w:rPr>
          <w:rtl/>
          <w:lang w:eastAsia="he-IL"/>
        </w:rPr>
      </w:pPr>
      <w:bookmarkStart w:id="2731" w:name="_ETM_Q1_4814411"/>
      <w:bookmarkStart w:id="2732" w:name="_ETM_Q1_4814444"/>
      <w:bookmarkEnd w:id="2731"/>
      <w:bookmarkEnd w:id="2732"/>
      <w:r>
        <w:rPr>
          <w:rFonts w:hint="cs"/>
          <w:rtl/>
          <w:lang w:eastAsia="he-IL"/>
        </w:rPr>
        <w:t xml:space="preserve">אדוני, מה </w:t>
      </w:r>
      <w:bookmarkStart w:id="2733" w:name="_ETM_Q1_4813379"/>
      <w:bookmarkEnd w:id="2733"/>
      <w:r>
        <w:rPr>
          <w:rFonts w:hint="cs"/>
          <w:rtl/>
          <w:lang w:eastAsia="he-IL"/>
        </w:rPr>
        <w:t xml:space="preserve">קורה ב-31 בדצמבר? לא הספקנו להשלים את העבודה עם אותו מערך מומחים של מים מינרלים ויש כאן סעיף והוראת מעבר שאומר תחילה מאוחרת ל-12 חודשים. מה שמופיע </w:t>
      </w:r>
      <w:bookmarkStart w:id="2734" w:name="_ETM_Q1_4824337"/>
      <w:bookmarkEnd w:id="2734"/>
      <w:r>
        <w:rPr>
          <w:rFonts w:hint="cs"/>
          <w:rtl/>
          <w:lang w:eastAsia="he-IL"/>
        </w:rPr>
        <w:t>כרגע זה לא רלוונטי. זה מה שזה אומר. אני שואל מה כוונת המשורר. האם עשינ</w:t>
      </w:r>
      <w:bookmarkStart w:id="2735" w:name="_ETM_Q1_4830422"/>
      <w:bookmarkStart w:id="2736" w:name="_ETM_Q1_4831361"/>
      <w:bookmarkStart w:id="2737" w:name="_ETM_Q1_4831408"/>
      <w:bookmarkEnd w:id="2735"/>
      <w:bookmarkEnd w:id="2736"/>
      <w:bookmarkEnd w:id="2737"/>
      <w:r>
        <w:rPr>
          <w:rFonts w:hint="cs"/>
          <w:rtl/>
          <w:lang w:eastAsia="he-IL"/>
        </w:rPr>
        <w:t xml:space="preserve">ו תהליך שלם ובסיכומו של עניין מכניסים כאן </w:t>
      </w:r>
      <w:bookmarkStart w:id="2738" w:name="_ETM_Q1_4832481"/>
      <w:bookmarkEnd w:id="2738"/>
      <w:r>
        <w:rPr>
          <w:rFonts w:hint="cs"/>
          <w:rtl/>
          <w:lang w:eastAsia="he-IL"/>
        </w:rPr>
        <w:t xml:space="preserve">בדלת האחורית את היכולת לשנות את זה או לא? יש מנגנון. </w:t>
      </w:r>
    </w:p>
    <w:p w14:paraId="2732634D" w14:textId="77777777" w:rsidR="00225678" w:rsidRDefault="00225678" w:rsidP="00225678">
      <w:pPr>
        <w:rPr>
          <w:rtl/>
          <w:lang w:eastAsia="he-IL"/>
        </w:rPr>
      </w:pPr>
      <w:bookmarkStart w:id="2739" w:name="_ETM_Q1_4842231"/>
      <w:bookmarkStart w:id="2740" w:name="_ETM_Q1_4842268"/>
      <w:bookmarkEnd w:id="2739"/>
      <w:bookmarkEnd w:id="2740"/>
    </w:p>
    <w:p w14:paraId="63BAA4C6" w14:textId="637907B8" w:rsidR="00225678" w:rsidRDefault="00225678" w:rsidP="00225678">
      <w:pPr>
        <w:pStyle w:val="af9"/>
        <w:keepNext/>
        <w:rPr>
          <w:rtl/>
          <w:lang w:eastAsia="he-IL"/>
        </w:rPr>
      </w:pPr>
      <w:bookmarkStart w:id="2741" w:name="ET_guest_רוית_ארבל_472"/>
      <w:r w:rsidRPr="00225678">
        <w:rPr>
          <w:rStyle w:val="TagStyle"/>
          <w:rtl/>
        </w:rPr>
        <w:t xml:space="preserve"> &lt;&lt; אורח &gt;&gt; </w:t>
      </w:r>
      <w:proofErr w:type="spellStart"/>
      <w:r>
        <w:rPr>
          <w:rtl/>
          <w:lang w:eastAsia="he-IL"/>
        </w:rPr>
        <w:t>רוית</w:t>
      </w:r>
      <w:proofErr w:type="spellEnd"/>
      <w:r>
        <w:rPr>
          <w:rtl/>
          <w:lang w:eastAsia="he-IL"/>
        </w:rPr>
        <w:t xml:space="preserve"> ארבל:</w:t>
      </w:r>
      <w:r w:rsidRPr="00225678">
        <w:rPr>
          <w:rStyle w:val="TagStyle"/>
          <w:rtl/>
        </w:rPr>
        <w:t xml:space="preserve"> &lt;&lt; אורח &gt;&gt;</w:t>
      </w:r>
      <w:r w:rsidR="007436CA">
        <w:rPr>
          <w:rtl/>
          <w:lang w:eastAsia="he-IL"/>
        </w:rPr>
        <w:t xml:space="preserve"> </w:t>
      </w:r>
      <w:bookmarkEnd w:id="2741"/>
    </w:p>
    <w:p w14:paraId="6E492C67" w14:textId="77777777" w:rsidR="00225678" w:rsidRDefault="00225678" w:rsidP="00225678">
      <w:pPr>
        <w:pStyle w:val="KeepWithNext"/>
        <w:rPr>
          <w:rtl/>
          <w:lang w:eastAsia="he-IL"/>
        </w:rPr>
      </w:pPr>
    </w:p>
    <w:p w14:paraId="69A50CAB" w14:textId="2A4FA45F" w:rsidR="00225678" w:rsidRDefault="00225678" w:rsidP="00225678">
      <w:pPr>
        <w:rPr>
          <w:rtl/>
          <w:lang w:eastAsia="he-IL"/>
        </w:rPr>
      </w:pPr>
      <w:bookmarkStart w:id="2742" w:name="_ETM_Q1_4841942"/>
      <w:bookmarkStart w:id="2743" w:name="_ETM_Q1_4841982"/>
      <w:bookmarkEnd w:id="2742"/>
      <w:bookmarkEnd w:id="2743"/>
      <w:r>
        <w:rPr>
          <w:rFonts w:hint="cs"/>
          <w:rtl/>
          <w:lang w:eastAsia="he-IL"/>
        </w:rPr>
        <w:t xml:space="preserve">זה עוקף את המנגנון. </w:t>
      </w:r>
    </w:p>
    <w:p w14:paraId="6BB1522A" w14:textId="77777777" w:rsidR="00B7558E" w:rsidRDefault="00B7558E" w:rsidP="00225678">
      <w:pPr>
        <w:rPr>
          <w:rtl/>
          <w:lang w:eastAsia="he-IL"/>
        </w:rPr>
      </w:pPr>
      <w:bookmarkStart w:id="2744" w:name="_ETM_Q1_4862343"/>
      <w:bookmarkStart w:id="2745" w:name="_ETM_Q1_4862378"/>
      <w:bookmarkEnd w:id="2744"/>
      <w:bookmarkEnd w:id="2745"/>
    </w:p>
    <w:p w14:paraId="71C45BAE" w14:textId="3206301C" w:rsidR="00B7558E" w:rsidRDefault="00B7558E" w:rsidP="00B7558E">
      <w:pPr>
        <w:pStyle w:val="a4"/>
        <w:keepNext/>
        <w:rPr>
          <w:rtl/>
        </w:rPr>
      </w:pPr>
      <w:bookmarkStart w:id="2746" w:name="ET_speaker_נעה_בן_שבת_474"/>
      <w:r w:rsidRPr="00B7558E">
        <w:rPr>
          <w:rStyle w:val="TagStyle"/>
          <w:rtl/>
        </w:rPr>
        <w:t xml:space="preserve"> &lt;&lt; דובר &gt;&gt; </w:t>
      </w:r>
      <w:r>
        <w:rPr>
          <w:rtl/>
        </w:rPr>
        <w:t>נעה בן שבת:</w:t>
      </w:r>
      <w:r w:rsidRPr="00B7558E">
        <w:rPr>
          <w:rStyle w:val="TagStyle"/>
          <w:rtl/>
        </w:rPr>
        <w:t xml:space="preserve"> &lt;&lt; דובר &gt;&gt;</w:t>
      </w:r>
      <w:r w:rsidR="007436CA">
        <w:rPr>
          <w:rtl/>
        </w:rPr>
        <w:t xml:space="preserve"> </w:t>
      </w:r>
      <w:bookmarkEnd w:id="2746"/>
    </w:p>
    <w:p w14:paraId="63A877AA" w14:textId="77777777" w:rsidR="00B7558E" w:rsidRDefault="00B7558E" w:rsidP="00B7558E">
      <w:pPr>
        <w:pStyle w:val="KeepWithNext"/>
        <w:rPr>
          <w:rtl/>
          <w:lang w:eastAsia="he-IL"/>
        </w:rPr>
      </w:pPr>
    </w:p>
    <w:p w14:paraId="102C6CA3" w14:textId="685D63AF" w:rsidR="00B7558E" w:rsidRPr="00B7558E" w:rsidRDefault="00B7558E" w:rsidP="00B7558E">
      <w:pPr>
        <w:rPr>
          <w:rtl/>
          <w:lang w:eastAsia="he-IL"/>
        </w:rPr>
      </w:pPr>
      <w:r>
        <w:rPr>
          <w:rFonts w:hint="cs"/>
          <w:rtl/>
          <w:lang w:eastAsia="he-IL"/>
        </w:rPr>
        <w:t xml:space="preserve">השאלה היא </w:t>
      </w:r>
      <w:bookmarkStart w:id="2747" w:name="_ETM_Q1_4860988"/>
      <w:bookmarkEnd w:id="2747"/>
      <w:r>
        <w:rPr>
          <w:rFonts w:hint="cs"/>
          <w:rtl/>
          <w:lang w:eastAsia="he-IL"/>
        </w:rPr>
        <w:t>למה בסעיף 321, תוציא את המים המינרליים ב-321א.</w:t>
      </w:r>
    </w:p>
    <w:p w14:paraId="3A38C572" w14:textId="77777777" w:rsidR="00225678" w:rsidRDefault="00225678" w:rsidP="00225678">
      <w:pPr>
        <w:rPr>
          <w:rtl/>
          <w:lang w:eastAsia="he-IL"/>
        </w:rPr>
      </w:pPr>
      <w:bookmarkStart w:id="2748" w:name="_ETM_Q1_4845199"/>
      <w:bookmarkStart w:id="2749" w:name="_ETM_Q1_4845234"/>
      <w:bookmarkEnd w:id="2748"/>
      <w:bookmarkEnd w:id="2749"/>
    </w:p>
    <w:p w14:paraId="00BEF770" w14:textId="6A6EE20F" w:rsidR="00225678" w:rsidRDefault="00225678" w:rsidP="00225678">
      <w:pPr>
        <w:pStyle w:val="af6"/>
        <w:keepNext/>
        <w:rPr>
          <w:rtl/>
        </w:rPr>
      </w:pPr>
      <w:bookmarkStart w:id="2750" w:name="ET_yor_6447_473"/>
      <w:r w:rsidRPr="00225678">
        <w:rPr>
          <w:rStyle w:val="TagStyle"/>
          <w:rtl/>
        </w:rPr>
        <w:t xml:space="preserve"> &lt;&lt; יור &gt;&gt; </w:t>
      </w:r>
      <w:r>
        <w:rPr>
          <w:rtl/>
        </w:rPr>
        <w:t xml:space="preserve">היו"ר יונתן </w:t>
      </w:r>
      <w:proofErr w:type="spellStart"/>
      <w:r>
        <w:rPr>
          <w:rtl/>
        </w:rPr>
        <w:t>מישרקי</w:t>
      </w:r>
      <w:proofErr w:type="spellEnd"/>
      <w:r>
        <w:rPr>
          <w:rtl/>
        </w:rPr>
        <w:t>:</w:t>
      </w:r>
      <w:r w:rsidRPr="00225678">
        <w:rPr>
          <w:rStyle w:val="TagStyle"/>
          <w:rtl/>
        </w:rPr>
        <w:t xml:space="preserve"> &lt;&lt; יור &gt;&gt;</w:t>
      </w:r>
      <w:r w:rsidR="007436CA">
        <w:rPr>
          <w:rtl/>
        </w:rPr>
        <w:t xml:space="preserve"> </w:t>
      </w:r>
      <w:bookmarkEnd w:id="2750"/>
    </w:p>
    <w:p w14:paraId="6730D8F1" w14:textId="77777777" w:rsidR="00225678" w:rsidRDefault="00225678" w:rsidP="00225678">
      <w:pPr>
        <w:pStyle w:val="KeepWithNext"/>
        <w:rPr>
          <w:rtl/>
          <w:lang w:eastAsia="he-IL"/>
        </w:rPr>
      </w:pPr>
    </w:p>
    <w:p w14:paraId="2A43BDB4" w14:textId="69202397" w:rsidR="00B7558E" w:rsidRDefault="00B7558E" w:rsidP="00B7558E">
      <w:pPr>
        <w:rPr>
          <w:rtl/>
          <w:lang w:eastAsia="he-IL"/>
        </w:rPr>
      </w:pPr>
      <w:bookmarkStart w:id="2751" w:name="_ETM_Q1_4850408"/>
      <w:bookmarkStart w:id="2752" w:name="_ETM_Q1_4850454"/>
      <w:bookmarkEnd w:id="2751"/>
      <w:bookmarkEnd w:id="2752"/>
      <w:r>
        <w:rPr>
          <w:rFonts w:hint="cs"/>
          <w:rtl/>
          <w:lang w:eastAsia="he-IL"/>
        </w:rPr>
        <w:t xml:space="preserve">הפסקה של </w:t>
      </w:r>
      <w:bookmarkStart w:id="2753" w:name="_ETM_Q1_4867542"/>
      <w:bookmarkEnd w:id="2753"/>
      <w:r>
        <w:rPr>
          <w:rFonts w:hint="cs"/>
          <w:rtl/>
          <w:lang w:eastAsia="he-IL"/>
        </w:rPr>
        <w:t>חמש דקות.</w:t>
      </w:r>
    </w:p>
    <w:p w14:paraId="1E38F451" w14:textId="77777777" w:rsidR="00B7558E" w:rsidRDefault="00B7558E" w:rsidP="00B7558E">
      <w:pPr>
        <w:rPr>
          <w:rtl/>
          <w:lang w:eastAsia="he-IL"/>
        </w:rPr>
      </w:pPr>
      <w:bookmarkStart w:id="2754" w:name="_ETM_Q1_4868038"/>
      <w:bookmarkStart w:id="2755" w:name="_ETM_Q1_4868073"/>
      <w:bookmarkEnd w:id="2754"/>
      <w:bookmarkEnd w:id="2755"/>
    </w:p>
    <w:p w14:paraId="7AD1082A" w14:textId="4F8C41E1" w:rsidR="00B7558E" w:rsidRDefault="00B7558E" w:rsidP="00B7558E">
      <w:pPr>
        <w:pStyle w:val="afa"/>
        <w:keepNext/>
        <w:rPr>
          <w:rtl/>
          <w:lang w:eastAsia="he-IL"/>
        </w:rPr>
      </w:pPr>
      <w:bookmarkStart w:id="2756" w:name="ET_meetingbreak_475"/>
      <w:r w:rsidRPr="00B7558E">
        <w:rPr>
          <w:rStyle w:val="TagStyle"/>
          <w:rtl/>
        </w:rPr>
        <w:t xml:space="preserve"> &lt;&lt; הפסקה &gt;&gt; </w:t>
      </w:r>
      <w:r>
        <w:rPr>
          <w:rtl/>
          <w:lang w:eastAsia="he-IL"/>
        </w:rPr>
        <w:t xml:space="preserve">(הישיבה נפסקה בשעה 14:30 </w:t>
      </w:r>
      <w:proofErr w:type="spellStart"/>
      <w:r>
        <w:rPr>
          <w:rtl/>
          <w:lang w:eastAsia="he-IL"/>
        </w:rPr>
        <w:t>ונתחדשה</w:t>
      </w:r>
      <w:proofErr w:type="spellEnd"/>
      <w:r>
        <w:rPr>
          <w:rtl/>
          <w:lang w:eastAsia="he-IL"/>
        </w:rPr>
        <w:t xml:space="preserve"> בשעה 14:52.)</w:t>
      </w:r>
      <w:r w:rsidRPr="00B7558E">
        <w:rPr>
          <w:rStyle w:val="TagStyle"/>
          <w:rtl/>
        </w:rPr>
        <w:t xml:space="preserve"> &lt;&lt; הפסקה &gt;&gt;</w:t>
      </w:r>
      <w:r w:rsidR="007436CA">
        <w:rPr>
          <w:rtl/>
          <w:lang w:eastAsia="he-IL"/>
        </w:rPr>
        <w:t xml:space="preserve"> </w:t>
      </w:r>
      <w:bookmarkEnd w:id="2756"/>
    </w:p>
    <w:p w14:paraId="3AA03B87" w14:textId="77777777" w:rsidR="00B7558E" w:rsidRDefault="00B7558E" w:rsidP="00B7558E">
      <w:pPr>
        <w:rPr>
          <w:rtl/>
          <w:lang w:eastAsia="he-IL"/>
        </w:rPr>
      </w:pPr>
      <w:bookmarkStart w:id="2757" w:name="_ETM_Q1_4868853"/>
      <w:bookmarkEnd w:id="2757"/>
    </w:p>
    <w:p w14:paraId="38403E7F" w14:textId="02F787CC" w:rsidR="00B7558E" w:rsidRDefault="00B7558E" w:rsidP="00B7558E">
      <w:pPr>
        <w:pStyle w:val="af6"/>
        <w:keepNext/>
        <w:rPr>
          <w:rtl/>
        </w:rPr>
      </w:pPr>
      <w:bookmarkStart w:id="2758" w:name="ET_yor_6447_476"/>
      <w:r w:rsidRPr="00B7558E">
        <w:rPr>
          <w:rStyle w:val="TagStyle"/>
          <w:rtl/>
        </w:rPr>
        <w:t xml:space="preserve"> &lt;&lt; יור &gt;&gt; </w:t>
      </w:r>
      <w:r>
        <w:rPr>
          <w:rtl/>
        </w:rPr>
        <w:t xml:space="preserve">היו"ר יונתן </w:t>
      </w:r>
      <w:proofErr w:type="spellStart"/>
      <w:r>
        <w:rPr>
          <w:rtl/>
        </w:rPr>
        <w:t>מישרקי</w:t>
      </w:r>
      <w:proofErr w:type="spellEnd"/>
      <w:r>
        <w:rPr>
          <w:rtl/>
        </w:rPr>
        <w:t>:</w:t>
      </w:r>
      <w:r w:rsidRPr="00B7558E">
        <w:rPr>
          <w:rStyle w:val="TagStyle"/>
          <w:rtl/>
        </w:rPr>
        <w:t xml:space="preserve"> &lt;&lt; יור &gt;&gt;</w:t>
      </w:r>
      <w:r w:rsidR="007436CA">
        <w:rPr>
          <w:rtl/>
        </w:rPr>
        <w:t xml:space="preserve"> </w:t>
      </w:r>
      <w:bookmarkEnd w:id="2758"/>
    </w:p>
    <w:p w14:paraId="04E728EE" w14:textId="77777777" w:rsidR="00B7558E" w:rsidRDefault="00B7558E" w:rsidP="00B7558E">
      <w:pPr>
        <w:pStyle w:val="KeepWithNext"/>
        <w:rPr>
          <w:rtl/>
          <w:lang w:eastAsia="he-IL"/>
        </w:rPr>
      </w:pPr>
    </w:p>
    <w:p w14:paraId="10974945" w14:textId="1A8B46E7" w:rsidR="00B7558E" w:rsidRDefault="00B7558E" w:rsidP="00B7558E">
      <w:pPr>
        <w:rPr>
          <w:rtl/>
          <w:lang w:eastAsia="he-IL"/>
        </w:rPr>
      </w:pPr>
      <w:bookmarkStart w:id="2759" w:name="_ETM_Q1_4869134"/>
      <w:bookmarkStart w:id="2760" w:name="_ETM_Q1_4869166"/>
      <w:bookmarkEnd w:id="2759"/>
      <w:bookmarkEnd w:id="2760"/>
      <w:r>
        <w:rPr>
          <w:rFonts w:hint="cs"/>
          <w:rtl/>
          <w:lang w:eastAsia="he-IL"/>
        </w:rPr>
        <w:t>אני מחדש את הדיון.</w:t>
      </w:r>
      <w:bookmarkStart w:id="2761" w:name="_ETM_Q1_12653"/>
      <w:bookmarkEnd w:id="2761"/>
    </w:p>
    <w:p w14:paraId="4166F40D" w14:textId="77777777" w:rsidR="00B7558E" w:rsidRDefault="00B7558E" w:rsidP="00B7558E">
      <w:pPr>
        <w:rPr>
          <w:rtl/>
          <w:lang w:eastAsia="he-IL"/>
        </w:rPr>
      </w:pPr>
      <w:bookmarkStart w:id="2762" w:name="_ETM_Q1_16406"/>
      <w:bookmarkStart w:id="2763" w:name="_ETM_Q1_16441"/>
      <w:bookmarkStart w:id="2764" w:name="_ETM_Q1_17109"/>
      <w:bookmarkEnd w:id="2762"/>
      <w:bookmarkEnd w:id="2763"/>
      <w:bookmarkEnd w:id="2764"/>
    </w:p>
    <w:p w14:paraId="094E3B4A" w14:textId="0B7B3E7E" w:rsidR="00B7558E" w:rsidRDefault="00B7558E" w:rsidP="00B7558E">
      <w:pPr>
        <w:pStyle w:val="a4"/>
        <w:keepNext/>
        <w:rPr>
          <w:rtl/>
        </w:rPr>
      </w:pPr>
      <w:bookmarkStart w:id="2765" w:name="ET_speaker_נעה_בן_שבת_477"/>
      <w:r w:rsidRPr="00B7558E">
        <w:rPr>
          <w:rStyle w:val="TagStyle"/>
          <w:rtl/>
        </w:rPr>
        <w:t xml:space="preserve"> &lt;&lt; דובר &gt;&gt; </w:t>
      </w:r>
      <w:r>
        <w:rPr>
          <w:rtl/>
        </w:rPr>
        <w:t>נעה בן שבת:</w:t>
      </w:r>
      <w:r w:rsidRPr="00B7558E">
        <w:rPr>
          <w:rStyle w:val="TagStyle"/>
          <w:rtl/>
        </w:rPr>
        <w:t xml:space="preserve"> &lt;&lt; דובר &gt;&gt;</w:t>
      </w:r>
      <w:r w:rsidR="007436CA">
        <w:rPr>
          <w:rtl/>
        </w:rPr>
        <w:t xml:space="preserve"> </w:t>
      </w:r>
      <w:bookmarkEnd w:id="2765"/>
    </w:p>
    <w:p w14:paraId="7A0B582C" w14:textId="77777777" w:rsidR="00B7558E" w:rsidRDefault="00B7558E" w:rsidP="00B7558E">
      <w:pPr>
        <w:pStyle w:val="KeepWithNext"/>
        <w:rPr>
          <w:rtl/>
          <w:lang w:eastAsia="he-IL"/>
        </w:rPr>
      </w:pPr>
    </w:p>
    <w:p w14:paraId="31103C50" w14:textId="4932CB8B" w:rsidR="00B7558E" w:rsidRDefault="00B7558E" w:rsidP="00B7558E">
      <w:pPr>
        <w:rPr>
          <w:rtl/>
          <w:lang w:eastAsia="he-IL"/>
        </w:rPr>
      </w:pPr>
      <w:bookmarkStart w:id="2766" w:name="_ETM_Q1_17358"/>
      <w:bookmarkStart w:id="2767" w:name="_ETM_Q1_17389"/>
      <w:bookmarkEnd w:id="2766"/>
      <w:bookmarkEnd w:id="2767"/>
      <w:r>
        <w:rPr>
          <w:rFonts w:hint="cs"/>
          <w:rtl/>
          <w:lang w:eastAsia="he-IL"/>
        </w:rPr>
        <w:t>המנגנון יהיה</w:t>
      </w:r>
      <w:r w:rsidR="008D2DE1">
        <w:rPr>
          <w:rFonts w:hint="cs"/>
          <w:rtl/>
          <w:lang w:eastAsia="he-IL"/>
        </w:rPr>
        <w:t xml:space="preserve"> </w:t>
      </w:r>
      <w:r>
        <w:rPr>
          <w:rFonts w:hint="cs"/>
          <w:rtl/>
          <w:lang w:eastAsia="he-IL"/>
        </w:rPr>
        <w:t xml:space="preserve">שלגבי פרט (1) בחלק אחד וגם בחלק </w:t>
      </w:r>
      <w:bookmarkStart w:id="2768" w:name="_ETM_Q1_27043"/>
      <w:bookmarkEnd w:id="2768"/>
      <w:r>
        <w:rPr>
          <w:rFonts w:hint="cs"/>
          <w:rtl/>
          <w:lang w:eastAsia="he-IL"/>
        </w:rPr>
        <w:t>(2), החלק של מים מינרלים ומי מעיין, התוקף שלו,</w:t>
      </w:r>
      <w:bookmarkStart w:id="2769" w:name="_ETM_Q1_32223"/>
      <w:bookmarkEnd w:id="2769"/>
      <w:r>
        <w:rPr>
          <w:rFonts w:hint="cs"/>
          <w:rtl/>
          <w:lang w:eastAsia="he-IL"/>
        </w:rPr>
        <w:t xml:space="preserve"> במקרה של הארכה של ההסדר של מועד התחילה של המים המינרלים, גם מועד התחילה של הפרט הזה יידחה.</w:t>
      </w:r>
    </w:p>
    <w:p w14:paraId="324C3E22" w14:textId="77777777" w:rsidR="00B7558E" w:rsidRDefault="00B7558E" w:rsidP="00B7558E">
      <w:pPr>
        <w:rPr>
          <w:rtl/>
          <w:lang w:eastAsia="he-IL"/>
        </w:rPr>
      </w:pPr>
      <w:bookmarkStart w:id="2770" w:name="_ETM_Q1_43708"/>
      <w:bookmarkStart w:id="2771" w:name="_ETM_Q1_43748"/>
      <w:bookmarkEnd w:id="2770"/>
      <w:bookmarkEnd w:id="2771"/>
    </w:p>
    <w:p w14:paraId="2316ADC3" w14:textId="60479FF3" w:rsidR="00B7558E" w:rsidRDefault="00B7558E" w:rsidP="00B7558E">
      <w:pPr>
        <w:pStyle w:val="af9"/>
        <w:keepNext/>
        <w:rPr>
          <w:rtl/>
          <w:lang w:eastAsia="he-IL"/>
        </w:rPr>
      </w:pPr>
      <w:bookmarkStart w:id="2772" w:name="ET_guest_רוית_ארבל_478"/>
      <w:r w:rsidRPr="00B7558E">
        <w:rPr>
          <w:rStyle w:val="TagStyle"/>
          <w:rtl/>
        </w:rPr>
        <w:t xml:space="preserve"> &lt;&lt; אורח &gt;&gt; </w:t>
      </w:r>
      <w:proofErr w:type="spellStart"/>
      <w:r>
        <w:rPr>
          <w:rtl/>
          <w:lang w:eastAsia="he-IL"/>
        </w:rPr>
        <w:t>רוית</w:t>
      </w:r>
      <w:proofErr w:type="spellEnd"/>
      <w:r>
        <w:rPr>
          <w:rtl/>
          <w:lang w:eastAsia="he-IL"/>
        </w:rPr>
        <w:t xml:space="preserve"> ארבל:</w:t>
      </w:r>
      <w:r w:rsidRPr="00B7558E">
        <w:rPr>
          <w:rStyle w:val="TagStyle"/>
          <w:rtl/>
        </w:rPr>
        <w:t xml:space="preserve"> &lt;&lt; אורח &gt;&gt;</w:t>
      </w:r>
      <w:r w:rsidR="007436CA">
        <w:rPr>
          <w:rtl/>
          <w:lang w:eastAsia="he-IL"/>
        </w:rPr>
        <w:t xml:space="preserve"> </w:t>
      </w:r>
      <w:bookmarkEnd w:id="2772"/>
    </w:p>
    <w:p w14:paraId="0DAD125B" w14:textId="77777777" w:rsidR="00B7558E" w:rsidRDefault="00B7558E" w:rsidP="00B7558E">
      <w:pPr>
        <w:pStyle w:val="KeepWithNext"/>
        <w:rPr>
          <w:rtl/>
          <w:lang w:eastAsia="he-IL"/>
        </w:rPr>
      </w:pPr>
    </w:p>
    <w:p w14:paraId="4C6787AB" w14:textId="153D051B" w:rsidR="00B7558E" w:rsidRDefault="00B7558E" w:rsidP="00B7558E">
      <w:pPr>
        <w:rPr>
          <w:rtl/>
          <w:lang w:eastAsia="he-IL"/>
        </w:rPr>
      </w:pPr>
      <w:r>
        <w:rPr>
          <w:rFonts w:hint="cs"/>
          <w:rtl/>
          <w:lang w:eastAsia="he-IL"/>
        </w:rPr>
        <w:t xml:space="preserve">אצלנו זה </w:t>
      </w:r>
      <w:bookmarkStart w:id="2773" w:name="_ETM_Q1_42537"/>
      <w:bookmarkEnd w:id="2773"/>
      <w:r>
        <w:rPr>
          <w:rFonts w:hint="cs"/>
          <w:rtl/>
          <w:lang w:eastAsia="he-IL"/>
        </w:rPr>
        <w:t>מופיע רק בסעיף (1).</w:t>
      </w:r>
    </w:p>
    <w:p w14:paraId="3A748929" w14:textId="77777777" w:rsidR="00B7558E" w:rsidRDefault="00B7558E" w:rsidP="00B7558E">
      <w:pPr>
        <w:rPr>
          <w:rtl/>
          <w:lang w:eastAsia="he-IL"/>
        </w:rPr>
      </w:pPr>
      <w:bookmarkStart w:id="2774" w:name="_ETM_Q1_45251"/>
      <w:bookmarkStart w:id="2775" w:name="_ETM_Q1_45289"/>
      <w:bookmarkEnd w:id="2774"/>
      <w:bookmarkEnd w:id="2775"/>
    </w:p>
    <w:p w14:paraId="68A7121F" w14:textId="79DCFFD3" w:rsidR="00B7558E" w:rsidRDefault="00B7558E" w:rsidP="00B7558E">
      <w:pPr>
        <w:pStyle w:val="a4"/>
        <w:keepNext/>
        <w:rPr>
          <w:rtl/>
        </w:rPr>
      </w:pPr>
      <w:bookmarkStart w:id="2776" w:name="ET_speaker_נעה_בן_שבת_479"/>
      <w:r w:rsidRPr="00B7558E">
        <w:rPr>
          <w:rStyle w:val="TagStyle"/>
          <w:rtl/>
        </w:rPr>
        <w:t xml:space="preserve"> &lt;&lt; דובר &gt;&gt; </w:t>
      </w:r>
      <w:r>
        <w:rPr>
          <w:rtl/>
        </w:rPr>
        <w:t>נעה בן שבת:</w:t>
      </w:r>
      <w:r w:rsidRPr="00B7558E">
        <w:rPr>
          <w:rStyle w:val="TagStyle"/>
          <w:rtl/>
        </w:rPr>
        <w:t xml:space="preserve"> &lt;&lt; דובר &gt;&gt;</w:t>
      </w:r>
      <w:r w:rsidR="007436CA">
        <w:rPr>
          <w:rtl/>
        </w:rPr>
        <w:t xml:space="preserve"> </w:t>
      </w:r>
      <w:bookmarkEnd w:id="2776"/>
    </w:p>
    <w:p w14:paraId="5246704C" w14:textId="77777777" w:rsidR="00B7558E" w:rsidRDefault="00B7558E" w:rsidP="00B7558E">
      <w:pPr>
        <w:pStyle w:val="KeepWithNext"/>
        <w:rPr>
          <w:rtl/>
          <w:lang w:eastAsia="he-IL"/>
        </w:rPr>
      </w:pPr>
    </w:p>
    <w:p w14:paraId="23594507" w14:textId="3C4838A2" w:rsidR="00B7558E" w:rsidRDefault="00B7558E" w:rsidP="00B7558E">
      <w:pPr>
        <w:rPr>
          <w:rtl/>
          <w:lang w:eastAsia="he-IL"/>
        </w:rPr>
      </w:pPr>
      <w:r>
        <w:rPr>
          <w:rFonts w:hint="cs"/>
          <w:rtl/>
          <w:lang w:eastAsia="he-IL"/>
        </w:rPr>
        <w:t>זה יופיע גם לגבי היצרנים.</w:t>
      </w:r>
    </w:p>
    <w:p w14:paraId="6C95DE9B" w14:textId="77777777" w:rsidR="00B7558E" w:rsidRDefault="00B7558E" w:rsidP="00B7558E">
      <w:pPr>
        <w:rPr>
          <w:rtl/>
          <w:lang w:eastAsia="he-IL"/>
        </w:rPr>
      </w:pPr>
      <w:bookmarkStart w:id="2777" w:name="_ETM_Q1_50576"/>
      <w:bookmarkStart w:id="2778" w:name="_ETM_Q1_50612"/>
      <w:bookmarkEnd w:id="2777"/>
      <w:bookmarkEnd w:id="2778"/>
    </w:p>
    <w:p w14:paraId="6031D670" w14:textId="124916D2" w:rsidR="00B7558E" w:rsidRDefault="00B7558E" w:rsidP="00B7558E">
      <w:pPr>
        <w:pStyle w:val="af9"/>
        <w:keepNext/>
        <w:rPr>
          <w:rtl/>
          <w:lang w:eastAsia="he-IL"/>
        </w:rPr>
      </w:pPr>
      <w:bookmarkStart w:id="2779" w:name="ET_guest_גל_ברנס_480"/>
      <w:r w:rsidRPr="00B7558E">
        <w:rPr>
          <w:rStyle w:val="TagStyle"/>
          <w:rtl/>
        </w:rPr>
        <w:t xml:space="preserve"> &lt;&lt; אורח &gt;&gt; </w:t>
      </w:r>
      <w:r>
        <w:rPr>
          <w:rtl/>
          <w:lang w:eastAsia="he-IL"/>
        </w:rPr>
        <w:t>גל ברנס:</w:t>
      </w:r>
      <w:r w:rsidRPr="00B7558E">
        <w:rPr>
          <w:rStyle w:val="TagStyle"/>
          <w:rtl/>
        </w:rPr>
        <w:t xml:space="preserve"> &lt;&lt; אורח &gt;&gt;</w:t>
      </w:r>
      <w:r w:rsidR="007436CA">
        <w:rPr>
          <w:rtl/>
          <w:lang w:eastAsia="he-IL"/>
        </w:rPr>
        <w:t xml:space="preserve"> </w:t>
      </w:r>
      <w:bookmarkEnd w:id="2779"/>
    </w:p>
    <w:p w14:paraId="0634EE0E" w14:textId="77777777" w:rsidR="00B7558E" w:rsidRDefault="00B7558E" w:rsidP="00B7558E">
      <w:pPr>
        <w:pStyle w:val="KeepWithNext"/>
        <w:rPr>
          <w:rtl/>
          <w:lang w:eastAsia="he-IL"/>
        </w:rPr>
      </w:pPr>
    </w:p>
    <w:p w14:paraId="251E165C" w14:textId="5777A178" w:rsidR="00B7558E" w:rsidRDefault="00B7558E" w:rsidP="00B7558E">
      <w:pPr>
        <w:rPr>
          <w:rtl/>
          <w:lang w:eastAsia="he-IL"/>
        </w:rPr>
      </w:pPr>
      <w:r>
        <w:rPr>
          <w:rFonts w:hint="cs"/>
          <w:rtl/>
          <w:lang w:eastAsia="he-IL"/>
        </w:rPr>
        <w:t>גם לגבי היצרן.</w:t>
      </w:r>
    </w:p>
    <w:p w14:paraId="39641F19" w14:textId="77777777" w:rsidR="00B7558E" w:rsidRDefault="00B7558E" w:rsidP="00B7558E">
      <w:pPr>
        <w:rPr>
          <w:rtl/>
          <w:lang w:eastAsia="he-IL"/>
        </w:rPr>
      </w:pPr>
      <w:bookmarkStart w:id="2780" w:name="_ETM_Q1_51212"/>
      <w:bookmarkStart w:id="2781" w:name="_ETM_Q1_51247"/>
      <w:bookmarkEnd w:id="2780"/>
      <w:bookmarkEnd w:id="2781"/>
    </w:p>
    <w:p w14:paraId="027D5BF4" w14:textId="542F9CF4" w:rsidR="00B7558E" w:rsidRDefault="00B7558E" w:rsidP="00B7558E">
      <w:pPr>
        <w:pStyle w:val="af9"/>
        <w:keepNext/>
        <w:rPr>
          <w:rtl/>
          <w:lang w:eastAsia="he-IL"/>
        </w:rPr>
      </w:pPr>
      <w:bookmarkStart w:id="2782" w:name="ET_guest_רוית_ארבל_481"/>
      <w:r w:rsidRPr="00B7558E">
        <w:rPr>
          <w:rStyle w:val="TagStyle"/>
          <w:rtl/>
        </w:rPr>
        <w:t xml:space="preserve"> &lt;&lt; אורח &gt;&gt; </w:t>
      </w:r>
      <w:proofErr w:type="spellStart"/>
      <w:r>
        <w:rPr>
          <w:rtl/>
          <w:lang w:eastAsia="he-IL"/>
        </w:rPr>
        <w:t>רוית</w:t>
      </w:r>
      <w:proofErr w:type="spellEnd"/>
      <w:r>
        <w:rPr>
          <w:rtl/>
          <w:lang w:eastAsia="he-IL"/>
        </w:rPr>
        <w:t xml:space="preserve"> ארבל:</w:t>
      </w:r>
      <w:r w:rsidRPr="00B7558E">
        <w:rPr>
          <w:rStyle w:val="TagStyle"/>
          <w:rtl/>
        </w:rPr>
        <w:t xml:space="preserve"> &lt;&lt; אורח &gt;&gt;</w:t>
      </w:r>
      <w:r w:rsidR="007436CA">
        <w:rPr>
          <w:rtl/>
          <w:lang w:eastAsia="he-IL"/>
        </w:rPr>
        <w:t xml:space="preserve"> </w:t>
      </w:r>
      <w:bookmarkEnd w:id="2782"/>
    </w:p>
    <w:p w14:paraId="40418D2B" w14:textId="77777777" w:rsidR="00B7558E" w:rsidRDefault="00B7558E" w:rsidP="00B7558E">
      <w:pPr>
        <w:pStyle w:val="KeepWithNext"/>
        <w:rPr>
          <w:rtl/>
          <w:lang w:eastAsia="he-IL"/>
        </w:rPr>
      </w:pPr>
    </w:p>
    <w:p w14:paraId="5C361B16" w14:textId="6DBA5C07" w:rsidR="00B7558E" w:rsidRDefault="00B7558E" w:rsidP="00B7558E">
      <w:pPr>
        <w:rPr>
          <w:rtl/>
          <w:lang w:eastAsia="he-IL"/>
        </w:rPr>
      </w:pPr>
      <w:r>
        <w:rPr>
          <w:rFonts w:hint="cs"/>
          <w:rtl/>
          <w:lang w:eastAsia="he-IL"/>
        </w:rPr>
        <w:t xml:space="preserve">אבל </w:t>
      </w:r>
      <w:bookmarkStart w:id="2783" w:name="_ETM_Q1_54721"/>
      <w:bookmarkEnd w:id="2783"/>
      <w:r>
        <w:rPr>
          <w:rFonts w:hint="cs"/>
          <w:rtl/>
          <w:lang w:eastAsia="he-IL"/>
        </w:rPr>
        <w:t>בנוסח שנשלח אלינו זה לא מופיע גם ליבואנים.</w:t>
      </w:r>
    </w:p>
    <w:p w14:paraId="71B28D26" w14:textId="77777777" w:rsidR="00B7558E" w:rsidRDefault="00B7558E" w:rsidP="00B7558E">
      <w:pPr>
        <w:rPr>
          <w:rtl/>
          <w:lang w:eastAsia="he-IL"/>
        </w:rPr>
      </w:pPr>
      <w:bookmarkStart w:id="2784" w:name="_ETM_Q1_55790"/>
      <w:bookmarkEnd w:id="2784"/>
    </w:p>
    <w:p w14:paraId="0111E2F7" w14:textId="5A9C265C" w:rsidR="00B7558E" w:rsidRDefault="00B7558E" w:rsidP="00B7558E">
      <w:pPr>
        <w:pStyle w:val="af9"/>
        <w:keepNext/>
        <w:rPr>
          <w:rtl/>
          <w:lang w:eastAsia="he-IL"/>
        </w:rPr>
      </w:pPr>
      <w:bookmarkStart w:id="2785" w:name="ET_guest_גל_ברנס_482"/>
      <w:r w:rsidRPr="00B7558E">
        <w:rPr>
          <w:rStyle w:val="TagStyle"/>
          <w:rtl/>
        </w:rPr>
        <w:t xml:space="preserve"> &lt;&lt; אורח &gt;&gt; </w:t>
      </w:r>
      <w:r>
        <w:rPr>
          <w:rtl/>
          <w:lang w:eastAsia="he-IL"/>
        </w:rPr>
        <w:t>גל ברנס:</w:t>
      </w:r>
      <w:r w:rsidRPr="00B7558E">
        <w:rPr>
          <w:rStyle w:val="TagStyle"/>
          <w:rtl/>
        </w:rPr>
        <w:t xml:space="preserve"> &lt;&lt; אורח &gt;&gt;</w:t>
      </w:r>
      <w:r w:rsidR="007436CA">
        <w:rPr>
          <w:rtl/>
          <w:lang w:eastAsia="he-IL"/>
        </w:rPr>
        <w:t xml:space="preserve"> </w:t>
      </w:r>
      <w:bookmarkEnd w:id="2785"/>
    </w:p>
    <w:p w14:paraId="0ED68E8D" w14:textId="77777777" w:rsidR="00B7558E" w:rsidRDefault="00B7558E" w:rsidP="00B7558E">
      <w:pPr>
        <w:pStyle w:val="KeepWithNext"/>
        <w:rPr>
          <w:rtl/>
          <w:lang w:eastAsia="he-IL"/>
        </w:rPr>
      </w:pPr>
    </w:p>
    <w:p w14:paraId="7C7CD7F4" w14:textId="2CB0D391" w:rsidR="00B7558E" w:rsidRDefault="00B7558E" w:rsidP="00B7558E">
      <w:pPr>
        <w:rPr>
          <w:rtl/>
          <w:lang w:eastAsia="he-IL"/>
        </w:rPr>
      </w:pPr>
      <w:bookmarkStart w:id="2786" w:name="_ETM_Q1_56021"/>
      <w:bookmarkStart w:id="2787" w:name="_ETM_Q1_56060"/>
      <w:bookmarkEnd w:id="2786"/>
      <w:bookmarkEnd w:id="2787"/>
      <w:r>
        <w:rPr>
          <w:rFonts w:hint="cs"/>
          <w:rtl/>
          <w:lang w:eastAsia="he-IL"/>
        </w:rPr>
        <w:t xml:space="preserve">אנחנו עכשיו </w:t>
      </w:r>
      <w:bookmarkStart w:id="2788" w:name="_ETM_Q1_55998"/>
      <w:bookmarkEnd w:id="2788"/>
      <w:r>
        <w:rPr>
          <w:rFonts w:hint="cs"/>
          <w:rtl/>
          <w:lang w:eastAsia="he-IL"/>
        </w:rPr>
        <w:t>מתקנים את התוספת תוך כדי.</w:t>
      </w:r>
      <w:bookmarkStart w:id="2789" w:name="_ETM_Q1_59306"/>
      <w:bookmarkEnd w:id="2789"/>
    </w:p>
    <w:p w14:paraId="3FCC9EEB" w14:textId="77777777" w:rsidR="00B7558E" w:rsidRDefault="00B7558E" w:rsidP="00B7558E">
      <w:pPr>
        <w:rPr>
          <w:rtl/>
          <w:lang w:eastAsia="he-IL"/>
        </w:rPr>
      </w:pPr>
      <w:bookmarkStart w:id="2790" w:name="_ETM_Q1_59342"/>
      <w:bookmarkEnd w:id="2790"/>
    </w:p>
    <w:p w14:paraId="269338FC" w14:textId="4AB3A8AF" w:rsidR="00B7558E" w:rsidRDefault="00B7558E" w:rsidP="00B7558E">
      <w:pPr>
        <w:pStyle w:val="af9"/>
        <w:keepNext/>
        <w:rPr>
          <w:rtl/>
          <w:lang w:eastAsia="he-IL"/>
        </w:rPr>
      </w:pPr>
      <w:bookmarkStart w:id="2791" w:name="ET_guest_פנינה_אורן_שני_דור_483"/>
      <w:r w:rsidRPr="00B7558E">
        <w:rPr>
          <w:rStyle w:val="TagStyle"/>
          <w:rtl/>
        </w:rPr>
        <w:t xml:space="preserve"> &lt;&lt; אורח &gt;&gt; </w:t>
      </w:r>
      <w:r>
        <w:rPr>
          <w:rtl/>
          <w:lang w:eastAsia="he-IL"/>
        </w:rPr>
        <w:t>פנינה אורן שני דור:</w:t>
      </w:r>
      <w:r w:rsidRPr="00B7558E">
        <w:rPr>
          <w:rStyle w:val="TagStyle"/>
          <w:rtl/>
        </w:rPr>
        <w:t xml:space="preserve"> &lt;&lt; אורח &gt;&gt;</w:t>
      </w:r>
      <w:r w:rsidR="007436CA">
        <w:rPr>
          <w:rtl/>
          <w:lang w:eastAsia="he-IL"/>
        </w:rPr>
        <w:t xml:space="preserve"> </w:t>
      </w:r>
      <w:bookmarkEnd w:id="2791"/>
    </w:p>
    <w:p w14:paraId="7D4B7978" w14:textId="77777777" w:rsidR="00B7558E" w:rsidRDefault="00B7558E" w:rsidP="00B7558E">
      <w:pPr>
        <w:pStyle w:val="KeepWithNext"/>
        <w:rPr>
          <w:rtl/>
          <w:lang w:eastAsia="he-IL"/>
        </w:rPr>
      </w:pPr>
    </w:p>
    <w:p w14:paraId="73D5AEC1" w14:textId="1DDC66B7" w:rsidR="00B7558E" w:rsidRDefault="00B7558E" w:rsidP="00B7558E">
      <w:pPr>
        <w:rPr>
          <w:rtl/>
          <w:lang w:eastAsia="he-IL"/>
        </w:rPr>
      </w:pPr>
      <w:bookmarkStart w:id="2792" w:name="_ETM_Q1_61478"/>
      <w:bookmarkStart w:id="2793" w:name="_ETM_Q1_61512"/>
      <w:bookmarkEnd w:id="2792"/>
      <w:bookmarkEnd w:id="2793"/>
      <w:r>
        <w:rPr>
          <w:rFonts w:hint="cs"/>
          <w:rtl/>
          <w:lang w:eastAsia="he-IL"/>
        </w:rPr>
        <w:t xml:space="preserve">רק לומר שלנוסח של היצרנים זה </w:t>
      </w:r>
      <w:bookmarkStart w:id="2794" w:name="_ETM_Q1_64626"/>
      <w:bookmarkEnd w:id="2794"/>
      <w:r>
        <w:rPr>
          <w:rFonts w:hint="cs"/>
          <w:rtl/>
          <w:lang w:eastAsia="he-IL"/>
        </w:rPr>
        <w:t>יהיה למעט תקנות (2)(א), (3) ו-(8).</w:t>
      </w:r>
    </w:p>
    <w:p w14:paraId="2B637EBE" w14:textId="77777777" w:rsidR="00B7558E" w:rsidRDefault="00B7558E" w:rsidP="00B7558E">
      <w:pPr>
        <w:rPr>
          <w:rtl/>
          <w:lang w:eastAsia="he-IL"/>
        </w:rPr>
      </w:pPr>
      <w:bookmarkStart w:id="2795" w:name="_ETM_Q1_71053"/>
      <w:bookmarkStart w:id="2796" w:name="_ETM_Q1_71090"/>
      <w:bookmarkStart w:id="2797" w:name="_ETM_Q1_81733"/>
      <w:bookmarkEnd w:id="2795"/>
      <w:bookmarkEnd w:id="2796"/>
      <w:bookmarkEnd w:id="2797"/>
    </w:p>
    <w:p w14:paraId="2252AA07" w14:textId="7C53E54E" w:rsidR="00B7558E" w:rsidRDefault="00B7558E" w:rsidP="00B7558E">
      <w:pPr>
        <w:pStyle w:val="a4"/>
        <w:keepNext/>
        <w:rPr>
          <w:rtl/>
        </w:rPr>
      </w:pPr>
      <w:bookmarkStart w:id="2798" w:name="ET_speaker_נעה_בן_שבת_484"/>
      <w:r w:rsidRPr="00B7558E">
        <w:rPr>
          <w:rStyle w:val="TagStyle"/>
          <w:rtl/>
        </w:rPr>
        <w:t xml:space="preserve"> &lt;&lt; דובר &gt;&gt; </w:t>
      </w:r>
      <w:r>
        <w:rPr>
          <w:rtl/>
        </w:rPr>
        <w:t>נעה בן שבת:</w:t>
      </w:r>
      <w:r w:rsidRPr="00B7558E">
        <w:rPr>
          <w:rStyle w:val="TagStyle"/>
          <w:rtl/>
        </w:rPr>
        <w:t xml:space="preserve"> &lt;&lt; דובר &gt;&gt;</w:t>
      </w:r>
      <w:r w:rsidR="007436CA">
        <w:rPr>
          <w:rtl/>
        </w:rPr>
        <w:t xml:space="preserve"> </w:t>
      </w:r>
      <w:bookmarkEnd w:id="2798"/>
    </w:p>
    <w:p w14:paraId="2B8604BB" w14:textId="77777777" w:rsidR="00B7558E" w:rsidRDefault="00B7558E" w:rsidP="00B7558E">
      <w:pPr>
        <w:pStyle w:val="KeepWithNext"/>
        <w:rPr>
          <w:rtl/>
          <w:lang w:eastAsia="he-IL"/>
        </w:rPr>
      </w:pPr>
    </w:p>
    <w:p w14:paraId="46B31882" w14:textId="4C87438A" w:rsidR="00B7558E" w:rsidRDefault="00B7558E" w:rsidP="00B7558E">
      <w:pPr>
        <w:rPr>
          <w:rtl/>
          <w:lang w:eastAsia="he-IL"/>
        </w:rPr>
      </w:pPr>
      <w:bookmarkStart w:id="2799" w:name="_ETM_Q1_82021"/>
      <w:bookmarkStart w:id="2800" w:name="_ETM_Q1_82055"/>
      <w:bookmarkEnd w:id="2799"/>
      <w:bookmarkEnd w:id="2800"/>
      <w:r>
        <w:rPr>
          <w:rFonts w:hint="cs"/>
          <w:rtl/>
          <w:lang w:eastAsia="he-IL"/>
        </w:rPr>
        <w:t xml:space="preserve">לפני שנמשיך לקרוא את התוספת, </w:t>
      </w:r>
      <w:bookmarkStart w:id="2801" w:name="_ETM_Q1_86313"/>
      <w:bookmarkEnd w:id="2801"/>
      <w:r>
        <w:rPr>
          <w:rFonts w:hint="cs"/>
          <w:rtl/>
          <w:lang w:eastAsia="he-IL"/>
        </w:rPr>
        <w:t>התייחסות</w:t>
      </w:r>
      <w:r w:rsidR="008D2DE1">
        <w:rPr>
          <w:rFonts w:hint="cs"/>
          <w:rtl/>
          <w:lang w:eastAsia="he-IL"/>
        </w:rPr>
        <w:t xml:space="preserve"> </w:t>
      </w:r>
      <w:r>
        <w:rPr>
          <w:rFonts w:hint="cs"/>
          <w:rtl/>
          <w:lang w:eastAsia="he-IL"/>
        </w:rPr>
        <w:t>לסעיף 34(ב). יש לנו התייחסות</w:t>
      </w:r>
      <w:r w:rsidR="0002755B">
        <w:rPr>
          <w:rFonts w:hint="cs"/>
          <w:rtl/>
          <w:lang w:eastAsia="he-IL"/>
        </w:rPr>
        <w:t xml:space="preserve"> ליבואן הנאות </w:t>
      </w:r>
      <w:bookmarkStart w:id="2802" w:name="_ETM_Q1_90285"/>
      <w:bookmarkEnd w:id="2802"/>
      <w:r w:rsidR="0002755B">
        <w:rPr>
          <w:rFonts w:hint="cs"/>
          <w:rtl/>
          <w:lang w:eastAsia="he-IL"/>
        </w:rPr>
        <w:t xml:space="preserve">וליצרן הנאות ובהם אנחנו נסביר שעל היצרנים האלה שעומדים בתנאים </w:t>
      </w:r>
      <w:bookmarkStart w:id="2803" w:name="_ETM_Q1_97690"/>
      <w:bookmarkEnd w:id="2803"/>
      <w:r w:rsidR="0002755B">
        <w:rPr>
          <w:rFonts w:hint="cs"/>
          <w:rtl/>
          <w:lang w:eastAsia="he-IL"/>
        </w:rPr>
        <w:t>האלה, ההוראות האלה יחולו, ה</w:t>
      </w:r>
      <w:bookmarkStart w:id="2804" w:name="_ETM_Q1_103211"/>
      <w:bookmarkEnd w:id="2804"/>
      <w:r w:rsidR="0002755B">
        <w:rPr>
          <w:rFonts w:hint="cs"/>
          <w:rtl/>
          <w:lang w:eastAsia="he-IL"/>
        </w:rPr>
        <w:t>וראות סעיף 321א</w:t>
      </w:r>
      <w:bookmarkStart w:id="2805" w:name="_ETM_Q1_110412"/>
      <w:bookmarkEnd w:id="2805"/>
      <w:r w:rsidR="0002755B">
        <w:rPr>
          <w:rFonts w:hint="cs"/>
          <w:rtl/>
          <w:lang w:eastAsia="he-IL"/>
        </w:rPr>
        <w:t xml:space="preserve">. המשמעות היא שיחול עליהם סעיף </w:t>
      </w:r>
      <w:bookmarkStart w:id="2806" w:name="_ETM_Q1_115965"/>
      <w:bookmarkEnd w:id="2806"/>
      <w:r w:rsidR="0002755B">
        <w:rPr>
          <w:rFonts w:hint="cs"/>
          <w:rtl/>
          <w:lang w:eastAsia="he-IL"/>
        </w:rPr>
        <w:t xml:space="preserve">321א במובן הזה שלמזון שהוא לא בתוספת ה-12 והוא לא </w:t>
      </w:r>
      <w:bookmarkStart w:id="2807" w:name="_ETM_Q1_121553"/>
      <w:bookmarkEnd w:id="2807"/>
      <w:r w:rsidR="0002755B">
        <w:rPr>
          <w:rFonts w:hint="cs"/>
          <w:rtl/>
          <w:lang w:eastAsia="he-IL"/>
        </w:rPr>
        <w:t xml:space="preserve">פירות וירקות טריים, יחולו עליהם חלק א' וחלק ב' לתוספת </w:t>
      </w:r>
      <w:bookmarkStart w:id="2808" w:name="_ETM_Q1_131120"/>
      <w:bookmarkEnd w:id="2808"/>
      <w:r w:rsidR="0002755B">
        <w:rPr>
          <w:rFonts w:hint="cs"/>
          <w:rtl/>
          <w:lang w:eastAsia="he-IL"/>
        </w:rPr>
        <w:t>שאנחנו תכף נעבור ונראה מה חל בחלק א' ובחלק ב', בהתאם למה שהם בחרו שיחול עליהם.</w:t>
      </w:r>
    </w:p>
    <w:p w14:paraId="2F9CBD7C" w14:textId="77777777" w:rsidR="0002755B" w:rsidRDefault="0002755B" w:rsidP="00B7558E">
      <w:pPr>
        <w:rPr>
          <w:rtl/>
          <w:lang w:eastAsia="he-IL"/>
        </w:rPr>
      </w:pPr>
      <w:bookmarkStart w:id="2809" w:name="_ETM_Q1_138445"/>
      <w:bookmarkStart w:id="2810" w:name="_ETM_Q1_138498"/>
      <w:bookmarkEnd w:id="2809"/>
      <w:bookmarkEnd w:id="2810"/>
    </w:p>
    <w:p w14:paraId="39E68F66" w14:textId="778C4ADF" w:rsidR="0002755B" w:rsidRDefault="0002755B" w:rsidP="0002755B">
      <w:pPr>
        <w:pStyle w:val="af9"/>
        <w:keepNext/>
        <w:rPr>
          <w:rtl/>
          <w:lang w:eastAsia="he-IL"/>
        </w:rPr>
      </w:pPr>
      <w:bookmarkStart w:id="2811" w:name="ET_guest_905462_485"/>
      <w:r w:rsidRPr="0002755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2755B">
        <w:rPr>
          <w:rStyle w:val="TagStyle"/>
          <w:rtl/>
        </w:rPr>
        <w:t xml:space="preserve"> &lt;&lt; אורח &gt;&gt;</w:t>
      </w:r>
      <w:r w:rsidR="007436CA">
        <w:rPr>
          <w:rtl/>
          <w:lang w:eastAsia="he-IL"/>
        </w:rPr>
        <w:t xml:space="preserve"> </w:t>
      </w:r>
      <w:bookmarkEnd w:id="2811"/>
    </w:p>
    <w:p w14:paraId="4B6E7FA7" w14:textId="77777777" w:rsidR="0002755B" w:rsidRDefault="0002755B" w:rsidP="0002755B">
      <w:pPr>
        <w:pStyle w:val="KeepWithNext"/>
        <w:rPr>
          <w:rtl/>
          <w:lang w:eastAsia="he-IL"/>
        </w:rPr>
      </w:pPr>
    </w:p>
    <w:p w14:paraId="4AE292BA" w14:textId="4567F78B" w:rsidR="0002755B" w:rsidRDefault="0002755B" w:rsidP="0002755B">
      <w:pPr>
        <w:rPr>
          <w:rtl/>
          <w:lang w:eastAsia="he-IL"/>
        </w:rPr>
      </w:pPr>
      <w:r>
        <w:rPr>
          <w:rFonts w:hint="cs"/>
          <w:rtl/>
          <w:lang w:eastAsia="he-IL"/>
        </w:rPr>
        <w:t xml:space="preserve">גם יצרנים וגם </w:t>
      </w:r>
      <w:bookmarkStart w:id="2812" w:name="_ETM_Q1_137823"/>
      <w:bookmarkEnd w:id="2812"/>
      <w:r>
        <w:rPr>
          <w:rFonts w:hint="cs"/>
          <w:rtl/>
          <w:lang w:eastAsia="he-IL"/>
        </w:rPr>
        <w:t>יבואנים.</w:t>
      </w:r>
    </w:p>
    <w:p w14:paraId="20A59032" w14:textId="77777777" w:rsidR="0002755B" w:rsidRDefault="0002755B" w:rsidP="0002755B">
      <w:pPr>
        <w:rPr>
          <w:rtl/>
          <w:lang w:eastAsia="he-IL"/>
        </w:rPr>
      </w:pPr>
      <w:bookmarkStart w:id="2813" w:name="_ETM_Q1_138972"/>
      <w:bookmarkStart w:id="2814" w:name="_ETM_Q1_139009"/>
      <w:bookmarkEnd w:id="2813"/>
      <w:bookmarkEnd w:id="2814"/>
    </w:p>
    <w:p w14:paraId="41C6B771" w14:textId="648F3122" w:rsidR="0002755B" w:rsidRDefault="0002755B" w:rsidP="0002755B">
      <w:pPr>
        <w:pStyle w:val="a4"/>
        <w:keepNext/>
        <w:rPr>
          <w:rtl/>
        </w:rPr>
      </w:pPr>
      <w:bookmarkStart w:id="2815" w:name="ET_speaker_נעה_בן_שבת_486"/>
      <w:r w:rsidRPr="0002755B">
        <w:rPr>
          <w:rStyle w:val="TagStyle"/>
          <w:rtl/>
        </w:rPr>
        <w:t xml:space="preserve"> &lt;&lt; דובר &gt;&gt; </w:t>
      </w:r>
      <w:r>
        <w:rPr>
          <w:rtl/>
        </w:rPr>
        <w:t>נעה בן שבת:</w:t>
      </w:r>
      <w:r w:rsidRPr="0002755B">
        <w:rPr>
          <w:rStyle w:val="TagStyle"/>
          <w:rtl/>
        </w:rPr>
        <w:t xml:space="preserve"> &lt;&lt; דובר &gt;&gt;</w:t>
      </w:r>
      <w:r w:rsidR="007436CA">
        <w:rPr>
          <w:rtl/>
        </w:rPr>
        <w:t xml:space="preserve"> </w:t>
      </w:r>
      <w:bookmarkEnd w:id="2815"/>
    </w:p>
    <w:p w14:paraId="08D7F5E3" w14:textId="77777777" w:rsidR="0002755B" w:rsidRDefault="0002755B" w:rsidP="0002755B">
      <w:pPr>
        <w:pStyle w:val="KeepWithNext"/>
        <w:rPr>
          <w:rtl/>
          <w:lang w:eastAsia="he-IL"/>
        </w:rPr>
      </w:pPr>
    </w:p>
    <w:p w14:paraId="1CEBD58D" w14:textId="65591278" w:rsidR="0002755B" w:rsidRDefault="0002755B" w:rsidP="0002755B">
      <w:pPr>
        <w:rPr>
          <w:rtl/>
          <w:lang w:eastAsia="he-IL"/>
        </w:rPr>
      </w:pPr>
      <w:r>
        <w:rPr>
          <w:rFonts w:hint="cs"/>
          <w:rtl/>
          <w:lang w:eastAsia="he-IL"/>
        </w:rPr>
        <w:t xml:space="preserve">גם יצרנים וגם יבואנים. היבואנים הנאותים במסלול האירופי. </w:t>
      </w:r>
    </w:p>
    <w:p w14:paraId="15FF450F" w14:textId="77777777" w:rsidR="0002755B" w:rsidRDefault="0002755B" w:rsidP="0002755B">
      <w:pPr>
        <w:rPr>
          <w:rtl/>
          <w:lang w:eastAsia="he-IL"/>
        </w:rPr>
      </w:pPr>
      <w:bookmarkStart w:id="2816" w:name="_ETM_Q1_147517"/>
      <w:bookmarkStart w:id="2817" w:name="_ETM_Q1_147557"/>
      <w:bookmarkEnd w:id="2816"/>
      <w:bookmarkEnd w:id="2817"/>
    </w:p>
    <w:p w14:paraId="5C925C28" w14:textId="16AD4D8F" w:rsidR="0002755B" w:rsidRDefault="0002755B" w:rsidP="0002755B">
      <w:pPr>
        <w:pStyle w:val="af9"/>
        <w:keepNext/>
        <w:rPr>
          <w:rtl/>
          <w:lang w:eastAsia="he-IL"/>
        </w:rPr>
      </w:pPr>
      <w:bookmarkStart w:id="2818" w:name="ET_guest_905462_487"/>
      <w:r w:rsidRPr="0002755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02755B">
        <w:rPr>
          <w:rStyle w:val="TagStyle"/>
          <w:rtl/>
        </w:rPr>
        <w:t xml:space="preserve"> &lt;&lt; אורח &gt;&gt;</w:t>
      </w:r>
      <w:r w:rsidR="007436CA">
        <w:rPr>
          <w:rtl/>
          <w:lang w:eastAsia="he-IL"/>
        </w:rPr>
        <w:t xml:space="preserve"> </w:t>
      </w:r>
      <w:bookmarkEnd w:id="2818"/>
    </w:p>
    <w:p w14:paraId="4CBC34B2" w14:textId="77777777" w:rsidR="0002755B" w:rsidRDefault="0002755B" w:rsidP="0002755B">
      <w:pPr>
        <w:pStyle w:val="KeepWithNext"/>
        <w:rPr>
          <w:rtl/>
          <w:lang w:eastAsia="he-IL"/>
        </w:rPr>
      </w:pPr>
    </w:p>
    <w:p w14:paraId="12637BEB" w14:textId="1B555DBF" w:rsidR="0002755B" w:rsidRDefault="0002755B" w:rsidP="0002755B">
      <w:pPr>
        <w:rPr>
          <w:rtl/>
          <w:lang w:eastAsia="he-IL"/>
        </w:rPr>
      </w:pPr>
      <w:r>
        <w:rPr>
          <w:rFonts w:hint="cs"/>
          <w:rtl/>
          <w:lang w:eastAsia="he-IL"/>
        </w:rPr>
        <w:t>היבואנים בכלל.</w:t>
      </w:r>
    </w:p>
    <w:p w14:paraId="560A0153" w14:textId="77777777" w:rsidR="0002755B" w:rsidRDefault="0002755B" w:rsidP="0002755B">
      <w:pPr>
        <w:rPr>
          <w:rtl/>
          <w:lang w:eastAsia="he-IL"/>
        </w:rPr>
      </w:pPr>
      <w:bookmarkStart w:id="2819" w:name="_ETM_Q1_146756"/>
      <w:bookmarkStart w:id="2820" w:name="_ETM_Q1_146792"/>
      <w:bookmarkStart w:id="2821" w:name="_ETM_Q1_147451"/>
      <w:bookmarkEnd w:id="2819"/>
      <w:bookmarkEnd w:id="2820"/>
      <w:bookmarkEnd w:id="2821"/>
    </w:p>
    <w:p w14:paraId="637713F4" w14:textId="2903CA62" w:rsidR="0002755B" w:rsidRDefault="0002755B" w:rsidP="0002755B">
      <w:pPr>
        <w:pStyle w:val="a4"/>
        <w:keepNext/>
        <w:rPr>
          <w:rtl/>
        </w:rPr>
      </w:pPr>
      <w:bookmarkStart w:id="2822" w:name="ET_speaker_נעה_בן_שבת_488"/>
      <w:r w:rsidRPr="0002755B">
        <w:rPr>
          <w:rStyle w:val="TagStyle"/>
          <w:rtl/>
        </w:rPr>
        <w:t xml:space="preserve"> &lt;&lt; דובר &gt;&gt; </w:t>
      </w:r>
      <w:r>
        <w:rPr>
          <w:rtl/>
        </w:rPr>
        <w:t>נעה בן שבת:</w:t>
      </w:r>
      <w:r w:rsidRPr="0002755B">
        <w:rPr>
          <w:rStyle w:val="TagStyle"/>
          <w:rtl/>
        </w:rPr>
        <w:t xml:space="preserve"> &lt;&lt; דובר &gt;&gt;</w:t>
      </w:r>
      <w:r w:rsidR="007436CA">
        <w:rPr>
          <w:rtl/>
        </w:rPr>
        <w:t xml:space="preserve"> </w:t>
      </w:r>
      <w:bookmarkEnd w:id="2822"/>
    </w:p>
    <w:p w14:paraId="6F2E621B" w14:textId="77777777" w:rsidR="0002755B" w:rsidRDefault="0002755B" w:rsidP="0002755B">
      <w:pPr>
        <w:pStyle w:val="KeepWithNext"/>
        <w:rPr>
          <w:rtl/>
          <w:lang w:eastAsia="he-IL"/>
        </w:rPr>
      </w:pPr>
    </w:p>
    <w:p w14:paraId="3E2D8543" w14:textId="1392896C" w:rsidR="0002755B" w:rsidRDefault="0002755B" w:rsidP="0002755B">
      <w:pPr>
        <w:rPr>
          <w:rtl/>
          <w:lang w:eastAsia="he-IL"/>
        </w:rPr>
      </w:pPr>
      <w:bookmarkStart w:id="2823" w:name="_ETM_Q1_147679"/>
      <w:bookmarkStart w:id="2824" w:name="_ETM_Q1_147708"/>
      <w:bookmarkEnd w:id="2823"/>
      <w:bookmarkEnd w:id="2824"/>
      <w:r>
        <w:rPr>
          <w:rFonts w:hint="cs"/>
          <w:rtl/>
          <w:lang w:eastAsia="he-IL"/>
        </w:rPr>
        <w:t xml:space="preserve">לא. </w:t>
      </w:r>
      <w:bookmarkStart w:id="2825" w:name="_ETM_Q1_149785"/>
      <w:bookmarkEnd w:id="2825"/>
      <w:r>
        <w:rPr>
          <w:rFonts w:hint="cs"/>
          <w:rtl/>
          <w:lang w:eastAsia="he-IL"/>
        </w:rPr>
        <w:t xml:space="preserve">במסלול האירופי. כל ההוראה הזאת היא יבואן </w:t>
      </w:r>
      <w:bookmarkStart w:id="2826" w:name="_ETM_Q1_150712"/>
      <w:bookmarkEnd w:id="2826"/>
      <w:r>
        <w:rPr>
          <w:rFonts w:hint="cs"/>
          <w:rtl/>
          <w:lang w:eastAsia="he-IL"/>
        </w:rPr>
        <w:t>נאות במסלול האירופי.</w:t>
      </w:r>
      <w:r w:rsidR="008D2DE1">
        <w:rPr>
          <w:rFonts w:hint="cs"/>
          <w:rtl/>
          <w:lang w:eastAsia="he-IL"/>
        </w:rPr>
        <w:t xml:space="preserve"> </w:t>
      </w:r>
      <w:r>
        <w:rPr>
          <w:rFonts w:hint="cs"/>
          <w:rtl/>
          <w:lang w:eastAsia="he-IL"/>
        </w:rPr>
        <w:t xml:space="preserve">כל ההוראה של סעיף 34 היא </w:t>
      </w:r>
      <w:bookmarkStart w:id="2827" w:name="_ETM_Q1_157910"/>
      <w:bookmarkEnd w:id="2827"/>
      <w:r>
        <w:rPr>
          <w:rFonts w:hint="cs"/>
          <w:rtl/>
          <w:lang w:eastAsia="he-IL"/>
        </w:rPr>
        <w:t>רק ליבואן נאות במסלול האירופי</w:t>
      </w:r>
      <w:bookmarkStart w:id="2828" w:name="_ETM_Q1_162518"/>
      <w:bookmarkEnd w:id="2828"/>
      <w:r>
        <w:rPr>
          <w:rFonts w:hint="cs"/>
          <w:rtl/>
          <w:lang w:eastAsia="he-IL"/>
        </w:rPr>
        <w:t>. זה רק ב-34(ב) ורק חל על יבואן</w:t>
      </w:r>
      <w:bookmarkStart w:id="2829" w:name="_ETM_Q1_170133"/>
      <w:bookmarkEnd w:id="2829"/>
      <w:r>
        <w:rPr>
          <w:rFonts w:hint="cs"/>
          <w:rtl/>
          <w:lang w:eastAsia="he-IL"/>
        </w:rPr>
        <w:t xml:space="preserve"> נאות במסלול האירופי. אם חלה עליהם גם הוראת הסימון, הרי לשניהם יש סוג של בחירה, </w:t>
      </w:r>
      <w:bookmarkStart w:id="2830" w:name="_ETM_Q1_177140"/>
      <w:bookmarkEnd w:id="2830"/>
      <w:r>
        <w:rPr>
          <w:rFonts w:hint="cs"/>
          <w:rtl/>
          <w:lang w:eastAsia="he-IL"/>
        </w:rPr>
        <w:t>יחול עליהם אותו חלק בתוך התוספת של ההוראות הישראליות שמקבילות, שצריכות להיות מבוטלות או נוגעות לנושא הסימון. אם לא חל עליהם נושא הסימון, ההורא</w:t>
      </w:r>
      <w:bookmarkStart w:id="2831" w:name="_ETM_Q1_194143"/>
      <w:bookmarkEnd w:id="2831"/>
      <w:r>
        <w:rPr>
          <w:rFonts w:hint="cs"/>
          <w:rtl/>
          <w:lang w:eastAsia="he-IL"/>
        </w:rPr>
        <w:t>ות שכנגדן יש הוראות אירופיות והן לא עוסקות בסימון,</w:t>
      </w:r>
      <w:bookmarkStart w:id="2832" w:name="_ETM_Q1_198423"/>
      <w:bookmarkEnd w:id="2832"/>
      <w:r>
        <w:rPr>
          <w:rFonts w:hint="cs"/>
          <w:rtl/>
          <w:lang w:eastAsia="he-IL"/>
        </w:rPr>
        <w:t xml:space="preserve"> יש חלק אחר בתוספת, חלק ג', שהוא הוראות שאין כנגדן הוראות ישראליות, לא בנושא </w:t>
      </w:r>
      <w:bookmarkStart w:id="2833" w:name="_ETM_Q1_202052"/>
      <w:bookmarkEnd w:id="2833"/>
      <w:r>
        <w:rPr>
          <w:rFonts w:hint="cs"/>
          <w:rtl/>
          <w:lang w:eastAsia="he-IL"/>
        </w:rPr>
        <w:t>הסימון ולא בנושאים אחרים והחלק הזה לא יחול</w:t>
      </w:r>
      <w:r w:rsidR="008D2DE1">
        <w:rPr>
          <w:rFonts w:hint="cs"/>
          <w:rtl/>
          <w:lang w:eastAsia="he-IL"/>
        </w:rPr>
        <w:t xml:space="preserve"> </w:t>
      </w:r>
      <w:r>
        <w:rPr>
          <w:rFonts w:hint="cs"/>
          <w:rtl/>
          <w:lang w:eastAsia="he-IL"/>
        </w:rPr>
        <w:t>לגביהם. זאת אומרת,</w:t>
      </w:r>
      <w:r w:rsidR="008D2DE1">
        <w:rPr>
          <w:rFonts w:hint="cs"/>
          <w:rtl/>
          <w:lang w:eastAsia="he-IL"/>
        </w:rPr>
        <w:t xml:space="preserve"> </w:t>
      </w:r>
      <w:r>
        <w:rPr>
          <w:rFonts w:hint="cs"/>
          <w:rtl/>
          <w:lang w:eastAsia="he-IL"/>
        </w:rPr>
        <w:t xml:space="preserve">אין להם </w:t>
      </w:r>
      <w:bookmarkStart w:id="2834" w:name="_ETM_Q1_212743"/>
      <w:bookmarkEnd w:id="2834"/>
      <w:r>
        <w:rPr>
          <w:rFonts w:hint="cs"/>
          <w:rtl/>
          <w:lang w:eastAsia="he-IL"/>
        </w:rPr>
        <w:t>פטור ממנו .</w:t>
      </w:r>
    </w:p>
    <w:p w14:paraId="06D50F19" w14:textId="77777777" w:rsidR="0002755B" w:rsidRDefault="0002755B" w:rsidP="0002755B">
      <w:pPr>
        <w:rPr>
          <w:rtl/>
          <w:lang w:eastAsia="he-IL"/>
        </w:rPr>
      </w:pPr>
      <w:bookmarkStart w:id="2835" w:name="_ETM_Q1_213858"/>
      <w:bookmarkStart w:id="2836" w:name="_ETM_Q1_213903"/>
      <w:bookmarkEnd w:id="2835"/>
      <w:bookmarkEnd w:id="2836"/>
    </w:p>
    <w:p w14:paraId="3D7FD84F" w14:textId="012F51A6" w:rsidR="0002755B" w:rsidRDefault="0002755B" w:rsidP="0002755B">
      <w:pPr>
        <w:pStyle w:val="af9"/>
        <w:keepNext/>
        <w:rPr>
          <w:rtl/>
          <w:lang w:eastAsia="he-IL"/>
        </w:rPr>
      </w:pPr>
      <w:bookmarkStart w:id="2837" w:name="ET_guest_גל_ברנס_489"/>
      <w:r w:rsidRPr="0002755B">
        <w:rPr>
          <w:rStyle w:val="TagStyle"/>
          <w:rtl/>
        </w:rPr>
        <w:t xml:space="preserve"> &lt;&lt; אורח &gt;&gt; </w:t>
      </w:r>
      <w:r>
        <w:rPr>
          <w:rtl/>
          <w:lang w:eastAsia="he-IL"/>
        </w:rPr>
        <w:t>גל ברנס:</w:t>
      </w:r>
      <w:r w:rsidRPr="0002755B">
        <w:rPr>
          <w:rStyle w:val="TagStyle"/>
          <w:rtl/>
        </w:rPr>
        <w:t xml:space="preserve"> &lt;&lt; אורח &gt;&gt;</w:t>
      </w:r>
      <w:r w:rsidR="007436CA">
        <w:rPr>
          <w:rtl/>
          <w:lang w:eastAsia="he-IL"/>
        </w:rPr>
        <w:t xml:space="preserve"> </w:t>
      </w:r>
      <w:bookmarkEnd w:id="2837"/>
    </w:p>
    <w:p w14:paraId="4D1BCF8D" w14:textId="77777777" w:rsidR="0002755B" w:rsidRDefault="0002755B" w:rsidP="0002755B">
      <w:pPr>
        <w:pStyle w:val="KeepWithNext"/>
        <w:rPr>
          <w:rtl/>
          <w:lang w:eastAsia="he-IL"/>
        </w:rPr>
      </w:pPr>
    </w:p>
    <w:p w14:paraId="0415BBB7" w14:textId="7B2ACF07" w:rsidR="0002755B" w:rsidRDefault="0002755B" w:rsidP="0002755B">
      <w:pPr>
        <w:rPr>
          <w:rtl/>
          <w:lang w:eastAsia="he-IL"/>
        </w:rPr>
      </w:pPr>
      <w:r>
        <w:rPr>
          <w:rFonts w:hint="cs"/>
          <w:rtl/>
          <w:lang w:eastAsia="he-IL"/>
        </w:rPr>
        <w:t>אין מולם הוראות מאומצות</w:t>
      </w:r>
      <w:r w:rsidR="008D2DE1">
        <w:rPr>
          <w:rFonts w:hint="cs"/>
          <w:rtl/>
          <w:lang w:eastAsia="he-IL"/>
        </w:rPr>
        <w:t xml:space="preserve"> </w:t>
      </w:r>
      <w:r>
        <w:rPr>
          <w:rFonts w:hint="cs"/>
          <w:rtl/>
          <w:lang w:eastAsia="he-IL"/>
        </w:rPr>
        <w:t xml:space="preserve">ואף אחד </w:t>
      </w:r>
      <w:bookmarkStart w:id="2838" w:name="_ETM_Q1_215649"/>
      <w:bookmarkEnd w:id="2838"/>
      <w:r>
        <w:rPr>
          <w:rFonts w:hint="cs"/>
          <w:rtl/>
          <w:lang w:eastAsia="he-IL"/>
        </w:rPr>
        <w:t>לא יהיה פטור מהם למעט 321.</w:t>
      </w:r>
    </w:p>
    <w:p w14:paraId="71767FF7" w14:textId="77777777" w:rsidR="0002755B" w:rsidRDefault="0002755B" w:rsidP="0002755B">
      <w:pPr>
        <w:rPr>
          <w:rtl/>
          <w:lang w:eastAsia="he-IL"/>
        </w:rPr>
      </w:pPr>
      <w:bookmarkStart w:id="2839" w:name="_ETM_Q1_218439"/>
      <w:bookmarkStart w:id="2840" w:name="_ETM_Q1_218475"/>
      <w:bookmarkStart w:id="2841" w:name="_ETM_Q1_217128"/>
      <w:bookmarkEnd w:id="2839"/>
      <w:bookmarkEnd w:id="2840"/>
      <w:bookmarkEnd w:id="2841"/>
    </w:p>
    <w:p w14:paraId="396FA99B" w14:textId="6AB5DA37" w:rsidR="0002755B" w:rsidRDefault="0002755B" w:rsidP="0002755B">
      <w:pPr>
        <w:pStyle w:val="a4"/>
        <w:keepNext/>
        <w:rPr>
          <w:rtl/>
        </w:rPr>
      </w:pPr>
      <w:bookmarkStart w:id="2842" w:name="ET_speaker_נעה_בן_שבת_490"/>
      <w:r w:rsidRPr="0002755B">
        <w:rPr>
          <w:rStyle w:val="TagStyle"/>
          <w:rtl/>
        </w:rPr>
        <w:t xml:space="preserve"> &lt;&lt; דובר &gt;&gt; </w:t>
      </w:r>
      <w:r>
        <w:rPr>
          <w:rtl/>
        </w:rPr>
        <w:t>נעה בן שבת:</w:t>
      </w:r>
      <w:r w:rsidRPr="0002755B">
        <w:rPr>
          <w:rStyle w:val="TagStyle"/>
          <w:rtl/>
        </w:rPr>
        <w:t xml:space="preserve"> &lt;&lt; דובר &gt;&gt;</w:t>
      </w:r>
      <w:r w:rsidR="007436CA">
        <w:rPr>
          <w:rtl/>
        </w:rPr>
        <w:t xml:space="preserve"> </w:t>
      </w:r>
      <w:bookmarkEnd w:id="2842"/>
    </w:p>
    <w:p w14:paraId="31EF1685" w14:textId="77777777" w:rsidR="0002755B" w:rsidRDefault="0002755B" w:rsidP="0002755B">
      <w:pPr>
        <w:pStyle w:val="KeepWithNext"/>
        <w:rPr>
          <w:rtl/>
          <w:lang w:eastAsia="he-IL"/>
        </w:rPr>
      </w:pPr>
    </w:p>
    <w:p w14:paraId="73AAB4D5" w14:textId="07CAC55C" w:rsidR="0002755B" w:rsidRDefault="0002755B" w:rsidP="0002755B">
      <w:pPr>
        <w:rPr>
          <w:rtl/>
          <w:lang w:eastAsia="he-IL"/>
        </w:rPr>
      </w:pPr>
      <w:bookmarkStart w:id="2843" w:name="_ETM_Q1_217381"/>
      <w:bookmarkStart w:id="2844" w:name="_ETM_Q1_217411"/>
      <w:bookmarkEnd w:id="2843"/>
      <w:bookmarkEnd w:id="2844"/>
      <w:r>
        <w:rPr>
          <w:rFonts w:hint="cs"/>
          <w:rtl/>
          <w:lang w:eastAsia="he-IL"/>
        </w:rPr>
        <w:t xml:space="preserve">נכון. זה גם חל על אותו חלק שלישי שתכף נדבר עליו וגם חל על </w:t>
      </w:r>
      <w:bookmarkStart w:id="2845" w:name="_ETM_Q1_223555"/>
      <w:bookmarkEnd w:id="2845"/>
      <w:r>
        <w:rPr>
          <w:rFonts w:hint="cs"/>
          <w:rtl/>
          <w:lang w:eastAsia="he-IL"/>
        </w:rPr>
        <w:t xml:space="preserve">ההוראות של (2) עד (4) בחקיקת המזון. חקיקת המזון </w:t>
      </w:r>
      <w:bookmarkStart w:id="2846" w:name="_ETM_Q1_227509"/>
      <w:bookmarkEnd w:id="2846"/>
      <w:r>
        <w:rPr>
          <w:rFonts w:hint="cs"/>
          <w:rtl/>
          <w:lang w:eastAsia="he-IL"/>
        </w:rPr>
        <w:t>תחול עליהם למעט מה שאמרנו, או חלק א'</w:t>
      </w:r>
      <w:r w:rsidR="008D2DE1">
        <w:rPr>
          <w:rFonts w:hint="cs"/>
          <w:rtl/>
          <w:lang w:eastAsia="he-IL"/>
        </w:rPr>
        <w:t xml:space="preserve"> </w:t>
      </w:r>
      <w:r>
        <w:rPr>
          <w:rFonts w:hint="cs"/>
          <w:rtl/>
          <w:lang w:eastAsia="he-IL"/>
        </w:rPr>
        <w:t>ו-ב' בהתאם למה שהם בחרו.</w:t>
      </w:r>
    </w:p>
    <w:p w14:paraId="6072C9E9" w14:textId="77777777" w:rsidR="0002755B" w:rsidRDefault="0002755B" w:rsidP="0002755B">
      <w:pPr>
        <w:rPr>
          <w:rtl/>
          <w:lang w:eastAsia="he-IL"/>
        </w:rPr>
      </w:pPr>
      <w:bookmarkStart w:id="2847" w:name="_ETM_Q1_238640"/>
      <w:bookmarkStart w:id="2848" w:name="_ETM_Q1_238678"/>
      <w:bookmarkEnd w:id="2847"/>
      <w:bookmarkEnd w:id="2848"/>
    </w:p>
    <w:p w14:paraId="0360FCDA" w14:textId="0C63C618" w:rsidR="0002755B" w:rsidRDefault="0002755B" w:rsidP="0002755B">
      <w:pPr>
        <w:pStyle w:val="af9"/>
        <w:keepNext/>
        <w:rPr>
          <w:rtl/>
          <w:lang w:eastAsia="he-IL"/>
        </w:rPr>
      </w:pPr>
      <w:bookmarkStart w:id="2849" w:name="ET_guest_קריאה_491"/>
      <w:r w:rsidRPr="0002755B">
        <w:rPr>
          <w:rStyle w:val="TagStyle"/>
          <w:rtl/>
        </w:rPr>
        <w:t xml:space="preserve"> &lt;&lt; אורח &gt;&gt; </w:t>
      </w:r>
      <w:r>
        <w:rPr>
          <w:rtl/>
          <w:lang w:eastAsia="he-IL"/>
        </w:rPr>
        <w:t>קריאה:</w:t>
      </w:r>
      <w:r w:rsidRPr="0002755B">
        <w:rPr>
          <w:rStyle w:val="TagStyle"/>
          <w:rtl/>
        </w:rPr>
        <w:t xml:space="preserve"> &lt;&lt; אורח &gt;&gt;</w:t>
      </w:r>
      <w:r w:rsidR="007436CA">
        <w:rPr>
          <w:rtl/>
          <w:lang w:eastAsia="he-IL"/>
        </w:rPr>
        <w:t xml:space="preserve"> </w:t>
      </w:r>
      <w:bookmarkEnd w:id="2849"/>
    </w:p>
    <w:p w14:paraId="602C2437" w14:textId="77777777" w:rsidR="0002755B" w:rsidRDefault="0002755B" w:rsidP="0002755B">
      <w:pPr>
        <w:pStyle w:val="KeepWithNext"/>
        <w:rPr>
          <w:rtl/>
          <w:lang w:eastAsia="he-IL"/>
        </w:rPr>
      </w:pPr>
    </w:p>
    <w:p w14:paraId="08D22516" w14:textId="0C5DA165" w:rsidR="0002755B" w:rsidRDefault="0002755B" w:rsidP="0002755B">
      <w:pPr>
        <w:rPr>
          <w:rtl/>
          <w:lang w:eastAsia="he-IL"/>
        </w:rPr>
      </w:pPr>
      <w:r>
        <w:rPr>
          <w:rFonts w:hint="cs"/>
          <w:rtl/>
          <w:lang w:eastAsia="he-IL"/>
        </w:rPr>
        <w:t>בהצלחה עם הניסוח.</w:t>
      </w:r>
    </w:p>
    <w:p w14:paraId="2A3E8387" w14:textId="77777777" w:rsidR="0002755B" w:rsidRDefault="0002755B" w:rsidP="0002755B">
      <w:pPr>
        <w:rPr>
          <w:rtl/>
          <w:lang w:eastAsia="he-IL"/>
        </w:rPr>
      </w:pPr>
      <w:bookmarkStart w:id="2850" w:name="_ETM_Q1_238824"/>
      <w:bookmarkStart w:id="2851" w:name="_ETM_Q1_238858"/>
      <w:bookmarkEnd w:id="2850"/>
      <w:bookmarkEnd w:id="2851"/>
    </w:p>
    <w:p w14:paraId="6D4496CA" w14:textId="767714ED" w:rsidR="0002755B" w:rsidRDefault="0002755B" w:rsidP="0002755B">
      <w:pPr>
        <w:pStyle w:val="af9"/>
        <w:keepNext/>
        <w:rPr>
          <w:rtl/>
          <w:lang w:eastAsia="he-IL"/>
        </w:rPr>
      </w:pPr>
      <w:bookmarkStart w:id="2852" w:name="ET_guest_פנינה_אורן_שני_דור_492"/>
      <w:r w:rsidRPr="0002755B">
        <w:rPr>
          <w:rStyle w:val="TagStyle"/>
          <w:rtl/>
        </w:rPr>
        <w:t xml:space="preserve"> &lt;&lt; אורח &gt;&gt; </w:t>
      </w:r>
      <w:r>
        <w:rPr>
          <w:rtl/>
          <w:lang w:eastAsia="he-IL"/>
        </w:rPr>
        <w:t>פנינה אורן שני דור:</w:t>
      </w:r>
      <w:r w:rsidRPr="0002755B">
        <w:rPr>
          <w:rStyle w:val="TagStyle"/>
          <w:rtl/>
        </w:rPr>
        <w:t xml:space="preserve"> &lt;&lt; אורח &gt;&gt;</w:t>
      </w:r>
      <w:r w:rsidR="007436CA">
        <w:rPr>
          <w:rtl/>
          <w:lang w:eastAsia="he-IL"/>
        </w:rPr>
        <w:t xml:space="preserve"> </w:t>
      </w:r>
      <w:bookmarkEnd w:id="2852"/>
    </w:p>
    <w:p w14:paraId="0C7E2F3B" w14:textId="77777777" w:rsidR="0002755B" w:rsidRDefault="0002755B" w:rsidP="0002755B">
      <w:pPr>
        <w:pStyle w:val="KeepWithNext"/>
        <w:rPr>
          <w:rtl/>
          <w:lang w:eastAsia="he-IL"/>
        </w:rPr>
      </w:pPr>
    </w:p>
    <w:p w14:paraId="2E857B86" w14:textId="24F6765C" w:rsidR="0002755B" w:rsidRDefault="0002755B" w:rsidP="0002755B">
      <w:pPr>
        <w:rPr>
          <w:rtl/>
          <w:lang w:eastAsia="he-IL"/>
        </w:rPr>
      </w:pPr>
      <w:r>
        <w:rPr>
          <w:rFonts w:hint="cs"/>
          <w:rtl/>
          <w:lang w:eastAsia="he-IL"/>
        </w:rPr>
        <w:t>רק להרגיע</w:t>
      </w:r>
      <w:bookmarkStart w:id="2853" w:name="_ETM_Q1_245107"/>
      <w:bookmarkEnd w:id="2853"/>
      <w:r>
        <w:rPr>
          <w:rFonts w:hint="cs"/>
          <w:rtl/>
          <w:lang w:eastAsia="he-IL"/>
        </w:rPr>
        <w:t xml:space="preserve"> כאן את החבר'ה, כל התיקון הזה יהיה ב-34(ב). אנחנו </w:t>
      </w:r>
      <w:bookmarkStart w:id="2854" w:name="_ETM_Q1_247941"/>
      <w:bookmarkEnd w:id="2854"/>
      <w:r>
        <w:rPr>
          <w:rFonts w:hint="cs"/>
          <w:rtl/>
          <w:lang w:eastAsia="he-IL"/>
        </w:rPr>
        <w:t>מנתקים אותו מ-321.</w:t>
      </w:r>
    </w:p>
    <w:p w14:paraId="66C34440" w14:textId="77777777" w:rsidR="0002755B" w:rsidRDefault="0002755B" w:rsidP="0002755B">
      <w:pPr>
        <w:rPr>
          <w:rtl/>
          <w:lang w:eastAsia="he-IL"/>
        </w:rPr>
      </w:pPr>
      <w:bookmarkStart w:id="2855" w:name="_ETM_Q1_250096"/>
      <w:bookmarkStart w:id="2856" w:name="_ETM_Q1_250133"/>
      <w:bookmarkEnd w:id="2855"/>
      <w:bookmarkEnd w:id="2856"/>
    </w:p>
    <w:p w14:paraId="5F72A7A2" w14:textId="7F86BF8B" w:rsidR="0002755B" w:rsidRDefault="0002755B" w:rsidP="0002755B">
      <w:pPr>
        <w:pStyle w:val="af9"/>
        <w:keepNext/>
        <w:rPr>
          <w:rtl/>
          <w:lang w:eastAsia="he-IL"/>
        </w:rPr>
      </w:pPr>
      <w:bookmarkStart w:id="2857" w:name="ET_guest_אביב_חצבני_493"/>
      <w:r w:rsidRPr="0002755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2755B">
        <w:rPr>
          <w:rStyle w:val="TagStyle"/>
          <w:rtl/>
        </w:rPr>
        <w:t xml:space="preserve"> &lt;&lt; אורח &gt;&gt;</w:t>
      </w:r>
      <w:r w:rsidR="007436CA">
        <w:rPr>
          <w:rtl/>
          <w:lang w:eastAsia="he-IL"/>
        </w:rPr>
        <w:t xml:space="preserve"> </w:t>
      </w:r>
      <w:bookmarkEnd w:id="2857"/>
    </w:p>
    <w:p w14:paraId="23ED9581" w14:textId="77777777" w:rsidR="0002755B" w:rsidRDefault="0002755B" w:rsidP="0002755B">
      <w:pPr>
        <w:pStyle w:val="KeepWithNext"/>
        <w:rPr>
          <w:rtl/>
          <w:lang w:eastAsia="he-IL"/>
        </w:rPr>
      </w:pPr>
    </w:p>
    <w:p w14:paraId="007A4922" w14:textId="2A90B5BA" w:rsidR="0002755B" w:rsidRDefault="0002755B" w:rsidP="0002755B">
      <w:pPr>
        <w:rPr>
          <w:rtl/>
          <w:lang w:eastAsia="he-IL"/>
        </w:rPr>
      </w:pPr>
      <w:r>
        <w:rPr>
          <w:rFonts w:hint="cs"/>
          <w:rtl/>
          <w:lang w:eastAsia="he-IL"/>
        </w:rPr>
        <w:t xml:space="preserve">מה שיקרה זה שכל יצרן שבוחר, לא </w:t>
      </w:r>
      <w:bookmarkStart w:id="2858" w:name="_ETM_Q1_255626"/>
      <w:bookmarkEnd w:id="2858"/>
      <w:r>
        <w:rPr>
          <w:rFonts w:hint="cs"/>
          <w:rtl/>
          <w:lang w:eastAsia="he-IL"/>
        </w:rPr>
        <w:t>יצרן</w:t>
      </w:r>
      <w:r w:rsidR="008D2DE1">
        <w:rPr>
          <w:rFonts w:hint="cs"/>
          <w:rtl/>
          <w:lang w:eastAsia="he-IL"/>
        </w:rPr>
        <w:t xml:space="preserve"> </w:t>
      </w:r>
      <w:proofErr w:type="spellStart"/>
      <w:r>
        <w:rPr>
          <w:rFonts w:hint="cs"/>
          <w:rtl/>
          <w:lang w:eastAsia="he-IL"/>
        </w:rPr>
        <w:t>אקסלוסיבי</w:t>
      </w:r>
      <w:proofErr w:type="spellEnd"/>
      <w:r>
        <w:rPr>
          <w:rFonts w:hint="cs"/>
          <w:rtl/>
          <w:lang w:eastAsia="he-IL"/>
        </w:rPr>
        <w:t>, יצרן שבוחר לאמץ את אירופה מוקדם,</w:t>
      </w:r>
      <w:r w:rsidR="008D2DE1">
        <w:rPr>
          <w:rFonts w:hint="cs"/>
          <w:rtl/>
          <w:lang w:eastAsia="he-IL"/>
        </w:rPr>
        <w:t xml:space="preserve"> </w:t>
      </w:r>
      <w:r>
        <w:rPr>
          <w:rFonts w:hint="cs"/>
          <w:rtl/>
          <w:lang w:eastAsia="he-IL"/>
        </w:rPr>
        <w:t>יהיה לו את הפטור מהתקנות האלה. נכון?</w:t>
      </w:r>
    </w:p>
    <w:p w14:paraId="671707A3" w14:textId="77777777" w:rsidR="0002755B" w:rsidRDefault="0002755B" w:rsidP="0002755B">
      <w:pPr>
        <w:rPr>
          <w:rtl/>
          <w:lang w:eastAsia="he-IL"/>
        </w:rPr>
      </w:pPr>
      <w:bookmarkStart w:id="2859" w:name="_ETM_Q1_259466"/>
      <w:bookmarkStart w:id="2860" w:name="_ETM_Q1_259504"/>
      <w:bookmarkStart w:id="2861" w:name="_ETM_Q1_260047"/>
      <w:bookmarkEnd w:id="2859"/>
      <w:bookmarkEnd w:id="2860"/>
      <w:bookmarkEnd w:id="2861"/>
    </w:p>
    <w:p w14:paraId="2F8D7945" w14:textId="546875FC" w:rsidR="0002755B" w:rsidRDefault="0002755B" w:rsidP="0002755B">
      <w:pPr>
        <w:pStyle w:val="af9"/>
        <w:keepNext/>
        <w:rPr>
          <w:rtl/>
          <w:lang w:eastAsia="he-IL"/>
        </w:rPr>
      </w:pPr>
      <w:bookmarkStart w:id="2862" w:name="ET_guest_פנינה_אורן_שני_דור_494"/>
      <w:r w:rsidRPr="0002755B">
        <w:rPr>
          <w:rStyle w:val="TagStyle"/>
          <w:rtl/>
        </w:rPr>
        <w:t xml:space="preserve"> &lt;&lt; אורח &gt;&gt; </w:t>
      </w:r>
      <w:r>
        <w:rPr>
          <w:rtl/>
          <w:lang w:eastAsia="he-IL"/>
        </w:rPr>
        <w:t>פנינה אורן שני דור:</w:t>
      </w:r>
      <w:r w:rsidRPr="0002755B">
        <w:rPr>
          <w:rStyle w:val="TagStyle"/>
          <w:rtl/>
        </w:rPr>
        <w:t xml:space="preserve"> &lt;&lt; אורח &gt;&gt;</w:t>
      </w:r>
      <w:r w:rsidR="007436CA">
        <w:rPr>
          <w:rtl/>
          <w:lang w:eastAsia="he-IL"/>
        </w:rPr>
        <w:t xml:space="preserve"> </w:t>
      </w:r>
      <w:bookmarkEnd w:id="2862"/>
    </w:p>
    <w:p w14:paraId="02E8DE40" w14:textId="77777777" w:rsidR="0002755B" w:rsidRDefault="0002755B" w:rsidP="0002755B">
      <w:pPr>
        <w:pStyle w:val="KeepWithNext"/>
        <w:rPr>
          <w:rtl/>
          <w:lang w:eastAsia="he-IL"/>
        </w:rPr>
      </w:pPr>
    </w:p>
    <w:p w14:paraId="318B6DCD" w14:textId="2DB2F045" w:rsidR="0002755B" w:rsidRDefault="0002755B" w:rsidP="0002755B">
      <w:pPr>
        <w:rPr>
          <w:rtl/>
          <w:lang w:eastAsia="he-IL"/>
        </w:rPr>
      </w:pPr>
      <w:bookmarkStart w:id="2863" w:name="_ETM_Q1_260339"/>
      <w:bookmarkStart w:id="2864" w:name="_ETM_Q1_260372"/>
      <w:bookmarkEnd w:id="2863"/>
      <w:bookmarkEnd w:id="2864"/>
      <w:r>
        <w:rPr>
          <w:rFonts w:hint="cs"/>
          <w:rtl/>
          <w:lang w:eastAsia="he-IL"/>
        </w:rPr>
        <w:t>כן.</w:t>
      </w:r>
    </w:p>
    <w:p w14:paraId="7B572320" w14:textId="77777777" w:rsidR="0002755B" w:rsidRDefault="0002755B" w:rsidP="0002755B">
      <w:pPr>
        <w:rPr>
          <w:rtl/>
          <w:lang w:eastAsia="he-IL"/>
        </w:rPr>
      </w:pPr>
      <w:bookmarkStart w:id="2865" w:name="_ETM_Q1_259990"/>
      <w:bookmarkEnd w:id="2865"/>
    </w:p>
    <w:p w14:paraId="5E238F78" w14:textId="62BFCE33" w:rsidR="0002755B" w:rsidRDefault="0002755B" w:rsidP="0002755B">
      <w:pPr>
        <w:pStyle w:val="af9"/>
        <w:keepNext/>
        <w:rPr>
          <w:rtl/>
          <w:lang w:eastAsia="he-IL"/>
        </w:rPr>
      </w:pPr>
      <w:bookmarkStart w:id="2866" w:name="ET_guest_אביב_חצבני_495"/>
      <w:r w:rsidRPr="0002755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2755B">
        <w:rPr>
          <w:rStyle w:val="TagStyle"/>
          <w:rtl/>
        </w:rPr>
        <w:t xml:space="preserve"> &lt;&lt; אורח &gt;&gt;</w:t>
      </w:r>
      <w:r w:rsidR="007436CA">
        <w:rPr>
          <w:rtl/>
          <w:lang w:eastAsia="he-IL"/>
        </w:rPr>
        <w:t xml:space="preserve"> </w:t>
      </w:r>
      <w:bookmarkEnd w:id="2866"/>
    </w:p>
    <w:p w14:paraId="48287667" w14:textId="77777777" w:rsidR="0002755B" w:rsidRDefault="0002755B" w:rsidP="0002755B">
      <w:pPr>
        <w:pStyle w:val="KeepWithNext"/>
        <w:rPr>
          <w:rtl/>
          <w:lang w:eastAsia="he-IL"/>
        </w:rPr>
      </w:pPr>
    </w:p>
    <w:p w14:paraId="12585484" w14:textId="52862273" w:rsidR="0002755B" w:rsidRDefault="0002755B" w:rsidP="0002755B">
      <w:pPr>
        <w:rPr>
          <w:rtl/>
          <w:lang w:eastAsia="he-IL"/>
        </w:rPr>
      </w:pPr>
      <w:bookmarkStart w:id="2867" w:name="_ETM_Q1_260254"/>
      <w:bookmarkStart w:id="2868" w:name="_ETM_Q1_260285"/>
      <w:bookmarkEnd w:id="2867"/>
      <w:bookmarkEnd w:id="2868"/>
      <w:r>
        <w:rPr>
          <w:rFonts w:hint="cs"/>
          <w:rtl/>
          <w:lang w:eastAsia="he-IL"/>
        </w:rPr>
        <w:t xml:space="preserve">יבואן שיקדים לאמץ </w:t>
      </w:r>
      <w:bookmarkStart w:id="2869" w:name="_ETM_Q1_263029"/>
      <w:bookmarkEnd w:id="2869"/>
      <w:r>
        <w:rPr>
          <w:rFonts w:hint="cs"/>
          <w:rtl/>
          <w:lang w:eastAsia="he-IL"/>
        </w:rPr>
        <w:t>את ההוראות.</w:t>
      </w:r>
    </w:p>
    <w:p w14:paraId="7B56C964" w14:textId="77777777" w:rsidR="0002755B" w:rsidRDefault="0002755B" w:rsidP="0002755B">
      <w:pPr>
        <w:rPr>
          <w:rtl/>
          <w:lang w:eastAsia="he-IL"/>
        </w:rPr>
      </w:pPr>
      <w:bookmarkStart w:id="2870" w:name="_ETM_Q1_266634"/>
      <w:bookmarkEnd w:id="2870"/>
    </w:p>
    <w:p w14:paraId="79962EAC" w14:textId="1DFF9135" w:rsidR="0002755B" w:rsidRDefault="0002755B" w:rsidP="0002755B">
      <w:pPr>
        <w:pStyle w:val="af9"/>
        <w:keepNext/>
        <w:rPr>
          <w:rtl/>
          <w:lang w:eastAsia="he-IL"/>
        </w:rPr>
      </w:pPr>
      <w:bookmarkStart w:id="2871" w:name="ET_guest_פנינה_אורן_שני_דור_496"/>
      <w:r w:rsidRPr="0002755B">
        <w:rPr>
          <w:rStyle w:val="TagStyle"/>
          <w:rtl/>
        </w:rPr>
        <w:t xml:space="preserve"> &lt;&lt; אורח &gt;&gt; </w:t>
      </w:r>
      <w:r>
        <w:rPr>
          <w:rtl/>
          <w:lang w:eastAsia="he-IL"/>
        </w:rPr>
        <w:t>פנינה אורן שני דור:</w:t>
      </w:r>
      <w:r w:rsidRPr="0002755B">
        <w:rPr>
          <w:rStyle w:val="TagStyle"/>
          <w:rtl/>
        </w:rPr>
        <w:t xml:space="preserve"> &lt;&lt; אורח &gt;&gt;</w:t>
      </w:r>
      <w:r w:rsidR="007436CA">
        <w:rPr>
          <w:rtl/>
          <w:lang w:eastAsia="he-IL"/>
        </w:rPr>
        <w:t xml:space="preserve"> </w:t>
      </w:r>
      <w:bookmarkEnd w:id="2871"/>
    </w:p>
    <w:p w14:paraId="651E1C7D" w14:textId="77777777" w:rsidR="0002755B" w:rsidRDefault="0002755B" w:rsidP="0002755B">
      <w:pPr>
        <w:pStyle w:val="KeepWithNext"/>
        <w:rPr>
          <w:rtl/>
          <w:lang w:eastAsia="he-IL"/>
        </w:rPr>
      </w:pPr>
    </w:p>
    <w:p w14:paraId="7A96E086" w14:textId="5DEF5477" w:rsidR="0002755B" w:rsidRDefault="0002755B" w:rsidP="0002755B">
      <w:pPr>
        <w:rPr>
          <w:rtl/>
          <w:lang w:eastAsia="he-IL"/>
        </w:rPr>
      </w:pPr>
      <w:bookmarkStart w:id="2872" w:name="_ETM_Q1_266908"/>
      <w:bookmarkEnd w:id="2872"/>
      <w:r>
        <w:rPr>
          <w:rFonts w:hint="cs"/>
          <w:rtl/>
          <w:lang w:eastAsia="he-IL"/>
        </w:rPr>
        <w:t>א</w:t>
      </w:r>
      <w:bookmarkStart w:id="2873" w:name="_ETM_Q1_266946"/>
      <w:bookmarkEnd w:id="2873"/>
      <w:r>
        <w:rPr>
          <w:rFonts w:hint="cs"/>
          <w:rtl/>
          <w:lang w:eastAsia="he-IL"/>
        </w:rPr>
        <w:t>ותו הדבר.</w:t>
      </w:r>
      <w:r w:rsidR="008D2DE1">
        <w:rPr>
          <w:rFonts w:hint="cs"/>
          <w:rtl/>
          <w:lang w:eastAsia="he-IL"/>
        </w:rPr>
        <w:t xml:space="preserve"> </w:t>
      </w:r>
      <w:r>
        <w:rPr>
          <w:rFonts w:hint="cs"/>
          <w:rtl/>
          <w:lang w:eastAsia="he-IL"/>
        </w:rPr>
        <w:t xml:space="preserve">סעיף 34 חל על </w:t>
      </w:r>
      <w:bookmarkStart w:id="2874" w:name="_ETM_Q1_265982"/>
      <w:bookmarkEnd w:id="2874"/>
      <w:r>
        <w:rPr>
          <w:rFonts w:hint="cs"/>
          <w:rtl/>
          <w:lang w:eastAsia="he-IL"/>
        </w:rPr>
        <w:t>כולם.</w:t>
      </w:r>
    </w:p>
    <w:p w14:paraId="38BE3E41" w14:textId="77777777" w:rsidR="0002755B" w:rsidRDefault="0002755B" w:rsidP="0002755B">
      <w:pPr>
        <w:rPr>
          <w:rtl/>
          <w:lang w:eastAsia="he-IL"/>
        </w:rPr>
      </w:pPr>
      <w:bookmarkStart w:id="2875" w:name="_ETM_Q1_271853"/>
      <w:bookmarkStart w:id="2876" w:name="_ETM_Q1_271897"/>
      <w:bookmarkEnd w:id="2875"/>
      <w:bookmarkEnd w:id="2876"/>
    </w:p>
    <w:p w14:paraId="0FEA5C6E" w14:textId="74294791" w:rsidR="0002755B" w:rsidRDefault="0002755B" w:rsidP="0002755B">
      <w:pPr>
        <w:pStyle w:val="a4"/>
        <w:keepNext/>
        <w:rPr>
          <w:rtl/>
        </w:rPr>
      </w:pPr>
      <w:bookmarkStart w:id="2877" w:name="ET_speaker_נעה_בן_שבת_497"/>
      <w:r w:rsidRPr="0002755B">
        <w:rPr>
          <w:rStyle w:val="TagStyle"/>
          <w:rtl/>
        </w:rPr>
        <w:t xml:space="preserve"> &lt;&lt; דובר &gt;&gt; </w:t>
      </w:r>
      <w:r>
        <w:rPr>
          <w:rtl/>
        </w:rPr>
        <w:t>נעה בן שבת:</w:t>
      </w:r>
      <w:r w:rsidRPr="0002755B">
        <w:rPr>
          <w:rStyle w:val="TagStyle"/>
          <w:rtl/>
        </w:rPr>
        <w:t xml:space="preserve"> &lt;&lt; דובר &gt;&gt;</w:t>
      </w:r>
      <w:r w:rsidR="007436CA">
        <w:rPr>
          <w:rtl/>
        </w:rPr>
        <w:t xml:space="preserve"> </w:t>
      </w:r>
      <w:bookmarkEnd w:id="2877"/>
    </w:p>
    <w:p w14:paraId="3CEFB3C0" w14:textId="77777777" w:rsidR="0002755B" w:rsidRDefault="0002755B" w:rsidP="0002755B">
      <w:pPr>
        <w:pStyle w:val="KeepWithNext"/>
        <w:rPr>
          <w:rtl/>
          <w:lang w:eastAsia="he-IL"/>
        </w:rPr>
      </w:pPr>
    </w:p>
    <w:p w14:paraId="5BB7378C" w14:textId="57E203BB" w:rsidR="0002755B" w:rsidRDefault="0002755B" w:rsidP="0002755B">
      <w:pPr>
        <w:rPr>
          <w:rtl/>
          <w:lang w:eastAsia="he-IL"/>
        </w:rPr>
      </w:pPr>
      <w:r>
        <w:rPr>
          <w:rFonts w:hint="cs"/>
          <w:rtl/>
          <w:lang w:eastAsia="he-IL"/>
        </w:rPr>
        <w:t xml:space="preserve">לא, 34 לא חל על כולם. </w:t>
      </w:r>
      <w:bookmarkStart w:id="2878" w:name="_ETM_Q1_273581"/>
      <w:bookmarkEnd w:id="2878"/>
    </w:p>
    <w:p w14:paraId="6BF2E18B" w14:textId="77777777" w:rsidR="0002755B" w:rsidRDefault="0002755B" w:rsidP="0002755B">
      <w:pPr>
        <w:rPr>
          <w:rtl/>
          <w:lang w:eastAsia="he-IL"/>
        </w:rPr>
      </w:pPr>
      <w:bookmarkStart w:id="2879" w:name="_ETM_Q1_273624"/>
      <w:bookmarkEnd w:id="2879"/>
    </w:p>
    <w:p w14:paraId="68D0FEC7" w14:textId="5B31E8B2" w:rsidR="0002755B" w:rsidRDefault="0002755B" w:rsidP="0002755B">
      <w:pPr>
        <w:pStyle w:val="af9"/>
        <w:keepNext/>
        <w:rPr>
          <w:rtl/>
          <w:lang w:eastAsia="he-IL"/>
        </w:rPr>
      </w:pPr>
      <w:bookmarkStart w:id="2880" w:name="ET_guest_פנינה_אורן_שני_דור_498"/>
      <w:r w:rsidRPr="0002755B">
        <w:rPr>
          <w:rStyle w:val="TagStyle"/>
          <w:rtl/>
        </w:rPr>
        <w:t xml:space="preserve"> &lt;&lt; אורח &gt;&gt; </w:t>
      </w:r>
      <w:r>
        <w:rPr>
          <w:rtl/>
          <w:lang w:eastAsia="he-IL"/>
        </w:rPr>
        <w:t>פנינה אורן שני דור:</w:t>
      </w:r>
      <w:r w:rsidRPr="0002755B">
        <w:rPr>
          <w:rStyle w:val="TagStyle"/>
          <w:rtl/>
        </w:rPr>
        <w:t xml:space="preserve"> &lt;&lt; אורח &gt;&gt;</w:t>
      </w:r>
      <w:r w:rsidR="007436CA">
        <w:rPr>
          <w:rtl/>
          <w:lang w:eastAsia="he-IL"/>
        </w:rPr>
        <w:t xml:space="preserve"> </w:t>
      </w:r>
      <w:bookmarkEnd w:id="2880"/>
    </w:p>
    <w:p w14:paraId="187DC498" w14:textId="77777777" w:rsidR="0002755B" w:rsidRDefault="0002755B" w:rsidP="0002755B">
      <w:pPr>
        <w:pStyle w:val="KeepWithNext"/>
        <w:rPr>
          <w:rtl/>
          <w:lang w:eastAsia="he-IL"/>
        </w:rPr>
      </w:pPr>
    </w:p>
    <w:p w14:paraId="3B2B1744" w14:textId="5B11855E" w:rsidR="0002755B" w:rsidRDefault="0002755B" w:rsidP="0002755B">
      <w:pPr>
        <w:rPr>
          <w:rtl/>
          <w:lang w:eastAsia="he-IL"/>
        </w:rPr>
      </w:pPr>
      <w:r>
        <w:rPr>
          <w:rFonts w:hint="cs"/>
          <w:rtl/>
          <w:lang w:eastAsia="he-IL"/>
        </w:rPr>
        <w:t>בטח שחל.</w:t>
      </w:r>
    </w:p>
    <w:p w14:paraId="0416E137" w14:textId="77777777" w:rsidR="0002755B" w:rsidRDefault="0002755B" w:rsidP="0002755B">
      <w:pPr>
        <w:rPr>
          <w:rtl/>
          <w:lang w:eastAsia="he-IL"/>
        </w:rPr>
      </w:pPr>
      <w:bookmarkStart w:id="2881" w:name="_ETM_Q1_270799"/>
      <w:bookmarkStart w:id="2882" w:name="_ETM_Q1_270837"/>
      <w:bookmarkEnd w:id="2881"/>
      <w:bookmarkEnd w:id="2882"/>
    </w:p>
    <w:p w14:paraId="074B87E7" w14:textId="0C5AA91E" w:rsidR="0002755B" w:rsidRDefault="0002755B" w:rsidP="0002755B">
      <w:pPr>
        <w:pStyle w:val="a4"/>
        <w:keepNext/>
        <w:rPr>
          <w:rtl/>
        </w:rPr>
      </w:pPr>
      <w:bookmarkStart w:id="2883" w:name="ET_speaker_נעה_בן_שבת_499"/>
      <w:r w:rsidRPr="0002755B">
        <w:rPr>
          <w:rStyle w:val="TagStyle"/>
          <w:rtl/>
        </w:rPr>
        <w:t xml:space="preserve"> &lt;&lt; דובר &gt;&gt; </w:t>
      </w:r>
      <w:r>
        <w:rPr>
          <w:rtl/>
        </w:rPr>
        <w:t>נעה בן שבת:</w:t>
      </w:r>
      <w:r w:rsidRPr="0002755B">
        <w:rPr>
          <w:rStyle w:val="TagStyle"/>
          <w:rtl/>
        </w:rPr>
        <w:t xml:space="preserve"> &lt;&lt; דובר &gt;&gt;</w:t>
      </w:r>
      <w:r w:rsidR="007436CA">
        <w:rPr>
          <w:rtl/>
        </w:rPr>
        <w:t xml:space="preserve"> </w:t>
      </w:r>
      <w:bookmarkEnd w:id="2883"/>
    </w:p>
    <w:p w14:paraId="65FF4AC8" w14:textId="77777777" w:rsidR="0002755B" w:rsidRDefault="0002755B" w:rsidP="0002755B">
      <w:pPr>
        <w:pStyle w:val="KeepWithNext"/>
        <w:rPr>
          <w:rtl/>
          <w:lang w:eastAsia="he-IL"/>
        </w:rPr>
      </w:pPr>
    </w:p>
    <w:p w14:paraId="2AB8EA63" w14:textId="4E8D3125" w:rsidR="0002755B" w:rsidRDefault="0002755B" w:rsidP="0002755B">
      <w:pPr>
        <w:rPr>
          <w:rtl/>
          <w:lang w:eastAsia="he-IL"/>
        </w:rPr>
      </w:pPr>
      <w:r>
        <w:rPr>
          <w:rFonts w:hint="cs"/>
          <w:rtl/>
          <w:lang w:eastAsia="he-IL"/>
        </w:rPr>
        <w:t xml:space="preserve">34 לא חל </w:t>
      </w:r>
      <w:bookmarkStart w:id="2884" w:name="_ETM_Q1_271617"/>
      <w:bookmarkEnd w:id="2884"/>
      <w:r>
        <w:rPr>
          <w:rFonts w:hint="cs"/>
          <w:rtl/>
          <w:lang w:eastAsia="he-IL"/>
        </w:rPr>
        <w:t>על יבואן שהוא לא יבואן נאות או שהוא יבואן</w:t>
      </w:r>
      <w:r w:rsidR="008D2DE1">
        <w:rPr>
          <w:rFonts w:hint="cs"/>
          <w:rtl/>
          <w:lang w:eastAsia="he-IL"/>
        </w:rPr>
        <w:t xml:space="preserve"> </w:t>
      </w:r>
      <w:r>
        <w:rPr>
          <w:rFonts w:hint="cs"/>
          <w:rtl/>
          <w:lang w:eastAsia="he-IL"/>
        </w:rPr>
        <w:t xml:space="preserve">נאות והוא לא במסלול האירופי. הוא חל רק על </w:t>
      </w:r>
      <w:bookmarkStart w:id="2885" w:name="_ETM_Q1_278310"/>
      <w:bookmarkEnd w:id="2885"/>
      <w:r>
        <w:rPr>
          <w:rFonts w:hint="cs"/>
          <w:rtl/>
          <w:lang w:eastAsia="he-IL"/>
        </w:rPr>
        <w:t xml:space="preserve">יבואן נאות במסלול האירופי. אם הוא יבואן נאות אבל </w:t>
      </w:r>
      <w:bookmarkStart w:id="2886" w:name="_ETM_Q1_284103"/>
      <w:bookmarkEnd w:id="2886"/>
      <w:r>
        <w:rPr>
          <w:rFonts w:hint="cs"/>
          <w:rtl/>
          <w:lang w:eastAsia="he-IL"/>
        </w:rPr>
        <w:t>לא במסלול האירופי, 34 לא חל עליו</w:t>
      </w:r>
      <w:bookmarkStart w:id="2887" w:name="_ETM_Q1_286895"/>
      <w:bookmarkStart w:id="2888" w:name="_ETM_Q1_286944"/>
      <w:bookmarkEnd w:id="2887"/>
      <w:bookmarkEnd w:id="2888"/>
      <w:r>
        <w:rPr>
          <w:rFonts w:hint="cs"/>
          <w:rtl/>
          <w:lang w:eastAsia="he-IL"/>
        </w:rPr>
        <w:t>.</w:t>
      </w:r>
      <w:bookmarkStart w:id="2889" w:name="_ETM_Q1_287437"/>
      <w:bookmarkEnd w:id="2889"/>
    </w:p>
    <w:p w14:paraId="6E698127" w14:textId="77777777" w:rsidR="0002755B" w:rsidRDefault="0002755B" w:rsidP="0002755B">
      <w:pPr>
        <w:rPr>
          <w:rtl/>
          <w:lang w:eastAsia="he-IL"/>
        </w:rPr>
      </w:pPr>
      <w:bookmarkStart w:id="2890" w:name="_ETM_Q1_287480"/>
      <w:bookmarkEnd w:id="2890"/>
    </w:p>
    <w:p w14:paraId="11BAA7D1" w14:textId="4414571C" w:rsidR="0002755B" w:rsidRDefault="0002755B" w:rsidP="0002755B">
      <w:pPr>
        <w:pStyle w:val="af9"/>
        <w:keepNext/>
        <w:rPr>
          <w:rtl/>
          <w:lang w:eastAsia="he-IL"/>
        </w:rPr>
      </w:pPr>
      <w:bookmarkStart w:id="2891" w:name="ET_guest_פנינה_אורן_שני_דור_500"/>
      <w:r w:rsidRPr="0002755B">
        <w:rPr>
          <w:rStyle w:val="TagStyle"/>
          <w:rtl/>
        </w:rPr>
        <w:t xml:space="preserve"> &lt;&lt; אורח &gt;&gt; </w:t>
      </w:r>
      <w:r>
        <w:rPr>
          <w:rtl/>
          <w:lang w:eastAsia="he-IL"/>
        </w:rPr>
        <w:t>פנינה אורן שני דור:</w:t>
      </w:r>
      <w:r w:rsidRPr="0002755B">
        <w:rPr>
          <w:rStyle w:val="TagStyle"/>
          <w:rtl/>
        </w:rPr>
        <w:t xml:space="preserve"> &lt;&lt; אורח &gt;&gt;</w:t>
      </w:r>
      <w:r w:rsidR="007436CA">
        <w:rPr>
          <w:rtl/>
          <w:lang w:eastAsia="he-IL"/>
        </w:rPr>
        <w:t xml:space="preserve"> </w:t>
      </w:r>
      <w:bookmarkEnd w:id="2891"/>
    </w:p>
    <w:p w14:paraId="06B6EA4A" w14:textId="77777777" w:rsidR="0002755B" w:rsidRDefault="0002755B" w:rsidP="0002755B">
      <w:pPr>
        <w:pStyle w:val="KeepWithNext"/>
        <w:rPr>
          <w:rtl/>
          <w:lang w:eastAsia="he-IL"/>
        </w:rPr>
      </w:pPr>
    </w:p>
    <w:p w14:paraId="773B8703" w14:textId="22569727" w:rsidR="0002755B" w:rsidRDefault="0002755B" w:rsidP="0002755B">
      <w:pPr>
        <w:rPr>
          <w:rtl/>
          <w:lang w:eastAsia="he-IL"/>
        </w:rPr>
      </w:pPr>
      <w:r>
        <w:rPr>
          <w:rFonts w:hint="cs"/>
          <w:rtl/>
          <w:lang w:eastAsia="he-IL"/>
        </w:rPr>
        <w:t>למה?</w:t>
      </w:r>
    </w:p>
    <w:p w14:paraId="270432E4" w14:textId="77777777" w:rsidR="008F0AC3" w:rsidRDefault="008F0AC3" w:rsidP="0002755B">
      <w:pPr>
        <w:rPr>
          <w:rtl/>
          <w:lang w:eastAsia="he-IL"/>
        </w:rPr>
      </w:pPr>
      <w:bookmarkStart w:id="2892" w:name="_ETM_Q1_289408"/>
      <w:bookmarkStart w:id="2893" w:name="_ETM_Q1_289447"/>
      <w:bookmarkStart w:id="2894" w:name="_ETM_Q1_289004"/>
      <w:bookmarkEnd w:id="2892"/>
      <w:bookmarkEnd w:id="2893"/>
      <w:bookmarkEnd w:id="2894"/>
    </w:p>
    <w:p w14:paraId="7E10F2E9" w14:textId="1CF119F9" w:rsidR="008F0AC3" w:rsidRDefault="008F0AC3" w:rsidP="008F0AC3">
      <w:pPr>
        <w:pStyle w:val="a4"/>
        <w:keepNext/>
        <w:rPr>
          <w:rtl/>
        </w:rPr>
      </w:pPr>
      <w:bookmarkStart w:id="2895" w:name="ET_speaker_נעה_בן_שבת_501"/>
      <w:r w:rsidRPr="008F0AC3">
        <w:rPr>
          <w:rStyle w:val="TagStyle"/>
          <w:rtl/>
        </w:rPr>
        <w:t xml:space="preserve"> &lt;&lt; דובר &gt;&gt; </w:t>
      </w:r>
      <w:r>
        <w:rPr>
          <w:rtl/>
        </w:rPr>
        <w:t>נעה בן שבת:</w:t>
      </w:r>
      <w:r w:rsidRPr="008F0AC3">
        <w:rPr>
          <w:rStyle w:val="TagStyle"/>
          <w:rtl/>
        </w:rPr>
        <w:t xml:space="preserve"> &lt;&lt; דובר &gt;&gt;</w:t>
      </w:r>
      <w:r w:rsidR="007436CA">
        <w:rPr>
          <w:rtl/>
        </w:rPr>
        <w:t xml:space="preserve"> </w:t>
      </w:r>
      <w:bookmarkEnd w:id="2895"/>
    </w:p>
    <w:p w14:paraId="5D840961" w14:textId="77777777" w:rsidR="008F0AC3" w:rsidRDefault="008F0AC3" w:rsidP="008F0AC3">
      <w:pPr>
        <w:pStyle w:val="KeepWithNext"/>
        <w:rPr>
          <w:rtl/>
          <w:lang w:eastAsia="he-IL"/>
        </w:rPr>
      </w:pPr>
    </w:p>
    <w:p w14:paraId="074DF4C2" w14:textId="73193886" w:rsidR="008F0AC3" w:rsidRDefault="008F0AC3" w:rsidP="008F0AC3">
      <w:pPr>
        <w:rPr>
          <w:rtl/>
          <w:lang w:eastAsia="he-IL"/>
        </w:rPr>
      </w:pPr>
      <w:bookmarkStart w:id="2896" w:name="_ETM_Q1_289309"/>
      <w:bookmarkEnd w:id="2896"/>
      <w:r>
        <w:rPr>
          <w:rFonts w:hint="cs"/>
          <w:rtl/>
          <w:lang w:eastAsia="he-IL"/>
        </w:rPr>
        <w:t>א</w:t>
      </w:r>
      <w:bookmarkStart w:id="2897" w:name="_ETM_Q1_289348"/>
      <w:bookmarkStart w:id="2898" w:name="_ETM_Q1_288692"/>
      <w:bookmarkEnd w:id="2897"/>
      <w:bookmarkEnd w:id="2898"/>
      <w:r>
        <w:rPr>
          <w:rFonts w:hint="cs"/>
          <w:rtl/>
          <w:lang w:eastAsia="he-IL"/>
        </w:rPr>
        <w:t>ת רוצה לאפשר גם לו?</w:t>
      </w:r>
    </w:p>
    <w:p w14:paraId="488D4C8F" w14:textId="77777777" w:rsidR="008F0AC3" w:rsidRDefault="008F0AC3" w:rsidP="008F0AC3">
      <w:pPr>
        <w:rPr>
          <w:rtl/>
          <w:lang w:eastAsia="he-IL"/>
        </w:rPr>
      </w:pPr>
      <w:bookmarkStart w:id="2899" w:name="_ETM_Q1_289131"/>
      <w:bookmarkStart w:id="2900" w:name="_ETM_Q1_289176"/>
      <w:bookmarkStart w:id="2901" w:name="_ETM_Q1_290203"/>
      <w:bookmarkEnd w:id="2899"/>
      <w:bookmarkEnd w:id="2900"/>
      <w:bookmarkEnd w:id="2901"/>
    </w:p>
    <w:p w14:paraId="084CB889" w14:textId="06CCFC32" w:rsidR="008F0AC3" w:rsidRDefault="008F0AC3" w:rsidP="008F0AC3">
      <w:pPr>
        <w:pStyle w:val="af9"/>
        <w:keepNext/>
        <w:rPr>
          <w:rtl/>
          <w:lang w:eastAsia="he-IL"/>
        </w:rPr>
      </w:pPr>
      <w:bookmarkStart w:id="2902" w:name="ET_guest_פנינה_אורן_שני_דור_502"/>
      <w:r w:rsidRPr="008F0AC3">
        <w:rPr>
          <w:rStyle w:val="TagStyle"/>
          <w:rtl/>
        </w:rPr>
        <w:t xml:space="preserve"> &lt;&lt; אורח &gt;&gt; </w:t>
      </w:r>
      <w:r>
        <w:rPr>
          <w:rtl/>
          <w:lang w:eastAsia="he-IL"/>
        </w:rPr>
        <w:t>פנינה אורן שני דור:</w:t>
      </w:r>
      <w:r w:rsidRPr="008F0AC3">
        <w:rPr>
          <w:rStyle w:val="TagStyle"/>
          <w:rtl/>
        </w:rPr>
        <w:t xml:space="preserve"> &lt;&lt; אורח &gt;&gt;</w:t>
      </w:r>
      <w:r w:rsidR="007436CA">
        <w:rPr>
          <w:rtl/>
          <w:lang w:eastAsia="he-IL"/>
        </w:rPr>
        <w:t xml:space="preserve"> </w:t>
      </w:r>
      <w:bookmarkEnd w:id="2902"/>
    </w:p>
    <w:p w14:paraId="4970C46E" w14:textId="77777777" w:rsidR="008F0AC3" w:rsidRDefault="008F0AC3" w:rsidP="008F0AC3">
      <w:pPr>
        <w:pStyle w:val="KeepWithNext"/>
        <w:rPr>
          <w:rtl/>
          <w:lang w:eastAsia="he-IL"/>
        </w:rPr>
      </w:pPr>
    </w:p>
    <w:p w14:paraId="31F8179D" w14:textId="4A757E9D" w:rsidR="008F0AC3" w:rsidRDefault="008F0AC3" w:rsidP="008F0AC3">
      <w:pPr>
        <w:rPr>
          <w:rtl/>
          <w:lang w:eastAsia="he-IL"/>
        </w:rPr>
      </w:pPr>
      <w:r>
        <w:rPr>
          <w:rFonts w:hint="cs"/>
          <w:rtl/>
          <w:lang w:eastAsia="he-IL"/>
        </w:rPr>
        <w:t>ב</w:t>
      </w:r>
      <w:bookmarkStart w:id="2903" w:name="_ETM_Q1_290501"/>
      <w:bookmarkStart w:id="2904" w:name="_ETM_Q1_290523"/>
      <w:bookmarkEnd w:id="2903"/>
      <w:bookmarkEnd w:id="2904"/>
      <w:r>
        <w:rPr>
          <w:rFonts w:hint="cs"/>
          <w:rtl/>
          <w:lang w:eastAsia="he-IL"/>
        </w:rPr>
        <w:t xml:space="preserve">רור. 34(ב) אומר </w:t>
      </w:r>
      <w:bookmarkStart w:id="2905" w:name="_ETM_Q1_299542"/>
      <w:bookmarkEnd w:id="2905"/>
      <w:r>
        <w:rPr>
          <w:rFonts w:hint="cs"/>
          <w:rtl/>
          <w:lang w:eastAsia="he-IL"/>
        </w:rPr>
        <w:t>על כל עוסק במזון במדינת ישראל, בין</w:t>
      </w:r>
      <w:bookmarkStart w:id="2906" w:name="_ETM_Q1_302705"/>
      <w:bookmarkEnd w:id="2906"/>
      <w:r>
        <w:rPr>
          <w:rFonts w:hint="cs"/>
          <w:rtl/>
          <w:lang w:eastAsia="he-IL"/>
        </w:rPr>
        <w:t xml:space="preserve"> אם אני מייבא מאירופה ובין אם לאו. אני לוקח </w:t>
      </w:r>
      <w:bookmarkStart w:id="2907" w:name="_ETM_Q1_305207"/>
      <w:bookmarkEnd w:id="2907"/>
      <w:r>
        <w:rPr>
          <w:rFonts w:hint="cs"/>
          <w:rtl/>
          <w:lang w:eastAsia="he-IL"/>
        </w:rPr>
        <w:t xml:space="preserve">ומאמץ את חקיקת המזון, מקדים. אני </w:t>
      </w:r>
      <w:bookmarkStart w:id="2908" w:name="_ETM_Q1_310256"/>
      <w:bookmarkEnd w:id="2908"/>
      <w:r>
        <w:rPr>
          <w:rFonts w:hint="cs"/>
          <w:rtl/>
          <w:lang w:eastAsia="he-IL"/>
        </w:rPr>
        <w:t xml:space="preserve">רק אומר שזה לא כצעקתה. הרי </w:t>
      </w:r>
      <w:bookmarkStart w:id="2909" w:name="_ETM_Q1_312182"/>
      <w:bookmarkEnd w:id="2909"/>
      <w:r>
        <w:rPr>
          <w:rFonts w:hint="cs"/>
          <w:rtl/>
          <w:lang w:eastAsia="he-IL"/>
        </w:rPr>
        <w:t xml:space="preserve">יש לנו את סעיף 3א(י) שאומר שאימצת אירופה, אתה </w:t>
      </w:r>
      <w:bookmarkStart w:id="2910" w:name="_ETM_Q1_318756"/>
      <w:bookmarkEnd w:id="2910"/>
      <w:r>
        <w:rPr>
          <w:rFonts w:hint="cs"/>
          <w:rtl/>
          <w:lang w:eastAsia="he-IL"/>
        </w:rPr>
        <w:t>גובר. כאן אנחנו עושים את זה בשביל הוודאות</w:t>
      </w:r>
      <w:r w:rsidR="009D5D8D">
        <w:rPr>
          <w:rFonts w:hint="cs"/>
          <w:rtl/>
          <w:lang w:eastAsia="he-IL"/>
        </w:rPr>
        <w:t xml:space="preserve">, בשביל הבהירות, </w:t>
      </w:r>
      <w:bookmarkStart w:id="2911" w:name="_ETM_Q1_325842"/>
      <w:bookmarkEnd w:id="2911"/>
      <w:r w:rsidR="009D5D8D">
        <w:rPr>
          <w:rFonts w:hint="cs"/>
          <w:rtl/>
          <w:lang w:eastAsia="he-IL"/>
        </w:rPr>
        <w:t>בשביל הנגישות. לכן זה צריך להיות הכלל.</w:t>
      </w:r>
      <w:bookmarkStart w:id="2912" w:name="_ETM_Q1_331554"/>
      <w:bookmarkEnd w:id="2912"/>
    </w:p>
    <w:p w14:paraId="4A2FD17B" w14:textId="77777777" w:rsidR="009D5D8D" w:rsidRDefault="009D5D8D" w:rsidP="008F0AC3">
      <w:pPr>
        <w:rPr>
          <w:rtl/>
          <w:lang w:eastAsia="he-IL"/>
        </w:rPr>
      </w:pPr>
      <w:bookmarkStart w:id="2913" w:name="_ETM_Q1_331591"/>
      <w:bookmarkStart w:id="2914" w:name="_ETM_Q1_331052"/>
      <w:bookmarkEnd w:id="2913"/>
      <w:bookmarkEnd w:id="2914"/>
    </w:p>
    <w:p w14:paraId="157C3BF3" w14:textId="6626CEE6" w:rsidR="009D5D8D" w:rsidRDefault="009D5D8D" w:rsidP="009D5D8D">
      <w:pPr>
        <w:pStyle w:val="a4"/>
        <w:keepNext/>
        <w:rPr>
          <w:rtl/>
        </w:rPr>
      </w:pPr>
      <w:bookmarkStart w:id="2915" w:name="ET_speaker_נעה_בן_שבת_503"/>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15"/>
    </w:p>
    <w:p w14:paraId="6EDAE372" w14:textId="77777777" w:rsidR="009D5D8D" w:rsidRDefault="009D5D8D" w:rsidP="009D5D8D">
      <w:pPr>
        <w:pStyle w:val="KeepWithNext"/>
        <w:rPr>
          <w:rtl/>
          <w:lang w:eastAsia="he-IL"/>
        </w:rPr>
      </w:pPr>
    </w:p>
    <w:p w14:paraId="160FF42E" w14:textId="1B2CBBB8" w:rsidR="009D5D8D" w:rsidRDefault="009D5D8D" w:rsidP="009D5D8D">
      <w:pPr>
        <w:rPr>
          <w:rtl/>
          <w:lang w:eastAsia="he-IL"/>
        </w:rPr>
      </w:pPr>
      <w:bookmarkStart w:id="2916" w:name="_ETM_Q1_331331"/>
      <w:bookmarkStart w:id="2917" w:name="_ETM_Q1_331363"/>
      <w:bookmarkEnd w:id="2916"/>
      <w:bookmarkEnd w:id="2917"/>
      <w:r>
        <w:rPr>
          <w:rFonts w:hint="cs"/>
          <w:rtl/>
          <w:lang w:eastAsia="he-IL"/>
        </w:rPr>
        <w:t xml:space="preserve">אבל זה חידוש לעומת מה שכתוב היום כי היום יש הגדרה </w:t>
      </w:r>
      <w:bookmarkStart w:id="2918" w:name="_ETM_Q1_334422"/>
      <w:bookmarkEnd w:id="2918"/>
      <w:r>
        <w:rPr>
          <w:rFonts w:hint="cs"/>
          <w:rtl/>
          <w:lang w:eastAsia="he-IL"/>
        </w:rPr>
        <w:t>של יבואן נאות.</w:t>
      </w:r>
    </w:p>
    <w:p w14:paraId="0AB16A86" w14:textId="77777777" w:rsidR="009D5D8D" w:rsidRDefault="009D5D8D" w:rsidP="009D5D8D">
      <w:pPr>
        <w:rPr>
          <w:rtl/>
          <w:lang w:eastAsia="he-IL"/>
        </w:rPr>
      </w:pPr>
    </w:p>
    <w:p w14:paraId="4D616DDD" w14:textId="15D57F79" w:rsidR="009D5D8D" w:rsidRDefault="009D5D8D" w:rsidP="009D5D8D">
      <w:pPr>
        <w:pStyle w:val="af9"/>
        <w:keepNext/>
        <w:rPr>
          <w:rtl/>
          <w:lang w:eastAsia="he-IL"/>
        </w:rPr>
      </w:pPr>
      <w:bookmarkStart w:id="2919" w:name="ET_guest_רוית_ארבל_504"/>
      <w:r w:rsidRPr="009D5D8D">
        <w:rPr>
          <w:rStyle w:val="TagStyle"/>
          <w:rtl/>
        </w:rPr>
        <w:t xml:space="preserve"> &lt;&lt; אורח &gt;&gt; </w:t>
      </w:r>
      <w:proofErr w:type="spellStart"/>
      <w:r>
        <w:rPr>
          <w:rtl/>
          <w:lang w:eastAsia="he-IL"/>
        </w:rPr>
        <w:t>רוית</w:t>
      </w:r>
      <w:proofErr w:type="spellEnd"/>
      <w:r>
        <w:rPr>
          <w:rtl/>
          <w:lang w:eastAsia="he-IL"/>
        </w:rPr>
        <w:t xml:space="preserve"> ארבל:</w:t>
      </w:r>
      <w:r w:rsidRPr="009D5D8D">
        <w:rPr>
          <w:rStyle w:val="TagStyle"/>
          <w:rtl/>
        </w:rPr>
        <w:t xml:space="preserve"> &lt;&lt; אורח &gt;&gt;</w:t>
      </w:r>
      <w:r w:rsidR="007436CA">
        <w:rPr>
          <w:rtl/>
          <w:lang w:eastAsia="he-IL"/>
        </w:rPr>
        <w:t xml:space="preserve"> </w:t>
      </w:r>
      <w:bookmarkEnd w:id="2919"/>
    </w:p>
    <w:p w14:paraId="6CAB0072" w14:textId="77777777" w:rsidR="009D5D8D" w:rsidRDefault="009D5D8D" w:rsidP="009D5D8D">
      <w:pPr>
        <w:pStyle w:val="KeepWithNext"/>
        <w:rPr>
          <w:rtl/>
          <w:lang w:eastAsia="he-IL"/>
        </w:rPr>
      </w:pPr>
    </w:p>
    <w:p w14:paraId="7D33E2FD" w14:textId="1EF0AD17" w:rsidR="009D5D8D" w:rsidRDefault="009D5D8D" w:rsidP="009D5D8D">
      <w:pPr>
        <w:rPr>
          <w:rtl/>
          <w:lang w:eastAsia="he-IL"/>
        </w:rPr>
      </w:pPr>
      <w:r>
        <w:rPr>
          <w:rFonts w:hint="cs"/>
          <w:rtl/>
          <w:lang w:eastAsia="he-IL"/>
        </w:rPr>
        <w:t xml:space="preserve">אולי צריך לוותר בכלל על ההגדרה </w:t>
      </w:r>
      <w:bookmarkStart w:id="2920" w:name="_ETM_Q1_341289"/>
      <w:bookmarkEnd w:id="2920"/>
      <w:r>
        <w:rPr>
          <w:rFonts w:hint="cs"/>
          <w:rtl/>
          <w:lang w:eastAsia="he-IL"/>
        </w:rPr>
        <w:t>הזאת המיוחדת של יבואן נאות שהוא יבואן נאות במסלול האירופי</w:t>
      </w:r>
      <w:bookmarkStart w:id="2921" w:name="_ETM_Q1_344980"/>
      <w:bookmarkEnd w:id="2921"/>
      <w:r>
        <w:rPr>
          <w:rFonts w:hint="cs"/>
          <w:rtl/>
          <w:lang w:eastAsia="he-IL"/>
        </w:rPr>
        <w:t xml:space="preserve"> כי הוא מאוד מבלבל.</w:t>
      </w:r>
      <w:bookmarkStart w:id="2922" w:name="_ETM_Q1_347552"/>
      <w:bookmarkEnd w:id="2922"/>
    </w:p>
    <w:p w14:paraId="5E32C7F9" w14:textId="77777777" w:rsidR="009D5D8D" w:rsidRDefault="009D5D8D" w:rsidP="009D5D8D">
      <w:pPr>
        <w:rPr>
          <w:rtl/>
          <w:lang w:eastAsia="he-IL"/>
        </w:rPr>
      </w:pPr>
      <w:bookmarkStart w:id="2923" w:name="_ETM_Q1_347591"/>
      <w:bookmarkEnd w:id="2923"/>
    </w:p>
    <w:p w14:paraId="5C33E0D0" w14:textId="51DAD649" w:rsidR="009D5D8D" w:rsidRDefault="009D5D8D" w:rsidP="009D5D8D">
      <w:pPr>
        <w:pStyle w:val="a4"/>
        <w:keepNext/>
        <w:rPr>
          <w:rtl/>
        </w:rPr>
      </w:pPr>
      <w:bookmarkStart w:id="2924" w:name="ET_speaker_נעה_בן_שבת_505"/>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24"/>
    </w:p>
    <w:p w14:paraId="4F9701BA" w14:textId="77777777" w:rsidR="009D5D8D" w:rsidRDefault="009D5D8D" w:rsidP="009D5D8D">
      <w:pPr>
        <w:pStyle w:val="KeepWithNext"/>
        <w:rPr>
          <w:rtl/>
          <w:lang w:eastAsia="he-IL"/>
        </w:rPr>
      </w:pPr>
    </w:p>
    <w:p w14:paraId="0E1EF60A" w14:textId="39A69320" w:rsidR="009D5D8D" w:rsidRDefault="009D5D8D" w:rsidP="009D5D8D">
      <w:pPr>
        <w:rPr>
          <w:rtl/>
          <w:lang w:eastAsia="he-IL"/>
        </w:rPr>
      </w:pPr>
      <w:r>
        <w:rPr>
          <w:rFonts w:hint="cs"/>
          <w:rtl/>
          <w:lang w:eastAsia="he-IL"/>
        </w:rPr>
        <w:t xml:space="preserve"> צריך לבדוק את </w:t>
      </w:r>
      <w:bookmarkStart w:id="2925" w:name="_ETM_Q1_348751"/>
      <w:bookmarkEnd w:id="2925"/>
      <w:r>
        <w:rPr>
          <w:rFonts w:hint="cs"/>
          <w:rtl/>
          <w:lang w:eastAsia="he-IL"/>
        </w:rPr>
        <w:t>כל המקומות.</w:t>
      </w:r>
    </w:p>
    <w:p w14:paraId="27E3F422" w14:textId="77777777" w:rsidR="009D5D8D" w:rsidRDefault="009D5D8D" w:rsidP="009D5D8D">
      <w:pPr>
        <w:rPr>
          <w:rtl/>
          <w:lang w:eastAsia="he-IL"/>
        </w:rPr>
      </w:pPr>
    </w:p>
    <w:p w14:paraId="3E8D820F" w14:textId="465D9263" w:rsidR="009D5D8D" w:rsidRDefault="009D5D8D" w:rsidP="009D5D8D">
      <w:pPr>
        <w:pStyle w:val="af9"/>
        <w:keepNext/>
        <w:rPr>
          <w:rtl/>
          <w:lang w:eastAsia="he-IL"/>
        </w:rPr>
      </w:pPr>
      <w:bookmarkStart w:id="2926" w:name="ET_guest_פנינה_אורן_שני_דור_506"/>
      <w:r w:rsidRPr="009D5D8D">
        <w:rPr>
          <w:rStyle w:val="TagStyle"/>
          <w:rtl/>
        </w:rPr>
        <w:t xml:space="preserve"> &lt;&lt; אורח &gt;&gt; </w:t>
      </w:r>
      <w:r>
        <w:rPr>
          <w:rtl/>
          <w:lang w:eastAsia="he-IL"/>
        </w:rPr>
        <w:t>פנינה אורן שני דור:</w:t>
      </w:r>
      <w:r w:rsidRPr="009D5D8D">
        <w:rPr>
          <w:rStyle w:val="TagStyle"/>
          <w:rtl/>
        </w:rPr>
        <w:t xml:space="preserve"> &lt;&lt; אורח &gt;&gt;</w:t>
      </w:r>
      <w:r w:rsidR="007436CA">
        <w:rPr>
          <w:rtl/>
          <w:lang w:eastAsia="he-IL"/>
        </w:rPr>
        <w:t xml:space="preserve"> </w:t>
      </w:r>
      <w:bookmarkEnd w:id="2926"/>
    </w:p>
    <w:p w14:paraId="52BB88A0" w14:textId="77777777" w:rsidR="009D5D8D" w:rsidRDefault="009D5D8D" w:rsidP="009D5D8D">
      <w:pPr>
        <w:pStyle w:val="KeepWithNext"/>
        <w:rPr>
          <w:rtl/>
          <w:lang w:eastAsia="he-IL"/>
        </w:rPr>
      </w:pPr>
    </w:p>
    <w:p w14:paraId="039EFF68" w14:textId="6C0E0F92" w:rsidR="009D5D8D" w:rsidRDefault="009D5D8D" w:rsidP="009D5D8D">
      <w:pPr>
        <w:rPr>
          <w:rtl/>
          <w:lang w:eastAsia="he-IL"/>
        </w:rPr>
      </w:pPr>
      <w:r>
        <w:rPr>
          <w:rFonts w:hint="cs"/>
          <w:rtl/>
          <w:lang w:eastAsia="he-IL"/>
        </w:rPr>
        <w:t>זה עניין</w:t>
      </w:r>
      <w:r w:rsidR="008D2DE1">
        <w:rPr>
          <w:rFonts w:hint="cs"/>
          <w:rtl/>
          <w:lang w:eastAsia="he-IL"/>
        </w:rPr>
        <w:t xml:space="preserve"> </w:t>
      </w:r>
      <w:r>
        <w:rPr>
          <w:rFonts w:hint="cs"/>
          <w:rtl/>
          <w:lang w:eastAsia="he-IL"/>
        </w:rPr>
        <w:t>טכני. זאת הגדרה נוספת שהוספה.</w:t>
      </w:r>
    </w:p>
    <w:p w14:paraId="0E9015E5" w14:textId="77777777" w:rsidR="009D5D8D" w:rsidRDefault="009D5D8D" w:rsidP="009D5D8D">
      <w:pPr>
        <w:rPr>
          <w:rtl/>
          <w:lang w:eastAsia="he-IL"/>
        </w:rPr>
      </w:pPr>
      <w:bookmarkStart w:id="2927" w:name="_ETM_Q1_355053"/>
      <w:bookmarkStart w:id="2928" w:name="_ETM_Q1_355093"/>
      <w:bookmarkStart w:id="2929" w:name="_ETM_Q1_354611"/>
      <w:bookmarkEnd w:id="2927"/>
      <w:bookmarkEnd w:id="2928"/>
      <w:bookmarkEnd w:id="2929"/>
    </w:p>
    <w:p w14:paraId="71E70699" w14:textId="5024B881" w:rsidR="009D5D8D" w:rsidRDefault="009D5D8D" w:rsidP="009D5D8D">
      <w:pPr>
        <w:pStyle w:val="a4"/>
        <w:keepNext/>
        <w:rPr>
          <w:rtl/>
        </w:rPr>
      </w:pPr>
      <w:bookmarkStart w:id="2930" w:name="ET_speaker_נעה_בן_שבת_507"/>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30"/>
    </w:p>
    <w:p w14:paraId="470583A7" w14:textId="77777777" w:rsidR="009D5D8D" w:rsidRDefault="009D5D8D" w:rsidP="009D5D8D">
      <w:pPr>
        <w:pStyle w:val="KeepWithNext"/>
        <w:rPr>
          <w:rtl/>
          <w:lang w:eastAsia="he-IL"/>
        </w:rPr>
      </w:pPr>
    </w:p>
    <w:p w14:paraId="2451682F" w14:textId="0D492600" w:rsidR="009D5D8D" w:rsidRDefault="009D5D8D" w:rsidP="009D5D8D">
      <w:pPr>
        <w:rPr>
          <w:rtl/>
          <w:lang w:eastAsia="he-IL"/>
        </w:rPr>
      </w:pPr>
      <w:r>
        <w:rPr>
          <w:rFonts w:hint="cs"/>
          <w:rtl/>
          <w:lang w:eastAsia="he-IL"/>
        </w:rPr>
        <w:t>ז</w:t>
      </w:r>
      <w:bookmarkStart w:id="2931" w:name="_ETM_Q1_354897"/>
      <w:bookmarkStart w:id="2932" w:name="_ETM_Q1_354922"/>
      <w:bookmarkEnd w:id="2931"/>
      <w:bookmarkEnd w:id="2932"/>
      <w:r>
        <w:rPr>
          <w:rFonts w:hint="cs"/>
          <w:rtl/>
          <w:lang w:eastAsia="he-IL"/>
        </w:rPr>
        <w:t>את א</w:t>
      </w:r>
      <w:bookmarkStart w:id="2933" w:name="_ETM_Q1_354156"/>
      <w:bookmarkEnd w:id="2933"/>
      <w:r>
        <w:rPr>
          <w:rFonts w:hint="cs"/>
          <w:rtl/>
          <w:lang w:eastAsia="he-IL"/>
        </w:rPr>
        <w:t>ומרת שצריך לכתוב את הדברים האלה. זה כתוב גם בנוסח הכחול.</w:t>
      </w:r>
      <w:r w:rsidR="008D2DE1">
        <w:rPr>
          <w:rFonts w:hint="cs"/>
          <w:rtl/>
          <w:lang w:eastAsia="he-IL"/>
        </w:rPr>
        <w:t xml:space="preserve"> </w:t>
      </w:r>
      <w:r>
        <w:rPr>
          <w:rFonts w:hint="cs"/>
          <w:rtl/>
          <w:lang w:eastAsia="he-IL"/>
        </w:rPr>
        <w:t xml:space="preserve">את רוצה שזה יחול על כל יבואן נאות? זה הרי לא יכול לחול על יבואן שהוא </w:t>
      </w:r>
      <w:bookmarkStart w:id="2934" w:name="_ETM_Q1_365046"/>
      <w:bookmarkEnd w:id="2934"/>
      <w:r>
        <w:rPr>
          <w:rFonts w:hint="cs"/>
          <w:rtl/>
          <w:lang w:eastAsia="he-IL"/>
        </w:rPr>
        <w:t>לא יבואן נאות.</w:t>
      </w:r>
    </w:p>
    <w:p w14:paraId="2BCF3EC5" w14:textId="77777777" w:rsidR="009D5D8D" w:rsidRDefault="009D5D8D" w:rsidP="009D5D8D">
      <w:pPr>
        <w:rPr>
          <w:rtl/>
          <w:lang w:eastAsia="he-IL"/>
        </w:rPr>
      </w:pPr>
      <w:bookmarkStart w:id="2935" w:name="_ETM_Q1_366868"/>
      <w:bookmarkStart w:id="2936" w:name="_ETM_Q1_366907"/>
      <w:bookmarkStart w:id="2937" w:name="_ETM_Q1_366461"/>
      <w:bookmarkEnd w:id="2935"/>
      <w:bookmarkEnd w:id="2936"/>
      <w:bookmarkEnd w:id="2937"/>
    </w:p>
    <w:p w14:paraId="69529865" w14:textId="308D0C41" w:rsidR="009D5D8D" w:rsidRDefault="009D5D8D" w:rsidP="009D5D8D">
      <w:pPr>
        <w:pStyle w:val="af9"/>
        <w:keepNext/>
        <w:rPr>
          <w:rtl/>
          <w:lang w:eastAsia="he-IL"/>
        </w:rPr>
      </w:pPr>
      <w:bookmarkStart w:id="2938" w:name="ET_guest_אביב_חצבני_509"/>
      <w:r w:rsidRPr="009D5D8D">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9D5D8D">
        <w:rPr>
          <w:rStyle w:val="TagStyle"/>
          <w:rtl/>
        </w:rPr>
        <w:t xml:space="preserve"> &lt;&lt; אורח &gt;&gt;</w:t>
      </w:r>
      <w:r w:rsidR="007436CA">
        <w:rPr>
          <w:rtl/>
          <w:lang w:eastAsia="he-IL"/>
        </w:rPr>
        <w:t xml:space="preserve"> </w:t>
      </w:r>
      <w:bookmarkEnd w:id="2938"/>
    </w:p>
    <w:p w14:paraId="31BDA3DE" w14:textId="77777777" w:rsidR="009D5D8D" w:rsidRDefault="009D5D8D" w:rsidP="009D5D8D">
      <w:pPr>
        <w:pStyle w:val="KeepWithNext"/>
        <w:rPr>
          <w:rtl/>
          <w:lang w:eastAsia="he-IL"/>
        </w:rPr>
      </w:pPr>
    </w:p>
    <w:p w14:paraId="7E799AA0" w14:textId="0C341573" w:rsidR="009D5D8D" w:rsidRDefault="009D5D8D" w:rsidP="009D5D8D">
      <w:pPr>
        <w:rPr>
          <w:rtl/>
          <w:lang w:eastAsia="he-IL"/>
        </w:rPr>
      </w:pPr>
      <w:bookmarkStart w:id="2939" w:name="_ETM_Q1_366703"/>
      <w:bookmarkStart w:id="2940" w:name="_ETM_Q1_366736"/>
      <w:bookmarkEnd w:id="2939"/>
      <w:bookmarkEnd w:id="2940"/>
      <w:r>
        <w:rPr>
          <w:rFonts w:hint="cs"/>
          <w:rtl/>
          <w:lang w:eastAsia="he-IL"/>
        </w:rPr>
        <w:t xml:space="preserve">כל יבואן. </w:t>
      </w:r>
    </w:p>
    <w:p w14:paraId="38ECA25C" w14:textId="77777777" w:rsidR="009D5D8D" w:rsidRDefault="009D5D8D" w:rsidP="009D5D8D">
      <w:pPr>
        <w:rPr>
          <w:rtl/>
          <w:lang w:eastAsia="he-IL"/>
        </w:rPr>
      </w:pPr>
      <w:bookmarkStart w:id="2941" w:name="_ETM_Q1_380414"/>
      <w:bookmarkStart w:id="2942" w:name="_ETM_Q1_380451"/>
      <w:bookmarkStart w:id="2943" w:name="_ETM_Q1_379842"/>
      <w:bookmarkEnd w:id="2941"/>
      <w:bookmarkEnd w:id="2942"/>
      <w:bookmarkEnd w:id="2943"/>
    </w:p>
    <w:p w14:paraId="2B9D620A" w14:textId="6253EC4C" w:rsidR="009D5D8D" w:rsidRDefault="009D5D8D" w:rsidP="009D5D8D">
      <w:pPr>
        <w:pStyle w:val="af9"/>
        <w:keepNext/>
        <w:rPr>
          <w:rtl/>
          <w:lang w:eastAsia="he-IL"/>
        </w:rPr>
      </w:pPr>
      <w:bookmarkStart w:id="2944" w:name="ET_guest_גל_ברנס_510"/>
      <w:r w:rsidRPr="009D5D8D">
        <w:rPr>
          <w:rStyle w:val="TagStyle"/>
          <w:rtl/>
        </w:rPr>
        <w:t xml:space="preserve"> &lt;&lt; אורח &gt;&gt; </w:t>
      </w:r>
      <w:r>
        <w:rPr>
          <w:rtl/>
          <w:lang w:eastAsia="he-IL"/>
        </w:rPr>
        <w:t>גל ברנס:</w:t>
      </w:r>
      <w:r w:rsidRPr="009D5D8D">
        <w:rPr>
          <w:rStyle w:val="TagStyle"/>
          <w:rtl/>
        </w:rPr>
        <w:t xml:space="preserve"> &lt;&lt; אורח &gt;&gt;</w:t>
      </w:r>
      <w:r w:rsidR="007436CA">
        <w:rPr>
          <w:rtl/>
          <w:lang w:eastAsia="he-IL"/>
        </w:rPr>
        <w:t xml:space="preserve"> </w:t>
      </w:r>
      <w:bookmarkEnd w:id="2944"/>
    </w:p>
    <w:p w14:paraId="3A3AD4EC" w14:textId="77777777" w:rsidR="009D5D8D" w:rsidRDefault="009D5D8D" w:rsidP="009D5D8D">
      <w:pPr>
        <w:pStyle w:val="KeepWithNext"/>
        <w:rPr>
          <w:rtl/>
          <w:lang w:eastAsia="he-IL"/>
        </w:rPr>
      </w:pPr>
    </w:p>
    <w:p w14:paraId="74C4DC3F" w14:textId="709873D6" w:rsidR="009D5D8D" w:rsidRDefault="009D5D8D" w:rsidP="009D5D8D">
      <w:pPr>
        <w:rPr>
          <w:rtl/>
          <w:lang w:eastAsia="he-IL"/>
        </w:rPr>
      </w:pPr>
      <w:bookmarkStart w:id="2945" w:name="_ETM_Q1_380088"/>
      <w:bookmarkStart w:id="2946" w:name="_ETM_Q1_380119"/>
      <w:bookmarkEnd w:id="2945"/>
      <w:bookmarkEnd w:id="2946"/>
      <w:r>
        <w:rPr>
          <w:rFonts w:hint="cs"/>
          <w:rtl/>
          <w:lang w:eastAsia="he-IL"/>
        </w:rPr>
        <w:t xml:space="preserve">אני אסביר. יבואן יכול </w:t>
      </w:r>
      <w:bookmarkStart w:id="2947" w:name="_ETM_Q1_381992"/>
      <w:bookmarkEnd w:id="2947"/>
      <w:r>
        <w:rPr>
          <w:rFonts w:hint="cs"/>
          <w:rtl/>
          <w:lang w:eastAsia="he-IL"/>
        </w:rPr>
        <w:t xml:space="preserve">לומר שהוא רוצה להחיל על עצמו את אירופה </w:t>
      </w:r>
      <w:bookmarkStart w:id="2948" w:name="_ETM_Q1_383130"/>
      <w:bookmarkEnd w:id="2948"/>
      <w:r>
        <w:rPr>
          <w:rFonts w:hint="cs"/>
          <w:rtl/>
          <w:lang w:eastAsia="he-IL"/>
        </w:rPr>
        <w:t xml:space="preserve">ב-1169 גם אם הוא לא נאות. זה לא קשור לניהול </w:t>
      </w:r>
      <w:bookmarkStart w:id="2949" w:name="_ETM_Q1_384850"/>
      <w:bookmarkEnd w:id="2949"/>
      <w:r>
        <w:rPr>
          <w:rFonts w:hint="cs"/>
          <w:rtl/>
          <w:lang w:eastAsia="he-IL"/>
        </w:rPr>
        <w:t>סיכונים שלו כשהוא מחיל על עצמו את 1169. זה הרי להקדים הוראה מאומצת שהולכת להיות גם כך.</w:t>
      </w:r>
    </w:p>
    <w:p w14:paraId="1883757A" w14:textId="77777777" w:rsidR="009D5D8D" w:rsidRDefault="009D5D8D" w:rsidP="009D5D8D">
      <w:pPr>
        <w:rPr>
          <w:rtl/>
          <w:lang w:eastAsia="he-IL"/>
        </w:rPr>
      </w:pPr>
      <w:bookmarkStart w:id="2950" w:name="_ETM_Q1_397455"/>
      <w:bookmarkStart w:id="2951" w:name="_ETM_Q1_397490"/>
      <w:bookmarkEnd w:id="2950"/>
      <w:bookmarkEnd w:id="2951"/>
    </w:p>
    <w:p w14:paraId="25B0F682" w14:textId="08A1692B" w:rsidR="009D5D8D" w:rsidRDefault="009D5D8D" w:rsidP="009D5D8D">
      <w:pPr>
        <w:pStyle w:val="af9"/>
        <w:keepNext/>
        <w:rPr>
          <w:rtl/>
          <w:lang w:eastAsia="he-IL"/>
        </w:rPr>
      </w:pPr>
      <w:bookmarkStart w:id="2952" w:name="ET_guest_פנינה_אורן_שני_דור_511"/>
      <w:r w:rsidRPr="009D5D8D">
        <w:rPr>
          <w:rStyle w:val="TagStyle"/>
          <w:rtl/>
        </w:rPr>
        <w:t xml:space="preserve"> &lt;&lt; אורח &gt;&gt; </w:t>
      </w:r>
      <w:r>
        <w:rPr>
          <w:rtl/>
          <w:lang w:eastAsia="he-IL"/>
        </w:rPr>
        <w:t>פנינה אורן שני דור:</w:t>
      </w:r>
      <w:r w:rsidRPr="009D5D8D">
        <w:rPr>
          <w:rStyle w:val="TagStyle"/>
          <w:rtl/>
        </w:rPr>
        <w:t xml:space="preserve"> &lt;&lt; אורח &gt;&gt;</w:t>
      </w:r>
      <w:r w:rsidR="007436CA">
        <w:rPr>
          <w:rtl/>
          <w:lang w:eastAsia="he-IL"/>
        </w:rPr>
        <w:t xml:space="preserve"> </w:t>
      </w:r>
      <w:bookmarkEnd w:id="2952"/>
    </w:p>
    <w:p w14:paraId="2501A428" w14:textId="77777777" w:rsidR="009D5D8D" w:rsidRDefault="009D5D8D" w:rsidP="009D5D8D">
      <w:pPr>
        <w:pStyle w:val="KeepWithNext"/>
        <w:rPr>
          <w:rtl/>
          <w:lang w:eastAsia="he-IL"/>
        </w:rPr>
      </w:pPr>
    </w:p>
    <w:p w14:paraId="55BB9470" w14:textId="62577A04" w:rsidR="009D5D8D" w:rsidRDefault="009D5D8D" w:rsidP="009D5D8D">
      <w:pPr>
        <w:rPr>
          <w:rtl/>
          <w:lang w:eastAsia="he-IL"/>
        </w:rPr>
      </w:pPr>
      <w:r>
        <w:rPr>
          <w:rFonts w:hint="cs"/>
          <w:rtl/>
          <w:lang w:eastAsia="he-IL"/>
        </w:rPr>
        <w:t xml:space="preserve">אתה צודק. זה </w:t>
      </w:r>
      <w:bookmarkStart w:id="2953" w:name="_ETM_Q1_399622"/>
      <w:bookmarkEnd w:id="2953"/>
      <w:r>
        <w:rPr>
          <w:rFonts w:hint="cs"/>
          <w:rtl/>
          <w:lang w:eastAsia="he-IL"/>
        </w:rPr>
        <w:t>מה שהתכוונו.</w:t>
      </w:r>
    </w:p>
    <w:p w14:paraId="407B486D" w14:textId="77777777" w:rsidR="009D5D8D" w:rsidRDefault="009D5D8D" w:rsidP="009D5D8D">
      <w:pPr>
        <w:rPr>
          <w:rtl/>
          <w:lang w:eastAsia="he-IL"/>
        </w:rPr>
      </w:pPr>
      <w:bookmarkStart w:id="2954" w:name="_ETM_Q1_404990"/>
      <w:bookmarkStart w:id="2955" w:name="_ETM_Q1_405028"/>
      <w:bookmarkStart w:id="2956" w:name="_ETM_Q1_405942"/>
      <w:bookmarkEnd w:id="2954"/>
      <w:bookmarkEnd w:id="2955"/>
      <w:bookmarkEnd w:id="2956"/>
    </w:p>
    <w:p w14:paraId="24AB4C1F" w14:textId="34763D28" w:rsidR="009D5D8D" w:rsidRDefault="009D5D8D" w:rsidP="009D5D8D">
      <w:pPr>
        <w:pStyle w:val="a4"/>
        <w:keepNext/>
        <w:rPr>
          <w:rtl/>
        </w:rPr>
      </w:pPr>
      <w:bookmarkStart w:id="2957" w:name="ET_speaker_נעה_בן_שבת_512"/>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57"/>
    </w:p>
    <w:p w14:paraId="12E5899A" w14:textId="77777777" w:rsidR="009D5D8D" w:rsidRDefault="009D5D8D" w:rsidP="009D5D8D">
      <w:pPr>
        <w:pStyle w:val="KeepWithNext"/>
        <w:rPr>
          <w:rtl/>
          <w:lang w:eastAsia="he-IL"/>
        </w:rPr>
      </w:pPr>
    </w:p>
    <w:p w14:paraId="6AEFC46C" w14:textId="506149BA" w:rsidR="009D5D8D" w:rsidRDefault="009D5D8D" w:rsidP="009D5D8D">
      <w:pPr>
        <w:rPr>
          <w:rtl/>
          <w:lang w:eastAsia="he-IL"/>
        </w:rPr>
      </w:pPr>
      <w:bookmarkStart w:id="2958" w:name="_ETM_Q1_406208"/>
      <w:bookmarkEnd w:id="2958"/>
      <w:r>
        <w:rPr>
          <w:rFonts w:hint="cs"/>
          <w:rtl/>
          <w:lang w:eastAsia="he-IL"/>
        </w:rPr>
        <w:t>א</w:t>
      </w:r>
      <w:bookmarkStart w:id="2959" w:name="_ETM_Q1_406249"/>
      <w:bookmarkEnd w:id="2959"/>
      <w:r>
        <w:rPr>
          <w:rFonts w:hint="cs"/>
          <w:rtl/>
          <w:lang w:eastAsia="he-IL"/>
        </w:rPr>
        <w:t>תם צודקים. גם היבואן האחר.</w:t>
      </w:r>
    </w:p>
    <w:p w14:paraId="18BA78EE" w14:textId="77777777" w:rsidR="009D5D8D" w:rsidRDefault="009D5D8D" w:rsidP="009D5D8D">
      <w:pPr>
        <w:rPr>
          <w:rtl/>
          <w:lang w:eastAsia="he-IL"/>
        </w:rPr>
      </w:pPr>
    </w:p>
    <w:p w14:paraId="4A22E0BC" w14:textId="6186FEC1" w:rsidR="009D5D8D" w:rsidRDefault="009D5D8D" w:rsidP="009D5D8D">
      <w:pPr>
        <w:pStyle w:val="af6"/>
        <w:keepNext/>
        <w:rPr>
          <w:rtl/>
        </w:rPr>
      </w:pPr>
      <w:bookmarkStart w:id="2960" w:name="ET_yor_6447_513"/>
      <w:r w:rsidRPr="009D5D8D">
        <w:rPr>
          <w:rStyle w:val="TagStyle"/>
          <w:rtl/>
        </w:rPr>
        <w:t xml:space="preserve"> &lt;&lt; יור &gt;&gt; </w:t>
      </w:r>
      <w:r>
        <w:rPr>
          <w:rtl/>
        </w:rPr>
        <w:t xml:space="preserve">היו"ר יונתן </w:t>
      </w:r>
      <w:proofErr w:type="spellStart"/>
      <w:r>
        <w:rPr>
          <w:rtl/>
        </w:rPr>
        <w:t>מישרקי</w:t>
      </w:r>
      <w:proofErr w:type="spellEnd"/>
      <w:r>
        <w:rPr>
          <w:rtl/>
        </w:rPr>
        <w:t>:</w:t>
      </w:r>
      <w:r w:rsidRPr="009D5D8D">
        <w:rPr>
          <w:rStyle w:val="TagStyle"/>
          <w:rtl/>
        </w:rPr>
        <w:t xml:space="preserve"> &lt;&lt; יור &gt;&gt;</w:t>
      </w:r>
      <w:r w:rsidR="007436CA">
        <w:rPr>
          <w:rtl/>
        </w:rPr>
        <w:t xml:space="preserve"> </w:t>
      </w:r>
      <w:bookmarkEnd w:id="2960"/>
    </w:p>
    <w:p w14:paraId="27488A3B" w14:textId="77777777" w:rsidR="009D5D8D" w:rsidRDefault="009D5D8D" w:rsidP="009D5D8D">
      <w:pPr>
        <w:pStyle w:val="KeepWithNext"/>
        <w:rPr>
          <w:rtl/>
          <w:lang w:eastAsia="he-IL"/>
        </w:rPr>
      </w:pPr>
    </w:p>
    <w:p w14:paraId="39A3843F" w14:textId="61CE5704" w:rsidR="009D5D8D" w:rsidRPr="009D5D8D" w:rsidRDefault="009D5D8D" w:rsidP="009D5D8D">
      <w:pPr>
        <w:rPr>
          <w:rtl/>
          <w:lang w:eastAsia="he-IL"/>
        </w:rPr>
      </w:pPr>
      <w:r>
        <w:rPr>
          <w:rFonts w:hint="cs"/>
          <w:rtl/>
          <w:lang w:eastAsia="he-IL"/>
        </w:rPr>
        <w:t xml:space="preserve">רז, זה מופיע בתוך הסעיף </w:t>
      </w:r>
      <w:bookmarkStart w:id="2961" w:name="_ETM_Q1_407576"/>
      <w:bookmarkEnd w:id="2961"/>
      <w:r>
        <w:rPr>
          <w:rFonts w:hint="cs"/>
          <w:rtl/>
          <w:lang w:eastAsia="he-IL"/>
        </w:rPr>
        <w:t>עצמו.</w:t>
      </w:r>
    </w:p>
    <w:p w14:paraId="047E3AE2" w14:textId="77777777" w:rsidR="009D5D8D" w:rsidRDefault="009D5D8D" w:rsidP="009D5D8D">
      <w:pPr>
        <w:rPr>
          <w:rtl/>
          <w:lang w:eastAsia="he-IL"/>
        </w:rPr>
      </w:pPr>
      <w:bookmarkStart w:id="2962" w:name="_ETM_Q1_364975"/>
      <w:bookmarkStart w:id="2963" w:name="_ETM_Q1_365009"/>
      <w:bookmarkStart w:id="2964" w:name="_ETM_Q1_366694"/>
      <w:bookmarkStart w:id="2965" w:name="_ETM_Q1_413609"/>
      <w:bookmarkEnd w:id="2962"/>
      <w:bookmarkEnd w:id="2963"/>
      <w:bookmarkEnd w:id="2964"/>
      <w:bookmarkEnd w:id="2965"/>
    </w:p>
    <w:p w14:paraId="608FECCF" w14:textId="432C0DE1" w:rsidR="009D5D8D" w:rsidRDefault="009D5D8D" w:rsidP="009D5D8D">
      <w:pPr>
        <w:pStyle w:val="a4"/>
        <w:keepNext/>
        <w:rPr>
          <w:rtl/>
        </w:rPr>
      </w:pPr>
      <w:bookmarkStart w:id="2966" w:name="ET_speaker_נעה_בן_שבת_514"/>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66"/>
    </w:p>
    <w:p w14:paraId="0E19D2B2" w14:textId="77777777" w:rsidR="009D5D8D" w:rsidRDefault="009D5D8D" w:rsidP="009D5D8D">
      <w:pPr>
        <w:pStyle w:val="KeepWithNext"/>
        <w:rPr>
          <w:rtl/>
          <w:lang w:eastAsia="he-IL"/>
        </w:rPr>
      </w:pPr>
    </w:p>
    <w:p w14:paraId="0A224D5F" w14:textId="716EDB13" w:rsidR="009D5D8D" w:rsidRDefault="009D5D8D" w:rsidP="009D5D8D">
      <w:pPr>
        <w:rPr>
          <w:rtl/>
          <w:lang w:eastAsia="he-IL"/>
        </w:rPr>
      </w:pPr>
      <w:bookmarkStart w:id="2967" w:name="_ETM_Q1_413873"/>
      <w:bookmarkStart w:id="2968" w:name="_ETM_Q1_413908"/>
      <w:bookmarkEnd w:id="2967"/>
      <w:bookmarkEnd w:id="2968"/>
      <w:r>
        <w:rPr>
          <w:rFonts w:hint="cs"/>
          <w:rtl/>
          <w:lang w:eastAsia="he-IL"/>
        </w:rPr>
        <w:t>עכשיו אפשר לחזור לרשימה.</w:t>
      </w:r>
    </w:p>
    <w:p w14:paraId="013B84EE" w14:textId="77777777" w:rsidR="009D5D8D" w:rsidRDefault="009D5D8D" w:rsidP="009D5D8D">
      <w:pPr>
        <w:rPr>
          <w:rtl/>
          <w:lang w:eastAsia="he-IL"/>
        </w:rPr>
      </w:pPr>
    </w:p>
    <w:p w14:paraId="0ECA89D6" w14:textId="289E3810" w:rsidR="009D5D8D" w:rsidRDefault="009D5D8D" w:rsidP="009D5D8D">
      <w:pPr>
        <w:pStyle w:val="af9"/>
        <w:keepNext/>
        <w:rPr>
          <w:rtl/>
          <w:lang w:eastAsia="he-IL"/>
        </w:rPr>
      </w:pPr>
      <w:bookmarkStart w:id="2969" w:name="ET_guest_עמיר_עופר_515"/>
      <w:r w:rsidRPr="009D5D8D">
        <w:rPr>
          <w:rStyle w:val="TagStyle"/>
          <w:rtl/>
        </w:rPr>
        <w:t xml:space="preserve"> &lt;&lt; אורח &gt;&gt; </w:t>
      </w:r>
      <w:r>
        <w:rPr>
          <w:rtl/>
          <w:lang w:eastAsia="he-IL"/>
        </w:rPr>
        <w:t>עמיר עופר:</w:t>
      </w:r>
      <w:r w:rsidRPr="009D5D8D">
        <w:rPr>
          <w:rStyle w:val="TagStyle"/>
          <w:rtl/>
        </w:rPr>
        <w:t xml:space="preserve"> &lt;&lt; אורח &gt;&gt;</w:t>
      </w:r>
      <w:r w:rsidR="007436CA">
        <w:rPr>
          <w:rtl/>
          <w:lang w:eastAsia="he-IL"/>
        </w:rPr>
        <w:t xml:space="preserve"> </w:t>
      </w:r>
      <w:bookmarkEnd w:id="2969"/>
    </w:p>
    <w:p w14:paraId="00DDA5D3" w14:textId="77777777" w:rsidR="009D5D8D" w:rsidRDefault="009D5D8D" w:rsidP="009D5D8D">
      <w:pPr>
        <w:pStyle w:val="KeepWithNext"/>
        <w:rPr>
          <w:rtl/>
          <w:lang w:eastAsia="he-IL"/>
        </w:rPr>
      </w:pPr>
    </w:p>
    <w:p w14:paraId="78E1A9A9" w14:textId="16E90B38" w:rsidR="009D5D8D" w:rsidRDefault="009D5D8D" w:rsidP="009D5D8D">
      <w:pPr>
        <w:rPr>
          <w:rtl/>
          <w:lang w:eastAsia="he-IL"/>
        </w:rPr>
      </w:pPr>
      <w:r>
        <w:rPr>
          <w:rFonts w:hint="cs"/>
          <w:rtl/>
          <w:lang w:eastAsia="he-IL"/>
        </w:rPr>
        <w:t>עוד שאלה לגבי 34(ד).</w:t>
      </w:r>
      <w:r w:rsidR="008D2DE1">
        <w:rPr>
          <w:rFonts w:hint="cs"/>
          <w:rtl/>
          <w:lang w:eastAsia="he-IL"/>
        </w:rPr>
        <w:t xml:space="preserve"> </w:t>
      </w:r>
      <w:r>
        <w:rPr>
          <w:rFonts w:hint="cs"/>
          <w:rtl/>
          <w:lang w:eastAsia="he-IL"/>
        </w:rPr>
        <w:t xml:space="preserve">עוד פעם </w:t>
      </w:r>
      <w:bookmarkStart w:id="2970" w:name="_ETM_Q1_423225"/>
      <w:bookmarkEnd w:id="2970"/>
      <w:r>
        <w:rPr>
          <w:rFonts w:hint="cs"/>
          <w:rtl/>
          <w:lang w:eastAsia="he-IL"/>
        </w:rPr>
        <w:t xml:space="preserve">המים או שלא? כבר לא הבנתי. יש שם שתי תקופות ובסעיף קטן (2), זה למעשה למעט סעיפים (24) </w:t>
      </w:r>
      <w:bookmarkStart w:id="2971" w:name="_ETM_Q1_437103"/>
      <w:bookmarkEnd w:id="2971"/>
      <w:r>
        <w:rPr>
          <w:rFonts w:hint="cs"/>
          <w:rtl/>
          <w:lang w:eastAsia="he-IL"/>
        </w:rPr>
        <w:t>עד (26). למים נותנים שנה אחת.</w:t>
      </w:r>
      <w:r w:rsidR="008D2DE1">
        <w:rPr>
          <w:rFonts w:hint="cs"/>
          <w:rtl/>
          <w:lang w:eastAsia="he-IL"/>
        </w:rPr>
        <w:t xml:space="preserve"> </w:t>
      </w:r>
      <w:r>
        <w:rPr>
          <w:rFonts w:hint="cs"/>
          <w:rtl/>
          <w:lang w:eastAsia="he-IL"/>
        </w:rPr>
        <w:t>למה המים שנה</w:t>
      </w:r>
      <w:bookmarkStart w:id="2972" w:name="_ETM_Q1_443756"/>
      <w:bookmarkEnd w:id="2972"/>
      <w:r>
        <w:rPr>
          <w:rFonts w:hint="cs"/>
          <w:rtl/>
          <w:lang w:eastAsia="he-IL"/>
        </w:rPr>
        <w:t xml:space="preserve"> אחת?</w:t>
      </w:r>
    </w:p>
    <w:p w14:paraId="1BBD3967" w14:textId="77777777" w:rsidR="009D5D8D" w:rsidRDefault="009D5D8D" w:rsidP="009D5D8D">
      <w:pPr>
        <w:rPr>
          <w:rtl/>
          <w:lang w:eastAsia="he-IL"/>
        </w:rPr>
      </w:pPr>
      <w:bookmarkStart w:id="2973" w:name="_ETM_Q1_425252"/>
      <w:bookmarkStart w:id="2974" w:name="_ETM_Q1_425291"/>
      <w:bookmarkEnd w:id="2973"/>
      <w:bookmarkEnd w:id="2974"/>
    </w:p>
    <w:p w14:paraId="23D51576" w14:textId="60B27F27" w:rsidR="009D5D8D" w:rsidRDefault="009D5D8D" w:rsidP="009D5D8D">
      <w:pPr>
        <w:pStyle w:val="a4"/>
        <w:keepNext/>
        <w:rPr>
          <w:rtl/>
        </w:rPr>
      </w:pPr>
      <w:bookmarkStart w:id="2975" w:name="ET_speaker_נעה_בן_שבת_516"/>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75"/>
    </w:p>
    <w:p w14:paraId="27C80D2E" w14:textId="77777777" w:rsidR="009D5D8D" w:rsidRDefault="009D5D8D" w:rsidP="009D5D8D">
      <w:pPr>
        <w:pStyle w:val="KeepWithNext"/>
        <w:rPr>
          <w:rtl/>
          <w:lang w:eastAsia="he-IL"/>
        </w:rPr>
      </w:pPr>
      <w:bookmarkStart w:id="2976" w:name="_ETM_Q1_440326"/>
      <w:bookmarkEnd w:id="2976"/>
    </w:p>
    <w:p w14:paraId="0F7FB607" w14:textId="3A46FA16" w:rsidR="009D5D8D" w:rsidRDefault="009D5D8D" w:rsidP="009D5D8D">
      <w:pPr>
        <w:rPr>
          <w:rtl/>
          <w:lang w:eastAsia="he-IL"/>
        </w:rPr>
      </w:pPr>
      <w:bookmarkStart w:id="2977" w:name="_ETM_Q1_440364"/>
      <w:bookmarkEnd w:id="2977"/>
      <w:r>
        <w:rPr>
          <w:rFonts w:hint="cs"/>
          <w:rtl/>
          <w:lang w:eastAsia="he-IL"/>
        </w:rPr>
        <w:t xml:space="preserve">אני אסביר. המועד הקובע שאפשר לדחות ב-34(ד), זה המועד שעד אליו הדין האירופי, ההוראות </w:t>
      </w:r>
      <w:bookmarkStart w:id="2978" w:name="_ETM_Q1_454344"/>
      <w:bookmarkEnd w:id="2978"/>
      <w:r>
        <w:rPr>
          <w:rFonts w:hint="cs"/>
          <w:rtl/>
          <w:lang w:eastAsia="he-IL"/>
        </w:rPr>
        <w:t>המאומצות, למרות שהן אומצו, לא חלות על כלל האנשים</w:t>
      </w:r>
      <w:bookmarkStart w:id="2979" w:name="_ETM_Q1_459780"/>
      <w:bookmarkEnd w:id="2979"/>
      <w:r>
        <w:rPr>
          <w:rFonts w:hint="cs"/>
          <w:rtl/>
          <w:lang w:eastAsia="he-IL"/>
        </w:rPr>
        <w:t xml:space="preserve">, לא חלות מעצמן אלא חלות רק על מי שמוכן להחיל את זה על עצמו. את המועד הזה, יכול להיות </w:t>
      </w:r>
      <w:bookmarkStart w:id="2980" w:name="_ETM_Q1_463226"/>
      <w:bookmarkEnd w:id="2980"/>
      <w:r>
        <w:rPr>
          <w:rFonts w:hint="cs"/>
          <w:rtl/>
          <w:lang w:eastAsia="he-IL"/>
        </w:rPr>
        <w:t>שיחליטו לתת.</w:t>
      </w:r>
    </w:p>
    <w:p w14:paraId="7BDD9FEE" w14:textId="77777777" w:rsidR="009D5D8D" w:rsidRDefault="009D5D8D" w:rsidP="009D5D8D">
      <w:pPr>
        <w:rPr>
          <w:rtl/>
          <w:lang w:eastAsia="he-IL"/>
        </w:rPr>
      </w:pPr>
      <w:bookmarkStart w:id="2981" w:name="_ETM_Q1_466032"/>
      <w:bookmarkStart w:id="2982" w:name="_ETM_Q1_466068"/>
      <w:bookmarkStart w:id="2983" w:name="_ETM_Q1_467458"/>
      <w:bookmarkEnd w:id="2981"/>
      <w:bookmarkEnd w:id="2982"/>
      <w:bookmarkEnd w:id="2983"/>
    </w:p>
    <w:p w14:paraId="3574E481" w14:textId="162ABEEE" w:rsidR="009D5D8D" w:rsidRDefault="009D5D8D" w:rsidP="009D5D8D">
      <w:pPr>
        <w:pStyle w:val="af9"/>
        <w:keepNext/>
        <w:rPr>
          <w:rtl/>
          <w:lang w:eastAsia="he-IL"/>
        </w:rPr>
      </w:pPr>
      <w:bookmarkStart w:id="2984" w:name="ET_guest_עמיר_עופר_517"/>
      <w:r w:rsidRPr="009D5D8D">
        <w:rPr>
          <w:rStyle w:val="TagStyle"/>
          <w:rtl/>
        </w:rPr>
        <w:t xml:space="preserve"> &lt;&lt; אורח &gt;&gt; </w:t>
      </w:r>
      <w:r>
        <w:rPr>
          <w:rtl/>
          <w:lang w:eastAsia="he-IL"/>
        </w:rPr>
        <w:t>עמיר עופר:</w:t>
      </w:r>
      <w:r w:rsidRPr="009D5D8D">
        <w:rPr>
          <w:rStyle w:val="TagStyle"/>
          <w:rtl/>
        </w:rPr>
        <w:t xml:space="preserve"> &lt;&lt; אורח &gt;&gt;</w:t>
      </w:r>
      <w:r w:rsidR="007436CA">
        <w:rPr>
          <w:rtl/>
          <w:lang w:eastAsia="he-IL"/>
        </w:rPr>
        <w:t xml:space="preserve"> </w:t>
      </w:r>
      <w:bookmarkEnd w:id="2984"/>
    </w:p>
    <w:p w14:paraId="14A3C1AF" w14:textId="77777777" w:rsidR="009D5D8D" w:rsidRDefault="009D5D8D" w:rsidP="009D5D8D">
      <w:pPr>
        <w:pStyle w:val="KeepWithNext"/>
        <w:rPr>
          <w:rtl/>
          <w:lang w:eastAsia="he-IL"/>
        </w:rPr>
      </w:pPr>
    </w:p>
    <w:p w14:paraId="58B5634A" w14:textId="1CD87C16" w:rsidR="009D5D8D" w:rsidRDefault="009D5D8D" w:rsidP="009D5D8D">
      <w:pPr>
        <w:rPr>
          <w:rtl/>
          <w:lang w:eastAsia="he-IL"/>
        </w:rPr>
      </w:pPr>
      <w:bookmarkStart w:id="2985" w:name="_ETM_Q1_467709"/>
      <w:bookmarkStart w:id="2986" w:name="_ETM_Q1_467740"/>
      <w:bookmarkEnd w:id="2985"/>
      <w:bookmarkEnd w:id="2986"/>
      <w:r>
        <w:rPr>
          <w:rFonts w:hint="cs"/>
          <w:rtl/>
          <w:lang w:eastAsia="he-IL"/>
        </w:rPr>
        <w:t xml:space="preserve">למה </w:t>
      </w:r>
      <w:proofErr w:type="spellStart"/>
      <w:r>
        <w:rPr>
          <w:rFonts w:hint="cs"/>
          <w:rtl/>
          <w:lang w:eastAsia="he-IL"/>
        </w:rPr>
        <w:t>להחריג</w:t>
      </w:r>
      <w:proofErr w:type="spellEnd"/>
      <w:r>
        <w:rPr>
          <w:rFonts w:hint="cs"/>
          <w:rtl/>
          <w:lang w:eastAsia="he-IL"/>
        </w:rPr>
        <w:t xml:space="preserve"> את המים מהתעשייה? </w:t>
      </w:r>
    </w:p>
    <w:p w14:paraId="5FA5A6AD" w14:textId="77777777" w:rsidR="009D5D8D" w:rsidRDefault="009D5D8D" w:rsidP="009D5D8D">
      <w:pPr>
        <w:rPr>
          <w:rtl/>
          <w:lang w:eastAsia="he-IL"/>
        </w:rPr>
      </w:pPr>
      <w:bookmarkStart w:id="2987" w:name="_ETM_Q1_472459"/>
      <w:bookmarkStart w:id="2988" w:name="_ETM_Q1_472498"/>
      <w:bookmarkStart w:id="2989" w:name="_ETM_Q1_472492"/>
      <w:bookmarkEnd w:id="2987"/>
      <w:bookmarkEnd w:id="2988"/>
      <w:bookmarkEnd w:id="2989"/>
    </w:p>
    <w:p w14:paraId="78ABB0B1" w14:textId="70DAE061" w:rsidR="009D5D8D" w:rsidRDefault="009D5D8D" w:rsidP="009D5D8D">
      <w:pPr>
        <w:pStyle w:val="a4"/>
        <w:keepNext/>
        <w:rPr>
          <w:rtl/>
        </w:rPr>
      </w:pPr>
      <w:bookmarkStart w:id="2990" w:name="ET_speaker_נעה_בן_שבת_518"/>
      <w:r w:rsidRPr="009D5D8D">
        <w:rPr>
          <w:rStyle w:val="TagStyle"/>
          <w:rtl/>
        </w:rPr>
        <w:t xml:space="preserve"> &lt;&lt; דובר &gt;&gt; </w:t>
      </w:r>
      <w:r>
        <w:rPr>
          <w:rtl/>
        </w:rPr>
        <w:t>נעה בן שבת:</w:t>
      </w:r>
      <w:r w:rsidRPr="009D5D8D">
        <w:rPr>
          <w:rStyle w:val="TagStyle"/>
          <w:rtl/>
        </w:rPr>
        <w:t xml:space="preserve"> &lt;&lt; דובר &gt;&gt;</w:t>
      </w:r>
      <w:r w:rsidR="007436CA">
        <w:rPr>
          <w:rtl/>
        </w:rPr>
        <w:t xml:space="preserve"> </w:t>
      </w:r>
      <w:bookmarkEnd w:id="2990"/>
    </w:p>
    <w:p w14:paraId="5E4A7A55" w14:textId="77777777" w:rsidR="009D5D8D" w:rsidRDefault="009D5D8D" w:rsidP="009D5D8D">
      <w:pPr>
        <w:pStyle w:val="KeepWithNext"/>
        <w:rPr>
          <w:rtl/>
          <w:lang w:eastAsia="he-IL"/>
        </w:rPr>
      </w:pPr>
    </w:p>
    <w:p w14:paraId="621FEB50" w14:textId="5F6204B7" w:rsidR="009D5D8D" w:rsidRDefault="009D5D8D" w:rsidP="009D5D8D">
      <w:pPr>
        <w:rPr>
          <w:rtl/>
          <w:lang w:eastAsia="he-IL"/>
        </w:rPr>
      </w:pPr>
      <w:bookmarkStart w:id="2991" w:name="_ETM_Q1_472730"/>
      <w:bookmarkStart w:id="2992" w:name="_ETM_Q1_472762"/>
      <w:bookmarkEnd w:id="2991"/>
      <w:bookmarkEnd w:id="2992"/>
      <w:r>
        <w:rPr>
          <w:rFonts w:hint="cs"/>
          <w:rtl/>
          <w:lang w:eastAsia="he-IL"/>
        </w:rPr>
        <w:t>לכן עשינו את כל התיקון.</w:t>
      </w:r>
    </w:p>
    <w:p w14:paraId="6DE5B247" w14:textId="77777777" w:rsidR="009D5D8D" w:rsidRDefault="009D5D8D" w:rsidP="009D5D8D">
      <w:pPr>
        <w:rPr>
          <w:rtl/>
          <w:lang w:eastAsia="he-IL"/>
        </w:rPr>
      </w:pPr>
    </w:p>
    <w:p w14:paraId="1CCD0EB4" w14:textId="43951408" w:rsidR="009D5D8D" w:rsidRDefault="009D5D8D" w:rsidP="009D5D8D">
      <w:pPr>
        <w:pStyle w:val="af6"/>
        <w:keepNext/>
        <w:rPr>
          <w:rtl/>
        </w:rPr>
      </w:pPr>
      <w:bookmarkStart w:id="2993" w:name="ET_yor_6447_520"/>
      <w:r w:rsidRPr="009D5D8D">
        <w:rPr>
          <w:rStyle w:val="TagStyle"/>
          <w:rtl/>
        </w:rPr>
        <w:t xml:space="preserve"> &lt;&lt; יור &gt;&gt; </w:t>
      </w:r>
      <w:r>
        <w:rPr>
          <w:rtl/>
        </w:rPr>
        <w:t xml:space="preserve">היו"ר יונתן </w:t>
      </w:r>
      <w:proofErr w:type="spellStart"/>
      <w:r>
        <w:rPr>
          <w:rtl/>
        </w:rPr>
        <w:t>מישרקי</w:t>
      </w:r>
      <w:proofErr w:type="spellEnd"/>
      <w:r>
        <w:rPr>
          <w:rtl/>
        </w:rPr>
        <w:t>:</w:t>
      </w:r>
      <w:r w:rsidRPr="009D5D8D">
        <w:rPr>
          <w:rStyle w:val="TagStyle"/>
          <w:rtl/>
        </w:rPr>
        <w:t xml:space="preserve"> &lt;&lt; יור &gt;&gt;</w:t>
      </w:r>
      <w:r w:rsidR="007436CA">
        <w:rPr>
          <w:rtl/>
        </w:rPr>
        <w:t xml:space="preserve"> </w:t>
      </w:r>
      <w:bookmarkEnd w:id="2993"/>
    </w:p>
    <w:p w14:paraId="0A2E374A" w14:textId="77777777" w:rsidR="009D5D8D" w:rsidRDefault="009D5D8D" w:rsidP="009D5D8D">
      <w:pPr>
        <w:pStyle w:val="KeepWithNext"/>
        <w:rPr>
          <w:rtl/>
          <w:lang w:eastAsia="he-IL"/>
        </w:rPr>
      </w:pPr>
    </w:p>
    <w:p w14:paraId="5B5118DA" w14:textId="06417179" w:rsidR="009D5D8D" w:rsidRDefault="009D5D8D" w:rsidP="009D5D8D">
      <w:pPr>
        <w:rPr>
          <w:rtl/>
          <w:lang w:eastAsia="he-IL"/>
        </w:rPr>
      </w:pPr>
      <w:r>
        <w:rPr>
          <w:rFonts w:hint="cs"/>
          <w:rtl/>
          <w:lang w:eastAsia="he-IL"/>
        </w:rPr>
        <w:t>אני מתנצל. אני לא פותח את הדיון מחדש.</w:t>
      </w:r>
    </w:p>
    <w:p w14:paraId="703177C3" w14:textId="77777777" w:rsidR="003A0275" w:rsidRDefault="003A0275" w:rsidP="009D5D8D">
      <w:pPr>
        <w:rPr>
          <w:rtl/>
          <w:lang w:eastAsia="he-IL"/>
        </w:rPr>
      </w:pPr>
      <w:bookmarkStart w:id="2994" w:name="_ETM_Q1_478611"/>
      <w:bookmarkEnd w:id="2994"/>
    </w:p>
    <w:p w14:paraId="22AC3A66" w14:textId="284B1C1B" w:rsidR="003A0275" w:rsidRDefault="003A0275" w:rsidP="003A0275">
      <w:pPr>
        <w:pStyle w:val="af9"/>
        <w:keepNext/>
        <w:rPr>
          <w:rtl/>
          <w:lang w:eastAsia="he-IL"/>
        </w:rPr>
      </w:pPr>
      <w:bookmarkStart w:id="2995" w:name="ET_guest_אביב_חצבני_521"/>
      <w:r w:rsidRPr="003A0275">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3A0275">
        <w:rPr>
          <w:rStyle w:val="TagStyle"/>
          <w:rtl/>
        </w:rPr>
        <w:t xml:space="preserve"> &lt;&lt; אורח &gt;&gt;</w:t>
      </w:r>
      <w:r w:rsidR="007436CA">
        <w:rPr>
          <w:rtl/>
          <w:lang w:eastAsia="he-IL"/>
        </w:rPr>
        <w:t xml:space="preserve"> </w:t>
      </w:r>
      <w:bookmarkEnd w:id="2995"/>
    </w:p>
    <w:p w14:paraId="5119C071" w14:textId="77777777" w:rsidR="003A0275" w:rsidRDefault="003A0275" w:rsidP="003A0275">
      <w:pPr>
        <w:pStyle w:val="KeepWithNext"/>
        <w:rPr>
          <w:rtl/>
          <w:lang w:eastAsia="he-IL"/>
        </w:rPr>
      </w:pPr>
    </w:p>
    <w:p w14:paraId="5EFA80AA" w14:textId="2BB21236" w:rsidR="003A0275" w:rsidRDefault="003A0275" w:rsidP="003A0275">
      <w:pPr>
        <w:rPr>
          <w:rtl/>
          <w:lang w:eastAsia="he-IL"/>
        </w:rPr>
      </w:pPr>
      <w:bookmarkStart w:id="2996" w:name="_ETM_Q1_478895"/>
      <w:bookmarkStart w:id="2997" w:name="_ETM_Q1_478928"/>
      <w:bookmarkEnd w:id="2996"/>
      <w:bookmarkEnd w:id="2997"/>
      <w:r w:rsidRPr="003A0275">
        <w:rPr>
          <w:rFonts w:hint="cs"/>
          <w:rtl/>
        </w:rPr>
        <w:t>אתה לא פותח כי</w:t>
      </w:r>
      <w:bookmarkStart w:id="2998" w:name="_ETM_Q1_476199"/>
      <w:bookmarkEnd w:id="2998"/>
      <w:r w:rsidRPr="003A0275">
        <w:rPr>
          <w:rFonts w:hint="cs"/>
          <w:rtl/>
        </w:rPr>
        <w:t xml:space="preserve"> </w:t>
      </w:r>
      <w:r w:rsidRPr="003A0275">
        <w:rPr>
          <w:rFonts w:hint="cs"/>
          <w:rtl/>
          <w:lang w:eastAsia="he-IL"/>
        </w:rPr>
        <w:t xml:space="preserve">באופן עקרוני הסעיף </w:t>
      </w:r>
      <w:bookmarkStart w:id="2999" w:name="_ETM_Q1_477050"/>
      <w:bookmarkEnd w:id="2999"/>
      <w:r w:rsidRPr="003A0275">
        <w:rPr>
          <w:rFonts w:hint="cs"/>
          <w:rtl/>
          <w:lang w:eastAsia="he-IL"/>
        </w:rPr>
        <w:t>הזה אמור להיות בסדר. הנושא של הדחייה של ה-12</w:t>
      </w:r>
      <w:r>
        <w:rPr>
          <w:rFonts w:hint="cs"/>
          <w:rtl/>
          <w:lang w:eastAsia="he-IL"/>
        </w:rPr>
        <w:t xml:space="preserve"> חודשים בתאריך התחילה </w:t>
      </w:r>
      <w:bookmarkStart w:id="3000" w:name="_ETM_Q1_487153"/>
      <w:bookmarkEnd w:id="3000"/>
      <w:r>
        <w:rPr>
          <w:rFonts w:hint="cs"/>
          <w:rtl/>
          <w:lang w:eastAsia="he-IL"/>
        </w:rPr>
        <w:t>ומעבר</w:t>
      </w:r>
      <w:r w:rsidR="008D2DE1">
        <w:rPr>
          <w:rFonts w:hint="cs"/>
          <w:rtl/>
          <w:lang w:eastAsia="he-IL"/>
        </w:rPr>
        <w:t xml:space="preserve"> </w:t>
      </w:r>
      <w:r>
        <w:rPr>
          <w:rFonts w:hint="cs"/>
          <w:rtl/>
          <w:lang w:eastAsia="he-IL"/>
        </w:rPr>
        <w:t xml:space="preserve">לכך, כשדיברנו על הוראות המעבר אמרנו </w:t>
      </w:r>
      <w:bookmarkStart w:id="3001" w:name="_ETM_Q1_489578"/>
      <w:bookmarkEnd w:id="3001"/>
      <w:r>
        <w:rPr>
          <w:rFonts w:hint="cs"/>
          <w:rtl/>
          <w:lang w:eastAsia="he-IL"/>
        </w:rPr>
        <w:t>שלוש שנים ועוד שנה אם</w:t>
      </w:r>
      <w:r w:rsidR="008D2DE1">
        <w:rPr>
          <w:rFonts w:hint="cs"/>
          <w:rtl/>
          <w:lang w:eastAsia="he-IL"/>
        </w:rPr>
        <w:t xml:space="preserve"> </w:t>
      </w:r>
      <w:r>
        <w:rPr>
          <w:rFonts w:hint="cs"/>
          <w:rtl/>
          <w:lang w:eastAsia="he-IL"/>
        </w:rPr>
        <w:t xml:space="preserve">יידרש בהחלטת שר. שני הסעיפים לא סותרים אחד את השני אלא משלימים האחד את </w:t>
      </w:r>
      <w:bookmarkStart w:id="3002" w:name="_ETM_Q1_493683"/>
      <w:bookmarkEnd w:id="3002"/>
      <w:r>
        <w:rPr>
          <w:rFonts w:hint="cs"/>
          <w:rtl/>
          <w:lang w:eastAsia="he-IL"/>
        </w:rPr>
        <w:t>השני.</w:t>
      </w:r>
      <w:r w:rsidR="008D2DE1">
        <w:rPr>
          <w:rFonts w:hint="cs"/>
          <w:rtl/>
          <w:lang w:eastAsia="he-IL"/>
        </w:rPr>
        <w:t xml:space="preserve"> </w:t>
      </w:r>
      <w:r>
        <w:rPr>
          <w:rFonts w:hint="cs"/>
          <w:rtl/>
          <w:lang w:eastAsia="he-IL"/>
        </w:rPr>
        <w:t>לא אמורה להיות כאן בעיה.</w:t>
      </w:r>
    </w:p>
    <w:p w14:paraId="4864CF9E" w14:textId="77777777" w:rsidR="003A0275" w:rsidRDefault="003A0275" w:rsidP="003A0275">
      <w:pPr>
        <w:rPr>
          <w:rtl/>
          <w:lang w:eastAsia="he-IL"/>
        </w:rPr>
      </w:pPr>
      <w:bookmarkStart w:id="3003" w:name="_ETM_Q1_499246"/>
      <w:bookmarkStart w:id="3004" w:name="_ETM_Q1_499283"/>
      <w:bookmarkStart w:id="3005" w:name="_ETM_Q1_498682"/>
      <w:bookmarkEnd w:id="3003"/>
      <w:bookmarkEnd w:id="3004"/>
      <w:bookmarkEnd w:id="3005"/>
    </w:p>
    <w:p w14:paraId="180B2B96" w14:textId="4BB073C6" w:rsidR="003A0275" w:rsidRDefault="003A0275" w:rsidP="003A0275">
      <w:pPr>
        <w:pStyle w:val="a4"/>
        <w:keepNext/>
        <w:rPr>
          <w:rtl/>
        </w:rPr>
      </w:pPr>
      <w:bookmarkStart w:id="3006" w:name="ET_speaker_נעה_בן_שבת_522"/>
      <w:r w:rsidRPr="003A0275">
        <w:rPr>
          <w:rStyle w:val="TagStyle"/>
          <w:rtl/>
        </w:rPr>
        <w:t xml:space="preserve"> &lt;&lt; דובר &gt;&gt; </w:t>
      </w:r>
      <w:r>
        <w:rPr>
          <w:rtl/>
        </w:rPr>
        <w:t>נעה בן שבת:</w:t>
      </w:r>
      <w:r w:rsidRPr="003A0275">
        <w:rPr>
          <w:rStyle w:val="TagStyle"/>
          <w:rtl/>
        </w:rPr>
        <w:t xml:space="preserve"> &lt;&lt; דובר &gt;&gt;</w:t>
      </w:r>
      <w:r w:rsidR="007436CA">
        <w:rPr>
          <w:rtl/>
        </w:rPr>
        <w:t xml:space="preserve"> </w:t>
      </w:r>
      <w:bookmarkEnd w:id="3006"/>
    </w:p>
    <w:p w14:paraId="2F783FD5" w14:textId="77777777" w:rsidR="003A0275" w:rsidRDefault="003A0275" w:rsidP="003A0275">
      <w:pPr>
        <w:pStyle w:val="KeepWithNext"/>
        <w:rPr>
          <w:rtl/>
          <w:lang w:eastAsia="he-IL"/>
        </w:rPr>
      </w:pPr>
    </w:p>
    <w:p w14:paraId="611B41CB" w14:textId="6C071DED" w:rsidR="003A0275" w:rsidRDefault="003A0275" w:rsidP="003A0275">
      <w:pPr>
        <w:rPr>
          <w:rtl/>
          <w:lang w:eastAsia="he-IL"/>
        </w:rPr>
      </w:pPr>
      <w:bookmarkStart w:id="3007" w:name="_ETM_Q1_498921"/>
      <w:bookmarkStart w:id="3008" w:name="_ETM_Q1_498953"/>
      <w:bookmarkEnd w:id="3007"/>
      <w:bookmarkEnd w:id="3008"/>
      <w:r>
        <w:rPr>
          <w:rFonts w:hint="cs"/>
          <w:rtl/>
          <w:lang w:eastAsia="he-IL"/>
        </w:rPr>
        <w:t xml:space="preserve">עכשיו אנחנו חוזרים לרשימה אבל עדיין אין </w:t>
      </w:r>
      <w:bookmarkStart w:id="3009" w:name="_ETM_Q1_498331"/>
      <w:bookmarkEnd w:id="3009"/>
      <w:r>
        <w:rPr>
          <w:rFonts w:hint="cs"/>
          <w:rtl/>
          <w:lang w:eastAsia="he-IL"/>
        </w:rPr>
        <w:t>לנו את החלוקה לחלקים אלא אם כן יש לכם.</w:t>
      </w:r>
    </w:p>
    <w:p w14:paraId="40D3BAF8" w14:textId="77777777" w:rsidR="003A0275" w:rsidRDefault="003A0275" w:rsidP="003A0275">
      <w:pPr>
        <w:rPr>
          <w:rtl/>
          <w:lang w:eastAsia="he-IL"/>
        </w:rPr>
      </w:pPr>
      <w:bookmarkStart w:id="3010" w:name="_ETM_Q1_501442"/>
      <w:bookmarkStart w:id="3011" w:name="_ETM_Q1_501455"/>
      <w:bookmarkStart w:id="3012" w:name="_ETM_Q1_502372"/>
      <w:bookmarkEnd w:id="3010"/>
      <w:bookmarkEnd w:id="3011"/>
      <w:bookmarkEnd w:id="3012"/>
    </w:p>
    <w:p w14:paraId="63E15491" w14:textId="7A221E1F" w:rsidR="003A0275" w:rsidRDefault="003A0275" w:rsidP="003A0275">
      <w:pPr>
        <w:pStyle w:val="af9"/>
        <w:keepNext/>
        <w:rPr>
          <w:rtl/>
          <w:lang w:eastAsia="he-IL"/>
        </w:rPr>
      </w:pPr>
      <w:bookmarkStart w:id="3013" w:name="ET_guest_פנינה_אורן_שני_דור_523"/>
      <w:r w:rsidRPr="003A0275">
        <w:rPr>
          <w:rStyle w:val="TagStyle"/>
          <w:rtl/>
        </w:rPr>
        <w:t xml:space="preserve"> &lt;&lt; אורח &gt;&gt; </w:t>
      </w:r>
      <w:r>
        <w:rPr>
          <w:rtl/>
          <w:lang w:eastAsia="he-IL"/>
        </w:rPr>
        <w:t>פנינה אורן שני דור:</w:t>
      </w:r>
      <w:r w:rsidRPr="003A0275">
        <w:rPr>
          <w:rStyle w:val="TagStyle"/>
          <w:rtl/>
        </w:rPr>
        <w:t xml:space="preserve"> &lt;&lt; אורח &gt;&gt;</w:t>
      </w:r>
      <w:r w:rsidR="007436CA">
        <w:rPr>
          <w:rtl/>
          <w:lang w:eastAsia="he-IL"/>
        </w:rPr>
        <w:t xml:space="preserve"> </w:t>
      </w:r>
      <w:bookmarkEnd w:id="3013"/>
    </w:p>
    <w:p w14:paraId="38B90661" w14:textId="77777777" w:rsidR="003A0275" w:rsidRDefault="003A0275" w:rsidP="003A0275">
      <w:pPr>
        <w:pStyle w:val="KeepWithNext"/>
        <w:rPr>
          <w:rtl/>
          <w:lang w:eastAsia="he-IL"/>
        </w:rPr>
      </w:pPr>
    </w:p>
    <w:p w14:paraId="7C3ECD5D" w14:textId="093BB4E3" w:rsidR="003A0275" w:rsidRDefault="003A0275" w:rsidP="003A0275">
      <w:pPr>
        <w:rPr>
          <w:rtl/>
          <w:lang w:eastAsia="he-IL"/>
        </w:rPr>
      </w:pPr>
      <w:bookmarkStart w:id="3014" w:name="_ETM_Q1_502637"/>
      <w:bookmarkStart w:id="3015" w:name="_ETM_Q1_502667"/>
      <w:bookmarkEnd w:id="3014"/>
      <w:bookmarkEnd w:id="3015"/>
      <w:r>
        <w:rPr>
          <w:rFonts w:hint="cs"/>
          <w:rtl/>
          <w:lang w:eastAsia="he-IL"/>
        </w:rPr>
        <w:t>לא. אנחנו</w:t>
      </w:r>
      <w:bookmarkStart w:id="3016" w:name="_ETM_Q1_506211"/>
      <w:bookmarkEnd w:id="3016"/>
      <w:r>
        <w:rPr>
          <w:rFonts w:hint="cs"/>
          <w:rtl/>
          <w:lang w:eastAsia="he-IL"/>
        </w:rPr>
        <w:t xml:space="preserve"> צריכים חצי שעה הפסקה כדי לעשות את זה כמו שצריך</w:t>
      </w:r>
      <w:bookmarkStart w:id="3017" w:name="_ETM_Q1_507131"/>
      <w:bookmarkEnd w:id="3017"/>
      <w:r>
        <w:rPr>
          <w:rFonts w:hint="cs"/>
          <w:rtl/>
          <w:lang w:eastAsia="he-IL"/>
        </w:rPr>
        <w:t xml:space="preserve"> אבל בואו נתקדם.</w:t>
      </w:r>
      <w:bookmarkStart w:id="3018" w:name="_ETM_Q1_509813"/>
      <w:bookmarkEnd w:id="3018"/>
      <w:r>
        <w:rPr>
          <w:rFonts w:hint="cs"/>
          <w:rtl/>
          <w:lang w:eastAsia="he-IL"/>
        </w:rPr>
        <w:t xml:space="preserve"> </w:t>
      </w:r>
      <w:bookmarkStart w:id="3019" w:name="_ETM_Q1_529381"/>
      <w:bookmarkStart w:id="3020" w:name="_ETM_Q1_531924"/>
      <w:bookmarkEnd w:id="3019"/>
      <w:bookmarkEnd w:id="3020"/>
    </w:p>
    <w:p w14:paraId="06C36A42" w14:textId="77777777" w:rsidR="003A0275" w:rsidRDefault="003A0275" w:rsidP="003A0275">
      <w:pPr>
        <w:rPr>
          <w:rtl/>
          <w:lang w:eastAsia="he-IL"/>
        </w:rPr>
      </w:pPr>
      <w:bookmarkStart w:id="3021" w:name="_ETM_Q1_531962"/>
      <w:bookmarkStart w:id="3022" w:name="_ETM_Q1_530464"/>
      <w:bookmarkEnd w:id="3021"/>
      <w:bookmarkEnd w:id="3022"/>
    </w:p>
    <w:p w14:paraId="79085651" w14:textId="16608D3B" w:rsidR="003A0275" w:rsidRDefault="003A0275" w:rsidP="003A0275">
      <w:pPr>
        <w:pStyle w:val="af6"/>
        <w:keepNext/>
        <w:rPr>
          <w:rtl/>
        </w:rPr>
      </w:pPr>
      <w:bookmarkStart w:id="3023" w:name="ET_yor_6447_524"/>
      <w:r w:rsidRPr="003A0275">
        <w:rPr>
          <w:rStyle w:val="TagStyle"/>
          <w:rtl/>
        </w:rPr>
        <w:t xml:space="preserve"> &lt;&lt; יור &gt;&gt; </w:t>
      </w:r>
      <w:r>
        <w:rPr>
          <w:rtl/>
        </w:rPr>
        <w:t xml:space="preserve">היו"ר יונתן </w:t>
      </w:r>
      <w:proofErr w:type="spellStart"/>
      <w:r>
        <w:rPr>
          <w:rtl/>
        </w:rPr>
        <w:t>מישרקי</w:t>
      </w:r>
      <w:proofErr w:type="spellEnd"/>
      <w:r>
        <w:rPr>
          <w:rtl/>
        </w:rPr>
        <w:t>:</w:t>
      </w:r>
      <w:r w:rsidRPr="003A0275">
        <w:rPr>
          <w:rStyle w:val="TagStyle"/>
          <w:rtl/>
        </w:rPr>
        <w:t xml:space="preserve"> &lt;&lt; יור &gt;&gt;</w:t>
      </w:r>
      <w:r w:rsidR="007436CA">
        <w:rPr>
          <w:rtl/>
        </w:rPr>
        <w:t xml:space="preserve"> </w:t>
      </w:r>
      <w:bookmarkEnd w:id="3023"/>
    </w:p>
    <w:p w14:paraId="21B58F4C" w14:textId="77777777" w:rsidR="003A0275" w:rsidRDefault="003A0275" w:rsidP="003A0275">
      <w:pPr>
        <w:pStyle w:val="KeepWithNext"/>
        <w:rPr>
          <w:rtl/>
          <w:lang w:eastAsia="he-IL"/>
        </w:rPr>
      </w:pPr>
    </w:p>
    <w:p w14:paraId="0D81AB73" w14:textId="7E57AE57" w:rsidR="003A0275" w:rsidRDefault="003A0275" w:rsidP="003A0275">
      <w:pPr>
        <w:rPr>
          <w:rtl/>
          <w:lang w:eastAsia="he-IL"/>
        </w:rPr>
      </w:pPr>
      <w:bookmarkStart w:id="3024" w:name="_ETM_Q1_530762"/>
      <w:bookmarkStart w:id="3025" w:name="_ETM_Q1_530798"/>
      <w:bookmarkEnd w:id="3024"/>
      <w:bookmarkEnd w:id="3025"/>
      <w:r>
        <w:rPr>
          <w:rFonts w:hint="cs"/>
          <w:rtl/>
          <w:lang w:eastAsia="he-IL"/>
        </w:rPr>
        <w:t>תסבירי איך אנחנו רוצים לראות את הרשימה ואח</w:t>
      </w:r>
      <w:bookmarkStart w:id="3026" w:name="_ETM_Q1_532874"/>
      <w:bookmarkEnd w:id="3026"/>
      <w:r>
        <w:rPr>
          <w:rFonts w:hint="cs"/>
          <w:rtl/>
          <w:lang w:eastAsia="he-IL"/>
        </w:rPr>
        <w:t>רי שנסיים נצא להפסקה ונחזור.</w:t>
      </w:r>
    </w:p>
    <w:p w14:paraId="10A61222" w14:textId="77777777" w:rsidR="003A0275" w:rsidRDefault="003A0275" w:rsidP="003A0275">
      <w:pPr>
        <w:rPr>
          <w:rtl/>
          <w:lang w:eastAsia="he-IL"/>
        </w:rPr>
      </w:pPr>
      <w:bookmarkStart w:id="3027" w:name="_ETM_Q1_535353"/>
      <w:bookmarkStart w:id="3028" w:name="_ETM_Q1_535393"/>
      <w:bookmarkEnd w:id="3027"/>
      <w:bookmarkEnd w:id="3028"/>
    </w:p>
    <w:p w14:paraId="3008E2FC" w14:textId="7A6DB262" w:rsidR="003A0275" w:rsidRDefault="003A0275" w:rsidP="003A0275">
      <w:pPr>
        <w:pStyle w:val="a4"/>
        <w:keepNext/>
        <w:rPr>
          <w:rtl/>
        </w:rPr>
      </w:pPr>
      <w:bookmarkStart w:id="3029" w:name="ET_speaker_נעה_בן_שבת_525"/>
      <w:r w:rsidRPr="003A0275">
        <w:rPr>
          <w:rStyle w:val="TagStyle"/>
          <w:rtl/>
        </w:rPr>
        <w:t xml:space="preserve"> &lt;&lt; דובר &gt;&gt; </w:t>
      </w:r>
      <w:r>
        <w:rPr>
          <w:rtl/>
        </w:rPr>
        <w:t>נעה בן שבת:</w:t>
      </w:r>
      <w:r w:rsidRPr="003A0275">
        <w:rPr>
          <w:rStyle w:val="TagStyle"/>
          <w:rtl/>
        </w:rPr>
        <w:t xml:space="preserve"> &lt;&lt; דובר &gt;&gt;</w:t>
      </w:r>
      <w:r w:rsidR="007436CA">
        <w:rPr>
          <w:rtl/>
        </w:rPr>
        <w:t xml:space="preserve"> </w:t>
      </w:r>
      <w:bookmarkEnd w:id="3029"/>
    </w:p>
    <w:p w14:paraId="7CF1ED24" w14:textId="77777777" w:rsidR="003A0275" w:rsidRDefault="003A0275" w:rsidP="003A0275">
      <w:pPr>
        <w:pStyle w:val="KeepWithNext"/>
        <w:rPr>
          <w:rtl/>
          <w:lang w:eastAsia="he-IL"/>
        </w:rPr>
      </w:pPr>
    </w:p>
    <w:p w14:paraId="00432858" w14:textId="40C12497" w:rsidR="003A0275" w:rsidRDefault="003A0275" w:rsidP="003A0275">
      <w:pPr>
        <w:rPr>
          <w:rtl/>
          <w:lang w:eastAsia="he-IL"/>
        </w:rPr>
      </w:pPr>
      <w:bookmarkStart w:id="3030" w:name="_ETM_Q1_535986"/>
      <w:bookmarkStart w:id="3031" w:name="_ETM_Q1_536023"/>
      <w:bookmarkEnd w:id="3030"/>
      <w:bookmarkEnd w:id="3031"/>
      <w:r>
        <w:rPr>
          <w:rFonts w:hint="cs"/>
          <w:rtl/>
          <w:lang w:eastAsia="he-IL"/>
        </w:rPr>
        <w:t>קודם עשינו הבחנ</w:t>
      </w:r>
      <w:bookmarkStart w:id="3032" w:name="_ETM_Q1_534478"/>
      <w:bookmarkEnd w:id="3032"/>
      <w:r>
        <w:rPr>
          <w:rFonts w:hint="cs"/>
          <w:rtl/>
          <w:lang w:eastAsia="he-IL"/>
        </w:rPr>
        <w:t xml:space="preserve">ה בין מה שעומד להיות בטל לגבי כולם, שזה 10 </w:t>
      </w:r>
      <w:bookmarkStart w:id="3033" w:name="_ETM_Q1_538102"/>
      <w:bookmarkEnd w:id="3033"/>
      <w:r>
        <w:rPr>
          <w:rFonts w:hint="cs"/>
          <w:rtl/>
          <w:lang w:eastAsia="he-IL"/>
        </w:rPr>
        <w:t>עד 20 לגבי היבואן. בתקנות האחרות לא עשינו הפרדה. השאלה אם עכשיו אנחנו הולכים לעשות</w:t>
      </w:r>
      <w:bookmarkStart w:id="3034" w:name="_ETM_Q1_549002"/>
      <w:bookmarkEnd w:id="3034"/>
      <w:r>
        <w:rPr>
          <w:rFonts w:hint="cs"/>
          <w:rtl/>
          <w:lang w:eastAsia="he-IL"/>
        </w:rPr>
        <w:t xml:space="preserve"> הפרדה בין הקבוצות, גם לגבי מה שבטל, האם אנחנו עושים</w:t>
      </w:r>
      <w:bookmarkStart w:id="3035" w:name="_ETM_Q1_551337"/>
      <w:bookmarkEnd w:id="3035"/>
      <w:r>
        <w:rPr>
          <w:rFonts w:hint="cs"/>
          <w:rtl/>
          <w:lang w:eastAsia="he-IL"/>
        </w:rPr>
        <w:t xml:space="preserve"> הפרדה בין מה שהוא סימון ומה שהוא לא סימון. </w:t>
      </w:r>
      <w:bookmarkStart w:id="3036" w:name="_ETM_Q1_555691"/>
      <w:bookmarkStart w:id="3037" w:name="_ETM_Q1_556055"/>
      <w:bookmarkEnd w:id="3036"/>
      <w:bookmarkEnd w:id="3037"/>
    </w:p>
    <w:p w14:paraId="48929252" w14:textId="77777777" w:rsidR="003A0275" w:rsidRDefault="003A0275" w:rsidP="003A0275">
      <w:pPr>
        <w:rPr>
          <w:rtl/>
          <w:lang w:eastAsia="he-IL"/>
        </w:rPr>
      </w:pPr>
      <w:bookmarkStart w:id="3038" w:name="_ETM_Q1_556094"/>
      <w:bookmarkStart w:id="3039" w:name="_ETM_Q1_554320"/>
      <w:bookmarkEnd w:id="3038"/>
      <w:bookmarkEnd w:id="3039"/>
    </w:p>
    <w:p w14:paraId="4E17E27F" w14:textId="639D1770" w:rsidR="003A0275" w:rsidRDefault="003A0275" w:rsidP="003A0275">
      <w:pPr>
        <w:pStyle w:val="af9"/>
        <w:keepNext/>
        <w:rPr>
          <w:rtl/>
          <w:lang w:eastAsia="he-IL"/>
        </w:rPr>
      </w:pPr>
      <w:bookmarkStart w:id="3040" w:name="ET_guest_פנינה_אורן_שני_דור_526"/>
      <w:r w:rsidRPr="003A0275">
        <w:rPr>
          <w:rStyle w:val="TagStyle"/>
          <w:rtl/>
        </w:rPr>
        <w:t xml:space="preserve"> &lt;&lt; אורח &gt;&gt; </w:t>
      </w:r>
      <w:r>
        <w:rPr>
          <w:rtl/>
          <w:lang w:eastAsia="he-IL"/>
        </w:rPr>
        <w:t>פנינה אורן שני דור:</w:t>
      </w:r>
      <w:r w:rsidRPr="003A0275">
        <w:rPr>
          <w:rStyle w:val="TagStyle"/>
          <w:rtl/>
        </w:rPr>
        <w:t xml:space="preserve"> &lt;&lt; אורח &gt;&gt;</w:t>
      </w:r>
      <w:r w:rsidR="007436CA">
        <w:rPr>
          <w:rtl/>
          <w:lang w:eastAsia="he-IL"/>
        </w:rPr>
        <w:t xml:space="preserve"> </w:t>
      </w:r>
      <w:bookmarkEnd w:id="3040"/>
    </w:p>
    <w:p w14:paraId="7EF88A2C" w14:textId="77777777" w:rsidR="003A0275" w:rsidRDefault="003A0275" w:rsidP="003A0275">
      <w:pPr>
        <w:pStyle w:val="KeepWithNext"/>
        <w:rPr>
          <w:rtl/>
          <w:lang w:eastAsia="he-IL"/>
        </w:rPr>
      </w:pPr>
    </w:p>
    <w:p w14:paraId="3B93B79A" w14:textId="7350157F" w:rsidR="003A0275" w:rsidRDefault="003A0275" w:rsidP="003A0275">
      <w:pPr>
        <w:rPr>
          <w:rtl/>
          <w:lang w:eastAsia="he-IL"/>
        </w:rPr>
      </w:pPr>
      <w:bookmarkStart w:id="3041" w:name="_ETM_Q1_554585"/>
      <w:bookmarkStart w:id="3042" w:name="_ETM_Q1_554627"/>
      <w:bookmarkEnd w:id="3041"/>
      <w:bookmarkEnd w:id="3042"/>
      <w:r>
        <w:rPr>
          <w:rFonts w:hint="cs"/>
          <w:rtl/>
          <w:lang w:eastAsia="he-IL"/>
        </w:rPr>
        <w:t>כן אבל</w:t>
      </w:r>
      <w:r w:rsidR="008D2DE1">
        <w:rPr>
          <w:rFonts w:hint="cs"/>
          <w:rtl/>
          <w:lang w:eastAsia="he-IL"/>
        </w:rPr>
        <w:t xml:space="preserve"> </w:t>
      </w:r>
      <w:r>
        <w:rPr>
          <w:rFonts w:hint="cs"/>
          <w:rtl/>
          <w:lang w:eastAsia="he-IL"/>
        </w:rPr>
        <w:t xml:space="preserve">לגבי ה-321 זה יהיה ברור </w:t>
      </w:r>
      <w:bookmarkStart w:id="3043" w:name="_ETM_Q1_560502"/>
      <w:bookmarkEnd w:id="3043"/>
      <w:r>
        <w:rPr>
          <w:rFonts w:hint="cs"/>
          <w:rtl/>
          <w:lang w:eastAsia="he-IL"/>
        </w:rPr>
        <w:t xml:space="preserve">שהכול בטל להם כדי להיכנס למועדון כי הם </w:t>
      </w:r>
      <w:bookmarkStart w:id="3044" w:name="_ETM_Q1_563945"/>
      <w:bookmarkEnd w:id="3044"/>
      <w:r>
        <w:rPr>
          <w:rFonts w:hint="cs"/>
          <w:rtl/>
          <w:lang w:eastAsia="he-IL"/>
        </w:rPr>
        <w:t>יביאו את אירופה.</w:t>
      </w:r>
    </w:p>
    <w:p w14:paraId="5DBEF055" w14:textId="77777777" w:rsidR="003A0275" w:rsidRDefault="003A0275" w:rsidP="003A0275">
      <w:pPr>
        <w:rPr>
          <w:rtl/>
          <w:lang w:eastAsia="he-IL"/>
        </w:rPr>
      </w:pPr>
    </w:p>
    <w:p w14:paraId="62EEE5B6" w14:textId="77B786B8" w:rsidR="003A0275" w:rsidRDefault="003A0275" w:rsidP="003A0275">
      <w:pPr>
        <w:pStyle w:val="a4"/>
        <w:keepNext/>
        <w:rPr>
          <w:rtl/>
        </w:rPr>
      </w:pPr>
      <w:bookmarkStart w:id="3045" w:name="ET_speaker_נעה_בן_שבת_527"/>
      <w:r w:rsidRPr="003A0275">
        <w:rPr>
          <w:rStyle w:val="TagStyle"/>
          <w:rtl/>
        </w:rPr>
        <w:t xml:space="preserve"> &lt;&lt; דובר &gt;&gt; </w:t>
      </w:r>
      <w:r>
        <w:rPr>
          <w:rtl/>
        </w:rPr>
        <w:t>נעה בן שבת:</w:t>
      </w:r>
      <w:r w:rsidRPr="003A0275">
        <w:rPr>
          <w:rStyle w:val="TagStyle"/>
          <w:rtl/>
        </w:rPr>
        <w:t xml:space="preserve"> &lt;&lt; דובר &gt;&gt;</w:t>
      </w:r>
      <w:r w:rsidR="007436CA">
        <w:rPr>
          <w:rtl/>
        </w:rPr>
        <w:t xml:space="preserve"> </w:t>
      </w:r>
      <w:bookmarkEnd w:id="3045"/>
    </w:p>
    <w:p w14:paraId="4AB7756D" w14:textId="77777777" w:rsidR="003A0275" w:rsidRDefault="003A0275" w:rsidP="003A0275">
      <w:pPr>
        <w:pStyle w:val="KeepWithNext"/>
        <w:rPr>
          <w:rtl/>
          <w:lang w:eastAsia="he-IL"/>
        </w:rPr>
      </w:pPr>
    </w:p>
    <w:p w14:paraId="4F198F9F" w14:textId="32F4E383" w:rsidR="003A0275" w:rsidRDefault="003A0275" w:rsidP="003A0275">
      <w:pPr>
        <w:rPr>
          <w:rtl/>
          <w:lang w:eastAsia="he-IL"/>
        </w:rPr>
      </w:pPr>
      <w:r>
        <w:rPr>
          <w:rFonts w:hint="cs"/>
          <w:rtl/>
          <w:lang w:eastAsia="he-IL"/>
        </w:rPr>
        <w:t>אנחנו בעצם צריכים לעשות כאן</w:t>
      </w:r>
      <w:r w:rsidR="008D2DE1">
        <w:rPr>
          <w:rFonts w:hint="cs"/>
          <w:rtl/>
          <w:lang w:eastAsia="he-IL"/>
        </w:rPr>
        <w:t xml:space="preserve"> </w:t>
      </w:r>
      <w:r>
        <w:rPr>
          <w:rFonts w:hint="cs"/>
          <w:rtl/>
          <w:lang w:eastAsia="he-IL"/>
        </w:rPr>
        <w:t>חלוקה נושאית של הדברים, מה</w:t>
      </w:r>
      <w:bookmarkStart w:id="3046" w:name="_ETM_Q1_574747"/>
      <w:bookmarkEnd w:id="3046"/>
      <w:r>
        <w:rPr>
          <w:rFonts w:hint="cs"/>
          <w:rtl/>
          <w:lang w:eastAsia="he-IL"/>
        </w:rPr>
        <w:t xml:space="preserve"> נגד הוראות אירופיות אחרות</w:t>
      </w:r>
      <w:r w:rsidR="008D2DE1">
        <w:rPr>
          <w:rFonts w:hint="cs"/>
          <w:rtl/>
          <w:lang w:eastAsia="he-IL"/>
        </w:rPr>
        <w:t xml:space="preserve"> </w:t>
      </w:r>
      <w:r>
        <w:rPr>
          <w:rFonts w:hint="cs"/>
          <w:rtl/>
          <w:lang w:eastAsia="he-IL"/>
        </w:rPr>
        <w:t xml:space="preserve">כמו למשל עכשיו חומרי אריזה, איסור האריזה או שאריות חומרי הדברה </w:t>
      </w:r>
      <w:bookmarkStart w:id="3047" w:name="_ETM_Q1_584723"/>
      <w:bookmarkEnd w:id="3047"/>
      <w:proofErr w:type="spellStart"/>
      <w:r>
        <w:rPr>
          <w:rFonts w:hint="cs"/>
          <w:rtl/>
          <w:lang w:eastAsia="he-IL"/>
        </w:rPr>
        <w:t>והמיקרוטוקסונים</w:t>
      </w:r>
      <w:proofErr w:type="spellEnd"/>
      <w:r>
        <w:rPr>
          <w:rFonts w:hint="cs"/>
          <w:rtl/>
          <w:lang w:eastAsia="he-IL"/>
        </w:rPr>
        <w:t xml:space="preserve">, ומה הוא ענייני סימון. אנחנו צריכים לעשות כאן את </w:t>
      </w:r>
      <w:bookmarkStart w:id="3048" w:name="_ETM_Q1_586833"/>
      <w:bookmarkEnd w:id="3048"/>
      <w:r>
        <w:rPr>
          <w:rFonts w:hint="cs"/>
          <w:rtl/>
          <w:lang w:eastAsia="he-IL"/>
        </w:rPr>
        <w:t>ההבחנה.</w:t>
      </w:r>
    </w:p>
    <w:p w14:paraId="4BAC2779" w14:textId="77777777" w:rsidR="003A0275" w:rsidRDefault="003A0275" w:rsidP="003A0275">
      <w:pPr>
        <w:rPr>
          <w:rtl/>
          <w:lang w:eastAsia="he-IL"/>
        </w:rPr>
      </w:pPr>
      <w:bookmarkStart w:id="3049" w:name="_ETM_Q1_590261"/>
      <w:bookmarkStart w:id="3050" w:name="_ETM_Q1_590301"/>
      <w:bookmarkStart w:id="3051" w:name="_ETM_Q1_590011"/>
      <w:bookmarkEnd w:id="3049"/>
      <w:bookmarkEnd w:id="3050"/>
      <w:bookmarkEnd w:id="3051"/>
    </w:p>
    <w:p w14:paraId="2DA0CF62" w14:textId="167F36F5" w:rsidR="003A0275" w:rsidRDefault="003A0275" w:rsidP="003A0275">
      <w:pPr>
        <w:pStyle w:val="af6"/>
        <w:keepNext/>
        <w:rPr>
          <w:rtl/>
        </w:rPr>
      </w:pPr>
      <w:bookmarkStart w:id="3052" w:name="ET_yor_6447_528"/>
      <w:r w:rsidRPr="003A0275">
        <w:rPr>
          <w:rStyle w:val="TagStyle"/>
          <w:rtl/>
        </w:rPr>
        <w:t xml:space="preserve"> &lt;&lt; יור &gt;&gt; </w:t>
      </w:r>
      <w:r>
        <w:rPr>
          <w:rtl/>
        </w:rPr>
        <w:t xml:space="preserve">היו"ר יונתן </w:t>
      </w:r>
      <w:proofErr w:type="spellStart"/>
      <w:r>
        <w:rPr>
          <w:rtl/>
        </w:rPr>
        <w:t>מישרקי</w:t>
      </w:r>
      <w:proofErr w:type="spellEnd"/>
      <w:r>
        <w:rPr>
          <w:rtl/>
        </w:rPr>
        <w:t>:</w:t>
      </w:r>
      <w:r w:rsidRPr="003A0275">
        <w:rPr>
          <w:rStyle w:val="TagStyle"/>
          <w:rtl/>
        </w:rPr>
        <w:t xml:space="preserve"> &lt;&lt; יור &gt;&gt;</w:t>
      </w:r>
      <w:r w:rsidR="007436CA">
        <w:rPr>
          <w:rtl/>
        </w:rPr>
        <w:t xml:space="preserve"> </w:t>
      </w:r>
      <w:bookmarkEnd w:id="3052"/>
    </w:p>
    <w:p w14:paraId="0B78A459" w14:textId="77777777" w:rsidR="003A0275" w:rsidRDefault="003A0275" w:rsidP="003A0275">
      <w:pPr>
        <w:pStyle w:val="KeepWithNext"/>
        <w:rPr>
          <w:rtl/>
          <w:lang w:eastAsia="he-IL"/>
        </w:rPr>
      </w:pPr>
    </w:p>
    <w:p w14:paraId="4FD1EF82" w14:textId="204CFFFA" w:rsidR="003A0275" w:rsidRDefault="003A0275" w:rsidP="003A0275">
      <w:pPr>
        <w:rPr>
          <w:rtl/>
          <w:lang w:eastAsia="he-IL"/>
        </w:rPr>
      </w:pPr>
      <w:bookmarkStart w:id="3053" w:name="_ETM_Q1_590295"/>
      <w:bookmarkStart w:id="3054" w:name="_ETM_Q1_590328"/>
      <w:bookmarkEnd w:id="3053"/>
      <w:bookmarkEnd w:id="3054"/>
      <w:r>
        <w:rPr>
          <w:rFonts w:hint="cs"/>
          <w:rtl/>
          <w:lang w:eastAsia="he-IL"/>
        </w:rPr>
        <w:t>זה לגבי יבואן. גם לגבי יצרן?</w:t>
      </w:r>
    </w:p>
    <w:p w14:paraId="57C8284F" w14:textId="77777777" w:rsidR="003A0275" w:rsidRDefault="003A0275" w:rsidP="003A0275">
      <w:pPr>
        <w:rPr>
          <w:rtl/>
          <w:lang w:eastAsia="he-IL"/>
        </w:rPr>
      </w:pPr>
      <w:bookmarkStart w:id="3055" w:name="_ETM_Q1_589624"/>
      <w:bookmarkStart w:id="3056" w:name="_ETM_Q1_589662"/>
      <w:bookmarkStart w:id="3057" w:name="_ETM_Q1_590271"/>
      <w:bookmarkEnd w:id="3055"/>
      <w:bookmarkEnd w:id="3056"/>
      <w:bookmarkEnd w:id="3057"/>
    </w:p>
    <w:p w14:paraId="29E29589" w14:textId="77D911D9" w:rsidR="003A0275" w:rsidRDefault="003A0275" w:rsidP="003A0275">
      <w:pPr>
        <w:pStyle w:val="a4"/>
        <w:keepNext/>
        <w:rPr>
          <w:rtl/>
        </w:rPr>
      </w:pPr>
      <w:bookmarkStart w:id="3058" w:name="ET_speaker_נעה_בן_שבת_529"/>
      <w:r w:rsidRPr="003A0275">
        <w:rPr>
          <w:rStyle w:val="TagStyle"/>
          <w:rtl/>
        </w:rPr>
        <w:t xml:space="preserve"> &lt;&lt; דובר &gt;&gt; </w:t>
      </w:r>
      <w:r>
        <w:rPr>
          <w:rtl/>
        </w:rPr>
        <w:t>נעה בן שבת:</w:t>
      </w:r>
      <w:r w:rsidRPr="003A0275">
        <w:rPr>
          <w:rStyle w:val="TagStyle"/>
          <w:rtl/>
        </w:rPr>
        <w:t xml:space="preserve"> &lt;&lt; דובר &gt;&gt;</w:t>
      </w:r>
      <w:r w:rsidR="007436CA">
        <w:rPr>
          <w:rtl/>
        </w:rPr>
        <w:t xml:space="preserve"> </w:t>
      </w:r>
      <w:bookmarkEnd w:id="3058"/>
    </w:p>
    <w:p w14:paraId="4CE2F7CA" w14:textId="77777777" w:rsidR="003A0275" w:rsidRDefault="003A0275" w:rsidP="003A0275">
      <w:pPr>
        <w:pStyle w:val="KeepWithNext"/>
        <w:rPr>
          <w:rtl/>
          <w:lang w:eastAsia="he-IL"/>
        </w:rPr>
      </w:pPr>
    </w:p>
    <w:p w14:paraId="13D08644" w14:textId="356A7327" w:rsidR="003A0275" w:rsidRDefault="003A0275" w:rsidP="003A0275">
      <w:pPr>
        <w:rPr>
          <w:rtl/>
          <w:lang w:eastAsia="he-IL"/>
        </w:rPr>
      </w:pPr>
      <w:bookmarkStart w:id="3059" w:name="_ETM_Q1_590554"/>
      <w:bookmarkEnd w:id="3059"/>
      <w:r>
        <w:rPr>
          <w:rFonts w:hint="cs"/>
          <w:rtl/>
          <w:lang w:eastAsia="he-IL"/>
        </w:rPr>
        <w:t>ג</w:t>
      </w:r>
      <w:bookmarkStart w:id="3060" w:name="_ETM_Q1_590593"/>
      <w:bookmarkEnd w:id="3060"/>
      <w:r>
        <w:rPr>
          <w:rFonts w:hint="cs"/>
          <w:rtl/>
          <w:lang w:eastAsia="he-IL"/>
        </w:rPr>
        <w:t>ם לגבי</w:t>
      </w:r>
      <w:r w:rsidR="008D2DE1">
        <w:rPr>
          <w:rFonts w:hint="cs"/>
          <w:rtl/>
          <w:lang w:eastAsia="he-IL"/>
        </w:rPr>
        <w:t xml:space="preserve"> </w:t>
      </w:r>
      <w:r>
        <w:rPr>
          <w:rFonts w:hint="cs"/>
          <w:rtl/>
          <w:lang w:eastAsia="he-IL"/>
        </w:rPr>
        <w:t>י</w:t>
      </w:r>
      <w:bookmarkStart w:id="3061" w:name="_ETM_Q1_590154"/>
      <w:bookmarkEnd w:id="3061"/>
      <w:r>
        <w:rPr>
          <w:rFonts w:hint="cs"/>
          <w:rtl/>
          <w:lang w:eastAsia="he-IL"/>
        </w:rPr>
        <w:t>צרן.</w:t>
      </w:r>
      <w:r w:rsidR="008D2DE1">
        <w:rPr>
          <w:rFonts w:hint="cs"/>
          <w:rtl/>
          <w:lang w:eastAsia="he-IL"/>
        </w:rPr>
        <w:t xml:space="preserve"> </w:t>
      </w:r>
      <w:r>
        <w:rPr>
          <w:rFonts w:hint="cs"/>
          <w:rtl/>
          <w:lang w:eastAsia="he-IL"/>
        </w:rPr>
        <w:t xml:space="preserve">צריכים את החלוקה הזאת לשלוש קטיגוריות: הוראות שנוגעות לסימון, הוראות שנוגעות לעניינים אירופיים שיש כנגדם </w:t>
      </w:r>
      <w:bookmarkStart w:id="3062" w:name="_ETM_Q1_599255"/>
      <w:bookmarkEnd w:id="3062"/>
      <w:r>
        <w:rPr>
          <w:rFonts w:hint="cs"/>
          <w:rtl/>
          <w:lang w:eastAsia="he-IL"/>
        </w:rPr>
        <w:t>הוראות מאומצות - - -</w:t>
      </w:r>
    </w:p>
    <w:p w14:paraId="684A6D62" w14:textId="77777777" w:rsidR="003A0275" w:rsidRDefault="003A0275" w:rsidP="003A0275">
      <w:pPr>
        <w:rPr>
          <w:rtl/>
          <w:lang w:eastAsia="he-IL"/>
        </w:rPr>
      </w:pPr>
      <w:bookmarkStart w:id="3063" w:name="_ETM_Q1_599074"/>
      <w:bookmarkStart w:id="3064" w:name="_ETM_Q1_599113"/>
      <w:bookmarkEnd w:id="3063"/>
      <w:bookmarkEnd w:id="3064"/>
    </w:p>
    <w:p w14:paraId="37DD9B5B" w14:textId="3547319F" w:rsidR="003A0275" w:rsidRDefault="003A0275" w:rsidP="003A0275">
      <w:pPr>
        <w:pStyle w:val="af9"/>
        <w:keepNext/>
        <w:rPr>
          <w:rtl/>
          <w:lang w:eastAsia="he-IL"/>
        </w:rPr>
      </w:pPr>
      <w:bookmarkStart w:id="3065" w:name="ET_guest_גל_ברנס_530"/>
      <w:r w:rsidRPr="003A0275">
        <w:rPr>
          <w:rStyle w:val="TagStyle"/>
          <w:rtl/>
        </w:rPr>
        <w:t xml:space="preserve"> &lt;&lt; אורח &gt;&gt; </w:t>
      </w:r>
      <w:r>
        <w:rPr>
          <w:rtl/>
          <w:lang w:eastAsia="he-IL"/>
        </w:rPr>
        <w:t>גל ברנס:</w:t>
      </w:r>
      <w:r w:rsidRPr="003A0275">
        <w:rPr>
          <w:rStyle w:val="TagStyle"/>
          <w:rtl/>
        </w:rPr>
        <w:t xml:space="preserve"> &lt;&lt; אורח &gt;&gt;</w:t>
      </w:r>
      <w:r w:rsidR="007436CA">
        <w:rPr>
          <w:rtl/>
          <w:lang w:eastAsia="he-IL"/>
        </w:rPr>
        <w:t xml:space="preserve"> </w:t>
      </w:r>
      <w:bookmarkEnd w:id="3065"/>
    </w:p>
    <w:p w14:paraId="0D344E1A" w14:textId="77777777" w:rsidR="003A0275" w:rsidRDefault="003A0275" w:rsidP="003A0275">
      <w:pPr>
        <w:pStyle w:val="KeepWithNext"/>
        <w:rPr>
          <w:rtl/>
          <w:lang w:eastAsia="he-IL"/>
        </w:rPr>
      </w:pPr>
    </w:p>
    <w:p w14:paraId="17EF7D0F" w14:textId="49A79587" w:rsidR="003A0275" w:rsidRDefault="003A0275" w:rsidP="003A0275">
      <w:pPr>
        <w:rPr>
          <w:rtl/>
          <w:lang w:eastAsia="he-IL"/>
        </w:rPr>
      </w:pPr>
      <w:r>
        <w:rPr>
          <w:rFonts w:hint="cs"/>
          <w:rtl/>
          <w:lang w:eastAsia="he-IL"/>
        </w:rPr>
        <w:t xml:space="preserve">למעט האריזות שיהיו ב-ג' כי </w:t>
      </w:r>
      <w:bookmarkStart w:id="3066" w:name="_ETM_Q1_601325"/>
      <w:bookmarkEnd w:id="3066"/>
      <w:r>
        <w:rPr>
          <w:rFonts w:hint="cs"/>
          <w:rtl/>
          <w:lang w:eastAsia="he-IL"/>
        </w:rPr>
        <w:t>אריזות זה וולונטרי. אתה לא יכול להקדים.</w:t>
      </w:r>
      <w:r w:rsidR="008D2DE1">
        <w:rPr>
          <w:rFonts w:hint="cs"/>
          <w:rtl/>
          <w:lang w:eastAsia="he-IL"/>
        </w:rPr>
        <w:t xml:space="preserve"> </w:t>
      </w:r>
      <w:r>
        <w:rPr>
          <w:rFonts w:hint="cs"/>
          <w:rtl/>
          <w:lang w:eastAsia="he-IL"/>
        </w:rPr>
        <w:t xml:space="preserve">לאריזות </w:t>
      </w:r>
      <w:bookmarkStart w:id="3067" w:name="_ETM_Q1_607451"/>
      <w:bookmarkEnd w:id="3067"/>
      <w:r>
        <w:rPr>
          <w:rFonts w:hint="cs"/>
          <w:rtl/>
          <w:lang w:eastAsia="he-IL"/>
        </w:rPr>
        <w:t>יהיה רק 321. אלה לא היצרנים.</w:t>
      </w:r>
      <w:bookmarkStart w:id="3068" w:name="_ETM_Q1_609638"/>
      <w:bookmarkEnd w:id="3068"/>
    </w:p>
    <w:p w14:paraId="72F60E32" w14:textId="77777777" w:rsidR="003A0275" w:rsidRDefault="003A0275" w:rsidP="003A0275">
      <w:pPr>
        <w:rPr>
          <w:rtl/>
          <w:lang w:eastAsia="he-IL"/>
        </w:rPr>
      </w:pPr>
      <w:bookmarkStart w:id="3069" w:name="_ETM_Q1_609675"/>
      <w:bookmarkStart w:id="3070" w:name="_ETM_Q1_611711"/>
      <w:bookmarkEnd w:id="3069"/>
      <w:bookmarkEnd w:id="3070"/>
    </w:p>
    <w:p w14:paraId="58211ED4" w14:textId="20A89088" w:rsidR="003A0275" w:rsidRDefault="003A0275" w:rsidP="003A0275">
      <w:pPr>
        <w:pStyle w:val="af9"/>
        <w:keepNext/>
        <w:rPr>
          <w:rtl/>
          <w:lang w:eastAsia="he-IL"/>
        </w:rPr>
      </w:pPr>
      <w:bookmarkStart w:id="3071" w:name="ET_guest_פנינה_אורן_שני_דור_531"/>
      <w:r w:rsidRPr="003A0275">
        <w:rPr>
          <w:rStyle w:val="TagStyle"/>
          <w:rtl/>
        </w:rPr>
        <w:t xml:space="preserve"> &lt;&lt; אורח &gt;&gt; </w:t>
      </w:r>
      <w:r>
        <w:rPr>
          <w:rtl/>
          <w:lang w:eastAsia="he-IL"/>
        </w:rPr>
        <w:t>פנינה אורן שני דור:</w:t>
      </w:r>
      <w:r w:rsidRPr="003A0275">
        <w:rPr>
          <w:rStyle w:val="TagStyle"/>
          <w:rtl/>
        </w:rPr>
        <w:t xml:space="preserve"> &lt;&lt; אורח &gt;&gt;</w:t>
      </w:r>
      <w:r w:rsidR="007436CA">
        <w:rPr>
          <w:rtl/>
          <w:lang w:eastAsia="he-IL"/>
        </w:rPr>
        <w:t xml:space="preserve"> </w:t>
      </w:r>
      <w:bookmarkEnd w:id="3071"/>
    </w:p>
    <w:p w14:paraId="4BA0F614" w14:textId="77777777" w:rsidR="003A0275" w:rsidRDefault="003A0275" w:rsidP="003A0275">
      <w:pPr>
        <w:pStyle w:val="KeepWithNext"/>
        <w:rPr>
          <w:rtl/>
          <w:lang w:eastAsia="he-IL"/>
        </w:rPr>
      </w:pPr>
    </w:p>
    <w:p w14:paraId="18C46CCE" w14:textId="5A3C7C93" w:rsidR="003A0275" w:rsidRDefault="003A0275" w:rsidP="003A0275">
      <w:pPr>
        <w:rPr>
          <w:rtl/>
          <w:lang w:eastAsia="he-IL"/>
        </w:rPr>
      </w:pPr>
      <w:bookmarkStart w:id="3072" w:name="_ETM_Q1_611979"/>
      <w:bookmarkStart w:id="3073" w:name="_ETM_Q1_612011"/>
      <w:bookmarkEnd w:id="3072"/>
      <w:bookmarkEnd w:id="3073"/>
      <w:r>
        <w:rPr>
          <w:rFonts w:hint="cs"/>
          <w:rtl/>
          <w:lang w:eastAsia="he-IL"/>
        </w:rPr>
        <w:t xml:space="preserve">כן. </w:t>
      </w:r>
      <w:r w:rsidR="008D5A35">
        <w:rPr>
          <w:rFonts w:hint="cs"/>
          <w:rtl/>
          <w:lang w:eastAsia="he-IL"/>
        </w:rPr>
        <w:t xml:space="preserve">האריזות יחולו על כל </w:t>
      </w:r>
      <w:bookmarkStart w:id="3074" w:name="_ETM_Q1_628123"/>
      <w:bookmarkEnd w:id="3074"/>
      <w:r w:rsidR="008D5A35">
        <w:rPr>
          <w:rFonts w:hint="cs"/>
          <w:rtl/>
          <w:lang w:eastAsia="he-IL"/>
        </w:rPr>
        <w:t>היבואנים הנאותים במסלול האירופי. תמיד.</w:t>
      </w:r>
    </w:p>
    <w:p w14:paraId="48F8C57E" w14:textId="77777777" w:rsidR="008D5A35" w:rsidRDefault="008D5A35" w:rsidP="003A0275">
      <w:pPr>
        <w:rPr>
          <w:rtl/>
          <w:lang w:eastAsia="he-IL"/>
        </w:rPr>
      </w:pPr>
      <w:bookmarkStart w:id="3075" w:name="_ETM_Q1_630900"/>
      <w:bookmarkStart w:id="3076" w:name="_ETM_Q1_630938"/>
      <w:bookmarkStart w:id="3077" w:name="_ETM_Q1_631739"/>
      <w:bookmarkEnd w:id="3075"/>
      <w:bookmarkEnd w:id="3076"/>
      <w:bookmarkEnd w:id="3077"/>
    </w:p>
    <w:p w14:paraId="1A8FFBF4" w14:textId="573A1449" w:rsidR="008D5A35" w:rsidRDefault="008D5A35" w:rsidP="008D5A35">
      <w:pPr>
        <w:pStyle w:val="af9"/>
        <w:keepNext/>
        <w:rPr>
          <w:rtl/>
          <w:lang w:eastAsia="he-IL"/>
        </w:rPr>
      </w:pPr>
      <w:bookmarkStart w:id="3078" w:name="ET_guest_גל_ברנס_532"/>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078"/>
    </w:p>
    <w:p w14:paraId="1C499618" w14:textId="77777777" w:rsidR="008D5A35" w:rsidRDefault="008D5A35" w:rsidP="008D5A35">
      <w:pPr>
        <w:pStyle w:val="KeepWithNext"/>
        <w:rPr>
          <w:rtl/>
          <w:lang w:eastAsia="he-IL"/>
        </w:rPr>
      </w:pPr>
    </w:p>
    <w:p w14:paraId="4EDDF10F" w14:textId="1B06BA96" w:rsidR="008D5A35" w:rsidRDefault="008D5A35" w:rsidP="008D5A35">
      <w:pPr>
        <w:rPr>
          <w:rtl/>
          <w:lang w:eastAsia="he-IL"/>
        </w:rPr>
      </w:pPr>
      <w:bookmarkStart w:id="3079" w:name="_ETM_Q1_631978"/>
      <w:bookmarkStart w:id="3080" w:name="_ETM_Q1_632017"/>
      <w:bookmarkEnd w:id="3079"/>
      <w:bookmarkEnd w:id="3080"/>
      <w:r>
        <w:rPr>
          <w:rFonts w:hint="cs"/>
          <w:rtl/>
          <w:lang w:eastAsia="he-IL"/>
        </w:rPr>
        <w:t xml:space="preserve"> נכון. לכן הם ב-ג'.</w:t>
      </w:r>
    </w:p>
    <w:p w14:paraId="1C64E35A" w14:textId="77777777" w:rsidR="008D5A35" w:rsidRDefault="008D5A35" w:rsidP="008D5A35">
      <w:pPr>
        <w:rPr>
          <w:rtl/>
          <w:lang w:eastAsia="he-IL"/>
        </w:rPr>
      </w:pPr>
      <w:bookmarkStart w:id="3081" w:name="_ETM_Q1_634464"/>
      <w:bookmarkStart w:id="3082" w:name="_ETM_Q1_634500"/>
      <w:bookmarkEnd w:id="3081"/>
      <w:bookmarkEnd w:id="3082"/>
    </w:p>
    <w:p w14:paraId="7F2FDEDA" w14:textId="1DF85993" w:rsidR="008D5A35" w:rsidRDefault="008D5A35" w:rsidP="008D5A35">
      <w:pPr>
        <w:pStyle w:val="af6"/>
        <w:keepNext/>
        <w:rPr>
          <w:rtl/>
        </w:rPr>
      </w:pPr>
      <w:bookmarkStart w:id="3083" w:name="ET_yor_6447_533"/>
      <w:r w:rsidRPr="008D5A35">
        <w:rPr>
          <w:rStyle w:val="TagStyle"/>
          <w:rtl/>
        </w:rPr>
        <w:t xml:space="preserve"> &lt;&lt; יור &gt;&gt; </w:t>
      </w:r>
      <w:r>
        <w:rPr>
          <w:rtl/>
        </w:rPr>
        <w:t xml:space="preserve">היו"ר יונתן </w:t>
      </w:r>
      <w:proofErr w:type="spellStart"/>
      <w:r>
        <w:rPr>
          <w:rtl/>
        </w:rPr>
        <w:t>מישרקי</w:t>
      </w:r>
      <w:proofErr w:type="spellEnd"/>
      <w:r>
        <w:rPr>
          <w:rtl/>
        </w:rPr>
        <w:t>:</w:t>
      </w:r>
      <w:r w:rsidRPr="008D5A35">
        <w:rPr>
          <w:rStyle w:val="TagStyle"/>
          <w:rtl/>
        </w:rPr>
        <w:t xml:space="preserve"> &lt;&lt; יור &gt;&gt;</w:t>
      </w:r>
      <w:r w:rsidR="007436CA">
        <w:rPr>
          <w:rtl/>
        </w:rPr>
        <w:t xml:space="preserve"> </w:t>
      </w:r>
      <w:bookmarkEnd w:id="3083"/>
    </w:p>
    <w:p w14:paraId="0899C6BC" w14:textId="77777777" w:rsidR="008D5A35" w:rsidRDefault="008D5A35" w:rsidP="008D5A35">
      <w:pPr>
        <w:pStyle w:val="KeepWithNext"/>
        <w:rPr>
          <w:rtl/>
          <w:lang w:eastAsia="he-IL"/>
        </w:rPr>
      </w:pPr>
    </w:p>
    <w:p w14:paraId="64CD43CD" w14:textId="08FBC67C" w:rsidR="008D5A35" w:rsidRDefault="008D5A35" w:rsidP="008D5A35">
      <w:pPr>
        <w:rPr>
          <w:rtl/>
          <w:lang w:eastAsia="he-IL"/>
        </w:rPr>
      </w:pPr>
      <w:r>
        <w:rPr>
          <w:rFonts w:hint="cs"/>
          <w:rtl/>
          <w:lang w:eastAsia="he-IL"/>
        </w:rPr>
        <w:t>זה יהיה כשנחזור לסעיף. סיימנו את התוספת?</w:t>
      </w:r>
    </w:p>
    <w:p w14:paraId="0B5A9CE9" w14:textId="77777777" w:rsidR="008D5A35" w:rsidRDefault="008D5A35" w:rsidP="008D5A35">
      <w:pPr>
        <w:rPr>
          <w:rtl/>
          <w:lang w:eastAsia="he-IL"/>
        </w:rPr>
      </w:pPr>
      <w:bookmarkStart w:id="3084" w:name="_ETM_Q1_640550"/>
      <w:bookmarkStart w:id="3085" w:name="_ETM_Q1_640585"/>
      <w:bookmarkEnd w:id="3084"/>
      <w:bookmarkEnd w:id="3085"/>
    </w:p>
    <w:p w14:paraId="3E566DA0" w14:textId="58B0BE44" w:rsidR="008D5A35" w:rsidRDefault="008D5A35" w:rsidP="008D5A35">
      <w:pPr>
        <w:pStyle w:val="a4"/>
        <w:keepNext/>
        <w:rPr>
          <w:rtl/>
        </w:rPr>
      </w:pPr>
      <w:bookmarkStart w:id="3086" w:name="ET_speaker_נעה_בן_שבת_534"/>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086"/>
    </w:p>
    <w:p w14:paraId="28FAE644" w14:textId="77777777" w:rsidR="008D5A35" w:rsidRDefault="008D5A35" w:rsidP="008D5A35">
      <w:pPr>
        <w:pStyle w:val="KeepWithNext"/>
        <w:rPr>
          <w:rtl/>
          <w:lang w:eastAsia="he-IL"/>
        </w:rPr>
      </w:pPr>
    </w:p>
    <w:p w14:paraId="5C95CE89" w14:textId="56091ECA" w:rsidR="008D5A35" w:rsidRDefault="008D5A35" w:rsidP="008D5A35">
      <w:pPr>
        <w:rPr>
          <w:rtl/>
          <w:lang w:eastAsia="he-IL"/>
        </w:rPr>
      </w:pPr>
      <w:r>
        <w:rPr>
          <w:rFonts w:hint="cs"/>
          <w:rtl/>
          <w:lang w:eastAsia="he-IL"/>
        </w:rPr>
        <w:t>לא סיימנו לקרוא את הדברים כי אנחנו רוצים לקרוא אותם לפי החלקים.</w:t>
      </w:r>
    </w:p>
    <w:p w14:paraId="453560C4" w14:textId="77777777" w:rsidR="008D5A35" w:rsidRDefault="008D5A35" w:rsidP="008D5A35">
      <w:pPr>
        <w:rPr>
          <w:rtl/>
          <w:lang w:eastAsia="he-IL"/>
        </w:rPr>
      </w:pPr>
      <w:bookmarkStart w:id="3087" w:name="_ETM_Q1_642187"/>
      <w:bookmarkStart w:id="3088" w:name="_ETM_Q1_642230"/>
      <w:bookmarkEnd w:id="3087"/>
      <w:bookmarkEnd w:id="3088"/>
    </w:p>
    <w:p w14:paraId="1CC04B61" w14:textId="6CC08C13" w:rsidR="008D5A35" w:rsidRDefault="008D5A35" w:rsidP="008D5A35">
      <w:pPr>
        <w:pStyle w:val="af6"/>
        <w:keepNext/>
        <w:rPr>
          <w:rtl/>
        </w:rPr>
      </w:pPr>
      <w:bookmarkStart w:id="3089" w:name="ET_yor_6447_535"/>
      <w:r w:rsidRPr="008D5A35">
        <w:rPr>
          <w:rStyle w:val="TagStyle"/>
          <w:rtl/>
        </w:rPr>
        <w:t xml:space="preserve"> &lt;&lt; יור &gt;&gt; </w:t>
      </w:r>
      <w:r>
        <w:rPr>
          <w:rtl/>
        </w:rPr>
        <w:t xml:space="preserve">היו"ר יונתן </w:t>
      </w:r>
      <w:proofErr w:type="spellStart"/>
      <w:r>
        <w:rPr>
          <w:rtl/>
        </w:rPr>
        <w:t>מישרקי</w:t>
      </w:r>
      <w:proofErr w:type="spellEnd"/>
      <w:r>
        <w:rPr>
          <w:rtl/>
        </w:rPr>
        <w:t>:</w:t>
      </w:r>
      <w:r w:rsidRPr="008D5A35">
        <w:rPr>
          <w:rStyle w:val="TagStyle"/>
          <w:rtl/>
        </w:rPr>
        <w:t xml:space="preserve"> &lt;&lt; יור &gt;&gt;</w:t>
      </w:r>
      <w:r w:rsidR="007436CA">
        <w:rPr>
          <w:rtl/>
        </w:rPr>
        <w:t xml:space="preserve"> </w:t>
      </w:r>
      <w:bookmarkEnd w:id="3089"/>
    </w:p>
    <w:p w14:paraId="70272834" w14:textId="77777777" w:rsidR="008D5A35" w:rsidRDefault="008D5A35" w:rsidP="008D5A35">
      <w:pPr>
        <w:pStyle w:val="KeepWithNext"/>
        <w:rPr>
          <w:rtl/>
          <w:lang w:eastAsia="he-IL"/>
        </w:rPr>
      </w:pPr>
    </w:p>
    <w:p w14:paraId="2C13EA4B" w14:textId="7089684F" w:rsidR="008D5A35" w:rsidRDefault="008D5A35" w:rsidP="008D5A35">
      <w:pPr>
        <w:rPr>
          <w:rtl/>
          <w:lang w:eastAsia="he-IL"/>
        </w:rPr>
      </w:pPr>
      <w:r>
        <w:rPr>
          <w:rFonts w:hint="cs"/>
          <w:rtl/>
          <w:lang w:eastAsia="he-IL"/>
        </w:rPr>
        <w:t xml:space="preserve">נקרא אותם כשיביאו אותם. </w:t>
      </w:r>
    </w:p>
    <w:p w14:paraId="0165BE7B" w14:textId="77777777" w:rsidR="008D5A35" w:rsidRDefault="008D5A35" w:rsidP="008D5A35">
      <w:pPr>
        <w:rPr>
          <w:rtl/>
          <w:lang w:eastAsia="he-IL"/>
        </w:rPr>
      </w:pPr>
      <w:bookmarkStart w:id="3090" w:name="_ETM_Q1_643465"/>
      <w:bookmarkStart w:id="3091" w:name="_ETM_Q1_643499"/>
      <w:bookmarkStart w:id="3092" w:name="_ETM_Q1_642810"/>
      <w:bookmarkEnd w:id="3090"/>
      <w:bookmarkEnd w:id="3091"/>
      <w:bookmarkEnd w:id="3092"/>
    </w:p>
    <w:p w14:paraId="0A5D582D" w14:textId="2E4BC364" w:rsidR="008D5A35" w:rsidRDefault="008D5A35" w:rsidP="008D5A35">
      <w:pPr>
        <w:pStyle w:val="a4"/>
        <w:keepNext/>
        <w:rPr>
          <w:rtl/>
        </w:rPr>
      </w:pPr>
      <w:bookmarkStart w:id="3093" w:name="ET_speaker_נעה_בן_שבת_536"/>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093"/>
    </w:p>
    <w:p w14:paraId="57B51B45" w14:textId="77777777" w:rsidR="008D5A35" w:rsidRDefault="008D5A35" w:rsidP="008D5A35">
      <w:pPr>
        <w:pStyle w:val="KeepWithNext"/>
        <w:rPr>
          <w:rtl/>
          <w:lang w:eastAsia="he-IL"/>
        </w:rPr>
      </w:pPr>
    </w:p>
    <w:p w14:paraId="1E978E05" w14:textId="469C51E3" w:rsidR="008D5A35" w:rsidRDefault="008D5A35" w:rsidP="008D5A35">
      <w:pPr>
        <w:rPr>
          <w:rtl/>
          <w:lang w:eastAsia="he-IL"/>
        </w:rPr>
      </w:pPr>
      <w:bookmarkStart w:id="3094" w:name="_ETM_Q1_643059"/>
      <w:bookmarkStart w:id="3095" w:name="_ETM_Q1_643091"/>
      <w:bookmarkEnd w:id="3094"/>
      <w:bookmarkEnd w:id="3095"/>
      <w:r>
        <w:rPr>
          <w:rFonts w:hint="cs"/>
          <w:rtl/>
          <w:lang w:eastAsia="he-IL"/>
        </w:rPr>
        <w:t>אם כן, סיימנו את התוספת</w:t>
      </w:r>
      <w:bookmarkStart w:id="3096" w:name="_ETM_Q1_644695"/>
      <w:bookmarkEnd w:id="3096"/>
      <w:r>
        <w:rPr>
          <w:rFonts w:hint="cs"/>
          <w:rtl/>
          <w:lang w:eastAsia="he-IL"/>
        </w:rPr>
        <w:t xml:space="preserve"> הזאת.</w:t>
      </w:r>
      <w:r w:rsidR="008D2DE1">
        <w:rPr>
          <w:rFonts w:hint="cs"/>
          <w:rtl/>
          <w:lang w:eastAsia="he-IL"/>
        </w:rPr>
        <w:t xml:space="preserve"> </w:t>
      </w:r>
      <w:r>
        <w:rPr>
          <w:rFonts w:hint="cs"/>
          <w:rtl/>
          <w:lang w:eastAsia="he-IL"/>
        </w:rPr>
        <w:t xml:space="preserve">חוץ מזה, את התיקון </w:t>
      </w:r>
      <w:bookmarkStart w:id="3097" w:name="_ETM_Q1_647724"/>
      <w:bookmarkEnd w:id="3097"/>
      <w:r>
        <w:rPr>
          <w:rFonts w:hint="cs"/>
          <w:rtl/>
          <w:lang w:eastAsia="he-IL"/>
        </w:rPr>
        <w:t xml:space="preserve">שאתם אמרתם לגבי המים המינרלים. יש עוד פרט שאתה רצית </w:t>
      </w:r>
      <w:bookmarkStart w:id="3098" w:name="_ETM_Q1_651982"/>
      <w:bookmarkEnd w:id="3098"/>
      <w:r>
        <w:rPr>
          <w:rFonts w:hint="cs"/>
          <w:rtl/>
          <w:lang w:eastAsia="he-IL"/>
        </w:rPr>
        <w:t>להכניס.</w:t>
      </w:r>
    </w:p>
    <w:p w14:paraId="3B4F6344" w14:textId="77777777" w:rsidR="008D5A35" w:rsidRDefault="008D5A35" w:rsidP="008D5A35">
      <w:pPr>
        <w:rPr>
          <w:rtl/>
          <w:lang w:eastAsia="he-IL"/>
        </w:rPr>
      </w:pPr>
    </w:p>
    <w:p w14:paraId="67E988DB" w14:textId="2F37E6A0" w:rsidR="008D5A35" w:rsidRDefault="008D5A35" w:rsidP="008D5A35">
      <w:pPr>
        <w:pStyle w:val="af9"/>
        <w:keepNext/>
        <w:rPr>
          <w:rtl/>
          <w:lang w:eastAsia="he-IL"/>
        </w:rPr>
      </w:pPr>
      <w:bookmarkStart w:id="3099" w:name="ET_guest_גל_ברנס_537"/>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099"/>
    </w:p>
    <w:p w14:paraId="42295D2D" w14:textId="77777777" w:rsidR="008D5A35" w:rsidRDefault="008D5A35" w:rsidP="008D5A35">
      <w:pPr>
        <w:pStyle w:val="KeepWithNext"/>
        <w:rPr>
          <w:rtl/>
          <w:lang w:eastAsia="he-IL"/>
        </w:rPr>
      </w:pPr>
    </w:p>
    <w:p w14:paraId="35C903EF" w14:textId="4B67806E" w:rsidR="008D5A35" w:rsidRDefault="008D5A35" w:rsidP="008D5A35">
      <w:pPr>
        <w:rPr>
          <w:rtl/>
          <w:lang w:eastAsia="he-IL"/>
        </w:rPr>
      </w:pPr>
      <w:r>
        <w:rPr>
          <w:rFonts w:hint="cs"/>
          <w:rtl/>
          <w:lang w:eastAsia="he-IL"/>
        </w:rPr>
        <w:t>הוא קשור להנחיות יבואן. הוא לא קשור</w:t>
      </w:r>
      <w:r w:rsidR="008D2DE1">
        <w:rPr>
          <w:rFonts w:hint="cs"/>
          <w:rtl/>
          <w:lang w:eastAsia="he-IL"/>
        </w:rPr>
        <w:t xml:space="preserve"> </w:t>
      </w:r>
      <w:r>
        <w:rPr>
          <w:rFonts w:hint="cs"/>
          <w:rtl/>
          <w:lang w:eastAsia="he-IL"/>
        </w:rPr>
        <w:t>ליצרנים. להנחיות יבוא מזון רגיש.</w:t>
      </w:r>
      <w:bookmarkStart w:id="3100" w:name="_ETM_Q1_663198"/>
      <w:bookmarkEnd w:id="3100"/>
    </w:p>
    <w:p w14:paraId="678D2369" w14:textId="77777777" w:rsidR="008D5A35" w:rsidRDefault="008D5A35" w:rsidP="008D5A35">
      <w:pPr>
        <w:rPr>
          <w:rtl/>
          <w:lang w:eastAsia="he-IL"/>
        </w:rPr>
      </w:pPr>
      <w:bookmarkStart w:id="3101" w:name="_ETM_Q1_663242"/>
      <w:bookmarkStart w:id="3102" w:name="_ETM_Q1_662492"/>
      <w:bookmarkEnd w:id="3101"/>
      <w:bookmarkEnd w:id="3102"/>
    </w:p>
    <w:p w14:paraId="547EE17F" w14:textId="3DE18973" w:rsidR="008D5A35" w:rsidRDefault="008D5A35" w:rsidP="008D5A35">
      <w:pPr>
        <w:pStyle w:val="a4"/>
        <w:keepNext/>
        <w:rPr>
          <w:rtl/>
        </w:rPr>
      </w:pPr>
      <w:bookmarkStart w:id="3103" w:name="ET_speaker_נעה_בן_שבת_538"/>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103"/>
    </w:p>
    <w:p w14:paraId="6572F5E9" w14:textId="77777777" w:rsidR="008D5A35" w:rsidRDefault="008D5A35" w:rsidP="008D5A35">
      <w:pPr>
        <w:pStyle w:val="KeepWithNext"/>
        <w:rPr>
          <w:rtl/>
          <w:lang w:eastAsia="he-IL"/>
        </w:rPr>
      </w:pPr>
    </w:p>
    <w:p w14:paraId="1D2290DB" w14:textId="78EB05BD" w:rsidR="008D5A35" w:rsidRDefault="008D5A35" w:rsidP="008D5A35">
      <w:pPr>
        <w:rPr>
          <w:rtl/>
          <w:lang w:eastAsia="he-IL"/>
        </w:rPr>
      </w:pPr>
      <w:bookmarkStart w:id="3104" w:name="_ETM_Q1_662802"/>
      <w:bookmarkEnd w:id="3104"/>
      <w:r>
        <w:rPr>
          <w:rFonts w:hint="cs"/>
          <w:rtl/>
          <w:lang w:eastAsia="he-IL"/>
        </w:rPr>
        <w:t>ז</w:t>
      </w:r>
      <w:bookmarkStart w:id="3105" w:name="_ETM_Q1_662840"/>
      <w:bookmarkEnd w:id="3105"/>
      <w:r>
        <w:rPr>
          <w:rFonts w:hint="cs"/>
          <w:rtl/>
          <w:lang w:eastAsia="he-IL"/>
        </w:rPr>
        <w:t>ה לא נמצא כאן בנוסח.</w:t>
      </w:r>
    </w:p>
    <w:p w14:paraId="0B0B8F36" w14:textId="77777777" w:rsidR="008D5A35" w:rsidRDefault="008D5A35" w:rsidP="008D5A35">
      <w:pPr>
        <w:rPr>
          <w:rtl/>
          <w:lang w:eastAsia="he-IL"/>
        </w:rPr>
      </w:pPr>
    </w:p>
    <w:p w14:paraId="7068CDBB" w14:textId="62D5CA1C" w:rsidR="008D5A35" w:rsidRDefault="008D5A35" w:rsidP="008D5A35">
      <w:pPr>
        <w:pStyle w:val="af9"/>
        <w:keepNext/>
        <w:rPr>
          <w:rtl/>
          <w:lang w:eastAsia="he-IL"/>
        </w:rPr>
      </w:pPr>
      <w:bookmarkStart w:id="3106" w:name="ET_guest_רוית_ארבל_539"/>
      <w:r w:rsidRPr="008D5A35">
        <w:rPr>
          <w:rStyle w:val="TagStyle"/>
          <w:rtl/>
        </w:rPr>
        <w:t xml:space="preserve"> &lt;&lt; אורח &gt;&gt; </w:t>
      </w:r>
      <w:proofErr w:type="spellStart"/>
      <w:r>
        <w:rPr>
          <w:rtl/>
          <w:lang w:eastAsia="he-IL"/>
        </w:rPr>
        <w:t>רוית</w:t>
      </w:r>
      <w:proofErr w:type="spellEnd"/>
      <w:r>
        <w:rPr>
          <w:rtl/>
          <w:lang w:eastAsia="he-IL"/>
        </w:rPr>
        <w:t xml:space="preserve"> ארבל:</w:t>
      </w:r>
      <w:r w:rsidRPr="008D5A35">
        <w:rPr>
          <w:rStyle w:val="TagStyle"/>
          <w:rtl/>
        </w:rPr>
        <w:t xml:space="preserve"> &lt;&lt; אורח &gt;&gt;</w:t>
      </w:r>
      <w:r w:rsidR="007436CA">
        <w:rPr>
          <w:rtl/>
          <w:lang w:eastAsia="he-IL"/>
        </w:rPr>
        <w:t xml:space="preserve"> </w:t>
      </w:r>
      <w:bookmarkEnd w:id="3106"/>
    </w:p>
    <w:p w14:paraId="6C70A567" w14:textId="77777777" w:rsidR="008D5A35" w:rsidRDefault="008D5A35" w:rsidP="008D5A35">
      <w:pPr>
        <w:pStyle w:val="KeepWithNext"/>
        <w:rPr>
          <w:rtl/>
          <w:lang w:eastAsia="he-IL"/>
        </w:rPr>
      </w:pPr>
    </w:p>
    <w:p w14:paraId="777EC5F5" w14:textId="744D4551" w:rsidR="008D5A35" w:rsidRDefault="008D5A35" w:rsidP="008D5A35">
      <w:pPr>
        <w:rPr>
          <w:rtl/>
          <w:lang w:eastAsia="he-IL"/>
        </w:rPr>
      </w:pPr>
      <w:r>
        <w:rPr>
          <w:rFonts w:hint="cs"/>
          <w:rtl/>
          <w:lang w:eastAsia="he-IL"/>
        </w:rPr>
        <w:t xml:space="preserve">מזון </w:t>
      </w:r>
      <w:bookmarkStart w:id="3107" w:name="_ETM_Q1_663518"/>
      <w:bookmarkEnd w:id="3107"/>
      <w:r>
        <w:rPr>
          <w:rFonts w:hint="cs"/>
          <w:rtl/>
          <w:lang w:eastAsia="he-IL"/>
        </w:rPr>
        <w:t>רגיש ממילא לא נכלל.</w:t>
      </w:r>
    </w:p>
    <w:p w14:paraId="765100C5" w14:textId="77777777" w:rsidR="008D5A35" w:rsidRDefault="008D5A35" w:rsidP="008D5A35">
      <w:pPr>
        <w:rPr>
          <w:rtl/>
          <w:lang w:eastAsia="he-IL"/>
        </w:rPr>
      </w:pPr>
      <w:bookmarkStart w:id="3108" w:name="_ETM_Q1_666813"/>
      <w:bookmarkStart w:id="3109" w:name="_ETM_Q1_666855"/>
      <w:bookmarkEnd w:id="3108"/>
      <w:bookmarkEnd w:id="3109"/>
    </w:p>
    <w:p w14:paraId="7B839BAA" w14:textId="2006A967" w:rsidR="008D5A35" w:rsidRDefault="008D5A35" w:rsidP="008D5A35">
      <w:pPr>
        <w:pStyle w:val="af9"/>
        <w:keepNext/>
        <w:rPr>
          <w:rtl/>
          <w:lang w:eastAsia="he-IL"/>
        </w:rPr>
      </w:pPr>
      <w:bookmarkStart w:id="3110" w:name="ET_guest_גל_ברנס_540"/>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110"/>
    </w:p>
    <w:p w14:paraId="4E8D83F2" w14:textId="77777777" w:rsidR="008D5A35" w:rsidRDefault="008D5A35" w:rsidP="008D5A35">
      <w:pPr>
        <w:pStyle w:val="KeepWithNext"/>
        <w:rPr>
          <w:rtl/>
          <w:lang w:eastAsia="he-IL"/>
        </w:rPr>
      </w:pPr>
    </w:p>
    <w:p w14:paraId="4B4EE99F" w14:textId="5226EA78" w:rsidR="008D5A35" w:rsidRDefault="008D5A35" w:rsidP="008D5A35">
      <w:pPr>
        <w:rPr>
          <w:rtl/>
          <w:lang w:eastAsia="he-IL"/>
        </w:rPr>
      </w:pPr>
      <w:bookmarkStart w:id="3111" w:name="_ETM_Q1_669020"/>
      <w:bookmarkStart w:id="3112" w:name="_ETM_Q1_669053"/>
      <w:bookmarkEnd w:id="3111"/>
      <w:bookmarkEnd w:id="3112"/>
      <w:r>
        <w:rPr>
          <w:rFonts w:hint="cs"/>
          <w:rtl/>
          <w:lang w:eastAsia="he-IL"/>
        </w:rPr>
        <w:t>אנחנו רוצים לכתוב שהוא לא חל.</w:t>
      </w:r>
    </w:p>
    <w:p w14:paraId="1D59D748" w14:textId="77777777" w:rsidR="008D5A35" w:rsidRDefault="008D5A35" w:rsidP="008D5A35">
      <w:pPr>
        <w:rPr>
          <w:rtl/>
          <w:lang w:eastAsia="he-IL"/>
        </w:rPr>
      </w:pPr>
      <w:bookmarkStart w:id="3113" w:name="_ETM_Q1_667238"/>
      <w:bookmarkStart w:id="3114" w:name="_ETM_Q1_667279"/>
      <w:bookmarkStart w:id="3115" w:name="_ETM_Q1_668103"/>
      <w:bookmarkEnd w:id="3113"/>
      <w:bookmarkEnd w:id="3114"/>
      <w:bookmarkEnd w:id="3115"/>
    </w:p>
    <w:p w14:paraId="372A1467" w14:textId="2D5A0E4F" w:rsidR="008D5A35" w:rsidRDefault="008D5A35" w:rsidP="008D5A35">
      <w:pPr>
        <w:pStyle w:val="af9"/>
        <w:keepNext/>
        <w:rPr>
          <w:rtl/>
          <w:lang w:eastAsia="he-IL"/>
        </w:rPr>
      </w:pPr>
      <w:bookmarkStart w:id="3116" w:name="ET_guest_רוית_ארבל_541"/>
      <w:r w:rsidRPr="008D5A35">
        <w:rPr>
          <w:rStyle w:val="TagStyle"/>
          <w:rtl/>
        </w:rPr>
        <w:t xml:space="preserve"> &lt;&lt; אורח &gt;&gt; </w:t>
      </w:r>
      <w:proofErr w:type="spellStart"/>
      <w:r>
        <w:rPr>
          <w:rtl/>
          <w:lang w:eastAsia="he-IL"/>
        </w:rPr>
        <w:t>רוית</w:t>
      </w:r>
      <w:proofErr w:type="spellEnd"/>
      <w:r>
        <w:rPr>
          <w:rtl/>
          <w:lang w:eastAsia="he-IL"/>
        </w:rPr>
        <w:t xml:space="preserve"> ארבל:</w:t>
      </w:r>
      <w:r w:rsidRPr="008D5A35">
        <w:rPr>
          <w:rStyle w:val="TagStyle"/>
          <w:rtl/>
        </w:rPr>
        <w:t xml:space="preserve"> &lt;&lt; אורח &gt;&gt;</w:t>
      </w:r>
      <w:r w:rsidR="007436CA">
        <w:rPr>
          <w:rtl/>
          <w:lang w:eastAsia="he-IL"/>
        </w:rPr>
        <w:t xml:space="preserve"> </w:t>
      </w:r>
      <w:bookmarkEnd w:id="3116"/>
    </w:p>
    <w:p w14:paraId="3899E1BD" w14:textId="77777777" w:rsidR="008D5A35" w:rsidRDefault="008D5A35" w:rsidP="008D5A35">
      <w:pPr>
        <w:pStyle w:val="KeepWithNext"/>
        <w:rPr>
          <w:rtl/>
          <w:lang w:eastAsia="he-IL"/>
        </w:rPr>
      </w:pPr>
    </w:p>
    <w:p w14:paraId="462205BB" w14:textId="4AF26D15" w:rsidR="008D5A35" w:rsidRDefault="008D5A35" w:rsidP="008D5A35">
      <w:pPr>
        <w:rPr>
          <w:rtl/>
          <w:lang w:eastAsia="he-IL"/>
        </w:rPr>
      </w:pPr>
      <w:bookmarkStart w:id="3117" w:name="_ETM_Q1_668408"/>
      <w:bookmarkStart w:id="3118" w:name="_ETM_Q1_668441"/>
      <w:bookmarkStart w:id="3119" w:name="_ETM_Q1_668840"/>
      <w:bookmarkEnd w:id="3117"/>
      <w:bookmarkEnd w:id="3118"/>
      <w:bookmarkEnd w:id="3119"/>
      <w:r>
        <w:rPr>
          <w:rFonts w:hint="cs"/>
          <w:rtl/>
          <w:lang w:eastAsia="he-IL"/>
        </w:rPr>
        <w:t>אם אלה דברים שהם לא רלוונטיים, מספיק</w:t>
      </w:r>
      <w:bookmarkStart w:id="3120" w:name="_ETM_Q1_676563"/>
      <w:bookmarkEnd w:id="3120"/>
      <w:r>
        <w:rPr>
          <w:rFonts w:hint="cs"/>
          <w:rtl/>
          <w:lang w:eastAsia="he-IL"/>
        </w:rPr>
        <w:t xml:space="preserve"> גילוי דעת.</w:t>
      </w:r>
    </w:p>
    <w:p w14:paraId="002986C2" w14:textId="77777777" w:rsidR="008D5A35" w:rsidRDefault="008D5A35" w:rsidP="008D5A35">
      <w:pPr>
        <w:rPr>
          <w:rtl/>
          <w:lang w:eastAsia="he-IL"/>
        </w:rPr>
      </w:pPr>
    </w:p>
    <w:p w14:paraId="701B5E30" w14:textId="32540B3B" w:rsidR="008D5A35" w:rsidRDefault="008D5A35" w:rsidP="008D5A35">
      <w:pPr>
        <w:pStyle w:val="af9"/>
        <w:keepNext/>
        <w:rPr>
          <w:rtl/>
          <w:lang w:eastAsia="he-IL"/>
        </w:rPr>
      </w:pPr>
      <w:bookmarkStart w:id="3121" w:name="ET_guest_גל_ברנס_542"/>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121"/>
    </w:p>
    <w:p w14:paraId="071A628E" w14:textId="77777777" w:rsidR="008D5A35" w:rsidRDefault="008D5A35" w:rsidP="008D5A35">
      <w:pPr>
        <w:pStyle w:val="KeepWithNext"/>
        <w:rPr>
          <w:rtl/>
          <w:lang w:eastAsia="he-IL"/>
        </w:rPr>
      </w:pPr>
    </w:p>
    <w:p w14:paraId="646B2318" w14:textId="22FAD3ED" w:rsidR="008D5A35" w:rsidRDefault="008D5A35" w:rsidP="008D5A35">
      <w:pPr>
        <w:rPr>
          <w:rtl/>
          <w:lang w:eastAsia="he-IL"/>
        </w:rPr>
      </w:pPr>
      <w:bookmarkStart w:id="3122" w:name="_ETM_Q1_674363"/>
      <w:bookmarkStart w:id="3123" w:name="_ETM_Q1_674395"/>
      <w:bookmarkEnd w:id="3122"/>
      <w:bookmarkEnd w:id="3123"/>
      <w:r>
        <w:rPr>
          <w:rFonts w:hint="cs"/>
          <w:rtl/>
          <w:lang w:eastAsia="he-IL"/>
        </w:rPr>
        <w:t xml:space="preserve">אבל משתמשים בסעיפים מתוכם ואנחנו נחיל אותו </w:t>
      </w:r>
      <w:bookmarkStart w:id="3124" w:name="_ETM_Q1_679052"/>
      <w:bookmarkEnd w:id="3124"/>
      <w:r>
        <w:rPr>
          <w:rFonts w:hint="cs"/>
          <w:rtl/>
          <w:lang w:eastAsia="he-IL"/>
        </w:rPr>
        <w:t xml:space="preserve">למעט סעיפים. </w:t>
      </w:r>
    </w:p>
    <w:p w14:paraId="4C0DE78B" w14:textId="77777777" w:rsidR="008D5A35" w:rsidRDefault="008D5A35" w:rsidP="008D5A35">
      <w:pPr>
        <w:rPr>
          <w:rtl/>
          <w:lang w:eastAsia="he-IL"/>
        </w:rPr>
      </w:pPr>
      <w:bookmarkStart w:id="3125" w:name="_ETM_Q1_684148"/>
      <w:bookmarkStart w:id="3126" w:name="_ETM_Q1_684191"/>
      <w:bookmarkEnd w:id="3125"/>
      <w:bookmarkEnd w:id="3126"/>
    </w:p>
    <w:p w14:paraId="47B0E028" w14:textId="75872C03" w:rsidR="008D5A35" w:rsidRDefault="008D5A35" w:rsidP="008D5A35">
      <w:pPr>
        <w:pStyle w:val="af9"/>
        <w:keepNext/>
        <w:rPr>
          <w:rtl/>
          <w:lang w:eastAsia="he-IL"/>
        </w:rPr>
      </w:pPr>
      <w:bookmarkStart w:id="3127" w:name="ET_guest_רוית_ארבל_543"/>
      <w:r w:rsidRPr="008D5A35">
        <w:rPr>
          <w:rStyle w:val="TagStyle"/>
          <w:rtl/>
        </w:rPr>
        <w:t xml:space="preserve"> &lt;&lt; אורח &gt;&gt; </w:t>
      </w:r>
      <w:proofErr w:type="spellStart"/>
      <w:r>
        <w:rPr>
          <w:rtl/>
          <w:lang w:eastAsia="he-IL"/>
        </w:rPr>
        <w:t>רוית</w:t>
      </w:r>
      <w:proofErr w:type="spellEnd"/>
      <w:r>
        <w:rPr>
          <w:rtl/>
          <w:lang w:eastAsia="he-IL"/>
        </w:rPr>
        <w:t xml:space="preserve"> ארבל:</w:t>
      </w:r>
      <w:r w:rsidRPr="008D5A35">
        <w:rPr>
          <w:rStyle w:val="TagStyle"/>
          <w:rtl/>
        </w:rPr>
        <w:t xml:space="preserve"> &lt;&lt; אורח &gt;&gt;</w:t>
      </w:r>
      <w:r w:rsidR="007436CA">
        <w:rPr>
          <w:rtl/>
          <w:lang w:eastAsia="he-IL"/>
        </w:rPr>
        <w:t xml:space="preserve"> </w:t>
      </w:r>
      <w:bookmarkEnd w:id="3127"/>
    </w:p>
    <w:p w14:paraId="6237040D" w14:textId="77777777" w:rsidR="008D5A35" w:rsidRDefault="008D5A35" w:rsidP="008D5A35">
      <w:pPr>
        <w:pStyle w:val="KeepWithNext"/>
        <w:rPr>
          <w:rtl/>
          <w:lang w:eastAsia="he-IL"/>
        </w:rPr>
      </w:pPr>
    </w:p>
    <w:p w14:paraId="48FF1C16" w14:textId="3326B63B" w:rsidR="008D5A35" w:rsidRDefault="008D5A35" w:rsidP="008D5A35">
      <w:pPr>
        <w:rPr>
          <w:rtl/>
          <w:lang w:eastAsia="he-IL"/>
        </w:rPr>
      </w:pPr>
      <w:bookmarkStart w:id="3128" w:name="_ETM_Q1_685482"/>
      <w:bookmarkStart w:id="3129" w:name="_ETM_Q1_685515"/>
      <w:bookmarkEnd w:id="3128"/>
      <w:bookmarkEnd w:id="3129"/>
      <w:r>
        <w:rPr>
          <w:rFonts w:hint="cs"/>
          <w:rtl/>
          <w:lang w:eastAsia="he-IL"/>
        </w:rPr>
        <w:t>זה מקובל על כולם שלא צריך</w:t>
      </w:r>
      <w:bookmarkStart w:id="3130" w:name="_ETM_Q1_683482"/>
      <w:bookmarkEnd w:id="3130"/>
      <w:r>
        <w:rPr>
          <w:rFonts w:hint="cs"/>
          <w:rtl/>
          <w:lang w:eastAsia="he-IL"/>
        </w:rPr>
        <w:t xml:space="preserve"> להגיד שמה שלא חל לא חל?</w:t>
      </w:r>
      <w:bookmarkStart w:id="3131" w:name="_ETM_Q1_688402"/>
      <w:bookmarkEnd w:id="3131"/>
    </w:p>
    <w:p w14:paraId="7E52B449" w14:textId="77777777" w:rsidR="008D5A35" w:rsidRDefault="008D5A35" w:rsidP="008D5A35">
      <w:pPr>
        <w:rPr>
          <w:rtl/>
          <w:lang w:eastAsia="he-IL"/>
        </w:rPr>
      </w:pPr>
      <w:bookmarkStart w:id="3132" w:name="_ETM_Q1_688437"/>
      <w:bookmarkStart w:id="3133" w:name="_ETM_Q1_687794"/>
      <w:bookmarkEnd w:id="3132"/>
      <w:bookmarkEnd w:id="3133"/>
    </w:p>
    <w:p w14:paraId="0790AE83" w14:textId="680700E0" w:rsidR="008D5A35" w:rsidRDefault="008D5A35" w:rsidP="008D5A35">
      <w:pPr>
        <w:pStyle w:val="af9"/>
        <w:keepNext/>
        <w:rPr>
          <w:rtl/>
          <w:lang w:eastAsia="he-IL"/>
        </w:rPr>
      </w:pPr>
      <w:bookmarkStart w:id="3134" w:name="ET_guest_גל_ברנס_544"/>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134"/>
    </w:p>
    <w:p w14:paraId="08C79CB2" w14:textId="77777777" w:rsidR="008D5A35" w:rsidRDefault="008D5A35" w:rsidP="008D5A35">
      <w:pPr>
        <w:pStyle w:val="KeepWithNext"/>
        <w:rPr>
          <w:rtl/>
          <w:lang w:eastAsia="he-IL"/>
        </w:rPr>
      </w:pPr>
    </w:p>
    <w:p w14:paraId="78CD4401" w14:textId="7DE972ED" w:rsidR="008D5A35" w:rsidRDefault="008D5A35" w:rsidP="008D5A35">
      <w:pPr>
        <w:rPr>
          <w:rtl/>
          <w:lang w:eastAsia="he-IL"/>
        </w:rPr>
      </w:pPr>
      <w:bookmarkStart w:id="3135" w:name="_ETM_Q1_688042"/>
      <w:bookmarkStart w:id="3136" w:name="_ETM_Q1_688074"/>
      <w:bookmarkEnd w:id="3135"/>
      <w:bookmarkEnd w:id="3136"/>
      <w:r>
        <w:rPr>
          <w:rFonts w:hint="cs"/>
          <w:rtl/>
          <w:lang w:eastAsia="he-IL"/>
        </w:rPr>
        <w:t xml:space="preserve">מה שלא חל, לא חל. </w:t>
      </w:r>
      <w:bookmarkStart w:id="3137" w:name="_ETM_Q1_689718"/>
      <w:bookmarkEnd w:id="3137"/>
      <w:r>
        <w:rPr>
          <w:rFonts w:hint="cs"/>
          <w:rtl/>
          <w:lang w:eastAsia="he-IL"/>
        </w:rPr>
        <w:t>יהיה גילוי דעת לכל הלא רלוונטי שזאת</w:t>
      </w:r>
      <w:bookmarkStart w:id="3138" w:name="_ETM_Q1_692119"/>
      <w:bookmarkEnd w:id="3138"/>
      <w:r>
        <w:rPr>
          <w:rFonts w:hint="cs"/>
          <w:rtl/>
          <w:lang w:eastAsia="he-IL"/>
        </w:rPr>
        <w:t xml:space="preserve"> כל התוספת ה-12 ו הוא יהיה בגילוי דעת.</w:t>
      </w:r>
    </w:p>
    <w:p w14:paraId="3822399E" w14:textId="77777777" w:rsidR="008D5A35" w:rsidRDefault="008D5A35" w:rsidP="008D5A35">
      <w:pPr>
        <w:rPr>
          <w:rtl/>
          <w:lang w:eastAsia="he-IL"/>
        </w:rPr>
      </w:pPr>
      <w:bookmarkStart w:id="3139" w:name="_ETM_Q1_694759"/>
      <w:bookmarkStart w:id="3140" w:name="_ETM_Q1_694797"/>
      <w:bookmarkStart w:id="3141" w:name="_ETM_Q1_695575"/>
      <w:bookmarkEnd w:id="3139"/>
      <w:bookmarkEnd w:id="3140"/>
      <w:bookmarkEnd w:id="3141"/>
    </w:p>
    <w:p w14:paraId="42FF4ED2" w14:textId="7AA88353" w:rsidR="008D5A35" w:rsidRDefault="008D5A35" w:rsidP="008D5A35">
      <w:pPr>
        <w:pStyle w:val="a4"/>
        <w:keepNext/>
        <w:rPr>
          <w:rtl/>
        </w:rPr>
      </w:pPr>
      <w:bookmarkStart w:id="3142" w:name="ET_speaker_נעה_בן_שבת_545"/>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142"/>
    </w:p>
    <w:p w14:paraId="7AD5B270" w14:textId="77777777" w:rsidR="008D5A35" w:rsidRDefault="008D5A35" w:rsidP="008D5A35">
      <w:pPr>
        <w:pStyle w:val="KeepWithNext"/>
        <w:rPr>
          <w:rtl/>
          <w:lang w:eastAsia="he-IL"/>
        </w:rPr>
      </w:pPr>
    </w:p>
    <w:p w14:paraId="51B7A2E8" w14:textId="3ABA9B7A" w:rsidR="008D5A35" w:rsidRDefault="008D5A35" w:rsidP="008D5A35">
      <w:pPr>
        <w:rPr>
          <w:rtl/>
          <w:lang w:eastAsia="he-IL"/>
        </w:rPr>
      </w:pPr>
      <w:bookmarkStart w:id="3143" w:name="_ETM_Q1_695846"/>
      <w:bookmarkStart w:id="3144" w:name="_ETM_Q1_695879"/>
      <w:bookmarkEnd w:id="3143"/>
      <w:bookmarkEnd w:id="3144"/>
      <w:r>
        <w:rPr>
          <w:rFonts w:hint="cs"/>
          <w:rtl/>
          <w:lang w:eastAsia="he-IL"/>
        </w:rPr>
        <w:t xml:space="preserve">אדוני, השאלה מה </w:t>
      </w:r>
      <w:bookmarkStart w:id="3145" w:name="_ETM_Q1_697022"/>
      <w:bookmarkEnd w:id="3145"/>
      <w:r>
        <w:rPr>
          <w:rFonts w:hint="cs"/>
          <w:rtl/>
          <w:lang w:eastAsia="he-IL"/>
        </w:rPr>
        <w:t>לא נכלל כאן בתוך התוספת הזאת. מה שלא נכלל בתוס</w:t>
      </w:r>
      <w:bookmarkStart w:id="3146" w:name="_ETM_Q1_700245"/>
      <w:bookmarkEnd w:id="3146"/>
      <w:r>
        <w:rPr>
          <w:rFonts w:hint="cs"/>
          <w:rtl/>
          <w:lang w:eastAsia="he-IL"/>
        </w:rPr>
        <w:t>פת הזאת, אלה דברים שחלים, אמורים לחול, או דברים שהם</w:t>
      </w:r>
      <w:bookmarkStart w:id="3147" w:name="_ETM_Q1_706749"/>
      <w:bookmarkEnd w:id="3147"/>
      <w:r>
        <w:rPr>
          <w:rFonts w:hint="cs"/>
          <w:rtl/>
          <w:lang w:eastAsia="he-IL"/>
        </w:rPr>
        <w:t xml:space="preserve"> לא רלוונטיים, שהם למשל בתוספת ה-12.</w:t>
      </w:r>
    </w:p>
    <w:p w14:paraId="4C4E6B5A" w14:textId="77777777" w:rsidR="008D5A35" w:rsidRDefault="008D5A35" w:rsidP="008D5A35">
      <w:pPr>
        <w:rPr>
          <w:rtl/>
          <w:lang w:eastAsia="he-IL"/>
        </w:rPr>
      </w:pPr>
    </w:p>
    <w:p w14:paraId="0118AE29" w14:textId="66762803" w:rsidR="008D5A35" w:rsidRDefault="008D5A35" w:rsidP="008D5A35">
      <w:pPr>
        <w:pStyle w:val="af9"/>
        <w:keepNext/>
        <w:rPr>
          <w:rtl/>
          <w:lang w:eastAsia="he-IL"/>
        </w:rPr>
      </w:pPr>
      <w:bookmarkStart w:id="3148" w:name="ET_guest_905462_546"/>
      <w:r w:rsidRPr="008D5A3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D5A35">
        <w:rPr>
          <w:rStyle w:val="TagStyle"/>
          <w:rtl/>
        </w:rPr>
        <w:t xml:space="preserve"> &lt;&lt; אורח &gt;&gt;</w:t>
      </w:r>
      <w:r w:rsidR="007436CA">
        <w:rPr>
          <w:rtl/>
          <w:lang w:eastAsia="he-IL"/>
        </w:rPr>
        <w:t xml:space="preserve"> </w:t>
      </w:r>
      <w:bookmarkEnd w:id="3148"/>
    </w:p>
    <w:p w14:paraId="14DF701F" w14:textId="77777777" w:rsidR="008D5A35" w:rsidRDefault="008D5A35" w:rsidP="008D5A35">
      <w:pPr>
        <w:pStyle w:val="KeepWithNext"/>
        <w:rPr>
          <w:rtl/>
          <w:lang w:eastAsia="he-IL"/>
        </w:rPr>
      </w:pPr>
    </w:p>
    <w:p w14:paraId="6E6B37E5" w14:textId="325C0130" w:rsidR="008D5A35" w:rsidRDefault="008D5A35" w:rsidP="008D5A35">
      <w:pPr>
        <w:rPr>
          <w:rtl/>
          <w:lang w:eastAsia="he-IL"/>
        </w:rPr>
      </w:pPr>
      <w:r>
        <w:rPr>
          <w:rFonts w:hint="cs"/>
          <w:rtl/>
          <w:lang w:eastAsia="he-IL"/>
        </w:rPr>
        <w:t xml:space="preserve">ב-35 </w:t>
      </w:r>
      <w:bookmarkStart w:id="3149" w:name="_ETM_Q1_711848"/>
      <w:bookmarkEnd w:id="3149"/>
      <w:r>
        <w:rPr>
          <w:rFonts w:hint="cs"/>
          <w:rtl/>
          <w:lang w:eastAsia="he-IL"/>
        </w:rPr>
        <w:t>יש תחילה מוקדמת</w:t>
      </w:r>
      <w:r w:rsidR="007436CA">
        <w:rPr>
          <w:rFonts w:hint="cs"/>
          <w:rtl/>
          <w:lang w:eastAsia="he-IL"/>
        </w:rPr>
        <w:t xml:space="preserve"> </w:t>
      </w:r>
      <w:r>
        <w:rPr>
          <w:rFonts w:hint="cs"/>
          <w:rtl/>
          <w:lang w:eastAsia="he-IL"/>
        </w:rPr>
        <w:t xml:space="preserve">ואנחנו מבקשים שגם סעיף </w:t>
      </w:r>
      <w:bookmarkStart w:id="3150" w:name="_ETM_Q1_714692"/>
      <w:bookmarkEnd w:id="3150"/>
      <w:r>
        <w:rPr>
          <w:rFonts w:hint="cs"/>
          <w:rtl/>
          <w:lang w:eastAsia="he-IL"/>
        </w:rPr>
        <w:t>96 ייכנס לתוקף עם הפרסום ברשומות. זה סעיף של המסמכים.</w:t>
      </w:r>
    </w:p>
    <w:p w14:paraId="54C9C329" w14:textId="77777777" w:rsidR="008D5A35" w:rsidRDefault="008D5A35" w:rsidP="008D5A35">
      <w:pPr>
        <w:rPr>
          <w:rtl/>
          <w:lang w:eastAsia="he-IL"/>
        </w:rPr>
      </w:pPr>
      <w:bookmarkStart w:id="3151" w:name="_ETM_Q1_718775"/>
      <w:bookmarkStart w:id="3152" w:name="_ETM_Q1_718811"/>
      <w:bookmarkEnd w:id="3151"/>
      <w:bookmarkEnd w:id="3152"/>
    </w:p>
    <w:p w14:paraId="4A911786" w14:textId="211DBBEA" w:rsidR="008D5A35" w:rsidRDefault="008D5A35" w:rsidP="008D5A35">
      <w:pPr>
        <w:pStyle w:val="af9"/>
        <w:keepNext/>
        <w:rPr>
          <w:rtl/>
          <w:lang w:eastAsia="he-IL"/>
        </w:rPr>
      </w:pPr>
      <w:bookmarkStart w:id="3153" w:name="ET_guest_פנינה_אורן_שני_דור_547"/>
      <w:r w:rsidRPr="008D5A35">
        <w:rPr>
          <w:rStyle w:val="TagStyle"/>
          <w:rtl/>
        </w:rPr>
        <w:t xml:space="preserve"> &lt;&lt; אורח &gt;&gt; </w:t>
      </w:r>
      <w:r>
        <w:rPr>
          <w:rtl/>
          <w:lang w:eastAsia="he-IL"/>
        </w:rPr>
        <w:t>פנינה אורן שני דור:</w:t>
      </w:r>
      <w:r w:rsidRPr="008D5A35">
        <w:rPr>
          <w:rStyle w:val="TagStyle"/>
          <w:rtl/>
        </w:rPr>
        <w:t xml:space="preserve"> &lt;&lt; אורח &gt;&gt;</w:t>
      </w:r>
      <w:r w:rsidR="007436CA">
        <w:rPr>
          <w:rtl/>
          <w:lang w:eastAsia="he-IL"/>
        </w:rPr>
        <w:t xml:space="preserve"> </w:t>
      </w:r>
      <w:bookmarkEnd w:id="3153"/>
    </w:p>
    <w:p w14:paraId="3D75C287" w14:textId="77777777" w:rsidR="008D5A35" w:rsidRDefault="008D5A35" w:rsidP="008D5A35">
      <w:pPr>
        <w:pStyle w:val="KeepWithNext"/>
        <w:rPr>
          <w:rtl/>
          <w:lang w:eastAsia="he-IL"/>
        </w:rPr>
      </w:pPr>
    </w:p>
    <w:p w14:paraId="500B4E0F" w14:textId="5A5144FD" w:rsidR="008D5A35" w:rsidRDefault="008D5A35" w:rsidP="008D5A35">
      <w:pPr>
        <w:rPr>
          <w:rtl/>
          <w:lang w:eastAsia="he-IL"/>
        </w:rPr>
      </w:pPr>
      <w:bookmarkStart w:id="3154" w:name="_ETM_Q1_720735"/>
      <w:bookmarkStart w:id="3155" w:name="_ETM_Q1_720769"/>
      <w:bookmarkEnd w:id="3154"/>
      <w:bookmarkEnd w:id="3155"/>
      <w:r>
        <w:rPr>
          <w:rFonts w:hint="cs"/>
          <w:rtl/>
          <w:lang w:eastAsia="he-IL"/>
        </w:rPr>
        <w:t xml:space="preserve">אנחנו </w:t>
      </w:r>
      <w:bookmarkStart w:id="3156" w:name="_ETM_Q1_720210"/>
      <w:bookmarkEnd w:id="3156"/>
      <w:r>
        <w:rPr>
          <w:rFonts w:hint="cs"/>
          <w:rtl/>
          <w:lang w:eastAsia="he-IL"/>
        </w:rPr>
        <w:t>לא מתנגדים.</w:t>
      </w:r>
      <w:bookmarkStart w:id="3157" w:name="_ETM_Q1_720351"/>
      <w:bookmarkEnd w:id="3157"/>
    </w:p>
    <w:p w14:paraId="72CAC5F7" w14:textId="77777777" w:rsidR="008D5A35" w:rsidRDefault="008D5A35" w:rsidP="008D5A35">
      <w:pPr>
        <w:rPr>
          <w:rtl/>
          <w:lang w:eastAsia="he-IL"/>
        </w:rPr>
      </w:pPr>
      <w:bookmarkStart w:id="3158" w:name="_ETM_Q1_720389"/>
      <w:bookmarkStart w:id="3159" w:name="_ETM_Q1_726271"/>
      <w:bookmarkEnd w:id="3158"/>
      <w:bookmarkEnd w:id="3159"/>
    </w:p>
    <w:p w14:paraId="38622759" w14:textId="54A8E908" w:rsidR="008D5A35" w:rsidRDefault="008D5A35" w:rsidP="008D5A35">
      <w:pPr>
        <w:pStyle w:val="a4"/>
        <w:keepNext/>
        <w:rPr>
          <w:rtl/>
        </w:rPr>
      </w:pPr>
      <w:bookmarkStart w:id="3160" w:name="ET_speaker_נעה_בן_שבת_548"/>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160"/>
    </w:p>
    <w:p w14:paraId="570FF460" w14:textId="77777777" w:rsidR="008D5A35" w:rsidRDefault="008D5A35" w:rsidP="008D5A35">
      <w:pPr>
        <w:pStyle w:val="KeepWithNext"/>
        <w:rPr>
          <w:rtl/>
          <w:lang w:eastAsia="he-IL"/>
        </w:rPr>
      </w:pPr>
    </w:p>
    <w:p w14:paraId="6E3046AC" w14:textId="3487AEC8" w:rsidR="008D5A35" w:rsidRDefault="008D5A35" w:rsidP="008D5A35">
      <w:pPr>
        <w:rPr>
          <w:rtl/>
          <w:lang w:eastAsia="he-IL"/>
        </w:rPr>
      </w:pPr>
      <w:bookmarkStart w:id="3161" w:name="_ETM_Q1_726520"/>
      <w:bookmarkStart w:id="3162" w:name="_ETM_Q1_726563"/>
      <w:bookmarkEnd w:id="3161"/>
      <w:bookmarkEnd w:id="3162"/>
      <w:r>
        <w:rPr>
          <w:rFonts w:hint="cs"/>
          <w:rtl/>
          <w:lang w:eastAsia="he-IL"/>
        </w:rPr>
        <w:t>שייכנס לתוקף עם הפרסום ברשומות.</w:t>
      </w:r>
    </w:p>
    <w:p w14:paraId="7D84941F" w14:textId="77777777" w:rsidR="008D5A35" w:rsidRDefault="008D5A35" w:rsidP="008D5A35">
      <w:pPr>
        <w:rPr>
          <w:rtl/>
          <w:lang w:eastAsia="he-IL"/>
        </w:rPr>
      </w:pPr>
      <w:bookmarkStart w:id="3163" w:name="_ETM_Q1_728490"/>
      <w:bookmarkStart w:id="3164" w:name="_ETM_Q1_728524"/>
      <w:bookmarkStart w:id="3165" w:name="_ETM_Q1_728079"/>
      <w:bookmarkEnd w:id="3163"/>
      <w:bookmarkEnd w:id="3164"/>
      <w:bookmarkEnd w:id="3165"/>
    </w:p>
    <w:p w14:paraId="6905D01D" w14:textId="3D2261CA" w:rsidR="008D5A35" w:rsidRDefault="008D5A35" w:rsidP="008D5A35">
      <w:pPr>
        <w:pStyle w:val="af9"/>
        <w:keepNext/>
        <w:rPr>
          <w:rtl/>
          <w:lang w:eastAsia="he-IL"/>
        </w:rPr>
      </w:pPr>
      <w:bookmarkStart w:id="3166" w:name="ET_guest_905462_549"/>
      <w:r w:rsidRPr="008D5A3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D5A35">
        <w:rPr>
          <w:rStyle w:val="TagStyle"/>
          <w:rtl/>
        </w:rPr>
        <w:t xml:space="preserve"> &lt;&lt; אורח &gt;&gt;</w:t>
      </w:r>
      <w:r w:rsidR="007436CA">
        <w:rPr>
          <w:rtl/>
          <w:lang w:eastAsia="he-IL"/>
        </w:rPr>
        <w:t xml:space="preserve"> </w:t>
      </w:r>
      <w:bookmarkEnd w:id="3166"/>
    </w:p>
    <w:p w14:paraId="5DEE2DEC" w14:textId="77777777" w:rsidR="008D5A35" w:rsidRDefault="008D5A35" w:rsidP="008D5A35">
      <w:pPr>
        <w:pStyle w:val="KeepWithNext"/>
        <w:rPr>
          <w:rtl/>
          <w:lang w:eastAsia="he-IL"/>
        </w:rPr>
      </w:pPr>
    </w:p>
    <w:p w14:paraId="512A451F" w14:textId="57B1EB6D" w:rsidR="008D5A35" w:rsidRDefault="008D5A35" w:rsidP="008D5A35">
      <w:pPr>
        <w:rPr>
          <w:rtl/>
          <w:lang w:eastAsia="he-IL"/>
        </w:rPr>
      </w:pPr>
      <w:bookmarkStart w:id="3167" w:name="_ETM_Q1_728326"/>
      <w:bookmarkStart w:id="3168" w:name="_ETM_Q1_728358"/>
      <w:bookmarkEnd w:id="3167"/>
      <w:bookmarkEnd w:id="3168"/>
      <w:r>
        <w:rPr>
          <w:rFonts w:hint="cs"/>
          <w:rtl/>
          <w:lang w:eastAsia="he-IL"/>
        </w:rPr>
        <w:t>כן. התיקון לסעיף 96.</w:t>
      </w:r>
    </w:p>
    <w:p w14:paraId="35256C98" w14:textId="77777777" w:rsidR="008D5A35" w:rsidRDefault="008D5A35" w:rsidP="008D5A35">
      <w:pPr>
        <w:rPr>
          <w:rtl/>
          <w:lang w:eastAsia="he-IL"/>
        </w:rPr>
      </w:pPr>
      <w:bookmarkStart w:id="3169" w:name="_ETM_Q1_731047"/>
      <w:bookmarkStart w:id="3170" w:name="_ETM_Q1_731081"/>
      <w:bookmarkStart w:id="3171" w:name="_ETM_Q1_730705"/>
      <w:bookmarkEnd w:id="3169"/>
      <w:bookmarkEnd w:id="3170"/>
      <w:bookmarkEnd w:id="3171"/>
    </w:p>
    <w:p w14:paraId="2F63615D" w14:textId="30FD4F81" w:rsidR="008D5A35" w:rsidRDefault="008D5A35" w:rsidP="008D5A35">
      <w:pPr>
        <w:pStyle w:val="a4"/>
        <w:keepNext/>
        <w:rPr>
          <w:rtl/>
        </w:rPr>
      </w:pPr>
      <w:bookmarkStart w:id="3172" w:name="ET_speaker_נעה_בן_שבת_550"/>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172"/>
    </w:p>
    <w:p w14:paraId="68EE6DDB" w14:textId="77777777" w:rsidR="008D5A35" w:rsidRDefault="008D5A35" w:rsidP="008D5A35">
      <w:pPr>
        <w:pStyle w:val="KeepWithNext"/>
        <w:rPr>
          <w:rtl/>
          <w:lang w:eastAsia="he-IL"/>
        </w:rPr>
      </w:pPr>
    </w:p>
    <w:p w14:paraId="03878EC5" w14:textId="53A9FAC4" w:rsidR="008D5A35" w:rsidRDefault="008D5A35" w:rsidP="008D5A35">
      <w:pPr>
        <w:rPr>
          <w:rtl/>
          <w:lang w:eastAsia="he-IL"/>
        </w:rPr>
      </w:pPr>
      <w:bookmarkStart w:id="3173" w:name="_ETM_Q1_730963"/>
      <w:bookmarkEnd w:id="3173"/>
      <w:r>
        <w:rPr>
          <w:rFonts w:hint="cs"/>
          <w:rtl/>
          <w:lang w:eastAsia="he-IL"/>
        </w:rPr>
        <w:t>ע</w:t>
      </w:r>
      <w:bookmarkStart w:id="3174" w:name="_ETM_Q1_731000"/>
      <w:bookmarkEnd w:id="3174"/>
      <w:r>
        <w:rPr>
          <w:rFonts w:hint="cs"/>
          <w:rtl/>
          <w:lang w:eastAsia="he-IL"/>
        </w:rPr>
        <w:t>ם ההפרה שלו.</w:t>
      </w:r>
    </w:p>
    <w:p w14:paraId="04E2BD5D" w14:textId="77777777" w:rsidR="008D5A35" w:rsidRDefault="008D5A35" w:rsidP="008D5A35">
      <w:pPr>
        <w:rPr>
          <w:rtl/>
          <w:lang w:eastAsia="he-IL"/>
        </w:rPr>
      </w:pPr>
      <w:bookmarkStart w:id="3175" w:name="_ETM_Q1_734555"/>
      <w:bookmarkStart w:id="3176" w:name="_ETM_Q1_734594"/>
      <w:bookmarkEnd w:id="3175"/>
      <w:bookmarkEnd w:id="3176"/>
    </w:p>
    <w:p w14:paraId="26D31486" w14:textId="67038361" w:rsidR="008D5A35" w:rsidRDefault="008D5A35" w:rsidP="008D5A35">
      <w:pPr>
        <w:pStyle w:val="af9"/>
        <w:keepNext/>
        <w:rPr>
          <w:rtl/>
          <w:lang w:eastAsia="he-IL"/>
        </w:rPr>
      </w:pPr>
      <w:bookmarkStart w:id="3177" w:name="ET_guest_פנינה_אורן_שני_דור_551"/>
      <w:r w:rsidRPr="008D5A35">
        <w:rPr>
          <w:rStyle w:val="TagStyle"/>
          <w:rtl/>
        </w:rPr>
        <w:t xml:space="preserve"> &lt;&lt; אורח &gt;&gt; </w:t>
      </w:r>
      <w:r>
        <w:rPr>
          <w:rtl/>
          <w:lang w:eastAsia="he-IL"/>
        </w:rPr>
        <w:t>פנינה אורן שני דור:</w:t>
      </w:r>
      <w:r w:rsidRPr="008D5A35">
        <w:rPr>
          <w:rStyle w:val="TagStyle"/>
          <w:rtl/>
        </w:rPr>
        <w:t xml:space="preserve"> &lt;&lt; אורח &gt;&gt;</w:t>
      </w:r>
      <w:r w:rsidR="007436CA">
        <w:rPr>
          <w:rtl/>
          <w:lang w:eastAsia="he-IL"/>
        </w:rPr>
        <w:t xml:space="preserve"> </w:t>
      </w:r>
      <w:bookmarkEnd w:id="3177"/>
    </w:p>
    <w:p w14:paraId="1BB7F06B" w14:textId="77777777" w:rsidR="008D5A35" w:rsidRDefault="008D5A35" w:rsidP="008D5A35">
      <w:pPr>
        <w:pStyle w:val="KeepWithNext"/>
        <w:rPr>
          <w:rtl/>
          <w:lang w:eastAsia="he-IL"/>
        </w:rPr>
      </w:pPr>
    </w:p>
    <w:p w14:paraId="1BB8F94C" w14:textId="3C271A62" w:rsidR="008D5A35" w:rsidRDefault="008D5A35" w:rsidP="008D5A35">
      <w:pPr>
        <w:rPr>
          <w:rtl/>
          <w:lang w:eastAsia="he-IL"/>
        </w:rPr>
      </w:pPr>
      <w:r>
        <w:rPr>
          <w:rFonts w:hint="cs"/>
          <w:rtl/>
          <w:lang w:eastAsia="he-IL"/>
        </w:rPr>
        <w:t>ובתנאי שאתה יבואן נאות. שאתה עומד בתנאים.</w:t>
      </w:r>
    </w:p>
    <w:p w14:paraId="0AECC2D5" w14:textId="77777777" w:rsidR="008D5A35" w:rsidRDefault="008D5A35" w:rsidP="008D5A35">
      <w:pPr>
        <w:rPr>
          <w:rtl/>
          <w:lang w:eastAsia="he-IL"/>
        </w:rPr>
      </w:pPr>
      <w:bookmarkStart w:id="3178" w:name="_ETM_Q1_736019"/>
      <w:bookmarkStart w:id="3179" w:name="_ETM_Q1_736060"/>
      <w:bookmarkStart w:id="3180" w:name="_ETM_Q1_736795"/>
      <w:bookmarkEnd w:id="3178"/>
      <w:bookmarkEnd w:id="3179"/>
      <w:bookmarkEnd w:id="3180"/>
    </w:p>
    <w:p w14:paraId="3773D58A" w14:textId="19F58DFE" w:rsidR="008D5A35" w:rsidRDefault="008D5A35" w:rsidP="008D5A35">
      <w:pPr>
        <w:pStyle w:val="af9"/>
        <w:keepNext/>
        <w:rPr>
          <w:rtl/>
          <w:lang w:eastAsia="he-IL"/>
        </w:rPr>
      </w:pPr>
      <w:bookmarkStart w:id="3181" w:name="ET_guest_905462_552"/>
      <w:r w:rsidRPr="008D5A3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D5A35">
        <w:rPr>
          <w:rStyle w:val="TagStyle"/>
          <w:rtl/>
        </w:rPr>
        <w:t xml:space="preserve"> &lt;&lt; אורח &gt;&gt;</w:t>
      </w:r>
      <w:r w:rsidR="007436CA">
        <w:rPr>
          <w:rtl/>
          <w:lang w:eastAsia="he-IL"/>
        </w:rPr>
        <w:t xml:space="preserve"> </w:t>
      </w:r>
      <w:bookmarkEnd w:id="3181"/>
    </w:p>
    <w:p w14:paraId="7F79ECD5" w14:textId="77777777" w:rsidR="008D5A35" w:rsidRDefault="008D5A35" w:rsidP="008D5A35">
      <w:pPr>
        <w:pStyle w:val="KeepWithNext"/>
        <w:rPr>
          <w:rtl/>
          <w:lang w:eastAsia="he-IL"/>
        </w:rPr>
      </w:pPr>
    </w:p>
    <w:p w14:paraId="09E3775B" w14:textId="12726964" w:rsidR="008D5A35" w:rsidRDefault="008D5A35" w:rsidP="008D5A35">
      <w:pPr>
        <w:rPr>
          <w:rtl/>
          <w:lang w:eastAsia="he-IL"/>
        </w:rPr>
      </w:pPr>
      <w:bookmarkStart w:id="3182" w:name="_ETM_Q1_737072"/>
      <w:bookmarkStart w:id="3183" w:name="_ETM_Q1_737104"/>
      <w:bookmarkEnd w:id="3182"/>
      <w:bookmarkEnd w:id="3183"/>
      <w:r>
        <w:rPr>
          <w:rFonts w:hint="cs"/>
          <w:rtl/>
          <w:lang w:eastAsia="he-IL"/>
        </w:rPr>
        <w:t>בתנאים</w:t>
      </w:r>
      <w:bookmarkStart w:id="3184" w:name="_ETM_Q1_736905"/>
      <w:bookmarkEnd w:id="3184"/>
      <w:r>
        <w:rPr>
          <w:rFonts w:hint="cs"/>
          <w:rtl/>
          <w:lang w:eastAsia="he-IL"/>
        </w:rPr>
        <w:t xml:space="preserve"> שלכם. </w:t>
      </w:r>
      <w:bookmarkStart w:id="3185" w:name="_ETM_Q1_744467"/>
      <w:bookmarkEnd w:id="3185"/>
    </w:p>
    <w:p w14:paraId="4B6A71D7" w14:textId="77777777" w:rsidR="008D5A35" w:rsidRDefault="008D5A35" w:rsidP="008D5A35">
      <w:pPr>
        <w:rPr>
          <w:rtl/>
          <w:lang w:eastAsia="he-IL"/>
        </w:rPr>
      </w:pPr>
    </w:p>
    <w:p w14:paraId="45809950" w14:textId="5AC54035" w:rsidR="008D5A35" w:rsidRDefault="008D5A35" w:rsidP="008D5A35">
      <w:pPr>
        <w:pStyle w:val="af9"/>
        <w:keepNext/>
        <w:rPr>
          <w:rtl/>
          <w:lang w:eastAsia="he-IL"/>
        </w:rPr>
      </w:pPr>
      <w:bookmarkStart w:id="3186" w:name="ET_guest_אביב_חצבני_554"/>
      <w:r w:rsidRPr="008D5A35">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D5A35">
        <w:rPr>
          <w:rStyle w:val="TagStyle"/>
          <w:rtl/>
        </w:rPr>
        <w:t xml:space="preserve"> &lt;&lt; אורח &gt;&gt;</w:t>
      </w:r>
      <w:r w:rsidR="007436CA">
        <w:rPr>
          <w:rtl/>
          <w:lang w:eastAsia="he-IL"/>
        </w:rPr>
        <w:t xml:space="preserve"> </w:t>
      </w:r>
      <w:bookmarkEnd w:id="3186"/>
    </w:p>
    <w:p w14:paraId="2CCA93E2" w14:textId="77777777" w:rsidR="008D5A35" w:rsidRDefault="008D5A35" w:rsidP="008D5A35">
      <w:pPr>
        <w:pStyle w:val="KeepWithNext"/>
        <w:rPr>
          <w:rtl/>
          <w:lang w:eastAsia="he-IL"/>
        </w:rPr>
      </w:pPr>
    </w:p>
    <w:p w14:paraId="4D69DD71" w14:textId="3E26405A" w:rsidR="008D5A35" w:rsidRDefault="008D5A35" w:rsidP="008D5A35">
      <w:pPr>
        <w:rPr>
          <w:rtl/>
          <w:lang w:eastAsia="he-IL"/>
        </w:rPr>
      </w:pPr>
      <w:r>
        <w:rPr>
          <w:rFonts w:hint="cs"/>
          <w:rtl/>
          <w:lang w:eastAsia="he-IL"/>
        </w:rPr>
        <w:t>לפי התנאים של המסלול.</w:t>
      </w:r>
    </w:p>
    <w:p w14:paraId="51675B96" w14:textId="77777777" w:rsidR="008D5A35" w:rsidRDefault="008D5A35" w:rsidP="008D5A35">
      <w:pPr>
        <w:rPr>
          <w:rtl/>
          <w:lang w:eastAsia="he-IL"/>
        </w:rPr>
      </w:pPr>
      <w:bookmarkStart w:id="3187" w:name="_ETM_Q1_749500"/>
      <w:bookmarkStart w:id="3188" w:name="_ETM_Q1_749535"/>
      <w:bookmarkStart w:id="3189" w:name="_ETM_Q1_753154"/>
      <w:bookmarkEnd w:id="3187"/>
      <w:bookmarkEnd w:id="3188"/>
      <w:bookmarkEnd w:id="3189"/>
    </w:p>
    <w:p w14:paraId="55BC0305" w14:textId="54FAD1ED" w:rsidR="008D5A35" w:rsidRDefault="008D5A35" w:rsidP="008D5A35">
      <w:pPr>
        <w:pStyle w:val="af9"/>
        <w:keepNext/>
        <w:rPr>
          <w:rtl/>
          <w:lang w:eastAsia="he-IL"/>
        </w:rPr>
      </w:pPr>
      <w:bookmarkStart w:id="3190" w:name="ET_guest_905462_555"/>
      <w:r w:rsidRPr="008D5A3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D5A35">
        <w:rPr>
          <w:rStyle w:val="TagStyle"/>
          <w:rtl/>
        </w:rPr>
        <w:t xml:space="preserve"> &lt;&lt; אורח &gt;&gt;</w:t>
      </w:r>
      <w:r w:rsidR="007436CA">
        <w:rPr>
          <w:rtl/>
          <w:lang w:eastAsia="he-IL"/>
        </w:rPr>
        <w:t xml:space="preserve"> </w:t>
      </w:r>
      <w:bookmarkEnd w:id="3190"/>
    </w:p>
    <w:p w14:paraId="7F348C56" w14:textId="77777777" w:rsidR="008D5A35" w:rsidRDefault="008D5A35" w:rsidP="008D5A35">
      <w:pPr>
        <w:pStyle w:val="KeepWithNext"/>
        <w:rPr>
          <w:rtl/>
          <w:lang w:eastAsia="he-IL"/>
        </w:rPr>
      </w:pPr>
    </w:p>
    <w:p w14:paraId="7789AA85" w14:textId="312DD14E" w:rsidR="008D5A35" w:rsidRDefault="008D5A35" w:rsidP="008D5A35">
      <w:pPr>
        <w:rPr>
          <w:rtl/>
          <w:lang w:eastAsia="he-IL"/>
        </w:rPr>
      </w:pPr>
      <w:bookmarkStart w:id="3191" w:name="_ETM_Q1_753435"/>
      <w:bookmarkStart w:id="3192" w:name="_ETM_Q1_753467"/>
      <w:bookmarkEnd w:id="3191"/>
      <w:bookmarkEnd w:id="3192"/>
      <w:r>
        <w:rPr>
          <w:rFonts w:hint="cs"/>
          <w:rtl/>
          <w:lang w:eastAsia="he-IL"/>
        </w:rPr>
        <w:t xml:space="preserve">לפי </w:t>
      </w:r>
      <w:bookmarkStart w:id="3193" w:name="_ETM_Q1_752777"/>
      <w:bookmarkEnd w:id="3193"/>
      <w:r>
        <w:rPr>
          <w:rFonts w:hint="cs"/>
          <w:rtl/>
          <w:lang w:eastAsia="he-IL"/>
        </w:rPr>
        <w:t xml:space="preserve">התנאים שלכם. </w:t>
      </w:r>
    </w:p>
    <w:p w14:paraId="547C08E8" w14:textId="77777777" w:rsidR="008D5A35" w:rsidRDefault="008D5A35" w:rsidP="008D5A35">
      <w:pPr>
        <w:rPr>
          <w:rtl/>
          <w:lang w:eastAsia="he-IL"/>
        </w:rPr>
      </w:pPr>
      <w:bookmarkStart w:id="3194" w:name="_ETM_Q1_759789"/>
      <w:bookmarkStart w:id="3195" w:name="_ETM_Q1_759824"/>
      <w:bookmarkEnd w:id="3194"/>
      <w:bookmarkEnd w:id="3195"/>
    </w:p>
    <w:p w14:paraId="6FB11BAD" w14:textId="59CECC98" w:rsidR="008D5A35" w:rsidRDefault="008D5A35" w:rsidP="008D5A35">
      <w:pPr>
        <w:pStyle w:val="a4"/>
        <w:keepNext/>
        <w:rPr>
          <w:rtl/>
        </w:rPr>
      </w:pPr>
      <w:bookmarkStart w:id="3196" w:name="ET_speaker_נעה_בן_שבת_556"/>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196"/>
    </w:p>
    <w:p w14:paraId="4FC063AA" w14:textId="77777777" w:rsidR="008D5A35" w:rsidRDefault="008D5A35" w:rsidP="008D5A35">
      <w:pPr>
        <w:pStyle w:val="KeepWithNext"/>
        <w:rPr>
          <w:rtl/>
          <w:lang w:eastAsia="he-IL"/>
        </w:rPr>
      </w:pPr>
    </w:p>
    <w:p w14:paraId="23FBCDEC" w14:textId="43079E65" w:rsidR="008D5A35" w:rsidRDefault="008D5A35" w:rsidP="008D5A35">
      <w:pPr>
        <w:rPr>
          <w:rtl/>
          <w:lang w:eastAsia="he-IL"/>
        </w:rPr>
      </w:pPr>
      <w:r>
        <w:rPr>
          <w:rFonts w:hint="cs"/>
          <w:rtl/>
          <w:lang w:eastAsia="he-IL"/>
        </w:rPr>
        <w:t>יבואן נאות במסלול האירופי.</w:t>
      </w:r>
      <w:bookmarkStart w:id="3197" w:name="_ETM_Q1_763830"/>
      <w:bookmarkEnd w:id="3197"/>
    </w:p>
    <w:p w14:paraId="221FF46E" w14:textId="77777777" w:rsidR="008D5A35" w:rsidRDefault="008D5A35" w:rsidP="008D5A35">
      <w:pPr>
        <w:rPr>
          <w:rtl/>
          <w:lang w:eastAsia="he-IL"/>
        </w:rPr>
      </w:pPr>
      <w:bookmarkStart w:id="3198" w:name="_ETM_Q1_770025"/>
      <w:bookmarkStart w:id="3199" w:name="_ETM_Q1_770063"/>
      <w:bookmarkStart w:id="3200" w:name="_ETM_Q1_773810"/>
      <w:bookmarkEnd w:id="3198"/>
      <w:bookmarkEnd w:id="3199"/>
      <w:bookmarkEnd w:id="3200"/>
    </w:p>
    <w:p w14:paraId="3BD4945B" w14:textId="47D44474" w:rsidR="008D5A35" w:rsidRDefault="008D5A35" w:rsidP="008D5A35">
      <w:pPr>
        <w:pStyle w:val="af6"/>
        <w:keepNext/>
        <w:rPr>
          <w:rtl/>
        </w:rPr>
      </w:pPr>
      <w:bookmarkStart w:id="3201" w:name="ET_yor_6447_557"/>
      <w:r w:rsidRPr="008D5A35">
        <w:rPr>
          <w:rStyle w:val="TagStyle"/>
          <w:rtl/>
        </w:rPr>
        <w:t xml:space="preserve"> &lt;&lt; יור &gt;&gt; </w:t>
      </w:r>
      <w:r>
        <w:rPr>
          <w:rtl/>
        </w:rPr>
        <w:t xml:space="preserve">היו"ר יונתן </w:t>
      </w:r>
      <w:proofErr w:type="spellStart"/>
      <w:r>
        <w:rPr>
          <w:rtl/>
        </w:rPr>
        <w:t>מישרקי</w:t>
      </w:r>
      <w:proofErr w:type="spellEnd"/>
      <w:r>
        <w:rPr>
          <w:rtl/>
        </w:rPr>
        <w:t>:</w:t>
      </w:r>
      <w:r w:rsidRPr="008D5A35">
        <w:rPr>
          <w:rStyle w:val="TagStyle"/>
          <w:rtl/>
        </w:rPr>
        <w:t xml:space="preserve"> &lt;&lt; יור &gt;&gt;</w:t>
      </w:r>
      <w:r w:rsidR="007436CA">
        <w:rPr>
          <w:rtl/>
        </w:rPr>
        <w:t xml:space="preserve"> </w:t>
      </w:r>
      <w:bookmarkEnd w:id="3201"/>
    </w:p>
    <w:p w14:paraId="2A6A51EA" w14:textId="77777777" w:rsidR="008D5A35" w:rsidRDefault="008D5A35" w:rsidP="008D5A35">
      <w:pPr>
        <w:pStyle w:val="KeepWithNext"/>
        <w:rPr>
          <w:rtl/>
          <w:lang w:eastAsia="he-IL"/>
        </w:rPr>
      </w:pPr>
    </w:p>
    <w:p w14:paraId="7AF2A2E8" w14:textId="4CFE58CE" w:rsidR="008D5A35" w:rsidRDefault="008D5A35" w:rsidP="008D5A35">
      <w:pPr>
        <w:rPr>
          <w:rtl/>
          <w:lang w:eastAsia="he-IL"/>
        </w:rPr>
      </w:pPr>
      <w:r>
        <w:rPr>
          <w:rFonts w:hint="cs"/>
          <w:rtl/>
          <w:lang w:eastAsia="he-IL"/>
        </w:rPr>
        <w:t>ר</w:t>
      </w:r>
      <w:bookmarkStart w:id="3202" w:name="_ETM_Q1_774079"/>
      <w:bookmarkStart w:id="3203" w:name="_ETM_Q1_774102"/>
      <w:bookmarkEnd w:id="3202"/>
      <w:bookmarkEnd w:id="3203"/>
      <w:r>
        <w:rPr>
          <w:rFonts w:hint="cs"/>
          <w:rtl/>
          <w:lang w:eastAsia="he-IL"/>
        </w:rPr>
        <w:t xml:space="preserve">בותיי, סיימנו את הפרק הזה. </w:t>
      </w:r>
      <w:bookmarkStart w:id="3204" w:name="_ETM_Q1_773574"/>
      <w:bookmarkEnd w:id="3204"/>
    </w:p>
    <w:p w14:paraId="13294872" w14:textId="77777777" w:rsidR="008D5A35" w:rsidRDefault="008D5A35" w:rsidP="008D5A35">
      <w:pPr>
        <w:rPr>
          <w:rtl/>
          <w:lang w:eastAsia="he-IL"/>
        </w:rPr>
      </w:pPr>
      <w:bookmarkStart w:id="3205" w:name="_ETM_Q1_775893"/>
      <w:bookmarkStart w:id="3206" w:name="_ETM_Q1_775928"/>
      <w:bookmarkEnd w:id="3205"/>
      <w:bookmarkEnd w:id="3206"/>
    </w:p>
    <w:p w14:paraId="1F3F211F" w14:textId="5910B540" w:rsidR="008D5A35" w:rsidRDefault="008D5A35" w:rsidP="008D5A35">
      <w:pPr>
        <w:pStyle w:val="af9"/>
        <w:keepNext/>
        <w:rPr>
          <w:rtl/>
          <w:lang w:eastAsia="he-IL"/>
        </w:rPr>
      </w:pPr>
      <w:bookmarkStart w:id="3207" w:name="ET_guest_גל_ברנס_558"/>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207"/>
    </w:p>
    <w:p w14:paraId="5FF4DB93" w14:textId="77777777" w:rsidR="008D5A35" w:rsidRDefault="008D5A35" w:rsidP="008D5A35">
      <w:pPr>
        <w:pStyle w:val="KeepWithNext"/>
        <w:rPr>
          <w:rtl/>
          <w:lang w:eastAsia="he-IL"/>
        </w:rPr>
      </w:pPr>
    </w:p>
    <w:p w14:paraId="26D483A9" w14:textId="379C65A0" w:rsidR="008D5A35" w:rsidRDefault="008D5A35" w:rsidP="008D5A35">
      <w:pPr>
        <w:rPr>
          <w:rtl/>
          <w:lang w:eastAsia="he-IL"/>
        </w:rPr>
      </w:pPr>
      <w:r>
        <w:rPr>
          <w:rFonts w:hint="cs"/>
          <w:rtl/>
          <w:lang w:eastAsia="he-IL"/>
        </w:rPr>
        <w:t xml:space="preserve">הערה אחרונה. נוסיף סעיף שמנהלת שירות המזון עד כניסת </w:t>
      </w:r>
      <w:bookmarkStart w:id="3208" w:name="_ETM_Q1_784025"/>
      <w:bookmarkEnd w:id="3208"/>
      <w:r>
        <w:rPr>
          <w:rFonts w:hint="cs"/>
          <w:rtl/>
          <w:lang w:eastAsia="he-IL"/>
        </w:rPr>
        <w:t xml:space="preserve">החוק לתוקף תעשה גילוי דעת לגבי הכול או לא רלוונטי </w:t>
      </w:r>
      <w:bookmarkStart w:id="3209" w:name="_ETM_Q1_784912"/>
      <w:bookmarkEnd w:id="3209"/>
      <w:r>
        <w:rPr>
          <w:rFonts w:hint="cs"/>
          <w:rtl/>
          <w:lang w:eastAsia="he-IL"/>
        </w:rPr>
        <w:t>כדי שתהיה ודאות מלאה.</w:t>
      </w:r>
    </w:p>
    <w:p w14:paraId="037CCA5D" w14:textId="77777777" w:rsidR="008D5A35" w:rsidRDefault="008D5A35" w:rsidP="008D5A35">
      <w:pPr>
        <w:rPr>
          <w:rtl/>
          <w:lang w:eastAsia="he-IL"/>
        </w:rPr>
      </w:pPr>
      <w:bookmarkStart w:id="3210" w:name="_ETM_Q1_784050"/>
      <w:bookmarkStart w:id="3211" w:name="_ETM_Q1_784090"/>
      <w:bookmarkStart w:id="3212" w:name="_ETM_Q1_785998"/>
      <w:bookmarkEnd w:id="3210"/>
      <w:bookmarkEnd w:id="3211"/>
      <w:bookmarkEnd w:id="3212"/>
    </w:p>
    <w:p w14:paraId="7D6E7D5C" w14:textId="3D28A5D3" w:rsidR="008D5A35" w:rsidRDefault="008D5A35" w:rsidP="008D5A35">
      <w:pPr>
        <w:pStyle w:val="a4"/>
        <w:keepNext/>
        <w:rPr>
          <w:rtl/>
        </w:rPr>
      </w:pPr>
      <w:bookmarkStart w:id="3213" w:name="ET_speaker_נעה_בן_שבת_559"/>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213"/>
    </w:p>
    <w:p w14:paraId="43511895" w14:textId="77777777" w:rsidR="008D5A35" w:rsidRDefault="008D5A35" w:rsidP="008D5A35">
      <w:pPr>
        <w:pStyle w:val="KeepWithNext"/>
        <w:rPr>
          <w:rtl/>
          <w:lang w:eastAsia="he-IL"/>
        </w:rPr>
      </w:pPr>
    </w:p>
    <w:p w14:paraId="3FABFB22" w14:textId="57CAD44F" w:rsidR="008D5A35" w:rsidRDefault="008D5A35" w:rsidP="008D5A35">
      <w:pPr>
        <w:rPr>
          <w:rtl/>
          <w:lang w:eastAsia="he-IL"/>
        </w:rPr>
      </w:pPr>
      <w:r>
        <w:rPr>
          <w:rFonts w:hint="cs"/>
          <w:rtl/>
          <w:lang w:eastAsia="he-IL"/>
        </w:rPr>
        <w:t>ל</w:t>
      </w:r>
      <w:bookmarkStart w:id="3214" w:name="_ETM_Q1_786247"/>
      <w:bookmarkStart w:id="3215" w:name="_ETM_Q1_786266"/>
      <w:bookmarkEnd w:id="3214"/>
      <w:bookmarkEnd w:id="3215"/>
      <w:r>
        <w:rPr>
          <w:rFonts w:hint="cs"/>
          <w:rtl/>
          <w:lang w:eastAsia="he-IL"/>
        </w:rPr>
        <w:t>א צריך בחקיקה.</w:t>
      </w:r>
      <w:r w:rsidR="008D2DE1">
        <w:rPr>
          <w:rFonts w:hint="cs"/>
          <w:rtl/>
          <w:lang w:eastAsia="he-IL"/>
        </w:rPr>
        <w:t xml:space="preserve"> </w:t>
      </w:r>
      <w:r>
        <w:rPr>
          <w:rFonts w:hint="cs"/>
          <w:rtl/>
          <w:lang w:eastAsia="he-IL"/>
        </w:rPr>
        <w:t>אני מצטערת.</w:t>
      </w:r>
    </w:p>
    <w:p w14:paraId="7F30669A" w14:textId="77777777" w:rsidR="008D5A35" w:rsidRDefault="008D5A35" w:rsidP="008D5A35">
      <w:pPr>
        <w:rPr>
          <w:rtl/>
          <w:lang w:eastAsia="he-IL"/>
        </w:rPr>
      </w:pPr>
      <w:bookmarkStart w:id="3216" w:name="_ETM_Q1_787008"/>
      <w:bookmarkStart w:id="3217" w:name="_ETM_Q1_787048"/>
      <w:bookmarkEnd w:id="3216"/>
      <w:bookmarkEnd w:id="3217"/>
    </w:p>
    <w:p w14:paraId="03404B52" w14:textId="65E94137" w:rsidR="008D5A35" w:rsidRDefault="008D5A35" w:rsidP="008D5A35">
      <w:pPr>
        <w:pStyle w:val="af9"/>
        <w:keepNext/>
        <w:rPr>
          <w:rtl/>
          <w:lang w:eastAsia="he-IL"/>
        </w:rPr>
      </w:pPr>
      <w:bookmarkStart w:id="3218" w:name="ET_guest_גל_ברנס_560"/>
      <w:r w:rsidRPr="008D5A35">
        <w:rPr>
          <w:rStyle w:val="TagStyle"/>
          <w:rtl/>
        </w:rPr>
        <w:t xml:space="preserve"> &lt;&lt; אורח &gt;&gt; </w:t>
      </w:r>
      <w:r>
        <w:rPr>
          <w:rtl/>
          <w:lang w:eastAsia="he-IL"/>
        </w:rPr>
        <w:t>גל ברנס:</w:t>
      </w:r>
      <w:r w:rsidRPr="008D5A35">
        <w:rPr>
          <w:rStyle w:val="TagStyle"/>
          <w:rtl/>
        </w:rPr>
        <w:t xml:space="preserve"> &lt;&lt; אורח &gt;&gt;</w:t>
      </w:r>
      <w:r w:rsidR="007436CA">
        <w:rPr>
          <w:rtl/>
          <w:lang w:eastAsia="he-IL"/>
        </w:rPr>
        <w:t xml:space="preserve"> </w:t>
      </w:r>
      <w:bookmarkEnd w:id="3218"/>
    </w:p>
    <w:p w14:paraId="0D197FFC" w14:textId="77777777" w:rsidR="008D5A35" w:rsidRDefault="008D5A35" w:rsidP="008D5A35">
      <w:pPr>
        <w:pStyle w:val="KeepWithNext"/>
        <w:rPr>
          <w:rtl/>
          <w:lang w:eastAsia="he-IL"/>
        </w:rPr>
      </w:pPr>
    </w:p>
    <w:p w14:paraId="584A590A" w14:textId="52192CD8" w:rsidR="008D5A35" w:rsidRDefault="008D5A35" w:rsidP="008D5A35">
      <w:pPr>
        <w:rPr>
          <w:rtl/>
          <w:lang w:eastAsia="he-IL"/>
        </w:rPr>
      </w:pPr>
      <w:r>
        <w:rPr>
          <w:rFonts w:hint="cs"/>
          <w:rtl/>
          <w:lang w:eastAsia="he-IL"/>
        </w:rPr>
        <w:t xml:space="preserve">אבל אז </w:t>
      </w:r>
      <w:bookmarkStart w:id="3219" w:name="_ETM_Q1_788223"/>
      <w:bookmarkEnd w:id="3219"/>
      <w:r>
        <w:rPr>
          <w:rFonts w:hint="cs"/>
          <w:rtl/>
          <w:lang w:eastAsia="he-IL"/>
        </w:rPr>
        <w:t>זה נותן לה מעמד.</w:t>
      </w:r>
    </w:p>
    <w:p w14:paraId="3FE331D0" w14:textId="77777777" w:rsidR="008D5A35" w:rsidRDefault="008D5A35" w:rsidP="008D5A35">
      <w:pPr>
        <w:rPr>
          <w:rtl/>
          <w:lang w:eastAsia="he-IL"/>
        </w:rPr>
      </w:pPr>
    </w:p>
    <w:p w14:paraId="782F9686" w14:textId="455934CA" w:rsidR="008D5A35" w:rsidRDefault="008D5A35" w:rsidP="008D5A35">
      <w:pPr>
        <w:pStyle w:val="a4"/>
        <w:keepNext/>
        <w:rPr>
          <w:rtl/>
        </w:rPr>
      </w:pPr>
      <w:bookmarkStart w:id="3220" w:name="ET_speaker_נעה_בן_שבת_562"/>
      <w:r w:rsidRPr="008D5A35">
        <w:rPr>
          <w:rStyle w:val="TagStyle"/>
          <w:rtl/>
        </w:rPr>
        <w:t xml:space="preserve"> &lt;&lt; דובר &gt;&gt; </w:t>
      </w:r>
      <w:r>
        <w:rPr>
          <w:rtl/>
        </w:rPr>
        <w:t>נעה בן שבת:</w:t>
      </w:r>
      <w:r w:rsidRPr="008D5A35">
        <w:rPr>
          <w:rStyle w:val="TagStyle"/>
          <w:rtl/>
        </w:rPr>
        <w:t xml:space="preserve"> &lt;&lt; דובר &gt;&gt;</w:t>
      </w:r>
      <w:r w:rsidR="007436CA">
        <w:rPr>
          <w:rtl/>
        </w:rPr>
        <w:t xml:space="preserve"> </w:t>
      </w:r>
      <w:bookmarkEnd w:id="3220"/>
    </w:p>
    <w:p w14:paraId="7B34CBA1" w14:textId="77777777" w:rsidR="008D5A35" w:rsidRDefault="008D5A35" w:rsidP="008D5A35">
      <w:pPr>
        <w:pStyle w:val="KeepWithNext"/>
        <w:rPr>
          <w:rtl/>
          <w:lang w:eastAsia="he-IL"/>
        </w:rPr>
      </w:pPr>
    </w:p>
    <w:p w14:paraId="03112379" w14:textId="6036BE94" w:rsidR="008D5A35" w:rsidRPr="008D5A35" w:rsidRDefault="008D5A35" w:rsidP="008D5A35">
      <w:pPr>
        <w:rPr>
          <w:rtl/>
          <w:lang w:eastAsia="he-IL"/>
        </w:rPr>
      </w:pPr>
      <w:r>
        <w:rPr>
          <w:rFonts w:hint="cs"/>
          <w:rtl/>
          <w:lang w:eastAsia="he-IL"/>
        </w:rPr>
        <w:t xml:space="preserve">אני לא חושבת שאנחנו צריכים </w:t>
      </w:r>
      <w:bookmarkStart w:id="3221" w:name="_ETM_Q1_792076"/>
      <w:bookmarkEnd w:id="3221"/>
      <w:r>
        <w:rPr>
          <w:rFonts w:hint="cs"/>
          <w:rtl/>
          <w:lang w:eastAsia="he-IL"/>
        </w:rPr>
        <w:t>בחקיקה לומר</w:t>
      </w:r>
      <w:r w:rsidR="006F65C5">
        <w:rPr>
          <w:rFonts w:hint="cs"/>
          <w:rtl/>
          <w:lang w:eastAsia="he-IL"/>
        </w:rPr>
        <w:t xml:space="preserve"> </w:t>
      </w:r>
      <w:bookmarkStart w:id="3222" w:name="_ETM_Q1_794948"/>
      <w:bookmarkEnd w:id="3222"/>
      <w:r w:rsidR="006F65C5">
        <w:rPr>
          <w:rFonts w:hint="cs"/>
          <w:rtl/>
          <w:lang w:eastAsia="he-IL"/>
        </w:rPr>
        <w:t>כל מיני התחייבויות.</w:t>
      </w:r>
    </w:p>
    <w:p w14:paraId="73443668" w14:textId="77777777" w:rsidR="008D5A35" w:rsidRDefault="008D5A35" w:rsidP="008D5A35">
      <w:pPr>
        <w:rPr>
          <w:rtl/>
          <w:lang w:eastAsia="he-IL"/>
        </w:rPr>
      </w:pPr>
      <w:bookmarkStart w:id="3223" w:name="_ETM_Q1_790880"/>
      <w:bookmarkStart w:id="3224" w:name="_ETM_Q1_790919"/>
      <w:bookmarkEnd w:id="3223"/>
      <w:bookmarkEnd w:id="3224"/>
    </w:p>
    <w:p w14:paraId="554248C8" w14:textId="49056993" w:rsidR="008D5A35" w:rsidRDefault="008D5A35" w:rsidP="008D5A35">
      <w:pPr>
        <w:pStyle w:val="af9"/>
        <w:keepNext/>
        <w:rPr>
          <w:rtl/>
          <w:lang w:eastAsia="he-IL"/>
        </w:rPr>
      </w:pPr>
      <w:bookmarkStart w:id="3225" w:name="ET_guest_פנינה_אורן_שני_דור_561"/>
      <w:r w:rsidRPr="008D5A35">
        <w:rPr>
          <w:rStyle w:val="TagStyle"/>
          <w:rtl/>
        </w:rPr>
        <w:t xml:space="preserve"> &lt;&lt; אורח &gt;&gt; </w:t>
      </w:r>
      <w:r>
        <w:rPr>
          <w:rtl/>
          <w:lang w:eastAsia="he-IL"/>
        </w:rPr>
        <w:t>פנינה אורן שני דור:</w:t>
      </w:r>
      <w:r w:rsidRPr="008D5A35">
        <w:rPr>
          <w:rStyle w:val="TagStyle"/>
          <w:rtl/>
        </w:rPr>
        <w:t xml:space="preserve"> &lt;&lt; אורח &gt;&gt;</w:t>
      </w:r>
      <w:r w:rsidR="007436CA">
        <w:rPr>
          <w:rtl/>
          <w:lang w:eastAsia="he-IL"/>
        </w:rPr>
        <w:t xml:space="preserve"> </w:t>
      </w:r>
      <w:bookmarkEnd w:id="3225"/>
    </w:p>
    <w:p w14:paraId="37D74A67" w14:textId="77777777" w:rsidR="008D5A35" w:rsidRDefault="008D5A35" w:rsidP="008D5A35">
      <w:pPr>
        <w:pStyle w:val="KeepWithNext"/>
        <w:rPr>
          <w:rtl/>
          <w:lang w:eastAsia="he-IL"/>
        </w:rPr>
      </w:pPr>
    </w:p>
    <w:p w14:paraId="05DD6086" w14:textId="5984983B" w:rsidR="008D5A35" w:rsidRDefault="008D5A35" w:rsidP="008D5A35">
      <w:pPr>
        <w:rPr>
          <w:rtl/>
          <w:lang w:eastAsia="he-IL"/>
        </w:rPr>
      </w:pPr>
      <w:bookmarkStart w:id="3226" w:name="_ETM_Q1_791533"/>
      <w:bookmarkStart w:id="3227" w:name="_ETM_Q1_791566"/>
      <w:bookmarkEnd w:id="3226"/>
      <w:bookmarkEnd w:id="3227"/>
      <w:r>
        <w:rPr>
          <w:rFonts w:hint="cs"/>
          <w:rtl/>
          <w:lang w:eastAsia="he-IL"/>
        </w:rPr>
        <w:t xml:space="preserve">עם כל גילויי הדעת </w:t>
      </w:r>
      <w:r w:rsidR="006F65C5">
        <w:rPr>
          <w:rFonts w:hint="cs"/>
          <w:rtl/>
          <w:lang w:eastAsia="he-IL"/>
        </w:rPr>
        <w:t xml:space="preserve">והדיווחים </w:t>
      </w:r>
      <w:r>
        <w:rPr>
          <w:rFonts w:hint="cs"/>
          <w:rtl/>
          <w:lang w:eastAsia="he-IL"/>
        </w:rPr>
        <w:t>אני אצטרך לבוא ולגור כאן.</w:t>
      </w:r>
    </w:p>
    <w:p w14:paraId="0F8FBFF1" w14:textId="77777777" w:rsidR="006F65C5" w:rsidRDefault="006F65C5" w:rsidP="008D5A35">
      <w:pPr>
        <w:rPr>
          <w:rtl/>
          <w:lang w:eastAsia="he-IL"/>
        </w:rPr>
      </w:pPr>
      <w:bookmarkStart w:id="3228" w:name="_ETM_Q1_796422"/>
      <w:bookmarkStart w:id="3229" w:name="_ETM_Q1_796461"/>
      <w:bookmarkEnd w:id="3228"/>
      <w:bookmarkEnd w:id="3229"/>
    </w:p>
    <w:p w14:paraId="2B325369" w14:textId="133649DB" w:rsidR="006F65C5" w:rsidRDefault="006F65C5" w:rsidP="006F65C5">
      <w:pPr>
        <w:pStyle w:val="af9"/>
        <w:keepNext/>
        <w:rPr>
          <w:rtl/>
          <w:lang w:eastAsia="he-IL"/>
        </w:rPr>
      </w:pPr>
      <w:bookmarkStart w:id="3230" w:name="ET_guest_גל_ברנס_563"/>
      <w:r w:rsidRPr="006F65C5">
        <w:rPr>
          <w:rStyle w:val="TagStyle"/>
          <w:rtl/>
        </w:rPr>
        <w:t xml:space="preserve"> &lt;&lt; אורח &gt;&gt; </w:t>
      </w:r>
      <w:r>
        <w:rPr>
          <w:rtl/>
          <w:lang w:eastAsia="he-IL"/>
        </w:rPr>
        <w:t>גל ברנס:</w:t>
      </w:r>
      <w:r w:rsidRPr="006F65C5">
        <w:rPr>
          <w:rStyle w:val="TagStyle"/>
          <w:rtl/>
        </w:rPr>
        <w:t xml:space="preserve"> &lt;&lt; אורח &gt;&gt;</w:t>
      </w:r>
      <w:r w:rsidR="007436CA">
        <w:rPr>
          <w:rtl/>
          <w:lang w:eastAsia="he-IL"/>
        </w:rPr>
        <w:t xml:space="preserve"> </w:t>
      </w:r>
      <w:bookmarkEnd w:id="3230"/>
    </w:p>
    <w:p w14:paraId="31350474" w14:textId="77777777" w:rsidR="006F65C5" w:rsidRDefault="006F65C5" w:rsidP="006F65C5">
      <w:pPr>
        <w:pStyle w:val="KeepWithNext"/>
        <w:rPr>
          <w:rtl/>
          <w:lang w:eastAsia="he-IL"/>
        </w:rPr>
      </w:pPr>
    </w:p>
    <w:p w14:paraId="5AF709AE" w14:textId="77777777" w:rsidR="00947BAD" w:rsidRDefault="006F65C5" w:rsidP="00947BAD">
      <w:pPr>
        <w:rPr>
          <w:rtl/>
        </w:rPr>
      </w:pPr>
      <w:r>
        <w:rPr>
          <w:rFonts w:hint="cs"/>
          <w:rtl/>
          <w:lang w:eastAsia="he-IL"/>
        </w:rPr>
        <w:t>לא התחייבויות. זה</w:t>
      </w:r>
      <w:r w:rsidR="008D2DE1">
        <w:rPr>
          <w:rFonts w:hint="cs"/>
          <w:rtl/>
          <w:lang w:eastAsia="he-IL"/>
        </w:rPr>
        <w:t xml:space="preserve"> </w:t>
      </w:r>
      <w:r>
        <w:rPr>
          <w:rFonts w:hint="cs"/>
          <w:rtl/>
          <w:lang w:eastAsia="he-IL"/>
        </w:rPr>
        <w:t xml:space="preserve">נותן </w:t>
      </w:r>
      <w:bookmarkStart w:id="3231" w:name="_ETM_Q1_796892"/>
      <w:bookmarkEnd w:id="3231"/>
      <w:r>
        <w:rPr>
          <w:rFonts w:hint="cs"/>
          <w:rtl/>
          <w:lang w:eastAsia="he-IL"/>
        </w:rPr>
        <w:t xml:space="preserve">מעמד למפוקחים לדעת מה חל עליהם. </w:t>
      </w:r>
    </w:p>
    <w:p w14:paraId="439D12AA" w14:textId="77777777" w:rsidR="00947BAD" w:rsidRDefault="00947BAD" w:rsidP="00947BAD">
      <w:pPr>
        <w:rPr>
          <w:rtl/>
        </w:rPr>
      </w:pPr>
    </w:p>
    <w:p w14:paraId="35A681B1" w14:textId="0A3E9316" w:rsidR="00947BAD" w:rsidRDefault="00947BAD" w:rsidP="00947BAD">
      <w:pPr>
        <w:pStyle w:val="af9"/>
        <w:keepNext/>
        <w:rPr>
          <w:rtl/>
          <w:lang w:eastAsia="he-IL"/>
        </w:rPr>
      </w:pPr>
      <w:bookmarkStart w:id="3232" w:name="ET_guest_רוית_ארבל_1006"/>
      <w:r w:rsidRPr="00947BAD">
        <w:rPr>
          <w:rStyle w:val="TagStyle"/>
          <w:rtl/>
        </w:rPr>
        <w:t xml:space="preserve"> &lt;&lt; אורח &gt;&gt; </w:t>
      </w:r>
      <w:proofErr w:type="spellStart"/>
      <w:r>
        <w:rPr>
          <w:rtl/>
          <w:lang w:eastAsia="he-IL"/>
        </w:rPr>
        <w:t>רוית</w:t>
      </w:r>
      <w:proofErr w:type="spellEnd"/>
      <w:r>
        <w:rPr>
          <w:rtl/>
          <w:lang w:eastAsia="he-IL"/>
        </w:rPr>
        <w:t xml:space="preserve"> ארבל:</w:t>
      </w:r>
      <w:r w:rsidRPr="00947BAD">
        <w:rPr>
          <w:rStyle w:val="TagStyle"/>
          <w:rtl/>
        </w:rPr>
        <w:t xml:space="preserve"> &lt;&lt; אורח &gt;&gt;</w:t>
      </w:r>
      <w:r w:rsidR="00F5595B">
        <w:rPr>
          <w:rtl/>
          <w:lang w:eastAsia="he-IL"/>
        </w:rPr>
        <w:t xml:space="preserve"> </w:t>
      </w:r>
      <w:bookmarkEnd w:id="3232"/>
    </w:p>
    <w:p w14:paraId="1C0E65F6" w14:textId="77777777" w:rsidR="00947BAD" w:rsidRDefault="00947BAD" w:rsidP="00947BAD">
      <w:pPr>
        <w:pStyle w:val="KeepWithNext"/>
        <w:rPr>
          <w:rtl/>
          <w:lang w:eastAsia="he-IL"/>
        </w:rPr>
      </w:pPr>
    </w:p>
    <w:p w14:paraId="6490714D" w14:textId="4FCA398B" w:rsidR="006F65C5" w:rsidRDefault="006F65C5" w:rsidP="00947BAD">
      <w:pPr>
        <w:rPr>
          <w:rtl/>
        </w:rPr>
      </w:pPr>
      <w:r>
        <w:rPr>
          <w:rFonts w:hint="cs"/>
          <w:rtl/>
          <w:lang w:eastAsia="he-IL"/>
        </w:rPr>
        <w:t>לשם כך יש את גילויי הדעת. לא כותבים בחקיקה פטור למשהו שלא חל. פטור זה פטור.</w:t>
      </w:r>
    </w:p>
    <w:p w14:paraId="0451D4D1" w14:textId="77777777" w:rsidR="006F65C5" w:rsidRDefault="006F65C5" w:rsidP="006F65C5">
      <w:pPr>
        <w:rPr>
          <w:rtl/>
          <w:lang w:eastAsia="he-IL"/>
        </w:rPr>
      </w:pPr>
      <w:bookmarkStart w:id="3233" w:name="_ETM_Q1_811405"/>
      <w:bookmarkStart w:id="3234" w:name="_ETM_Q1_811442"/>
      <w:bookmarkEnd w:id="3233"/>
      <w:bookmarkEnd w:id="3234"/>
    </w:p>
    <w:p w14:paraId="7D5C1D6C" w14:textId="73B4E1C6" w:rsidR="006F65C5" w:rsidRDefault="006F65C5" w:rsidP="006F65C5">
      <w:pPr>
        <w:pStyle w:val="af9"/>
        <w:keepNext/>
        <w:rPr>
          <w:rtl/>
          <w:lang w:eastAsia="he-IL"/>
        </w:rPr>
      </w:pPr>
      <w:bookmarkStart w:id="3235" w:name="ET_guest_גל_ברנס_566"/>
      <w:r w:rsidRPr="006F65C5">
        <w:rPr>
          <w:rStyle w:val="TagStyle"/>
          <w:rtl/>
        </w:rPr>
        <w:t xml:space="preserve"> &lt;&lt; אורח &gt;&gt; </w:t>
      </w:r>
      <w:r>
        <w:rPr>
          <w:rtl/>
          <w:lang w:eastAsia="he-IL"/>
        </w:rPr>
        <w:t>גל ברנס:</w:t>
      </w:r>
      <w:r w:rsidRPr="006F65C5">
        <w:rPr>
          <w:rStyle w:val="TagStyle"/>
          <w:rtl/>
        </w:rPr>
        <w:t xml:space="preserve"> &lt;&lt; אורח &gt;&gt;</w:t>
      </w:r>
      <w:r w:rsidR="007436CA">
        <w:rPr>
          <w:rtl/>
          <w:lang w:eastAsia="he-IL"/>
        </w:rPr>
        <w:t xml:space="preserve"> </w:t>
      </w:r>
      <w:bookmarkEnd w:id="3235"/>
    </w:p>
    <w:p w14:paraId="675DEDBB" w14:textId="77777777" w:rsidR="006F65C5" w:rsidRDefault="006F65C5" w:rsidP="006F65C5">
      <w:pPr>
        <w:pStyle w:val="KeepWithNext"/>
        <w:rPr>
          <w:rtl/>
          <w:lang w:eastAsia="he-IL"/>
        </w:rPr>
      </w:pPr>
    </w:p>
    <w:p w14:paraId="62B51D79" w14:textId="51403DE5" w:rsidR="006F65C5" w:rsidRDefault="006F65C5" w:rsidP="006F65C5">
      <w:pPr>
        <w:rPr>
          <w:rtl/>
          <w:lang w:eastAsia="he-IL"/>
        </w:rPr>
      </w:pPr>
      <w:r>
        <w:rPr>
          <w:rFonts w:hint="cs"/>
          <w:rtl/>
          <w:lang w:eastAsia="he-IL"/>
        </w:rPr>
        <w:t xml:space="preserve">זה </w:t>
      </w:r>
      <w:bookmarkStart w:id="3236" w:name="_ETM_Q1_810078"/>
      <w:bookmarkEnd w:id="3236"/>
      <w:r>
        <w:rPr>
          <w:rFonts w:hint="cs"/>
          <w:rtl/>
          <w:lang w:eastAsia="he-IL"/>
        </w:rPr>
        <w:t>לא פטור.</w:t>
      </w:r>
      <w:r w:rsidR="008D2DE1">
        <w:rPr>
          <w:rFonts w:hint="cs"/>
          <w:rtl/>
          <w:lang w:eastAsia="he-IL"/>
        </w:rPr>
        <w:t xml:space="preserve"> </w:t>
      </w:r>
      <w:proofErr w:type="spellStart"/>
      <w:r w:rsidR="00BD35A2">
        <w:rPr>
          <w:rFonts w:hint="cs"/>
          <w:rtl/>
          <w:lang w:eastAsia="he-IL"/>
        </w:rPr>
        <w:t>רוית</w:t>
      </w:r>
      <w:proofErr w:type="spellEnd"/>
      <w:r w:rsidR="00BD35A2">
        <w:rPr>
          <w:rFonts w:hint="cs"/>
          <w:rtl/>
          <w:lang w:eastAsia="he-IL"/>
        </w:rPr>
        <w:t xml:space="preserve">, זה גם בשבילכם. תהיה בהירות בכניסה </w:t>
      </w:r>
      <w:bookmarkStart w:id="3237" w:name="_ETM_Q1_817317"/>
      <w:bookmarkEnd w:id="3237"/>
      <w:r w:rsidR="00BD35A2">
        <w:rPr>
          <w:rFonts w:hint="cs"/>
          <w:rtl/>
          <w:lang w:eastAsia="he-IL"/>
        </w:rPr>
        <w:t>לתוקף.</w:t>
      </w:r>
    </w:p>
    <w:p w14:paraId="44CF39D7" w14:textId="77777777" w:rsidR="00BD35A2" w:rsidRDefault="00BD35A2" w:rsidP="006F65C5">
      <w:pPr>
        <w:rPr>
          <w:rtl/>
          <w:lang w:eastAsia="he-IL"/>
        </w:rPr>
      </w:pPr>
      <w:bookmarkStart w:id="3238" w:name="_ETM_Q1_819258"/>
      <w:bookmarkEnd w:id="3238"/>
    </w:p>
    <w:p w14:paraId="377CF0F7" w14:textId="1E398D7F" w:rsidR="00BD35A2" w:rsidRDefault="00BD35A2" w:rsidP="00BD35A2">
      <w:pPr>
        <w:pStyle w:val="a4"/>
        <w:keepNext/>
        <w:rPr>
          <w:rtl/>
        </w:rPr>
      </w:pPr>
      <w:bookmarkStart w:id="3239" w:name="ET_speaker_נעה_בן_שבת_567"/>
      <w:r w:rsidRPr="00BD35A2">
        <w:rPr>
          <w:rStyle w:val="TagStyle"/>
          <w:rtl/>
        </w:rPr>
        <w:t xml:space="preserve"> &lt;&lt; דובר &gt;&gt; </w:t>
      </w:r>
      <w:r>
        <w:rPr>
          <w:rtl/>
        </w:rPr>
        <w:t>נעה בן שבת:</w:t>
      </w:r>
      <w:r w:rsidRPr="00BD35A2">
        <w:rPr>
          <w:rStyle w:val="TagStyle"/>
          <w:rtl/>
        </w:rPr>
        <w:t xml:space="preserve"> &lt;&lt; דובר &gt;&gt;</w:t>
      </w:r>
      <w:r w:rsidR="007436CA">
        <w:rPr>
          <w:rtl/>
        </w:rPr>
        <w:t xml:space="preserve"> </w:t>
      </w:r>
      <w:bookmarkEnd w:id="3239"/>
    </w:p>
    <w:p w14:paraId="7939094F" w14:textId="77777777" w:rsidR="00BD35A2" w:rsidRDefault="00BD35A2" w:rsidP="00BD35A2">
      <w:pPr>
        <w:pStyle w:val="KeepWithNext"/>
        <w:rPr>
          <w:rtl/>
          <w:lang w:eastAsia="he-IL"/>
        </w:rPr>
      </w:pPr>
    </w:p>
    <w:p w14:paraId="55F0AB39" w14:textId="60F76C00" w:rsidR="00BD35A2" w:rsidRDefault="00BD35A2" w:rsidP="00BD35A2">
      <w:pPr>
        <w:rPr>
          <w:rtl/>
          <w:lang w:eastAsia="he-IL"/>
        </w:rPr>
      </w:pPr>
      <w:bookmarkStart w:id="3240" w:name="_ETM_Q1_819585"/>
      <w:bookmarkStart w:id="3241" w:name="_ETM_Q1_819623"/>
      <w:bookmarkEnd w:id="3240"/>
      <w:bookmarkEnd w:id="3241"/>
      <w:r>
        <w:rPr>
          <w:rFonts w:hint="cs"/>
          <w:rtl/>
          <w:lang w:eastAsia="he-IL"/>
        </w:rPr>
        <w:t xml:space="preserve">זה ממש לא מתאים לכתוב בחקיקה דברים שמתחייבים לפרוטוקול אלא אם כן, פנינה, אתם לא </w:t>
      </w:r>
      <w:bookmarkStart w:id="3242" w:name="_ETM_Q1_824327"/>
      <w:bookmarkEnd w:id="3242"/>
      <w:r>
        <w:rPr>
          <w:rFonts w:hint="cs"/>
          <w:rtl/>
          <w:lang w:eastAsia="he-IL"/>
        </w:rPr>
        <w:t>מתחייבים. תגידו לפרוטוקול.</w:t>
      </w:r>
    </w:p>
    <w:p w14:paraId="53EB1FBC" w14:textId="77777777" w:rsidR="00BD35A2" w:rsidRDefault="00BD35A2" w:rsidP="00BD35A2">
      <w:pPr>
        <w:rPr>
          <w:rtl/>
          <w:lang w:eastAsia="he-IL"/>
        </w:rPr>
      </w:pPr>
      <w:bookmarkStart w:id="3243" w:name="_ETM_Q1_827543"/>
      <w:bookmarkEnd w:id="3243"/>
    </w:p>
    <w:p w14:paraId="2913E422" w14:textId="6C564E47" w:rsidR="00BD35A2" w:rsidRDefault="00BD35A2" w:rsidP="00BD35A2">
      <w:pPr>
        <w:pStyle w:val="af9"/>
        <w:keepNext/>
        <w:rPr>
          <w:rtl/>
          <w:lang w:eastAsia="he-IL"/>
        </w:rPr>
      </w:pPr>
      <w:bookmarkStart w:id="3244" w:name="ET_guest_פנינה_אורן_שני_דור_568"/>
      <w:r w:rsidRPr="00BD35A2">
        <w:rPr>
          <w:rStyle w:val="TagStyle"/>
          <w:rtl/>
        </w:rPr>
        <w:t xml:space="preserve"> &lt;&lt; אורח &gt;&gt; </w:t>
      </w:r>
      <w:r>
        <w:rPr>
          <w:rtl/>
          <w:lang w:eastAsia="he-IL"/>
        </w:rPr>
        <w:t>פנינה אורן שני דור:</w:t>
      </w:r>
      <w:r w:rsidRPr="00BD35A2">
        <w:rPr>
          <w:rStyle w:val="TagStyle"/>
          <w:rtl/>
        </w:rPr>
        <w:t xml:space="preserve"> &lt;&lt; אורח &gt;&gt;</w:t>
      </w:r>
      <w:r w:rsidR="007436CA">
        <w:rPr>
          <w:rtl/>
          <w:lang w:eastAsia="he-IL"/>
        </w:rPr>
        <w:t xml:space="preserve"> </w:t>
      </w:r>
      <w:bookmarkEnd w:id="3244"/>
    </w:p>
    <w:p w14:paraId="0CB940AD" w14:textId="77777777" w:rsidR="00BD35A2" w:rsidRDefault="00BD35A2" w:rsidP="00BD35A2">
      <w:pPr>
        <w:pStyle w:val="KeepWithNext"/>
        <w:rPr>
          <w:rtl/>
          <w:lang w:eastAsia="he-IL"/>
        </w:rPr>
      </w:pPr>
    </w:p>
    <w:p w14:paraId="1383B7AE" w14:textId="5CE2FC6E" w:rsidR="00BD35A2" w:rsidRDefault="00BD35A2" w:rsidP="00BD35A2">
      <w:pPr>
        <w:rPr>
          <w:rtl/>
          <w:lang w:eastAsia="he-IL"/>
        </w:rPr>
      </w:pPr>
      <w:bookmarkStart w:id="3245" w:name="_ETM_Q1_827803"/>
      <w:bookmarkStart w:id="3246" w:name="_ETM_Q1_827843"/>
      <w:bookmarkEnd w:id="3245"/>
      <w:bookmarkEnd w:id="3246"/>
      <w:r>
        <w:rPr>
          <w:rFonts w:hint="cs"/>
          <w:rtl/>
          <w:lang w:eastAsia="he-IL"/>
        </w:rPr>
        <w:t xml:space="preserve">אני התחייבתי כבר יותר מפעם </w:t>
      </w:r>
      <w:bookmarkStart w:id="3247" w:name="_ETM_Q1_827359"/>
      <w:bookmarkEnd w:id="3247"/>
      <w:r>
        <w:rPr>
          <w:rFonts w:hint="cs"/>
          <w:rtl/>
          <w:lang w:eastAsia="he-IL"/>
        </w:rPr>
        <w:t xml:space="preserve">אחת. </w:t>
      </w:r>
    </w:p>
    <w:p w14:paraId="286F43C4" w14:textId="77777777" w:rsidR="00BD35A2" w:rsidRDefault="00BD35A2" w:rsidP="00BD35A2">
      <w:pPr>
        <w:rPr>
          <w:rtl/>
          <w:lang w:eastAsia="he-IL"/>
        </w:rPr>
      </w:pPr>
      <w:bookmarkStart w:id="3248" w:name="_ETM_Q1_830234"/>
      <w:bookmarkStart w:id="3249" w:name="_ETM_Q1_830270"/>
      <w:bookmarkEnd w:id="3248"/>
      <w:bookmarkEnd w:id="3249"/>
    </w:p>
    <w:p w14:paraId="1BB12A12" w14:textId="18A5F8B8" w:rsidR="00BD35A2" w:rsidRDefault="00BD35A2" w:rsidP="00BD35A2">
      <w:pPr>
        <w:pStyle w:val="a4"/>
        <w:keepNext/>
        <w:rPr>
          <w:rtl/>
        </w:rPr>
      </w:pPr>
      <w:bookmarkStart w:id="3250" w:name="ET_speaker_נעה_בן_שבת_569"/>
      <w:r w:rsidRPr="00BD35A2">
        <w:rPr>
          <w:rStyle w:val="TagStyle"/>
          <w:rtl/>
        </w:rPr>
        <w:t xml:space="preserve"> &lt;&lt; דובר &gt;&gt; </w:t>
      </w:r>
      <w:r>
        <w:rPr>
          <w:rtl/>
        </w:rPr>
        <w:t>נעה בן שבת:</w:t>
      </w:r>
      <w:r w:rsidRPr="00BD35A2">
        <w:rPr>
          <w:rStyle w:val="TagStyle"/>
          <w:rtl/>
        </w:rPr>
        <w:t xml:space="preserve"> &lt;&lt; דובר &gt;&gt;</w:t>
      </w:r>
      <w:r w:rsidR="007436CA">
        <w:rPr>
          <w:rtl/>
        </w:rPr>
        <w:t xml:space="preserve"> </w:t>
      </w:r>
      <w:bookmarkEnd w:id="3250"/>
    </w:p>
    <w:p w14:paraId="474ED52C" w14:textId="77777777" w:rsidR="00BD35A2" w:rsidRDefault="00BD35A2" w:rsidP="00BD35A2">
      <w:pPr>
        <w:pStyle w:val="KeepWithNext"/>
        <w:rPr>
          <w:rtl/>
          <w:lang w:eastAsia="he-IL"/>
        </w:rPr>
      </w:pPr>
    </w:p>
    <w:p w14:paraId="4538BC0A" w14:textId="665527C2" w:rsidR="00BD35A2" w:rsidRDefault="00BD35A2" w:rsidP="00BD35A2">
      <w:pPr>
        <w:rPr>
          <w:rtl/>
          <w:lang w:eastAsia="he-IL"/>
        </w:rPr>
      </w:pPr>
      <w:r>
        <w:rPr>
          <w:rFonts w:hint="cs"/>
          <w:rtl/>
          <w:lang w:eastAsia="he-IL"/>
        </w:rPr>
        <w:t>שתוציאו גילוי דעת?</w:t>
      </w:r>
    </w:p>
    <w:p w14:paraId="3F737206" w14:textId="77777777" w:rsidR="00BD35A2" w:rsidRDefault="00BD35A2" w:rsidP="00BD35A2">
      <w:pPr>
        <w:rPr>
          <w:rtl/>
          <w:lang w:eastAsia="he-IL"/>
        </w:rPr>
      </w:pPr>
      <w:bookmarkStart w:id="3251" w:name="_ETM_Q1_829434"/>
      <w:bookmarkStart w:id="3252" w:name="_ETM_Q1_829475"/>
      <w:bookmarkStart w:id="3253" w:name="_ETM_Q1_830379"/>
      <w:bookmarkEnd w:id="3251"/>
      <w:bookmarkEnd w:id="3252"/>
      <w:bookmarkEnd w:id="3253"/>
    </w:p>
    <w:p w14:paraId="160FBFD5" w14:textId="768C29FC" w:rsidR="00BD35A2" w:rsidRDefault="00BD35A2" w:rsidP="00BD35A2">
      <w:pPr>
        <w:pStyle w:val="af9"/>
        <w:keepNext/>
        <w:rPr>
          <w:rtl/>
          <w:lang w:eastAsia="he-IL"/>
        </w:rPr>
      </w:pPr>
      <w:bookmarkStart w:id="3254" w:name="ET_guest_פנינה_אורן_שני_דור_570"/>
      <w:r w:rsidRPr="00BD35A2">
        <w:rPr>
          <w:rStyle w:val="TagStyle"/>
          <w:rtl/>
        </w:rPr>
        <w:t xml:space="preserve"> &lt;&lt; אורח &gt;&gt; </w:t>
      </w:r>
      <w:r>
        <w:rPr>
          <w:rtl/>
          <w:lang w:eastAsia="he-IL"/>
        </w:rPr>
        <w:t>פנינה אורן שני דור:</w:t>
      </w:r>
      <w:r w:rsidRPr="00BD35A2">
        <w:rPr>
          <w:rStyle w:val="TagStyle"/>
          <w:rtl/>
        </w:rPr>
        <w:t xml:space="preserve"> &lt;&lt; אורח &gt;&gt;</w:t>
      </w:r>
      <w:r w:rsidR="007436CA">
        <w:rPr>
          <w:rtl/>
          <w:lang w:eastAsia="he-IL"/>
        </w:rPr>
        <w:t xml:space="preserve"> </w:t>
      </w:r>
      <w:bookmarkEnd w:id="3254"/>
    </w:p>
    <w:p w14:paraId="10408FA2" w14:textId="77777777" w:rsidR="00BD35A2" w:rsidRDefault="00BD35A2" w:rsidP="00BD35A2">
      <w:pPr>
        <w:pStyle w:val="KeepWithNext"/>
        <w:rPr>
          <w:rtl/>
          <w:lang w:eastAsia="he-IL"/>
        </w:rPr>
      </w:pPr>
    </w:p>
    <w:p w14:paraId="0A7D41E7" w14:textId="2E08B454" w:rsidR="00BD35A2" w:rsidRDefault="00BD35A2" w:rsidP="00BD35A2">
      <w:pPr>
        <w:rPr>
          <w:rtl/>
          <w:lang w:eastAsia="he-IL"/>
        </w:rPr>
      </w:pPr>
      <w:bookmarkStart w:id="3255" w:name="_ETM_Q1_830647"/>
      <w:bookmarkStart w:id="3256" w:name="_ETM_Q1_830687"/>
      <w:bookmarkEnd w:id="3255"/>
      <w:bookmarkEnd w:id="3256"/>
      <w:r>
        <w:rPr>
          <w:rFonts w:hint="cs"/>
          <w:rtl/>
          <w:lang w:eastAsia="he-IL"/>
        </w:rPr>
        <w:t>שאני אעשה גילוי דעת, שאני אעשה מדריך</w:t>
      </w:r>
      <w:bookmarkStart w:id="3257" w:name="_ETM_Q1_833111"/>
      <w:bookmarkEnd w:id="3257"/>
      <w:r>
        <w:rPr>
          <w:rFonts w:hint="cs"/>
          <w:rtl/>
          <w:lang w:eastAsia="he-IL"/>
        </w:rPr>
        <w:t xml:space="preserve"> שיבהיר לכל אחד מה חל עליו ומה לא </w:t>
      </w:r>
      <w:bookmarkStart w:id="3258" w:name="_ETM_Q1_832797"/>
      <w:bookmarkEnd w:id="3258"/>
      <w:r>
        <w:rPr>
          <w:rFonts w:hint="cs"/>
          <w:rtl/>
          <w:lang w:eastAsia="he-IL"/>
        </w:rPr>
        <w:t>חל עליו ומה יחול עליו</w:t>
      </w:r>
      <w:bookmarkStart w:id="3259" w:name="_ETM_Q1_839360"/>
      <w:bookmarkEnd w:id="3259"/>
      <w:r>
        <w:rPr>
          <w:rFonts w:hint="cs"/>
          <w:rtl/>
          <w:lang w:eastAsia="he-IL"/>
        </w:rPr>
        <w:t>.</w:t>
      </w:r>
    </w:p>
    <w:p w14:paraId="643F7F89" w14:textId="77777777" w:rsidR="00BD35A2" w:rsidRDefault="00BD35A2" w:rsidP="00BD35A2">
      <w:pPr>
        <w:rPr>
          <w:rtl/>
          <w:lang w:eastAsia="he-IL"/>
        </w:rPr>
      </w:pPr>
    </w:p>
    <w:p w14:paraId="441F9122" w14:textId="7B3963D9" w:rsidR="00BD35A2" w:rsidRDefault="00BD35A2" w:rsidP="00BD35A2">
      <w:pPr>
        <w:pStyle w:val="af9"/>
        <w:keepNext/>
        <w:rPr>
          <w:rtl/>
          <w:lang w:eastAsia="he-IL"/>
        </w:rPr>
      </w:pPr>
      <w:bookmarkStart w:id="3260" w:name="ET_guest_גל_ברנס_571"/>
      <w:r w:rsidRPr="00BD35A2">
        <w:rPr>
          <w:rStyle w:val="TagStyle"/>
          <w:rtl/>
        </w:rPr>
        <w:t xml:space="preserve"> &lt;&lt; אורח &gt;&gt; </w:t>
      </w:r>
      <w:r>
        <w:rPr>
          <w:rtl/>
          <w:lang w:eastAsia="he-IL"/>
        </w:rPr>
        <w:t>גל ברנס:</w:t>
      </w:r>
      <w:r w:rsidRPr="00BD35A2">
        <w:rPr>
          <w:rStyle w:val="TagStyle"/>
          <w:rtl/>
        </w:rPr>
        <w:t xml:space="preserve"> &lt;&lt; אורח &gt;&gt;</w:t>
      </w:r>
      <w:r w:rsidR="007436CA">
        <w:rPr>
          <w:rtl/>
          <w:lang w:eastAsia="he-IL"/>
        </w:rPr>
        <w:t xml:space="preserve"> </w:t>
      </w:r>
      <w:bookmarkEnd w:id="3260"/>
    </w:p>
    <w:p w14:paraId="7CE4936C" w14:textId="77777777" w:rsidR="00BD35A2" w:rsidRDefault="00BD35A2" w:rsidP="00BD35A2">
      <w:pPr>
        <w:pStyle w:val="KeepWithNext"/>
        <w:rPr>
          <w:rtl/>
          <w:lang w:eastAsia="he-IL"/>
        </w:rPr>
      </w:pPr>
    </w:p>
    <w:p w14:paraId="43C1DA43" w14:textId="73254F48" w:rsidR="00BD35A2" w:rsidRDefault="00BD35A2" w:rsidP="00BD35A2">
      <w:pPr>
        <w:rPr>
          <w:rtl/>
          <w:lang w:eastAsia="he-IL"/>
        </w:rPr>
      </w:pPr>
      <w:r>
        <w:rPr>
          <w:rFonts w:hint="cs"/>
          <w:rtl/>
          <w:lang w:eastAsia="he-IL"/>
        </w:rPr>
        <w:t>אין הבדל משפטי?</w:t>
      </w:r>
    </w:p>
    <w:p w14:paraId="3D1F9AB2" w14:textId="77777777" w:rsidR="00BD35A2" w:rsidRDefault="00BD35A2" w:rsidP="00BD35A2">
      <w:pPr>
        <w:rPr>
          <w:rtl/>
          <w:lang w:eastAsia="he-IL"/>
        </w:rPr>
      </w:pPr>
    </w:p>
    <w:p w14:paraId="0BAE8366" w14:textId="281A087E" w:rsidR="00BD35A2" w:rsidRDefault="00BD35A2" w:rsidP="00BD35A2">
      <w:pPr>
        <w:pStyle w:val="a4"/>
        <w:keepNext/>
        <w:rPr>
          <w:rtl/>
        </w:rPr>
      </w:pPr>
      <w:bookmarkStart w:id="3261" w:name="ET_speaker_נעה_בן_שבת_572"/>
      <w:r w:rsidRPr="00BD35A2">
        <w:rPr>
          <w:rStyle w:val="TagStyle"/>
          <w:rtl/>
        </w:rPr>
        <w:t xml:space="preserve"> &lt;&lt; דובר &gt;&gt; </w:t>
      </w:r>
      <w:r>
        <w:rPr>
          <w:rtl/>
        </w:rPr>
        <w:t>נעה בן שבת:</w:t>
      </w:r>
      <w:r w:rsidRPr="00BD35A2">
        <w:rPr>
          <w:rStyle w:val="TagStyle"/>
          <w:rtl/>
        </w:rPr>
        <w:t xml:space="preserve"> &lt;&lt; דובר &gt;&gt;</w:t>
      </w:r>
      <w:r w:rsidR="007436CA">
        <w:rPr>
          <w:rtl/>
        </w:rPr>
        <w:t xml:space="preserve"> </w:t>
      </w:r>
      <w:bookmarkEnd w:id="3261"/>
    </w:p>
    <w:p w14:paraId="49A4DCC9" w14:textId="77777777" w:rsidR="00BD35A2" w:rsidRDefault="00BD35A2" w:rsidP="00BD35A2">
      <w:pPr>
        <w:pStyle w:val="KeepWithNext"/>
        <w:rPr>
          <w:rtl/>
          <w:lang w:eastAsia="he-IL"/>
        </w:rPr>
      </w:pPr>
    </w:p>
    <w:p w14:paraId="18E734FB" w14:textId="6E2F3014" w:rsidR="00BD35A2" w:rsidRDefault="00BD35A2" w:rsidP="00BD35A2">
      <w:pPr>
        <w:rPr>
          <w:rtl/>
          <w:lang w:eastAsia="he-IL"/>
        </w:rPr>
      </w:pPr>
      <w:r>
        <w:rPr>
          <w:rFonts w:hint="cs"/>
          <w:rtl/>
          <w:lang w:eastAsia="he-IL"/>
        </w:rPr>
        <w:t>אני לא חושבת.</w:t>
      </w:r>
    </w:p>
    <w:p w14:paraId="493438C0" w14:textId="77777777" w:rsidR="00BD35A2" w:rsidRDefault="00BD35A2" w:rsidP="00BD35A2">
      <w:pPr>
        <w:rPr>
          <w:rtl/>
          <w:lang w:eastAsia="he-IL"/>
        </w:rPr>
      </w:pPr>
      <w:bookmarkStart w:id="3262" w:name="_ETM_Q1_837394"/>
      <w:bookmarkStart w:id="3263" w:name="_ETM_Q1_837501"/>
      <w:bookmarkEnd w:id="3262"/>
      <w:bookmarkEnd w:id="3263"/>
    </w:p>
    <w:p w14:paraId="7944EA38" w14:textId="313D4C74" w:rsidR="00BD35A2" w:rsidRDefault="00BD35A2" w:rsidP="00BD35A2">
      <w:pPr>
        <w:pStyle w:val="af6"/>
        <w:keepNext/>
        <w:rPr>
          <w:rtl/>
        </w:rPr>
      </w:pPr>
      <w:bookmarkStart w:id="3264" w:name="ET_yor_6447_573"/>
      <w:r w:rsidRPr="00BD35A2">
        <w:rPr>
          <w:rStyle w:val="TagStyle"/>
          <w:rtl/>
        </w:rPr>
        <w:t xml:space="preserve"> &lt;&lt; יור &gt;&gt; </w:t>
      </w:r>
      <w:r>
        <w:rPr>
          <w:rtl/>
        </w:rPr>
        <w:t xml:space="preserve">היו"ר יונתן </w:t>
      </w:r>
      <w:proofErr w:type="spellStart"/>
      <w:r>
        <w:rPr>
          <w:rtl/>
        </w:rPr>
        <w:t>מישרקי</w:t>
      </w:r>
      <w:proofErr w:type="spellEnd"/>
      <w:r>
        <w:rPr>
          <w:rtl/>
        </w:rPr>
        <w:t>:</w:t>
      </w:r>
      <w:r w:rsidRPr="00BD35A2">
        <w:rPr>
          <w:rStyle w:val="TagStyle"/>
          <w:rtl/>
        </w:rPr>
        <w:t xml:space="preserve"> &lt;&lt; יור &gt;&gt;</w:t>
      </w:r>
      <w:r w:rsidR="007436CA">
        <w:rPr>
          <w:rtl/>
        </w:rPr>
        <w:t xml:space="preserve"> </w:t>
      </w:r>
      <w:bookmarkEnd w:id="3264"/>
    </w:p>
    <w:p w14:paraId="083CAA2C" w14:textId="77777777" w:rsidR="00BD35A2" w:rsidRDefault="00BD35A2" w:rsidP="00BD35A2">
      <w:pPr>
        <w:pStyle w:val="KeepWithNext"/>
        <w:rPr>
          <w:rtl/>
          <w:lang w:eastAsia="he-IL"/>
        </w:rPr>
      </w:pPr>
    </w:p>
    <w:p w14:paraId="759458DA" w14:textId="481BAACD" w:rsidR="00BD35A2" w:rsidRDefault="00BD35A2" w:rsidP="00BD35A2">
      <w:pPr>
        <w:rPr>
          <w:rtl/>
          <w:lang w:eastAsia="he-IL"/>
        </w:rPr>
      </w:pPr>
      <w:r>
        <w:rPr>
          <w:rFonts w:hint="cs"/>
          <w:rtl/>
          <w:lang w:eastAsia="he-IL"/>
        </w:rPr>
        <w:t xml:space="preserve">תודה רבה. סיימנו את הפרק הזה. נחזור אליו </w:t>
      </w:r>
      <w:bookmarkStart w:id="3265" w:name="_ETM_Q1_842509"/>
      <w:bookmarkEnd w:id="3265"/>
      <w:r>
        <w:rPr>
          <w:rFonts w:hint="cs"/>
          <w:rtl/>
          <w:lang w:eastAsia="he-IL"/>
        </w:rPr>
        <w:t xml:space="preserve">אחרי ההפסקה שתהיה בהמשך. </w:t>
      </w:r>
    </w:p>
    <w:p w14:paraId="00B5308A" w14:textId="77777777" w:rsidR="00BD35A2" w:rsidRDefault="00BD35A2" w:rsidP="00BD35A2">
      <w:pPr>
        <w:rPr>
          <w:rtl/>
          <w:lang w:eastAsia="he-IL"/>
        </w:rPr>
      </w:pPr>
      <w:bookmarkStart w:id="3266" w:name="_ETM_Q1_843289"/>
      <w:bookmarkStart w:id="3267" w:name="_ETM_Q1_843328"/>
      <w:bookmarkEnd w:id="3266"/>
      <w:bookmarkEnd w:id="3267"/>
    </w:p>
    <w:p w14:paraId="0D5FFF38" w14:textId="7EAC4DDB" w:rsidR="00BD35A2" w:rsidRDefault="00BD35A2" w:rsidP="00BD35A2">
      <w:pPr>
        <w:pStyle w:val="a4"/>
        <w:keepNext/>
        <w:rPr>
          <w:rtl/>
        </w:rPr>
      </w:pPr>
      <w:bookmarkStart w:id="3268" w:name="ET_speaker_נעה_בן_שבת_574"/>
      <w:r w:rsidRPr="00BD35A2">
        <w:rPr>
          <w:rStyle w:val="TagStyle"/>
          <w:rtl/>
        </w:rPr>
        <w:t xml:space="preserve"> &lt;&lt; דובר &gt;&gt; </w:t>
      </w:r>
      <w:r>
        <w:rPr>
          <w:rtl/>
        </w:rPr>
        <w:t>נעה בן שבת:</w:t>
      </w:r>
      <w:r w:rsidRPr="00BD35A2">
        <w:rPr>
          <w:rStyle w:val="TagStyle"/>
          <w:rtl/>
        </w:rPr>
        <w:t xml:space="preserve"> &lt;&lt; דובר &gt;&gt;</w:t>
      </w:r>
      <w:r w:rsidR="007436CA">
        <w:rPr>
          <w:rtl/>
        </w:rPr>
        <w:t xml:space="preserve"> </w:t>
      </w:r>
      <w:bookmarkEnd w:id="3268"/>
    </w:p>
    <w:p w14:paraId="79605818" w14:textId="77777777" w:rsidR="00BD35A2" w:rsidRDefault="00BD35A2" w:rsidP="00BD35A2">
      <w:pPr>
        <w:pStyle w:val="KeepWithNext"/>
        <w:rPr>
          <w:rtl/>
          <w:lang w:eastAsia="he-IL"/>
        </w:rPr>
      </w:pPr>
    </w:p>
    <w:p w14:paraId="7C4D8083" w14:textId="60F31764" w:rsidR="00BD35A2" w:rsidRDefault="00BD35A2" w:rsidP="00BD35A2">
      <w:pPr>
        <w:rPr>
          <w:rtl/>
          <w:lang w:eastAsia="he-IL"/>
        </w:rPr>
      </w:pPr>
      <w:proofErr w:type="spellStart"/>
      <w:r>
        <w:rPr>
          <w:rFonts w:hint="cs"/>
          <w:rtl/>
          <w:lang w:eastAsia="he-IL"/>
        </w:rPr>
        <w:t>ליסטריה</w:t>
      </w:r>
      <w:proofErr w:type="spellEnd"/>
      <w:r>
        <w:rPr>
          <w:rFonts w:hint="cs"/>
          <w:rtl/>
          <w:lang w:eastAsia="he-IL"/>
        </w:rPr>
        <w:t xml:space="preserve"> נוגעת להוראות</w:t>
      </w:r>
      <w:bookmarkStart w:id="3269" w:name="_ETM_Q1_850246"/>
      <w:bookmarkEnd w:id="3269"/>
      <w:r>
        <w:rPr>
          <w:rFonts w:hint="cs"/>
          <w:rtl/>
          <w:lang w:eastAsia="he-IL"/>
        </w:rPr>
        <w:t xml:space="preserve"> שעדיין לא השלמנו אותה. בעמוד 32. לא קראנו את </w:t>
      </w:r>
      <w:bookmarkStart w:id="3270" w:name="_ETM_Q1_855889"/>
      <w:bookmarkEnd w:id="3270"/>
      <w:r>
        <w:rPr>
          <w:rFonts w:hint="cs"/>
          <w:rtl/>
          <w:lang w:eastAsia="he-IL"/>
        </w:rPr>
        <w:t>ההחרגות שלה אבל עיקר העניין הוא בהחרגה שנמצאת ב</w:t>
      </w:r>
      <w:bookmarkStart w:id="3271" w:name="_ETM_Q1_863250"/>
      <w:bookmarkEnd w:id="3271"/>
      <w:r>
        <w:rPr>
          <w:rFonts w:hint="cs"/>
          <w:rtl/>
          <w:lang w:eastAsia="he-IL"/>
        </w:rPr>
        <w:t xml:space="preserve">טור ג', החרגה (2) שהיא עוסקת ברמות של </w:t>
      </w:r>
      <w:proofErr w:type="spellStart"/>
      <w:r>
        <w:rPr>
          <w:rFonts w:hint="cs"/>
          <w:rtl/>
          <w:lang w:eastAsia="he-IL"/>
        </w:rPr>
        <w:t>הליסטריה</w:t>
      </w:r>
      <w:proofErr w:type="spellEnd"/>
      <w:r>
        <w:rPr>
          <w:rFonts w:hint="cs"/>
          <w:rtl/>
          <w:lang w:eastAsia="he-IL"/>
        </w:rPr>
        <w:t>.</w:t>
      </w:r>
    </w:p>
    <w:p w14:paraId="478E5A1E" w14:textId="77777777" w:rsidR="00BD35A2" w:rsidRDefault="00BD35A2" w:rsidP="00BD35A2">
      <w:pPr>
        <w:rPr>
          <w:rtl/>
          <w:lang w:eastAsia="he-IL"/>
        </w:rPr>
      </w:pPr>
      <w:bookmarkStart w:id="3272" w:name="_ETM_Q1_869651"/>
      <w:bookmarkStart w:id="3273" w:name="_ETM_Q1_869695"/>
      <w:bookmarkEnd w:id="3272"/>
      <w:bookmarkEnd w:id="3273"/>
    </w:p>
    <w:p w14:paraId="72E4AD80" w14:textId="7F45EEDA" w:rsidR="00BD35A2" w:rsidRDefault="00BD35A2" w:rsidP="00BD35A2">
      <w:pPr>
        <w:pStyle w:val="af6"/>
        <w:keepNext/>
        <w:rPr>
          <w:rtl/>
        </w:rPr>
      </w:pPr>
      <w:bookmarkStart w:id="3274" w:name="ET_yor_6447_575"/>
      <w:r w:rsidRPr="00BD35A2">
        <w:rPr>
          <w:rStyle w:val="TagStyle"/>
          <w:rtl/>
        </w:rPr>
        <w:t xml:space="preserve"> &lt;&lt; יור &gt;&gt; </w:t>
      </w:r>
      <w:r>
        <w:rPr>
          <w:rtl/>
        </w:rPr>
        <w:t xml:space="preserve">היו"ר יונתן </w:t>
      </w:r>
      <w:proofErr w:type="spellStart"/>
      <w:r>
        <w:rPr>
          <w:rtl/>
        </w:rPr>
        <w:t>מישרקי</w:t>
      </w:r>
      <w:proofErr w:type="spellEnd"/>
      <w:r>
        <w:rPr>
          <w:rtl/>
        </w:rPr>
        <w:t>:</w:t>
      </w:r>
      <w:r w:rsidRPr="00BD35A2">
        <w:rPr>
          <w:rStyle w:val="TagStyle"/>
          <w:rtl/>
        </w:rPr>
        <w:t xml:space="preserve"> &lt;&lt; יור &gt;&gt;</w:t>
      </w:r>
      <w:r w:rsidR="007436CA">
        <w:rPr>
          <w:rtl/>
        </w:rPr>
        <w:t xml:space="preserve"> </w:t>
      </w:r>
      <w:bookmarkEnd w:id="3274"/>
    </w:p>
    <w:p w14:paraId="01678776" w14:textId="77777777" w:rsidR="00BD35A2" w:rsidRDefault="00BD35A2" w:rsidP="00BD35A2">
      <w:pPr>
        <w:pStyle w:val="KeepWithNext"/>
        <w:rPr>
          <w:rtl/>
          <w:lang w:eastAsia="he-IL"/>
        </w:rPr>
      </w:pPr>
    </w:p>
    <w:p w14:paraId="1B451CF3" w14:textId="435C9A43" w:rsidR="00BD35A2" w:rsidRDefault="00BD35A2" w:rsidP="00BD35A2">
      <w:pPr>
        <w:rPr>
          <w:rtl/>
          <w:lang w:eastAsia="he-IL"/>
        </w:rPr>
      </w:pPr>
      <w:r>
        <w:rPr>
          <w:rFonts w:hint="cs"/>
          <w:rtl/>
          <w:lang w:eastAsia="he-IL"/>
        </w:rPr>
        <w:t>אני אבקש מהמנכ"ל להציג</w:t>
      </w:r>
      <w:bookmarkStart w:id="3275" w:name="_ETM_Q1_871504"/>
      <w:bookmarkEnd w:id="3275"/>
      <w:r>
        <w:rPr>
          <w:rFonts w:hint="cs"/>
          <w:rtl/>
          <w:lang w:eastAsia="he-IL"/>
        </w:rPr>
        <w:t xml:space="preserve"> בפנינו את העקרונות.</w:t>
      </w:r>
    </w:p>
    <w:p w14:paraId="13A2A11B" w14:textId="77777777" w:rsidR="00BD35A2" w:rsidRDefault="00BD35A2" w:rsidP="00BD35A2">
      <w:pPr>
        <w:rPr>
          <w:rtl/>
          <w:lang w:eastAsia="he-IL"/>
        </w:rPr>
      </w:pPr>
      <w:bookmarkStart w:id="3276" w:name="_ETM_Q1_872710"/>
      <w:bookmarkStart w:id="3277" w:name="_ETM_Q1_872755"/>
      <w:bookmarkStart w:id="3278" w:name="_ETM_Q1_872220"/>
      <w:bookmarkEnd w:id="3276"/>
      <w:bookmarkEnd w:id="3277"/>
      <w:bookmarkEnd w:id="3278"/>
    </w:p>
    <w:p w14:paraId="07F7A3FA" w14:textId="1C8D5EEB" w:rsidR="00BD35A2" w:rsidRDefault="00BD35A2" w:rsidP="00BD35A2">
      <w:pPr>
        <w:pStyle w:val="af9"/>
        <w:keepNext/>
        <w:rPr>
          <w:rtl/>
          <w:lang w:eastAsia="he-IL"/>
        </w:rPr>
      </w:pPr>
      <w:bookmarkStart w:id="3279" w:name="ET_guest_משה_בר_סימן_טוב_576"/>
      <w:r w:rsidRPr="00BD35A2">
        <w:rPr>
          <w:rStyle w:val="TagStyle"/>
          <w:rtl/>
        </w:rPr>
        <w:t xml:space="preserve"> &lt;&lt; אורח &gt;&gt; </w:t>
      </w:r>
      <w:r>
        <w:rPr>
          <w:rtl/>
          <w:lang w:eastAsia="he-IL"/>
        </w:rPr>
        <w:t>משה בר סימן טוב:</w:t>
      </w:r>
      <w:r w:rsidRPr="00BD35A2">
        <w:rPr>
          <w:rStyle w:val="TagStyle"/>
          <w:rtl/>
        </w:rPr>
        <w:t xml:space="preserve"> &lt;&lt; אורח &gt;&gt;</w:t>
      </w:r>
      <w:r w:rsidR="007436CA">
        <w:rPr>
          <w:rtl/>
          <w:lang w:eastAsia="he-IL"/>
        </w:rPr>
        <w:t xml:space="preserve"> </w:t>
      </w:r>
      <w:bookmarkEnd w:id="3279"/>
    </w:p>
    <w:p w14:paraId="6E499EA1" w14:textId="77777777" w:rsidR="00BD35A2" w:rsidRDefault="00BD35A2" w:rsidP="00BD35A2">
      <w:pPr>
        <w:pStyle w:val="KeepWithNext"/>
        <w:rPr>
          <w:rtl/>
          <w:lang w:eastAsia="he-IL"/>
        </w:rPr>
      </w:pPr>
    </w:p>
    <w:p w14:paraId="5086D46B" w14:textId="77777777" w:rsidR="00BD35A2" w:rsidRDefault="00BD35A2" w:rsidP="00BD35A2">
      <w:pPr>
        <w:rPr>
          <w:rtl/>
          <w:lang w:eastAsia="he-IL"/>
        </w:rPr>
      </w:pPr>
      <w:bookmarkStart w:id="3280" w:name="_ETM_Q1_872517"/>
      <w:bookmarkStart w:id="3281" w:name="_ETM_Q1_872555"/>
      <w:bookmarkEnd w:id="3280"/>
      <w:bookmarkEnd w:id="3281"/>
      <w:r>
        <w:rPr>
          <w:rFonts w:hint="cs"/>
          <w:rtl/>
          <w:lang w:eastAsia="he-IL"/>
        </w:rPr>
        <w:t xml:space="preserve">חלק מהרצון </w:t>
      </w:r>
      <w:bookmarkStart w:id="3282" w:name="_ETM_Q1_880226"/>
      <w:bookmarkEnd w:id="3282"/>
      <w:r>
        <w:rPr>
          <w:rFonts w:hint="cs"/>
          <w:rtl/>
          <w:lang w:eastAsia="he-IL"/>
        </w:rPr>
        <w:t xml:space="preserve">שלנו לייצר התאמה בין החקיקה הישראלית לזו האירופית נוגעת גם </w:t>
      </w:r>
      <w:bookmarkStart w:id="3283" w:name="_ETM_Q1_886784"/>
      <w:bookmarkEnd w:id="3283"/>
      <w:r>
        <w:rPr>
          <w:rFonts w:hint="cs"/>
          <w:rtl/>
          <w:lang w:eastAsia="he-IL"/>
        </w:rPr>
        <w:t xml:space="preserve">לעניין התקנה 20.73 של </w:t>
      </w:r>
      <w:proofErr w:type="spellStart"/>
      <w:r>
        <w:rPr>
          <w:rFonts w:hint="cs"/>
          <w:rtl/>
          <w:lang w:eastAsia="he-IL"/>
        </w:rPr>
        <w:t>הליסטריה</w:t>
      </w:r>
      <w:proofErr w:type="spellEnd"/>
      <w:r>
        <w:rPr>
          <w:rFonts w:hint="cs"/>
          <w:rtl/>
          <w:lang w:eastAsia="he-IL"/>
        </w:rPr>
        <w:t xml:space="preserve">. צריך לראות את הדברים </w:t>
      </w:r>
      <w:bookmarkStart w:id="3284" w:name="_ETM_Q1_896038"/>
      <w:bookmarkEnd w:id="3284"/>
      <w:r>
        <w:rPr>
          <w:rFonts w:hint="cs"/>
          <w:rtl/>
          <w:lang w:eastAsia="he-IL"/>
        </w:rPr>
        <w:t>בהקשר הכולל. בהקשר הכולל, כלומר, באירופה זה בסוף</w:t>
      </w:r>
      <w:bookmarkStart w:id="3285" w:name="_ETM_Q1_899904"/>
      <w:bookmarkEnd w:id="3285"/>
      <w:r>
        <w:rPr>
          <w:rFonts w:hint="cs"/>
          <w:rtl/>
          <w:lang w:eastAsia="he-IL"/>
        </w:rPr>
        <w:t xml:space="preserve"> נעשה תחת איזושהי מעטפת כוללת של ניהול סיכונים </w:t>
      </w:r>
      <w:bookmarkStart w:id="3286" w:name="_ETM_Q1_904696"/>
      <w:bookmarkEnd w:id="3286"/>
      <w:r>
        <w:rPr>
          <w:rFonts w:hint="cs"/>
          <w:rtl/>
          <w:lang w:eastAsia="he-IL"/>
        </w:rPr>
        <w:t>לכל אורך שרשרת הערך מהייצור, הובלה, שינוע, יבוא, שיווק ו</w:t>
      </w:r>
      <w:bookmarkStart w:id="3287" w:name="_ETM_Q1_914748"/>
      <w:bookmarkEnd w:id="3287"/>
      <w:r>
        <w:rPr>
          <w:rFonts w:hint="cs"/>
          <w:rtl/>
          <w:lang w:eastAsia="he-IL"/>
        </w:rPr>
        <w:t xml:space="preserve">כמובן גם המסרים הנדרשים לטובת צרכני הקצה. אנחנו רוצים לבנות כאן את התשתית שתאפשר לנו לעשות </w:t>
      </w:r>
      <w:bookmarkStart w:id="3288" w:name="_ETM_Q1_923469"/>
      <w:bookmarkEnd w:id="3288"/>
      <w:r>
        <w:rPr>
          <w:rFonts w:hint="cs"/>
          <w:rtl/>
          <w:lang w:eastAsia="he-IL"/>
        </w:rPr>
        <w:t>את הדברים האלה</w:t>
      </w:r>
      <w:bookmarkStart w:id="3289" w:name="_ETM_Q1_926688"/>
      <w:bookmarkEnd w:id="3289"/>
      <w:r>
        <w:rPr>
          <w:rFonts w:hint="cs"/>
          <w:rtl/>
          <w:lang w:eastAsia="he-IL"/>
        </w:rPr>
        <w:t xml:space="preserve">, כמובן הרגולציה ולא רק </w:t>
      </w:r>
      <w:bookmarkStart w:id="3290" w:name="_ETM_Q1_929913"/>
      <w:bookmarkEnd w:id="3290"/>
      <w:r>
        <w:rPr>
          <w:rFonts w:hint="cs"/>
          <w:rtl/>
          <w:lang w:eastAsia="he-IL"/>
        </w:rPr>
        <w:t>הייבוא.</w:t>
      </w:r>
    </w:p>
    <w:p w14:paraId="2EE6020A" w14:textId="77777777" w:rsidR="00BD35A2" w:rsidRDefault="00BD35A2" w:rsidP="00BD35A2">
      <w:pPr>
        <w:rPr>
          <w:rtl/>
          <w:lang w:eastAsia="he-IL"/>
        </w:rPr>
      </w:pPr>
    </w:p>
    <w:p w14:paraId="2BFA272A" w14:textId="65DEE0DA" w:rsidR="00BD35A2" w:rsidRDefault="00BD35A2" w:rsidP="00BD35A2">
      <w:pPr>
        <w:rPr>
          <w:rtl/>
          <w:lang w:eastAsia="he-IL"/>
        </w:rPr>
      </w:pPr>
      <w:bookmarkStart w:id="3291" w:name="_ETM_Q1_941992"/>
      <w:bookmarkStart w:id="3292" w:name="_ETM_Q1_942025"/>
      <w:bookmarkEnd w:id="3291"/>
      <w:bookmarkEnd w:id="3292"/>
      <w:r>
        <w:rPr>
          <w:rFonts w:hint="cs"/>
          <w:rtl/>
          <w:lang w:eastAsia="he-IL"/>
        </w:rPr>
        <w:t>לכן אנחנו מתכוונים לפעול לאמץ את התקנה הזאת בישראל,</w:t>
      </w:r>
      <w:bookmarkStart w:id="3293" w:name="_ETM_Q1_940732"/>
      <w:bookmarkEnd w:id="3293"/>
      <w:r>
        <w:rPr>
          <w:rFonts w:hint="cs"/>
          <w:rtl/>
          <w:lang w:eastAsia="he-IL"/>
        </w:rPr>
        <w:t xml:space="preserve"> לשנות את מדיניות </w:t>
      </w:r>
      <w:proofErr w:type="spellStart"/>
      <w:r>
        <w:rPr>
          <w:rFonts w:hint="cs"/>
          <w:rtl/>
          <w:lang w:eastAsia="he-IL"/>
        </w:rPr>
        <w:t>הליסטריה</w:t>
      </w:r>
      <w:proofErr w:type="spellEnd"/>
      <w:r>
        <w:rPr>
          <w:rFonts w:hint="cs"/>
          <w:rtl/>
          <w:lang w:eastAsia="he-IL"/>
        </w:rPr>
        <w:t xml:space="preserve"> לגבי ישראל. </w:t>
      </w:r>
      <w:bookmarkStart w:id="3294" w:name="_ETM_Q1_944795"/>
      <w:bookmarkEnd w:id="3294"/>
      <w:r>
        <w:rPr>
          <w:rFonts w:hint="cs"/>
          <w:rtl/>
          <w:lang w:eastAsia="he-IL"/>
        </w:rPr>
        <w:t xml:space="preserve">זה תהליך שייקח זמן כי כאמור גם התעשייה וגם היבואנים צריכים להשתנות. גם אנחנו כרגולטורים צריכים להשתנות. לכן אנחנו עכשיו </w:t>
      </w:r>
      <w:bookmarkStart w:id="3295" w:name="_ETM_Q1_953246"/>
      <w:bookmarkEnd w:id="3295"/>
      <w:r>
        <w:rPr>
          <w:rFonts w:hint="cs"/>
          <w:rtl/>
          <w:lang w:eastAsia="he-IL"/>
        </w:rPr>
        <w:t>לא נבטל את התקנה הזאת כאן.</w:t>
      </w:r>
      <w:r w:rsidR="008D2DE1">
        <w:rPr>
          <w:rFonts w:hint="cs"/>
          <w:rtl/>
          <w:lang w:eastAsia="he-IL"/>
        </w:rPr>
        <w:t xml:space="preserve"> </w:t>
      </w:r>
      <w:r>
        <w:rPr>
          <w:rFonts w:hint="cs"/>
          <w:rtl/>
          <w:lang w:eastAsia="he-IL"/>
        </w:rPr>
        <w:t>בהמשך אנחנו נפעל לבטל אותה כאשר בינתיים נע</w:t>
      </w:r>
      <w:bookmarkStart w:id="3296" w:name="_ETM_Q1_969389"/>
      <w:bookmarkEnd w:id="3296"/>
      <w:r>
        <w:rPr>
          <w:rFonts w:hint="cs"/>
          <w:rtl/>
          <w:lang w:eastAsia="he-IL"/>
        </w:rPr>
        <w:t>שה את התהליך. אנחנו</w:t>
      </w:r>
      <w:r w:rsidR="008D2DE1">
        <w:rPr>
          <w:rFonts w:hint="cs"/>
          <w:rtl/>
          <w:lang w:eastAsia="he-IL"/>
        </w:rPr>
        <w:t xml:space="preserve"> </w:t>
      </w:r>
      <w:r>
        <w:rPr>
          <w:rFonts w:hint="cs"/>
          <w:rtl/>
          <w:lang w:eastAsia="he-IL"/>
        </w:rPr>
        <w:t xml:space="preserve">גם מודיעים לוועדה </w:t>
      </w:r>
      <w:bookmarkStart w:id="3297" w:name="_ETM_Q1_972044"/>
      <w:bookmarkEnd w:id="3297"/>
      <w:r>
        <w:rPr>
          <w:rFonts w:hint="cs"/>
          <w:rtl/>
          <w:lang w:eastAsia="he-IL"/>
        </w:rPr>
        <w:t>שאנחנו נעשה את זה.</w:t>
      </w:r>
    </w:p>
    <w:p w14:paraId="03173BED" w14:textId="77777777" w:rsidR="00BD35A2" w:rsidRDefault="00BD35A2" w:rsidP="00BD35A2">
      <w:pPr>
        <w:rPr>
          <w:rtl/>
          <w:lang w:eastAsia="he-IL"/>
        </w:rPr>
      </w:pPr>
      <w:bookmarkStart w:id="3298" w:name="_ETM_Q1_975308"/>
      <w:bookmarkStart w:id="3299" w:name="_ETM_Q1_975347"/>
      <w:bookmarkEnd w:id="3298"/>
      <w:bookmarkEnd w:id="3299"/>
    </w:p>
    <w:p w14:paraId="3C0A8DAC" w14:textId="07618EAE" w:rsidR="00BD35A2" w:rsidRDefault="00BD35A2" w:rsidP="00BD35A2">
      <w:pPr>
        <w:rPr>
          <w:rtl/>
          <w:lang w:eastAsia="he-IL"/>
        </w:rPr>
      </w:pPr>
      <w:r>
        <w:rPr>
          <w:rFonts w:hint="cs"/>
          <w:rtl/>
          <w:lang w:eastAsia="he-IL"/>
        </w:rPr>
        <w:t xml:space="preserve">כדי שאנחנו נוכל </w:t>
      </w:r>
      <w:bookmarkStart w:id="3300" w:name="_ETM_Q1_975935"/>
      <w:bookmarkEnd w:id="3300"/>
      <w:r>
        <w:rPr>
          <w:rFonts w:hint="cs"/>
          <w:rtl/>
          <w:lang w:eastAsia="he-IL"/>
        </w:rPr>
        <w:t>לעשות את</w:t>
      </w:r>
      <w:r w:rsidR="008D2DE1">
        <w:rPr>
          <w:rFonts w:hint="cs"/>
          <w:rtl/>
          <w:lang w:eastAsia="he-IL"/>
        </w:rPr>
        <w:t xml:space="preserve"> </w:t>
      </w:r>
      <w:r>
        <w:rPr>
          <w:rFonts w:hint="cs"/>
          <w:rtl/>
          <w:lang w:eastAsia="he-IL"/>
        </w:rPr>
        <w:t>זה יש צורך בניהול</w:t>
      </w:r>
      <w:bookmarkStart w:id="3301" w:name="_ETM_Q1_977208"/>
      <w:bookmarkEnd w:id="3301"/>
      <w:r>
        <w:rPr>
          <w:rFonts w:hint="cs"/>
          <w:rtl/>
          <w:lang w:eastAsia="he-IL"/>
        </w:rPr>
        <w:t xml:space="preserve"> סיכונים לכל אורך השרשרת. זה אומר להרחיב את </w:t>
      </w:r>
      <w:r w:rsidR="008D3C99">
        <w:rPr>
          <w:rFonts w:hint="cs"/>
          <w:rtl/>
          <w:lang w:eastAsia="he-IL"/>
        </w:rPr>
        <w:t>130א</w:t>
      </w:r>
      <w:r>
        <w:rPr>
          <w:rFonts w:hint="cs"/>
          <w:rtl/>
          <w:lang w:eastAsia="he-IL"/>
        </w:rPr>
        <w:t xml:space="preserve">, את חובת ניהול הסיכונים, כרגע לא להחיל אותה אלא לאפשר </w:t>
      </w:r>
      <w:bookmarkStart w:id="3302" w:name="_ETM_Q1_984557"/>
      <w:bookmarkEnd w:id="3302"/>
      <w:r w:rsidR="009953BA">
        <w:rPr>
          <w:rFonts w:hint="cs"/>
          <w:rtl/>
          <w:lang w:eastAsia="he-IL"/>
        </w:rPr>
        <w:t xml:space="preserve">לנו בצו להחיל את זה בהמשך בלי לעשות </w:t>
      </w:r>
      <w:bookmarkStart w:id="3303" w:name="_ETM_Q1_990853"/>
      <w:bookmarkEnd w:id="3303"/>
      <w:r w:rsidR="009953BA">
        <w:rPr>
          <w:rFonts w:hint="cs"/>
          <w:rtl/>
          <w:lang w:eastAsia="he-IL"/>
        </w:rPr>
        <w:t>כאן תיקון חקיקה בשלוש קריאות -</w:t>
      </w:r>
      <w:r w:rsidR="008D2DE1">
        <w:rPr>
          <w:rFonts w:hint="cs"/>
          <w:rtl/>
          <w:lang w:eastAsia="he-IL"/>
        </w:rPr>
        <w:t xml:space="preserve"> </w:t>
      </w:r>
      <w:r w:rsidR="009953BA">
        <w:rPr>
          <w:rFonts w:hint="cs"/>
          <w:rtl/>
          <w:lang w:eastAsia="he-IL"/>
        </w:rPr>
        <w:t xml:space="preserve">זה משהו שדיברנו עם היועצת </w:t>
      </w:r>
      <w:bookmarkStart w:id="3304" w:name="_ETM_Q1_994978"/>
      <w:bookmarkEnd w:id="3304"/>
      <w:r w:rsidR="009953BA">
        <w:rPr>
          <w:rFonts w:hint="cs"/>
          <w:rtl/>
          <w:lang w:eastAsia="he-IL"/>
        </w:rPr>
        <w:t>המשפטית - ואז נחזור לכאן לוועדה לצורך האימות של זה. אז נוכל לייצר מדיניות שלמה סביב הנושא הזה.</w:t>
      </w:r>
    </w:p>
    <w:p w14:paraId="4876E28F" w14:textId="77777777" w:rsidR="009953BA" w:rsidRDefault="009953BA" w:rsidP="00BD35A2">
      <w:pPr>
        <w:rPr>
          <w:rtl/>
          <w:lang w:eastAsia="he-IL"/>
        </w:rPr>
      </w:pPr>
      <w:bookmarkStart w:id="3305" w:name="_ETM_Q1_1002852"/>
      <w:bookmarkStart w:id="3306" w:name="_ETM_Q1_1002901"/>
      <w:bookmarkStart w:id="3307" w:name="_ETM_Q1_1003965"/>
      <w:bookmarkEnd w:id="3305"/>
      <w:bookmarkEnd w:id="3306"/>
      <w:bookmarkEnd w:id="3307"/>
    </w:p>
    <w:p w14:paraId="54717E87" w14:textId="1103D63F" w:rsidR="009953BA" w:rsidRDefault="009953BA" w:rsidP="009953BA">
      <w:pPr>
        <w:pStyle w:val="af6"/>
        <w:keepNext/>
        <w:rPr>
          <w:rtl/>
        </w:rPr>
      </w:pPr>
      <w:bookmarkStart w:id="3308" w:name="ET_yor_6447_577"/>
      <w:r w:rsidRPr="009953BA">
        <w:rPr>
          <w:rStyle w:val="TagStyle"/>
          <w:rtl/>
        </w:rPr>
        <w:t xml:space="preserve"> &lt;&lt; יור &gt;&gt; </w:t>
      </w:r>
      <w:r>
        <w:rPr>
          <w:rtl/>
        </w:rPr>
        <w:t xml:space="preserve">היו"ר יונתן </w:t>
      </w:r>
      <w:proofErr w:type="spellStart"/>
      <w:r>
        <w:rPr>
          <w:rtl/>
        </w:rPr>
        <w:t>מישרקי</w:t>
      </w:r>
      <w:proofErr w:type="spellEnd"/>
      <w:r>
        <w:rPr>
          <w:rtl/>
        </w:rPr>
        <w:t>:</w:t>
      </w:r>
      <w:r w:rsidRPr="009953BA">
        <w:rPr>
          <w:rStyle w:val="TagStyle"/>
          <w:rtl/>
        </w:rPr>
        <w:t xml:space="preserve"> &lt;&lt; יור &gt;&gt;</w:t>
      </w:r>
      <w:r w:rsidR="007436CA">
        <w:rPr>
          <w:rtl/>
        </w:rPr>
        <w:t xml:space="preserve"> </w:t>
      </w:r>
      <w:bookmarkEnd w:id="3308"/>
    </w:p>
    <w:p w14:paraId="3FC7E127" w14:textId="77777777" w:rsidR="009953BA" w:rsidRDefault="009953BA" w:rsidP="009953BA">
      <w:pPr>
        <w:pStyle w:val="KeepWithNext"/>
        <w:rPr>
          <w:rtl/>
          <w:lang w:eastAsia="he-IL"/>
        </w:rPr>
      </w:pPr>
    </w:p>
    <w:p w14:paraId="0AC9B0A4" w14:textId="5D227CB5" w:rsidR="009953BA" w:rsidRDefault="009953BA" w:rsidP="009953BA">
      <w:pPr>
        <w:rPr>
          <w:rtl/>
          <w:lang w:eastAsia="he-IL"/>
        </w:rPr>
      </w:pPr>
      <w:bookmarkStart w:id="3309" w:name="_ETM_Q1_1004257"/>
      <w:bookmarkStart w:id="3310" w:name="_ETM_Q1_1004303"/>
      <w:bookmarkEnd w:id="3309"/>
      <w:bookmarkEnd w:id="3310"/>
      <w:r>
        <w:rPr>
          <w:rFonts w:hint="cs"/>
          <w:rtl/>
          <w:lang w:eastAsia="he-IL"/>
        </w:rPr>
        <w:t xml:space="preserve">זאת </w:t>
      </w:r>
      <w:bookmarkStart w:id="3311" w:name="_ETM_Q1_1004853"/>
      <w:bookmarkEnd w:id="3311"/>
      <w:r>
        <w:rPr>
          <w:rFonts w:hint="cs"/>
          <w:rtl/>
          <w:lang w:eastAsia="he-IL"/>
        </w:rPr>
        <w:t>אומרת שעכשיו מאמצים?</w:t>
      </w:r>
    </w:p>
    <w:p w14:paraId="19729754" w14:textId="77777777" w:rsidR="009953BA" w:rsidRDefault="009953BA" w:rsidP="009953BA">
      <w:pPr>
        <w:rPr>
          <w:rtl/>
          <w:lang w:eastAsia="he-IL"/>
        </w:rPr>
      </w:pPr>
      <w:bookmarkStart w:id="3312" w:name="_ETM_Q1_1007427"/>
      <w:bookmarkStart w:id="3313" w:name="_ETM_Q1_1007463"/>
      <w:bookmarkEnd w:id="3312"/>
      <w:bookmarkEnd w:id="3313"/>
    </w:p>
    <w:p w14:paraId="75270DDA" w14:textId="59861A05" w:rsidR="009953BA" w:rsidRDefault="009953BA" w:rsidP="009953BA">
      <w:pPr>
        <w:pStyle w:val="af9"/>
        <w:keepNext/>
        <w:rPr>
          <w:rtl/>
          <w:lang w:eastAsia="he-IL"/>
        </w:rPr>
      </w:pPr>
      <w:bookmarkStart w:id="3314" w:name="ET_guest_משה_בר_סימן_טוב_578"/>
      <w:r w:rsidRPr="009953BA">
        <w:rPr>
          <w:rStyle w:val="TagStyle"/>
          <w:rtl/>
        </w:rPr>
        <w:t xml:space="preserve"> &lt;&lt; אורח &gt;&gt; </w:t>
      </w:r>
      <w:r>
        <w:rPr>
          <w:rtl/>
          <w:lang w:eastAsia="he-IL"/>
        </w:rPr>
        <w:t>משה בר סימן טוב:</w:t>
      </w:r>
      <w:r w:rsidRPr="009953BA">
        <w:rPr>
          <w:rStyle w:val="TagStyle"/>
          <w:rtl/>
        </w:rPr>
        <w:t xml:space="preserve"> &lt;&lt; אורח &gt;&gt;</w:t>
      </w:r>
      <w:r w:rsidR="007436CA">
        <w:rPr>
          <w:rtl/>
          <w:lang w:eastAsia="he-IL"/>
        </w:rPr>
        <w:t xml:space="preserve"> </w:t>
      </w:r>
      <w:bookmarkEnd w:id="3314"/>
    </w:p>
    <w:p w14:paraId="3AF34222" w14:textId="77777777" w:rsidR="009953BA" w:rsidRDefault="009953BA" w:rsidP="009953BA">
      <w:pPr>
        <w:pStyle w:val="KeepWithNext"/>
        <w:rPr>
          <w:rtl/>
          <w:lang w:eastAsia="he-IL"/>
        </w:rPr>
      </w:pPr>
    </w:p>
    <w:p w14:paraId="1129E460" w14:textId="74A67AF5" w:rsidR="009953BA" w:rsidRDefault="009953BA" w:rsidP="009953BA">
      <w:pPr>
        <w:rPr>
          <w:rtl/>
          <w:lang w:eastAsia="he-IL"/>
        </w:rPr>
      </w:pPr>
      <w:r>
        <w:rPr>
          <w:rFonts w:hint="cs"/>
          <w:rtl/>
          <w:lang w:eastAsia="he-IL"/>
        </w:rPr>
        <w:t xml:space="preserve">עכשיו אנחנו לא עושים שינוי במדיניות </w:t>
      </w:r>
      <w:proofErr w:type="spellStart"/>
      <w:r>
        <w:rPr>
          <w:rFonts w:hint="cs"/>
          <w:rtl/>
          <w:lang w:eastAsia="he-IL"/>
        </w:rPr>
        <w:t>הליסטריה</w:t>
      </w:r>
      <w:proofErr w:type="spellEnd"/>
      <w:r>
        <w:rPr>
          <w:rFonts w:hint="cs"/>
          <w:rtl/>
          <w:lang w:eastAsia="he-IL"/>
        </w:rPr>
        <w:t xml:space="preserve">. אנחנו </w:t>
      </w:r>
      <w:bookmarkStart w:id="3315" w:name="_ETM_Q1_1009104"/>
      <w:bookmarkEnd w:id="3315"/>
      <w:r>
        <w:rPr>
          <w:rFonts w:hint="cs"/>
          <w:rtl/>
          <w:lang w:eastAsia="he-IL"/>
        </w:rPr>
        <w:t>נבוא בהמשך לוועדה לפי הצורך גם לדווח ו</w:t>
      </w:r>
      <w:bookmarkStart w:id="3316" w:name="_ETM_Q1_1016143"/>
      <w:bookmarkEnd w:id="3316"/>
      <w:r>
        <w:rPr>
          <w:rFonts w:hint="cs"/>
          <w:rtl/>
          <w:lang w:eastAsia="he-IL"/>
        </w:rPr>
        <w:t>גם לעדכן. כל מה שאנחנו עושים עכשיו,</w:t>
      </w:r>
      <w:r w:rsidR="008D2DE1">
        <w:rPr>
          <w:rFonts w:hint="cs"/>
          <w:rtl/>
          <w:lang w:eastAsia="he-IL"/>
        </w:rPr>
        <w:t xml:space="preserve"> </w:t>
      </w:r>
      <w:bookmarkStart w:id="3317" w:name="_ETM_Q1_1019116"/>
      <w:bookmarkEnd w:id="3317"/>
      <w:r>
        <w:rPr>
          <w:rFonts w:hint="cs"/>
          <w:rtl/>
          <w:lang w:eastAsia="he-IL"/>
        </w:rPr>
        <w:t>זה להסמיך את שר הבריאות באישור ועדת הבריאות</w:t>
      </w:r>
      <w:bookmarkStart w:id="3318" w:name="_ETM_Q1_1021661"/>
      <w:bookmarkEnd w:id="3318"/>
      <w:r>
        <w:rPr>
          <w:rFonts w:hint="cs"/>
          <w:rtl/>
          <w:lang w:eastAsia="he-IL"/>
        </w:rPr>
        <w:t xml:space="preserve"> להרחיב את התחולה של </w:t>
      </w:r>
      <w:r w:rsidR="008D3C99">
        <w:rPr>
          <w:rFonts w:hint="cs"/>
          <w:rtl/>
          <w:lang w:eastAsia="he-IL"/>
        </w:rPr>
        <w:t>130א</w:t>
      </w:r>
      <w:r>
        <w:rPr>
          <w:rFonts w:hint="cs"/>
          <w:rtl/>
          <w:lang w:eastAsia="he-IL"/>
        </w:rPr>
        <w:t>.</w:t>
      </w:r>
    </w:p>
    <w:p w14:paraId="7EC066AB" w14:textId="77777777" w:rsidR="009953BA" w:rsidRDefault="009953BA" w:rsidP="009953BA">
      <w:pPr>
        <w:rPr>
          <w:rtl/>
          <w:lang w:eastAsia="he-IL"/>
        </w:rPr>
      </w:pPr>
    </w:p>
    <w:p w14:paraId="6044E09E" w14:textId="52198758" w:rsidR="009953BA" w:rsidRDefault="009953BA" w:rsidP="009953BA">
      <w:pPr>
        <w:pStyle w:val="a4"/>
        <w:keepNext/>
        <w:rPr>
          <w:rtl/>
        </w:rPr>
      </w:pPr>
      <w:bookmarkStart w:id="3319" w:name="ET_speaker_נעה_בן_שבת_579"/>
      <w:r w:rsidRPr="009953BA">
        <w:rPr>
          <w:rStyle w:val="TagStyle"/>
          <w:rtl/>
        </w:rPr>
        <w:t xml:space="preserve"> &lt;&lt; דובר &gt;&gt; </w:t>
      </w:r>
      <w:r>
        <w:rPr>
          <w:rtl/>
        </w:rPr>
        <w:t>נעה בן שבת:</w:t>
      </w:r>
      <w:r w:rsidRPr="009953BA">
        <w:rPr>
          <w:rStyle w:val="TagStyle"/>
          <w:rtl/>
        </w:rPr>
        <w:t xml:space="preserve"> &lt;&lt; דובר &gt;&gt;</w:t>
      </w:r>
      <w:r w:rsidR="007436CA">
        <w:rPr>
          <w:rtl/>
        </w:rPr>
        <w:t xml:space="preserve"> </w:t>
      </w:r>
      <w:bookmarkEnd w:id="3319"/>
    </w:p>
    <w:p w14:paraId="0A59B9DF" w14:textId="77777777" w:rsidR="009953BA" w:rsidRDefault="009953BA" w:rsidP="009953BA">
      <w:pPr>
        <w:pStyle w:val="KeepWithNext"/>
        <w:rPr>
          <w:rtl/>
          <w:lang w:eastAsia="he-IL"/>
        </w:rPr>
      </w:pPr>
    </w:p>
    <w:p w14:paraId="7A2DEBB2" w14:textId="03B09522" w:rsidR="009953BA" w:rsidRDefault="009953BA" w:rsidP="009953BA">
      <w:pPr>
        <w:rPr>
          <w:rtl/>
          <w:lang w:eastAsia="he-IL"/>
        </w:rPr>
      </w:pPr>
      <w:r>
        <w:rPr>
          <w:rFonts w:hint="cs"/>
          <w:rtl/>
          <w:lang w:eastAsia="he-IL"/>
        </w:rPr>
        <w:t xml:space="preserve">סעיף </w:t>
      </w:r>
      <w:r w:rsidR="008D3C99">
        <w:rPr>
          <w:rFonts w:hint="cs"/>
          <w:rtl/>
          <w:lang w:eastAsia="he-IL"/>
        </w:rPr>
        <w:t>130א</w:t>
      </w:r>
      <w:r>
        <w:rPr>
          <w:rFonts w:hint="cs"/>
          <w:rtl/>
          <w:lang w:eastAsia="he-IL"/>
        </w:rPr>
        <w:t xml:space="preserve"> הוא הסעיף</w:t>
      </w:r>
      <w:bookmarkStart w:id="3320" w:name="_ETM_Q1_1026575"/>
      <w:bookmarkEnd w:id="3320"/>
      <w:r>
        <w:rPr>
          <w:rFonts w:hint="cs"/>
          <w:rtl/>
          <w:lang w:eastAsia="he-IL"/>
        </w:rPr>
        <w:t xml:space="preserve"> שחייב את המשווק לגבי מזון שאינו ארוז מראש להפעיל מערכת </w:t>
      </w:r>
      <w:bookmarkStart w:id="3321" w:name="_ETM_Q1_1032993"/>
      <w:bookmarkEnd w:id="3321"/>
      <w:r>
        <w:rPr>
          <w:rFonts w:hint="cs"/>
          <w:rtl/>
          <w:lang w:eastAsia="he-IL"/>
        </w:rPr>
        <w:t>בקרה עצמית. ההסמכה שאתם מבקשים היא על בשר.</w:t>
      </w:r>
    </w:p>
    <w:p w14:paraId="21D5770C" w14:textId="77777777" w:rsidR="009953BA" w:rsidRDefault="009953BA" w:rsidP="009953BA">
      <w:pPr>
        <w:rPr>
          <w:rtl/>
          <w:lang w:eastAsia="he-IL"/>
        </w:rPr>
      </w:pPr>
    </w:p>
    <w:p w14:paraId="2318FE59" w14:textId="7748715C" w:rsidR="009953BA" w:rsidRDefault="009953BA" w:rsidP="009953BA">
      <w:pPr>
        <w:pStyle w:val="af9"/>
        <w:keepNext/>
        <w:rPr>
          <w:rtl/>
          <w:lang w:eastAsia="he-IL"/>
        </w:rPr>
      </w:pPr>
      <w:bookmarkStart w:id="3322" w:name="ET_guest_פנינה_אורן_שני_דור_580"/>
      <w:r w:rsidRPr="009953BA">
        <w:rPr>
          <w:rStyle w:val="TagStyle"/>
          <w:rtl/>
        </w:rPr>
        <w:t xml:space="preserve"> &lt;&lt; אורח &gt;&gt; </w:t>
      </w:r>
      <w:r>
        <w:rPr>
          <w:rtl/>
          <w:lang w:eastAsia="he-IL"/>
        </w:rPr>
        <w:t>פנינה אורן שני דור:</w:t>
      </w:r>
      <w:r w:rsidRPr="009953BA">
        <w:rPr>
          <w:rStyle w:val="TagStyle"/>
          <w:rtl/>
        </w:rPr>
        <w:t xml:space="preserve"> &lt;&lt; אורח &gt;&gt;</w:t>
      </w:r>
      <w:r w:rsidR="007436CA">
        <w:rPr>
          <w:rtl/>
          <w:lang w:eastAsia="he-IL"/>
        </w:rPr>
        <w:t xml:space="preserve"> </w:t>
      </w:r>
      <w:bookmarkEnd w:id="3322"/>
    </w:p>
    <w:p w14:paraId="072D5542" w14:textId="77777777" w:rsidR="009953BA" w:rsidRDefault="009953BA" w:rsidP="009953BA">
      <w:pPr>
        <w:pStyle w:val="KeepWithNext"/>
        <w:rPr>
          <w:rtl/>
          <w:lang w:eastAsia="he-IL"/>
        </w:rPr>
      </w:pPr>
    </w:p>
    <w:p w14:paraId="535F151D" w14:textId="2D01FF99" w:rsidR="009953BA" w:rsidRDefault="009953BA" w:rsidP="009953BA">
      <w:pPr>
        <w:rPr>
          <w:rtl/>
          <w:lang w:eastAsia="he-IL"/>
        </w:rPr>
      </w:pPr>
      <w:r>
        <w:rPr>
          <w:rFonts w:hint="cs"/>
          <w:rtl/>
          <w:lang w:eastAsia="he-IL"/>
        </w:rPr>
        <w:t xml:space="preserve">כרגע זה על מזון בתפזורת ואנחנו מבקשים להרחיב את זה גם על מזון </w:t>
      </w:r>
      <w:bookmarkStart w:id="3323" w:name="_ETM_Q1_1040888"/>
      <w:bookmarkEnd w:id="3323"/>
      <w:r>
        <w:rPr>
          <w:rFonts w:hint="cs"/>
          <w:rtl/>
          <w:lang w:eastAsia="he-IL"/>
        </w:rPr>
        <w:t>ארוז מראש.</w:t>
      </w:r>
    </w:p>
    <w:p w14:paraId="7FB0CB77" w14:textId="77777777" w:rsidR="009953BA" w:rsidRDefault="009953BA" w:rsidP="009953BA">
      <w:pPr>
        <w:rPr>
          <w:rtl/>
          <w:lang w:eastAsia="he-IL"/>
        </w:rPr>
      </w:pPr>
      <w:bookmarkStart w:id="3324" w:name="_ETM_Q1_1044858"/>
      <w:bookmarkStart w:id="3325" w:name="_ETM_Q1_1045007"/>
      <w:bookmarkEnd w:id="3324"/>
      <w:bookmarkEnd w:id="3325"/>
    </w:p>
    <w:p w14:paraId="45527B6F" w14:textId="39BE096D" w:rsidR="009953BA" w:rsidRDefault="009953BA" w:rsidP="009953BA">
      <w:pPr>
        <w:pStyle w:val="af9"/>
        <w:keepNext/>
        <w:rPr>
          <w:rtl/>
          <w:lang w:eastAsia="he-IL"/>
        </w:rPr>
      </w:pPr>
      <w:bookmarkStart w:id="3326" w:name="ET_guest_משה_בר_סימן_טוב_582"/>
      <w:r w:rsidRPr="009953BA">
        <w:rPr>
          <w:rStyle w:val="TagStyle"/>
          <w:rtl/>
        </w:rPr>
        <w:t xml:space="preserve"> &lt;&lt; אורח &gt;&gt; </w:t>
      </w:r>
      <w:r>
        <w:rPr>
          <w:rtl/>
          <w:lang w:eastAsia="he-IL"/>
        </w:rPr>
        <w:t>משה בר סימן טוב:</w:t>
      </w:r>
      <w:r w:rsidRPr="009953BA">
        <w:rPr>
          <w:rStyle w:val="TagStyle"/>
          <w:rtl/>
        </w:rPr>
        <w:t xml:space="preserve"> &lt;&lt; אורח &gt;&gt;</w:t>
      </w:r>
      <w:r w:rsidR="007436CA">
        <w:rPr>
          <w:rtl/>
          <w:lang w:eastAsia="he-IL"/>
        </w:rPr>
        <w:t xml:space="preserve"> </w:t>
      </w:r>
      <w:bookmarkEnd w:id="3326"/>
    </w:p>
    <w:p w14:paraId="46D2B3C5" w14:textId="0AC88D3B" w:rsidR="009953BA" w:rsidRDefault="009953BA" w:rsidP="009953BA">
      <w:pPr>
        <w:pStyle w:val="KeepWithNext"/>
        <w:rPr>
          <w:rtl/>
          <w:lang w:eastAsia="he-IL"/>
        </w:rPr>
      </w:pPr>
    </w:p>
    <w:p w14:paraId="5D4587E1" w14:textId="6B673F81" w:rsidR="009953BA" w:rsidRDefault="009953BA" w:rsidP="009953BA">
      <w:pPr>
        <w:rPr>
          <w:rtl/>
          <w:lang w:eastAsia="he-IL"/>
        </w:rPr>
      </w:pPr>
      <w:bookmarkStart w:id="3327" w:name="_ETM_Q1_1044865"/>
      <w:bookmarkStart w:id="3328" w:name="_ETM_Q1_1044890"/>
      <w:bookmarkEnd w:id="3327"/>
      <w:bookmarkEnd w:id="3328"/>
      <w:r>
        <w:rPr>
          <w:rFonts w:hint="cs"/>
          <w:rtl/>
          <w:lang w:eastAsia="he-IL"/>
        </w:rPr>
        <w:t xml:space="preserve">להסמיך את השר להרחיב בצו באישור </w:t>
      </w:r>
      <w:bookmarkStart w:id="3329" w:name="_ETM_Q1_1047223"/>
      <w:bookmarkEnd w:id="3329"/>
      <w:r>
        <w:rPr>
          <w:rFonts w:hint="cs"/>
          <w:rtl/>
          <w:lang w:eastAsia="he-IL"/>
        </w:rPr>
        <w:t xml:space="preserve">הוועדה את תחולת המזונות עליהם זה חל. </w:t>
      </w:r>
    </w:p>
    <w:p w14:paraId="238F64AC" w14:textId="77777777" w:rsidR="0025063F" w:rsidRDefault="0025063F" w:rsidP="009953BA">
      <w:pPr>
        <w:rPr>
          <w:rtl/>
          <w:lang w:eastAsia="he-IL"/>
        </w:rPr>
      </w:pPr>
    </w:p>
    <w:p w14:paraId="171FF347" w14:textId="1C01C324" w:rsidR="0025063F" w:rsidRDefault="0025063F" w:rsidP="0025063F">
      <w:pPr>
        <w:pStyle w:val="af9"/>
        <w:keepNext/>
        <w:rPr>
          <w:rtl/>
          <w:lang w:eastAsia="he-IL"/>
        </w:rPr>
      </w:pPr>
      <w:bookmarkStart w:id="3330" w:name="ET_guest_930750_583"/>
      <w:r w:rsidRPr="0025063F">
        <w:rPr>
          <w:rStyle w:val="TagStyle"/>
          <w:rtl/>
        </w:rPr>
        <w:t xml:space="preserve"> &lt;&lt; אורח &gt;&gt; </w:t>
      </w:r>
      <w:r>
        <w:rPr>
          <w:rtl/>
          <w:lang w:eastAsia="he-IL"/>
        </w:rPr>
        <w:t xml:space="preserve">לירון </w:t>
      </w:r>
      <w:proofErr w:type="spellStart"/>
      <w:r>
        <w:rPr>
          <w:rtl/>
          <w:lang w:eastAsia="he-IL"/>
        </w:rPr>
        <w:t>הרשטיין</w:t>
      </w:r>
      <w:proofErr w:type="spellEnd"/>
      <w:r>
        <w:rPr>
          <w:rtl/>
          <w:lang w:eastAsia="he-IL"/>
        </w:rPr>
        <w:t>:</w:t>
      </w:r>
      <w:r w:rsidRPr="0025063F">
        <w:rPr>
          <w:rStyle w:val="TagStyle"/>
          <w:rtl/>
        </w:rPr>
        <w:t xml:space="preserve"> &lt;&lt; אורח &gt;&gt;</w:t>
      </w:r>
      <w:r w:rsidR="007436CA">
        <w:rPr>
          <w:rtl/>
          <w:lang w:eastAsia="he-IL"/>
        </w:rPr>
        <w:t xml:space="preserve"> </w:t>
      </w:r>
      <w:bookmarkEnd w:id="3330"/>
    </w:p>
    <w:p w14:paraId="6BFA1004" w14:textId="77777777" w:rsidR="0025063F" w:rsidRDefault="0025063F" w:rsidP="0025063F">
      <w:pPr>
        <w:pStyle w:val="KeepWithNext"/>
        <w:rPr>
          <w:rtl/>
          <w:lang w:eastAsia="he-IL"/>
        </w:rPr>
      </w:pPr>
    </w:p>
    <w:p w14:paraId="61614DBD" w14:textId="5841639C" w:rsidR="0025063F" w:rsidRDefault="0025063F" w:rsidP="0025063F">
      <w:pPr>
        <w:rPr>
          <w:rtl/>
          <w:lang w:eastAsia="he-IL"/>
        </w:rPr>
      </w:pPr>
      <w:r>
        <w:rPr>
          <w:rFonts w:hint="cs"/>
          <w:rtl/>
          <w:lang w:eastAsia="he-IL"/>
        </w:rPr>
        <w:t xml:space="preserve">אני </w:t>
      </w:r>
      <w:proofErr w:type="spellStart"/>
      <w:r>
        <w:rPr>
          <w:rFonts w:hint="cs"/>
          <w:rtl/>
          <w:lang w:eastAsia="he-IL"/>
        </w:rPr>
        <w:t>מקרפור</w:t>
      </w:r>
      <w:proofErr w:type="spellEnd"/>
      <w:r>
        <w:rPr>
          <w:rFonts w:hint="cs"/>
          <w:rtl/>
          <w:lang w:eastAsia="he-IL"/>
        </w:rPr>
        <w:t xml:space="preserve"> ישראל. מאוד מאוד חשוב לי להביא את </w:t>
      </w:r>
      <w:bookmarkStart w:id="3331" w:name="_ETM_Q1_1061166"/>
      <w:bookmarkEnd w:id="3331"/>
      <w:r>
        <w:rPr>
          <w:rFonts w:hint="cs"/>
          <w:rtl/>
          <w:lang w:eastAsia="he-IL"/>
        </w:rPr>
        <w:t>הצד שלנו בסיפור.</w:t>
      </w:r>
      <w:r w:rsidR="008D2DE1">
        <w:rPr>
          <w:rFonts w:hint="cs"/>
          <w:rtl/>
          <w:lang w:eastAsia="he-IL"/>
        </w:rPr>
        <w:t xml:space="preserve"> </w:t>
      </w:r>
      <w:r>
        <w:rPr>
          <w:rFonts w:hint="cs"/>
          <w:rtl/>
          <w:lang w:eastAsia="he-IL"/>
        </w:rPr>
        <w:t>אנחנו יבואן נאות. יש לנו את היכולת להחיל</w:t>
      </w:r>
      <w:r w:rsidR="008D2DE1">
        <w:rPr>
          <w:rFonts w:hint="cs"/>
          <w:rtl/>
          <w:lang w:eastAsia="he-IL"/>
        </w:rPr>
        <w:t xml:space="preserve"> </w:t>
      </w:r>
      <w:r>
        <w:rPr>
          <w:rFonts w:hint="cs"/>
          <w:rtl/>
          <w:lang w:eastAsia="he-IL"/>
        </w:rPr>
        <w:t>את סקר הסיכונים ברשת השיווק</w:t>
      </w:r>
      <w:bookmarkStart w:id="3332" w:name="_ETM_Q1_1068047"/>
      <w:bookmarkEnd w:id="3332"/>
      <w:r>
        <w:rPr>
          <w:rFonts w:hint="cs"/>
          <w:rtl/>
          <w:lang w:eastAsia="he-IL"/>
        </w:rPr>
        <w:t xml:space="preserve">. הסיפור הזה של </w:t>
      </w:r>
      <w:proofErr w:type="spellStart"/>
      <w:r>
        <w:rPr>
          <w:rFonts w:hint="cs"/>
          <w:rtl/>
          <w:lang w:eastAsia="he-IL"/>
        </w:rPr>
        <w:t>ליסטריה</w:t>
      </w:r>
      <w:proofErr w:type="spellEnd"/>
      <w:r>
        <w:rPr>
          <w:rFonts w:hint="cs"/>
          <w:rtl/>
          <w:lang w:eastAsia="he-IL"/>
        </w:rPr>
        <w:t xml:space="preserve"> הוא מאוד מאוד משמעותי,</w:t>
      </w:r>
      <w:bookmarkStart w:id="3333" w:name="_ETM_Q1_1080011"/>
      <w:bookmarkEnd w:id="3333"/>
      <w:r>
        <w:rPr>
          <w:rFonts w:hint="cs"/>
          <w:rtl/>
          <w:lang w:eastAsia="he-IL"/>
        </w:rPr>
        <w:t xml:space="preserve"> לא רק בגלל המזון שהוא ברור. כמו שנאמר כאן, </w:t>
      </w:r>
      <w:bookmarkStart w:id="3334" w:name="_ETM_Q1_1084195"/>
      <w:bookmarkEnd w:id="3334"/>
      <w:r>
        <w:rPr>
          <w:rFonts w:hint="cs"/>
          <w:rtl/>
          <w:lang w:eastAsia="he-IL"/>
        </w:rPr>
        <w:t xml:space="preserve">בהחלט צריך שיהיו הכלים להתמודד. אני כיבואן שעובד עם </w:t>
      </w:r>
      <w:bookmarkStart w:id="3335" w:name="_ETM_Q1_1091325"/>
      <w:bookmarkEnd w:id="3335"/>
      <w:r>
        <w:rPr>
          <w:rFonts w:hint="cs"/>
          <w:rtl/>
          <w:lang w:eastAsia="he-IL"/>
        </w:rPr>
        <w:t>היצרנים באירופה, ברגע שאני אומרת להם שאני צריכה את</w:t>
      </w:r>
      <w:bookmarkStart w:id="3336" w:name="_ETM_Q1_1095436"/>
      <w:bookmarkEnd w:id="3336"/>
      <w:r>
        <w:rPr>
          <w:rFonts w:hint="cs"/>
          <w:rtl/>
          <w:lang w:eastAsia="he-IL"/>
        </w:rPr>
        <w:t xml:space="preserve"> האישור שלהם של אפס </w:t>
      </w:r>
      <w:proofErr w:type="spellStart"/>
      <w:r>
        <w:rPr>
          <w:rFonts w:hint="cs"/>
          <w:rtl/>
          <w:lang w:eastAsia="he-IL"/>
        </w:rPr>
        <w:t>ליסטריה</w:t>
      </w:r>
      <w:proofErr w:type="spellEnd"/>
      <w:r>
        <w:rPr>
          <w:rFonts w:hint="cs"/>
          <w:rtl/>
          <w:lang w:eastAsia="he-IL"/>
        </w:rPr>
        <w:t xml:space="preserve">, הם אומרים שאין בעיה, נעשה בדיקה, אפס </w:t>
      </w:r>
      <w:proofErr w:type="spellStart"/>
      <w:r>
        <w:rPr>
          <w:rFonts w:hint="cs"/>
          <w:rtl/>
          <w:lang w:eastAsia="he-IL"/>
        </w:rPr>
        <w:t>ליסטריה</w:t>
      </w:r>
      <w:proofErr w:type="spellEnd"/>
      <w:r>
        <w:rPr>
          <w:rFonts w:hint="cs"/>
          <w:rtl/>
          <w:lang w:eastAsia="he-IL"/>
        </w:rPr>
        <w:t xml:space="preserve"> אני יכול לתת לך</w:t>
      </w:r>
      <w:bookmarkStart w:id="3337" w:name="_ETM_Q1_1105082"/>
      <w:bookmarkEnd w:id="3337"/>
      <w:r>
        <w:rPr>
          <w:rFonts w:hint="cs"/>
          <w:rtl/>
          <w:lang w:eastAsia="he-IL"/>
        </w:rPr>
        <w:t xml:space="preserve"> ביציאה מהמפעל אבל אחר כך אני לא מוכן לקחת את הסיכון שיבוא משרד הבריאות ויהיו </w:t>
      </w:r>
      <w:bookmarkStart w:id="3338" w:name="_ETM_Q1_1112757"/>
      <w:bookmarkEnd w:id="3338"/>
      <w:r>
        <w:rPr>
          <w:rFonts w:hint="cs"/>
          <w:rtl/>
          <w:lang w:eastAsia="he-IL"/>
        </w:rPr>
        <w:t xml:space="preserve">לכם שלוש </w:t>
      </w:r>
      <w:proofErr w:type="spellStart"/>
      <w:r>
        <w:rPr>
          <w:rFonts w:hint="cs"/>
          <w:rtl/>
          <w:lang w:eastAsia="he-IL"/>
        </w:rPr>
        <w:t>ליסטריה</w:t>
      </w:r>
      <w:proofErr w:type="spellEnd"/>
      <w:r>
        <w:rPr>
          <w:rFonts w:hint="cs"/>
          <w:rtl/>
          <w:lang w:eastAsia="he-IL"/>
        </w:rPr>
        <w:t xml:space="preserve">, שבע </w:t>
      </w:r>
      <w:proofErr w:type="spellStart"/>
      <w:r>
        <w:rPr>
          <w:rFonts w:hint="cs"/>
          <w:rtl/>
          <w:lang w:eastAsia="he-IL"/>
        </w:rPr>
        <w:t>ליסטריה</w:t>
      </w:r>
      <w:proofErr w:type="spellEnd"/>
      <w:r>
        <w:rPr>
          <w:rFonts w:hint="cs"/>
          <w:rtl/>
          <w:lang w:eastAsia="he-IL"/>
        </w:rPr>
        <w:t xml:space="preserve">, 99 </w:t>
      </w:r>
      <w:proofErr w:type="spellStart"/>
      <w:r>
        <w:rPr>
          <w:rFonts w:hint="cs"/>
          <w:rtl/>
          <w:lang w:eastAsia="he-IL"/>
        </w:rPr>
        <w:t>ליסטריה</w:t>
      </w:r>
      <w:proofErr w:type="spellEnd"/>
      <w:r>
        <w:rPr>
          <w:rFonts w:hint="cs"/>
          <w:rtl/>
          <w:lang w:eastAsia="he-IL"/>
        </w:rPr>
        <w:t xml:space="preserve"> ואתם תעשו לי </w:t>
      </w:r>
      <w:proofErr w:type="spellStart"/>
      <w:r>
        <w:rPr>
          <w:rFonts w:hint="cs"/>
          <w:rtl/>
          <w:lang w:eastAsia="he-IL"/>
        </w:rPr>
        <w:t>ריקול</w:t>
      </w:r>
      <w:proofErr w:type="spellEnd"/>
      <w:r>
        <w:rPr>
          <w:rFonts w:hint="cs"/>
          <w:rtl/>
          <w:lang w:eastAsia="he-IL"/>
        </w:rPr>
        <w:t xml:space="preserve"> כשלי מותר </w:t>
      </w:r>
      <w:bookmarkStart w:id="3339" w:name="_ETM_Q1_1116019"/>
      <w:bookmarkEnd w:id="3339"/>
      <w:r>
        <w:rPr>
          <w:rFonts w:hint="cs"/>
          <w:rtl/>
          <w:lang w:eastAsia="he-IL"/>
        </w:rPr>
        <w:t xml:space="preserve">עד 100. הוא אומר אתם פוגעים לי בשם </w:t>
      </w:r>
      <w:bookmarkStart w:id="3340" w:name="_ETM_Q1_1121121"/>
      <w:bookmarkEnd w:id="3340"/>
      <w:r>
        <w:rPr>
          <w:rFonts w:hint="cs"/>
          <w:rtl/>
          <w:lang w:eastAsia="he-IL"/>
        </w:rPr>
        <w:t xml:space="preserve">ואם אני עושה </w:t>
      </w:r>
      <w:proofErr w:type="spellStart"/>
      <w:r>
        <w:rPr>
          <w:rFonts w:hint="cs"/>
          <w:rtl/>
          <w:lang w:eastAsia="he-IL"/>
        </w:rPr>
        <w:t>ריקול</w:t>
      </w:r>
      <w:proofErr w:type="spellEnd"/>
      <w:r>
        <w:rPr>
          <w:rFonts w:hint="cs"/>
          <w:rtl/>
          <w:lang w:eastAsia="he-IL"/>
        </w:rPr>
        <w:t xml:space="preserve"> בישראל אני חייב לנהל גם </w:t>
      </w:r>
      <w:proofErr w:type="spellStart"/>
      <w:r>
        <w:rPr>
          <w:rFonts w:hint="cs"/>
          <w:rtl/>
          <w:lang w:eastAsia="he-IL"/>
        </w:rPr>
        <w:t>ריקול</w:t>
      </w:r>
      <w:proofErr w:type="spellEnd"/>
      <w:r>
        <w:rPr>
          <w:rFonts w:hint="cs"/>
          <w:rtl/>
          <w:lang w:eastAsia="he-IL"/>
        </w:rPr>
        <w:t xml:space="preserve"> </w:t>
      </w:r>
      <w:bookmarkStart w:id="3341" w:name="_ETM_Q1_1123851"/>
      <w:bookmarkEnd w:id="3341"/>
      <w:r>
        <w:rPr>
          <w:rFonts w:hint="cs"/>
          <w:rtl/>
          <w:lang w:eastAsia="he-IL"/>
        </w:rPr>
        <w:t>באירופה למרות שזה לא נדרש. לכן יש</w:t>
      </w:r>
      <w:r w:rsidR="008D2DE1">
        <w:rPr>
          <w:rFonts w:hint="cs"/>
          <w:rtl/>
          <w:lang w:eastAsia="he-IL"/>
        </w:rPr>
        <w:t xml:space="preserve"> </w:t>
      </w:r>
      <w:bookmarkStart w:id="3342" w:name="_ETM_Q1_1128427"/>
      <w:bookmarkEnd w:id="3342"/>
      <w:r>
        <w:rPr>
          <w:rFonts w:hint="cs"/>
          <w:rtl/>
          <w:lang w:eastAsia="he-IL"/>
        </w:rPr>
        <w:t>יצרנים שפשוט מסרבים למכור לנו בישראל. זה משהו שהוא מאוד מאוד חשוב להתייחס ולתת עליו את הדעת וכן</w:t>
      </w:r>
      <w:r w:rsidR="008D2DE1">
        <w:rPr>
          <w:rFonts w:hint="cs"/>
          <w:rtl/>
          <w:lang w:eastAsia="he-IL"/>
        </w:rPr>
        <w:t xml:space="preserve"> </w:t>
      </w:r>
      <w:r>
        <w:rPr>
          <w:rFonts w:hint="cs"/>
          <w:rtl/>
          <w:lang w:eastAsia="he-IL"/>
        </w:rPr>
        <w:t xml:space="preserve">לאמץ את הרגולציה. </w:t>
      </w:r>
    </w:p>
    <w:p w14:paraId="393499AD" w14:textId="77777777" w:rsidR="0025063F" w:rsidRDefault="0025063F" w:rsidP="0025063F">
      <w:pPr>
        <w:rPr>
          <w:rtl/>
          <w:lang w:eastAsia="he-IL"/>
        </w:rPr>
      </w:pPr>
    </w:p>
    <w:p w14:paraId="1E9D6F3A" w14:textId="3B374F7D" w:rsidR="0025063F" w:rsidRDefault="0025063F" w:rsidP="0025063F">
      <w:pPr>
        <w:rPr>
          <w:rtl/>
          <w:lang w:eastAsia="he-IL"/>
        </w:rPr>
      </w:pPr>
      <w:r w:rsidRPr="0025063F">
        <w:rPr>
          <w:rFonts w:hint="cs"/>
          <w:rtl/>
        </w:rPr>
        <w:t>אני מבינה את הצורך להיערכות</w:t>
      </w:r>
      <w:r>
        <w:rPr>
          <w:rFonts w:hint="cs"/>
          <w:rtl/>
          <w:lang w:eastAsia="he-IL"/>
        </w:rPr>
        <w:t xml:space="preserve"> ש</w:t>
      </w:r>
      <w:bookmarkStart w:id="3343" w:name="_ETM_Q1_1148487"/>
      <w:bookmarkEnd w:id="3343"/>
      <w:r>
        <w:rPr>
          <w:rFonts w:hint="cs"/>
          <w:rtl/>
          <w:lang w:eastAsia="he-IL"/>
        </w:rPr>
        <w:t>ל כולנו אבל אני לא שמעתי ש</w:t>
      </w:r>
      <w:bookmarkStart w:id="3344" w:name="_ETM_Q1_1152334"/>
      <w:bookmarkEnd w:id="3344"/>
      <w:r>
        <w:rPr>
          <w:rFonts w:hint="cs"/>
          <w:rtl/>
          <w:lang w:eastAsia="he-IL"/>
        </w:rPr>
        <w:t xml:space="preserve">יש כאן לוח זמנים מתי ייכנסו, מתי יפתחו, </w:t>
      </w:r>
      <w:bookmarkStart w:id="3345" w:name="_ETM_Q1_1156041"/>
      <w:bookmarkEnd w:id="3345"/>
      <w:r>
        <w:rPr>
          <w:rFonts w:hint="cs"/>
          <w:rtl/>
          <w:lang w:eastAsia="he-IL"/>
        </w:rPr>
        <w:t>כמה זמן נדרש וגם אחרי שיעבירו את זה בקריאה ראשונה</w:t>
      </w:r>
      <w:bookmarkStart w:id="3346" w:name="_ETM_Q1_1158732"/>
      <w:bookmarkEnd w:id="3346"/>
      <w:r>
        <w:rPr>
          <w:rFonts w:hint="cs"/>
          <w:rtl/>
          <w:lang w:eastAsia="he-IL"/>
        </w:rPr>
        <w:t>, שנייה ושלישית, מתי זה ייכנס לתוקף</w:t>
      </w:r>
      <w:r w:rsidR="008D3C99">
        <w:rPr>
          <w:rFonts w:hint="cs"/>
          <w:rtl/>
          <w:lang w:eastAsia="he-IL"/>
        </w:rPr>
        <w:t xml:space="preserve">, האם </w:t>
      </w:r>
      <w:proofErr w:type="spellStart"/>
      <w:r w:rsidR="008D3C99">
        <w:rPr>
          <w:rFonts w:hint="cs"/>
          <w:rtl/>
          <w:lang w:eastAsia="he-IL"/>
        </w:rPr>
        <w:t>מיידית</w:t>
      </w:r>
      <w:proofErr w:type="spellEnd"/>
      <w:r w:rsidR="008D3C99">
        <w:rPr>
          <w:rFonts w:hint="cs"/>
          <w:rtl/>
          <w:lang w:eastAsia="he-IL"/>
        </w:rPr>
        <w:t xml:space="preserve"> </w:t>
      </w:r>
      <w:bookmarkStart w:id="3347" w:name="_ETM_Q1_1165721"/>
      <w:bookmarkEnd w:id="3347"/>
      <w:r w:rsidR="008D3C99">
        <w:rPr>
          <w:rFonts w:hint="cs"/>
          <w:rtl/>
          <w:lang w:eastAsia="he-IL"/>
        </w:rPr>
        <w:t>או לא.</w:t>
      </w:r>
    </w:p>
    <w:p w14:paraId="1DE76794" w14:textId="77777777" w:rsidR="008D3C99" w:rsidRDefault="008D3C99" w:rsidP="0025063F">
      <w:pPr>
        <w:rPr>
          <w:rtl/>
          <w:lang w:eastAsia="he-IL"/>
        </w:rPr>
      </w:pPr>
      <w:bookmarkStart w:id="3348" w:name="_ETM_Q1_1167840"/>
      <w:bookmarkStart w:id="3349" w:name="_ETM_Q1_1167881"/>
      <w:bookmarkStart w:id="3350" w:name="_ETM_Q1_1168945"/>
      <w:bookmarkEnd w:id="3348"/>
      <w:bookmarkEnd w:id="3349"/>
      <w:bookmarkEnd w:id="3350"/>
    </w:p>
    <w:p w14:paraId="53CDBF8D" w14:textId="72B6976D" w:rsidR="008D3C99" w:rsidRDefault="008D3C99" w:rsidP="008D3C99">
      <w:pPr>
        <w:pStyle w:val="af6"/>
        <w:keepNext/>
        <w:rPr>
          <w:rtl/>
        </w:rPr>
      </w:pPr>
      <w:bookmarkStart w:id="3351" w:name="ET_yor_6447_584"/>
      <w:r w:rsidRPr="008D3C99">
        <w:rPr>
          <w:rStyle w:val="TagStyle"/>
          <w:rtl/>
        </w:rPr>
        <w:t xml:space="preserve"> &lt;&lt; יור &gt;&gt; </w:t>
      </w:r>
      <w:r>
        <w:rPr>
          <w:rtl/>
        </w:rPr>
        <w:t xml:space="preserve">היו"ר יונתן </w:t>
      </w:r>
      <w:proofErr w:type="spellStart"/>
      <w:r>
        <w:rPr>
          <w:rtl/>
        </w:rPr>
        <w:t>מישרקי</w:t>
      </w:r>
      <w:proofErr w:type="spellEnd"/>
      <w:r>
        <w:rPr>
          <w:rtl/>
        </w:rPr>
        <w:t>:</w:t>
      </w:r>
      <w:r w:rsidRPr="008D3C99">
        <w:rPr>
          <w:rStyle w:val="TagStyle"/>
          <w:rtl/>
        </w:rPr>
        <w:t xml:space="preserve"> &lt;&lt; יור &gt;&gt;</w:t>
      </w:r>
      <w:r w:rsidR="007436CA">
        <w:rPr>
          <w:rtl/>
        </w:rPr>
        <w:t xml:space="preserve"> </w:t>
      </w:r>
      <w:bookmarkEnd w:id="3351"/>
    </w:p>
    <w:p w14:paraId="610FB304" w14:textId="77777777" w:rsidR="008D3C99" w:rsidRDefault="008D3C99" w:rsidP="008D3C99">
      <w:pPr>
        <w:pStyle w:val="KeepWithNext"/>
        <w:rPr>
          <w:rtl/>
          <w:lang w:eastAsia="he-IL"/>
        </w:rPr>
      </w:pPr>
    </w:p>
    <w:p w14:paraId="0542B5DE" w14:textId="77777777" w:rsidR="008D3C99" w:rsidRDefault="008D3C99" w:rsidP="008D3C99">
      <w:pPr>
        <w:rPr>
          <w:rtl/>
          <w:lang w:eastAsia="he-IL"/>
        </w:rPr>
      </w:pPr>
      <w:bookmarkStart w:id="3352" w:name="_ETM_Q1_1169268"/>
      <w:bookmarkStart w:id="3353" w:name="_ETM_Q1_1169305"/>
      <w:bookmarkEnd w:id="3352"/>
      <w:bookmarkEnd w:id="3353"/>
      <w:r>
        <w:rPr>
          <w:rFonts w:hint="cs"/>
          <w:rtl/>
          <w:lang w:eastAsia="he-IL"/>
        </w:rPr>
        <w:t>קודם כל, את מבינה שזה עמד בליבת הדיבור בימים ה</w:t>
      </w:r>
      <w:bookmarkStart w:id="3354" w:name="_ETM_Q1_1172256"/>
      <w:bookmarkEnd w:id="3354"/>
      <w:r>
        <w:rPr>
          <w:rFonts w:hint="cs"/>
          <w:rtl/>
          <w:lang w:eastAsia="he-IL"/>
        </w:rPr>
        <w:t xml:space="preserve">אחרונים ובכלל בתהליך חקיקה. בסופו של דבר למשרד הבריאות יש אחריות על בריאות הציבור וכשהוא אומר לי שהוא כרגע </w:t>
      </w:r>
      <w:bookmarkStart w:id="3355" w:name="_ETM_Q1_1179360"/>
      <w:bookmarkEnd w:id="3355"/>
      <w:r>
        <w:rPr>
          <w:rFonts w:hint="cs"/>
          <w:rtl/>
          <w:lang w:eastAsia="he-IL"/>
        </w:rPr>
        <w:t xml:space="preserve">לא ערוך, אני בטח לא אאלץ אותו לעשות דבר כזה. זאת אחריות גדולה על </w:t>
      </w:r>
      <w:bookmarkStart w:id="3356" w:name="_ETM_Q1_1184909"/>
      <w:bookmarkEnd w:id="3356"/>
      <w:r>
        <w:rPr>
          <w:rFonts w:hint="cs"/>
          <w:rtl/>
          <w:lang w:eastAsia="he-IL"/>
        </w:rPr>
        <w:t>הכתפיים שלנו.</w:t>
      </w:r>
    </w:p>
    <w:p w14:paraId="3B8FBB89" w14:textId="77777777" w:rsidR="008D3C99" w:rsidRDefault="008D3C99" w:rsidP="008D3C99">
      <w:pPr>
        <w:rPr>
          <w:rtl/>
          <w:lang w:eastAsia="he-IL"/>
        </w:rPr>
      </w:pPr>
      <w:bookmarkStart w:id="3357" w:name="_ETM_Q1_1189134"/>
      <w:bookmarkStart w:id="3358" w:name="_ETM_Q1_1189173"/>
      <w:bookmarkEnd w:id="3357"/>
      <w:bookmarkEnd w:id="3358"/>
    </w:p>
    <w:p w14:paraId="3F9BD90C" w14:textId="2CFC0C6A" w:rsidR="008D3C99" w:rsidRDefault="008D3C99" w:rsidP="008D3C99">
      <w:pPr>
        <w:rPr>
          <w:rtl/>
          <w:lang w:eastAsia="he-IL"/>
        </w:rPr>
      </w:pPr>
      <w:bookmarkStart w:id="3359" w:name="_ETM_Q1_1189271"/>
      <w:bookmarkStart w:id="3360" w:name="_ETM_Q1_1189304"/>
      <w:bookmarkEnd w:id="3359"/>
      <w:bookmarkEnd w:id="3360"/>
      <w:r>
        <w:rPr>
          <w:rFonts w:hint="cs"/>
          <w:rtl/>
          <w:lang w:eastAsia="he-IL"/>
        </w:rPr>
        <w:t xml:space="preserve">לגבי לוחות זמנים, אני יוצא מנקודת הנחה </w:t>
      </w:r>
      <w:bookmarkStart w:id="3361" w:name="_ETM_Q1_1190714"/>
      <w:bookmarkEnd w:id="3361"/>
      <w:r>
        <w:rPr>
          <w:rFonts w:hint="cs"/>
          <w:rtl/>
          <w:lang w:eastAsia="he-IL"/>
        </w:rPr>
        <w:t>שאם משרד הבריאות יביא את החקיקה הזאת</w:t>
      </w:r>
      <w:bookmarkStart w:id="3362" w:name="_ETM_Q1_1192003"/>
      <w:bookmarkEnd w:id="3362"/>
      <w:r>
        <w:rPr>
          <w:rFonts w:hint="cs"/>
          <w:rtl/>
          <w:lang w:eastAsia="he-IL"/>
        </w:rPr>
        <w:t xml:space="preserve"> לשולחן כאן והוא עושה הכול כדי לקדם אותה, גם</w:t>
      </w:r>
      <w:bookmarkStart w:id="3363" w:name="_ETM_Q1_1197873"/>
      <w:bookmarkEnd w:id="3363"/>
      <w:r>
        <w:rPr>
          <w:rFonts w:hint="cs"/>
          <w:rtl/>
          <w:lang w:eastAsia="he-IL"/>
        </w:rPr>
        <w:t xml:space="preserve"> לשלב הזה הוא יגיע.</w:t>
      </w:r>
      <w:r w:rsidR="008D2DE1">
        <w:rPr>
          <w:rFonts w:hint="cs"/>
          <w:rtl/>
          <w:lang w:eastAsia="he-IL"/>
        </w:rPr>
        <w:t xml:space="preserve"> </w:t>
      </w:r>
      <w:r>
        <w:rPr>
          <w:rFonts w:hint="cs"/>
          <w:rtl/>
          <w:lang w:eastAsia="he-IL"/>
        </w:rPr>
        <w:t>אני לא יודע אם אנחנו יכולים לתחם את זה בזמ</w:t>
      </w:r>
      <w:bookmarkStart w:id="3364" w:name="_ETM_Q1_1198889"/>
      <w:bookmarkStart w:id="3365" w:name="_ETM_Q1_1198926"/>
      <w:bookmarkEnd w:id="3364"/>
      <w:bookmarkEnd w:id="3365"/>
      <w:r>
        <w:rPr>
          <w:rFonts w:hint="cs"/>
          <w:rtl/>
          <w:lang w:eastAsia="he-IL"/>
        </w:rPr>
        <w:t>ן</w:t>
      </w:r>
    </w:p>
    <w:p w14:paraId="6BCC9A74" w14:textId="77777777" w:rsidR="008D3C99" w:rsidRDefault="008D3C99" w:rsidP="008D3C99">
      <w:pPr>
        <w:rPr>
          <w:rtl/>
          <w:lang w:eastAsia="he-IL"/>
        </w:rPr>
      </w:pPr>
      <w:bookmarkStart w:id="3366" w:name="_ETM_Q1_1200621"/>
      <w:bookmarkEnd w:id="3366"/>
    </w:p>
    <w:p w14:paraId="0EDB6795" w14:textId="64870932" w:rsidR="008D3C99" w:rsidRDefault="008D3C99" w:rsidP="008D3C99">
      <w:pPr>
        <w:pStyle w:val="af9"/>
        <w:keepNext/>
        <w:rPr>
          <w:rtl/>
          <w:lang w:eastAsia="he-IL"/>
        </w:rPr>
      </w:pPr>
      <w:bookmarkStart w:id="3367" w:name="ET_guest_משה_בר_סימן_טוב_585"/>
      <w:r w:rsidRPr="008D3C99">
        <w:rPr>
          <w:rStyle w:val="TagStyle"/>
          <w:rtl/>
        </w:rPr>
        <w:t xml:space="preserve"> &lt;&lt; אורח &gt;&gt; </w:t>
      </w:r>
      <w:r>
        <w:rPr>
          <w:rtl/>
          <w:lang w:eastAsia="he-IL"/>
        </w:rPr>
        <w:t>משה בר סימן טוב:</w:t>
      </w:r>
      <w:r w:rsidRPr="008D3C99">
        <w:rPr>
          <w:rStyle w:val="TagStyle"/>
          <w:rtl/>
        </w:rPr>
        <w:t xml:space="preserve"> &lt;&lt; אורח &gt;&gt;</w:t>
      </w:r>
      <w:r w:rsidR="007436CA">
        <w:rPr>
          <w:rtl/>
          <w:lang w:eastAsia="he-IL"/>
        </w:rPr>
        <w:t xml:space="preserve"> </w:t>
      </w:r>
      <w:bookmarkEnd w:id="3367"/>
    </w:p>
    <w:p w14:paraId="2CFCBDFF" w14:textId="77777777" w:rsidR="008D3C99" w:rsidRDefault="008D3C99" w:rsidP="008D3C99">
      <w:pPr>
        <w:pStyle w:val="KeepWithNext"/>
        <w:rPr>
          <w:rtl/>
          <w:lang w:eastAsia="he-IL"/>
        </w:rPr>
      </w:pPr>
    </w:p>
    <w:p w14:paraId="032D8B3B" w14:textId="021CC004" w:rsidR="008D3C99" w:rsidRDefault="008D3C99" w:rsidP="008D3C99">
      <w:pPr>
        <w:rPr>
          <w:rtl/>
          <w:lang w:eastAsia="he-IL"/>
        </w:rPr>
      </w:pPr>
      <w:bookmarkStart w:id="3368" w:name="_ETM_Q1_1200898"/>
      <w:bookmarkStart w:id="3369" w:name="_ETM_Q1_1200937"/>
      <w:bookmarkEnd w:id="3368"/>
      <w:bookmarkEnd w:id="3369"/>
      <w:r>
        <w:rPr>
          <w:rFonts w:hint="cs"/>
          <w:rtl/>
          <w:lang w:eastAsia="he-IL"/>
        </w:rPr>
        <w:t>אנחנו נבוא לוועדה בקרוב.</w:t>
      </w:r>
      <w:r w:rsidR="008D2DE1">
        <w:rPr>
          <w:rFonts w:hint="cs"/>
          <w:rtl/>
          <w:lang w:eastAsia="he-IL"/>
        </w:rPr>
        <w:t xml:space="preserve"> </w:t>
      </w:r>
      <w:r>
        <w:rPr>
          <w:rFonts w:hint="cs"/>
          <w:rtl/>
          <w:lang w:eastAsia="he-IL"/>
        </w:rPr>
        <w:t xml:space="preserve">יש כאן הרבה מאוד שינויים שאנחנו </w:t>
      </w:r>
      <w:bookmarkStart w:id="3370" w:name="_ETM_Q1_1208664"/>
      <w:bookmarkEnd w:id="3370"/>
      <w:r>
        <w:rPr>
          <w:rFonts w:hint="cs"/>
          <w:rtl/>
          <w:lang w:eastAsia="he-IL"/>
        </w:rPr>
        <w:t>עושים.</w:t>
      </w:r>
    </w:p>
    <w:p w14:paraId="6739B0D0" w14:textId="77777777" w:rsidR="008D3C99" w:rsidRDefault="008D3C99" w:rsidP="008D3C99">
      <w:pPr>
        <w:rPr>
          <w:rtl/>
          <w:lang w:eastAsia="he-IL"/>
        </w:rPr>
      </w:pPr>
      <w:bookmarkStart w:id="3371" w:name="_ETM_Q1_1211145"/>
      <w:bookmarkStart w:id="3372" w:name="_ETM_Q1_1211180"/>
      <w:bookmarkStart w:id="3373" w:name="_ETM_Q1_1211217"/>
      <w:bookmarkEnd w:id="3371"/>
      <w:bookmarkEnd w:id="3372"/>
      <w:bookmarkEnd w:id="3373"/>
    </w:p>
    <w:p w14:paraId="78F600DA" w14:textId="2BA6B860" w:rsidR="008D3C99" w:rsidRDefault="008D3C99" w:rsidP="008D3C99">
      <w:pPr>
        <w:pStyle w:val="af6"/>
        <w:keepNext/>
        <w:rPr>
          <w:rtl/>
        </w:rPr>
      </w:pPr>
      <w:bookmarkStart w:id="3374" w:name="ET_yor_6447_586"/>
      <w:r w:rsidRPr="008D3C99">
        <w:rPr>
          <w:rStyle w:val="TagStyle"/>
          <w:rtl/>
        </w:rPr>
        <w:t xml:space="preserve"> &lt;&lt; יור &gt;&gt; </w:t>
      </w:r>
      <w:r>
        <w:rPr>
          <w:rtl/>
        </w:rPr>
        <w:t xml:space="preserve">היו"ר יונתן </w:t>
      </w:r>
      <w:proofErr w:type="spellStart"/>
      <w:r>
        <w:rPr>
          <w:rtl/>
        </w:rPr>
        <w:t>מישרקי</w:t>
      </w:r>
      <w:proofErr w:type="spellEnd"/>
      <w:r>
        <w:rPr>
          <w:rtl/>
        </w:rPr>
        <w:t>:</w:t>
      </w:r>
      <w:r w:rsidRPr="008D3C99">
        <w:rPr>
          <w:rStyle w:val="TagStyle"/>
          <w:rtl/>
        </w:rPr>
        <w:t xml:space="preserve"> &lt;&lt; יור &gt;&gt;</w:t>
      </w:r>
      <w:r w:rsidR="007436CA">
        <w:rPr>
          <w:rtl/>
        </w:rPr>
        <w:t xml:space="preserve"> </w:t>
      </w:r>
      <w:bookmarkEnd w:id="3374"/>
    </w:p>
    <w:p w14:paraId="0A0C6B83" w14:textId="77777777" w:rsidR="008D3C99" w:rsidRDefault="008D3C99" w:rsidP="008D3C99">
      <w:pPr>
        <w:pStyle w:val="KeepWithNext"/>
        <w:rPr>
          <w:rtl/>
          <w:lang w:eastAsia="he-IL"/>
        </w:rPr>
      </w:pPr>
    </w:p>
    <w:p w14:paraId="2E329F45" w14:textId="1ABAAD01" w:rsidR="008D3C99" w:rsidRDefault="008D3C99" w:rsidP="008D3C99">
      <w:pPr>
        <w:rPr>
          <w:rtl/>
          <w:lang w:eastAsia="he-IL"/>
        </w:rPr>
      </w:pPr>
      <w:bookmarkStart w:id="3375" w:name="_ETM_Q1_1211500"/>
      <w:bookmarkStart w:id="3376" w:name="_ETM_Q1_1211532"/>
      <w:bookmarkEnd w:id="3375"/>
      <w:bookmarkEnd w:id="3376"/>
      <w:r>
        <w:rPr>
          <w:rFonts w:hint="cs"/>
          <w:rtl/>
          <w:lang w:eastAsia="he-IL"/>
        </w:rPr>
        <w:t xml:space="preserve">אני מעדיף לא לדחוק כשזה בא לבריאות הציבור. </w:t>
      </w:r>
      <w:bookmarkStart w:id="3377" w:name="_ETM_Q1_1214591"/>
      <w:bookmarkEnd w:id="3377"/>
      <w:r>
        <w:rPr>
          <w:rFonts w:hint="cs"/>
          <w:rtl/>
          <w:lang w:eastAsia="he-IL"/>
        </w:rPr>
        <w:t xml:space="preserve">אני מבין את הפן הכלכלי. אני לא מעיר לך. אני רק אומר לך </w:t>
      </w:r>
      <w:bookmarkStart w:id="3378" w:name="_ETM_Q1_1220924"/>
      <w:bookmarkEnd w:id="3378"/>
      <w:r>
        <w:rPr>
          <w:rFonts w:hint="cs"/>
          <w:rtl/>
          <w:lang w:eastAsia="he-IL"/>
        </w:rPr>
        <w:t xml:space="preserve">איך אני רואה את הדברים. בתהליך כאן היו הרבה מאוד </w:t>
      </w:r>
      <w:bookmarkStart w:id="3379" w:name="_ETM_Q1_1227648"/>
      <w:bookmarkEnd w:id="3379"/>
      <w:r>
        <w:rPr>
          <w:rFonts w:hint="cs"/>
          <w:rtl/>
          <w:lang w:eastAsia="he-IL"/>
        </w:rPr>
        <w:t xml:space="preserve">שלבים. </w:t>
      </w:r>
      <w:bookmarkStart w:id="3380" w:name="_ETM_Q1_1233934"/>
      <w:bookmarkEnd w:id="3380"/>
    </w:p>
    <w:p w14:paraId="15ED3F99" w14:textId="77777777" w:rsidR="008D3C99" w:rsidRDefault="008D3C99" w:rsidP="008D3C99">
      <w:pPr>
        <w:rPr>
          <w:rtl/>
          <w:lang w:eastAsia="he-IL"/>
        </w:rPr>
      </w:pPr>
      <w:bookmarkStart w:id="3381" w:name="_ETM_Q1_1233974"/>
      <w:bookmarkEnd w:id="3381"/>
    </w:p>
    <w:p w14:paraId="21C9B873" w14:textId="045F52E6" w:rsidR="008D3C99" w:rsidRDefault="008D3C99" w:rsidP="008D3C99">
      <w:pPr>
        <w:pStyle w:val="af9"/>
        <w:keepNext/>
        <w:rPr>
          <w:rtl/>
          <w:lang w:eastAsia="he-IL"/>
        </w:rPr>
      </w:pPr>
      <w:bookmarkStart w:id="3382" w:name="ET_guest_משה_בר_סימן_טוב_588"/>
      <w:r w:rsidRPr="008D3C99">
        <w:rPr>
          <w:rStyle w:val="TagStyle"/>
          <w:rtl/>
        </w:rPr>
        <w:t xml:space="preserve"> &lt;&lt; אורח &gt;&gt; </w:t>
      </w:r>
      <w:r>
        <w:rPr>
          <w:rtl/>
          <w:lang w:eastAsia="he-IL"/>
        </w:rPr>
        <w:t>משה בר סימן טוב:</w:t>
      </w:r>
      <w:r w:rsidRPr="008D3C99">
        <w:rPr>
          <w:rStyle w:val="TagStyle"/>
          <w:rtl/>
        </w:rPr>
        <w:t xml:space="preserve"> &lt;&lt; אורח &gt;&gt;</w:t>
      </w:r>
      <w:r w:rsidR="007436CA">
        <w:rPr>
          <w:rtl/>
          <w:lang w:eastAsia="he-IL"/>
        </w:rPr>
        <w:t xml:space="preserve"> </w:t>
      </w:r>
      <w:bookmarkEnd w:id="3382"/>
    </w:p>
    <w:p w14:paraId="10636FCC" w14:textId="77777777" w:rsidR="008D3C99" w:rsidRDefault="008D3C99" w:rsidP="008D3C99">
      <w:pPr>
        <w:pStyle w:val="KeepWithNext"/>
        <w:rPr>
          <w:rtl/>
          <w:lang w:eastAsia="he-IL"/>
        </w:rPr>
      </w:pPr>
    </w:p>
    <w:p w14:paraId="1E00FC09" w14:textId="4D1BA00B" w:rsidR="008D3C99" w:rsidRDefault="008D3C99" w:rsidP="008D3C99">
      <w:pPr>
        <w:rPr>
          <w:rtl/>
          <w:lang w:eastAsia="he-IL"/>
        </w:rPr>
      </w:pPr>
      <w:r>
        <w:rPr>
          <w:rFonts w:hint="cs"/>
          <w:rtl/>
          <w:lang w:eastAsia="he-IL"/>
        </w:rPr>
        <w:t xml:space="preserve">כל השיח שנעשה לא מתבטל. אנחנו פשוט לא </w:t>
      </w:r>
      <w:bookmarkStart w:id="3383" w:name="_ETM_Q1_1233783"/>
      <w:bookmarkEnd w:id="3383"/>
      <w:r>
        <w:rPr>
          <w:rFonts w:hint="cs"/>
          <w:rtl/>
          <w:lang w:eastAsia="he-IL"/>
        </w:rPr>
        <w:t>יודעים כרגע לעגן אותו בצורה מחייבת. מבחינת הכוונות,</w:t>
      </w:r>
      <w:bookmarkStart w:id="3384" w:name="_ETM_Q1_1238313"/>
      <w:bookmarkEnd w:id="3384"/>
      <w:r>
        <w:rPr>
          <w:rFonts w:hint="cs"/>
          <w:rtl/>
          <w:lang w:eastAsia="he-IL"/>
        </w:rPr>
        <w:t xml:space="preserve"> הן ברורות בכיוון הזה.</w:t>
      </w:r>
    </w:p>
    <w:p w14:paraId="4580CD32" w14:textId="77777777" w:rsidR="008D3C99" w:rsidRDefault="008D3C99" w:rsidP="008D3C99">
      <w:pPr>
        <w:rPr>
          <w:rtl/>
          <w:lang w:eastAsia="he-IL"/>
        </w:rPr>
      </w:pPr>
      <w:bookmarkStart w:id="3385" w:name="_ETM_Q1_1243231"/>
      <w:bookmarkStart w:id="3386" w:name="_ETM_Q1_1243271"/>
      <w:bookmarkEnd w:id="3385"/>
      <w:bookmarkEnd w:id="3386"/>
    </w:p>
    <w:p w14:paraId="15060D80" w14:textId="34BFE878" w:rsidR="008D3C99" w:rsidRDefault="008D3C99" w:rsidP="008D3C99">
      <w:pPr>
        <w:pStyle w:val="af9"/>
        <w:keepNext/>
        <w:rPr>
          <w:rtl/>
          <w:lang w:eastAsia="he-IL"/>
        </w:rPr>
      </w:pPr>
      <w:bookmarkStart w:id="3387" w:name="ET_guest_905462_589"/>
      <w:r w:rsidRPr="008D3C99">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D3C99">
        <w:rPr>
          <w:rStyle w:val="TagStyle"/>
          <w:rtl/>
        </w:rPr>
        <w:t xml:space="preserve"> &lt;&lt; אורח &gt;&gt;</w:t>
      </w:r>
      <w:r w:rsidR="007436CA">
        <w:rPr>
          <w:rtl/>
          <w:lang w:eastAsia="he-IL"/>
        </w:rPr>
        <w:t xml:space="preserve"> </w:t>
      </w:r>
      <w:bookmarkEnd w:id="3387"/>
    </w:p>
    <w:p w14:paraId="35A23E5E" w14:textId="77777777" w:rsidR="008D3C99" w:rsidRDefault="008D3C99" w:rsidP="008D3C99">
      <w:pPr>
        <w:pStyle w:val="KeepWithNext"/>
        <w:rPr>
          <w:rtl/>
          <w:lang w:eastAsia="he-IL"/>
        </w:rPr>
      </w:pPr>
    </w:p>
    <w:p w14:paraId="0DC57936" w14:textId="77777777" w:rsidR="00947BAD" w:rsidRDefault="008D3C99" w:rsidP="00947BAD">
      <w:pPr>
        <w:rPr>
          <w:rtl/>
          <w:lang w:eastAsia="he-IL"/>
        </w:rPr>
      </w:pPr>
      <w:r>
        <w:rPr>
          <w:rFonts w:hint="cs"/>
          <w:rtl/>
          <w:lang w:eastAsia="he-IL"/>
        </w:rPr>
        <w:t>צו של שר הבריאות להרחבת 130א יגיע לוועדה?</w:t>
      </w:r>
      <w:bookmarkStart w:id="3388" w:name="_ETM_Q1_1245914"/>
      <w:bookmarkStart w:id="3389" w:name="_ETM_Q1_1250587"/>
      <w:bookmarkStart w:id="3390" w:name="_ETM_Q1_1250625"/>
      <w:bookmarkEnd w:id="3388"/>
      <w:bookmarkEnd w:id="3389"/>
      <w:bookmarkEnd w:id="3390"/>
    </w:p>
    <w:p w14:paraId="691E4A85" w14:textId="77777777" w:rsidR="00947BAD" w:rsidRDefault="00947BAD" w:rsidP="00947BAD">
      <w:pPr>
        <w:rPr>
          <w:rtl/>
          <w:lang w:eastAsia="he-IL"/>
        </w:rPr>
      </w:pPr>
    </w:p>
    <w:p w14:paraId="1317FFF3" w14:textId="1416A91A" w:rsidR="00947BAD" w:rsidRDefault="00947BAD" w:rsidP="00947BAD">
      <w:pPr>
        <w:pStyle w:val="af6"/>
        <w:keepNext/>
        <w:rPr>
          <w:rtl/>
        </w:rPr>
      </w:pPr>
      <w:bookmarkStart w:id="3391" w:name="ET_yor_6447_1007"/>
      <w:r w:rsidRPr="00947BAD">
        <w:rPr>
          <w:rStyle w:val="TagStyle"/>
          <w:rtl/>
        </w:rPr>
        <w:t xml:space="preserve"> &lt;&lt; יור &gt;&gt; </w:t>
      </w:r>
      <w:r>
        <w:rPr>
          <w:rtl/>
        </w:rPr>
        <w:t xml:space="preserve">היו"ר יונתן </w:t>
      </w:r>
      <w:proofErr w:type="spellStart"/>
      <w:r>
        <w:rPr>
          <w:rtl/>
        </w:rPr>
        <w:t>מישרקי</w:t>
      </w:r>
      <w:proofErr w:type="spellEnd"/>
      <w:r>
        <w:rPr>
          <w:rtl/>
        </w:rPr>
        <w:t>:</w:t>
      </w:r>
      <w:r w:rsidRPr="00947BAD">
        <w:rPr>
          <w:rStyle w:val="TagStyle"/>
          <w:rtl/>
        </w:rPr>
        <w:t xml:space="preserve"> &lt;&lt; יור &gt;&gt;</w:t>
      </w:r>
      <w:r w:rsidR="00F5595B">
        <w:rPr>
          <w:rtl/>
        </w:rPr>
        <w:t xml:space="preserve"> </w:t>
      </w:r>
      <w:bookmarkEnd w:id="3391"/>
    </w:p>
    <w:p w14:paraId="58D3E6B0" w14:textId="77777777" w:rsidR="00947BAD" w:rsidRDefault="00947BAD" w:rsidP="00947BAD">
      <w:pPr>
        <w:pStyle w:val="KeepWithNext"/>
        <w:rPr>
          <w:rtl/>
        </w:rPr>
      </w:pPr>
    </w:p>
    <w:p w14:paraId="35962E42" w14:textId="3FA5DB1E" w:rsidR="008D3C99" w:rsidRDefault="008D3C99" w:rsidP="00947BAD">
      <w:pPr>
        <w:rPr>
          <w:rtl/>
        </w:rPr>
      </w:pPr>
      <w:r>
        <w:rPr>
          <w:rFonts w:hint="cs"/>
          <w:rtl/>
        </w:rPr>
        <w:t>כן.</w:t>
      </w:r>
      <w:r w:rsidR="008D2DE1">
        <w:rPr>
          <w:rFonts w:hint="cs"/>
          <w:rtl/>
        </w:rPr>
        <w:t xml:space="preserve"> </w:t>
      </w:r>
      <w:r>
        <w:rPr>
          <w:rFonts w:hint="cs"/>
          <w:rtl/>
        </w:rPr>
        <w:t>אנחנו נבקש מהיועצת המשפטית</w:t>
      </w:r>
      <w:r w:rsidR="008D2DE1">
        <w:rPr>
          <w:rFonts w:hint="cs"/>
          <w:rtl/>
        </w:rPr>
        <w:t xml:space="preserve"> </w:t>
      </w:r>
      <w:r>
        <w:rPr>
          <w:rFonts w:hint="cs"/>
          <w:rtl/>
        </w:rPr>
        <w:t>להתייחס.</w:t>
      </w:r>
    </w:p>
    <w:p w14:paraId="22E1963E" w14:textId="77777777" w:rsidR="008D3C99" w:rsidRDefault="008D3C99" w:rsidP="008D3C99">
      <w:pPr>
        <w:rPr>
          <w:rtl/>
          <w:lang w:eastAsia="he-IL"/>
        </w:rPr>
      </w:pPr>
      <w:bookmarkStart w:id="3392" w:name="_ETM_Q1_1251246"/>
      <w:bookmarkStart w:id="3393" w:name="_ETM_Q1_1251284"/>
      <w:bookmarkStart w:id="3394" w:name="_ETM_Q1_1251917"/>
      <w:bookmarkEnd w:id="3392"/>
      <w:bookmarkEnd w:id="3393"/>
      <w:bookmarkEnd w:id="3394"/>
    </w:p>
    <w:p w14:paraId="0ED17B38" w14:textId="2ADF21B4" w:rsidR="008D3C99" w:rsidRDefault="008D3C99" w:rsidP="008D3C99">
      <w:pPr>
        <w:pStyle w:val="a4"/>
        <w:keepNext/>
        <w:rPr>
          <w:rtl/>
        </w:rPr>
      </w:pPr>
      <w:bookmarkStart w:id="3395" w:name="ET_speaker_נעה_בן_שבת_592"/>
      <w:r w:rsidRPr="008D3C99">
        <w:rPr>
          <w:rStyle w:val="TagStyle"/>
          <w:rtl/>
        </w:rPr>
        <w:t xml:space="preserve"> &lt;&lt; דובר &gt;&gt; </w:t>
      </w:r>
      <w:r>
        <w:rPr>
          <w:rtl/>
        </w:rPr>
        <w:t>נעה בן שבת:</w:t>
      </w:r>
      <w:r w:rsidRPr="008D3C99">
        <w:rPr>
          <w:rStyle w:val="TagStyle"/>
          <w:rtl/>
        </w:rPr>
        <w:t xml:space="preserve"> &lt;&lt; דובר &gt;&gt;</w:t>
      </w:r>
      <w:r w:rsidR="007436CA">
        <w:rPr>
          <w:rtl/>
        </w:rPr>
        <w:t xml:space="preserve"> </w:t>
      </w:r>
      <w:bookmarkEnd w:id="3395"/>
    </w:p>
    <w:p w14:paraId="783E5000" w14:textId="77777777" w:rsidR="008D3C99" w:rsidRDefault="008D3C99" w:rsidP="008D3C99">
      <w:pPr>
        <w:pStyle w:val="KeepWithNext"/>
        <w:rPr>
          <w:rtl/>
          <w:lang w:eastAsia="he-IL"/>
        </w:rPr>
      </w:pPr>
    </w:p>
    <w:p w14:paraId="2C770630" w14:textId="0F1BA308" w:rsidR="008D3C99" w:rsidRDefault="008D3C99" w:rsidP="008D3C99">
      <w:pPr>
        <w:rPr>
          <w:rtl/>
          <w:lang w:eastAsia="he-IL"/>
        </w:rPr>
      </w:pPr>
      <w:bookmarkStart w:id="3396" w:name="_ETM_Q1_1252185"/>
      <w:bookmarkStart w:id="3397" w:name="_ETM_Q1_1252219"/>
      <w:bookmarkEnd w:id="3396"/>
      <w:bookmarkEnd w:id="3397"/>
      <w:r>
        <w:rPr>
          <w:rFonts w:hint="cs"/>
          <w:rtl/>
          <w:lang w:eastAsia="he-IL"/>
        </w:rPr>
        <w:t xml:space="preserve">אנחנו </w:t>
      </w:r>
      <w:bookmarkStart w:id="3398" w:name="_ETM_Q1_1252299"/>
      <w:bookmarkEnd w:id="3398"/>
      <w:r>
        <w:rPr>
          <w:rFonts w:hint="cs"/>
          <w:rtl/>
          <w:lang w:eastAsia="he-IL"/>
        </w:rPr>
        <w:t xml:space="preserve">נוסיף לסעיף 130א. מה שכתוב שם יהיה </w:t>
      </w:r>
      <w:bookmarkStart w:id="3399" w:name="_ETM_Q1_1252099"/>
      <w:bookmarkEnd w:id="3399"/>
      <w:r>
        <w:rPr>
          <w:rFonts w:hint="cs"/>
          <w:rtl/>
          <w:lang w:eastAsia="he-IL"/>
        </w:rPr>
        <w:t xml:space="preserve">(א) ועכשיו זה נוסיף ש"השר באישור הוועדה רשאי לקבוע כי </w:t>
      </w:r>
      <w:bookmarkStart w:id="3400" w:name="_ETM_Q1_1257760"/>
      <w:bookmarkEnd w:id="3400"/>
      <w:r>
        <w:rPr>
          <w:rFonts w:hint="cs"/>
          <w:rtl/>
          <w:lang w:eastAsia="he-IL"/>
        </w:rPr>
        <w:t xml:space="preserve">החובה כאמור בסעיף קטן (א) תחול גם על מזון ארוז </w:t>
      </w:r>
      <w:bookmarkStart w:id="3401" w:name="_ETM_Q1_1261481"/>
      <w:bookmarkEnd w:id="3401"/>
      <w:r>
        <w:rPr>
          <w:rFonts w:hint="cs"/>
          <w:rtl/>
          <w:lang w:eastAsia="he-IL"/>
        </w:rPr>
        <w:t xml:space="preserve">מראש על ידי יצרן ומיובא ככזה על ידי היבואן". זה </w:t>
      </w:r>
      <w:bookmarkStart w:id="3402" w:name="_ETM_Q1_1267978"/>
      <w:bookmarkEnd w:id="3402"/>
      <w:r>
        <w:rPr>
          <w:rFonts w:hint="cs"/>
          <w:rtl/>
          <w:lang w:eastAsia="he-IL"/>
        </w:rPr>
        <w:t>צו של השר באישור הוועדה.</w:t>
      </w:r>
    </w:p>
    <w:p w14:paraId="24F0A034" w14:textId="77777777" w:rsidR="008D3C99" w:rsidRDefault="008D3C99" w:rsidP="008D3C99">
      <w:pPr>
        <w:rPr>
          <w:rtl/>
          <w:lang w:eastAsia="he-IL"/>
        </w:rPr>
      </w:pPr>
      <w:bookmarkStart w:id="3403" w:name="_ETM_Q1_1284493"/>
      <w:bookmarkStart w:id="3404" w:name="_ETM_Q1_1284531"/>
      <w:bookmarkEnd w:id="3403"/>
      <w:bookmarkEnd w:id="3404"/>
    </w:p>
    <w:p w14:paraId="256CAC3D" w14:textId="0C07F76E" w:rsidR="008D3C99" w:rsidRDefault="008D3C99" w:rsidP="008D3C99">
      <w:pPr>
        <w:pStyle w:val="af9"/>
        <w:keepNext/>
        <w:rPr>
          <w:rtl/>
          <w:lang w:eastAsia="he-IL"/>
        </w:rPr>
      </w:pPr>
      <w:bookmarkStart w:id="3405" w:name="ET_guest_אביב_חצבני_594"/>
      <w:r w:rsidRPr="008D3C99">
        <w:rPr>
          <w:rStyle w:val="TagStyle"/>
          <w:rtl/>
        </w:rPr>
        <w:t xml:space="preserve">&lt;&lt; אורח &gt;&gt; </w:t>
      </w:r>
      <w:r>
        <w:rPr>
          <w:rtl/>
          <w:lang w:eastAsia="he-IL"/>
        </w:rPr>
        <w:t xml:space="preserve">אביב </w:t>
      </w:r>
      <w:proofErr w:type="spellStart"/>
      <w:r>
        <w:rPr>
          <w:rtl/>
          <w:lang w:eastAsia="he-IL"/>
        </w:rPr>
        <w:t>חצבני</w:t>
      </w:r>
      <w:proofErr w:type="spellEnd"/>
      <w:r>
        <w:rPr>
          <w:rtl/>
          <w:lang w:eastAsia="he-IL"/>
        </w:rPr>
        <w:t>:</w:t>
      </w:r>
      <w:r w:rsidRPr="008D3C99">
        <w:rPr>
          <w:rStyle w:val="TagStyle"/>
          <w:rtl/>
        </w:rPr>
        <w:t xml:space="preserve"> &lt;&lt; אורח &gt;&gt;</w:t>
      </w:r>
      <w:r w:rsidR="007436CA">
        <w:rPr>
          <w:rtl/>
          <w:lang w:eastAsia="he-IL"/>
        </w:rPr>
        <w:t xml:space="preserve"> </w:t>
      </w:r>
      <w:bookmarkEnd w:id="3405"/>
    </w:p>
    <w:p w14:paraId="35C32FDE" w14:textId="77777777" w:rsidR="008D3C99" w:rsidRDefault="008D3C99" w:rsidP="008D3C99">
      <w:pPr>
        <w:pStyle w:val="KeepWithNext"/>
        <w:rPr>
          <w:rtl/>
          <w:lang w:eastAsia="he-IL"/>
        </w:rPr>
      </w:pPr>
    </w:p>
    <w:p w14:paraId="331F4767" w14:textId="6CE7601D" w:rsidR="008D3C99" w:rsidRDefault="008D3C99" w:rsidP="008D3C99">
      <w:pPr>
        <w:rPr>
          <w:rtl/>
          <w:lang w:eastAsia="he-IL"/>
        </w:rPr>
      </w:pPr>
      <w:r>
        <w:rPr>
          <w:rFonts w:hint="cs"/>
          <w:rtl/>
          <w:lang w:eastAsia="he-IL"/>
        </w:rPr>
        <w:t>צריכה להיות הפרדה.</w:t>
      </w:r>
    </w:p>
    <w:p w14:paraId="51DF1457" w14:textId="77777777" w:rsidR="008D3C99" w:rsidRDefault="008D3C99" w:rsidP="008D3C99">
      <w:pPr>
        <w:rPr>
          <w:rtl/>
          <w:lang w:eastAsia="he-IL"/>
        </w:rPr>
      </w:pPr>
      <w:bookmarkStart w:id="3406" w:name="_ETM_Q1_1283023"/>
      <w:bookmarkEnd w:id="3406"/>
    </w:p>
    <w:p w14:paraId="3186AD90" w14:textId="5AFE46BF" w:rsidR="008D3C99" w:rsidRDefault="008D3C99" w:rsidP="008D3C99">
      <w:pPr>
        <w:pStyle w:val="a4"/>
        <w:keepNext/>
        <w:rPr>
          <w:rtl/>
        </w:rPr>
      </w:pPr>
      <w:bookmarkStart w:id="3407" w:name="ET_speaker_נעה_בן_שבת_595"/>
      <w:r w:rsidRPr="008D3C99">
        <w:rPr>
          <w:rStyle w:val="TagStyle"/>
          <w:rtl/>
        </w:rPr>
        <w:t xml:space="preserve"> &lt;&lt; דובר &gt;&gt; </w:t>
      </w:r>
      <w:r>
        <w:rPr>
          <w:rtl/>
        </w:rPr>
        <w:t>נעה בן שבת:</w:t>
      </w:r>
      <w:r w:rsidRPr="008D3C99">
        <w:rPr>
          <w:rStyle w:val="TagStyle"/>
          <w:rtl/>
        </w:rPr>
        <w:t xml:space="preserve"> &lt;&lt; דובר &gt;&gt;</w:t>
      </w:r>
      <w:r w:rsidR="007436CA">
        <w:rPr>
          <w:rtl/>
        </w:rPr>
        <w:t xml:space="preserve"> </w:t>
      </w:r>
      <w:bookmarkEnd w:id="3407"/>
    </w:p>
    <w:p w14:paraId="2E190284" w14:textId="77777777" w:rsidR="008D3C99" w:rsidRDefault="008D3C99" w:rsidP="008D3C99">
      <w:pPr>
        <w:pStyle w:val="KeepWithNext"/>
        <w:rPr>
          <w:rtl/>
          <w:lang w:eastAsia="he-IL"/>
        </w:rPr>
      </w:pPr>
    </w:p>
    <w:p w14:paraId="6A6EA9E9" w14:textId="5B0FE137" w:rsidR="008D3C99" w:rsidRDefault="008D3C99" w:rsidP="008D3C99">
      <w:pPr>
        <w:rPr>
          <w:rtl/>
          <w:lang w:eastAsia="he-IL"/>
        </w:rPr>
      </w:pPr>
      <w:bookmarkStart w:id="3408" w:name="_ETM_Q1_1283282"/>
      <w:bookmarkStart w:id="3409" w:name="_ETM_Q1_1283315"/>
      <w:bookmarkEnd w:id="3408"/>
      <w:bookmarkEnd w:id="3409"/>
      <w:r>
        <w:rPr>
          <w:rFonts w:hint="cs"/>
          <w:rtl/>
          <w:lang w:eastAsia="he-IL"/>
        </w:rPr>
        <w:t xml:space="preserve">לא, </w:t>
      </w:r>
      <w:bookmarkStart w:id="3410" w:name="_ETM_Q1_1282387"/>
      <w:bookmarkEnd w:id="3410"/>
      <w:r>
        <w:rPr>
          <w:rFonts w:hint="cs"/>
          <w:rtl/>
          <w:lang w:eastAsia="he-IL"/>
        </w:rPr>
        <w:t xml:space="preserve">אין הפרדה. "מזון ארוז מראש על ידי יצרן או מיובא ככזה על ידי יבואן". אתם אומרים שהוא </w:t>
      </w:r>
      <w:bookmarkStart w:id="3411" w:name="_ETM_Q1_1295970"/>
      <w:bookmarkEnd w:id="3411"/>
      <w:r>
        <w:rPr>
          <w:rFonts w:hint="cs"/>
          <w:rtl/>
          <w:lang w:eastAsia="he-IL"/>
        </w:rPr>
        <w:t>יכול לקבוע הוראה כזאת לגבי סוגי מזון או קבוצות מזון.</w:t>
      </w:r>
    </w:p>
    <w:p w14:paraId="6D7F8395" w14:textId="77777777" w:rsidR="008D3C99" w:rsidRDefault="008D3C99" w:rsidP="008D3C99">
      <w:pPr>
        <w:rPr>
          <w:rtl/>
          <w:lang w:eastAsia="he-IL"/>
        </w:rPr>
      </w:pPr>
      <w:bookmarkStart w:id="3412" w:name="_ETM_Q1_1303154"/>
      <w:bookmarkStart w:id="3413" w:name="_ETM_Q1_1303192"/>
      <w:bookmarkEnd w:id="3412"/>
      <w:bookmarkEnd w:id="3413"/>
    </w:p>
    <w:p w14:paraId="0DB21F6C" w14:textId="2F2483BA" w:rsidR="008D3C99" w:rsidRDefault="008D3C99" w:rsidP="008D3C99">
      <w:pPr>
        <w:pStyle w:val="af6"/>
        <w:keepNext/>
        <w:rPr>
          <w:rtl/>
        </w:rPr>
      </w:pPr>
      <w:bookmarkStart w:id="3414" w:name="ET_yor_6447_596"/>
      <w:r w:rsidRPr="008D3C99">
        <w:rPr>
          <w:rStyle w:val="TagStyle"/>
          <w:rtl/>
        </w:rPr>
        <w:t xml:space="preserve"> &lt;&lt; יור &gt;&gt; </w:t>
      </w:r>
      <w:r>
        <w:rPr>
          <w:rtl/>
        </w:rPr>
        <w:t xml:space="preserve">היו"ר יונתן </w:t>
      </w:r>
      <w:proofErr w:type="spellStart"/>
      <w:r>
        <w:rPr>
          <w:rtl/>
        </w:rPr>
        <w:t>מישרקי</w:t>
      </w:r>
      <w:proofErr w:type="spellEnd"/>
      <w:r>
        <w:rPr>
          <w:rtl/>
        </w:rPr>
        <w:t>:</w:t>
      </w:r>
      <w:r w:rsidRPr="008D3C99">
        <w:rPr>
          <w:rStyle w:val="TagStyle"/>
          <w:rtl/>
        </w:rPr>
        <w:t xml:space="preserve"> &lt;&lt; יור &gt;&gt;</w:t>
      </w:r>
      <w:r w:rsidR="007436CA">
        <w:rPr>
          <w:rtl/>
        </w:rPr>
        <w:t xml:space="preserve"> </w:t>
      </w:r>
      <w:bookmarkEnd w:id="3414"/>
    </w:p>
    <w:p w14:paraId="18721738" w14:textId="77777777" w:rsidR="008D3C99" w:rsidRDefault="008D3C99" w:rsidP="008D3C99">
      <w:pPr>
        <w:pStyle w:val="KeepWithNext"/>
        <w:rPr>
          <w:rtl/>
          <w:lang w:eastAsia="he-IL"/>
        </w:rPr>
      </w:pPr>
    </w:p>
    <w:p w14:paraId="5B19F2E4" w14:textId="2BDF5CB4" w:rsidR="008D3C99" w:rsidRDefault="008D3C99" w:rsidP="008D3C99">
      <w:pPr>
        <w:rPr>
          <w:rtl/>
          <w:lang w:eastAsia="he-IL"/>
        </w:rPr>
      </w:pPr>
      <w:r>
        <w:rPr>
          <w:rFonts w:hint="cs"/>
          <w:rtl/>
          <w:lang w:eastAsia="he-IL"/>
        </w:rPr>
        <w:t>רבותיי, זה הסיכום.</w:t>
      </w:r>
    </w:p>
    <w:p w14:paraId="1CB427A6" w14:textId="77777777" w:rsidR="008D3C99" w:rsidRDefault="008D3C99" w:rsidP="008D3C99">
      <w:pPr>
        <w:rPr>
          <w:rtl/>
          <w:lang w:eastAsia="he-IL"/>
        </w:rPr>
      </w:pPr>
      <w:bookmarkStart w:id="3415" w:name="_ETM_Q1_1307998"/>
      <w:bookmarkStart w:id="3416" w:name="_ETM_Q1_1308040"/>
      <w:bookmarkStart w:id="3417" w:name="_ETM_Q1_1309328"/>
      <w:bookmarkEnd w:id="3415"/>
      <w:bookmarkEnd w:id="3416"/>
      <w:bookmarkEnd w:id="3417"/>
    </w:p>
    <w:p w14:paraId="2E3737F6" w14:textId="5C7893A7" w:rsidR="008D3C99" w:rsidRDefault="008D3C99" w:rsidP="008D3C99">
      <w:pPr>
        <w:pStyle w:val="af9"/>
        <w:keepNext/>
        <w:rPr>
          <w:rtl/>
          <w:lang w:eastAsia="he-IL"/>
        </w:rPr>
      </w:pPr>
      <w:bookmarkStart w:id="3418" w:name="ET_guest_אביב_חצבני_597"/>
      <w:r w:rsidRPr="008D3C99">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D3C99">
        <w:rPr>
          <w:rStyle w:val="TagStyle"/>
          <w:rtl/>
        </w:rPr>
        <w:t xml:space="preserve"> &lt;&lt; אורח &gt;&gt;</w:t>
      </w:r>
      <w:r w:rsidR="007436CA">
        <w:rPr>
          <w:rtl/>
          <w:lang w:eastAsia="he-IL"/>
        </w:rPr>
        <w:t xml:space="preserve"> </w:t>
      </w:r>
      <w:bookmarkEnd w:id="3418"/>
    </w:p>
    <w:p w14:paraId="38BCDF82" w14:textId="77777777" w:rsidR="008D3C99" w:rsidRDefault="008D3C99" w:rsidP="008D3C99">
      <w:pPr>
        <w:pStyle w:val="KeepWithNext"/>
        <w:rPr>
          <w:rtl/>
          <w:lang w:eastAsia="he-IL"/>
        </w:rPr>
      </w:pPr>
    </w:p>
    <w:p w14:paraId="1B530040" w14:textId="22C881DF" w:rsidR="008D3C99" w:rsidRDefault="008D3C99" w:rsidP="008D3C99">
      <w:pPr>
        <w:rPr>
          <w:rtl/>
          <w:lang w:eastAsia="he-IL"/>
        </w:rPr>
      </w:pPr>
      <w:bookmarkStart w:id="3419" w:name="_ETM_Q1_1309595"/>
      <w:bookmarkStart w:id="3420" w:name="_ETM_Q1_1309629"/>
      <w:bookmarkEnd w:id="3419"/>
      <w:bookmarkEnd w:id="3420"/>
      <w:r>
        <w:rPr>
          <w:rFonts w:hint="cs"/>
          <w:rtl/>
          <w:lang w:eastAsia="he-IL"/>
        </w:rPr>
        <w:t>אדוני, ברשותך שאלה.</w:t>
      </w:r>
      <w:r w:rsidR="007436CA">
        <w:rPr>
          <w:rFonts w:hint="cs"/>
          <w:rtl/>
          <w:lang w:eastAsia="he-IL"/>
        </w:rPr>
        <w:t xml:space="preserve"> </w:t>
      </w:r>
      <w:r w:rsidR="00627239">
        <w:rPr>
          <w:rFonts w:hint="cs"/>
          <w:rtl/>
          <w:lang w:eastAsia="he-IL"/>
        </w:rPr>
        <w:t xml:space="preserve">כרגע </w:t>
      </w:r>
      <w:bookmarkStart w:id="3421" w:name="_ETM_Q1_1321910"/>
      <w:bookmarkEnd w:id="3421"/>
      <w:r w:rsidR="00627239">
        <w:rPr>
          <w:rFonts w:hint="cs"/>
          <w:rtl/>
          <w:lang w:eastAsia="he-IL"/>
        </w:rPr>
        <w:t xml:space="preserve">יש החרגה גם בנוסח הנוכחי וגם </w:t>
      </w:r>
      <w:bookmarkStart w:id="3422" w:name="_ETM_Q1_1324541"/>
      <w:bookmarkEnd w:id="3422"/>
      <w:r w:rsidR="00627239">
        <w:rPr>
          <w:rFonts w:hint="cs"/>
          <w:rtl/>
          <w:lang w:eastAsia="he-IL"/>
        </w:rPr>
        <w:t xml:space="preserve">בנוסח המתוקן. התעשייה בעיבוד וייצור צריכה לדבר על כל מיני </w:t>
      </w:r>
      <w:proofErr w:type="spellStart"/>
      <w:r w:rsidR="00627239">
        <w:rPr>
          <w:rFonts w:hint="cs"/>
          <w:rtl/>
          <w:lang w:eastAsia="he-IL"/>
        </w:rPr>
        <w:t>הליסטריה</w:t>
      </w:r>
      <w:proofErr w:type="spellEnd"/>
      <w:r w:rsidR="00627239">
        <w:rPr>
          <w:rFonts w:hint="cs"/>
          <w:rtl/>
          <w:lang w:eastAsia="he-IL"/>
        </w:rPr>
        <w:t>,</w:t>
      </w:r>
      <w:r w:rsidR="007436CA">
        <w:rPr>
          <w:rFonts w:hint="cs"/>
          <w:rtl/>
          <w:lang w:eastAsia="he-IL"/>
        </w:rPr>
        <w:t xml:space="preserve"> </w:t>
      </w:r>
      <w:r w:rsidR="00627239">
        <w:rPr>
          <w:lang w:eastAsia="he-IL"/>
        </w:rPr>
        <w:t>STP</w:t>
      </w:r>
      <w:r w:rsidR="00627239">
        <w:rPr>
          <w:rFonts w:hint="cs"/>
          <w:rtl/>
          <w:lang w:eastAsia="he-IL"/>
        </w:rPr>
        <w:t>. ברגולציה</w:t>
      </w:r>
      <w:bookmarkStart w:id="3423" w:name="_ETM_Q1_1332174"/>
      <w:bookmarkEnd w:id="3423"/>
      <w:r w:rsidR="00627239">
        <w:rPr>
          <w:rFonts w:hint="cs"/>
          <w:rtl/>
          <w:lang w:eastAsia="he-IL"/>
        </w:rPr>
        <w:t xml:space="preserve"> האירופית מדברים על </w:t>
      </w:r>
      <w:proofErr w:type="spellStart"/>
      <w:r w:rsidR="00627239">
        <w:rPr>
          <w:rFonts w:hint="cs"/>
          <w:rtl/>
          <w:lang w:eastAsia="he-IL"/>
        </w:rPr>
        <w:t>ליסטריה</w:t>
      </w:r>
      <w:proofErr w:type="spellEnd"/>
      <w:r w:rsidR="007436CA">
        <w:rPr>
          <w:rFonts w:hint="cs"/>
          <w:rtl/>
          <w:lang w:eastAsia="he-IL"/>
        </w:rPr>
        <w:t xml:space="preserve"> </w:t>
      </w:r>
      <w:r w:rsidR="00627239">
        <w:rPr>
          <w:rFonts w:hint="cs"/>
          <w:rtl/>
          <w:lang w:eastAsia="he-IL"/>
        </w:rPr>
        <w:t>מונו</w:t>
      </w:r>
      <w:r w:rsidR="007436CA">
        <w:rPr>
          <w:rFonts w:hint="cs"/>
          <w:rtl/>
          <w:lang w:eastAsia="he-IL"/>
        </w:rPr>
        <w:t xml:space="preserve"> </w:t>
      </w:r>
      <w:r w:rsidR="00627239">
        <w:rPr>
          <w:rFonts w:hint="cs"/>
          <w:rtl/>
          <w:lang w:eastAsia="he-IL"/>
        </w:rPr>
        <w:t xml:space="preserve">וזו הבעיה </w:t>
      </w:r>
      <w:bookmarkStart w:id="3424" w:name="_ETM_Q1_1335770"/>
      <w:bookmarkEnd w:id="3424"/>
      <w:r w:rsidR="00627239">
        <w:rPr>
          <w:rFonts w:hint="cs"/>
          <w:rtl/>
          <w:lang w:eastAsia="he-IL"/>
        </w:rPr>
        <w:t>המשמעותית.</w:t>
      </w:r>
    </w:p>
    <w:p w14:paraId="0F68EE3D" w14:textId="77777777" w:rsidR="00627239" w:rsidRDefault="00627239" w:rsidP="008D3C99">
      <w:pPr>
        <w:rPr>
          <w:rtl/>
          <w:lang w:eastAsia="he-IL"/>
        </w:rPr>
      </w:pPr>
    </w:p>
    <w:p w14:paraId="5253C0AE" w14:textId="5B448673" w:rsidR="00627239" w:rsidRDefault="00627239" w:rsidP="00627239">
      <w:pPr>
        <w:pStyle w:val="af9"/>
        <w:keepNext/>
        <w:rPr>
          <w:rtl/>
          <w:lang w:eastAsia="he-IL"/>
        </w:rPr>
      </w:pPr>
      <w:bookmarkStart w:id="3425" w:name="ET_guest_פנינה_אורן_שני_דור_625"/>
      <w:r w:rsidRPr="00627239">
        <w:rPr>
          <w:rStyle w:val="TagStyle"/>
          <w:rtl/>
        </w:rPr>
        <w:t xml:space="preserve"> &lt;&lt; אורח &gt;&gt; </w:t>
      </w:r>
      <w:r>
        <w:rPr>
          <w:rtl/>
          <w:lang w:eastAsia="he-IL"/>
        </w:rPr>
        <w:t>פנינה אורן שני דור:</w:t>
      </w:r>
      <w:r w:rsidRPr="00627239">
        <w:rPr>
          <w:rStyle w:val="TagStyle"/>
          <w:rtl/>
        </w:rPr>
        <w:t xml:space="preserve"> &lt;&lt; אורח &gt;&gt;</w:t>
      </w:r>
      <w:r w:rsidR="00DB293F">
        <w:rPr>
          <w:rtl/>
          <w:lang w:eastAsia="he-IL"/>
        </w:rPr>
        <w:t xml:space="preserve"> </w:t>
      </w:r>
      <w:bookmarkEnd w:id="3425"/>
    </w:p>
    <w:p w14:paraId="4BD65430" w14:textId="77777777" w:rsidR="00627239" w:rsidRDefault="00627239" w:rsidP="00627239">
      <w:pPr>
        <w:pStyle w:val="KeepWithNext"/>
        <w:rPr>
          <w:rtl/>
          <w:lang w:eastAsia="he-IL"/>
        </w:rPr>
      </w:pPr>
    </w:p>
    <w:p w14:paraId="57507EDB" w14:textId="4C3B4AA7" w:rsidR="00627239" w:rsidRDefault="00627239" w:rsidP="00627239">
      <w:pPr>
        <w:rPr>
          <w:rtl/>
          <w:lang w:eastAsia="he-IL"/>
        </w:rPr>
      </w:pPr>
      <w:r>
        <w:rPr>
          <w:rFonts w:hint="cs"/>
          <w:rtl/>
          <w:lang w:eastAsia="he-IL"/>
        </w:rPr>
        <w:t>תסבירי שזאת הקלה.</w:t>
      </w:r>
    </w:p>
    <w:p w14:paraId="40DEC2DC" w14:textId="77777777" w:rsidR="00627239" w:rsidRDefault="00627239" w:rsidP="00627239">
      <w:pPr>
        <w:rPr>
          <w:rtl/>
          <w:lang w:eastAsia="he-IL"/>
        </w:rPr>
      </w:pPr>
      <w:bookmarkStart w:id="3426" w:name="_ETM_Q1_1335169"/>
      <w:bookmarkStart w:id="3427" w:name="_ETM_Q1_1335204"/>
      <w:bookmarkStart w:id="3428" w:name="_ETM_Q1_1335049"/>
      <w:bookmarkEnd w:id="3426"/>
      <w:bookmarkEnd w:id="3427"/>
      <w:bookmarkEnd w:id="3428"/>
    </w:p>
    <w:p w14:paraId="17DADC08" w14:textId="5DCAD3A0" w:rsidR="008D3C99" w:rsidRDefault="008D3C99" w:rsidP="008D3C99">
      <w:pPr>
        <w:pStyle w:val="af9"/>
        <w:keepNext/>
        <w:rPr>
          <w:rtl/>
          <w:lang w:eastAsia="he-IL"/>
        </w:rPr>
      </w:pPr>
      <w:bookmarkStart w:id="3429" w:name="_ETM_Q1_1335201"/>
      <w:bookmarkStart w:id="3430" w:name="_ETM_Q1_1335217"/>
      <w:bookmarkStart w:id="3431" w:name="_ETM_Q1_1317928"/>
      <w:bookmarkStart w:id="3432" w:name="_ETM_Q1_1317966"/>
      <w:bookmarkStart w:id="3433" w:name="ET_guest_דנה_שך_598"/>
      <w:bookmarkEnd w:id="3429"/>
      <w:bookmarkEnd w:id="3430"/>
      <w:bookmarkEnd w:id="3431"/>
      <w:bookmarkEnd w:id="3432"/>
      <w:r w:rsidRPr="008D3C99">
        <w:rPr>
          <w:rStyle w:val="TagStyle"/>
          <w:rtl/>
        </w:rPr>
        <w:t xml:space="preserve"> &lt;&lt; אורח &gt;&gt; </w:t>
      </w:r>
      <w:r>
        <w:rPr>
          <w:rtl/>
          <w:lang w:eastAsia="he-IL"/>
        </w:rPr>
        <w:t>דנה שך:</w:t>
      </w:r>
      <w:r w:rsidRPr="008D3C99">
        <w:rPr>
          <w:rStyle w:val="TagStyle"/>
          <w:rtl/>
        </w:rPr>
        <w:t xml:space="preserve"> &lt;&lt; אורח &gt;&gt;</w:t>
      </w:r>
      <w:r w:rsidR="007436CA">
        <w:rPr>
          <w:rtl/>
          <w:lang w:eastAsia="he-IL"/>
        </w:rPr>
        <w:t xml:space="preserve"> </w:t>
      </w:r>
      <w:bookmarkEnd w:id="3433"/>
    </w:p>
    <w:p w14:paraId="7776464F" w14:textId="77777777" w:rsidR="008D3C99" w:rsidRDefault="008D3C99" w:rsidP="008D3C99">
      <w:pPr>
        <w:pStyle w:val="KeepWithNext"/>
        <w:rPr>
          <w:rtl/>
          <w:lang w:eastAsia="he-IL"/>
        </w:rPr>
      </w:pPr>
    </w:p>
    <w:p w14:paraId="0583C647" w14:textId="3541E3CE" w:rsidR="008D3C99" w:rsidRDefault="008D3C99" w:rsidP="008D3C99">
      <w:pPr>
        <w:rPr>
          <w:rtl/>
          <w:lang w:eastAsia="he-IL"/>
        </w:rPr>
      </w:pPr>
      <w:bookmarkStart w:id="3434" w:name="_ETM_Q1_1334308"/>
      <w:bookmarkStart w:id="3435" w:name="_ETM_Q1_1334344"/>
      <w:bookmarkEnd w:id="3434"/>
      <w:bookmarkEnd w:id="3435"/>
      <w:r>
        <w:rPr>
          <w:rFonts w:hint="cs"/>
          <w:rtl/>
          <w:lang w:eastAsia="he-IL"/>
        </w:rPr>
        <w:t xml:space="preserve">אני אסביר </w:t>
      </w:r>
      <w:bookmarkStart w:id="3436" w:name="_ETM_Q1_1347793"/>
      <w:bookmarkEnd w:id="3436"/>
      <w:r>
        <w:rPr>
          <w:rFonts w:hint="cs"/>
          <w:rtl/>
          <w:lang w:eastAsia="he-IL"/>
        </w:rPr>
        <w:t xml:space="preserve">למה זה </w:t>
      </w:r>
      <w:r>
        <w:rPr>
          <w:lang w:eastAsia="he-IL"/>
        </w:rPr>
        <w:t>SPT</w:t>
      </w:r>
      <w:r>
        <w:rPr>
          <w:rFonts w:hint="cs"/>
          <w:rtl/>
          <w:lang w:eastAsia="he-IL"/>
        </w:rPr>
        <w:t xml:space="preserve">. כיוון שאנחנו נמצאים במדיניות של זירו </w:t>
      </w:r>
      <w:proofErr w:type="spellStart"/>
      <w:r>
        <w:rPr>
          <w:rFonts w:hint="cs"/>
          <w:rtl/>
          <w:lang w:eastAsia="he-IL"/>
        </w:rPr>
        <w:t>טולרנס</w:t>
      </w:r>
      <w:proofErr w:type="spellEnd"/>
      <w:r>
        <w:rPr>
          <w:rFonts w:hint="cs"/>
          <w:rtl/>
          <w:lang w:eastAsia="he-IL"/>
        </w:rPr>
        <w:t xml:space="preserve">, </w:t>
      </w:r>
      <w:bookmarkStart w:id="3437" w:name="_ETM_Q1_1365890"/>
      <w:bookmarkEnd w:id="3437"/>
      <w:r>
        <w:rPr>
          <w:rFonts w:hint="cs"/>
          <w:rtl/>
          <w:lang w:eastAsia="he-IL"/>
        </w:rPr>
        <w:t xml:space="preserve">אנחנו רוצים ליצור מערכת התרעה מוקדמת </w:t>
      </w:r>
      <w:bookmarkStart w:id="3438" w:name="_ETM_Q1_1368086"/>
      <w:bookmarkEnd w:id="3438"/>
      <w:r>
        <w:rPr>
          <w:rFonts w:hint="cs"/>
          <w:rtl/>
          <w:lang w:eastAsia="he-IL"/>
        </w:rPr>
        <w:t>טובה ומחמירה יותר</w:t>
      </w:r>
      <w:r w:rsidR="00877A96">
        <w:rPr>
          <w:rFonts w:hint="cs"/>
          <w:rtl/>
          <w:lang w:eastAsia="he-IL"/>
        </w:rPr>
        <w:t xml:space="preserve"> -</w:t>
      </w:r>
      <w:r>
        <w:rPr>
          <w:rFonts w:hint="cs"/>
          <w:rtl/>
          <w:lang w:eastAsia="he-IL"/>
        </w:rPr>
        <w:t xml:space="preserve"> היא צריכה להיות מחמירה יותר כיוון </w:t>
      </w:r>
      <w:bookmarkStart w:id="3439" w:name="_ETM_Q1_1370934"/>
      <w:bookmarkEnd w:id="3439"/>
      <w:r>
        <w:rPr>
          <w:rFonts w:hint="cs"/>
          <w:rtl/>
          <w:lang w:eastAsia="he-IL"/>
        </w:rPr>
        <w:t xml:space="preserve">שאנחנו ב-זירו </w:t>
      </w:r>
      <w:proofErr w:type="spellStart"/>
      <w:r>
        <w:rPr>
          <w:rFonts w:hint="cs"/>
          <w:rtl/>
          <w:lang w:eastAsia="he-IL"/>
        </w:rPr>
        <w:t>טולרנס</w:t>
      </w:r>
      <w:proofErr w:type="spellEnd"/>
      <w:r w:rsidR="00877A96">
        <w:rPr>
          <w:rFonts w:hint="cs"/>
          <w:rtl/>
          <w:lang w:eastAsia="he-IL"/>
        </w:rPr>
        <w:t xml:space="preserve"> </w:t>
      </w:r>
      <w:r w:rsidR="00877A96">
        <w:rPr>
          <w:rtl/>
          <w:lang w:eastAsia="he-IL"/>
        </w:rPr>
        <w:t>–</w:t>
      </w:r>
      <w:r w:rsidR="00877A96">
        <w:rPr>
          <w:rFonts w:hint="cs"/>
          <w:rtl/>
          <w:lang w:eastAsia="he-IL"/>
        </w:rPr>
        <w:t xml:space="preserve"> מהמערכת שכתובה כרגע ב-2073 שאז </w:t>
      </w:r>
      <w:bookmarkStart w:id="3440" w:name="_ETM_Q1_1378263"/>
      <w:bookmarkEnd w:id="3440"/>
      <w:r w:rsidR="00877A96">
        <w:rPr>
          <w:rFonts w:hint="cs"/>
          <w:rtl/>
          <w:lang w:eastAsia="he-IL"/>
        </w:rPr>
        <w:t>עושים בדיקות מונו. אני לא יודעת על מה ההתרעמות כי</w:t>
      </w:r>
      <w:bookmarkStart w:id="3441" w:name="_ETM_Q1_1382312"/>
      <w:bookmarkEnd w:id="3441"/>
      <w:r w:rsidR="00877A96">
        <w:rPr>
          <w:rFonts w:hint="cs"/>
          <w:rtl/>
          <w:lang w:eastAsia="he-IL"/>
        </w:rPr>
        <w:t xml:space="preserve"> התעשייה במשך שנים בודקת </w:t>
      </w:r>
      <w:r w:rsidR="00877A96">
        <w:rPr>
          <w:lang w:eastAsia="he-IL"/>
        </w:rPr>
        <w:t>SPT</w:t>
      </w:r>
      <w:r w:rsidR="00877A96">
        <w:rPr>
          <w:rFonts w:hint="cs"/>
          <w:rtl/>
          <w:lang w:eastAsia="he-IL"/>
        </w:rPr>
        <w:t xml:space="preserve"> במשטחים. במשך שנים התעשייה </w:t>
      </w:r>
      <w:bookmarkStart w:id="3442" w:name="_ETM_Q1_1394379"/>
      <w:bookmarkEnd w:id="3442"/>
      <w:r w:rsidR="00877A96">
        <w:rPr>
          <w:rFonts w:hint="cs"/>
          <w:rtl/>
          <w:lang w:eastAsia="he-IL"/>
        </w:rPr>
        <w:t>מבצעת בדיקות משטחים ל-</w:t>
      </w:r>
      <w:r w:rsidR="00877A96">
        <w:rPr>
          <w:lang w:eastAsia="he-IL"/>
        </w:rPr>
        <w:t>SPT</w:t>
      </w:r>
      <w:r w:rsidR="00877A96">
        <w:rPr>
          <w:rFonts w:hint="cs"/>
          <w:rtl/>
          <w:lang w:eastAsia="he-IL"/>
        </w:rPr>
        <w:t xml:space="preserve">, זה לא משהו חדש, זה משהו </w:t>
      </w:r>
      <w:bookmarkStart w:id="3443" w:name="_ETM_Q1_1399835"/>
      <w:bookmarkEnd w:id="3443"/>
      <w:r w:rsidR="00877A96">
        <w:rPr>
          <w:rFonts w:hint="cs"/>
          <w:rtl/>
          <w:lang w:eastAsia="he-IL"/>
        </w:rPr>
        <w:t xml:space="preserve">שיצרנים מבצעים, ואני אף אגדיל ואומר שיש תעשיינים שמתחכמים </w:t>
      </w:r>
      <w:bookmarkStart w:id="3444" w:name="_ETM_Q1_1404065"/>
      <w:bookmarkEnd w:id="3444"/>
      <w:r w:rsidR="00877A96">
        <w:rPr>
          <w:rFonts w:hint="cs"/>
          <w:rtl/>
          <w:lang w:eastAsia="he-IL"/>
        </w:rPr>
        <w:t xml:space="preserve">ובודקים </w:t>
      </w:r>
      <w:r w:rsidR="00877A96">
        <w:rPr>
          <w:lang w:eastAsia="he-IL"/>
        </w:rPr>
        <w:t>SPT</w:t>
      </w:r>
      <w:r w:rsidR="00877A96">
        <w:rPr>
          <w:rFonts w:hint="cs"/>
          <w:rtl/>
          <w:lang w:eastAsia="he-IL"/>
        </w:rPr>
        <w:t xml:space="preserve"> במוצרים בטענה שהם מחמירים יותר אבל שו</w:t>
      </w:r>
      <w:bookmarkStart w:id="3445" w:name="_ETM_Q1_1409782"/>
      <w:bookmarkEnd w:id="3445"/>
      <w:r w:rsidR="00877A96">
        <w:rPr>
          <w:rFonts w:hint="cs"/>
          <w:rtl/>
          <w:lang w:eastAsia="he-IL"/>
        </w:rPr>
        <w:t xml:space="preserve">כחים לבדוק אחר כך האם מה שיצא </w:t>
      </w:r>
      <w:bookmarkStart w:id="3446" w:name="_ETM_Q1_1412104"/>
      <w:bookmarkEnd w:id="3446"/>
      <w:r w:rsidR="00877A96">
        <w:rPr>
          <w:rFonts w:hint="cs"/>
          <w:rtl/>
          <w:lang w:eastAsia="he-IL"/>
        </w:rPr>
        <w:t>לצלחת זה מונו על מנת לחמוק מהרגולציה.</w:t>
      </w:r>
    </w:p>
    <w:p w14:paraId="1EB9B4B7" w14:textId="77777777" w:rsidR="00877A96" w:rsidRDefault="00877A96" w:rsidP="008D3C99">
      <w:pPr>
        <w:rPr>
          <w:rtl/>
          <w:lang w:eastAsia="he-IL"/>
        </w:rPr>
      </w:pPr>
      <w:bookmarkStart w:id="3447" w:name="_ETM_Q1_1425693"/>
      <w:bookmarkStart w:id="3448" w:name="_ETM_Q1_1425741"/>
      <w:bookmarkEnd w:id="3447"/>
      <w:bookmarkEnd w:id="3448"/>
    </w:p>
    <w:p w14:paraId="77BFC9BE" w14:textId="0E4C0F9C" w:rsidR="00877A96" w:rsidRDefault="00877A96" w:rsidP="00877A96">
      <w:pPr>
        <w:pStyle w:val="af9"/>
        <w:keepNext/>
        <w:rPr>
          <w:rtl/>
          <w:lang w:eastAsia="he-IL"/>
        </w:rPr>
      </w:pPr>
      <w:bookmarkStart w:id="3449" w:name="ET_guest_אביב_חצבני_599"/>
      <w:r w:rsidRPr="00877A96">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77A96">
        <w:rPr>
          <w:rStyle w:val="TagStyle"/>
          <w:rtl/>
        </w:rPr>
        <w:t xml:space="preserve"> &lt;&lt; אורח &gt;&gt;</w:t>
      </w:r>
      <w:r w:rsidR="007436CA">
        <w:rPr>
          <w:rtl/>
          <w:lang w:eastAsia="he-IL"/>
        </w:rPr>
        <w:t xml:space="preserve"> </w:t>
      </w:r>
      <w:bookmarkEnd w:id="3449"/>
    </w:p>
    <w:p w14:paraId="699C4EBB" w14:textId="77777777" w:rsidR="00877A96" w:rsidRDefault="00877A96" w:rsidP="00877A96">
      <w:pPr>
        <w:pStyle w:val="KeepWithNext"/>
        <w:rPr>
          <w:rtl/>
          <w:lang w:eastAsia="he-IL"/>
        </w:rPr>
      </w:pPr>
    </w:p>
    <w:p w14:paraId="0FCE2330" w14:textId="5494291C" w:rsidR="00877A96" w:rsidRDefault="00877A96" w:rsidP="00877A96">
      <w:pPr>
        <w:rPr>
          <w:rtl/>
          <w:lang w:eastAsia="he-IL"/>
        </w:rPr>
      </w:pPr>
      <w:r>
        <w:rPr>
          <w:rFonts w:hint="cs"/>
          <w:rtl/>
          <w:lang w:eastAsia="he-IL"/>
        </w:rPr>
        <w:t xml:space="preserve">לגבי </w:t>
      </w:r>
      <w:proofErr w:type="spellStart"/>
      <w:r>
        <w:rPr>
          <w:rFonts w:hint="cs"/>
          <w:rtl/>
          <w:lang w:eastAsia="he-IL"/>
        </w:rPr>
        <w:t>תוכנית</w:t>
      </w:r>
      <w:proofErr w:type="spellEnd"/>
      <w:r>
        <w:rPr>
          <w:rFonts w:hint="cs"/>
          <w:rtl/>
          <w:lang w:eastAsia="he-IL"/>
        </w:rPr>
        <w:t xml:space="preserve"> בטיחות ואיכות </w:t>
      </w:r>
      <w:bookmarkStart w:id="3450" w:name="_ETM_Q1_1425860"/>
      <w:bookmarkEnd w:id="3450"/>
      <w:r>
        <w:rPr>
          <w:rFonts w:hint="cs"/>
          <w:rtl/>
          <w:lang w:eastAsia="he-IL"/>
        </w:rPr>
        <w:t xml:space="preserve">המזון של היצרן, אני מסכים </w:t>
      </w:r>
      <w:proofErr w:type="spellStart"/>
      <w:r>
        <w:rPr>
          <w:rFonts w:hint="cs"/>
          <w:rtl/>
          <w:lang w:eastAsia="he-IL"/>
        </w:rPr>
        <w:t>איתך</w:t>
      </w:r>
      <w:proofErr w:type="spellEnd"/>
      <w:r>
        <w:rPr>
          <w:rFonts w:hint="cs"/>
          <w:rtl/>
          <w:lang w:eastAsia="he-IL"/>
        </w:rPr>
        <w:t xml:space="preserve"> שהוא עושה </w:t>
      </w:r>
      <w:bookmarkStart w:id="3451" w:name="_ETM_Q1_1426808"/>
      <w:bookmarkEnd w:id="3451"/>
      <w:r>
        <w:rPr>
          <w:lang w:eastAsia="he-IL"/>
        </w:rPr>
        <w:t>SPT</w:t>
      </w:r>
      <w:r>
        <w:rPr>
          <w:rFonts w:hint="cs"/>
          <w:rtl/>
          <w:lang w:eastAsia="he-IL"/>
        </w:rPr>
        <w:t xml:space="preserve">. זה לא צריך להיות ברגולציה מחייבת במערכת בטיחות ואיכות </w:t>
      </w:r>
      <w:bookmarkStart w:id="3452" w:name="_ETM_Q1_1429553"/>
      <w:bookmarkEnd w:id="3452"/>
      <w:r>
        <w:rPr>
          <w:rFonts w:hint="cs"/>
          <w:rtl/>
          <w:lang w:eastAsia="he-IL"/>
        </w:rPr>
        <w:t>המזון של היצרן.</w:t>
      </w:r>
      <w:r w:rsidR="008D2DE1">
        <w:rPr>
          <w:rFonts w:hint="cs"/>
          <w:rtl/>
          <w:lang w:eastAsia="he-IL"/>
        </w:rPr>
        <w:t xml:space="preserve"> </w:t>
      </w:r>
      <w:r>
        <w:rPr>
          <w:rFonts w:hint="cs"/>
          <w:rtl/>
          <w:lang w:eastAsia="he-IL"/>
        </w:rPr>
        <w:t xml:space="preserve">זה לא צריך להיות ברגולציה מחייבת. גם באירופה מחייבים אותו ב-מונו. </w:t>
      </w:r>
    </w:p>
    <w:p w14:paraId="7A740608" w14:textId="77777777" w:rsidR="00877A96" w:rsidRDefault="00877A96" w:rsidP="00877A96">
      <w:pPr>
        <w:rPr>
          <w:rtl/>
          <w:lang w:eastAsia="he-IL"/>
        </w:rPr>
      </w:pPr>
      <w:bookmarkStart w:id="3453" w:name="_ETM_Q1_1441320"/>
      <w:bookmarkStart w:id="3454" w:name="_ETM_Q1_1441363"/>
      <w:bookmarkEnd w:id="3453"/>
      <w:bookmarkEnd w:id="3454"/>
    </w:p>
    <w:p w14:paraId="52F61979" w14:textId="23B28645" w:rsidR="00877A96" w:rsidRDefault="00877A96" w:rsidP="00877A96">
      <w:pPr>
        <w:pStyle w:val="af9"/>
        <w:keepNext/>
        <w:rPr>
          <w:rtl/>
          <w:lang w:eastAsia="he-IL"/>
        </w:rPr>
      </w:pPr>
      <w:bookmarkStart w:id="3455" w:name="ET_guest_דנה_שך_600"/>
      <w:r w:rsidRPr="00877A96">
        <w:rPr>
          <w:rStyle w:val="TagStyle"/>
          <w:rtl/>
        </w:rPr>
        <w:t xml:space="preserve"> &lt;&lt; אורח &gt;&gt; </w:t>
      </w:r>
      <w:r>
        <w:rPr>
          <w:rtl/>
          <w:lang w:eastAsia="he-IL"/>
        </w:rPr>
        <w:t>דנה שך:</w:t>
      </w:r>
      <w:r w:rsidRPr="00877A96">
        <w:rPr>
          <w:rStyle w:val="TagStyle"/>
          <w:rtl/>
        </w:rPr>
        <w:t xml:space="preserve"> &lt;&lt; אורח &gt;&gt;</w:t>
      </w:r>
      <w:r w:rsidR="007436CA">
        <w:rPr>
          <w:rtl/>
          <w:lang w:eastAsia="he-IL"/>
        </w:rPr>
        <w:t xml:space="preserve"> </w:t>
      </w:r>
      <w:bookmarkEnd w:id="3455"/>
    </w:p>
    <w:p w14:paraId="3025EE90" w14:textId="77777777" w:rsidR="00877A96" w:rsidRDefault="00877A96" w:rsidP="00877A96">
      <w:pPr>
        <w:pStyle w:val="KeepWithNext"/>
        <w:rPr>
          <w:rtl/>
          <w:lang w:eastAsia="he-IL"/>
        </w:rPr>
      </w:pPr>
    </w:p>
    <w:p w14:paraId="72248C52" w14:textId="5CFC6674" w:rsidR="00877A96" w:rsidRDefault="00877A96" w:rsidP="00877A96">
      <w:pPr>
        <w:rPr>
          <w:rtl/>
          <w:lang w:eastAsia="he-IL"/>
        </w:rPr>
      </w:pPr>
      <w:r>
        <w:rPr>
          <w:rFonts w:hint="cs"/>
          <w:rtl/>
          <w:lang w:eastAsia="he-IL"/>
        </w:rPr>
        <w:t xml:space="preserve">הרגולציה שלנו היא לא כמו באירופה. מה לא היה ברור? אנחנו ב-זירו </w:t>
      </w:r>
      <w:bookmarkStart w:id="3456" w:name="_ETM_Q1_1444938"/>
      <w:bookmarkEnd w:id="3456"/>
      <w:proofErr w:type="spellStart"/>
      <w:r>
        <w:rPr>
          <w:rFonts w:hint="cs"/>
          <w:rtl/>
          <w:lang w:eastAsia="he-IL"/>
        </w:rPr>
        <w:t>טולרנס</w:t>
      </w:r>
      <w:proofErr w:type="spellEnd"/>
      <w:r>
        <w:rPr>
          <w:rFonts w:hint="cs"/>
          <w:rtl/>
          <w:lang w:eastAsia="he-IL"/>
        </w:rPr>
        <w:t>. כרגע הסברתי לך את ההיגיון המקצועי. לו</w:t>
      </w:r>
      <w:r w:rsidR="008D2DE1">
        <w:rPr>
          <w:rFonts w:hint="cs"/>
          <w:rtl/>
          <w:lang w:eastAsia="he-IL"/>
        </w:rPr>
        <w:t xml:space="preserve"> </w:t>
      </w:r>
      <w:r>
        <w:rPr>
          <w:rFonts w:hint="cs"/>
          <w:rtl/>
          <w:lang w:eastAsia="he-IL"/>
        </w:rPr>
        <w:t xml:space="preserve">היית נותן לי להשלים את דבריי, היית מבין עד </w:t>
      </w:r>
      <w:bookmarkStart w:id="3457" w:name="_ETM_Q1_1454689"/>
      <w:bookmarkEnd w:id="3457"/>
      <w:r>
        <w:rPr>
          <w:rFonts w:hint="cs"/>
          <w:rtl/>
          <w:lang w:eastAsia="he-IL"/>
        </w:rPr>
        <w:t>הסוף את ההיגיון המקצועי.</w:t>
      </w:r>
    </w:p>
    <w:p w14:paraId="75D8BD2B" w14:textId="77777777" w:rsidR="00877A96" w:rsidRDefault="00877A96" w:rsidP="00877A96">
      <w:pPr>
        <w:rPr>
          <w:rtl/>
          <w:lang w:eastAsia="he-IL"/>
        </w:rPr>
      </w:pPr>
      <w:bookmarkStart w:id="3458" w:name="_ETM_Q1_1449291"/>
      <w:bookmarkStart w:id="3459" w:name="_ETM_Q1_1449344"/>
      <w:bookmarkStart w:id="3460" w:name="_ETM_Q1_1444084"/>
      <w:bookmarkStart w:id="3461" w:name="_ETM_Q1_1444128"/>
      <w:bookmarkStart w:id="3462" w:name="_ETM_Q1_1443320"/>
      <w:bookmarkEnd w:id="3458"/>
      <w:bookmarkEnd w:id="3459"/>
      <w:bookmarkEnd w:id="3460"/>
      <w:bookmarkEnd w:id="3461"/>
      <w:bookmarkEnd w:id="3462"/>
    </w:p>
    <w:p w14:paraId="62F4142C" w14:textId="0B8B45D7" w:rsidR="00877A96" w:rsidRDefault="00877A96" w:rsidP="00877A96">
      <w:pPr>
        <w:pStyle w:val="af9"/>
        <w:keepNext/>
        <w:rPr>
          <w:rtl/>
          <w:lang w:eastAsia="he-IL"/>
        </w:rPr>
      </w:pPr>
      <w:bookmarkStart w:id="3463" w:name="ET_guest_אביב_חצבני_601"/>
      <w:r w:rsidRPr="00877A96">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877A96">
        <w:rPr>
          <w:rStyle w:val="TagStyle"/>
          <w:rtl/>
        </w:rPr>
        <w:t xml:space="preserve"> &lt;&lt; אורח &gt;&gt;</w:t>
      </w:r>
      <w:r w:rsidR="007436CA">
        <w:rPr>
          <w:rtl/>
          <w:lang w:eastAsia="he-IL"/>
        </w:rPr>
        <w:t xml:space="preserve"> </w:t>
      </w:r>
      <w:bookmarkEnd w:id="3463"/>
    </w:p>
    <w:p w14:paraId="035B133F" w14:textId="77777777" w:rsidR="00877A96" w:rsidRDefault="00877A96" w:rsidP="00877A96">
      <w:pPr>
        <w:pStyle w:val="KeepWithNext"/>
        <w:rPr>
          <w:rtl/>
          <w:lang w:eastAsia="he-IL"/>
        </w:rPr>
      </w:pPr>
    </w:p>
    <w:p w14:paraId="177F3646" w14:textId="04F97376" w:rsidR="00627239" w:rsidRDefault="00627239" w:rsidP="00627239">
      <w:pPr>
        <w:rPr>
          <w:rtl/>
          <w:lang w:eastAsia="he-IL"/>
        </w:rPr>
      </w:pPr>
      <w:bookmarkStart w:id="3464" w:name="_ETM_Q1_1460207"/>
      <w:bookmarkStart w:id="3465" w:name="_ETM_Q1_1460264"/>
      <w:bookmarkEnd w:id="3464"/>
      <w:bookmarkEnd w:id="3465"/>
      <w:r>
        <w:rPr>
          <w:rFonts w:hint="cs"/>
          <w:rtl/>
          <w:lang w:eastAsia="he-IL"/>
        </w:rPr>
        <w:t xml:space="preserve">אני עשיתי על זה הכנה </w:t>
      </w:r>
      <w:bookmarkStart w:id="3466" w:name="_ETM_Q1_1458139"/>
      <w:bookmarkEnd w:id="3466"/>
      <w:r>
        <w:rPr>
          <w:rFonts w:hint="cs"/>
          <w:rtl/>
          <w:lang w:eastAsia="he-IL"/>
        </w:rPr>
        <w:t>מספיק מעמיקה כדי להבין.</w:t>
      </w:r>
      <w:bookmarkStart w:id="3467" w:name="_ETM_Q1_1462003"/>
      <w:bookmarkEnd w:id="3467"/>
    </w:p>
    <w:p w14:paraId="0BFCC95C" w14:textId="77777777" w:rsidR="00627239" w:rsidRDefault="00627239" w:rsidP="00627239">
      <w:pPr>
        <w:rPr>
          <w:rtl/>
          <w:lang w:eastAsia="he-IL"/>
        </w:rPr>
      </w:pPr>
      <w:bookmarkStart w:id="3468" w:name="_ETM_Q1_1465563"/>
      <w:bookmarkStart w:id="3469" w:name="_ETM_Q1_1465604"/>
      <w:bookmarkEnd w:id="3468"/>
      <w:bookmarkEnd w:id="3469"/>
    </w:p>
    <w:p w14:paraId="63460407" w14:textId="29D3A911" w:rsidR="00627239" w:rsidRDefault="00627239" w:rsidP="00627239">
      <w:pPr>
        <w:pStyle w:val="af6"/>
        <w:keepNext/>
        <w:rPr>
          <w:rtl/>
        </w:rPr>
      </w:pPr>
      <w:bookmarkStart w:id="3470" w:name="ET_yor_6447_627"/>
      <w:r w:rsidRPr="00627239">
        <w:rPr>
          <w:rStyle w:val="TagStyle"/>
          <w:rtl/>
        </w:rPr>
        <w:t xml:space="preserve"> &lt;&lt; יור &gt;&gt; </w:t>
      </w:r>
      <w:r>
        <w:rPr>
          <w:rtl/>
        </w:rPr>
        <w:t xml:space="preserve">היו"ר יונתן </w:t>
      </w:r>
      <w:proofErr w:type="spellStart"/>
      <w:r>
        <w:rPr>
          <w:rtl/>
        </w:rPr>
        <w:t>מישרקי</w:t>
      </w:r>
      <w:proofErr w:type="spellEnd"/>
      <w:r>
        <w:rPr>
          <w:rtl/>
        </w:rPr>
        <w:t>:</w:t>
      </w:r>
      <w:r w:rsidRPr="00627239">
        <w:rPr>
          <w:rStyle w:val="TagStyle"/>
          <w:rtl/>
        </w:rPr>
        <w:t xml:space="preserve"> &lt;&lt; יור &gt;&gt;</w:t>
      </w:r>
      <w:r w:rsidR="00DB293F">
        <w:rPr>
          <w:rtl/>
        </w:rPr>
        <w:t xml:space="preserve"> </w:t>
      </w:r>
      <w:bookmarkEnd w:id="3470"/>
    </w:p>
    <w:p w14:paraId="77814848" w14:textId="77777777" w:rsidR="00627239" w:rsidRDefault="00627239" w:rsidP="00627239">
      <w:pPr>
        <w:pStyle w:val="KeepWithNext"/>
        <w:rPr>
          <w:rtl/>
          <w:lang w:eastAsia="he-IL"/>
        </w:rPr>
      </w:pPr>
    </w:p>
    <w:p w14:paraId="5A888E71" w14:textId="6726875B" w:rsidR="00627239" w:rsidRPr="00627239" w:rsidRDefault="00627239" w:rsidP="00627239">
      <w:pPr>
        <w:rPr>
          <w:rtl/>
          <w:lang w:eastAsia="he-IL"/>
        </w:rPr>
      </w:pPr>
      <w:r>
        <w:rPr>
          <w:rFonts w:hint="cs"/>
          <w:rtl/>
          <w:lang w:eastAsia="he-IL"/>
        </w:rPr>
        <w:t>למה זה רלוונטי?</w:t>
      </w:r>
    </w:p>
    <w:p w14:paraId="5589111D" w14:textId="77777777" w:rsidR="00627239" w:rsidRPr="00627239" w:rsidRDefault="00627239" w:rsidP="00627239">
      <w:pPr>
        <w:rPr>
          <w:rtl/>
          <w:lang w:eastAsia="he-IL"/>
        </w:rPr>
      </w:pPr>
      <w:bookmarkStart w:id="3471" w:name="_ETM_Q1_1462048"/>
      <w:bookmarkEnd w:id="3471"/>
    </w:p>
    <w:p w14:paraId="789A98AE" w14:textId="2519D83C" w:rsidR="00E367DF" w:rsidRDefault="00E367DF" w:rsidP="00E367DF">
      <w:pPr>
        <w:pStyle w:val="af9"/>
        <w:keepNext/>
        <w:rPr>
          <w:rtl/>
        </w:rPr>
      </w:pPr>
      <w:bookmarkStart w:id="3472" w:name="_ETM_Q1_1468777"/>
      <w:bookmarkStart w:id="3473" w:name="_ETM_Q1_1468820"/>
      <w:bookmarkStart w:id="3474" w:name="ET_guest_פנינה_אורן_שני_דור_602"/>
      <w:bookmarkEnd w:id="3472"/>
      <w:bookmarkEnd w:id="3473"/>
      <w:r w:rsidRPr="00E367DF">
        <w:rPr>
          <w:rStyle w:val="TagStyle"/>
          <w:rtl/>
        </w:rPr>
        <w:t xml:space="preserve"> &lt;&lt; אורח &gt;&gt; </w:t>
      </w:r>
      <w:r>
        <w:rPr>
          <w:rtl/>
        </w:rPr>
        <w:t>פנינה אורן שני דור:</w:t>
      </w:r>
      <w:r w:rsidRPr="00E367DF">
        <w:rPr>
          <w:rStyle w:val="TagStyle"/>
          <w:rtl/>
        </w:rPr>
        <w:t xml:space="preserve"> &lt;&lt; אורח &gt;&gt;</w:t>
      </w:r>
      <w:r w:rsidR="007436CA">
        <w:rPr>
          <w:rtl/>
        </w:rPr>
        <w:t xml:space="preserve"> </w:t>
      </w:r>
      <w:bookmarkEnd w:id="3474"/>
    </w:p>
    <w:p w14:paraId="183B2072" w14:textId="77777777" w:rsidR="00E367DF" w:rsidRDefault="00E367DF" w:rsidP="00E367DF">
      <w:pPr>
        <w:pStyle w:val="KeepWithNext"/>
        <w:rPr>
          <w:rtl/>
        </w:rPr>
      </w:pPr>
    </w:p>
    <w:p w14:paraId="2C1F6718" w14:textId="77777777" w:rsidR="00947BAD" w:rsidRDefault="00E367DF" w:rsidP="00947BAD">
      <w:pPr>
        <w:rPr>
          <w:rtl/>
          <w:lang w:eastAsia="he-IL"/>
        </w:rPr>
      </w:pPr>
      <w:r>
        <w:rPr>
          <w:rFonts w:hint="cs"/>
          <w:rtl/>
        </w:rPr>
        <w:t>זה לא עומד לדיון עכשיו.</w:t>
      </w:r>
    </w:p>
    <w:p w14:paraId="7FEA700D" w14:textId="77777777" w:rsidR="000C242B" w:rsidRDefault="000C242B" w:rsidP="00947BAD">
      <w:pPr>
        <w:rPr>
          <w:rtl/>
          <w:lang w:eastAsia="he-IL"/>
        </w:rPr>
      </w:pPr>
    </w:p>
    <w:p w14:paraId="138C3AE1" w14:textId="71D76FBF" w:rsidR="000C242B" w:rsidRDefault="000C242B" w:rsidP="000C242B">
      <w:pPr>
        <w:pStyle w:val="af9"/>
        <w:keepNext/>
        <w:rPr>
          <w:rtl/>
          <w:lang w:eastAsia="he-IL"/>
        </w:rPr>
      </w:pPr>
      <w:bookmarkStart w:id="3475" w:name="ET_guest_אביב_חצבני_1008"/>
      <w:r w:rsidRPr="000C242B">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0C242B">
        <w:rPr>
          <w:rStyle w:val="TagStyle"/>
          <w:rtl/>
        </w:rPr>
        <w:t xml:space="preserve"> &lt;&lt; אורח &gt;&gt;</w:t>
      </w:r>
      <w:r w:rsidR="00F5595B">
        <w:rPr>
          <w:rtl/>
          <w:lang w:eastAsia="he-IL"/>
        </w:rPr>
        <w:t xml:space="preserve"> </w:t>
      </w:r>
      <w:bookmarkEnd w:id="3475"/>
    </w:p>
    <w:p w14:paraId="064392B3" w14:textId="77777777" w:rsidR="000C242B" w:rsidRDefault="000C242B" w:rsidP="000C242B">
      <w:pPr>
        <w:pStyle w:val="KeepWithNext"/>
        <w:rPr>
          <w:rtl/>
          <w:lang w:eastAsia="he-IL"/>
        </w:rPr>
      </w:pPr>
    </w:p>
    <w:p w14:paraId="5FFDA9D7" w14:textId="05BB8756" w:rsidR="00E367DF" w:rsidRDefault="00E367DF" w:rsidP="000C242B">
      <w:pPr>
        <w:rPr>
          <w:rtl/>
          <w:lang w:eastAsia="he-IL"/>
        </w:rPr>
      </w:pPr>
      <w:r>
        <w:rPr>
          <w:rFonts w:hint="cs"/>
          <w:rtl/>
          <w:lang w:eastAsia="he-IL"/>
        </w:rPr>
        <w:t xml:space="preserve">יש כאן תיקון לנוסח. </w:t>
      </w:r>
    </w:p>
    <w:p w14:paraId="5A60ED7A" w14:textId="77777777" w:rsidR="00E367DF" w:rsidRDefault="00E367DF" w:rsidP="00E367DF">
      <w:pPr>
        <w:rPr>
          <w:rtl/>
          <w:lang w:eastAsia="he-IL"/>
        </w:rPr>
      </w:pPr>
      <w:bookmarkStart w:id="3476" w:name="_ETM_Q1_1484936"/>
      <w:bookmarkStart w:id="3477" w:name="_ETM_Q1_1484972"/>
      <w:bookmarkEnd w:id="3476"/>
      <w:bookmarkEnd w:id="3477"/>
    </w:p>
    <w:p w14:paraId="6EDFEA47" w14:textId="32DD6A29" w:rsidR="00E367DF" w:rsidRDefault="00E367DF" w:rsidP="00E367DF">
      <w:pPr>
        <w:pStyle w:val="a4"/>
        <w:keepNext/>
        <w:rPr>
          <w:rtl/>
        </w:rPr>
      </w:pPr>
      <w:bookmarkStart w:id="3478" w:name="ET_speaker_נעה_בן_שבת_605"/>
      <w:r w:rsidRPr="00E367DF">
        <w:rPr>
          <w:rStyle w:val="TagStyle"/>
          <w:rtl/>
        </w:rPr>
        <w:t xml:space="preserve"> &lt;&lt; דובר &gt;&gt; </w:t>
      </w:r>
      <w:r>
        <w:rPr>
          <w:rtl/>
        </w:rPr>
        <w:t>נעה בן שבת:</w:t>
      </w:r>
      <w:r w:rsidRPr="00E367DF">
        <w:rPr>
          <w:rStyle w:val="TagStyle"/>
          <w:rtl/>
        </w:rPr>
        <w:t xml:space="preserve"> &lt;&lt; דובר &gt;&gt;</w:t>
      </w:r>
      <w:r w:rsidR="007436CA">
        <w:rPr>
          <w:rtl/>
        </w:rPr>
        <w:t xml:space="preserve"> </w:t>
      </w:r>
      <w:bookmarkEnd w:id="3478"/>
    </w:p>
    <w:p w14:paraId="6D48D5F2" w14:textId="77777777" w:rsidR="00E367DF" w:rsidRDefault="00E367DF" w:rsidP="00E367DF">
      <w:pPr>
        <w:pStyle w:val="KeepWithNext"/>
        <w:rPr>
          <w:rtl/>
          <w:lang w:eastAsia="he-IL"/>
        </w:rPr>
      </w:pPr>
    </w:p>
    <w:p w14:paraId="7A8834F3" w14:textId="1C5576EE" w:rsidR="00E367DF" w:rsidRDefault="00E367DF" w:rsidP="00E367DF">
      <w:pPr>
        <w:rPr>
          <w:rtl/>
          <w:lang w:eastAsia="he-IL"/>
        </w:rPr>
      </w:pPr>
      <w:bookmarkStart w:id="3479" w:name="_ETM_Q1_1488226"/>
      <w:bookmarkStart w:id="3480" w:name="_ETM_Q1_1488260"/>
      <w:bookmarkEnd w:id="3479"/>
      <w:bookmarkEnd w:id="3480"/>
      <w:r>
        <w:rPr>
          <w:rFonts w:hint="cs"/>
          <w:rtl/>
          <w:lang w:eastAsia="he-IL"/>
        </w:rPr>
        <w:t xml:space="preserve">אנחנו בעמוד 32, אני אקרא את תקנה </w:t>
      </w:r>
      <w:bookmarkStart w:id="3481" w:name="_ETM_Q1_1492248"/>
      <w:bookmarkEnd w:id="3481"/>
      <w:r>
        <w:rPr>
          <w:rFonts w:hint="cs"/>
          <w:rtl/>
          <w:lang w:eastAsia="he-IL"/>
        </w:rPr>
        <w:t>2073 על ההחרגות שלה.</w:t>
      </w:r>
    </w:p>
    <w:p w14:paraId="6B983DCD" w14:textId="77777777" w:rsidR="00E02B45" w:rsidRDefault="00E02B45" w:rsidP="00E367DF">
      <w:pPr>
        <w:rPr>
          <w:rtl/>
          <w:lang w:eastAsia="he-IL"/>
        </w:rPr>
      </w:pPr>
    </w:p>
    <w:p w14:paraId="58E1077E" w14:textId="3699AD3C" w:rsidR="00E02B45" w:rsidRDefault="00E02B45" w:rsidP="00E367DF">
      <w:pPr>
        <w:rPr>
          <w:rtl/>
          <w:lang w:eastAsia="he-IL"/>
        </w:rPr>
      </w:pPr>
      <w:bookmarkStart w:id="3482" w:name="_ETM_Q1_1497921"/>
      <w:bookmarkStart w:id="3483" w:name="_ETM_Q1_1497957"/>
      <w:bookmarkEnd w:id="3482"/>
      <w:bookmarkEnd w:id="3483"/>
      <w:r>
        <w:rPr>
          <w:rFonts w:hint="cs"/>
          <w:rtl/>
          <w:lang w:eastAsia="he-IL"/>
        </w:rPr>
        <w:t>בטור א':</w:t>
      </w:r>
    </w:p>
    <w:p w14:paraId="163AD092" w14:textId="77777777" w:rsidR="00E02B45" w:rsidRDefault="00E02B45" w:rsidP="00E367DF">
      <w:pPr>
        <w:rPr>
          <w:rtl/>
          <w:lang w:eastAsia="he-IL"/>
        </w:rPr>
      </w:pPr>
      <w:bookmarkStart w:id="3484" w:name="_ETM_Q1_1497824"/>
      <w:bookmarkStart w:id="3485" w:name="_ETM_Q1_1497863"/>
      <w:bookmarkEnd w:id="3484"/>
      <w:bookmarkEnd w:id="3485"/>
    </w:p>
    <w:p w14:paraId="2A9BF426" w14:textId="35AAEA98" w:rsidR="00E02B45" w:rsidRDefault="00E02B45" w:rsidP="00E02B45">
      <w:pPr>
        <w:pStyle w:val="afe"/>
        <w:numPr>
          <w:ilvl w:val="0"/>
          <w:numId w:val="14"/>
        </w:numPr>
        <w:rPr>
          <w:lang w:eastAsia="he-IL"/>
        </w:rPr>
      </w:pPr>
      <w:bookmarkStart w:id="3486" w:name="_ETM_Q1_1499440"/>
      <w:bookmarkStart w:id="3487" w:name="_ETM_Q1_1499475"/>
      <w:bookmarkEnd w:id="3486"/>
      <w:bookmarkEnd w:id="3487"/>
      <w:r>
        <w:rPr>
          <w:rFonts w:hint="cs"/>
          <w:rtl/>
          <w:lang w:eastAsia="he-IL"/>
        </w:rPr>
        <w:t>הוראות התקנה לא יחולו על בשר גולמי, חלב גולמי, דבש, ביצים טריות בקליפתן.</w:t>
      </w:r>
    </w:p>
    <w:p w14:paraId="2830AFC1" w14:textId="77777777" w:rsidR="00E02B45" w:rsidRDefault="00E02B45" w:rsidP="00E02B45">
      <w:pPr>
        <w:rPr>
          <w:rtl/>
          <w:lang w:eastAsia="he-IL"/>
        </w:rPr>
      </w:pPr>
      <w:bookmarkStart w:id="3488" w:name="_ETM_Q1_1504839"/>
      <w:bookmarkStart w:id="3489" w:name="_ETM_Q1_1504893"/>
      <w:bookmarkStart w:id="3490" w:name="_ETM_Q1_1504442"/>
      <w:bookmarkStart w:id="3491" w:name="_ETM_Q1_1504477"/>
      <w:bookmarkEnd w:id="3488"/>
      <w:bookmarkEnd w:id="3489"/>
      <w:bookmarkEnd w:id="3490"/>
      <w:bookmarkEnd w:id="3491"/>
    </w:p>
    <w:p w14:paraId="59BC5794" w14:textId="10333884" w:rsidR="00E02B45" w:rsidRPr="00E367DF" w:rsidRDefault="00E02B45" w:rsidP="00E02B45">
      <w:pPr>
        <w:pStyle w:val="afe"/>
        <w:numPr>
          <w:ilvl w:val="0"/>
          <w:numId w:val="14"/>
        </w:numPr>
        <w:rPr>
          <w:rtl/>
          <w:lang w:eastAsia="he-IL"/>
        </w:rPr>
      </w:pPr>
      <w:bookmarkStart w:id="3492" w:name="_ETM_Q1_1505130"/>
      <w:bookmarkStart w:id="3493" w:name="_ETM_Q1_1505167"/>
      <w:bookmarkEnd w:id="3492"/>
      <w:bookmarkEnd w:id="3493"/>
      <w:r>
        <w:rPr>
          <w:rFonts w:hint="cs"/>
          <w:rtl/>
          <w:lang w:eastAsia="he-IL"/>
        </w:rPr>
        <w:t>בסעיף 7 לתקנה, תת סעיף 2, במקום "סעיף 19 לתקנה (</w:t>
      </w:r>
      <w:r>
        <w:rPr>
          <w:lang w:eastAsia="he-IL"/>
        </w:rPr>
        <w:t>EC</w:t>
      </w:r>
      <w:r>
        <w:rPr>
          <w:rFonts w:hint="cs"/>
          <w:rtl/>
          <w:lang w:eastAsia="he-IL"/>
        </w:rPr>
        <w:t>) מספר 178/200"</w:t>
      </w:r>
      <w:r w:rsidR="008D2DE1">
        <w:rPr>
          <w:rtl/>
          <w:lang w:eastAsia="he-IL"/>
        </w:rPr>
        <w:t xml:space="preserve"> </w:t>
      </w:r>
      <w:r>
        <w:rPr>
          <w:rFonts w:hint="cs"/>
          <w:rtl/>
          <w:lang w:eastAsia="he-IL"/>
        </w:rPr>
        <w:t>יקראו "סעיף 164 לחוק הגנה על בריאות הציבור (מזון), התשע"ו-2015".</w:t>
      </w:r>
    </w:p>
    <w:p w14:paraId="7C7AEBC7" w14:textId="77777777" w:rsidR="00E367DF" w:rsidRDefault="00E367DF" w:rsidP="00E367DF">
      <w:pPr>
        <w:pStyle w:val="KeepWithNext"/>
        <w:rPr>
          <w:rtl/>
          <w:lang w:eastAsia="he-IL"/>
        </w:rPr>
      </w:pPr>
    </w:p>
    <w:p w14:paraId="56A88A47" w14:textId="6207CDF7" w:rsidR="00E02B45" w:rsidRDefault="00E02B45" w:rsidP="00E02B45">
      <w:pPr>
        <w:rPr>
          <w:rtl/>
          <w:lang w:eastAsia="he-IL"/>
        </w:rPr>
      </w:pPr>
      <w:bookmarkStart w:id="3494" w:name="_ETM_Q1_1519358"/>
      <w:bookmarkStart w:id="3495" w:name="_ETM_Q1_1519398"/>
      <w:bookmarkEnd w:id="3494"/>
      <w:bookmarkEnd w:id="3495"/>
      <w:r>
        <w:rPr>
          <w:rFonts w:hint="cs"/>
          <w:rtl/>
          <w:lang w:eastAsia="he-IL"/>
        </w:rPr>
        <w:t>אלה החרגות שכבר קיימות היום בדין</w:t>
      </w:r>
      <w:bookmarkStart w:id="3496" w:name="_ETM_Q1_1523957"/>
      <w:bookmarkEnd w:id="3496"/>
      <w:r>
        <w:rPr>
          <w:rFonts w:hint="cs"/>
          <w:rtl/>
          <w:lang w:eastAsia="he-IL"/>
        </w:rPr>
        <w:t xml:space="preserve"> הקיים.</w:t>
      </w:r>
    </w:p>
    <w:p w14:paraId="14BA0059" w14:textId="77777777" w:rsidR="00E02B45" w:rsidRDefault="00E02B45" w:rsidP="00E02B45">
      <w:pPr>
        <w:rPr>
          <w:rtl/>
          <w:lang w:eastAsia="he-IL"/>
        </w:rPr>
      </w:pPr>
    </w:p>
    <w:p w14:paraId="67ED2849" w14:textId="4DE734FA" w:rsidR="00E02B45" w:rsidRPr="00E02B45" w:rsidRDefault="00E02B45" w:rsidP="00E02B45">
      <w:pPr>
        <w:pStyle w:val="afe"/>
        <w:numPr>
          <w:ilvl w:val="0"/>
          <w:numId w:val="14"/>
        </w:numPr>
        <w:rPr>
          <w:rtl/>
          <w:lang w:eastAsia="he-IL"/>
        </w:rPr>
      </w:pPr>
      <w:bookmarkStart w:id="3497" w:name="_ETM_Q1_1524084"/>
      <w:bookmarkStart w:id="3498" w:name="_ETM_Q1_1524121"/>
      <w:bookmarkEnd w:id="3497"/>
      <w:bookmarkEnd w:id="3498"/>
      <w:r>
        <w:rPr>
          <w:rFonts w:hint="cs"/>
          <w:rtl/>
          <w:lang w:eastAsia="he-IL"/>
        </w:rPr>
        <w:t>הוראות התקנה בעניין תנאי תברואה בתהליך ייצור, ובכלל זה פרק 2 בנספח 1 לתקנה, יחולו, רק לעניין ייצורו של מזון אשר טעון קבלת רישיון ייצור או אישור פעילות יצרנית באתר המכירה לצרכן, לפי פרק ג' לחוק.</w:t>
      </w:r>
    </w:p>
    <w:p w14:paraId="7CFFDB8E" w14:textId="77777777" w:rsidR="00E367DF" w:rsidRDefault="00E367DF" w:rsidP="00E367DF">
      <w:pPr>
        <w:rPr>
          <w:rtl/>
          <w:lang w:eastAsia="he-IL"/>
        </w:rPr>
      </w:pPr>
    </w:p>
    <w:p w14:paraId="1D781AB7" w14:textId="5C6EDAEA" w:rsidR="00E02B45" w:rsidRDefault="00E02B45" w:rsidP="00E367DF">
      <w:pPr>
        <w:rPr>
          <w:rtl/>
          <w:lang w:eastAsia="he-IL"/>
        </w:rPr>
      </w:pPr>
      <w:r>
        <w:rPr>
          <w:rFonts w:hint="cs"/>
          <w:rtl/>
          <w:lang w:eastAsia="he-IL"/>
        </w:rPr>
        <w:t xml:space="preserve">אני מזכירה </w:t>
      </w:r>
      <w:bookmarkStart w:id="3499" w:name="_ETM_Q1_1540997"/>
      <w:bookmarkEnd w:id="3499"/>
      <w:r>
        <w:rPr>
          <w:rFonts w:hint="cs"/>
          <w:rtl/>
          <w:lang w:eastAsia="he-IL"/>
        </w:rPr>
        <w:t>שיש לנו גם הוראת שעה לאותה פסקה (</w:t>
      </w:r>
      <w:bookmarkStart w:id="3500" w:name="_ETM_Q1_1547299"/>
      <w:bookmarkEnd w:id="3500"/>
      <w:r>
        <w:rPr>
          <w:rFonts w:hint="cs"/>
          <w:rtl/>
          <w:lang w:eastAsia="he-IL"/>
        </w:rPr>
        <w:t>3) שקראנו עכשיו בטור א'.</w:t>
      </w:r>
    </w:p>
    <w:p w14:paraId="29FBAF1B" w14:textId="77777777" w:rsidR="00E02B45" w:rsidRDefault="00E02B45" w:rsidP="00E367DF">
      <w:pPr>
        <w:rPr>
          <w:rtl/>
          <w:lang w:eastAsia="he-IL"/>
        </w:rPr>
      </w:pPr>
      <w:bookmarkStart w:id="3501" w:name="_ETM_Q1_1550068"/>
      <w:bookmarkStart w:id="3502" w:name="_ETM_Q1_1550106"/>
      <w:bookmarkEnd w:id="3501"/>
      <w:bookmarkEnd w:id="3502"/>
    </w:p>
    <w:p w14:paraId="495E5241" w14:textId="5C47D29F" w:rsidR="00E02B45" w:rsidRDefault="00E02B45" w:rsidP="00E367DF">
      <w:pPr>
        <w:rPr>
          <w:rtl/>
          <w:lang w:eastAsia="he-IL"/>
        </w:rPr>
      </w:pPr>
      <w:bookmarkStart w:id="3503" w:name="_ETM_Q1_1549752"/>
      <w:bookmarkStart w:id="3504" w:name="_ETM_Q1_1549790"/>
      <w:bookmarkEnd w:id="3503"/>
      <w:bookmarkEnd w:id="3504"/>
      <w:r>
        <w:rPr>
          <w:rFonts w:hint="cs"/>
          <w:rtl/>
          <w:lang w:eastAsia="he-IL"/>
        </w:rPr>
        <w:t>טור ג':</w:t>
      </w:r>
    </w:p>
    <w:p w14:paraId="14220322" w14:textId="77777777" w:rsidR="00E02B45" w:rsidRDefault="00E02B45" w:rsidP="00E367DF">
      <w:pPr>
        <w:rPr>
          <w:rtl/>
          <w:lang w:eastAsia="he-IL"/>
        </w:rPr>
      </w:pPr>
      <w:bookmarkStart w:id="3505" w:name="_ETM_Q1_1549619"/>
      <w:bookmarkStart w:id="3506" w:name="_ETM_Q1_1549653"/>
      <w:bookmarkEnd w:id="3505"/>
      <w:bookmarkEnd w:id="3506"/>
    </w:p>
    <w:p w14:paraId="3F8ACFD7" w14:textId="6E1A2E6E" w:rsidR="00E02B45" w:rsidRDefault="00E02B45" w:rsidP="00E02B45">
      <w:pPr>
        <w:pStyle w:val="afe"/>
        <w:numPr>
          <w:ilvl w:val="0"/>
          <w:numId w:val="15"/>
        </w:numPr>
        <w:rPr>
          <w:lang w:eastAsia="he-IL"/>
        </w:rPr>
      </w:pPr>
      <w:r>
        <w:rPr>
          <w:rFonts w:hint="cs"/>
          <w:rtl/>
          <w:lang w:eastAsia="he-IL"/>
        </w:rPr>
        <w:t>בסעיף 5 לתקנה,</w:t>
      </w:r>
      <w:bookmarkStart w:id="3507" w:name="_ETM_Q1_1549178"/>
      <w:bookmarkEnd w:id="3507"/>
      <w:r>
        <w:rPr>
          <w:rFonts w:hint="cs"/>
          <w:rtl/>
          <w:lang w:eastAsia="he-IL"/>
        </w:rPr>
        <w:t xml:space="preserve"> תת סעיף 2, בסופו, במקום "אזורי העיבוד והציוד </w:t>
      </w:r>
      <w:proofErr w:type="spellStart"/>
      <w:r>
        <w:rPr>
          <w:rFonts w:hint="cs"/>
          <w:rtl/>
          <w:lang w:eastAsia="he-IL"/>
        </w:rPr>
        <w:t>למונוציטוגנס</w:t>
      </w:r>
      <w:proofErr w:type="spellEnd"/>
      <w:r>
        <w:rPr>
          <w:rFonts w:hint="cs"/>
          <w:rtl/>
          <w:lang w:eastAsia="he-IL"/>
        </w:rPr>
        <w:t xml:space="preserve">" יקראו "אזורי העיבוד והציוד למיני </w:t>
      </w:r>
      <w:proofErr w:type="spellStart"/>
      <w:r>
        <w:rPr>
          <w:rFonts w:hint="cs"/>
          <w:rtl/>
          <w:lang w:eastAsia="he-IL"/>
        </w:rPr>
        <w:t>ליסטריה</w:t>
      </w:r>
      <w:proofErr w:type="spellEnd"/>
      <w:r>
        <w:rPr>
          <w:rFonts w:hint="cs"/>
          <w:rtl/>
          <w:lang w:eastAsia="he-IL"/>
        </w:rPr>
        <w:t xml:space="preserve"> (</w:t>
      </w:r>
      <w:r>
        <w:rPr>
          <w:lang w:eastAsia="he-IL"/>
        </w:rPr>
        <w:t>SPP</w:t>
      </w:r>
      <w:r>
        <w:rPr>
          <w:rFonts w:hint="cs"/>
          <w:rtl/>
          <w:lang w:eastAsia="he-IL"/>
        </w:rPr>
        <w:t>)".</w:t>
      </w:r>
    </w:p>
    <w:p w14:paraId="6AD5681C" w14:textId="77777777" w:rsidR="00E02B45" w:rsidRDefault="00E02B45" w:rsidP="00E02B45">
      <w:pPr>
        <w:rPr>
          <w:rtl/>
          <w:lang w:eastAsia="he-IL"/>
        </w:rPr>
      </w:pPr>
      <w:bookmarkStart w:id="3508" w:name="_ETM_Q1_1562039"/>
      <w:bookmarkStart w:id="3509" w:name="_ETM_Q1_1562091"/>
      <w:bookmarkStart w:id="3510" w:name="_ETM_Q1_1561220"/>
      <w:bookmarkStart w:id="3511" w:name="_ETM_Q1_1561255"/>
      <w:bookmarkEnd w:id="3508"/>
      <w:bookmarkEnd w:id="3509"/>
      <w:bookmarkEnd w:id="3510"/>
      <w:bookmarkEnd w:id="3511"/>
    </w:p>
    <w:p w14:paraId="062ACA9B" w14:textId="502B693C" w:rsidR="00E02B45" w:rsidRPr="00E367DF" w:rsidRDefault="00E02B45" w:rsidP="00E02B45">
      <w:pPr>
        <w:pStyle w:val="afe"/>
        <w:numPr>
          <w:ilvl w:val="0"/>
          <w:numId w:val="15"/>
        </w:numPr>
        <w:rPr>
          <w:rtl/>
          <w:lang w:eastAsia="he-IL"/>
        </w:rPr>
      </w:pPr>
      <w:bookmarkStart w:id="3512" w:name="_ETM_Q1_1561435"/>
      <w:bookmarkStart w:id="3513" w:name="_ETM_Q1_1561472"/>
      <w:bookmarkEnd w:id="3512"/>
      <w:bookmarkEnd w:id="3513"/>
      <w:r>
        <w:rPr>
          <w:rFonts w:hint="cs"/>
          <w:rtl/>
          <w:lang w:eastAsia="he-IL"/>
        </w:rPr>
        <w:t xml:space="preserve">בפרק 1 של נספח </w:t>
      </w:r>
      <w:bookmarkStart w:id="3514" w:name="_ETM_Q1_1561978"/>
      <w:bookmarkEnd w:id="3514"/>
      <w:r>
        <w:rPr>
          <w:rFonts w:hint="cs"/>
          <w:rtl/>
          <w:lang w:eastAsia="he-IL"/>
        </w:rPr>
        <w:t>1 לתקנה, בפרטים 1.2 ו-1.3 בטור "</w:t>
      </w:r>
      <w:r>
        <w:rPr>
          <w:lang w:eastAsia="he-IL"/>
        </w:rPr>
        <w:t>Limits</w:t>
      </w:r>
      <w:r>
        <w:rPr>
          <w:rFonts w:hint="cs"/>
          <w:rtl/>
          <w:lang w:eastAsia="he-IL"/>
        </w:rPr>
        <w:t xml:space="preserve">", יקראו במקום "100 </w:t>
      </w:r>
      <w:r>
        <w:rPr>
          <w:lang w:eastAsia="he-IL"/>
        </w:rPr>
        <w:t>g</w:t>
      </w:r>
      <w:r>
        <w:rPr>
          <w:rFonts w:hint="cs"/>
          <w:rtl/>
          <w:lang w:eastAsia="he-IL"/>
        </w:rPr>
        <w:t>/</w:t>
      </w:r>
      <w:proofErr w:type="spellStart"/>
      <w:r>
        <w:rPr>
          <w:lang w:eastAsia="he-IL"/>
        </w:rPr>
        <w:t>cfu</w:t>
      </w:r>
      <w:proofErr w:type="spellEnd"/>
      <w:r>
        <w:rPr>
          <w:rFonts w:hint="cs"/>
          <w:rtl/>
          <w:lang w:eastAsia="he-IL"/>
        </w:rPr>
        <w:t>", "לא מזוהה ב-25 גרם".</w:t>
      </w:r>
    </w:p>
    <w:p w14:paraId="63CF571D" w14:textId="77777777" w:rsidR="00877A96" w:rsidRDefault="00877A96" w:rsidP="00877A96">
      <w:pPr>
        <w:rPr>
          <w:rtl/>
          <w:lang w:eastAsia="he-IL"/>
        </w:rPr>
      </w:pPr>
    </w:p>
    <w:p w14:paraId="04F220C7" w14:textId="142F226F" w:rsidR="00E02B45" w:rsidRPr="00877A96" w:rsidRDefault="00E02B45" w:rsidP="00E02B45">
      <w:pPr>
        <w:pStyle w:val="afe"/>
        <w:numPr>
          <w:ilvl w:val="0"/>
          <w:numId w:val="15"/>
        </w:numPr>
        <w:rPr>
          <w:rtl/>
          <w:lang w:eastAsia="he-IL"/>
        </w:rPr>
      </w:pPr>
      <w:bookmarkStart w:id="3515" w:name="_ETM_Q1_1586691"/>
      <w:bookmarkStart w:id="3516" w:name="_ETM_Q1_1586731"/>
      <w:bookmarkEnd w:id="3515"/>
      <w:bookmarkEnd w:id="3516"/>
      <w:r>
        <w:rPr>
          <w:rFonts w:hint="cs"/>
          <w:rtl/>
          <w:lang w:eastAsia="he-IL"/>
        </w:rPr>
        <w:t>בפרק 1 של נספח לתקנה, בפרט 1.18, יראו אותו כאילו חל גם לגבי מזונות מסוג טחינה, אגוזים ותבלינים, ואולם לגבי סוגי מזונות אלה בלבד, בטור תכנית דגימה, בעמודה "ח", במקום "5" יקראו לגביהם "30".</w:t>
      </w:r>
    </w:p>
    <w:p w14:paraId="1F51AD35" w14:textId="77777777" w:rsidR="008D3C99" w:rsidRDefault="008D3C99" w:rsidP="008D3C99">
      <w:pPr>
        <w:rPr>
          <w:rtl/>
          <w:lang w:eastAsia="he-IL"/>
        </w:rPr>
      </w:pPr>
      <w:bookmarkStart w:id="3517" w:name="_ETM_Q1_1443649"/>
      <w:bookmarkStart w:id="3518" w:name="_ETM_Q1_1443683"/>
      <w:bookmarkStart w:id="3519" w:name="_ETM_Q1_1218439"/>
      <w:bookmarkEnd w:id="3517"/>
      <w:bookmarkEnd w:id="3518"/>
      <w:bookmarkEnd w:id="3519"/>
    </w:p>
    <w:p w14:paraId="1F829A73" w14:textId="7AFA8AF5" w:rsidR="001D2580" w:rsidRDefault="001D2580" w:rsidP="001D2580">
      <w:pPr>
        <w:pStyle w:val="af6"/>
        <w:keepNext/>
        <w:rPr>
          <w:rtl/>
        </w:rPr>
      </w:pPr>
      <w:bookmarkStart w:id="3520" w:name="_ETM_Q1_1608304"/>
      <w:bookmarkStart w:id="3521" w:name="_ETM_Q1_1608344"/>
      <w:bookmarkStart w:id="3522" w:name="ET_yor_6447_606"/>
      <w:bookmarkEnd w:id="3520"/>
      <w:bookmarkEnd w:id="3521"/>
      <w:r w:rsidRPr="001D2580">
        <w:rPr>
          <w:rStyle w:val="TagStyle"/>
          <w:rtl/>
        </w:rPr>
        <w:t xml:space="preserve"> &lt;&lt; יור &gt;&gt; </w:t>
      </w:r>
      <w:r>
        <w:rPr>
          <w:rtl/>
        </w:rPr>
        <w:t xml:space="preserve">היו"ר יונתן </w:t>
      </w:r>
      <w:proofErr w:type="spellStart"/>
      <w:r>
        <w:rPr>
          <w:rtl/>
        </w:rPr>
        <w:t>מישרקי</w:t>
      </w:r>
      <w:proofErr w:type="spellEnd"/>
      <w:r>
        <w:rPr>
          <w:rtl/>
        </w:rPr>
        <w:t>:</w:t>
      </w:r>
      <w:r w:rsidRPr="001D2580">
        <w:rPr>
          <w:rStyle w:val="TagStyle"/>
          <w:rtl/>
        </w:rPr>
        <w:t xml:space="preserve"> &lt;&lt; יור &gt;&gt;</w:t>
      </w:r>
      <w:r w:rsidR="007436CA">
        <w:rPr>
          <w:rtl/>
        </w:rPr>
        <w:t xml:space="preserve"> </w:t>
      </w:r>
      <w:bookmarkEnd w:id="3522"/>
    </w:p>
    <w:p w14:paraId="6E1E6B77" w14:textId="77777777" w:rsidR="001D2580" w:rsidRDefault="001D2580" w:rsidP="001D2580">
      <w:pPr>
        <w:pStyle w:val="KeepWithNext"/>
        <w:rPr>
          <w:rtl/>
          <w:lang w:eastAsia="he-IL"/>
        </w:rPr>
      </w:pPr>
    </w:p>
    <w:p w14:paraId="514F3B57" w14:textId="59C861BC" w:rsidR="001D2580" w:rsidRDefault="001D2580" w:rsidP="001D2580">
      <w:pPr>
        <w:rPr>
          <w:rtl/>
          <w:lang w:eastAsia="he-IL"/>
        </w:rPr>
      </w:pPr>
      <w:r>
        <w:rPr>
          <w:rFonts w:hint="cs"/>
          <w:rtl/>
          <w:lang w:eastAsia="he-IL"/>
        </w:rPr>
        <w:t xml:space="preserve">סיימנו </w:t>
      </w:r>
      <w:bookmarkStart w:id="3523" w:name="_ETM_Q1_1612004"/>
      <w:bookmarkEnd w:id="3523"/>
      <w:r>
        <w:rPr>
          <w:rFonts w:hint="cs"/>
          <w:rtl/>
          <w:lang w:eastAsia="he-IL"/>
        </w:rPr>
        <w:t xml:space="preserve">את </w:t>
      </w:r>
      <w:proofErr w:type="spellStart"/>
      <w:r>
        <w:rPr>
          <w:rFonts w:hint="cs"/>
          <w:rtl/>
          <w:lang w:eastAsia="he-IL"/>
        </w:rPr>
        <w:t>הליסטריה</w:t>
      </w:r>
      <w:proofErr w:type="spellEnd"/>
      <w:r>
        <w:rPr>
          <w:rFonts w:hint="cs"/>
          <w:rtl/>
          <w:lang w:eastAsia="he-IL"/>
        </w:rPr>
        <w:t>?</w:t>
      </w:r>
      <w:bookmarkStart w:id="3524" w:name="_ETM_Q1_1611455"/>
      <w:bookmarkEnd w:id="3524"/>
    </w:p>
    <w:p w14:paraId="02E9A7C9" w14:textId="77777777" w:rsidR="001D2580" w:rsidRDefault="001D2580" w:rsidP="001D2580">
      <w:pPr>
        <w:rPr>
          <w:rtl/>
          <w:lang w:eastAsia="he-IL"/>
        </w:rPr>
      </w:pPr>
      <w:bookmarkStart w:id="3525" w:name="_ETM_Q1_1611492"/>
      <w:bookmarkStart w:id="3526" w:name="_ETM_Q1_1611053"/>
      <w:bookmarkEnd w:id="3525"/>
      <w:bookmarkEnd w:id="3526"/>
    </w:p>
    <w:p w14:paraId="39F7C786" w14:textId="5398D3B7" w:rsidR="001D2580" w:rsidRDefault="001D2580" w:rsidP="001D2580">
      <w:pPr>
        <w:pStyle w:val="a4"/>
        <w:keepNext/>
        <w:rPr>
          <w:rtl/>
        </w:rPr>
      </w:pPr>
      <w:bookmarkStart w:id="3527" w:name="ET_speaker_נעה_בן_שבת_607"/>
      <w:r w:rsidRPr="001D2580">
        <w:rPr>
          <w:rStyle w:val="TagStyle"/>
          <w:rtl/>
        </w:rPr>
        <w:t xml:space="preserve"> &lt;&lt; דובר &gt;&gt; </w:t>
      </w:r>
      <w:r>
        <w:rPr>
          <w:rtl/>
        </w:rPr>
        <w:t>נעה בן שבת:</w:t>
      </w:r>
      <w:r w:rsidRPr="001D2580">
        <w:rPr>
          <w:rStyle w:val="TagStyle"/>
          <w:rtl/>
        </w:rPr>
        <w:t xml:space="preserve"> &lt;&lt; דובר &gt;&gt;</w:t>
      </w:r>
      <w:r w:rsidR="007436CA">
        <w:rPr>
          <w:rtl/>
        </w:rPr>
        <w:t xml:space="preserve"> </w:t>
      </w:r>
      <w:bookmarkEnd w:id="3527"/>
    </w:p>
    <w:p w14:paraId="2843E866" w14:textId="77777777" w:rsidR="001D2580" w:rsidRDefault="001D2580" w:rsidP="001D2580">
      <w:pPr>
        <w:pStyle w:val="KeepWithNext"/>
        <w:rPr>
          <w:rtl/>
          <w:lang w:eastAsia="he-IL"/>
        </w:rPr>
      </w:pPr>
    </w:p>
    <w:p w14:paraId="0C8D32A4" w14:textId="4CB9FE40" w:rsidR="001D2580" w:rsidRDefault="001D2580" w:rsidP="001D2580">
      <w:pPr>
        <w:rPr>
          <w:rtl/>
          <w:lang w:eastAsia="he-IL"/>
        </w:rPr>
      </w:pPr>
      <w:bookmarkStart w:id="3528" w:name="_ETM_Q1_1611297"/>
      <w:bookmarkStart w:id="3529" w:name="_ETM_Q1_1611330"/>
      <w:bookmarkEnd w:id="3528"/>
      <w:bookmarkEnd w:id="3529"/>
      <w:r>
        <w:rPr>
          <w:rFonts w:hint="cs"/>
          <w:rtl/>
          <w:lang w:eastAsia="he-IL"/>
        </w:rPr>
        <w:t>סיימנו.</w:t>
      </w:r>
      <w:r w:rsidR="008D2DE1">
        <w:rPr>
          <w:rFonts w:hint="cs"/>
          <w:rtl/>
          <w:lang w:eastAsia="he-IL"/>
        </w:rPr>
        <w:t xml:space="preserve"> </w:t>
      </w:r>
      <w:r>
        <w:rPr>
          <w:rFonts w:hint="cs"/>
          <w:rtl/>
          <w:lang w:eastAsia="he-IL"/>
        </w:rPr>
        <w:t xml:space="preserve">יש איזה דברים לא כל כך </w:t>
      </w:r>
      <w:bookmarkStart w:id="3530" w:name="_ETM_Q1_1618551"/>
      <w:bookmarkEnd w:id="3530"/>
      <w:r>
        <w:rPr>
          <w:rFonts w:hint="cs"/>
          <w:rtl/>
          <w:lang w:eastAsia="he-IL"/>
        </w:rPr>
        <w:t xml:space="preserve">ברורים שכתובים בסוף, ב-44.3 והם כמובן יימחקו. </w:t>
      </w:r>
    </w:p>
    <w:p w14:paraId="18D7C5C1" w14:textId="77777777" w:rsidR="001D2580" w:rsidRDefault="001D2580" w:rsidP="001D2580">
      <w:pPr>
        <w:rPr>
          <w:rtl/>
          <w:lang w:eastAsia="he-IL"/>
        </w:rPr>
      </w:pPr>
      <w:bookmarkStart w:id="3531" w:name="_ETM_Q1_1631602"/>
      <w:bookmarkStart w:id="3532" w:name="_ETM_Q1_1631644"/>
      <w:bookmarkStart w:id="3533" w:name="_ETM_Q1_1631023"/>
      <w:bookmarkEnd w:id="3531"/>
      <w:bookmarkEnd w:id="3532"/>
      <w:bookmarkEnd w:id="3533"/>
    </w:p>
    <w:p w14:paraId="73F571A4" w14:textId="5C778707" w:rsidR="001D2580" w:rsidRDefault="001D2580" w:rsidP="001D2580">
      <w:pPr>
        <w:pStyle w:val="af9"/>
        <w:keepNext/>
        <w:rPr>
          <w:rtl/>
          <w:lang w:eastAsia="he-IL"/>
        </w:rPr>
      </w:pPr>
      <w:bookmarkStart w:id="3534" w:name="ET_guest_גל_ברנס_608"/>
      <w:r w:rsidRPr="001D2580">
        <w:rPr>
          <w:rStyle w:val="TagStyle"/>
          <w:rtl/>
        </w:rPr>
        <w:t xml:space="preserve"> &lt;&lt; אורח &gt;&gt; </w:t>
      </w:r>
      <w:r>
        <w:rPr>
          <w:rtl/>
          <w:lang w:eastAsia="he-IL"/>
        </w:rPr>
        <w:t>גל ברנס:</w:t>
      </w:r>
      <w:r w:rsidRPr="001D2580">
        <w:rPr>
          <w:rStyle w:val="TagStyle"/>
          <w:rtl/>
        </w:rPr>
        <w:t xml:space="preserve"> &lt;&lt; אורח &gt;&gt;</w:t>
      </w:r>
      <w:r w:rsidR="007436CA">
        <w:rPr>
          <w:rtl/>
          <w:lang w:eastAsia="he-IL"/>
        </w:rPr>
        <w:t xml:space="preserve"> </w:t>
      </w:r>
      <w:bookmarkEnd w:id="3534"/>
    </w:p>
    <w:p w14:paraId="7B3F66C1" w14:textId="77777777" w:rsidR="001D2580" w:rsidRDefault="001D2580" w:rsidP="001D2580">
      <w:pPr>
        <w:pStyle w:val="KeepWithNext"/>
        <w:rPr>
          <w:rtl/>
          <w:lang w:eastAsia="he-IL"/>
        </w:rPr>
      </w:pPr>
    </w:p>
    <w:p w14:paraId="0EFAC674" w14:textId="7083E0C0" w:rsidR="001D2580" w:rsidRDefault="001D2580" w:rsidP="001D2580">
      <w:pPr>
        <w:rPr>
          <w:rtl/>
          <w:lang w:eastAsia="he-IL"/>
        </w:rPr>
      </w:pPr>
      <w:bookmarkStart w:id="3535" w:name="_ETM_Q1_1631281"/>
      <w:bookmarkStart w:id="3536" w:name="_ETM_Q1_1631326"/>
      <w:bookmarkEnd w:id="3535"/>
      <w:bookmarkEnd w:id="3536"/>
      <w:r>
        <w:rPr>
          <w:rFonts w:hint="cs"/>
          <w:rtl/>
          <w:lang w:eastAsia="he-IL"/>
        </w:rPr>
        <w:t xml:space="preserve">במיפוי שעשינו </w:t>
      </w:r>
      <w:bookmarkStart w:id="3537" w:name="_ETM_Q1_1632184"/>
      <w:bookmarkEnd w:id="3537"/>
      <w:r>
        <w:rPr>
          <w:rFonts w:hint="cs"/>
          <w:rtl/>
          <w:lang w:eastAsia="he-IL"/>
        </w:rPr>
        <w:t xml:space="preserve">לתקנות ולהנחיות גילינו שיש לנו שתי תקנות שהן לא </w:t>
      </w:r>
      <w:bookmarkStart w:id="3538" w:name="_ETM_Q1_1636091"/>
      <w:bookmarkEnd w:id="3538"/>
      <w:r>
        <w:rPr>
          <w:rFonts w:hint="cs"/>
          <w:rtl/>
          <w:lang w:eastAsia="he-IL"/>
        </w:rPr>
        <w:t xml:space="preserve">קיימות באירופה, הן הוראות מאומצות והן חסרות ב-321. </w:t>
      </w:r>
      <w:bookmarkStart w:id="3539" w:name="_ETM_Q1_1649508"/>
      <w:bookmarkEnd w:id="3539"/>
      <w:r>
        <w:rPr>
          <w:rFonts w:hint="cs"/>
          <w:rtl/>
          <w:lang w:eastAsia="he-IL"/>
        </w:rPr>
        <w:t xml:space="preserve">אלה תקנות לסימון חנק וחפץ. אלה חריגים נוספים שעלו לאורך </w:t>
      </w:r>
      <w:bookmarkStart w:id="3540" w:name="_ETM_Q1_1653073"/>
      <w:bookmarkEnd w:id="3540"/>
      <w:r>
        <w:rPr>
          <w:rFonts w:hint="cs"/>
          <w:rtl/>
          <w:lang w:eastAsia="he-IL"/>
        </w:rPr>
        <w:t xml:space="preserve">הדרך ואנחנו מבקשים בתיאום עם מנכ"ל משרד הבריאות להוסיף אותם </w:t>
      </w:r>
      <w:bookmarkStart w:id="3541" w:name="_ETM_Q1_1658297"/>
      <w:bookmarkEnd w:id="3541"/>
      <w:r>
        <w:rPr>
          <w:rFonts w:hint="cs"/>
          <w:rtl/>
          <w:lang w:eastAsia="he-IL"/>
        </w:rPr>
        <w:t xml:space="preserve">לחלק ג' של התוספת 321 ליבואן שאימץ </w:t>
      </w:r>
      <w:bookmarkStart w:id="3542" w:name="_ETM_Q1_1661505"/>
      <w:bookmarkEnd w:id="3542"/>
      <w:r>
        <w:rPr>
          <w:rFonts w:hint="cs"/>
          <w:rtl/>
          <w:lang w:eastAsia="he-IL"/>
        </w:rPr>
        <w:t>100 אחוזים את אירופה וכמובן גם</w:t>
      </w:r>
      <w:bookmarkStart w:id="3543" w:name="_ETM_Q1_1660934"/>
      <w:bookmarkEnd w:id="3543"/>
      <w:r>
        <w:rPr>
          <w:rFonts w:hint="cs"/>
          <w:rtl/>
          <w:lang w:eastAsia="he-IL"/>
        </w:rPr>
        <w:t xml:space="preserve"> ליצרן.</w:t>
      </w:r>
    </w:p>
    <w:p w14:paraId="1839DCE5" w14:textId="77777777" w:rsidR="001D2580" w:rsidRDefault="001D2580" w:rsidP="001D2580">
      <w:pPr>
        <w:rPr>
          <w:rtl/>
          <w:lang w:eastAsia="he-IL"/>
        </w:rPr>
      </w:pPr>
      <w:bookmarkStart w:id="3544" w:name="_ETM_Q1_1664346"/>
      <w:bookmarkStart w:id="3545" w:name="_ETM_Q1_1664398"/>
      <w:bookmarkEnd w:id="3544"/>
      <w:bookmarkEnd w:id="3545"/>
    </w:p>
    <w:p w14:paraId="58840C95" w14:textId="3C222431" w:rsidR="001D2580" w:rsidRDefault="001D2580" w:rsidP="001D2580">
      <w:pPr>
        <w:pStyle w:val="af6"/>
        <w:keepNext/>
        <w:rPr>
          <w:rtl/>
        </w:rPr>
      </w:pPr>
      <w:bookmarkStart w:id="3546" w:name="ET_yor_6447_609"/>
      <w:r w:rsidRPr="001D2580">
        <w:rPr>
          <w:rStyle w:val="TagStyle"/>
          <w:rtl/>
        </w:rPr>
        <w:t xml:space="preserve"> &lt;&lt; יור &gt;&gt; </w:t>
      </w:r>
      <w:r>
        <w:rPr>
          <w:rtl/>
        </w:rPr>
        <w:t xml:space="preserve">היו"ר יונתן </w:t>
      </w:r>
      <w:proofErr w:type="spellStart"/>
      <w:r>
        <w:rPr>
          <w:rtl/>
        </w:rPr>
        <w:t>מישרקי</w:t>
      </w:r>
      <w:proofErr w:type="spellEnd"/>
      <w:r>
        <w:rPr>
          <w:rtl/>
        </w:rPr>
        <w:t>:</w:t>
      </w:r>
      <w:r w:rsidRPr="001D2580">
        <w:rPr>
          <w:rStyle w:val="TagStyle"/>
          <w:rtl/>
        </w:rPr>
        <w:t xml:space="preserve"> &lt;&lt; יור &gt;&gt;</w:t>
      </w:r>
      <w:r w:rsidR="007436CA">
        <w:rPr>
          <w:rtl/>
        </w:rPr>
        <w:t xml:space="preserve"> </w:t>
      </w:r>
      <w:bookmarkEnd w:id="3546"/>
    </w:p>
    <w:p w14:paraId="76FF01D2" w14:textId="77777777" w:rsidR="001D2580" w:rsidRDefault="001D2580" w:rsidP="001D2580">
      <w:pPr>
        <w:pStyle w:val="KeepWithNext"/>
        <w:rPr>
          <w:rtl/>
          <w:lang w:eastAsia="he-IL"/>
        </w:rPr>
      </w:pPr>
    </w:p>
    <w:p w14:paraId="149D8225" w14:textId="26A6FB2E" w:rsidR="001D2580" w:rsidRDefault="001D2580" w:rsidP="001D2580">
      <w:pPr>
        <w:rPr>
          <w:rtl/>
          <w:lang w:eastAsia="he-IL"/>
        </w:rPr>
      </w:pPr>
      <w:r>
        <w:rPr>
          <w:rFonts w:hint="cs"/>
          <w:rtl/>
          <w:lang w:eastAsia="he-IL"/>
        </w:rPr>
        <w:t>מה המשמעות?</w:t>
      </w:r>
    </w:p>
    <w:p w14:paraId="7729C944" w14:textId="77777777" w:rsidR="001D2580" w:rsidRDefault="001D2580" w:rsidP="001D2580">
      <w:pPr>
        <w:rPr>
          <w:rtl/>
          <w:lang w:eastAsia="he-IL"/>
        </w:rPr>
      </w:pPr>
      <w:bookmarkStart w:id="3547" w:name="_ETM_Q1_1664159"/>
      <w:bookmarkStart w:id="3548" w:name="_ETM_Q1_1664202"/>
      <w:bookmarkStart w:id="3549" w:name="_ETM_Q1_1665054"/>
      <w:bookmarkEnd w:id="3547"/>
      <w:bookmarkEnd w:id="3548"/>
      <w:bookmarkEnd w:id="3549"/>
    </w:p>
    <w:p w14:paraId="3FE50596" w14:textId="65A10CAA" w:rsidR="001D2580" w:rsidRDefault="001D2580" w:rsidP="001D2580">
      <w:pPr>
        <w:pStyle w:val="af9"/>
        <w:keepNext/>
        <w:rPr>
          <w:rtl/>
          <w:lang w:eastAsia="he-IL"/>
        </w:rPr>
      </w:pPr>
      <w:r w:rsidRPr="001D2580">
        <w:rPr>
          <w:rStyle w:val="TagStyle"/>
          <w:rtl/>
        </w:rPr>
        <w:t xml:space="preserve"> &lt;&lt; אורח &gt;&gt; </w:t>
      </w:r>
      <w:r>
        <w:rPr>
          <w:rtl/>
          <w:lang w:eastAsia="he-IL"/>
        </w:rPr>
        <w:t>גל ברנס:</w:t>
      </w:r>
      <w:r w:rsidRPr="001D2580">
        <w:rPr>
          <w:rStyle w:val="TagStyle"/>
          <w:rtl/>
        </w:rPr>
        <w:t xml:space="preserve"> &lt;&lt; אורח &gt;&gt;</w:t>
      </w:r>
      <w:r w:rsidR="007436CA">
        <w:rPr>
          <w:rtl/>
          <w:lang w:eastAsia="he-IL"/>
        </w:rPr>
        <w:t xml:space="preserve"> </w:t>
      </w:r>
    </w:p>
    <w:p w14:paraId="5A5E4142" w14:textId="77777777" w:rsidR="001D2580" w:rsidRDefault="001D2580" w:rsidP="001D2580">
      <w:pPr>
        <w:pStyle w:val="KeepWithNext"/>
        <w:rPr>
          <w:rtl/>
          <w:lang w:eastAsia="he-IL"/>
        </w:rPr>
      </w:pPr>
    </w:p>
    <w:p w14:paraId="5A8F2033" w14:textId="4F2DA33F" w:rsidR="001D2580" w:rsidRDefault="001D2580" w:rsidP="001D2580">
      <w:pPr>
        <w:rPr>
          <w:rtl/>
          <w:lang w:eastAsia="he-IL"/>
        </w:rPr>
      </w:pPr>
      <w:bookmarkStart w:id="3550" w:name="_ETM_Q1_1665315"/>
      <w:bookmarkStart w:id="3551" w:name="_ETM_Q1_1665348"/>
      <w:bookmarkEnd w:id="3550"/>
      <w:bookmarkEnd w:id="3551"/>
      <w:r>
        <w:rPr>
          <w:rFonts w:hint="cs"/>
          <w:rtl/>
          <w:lang w:eastAsia="he-IL"/>
        </w:rPr>
        <w:t xml:space="preserve">שהם לא יצטרכו לסמן את הדברים </w:t>
      </w:r>
      <w:bookmarkStart w:id="3552" w:name="_ETM_Q1_1667881"/>
      <w:bookmarkEnd w:id="3552"/>
      <w:r>
        <w:rPr>
          <w:rFonts w:hint="cs"/>
          <w:rtl/>
          <w:lang w:eastAsia="he-IL"/>
        </w:rPr>
        <w:t>האלה בשל רגולציה.</w:t>
      </w:r>
      <w:bookmarkStart w:id="3553" w:name="_ETM_Q1_1669497"/>
      <w:bookmarkEnd w:id="3553"/>
    </w:p>
    <w:p w14:paraId="4D1A32A9" w14:textId="77777777" w:rsidR="001D2580" w:rsidRDefault="001D2580" w:rsidP="001D2580">
      <w:pPr>
        <w:rPr>
          <w:rtl/>
          <w:lang w:eastAsia="he-IL"/>
        </w:rPr>
      </w:pPr>
      <w:bookmarkStart w:id="3554" w:name="_ETM_Q1_1669537"/>
      <w:bookmarkEnd w:id="3554"/>
    </w:p>
    <w:p w14:paraId="52149F59" w14:textId="520E7FF2" w:rsidR="001D2580" w:rsidRDefault="001D2580" w:rsidP="001D2580">
      <w:pPr>
        <w:pStyle w:val="af9"/>
        <w:keepNext/>
        <w:rPr>
          <w:rtl/>
          <w:lang w:eastAsia="he-IL"/>
        </w:rPr>
      </w:pPr>
      <w:bookmarkStart w:id="3555" w:name="ET_guest_אביב_חצבני_611"/>
      <w:r w:rsidRPr="001D2580">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D2580">
        <w:rPr>
          <w:rStyle w:val="TagStyle"/>
          <w:rtl/>
        </w:rPr>
        <w:t xml:space="preserve"> &lt;&lt; אורח &gt;&gt;</w:t>
      </w:r>
      <w:r w:rsidR="007436CA">
        <w:rPr>
          <w:rtl/>
          <w:lang w:eastAsia="he-IL"/>
        </w:rPr>
        <w:t xml:space="preserve"> </w:t>
      </w:r>
      <w:bookmarkEnd w:id="3555"/>
    </w:p>
    <w:p w14:paraId="35EE065D" w14:textId="77777777" w:rsidR="001D2580" w:rsidRDefault="001D2580" w:rsidP="001D2580">
      <w:pPr>
        <w:pStyle w:val="KeepWithNext"/>
        <w:rPr>
          <w:rtl/>
          <w:lang w:eastAsia="he-IL"/>
        </w:rPr>
      </w:pPr>
    </w:p>
    <w:p w14:paraId="7A2065A1" w14:textId="5C7B8CA4" w:rsidR="001D2580" w:rsidRDefault="001D2580" w:rsidP="001D2580">
      <w:pPr>
        <w:rPr>
          <w:rtl/>
          <w:lang w:eastAsia="he-IL"/>
        </w:rPr>
      </w:pPr>
      <w:r>
        <w:rPr>
          <w:rFonts w:hint="cs"/>
          <w:rtl/>
          <w:lang w:eastAsia="he-IL"/>
        </w:rPr>
        <w:t>למה לא לתת?</w:t>
      </w:r>
    </w:p>
    <w:p w14:paraId="1FE07F94" w14:textId="77777777" w:rsidR="001D2580" w:rsidRDefault="001D2580" w:rsidP="001D2580">
      <w:pPr>
        <w:rPr>
          <w:rtl/>
          <w:lang w:eastAsia="he-IL"/>
        </w:rPr>
      </w:pPr>
      <w:bookmarkStart w:id="3556" w:name="_ETM_Q1_1671302"/>
      <w:bookmarkStart w:id="3557" w:name="_ETM_Q1_1671344"/>
      <w:bookmarkEnd w:id="3556"/>
      <w:bookmarkEnd w:id="3557"/>
    </w:p>
    <w:p w14:paraId="2F2AD6C7" w14:textId="670D51A3" w:rsidR="001D2580" w:rsidRDefault="001D2580" w:rsidP="001D2580">
      <w:pPr>
        <w:pStyle w:val="af9"/>
        <w:keepNext/>
        <w:rPr>
          <w:rtl/>
          <w:lang w:eastAsia="he-IL"/>
        </w:rPr>
      </w:pPr>
      <w:bookmarkStart w:id="3558" w:name="ET_guest_רוית_ארבל_612"/>
      <w:r w:rsidRPr="001D2580">
        <w:rPr>
          <w:rStyle w:val="TagStyle"/>
          <w:rtl/>
        </w:rPr>
        <w:t xml:space="preserve"> &lt;&lt; אורח &gt;&gt; </w:t>
      </w:r>
      <w:proofErr w:type="spellStart"/>
      <w:r>
        <w:rPr>
          <w:rtl/>
          <w:lang w:eastAsia="he-IL"/>
        </w:rPr>
        <w:t>רוית</w:t>
      </w:r>
      <w:proofErr w:type="spellEnd"/>
      <w:r>
        <w:rPr>
          <w:rtl/>
          <w:lang w:eastAsia="he-IL"/>
        </w:rPr>
        <w:t xml:space="preserve"> ארבל:</w:t>
      </w:r>
      <w:r w:rsidRPr="001D2580">
        <w:rPr>
          <w:rStyle w:val="TagStyle"/>
          <w:rtl/>
        </w:rPr>
        <w:t xml:space="preserve"> &lt;&lt; אורח &gt;&gt;</w:t>
      </w:r>
      <w:r w:rsidR="007436CA">
        <w:rPr>
          <w:rtl/>
          <w:lang w:eastAsia="he-IL"/>
        </w:rPr>
        <w:t xml:space="preserve"> </w:t>
      </w:r>
      <w:bookmarkEnd w:id="3558"/>
    </w:p>
    <w:p w14:paraId="3459A063" w14:textId="77777777" w:rsidR="001D2580" w:rsidRDefault="001D2580" w:rsidP="001D2580">
      <w:pPr>
        <w:pStyle w:val="KeepWithNext"/>
        <w:rPr>
          <w:rtl/>
          <w:lang w:eastAsia="he-IL"/>
        </w:rPr>
      </w:pPr>
    </w:p>
    <w:p w14:paraId="1688F4C3" w14:textId="6805FB4E" w:rsidR="001D2580" w:rsidRDefault="001D2580" w:rsidP="001D2580">
      <w:pPr>
        <w:rPr>
          <w:rtl/>
          <w:lang w:eastAsia="he-IL"/>
        </w:rPr>
      </w:pPr>
      <w:r>
        <w:rPr>
          <w:rFonts w:hint="cs"/>
          <w:rtl/>
          <w:lang w:eastAsia="he-IL"/>
        </w:rPr>
        <w:t>ל</w:t>
      </w:r>
      <w:bookmarkStart w:id="3559" w:name="_ETM_Q1_1670504"/>
      <w:bookmarkStart w:id="3560" w:name="_ETM_Q1_1670534"/>
      <w:bookmarkEnd w:id="3559"/>
      <w:bookmarkEnd w:id="3560"/>
      <w:r>
        <w:rPr>
          <w:rFonts w:hint="cs"/>
          <w:rtl/>
          <w:lang w:eastAsia="he-IL"/>
        </w:rPr>
        <w:t>נו יש בדיוק את אותן בעיות.</w:t>
      </w:r>
    </w:p>
    <w:p w14:paraId="22DC0F42" w14:textId="77777777" w:rsidR="001D2580" w:rsidRDefault="001D2580" w:rsidP="001D2580">
      <w:pPr>
        <w:rPr>
          <w:rtl/>
          <w:lang w:eastAsia="he-IL"/>
        </w:rPr>
      </w:pPr>
      <w:bookmarkStart w:id="3561" w:name="_ETM_Q1_1673552"/>
      <w:bookmarkStart w:id="3562" w:name="_ETM_Q1_1673593"/>
      <w:bookmarkEnd w:id="3561"/>
      <w:bookmarkEnd w:id="3562"/>
    </w:p>
    <w:p w14:paraId="55EADB0A" w14:textId="13999C5D" w:rsidR="001D2580" w:rsidRDefault="001D2580" w:rsidP="001D2580">
      <w:pPr>
        <w:pStyle w:val="af9"/>
        <w:keepNext/>
        <w:rPr>
          <w:rtl/>
          <w:lang w:eastAsia="he-IL"/>
        </w:rPr>
      </w:pPr>
      <w:bookmarkStart w:id="3563" w:name="ET_guest_משה_בר_סימן_טוב_613"/>
      <w:r w:rsidRPr="001D2580">
        <w:rPr>
          <w:rStyle w:val="TagStyle"/>
          <w:rtl/>
        </w:rPr>
        <w:t xml:space="preserve"> &lt;&lt; אורח &gt;&gt; </w:t>
      </w:r>
      <w:r>
        <w:rPr>
          <w:rtl/>
          <w:lang w:eastAsia="he-IL"/>
        </w:rPr>
        <w:t>משה בר סימן טוב:</w:t>
      </w:r>
      <w:r w:rsidRPr="001D2580">
        <w:rPr>
          <w:rStyle w:val="TagStyle"/>
          <w:rtl/>
        </w:rPr>
        <w:t xml:space="preserve"> &lt;&lt; אורח &gt;&gt;</w:t>
      </w:r>
      <w:r w:rsidR="007436CA">
        <w:rPr>
          <w:rtl/>
          <w:lang w:eastAsia="he-IL"/>
        </w:rPr>
        <w:t xml:space="preserve"> </w:t>
      </w:r>
      <w:bookmarkEnd w:id="3563"/>
    </w:p>
    <w:p w14:paraId="1DB3DEC4" w14:textId="77777777" w:rsidR="001D2580" w:rsidRDefault="001D2580" w:rsidP="001D2580">
      <w:pPr>
        <w:pStyle w:val="KeepWithNext"/>
        <w:rPr>
          <w:rtl/>
          <w:lang w:eastAsia="he-IL"/>
        </w:rPr>
      </w:pPr>
    </w:p>
    <w:p w14:paraId="19B61239" w14:textId="0B3DC6FC" w:rsidR="001D2580" w:rsidRDefault="001D2580" w:rsidP="001D2580">
      <w:pPr>
        <w:rPr>
          <w:rtl/>
          <w:lang w:eastAsia="he-IL"/>
        </w:rPr>
      </w:pPr>
      <w:r>
        <w:rPr>
          <w:rFonts w:hint="cs"/>
          <w:rtl/>
          <w:lang w:eastAsia="he-IL"/>
        </w:rPr>
        <w:t xml:space="preserve">בגלל </w:t>
      </w:r>
      <w:bookmarkStart w:id="3564" w:name="_ETM_Q1_1674783"/>
      <w:bookmarkEnd w:id="3564"/>
      <w:r>
        <w:rPr>
          <w:rFonts w:hint="cs"/>
          <w:rtl/>
          <w:lang w:eastAsia="he-IL"/>
        </w:rPr>
        <w:t xml:space="preserve">ניהול סיכונים. אנחנו עושים את זה ליצרן וליבואן שמנהלים </w:t>
      </w:r>
      <w:bookmarkStart w:id="3565" w:name="_ETM_Q1_1681761"/>
      <w:bookmarkEnd w:id="3565"/>
      <w:r>
        <w:rPr>
          <w:rFonts w:hint="cs"/>
          <w:rtl/>
          <w:lang w:eastAsia="he-IL"/>
        </w:rPr>
        <w:t>סיכון.</w:t>
      </w:r>
      <w:bookmarkStart w:id="3566" w:name="_ETM_Q1_1682734"/>
      <w:bookmarkEnd w:id="3566"/>
    </w:p>
    <w:p w14:paraId="46614931" w14:textId="77777777" w:rsidR="001D2580" w:rsidRDefault="001D2580" w:rsidP="001D2580">
      <w:pPr>
        <w:rPr>
          <w:rtl/>
          <w:lang w:eastAsia="he-IL"/>
        </w:rPr>
      </w:pPr>
      <w:bookmarkStart w:id="3567" w:name="_ETM_Q1_1682774"/>
      <w:bookmarkEnd w:id="3567"/>
    </w:p>
    <w:p w14:paraId="7E3C1569" w14:textId="650C5ED9" w:rsidR="001D2580" w:rsidRDefault="001D2580" w:rsidP="001D2580">
      <w:pPr>
        <w:pStyle w:val="af9"/>
        <w:keepNext/>
        <w:rPr>
          <w:rtl/>
          <w:lang w:eastAsia="he-IL"/>
        </w:rPr>
      </w:pPr>
      <w:bookmarkStart w:id="3568" w:name="ET_guest_פנינה_אורן_שני_דור_615"/>
      <w:r w:rsidRPr="001D2580">
        <w:rPr>
          <w:rStyle w:val="TagStyle"/>
          <w:rtl/>
        </w:rPr>
        <w:t xml:space="preserve"> &lt;&lt; אורח &gt;&gt; </w:t>
      </w:r>
      <w:r>
        <w:rPr>
          <w:rtl/>
          <w:lang w:eastAsia="he-IL"/>
        </w:rPr>
        <w:t>פנינה אורן שני דור:</w:t>
      </w:r>
      <w:r w:rsidRPr="001D2580">
        <w:rPr>
          <w:rStyle w:val="TagStyle"/>
          <w:rtl/>
        </w:rPr>
        <w:t xml:space="preserve"> &lt;&lt; אורח &gt;&gt;</w:t>
      </w:r>
      <w:r w:rsidR="007436CA">
        <w:rPr>
          <w:rtl/>
          <w:lang w:eastAsia="he-IL"/>
        </w:rPr>
        <w:t xml:space="preserve"> </w:t>
      </w:r>
      <w:bookmarkEnd w:id="3568"/>
    </w:p>
    <w:p w14:paraId="4145A4CF" w14:textId="77777777" w:rsidR="001D2580" w:rsidRDefault="001D2580" w:rsidP="001D2580">
      <w:pPr>
        <w:pStyle w:val="KeepWithNext"/>
        <w:rPr>
          <w:rtl/>
          <w:lang w:eastAsia="he-IL"/>
        </w:rPr>
      </w:pPr>
    </w:p>
    <w:p w14:paraId="2E440657" w14:textId="2FE0EA6C" w:rsidR="001D2580" w:rsidRDefault="001D2580" w:rsidP="001D2580">
      <w:pPr>
        <w:rPr>
          <w:rtl/>
          <w:lang w:eastAsia="he-IL"/>
        </w:rPr>
      </w:pPr>
      <w:r>
        <w:rPr>
          <w:rFonts w:hint="cs"/>
          <w:rtl/>
          <w:lang w:eastAsia="he-IL"/>
        </w:rPr>
        <w:t>יצרן נאות.</w:t>
      </w:r>
    </w:p>
    <w:p w14:paraId="52D7D546" w14:textId="77777777" w:rsidR="001D2580" w:rsidRDefault="001D2580" w:rsidP="001D2580">
      <w:pPr>
        <w:rPr>
          <w:rtl/>
          <w:lang w:eastAsia="he-IL"/>
        </w:rPr>
      </w:pPr>
      <w:bookmarkStart w:id="3569" w:name="_ETM_Q1_1694329"/>
      <w:bookmarkStart w:id="3570" w:name="_ETM_Q1_1694367"/>
      <w:bookmarkEnd w:id="3569"/>
      <w:bookmarkEnd w:id="3570"/>
    </w:p>
    <w:p w14:paraId="36D45084" w14:textId="5214A83A" w:rsidR="001D2580" w:rsidRDefault="001D2580" w:rsidP="001D2580">
      <w:pPr>
        <w:pStyle w:val="af9"/>
        <w:keepNext/>
        <w:rPr>
          <w:rtl/>
          <w:lang w:eastAsia="he-IL"/>
        </w:rPr>
      </w:pPr>
      <w:r w:rsidRPr="001D2580">
        <w:rPr>
          <w:rStyle w:val="TagStyle"/>
          <w:rtl/>
        </w:rPr>
        <w:t xml:space="preserve"> &lt;&lt; אורח &gt;&gt; </w:t>
      </w:r>
      <w:r>
        <w:rPr>
          <w:rtl/>
          <w:lang w:eastAsia="he-IL"/>
        </w:rPr>
        <w:t>גל ברנס:</w:t>
      </w:r>
      <w:r w:rsidRPr="001D2580">
        <w:rPr>
          <w:rStyle w:val="TagStyle"/>
          <w:rtl/>
        </w:rPr>
        <w:t xml:space="preserve"> &lt;&lt; אורח &gt;&gt;</w:t>
      </w:r>
      <w:r w:rsidR="007436CA">
        <w:rPr>
          <w:rtl/>
          <w:lang w:eastAsia="he-IL"/>
        </w:rPr>
        <w:t xml:space="preserve"> </w:t>
      </w:r>
    </w:p>
    <w:p w14:paraId="313FD343" w14:textId="77777777" w:rsidR="001D2580" w:rsidRDefault="001D2580" w:rsidP="001D2580">
      <w:pPr>
        <w:pStyle w:val="KeepWithNext"/>
        <w:rPr>
          <w:rtl/>
          <w:lang w:eastAsia="he-IL"/>
        </w:rPr>
      </w:pPr>
    </w:p>
    <w:p w14:paraId="0AADE899" w14:textId="4B783A7A" w:rsidR="001D2580" w:rsidRDefault="001D2580" w:rsidP="001D2580">
      <w:pPr>
        <w:rPr>
          <w:rtl/>
          <w:lang w:eastAsia="he-IL"/>
        </w:rPr>
      </w:pPr>
      <w:r>
        <w:rPr>
          <w:rFonts w:hint="cs"/>
          <w:rtl/>
          <w:lang w:eastAsia="he-IL"/>
        </w:rPr>
        <w:t>יצרן נאות. סליחה. טעות שלי. מי שמנהל סיכונים.</w:t>
      </w:r>
    </w:p>
    <w:p w14:paraId="116413C8" w14:textId="77777777" w:rsidR="001D2580" w:rsidRDefault="001D2580" w:rsidP="001D2580">
      <w:pPr>
        <w:rPr>
          <w:rtl/>
          <w:lang w:eastAsia="he-IL"/>
        </w:rPr>
      </w:pPr>
      <w:bookmarkStart w:id="3571" w:name="_ETM_Q1_1701168"/>
      <w:bookmarkStart w:id="3572" w:name="_ETM_Q1_1701210"/>
      <w:bookmarkEnd w:id="3571"/>
      <w:bookmarkEnd w:id="3572"/>
    </w:p>
    <w:p w14:paraId="0532F6D9" w14:textId="2EECC440" w:rsidR="001D2580" w:rsidRDefault="001D2580" w:rsidP="001D2580">
      <w:pPr>
        <w:pStyle w:val="af9"/>
        <w:keepNext/>
        <w:rPr>
          <w:rtl/>
          <w:lang w:eastAsia="he-IL"/>
        </w:rPr>
      </w:pPr>
      <w:bookmarkStart w:id="3573" w:name="ET_guest_משה_בר_סימן_טוב_617"/>
      <w:r w:rsidRPr="001D2580">
        <w:rPr>
          <w:rStyle w:val="TagStyle"/>
          <w:rtl/>
        </w:rPr>
        <w:t xml:space="preserve"> &lt;&lt; אורח &gt;&gt; </w:t>
      </w:r>
      <w:r>
        <w:rPr>
          <w:rtl/>
          <w:lang w:eastAsia="he-IL"/>
        </w:rPr>
        <w:t>משה בר סימן טוב:</w:t>
      </w:r>
      <w:r w:rsidRPr="001D2580">
        <w:rPr>
          <w:rStyle w:val="TagStyle"/>
          <w:rtl/>
        </w:rPr>
        <w:t xml:space="preserve"> &lt;&lt; אורח &gt;&gt;</w:t>
      </w:r>
      <w:r w:rsidR="007436CA">
        <w:rPr>
          <w:rtl/>
          <w:lang w:eastAsia="he-IL"/>
        </w:rPr>
        <w:t xml:space="preserve"> </w:t>
      </w:r>
      <w:bookmarkEnd w:id="3573"/>
    </w:p>
    <w:p w14:paraId="5CA99E00" w14:textId="77777777" w:rsidR="001D2580" w:rsidRDefault="001D2580" w:rsidP="001D2580">
      <w:pPr>
        <w:pStyle w:val="KeepWithNext"/>
        <w:rPr>
          <w:rtl/>
          <w:lang w:eastAsia="he-IL"/>
        </w:rPr>
      </w:pPr>
    </w:p>
    <w:p w14:paraId="04A823A2" w14:textId="53EAED9E" w:rsidR="001D2580" w:rsidRDefault="001D2580" w:rsidP="001D2580">
      <w:pPr>
        <w:rPr>
          <w:rtl/>
          <w:lang w:eastAsia="he-IL"/>
        </w:rPr>
      </w:pPr>
      <w:bookmarkStart w:id="3574" w:name="_ETM_Q1_1704412"/>
      <w:bookmarkStart w:id="3575" w:name="_ETM_Q1_1704448"/>
      <w:bookmarkEnd w:id="3574"/>
      <w:bookmarkEnd w:id="3575"/>
      <w:r>
        <w:rPr>
          <w:rFonts w:hint="cs"/>
          <w:rtl/>
          <w:lang w:eastAsia="he-IL"/>
        </w:rPr>
        <w:t>ראשית,</w:t>
      </w:r>
      <w:bookmarkStart w:id="3576" w:name="_ETM_Q1_1713967"/>
      <w:bookmarkEnd w:id="3576"/>
      <w:r>
        <w:rPr>
          <w:rFonts w:hint="cs"/>
          <w:rtl/>
          <w:lang w:eastAsia="he-IL"/>
        </w:rPr>
        <w:t xml:space="preserve"> כל ערך בסוף, גם אנחנו מאזנים אותו אל מול דברים אחרים אבל אני כן אומר כאן בהזדמנות הזאת ליצרנים וליבואנים </w:t>
      </w:r>
      <w:bookmarkStart w:id="3577" w:name="_ETM_Q1_1720326"/>
      <w:bookmarkEnd w:id="3577"/>
      <w:r>
        <w:rPr>
          <w:rFonts w:hint="cs"/>
          <w:rtl/>
          <w:lang w:eastAsia="he-IL"/>
        </w:rPr>
        <w:t xml:space="preserve">שלא סתם אנחנו עשינו את זה רק על מי שמנהל סיכונים. כלומר, זה כמובן </w:t>
      </w:r>
      <w:bookmarkStart w:id="3578" w:name="_ETM_Q1_1728478"/>
      <w:bookmarkEnd w:id="3578"/>
      <w:r>
        <w:rPr>
          <w:rFonts w:hint="cs"/>
          <w:rtl/>
          <w:lang w:eastAsia="he-IL"/>
        </w:rPr>
        <w:t xml:space="preserve">לא פוטר אותם מאחריות ואם הם יהיו צריכים להוסיף איזושהי הנחיה </w:t>
      </w:r>
      <w:bookmarkStart w:id="3579" w:name="_ETM_Q1_1734092"/>
      <w:bookmarkEnd w:id="3579"/>
      <w:r>
        <w:rPr>
          <w:rFonts w:hint="cs"/>
          <w:rtl/>
          <w:lang w:eastAsia="he-IL"/>
        </w:rPr>
        <w:t>או לעשות איזשהו קמפיין או כל דרך אחרת ש</w:t>
      </w:r>
      <w:bookmarkStart w:id="3580" w:name="_ETM_Q1_1735806"/>
      <w:bookmarkEnd w:id="3580"/>
      <w:r>
        <w:rPr>
          <w:rFonts w:hint="cs"/>
          <w:rtl/>
          <w:lang w:eastAsia="he-IL"/>
        </w:rPr>
        <w:t xml:space="preserve">בה הם יחליטו ליידע את הציבור, אתם תצטרכו לעשות את זה. </w:t>
      </w:r>
      <w:bookmarkStart w:id="3581" w:name="_ETM_Q1_1737926"/>
      <w:bookmarkEnd w:id="3581"/>
      <w:r>
        <w:rPr>
          <w:rFonts w:hint="cs"/>
          <w:rtl/>
          <w:lang w:eastAsia="he-IL"/>
        </w:rPr>
        <w:t xml:space="preserve">כלומר, זה יהיה חלק ממנגנוני ניהול הסיכונים שלכם. אחד </w:t>
      </w:r>
      <w:bookmarkStart w:id="3582" w:name="_ETM_Q1_1743060"/>
      <w:bookmarkEnd w:id="3582"/>
      <w:r>
        <w:rPr>
          <w:rFonts w:hint="cs"/>
          <w:rtl/>
          <w:lang w:eastAsia="he-IL"/>
        </w:rPr>
        <w:t xml:space="preserve">הסיכונים שיש במוצרים האלה הוא לצורך העניין מוצר שאפשר להיחנק </w:t>
      </w:r>
      <w:bookmarkStart w:id="3583" w:name="_ETM_Q1_1746238"/>
      <w:bookmarkEnd w:id="3583"/>
      <w:r>
        <w:rPr>
          <w:rFonts w:hint="cs"/>
          <w:rtl/>
          <w:lang w:eastAsia="he-IL"/>
        </w:rPr>
        <w:t xml:space="preserve">ממנו, מוצר שיש בו חפץ וצריכים להיות מודעים אליו, אתם </w:t>
      </w:r>
      <w:bookmarkStart w:id="3584" w:name="_ETM_Q1_1750376"/>
      <w:bookmarkEnd w:id="3584"/>
      <w:r>
        <w:rPr>
          <w:rFonts w:hint="cs"/>
          <w:rtl/>
          <w:lang w:eastAsia="he-IL"/>
        </w:rPr>
        <w:t xml:space="preserve">תצטרכו לנהל את הסיכון ולמצוא את הדרך לנהל את הסיכון. עד היום "ניהלנו לכם" בחוק את הסיכון </w:t>
      </w:r>
      <w:bookmarkStart w:id="3585" w:name="_ETM_Q1_1758918"/>
      <w:bookmarkEnd w:id="3585"/>
      <w:r>
        <w:rPr>
          <w:rFonts w:hint="cs"/>
          <w:rtl/>
          <w:lang w:eastAsia="he-IL"/>
        </w:rPr>
        <w:t xml:space="preserve">באמצעות זה שאמרנו לכם שאתם תכתבו את האזהרה. אתם תצטרכו </w:t>
      </w:r>
      <w:bookmarkStart w:id="3586" w:name="_ETM_Q1_1760541"/>
      <w:bookmarkEnd w:id="3586"/>
      <w:r>
        <w:rPr>
          <w:rFonts w:hint="cs"/>
          <w:rtl/>
          <w:lang w:eastAsia="he-IL"/>
        </w:rPr>
        <w:t>למצוא את המנגנונים לנהל את הסיכון. אנחנו נבקר אתכם</w:t>
      </w:r>
      <w:bookmarkStart w:id="3587" w:name="_ETM_Q1_1766016"/>
      <w:bookmarkEnd w:id="3587"/>
      <w:r>
        <w:rPr>
          <w:rFonts w:hint="cs"/>
          <w:rtl/>
          <w:lang w:eastAsia="he-IL"/>
        </w:rPr>
        <w:t xml:space="preserve"> על מנגנוני ניהול הסיכונים שלכם וכמובן החובה הציבורית </w:t>
      </w:r>
      <w:bookmarkStart w:id="3588" w:name="_ETM_Q1_1769510"/>
      <w:bookmarkEnd w:id="3588"/>
      <w:r>
        <w:rPr>
          <w:rFonts w:hint="cs"/>
          <w:rtl/>
          <w:lang w:eastAsia="he-IL"/>
        </w:rPr>
        <w:t>שלכם עומדת בעינה להיות בטוחים לציבור.</w:t>
      </w:r>
    </w:p>
    <w:p w14:paraId="2DFA3A2B" w14:textId="77777777" w:rsidR="001D2580" w:rsidRDefault="001D2580" w:rsidP="001D2580">
      <w:pPr>
        <w:rPr>
          <w:rtl/>
          <w:lang w:eastAsia="he-IL"/>
        </w:rPr>
      </w:pPr>
      <w:bookmarkStart w:id="3589" w:name="_ETM_Q1_1774214"/>
      <w:bookmarkStart w:id="3590" w:name="_ETM_Q1_1774265"/>
      <w:bookmarkStart w:id="3591" w:name="_ETM_Q1_1776118"/>
      <w:bookmarkEnd w:id="3589"/>
      <w:bookmarkEnd w:id="3590"/>
      <w:bookmarkEnd w:id="3591"/>
    </w:p>
    <w:p w14:paraId="65E07F56" w14:textId="02EF6236" w:rsidR="001D2580" w:rsidRDefault="001D2580" w:rsidP="001D2580">
      <w:pPr>
        <w:pStyle w:val="a4"/>
        <w:keepNext/>
        <w:rPr>
          <w:rtl/>
        </w:rPr>
      </w:pPr>
      <w:bookmarkStart w:id="3592" w:name="ET_speaker_נעה_בן_שבת_618"/>
      <w:r w:rsidRPr="001D2580">
        <w:rPr>
          <w:rStyle w:val="TagStyle"/>
          <w:rtl/>
        </w:rPr>
        <w:t xml:space="preserve"> &lt;&lt; דובר &gt;&gt; </w:t>
      </w:r>
      <w:r>
        <w:rPr>
          <w:rtl/>
        </w:rPr>
        <w:t>נעה בן שבת:</w:t>
      </w:r>
      <w:r w:rsidRPr="001D2580">
        <w:rPr>
          <w:rStyle w:val="TagStyle"/>
          <w:rtl/>
        </w:rPr>
        <w:t xml:space="preserve"> &lt;&lt; דובר &gt;&gt;</w:t>
      </w:r>
      <w:r w:rsidR="007436CA">
        <w:rPr>
          <w:rtl/>
        </w:rPr>
        <w:t xml:space="preserve"> </w:t>
      </w:r>
      <w:bookmarkEnd w:id="3592"/>
    </w:p>
    <w:p w14:paraId="6D442763" w14:textId="77777777" w:rsidR="001D2580" w:rsidRDefault="001D2580" w:rsidP="001D2580">
      <w:pPr>
        <w:pStyle w:val="KeepWithNext"/>
        <w:rPr>
          <w:rtl/>
          <w:lang w:eastAsia="he-IL"/>
        </w:rPr>
      </w:pPr>
    </w:p>
    <w:p w14:paraId="6B210B8E" w14:textId="63BF42AC" w:rsidR="001D2580" w:rsidRDefault="001D2580" w:rsidP="001D2580">
      <w:pPr>
        <w:rPr>
          <w:rtl/>
          <w:lang w:eastAsia="he-IL"/>
        </w:rPr>
      </w:pPr>
      <w:bookmarkStart w:id="3593" w:name="_ETM_Q1_1776382"/>
      <w:bookmarkStart w:id="3594" w:name="_ETM_Q1_1776420"/>
      <w:bookmarkEnd w:id="3593"/>
      <w:bookmarkEnd w:id="3594"/>
      <w:r>
        <w:rPr>
          <w:rFonts w:hint="cs"/>
          <w:rtl/>
          <w:lang w:eastAsia="he-IL"/>
        </w:rPr>
        <w:t xml:space="preserve">הנושא של חנק. </w:t>
      </w:r>
      <w:bookmarkStart w:id="3595" w:name="_ETM_Q1_1776609"/>
      <w:bookmarkEnd w:id="3595"/>
      <w:r>
        <w:rPr>
          <w:rFonts w:hint="cs"/>
          <w:rtl/>
          <w:lang w:eastAsia="he-IL"/>
        </w:rPr>
        <w:t>הרי אנחנו מדברים על אגוזים ועל דברים כאלה. זה לא משנה איך תטפל במוצר כי בסוף המוצר</w:t>
      </w:r>
      <w:bookmarkStart w:id="3596" w:name="_ETM_Q1_1782819"/>
      <w:bookmarkEnd w:id="3596"/>
      <w:r>
        <w:rPr>
          <w:rFonts w:hint="cs"/>
          <w:rtl/>
          <w:lang w:eastAsia="he-IL"/>
        </w:rPr>
        <w:t xml:space="preserve"> הזה מסוכן לילדים מתחת לגיל שבע. לכן אני לא מבינה </w:t>
      </w:r>
      <w:bookmarkStart w:id="3597" w:name="_ETM_Q1_1784976"/>
      <w:bookmarkEnd w:id="3597"/>
      <w:r>
        <w:rPr>
          <w:rFonts w:hint="cs"/>
          <w:rtl/>
          <w:lang w:eastAsia="he-IL"/>
        </w:rPr>
        <w:t>איך אפשר לוותר על תקנה כזאת, על אזהרה כזאת לציבור.</w:t>
      </w:r>
      <w:bookmarkStart w:id="3598" w:name="_ETM_Q1_1789248"/>
      <w:bookmarkEnd w:id="3598"/>
      <w:r w:rsidR="008D2DE1">
        <w:rPr>
          <w:rFonts w:hint="cs"/>
          <w:rtl/>
          <w:lang w:eastAsia="he-IL"/>
        </w:rPr>
        <w:t xml:space="preserve"> </w:t>
      </w:r>
      <w:r>
        <w:rPr>
          <w:rFonts w:hint="cs"/>
          <w:rtl/>
          <w:lang w:eastAsia="he-IL"/>
        </w:rPr>
        <w:t xml:space="preserve">לא משנה אם עברת במסלול האירופי או לא </w:t>
      </w:r>
      <w:bookmarkStart w:id="3599" w:name="_ETM_Q1_1790549"/>
      <w:bookmarkEnd w:id="3599"/>
      <w:r>
        <w:rPr>
          <w:rFonts w:hint="cs"/>
          <w:rtl/>
          <w:lang w:eastAsia="he-IL"/>
        </w:rPr>
        <w:t>במסלול האירופי.</w:t>
      </w:r>
    </w:p>
    <w:p w14:paraId="1869E279" w14:textId="77777777" w:rsidR="001D2580" w:rsidRDefault="001D2580" w:rsidP="001D2580">
      <w:pPr>
        <w:rPr>
          <w:rtl/>
          <w:lang w:eastAsia="he-IL"/>
        </w:rPr>
      </w:pPr>
      <w:bookmarkStart w:id="3600" w:name="_ETM_Q1_1794587"/>
      <w:bookmarkStart w:id="3601" w:name="_ETM_Q1_1794625"/>
      <w:bookmarkEnd w:id="3600"/>
      <w:bookmarkEnd w:id="3601"/>
    </w:p>
    <w:p w14:paraId="01B11B8C" w14:textId="0E4B4BDD" w:rsidR="001D2580" w:rsidRDefault="001D2580" w:rsidP="001D2580">
      <w:pPr>
        <w:pStyle w:val="af9"/>
        <w:keepNext/>
        <w:rPr>
          <w:rtl/>
          <w:lang w:eastAsia="he-IL"/>
        </w:rPr>
      </w:pPr>
      <w:bookmarkStart w:id="3602" w:name="ET_guest_פנינה_אורן_שני_דור_619"/>
      <w:r w:rsidRPr="001D2580">
        <w:rPr>
          <w:rStyle w:val="TagStyle"/>
          <w:rtl/>
        </w:rPr>
        <w:t xml:space="preserve"> &lt;&lt; אורח &gt;&gt; </w:t>
      </w:r>
      <w:r>
        <w:rPr>
          <w:rtl/>
          <w:lang w:eastAsia="he-IL"/>
        </w:rPr>
        <w:t>פנינה אורן שני דור:</w:t>
      </w:r>
      <w:r w:rsidRPr="001D2580">
        <w:rPr>
          <w:rStyle w:val="TagStyle"/>
          <w:rtl/>
        </w:rPr>
        <w:t xml:space="preserve"> &lt;&lt; אורח &gt;&gt;</w:t>
      </w:r>
      <w:r w:rsidR="007436CA">
        <w:rPr>
          <w:rtl/>
          <w:lang w:eastAsia="he-IL"/>
        </w:rPr>
        <w:t xml:space="preserve"> </w:t>
      </w:r>
      <w:bookmarkEnd w:id="3602"/>
    </w:p>
    <w:p w14:paraId="24BFA54B" w14:textId="77777777" w:rsidR="001D2580" w:rsidRDefault="001D2580" w:rsidP="001D2580">
      <w:pPr>
        <w:pStyle w:val="KeepWithNext"/>
        <w:rPr>
          <w:rtl/>
          <w:lang w:eastAsia="he-IL"/>
        </w:rPr>
      </w:pPr>
    </w:p>
    <w:p w14:paraId="4D807CF1" w14:textId="4F425783" w:rsidR="001D2580" w:rsidRDefault="001D2580" w:rsidP="001D2580">
      <w:pPr>
        <w:rPr>
          <w:rtl/>
          <w:lang w:eastAsia="he-IL"/>
        </w:rPr>
      </w:pPr>
      <w:r>
        <w:rPr>
          <w:rFonts w:hint="cs"/>
          <w:rtl/>
          <w:lang w:eastAsia="he-IL"/>
        </w:rPr>
        <w:t xml:space="preserve">חלק מניהול הסיכונים זה שיצרן יבוא ויאמר </w:t>
      </w:r>
      <w:bookmarkStart w:id="3603" w:name="_ETM_Q1_1798310"/>
      <w:bookmarkEnd w:id="3603"/>
      <w:r>
        <w:rPr>
          <w:rFonts w:hint="cs"/>
          <w:rtl/>
          <w:lang w:eastAsia="he-IL"/>
        </w:rPr>
        <w:t>שהוא לא לוקח סיכון</w:t>
      </w:r>
      <w:r w:rsidR="00C20094">
        <w:rPr>
          <w:rFonts w:hint="cs"/>
          <w:rtl/>
          <w:lang w:eastAsia="he-IL"/>
        </w:rPr>
        <w:t xml:space="preserve"> כי זה לא מספיק ברור</w:t>
      </w:r>
      <w:r w:rsidR="00255DE2">
        <w:rPr>
          <w:rFonts w:hint="cs"/>
          <w:rtl/>
          <w:lang w:eastAsia="he-IL"/>
        </w:rPr>
        <w:t xml:space="preserve"> ויש כאן סכנה </w:t>
      </w:r>
      <w:proofErr w:type="spellStart"/>
      <w:r w:rsidR="00255DE2">
        <w:rPr>
          <w:rFonts w:hint="cs"/>
          <w:rtl/>
          <w:lang w:eastAsia="he-IL"/>
        </w:rPr>
        <w:t>אמיתית</w:t>
      </w:r>
      <w:proofErr w:type="spellEnd"/>
      <w:r w:rsidR="00255DE2">
        <w:rPr>
          <w:rFonts w:hint="cs"/>
          <w:rtl/>
          <w:lang w:eastAsia="he-IL"/>
        </w:rPr>
        <w:t xml:space="preserve"> והוא ימשיך לסמן. זאת </w:t>
      </w:r>
      <w:bookmarkStart w:id="3604" w:name="_ETM_Q1_1806851"/>
      <w:bookmarkEnd w:id="3604"/>
      <w:r w:rsidR="00255DE2">
        <w:rPr>
          <w:rFonts w:hint="cs"/>
          <w:rtl/>
          <w:lang w:eastAsia="he-IL"/>
        </w:rPr>
        <w:t xml:space="preserve">המשמעות. אני חושבת שהתעשייה או היבואנים ימשיכו לסמן את </w:t>
      </w:r>
      <w:bookmarkStart w:id="3605" w:name="_ETM_Q1_1812681"/>
      <w:bookmarkEnd w:id="3605"/>
      <w:r w:rsidR="00255DE2">
        <w:rPr>
          <w:rFonts w:hint="cs"/>
          <w:rtl/>
          <w:lang w:eastAsia="he-IL"/>
        </w:rPr>
        <w:t>זה אבל זאת לא תהיה חובה</w:t>
      </w:r>
      <w:bookmarkStart w:id="3606" w:name="_ETM_Q1_1816860"/>
      <w:bookmarkEnd w:id="3606"/>
      <w:r w:rsidR="00255DE2">
        <w:rPr>
          <w:rFonts w:hint="cs"/>
          <w:rtl/>
          <w:lang w:eastAsia="he-IL"/>
        </w:rPr>
        <w:t>. אם אני הייתי כזאת, זה מה שאני הייתי עושה</w:t>
      </w:r>
      <w:bookmarkStart w:id="3607" w:name="_ETM_Q1_1819017"/>
      <w:bookmarkEnd w:id="3607"/>
      <w:r w:rsidR="00255DE2">
        <w:rPr>
          <w:rFonts w:hint="cs"/>
          <w:rtl/>
          <w:lang w:eastAsia="he-IL"/>
        </w:rPr>
        <w:t xml:space="preserve"> כי אני לא יכולה לקחת אחריות</w:t>
      </w:r>
      <w:r w:rsidR="007436CA">
        <w:rPr>
          <w:rFonts w:hint="cs"/>
          <w:rtl/>
          <w:lang w:eastAsia="he-IL"/>
        </w:rPr>
        <w:t xml:space="preserve"> </w:t>
      </w:r>
      <w:r w:rsidR="00255DE2">
        <w:rPr>
          <w:rFonts w:hint="cs"/>
          <w:rtl/>
          <w:lang w:eastAsia="he-IL"/>
        </w:rPr>
        <w:t xml:space="preserve">להשאיר </w:t>
      </w:r>
      <w:bookmarkStart w:id="3608" w:name="_ETM_Q1_1820433"/>
      <w:bookmarkEnd w:id="3608"/>
      <w:r w:rsidR="00255DE2">
        <w:rPr>
          <w:rFonts w:hint="cs"/>
          <w:rtl/>
          <w:lang w:eastAsia="he-IL"/>
        </w:rPr>
        <w:t>את זה ליד המקרה.</w:t>
      </w:r>
      <w:bookmarkStart w:id="3609" w:name="_ETM_Q1_1825440"/>
      <w:bookmarkEnd w:id="3609"/>
    </w:p>
    <w:p w14:paraId="519D1FAE" w14:textId="77777777" w:rsidR="00255DE2" w:rsidRDefault="00255DE2" w:rsidP="001D2580">
      <w:pPr>
        <w:rPr>
          <w:rtl/>
          <w:lang w:eastAsia="he-IL"/>
        </w:rPr>
      </w:pPr>
      <w:bookmarkStart w:id="3610" w:name="_ETM_Q1_1825499"/>
      <w:bookmarkEnd w:id="3610"/>
    </w:p>
    <w:p w14:paraId="73878111" w14:textId="687F43FD" w:rsidR="00255DE2" w:rsidRDefault="00255DE2" w:rsidP="00255DE2">
      <w:pPr>
        <w:pStyle w:val="af9"/>
        <w:keepNext/>
        <w:rPr>
          <w:rtl/>
          <w:lang w:eastAsia="he-IL"/>
        </w:rPr>
      </w:pPr>
      <w:bookmarkStart w:id="3611" w:name="ET_guest_משה_בר_סימן_טוב_608"/>
      <w:r w:rsidRPr="00255DE2">
        <w:rPr>
          <w:rStyle w:val="TagStyle"/>
          <w:rtl/>
        </w:rPr>
        <w:t xml:space="preserve"> &lt;&lt; אורח &gt;&gt; </w:t>
      </w:r>
      <w:r>
        <w:rPr>
          <w:rtl/>
          <w:lang w:eastAsia="he-IL"/>
        </w:rPr>
        <w:t>משה בר סימן טוב:</w:t>
      </w:r>
      <w:r w:rsidRPr="00255DE2">
        <w:rPr>
          <w:rStyle w:val="TagStyle"/>
          <w:rtl/>
        </w:rPr>
        <w:t xml:space="preserve"> &lt;&lt; אורח &gt;&gt;</w:t>
      </w:r>
      <w:r w:rsidR="00DB293F">
        <w:rPr>
          <w:rtl/>
          <w:lang w:eastAsia="he-IL"/>
        </w:rPr>
        <w:t xml:space="preserve"> </w:t>
      </w:r>
      <w:bookmarkEnd w:id="3611"/>
    </w:p>
    <w:p w14:paraId="2FA17DC8" w14:textId="77777777" w:rsidR="00255DE2" w:rsidRDefault="00255DE2" w:rsidP="00255DE2">
      <w:pPr>
        <w:pStyle w:val="KeepWithNext"/>
        <w:rPr>
          <w:rtl/>
          <w:lang w:eastAsia="he-IL"/>
        </w:rPr>
      </w:pPr>
    </w:p>
    <w:p w14:paraId="76E7901B" w14:textId="7E319ABF" w:rsidR="00255DE2" w:rsidRDefault="00255DE2" w:rsidP="00255DE2">
      <w:pPr>
        <w:rPr>
          <w:rtl/>
          <w:lang w:eastAsia="he-IL"/>
        </w:rPr>
      </w:pPr>
      <w:r>
        <w:rPr>
          <w:rFonts w:hint="cs"/>
          <w:rtl/>
          <w:lang w:eastAsia="he-IL"/>
        </w:rPr>
        <w:t xml:space="preserve">העובדה שאנחנו לא קובעים </w:t>
      </w:r>
      <w:bookmarkStart w:id="3612" w:name="_ETM_Q1_1823259"/>
      <w:bookmarkEnd w:id="3612"/>
      <w:r>
        <w:rPr>
          <w:rFonts w:hint="cs"/>
          <w:rtl/>
          <w:lang w:eastAsia="he-IL"/>
        </w:rPr>
        <w:t>חובה לא פוטרת אותם מהחובה. העובדה שאנחנו לא קובעים</w:t>
      </w:r>
      <w:bookmarkStart w:id="3613" w:name="_ETM_Q1_1830057"/>
      <w:bookmarkEnd w:id="3613"/>
      <w:r>
        <w:rPr>
          <w:rFonts w:hint="cs"/>
          <w:rtl/>
          <w:lang w:eastAsia="he-IL"/>
        </w:rPr>
        <w:t xml:space="preserve"> חובה ספציפית, ואני אומר את זה לכם, לנהל את הסיכון </w:t>
      </w:r>
      <w:bookmarkStart w:id="3614" w:name="_ETM_Q1_1835003"/>
      <w:bookmarkEnd w:id="3614"/>
      <w:r>
        <w:rPr>
          <w:rFonts w:hint="cs"/>
          <w:rtl/>
          <w:lang w:eastAsia="he-IL"/>
        </w:rPr>
        <w:t xml:space="preserve">בדרך מסוימת, לא פוטרת אתכם מלנהל את הסיכון בין אם </w:t>
      </w:r>
      <w:bookmarkStart w:id="3615" w:name="_ETM_Q1_1839022"/>
      <w:bookmarkEnd w:id="3615"/>
      <w:r>
        <w:rPr>
          <w:rFonts w:hint="cs"/>
          <w:rtl/>
          <w:lang w:eastAsia="he-IL"/>
        </w:rPr>
        <w:t>בדרך הזאת של אזהרה על המוצר או בדרך אחרת אבל תצטרכו לנהל את הסיכון ואנחנו נבדוק שהסיכון</w:t>
      </w:r>
      <w:bookmarkStart w:id="3616" w:name="_ETM_Q1_1844500"/>
      <w:bookmarkEnd w:id="3616"/>
      <w:r>
        <w:rPr>
          <w:rFonts w:hint="cs"/>
          <w:rtl/>
          <w:lang w:eastAsia="he-IL"/>
        </w:rPr>
        <w:t xml:space="preserve"> ינוהל.</w:t>
      </w:r>
    </w:p>
    <w:p w14:paraId="0A8B1A30" w14:textId="77777777" w:rsidR="00255DE2" w:rsidRDefault="00255DE2" w:rsidP="00255DE2">
      <w:pPr>
        <w:rPr>
          <w:rtl/>
          <w:lang w:eastAsia="he-IL"/>
        </w:rPr>
      </w:pPr>
    </w:p>
    <w:p w14:paraId="45ADD50A" w14:textId="05A6AA21" w:rsidR="00255DE2" w:rsidRDefault="00255DE2" w:rsidP="00255DE2">
      <w:pPr>
        <w:pStyle w:val="af9"/>
        <w:keepNext/>
        <w:rPr>
          <w:rtl/>
          <w:lang w:eastAsia="he-IL"/>
        </w:rPr>
      </w:pPr>
      <w:bookmarkStart w:id="3617" w:name="ET_guest_אביב_חצבני_609"/>
      <w:r w:rsidRPr="00255DE2">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255DE2">
        <w:rPr>
          <w:rStyle w:val="TagStyle"/>
          <w:rtl/>
        </w:rPr>
        <w:t xml:space="preserve"> &lt;&lt; אורח &gt;&gt;</w:t>
      </w:r>
      <w:r w:rsidR="00DB293F">
        <w:rPr>
          <w:rtl/>
          <w:lang w:eastAsia="he-IL"/>
        </w:rPr>
        <w:t xml:space="preserve"> </w:t>
      </w:r>
      <w:bookmarkEnd w:id="3617"/>
    </w:p>
    <w:p w14:paraId="6B092D25" w14:textId="77777777" w:rsidR="00255DE2" w:rsidRDefault="00255DE2" w:rsidP="00255DE2">
      <w:pPr>
        <w:pStyle w:val="KeepWithNext"/>
        <w:rPr>
          <w:rtl/>
          <w:lang w:eastAsia="he-IL"/>
        </w:rPr>
      </w:pPr>
    </w:p>
    <w:p w14:paraId="13115537" w14:textId="0DE550FF" w:rsidR="00255DE2" w:rsidRPr="00255DE2" w:rsidRDefault="00255DE2" w:rsidP="00255DE2">
      <w:pPr>
        <w:rPr>
          <w:rtl/>
          <w:lang w:eastAsia="he-IL"/>
        </w:rPr>
      </w:pPr>
      <w:r>
        <w:rPr>
          <w:rFonts w:hint="cs"/>
          <w:rtl/>
          <w:lang w:eastAsia="he-IL"/>
        </w:rPr>
        <w:t xml:space="preserve">אני </w:t>
      </w:r>
      <w:bookmarkStart w:id="3618" w:name="_ETM_Q1_1841323"/>
      <w:bookmarkEnd w:id="3618"/>
      <w:r>
        <w:rPr>
          <w:rFonts w:hint="cs"/>
          <w:rtl/>
          <w:lang w:eastAsia="he-IL"/>
        </w:rPr>
        <w:t xml:space="preserve">מסכים </w:t>
      </w:r>
      <w:proofErr w:type="spellStart"/>
      <w:r>
        <w:rPr>
          <w:rFonts w:hint="cs"/>
          <w:rtl/>
          <w:lang w:eastAsia="he-IL"/>
        </w:rPr>
        <w:t>איתך</w:t>
      </w:r>
      <w:proofErr w:type="spellEnd"/>
      <w:r>
        <w:rPr>
          <w:rFonts w:hint="cs"/>
          <w:rtl/>
          <w:lang w:eastAsia="he-IL"/>
        </w:rPr>
        <w:t>.</w:t>
      </w:r>
    </w:p>
    <w:p w14:paraId="5ED9510F" w14:textId="77777777" w:rsidR="00255DE2" w:rsidRDefault="00255DE2" w:rsidP="001D2580">
      <w:pPr>
        <w:rPr>
          <w:rtl/>
          <w:lang w:eastAsia="he-IL"/>
        </w:rPr>
      </w:pPr>
      <w:bookmarkStart w:id="3619" w:name="_ETM_Q1_1854932"/>
      <w:bookmarkEnd w:id="3619"/>
    </w:p>
    <w:p w14:paraId="06FC67F2" w14:textId="6057926B" w:rsidR="00255DE2" w:rsidRDefault="00255DE2" w:rsidP="00255DE2">
      <w:pPr>
        <w:pStyle w:val="af9"/>
        <w:keepNext/>
        <w:rPr>
          <w:rtl/>
          <w:lang w:eastAsia="he-IL"/>
        </w:rPr>
      </w:pPr>
      <w:bookmarkStart w:id="3620" w:name="ET_guest_גל_ברנס_610"/>
      <w:r w:rsidRPr="00255DE2">
        <w:rPr>
          <w:rStyle w:val="TagStyle"/>
          <w:rtl/>
        </w:rPr>
        <w:t xml:space="preserve"> &lt;&lt; אורח &gt;&gt; </w:t>
      </w:r>
      <w:r>
        <w:rPr>
          <w:rtl/>
          <w:lang w:eastAsia="he-IL"/>
        </w:rPr>
        <w:t>גל ברנס:</w:t>
      </w:r>
      <w:r w:rsidRPr="00255DE2">
        <w:rPr>
          <w:rStyle w:val="TagStyle"/>
          <w:rtl/>
        </w:rPr>
        <w:t xml:space="preserve"> &lt;&lt; אורח &gt;&gt;</w:t>
      </w:r>
      <w:r w:rsidR="00DB293F">
        <w:rPr>
          <w:rtl/>
          <w:lang w:eastAsia="he-IL"/>
        </w:rPr>
        <w:t xml:space="preserve"> </w:t>
      </w:r>
      <w:bookmarkEnd w:id="3620"/>
    </w:p>
    <w:p w14:paraId="15CBE6E3" w14:textId="77777777" w:rsidR="00255DE2" w:rsidRDefault="00255DE2" w:rsidP="00255DE2">
      <w:pPr>
        <w:pStyle w:val="KeepWithNext"/>
        <w:rPr>
          <w:rtl/>
          <w:lang w:eastAsia="he-IL"/>
        </w:rPr>
      </w:pPr>
    </w:p>
    <w:p w14:paraId="29308C1F" w14:textId="1A1657BE" w:rsidR="00255DE2" w:rsidRDefault="00255DE2" w:rsidP="00255DE2">
      <w:pPr>
        <w:rPr>
          <w:rtl/>
          <w:lang w:eastAsia="he-IL"/>
        </w:rPr>
      </w:pPr>
      <w:bookmarkStart w:id="3621" w:name="_ETM_Q1_1855187"/>
      <w:bookmarkStart w:id="3622" w:name="_ETM_Q1_1855219"/>
      <w:bookmarkEnd w:id="3621"/>
      <w:bookmarkEnd w:id="3622"/>
      <w:r>
        <w:rPr>
          <w:rFonts w:hint="cs"/>
          <w:rtl/>
          <w:lang w:eastAsia="he-IL"/>
        </w:rPr>
        <w:t xml:space="preserve">משהו נוסף שלדעתי נשמט בטעות. בדיון הקודם לגבי </w:t>
      </w:r>
      <w:bookmarkStart w:id="3623" w:name="_ETM_Q1_1862334"/>
      <w:bookmarkEnd w:id="3623"/>
      <w:r>
        <w:rPr>
          <w:rFonts w:hint="cs"/>
          <w:rtl/>
          <w:lang w:eastAsia="he-IL"/>
        </w:rPr>
        <w:t xml:space="preserve">האלרגנים סיכמנו שכחלופה לזה שנוריד את הסימון מההוראות המאומצות, משרד הבריאות יביא תקנות תוך שבע שנים, הסדר שלם, ובנוסח </w:t>
      </w:r>
      <w:bookmarkStart w:id="3624" w:name="_ETM_Q1_1870493"/>
      <w:bookmarkEnd w:id="3624"/>
      <w:r>
        <w:rPr>
          <w:rFonts w:hint="cs"/>
          <w:rtl/>
          <w:lang w:eastAsia="he-IL"/>
        </w:rPr>
        <w:t xml:space="preserve">נשארו שני הדברים, גם חובת הסימון וגם </w:t>
      </w:r>
      <w:bookmarkStart w:id="3625" w:name="_ETM_Q1_1873251"/>
      <w:bookmarkEnd w:id="3625"/>
      <w:r>
        <w:rPr>
          <w:rFonts w:hint="cs"/>
          <w:rtl/>
          <w:lang w:eastAsia="he-IL"/>
        </w:rPr>
        <w:t xml:space="preserve">התקנות. צריך להשאיר את התקנות ולהחזיר את החריג </w:t>
      </w:r>
      <w:bookmarkStart w:id="3626" w:name="_ETM_Q1_1876785"/>
      <w:bookmarkEnd w:id="3626"/>
      <w:r>
        <w:rPr>
          <w:rFonts w:hint="cs"/>
          <w:rtl/>
          <w:lang w:eastAsia="he-IL"/>
        </w:rPr>
        <w:t xml:space="preserve">הקבוע של חובת הסימון וזה יבוא עם התקנות ככל שנדרש, </w:t>
      </w:r>
      <w:bookmarkStart w:id="3627" w:name="_ETM_Q1_1882113"/>
      <w:bookmarkEnd w:id="3627"/>
      <w:r>
        <w:rPr>
          <w:rFonts w:hint="cs"/>
          <w:rtl/>
          <w:lang w:eastAsia="he-IL"/>
        </w:rPr>
        <w:t>כך שהוא יבוא כחלק מאותן תקנות.</w:t>
      </w:r>
    </w:p>
    <w:p w14:paraId="4E38E11E" w14:textId="77777777" w:rsidR="00255DE2" w:rsidRDefault="00255DE2" w:rsidP="00255DE2">
      <w:pPr>
        <w:rPr>
          <w:rtl/>
          <w:lang w:eastAsia="he-IL"/>
        </w:rPr>
      </w:pPr>
      <w:bookmarkStart w:id="3628" w:name="_ETM_Q1_1883620"/>
      <w:bookmarkStart w:id="3629" w:name="_ETM_Q1_1883656"/>
      <w:bookmarkStart w:id="3630" w:name="_ETM_Q1_1884381"/>
      <w:bookmarkEnd w:id="3628"/>
      <w:bookmarkEnd w:id="3629"/>
      <w:bookmarkEnd w:id="3630"/>
    </w:p>
    <w:p w14:paraId="4C7997C1" w14:textId="7A24F81C" w:rsidR="00255DE2" w:rsidRDefault="00255DE2" w:rsidP="00255DE2">
      <w:pPr>
        <w:pStyle w:val="a4"/>
        <w:keepNext/>
        <w:rPr>
          <w:rtl/>
        </w:rPr>
      </w:pPr>
      <w:bookmarkStart w:id="3631" w:name="ET_speaker_נעה_בן_שבת_611"/>
      <w:r w:rsidRPr="00255DE2">
        <w:rPr>
          <w:rStyle w:val="TagStyle"/>
          <w:rtl/>
        </w:rPr>
        <w:t xml:space="preserve"> &lt;&lt; דובר &gt;&gt; </w:t>
      </w:r>
      <w:r>
        <w:rPr>
          <w:rtl/>
        </w:rPr>
        <w:t>נעה בן שבת:</w:t>
      </w:r>
      <w:r w:rsidRPr="00255DE2">
        <w:rPr>
          <w:rStyle w:val="TagStyle"/>
          <w:rtl/>
        </w:rPr>
        <w:t xml:space="preserve"> &lt;&lt; דובר &gt;&gt;</w:t>
      </w:r>
      <w:r w:rsidR="00DB293F">
        <w:rPr>
          <w:rtl/>
        </w:rPr>
        <w:t xml:space="preserve"> </w:t>
      </w:r>
      <w:bookmarkEnd w:id="3631"/>
    </w:p>
    <w:p w14:paraId="1F1DB240" w14:textId="77777777" w:rsidR="00255DE2" w:rsidRDefault="00255DE2" w:rsidP="00255DE2">
      <w:pPr>
        <w:pStyle w:val="KeepWithNext"/>
        <w:rPr>
          <w:rtl/>
          <w:lang w:eastAsia="he-IL"/>
        </w:rPr>
      </w:pPr>
    </w:p>
    <w:p w14:paraId="6D81CC81" w14:textId="53F1106F" w:rsidR="00255DE2" w:rsidRDefault="00255DE2" w:rsidP="00255DE2">
      <w:pPr>
        <w:rPr>
          <w:rtl/>
          <w:lang w:eastAsia="he-IL"/>
        </w:rPr>
      </w:pPr>
      <w:bookmarkStart w:id="3632" w:name="_ETM_Q1_1884635"/>
      <w:bookmarkStart w:id="3633" w:name="_ETM_Q1_1884668"/>
      <w:bookmarkEnd w:id="3632"/>
      <w:bookmarkEnd w:id="3633"/>
      <w:r>
        <w:rPr>
          <w:rFonts w:hint="cs"/>
          <w:rtl/>
          <w:lang w:eastAsia="he-IL"/>
        </w:rPr>
        <w:t xml:space="preserve">סליחה, לא </w:t>
      </w:r>
      <w:bookmarkStart w:id="3634" w:name="_ETM_Q1_1883010"/>
      <w:bookmarkEnd w:id="3634"/>
      <w:r>
        <w:rPr>
          <w:rFonts w:hint="cs"/>
          <w:rtl/>
          <w:lang w:eastAsia="he-IL"/>
        </w:rPr>
        <w:t xml:space="preserve">לגמרי הייתי </w:t>
      </w:r>
      <w:proofErr w:type="spellStart"/>
      <w:r>
        <w:rPr>
          <w:rFonts w:hint="cs"/>
          <w:rtl/>
          <w:lang w:eastAsia="he-IL"/>
        </w:rPr>
        <w:t>איתך</w:t>
      </w:r>
      <w:proofErr w:type="spellEnd"/>
      <w:r>
        <w:rPr>
          <w:rFonts w:hint="cs"/>
          <w:rtl/>
          <w:lang w:eastAsia="he-IL"/>
        </w:rPr>
        <w:t xml:space="preserve">. אנחנו מדברים בסעיף 44 על הנושא </w:t>
      </w:r>
      <w:bookmarkStart w:id="3635" w:name="_ETM_Q1_1892610"/>
      <w:bookmarkEnd w:id="3635"/>
      <w:r>
        <w:rPr>
          <w:rFonts w:hint="cs"/>
          <w:rtl/>
          <w:lang w:eastAsia="he-IL"/>
        </w:rPr>
        <w:t>של שבע שנים לגבי סימון אלרגנים.</w:t>
      </w:r>
    </w:p>
    <w:p w14:paraId="1A3D5631" w14:textId="77777777" w:rsidR="00255DE2" w:rsidRDefault="00255DE2" w:rsidP="00255DE2">
      <w:pPr>
        <w:rPr>
          <w:rtl/>
          <w:lang w:eastAsia="he-IL"/>
        </w:rPr>
      </w:pPr>
      <w:bookmarkStart w:id="3636" w:name="_ETM_Q1_1898316"/>
      <w:bookmarkStart w:id="3637" w:name="_ETM_Q1_1898348"/>
      <w:bookmarkEnd w:id="3636"/>
      <w:bookmarkEnd w:id="3637"/>
    </w:p>
    <w:p w14:paraId="797C8562" w14:textId="37E5169F" w:rsidR="00255DE2" w:rsidRDefault="00255DE2" w:rsidP="00255DE2">
      <w:pPr>
        <w:pStyle w:val="af6"/>
        <w:keepNext/>
        <w:rPr>
          <w:rtl/>
        </w:rPr>
      </w:pPr>
      <w:bookmarkStart w:id="3638" w:name="ET_yor_6447_613"/>
      <w:r w:rsidRPr="00255DE2">
        <w:rPr>
          <w:rStyle w:val="TagStyle"/>
          <w:rtl/>
        </w:rPr>
        <w:t xml:space="preserve"> &lt;&lt; יור &gt;&gt; </w:t>
      </w:r>
      <w:r>
        <w:rPr>
          <w:rtl/>
        </w:rPr>
        <w:t xml:space="preserve">היו"ר יונתן </w:t>
      </w:r>
      <w:proofErr w:type="spellStart"/>
      <w:r>
        <w:rPr>
          <w:rtl/>
        </w:rPr>
        <w:t>מישרקי</w:t>
      </w:r>
      <w:proofErr w:type="spellEnd"/>
      <w:r>
        <w:rPr>
          <w:rtl/>
        </w:rPr>
        <w:t>:</w:t>
      </w:r>
      <w:r w:rsidRPr="00255DE2">
        <w:rPr>
          <w:rStyle w:val="TagStyle"/>
          <w:rtl/>
        </w:rPr>
        <w:t xml:space="preserve"> &lt;&lt; יור &gt;&gt;</w:t>
      </w:r>
      <w:r w:rsidR="00DB293F">
        <w:rPr>
          <w:rtl/>
        </w:rPr>
        <w:t xml:space="preserve"> </w:t>
      </w:r>
      <w:bookmarkEnd w:id="3638"/>
    </w:p>
    <w:p w14:paraId="0D967A42" w14:textId="77777777" w:rsidR="00255DE2" w:rsidRDefault="00255DE2" w:rsidP="00255DE2">
      <w:pPr>
        <w:pStyle w:val="KeepWithNext"/>
        <w:rPr>
          <w:rtl/>
          <w:lang w:eastAsia="he-IL"/>
        </w:rPr>
      </w:pPr>
    </w:p>
    <w:p w14:paraId="0D9B372C" w14:textId="2FFDD966" w:rsidR="00255DE2" w:rsidRDefault="00255DE2" w:rsidP="00255DE2">
      <w:pPr>
        <w:rPr>
          <w:rtl/>
          <w:lang w:eastAsia="he-IL"/>
        </w:rPr>
      </w:pPr>
      <w:r>
        <w:rPr>
          <w:rFonts w:hint="cs"/>
          <w:rtl/>
          <w:lang w:eastAsia="he-IL"/>
        </w:rPr>
        <w:t>עמוד 77, סעיף 44.</w:t>
      </w:r>
    </w:p>
    <w:p w14:paraId="680B6C2C" w14:textId="77777777" w:rsidR="00255DE2" w:rsidRDefault="00255DE2" w:rsidP="00255DE2">
      <w:pPr>
        <w:rPr>
          <w:rtl/>
          <w:lang w:eastAsia="he-IL"/>
        </w:rPr>
      </w:pPr>
      <w:bookmarkStart w:id="3639" w:name="_ETM_Q1_1901468"/>
      <w:bookmarkStart w:id="3640" w:name="_ETM_Q1_1901505"/>
      <w:bookmarkStart w:id="3641" w:name="_ETM_Q1_1900724"/>
      <w:bookmarkEnd w:id="3639"/>
      <w:bookmarkEnd w:id="3640"/>
      <w:bookmarkEnd w:id="3641"/>
    </w:p>
    <w:p w14:paraId="0D1CEB1F" w14:textId="583DF93C" w:rsidR="00255DE2" w:rsidRDefault="00255DE2" w:rsidP="00255DE2">
      <w:pPr>
        <w:pStyle w:val="af9"/>
        <w:keepNext/>
        <w:rPr>
          <w:rtl/>
          <w:lang w:eastAsia="he-IL"/>
        </w:rPr>
      </w:pPr>
      <w:bookmarkStart w:id="3642" w:name="ET_guest_גל_ברנס_614"/>
      <w:r w:rsidRPr="00255DE2">
        <w:rPr>
          <w:rStyle w:val="TagStyle"/>
          <w:rtl/>
        </w:rPr>
        <w:t xml:space="preserve"> &lt;&lt; אורח &gt;&gt; </w:t>
      </w:r>
      <w:r>
        <w:rPr>
          <w:rtl/>
          <w:lang w:eastAsia="he-IL"/>
        </w:rPr>
        <w:t>גל ברנס:</w:t>
      </w:r>
      <w:r w:rsidRPr="00255DE2">
        <w:rPr>
          <w:rStyle w:val="TagStyle"/>
          <w:rtl/>
        </w:rPr>
        <w:t xml:space="preserve"> &lt;&lt; אורח &gt;&gt;</w:t>
      </w:r>
      <w:r w:rsidR="00DB293F">
        <w:rPr>
          <w:rtl/>
          <w:lang w:eastAsia="he-IL"/>
        </w:rPr>
        <w:t xml:space="preserve"> </w:t>
      </w:r>
      <w:bookmarkEnd w:id="3642"/>
    </w:p>
    <w:p w14:paraId="42551B69" w14:textId="77777777" w:rsidR="00255DE2" w:rsidRDefault="00255DE2" w:rsidP="00255DE2">
      <w:pPr>
        <w:pStyle w:val="KeepWithNext"/>
        <w:rPr>
          <w:rtl/>
          <w:lang w:eastAsia="he-IL"/>
        </w:rPr>
      </w:pPr>
    </w:p>
    <w:p w14:paraId="3F1B2440" w14:textId="703C722B" w:rsidR="00255DE2" w:rsidRDefault="00255DE2" w:rsidP="00255DE2">
      <w:pPr>
        <w:rPr>
          <w:rtl/>
          <w:lang w:eastAsia="he-IL"/>
        </w:rPr>
      </w:pPr>
      <w:bookmarkStart w:id="3643" w:name="_ETM_Q1_1900957"/>
      <w:bookmarkStart w:id="3644" w:name="_ETM_Q1_1900987"/>
      <w:bookmarkEnd w:id="3643"/>
      <w:bookmarkEnd w:id="3644"/>
      <w:r>
        <w:rPr>
          <w:rFonts w:hint="cs"/>
          <w:rtl/>
          <w:lang w:eastAsia="he-IL"/>
        </w:rPr>
        <w:t xml:space="preserve">כן. סימון אלרגנים, פסקה (2) צריכה לחזור לטור ג', לתקנה </w:t>
      </w:r>
      <w:bookmarkStart w:id="3645" w:name="_ETM_Q1_1906189"/>
      <w:bookmarkEnd w:id="3645"/>
      <w:r>
        <w:rPr>
          <w:rFonts w:hint="cs"/>
          <w:rtl/>
          <w:lang w:eastAsia="he-IL"/>
        </w:rPr>
        <w:t>באופן קבוע, ל-1169. הסעיף המהותי יהיה (1).</w:t>
      </w:r>
    </w:p>
    <w:p w14:paraId="0C56B937" w14:textId="77777777" w:rsidR="00255DE2" w:rsidRDefault="00255DE2" w:rsidP="00255DE2">
      <w:pPr>
        <w:rPr>
          <w:rtl/>
          <w:lang w:eastAsia="he-IL"/>
        </w:rPr>
      </w:pPr>
      <w:bookmarkStart w:id="3646" w:name="_ETM_Q1_1921958"/>
      <w:bookmarkStart w:id="3647" w:name="_ETM_Q1_1921994"/>
      <w:bookmarkEnd w:id="3646"/>
      <w:bookmarkEnd w:id="3647"/>
    </w:p>
    <w:p w14:paraId="4C515AFC" w14:textId="038F7775" w:rsidR="00255DE2" w:rsidRDefault="00255DE2" w:rsidP="00255DE2">
      <w:pPr>
        <w:pStyle w:val="a4"/>
        <w:keepNext/>
        <w:rPr>
          <w:rtl/>
        </w:rPr>
      </w:pPr>
      <w:bookmarkStart w:id="3648" w:name="ET_speaker_נעה_בן_שבת_615"/>
      <w:r w:rsidRPr="00255DE2">
        <w:rPr>
          <w:rStyle w:val="TagStyle"/>
          <w:rtl/>
        </w:rPr>
        <w:t xml:space="preserve"> &lt;&lt; דובר &gt;&gt; </w:t>
      </w:r>
      <w:r>
        <w:rPr>
          <w:rtl/>
        </w:rPr>
        <w:t>נעה בן שבת:</w:t>
      </w:r>
      <w:r w:rsidRPr="00255DE2">
        <w:rPr>
          <w:rStyle w:val="TagStyle"/>
          <w:rtl/>
        </w:rPr>
        <w:t xml:space="preserve"> &lt;&lt; דובר &gt;&gt;</w:t>
      </w:r>
      <w:r w:rsidR="00DB293F">
        <w:rPr>
          <w:rtl/>
        </w:rPr>
        <w:t xml:space="preserve"> </w:t>
      </w:r>
      <w:bookmarkEnd w:id="3648"/>
    </w:p>
    <w:p w14:paraId="670D9673" w14:textId="77777777" w:rsidR="00255DE2" w:rsidRDefault="00255DE2" w:rsidP="00255DE2">
      <w:pPr>
        <w:pStyle w:val="KeepWithNext"/>
        <w:rPr>
          <w:rtl/>
          <w:lang w:eastAsia="he-IL"/>
        </w:rPr>
      </w:pPr>
    </w:p>
    <w:p w14:paraId="3F33D024" w14:textId="38DD4EB8" w:rsidR="00255DE2" w:rsidRDefault="00255DE2" w:rsidP="00255DE2">
      <w:pPr>
        <w:rPr>
          <w:rtl/>
          <w:lang w:eastAsia="he-IL"/>
        </w:rPr>
      </w:pPr>
      <w:r>
        <w:rPr>
          <w:rFonts w:hint="cs"/>
          <w:rtl/>
          <w:lang w:eastAsia="he-IL"/>
        </w:rPr>
        <w:t>הת</w:t>
      </w:r>
      <w:bookmarkStart w:id="3649" w:name="_ETM_Q1_1921151"/>
      <w:bookmarkEnd w:id="3649"/>
      <w:r>
        <w:rPr>
          <w:rFonts w:hint="cs"/>
          <w:rtl/>
          <w:lang w:eastAsia="he-IL"/>
        </w:rPr>
        <w:t>קנות הן בעמוד הבא.</w:t>
      </w:r>
      <w:r w:rsidR="007436CA">
        <w:rPr>
          <w:rFonts w:hint="cs"/>
          <w:rtl/>
          <w:lang w:eastAsia="he-IL"/>
        </w:rPr>
        <w:t xml:space="preserve"> </w:t>
      </w:r>
      <w:r>
        <w:rPr>
          <w:rFonts w:hint="cs"/>
          <w:rtl/>
          <w:lang w:eastAsia="he-IL"/>
        </w:rPr>
        <w:t xml:space="preserve">השאלה היא האם זה נכון. זו גם הייתה הבשורה </w:t>
      </w:r>
      <w:bookmarkStart w:id="3650" w:name="_ETM_Q1_1929938"/>
      <w:bookmarkEnd w:id="3650"/>
      <w:r>
        <w:rPr>
          <w:rFonts w:hint="cs"/>
          <w:rtl/>
          <w:lang w:eastAsia="he-IL"/>
        </w:rPr>
        <w:t xml:space="preserve">שנאמרה למסעדנים ועל כל הגורמים שהיו בדיון שבתוך שבע </w:t>
      </w:r>
      <w:bookmarkStart w:id="3651" w:name="_ETM_Q1_1933370"/>
      <w:bookmarkEnd w:id="3651"/>
      <w:r>
        <w:rPr>
          <w:rFonts w:hint="cs"/>
          <w:rtl/>
          <w:lang w:eastAsia="he-IL"/>
        </w:rPr>
        <w:t>שנים יהיו תקנות כאלה.</w:t>
      </w:r>
    </w:p>
    <w:p w14:paraId="1E2B6B5A" w14:textId="77777777" w:rsidR="00255DE2" w:rsidRDefault="00255DE2" w:rsidP="00255DE2">
      <w:pPr>
        <w:rPr>
          <w:rtl/>
          <w:lang w:eastAsia="he-IL"/>
        </w:rPr>
      </w:pPr>
      <w:bookmarkStart w:id="3652" w:name="_ETM_Q1_1940478"/>
      <w:bookmarkStart w:id="3653" w:name="_ETM_Q1_1940514"/>
      <w:bookmarkStart w:id="3654" w:name="_ETM_Q1_1939951"/>
      <w:bookmarkEnd w:id="3652"/>
      <w:bookmarkEnd w:id="3653"/>
      <w:bookmarkEnd w:id="3654"/>
    </w:p>
    <w:p w14:paraId="6D9E30AF" w14:textId="6EDFEA57" w:rsidR="00255DE2" w:rsidRDefault="00255DE2" w:rsidP="00255DE2">
      <w:pPr>
        <w:pStyle w:val="af9"/>
        <w:keepNext/>
        <w:rPr>
          <w:rtl/>
          <w:lang w:eastAsia="he-IL"/>
        </w:rPr>
      </w:pPr>
      <w:bookmarkStart w:id="3655" w:name="ET_guest_גל_ברנס_616"/>
      <w:r w:rsidRPr="00255DE2">
        <w:rPr>
          <w:rStyle w:val="TagStyle"/>
          <w:rtl/>
        </w:rPr>
        <w:t xml:space="preserve"> &lt;&lt; אורח &gt;&gt; </w:t>
      </w:r>
      <w:r>
        <w:rPr>
          <w:rtl/>
          <w:lang w:eastAsia="he-IL"/>
        </w:rPr>
        <w:t>גל ברנס:</w:t>
      </w:r>
      <w:r w:rsidRPr="00255DE2">
        <w:rPr>
          <w:rStyle w:val="TagStyle"/>
          <w:rtl/>
        </w:rPr>
        <w:t xml:space="preserve"> &lt;&lt; אורח &gt;&gt;</w:t>
      </w:r>
      <w:r w:rsidR="00DB293F">
        <w:rPr>
          <w:rtl/>
          <w:lang w:eastAsia="he-IL"/>
        </w:rPr>
        <w:t xml:space="preserve"> </w:t>
      </w:r>
      <w:bookmarkEnd w:id="3655"/>
    </w:p>
    <w:p w14:paraId="3BD3CD12" w14:textId="77777777" w:rsidR="00255DE2" w:rsidRDefault="00255DE2" w:rsidP="00255DE2">
      <w:pPr>
        <w:pStyle w:val="KeepWithNext"/>
        <w:rPr>
          <w:rtl/>
          <w:lang w:eastAsia="he-IL"/>
        </w:rPr>
      </w:pPr>
    </w:p>
    <w:p w14:paraId="0587F5F2" w14:textId="47112439" w:rsidR="00255DE2" w:rsidRDefault="00255DE2" w:rsidP="00255DE2">
      <w:pPr>
        <w:rPr>
          <w:rtl/>
          <w:lang w:eastAsia="he-IL"/>
        </w:rPr>
      </w:pPr>
      <w:bookmarkStart w:id="3656" w:name="_ETM_Q1_1940161"/>
      <w:bookmarkStart w:id="3657" w:name="_ETM_Q1_1940193"/>
      <w:bookmarkEnd w:id="3656"/>
      <w:bookmarkEnd w:id="3657"/>
      <w:r>
        <w:rPr>
          <w:rFonts w:hint="cs"/>
          <w:rtl/>
          <w:lang w:eastAsia="he-IL"/>
        </w:rPr>
        <w:t xml:space="preserve">נכון. לפי תקנות ראשונות. בגלל שזה </w:t>
      </w:r>
      <w:bookmarkStart w:id="3658" w:name="_ETM_Q1_1943571"/>
      <w:bookmarkEnd w:id="3658"/>
      <w:r>
        <w:rPr>
          <w:rFonts w:hint="cs"/>
          <w:rtl/>
          <w:lang w:eastAsia="he-IL"/>
        </w:rPr>
        <w:t xml:space="preserve">הסדר שלם ולא מספיק רק הסימון, צריך לנהל את </w:t>
      </w:r>
      <w:bookmarkStart w:id="3659" w:name="_ETM_Q1_1946484"/>
      <w:bookmarkEnd w:id="3659"/>
      <w:r>
        <w:rPr>
          <w:rFonts w:hint="cs"/>
          <w:rtl/>
          <w:lang w:eastAsia="he-IL"/>
        </w:rPr>
        <w:t xml:space="preserve">הסיכונים, יכולים להיות עסקים גדולים כן ועסקים קטנים לא. באירופה </w:t>
      </w:r>
      <w:bookmarkStart w:id="3660" w:name="_ETM_Q1_1950075"/>
      <w:bookmarkEnd w:id="3660"/>
      <w:r>
        <w:rPr>
          <w:rFonts w:hint="cs"/>
          <w:rtl/>
          <w:lang w:eastAsia="he-IL"/>
        </w:rPr>
        <w:t>יש לדבר הזה הסדר שלם.</w:t>
      </w:r>
      <w:r w:rsidR="007436CA">
        <w:rPr>
          <w:rFonts w:hint="cs"/>
          <w:rtl/>
          <w:lang w:eastAsia="he-IL"/>
        </w:rPr>
        <w:t xml:space="preserve"> </w:t>
      </w:r>
      <w:r>
        <w:rPr>
          <w:rFonts w:hint="cs"/>
          <w:rtl/>
          <w:lang w:eastAsia="he-IL"/>
        </w:rPr>
        <w:t>אנחנו אומרים שכאשר לא נתקיים מצב</w:t>
      </w:r>
      <w:r w:rsidR="007436CA">
        <w:rPr>
          <w:rFonts w:hint="cs"/>
          <w:rtl/>
          <w:lang w:eastAsia="he-IL"/>
        </w:rPr>
        <w:t xml:space="preserve"> </w:t>
      </w:r>
      <w:r>
        <w:rPr>
          <w:rFonts w:hint="cs"/>
          <w:rtl/>
          <w:lang w:eastAsia="he-IL"/>
        </w:rPr>
        <w:t>שיש לנו איזושהי חובת סימון בלי</w:t>
      </w:r>
      <w:bookmarkStart w:id="3661" w:name="_ETM_Q1_1955710"/>
      <w:bookmarkEnd w:id="3661"/>
      <w:r>
        <w:rPr>
          <w:rFonts w:hint="cs"/>
          <w:rtl/>
          <w:lang w:eastAsia="he-IL"/>
        </w:rPr>
        <w:t xml:space="preserve"> כל ההסדר השלם, החלפנו את זה בחובת להביא תקנות עם </w:t>
      </w:r>
      <w:bookmarkStart w:id="3662" w:name="_ETM_Q1_1958031"/>
      <w:bookmarkEnd w:id="3662"/>
      <w:r>
        <w:rPr>
          <w:rFonts w:hint="cs"/>
          <w:rtl/>
          <w:lang w:eastAsia="he-IL"/>
        </w:rPr>
        <w:t xml:space="preserve">כל ההסדר לרבות זה שיכול </w:t>
      </w:r>
      <w:bookmarkStart w:id="3663" w:name="_ETM_Q1_1957749"/>
      <w:bookmarkEnd w:id="3663"/>
      <w:r>
        <w:rPr>
          <w:rFonts w:hint="cs"/>
          <w:rtl/>
          <w:lang w:eastAsia="he-IL"/>
        </w:rPr>
        <w:t>להיות שכחלק מהתקנות יגידו שצריך עכשיו להחיל את ההוראה המאומצת.</w:t>
      </w:r>
    </w:p>
    <w:p w14:paraId="2ED99337" w14:textId="77777777" w:rsidR="00255DE2" w:rsidRDefault="00255DE2" w:rsidP="00255DE2">
      <w:pPr>
        <w:rPr>
          <w:rtl/>
          <w:lang w:eastAsia="he-IL"/>
        </w:rPr>
      </w:pPr>
      <w:bookmarkStart w:id="3664" w:name="_ETM_Q1_1963431"/>
      <w:bookmarkStart w:id="3665" w:name="_ETM_Q1_1963467"/>
      <w:bookmarkStart w:id="3666" w:name="_ETM_Q1_1962961"/>
      <w:bookmarkEnd w:id="3664"/>
      <w:bookmarkEnd w:id="3665"/>
      <w:bookmarkEnd w:id="3666"/>
    </w:p>
    <w:p w14:paraId="263CE245" w14:textId="418B3859" w:rsidR="00255DE2" w:rsidRDefault="00255DE2" w:rsidP="00255DE2">
      <w:pPr>
        <w:pStyle w:val="a4"/>
        <w:keepNext/>
        <w:rPr>
          <w:rtl/>
        </w:rPr>
      </w:pPr>
      <w:bookmarkStart w:id="3667" w:name="ET_speaker_נעה_בן_שבת_617"/>
      <w:r w:rsidRPr="00255DE2">
        <w:rPr>
          <w:rStyle w:val="TagStyle"/>
          <w:rtl/>
        </w:rPr>
        <w:t xml:space="preserve"> &lt;&lt; דובר &gt;&gt; </w:t>
      </w:r>
      <w:r>
        <w:rPr>
          <w:rtl/>
        </w:rPr>
        <w:t>נעה בן שבת:</w:t>
      </w:r>
      <w:r w:rsidRPr="00255DE2">
        <w:rPr>
          <w:rStyle w:val="TagStyle"/>
          <w:rtl/>
        </w:rPr>
        <w:t xml:space="preserve"> &lt;&lt; דובר &gt;&gt;</w:t>
      </w:r>
      <w:r w:rsidR="00DB293F">
        <w:rPr>
          <w:rtl/>
        </w:rPr>
        <w:t xml:space="preserve"> </w:t>
      </w:r>
      <w:bookmarkEnd w:id="3667"/>
    </w:p>
    <w:p w14:paraId="24E463D3" w14:textId="77777777" w:rsidR="00255DE2" w:rsidRDefault="00255DE2" w:rsidP="00255DE2">
      <w:pPr>
        <w:pStyle w:val="KeepWithNext"/>
        <w:rPr>
          <w:rtl/>
          <w:lang w:eastAsia="he-IL"/>
        </w:rPr>
      </w:pPr>
    </w:p>
    <w:p w14:paraId="670277A6" w14:textId="5BE54299" w:rsidR="00255DE2" w:rsidRDefault="00255DE2" w:rsidP="00255DE2">
      <w:pPr>
        <w:rPr>
          <w:rtl/>
          <w:lang w:eastAsia="he-IL"/>
        </w:rPr>
      </w:pPr>
      <w:bookmarkStart w:id="3668" w:name="_ETM_Q1_1963225"/>
      <w:bookmarkStart w:id="3669" w:name="_ETM_Q1_1963259"/>
      <w:bookmarkEnd w:id="3668"/>
      <w:bookmarkEnd w:id="3669"/>
      <w:r>
        <w:rPr>
          <w:rFonts w:hint="cs"/>
          <w:rtl/>
          <w:lang w:eastAsia="he-IL"/>
        </w:rPr>
        <w:t xml:space="preserve">אדוני, אני אומר </w:t>
      </w:r>
      <w:r w:rsidR="00B25810">
        <w:rPr>
          <w:rFonts w:hint="cs"/>
          <w:rtl/>
          <w:lang w:eastAsia="he-IL"/>
        </w:rPr>
        <w:t xml:space="preserve">למה </w:t>
      </w:r>
      <w:r>
        <w:rPr>
          <w:rFonts w:hint="cs"/>
          <w:rtl/>
          <w:lang w:eastAsia="he-IL"/>
        </w:rPr>
        <w:t>אני רוצה להזהיר את הוועדה.</w:t>
      </w:r>
      <w:r w:rsidR="00B25810">
        <w:rPr>
          <w:rFonts w:hint="cs"/>
          <w:rtl/>
          <w:lang w:eastAsia="he-IL"/>
        </w:rPr>
        <w:t xml:space="preserve"> תקנות ראשונות, יש לנו</w:t>
      </w:r>
      <w:r w:rsidR="00DB293F">
        <w:rPr>
          <w:rFonts w:hint="cs"/>
          <w:rtl/>
          <w:lang w:eastAsia="he-IL"/>
        </w:rPr>
        <w:t xml:space="preserve"> </w:t>
      </w:r>
      <w:bookmarkStart w:id="3670" w:name="_ETM_Q1_1969302"/>
      <w:bookmarkEnd w:id="3670"/>
      <w:r w:rsidR="00B25810">
        <w:rPr>
          <w:rFonts w:hint="cs"/>
          <w:rtl/>
          <w:lang w:eastAsia="he-IL"/>
        </w:rPr>
        <w:t xml:space="preserve">הרבה מאוד שפזורות ברחבי החקיקה ולפעמים הוועדה מוציאה תזכורות </w:t>
      </w:r>
      <w:bookmarkStart w:id="3671" w:name="_ETM_Q1_1973597"/>
      <w:bookmarkEnd w:id="3671"/>
      <w:r w:rsidR="00B25810">
        <w:rPr>
          <w:rFonts w:hint="cs"/>
          <w:rtl/>
          <w:lang w:eastAsia="he-IL"/>
        </w:rPr>
        <w:t>למשרדים ולא קורה עם זה שום דבר.</w:t>
      </w:r>
      <w:r w:rsidR="007436CA">
        <w:rPr>
          <w:rFonts w:hint="cs"/>
          <w:rtl/>
          <w:lang w:eastAsia="he-IL"/>
        </w:rPr>
        <w:t xml:space="preserve"> </w:t>
      </w:r>
      <w:r w:rsidR="00B25810">
        <w:rPr>
          <w:rFonts w:hint="cs"/>
          <w:rtl/>
          <w:lang w:eastAsia="he-IL"/>
        </w:rPr>
        <w:t xml:space="preserve">תקנה </w:t>
      </w:r>
      <w:bookmarkStart w:id="3672" w:name="_ETM_Q1_1976035"/>
      <w:bookmarkEnd w:id="3672"/>
      <w:r w:rsidR="00B25810">
        <w:rPr>
          <w:rFonts w:hint="cs"/>
          <w:rtl/>
          <w:lang w:eastAsia="he-IL"/>
        </w:rPr>
        <w:t>ראשונה לא יוצרת באמת מחויבות של המשרד. לעומת זאת, אם אנחנו משאירים את ההוראה הזאת כהוראת שעה</w:t>
      </w:r>
      <w:bookmarkStart w:id="3673" w:name="_ETM_Q1_1983727"/>
      <w:bookmarkEnd w:id="3673"/>
      <w:r w:rsidR="00B25810">
        <w:rPr>
          <w:rFonts w:hint="cs"/>
          <w:rtl/>
          <w:lang w:eastAsia="he-IL"/>
        </w:rPr>
        <w:t>, מה שיוצר מחויבות ולחץ לעמוד במחויבות.</w:t>
      </w:r>
    </w:p>
    <w:p w14:paraId="234A8D7B" w14:textId="77777777" w:rsidR="00B25810" w:rsidRDefault="00B25810" w:rsidP="00255DE2">
      <w:pPr>
        <w:rPr>
          <w:rtl/>
          <w:lang w:eastAsia="he-IL"/>
        </w:rPr>
      </w:pPr>
    </w:p>
    <w:p w14:paraId="0743C33E" w14:textId="6DBA39E5" w:rsidR="00B25810" w:rsidRDefault="00B25810" w:rsidP="00B25810">
      <w:pPr>
        <w:pStyle w:val="af9"/>
        <w:keepNext/>
        <w:rPr>
          <w:rtl/>
          <w:lang w:eastAsia="he-IL"/>
        </w:rPr>
      </w:pPr>
      <w:bookmarkStart w:id="3674" w:name="ET_guest_גל_ברנס_618"/>
      <w:r w:rsidRPr="00B25810">
        <w:rPr>
          <w:rStyle w:val="TagStyle"/>
          <w:rtl/>
        </w:rPr>
        <w:t xml:space="preserve"> &lt;&lt; אורח &gt;&gt; </w:t>
      </w:r>
      <w:r>
        <w:rPr>
          <w:rtl/>
          <w:lang w:eastAsia="he-IL"/>
        </w:rPr>
        <w:t>גל ברנס:</w:t>
      </w:r>
      <w:r w:rsidRPr="00B25810">
        <w:rPr>
          <w:rStyle w:val="TagStyle"/>
          <w:rtl/>
        </w:rPr>
        <w:t xml:space="preserve"> &lt;&lt; אורח &gt;&gt;</w:t>
      </w:r>
      <w:r w:rsidR="00DB293F">
        <w:rPr>
          <w:rtl/>
          <w:lang w:eastAsia="he-IL"/>
        </w:rPr>
        <w:t xml:space="preserve"> </w:t>
      </w:r>
      <w:bookmarkEnd w:id="3674"/>
    </w:p>
    <w:p w14:paraId="2E9D1EAC" w14:textId="77777777" w:rsidR="00B25810" w:rsidRDefault="00B25810" w:rsidP="00B25810">
      <w:pPr>
        <w:pStyle w:val="KeepWithNext"/>
        <w:rPr>
          <w:rtl/>
          <w:lang w:eastAsia="he-IL"/>
        </w:rPr>
      </w:pPr>
    </w:p>
    <w:p w14:paraId="7B05F51C" w14:textId="0A8A48AF" w:rsidR="00B25810" w:rsidRDefault="00B25810" w:rsidP="00B25810">
      <w:pPr>
        <w:rPr>
          <w:rtl/>
          <w:lang w:eastAsia="he-IL"/>
        </w:rPr>
      </w:pPr>
      <w:r>
        <w:rPr>
          <w:rFonts w:hint="cs"/>
          <w:rtl/>
          <w:lang w:eastAsia="he-IL"/>
        </w:rPr>
        <w:t>לא. יוצר סיכון.</w:t>
      </w:r>
      <w:r w:rsidR="007436CA">
        <w:rPr>
          <w:rFonts w:hint="cs"/>
          <w:rtl/>
          <w:lang w:eastAsia="he-IL"/>
        </w:rPr>
        <w:t xml:space="preserve"> </w:t>
      </w:r>
      <w:r>
        <w:rPr>
          <w:rFonts w:hint="cs"/>
          <w:rtl/>
          <w:lang w:eastAsia="he-IL"/>
        </w:rPr>
        <w:t>הפוך. זה יוצר סיכון בלי מחויבות.</w:t>
      </w:r>
      <w:bookmarkStart w:id="3675" w:name="_ETM_Q1_1989943"/>
      <w:bookmarkStart w:id="3676" w:name="_ETM_Q1_1989991"/>
      <w:bookmarkStart w:id="3677" w:name="_ETM_Q1_1990240"/>
      <w:bookmarkEnd w:id="3675"/>
      <w:bookmarkEnd w:id="3676"/>
      <w:bookmarkEnd w:id="3677"/>
    </w:p>
    <w:p w14:paraId="0FFD281F" w14:textId="77777777" w:rsidR="00B25810" w:rsidRDefault="00B25810" w:rsidP="00B25810">
      <w:pPr>
        <w:rPr>
          <w:rtl/>
          <w:lang w:eastAsia="he-IL"/>
        </w:rPr>
      </w:pPr>
    </w:p>
    <w:p w14:paraId="52258990" w14:textId="29A718FF" w:rsidR="00B25810" w:rsidRDefault="00B25810" w:rsidP="00B25810">
      <w:pPr>
        <w:pStyle w:val="a4"/>
        <w:keepNext/>
        <w:rPr>
          <w:rtl/>
        </w:rPr>
      </w:pPr>
      <w:bookmarkStart w:id="3678" w:name="ET_speaker_נעה_בן_שבת_621"/>
      <w:r w:rsidRPr="00B25810">
        <w:rPr>
          <w:rStyle w:val="TagStyle"/>
          <w:rtl/>
        </w:rPr>
        <w:t xml:space="preserve"> &lt;&lt; דובר &gt;&gt; </w:t>
      </w:r>
      <w:r>
        <w:rPr>
          <w:rtl/>
        </w:rPr>
        <w:t>נעה בן שבת:</w:t>
      </w:r>
      <w:r w:rsidRPr="00B25810">
        <w:rPr>
          <w:rStyle w:val="TagStyle"/>
          <w:rtl/>
        </w:rPr>
        <w:t xml:space="preserve"> &lt;&lt; דובר &gt;&gt;</w:t>
      </w:r>
      <w:r w:rsidR="00DB293F">
        <w:rPr>
          <w:rtl/>
        </w:rPr>
        <w:t xml:space="preserve"> </w:t>
      </w:r>
      <w:bookmarkEnd w:id="3678"/>
    </w:p>
    <w:p w14:paraId="593AE26E" w14:textId="77777777" w:rsidR="00B25810" w:rsidRDefault="00B25810" w:rsidP="00B25810">
      <w:pPr>
        <w:pStyle w:val="KeepWithNext"/>
        <w:rPr>
          <w:rtl/>
          <w:lang w:eastAsia="he-IL"/>
        </w:rPr>
      </w:pPr>
    </w:p>
    <w:p w14:paraId="2E1A463C" w14:textId="4974D825" w:rsidR="00B25810" w:rsidRDefault="00B25810" w:rsidP="00B25810">
      <w:pPr>
        <w:rPr>
          <w:rtl/>
          <w:lang w:eastAsia="he-IL"/>
        </w:rPr>
      </w:pPr>
      <w:r>
        <w:rPr>
          <w:rFonts w:hint="cs"/>
          <w:rtl/>
          <w:lang w:eastAsia="he-IL"/>
        </w:rPr>
        <w:t>זה יוצר סיכון אבל המשרד ירצה לבדוק.</w:t>
      </w:r>
    </w:p>
    <w:p w14:paraId="63E7C353" w14:textId="77777777" w:rsidR="00B25810" w:rsidRDefault="00B25810" w:rsidP="00B25810">
      <w:pPr>
        <w:rPr>
          <w:rtl/>
          <w:lang w:eastAsia="he-IL"/>
        </w:rPr>
      </w:pPr>
      <w:bookmarkStart w:id="3679" w:name="_ETM_Q1_1985068"/>
      <w:bookmarkStart w:id="3680" w:name="_ETM_Q1_1985103"/>
      <w:bookmarkEnd w:id="3679"/>
      <w:bookmarkEnd w:id="3680"/>
    </w:p>
    <w:p w14:paraId="3E1BD6F4" w14:textId="08BC7018" w:rsidR="00B25810" w:rsidRDefault="00B25810" w:rsidP="00B25810">
      <w:pPr>
        <w:pStyle w:val="af9"/>
        <w:keepNext/>
        <w:rPr>
          <w:rtl/>
          <w:lang w:eastAsia="he-IL"/>
        </w:rPr>
      </w:pPr>
      <w:bookmarkStart w:id="3681" w:name="ET_guest_גל_ברנס_622"/>
      <w:r w:rsidRPr="00B25810">
        <w:rPr>
          <w:rStyle w:val="TagStyle"/>
          <w:rtl/>
        </w:rPr>
        <w:t xml:space="preserve"> &lt;&lt; אורח &gt;&gt; </w:t>
      </w:r>
      <w:r>
        <w:rPr>
          <w:rtl/>
          <w:lang w:eastAsia="he-IL"/>
        </w:rPr>
        <w:t>גל ברנס:</w:t>
      </w:r>
      <w:r w:rsidRPr="00B25810">
        <w:rPr>
          <w:rStyle w:val="TagStyle"/>
          <w:rtl/>
        </w:rPr>
        <w:t xml:space="preserve"> &lt;&lt; אורח &gt;&gt;</w:t>
      </w:r>
      <w:r w:rsidR="00DB293F">
        <w:rPr>
          <w:rtl/>
          <w:lang w:eastAsia="he-IL"/>
        </w:rPr>
        <w:t xml:space="preserve"> </w:t>
      </w:r>
      <w:bookmarkEnd w:id="3681"/>
    </w:p>
    <w:p w14:paraId="3DE37A8A" w14:textId="77777777" w:rsidR="00B25810" w:rsidRDefault="00B25810" w:rsidP="00B25810">
      <w:pPr>
        <w:pStyle w:val="KeepWithNext"/>
        <w:rPr>
          <w:rtl/>
          <w:lang w:eastAsia="he-IL"/>
        </w:rPr>
      </w:pPr>
    </w:p>
    <w:p w14:paraId="588FC0FF" w14:textId="2F67AFA5" w:rsidR="00B25810" w:rsidRDefault="00B25810" w:rsidP="00B25810">
      <w:pPr>
        <w:rPr>
          <w:rtl/>
          <w:lang w:eastAsia="he-IL"/>
        </w:rPr>
      </w:pPr>
      <w:bookmarkStart w:id="3682" w:name="_ETM_Q1_1984119"/>
      <w:bookmarkStart w:id="3683" w:name="_ETM_Q1_1984150"/>
      <w:bookmarkStart w:id="3684" w:name="_ETM_Q1_1990284"/>
      <w:bookmarkEnd w:id="3682"/>
      <w:bookmarkEnd w:id="3683"/>
      <w:bookmarkEnd w:id="3684"/>
      <w:r>
        <w:rPr>
          <w:rFonts w:hint="cs"/>
          <w:rtl/>
          <w:lang w:eastAsia="he-IL"/>
        </w:rPr>
        <w:t>המשרד הרי באותה מידה יכול</w:t>
      </w:r>
      <w:r w:rsidR="007436CA">
        <w:rPr>
          <w:rFonts w:hint="cs"/>
          <w:rtl/>
          <w:lang w:eastAsia="he-IL"/>
        </w:rPr>
        <w:t xml:space="preserve"> </w:t>
      </w:r>
      <w:r>
        <w:rPr>
          <w:rFonts w:hint="cs"/>
          <w:rtl/>
          <w:lang w:eastAsia="he-IL"/>
        </w:rPr>
        <w:t>לבוא לוועדה ולדחות את זה. אם זה ייכנס</w:t>
      </w:r>
      <w:bookmarkStart w:id="3685" w:name="_ETM_Q1_1992411"/>
      <w:bookmarkEnd w:id="3685"/>
      <w:r>
        <w:rPr>
          <w:rFonts w:hint="cs"/>
          <w:rtl/>
          <w:lang w:eastAsia="he-IL"/>
        </w:rPr>
        <w:t xml:space="preserve"> לתוקף, זה ייצור סיכון.</w:t>
      </w:r>
    </w:p>
    <w:p w14:paraId="777BE579" w14:textId="77777777" w:rsidR="00B25810" w:rsidRDefault="00B25810" w:rsidP="00B25810">
      <w:pPr>
        <w:rPr>
          <w:rtl/>
          <w:lang w:eastAsia="he-IL"/>
        </w:rPr>
      </w:pPr>
    </w:p>
    <w:p w14:paraId="364AAEB7" w14:textId="642E4FE1" w:rsidR="00B25810" w:rsidRDefault="00B25810" w:rsidP="00B25810">
      <w:pPr>
        <w:pStyle w:val="a4"/>
        <w:keepNext/>
        <w:rPr>
          <w:rtl/>
        </w:rPr>
      </w:pPr>
      <w:bookmarkStart w:id="3686" w:name="ET_speaker_נעה_בן_שבת_623"/>
      <w:r w:rsidRPr="00B25810">
        <w:rPr>
          <w:rStyle w:val="TagStyle"/>
          <w:rtl/>
        </w:rPr>
        <w:t xml:space="preserve"> &lt;&lt; דובר &gt;&gt; </w:t>
      </w:r>
      <w:r>
        <w:rPr>
          <w:rtl/>
        </w:rPr>
        <w:t>נעה בן שבת:</w:t>
      </w:r>
      <w:r w:rsidRPr="00B25810">
        <w:rPr>
          <w:rStyle w:val="TagStyle"/>
          <w:rtl/>
        </w:rPr>
        <w:t xml:space="preserve"> &lt;&lt; דובר &gt;&gt;</w:t>
      </w:r>
      <w:r w:rsidR="00DB293F">
        <w:rPr>
          <w:rtl/>
        </w:rPr>
        <w:t xml:space="preserve"> </w:t>
      </w:r>
      <w:bookmarkEnd w:id="3686"/>
    </w:p>
    <w:p w14:paraId="30FB5D53" w14:textId="77777777" w:rsidR="00B25810" w:rsidRDefault="00B25810" w:rsidP="00B25810">
      <w:pPr>
        <w:pStyle w:val="KeepWithNext"/>
        <w:rPr>
          <w:rtl/>
          <w:lang w:eastAsia="he-IL"/>
        </w:rPr>
      </w:pPr>
    </w:p>
    <w:p w14:paraId="51F19DAE" w14:textId="2F43A2AC" w:rsidR="00B25810" w:rsidRPr="00B25810" w:rsidRDefault="00B25810" w:rsidP="00B25810">
      <w:pPr>
        <w:rPr>
          <w:rtl/>
          <w:lang w:eastAsia="he-IL"/>
        </w:rPr>
      </w:pPr>
      <w:r>
        <w:rPr>
          <w:rFonts w:hint="cs"/>
          <w:rtl/>
          <w:lang w:eastAsia="he-IL"/>
        </w:rPr>
        <w:t>יש איזון אבל השאלה לאן הוועדה בסופו של דבר רוצה להגיע.</w:t>
      </w:r>
      <w:r w:rsidR="007436CA">
        <w:rPr>
          <w:rFonts w:hint="cs"/>
          <w:rtl/>
          <w:lang w:eastAsia="he-IL"/>
        </w:rPr>
        <w:t xml:space="preserve"> </w:t>
      </w:r>
      <w:r>
        <w:rPr>
          <w:rFonts w:hint="cs"/>
          <w:rtl/>
          <w:lang w:eastAsia="he-IL"/>
        </w:rPr>
        <w:t>אם</w:t>
      </w:r>
      <w:r w:rsidR="007436CA">
        <w:rPr>
          <w:rFonts w:hint="cs"/>
          <w:rtl/>
          <w:lang w:eastAsia="he-IL"/>
        </w:rPr>
        <w:t xml:space="preserve"> </w:t>
      </w:r>
      <w:r>
        <w:rPr>
          <w:rFonts w:hint="cs"/>
          <w:rtl/>
          <w:lang w:eastAsia="he-IL"/>
        </w:rPr>
        <w:t xml:space="preserve">אנחנו רוצים להגיע לכך שתוך שבע שנים יהיו הוראות </w:t>
      </w:r>
      <w:bookmarkStart w:id="3687" w:name="_ETM_Q1_2017698"/>
      <w:bookmarkEnd w:id="3687"/>
      <w:r>
        <w:rPr>
          <w:rFonts w:hint="cs"/>
          <w:rtl/>
          <w:lang w:eastAsia="he-IL"/>
        </w:rPr>
        <w:t>לגבי סימון אלרגנים בהסעדה, אני חושבת שהדרך היא - - -</w:t>
      </w:r>
    </w:p>
    <w:p w14:paraId="618C782B" w14:textId="77777777" w:rsidR="00255DE2" w:rsidRDefault="00255DE2" w:rsidP="00255DE2">
      <w:pPr>
        <w:rPr>
          <w:rtl/>
          <w:lang w:eastAsia="he-IL"/>
        </w:rPr>
      </w:pPr>
      <w:bookmarkStart w:id="3688" w:name="_ETM_Q1_1883852"/>
      <w:bookmarkStart w:id="3689" w:name="_ETM_Q1_1883887"/>
      <w:bookmarkEnd w:id="3688"/>
      <w:bookmarkEnd w:id="3689"/>
    </w:p>
    <w:p w14:paraId="21D19B4B" w14:textId="31EEA926" w:rsidR="00255DE2" w:rsidRDefault="00255DE2" w:rsidP="00255DE2">
      <w:pPr>
        <w:pStyle w:val="af9"/>
        <w:keepNext/>
        <w:rPr>
          <w:rtl/>
          <w:lang w:eastAsia="he-IL"/>
        </w:rPr>
      </w:pPr>
      <w:bookmarkStart w:id="3690" w:name="ET_guest_גל_ברנס_612"/>
      <w:r w:rsidRPr="00255DE2">
        <w:rPr>
          <w:rStyle w:val="TagStyle"/>
          <w:rtl/>
        </w:rPr>
        <w:t xml:space="preserve"> &lt;&lt; אורח &gt;&gt; </w:t>
      </w:r>
      <w:r>
        <w:rPr>
          <w:rtl/>
          <w:lang w:eastAsia="he-IL"/>
        </w:rPr>
        <w:t>גל ברנס:</w:t>
      </w:r>
      <w:r w:rsidRPr="00255DE2">
        <w:rPr>
          <w:rStyle w:val="TagStyle"/>
          <w:rtl/>
        </w:rPr>
        <w:t xml:space="preserve"> &lt;&lt; אורח &gt;&gt;</w:t>
      </w:r>
      <w:r w:rsidR="00DB293F">
        <w:rPr>
          <w:rtl/>
          <w:lang w:eastAsia="he-IL"/>
        </w:rPr>
        <w:t xml:space="preserve"> </w:t>
      </w:r>
      <w:bookmarkEnd w:id="3690"/>
    </w:p>
    <w:p w14:paraId="42479A05" w14:textId="77777777" w:rsidR="00255DE2" w:rsidRDefault="00255DE2" w:rsidP="00255DE2">
      <w:pPr>
        <w:pStyle w:val="KeepWithNext"/>
        <w:rPr>
          <w:rtl/>
          <w:lang w:eastAsia="he-IL"/>
        </w:rPr>
      </w:pPr>
    </w:p>
    <w:p w14:paraId="3E0D47D1" w14:textId="2C6E81E1" w:rsidR="00255DE2" w:rsidRDefault="00B25810" w:rsidP="00255DE2">
      <w:pPr>
        <w:rPr>
          <w:rtl/>
          <w:lang w:eastAsia="he-IL"/>
        </w:rPr>
      </w:pPr>
      <w:bookmarkStart w:id="3691" w:name="_ETM_Q1_1884696"/>
      <w:bookmarkStart w:id="3692" w:name="_ETM_Q1_1884728"/>
      <w:bookmarkEnd w:id="3691"/>
      <w:bookmarkEnd w:id="3692"/>
      <w:r>
        <w:rPr>
          <w:rFonts w:hint="cs"/>
          <w:rtl/>
          <w:lang w:eastAsia="he-IL"/>
        </w:rPr>
        <w:t xml:space="preserve">אני חושב שגם עשינו לזה דיווח. </w:t>
      </w:r>
    </w:p>
    <w:p w14:paraId="30083E0D" w14:textId="77777777" w:rsidR="00B25810" w:rsidRDefault="00B25810" w:rsidP="00255DE2">
      <w:pPr>
        <w:rPr>
          <w:rtl/>
          <w:lang w:eastAsia="he-IL"/>
        </w:rPr>
      </w:pPr>
      <w:bookmarkStart w:id="3693" w:name="_ETM_Q1_2024561"/>
      <w:bookmarkStart w:id="3694" w:name="_ETM_Q1_2024603"/>
      <w:bookmarkStart w:id="3695" w:name="_ETM_Q1_2025505"/>
      <w:bookmarkEnd w:id="3693"/>
      <w:bookmarkEnd w:id="3694"/>
      <w:bookmarkEnd w:id="3695"/>
    </w:p>
    <w:p w14:paraId="2F37596D" w14:textId="2EDFA4CC" w:rsidR="00B25810" w:rsidRDefault="00B25810" w:rsidP="00B25810">
      <w:pPr>
        <w:pStyle w:val="af6"/>
        <w:keepNext/>
        <w:rPr>
          <w:rtl/>
        </w:rPr>
      </w:pPr>
      <w:bookmarkStart w:id="3696" w:name="ET_yor_6447_624"/>
      <w:r w:rsidRPr="00B25810">
        <w:rPr>
          <w:rStyle w:val="TagStyle"/>
          <w:rtl/>
        </w:rPr>
        <w:t xml:space="preserve"> &lt;&lt; יור &gt;&gt; </w:t>
      </w:r>
      <w:r>
        <w:rPr>
          <w:rtl/>
        </w:rPr>
        <w:t xml:space="preserve">היו"ר יונתן </w:t>
      </w:r>
      <w:proofErr w:type="spellStart"/>
      <w:r>
        <w:rPr>
          <w:rtl/>
        </w:rPr>
        <w:t>מישרקי</w:t>
      </w:r>
      <w:proofErr w:type="spellEnd"/>
      <w:r>
        <w:rPr>
          <w:rtl/>
        </w:rPr>
        <w:t>:</w:t>
      </w:r>
      <w:r w:rsidRPr="00B25810">
        <w:rPr>
          <w:rStyle w:val="TagStyle"/>
          <w:rtl/>
        </w:rPr>
        <w:t xml:space="preserve"> &lt;&lt; יור &gt;&gt;</w:t>
      </w:r>
      <w:r w:rsidR="00DB293F">
        <w:rPr>
          <w:rtl/>
        </w:rPr>
        <w:t xml:space="preserve"> </w:t>
      </w:r>
      <w:bookmarkEnd w:id="3696"/>
    </w:p>
    <w:p w14:paraId="5ABD369B" w14:textId="77777777" w:rsidR="00B25810" w:rsidRDefault="00B25810" w:rsidP="00B25810">
      <w:pPr>
        <w:pStyle w:val="KeepWithNext"/>
        <w:rPr>
          <w:rtl/>
          <w:lang w:eastAsia="he-IL"/>
        </w:rPr>
      </w:pPr>
    </w:p>
    <w:p w14:paraId="1566B12A" w14:textId="2083FB02" w:rsidR="00B25810" w:rsidRDefault="00B25810" w:rsidP="00B25810">
      <w:pPr>
        <w:rPr>
          <w:rtl/>
          <w:lang w:eastAsia="he-IL"/>
        </w:rPr>
      </w:pPr>
      <w:bookmarkStart w:id="3697" w:name="_ETM_Q1_2025764"/>
      <w:bookmarkStart w:id="3698" w:name="_ETM_Q1_2025802"/>
      <w:bookmarkEnd w:id="3697"/>
      <w:bookmarkEnd w:id="3698"/>
      <w:r>
        <w:rPr>
          <w:rFonts w:hint="cs"/>
          <w:rtl/>
          <w:lang w:eastAsia="he-IL"/>
        </w:rPr>
        <w:t xml:space="preserve">כן. יש גם </w:t>
      </w:r>
      <w:bookmarkStart w:id="3699" w:name="_ETM_Q1_2025458"/>
      <w:bookmarkEnd w:id="3699"/>
      <w:r>
        <w:rPr>
          <w:rFonts w:hint="cs"/>
          <w:rtl/>
          <w:lang w:eastAsia="he-IL"/>
        </w:rPr>
        <w:t xml:space="preserve">דיווח. </w:t>
      </w:r>
    </w:p>
    <w:p w14:paraId="4DA50700" w14:textId="77777777" w:rsidR="00B25810" w:rsidRDefault="00B25810" w:rsidP="00B25810">
      <w:pPr>
        <w:rPr>
          <w:rtl/>
          <w:lang w:eastAsia="he-IL"/>
        </w:rPr>
      </w:pPr>
      <w:bookmarkStart w:id="3700" w:name="_ETM_Q1_2027242"/>
      <w:bookmarkStart w:id="3701" w:name="_ETM_Q1_2027275"/>
      <w:bookmarkEnd w:id="3700"/>
      <w:bookmarkEnd w:id="3701"/>
    </w:p>
    <w:p w14:paraId="5EC826E3" w14:textId="2F4E986D" w:rsidR="00B25810" w:rsidRDefault="00B25810" w:rsidP="00B25810">
      <w:pPr>
        <w:pStyle w:val="af9"/>
        <w:keepNext/>
        <w:rPr>
          <w:rtl/>
          <w:lang w:eastAsia="he-IL"/>
        </w:rPr>
      </w:pPr>
      <w:bookmarkStart w:id="3702" w:name="ET_guest_גל_ברנס_625"/>
      <w:r w:rsidRPr="00B25810">
        <w:rPr>
          <w:rStyle w:val="TagStyle"/>
          <w:rtl/>
        </w:rPr>
        <w:t xml:space="preserve"> &lt;&lt; אורח &gt;&gt; </w:t>
      </w:r>
      <w:r>
        <w:rPr>
          <w:rtl/>
          <w:lang w:eastAsia="he-IL"/>
        </w:rPr>
        <w:t>גל ברנס:</w:t>
      </w:r>
      <w:r w:rsidRPr="00B25810">
        <w:rPr>
          <w:rStyle w:val="TagStyle"/>
          <w:rtl/>
        </w:rPr>
        <w:t xml:space="preserve"> &lt;&lt; אורח &gt;&gt;</w:t>
      </w:r>
      <w:r w:rsidR="00DB293F">
        <w:rPr>
          <w:rtl/>
          <w:lang w:eastAsia="he-IL"/>
        </w:rPr>
        <w:t xml:space="preserve"> </w:t>
      </w:r>
      <w:bookmarkEnd w:id="3702"/>
    </w:p>
    <w:p w14:paraId="50C7461B" w14:textId="77777777" w:rsidR="00B25810" w:rsidRDefault="00B25810" w:rsidP="00B25810">
      <w:pPr>
        <w:pStyle w:val="KeepWithNext"/>
        <w:rPr>
          <w:rtl/>
          <w:lang w:eastAsia="he-IL"/>
        </w:rPr>
      </w:pPr>
    </w:p>
    <w:p w14:paraId="39F47BC0" w14:textId="705017DC" w:rsidR="00B25810" w:rsidRDefault="00B25810" w:rsidP="00B25810">
      <w:pPr>
        <w:rPr>
          <w:rtl/>
          <w:lang w:eastAsia="he-IL"/>
        </w:rPr>
      </w:pPr>
      <w:r>
        <w:rPr>
          <w:rFonts w:hint="cs"/>
          <w:rtl/>
          <w:lang w:eastAsia="he-IL"/>
        </w:rPr>
        <w:t xml:space="preserve">לדעתי שנה וחצי לפני התקנות יש דיווח </w:t>
      </w:r>
      <w:bookmarkStart w:id="3703" w:name="_ETM_Q1_2028258"/>
      <w:bookmarkEnd w:id="3703"/>
      <w:r>
        <w:rPr>
          <w:rFonts w:hint="cs"/>
          <w:rtl/>
          <w:lang w:eastAsia="he-IL"/>
        </w:rPr>
        <w:t xml:space="preserve">שזה מתקדם. </w:t>
      </w:r>
    </w:p>
    <w:p w14:paraId="68226CB8" w14:textId="77777777" w:rsidR="00B25810" w:rsidRDefault="00B25810" w:rsidP="00B25810">
      <w:pPr>
        <w:rPr>
          <w:rtl/>
          <w:lang w:eastAsia="he-IL"/>
        </w:rPr>
      </w:pPr>
      <w:bookmarkStart w:id="3704" w:name="_ETM_Q1_2031371"/>
      <w:bookmarkStart w:id="3705" w:name="_ETM_Q1_2031409"/>
      <w:bookmarkEnd w:id="3704"/>
      <w:bookmarkEnd w:id="3705"/>
    </w:p>
    <w:p w14:paraId="3D2A8A82" w14:textId="5D7C5B66" w:rsidR="00B25810" w:rsidRDefault="00B25810" w:rsidP="00B25810">
      <w:pPr>
        <w:pStyle w:val="af6"/>
        <w:keepNext/>
        <w:rPr>
          <w:rtl/>
        </w:rPr>
      </w:pPr>
      <w:bookmarkStart w:id="3706" w:name="ET_yor_6447_626"/>
      <w:r w:rsidRPr="00B25810">
        <w:rPr>
          <w:rStyle w:val="TagStyle"/>
          <w:rtl/>
        </w:rPr>
        <w:t xml:space="preserve"> &lt;&lt; יור &gt;&gt; </w:t>
      </w:r>
      <w:r>
        <w:rPr>
          <w:rtl/>
        </w:rPr>
        <w:t xml:space="preserve">היו"ר יונתן </w:t>
      </w:r>
      <w:proofErr w:type="spellStart"/>
      <w:r>
        <w:rPr>
          <w:rtl/>
        </w:rPr>
        <w:t>מישרקי</w:t>
      </w:r>
      <w:proofErr w:type="spellEnd"/>
      <w:r>
        <w:rPr>
          <w:rtl/>
        </w:rPr>
        <w:t>:</w:t>
      </w:r>
      <w:r w:rsidRPr="00B25810">
        <w:rPr>
          <w:rStyle w:val="TagStyle"/>
          <w:rtl/>
        </w:rPr>
        <w:t xml:space="preserve"> &lt;&lt; יור &gt;&gt;</w:t>
      </w:r>
      <w:r w:rsidR="00DB293F">
        <w:rPr>
          <w:rtl/>
        </w:rPr>
        <w:t xml:space="preserve"> </w:t>
      </w:r>
      <w:bookmarkEnd w:id="3706"/>
    </w:p>
    <w:p w14:paraId="48B61CA0" w14:textId="77777777" w:rsidR="00B25810" w:rsidRDefault="00B25810" w:rsidP="00B25810">
      <w:pPr>
        <w:pStyle w:val="KeepWithNext"/>
        <w:rPr>
          <w:rtl/>
          <w:lang w:eastAsia="he-IL"/>
        </w:rPr>
      </w:pPr>
    </w:p>
    <w:p w14:paraId="3BA117DE" w14:textId="67FA2BA1" w:rsidR="00B25810" w:rsidRDefault="00B25810" w:rsidP="00B25810">
      <w:pPr>
        <w:rPr>
          <w:rtl/>
          <w:lang w:eastAsia="he-IL"/>
        </w:rPr>
      </w:pPr>
      <w:r>
        <w:rPr>
          <w:rFonts w:hint="cs"/>
          <w:rtl/>
          <w:lang w:eastAsia="he-IL"/>
        </w:rPr>
        <w:t>אני חושב שבתום חמש שנים.</w:t>
      </w:r>
    </w:p>
    <w:p w14:paraId="6C5758A5" w14:textId="77777777" w:rsidR="00B25810" w:rsidRDefault="00B25810" w:rsidP="00B25810">
      <w:pPr>
        <w:rPr>
          <w:rtl/>
          <w:lang w:eastAsia="he-IL"/>
        </w:rPr>
      </w:pPr>
      <w:bookmarkStart w:id="3707" w:name="_ETM_Q1_2034470"/>
      <w:bookmarkEnd w:id="3707"/>
    </w:p>
    <w:p w14:paraId="455F4DA8" w14:textId="4067C046" w:rsidR="00B25810" w:rsidRDefault="00B25810" w:rsidP="00B25810">
      <w:pPr>
        <w:pStyle w:val="af9"/>
        <w:keepNext/>
        <w:rPr>
          <w:rtl/>
          <w:lang w:eastAsia="he-IL"/>
        </w:rPr>
      </w:pPr>
      <w:bookmarkStart w:id="3708" w:name="ET_guest_משה_בר_סימן_טוב_628"/>
      <w:r w:rsidRPr="00B25810">
        <w:rPr>
          <w:rStyle w:val="TagStyle"/>
          <w:rtl/>
        </w:rPr>
        <w:t xml:space="preserve"> &lt;&lt; אורח &gt;&gt; </w:t>
      </w:r>
      <w:r>
        <w:rPr>
          <w:rtl/>
          <w:lang w:eastAsia="he-IL"/>
        </w:rPr>
        <w:t>משה בר סימן טוב:</w:t>
      </w:r>
      <w:r w:rsidRPr="00B25810">
        <w:rPr>
          <w:rStyle w:val="TagStyle"/>
          <w:rtl/>
        </w:rPr>
        <w:t xml:space="preserve"> &lt;&lt; אורח &gt;&gt;</w:t>
      </w:r>
      <w:r w:rsidR="00DB293F">
        <w:rPr>
          <w:rtl/>
          <w:lang w:eastAsia="he-IL"/>
        </w:rPr>
        <w:t xml:space="preserve"> </w:t>
      </w:r>
      <w:bookmarkEnd w:id="3708"/>
    </w:p>
    <w:p w14:paraId="3A9ECAFB" w14:textId="77777777" w:rsidR="00B25810" w:rsidRDefault="00B25810" w:rsidP="00B25810">
      <w:pPr>
        <w:pStyle w:val="KeepWithNext"/>
        <w:rPr>
          <w:rtl/>
          <w:lang w:eastAsia="he-IL"/>
        </w:rPr>
      </w:pPr>
    </w:p>
    <w:p w14:paraId="57507151" w14:textId="62F57D97" w:rsidR="00B25810" w:rsidRDefault="00B25810" w:rsidP="00B25810">
      <w:pPr>
        <w:rPr>
          <w:rtl/>
          <w:lang w:eastAsia="he-IL"/>
        </w:rPr>
      </w:pPr>
      <w:bookmarkStart w:id="3709" w:name="_ETM_Q1_2034704"/>
      <w:bookmarkStart w:id="3710" w:name="_ETM_Q1_2034736"/>
      <w:bookmarkEnd w:id="3709"/>
      <w:bookmarkEnd w:id="3710"/>
      <w:r>
        <w:rPr>
          <w:rFonts w:hint="cs"/>
          <w:rtl/>
          <w:lang w:eastAsia="he-IL"/>
        </w:rPr>
        <w:t>אם אתה רוצה להסמיך את השר לדחות לשבע שנים באישור הוועדה,</w:t>
      </w:r>
      <w:bookmarkStart w:id="3711" w:name="_ETM_Q1_2035811"/>
      <w:bookmarkEnd w:id="3711"/>
      <w:r>
        <w:rPr>
          <w:rFonts w:hint="cs"/>
          <w:rtl/>
          <w:lang w:eastAsia="he-IL"/>
        </w:rPr>
        <w:t xml:space="preserve"> אפשר לעשות את זה.</w:t>
      </w:r>
    </w:p>
    <w:p w14:paraId="0BD1D183" w14:textId="77777777" w:rsidR="00310CC1" w:rsidRDefault="00310CC1" w:rsidP="00B25810">
      <w:pPr>
        <w:rPr>
          <w:rtl/>
          <w:lang w:eastAsia="he-IL"/>
        </w:rPr>
      </w:pPr>
      <w:bookmarkStart w:id="3712" w:name="_ETM_Q1_2038997"/>
      <w:bookmarkStart w:id="3713" w:name="_ETM_Q1_2039041"/>
      <w:bookmarkEnd w:id="3712"/>
      <w:bookmarkEnd w:id="3713"/>
    </w:p>
    <w:p w14:paraId="633F37C6" w14:textId="509267B1" w:rsidR="00310CC1" w:rsidRDefault="00310CC1" w:rsidP="00310CC1">
      <w:pPr>
        <w:pStyle w:val="af9"/>
        <w:keepNext/>
        <w:rPr>
          <w:rtl/>
          <w:lang w:eastAsia="he-IL"/>
        </w:rPr>
      </w:pPr>
      <w:bookmarkStart w:id="3714" w:name="ET_guest_גל_ברנס_629"/>
      <w:r w:rsidRPr="00310CC1">
        <w:rPr>
          <w:rStyle w:val="TagStyle"/>
          <w:rtl/>
        </w:rPr>
        <w:t xml:space="preserve"> &lt;&lt; אורח &gt;&gt; </w:t>
      </w:r>
      <w:r>
        <w:rPr>
          <w:rtl/>
          <w:lang w:eastAsia="he-IL"/>
        </w:rPr>
        <w:t>גל ברנס:</w:t>
      </w:r>
      <w:r w:rsidRPr="00310CC1">
        <w:rPr>
          <w:rStyle w:val="TagStyle"/>
          <w:rtl/>
        </w:rPr>
        <w:t xml:space="preserve"> &lt;&lt; אורח &gt;&gt;</w:t>
      </w:r>
      <w:r w:rsidR="00DB293F">
        <w:rPr>
          <w:rtl/>
          <w:lang w:eastAsia="he-IL"/>
        </w:rPr>
        <w:t xml:space="preserve"> </w:t>
      </w:r>
      <w:bookmarkEnd w:id="3714"/>
    </w:p>
    <w:p w14:paraId="15A8033E" w14:textId="77777777" w:rsidR="00310CC1" w:rsidRDefault="00310CC1" w:rsidP="00310CC1">
      <w:pPr>
        <w:pStyle w:val="KeepWithNext"/>
        <w:rPr>
          <w:rtl/>
          <w:lang w:eastAsia="he-IL"/>
        </w:rPr>
      </w:pPr>
    </w:p>
    <w:p w14:paraId="4A980276" w14:textId="092D007A" w:rsidR="00310CC1" w:rsidRPr="00310CC1" w:rsidRDefault="00310CC1" w:rsidP="00310CC1">
      <w:pPr>
        <w:rPr>
          <w:rtl/>
          <w:lang w:eastAsia="he-IL"/>
        </w:rPr>
      </w:pPr>
      <w:r>
        <w:rPr>
          <w:rFonts w:hint="cs"/>
          <w:rtl/>
          <w:lang w:eastAsia="he-IL"/>
        </w:rPr>
        <w:t>הוא כבר מוסמך.</w:t>
      </w:r>
      <w:r w:rsidR="007436CA">
        <w:rPr>
          <w:rFonts w:hint="cs"/>
          <w:rtl/>
          <w:lang w:eastAsia="he-IL"/>
        </w:rPr>
        <w:t xml:space="preserve"> </w:t>
      </w:r>
      <w:r>
        <w:rPr>
          <w:rFonts w:hint="cs"/>
          <w:rtl/>
          <w:lang w:eastAsia="he-IL"/>
        </w:rPr>
        <w:t>הוא תמיד מוסמך.</w:t>
      </w:r>
      <w:r w:rsidR="00104423">
        <w:rPr>
          <w:rFonts w:hint="cs"/>
          <w:rtl/>
          <w:lang w:eastAsia="he-IL"/>
        </w:rPr>
        <w:t xml:space="preserve"> אנחנו לא רוצים שבמחדל</w:t>
      </w:r>
      <w:bookmarkStart w:id="3715" w:name="_ETM_Q1_2040752"/>
      <w:bookmarkEnd w:id="3715"/>
      <w:r w:rsidR="00104423">
        <w:rPr>
          <w:rFonts w:hint="cs"/>
          <w:rtl/>
          <w:lang w:eastAsia="he-IL"/>
        </w:rPr>
        <w:t xml:space="preserve"> יגיע המצב שיהיה סימון בלי ההסדר השלם. </w:t>
      </w:r>
    </w:p>
    <w:p w14:paraId="6FAF4D14" w14:textId="77777777" w:rsidR="00B25810" w:rsidRDefault="00B25810" w:rsidP="00B25810">
      <w:pPr>
        <w:rPr>
          <w:rtl/>
          <w:lang w:eastAsia="he-IL"/>
        </w:rPr>
      </w:pPr>
      <w:bookmarkStart w:id="3716" w:name="_ETM_Q1_2028741"/>
      <w:bookmarkStart w:id="3717" w:name="_ETM_Q1_2028777"/>
      <w:bookmarkStart w:id="3718" w:name="_ETM_Q1_2029533"/>
      <w:bookmarkEnd w:id="3716"/>
      <w:bookmarkEnd w:id="3717"/>
      <w:bookmarkEnd w:id="3718"/>
    </w:p>
    <w:p w14:paraId="5FDA5E9D" w14:textId="01C37F95" w:rsidR="00B25810" w:rsidRDefault="00B25810" w:rsidP="00B25810">
      <w:pPr>
        <w:pStyle w:val="a4"/>
        <w:keepNext/>
        <w:rPr>
          <w:rtl/>
        </w:rPr>
      </w:pPr>
      <w:bookmarkStart w:id="3719" w:name="ET_speaker_נעה_בן_שבת_627"/>
      <w:r w:rsidRPr="00B25810">
        <w:rPr>
          <w:rStyle w:val="TagStyle"/>
          <w:rtl/>
        </w:rPr>
        <w:t xml:space="preserve"> &lt;&lt; דובר &gt;&gt; </w:t>
      </w:r>
      <w:r>
        <w:rPr>
          <w:rtl/>
        </w:rPr>
        <w:t>נעה בן שבת:</w:t>
      </w:r>
      <w:r w:rsidRPr="00B25810">
        <w:rPr>
          <w:rStyle w:val="TagStyle"/>
          <w:rtl/>
        </w:rPr>
        <w:t xml:space="preserve"> &lt;&lt; דובר &gt;&gt;</w:t>
      </w:r>
      <w:r w:rsidR="00DB293F">
        <w:rPr>
          <w:rtl/>
        </w:rPr>
        <w:t xml:space="preserve"> </w:t>
      </w:r>
      <w:bookmarkEnd w:id="3719"/>
    </w:p>
    <w:p w14:paraId="7378FCD9" w14:textId="77777777" w:rsidR="00B25810" w:rsidRDefault="00B25810" w:rsidP="00B25810">
      <w:pPr>
        <w:pStyle w:val="KeepWithNext"/>
        <w:rPr>
          <w:rtl/>
          <w:lang w:eastAsia="he-IL"/>
        </w:rPr>
      </w:pPr>
    </w:p>
    <w:p w14:paraId="00C6E23C" w14:textId="6B64C104" w:rsidR="00B25810" w:rsidRDefault="00104423" w:rsidP="00B25810">
      <w:pPr>
        <w:rPr>
          <w:rtl/>
          <w:lang w:eastAsia="he-IL"/>
        </w:rPr>
      </w:pPr>
      <w:bookmarkStart w:id="3720" w:name="_ETM_Q1_2029784"/>
      <w:bookmarkStart w:id="3721" w:name="_ETM_Q1_2029814"/>
      <w:bookmarkEnd w:id="3720"/>
      <w:bookmarkEnd w:id="3721"/>
      <w:r>
        <w:rPr>
          <w:rFonts w:hint="cs"/>
          <w:rtl/>
          <w:lang w:eastAsia="he-IL"/>
        </w:rPr>
        <w:t xml:space="preserve">השאלה אם זה לא </w:t>
      </w:r>
      <w:bookmarkStart w:id="3722" w:name="_ETM_Q1_2043931"/>
      <w:bookmarkEnd w:id="3722"/>
      <w:r>
        <w:rPr>
          <w:rFonts w:hint="cs"/>
          <w:rtl/>
          <w:lang w:eastAsia="he-IL"/>
        </w:rPr>
        <w:t>אומר שלא מתכוונים לעשות את זה.</w:t>
      </w:r>
    </w:p>
    <w:p w14:paraId="5601101B" w14:textId="77777777" w:rsidR="00104423" w:rsidRDefault="00104423" w:rsidP="00B25810">
      <w:pPr>
        <w:rPr>
          <w:rtl/>
          <w:lang w:eastAsia="he-IL"/>
        </w:rPr>
      </w:pPr>
      <w:bookmarkStart w:id="3723" w:name="_ETM_Q1_2046700"/>
      <w:bookmarkStart w:id="3724" w:name="_ETM_Q1_2046739"/>
      <w:bookmarkEnd w:id="3723"/>
      <w:bookmarkEnd w:id="3724"/>
    </w:p>
    <w:p w14:paraId="3242AF19" w14:textId="230983E6" w:rsidR="00104423" w:rsidRDefault="00104423" w:rsidP="00104423">
      <w:pPr>
        <w:pStyle w:val="af9"/>
        <w:keepNext/>
        <w:rPr>
          <w:rtl/>
          <w:lang w:eastAsia="he-IL"/>
        </w:rPr>
      </w:pPr>
      <w:bookmarkStart w:id="3725" w:name="ET_guest_גל_ברנס_630"/>
      <w:r w:rsidRPr="00104423">
        <w:rPr>
          <w:rStyle w:val="TagStyle"/>
          <w:rtl/>
        </w:rPr>
        <w:t xml:space="preserve"> &lt;&lt; אורח &gt;&gt; </w:t>
      </w:r>
      <w:r>
        <w:rPr>
          <w:rtl/>
          <w:lang w:eastAsia="he-IL"/>
        </w:rPr>
        <w:t>גל ברנס:</w:t>
      </w:r>
      <w:r w:rsidRPr="00104423">
        <w:rPr>
          <w:rStyle w:val="TagStyle"/>
          <w:rtl/>
        </w:rPr>
        <w:t xml:space="preserve"> &lt;&lt; אורח &gt;&gt;</w:t>
      </w:r>
      <w:r w:rsidR="00DB293F">
        <w:rPr>
          <w:rtl/>
          <w:lang w:eastAsia="he-IL"/>
        </w:rPr>
        <w:t xml:space="preserve"> </w:t>
      </w:r>
      <w:bookmarkEnd w:id="3725"/>
    </w:p>
    <w:p w14:paraId="32462B80" w14:textId="77777777" w:rsidR="00104423" w:rsidRDefault="00104423" w:rsidP="00104423">
      <w:pPr>
        <w:pStyle w:val="KeepWithNext"/>
        <w:rPr>
          <w:rtl/>
          <w:lang w:eastAsia="he-IL"/>
        </w:rPr>
      </w:pPr>
    </w:p>
    <w:p w14:paraId="11EECFDA" w14:textId="65B1FB15" w:rsidR="00104423" w:rsidRDefault="005B4AA5" w:rsidP="00104423">
      <w:pPr>
        <w:rPr>
          <w:rtl/>
          <w:lang w:eastAsia="he-IL"/>
        </w:rPr>
      </w:pPr>
      <w:r>
        <w:rPr>
          <w:rFonts w:hint="cs"/>
          <w:rtl/>
          <w:lang w:eastAsia="he-IL"/>
        </w:rPr>
        <w:t>דוכן פלאפל יצטרך להתחיל לסמן.</w:t>
      </w:r>
      <w:r w:rsidR="007436CA">
        <w:rPr>
          <w:rFonts w:hint="cs"/>
          <w:rtl/>
          <w:lang w:eastAsia="he-IL"/>
        </w:rPr>
        <w:t xml:space="preserve"> </w:t>
      </w:r>
      <w:bookmarkStart w:id="3726" w:name="_ETM_Q1_2042833"/>
      <w:bookmarkEnd w:id="3726"/>
      <w:r w:rsidR="00104423">
        <w:rPr>
          <w:rFonts w:hint="cs"/>
          <w:rtl/>
          <w:lang w:eastAsia="he-IL"/>
        </w:rPr>
        <w:t>ויותר גרו</w:t>
      </w:r>
      <w:bookmarkStart w:id="3727" w:name="_ETM_Q1_2045990"/>
      <w:bookmarkEnd w:id="3727"/>
      <w:r w:rsidR="00104423">
        <w:rPr>
          <w:rFonts w:hint="cs"/>
          <w:rtl/>
          <w:lang w:eastAsia="he-IL"/>
        </w:rPr>
        <w:t xml:space="preserve">ע, מי שלא יעשה </w:t>
      </w:r>
      <w:r w:rsidR="00104423">
        <w:rPr>
          <w:lang w:eastAsia="he-IL"/>
        </w:rPr>
        <w:t>ASP</w:t>
      </w:r>
      <w:r w:rsidR="00104423">
        <w:rPr>
          <w:rFonts w:hint="cs"/>
          <w:rtl/>
          <w:lang w:eastAsia="he-IL"/>
        </w:rPr>
        <w:t xml:space="preserve"> יצטרך לעשות</w:t>
      </w:r>
      <w:bookmarkStart w:id="3728" w:name="_ETM_Q1_2049242"/>
      <w:bookmarkEnd w:id="3728"/>
      <w:r w:rsidR="00104423">
        <w:rPr>
          <w:rFonts w:hint="cs"/>
          <w:rtl/>
          <w:lang w:eastAsia="he-IL"/>
        </w:rPr>
        <w:t xml:space="preserve"> סימון ואז אנשים יכולים בדוכן פלאפל - - -</w:t>
      </w:r>
    </w:p>
    <w:p w14:paraId="481EDB3E" w14:textId="77777777" w:rsidR="00104423" w:rsidRDefault="00104423" w:rsidP="00104423">
      <w:pPr>
        <w:rPr>
          <w:rtl/>
          <w:lang w:eastAsia="he-IL"/>
        </w:rPr>
      </w:pPr>
      <w:bookmarkStart w:id="3729" w:name="_ETM_Q1_2050890"/>
      <w:bookmarkStart w:id="3730" w:name="_ETM_Q1_2050926"/>
      <w:bookmarkEnd w:id="3729"/>
      <w:bookmarkEnd w:id="3730"/>
    </w:p>
    <w:p w14:paraId="0A6F110D" w14:textId="41F510BE" w:rsidR="00104423" w:rsidRDefault="00104423" w:rsidP="00104423">
      <w:pPr>
        <w:pStyle w:val="af6"/>
        <w:keepNext/>
        <w:rPr>
          <w:rtl/>
        </w:rPr>
      </w:pPr>
      <w:bookmarkStart w:id="3731" w:name="ET_yor_6447_631"/>
      <w:r w:rsidRPr="00104423">
        <w:rPr>
          <w:rStyle w:val="TagStyle"/>
          <w:rtl/>
        </w:rPr>
        <w:t xml:space="preserve"> &lt;&lt; יור &gt;&gt; </w:t>
      </w:r>
      <w:r>
        <w:rPr>
          <w:rtl/>
        </w:rPr>
        <w:t xml:space="preserve">היו"ר יונתן </w:t>
      </w:r>
      <w:proofErr w:type="spellStart"/>
      <w:r>
        <w:rPr>
          <w:rtl/>
        </w:rPr>
        <w:t>מישרקי</w:t>
      </w:r>
      <w:proofErr w:type="spellEnd"/>
      <w:r>
        <w:rPr>
          <w:rtl/>
        </w:rPr>
        <w:t>:</w:t>
      </w:r>
      <w:r w:rsidRPr="00104423">
        <w:rPr>
          <w:rStyle w:val="TagStyle"/>
          <w:rtl/>
        </w:rPr>
        <w:t xml:space="preserve"> &lt;&lt; יור &gt;&gt;</w:t>
      </w:r>
      <w:r w:rsidR="00DB293F">
        <w:rPr>
          <w:rtl/>
        </w:rPr>
        <w:t xml:space="preserve"> </w:t>
      </w:r>
      <w:bookmarkEnd w:id="3731"/>
    </w:p>
    <w:p w14:paraId="3E9DB42F" w14:textId="77777777" w:rsidR="005B4AA5" w:rsidRDefault="005B4AA5" w:rsidP="00104423">
      <w:pPr>
        <w:rPr>
          <w:rtl/>
          <w:lang w:eastAsia="he-IL"/>
        </w:rPr>
      </w:pPr>
      <w:bookmarkStart w:id="3732" w:name="_ETM_Q1_2052100"/>
      <w:bookmarkStart w:id="3733" w:name="_ETM_Q1_2052136"/>
      <w:bookmarkEnd w:id="3732"/>
      <w:bookmarkEnd w:id="3733"/>
    </w:p>
    <w:p w14:paraId="00199DC3" w14:textId="51C43298" w:rsidR="00104423" w:rsidRDefault="00104423" w:rsidP="005B4AA5">
      <w:pPr>
        <w:rPr>
          <w:rtl/>
          <w:lang w:eastAsia="he-IL"/>
        </w:rPr>
      </w:pPr>
      <w:bookmarkStart w:id="3734" w:name="_ETM_Q1_2049337"/>
      <w:bookmarkStart w:id="3735" w:name="_ETM_Q1_2049367"/>
      <w:bookmarkEnd w:id="3734"/>
      <w:bookmarkEnd w:id="3735"/>
      <w:r>
        <w:rPr>
          <w:rFonts w:hint="cs"/>
          <w:rtl/>
          <w:lang w:eastAsia="he-IL"/>
        </w:rPr>
        <w:t xml:space="preserve">אני </w:t>
      </w:r>
      <w:bookmarkStart w:id="3736" w:name="_ETM_Q1_2051161"/>
      <w:bookmarkEnd w:id="3736"/>
      <w:r>
        <w:rPr>
          <w:rFonts w:hint="cs"/>
          <w:rtl/>
          <w:lang w:eastAsia="he-IL"/>
        </w:rPr>
        <w:t>יודע מה אני רוצה</w:t>
      </w:r>
      <w:r w:rsidR="005B4AA5">
        <w:rPr>
          <w:rFonts w:hint="cs"/>
          <w:rtl/>
          <w:lang w:eastAsia="he-IL"/>
        </w:rPr>
        <w:t xml:space="preserve"> אבל אני לא יודע א</w:t>
      </w:r>
      <w:bookmarkStart w:id="3737" w:name="_ETM_Q1_2052319"/>
      <w:bookmarkStart w:id="3738" w:name="_ETM_Q1_2052358"/>
      <w:bookmarkStart w:id="3739" w:name="_ETM_Q1_2053985"/>
      <w:bookmarkStart w:id="3740" w:name="_ETM_Q1_2054035"/>
      <w:bookmarkEnd w:id="3737"/>
      <w:bookmarkEnd w:id="3738"/>
      <w:bookmarkEnd w:id="3739"/>
      <w:bookmarkEnd w:id="3740"/>
      <w:r w:rsidR="005B4AA5">
        <w:rPr>
          <w:rFonts w:hint="cs"/>
          <w:rtl/>
          <w:lang w:eastAsia="he-IL"/>
        </w:rPr>
        <w:t>ת</w:t>
      </w:r>
      <w:r w:rsidR="007436CA">
        <w:rPr>
          <w:rFonts w:hint="cs"/>
          <w:rtl/>
          <w:lang w:eastAsia="he-IL"/>
        </w:rPr>
        <w:t xml:space="preserve"> </w:t>
      </w:r>
      <w:r w:rsidR="005B4AA5">
        <w:rPr>
          <w:rFonts w:hint="cs"/>
          <w:rtl/>
          <w:lang w:eastAsia="he-IL"/>
        </w:rPr>
        <w:t>לנסח את זה מבחינה משפטית. אני רוצה שהמשרד יביא לי בתוך שבע שנים תקנות.</w:t>
      </w:r>
    </w:p>
    <w:p w14:paraId="496F3DD4" w14:textId="77777777" w:rsidR="005B4AA5" w:rsidRDefault="005B4AA5" w:rsidP="005B4AA5">
      <w:pPr>
        <w:rPr>
          <w:rtl/>
          <w:lang w:eastAsia="he-IL"/>
        </w:rPr>
      </w:pPr>
      <w:bookmarkStart w:id="3741" w:name="_ETM_Q1_2057055"/>
      <w:bookmarkEnd w:id="3741"/>
    </w:p>
    <w:p w14:paraId="6453D872" w14:textId="3EADCB74" w:rsidR="005B4AA5" w:rsidRDefault="005B4AA5" w:rsidP="005B4AA5">
      <w:pPr>
        <w:pStyle w:val="af9"/>
        <w:keepNext/>
        <w:rPr>
          <w:rtl/>
          <w:lang w:eastAsia="he-IL"/>
        </w:rPr>
      </w:pPr>
      <w:bookmarkStart w:id="3742" w:name="ET_guest_גל_ברנס_632"/>
      <w:r w:rsidRPr="005B4AA5">
        <w:rPr>
          <w:rStyle w:val="TagStyle"/>
          <w:rtl/>
        </w:rPr>
        <w:t xml:space="preserve"> &lt;&lt; אורח &gt;&gt; </w:t>
      </w:r>
      <w:r>
        <w:rPr>
          <w:rtl/>
          <w:lang w:eastAsia="he-IL"/>
        </w:rPr>
        <w:t>גל ברנס:</w:t>
      </w:r>
      <w:r w:rsidRPr="005B4AA5">
        <w:rPr>
          <w:rStyle w:val="TagStyle"/>
          <w:rtl/>
        </w:rPr>
        <w:t xml:space="preserve"> &lt;&lt; אורח &gt;&gt;</w:t>
      </w:r>
      <w:r w:rsidR="00DB293F">
        <w:rPr>
          <w:rtl/>
          <w:lang w:eastAsia="he-IL"/>
        </w:rPr>
        <w:t xml:space="preserve"> </w:t>
      </w:r>
      <w:bookmarkEnd w:id="3742"/>
    </w:p>
    <w:p w14:paraId="4F5920FB" w14:textId="77777777" w:rsidR="005B4AA5" w:rsidRDefault="005B4AA5" w:rsidP="005B4AA5">
      <w:pPr>
        <w:pStyle w:val="KeepWithNext"/>
        <w:rPr>
          <w:rtl/>
          <w:lang w:eastAsia="he-IL"/>
        </w:rPr>
      </w:pPr>
    </w:p>
    <w:p w14:paraId="75EBB8BA" w14:textId="49C7A11B" w:rsidR="005B4AA5" w:rsidRDefault="005B4AA5" w:rsidP="005B4AA5">
      <w:pPr>
        <w:rPr>
          <w:rtl/>
          <w:lang w:eastAsia="he-IL"/>
        </w:rPr>
      </w:pPr>
      <w:bookmarkStart w:id="3743" w:name="_ETM_Q1_2057308"/>
      <w:bookmarkStart w:id="3744" w:name="_ETM_Q1_2057339"/>
      <w:bookmarkEnd w:id="3743"/>
      <w:bookmarkEnd w:id="3744"/>
      <w:r>
        <w:rPr>
          <w:rFonts w:hint="cs"/>
          <w:rtl/>
          <w:lang w:eastAsia="he-IL"/>
        </w:rPr>
        <w:t>זה הנוסח.</w:t>
      </w:r>
    </w:p>
    <w:p w14:paraId="70E53A44" w14:textId="77777777" w:rsidR="005B4AA5" w:rsidRDefault="005B4AA5" w:rsidP="005B4AA5">
      <w:pPr>
        <w:rPr>
          <w:rtl/>
          <w:lang w:eastAsia="he-IL"/>
        </w:rPr>
      </w:pPr>
      <w:bookmarkStart w:id="3745" w:name="_ETM_Q1_2056522"/>
      <w:bookmarkStart w:id="3746" w:name="_ETM_Q1_2056554"/>
      <w:bookmarkStart w:id="3747" w:name="_ETM_Q1_2058299"/>
      <w:bookmarkStart w:id="3748" w:name="_ETM_Q1_2059148"/>
      <w:bookmarkEnd w:id="3745"/>
      <w:bookmarkEnd w:id="3746"/>
      <w:bookmarkEnd w:id="3747"/>
      <w:bookmarkEnd w:id="3748"/>
    </w:p>
    <w:p w14:paraId="058EFDD0" w14:textId="6B2F4D45" w:rsidR="005B4AA5" w:rsidRDefault="005B4AA5" w:rsidP="005B4AA5">
      <w:pPr>
        <w:pStyle w:val="af9"/>
        <w:keepNext/>
        <w:rPr>
          <w:rtl/>
          <w:lang w:eastAsia="he-IL"/>
        </w:rPr>
      </w:pPr>
      <w:bookmarkStart w:id="3749" w:name="ET_guest_רוית_ארבל_634"/>
      <w:r w:rsidRPr="005B4AA5">
        <w:rPr>
          <w:rStyle w:val="TagStyle"/>
          <w:rtl/>
        </w:rPr>
        <w:t xml:space="preserve"> &lt;&lt; אורח &gt;&gt; </w:t>
      </w:r>
      <w:proofErr w:type="spellStart"/>
      <w:r>
        <w:rPr>
          <w:rtl/>
          <w:lang w:eastAsia="he-IL"/>
        </w:rPr>
        <w:t>רוית</w:t>
      </w:r>
      <w:proofErr w:type="spellEnd"/>
      <w:r>
        <w:rPr>
          <w:rtl/>
          <w:lang w:eastAsia="he-IL"/>
        </w:rPr>
        <w:t xml:space="preserve"> ארבל:</w:t>
      </w:r>
      <w:r w:rsidRPr="005B4AA5">
        <w:rPr>
          <w:rStyle w:val="TagStyle"/>
          <w:rtl/>
        </w:rPr>
        <w:t xml:space="preserve"> &lt;&lt; אורח &gt;&gt;</w:t>
      </w:r>
      <w:r w:rsidR="00DB293F">
        <w:rPr>
          <w:rtl/>
          <w:lang w:eastAsia="he-IL"/>
        </w:rPr>
        <w:t xml:space="preserve"> </w:t>
      </w:r>
      <w:bookmarkEnd w:id="3749"/>
    </w:p>
    <w:p w14:paraId="21FCAC5F" w14:textId="77777777" w:rsidR="005B4AA5" w:rsidRDefault="005B4AA5" w:rsidP="005B4AA5">
      <w:pPr>
        <w:pStyle w:val="KeepWithNext"/>
        <w:rPr>
          <w:rtl/>
          <w:lang w:eastAsia="he-IL"/>
        </w:rPr>
      </w:pPr>
    </w:p>
    <w:p w14:paraId="04753C53" w14:textId="1FFF2A1C" w:rsidR="005B4AA5" w:rsidRDefault="005B4AA5" w:rsidP="005B4AA5">
      <w:pPr>
        <w:rPr>
          <w:rtl/>
          <w:lang w:eastAsia="he-IL"/>
        </w:rPr>
      </w:pPr>
      <w:bookmarkStart w:id="3750" w:name="_ETM_Q1_2059384"/>
      <w:bookmarkStart w:id="3751" w:name="_ETM_Q1_2059416"/>
      <w:bookmarkEnd w:id="3750"/>
      <w:bookmarkEnd w:id="3751"/>
      <w:r>
        <w:rPr>
          <w:rFonts w:hint="cs"/>
          <w:rtl/>
          <w:lang w:eastAsia="he-IL"/>
        </w:rPr>
        <w:t>יש שתי דרכים</w:t>
      </w:r>
      <w:r w:rsidR="007436CA">
        <w:rPr>
          <w:rFonts w:hint="cs"/>
          <w:rtl/>
          <w:lang w:eastAsia="he-IL"/>
        </w:rPr>
        <w:t xml:space="preserve"> </w:t>
      </w:r>
      <w:r>
        <w:rPr>
          <w:rFonts w:hint="cs"/>
          <w:rtl/>
          <w:lang w:eastAsia="he-IL"/>
        </w:rPr>
        <w:t xml:space="preserve">לומר בחקיקה שזה יקרה. </w:t>
      </w:r>
      <w:bookmarkStart w:id="3752" w:name="_ETM_Q1_2066635"/>
      <w:bookmarkEnd w:id="3752"/>
      <w:r>
        <w:rPr>
          <w:rFonts w:hint="cs"/>
          <w:rtl/>
          <w:lang w:eastAsia="he-IL"/>
        </w:rPr>
        <w:t>יש דרך חזקה לומר את זה</w:t>
      </w:r>
      <w:r w:rsidR="007436CA">
        <w:rPr>
          <w:rFonts w:hint="cs"/>
          <w:rtl/>
          <w:lang w:eastAsia="he-IL"/>
        </w:rPr>
        <w:t xml:space="preserve"> </w:t>
      </w:r>
      <w:r>
        <w:rPr>
          <w:rFonts w:hint="cs"/>
          <w:rtl/>
          <w:lang w:eastAsia="he-IL"/>
        </w:rPr>
        <w:t>ויש דרך התנהגותית.</w:t>
      </w:r>
      <w:r w:rsidR="007436CA">
        <w:rPr>
          <w:rFonts w:hint="cs"/>
          <w:rtl/>
          <w:lang w:eastAsia="he-IL"/>
        </w:rPr>
        <w:t xml:space="preserve"> </w:t>
      </w:r>
      <w:r>
        <w:rPr>
          <w:rFonts w:hint="cs"/>
          <w:rtl/>
          <w:lang w:eastAsia="he-IL"/>
        </w:rPr>
        <w:t xml:space="preserve">אולי תעלו את שלומית שתתייחס. אני אומרת שיש </w:t>
      </w:r>
      <w:bookmarkStart w:id="3753" w:name="_ETM_Q1_2081136"/>
      <w:bookmarkEnd w:id="3753"/>
      <w:r>
        <w:rPr>
          <w:rFonts w:hint="cs"/>
          <w:rtl/>
          <w:lang w:eastAsia="he-IL"/>
        </w:rPr>
        <w:t>שתי דרכים</w:t>
      </w:r>
      <w:r w:rsidR="007436CA">
        <w:rPr>
          <w:rFonts w:hint="cs"/>
          <w:rtl/>
          <w:lang w:eastAsia="he-IL"/>
        </w:rPr>
        <w:t xml:space="preserve"> </w:t>
      </w:r>
      <w:r>
        <w:rPr>
          <w:rFonts w:hint="cs"/>
          <w:rtl/>
          <w:lang w:eastAsia="he-IL"/>
        </w:rPr>
        <w:t>לעשות את זה. דרך אחת</w:t>
      </w:r>
      <w:r w:rsidR="007436CA">
        <w:rPr>
          <w:rFonts w:hint="cs"/>
          <w:rtl/>
          <w:lang w:eastAsia="he-IL"/>
        </w:rPr>
        <w:t xml:space="preserve"> </w:t>
      </w:r>
      <w:r>
        <w:rPr>
          <w:rFonts w:hint="cs"/>
          <w:rtl/>
          <w:lang w:eastAsia="he-IL"/>
        </w:rPr>
        <w:t xml:space="preserve">קובעת סוף שאם מגיעים אליו, אז צריכים לחזור ולדבר, </w:t>
      </w:r>
      <w:bookmarkStart w:id="3754" w:name="_ETM_Q1_2089780"/>
      <w:bookmarkEnd w:id="3754"/>
      <w:r>
        <w:rPr>
          <w:rFonts w:hint="cs"/>
          <w:rtl/>
          <w:lang w:eastAsia="he-IL"/>
        </w:rPr>
        <w:t xml:space="preserve">או שלא קורה כלום - </w:t>
      </w:r>
      <w:bookmarkStart w:id="3755" w:name="_ETM_Q1_2092751"/>
      <w:bookmarkEnd w:id="3755"/>
      <w:r>
        <w:rPr>
          <w:rFonts w:hint="cs"/>
          <w:rtl/>
          <w:lang w:eastAsia="he-IL"/>
        </w:rPr>
        <w:t>- -</w:t>
      </w:r>
    </w:p>
    <w:p w14:paraId="2479A3F6" w14:textId="77777777" w:rsidR="005B4AA5" w:rsidRDefault="005B4AA5" w:rsidP="005B4AA5">
      <w:pPr>
        <w:rPr>
          <w:rtl/>
          <w:lang w:eastAsia="he-IL"/>
        </w:rPr>
      </w:pPr>
    </w:p>
    <w:p w14:paraId="69DBA7CC" w14:textId="6C73271C" w:rsidR="005B4AA5" w:rsidRDefault="005B4AA5" w:rsidP="005B4AA5">
      <w:pPr>
        <w:pStyle w:val="af6"/>
        <w:keepNext/>
        <w:rPr>
          <w:rtl/>
        </w:rPr>
      </w:pPr>
      <w:bookmarkStart w:id="3756" w:name="ET_yor_6447_635"/>
      <w:r w:rsidRPr="005B4AA5">
        <w:rPr>
          <w:rStyle w:val="TagStyle"/>
          <w:rtl/>
        </w:rPr>
        <w:t xml:space="preserve"> &lt;&lt; יור &gt;&gt; </w:t>
      </w:r>
      <w:r>
        <w:rPr>
          <w:rtl/>
        </w:rPr>
        <w:t xml:space="preserve">היו"ר יונתן </w:t>
      </w:r>
      <w:proofErr w:type="spellStart"/>
      <w:r>
        <w:rPr>
          <w:rtl/>
        </w:rPr>
        <w:t>מישרקי</w:t>
      </w:r>
      <w:proofErr w:type="spellEnd"/>
      <w:r>
        <w:rPr>
          <w:rtl/>
        </w:rPr>
        <w:t>:</w:t>
      </w:r>
      <w:r w:rsidRPr="005B4AA5">
        <w:rPr>
          <w:rStyle w:val="TagStyle"/>
          <w:rtl/>
        </w:rPr>
        <w:t xml:space="preserve"> &lt;&lt; יור &gt;&gt;</w:t>
      </w:r>
      <w:r w:rsidR="00DB293F">
        <w:rPr>
          <w:rtl/>
        </w:rPr>
        <w:t xml:space="preserve"> </w:t>
      </w:r>
      <w:bookmarkEnd w:id="3756"/>
    </w:p>
    <w:p w14:paraId="4BD351F1" w14:textId="77777777" w:rsidR="005B4AA5" w:rsidRDefault="005B4AA5" w:rsidP="005B4AA5">
      <w:pPr>
        <w:pStyle w:val="KeepWithNext"/>
        <w:rPr>
          <w:rtl/>
          <w:lang w:eastAsia="he-IL"/>
        </w:rPr>
      </w:pPr>
    </w:p>
    <w:p w14:paraId="2547BFAB" w14:textId="6C97D9A3" w:rsidR="005B4AA5" w:rsidRDefault="005B4AA5" w:rsidP="005B4AA5">
      <w:pPr>
        <w:rPr>
          <w:rtl/>
          <w:lang w:eastAsia="he-IL"/>
        </w:rPr>
      </w:pPr>
      <w:r>
        <w:rPr>
          <w:rFonts w:hint="cs"/>
          <w:rtl/>
          <w:lang w:eastAsia="he-IL"/>
        </w:rPr>
        <w:t>לא הבנתי. חובה בחקיקה ששר הבריאות חייב להביא, זה לא</w:t>
      </w:r>
      <w:bookmarkStart w:id="3757" w:name="_ETM_Q1_2093717"/>
      <w:bookmarkEnd w:id="3757"/>
      <w:r>
        <w:rPr>
          <w:rFonts w:hint="cs"/>
          <w:rtl/>
          <w:lang w:eastAsia="he-IL"/>
        </w:rPr>
        <w:t xml:space="preserve"> נקרא </w:t>
      </w:r>
      <w:bookmarkStart w:id="3758" w:name="_ETM_Q1_2089201"/>
      <w:bookmarkEnd w:id="3758"/>
      <w:r>
        <w:rPr>
          <w:rFonts w:hint="cs"/>
          <w:rtl/>
          <w:lang w:eastAsia="he-IL"/>
        </w:rPr>
        <w:t>שעשינו?</w:t>
      </w:r>
    </w:p>
    <w:p w14:paraId="235DBEC9" w14:textId="77777777" w:rsidR="005B4AA5" w:rsidRDefault="005B4AA5" w:rsidP="005B4AA5">
      <w:pPr>
        <w:rPr>
          <w:rtl/>
          <w:lang w:eastAsia="he-IL"/>
        </w:rPr>
      </w:pPr>
      <w:bookmarkStart w:id="3759" w:name="_ETM_Q1_2096158"/>
      <w:bookmarkStart w:id="3760" w:name="_ETM_Q1_2096196"/>
      <w:bookmarkEnd w:id="3759"/>
      <w:bookmarkEnd w:id="3760"/>
    </w:p>
    <w:p w14:paraId="15CD975B" w14:textId="3ED5F640" w:rsidR="005B4AA5" w:rsidRDefault="005B4AA5" w:rsidP="005B4AA5">
      <w:pPr>
        <w:pStyle w:val="a4"/>
        <w:keepNext/>
        <w:rPr>
          <w:rtl/>
        </w:rPr>
      </w:pPr>
      <w:bookmarkStart w:id="3761" w:name="ET_speaker_נעה_בן_שבת_636"/>
      <w:r w:rsidRPr="005B4AA5">
        <w:rPr>
          <w:rStyle w:val="TagStyle"/>
          <w:rtl/>
        </w:rPr>
        <w:t xml:space="preserve"> &lt;&lt; דובר &gt;&gt; </w:t>
      </w:r>
      <w:r>
        <w:rPr>
          <w:rtl/>
        </w:rPr>
        <w:t>נעה בן שבת:</w:t>
      </w:r>
      <w:r w:rsidRPr="005B4AA5">
        <w:rPr>
          <w:rStyle w:val="TagStyle"/>
          <w:rtl/>
        </w:rPr>
        <w:t xml:space="preserve"> &lt;&lt; דובר &gt;&gt;</w:t>
      </w:r>
      <w:r w:rsidR="00DB293F">
        <w:rPr>
          <w:rtl/>
        </w:rPr>
        <w:t xml:space="preserve"> </w:t>
      </w:r>
      <w:bookmarkEnd w:id="3761"/>
    </w:p>
    <w:p w14:paraId="462D352E" w14:textId="77777777" w:rsidR="005B4AA5" w:rsidRDefault="005B4AA5" w:rsidP="005B4AA5">
      <w:pPr>
        <w:pStyle w:val="KeepWithNext"/>
        <w:rPr>
          <w:rtl/>
          <w:lang w:eastAsia="he-IL"/>
        </w:rPr>
      </w:pPr>
    </w:p>
    <w:p w14:paraId="1EC78B01" w14:textId="69E60B13" w:rsidR="005B4AA5" w:rsidRDefault="005B4AA5" w:rsidP="005B4AA5">
      <w:pPr>
        <w:rPr>
          <w:rtl/>
          <w:lang w:eastAsia="he-IL"/>
        </w:rPr>
      </w:pPr>
      <w:r>
        <w:rPr>
          <w:rFonts w:hint="cs"/>
          <w:rtl/>
          <w:lang w:eastAsia="he-IL"/>
        </w:rPr>
        <w:t xml:space="preserve">זה נקרא שעשינו משהו על הנייר. האם </w:t>
      </w:r>
      <w:bookmarkStart w:id="3762" w:name="_ETM_Q1_2098595"/>
      <w:bookmarkEnd w:id="3762"/>
      <w:r>
        <w:rPr>
          <w:rFonts w:hint="cs"/>
          <w:rtl/>
          <w:lang w:eastAsia="he-IL"/>
        </w:rPr>
        <w:t xml:space="preserve">יש לזה אפקט במציאות. אני לא בטוחה שתמיד יש. רוב </w:t>
      </w:r>
      <w:bookmarkStart w:id="3763" w:name="_ETM_Q1_2106191"/>
      <w:bookmarkEnd w:id="3763"/>
      <w:r>
        <w:rPr>
          <w:rFonts w:hint="cs"/>
          <w:rtl/>
          <w:lang w:eastAsia="he-IL"/>
        </w:rPr>
        <w:t>הפעמים אנחנו נתקלים בכך שזה לא עוזר לנו המנגנון של תקנות ראשונות והשרים מוכנים לחיות גם עם</w:t>
      </w:r>
      <w:bookmarkStart w:id="3764" w:name="_ETM_Q1_2111264"/>
      <w:bookmarkEnd w:id="3764"/>
      <w:r>
        <w:rPr>
          <w:rFonts w:hint="cs"/>
          <w:rtl/>
          <w:lang w:eastAsia="he-IL"/>
        </w:rPr>
        <w:t xml:space="preserve"> הכתם הזה שם לא הביאו את התקנות במועד.</w:t>
      </w:r>
      <w:bookmarkStart w:id="3765" w:name="_ETM_Q1_2115872"/>
      <w:bookmarkEnd w:id="3765"/>
      <w:r>
        <w:rPr>
          <w:rFonts w:hint="cs"/>
          <w:rtl/>
          <w:lang w:eastAsia="he-IL"/>
        </w:rPr>
        <w:t xml:space="preserve"> לעומת זאת, אם יהיה לחץ כזה שהדבר הזה הולך להיכנס לתוקף, בטוח שכל הגורמים שירצו לבוא, ידחקו </w:t>
      </w:r>
      <w:bookmarkStart w:id="3766" w:name="_ETM_Q1_2123963"/>
      <w:bookmarkEnd w:id="3766"/>
      <w:r>
        <w:rPr>
          <w:rFonts w:hint="cs"/>
          <w:rtl/>
          <w:lang w:eastAsia="he-IL"/>
        </w:rPr>
        <w:t>ויגרמו לכך שהתקנות האלה יגיעו.</w:t>
      </w:r>
    </w:p>
    <w:p w14:paraId="5144C0D6" w14:textId="77777777" w:rsidR="005B4AA5" w:rsidRDefault="005B4AA5" w:rsidP="005B4AA5">
      <w:pPr>
        <w:rPr>
          <w:rtl/>
          <w:lang w:eastAsia="he-IL"/>
        </w:rPr>
      </w:pPr>
    </w:p>
    <w:p w14:paraId="76702088" w14:textId="1AC237C0" w:rsidR="005B4AA5" w:rsidRDefault="005B4AA5" w:rsidP="005B4AA5">
      <w:pPr>
        <w:pStyle w:val="af9"/>
        <w:keepNext/>
        <w:rPr>
          <w:rtl/>
          <w:lang w:eastAsia="he-IL"/>
        </w:rPr>
      </w:pPr>
      <w:bookmarkStart w:id="3767" w:name="ET_guest_גל_ברנס_637"/>
      <w:r w:rsidRPr="005B4AA5">
        <w:rPr>
          <w:rStyle w:val="TagStyle"/>
          <w:rtl/>
        </w:rPr>
        <w:t xml:space="preserve"> &lt;&lt; אורח &gt;&gt; </w:t>
      </w:r>
      <w:r>
        <w:rPr>
          <w:rtl/>
          <w:lang w:eastAsia="he-IL"/>
        </w:rPr>
        <w:t>גל ברנס:</w:t>
      </w:r>
      <w:r w:rsidRPr="005B4AA5">
        <w:rPr>
          <w:rStyle w:val="TagStyle"/>
          <w:rtl/>
        </w:rPr>
        <w:t xml:space="preserve"> &lt;&lt; אורח &gt;&gt;</w:t>
      </w:r>
      <w:r w:rsidR="00DB293F">
        <w:rPr>
          <w:rtl/>
          <w:lang w:eastAsia="he-IL"/>
        </w:rPr>
        <w:t xml:space="preserve"> </w:t>
      </w:r>
      <w:bookmarkEnd w:id="3767"/>
    </w:p>
    <w:p w14:paraId="3A13ED00" w14:textId="77777777" w:rsidR="005B4AA5" w:rsidRDefault="005B4AA5" w:rsidP="005B4AA5">
      <w:pPr>
        <w:pStyle w:val="KeepWithNext"/>
        <w:rPr>
          <w:rtl/>
          <w:lang w:eastAsia="he-IL"/>
        </w:rPr>
      </w:pPr>
    </w:p>
    <w:p w14:paraId="78B84D25" w14:textId="4CE08CD9" w:rsidR="005B4AA5" w:rsidRDefault="005B4AA5" w:rsidP="005B4AA5">
      <w:pPr>
        <w:rPr>
          <w:rtl/>
          <w:lang w:eastAsia="he-IL"/>
        </w:rPr>
      </w:pPr>
      <w:bookmarkStart w:id="3768" w:name="_ETM_Q1_2125231"/>
      <w:bookmarkStart w:id="3769" w:name="_ETM_Q1_2125262"/>
      <w:bookmarkEnd w:id="3768"/>
      <w:bookmarkEnd w:id="3769"/>
      <w:r>
        <w:rPr>
          <w:rFonts w:hint="cs"/>
          <w:rtl/>
          <w:lang w:eastAsia="he-IL"/>
        </w:rPr>
        <w:t>יש גם את הניסיון ההפוך.</w:t>
      </w:r>
      <w:bookmarkStart w:id="3770" w:name="_ETM_Q1_2126226"/>
      <w:bookmarkEnd w:id="3770"/>
      <w:r>
        <w:rPr>
          <w:rFonts w:hint="cs"/>
          <w:rtl/>
          <w:lang w:eastAsia="he-IL"/>
        </w:rPr>
        <w:t xml:space="preserve"> אנחנו רואים</w:t>
      </w:r>
      <w:r w:rsidR="007436CA">
        <w:rPr>
          <w:rFonts w:hint="cs"/>
          <w:rtl/>
          <w:lang w:eastAsia="he-IL"/>
        </w:rPr>
        <w:t xml:space="preserve"> </w:t>
      </w:r>
      <w:r>
        <w:rPr>
          <w:rFonts w:hint="cs"/>
          <w:rtl/>
          <w:lang w:eastAsia="he-IL"/>
        </w:rPr>
        <w:t xml:space="preserve">הרבה פעמים שניסו לכפות על משרדים </w:t>
      </w:r>
      <w:bookmarkStart w:id="3771" w:name="_ETM_Q1_2127740"/>
      <w:bookmarkEnd w:id="3771"/>
      <w:r>
        <w:rPr>
          <w:rFonts w:hint="cs"/>
          <w:rtl/>
          <w:lang w:eastAsia="he-IL"/>
        </w:rPr>
        <w:t>לעשות דברים והם פשוט לא מגיעים בזמן אלא ברגע האחרון ודוחים. הם תובעים באותה מידה הסדרים</w:t>
      </w:r>
      <w:r w:rsidR="007436CA">
        <w:rPr>
          <w:rFonts w:hint="cs"/>
          <w:rtl/>
          <w:lang w:eastAsia="he-IL"/>
        </w:rPr>
        <w:t xml:space="preserve"> </w:t>
      </w:r>
      <w:r>
        <w:rPr>
          <w:rFonts w:hint="cs"/>
          <w:rtl/>
          <w:lang w:eastAsia="he-IL"/>
        </w:rPr>
        <w:t xml:space="preserve">אלא שאחד כאן כרגע גם </w:t>
      </w:r>
      <w:bookmarkStart w:id="3772" w:name="_ETM_Q1_2134441"/>
      <w:bookmarkEnd w:id="3772"/>
      <w:r>
        <w:rPr>
          <w:rFonts w:hint="cs"/>
          <w:rtl/>
          <w:lang w:eastAsia="he-IL"/>
        </w:rPr>
        <w:t xml:space="preserve">מסכן את העסקים הקטנים וגם </w:t>
      </w:r>
      <w:r>
        <w:rPr>
          <w:rtl/>
          <w:lang w:eastAsia="he-IL"/>
        </w:rPr>
        <w:t>–</w:t>
      </w:r>
      <w:r>
        <w:rPr>
          <w:rFonts w:hint="cs"/>
          <w:rtl/>
          <w:lang w:eastAsia="he-IL"/>
        </w:rPr>
        <w:t xml:space="preserve"> לא תפקידי לומר זאת </w:t>
      </w:r>
      <w:bookmarkStart w:id="3773" w:name="_ETM_Q1_2137055"/>
      <w:bookmarkEnd w:id="3773"/>
      <w:r>
        <w:rPr>
          <w:rtl/>
          <w:lang w:eastAsia="he-IL"/>
        </w:rPr>
        <w:t>–</w:t>
      </w:r>
      <w:r>
        <w:rPr>
          <w:rFonts w:hint="cs"/>
          <w:rtl/>
          <w:lang w:eastAsia="he-IL"/>
        </w:rPr>
        <w:t xml:space="preserve"> כנראה גם את הציבור, והשני הוא יותר עדין במובן</w:t>
      </w:r>
      <w:bookmarkStart w:id="3774" w:name="_ETM_Q1_2141179"/>
      <w:bookmarkEnd w:id="3774"/>
      <w:r>
        <w:rPr>
          <w:rFonts w:hint="cs"/>
          <w:rtl/>
          <w:lang w:eastAsia="he-IL"/>
        </w:rPr>
        <w:t xml:space="preserve"> הזה עם חובת דיווח בהנחה שאמר כאן מנכ"ל משרד הבריאות </w:t>
      </w:r>
      <w:bookmarkStart w:id="3775" w:name="_ETM_Q1_2146863"/>
      <w:bookmarkEnd w:id="3775"/>
      <w:r>
        <w:rPr>
          <w:rFonts w:hint="cs"/>
          <w:rtl/>
          <w:lang w:eastAsia="he-IL"/>
        </w:rPr>
        <w:t xml:space="preserve">שגם כך הוא מתכוון לעשות את זה, גם </w:t>
      </w:r>
      <w:bookmarkStart w:id="3776" w:name="_ETM_Q1_2147893"/>
      <w:bookmarkEnd w:id="3776"/>
      <w:r>
        <w:rPr>
          <w:rFonts w:hint="cs"/>
          <w:rtl/>
          <w:lang w:eastAsia="he-IL"/>
        </w:rPr>
        <w:t xml:space="preserve">שירות המזון אמר שגם כך הוא מתכוון לעשות זאת. זה יכול אפילו להקדים בהיבט הזה וזה </w:t>
      </w:r>
      <w:bookmarkStart w:id="3777" w:name="_ETM_Q1_2153172"/>
      <w:bookmarkEnd w:id="3777"/>
      <w:r>
        <w:rPr>
          <w:rFonts w:hint="cs"/>
          <w:rtl/>
          <w:lang w:eastAsia="he-IL"/>
        </w:rPr>
        <w:t xml:space="preserve">עד שבע שנים. אני חושב שלקחת איזשהו סעיף אחד </w:t>
      </w:r>
      <w:bookmarkStart w:id="3778" w:name="_ETM_Q1_2156638"/>
      <w:bookmarkEnd w:id="3778"/>
      <w:r>
        <w:rPr>
          <w:rFonts w:hint="cs"/>
          <w:rtl/>
          <w:lang w:eastAsia="he-IL"/>
        </w:rPr>
        <w:t xml:space="preserve">מתוך מכלול ולהחיל אותו, אין בו ערך. </w:t>
      </w:r>
    </w:p>
    <w:p w14:paraId="2D83BFAE" w14:textId="77777777" w:rsidR="005B4AA5" w:rsidRDefault="005B4AA5" w:rsidP="005B4AA5">
      <w:pPr>
        <w:rPr>
          <w:rtl/>
          <w:lang w:eastAsia="he-IL"/>
        </w:rPr>
      </w:pPr>
      <w:bookmarkStart w:id="3779" w:name="_ETM_Q1_2159550"/>
      <w:bookmarkEnd w:id="3779"/>
    </w:p>
    <w:p w14:paraId="3C3D294A" w14:textId="1028FBC1" w:rsidR="005B4AA5" w:rsidRDefault="005B4AA5" w:rsidP="005B4AA5">
      <w:pPr>
        <w:pStyle w:val="a4"/>
        <w:keepNext/>
        <w:rPr>
          <w:rtl/>
        </w:rPr>
      </w:pPr>
      <w:bookmarkStart w:id="3780" w:name="ET_speaker_נעה_בן_שבת_638"/>
      <w:r w:rsidRPr="005B4AA5">
        <w:rPr>
          <w:rStyle w:val="TagStyle"/>
          <w:rtl/>
        </w:rPr>
        <w:t xml:space="preserve"> &lt;&lt; דובר &gt;&gt; </w:t>
      </w:r>
      <w:r>
        <w:rPr>
          <w:rtl/>
        </w:rPr>
        <w:t>נעה בן שבת:</w:t>
      </w:r>
      <w:r w:rsidRPr="005B4AA5">
        <w:rPr>
          <w:rStyle w:val="TagStyle"/>
          <w:rtl/>
        </w:rPr>
        <w:t xml:space="preserve"> &lt;&lt; דובר &gt;&gt;</w:t>
      </w:r>
      <w:r w:rsidR="00DB293F">
        <w:rPr>
          <w:rtl/>
        </w:rPr>
        <w:t xml:space="preserve"> </w:t>
      </w:r>
      <w:bookmarkEnd w:id="3780"/>
    </w:p>
    <w:p w14:paraId="5037FAE5" w14:textId="77777777" w:rsidR="005B4AA5" w:rsidRDefault="005B4AA5" w:rsidP="005B4AA5">
      <w:pPr>
        <w:pStyle w:val="KeepWithNext"/>
        <w:rPr>
          <w:rtl/>
          <w:lang w:eastAsia="he-IL"/>
        </w:rPr>
      </w:pPr>
    </w:p>
    <w:p w14:paraId="3CBF46EF" w14:textId="22D6625D" w:rsidR="005B4AA5" w:rsidRDefault="005B4AA5" w:rsidP="005B4AA5">
      <w:pPr>
        <w:rPr>
          <w:rtl/>
          <w:lang w:eastAsia="he-IL"/>
        </w:rPr>
      </w:pPr>
      <w:bookmarkStart w:id="3781" w:name="_ETM_Q1_2159800"/>
      <w:bookmarkStart w:id="3782" w:name="_ETM_Q1_2159830"/>
      <w:bookmarkEnd w:id="3781"/>
      <w:bookmarkEnd w:id="3782"/>
      <w:r>
        <w:rPr>
          <w:rFonts w:hint="cs"/>
          <w:rtl/>
          <w:lang w:eastAsia="he-IL"/>
        </w:rPr>
        <w:t xml:space="preserve">הסעיף </w:t>
      </w:r>
      <w:bookmarkStart w:id="3783" w:name="_ETM_Q1_2159440"/>
      <w:bookmarkEnd w:id="3783"/>
      <w:r>
        <w:rPr>
          <w:rFonts w:hint="cs"/>
          <w:rtl/>
          <w:lang w:eastAsia="he-IL"/>
        </w:rPr>
        <w:t>הזה נדחה בשבע שנים. אין לנו כאן הרבה הו</w:t>
      </w:r>
      <w:bookmarkStart w:id="3784" w:name="_ETM_Q1_2160401"/>
      <w:bookmarkEnd w:id="3784"/>
      <w:r>
        <w:rPr>
          <w:rFonts w:hint="cs"/>
          <w:rtl/>
          <w:lang w:eastAsia="he-IL"/>
        </w:rPr>
        <w:t>ראות שנדחו בתקופה כזאת.</w:t>
      </w:r>
      <w:bookmarkStart w:id="3785" w:name="_ETM_Q1_2170136"/>
      <w:bookmarkEnd w:id="3785"/>
    </w:p>
    <w:p w14:paraId="553C1672" w14:textId="77777777" w:rsidR="005B4AA5" w:rsidRDefault="005B4AA5" w:rsidP="005B4AA5">
      <w:pPr>
        <w:rPr>
          <w:rtl/>
          <w:lang w:eastAsia="he-IL"/>
        </w:rPr>
      </w:pPr>
      <w:bookmarkStart w:id="3786" w:name="_ETM_Q1_2170174"/>
      <w:bookmarkEnd w:id="3786"/>
    </w:p>
    <w:p w14:paraId="1865CD97" w14:textId="5C8671F7" w:rsidR="005B4AA5" w:rsidRDefault="005B4AA5" w:rsidP="005B4AA5">
      <w:pPr>
        <w:pStyle w:val="af9"/>
        <w:keepNext/>
        <w:rPr>
          <w:rtl/>
          <w:lang w:eastAsia="he-IL"/>
        </w:rPr>
      </w:pPr>
      <w:bookmarkStart w:id="3787" w:name="ET_guest_גל_ברנס_639"/>
      <w:r w:rsidRPr="005B4AA5">
        <w:rPr>
          <w:rStyle w:val="TagStyle"/>
          <w:rtl/>
        </w:rPr>
        <w:t xml:space="preserve"> &lt;&lt; אורח &gt;&gt; </w:t>
      </w:r>
      <w:r>
        <w:rPr>
          <w:rtl/>
          <w:lang w:eastAsia="he-IL"/>
        </w:rPr>
        <w:t>גל ברנס:</w:t>
      </w:r>
      <w:r w:rsidRPr="005B4AA5">
        <w:rPr>
          <w:rStyle w:val="TagStyle"/>
          <w:rtl/>
        </w:rPr>
        <w:t xml:space="preserve"> &lt;&lt; אורח &gt;&gt;</w:t>
      </w:r>
      <w:r w:rsidR="00DB293F">
        <w:rPr>
          <w:rtl/>
          <w:lang w:eastAsia="he-IL"/>
        </w:rPr>
        <w:t xml:space="preserve"> </w:t>
      </w:r>
      <w:bookmarkEnd w:id="3787"/>
    </w:p>
    <w:p w14:paraId="571834F3" w14:textId="77777777" w:rsidR="005B4AA5" w:rsidRDefault="005B4AA5" w:rsidP="005B4AA5">
      <w:pPr>
        <w:pStyle w:val="KeepWithNext"/>
        <w:rPr>
          <w:rtl/>
          <w:lang w:eastAsia="he-IL"/>
        </w:rPr>
      </w:pPr>
    </w:p>
    <w:p w14:paraId="585719DD" w14:textId="41AE90D0" w:rsidR="005B4AA5" w:rsidRDefault="005B4AA5" w:rsidP="005B4AA5">
      <w:pPr>
        <w:rPr>
          <w:rtl/>
          <w:lang w:eastAsia="he-IL"/>
        </w:rPr>
      </w:pPr>
      <w:r>
        <w:rPr>
          <w:rFonts w:hint="cs"/>
          <w:rtl/>
          <w:lang w:eastAsia="he-IL"/>
        </w:rPr>
        <w:t xml:space="preserve">יגיעו </w:t>
      </w:r>
      <w:bookmarkStart w:id="3788" w:name="_ETM_Q1_2170200"/>
      <w:bookmarkEnd w:id="3788"/>
      <w:r>
        <w:rPr>
          <w:rFonts w:hint="cs"/>
          <w:rtl/>
          <w:lang w:eastAsia="he-IL"/>
        </w:rPr>
        <w:t xml:space="preserve">לרגע האחרון ואז יעשו הסדר לא רציני או לא מסודר, במקום לעשות משהו מסודר, רק בגלל הדבר הזה. </w:t>
      </w:r>
      <w:bookmarkStart w:id="3789" w:name="_ETM_Q1_2177391"/>
      <w:bookmarkEnd w:id="3789"/>
      <w:r w:rsidR="00475BCA">
        <w:rPr>
          <w:rFonts w:hint="cs"/>
          <w:rtl/>
          <w:lang w:eastAsia="he-IL"/>
        </w:rPr>
        <w:t>עוד לא גיליתי שזה מעודד את הממשלה לעשות דברים טובים.</w:t>
      </w:r>
    </w:p>
    <w:p w14:paraId="4DD089EE" w14:textId="77777777" w:rsidR="00475BCA" w:rsidRDefault="00475BCA" w:rsidP="005B4AA5">
      <w:pPr>
        <w:rPr>
          <w:rtl/>
          <w:lang w:eastAsia="he-IL"/>
        </w:rPr>
      </w:pPr>
      <w:bookmarkStart w:id="3790" w:name="_ETM_Q1_2181587"/>
      <w:bookmarkStart w:id="3791" w:name="_ETM_Q1_2181630"/>
      <w:bookmarkStart w:id="3792" w:name="_ETM_Q1_2182167"/>
      <w:bookmarkEnd w:id="3790"/>
      <w:bookmarkEnd w:id="3791"/>
      <w:bookmarkEnd w:id="3792"/>
    </w:p>
    <w:p w14:paraId="724DF65E" w14:textId="1DCF5DC0" w:rsidR="00475BCA" w:rsidRDefault="00475BCA" w:rsidP="00475BCA">
      <w:pPr>
        <w:pStyle w:val="af6"/>
        <w:keepNext/>
        <w:rPr>
          <w:rtl/>
        </w:rPr>
      </w:pPr>
      <w:bookmarkStart w:id="3793" w:name="ET_yor_6447_640"/>
      <w:r w:rsidRPr="00475BCA">
        <w:rPr>
          <w:rStyle w:val="TagStyle"/>
          <w:rtl/>
        </w:rPr>
        <w:t xml:space="preserve"> &lt;&lt; יור &gt;&gt; </w:t>
      </w:r>
      <w:r>
        <w:rPr>
          <w:rtl/>
        </w:rPr>
        <w:t xml:space="preserve">היו"ר יונתן </w:t>
      </w:r>
      <w:proofErr w:type="spellStart"/>
      <w:r>
        <w:rPr>
          <w:rtl/>
        </w:rPr>
        <w:t>מישרקי</w:t>
      </w:r>
      <w:proofErr w:type="spellEnd"/>
      <w:r>
        <w:rPr>
          <w:rtl/>
        </w:rPr>
        <w:t>:</w:t>
      </w:r>
      <w:r w:rsidRPr="00475BCA">
        <w:rPr>
          <w:rStyle w:val="TagStyle"/>
          <w:rtl/>
        </w:rPr>
        <w:t xml:space="preserve"> &lt;&lt; יור &gt;&gt;</w:t>
      </w:r>
      <w:r w:rsidR="00DB293F">
        <w:rPr>
          <w:rtl/>
        </w:rPr>
        <w:t xml:space="preserve"> </w:t>
      </w:r>
      <w:bookmarkEnd w:id="3793"/>
    </w:p>
    <w:p w14:paraId="2DF2B650" w14:textId="77777777" w:rsidR="00475BCA" w:rsidRDefault="00475BCA" w:rsidP="00475BCA">
      <w:pPr>
        <w:pStyle w:val="KeepWithNext"/>
        <w:rPr>
          <w:rtl/>
          <w:lang w:eastAsia="he-IL"/>
        </w:rPr>
      </w:pPr>
    </w:p>
    <w:p w14:paraId="2D0B4014" w14:textId="454E5688" w:rsidR="00475BCA" w:rsidRDefault="00475BCA" w:rsidP="00475BCA">
      <w:pPr>
        <w:rPr>
          <w:rtl/>
          <w:lang w:eastAsia="he-IL"/>
        </w:rPr>
      </w:pPr>
      <w:bookmarkStart w:id="3794" w:name="_ETM_Q1_2182407"/>
      <w:bookmarkStart w:id="3795" w:name="_ETM_Q1_2182441"/>
      <w:bookmarkEnd w:id="3794"/>
      <w:bookmarkEnd w:id="3795"/>
      <w:r>
        <w:rPr>
          <w:rFonts w:hint="cs"/>
          <w:rtl/>
          <w:lang w:eastAsia="he-IL"/>
        </w:rPr>
        <w:t>השר רשאי לדחות אחרי שבע שנים?</w:t>
      </w:r>
    </w:p>
    <w:p w14:paraId="26246A8D" w14:textId="77777777" w:rsidR="00475BCA" w:rsidRDefault="00475BCA" w:rsidP="00475BCA">
      <w:pPr>
        <w:rPr>
          <w:rtl/>
          <w:lang w:eastAsia="he-IL"/>
        </w:rPr>
      </w:pPr>
      <w:bookmarkStart w:id="3796" w:name="_ETM_Q1_2174359"/>
      <w:bookmarkStart w:id="3797" w:name="_ETM_Q1_2174403"/>
      <w:bookmarkEnd w:id="3796"/>
      <w:bookmarkEnd w:id="3797"/>
    </w:p>
    <w:p w14:paraId="6A0FFCAD" w14:textId="058106A2" w:rsidR="00475BCA" w:rsidRDefault="00475BCA" w:rsidP="00475BCA">
      <w:pPr>
        <w:pStyle w:val="af9"/>
        <w:keepNext/>
        <w:rPr>
          <w:rtl/>
          <w:lang w:eastAsia="he-IL"/>
        </w:rPr>
      </w:pPr>
      <w:bookmarkStart w:id="3798" w:name="ET_guest_גל_ברנס_641"/>
      <w:r w:rsidRPr="00475BCA">
        <w:rPr>
          <w:rStyle w:val="TagStyle"/>
          <w:rtl/>
        </w:rPr>
        <w:t xml:space="preserve"> &lt;&lt; אורח &gt;&gt; </w:t>
      </w:r>
      <w:r>
        <w:rPr>
          <w:rtl/>
          <w:lang w:eastAsia="he-IL"/>
        </w:rPr>
        <w:t>גל ברנס:</w:t>
      </w:r>
      <w:r w:rsidRPr="00475BCA">
        <w:rPr>
          <w:rStyle w:val="TagStyle"/>
          <w:rtl/>
        </w:rPr>
        <w:t xml:space="preserve"> &lt;&lt; אורח &gt;&gt;</w:t>
      </w:r>
      <w:r w:rsidR="00DB293F">
        <w:rPr>
          <w:rtl/>
          <w:lang w:eastAsia="he-IL"/>
        </w:rPr>
        <w:t xml:space="preserve"> </w:t>
      </w:r>
      <w:bookmarkEnd w:id="3798"/>
    </w:p>
    <w:p w14:paraId="55CD3756" w14:textId="77777777" w:rsidR="00475BCA" w:rsidRDefault="00475BCA" w:rsidP="00475BCA">
      <w:pPr>
        <w:pStyle w:val="KeepWithNext"/>
        <w:rPr>
          <w:rtl/>
          <w:lang w:eastAsia="he-IL"/>
        </w:rPr>
      </w:pPr>
    </w:p>
    <w:p w14:paraId="306BF5B2" w14:textId="6579F3CE" w:rsidR="00475BCA" w:rsidRDefault="00475BCA" w:rsidP="00475BCA">
      <w:pPr>
        <w:rPr>
          <w:rtl/>
          <w:lang w:eastAsia="he-IL"/>
        </w:rPr>
      </w:pPr>
      <w:r>
        <w:rPr>
          <w:rFonts w:hint="cs"/>
          <w:rtl/>
          <w:lang w:eastAsia="he-IL"/>
        </w:rPr>
        <w:t>לא.</w:t>
      </w:r>
      <w:r w:rsidR="007436CA">
        <w:rPr>
          <w:rFonts w:hint="cs"/>
          <w:rtl/>
          <w:lang w:eastAsia="he-IL"/>
        </w:rPr>
        <w:t xml:space="preserve"> </w:t>
      </w:r>
      <w:r>
        <w:rPr>
          <w:rFonts w:hint="cs"/>
          <w:rtl/>
          <w:lang w:eastAsia="he-IL"/>
        </w:rPr>
        <w:t>הפוך. את התקנות הוא לא יכול לדחות. הוא יכול לא להביא.</w:t>
      </w:r>
      <w:bookmarkStart w:id="3799" w:name="_ETM_Q1_2187901"/>
      <w:bookmarkEnd w:id="3799"/>
    </w:p>
    <w:p w14:paraId="25CE1708" w14:textId="77777777" w:rsidR="00475BCA" w:rsidRDefault="00475BCA" w:rsidP="00475BCA">
      <w:pPr>
        <w:rPr>
          <w:rtl/>
          <w:lang w:eastAsia="he-IL"/>
        </w:rPr>
      </w:pPr>
      <w:bookmarkStart w:id="3800" w:name="_ETM_Q1_2187935"/>
      <w:bookmarkEnd w:id="3800"/>
    </w:p>
    <w:p w14:paraId="00DFFE34" w14:textId="002F6969" w:rsidR="00475BCA" w:rsidRDefault="00475BCA" w:rsidP="00475BCA">
      <w:pPr>
        <w:pStyle w:val="af6"/>
        <w:keepNext/>
        <w:rPr>
          <w:rtl/>
        </w:rPr>
      </w:pPr>
      <w:bookmarkStart w:id="3801" w:name="ET_yor_6447_642"/>
      <w:r w:rsidRPr="00475BCA">
        <w:rPr>
          <w:rStyle w:val="TagStyle"/>
          <w:rtl/>
        </w:rPr>
        <w:t xml:space="preserve"> &lt;&lt; יור &gt;&gt; </w:t>
      </w:r>
      <w:r>
        <w:rPr>
          <w:rtl/>
        </w:rPr>
        <w:t xml:space="preserve">היו"ר יונתן </w:t>
      </w:r>
      <w:proofErr w:type="spellStart"/>
      <w:r>
        <w:rPr>
          <w:rtl/>
        </w:rPr>
        <w:t>מישרקי</w:t>
      </w:r>
      <w:proofErr w:type="spellEnd"/>
      <w:r>
        <w:rPr>
          <w:rtl/>
        </w:rPr>
        <w:t>:</w:t>
      </w:r>
      <w:r w:rsidRPr="00475BCA">
        <w:rPr>
          <w:rStyle w:val="TagStyle"/>
          <w:rtl/>
        </w:rPr>
        <w:t xml:space="preserve"> &lt;&lt; יור &gt;&gt;</w:t>
      </w:r>
      <w:r w:rsidR="00DB293F">
        <w:rPr>
          <w:rtl/>
        </w:rPr>
        <w:t xml:space="preserve"> </w:t>
      </w:r>
      <w:bookmarkEnd w:id="3801"/>
    </w:p>
    <w:p w14:paraId="40A35D11" w14:textId="77777777" w:rsidR="00475BCA" w:rsidRDefault="00475BCA" w:rsidP="00475BCA">
      <w:pPr>
        <w:pStyle w:val="KeepWithNext"/>
        <w:rPr>
          <w:rtl/>
          <w:lang w:eastAsia="he-IL"/>
        </w:rPr>
      </w:pPr>
    </w:p>
    <w:p w14:paraId="4737333E" w14:textId="6446BFE1" w:rsidR="00475BCA" w:rsidRDefault="00475BCA" w:rsidP="00475BCA">
      <w:pPr>
        <w:rPr>
          <w:rtl/>
          <w:lang w:eastAsia="he-IL"/>
        </w:rPr>
      </w:pPr>
      <w:r>
        <w:rPr>
          <w:rFonts w:hint="cs"/>
          <w:rtl/>
          <w:lang w:eastAsia="he-IL"/>
        </w:rPr>
        <w:t xml:space="preserve">שאלתי </w:t>
      </w:r>
      <w:bookmarkStart w:id="3802" w:name="_ETM_Q1_2186670"/>
      <w:bookmarkEnd w:id="3802"/>
      <w:r>
        <w:rPr>
          <w:rFonts w:hint="cs"/>
          <w:rtl/>
          <w:lang w:eastAsia="he-IL"/>
        </w:rPr>
        <w:t>לגבי האימוץ. השר יכול לדחות?</w:t>
      </w:r>
      <w:bookmarkStart w:id="3803" w:name="_ETM_Q1_2186405"/>
      <w:bookmarkEnd w:id="3803"/>
    </w:p>
    <w:p w14:paraId="7C35F4A0" w14:textId="77777777" w:rsidR="00475BCA" w:rsidRDefault="00475BCA" w:rsidP="00475BCA">
      <w:pPr>
        <w:rPr>
          <w:rtl/>
          <w:lang w:eastAsia="he-IL"/>
        </w:rPr>
      </w:pPr>
      <w:bookmarkStart w:id="3804" w:name="_ETM_Q1_2186440"/>
      <w:bookmarkEnd w:id="3804"/>
    </w:p>
    <w:p w14:paraId="5B89953F" w14:textId="29528DB4" w:rsidR="00475BCA" w:rsidRDefault="00475BCA" w:rsidP="00475BCA">
      <w:pPr>
        <w:pStyle w:val="af9"/>
        <w:keepNext/>
        <w:rPr>
          <w:rtl/>
          <w:lang w:eastAsia="he-IL"/>
        </w:rPr>
      </w:pPr>
      <w:bookmarkStart w:id="3805" w:name="ET_guest_גל_ברנס_643"/>
      <w:r w:rsidRPr="00475BCA">
        <w:rPr>
          <w:rStyle w:val="TagStyle"/>
          <w:rtl/>
        </w:rPr>
        <w:t xml:space="preserve"> &lt;&lt; אורח &gt;&gt; </w:t>
      </w:r>
      <w:r>
        <w:rPr>
          <w:rtl/>
          <w:lang w:eastAsia="he-IL"/>
        </w:rPr>
        <w:t>גל ברנס:</w:t>
      </w:r>
      <w:r w:rsidRPr="00475BCA">
        <w:rPr>
          <w:rStyle w:val="TagStyle"/>
          <w:rtl/>
        </w:rPr>
        <w:t xml:space="preserve"> &lt;&lt; אורח &gt;&gt;</w:t>
      </w:r>
      <w:r w:rsidR="00DB293F">
        <w:rPr>
          <w:rtl/>
          <w:lang w:eastAsia="he-IL"/>
        </w:rPr>
        <w:t xml:space="preserve"> </w:t>
      </w:r>
      <w:bookmarkEnd w:id="3805"/>
    </w:p>
    <w:p w14:paraId="62FAFD6E" w14:textId="77777777" w:rsidR="00475BCA" w:rsidRDefault="00475BCA" w:rsidP="00475BCA">
      <w:pPr>
        <w:pStyle w:val="KeepWithNext"/>
        <w:rPr>
          <w:rtl/>
          <w:lang w:eastAsia="he-IL"/>
        </w:rPr>
      </w:pPr>
    </w:p>
    <w:p w14:paraId="1BC5D109" w14:textId="6CD5A7B5" w:rsidR="00475BCA" w:rsidRDefault="00475BCA" w:rsidP="00475BCA">
      <w:pPr>
        <w:rPr>
          <w:rtl/>
          <w:lang w:eastAsia="he-IL"/>
        </w:rPr>
      </w:pPr>
      <w:bookmarkStart w:id="3806" w:name="_ETM_Q1_2188681"/>
      <w:bookmarkStart w:id="3807" w:name="_ETM_Q1_2188713"/>
      <w:bookmarkEnd w:id="3806"/>
      <w:bookmarkEnd w:id="3807"/>
      <w:r>
        <w:rPr>
          <w:rFonts w:hint="cs"/>
          <w:rtl/>
          <w:lang w:eastAsia="he-IL"/>
        </w:rPr>
        <w:t>הוא תמיד יכול לדחות. אני חושב שהוא יצטרך אישור ועדת חריגים.</w:t>
      </w:r>
    </w:p>
    <w:p w14:paraId="68D20AF4" w14:textId="77777777" w:rsidR="00475BCA" w:rsidRDefault="00475BCA" w:rsidP="00475BCA">
      <w:pPr>
        <w:rPr>
          <w:rtl/>
          <w:lang w:eastAsia="he-IL"/>
        </w:rPr>
      </w:pPr>
      <w:bookmarkStart w:id="3808" w:name="_ETM_Q1_2195282"/>
      <w:bookmarkStart w:id="3809" w:name="_ETM_Q1_2195315"/>
      <w:bookmarkEnd w:id="3808"/>
      <w:bookmarkEnd w:id="3809"/>
    </w:p>
    <w:p w14:paraId="2933F8AA" w14:textId="7841EB2E" w:rsidR="00475BCA" w:rsidRDefault="00475BCA" w:rsidP="00475BCA">
      <w:pPr>
        <w:pStyle w:val="af6"/>
        <w:keepNext/>
        <w:rPr>
          <w:rtl/>
        </w:rPr>
      </w:pPr>
      <w:bookmarkStart w:id="3810" w:name="ET_yor_6447_644"/>
      <w:r w:rsidRPr="00475BCA">
        <w:rPr>
          <w:rStyle w:val="TagStyle"/>
          <w:rtl/>
        </w:rPr>
        <w:t xml:space="preserve"> &lt;&lt; יור &gt;&gt; </w:t>
      </w:r>
      <w:r>
        <w:rPr>
          <w:rtl/>
        </w:rPr>
        <w:t xml:space="preserve">היו"ר יונתן </w:t>
      </w:r>
      <w:proofErr w:type="spellStart"/>
      <w:r>
        <w:rPr>
          <w:rtl/>
        </w:rPr>
        <w:t>מישרקי</w:t>
      </w:r>
      <w:proofErr w:type="spellEnd"/>
      <w:r>
        <w:rPr>
          <w:rtl/>
        </w:rPr>
        <w:t>:</w:t>
      </w:r>
      <w:r w:rsidRPr="00475BCA">
        <w:rPr>
          <w:rStyle w:val="TagStyle"/>
          <w:rtl/>
        </w:rPr>
        <w:t xml:space="preserve"> &lt;&lt; יור &gt;&gt;</w:t>
      </w:r>
      <w:r w:rsidR="00DB293F">
        <w:rPr>
          <w:rtl/>
        </w:rPr>
        <w:t xml:space="preserve"> </w:t>
      </w:r>
      <w:bookmarkEnd w:id="3810"/>
    </w:p>
    <w:p w14:paraId="65D81FFB" w14:textId="77777777" w:rsidR="00475BCA" w:rsidRDefault="00475BCA" w:rsidP="00475BCA">
      <w:pPr>
        <w:pStyle w:val="KeepWithNext"/>
        <w:rPr>
          <w:rtl/>
          <w:lang w:eastAsia="he-IL"/>
        </w:rPr>
      </w:pPr>
    </w:p>
    <w:p w14:paraId="7AB0C8BB" w14:textId="59033C8C" w:rsidR="00475BCA" w:rsidRDefault="00475BCA" w:rsidP="00475BCA">
      <w:pPr>
        <w:rPr>
          <w:rtl/>
          <w:lang w:eastAsia="he-IL"/>
        </w:rPr>
      </w:pPr>
      <w:r>
        <w:rPr>
          <w:rFonts w:hint="cs"/>
          <w:rtl/>
          <w:lang w:eastAsia="he-IL"/>
        </w:rPr>
        <w:t>יש לו מנגנון, שידחה את ז</w:t>
      </w:r>
      <w:bookmarkStart w:id="3811" w:name="_ETM_Q1_2194716"/>
      <w:bookmarkEnd w:id="3811"/>
      <w:r>
        <w:rPr>
          <w:rFonts w:hint="cs"/>
          <w:rtl/>
          <w:lang w:eastAsia="he-IL"/>
        </w:rPr>
        <w:t>ה אם הוא לא מצליח להביא את זה.</w:t>
      </w:r>
    </w:p>
    <w:p w14:paraId="1B790DAD" w14:textId="77777777" w:rsidR="00475BCA" w:rsidRDefault="00475BCA" w:rsidP="00475BCA">
      <w:pPr>
        <w:rPr>
          <w:rtl/>
          <w:lang w:eastAsia="he-IL"/>
        </w:rPr>
      </w:pPr>
    </w:p>
    <w:p w14:paraId="59AD7DFE" w14:textId="50B8D75F" w:rsidR="00475BCA" w:rsidRDefault="00475BCA" w:rsidP="00475BCA">
      <w:pPr>
        <w:pStyle w:val="a4"/>
        <w:keepNext/>
        <w:rPr>
          <w:rtl/>
        </w:rPr>
      </w:pPr>
      <w:bookmarkStart w:id="3812" w:name="ET_speaker_נעה_בן_שבת_645"/>
      <w:r w:rsidRPr="00475BCA">
        <w:rPr>
          <w:rStyle w:val="TagStyle"/>
          <w:rtl/>
        </w:rPr>
        <w:t xml:space="preserve"> &lt;&lt; דובר &gt;&gt; </w:t>
      </w:r>
      <w:r>
        <w:rPr>
          <w:rtl/>
        </w:rPr>
        <w:t>נעה בן שבת:</w:t>
      </w:r>
      <w:r w:rsidRPr="00475BCA">
        <w:rPr>
          <w:rStyle w:val="TagStyle"/>
          <w:rtl/>
        </w:rPr>
        <w:t xml:space="preserve"> &lt;&lt; דובר &gt;&gt;</w:t>
      </w:r>
      <w:r w:rsidR="00DB293F">
        <w:rPr>
          <w:rtl/>
        </w:rPr>
        <w:t xml:space="preserve"> </w:t>
      </w:r>
      <w:bookmarkEnd w:id="3812"/>
    </w:p>
    <w:p w14:paraId="2A9AAF4D" w14:textId="77777777" w:rsidR="00475BCA" w:rsidRDefault="00475BCA" w:rsidP="00475BCA">
      <w:pPr>
        <w:pStyle w:val="KeepWithNext"/>
        <w:rPr>
          <w:rtl/>
          <w:lang w:eastAsia="he-IL"/>
        </w:rPr>
      </w:pPr>
    </w:p>
    <w:p w14:paraId="5EFD92E5" w14:textId="19C8CB9A" w:rsidR="00475BCA" w:rsidRDefault="00475BCA" w:rsidP="00475BCA">
      <w:pPr>
        <w:rPr>
          <w:rtl/>
          <w:lang w:eastAsia="he-IL"/>
        </w:rPr>
      </w:pPr>
      <w:r>
        <w:rPr>
          <w:rFonts w:hint="cs"/>
          <w:rtl/>
          <w:lang w:eastAsia="he-IL"/>
        </w:rPr>
        <w:t xml:space="preserve">אבל זה לא </w:t>
      </w:r>
      <w:bookmarkStart w:id="3813" w:name="_ETM_Q1_2196733"/>
      <w:bookmarkEnd w:id="3813"/>
      <w:r>
        <w:rPr>
          <w:rFonts w:hint="cs"/>
          <w:rtl/>
          <w:lang w:eastAsia="he-IL"/>
        </w:rPr>
        <w:t xml:space="preserve">עניין של אימוץ. </w:t>
      </w:r>
    </w:p>
    <w:p w14:paraId="50B095E8" w14:textId="77777777" w:rsidR="00475BCA" w:rsidRDefault="00475BCA" w:rsidP="00475BCA">
      <w:pPr>
        <w:rPr>
          <w:rtl/>
          <w:lang w:eastAsia="he-IL"/>
        </w:rPr>
      </w:pPr>
    </w:p>
    <w:p w14:paraId="7091B8C4" w14:textId="3BDA26CE" w:rsidR="00475BCA" w:rsidRDefault="00475BCA" w:rsidP="00475BCA">
      <w:pPr>
        <w:pStyle w:val="af9"/>
        <w:keepNext/>
        <w:rPr>
          <w:rtl/>
          <w:lang w:eastAsia="he-IL"/>
        </w:rPr>
      </w:pPr>
      <w:bookmarkStart w:id="3814" w:name="ET_guest_905462_646"/>
      <w:r w:rsidRPr="00475BC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75BCA">
        <w:rPr>
          <w:rStyle w:val="TagStyle"/>
          <w:rtl/>
        </w:rPr>
        <w:t xml:space="preserve"> &lt;&lt; אורח &gt;&gt;</w:t>
      </w:r>
      <w:r w:rsidR="00DB293F">
        <w:rPr>
          <w:rtl/>
          <w:lang w:eastAsia="he-IL"/>
        </w:rPr>
        <w:t xml:space="preserve"> </w:t>
      </w:r>
      <w:bookmarkEnd w:id="3814"/>
    </w:p>
    <w:p w14:paraId="00BEDCBD" w14:textId="77777777" w:rsidR="00475BCA" w:rsidRDefault="00475BCA" w:rsidP="00475BCA">
      <w:pPr>
        <w:pStyle w:val="KeepWithNext"/>
        <w:rPr>
          <w:rtl/>
          <w:lang w:eastAsia="he-IL"/>
        </w:rPr>
      </w:pPr>
    </w:p>
    <w:p w14:paraId="325A97EF" w14:textId="0D8CF858" w:rsidR="00475BCA" w:rsidRDefault="00475BCA" w:rsidP="00475BCA">
      <w:pPr>
        <w:rPr>
          <w:rtl/>
          <w:lang w:eastAsia="he-IL"/>
        </w:rPr>
      </w:pPr>
      <w:r>
        <w:rPr>
          <w:rFonts w:hint="cs"/>
          <w:rtl/>
          <w:lang w:eastAsia="he-IL"/>
        </w:rPr>
        <w:t>אם הוא לא עושה, זה מצב בעייתי כמו שגל</w:t>
      </w:r>
      <w:r w:rsidR="007436CA">
        <w:rPr>
          <w:rFonts w:hint="cs"/>
          <w:rtl/>
          <w:lang w:eastAsia="he-IL"/>
        </w:rPr>
        <w:t xml:space="preserve"> </w:t>
      </w:r>
      <w:r>
        <w:rPr>
          <w:rFonts w:hint="cs"/>
          <w:rtl/>
          <w:lang w:eastAsia="he-IL"/>
        </w:rPr>
        <w:t>מ</w:t>
      </w:r>
      <w:bookmarkStart w:id="3815" w:name="_ETM_Q1_2200177"/>
      <w:bookmarkEnd w:id="3815"/>
      <w:r>
        <w:rPr>
          <w:rFonts w:hint="cs"/>
          <w:rtl/>
          <w:lang w:eastAsia="he-IL"/>
        </w:rPr>
        <w:t>תאר. אם הוא לא עושה את זה, יש את הדרישה</w:t>
      </w:r>
      <w:bookmarkStart w:id="3816" w:name="_ETM_Q1_2202531"/>
      <w:bookmarkEnd w:id="3816"/>
      <w:r>
        <w:rPr>
          <w:rFonts w:hint="cs"/>
          <w:rtl/>
          <w:lang w:eastAsia="he-IL"/>
        </w:rPr>
        <w:t xml:space="preserve"> ומצד שני אין את כל המנגנונים מסביב.</w:t>
      </w:r>
    </w:p>
    <w:p w14:paraId="28047FE6" w14:textId="77777777" w:rsidR="00475BCA" w:rsidRDefault="00475BCA" w:rsidP="00475BCA">
      <w:pPr>
        <w:rPr>
          <w:rtl/>
          <w:lang w:eastAsia="he-IL"/>
        </w:rPr>
      </w:pPr>
      <w:bookmarkStart w:id="3817" w:name="_ETM_Q1_2205438"/>
      <w:bookmarkStart w:id="3818" w:name="_ETM_Q1_2205479"/>
      <w:bookmarkEnd w:id="3817"/>
      <w:bookmarkEnd w:id="3818"/>
    </w:p>
    <w:p w14:paraId="7BF40285" w14:textId="5D275299" w:rsidR="00475BCA" w:rsidRDefault="00475BCA" w:rsidP="00475BCA">
      <w:pPr>
        <w:pStyle w:val="af6"/>
        <w:keepNext/>
        <w:rPr>
          <w:rtl/>
        </w:rPr>
      </w:pPr>
      <w:bookmarkStart w:id="3819" w:name="ET_yor_6447_647"/>
      <w:r w:rsidRPr="00475BCA">
        <w:rPr>
          <w:rStyle w:val="TagStyle"/>
          <w:rtl/>
        </w:rPr>
        <w:t xml:space="preserve"> &lt;&lt; יור &gt;&gt; </w:t>
      </w:r>
      <w:r>
        <w:rPr>
          <w:rtl/>
        </w:rPr>
        <w:t xml:space="preserve">היו"ר יונתן </w:t>
      </w:r>
      <w:proofErr w:type="spellStart"/>
      <w:r>
        <w:rPr>
          <w:rtl/>
        </w:rPr>
        <w:t>מישרקי</w:t>
      </w:r>
      <w:proofErr w:type="spellEnd"/>
      <w:r>
        <w:rPr>
          <w:rtl/>
        </w:rPr>
        <w:t>:</w:t>
      </w:r>
      <w:r w:rsidRPr="00475BCA">
        <w:rPr>
          <w:rStyle w:val="TagStyle"/>
          <w:rtl/>
        </w:rPr>
        <w:t xml:space="preserve"> &lt;&lt; יור &gt;&gt;</w:t>
      </w:r>
      <w:r w:rsidR="00DB293F">
        <w:rPr>
          <w:rtl/>
        </w:rPr>
        <w:t xml:space="preserve"> </w:t>
      </w:r>
      <w:bookmarkEnd w:id="3819"/>
    </w:p>
    <w:p w14:paraId="7EB7138C" w14:textId="77777777" w:rsidR="00475BCA" w:rsidRDefault="00475BCA" w:rsidP="00475BCA">
      <w:pPr>
        <w:pStyle w:val="KeepWithNext"/>
        <w:rPr>
          <w:rtl/>
          <w:lang w:eastAsia="he-IL"/>
        </w:rPr>
      </w:pPr>
    </w:p>
    <w:p w14:paraId="0AF13933" w14:textId="707ED6D0" w:rsidR="00475BCA" w:rsidRDefault="00475BCA" w:rsidP="00475BCA">
      <w:pPr>
        <w:rPr>
          <w:rtl/>
          <w:lang w:eastAsia="he-IL"/>
        </w:rPr>
      </w:pPr>
      <w:r>
        <w:rPr>
          <w:rFonts w:hint="cs"/>
          <w:rtl/>
          <w:lang w:eastAsia="he-IL"/>
        </w:rPr>
        <w:t xml:space="preserve">הבנתי אבל אם </w:t>
      </w:r>
      <w:bookmarkStart w:id="3820" w:name="_ETM_Q1_2206715"/>
      <w:bookmarkEnd w:id="3820"/>
      <w:r>
        <w:rPr>
          <w:rFonts w:hint="cs"/>
          <w:rtl/>
          <w:lang w:eastAsia="he-IL"/>
        </w:rPr>
        <w:t>אני משאיר רק את</w:t>
      </w:r>
      <w:r w:rsidR="007436CA">
        <w:rPr>
          <w:rFonts w:hint="cs"/>
          <w:rtl/>
          <w:lang w:eastAsia="he-IL"/>
        </w:rPr>
        <w:t xml:space="preserve"> </w:t>
      </w:r>
      <w:r>
        <w:rPr>
          <w:rFonts w:hint="cs"/>
          <w:rtl/>
          <w:lang w:eastAsia="he-IL"/>
        </w:rPr>
        <w:t xml:space="preserve">המנגנון </w:t>
      </w:r>
      <w:bookmarkStart w:id="3821" w:name="_ETM_Q1_2212460"/>
      <w:bookmarkEnd w:id="3821"/>
      <w:r>
        <w:rPr>
          <w:rFonts w:hint="cs"/>
          <w:rtl/>
          <w:lang w:eastAsia="he-IL"/>
        </w:rPr>
        <w:t>הזה של האימוץ שאתה לא אוהב אותו?</w:t>
      </w:r>
    </w:p>
    <w:p w14:paraId="3596018D" w14:textId="77777777" w:rsidR="00475BCA" w:rsidRDefault="00475BCA" w:rsidP="00475BCA">
      <w:pPr>
        <w:rPr>
          <w:rtl/>
          <w:lang w:eastAsia="he-IL"/>
        </w:rPr>
      </w:pPr>
    </w:p>
    <w:p w14:paraId="11E272DA" w14:textId="20464B74" w:rsidR="00475BCA" w:rsidRDefault="00475BCA" w:rsidP="00475BCA">
      <w:pPr>
        <w:pStyle w:val="af9"/>
        <w:keepNext/>
        <w:rPr>
          <w:rtl/>
          <w:lang w:eastAsia="he-IL"/>
        </w:rPr>
      </w:pPr>
      <w:bookmarkStart w:id="3822" w:name="ET_guest_גל_ברנס_648"/>
      <w:r w:rsidRPr="00475BCA">
        <w:rPr>
          <w:rStyle w:val="TagStyle"/>
          <w:rtl/>
        </w:rPr>
        <w:t xml:space="preserve"> &lt;&lt; אורח &gt;&gt; </w:t>
      </w:r>
      <w:r>
        <w:rPr>
          <w:rtl/>
          <w:lang w:eastAsia="he-IL"/>
        </w:rPr>
        <w:t>גל ברנס:</w:t>
      </w:r>
      <w:r w:rsidRPr="00475BCA">
        <w:rPr>
          <w:rStyle w:val="TagStyle"/>
          <w:rtl/>
        </w:rPr>
        <w:t xml:space="preserve"> &lt;&lt; אורח &gt;&gt;</w:t>
      </w:r>
      <w:r w:rsidR="00DB293F">
        <w:rPr>
          <w:rtl/>
          <w:lang w:eastAsia="he-IL"/>
        </w:rPr>
        <w:t xml:space="preserve"> </w:t>
      </w:r>
      <w:bookmarkEnd w:id="3822"/>
    </w:p>
    <w:p w14:paraId="4043D239" w14:textId="77777777" w:rsidR="00475BCA" w:rsidRDefault="00475BCA" w:rsidP="00475BCA">
      <w:pPr>
        <w:pStyle w:val="KeepWithNext"/>
        <w:rPr>
          <w:rtl/>
          <w:lang w:eastAsia="he-IL"/>
        </w:rPr>
      </w:pPr>
    </w:p>
    <w:p w14:paraId="090D6961" w14:textId="3320358B" w:rsidR="00475BCA" w:rsidRDefault="00475BCA" w:rsidP="00475BCA">
      <w:pPr>
        <w:rPr>
          <w:rtl/>
          <w:lang w:eastAsia="he-IL"/>
        </w:rPr>
      </w:pPr>
      <w:r>
        <w:rPr>
          <w:rFonts w:hint="cs"/>
          <w:rtl/>
          <w:lang w:eastAsia="he-IL"/>
        </w:rPr>
        <w:t xml:space="preserve">אני מאוד לא אוהב </w:t>
      </w:r>
      <w:bookmarkStart w:id="3823" w:name="_ETM_Q1_2215200"/>
      <w:bookmarkEnd w:id="3823"/>
      <w:r>
        <w:rPr>
          <w:rFonts w:hint="cs"/>
          <w:rtl/>
          <w:lang w:eastAsia="he-IL"/>
        </w:rPr>
        <w:t>אותו.</w:t>
      </w:r>
    </w:p>
    <w:p w14:paraId="2657545D" w14:textId="77777777" w:rsidR="00475BCA" w:rsidRDefault="00475BCA" w:rsidP="00475BCA">
      <w:pPr>
        <w:rPr>
          <w:rtl/>
          <w:lang w:eastAsia="he-IL"/>
        </w:rPr>
      </w:pPr>
      <w:bookmarkStart w:id="3824" w:name="_ETM_Q1_2217990"/>
      <w:bookmarkStart w:id="3825" w:name="_ETM_Q1_2218026"/>
      <w:bookmarkStart w:id="3826" w:name="_ETM_Q1_2219383"/>
      <w:bookmarkEnd w:id="3824"/>
      <w:bookmarkEnd w:id="3825"/>
      <w:bookmarkEnd w:id="3826"/>
    </w:p>
    <w:p w14:paraId="2A1A6987" w14:textId="1D726691" w:rsidR="00475BCA" w:rsidRDefault="00475BCA" w:rsidP="00475BCA">
      <w:pPr>
        <w:pStyle w:val="af6"/>
        <w:keepNext/>
        <w:rPr>
          <w:rtl/>
        </w:rPr>
      </w:pPr>
      <w:bookmarkStart w:id="3827" w:name="ET_yor_6447_649"/>
      <w:r w:rsidRPr="00475BCA">
        <w:rPr>
          <w:rStyle w:val="TagStyle"/>
          <w:rtl/>
        </w:rPr>
        <w:t xml:space="preserve"> &lt;&lt; יור &gt;&gt; </w:t>
      </w:r>
      <w:r>
        <w:rPr>
          <w:rtl/>
        </w:rPr>
        <w:t xml:space="preserve">היו"ר יונתן </w:t>
      </w:r>
      <w:proofErr w:type="spellStart"/>
      <w:r>
        <w:rPr>
          <w:rtl/>
        </w:rPr>
        <w:t>מישרקי</w:t>
      </w:r>
      <w:proofErr w:type="spellEnd"/>
      <w:r>
        <w:rPr>
          <w:rtl/>
        </w:rPr>
        <w:t>:</w:t>
      </w:r>
      <w:r w:rsidRPr="00475BCA">
        <w:rPr>
          <w:rStyle w:val="TagStyle"/>
          <w:rtl/>
        </w:rPr>
        <w:t xml:space="preserve"> &lt;&lt; יור &gt;&gt;</w:t>
      </w:r>
      <w:r w:rsidR="00DB293F">
        <w:rPr>
          <w:rtl/>
        </w:rPr>
        <w:t xml:space="preserve"> </w:t>
      </w:r>
      <w:bookmarkEnd w:id="3827"/>
    </w:p>
    <w:p w14:paraId="07EDE319" w14:textId="77777777" w:rsidR="00475BCA" w:rsidRDefault="00475BCA" w:rsidP="00475BCA">
      <w:pPr>
        <w:pStyle w:val="KeepWithNext"/>
        <w:rPr>
          <w:rtl/>
          <w:lang w:eastAsia="he-IL"/>
        </w:rPr>
      </w:pPr>
    </w:p>
    <w:p w14:paraId="644FDAB3" w14:textId="4A218EBF" w:rsidR="00475BCA" w:rsidRDefault="00475BCA" w:rsidP="00475BCA">
      <w:pPr>
        <w:rPr>
          <w:rtl/>
          <w:lang w:eastAsia="he-IL"/>
        </w:rPr>
      </w:pPr>
      <w:bookmarkStart w:id="3828" w:name="_ETM_Q1_2219664"/>
      <w:bookmarkStart w:id="3829" w:name="_ETM_Q1_2219705"/>
      <w:bookmarkEnd w:id="3828"/>
      <w:bookmarkEnd w:id="3829"/>
      <w:r>
        <w:rPr>
          <w:rFonts w:hint="cs"/>
          <w:rtl/>
          <w:lang w:eastAsia="he-IL"/>
        </w:rPr>
        <w:t xml:space="preserve">אני שואל. מה קורה אם הגעת לשבע שנים והשר לא התקין תקנות? הוא יכול לבוא ולבקש מהוועדה לדחות את </w:t>
      </w:r>
      <w:bookmarkStart w:id="3830" w:name="_ETM_Q1_2221498"/>
      <w:bookmarkEnd w:id="3830"/>
      <w:r>
        <w:rPr>
          <w:rFonts w:hint="cs"/>
          <w:rtl/>
          <w:lang w:eastAsia="he-IL"/>
        </w:rPr>
        <w:t>זה?</w:t>
      </w:r>
    </w:p>
    <w:p w14:paraId="2CF7C982" w14:textId="77777777" w:rsidR="00475BCA" w:rsidRDefault="00475BCA" w:rsidP="00475BCA">
      <w:pPr>
        <w:rPr>
          <w:rtl/>
          <w:lang w:eastAsia="he-IL"/>
        </w:rPr>
      </w:pPr>
      <w:bookmarkStart w:id="3831" w:name="_ETM_Q1_2222131"/>
      <w:bookmarkStart w:id="3832" w:name="_ETM_Q1_2222171"/>
      <w:bookmarkEnd w:id="3831"/>
      <w:bookmarkEnd w:id="3832"/>
    </w:p>
    <w:p w14:paraId="773B9166" w14:textId="4064DD36" w:rsidR="00475BCA" w:rsidRDefault="00475BCA" w:rsidP="00475BCA">
      <w:pPr>
        <w:pStyle w:val="af9"/>
        <w:keepNext/>
        <w:rPr>
          <w:rtl/>
          <w:lang w:eastAsia="he-IL"/>
        </w:rPr>
      </w:pPr>
      <w:bookmarkStart w:id="3833" w:name="ET_guest_גל_ברנס_650"/>
      <w:r w:rsidRPr="00475BCA">
        <w:rPr>
          <w:rStyle w:val="TagStyle"/>
          <w:rtl/>
        </w:rPr>
        <w:t xml:space="preserve"> &lt;&lt; אורח &gt;&gt; </w:t>
      </w:r>
      <w:r>
        <w:rPr>
          <w:rtl/>
          <w:lang w:eastAsia="he-IL"/>
        </w:rPr>
        <w:t>גל ברנס:</w:t>
      </w:r>
      <w:r w:rsidRPr="00475BCA">
        <w:rPr>
          <w:rStyle w:val="TagStyle"/>
          <w:rtl/>
        </w:rPr>
        <w:t xml:space="preserve"> &lt;&lt; אורח &gt;&gt;</w:t>
      </w:r>
      <w:r w:rsidR="00DB293F">
        <w:rPr>
          <w:rtl/>
          <w:lang w:eastAsia="he-IL"/>
        </w:rPr>
        <w:t xml:space="preserve"> </w:t>
      </w:r>
      <w:bookmarkEnd w:id="3833"/>
    </w:p>
    <w:p w14:paraId="7B30B706" w14:textId="77777777" w:rsidR="00475BCA" w:rsidRDefault="00475BCA" w:rsidP="00475BCA">
      <w:pPr>
        <w:pStyle w:val="KeepWithNext"/>
        <w:rPr>
          <w:rtl/>
          <w:lang w:eastAsia="he-IL"/>
        </w:rPr>
      </w:pPr>
    </w:p>
    <w:p w14:paraId="38FFDA6A" w14:textId="5C862BA6" w:rsidR="00475BCA" w:rsidRDefault="00475BCA" w:rsidP="00475BCA">
      <w:pPr>
        <w:rPr>
          <w:rtl/>
          <w:lang w:eastAsia="he-IL"/>
        </w:rPr>
      </w:pPr>
      <w:r>
        <w:rPr>
          <w:rFonts w:hint="cs"/>
          <w:rtl/>
          <w:lang w:eastAsia="he-IL"/>
        </w:rPr>
        <w:t>תמיד הוא יכול לתקן את התוספת.</w:t>
      </w:r>
    </w:p>
    <w:p w14:paraId="77CD3C23" w14:textId="77777777" w:rsidR="00475BCA" w:rsidRDefault="00475BCA" w:rsidP="00475BCA">
      <w:pPr>
        <w:rPr>
          <w:rtl/>
          <w:lang w:eastAsia="he-IL"/>
        </w:rPr>
      </w:pPr>
      <w:bookmarkStart w:id="3834" w:name="_ETM_Q1_2225265"/>
      <w:bookmarkStart w:id="3835" w:name="_ETM_Q1_2225306"/>
      <w:bookmarkEnd w:id="3834"/>
      <w:bookmarkEnd w:id="3835"/>
    </w:p>
    <w:p w14:paraId="7EEAB152" w14:textId="777E44CD" w:rsidR="00475BCA" w:rsidRDefault="00475BCA" w:rsidP="00475BCA">
      <w:pPr>
        <w:pStyle w:val="af6"/>
        <w:keepNext/>
        <w:rPr>
          <w:rtl/>
        </w:rPr>
      </w:pPr>
      <w:bookmarkStart w:id="3836" w:name="ET_yor_6447_651"/>
      <w:r w:rsidRPr="00475BCA">
        <w:rPr>
          <w:rStyle w:val="TagStyle"/>
          <w:rtl/>
        </w:rPr>
        <w:t xml:space="preserve"> &lt;&lt; יור &gt;&gt; </w:t>
      </w:r>
      <w:r>
        <w:rPr>
          <w:rtl/>
        </w:rPr>
        <w:t xml:space="preserve">היו"ר יונתן </w:t>
      </w:r>
      <w:proofErr w:type="spellStart"/>
      <w:r>
        <w:rPr>
          <w:rtl/>
        </w:rPr>
        <w:t>מישרקי</w:t>
      </w:r>
      <w:proofErr w:type="spellEnd"/>
      <w:r>
        <w:rPr>
          <w:rtl/>
        </w:rPr>
        <w:t>:</w:t>
      </w:r>
      <w:r w:rsidRPr="00475BCA">
        <w:rPr>
          <w:rStyle w:val="TagStyle"/>
          <w:rtl/>
        </w:rPr>
        <w:t xml:space="preserve"> &lt;&lt; יור &gt;&gt;</w:t>
      </w:r>
      <w:r w:rsidR="00DB293F">
        <w:rPr>
          <w:rtl/>
        </w:rPr>
        <w:t xml:space="preserve"> </w:t>
      </w:r>
      <w:bookmarkEnd w:id="3836"/>
    </w:p>
    <w:p w14:paraId="605EB624" w14:textId="77777777" w:rsidR="00475BCA" w:rsidRDefault="00475BCA" w:rsidP="00475BCA">
      <w:pPr>
        <w:pStyle w:val="KeepWithNext"/>
        <w:rPr>
          <w:rtl/>
          <w:lang w:eastAsia="he-IL"/>
        </w:rPr>
      </w:pPr>
    </w:p>
    <w:p w14:paraId="1B4899C5" w14:textId="5DDE3E37" w:rsidR="00475BCA" w:rsidRDefault="00475BCA" w:rsidP="00475BCA">
      <w:pPr>
        <w:rPr>
          <w:rtl/>
          <w:lang w:eastAsia="he-IL"/>
        </w:rPr>
      </w:pPr>
      <w:r>
        <w:rPr>
          <w:rFonts w:hint="cs"/>
          <w:rtl/>
          <w:lang w:eastAsia="he-IL"/>
        </w:rPr>
        <w:t>אם כן, מה הבעיה?</w:t>
      </w:r>
    </w:p>
    <w:p w14:paraId="18F534B6" w14:textId="77777777" w:rsidR="00475BCA" w:rsidRDefault="00475BCA" w:rsidP="00475BCA">
      <w:pPr>
        <w:rPr>
          <w:rtl/>
          <w:lang w:eastAsia="he-IL"/>
        </w:rPr>
      </w:pPr>
      <w:bookmarkStart w:id="3837" w:name="_ETM_Q1_2224919"/>
      <w:bookmarkStart w:id="3838" w:name="_ETM_Q1_2224959"/>
      <w:bookmarkStart w:id="3839" w:name="_ETM_Q1_2225998"/>
      <w:bookmarkEnd w:id="3837"/>
      <w:bookmarkEnd w:id="3838"/>
      <w:bookmarkEnd w:id="3839"/>
    </w:p>
    <w:p w14:paraId="5457D894" w14:textId="3CEC8364" w:rsidR="00475BCA" w:rsidRDefault="00475BCA" w:rsidP="00475BCA">
      <w:pPr>
        <w:pStyle w:val="af9"/>
        <w:keepNext/>
        <w:rPr>
          <w:rtl/>
          <w:lang w:eastAsia="he-IL"/>
        </w:rPr>
      </w:pPr>
      <w:bookmarkStart w:id="3840" w:name="ET_guest_גל_ברנס_652"/>
      <w:r w:rsidRPr="00475BCA">
        <w:rPr>
          <w:rStyle w:val="TagStyle"/>
          <w:rtl/>
        </w:rPr>
        <w:t xml:space="preserve"> &lt;&lt; אורח &gt;&gt; </w:t>
      </w:r>
      <w:r>
        <w:rPr>
          <w:rtl/>
          <w:lang w:eastAsia="he-IL"/>
        </w:rPr>
        <w:t>גל ברנס:</w:t>
      </w:r>
      <w:r w:rsidRPr="00475BCA">
        <w:rPr>
          <w:rStyle w:val="TagStyle"/>
          <w:rtl/>
        </w:rPr>
        <w:t xml:space="preserve"> &lt;&lt; אורח &gt;&gt;</w:t>
      </w:r>
      <w:r w:rsidR="00DB293F">
        <w:rPr>
          <w:rtl/>
          <w:lang w:eastAsia="he-IL"/>
        </w:rPr>
        <w:t xml:space="preserve"> </w:t>
      </w:r>
      <w:bookmarkEnd w:id="3840"/>
    </w:p>
    <w:p w14:paraId="587C16C3" w14:textId="77777777" w:rsidR="00475BCA" w:rsidRDefault="00475BCA" w:rsidP="00475BCA">
      <w:pPr>
        <w:pStyle w:val="KeepWithNext"/>
        <w:rPr>
          <w:rtl/>
          <w:lang w:eastAsia="he-IL"/>
        </w:rPr>
      </w:pPr>
    </w:p>
    <w:p w14:paraId="5507BB0D" w14:textId="77777777" w:rsidR="000C242B" w:rsidRDefault="00ED2CCC" w:rsidP="000C242B">
      <w:pPr>
        <w:rPr>
          <w:rtl/>
          <w:lang w:eastAsia="he-IL"/>
        </w:rPr>
      </w:pPr>
      <w:bookmarkStart w:id="3841" w:name="_ETM_Q1_2226212"/>
      <w:bookmarkStart w:id="3842" w:name="_ETM_Q1_2226241"/>
      <w:bookmarkEnd w:id="3841"/>
      <w:bookmarkEnd w:id="3842"/>
      <w:r>
        <w:rPr>
          <w:rFonts w:hint="cs"/>
          <w:rtl/>
          <w:lang w:eastAsia="he-IL"/>
        </w:rPr>
        <w:t xml:space="preserve">שיכול </w:t>
      </w:r>
      <w:bookmarkStart w:id="3843" w:name="_ETM_Q1_2228779"/>
      <w:bookmarkEnd w:id="3843"/>
      <w:r>
        <w:rPr>
          <w:rFonts w:hint="cs"/>
          <w:rtl/>
          <w:lang w:eastAsia="he-IL"/>
        </w:rPr>
        <w:t>להיות שהוא גם לא יעשה את זה.</w:t>
      </w:r>
      <w:r w:rsidR="007436CA">
        <w:rPr>
          <w:rFonts w:hint="cs"/>
          <w:rtl/>
          <w:lang w:eastAsia="he-IL"/>
        </w:rPr>
        <w:t xml:space="preserve"> </w:t>
      </w:r>
      <w:r>
        <w:rPr>
          <w:rFonts w:hint="cs"/>
          <w:rtl/>
          <w:lang w:eastAsia="he-IL"/>
        </w:rPr>
        <w:t>יכול להיות</w:t>
      </w:r>
      <w:bookmarkStart w:id="3844" w:name="_ETM_Q1_2229870"/>
      <w:bookmarkEnd w:id="3844"/>
      <w:r>
        <w:rPr>
          <w:rFonts w:hint="cs"/>
          <w:rtl/>
          <w:lang w:eastAsia="he-IL"/>
        </w:rPr>
        <w:t xml:space="preserve"> שיהיה</w:t>
      </w:r>
      <w:r w:rsidR="007436CA">
        <w:rPr>
          <w:rFonts w:hint="cs"/>
          <w:rtl/>
          <w:lang w:eastAsia="he-IL"/>
        </w:rPr>
        <w:t xml:space="preserve"> </w:t>
      </w:r>
      <w:r>
        <w:rPr>
          <w:rFonts w:hint="cs"/>
          <w:rtl/>
          <w:lang w:eastAsia="he-IL"/>
        </w:rPr>
        <w:t>עליו לחץ לא לעשות</w:t>
      </w:r>
      <w:bookmarkStart w:id="3845" w:name="_ETM_Q1_2229435"/>
      <w:bookmarkEnd w:id="3845"/>
      <w:r>
        <w:rPr>
          <w:rFonts w:hint="cs"/>
          <w:rtl/>
          <w:lang w:eastAsia="he-IL"/>
        </w:rPr>
        <w:t xml:space="preserve"> את זה ואז ייכנס כאן הסדר מאוד בעייתי. יכול להיות שהוועדה לא תהיה כאן באותו יום</w:t>
      </w:r>
      <w:bookmarkStart w:id="3846" w:name="_ETM_Q1_2236984"/>
      <w:bookmarkEnd w:id="3846"/>
      <w:r>
        <w:rPr>
          <w:rFonts w:hint="cs"/>
          <w:rtl/>
          <w:lang w:eastAsia="he-IL"/>
        </w:rPr>
        <w:t xml:space="preserve">, יכולים להיות הרבה דברים. לכן הצענו את </w:t>
      </w:r>
      <w:bookmarkStart w:id="3847" w:name="_ETM_Q1_2240740"/>
      <w:bookmarkEnd w:id="3847"/>
      <w:r>
        <w:rPr>
          <w:rFonts w:hint="cs"/>
          <w:rtl/>
          <w:lang w:eastAsia="he-IL"/>
        </w:rPr>
        <w:t xml:space="preserve">הפתרון החלופי שמחייב את השר להביא תקנות. </w:t>
      </w:r>
    </w:p>
    <w:p w14:paraId="21B1550B" w14:textId="77777777" w:rsidR="000C242B" w:rsidRDefault="000C242B" w:rsidP="000C242B">
      <w:pPr>
        <w:rPr>
          <w:rtl/>
          <w:lang w:eastAsia="he-IL"/>
        </w:rPr>
      </w:pPr>
    </w:p>
    <w:p w14:paraId="545024EA" w14:textId="7A99F5FE" w:rsidR="000C242B" w:rsidRDefault="000C242B" w:rsidP="000C242B">
      <w:pPr>
        <w:pStyle w:val="a4"/>
        <w:keepNext/>
        <w:rPr>
          <w:rtl/>
        </w:rPr>
      </w:pPr>
      <w:bookmarkStart w:id="3848" w:name="ET_speaker_נעה_בן_שבת_1009"/>
      <w:r w:rsidRPr="000C242B">
        <w:rPr>
          <w:rStyle w:val="TagStyle"/>
          <w:rtl/>
        </w:rPr>
        <w:t xml:space="preserve"> &lt;&lt; דובר &gt;&gt; </w:t>
      </w:r>
      <w:r>
        <w:rPr>
          <w:rtl/>
        </w:rPr>
        <w:t>נעה בן שבת:</w:t>
      </w:r>
      <w:r w:rsidRPr="000C242B">
        <w:rPr>
          <w:rStyle w:val="TagStyle"/>
          <w:rtl/>
        </w:rPr>
        <w:t xml:space="preserve"> &lt;&lt; דובר &gt;&gt;</w:t>
      </w:r>
      <w:r w:rsidR="00F5595B">
        <w:rPr>
          <w:rtl/>
        </w:rPr>
        <w:t xml:space="preserve"> </w:t>
      </w:r>
      <w:bookmarkEnd w:id="3848"/>
    </w:p>
    <w:p w14:paraId="554CB469" w14:textId="77777777" w:rsidR="000C242B" w:rsidRDefault="000C242B" w:rsidP="000C242B">
      <w:pPr>
        <w:pStyle w:val="KeepWithNext"/>
        <w:rPr>
          <w:rtl/>
        </w:rPr>
      </w:pPr>
    </w:p>
    <w:p w14:paraId="4EC5E76E" w14:textId="21A51614" w:rsidR="00ED2CCC" w:rsidRDefault="00ED2CCC" w:rsidP="000C242B">
      <w:pPr>
        <w:rPr>
          <w:rtl/>
        </w:rPr>
      </w:pPr>
      <w:r>
        <w:rPr>
          <w:rFonts w:hint="cs"/>
          <w:rtl/>
        </w:rPr>
        <w:t>א</w:t>
      </w:r>
      <w:bookmarkStart w:id="3849" w:name="_ETM_Q1_2251795"/>
      <w:bookmarkStart w:id="3850" w:name="_ETM_Q1_2251817"/>
      <w:bookmarkEnd w:id="3849"/>
      <w:bookmarkEnd w:id="3850"/>
      <w:r>
        <w:rPr>
          <w:rFonts w:hint="cs"/>
          <w:rtl/>
        </w:rPr>
        <w:t>תה</w:t>
      </w:r>
      <w:r w:rsidR="007436CA">
        <w:rPr>
          <w:rFonts w:hint="cs"/>
          <w:rtl/>
        </w:rPr>
        <w:t xml:space="preserve"> </w:t>
      </w:r>
      <w:r>
        <w:rPr>
          <w:rFonts w:hint="cs"/>
          <w:rtl/>
        </w:rPr>
        <w:t>מדבר על דחיית המועד. אף אחד לא</w:t>
      </w:r>
      <w:r w:rsidR="007436CA">
        <w:rPr>
          <w:rFonts w:hint="cs"/>
          <w:rtl/>
        </w:rPr>
        <w:t xml:space="preserve"> </w:t>
      </w:r>
      <w:r>
        <w:rPr>
          <w:rFonts w:hint="cs"/>
          <w:rtl/>
        </w:rPr>
        <w:t xml:space="preserve">דוחה מועד של תקנות ראשונות. פשוט מצפצפים על </w:t>
      </w:r>
      <w:bookmarkStart w:id="3851" w:name="_ETM_Q1_2255892"/>
      <w:bookmarkEnd w:id="3851"/>
      <w:r>
        <w:rPr>
          <w:rFonts w:hint="cs"/>
          <w:rtl/>
        </w:rPr>
        <w:t xml:space="preserve">זה. </w:t>
      </w:r>
    </w:p>
    <w:p w14:paraId="6DABA351" w14:textId="77777777" w:rsidR="00ED2CCC" w:rsidRDefault="00ED2CCC" w:rsidP="00ED2CCC">
      <w:pPr>
        <w:rPr>
          <w:rtl/>
          <w:lang w:eastAsia="he-IL"/>
        </w:rPr>
      </w:pPr>
      <w:bookmarkStart w:id="3852" w:name="_ETM_Q1_2260523"/>
      <w:bookmarkStart w:id="3853" w:name="_ETM_Q1_2260557"/>
      <w:bookmarkEnd w:id="3852"/>
      <w:bookmarkEnd w:id="3853"/>
    </w:p>
    <w:p w14:paraId="1E4507A8" w14:textId="7516AEE5" w:rsidR="00ED2CCC" w:rsidRDefault="00ED2CCC" w:rsidP="00ED2CCC">
      <w:pPr>
        <w:pStyle w:val="af9"/>
        <w:keepNext/>
        <w:rPr>
          <w:rtl/>
          <w:lang w:eastAsia="he-IL"/>
        </w:rPr>
      </w:pPr>
      <w:bookmarkStart w:id="3854" w:name="ET_guest_גל_ברנס_655"/>
      <w:r w:rsidRPr="00ED2CCC">
        <w:rPr>
          <w:rStyle w:val="TagStyle"/>
          <w:rtl/>
        </w:rPr>
        <w:t xml:space="preserve"> &lt;&lt; אורח &gt;&gt; </w:t>
      </w:r>
      <w:r>
        <w:rPr>
          <w:rtl/>
          <w:lang w:eastAsia="he-IL"/>
        </w:rPr>
        <w:t>גל ברנס:</w:t>
      </w:r>
      <w:r w:rsidRPr="00ED2CCC">
        <w:rPr>
          <w:rStyle w:val="TagStyle"/>
          <w:rtl/>
        </w:rPr>
        <w:t xml:space="preserve"> &lt;&lt; אורח &gt;&gt;</w:t>
      </w:r>
      <w:r w:rsidR="00DB293F">
        <w:rPr>
          <w:rtl/>
          <w:lang w:eastAsia="he-IL"/>
        </w:rPr>
        <w:t xml:space="preserve"> </w:t>
      </w:r>
      <w:bookmarkEnd w:id="3854"/>
    </w:p>
    <w:p w14:paraId="3E06CC81" w14:textId="77777777" w:rsidR="00ED2CCC" w:rsidRDefault="00ED2CCC" w:rsidP="00ED2CCC">
      <w:pPr>
        <w:pStyle w:val="KeepWithNext"/>
        <w:rPr>
          <w:rtl/>
          <w:lang w:eastAsia="he-IL"/>
        </w:rPr>
      </w:pPr>
    </w:p>
    <w:p w14:paraId="284B50D1" w14:textId="6960CD0A" w:rsidR="00ED2CCC" w:rsidRDefault="00ED2CCC" w:rsidP="00ED2CCC">
      <w:pPr>
        <w:rPr>
          <w:rtl/>
          <w:lang w:eastAsia="he-IL"/>
        </w:rPr>
      </w:pPr>
      <w:r>
        <w:rPr>
          <w:rFonts w:hint="cs"/>
          <w:rtl/>
          <w:lang w:eastAsia="he-IL"/>
        </w:rPr>
        <w:t xml:space="preserve">החלופה היא שבמחדל ייכנס כאן סעיף </w:t>
      </w:r>
      <w:bookmarkStart w:id="3855" w:name="_ETM_Q1_2262556"/>
      <w:bookmarkEnd w:id="3855"/>
      <w:r>
        <w:rPr>
          <w:rFonts w:hint="cs"/>
          <w:rtl/>
          <w:lang w:eastAsia="he-IL"/>
        </w:rPr>
        <w:t>חוקי על דוכני פלאפל שלא יודעים לנהל סיכון, שהם יצטרכו לכתוב שהמוצר לא מכיל בוטנים ובטעות יהיו בוטנים בתוך הדוכן וזה הרבה יותר גרוע מהמצב היום.</w:t>
      </w:r>
    </w:p>
    <w:p w14:paraId="29C524CA" w14:textId="77777777" w:rsidR="00ED2CCC" w:rsidRDefault="00ED2CCC" w:rsidP="00ED2CCC">
      <w:pPr>
        <w:rPr>
          <w:rtl/>
          <w:lang w:eastAsia="he-IL"/>
        </w:rPr>
      </w:pPr>
    </w:p>
    <w:p w14:paraId="12EDAC6F" w14:textId="7CB74C21" w:rsidR="00ED2CCC" w:rsidRDefault="00ED2CCC" w:rsidP="00ED2CCC">
      <w:pPr>
        <w:pStyle w:val="a4"/>
        <w:keepNext/>
        <w:rPr>
          <w:rtl/>
        </w:rPr>
      </w:pPr>
      <w:bookmarkStart w:id="3856" w:name="ET_speaker_נעה_בן_שבת_657"/>
      <w:r w:rsidRPr="00ED2CCC">
        <w:rPr>
          <w:rStyle w:val="TagStyle"/>
          <w:rtl/>
        </w:rPr>
        <w:t xml:space="preserve"> &lt;&lt; דובר &gt;&gt; </w:t>
      </w:r>
      <w:r>
        <w:rPr>
          <w:rtl/>
        </w:rPr>
        <w:t>נעה בן שבת:</w:t>
      </w:r>
      <w:r w:rsidRPr="00ED2CCC">
        <w:rPr>
          <w:rStyle w:val="TagStyle"/>
          <w:rtl/>
        </w:rPr>
        <w:t xml:space="preserve"> &lt;&lt; דובר &gt;&gt;</w:t>
      </w:r>
      <w:r w:rsidR="00DB293F">
        <w:rPr>
          <w:rtl/>
        </w:rPr>
        <w:t xml:space="preserve"> </w:t>
      </w:r>
      <w:bookmarkEnd w:id="3856"/>
    </w:p>
    <w:p w14:paraId="2A1454B2" w14:textId="77777777" w:rsidR="00ED2CCC" w:rsidRDefault="00ED2CCC" w:rsidP="00ED2CCC">
      <w:pPr>
        <w:pStyle w:val="KeepWithNext"/>
        <w:rPr>
          <w:rtl/>
          <w:lang w:eastAsia="he-IL"/>
        </w:rPr>
      </w:pPr>
    </w:p>
    <w:p w14:paraId="0B20CDA8" w14:textId="69ED5EA1" w:rsidR="00ED2CCC" w:rsidRPr="00ED2CCC" w:rsidRDefault="00ED2CCC" w:rsidP="00ED2CCC">
      <w:pPr>
        <w:rPr>
          <w:rtl/>
          <w:lang w:eastAsia="he-IL"/>
        </w:rPr>
      </w:pPr>
      <w:r>
        <w:rPr>
          <w:rFonts w:hint="cs"/>
          <w:rtl/>
          <w:lang w:eastAsia="he-IL"/>
        </w:rPr>
        <w:t xml:space="preserve">אולי את התקנות תביאו בתוך ארבע שנים ואת ההוראה </w:t>
      </w:r>
      <w:bookmarkStart w:id="3857" w:name="_ETM_Q1_2275620"/>
      <w:bookmarkEnd w:id="3857"/>
      <w:r>
        <w:rPr>
          <w:rFonts w:hint="cs"/>
          <w:rtl/>
          <w:lang w:eastAsia="he-IL"/>
        </w:rPr>
        <w:t>הזאת אנחנו</w:t>
      </w:r>
      <w:r w:rsidR="007436CA">
        <w:rPr>
          <w:rFonts w:hint="cs"/>
          <w:rtl/>
          <w:lang w:eastAsia="he-IL"/>
        </w:rPr>
        <w:t xml:space="preserve"> </w:t>
      </w:r>
      <w:r>
        <w:rPr>
          <w:rFonts w:hint="cs"/>
          <w:rtl/>
          <w:lang w:eastAsia="he-IL"/>
        </w:rPr>
        <w:t>נשאיר לשבע שנים?</w:t>
      </w:r>
      <w:r w:rsidR="007436CA">
        <w:rPr>
          <w:rFonts w:hint="cs"/>
          <w:rtl/>
          <w:lang w:eastAsia="he-IL"/>
        </w:rPr>
        <w:t xml:space="preserve"> </w:t>
      </w:r>
      <w:r>
        <w:rPr>
          <w:rFonts w:hint="cs"/>
          <w:rtl/>
          <w:lang w:eastAsia="he-IL"/>
        </w:rPr>
        <w:t xml:space="preserve">אז נהיה בטוחים שיהיו להם תקנות בתוך מועד יותר </w:t>
      </w:r>
      <w:bookmarkStart w:id="3858" w:name="_ETM_Q1_2283182"/>
      <w:bookmarkEnd w:id="3858"/>
      <w:r>
        <w:rPr>
          <w:rFonts w:hint="cs"/>
          <w:rtl/>
          <w:lang w:eastAsia="he-IL"/>
        </w:rPr>
        <w:t>קצר.</w:t>
      </w:r>
    </w:p>
    <w:p w14:paraId="754B662D" w14:textId="77777777" w:rsidR="00ED2CCC" w:rsidRDefault="00ED2CCC" w:rsidP="00ED2CCC">
      <w:pPr>
        <w:rPr>
          <w:rtl/>
          <w:lang w:eastAsia="he-IL"/>
        </w:rPr>
      </w:pPr>
      <w:bookmarkStart w:id="3859" w:name="_ETM_Q1_2272392"/>
      <w:bookmarkStart w:id="3860" w:name="_ETM_Q1_2272416"/>
      <w:bookmarkEnd w:id="3859"/>
      <w:bookmarkEnd w:id="3860"/>
    </w:p>
    <w:p w14:paraId="38DB5363" w14:textId="0A2A9D7B" w:rsidR="00ED2CCC" w:rsidRDefault="00ED2CCC" w:rsidP="00ED2CCC">
      <w:pPr>
        <w:pStyle w:val="af9"/>
        <w:keepNext/>
        <w:rPr>
          <w:rtl/>
          <w:lang w:eastAsia="he-IL"/>
        </w:rPr>
      </w:pPr>
      <w:bookmarkStart w:id="3861" w:name="ET_guest_גל_ברנס_658"/>
      <w:r w:rsidRPr="00ED2CCC">
        <w:rPr>
          <w:rStyle w:val="TagStyle"/>
          <w:rtl/>
        </w:rPr>
        <w:t xml:space="preserve"> &lt;&lt; אורח &gt;&gt; </w:t>
      </w:r>
      <w:r>
        <w:rPr>
          <w:rtl/>
          <w:lang w:eastAsia="he-IL"/>
        </w:rPr>
        <w:t>גל ברנס:</w:t>
      </w:r>
      <w:r w:rsidRPr="00ED2CCC">
        <w:rPr>
          <w:rStyle w:val="TagStyle"/>
          <w:rtl/>
        </w:rPr>
        <w:t xml:space="preserve"> &lt;&lt; אורח &gt;&gt;</w:t>
      </w:r>
      <w:r w:rsidR="00DB293F">
        <w:rPr>
          <w:rtl/>
          <w:lang w:eastAsia="he-IL"/>
        </w:rPr>
        <w:t xml:space="preserve"> </w:t>
      </w:r>
      <w:bookmarkEnd w:id="3861"/>
    </w:p>
    <w:p w14:paraId="26C6EDE5" w14:textId="77777777" w:rsidR="00ED2CCC" w:rsidRDefault="00ED2CCC" w:rsidP="00ED2CCC">
      <w:pPr>
        <w:pStyle w:val="KeepWithNext"/>
        <w:rPr>
          <w:rtl/>
          <w:lang w:eastAsia="he-IL"/>
        </w:rPr>
      </w:pPr>
    </w:p>
    <w:p w14:paraId="1C5188E0" w14:textId="32492461" w:rsidR="00ED2CCC" w:rsidRDefault="00ED2CCC" w:rsidP="00ED2CCC">
      <w:pPr>
        <w:rPr>
          <w:rtl/>
          <w:lang w:eastAsia="he-IL"/>
        </w:rPr>
      </w:pPr>
      <w:r>
        <w:rPr>
          <w:rFonts w:hint="cs"/>
          <w:rtl/>
          <w:lang w:eastAsia="he-IL"/>
        </w:rPr>
        <w:t>שוב, אפשר</w:t>
      </w:r>
      <w:r w:rsidR="007436CA">
        <w:rPr>
          <w:rFonts w:hint="cs"/>
          <w:rtl/>
          <w:lang w:eastAsia="he-IL"/>
        </w:rPr>
        <w:t xml:space="preserve"> </w:t>
      </w:r>
      <w:r>
        <w:rPr>
          <w:rFonts w:hint="cs"/>
          <w:rtl/>
          <w:lang w:eastAsia="he-IL"/>
        </w:rPr>
        <w:t>גם שש שנים אבל זה</w:t>
      </w:r>
      <w:r w:rsidR="007436CA">
        <w:rPr>
          <w:rFonts w:hint="cs"/>
          <w:rtl/>
          <w:lang w:eastAsia="he-IL"/>
        </w:rPr>
        <w:t xml:space="preserve"> </w:t>
      </w:r>
      <w:r>
        <w:rPr>
          <w:rFonts w:hint="cs"/>
          <w:rtl/>
          <w:lang w:eastAsia="he-IL"/>
        </w:rPr>
        <w:t xml:space="preserve">מול משרד הבריאות. </w:t>
      </w:r>
    </w:p>
    <w:p w14:paraId="0998DA48" w14:textId="77777777" w:rsidR="00ED2CCC" w:rsidRDefault="00ED2CCC" w:rsidP="00ED2CCC">
      <w:pPr>
        <w:rPr>
          <w:rtl/>
          <w:lang w:eastAsia="he-IL"/>
        </w:rPr>
      </w:pPr>
      <w:bookmarkStart w:id="3862" w:name="_ETM_Q1_2290301"/>
      <w:bookmarkStart w:id="3863" w:name="_ETM_Q1_2290335"/>
      <w:bookmarkEnd w:id="3862"/>
      <w:bookmarkEnd w:id="3863"/>
    </w:p>
    <w:p w14:paraId="779826DD" w14:textId="2A5663DA" w:rsidR="00ED2CCC" w:rsidRDefault="00ED2CCC" w:rsidP="00ED2CCC">
      <w:pPr>
        <w:pStyle w:val="af6"/>
        <w:keepNext/>
        <w:rPr>
          <w:rtl/>
        </w:rPr>
      </w:pPr>
      <w:bookmarkStart w:id="3864" w:name="ET_yor_6447_659"/>
      <w:r w:rsidRPr="00ED2CCC">
        <w:rPr>
          <w:rStyle w:val="TagStyle"/>
          <w:rtl/>
        </w:rPr>
        <w:t xml:space="preserve"> &lt;&lt; יור &gt;&gt; </w:t>
      </w:r>
      <w:r>
        <w:rPr>
          <w:rtl/>
        </w:rPr>
        <w:t xml:space="preserve">היו"ר יונתן </w:t>
      </w:r>
      <w:proofErr w:type="spellStart"/>
      <w:r>
        <w:rPr>
          <w:rtl/>
        </w:rPr>
        <w:t>מישרקי</w:t>
      </w:r>
      <w:proofErr w:type="spellEnd"/>
      <w:r>
        <w:rPr>
          <w:rtl/>
        </w:rPr>
        <w:t>:</w:t>
      </w:r>
      <w:r w:rsidRPr="00ED2CCC">
        <w:rPr>
          <w:rStyle w:val="TagStyle"/>
          <w:rtl/>
        </w:rPr>
        <w:t xml:space="preserve"> &lt;&lt; יור &gt;&gt;</w:t>
      </w:r>
      <w:r w:rsidR="00DB293F">
        <w:rPr>
          <w:rtl/>
        </w:rPr>
        <w:t xml:space="preserve"> </w:t>
      </w:r>
      <w:bookmarkEnd w:id="3864"/>
    </w:p>
    <w:p w14:paraId="3BA44B6D" w14:textId="77777777" w:rsidR="00ED2CCC" w:rsidRDefault="00ED2CCC" w:rsidP="00ED2CCC">
      <w:pPr>
        <w:pStyle w:val="KeepWithNext"/>
        <w:rPr>
          <w:rtl/>
          <w:lang w:eastAsia="he-IL"/>
        </w:rPr>
      </w:pPr>
    </w:p>
    <w:p w14:paraId="0E09D1E4" w14:textId="2C88450F" w:rsidR="00ED2CCC" w:rsidRDefault="00ED2CCC" w:rsidP="00ED2CCC">
      <w:pPr>
        <w:rPr>
          <w:rtl/>
          <w:lang w:eastAsia="he-IL"/>
        </w:rPr>
      </w:pPr>
      <w:r>
        <w:rPr>
          <w:rFonts w:hint="cs"/>
          <w:rtl/>
          <w:lang w:eastAsia="he-IL"/>
        </w:rPr>
        <w:t>אי אפשר לבקש בקשה כזאת. הם</w:t>
      </w:r>
      <w:r w:rsidR="007436CA">
        <w:rPr>
          <w:rFonts w:hint="cs"/>
          <w:rtl/>
          <w:lang w:eastAsia="he-IL"/>
        </w:rPr>
        <w:t xml:space="preserve"> </w:t>
      </w:r>
      <w:r>
        <w:rPr>
          <w:rFonts w:hint="cs"/>
          <w:rtl/>
          <w:lang w:eastAsia="he-IL"/>
        </w:rPr>
        <w:t>לא יעמדו בזה.</w:t>
      </w:r>
    </w:p>
    <w:p w14:paraId="4EE4BA2E" w14:textId="77777777" w:rsidR="00ED2CCC" w:rsidRDefault="00ED2CCC" w:rsidP="00ED2CCC">
      <w:pPr>
        <w:rPr>
          <w:rtl/>
          <w:lang w:eastAsia="he-IL"/>
        </w:rPr>
      </w:pPr>
      <w:bookmarkStart w:id="3865" w:name="_ETM_Q1_2292513"/>
      <w:bookmarkStart w:id="3866" w:name="_ETM_Q1_2292549"/>
      <w:bookmarkEnd w:id="3865"/>
      <w:bookmarkEnd w:id="3866"/>
    </w:p>
    <w:p w14:paraId="7716241D" w14:textId="1A10072F" w:rsidR="00ED2CCC" w:rsidRDefault="00ED2CCC" w:rsidP="00ED2CCC">
      <w:pPr>
        <w:pStyle w:val="a4"/>
        <w:keepNext/>
        <w:rPr>
          <w:rtl/>
        </w:rPr>
      </w:pPr>
      <w:bookmarkStart w:id="3867" w:name="ET_speaker_נעה_בן_שבת_660"/>
      <w:r w:rsidRPr="00ED2CCC">
        <w:rPr>
          <w:rStyle w:val="TagStyle"/>
          <w:rtl/>
        </w:rPr>
        <w:t xml:space="preserve"> &lt;&lt; דובר &gt;&gt; </w:t>
      </w:r>
      <w:r>
        <w:rPr>
          <w:rtl/>
        </w:rPr>
        <w:t>נעה בן שבת:</w:t>
      </w:r>
      <w:r w:rsidRPr="00ED2CCC">
        <w:rPr>
          <w:rStyle w:val="TagStyle"/>
          <w:rtl/>
        </w:rPr>
        <w:t xml:space="preserve"> &lt;&lt; דובר &gt;&gt;</w:t>
      </w:r>
      <w:r w:rsidR="00DB293F">
        <w:rPr>
          <w:rtl/>
        </w:rPr>
        <w:t xml:space="preserve"> </w:t>
      </w:r>
      <w:bookmarkEnd w:id="3867"/>
    </w:p>
    <w:p w14:paraId="4A5D980E" w14:textId="77777777" w:rsidR="00ED2CCC" w:rsidRDefault="00ED2CCC" w:rsidP="00ED2CCC">
      <w:pPr>
        <w:pStyle w:val="KeepWithNext"/>
        <w:rPr>
          <w:rtl/>
          <w:lang w:eastAsia="he-IL"/>
        </w:rPr>
      </w:pPr>
    </w:p>
    <w:p w14:paraId="6682D5C0" w14:textId="17BB5D71" w:rsidR="00ED2CCC" w:rsidRDefault="00ED2CCC" w:rsidP="00ED2CCC">
      <w:pPr>
        <w:rPr>
          <w:rtl/>
          <w:lang w:eastAsia="he-IL"/>
        </w:rPr>
      </w:pPr>
      <w:r>
        <w:rPr>
          <w:rFonts w:hint="cs"/>
          <w:rtl/>
          <w:lang w:eastAsia="he-IL"/>
        </w:rPr>
        <w:t>התקנות הראשונות, אבל המועד שלהם יהיה קודם</w:t>
      </w:r>
      <w:r w:rsidR="007436CA">
        <w:rPr>
          <w:rFonts w:hint="cs"/>
          <w:rtl/>
          <w:lang w:eastAsia="he-IL"/>
        </w:rPr>
        <w:t xml:space="preserve"> </w:t>
      </w:r>
      <w:r>
        <w:rPr>
          <w:rFonts w:hint="cs"/>
          <w:rtl/>
          <w:lang w:eastAsia="he-IL"/>
        </w:rPr>
        <w:t>בשנה.</w:t>
      </w:r>
    </w:p>
    <w:p w14:paraId="4CD3CA44" w14:textId="77777777" w:rsidR="00ED2CCC" w:rsidRDefault="00ED2CCC" w:rsidP="00ED2CCC">
      <w:pPr>
        <w:rPr>
          <w:rtl/>
          <w:lang w:eastAsia="he-IL"/>
        </w:rPr>
      </w:pPr>
      <w:bookmarkStart w:id="3868" w:name="_ETM_Q1_2294462"/>
      <w:bookmarkStart w:id="3869" w:name="_ETM_Q1_2294496"/>
      <w:bookmarkStart w:id="3870" w:name="_ETM_Q1_2292982"/>
      <w:bookmarkEnd w:id="3868"/>
      <w:bookmarkEnd w:id="3869"/>
      <w:bookmarkEnd w:id="3870"/>
    </w:p>
    <w:p w14:paraId="41AD0A93" w14:textId="6495D424" w:rsidR="00ED2CCC" w:rsidRDefault="00ED2CCC" w:rsidP="00ED2CCC">
      <w:pPr>
        <w:pStyle w:val="af6"/>
        <w:keepNext/>
        <w:rPr>
          <w:rtl/>
        </w:rPr>
      </w:pPr>
      <w:bookmarkStart w:id="3871" w:name="ET_yor_6447_661"/>
      <w:r w:rsidRPr="00ED2CCC">
        <w:rPr>
          <w:rStyle w:val="TagStyle"/>
          <w:rtl/>
        </w:rPr>
        <w:t xml:space="preserve"> &lt;&lt; יור &gt;&gt; </w:t>
      </w:r>
      <w:r>
        <w:rPr>
          <w:rtl/>
        </w:rPr>
        <w:t xml:space="preserve">היו"ר יונתן </w:t>
      </w:r>
      <w:proofErr w:type="spellStart"/>
      <w:r>
        <w:rPr>
          <w:rtl/>
        </w:rPr>
        <w:t>מישרקי</w:t>
      </w:r>
      <w:proofErr w:type="spellEnd"/>
      <w:r>
        <w:rPr>
          <w:rtl/>
        </w:rPr>
        <w:t>:</w:t>
      </w:r>
      <w:r w:rsidRPr="00ED2CCC">
        <w:rPr>
          <w:rStyle w:val="TagStyle"/>
          <w:rtl/>
        </w:rPr>
        <w:t xml:space="preserve"> &lt;&lt; יור &gt;&gt;</w:t>
      </w:r>
      <w:r w:rsidR="00DB293F">
        <w:rPr>
          <w:rtl/>
        </w:rPr>
        <w:t xml:space="preserve"> </w:t>
      </w:r>
      <w:bookmarkEnd w:id="3871"/>
    </w:p>
    <w:p w14:paraId="74ECF08E" w14:textId="4149A2CA" w:rsidR="00ED2CCC" w:rsidRDefault="00ED2CCC" w:rsidP="00ED2CCC">
      <w:pPr>
        <w:pStyle w:val="KeepWithNext"/>
        <w:rPr>
          <w:rtl/>
          <w:lang w:eastAsia="he-IL"/>
        </w:rPr>
      </w:pPr>
    </w:p>
    <w:p w14:paraId="5E2B4CB9" w14:textId="519FA490" w:rsidR="00ED2CCC" w:rsidRDefault="00ED2CCC" w:rsidP="00ED2CCC">
      <w:pPr>
        <w:rPr>
          <w:rtl/>
          <w:lang w:eastAsia="he-IL"/>
        </w:rPr>
      </w:pPr>
      <w:bookmarkStart w:id="3872" w:name="_ETM_Q1_2293217"/>
      <w:bookmarkStart w:id="3873" w:name="_ETM_Q1_2293240"/>
      <w:bookmarkEnd w:id="3872"/>
      <w:bookmarkEnd w:id="3873"/>
      <w:r>
        <w:rPr>
          <w:rFonts w:hint="cs"/>
          <w:rtl/>
          <w:lang w:eastAsia="he-IL"/>
        </w:rPr>
        <w:t>שאלתי אותם אם הם יכולים</w:t>
      </w:r>
      <w:bookmarkStart w:id="3874" w:name="_ETM_Q1_2290100"/>
      <w:bookmarkEnd w:id="3874"/>
      <w:r>
        <w:rPr>
          <w:rFonts w:hint="cs"/>
          <w:rtl/>
          <w:lang w:eastAsia="he-IL"/>
        </w:rPr>
        <w:t xml:space="preserve"> לעמוד בזה והם אמרו לא.</w:t>
      </w:r>
    </w:p>
    <w:p w14:paraId="7DFEC9B8" w14:textId="77777777" w:rsidR="008F42AA" w:rsidRDefault="008F42AA" w:rsidP="00ED2CCC">
      <w:pPr>
        <w:rPr>
          <w:rtl/>
          <w:lang w:eastAsia="he-IL"/>
        </w:rPr>
      </w:pPr>
      <w:bookmarkStart w:id="3875" w:name="_ETM_Q1_2298145"/>
      <w:bookmarkStart w:id="3876" w:name="_ETM_Q1_2298185"/>
      <w:bookmarkEnd w:id="3875"/>
      <w:bookmarkEnd w:id="3876"/>
    </w:p>
    <w:p w14:paraId="7A2097EF" w14:textId="6E33C91A" w:rsidR="008F42AA" w:rsidRDefault="008F42AA" w:rsidP="008F42AA">
      <w:pPr>
        <w:pStyle w:val="a4"/>
        <w:keepNext/>
        <w:rPr>
          <w:rtl/>
        </w:rPr>
      </w:pPr>
      <w:bookmarkStart w:id="3877" w:name="ET_speaker_נעה_בן_שבת_662"/>
      <w:r w:rsidRPr="008F42AA">
        <w:rPr>
          <w:rStyle w:val="TagStyle"/>
          <w:rtl/>
        </w:rPr>
        <w:t xml:space="preserve"> &lt;&lt; דובר &gt;&gt; </w:t>
      </w:r>
      <w:r>
        <w:rPr>
          <w:rtl/>
        </w:rPr>
        <w:t>נעה בן שבת:</w:t>
      </w:r>
      <w:r w:rsidRPr="008F42AA">
        <w:rPr>
          <w:rStyle w:val="TagStyle"/>
          <w:rtl/>
        </w:rPr>
        <w:t xml:space="preserve"> &lt;&lt; דובר &gt;&gt;</w:t>
      </w:r>
      <w:r w:rsidR="00DB293F">
        <w:rPr>
          <w:rtl/>
        </w:rPr>
        <w:t xml:space="preserve"> </w:t>
      </w:r>
      <w:bookmarkEnd w:id="3877"/>
    </w:p>
    <w:p w14:paraId="753877C6" w14:textId="77777777" w:rsidR="008F42AA" w:rsidRDefault="008F42AA" w:rsidP="008F42AA">
      <w:pPr>
        <w:pStyle w:val="KeepWithNext"/>
        <w:rPr>
          <w:rtl/>
          <w:lang w:eastAsia="he-IL"/>
        </w:rPr>
      </w:pPr>
    </w:p>
    <w:p w14:paraId="3057CA4D" w14:textId="41277807" w:rsidR="008F42AA" w:rsidRDefault="008F42AA" w:rsidP="008F42AA">
      <w:pPr>
        <w:rPr>
          <w:rtl/>
          <w:lang w:eastAsia="he-IL"/>
        </w:rPr>
      </w:pPr>
      <w:r>
        <w:rPr>
          <w:rFonts w:hint="cs"/>
          <w:rtl/>
          <w:lang w:eastAsia="he-IL"/>
        </w:rPr>
        <w:t xml:space="preserve">המועד של התקנת התקנות יקדם למועד </w:t>
      </w:r>
      <w:bookmarkStart w:id="3878" w:name="_ETM_Q1_2300246"/>
      <w:bookmarkEnd w:id="3878"/>
      <w:r>
        <w:rPr>
          <w:rFonts w:hint="cs"/>
          <w:rtl/>
          <w:lang w:eastAsia="he-IL"/>
        </w:rPr>
        <w:t>הפקיעה של ההוראה שפוטרת</w:t>
      </w:r>
      <w:r w:rsidR="007436CA">
        <w:rPr>
          <w:rFonts w:hint="cs"/>
          <w:rtl/>
          <w:lang w:eastAsia="he-IL"/>
        </w:rPr>
        <w:t xml:space="preserve"> </w:t>
      </w:r>
      <w:r>
        <w:rPr>
          <w:rFonts w:hint="cs"/>
          <w:rtl/>
          <w:lang w:eastAsia="he-IL"/>
        </w:rPr>
        <w:t>מסימון אלרגנים. אז אנחנו</w:t>
      </w:r>
      <w:bookmarkStart w:id="3879" w:name="_ETM_Q1_2308627"/>
      <w:bookmarkEnd w:id="3879"/>
      <w:r>
        <w:rPr>
          <w:rFonts w:hint="cs"/>
          <w:rtl/>
          <w:lang w:eastAsia="he-IL"/>
        </w:rPr>
        <w:t xml:space="preserve"> נהיה בטוחים. השר ידע שהוא מפר את ההוראה לקבוע תקנות ושיש סיכון.</w:t>
      </w:r>
      <w:r w:rsidR="007436CA">
        <w:rPr>
          <w:rFonts w:hint="cs"/>
          <w:rtl/>
          <w:lang w:eastAsia="he-IL"/>
        </w:rPr>
        <w:t xml:space="preserve"> </w:t>
      </w:r>
      <w:r>
        <w:rPr>
          <w:rFonts w:hint="cs"/>
          <w:rtl/>
          <w:lang w:eastAsia="he-IL"/>
        </w:rPr>
        <w:t>כרגע אלה שבע שנים.</w:t>
      </w:r>
    </w:p>
    <w:p w14:paraId="7E669429" w14:textId="77777777" w:rsidR="008F42AA" w:rsidRDefault="008F42AA" w:rsidP="008F42AA">
      <w:pPr>
        <w:rPr>
          <w:rtl/>
          <w:lang w:eastAsia="he-IL"/>
        </w:rPr>
      </w:pPr>
      <w:bookmarkStart w:id="3880" w:name="_ETM_Q1_2320761"/>
      <w:bookmarkStart w:id="3881" w:name="_ETM_Q1_2320804"/>
      <w:bookmarkEnd w:id="3880"/>
      <w:bookmarkEnd w:id="3881"/>
    </w:p>
    <w:p w14:paraId="2B1B1AD1" w14:textId="2A8B7D1B" w:rsidR="008F42AA" w:rsidRDefault="008F42AA" w:rsidP="008F42AA">
      <w:pPr>
        <w:pStyle w:val="af9"/>
        <w:keepNext/>
        <w:rPr>
          <w:rtl/>
          <w:lang w:eastAsia="he-IL"/>
        </w:rPr>
      </w:pPr>
      <w:bookmarkStart w:id="3882" w:name="ET_guest_גל_ברנס_663"/>
      <w:r w:rsidRPr="008F42AA">
        <w:rPr>
          <w:rStyle w:val="TagStyle"/>
          <w:rtl/>
        </w:rPr>
        <w:t xml:space="preserve"> &lt;&lt; אורח &gt;&gt; </w:t>
      </w:r>
      <w:r>
        <w:rPr>
          <w:rtl/>
          <w:lang w:eastAsia="he-IL"/>
        </w:rPr>
        <w:t>גל ברנס:</w:t>
      </w:r>
      <w:r w:rsidRPr="008F42AA">
        <w:rPr>
          <w:rStyle w:val="TagStyle"/>
          <w:rtl/>
        </w:rPr>
        <w:t xml:space="preserve"> &lt;&lt; אורח &gt;&gt;</w:t>
      </w:r>
      <w:r w:rsidR="00DB293F">
        <w:rPr>
          <w:rtl/>
          <w:lang w:eastAsia="he-IL"/>
        </w:rPr>
        <w:t xml:space="preserve"> </w:t>
      </w:r>
      <w:bookmarkEnd w:id="3882"/>
    </w:p>
    <w:p w14:paraId="4299FDCF" w14:textId="77777777" w:rsidR="008F42AA" w:rsidRDefault="008F42AA" w:rsidP="008F42AA">
      <w:pPr>
        <w:pStyle w:val="KeepWithNext"/>
        <w:rPr>
          <w:rtl/>
          <w:lang w:eastAsia="he-IL"/>
        </w:rPr>
      </w:pPr>
    </w:p>
    <w:p w14:paraId="1D721E19" w14:textId="17D568F8" w:rsidR="008F42AA" w:rsidRDefault="008F42AA" w:rsidP="008F42AA">
      <w:pPr>
        <w:rPr>
          <w:rtl/>
          <w:lang w:eastAsia="he-IL"/>
        </w:rPr>
      </w:pPr>
      <w:r>
        <w:rPr>
          <w:rFonts w:hint="cs"/>
          <w:rtl/>
          <w:lang w:eastAsia="he-IL"/>
        </w:rPr>
        <w:t xml:space="preserve">לדעתנו </w:t>
      </w:r>
      <w:bookmarkStart w:id="3883" w:name="_ETM_Q1_2319814"/>
      <w:bookmarkEnd w:id="3883"/>
      <w:r>
        <w:rPr>
          <w:rFonts w:hint="cs"/>
          <w:rtl/>
          <w:lang w:eastAsia="he-IL"/>
        </w:rPr>
        <w:t xml:space="preserve">הפקיעה לא אמורה להיות. היא לא יכולה לבוא בלי </w:t>
      </w:r>
      <w:bookmarkStart w:id="3884" w:name="_ETM_Q1_2324161"/>
      <w:bookmarkEnd w:id="3884"/>
      <w:r>
        <w:rPr>
          <w:rFonts w:hint="cs"/>
          <w:rtl/>
          <w:lang w:eastAsia="he-IL"/>
        </w:rPr>
        <w:t>הסדר של תקנות.</w:t>
      </w:r>
    </w:p>
    <w:p w14:paraId="363E158F" w14:textId="77777777" w:rsidR="008F42AA" w:rsidRDefault="008F42AA" w:rsidP="008F42AA">
      <w:pPr>
        <w:rPr>
          <w:rtl/>
          <w:lang w:eastAsia="he-IL"/>
        </w:rPr>
      </w:pPr>
      <w:bookmarkStart w:id="3885" w:name="_ETM_Q1_2324911"/>
      <w:bookmarkStart w:id="3886" w:name="_ETM_Q1_2324947"/>
      <w:bookmarkStart w:id="3887" w:name="_ETM_Q1_2325679"/>
      <w:bookmarkEnd w:id="3885"/>
      <w:bookmarkEnd w:id="3886"/>
      <w:bookmarkEnd w:id="3887"/>
    </w:p>
    <w:p w14:paraId="221DF970" w14:textId="164BFC8B" w:rsidR="008F42AA" w:rsidRDefault="008F42AA" w:rsidP="008F42AA">
      <w:pPr>
        <w:pStyle w:val="a4"/>
        <w:keepNext/>
        <w:rPr>
          <w:rtl/>
        </w:rPr>
      </w:pPr>
      <w:bookmarkStart w:id="3888" w:name="ET_speaker_נעה_בן_שבת_664"/>
      <w:r w:rsidRPr="008F42AA">
        <w:rPr>
          <w:rStyle w:val="TagStyle"/>
          <w:rtl/>
        </w:rPr>
        <w:t xml:space="preserve"> &lt;&lt; דובר &gt;&gt; </w:t>
      </w:r>
      <w:r>
        <w:rPr>
          <w:rtl/>
        </w:rPr>
        <w:t>נעה בן שבת:</w:t>
      </w:r>
      <w:r w:rsidRPr="008F42AA">
        <w:rPr>
          <w:rStyle w:val="TagStyle"/>
          <w:rtl/>
        </w:rPr>
        <w:t xml:space="preserve"> &lt;&lt; דובר &gt;&gt;</w:t>
      </w:r>
      <w:r w:rsidR="00DB293F">
        <w:rPr>
          <w:rtl/>
        </w:rPr>
        <w:t xml:space="preserve"> </w:t>
      </w:r>
      <w:bookmarkEnd w:id="3888"/>
    </w:p>
    <w:p w14:paraId="7C149695" w14:textId="77777777" w:rsidR="008F42AA" w:rsidRDefault="008F42AA" w:rsidP="008F42AA">
      <w:pPr>
        <w:pStyle w:val="KeepWithNext"/>
        <w:rPr>
          <w:rtl/>
          <w:lang w:eastAsia="he-IL"/>
        </w:rPr>
      </w:pPr>
    </w:p>
    <w:p w14:paraId="3CF2EFC9" w14:textId="38683AF3" w:rsidR="008F42AA" w:rsidRDefault="008F42AA" w:rsidP="008F42AA">
      <w:pPr>
        <w:rPr>
          <w:rtl/>
          <w:lang w:eastAsia="he-IL"/>
        </w:rPr>
      </w:pPr>
      <w:bookmarkStart w:id="3889" w:name="_ETM_Q1_2325944"/>
      <w:bookmarkStart w:id="3890" w:name="_ETM_Q1_2325976"/>
      <w:bookmarkEnd w:id="3889"/>
      <w:bookmarkEnd w:id="3890"/>
      <w:r>
        <w:rPr>
          <w:rFonts w:hint="cs"/>
          <w:rtl/>
          <w:lang w:eastAsia="he-IL"/>
        </w:rPr>
        <w:t>בסדר, לכן נאמר שהתקנות הראשונות יהיו קודמות</w:t>
      </w:r>
      <w:bookmarkStart w:id="3891" w:name="_ETM_Q1_2329311"/>
      <w:bookmarkEnd w:id="3891"/>
      <w:r>
        <w:rPr>
          <w:rFonts w:hint="cs"/>
          <w:rtl/>
          <w:lang w:eastAsia="he-IL"/>
        </w:rPr>
        <w:t>.</w:t>
      </w:r>
    </w:p>
    <w:p w14:paraId="6C846CFC" w14:textId="77777777" w:rsidR="008F42AA" w:rsidRDefault="008F42AA" w:rsidP="008F42AA">
      <w:pPr>
        <w:rPr>
          <w:rtl/>
          <w:lang w:eastAsia="he-IL"/>
        </w:rPr>
      </w:pPr>
      <w:bookmarkStart w:id="3892" w:name="_ETM_Q1_2326082"/>
      <w:bookmarkStart w:id="3893" w:name="_ETM_Q1_2326118"/>
      <w:bookmarkEnd w:id="3892"/>
      <w:bookmarkEnd w:id="3893"/>
    </w:p>
    <w:p w14:paraId="0E8F598A" w14:textId="0F83A49B" w:rsidR="008F42AA" w:rsidRDefault="008F42AA" w:rsidP="008F42AA">
      <w:pPr>
        <w:pStyle w:val="af9"/>
        <w:keepNext/>
        <w:rPr>
          <w:rtl/>
          <w:lang w:eastAsia="he-IL"/>
        </w:rPr>
      </w:pPr>
      <w:bookmarkStart w:id="3894" w:name="ET_guest_גל_ברנס_665"/>
      <w:r w:rsidRPr="008F42AA">
        <w:rPr>
          <w:rStyle w:val="TagStyle"/>
          <w:rtl/>
        </w:rPr>
        <w:t xml:space="preserve"> &lt;&lt; אורח &gt;&gt; </w:t>
      </w:r>
      <w:r>
        <w:rPr>
          <w:rtl/>
          <w:lang w:eastAsia="he-IL"/>
        </w:rPr>
        <w:t>גל ברנס:</w:t>
      </w:r>
      <w:r w:rsidRPr="008F42AA">
        <w:rPr>
          <w:rStyle w:val="TagStyle"/>
          <w:rtl/>
        </w:rPr>
        <w:t xml:space="preserve"> &lt;&lt; אורח &gt;&gt;</w:t>
      </w:r>
      <w:r w:rsidR="00DB293F">
        <w:rPr>
          <w:rtl/>
          <w:lang w:eastAsia="he-IL"/>
        </w:rPr>
        <w:t xml:space="preserve"> </w:t>
      </w:r>
      <w:bookmarkEnd w:id="3894"/>
    </w:p>
    <w:p w14:paraId="54AB4C7B" w14:textId="77777777" w:rsidR="008F42AA" w:rsidRDefault="008F42AA" w:rsidP="008F42AA">
      <w:pPr>
        <w:pStyle w:val="KeepWithNext"/>
        <w:rPr>
          <w:rtl/>
          <w:lang w:eastAsia="he-IL"/>
        </w:rPr>
      </w:pPr>
    </w:p>
    <w:p w14:paraId="416C6778" w14:textId="7F2E2217" w:rsidR="008F42AA" w:rsidRDefault="008F42AA" w:rsidP="008F42AA">
      <w:pPr>
        <w:rPr>
          <w:rtl/>
          <w:lang w:eastAsia="he-IL"/>
        </w:rPr>
      </w:pPr>
      <w:r>
        <w:rPr>
          <w:rFonts w:hint="cs"/>
          <w:rtl/>
          <w:lang w:eastAsia="he-IL"/>
        </w:rPr>
        <w:t xml:space="preserve">על זה אמר משרד הבריאות שהוא צריך שבע שנים. אפשר </w:t>
      </w:r>
      <w:bookmarkStart w:id="3895" w:name="_ETM_Q1_2333076"/>
      <w:bookmarkEnd w:id="3895"/>
      <w:r>
        <w:rPr>
          <w:rFonts w:hint="cs"/>
          <w:rtl/>
          <w:lang w:eastAsia="he-IL"/>
        </w:rPr>
        <w:t>שבע ושמונה. אני עדיין חושב שזה</w:t>
      </w:r>
      <w:r w:rsidR="007436CA">
        <w:rPr>
          <w:rFonts w:hint="cs"/>
          <w:rtl/>
          <w:lang w:eastAsia="he-IL"/>
        </w:rPr>
        <w:t xml:space="preserve"> </w:t>
      </w:r>
      <w:r>
        <w:rPr>
          <w:rFonts w:hint="cs"/>
          <w:rtl/>
          <w:lang w:eastAsia="he-IL"/>
        </w:rPr>
        <w:t xml:space="preserve">סיכון </w:t>
      </w:r>
      <w:bookmarkStart w:id="3896" w:name="_ETM_Q1_2329275"/>
      <w:bookmarkEnd w:id="3896"/>
      <w:r>
        <w:rPr>
          <w:rFonts w:hint="cs"/>
          <w:rtl/>
          <w:lang w:eastAsia="he-IL"/>
        </w:rPr>
        <w:t xml:space="preserve">מאוד גדול לציבור. נעה, אולי אפשר שבע ושמונה. </w:t>
      </w:r>
      <w:bookmarkStart w:id="3897" w:name="_ETM_Q1_2345037"/>
      <w:bookmarkEnd w:id="3897"/>
      <w:r>
        <w:rPr>
          <w:rFonts w:hint="cs"/>
          <w:rtl/>
          <w:lang w:eastAsia="he-IL"/>
        </w:rPr>
        <w:t xml:space="preserve">הסיכון כאן, בשונה ממקרים אחרים שזאת סתם הוראה, </w:t>
      </w:r>
      <w:bookmarkStart w:id="3898" w:name="_ETM_Q1_2346005"/>
      <w:bookmarkEnd w:id="3898"/>
      <w:r>
        <w:rPr>
          <w:rFonts w:hint="cs"/>
          <w:rtl/>
          <w:lang w:eastAsia="he-IL"/>
        </w:rPr>
        <w:t>הוא גדול.</w:t>
      </w:r>
    </w:p>
    <w:p w14:paraId="7A2F085E" w14:textId="77777777" w:rsidR="008F42AA" w:rsidRDefault="008F42AA" w:rsidP="008F42AA">
      <w:pPr>
        <w:rPr>
          <w:rtl/>
          <w:lang w:eastAsia="he-IL"/>
        </w:rPr>
      </w:pPr>
      <w:bookmarkStart w:id="3899" w:name="_ETM_Q1_2350285"/>
      <w:bookmarkStart w:id="3900" w:name="_ETM_Q1_2350324"/>
      <w:bookmarkEnd w:id="3899"/>
      <w:bookmarkEnd w:id="3900"/>
    </w:p>
    <w:p w14:paraId="152AE123" w14:textId="0828FE6F" w:rsidR="008F42AA" w:rsidRDefault="008F42AA" w:rsidP="008F42AA">
      <w:pPr>
        <w:pStyle w:val="a4"/>
        <w:keepNext/>
        <w:rPr>
          <w:rtl/>
        </w:rPr>
      </w:pPr>
      <w:bookmarkStart w:id="3901" w:name="ET_speaker_נעה_בן_שבת_666"/>
      <w:r w:rsidRPr="008F42AA">
        <w:rPr>
          <w:rStyle w:val="TagStyle"/>
          <w:rtl/>
        </w:rPr>
        <w:t xml:space="preserve"> &lt;&lt; דובר &gt;&gt; </w:t>
      </w:r>
      <w:r>
        <w:rPr>
          <w:rtl/>
        </w:rPr>
        <w:t>נעה בן שבת:</w:t>
      </w:r>
      <w:r w:rsidRPr="008F42AA">
        <w:rPr>
          <w:rStyle w:val="TagStyle"/>
          <w:rtl/>
        </w:rPr>
        <w:t xml:space="preserve"> &lt;&lt; דובר &gt;&gt;</w:t>
      </w:r>
      <w:r w:rsidR="00DB293F">
        <w:rPr>
          <w:rtl/>
        </w:rPr>
        <w:t xml:space="preserve"> </w:t>
      </w:r>
      <w:bookmarkEnd w:id="3901"/>
    </w:p>
    <w:p w14:paraId="525C5EDE" w14:textId="77777777" w:rsidR="008F42AA" w:rsidRDefault="008F42AA" w:rsidP="008F42AA">
      <w:pPr>
        <w:pStyle w:val="KeepWithNext"/>
        <w:rPr>
          <w:rtl/>
          <w:lang w:eastAsia="he-IL"/>
        </w:rPr>
      </w:pPr>
    </w:p>
    <w:p w14:paraId="4E8EDFEE" w14:textId="09610C2B" w:rsidR="008F42AA" w:rsidRDefault="008F42AA" w:rsidP="008F42AA">
      <w:pPr>
        <w:rPr>
          <w:rtl/>
          <w:lang w:eastAsia="he-IL"/>
        </w:rPr>
      </w:pPr>
      <w:r>
        <w:rPr>
          <w:rFonts w:hint="cs"/>
          <w:rtl/>
          <w:lang w:eastAsia="he-IL"/>
        </w:rPr>
        <w:t>אני מציעה שמועד התקנות הראשונות יקדם לפחות</w:t>
      </w:r>
      <w:bookmarkStart w:id="3902" w:name="_ETM_Q1_2357787"/>
      <w:bookmarkEnd w:id="3902"/>
      <w:r>
        <w:rPr>
          <w:rFonts w:hint="cs"/>
          <w:rtl/>
          <w:lang w:eastAsia="he-IL"/>
        </w:rPr>
        <w:t xml:space="preserve"> בשנה למועד הפקיעה בתוקף של ההוראה כדי שלשר יהיה </w:t>
      </w:r>
      <w:bookmarkStart w:id="3903" w:name="_ETM_Q1_2360671"/>
      <w:bookmarkEnd w:id="3903"/>
      <w:r>
        <w:rPr>
          <w:rFonts w:hint="cs"/>
          <w:rtl/>
          <w:lang w:eastAsia="he-IL"/>
        </w:rPr>
        <w:t>זמן. אם הוא רואה שהוא לא מגיע לתקנו</w:t>
      </w:r>
      <w:bookmarkStart w:id="3904" w:name="_ETM_Q1_2363299"/>
      <w:bookmarkEnd w:id="3904"/>
      <w:r>
        <w:rPr>
          <w:rFonts w:hint="cs"/>
          <w:rtl/>
          <w:lang w:eastAsia="he-IL"/>
        </w:rPr>
        <w:t>ת ראשונות, כבר מ</w:t>
      </w:r>
      <w:bookmarkStart w:id="3905" w:name="_ETM_Q1_2364682"/>
      <w:bookmarkEnd w:id="3905"/>
      <w:r>
        <w:rPr>
          <w:rFonts w:hint="cs"/>
          <w:rtl/>
          <w:lang w:eastAsia="he-IL"/>
        </w:rPr>
        <w:t>ראש יש לו שנה עם הבחירות וכל מיני אירועים</w:t>
      </w:r>
      <w:bookmarkStart w:id="3906" w:name="_ETM_Q1_2368001"/>
      <w:bookmarkEnd w:id="3906"/>
      <w:r>
        <w:rPr>
          <w:rFonts w:hint="cs"/>
          <w:rtl/>
          <w:lang w:eastAsia="he-IL"/>
        </w:rPr>
        <w:t xml:space="preserve"> כדי לדחות את התוקף של ההוראה.</w:t>
      </w:r>
    </w:p>
    <w:p w14:paraId="3B8BADE9" w14:textId="77777777" w:rsidR="008F42AA" w:rsidRDefault="008F42AA" w:rsidP="008F42AA">
      <w:pPr>
        <w:rPr>
          <w:rtl/>
          <w:lang w:eastAsia="he-IL"/>
        </w:rPr>
      </w:pPr>
      <w:bookmarkStart w:id="3907" w:name="_ETM_Q1_2377210"/>
      <w:bookmarkStart w:id="3908" w:name="_ETM_Q1_2377246"/>
      <w:bookmarkEnd w:id="3907"/>
      <w:bookmarkEnd w:id="3908"/>
    </w:p>
    <w:p w14:paraId="051ACE0B" w14:textId="7EF2C473" w:rsidR="008F42AA" w:rsidRDefault="008F42AA" w:rsidP="008F42AA">
      <w:pPr>
        <w:pStyle w:val="af9"/>
        <w:keepNext/>
        <w:rPr>
          <w:rtl/>
          <w:lang w:eastAsia="he-IL"/>
        </w:rPr>
      </w:pPr>
      <w:bookmarkStart w:id="3909" w:name="ET_guest_גל_ברנס_667"/>
      <w:r w:rsidRPr="008F42AA">
        <w:rPr>
          <w:rStyle w:val="TagStyle"/>
          <w:rtl/>
        </w:rPr>
        <w:t xml:space="preserve"> &lt;&lt; אורח &gt;&gt; </w:t>
      </w:r>
      <w:r>
        <w:rPr>
          <w:rtl/>
          <w:lang w:eastAsia="he-IL"/>
        </w:rPr>
        <w:t>גל ברנס:</w:t>
      </w:r>
      <w:r w:rsidRPr="008F42AA">
        <w:rPr>
          <w:rStyle w:val="TagStyle"/>
          <w:rtl/>
        </w:rPr>
        <w:t xml:space="preserve"> &lt;&lt; אורח &gt;&gt;</w:t>
      </w:r>
      <w:r w:rsidR="00DB293F">
        <w:rPr>
          <w:rtl/>
          <w:lang w:eastAsia="he-IL"/>
        </w:rPr>
        <w:t xml:space="preserve"> </w:t>
      </w:r>
      <w:bookmarkEnd w:id="3909"/>
    </w:p>
    <w:p w14:paraId="3CB861C1" w14:textId="77777777" w:rsidR="008F42AA" w:rsidRDefault="008F42AA" w:rsidP="008F42AA">
      <w:pPr>
        <w:pStyle w:val="KeepWithNext"/>
        <w:rPr>
          <w:rtl/>
          <w:lang w:eastAsia="he-IL"/>
        </w:rPr>
      </w:pPr>
    </w:p>
    <w:p w14:paraId="56E368FC" w14:textId="175E5E44" w:rsidR="008F42AA" w:rsidRDefault="008F42AA" w:rsidP="008F42AA">
      <w:pPr>
        <w:rPr>
          <w:rtl/>
          <w:lang w:eastAsia="he-IL"/>
        </w:rPr>
      </w:pPr>
      <w:r>
        <w:rPr>
          <w:rFonts w:hint="cs"/>
          <w:rtl/>
          <w:lang w:eastAsia="he-IL"/>
        </w:rPr>
        <w:t xml:space="preserve">יכול להיות שהתקנות בכלל </w:t>
      </w:r>
      <w:bookmarkStart w:id="3910" w:name="_ETM_Q1_2381961"/>
      <w:bookmarkEnd w:id="3910"/>
      <w:r>
        <w:rPr>
          <w:rFonts w:hint="cs"/>
          <w:rtl/>
          <w:lang w:eastAsia="he-IL"/>
        </w:rPr>
        <w:t xml:space="preserve">לא ירצו את החובה הזאת. אנחנו אומרים שיכול להיות </w:t>
      </w:r>
      <w:bookmarkStart w:id="3911" w:name="_ETM_Q1_2382675"/>
      <w:bookmarkEnd w:id="3911"/>
      <w:r>
        <w:rPr>
          <w:rFonts w:hint="cs"/>
          <w:rtl/>
          <w:lang w:eastAsia="he-IL"/>
        </w:rPr>
        <w:t xml:space="preserve">שהתקנות ירצו את החובה ויכול להיות שהתקנות </w:t>
      </w:r>
      <w:bookmarkStart w:id="3912" w:name="_ETM_Q1_2380815"/>
      <w:bookmarkEnd w:id="3912"/>
      <w:r>
        <w:rPr>
          <w:rFonts w:hint="cs"/>
          <w:rtl/>
          <w:lang w:eastAsia="he-IL"/>
        </w:rPr>
        <w:t>ירצו חובה בצורה אחרת.</w:t>
      </w:r>
    </w:p>
    <w:p w14:paraId="52E701F3" w14:textId="77777777" w:rsidR="008F42AA" w:rsidRDefault="008F42AA" w:rsidP="008F42AA">
      <w:pPr>
        <w:rPr>
          <w:rtl/>
          <w:lang w:eastAsia="he-IL"/>
        </w:rPr>
      </w:pPr>
      <w:bookmarkStart w:id="3913" w:name="_ETM_Q1_2385963"/>
      <w:bookmarkStart w:id="3914" w:name="_ETM_Q1_2386002"/>
      <w:bookmarkEnd w:id="3913"/>
      <w:bookmarkEnd w:id="3914"/>
    </w:p>
    <w:p w14:paraId="2E70CA78" w14:textId="141A8F20" w:rsidR="008F42AA" w:rsidRDefault="008F42AA" w:rsidP="008F42AA">
      <w:pPr>
        <w:pStyle w:val="a4"/>
        <w:keepNext/>
        <w:rPr>
          <w:rtl/>
        </w:rPr>
      </w:pPr>
      <w:bookmarkStart w:id="3915" w:name="ET_speaker_נעה_בן_שבת_668"/>
      <w:r w:rsidRPr="008F42AA">
        <w:rPr>
          <w:rStyle w:val="TagStyle"/>
          <w:rtl/>
        </w:rPr>
        <w:t xml:space="preserve"> &lt;&lt; דובר &gt;&gt; </w:t>
      </w:r>
      <w:r>
        <w:rPr>
          <w:rtl/>
        </w:rPr>
        <w:t>נעה בן שבת:</w:t>
      </w:r>
      <w:r w:rsidRPr="008F42AA">
        <w:rPr>
          <w:rStyle w:val="TagStyle"/>
          <w:rtl/>
        </w:rPr>
        <w:t xml:space="preserve"> &lt;&lt; דובר &gt;&gt;</w:t>
      </w:r>
      <w:r w:rsidR="00DB293F">
        <w:rPr>
          <w:rtl/>
        </w:rPr>
        <w:t xml:space="preserve"> </w:t>
      </w:r>
      <w:bookmarkEnd w:id="3915"/>
    </w:p>
    <w:p w14:paraId="45795A56" w14:textId="77777777" w:rsidR="008F42AA" w:rsidRDefault="008F42AA" w:rsidP="008F42AA">
      <w:pPr>
        <w:pStyle w:val="KeepWithNext"/>
        <w:rPr>
          <w:rtl/>
          <w:lang w:eastAsia="he-IL"/>
        </w:rPr>
      </w:pPr>
    </w:p>
    <w:p w14:paraId="0F22EAF3" w14:textId="2F91F94F" w:rsidR="008F42AA" w:rsidRDefault="008F42AA" w:rsidP="008F42AA">
      <w:pPr>
        <w:rPr>
          <w:rtl/>
          <w:lang w:eastAsia="he-IL"/>
        </w:rPr>
      </w:pPr>
      <w:r>
        <w:rPr>
          <w:rFonts w:hint="cs"/>
          <w:rtl/>
          <w:lang w:eastAsia="he-IL"/>
        </w:rPr>
        <w:t>בסדר, אז הם יביאו בצו.</w:t>
      </w:r>
    </w:p>
    <w:p w14:paraId="7068010C" w14:textId="77777777" w:rsidR="008F42AA" w:rsidRDefault="008F42AA" w:rsidP="008F42AA">
      <w:pPr>
        <w:rPr>
          <w:rtl/>
          <w:lang w:eastAsia="he-IL"/>
        </w:rPr>
      </w:pPr>
      <w:bookmarkStart w:id="3916" w:name="_ETM_Q1_2388782"/>
      <w:bookmarkStart w:id="3917" w:name="_ETM_Q1_2388817"/>
      <w:bookmarkEnd w:id="3916"/>
      <w:bookmarkEnd w:id="3917"/>
    </w:p>
    <w:p w14:paraId="6BF0E278" w14:textId="1F6DF8B7" w:rsidR="008F42AA" w:rsidRDefault="008F42AA" w:rsidP="008F42AA">
      <w:pPr>
        <w:pStyle w:val="af9"/>
        <w:keepNext/>
        <w:rPr>
          <w:rtl/>
          <w:lang w:eastAsia="he-IL"/>
        </w:rPr>
      </w:pPr>
      <w:bookmarkStart w:id="3918" w:name="ET_guest_גל_ברנס_669"/>
      <w:r w:rsidRPr="008F42AA">
        <w:rPr>
          <w:rStyle w:val="TagStyle"/>
          <w:rtl/>
        </w:rPr>
        <w:t xml:space="preserve"> &lt;&lt; אורח &gt;&gt; </w:t>
      </w:r>
      <w:r>
        <w:rPr>
          <w:rtl/>
          <w:lang w:eastAsia="he-IL"/>
        </w:rPr>
        <w:t>גל ברנס:</w:t>
      </w:r>
      <w:r w:rsidRPr="008F42AA">
        <w:rPr>
          <w:rStyle w:val="TagStyle"/>
          <w:rtl/>
        </w:rPr>
        <w:t xml:space="preserve"> &lt;&lt; אורח &gt;&gt;</w:t>
      </w:r>
      <w:r w:rsidR="00DB293F">
        <w:rPr>
          <w:rtl/>
          <w:lang w:eastAsia="he-IL"/>
        </w:rPr>
        <w:t xml:space="preserve"> </w:t>
      </w:r>
      <w:bookmarkEnd w:id="3918"/>
    </w:p>
    <w:p w14:paraId="1EFD8EF2" w14:textId="77777777" w:rsidR="008F42AA" w:rsidRDefault="008F42AA" w:rsidP="008F42AA">
      <w:pPr>
        <w:pStyle w:val="KeepWithNext"/>
        <w:rPr>
          <w:rtl/>
          <w:lang w:eastAsia="he-IL"/>
        </w:rPr>
      </w:pPr>
    </w:p>
    <w:p w14:paraId="3D037E43" w14:textId="546D5CBC" w:rsidR="008F42AA" w:rsidRDefault="008F42AA" w:rsidP="008F42AA">
      <w:pPr>
        <w:rPr>
          <w:rtl/>
          <w:lang w:eastAsia="he-IL"/>
        </w:rPr>
      </w:pPr>
      <w:r>
        <w:rPr>
          <w:rFonts w:hint="cs"/>
          <w:rtl/>
          <w:lang w:eastAsia="he-IL"/>
        </w:rPr>
        <w:t xml:space="preserve">אני </w:t>
      </w:r>
      <w:bookmarkStart w:id="3919" w:name="_ETM_Q1_2388377"/>
      <w:bookmarkEnd w:id="3919"/>
      <w:r>
        <w:rPr>
          <w:rFonts w:hint="cs"/>
          <w:rtl/>
          <w:lang w:eastAsia="he-IL"/>
        </w:rPr>
        <w:t>אומר יותר זה. הנושא הזה כרגע ממש על השולחן.</w:t>
      </w:r>
      <w:bookmarkStart w:id="3920" w:name="_ETM_Q1_2390949"/>
      <w:bookmarkEnd w:id="3920"/>
      <w:r>
        <w:rPr>
          <w:rFonts w:hint="cs"/>
          <w:rtl/>
          <w:lang w:eastAsia="he-IL"/>
        </w:rPr>
        <w:t xml:space="preserve"> הוא נדון בנושא של רישוי עסקים בכל </w:t>
      </w:r>
      <w:bookmarkStart w:id="3921" w:name="_ETM_Q1_2392138"/>
      <w:bookmarkEnd w:id="3921"/>
      <w:r>
        <w:rPr>
          <w:rFonts w:hint="cs"/>
          <w:rtl/>
          <w:lang w:eastAsia="he-IL"/>
        </w:rPr>
        <w:t xml:space="preserve">בתי האוכל במדינה. יש צוות מקצועי בהובלת משרד הבריאות </w:t>
      </w:r>
      <w:bookmarkStart w:id="3922" w:name="_ETM_Q1_2399007"/>
      <w:bookmarkEnd w:id="3922"/>
      <w:r>
        <w:rPr>
          <w:rFonts w:hint="cs"/>
          <w:rtl/>
          <w:lang w:eastAsia="he-IL"/>
        </w:rPr>
        <w:t>שבוחן את הדבר הזה.</w:t>
      </w:r>
    </w:p>
    <w:p w14:paraId="0C3584F4" w14:textId="77777777" w:rsidR="008F42AA" w:rsidRDefault="008F42AA" w:rsidP="008F42AA">
      <w:pPr>
        <w:rPr>
          <w:rtl/>
          <w:lang w:eastAsia="he-IL"/>
        </w:rPr>
      </w:pPr>
      <w:bookmarkStart w:id="3923" w:name="_ETM_Q1_2397228"/>
      <w:bookmarkStart w:id="3924" w:name="_ETM_Q1_2397267"/>
      <w:bookmarkStart w:id="3925" w:name="_ETM_Q1_2397932"/>
      <w:bookmarkEnd w:id="3923"/>
      <w:bookmarkEnd w:id="3924"/>
      <w:bookmarkEnd w:id="3925"/>
    </w:p>
    <w:p w14:paraId="6011CDDF" w14:textId="52D72349" w:rsidR="008F42AA" w:rsidRDefault="008F42AA" w:rsidP="008F42AA">
      <w:pPr>
        <w:pStyle w:val="a4"/>
        <w:keepNext/>
        <w:rPr>
          <w:rtl/>
        </w:rPr>
      </w:pPr>
      <w:bookmarkStart w:id="3926" w:name="ET_speaker_נעה_בן_שבת_670"/>
      <w:r w:rsidRPr="008F42AA">
        <w:rPr>
          <w:rStyle w:val="TagStyle"/>
          <w:rtl/>
        </w:rPr>
        <w:t xml:space="preserve"> &lt;&lt; דובר &gt;&gt; </w:t>
      </w:r>
      <w:r>
        <w:rPr>
          <w:rtl/>
        </w:rPr>
        <w:t>נעה בן שבת:</w:t>
      </w:r>
      <w:r w:rsidRPr="008F42AA">
        <w:rPr>
          <w:rStyle w:val="TagStyle"/>
          <w:rtl/>
        </w:rPr>
        <w:t xml:space="preserve"> &lt;&lt; דובר &gt;&gt;</w:t>
      </w:r>
      <w:r w:rsidR="00DB293F">
        <w:rPr>
          <w:rtl/>
        </w:rPr>
        <w:t xml:space="preserve"> </w:t>
      </w:r>
      <w:bookmarkEnd w:id="3926"/>
    </w:p>
    <w:p w14:paraId="28BC6DB0" w14:textId="77777777" w:rsidR="008F42AA" w:rsidRDefault="008F42AA" w:rsidP="008F42AA">
      <w:pPr>
        <w:pStyle w:val="KeepWithNext"/>
        <w:rPr>
          <w:rtl/>
          <w:lang w:eastAsia="he-IL"/>
        </w:rPr>
      </w:pPr>
    </w:p>
    <w:p w14:paraId="3A565AC7" w14:textId="49AD573B" w:rsidR="008F42AA" w:rsidRDefault="008F42AA" w:rsidP="008F42AA">
      <w:pPr>
        <w:rPr>
          <w:rtl/>
          <w:lang w:eastAsia="he-IL"/>
        </w:rPr>
      </w:pPr>
      <w:bookmarkStart w:id="3927" w:name="_ETM_Q1_2398161"/>
      <w:bookmarkStart w:id="3928" w:name="_ETM_Q1_2398191"/>
      <w:bookmarkEnd w:id="3927"/>
      <w:bookmarkEnd w:id="3928"/>
      <w:r>
        <w:rPr>
          <w:rFonts w:hint="cs"/>
          <w:rtl/>
          <w:lang w:eastAsia="he-IL"/>
        </w:rPr>
        <w:t>בסדר. אתם כבר בתוך התהליך.</w:t>
      </w:r>
      <w:bookmarkStart w:id="3929" w:name="_ETM_Q1_2400090"/>
      <w:bookmarkEnd w:id="3929"/>
    </w:p>
    <w:p w14:paraId="1C0CA614" w14:textId="77777777" w:rsidR="008F42AA" w:rsidRDefault="008F42AA" w:rsidP="008F42AA">
      <w:pPr>
        <w:rPr>
          <w:rtl/>
          <w:lang w:eastAsia="he-IL"/>
        </w:rPr>
      </w:pPr>
      <w:bookmarkStart w:id="3930" w:name="_ETM_Q1_2400126"/>
      <w:bookmarkEnd w:id="3930"/>
    </w:p>
    <w:p w14:paraId="7D464DDA" w14:textId="7B50ABFE" w:rsidR="008F42AA" w:rsidRDefault="008F42AA" w:rsidP="008F42AA">
      <w:pPr>
        <w:pStyle w:val="af9"/>
        <w:keepNext/>
        <w:rPr>
          <w:rtl/>
          <w:lang w:eastAsia="he-IL"/>
        </w:rPr>
      </w:pPr>
      <w:bookmarkStart w:id="3931" w:name="ET_guest_גל_ברנס_671"/>
      <w:r w:rsidRPr="008F42AA">
        <w:rPr>
          <w:rStyle w:val="TagStyle"/>
          <w:rtl/>
        </w:rPr>
        <w:t xml:space="preserve"> &lt;&lt; אורח &gt;&gt; </w:t>
      </w:r>
      <w:r>
        <w:rPr>
          <w:rtl/>
          <w:lang w:eastAsia="he-IL"/>
        </w:rPr>
        <w:t>גל ברנס:</w:t>
      </w:r>
      <w:r w:rsidRPr="008F42AA">
        <w:rPr>
          <w:rStyle w:val="TagStyle"/>
          <w:rtl/>
        </w:rPr>
        <w:t xml:space="preserve"> &lt;&lt; אורח &gt;&gt;</w:t>
      </w:r>
      <w:r w:rsidR="00DB293F">
        <w:rPr>
          <w:rtl/>
          <w:lang w:eastAsia="he-IL"/>
        </w:rPr>
        <w:t xml:space="preserve"> </w:t>
      </w:r>
      <w:bookmarkEnd w:id="3931"/>
    </w:p>
    <w:p w14:paraId="1496E155" w14:textId="77777777" w:rsidR="008F42AA" w:rsidRDefault="008F42AA" w:rsidP="008F42AA">
      <w:pPr>
        <w:pStyle w:val="KeepWithNext"/>
        <w:rPr>
          <w:rtl/>
          <w:lang w:eastAsia="he-IL"/>
        </w:rPr>
      </w:pPr>
    </w:p>
    <w:p w14:paraId="2B06E5A4" w14:textId="72474A4C" w:rsidR="008F42AA" w:rsidRDefault="008F42AA" w:rsidP="008F42AA">
      <w:pPr>
        <w:rPr>
          <w:rtl/>
          <w:lang w:eastAsia="he-IL"/>
        </w:rPr>
      </w:pPr>
      <w:r>
        <w:rPr>
          <w:rFonts w:hint="cs"/>
          <w:rtl/>
          <w:lang w:eastAsia="he-IL"/>
        </w:rPr>
        <w:t xml:space="preserve">נכון. </w:t>
      </w:r>
      <w:bookmarkStart w:id="3932" w:name="_ETM_Q1_2400603"/>
      <w:bookmarkEnd w:id="3932"/>
      <w:r>
        <w:rPr>
          <w:rFonts w:hint="cs"/>
          <w:rtl/>
          <w:lang w:eastAsia="he-IL"/>
        </w:rPr>
        <w:t xml:space="preserve">עושים את התהליך לגבי מה מקובל במסעדות ואיך עושים. שוב, אם עושים שבע ושמונה, זה נראה לי פחות </w:t>
      </w:r>
      <w:bookmarkStart w:id="3933" w:name="_ETM_Q1_2407794"/>
      <w:bookmarkEnd w:id="3933"/>
      <w:r>
        <w:rPr>
          <w:rFonts w:hint="cs"/>
          <w:rtl/>
          <w:lang w:eastAsia="he-IL"/>
        </w:rPr>
        <w:t xml:space="preserve">נורא כי הוא חייב להביא תקנות. אני חושב שבסוף </w:t>
      </w:r>
      <w:bookmarkStart w:id="3934" w:name="_ETM_Q1_2412739"/>
      <w:bookmarkEnd w:id="3934"/>
      <w:r>
        <w:rPr>
          <w:rFonts w:hint="cs"/>
          <w:rtl/>
          <w:lang w:eastAsia="he-IL"/>
        </w:rPr>
        <w:t>כן יכול להיות כאן סיכון גם לעסקים וגם לציבור.</w:t>
      </w:r>
    </w:p>
    <w:p w14:paraId="74B141E9" w14:textId="77777777" w:rsidR="00C62C5B" w:rsidRDefault="00C62C5B" w:rsidP="008F42AA">
      <w:pPr>
        <w:rPr>
          <w:rtl/>
          <w:lang w:eastAsia="he-IL"/>
        </w:rPr>
      </w:pPr>
      <w:bookmarkStart w:id="3935" w:name="_ETM_Q1_2414905"/>
      <w:bookmarkStart w:id="3936" w:name="_ETM_Q1_2414944"/>
      <w:bookmarkStart w:id="3937" w:name="_ETM_Q1_2417225"/>
      <w:bookmarkEnd w:id="3935"/>
      <w:bookmarkEnd w:id="3936"/>
      <w:bookmarkEnd w:id="3937"/>
    </w:p>
    <w:p w14:paraId="136EE219" w14:textId="02EF77B2" w:rsidR="00C62C5B" w:rsidRDefault="00C62C5B" w:rsidP="00C62C5B">
      <w:pPr>
        <w:pStyle w:val="a4"/>
        <w:keepNext/>
        <w:rPr>
          <w:rtl/>
        </w:rPr>
      </w:pPr>
      <w:bookmarkStart w:id="3938" w:name="ET_speaker_נעה_בן_שבת_672"/>
      <w:r w:rsidRPr="00C62C5B">
        <w:rPr>
          <w:rStyle w:val="TagStyle"/>
          <w:rtl/>
        </w:rPr>
        <w:t xml:space="preserve"> &lt;&lt; דובר &gt;&gt; </w:t>
      </w:r>
      <w:r>
        <w:rPr>
          <w:rtl/>
        </w:rPr>
        <w:t>נעה בן שבת:</w:t>
      </w:r>
      <w:r w:rsidRPr="00C62C5B">
        <w:rPr>
          <w:rStyle w:val="TagStyle"/>
          <w:rtl/>
        </w:rPr>
        <w:t xml:space="preserve"> &lt;&lt; דובר &gt;&gt;</w:t>
      </w:r>
      <w:r w:rsidR="00DB293F">
        <w:rPr>
          <w:rtl/>
        </w:rPr>
        <w:t xml:space="preserve"> </w:t>
      </w:r>
      <w:bookmarkEnd w:id="3938"/>
    </w:p>
    <w:p w14:paraId="12F2C565" w14:textId="77777777" w:rsidR="00C62C5B" w:rsidRDefault="00C62C5B" w:rsidP="00C62C5B">
      <w:pPr>
        <w:pStyle w:val="KeepWithNext"/>
        <w:rPr>
          <w:rtl/>
          <w:lang w:eastAsia="he-IL"/>
        </w:rPr>
      </w:pPr>
    </w:p>
    <w:p w14:paraId="2E889CB5" w14:textId="2E6D1257" w:rsidR="00C62C5B" w:rsidRDefault="00C62C5B" w:rsidP="00C62C5B">
      <w:pPr>
        <w:rPr>
          <w:rtl/>
          <w:lang w:eastAsia="he-IL"/>
        </w:rPr>
      </w:pPr>
      <w:bookmarkStart w:id="3939" w:name="_ETM_Q1_2417473"/>
      <w:bookmarkStart w:id="3940" w:name="_ETM_Q1_2417503"/>
      <w:bookmarkEnd w:id="3939"/>
      <w:bookmarkEnd w:id="3940"/>
      <w:r>
        <w:rPr>
          <w:rFonts w:hint="cs"/>
          <w:rtl/>
          <w:lang w:eastAsia="he-IL"/>
        </w:rPr>
        <w:t xml:space="preserve">אני רוצה </w:t>
      </w:r>
      <w:bookmarkStart w:id="3941" w:name="_ETM_Q1_2418704"/>
      <w:bookmarkEnd w:id="3941"/>
      <w:r>
        <w:rPr>
          <w:rFonts w:hint="cs"/>
          <w:rtl/>
          <w:lang w:eastAsia="he-IL"/>
        </w:rPr>
        <w:t>לומר אדוני מה</w:t>
      </w:r>
      <w:r w:rsidR="007436CA">
        <w:rPr>
          <w:rFonts w:hint="cs"/>
          <w:rtl/>
          <w:lang w:eastAsia="he-IL"/>
        </w:rPr>
        <w:t xml:space="preserve"> </w:t>
      </w:r>
      <w:r>
        <w:rPr>
          <w:rFonts w:hint="cs"/>
          <w:rtl/>
          <w:lang w:eastAsia="he-IL"/>
        </w:rPr>
        <w:t xml:space="preserve">נשמע מתוך כל הדברים. היה כאן אירוע חגיגי, באו הגורמים ושמחו מאוד לשמוע שתוך </w:t>
      </w:r>
      <w:bookmarkStart w:id="3942" w:name="_ETM_Q1_2426963"/>
      <w:bookmarkEnd w:id="3942"/>
      <w:r>
        <w:rPr>
          <w:rFonts w:hint="cs"/>
          <w:rtl/>
          <w:lang w:eastAsia="he-IL"/>
        </w:rPr>
        <w:t>שבע שנים אנחנו נשנה מצב מבחינת סימון אלרגנים בהסעדה. כעת אנחנו שומעים את המציאות המרה</w:t>
      </w:r>
      <w:r w:rsidR="007436CA">
        <w:rPr>
          <w:rFonts w:hint="cs"/>
          <w:rtl/>
          <w:lang w:eastAsia="he-IL"/>
        </w:rPr>
        <w:t xml:space="preserve"> </w:t>
      </w:r>
      <w:r>
        <w:rPr>
          <w:rFonts w:hint="cs"/>
          <w:rtl/>
          <w:lang w:eastAsia="he-IL"/>
        </w:rPr>
        <w:t>והיא שלעולם לא יהיה כאן סימון אלרגנים בהסעדה.</w:t>
      </w:r>
    </w:p>
    <w:p w14:paraId="7217B004" w14:textId="77777777" w:rsidR="00C62C5B" w:rsidRDefault="00C62C5B" w:rsidP="00C62C5B">
      <w:pPr>
        <w:rPr>
          <w:rtl/>
          <w:lang w:eastAsia="he-IL"/>
        </w:rPr>
      </w:pPr>
    </w:p>
    <w:p w14:paraId="55BA5F53" w14:textId="30BC3A0F" w:rsidR="00C62C5B" w:rsidRDefault="00C62C5B" w:rsidP="00C62C5B">
      <w:pPr>
        <w:pStyle w:val="af9"/>
        <w:keepNext/>
        <w:rPr>
          <w:rtl/>
          <w:lang w:eastAsia="he-IL"/>
        </w:rPr>
      </w:pPr>
      <w:bookmarkStart w:id="3943" w:name="ET_guest_גל_ברנס_673"/>
      <w:r w:rsidRPr="00C62C5B">
        <w:rPr>
          <w:rStyle w:val="TagStyle"/>
          <w:rtl/>
        </w:rPr>
        <w:t xml:space="preserve"> &lt;&lt; אורח &gt;&gt; </w:t>
      </w:r>
      <w:r>
        <w:rPr>
          <w:rtl/>
          <w:lang w:eastAsia="he-IL"/>
        </w:rPr>
        <w:t>גל ברנס:</w:t>
      </w:r>
      <w:r w:rsidRPr="00C62C5B">
        <w:rPr>
          <w:rStyle w:val="TagStyle"/>
          <w:rtl/>
        </w:rPr>
        <w:t xml:space="preserve"> &lt;&lt; אורח &gt;&gt;</w:t>
      </w:r>
      <w:r w:rsidR="00DB293F">
        <w:rPr>
          <w:rtl/>
          <w:lang w:eastAsia="he-IL"/>
        </w:rPr>
        <w:t xml:space="preserve"> </w:t>
      </w:r>
      <w:bookmarkEnd w:id="3943"/>
    </w:p>
    <w:p w14:paraId="51393BDB" w14:textId="77777777" w:rsidR="00C62C5B" w:rsidRDefault="00C62C5B" w:rsidP="00C62C5B">
      <w:pPr>
        <w:pStyle w:val="KeepWithNext"/>
        <w:rPr>
          <w:rtl/>
          <w:lang w:eastAsia="he-IL"/>
        </w:rPr>
      </w:pPr>
    </w:p>
    <w:p w14:paraId="5050ED2C" w14:textId="11569F38" w:rsidR="00C62C5B" w:rsidRDefault="00C62C5B" w:rsidP="00C62C5B">
      <w:pPr>
        <w:rPr>
          <w:rtl/>
          <w:lang w:eastAsia="he-IL"/>
        </w:rPr>
      </w:pPr>
      <w:r>
        <w:rPr>
          <w:rFonts w:hint="cs"/>
          <w:rtl/>
          <w:lang w:eastAsia="he-IL"/>
        </w:rPr>
        <w:t>לא. למה?</w:t>
      </w:r>
    </w:p>
    <w:p w14:paraId="79D68CCA" w14:textId="001C9381" w:rsidR="00C62C5B" w:rsidRDefault="00C62C5B" w:rsidP="00C62C5B">
      <w:pPr>
        <w:rPr>
          <w:rtl/>
          <w:lang w:eastAsia="he-IL"/>
        </w:rPr>
      </w:pPr>
      <w:bookmarkStart w:id="3944" w:name="_ETM_Q1_2437497"/>
      <w:bookmarkStart w:id="3945" w:name="_ETM_Q1_2437537"/>
      <w:bookmarkStart w:id="3946" w:name="_ETM_Q1_2438448"/>
      <w:bookmarkEnd w:id="3944"/>
      <w:bookmarkEnd w:id="3945"/>
      <w:bookmarkEnd w:id="3946"/>
    </w:p>
    <w:p w14:paraId="6A8A1669" w14:textId="2AC0ABC4" w:rsidR="00C62C5B" w:rsidRDefault="00C62C5B" w:rsidP="00C62C5B">
      <w:pPr>
        <w:pStyle w:val="a4"/>
        <w:keepNext/>
        <w:rPr>
          <w:rtl/>
        </w:rPr>
      </w:pPr>
      <w:bookmarkStart w:id="3947" w:name="ET_speaker_נעה_בן_שבת_674"/>
      <w:r w:rsidRPr="00C62C5B">
        <w:rPr>
          <w:rStyle w:val="TagStyle"/>
          <w:rtl/>
        </w:rPr>
        <w:t xml:space="preserve"> &lt;&lt; דובר &gt;&gt; </w:t>
      </w:r>
      <w:r>
        <w:rPr>
          <w:rtl/>
        </w:rPr>
        <w:t>נעה בן שבת:</w:t>
      </w:r>
      <w:r w:rsidRPr="00C62C5B">
        <w:rPr>
          <w:rStyle w:val="TagStyle"/>
          <w:rtl/>
        </w:rPr>
        <w:t xml:space="preserve"> &lt;&lt; דובר &gt;&gt;</w:t>
      </w:r>
      <w:r w:rsidR="00DB293F">
        <w:rPr>
          <w:rtl/>
        </w:rPr>
        <w:t xml:space="preserve"> </w:t>
      </w:r>
      <w:bookmarkEnd w:id="3947"/>
    </w:p>
    <w:p w14:paraId="4B3BDD40" w14:textId="77777777" w:rsidR="00C62C5B" w:rsidRDefault="00C62C5B" w:rsidP="00C62C5B">
      <w:pPr>
        <w:pStyle w:val="KeepWithNext"/>
        <w:rPr>
          <w:rtl/>
          <w:lang w:eastAsia="he-IL"/>
        </w:rPr>
      </w:pPr>
    </w:p>
    <w:p w14:paraId="1EFBA095" w14:textId="30172F02" w:rsidR="00C62C5B" w:rsidRDefault="00C62C5B" w:rsidP="00C62C5B">
      <w:pPr>
        <w:rPr>
          <w:rtl/>
          <w:lang w:eastAsia="he-IL"/>
        </w:rPr>
      </w:pPr>
      <w:bookmarkStart w:id="3948" w:name="_ETM_Q1_2438693"/>
      <w:bookmarkStart w:id="3949" w:name="_ETM_Q1_2438723"/>
      <w:bookmarkEnd w:id="3948"/>
      <w:bookmarkEnd w:id="3949"/>
      <w:r>
        <w:rPr>
          <w:rFonts w:hint="cs"/>
          <w:rtl/>
          <w:lang w:eastAsia="he-IL"/>
        </w:rPr>
        <w:t>זה מה שעולה מתוך הדברים.</w:t>
      </w:r>
    </w:p>
    <w:p w14:paraId="415E5CAF" w14:textId="77777777" w:rsidR="00C62C5B" w:rsidRDefault="00C62C5B" w:rsidP="00C62C5B">
      <w:pPr>
        <w:rPr>
          <w:rtl/>
          <w:lang w:eastAsia="he-IL"/>
        </w:rPr>
      </w:pPr>
      <w:bookmarkStart w:id="3950" w:name="_ETM_Q1_2437582"/>
      <w:bookmarkStart w:id="3951" w:name="_ETM_Q1_2437611"/>
      <w:bookmarkStart w:id="3952" w:name="_ETM_Q1_2438128"/>
      <w:bookmarkEnd w:id="3950"/>
      <w:bookmarkEnd w:id="3951"/>
      <w:bookmarkEnd w:id="3952"/>
    </w:p>
    <w:p w14:paraId="65709F32" w14:textId="22C22B46" w:rsidR="00C62C5B" w:rsidRDefault="00C62C5B" w:rsidP="00C62C5B">
      <w:pPr>
        <w:pStyle w:val="af9"/>
        <w:keepNext/>
        <w:rPr>
          <w:rtl/>
          <w:lang w:eastAsia="he-IL"/>
        </w:rPr>
      </w:pPr>
      <w:bookmarkStart w:id="3953" w:name="ET_guest_גל_ברנס_675"/>
      <w:r w:rsidRPr="00C62C5B">
        <w:rPr>
          <w:rStyle w:val="TagStyle"/>
          <w:rtl/>
        </w:rPr>
        <w:t xml:space="preserve"> &lt;&lt; אורח &gt;&gt; </w:t>
      </w:r>
      <w:r>
        <w:rPr>
          <w:rtl/>
          <w:lang w:eastAsia="he-IL"/>
        </w:rPr>
        <w:t>גל ברנס:</w:t>
      </w:r>
      <w:r w:rsidRPr="00C62C5B">
        <w:rPr>
          <w:rStyle w:val="TagStyle"/>
          <w:rtl/>
        </w:rPr>
        <w:t xml:space="preserve"> &lt;&lt; אורח &gt;&gt;</w:t>
      </w:r>
      <w:r w:rsidR="00DB293F">
        <w:rPr>
          <w:rtl/>
          <w:lang w:eastAsia="he-IL"/>
        </w:rPr>
        <w:t xml:space="preserve"> </w:t>
      </w:r>
      <w:bookmarkEnd w:id="3953"/>
    </w:p>
    <w:p w14:paraId="6B4F9CEE" w14:textId="77777777" w:rsidR="00C62C5B" w:rsidRDefault="00C62C5B" w:rsidP="00C62C5B">
      <w:pPr>
        <w:pStyle w:val="KeepWithNext"/>
        <w:rPr>
          <w:rtl/>
          <w:lang w:eastAsia="he-IL"/>
        </w:rPr>
      </w:pPr>
    </w:p>
    <w:p w14:paraId="0DA6ED14" w14:textId="2003E0A5" w:rsidR="00C62C5B" w:rsidRDefault="00C62C5B" w:rsidP="00C62C5B">
      <w:pPr>
        <w:rPr>
          <w:rtl/>
          <w:lang w:eastAsia="he-IL"/>
        </w:rPr>
      </w:pPr>
      <w:bookmarkStart w:id="3954" w:name="_ETM_Q1_2438366"/>
      <w:bookmarkStart w:id="3955" w:name="_ETM_Q1_2438397"/>
      <w:bookmarkEnd w:id="3954"/>
      <w:bookmarkEnd w:id="3955"/>
      <w:r>
        <w:rPr>
          <w:rFonts w:hint="cs"/>
          <w:rtl/>
          <w:lang w:eastAsia="he-IL"/>
        </w:rPr>
        <w:t>לא. זה לא נכ</w:t>
      </w:r>
      <w:bookmarkStart w:id="3956" w:name="_ETM_Q1_2443163"/>
      <w:bookmarkStart w:id="3957" w:name="_ETM_Q1_2443206"/>
      <w:bookmarkEnd w:id="3956"/>
      <w:bookmarkEnd w:id="3957"/>
      <w:r>
        <w:rPr>
          <w:rFonts w:hint="cs"/>
          <w:rtl/>
          <w:lang w:eastAsia="he-IL"/>
        </w:rPr>
        <w:t>ון.</w:t>
      </w:r>
      <w:bookmarkStart w:id="3958" w:name="_ETM_Q1_2442413"/>
      <w:bookmarkEnd w:id="3958"/>
    </w:p>
    <w:p w14:paraId="24D92911" w14:textId="77777777" w:rsidR="00C62C5B" w:rsidRDefault="00C62C5B" w:rsidP="00C62C5B">
      <w:pPr>
        <w:rPr>
          <w:rtl/>
          <w:lang w:eastAsia="he-IL"/>
        </w:rPr>
      </w:pPr>
      <w:bookmarkStart w:id="3959" w:name="_ETM_Q1_2442448"/>
      <w:bookmarkEnd w:id="3959"/>
    </w:p>
    <w:p w14:paraId="0D59BAA0" w14:textId="1EDD32B6" w:rsidR="00C62C5B" w:rsidRDefault="00C62C5B" w:rsidP="00C62C5B">
      <w:pPr>
        <w:pStyle w:val="a4"/>
        <w:keepNext/>
        <w:rPr>
          <w:rtl/>
        </w:rPr>
      </w:pPr>
      <w:bookmarkStart w:id="3960" w:name="ET_speaker_נעה_בן_שבת_676"/>
      <w:r w:rsidRPr="00C62C5B">
        <w:rPr>
          <w:rStyle w:val="TagStyle"/>
          <w:rtl/>
        </w:rPr>
        <w:t xml:space="preserve"> &lt;&lt; דובר &gt;&gt; </w:t>
      </w:r>
      <w:r>
        <w:rPr>
          <w:rtl/>
        </w:rPr>
        <w:t>נעה בן שבת:</w:t>
      </w:r>
      <w:r w:rsidRPr="00C62C5B">
        <w:rPr>
          <w:rStyle w:val="TagStyle"/>
          <w:rtl/>
        </w:rPr>
        <w:t xml:space="preserve"> &lt;&lt; דובר &gt;&gt;</w:t>
      </w:r>
      <w:r w:rsidR="00DB293F">
        <w:rPr>
          <w:rtl/>
        </w:rPr>
        <w:t xml:space="preserve"> </w:t>
      </w:r>
      <w:bookmarkEnd w:id="3960"/>
    </w:p>
    <w:p w14:paraId="12F9CA4A" w14:textId="77777777" w:rsidR="00C62C5B" w:rsidRDefault="00C62C5B" w:rsidP="00C62C5B">
      <w:pPr>
        <w:pStyle w:val="KeepWithNext"/>
        <w:rPr>
          <w:rtl/>
          <w:lang w:eastAsia="he-IL"/>
        </w:rPr>
      </w:pPr>
    </w:p>
    <w:p w14:paraId="04131388" w14:textId="4266C554" w:rsidR="00C62C5B" w:rsidRDefault="00C62C5B" w:rsidP="00C62C5B">
      <w:pPr>
        <w:rPr>
          <w:rtl/>
          <w:lang w:eastAsia="he-IL"/>
        </w:rPr>
      </w:pPr>
      <w:r>
        <w:rPr>
          <w:rFonts w:hint="cs"/>
          <w:rtl/>
          <w:lang w:eastAsia="he-IL"/>
        </w:rPr>
        <w:t>סליחה, מה שאתה אומר זה</w:t>
      </w:r>
      <w:bookmarkStart w:id="3961" w:name="_ETM_Q1_2444028"/>
      <w:bookmarkEnd w:id="3961"/>
      <w:r>
        <w:rPr>
          <w:rFonts w:hint="cs"/>
          <w:rtl/>
          <w:lang w:eastAsia="he-IL"/>
        </w:rPr>
        <w:t xml:space="preserve"> שהסיכון הזה שאתה רואה אותו בתוך שבע </w:t>
      </w:r>
      <w:bookmarkStart w:id="3962" w:name="_ETM_Q1_2444870"/>
      <w:bookmarkEnd w:id="3962"/>
      <w:r>
        <w:rPr>
          <w:rFonts w:hint="cs"/>
          <w:rtl/>
          <w:lang w:eastAsia="he-IL"/>
        </w:rPr>
        <w:t xml:space="preserve">שנים, הסיכון הזה שבסוף הדרך אחרי שבע שנים, אחרי </w:t>
      </w:r>
      <w:bookmarkStart w:id="3963" w:name="_ETM_Q1_2448970"/>
      <w:bookmarkEnd w:id="3963"/>
      <w:r>
        <w:rPr>
          <w:rFonts w:hint="cs"/>
          <w:rtl/>
          <w:lang w:eastAsia="he-IL"/>
        </w:rPr>
        <w:t>תקנות ראשונות,</w:t>
      </w:r>
      <w:r w:rsidR="007436CA">
        <w:rPr>
          <w:rFonts w:hint="cs"/>
          <w:rtl/>
          <w:lang w:eastAsia="he-IL"/>
        </w:rPr>
        <w:t xml:space="preserve"> </w:t>
      </w:r>
      <w:r>
        <w:rPr>
          <w:rFonts w:hint="cs"/>
          <w:rtl/>
          <w:lang w:eastAsia="he-IL"/>
        </w:rPr>
        <w:t>בסוף אוי ואבוי לא</w:t>
      </w:r>
      <w:r w:rsidR="007436CA">
        <w:rPr>
          <w:rFonts w:hint="cs"/>
          <w:rtl/>
          <w:lang w:eastAsia="he-IL"/>
        </w:rPr>
        <w:t xml:space="preserve"> </w:t>
      </w:r>
      <w:r>
        <w:rPr>
          <w:rFonts w:hint="cs"/>
          <w:rtl/>
          <w:lang w:eastAsia="he-IL"/>
        </w:rPr>
        <w:t xml:space="preserve">יהיה סימון אלרגני ובסוף זה יפקע </w:t>
      </w:r>
      <w:r>
        <w:rPr>
          <w:rtl/>
          <w:lang w:eastAsia="he-IL"/>
        </w:rPr>
        <w:t>–</w:t>
      </w:r>
      <w:r>
        <w:rPr>
          <w:rFonts w:hint="cs"/>
          <w:rtl/>
          <w:lang w:eastAsia="he-IL"/>
        </w:rPr>
        <w:t xml:space="preserve"> זה אומר שאתם רוצים ש</w:t>
      </w:r>
      <w:bookmarkStart w:id="3964" w:name="_ETM_Q1_2456322"/>
      <w:bookmarkEnd w:id="3964"/>
      <w:r>
        <w:rPr>
          <w:rFonts w:hint="cs"/>
          <w:rtl/>
          <w:lang w:eastAsia="he-IL"/>
        </w:rPr>
        <w:t xml:space="preserve">לעולם לא יהיה סימון אלרגני. </w:t>
      </w:r>
      <w:bookmarkStart w:id="3965" w:name="_ETM_Q1_2459257"/>
      <w:bookmarkEnd w:id="3965"/>
    </w:p>
    <w:p w14:paraId="6343947D" w14:textId="77777777" w:rsidR="00C62C5B" w:rsidRDefault="00C62C5B" w:rsidP="00C62C5B">
      <w:pPr>
        <w:rPr>
          <w:rtl/>
          <w:lang w:eastAsia="he-IL"/>
        </w:rPr>
      </w:pPr>
      <w:bookmarkStart w:id="3966" w:name="_ETM_Q1_2459303"/>
      <w:bookmarkEnd w:id="3966"/>
    </w:p>
    <w:p w14:paraId="66CFB49C" w14:textId="42266E02" w:rsidR="00C62C5B" w:rsidRDefault="00C62C5B" w:rsidP="00C62C5B">
      <w:pPr>
        <w:pStyle w:val="af9"/>
        <w:keepNext/>
        <w:rPr>
          <w:rtl/>
          <w:lang w:eastAsia="he-IL"/>
        </w:rPr>
      </w:pPr>
      <w:bookmarkStart w:id="3967" w:name="ET_guest_גל_ברנס_677"/>
      <w:r w:rsidRPr="00C62C5B">
        <w:rPr>
          <w:rStyle w:val="TagStyle"/>
          <w:rtl/>
        </w:rPr>
        <w:t xml:space="preserve"> &lt;&lt; אורח &gt;&gt; </w:t>
      </w:r>
      <w:r>
        <w:rPr>
          <w:rtl/>
          <w:lang w:eastAsia="he-IL"/>
        </w:rPr>
        <w:t>גל ברנס:</w:t>
      </w:r>
      <w:r w:rsidRPr="00C62C5B">
        <w:rPr>
          <w:rStyle w:val="TagStyle"/>
          <w:rtl/>
        </w:rPr>
        <w:t xml:space="preserve"> &lt;&lt; אורח &gt;&gt;</w:t>
      </w:r>
      <w:r w:rsidR="00DB293F">
        <w:rPr>
          <w:rtl/>
          <w:lang w:eastAsia="he-IL"/>
        </w:rPr>
        <w:t xml:space="preserve"> </w:t>
      </w:r>
      <w:bookmarkEnd w:id="3967"/>
    </w:p>
    <w:p w14:paraId="6734AE87" w14:textId="77777777" w:rsidR="00C62C5B" w:rsidRDefault="00C62C5B" w:rsidP="00C62C5B">
      <w:pPr>
        <w:pStyle w:val="KeepWithNext"/>
        <w:rPr>
          <w:rtl/>
          <w:lang w:eastAsia="he-IL"/>
        </w:rPr>
      </w:pPr>
    </w:p>
    <w:p w14:paraId="2005DA5E" w14:textId="253C4684" w:rsidR="00C62C5B" w:rsidRDefault="00C62C5B" w:rsidP="00C62C5B">
      <w:pPr>
        <w:rPr>
          <w:rtl/>
          <w:lang w:eastAsia="he-IL"/>
        </w:rPr>
      </w:pPr>
      <w:r>
        <w:rPr>
          <w:rFonts w:hint="cs"/>
          <w:rtl/>
          <w:lang w:eastAsia="he-IL"/>
        </w:rPr>
        <w:t xml:space="preserve">הצעתי שאפשר לעשות שבע ושמונה. אני חושב שזאת טעות אבל אפשר לעשות את התקנות לשבע שנים </w:t>
      </w:r>
      <w:bookmarkStart w:id="3968" w:name="_ETM_Q1_2465917"/>
      <w:bookmarkEnd w:id="3968"/>
      <w:r>
        <w:rPr>
          <w:rFonts w:hint="cs"/>
          <w:rtl/>
          <w:lang w:eastAsia="he-IL"/>
        </w:rPr>
        <w:t>ואת ביטול ההוראה לשמונה שנים.</w:t>
      </w:r>
      <w:r w:rsidR="00F73D71">
        <w:rPr>
          <w:rFonts w:hint="cs"/>
          <w:rtl/>
          <w:lang w:eastAsia="he-IL"/>
        </w:rPr>
        <w:t xml:space="preserve"> אז יצטרכו להביא תקנות. אני חושב שבכל מקרה יביאו תקנות. להגיד שזאת דרמה, </w:t>
      </w:r>
      <w:bookmarkStart w:id="3969" w:name="_ETM_Q1_2475302"/>
      <w:bookmarkEnd w:id="3969"/>
      <w:r w:rsidR="00F73D71">
        <w:rPr>
          <w:rFonts w:hint="cs"/>
          <w:rtl/>
          <w:lang w:eastAsia="he-IL"/>
        </w:rPr>
        <w:t xml:space="preserve">אני לא יודע כי יבואו לכאן העסקים והציבור לצעוק בוועדה בעוד שמונה שנים. </w:t>
      </w:r>
    </w:p>
    <w:p w14:paraId="7BB72DA2" w14:textId="77777777" w:rsidR="00F73D71" w:rsidRDefault="00F73D71" w:rsidP="00C62C5B">
      <w:pPr>
        <w:rPr>
          <w:rtl/>
          <w:lang w:eastAsia="he-IL"/>
        </w:rPr>
      </w:pPr>
      <w:bookmarkStart w:id="3970" w:name="_ETM_Q1_2481397"/>
      <w:bookmarkStart w:id="3971" w:name="_ETM_Q1_2481441"/>
      <w:bookmarkEnd w:id="3970"/>
      <w:bookmarkEnd w:id="3971"/>
    </w:p>
    <w:p w14:paraId="70D61A59" w14:textId="4309C2B2" w:rsidR="00F73D71" w:rsidRDefault="00F73D71" w:rsidP="00F73D71">
      <w:pPr>
        <w:pStyle w:val="a4"/>
        <w:keepNext/>
        <w:rPr>
          <w:rtl/>
        </w:rPr>
      </w:pPr>
      <w:bookmarkStart w:id="3972" w:name="ET_speaker_נעה_בן_שבת_678"/>
      <w:r w:rsidRPr="00F73D71">
        <w:rPr>
          <w:rStyle w:val="TagStyle"/>
          <w:rtl/>
        </w:rPr>
        <w:t xml:space="preserve"> &lt;&lt; דובר &gt;&gt; </w:t>
      </w:r>
      <w:r>
        <w:rPr>
          <w:rtl/>
        </w:rPr>
        <w:t>נעה בן שבת:</w:t>
      </w:r>
      <w:r w:rsidRPr="00F73D71">
        <w:rPr>
          <w:rStyle w:val="TagStyle"/>
          <w:rtl/>
        </w:rPr>
        <w:t xml:space="preserve"> &lt;&lt; דובר &gt;&gt;</w:t>
      </w:r>
      <w:r w:rsidR="00DB293F">
        <w:rPr>
          <w:rtl/>
        </w:rPr>
        <w:t xml:space="preserve"> </w:t>
      </w:r>
      <w:bookmarkEnd w:id="3972"/>
    </w:p>
    <w:p w14:paraId="7B3FB8B6" w14:textId="77777777" w:rsidR="00F73D71" w:rsidRDefault="00F73D71" w:rsidP="00F73D71">
      <w:pPr>
        <w:pStyle w:val="KeepWithNext"/>
        <w:rPr>
          <w:rtl/>
          <w:lang w:eastAsia="he-IL"/>
        </w:rPr>
      </w:pPr>
    </w:p>
    <w:p w14:paraId="7AFB7B48" w14:textId="541D3EC2" w:rsidR="00F73D71" w:rsidRDefault="00F73D71" w:rsidP="00F73D71">
      <w:pPr>
        <w:rPr>
          <w:rtl/>
          <w:lang w:eastAsia="he-IL"/>
        </w:rPr>
      </w:pPr>
      <w:r>
        <w:rPr>
          <w:rFonts w:hint="cs"/>
          <w:rtl/>
          <w:lang w:eastAsia="he-IL"/>
        </w:rPr>
        <w:t>לא, הציבור לא יצעק</w:t>
      </w:r>
      <w:bookmarkStart w:id="3973" w:name="_ETM_Q1_2483749"/>
      <w:bookmarkEnd w:id="3973"/>
      <w:r>
        <w:rPr>
          <w:rFonts w:hint="cs"/>
          <w:rtl/>
          <w:lang w:eastAsia="he-IL"/>
        </w:rPr>
        <w:t xml:space="preserve"> כי לציבור מאוד קשה ליזום</w:t>
      </w:r>
      <w:r w:rsidR="007436CA">
        <w:rPr>
          <w:rFonts w:hint="cs"/>
          <w:rtl/>
          <w:lang w:eastAsia="he-IL"/>
        </w:rPr>
        <w:t xml:space="preserve"> </w:t>
      </w:r>
      <w:r>
        <w:rPr>
          <w:rFonts w:hint="cs"/>
          <w:rtl/>
          <w:lang w:eastAsia="he-IL"/>
        </w:rPr>
        <w:t>הליך, לצעוק</w:t>
      </w:r>
      <w:bookmarkStart w:id="3974" w:name="_ETM_Q1_2488333"/>
      <w:bookmarkEnd w:id="3974"/>
      <w:r>
        <w:rPr>
          <w:rFonts w:hint="cs"/>
          <w:rtl/>
          <w:lang w:eastAsia="he-IL"/>
        </w:rPr>
        <w:t xml:space="preserve"> ולהביא את הוועדה לדון בנושא שהוא מחוץ לכל הענייניים. </w:t>
      </w:r>
      <w:bookmarkStart w:id="3975" w:name="_ETM_Q1_2491118"/>
      <w:bookmarkEnd w:id="3975"/>
      <w:r>
        <w:rPr>
          <w:rFonts w:hint="cs"/>
          <w:rtl/>
          <w:lang w:eastAsia="he-IL"/>
        </w:rPr>
        <w:t>כשיש לך דד ליין כזה,</w:t>
      </w:r>
      <w:r w:rsidR="007436CA">
        <w:rPr>
          <w:rFonts w:hint="cs"/>
          <w:rtl/>
          <w:lang w:eastAsia="he-IL"/>
        </w:rPr>
        <w:t xml:space="preserve"> </w:t>
      </w:r>
      <w:r>
        <w:rPr>
          <w:rFonts w:hint="cs"/>
          <w:rtl/>
          <w:lang w:eastAsia="he-IL"/>
        </w:rPr>
        <w:t>ברור שכולם מתכנסים ל-דד ליין הזה.</w:t>
      </w:r>
    </w:p>
    <w:p w14:paraId="57AE2CE8" w14:textId="77777777" w:rsidR="00F73D71" w:rsidRDefault="00F73D71" w:rsidP="00F73D71">
      <w:pPr>
        <w:rPr>
          <w:rtl/>
          <w:lang w:eastAsia="he-IL"/>
        </w:rPr>
      </w:pPr>
      <w:bookmarkStart w:id="3976" w:name="_ETM_Q1_2496254"/>
      <w:bookmarkStart w:id="3977" w:name="_ETM_Q1_2496299"/>
      <w:bookmarkEnd w:id="3976"/>
      <w:bookmarkEnd w:id="3977"/>
    </w:p>
    <w:p w14:paraId="511F5123" w14:textId="68DC0235" w:rsidR="00F73D71" w:rsidRDefault="00F73D71" w:rsidP="00F73D71">
      <w:pPr>
        <w:pStyle w:val="af6"/>
        <w:keepNext/>
        <w:rPr>
          <w:rtl/>
        </w:rPr>
      </w:pPr>
      <w:bookmarkStart w:id="3978" w:name="ET_yor_6447_679"/>
      <w:r w:rsidRPr="00F73D71">
        <w:rPr>
          <w:rStyle w:val="TagStyle"/>
          <w:rtl/>
        </w:rPr>
        <w:t xml:space="preserve"> &lt;&lt; יור &gt;&gt; </w:t>
      </w:r>
      <w:r>
        <w:rPr>
          <w:rtl/>
        </w:rPr>
        <w:t xml:space="preserve">היו"ר יונתן </w:t>
      </w:r>
      <w:proofErr w:type="spellStart"/>
      <w:r>
        <w:rPr>
          <w:rtl/>
        </w:rPr>
        <w:t>מישרקי</w:t>
      </w:r>
      <w:proofErr w:type="spellEnd"/>
      <w:r>
        <w:rPr>
          <w:rtl/>
        </w:rPr>
        <w:t>:</w:t>
      </w:r>
      <w:r w:rsidRPr="00F73D71">
        <w:rPr>
          <w:rStyle w:val="TagStyle"/>
          <w:rtl/>
        </w:rPr>
        <w:t xml:space="preserve"> &lt;&lt; יור &gt;&gt;</w:t>
      </w:r>
      <w:r w:rsidR="00DB293F">
        <w:rPr>
          <w:rtl/>
        </w:rPr>
        <w:t xml:space="preserve"> </w:t>
      </w:r>
      <w:bookmarkEnd w:id="3978"/>
    </w:p>
    <w:p w14:paraId="4A84966B" w14:textId="77777777" w:rsidR="00F73D71" w:rsidRDefault="00F73D71" w:rsidP="00F73D71">
      <w:pPr>
        <w:pStyle w:val="KeepWithNext"/>
        <w:rPr>
          <w:rtl/>
          <w:lang w:eastAsia="he-IL"/>
        </w:rPr>
      </w:pPr>
    </w:p>
    <w:p w14:paraId="50DA7174" w14:textId="3F4B7620" w:rsidR="00F73D71" w:rsidRDefault="00F73D71" w:rsidP="00F73D71">
      <w:pPr>
        <w:rPr>
          <w:rtl/>
          <w:lang w:eastAsia="he-IL"/>
        </w:rPr>
      </w:pPr>
      <w:r>
        <w:rPr>
          <w:rFonts w:hint="cs"/>
          <w:rtl/>
          <w:lang w:eastAsia="he-IL"/>
        </w:rPr>
        <w:t xml:space="preserve">בזמנו </w:t>
      </w:r>
      <w:bookmarkStart w:id="3979" w:name="_ETM_Q1_2495602"/>
      <w:bookmarkEnd w:id="3979"/>
      <w:r>
        <w:rPr>
          <w:rFonts w:hint="cs"/>
          <w:rtl/>
          <w:lang w:eastAsia="he-IL"/>
        </w:rPr>
        <w:t>היינו עדים לאירוע של אותה נערה שנכנסה למסעדה ולצערנו הרב</w:t>
      </w:r>
      <w:bookmarkStart w:id="3980" w:name="_ETM_Q1_2502855"/>
      <w:bookmarkEnd w:id="3980"/>
      <w:r>
        <w:rPr>
          <w:rFonts w:hint="cs"/>
          <w:rtl/>
          <w:lang w:eastAsia="he-IL"/>
        </w:rPr>
        <w:t xml:space="preserve"> היה אירוע טראומתי. </w:t>
      </w:r>
    </w:p>
    <w:p w14:paraId="7BA768AA" w14:textId="77777777" w:rsidR="00F73D71" w:rsidRDefault="00F73D71" w:rsidP="00F73D71">
      <w:pPr>
        <w:rPr>
          <w:rtl/>
          <w:lang w:eastAsia="he-IL"/>
        </w:rPr>
      </w:pPr>
      <w:bookmarkStart w:id="3981" w:name="_ETM_Q1_2511658"/>
      <w:bookmarkStart w:id="3982" w:name="_ETM_Q1_2511693"/>
      <w:bookmarkStart w:id="3983" w:name="_ETM_Q1_2511730"/>
      <w:bookmarkEnd w:id="3981"/>
      <w:bookmarkEnd w:id="3982"/>
      <w:bookmarkEnd w:id="3983"/>
    </w:p>
    <w:p w14:paraId="75853EA9" w14:textId="4D94FABA" w:rsidR="00F73D71" w:rsidRDefault="00F73D71" w:rsidP="00F73D71">
      <w:pPr>
        <w:pStyle w:val="af9"/>
        <w:keepNext/>
        <w:rPr>
          <w:rtl/>
          <w:lang w:eastAsia="he-IL"/>
        </w:rPr>
      </w:pPr>
      <w:bookmarkStart w:id="3984" w:name="ET_guest_גל_ברנס_682"/>
      <w:r w:rsidRPr="00F73D71">
        <w:rPr>
          <w:rStyle w:val="TagStyle"/>
          <w:rtl/>
        </w:rPr>
        <w:t xml:space="preserve"> &lt;&lt; אורח &gt;&gt; </w:t>
      </w:r>
      <w:r>
        <w:rPr>
          <w:rtl/>
          <w:lang w:eastAsia="he-IL"/>
        </w:rPr>
        <w:t>גל ברנס:</w:t>
      </w:r>
      <w:r w:rsidRPr="00F73D71">
        <w:rPr>
          <w:rStyle w:val="TagStyle"/>
          <w:rtl/>
        </w:rPr>
        <w:t xml:space="preserve"> &lt;&lt; אורח &gt;&gt;</w:t>
      </w:r>
      <w:r w:rsidR="00DB293F">
        <w:rPr>
          <w:rtl/>
          <w:lang w:eastAsia="he-IL"/>
        </w:rPr>
        <w:t xml:space="preserve"> </w:t>
      </w:r>
      <w:bookmarkEnd w:id="3984"/>
    </w:p>
    <w:p w14:paraId="158129B3" w14:textId="77777777" w:rsidR="00F73D71" w:rsidRDefault="00F73D71" w:rsidP="00F73D71">
      <w:pPr>
        <w:pStyle w:val="KeepWithNext"/>
        <w:rPr>
          <w:rtl/>
          <w:lang w:eastAsia="he-IL"/>
        </w:rPr>
      </w:pPr>
    </w:p>
    <w:p w14:paraId="2B0E0589" w14:textId="4539D5C8" w:rsidR="00F73D71" w:rsidRPr="00F73D71" w:rsidRDefault="00F73D71" w:rsidP="00F73D71">
      <w:pPr>
        <w:rPr>
          <w:rtl/>
          <w:lang w:eastAsia="he-IL"/>
        </w:rPr>
      </w:pPr>
      <w:bookmarkStart w:id="3985" w:name="_ETM_Q1_2511948"/>
      <w:bookmarkStart w:id="3986" w:name="_ETM_Q1_2511980"/>
      <w:bookmarkEnd w:id="3985"/>
      <w:bookmarkEnd w:id="3986"/>
      <w:r>
        <w:rPr>
          <w:rFonts w:hint="cs"/>
          <w:rtl/>
          <w:lang w:eastAsia="he-IL"/>
        </w:rPr>
        <w:t xml:space="preserve">אני מקבל לחלוטין. אני פשוט אומר </w:t>
      </w:r>
      <w:bookmarkStart w:id="3987" w:name="_ETM_Q1_2513655"/>
      <w:bookmarkEnd w:id="3987"/>
      <w:r>
        <w:rPr>
          <w:rFonts w:hint="cs"/>
          <w:rtl/>
          <w:lang w:eastAsia="he-IL"/>
        </w:rPr>
        <w:t xml:space="preserve">שגם בדיונים כאן נאמר שהסיכון כאן יכול לגדול ולא לקטון כי העסקים יצטרכו לסמן והם לא ידעו איך מסמנים. הם לא ידעו לנהל את הסיכון והם </w:t>
      </w:r>
      <w:bookmarkStart w:id="3988" w:name="_ETM_Q1_2521058"/>
      <w:bookmarkEnd w:id="3988"/>
      <w:r>
        <w:rPr>
          <w:rFonts w:hint="cs"/>
          <w:rtl/>
          <w:lang w:eastAsia="he-IL"/>
        </w:rPr>
        <w:t>יסמנו דברים שמסכנים את הציבור.</w:t>
      </w:r>
    </w:p>
    <w:p w14:paraId="6C6C5E62" w14:textId="77777777" w:rsidR="00F73D71" w:rsidRDefault="00F73D71" w:rsidP="00F73D71">
      <w:pPr>
        <w:rPr>
          <w:rtl/>
          <w:lang w:eastAsia="he-IL"/>
        </w:rPr>
      </w:pPr>
      <w:bookmarkStart w:id="3989" w:name="_ETM_Q1_2507444"/>
      <w:bookmarkStart w:id="3990" w:name="_ETM_Q1_2507480"/>
      <w:bookmarkStart w:id="3991" w:name="_ETM_Q1_2508588"/>
      <w:bookmarkEnd w:id="3989"/>
      <w:bookmarkEnd w:id="3990"/>
      <w:bookmarkEnd w:id="3991"/>
    </w:p>
    <w:p w14:paraId="500FC6DD" w14:textId="72803A73" w:rsidR="00F73D71" w:rsidRDefault="00F73D71" w:rsidP="00F73D71">
      <w:pPr>
        <w:pStyle w:val="af6"/>
        <w:keepNext/>
        <w:rPr>
          <w:rtl/>
        </w:rPr>
      </w:pPr>
      <w:bookmarkStart w:id="3992" w:name="ET_yor_6447_681"/>
      <w:r w:rsidRPr="00F73D71">
        <w:rPr>
          <w:rStyle w:val="TagStyle"/>
          <w:rtl/>
        </w:rPr>
        <w:t xml:space="preserve"> &lt;&lt; יור &gt;&gt; </w:t>
      </w:r>
      <w:r>
        <w:rPr>
          <w:rtl/>
        </w:rPr>
        <w:t xml:space="preserve">היו"ר יונתן </w:t>
      </w:r>
      <w:proofErr w:type="spellStart"/>
      <w:r>
        <w:rPr>
          <w:rtl/>
        </w:rPr>
        <w:t>מישרקי</w:t>
      </w:r>
      <w:proofErr w:type="spellEnd"/>
      <w:r>
        <w:rPr>
          <w:rtl/>
        </w:rPr>
        <w:t>:</w:t>
      </w:r>
      <w:r w:rsidRPr="00F73D71">
        <w:rPr>
          <w:rStyle w:val="TagStyle"/>
          <w:rtl/>
        </w:rPr>
        <w:t xml:space="preserve"> &lt;&lt; יור &gt;&gt;</w:t>
      </w:r>
      <w:r w:rsidR="00DB293F">
        <w:rPr>
          <w:rtl/>
        </w:rPr>
        <w:t xml:space="preserve"> </w:t>
      </w:r>
      <w:bookmarkEnd w:id="3992"/>
    </w:p>
    <w:p w14:paraId="412B1446" w14:textId="77777777" w:rsidR="00F73D71" w:rsidRDefault="00F73D71" w:rsidP="00F73D71">
      <w:pPr>
        <w:pStyle w:val="KeepWithNext"/>
        <w:rPr>
          <w:rtl/>
          <w:lang w:eastAsia="he-IL"/>
        </w:rPr>
      </w:pPr>
    </w:p>
    <w:p w14:paraId="3976782E" w14:textId="6B5CFC78" w:rsidR="00F73D71" w:rsidRDefault="00F73D71" w:rsidP="00F73D71">
      <w:pPr>
        <w:rPr>
          <w:rtl/>
          <w:lang w:eastAsia="he-IL"/>
        </w:rPr>
      </w:pPr>
      <w:bookmarkStart w:id="3993" w:name="_ETM_Q1_2508855"/>
      <w:bookmarkStart w:id="3994" w:name="_ETM_Q1_2508889"/>
      <w:bookmarkEnd w:id="3993"/>
      <w:bookmarkEnd w:id="3994"/>
      <w:r>
        <w:rPr>
          <w:rFonts w:hint="cs"/>
          <w:rtl/>
          <w:lang w:eastAsia="he-IL"/>
        </w:rPr>
        <w:t xml:space="preserve">אני מאמין שהמשרד ירצה לעשות את העבודה. שבע שנים זה </w:t>
      </w:r>
      <w:bookmarkStart w:id="3995" w:name="_ETM_Q1_2521222"/>
      <w:bookmarkEnd w:id="3995"/>
      <w:r>
        <w:rPr>
          <w:rFonts w:hint="cs"/>
          <w:rtl/>
          <w:lang w:eastAsia="he-IL"/>
        </w:rPr>
        <w:t>די זמן ולכן אנחנו משאירים את זה כך, עם הסעיף.</w:t>
      </w:r>
    </w:p>
    <w:p w14:paraId="2B9F5C7C" w14:textId="77777777" w:rsidR="00F73D71" w:rsidRDefault="00F73D71" w:rsidP="00F73D71">
      <w:pPr>
        <w:rPr>
          <w:rtl/>
          <w:lang w:eastAsia="he-IL"/>
        </w:rPr>
      </w:pPr>
      <w:bookmarkStart w:id="3996" w:name="_ETM_Q1_2527691"/>
      <w:bookmarkStart w:id="3997" w:name="_ETM_Q1_2527730"/>
      <w:bookmarkStart w:id="3998" w:name="_ETM_Q1_2528499"/>
      <w:bookmarkEnd w:id="3996"/>
      <w:bookmarkEnd w:id="3997"/>
      <w:bookmarkEnd w:id="3998"/>
    </w:p>
    <w:p w14:paraId="37178C21" w14:textId="47E87985" w:rsidR="00F73D71" w:rsidRDefault="00F73D71" w:rsidP="00F73D71">
      <w:pPr>
        <w:pStyle w:val="a4"/>
        <w:keepNext/>
        <w:rPr>
          <w:rtl/>
        </w:rPr>
      </w:pPr>
      <w:bookmarkStart w:id="3999" w:name="ET_speaker_נעה_בן_שבת_683"/>
      <w:r w:rsidRPr="00F73D71">
        <w:rPr>
          <w:rStyle w:val="TagStyle"/>
          <w:rtl/>
        </w:rPr>
        <w:t xml:space="preserve"> &lt;&lt; דובר &gt;&gt; </w:t>
      </w:r>
      <w:r>
        <w:rPr>
          <w:rtl/>
        </w:rPr>
        <w:t>נעה בן שבת:</w:t>
      </w:r>
      <w:r w:rsidRPr="00F73D71">
        <w:rPr>
          <w:rStyle w:val="TagStyle"/>
          <w:rtl/>
        </w:rPr>
        <w:t xml:space="preserve"> &lt;&lt; דובר &gt;&gt;</w:t>
      </w:r>
      <w:r w:rsidR="00DB293F">
        <w:rPr>
          <w:rtl/>
        </w:rPr>
        <w:t xml:space="preserve"> </w:t>
      </w:r>
      <w:bookmarkEnd w:id="3999"/>
    </w:p>
    <w:p w14:paraId="2B483114" w14:textId="77777777" w:rsidR="00F73D71" w:rsidRDefault="00F73D71" w:rsidP="00F73D71">
      <w:pPr>
        <w:pStyle w:val="KeepWithNext"/>
        <w:rPr>
          <w:rtl/>
        </w:rPr>
      </w:pPr>
    </w:p>
    <w:p w14:paraId="5869B676" w14:textId="2826B123" w:rsidR="00F73D71" w:rsidRDefault="00F73D71" w:rsidP="00F73D71">
      <w:pPr>
        <w:rPr>
          <w:rtl/>
        </w:rPr>
      </w:pPr>
      <w:bookmarkStart w:id="4000" w:name="_ETM_Q1_2528719"/>
      <w:bookmarkStart w:id="4001" w:name="_ETM_Q1_2528764"/>
      <w:bookmarkEnd w:id="4000"/>
      <w:bookmarkEnd w:id="4001"/>
      <w:r>
        <w:rPr>
          <w:rFonts w:hint="cs"/>
          <w:rtl/>
        </w:rPr>
        <w:t>באותו מועד? התקנות הראשונו</w:t>
      </w:r>
      <w:bookmarkStart w:id="4002" w:name="_ETM_Q1_2528850"/>
      <w:bookmarkEnd w:id="4002"/>
      <w:r>
        <w:rPr>
          <w:rFonts w:hint="cs"/>
          <w:rtl/>
        </w:rPr>
        <w:t>ת קודמות באיזשהו זמן?</w:t>
      </w:r>
    </w:p>
    <w:p w14:paraId="6C8CFA73" w14:textId="77777777" w:rsidR="00F73D71" w:rsidRDefault="00F73D71" w:rsidP="00F73D71">
      <w:pPr>
        <w:rPr>
          <w:rtl/>
        </w:rPr>
      </w:pPr>
      <w:bookmarkStart w:id="4003" w:name="_ETM_Q1_2535532"/>
      <w:bookmarkStart w:id="4004" w:name="_ETM_Q1_2535567"/>
      <w:bookmarkEnd w:id="4003"/>
      <w:bookmarkEnd w:id="4004"/>
    </w:p>
    <w:p w14:paraId="42809DFD" w14:textId="3042A7D1" w:rsidR="00F73D71" w:rsidRDefault="00F73D71" w:rsidP="00F73D71">
      <w:pPr>
        <w:pStyle w:val="af6"/>
        <w:keepNext/>
        <w:rPr>
          <w:rtl/>
        </w:rPr>
      </w:pPr>
      <w:bookmarkStart w:id="4005" w:name="ET_yor_6447_684"/>
      <w:r w:rsidRPr="00F73D71">
        <w:rPr>
          <w:rStyle w:val="TagStyle"/>
          <w:rtl/>
        </w:rPr>
        <w:t xml:space="preserve"> &lt;&lt; יור &gt;&gt; </w:t>
      </w:r>
      <w:r>
        <w:rPr>
          <w:rtl/>
        </w:rPr>
        <w:t xml:space="preserve">היו"ר יונתן </w:t>
      </w:r>
      <w:proofErr w:type="spellStart"/>
      <w:r>
        <w:rPr>
          <w:rtl/>
        </w:rPr>
        <w:t>מישרקי</w:t>
      </w:r>
      <w:proofErr w:type="spellEnd"/>
      <w:r>
        <w:rPr>
          <w:rtl/>
        </w:rPr>
        <w:t>:</w:t>
      </w:r>
      <w:r w:rsidRPr="00F73D71">
        <w:rPr>
          <w:rStyle w:val="TagStyle"/>
          <w:rtl/>
        </w:rPr>
        <w:t xml:space="preserve"> &lt;&lt; יור &gt;&gt;</w:t>
      </w:r>
      <w:r w:rsidR="00DB293F">
        <w:rPr>
          <w:rtl/>
        </w:rPr>
        <w:t xml:space="preserve"> </w:t>
      </w:r>
      <w:bookmarkEnd w:id="4005"/>
    </w:p>
    <w:p w14:paraId="1EB3855D" w14:textId="77777777" w:rsidR="00F73D71" w:rsidRDefault="00F73D71" w:rsidP="00F73D71">
      <w:pPr>
        <w:pStyle w:val="KeepWithNext"/>
        <w:rPr>
          <w:rtl/>
          <w:lang w:eastAsia="he-IL"/>
        </w:rPr>
      </w:pPr>
    </w:p>
    <w:p w14:paraId="4BA3CBC3" w14:textId="0BF0578B" w:rsidR="00F73D71" w:rsidRDefault="00F73D71" w:rsidP="00F73D71">
      <w:pPr>
        <w:rPr>
          <w:rtl/>
          <w:lang w:eastAsia="he-IL"/>
        </w:rPr>
      </w:pPr>
      <w:r>
        <w:rPr>
          <w:rFonts w:hint="cs"/>
          <w:rtl/>
          <w:lang w:eastAsia="he-IL"/>
        </w:rPr>
        <w:t>במקביל.</w:t>
      </w:r>
      <w:r w:rsidR="007436CA">
        <w:rPr>
          <w:rFonts w:hint="cs"/>
          <w:rtl/>
          <w:lang w:eastAsia="he-IL"/>
        </w:rPr>
        <w:t xml:space="preserve"> </w:t>
      </w:r>
      <w:r>
        <w:rPr>
          <w:rFonts w:hint="cs"/>
          <w:rtl/>
          <w:lang w:eastAsia="he-IL"/>
        </w:rPr>
        <w:t xml:space="preserve">אנחנו מאוד רוצים </w:t>
      </w:r>
      <w:bookmarkStart w:id="4006" w:name="_ETM_Q1_2541865"/>
      <w:bookmarkEnd w:id="4006"/>
      <w:r>
        <w:rPr>
          <w:rFonts w:hint="cs"/>
          <w:rtl/>
          <w:lang w:eastAsia="he-IL"/>
        </w:rPr>
        <w:t>את זה ולכן אני משאיר את זה.</w:t>
      </w:r>
    </w:p>
    <w:p w14:paraId="4103276E" w14:textId="77777777" w:rsidR="00F73D71" w:rsidRDefault="00F73D71" w:rsidP="00F73D71">
      <w:pPr>
        <w:rPr>
          <w:rtl/>
          <w:lang w:eastAsia="he-IL"/>
        </w:rPr>
      </w:pPr>
      <w:bookmarkStart w:id="4007" w:name="_ETM_Q1_2581117"/>
      <w:bookmarkStart w:id="4008" w:name="_ETM_Q1_2581152"/>
      <w:bookmarkEnd w:id="4007"/>
      <w:bookmarkEnd w:id="4008"/>
    </w:p>
    <w:p w14:paraId="4690D756" w14:textId="0B21B01C" w:rsidR="00F73D71" w:rsidRDefault="00F73D71" w:rsidP="00F73D71">
      <w:pPr>
        <w:rPr>
          <w:rtl/>
          <w:lang w:eastAsia="he-IL"/>
        </w:rPr>
      </w:pPr>
      <w:bookmarkStart w:id="4009" w:name="_ETM_Q1_2596580"/>
      <w:bookmarkStart w:id="4010" w:name="_ETM_Q1_2596613"/>
      <w:bookmarkEnd w:id="4009"/>
      <w:bookmarkEnd w:id="4010"/>
      <w:r>
        <w:rPr>
          <w:rFonts w:hint="cs"/>
          <w:rtl/>
          <w:lang w:eastAsia="he-IL"/>
        </w:rPr>
        <w:t xml:space="preserve">אנחנו נצא עכשיו </w:t>
      </w:r>
      <w:bookmarkStart w:id="4011" w:name="_ETM_Q1_2597113"/>
      <w:bookmarkEnd w:id="4011"/>
      <w:r>
        <w:rPr>
          <w:rFonts w:hint="cs"/>
          <w:rtl/>
          <w:lang w:eastAsia="he-IL"/>
        </w:rPr>
        <w:t>להפסקה של חצי שעה ויהיה לכם זמן</w:t>
      </w:r>
      <w:r w:rsidR="007436CA">
        <w:rPr>
          <w:rFonts w:hint="cs"/>
          <w:rtl/>
          <w:lang w:eastAsia="he-IL"/>
        </w:rPr>
        <w:t xml:space="preserve"> </w:t>
      </w:r>
      <w:r>
        <w:rPr>
          <w:rFonts w:hint="cs"/>
          <w:rtl/>
          <w:lang w:eastAsia="he-IL"/>
        </w:rPr>
        <w:t>כדי שתביאו לנו רשימה מסודרת.</w:t>
      </w:r>
      <w:r w:rsidR="007436CA">
        <w:rPr>
          <w:rFonts w:hint="cs"/>
          <w:rtl/>
          <w:lang w:eastAsia="he-IL"/>
        </w:rPr>
        <w:t xml:space="preserve"> </w:t>
      </w:r>
      <w:r>
        <w:rPr>
          <w:rFonts w:hint="cs"/>
          <w:rtl/>
          <w:lang w:eastAsia="he-IL"/>
        </w:rPr>
        <w:t xml:space="preserve">לאחר מכן נדבר </w:t>
      </w:r>
      <w:bookmarkStart w:id="4012" w:name="_ETM_Q1_2610626"/>
      <w:bookmarkEnd w:id="4012"/>
      <w:r>
        <w:rPr>
          <w:rFonts w:hint="cs"/>
          <w:rtl/>
          <w:lang w:eastAsia="he-IL"/>
        </w:rPr>
        <w:t xml:space="preserve">על כל מיני תיקונים שאני חושב שרובם הם תיקונים </w:t>
      </w:r>
      <w:bookmarkStart w:id="4013" w:name="_ETM_Q1_2613754"/>
      <w:bookmarkEnd w:id="4013"/>
      <w:r>
        <w:rPr>
          <w:rFonts w:hint="cs"/>
          <w:rtl/>
          <w:lang w:eastAsia="he-IL"/>
        </w:rPr>
        <w:t>טכניים. נכון?</w:t>
      </w:r>
    </w:p>
    <w:p w14:paraId="564DD029" w14:textId="77777777" w:rsidR="00F73D71" w:rsidRDefault="00F73D71" w:rsidP="00F73D71">
      <w:pPr>
        <w:rPr>
          <w:rtl/>
          <w:lang w:eastAsia="he-IL"/>
        </w:rPr>
      </w:pPr>
      <w:bookmarkStart w:id="4014" w:name="_ETM_Q1_2615726"/>
      <w:bookmarkStart w:id="4015" w:name="_ETM_Q1_2615761"/>
      <w:bookmarkEnd w:id="4014"/>
      <w:bookmarkEnd w:id="4015"/>
    </w:p>
    <w:p w14:paraId="008CC2B6" w14:textId="3BF2C678" w:rsidR="00F73D71" w:rsidRDefault="00F73D71" w:rsidP="00F73D71">
      <w:pPr>
        <w:pStyle w:val="a4"/>
        <w:keepNext/>
        <w:rPr>
          <w:rtl/>
        </w:rPr>
      </w:pPr>
      <w:bookmarkStart w:id="4016" w:name="ET_speaker_נעה_בן_שבת_685"/>
      <w:r w:rsidRPr="00F73D71">
        <w:rPr>
          <w:rStyle w:val="TagStyle"/>
          <w:rtl/>
        </w:rPr>
        <w:t xml:space="preserve"> &lt;&lt; דובר &gt;&gt; </w:t>
      </w:r>
      <w:r>
        <w:rPr>
          <w:rtl/>
        </w:rPr>
        <w:t>נעה בן שבת:</w:t>
      </w:r>
      <w:r w:rsidRPr="00F73D71">
        <w:rPr>
          <w:rStyle w:val="TagStyle"/>
          <w:rtl/>
        </w:rPr>
        <w:t xml:space="preserve"> &lt;&lt; דובר &gt;&gt;</w:t>
      </w:r>
      <w:r w:rsidR="00DB293F">
        <w:rPr>
          <w:rtl/>
        </w:rPr>
        <w:t xml:space="preserve"> </w:t>
      </w:r>
      <w:bookmarkEnd w:id="4016"/>
    </w:p>
    <w:p w14:paraId="0F44241D" w14:textId="77777777" w:rsidR="00F73D71" w:rsidRDefault="00F73D71" w:rsidP="00F73D71">
      <w:pPr>
        <w:pStyle w:val="KeepWithNext"/>
        <w:rPr>
          <w:rtl/>
        </w:rPr>
      </w:pPr>
    </w:p>
    <w:p w14:paraId="18C3E54D" w14:textId="06D9713C" w:rsidR="00F73D71" w:rsidRDefault="00F73D71" w:rsidP="00F73D71">
      <w:pPr>
        <w:ind w:firstLine="0"/>
        <w:rPr>
          <w:rtl/>
        </w:rPr>
      </w:pPr>
      <w:r>
        <w:rPr>
          <w:rtl/>
        </w:rPr>
        <w:tab/>
      </w:r>
      <w:r>
        <w:rPr>
          <w:rFonts w:hint="cs"/>
          <w:rtl/>
        </w:rPr>
        <w:t>יש כמה דברים שנרצה לדבר עליהם.</w:t>
      </w:r>
    </w:p>
    <w:p w14:paraId="7B7501FE" w14:textId="77777777" w:rsidR="00F73D71" w:rsidRDefault="00F73D71" w:rsidP="00F73D71">
      <w:pPr>
        <w:ind w:firstLine="0"/>
        <w:rPr>
          <w:rtl/>
        </w:rPr>
      </w:pPr>
      <w:bookmarkStart w:id="4017" w:name="_ETM_Q1_2618431"/>
      <w:bookmarkStart w:id="4018" w:name="_ETM_Q1_2618475"/>
      <w:bookmarkStart w:id="4019" w:name="_ETM_Q1_2619472"/>
      <w:bookmarkEnd w:id="4017"/>
      <w:bookmarkEnd w:id="4018"/>
      <w:bookmarkEnd w:id="4019"/>
    </w:p>
    <w:p w14:paraId="208CD44F" w14:textId="10C2EA9C" w:rsidR="00F73D71" w:rsidRDefault="00F73D71" w:rsidP="00F73D71">
      <w:pPr>
        <w:pStyle w:val="af6"/>
        <w:keepNext/>
        <w:rPr>
          <w:rtl/>
        </w:rPr>
      </w:pPr>
      <w:bookmarkStart w:id="4020" w:name="ET_yor_6447_686"/>
      <w:r w:rsidRPr="00F73D71">
        <w:rPr>
          <w:rStyle w:val="TagStyle"/>
          <w:rtl/>
        </w:rPr>
        <w:t xml:space="preserve"> &lt;&lt; יור &gt;&gt; </w:t>
      </w:r>
      <w:r>
        <w:rPr>
          <w:rtl/>
        </w:rPr>
        <w:t xml:space="preserve">היו"ר יונתן </w:t>
      </w:r>
      <w:proofErr w:type="spellStart"/>
      <w:r>
        <w:rPr>
          <w:rtl/>
        </w:rPr>
        <w:t>מישרקי</w:t>
      </w:r>
      <w:proofErr w:type="spellEnd"/>
      <w:r>
        <w:rPr>
          <w:rtl/>
        </w:rPr>
        <w:t>:</w:t>
      </w:r>
      <w:r w:rsidRPr="00F73D71">
        <w:rPr>
          <w:rStyle w:val="TagStyle"/>
          <w:rtl/>
        </w:rPr>
        <w:t xml:space="preserve"> &lt;&lt; יור &gt;&gt;</w:t>
      </w:r>
      <w:r w:rsidR="00DB293F">
        <w:rPr>
          <w:rtl/>
        </w:rPr>
        <w:t xml:space="preserve"> </w:t>
      </w:r>
      <w:bookmarkEnd w:id="4020"/>
    </w:p>
    <w:p w14:paraId="4B7E77C5" w14:textId="77777777" w:rsidR="00F73D71" w:rsidRDefault="00F73D71" w:rsidP="00F73D71">
      <w:pPr>
        <w:pStyle w:val="KeepWithNext"/>
        <w:rPr>
          <w:rtl/>
          <w:lang w:eastAsia="he-IL"/>
        </w:rPr>
      </w:pPr>
    </w:p>
    <w:p w14:paraId="7C3733E8" w14:textId="2C0B7B53" w:rsidR="00F73D71" w:rsidRDefault="00F73D71" w:rsidP="00F73D71">
      <w:pPr>
        <w:rPr>
          <w:rtl/>
          <w:lang w:eastAsia="he-IL"/>
        </w:rPr>
      </w:pPr>
      <w:bookmarkStart w:id="4021" w:name="_ETM_Q1_2619752"/>
      <w:bookmarkStart w:id="4022" w:name="_ETM_Q1_2619794"/>
      <w:bookmarkEnd w:id="4021"/>
      <w:bookmarkEnd w:id="4022"/>
      <w:r>
        <w:rPr>
          <w:rFonts w:hint="cs"/>
          <w:rtl/>
          <w:lang w:eastAsia="he-IL"/>
        </w:rPr>
        <w:t>דברים</w:t>
      </w:r>
      <w:bookmarkStart w:id="4023" w:name="_ETM_Q1_2619475"/>
      <w:bookmarkEnd w:id="4023"/>
      <w:r>
        <w:rPr>
          <w:rFonts w:hint="cs"/>
          <w:rtl/>
          <w:lang w:eastAsia="he-IL"/>
        </w:rPr>
        <w:t xml:space="preserve"> שכבר הצבענו עליהם.</w:t>
      </w:r>
    </w:p>
    <w:p w14:paraId="3D23FFF9" w14:textId="77777777" w:rsidR="00F73D71" w:rsidRDefault="00F73D71" w:rsidP="00F73D71">
      <w:pPr>
        <w:rPr>
          <w:rtl/>
          <w:lang w:eastAsia="he-IL"/>
        </w:rPr>
      </w:pPr>
      <w:bookmarkStart w:id="4024" w:name="_ETM_Q1_2620820"/>
      <w:bookmarkStart w:id="4025" w:name="_ETM_Q1_2620857"/>
      <w:bookmarkEnd w:id="4024"/>
      <w:bookmarkEnd w:id="4025"/>
    </w:p>
    <w:p w14:paraId="40BDF4B1" w14:textId="7BC8953E" w:rsidR="00F73D71" w:rsidRDefault="00F73D71" w:rsidP="00F73D71">
      <w:pPr>
        <w:pStyle w:val="af9"/>
        <w:keepNext/>
        <w:rPr>
          <w:rtl/>
          <w:lang w:eastAsia="he-IL"/>
        </w:rPr>
      </w:pPr>
      <w:bookmarkStart w:id="4026" w:name="ET_guest_רוית_ארבל_687"/>
      <w:r w:rsidRPr="00F73D71">
        <w:rPr>
          <w:rStyle w:val="TagStyle"/>
          <w:rtl/>
        </w:rPr>
        <w:t xml:space="preserve"> &lt;&lt; אורח &gt;&gt; </w:t>
      </w:r>
      <w:proofErr w:type="spellStart"/>
      <w:r>
        <w:rPr>
          <w:rtl/>
          <w:lang w:eastAsia="he-IL"/>
        </w:rPr>
        <w:t>רוית</w:t>
      </w:r>
      <w:proofErr w:type="spellEnd"/>
      <w:r>
        <w:rPr>
          <w:rtl/>
          <w:lang w:eastAsia="he-IL"/>
        </w:rPr>
        <w:t xml:space="preserve"> ארבל:</w:t>
      </w:r>
      <w:r w:rsidRPr="00F73D71">
        <w:rPr>
          <w:rStyle w:val="TagStyle"/>
          <w:rtl/>
        </w:rPr>
        <w:t xml:space="preserve"> &lt;&lt; אורח &gt;&gt;</w:t>
      </w:r>
      <w:r w:rsidR="00DB293F">
        <w:rPr>
          <w:rtl/>
          <w:lang w:eastAsia="he-IL"/>
        </w:rPr>
        <w:t xml:space="preserve"> </w:t>
      </w:r>
      <w:bookmarkEnd w:id="4026"/>
    </w:p>
    <w:p w14:paraId="282E4FE4" w14:textId="77777777" w:rsidR="00F73D71" w:rsidRDefault="00F73D71" w:rsidP="00F73D71">
      <w:pPr>
        <w:pStyle w:val="KeepWithNext"/>
        <w:rPr>
          <w:rtl/>
          <w:lang w:eastAsia="he-IL"/>
        </w:rPr>
      </w:pPr>
    </w:p>
    <w:p w14:paraId="1F743B7B" w14:textId="52179C1A" w:rsidR="00F73D71" w:rsidRDefault="00F73D71" w:rsidP="00F73D71">
      <w:pPr>
        <w:rPr>
          <w:rtl/>
          <w:lang w:eastAsia="he-IL"/>
        </w:rPr>
      </w:pPr>
      <w:r>
        <w:rPr>
          <w:rFonts w:hint="cs"/>
          <w:rtl/>
          <w:lang w:eastAsia="he-IL"/>
        </w:rPr>
        <w:t>גם לנו יש כמה דברים קטנים. אני אציג לך אותם בהפסקה.</w:t>
      </w:r>
    </w:p>
    <w:p w14:paraId="0C5FE2A0" w14:textId="77777777" w:rsidR="00F73D71" w:rsidRDefault="00F73D71" w:rsidP="00F73D71">
      <w:pPr>
        <w:rPr>
          <w:rtl/>
          <w:lang w:eastAsia="he-IL"/>
        </w:rPr>
      </w:pPr>
      <w:bookmarkStart w:id="4027" w:name="_ETM_Q1_2623844"/>
      <w:bookmarkStart w:id="4028" w:name="_ETM_Q1_2623884"/>
      <w:bookmarkStart w:id="4029" w:name="_ETM_Q1_2628132"/>
      <w:bookmarkEnd w:id="4027"/>
      <w:bookmarkEnd w:id="4028"/>
      <w:bookmarkEnd w:id="4029"/>
    </w:p>
    <w:p w14:paraId="082A71EA" w14:textId="342B7FC4" w:rsidR="00F73D71" w:rsidRDefault="00F73D71" w:rsidP="00F73D71">
      <w:pPr>
        <w:pStyle w:val="af6"/>
        <w:keepNext/>
        <w:rPr>
          <w:rtl/>
        </w:rPr>
      </w:pPr>
      <w:bookmarkStart w:id="4030" w:name="ET_yor_6447_688"/>
      <w:r w:rsidRPr="00F73D71">
        <w:rPr>
          <w:rStyle w:val="TagStyle"/>
          <w:rtl/>
        </w:rPr>
        <w:t xml:space="preserve"> &lt;&lt; יור &gt;&gt; </w:t>
      </w:r>
      <w:r>
        <w:rPr>
          <w:rtl/>
        </w:rPr>
        <w:t xml:space="preserve">היו"ר יונתן </w:t>
      </w:r>
      <w:proofErr w:type="spellStart"/>
      <w:r>
        <w:rPr>
          <w:rtl/>
        </w:rPr>
        <w:t>מישרקי</w:t>
      </w:r>
      <w:proofErr w:type="spellEnd"/>
      <w:r>
        <w:rPr>
          <w:rtl/>
        </w:rPr>
        <w:t>:</w:t>
      </w:r>
      <w:r w:rsidRPr="00F73D71">
        <w:rPr>
          <w:rStyle w:val="TagStyle"/>
          <w:rtl/>
        </w:rPr>
        <w:t xml:space="preserve"> &lt;&lt; יור &gt;&gt;</w:t>
      </w:r>
      <w:r w:rsidR="00DB293F">
        <w:rPr>
          <w:rtl/>
        </w:rPr>
        <w:t xml:space="preserve"> </w:t>
      </w:r>
      <w:bookmarkEnd w:id="4030"/>
    </w:p>
    <w:p w14:paraId="7BB11127" w14:textId="77777777" w:rsidR="00F73D71" w:rsidRDefault="00F73D71" w:rsidP="00F73D71">
      <w:pPr>
        <w:pStyle w:val="KeepWithNext"/>
        <w:rPr>
          <w:rtl/>
          <w:lang w:eastAsia="he-IL"/>
        </w:rPr>
      </w:pPr>
    </w:p>
    <w:p w14:paraId="61256507" w14:textId="2D1ACBF3" w:rsidR="00F73D71" w:rsidRDefault="00F73D71" w:rsidP="00F73D71">
      <w:pPr>
        <w:rPr>
          <w:rtl/>
          <w:lang w:eastAsia="he-IL"/>
        </w:rPr>
      </w:pPr>
      <w:bookmarkStart w:id="4031" w:name="_ETM_Q1_2628404"/>
      <w:bookmarkStart w:id="4032" w:name="_ETM_Q1_2628442"/>
      <w:bookmarkEnd w:id="4031"/>
      <w:bookmarkEnd w:id="4032"/>
      <w:r>
        <w:rPr>
          <w:rFonts w:hint="cs"/>
          <w:rtl/>
          <w:lang w:eastAsia="he-IL"/>
        </w:rPr>
        <w:t xml:space="preserve">לא נצביע היום אלא נסיים את התוספת ואת התיקונים. מחר נקיים בעזרת השם </w:t>
      </w:r>
      <w:bookmarkStart w:id="4033" w:name="_ETM_Q1_2636230"/>
      <w:bookmarkEnd w:id="4033"/>
      <w:r>
        <w:rPr>
          <w:rFonts w:hint="cs"/>
          <w:rtl/>
          <w:lang w:eastAsia="he-IL"/>
        </w:rPr>
        <w:t>הצבעה רציפה על הכול.</w:t>
      </w:r>
    </w:p>
    <w:p w14:paraId="73986053" w14:textId="77777777" w:rsidR="00F73D71" w:rsidRDefault="00F73D71" w:rsidP="00F73D71">
      <w:pPr>
        <w:rPr>
          <w:rtl/>
          <w:lang w:eastAsia="he-IL"/>
        </w:rPr>
      </w:pPr>
    </w:p>
    <w:p w14:paraId="1B59065C" w14:textId="0E6F2A15" w:rsidR="00F73D71" w:rsidRDefault="00F73D71" w:rsidP="00F73D71">
      <w:pPr>
        <w:pStyle w:val="afa"/>
        <w:keepNext/>
        <w:rPr>
          <w:rtl/>
          <w:lang w:eastAsia="he-IL"/>
        </w:rPr>
      </w:pPr>
      <w:bookmarkStart w:id="4034" w:name="ET_meetingbreak_689"/>
      <w:r w:rsidRPr="00F73D71">
        <w:rPr>
          <w:rStyle w:val="TagStyle"/>
          <w:rtl/>
        </w:rPr>
        <w:t xml:space="preserve"> &lt;&lt; הפסקה &gt;&gt; </w:t>
      </w:r>
      <w:r>
        <w:rPr>
          <w:rtl/>
          <w:lang w:eastAsia="he-IL"/>
        </w:rPr>
        <w:t xml:space="preserve">(הישיבה נפסקה בשעה 15:36 </w:t>
      </w:r>
      <w:proofErr w:type="spellStart"/>
      <w:r>
        <w:rPr>
          <w:rtl/>
          <w:lang w:eastAsia="he-IL"/>
        </w:rPr>
        <w:t>ונתחדשה</w:t>
      </w:r>
      <w:proofErr w:type="spellEnd"/>
      <w:r>
        <w:rPr>
          <w:rtl/>
          <w:lang w:eastAsia="he-IL"/>
        </w:rPr>
        <w:t xml:space="preserve"> בשעה 16:50.)</w:t>
      </w:r>
      <w:r w:rsidRPr="00F73D71">
        <w:rPr>
          <w:rStyle w:val="TagStyle"/>
          <w:rtl/>
        </w:rPr>
        <w:t xml:space="preserve"> &lt;&lt; הפסקה &gt;&gt;</w:t>
      </w:r>
      <w:r w:rsidR="00DB293F">
        <w:rPr>
          <w:rtl/>
          <w:lang w:eastAsia="he-IL"/>
        </w:rPr>
        <w:t xml:space="preserve"> </w:t>
      </w:r>
      <w:bookmarkEnd w:id="4034"/>
    </w:p>
    <w:p w14:paraId="081DAA3E" w14:textId="77777777" w:rsidR="006D29E9" w:rsidRDefault="006D29E9" w:rsidP="006D29E9">
      <w:pPr>
        <w:rPr>
          <w:rtl/>
          <w:lang w:eastAsia="he-IL"/>
        </w:rPr>
      </w:pPr>
    </w:p>
    <w:p w14:paraId="5111D71A" w14:textId="06B49399" w:rsidR="006D29E9" w:rsidRDefault="006D29E9" w:rsidP="006D29E9">
      <w:pPr>
        <w:pStyle w:val="af6"/>
        <w:keepNext/>
        <w:rPr>
          <w:rtl/>
        </w:rPr>
      </w:pPr>
      <w:bookmarkStart w:id="4035" w:name="ET_yor_6447_690"/>
      <w:r w:rsidRPr="006D29E9">
        <w:rPr>
          <w:rStyle w:val="TagStyle"/>
          <w:rtl/>
        </w:rPr>
        <w:t xml:space="preserve"> &lt;&lt; יור &gt;&gt; </w:t>
      </w:r>
      <w:r>
        <w:rPr>
          <w:rtl/>
        </w:rPr>
        <w:t xml:space="preserve">היו"ר יונתן </w:t>
      </w:r>
      <w:proofErr w:type="spellStart"/>
      <w:r>
        <w:rPr>
          <w:rtl/>
        </w:rPr>
        <w:t>מישרקי</w:t>
      </w:r>
      <w:proofErr w:type="spellEnd"/>
      <w:r>
        <w:rPr>
          <w:rtl/>
        </w:rPr>
        <w:t>:</w:t>
      </w:r>
      <w:r w:rsidRPr="006D29E9">
        <w:rPr>
          <w:rStyle w:val="TagStyle"/>
          <w:rtl/>
        </w:rPr>
        <w:t xml:space="preserve"> &lt;&lt; יור &gt;&gt;</w:t>
      </w:r>
      <w:r w:rsidR="00DB293F">
        <w:rPr>
          <w:rtl/>
        </w:rPr>
        <w:t xml:space="preserve"> </w:t>
      </w:r>
      <w:bookmarkEnd w:id="4035"/>
    </w:p>
    <w:p w14:paraId="739D7093" w14:textId="77777777" w:rsidR="006D29E9" w:rsidRDefault="006D29E9" w:rsidP="006D29E9">
      <w:pPr>
        <w:pStyle w:val="KeepWithNext"/>
        <w:rPr>
          <w:rtl/>
          <w:lang w:eastAsia="he-IL"/>
        </w:rPr>
      </w:pPr>
    </w:p>
    <w:p w14:paraId="57BA8CF3" w14:textId="62C62C69" w:rsidR="006D29E9" w:rsidRDefault="006D29E9" w:rsidP="006D29E9">
      <w:pPr>
        <w:rPr>
          <w:rtl/>
          <w:lang w:eastAsia="he-IL"/>
        </w:rPr>
      </w:pPr>
      <w:r>
        <w:rPr>
          <w:rFonts w:hint="cs"/>
          <w:rtl/>
          <w:lang w:eastAsia="he-IL"/>
        </w:rPr>
        <w:t xml:space="preserve">אני מחדש את דיון הוועדה. פנינה והצוות </w:t>
      </w:r>
      <w:bookmarkStart w:id="4036" w:name="_ETM_Q1_8032"/>
      <w:bookmarkEnd w:id="4036"/>
      <w:r>
        <w:rPr>
          <w:rFonts w:hint="cs"/>
          <w:rtl/>
          <w:lang w:eastAsia="he-IL"/>
        </w:rPr>
        <w:t>ימשיכו לעבוד על הרשימה ובזמן הזה אנחנו נתקדם על הנמקה</w:t>
      </w:r>
      <w:bookmarkStart w:id="4037" w:name="_ETM_Q1_16537"/>
      <w:bookmarkEnd w:id="4037"/>
      <w:r>
        <w:rPr>
          <w:rFonts w:hint="cs"/>
          <w:rtl/>
          <w:lang w:eastAsia="he-IL"/>
        </w:rPr>
        <w:t xml:space="preserve"> של </w:t>
      </w:r>
      <w:proofErr w:type="spellStart"/>
      <w:r>
        <w:rPr>
          <w:rFonts w:hint="cs"/>
          <w:rtl/>
          <w:lang w:eastAsia="he-IL"/>
        </w:rPr>
        <w:t>הרוויזיות</w:t>
      </w:r>
      <w:proofErr w:type="spellEnd"/>
      <w:r>
        <w:rPr>
          <w:rFonts w:hint="cs"/>
          <w:rtl/>
          <w:lang w:eastAsia="he-IL"/>
        </w:rPr>
        <w:t xml:space="preserve">. לא נצביע עליהן עכשיו אלא רק הנמקה שלהן. </w:t>
      </w:r>
      <w:bookmarkStart w:id="4038" w:name="_ETM_Q1_20988"/>
      <w:bookmarkEnd w:id="4038"/>
      <w:r>
        <w:rPr>
          <w:rFonts w:hint="cs"/>
          <w:rtl/>
          <w:lang w:eastAsia="he-IL"/>
        </w:rPr>
        <w:t>היועצת המשפטית תעבור על אותם סעיפים שכבר הצבענו עליהם ויש בהם כל מיני שינויים ברובם כנראה גם טכניים.</w:t>
      </w:r>
      <w:r w:rsidR="007436CA">
        <w:rPr>
          <w:rFonts w:hint="cs"/>
          <w:rtl/>
          <w:lang w:eastAsia="he-IL"/>
        </w:rPr>
        <w:t xml:space="preserve"> </w:t>
      </w:r>
      <w:r>
        <w:rPr>
          <w:rFonts w:hint="cs"/>
          <w:rtl/>
          <w:lang w:eastAsia="he-IL"/>
        </w:rPr>
        <w:t xml:space="preserve">ננמק </w:t>
      </w:r>
      <w:bookmarkStart w:id="4039" w:name="_ETM_Q1_30009"/>
      <w:bookmarkEnd w:id="4039"/>
      <w:r>
        <w:rPr>
          <w:rFonts w:hint="cs"/>
          <w:rtl/>
          <w:lang w:eastAsia="he-IL"/>
        </w:rPr>
        <w:t xml:space="preserve">אותם ואת ההצבעה נקיים במועד אחר. </w:t>
      </w:r>
    </w:p>
    <w:p w14:paraId="19B586FE" w14:textId="77777777" w:rsidR="006D29E9" w:rsidRDefault="006D29E9" w:rsidP="006D29E9">
      <w:pPr>
        <w:rPr>
          <w:rtl/>
          <w:lang w:eastAsia="he-IL"/>
        </w:rPr>
      </w:pPr>
      <w:bookmarkStart w:id="4040" w:name="_ETM_Q1_35484"/>
      <w:bookmarkStart w:id="4041" w:name="_ETM_Q1_35522"/>
      <w:bookmarkStart w:id="4042" w:name="_ETM_Q1_36228"/>
      <w:bookmarkEnd w:id="4040"/>
      <w:bookmarkEnd w:id="4041"/>
      <w:bookmarkEnd w:id="4042"/>
    </w:p>
    <w:p w14:paraId="3273CAC3" w14:textId="019C9FFB" w:rsidR="006D29E9" w:rsidRDefault="006D29E9" w:rsidP="006D29E9">
      <w:pPr>
        <w:pStyle w:val="a4"/>
        <w:keepNext/>
        <w:rPr>
          <w:rtl/>
        </w:rPr>
      </w:pPr>
      <w:bookmarkStart w:id="4043" w:name="ET_speaker_נעה_בן_שבת_691"/>
      <w:r w:rsidRPr="006D29E9">
        <w:rPr>
          <w:rStyle w:val="TagStyle"/>
          <w:rtl/>
        </w:rPr>
        <w:t xml:space="preserve"> &lt;&lt; דובר &gt;&gt; </w:t>
      </w:r>
      <w:r>
        <w:rPr>
          <w:rtl/>
        </w:rPr>
        <w:t>נעה בן שבת:</w:t>
      </w:r>
      <w:r w:rsidRPr="006D29E9">
        <w:rPr>
          <w:rStyle w:val="TagStyle"/>
          <w:rtl/>
        </w:rPr>
        <w:t xml:space="preserve"> &lt;&lt; דובר &gt;&gt;</w:t>
      </w:r>
      <w:r w:rsidR="00DB293F">
        <w:rPr>
          <w:rtl/>
        </w:rPr>
        <w:t xml:space="preserve"> </w:t>
      </w:r>
      <w:bookmarkEnd w:id="4043"/>
    </w:p>
    <w:p w14:paraId="3448D11A" w14:textId="77777777" w:rsidR="006D29E9" w:rsidRDefault="006D29E9" w:rsidP="006D29E9">
      <w:pPr>
        <w:pStyle w:val="KeepWithNext"/>
        <w:rPr>
          <w:rtl/>
          <w:lang w:eastAsia="he-IL"/>
        </w:rPr>
      </w:pPr>
    </w:p>
    <w:p w14:paraId="3F703207" w14:textId="6C7C06C3" w:rsidR="006D29E9" w:rsidRDefault="006D29E9" w:rsidP="00857094">
      <w:pPr>
        <w:rPr>
          <w:rtl/>
          <w:lang w:eastAsia="he-IL"/>
        </w:rPr>
      </w:pPr>
      <w:bookmarkStart w:id="4044" w:name="_ETM_Q1_36474"/>
      <w:bookmarkStart w:id="4045" w:name="_ETM_Q1_36510"/>
      <w:bookmarkEnd w:id="4044"/>
      <w:bookmarkEnd w:id="4045"/>
      <w:r>
        <w:rPr>
          <w:rFonts w:hint="cs"/>
          <w:rtl/>
          <w:lang w:eastAsia="he-IL"/>
        </w:rPr>
        <w:t>יש כל מיני תיקונים ואני מבקשת אדוני שתשקול אולי א</w:t>
      </w:r>
      <w:bookmarkStart w:id="4046" w:name="_ETM_Q1_46637"/>
      <w:bookmarkEnd w:id="4046"/>
      <w:r>
        <w:rPr>
          <w:rFonts w:hint="cs"/>
          <w:rtl/>
          <w:lang w:eastAsia="he-IL"/>
        </w:rPr>
        <w:t xml:space="preserve">ם אתה רוצה לפתוח אותם </w:t>
      </w:r>
      <w:proofErr w:type="spellStart"/>
      <w:r>
        <w:rPr>
          <w:rFonts w:hint="cs"/>
          <w:rtl/>
          <w:lang w:eastAsia="he-IL"/>
        </w:rPr>
        <w:t>ברוויזיה</w:t>
      </w:r>
      <w:bookmarkStart w:id="4047" w:name="_ETM_Q1_48149"/>
      <w:bookmarkEnd w:id="4047"/>
      <w:proofErr w:type="spellEnd"/>
      <w:r>
        <w:rPr>
          <w:rFonts w:hint="cs"/>
          <w:rtl/>
          <w:lang w:eastAsia="he-IL"/>
        </w:rPr>
        <w:t xml:space="preserve"> או לא.</w:t>
      </w:r>
      <w:r w:rsidR="007436CA">
        <w:rPr>
          <w:rFonts w:hint="cs"/>
          <w:rtl/>
          <w:lang w:eastAsia="he-IL"/>
        </w:rPr>
        <w:t xml:space="preserve"> </w:t>
      </w:r>
      <w:bookmarkStart w:id="4048" w:name="_ETM_Q1_53885"/>
      <w:bookmarkStart w:id="4049" w:name="_ETM_Q1_53923"/>
      <w:bookmarkEnd w:id="4048"/>
      <w:bookmarkEnd w:id="4049"/>
      <w:r>
        <w:rPr>
          <w:rFonts w:hint="cs"/>
          <w:rtl/>
          <w:lang w:eastAsia="he-IL"/>
        </w:rPr>
        <w:t>אני אתחיל</w:t>
      </w:r>
      <w:r w:rsidR="00857094">
        <w:rPr>
          <w:rFonts w:hint="cs"/>
          <w:rtl/>
          <w:lang w:eastAsia="he-IL"/>
        </w:rPr>
        <w:t xml:space="preserve"> גם </w:t>
      </w:r>
      <w:proofErr w:type="spellStart"/>
      <w:r w:rsidR="00857094">
        <w:rPr>
          <w:rFonts w:hint="cs"/>
          <w:rtl/>
          <w:lang w:eastAsia="he-IL"/>
        </w:rPr>
        <w:t>ברוויזיות</w:t>
      </w:r>
      <w:proofErr w:type="spellEnd"/>
      <w:r w:rsidR="00857094">
        <w:rPr>
          <w:rFonts w:hint="cs"/>
          <w:rtl/>
          <w:lang w:eastAsia="he-IL"/>
        </w:rPr>
        <w:t xml:space="preserve"> וגם בדברים שעלו כאן </w:t>
      </w:r>
      <w:bookmarkStart w:id="4050" w:name="_ETM_Q1_62332"/>
      <w:bookmarkEnd w:id="4050"/>
      <w:r w:rsidR="00857094">
        <w:rPr>
          <w:rFonts w:hint="cs"/>
          <w:rtl/>
          <w:lang w:eastAsia="he-IL"/>
        </w:rPr>
        <w:t xml:space="preserve">בהערות ואני רוצה להתייחס. </w:t>
      </w:r>
    </w:p>
    <w:p w14:paraId="5DCD4665" w14:textId="77777777" w:rsidR="00857094" w:rsidRDefault="00857094" w:rsidP="00857094">
      <w:pPr>
        <w:rPr>
          <w:rtl/>
          <w:lang w:eastAsia="he-IL"/>
        </w:rPr>
      </w:pPr>
    </w:p>
    <w:p w14:paraId="08B03388" w14:textId="7296462D" w:rsidR="00857094" w:rsidRDefault="00857094" w:rsidP="00857094">
      <w:pPr>
        <w:rPr>
          <w:rtl/>
          <w:lang w:eastAsia="he-IL"/>
        </w:rPr>
      </w:pPr>
      <w:r>
        <w:rPr>
          <w:rFonts w:hint="cs"/>
          <w:rtl/>
          <w:lang w:eastAsia="he-IL"/>
        </w:rPr>
        <w:t xml:space="preserve">הערה ראשונה שנאמרה לגבי הנושא </w:t>
      </w:r>
      <w:bookmarkStart w:id="4051" w:name="_ETM_Q1_64273"/>
      <w:bookmarkEnd w:id="4051"/>
      <w:r>
        <w:rPr>
          <w:rFonts w:hint="cs"/>
          <w:rtl/>
          <w:lang w:eastAsia="he-IL"/>
        </w:rPr>
        <w:t xml:space="preserve">של תקנים בינלאומיים מקובלים. ביקשתם להכניס את כולם כאילו </w:t>
      </w:r>
      <w:bookmarkStart w:id="4052" w:name="_ETM_Q1_70978"/>
      <w:bookmarkEnd w:id="4052"/>
      <w:r>
        <w:rPr>
          <w:rFonts w:hint="cs"/>
          <w:rtl/>
          <w:lang w:eastAsia="he-IL"/>
        </w:rPr>
        <w:t xml:space="preserve">הם התקבלו לפי כל התקנים שהוכרו על ידי ארגון </w:t>
      </w:r>
      <w:r>
        <w:rPr>
          <w:lang w:eastAsia="he-IL"/>
        </w:rPr>
        <w:t>GFSI</w:t>
      </w:r>
      <w:bookmarkStart w:id="4053" w:name="_ETM_Q1_75773"/>
      <w:bookmarkEnd w:id="4053"/>
      <w:r>
        <w:rPr>
          <w:rFonts w:hint="cs"/>
          <w:rtl/>
          <w:lang w:eastAsia="he-IL"/>
        </w:rPr>
        <w:t>. בדקתי את זה עם פנינה</w:t>
      </w:r>
      <w:r w:rsidR="007436CA">
        <w:rPr>
          <w:rFonts w:hint="cs"/>
          <w:rtl/>
          <w:lang w:eastAsia="he-IL"/>
        </w:rPr>
        <w:t xml:space="preserve"> </w:t>
      </w:r>
      <w:r>
        <w:rPr>
          <w:rFonts w:hint="cs"/>
          <w:rtl/>
          <w:lang w:eastAsia="he-IL"/>
        </w:rPr>
        <w:t xml:space="preserve">והיא </w:t>
      </w:r>
      <w:bookmarkStart w:id="4054" w:name="_ETM_Q1_79085"/>
      <w:bookmarkEnd w:id="4054"/>
      <w:r>
        <w:rPr>
          <w:rFonts w:hint="cs"/>
          <w:rtl/>
          <w:lang w:eastAsia="he-IL"/>
        </w:rPr>
        <w:t xml:space="preserve">אומרת שאנחנו לא יכולים להסתמך על הארגון הזה, על כל התקנים שהוכרו על ידי הארגון. </w:t>
      </w:r>
    </w:p>
    <w:p w14:paraId="3C0B9E52" w14:textId="77777777" w:rsidR="00857094" w:rsidRDefault="00857094" w:rsidP="00857094">
      <w:pPr>
        <w:rPr>
          <w:rtl/>
          <w:lang w:eastAsia="he-IL"/>
        </w:rPr>
      </w:pPr>
    </w:p>
    <w:p w14:paraId="4B20A16F" w14:textId="78D48125" w:rsidR="00857094" w:rsidRDefault="00857094" w:rsidP="00857094">
      <w:pPr>
        <w:pStyle w:val="af9"/>
        <w:keepNext/>
        <w:rPr>
          <w:rtl/>
          <w:lang w:eastAsia="he-IL"/>
        </w:rPr>
      </w:pPr>
      <w:bookmarkStart w:id="4055" w:name="ET_guest_פנינה_אורן_שני_דור_692"/>
      <w:r w:rsidRPr="00857094">
        <w:rPr>
          <w:rStyle w:val="TagStyle"/>
          <w:rtl/>
        </w:rPr>
        <w:t xml:space="preserve"> &lt;&lt; אורח &gt;&gt; </w:t>
      </w:r>
      <w:r>
        <w:rPr>
          <w:rtl/>
          <w:lang w:eastAsia="he-IL"/>
        </w:rPr>
        <w:t>פנינה אורן שני דור:</w:t>
      </w:r>
      <w:r w:rsidRPr="00857094">
        <w:rPr>
          <w:rStyle w:val="TagStyle"/>
          <w:rtl/>
        </w:rPr>
        <w:t xml:space="preserve"> &lt;&lt; אורח &gt;&gt;</w:t>
      </w:r>
      <w:r w:rsidR="00DB293F">
        <w:rPr>
          <w:rtl/>
          <w:lang w:eastAsia="he-IL"/>
        </w:rPr>
        <w:t xml:space="preserve"> </w:t>
      </w:r>
      <w:bookmarkEnd w:id="4055"/>
    </w:p>
    <w:p w14:paraId="7B96F9E6" w14:textId="77777777" w:rsidR="00857094" w:rsidRDefault="00857094" w:rsidP="00857094">
      <w:pPr>
        <w:pStyle w:val="KeepWithNext"/>
        <w:rPr>
          <w:rtl/>
          <w:lang w:eastAsia="he-IL"/>
        </w:rPr>
      </w:pPr>
    </w:p>
    <w:p w14:paraId="5578856C" w14:textId="77777777" w:rsidR="000C242B" w:rsidRDefault="00857094" w:rsidP="000C242B">
      <w:pPr>
        <w:rPr>
          <w:rtl/>
        </w:rPr>
      </w:pPr>
      <w:r>
        <w:rPr>
          <w:rFonts w:hint="cs"/>
          <w:rtl/>
          <w:lang w:eastAsia="he-IL"/>
        </w:rPr>
        <w:t xml:space="preserve">אני </w:t>
      </w:r>
      <w:bookmarkStart w:id="4056" w:name="_ETM_Q1_82351"/>
      <w:bookmarkEnd w:id="4056"/>
      <w:r>
        <w:rPr>
          <w:rFonts w:hint="cs"/>
          <w:rtl/>
          <w:lang w:eastAsia="he-IL"/>
        </w:rPr>
        <w:t>לא מכירה. מה ששלחת לי, זה לא הארגון שאנחנו מכירים.</w:t>
      </w:r>
      <w:r w:rsidR="007436CA">
        <w:rPr>
          <w:rFonts w:hint="cs"/>
          <w:rtl/>
          <w:lang w:eastAsia="he-IL"/>
        </w:rPr>
        <w:t xml:space="preserve"> </w:t>
      </w:r>
      <w:bookmarkStart w:id="4057" w:name="_ETM_Q1_103583"/>
      <w:bookmarkStart w:id="4058" w:name="_ETM_Q1_103614"/>
      <w:bookmarkEnd w:id="4057"/>
      <w:bookmarkEnd w:id="4058"/>
    </w:p>
    <w:p w14:paraId="14CEDC0F" w14:textId="77777777" w:rsidR="000C242B" w:rsidRDefault="000C242B" w:rsidP="000C242B">
      <w:pPr>
        <w:rPr>
          <w:rtl/>
        </w:rPr>
      </w:pPr>
    </w:p>
    <w:p w14:paraId="6246EE3A" w14:textId="267DBCF4" w:rsidR="000C242B" w:rsidRDefault="000C242B" w:rsidP="000C242B">
      <w:pPr>
        <w:pStyle w:val="af9"/>
        <w:keepNext/>
        <w:rPr>
          <w:rtl/>
          <w:lang w:eastAsia="he-IL"/>
        </w:rPr>
      </w:pPr>
      <w:bookmarkStart w:id="4059" w:name="ET_guest_רוית_ארבל_1010"/>
      <w:r w:rsidRPr="000C242B">
        <w:rPr>
          <w:rStyle w:val="TagStyle"/>
          <w:rtl/>
        </w:rPr>
        <w:t xml:space="preserve"> &lt;&lt; אורח &gt;&gt; </w:t>
      </w:r>
      <w:proofErr w:type="spellStart"/>
      <w:r>
        <w:rPr>
          <w:rtl/>
          <w:lang w:eastAsia="he-IL"/>
        </w:rPr>
        <w:t>רוית</w:t>
      </w:r>
      <w:proofErr w:type="spellEnd"/>
      <w:r>
        <w:rPr>
          <w:rtl/>
          <w:lang w:eastAsia="he-IL"/>
        </w:rPr>
        <w:t xml:space="preserve"> ארבל:</w:t>
      </w:r>
      <w:r w:rsidRPr="000C242B">
        <w:rPr>
          <w:rStyle w:val="TagStyle"/>
          <w:rtl/>
        </w:rPr>
        <w:t xml:space="preserve"> &lt;&lt; אורח &gt;&gt;</w:t>
      </w:r>
      <w:r w:rsidR="00F5595B">
        <w:rPr>
          <w:rtl/>
          <w:lang w:eastAsia="he-IL"/>
        </w:rPr>
        <w:t xml:space="preserve"> </w:t>
      </w:r>
      <w:bookmarkEnd w:id="4059"/>
    </w:p>
    <w:p w14:paraId="42FBE1BB" w14:textId="77777777" w:rsidR="000C242B" w:rsidRDefault="000C242B" w:rsidP="000C242B">
      <w:pPr>
        <w:pStyle w:val="KeepWithNext"/>
        <w:rPr>
          <w:rtl/>
          <w:lang w:eastAsia="he-IL"/>
        </w:rPr>
      </w:pPr>
    </w:p>
    <w:p w14:paraId="39D7DD5A" w14:textId="562E22DA" w:rsidR="00857094" w:rsidRDefault="00857094" w:rsidP="000C242B">
      <w:pPr>
        <w:rPr>
          <w:rtl/>
        </w:rPr>
      </w:pPr>
      <w:r>
        <w:rPr>
          <w:rFonts w:hint="cs"/>
          <w:rtl/>
          <w:lang w:eastAsia="he-IL"/>
        </w:rPr>
        <w:t>השם המלא נשלח אליך.</w:t>
      </w:r>
    </w:p>
    <w:p w14:paraId="3B7DA700" w14:textId="77777777" w:rsidR="00857094" w:rsidRDefault="00857094" w:rsidP="00857094">
      <w:pPr>
        <w:rPr>
          <w:rtl/>
          <w:lang w:eastAsia="he-IL"/>
        </w:rPr>
      </w:pPr>
      <w:bookmarkStart w:id="4060" w:name="_ETM_Q1_89707"/>
      <w:bookmarkStart w:id="4061" w:name="_ETM_Q1_89741"/>
      <w:bookmarkStart w:id="4062" w:name="_ETM_Q1_89917"/>
      <w:bookmarkEnd w:id="4060"/>
      <w:bookmarkEnd w:id="4061"/>
      <w:bookmarkEnd w:id="4062"/>
    </w:p>
    <w:p w14:paraId="66972517" w14:textId="12E4A409" w:rsidR="00857094" w:rsidRDefault="00857094" w:rsidP="00857094">
      <w:pPr>
        <w:pStyle w:val="af9"/>
        <w:keepNext/>
        <w:rPr>
          <w:rtl/>
          <w:lang w:eastAsia="he-IL"/>
        </w:rPr>
      </w:pPr>
      <w:bookmarkStart w:id="4063" w:name="ET_guest_פנינה_אורן_שני_דור_694"/>
      <w:r w:rsidRPr="00857094">
        <w:rPr>
          <w:rStyle w:val="TagStyle"/>
          <w:rtl/>
        </w:rPr>
        <w:t xml:space="preserve"> &lt;&lt; אורח &gt;&gt; </w:t>
      </w:r>
      <w:r>
        <w:rPr>
          <w:rtl/>
          <w:lang w:eastAsia="he-IL"/>
        </w:rPr>
        <w:t>פנינה אורן שני דור:</w:t>
      </w:r>
      <w:r w:rsidRPr="00857094">
        <w:rPr>
          <w:rStyle w:val="TagStyle"/>
          <w:rtl/>
        </w:rPr>
        <w:t xml:space="preserve"> &lt;&lt; אורח &gt;&gt;</w:t>
      </w:r>
      <w:r w:rsidR="00DB293F">
        <w:rPr>
          <w:rtl/>
          <w:lang w:eastAsia="he-IL"/>
        </w:rPr>
        <w:t xml:space="preserve"> </w:t>
      </w:r>
      <w:bookmarkEnd w:id="4063"/>
    </w:p>
    <w:p w14:paraId="0A4426C0" w14:textId="77777777" w:rsidR="00857094" w:rsidRDefault="00857094" w:rsidP="00857094">
      <w:pPr>
        <w:pStyle w:val="KeepWithNext"/>
        <w:rPr>
          <w:rtl/>
          <w:lang w:eastAsia="he-IL"/>
        </w:rPr>
      </w:pPr>
    </w:p>
    <w:p w14:paraId="378C0226" w14:textId="1A6A0BC7" w:rsidR="00857094" w:rsidRDefault="00857094" w:rsidP="00857094">
      <w:pPr>
        <w:rPr>
          <w:rtl/>
          <w:lang w:eastAsia="he-IL"/>
        </w:rPr>
      </w:pPr>
      <w:bookmarkStart w:id="4064" w:name="_ETM_Q1_90185"/>
      <w:bookmarkStart w:id="4065" w:name="_ETM_Q1_90219"/>
      <w:bookmarkEnd w:id="4064"/>
      <w:bookmarkEnd w:id="4065"/>
      <w:r>
        <w:rPr>
          <w:rFonts w:hint="cs"/>
          <w:rtl/>
          <w:lang w:eastAsia="he-IL"/>
        </w:rPr>
        <w:t xml:space="preserve">לא, אני לא מסכימה. אין </w:t>
      </w:r>
      <w:bookmarkStart w:id="4066" w:name="_ETM_Q1_94597"/>
      <w:bookmarkEnd w:id="4066"/>
      <w:r>
        <w:rPr>
          <w:rFonts w:hint="cs"/>
          <w:rtl/>
          <w:lang w:eastAsia="he-IL"/>
        </w:rPr>
        <w:t>לנו את זה.</w:t>
      </w:r>
      <w:r w:rsidR="007436CA">
        <w:rPr>
          <w:rFonts w:hint="cs"/>
          <w:rtl/>
          <w:lang w:eastAsia="he-IL"/>
        </w:rPr>
        <w:t xml:space="preserve"> </w:t>
      </w:r>
      <w:r>
        <w:rPr>
          <w:rFonts w:hint="cs"/>
          <w:rtl/>
          <w:lang w:eastAsia="he-IL"/>
        </w:rPr>
        <w:t xml:space="preserve">מה שנעה שלחה לי, את </w:t>
      </w:r>
      <w:bookmarkStart w:id="4067" w:name="_ETM_Q1_96166"/>
      <w:bookmarkEnd w:id="4067"/>
      <w:r>
        <w:rPr>
          <w:rFonts w:hint="cs"/>
          <w:rtl/>
          <w:lang w:eastAsia="he-IL"/>
        </w:rPr>
        <w:t>שלחת לה.</w:t>
      </w:r>
    </w:p>
    <w:p w14:paraId="68E90B00" w14:textId="77777777" w:rsidR="00E73D26" w:rsidRDefault="00E73D26" w:rsidP="00857094">
      <w:pPr>
        <w:rPr>
          <w:rtl/>
          <w:lang w:eastAsia="he-IL"/>
        </w:rPr>
      </w:pPr>
      <w:bookmarkStart w:id="4068" w:name="_ETM_Q1_105766"/>
      <w:bookmarkStart w:id="4069" w:name="_ETM_Q1_105803"/>
      <w:bookmarkStart w:id="4070" w:name="_ETM_Q1_105284"/>
      <w:bookmarkEnd w:id="4068"/>
      <w:bookmarkEnd w:id="4069"/>
      <w:bookmarkEnd w:id="4070"/>
    </w:p>
    <w:p w14:paraId="17FC9690" w14:textId="03B0108C" w:rsidR="00E73D26" w:rsidRDefault="00E73D26" w:rsidP="00E73D26">
      <w:pPr>
        <w:pStyle w:val="af9"/>
        <w:keepNext/>
        <w:rPr>
          <w:rtl/>
          <w:lang w:eastAsia="he-IL"/>
        </w:rPr>
      </w:pPr>
      <w:bookmarkStart w:id="4071" w:name="ET_guest_930750_697"/>
      <w:r w:rsidRPr="00E73D26">
        <w:rPr>
          <w:rStyle w:val="TagStyle"/>
          <w:rtl/>
        </w:rPr>
        <w:t xml:space="preserve"> &lt;&lt; אורח &gt;&gt; </w:t>
      </w:r>
      <w:r>
        <w:rPr>
          <w:rtl/>
          <w:lang w:eastAsia="he-IL"/>
        </w:rPr>
        <w:t xml:space="preserve">לירון </w:t>
      </w:r>
      <w:proofErr w:type="spellStart"/>
      <w:r>
        <w:rPr>
          <w:rtl/>
          <w:lang w:eastAsia="he-IL"/>
        </w:rPr>
        <w:t>הרשטיין</w:t>
      </w:r>
      <w:proofErr w:type="spellEnd"/>
      <w:r>
        <w:rPr>
          <w:rtl/>
          <w:lang w:eastAsia="he-IL"/>
        </w:rPr>
        <w:t>:</w:t>
      </w:r>
      <w:r w:rsidRPr="00E73D26">
        <w:rPr>
          <w:rStyle w:val="TagStyle"/>
          <w:rtl/>
        </w:rPr>
        <w:t xml:space="preserve"> &lt;&lt; אורח &gt;&gt;</w:t>
      </w:r>
      <w:r w:rsidR="00DB293F">
        <w:rPr>
          <w:rtl/>
          <w:lang w:eastAsia="he-IL"/>
        </w:rPr>
        <w:t xml:space="preserve"> </w:t>
      </w:r>
      <w:bookmarkEnd w:id="4071"/>
    </w:p>
    <w:p w14:paraId="23B9D4C9" w14:textId="77777777" w:rsidR="00E73D26" w:rsidRDefault="00E73D26" w:rsidP="00E73D26">
      <w:pPr>
        <w:pStyle w:val="KeepWithNext"/>
        <w:rPr>
          <w:rtl/>
          <w:lang w:eastAsia="he-IL"/>
        </w:rPr>
      </w:pPr>
    </w:p>
    <w:p w14:paraId="2688305D" w14:textId="77945B6D" w:rsidR="00E73D26" w:rsidRDefault="00E73D26" w:rsidP="00E73D26">
      <w:pPr>
        <w:rPr>
          <w:rtl/>
          <w:lang w:eastAsia="he-IL"/>
        </w:rPr>
      </w:pPr>
      <w:bookmarkStart w:id="4072" w:name="_ETM_Q1_105563"/>
      <w:bookmarkStart w:id="4073" w:name="_ETM_Q1_105596"/>
      <w:bookmarkEnd w:id="4072"/>
      <w:bookmarkEnd w:id="4073"/>
      <w:r>
        <w:rPr>
          <w:rFonts w:hint="cs"/>
          <w:rtl/>
          <w:lang w:eastAsia="he-IL"/>
        </w:rPr>
        <w:t>הוא מכיל את ה-</w:t>
      </w:r>
      <w:r>
        <w:rPr>
          <w:lang w:eastAsia="he-IL"/>
        </w:rPr>
        <w:t>FS</w:t>
      </w:r>
      <w:r>
        <w:rPr>
          <w:rFonts w:hint="cs"/>
          <w:rtl/>
          <w:lang w:eastAsia="he-IL"/>
        </w:rPr>
        <w:t>, את ה-</w:t>
      </w:r>
      <w:r>
        <w:rPr>
          <w:lang w:eastAsia="he-IL"/>
        </w:rPr>
        <w:t>BRC</w:t>
      </w:r>
      <w:r>
        <w:rPr>
          <w:rFonts w:hint="cs"/>
          <w:rtl/>
          <w:lang w:eastAsia="he-IL"/>
        </w:rPr>
        <w:t>.</w:t>
      </w:r>
      <w:bookmarkStart w:id="4074" w:name="_ETM_Q1_112339"/>
      <w:bookmarkEnd w:id="4074"/>
    </w:p>
    <w:p w14:paraId="75C0784C" w14:textId="77777777" w:rsidR="00E73D26" w:rsidRDefault="00E73D26" w:rsidP="00E73D26">
      <w:pPr>
        <w:rPr>
          <w:rtl/>
          <w:lang w:eastAsia="he-IL"/>
        </w:rPr>
      </w:pPr>
      <w:bookmarkStart w:id="4075" w:name="_ETM_Q1_112392"/>
      <w:bookmarkEnd w:id="4075"/>
    </w:p>
    <w:p w14:paraId="22FDB3F1" w14:textId="44ACD824" w:rsidR="00E73D26" w:rsidRDefault="00E73D26" w:rsidP="00E73D26">
      <w:pPr>
        <w:pStyle w:val="af9"/>
        <w:keepNext/>
        <w:rPr>
          <w:rtl/>
          <w:lang w:eastAsia="he-IL"/>
        </w:rPr>
      </w:pPr>
      <w:bookmarkStart w:id="4076" w:name="ET_guest_פנינה_אורן_שני_דור_698"/>
      <w:r w:rsidRPr="00E73D26">
        <w:rPr>
          <w:rStyle w:val="TagStyle"/>
          <w:rtl/>
        </w:rPr>
        <w:t xml:space="preserve"> &lt;&lt; אורח &gt;&gt; </w:t>
      </w:r>
      <w:r>
        <w:rPr>
          <w:rtl/>
          <w:lang w:eastAsia="he-IL"/>
        </w:rPr>
        <w:t>פנינה אורן שני דור:</w:t>
      </w:r>
      <w:r w:rsidRPr="00E73D26">
        <w:rPr>
          <w:rStyle w:val="TagStyle"/>
          <w:rtl/>
        </w:rPr>
        <w:t xml:space="preserve"> &lt;&lt; אורח &gt;&gt;</w:t>
      </w:r>
      <w:r w:rsidR="00DB293F">
        <w:rPr>
          <w:rtl/>
          <w:lang w:eastAsia="he-IL"/>
        </w:rPr>
        <w:t xml:space="preserve"> </w:t>
      </w:r>
      <w:bookmarkEnd w:id="4076"/>
    </w:p>
    <w:p w14:paraId="675CF60F" w14:textId="77777777" w:rsidR="00E73D26" w:rsidRDefault="00E73D26" w:rsidP="00E73D26">
      <w:pPr>
        <w:pStyle w:val="KeepWithNext"/>
        <w:rPr>
          <w:rtl/>
          <w:lang w:eastAsia="he-IL"/>
        </w:rPr>
      </w:pPr>
    </w:p>
    <w:p w14:paraId="4BB15ED2" w14:textId="1F18F346" w:rsidR="00E73D26" w:rsidRDefault="00E73D26" w:rsidP="00E73D26">
      <w:pPr>
        <w:rPr>
          <w:rtl/>
          <w:lang w:eastAsia="he-IL"/>
        </w:rPr>
      </w:pPr>
      <w:r>
        <w:rPr>
          <w:rFonts w:hint="cs"/>
          <w:rtl/>
          <w:lang w:eastAsia="he-IL"/>
        </w:rPr>
        <w:t xml:space="preserve">בסדר, אבל יש את </w:t>
      </w:r>
      <w:bookmarkStart w:id="4077" w:name="_ETM_Q1_114763"/>
      <w:bookmarkEnd w:id="4077"/>
      <w:r>
        <w:rPr>
          <w:rFonts w:hint="cs"/>
          <w:rtl/>
          <w:lang w:eastAsia="he-IL"/>
        </w:rPr>
        <w:t>זה גם היום בנוסח ואני לא מבינה למה אני צריכה</w:t>
      </w:r>
      <w:bookmarkStart w:id="4078" w:name="_ETM_Q1_117244"/>
      <w:bookmarkEnd w:id="4078"/>
      <w:r>
        <w:rPr>
          <w:rFonts w:hint="cs"/>
          <w:rtl/>
          <w:lang w:eastAsia="he-IL"/>
        </w:rPr>
        <w:t xml:space="preserve"> להוסיף את זה. אנחנו לא מכירים. אני</w:t>
      </w:r>
      <w:bookmarkStart w:id="4079" w:name="_ETM_Q1_118406"/>
      <w:bookmarkEnd w:id="4079"/>
      <w:r>
        <w:rPr>
          <w:rFonts w:hint="cs"/>
          <w:rtl/>
          <w:lang w:eastAsia="he-IL"/>
        </w:rPr>
        <w:t xml:space="preserve"> לא מכירה.</w:t>
      </w:r>
    </w:p>
    <w:p w14:paraId="3C983A49" w14:textId="77777777" w:rsidR="00E73D26" w:rsidRDefault="00E73D26" w:rsidP="00E73D26">
      <w:pPr>
        <w:rPr>
          <w:rtl/>
          <w:lang w:eastAsia="he-IL"/>
        </w:rPr>
      </w:pPr>
      <w:bookmarkStart w:id="4080" w:name="_ETM_Q1_121640"/>
      <w:bookmarkStart w:id="4081" w:name="_ETM_Q1_121673"/>
      <w:bookmarkEnd w:id="4080"/>
      <w:bookmarkEnd w:id="4081"/>
    </w:p>
    <w:p w14:paraId="36F8A842" w14:textId="56B91574" w:rsidR="00E73D26" w:rsidRDefault="00E73D26" w:rsidP="00E73D26">
      <w:pPr>
        <w:pStyle w:val="af9"/>
        <w:keepNext/>
        <w:rPr>
          <w:rtl/>
          <w:lang w:eastAsia="he-IL"/>
        </w:rPr>
      </w:pPr>
      <w:bookmarkStart w:id="4082" w:name="ET_guest_930750_699"/>
      <w:r w:rsidRPr="00E73D26">
        <w:rPr>
          <w:rStyle w:val="TagStyle"/>
          <w:rtl/>
        </w:rPr>
        <w:t xml:space="preserve"> &lt;&lt; אורח &gt;&gt; </w:t>
      </w:r>
      <w:r>
        <w:rPr>
          <w:rtl/>
          <w:lang w:eastAsia="he-IL"/>
        </w:rPr>
        <w:t xml:space="preserve">לירון </w:t>
      </w:r>
      <w:proofErr w:type="spellStart"/>
      <w:r>
        <w:rPr>
          <w:rtl/>
          <w:lang w:eastAsia="he-IL"/>
        </w:rPr>
        <w:t>הרשטיין</w:t>
      </w:r>
      <w:proofErr w:type="spellEnd"/>
      <w:r>
        <w:rPr>
          <w:rtl/>
          <w:lang w:eastAsia="he-IL"/>
        </w:rPr>
        <w:t>:</w:t>
      </w:r>
      <w:r w:rsidRPr="00E73D26">
        <w:rPr>
          <w:rStyle w:val="TagStyle"/>
          <w:rtl/>
        </w:rPr>
        <w:t xml:space="preserve"> &lt;&lt; אורח &gt;&gt;</w:t>
      </w:r>
      <w:r w:rsidR="00DB293F">
        <w:rPr>
          <w:rtl/>
          <w:lang w:eastAsia="he-IL"/>
        </w:rPr>
        <w:t xml:space="preserve"> </w:t>
      </w:r>
      <w:bookmarkEnd w:id="4082"/>
    </w:p>
    <w:p w14:paraId="3DC24AD8" w14:textId="77777777" w:rsidR="00E73D26" w:rsidRDefault="00E73D26" w:rsidP="00E73D26">
      <w:pPr>
        <w:pStyle w:val="KeepWithNext"/>
        <w:rPr>
          <w:rtl/>
          <w:lang w:eastAsia="he-IL"/>
        </w:rPr>
      </w:pPr>
    </w:p>
    <w:p w14:paraId="51F07DCE" w14:textId="46492436" w:rsidR="00E73D26" w:rsidRDefault="00E73D26" w:rsidP="00E73D26">
      <w:pPr>
        <w:rPr>
          <w:rtl/>
          <w:lang w:eastAsia="he-IL"/>
        </w:rPr>
      </w:pPr>
      <w:r>
        <w:rPr>
          <w:rFonts w:hint="cs"/>
          <w:rtl/>
          <w:lang w:eastAsia="he-IL"/>
        </w:rPr>
        <w:t xml:space="preserve">את ארגון </w:t>
      </w:r>
      <w:r>
        <w:rPr>
          <w:lang w:eastAsia="he-IL"/>
        </w:rPr>
        <w:t>BRC</w:t>
      </w:r>
      <w:r>
        <w:rPr>
          <w:rFonts w:hint="cs"/>
          <w:rtl/>
          <w:lang w:eastAsia="he-IL"/>
        </w:rPr>
        <w:t xml:space="preserve"> וה-</w:t>
      </w:r>
      <w:r>
        <w:rPr>
          <w:lang w:eastAsia="he-IL"/>
        </w:rPr>
        <w:t>FS</w:t>
      </w:r>
      <w:r>
        <w:rPr>
          <w:rFonts w:hint="cs"/>
          <w:rtl/>
          <w:lang w:eastAsia="he-IL"/>
        </w:rPr>
        <w:t xml:space="preserve"> את מכירה.</w:t>
      </w:r>
    </w:p>
    <w:p w14:paraId="71A2EFA8" w14:textId="77777777" w:rsidR="00E73D26" w:rsidRDefault="00E73D26" w:rsidP="00E73D26">
      <w:pPr>
        <w:rPr>
          <w:rtl/>
          <w:lang w:eastAsia="he-IL"/>
        </w:rPr>
      </w:pPr>
    </w:p>
    <w:p w14:paraId="76257993" w14:textId="5AF001C4" w:rsidR="00E73D26" w:rsidRDefault="00E73D26" w:rsidP="00E73D26">
      <w:pPr>
        <w:pStyle w:val="af9"/>
        <w:keepNext/>
        <w:rPr>
          <w:rtl/>
          <w:lang w:eastAsia="he-IL"/>
        </w:rPr>
      </w:pPr>
      <w:bookmarkStart w:id="4083" w:name="ET_guest_רוית_ארבל_700"/>
      <w:r w:rsidRPr="00E73D26">
        <w:rPr>
          <w:rStyle w:val="TagStyle"/>
          <w:rtl/>
        </w:rPr>
        <w:t xml:space="preserve"> &lt;&lt; אורח &gt;&gt; </w:t>
      </w:r>
      <w:proofErr w:type="spellStart"/>
      <w:r>
        <w:rPr>
          <w:rtl/>
          <w:lang w:eastAsia="he-IL"/>
        </w:rPr>
        <w:t>רוית</w:t>
      </w:r>
      <w:proofErr w:type="spellEnd"/>
      <w:r>
        <w:rPr>
          <w:rtl/>
          <w:lang w:eastAsia="he-IL"/>
        </w:rPr>
        <w:t xml:space="preserve"> ארבל:</w:t>
      </w:r>
      <w:r w:rsidRPr="00E73D26">
        <w:rPr>
          <w:rStyle w:val="TagStyle"/>
          <w:rtl/>
        </w:rPr>
        <w:t xml:space="preserve"> &lt;&lt; אורח &gt;&gt;</w:t>
      </w:r>
      <w:r w:rsidR="00DB293F">
        <w:rPr>
          <w:rtl/>
          <w:lang w:eastAsia="he-IL"/>
        </w:rPr>
        <w:t xml:space="preserve"> </w:t>
      </w:r>
      <w:bookmarkEnd w:id="4083"/>
    </w:p>
    <w:p w14:paraId="129A84C6" w14:textId="77777777" w:rsidR="00E73D26" w:rsidRDefault="00E73D26" w:rsidP="00E73D26">
      <w:pPr>
        <w:pStyle w:val="KeepWithNext"/>
        <w:rPr>
          <w:rtl/>
          <w:lang w:eastAsia="he-IL"/>
        </w:rPr>
      </w:pPr>
    </w:p>
    <w:p w14:paraId="63266640" w14:textId="3C014D4F" w:rsidR="00E73D26" w:rsidRDefault="00E73D26" w:rsidP="00E73D26">
      <w:pPr>
        <w:rPr>
          <w:rtl/>
          <w:lang w:eastAsia="he-IL"/>
        </w:rPr>
      </w:pPr>
      <w:r>
        <w:rPr>
          <w:rFonts w:hint="cs"/>
          <w:rtl/>
          <w:lang w:eastAsia="he-IL"/>
        </w:rPr>
        <w:t xml:space="preserve">אולי הם יהיו מקובלים </w:t>
      </w:r>
      <w:bookmarkStart w:id="4084" w:name="_ETM_Q1_126343"/>
      <w:bookmarkEnd w:id="4084"/>
      <w:r>
        <w:rPr>
          <w:rFonts w:hint="cs"/>
          <w:rtl/>
          <w:lang w:eastAsia="he-IL"/>
        </w:rPr>
        <w:t>בעוד שנה-שנתיים.</w:t>
      </w:r>
    </w:p>
    <w:p w14:paraId="2CC0D9B7" w14:textId="77777777" w:rsidR="00E73D26" w:rsidRDefault="00E73D26" w:rsidP="00E73D26">
      <w:pPr>
        <w:rPr>
          <w:rtl/>
          <w:lang w:eastAsia="he-IL"/>
        </w:rPr>
      </w:pPr>
      <w:bookmarkStart w:id="4085" w:name="_ETM_Q1_129528"/>
      <w:bookmarkStart w:id="4086" w:name="_ETM_Q1_129572"/>
      <w:bookmarkEnd w:id="4085"/>
      <w:bookmarkEnd w:id="4086"/>
    </w:p>
    <w:p w14:paraId="5C95D7C8" w14:textId="14E36BD8" w:rsidR="00E73D26" w:rsidRDefault="00E73D26" w:rsidP="00E73D26">
      <w:pPr>
        <w:pStyle w:val="af9"/>
        <w:keepNext/>
        <w:rPr>
          <w:rtl/>
          <w:lang w:eastAsia="he-IL"/>
        </w:rPr>
      </w:pPr>
      <w:bookmarkStart w:id="4087" w:name="ET_guest_פנינה_אורן_שני_דור_701"/>
      <w:r w:rsidRPr="00E73D26">
        <w:rPr>
          <w:rStyle w:val="TagStyle"/>
          <w:rtl/>
        </w:rPr>
        <w:t xml:space="preserve"> &lt;&lt; אורח &gt;&gt; </w:t>
      </w:r>
      <w:r>
        <w:rPr>
          <w:rtl/>
          <w:lang w:eastAsia="he-IL"/>
        </w:rPr>
        <w:t>פנינה אורן שני דור:</w:t>
      </w:r>
      <w:r w:rsidRPr="00E73D26">
        <w:rPr>
          <w:rStyle w:val="TagStyle"/>
          <w:rtl/>
        </w:rPr>
        <w:t xml:space="preserve"> &lt;&lt; אורח &gt;&gt;</w:t>
      </w:r>
      <w:r w:rsidR="00DB293F">
        <w:rPr>
          <w:rtl/>
          <w:lang w:eastAsia="he-IL"/>
        </w:rPr>
        <w:t xml:space="preserve"> </w:t>
      </w:r>
      <w:bookmarkEnd w:id="4087"/>
    </w:p>
    <w:p w14:paraId="1C23FCD1" w14:textId="77777777" w:rsidR="00E73D26" w:rsidRDefault="00E73D26" w:rsidP="00E73D26">
      <w:pPr>
        <w:pStyle w:val="KeepWithNext"/>
        <w:rPr>
          <w:rtl/>
          <w:lang w:eastAsia="he-IL"/>
        </w:rPr>
      </w:pPr>
    </w:p>
    <w:p w14:paraId="2B6C800D" w14:textId="51C48C1F" w:rsidR="00E73D26" w:rsidRDefault="00E73D26" w:rsidP="00E73D26">
      <w:pPr>
        <w:rPr>
          <w:rtl/>
          <w:lang w:eastAsia="he-IL"/>
        </w:rPr>
      </w:pPr>
      <w:r>
        <w:rPr>
          <w:rFonts w:hint="cs"/>
          <w:rtl/>
          <w:lang w:eastAsia="he-IL"/>
        </w:rPr>
        <w:t xml:space="preserve">כאשר יהיו מקובלים אנחנו נדבר על זה. </w:t>
      </w:r>
      <w:bookmarkStart w:id="4088" w:name="_ETM_Q1_133971"/>
      <w:bookmarkEnd w:id="4088"/>
      <w:r>
        <w:rPr>
          <w:rFonts w:hint="cs"/>
          <w:rtl/>
          <w:lang w:eastAsia="he-IL"/>
        </w:rPr>
        <w:t>אני לא מכירה את זה כדי</w:t>
      </w:r>
      <w:r w:rsidR="007436CA">
        <w:rPr>
          <w:rFonts w:hint="cs"/>
          <w:rtl/>
          <w:lang w:eastAsia="he-IL"/>
        </w:rPr>
        <w:t xml:space="preserve"> </w:t>
      </w:r>
      <w:r>
        <w:rPr>
          <w:rFonts w:hint="cs"/>
          <w:rtl/>
          <w:lang w:eastAsia="he-IL"/>
        </w:rPr>
        <w:t xml:space="preserve">להגיש לנעה סעיף. בשביל זה יכולתם לפנות בעוד מועד ולא עכשיו. אני לא מסכימה. </w:t>
      </w:r>
      <w:bookmarkStart w:id="4089" w:name="_ETM_Q1_142961"/>
      <w:bookmarkEnd w:id="4089"/>
    </w:p>
    <w:p w14:paraId="282D784A" w14:textId="77777777" w:rsidR="00E73D26" w:rsidRDefault="00E73D26" w:rsidP="00E73D26">
      <w:pPr>
        <w:rPr>
          <w:rtl/>
          <w:lang w:eastAsia="he-IL"/>
        </w:rPr>
      </w:pPr>
      <w:bookmarkStart w:id="4090" w:name="_ETM_Q1_148878"/>
      <w:bookmarkStart w:id="4091" w:name="_ETM_Q1_148914"/>
      <w:bookmarkStart w:id="4092" w:name="_ETM_Q1_149853"/>
      <w:bookmarkEnd w:id="4090"/>
      <w:bookmarkEnd w:id="4091"/>
      <w:bookmarkEnd w:id="4092"/>
    </w:p>
    <w:p w14:paraId="2586B5BA" w14:textId="4BA1913A" w:rsidR="00E73D26" w:rsidRDefault="00E73D26" w:rsidP="00E73D26">
      <w:pPr>
        <w:pStyle w:val="af9"/>
        <w:keepNext/>
        <w:rPr>
          <w:rtl/>
          <w:lang w:eastAsia="he-IL"/>
        </w:rPr>
      </w:pPr>
      <w:bookmarkStart w:id="4093" w:name="ET_guest_רוית_ארבל_703"/>
      <w:r w:rsidRPr="00E73D26">
        <w:rPr>
          <w:rStyle w:val="TagStyle"/>
          <w:rtl/>
        </w:rPr>
        <w:t xml:space="preserve"> &lt;&lt; אורח &gt;&gt; </w:t>
      </w:r>
      <w:proofErr w:type="spellStart"/>
      <w:r>
        <w:rPr>
          <w:rtl/>
          <w:lang w:eastAsia="he-IL"/>
        </w:rPr>
        <w:t>רוית</w:t>
      </w:r>
      <w:proofErr w:type="spellEnd"/>
      <w:r>
        <w:rPr>
          <w:rtl/>
          <w:lang w:eastAsia="he-IL"/>
        </w:rPr>
        <w:t xml:space="preserve"> ארבל:</w:t>
      </w:r>
      <w:r w:rsidRPr="00E73D26">
        <w:rPr>
          <w:rStyle w:val="TagStyle"/>
          <w:rtl/>
        </w:rPr>
        <w:t xml:space="preserve"> &lt;&lt; אורח &gt;&gt;</w:t>
      </w:r>
      <w:r w:rsidR="00DB293F">
        <w:rPr>
          <w:rtl/>
          <w:lang w:eastAsia="he-IL"/>
        </w:rPr>
        <w:t xml:space="preserve"> </w:t>
      </w:r>
      <w:bookmarkEnd w:id="4093"/>
    </w:p>
    <w:p w14:paraId="127B62DA" w14:textId="77777777" w:rsidR="00E73D26" w:rsidRDefault="00E73D26" w:rsidP="00E73D26">
      <w:pPr>
        <w:pStyle w:val="KeepWithNext"/>
        <w:rPr>
          <w:rtl/>
          <w:lang w:eastAsia="he-IL"/>
        </w:rPr>
      </w:pPr>
    </w:p>
    <w:p w14:paraId="346571B6" w14:textId="7E439308" w:rsidR="00E73D26" w:rsidRDefault="00E73D26" w:rsidP="00E73D26">
      <w:pPr>
        <w:rPr>
          <w:rtl/>
          <w:lang w:eastAsia="he-IL"/>
        </w:rPr>
      </w:pPr>
      <w:bookmarkStart w:id="4094" w:name="_ETM_Q1_150124"/>
      <w:bookmarkStart w:id="4095" w:name="_ETM_Q1_150166"/>
      <w:bookmarkEnd w:id="4094"/>
      <w:bookmarkEnd w:id="4095"/>
      <w:r>
        <w:rPr>
          <w:rFonts w:hint="cs"/>
          <w:rtl/>
          <w:lang w:eastAsia="he-IL"/>
        </w:rPr>
        <w:t>יש שם סעיף סל באישור השר.</w:t>
      </w:r>
      <w:r w:rsidR="007436CA">
        <w:rPr>
          <w:rFonts w:hint="cs"/>
          <w:rtl/>
          <w:lang w:eastAsia="he-IL"/>
        </w:rPr>
        <w:t xml:space="preserve"> </w:t>
      </w:r>
      <w:r>
        <w:rPr>
          <w:rFonts w:hint="cs"/>
          <w:rtl/>
          <w:lang w:eastAsia="he-IL"/>
        </w:rPr>
        <w:t>אולי לא נעשה את זה באישור מנהלת שירות המזון.</w:t>
      </w:r>
    </w:p>
    <w:p w14:paraId="521DB84C" w14:textId="77777777" w:rsidR="00E73D26" w:rsidRDefault="00E73D26" w:rsidP="00E73D26">
      <w:pPr>
        <w:rPr>
          <w:rtl/>
          <w:lang w:eastAsia="he-IL"/>
        </w:rPr>
      </w:pPr>
      <w:bookmarkStart w:id="4096" w:name="_ETM_Q1_157908"/>
      <w:bookmarkStart w:id="4097" w:name="_ETM_Q1_157946"/>
      <w:bookmarkEnd w:id="4096"/>
      <w:bookmarkEnd w:id="4097"/>
    </w:p>
    <w:p w14:paraId="40D6AF8A" w14:textId="7B6CCE13" w:rsidR="00E73D26" w:rsidRDefault="00E73D26" w:rsidP="00E73D26">
      <w:pPr>
        <w:pStyle w:val="af9"/>
        <w:keepNext/>
        <w:rPr>
          <w:rtl/>
          <w:lang w:eastAsia="he-IL"/>
        </w:rPr>
      </w:pPr>
      <w:bookmarkStart w:id="4098" w:name="ET_guest_פנינה_אורן_שני_דור_704"/>
      <w:r w:rsidRPr="00E73D26">
        <w:rPr>
          <w:rStyle w:val="TagStyle"/>
          <w:rtl/>
        </w:rPr>
        <w:t xml:space="preserve"> &lt;&lt; אורח &gt;&gt; </w:t>
      </w:r>
      <w:r>
        <w:rPr>
          <w:rtl/>
          <w:lang w:eastAsia="he-IL"/>
        </w:rPr>
        <w:t>פנינה אורן שני דור:</w:t>
      </w:r>
      <w:r w:rsidRPr="00E73D26">
        <w:rPr>
          <w:rStyle w:val="TagStyle"/>
          <w:rtl/>
        </w:rPr>
        <w:t xml:space="preserve"> &lt;&lt; אורח &gt;&gt;</w:t>
      </w:r>
      <w:r w:rsidR="00DB293F">
        <w:rPr>
          <w:rtl/>
          <w:lang w:eastAsia="he-IL"/>
        </w:rPr>
        <w:t xml:space="preserve"> </w:t>
      </w:r>
      <w:bookmarkEnd w:id="4098"/>
    </w:p>
    <w:p w14:paraId="783DDFA2" w14:textId="77777777" w:rsidR="00E73D26" w:rsidRDefault="00E73D26" w:rsidP="00E73D26">
      <w:pPr>
        <w:pStyle w:val="KeepWithNext"/>
        <w:rPr>
          <w:rtl/>
          <w:lang w:eastAsia="he-IL"/>
        </w:rPr>
      </w:pPr>
    </w:p>
    <w:p w14:paraId="005791B3" w14:textId="08666A27" w:rsidR="00E73D26" w:rsidRDefault="00E73D26" w:rsidP="00E73D26">
      <w:pPr>
        <w:rPr>
          <w:rtl/>
          <w:lang w:eastAsia="he-IL"/>
        </w:rPr>
      </w:pPr>
      <w:r>
        <w:rPr>
          <w:rFonts w:hint="cs"/>
          <w:rtl/>
          <w:lang w:eastAsia="he-IL"/>
        </w:rPr>
        <w:t xml:space="preserve">לא. </w:t>
      </w:r>
      <w:bookmarkStart w:id="4099" w:name="_ETM_Q1_159511"/>
      <w:bookmarkEnd w:id="4099"/>
    </w:p>
    <w:p w14:paraId="6675D40B" w14:textId="77777777" w:rsidR="00E73D26" w:rsidRDefault="00E73D26" w:rsidP="00E73D26">
      <w:pPr>
        <w:rPr>
          <w:rtl/>
          <w:lang w:eastAsia="he-IL"/>
        </w:rPr>
      </w:pPr>
    </w:p>
    <w:p w14:paraId="33580EA5" w14:textId="37F1378A" w:rsidR="00E73D26" w:rsidRDefault="00E73D26" w:rsidP="00E73D26">
      <w:pPr>
        <w:pStyle w:val="af6"/>
        <w:keepNext/>
        <w:rPr>
          <w:rtl/>
        </w:rPr>
      </w:pPr>
      <w:bookmarkStart w:id="4100" w:name="ET_yor_6447_706"/>
      <w:r w:rsidRPr="00E73D26">
        <w:rPr>
          <w:rStyle w:val="TagStyle"/>
          <w:rtl/>
        </w:rPr>
        <w:t xml:space="preserve"> &lt;&lt; יור &gt;&gt; </w:t>
      </w:r>
      <w:r>
        <w:rPr>
          <w:rtl/>
        </w:rPr>
        <w:t xml:space="preserve">היו"ר יונתן </w:t>
      </w:r>
      <w:proofErr w:type="spellStart"/>
      <w:r>
        <w:rPr>
          <w:rtl/>
        </w:rPr>
        <w:t>מישרקי</w:t>
      </w:r>
      <w:proofErr w:type="spellEnd"/>
      <w:r>
        <w:rPr>
          <w:rtl/>
        </w:rPr>
        <w:t>:</w:t>
      </w:r>
      <w:r w:rsidRPr="00E73D26">
        <w:rPr>
          <w:rStyle w:val="TagStyle"/>
          <w:rtl/>
        </w:rPr>
        <w:t xml:space="preserve"> &lt;&lt; יור &gt;&gt;</w:t>
      </w:r>
      <w:r w:rsidR="00DB293F">
        <w:rPr>
          <w:rtl/>
        </w:rPr>
        <w:t xml:space="preserve"> </w:t>
      </w:r>
      <w:bookmarkEnd w:id="4100"/>
    </w:p>
    <w:p w14:paraId="21C7E2EA" w14:textId="77777777" w:rsidR="00E73D26" w:rsidRDefault="00E73D26" w:rsidP="00E73D26">
      <w:pPr>
        <w:pStyle w:val="KeepWithNext"/>
        <w:rPr>
          <w:rtl/>
          <w:lang w:eastAsia="he-IL"/>
        </w:rPr>
      </w:pPr>
    </w:p>
    <w:p w14:paraId="315AE3D5" w14:textId="7DACFB21" w:rsidR="00E73D26" w:rsidRPr="00E73D26" w:rsidRDefault="00E73D26" w:rsidP="00E73D26">
      <w:pPr>
        <w:rPr>
          <w:rtl/>
          <w:lang w:eastAsia="he-IL"/>
        </w:rPr>
      </w:pPr>
      <w:r>
        <w:rPr>
          <w:rFonts w:hint="cs"/>
          <w:rtl/>
          <w:lang w:eastAsia="he-IL"/>
        </w:rPr>
        <w:t xml:space="preserve">אני רק מבקש ממך היועצת </w:t>
      </w:r>
      <w:bookmarkStart w:id="4101" w:name="_ETM_Q1_169233"/>
      <w:bookmarkEnd w:id="4101"/>
      <w:r>
        <w:rPr>
          <w:rFonts w:hint="cs"/>
          <w:rtl/>
          <w:lang w:eastAsia="he-IL"/>
        </w:rPr>
        <w:t xml:space="preserve">המשפטית, להביא את זה מחר בטבלה עם מספרים. היום </w:t>
      </w:r>
      <w:bookmarkStart w:id="4102" w:name="_ETM_Q1_174306"/>
      <w:bookmarkEnd w:id="4102"/>
      <w:r>
        <w:rPr>
          <w:rFonts w:hint="cs"/>
          <w:rtl/>
          <w:lang w:eastAsia="he-IL"/>
        </w:rPr>
        <w:t xml:space="preserve">אנחנו מנמקים ומחר אני פשוט אצביע על זה כמו שזה. </w:t>
      </w:r>
      <w:bookmarkStart w:id="4103" w:name="_ETM_Q1_176445"/>
      <w:bookmarkEnd w:id="4103"/>
    </w:p>
    <w:p w14:paraId="5FC27D0E" w14:textId="77777777" w:rsidR="00E73D26" w:rsidRDefault="00E73D26" w:rsidP="00E73D26">
      <w:pPr>
        <w:rPr>
          <w:rtl/>
          <w:lang w:eastAsia="he-IL"/>
        </w:rPr>
      </w:pPr>
    </w:p>
    <w:p w14:paraId="30AFA2F6" w14:textId="7B3E3E11" w:rsidR="00E73D26" w:rsidRDefault="00E73D26" w:rsidP="00E73D26">
      <w:pPr>
        <w:pStyle w:val="a4"/>
        <w:keepNext/>
        <w:rPr>
          <w:rtl/>
        </w:rPr>
      </w:pPr>
      <w:bookmarkStart w:id="4104" w:name="ET_speaker_נעה_בן_שבת_705"/>
      <w:r w:rsidRPr="00E73D26">
        <w:rPr>
          <w:rStyle w:val="TagStyle"/>
          <w:rtl/>
        </w:rPr>
        <w:t xml:space="preserve"> &lt;&lt; דובר &gt;&gt; </w:t>
      </w:r>
      <w:r>
        <w:rPr>
          <w:rtl/>
        </w:rPr>
        <w:t>נעה בן שבת:</w:t>
      </w:r>
      <w:r w:rsidRPr="00E73D26">
        <w:rPr>
          <w:rStyle w:val="TagStyle"/>
          <w:rtl/>
        </w:rPr>
        <w:t xml:space="preserve"> &lt;&lt; דובר &gt;&gt;</w:t>
      </w:r>
      <w:r w:rsidR="00DB293F">
        <w:rPr>
          <w:rtl/>
        </w:rPr>
        <w:t xml:space="preserve"> </w:t>
      </w:r>
      <w:bookmarkEnd w:id="4104"/>
    </w:p>
    <w:p w14:paraId="48E3D749" w14:textId="77777777" w:rsidR="00E73D26" w:rsidRDefault="00E73D26" w:rsidP="00E73D26">
      <w:pPr>
        <w:pStyle w:val="KeepWithNext"/>
        <w:rPr>
          <w:rtl/>
          <w:lang w:eastAsia="he-IL"/>
        </w:rPr>
      </w:pPr>
    </w:p>
    <w:p w14:paraId="4F2E5F94" w14:textId="418C579F" w:rsidR="00E73D26" w:rsidRDefault="00E73D26" w:rsidP="00E73D26">
      <w:pPr>
        <w:rPr>
          <w:rtl/>
          <w:lang w:eastAsia="he-IL"/>
        </w:rPr>
      </w:pPr>
      <w:r>
        <w:rPr>
          <w:rFonts w:hint="cs"/>
          <w:rtl/>
          <w:lang w:eastAsia="he-IL"/>
        </w:rPr>
        <w:t>אנחנו בעמוד 4. תיקון נוסף שנראה שנדרש</w:t>
      </w:r>
      <w:r w:rsidR="006B6356">
        <w:rPr>
          <w:rFonts w:hint="cs"/>
          <w:rtl/>
          <w:lang w:eastAsia="he-IL"/>
        </w:rPr>
        <w:t xml:space="preserve"> </w:t>
      </w:r>
      <w:bookmarkStart w:id="4105" w:name="_ETM_Q1_182951"/>
      <w:bookmarkEnd w:id="4105"/>
      <w:r w:rsidR="006B6356">
        <w:rPr>
          <w:rFonts w:hint="cs"/>
          <w:rtl/>
          <w:lang w:eastAsia="he-IL"/>
        </w:rPr>
        <w:t xml:space="preserve">בסעיף שמסומן כאן בצהוב, סעיף 3(א) </w:t>
      </w:r>
      <w:bookmarkStart w:id="4106" w:name="_ETM_Q1_187998"/>
      <w:bookmarkEnd w:id="4106"/>
      <w:r w:rsidR="006B6356">
        <w:rPr>
          <w:rFonts w:hint="cs"/>
          <w:rtl/>
          <w:lang w:eastAsia="he-IL"/>
        </w:rPr>
        <w:t>ב-(ד)(1). פסקה</w:t>
      </w:r>
      <w:r w:rsidR="007436CA">
        <w:rPr>
          <w:rFonts w:hint="cs"/>
          <w:rtl/>
          <w:lang w:eastAsia="he-IL"/>
        </w:rPr>
        <w:t xml:space="preserve"> </w:t>
      </w:r>
      <w:bookmarkStart w:id="4107" w:name="_ETM_Q1_196703"/>
      <w:bookmarkEnd w:id="4107"/>
      <w:r w:rsidR="006B6356">
        <w:rPr>
          <w:rFonts w:hint="cs"/>
          <w:rtl/>
          <w:lang w:eastAsia="he-IL"/>
        </w:rPr>
        <w:t>(1). אמרנו שתהיה הודעה</w:t>
      </w:r>
      <w:r w:rsidR="007436CA">
        <w:rPr>
          <w:rFonts w:hint="cs"/>
          <w:rtl/>
          <w:lang w:eastAsia="he-IL"/>
        </w:rPr>
        <w:t xml:space="preserve"> </w:t>
      </w:r>
      <w:r w:rsidR="006B6356">
        <w:rPr>
          <w:rFonts w:hint="cs"/>
          <w:rtl/>
          <w:lang w:eastAsia="he-IL"/>
        </w:rPr>
        <w:t>שתפורסם ברשומות</w:t>
      </w:r>
      <w:r w:rsidR="007436CA">
        <w:rPr>
          <w:rFonts w:hint="cs"/>
          <w:rtl/>
          <w:lang w:eastAsia="he-IL"/>
        </w:rPr>
        <w:t xml:space="preserve"> </w:t>
      </w:r>
      <w:r w:rsidR="006B6356">
        <w:rPr>
          <w:rFonts w:hint="cs"/>
          <w:rtl/>
          <w:lang w:eastAsia="he-IL"/>
        </w:rPr>
        <w:t xml:space="preserve">בתוך שישה חודשים מיום כניסת </w:t>
      </w:r>
      <w:bookmarkStart w:id="4108" w:name="_ETM_Q1_199685"/>
      <w:bookmarkEnd w:id="4108"/>
      <w:r w:rsidR="006B6356">
        <w:rPr>
          <w:rFonts w:hint="cs"/>
          <w:rtl/>
          <w:lang w:eastAsia="he-IL"/>
        </w:rPr>
        <w:t xml:space="preserve">השינוי לתוקף, אבל צריך לומר מתי תיכנס ההודעה הזאת לתוקף. </w:t>
      </w:r>
      <w:bookmarkStart w:id="4109" w:name="_ETM_Q1_206143"/>
      <w:bookmarkEnd w:id="4109"/>
      <w:r w:rsidR="006B6356">
        <w:rPr>
          <w:rFonts w:hint="cs"/>
          <w:rtl/>
          <w:lang w:eastAsia="he-IL"/>
        </w:rPr>
        <w:t>אנחנו מבקשים, פנינה, להוסיף את המילים "ובה יצוין מועד כניסתה לתוקף"</w:t>
      </w:r>
      <w:r w:rsidR="008B321F">
        <w:rPr>
          <w:rFonts w:hint="cs"/>
          <w:rtl/>
          <w:lang w:eastAsia="he-IL"/>
        </w:rPr>
        <w:t xml:space="preserve"> של אותה הודעה.</w:t>
      </w:r>
    </w:p>
    <w:p w14:paraId="56DDB08F" w14:textId="77777777" w:rsidR="008B321F" w:rsidRDefault="008B321F" w:rsidP="00E73D26">
      <w:pPr>
        <w:rPr>
          <w:rtl/>
          <w:lang w:eastAsia="he-IL"/>
        </w:rPr>
      </w:pPr>
    </w:p>
    <w:p w14:paraId="3BE5F508" w14:textId="62F52B9E" w:rsidR="008B321F" w:rsidRDefault="008B321F" w:rsidP="00E73D26">
      <w:pPr>
        <w:rPr>
          <w:rtl/>
          <w:lang w:eastAsia="he-IL"/>
        </w:rPr>
      </w:pPr>
      <w:r>
        <w:rPr>
          <w:rFonts w:hint="cs"/>
          <w:rtl/>
          <w:lang w:eastAsia="he-IL"/>
        </w:rPr>
        <w:t>יש לנו את החלת שינוי במסמך</w:t>
      </w:r>
      <w:r w:rsidR="007436CA">
        <w:rPr>
          <w:rFonts w:hint="cs"/>
          <w:rtl/>
          <w:lang w:eastAsia="he-IL"/>
        </w:rPr>
        <w:t xml:space="preserve"> </w:t>
      </w:r>
      <w:r>
        <w:rPr>
          <w:rFonts w:hint="cs"/>
          <w:rtl/>
          <w:lang w:eastAsia="he-IL"/>
        </w:rPr>
        <w:t xml:space="preserve">בהודעה או של מנהל שירות המזון </w:t>
      </w:r>
      <w:bookmarkStart w:id="4110" w:name="_ETM_Q1_218908"/>
      <w:bookmarkEnd w:id="4110"/>
      <w:r>
        <w:rPr>
          <w:rFonts w:hint="cs"/>
          <w:rtl/>
          <w:lang w:eastAsia="he-IL"/>
        </w:rPr>
        <w:t xml:space="preserve">או של המנהל הכללי של משרד הבריאות. בהודעות האלה צריך </w:t>
      </w:r>
      <w:bookmarkStart w:id="4111" w:name="_ETM_Q1_228026"/>
      <w:bookmarkEnd w:id="4111"/>
      <w:r>
        <w:rPr>
          <w:rFonts w:hint="cs"/>
          <w:rtl/>
          <w:lang w:eastAsia="he-IL"/>
        </w:rPr>
        <w:t>לציין מתי ההודעה הזאת נכנסת לתוקף.</w:t>
      </w:r>
    </w:p>
    <w:p w14:paraId="143DE0DA" w14:textId="77777777" w:rsidR="008B321F" w:rsidRDefault="008B321F" w:rsidP="00E73D26">
      <w:pPr>
        <w:rPr>
          <w:rtl/>
          <w:lang w:eastAsia="he-IL"/>
        </w:rPr>
      </w:pPr>
      <w:bookmarkStart w:id="4112" w:name="_ETM_Q1_229976"/>
      <w:bookmarkStart w:id="4113" w:name="_ETM_Q1_230016"/>
      <w:bookmarkStart w:id="4114" w:name="_ETM_Q1_228598"/>
      <w:bookmarkEnd w:id="4112"/>
      <w:bookmarkEnd w:id="4113"/>
      <w:bookmarkEnd w:id="4114"/>
    </w:p>
    <w:p w14:paraId="6CBAF96D" w14:textId="35E09F93" w:rsidR="008B321F" w:rsidRDefault="008B321F" w:rsidP="008B321F">
      <w:pPr>
        <w:pStyle w:val="af9"/>
        <w:keepNext/>
        <w:rPr>
          <w:rtl/>
          <w:lang w:eastAsia="he-IL"/>
        </w:rPr>
      </w:pPr>
      <w:bookmarkStart w:id="4115" w:name="ET_guest_פנינה_אורן_שני_דור_707"/>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115"/>
    </w:p>
    <w:p w14:paraId="790A80AE" w14:textId="77777777" w:rsidR="008B321F" w:rsidRDefault="008B321F" w:rsidP="008B321F">
      <w:pPr>
        <w:pStyle w:val="KeepWithNext"/>
        <w:rPr>
          <w:rtl/>
          <w:lang w:eastAsia="he-IL"/>
        </w:rPr>
      </w:pPr>
    </w:p>
    <w:p w14:paraId="4B956047" w14:textId="500B50D6" w:rsidR="008B321F" w:rsidRDefault="008B321F" w:rsidP="008B321F">
      <w:pPr>
        <w:rPr>
          <w:rtl/>
          <w:lang w:eastAsia="he-IL"/>
        </w:rPr>
      </w:pPr>
      <w:bookmarkStart w:id="4116" w:name="_ETM_Q1_228888"/>
      <w:bookmarkStart w:id="4117" w:name="_ETM_Q1_228920"/>
      <w:bookmarkEnd w:id="4116"/>
      <w:bookmarkEnd w:id="4117"/>
      <w:r>
        <w:rPr>
          <w:rFonts w:hint="cs"/>
          <w:rtl/>
          <w:lang w:eastAsia="he-IL"/>
        </w:rPr>
        <w:t xml:space="preserve"> יצוין מועד כניסתה לתוקף?</w:t>
      </w:r>
    </w:p>
    <w:p w14:paraId="7B70B853" w14:textId="77777777" w:rsidR="008B321F" w:rsidRDefault="008B321F" w:rsidP="008B321F">
      <w:pPr>
        <w:rPr>
          <w:rtl/>
          <w:lang w:eastAsia="he-IL"/>
        </w:rPr>
      </w:pPr>
      <w:bookmarkStart w:id="4118" w:name="_ETM_Q1_227639"/>
      <w:bookmarkStart w:id="4119" w:name="_ETM_Q1_227677"/>
      <w:bookmarkStart w:id="4120" w:name="_ETM_Q1_227143"/>
      <w:bookmarkEnd w:id="4118"/>
      <w:bookmarkEnd w:id="4119"/>
      <w:bookmarkEnd w:id="4120"/>
    </w:p>
    <w:p w14:paraId="257BBAF1" w14:textId="644CF9B5" w:rsidR="008B321F" w:rsidRDefault="008B321F" w:rsidP="008B321F">
      <w:pPr>
        <w:pStyle w:val="a4"/>
        <w:keepNext/>
        <w:rPr>
          <w:rtl/>
        </w:rPr>
      </w:pPr>
      <w:bookmarkStart w:id="4121" w:name="ET_speaker_נעה_בן_שבת_708"/>
      <w:r w:rsidRPr="008B321F">
        <w:rPr>
          <w:rStyle w:val="TagStyle"/>
          <w:rtl/>
        </w:rPr>
        <w:t xml:space="preserve"> &lt;&lt; דובר &gt;&gt; </w:t>
      </w:r>
      <w:r>
        <w:rPr>
          <w:rtl/>
        </w:rPr>
        <w:t>נעה בן שבת:</w:t>
      </w:r>
      <w:r w:rsidRPr="008B321F">
        <w:rPr>
          <w:rStyle w:val="TagStyle"/>
          <w:rtl/>
        </w:rPr>
        <w:t xml:space="preserve"> &lt;&lt; דובר &gt;&gt;</w:t>
      </w:r>
      <w:r w:rsidR="00DB293F">
        <w:rPr>
          <w:rtl/>
        </w:rPr>
        <w:t xml:space="preserve"> </w:t>
      </w:r>
      <w:bookmarkEnd w:id="4121"/>
    </w:p>
    <w:p w14:paraId="607307B3" w14:textId="77777777" w:rsidR="008B321F" w:rsidRDefault="008B321F" w:rsidP="008B321F">
      <w:pPr>
        <w:pStyle w:val="KeepWithNext"/>
        <w:rPr>
          <w:rtl/>
          <w:lang w:eastAsia="he-IL"/>
        </w:rPr>
      </w:pPr>
    </w:p>
    <w:p w14:paraId="3FE7FFCA" w14:textId="4BB73F7C" w:rsidR="008B321F" w:rsidRDefault="008B321F" w:rsidP="008B321F">
      <w:pPr>
        <w:rPr>
          <w:rtl/>
          <w:lang w:eastAsia="he-IL"/>
        </w:rPr>
      </w:pPr>
      <w:bookmarkStart w:id="4122" w:name="_ETM_Q1_227382"/>
      <w:bookmarkStart w:id="4123" w:name="_ETM_Q1_227413"/>
      <w:bookmarkEnd w:id="4122"/>
      <w:bookmarkEnd w:id="4123"/>
      <w:r>
        <w:rPr>
          <w:rFonts w:hint="cs"/>
          <w:rtl/>
          <w:lang w:eastAsia="he-IL"/>
        </w:rPr>
        <w:t>כן.</w:t>
      </w:r>
    </w:p>
    <w:p w14:paraId="72173B04" w14:textId="77777777" w:rsidR="008B321F" w:rsidRDefault="008B321F" w:rsidP="008B321F">
      <w:pPr>
        <w:rPr>
          <w:rtl/>
          <w:lang w:eastAsia="he-IL"/>
        </w:rPr>
      </w:pPr>
      <w:bookmarkStart w:id="4124" w:name="_ETM_Q1_231319"/>
      <w:bookmarkStart w:id="4125" w:name="_ETM_Q1_231356"/>
      <w:bookmarkStart w:id="4126" w:name="_ETM_Q1_231763"/>
      <w:bookmarkEnd w:id="4124"/>
      <w:bookmarkEnd w:id="4125"/>
      <w:bookmarkEnd w:id="4126"/>
    </w:p>
    <w:p w14:paraId="2EFB7BDB" w14:textId="45984FB9" w:rsidR="008B321F" w:rsidRDefault="008B321F" w:rsidP="008B321F">
      <w:pPr>
        <w:pStyle w:val="af9"/>
        <w:keepNext/>
        <w:rPr>
          <w:rtl/>
          <w:lang w:eastAsia="he-IL"/>
        </w:rPr>
      </w:pPr>
      <w:bookmarkStart w:id="4127" w:name="ET_guest_פנינה_אורן_שני_דור_709"/>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127"/>
    </w:p>
    <w:p w14:paraId="58EF6B05" w14:textId="77777777" w:rsidR="008B321F" w:rsidRDefault="008B321F" w:rsidP="008B321F">
      <w:pPr>
        <w:pStyle w:val="KeepWithNext"/>
        <w:rPr>
          <w:rtl/>
          <w:lang w:eastAsia="he-IL"/>
        </w:rPr>
      </w:pPr>
    </w:p>
    <w:p w14:paraId="74A80562" w14:textId="10BA4B93" w:rsidR="008B321F" w:rsidRDefault="008B321F" w:rsidP="008B321F">
      <w:pPr>
        <w:rPr>
          <w:rtl/>
          <w:lang w:eastAsia="he-IL"/>
        </w:rPr>
      </w:pPr>
      <w:bookmarkStart w:id="4128" w:name="_ETM_Q1_232042"/>
      <w:bookmarkStart w:id="4129" w:name="_ETM_Q1_232071"/>
      <w:bookmarkEnd w:id="4128"/>
      <w:bookmarkEnd w:id="4129"/>
      <w:r>
        <w:rPr>
          <w:rFonts w:hint="cs"/>
          <w:rtl/>
          <w:lang w:eastAsia="he-IL"/>
        </w:rPr>
        <w:t>בסדר.</w:t>
      </w:r>
    </w:p>
    <w:p w14:paraId="1E7D929D" w14:textId="77777777" w:rsidR="008B321F" w:rsidRDefault="008B321F" w:rsidP="008B321F">
      <w:pPr>
        <w:rPr>
          <w:rtl/>
          <w:lang w:eastAsia="he-IL"/>
        </w:rPr>
      </w:pPr>
    </w:p>
    <w:p w14:paraId="6D43F05E" w14:textId="071C854F" w:rsidR="008B321F" w:rsidRDefault="008B321F" w:rsidP="008B321F">
      <w:pPr>
        <w:pStyle w:val="af9"/>
        <w:keepNext/>
        <w:rPr>
          <w:rtl/>
          <w:lang w:eastAsia="he-IL"/>
        </w:rPr>
      </w:pPr>
      <w:bookmarkStart w:id="4130" w:name="ET_guest_רוית_ארבל_711"/>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130"/>
    </w:p>
    <w:p w14:paraId="4E47D277" w14:textId="77777777" w:rsidR="008B321F" w:rsidRDefault="008B321F" w:rsidP="008B321F">
      <w:pPr>
        <w:pStyle w:val="KeepWithNext"/>
        <w:rPr>
          <w:rtl/>
          <w:lang w:eastAsia="he-IL"/>
        </w:rPr>
      </w:pPr>
    </w:p>
    <w:p w14:paraId="2B9A705D" w14:textId="06C8CABD" w:rsidR="008B321F" w:rsidRDefault="008B321F" w:rsidP="008B321F">
      <w:pPr>
        <w:rPr>
          <w:rtl/>
          <w:lang w:eastAsia="he-IL"/>
        </w:rPr>
      </w:pPr>
      <w:r>
        <w:rPr>
          <w:rFonts w:hint="cs"/>
          <w:rtl/>
          <w:lang w:eastAsia="he-IL"/>
        </w:rPr>
        <w:t xml:space="preserve">בסעיף 3א(ג), הנושא של התרגום. </w:t>
      </w:r>
    </w:p>
    <w:p w14:paraId="427EE1AA" w14:textId="77777777" w:rsidR="008B321F" w:rsidRDefault="008B321F" w:rsidP="008B321F">
      <w:pPr>
        <w:rPr>
          <w:rtl/>
          <w:lang w:eastAsia="he-IL"/>
        </w:rPr>
      </w:pPr>
      <w:bookmarkStart w:id="4131" w:name="_ETM_Q1_251312"/>
      <w:bookmarkStart w:id="4132" w:name="_ETM_Q1_251353"/>
      <w:bookmarkStart w:id="4133" w:name="_ETM_Q1_252038"/>
      <w:bookmarkEnd w:id="4131"/>
      <w:bookmarkEnd w:id="4132"/>
      <w:bookmarkEnd w:id="4133"/>
    </w:p>
    <w:p w14:paraId="6B651500" w14:textId="7865041E" w:rsidR="008B321F" w:rsidRDefault="008B321F" w:rsidP="008B321F">
      <w:pPr>
        <w:pStyle w:val="a4"/>
        <w:keepNext/>
        <w:rPr>
          <w:rtl/>
        </w:rPr>
      </w:pPr>
      <w:bookmarkStart w:id="4134" w:name="ET_speaker_נעה_בן_שבת_712"/>
      <w:r w:rsidRPr="008B321F">
        <w:rPr>
          <w:rStyle w:val="TagStyle"/>
          <w:rtl/>
        </w:rPr>
        <w:t xml:space="preserve"> &lt;&lt; דובר &gt;&gt; </w:t>
      </w:r>
      <w:r>
        <w:rPr>
          <w:rtl/>
        </w:rPr>
        <w:t>נעה בן שבת:</w:t>
      </w:r>
      <w:r w:rsidRPr="008B321F">
        <w:rPr>
          <w:rStyle w:val="TagStyle"/>
          <w:rtl/>
        </w:rPr>
        <w:t xml:space="preserve"> &lt;&lt; דובר &gt;&gt;</w:t>
      </w:r>
      <w:r w:rsidR="00DB293F">
        <w:rPr>
          <w:rtl/>
        </w:rPr>
        <w:t xml:space="preserve"> </w:t>
      </w:r>
      <w:bookmarkEnd w:id="4134"/>
    </w:p>
    <w:p w14:paraId="35195EB5" w14:textId="77777777" w:rsidR="008B321F" w:rsidRDefault="008B321F" w:rsidP="008B321F">
      <w:pPr>
        <w:pStyle w:val="KeepWithNext"/>
        <w:rPr>
          <w:rtl/>
          <w:lang w:eastAsia="he-IL"/>
        </w:rPr>
      </w:pPr>
    </w:p>
    <w:p w14:paraId="6278E87E" w14:textId="1E6E585C" w:rsidR="008B321F" w:rsidRDefault="008B321F" w:rsidP="008B321F">
      <w:pPr>
        <w:rPr>
          <w:rtl/>
          <w:lang w:eastAsia="he-IL"/>
        </w:rPr>
      </w:pPr>
      <w:bookmarkStart w:id="4135" w:name="_ETM_Q1_252319"/>
      <w:bookmarkStart w:id="4136" w:name="_ETM_Q1_252352"/>
      <w:bookmarkEnd w:id="4135"/>
      <w:bookmarkEnd w:id="4136"/>
      <w:r>
        <w:rPr>
          <w:rFonts w:hint="cs"/>
          <w:rtl/>
          <w:lang w:eastAsia="he-IL"/>
        </w:rPr>
        <w:t>את רוצה להעלות את ההערה?</w:t>
      </w:r>
    </w:p>
    <w:p w14:paraId="07335F84" w14:textId="77777777" w:rsidR="008B321F" w:rsidRDefault="008B321F" w:rsidP="008B321F">
      <w:pPr>
        <w:rPr>
          <w:rtl/>
          <w:lang w:eastAsia="he-IL"/>
        </w:rPr>
      </w:pPr>
      <w:bookmarkStart w:id="4137" w:name="_ETM_Q1_251049"/>
      <w:bookmarkStart w:id="4138" w:name="_ETM_Q1_251087"/>
      <w:bookmarkStart w:id="4139" w:name="_ETM_Q1_252049"/>
      <w:bookmarkEnd w:id="4137"/>
      <w:bookmarkEnd w:id="4138"/>
      <w:bookmarkEnd w:id="4139"/>
    </w:p>
    <w:p w14:paraId="407EB2C9" w14:textId="1E849579" w:rsidR="008B321F" w:rsidRDefault="008B321F" w:rsidP="008B321F">
      <w:pPr>
        <w:pStyle w:val="af9"/>
        <w:keepNext/>
        <w:rPr>
          <w:rtl/>
          <w:lang w:eastAsia="he-IL"/>
        </w:rPr>
      </w:pPr>
      <w:bookmarkStart w:id="4140" w:name="ET_guest_רוית_ארבל_713"/>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140"/>
    </w:p>
    <w:p w14:paraId="54EB5F83" w14:textId="77777777" w:rsidR="008B321F" w:rsidRDefault="008B321F" w:rsidP="008B321F">
      <w:pPr>
        <w:pStyle w:val="KeepWithNext"/>
        <w:rPr>
          <w:rtl/>
          <w:lang w:eastAsia="he-IL"/>
        </w:rPr>
      </w:pPr>
    </w:p>
    <w:p w14:paraId="3A237AA3" w14:textId="2CB529D5" w:rsidR="008B321F" w:rsidRPr="008B321F" w:rsidRDefault="008B321F" w:rsidP="008B321F">
      <w:pPr>
        <w:rPr>
          <w:rtl/>
          <w:lang w:eastAsia="he-IL"/>
        </w:rPr>
      </w:pPr>
      <w:bookmarkStart w:id="4141" w:name="_ETM_Q1_252346"/>
      <w:bookmarkStart w:id="4142" w:name="_ETM_Q1_252378"/>
      <w:bookmarkEnd w:id="4141"/>
      <w:bookmarkEnd w:id="4142"/>
      <w:r>
        <w:rPr>
          <w:rFonts w:hint="cs"/>
          <w:rtl/>
          <w:lang w:eastAsia="he-IL"/>
        </w:rPr>
        <w:t>זאת הערה שעלתה. היא לא הוכרעה.</w:t>
      </w:r>
    </w:p>
    <w:p w14:paraId="34B22B1F" w14:textId="77777777" w:rsidR="008B321F" w:rsidRDefault="008B321F" w:rsidP="008B321F">
      <w:pPr>
        <w:rPr>
          <w:rtl/>
          <w:lang w:eastAsia="he-IL"/>
        </w:rPr>
      </w:pPr>
      <w:bookmarkStart w:id="4143" w:name="_ETM_Q1_232795"/>
      <w:bookmarkStart w:id="4144" w:name="_ETM_Q1_232827"/>
      <w:bookmarkStart w:id="4145" w:name="_ETM_Q1_234716"/>
      <w:bookmarkEnd w:id="4143"/>
      <w:bookmarkEnd w:id="4144"/>
      <w:bookmarkEnd w:id="4145"/>
    </w:p>
    <w:p w14:paraId="046205BB" w14:textId="0EF15081" w:rsidR="008B321F" w:rsidRDefault="008B321F" w:rsidP="008B321F">
      <w:pPr>
        <w:pStyle w:val="a4"/>
        <w:keepNext/>
        <w:rPr>
          <w:rtl/>
        </w:rPr>
      </w:pPr>
      <w:bookmarkStart w:id="4146" w:name="ET_speaker_נעה_בן_שבת_710"/>
      <w:r w:rsidRPr="008B321F">
        <w:rPr>
          <w:rStyle w:val="TagStyle"/>
          <w:rtl/>
        </w:rPr>
        <w:t xml:space="preserve"> &lt;&lt; דובר &gt;&gt; </w:t>
      </w:r>
      <w:r>
        <w:rPr>
          <w:rtl/>
        </w:rPr>
        <w:t>נעה בן שבת:</w:t>
      </w:r>
      <w:r w:rsidRPr="008B321F">
        <w:rPr>
          <w:rStyle w:val="TagStyle"/>
          <w:rtl/>
        </w:rPr>
        <w:t xml:space="preserve"> &lt;&lt; דובר &gt;&gt;</w:t>
      </w:r>
      <w:r w:rsidR="00DB293F">
        <w:rPr>
          <w:rtl/>
        </w:rPr>
        <w:t xml:space="preserve"> </w:t>
      </w:r>
      <w:bookmarkEnd w:id="4146"/>
    </w:p>
    <w:p w14:paraId="32107401" w14:textId="77777777" w:rsidR="008B321F" w:rsidRDefault="008B321F" w:rsidP="008B321F">
      <w:pPr>
        <w:pStyle w:val="KeepWithNext"/>
        <w:rPr>
          <w:rtl/>
          <w:lang w:eastAsia="he-IL"/>
        </w:rPr>
      </w:pPr>
    </w:p>
    <w:p w14:paraId="2044588B" w14:textId="191FFAB5" w:rsidR="008B321F" w:rsidRDefault="008B321F" w:rsidP="00E73D26">
      <w:pPr>
        <w:rPr>
          <w:rtl/>
          <w:lang w:eastAsia="he-IL"/>
        </w:rPr>
      </w:pPr>
      <w:bookmarkStart w:id="4147" w:name="_ETM_Q1_234992"/>
      <w:bookmarkStart w:id="4148" w:name="_ETM_Q1_235022"/>
      <w:bookmarkStart w:id="4149" w:name="_ETM_Q1_211094"/>
      <w:bookmarkStart w:id="4150" w:name="_ETM_Q1_211136"/>
      <w:bookmarkEnd w:id="4147"/>
      <w:bookmarkEnd w:id="4148"/>
      <w:bookmarkEnd w:id="4149"/>
      <w:bookmarkEnd w:id="4150"/>
      <w:r>
        <w:rPr>
          <w:rFonts w:hint="cs"/>
          <w:rtl/>
          <w:lang w:eastAsia="he-IL"/>
        </w:rPr>
        <w:t>תסבירי או</w:t>
      </w:r>
      <w:bookmarkStart w:id="4151" w:name="_ETM_Q1_258598"/>
      <w:bookmarkEnd w:id="4151"/>
      <w:r>
        <w:rPr>
          <w:rFonts w:hint="cs"/>
          <w:rtl/>
          <w:lang w:eastAsia="he-IL"/>
        </w:rPr>
        <w:t>תה בבקשה.</w:t>
      </w:r>
    </w:p>
    <w:p w14:paraId="285D2BFE" w14:textId="77777777" w:rsidR="008B321F" w:rsidRDefault="008B321F" w:rsidP="00E73D26">
      <w:pPr>
        <w:rPr>
          <w:rtl/>
          <w:lang w:eastAsia="he-IL"/>
        </w:rPr>
      </w:pPr>
      <w:bookmarkStart w:id="4152" w:name="_ETM_Q1_260272"/>
      <w:bookmarkEnd w:id="4152"/>
    </w:p>
    <w:p w14:paraId="17E78998" w14:textId="4B68E849" w:rsidR="008B321F" w:rsidRDefault="008B321F" w:rsidP="008B321F">
      <w:pPr>
        <w:pStyle w:val="af9"/>
        <w:keepNext/>
        <w:rPr>
          <w:rtl/>
          <w:lang w:eastAsia="he-IL"/>
        </w:rPr>
      </w:pPr>
      <w:bookmarkStart w:id="4153" w:name="ET_guest_רוית_ארבל_714"/>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153"/>
    </w:p>
    <w:p w14:paraId="0F0267B6" w14:textId="77777777" w:rsidR="008B321F" w:rsidRDefault="008B321F" w:rsidP="008B321F">
      <w:pPr>
        <w:pStyle w:val="KeepWithNext"/>
        <w:rPr>
          <w:rtl/>
          <w:lang w:eastAsia="he-IL"/>
        </w:rPr>
      </w:pPr>
    </w:p>
    <w:p w14:paraId="45A203FD" w14:textId="5BDA697B" w:rsidR="008B321F" w:rsidRDefault="008B321F" w:rsidP="008B321F">
      <w:pPr>
        <w:rPr>
          <w:rtl/>
          <w:lang w:eastAsia="he-IL"/>
        </w:rPr>
      </w:pPr>
      <w:bookmarkStart w:id="4154" w:name="_ETM_Q1_260577"/>
      <w:bookmarkStart w:id="4155" w:name="_ETM_Q1_260611"/>
      <w:bookmarkEnd w:id="4154"/>
      <w:bookmarkEnd w:id="4155"/>
      <w:r>
        <w:rPr>
          <w:rFonts w:hint="cs"/>
          <w:rtl/>
          <w:lang w:eastAsia="he-IL"/>
        </w:rPr>
        <w:t>בסעיף 3א(ג), זה בעצם המנגנון שמדבר על השינוי, על הודעה על שינוי לבעלי העניין.</w:t>
      </w:r>
      <w:r w:rsidR="007436CA">
        <w:rPr>
          <w:rFonts w:hint="cs"/>
          <w:rtl/>
          <w:lang w:eastAsia="he-IL"/>
        </w:rPr>
        <w:t xml:space="preserve"> </w:t>
      </w:r>
      <w:bookmarkStart w:id="4156" w:name="_ETM_Q1_274098"/>
      <w:bookmarkEnd w:id="4156"/>
      <w:r>
        <w:rPr>
          <w:rFonts w:hint="cs"/>
          <w:rtl/>
          <w:lang w:eastAsia="he-IL"/>
        </w:rPr>
        <w:t>כרגע כתוב שמנהל שירות המזון יפרסם באתר האינטרנט</w:t>
      </w:r>
      <w:r w:rsidR="007436CA">
        <w:rPr>
          <w:rFonts w:hint="cs"/>
          <w:rtl/>
          <w:lang w:eastAsia="he-IL"/>
        </w:rPr>
        <w:t xml:space="preserve"> </w:t>
      </w:r>
      <w:r>
        <w:rPr>
          <w:rFonts w:hint="cs"/>
          <w:rtl/>
          <w:lang w:eastAsia="he-IL"/>
        </w:rPr>
        <w:t xml:space="preserve">הודעה </w:t>
      </w:r>
      <w:bookmarkStart w:id="4157" w:name="_ETM_Q1_280061"/>
      <w:bookmarkEnd w:id="4157"/>
      <w:r>
        <w:rPr>
          <w:rFonts w:hint="cs"/>
          <w:rtl/>
          <w:lang w:eastAsia="he-IL"/>
        </w:rPr>
        <w:t xml:space="preserve">על השינוי, 14 ימים ממועד פרסום ההודעה, ההודעה תכלול הפניה </w:t>
      </w:r>
      <w:bookmarkStart w:id="4158" w:name="_ETM_Q1_287592"/>
      <w:bookmarkEnd w:id="4158"/>
      <w:r>
        <w:rPr>
          <w:rFonts w:hint="cs"/>
          <w:rtl/>
          <w:lang w:eastAsia="he-IL"/>
        </w:rPr>
        <w:t xml:space="preserve">לנוסח השינוי בשפה האנגלית ואם זה לא נספח, גם </w:t>
      </w:r>
      <w:bookmarkStart w:id="4159" w:name="_ETM_Q1_289639"/>
      <w:bookmarkEnd w:id="4159"/>
      <w:r>
        <w:rPr>
          <w:rFonts w:hint="cs"/>
          <w:rtl/>
          <w:lang w:eastAsia="he-IL"/>
        </w:rPr>
        <w:t>את עיקריו. זאת אומרת, ההודעה על השינוי</w:t>
      </w:r>
      <w:bookmarkStart w:id="4160" w:name="_ETM_Q1_292415"/>
      <w:bookmarkEnd w:id="4160"/>
      <w:r>
        <w:rPr>
          <w:rFonts w:hint="cs"/>
          <w:rtl/>
          <w:lang w:eastAsia="he-IL"/>
        </w:rPr>
        <w:t xml:space="preserve"> היא באנגלית. </w:t>
      </w:r>
    </w:p>
    <w:p w14:paraId="00A5A0BE" w14:textId="77777777" w:rsidR="008B321F" w:rsidRDefault="008B321F" w:rsidP="008B321F">
      <w:pPr>
        <w:rPr>
          <w:rtl/>
          <w:lang w:eastAsia="he-IL"/>
        </w:rPr>
      </w:pPr>
    </w:p>
    <w:p w14:paraId="3EA23DDB" w14:textId="3A8F4E89" w:rsidR="008B321F" w:rsidRDefault="008B321F" w:rsidP="008B321F">
      <w:pPr>
        <w:pStyle w:val="af9"/>
        <w:keepNext/>
        <w:rPr>
          <w:rtl/>
          <w:lang w:eastAsia="he-IL"/>
        </w:rPr>
      </w:pPr>
      <w:bookmarkStart w:id="4161" w:name="ET_guest_פנינה_אורן_שני_דור_715"/>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161"/>
    </w:p>
    <w:p w14:paraId="6599FDC8" w14:textId="77777777" w:rsidR="008B321F" w:rsidRDefault="008B321F" w:rsidP="008B321F">
      <w:pPr>
        <w:pStyle w:val="KeepWithNext"/>
        <w:rPr>
          <w:rtl/>
          <w:lang w:eastAsia="he-IL"/>
        </w:rPr>
      </w:pPr>
    </w:p>
    <w:p w14:paraId="10060C3B" w14:textId="1B3C6425" w:rsidR="008B321F" w:rsidRDefault="008B321F" w:rsidP="008B321F">
      <w:pPr>
        <w:rPr>
          <w:rtl/>
          <w:lang w:eastAsia="he-IL"/>
        </w:rPr>
      </w:pPr>
      <w:r>
        <w:rPr>
          <w:rFonts w:hint="cs"/>
          <w:rtl/>
          <w:lang w:eastAsia="he-IL"/>
        </w:rPr>
        <w:t>לא. ההודעה על השינוי היא בעברית.</w:t>
      </w:r>
    </w:p>
    <w:p w14:paraId="56FEE63D" w14:textId="77777777" w:rsidR="008B321F" w:rsidRDefault="008B321F" w:rsidP="008B321F">
      <w:pPr>
        <w:rPr>
          <w:rtl/>
          <w:lang w:eastAsia="he-IL"/>
        </w:rPr>
      </w:pPr>
      <w:bookmarkStart w:id="4162" w:name="_ETM_Q1_293223"/>
      <w:bookmarkStart w:id="4163" w:name="_ETM_Q1_293262"/>
      <w:bookmarkEnd w:id="4162"/>
      <w:bookmarkEnd w:id="4163"/>
    </w:p>
    <w:p w14:paraId="51DBFD90" w14:textId="62CA9898" w:rsidR="008B321F" w:rsidRDefault="008B321F" w:rsidP="008B321F">
      <w:pPr>
        <w:pStyle w:val="a4"/>
        <w:keepNext/>
        <w:rPr>
          <w:rtl/>
        </w:rPr>
      </w:pPr>
      <w:bookmarkStart w:id="4164" w:name="ET_speaker_נעה_בן_שבת_716"/>
      <w:r w:rsidRPr="008B321F">
        <w:rPr>
          <w:rStyle w:val="TagStyle"/>
          <w:rtl/>
        </w:rPr>
        <w:t xml:space="preserve"> &lt;&lt; דובר &gt;&gt; </w:t>
      </w:r>
      <w:r>
        <w:rPr>
          <w:rtl/>
        </w:rPr>
        <w:t>נעה בן שבת:</w:t>
      </w:r>
      <w:r w:rsidRPr="008B321F">
        <w:rPr>
          <w:rStyle w:val="TagStyle"/>
          <w:rtl/>
        </w:rPr>
        <w:t xml:space="preserve"> &lt;&lt; דובר &gt;&gt;</w:t>
      </w:r>
      <w:r w:rsidR="00DB293F">
        <w:rPr>
          <w:rtl/>
        </w:rPr>
        <w:t xml:space="preserve"> </w:t>
      </w:r>
      <w:bookmarkEnd w:id="4164"/>
    </w:p>
    <w:p w14:paraId="55C43A10" w14:textId="77777777" w:rsidR="008B321F" w:rsidRDefault="008B321F" w:rsidP="008B321F">
      <w:pPr>
        <w:pStyle w:val="KeepWithNext"/>
        <w:rPr>
          <w:rtl/>
          <w:lang w:eastAsia="he-IL"/>
        </w:rPr>
      </w:pPr>
    </w:p>
    <w:p w14:paraId="2E748AC6" w14:textId="30EDC457" w:rsidR="008B321F" w:rsidRDefault="008B321F" w:rsidP="008B321F">
      <w:pPr>
        <w:rPr>
          <w:rtl/>
          <w:lang w:eastAsia="he-IL"/>
        </w:rPr>
      </w:pPr>
      <w:r>
        <w:rPr>
          <w:rFonts w:hint="cs"/>
          <w:rtl/>
          <w:lang w:eastAsia="he-IL"/>
        </w:rPr>
        <w:t xml:space="preserve">אתם לא </w:t>
      </w:r>
      <w:bookmarkStart w:id="4165" w:name="_ETM_Q1_299893"/>
      <w:bookmarkEnd w:id="4165"/>
      <w:r>
        <w:rPr>
          <w:rFonts w:hint="cs"/>
          <w:rtl/>
          <w:lang w:eastAsia="he-IL"/>
        </w:rPr>
        <w:t>מצרפים תרגום להודעה הזאת.</w:t>
      </w:r>
    </w:p>
    <w:p w14:paraId="7F391B36" w14:textId="77777777" w:rsidR="008B321F" w:rsidRDefault="008B321F" w:rsidP="008B321F">
      <w:pPr>
        <w:rPr>
          <w:rtl/>
          <w:lang w:eastAsia="he-IL"/>
        </w:rPr>
      </w:pPr>
      <w:bookmarkStart w:id="4166" w:name="_ETM_Q1_303712"/>
      <w:bookmarkStart w:id="4167" w:name="_ETM_Q1_303750"/>
      <w:bookmarkStart w:id="4168" w:name="_ETM_Q1_303285"/>
      <w:bookmarkEnd w:id="4166"/>
      <w:bookmarkEnd w:id="4167"/>
      <w:bookmarkEnd w:id="4168"/>
    </w:p>
    <w:p w14:paraId="44723E8E" w14:textId="4E1B7001" w:rsidR="008B321F" w:rsidRDefault="008B321F" w:rsidP="008B321F">
      <w:pPr>
        <w:pStyle w:val="af9"/>
        <w:keepNext/>
        <w:rPr>
          <w:rtl/>
          <w:lang w:eastAsia="he-IL"/>
        </w:rPr>
      </w:pPr>
      <w:bookmarkStart w:id="4169" w:name="ET_guest_רוית_ארבל_717"/>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169"/>
    </w:p>
    <w:p w14:paraId="410251D0" w14:textId="77777777" w:rsidR="008B321F" w:rsidRDefault="008B321F" w:rsidP="008B321F">
      <w:pPr>
        <w:pStyle w:val="KeepWithNext"/>
        <w:rPr>
          <w:rtl/>
          <w:lang w:eastAsia="he-IL"/>
        </w:rPr>
      </w:pPr>
    </w:p>
    <w:p w14:paraId="2F9F6BD0" w14:textId="2C0DAAB2" w:rsidR="008B321F" w:rsidRDefault="008B321F" w:rsidP="008B321F">
      <w:pPr>
        <w:rPr>
          <w:rtl/>
          <w:lang w:eastAsia="he-IL"/>
        </w:rPr>
      </w:pPr>
      <w:bookmarkStart w:id="4170" w:name="_ETM_Q1_303532"/>
      <w:bookmarkStart w:id="4171" w:name="_ETM_Q1_303562"/>
      <w:bookmarkEnd w:id="4170"/>
      <w:bookmarkEnd w:id="4171"/>
      <w:r>
        <w:rPr>
          <w:rFonts w:hint="cs"/>
          <w:rtl/>
          <w:lang w:eastAsia="he-IL"/>
        </w:rPr>
        <w:t>לא. ההודעה על השינוי היא בעברית אבל השינוי עצמו,</w:t>
      </w:r>
      <w:r w:rsidR="007436CA">
        <w:rPr>
          <w:rFonts w:hint="cs"/>
          <w:rtl/>
          <w:lang w:eastAsia="he-IL"/>
        </w:rPr>
        <w:t xml:space="preserve"> </w:t>
      </w:r>
      <w:r>
        <w:rPr>
          <w:rFonts w:hint="cs"/>
          <w:rtl/>
          <w:lang w:eastAsia="he-IL"/>
        </w:rPr>
        <w:t xml:space="preserve">נוסח החקיקה </w:t>
      </w:r>
      <w:bookmarkStart w:id="4172" w:name="_ETM_Q1_310254"/>
      <w:bookmarkEnd w:id="4172"/>
      <w:r>
        <w:rPr>
          <w:rFonts w:hint="cs"/>
          <w:rtl/>
          <w:lang w:eastAsia="he-IL"/>
        </w:rPr>
        <w:t>שרוצים לאמץ מאירופה מגיע באנגלית.</w:t>
      </w:r>
    </w:p>
    <w:p w14:paraId="162B1419" w14:textId="77777777" w:rsidR="008B321F" w:rsidRDefault="008B321F" w:rsidP="008B321F">
      <w:pPr>
        <w:rPr>
          <w:rtl/>
          <w:lang w:eastAsia="he-IL"/>
        </w:rPr>
      </w:pPr>
      <w:bookmarkStart w:id="4173" w:name="_ETM_Q1_312455"/>
      <w:bookmarkStart w:id="4174" w:name="_ETM_Q1_312496"/>
      <w:bookmarkStart w:id="4175" w:name="_ETM_Q1_313534"/>
      <w:bookmarkEnd w:id="4173"/>
      <w:bookmarkEnd w:id="4174"/>
      <w:bookmarkEnd w:id="4175"/>
    </w:p>
    <w:p w14:paraId="0236E248" w14:textId="0597C392" w:rsidR="008B321F" w:rsidRDefault="008B321F" w:rsidP="008B321F">
      <w:pPr>
        <w:pStyle w:val="af9"/>
        <w:keepNext/>
        <w:rPr>
          <w:rtl/>
          <w:lang w:eastAsia="he-IL"/>
        </w:rPr>
      </w:pPr>
      <w:bookmarkStart w:id="4176" w:name="ET_guest_פנינה_אורן_שני_דור_718"/>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176"/>
    </w:p>
    <w:p w14:paraId="052D936E" w14:textId="77777777" w:rsidR="008B321F" w:rsidRDefault="008B321F" w:rsidP="008B321F">
      <w:pPr>
        <w:pStyle w:val="KeepWithNext"/>
        <w:rPr>
          <w:rtl/>
          <w:lang w:eastAsia="he-IL"/>
        </w:rPr>
      </w:pPr>
    </w:p>
    <w:p w14:paraId="2288F867" w14:textId="2AFD241B" w:rsidR="008B321F" w:rsidRDefault="008B321F" w:rsidP="008B321F">
      <w:pPr>
        <w:rPr>
          <w:rtl/>
          <w:lang w:eastAsia="he-IL"/>
        </w:rPr>
      </w:pPr>
      <w:bookmarkStart w:id="4177" w:name="_ETM_Q1_313772"/>
      <w:bookmarkStart w:id="4178" w:name="_ETM_Q1_313803"/>
      <w:bookmarkEnd w:id="4177"/>
      <w:bookmarkEnd w:id="4178"/>
      <w:r>
        <w:rPr>
          <w:rFonts w:hint="cs"/>
          <w:rtl/>
          <w:lang w:eastAsia="he-IL"/>
        </w:rPr>
        <w:t xml:space="preserve">לא. הוא </w:t>
      </w:r>
      <w:bookmarkStart w:id="4179" w:name="_ETM_Q1_312162"/>
      <w:bookmarkEnd w:id="4179"/>
      <w:r>
        <w:rPr>
          <w:rFonts w:hint="cs"/>
          <w:rtl/>
          <w:lang w:eastAsia="he-IL"/>
        </w:rPr>
        <w:t xml:space="preserve">מגיע בעברית. לא כתוב אנגלית ולא כתוב עברית. </w:t>
      </w:r>
    </w:p>
    <w:p w14:paraId="07434455" w14:textId="77777777" w:rsidR="008B321F" w:rsidRDefault="008B321F" w:rsidP="008B321F">
      <w:pPr>
        <w:rPr>
          <w:rtl/>
          <w:lang w:eastAsia="he-IL"/>
        </w:rPr>
      </w:pPr>
      <w:bookmarkStart w:id="4180" w:name="_ETM_Q1_322661"/>
      <w:bookmarkStart w:id="4181" w:name="_ETM_Q1_322699"/>
      <w:bookmarkStart w:id="4182" w:name="_ETM_Q1_321230"/>
      <w:bookmarkEnd w:id="4180"/>
      <w:bookmarkEnd w:id="4181"/>
      <w:bookmarkEnd w:id="4182"/>
    </w:p>
    <w:p w14:paraId="552FEF62" w14:textId="04689CE6" w:rsidR="008B321F" w:rsidRDefault="008B321F" w:rsidP="008B321F">
      <w:pPr>
        <w:pStyle w:val="af9"/>
        <w:keepNext/>
        <w:rPr>
          <w:rtl/>
          <w:lang w:eastAsia="he-IL"/>
        </w:rPr>
      </w:pPr>
      <w:bookmarkStart w:id="4183" w:name="ET_guest_רוית_ארבל_719"/>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183"/>
    </w:p>
    <w:p w14:paraId="0495BA5E" w14:textId="77777777" w:rsidR="008B321F" w:rsidRDefault="008B321F" w:rsidP="008B321F">
      <w:pPr>
        <w:pStyle w:val="KeepWithNext"/>
        <w:rPr>
          <w:rtl/>
          <w:lang w:eastAsia="he-IL"/>
        </w:rPr>
      </w:pPr>
    </w:p>
    <w:p w14:paraId="5965A5F9" w14:textId="2FCEEBFA" w:rsidR="008B321F" w:rsidRDefault="008B321F" w:rsidP="008B321F">
      <w:pPr>
        <w:rPr>
          <w:rtl/>
          <w:lang w:eastAsia="he-IL"/>
        </w:rPr>
      </w:pPr>
      <w:bookmarkStart w:id="4184" w:name="_ETM_Q1_321469"/>
      <w:bookmarkEnd w:id="4184"/>
      <w:r>
        <w:rPr>
          <w:rFonts w:hint="cs"/>
          <w:rtl/>
          <w:lang w:eastAsia="he-IL"/>
        </w:rPr>
        <w:t>כ</w:t>
      </w:r>
      <w:bookmarkStart w:id="4185" w:name="_ETM_Q1_321506"/>
      <w:bookmarkEnd w:id="4185"/>
      <w:r>
        <w:rPr>
          <w:rFonts w:hint="cs"/>
          <w:rtl/>
          <w:lang w:eastAsia="he-IL"/>
        </w:rPr>
        <w:t xml:space="preserve">תוב </w:t>
      </w:r>
      <w:bookmarkStart w:id="4186" w:name="_ETM_Q1_321847"/>
      <w:bookmarkEnd w:id="4186"/>
      <w:r>
        <w:rPr>
          <w:rFonts w:hint="cs"/>
          <w:rtl/>
          <w:lang w:eastAsia="he-IL"/>
        </w:rPr>
        <w:t xml:space="preserve">בשפה האנגלית. כתוב שתצרפי אותו, תכלול הפניה לנוסח השינוי </w:t>
      </w:r>
      <w:bookmarkStart w:id="4187" w:name="_ETM_Q1_328016"/>
      <w:bookmarkEnd w:id="4187"/>
      <w:r>
        <w:rPr>
          <w:rFonts w:hint="cs"/>
          <w:rtl/>
          <w:lang w:eastAsia="he-IL"/>
        </w:rPr>
        <w:t>בשפה האנגלית. אם זה לא נספח, גם את עיקריו.</w:t>
      </w:r>
    </w:p>
    <w:p w14:paraId="271908F1" w14:textId="77777777" w:rsidR="008B321F" w:rsidRDefault="008B321F" w:rsidP="008B321F">
      <w:pPr>
        <w:rPr>
          <w:rtl/>
          <w:lang w:eastAsia="he-IL"/>
        </w:rPr>
      </w:pPr>
      <w:bookmarkStart w:id="4188" w:name="_ETM_Q1_332857"/>
      <w:bookmarkStart w:id="4189" w:name="_ETM_Q1_332896"/>
      <w:bookmarkEnd w:id="4188"/>
      <w:bookmarkEnd w:id="4189"/>
    </w:p>
    <w:p w14:paraId="64784402" w14:textId="0E321E7E" w:rsidR="008B321F" w:rsidRDefault="008B321F" w:rsidP="008B321F">
      <w:pPr>
        <w:pStyle w:val="af9"/>
        <w:keepNext/>
        <w:rPr>
          <w:rtl/>
          <w:lang w:eastAsia="he-IL"/>
        </w:rPr>
      </w:pPr>
      <w:bookmarkStart w:id="4190" w:name="ET_guest_פנינה_אורן_שני_דור_720"/>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190"/>
    </w:p>
    <w:p w14:paraId="583B7B1A" w14:textId="77777777" w:rsidR="008B321F" w:rsidRDefault="008B321F" w:rsidP="008B321F">
      <w:pPr>
        <w:pStyle w:val="KeepWithNext"/>
        <w:rPr>
          <w:rtl/>
          <w:lang w:eastAsia="he-IL"/>
        </w:rPr>
      </w:pPr>
    </w:p>
    <w:p w14:paraId="4FC85E25" w14:textId="13445BBC" w:rsidR="008B321F" w:rsidRDefault="008B321F" w:rsidP="008B321F">
      <w:pPr>
        <w:rPr>
          <w:rtl/>
          <w:lang w:eastAsia="he-IL"/>
        </w:rPr>
      </w:pPr>
      <w:r>
        <w:rPr>
          <w:rFonts w:hint="cs"/>
          <w:rtl/>
          <w:lang w:eastAsia="he-IL"/>
        </w:rPr>
        <w:t xml:space="preserve">אני אומר </w:t>
      </w:r>
      <w:bookmarkStart w:id="4191" w:name="_ETM_Q1_331652"/>
      <w:bookmarkEnd w:id="4191"/>
      <w:r>
        <w:rPr>
          <w:rFonts w:hint="cs"/>
          <w:rtl/>
          <w:lang w:eastAsia="he-IL"/>
        </w:rPr>
        <w:t xml:space="preserve">לך למה בשפה האנגלית. </w:t>
      </w:r>
      <w:bookmarkStart w:id="4192" w:name="_ETM_Q1_333562"/>
      <w:bookmarkEnd w:id="4192"/>
    </w:p>
    <w:p w14:paraId="6E375AA9" w14:textId="77777777" w:rsidR="008B321F" w:rsidRDefault="008B321F" w:rsidP="008B321F">
      <w:pPr>
        <w:rPr>
          <w:rtl/>
          <w:lang w:eastAsia="he-IL"/>
        </w:rPr>
      </w:pPr>
      <w:bookmarkStart w:id="4193" w:name="_ETM_Q1_338010"/>
      <w:bookmarkEnd w:id="4193"/>
    </w:p>
    <w:p w14:paraId="30D183CD" w14:textId="2B3BCE4C" w:rsidR="008B321F" w:rsidRDefault="008B321F" w:rsidP="008B321F">
      <w:pPr>
        <w:pStyle w:val="a4"/>
        <w:keepNext/>
        <w:rPr>
          <w:rtl/>
        </w:rPr>
      </w:pPr>
      <w:bookmarkStart w:id="4194" w:name="ET_speaker_נעה_בן_שבת_721"/>
      <w:r w:rsidRPr="008B321F">
        <w:rPr>
          <w:rStyle w:val="TagStyle"/>
          <w:rtl/>
        </w:rPr>
        <w:t xml:space="preserve"> &lt;&lt; דובר &gt;&gt; </w:t>
      </w:r>
      <w:r>
        <w:rPr>
          <w:rtl/>
        </w:rPr>
        <w:t>נעה בן שבת:</w:t>
      </w:r>
      <w:r w:rsidRPr="008B321F">
        <w:rPr>
          <w:rStyle w:val="TagStyle"/>
          <w:rtl/>
        </w:rPr>
        <w:t xml:space="preserve"> &lt;&lt; דובר &gt;&gt;</w:t>
      </w:r>
      <w:r w:rsidR="00DB293F">
        <w:rPr>
          <w:rtl/>
        </w:rPr>
        <w:t xml:space="preserve"> </w:t>
      </w:r>
      <w:bookmarkEnd w:id="4194"/>
    </w:p>
    <w:p w14:paraId="37B7FDED" w14:textId="77777777" w:rsidR="008B321F" w:rsidRDefault="008B321F" w:rsidP="008B321F">
      <w:pPr>
        <w:pStyle w:val="KeepWithNext"/>
        <w:rPr>
          <w:rtl/>
          <w:lang w:eastAsia="he-IL"/>
        </w:rPr>
      </w:pPr>
    </w:p>
    <w:p w14:paraId="63ACA27F" w14:textId="7EA9EE53" w:rsidR="008B321F" w:rsidRDefault="008B321F" w:rsidP="008B321F">
      <w:pPr>
        <w:rPr>
          <w:rtl/>
          <w:lang w:eastAsia="he-IL"/>
        </w:rPr>
      </w:pPr>
      <w:bookmarkStart w:id="4195" w:name="_ETM_Q1_338238"/>
      <w:bookmarkStart w:id="4196" w:name="_ETM_Q1_338268"/>
      <w:bookmarkEnd w:id="4195"/>
      <w:bookmarkEnd w:id="4196"/>
      <w:r>
        <w:rPr>
          <w:rFonts w:hint="cs"/>
          <w:rtl/>
          <w:lang w:eastAsia="he-IL"/>
        </w:rPr>
        <w:t xml:space="preserve">האמת היא </w:t>
      </w:r>
      <w:bookmarkStart w:id="4197" w:name="_ETM_Q1_339666"/>
      <w:bookmarkEnd w:id="4197"/>
      <w:r>
        <w:rPr>
          <w:rFonts w:hint="cs"/>
          <w:rtl/>
          <w:lang w:eastAsia="he-IL"/>
        </w:rPr>
        <w:t xml:space="preserve">שבשפה האנגלית היה כתוב גם קודם. </w:t>
      </w:r>
      <w:bookmarkStart w:id="4198" w:name="_ETM_Q1_341736"/>
      <w:bookmarkEnd w:id="4198"/>
    </w:p>
    <w:p w14:paraId="6A2456A8" w14:textId="77777777" w:rsidR="008B321F" w:rsidRDefault="008B321F" w:rsidP="008B321F">
      <w:pPr>
        <w:rPr>
          <w:rtl/>
          <w:lang w:eastAsia="he-IL"/>
        </w:rPr>
      </w:pPr>
      <w:bookmarkStart w:id="4199" w:name="_ETM_Q1_341820"/>
      <w:bookmarkEnd w:id="4199"/>
    </w:p>
    <w:p w14:paraId="7A34BDE3" w14:textId="548F70C5" w:rsidR="008B321F" w:rsidRDefault="008B321F" w:rsidP="008B321F">
      <w:pPr>
        <w:pStyle w:val="af9"/>
        <w:keepNext/>
        <w:rPr>
          <w:rtl/>
          <w:lang w:eastAsia="he-IL"/>
        </w:rPr>
      </w:pPr>
      <w:bookmarkStart w:id="4200" w:name="ET_guest_פנינה_אורן_שני_דור_722"/>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200"/>
    </w:p>
    <w:p w14:paraId="32159907" w14:textId="77777777" w:rsidR="008B321F" w:rsidRDefault="008B321F" w:rsidP="008B321F">
      <w:pPr>
        <w:pStyle w:val="KeepWithNext"/>
        <w:rPr>
          <w:rtl/>
          <w:lang w:eastAsia="he-IL"/>
        </w:rPr>
      </w:pPr>
    </w:p>
    <w:p w14:paraId="633A31E0" w14:textId="04B422EE" w:rsidR="008B321F" w:rsidRDefault="008B321F" w:rsidP="008B321F">
      <w:pPr>
        <w:rPr>
          <w:rtl/>
          <w:lang w:eastAsia="he-IL"/>
        </w:rPr>
      </w:pPr>
      <w:bookmarkStart w:id="4201" w:name="_ETM_Q1_341729"/>
      <w:bookmarkStart w:id="4202" w:name="_ETM_Q1_341761"/>
      <w:bookmarkEnd w:id="4201"/>
      <w:bookmarkEnd w:id="4202"/>
      <w:r>
        <w:rPr>
          <w:rFonts w:hint="cs"/>
          <w:rtl/>
          <w:lang w:eastAsia="he-IL"/>
        </w:rPr>
        <w:t>נכון</w:t>
      </w:r>
      <w:bookmarkStart w:id="4203" w:name="_ETM_Q1_345392"/>
      <w:bookmarkEnd w:id="4203"/>
      <w:r>
        <w:rPr>
          <w:rFonts w:hint="cs"/>
          <w:rtl/>
          <w:lang w:eastAsia="he-IL"/>
        </w:rPr>
        <w:t xml:space="preserve">. יש דברים שאנחנו תמיד מתרגמים לעברית אבל כשיש לנו רגולציה כמו </w:t>
      </w:r>
      <w:bookmarkStart w:id="4204" w:name="_ETM_Q1_353576"/>
      <w:bookmarkEnd w:id="4204"/>
      <w:r>
        <w:rPr>
          <w:rFonts w:hint="cs"/>
          <w:rtl/>
          <w:lang w:eastAsia="he-IL"/>
        </w:rPr>
        <w:t>שאריות חומרי הדברה, כאשר מדובר על גידול והשם</w:t>
      </w:r>
      <w:r w:rsidR="007436CA">
        <w:rPr>
          <w:rFonts w:hint="cs"/>
          <w:rtl/>
          <w:lang w:eastAsia="he-IL"/>
        </w:rPr>
        <w:t xml:space="preserve"> </w:t>
      </w:r>
      <w:r>
        <w:rPr>
          <w:rFonts w:hint="cs"/>
          <w:rtl/>
          <w:lang w:eastAsia="he-IL"/>
        </w:rPr>
        <w:t xml:space="preserve">שלו בלעז לא אומר שום דבר, אני לא רוצה לחשק את עצמי, </w:t>
      </w:r>
      <w:bookmarkStart w:id="4205" w:name="_ETM_Q1_362487"/>
      <w:bookmarkEnd w:id="4205"/>
      <w:r>
        <w:rPr>
          <w:rFonts w:hint="cs"/>
          <w:rtl/>
          <w:lang w:eastAsia="he-IL"/>
        </w:rPr>
        <w:t>שאני אצטרך לתרגם גם את זה.</w:t>
      </w:r>
    </w:p>
    <w:p w14:paraId="012889DD" w14:textId="77777777" w:rsidR="008B321F" w:rsidRDefault="008B321F" w:rsidP="008B321F">
      <w:pPr>
        <w:rPr>
          <w:rtl/>
          <w:lang w:eastAsia="he-IL"/>
        </w:rPr>
      </w:pPr>
      <w:bookmarkStart w:id="4206" w:name="_ETM_Q1_360416"/>
      <w:bookmarkStart w:id="4207" w:name="_ETM_Q1_360458"/>
      <w:bookmarkEnd w:id="4206"/>
      <w:bookmarkEnd w:id="4207"/>
    </w:p>
    <w:p w14:paraId="533DFA7D" w14:textId="20DDD871" w:rsidR="008B321F" w:rsidRDefault="008B321F" w:rsidP="008B321F">
      <w:pPr>
        <w:pStyle w:val="af9"/>
        <w:keepNext/>
        <w:rPr>
          <w:rtl/>
          <w:lang w:eastAsia="he-IL"/>
        </w:rPr>
      </w:pPr>
      <w:bookmarkStart w:id="4208" w:name="ET_guest_רוית_ארבל_723"/>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208"/>
    </w:p>
    <w:p w14:paraId="4513D99E" w14:textId="77777777" w:rsidR="008B321F" w:rsidRDefault="008B321F" w:rsidP="008B321F">
      <w:pPr>
        <w:pStyle w:val="KeepWithNext"/>
        <w:rPr>
          <w:rtl/>
          <w:lang w:eastAsia="he-IL"/>
        </w:rPr>
      </w:pPr>
    </w:p>
    <w:p w14:paraId="2FD5EED3" w14:textId="33431D5E" w:rsidR="008B321F" w:rsidRDefault="008B321F" w:rsidP="008B321F">
      <w:pPr>
        <w:rPr>
          <w:rtl/>
          <w:lang w:eastAsia="he-IL"/>
        </w:rPr>
      </w:pPr>
      <w:r>
        <w:rPr>
          <w:rFonts w:hint="cs"/>
          <w:rtl/>
          <w:lang w:eastAsia="he-IL"/>
        </w:rPr>
        <w:t xml:space="preserve">אם כן, הנספח הוא רק </w:t>
      </w:r>
      <w:bookmarkStart w:id="4209" w:name="_ETM_Q1_361818"/>
      <w:bookmarkEnd w:id="4209"/>
      <w:r>
        <w:rPr>
          <w:rFonts w:hint="cs"/>
          <w:rtl/>
          <w:lang w:eastAsia="he-IL"/>
        </w:rPr>
        <w:t>עיקריו.</w:t>
      </w:r>
    </w:p>
    <w:p w14:paraId="45D44EFF" w14:textId="77777777" w:rsidR="008B321F" w:rsidRDefault="008B321F" w:rsidP="008B321F">
      <w:pPr>
        <w:rPr>
          <w:rtl/>
          <w:lang w:eastAsia="he-IL"/>
        </w:rPr>
      </w:pPr>
      <w:bookmarkStart w:id="4210" w:name="_ETM_Q1_366950"/>
      <w:bookmarkStart w:id="4211" w:name="_ETM_Q1_366986"/>
      <w:bookmarkStart w:id="4212" w:name="_ETM_Q1_366555"/>
      <w:bookmarkEnd w:id="4210"/>
      <w:bookmarkEnd w:id="4211"/>
      <w:bookmarkEnd w:id="4212"/>
    </w:p>
    <w:p w14:paraId="53255592" w14:textId="1DD32DF6" w:rsidR="008B321F" w:rsidRDefault="008B321F" w:rsidP="008B321F">
      <w:pPr>
        <w:pStyle w:val="af9"/>
        <w:keepNext/>
        <w:rPr>
          <w:rtl/>
          <w:lang w:eastAsia="he-IL"/>
        </w:rPr>
      </w:pPr>
      <w:bookmarkStart w:id="4213" w:name="ET_guest_פנינה_אורן_שני_דור_724"/>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213"/>
    </w:p>
    <w:p w14:paraId="4800AC68" w14:textId="77777777" w:rsidR="008B321F" w:rsidRDefault="008B321F" w:rsidP="008B321F">
      <w:pPr>
        <w:pStyle w:val="KeepWithNext"/>
        <w:rPr>
          <w:rtl/>
          <w:lang w:eastAsia="he-IL"/>
        </w:rPr>
      </w:pPr>
    </w:p>
    <w:p w14:paraId="2FDBBF52" w14:textId="0BB1F150" w:rsidR="008B321F" w:rsidRDefault="008B321F" w:rsidP="008B321F">
      <w:pPr>
        <w:rPr>
          <w:rtl/>
          <w:lang w:eastAsia="he-IL"/>
        </w:rPr>
      </w:pPr>
      <w:bookmarkStart w:id="4214" w:name="_ETM_Q1_366827"/>
      <w:bookmarkStart w:id="4215" w:name="_ETM_Q1_366861"/>
      <w:bookmarkEnd w:id="4214"/>
      <w:bookmarkEnd w:id="4215"/>
      <w:r>
        <w:rPr>
          <w:rFonts w:hint="cs"/>
          <w:rtl/>
          <w:lang w:eastAsia="he-IL"/>
        </w:rPr>
        <w:t xml:space="preserve">אני מדברת על הנספח. אני מדברת על </w:t>
      </w:r>
      <w:proofErr w:type="spellStart"/>
      <w:r>
        <w:rPr>
          <w:rFonts w:hint="cs"/>
          <w:rtl/>
          <w:lang w:eastAsia="he-IL"/>
        </w:rPr>
        <w:t>הארטיקלים</w:t>
      </w:r>
      <w:proofErr w:type="spellEnd"/>
      <w:r>
        <w:rPr>
          <w:rFonts w:hint="cs"/>
          <w:rtl/>
          <w:lang w:eastAsia="he-IL"/>
        </w:rPr>
        <w:t xml:space="preserve">. </w:t>
      </w:r>
    </w:p>
    <w:p w14:paraId="2E644B43" w14:textId="77777777" w:rsidR="008B321F" w:rsidRDefault="008B321F" w:rsidP="008B321F">
      <w:pPr>
        <w:rPr>
          <w:rtl/>
          <w:lang w:eastAsia="he-IL"/>
        </w:rPr>
      </w:pPr>
      <w:bookmarkStart w:id="4216" w:name="_ETM_Q1_373137"/>
      <w:bookmarkStart w:id="4217" w:name="_ETM_Q1_373174"/>
      <w:bookmarkEnd w:id="4216"/>
      <w:bookmarkEnd w:id="4217"/>
    </w:p>
    <w:p w14:paraId="43C7FF7D" w14:textId="406A348D" w:rsidR="008B321F" w:rsidRDefault="008B321F" w:rsidP="008B321F">
      <w:pPr>
        <w:pStyle w:val="af9"/>
        <w:keepNext/>
        <w:rPr>
          <w:rtl/>
          <w:lang w:eastAsia="he-IL"/>
        </w:rPr>
      </w:pPr>
      <w:bookmarkStart w:id="4218" w:name="ET_guest_רוית_ארבל_725"/>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218"/>
    </w:p>
    <w:p w14:paraId="1AEE1709" w14:textId="77777777" w:rsidR="008B321F" w:rsidRDefault="008B321F" w:rsidP="008B321F">
      <w:pPr>
        <w:pStyle w:val="KeepWithNext"/>
        <w:rPr>
          <w:rtl/>
          <w:lang w:eastAsia="he-IL"/>
        </w:rPr>
      </w:pPr>
    </w:p>
    <w:p w14:paraId="546AE7E7" w14:textId="471993BD" w:rsidR="008B321F" w:rsidRDefault="008B321F" w:rsidP="008B321F">
      <w:pPr>
        <w:rPr>
          <w:rtl/>
          <w:lang w:eastAsia="he-IL"/>
        </w:rPr>
      </w:pPr>
      <w:r>
        <w:rPr>
          <w:rFonts w:hint="cs"/>
          <w:rtl/>
          <w:lang w:eastAsia="he-IL"/>
        </w:rPr>
        <w:t>כרגע זה כולל הכול.</w:t>
      </w:r>
    </w:p>
    <w:p w14:paraId="009CE794" w14:textId="77777777" w:rsidR="008B321F" w:rsidRDefault="008B321F" w:rsidP="008B321F">
      <w:pPr>
        <w:rPr>
          <w:rtl/>
          <w:lang w:eastAsia="he-IL"/>
        </w:rPr>
      </w:pPr>
      <w:bookmarkStart w:id="4219" w:name="_ETM_Q1_369454"/>
      <w:bookmarkStart w:id="4220" w:name="_ETM_Q1_369587"/>
      <w:bookmarkEnd w:id="4219"/>
      <w:bookmarkEnd w:id="4220"/>
    </w:p>
    <w:p w14:paraId="4E93BBD1" w14:textId="48F77FEA" w:rsidR="008B321F" w:rsidRDefault="008B321F" w:rsidP="008B321F">
      <w:pPr>
        <w:pStyle w:val="af9"/>
        <w:keepNext/>
        <w:rPr>
          <w:rtl/>
          <w:lang w:eastAsia="he-IL"/>
        </w:rPr>
      </w:pPr>
      <w:bookmarkStart w:id="4221" w:name="ET_guest_פנינה_אורן_שני_דור_726"/>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221"/>
    </w:p>
    <w:p w14:paraId="08ED8241" w14:textId="77777777" w:rsidR="008B321F" w:rsidRDefault="008B321F" w:rsidP="008B321F">
      <w:pPr>
        <w:pStyle w:val="KeepWithNext"/>
        <w:rPr>
          <w:rtl/>
          <w:lang w:eastAsia="he-IL"/>
        </w:rPr>
      </w:pPr>
    </w:p>
    <w:p w14:paraId="29701718" w14:textId="3496265C" w:rsidR="008B321F" w:rsidRDefault="008B321F" w:rsidP="008B321F">
      <w:pPr>
        <w:rPr>
          <w:rtl/>
          <w:lang w:eastAsia="he-IL"/>
        </w:rPr>
      </w:pPr>
      <w:r>
        <w:rPr>
          <w:rFonts w:hint="cs"/>
          <w:rtl/>
          <w:lang w:eastAsia="he-IL"/>
        </w:rPr>
        <w:t xml:space="preserve">לא. זה לא כולל הכול. שינוי נספח זה לא </w:t>
      </w:r>
      <w:proofErr w:type="spellStart"/>
      <w:r>
        <w:rPr>
          <w:rFonts w:hint="cs"/>
          <w:rtl/>
          <w:lang w:eastAsia="he-IL"/>
        </w:rPr>
        <w:t>ארטיקל</w:t>
      </w:r>
      <w:proofErr w:type="spellEnd"/>
      <w:r>
        <w:rPr>
          <w:rFonts w:hint="cs"/>
          <w:rtl/>
          <w:lang w:eastAsia="he-IL"/>
        </w:rPr>
        <w:t xml:space="preserve">. </w:t>
      </w:r>
    </w:p>
    <w:p w14:paraId="678B1698" w14:textId="77777777" w:rsidR="008B321F" w:rsidRDefault="008B321F" w:rsidP="008B321F">
      <w:pPr>
        <w:rPr>
          <w:rtl/>
          <w:lang w:eastAsia="he-IL"/>
        </w:rPr>
      </w:pPr>
      <w:bookmarkStart w:id="4222" w:name="_ETM_Q1_380335"/>
      <w:bookmarkStart w:id="4223" w:name="_ETM_Q1_380377"/>
      <w:bookmarkEnd w:id="4222"/>
      <w:bookmarkEnd w:id="4223"/>
    </w:p>
    <w:p w14:paraId="2BC81587" w14:textId="5F46EE65" w:rsidR="008B321F" w:rsidRDefault="008B321F" w:rsidP="008B321F">
      <w:pPr>
        <w:pStyle w:val="af9"/>
        <w:keepNext/>
        <w:rPr>
          <w:rtl/>
          <w:lang w:eastAsia="he-IL"/>
        </w:rPr>
      </w:pPr>
      <w:bookmarkStart w:id="4224" w:name="ET_guest_רוית_ארבל_727"/>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224"/>
    </w:p>
    <w:p w14:paraId="2B7A0BF7" w14:textId="77777777" w:rsidR="008B321F" w:rsidRDefault="008B321F" w:rsidP="008B321F">
      <w:pPr>
        <w:pStyle w:val="KeepWithNext"/>
        <w:rPr>
          <w:rtl/>
          <w:lang w:eastAsia="he-IL"/>
        </w:rPr>
      </w:pPr>
    </w:p>
    <w:p w14:paraId="4FFD9864" w14:textId="42CF59BD" w:rsidR="008B321F" w:rsidRDefault="008B321F" w:rsidP="008B321F">
      <w:pPr>
        <w:rPr>
          <w:rtl/>
          <w:lang w:eastAsia="he-IL"/>
        </w:rPr>
      </w:pPr>
      <w:r>
        <w:rPr>
          <w:rFonts w:hint="cs"/>
          <w:rtl/>
          <w:lang w:eastAsia="he-IL"/>
        </w:rPr>
        <w:t xml:space="preserve">סעיף </w:t>
      </w:r>
      <w:bookmarkStart w:id="4225" w:name="_ETM_Q1_380818"/>
      <w:bookmarkEnd w:id="4225"/>
      <w:r>
        <w:rPr>
          <w:rFonts w:hint="cs"/>
          <w:rtl/>
          <w:lang w:eastAsia="he-IL"/>
        </w:rPr>
        <w:t>(ג)</w:t>
      </w:r>
      <w:r>
        <w:rPr>
          <w:lang w:eastAsia="he-IL"/>
        </w:rPr>
        <w:t xml:space="preserve"> </w:t>
      </w:r>
      <w:r>
        <w:rPr>
          <w:rFonts w:hint="cs"/>
          <w:rtl/>
          <w:lang w:eastAsia="he-IL"/>
        </w:rPr>
        <w:t>מדבר על כל שינוי שהוא.</w:t>
      </w:r>
    </w:p>
    <w:p w14:paraId="56C43AE8" w14:textId="77777777" w:rsidR="008B321F" w:rsidRDefault="008B321F" w:rsidP="008B321F">
      <w:pPr>
        <w:rPr>
          <w:rtl/>
          <w:lang w:eastAsia="he-IL"/>
        </w:rPr>
      </w:pPr>
    </w:p>
    <w:p w14:paraId="54C343C2" w14:textId="5CE93CBF" w:rsidR="008B321F" w:rsidRDefault="008B321F" w:rsidP="008B321F">
      <w:pPr>
        <w:pStyle w:val="af9"/>
        <w:keepNext/>
        <w:rPr>
          <w:rtl/>
          <w:lang w:eastAsia="he-IL"/>
        </w:rPr>
      </w:pPr>
      <w:bookmarkStart w:id="4226" w:name="ET_guest_פנינה_אורן_שני_דור_728"/>
      <w:r w:rsidRPr="008B321F">
        <w:rPr>
          <w:rStyle w:val="TagStyle"/>
          <w:rtl/>
        </w:rPr>
        <w:t xml:space="preserve"> &lt;&lt; אורח &gt;&gt; </w:t>
      </w:r>
      <w:r>
        <w:rPr>
          <w:rtl/>
          <w:lang w:eastAsia="he-IL"/>
        </w:rPr>
        <w:t>פנינה אורן שני דור:</w:t>
      </w:r>
      <w:r w:rsidRPr="008B321F">
        <w:rPr>
          <w:rStyle w:val="TagStyle"/>
          <w:rtl/>
        </w:rPr>
        <w:t xml:space="preserve"> &lt;&lt; אורח &gt;&gt;</w:t>
      </w:r>
      <w:r w:rsidR="00DB293F">
        <w:rPr>
          <w:rtl/>
          <w:lang w:eastAsia="he-IL"/>
        </w:rPr>
        <w:t xml:space="preserve"> </w:t>
      </w:r>
      <w:bookmarkEnd w:id="4226"/>
    </w:p>
    <w:p w14:paraId="1343863A" w14:textId="77777777" w:rsidR="008B321F" w:rsidRDefault="008B321F" w:rsidP="008B321F">
      <w:pPr>
        <w:pStyle w:val="KeepWithNext"/>
        <w:rPr>
          <w:rtl/>
          <w:lang w:eastAsia="he-IL"/>
        </w:rPr>
      </w:pPr>
    </w:p>
    <w:p w14:paraId="58AB0E2D" w14:textId="42AFB9BD" w:rsidR="008B321F" w:rsidRDefault="008B321F" w:rsidP="008B321F">
      <w:pPr>
        <w:rPr>
          <w:rtl/>
          <w:lang w:eastAsia="he-IL"/>
        </w:rPr>
      </w:pPr>
      <w:r>
        <w:rPr>
          <w:rFonts w:hint="cs"/>
          <w:rtl/>
          <w:lang w:eastAsia="he-IL"/>
        </w:rPr>
        <w:t>אבל בשינוי בנספח.</w:t>
      </w:r>
    </w:p>
    <w:p w14:paraId="527E5587" w14:textId="77777777" w:rsidR="008B321F" w:rsidRDefault="008B321F" w:rsidP="008B321F">
      <w:pPr>
        <w:rPr>
          <w:rtl/>
          <w:lang w:eastAsia="he-IL"/>
        </w:rPr>
      </w:pPr>
      <w:bookmarkStart w:id="4227" w:name="_ETM_Q1_382730"/>
      <w:bookmarkStart w:id="4228" w:name="_ETM_Q1_382771"/>
      <w:bookmarkStart w:id="4229" w:name="_ETM_Q1_382626"/>
      <w:bookmarkEnd w:id="4227"/>
      <w:bookmarkEnd w:id="4228"/>
      <w:bookmarkEnd w:id="4229"/>
    </w:p>
    <w:p w14:paraId="53DD739E" w14:textId="0A4C0AF4" w:rsidR="008B321F" w:rsidRDefault="008B321F" w:rsidP="008B321F">
      <w:pPr>
        <w:pStyle w:val="af9"/>
        <w:keepNext/>
        <w:rPr>
          <w:rtl/>
          <w:lang w:eastAsia="he-IL"/>
        </w:rPr>
      </w:pPr>
      <w:bookmarkStart w:id="4230" w:name="ET_guest_רוית_ארבל_729"/>
      <w:r w:rsidRPr="008B321F">
        <w:rPr>
          <w:rStyle w:val="TagStyle"/>
          <w:rtl/>
        </w:rPr>
        <w:t xml:space="preserve"> &lt;&lt; אורח &gt;&gt; </w:t>
      </w:r>
      <w:proofErr w:type="spellStart"/>
      <w:r>
        <w:rPr>
          <w:rtl/>
          <w:lang w:eastAsia="he-IL"/>
        </w:rPr>
        <w:t>רוית</w:t>
      </w:r>
      <w:proofErr w:type="spellEnd"/>
      <w:r>
        <w:rPr>
          <w:rtl/>
          <w:lang w:eastAsia="he-IL"/>
        </w:rPr>
        <w:t xml:space="preserve"> ארבל:</w:t>
      </w:r>
      <w:r w:rsidRPr="008B321F">
        <w:rPr>
          <w:rStyle w:val="TagStyle"/>
          <w:rtl/>
        </w:rPr>
        <w:t xml:space="preserve"> &lt;&lt; אורח &gt;&gt;</w:t>
      </w:r>
      <w:r w:rsidR="00DB293F">
        <w:rPr>
          <w:rtl/>
          <w:lang w:eastAsia="he-IL"/>
        </w:rPr>
        <w:t xml:space="preserve"> </w:t>
      </w:r>
      <w:bookmarkEnd w:id="4230"/>
    </w:p>
    <w:p w14:paraId="7484D4E8" w14:textId="77777777" w:rsidR="008B321F" w:rsidRDefault="008B321F" w:rsidP="008B321F">
      <w:pPr>
        <w:pStyle w:val="KeepWithNext"/>
        <w:rPr>
          <w:rtl/>
          <w:lang w:eastAsia="he-IL"/>
        </w:rPr>
      </w:pPr>
    </w:p>
    <w:p w14:paraId="48CAEC8A" w14:textId="77096588" w:rsidR="008B321F" w:rsidRDefault="00C85EF8" w:rsidP="008B321F">
      <w:pPr>
        <w:rPr>
          <w:rtl/>
          <w:lang w:eastAsia="he-IL"/>
        </w:rPr>
      </w:pPr>
      <w:bookmarkStart w:id="4231" w:name="_ETM_Q1_382868"/>
      <w:bookmarkStart w:id="4232" w:name="_ETM_Q1_382899"/>
      <w:bookmarkEnd w:id="4231"/>
      <w:bookmarkEnd w:id="4232"/>
      <w:r>
        <w:rPr>
          <w:rFonts w:hint="cs"/>
          <w:rtl/>
          <w:lang w:eastAsia="he-IL"/>
        </w:rPr>
        <w:t xml:space="preserve">אין הבדל בין שינוי בנספח לבין שינוי לא </w:t>
      </w:r>
      <w:bookmarkStart w:id="4233" w:name="_ETM_Q1_387120"/>
      <w:bookmarkEnd w:id="4233"/>
      <w:r>
        <w:rPr>
          <w:rFonts w:hint="cs"/>
          <w:rtl/>
          <w:lang w:eastAsia="he-IL"/>
        </w:rPr>
        <w:t>בנספח. הוא א</w:t>
      </w:r>
      <w:bookmarkStart w:id="4234" w:name="_ETM_Q1_386484"/>
      <w:bookmarkEnd w:id="4234"/>
      <w:r>
        <w:rPr>
          <w:rFonts w:hint="cs"/>
          <w:rtl/>
          <w:lang w:eastAsia="he-IL"/>
        </w:rPr>
        <w:t>ומר שינוי בנספח, רק אנגלית.</w:t>
      </w:r>
      <w:r w:rsidR="007436CA">
        <w:rPr>
          <w:rFonts w:hint="cs"/>
          <w:rtl/>
          <w:lang w:eastAsia="he-IL"/>
        </w:rPr>
        <w:t xml:space="preserve"> </w:t>
      </w:r>
      <w:r>
        <w:rPr>
          <w:rFonts w:hint="cs"/>
          <w:rtl/>
          <w:lang w:eastAsia="he-IL"/>
        </w:rPr>
        <w:t xml:space="preserve">שינוי שהוא לא בנספח, תשלח בעברית סיכום בעברית </w:t>
      </w:r>
      <w:bookmarkStart w:id="4235" w:name="_ETM_Q1_394617"/>
      <w:bookmarkEnd w:id="4235"/>
      <w:r>
        <w:rPr>
          <w:rFonts w:hint="cs"/>
          <w:rtl/>
          <w:lang w:eastAsia="he-IL"/>
        </w:rPr>
        <w:t>כדי שיבינו על מה מדובר.</w:t>
      </w:r>
    </w:p>
    <w:p w14:paraId="53E3319C" w14:textId="77777777" w:rsidR="00C85EF8" w:rsidRDefault="00C85EF8" w:rsidP="008B321F">
      <w:pPr>
        <w:rPr>
          <w:rtl/>
          <w:lang w:eastAsia="he-IL"/>
        </w:rPr>
      </w:pPr>
      <w:bookmarkStart w:id="4236" w:name="_ETM_Q1_392242"/>
      <w:bookmarkStart w:id="4237" w:name="_ETM_Q1_392282"/>
      <w:bookmarkEnd w:id="4236"/>
      <w:bookmarkEnd w:id="4237"/>
    </w:p>
    <w:p w14:paraId="030BD4E2" w14:textId="7958F342" w:rsidR="00C85EF8" w:rsidRDefault="00C85EF8" w:rsidP="00C85EF8">
      <w:pPr>
        <w:pStyle w:val="af9"/>
        <w:keepNext/>
        <w:rPr>
          <w:rtl/>
          <w:lang w:eastAsia="he-IL"/>
        </w:rPr>
      </w:pPr>
      <w:bookmarkStart w:id="4238" w:name="ET_guest_פנינה_אורן_שני_דור_730"/>
      <w:r w:rsidRPr="00C85EF8">
        <w:rPr>
          <w:rStyle w:val="TagStyle"/>
          <w:rtl/>
        </w:rPr>
        <w:t xml:space="preserve"> &lt;&lt; אורח &gt;&gt; </w:t>
      </w:r>
      <w:r>
        <w:rPr>
          <w:rtl/>
          <w:lang w:eastAsia="he-IL"/>
        </w:rPr>
        <w:t>פנינה אורן שני דור:</w:t>
      </w:r>
      <w:r w:rsidRPr="00C85EF8">
        <w:rPr>
          <w:rStyle w:val="TagStyle"/>
          <w:rtl/>
        </w:rPr>
        <w:t xml:space="preserve"> &lt;&lt; אורח &gt;&gt;</w:t>
      </w:r>
      <w:r w:rsidR="00DB293F">
        <w:rPr>
          <w:rtl/>
          <w:lang w:eastAsia="he-IL"/>
        </w:rPr>
        <w:t xml:space="preserve"> </w:t>
      </w:r>
      <w:bookmarkEnd w:id="4238"/>
    </w:p>
    <w:p w14:paraId="13C43BFD" w14:textId="77777777" w:rsidR="00C85EF8" w:rsidRDefault="00C85EF8" w:rsidP="00C85EF8">
      <w:pPr>
        <w:pStyle w:val="KeepWithNext"/>
        <w:rPr>
          <w:rtl/>
          <w:lang w:eastAsia="he-IL"/>
        </w:rPr>
      </w:pPr>
    </w:p>
    <w:p w14:paraId="32D18C24" w14:textId="6DC72855" w:rsidR="00C85EF8" w:rsidRDefault="00C85EF8" w:rsidP="00C85EF8">
      <w:pPr>
        <w:rPr>
          <w:rtl/>
          <w:lang w:eastAsia="he-IL"/>
        </w:rPr>
      </w:pPr>
      <w:r>
        <w:rPr>
          <w:rFonts w:hint="cs"/>
          <w:rtl/>
          <w:lang w:eastAsia="he-IL"/>
        </w:rPr>
        <w:t>נכון. אנחנו גם מתרגמים</w:t>
      </w:r>
      <w:r w:rsidR="007436CA">
        <w:rPr>
          <w:rFonts w:hint="cs"/>
          <w:rtl/>
          <w:lang w:eastAsia="he-IL"/>
        </w:rPr>
        <w:t xml:space="preserve"> </w:t>
      </w:r>
      <w:r>
        <w:rPr>
          <w:rFonts w:hint="cs"/>
          <w:rtl/>
          <w:lang w:eastAsia="he-IL"/>
        </w:rPr>
        <w:t>מהנוסח.</w:t>
      </w:r>
    </w:p>
    <w:p w14:paraId="5B8403DB" w14:textId="77777777" w:rsidR="00C85EF8" w:rsidRDefault="00C85EF8" w:rsidP="00C85EF8">
      <w:pPr>
        <w:rPr>
          <w:rtl/>
          <w:lang w:eastAsia="he-IL"/>
        </w:rPr>
      </w:pPr>
      <w:bookmarkStart w:id="4239" w:name="_ETM_Q1_396798"/>
      <w:bookmarkStart w:id="4240" w:name="_ETM_Q1_396830"/>
      <w:bookmarkStart w:id="4241" w:name="_ETM_Q1_397479"/>
      <w:bookmarkEnd w:id="4239"/>
      <w:bookmarkEnd w:id="4240"/>
      <w:bookmarkEnd w:id="4241"/>
    </w:p>
    <w:p w14:paraId="503A717E" w14:textId="187D09D2" w:rsidR="00C85EF8" w:rsidRDefault="00C85EF8" w:rsidP="00C85EF8">
      <w:pPr>
        <w:pStyle w:val="a4"/>
        <w:keepNext/>
        <w:rPr>
          <w:rtl/>
        </w:rPr>
      </w:pPr>
      <w:bookmarkStart w:id="4242" w:name="ET_speaker_נעה_בן_שבת_731"/>
      <w:r w:rsidRPr="00C85EF8">
        <w:rPr>
          <w:rStyle w:val="TagStyle"/>
          <w:rtl/>
        </w:rPr>
        <w:t xml:space="preserve"> &lt;&lt; דובר &gt;&gt; </w:t>
      </w:r>
      <w:r>
        <w:rPr>
          <w:rtl/>
        </w:rPr>
        <w:t>נעה בן שבת:</w:t>
      </w:r>
      <w:r w:rsidRPr="00C85EF8">
        <w:rPr>
          <w:rStyle w:val="TagStyle"/>
          <w:rtl/>
        </w:rPr>
        <w:t xml:space="preserve"> &lt;&lt; דובר &gt;&gt;</w:t>
      </w:r>
      <w:r w:rsidR="00DB293F">
        <w:rPr>
          <w:rtl/>
        </w:rPr>
        <w:t xml:space="preserve"> </w:t>
      </w:r>
      <w:bookmarkEnd w:id="4242"/>
    </w:p>
    <w:p w14:paraId="4947EFEF" w14:textId="77777777" w:rsidR="00C85EF8" w:rsidRDefault="00C85EF8" w:rsidP="00C85EF8">
      <w:pPr>
        <w:pStyle w:val="KeepWithNext"/>
        <w:rPr>
          <w:rtl/>
          <w:lang w:eastAsia="he-IL"/>
        </w:rPr>
      </w:pPr>
    </w:p>
    <w:p w14:paraId="29BEA2C9" w14:textId="1EF73317" w:rsidR="00C85EF8" w:rsidRDefault="00C85EF8" w:rsidP="00C85EF8">
      <w:pPr>
        <w:rPr>
          <w:rtl/>
          <w:lang w:eastAsia="he-IL"/>
        </w:rPr>
      </w:pPr>
      <w:bookmarkStart w:id="4243" w:name="_ETM_Q1_397719"/>
      <w:bookmarkStart w:id="4244" w:name="_ETM_Q1_397754"/>
      <w:bookmarkEnd w:id="4243"/>
      <w:bookmarkEnd w:id="4244"/>
      <w:r>
        <w:rPr>
          <w:rFonts w:hint="cs"/>
          <w:rtl/>
          <w:lang w:eastAsia="he-IL"/>
        </w:rPr>
        <w:t>גם בחוק הקיים אנחנו אומרים שההודעה תכלול הפניה</w:t>
      </w:r>
      <w:r w:rsidR="007436CA">
        <w:rPr>
          <w:rFonts w:hint="cs"/>
          <w:rtl/>
          <w:lang w:eastAsia="he-IL"/>
        </w:rPr>
        <w:t xml:space="preserve"> </w:t>
      </w:r>
      <w:r>
        <w:rPr>
          <w:rFonts w:hint="cs"/>
          <w:rtl/>
          <w:lang w:eastAsia="he-IL"/>
        </w:rPr>
        <w:t>לנוסח השינוי בשפה האנגלית ואת עיקריו.</w:t>
      </w:r>
      <w:r w:rsidR="007436CA">
        <w:rPr>
          <w:rFonts w:hint="cs"/>
          <w:rtl/>
          <w:lang w:eastAsia="he-IL"/>
        </w:rPr>
        <w:t xml:space="preserve"> </w:t>
      </w:r>
      <w:r>
        <w:rPr>
          <w:rFonts w:hint="cs"/>
          <w:rtl/>
          <w:lang w:eastAsia="he-IL"/>
        </w:rPr>
        <w:t xml:space="preserve">מה שעשו </w:t>
      </w:r>
      <w:bookmarkStart w:id="4245" w:name="_ETM_Q1_412693"/>
      <w:bookmarkEnd w:id="4245"/>
      <w:r>
        <w:rPr>
          <w:rFonts w:hint="cs"/>
          <w:rtl/>
          <w:lang w:eastAsia="he-IL"/>
        </w:rPr>
        <w:t>עכשיו, את השינוי, זה</w:t>
      </w:r>
      <w:r w:rsidR="007436CA">
        <w:rPr>
          <w:rFonts w:hint="cs"/>
          <w:rtl/>
          <w:lang w:eastAsia="he-IL"/>
        </w:rPr>
        <w:t xml:space="preserve"> </w:t>
      </w:r>
      <w:r>
        <w:rPr>
          <w:rFonts w:hint="cs"/>
          <w:rtl/>
          <w:lang w:eastAsia="he-IL"/>
        </w:rPr>
        <w:t xml:space="preserve">שהם אמרו שכאשר השינוי לא </w:t>
      </w:r>
      <w:bookmarkStart w:id="4246" w:name="_ETM_Q1_418600"/>
      <w:bookmarkEnd w:id="4246"/>
      <w:r>
        <w:rPr>
          <w:rFonts w:hint="cs"/>
          <w:rtl/>
          <w:lang w:eastAsia="he-IL"/>
        </w:rPr>
        <w:t>בנספח בלבד, הם מצרפים את עיקריו. זאת אומרת שבשינוי בנספח, אפילו את עיקריו לא מצרפים. לא עשו שינוי לגבי השפה.</w:t>
      </w:r>
    </w:p>
    <w:p w14:paraId="22045BE6" w14:textId="77777777" w:rsidR="00C85EF8" w:rsidRDefault="00C85EF8" w:rsidP="00C85EF8">
      <w:pPr>
        <w:rPr>
          <w:rtl/>
          <w:lang w:eastAsia="he-IL"/>
        </w:rPr>
      </w:pPr>
      <w:bookmarkStart w:id="4247" w:name="_ETM_Q1_427548"/>
      <w:bookmarkStart w:id="4248" w:name="_ETM_Q1_427586"/>
      <w:bookmarkEnd w:id="4247"/>
      <w:bookmarkEnd w:id="4248"/>
    </w:p>
    <w:p w14:paraId="4D9491EC" w14:textId="4C4B9FA3" w:rsidR="00C85EF8" w:rsidRDefault="00C85EF8" w:rsidP="00C85EF8">
      <w:pPr>
        <w:pStyle w:val="af9"/>
        <w:keepNext/>
        <w:rPr>
          <w:rtl/>
          <w:lang w:eastAsia="he-IL"/>
        </w:rPr>
      </w:pPr>
      <w:bookmarkStart w:id="4249" w:name="ET_guest_רוית_ארבל_732"/>
      <w:r w:rsidRPr="00C85EF8">
        <w:rPr>
          <w:rStyle w:val="TagStyle"/>
          <w:rtl/>
        </w:rPr>
        <w:t xml:space="preserve"> &lt;&lt; אורח &gt;&gt; </w:t>
      </w:r>
      <w:proofErr w:type="spellStart"/>
      <w:r>
        <w:rPr>
          <w:rtl/>
          <w:lang w:eastAsia="he-IL"/>
        </w:rPr>
        <w:t>רוית</w:t>
      </w:r>
      <w:proofErr w:type="spellEnd"/>
      <w:r>
        <w:rPr>
          <w:rtl/>
          <w:lang w:eastAsia="he-IL"/>
        </w:rPr>
        <w:t xml:space="preserve"> ארבל:</w:t>
      </w:r>
      <w:r w:rsidRPr="00C85EF8">
        <w:rPr>
          <w:rStyle w:val="TagStyle"/>
          <w:rtl/>
        </w:rPr>
        <w:t xml:space="preserve"> &lt;&lt; אורח &gt;&gt;</w:t>
      </w:r>
      <w:r w:rsidR="00DB293F">
        <w:rPr>
          <w:rtl/>
          <w:lang w:eastAsia="he-IL"/>
        </w:rPr>
        <w:t xml:space="preserve"> </w:t>
      </w:r>
      <w:bookmarkEnd w:id="4249"/>
    </w:p>
    <w:p w14:paraId="539EC0A7" w14:textId="77777777" w:rsidR="00C85EF8" w:rsidRDefault="00C85EF8" w:rsidP="00C85EF8">
      <w:pPr>
        <w:pStyle w:val="KeepWithNext"/>
        <w:rPr>
          <w:rtl/>
          <w:lang w:eastAsia="he-IL"/>
        </w:rPr>
      </w:pPr>
    </w:p>
    <w:p w14:paraId="195BE6A0" w14:textId="6AE57EEA" w:rsidR="00C85EF8" w:rsidRDefault="00C85EF8" w:rsidP="00C85EF8">
      <w:pPr>
        <w:rPr>
          <w:rtl/>
          <w:lang w:eastAsia="he-IL"/>
        </w:rPr>
      </w:pPr>
      <w:r>
        <w:rPr>
          <w:rFonts w:hint="cs"/>
          <w:rtl/>
          <w:lang w:eastAsia="he-IL"/>
        </w:rPr>
        <w:t>החמירו</w:t>
      </w:r>
      <w:r w:rsidR="007436CA">
        <w:rPr>
          <w:rFonts w:hint="cs"/>
          <w:rtl/>
          <w:lang w:eastAsia="he-IL"/>
        </w:rPr>
        <w:t xml:space="preserve"> </w:t>
      </w:r>
      <w:r>
        <w:rPr>
          <w:rFonts w:hint="cs"/>
          <w:rtl/>
          <w:lang w:eastAsia="he-IL"/>
        </w:rPr>
        <w:t>עוד יותר.</w:t>
      </w:r>
    </w:p>
    <w:p w14:paraId="00942339" w14:textId="77777777" w:rsidR="00C85EF8" w:rsidRDefault="00C85EF8" w:rsidP="00C85EF8">
      <w:pPr>
        <w:rPr>
          <w:rtl/>
          <w:lang w:eastAsia="he-IL"/>
        </w:rPr>
      </w:pPr>
      <w:bookmarkStart w:id="4250" w:name="_ETM_Q1_429252"/>
      <w:bookmarkStart w:id="4251" w:name="_ETM_Q1_429289"/>
      <w:bookmarkStart w:id="4252" w:name="_ETM_Q1_430069"/>
      <w:bookmarkStart w:id="4253" w:name="_ETM_Q1_430111"/>
      <w:bookmarkStart w:id="4254" w:name="_ETM_Q1_429729"/>
      <w:bookmarkEnd w:id="4250"/>
      <w:bookmarkEnd w:id="4251"/>
      <w:bookmarkEnd w:id="4252"/>
      <w:bookmarkEnd w:id="4253"/>
      <w:bookmarkEnd w:id="4254"/>
    </w:p>
    <w:p w14:paraId="051DC0AB" w14:textId="5F17138A" w:rsidR="00C85EF8" w:rsidRDefault="00C85EF8" w:rsidP="00C85EF8">
      <w:pPr>
        <w:pStyle w:val="af9"/>
        <w:keepNext/>
        <w:rPr>
          <w:rtl/>
          <w:lang w:eastAsia="he-IL"/>
        </w:rPr>
      </w:pPr>
      <w:bookmarkStart w:id="4255" w:name="ET_guest_פנינה_אורן_שני_דור_733"/>
      <w:r w:rsidRPr="00C85EF8">
        <w:rPr>
          <w:rStyle w:val="TagStyle"/>
          <w:rtl/>
        </w:rPr>
        <w:t xml:space="preserve"> &lt;&lt; אורח &gt;&gt; </w:t>
      </w:r>
      <w:r>
        <w:rPr>
          <w:rtl/>
          <w:lang w:eastAsia="he-IL"/>
        </w:rPr>
        <w:t>פנינה אורן שני דור:</w:t>
      </w:r>
      <w:r w:rsidRPr="00C85EF8">
        <w:rPr>
          <w:rStyle w:val="TagStyle"/>
          <w:rtl/>
        </w:rPr>
        <w:t xml:space="preserve"> &lt;&lt; אורח &gt;&gt;</w:t>
      </w:r>
      <w:r w:rsidR="00DB293F">
        <w:rPr>
          <w:rtl/>
          <w:lang w:eastAsia="he-IL"/>
        </w:rPr>
        <w:t xml:space="preserve"> </w:t>
      </w:r>
      <w:bookmarkEnd w:id="4255"/>
    </w:p>
    <w:p w14:paraId="7D5FF050" w14:textId="77777777" w:rsidR="00C85EF8" w:rsidRDefault="00C85EF8" w:rsidP="00C85EF8">
      <w:pPr>
        <w:pStyle w:val="KeepWithNext"/>
        <w:rPr>
          <w:rtl/>
          <w:lang w:eastAsia="he-IL"/>
        </w:rPr>
      </w:pPr>
    </w:p>
    <w:p w14:paraId="18C0277D" w14:textId="4895F6A1" w:rsidR="00C85EF8" w:rsidRDefault="00C85EF8" w:rsidP="00C85EF8">
      <w:pPr>
        <w:rPr>
          <w:rtl/>
          <w:lang w:eastAsia="he-IL"/>
        </w:rPr>
      </w:pPr>
      <w:bookmarkStart w:id="4256" w:name="_ETM_Q1_429996"/>
      <w:bookmarkStart w:id="4257" w:name="_ETM_Q1_430027"/>
      <w:bookmarkEnd w:id="4256"/>
      <w:bookmarkEnd w:id="4257"/>
      <w:r>
        <w:rPr>
          <w:rFonts w:hint="cs"/>
          <w:rtl/>
          <w:lang w:eastAsia="he-IL"/>
        </w:rPr>
        <w:t xml:space="preserve">לא. אני לא חושבת שהחמירו. </w:t>
      </w:r>
      <w:bookmarkStart w:id="4258" w:name="_ETM_Q1_433489"/>
      <w:bookmarkEnd w:id="4258"/>
      <w:r>
        <w:rPr>
          <w:rFonts w:hint="cs"/>
          <w:rtl/>
          <w:lang w:eastAsia="he-IL"/>
        </w:rPr>
        <w:t>אני לא חושבת שהחמרתי. זה היה משהו במקור. אני חושבת</w:t>
      </w:r>
      <w:bookmarkStart w:id="4259" w:name="_ETM_Q1_437603"/>
      <w:bookmarkEnd w:id="4259"/>
      <w:r>
        <w:rPr>
          <w:rFonts w:hint="cs"/>
          <w:rtl/>
          <w:lang w:eastAsia="he-IL"/>
        </w:rPr>
        <w:t xml:space="preserve"> שהוכחנו שאנחנו מפרסמים, מיידעים, מנגישים את כל העניין.</w:t>
      </w:r>
      <w:bookmarkStart w:id="4260" w:name="_ETM_Q1_444682"/>
      <w:bookmarkEnd w:id="4260"/>
      <w:r>
        <w:rPr>
          <w:rFonts w:hint="cs"/>
          <w:rtl/>
          <w:lang w:eastAsia="he-IL"/>
        </w:rPr>
        <w:t xml:space="preserve"> אני לא</w:t>
      </w:r>
      <w:r w:rsidR="007436CA">
        <w:rPr>
          <w:rFonts w:hint="cs"/>
          <w:rtl/>
          <w:lang w:eastAsia="he-IL"/>
        </w:rPr>
        <w:t xml:space="preserve"> </w:t>
      </w:r>
      <w:r>
        <w:rPr>
          <w:rFonts w:hint="cs"/>
          <w:rtl/>
          <w:lang w:eastAsia="he-IL"/>
        </w:rPr>
        <w:t>צריכה לתרגם משהו לפני שקיבלתי הודעות שאולי בכלל לא צריך את השינוי.</w:t>
      </w:r>
      <w:r w:rsidR="007436CA">
        <w:rPr>
          <w:rFonts w:hint="cs"/>
          <w:rtl/>
          <w:lang w:eastAsia="he-IL"/>
        </w:rPr>
        <w:t xml:space="preserve"> </w:t>
      </w:r>
      <w:r>
        <w:rPr>
          <w:rFonts w:hint="cs"/>
          <w:rtl/>
          <w:lang w:eastAsia="he-IL"/>
        </w:rPr>
        <w:t xml:space="preserve">אני עומדת על </w:t>
      </w:r>
      <w:bookmarkStart w:id="4261" w:name="_ETM_Q1_449718"/>
      <w:bookmarkEnd w:id="4261"/>
      <w:r>
        <w:rPr>
          <w:rFonts w:hint="cs"/>
          <w:rtl/>
          <w:lang w:eastAsia="he-IL"/>
        </w:rPr>
        <w:t>זה.</w:t>
      </w:r>
    </w:p>
    <w:p w14:paraId="1ABB7A29" w14:textId="77777777" w:rsidR="00C85EF8" w:rsidRDefault="00C85EF8" w:rsidP="00C85EF8">
      <w:pPr>
        <w:rPr>
          <w:rtl/>
          <w:lang w:eastAsia="he-IL"/>
        </w:rPr>
      </w:pPr>
      <w:bookmarkStart w:id="4262" w:name="_ETM_Q1_450172"/>
      <w:bookmarkStart w:id="4263" w:name="_ETM_Q1_450214"/>
      <w:bookmarkEnd w:id="4262"/>
      <w:bookmarkEnd w:id="4263"/>
    </w:p>
    <w:p w14:paraId="2879597F" w14:textId="4FCB756A" w:rsidR="00C85EF8" w:rsidRDefault="00C85EF8" w:rsidP="00C85EF8">
      <w:pPr>
        <w:pStyle w:val="af9"/>
        <w:keepNext/>
        <w:rPr>
          <w:rtl/>
          <w:lang w:eastAsia="he-IL"/>
        </w:rPr>
      </w:pPr>
      <w:bookmarkStart w:id="4264" w:name="ET_guest_רוית_ארבל_734"/>
      <w:r w:rsidRPr="00C85EF8">
        <w:rPr>
          <w:rStyle w:val="TagStyle"/>
          <w:rtl/>
        </w:rPr>
        <w:t xml:space="preserve"> &lt;&lt; אורח &gt;&gt; </w:t>
      </w:r>
      <w:proofErr w:type="spellStart"/>
      <w:r>
        <w:rPr>
          <w:rtl/>
          <w:lang w:eastAsia="he-IL"/>
        </w:rPr>
        <w:t>רוית</w:t>
      </w:r>
      <w:proofErr w:type="spellEnd"/>
      <w:r>
        <w:rPr>
          <w:rtl/>
          <w:lang w:eastAsia="he-IL"/>
        </w:rPr>
        <w:t xml:space="preserve"> ארבל:</w:t>
      </w:r>
      <w:r w:rsidRPr="00C85EF8">
        <w:rPr>
          <w:rStyle w:val="TagStyle"/>
          <w:rtl/>
        </w:rPr>
        <w:t xml:space="preserve"> &lt;&lt; אורח &gt;&gt;</w:t>
      </w:r>
      <w:r w:rsidR="00DB293F">
        <w:rPr>
          <w:rtl/>
          <w:lang w:eastAsia="he-IL"/>
        </w:rPr>
        <w:t xml:space="preserve"> </w:t>
      </w:r>
      <w:bookmarkEnd w:id="4264"/>
    </w:p>
    <w:p w14:paraId="6844EAA2" w14:textId="77777777" w:rsidR="00C85EF8" w:rsidRDefault="00C85EF8" w:rsidP="00C85EF8">
      <w:pPr>
        <w:pStyle w:val="KeepWithNext"/>
        <w:rPr>
          <w:rtl/>
          <w:lang w:eastAsia="he-IL"/>
        </w:rPr>
      </w:pPr>
    </w:p>
    <w:p w14:paraId="05E3D4BF" w14:textId="63EEBA2A" w:rsidR="00C85EF8" w:rsidRDefault="00C85EF8" w:rsidP="00C85EF8">
      <w:pPr>
        <w:rPr>
          <w:rtl/>
          <w:lang w:eastAsia="he-IL"/>
        </w:rPr>
      </w:pPr>
      <w:r>
        <w:rPr>
          <w:rFonts w:hint="cs"/>
          <w:rtl/>
          <w:lang w:eastAsia="he-IL"/>
        </w:rPr>
        <w:t xml:space="preserve">איך אנחנו נתייחס אם את שולחת לנו את </w:t>
      </w:r>
      <w:bookmarkStart w:id="4265" w:name="_ETM_Q1_452921"/>
      <w:bookmarkEnd w:id="4265"/>
      <w:r>
        <w:rPr>
          <w:rFonts w:hint="cs"/>
          <w:rtl/>
          <w:lang w:eastAsia="he-IL"/>
        </w:rPr>
        <w:t xml:space="preserve">זה ויש לנו 14 ימים? זה פשוט </w:t>
      </w:r>
      <w:bookmarkStart w:id="4266" w:name="_ETM_Q1_458030"/>
      <w:bookmarkEnd w:id="4266"/>
      <w:r>
        <w:rPr>
          <w:rFonts w:hint="cs"/>
          <w:rtl/>
          <w:lang w:eastAsia="he-IL"/>
        </w:rPr>
        <w:t>להפוך את השפה האנגלית לשפה רשמית בישראל.</w:t>
      </w:r>
    </w:p>
    <w:p w14:paraId="327514D4" w14:textId="77777777" w:rsidR="00C85EF8" w:rsidRDefault="00C85EF8" w:rsidP="00C85EF8">
      <w:pPr>
        <w:rPr>
          <w:rtl/>
          <w:lang w:eastAsia="he-IL"/>
        </w:rPr>
      </w:pPr>
      <w:bookmarkStart w:id="4267" w:name="_ETM_Q1_460425"/>
      <w:bookmarkStart w:id="4268" w:name="_ETM_Q1_460461"/>
      <w:bookmarkEnd w:id="4267"/>
      <w:bookmarkEnd w:id="4268"/>
    </w:p>
    <w:p w14:paraId="1034E384" w14:textId="5E0882B8" w:rsidR="00C85EF8" w:rsidRDefault="00C85EF8" w:rsidP="00C85EF8">
      <w:pPr>
        <w:pStyle w:val="af9"/>
        <w:keepNext/>
        <w:rPr>
          <w:rtl/>
          <w:lang w:eastAsia="he-IL"/>
        </w:rPr>
      </w:pPr>
      <w:bookmarkStart w:id="4269" w:name="ET_guest_פנינה_אורן_שני_דור_735"/>
      <w:r w:rsidRPr="00C85EF8">
        <w:rPr>
          <w:rStyle w:val="TagStyle"/>
          <w:rtl/>
        </w:rPr>
        <w:t xml:space="preserve"> &lt;&lt; אורח &gt;&gt; </w:t>
      </w:r>
      <w:r>
        <w:rPr>
          <w:rtl/>
          <w:lang w:eastAsia="he-IL"/>
        </w:rPr>
        <w:t>פנינה אורן שני דור:</w:t>
      </w:r>
      <w:r w:rsidRPr="00C85EF8">
        <w:rPr>
          <w:rStyle w:val="TagStyle"/>
          <w:rtl/>
        </w:rPr>
        <w:t xml:space="preserve"> &lt;&lt; אורח &gt;&gt;</w:t>
      </w:r>
      <w:r w:rsidR="00DB293F">
        <w:rPr>
          <w:rtl/>
          <w:lang w:eastAsia="he-IL"/>
        </w:rPr>
        <w:t xml:space="preserve"> </w:t>
      </w:r>
      <w:bookmarkEnd w:id="4269"/>
    </w:p>
    <w:p w14:paraId="7A8B4DD7" w14:textId="77777777" w:rsidR="00C85EF8" w:rsidRDefault="00C85EF8" w:rsidP="00C85EF8">
      <w:pPr>
        <w:pStyle w:val="KeepWithNext"/>
        <w:rPr>
          <w:rtl/>
          <w:lang w:eastAsia="he-IL"/>
        </w:rPr>
      </w:pPr>
    </w:p>
    <w:p w14:paraId="31ACE548" w14:textId="17F26E45" w:rsidR="00C85EF8" w:rsidRDefault="00C85EF8" w:rsidP="00C85EF8">
      <w:pPr>
        <w:rPr>
          <w:rtl/>
          <w:lang w:eastAsia="he-IL"/>
        </w:rPr>
      </w:pPr>
      <w:r>
        <w:rPr>
          <w:rFonts w:hint="cs"/>
          <w:rtl/>
          <w:lang w:eastAsia="he-IL"/>
        </w:rPr>
        <w:t xml:space="preserve">אלה רק </w:t>
      </w:r>
      <w:bookmarkStart w:id="4270" w:name="_ETM_Q1_462556"/>
      <w:bookmarkEnd w:id="4270"/>
      <w:r>
        <w:rPr>
          <w:rFonts w:hint="cs"/>
          <w:rtl/>
          <w:lang w:eastAsia="he-IL"/>
        </w:rPr>
        <w:t>הנספחים.</w:t>
      </w:r>
    </w:p>
    <w:p w14:paraId="24B7F7A9" w14:textId="77777777" w:rsidR="00C85EF8" w:rsidRDefault="00C85EF8" w:rsidP="00C85EF8">
      <w:pPr>
        <w:rPr>
          <w:rtl/>
          <w:lang w:eastAsia="he-IL"/>
        </w:rPr>
      </w:pPr>
      <w:bookmarkStart w:id="4271" w:name="_ETM_Q1_468762"/>
      <w:bookmarkStart w:id="4272" w:name="_ETM_Q1_468796"/>
      <w:bookmarkStart w:id="4273" w:name="_ETM_Q1_467090"/>
      <w:bookmarkEnd w:id="4271"/>
      <w:bookmarkEnd w:id="4272"/>
      <w:bookmarkEnd w:id="4273"/>
    </w:p>
    <w:p w14:paraId="1100DC63" w14:textId="17940A90" w:rsidR="00C85EF8" w:rsidRDefault="00C85EF8" w:rsidP="00C85EF8">
      <w:pPr>
        <w:pStyle w:val="af9"/>
        <w:keepNext/>
        <w:rPr>
          <w:rtl/>
          <w:lang w:eastAsia="he-IL"/>
        </w:rPr>
      </w:pPr>
      <w:bookmarkStart w:id="4274" w:name="ET_guest_רוית_ארבל_736"/>
      <w:r w:rsidRPr="00C85EF8">
        <w:rPr>
          <w:rStyle w:val="TagStyle"/>
          <w:rtl/>
        </w:rPr>
        <w:t xml:space="preserve"> &lt;&lt; אורח &gt;&gt; </w:t>
      </w:r>
      <w:proofErr w:type="spellStart"/>
      <w:r>
        <w:rPr>
          <w:rtl/>
          <w:lang w:eastAsia="he-IL"/>
        </w:rPr>
        <w:t>רוית</w:t>
      </w:r>
      <w:proofErr w:type="spellEnd"/>
      <w:r>
        <w:rPr>
          <w:rtl/>
          <w:lang w:eastAsia="he-IL"/>
        </w:rPr>
        <w:t xml:space="preserve"> ארבל:</w:t>
      </w:r>
      <w:r w:rsidRPr="00C85EF8">
        <w:rPr>
          <w:rStyle w:val="TagStyle"/>
          <w:rtl/>
        </w:rPr>
        <w:t xml:space="preserve"> &lt;&lt; אורח &gt;&gt;</w:t>
      </w:r>
      <w:r w:rsidR="00DB293F">
        <w:rPr>
          <w:rtl/>
          <w:lang w:eastAsia="he-IL"/>
        </w:rPr>
        <w:t xml:space="preserve"> </w:t>
      </w:r>
      <w:bookmarkEnd w:id="4274"/>
    </w:p>
    <w:p w14:paraId="5EB84936" w14:textId="77777777" w:rsidR="00C85EF8" w:rsidRDefault="00C85EF8" w:rsidP="00C85EF8">
      <w:pPr>
        <w:pStyle w:val="KeepWithNext"/>
        <w:rPr>
          <w:rtl/>
          <w:lang w:eastAsia="he-IL"/>
        </w:rPr>
      </w:pPr>
    </w:p>
    <w:p w14:paraId="73693D67" w14:textId="622381A0" w:rsidR="00C85EF8" w:rsidRDefault="00C85EF8" w:rsidP="00C85EF8">
      <w:pPr>
        <w:rPr>
          <w:rtl/>
          <w:lang w:eastAsia="he-IL"/>
        </w:rPr>
      </w:pPr>
      <w:bookmarkStart w:id="4275" w:name="_ETM_Q1_467312"/>
      <w:bookmarkStart w:id="4276" w:name="_ETM_Q1_467350"/>
      <w:bookmarkEnd w:id="4275"/>
      <w:bookmarkEnd w:id="4276"/>
      <w:r>
        <w:rPr>
          <w:rFonts w:hint="cs"/>
          <w:rtl/>
          <w:lang w:eastAsia="he-IL"/>
        </w:rPr>
        <w:t>לא רק הנספחים. הכול באנגלית.</w:t>
      </w:r>
    </w:p>
    <w:p w14:paraId="667481DF" w14:textId="77777777" w:rsidR="00C85EF8" w:rsidRDefault="00C85EF8" w:rsidP="00C85EF8">
      <w:pPr>
        <w:rPr>
          <w:rtl/>
          <w:lang w:eastAsia="he-IL"/>
        </w:rPr>
      </w:pPr>
    </w:p>
    <w:p w14:paraId="101A73B8" w14:textId="52FA4E37" w:rsidR="00C85EF8" w:rsidRDefault="00C85EF8" w:rsidP="00C85EF8">
      <w:pPr>
        <w:pStyle w:val="a4"/>
        <w:keepNext/>
        <w:rPr>
          <w:rtl/>
        </w:rPr>
      </w:pPr>
      <w:bookmarkStart w:id="4277" w:name="ET_speaker_נעה_בן_שבת_737"/>
      <w:r w:rsidRPr="00C85EF8">
        <w:rPr>
          <w:rStyle w:val="TagStyle"/>
          <w:rtl/>
        </w:rPr>
        <w:t xml:space="preserve"> &lt;&lt; דובר &gt;&gt; </w:t>
      </w:r>
      <w:r>
        <w:rPr>
          <w:rtl/>
        </w:rPr>
        <w:t>נעה בן שבת:</w:t>
      </w:r>
      <w:r w:rsidRPr="00C85EF8">
        <w:rPr>
          <w:rStyle w:val="TagStyle"/>
          <w:rtl/>
        </w:rPr>
        <w:t xml:space="preserve"> &lt;&lt; דובר &gt;&gt;</w:t>
      </w:r>
      <w:r w:rsidR="00DB293F">
        <w:rPr>
          <w:rtl/>
        </w:rPr>
        <w:t xml:space="preserve"> </w:t>
      </w:r>
      <w:bookmarkEnd w:id="4277"/>
    </w:p>
    <w:p w14:paraId="40BA31F3" w14:textId="77777777" w:rsidR="00C85EF8" w:rsidRDefault="00C85EF8" w:rsidP="00C85EF8">
      <w:pPr>
        <w:pStyle w:val="KeepWithNext"/>
        <w:rPr>
          <w:rtl/>
          <w:lang w:eastAsia="he-IL"/>
        </w:rPr>
      </w:pPr>
    </w:p>
    <w:p w14:paraId="3D0F7440" w14:textId="534CFC15" w:rsidR="00C85EF8" w:rsidRDefault="00C85EF8" w:rsidP="00C85EF8">
      <w:pPr>
        <w:rPr>
          <w:rtl/>
          <w:lang w:eastAsia="he-IL"/>
        </w:rPr>
      </w:pPr>
      <w:r>
        <w:rPr>
          <w:rFonts w:hint="cs"/>
          <w:rtl/>
          <w:lang w:eastAsia="he-IL"/>
        </w:rPr>
        <w:t>הכול באנגלית אבל לגבי השינוי בנספח, את אפילו לא צריכה לפרסם.</w:t>
      </w:r>
    </w:p>
    <w:p w14:paraId="6BC26652" w14:textId="77777777" w:rsidR="00C85EF8" w:rsidRDefault="00C85EF8" w:rsidP="00C85EF8">
      <w:pPr>
        <w:rPr>
          <w:rtl/>
          <w:lang w:eastAsia="he-IL"/>
        </w:rPr>
      </w:pPr>
      <w:bookmarkStart w:id="4278" w:name="_ETM_Q1_474017"/>
      <w:bookmarkStart w:id="4279" w:name="_ETM_Q1_474060"/>
      <w:bookmarkEnd w:id="4278"/>
      <w:bookmarkEnd w:id="4279"/>
    </w:p>
    <w:p w14:paraId="6B8806B7" w14:textId="3A34223E" w:rsidR="00C85EF8" w:rsidRDefault="00C85EF8" w:rsidP="00C85EF8">
      <w:pPr>
        <w:pStyle w:val="af9"/>
        <w:keepNext/>
        <w:rPr>
          <w:rtl/>
          <w:lang w:eastAsia="he-IL"/>
        </w:rPr>
      </w:pPr>
      <w:bookmarkStart w:id="4280" w:name="ET_guest_פנינה_אורן_שני_דור_738"/>
      <w:r w:rsidRPr="00C85EF8">
        <w:rPr>
          <w:rStyle w:val="TagStyle"/>
          <w:rtl/>
        </w:rPr>
        <w:t xml:space="preserve"> &lt;&lt; אורח &gt;&gt; </w:t>
      </w:r>
      <w:r>
        <w:rPr>
          <w:rtl/>
          <w:lang w:eastAsia="he-IL"/>
        </w:rPr>
        <w:t>פנינה אורן שני דור:</w:t>
      </w:r>
      <w:r w:rsidRPr="00C85EF8">
        <w:rPr>
          <w:rStyle w:val="TagStyle"/>
          <w:rtl/>
        </w:rPr>
        <w:t xml:space="preserve"> &lt;&lt; אורח &gt;&gt;</w:t>
      </w:r>
      <w:r w:rsidR="00DB293F">
        <w:rPr>
          <w:rtl/>
          <w:lang w:eastAsia="he-IL"/>
        </w:rPr>
        <w:t xml:space="preserve"> </w:t>
      </w:r>
      <w:bookmarkEnd w:id="4280"/>
    </w:p>
    <w:p w14:paraId="54D4D0DD" w14:textId="77777777" w:rsidR="00C85EF8" w:rsidRDefault="00C85EF8" w:rsidP="00C85EF8">
      <w:pPr>
        <w:pStyle w:val="KeepWithNext"/>
        <w:rPr>
          <w:rtl/>
          <w:lang w:eastAsia="he-IL"/>
        </w:rPr>
      </w:pPr>
    </w:p>
    <w:p w14:paraId="022E6925" w14:textId="6A5E7229" w:rsidR="00C85EF8" w:rsidRDefault="00C85EF8" w:rsidP="00C85EF8">
      <w:pPr>
        <w:rPr>
          <w:rtl/>
          <w:lang w:eastAsia="he-IL"/>
        </w:rPr>
      </w:pPr>
      <w:r>
        <w:rPr>
          <w:rFonts w:hint="cs"/>
          <w:rtl/>
          <w:lang w:eastAsia="he-IL"/>
        </w:rPr>
        <w:t xml:space="preserve">נכון. זו </w:t>
      </w:r>
      <w:bookmarkStart w:id="4281" w:name="_ETM_Q1_473745"/>
      <w:bookmarkEnd w:id="4281"/>
      <w:r>
        <w:rPr>
          <w:rFonts w:hint="cs"/>
          <w:rtl/>
          <w:lang w:eastAsia="he-IL"/>
        </w:rPr>
        <w:t>המשמעות.</w:t>
      </w:r>
    </w:p>
    <w:p w14:paraId="10B192C3" w14:textId="77777777" w:rsidR="00C85EF8" w:rsidRDefault="00C85EF8" w:rsidP="00C85EF8">
      <w:pPr>
        <w:rPr>
          <w:rtl/>
          <w:lang w:eastAsia="he-IL"/>
        </w:rPr>
      </w:pPr>
      <w:bookmarkStart w:id="4282" w:name="_ETM_Q1_476043"/>
      <w:bookmarkStart w:id="4283" w:name="_ETM_Q1_476092"/>
      <w:bookmarkEnd w:id="4282"/>
      <w:bookmarkEnd w:id="4283"/>
    </w:p>
    <w:p w14:paraId="56829CB9" w14:textId="486FB400" w:rsidR="00C85EF8" w:rsidRDefault="00C85EF8" w:rsidP="00C85EF8">
      <w:pPr>
        <w:pStyle w:val="af9"/>
        <w:keepNext/>
        <w:rPr>
          <w:rtl/>
          <w:lang w:eastAsia="he-IL"/>
        </w:rPr>
      </w:pPr>
      <w:bookmarkStart w:id="4284" w:name="ET_guest_אביב_חצבני_739"/>
      <w:r w:rsidRPr="00C85EF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85EF8">
        <w:rPr>
          <w:rStyle w:val="TagStyle"/>
          <w:rtl/>
        </w:rPr>
        <w:t xml:space="preserve"> &lt;&lt; אורח &gt;&gt;</w:t>
      </w:r>
      <w:r w:rsidR="00DB293F">
        <w:rPr>
          <w:rtl/>
          <w:lang w:eastAsia="he-IL"/>
        </w:rPr>
        <w:t xml:space="preserve"> </w:t>
      </w:r>
      <w:bookmarkEnd w:id="4284"/>
    </w:p>
    <w:p w14:paraId="5AF5CEED" w14:textId="77777777" w:rsidR="00C85EF8" w:rsidRDefault="00C85EF8" w:rsidP="00C85EF8">
      <w:pPr>
        <w:pStyle w:val="KeepWithNext"/>
        <w:rPr>
          <w:rtl/>
          <w:lang w:eastAsia="he-IL"/>
        </w:rPr>
      </w:pPr>
    </w:p>
    <w:p w14:paraId="189576F2" w14:textId="1735FC1B" w:rsidR="00C85EF8" w:rsidRDefault="00C85EF8" w:rsidP="00C85EF8">
      <w:pPr>
        <w:rPr>
          <w:rtl/>
          <w:lang w:eastAsia="he-IL"/>
        </w:rPr>
      </w:pPr>
      <w:r>
        <w:rPr>
          <w:rFonts w:hint="cs"/>
          <w:rtl/>
          <w:lang w:eastAsia="he-IL"/>
        </w:rPr>
        <w:t xml:space="preserve">כשדיברנו על כך שאולי יש חומר הדברה כזה או </w:t>
      </w:r>
      <w:bookmarkStart w:id="4285" w:name="_ETM_Q1_479573"/>
      <w:bookmarkEnd w:id="4285"/>
      <w:r>
        <w:rPr>
          <w:rFonts w:hint="cs"/>
          <w:rtl/>
          <w:lang w:eastAsia="he-IL"/>
        </w:rPr>
        <w:t xml:space="preserve">אחר, זה בסדר ואין בעיה אבל עכשיו </w:t>
      </w:r>
      <w:bookmarkStart w:id="4286" w:name="_ETM_Q1_482187"/>
      <w:bookmarkEnd w:id="4286"/>
      <w:r>
        <w:rPr>
          <w:rFonts w:hint="cs"/>
          <w:rtl/>
          <w:lang w:eastAsia="he-IL"/>
        </w:rPr>
        <w:t>אנחנו</w:t>
      </w:r>
      <w:r w:rsidR="007436CA">
        <w:rPr>
          <w:rFonts w:hint="cs"/>
          <w:rtl/>
          <w:lang w:eastAsia="he-IL"/>
        </w:rPr>
        <w:t xml:space="preserve"> </w:t>
      </w:r>
      <w:r>
        <w:rPr>
          <w:rFonts w:hint="cs"/>
          <w:rtl/>
          <w:lang w:eastAsia="he-IL"/>
        </w:rPr>
        <w:t>מדברים על 40 רגולציות ובחלק מהנספחים יהיו שינויים משמעותיים.</w:t>
      </w:r>
    </w:p>
    <w:p w14:paraId="6C778816" w14:textId="77777777" w:rsidR="00C85EF8" w:rsidRDefault="00C85EF8" w:rsidP="00C85EF8">
      <w:pPr>
        <w:rPr>
          <w:rtl/>
          <w:lang w:eastAsia="he-IL"/>
        </w:rPr>
      </w:pPr>
    </w:p>
    <w:p w14:paraId="3828A659" w14:textId="7D01D79E" w:rsidR="00C85EF8" w:rsidRDefault="00C85EF8" w:rsidP="00C85EF8">
      <w:pPr>
        <w:pStyle w:val="af9"/>
        <w:keepNext/>
        <w:rPr>
          <w:rtl/>
          <w:lang w:eastAsia="he-IL"/>
        </w:rPr>
      </w:pPr>
      <w:bookmarkStart w:id="4287" w:name="ET_guest_רוית_ארבל_740"/>
      <w:r w:rsidRPr="00C85EF8">
        <w:rPr>
          <w:rStyle w:val="TagStyle"/>
          <w:rtl/>
        </w:rPr>
        <w:t xml:space="preserve"> &lt;&lt; אורח &gt;&gt; </w:t>
      </w:r>
      <w:proofErr w:type="spellStart"/>
      <w:r>
        <w:rPr>
          <w:rtl/>
          <w:lang w:eastAsia="he-IL"/>
        </w:rPr>
        <w:t>רוית</w:t>
      </w:r>
      <w:proofErr w:type="spellEnd"/>
      <w:r>
        <w:rPr>
          <w:rtl/>
          <w:lang w:eastAsia="he-IL"/>
        </w:rPr>
        <w:t xml:space="preserve"> ארבל:</w:t>
      </w:r>
      <w:r w:rsidRPr="00C85EF8">
        <w:rPr>
          <w:rStyle w:val="TagStyle"/>
          <w:rtl/>
        </w:rPr>
        <w:t xml:space="preserve"> &lt;&lt; אורח &gt;&gt;</w:t>
      </w:r>
      <w:r w:rsidR="00DB293F">
        <w:rPr>
          <w:rtl/>
          <w:lang w:eastAsia="he-IL"/>
        </w:rPr>
        <w:t xml:space="preserve"> </w:t>
      </w:r>
      <w:bookmarkEnd w:id="4287"/>
    </w:p>
    <w:p w14:paraId="79D6DD6C" w14:textId="77777777" w:rsidR="00C85EF8" w:rsidRDefault="00C85EF8" w:rsidP="00C85EF8">
      <w:pPr>
        <w:pStyle w:val="KeepWithNext"/>
        <w:rPr>
          <w:rtl/>
          <w:lang w:eastAsia="he-IL"/>
        </w:rPr>
      </w:pPr>
    </w:p>
    <w:p w14:paraId="75AB4828" w14:textId="4C262A46" w:rsidR="00C85EF8" w:rsidRDefault="00C85EF8" w:rsidP="00C85EF8">
      <w:pPr>
        <w:rPr>
          <w:rtl/>
          <w:lang w:eastAsia="he-IL"/>
        </w:rPr>
      </w:pPr>
      <w:r>
        <w:rPr>
          <w:rFonts w:hint="cs"/>
          <w:rtl/>
          <w:lang w:eastAsia="he-IL"/>
        </w:rPr>
        <w:t>כמו 1169.</w:t>
      </w:r>
    </w:p>
    <w:p w14:paraId="298CDC7B" w14:textId="77777777" w:rsidR="00C85EF8" w:rsidRDefault="00C85EF8" w:rsidP="00C85EF8">
      <w:pPr>
        <w:rPr>
          <w:rtl/>
          <w:lang w:eastAsia="he-IL"/>
        </w:rPr>
      </w:pPr>
      <w:bookmarkStart w:id="4288" w:name="_ETM_Q1_489304"/>
      <w:bookmarkStart w:id="4289" w:name="_ETM_Q1_489340"/>
      <w:bookmarkEnd w:id="4288"/>
      <w:bookmarkEnd w:id="4289"/>
    </w:p>
    <w:p w14:paraId="5C01EC8C" w14:textId="510A41D7" w:rsidR="00C85EF8" w:rsidRDefault="00C85EF8" w:rsidP="00C85EF8">
      <w:pPr>
        <w:pStyle w:val="af6"/>
        <w:keepNext/>
        <w:rPr>
          <w:rtl/>
        </w:rPr>
      </w:pPr>
      <w:bookmarkStart w:id="4290" w:name="ET_yor_6447_741"/>
      <w:r w:rsidRPr="00C85EF8">
        <w:rPr>
          <w:rStyle w:val="TagStyle"/>
          <w:rtl/>
        </w:rPr>
        <w:t xml:space="preserve"> &lt;&lt; יור &gt;&gt; </w:t>
      </w:r>
      <w:r>
        <w:rPr>
          <w:rtl/>
        </w:rPr>
        <w:t xml:space="preserve">היו"ר יונתן </w:t>
      </w:r>
      <w:proofErr w:type="spellStart"/>
      <w:r>
        <w:rPr>
          <w:rtl/>
        </w:rPr>
        <w:t>מישרקי</w:t>
      </w:r>
      <w:proofErr w:type="spellEnd"/>
      <w:r>
        <w:rPr>
          <w:rtl/>
        </w:rPr>
        <w:t>:</w:t>
      </w:r>
      <w:r w:rsidRPr="00C85EF8">
        <w:rPr>
          <w:rStyle w:val="TagStyle"/>
          <w:rtl/>
        </w:rPr>
        <w:t xml:space="preserve"> &lt;&lt; יור &gt;&gt;</w:t>
      </w:r>
      <w:r w:rsidR="00DB293F">
        <w:rPr>
          <w:rtl/>
        </w:rPr>
        <w:t xml:space="preserve"> </w:t>
      </w:r>
      <w:bookmarkEnd w:id="4290"/>
    </w:p>
    <w:p w14:paraId="0D6BDE70" w14:textId="77777777" w:rsidR="00C85EF8" w:rsidRDefault="00C85EF8" w:rsidP="00C85EF8">
      <w:pPr>
        <w:pStyle w:val="KeepWithNext"/>
        <w:rPr>
          <w:rtl/>
          <w:lang w:eastAsia="he-IL"/>
        </w:rPr>
      </w:pPr>
    </w:p>
    <w:p w14:paraId="24F92939" w14:textId="2A4C695F" w:rsidR="00C85EF8" w:rsidRDefault="00C85EF8" w:rsidP="00C85EF8">
      <w:pPr>
        <w:rPr>
          <w:rtl/>
          <w:lang w:eastAsia="he-IL"/>
        </w:rPr>
      </w:pPr>
      <w:r>
        <w:rPr>
          <w:rFonts w:hint="cs"/>
          <w:rtl/>
          <w:lang w:eastAsia="he-IL"/>
        </w:rPr>
        <w:t xml:space="preserve">אני מזכיר לכם שזו הנמקה </w:t>
      </w:r>
      <w:proofErr w:type="spellStart"/>
      <w:r>
        <w:rPr>
          <w:rFonts w:hint="cs"/>
          <w:rtl/>
          <w:lang w:eastAsia="he-IL"/>
        </w:rPr>
        <w:t>ברוויזיות</w:t>
      </w:r>
      <w:proofErr w:type="spellEnd"/>
      <w:r>
        <w:rPr>
          <w:rFonts w:hint="cs"/>
          <w:rtl/>
          <w:lang w:eastAsia="he-IL"/>
        </w:rPr>
        <w:t xml:space="preserve">. נשקול את העניין. </w:t>
      </w:r>
    </w:p>
    <w:p w14:paraId="28C44C40" w14:textId="77777777" w:rsidR="00C85EF8" w:rsidRDefault="00C85EF8" w:rsidP="00C85EF8">
      <w:pPr>
        <w:rPr>
          <w:rtl/>
          <w:lang w:eastAsia="he-IL"/>
        </w:rPr>
      </w:pPr>
      <w:bookmarkStart w:id="4291" w:name="_ETM_Q1_496398"/>
      <w:bookmarkStart w:id="4292" w:name="_ETM_Q1_496434"/>
      <w:bookmarkEnd w:id="4291"/>
      <w:bookmarkEnd w:id="4292"/>
    </w:p>
    <w:p w14:paraId="65B54581" w14:textId="5F7ED04C" w:rsidR="00C85EF8" w:rsidRDefault="00C85EF8" w:rsidP="00C85EF8">
      <w:pPr>
        <w:pStyle w:val="a4"/>
        <w:keepNext/>
        <w:rPr>
          <w:rtl/>
        </w:rPr>
      </w:pPr>
      <w:bookmarkStart w:id="4293" w:name="ET_speaker_נעה_בן_שבת_742"/>
      <w:r w:rsidRPr="00C85EF8">
        <w:rPr>
          <w:rStyle w:val="TagStyle"/>
          <w:rtl/>
        </w:rPr>
        <w:t xml:space="preserve"> &lt;&lt; דובר &gt;&gt; </w:t>
      </w:r>
      <w:r>
        <w:rPr>
          <w:rtl/>
        </w:rPr>
        <w:t>נעה בן שבת:</w:t>
      </w:r>
      <w:r w:rsidRPr="00C85EF8">
        <w:rPr>
          <w:rStyle w:val="TagStyle"/>
          <w:rtl/>
        </w:rPr>
        <w:t xml:space="preserve"> &lt;&lt; דובר &gt;&gt;</w:t>
      </w:r>
      <w:r w:rsidR="00DB293F">
        <w:rPr>
          <w:rtl/>
        </w:rPr>
        <w:t xml:space="preserve"> </w:t>
      </w:r>
      <w:bookmarkEnd w:id="4293"/>
    </w:p>
    <w:p w14:paraId="73686BA6" w14:textId="77777777" w:rsidR="00C85EF8" w:rsidRDefault="00C85EF8" w:rsidP="00C85EF8">
      <w:pPr>
        <w:pStyle w:val="KeepWithNext"/>
        <w:rPr>
          <w:rtl/>
          <w:lang w:eastAsia="he-IL"/>
        </w:rPr>
      </w:pPr>
    </w:p>
    <w:p w14:paraId="1FBED451" w14:textId="3BFE5EC6" w:rsidR="00C85EF8" w:rsidRDefault="00C85EF8" w:rsidP="00C85EF8">
      <w:pPr>
        <w:rPr>
          <w:rtl/>
          <w:lang w:eastAsia="he-IL"/>
        </w:rPr>
      </w:pPr>
      <w:r>
        <w:rPr>
          <w:rFonts w:hint="cs"/>
          <w:rtl/>
          <w:lang w:eastAsia="he-IL"/>
        </w:rPr>
        <w:t>הנושא הבא הוא בסעיף קטן (ז), באותו סעיף, 3</w:t>
      </w:r>
      <w:r w:rsidR="00B913C9">
        <w:rPr>
          <w:rFonts w:hint="cs"/>
          <w:rtl/>
          <w:lang w:eastAsia="he-IL"/>
        </w:rPr>
        <w:t>א</w:t>
      </w:r>
      <w:r>
        <w:rPr>
          <w:rFonts w:hint="cs"/>
          <w:rtl/>
          <w:lang w:eastAsia="he-IL"/>
        </w:rPr>
        <w:t xml:space="preserve">(ז), </w:t>
      </w:r>
      <w:bookmarkStart w:id="4294" w:name="_ETM_Q1_506345"/>
      <w:bookmarkEnd w:id="4294"/>
      <w:r w:rsidR="00B913C9">
        <w:rPr>
          <w:rFonts w:hint="cs"/>
          <w:rtl/>
          <w:lang w:eastAsia="he-IL"/>
        </w:rPr>
        <w:t xml:space="preserve">אנחנו אומרים שבמקום "או </w:t>
      </w:r>
      <w:bookmarkStart w:id="4295" w:name="_ETM_Q1_508122"/>
      <w:bookmarkEnd w:id="4295"/>
      <w:r w:rsidR="00B913C9">
        <w:rPr>
          <w:rFonts w:hint="cs"/>
          <w:rtl/>
          <w:lang w:eastAsia="he-IL"/>
        </w:rPr>
        <w:t>הקובע" יבוא "או הקובע, מרחיב" וצריך לומר</w:t>
      </w:r>
      <w:r w:rsidR="007436CA">
        <w:rPr>
          <w:rFonts w:hint="cs"/>
          <w:rtl/>
          <w:lang w:eastAsia="he-IL"/>
        </w:rPr>
        <w:t xml:space="preserve"> </w:t>
      </w:r>
      <w:r w:rsidR="00B913C9">
        <w:rPr>
          <w:rFonts w:hint="cs"/>
          <w:rtl/>
          <w:lang w:eastAsia="he-IL"/>
        </w:rPr>
        <w:t xml:space="preserve">שבמקום המילים </w:t>
      </w:r>
      <w:bookmarkStart w:id="4296" w:name="_ETM_Q1_512552"/>
      <w:bookmarkEnd w:id="4296"/>
      <w:r w:rsidR="00B913C9">
        <w:rPr>
          <w:rFonts w:hint="cs"/>
          <w:rtl/>
          <w:lang w:eastAsia="he-IL"/>
        </w:rPr>
        <w:t xml:space="preserve">"טור א', טור ב' או טור ג' לתוספת" יבוא </w:t>
      </w:r>
      <w:bookmarkStart w:id="4297" w:name="_ETM_Q1_513489"/>
      <w:bookmarkEnd w:id="4297"/>
      <w:r w:rsidR="00B913C9">
        <w:rPr>
          <w:rFonts w:hint="cs"/>
          <w:rtl/>
          <w:lang w:eastAsia="he-IL"/>
        </w:rPr>
        <w:t xml:space="preserve">"התוספת". כל שינוי שהוא בתוספת השנייה א', צריך אישור </w:t>
      </w:r>
      <w:bookmarkStart w:id="4298" w:name="_ETM_Q1_522046"/>
      <w:bookmarkEnd w:id="4298"/>
      <w:r w:rsidR="00B913C9">
        <w:rPr>
          <w:rFonts w:hint="cs"/>
          <w:rtl/>
          <w:lang w:eastAsia="he-IL"/>
        </w:rPr>
        <w:t>של הוועדה.</w:t>
      </w:r>
    </w:p>
    <w:p w14:paraId="016CC604" w14:textId="77777777" w:rsidR="00B913C9" w:rsidRDefault="00B913C9" w:rsidP="00C85EF8">
      <w:pPr>
        <w:rPr>
          <w:rtl/>
          <w:lang w:eastAsia="he-IL"/>
        </w:rPr>
      </w:pPr>
    </w:p>
    <w:p w14:paraId="10863B41" w14:textId="57F5D11C" w:rsidR="00B913C9" w:rsidRDefault="00B913C9" w:rsidP="00B913C9">
      <w:pPr>
        <w:pStyle w:val="af9"/>
        <w:keepNext/>
        <w:rPr>
          <w:rtl/>
          <w:lang w:eastAsia="he-IL"/>
        </w:rPr>
      </w:pPr>
      <w:bookmarkStart w:id="4299" w:name="ET_guest_פנינה_אורן_שני_דור_743"/>
      <w:r w:rsidRPr="00B913C9">
        <w:rPr>
          <w:rStyle w:val="TagStyle"/>
          <w:rtl/>
        </w:rPr>
        <w:t xml:space="preserve"> &lt;&lt; אורח &gt;&gt; </w:t>
      </w:r>
      <w:r>
        <w:rPr>
          <w:rtl/>
          <w:lang w:eastAsia="he-IL"/>
        </w:rPr>
        <w:t>פנינה אורן שני דור:</w:t>
      </w:r>
      <w:r w:rsidRPr="00B913C9">
        <w:rPr>
          <w:rStyle w:val="TagStyle"/>
          <w:rtl/>
        </w:rPr>
        <w:t xml:space="preserve"> &lt;&lt; אורח &gt;&gt;</w:t>
      </w:r>
      <w:r w:rsidR="00DB293F">
        <w:rPr>
          <w:rtl/>
          <w:lang w:eastAsia="he-IL"/>
        </w:rPr>
        <w:t xml:space="preserve"> </w:t>
      </w:r>
      <w:bookmarkEnd w:id="4299"/>
    </w:p>
    <w:p w14:paraId="7CE751C9" w14:textId="77777777" w:rsidR="00B913C9" w:rsidRDefault="00B913C9" w:rsidP="00B913C9">
      <w:pPr>
        <w:pStyle w:val="KeepWithNext"/>
        <w:rPr>
          <w:rtl/>
          <w:lang w:eastAsia="he-IL"/>
        </w:rPr>
      </w:pPr>
    </w:p>
    <w:p w14:paraId="5CBDD619" w14:textId="1E536D87" w:rsidR="00B913C9" w:rsidRDefault="00B913C9" w:rsidP="00B913C9">
      <w:pPr>
        <w:rPr>
          <w:rtl/>
          <w:lang w:eastAsia="he-IL"/>
        </w:rPr>
      </w:pPr>
      <w:r>
        <w:rPr>
          <w:rFonts w:hint="cs"/>
          <w:rtl/>
          <w:lang w:eastAsia="he-IL"/>
        </w:rPr>
        <w:t xml:space="preserve">זאת </w:t>
      </w:r>
      <w:proofErr w:type="spellStart"/>
      <w:r>
        <w:rPr>
          <w:rFonts w:hint="cs"/>
          <w:rtl/>
          <w:lang w:eastAsia="he-IL"/>
        </w:rPr>
        <w:t>רוויזיה</w:t>
      </w:r>
      <w:proofErr w:type="spellEnd"/>
      <w:r>
        <w:rPr>
          <w:rFonts w:hint="cs"/>
          <w:rtl/>
          <w:lang w:eastAsia="he-IL"/>
        </w:rPr>
        <w:t xml:space="preserve"> או תיקון?</w:t>
      </w:r>
      <w:bookmarkStart w:id="4300" w:name="_ETM_Q1_522472"/>
      <w:bookmarkEnd w:id="4300"/>
    </w:p>
    <w:p w14:paraId="78656FF5" w14:textId="77777777" w:rsidR="00B913C9" w:rsidRDefault="00B913C9" w:rsidP="00B913C9">
      <w:pPr>
        <w:rPr>
          <w:rtl/>
          <w:lang w:eastAsia="he-IL"/>
        </w:rPr>
      </w:pPr>
      <w:bookmarkStart w:id="4301" w:name="_ETM_Q1_522625"/>
      <w:bookmarkEnd w:id="4301"/>
    </w:p>
    <w:p w14:paraId="16DD1C7D" w14:textId="73D8C84D" w:rsidR="00B913C9" w:rsidRDefault="00B913C9" w:rsidP="00B913C9">
      <w:pPr>
        <w:pStyle w:val="af6"/>
        <w:keepNext/>
        <w:rPr>
          <w:rtl/>
        </w:rPr>
      </w:pPr>
      <w:bookmarkStart w:id="4302" w:name="ET_yor_6447_744"/>
      <w:r w:rsidRPr="00B913C9">
        <w:rPr>
          <w:rStyle w:val="TagStyle"/>
          <w:rtl/>
        </w:rPr>
        <w:t xml:space="preserve"> &lt;&lt; יור &gt;&gt; </w:t>
      </w:r>
      <w:r>
        <w:rPr>
          <w:rtl/>
        </w:rPr>
        <w:t xml:space="preserve">היו"ר יונתן </w:t>
      </w:r>
      <w:proofErr w:type="spellStart"/>
      <w:r>
        <w:rPr>
          <w:rtl/>
        </w:rPr>
        <w:t>מישרקי</w:t>
      </w:r>
      <w:proofErr w:type="spellEnd"/>
      <w:r>
        <w:rPr>
          <w:rtl/>
        </w:rPr>
        <w:t>:</w:t>
      </w:r>
      <w:r w:rsidRPr="00B913C9">
        <w:rPr>
          <w:rStyle w:val="TagStyle"/>
          <w:rtl/>
        </w:rPr>
        <w:t xml:space="preserve"> &lt;&lt; יור &gt;&gt;</w:t>
      </w:r>
      <w:r w:rsidR="00DB293F">
        <w:rPr>
          <w:rtl/>
        </w:rPr>
        <w:t xml:space="preserve"> </w:t>
      </w:r>
      <w:bookmarkEnd w:id="4302"/>
    </w:p>
    <w:p w14:paraId="34C6747D" w14:textId="77777777" w:rsidR="00B913C9" w:rsidRDefault="00B913C9" w:rsidP="00B913C9">
      <w:pPr>
        <w:pStyle w:val="KeepWithNext"/>
        <w:rPr>
          <w:rtl/>
          <w:lang w:eastAsia="he-IL"/>
        </w:rPr>
      </w:pPr>
    </w:p>
    <w:p w14:paraId="1E1A25FE" w14:textId="6CCEFA05" w:rsidR="00B913C9" w:rsidRDefault="00B913C9" w:rsidP="00B913C9">
      <w:pPr>
        <w:rPr>
          <w:rtl/>
          <w:lang w:eastAsia="he-IL"/>
        </w:rPr>
      </w:pPr>
      <w:r>
        <w:rPr>
          <w:rFonts w:hint="cs"/>
          <w:rtl/>
          <w:lang w:eastAsia="he-IL"/>
        </w:rPr>
        <w:t xml:space="preserve">אנחנו עכשיו מנמקים </w:t>
      </w:r>
      <w:proofErr w:type="spellStart"/>
      <w:r>
        <w:rPr>
          <w:rFonts w:hint="cs"/>
          <w:rtl/>
          <w:lang w:eastAsia="he-IL"/>
        </w:rPr>
        <w:t>רוויזיות</w:t>
      </w:r>
      <w:proofErr w:type="spellEnd"/>
      <w:r>
        <w:rPr>
          <w:rFonts w:hint="cs"/>
          <w:rtl/>
          <w:lang w:eastAsia="he-IL"/>
        </w:rPr>
        <w:t>.</w:t>
      </w:r>
      <w:r w:rsidR="007436CA">
        <w:rPr>
          <w:rFonts w:hint="cs"/>
          <w:rtl/>
          <w:lang w:eastAsia="he-IL"/>
        </w:rPr>
        <w:t xml:space="preserve"> </w:t>
      </w:r>
      <w:r>
        <w:rPr>
          <w:rFonts w:hint="cs"/>
          <w:rtl/>
          <w:lang w:eastAsia="he-IL"/>
        </w:rPr>
        <w:t xml:space="preserve">מחר </w:t>
      </w:r>
      <w:bookmarkStart w:id="4303" w:name="_ETM_Q1_536431"/>
      <w:bookmarkEnd w:id="4303"/>
      <w:r>
        <w:rPr>
          <w:rFonts w:hint="cs"/>
          <w:rtl/>
          <w:lang w:eastAsia="he-IL"/>
        </w:rPr>
        <w:t xml:space="preserve">אני אצטרך לפתוח את </w:t>
      </w:r>
      <w:proofErr w:type="spellStart"/>
      <w:r>
        <w:rPr>
          <w:rFonts w:hint="cs"/>
          <w:rtl/>
          <w:lang w:eastAsia="he-IL"/>
        </w:rPr>
        <w:t>הרוויזיה</w:t>
      </w:r>
      <w:proofErr w:type="spellEnd"/>
      <w:r>
        <w:rPr>
          <w:rFonts w:hint="cs"/>
          <w:rtl/>
          <w:lang w:eastAsia="he-IL"/>
        </w:rPr>
        <w:t xml:space="preserve">, לקבל אותה ולאשר </w:t>
      </w:r>
      <w:bookmarkStart w:id="4304" w:name="_ETM_Q1_537352"/>
      <w:bookmarkEnd w:id="4304"/>
      <w:r>
        <w:rPr>
          <w:rFonts w:hint="cs"/>
          <w:rtl/>
          <w:lang w:eastAsia="he-IL"/>
        </w:rPr>
        <w:t>או לא לאשר את מה שהיא מנמקת.</w:t>
      </w:r>
    </w:p>
    <w:p w14:paraId="633818C3" w14:textId="77777777" w:rsidR="00B913C9" w:rsidRDefault="00B913C9" w:rsidP="00B913C9">
      <w:pPr>
        <w:rPr>
          <w:rtl/>
          <w:lang w:eastAsia="he-IL"/>
        </w:rPr>
      </w:pPr>
    </w:p>
    <w:p w14:paraId="74BB1A64" w14:textId="4D62BC08" w:rsidR="00B913C9" w:rsidRDefault="00B913C9" w:rsidP="00B913C9">
      <w:pPr>
        <w:pStyle w:val="af9"/>
        <w:keepNext/>
        <w:rPr>
          <w:rtl/>
          <w:lang w:eastAsia="he-IL"/>
        </w:rPr>
      </w:pPr>
      <w:bookmarkStart w:id="4305" w:name="ET_guest_פנינה_אורן_שני_דור_746"/>
      <w:r w:rsidRPr="00B913C9">
        <w:rPr>
          <w:rStyle w:val="TagStyle"/>
          <w:rtl/>
        </w:rPr>
        <w:t xml:space="preserve"> &lt;&lt; אורח &gt;&gt; </w:t>
      </w:r>
      <w:r>
        <w:rPr>
          <w:rtl/>
          <w:lang w:eastAsia="he-IL"/>
        </w:rPr>
        <w:t>פנינה אורן שני דור:</w:t>
      </w:r>
      <w:r w:rsidRPr="00B913C9">
        <w:rPr>
          <w:rStyle w:val="TagStyle"/>
          <w:rtl/>
        </w:rPr>
        <w:t xml:space="preserve"> &lt;&lt; אורח &gt;&gt;</w:t>
      </w:r>
      <w:r w:rsidR="00DB293F">
        <w:rPr>
          <w:rtl/>
          <w:lang w:eastAsia="he-IL"/>
        </w:rPr>
        <w:t xml:space="preserve"> </w:t>
      </w:r>
      <w:bookmarkEnd w:id="4305"/>
    </w:p>
    <w:p w14:paraId="4149CB66" w14:textId="77777777" w:rsidR="00B913C9" w:rsidRDefault="00B913C9" w:rsidP="00B913C9">
      <w:pPr>
        <w:pStyle w:val="KeepWithNext"/>
        <w:rPr>
          <w:rtl/>
          <w:lang w:eastAsia="he-IL"/>
        </w:rPr>
      </w:pPr>
    </w:p>
    <w:p w14:paraId="083C65FF" w14:textId="71BEF926" w:rsidR="00B913C9" w:rsidRPr="00B913C9" w:rsidRDefault="00B913C9" w:rsidP="00B913C9">
      <w:pPr>
        <w:rPr>
          <w:rtl/>
          <w:lang w:eastAsia="he-IL"/>
        </w:rPr>
      </w:pPr>
      <w:r>
        <w:rPr>
          <w:rFonts w:hint="cs"/>
          <w:rtl/>
          <w:lang w:eastAsia="he-IL"/>
        </w:rPr>
        <w:t>לא הבנתי את הנימוק. במקום לומר טור א', טור ב' וטור ג',</w:t>
      </w:r>
      <w:r w:rsidR="00DB293F">
        <w:rPr>
          <w:rFonts w:hint="cs"/>
          <w:rtl/>
          <w:lang w:eastAsia="he-IL"/>
        </w:rPr>
        <w:t xml:space="preserve"> </w:t>
      </w:r>
      <w:r>
        <w:rPr>
          <w:rFonts w:hint="cs"/>
          <w:rtl/>
          <w:lang w:eastAsia="he-IL"/>
        </w:rPr>
        <w:t>אנחנ</w:t>
      </w:r>
      <w:bookmarkStart w:id="4306" w:name="_ETM_Q1_559356"/>
      <w:bookmarkEnd w:id="4306"/>
      <w:r>
        <w:rPr>
          <w:rFonts w:hint="cs"/>
          <w:rtl/>
          <w:lang w:eastAsia="he-IL"/>
        </w:rPr>
        <w:t>ו אומרים לתוספת השנייה.</w:t>
      </w:r>
    </w:p>
    <w:p w14:paraId="44E4459B" w14:textId="77777777" w:rsidR="00B913C9" w:rsidRDefault="00B913C9" w:rsidP="00B913C9">
      <w:pPr>
        <w:rPr>
          <w:rtl/>
          <w:lang w:eastAsia="he-IL"/>
        </w:rPr>
      </w:pPr>
      <w:bookmarkStart w:id="4307" w:name="_ETM_Q1_535400"/>
      <w:bookmarkStart w:id="4308" w:name="_ETM_Q1_535434"/>
      <w:bookmarkStart w:id="4309" w:name="_ETM_Q1_536408"/>
      <w:bookmarkEnd w:id="4307"/>
      <w:bookmarkEnd w:id="4308"/>
      <w:bookmarkEnd w:id="4309"/>
    </w:p>
    <w:p w14:paraId="6A511FFC" w14:textId="49BFB845" w:rsidR="00B913C9" w:rsidRDefault="00B913C9" w:rsidP="00B913C9">
      <w:pPr>
        <w:pStyle w:val="a4"/>
        <w:keepNext/>
        <w:rPr>
          <w:rtl/>
        </w:rPr>
      </w:pPr>
      <w:bookmarkStart w:id="4310" w:name="ET_speaker_נעה_בן_שבת_745"/>
      <w:r w:rsidRPr="00B913C9">
        <w:rPr>
          <w:rStyle w:val="TagStyle"/>
          <w:rtl/>
        </w:rPr>
        <w:t xml:space="preserve"> &lt;&lt; דובר &gt;&gt; </w:t>
      </w:r>
      <w:r>
        <w:rPr>
          <w:rtl/>
        </w:rPr>
        <w:t>נעה בן שבת:</w:t>
      </w:r>
      <w:r w:rsidRPr="00B913C9">
        <w:rPr>
          <w:rStyle w:val="TagStyle"/>
          <w:rtl/>
        </w:rPr>
        <w:t xml:space="preserve"> &lt;&lt; דובר &gt;&gt;</w:t>
      </w:r>
      <w:r w:rsidR="00DB293F">
        <w:rPr>
          <w:rtl/>
        </w:rPr>
        <w:t xml:space="preserve"> </w:t>
      </w:r>
      <w:bookmarkEnd w:id="4310"/>
    </w:p>
    <w:p w14:paraId="453BCE1C" w14:textId="77777777" w:rsidR="00B913C9" w:rsidRDefault="00B913C9" w:rsidP="00B913C9">
      <w:pPr>
        <w:pStyle w:val="KeepWithNext"/>
        <w:rPr>
          <w:rtl/>
          <w:lang w:eastAsia="he-IL"/>
        </w:rPr>
      </w:pPr>
    </w:p>
    <w:p w14:paraId="2EE005C2" w14:textId="1A3102BF" w:rsidR="00B913C9" w:rsidRDefault="00B913C9" w:rsidP="00B913C9">
      <w:pPr>
        <w:rPr>
          <w:rtl/>
          <w:lang w:eastAsia="he-IL"/>
        </w:rPr>
      </w:pPr>
      <w:bookmarkStart w:id="4311" w:name="_ETM_Q1_536689"/>
      <w:bookmarkStart w:id="4312" w:name="_ETM_Q1_536722"/>
      <w:bookmarkEnd w:id="4311"/>
      <w:bookmarkEnd w:id="4312"/>
      <w:r>
        <w:rPr>
          <w:rFonts w:hint="cs"/>
          <w:rtl/>
          <w:lang w:eastAsia="he-IL"/>
        </w:rPr>
        <w:t xml:space="preserve">בדיוק. </w:t>
      </w:r>
    </w:p>
    <w:p w14:paraId="32568DED" w14:textId="77777777" w:rsidR="00B913C9" w:rsidRDefault="00B913C9" w:rsidP="00B913C9">
      <w:pPr>
        <w:rPr>
          <w:rtl/>
          <w:lang w:eastAsia="he-IL"/>
        </w:rPr>
      </w:pPr>
    </w:p>
    <w:p w14:paraId="470BD8F7" w14:textId="20128753" w:rsidR="00B913C9" w:rsidRDefault="00B913C9" w:rsidP="00B913C9">
      <w:pPr>
        <w:pStyle w:val="af9"/>
        <w:keepNext/>
        <w:rPr>
          <w:rtl/>
          <w:lang w:eastAsia="he-IL"/>
        </w:rPr>
      </w:pPr>
      <w:bookmarkStart w:id="4313" w:name="ET_guest_פנינה_אורן_שני_דור_747"/>
      <w:r w:rsidRPr="00B913C9">
        <w:rPr>
          <w:rStyle w:val="TagStyle"/>
          <w:rtl/>
        </w:rPr>
        <w:t xml:space="preserve"> &lt;&lt; אורח &gt;&gt; </w:t>
      </w:r>
      <w:r>
        <w:rPr>
          <w:rtl/>
          <w:lang w:eastAsia="he-IL"/>
        </w:rPr>
        <w:t>פנינה אורן שני דור:</w:t>
      </w:r>
      <w:r w:rsidRPr="00B913C9">
        <w:rPr>
          <w:rStyle w:val="TagStyle"/>
          <w:rtl/>
        </w:rPr>
        <w:t xml:space="preserve"> &lt;&lt; אורח &gt;&gt;</w:t>
      </w:r>
      <w:r w:rsidR="00DB293F">
        <w:rPr>
          <w:rtl/>
          <w:lang w:eastAsia="he-IL"/>
        </w:rPr>
        <w:t xml:space="preserve"> </w:t>
      </w:r>
      <w:bookmarkEnd w:id="4313"/>
    </w:p>
    <w:p w14:paraId="17EA2CD9" w14:textId="77777777" w:rsidR="00B913C9" w:rsidRDefault="00B913C9" w:rsidP="00B913C9">
      <w:pPr>
        <w:pStyle w:val="KeepWithNext"/>
        <w:rPr>
          <w:rtl/>
          <w:lang w:eastAsia="he-IL"/>
        </w:rPr>
      </w:pPr>
    </w:p>
    <w:p w14:paraId="2D821422" w14:textId="25E5AF6B" w:rsidR="00B913C9" w:rsidRDefault="00B913C9" w:rsidP="00B913C9">
      <w:pPr>
        <w:rPr>
          <w:rtl/>
          <w:lang w:eastAsia="he-IL"/>
        </w:rPr>
      </w:pPr>
      <w:r>
        <w:rPr>
          <w:rFonts w:hint="cs"/>
          <w:rtl/>
          <w:lang w:eastAsia="he-IL"/>
        </w:rPr>
        <w:t>אני צריכה לומר מה עמדתנו?</w:t>
      </w:r>
    </w:p>
    <w:p w14:paraId="643759ED" w14:textId="77777777" w:rsidR="00B913C9" w:rsidRDefault="00B913C9" w:rsidP="00B913C9">
      <w:pPr>
        <w:rPr>
          <w:rtl/>
          <w:lang w:eastAsia="he-IL"/>
        </w:rPr>
      </w:pPr>
      <w:bookmarkStart w:id="4314" w:name="_ETM_Q1_563442"/>
      <w:bookmarkStart w:id="4315" w:name="_ETM_Q1_563481"/>
      <w:bookmarkEnd w:id="4314"/>
      <w:bookmarkEnd w:id="4315"/>
    </w:p>
    <w:p w14:paraId="1DAD5456" w14:textId="44C67B9E" w:rsidR="00B913C9" w:rsidRDefault="00B913C9" w:rsidP="00B913C9">
      <w:pPr>
        <w:pStyle w:val="af6"/>
        <w:keepNext/>
        <w:rPr>
          <w:rtl/>
        </w:rPr>
      </w:pPr>
      <w:bookmarkStart w:id="4316" w:name="ET_yor_6447_748"/>
      <w:r w:rsidRPr="00B913C9">
        <w:rPr>
          <w:rStyle w:val="TagStyle"/>
          <w:rtl/>
        </w:rPr>
        <w:t xml:space="preserve"> &lt;&lt; יור &gt;&gt; </w:t>
      </w:r>
      <w:r>
        <w:rPr>
          <w:rtl/>
        </w:rPr>
        <w:t xml:space="preserve">היו"ר יונתן </w:t>
      </w:r>
      <w:proofErr w:type="spellStart"/>
      <w:r>
        <w:rPr>
          <w:rtl/>
        </w:rPr>
        <w:t>מישרקי</w:t>
      </w:r>
      <w:proofErr w:type="spellEnd"/>
      <w:r>
        <w:rPr>
          <w:rtl/>
        </w:rPr>
        <w:t>:</w:t>
      </w:r>
      <w:r w:rsidRPr="00B913C9">
        <w:rPr>
          <w:rStyle w:val="TagStyle"/>
          <w:rtl/>
        </w:rPr>
        <w:t xml:space="preserve"> &lt;&lt; יור &gt;&gt;</w:t>
      </w:r>
      <w:r w:rsidR="00DB293F">
        <w:rPr>
          <w:rtl/>
        </w:rPr>
        <w:t xml:space="preserve"> </w:t>
      </w:r>
      <w:bookmarkEnd w:id="4316"/>
    </w:p>
    <w:p w14:paraId="3184E2FD" w14:textId="77777777" w:rsidR="00B913C9" w:rsidRDefault="00B913C9" w:rsidP="00B913C9">
      <w:pPr>
        <w:pStyle w:val="KeepWithNext"/>
        <w:rPr>
          <w:rtl/>
        </w:rPr>
      </w:pPr>
    </w:p>
    <w:p w14:paraId="54833478" w14:textId="50BBF9AE" w:rsidR="00B913C9" w:rsidRDefault="00B913C9" w:rsidP="00B913C9">
      <w:pPr>
        <w:rPr>
          <w:rtl/>
        </w:rPr>
      </w:pPr>
      <w:r>
        <w:rPr>
          <w:rFonts w:hint="cs"/>
          <w:rtl/>
        </w:rPr>
        <w:t xml:space="preserve">רק אם </w:t>
      </w:r>
      <w:bookmarkStart w:id="4317" w:name="_ETM_Q1_564027"/>
      <w:bookmarkEnd w:id="4317"/>
      <w:r>
        <w:rPr>
          <w:rFonts w:hint="cs"/>
          <w:rtl/>
        </w:rPr>
        <w:t>את מסרבת</w:t>
      </w:r>
      <w:bookmarkStart w:id="4318" w:name="_ETM_Q1_565101"/>
      <w:bookmarkStart w:id="4319" w:name="_ETM_Q1_565137"/>
      <w:bookmarkEnd w:id="4318"/>
      <w:bookmarkEnd w:id="4319"/>
      <w:r>
        <w:rPr>
          <w:rFonts w:hint="cs"/>
          <w:rtl/>
        </w:rPr>
        <w:t>.</w:t>
      </w:r>
    </w:p>
    <w:p w14:paraId="6E4CBF2A" w14:textId="77777777" w:rsidR="00B913C9" w:rsidRDefault="00B913C9" w:rsidP="00B913C9">
      <w:pPr>
        <w:rPr>
          <w:rtl/>
        </w:rPr>
      </w:pPr>
      <w:bookmarkStart w:id="4320" w:name="_ETM_Q1_566668"/>
      <w:bookmarkStart w:id="4321" w:name="_ETM_Q1_566704"/>
      <w:bookmarkEnd w:id="4320"/>
      <w:bookmarkEnd w:id="4321"/>
    </w:p>
    <w:p w14:paraId="12AFF4CE" w14:textId="2E8F676B" w:rsidR="00B913C9" w:rsidRDefault="00B913C9" w:rsidP="00B913C9">
      <w:pPr>
        <w:pStyle w:val="a4"/>
        <w:keepNext/>
        <w:rPr>
          <w:rtl/>
        </w:rPr>
      </w:pPr>
      <w:bookmarkStart w:id="4322" w:name="ET_speaker_נעה_בן_שבת_749"/>
      <w:r w:rsidRPr="00B913C9">
        <w:rPr>
          <w:rStyle w:val="TagStyle"/>
          <w:rtl/>
        </w:rPr>
        <w:t xml:space="preserve"> &lt;&lt; דובר &gt;&gt; </w:t>
      </w:r>
      <w:r>
        <w:rPr>
          <w:rtl/>
        </w:rPr>
        <w:t>נעה בן שבת:</w:t>
      </w:r>
      <w:r w:rsidRPr="00B913C9">
        <w:rPr>
          <w:rStyle w:val="TagStyle"/>
          <w:rtl/>
        </w:rPr>
        <w:t xml:space="preserve"> &lt;&lt; דובר &gt;&gt;</w:t>
      </w:r>
      <w:r w:rsidR="00DB293F">
        <w:rPr>
          <w:rtl/>
        </w:rPr>
        <w:t xml:space="preserve"> </w:t>
      </w:r>
      <w:bookmarkEnd w:id="4322"/>
    </w:p>
    <w:p w14:paraId="0D6CACDD" w14:textId="77777777" w:rsidR="00B913C9" w:rsidRDefault="00B913C9" w:rsidP="00B913C9">
      <w:pPr>
        <w:pStyle w:val="KeepWithNext"/>
        <w:rPr>
          <w:rtl/>
          <w:lang w:eastAsia="he-IL"/>
        </w:rPr>
      </w:pPr>
    </w:p>
    <w:p w14:paraId="061FFBDF" w14:textId="0CAAEFF4" w:rsidR="00B913C9" w:rsidRDefault="00B913C9" w:rsidP="00B913C9">
      <w:pPr>
        <w:rPr>
          <w:rtl/>
          <w:lang w:eastAsia="he-IL"/>
        </w:rPr>
      </w:pPr>
      <w:r>
        <w:rPr>
          <w:rFonts w:hint="cs"/>
          <w:rtl/>
          <w:lang w:eastAsia="he-IL"/>
        </w:rPr>
        <w:t xml:space="preserve"> בעבר בטור א' הייתה מופיעה ההוראה </w:t>
      </w:r>
      <w:bookmarkStart w:id="4323" w:name="_ETM_Q1_573041"/>
      <w:bookmarkEnd w:id="4323"/>
      <w:r>
        <w:rPr>
          <w:rFonts w:hint="cs"/>
          <w:rtl/>
          <w:lang w:eastAsia="he-IL"/>
        </w:rPr>
        <w:t>עצמה.</w:t>
      </w:r>
      <w:r w:rsidR="007436CA">
        <w:rPr>
          <w:rFonts w:hint="cs"/>
          <w:rtl/>
          <w:lang w:eastAsia="he-IL"/>
        </w:rPr>
        <w:t xml:space="preserve"> </w:t>
      </w:r>
      <w:r>
        <w:rPr>
          <w:rFonts w:hint="cs"/>
          <w:rtl/>
          <w:lang w:eastAsia="he-IL"/>
        </w:rPr>
        <w:t>כיום דרך האימוץ היא אחרת.</w:t>
      </w:r>
    </w:p>
    <w:p w14:paraId="26DE7331" w14:textId="77777777" w:rsidR="00B913C9" w:rsidRDefault="00B913C9" w:rsidP="00B913C9">
      <w:pPr>
        <w:rPr>
          <w:rtl/>
          <w:lang w:eastAsia="he-IL"/>
        </w:rPr>
      </w:pPr>
      <w:bookmarkStart w:id="4324" w:name="_ETM_Q1_576137"/>
      <w:bookmarkStart w:id="4325" w:name="_ETM_Q1_576173"/>
      <w:bookmarkStart w:id="4326" w:name="_ETM_Q1_577571"/>
      <w:bookmarkEnd w:id="4324"/>
      <w:bookmarkEnd w:id="4325"/>
      <w:bookmarkEnd w:id="4326"/>
    </w:p>
    <w:p w14:paraId="7CDFD5CA" w14:textId="01E9B26B" w:rsidR="00B913C9" w:rsidRDefault="00B913C9" w:rsidP="00B913C9">
      <w:pPr>
        <w:pStyle w:val="af9"/>
        <w:keepNext/>
        <w:rPr>
          <w:rtl/>
          <w:lang w:eastAsia="he-IL"/>
        </w:rPr>
      </w:pPr>
      <w:bookmarkStart w:id="4327" w:name="ET_guest_פנינה_אורן_שני_דור_750"/>
      <w:r w:rsidRPr="00B913C9">
        <w:rPr>
          <w:rStyle w:val="TagStyle"/>
          <w:rtl/>
        </w:rPr>
        <w:t xml:space="preserve"> &lt;&lt; אורח &gt;&gt; </w:t>
      </w:r>
      <w:r>
        <w:rPr>
          <w:rtl/>
          <w:lang w:eastAsia="he-IL"/>
        </w:rPr>
        <w:t>פנינה אורן שני דור:</w:t>
      </w:r>
      <w:r w:rsidRPr="00B913C9">
        <w:rPr>
          <w:rStyle w:val="TagStyle"/>
          <w:rtl/>
        </w:rPr>
        <w:t xml:space="preserve"> &lt;&lt; אורח &gt;&gt;</w:t>
      </w:r>
      <w:r w:rsidR="00DB293F">
        <w:rPr>
          <w:rtl/>
          <w:lang w:eastAsia="he-IL"/>
        </w:rPr>
        <w:t xml:space="preserve"> </w:t>
      </w:r>
      <w:bookmarkEnd w:id="4327"/>
    </w:p>
    <w:p w14:paraId="1B5DEE28" w14:textId="77777777" w:rsidR="00B913C9" w:rsidRDefault="00B913C9" w:rsidP="00B913C9">
      <w:pPr>
        <w:pStyle w:val="KeepWithNext"/>
        <w:rPr>
          <w:rtl/>
          <w:lang w:eastAsia="he-IL"/>
        </w:rPr>
      </w:pPr>
    </w:p>
    <w:p w14:paraId="56E6BBB7" w14:textId="749ADE25" w:rsidR="00B913C9" w:rsidRDefault="00B913C9" w:rsidP="00B913C9">
      <w:pPr>
        <w:rPr>
          <w:rtl/>
          <w:lang w:eastAsia="he-IL"/>
        </w:rPr>
      </w:pPr>
      <w:bookmarkStart w:id="4328" w:name="_ETM_Q1_577819"/>
      <w:bookmarkStart w:id="4329" w:name="_ETM_Q1_577852"/>
      <w:bookmarkEnd w:id="4328"/>
      <w:bookmarkEnd w:id="4329"/>
      <w:r>
        <w:rPr>
          <w:rFonts w:hint="cs"/>
          <w:rtl/>
          <w:lang w:eastAsia="he-IL"/>
        </w:rPr>
        <w:t>את צודקת.</w:t>
      </w:r>
    </w:p>
    <w:p w14:paraId="56A74F6C" w14:textId="77777777" w:rsidR="00B913C9" w:rsidRDefault="00B913C9" w:rsidP="00B913C9">
      <w:pPr>
        <w:rPr>
          <w:rtl/>
          <w:lang w:eastAsia="he-IL"/>
        </w:rPr>
      </w:pPr>
      <w:bookmarkStart w:id="4330" w:name="_ETM_Q1_580848"/>
      <w:bookmarkStart w:id="4331" w:name="_ETM_Q1_580885"/>
      <w:bookmarkEnd w:id="4330"/>
      <w:bookmarkEnd w:id="4331"/>
    </w:p>
    <w:p w14:paraId="460EDAA4" w14:textId="0EE07B71" w:rsidR="00B913C9" w:rsidRDefault="00B913C9" w:rsidP="00B913C9">
      <w:pPr>
        <w:pStyle w:val="af9"/>
        <w:keepNext/>
        <w:rPr>
          <w:rtl/>
          <w:lang w:eastAsia="he-IL"/>
        </w:rPr>
      </w:pPr>
      <w:bookmarkStart w:id="4332" w:name="ET_guest_רוית_ארבל_751"/>
      <w:r w:rsidRPr="00B913C9">
        <w:rPr>
          <w:rStyle w:val="TagStyle"/>
          <w:rtl/>
        </w:rPr>
        <w:t xml:space="preserve"> &lt;&lt; אורח &gt;&gt; </w:t>
      </w:r>
      <w:proofErr w:type="spellStart"/>
      <w:r>
        <w:rPr>
          <w:rtl/>
          <w:lang w:eastAsia="he-IL"/>
        </w:rPr>
        <w:t>רוית</w:t>
      </w:r>
      <w:proofErr w:type="spellEnd"/>
      <w:r>
        <w:rPr>
          <w:rtl/>
          <w:lang w:eastAsia="he-IL"/>
        </w:rPr>
        <w:t xml:space="preserve"> ארבל:</w:t>
      </w:r>
      <w:r w:rsidRPr="00B913C9">
        <w:rPr>
          <w:rStyle w:val="TagStyle"/>
          <w:rtl/>
        </w:rPr>
        <w:t xml:space="preserve"> &lt;&lt; אורח &gt;&gt;</w:t>
      </w:r>
      <w:r w:rsidR="00DB293F">
        <w:rPr>
          <w:rtl/>
          <w:lang w:eastAsia="he-IL"/>
        </w:rPr>
        <w:t xml:space="preserve"> </w:t>
      </w:r>
      <w:bookmarkEnd w:id="4332"/>
    </w:p>
    <w:p w14:paraId="31995C8E" w14:textId="77777777" w:rsidR="00B913C9" w:rsidRDefault="00B913C9" w:rsidP="00B913C9">
      <w:pPr>
        <w:pStyle w:val="KeepWithNext"/>
        <w:rPr>
          <w:rtl/>
          <w:lang w:eastAsia="he-IL"/>
        </w:rPr>
      </w:pPr>
    </w:p>
    <w:p w14:paraId="7C44F9B4" w14:textId="31DFFE1F" w:rsidR="00B913C9" w:rsidRDefault="00B913C9" w:rsidP="00B913C9">
      <w:pPr>
        <w:rPr>
          <w:rtl/>
          <w:lang w:eastAsia="he-IL"/>
        </w:rPr>
      </w:pPr>
      <w:r>
        <w:rPr>
          <w:rFonts w:hint="cs"/>
          <w:rtl/>
          <w:lang w:eastAsia="he-IL"/>
        </w:rPr>
        <w:t>אם לא היית מתקנת, היה יוצא</w:t>
      </w:r>
      <w:r w:rsidR="007436CA">
        <w:rPr>
          <w:rFonts w:hint="cs"/>
          <w:rtl/>
          <w:lang w:eastAsia="he-IL"/>
        </w:rPr>
        <w:t xml:space="preserve"> </w:t>
      </w:r>
      <w:r>
        <w:rPr>
          <w:rFonts w:hint="cs"/>
          <w:rtl/>
          <w:lang w:eastAsia="he-IL"/>
        </w:rPr>
        <w:t>שבהוראה חדשה היית יכולה לא להגיע לוועדה.</w:t>
      </w:r>
    </w:p>
    <w:p w14:paraId="1CF4D73E" w14:textId="77777777" w:rsidR="00B913C9" w:rsidRDefault="00B913C9" w:rsidP="00B913C9">
      <w:pPr>
        <w:rPr>
          <w:rtl/>
          <w:lang w:eastAsia="he-IL"/>
        </w:rPr>
      </w:pPr>
      <w:bookmarkStart w:id="4333" w:name="_ETM_Q1_583575"/>
      <w:bookmarkStart w:id="4334" w:name="_ETM_Q1_583619"/>
      <w:bookmarkStart w:id="4335" w:name="_ETM_Q1_583007"/>
      <w:bookmarkEnd w:id="4333"/>
      <w:bookmarkEnd w:id="4334"/>
      <w:bookmarkEnd w:id="4335"/>
    </w:p>
    <w:p w14:paraId="223972AF" w14:textId="0995F2FE" w:rsidR="00B913C9" w:rsidRDefault="00B913C9" w:rsidP="00B913C9">
      <w:pPr>
        <w:pStyle w:val="a4"/>
        <w:keepNext/>
        <w:rPr>
          <w:rtl/>
        </w:rPr>
      </w:pPr>
      <w:bookmarkStart w:id="4336" w:name="ET_speaker_נעה_בן_שבת_752"/>
      <w:r w:rsidRPr="00B913C9">
        <w:rPr>
          <w:rStyle w:val="TagStyle"/>
          <w:rtl/>
        </w:rPr>
        <w:t xml:space="preserve"> &lt;&lt; דובר &gt;&gt; </w:t>
      </w:r>
      <w:r>
        <w:rPr>
          <w:rtl/>
        </w:rPr>
        <w:t>נעה בן שבת:</w:t>
      </w:r>
      <w:r w:rsidRPr="00B913C9">
        <w:rPr>
          <w:rStyle w:val="TagStyle"/>
          <w:rtl/>
        </w:rPr>
        <w:t xml:space="preserve"> &lt;&lt; דובר &gt;&gt;</w:t>
      </w:r>
      <w:r w:rsidR="00DB293F">
        <w:rPr>
          <w:rtl/>
        </w:rPr>
        <w:t xml:space="preserve"> </w:t>
      </w:r>
      <w:bookmarkEnd w:id="4336"/>
    </w:p>
    <w:p w14:paraId="434C504E" w14:textId="77777777" w:rsidR="00B913C9" w:rsidRDefault="00B913C9" w:rsidP="00B913C9">
      <w:pPr>
        <w:pStyle w:val="KeepWithNext"/>
        <w:rPr>
          <w:rtl/>
          <w:lang w:eastAsia="he-IL"/>
        </w:rPr>
      </w:pPr>
    </w:p>
    <w:p w14:paraId="0F391B15" w14:textId="31B5EB27" w:rsidR="00B913C9" w:rsidRDefault="00B913C9" w:rsidP="00B913C9">
      <w:pPr>
        <w:rPr>
          <w:rtl/>
          <w:lang w:eastAsia="he-IL"/>
        </w:rPr>
      </w:pPr>
      <w:bookmarkStart w:id="4337" w:name="_ETM_Q1_583283"/>
      <w:bookmarkStart w:id="4338" w:name="_ETM_Q1_583325"/>
      <w:bookmarkEnd w:id="4337"/>
      <w:bookmarkEnd w:id="4338"/>
      <w:r>
        <w:rPr>
          <w:rFonts w:hint="cs"/>
          <w:rtl/>
          <w:lang w:eastAsia="he-IL"/>
        </w:rPr>
        <w:t>נכון. בעמוד 6. עניין שדיברנו עליו</w:t>
      </w:r>
      <w:r w:rsidR="007436CA">
        <w:rPr>
          <w:rFonts w:hint="cs"/>
          <w:rtl/>
          <w:lang w:eastAsia="he-IL"/>
        </w:rPr>
        <w:t xml:space="preserve"> </w:t>
      </w:r>
      <w:bookmarkStart w:id="4339" w:name="_ETM_Q1_591295"/>
      <w:bookmarkEnd w:id="4339"/>
      <w:r>
        <w:rPr>
          <w:rFonts w:hint="cs"/>
          <w:rtl/>
          <w:lang w:eastAsia="he-IL"/>
        </w:rPr>
        <w:t>בדיון הקודם. סעיף 3ב(ו), הוועדה המייעצת.</w:t>
      </w:r>
      <w:r w:rsidR="007436CA">
        <w:rPr>
          <w:rFonts w:hint="cs"/>
          <w:rtl/>
          <w:lang w:eastAsia="he-IL"/>
        </w:rPr>
        <w:t xml:space="preserve"> </w:t>
      </w:r>
      <w:r>
        <w:rPr>
          <w:rFonts w:hint="cs"/>
          <w:rtl/>
          <w:lang w:eastAsia="he-IL"/>
        </w:rPr>
        <w:t>תיקון</w:t>
      </w:r>
      <w:bookmarkStart w:id="4340" w:name="_ETM_Q1_605861"/>
      <w:bookmarkEnd w:id="4340"/>
      <w:r>
        <w:rPr>
          <w:rFonts w:hint="cs"/>
          <w:rtl/>
          <w:lang w:eastAsia="he-IL"/>
        </w:rPr>
        <w:t xml:space="preserve"> שהוועדה ביקשה בדיון הקודם אבל זה גם נושא שכבר </w:t>
      </w:r>
      <w:bookmarkStart w:id="4341" w:name="_ETM_Q1_608564"/>
      <w:bookmarkEnd w:id="4341"/>
      <w:r>
        <w:rPr>
          <w:rFonts w:hint="cs"/>
          <w:rtl/>
          <w:lang w:eastAsia="he-IL"/>
        </w:rPr>
        <w:t xml:space="preserve">היה אחרי ההצבעה ואנחנו מבקשים להביא את זה </w:t>
      </w:r>
      <w:bookmarkStart w:id="4342" w:name="_ETM_Q1_612294"/>
      <w:bookmarkEnd w:id="4342"/>
      <w:proofErr w:type="spellStart"/>
      <w:r>
        <w:rPr>
          <w:rFonts w:hint="cs"/>
          <w:rtl/>
          <w:lang w:eastAsia="he-IL"/>
        </w:rPr>
        <w:t>לרוויזיה</w:t>
      </w:r>
      <w:proofErr w:type="spellEnd"/>
      <w:r>
        <w:rPr>
          <w:rFonts w:hint="cs"/>
          <w:rtl/>
          <w:lang w:eastAsia="he-IL"/>
        </w:rPr>
        <w:t>:</w:t>
      </w:r>
    </w:p>
    <w:p w14:paraId="5CB9A6C0" w14:textId="77777777" w:rsidR="00B913C9" w:rsidRDefault="00B913C9" w:rsidP="00B913C9">
      <w:pPr>
        <w:rPr>
          <w:rtl/>
          <w:lang w:eastAsia="he-IL"/>
        </w:rPr>
      </w:pPr>
    </w:p>
    <w:p w14:paraId="5D811349" w14:textId="5F4571AD" w:rsidR="00B913C9" w:rsidRDefault="00B913C9" w:rsidP="00B913C9">
      <w:pPr>
        <w:rPr>
          <w:rtl/>
          <w:lang w:eastAsia="he-IL"/>
        </w:rPr>
      </w:pPr>
      <w:r>
        <w:rPr>
          <w:rFonts w:hint="cs"/>
          <w:rtl/>
          <w:lang w:eastAsia="he-IL"/>
        </w:rPr>
        <w:t xml:space="preserve">"עוסק במזון רשאי </w:t>
      </w:r>
      <w:bookmarkStart w:id="4343" w:name="_ETM_Q1_614249"/>
      <w:bookmarkEnd w:id="4343"/>
      <w:r>
        <w:rPr>
          <w:rFonts w:hint="cs"/>
          <w:rtl/>
          <w:lang w:eastAsia="he-IL"/>
        </w:rPr>
        <w:t>לפנות לוועדה</w:t>
      </w:r>
      <w:r w:rsidR="007436CA">
        <w:rPr>
          <w:rFonts w:hint="cs"/>
          <w:rtl/>
          <w:lang w:eastAsia="he-IL"/>
        </w:rPr>
        <w:t xml:space="preserve"> </w:t>
      </w:r>
      <w:r>
        <w:rPr>
          <w:rFonts w:hint="cs"/>
          <w:rtl/>
          <w:lang w:eastAsia="he-IL"/>
        </w:rPr>
        <w:t xml:space="preserve">המקצועית המייעצת בבקשה להרחבה לפי סעיף 3א(ז1), בהתאם להנחיות שיפרסם מנהל שירות המזון באתר האינטרנט". </w:t>
      </w:r>
    </w:p>
    <w:p w14:paraId="4F01217D" w14:textId="77777777" w:rsidR="00B913C9" w:rsidRDefault="00B913C9" w:rsidP="00B913C9">
      <w:pPr>
        <w:rPr>
          <w:rtl/>
          <w:lang w:eastAsia="he-IL"/>
        </w:rPr>
      </w:pPr>
      <w:bookmarkStart w:id="4344" w:name="_ETM_Q1_623885"/>
      <w:bookmarkStart w:id="4345" w:name="_ETM_Q1_623921"/>
      <w:bookmarkEnd w:id="4344"/>
      <w:bookmarkEnd w:id="4345"/>
    </w:p>
    <w:p w14:paraId="238E402C" w14:textId="4B95DA73" w:rsidR="00B913C9" w:rsidRDefault="00B913C9" w:rsidP="00B913C9">
      <w:pPr>
        <w:rPr>
          <w:rtl/>
          <w:lang w:eastAsia="he-IL"/>
        </w:rPr>
      </w:pPr>
      <w:bookmarkStart w:id="4346" w:name="_ETM_Q1_624004"/>
      <w:bookmarkStart w:id="4347" w:name="_ETM_Q1_624039"/>
      <w:bookmarkEnd w:id="4346"/>
      <w:bookmarkEnd w:id="4347"/>
      <w:r>
        <w:rPr>
          <w:rFonts w:hint="cs"/>
          <w:rtl/>
          <w:lang w:eastAsia="he-IL"/>
        </w:rPr>
        <w:t>אני מזכירה שזה בהתאם ל-3א(ז1). זאת אומרת, זה לעניין חומר, לעניין תהליך. זה לא לכל עניין שקבוע ברגולציה אירופית אלא רק לעניינים שפורטו ב-3(ז).</w:t>
      </w:r>
    </w:p>
    <w:p w14:paraId="2FAF3E22" w14:textId="77777777" w:rsidR="00B913C9" w:rsidRDefault="00B913C9" w:rsidP="00B913C9">
      <w:pPr>
        <w:rPr>
          <w:rtl/>
          <w:lang w:eastAsia="he-IL"/>
        </w:rPr>
      </w:pPr>
      <w:bookmarkStart w:id="4348" w:name="_ETM_Q1_638918"/>
      <w:bookmarkStart w:id="4349" w:name="_ETM_Q1_638954"/>
      <w:bookmarkEnd w:id="4348"/>
      <w:bookmarkEnd w:id="4349"/>
    </w:p>
    <w:p w14:paraId="2D1F4A45" w14:textId="504195C8" w:rsidR="00B913C9" w:rsidRDefault="00B913C9" w:rsidP="00B913C9">
      <w:pPr>
        <w:pStyle w:val="af6"/>
        <w:keepNext/>
        <w:rPr>
          <w:rtl/>
        </w:rPr>
      </w:pPr>
      <w:bookmarkStart w:id="4350" w:name="ET_yor_6447_753"/>
      <w:r w:rsidRPr="00B913C9">
        <w:rPr>
          <w:rStyle w:val="TagStyle"/>
          <w:rtl/>
        </w:rPr>
        <w:t xml:space="preserve"> &lt;&lt; יור &gt;&gt; </w:t>
      </w:r>
      <w:r>
        <w:rPr>
          <w:rtl/>
        </w:rPr>
        <w:t xml:space="preserve">היו"ר יונתן </w:t>
      </w:r>
      <w:proofErr w:type="spellStart"/>
      <w:r>
        <w:rPr>
          <w:rtl/>
        </w:rPr>
        <w:t>מישרקי</w:t>
      </w:r>
      <w:proofErr w:type="spellEnd"/>
      <w:r>
        <w:rPr>
          <w:rtl/>
        </w:rPr>
        <w:t>:</w:t>
      </w:r>
      <w:r w:rsidRPr="00B913C9">
        <w:rPr>
          <w:rStyle w:val="TagStyle"/>
          <w:rtl/>
        </w:rPr>
        <w:t xml:space="preserve"> &lt;&lt; יור &gt;&gt;</w:t>
      </w:r>
      <w:r w:rsidR="00DB293F">
        <w:rPr>
          <w:rtl/>
        </w:rPr>
        <w:t xml:space="preserve"> </w:t>
      </w:r>
      <w:bookmarkEnd w:id="4350"/>
    </w:p>
    <w:p w14:paraId="2920411D" w14:textId="77777777" w:rsidR="00B913C9" w:rsidRDefault="00B913C9" w:rsidP="00B913C9">
      <w:pPr>
        <w:pStyle w:val="KeepWithNext"/>
        <w:rPr>
          <w:rtl/>
          <w:lang w:eastAsia="he-IL"/>
        </w:rPr>
      </w:pPr>
    </w:p>
    <w:p w14:paraId="0FE21DD6" w14:textId="05DB1C4E" w:rsidR="00B913C9" w:rsidRDefault="00B913C9" w:rsidP="00B913C9">
      <w:pPr>
        <w:rPr>
          <w:rtl/>
          <w:lang w:eastAsia="he-IL"/>
        </w:rPr>
      </w:pPr>
      <w:r>
        <w:rPr>
          <w:rFonts w:hint="cs"/>
          <w:rtl/>
          <w:lang w:eastAsia="he-IL"/>
        </w:rPr>
        <w:t>זה</w:t>
      </w:r>
      <w:r w:rsidR="00C15198">
        <w:rPr>
          <w:rFonts w:hint="cs"/>
          <w:rtl/>
          <w:lang w:eastAsia="he-IL"/>
        </w:rPr>
        <w:t xml:space="preserve"> מספר</w:t>
      </w:r>
      <w:r>
        <w:rPr>
          <w:rFonts w:hint="cs"/>
          <w:rtl/>
          <w:lang w:eastAsia="he-IL"/>
        </w:rPr>
        <w:t xml:space="preserve"> 4.</w:t>
      </w:r>
    </w:p>
    <w:p w14:paraId="153C76FA" w14:textId="77777777" w:rsidR="00B913C9" w:rsidRDefault="00B913C9" w:rsidP="00B913C9">
      <w:pPr>
        <w:rPr>
          <w:rtl/>
          <w:lang w:eastAsia="he-IL"/>
        </w:rPr>
      </w:pPr>
      <w:bookmarkStart w:id="4351" w:name="_ETM_Q1_637677"/>
      <w:bookmarkStart w:id="4352" w:name="_ETM_Q1_637713"/>
      <w:bookmarkStart w:id="4353" w:name="_ETM_Q1_638388"/>
      <w:bookmarkEnd w:id="4351"/>
      <w:bookmarkEnd w:id="4352"/>
      <w:bookmarkEnd w:id="4353"/>
    </w:p>
    <w:p w14:paraId="47DC4084" w14:textId="6D8A2A1E" w:rsidR="00B913C9" w:rsidRDefault="00B913C9" w:rsidP="00B913C9">
      <w:pPr>
        <w:pStyle w:val="a4"/>
        <w:keepNext/>
        <w:rPr>
          <w:rtl/>
        </w:rPr>
      </w:pPr>
      <w:bookmarkStart w:id="4354" w:name="ET_speaker_נעה_בן_שבת_754"/>
      <w:r w:rsidRPr="00B913C9">
        <w:rPr>
          <w:rStyle w:val="TagStyle"/>
          <w:rtl/>
        </w:rPr>
        <w:t xml:space="preserve"> &lt;&lt; דובר &gt;&gt; </w:t>
      </w:r>
      <w:r>
        <w:rPr>
          <w:rtl/>
        </w:rPr>
        <w:t>נעה בן שבת:</w:t>
      </w:r>
      <w:r w:rsidRPr="00B913C9">
        <w:rPr>
          <w:rStyle w:val="TagStyle"/>
          <w:rtl/>
        </w:rPr>
        <w:t xml:space="preserve"> &lt;&lt; דובר &gt;&gt;</w:t>
      </w:r>
      <w:r w:rsidR="00DB293F">
        <w:rPr>
          <w:rtl/>
        </w:rPr>
        <w:t xml:space="preserve"> </w:t>
      </w:r>
      <w:bookmarkEnd w:id="4354"/>
    </w:p>
    <w:p w14:paraId="1452D0F1" w14:textId="77777777" w:rsidR="00B913C9" w:rsidRDefault="00B913C9" w:rsidP="00B913C9">
      <w:pPr>
        <w:pStyle w:val="KeepWithNext"/>
        <w:rPr>
          <w:rtl/>
          <w:lang w:eastAsia="he-IL"/>
        </w:rPr>
      </w:pPr>
    </w:p>
    <w:p w14:paraId="3023DDD5" w14:textId="6E56AE06" w:rsidR="00B913C9" w:rsidRDefault="00B913C9" w:rsidP="00B913C9">
      <w:pPr>
        <w:rPr>
          <w:rtl/>
          <w:lang w:eastAsia="he-IL"/>
        </w:rPr>
      </w:pPr>
      <w:bookmarkStart w:id="4355" w:name="_ETM_Q1_638640"/>
      <w:bookmarkStart w:id="4356" w:name="_ETM_Q1_638671"/>
      <w:bookmarkEnd w:id="4355"/>
      <w:bookmarkEnd w:id="4356"/>
      <w:r>
        <w:rPr>
          <w:rFonts w:hint="cs"/>
          <w:rtl/>
          <w:lang w:eastAsia="he-IL"/>
        </w:rPr>
        <w:t xml:space="preserve">כן. </w:t>
      </w:r>
    </w:p>
    <w:p w14:paraId="6E636A52" w14:textId="77777777" w:rsidR="00C15198" w:rsidRDefault="00C15198" w:rsidP="00B913C9">
      <w:pPr>
        <w:rPr>
          <w:rtl/>
          <w:lang w:eastAsia="he-IL"/>
        </w:rPr>
      </w:pPr>
      <w:bookmarkStart w:id="4357" w:name="_ETM_Q1_648120"/>
      <w:bookmarkStart w:id="4358" w:name="_ETM_Q1_648161"/>
      <w:bookmarkEnd w:id="4357"/>
      <w:bookmarkEnd w:id="4358"/>
    </w:p>
    <w:p w14:paraId="5804E993" w14:textId="6030664C" w:rsidR="00C15198" w:rsidRDefault="00C15198" w:rsidP="00C15198">
      <w:pPr>
        <w:pStyle w:val="af9"/>
        <w:keepNext/>
        <w:rPr>
          <w:rtl/>
          <w:lang w:eastAsia="he-IL"/>
        </w:rPr>
      </w:pPr>
      <w:bookmarkStart w:id="4359" w:name="ET_guest_חגית_איגרמן_755"/>
      <w:r w:rsidRPr="00C15198">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C15198">
        <w:rPr>
          <w:rStyle w:val="TagStyle"/>
          <w:rtl/>
        </w:rPr>
        <w:t xml:space="preserve"> &lt;&lt; אורח &gt;&gt;</w:t>
      </w:r>
      <w:r w:rsidR="00DB293F">
        <w:rPr>
          <w:rtl/>
          <w:lang w:eastAsia="he-IL"/>
        </w:rPr>
        <w:t xml:space="preserve"> </w:t>
      </w:r>
      <w:bookmarkEnd w:id="4359"/>
    </w:p>
    <w:p w14:paraId="44440C0C" w14:textId="77777777" w:rsidR="00C15198" w:rsidRDefault="00C15198" w:rsidP="00C15198">
      <w:pPr>
        <w:pStyle w:val="KeepWithNext"/>
        <w:rPr>
          <w:rtl/>
          <w:lang w:eastAsia="he-IL"/>
        </w:rPr>
      </w:pPr>
    </w:p>
    <w:p w14:paraId="3024A2C1" w14:textId="4B7EBB2B" w:rsidR="00C15198" w:rsidRDefault="00C15198" w:rsidP="00C15198">
      <w:pPr>
        <w:rPr>
          <w:rtl/>
          <w:lang w:eastAsia="he-IL"/>
        </w:rPr>
      </w:pPr>
      <w:r>
        <w:rPr>
          <w:rFonts w:hint="cs"/>
          <w:rtl/>
          <w:lang w:eastAsia="he-IL"/>
        </w:rPr>
        <w:t xml:space="preserve">השאלה אם </w:t>
      </w:r>
      <w:bookmarkStart w:id="4360" w:name="_ETM_Q1_647701"/>
      <w:bookmarkEnd w:id="4360"/>
      <w:r>
        <w:rPr>
          <w:rFonts w:hint="cs"/>
          <w:rtl/>
          <w:lang w:eastAsia="he-IL"/>
        </w:rPr>
        <w:t xml:space="preserve">זה מגביל כאשר רשום עוסק במזון. אם למשל חקלאי </w:t>
      </w:r>
      <w:bookmarkStart w:id="4361" w:name="_ETM_Q1_653006"/>
      <w:bookmarkEnd w:id="4361"/>
      <w:r>
        <w:rPr>
          <w:rFonts w:hint="cs"/>
          <w:rtl/>
          <w:lang w:eastAsia="he-IL"/>
        </w:rPr>
        <w:t>רוצה לפנות.</w:t>
      </w:r>
    </w:p>
    <w:p w14:paraId="6729C668" w14:textId="77777777" w:rsidR="00C15198" w:rsidRDefault="00C15198" w:rsidP="00C15198">
      <w:pPr>
        <w:rPr>
          <w:rtl/>
          <w:lang w:eastAsia="he-IL"/>
        </w:rPr>
      </w:pPr>
    </w:p>
    <w:p w14:paraId="429658C3" w14:textId="687BDE9C" w:rsidR="00C15198" w:rsidRDefault="00C15198" w:rsidP="00C15198">
      <w:pPr>
        <w:pStyle w:val="af9"/>
        <w:keepNext/>
        <w:rPr>
          <w:rtl/>
          <w:lang w:eastAsia="he-IL"/>
        </w:rPr>
      </w:pPr>
      <w:r w:rsidRPr="00C15198">
        <w:rPr>
          <w:rStyle w:val="TagStyle"/>
          <w:rtl/>
        </w:rPr>
        <w:t xml:space="preserve"> &lt;&lt; אורח &gt;&gt; </w:t>
      </w:r>
      <w:r>
        <w:rPr>
          <w:rtl/>
          <w:lang w:eastAsia="he-IL"/>
        </w:rPr>
        <w:t>פנינה אורן שני דור:</w:t>
      </w:r>
      <w:r w:rsidRPr="00C15198">
        <w:rPr>
          <w:rStyle w:val="TagStyle"/>
          <w:rtl/>
        </w:rPr>
        <w:t xml:space="preserve"> &lt;&lt; אורח &gt;&gt;</w:t>
      </w:r>
      <w:r w:rsidR="00DB293F">
        <w:rPr>
          <w:rtl/>
          <w:lang w:eastAsia="he-IL"/>
        </w:rPr>
        <w:t xml:space="preserve"> </w:t>
      </w:r>
    </w:p>
    <w:p w14:paraId="7588517D" w14:textId="77777777" w:rsidR="00C15198" w:rsidRDefault="00C15198" w:rsidP="00C15198">
      <w:pPr>
        <w:pStyle w:val="KeepWithNext"/>
        <w:rPr>
          <w:rtl/>
          <w:lang w:eastAsia="he-IL"/>
        </w:rPr>
      </w:pPr>
    </w:p>
    <w:p w14:paraId="1507B5CD" w14:textId="70D96D6D" w:rsidR="00C15198" w:rsidRDefault="00C15198" w:rsidP="00C15198">
      <w:pPr>
        <w:rPr>
          <w:rtl/>
          <w:lang w:eastAsia="he-IL"/>
        </w:rPr>
      </w:pPr>
      <w:r>
        <w:rPr>
          <w:rFonts w:hint="cs"/>
          <w:rtl/>
          <w:lang w:eastAsia="he-IL"/>
        </w:rPr>
        <w:t xml:space="preserve">החקלאי לא יכול לגשת אלינו. הוא יכול לגשת באמצעות היצרן. </w:t>
      </w:r>
    </w:p>
    <w:p w14:paraId="473BBC4B" w14:textId="77777777" w:rsidR="00C15198" w:rsidRDefault="00C15198" w:rsidP="00C15198">
      <w:pPr>
        <w:rPr>
          <w:rtl/>
          <w:lang w:eastAsia="he-IL"/>
        </w:rPr>
      </w:pPr>
      <w:bookmarkStart w:id="4362" w:name="_ETM_Q1_662863"/>
      <w:bookmarkStart w:id="4363" w:name="_ETM_Q1_662898"/>
      <w:bookmarkEnd w:id="4362"/>
      <w:bookmarkEnd w:id="4363"/>
    </w:p>
    <w:p w14:paraId="54657836" w14:textId="78E4128A" w:rsidR="00C15198" w:rsidRDefault="00C15198" w:rsidP="00C15198">
      <w:pPr>
        <w:pStyle w:val="af9"/>
        <w:keepNext/>
        <w:rPr>
          <w:rtl/>
          <w:lang w:eastAsia="he-IL"/>
        </w:rPr>
      </w:pPr>
      <w:bookmarkStart w:id="4364" w:name="ET_guest_חגית_איגרמן_757"/>
      <w:r w:rsidRPr="00C15198">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C15198">
        <w:rPr>
          <w:rStyle w:val="TagStyle"/>
          <w:rtl/>
        </w:rPr>
        <w:t xml:space="preserve"> &lt;&lt; אורח &gt;&gt;</w:t>
      </w:r>
      <w:r w:rsidR="00DB293F">
        <w:rPr>
          <w:rtl/>
          <w:lang w:eastAsia="he-IL"/>
        </w:rPr>
        <w:t xml:space="preserve"> </w:t>
      </w:r>
      <w:bookmarkEnd w:id="4364"/>
    </w:p>
    <w:p w14:paraId="2D754E36" w14:textId="77777777" w:rsidR="00C15198" w:rsidRDefault="00C15198" w:rsidP="00C15198">
      <w:pPr>
        <w:pStyle w:val="KeepWithNext"/>
        <w:rPr>
          <w:rtl/>
          <w:lang w:eastAsia="he-IL"/>
        </w:rPr>
      </w:pPr>
    </w:p>
    <w:p w14:paraId="2F416A3D" w14:textId="344F95D0" w:rsidR="00C15198" w:rsidRDefault="00C15198" w:rsidP="00C15198">
      <w:pPr>
        <w:rPr>
          <w:rtl/>
          <w:lang w:eastAsia="he-IL"/>
        </w:rPr>
      </w:pPr>
      <w:r>
        <w:rPr>
          <w:rFonts w:hint="cs"/>
          <w:rtl/>
          <w:lang w:eastAsia="he-IL"/>
        </w:rPr>
        <w:t xml:space="preserve">את זה אני רוצה להבין. </w:t>
      </w:r>
      <w:bookmarkStart w:id="4365" w:name="_ETM_Q1_665170"/>
      <w:bookmarkEnd w:id="4365"/>
      <w:r>
        <w:rPr>
          <w:rFonts w:hint="cs"/>
          <w:rtl/>
          <w:lang w:eastAsia="he-IL"/>
        </w:rPr>
        <w:t>אני שואלת האם רק המפוקחים שלכם יכולים לפנות</w:t>
      </w:r>
      <w:bookmarkStart w:id="4366" w:name="_ETM_Q1_667692"/>
      <w:bookmarkStart w:id="4367" w:name="_ETM_Q1_667729"/>
      <w:bookmarkEnd w:id="4366"/>
      <w:bookmarkEnd w:id="4367"/>
      <w:r>
        <w:rPr>
          <w:rFonts w:hint="cs"/>
          <w:rtl/>
          <w:lang w:eastAsia="he-IL"/>
        </w:rPr>
        <w:t>.</w:t>
      </w:r>
    </w:p>
    <w:p w14:paraId="7A6C6B45" w14:textId="77777777" w:rsidR="00C15198" w:rsidRDefault="00C15198" w:rsidP="00C15198">
      <w:pPr>
        <w:rPr>
          <w:rtl/>
          <w:lang w:eastAsia="he-IL"/>
        </w:rPr>
      </w:pPr>
    </w:p>
    <w:p w14:paraId="68E86365" w14:textId="2F721968" w:rsidR="00C15198" w:rsidRDefault="00C15198" w:rsidP="00C15198">
      <w:pPr>
        <w:pStyle w:val="af9"/>
        <w:keepNext/>
        <w:rPr>
          <w:rtl/>
          <w:lang w:eastAsia="he-IL"/>
        </w:rPr>
      </w:pPr>
      <w:bookmarkStart w:id="4368" w:name="ET_guest_אורי_דורמן_758"/>
      <w:r w:rsidRPr="00C15198">
        <w:rPr>
          <w:rStyle w:val="TagStyle"/>
          <w:rtl/>
        </w:rPr>
        <w:t xml:space="preserve"> &lt;&lt; אורח &gt;&gt; </w:t>
      </w:r>
      <w:r>
        <w:rPr>
          <w:rtl/>
          <w:lang w:eastAsia="he-IL"/>
        </w:rPr>
        <w:t>אורי דורמן:</w:t>
      </w:r>
      <w:r w:rsidRPr="00C15198">
        <w:rPr>
          <w:rStyle w:val="TagStyle"/>
          <w:rtl/>
        </w:rPr>
        <w:t xml:space="preserve"> &lt;&lt; אורח &gt;&gt;</w:t>
      </w:r>
      <w:r w:rsidR="00DB293F">
        <w:rPr>
          <w:rtl/>
          <w:lang w:eastAsia="he-IL"/>
        </w:rPr>
        <w:t xml:space="preserve"> </w:t>
      </w:r>
      <w:bookmarkEnd w:id="4368"/>
    </w:p>
    <w:p w14:paraId="0C131F41" w14:textId="77777777" w:rsidR="00C15198" w:rsidRDefault="00C15198" w:rsidP="00C15198">
      <w:pPr>
        <w:pStyle w:val="KeepWithNext"/>
        <w:rPr>
          <w:rtl/>
          <w:lang w:eastAsia="he-IL"/>
        </w:rPr>
      </w:pPr>
    </w:p>
    <w:p w14:paraId="043681C0" w14:textId="73810331" w:rsidR="00C15198" w:rsidRDefault="00C15198" w:rsidP="00C15198">
      <w:pPr>
        <w:rPr>
          <w:rtl/>
          <w:lang w:eastAsia="he-IL"/>
        </w:rPr>
      </w:pPr>
      <w:r>
        <w:rPr>
          <w:rFonts w:hint="cs"/>
          <w:rtl/>
          <w:lang w:eastAsia="he-IL"/>
        </w:rPr>
        <w:t xml:space="preserve">יש לו גם </w:t>
      </w:r>
      <w:bookmarkStart w:id="4369" w:name="_ETM_Q1_665006"/>
      <w:bookmarkEnd w:id="4369"/>
      <w:r>
        <w:rPr>
          <w:rFonts w:hint="cs"/>
          <w:rtl/>
          <w:lang w:eastAsia="he-IL"/>
        </w:rPr>
        <w:t xml:space="preserve">נציג. </w:t>
      </w:r>
    </w:p>
    <w:p w14:paraId="143C2E40" w14:textId="77777777" w:rsidR="00C15198" w:rsidRDefault="00C15198" w:rsidP="00C15198">
      <w:pPr>
        <w:rPr>
          <w:rtl/>
          <w:lang w:eastAsia="he-IL"/>
        </w:rPr>
      </w:pPr>
      <w:bookmarkStart w:id="4370" w:name="_ETM_Q1_670367"/>
      <w:bookmarkStart w:id="4371" w:name="_ETM_Q1_670402"/>
      <w:bookmarkEnd w:id="4370"/>
      <w:bookmarkEnd w:id="4371"/>
    </w:p>
    <w:p w14:paraId="6596042E" w14:textId="4E03DBB4" w:rsidR="00C15198" w:rsidRDefault="00C15198" w:rsidP="00C15198">
      <w:pPr>
        <w:pStyle w:val="af9"/>
        <w:keepNext/>
        <w:rPr>
          <w:rtl/>
          <w:lang w:eastAsia="he-IL"/>
        </w:rPr>
      </w:pPr>
      <w:bookmarkStart w:id="4372" w:name="ET_guest_פנינה_אורן_שני_דור_759"/>
      <w:r w:rsidRPr="00C15198">
        <w:rPr>
          <w:rStyle w:val="TagStyle"/>
          <w:rtl/>
        </w:rPr>
        <w:t xml:space="preserve"> &lt;&lt; אורח &gt;&gt; </w:t>
      </w:r>
      <w:r>
        <w:rPr>
          <w:rtl/>
          <w:lang w:eastAsia="he-IL"/>
        </w:rPr>
        <w:t>פנינה אורן שני דור:</w:t>
      </w:r>
      <w:r w:rsidRPr="00C15198">
        <w:rPr>
          <w:rStyle w:val="TagStyle"/>
          <w:rtl/>
        </w:rPr>
        <w:t xml:space="preserve"> &lt;&lt; אורח &gt;&gt;</w:t>
      </w:r>
      <w:r w:rsidR="00DB293F">
        <w:rPr>
          <w:rtl/>
          <w:lang w:eastAsia="he-IL"/>
        </w:rPr>
        <w:t xml:space="preserve"> </w:t>
      </w:r>
      <w:bookmarkEnd w:id="4372"/>
    </w:p>
    <w:p w14:paraId="17C8237B" w14:textId="77777777" w:rsidR="00C15198" w:rsidRDefault="00C15198" w:rsidP="00C15198">
      <w:pPr>
        <w:pStyle w:val="KeepWithNext"/>
        <w:rPr>
          <w:rtl/>
          <w:lang w:eastAsia="he-IL"/>
        </w:rPr>
      </w:pPr>
    </w:p>
    <w:p w14:paraId="6CE21D3E" w14:textId="2F703D4C" w:rsidR="00C15198" w:rsidRDefault="00C15198" w:rsidP="00C15198">
      <w:pPr>
        <w:rPr>
          <w:rtl/>
          <w:lang w:eastAsia="he-IL"/>
        </w:rPr>
      </w:pPr>
      <w:r>
        <w:rPr>
          <w:rFonts w:hint="cs"/>
          <w:rtl/>
          <w:lang w:eastAsia="he-IL"/>
        </w:rPr>
        <w:t xml:space="preserve">בסדר, אבל החקלאי לא פונה אלינו. אנחנו עובדים מול </w:t>
      </w:r>
      <w:bookmarkStart w:id="4373" w:name="_ETM_Q1_671614"/>
      <w:bookmarkEnd w:id="4373"/>
      <w:r>
        <w:rPr>
          <w:rFonts w:hint="cs"/>
          <w:rtl/>
          <w:lang w:eastAsia="he-IL"/>
        </w:rPr>
        <w:t>היצרנים.</w:t>
      </w:r>
    </w:p>
    <w:p w14:paraId="16BF9A22" w14:textId="77777777" w:rsidR="00C15198" w:rsidRDefault="00C15198" w:rsidP="00C15198">
      <w:pPr>
        <w:rPr>
          <w:rtl/>
          <w:lang w:eastAsia="he-IL"/>
        </w:rPr>
      </w:pPr>
      <w:bookmarkStart w:id="4374" w:name="_ETM_Q1_672589"/>
      <w:bookmarkStart w:id="4375" w:name="_ETM_Q1_672625"/>
      <w:bookmarkEnd w:id="4374"/>
      <w:bookmarkEnd w:id="4375"/>
    </w:p>
    <w:p w14:paraId="4FD2728D" w14:textId="633304F8" w:rsidR="00C15198" w:rsidRDefault="00C15198" w:rsidP="00C15198">
      <w:pPr>
        <w:pStyle w:val="af9"/>
        <w:keepNext/>
        <w:rPr>
          <w:rtl/>
          <w:lang w:eastAsia="he-IL"/>
        </w:rPr>
      </w:pPr>
      <w:bookmarkStart w:id="4376" w:name="ET_guest_אורי_דורמן_760"/>
      <w:r w:rsidRPr="00C15198">
        <w:rPr>
          <w:rStyle w:val="TagStyle"/>
          <w:rtl/>
        </w:rPr>
        <w:t xml:space="preserve"> &lt;&lt; אורח &gt;&gt; </w:t>
      </w:r>
      <w:r>
        <w:rPr>
          <w:rtl/>
          <w:lang w:eastAsia="he-IL"/>
        </w:rPr>
        <w:t>אורי דורמן:</w:t>
      </w:r>
      <w:r w:rsidRPr="00C15198">
        <w:rPr>
          <w:rStyle w:val="TagStyle"/>
          <w:rtl/>
        </w:rPr>
        <w:t xml:space="preserve"> &lt;&lt; אורח &gt;&gt;</w:t>
      </w:r>
      <w:r w:rsidR="00DB293F">
        <w:rPr>
          <w:rtl/>
          <w:lang w:eastAsia="he-IL"/>
        </w:rPr>
        <w:t xml:space="preserve"> </w:t>
      </w:r>
      <w:bookmarkEnd w:id="4376"/>
    </w:p>
    <w:p w14:paraId="01625A58" w14:textId="77777777" w:rsidR="00C15198" w:rsidRDefault="00C15198" w:rsidP="00C15198">
      <w:pPr>
        <w:pStyle w:val="KeepWithNext"/>
        <w:rPr>
          <w:rtl/>
          <w:lang w:eastAsia="he-IL"/>
        </w:rPr>
      </w:pPr>
    </w:p>
    <w:p w14:paraId="572F7C0F" w14:textId="5864ECF2" w:rsidR="00C15198" w:rsidRDefault="00C15198" w:rsidP="00C15198">
      <w:pPr>
        <w:rPr>
          <w:rtl/>
          <w:lang w:eastAsia="he-IL"/>
        </w:rPr>
      </w:pPr>
      <w:r>
        <w:rPr>
          <w:rFonts w:hint="cs"/>
          <w:rtl/>
          <w:lang w:eastAsia="he-IL"/>
        </w:rPr>
        <w:t xml:space="preserve">נכון. לא רוצים שחקלאים יפנו אליכם. </w:t>
      </w:r>
    </w:p>
    <w:p w14:paraId="1B8D0507" w14:textId="77777777" w:rsidR="00C15198" w:rsidRDefault="00C15198" w:rsidP="00C15198">
      <w:pPr>
        <w:rPr>
          <w:rtl/>
          <w:lang w:eastAsia="he-IL"/>
        </w:rPr>
      </w:pPr>
    </w:p>
    <w:p w14:paraId="724126A2" w14:textId="77533DFE" w:rsidR="00C15198" w:rsidRDefault="00C15198" w:rsidP="00C15198">
      <w:pPr>
        <w:pStyle w:val="af9"/>
        <w:keepNext/>
        <w:rPr>
          <w:rtl/>
          <w:lang w:eastAsia="he-IL"/>
        </w:rPr>
      </w:pPr>
      <w:bookmarkStart w:id="4377" w:name="ET_guest_פנינה_אורן_שני_דור_761"/>
      <w:r w:rsidRPr="00C15198">
        <w:rPr>
          <w:rStyle w:val="TagStyle"/>
          <w:rtl/>
        </w:rPr>
        <w:t xml:space="preserve"> &lt;&lt; אורח &gt;&gt; </w:t>
      </w:r>
      <w:r>
        <w:rPr>
          <w:rtl/>
          <w:lang w:eastAsia="he-IL"/>
        </w:rPr>
        <w:t>פנינה אורן שני דור:</w:t>
      </w:r>
      <w:r w:rsidRPr="00C15198">
        <w:rPr>
          <w:rStyle w:val="TagStyle"/>
          <w:rtl/>
        </w:rPr>
        <w:t xml:space="preserve"> &lt;&lt; אורח &gt;&gt;</w:t>
      </w:r>
      <w:r w:rsidR="00DB293F">
        <w:rPr>
          <w:rtl/>
          <w:lang w:eastAsia="he-IL"/>
        </w:rPr>
        <w:t xml:space="preserve"> </w:t>
      </w:r>
      <w:bookmarkEnd w:id="4377"/>
    </w:p>
    <w:p w14:paraId="2570F759" w14:textId="77777777" w:rsidR="00C15198" w:rsidRDefault="00C15198" w:rsidP="00C15198">
      <w:pPr>
        <w:pStyle w:val="KeepWithNext"/>
        <w:rPr>
          <w:rtl/>
          <w:lang w:eastAsia="he-IL"/>
        </w:rPr>
      </w:pPr>
    </w:p>
    <w:p w14:paraId="67BDB758" w14:textId="710C0118" w:rsidR="00C15198" w:rsidRDefault="00C15198" w:rsidP="00C15198">
      <w:pPr>
        <w:rPr>
          <w:rtl/>
          <w:lang w:eastAsia="he-IL"/>
        </w:rPr>
      </w:pPr>
      <w:r>
        <w:rPr>
          <w:rFonts w:hint="cs"/>
          <w:rtl/>
          <w:lang w:eastAsia="he-IL"/>
        </w:rPr>
        <w:t xml:space="preserve">חגית רוצה לפנות </w:t>
      </w:r>
      <w:bookmarkStart w:id="4378" w:name="_ETM_Q1_674251"/>
      <w:bookmarkEnd w:id="4378"/>
      <w:r>
        <w:rPr>
          <w:rFonts w:hint="cs"/>
          <w:rtl/>
          <w:lang w:eastAsia="he-IL"/>
        </w:rPr>
        <w:t>אלינו.</w:t>
      </w:r>
    </w:p>
    <w:p w14:paraId="7D468FD5" w14:textId="77777777" w:rsidR="00C15198" w:rsidRDefault="00C15198" w:rsidP="00C15198">
      <w:pPr>
        <w:rPr>
          <w:rtl/>
          <w:lang w:eastAsia="he-IL"/>
        </w:rPr>
      </w:pPr>
      <w:bookmarkStart w:id="4379" w:name="_ETM_Q1_677403"/>
      <w:bookmarkStart w:id="4380" w:name="_ETM_Q1_677447"/>
      <w:bookmarkStart w:id="4381" w:name="_ETM_Q1_679833"/>
      <w:bookmarkEnd w:id="4379"/>
      <w:bookmarkEnd w:id="4380"/>
      <w:bookmarkEnd w:id="4381"/>
    </w:p>
    <w:p w14:paraId="491C39A3" w14:textId="39D71ED4" w:rsidR="00C15198" w:rsidRDefault="00C15198" w:rsidP="00C15198">
      <w:pPr>
        <w:pStyle w:val="a4"/>
        <w:keepNext/>
        <w:rPr>
          <w:rtl/>
        </w:rPr>
      </w:pPr>
      <w:bookmarkStart w:id="4382" w:name="ET_speaker_נעה_בן_שבת_762"/>
      <w:r w:rsidRPr="00C15198">
        <w:rPr>
          <w:rStyle w:val="TagStyle"/>
          <w:rtl/>
        </w:rPr>
        <w:t xml:space="preserve"> &lt;&lt; דובר &gt;&gt; </w:t>
      </w:r>
      <w:r>
        <w:rPr>
          <w:rtl/>
        </w:rPr>
        <w:t>נעה בן שבת:</w:t>
      </w:r>
      <w:r w:rsidRPr="00C15198">
        <w:rPr>
          <w:rStyle w:val="TagStyle"/>
          <w:rtl/>
        </w:rPr>
        <w:t xml:space="preserve"> &lt;&lt; דובר &gt;&gt;</w:t>
      </w:r>
      <w:r w:rsidR="00DB293F">
        <w:rPr>
          <w:rtl/>
        </w:rPr>
        <w:t xml:space="preserve"> </w:t>
      </w:r>
      <w:bookmarkEnd w:id="4382"/>
    </w:p>
    <w:p w14:paraId="213BFF56" w14:textId="77777777" w:rsidR="00C15198" w:rsidRDefault="00C15198" w:rsidP="00C15198">
      <w:pPr>
        <w:pStyle w:val="KeepWithNext"/>
        <w:rPr>
          <w:rtl/>
          <w:lang w:eastAsia="he-IL"/>
        </w:rPr>
      </w:pPr>
    </w:p>
    <w:p w14:paraId="2794C10F" w14:textId="30A41466" w:rsidR="00C15198" w:rsidRDefault="00C15198" w:rsidP="00C15198">
      <w:pPr>
        <w:rPr>
          <w:rtl/>
          <w:lang w:eastAsia="he-IL"/>
        </w:rPr>
      </w:pPr>
      <w:bookmarkStart w:id="4383" w:name="_ETM_Q1_680111"/>
      <w:bookmarkStart w:id="4384" w:name="_ETM_Q1_680145"/>
      <w:bookmarkEnd w:id="4383"/>
      <w:bookmarkEnd w:id="4384"/>
      <w:r>
        <w:rPr>
          <w:rFonts w:hint="cs"/>
          <w:rtl/>
          <w:lang w:eastAsia="he-IL"/>
        </w:rPr>
        <w:t xml:space="preserve">מספר 5. עמוד 7, עדיין בסעיף 3ב(ט)(2). כמובן </w:t>
      </w:r>
      <w:bookmarkStart w:id="4385" w:name="_ETM_Q1_692217"/>
      <w:bookmarkEnd w:id="4385"/>
      <w:r>
        <w:rPr>
          <w:rFonts w:hint="cs"/>
          <w:rtl/>
          <w:lang w:eastAsia="he-IL"/>
        </w:rPr>
        <w:t>ההודעה למקרה של ניגוד עניינים היא ליושב ראש הוועדה.</w:t>
      </w:r>
      <w:r w:rsidR="00974A52">
        <w:rPr>
          <w:rFonts w:hint="cs"/>
          <w:rtl/>
          <w:lang w:eastAsia="he-IL"/>
        </w:rPr>
        <w:t xml:space="preserve"> יכול להיות שהוא לא יהיה מנהל שירות המזון.</w:t>
      </w:r>
    </w:p>
    <w:p w14:paraId="4F26D8F5" w14:textId="77777777" w:rsidR="00974A52" w:rsidRDefault="00974A52" w:rsidP="00C15198">
      <w:pPr>
        <w:rPr>
          <w:rtl/>
          <w:lang w:eastAsia="he-IL"/>
        </w:rPr>
      </w:pPr>
    </w:p>
    <w:p w14:paraId="55D3321E" w14:textId="447511A3" w:rsidR="00974A52" w:rsidRDefault="00974A52" w:rsidP="00C15198">
      <w:pPr>
        <w:rPr>
          <w:rtl/>
          <w:lang w:eastAsia="he-IL"/>
        </w:rPr>
      </w:pPr>
      <w:r>
        <w:rPr>
          <w:rFonts w:hint="cs"/>
          <w:rtl/>
          <w:lang w:eastAsia="he-IL"/>
        </w:rPr>
        <w:t xml:space="preserve">בעמוד 8 הייתה איזושהי בקשה. אחת ההנחיות שאתם מבקשים לבטל עוסקת בזה שהמזון לא </w:t>
      </w:r>
      <w:bookmarkStart w:id="4386" w:name="_ETM_Q1_718977"/>
      <w:bookmarkEnd w:id="4386"/>
      <w:r>
        <w:rPr>
          <w:rFonts w:hint="cs"/>
          <w:rtl/>
          <w:lang w:eastAsia="he-IL"/>
        </w:rPr>
        <w:t xml:space="preserve">יסומן באישור משרד הבריאות. ביקשתם שנוסיף איזושהי הוראה האומרת ש"עוסק </w:t>
      </w:r>
      <w:bookmarkStart w:id="4387" w:name="_ETM_Q1_723638"/>
      <w:bookmarkEnd w:id="4387"/>
      <w:r>
        <w:rPr>
          <w:rFonts w:hint="cs"/>
          <w:rtl/>
          <w:lang w:eastAsia="he-IL"/>
        </w:rPr>
        <w:t>במזון לא יסמן מזון כמזון באישור משרד הבריאות".</w:t>
      </w:r>
    </w:p>
    <w:p w14:paraId="251855CA" w14:textId="77777777" w:rsidR="00974A52" w:rsidRDefault="00974A52" w:rsidP="00C15198">
      <w:pPr>
        <w:rPr>
          <w:rtl/>
          <w:lang w:eastAsia="he-IL"/>
        </w:rPr>
      </w:pPr>
      <w:bookmarkStart w:id="4388" w:name="_ETM_Q1_729658"/>
      <w:bookmarkStart w:id="4389" w:name="_ETM_Q1_729695"/>
      <w:bookmarkEnd w:id="4388"/>
      <w:bookmarkEnd w:id="4389"/>
    </w:p>
    <w:p w14:paraId="5DAC10A0" w14:textId="5848977B" w:rsidR="00974A52" w:rsidRDefault="00974A52" w:rsidP="00974A52">
      <w:pPr>
        <w:pStyle w:val="af9"/>
        <w:keepNext/>
        <w:rPr>
          <w:rtl/>
          <w:lang w:eastAsia="he-IL"/>
        </w:rPr>
      </w:pPr>
      <w:bookmarkStart w:id="4390" w:name="ET_guest_פנינה_אורן_שני_דור_754"/>
      <w:r w:rsidRPr="00974A52">
        <w:rPr>
          <w:rStyle w:val="TagStyle"/>
          <w:rtl/>
        </w:rPr>
        <w:t xml:space="preserve"> &lt;&lt; אורח &gt;&gt; </w:t>
      </w:r>
      <w:r>
        <w:rPr>
          <w:rtl/>
          <w:lang w:eastAsia="he-IL"/>
        </w:rPr>
        <w:t>פנינה אורן שני דור:</w:t>
      </w:r>
      <w:r w:rsidRPr="00974A52">
        <w:rPr>
          <w:rStyle w:val="TagStyle"/>
          <w:rtl/>
        </w:rPr>
        <w:t xml:space="preserve"> &lt;&lt; אורח &gt;&gt;</w:t>
      </w:r>
      <w:r w:rsidR="00D3687A">
        <w:rPr>
          <w:rtl/>
          <w:lang w:eastAsia="he-IL"/>
        </w:rPr>
        <w:t xml:space="preserve"> </w:t>
      </w:r>
      <w:bookmarkEnd w:id="4390"/>
    </w:p>
    <w:p w14:paraId="5BB58F09" w14:textId="77777777" w:rsidR="00974A52" w:rsidRDefault="00974A52" w:rsidP="00974A52">
      <w:pPr>
        <w:pStyle w:val="KeepWithNext"/>
        <w:rPr>
          <w:rtl/>
          <w:lang w:eastAsia="he-IL"/>
        </w:rPr>
      </w:pPr>
    </w:p>
    <w:p w14:paraId="4AB1D1E6" w14:textId="432414E9" w:rsidR="00974A52" w:rsidRDefault="00974A52" w:rsidP="00974A52">
      <w:pPr>
        <w:rPr>
          <w:rtl/>
          <w:lang w:eastAsia="he-IL"/>
        </w:rPr>
      </w:pPr>
      <w:r>
        <w:rPr>
          <w:rFonts w:hint="cs"/>
          <w:rtl/>
          <w:lang w:eastAsia="he-IL"/>
        </w:rPr>
        <w:t>וזה יבטל את ההנחיה.</w:t>
      </w:r>
    </w:p>
    <w:p w14:paraId="16138746" w14:textId="77777777" w:rsidR="00974A52" w:rsidRDefault="00974A52" w:rsidP="00974A52">
      <w:pPr>
        <w:rPr>
          <w:rtl/>
          <w:lang w:eastAsia="he-IL"/>
        </w:rPr>
      </w:pPr>
      <w:bookmarkStart w:id="4391" w:name="_ETM_Q1_730001"/>
      <w:bookmarkStart w:id="4392" w:name="_ETM_Q1_730035"/>
      <w:bookmarkStart w:id="4393" w:name="_ETM_Q1_729572"/>
      <w:bookmarkEnd w:id="4391"/>
      <w:bookmarkEnd w:id="4392"/>
      <w:bookmarkEnd w:id="4393"/>
    </w:p>
    <w:p w14:paraId="609E9834" w14:textId="2E67DDAB" w:rsidR="00974A52" w:rsidRDefault="00974A52" w:rsidP="00974A52">
      <w:pPr>
        <w:pStyle w:val="a4"/>
        <w:keepNext/>
        <w:rPr>
          <w:rtl/>
        </w:rPr>
      </w:pPr>
      <w:bookmarkStart w:id="4394" w:name="ET_speaker_נעה_בן_שבת_755"/>
      <w:r w:rsidRPr="00974A52">
        <w:rPr>
          <w:rStyle w:val="TagStyle"/>
          <w:rtl/>
        </w:rPr>
        <w:t xml:space="preserve"> &lt;&lt; דובר &gt;&gt; </w:t>
      </w:r>
      <w:r>
        <w:rPr>
          <w:rtl/>
        </w:rPr>
        <w:t>נעה בן שבת:</w:t>
      </w:r>
      <w:r w:rsidRPr="00974A52">
        <w:rPr>
          <w:rStyle w:val="TagStyle"/>
          <w:rtl/>
        </w:rPr>
        <w:t xml:space="preserve"> &lt;&lt; דובר &gt;&gt;</w:t>
      </w:r>
      <w:r w:rsidR="00D3687A">
        <w:rPr>
          <w:rtl/>
        </w:rPr>
        <w:t xml:space="preserve"> </w:t>
      </w:r>
      <w:bookmarkEnd w:id="4394"/>
    </w:p>
    <w:p w14:paraId="1FC69ED1" w14:textId="77777777" w:rsidR="00974A52" w:rsidRDefault="00974A52" w:rsidP="00974A52">
      <w:pPr>
        <w:pStyle w:val="KeepWithNext"/>
        <w:rPr>
          <w:rtl/>
          <w:lang w:eastAsia="he-IL"/>
        </w:rPr>
      </w:pPr>
    </w:p>
    <w:p w14:paraId="0BBDE41D" w14:textId="77777777" w:rsidR="000C242B" w:rsidRDefault="00974A52" w:rsidP="000C242B">
      <w:pPr>
        <w:rPr>
          <w:rtl/>
        </w:rPr>
      </w:pPr>
      <w:bookmarkStart w:id="4395" w:name="_ETM_Q1_729812"/>
      <w:bookmarkStart w:id="4396" w:name="_ETM_Q1_729846"/>
      <w:bookmarkEnd w:id="4395"/>
      <w:bookmarkEnd w:id="4396"/>
      <w:r>
        <w:rPr>
          <w:rFonts w:hint="cs"/>
          <w:rtl/>
          <w:lang w:eastAsia="he-IL"/>
        </w:rPr>
        <w:t xml:space="preserve">זה יבטל את ההנחיה. זה תיקון סעיף </w:t>
      </w:r>
      <w:bookmarkStart w:id="4397" w:name="_ETM_Q1_733544"/>
      <w:bookmarkEnd w:id="4397"/>
      <w:r>
        <w:rPr>
          <w:rFonts w:hint="cs"/>
          <w:rtl/>
          <w:lang w:eastAsia="he-IL"/>
        </w:rPr>
        <w:t xml:space="preserve">17. "בסעיף 17 לחוק העיקרי, האמור בו יסומן "(א)" ואחריו </w:t>
      </w:r>
      <w:bookmarkStart w:id="4398" w:name="_ETM_Q1_730876"/>
      <w:bookmarkEnd w:id="4398"/>
      <w:r>
        <w:rPr>
          <w:rFonts w:hint="cs"/>
          <w:rtl/>
          <w:lang w:eastAsia="he-IL"/>
        </w:rPr>
        <w:t>יבוא".</w:t>
      </w:r>
      <w:bookmarkStart w:id="4399" w:name="_ETM_Q1_734679"/>
      <w:bookmarkStart w:id="4400" w:name="_ETM_Q1_734708"/>
      <w:bookmarkEnd w:id="4399"/>
      <w:bookmarkEnd w:id="4400"/>
    </w:p>
    <w:p w14:paraId="00D0FDF8" w14:textId="77777777" w:rsidR="000C242B" w:rsidRDefault="000C242B" w:rsidP="000C242B">
      <w:pPr>
        <w:rPr>
          <w:rtl/>
        </w:rPr>
      </w:pPr>
    </w:p>
    <w:p w14:paraId="30E50C00" w14:textId="57027859" w:rsidR="000C242B" w:rsidRDefault="000C242B" w:rsidP="000C242B">
      <w:pPr>
        <w:pStyle w:val="af9"/>
        <w:keepNext/>
        <w:rPr>
          <w:rtl/>
          <w:lang w:eastAsia="he-IL"/>
        </w:rPr>
      </w:pPr>
      <w:bookmarkStart w:id="4401" w:name="ET_guest_רוית_ארבל_1011"/>
      <w:r w:rsidRPr="000C242B">
        <w:rPr>
          <w:rStyle w:val="TagStyle"/>
          <w:rtl/>
        </w:rPr>
        <w:t xml:space="preserve"> &lt;&lt; אורח &gt;&gt; </w:t>
      </w:r>
      <w:proofErr w:type="spellStart"/>
      <w:r>
        <w:rPr>
          <w:rtl/>
          <w:lang w:eastAsia="he-IL"/>
        </w:rPr>
        <w:t>רוית</w:t>
      </w:r>
      <w:proofErr w:type="spellEnd"/>
      <w:r>
        <w:rPr>
          <w:rtl/>
          <w:lang w:eastAsia="he-IL"/>
        </w:rPr>
        <w:t xml:space="preserve"> ארבל:</w:t>
      </w:r>
      <w:r w:rsidRPr="000C242B">
        <w:rPr>
          <w:rStyle w:val="TagStyle"/>
          <w:rtl/>
        </w:rPr>
        <w:t xml:space="preserve"> &lt;&lt; אורח &gt;&gt;</w:t>
      </w:r>
      <w:r w:rsidR="00F5595B">
        <w:rPr>
          <w:rtl/>
          <w:lang w:eastAsia="he-IL"/>
        </w:rPr>
        <w:t xml:space="preserve"> </w:t>
      </w:r>
      <w:bookmarkEnd w:id="4401"/>
    </w:p>
    <w:p w14:paraId="45CF2CA9" w14:textId="77777777" w:rsidR="000C242B" w:rsidRDefault="000C242B" w:rsidP="000C242B">
      <w:pPr>
        <w:pStyle w:val="KeepWithNext"/>
        <w:rPr>
          <w:rtl/>
          <w:lang w:eastAsia="he-IL"/>
        </w:rPr>
      </w:pPr>
    </w:p>
    <w:p w14:paraId="505D2D56" w14:textId="5E0A2235" w:rsidR="00974A52" w:rsidRDefault="00974A52" w:rsidP="000C242B">
      <w:pPr>
        <w:rPr>
          <w:rtl/>
        </w:rPr>
      </w:pPr>
      <w:r>
        <w:rPr>
          <w:rFonts w:hint="cs"/>
          <w:rtl/>
          <w:lang w:eastAsia="he-IL"/>
        </w:rPr>
        <w:t>לא כתוב באירופה?</w:t>
      </w:r>
    </w:p>
    <w:p w14:paraId="037C9C02" w14:textId="77777777" w:rsidR="00974A52" w:rsidRDefault="00974A52" w:rsidP="00974A52">
      <w:pPr>
        <w:rPr>
          <w:rtl/>
          <w:lang w:eastAsia="he-IL"/>
        </w:rPr>
      </w:pPr>
    </w:p>
    <w:p w14:paraId="7E23494C" w14:textId="1D999858" w:rsidR="00974A52" w:rsidRDefault="00974A52" w:rsidP="00974A52">
      <w:pPr>
        <w:pStyle w:val="af6"/>
        <w:keepNext/>
        <w:rPr>
          <w:rtl/>
        </w:rPr>
      </w:pPr>
      <w:bookmarkStart w:id="4402" w:name="ET_yor_6447_758"/>
      <w:r w:rsidRPr="00974A52">
        <w:rPr>
          <w:rStyle w:val="TagStyle"/>
          <w:rtl/>
        </w:rPr>
        <w:t xml:space="preserve"> &lt;&lt; יור &gt;&gt; </w:t>
      </w:r>
      <w:r>
        <w:rPr>
          <w:rtl/>
        </w:rPr>
        <w:t xml:space="preserve">היו"ר יונתן </w:t>
      </w:r>
      <w:proofErr w:type="spellStart"/>
      <w:r>
        <w:rPr>
          <w:rtl/>
        </w:rPr>
        <w:t>מישרקי</w:t>
      </w:r>
      <w:proofErr w:type="spellEnd"/>
      <w:r>
        <w:rPr>
          <w:rtl/>
        </w:rPr>
        <w:t>:</w:t>
      </w:r>
      <w:r w:rsidRPr="00974A52">
        <w:rPr>
          <w:rStyle w:val="TagStyle"/>
          <w:rtl/>
        </w:rPr>
        <w:t xml:space="preserve"> &lt;&lt; יור &gt;&gt;</w:t>
      </w:r>
      <w:r w:rsidR="00D3687A">
        <w:rPr>
          <w:rtl/>
        </w:rPr>
        <w:t xml:space="preserve"> </w:t>
      </w:r>
      <w:bookmarkEnd w:id="4402"/>
    </w:p>
    <w:p w14:paraId="629AFBD0" w14:textId="77777777" w:rsidR="00974A52" w:rsidRDefault="00974A52" w:rsidP="00974A52">
      <w:pPr>
        <w:pStyle w:val="KeepWithNext"/>
        <w:rPr>
          <w:rtl/>
          <w:lang w:eastAsia="he-IL"/>
        </w:rPr>
      </w:pPr>
    </w:p>
    <w:p w14:paraId="4C1B8AD1" w14:textId="467187DC" w:rsidR="00974A52" w:rsidRDefault="00974A52" w:rsidP="00974A52">
      <w:pPr>
        <w:rPr>
          <w:rtl/>
          <w:lang w:eastAsia="he-IL"/>
        </w:rPr>
      </w:pPr>
      <w:r>
        <w:rPr>
          <w:rFonts w:hint="cs"/>
          <w:rtl/>
          <w:lang w:eastAsia="he-IL"/>
        </w:rPr>
        <w:t>כנראה לא היה כתוב בנוסח.</w:t>
      </w:r>
    </w:p>
    <w:p w14:paraId="772409AC" w14:textId="77777777" w:rsidR="00974A52" w:rsidRDefault="00974A52" w:rsidP="00974A52">
      <w:pPr>
        <w:rPr>
          <w:rtl/>
          <w:lang w:eastAsia="he-IL"/>
        </w:rPr>
      </w:pPr>
      <w:bookmarkStart w:id="4403" w:name="_ETM_Q1_737201"/>
      <w:bookmarkEnd w:id="4403"/>
    </w:p>
    <w:p w14:paraId="16017727" w14:textId="56583277" w:rsidR="00974A52" w:rsidRDefault="00974A52" w:rsidP="00974A52">
      <w:pPr>
        <w:pStyle w:val="af9"/>
        <w:keepNext/>
        <w:rPr>
          <w:rtl/>
          <w:lang w:eastAsia="he-IL"/>
        </w:rPr>
      </w:pPr>
      <w:bookmarkStart w:id="4404" w:name="ET_guest_רוית_ארבל_759"/>
      <w:r w:rsidRPr="00974A52">
        <w:rPr>
          <w:rStyle w:val="TagStyle"/>
          <w:rtl/>
        </w:rPr>
        <w:t xml:space="preserve"> &lt;&lt; אורח &gt;&gt; </w:t>
      </w:r>
      <w:proofErr w:type="spellStart"/>
      <w:r>
        <w:rPr>
          <w:rtl/>
          <w:lang w:eastAsia="he-IL"/>
        </w:rPr>
        <w:t>רוית</w:t>
      </w:r>
      <w:proofErr w:type="spellEnd"/>
      <w:r>
        <w:rPr>
          <w:rtl/>
          <w:lang w:eastAsia="he-IL"/>
        </w:rPr>
        <w:t xml:space="preserve"> ארבל:</w:t>
      </w:r>
      <w:r w:rsidRPr="00974A52">
        <w:rPr>
          <w:rStyle w:val="TagStyle"/>
          <w:rtl/>
        </w:rPr>
        <w:t xml:space="preserve"> &lt;&lt; אורח &gt;&gt;</w:t>
      </w:r>
      <w:r w:rsidR="00D3687A">
        <w:rPr>
          <w:rtl/>
          <w:lang w:eastAsia="he-IL"/>
        </w:rPr>
        <w:t xml:space="preserve"> </w:t>
      </w:r>
      <w:bookmarkEnd w:id="4404"/>
    </w:p>
    <w:p w14:paraId="670EFA15" w14:textId="77777777" w:rsidR="00974A52" w:rsidRDefault="00974A52" w:rsidP="00974A52">
      <w:pPr>
        <w:pStyle w:val="KeepWithNext"/>
        <w:rPr>
          <w:rtl/>
          <w:lang w:eastAsia="he-IL"/>
        </w:rPr>
      </w:pPr>
    </w:p>
    <w:p w14:paraId="508F8995" w14:textId="4F450EFD" w:rsidR="00974A52" w:rsidRDefault="00974A52" w:rsidP="00974A52">
      <w:pPr>
        <w:rPr>
          <w:rtl/>
          <w:lang w:eastAsia="he-IL"/>
        </w:rPr>
      </w:pPr>
      <w:bookmarkStart w:id="4405" w:name="_ETM_Q1_737440"/>
      <w:bookmarkStart w:id="4406" w:name="_ETM_Q1_737471"/>
      <w:bookmarkStart w:id="4407" w:name="_ETM_Q1_739761"/>
      <w:bookmarkEnd w:id="4405"/>
      <w:bookmarkEnd w:id="4406"/>
      <w:bookmarkEnd w:id="4407"/>
      <w:r>
        <w:rPr>
          <w:rFonts w:hint="cs"/>
          <w:rtl/>
          <w:lang w:eastAsia="he-IL"/>
        </w:rPr>
        <w:t>שש תקנות וזה לא כתוב.</w:t>
      </w:r>
    </w:p>
    <w:p w14:paraId="6EB67634" w14:textId="77777777" w:rsidR="00974A52" w:rsidRDefault="00974A52" w:rsidP="00974A52">
      <w:pPr>
        <w:rPr>
          <w:rtl/>
          <w:lang w:eastAsia="he-IL"/>
        </w:rPr>
      </w:pPr>
      <w:bookmarkStart w:id="4408" w:name="_ETM_Q1_747211"/>
      <w:bookmarkStart w:id="4409" w:name="_ETM_Q1_747251"/>
      <w:bookmarkEnd w:id="4408"/>
      <w:bookmarkEnd w:id="4409"/>
    </w:p>
    <w:p w14:paraId="32CD9EBA" w14:textId="393B9A81" w:rsidR="00974A52" w:rsidRDefault="00974A52" w:rsidP="00974A52">
      <w:pPr>
        <w:pStyle w:val="af6"/>
        <w:keepNext/>
        <w:rPr>
          <w:rtl/>
        </w:rPr>
      </w:pPr>
      <w:bookmarkStart w:id="4410" w:name="ET_yor_6447_760"/>
      <w:r w:rsidRPr="00974A52">
        <w:rPr>
          <w:rStyle w:val="TagStyle"/>
          <w:rtl/>
        </w:rPr>
        <w:t xml:space="preserve"> &lt;&lt; יור &gt;&gt; </w:t>
      </w:r>
      <w:r>
        <w:rPr>
          <w:rtl/>
        </w:rPr>
        <w:t xml:space="preserve">היו"ר יונתן </w:t>
      </w:r>
      <w:proofErr w:type="spellStart"/>
      <w:r>
        <w:rPr>
          <w:rtl/>
        </w:rPr>
        <w:t>מישרקי</w:t>
      </w:r>
      <w:proofErr w:type="spellEnd"/>
      <w:r>
        <w:rPr>
          <w:rtl/>
        </w:rPr>
        <w:t>:</w:t>
      </w:r>
      <w:r w:rsidRPr="00974A52">
        <w:rPr>
          <w:rStyle w:val="TagStyle"/>
          <w:rtl/>
        </w:rPr>
        <w:t xml:space="preserve"> &lt;&lt; יור &gt;&gt;</w:t>
      </w:r>
      <w:r w:rsidR="00D3687A">
        <w:rPr>
          <w:rtl/>
        </w:rPr>
        <w:t xml:space="preserve"> </w:t>
      </w:r>
      <w:bookmarkEnd w:id="4410"/>
    </w:p>
    <w:p w14:paraId="3BC50AF3" w14:textId="77777777" w:rsidR="00974A52" w:rsidRDefault="00974A52" w:rsidP="00974A52">
      <w:pPr>
        <w:pStyle w:val="KeepWithNext"/>
        <w:rPr>
          <w:rtl/>
          <w:lang w:eastAsia="he-IL"/>
        </w:rPr>
      </w:pPr>
    </w:p>
    <w:p w14:paraId="51B4ED05" w14:textId="66FA7AE2" w:rsidR="00974A52" w:rsidRDefault="00974A52" w:rsidP="00974A52">
      <w:pPr>
        <w:rPr>
          <w:rtl/>
          <w:lang w:eastAsia="he-IL"/>
        </w:rPr>
      </w:pPr>
      <w:r>
        <w:rPr>
          <w:rFonts w:hint="cs"/>
          <w:rtl/>
          <w:lang w:eastAsia="he-IL"/>
        </w:rPr>
        <w:t>זה תיקון 6?</w:t>
      </w:r>
    </w:p>
    <w:p w14:paraId="3883011D" w14:textId="77777777" w:rsidR="00974A52" w:rsidRDefault="00974A52" w:rsidP="00974A52">
      <w:pPr>
        <w:rPr>
          <w:rtl/>
          <w:lang w:eastAsia="he-IL"/>
        </w:rPr>
      </w:pPr>
    </w:p>
    <w:p w14:paraId="4F825409" w14:textId="138666ED" w:rsidR="00974A52" w:rsidRDefault="00974A52" w:rsidP="00974A52">
      <w:pPr>
        <w:pStyle w:val="a4"/>
        <w:keepNext/>
        <w:rPr>
          <w:rtl/>
        </w:rPr>
      </w:pPr>
      <w:bookmarkStart w:id="4411" w:name="ET_speaker_נעה_בן_שבת_761"/>
      <w:r w:rsidRPr="00974A52">
        <w:rPr>
          <w:rStyle w:val="TagStyle"/>
          <w:rtl/>
        </w:rPr>
        <w:t xml:space="preserve"> &lt;&lt; דובר &gt;&gt; </w:t>
      </w:r>
      <w:r>
        <w:rPr>
          <w:rtl/>
        </w:rPr>
        <w:t>נעה בן שבת:</w:t>
      </w:r>
      <w:r w:rsidRPr="00974A52">
        <w:rPr>
          <w:rStyle w:val="TagStyle"/>
          <w:rtl/>
        </w:rPr>
        <w:t xml:space="preserve"> &lt;&lt; דובר &gt;&gt;</w:t>
      </w:r>
      <w:r w:rsidR="00D3687A">
        <w:rPr>
          <w:rtl/>
        </w:rPr>
        <w:t xml:space="preserve"> </w:t>
      </w:r>
      <w:bookmarkEnd w:id="4411"/>
    </w:p>
    <w:p w14:paraId="18B65B7A" w14:textId="77777777" w:rsidR="00974A52" w:rsidRDefault="00974A52" w:rsidP="00974A52">
      <w:pPr>
        <w:pStyle w:val="KeepWithNext"/>
        <w:rPr>
          <w:rtl/>
          <w:lang w:eastAsia="he-IL"/>
        </w:rPr>
      </w:pPr>
    </w:p>
    <w:p w14:paraId="34DAFF67" w14:textId="66D84AE8" w:rsidR="00974A52" w:rsidRDefault="00974A52" w:rsidP="00974A52">
      <w:pPr>
        <w:rPr>
          <w:rtl/>
          <w:lang w:eastAsia="he-IL"/>
        </w:rPr>
      </w:pPr>
      <w:r>
        <w:rPr>
          <w:rFonts w:hint="cs"/>
          <w:rtl/>
          <w:lang w:eastAsia="he-IL"/>
        </w:rPr>
        <w:t xml:space="preserve">זה תיקון </w:t>
      </w:r>
      <w:bookmarkStart w:id="4412" w:name="_ETM_Q1_747720"/>
      <w:bookmarkEnd w:id="4412"/>
      <w:r>
        <w:rPr>
          <w:rFonts w:hint="cs"/>
          <w:rtl/>
          <w:lang w:eastAsia="he-IL"/>
        </w:rPr>
        <w:t xml:space="preserve">15. תיקון 6, באישור משרד הבריאות. סעיף </w:t>
      </w:r>
      <w:bookmarkStart w:id="4413" w:name="_ETM_Q1_777740"/>
      <w:bookmarkEnd w:id="4413"/>
      <w:r>
        <w:rPr>
          <w:rFonts w:hint="cs"/>
          <w:rtl/>
          <w:lang w:eastAsia="he-IL"/>
        </w:rPr>
        <w:t xml:space="preserve">7 זה התיקון עליו דיברנו קודם. לגבי סעיף 130(א), </w:t>
      </w:r>
      <w:bookmarkStart w:id="4414" w:name="_ETM_Q1_784550"/>
      <w:bookmarkEnd w:id="4414"/>
      <w:r>
        <w:rPr>
          <w:rFonts w:hint="cs"/>
          <w:rtl/>
          <w:lang w:eastAsia="he-IL"/>
        </w:rPr>
        <w:t xml:space="preserve">בעמוד 14. </w:t>
      </w:r>
    </w:p>
    <w:p w14:paraId="0590A86C" w14:textId="77777777" w:rsidR="00974A52" w:rsidRDefault="00974A52" w:rsidP="00974A52">
      <w:pPr>
        <w:rPr>
          <w:rtl/>
          <w:lang w:eastAsia="he-IL"/>
        </w:rPr>
      </w:pPr>
    </w:p>
    <w:p w14:paraId="431B5F47" w14:textId="4ECF859B" w:rsidR="00974A52" w:rsidRDefault="00974A52" w:rsidP="00974A52">
      <w:pPr>
        <w:pStyle w:val="af9"/>
        <w:keepNext/>
        <w:rPr>
          <w:rtl/>
          <w:lang w:eastAsia="he-IL"/>
        </w:rPr>
      </w:pPr>
      <w:bookmarkStart w:id="4415" w:name="ET_guest_905462_762"/>
      <w:r w:rsidRPr="00974A5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74A52">
        <w:rPr>
          <w:rStyle w:val="TagStyle"/>
          <w:rtl/>
        </w:rPr>
        <w:t xml:space="preserve"> &lt;&lt; אורח &gt;&gt;</w:t>
      </w:r>
      <w:r w:rsidR="00D3687A">
        <w:rPr>
          <w:rtl/>
          <w:lang w:eastAsia="he-IL"/>
        </w:rPr>
        <w:t xml:space="preserve"> </w:t>
      </w:r>
      <w:bookmarkEnd w:id="4415"/>
    </w:p>
    <w:p w14:paraId="50BD97BE" w14:textId="77777777" w:rsidR="00974A52" w:rsidRDefault="00974A52" w:rsidP="00974A52">
      <w:pPr>
        <w:pStyle w:val="KeepWithNext"/>
        <w:rPr>
          <w:rtl/>
          <w:lang w:eastAsia="he-IL"/>
        </w:rPr>
      </w:pPr>
    </w:p>
    <w:p w14:paraId="246529EC" w14:textId="350D3037" w:rsidR="00974A52" w:rsidRDefault="00974A52" w:rsidP="00974A52">
      <w:pPr>
        <w:rPr>
          <w:rtl/>
          <w:lang w:eastAsia="he-IL"/>
        </w:rPr>
      </w:pPr>
      <w:r>
        <w:rPr>
          <w:rFonts w:hint="cs"/>
          <w:rtl/>
          <w:lang w:eastAsia="he-IL"/>
        </w:rPr>
        <w:t>סעיף 96.</w:t>
      </w:r>
    </w:p>
    <w:p w14:paraId="5F47F0DB" w14:textId="77777777" w:rsidR="00974A52" w:rsidRDefault="00974A52" w:rsidP="00974A52">
      <w:pPr>
        <w:rPr>
          <w:rtl/>
          <w:lang w:eastAsia="he-IL"/>
        </w:rPr>
      </w:pPr>
      <w:bookmarkStart w:id="4416" w:name="_ETM_Q1_787597"/>
      <w:bookmarkStart w:id="4417" w:name="_ETM_Q1_787631"/>
      <w:bookmarkEnd w:id="4416"/>
      <w:bookmarkEnd w:id="4417"/>
    </w:p>
    <w:p w14:paraId="4260F472" w14:textId="2185C8A7" w:rsidR="00974A52" w:rsidRDefault="00974A52" w:rsidP="00974A52">
      <w:pPr>
        <w:pStyle w:val="a4"/>
        <w:keepNext/>
        <w:rPr>
          <w:rtl/>
        </w:rPr>
      </w:pPr>
      <w:bookmarkStart w:id="4418" w:name="ET_speaker_נעה_בן_שבת_763"/>
      <w:r w:rsidRPr="00974A52">
        <w:rPr>
          <w:rStyle w:val="TagStyle"/>
          <w:rtl/>
        </w:rPr>
        <w:t xml:space="preserve"> &lt;&lt; דובר &gt;&gt; </w:t>
      </w:r>
      <w:r>
        <w:rPr>
          <w:rtl/>
        </w:rPr>
        <w:t>נעה בן שבת:</w:t>
      </w:r>
      <w:r w:rsidRPr="00974A52">
        <w:rPr>
          <w:rStyle w:val="TagStyle"/>
          <w:rtl/>
        </w:rPr>
        <w:t xml:space="preserve"> &lt;&lt; דובר &gt;&gt;</w:t>
      </w:r>
      <w:r w:rsidR="00D3687A">
        <w:rPr>
          <w:rtl/>
        </w:rPr>
        <w:t xml:space="preserve"> </w:t>
      </w:r>
      <w:bookmarkEnd w:id="4418"/>
    </w:p>
    <w:p w14:paraId="21C5A868" w14:textId="77777777" w:rsidR="00974A52" w:rsidRDefault="00974A52" w:rsidP="00974A52">
      <w:pPr>
        <w:pStyle w:val="KeepWithNext"/>
        <w:rPr>
          <w:rtl/>
          <w:lang w:eastAsia="he-IL"/>
        </w:rPr>
      </w:pPr>
    </w:p>
    <w:p w14:paraId="651E05EA" w14:textId="0EA211BF" w:rsidR="00974A52" w:rsidRDefault="00974A52" w:rsidP="00974A52">
      <w:pPr>
        <w:rPr>
          <w:rtl/>
          <w:lang w:eastAsia="he-IL"/>
        </w:rPr>
      </w:pPr>
      <w:r>
        <w:rPr>
          <w:rFonts w:hint="cs"/>
          <w:rtl/>
          <w:lang w:eastAsia="he-IL"/>
        </w:rPr>
        <w:t xml:space="preserve">נתחיל עם סעיף 96 בעמוד 12. </w:t>
      </w:r>
      <w:bookmarkStart w:id="4419" w:name="_ETM_Q1_793219"/>
      <w:bookmarkEnd w:id="4419"/>
      <w:r>
        <w:rPr>
          <w:rFonts w:hint="cs"/>
          <w:rtl/>
          <w:lang w:eastAsia="he-IL"/>
        </w:rPr>
        <w:t>סעיף קטן (ב) ביקשת להבהיר שמסמך כאמור</w:t>
      </w:r>
      <w:r w:rsidR="00DB293F">
        <w:rPr>
          <w:rFonts w:hint="cs"/>
          <w:rtl/>
          <w:lang w:eastAsia="he-IL"/>
        </w:rPr>
        <w:t xml:space="preserve"> </w:t>
      </w:r>
      <w:r>
        <w:rPr>
          <w:rFonts w:hint="cs"/>
          <w:rtl/>
          <w:lang w:eastAsia="he-IL"/>
        </w:rPr>
        <w:t xml:space="preserve">בסעיף קטן </w:t>
      </w:r>
      <w:bookmarkStart w:id="4420" w:name="_ETM_Q1_799496"/>
      <w:bookmarkEnd w:id="4420"/>
      <w:r>
        <w:rPr>
          <w:rFonts w:hint="cs"/>
          <w:rtl/>
          <w:lang w:eastAsia="he-IL"/>
        </w:rPr>
        <w:t>(א)(2), כיוון שיש אפשרות של הסתמכות על מסמכים - - -</w:t>
      </w:r>
    </w:p>
    <w:p w14:paraId="041ED383" w14:textId="77777777" w:rsidR="00974A52" w:rsidRDefault="00974A52" w:rsidP="00974A52">
      <w:pPr>
        <w:rPr>
          <w:rtl/>
          <w:lang w:eastAsia="he-IL"/>
        </w:rPr>
      </w:pPr>
      <w:bookmarkStart w:id="4421" w:name="_ETM_Q1_811146"/>
      <w:bookmarkStart w:id="4422" w:name="_ETM_Q1_811182"/>
      <w:bookmarkEnd w:id="4421"/>
      <w:bookmarkEnd w:id="4422"/>
    </w:p>
    <w:p w14:paraId="2E1EE192" w14:textId="645F05B5" w:rsidR="00974A52" w:rsidRDefault="00974A52" w:rsidP="00974A52">
      <w:pPr>
        <w:pStyle w:val="af9"/>
        <w:keepNext/>
        <w:rPr>
          <w:rtl/>
          <w:lang w:eastAsia="he-IL"/>
        </w:rPr>
      </w:pPr>
      <w:bookmarkStart w:id="4423" w:name="ET_guest_פנינה_אורן_שני_דור_764"/>
      <w:r w:rsidRPr="00974A52">
        <w:rPr>
          <w:rStyle w:val="TagStyle"/>
          <w:rtl/>
        </w:rPr>
        <w:t xml:space="preserve"> &lt;&lt; אורח &gt;&gt; </w:t>
      </w:r>
      <w:r>
        <w:rPr>
          <w:rtl/>
          <w:lang w:eastAsia="he-IL"/>
        </w:rPr>
        <w:t>פנינה אורן שני דור:</w:t>
      </w:r>
      <w:r w:rsidRPr="00974A52">
        <w:rPr>
          <w:rStyle w:val="TagStyle"/>
          <w:rtl/>
        </w:rPr>
        <w:t xml:space="preserve"> &lt;&lt; אורח &gt;&gt;</w:t>
      </w:r>
      <w:r w:rsidR="00D3687A">
        <w:rPr>
          <w:rtl/>
          <w:lang w:eastAsia="he-IL"/>
        </w:rPr>
        <w:t xml:space="preserve"> </w:t>
      </w:r>
      <w:bookmarkEnd w:id="4423"/>
    </w:p>
    <w:p w14:paraId="7F156949" w14:textId="77777777" w:rsidR="00974A52" w:rsidRDefault="00974A52" w:rsidP="00974A52">
      <w:pPr>
        <w:pStyle w:val="KeepWithNext"/>
        <w:rPr>
          <w:rtl/>
          <w:lang w:eastAsia="he-IL"/>
        </w:rPr>
      </w:pPr>
    </w:p>
    <w:p w14:paraId="4D0ABA47" w14:textId="3DC17E08" w:rsidR="00974A52" w:rsidRDefault="00974A52" w:rsidP="00974A52">
      <w:pPr>
        <w:rPr>
          <w:rtl/>
          <w:lang w:eastAsia="he-IL"/>
        </w:rPr>
      </w:pPr>
      <w:r>
        <w:rPr>
          <w:rFonts w:hint="cs"/>
          <w:rtl/>
          <w:lang w:eastAsia="he-IL"/>
        </w:rPr>
        <w:t>באיזה סעיף?</w:t>
      </w:r>
    </w:p>
    <w:p w14:paraId="41BA08AE" w14:textId="77777777" w:rsidR="00974A52" w:rsidRDefault="00974A52" w:rsidP="00974A52">
      <w:pPr>
        <w:rPr>
          <w:rtl/>
          <w:lang w:eastAsia="he-IL"/>
        </w:rPr>
      </w:pPr>
      <w:bookmarkStart w:id="4424" w:name="_ETM_Q1_807196"/>
      <w:bookmarkStart w:id="4425" w:name="_ETM_Q1_807233"/>
      <w:bookmarkEnd w:id="4424"/>
      <w:bookmarkEnd w:id="4425"/>
    </w:p>
    <w:p w14:paraId="2C616DFD" w14:textId="1D65BBC8" w:rsidR="00974A52" w:rsidRDefault="00974A52" w:rsidP="00974A52">
      <w:pPr>
        <w:pStyle w:val="a4"/>
        <w:keepNext/>
        <w:rPr>
          <w:rtl/>
        </w:rPr>
      </w:pPr>
      <w:bookmarkStart w:id="4426" w:name="ET_speaker_נעה_בן_שבת_765"/>
      <w:r w:rsidRPr="00974A52">
        <w:rPr>
          <w:rStyle w:val="TagStyle"/>
          <w:rtl/>
        </w:rPr>
        <w:t xml:space="preserve"> &lt;&lt; דובר &gt;&gt; </w:t>
      </w:r>
      <w:r>
        <w:rPr>
          <w:rtl/>
        </w:rPr>
        <w:t>נעה בן שבת:</w:t>
      </w:r>
      <w:r w:rsidRPr="00974A52">
        <w:rPr>
          <w:rStyle w:val="TagStyle"/>
          <w:rtl/>
        </w:rPr>
        <w:t xml:space="preserve"> &lt;&lt; דובר &gt;&gt;</w:t>
      </w:r>
      <w:r w:rsidR="00D3687A">
        <w:rPr>
          <w:rtl/>
        </w:rPr>
        <w:t xml:space="preserve"> </w:t>
      </w:r>
      <w:bookmarkEnd w:id="4426"/>
    </w:p>
    <w:p w14:paraId="7C8C19D9" w14:textId="77777777" w:rsidR="00974A52" w:rsidRDefault="00974A52" w:rsidP="00974A52">
      <w:pPr>
        <w:pStyle w:val="KeepWithNext"/>
        <w:rPr>
          <w:rtl/>
          <w:lang w:eastAsia="he-IL"/>
        </w:rPr>
      </w:pPr>
    </w:p>
    <w:p w14:paraId="7AC65756" w14:textId="09A0697E" w:rsidR="00974A52" w:rsidRDefault="00974A52" w:rsidP="00974A52">
      <w:pPr>
        <w:rPr>
          <w:rtl/>
          <w:lang w:eastAsia="he-IL"/>
        </w:rPr>
      </w:pPr>
      <w:r>
        <w:rPr>
          <w:rFonts w:hint="cs"/>
          <w:rtl/>
          <w:lang w:eastAsia="he-IL"/>
        </w:rPr>
        <w:t>אנחנו בעמוד 12, בסעיף 96,</w:t>
      </w:r>
      <w:r w:rsidR="00DB293F">
        <w:rPr>
          <w:rFonts w:hint="cs"/>
          <w:rtl/>
          <w:lang w:eastAsia="he-IL"/>
        </w:rPr>
        <w:t xml:space="preserve"> </w:t>
      </w:r>
      <w:r>
        <w:rPr>
          <w:rFonts w:hint="cs"/>
          <w:rtl/>
          <w:lang w:eastAsia="he-IL"/>
        </w:rPr>
        <w:t xml:space="preserve">פסקה (2). הוספנו לפסקה (1) את האפשרות </w:t>
      </w:r>
      <w:bookmarkStart w:id="4427" w:name="_ETM_Q1_821053"/>
      <w:bookmarkEnd w:id="4427"/>
      <w:r>
        <w:rPr>
          <w:rFonts w:hint="cs"/>
          <w:rtl/>
          <w:lang w:eastAsia="he-IL"/>
        </w:rPr>
        <w:t>לבדוק באמצעות מסמכים, לעשות בדיקה של מסמכים,</w:t>
      </w:r>
      <w:bookmarkStart w:id="4428" w:name="_ETM_Q1_825106"/>
      <w:bookmarkEnd w:id="4428"/>
      <w:r>
        <w:rPr>
          <w:rFonts w:hint="cs"/>
          <w:rtl/>
          <w:lang w:eastAsia="he-IL"/>
        </w:rPr>
        <w:t xml:space="preserve"> ביקש רז שגם בפסקה (2) אנחנו נתייחס לאפשרות הזאת </w:t>
      </w:r>
      <w:bookmarkStart w:id="4429" w:name="_ETM_Q1_830128"/>
      <w:bookmarkEnd w:id="4429"/>
      <w:r>
        <w:rPr>
          <w:rFonts w:hint="cs"/>
          <w:rtl/>
          <w:lang w:eastAsia="he-IL"/>
        </w:rPr>
        <w:t>ונגיד שמסמך כאמור בסעיף קטן (א)(1) או (א)(2).</w:t>
      </w:r>
      <w:r w:rsidR="00DB293F">
        <w:rPr>
          <w:rFonts w:hint="cs"/>
          <w:rtl/>
          <w:lang w:eastAsia="he-IL"/>
        </w:rPr>
        <w:t xml:space="preserve"> </w:t>
      </w:r>
      <w:r>
        <w:rPr>
          <w:rFonts w:hint="cs"/>
          <w:rtl/>
          <w:lang w:eastAsia="he-IL"/>
        </w:rPr>
        <w:t>את אותו תיקון נצטרך לעשות גם בפסקה (4) לגבי</w:t>
      </w:r>
      <w:bookmarkStart w:id="4430" w:name="_ETM_Q1_841766"/>
      <w:bookmarkEnd w:id="4430"/>
      <w:r>
        <w:rPr>
          <w:rFonts w:hint="cs"/>
          <w:rtl/>
          <w:lang w:eastAsia="he-IL"/>
        </w:rPr>
        <w:t xml:space="preserve"> סעיף קטן (א)</w:t>
      </w:r>
      <w:bookmarkStart w:id="4431" w:name="_ETM_Q1_844872"/>
      <w:bookmarkStart w:id="4432" w:name="_ETM_Q1_844914"/>
      <w:bookmarkEnd w:id="4431"/>
      <w:bookmarkEnd w:id="4432"/>
      <w:r>
        <w:rPr>
          <w:rFonts w:hint="cs"/>
          <w:rtl/>
          <w:lang w:eastAsia="he-IL"/>
        </w:rPr>
        <w:t>.</w:t>
      </w:r>
    </w:p>
    <w:p w14:paraId="340A01CC" w14:textId="77777777" w:rsidR="00974A52" w:rsidRDefault="00974A52" w:rsidP="00974A52">
      <w:pPr>
        <w:rPr>
          <w:rtl/>
          <w:lang w:eastAsia="he-IL"/>
        </w:rPr>
      </w:pPr>
      <w:bookmarkStart w:id="4433" w:name="_ETM_Q1_845980"/>
      <w:bookmarkStart w:id="4434" w:name="_ETM_Q1_846016"/>
      <w:bookmarkEnd w:id="4433"/>
      <w:bookmarkEnd w:id="4434"/>
    </w:p>
    <w:p w14:paraId="66772638" w14:textId="074AD386" w:rsidR="00974A52" w:rsidRDefault="00974A52" w:rsidP="00974A52">
      <w:pPr>
        <w:pStyle w:val="af9"/>
        <w:keepNext/>
        <w:rPr>
          <w:rtl/>
          <w:lang w:eastAsia="he-IL"/>
        </w:rPr>
      </w:pPr>
      <w:bookmarkStart w:id="4435" w:name="ET_guest_פנינה_אורן_שני_דור_766"/>
      <w:r w:rsidRPr="00974A52">
        <w:rPr>
          <w:rStyle w:val="TagStyle"/>
          <w:rtl/>
        </w:rPr>
        <w:t xml:space="preserve"> &lt;&lt; אורח &gt;&gt; </w:t>
      </w:r>
      <w:r>
        <w:rPr>
          <w:rtl/>
          <w:lang w:eastAsia="he-IL"/>
        </w:rPr>
        <w:t>פנינה אורן שני דור:</w:t>
      </w:r>
      <w:r w:rsidRPr="00974A52">
        <w:rPr>
          <w:rStyle w:val="TagStyle"/>
          <w:rtl/>
        </w:rPr>
        <w:t xml:space="preserve"> &lt;&lt; אורח &gt;&gt;</w:t>
      </w:r>
      <w:r w:rsidR="00D3687A">
        <w:rPr>
          <w:rtl/>
          <w:lang w:eastAsia="he-IL"/>
        </w:rPr>
        <w:t xml:space="preserve"> </w:t>
      </w:r>
      <w:bookmarkEnd w:id="4435"/>
    </w:p>
    <w:p w14:paraId="2F77F44D" w14:textId="77777777" w:rsidR="00974A52" w:rsidRDefault="00974A52" w:rsidP="00974A52">
      <w:pPr>
        <w:pStyle w:val="KeepWithNext"/>
        <w:rPr>
          <w:rtl/>
          <w:lang w:eastAsia="he-IL"/>
        </w:rPr>
      </w:pPr>
    </w:p>
    <w:p w14:paraId="6EE1ECB4" w14:textId="3BB3691A" w:rsidR="00974A52" w:rsidRDefault="00974A52" w:rsidP="00974A52">
      <w:pPr>
        <w:rPr>
          <w:rtl/>
          <w:lang w:eastAsia="he-IL"/>
        </w:rPr>
      </w:pPr>
      <w:r>
        <w:rPr>
          <w:rFonts w:hint="cs"/>
          <w:rtl/>
          <w:lang w:eastAsia="he-IL"/>
        </w:rPr>
        <w:t>אין בעיה.</w:t>
      </w:r>
    </w:p>
    <w:p w14:paraId="5336DEB6" w14:textId="77777777" w:rsidR="00974A52" w:rsidRDefault="00974A52" w:rsidP="00974A52">
      <w:pPr>
        <w:rPr>
          <w:rtl/>
          <w:lang w:eastAsia="he-IL"/>
        </w:rPr>
      </w:pPr>
    </w:p>
    <w:p w14:paraId="686FED21" w14:textId="3740AE11" w:rsidR="00974A52" w:rsidRDefault="00974A52" w:rsidP="00974A52">
      <w:pPr>
        <w:pStyle w:val="af9"/>
        <w:keepNext/>
        <w:rPr>
          <w:rtl/>
          <w:lang w:eastAsia="he-IL"/>
        </w:rPr>
      </w:pPr>
      <w:bookmarkStart w:id="4436" w:name="ET_guest_905462_767"/>
      <w:r w:rsidRPr="00974A52">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74A52">
        <w:rPr>
          <w:rStyle w:val="TagStyle"/>
          <w:rtl/>
        </w:rPr>
        <w:t xml:space="preserve"> &lt;&lt; אורח &gt;&gt;</w:t>
      </w:r>
      <w:r w:rsidR="00D3687A">
        <w:rPr>
          <w:rtl/>
          <w:lang w:eastAsia="he-IL"/>
        </w:rPr>
        <w:t xml:space="preserve"> </w:t>
      </w:r>
      <w:bookmarkEnd w:id="4436"/>
    </w:p>
    <w:p w14:paraId="2D3FAAB8" w14:textId="77777777" w:rsidR="00974A52" w:rsidRDefault="00974A52" w:rsidP="00974A52">
      <w:pPr>
        <w:pStyle w:val="KeepWithNext"/>
        <w:rPr>
          <w:rtl/>
          <w:lang w:eastAsia="he-IL"/>
        </w:rPr>
      </w:pPr>
    </w:p>
    <w:p w14:paraId="55CFE795" w14:textId="04414347" w:rsidR="00974A52" w:rsidRDefault="00974A52" w:rsidP="00974A52">
      <w:pPr>
        <w:rPr>
          <w:rtl/>
          <w:lang w:eastAsia="he-IL"/>
        </w:rPr>
      </w:pPr>
      <w:r>
        <w:rPr>
          <w:rFonts w:hint="cs"/>
          <w:rtl/>
          <w:lang w:eastAsia="he-IL"/>
        </w:rPr>
        <w:t xml:space="preserve">התחולה </w:t>
      </w:r>
      <w:proofErr w:type="spellStart"/>
      <w:r>
        <w:rPr>
          <w:rFonts w:hint="cs"/>
          <w:rtl/>
          <w:lang w:eastAsia="he-IL"/>
        </w:rPr>
        <w:t>המיידית</w:t>
      </w:r>
      <w:proofErr w:type="spellEnd"/>
      <w:r>
        <w:rPr>
          <w:rFonts w:hint="cs"/>
          <w:rtl/>
          <w:lang w:eastAsia="he-IL"/>
        </w:rPr>
        <w:t>...?</w:t>
      </w:r>
    </w:p>
    <w:p w14:paraId="2FD2E5AB" w14:textId="77777777" w:rsidR="00974A52" w:rsidRDefault="00974A52" w:rsidP="00974A52">
      <w:pPr>
        <w:rPr>
          <w:rtl/>
          <w:lang w:eastAsia="he-IL"/>
        </w:rPr>
      </w:pPr>
      <w:bookmarkStart w:id="4437" w:name="_ETM_Q1_850730"/>
      <w:bookmarkStart w:id="4438" w:name="_ETM_Q1_850767"/>
      <w:bookmarkStart w:id="4439" w:name="_ETM_Q1_850077"/>
      <w:bookmarkEnd w:id="4437"/>
      <w:bookmarkEnd w:id="4438"/>
      <w:bookmarkEnd w:id="4439"/>
    </w:p>
    <w:p w14:paraId="49440B7A" w14:textId="2D19565A" w:rsidR="00974A52" w:rsidRDefault="00974A52" w:rsidP="00974A52">
      <w:pPr>
        <w:pStyle w:val="a4"/>
        <w:keepNext/>
        <w:rPr>
          <w:rtl/>
        </w:rPr>
      </w:pPr>
      <w:bookmarkStart w:id="4440" w:name="ET_speaker_נעה_בן_שבת_768"/>
      <w:r w:rsidRPr="00974A52">
        <w:rPr>
          <w:rStyle w:val="TagStyle"/>
          <w:rtl/>
        </w:rPr>
        <w:t xml:space="preserve"> &lt;&lt; דובר &gt;&gt; </w:t>
      </w:r>
      <w:r>
        <w:rPr>
          <w:rtl/>
        </w:rPr>
        <w:t>נעה בן שבת:</w:t>
      </w:r>
      <w:r w:rsidRPr="00974A52">
        <w:rPr>
          <w:rStyle w:val="TagStyle"/>
          <w:rtl/>
        </w:rPr>
        <w:t xml:space="preserve"> &lt;&lt; דובר &gt;&gt;</w:t>
      </w:r>
      <w:r w:rsidR="00D3687A">
        <w:rPr>
          <w:rtl/>
        </w:rPr>
        <w:t xml:space="preserve"> </w:t>
      </w:r>
      <w:bookmarkEnd w:id="4440"/>
    </w:p>
    <w:p w14:paraId="54353921" w14:textId="77777777" w:rsidR="00974A52" w:rsidRDefault="00974A52" w:rsidP="00974A52">
      <w:pPr>
        <w:pStyle w:val="KeepWithNext"/>
        <w:rPr>
          <w:rtl/>
          <w:lang w:eastAsia="he-IL"/>
        </w:rPr>
      </w:pPr>
    </w:p>
    <w:p w14:paraId="49D61335" w14:textId="3BE9D675" w:rsidR="00974A52" w:rsidRDefault="00974A52" w:rsidP="00974A52">
      <w:pPr>
        <w:rPr>
          <w:rtl/>
          <w:lang w:eastAsia="he-IL"/>
        </w:rPr>
      </w:pPr>
      <w:bookmarkStart w:id="4441" w:name="_ETM_Q1_850342"/>
      <w:bookmarkStart w:id="4442" w:name="_ETM_Q1_850374"/>
      <w:bookmarkEnd w:id="4441"/>
      <w:bookmarkEnd w:id="4442"/>
      <w:r>
        <w:rPr>
          <w:rFonts w:hint="cs"/>
          <w:rtl/>
          <w:lang w:eastAsia="he-IL"/>
        </w:rPr>
        <w:t xml:space="preserve">לא., ב-(ד) לא </w:t>
      </w:r>
      <w:bookmarkStart w:id="4443" w:name="_ETM_Q1_850754"/>
      <w:bookmarkEnd w:id="4443"/>
      <w:r>
        <w:rPr>
          <w:rFonts w:hint="cs"/>
          <w:rtl/>
          <w:lang w:eastAsia="he-IL"/>
        </w:rPr>
        <w:t>צריך.</w:t>
      </w:r>
      <w:r w:rsidR="00DB293F">
        <w:rPr>
          <w:rFonts w:hint="cs"/>
          <w:rtl/>
          <w:lang w:eastAsia="he-IL"/>
        </w:rPr>
        <w:t xml:space="preserve"> </w:t>
      </w:r>
      <w:r>
        <w:rPr>
          <w:rFonts w:hint="cs"/>
          <w:rtl/>
          <w:lang w:eastAsia="he-IL"/>
        </w:rPr>
        <w:t xml:space="preserve">אנחנו הולכים לפי הסדר במיוחד שאנחנו מנסים להביא מחר דברים מסודרים </w:t>
      </w:r>
      <w:proofErr w:type="spellStart"/>
      <w:r>
        <w:rPr>
          <w:rFonts w:hint="cs"/>
          <w:rtl/>
          <w:lang w:eastAsia="he-IL"/>
        </w:rPr>
        <w:t>לרוויזיה</w:t>
      </w:r>
      <w:proofErr w:type="spellEnd"/>
      <w:r>
        <w:rPr>
          <w:rFonts w:hint="cs"/>
          <w:rtl/>
          <w:lang w:eastAsia="he-IL"/>
        </w:rPr>
        <w:t>.</w:t>
      </w:r>
    </w:p>
    <w:p w14:paraId="0CC2DDAD" w14:textId="77777777" w:rsidR="00974A52" w:rsidRDefault="00974A52" w:rsidP="00974A52">
      <w:pPr>
        <w:rPr>
          <w:rtl/>
          <w:lang w:eastAsia="he-IL"/>
        </w:rPr>
      </w:pPr>
      <w:bookmarkStart w:id="4444" w:name="_ETM_Q1_870395"/>
      <w:bookmarkStart w:id="4445" w:name="_ETM_Q1_870435"/>
      <w:bookmarkEnd w:id="4444"/>
      <w:bookmarkEnd w:id="4445"/>
    </w:p>
    <w:p w14:paraId="7812B1F1" w14:textId="1B9F9B6E" w:rsidR="00974A52" w:rsidRDefault="00974A52" w:rsidP="00974A52">
      <w:pPr>
        <w:rPr>
          <w:rtl/>
          <w:lang w:eastAsia="he-IL"/>
        </w:rPr>
      </w:pPr>
      <w:bookmarkStart w:id="4446" w:name="_ETM_Q1_870532"/>
      <w:bookmarkStart w:id="4447" w:name="_ETM_Q1_870564"/>
      <w:bookmarkEnd w:id="4446"/>
      <w:bookmarkEnd w:id="4447"/>
      <w:r>
        <w:rPr>
          <w:rFonts w:hint="cs"/>
          <w:rtl/>
          <w:lang w:eastAsia="he-IL"/>
        </w:rPr>
        <w:t xml:space="preserve">סעיף 8. תיקון לסעיף 130(א) </w:t>
      </w:r>
      <w:bookmarkStart w:id="4448" w:name="_ETM_Q1_873038"/>
      <w:bookmarkEnd w:id="4448"/>
      <w:r>
        <w:rPr>
          <w:rFonts w:hint="cs"/>
          <w:rtl/>
          <w:lang w:eastAsia="he-IL"/>
        </w:rPr>
        <w:t xml:space="preserve">שהקראנו קודם וגם הוא טעון </w:t>
      </w:r>
      <w:proofErr w:type="spellStart"/>
      <w:r>
        <w:rPr>
          <w:rFonts w:hint="cs"/>
          <w:rtl/>
          <w:lang w:eastAsia="he-IL"/>
        </w:rPr>
        <w:t>רוויזיה</w:t>
      </w:r>
      <w:proofErr w:type="spellEnd"/>
      <w:r>
        <w:rPr>
          <w:rFonts w:hint="cs"/>
          <w:rtl/>
          <w:lang w:eastAsia="he-IL"/>
        </w:rPr>
        <w:t>. ז</w:t>
      </w:r>
      <w:bookmarkStart w:id="4449" w:name="_ETM_Q1_877012"/>
      <w:bookmarkEnd w:id="4449"/>
      <w:r>
        <w:rPr>
          <w:rFonts w:hint="cs"/>
          <w:rtl/>
          <w:lang w:eastAsia="he-IL"/>
        </w:rPr>
        <w:t>את ההסמכה של השר לקבוע חובת ניהול מערכת בקרה עצמית גם לגבי מזון ארוז מראש.</w:t>
      </w:r>
    </w:p>
    <w:p w14:paraId="0ED7839C" w14:textId="77777777" w:rsidR="002B1CC3" w:rsidRDefault="002B1CC3" w:rsidP="00974A52">
      <w:pPr>
        <w:rPr>
          <w:rtl/>
          <w:lang w:eastAsia="he-IL"/>
        </w:rPr>
      </w:pPr>
      <w:bookmarkStart w:id="4450" w:name="_ETM_Q1_888300"/>
      <w:bookmarkEnd w:id="4450"/>
    </w:p>
    <w:p w14:paraId="533D9507" w14:textId="201348E6" w:rsidR="002B1CC3" w:rsidRDefault="002B1CC3" w:rsidP="002B1CC3">
      <w:pPr>
        <w:pStyle w:val="af9"/>
        <w:keepNext/>
        <w:rPr>
          <w:rtl/>
          <w:lang w:eastAsia="he-IL"/>
        </w:rPr>
      </w:pPr>
      <w:bookmarkStart w:id="4451" w:name="ET_guest_פנינה_אורן_שני_דור_769"/>
      <w:r w:rsidRPr="002B1CC3">
        <w:rPr>
          <w:rStyle w:val="TagStyle"/>
          <w:rtl/>
        </w:rPr>
        <w:t xml:space="preserve"> &lt;&lt; אורח &gt;&gt; </w:t>
      </w:r>
      <w:r>
        <w:rPr>
          <w:rtl/>
          <w:lang w:eastAsia="he-IL"/>
        </w:rPr>
        <w:t>פנינה אורן שני דור:</w:t>
      </w:r>
      <w:r w:rsidRPr="002B1CC3">
        <w:rPr>
          <w:rStyle w:val="TagStyle"/>
          <w:rtl/>
        </w:rPr>
        <w:t xml:space="preserve"> &lt;&lt; אורח &gt;&gt;</w:t>
      </w:r>
      <w:r w:rsidR="00D3687A">
        <w:rPr>
          <w:rtl/>
          <w:lang w:eastAsia="he-IL"/>
        </w:rPr>
        <w:t xml:space="preserve"> </w:t>
      </w:r>
      <w:bookmarkEnd w:id="4451"/>
    </w:p>
    <w:p w14:paraId="26F5CAD7" w14:textId="77777777" w:rsidR="002B1CC3" w:rsidRDefault="002B1CC3" w:rsidP="002B1CC3">
      <w:pPr>
        <w:pStyle w:val="KeepWithNext"/>
        <w:rPr>
          <w:rtl/>
          <w:lang w:eastAsia="he-IL"/>
        </w:rPr>
      </w:pPr>
    </w:p>
    <w:p w14:paraId="69124EB0" w14:textId="28A6A7EE" w:rsidR="002B1CC3" w:rsidRDefault="002B1CC3" w:rsidP="002B1CC3">
      <w:pPr>
        <w:rPr>
          <w:rtl/>
          <w:lang w:eastAsia="he-IL"/>
        </w:rPr>
      </w:pPr>
      <w:bookmarkStart w:id="4452" w:name="_ETM_Q1_888536"/>
      <w:bookmarkStart w:id="4453" w:name="_ETM_Q1_888573"/>
      <w:bookmarkEnd w:id="4452"/>
      <w:bookmarkEnd w:id="4453"/>
      <w:r>
        <w:rPr>
          <w:rFonts w:hint="cs"/>
          <w:rtl/>
          <w:lang w:eastAsia="he-IL"/>
        </w:rPr>
        <w:t xml:space="preserve">איפה יבוא התיקון, ב-130 או </w:t>
      </w:r>
      <w:bookmarkStart w:id="4454" w:name="_ETM_Q1_893097"/>
      <w:bookmarkEnd w:id="4454"/>
      <w:r>
        <w:rPr>
          <w:rFonts w:hint="cs"/>
          <w:rtl/>
          <w:lang w:eastAsia="he-IL"/>
        </w:rPr>
        <w:t>ב-130(א)?</w:t>
      </w:r>
    </w:p>
    <w:p w14:paraId="57ECC08E" w14:textId="77777777" w:rsidR="002B1CC3" w:rsidRDefault="002B1CC3" w:rsidP="002B1CC3">
      <w:pPr>
        <w:rPr>
          <w:rtl/>
          <w:lang w:eastAsia="he-IL"/>
        </w:rPr>
      </w:pPr>
      <w:bookmarkStart w:id="4455" w:name="_ETM_Q1_893630"/>
      <w:bookmarkStart w:id="4456" w:name="_ETM_Q1_893667"/>
      <w:bookmarkStart w:id="4457" w:name="_ETM_Q1_893463"/>
      <w:bookmarkEnd w:id="4455"/>
      <w:bookmarkEnd w:id="4456"/>
      <w:bookmarkEnd w:id="4457"/>
    </w:p>
    <w:p w14:paraId="1B42564E" w14:textId="1F56E626" w:rsidR="002B1CC3" w:rsidRDefault="002B1CC3" w:rsidP="002B1CC3">
      <w:pPr>
        <w:pStyle w:val="a4"/>
        <w:keepNext/>
        <w:rPr>
          <w:rtl/>
        </w:rPr>
      </w:pPr>
      <w:bookmarkStart w:id="4458" w:name="ET_speaker_נעה_בן_שבת_770"/>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458"/>
    </w:p>
    <w:p w14:paraId="2C36C435" w14:textId="77777777" w:rsidR="002B1CC3" w:rsidRDefault="002B1CC3" w:rsidP="002B1CC3">
      <w:pPr>
        <w:pStyle w:val="KeepWithNext"/>
        <w:rPr>
          <w:rtl/>
          <w:lang w:eastAsia="he-IL"/>
        </w:rPr>
      </w:pPr>
    </w:p>
    <w:p w14:paraId="6931F05D" w14:textId="23BEFE26" w:rsidR="002B1CC3" w:rsidRDefault="002B1CC3" w:rsidP="002B1CC3">
      <w:pPr>
        <w:rPr>
          <w:rtl/>
          <w:lang w:eastAsia="he-IL"/>
        </w:rPr>
      </w:pPr>
      <w:bookmarkStart w:id="4459" w:name="_ETM_Q1_893690"/>
      <w:bookmarkStart w:id="4460" w:name="_ETM_Q1_893721"/>
      <w:bookmarkEnd w:id="4459"/>
      <w:bookmarkEnd w:id="4460"/>
      <w:r>
        <w:rPr>
          <w:rFonts w:hint="cs"/>
          <w:rtl/>
          <w:lang w:eastAsia="he-IL"/>
        </w:rPr>
        <w:t>ב-130(א).</w:t>
      </w:r>
    </w:p>
    <w:p w14:paraId="20B24019" w14:textId="77777777" w:rsidR="002B1CC3" w:rsidRDefault="002B1CC3" w:rsidP="002B1CC3">
      <w:pPr>
        <w:rPr>
          <w:rtl/>
          <w:lang w:eastAsia="he-IL"/>
        </w:rPr>
      </w:pPr>
      <w:bookmarkStart w:id="4461" w:name="_ETM_Q1_925203"/>
      <w:bookmarkStart w:id="4462" w:name="_ETM_Q1_925233"/>
      <w:bookmarkEnd w:id="4461"/>
      <w:bookmarkEnd w:id="4462"/>
    </w:p>
    <w:p w14:paraId="674FDD34" w14:textId="71D6FF90" w:rsidR="002B1CC3" w:rsidRDefault="002B1CC3" w:rsidP="002B1CC3">
      <w:pPr>
        <w:rPr>
          <w:rtl/>
          <w:lang w:eastAsia="he-IL"/>
        </w:rPr>
      </w:pPr>
      <w:bookmarkStart w:id="4463" w:name="_ETM_Q1_925315"/>
      <w:bookmarkStart w:id="4464" w:name="_ETM_Q1_925347"/>
      <w:bookmarkEnd w:id="4463"/>
      <w:bookmarkEnd w:id="4464"/>
      <w:r>
        <w:rPr>
          <w:rFonts w:hint="cs"/>
          <w:rtl/>
          <w:lang w:eastAsia="he-IL"/>
        </w:rPr>
        <w:t xml:space="preserve">אנחנו מדברים על </w:t>
      </w:r>
      <w:proofErr w:type="spellStart"/>
      <w:r>
        <w:rPr>
          <w:rFonts w:hint="cs"/>
          <w:rtl/>
          <w:lang w:eastAsia="he-IL"/>
        </w:rPr>
        <w:t>רוויזיה</w:t>
      </w:r>
      <w:proofErr w:type="spellEnd"/>
      <w:r>
        <w:rPr>
          <w:rFonts w:hint="cs"/>
          <w:rtl/>
          <w:lang w:eastAsia="he-IL"/>
        </w:rPr>
        <w:t xml:space="preserve"> וההליך הוא</w:t>
      </w:r>
      <w:r w:rsidR="00DB293F">
        <w:rPr>
          <w:rFonts w:hint="cs"/>
          <w:rtl/>
          <w:lang w:eastAsia="he-IL"/>
        </w:rPr>
        <w:t xml:space="preserve"> </w:t>
      </w:r>
      <w:r>
        <w:rPr>
          <w:rFonts w:hint="cs"/>
          <w:rtl/>
          <w:lang w:eastAsia="he-IL"/>
        </w:rPr>
        <w:t xml:space="preserve">כזה שיש </w:t>
      </w:r>
      <w:bookmarkStart w:id="4465" w:name="_ETM_Q1_924451"/>
      <w:bookmarkEnd w:id="4465"/>
      <w:r>
        <w:rPr>
          <w:rFonts w:hint="cs"/>
          <w:rtl/>
          <w:lang w:eastAsia="he-IL"/>
        </w:rPr>
        <w:t>הצבעה</w:t>
      </w:r>
      <w:r w:rsidR="00DB293F">
        <w:rPr>
          <w:rFonts w:hint="cs"/>
          <w:rtl/>
          <w:lang w:eastAsia="he-IL"/>
        </w:rPr>
        <w:t xml:space="preserve"> </w:t>
      </w:r>
      <w:r>
        <w:rPr>
          <w:rFonts w:hint="cs"/>
          <w:rtl/>
          <w:lang w:eastAsia="he-IL"/>
        </w:rPr>
        <w:t xml:space="preserve">ואם רוצים דיון מחדש, כל התיקונים שאני קוראת </w:t>
      </w:r>
      <w:bookmarkStart w:id="4466" w:name="_ETM_Q1_928005"/>
      <w:bookmarkEnd w:id="4466"/>
      <w:r>
        <w:rPr>
          <w:rFonts w:hint="cs"/>
          <w:rtl/>
          <w:lang w:eastAsia="he-IL"/>
        </w:rPr>
        <w:t xml:space="preserve">עכשיו הם תיקונים שיתאפשרו רק אם הוועדה תחליט לפתוח דיון </w:t>
      </w:r>
      <w:bookmarkStart w:id="4467" w:name="_ETM_Q1_932574"/>
      <w:bookmarkEnd w:id="4467"/>
      <w:r>
        <w:rPr>
          <w:rFonts w:hint="cs"/>
          <w:rtl/>
          <w:lang w:eastAsia="he-IL"/>
        </w:rPr>
        <w:t xml:space="preserve">מחדש ולקיים אותם. </w:t>
      </w:r>
    </w:p>
    <w:p w14:paraId="5B0502A8" w14:textId="77777777" w:rsidR="002B1CC3" w:rsidRDefault="002B1CC3" w:rsidP="002B1CC3">
      <w:pPr>
        <w:rPr>
          <w:rtl/>
          <w:lang w:eastAsia="he-IL"/>
        </w:rPr>
      </w:pPr>
    </w:p>
    <w:p w14:paraId="442E3DFA" w14:textId="33F65004" w:rsidR="002B1CC3" w:rsidRDefault="002B1CC3" w:rsidP="002B1CC3">
      <w:pPr>
        <w:rPr>
          <w:rtl/>
          <w:lang w:eastAsia="he-IL"/>
        </w:rPr>
      </w:pPr>
      <w:r>
        <w:rPr>
          <w:rFonts w:hint="cs"/>
          <w:rtl/>
          <w:lang w:eastAsia="he-IL"/>
        </w:rPr>
        <w:t>בעמוד 18, סעיף 318, הדיווח על היערכות ליישום חובת סימון אלרגנים בהסעדה ובבתי אוכל.</w:t>
      </w:r>
    </w:p>
    <w:p w14:paraId="04093204" w14:textId="77777777" w:rsidR="002B1CC3" w:rsidRDefault="002B1CC3" w:rsidP="002B1CC3">
      <w:pPr>
        <w:rPr>
          <w:rtl/>
          <w:lang w:eastAsia="he-IL"/>
        </w:rPr>
      </w:pPr>
      <w:bookmarkStart w:id="4468" w:name="_ETM_Q1_949863"/>
      <w:bookmarkStart w:id="4469" w:name="_ETM_Q1_949905"/>
      <w:bookmarkStart w:id="4470" w:name="_ETM_Q1_950814"/>
      <w:bookmarkEnd w:id="4468"/>
      <w:bookmarkEnd w:id="4469"/>
      <w:bookmarkEnd w:id="4470"/>
    </w:p>
    <w:p w14:paraId="2D5AE405" w14:textId="0B8A4347" w:rsidR="002B1CC3" w:rsidRDefault="002B1CC3" w:rsidP="002B1CC3">
      <w:pPr>
        <w:pStyle w:val="af6"/>
        <w:keepNext/>
        <w:rPr>
          <w:rtl/>
        </w:rPr>
      </w:pPr>
      <w:bookmarkStart w:id="4471" w:name="ET_yor_6447_772"/>
      <w:r w:rsidRPr="002B1CC3">
        <w:rPr>
          <w:rStyle w:val="TagStyle"/>
          <w:rtl/>
        </w:rPr>
        <w:t xml:space="preserve"> &lt;&lt; יור &gt;&gt; </w:t>
      </w:r>
      <w:r>
        <w:rPr>
          <w:rtl/>
        </w:rPr>
        <w:t xml:space="preserve">היו"ר יונתן </w:t>
      </w:r>
      <w:proofErr w:type="spellStart"/>
      <w:r>
        <w:rPr>
          <w:rtl/>
        </w:rPr>
        <w:t>מישרקי</w:t>
      </w:r>
      <w:proofErr w:type="spellEnd"/>
      <w:r>
        <w:rPr>
          <w:rtl/>
        </w:rPr>
        <w:t>:</w:t>
      </w:r>
      <w:r w:rsidRPr="002B1CC3">
        <w:rPr>
          <w:rStyle w:val="TagStyle"/>
          <w:rtl/>
        </w:rPr>
        <w:t xml:space="preserve"> &lt;&lt; יור &gt;&gt;</w:t>
      </w:r>
      <w:r w:rsidR="00D3687A">
        <w:rPr>
          <w:rtl/>
        </w:rPr>
        <w:t xml:space="preserve"> </w:t>
      </w:r>
      <w:bookmarkEnd w:id="4471"/>
    </w:p>
    <w:p w14:paraId="7083E531" w14:textId="77777777" w:rsidR="002B1CC3" w:rsidRDefault="002B1CC3" w:rsidP="002B1CC3">
      <w:pPr>
        <w:pStyle w:val="KeepWithNext"/>
        <w:rPr>
          <w:rtl/>
          <w:lang w:eastAsia="he-IL"/>
        </w:rPr>
      </w:pPr>
    </w:p>
    <w:p w14:paraId="0EC71A25" w14:textId="60DFC73D" w:rsidR="002B1CC3" w:rsidRDefault="002B1CC3" w:rsidP="002B1CC3">
      <w:pPr>
        <w:rPr>
          <w:rtl/>
          <w:lang w:eastAsia="he-IL"/>
        </w:rPr>
      </w:pPr>
      <w:bookmarkStart w:id="4472" w:name="_ETM_Q1_951071"/>
      <w:bookmarkStart w:id="4473" w:name="_ETM_Q1_951098"/>
      <w:bookmarkEnd w:id="4472"/>
      <w:bookmarkEnd w:id="4473"/>
      <w:r>
        <w:rPr>
          <w:rFonts w:hint="cs"/>
          <w:rtl/>
          <w:lang w:eastAsia="he-IL"/>
        </w:rPr>
        <w:t xml:space="preserve">לדעתי זה היה לפני </w:t>
      </w:r>
      <w:bookmarkStart w:id="4474" w:name="_ETM_Q1_951703"/>
      <w:bookmarkEnd w:id="4474"/>
      <w:r>
        <w:rPr>
          <w:rFonts w:hint="cs"/>
          <w:rtl/>
          <w:lang w:eastAsia="he-IL"/>
        </w:rPr>
        <w:t>ההקראה.</w:t>
      </w:r>
    </w:p>
    <w:p w14:paraId="64E1B10D" w14:textId="77777777" w:rsidR="002B1CC3" w:rsidRDefault="002B1CC3" w:rsidP="002B1CC3">
      <w:pPr>
        <w:rPr>
          <w:rtl/>
          <w:lang w:eastAsia="he-IL"/>
        </w:rPr>
      </w:pPr>
      <w:bookmarkStart w:id="4475" w:name="_ETM_Q1_953391"/>
      <w:bookmarkStart w:id="4476" w:name="_ETM_Q1_953425"/>
      <w:bookmarkEnd w:id="4475"/>
      <w:bookmarkEnd w:id="4476"/>
    </w:p>
    <w:p w14:paraId="08745AEA" w14:textId="0839AD7C" w:rsidR="002B1CC3" w:rsidRDefault="002B1CC3" w:rsidP="002B1CC3">
      <w:pPr>
        <w:pStyle w:val="a4"/>
        <w:keepNext/>
        <w:rPr>
          <w:rtl/>
        </w:rPr>
      </w:pPr>
      <w:bookmarkStart w:id="4477" w:name="ET_speaker_נעה_בן_שבת_773"/>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477"/>
    </w:p>
    <w:p w14:paraId="2CD1B06C" w14:textId="77777777" w:rsidR="002B1CC3" w:rsidRDefault="002B1CC3" w:rsidP="002B1CC3">
      <w:pPr>
        <w:pStyle w:val="KeepWithNext"/>
        <w:rPr>
          <w:rtl/>
          <w:lang w:eastAsia="he-IL"/>
        </w:rPr>
      </w:pPr>
    </w:p>
    <w:p w14:paraId="0FB150E0" w14:textId="6B54B35C" w:rsidR="002B1CC3" w:rsidRDefault="002B1CC3" w:rsidP="002B1CC3">
      <w:pPr>
        <w:rPr>
          <w:rtl/>
          <w:lang w:eastAsia="he-IL"/>
        </w:rPr>
      </w:pPr>
      <w:bookmarkStart w:id="4478" w:name="_ETM_Q1_954357"/>
      <w:bookmarkStart w:id="4479" w:name="_ETM_Q1_954386"/>
      <w:bookmarkEnd w:id="4478"/>
      <w:bookmarkEnd w:id="4479"/>
      <w:r>
        <w:rPr>
          <w:rFonts w:hint="cs"/>
          <w:rtl/>
          <w:lang w:eastAsia="he-IL"/>
        </w:rPr>
        <w:t>ליתר ביטחון, אני רוצה להכניס את זה.</w:t>
      </w:r>
    </w:p>
    <w:p w14:paraId="21D047E7" w14:textId="77777777" w:rsidR="002B1CC3" w:rsidRDefault="002B1CC3" w:rsidP="002B1CC3">
      <w:pPr>
        <w:rPr>
          <w:rtl/>
          <w:lang w:eastAsia="he-IL"/>
        </w:rPr>
      </w:pPr>
      <w:bookmarkStart w:id="4480" w:name="_ETM_Q1_956785"/>
      <w:bookmarkStart w:id="4481" w:name="_ETM_Q1_956819"/>
      <w:bookmarkStart w:id="4482" w:name="_ETM_Q1_957713"/>
      <w:bookmarkEnd w:id="4480"/>
      <w:bookmarkEnd w:id="4481"/>
      <w:bookmarkEnd w:id="4482"/>
    </w:p>
    <w:p w14:paraId="4F139485" w14:textId="3888D3D5" w:rsidR="002B1CC3" w:rsidRDefault="002B1CC3" w:rsidP="002B1CC3">
      <w:pPr>
        <w:pStyle w:val="af6"/>
        <w:keepNext/>
        <w:rPr>
          <w:rtl/>
        </w:rPr>
      </w:pPr>
      <w:bookmarkStart w:id="4483" w:name="ET_yor_6447_774"/>
      <w:r w:rsidRPr="002B1CC3">
        <w:rPr>
          <w:rStyle w:val="TagStyle"/>
          <w:rtl/>
        </w:rPr>
        <w:t xml:space="preserve"> &lt;&lt; יור &gt;&gt; </w:t>
      </w:r>
      <w:r>
        <w:rPr>
          <w:rtl/>
        </w:rPr>
        <w:t xml:space="preserve">היו"ר יונתן </w:t>
      </w:r>
      <w:proofErr w:type="spellStart"/>
      <w:r>
        <w:rPr>
          <w:rtl/>
        </w:rPr>
        <w:t>מישרקי</w:t>
      </w:r>
      <w:proofErr w:type="spellEnd"/>
      <w:r>
        <w:rPr>
          <w:rtl/>
        </w:rPr>
        <w:t>:</w:t>
      </w:r>
      <w:r w:rsidRPr="002B1CC3">
        <w:rPr>
          <w:rStyle w:val="TagStyle"/>
          <w:rtl/>
        </w:rPr>
        <w:t xml:space="preserve"> &lt;&lt; יור &gt;&gt;</w:t>
      </w:r>
      <w:r w:rsidR="00D3687A">
        <w:rPr>
          <w:rtl/>
        </w:rPr>
        <w:t xml:space="preserve"> </w:t>
      </w:r>
      <w:bookmarkEnd w:id="4483"/>
    </w:p>
    <w:p w14:paraId="15D583B7" w14:textId="77777777" w:rsidR="002B1CC3" w:rsidRDefault="002B1CC3" w:rsidP="002B1CC3">
      <w:pPr>
        <w:pStyle w:val="KeepWithNext"/>
        <w:rPr>
          <w:rtl/>
          <w:lang w:eastAsia="he-IL"/>
        </w:rPr>
      </w:pPr>
    </w:p>
    <w:p w14:paraId="10C81871" w14:textId="21AB11C2" w:rsidR="002B1CC3" w:rsidRDefault="002B1CC3" w:rsidP="002B1CC3">
      <w:pPr>
        <w:rPr>
          <w:rtl/>
          <w:lang w:eastAsia="he-IL"/>
        </w:rPr>
      </w:pPr>
      <w:bookmarkStart w:id="4484" w:name="_ETM_Q1_957945"/>
      <w:bookmarkStart w:id="4485" w:name="_ETM_Q1_957975"/>
      <w:bookmarkEnd w:id="4484"/>
      <w:bookmarkEnd w:id="4485"/>
      <w:r>
        <w:rPr>
          <w:rFonts w:hint="cs"/>
          <w:rtl/>
          <w:lang w:eastAsia="he-IL"/>
        </w:rPr>
        <w:t xml:space="preserve">בסדר. זה יהיה מספר </w:t>
      </w:r>
      <w:bookmarkStart w:id="4486" w:name="_ETM_Q1_961674"/>
      <w:bookmarkEnd w:id="4486"/>
      <w:r>
        <w:rPr>
          <w:rFonts w:hint="cs"/>
          <w:rtl/>
          <w:lang w:eastAsia="he-IL"/>
        </w:rPr>
        <w:t>9.</w:t>
      </w:r>
    </w:p>
    <w:p w14:paraId="21915148" w14:textId="77777777" w:rsidR="002B1CC3" w:rsidRDefault="002B1CC3" w:rsidP="002B1CC3">
      <w:pPr>
        <w:rPr>
          <w:rtl/>
          <w:lang w:eastAsia="he-IL"/>
        </w:rPr>
      </w:pPr>
      <w:bookmarkStart w:id="4487" w:name="_ETM_Q1_962833"/>
      <w:bookmarkStart w:id="4488" w:name="_ETM_Q1_962867"/>
      <w:bookmarkEnd w:id="4487"/>
      <w:bookmarkEnd w:id="4488"/>
    </w:p>
    <w:p w14:paraId="050C78E7" w14:textId="745B2B8C" w:rsidR="002B1CC3" w:rsidRDefault="002B1CC3" w:rsidP="002B1CC3">
      <w:pPr>
        <w:pStyle w:val="a4"/>
        <w:keepNext/>
        <w:rPr>
          <w:rtl/>
        </w:rPr>
      </w:pPr>
      <w:bookmarkStart w:id="4489" w:name="ET_speaker_נעה_בן_שבת_775"/>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489"/>
    </w:p>
    <w:p w14:paraId="597F43A5" w14:textId="77777777" w:rsidR="002B1CC3" w:rsidRDefault="002B1CC3" w:rsidP="002B1CC3">
      <w:pPr>
        <w:pStyle w:val="KeepWithNext"/>
        <w:rPr>
          <w:rtl/>
          <w:lang w:eastAsia="he-IL"/>
        </w:rPr>
      </w:pPr>
    </w:p>
    <w:p w14:paraId="4663FA05" w14:textId="7A3C030E" w:rsidR="002B1CC3" w:rsidRDefault="002B1CC3" w:rsidP="002B1CC3">
      <w:pPr>
        <w:rPr>
          <w:rtl/>
          <w:lang w:eastAsia="he-IL"/>
        </w:rPr>
      </w:pPr>
      <w:bookmarkStart w:id="4490" w:name="_ETM_Q1_964011"/>
      <w:bookmarkStart w:id="4491" w:name="_ETM_Q1_964047"/>
      <w:bookmarkEnd w:id="4490"/>
      <w:bookmarkEnd w:id="4491"/>
      <w:r>
        <w:rPr>
          <w:rFonts w:hint="cs"/>
          <w:rtl/>
          <w:lang w:eastAsia="he-IL"/>
        </w:rPr>
        <w:t>סעיף 321. יש לנו כאן רצף של תיקונים.</w:t>
      </w:r>
    </w:p>
    <w:p w14:paraId="7B8AF036" w14:textId="77777777" w:rsidR="002B1CC3" w:rsidRDefault="002B1CC3" w:rsidP="002B1CC3">
      <w:pPr>
        <w:rPr>
          <w:rtl/>
          <w:lang w:eastAsia="he-IL"/>
        </w:rPr>
      </w:pPr>
      <w:bookmarkStart w:id="4492" w:name="_ETM_Q1_973947"/>
      <w:bookmarkStart w:id="4493" w:name="_ETM_Q1_973984"/>
      <w:bookmarkEnd w:id="4492"/>
      <w:bookmarkEnd w:id="4493"/>
    </w:p>
    <w:p w14:paraId="36AB7348" w14:textId="3EC9C2E8" w:rsidR="002B1CC3" w:rsidRDefault="002B1CC3" w:rsidP="002B1CC3">
      <w:pPr>
        <w:pStyle w:val="af6"/>
        <w:keepNext/>
        <w:rPr>
          <w:rtl/>
        </w:rPr>
      </w:pPr>
      <w:bookmarkStart w:id="4494" w:name="ET_yor_6447_776"/>
      <w:r w:rsidRPr="002B1CC3">
        <w:rPr>
          <w:rStyle w:val="TagStyle"/>
          <w:rtl/>
        </w:rPr>
        <w:t xml:space="preserve"> &lt;&lt; יור &gt;&gt; </w:t>
      </w:r>
      <w:r>
        <w:rPr>
          <w:rtl/>
        </w:rPr>
        <w:t xml:space="preserve">היו"ר יונתן </w:t>
      </w:r>
      <w:proofErr w:type="spellStart"/>
      <w:r>
        <w:rPr>
          <w:rtl/>
        </w:rPr>
        <w:t>מישרקי</w:t>
      </w:r>
      <w:proofErr w:type="spellEnd"/>
      <w:r>
        <w:rPr>
          <w:rtl/>
        </w:rPr>
        <w:t>:</w:t>
      </w:r>
      <w:r w:rsidRPr="002B1CC3">
        <w:rPr>
          <w:rStyle w:val="TagStyle"/>
          <w:rtl/>
        </w:rPr>
        <w:t xml:space="preserve"> &lt;&lt; יור &gt;&gt;</w:t>
      </w:r>
      <w:r w:rsidR="00D3687A">
        <w:rPr>
          <w:rtl/>
        </w:rPr>
        <w:t xml:space="preserve"> </w:t>
      </w:r>
      <w:bookmarkEnd w:id="4494"/>
    </w:p>
    <w:p w14:paraId="085D04F2" w14:textId="77777777" w:rsidR="002B1CC3" w:rsidRDefault="002B1CC3" w:rsidP="002B1CC3">
      <w:pPr>
        <w:pStyle w:val="KeepWithNext"/>
        <w:rPr>
          <w:rtl/>
          <w:lang w:eastAsia="he-IL"/>
        </w:rPr>
      </w:pPr>
    </w:p>
    <w:p w14:paraId="13410A79" w14:textId="45D072D4" w:rsidR="002B1CC3" w:rsidRDefault="002B1CC3" w:rsidP="002B1CC3">
      <w:pPr>
        <w:rPr>
          <w:rtl/>
          <w:lang w:eastAsia="he-IL"/>
        </w:rPr>
      </w:pPr>
      <w:r>
        <w:rPr>
          <w:rFonts w:hint="cs"/>
          <w:rtl/>
          <w:lang w:eastAsia="he-IL"/>
        </w:rPr>
        <w:t xml:space="preserve">לא </w:t>
      </w:r>
      <w:bookmarkStart w:id="4495" w:name="_ETM_Q1_974223"/>
      <w:bookmarkEnd w:id="4495"/>
      <w:r>
        <w:rPr>
          <w:rFonts w:hint="cs"/>
          <w:rtl/>
          <w:lang w:eastAsia="he-IL"/>
        </w:rPr>
        <w:t>הצבענו על זה.</w:t>
      </w:r>
    </w:p>
    <w:p w14:paraId="394C8638" w14:textId="77777777" w:rsidR="002B1CC3" w:rsidRDefault="002B1CC3" w:rsidP="002B1CC3">
      <w:pPr>
        <w:rPr>
          <w:rtl/>
          <w:lang w:eastAsia="he-IL"/>
        </w:rPr>
      </w:pPr>
      <w:bookmarkStart w:id="4496" w:name="_ETM_Q1_975951"/>
      <w:bookmarkStart w:id="4497" w:name="_ETM_Q1_975986"/>
      <w:bookmarkStart w:id="4498" w:name="_ETM_Q1_975634"/>
      <w:bookmarkEnd w:id="4496"/>
      <w:bookmarkEnd w:id="4497"/>
      <w:bookmarkEnd w:id="4498"/>
    </w:p>
    <w:p w14:paraId="0F4795A5" w14:textId="0CBFC011" w:rsidR="002B1CC3" w:rsidRDefault="002B1CC3" w:rsidP="002B1CC3">
      <w:pPr>
        <w:pStyle w:val="a4"/>
        <w:keepNext/>
        <w:rPr>
          <w:rtl/>
        </w:rPr>
      </w:pPr>
      <w:bookmarkStart w:id="4499" w:name="ET_speaker_נעה_בן_שבת_777"/>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499"/>
    </w:p>
    <w:p w14:paraId="055A7115" w14:textId="77777777" w:rsidR="002B1CC3" w:rsidRDefault="002B1CC3" w:rsidP="002B1CC3">
      <w:pPr>
        <w:pStyle w:val="KeepWithNext"/>
        <w:rPr>
          <w:rtl/>
          <w:lang w:eastAsia="he-IL"/>
        </w:rPr>
      </w:pPr>
    </w:p>
    <w:p w14:paraId="154CD664" w14:textId="10E0DD5A" w:rsidR="002B1CC3" w:rsidRDefault="002B1CC3" w:rsidP="002B1CC3">
      <w:pPr>
        <w:rPr>
          <w:rtl/>
          <w:lang w:eastAsia="he-IL"/>
        </w:rPr>
      </w:pPr>
      <w:r>
        <w:rPr>
          <w:rFonts w:hint="cs"/>
          <w:rtl/>
          <w:lang w:eastAsia="he-IL"/>
        </w:rPr>
        <w:t>ע</w:t>
      </w:r>
      <w:bookmarkStart w:id="4500" w:name="_ETM_Q1_975879"/>
      <w:bookmarkStart w:id="4501" w:name="_ETM_Q1_975902"/>
      <w:bookmarkEnd w:id="4500"/>
      <w:bookmarkEnd w:id="4501"/>
      <w:r>
        <w:rPr>
          <w:rFonts w:hint="cs"/>
          <w:rtl/>
          <w:lang w:eastAsia="he-IL"/>
        </w:rPr>
        <w:t>ל 321 הצבענו. לא על 321(א).</w:t>
      </w:r>
    </w:p>
    <w:p w14:paraId="0AEC09FC" w14:textId="77777777" w:rsidR="002B1CC3" w:rsidRDefault="002B1CC3" w:rsidP="002B1CC3">
      <w:pPr>
        <w:rPr>
          <w:rtl/>
          <w:lang w:eastAsia="he-IL"/>
        </w:rPr>
      </w:pPr>
      <w:bookmarkStart w:id="4502" w:name="_ETM_Q1_980085"/>
      <w:bookmarkStart w:id="4503" w:name="_ETM_Q1_980122"/>
      <w:bookmarkEnd w:id="4502"/>
      <w:bookmarkEnd w:id="4503"/>
    </w:p>
    <w:p w14:paraId="056156BD" w14:textId="56EF9ED8" w:rsidR="002B1CC3" w:rsidRDefault="002B1CC3" w:rsidP="002B1CC3">
      <w:pPr>
        <w:rPr>
          <w:rtl/>
          <w:lang w:eastAsia="he-IL"/>
        </w:rPr>
      </w:pPr>
      <w:bookmarkStart w:id="4504" w:name="_ETM_Q1_980196"/>
      <w:bookmarkStart w:id="4505" w:name="_ETM_Q1_980229"/>
      <w:bookmarkEnd w:id="4504"/>
      <w:bookmarkEnd w:id="4505"/>
      <w:r>
        <w:rPr>
          <w:rFonts w:hint="cs"/>
          <w:rtl/>
          <w:lang w:eastAsia="he-IL"/>
        </w:rPr>
        <w:t>25.</w:t>
      </w:r>
      <w:r>
        <w:rPr>
          <w:rtl/>
          <w:lang w:eastAsia="he-IL"/>
        </w:rPr>
        <w:tab/>
      </w:r>
      <w:r>
        <w:rPr>
          <w:rFonts w:hint="cs"/>
          <w:rtl/>
          <w:lang w:eastAsia="he-IL"/>
        </w:rPr>
        <w:t>תיקון סעיף 321.</w:t>
      </w:r>
    </w:p>
    <w:p w14:paraId="3997A752" w14:textId="77777777" w:rsidR="002B1CC3" w:rsidRDefault="002B1CC3" w:rsidP="002B1CC3">
      <w:pPr>
        <w:rPr>
          <w:rtl/>
          <w:lang w:eastAsia="he-IL"/>
        </w:rPr>
      </w:pPr>
      <w:bookmarkStart w:id="4506" w:name="_ETM_Q1_980285"/>
      <w:bookmarkStart w:id="4507" w:name="_ETM_Q1_980320"/>
      <w:bookmarkEnd w:id="4506"/>
      <w:bookmarkEnd w:id="4507"/>
    </w:p>
    <w:p w14:paraId="71F05509" w14:textId="56B379A0" w:rsidR="002B1CC3" w:rsidRDefault="002B1CC3" w:rsidP="002B1CC3">
      <w:pPr>
        <w:ind w:left="720"/>
        <w:rPr>
          <w:rtl/>
          <w:lang w:eastAsia="he-IL"/>
        </w:rPr>
      </w:pPr>
      <w:bookmarkStart w:id="4508" w:name="_ETM_Q1_980405"/>
      <w:bookmarkStart w:id="4509" w:name="_ETM_Q1_980440"/>
      <w:bookmarkEnd w:id="4508"/>
      <w:bookmarkEnd w:id="4509"/>
      <w:r>
        <w:rPr>
          <w:rFonts w:hint="cs"/>
          <w:rtl/>
          <w:lang w:eastAsia="he-IL"/>
        </w:rPr>
        <w:t xml:space="preserve">בסעיף </w:t>
      </w:r>
      <w:bookmarkStart w:id="4510" w:name="_ETM_Q1_979037"/>
      <w:bookmarkEnd w:id="4510"/>
      <w:r>
        <w:rPr>
          <w:rFonts w:hint="cs"/>
          <w:rtl/>
          <w:lang w:eastAsia="he-IL"/>
        </w:rPr>
        <w:t xml:space="preserve">321 לחוק העיקרי </w:t>
      </w:r>
      <w:r>
        <w:rPr>
          <w:rtl/>
          <w:lang w:eastAsia="he-IL"/>
        </w:rPr>
        <w:t>–</w:t>
      </w:r>
    </w:p>
    <w:p w14:paraId="4B1E4283" w14:textId="77777777" w:rsidR="002B1CC3" w:rsidRDefault="002B1CC3" w:rsidP="002B1CC3">
      <w:pPr>
        <w:ind w:left="720"/>
        <w:rPr>
          <w:rtl/>
          <w:lang w:eastAsia="he-IL"/>
        </w:rPr>
      </w:pPr>
      <w:bookmarkStart w:id="4511" w:name="_ETM_Q1_980546"/>
      <w:bookmarkStart w:id="4512" w:name="_ETM_Q1_980596"/>
      <w:bookmarkEnd w:id="4511"/>
      <w:bookmarkEnd w:id="4512"/>
    </w:p>
    <w:p w14:paraId="49D2D583" w14:textId="1C2EA6C7" w:rsidR="002B1CC3" w:rsidRDefault="002B1CC3" w:rsidP="002B1CC3">
      <w:pPr>
        <w:pStyle w:val="afe"/>
        <w:numPr>
          <w:ilvl w:val="0"/>
          <w:numId w:val="16"/>
        </w:numPr>
        <w:ind w:left="1800"/>
        <w:rPr>
          <w:lang w:eastAsia="he-IL"/>
        </w:rPr>
      </w:pPr>
      <w:bookmarkStart w:id="4513" w:name="_ETM_Q1_980666"/>
      <w:bookmarkStart w:id="4514" w:name="_ETM_Q1_980699"/>
      <w:bookmarkEnd w:id="4513"/>
      <w:bookmarkEnd w:id="4514"/>
      <w:r>
        <w:rPr>
          <w:rFonts w:hint="cs"/>
          <w:rtl/>
          <w:lang w:eastAsia="he-IL"/>
        </w:rPr>
        <w:t>בסעיף קטן (ד), אחרי "לפי חוק זה"</w:t>
      </w:r>
      <w:r>
        <w:rPr>
          <w:lang w:eastAsia="he-IL"/>
        </w:rPr>
        <w:t xml:space="preserve"> </w:t>
      </w:r>
      <w:r>
        <w:rPr>
          <w:rFonts w:hint="cs"/>
          <w:rtl/>
          <w:lang w:eastAsia="he-IL"/>
        </w:rPr>
        <w:t xml:space="preserve">יבוא "או עד שיבוטלו על ידי השר כאמור בסעיף קטן (ו1)(1)" ובמקום התאריך הנקוב בו יבוא "כ' באלול </w:t>
      </w:r>
      <w:proofErr w:type="spellStart"/>
      <w:r>
        <w:rPr>
          <w:rFonts w:hint="cs"/>
          <w:rtl/>
          <w:lang w:eastAsia="he-IL"/>
        </w:rPr>
        <w:t>התשפ"ט</w:t>
      </w:r>
      <w:proofErr w:type="spellEnd"/>
      <w:r>
        <w:rPr>
          <w:rFonts w:hint="cs"/>
          <w:rtl/>
          <w:lang w:eastAsia="he-IL"/>
        </w:rPr>
        <w:t xml:space="preserve"> (31 באוגוסט 2029).</w:t>
      </w:r>
    </w:p>
    <w:p w14:paraId="1D997B65" w14:textId="77777777" w:rsidR="002B1CC3" w:rsidRDefault="002B1CC3" w:rsidP="002B1CC3">
      <w:pPr>
        <w:rPr>
          <w:rtl/>
          <w:lang w:eastAsia="he-IL"/>
        </w:rPr>
      </w:pPr>
      <w:bookmarkStart w:id="4515" w:name="_ETM_Q1_906461"/>
      <w:bookmarkStart w:id="4516" w:name="_ETM_Q1_906493"/>
      <w:bookmarkEnd w:id="4515"/>
      <w:bookmarkEnd w:id="4516"/>
    </w:p>
    <w:p w14:paraId="3874311B" w14:textId="6EDED2BD" w:rsidR="002B1CC3" w:rsidRDefault="002B1CC3" w:rsidP="002B1CC3">
      <w:pPr>
        <w:rPr>
          <w:rtl/>
          <w:lang w:eastAsia="he-IL"/>
        </w:rPr>
      </w:pPr>
      <w:bookmarkStart w:id="4517" w:name="_ETM_Q1_997524"/>
      <w:bookmarkStart w:id="4518" w:name="_ETM_Q1_997560"/>
      <w:bookmarkEnd w:id="4517"/>
      <w:bookmarkEnd w:id="4518"/>
      <w:r>
        <w:rPr>
          <w:rFonts w:hint="cs"/>
          <w:rtl/>
          <w:lang w:eastAsia="he-IL"/>
        </w:rPr>
        <w:t>אנחנו מדברים כאן על ההנחיות</w:t>
      </w:r>
      <w:r w:rsidR="00DB293F">
        <w:rPr>
          <w:rFonts w:hint="cs"/>
          <w:rtl/>
          <w:lang w:eastAsia="he-IL"/>
        </w:rPr>
        <w:t xml:space="preserve"> </w:t>
      </w:r>
      <w:r>
        <w:rPr>
          <w:rFonts w:hint="cs"/>
          <w:rtl/>
          <w:lang w:eastAsia="he-IL"/>
        </w:rPr>
        <w:t>להוראות נוהל</w:t>
      </w:r>
      <w:bookmarkStart w:id="4519" w:name="_ETM_Q1_1000794"/>
      <w:bookmarkEnd w:id="4519"/>
      <w:r>
        <w:rPr>
          <w:rFonts w:hint="cs"/>
          <w:rtl/>
          <w:lang w:eastAsia="he-IL"/>
        </w:rPr>
        <w:t xml:space="preserve"> שהיו קיימות</w:t>
      </w:r>
      <w:r w:rsidR="00DB293F">
        <w:rPr>
          <w:rFonts w:hint="cs"/>
          <w:rtl/>
          <w:lang w:eastAsia="he-IL"/>
        </w:rPr>
        <w:t xml:space="preserve"> </w:t>
      </w:r>
      <w:r>
        <w:rPr>
          <w:rFonts w:hint="cs"/>
          <w:rtl/>
          <w:lang w:eastAsia="he-IL"/>
        </w:rPr>
        <w:t xml:space="preserve">לפני תחילת החוק והן בעצם </w:t>
      </w:r>
      <w:bookmarkStart w:id="4520" w:name="_ETM_Q1_1007578"/>
      <w:bookmarkEnd w:id="4520"/>
      <w:r>
        <w:rPr>
          <w:rFonts w:hint="cs"/>
          <w:rtl/>
          <w:lang w:eastAsia="he-IL"/>
        </w:rPr>
        <w:t xml:space="preserve">מוארכות. לא הייתה כאן אפשרות לבטל אותן ולכן מה שמאפשרים </w:t>
      </w:r>
      <w:bookmarkStart w:id="4521" w:name="_ETM_Q1_1011914"/>
      <w:bookmarkEnd w:id="4521"/>
      <w:r>
        <w:rPr>
          <w:rFonts w:hint="cs"/>
          <w:rtl/>
          <w:lang w:eastAsia="he-IL"/>
        </w:rPr>
        <w:t>כאן זה שהשר רשאי לבטל.</w:t>
      </w:r>
    </w:p>
    <w:p w14:paraId="53D6D493" w14:textId="77777777" w:rsidR="002B1CC3" w:rsidRDefault="002B1CC3" w:rsidP="002B1CC3">
      <w:pPr>
        <w:rPr>
          <w:rtl/>
          <w:lang w:eastAsia="he-IL"/>
        </w:rPr>
      </w:pPr>
    </w:p>
    <w:p w14:paraId="3F218425" w14:textId="530CB907" w:rsidR="002B1CC3" w:rsidRDefault="002B1CC3" w:rsidP="002B1CC3">
      <w:pPr>
        <w:rPr>
          <w:rtl/>
          <w:lang w:eastAsia="he-IL"/>
        </w:rPr>
      </w:pPr>
      <w:r>
        <w:rPr>
          <w:rFonts w:hint="cs"/>
          <w:rtl/>
          <w:lang w:eastAsia="he-IL"/>
        </w:rPr>
        <w:t>כמו שביקשתם,</w:t>
      </w:r>
      <w:r w:rsidR="00DB293F">
        <w:rPr>
          <w:rFonts w:hint="cs"/>
          <w:rtl/>
          <w:lang w:eastAsia="he-IL"/>
        </w:rPr>
        <w:t xml:space="preserve"> </w:t>
      </w:r>
      <w:r>
        <w:rPr>
          <w:rFonts w:hint="cs"/>
          <w:rtl/>
          <w:lang w:eastAsia="he-IL"/>
        </w:rPr>
        <w:t xml:space="preserve">לגבי סעיף קטן (ד), עדיין השר </w:t>
      </w:r>
      <w:bookmarkStart w:id="4522" w:name="_ETM_Q1_1020444"/>
      <w:bookmarkEnd w:id="4522"/>
      <w:r>
        <w:rPr>
          <w:rFonts w:hint="cs"/>
          <w:rtl/>
          <w:lang w:eastAsia="he-IL"/>
        </w:rPr>
        <w:t>יכול לדחות את המועד הזה לפי מה שכתוב באותו</w:t>
      </w:r>
      <w:bookmarkStart w:id="4523" w:name="_ETM_Q1_1025276"/>
      <w:bookmarkEnd w:id="4523"/>
      <w:r>
        <w:rPr>
          <w:rFonts w:hint="cs"/>
          <w:rtl/>
          <w:lang w:eastAsia="he-IL"/>
        </w:rPr>
        <w:t xml:space="preserve"> סעיף.</w:t>
      </w:r>
    </w:p>
    <w:p w14:paraId="03F7F28B" w14:textId="77777777" w:rsidR="002B1CC3" w:rsidRDefault="002B1CC3" w:rsidP="002B1CC3">
      <w:pPr>
        <w:rPr>
          <w:rtl/>
          <w:lang w:eastAsia="he-IL"/>
        </w:rPr>
      </w:pPr>
      <w:bookmarkStart w:id="4524" w:name="_ETM_Q1_1026101"/>
      <w:bookmarkStart w:id="4525" w:name="_ETM_Q1_1026138"/>
      <w:bookmarkStart w:id="4526" w:name="_ETM_Q1_1025838"/>
      <w:bookmarkEnd w:id="4524"/>
      <w:bookmarkEnd w:id="4525"/>
      <w:bookmarkEnd w:id="4526"/>
    </w:p>
    <w:p w14:paraId="2A95E58F" w14:textId="043DF387" w:rsidR="002B1CC3" w:rsidRDefault="002B1CC3" w:rsidP="002B1CC3">
      <w:pPr>
        <w:pStyle w:val="af9"/>
        <w:keepNext/>
        <w:rPr>
          <w:rtl/>
          <w:lang w:eastAsia="he-IL"/>
        </w:rPr>
      </w:pPr>
      <w:bookmarkStart w:id="4527" w:name="ET_guest_רוית_ארבל_778"/>
      <w:r w:rsidRPr="002B1CC3">
        <w:rPr>
          <w:rStyle w:val="TagStyle"/>
          <w:rtl/>
        </w:rPr>
        <w:t xml:space="preserve"> &lt;&lt; אורח &gt;&gt; </w:t>
      </w:r>
      <w:proofErr w:type="spellStart"/>
      <w:r>
        <w:rPr>
          <w:rtl/>
          <w:lang w:eastAsia="he-IL"/>
        </w:rPr>
        <w:t>רוית</w:t>
      </w:r>
      <w:proofErr w:type="spellEnd"/>
      <w:r>
        <w:rPr>
          <w:rtl/>
          <w:lang w:eastAsia="he-IL"/>
        </w:rPr>
        <w:t xml:space="preserve"> ארבל:</w:t>
      </w:r>
      <w:r w:rsidRPr="002B1CC3">
        <w:rPr>
          <w:rStyle w:val="TagStyle"/>
          <w:rtl/>
        </w:rPr>
        <w:t xml:space="preserve"> &lt;&lt; אורח &gt;&gt;</w:t>
      </w:r>
      <w:r w:rsidR="00D3687A">
        <w:rPr>
          <w:rtl/>
          <w:lang w:eastAsia="he-IL"/>
        </w:rPr>
        <w:t xml:space="preserve"> </w:t>
      </w:r>
      <w:bookmarkEnd w:id="4527"/>
    </w:p>
    <w:p w14:paraId="12B365B4" w14:textId="77777777" w:rsidR="002B1CC3" w:rsidRDefault="002B1CC3" w:rsidP="002B1CC3">
      <w:pPr>
        <w:pStyle w:val="KeepWithNext"/>
        <w:rPr>
          <w:rtl/>
          <w:lang w:eastAsia="he-IL"/>
        </w:rPr>
      </w:pPr>
    </w:p>
    <w:p w14:paraId="5B05F73A" w14:textId="0910DCC3" w:rsidR="002B1CC3" w:rsidRDefault="002B1CC3" w:rsidP="002B1CC3">
      <w:pPr>
        <w:rPr>
          <w:rtl/>
          <w:lang w:eastAsia="he-IL"/>
        </w:rPr>
      </w:pPr>
      <w:bookmarkStart w:id="4528" w:name="_ETM_Q1_1026087"/>
      <w:bookmarkStart w:id="4529" w:name="_ETM_Q1_1026116"/>
      <w:bookmarkEnd w:id="4528"/>
      <w:bookmarkEnd w:id="4529"/>
      <w:r>
        <w:rPr>
          <w:rFonts w:hint="cs"/>
          <w:rtl/>
          <w:lang w:eastAsia="he-IL"/>
        </w:rPr>
        <w:t>סעיף (ד) הוא הנחיות נוהל?</w:t>
      </w:r>
    </w:p>
    <w:p w14:paraId="13063F92" w14:textId="77777777" w:rsidR="002B1CC3" w:rsidRDefault="002B1CC3" w:rsidP="002B1CC3">
      <w:pPr>
        <w:rPr>
          <w:rtl/>
          <w:lang w:eastAsia="he-IL"/>
        </w:rPr>
      </w:pPr>
      <w:bookmarkStart w:id="4530" w:name="_ETM_Q1_1026868"/>
      <w:bookmarkEnd w:id="4530"/>
    </w:p>
    <w:p w14:paraId="2543DDF0" w14:textId="37E61BF2" w:rsidR="002B1CC3" w:rsidRDefault="002B1CC3" w:rsidP="002B1CC3">
      <w:pPr>
        <w:pStyle w:val="a4"/>
        <w:keepNext/>
        <w:rPr>
          <w:rtl/>
        </w:rPr>
      </w:pPr>
      <w:bookmarkStart w:id="4531" w:name="ET_speaker_נעה_בן_שבת_779"/>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531"/>
    </w:p>
    <w:p w14:paraId="0ECA2AD0" w14:textId="77777777" w:rsidR="002B1CC3" w:rsidRDefault="002B1CC3" w:rsidP="002B1CC3">
      <w:pPr>
        <w:pStyle w:val="KeepWithNext"/>
        <w:rPr>
          <w:rtl/>
          <w:lang w:eastAsia="he-IL"/>
        </w:rPr>
      </w:pPr>
    </w:p>
    <w:p w14:paraId="339B4E5D" w14:textId="6C2C237E" w:rsidR="002B1CC3" w:rsidRPr="002B1CC3" w:rsidRDefault="002B1CC3" w:rsidP="002B1CC3">
      <w:pPr>
        <w:rPr>
          <w:rtl/>
          <w:lang w:eastAsia="he-IL"/>
        </w:rPr>
      </w:pPr>
      <w:bookmarkStart w:id="4532" w:name="_ETM_Q1_1027112"/>
      <w:bookmarkStart w:id="4533" w:name="_ETM_Q1_1027145"/>
      <w:bookmarkEnd w:id="4532"/>
      <w:bookmarkEnd w:id="4533"/>
      <w:r>
        <w:rPr>
          <w:rFonts w:hint="cs"/>
          <w:rtl/>
          <w:lang w:eastAsia="he-IL"/>
        </w:rPr>
        <w:t>כן, הוראות והנחיות</w:t>
      </w:r>
      <w:bookmarkStart w:id="4534" w:name="_ETM_Q1_1027722"/>
      <w:bookmarkEnd w:id="4534"/>
      <w:r>
        <w:rPr>
          <w:rFonts w:hint="cs"/>
          <w:rtl/>
          <w:lang w:eastAsia="he-IL"/>
        </w:rPr>
        <w:t xml:space="preserve"> נוהל.</w:t>
      </w:r>
      <w:r w:rsidR="00DB293F">
        <w:rPr>
          <w:rFonts w:hint="cs"/>
          <w:rtl/>
          <w:lang w:eastAsia="he-IL"/>
        </w:rPr>
        <w:t xml:space="preserve"> </w:t>
      </w:r>
      <w:r>
        <w:rPr>
          <w:rFonts w:hint="cs"/>
          <w:rtl/>
          <w:lang w:eastAsia="he-IL"/>
        </w:rPr>
        <w:t>סעיף (ו) הוא הנחיות והוראות נוהל לגבי</w:t>
      </w:r>
      <w:bookmarkStart w:id="4535" w:name="_ETM_Q1_1032351"/>
      <w:bookmarkEnd w:id="4535"/>
      <w:r>
        <w:rPr>
          <w:rFonts w:hint="cs"/>
          <w:rtl/>
          <w:lang w:eastAsia="he-IL"/>
        </w:rPr>
        <w:t xml:space="preserve"> יבוא שזאת פסקה (2).</w:t>
      </w:r>
    </w:p>
    <w:p w14:paraId="3E41CAC8" w14:textId="77777777" w:rsidR="002B1CC3" w:rsidRDefault="002B1CC3" w:rsidP="002B1CC3">
      <w:pPr>
        <w:rPr>
          <w:rtl/>
          <w:lang w:eastAsia="he-IL"/>
        </w:rPr>
      </w:pPr>
      <w:bookmarkStart w:id="4536" w:name="_ETM_Q1_1014649"/>
      <w:bookmarkStart w:id="4537" w:name="_ETM_Q1_1014687"/>
      <w:bookmarkStart w:id="4538" w:name="_ETM_Q1_1034226"/>
      <w:bookmarkEnd w:id="4536"/>
      <w:bookmarkEnd w:id="4537"/>
      <w:bookmarkEnd w:id="4538"/>
    </w:p>
    <w:p w14:paraId="2922AEE8" w14:textId="20B675CE" w:rsidR="002B1CC3" w:rsidRDefault="002B1CC3" w:rsidP="002B1CC3">
      <w:pPr>
        <w:ind w:left="2160" w:hanging="720"/>
        <w:rPr>
          <w:rtl/>
          <w:lang w:eastAsia="he-IL"/>
        </w:rPr>
      </w:pPr>
      <w:bookmarkStart w:id="4539" w:name="_ETM_Q1_1034262"/>
      <w:bookmarkEnd w:id="4539"/>
      <w:r>
        <w:rPr>
          <w:rFonts w:hint="cs"/>
          <w:rtl/>
          <w:lang w:eastAsia="he-IL"/>
        </w:rPr>
        <w:t>(2)</w:t>
      </w:r>
      <w:r>
        <w:rPr>
          <w:rtl/>
          <w:lang w:eastAsia="he-IL"/>
        </w:rPr>
        <w:tab/>
      </w:r>
      <w:r>
        <w:rPr>
          <w:rFonts w:hint="cs"/>
          <w:rtl/>
          <w:lang w:eastAsia="he-IL"/>
        </w:rPr>
        <w:t xml:space="preserve">בסעיף קטן (ו), אחרי "שיחליפו אותו" יבוא </w:t>
      </w:r>
      <w:bookmarkStart w:id="4540" w:name="_ETM_Q1_1032899"/>
      <w:bookmarkEnd w:id="4540"/>
      <w:r>
        <w:rPr>
          <w:rFonts w:hint="cs"/>
          <w:rtl/>
          <w:lang w:eastAsia="he-IL"/>
        </w:rPr>
        <w:t xml:space="preserve">"או עד שיבוטלו בידי השר כאמור בסעיף קטן (ו1)(1) או עד יום כ' באלול </w:t>
      </w:r>
      <w:proofErr w:type="spellStart"/>
      <w:r>
        <w:rPr>
          <w:rFonts w:hint="cs"/>
          <w:rtl/>
          <w:lang w:eastAsia="he-IL"/>
        </w:rPr>
        <w:t>התשפ"ט</w:t>
      </w:r>
      <w:proofErr w:type="spellEnd"/>
      <w:r>
        <w:rPr>
          <w:rFonts w:hint="cs"/>
          <w:rtl/>
          <w:lang w:eastAsia="he-IL"/>
        </w:rPr>
        <w:t xml:space="preserve"> (31 באוגוסט 2029)" </w:t>
      </w:r>
      <w:proofErr w:type="spellStart"/>
      <w:r>
        <w:rPr>
          <w:rFonts w:hint="cs"/>
          <w:rtl/>
          <w:lang w:eastAsia="he-IL"/>
        </w:rPr>
        <w:t>והסיפה</w:t>
      </w:r>
      <w:proofErr w:type="spellEnd"/>
      <w:r>
        <w:rPr>
          <w:rFonts w:hint="cs"/>
          <w:rtl/>
          <w:lang w:eastAsia="he-IL"/>
        </w:rPr>
        <w:t xml:space="preserve"> החל במילים "השר, באישור הוועדה" </w:t>
      </w:r>
      <w:r>
        <w:rPr>
          <w:rtl/>
          <w:lang w:eastAsia="he-IL"/>
        </w:rPr>
        <w:t>–</w:t>
      </w:r>
      <w:r>
        <w:rPr>
          <w:rFonts w:hint="cs"/>
          <w:rtl/>
          <w:lang w:eastAsia="he-IL"/>
        </w:rPr>
        <w:t xml:space="preserve"> תימחק.</w:t>
      </w:r>
    </w:p>
    <w:p w14:paraId="7BC3DEEA" w14:textId="54B30B4E" w:rsidR="002B1CC3" w:rsidRDefault="002B1CC3" w:rsidP="002B1CC3">
      <w:pPr>
        <w:rPr>
          <w:rtl/>
          <w:lang w:eastAsia="he-IL"/>
        </w:rPr>
      </w:pPr>
      <w:bookmarkStart w:id="4541" w:name="_ETM_Q1_1014872"/>
      <w:bookmarkStart w:id="4542" w:name="_ETM_Q1_1014908"/>
      <w:bookmarkEnd w:id="4541"/>
      <w:bookmarkEnd w:id="4542"/>
    </w:p>
    <w:p w14:paraId="71D0359B" w14:textId="505F1D8C" w:rsidR="002B1CC3" w:rsidRDefault="002B1CC3" w:rsidP="002B1CC3">
      <w:pPr>
        <w:rPr>
          <w:rtl/>
          <w:lang w:eastAsia="he-IL"/>
        </w:rPr>
      </w:pPr>
      <w:bookmarkStart w:id="4543" w:name="_ETM_Q1_1050291"/>
      <w:bookmarkStart w:id="4544" w:name="_ETM_Q1_1050328"/>
      <w:bookmarkEnd w:id="4543"/>
      <w:bookmarkEnd w:id="4544"/>
      <w:r>
        <w:rPr>
          <w:rFonts w:hint="cs"/>
          <w:rtl/>
          <w:lang w:eastAsia="he-IL"/>
        </w:rPr>
        <w:t xml:space="preserve">שם אין יותר אפשרות להאריך </w:t>
      </w:r>
      <w:bookmarkStart w:id="4545" w:name="_ETM_Q1_1050884"/>
      <w:bookmarkEnd w:id="4545"/>
      <w:r>
        <w:rPr>
          <w:rFonts w:hint="cs"/>
          <w:rtl/>
          <w:lang w:eastAsia="he-IL"/>
        </w:rPr>
        <w:t>וזה יבוטל בסוף התקופה הזאת.</w:t>
      </w:r>
    </w:p>
    <w:p w14:paraId="72E29631" w14:textId="77777777" w:rsidR="002B1CC3" w:rsidRDefault="002B1CC3" w:rsidP="002B1CC3">
      <w:pPr>
        <w:rPr>
          <w:rtl/>
          <w:lang w:eastAsia="he-IL"/>
        </w:rPr>
      </w:pPr>
      <w:bookmarkStart w:id="4546" w:name="_ETM_Q1_1052180"/>
      <w:bookmarkStart w:id="4547" w:name="_ETM_Q1_1052213"/>
      <w:bookmarkEnd w:id="4546"/>
      <w:bookmarkEnd w:id="4547"/>
    </w:p>
    <w:p w14:paraId="5D7FD22D" w14:textId="2FC1671B" w:rsidR="002B1CC3" w:rsidRDefault="002B1CC3" w:rsidP="002B1CC3">
      <w:pPr>
        <w:pStyle w:val="af9"/>
        <w:keepNext/>
        <w:rPr>
          <w:rtl/>
          <w:lang w:eastAsia="he-IL"/>
        </w:rPr>
      </w:pPr>
      <w:bookmarkStart w:id="4548" w:name="ET_guest_רוית_ארבל_780"/>
      <w:r w:rsidRPr="002B1CC3">
        <w:rPr>
          <w:rStyle w:val="TagStyle"/>
          <w:rtl/>
        </w:rPr>
        <w:t xml:space="preserve"> &lt;&lt; אורח &gt;&gt; </w:t>
      </w:r>
      <w:proofErr w:type="spellStart"/>
      <w:r>
        <w:rPr>
          <w:rtl/>
          <w:lang w:eastAsia="he-IL"/>
        </w:rPr>
        <w:t>רוית</w:t>
      </w:r>
      <w:proofErr w:type="spellEnd"/>
      <w:r>
        <w:rPr>
          <w:rtl/>
          <w:lang w:eastAsia="he-IL"/>
        </w:rPr>
        <w:t xml:space="preserve"> ארבל:</w:t>
      </w:r>
      <w:r w:rsidRPr="002B1CC3">
        <w:rPr>
          <w:rStyle w:val="TagStyle"/>
          <w:rtl/>
        </w:rPr>
        <w:t xml:space="preserve"> &lt;&lt; אורח &gt;&gt;</w:t>
      </w:r>
      <w:r w:rsidR="00D3687A">
        <w:rPr>
          <w:rtl/>
          <w:lang w:eastAsia="he-IL"/>
        </w:rPr>
        <w:t xml:space="preserve"> </w:t>
      </w:r>
      <w:bookmarkEnd w:id="4548"/>
    </w:p>
    <w:p w14:paraId="6CED2A21" w14:textId="77777777" w:rsidR="002B1CC3" w:rsidRDefault="002B1CC3" w:rsidP="002B1CC3">
      <w:pPr>
        <w:pStyle w:val="KeepWithNext"/>
        <w:rPr>
          <w:rtl/>
          <w:lang w:eastAsia="he-IL"/>
        </w:rPr>
      </w:pPr>
    </w:p>
    <w:p w14:paraId="0C8C86B2" w14:textId="568C7746" w:rsidR="002B1CC3" w:rsidRDefault="002B1CC3" w:rsidP="002B1CC3">
      <w:pPr>
        <w:rPr>
          <w:rtl/>
          <w:lang w:eastAsia="he-IL"/>
        </w:rPr>
      </w:pPr>
      <w:r>
        <w:rPr>
          <w:rFonts w:hint="cs"/>
          <w:rtl/>
          <w:lang w:eastAsia="he-IL"/>
        </w:rPr>
        <w:t>מתי אין אפשרות להאריך? באיזו אופציה?</w:t>
      </w:r>
    </w:p>
    <w:p w14:paraId="0096F81D" w14:textId="77777777" w:rsidR="002B1CC3" w:rsidRDefault="002B1CC3" w:rsidP="002B1CC3">
      <w:pPr>
        <w:rPr>
          <w:rtl/>
          <w:lang w:eastAsia="he-IL"/>
        </w:rPr>
      </w:pPr>
      <w:bookmarkStart w:id="4549" w:name="_ETM_Q1_1056661"/>
      <w:bookmarkStart w:id="4550" w:name="_ETM_Q1_1056693"/>
      <w:bookmarkEnd w:id="4549"/>
      <w:bookmarkEnd w:id="4550"/>
    </w:p>
    <w:p w14:paraId="6C34326C" w14:textId="13795E7D" w:rsidR="002B1CC3" w:rsidRDefault="002B1CC3" w:rsidP="002B1CC3">
      <w:pPr>
        <w:pStyle w:val="a4"/>
        <w:keepNext/>
        <w:rPr>
          <w:rtl/>
        </w:rPr>
      </w:pPr>
      <w:bookmarkStart w:id="4551" w:name="ET_speaker_נעה_בן_שבת_781"/>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551"/>
    </w:p>
    <w:p w14:paraId="45F5CE05" w14:textId="77777777" w:rsidR="002B1CC3" w:rsidRDefault="002B1CC3" w:rsidP="002B1CC3">
      <w:pPr>
        <w:pStyle w:val="KeepWithNext"/>
        <w:rPr>
          <w:rtl/>
          <w:lang w:eastAsia="he-IL"/>
        </w:rPr>
      </w:pPr>
    </w:p>
    <w:p w14:paraId="0F3456F0" w14:textId="57898065" w:rsidR="002B1CC3" w:rsidRDefault="002B1CC3" w:rsidP="002B1CC3">
      <w:pPr>
        <w:rPr>
          <w:rtl/>
          <w:lang w:eastAsia="he-IL"/>
        </w:rPr>
      </w:pPr>
      <w:r>
        <w:rPr>
          <w:rFonts w:hint="cs"/>
          <w:rtl/>
          <w:lang w:eastAsia="he-IL"/>
        </w:rPr>
        <w:t xml:space="preserve">בהנחיות </w:t>
      </w:r>
      <w:bookmarkStart w:id="4552" w:name="_ETM_Q1_1057554"/>
      <w:bookmarkEnd w:id="4552"/>
      <w:r>
        <w:rPr>
          <w:rFonts w:hint="cs"/>
          <w:rtl/>
          <w:lang w:eastAsia="he-IL"/>
        </w:rPr>
        <w:t xml:space="preserve">נוהל לגבי הייבוא. </w:t>
      </w:r>
    </w:p>
    <w:p w14:paraId="22618CAD" w14:textId="77777777" w:rsidR="002B1CC3" w:rsidRDefault="002B1CC3" w:rsidP="002B1CC3">
      <w:pPr>
        <w:rPr>
          <w:rtl/>
          <w:lang w:eastAsia="he-IL"/>
        </w:rPr>
      </w:pPr>
    </w:p>
    <w:p w14:paraId="2F635952" w14:textId="271FF452" w:rsidR="002B1CC3" w:rsidRDefault="002B1CC3" w:rsidP="002B1CC3">
      <w:pPr>
        <w:pStyle w:val="af9"/>
        <w:keepNext/>
        <w:rPr>
          <w:rtl/>
          <w:lang w:eastAsia="he-IL"/>
        </w:rPr>
      </w:pPr>
      <w:bookmarkStart w:id="4553" w:name="ET_guest_רוית_ארבל_782"/>
      <w:r w:rsidRPr="002B1CC3">
        <w:rPr>
          <w:rStyle w:val="TagStyle"/>
          <w:rtl/>
        </w:rPr>
        <w:t xml:space="preserve"> &lt;&lt; אורח &gt;&gt; </w:t>
      </w:r>
      <w:proofErr w:type="spellStart"/>
      <w:r>
        <w:rPr>
          <w:rtl/>
          <w:lang w:eastAsia="he-IL"/>
        </w:rPr>
        <w:t>רוית</w:t>
      </w:r>
      <w:proofErr w:type="spellEnd"/>
      <w:r>
        <w:rPr>
          <w:rtl/>
          <w:lang w:eastAsia="he-IL"/>
        </w:rPr>
        <w:t xml:space="preserve"> ארבל:</w:t>
      </w:r>
      <w:r w:rsidRPr="002B1CC3">
        <w:rPr>
          <w:rStyle w:val="TagStyle"/>
          <w:rtl/>
        </w:rPr>
        <w:t xml:space="preserve"> &lt;&lt; אורח &gt;&gt;</w:t>
      </w:r>
      <w:r w:rsidR="00D3687A">
        <w:rPr>
          <w:rtl/>
          <w:lang w:eastAsia="he-IL"/>
        </w:rPr>
        <w:t xml:space="preserve"> </w:t>
      </w:r>
      <w:bookmarkEnd w:id="4553"/>
    </w:p>
    <w:p w14:paraId="501E3A5F" w14:textId="77777777" w:rsidR="002B1CC3" w:rsidRDefault="002B1CC3" w:rsidP="002B1CC3">
      <w:pPr>
        <w:pStyle w:val="KeepWithNext"/>
        <w:rPr>
          <w:rtl/>
          <w:lang w:eastAsia="he-IL"/>
        </w:rPr>
      </w:pPr>
    </w:p>
    <w:p w14:paraId="7A9455E7" w14:textId="242D601A" w:rsidR="002B1CC3" w:rsidRDefault="002B1CC3" w:rsidP="002B1CC3">
      <w:pPr>
        <w:rPr>
          <w:rtl/>
          <w:lang w:eastAsia="he-IL"/>
        </w:rPr>
      </w:pPr>
      <w:r>
        <w:rPr>
          <w:rFonts w:hint="cs"/>
          <w:rtl/>
          <w:lang w:eastAsia="he-IL"/>
        </w:rPr>
        <w:t>הוא רצה בדיוק הפוך.</w:t>
      </w:r>
    </w:p>
    <w:p w14:paraId="17DA50A7" w14:textId="77777777" w:rsidR="002B1CC3" w:rsidRDefault="002B1CC3" w:rsidP="002B1CC3">
      <w:pPr>
        <w:rPr>
          <w:rtl/>
          <w:lang w:eastAsia="he-IL"/>
        </w:rPr>
      </w:pPr>
      <w:bookmarkStart w:id="4554" w:name="_ETM_Q1_1064490"/>
      <w:bookmarkStart w:id="4555" w:name="_ETM_Q1_1064525"/>
      <w:bookmarkEnd w:id="4554"/>
      <w:bookmarkEnd w:id="4555"/>
    </w:p>
    <w:p w14:paraId="2A34AF99" w14:textId="04D6952A" w:rsidR="002B1CC3" w:rsidRDefault="002B1CC3" w:rsidP="002B1CC3">
      <w:pPr>
        <w:pStyle w:val="a4"/>
        <w:keepNext/>
        <w:rPr>
          <w:rtl/>
        </w:rPr>
      </w:pPr>
      <w:bookmarkStart w:id="4556" w:name="ET_speaker_נעה_בן_שבת_783"/>
      <w:r w:rsidRPr="002B1CC3">
        <w:rPr>
          <w:rStyle w:val="TagStyle"/>
          <w:rtl/>
        </w:rPr>
        <w:t xml:space="preserve"> &lt;&lt; דובר &gt;&gt; </w:t>
      </w:r>
      <w:r>
        <w:rPr>
          <w:rtl/>
        </w:rPr>
        <w:t>נעה בן שבת:</w:t>
      </w:r>
      <w:r w:rsidRPr="002B1CC3">
        <w:rPr>
          <w:rStyle w:val="TagStyle"/>
          <w:rtl/>
        </w:rPr>
        <w:t xml:space="preserve"> &lt;&lt; דובר &gt;&gt;</w:t>
      </w:r>
      <w:r w:rsidR="00D3687A">
        <w:rPr>
          <w:rtl/>
        </w:rPr>
        <w:t xml:space="preserve"> </w:t>
      </w:r>
      <w:bookmarkEnd w:id="4556"/>
    </w:p>
    <w:p w14:paraId="2570E959" w14:textId="77777777" w:rsidR="002B1CC3" w:rsidRDefault="002B1CC3" w:rsidP="002B1CC3">
      <w:pPr>
        <w:pStyle w:val="KeepWithNext"/>
        <w:rPr>
          <w:rtl/>
          <w:lang w:eastAsia="he-IL"/>
        </w:rPr>
      </w:pPr>
    </w:p>
    <w:p w14:paraId="6E9C7394" w14:textId="2F31A158" w:rsidR="002B1CC3" w:rsidRDefault="002B1CC3" w:rsidP="002B1CC3">
      <w:pPr>
        <w:rPr>
          <w:rtl/>
          <w:lang w:eastAsia="he-IL"/>
        </w:rPr>
      </w:pPr>
      <w:r>
        <w:rPr>
          <w:rFonts w:hint="cs"/>
          <w:rtl/>
          <w:lang w:eastAsia="he-IL"/>
        </w:rPr>
        <w:t>פנינה, אני הבנתי נכון</w:t>
      </w:r>
      <w:bookmarkStart w:id="4557" w:name="_ETM_Q1_1066909"/>
      <w:bookmarkEnd w:id="4557"/>
      <w:r>
        <w:rPr>
          <w:rFonts w:hint="cs"/>
          <w:rtl/>
          <w:lang w:eastAsia="he-IL"/>
        </w:rPr>
        <w:t xml:space="preserve">, שלגבי הייצור את רוצה עוד אפשרות הארכה של </w:t>
      </w:r>
      <w:bookmarkStart w:id="4558" w:name="_ETM_Q1_1073876"/>
      <w:bookmarkEnd w:id="4558"/>
      <w:r>
        <w:rPr>
          <w:rFonts w:hint="cs"/>
          <w:rtl/>
          <w:lang w:eastAsia="he-IL"/>
        </w:rPr>
        <w:t>ההנחיות והוראות נוהל ולגבי הייבוא את לא רוצה</w:t>
      </w:r>
      <w:bookmarkStart w:id="4559" w:name="_ETM_Q1_1076154"/>
      <w:bookmarkEnd w:id="4559"/>
      <w:r>
        <w:rPr>
          <w:rFonts w:hint="cs"/>
          <w:rtl/>
          <w:lang w:eastAsia="he-IL"/>
        </w:rPr>
        <w:t xml:space="preserve"> יותר אפשרות הארכה. הבנתי נכון.</w:t>
      </w:r>
    </w:p>
    <w:p w14:paraId="0DDA672B" w14:textId="77777777" w:rsidR="00117058" w:rsidRDefault="00117058" w:rsidP="002B1CC3">
      <w:pPr>
        <w:rPr>
          <w:rtl/>
          <w:lang w:eastAsia="he-IL"/>
        </w:rPr>
      </w:pPr>
    </w:p>
    <w:p w14:paraId="3676AAAE" w14:textId="52A32E48" w:rsidR="00117058" w:rsidRDefault="00117058" w:rsidP="002B1CC3">
      <w:pPr>
        <w:rPr>
          <w:rtl/>
          <w:lang w:eastAsia="he-IL"/>
        </w:rPr>
      </w:pPr>
      <w:r>
        <w:rPr>
          <w:rFonts w:hint="cs"/>
          <w:rtl/>
          <w:lang w:eastAsia="he-IL"/>
        </w:rPr>
        <w:t xml:space="preserve">פסקה (3) </w:t>
      </w:r>
      <w:bookmarkStart w:id="4560" w:name="_ETM_Q1_1080291"/>
      <w:bookmarkEnd w:id="4560"/>
      <w:r>
        <w:rPr>
          <w:rFonts w:hint="cs"/>
          <w:rtl/>
          <w:lang w:eastAsia="he-IL"/>
        </w:rPr>
        <w:t>מוסיפה הסמכה לשר.</w:t>
      </w:r>
    </w:p>
    <w:p w14:paraId="20F6A9FC" w14:textId="77777777" w:rsidR="00117058" w:rsidRDefault="00117058" w:rsidP="002B1CC3">
      <w:pPr>
        <w:rPr>
          <w:rtl/>
          <w:lang w:eastAsia="he-IL"/>
        </w:rPr>
      </w:pPr>
    </w:p>
    <w:p w14:paraId="411FB436" w14:textId="112394F6" w:rsidR="00117058" w:rsidRDefault="00117058" w:rsidP="00117058">
      <w:pPr>
        <w:pStyle w:val="afe"/>
        <w:ind w:left="1080" w:firstLine="0"/>
        <w:rPr>
          <w:rtl/>
          <w:lang w:eastAsia="he-IL"/>
        </w:rPr>
      </w:pPr>
      <w:bookmarkStart w:id="4561" w:name="_ETM_Q1_1078085"/>
      <w:bookmarkStart w:id="4562" w:name="_ETM_Q1_1078116"/>
      <w:bookmarkEnd w:id="4561"/>
      <w:bookmarkEnd w:id="4562"/>
      <w:r>
        <w:rPr>
          <w:rtl/>
          <w:lang w:eastAsia="he-IL"/>
        </w:rPr>
        <w:tab/>
      </w:r>
      <w:r>
        <w:rPr>
          <w:rFonts w:hint="cs"/>
          <w:rtl/>
          <w:lang w:eastAsia="he-IL"/>
        </w:rPr>
        <w:t>(3)</w:t>
      </w:r>
      <w:r>
        <w:rPr>
          <w:rtl/>
          <w:lang w:eastAsia="he-IL"/>
        </w:rPr>
        <w:tab/>
      </w:r>
      <w:r>
        <w:rPr>
          <w:rFonts w:hint="cs"/>
          <w:rtl/>
          <w:lang w:eastAsia="he-IL"/>
        </w:rPr>
        <w:t>אחרי סעיף קטן (ו) יבוא:</w:t>
      </w:r>
    </w:p>
    <w:p w14:paraId="69737C57" w14:textId="77777777" w:rsidR="002B1CC3" w:rsidRDefault="002B1CC3" w:rsidP="002B1CC3">
      <w:pPr>
        <w:rPr>
          <w:rtl/>
          <w:lang w:eastAsia="he-IL"/>
        </w:rPr>
      </w:pPr>
      <w:bookmarkStart w:id="4563" w:name="_ETM_Q1_1069766"/>
      <w:bookmarkStart w:id="4564" w:name="_ETM_Q1_1069798"/>
      <w:bookmarkStart w:id="4565" w:name="_ETM_Q1_1082153"/>
      <w:bookmarkEnd w:id="4563"/>
      <w:bookmarkEnd w:id="4564"/>
      <w:bookmarkEnd w:id="4565"/>
    </w:p>
    <w:p w14:paraId="019E561A" w14:textId="6776BD69" w:rsidR="00117058" w:rsidRDefault="00117058" w:rsidP="00117058">
      <w:pPr>
        <w:ind w:left="2880" w:hanging="720"/>
        <w:rPr>
          <w:rtl/>
          <w:lang w:eastAsia="he-IL"/>
        </w:rPr>
      </w:pPr>
      <w:bookmarkStart w:id="4566" w:name="_ETM_Q1_1082255"/>
      <w:bookmarkEnd w:id="4566"/>
      <w:r>
        <w:rPr>
          <w:rFonts w:hint="cs"/>
          <w:rtl/>
          <w:lang w:eastAsia="he-IL"/>
        </w:rPr>
        <w:t>"(ו1)</w:t>
      </w:r>
      <w:r>
        <w:rPr>
          <w:rtl/>
          <w:lang w:eastAsia="he-IL"/>
        </w:rPr>
        <w:tab/>
      </w:r>
      <w:r>
        <w:rPr>
          <w:rFonts w:hint="cs"/>
          <w:rtl/>
          <w:lang w:eastAsia="he-IL"/>
        </w:rPr>
        <w:t xml:space="preserve">רשאי השר, בהודעה ברשומות, לגבי הנחיה או הוראה כאמור בסעיפים קטנים (ד) או (ו) </w:t>
      </w:r>
      <w:r>
        <w:rPr>
          <w:rtl/>
          <w:lang w:eastAsia="he-IL"/>
        </w:rPr>
        <w:t>–</w:t>
      </w:r>
    </w:p>
    <w:p w14:paraId="216BE4CC" w14:textId="77777777" w:rsidR="00117058" w:rsidRDefault="00117058" w:rsidP="00117058">
      <w:pPr>
        <w:ind w:left="2880" w:hanging="720"/>
        <w:rPr>
          <w:rtl/>
          <w:lang w:eastAsia="he-IL"/>
        </w:rPr>
      </w:pPr>
      <w:bookmarkStart w:id="4567" w:name="_ETM_Q1_1087025"/>
      <w:bookmarkStart w:id="4568" w:name="_ETM_Q1_1087069"/>
      <w:bookmarkEnd w:id="4567"/>
      <w:bookmarkEnd w:id="4568"/>
    </w:p>
    <w:p w14:paraId="207B016A" w14:textId="2D8B3034" w:rsidR="00117058" w:rsidRDefault="00117058" w:rsidP="00117058">
      <w:pPr>
        <w:pStyle w:val="afe"/>
        <w:numPr>
          <w:ilvl w:val="0"/>
          <w:numId w:val="17"/>
        </w:numPr>
        <w:rPr>
          <w:lang w:eastAsia="he-IL"/>
        </w:rPr>
      </w:pPr>
      <w:bookmarkStart w:id="4569" w:name="_ETM_Q1_1086382"/>
      <w:bookmarkStart w:id="4570" w:name="_ETM_Q1_1086414"/>
      <w:bookmarkEnd w:id="4569"/>
      <w:bookmarkEnd w:id="4570"/>
      <w:r>
        <w:rPr>
          <w:rFonts w:hint="cs"/>
          <w:rtl/>
          <w:lang w:eastAsia="he-IL"/>
        </w:rPr>
        <w:t>לבטלה.</w:t>
      </w:r>
    </w:p>
    <w:p w14:paraId="561DE297" w14:textId="77777777" w:rsidR="00117058" w:rsidRDefault="00117058" w:rsidP="00117058">
      <w:pPr>
        <w:rPr>
          <w:rtl/>
          <w:lang w:eastAsia="he-IL"/>
        </w:rPr>
      </w:pPr>
    </w:p>
    <w:p w14:paraId="28945A50" w14:textId="22010A90" w:rsidR="00117058" w:rsidRDefault="00117058" w:rsidP="00117058">
      <w:pPr>
        <w:pStyle w:val="afe"/>
        <w:numPr>
          <w:ilvl w:val="0"/>
          <w:numId w:val="17"/>
        </w:numPr>
        <w:rPr>
          <w:lang w:eastAsia="he-IL"/>
        </w:rPr>
      </w:pPr>
      <w:bookmarkStart w:id="4571" w:name="_ETM_Q1_1088761"/>
      <w:bookmarkStart w:id="4572" w:name="_ETM_Q1_1088796"/>
      <w:bookmarkEnd w:id="4571"/>
      <w:bookmarkEnd w:id="4572"/>
      <w:r>
        <w:rPr>
          <w:rFonts w:hint="cs"/>
          <w:rtl/>
          <w:lang w:eastAsia="he-IL"/>
        </w:rPr>
        <w:t>לקבוע שהיא לא תחול על מזונות מסוימים.</w:t>
      </w:r>
    </w:p>
    <w:p w14:paraId="6E69E5ED" w14:textId="77777777" w:rsidR="00117058" w:rsidRDefault="00117058" w:rsidP="00117058">
      <w:pPr>
        <w:pStyle w:val="afe"/>
        <w:rPr>
          <w:rtl/>
          <w:lang w:eastAsia="he-IL"/>
        </w:rPr>
      </w:pPr>
    </w:p>
    <w:p w14:paraId="7F5802A1" w14:textId="1E655A40" w:rsidR="00117058" w:rsidRPr="002B1CC3" w:rsidRDefault="00117058" w:rsidP="00117058">
      <w:pPr>
        <w:pStyle w:val="afe"/>
        <w:numPr>
          <w:ilvl w:val="0"/>
          <w:numId w:val="17"/>
        </w:numPr>
        <w:rPr>
          <w:rtl/>
          <w:lang w:eastAsia="he-IL"/>
        </w:rPr>
      </w:pPr>
      <w:r>
        <w:rPr>
          <w:rFonts w:hint="cs"/>
          <w:rtl/>
          <w:lang w:eastAsia="he-IL"/>
        </w:rPr>
        <w:t>להודיע שהיא אינה בתוקף, כולה או לעניין מזונות מסוימים, משום שנקבעו הוראות לפי חוק זה שהחליפו אותה".</w:t>
      </w:r>
    </w:p>
    <w:p w14:paraId="694D0865" w14:textId="77777777" w:rsidR="002B1CC3" w:rsidRDefault="002B1CC3" w:rsidP="002B1CC3">
      <w:pPr>
        <w:rPr>
          <w:rtl/>
          <w:lang w:eastAsia="he-IL"/>
        </w:rPr>
      </w:pPr>
    </w:p>
    <w:p w14:paraId="5F47248E" w14:textId="588E49B7" w:rsidR="002B1CC3" w:rsidRDefault="00117058" w:rsidP="002B1CC3">
      <w:pPr>
        <w:rPr>
          <w:rtl/>
          <w:lang w:eastAsia="he-IL"/>
        </w:rPr>
      </w:pPr>
      <w:bookmarkStart w:id="4573" w:name="_ETM_Q1_900768"/>
      <w:bookmarkEnd w:id="4573"/>
      <w:r>
        <w:rPr>
          <w:rFonts w:hint="cs"/>
          <w:rtl/>
          <w:lang w:eastAsia="he-IL"/>
        </w:rPr>
        <w:t xml:space="preserve">אלה שלוש </w:t>
      </w:r>
      <w:bookmarkStart w:id="4574" w:name="_ETM_Q1_1101816"/>
      <w:bookmarkEnd w:id="4574"/>
      <w:r>
        <w:rPr>
          <w:rFonts w:hint="cs"/>
          <w:rtl/>
          <w:lang w:eastAsia="he-IL"/>
        </w:rPr>
        <w:t xml:space="preserve">האפשרויות שנתונות לגבי ההנחיה, הוראת נוהלת. </w:t>
      </w:r>
    </w:p>
    <w:p w14:paraId="7F13E1F1" w14:textId="77777777" w:rsidR="00117058" w:rsidRDefault="00117058" w:rsidP="002B1CC3">
      <w:pPr>
        <w:rPr>
          <w:rtl/>
          <w:lang w:eastAsia="he-IL"/>
        </w:rPr>
      </w:pPr>
      <w:bookmarkStart w:id="4575" w:name="_ETM_Q1_1105376"/>
      <w:bookmarkStart w:id="4576" w:name="_ETM_Q1_1105408"/>
      <w:bookmarkEnd w:id="4575"/>
      <w:bookmarkEnd w:id="4576"/>
    </w:p>
    <w:p w14:paraId="183BD8F8" w14:textId="4F74BCD8" w:rsidR="00117058" w:rsidRDefault="00117058" w:rsidP="002B1CC3">
      <w:pPr>
        <w:rPr>
          <w:rtl/>
          <w:lang w:eastAsia="he-IL"/>
        </w:rPr>
      </w:pPr>
      <w:bookmarkStart w:id="4577" w:name="_ETM_Q1_1104807"/>
      <w:bookmarkStart w:id="4578" w:name="_ETM_Q1_1104839"/>
      <w:bookmarkEnd w:id="4577"/>
      <w:bookmarkEnd w:id="4578"/>
      <w:r>
        <w:rPr>
          <w:rFonts w:hint="cs"/>
          <w:rtl/>
          <w:lang w:eastAsia="he-IL"/>
        </w:rPr>
        <w:t>זה תיקון מספר 10.</w:t>
      </w:r>
    </w:p>
    <w:p w14:paraId="00BF14CA" w14:textId="77777777" w:rsidR="00117058" w:rsidRDefault="00117058" w:rsidP="002B1CC3">
      <w:pPr>
        <w:rPr>
          <w:rtl/>
          <w:lang w:eastAsia="he-IL"/>
        </w:rPr>
      </w:pPr>
      <w:bookmarkStart w:id="4579" w:name="_ETM_Q1_1106850"/>
      <w:bookmarkStart w:id="4580" w:name="_ETM_Q1_1106883"/>
      <w:bookmarkStart w:id="4581" w:name="_ETM_Q1_1107682"/>
      <w:bookmarkEnd w:id="4579"/>
      <w:bookmarkEnd w:id="4580"/>
      <w:bookmarkEnd w:id="4581"/>
    </w:p>
    <w:p w14:paraId="6DCC3C72" w14:textId="236241F3" w:rsidR="00117058" w:rsidRDefault="00117058" w:rsidP="00117058">
      <w:pPr>
        <w:pStyle w:val="af9"/>
        <w:keepNext/>
        <w:rPr>
          <w:rtl/>
          <w:lang w:eastAsia="he-IL"/>
        </w:rPr>
      </w:pPr>
      <w:bookmarkStart w:id="4582" w:name="ET_guest_אביב_חצבני_784"/>
      <w:r w:rsidRPr="0011705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17058">
        <w:rPr>
          <w:rStyle w:val="TagStyle"/>
          <w:rtl/>
        </w:rPr>
        <w:t xml:space="preserve"> &lt;&lt; אורח &gt;&gt;</w:t>
      </w:r>
      <w:r w:rsidR="00D3687A">
        <w:rPr>
          <w:rtl/>
          <w:lang w:eastAsia="he-IL"/>
        </w:rPr>
        <w:t xml:space="preserve"> </w:t>
      </w:r>
      <w:bookmarkEnd w:id="4582"/>
    </w:p>
    <w:p w14:paraId="4FE9ABBC" w14:textId="77777777" w:rsidR="00117058" w:rsidRDefault="00117058" w:rsidP="00117058">
      <w:pPr>
        <w:pStyle w:val="KeepWithNext"/>
        <w:rPr>
          <w:rtl/>
          <w:lang w:eastAsia="he-IL"/>
        </w:rPr>
      </w:pPr>
    </w:p>
    <w:p w14:paraId="62E47C24" w14:textId="23C4254F" w:rsidR="00117058" w:rsidRDefault="00117058" w:rsidP="002B1CC3">
      <w:pPr>
        <w:rPr>
          <w:rtl/>
          <w:lang w:eastAsia="he-IL"/>
        </w:rPr>
      </w:pPr>
      <w:bookmarkStart w:id="4583" w:name="_ETM_Q1_1107895"/>
      <w:bookmarkStart w:id="4584" w:name="_ETM_Q1_1107926"/>
      <w:bookmarkEnd w:id="4583"/>
      <w:bookmarkEnd w:id="4584"/>
      <w:r>
        <w:rPr>
          <w:rFonts w:hint="cs"/>
          <w:rtl/>
          <w:lang w:eastAsia="he-IL"/>
        </w:rPr>
        <w:t xml:space="preserve">בתיקון שעושים </w:t>
      </w:r>
      <w:bookmarkStart w:id="4585" w:name="_ETM_Q1_1109199"/>
      <w:bookmarkEnd w:id="4585"/>
      <w:r>
        <w:rPr>
          <w:rFonts w:hint="cs"/>
          <w:rtl/>
          <w:lang w:eastAsia="he-IL"/>
        </w:rPr>
        <w:t>כאן למעשה החל מאוגוסט 2029 לא ניתן להאריך הוראות - - -</w:t>
      </w:r>
    </w:p>
    <w:p w14:paraId="24E2E714" w14:textId="77777777" w:rsidR="00117058" w:rsidRDefault="00117058" w:rsidP="002B1CC3">
      <w:pPr>
        <w:rPr>
          <w:rtl/>
          <w:lang w:eastAsia="he-IL"/>
        </w:rPr>
      </w:pPr>
      <w:bookmarkStart w:id="4586" w:name="_ETM_Q1_1113840"/>
      <w:bookmarkStart w:id="4587" w:name="_ETM_Q1_1113878"/>
      <w:bookmarkEnd w:id="4586"/>
      <w:bookmarkEnd w:id="4587"/>
    </w:p>
    <w:p w14:paraId="1D8753D0" w14:textId="19A1D692" w:rsidR="00117058" w:rsidRDefault="00117058" w:rsidP="00117058">
      <w:pPr>
        <w:pStyle w:val="af9"/>
        <w:keepNext/>
        <w:rPr>
          <w:rtl/>
          <w:lang w:eastAsia="he-IL"/>
        </w:rPr>
      </w:pPr>
      <w:bookmarkStart w:id="4588" w:name="ET_guest_פנינה_אורן_שני_דור_785"/>
      <w:r w:rsidRPr="00117058">
        <w:rPr>
          <w:rStyle w:val="TagStyle"/>
          <w:rtl/>
        </w:rPr>
        <w:t xml:space="preserve"> &lt;&lt; אורח &gt;&gt; </w:t>
      </w:r>
      <w:r>
        <w:rPr>
          <w:rtl/>
          <w:lang w:eastAsia="he-IL"/>
        </w:rPr>
        <w:t>פנינה אורן שני דור:</w:t>
      </w:r>
      <w:r w:rsidRPr="00117058">
        <w:rPr>
          <w:rStyle w:val="TagStyle"/>
          <w:rtl/>
        </w:rPr>
        <w:t xml:space="preserve"> &lt;&lt; אורח &gt;&gt;</w:t>
      </w:r>
      <w:r w:rsidR="00D3687A">
        <w:rPr>
          <w:rtl/>
          <w:lang w:eastAsia="he-IL"/>
        </w:rPr>
        <w:t xml:space="preserve"> </w:t>
      </w:r>
      <w:bookmarkEnd w:id="4588"/>
    </w:p>
    <w:p w14:paraId="497A9E92" w14:textId="77777777" w:rsidR="00117058" w:rsidRDefault="00117058" w:rsidP="00117058">
      <w:pPr>
        <w:pStyle w:val="KeepWithNext"/>
        <w:rPr>
          <w:rtl/>
          <w:lang w:eastAsia="he-IL"/>
        </w:rPr>
      </w:pPr>
    </w:p>
    <w:p w14:paraId="0374BDEB" w14:textId="6F1CA319" w:rsidR="00117058" w:rsidRDefault="00117058" w:rsidP="00117058">
      <w:pPr>
        <w:rPr>
          <w:rtl/>
          <w:lang w:eastAsia="he-IL"/>
        </w:rPr>
      </w:pPr>
      <w:r>
        <w:rPr>
          <w:rFonts w:hint="cs"/>
          <w:rtl/>
          <w:lang w:eastAsia="he-IL"/>
        </w:rPr>
        <w:t xml:space="preserve">אם היית מקשיב ל-(ד), היית רואה את המנגנון שעשינו ל-(ד). </w:t>
      </w:r>
    </w:p>
    <w:p w14:paraId="6EC2B9BF" w14:textId="77777777" w:rsidR="00117058" w:rsidRDefault="00117058" w:rsidP="00117058">
      <w:pPr>
        <w:rPr>
          <w:rtl/>
          <w:lang w:eastAsia="he-IL"/>
        </w:rPr>
      </w:pPr>
      <w:bookmarkStart w:id="4589" w:name="_ETM_Q1_1119697"/>
      <w:bookmarkStart w:id="4590" w:name="_ETM_Q1_1119733"/>
      <w:bookmarkEnd w:id="4589"/>
      <w:bookmarkEnd w:id="4590"/>
    </w:p>
    <w:p w14:paraId="6346C55D" w14:textId="5DF3C0E8" w:rsidR="00117058" w:rsidRDefault="00117058" w:rsidP="00117058">
      <w:pPr>
        <w:pStyle w:val="af9"/>
        <w:keepNext/>
        <w:rPr>
          <w:rtl/>
          <w:lang w:eastAsia="he-IL"/>
        </w:rPr>
      </w:pPr>
      <w:bookmarkStart w:id="4591" w:name="ET_guest_אביב_חצבני_786"/>
      <w:r w:rsidRPr="0011705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17058">
        <w:rPr>
          <w:rStyle w:val="TagStyle"/>
          <w:rtl/>
        </w:rPr>
        <w:t xml:space="preserve"> &lt;&lt; אורח &gt;&gt;</w:t>
      </w:r>
      <w:r w:rsidR="00D3687A">
        <w:rPr>
          <w:rtl/>
          <w:lang w:eastAsia="he-IL"/>
        </w:rPr>
        <w:t xml:space="preserve"> </w:t>
      </w:r>
      <w:bookmarkEnd w:id="4591"/>
    </w:p>
    <w:p w14:paraId="291187E9" w14:textId="77777777" w:rsidR="00117058" w:rsidRDefault="00117058" w:rsidP="00117058">
      <w:pPr>
        <w:pStyle w:val="KeepWithNext"/>
        <w:rPr>
          <w:rtl/>
          <w:lang w:eastAsia="he-IL"/>
        </w:rPr>
      </w:pPr>
    </w:p>
    <w:p w14:paraId="79C927AF" w14:textId="277E7CAA" w:rsidR="00117058" w:rsidRDefault="00117058" w:rsidP="00117058">
      <w:pPr>
        <w:rPr>
          <w:rtl/>
          <w:lang w:eastAsia="he-IL"/>
        </w:rPr>
      </w:pPr>
      <w:r>
        <w:rPr>
          <w:rFonts w:hint="cs"/>
          <w:rtl/>
          <w:lang w:eastAsia="he-IL"/>
        </w:rPr>
        <w:t>אני שואל שאלה.</w:t>
      </w:r>
    </w:p>
    <w:p w14:paraId="67143BF2" w14:textId="77777777" w:rsidR="00117058" w:rsidRDefault="00117058" w:rsidP="00117058">
      <w:pPr>
        <w:rPr>
          <w:rtl/>
          <w:lang w:eastAsia="he-IL"/>
        </w:rPr>
      </w:pPr>
      <w:bookmarkStart w:id="4592" w:name="_ETM_Q1_1119167"/>
      <w:bookmarkStart w:id="4593" w:name="_ETM_Q1_1119198"/>
      <w:bookmarkStart w:id="4594" w:name="_ETM_Q1_1120855"/>
      <w:bookmarkEnd w:id="4592"/>
      <w:bookmarkEnd w:id="4593"/>
      <w:bookmarkEnd w:id="4594"/>
    </w:p>
    <w:p w14:paraId="2A33949D" w14:textId="0A2C6C50" w:rsidR="00117058" w:rsidRDefault="00117058" w:rsidP="00117058">
      <w:pPr>
        <w:pStyle w:val="af9"/>
        <w:keepNext/>
        <w:rPr>
          <w:rtl/>
          <w:lang w:eastAsia="he-IL"/>
        </w:rPr>
      </w:pPr>
      <w:bookmarkStart w:id="4595" w:name="ET_guest_פנינה_אורן_שני_דור_787"/>
      <w:r w:rsidRPr="00117058">
        <w:rPr>
          <w:rStyle w:val="TagStyle"/>
          <w:rtl/>
        </w:rPr>
        <w:t xml:space="preserve"> &lt;&lt; אורח &gt;&gt; </w:t>
      </w:r>
      <w:r>
        <w:rPr>
          <w:rtl/>
          <w:lang w:eastAsia="he-IL"/>
        </w:rPr>
        <w:t>פנינה אורן שני דור:</w:t>
      </w:r>
      <w:r w:rsidRPr="00117058">
        <w:rPr>
          <w:rStyle w:val="TagStyle"/>
          <w:rtl/>
        </w:rPr>
        <w:t xml:space="preserve"> &lt;&lt; אורח &gt;&gt;</w:t>
      </w:r>
      <w:r w:rsidR="00D3687A">
        <w:rPr>
          <w:rtl/>
          <w:lang w:eastAsia="he-IL"/>
        </w:rPr>
        <w:t xml:space="preserve"> </w:t>
      </w:r>
      <w:bookmarkEnd w:id="4595"/>
    </w:p>
    <w:p w14:paraId="43EECE0A" w14:textId="77777777" w:rsidR="00117058" w:rsidRDefault="00117058" w:rsidP="00117058">
      <w:pPr>
        <w:pStyle w:val="KeepWithNext"/>
        <w:rPr>
          <w:rtl/>
          <w:lang w:eastAsia="he-IL"/>
        </w:rPr>
      </w:pPr>
    </w:p>
    <w:p w14:paraId="784122D9" w14:textId="106E7E75" w:rsidR="00117058" w:rsidRDefault="00117058" w:rsidP="00117058">
      <w:pPr>
        <w:rPr>
          <w:rtl/>
          <w:lang w:eastAsia="he-IL"/>
        </w:rPr>
      </w:pPr>
      <w:bookmarkStart w:id="4596" w:name="_ETM_Q1_1121075"/>
      <w:bookmarkStart w:id="4597" w:name="_ETM_Q1_1121105"/>
      <w:bookmarkEnd w:id="4596"/>
      <w:bookmarkEnd w:id="4597"/>
      <w:r>
        <w:rPr>
          <w:rFonts w:hint="cs"/>
          <w:rtl/>
          <w:lang w:eastAsia="he-IL"/>
        </w:rPr>
        <w:t>בוא נקשיב.</w:t>
      </w:r>
      <w:bookmarkStart w:id="4598" w:name="_ETM_Q1_1123161"/>
      <w:bookmarkEnd w:id="4598"/>
    </w:p>
    <w:p w14:paraId="201311F8" w14:textId="77777777" w:rsidR="00117058" w:rsidRDefault="00117058" w:rsidP="00117058">
      <w:pPr>
        <w:rPr>
          <w:rtl/>
          <w:lang w:eastAsia="he-IL"/>
        </w:rPr>
      </w:pPr>
      <w:bookmarkStart w:id="4599" w:name="_ETM_Q1_1123193"/>
      <w:bookmarkStart w:id="4600" w:name="_ETM_Q1_1124561"/>
      <w:bookmarkEnd w:id="4599"/>
      <w:bookmarkEnd w:id="4600"/>
    </w:p>
    <w:p w14:paraId="5628A27A" w14:textId="778BD62F" w:rsidR="00117058" w:rsidRDefault="00117058" w:rsidP="00117058">
      <w:pPr>
        <w:pStyle w:val="af9"/>
        <w:keepNext/>
        <w:rPr>
          <w:rtl/>
          <w:lang w:eastAsia="he-IL"/>
        </w:rPr>
      </w:pPr>
      <w:bookmarkStart w:id="4601" w:name="ET_guest_אביב_חצבני_788"/>
      <w:r w:rsidRPr="00117058">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117058">
        <w:rPr>
          <w:rStyle w:val="TagStyle"/>
          <w:rtl/>
        </w:rPr>
        <w:t xml:space="preserve"> &lt;&lt; אורח &gt;&gt;</w:t>
      </w:r>
      <w:r w:rsidR="00D3687A">
        <w:rPr>
          <w:rtl/>
          <w:lang w:eastAsia="he-IL"/>
        </w:rPr>
        <w:t xml:space="preserve"> </w:t>
      </w:r>
      <w:bookmarkEnd w:id="4601"/>
    </w:p>
    <w:p w14:paraId="0669FCBE" w14:textId="77777777" w:rsidR="00117058" w:rsidRDefault="00117058" w:rsidP="00117058">
      <w:pPr>
        <w:pStyle w:val="KeepWithNext"/>
        <w:rPr>
          <w:rtl/>
          <w:lang w:eastAsia="he-IL"/>
        </w:rPr>
      </w:pPr>
    </w:p>
    <w:p w14:paraId="64105EF4" w14:textId="2D6177A7" w:rsidR="00117058" w:rsidRDefault="00117058" w:rsidP="00117058">
      <w:pPr>
        <w:rPr>
          <w:rtl/>
          <w:lang w:eastAsia="he-IL"/>
        </w:rPr>
      </w:pPr>
      <w:bookmarkStart w:id="4602" w:name="_ETM_Q1_1124772"/>
      <w:bookmarkStart w:id="4603" w:name="_ETM_Q1_1124801"/>
      <w:bookmarkEnd w:id="4602"/>
      <w:bookmarkEnd w:id="4603"/>
      <w:r>
        <w:rPr>
          <w:rFonts w:hint="cs"/>
          <w:rtl/>
          <w:lang w:eastAsia="he-IL"/>
        </w:rPr>
        <w:t>אני</w:t>
      </w:r>
      <w:r w:rsidR="00DB293F">
        <w:rPr>
          <w:rFonts w:hint="cs"/>
          <w:rtl/>
          <w:lang w:eastAsia="he-IL"/>
        </w:rPr>
        <w:t xml:space="preserve"> </w:t>
      </w:r>
      <w:r>
        <w:rPr>
          <w:rFonts w:hint="cs"/>
          <w:rtl/>
          <w:lang w:eastAsia="he-IL"/>
        </w:rPr>
        <w:t>משתדל להקשיב אבל אם יש משהו לא מובן, אני</w:t>
      </w:r>
      <w:bookmarkStart w:id="4604" w:name="_ETM_Q1_1125940"/>
      <w:bookmarkEnd w:id="4604"/>
      <w:r>
        <w:rPr>
          <w:rFonts w:hint="cs"/>
          <w:rtl/>
          <w:lang w:eastAsia="he-IL"/>
        </w:rPr>
        <w:t xml:space="preserve"> שואל את הוועדה ומצפה לתשובה. </w:t>
      </w:r>
    </w:p>
    <w:p w14:paraId="27F71D8E" w14:textId="77777777" w:rsidR="00117058" w:rsidRDefault="00117058" w:rsidP="00117058">
      <w:pPr>
        <w:rPr>
          <w:rtl/>
          <w:lang w:eastAsia="he-IL"/>
        </w:rPr>
      </w:pPr>
      <w:bookmarkStart w:id="4605" w:name="_ETM_Q1_1134495"/>
      <w:bookmarkStart w:id="4606" w:name="_ETM_Q1_1134529"/>
      <w:bookmarkEnd w:id="4605"/>
      <w:bookmarkEnd w:id="4606"/>
    </w:p>
    <w:p w14:paraId="769F4567" w14:textId="2E3AC102" w:rsidR="00117058" w:rsidRDefault="00117058" w:rsidP="00117058">
      <w:pPr>
        <w:pStyle w:val="a4"/>
        <w:keepNext/>
        <w:rPr>
          <w:rtl/>
        </w:rPr>
      </w:pPr>
      <w:bookmarkStart w:id="4607" w:name="ET_speaker_נעה_בן_שבת_789"/>
      <w:r w:rsidRPr="00117058">
        <w:rPr>
          <w:rStyle w:val="TagStyle"/>
          <w:rtl/>
        </w:rPr>
        <w:t xml:space="preserve"> &lt;&lt; דובר &gt;&gt; </w:t>
      </w:r>
      <w:r>
        <w:rPr>
          <w:rtl/>
        </w:rPr>
        <w:t>נעה בן שבת:</w:t>
      </w:r>
      <w:r w:rsidRPr="00117058">
        <w:rPr>
          <w:rStyle w:val="TagStyle"/>
          <w:rtl/>
        </w:rPr>
        <w:t xml:space="preserve"> &lt;&lt; דובר &gt;&gt;</w:t>
      </w:r>
      <w:r w:rsidR="00D3687A">
        <w:rPr>
          <w:rtl/>
        </w:rPr>
        <w:t xml:space="preserve"> </w:t>
      </w:r>
      <w:bookmarkEnd w:id="4607"/>
    </w:p>
    <w:p w14:paraId="51541253" w14:textId="77777777" w:rsidR="00117058" w:rsidRDefault="00117058" w:rsidP="00117058">
      <w:pPr>
        <w:pStyle w:val="KeepWithNext"/>
        <w:rPr>
          <w:rtl/>
          <w:lang w:eastAsia="he-IL"/>
        </w:rPr>
      </w:pPr>
    </w:p>
    <w:p w14:paraId="715417CC" w14:textId="77777777" w:rsidR="00B70CFF" w:rsidRDefault="00117058" w:rsidP="00B70CFF">
      <w:pPr>
        <w:rPr>
          <w:rtl/>
        </w:rPr>
      </w:pPr>
      <w:bookmarkStart w:id="4608" w:name="_ETM_Q1_1140782"/>
      <w:bookmarkStart w:id="4609" w:name="_ETM_Q1_1140832"/>
      <w:bookmarkEnd w:id="4608"/>
      <w:bookmarkEnd w:id="4609"/>
      <w:r>
        <w:rPr>
          <w:rFonts w:hint="cs"/>
          <w:rtl/>
          <w:lang w:eastAsia="he-IL"/>
        </w:rPr>
        <w:t>אני רוצה לומר משהו.</w:t>
      </w:r>
      <w:bookmarkStart w:id="4610" w:name="_ETM_Q1_1140389"/>
      <w:bookmarkEnd w:id="4610"/>
      <w:r>
        <w:rPr>
          <w:rFonts w:hint="cs"/>
          <w:rtl/>
          <w:lang w:eastAsia="he-IL"/>
        </w:rPr>
        <w:t xml:space="preserve"> אני מציעה, כדי שהיצרנים לא ירגישו מקופחים בדבר הזה, להשאיר להם את העניין של אפשרות הארכה. הכי הרבה,</w:t>
      </w:r>
      <w:bookmarkStart w:id="4611" w:name="_ETM_Q1_1148444"/>
      <w:bookmarkEnd w:id="4611"/>
      <w:r>
        <w:rPr>
          <w:rFonts w:hint="cs"/>
          <w:rtl/>
          <w:lang w:eastAsia="he-IL"/>
        </w:rPr>
        <w:t xml:space="preserve"> לא תעשו בזה שימוש.</w:t>
      </w:r>
      <w:bookmarkStart w:id="4612" w:name="_ETM_Q1_1154983"/>
      <w:bookmarkStart w:id="4613" w:name="_ETM_Q1_1155014"/>
      <w:bookmarkEnd w:id="4612"/>
      <w:bookmarkEnd w:id="4613"/>
    </w:p>
    <w:p w14:paraId="264A1979" w14:textId="77777777" w:rsidR="00B70CFF" w:rsidRDefault="00B70CFF" w:rsidP="00B70CFF">
      <w:pPr>
        <w:rPr>
          <w:rtl/>
        </w:rPr>
      </w:pPr>
    </w:p>
    <w:p w14:paraId="7F6BBE19" w14:textId="5A403EC0" w:rsidR="00B70CFF" w:rsidRDefault="00B70CFF" w:rsidP="00B70CFF">
      <w:pPr>
        <w:pStyle w:val="af9"/>
        <w:keepNext/>
        <w:rPr>
          <w:rtl/>
          <w:lang w:eastAsia="he-IL"/>
        </w:rPr>
      </w:pPr>
      <w:bookmarkStart w:id="4614" w:name="ET_guest_רוית_ארבל_1012"/>
      <w:r w:rsidRPr="00B70CFF">
        <w:rPr>
          <w:rStyle w:val="TagStyle"/>
          <w:rtl/>
        </w:rPr>
        <w:t xml:space="preserve"> &lt;&lt; אורח &gt;&gt; </w:t>
      </w:r>
      <w:proofErr w:type="spellStart"/>
      <w:r>
        <w:rPr>
          <w:rtl/>
          <w:lang w:eastAsia="he-IL"/>
        </w:rPr>
        <w:t>רוית</w:t>
      </w:r>
      <w:proofErr w:type="spellEnd"/>
      <w:r>
        <w:rPr>
          <w:rtl/>
          <w:lang w:eastAsia="he-IL"/>
        </w:rPr>
        <w:t xml:space="preserve"> ארבל:</w:t>
      </w:r>
      <w:r w:rsidRPr="00B70CFF">
        <w:rPr>
          <w:rStyle w:val="TagStyle"/>
          <w:rtl/>
        </w:rPr>
        <w:t xml:space="preserve"> &lt;&lt; אורח &gt;&gt;</w:t>
      </w:r>
      <w:r w:rsidR="00F5595B">
        <w:rPr>
          <w:rtl/>
          <w:lang w:eastAsia="he-IL"/>
        </w:rPr>
        <w:t xml:space="preserve"> </w:t>
      </w:r>
      <w:bookmarkEnd w:id="4614"/>
    </w:p>
    <w:p w14:paraId="46202AC9" w14:textId="77777777" w:rsidR="00B70CFF" w:rsidRDefault="00B70CFF" w:rsidP="00B70CFF">
      <w:pPr>
        <w:pStyle w:val="KeepWithNext"/>
        <w:rPr>
          <w:rtl/>
          <w:lang w:eastAsia="he-IL"/>
        </w:rPr>
      </w:pPr>
    </w:p>
    <w:p w14:paraId="62A2DF35" w14:textId="6368CA27" w:rsidR="00117058" w:rsidRDefault="00117058" w:rsidP="00B70CFF">
      <w:pPr>
        <w:rPr>
          <w:rtl/>
        </w:rPr>
      </w:pPr>
      <w:r>
        <w:rPr>
          <w:rFonts w:hint="cs"/>
          <w:rtl/>
          <w:lang w:eastAsia="he-IL"/>
        </w:rPr>
        <w:t xml:space="preserve">לא. להפך. אנחנו לא רוצים. שלא </w:t>
      </w:r>
      <w:bookmarkStart w:id="4615" w:name="_ETM_Q1_1156549"/>
      <w:bookmarkEnd w:id="4615"/>
      <w:r>
        <w:rPr>
          <w:rFonts w:hint="cs"/>
          <w:rtl/>
          <w:lang w:eastAsia="he-IL"/>
        </w:rPr>
        <w:t>יהיו אפשרויות הארכה בכלל.</w:t>
      </w:r>
      <w:r w:rsidR="00DB293F">
        <w:rPr>
          <w:rFonts w:hint="cs"/>
          <w:rtl/>
          <w:lang w:eastAsia="he-IL"/>
        </w:rPr>
        <w:t xml:space="preserve"> </w:t>
      </w:r>
      <w:r>
        <w:rPr>
          <w:rFonts w:hint="cs"/>
          <w:rtl/>
          <w:lang w:eastAsia="he-IL"/>
        </w:rPr>
        <w:t xml:space="preserve">הנחיות והוראות נוהל צריכות לעבור מן </w:t>
      </w:r>
      <w:bookmarkStart w:id="4616" w:name="_ETM_Q1_1156089"/>
      <w:bookmarkEnd w:id="4616"/>
      <w:r>
        <w:rPr>
          <w:rFonts w:hint="cs"/>
          <w:rtl/>
          <w:lang w:eastAsia="he-IL"/>
        </w:rPr>
        <w:t>העולם ב-2015.</w:t>
      </w:r>
    </w:p>
    <w:p w14:paraId="1D7CE591" w14:textId="77777777" w:rsidR="00117058" w:rsidRDefault="00117058" w:rsidP="00117058">
      <w:pPr>
        <w:rPr>
          <w:rtl/>
          <w:lang w:eastAsia="he-IL"/>
        </w:rPr>
      </w:pPr>
      <w:bookmarkStart w:id="4617" w:name="_ETM_Q1_1158595"/>
      <w:bookmarkStart w:id="4618" w:name="_ETM_Q1_1158636"/>
      <w:bookmarkStart w:id="4619" w:name="_ETM_Q1_1159715"/>
      <w:bookmarkEnd w:id="4617"/>
      <w:bookmarkEnd w:id="4618"/>
      <w:bookmarkEnd w:id="4619"/>
    </w:p>
    <w:p w14:paraId="4D3F87DA" w14:textId="33A435C8" w:rsidR="00117058" w:rsidRDefault="00117058" w:rsidP="00117058">
      <w:pPr>
        <w:pStyle w:val="af9"/>
        <w:keepNext/>
        <w:rPr>
          <w:rtl/>
          <w:lang w:eastAsia="he-IL"/>
        </w:rPr>
      </w:pPr>
      <w:bookmarkStart w:id="4620" w:name="ET_guest_פנינה_אורן_שני_דור_792"/>
      <w:r w:rsidRPr="00117058">
        <w:rPr>
          <w:rStyle w:val="TagStyle"/>
          <w:rtl/>
        </w:rPr>
        <w:t xml:space="preserve"> &lt;&lt; אורח &gt;&gt; </w:t>
      </w:r>
      <w:r>
        <w:rPr>
          <w:rtl/>
          <w:lang w:eastAsia="he-IL"/>
        </w:rPr>
        <w:t>פנינה אורן שני דור:</w:t>
      </w:r>
      <w:r w:rsidRPr="00117058">
        <w:rPr>
          <w:rStyle w:val="TagStyle"/>
          <w:rtl/>
        </w:rPr>
        <w:t xml:space="preserve"> &lt;&lt; אורח &gt;&gt;</w:t>
      </w:r>
      <w:r w:rsidR="00D3687A">
        <w:rPr>
          <w:rtl/>
          <w:lang w:eastAsia="he-IL"/>
        </w:rPr>
        <w:t xml:space="preserve"> </w:t>
      </w:r>
      <w:bookmarkEnd w:id="4620"/>
    </w:p>
    <w:p w14:paraId="3395E689" w14:textId="77777777" w:rsidR="00117058" w:rsidRDefault="00117058" w:rsidP="00117058">
      <w:pPr>
        <w:pStyle w:val="KeepWithNext"/>
        <w:rPr>
          <w:rtl/>
          <w:lang w:eastAsia="he-IL"/>
        </w:rPr>
      </w:pPr>
    </w:p>
    <w:p w14:paraId="27C153BC" w14:textId="32D174FA" w:rsidR="00117058" w:rsidRDefault="00117058" w:rsidP="00117058">
      <w:pPr>
        <w:rPr>
          <w:rtl/>
          <w:lang w:eastAsia="he-IL"/>
        </w:rPr>
      </w:pPr>
      <w:bookmarkStart w:id="4621" w:name="_ETM_Q1_1159974"/>
      <w:bookmarkStart w:id="4622" w:name="_ETM_Q1_1160003"/>
      <w:bookmarkEnd w:id="4621"/>
      <w:bookmarkEnd w:id="4622"/>
      <w:r>
        <w:rPr>
          <w:rFonts w:hint="cs"/>
          <w:rtl/>
          <w:lang w:eastAsia="he-IL"/>
        </w:rPr>
        <w:t>אם כך, בואו נבטל את הסעיפים האלה</w:t>
      </w:r>
      <w:bookmarkStart w:id="4623" w:name="_ETM_Q1_1162921"/>
      <w:bookmarkEnd w:id="4623"/>
      <w:r>
        <w:rPr>
          <w:rFonts w:hint="cs"/>
          <w:rtl/>
          <w:lang w:eastAsia="he-IL"/>
        </w:rPr>
        <w:t xml:space="preserve"> ונשאיר הארכה בשני המקרים. בסדר?</w:t>
      </w:r>
      <w:bookmarkStart w:id="4624" w:name="_ETM_Q1_1165896"/>
      <w:bookmarkEnd w:id="4624"/>
    </w:p>
    <w:p w14:paraId="07BDC49F" w14:textId="77777777" w:rsidR="00117058" w:rsidRDefault="00117058" w:rsidP="00117058">
      <w:pPr>
        <w:rPr>
          <w:rtl/>
          <w:lang w:eastAsia="he-IL"/>
        </w:rPr>
      </w:pPr>
      <w:bookmarkStart w:id="4625" w:name="_ETM_Q1_1165936"/>
      <w:bookmarkEnd w:id="4625"/>
    </w:p>
    <w:p w14:paraId="4BECF248" w14:textId="2816933B" w:rsidR="00117058" w:rsidRDefault="00117058" w:rsidP="00117058">
      <w:pPr>
        <w:pStyle w:val="a4"/>
        <w:keepNext/>
        <w:rPr>
          <w:rtl/>
        </w:rPr>
      </w:pPr>
      <w:bookmarkStart w:id="4626" w:name="ET_speaker_נעה_בן_שבת_793"/>
      <w:r w:rsidRPr="00117058">
        <w:rPr>
          <w:rStyle w:val="TagStyle"/>
          <w:rtl/>
        </w:rPr>
        <w:t xml:space="preserve"> &lt;&lt; דובר &gt;&gt; </w:t>
      </w:r>
      <w:r>
        <w:rPr>
          <w:rtl/>
        </w:rPr>
        <w:t>נעה בן שבת:</w:t>
      </w:r>
      <w:r w:rsidRPr="00117058">
        <w:rPr>
          <w:rStyle w:val="TagStyle"/>
          <w:rtl/>
        </w:rPr>
        <w:t xml:space="preserve"> &lt;&lt; דובר &gt;&gt;</w:t>
      </w:r>
      <w:r w:rsidR="00D3687A">
        <w:rPr>
          <w:rtl/>
        </w:rPr>
        <w:t xml:space="preserve"> </w:t>
      </w:r>
      <w:bookmarkEnd w:id="4626"/>
    </w:p>
    <w:p w14:paraId="4512D538" w14:textId="77777777" w:rsidR="00117058" w:rsidRDefault="00117058" w:rsidP="00117058">
      <w:pPr>
        <w:pStyle w:val="KeepWithNext"/>
        <w:rPr>
          <w:rtl/>
          <w:lang w:eastAsia="he-IL"/>
        </w:rPr>
      </w:pPr>
    </w:p>
    <w:p w14:paraId="7718571C" w14:textId="6AE39E0B" w:rsidR="00117058" w:rsidRDefault="00117058" w:rsidP="00117058">
      <w:pPr>
        <w:rPr>
          <w:rtl/>
          <w:lang w:eastAsia="he-IL"/>
        </w:rPr>
      </w:pPr>
      <w:r>
        <w:rPr>
          <w:rFonts w:hint="cs"/>
          <w:rtl/>
          <w:lang w:eastAsia="he-IL"/>
        </w:rPr>
        <w:t>בסדר. הארכה בשני המקרים.</w:t>
      </w:r>
    </w:p>
    <w:p w14:paraId="22B63AF9" w14:textId="77777777" w:rsidR="00117058" w:rsidRDefault="00117058" w:rsidP="00117058">
      <w:pPr>
        <w:rPr>
          <w:rtl/>
          <w:lang w:eastAsia="he-IL"/>
        </w:rPr>
      </w:pPr>
      <w:bookmarkStart w:id="4627" w:name="_ETM_Q1_1168078"/>
      <w:bookmarkStart w:id="4628" w:name="_ETM_Q1_1168114"/>
      <w:bookmarkEnd w:id="4627"/>
      <w:bookmarkEnd w:id="4628"/>
    </w:p>
    <w:p w14:paraId="7BF7BDDC" w14:textId="79D2BA5E" w:rsidR="00117058" w:rsidRDefault="00117058" w:rsidP="00117058">
      <w:pPr>
        <w:pStyle w:val="af9"/>
        <w:keepNext/>
        <w:rPr>
          <w:rtl/>
          <w:lang w:eastAsia="he-IL"/>
        </w:rPr>
      </w:pPr>
      <w:bookmarkStart w:id="4629" w:name="ET_guest_פנינה_אורן_שני_דור_794"/>
      <w:r w:rsidRPr="00117058">
        <w:rPr>
          <w:rStyle w:val="TagStyle"/>
          <w:rtl/>
        </w:rPr>
        <w:t xml:space="preserve"> &lt;&lt; אורח &gt;&gt; </w:t>
      </w:r>
      <w:r>
        <w:rPr>
          <w:rtl/>
          <w:lang w:eastAsia="he-IL"/>
        </w:rPr>
        <w:t>פנינה אורן שני דור:</w:t>
      </w:r>
      <w:r w:rsidRPr="00117058">
        <w:rPr>
          <w:rStyle w:val="TagStyle"/>
          <w:rtl/>
        </w:rPr>
        <w:t xml:space="preserve"> &lt;&lt; אורח &gt;&gt;</w:t>
      </w:r>
      <w:r w:rsidR="00D3687A">
        <w:rPr>
          <w:rtl/>
          <w:lang w:eastAsia="he-IL"/>
        </w:rPr>
        <w:t xml:space="preserve"> </w:t>
      </w:r>
      <w:bookmarkEnd w:id="4629"/>
    </w:p>
    <w:p w14:paraId="759E5015" w14:textId="77777777" w:rsidR="00117058" w:rsidRDefault="00117058" w:rsidP="00117058">
      <w:pPr>
        <w:pStyle w:val="KeepWithNext"/>
        <w:rPr>
          <w:rtl/>
          <w:lang w:eastAsia="he-IL"/>
        </w:rPr>
      </w:pPr>
    </w:p>
    <w:p w14:paraId="2EC25E52" w14:textId="3718B666" w:rsidR="00117058" w:rsidRDefault="00117058" w:rsidP="00117058">
      <w:pPr>
        <w:rPr>
          <w:rtl/>
          <w:lang w:eastAsia="he-IL"/>
        </w:rPr>
      </w:pPr>
      <w:r>
        <w:rPr>
          <w:rFonts w:hint="cs"/>
          <w:rtl/>
          <w:lang w:eastAsia="he-IL"/>
        </w:rPr>
        <w:t>אין בעיה. אם אתם מבקשים את המנגנון שהיינו רוצים</w:t>
      </w:r>
      <w:r w:rsidR="00DB293F">
        <w:rPr>
          <w:rFonts w:hint="cs"/>
          <w:rtl/>
          <w:lang w:eastAsia="he-IL"/>
        </w:rPr>
        <w:t xml:space="preserve"> </w:t>
      </w:r>
      <w:r>
        <w:rPr>
          <w:rFonts w:hint="cs"/>
          <w:rtl/>
          <w:lang w:eastAsia="he-IL"/>
        </w:rPr>
        <w:t>לבטל גם את ההנחיות. בואו נעשה הארכות.</w:t>
      </w:r>
    </w:p>
    <w:p w14:paraId="515B48CF" w14:textId="77777777" w:rsidR="00117058" w:rsidRDefault="00117058" w:rsidP="00117058">
      <w:pPr>
        <w:rPr>
          <w:rtl/>
          <w:lang w:eastAsia="he-IL"/>
        </w:rPr>
      </w:pPr>
      <w:bookmarkStart w:id="4630" w:name="_ETM_Q1_1176906"/>
      <w:bookmarkStart w:id="4631" w:name="_ETM_Q1_1176939"/>
      <w:bookmarkStart w:id="4632" w:name="_ETM_Q1_1177786"/>
      <w:bookmarkEnd w:id="4630"/>
      <w:bookmarkEnd w:id="4631"/>
      <w:bookmarkEnd w:id="4632"/>
    </w:p>
    <w:p w14:paraId="78ACCAA8" w14:textId="78F2B6C1" w:rsidR="00117058" w:rsidRDefault="00117058" w:rsidP="00117058">
      <w:pPr>
        <w:pStyle w:val="a4"/>
        <w:keepNext/>
        <w:rPr>
          <w:rtl/>
        </w:rPr>
      </w:pPr>
      <w:bookmarkStart w:id="4633" w:name="ET_speaker_נעה_בן_שבת_795"/>
      <w:r w:rsidRPr="00117058">
        <w:rPr>
          <w:rStyle w:val="TagStyle"/>
          <w:rtl/>
        </w:rPr>
        <w:t xml:space="preserve"> &lt;&lt; דובר &gt;&gt; </w:t>
      </w:r>
      <w:r>
        <w:rPr>
          <w:rtl/>
        </w:rPr>
        <w:t>נעה בן שבת:</w:t>
      </w:r>
      <w:r w:rsidRPr="00117058">
        <w:rPr>
          <w:rStyle w:val="TagStyle"/>
          <w:rtl/>
        </w:rPr>
        <w:t xml:space="preserve"> &lt;&lt; דובר &gt;&gt;</w:t>
      </w:r>
      <w:r w:rsidR="00D3687A">
        <w:rPr>
          <w:rtl/>
        </w:rPr>
        <w:t xml:space="preserve"> </w:t>
      </w:r>
      <w:bookmarkEnd w:id="4633"/>
    </w:p>
    <w:p w14:paraId="6F05D0E9" w14:textId="77777777" w:rsidR="00117058" w:rsidRDefault="00117058" w:rsidP="00117058">
      <w:pPr>
        <w:pStyle w:val="KeepWithNext"/>
        <w:rPr>
          <w:rtl/>
          <w:lang w:eastAsia="he-IL"/>
        </w:rPr>
      </w:pPr>
    </w:p>
    <w:p w14:paraId="302B58AB" w14:textId="64EBA94D" w:rsidR="00117058" w:rsidRDefault="00117058" w:rsidP="00117058">
      <w:pPr>
        <w:rPr>
          <w:rtl/>
          <w:lang w:eastAsia="he-IL"/>
        </w:rPr>
      </w:pPr>
      <w:bookmarkStart w:id="4634" w:name="_ETM_Q1_1178046"/>
      <w:bookmarkStart w:id="4635" w:name="_ETM_Q1_1178076"/>
      <w:bookmarkEnd w:id="4634"/>
      <w:bookmarkEnd w:id="4635"/>
      <w:r>
        <w:rPr>
          <w:rFonts w:hint="cs"/>
          <w:rtl/>
          <w:lang w:eastAsia="he-IL"/>
        </w:rPr>
        <w:t xml:space="preserve">ב-(ו) אנחנו מציעים לא למחוק את </w:t>
      </w:r>
      <w:bookmarkStart w:id="4636" w:name="_ETM_Q1_1180022"/>
      <w:bookmarkEnd w:id="4636"/>
      <w:proofErr w:type="spellStart"/>
      <w:r>
        <w:rPr>
          <w:rFonts w:hint="cs"/>
          <w:rtl/>
          <w:lang w:eastAsia="he-IL"/>
        </w:rPr>
        <w:t>הסיפה</w:t>
      </w:r>
      <w:proofErr w:type="spellEnd"/>
      <w:r>
        <w:rPr>
          <w:rFonts w:hint="cs"/>
          <w:rtl/>
          <w:lang w:eastAsia="he-IL"/>
        </w:rPr>
        <w:t>.</w:t>
      </w:r>
    </w:p>
    <w:p w14:paraId="41DEB403" w14:textId="77777777" w:rsidR="00117058" w:rsidRDefault="00117058" w:rsidP="00117058">
      <w:pPr>
        <w:rPr>
          <w:rtl/>
          <w:lang w:eastAsia="he-IL"/>
        </w:rPr>
      </w:pPr>
      <w:bookmarkStart w:id="4637" w:name="_ETM_Q1_1180201"/>
      <w:bookmarkStart w:id="4638" w:name="_ETM_Q1_1180237"/>
      <w:bookmarkEnd w:id="4637"/>
      <w:bookmarkEnd w:id="4638"/>
    </w:p>
    <w:p w14:paraId="551282E5" w14:textId="1F53E4E7" w:rsidR="00117058" w:rsidRDefault="00117058" w:rsidP="00117058">
      <w:pPr>
        <w:pStyle w:val="af9"/>
        <w:keepNext/>
        <w:rPr>
          <w:rtl/>
          <w:lang w:eastAsia="he-IL"/>
        </w:rPr>
      </w:pPr>
      <w:bookmarkStart w:id="4639" w:name="ET_guest_פנינה_אורן_שני_דור_796"/>
      <w:r w:rsidRPr="00117058">
        <w:rPr>
          <w:rStyle w:val="TagStyle"/>
          <w:rtl/>
        </w:rPr>
        <w:t xml:space="preserve"> &lt;&lt; אורח &gt;&gt; </w:t>
      </w:r>
      <w:r>
        <w:rPr>
          <w:rtl/>
          <w:lang w:eastAsia="he-IL"/>
        </w:rPr>
        <w:t>פנינה אורן שני דור:</w:t>
      </w:r>
      <w:r w:rsidRPr="00117058">
        <w:rPr>
          <w:rStyle w:val="TagStyle"/>
          <w:rtl/>
        </w:rPr>
        <w:t xml:space="preserve"> &lt;&lt; אורח &gt;&gt;</w:t>
      </w:r>
      <w:r w:rsidR="00D3687A">
        <w:rPr>
          <w:rtl/>
          <w:lang w:eastAsia="he-IL"/>
        </w:rPr>
        <w:t xml:space="preserve"> </w:t>
      </w:r>
      <w:bookmarkEnd w:id="4639"/>
    </w:p>
    <w:p w14:paraId="02D2D849" w14:textId="77777777" w:rsidR="00117058" w:rsidRDefault="00117058" w:rsidP="00117058">
      <w:pPr>
        <w:pStyle w:val="KeepWithNext"/>
        <w:rPr>
          <w:rtl/>
          <w:lang w:eastAsia="he-IL"/>
        </w:rPr>
      </w:pPr>
    </w:p>
    <w:p w14:paraId="26EC8299" w14:textId="62F8625A" w:rsidR="00117058" w:rsidRDefault="00117058" w:rsidP="00117058">
      <w:pPr>
        <w:rPr>
          <w:rtl/>
          <w:lang w:eastAsia="he-IL"/>
        </w:rPr>
      </w:pPr>
      <w:r>
        <w:rPr>
          <w:rFonts w:hint="cs"/>
          <w:rtl/>
          <w:lang w:eastAsia="he-IL"/>
        </w:rPr>
        <w:t xml:space="preserve">גם לא ב-(ד). אני גם לא רוצה את (ד). גם (ד) אני רוצה להאריך. </w:t>
      </w:r>
      <w:bookmarkStart w:id="4640" w:name="_ETM_Q1_1184696"/>
      <w:bookmarkEnd w:id="4640"/>
    </w:p>
    <w:p w14:paraId="1FD71E75" w14:textId="77777777" w:rsidR="00117058" w:rsidRDefault="00117058" w:rsidP="00117058">
      <w:pPr>
        <w:rPr>
          <w:rtl/>
          <w:lang w:eastAsia="he-IL"/>
        </w:rPr>
      </w:pPr>
      <w:bookmarkStart w:id="4641" w:name="_ETM_Q1_1180523"/>
      <w:bookmarkStart w:id="4642" w:name="_ETM_Q1_1180556"/>
      <w:bookmarkStart w:id="4643" w:name="_ETM_Q1_1179809"/>
      <w:bookmarkEnd w:id="4641"/>
      <w:bookmarkEnd w:id="4642"/>
      <w:bookmarkEnd w:id="4643"/>
    </w:p>
    <w:p w14:paraId="24869129" w14:textId="2713F364" w:rsidR="00117058" w:rsidRDefault="00117058" w:rsidP="00117058">
      <w:pPr>
        <w:pStyle w:val="a4"/>
        <w:keepNext/>
        <w:rPr>
          <w:rtl/>
        </w:rPr>
      </w:pPr>
      <w:bookmarkStart w:id="4644" w:name="ET_speaker_נעה_בן_שבת_797"/>
      <w:r w:rsidRPr="00117058">
        <w:rPr>
          <w:rStyle w:val="TagStyle"/>
          <w:rtl/>
        </w:rPr>
        <w:t xml:space="preserve"> &lt;&lt; דובר &gt;&gt; </w:t>
      </w:r>
      <w:r>
        <w:rPr>
          <w:rtl/>
        </w:rPr>
        <w:t>נעה בן שבת:</w:t>
      </w:r>
      <w:r w:rsidRPr="00117058">
        <w:rPr>
          <w:rStyle w:val="TagStyle"/>
          <w:rtl/>
        </w:rPr>
        <w:t xml:space="preserve"> &lt;&lt; דובר &gt;&gt;</w:t>
      </w:r>
      <w:r w:rsidR="00D3687A">
        <w:rPr>
          <w:rtl/>
        </w:rPr>
        <w:t xml:space="preserve"> </w:t>
      </w:r>
      <w:bookmarkEnd w:id="4644"/>
    </w:p>
    <w:p w14:paraId="61B5FF91" w14:textId="77777777" w:rsidR="00117058" w:rsidRDefault="00117058" w:rsidP="00117058">
      <w:pPr>
        <w:pStyle w:val="KeepWithNext"/>
        <w:rPr>
          <w:rtl/>
          <w:lang w:eastAsia="he-IL"/>
        </w:rPr>
      </w:pPr>
    </w:p>
    <w:p w14:paraId="788321F4" w14:textId="37AC609B" w:rsidR="00117058" w:rsidRDefault="00117058" w:rsidP="00117058">
      <w:pPr>
        <w:rPr>
          <w:rtl/>
          <w:lang w:eastAsia="he-IL"/>
        </w:rPr>
      </w:pPr>
      <w:bookmarkStart w:id="4645" w:name="_ETM_Q1_1180080"/>
      <w:bookmarkStart w:id="4646" w:name="_ETM_Q1_1180111"/>
      <w:bookmarkEnd w:id="4645"/>
      <w:bookmarkEnd w:id="4646"/>
      <w:r>
        <w:rPr>
          <w:rFonts w:hint="cs"/>
          <w:rtl/>
          <w:lang w:eastAsia="he-IL"/>
        </w:rPr>
        <w:t>ב-(ד) את יכולה להאריך אבל ב-(ו) מחקת את אפשרות ההארכה. בשניהם תשאירי את אפשרות ההארכה.</w:t>
      </w:r>
    </w:p>
    <w:p w14:paraId="17D1FBC3" w14:textId="77777777" w:rsidR="00117058" w:rsidRDefault="00117058" w:rsidP="00117058">
      <w:pPr>
        <w:rPr>
          <w:rtl/>
          <w:lang w:eastAsia="he-IL"/>
        </w:rPr>
      </w:pPr>
      <w:bookmarkStart w:id="4647" w:name="_ETM_Q1_1193888"/>
      <w:bookmarkStart w:id="4648" w:name="_ETM_Q1_1193924"/>
      <w:bookmarkEnd w:id="4647"/>
      <w:bookmarkEnd w:id="4648"/>
    </w:p>
    <w:p w14:paraId="354BB8C6" w14:textId="469B4AA1" w:rsidR="00117058" w:rsidRDefault="00117058" w:rsidP="00117058">
      <w:pPr>
        <w:pStyle w:val="af9"/>
        <w:keepNext/>
        <w:rPr>
          <w:rtl/>
          <w:lang w:eastAsia="he-IL"/>
        </w:rPr>
      </w:pPr>
      <w:bookmarkStart w:id="4649" w:name="ET_guest_פנינה_אורן_שני_דור_798"/>
      <w:r w:rsidRPr="00117058">
        <w:rPr>
          <w:rStyle w:val="TagStyle"/>
          <w:rtl/>
        </w:rPr>
        <w:t xml:space="preserve"> &lt;&lt; אורח &gt;&gt; </w:t>
      </w:r>
      <w:r>
        <w:rPr>
          <w:rtl/>
          <w:lang w:eastAsia="he-IL"/>
        </w:rPr>
        <w:t>פנינה אורן שני דור:</w:t>
      </w:r>
      <w:r w:rsidRPr="00117058">
        <w:rPr>
          <w:rStyle w:val="TagStyle"/>
          <w:rtl/>
        </w:rPr>
        <w:t xml:space="preserve"> &lt;&lt; אורח &gt;&gt;</w:t>
      </w:r>
      <w:r w:rsidR="00D3687A">
        <w:rPr>
          <w:rtl/>
          <w:lang w:eastAsia="he-IL"/>
        </w:rPr>
        <w:t xml:space="preserve"> </w:t>
      </w:r>
      <w:bookmarkEnd w:id="4649"/>
    </w:p>
    <w:p w14:paraId="62586FA7" w14:textId="77777777" w:rsidR="00117058" w:rsidRDefault="00117058" w:rsidP="00117058">
      <w:pPr>
        <w:pStyle w:val="KeepWithNext"/>
        <w:rPr>
          <w:rtl/>
          <w:lang w:eastAsia="he-IL"/>
        </w:rPr>
      </w:pPr>
    </w:p>
    <w:p w14:paraId="50D3E3F0" w14:textId="65E30E22" w:rsidR="00117058" w:rsidRDefault="00117058" w:rsidP="00117058">
      <w:pPr>
        <w:rPr>
          <w:rtl/>
          <w:lang w:eastAsia="he-IL"/>
        </w:rPr>
      </w:pPr>
      <w:r>
        <w:rPr>
          <w:rFonts w:hint="cs"/>
          <w:rtl/>
          <w:lang w:eastAsia="he-IL"/>
        </w:rPr>
        <w:t xml:space="preserve">למה שאני לא אתן </w:t>
      </w:r>
      <w:bookmarkStart w:id="4650" w:name="_ETM_Q1_1190948"/>
      <w:bookmarkEnd w:id="4650"/>
      <w:r>
        <w:rPr>
          <w:rFonts w:hint="cs"/>
          <w:rtl/>
          <w:lang w:eastAsia="he-IL"/>
        </w:rPr>
        <w:t>את המנגנון? למה רק ב-(ד) את המנגנון הזה?</w:t>
      </w:r>
      <w:bookmarkStart w:id="4651" w:name="_ETM_Q1_1194729"/>
      <w:bookmarkStart w:id="4652" w:name="_ETM_Q1_1194777"/>
      <w:bookmarkEnd w:id="4651"/>
      <w:bookmarkEnd w:id="4652"/>
    </w:p>
    <w:p w14:paraId="2D28B1CA" w14:textId="6BDC5B0E" w:rsidR="00117058" w:rsidRDefault="00117058" w:rsidP="00117058">
      <w:pPr>
        <w:rPr>
          <w:rtl/>
          <w:lang w:eastAsia="he-IL"/>
        </w:rPr>
      </w:pPr>
      <w:bookmarkStart w:id="4653" w:name="_ETM_Q1_1192141"/>
      <w:bookmarkEnd w:id="4653"/>
    </w:p>
    <w:p w14:paraId="710C5598" w14:textId="3EDA63B5" w:rsidR="00117058" w:rsidRDefault="00117058" w:rsidP="00117058">
      <w:pPr>
        <w:pStyle w:val="a4"/>
        <w:keepNext/>
        <w:rPr>
          <w:rtl/>
        </w:rPr>
      </w:pPr>
      <w:bookmarkStart w:id="4654" w:name="ET_speaker_נעה_בן_שבת_799"/>
      <w:r w:rsidRPr="00117058">
        <w:rPr>
          <w:rStyle w:val="TagStyle"/>
          <w:rtl/>
        </w:rPr>
        <w:t xml:space="preserve"> &lt;&lt; דובר &gt;&gt; </w:t>
      </w:r>
      <w:r>
        <w:rPr>
          <w:rtl/>
        </w:rPr>
        <w:t>נעה בן שבת:</w:t>
      </w:r>
      <w:r w:rsidRPr="00117058">
        <w:rPr>
          <w:rStyle w:val="TagStyle"/>
          <w:rtl/>
        </w:rPr>
        <w:t xml:space="preserve"> &lt;&lt; דובר &gt;&gt;</w:t>
      </w:r>
      <w:r w:rsidR="00D3687A">
        <w:rPr>
          <w:rtl/>
        </w:rPr>
        <w:t xml:space="preserve"> </w:t>
      </w:r>
      <w:bookmarkEnd w:id="4654"/>
    </w:p>
    <w:p w14:paraId="048C73DE" w14:textId="77777777" w:rsidR="00117058" w:rsidRDefault="00117058" w:rsidP="00117058">
      <w:pPr>
        <w:pStyle w:val="KeepWithNext"/>
        <w:rPr>
          <w:rtl/>
          <w:lang w:eastAsia="he-IL"/>
        </w:rPr>
      </w:pPr>
    </w:p>
    <w:p w14:paraId="0A37F99E" w14:textId="554CF890" w:rsidR="00117058" w:rsidRDefault="00117058" w:rsidP="00117058">
      <w:pPr>
        <w:rPr>
          <w:rtl/>
          <w:lang w:eastAsia="he-IL"/>
        </w:rPr>
      </w:pPr>
      <w:bookmarkStart w:id="4655" w:name="_ETM_Q1_1192393"/>
      <w:bookmarkStart w:id="4656" w:name="_ETM_Q1_1192426"/>
      <w:bookmarkStart w:id="4657" w:name="_ETM_Q1_1194471"/>
      <w:bookmarkStart w:id="4658" w:name="_ETM_Q1_1194504"/>
      <w:bookmarkEnd w:id="4655"/>
      <w:bookmarkEnd w:id="4656"/>
      <w:bookmarkEnd w:id="4657"/>
      <w:bookmarkEnd w:id="4658"/>
      <w:r>
        <w:rPr>
          <w:rFonts w:hint="cs"/>
          <w:rtl/>
          <w:lang w:eastAsia="he-IL"/>
        </w:rPr>
        <w:t xml:space="preserve">בשניהם יהיה לך את </w:t>
      </w:r>
      <w:bookmarkStart w:id="4659" w:name="_ETM_Q1_1196750"/>
      <w:bookmarkEnd w:id="4659"/>
      <w:r>
        <w:rPr>
          <w:rFonts w:hint="cs"/>
          <w:rtl/>
          <w:lang w:eastAsia="he-IL"/>
        </w:rPr>
        <w:t>המנגנון</w:t>
      </w:r>
      <w:r w:rsidR="004A62C6">
        <w:rPr>
          <w:rFonts w:hint="cs"/>
          <w:rtl/>
          <w:lang w:eastAsia="he-IL"/>
        </w:rPr>
        <w:t xml:space="preserve"> או עד שיבוטלו על ידי השר.</w:t>
      </w:r>
    </w:p>
    <w:p w14:paraId="041B2E7E" w14:textId="77777777" w:rsidR="004A62C6" w:rsidRDefault="004A62C6" w:rsidP="00117058">
      <w:pPr>
        <w:rPr>
          <w:rtl/>
          <w:lang w:eastAsia="he-IL"/>
        </w:rPr>
      </w:pPr>
      <w:bookmarkStart w:id="4660" w:name="_ETM_Q1_1200726"/>
      <w:bookmarkStart w:id="4661" w:name="_ETM_Q1_1200767"/>
      <w:bookmarkEnd w:id="4660"/>
      <w:bookmarkEnd w:id="4661"/>
    </w:p>
    <w:p w14:paraId="44AF68C1" w14:textId="587B90E8" w:rsidR="004A62C6" w:rsidRDefault="004A62C6" w:rsidP="004A62C6">
      <w:pPr>
        <w:pStyle w:val="af9"/>
        <w:keepNext/>
        <w:rPr>
          <w:rtl/>
          <w:lang w:eastAsia="he-IL"/>
        </w:rPr>
      </w:pPr>
      <w:bookmarkStart w:id="4662" w:name="ET_guest_פנינה_אורן_שני_דור_800"/>
      <w:r w:rsidRPr="004A62C6">
        <w:rPr>
          <w:rStyle w:val="TagStyle"/>
          <w:rtl/>
        </w:rPr>
        <w:t xml:space="preserve"> &lt;&lt; אורח &gt;&gt; </w:t>
      </w:r>
      <w:r>
        <w:rPr>
          <w:rtl/>
          <w:lang w:eastAsia="he-IL"/>
        </w:rPr>
        <w:t>פנינה אורן שני דור:</w:t>
      </w:r>
      <w:r w:rsidRPr="004A62C6">
        <w:rPr>
          <w:rStyle w:val="TagStyle"/>
          <w:rtl/>
        </w:rPr>
        <w:t xml:space="preserve"> &lt;&lt; אורח &gt;&gt;</w:t>
      </w:r>
      <w:r w:rsidR="00D3687A">
        <w:rPr>
          <w:rtl/>
          <w:lang w:eastAsia="he-IL"/>
        </w:rPr>
        <w:t xml:space="preserve"> </w:t>
      </w:r>
      <w:bookmarkEnd w:id="4662"/>
    </w:p>
    <w:p w14:paraId="39076E4E" w14:textId="77777777" w:rsidR="004A62C6" w:rsidRDefault="004A62C6" w:rsidP="004A62C6">
      <w:pPr>
        <w:pStyle w:val="KeepWithNext"/>
        <w:rPr>
          <w:rtl/>
          <w:lang w:eastAsia="he-IL"/>
        </w:rPr>
      </w:pPr>
    </w:p>
    <w:p w14:paraId="6BB4D146" w14:textId="728C1CF2" w:rsidR="004A62C6" w:rsidRDefault="004A62C6" w:rsidP="004A62C6">
      <w:pPr>
        <w:rPr>
          <w:rtl/>
          <w:lang w:eastAsia="he-IL"/>
        </w:rPr>
      </w:pPr>
      <w:r>
        <w:rPr>
          <w:rFonts w:hint="cs"/>
          <w:rtl/>
          <w:lang w:eastAsia="he-IL"/>
        </w:rPr>
        <w:t xml:space="preserve">בסדר. אין </w:t>
      </w:r>
      <w:bookmarkStart w:id="4663" w:name="_ETM_Q1_1199707"/>
      <w:bookmarkEnd w:id="4663"/>
      <w:r>
        <w:rPr>
          <w:rFonts w:hint="cs"/>
          <w:rtl/>
          <w:lang w:eastAsia="he-IL"/>
        </w:rPr>
        <w:t xml:space="preserve">בעיה. </w:t>
      </w:r>
    </w:p>
    <w:p w14:paraId="13E190C9" w14:textId="77777777" w:rsidR="004A62C6" w:rsidRDefault="004A62C6" w:rsidP="004A62C6">
      <w:pPr>
        <w:rPr>
          <w:rtl/>
          <w:lang w:eastAsia="he-IL"/>
        </w:rPr>
      </w:pPr>
    </w:p>
    <w:p w14:paraId="6C51E51F" w14:textId="32E04200" w:rsidR="004A62C6" w:rsidRDefault="004A62C6" w:rsidP="004A62C6">
      <w:pPr>
        <w:pStyle w:val="a4"/>
        <w:keepNext/>
        <w:rPr>
          <w:rtl/>
        </w:rPr>
      </w:pPr>
      <w:bookmarkStart w:id="4664" w:name="ET_speaker_נעה_בן_שבת_801"/>
      <w:r w:rsidRPr="004A62C6">
        <w:rPr>
          <w:rStyle w:val="TagStyle"/>
          <w:rtl/>
        </w:rPr>
        <w:t xml:space="preserve"> &lt;&lt; דובר &gt;&gt; </w:t>
      </w:r>
      <w:r>
        <w:rPr>
          <w:rtl/>
        </w:rPr>
        <w:t>נעה בן שבת:</w:t>
      </w:r>
      <w:r w:rsidRPr="004A62C6">
        <w:rPr>
          <w:rStyle w:val="TagStyle"/>
          <w:rtl/>
        </w:rPr>
        <w:t xml:space="preserve"> &lt;&lt; דובר &gt;&gt;</w:t>
      </w:r>
      <w:r w:rsidR="00D3687A">
        <w:rPr>
          <w:rtl/>
        </w:rPr>
        <w:t xml:space="preserve"> </w:t>
      </w:r>
      <w:bookmarkEnd w:id="4664"/>
    </w:p>
    <w:p w14:paraId="70AE5349" w14:textId="77777777" w:rsidR="004A62C6" w:rsidRDefault="004A62C6" w:rsidP="004A62C6">
      <w:pPr>
        <w:pStyle w:val="KeepWithNext"/>
        <w:rPr>
          <w:rtl/>
          <w:lang w:eastAsia="he-IL"/>
        </w:rPr>
      </w:pPr>
    </w:p>
    <w:p w14:paraId="31D95C41" w14:textId="133C5816" w:rsidR="004A62C6" w:rsidRDefault="004A62C6" w:rsidP="004A62C6">
      <w:pPr>
        <w:rPr>
          <w:rtl/>
          <w:lang w:eastAsia="he-IL"/>
        </w:rPr>
      </w:pPr>
      <w:r>
        <w:rPr>
          <w:rFonts w:hint="cs"/>
          <w:rtl/>
          <w:lang w:eastAsia="he-IL"/>
        </w:rPr>
        <w:t xml:space="preserve">בשניהם יש את אותו מנגנון של אפשרות הביטול על </w:t>
      </w:r>
      <w:bookmarkStart w:id="4665" w:name="_ETM_Q1_1201269"/>
      <w:bookmarkEnd w:id="4665"/>
      <w:r>
        <w:rPr>
          <w:rFonts w:hint="cs"/>
          <w:rtl/>
          <w:lang w:eastAsia="he-IL"/>
        </w:rPr>
        <w:t>ידי השר</w:t>
      </w:r>
      <w:r w:rsidR="00DB293F">
        <w:rPr>
          <w:rFonts w:hint="cs"/>
          <w:rtl/>
          <w:lang w:eastAsia="he-IL"/>
        </w:rPr>
        <w:t xml:space="preserve"> </w:t>
      </w:r>
      <w:r>
        <w:rPr>
          <w:rFonts w:hint="cs"/>
          <w:rtl/>
          <w:lang w:eastAsia="he-IL"/>
        </w:rPr>
        <w:t>וגם אפשרות של הארכה.</w:t>
      </w:r>
      <w:bookmarkStart w:id="4666" w:name="_ETM_Q1_1209102"/>
      <w:bookmarkEnd w:id="4666"/>
    </w:p>
    <w:p w14:paraId="3FE07885" w14:textId="77777777" w:rsidR="004A62C6" w:rsidRDefault="004A62C6" w:rsidP="004A62C6">
      <w:pPr>
        <w:rPr>
          <w:rtl/>
          <w:lang w:eastAsia="he-IL"/>
        </w:rPr>
      </w:pPr>
      <w:bookmarkStart w:id="4667" w:name="_ETM_Q1_1209135"/>
      <w:bookmarkEnd w:id="4667"/>
    </w:p>
    <w:p w14:paraId="3970DF01" w14:textId="13F91D87" w:rsidR="004A62C6" w:rsidRDefault="004A62C6" w:rsidP="004A62C6">
      <w:pPr>
        <w:pStyle w:val="af9"/>
        <w:keepNext/>
        <w:rPr>
          <w:rtl/>
          <w:lang w:eastAsia="he-IL"/>
        </w:rPr>
      </w:pPr>
      <w:bookmarkStart w:id="4668" w:name="ET_guest_רוית_ארבל_802"/>
      <w:r w:rsidRPr="004A62C6">
        <w:rPr>
          <w:rStyle w:val="TagStyle"/>
          <w:rtl/>
        </w:rPr>
        <w:t xml:space="preserve"> &lt;&lt; אורח &gt;&gt; </w:t>
      </w:r>
      <w:proofErr w:type="spellStart"/>
      <w:r>
        <w:rPr>
          <w:rtl/>
          <w:lang w:eastAsia="he-IL"/>
        </w:rPr>
        <w:t>רוית</w:t>
      </w:r>
      <w:proofErr w:type="spellEnd"/>
      <w:r>
        <w:rPr>
          <w:rtl/>
          <w:lang w:eastAsia="he-IL"/>
        </w:rPr>
        <w:t xml:space="preserve"> ארבל:</w:t>
      </w:r>
      <w:r w:rsidRPr="004A62C6">
        <w:rPr>
          <w:rStyle w:val="TagStyle"/>
          <w:rtl/>
        </w:rPr>
        <w:t xml:space="preserve"> &lt;&lt; אורח &gt;&gt;</w:t>
      </w:r>
      <w:r w:rsidR="00D3687A">
        <w:rPr>
          <w:rtl/>
          <w:lang w:eastAsia="he-IL"/>
        </w:rPr>
        <w:t xml:space="preserve"> </w:t>
      </w:r>
      <w:bookmarkEnd w:id="4668"/>
    </w:p>
    <w:p w14:paraId="2B5AF011" w14:textId="77777777" w:rsidR="004A62C6" w:rsidRDefault="004A62C6" w:rsidP="004A62C6">
      <w:pPr>
        <w:pStyle w:val="KeepWithNext"/>
        <w:rPr>
          <w:rtl/>
          <w:lang w:eastAsia="he-IL"/>
        </w:rPr>
      </w:pPr>
    </w:p>
    <w:p w14:paraId="726C16A5" w14:textId="0324AE69" w:rsidR="004A62C6" w:rsidRDefault="004A62C6" w:rsidP="004A62C6">
      <w:pPr>
        <w:rPr>
          <w:rtl/>
          <w:lang w:eastAsia="he-IL"/>
        </w:rPr>
      </w:pPr>
      <w:r>
        <w:rPr>
          <w:rFonts w:hint="cs"/>
          <w:rtl/>
          <w:lang w:eastAsia="he-IL"/>
        </w:rPr>
        <w:t>יש רצון שאחרי 2029 נחיה עוד עם הוראות נוהל?</w:t>
      </w:r>
    </w:p>
    <w:p w14:paraId="002AD33C" w14:textId="77777777" w:rsidR="004A62C6" w:rsidRDefault="004A62C6" w:rsidP="004A62C6">
      <w:pPr>
        <w:rPr>
          <w:rtl/>
          <w:lang w:eastAsia="he-IL"/>
        </w:rPr>
      </w:pPr>
    </w:p>
    <w:p w14:paraId="53FC05C1" w14:textId="1651F0A5" w:rsidR="004A62C6" w:rsidRDefault="004A62C6" w:rsidP="004A62C6">
      <w:pPr>
        <w:pStyle w:val="af9"/>
        <w:keepNext/>
        <w:rPr>
          <w:rtl/>
          <w:lang w:eastAsia="he-IL"/>
        </w:rPr>
      </w:pPr>
      <w:bookmarkStart w:id="4669" w:name="ET_guest_פנינה_אורן_שני_דור_803"/>
      <w:r w:rsidRPr="004A62C6">
        <w:rPr>
          <w:rStyle w:val="TagStyle"/>
          <w:rtl/>
        </w:rPr>
        <w:t xml:space="preserve"> &lt;&lt; אורח &gt;&gt; </w:t>
      </w:r>
      <w:r>
        <w:rPr>
          <w:rtl/>
          <w:lang w:eastAsia="he-IL"/>
        </w:rPr>
        <w:t>פנינה אורן שני דור:</w:t>
      </w:r>
      <w:r w:rsidRPr="004A62C6">
        <w:rPr>
          <w:rStyle w:val="TagStyle"/>
          <w:rtl/>
        </w:rPr>
        <w:t xml:space="preserve"> &lt;&lt; אורח &gt;&gt;</w:t>
      </w:r>
      <w:r w:rsidR="00D3687A">
        <w:rPr>
          <w:rtl/>
          <w:lang w:eastAsia="he-IL"/>
        </w:rPr>
        <w:t xml:space="preserve"> </w:t>
      </w:r>
      <w:bookmarkEnd w:id="4669"/>
    </w:p>
    <w:p w14:paraId="4ABCA50B" w14:textId="77777777" w:rsidR="004A62C6" w:rsidRDefault="004A62C6" w:rsidP="004A62C6">
      <w:pPr>
        <w:pStyle w:val="KeepWithNext"/>
        <w:rPr>
          <w:rtl/>
          <w:lang w:eastAsia="he-IL"/>
        </w:rPr>
      </w:pPr>
    </w:p>
    <w:p w14:paraId="0A8DE08C" w14:textId="42602762" w:rsidR="004A62C6" w:rsidRDefault="004A62C6" w:rsidP="004A62C6">
      <w:pPr>
        <w:rPr>
          <w:rtl/>
          <w:lang w:eastAsia="he-IL"/>
        </w:rPr>
      </w:pPr>
      <w:bookmarkStart w:id="4670" w:name="_ETM_Q1_1216495"/>
      <w:bookmarkStart w:id="4671" w:name="_ETM_Q1_1216531"/>
      <w:bookmarkEnd w:id="4670"/>
      <w:bookmarkEnd w:id="4671"/>
      <w:r>
        <w:rPr>
          <w:rFonts w:hint="cs"/>
          <w:rtl/>
          <w:lang w:eastAsia="he-IL"/>
        </w:rPr>
        <w:t>אולי כן. מי יודע מי יהיה השר והמנהל הבא.</w:t>
      </w:r>
    </w:p>
    <w:p w14:paraId="64C1FA92" w14:textId="77777777" w:rsidR="004A62C6" w:rsidRDefault="004A62C6" w:rsidP="004A62C6">
      <w:pPr>
        <w:rPr>
          <w:rtl/>
          <w:lang w:eastAsia="he-IL"/>
        </w:rPr>
      </w:pPr>
      <w:bookmarkStart w:id="4672" w:name="_ETM_Q1_1220673"/>
      <w:bookmarkStart w:id="4673" w:name="_ETM_Q1_1220708"/>
      <w:bookmarkStart w:id="4674" w:name="_ETM_Q1_1220376"/>
      <w:bookmarkEnd w:id="4672"/>
      <w:bookmarkEnd w:id="4673"/>
      <w:bookmarkEnd w:id="4674"/>
    </w:p>
    <w:p w14:paraId="773E9A49" w14:textId="1CAD896C" w:rsidR="004A62C6" w:rsidRDefault="004A62C6" w:rsidP="004A62C6">
      <w:pPr>
        <w:pStyle w:val="af9"/>
        <w:keepNext/>
        <w:rPr>
          <w:rtl/>
          <w:lang w:eastAsia="he-IL"/>
        </w:rPr>
      </w:pPr>
      <w:bookmarkStart w:id="4675" w:name="ET_guest_905462_804"/>
      <w:r w:rsidRPr="004A62C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A62C6">
        <w:rPr>
          <w:rStyle w:val="TagStyle"/>
          <w:rtl/>
        </w:rPr>
        <w:t xml:space="preserve"> &lt;&lt; אורח &gt;&gt;</w:t>
      </w:r>
      <w:r w:rsidR="00D3687A">
        <w:rPr>
          <w:rtl/>
          <w:lang w:eastAsia="he-IL"/>
        </w:rPr>
        <w:t xml:space="preserve"> </w:t>
      </w:r>
      <w:bookmarkEnd w:id="4675"/>
    </w:p>
    <w:p w14:paraId="09923FBC" w14:textId="77777777" w:rsidR="004A62C6" w:rsidRDefault="004A62C6" w:rsidP="004A62C6">
      <w:pPr>
        <w:pStyle w:val="KeepWithNext"/>
        <w:rPr>
          <w:rtl/>
          <w:lang w:eastAsia="he-IL"/>
        </w:rPr>
      </w:pPr>
    </w:p>
    <w:p w14:paraId="080F309F" w14:textId="4CA6406D" w:rsidR="004A62C6" w:rsidRDefault="004A62C6" w:rsidP="004A62C6">
      <w:pPr>
        <w:rPr>
          <w:rtl/>
          <w:lang w:eastAsia="he-IL"/>
        </w:rPr>
      </w:pPr>
      <w:bookmarkStart w:id="4676" w:name="_ETM_Q1_1220622"/>
      <w:bookmarkStart w:id="4677" w:name="_ETM_Q1_1220654"/>
      <w:bookmarkEnd w:id="4676"/>
      <w:bookmarkEnd w:id="4677"/>
      <w:r>
        <w:rPr>
          <w:rFonts w:hint="cs"/>
          <w:rtl/>
          <w:lang w:eastAsia="he-IL"/>
        </w:rPr>
        <w:t>לא הבנתי.</w:t>
      </w:r>
      <w:r w:rsidR="00DB293F">
        <w:rPr>
          <w:rFonts w:hint="cs"/>
          <w:rtl/>
          <w:lang w:eastAsia="he-IL"/>
        </w:rPr>
        <w:t xml:space="preserve"> </w:t>
      </w:r>
      <w:r>
        <w:rPr>
          <w:rFonts w:hint="cs"/>
          <w:rtl/>
          <w:lang w:eastAsia="he-IL"/>
        </w:rPr>
        <w:t>הוחלט שאת (ד) בכל זאת אפשר להאריך?</w:t>
      </w:r>
    </w:p>
    <w:p w14:paraId="6D1EFB4F" w14:textId="77777777" w:rsidR="004A62C6" w:rsidRDefault="004A62C6" w:rsidP="004A62C6">
      <w:pPr>
        <w:rPr>
          <w:rtl/>
          <w:lang w:eastAsia="he-IL"/>
        </w:rPr>
      </w:pPr>
      <w:bookmarkStart w:id="4678" w:name="_ETM_Q1_1223979"/>
      <w:bookmarkStart w:id="4679" w:name="_ETM_Q1_1224017"/>
      <w:bookmarkEnd w:id="4678"/>
      <w:bookmarkEnd w:id="4679"/>
    </w:p>
    <w:p w14:paraId="704B7253" w14:textId="19412FA7" w:rsidR="004A62C6" w:rsidRDefault="004A62C6" w:rsidP="004A62C6">
      <w:pPr>
        <w:pStyle w:val="af9"/>
        <w:keepNext/>
        <w:rPr>
          <w:rtl/>
          <w:lang w:eastAsia="he-IL"/>
        </w:rPr>
      </w:pPr>
      <w:bookmarkStart w:id="4680" w:name="ET_guest_פנינה_אורן_שני_דור_805"/>
      <w:r w:rsidRPr="004A62C6">
        <w:rPr>
          <w:rStyle w:val="TagStyle"/>
          <w:rtl/>
        </w:rPr>
        <w:t xml:space="preserve"> &lt;&lt; אורח &gt;&gt; </w:t>
      </w:r>
      <w:r>
        <w:rPr>
          <w:rtl/>
          <w:lang w:eastAsia="he-IL"/>
        </w:rPr>
        <w:t>פנינה אורן שני דור:</w:t>
      </w:r>
      <w:r w:rsidRPr="004A62C6">
        <w:rPr>
          <w:rStyle w:val="TagStyle"/>
          <w:rtl/>
        </w:rPr>
        <w:t xml:space="preserve"> &lt;&lt; אורח &gt;&gt;</w:t>
      </w:r>
      <w:r w:rsidR="00D3687A">
        <w:rPr>
          <w:rtl/>
          <w:lang w:eastAsia="he-IL"/>
        </w:rPr>
        <w:t xml:space="preserve"> </w:t>
      </w:r>
      <w:bookmarkEnd w:id="4680"/>
    </w:p>
    <w:p w14:paraId="4BA00970" w14:textId="77777777" w:rsidR="004A62C6" w:rsidRDefault="004A62C6" w:rsidP="004A62C6">
      <w:pPr>
        <w:pStyle w:val="KeepWithNext"/>
        <w:rPr>
          <w:rtl/>
          <w:lang w:eastAsia="he-IL"/>
        </w:rPr>
      </w:pPr>
    </w:p>
    <w:p w14:paraId="274ACC0A" w14:textId="0191514A" w:rsidR="004A62C6" w:rsidRDefault="004A62C6" w:rsidP="004A62C6">
      <w:pPr>
        <w:rPr>
          <w:rtl/>
          <w:lang w:eastAsia="he-IL"/>
        </w:rPr>
      </w:pPr>
      <w:r>
        <w:rPr>
          <w:rFonts w:hint="cs"/>
          <w:rtl/>
          <w:lang w:eastAsia="he-IL"/>
        </w:rPr>
        <w:t>כן.</w:t>
      </w:r>
      <w:bookmarkStart w:id="4681" w:name="_ETM_Q1_1224181"/>
      <w:bookmarkEnd w:id="4681"/>
      <w:r>
        <w:rPr>
          <w:rFonts w:hint="cs"/>
          <w:rtl/>
          <w:lang w:eastAsia="he-IL"/>
        </w:rPr>
        <w:t xml:space="preserve"> שוויוניות.</w:t>
      </w:r>
      <w:r w:rsidR="00DB293F">
        <w:rPr>
          <w:rFonts w:hint="cs"/>
          <w:rtl/>
          <w:lang w:eastAsia="he-IL"/>
        </w:rPr>
        <w:t xml:space="preserve"> </w:t>
      </w:r>
      <w:r w:rsidR="00CC59C1">
        <w:rPr>
          <w:rFonts w:hint="cs"/>
          <w:rtl/>
          <w:lang w:eastAsia="he-IL"/>
        </w:rPr>
        <w:t>אנחנו רוצים שוויוניות.</w:t>
      </w:r>
    </w:p>
    <w:p w14:paraId="6752ADCF" w14:textId="77777777" w:rsidR="00CC59C1" w:rsidRDefault="00CC59C1" w:rsidP="004A62C6">
      <w:pPr>
        <w:rPr>
          <w:rtl/>
          <w:lang w:eastAsia="he-IL"/>
        </w:rPr>
      </w:pPr>
    </w:p>
    <w:p w14:paraId="3F80A6D5" w14:textId="16C8102B" w:rsidR="00CC59C1" w:rsidRDefault="00CC59C1" w:rsidP="00CC59C1">
      <w:pPr>
        <w:pStyle w:val="af9"/>
        <w:keepNext/>
        <w:rPr>
          <w:rtl/>
          <w:lang w:eastAsia="he-IL"/>
        </w:rPr>
      </w:pPr>
      <w:bookmarkStart w:id="4682" w:name="ET_guest_קריאה_807"/>
      <w:r w:rsidRPr="00CC59C1">
        <w:rPr>
          <w:rStyle w:val="TagStyle"/>
          <w:rtl/>
        </w:rPr>
        <w:t xml:space="preserve"> &lt;&lt; אורח &gt;&gt; </w:t>
      </w:r>
      <w:r>
        <w:rPr>
          <w:rtl/>
          <w:lang w:eastAsia="he-IL"/>
        </w:rPr>
        <w:t>קריאה:</w:t>
      </w:r>
      <w:r w:rsidRPr="00CC59C1">
        <w:rPr>
          <w:rStyle w:val="TagStyle"/>
          <w:rtl/>
        </w:rPr>
        <w:t xml:space="preserve"> &lt;&lt; אורח &gt;&gt;</w:t>
      </w:r>
      <w:r w:rsidR="00D3687A">
        <w:rPr>
          <w:rtl/>
          <w:lang w:eastAsia="he-IL"/>
        </w:rPr>
        <w:t xml:space="preserve"> </w:t>
      </w:r>
      <w:bookmarkEnd w:id="4682"/>
    </w:p>
    <w:p w14:paraId="7CE7CE06" w14:textId="77777777" w:rsidR="00CC59C1" w:rsidRDefault="00CC59C1" w:rsidP="00CC59C1">
      <w:pPr>
        <w:pStyle w:val="KeepWithNext"/>
        <w:rPr>
          <w:rtl/>
          <w:lang w:eastAsia="he-IL"/>
        </w:rPr>
      </w:pPr>
    </w:p>
    <w:p w14:paraId="648882C3" w14:textId="44BEE2EF" w:rsidR="00CC59C1" w:rsidRPr="00CC59C1" w:rsidRDefault="00CC59C1" w:rsidP="00CC59C1">
      <w:pPr>
        <w:rPr>
          <w:rtl/>
          <w:lang w:eastAsia="he-IL"/>
        </w:rPr>
      </w:pPr>
      <w:r>
        <w:rPr>
          <w:rFonts w:hint="cs"/>
          <w:rtl/>
          <w:lang w:eastAsia="he-IL"/>
        </w:rPr>
        <w:t>לא אכפת לנו אי השוויון.</w:t>
      </w:r>
    </w:p>
    <w:p w14:paraId="2C0054CF" w14:textId="77777777" w:rsidR="004A62C6" w:rsidRDefault="004A62C6" w:rsidP="004A62C6">
      <w:pPr>
        <w:rPr>
          <w:rtl/>
          <w:lang w:eastAsia="he-IL"/>
        </w:rPr>
      </w:pPr>
      <w:bookmarkStart w:id="4683" w:name="_ETM_Q1_1224214"/>
      <w:bookmarkStart w:id="4684" w:name="_ETM_Q1_1225029"/>
      <w:bookmarkEnd w:id="4683"/>
      <w:bookmarkEnd w:id="4684"/>
    </w:p>
    <w:p w14:paraId="71673EEF" w14:textId="4FAC8EA6" w:rsidR="004A62C6" w:rsidRDefault="004A62C6" w:rsidP="004A62C6">
      <w:pPr>
        <w:pStyle w:val="af9"/>
        <w:keepNext/>
        <w:rPr>
          <w:rtl/>
          <w:lang w:eastAsia="he-IL"/>
        </w:rPr>
      </w:pPr>
      <w:bookmarkStart w:id="4685" w:name="ET_guest_905462_806"/>
      <w:r w:rsidRPr="004A62C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A62C6">
        <w:rPr>
          <w:rStyle w:val="TagStyle"/>
          <w:rtl/>
        </w:rPr>
        <w:t xml:space="preserve"> &lt;&lt; אורח &gt;&gt;</w:t>
      </w:r>
      <w:r w:rsidR="00D3687A">
        <w:rPr>
          <w:rtl/>
          <w:lang w:eastAsia="he-IL"/>
        </w:rPr>
        <w:t xml:space="preserve"> </w:t>
      </w:r>
      <w:bookmarkEnd w:id="4685"/>
    </w:p>
    <w:p w14:paraId="4955E9C9" w14:textId="77777777" w:rsidR="004A62C6" w:rsidRDefault="004A62C6" w:rsidP="004A62C6">
      <w:pPr>
        <w:pStyle w:val="KeepWithNext"/>
        <w:rPr>
          <w:rtl/>
          <w:lang w:eastAsia="he-IL"/>
        </w:rPr>
      </w:pPr>
    </w:p>
    <w:p w14:paraId="3201BEE1" w14:textId="31FC7A74" w:rsidR="004A62C6" w:rsidRDefault="00CC59C1" w:rsidP="004A62C6">
      <w:pPr>
        <w:rPr>
          <w:rtl/>
          <w:lang w:eastAsia="he-IL"/>
        </w:rPr>
      </w:pPr>
      <w:bookmarkStart w:id="4686" w:name="_ETM_Q1_1225266"/>
      <w:bookmarkStart w:id="4687" w:name="_ETM_Q1_1225298"/>
      <w:bookmarkEnd w:id="4686"/>
      <w:bookmarkEnd w:id="4687"/>
      <w:r>
        <w:rPr>
          <w:rFonts w:hint="cs"/>
          <w:rtl/>
          <w:lang w:eastAsia="he-IL"/>
        </w:rPr>
        <w:t xml:space="preserve">גל התנגד לזה </w:t>
      </w:r>
      <w:bookmarkStart w:id="4688" w:name="_ETM_Q1_1233268"/>
      <w:bookmarkEnd w:id="4688"/>
      <w:r>
        <w:rPr>
          <w:rFonts w:hint="cs"/>
          <w:rtl/>
          <w:lang w:eastAsia="he-IL"/>
        </w:rPr>
        <w:t>בתוקף.</w:t>
      </w:r>
    </w:p>
    <w:p w14:paraId="58DF938D" w14:textId="77777777" w:rsidR="00CC59C1" w:rsidRDefault="00CC59C1" w:rsidP="004A62C6">
      <w:pPr>
        <w:rPr>
          <w:rtl/>
          <w:lang w:eastAsia="he-IL"/>
        </w:rPr>
      </w:pPr>
      <w:bookmarkStart w:id="4689" w:name="_ETM_Q1_1232978"/>
      <w:bookmarkStart w:id="4690" w:name="_ETM_Q1_1233013"/>
      <w:bookmarkStart w:id="4691" w:name="_ETM_Q1_1232920"/>
      <w:bookmarkEnd w:id="4689"/>
      <w:bookmarkEnd w:id="4690"/>
      <w:bookmarkEnd w:id="4691"/>
    </w:p>
    <w:p w14:paraId="08DFAD47" w14:textId="791011F4" w:rsidR="00CC59C1" w:rsidRDefault="00CC59C1" w:rsidP="00CC59C1">
      <w:pPr>
        <w:pStyle w:val="af9"/>
        <w:keepNext/>
        <w:rPr>
          <w:rtl/>
          <w:lang w:eastAsia="he-IL"/>
        </w:rPr>
      </w:pPr>
      <w:bookmarkStart w:id="4692" w:name="ET_guest_פנינה_אורן_שני_דור_808"/>
      <w:r w:rsidRPr="00CC59C1">
        <w:rPr>
          <w:rStyle w:val="TagStyle"/>
          <w:rtl/>
        </w:rPr>
        <w:t xml:space="preserve"> &lt;&lt; אורח &gt;&gt; </w:t>
      </w:r>
      <w:r>
        <w:rPr>
          <w:rtl/>
          <w:lang w:eastAsia="he-IL"/>
        </w:rPr>
        <w:t>פנינה אורן שני דור:</w:t>
      </w:r>
      <w:r w:rsidRPr="00CC59C1">
        <w:rPr>
          <w:rStyle w:val="TagStyle"/>
          <w:rtl/>
        </w:rPr>
        <w:t xml:space="preserve"> &lt;&lt; אורח &gt;&gt;</w:t>
      </w:r>
      <w:r w:rsidR="00D3687A">
        <w:rPr>
          <w:rtl/>
          <w:lang w:eastAsia="he-IL"/>
        </w:rPr>
        <w:t xml:space="preserve"> </w:t>
      </w:r>
      <w:bookmarkEnd w:id="4692"/>
    </w:p>
    <w:p w14:paraId="753F381A" w14:textId="77777777" w:rsidR="00CC59C1" w:rsidRDefault="00CC59C1" w:rsidP="00CC59C1">
      <w:pPr>
        <w:pStyle w:val="KeepWithNext"/>
        <w:rPr>
          <w:rtl/>
          <w:lang w:eastAsia="he-IL"/>
        </w:rPr>
      </w:pPr>
    </w:p>
    <w:p w14:paraId="3C7F85AF" w14:textId="196F7618" w:rsidR="00CC59C1" w:rsidRDefault="00CC59C1" w:rsidP="00CC59C1">
      <w:pPr>
        <w:rPr>
          <w:rtl/>
          <w:lang w:eastAsia="he-IL"/>
        </w:rPr>
      </w:pPr>
      <w:bookmarkStart w:id="4693" w:name="_ETM_Q1_1233185"/>
      <w:bookmarkStart w:id="4694" w:name="_ETM_Q1_1233215"/>
      <w:bookmarkEnd w:id="4693"/>
      <w:bookmarkEnd w:id="4694"/>
      <w:r>
        <w:rPr>
          <w:rFonts w:hint="cs"/>
          <w:rtl/>
          <w:lang w:eastAsia="he-IL"/>
        </w:rPr>
        <w:t>בסדר. גל עכשיו בחוץ מסדר את השוויוניות.</w:t>
      </w:r>
      <w:r w:rsidR="00DB293F">
        <w:rPr>
          <w:rFonts w:hint="cs"/>
          <w:rtl/>
          <w:lang w:eastAsia="he-IL"/>
        </w:rPr>
        <w:t xml:space="preserve"> </w:t>
      </w:r>
      <w:r>
        <w:rPr>
          <w:rFonts w:hint="cs"/>
          <w:rtl/>
          <w:lang w:eastAsia="he-IL"/>
        </w:rPr>
        <w:t>בואו נתקדם. באנו להקל, באנו לברך, יצאנו מקללים, בואו נחזור.</w:t>
      </w:r>
    </w:p>
    <w:p w14:paraId="2F3FFAD8" w14:textId="77777777" w:rsidR="00CC59C1" w:rsidRDefault="00CC59C1" w:rsidP="00CC59C1">
      <w:pPr>
        <w:rPr>
          <w:rtl/>
          <w:lang w:eastAsia="he-IL"/>
        </w:rPr>
      </w:pPr>
      <w:bookmarkStart w:id="4695" w:name="_ETM_Q1_1249981"/>
      <w:bookmarkStart w:id="4696" w:name="_ETM_Q1_1250016"/>
      <w:bookmarkStart w:id="4697" w:name="_ETM_Q1_1249074"/>
      <w:bookmarkEnd w:id="4695"/>
      <w:bookmarkEnd w:id="4696"/>
      <w:bookmarkEnd w:id="4697"/>
    </w:p>
    <w:p w14:paraId="0A6158DC" w14:textId="6D717EFA" w:rsidR="00CC59C1" w:rsidRDefault="00CC59C1" w:rsidP="00CC59C1">
      <w:pPr>
        <w:pStyle w:val="af9"/>
        <w:keepNext/>
        <w:rPr>
          <w:rtl/>
          <w:lang w:eastAsia="he-IL"/>
        </w:rPr>
      </w:pPr>
      <w:bookmarkStart w:id="4698" w:name="ET_guest_ליאור_לוי_810"/>
      <w:r w:rsidRPr="00CC59C1">
        <w:rPr>
          <w:rStyle w:val="TagStyle"/>
          <w:rtl/>
        </w:rPr>
        <w:t xml:space="preserve"> &lt;&lt; אורח &gt;&gt; </w:t>
      </w:r>
      <w:r>
        <w:rPr>
          <w:rtl/>
          <w:lang w:eastAsia="he-IL"/>
        </w:rPr>
        <w:t>ליאור לוי:</w:t>
      </w:r>
      <w:r w:rsidRPr="00CC59C1">
        <w:rPr>
          <w:rStyle w:val="TagStyle"/>
          <w:rtl/>
        </w:rPr>
        <w:t xml:space="preserve"> &lt;&lt; אורח &gt;&gt;</w:t>
      </w:r>
      <w:r w:rsidR="00D3687A">
        <w:rPr>
          <w:rtl/>
          <w:lang w:eastAsia="he-IL"/>
        </w:rPr>
        <w:t xml:space="preserve"> </w:t>
      </w:r>
      <w:bookmarkEnd w:id="4698"/>
    </w:p>
    <w:p w14:paraId="60A6D488" w14:textId="77777777" w:rsidR="00CC59C1" w:rsidRDefault="00CC59C1" w:rsidP="00CC59C1">
      <w:pPr>
        <w:pStyle w:val="KeepWithNext"/>
        <w:rPr>
          <w:rtl/>
          <w:lang w:eastAsia="he-IL"/>
        </w:rPr>
      </w:pPr>
    </w:p>
    <w:p w14:paraId="2014926C" w14:textId="5AD128BC" w:rsidR="00CC59C1" w:rsidRDefault="00CC59C1" w:rsidP="00CC59C1">
      <w:pPr>
        <w:rPr>
          <w:rtl/>
          <w:lang w:eastAsia="he-IL"/>
        </w:rPr>
      </w:pPr>
      <w:r>
        <w:rPr>
          <w:rFonts w:hint="cs"/>
          <w:rtl/>
          <w:lang w:eastAsia="he-IL"/>
        </w:rPr>
        <w:t xml:space="preserve">לא יצאתם </w:t>
      </w:r>
      <w:bookmarkStart w:id="4699" w:name="_ETM_Q1_1248818"/>
      <w:bookmarkEnd w:id="4699"/>
      <w:r>
        <w:rPr>
          <w:rFonts w:hint="cs"/>
          <w:rtl/>
          <w:lang w:eastAsia="he-IL"/>
        </w:rPr>
        <w:t xml:space="preserve">מקללים. בואו נחכה לגל ונשמע מה הוא אומר. </w:t>
      </w:r>
    </w:p>
    <w:p w14:paraId="0BD74D24" w14:textId="77777777" w:rsidR="00CC59C1" w:rsidRDefault="00CC59C1" w:rsidP="00CC59C1">
      <w:pPr>
        <w:rPr>
          <w:rtl/>
          <w:lang w:eastAsia="he-IL"/>
        </w:rPr>
      </w:pPr>
      <w:bookmarkStart w:id="4700" w:name="_ETM_Q1_1255055"/>
      <w:bookmarkStart w:id="4701" w:name="_ETM_Q1_1255087"/>
      <w:bookmarkEnd w:id="4700"/>
      <w:bookmarkEnd w:id="4701"/>
    </w:p>
    <w:p w14:paraId="54E3F257" w14:textId="31887F73" w:rsidR="00CC59C1" w:rsidRDefault="00CC59C1" w:rsidP="00CC59C1">
      <w:pPr>
        <w:pStyle w:val="af9"/>
        <w:keepNext/>
        <w:rPr>
          <w:rtl/>
          <w:lang w:eastAsia="he-IL"/>
        </w:rPr>
      </w:pPr>
      <w:bookmarkStart w:id="4702" w:name="ET_guest_פנינה_אורן_שני_דור_811"/>
      <w:r w:rsidRPr="00CC59C1">
        <w:rPr>
          <w:rStyle w:val="TagStyle"/>
          <w:rtl/>
        </w:rPr>
        <w:t xml:space="preserve"> &lt;&lt; אורח &gt;&gt; </w:t>
      </w:r>
      <w:r>
        <w:rPr>
          <w:rtl/>
          <w:lang w:eastAsia="he-IL"/>
        </w:rPr>
        <w:t>פנינה אורן שני דור:</w:t>
      </w:r>
      <w:r w:rsidRPr="00CC59C1">
        <w:rPr>
          <w:rStyle w:val="TagStyle"/>
          <w:rtl/>
        </w:rPr>
        <w:t xml:space="preserve"> &lt;&lt; אורח &gt;&gt;</w:t>
      </w:r>
      <w:r w:rsidR="00D3687A">
        <w:rPr>
          <w:rtl/>
          <w:lang w:eastAsia="he-IL"/>
        </w:rPr>
        <w:t xml:space="preserve"> </w:t>
      </w:r>
      <w:bookmarkEnd w:id="4702"/>
    </w:p>
    <w:p w14:paraId="1596D307" w14:textId="77777777" w:rsidR="00CC59C1" w:rsidRDefault="00CC59C1" w:rsidP="00CC59C1">
      <w:pPr>
        <w:pStyle w:val="KeepWithNext"/>
        <w:rPr>
          <w:rtl/>
          <w:lang w:eastAsia="he-IL"/>
        </w:rPr>
      </w:pPr>
    </w:p>
    <w:p w14:paraId="4A21EA58" w14:textId="54485DD0" w:rsidR="00CC59C1" w:rsidRDefault="00CC59C1" w:rsidP="00CC59C1">
      <w:pPr>
        <w:rPr>
          <w:rtl/>
          <w:lang w:eastAsia="he-IL"/>
        </w:rPr>
      </w:pPr>
      <w:r>
        <w:rPr>
          <w:rFonts w:hint="cs"/>
          <w:rtl/>
          <w:lang w:eastAsia="he-IL"/>
        </w:rPr>
        <w:t xml:space="preserve">לא, לא </w:t>
      </w:r>
      <w:bookmarkStart w:id="4703" w:name="_ETM_Q1_1254819"/>
      <w:bookmarkEnd w:id="4703"/>
      <w:r>
        <w:rPr>
          <w:rFonts w:hint="cs"/>
          <w:rtl/>
          <w:lang w:eastAsia="he-IL"/>
        </w:rPr>
        <w:t>צריך לחכות לגל. זה חוק שלנו.</w:t>
      </w:r>
    </w:p>
    <w:p w14:paraId="282E919E" w14:textId="77777777" w:rsidR="00CC59C1" w:rsidRDefault="00CC59C1" w:rsidP="00CC59C1">
      <w:pPr>
        <w:rPr>
          <w:rtl/>
          <w:lang w:eastAsia="he-IL"/>
        </w:rPr>
      </w:pPr>
      <w:bookmarkStart w:id="4704" w:name="_ETM_Q1_1260460"/>
      <w:bookmarkEnd w:id="4704"/>
    </w:p>
    <w:p w14:paraId="7BA68C02" w14:textId="545E96C1" w:rsidR="00CC59C1" w:rsidRDefault="00CC59C1" w:rsidP="00CC59C1">
      <w:pPr>
        <w:pStyle w:val="a4"/>
        <w:keepNext/>
        <w:rPr>
          <w:rtl/>
        </w:rPr>
      </w:pPr>
      <w:bookmarkStart w:id="4705" w:name="ET_speaker_נעה_בן_שבת_812"/>
      <w:r w:rsidRPr="00CC59C1">
        <w:rPr>
          <w:rStyle w:val="TagStyle"/>
          <w:rtl/>
        </w:rPr>
        <w:t xml:space="preserve"> &lt;&lt; דובר &gt;&gt; </w:t>
      </w:r>
      <w:r>
        <w:rPr>
          <w:rtl/>
        </w:rPr>
        <w:t>נעה בן שבת:</w:t>
      </w:r>
      <w:r w:rsidRPr="00CC59C1">
        <w:rPr>
          <w:rStyle w:val="TagStyle"/>
          <w:rtl/>
        </w:rPr>
        <w:t xml:space="preserve"> &lt;&lt; דובר &gt;&gt;</w:t>
      </w:r>
      <w:r w:rsidR="00D3687A">
        <w:rPr>
          <w:rtl/>
        </w:rPr>
        <w:t xml:space="preserve"> </w:t>
      </w:r>
      <w:bookmarkEnd w:id="4705"/>
    </w:p>
    <w:p w14:paraId="3E552A18" w14:textId="77777777" w:rsidR="00CC59C1" w:rsidRDefault="00CC59C1" w:rsidP="00CC59C1">
      <w:pPr>
        <w:pStyle w:val="KeepWithNext"/>
        <w:rPr>
          <w:rtl/>
          <w:lang w:eastAsia="he-IL"/>
        </w:rPr>
      </w:pPr>
    </w:p>
    <w:p w14:paraId="6BC21572" w14:textId="1F5AB4E2" w:rsidR="00CC59C1" w:rsidRDefault="00CC59C1" w:rsidP="00CC59C1">
      <w:pPr>
        <w:rPr>
          <w:rtl/>
          <w:lang w:eastAsia="he-IL"/>
        </w:rPr>
      </w:pPr>
      <w:bookmarkStart w:id="4706" w:name="_ETM_Q1_1260719"/>
      <w:bookmarkStart w:id="4707" w:name="_ETM_Q1_1260761"/>
      <w:bookmarkEnd w:id="4706"/>
      <w:bookmarkEnd w:id="4707"/>
      <w:r>
        <w:rPr>
          <w:rFonts w:hint="cs"/>
          <w:rtl/>
          <w:lang w:eastAsia="he-IL"/>
        </w:rPr>
        <w:t>אנחנו בעמוד 32</w:t>
      </w:r>
      <w:bookmarkStart w:id="4708" w:name="_ETM_Q1_1258953"/>
      <w:bookmarkEnd w:id="4708"/>
      <w:r>
        <w:rPr>
          <w:rFonts w:hint="cs"/>
          <w:rtl/>
          <w:lang w:eastAsia="he-IL"/>
        </w:rPr>
        <w:t>, דבר שאנחנו צריכים להצביע עליו.</w:t>
      </w:r>
    </w:p>
    <w:p w14:paraId="7447C1E7" w14:textId="77777777" w:rsidR="00CC59C1" w:rsidRDefault="00CC59C1" w:rsidP="00CC59C1">
      <w:pPr>
        <w:rPr>
          <w:rtl/>
          <w:lang w:eastAsia="he-IL"/>
        </w:rPr>
      </w:pPr>
    </w:p>
    <w:p w14:paraId="508BB2AF" w14:textId="2B610503" w:rsidR="00CC59C1" w:rsidRDefault="00CC59C1" w:rsidP="00CC59C1">
      <w:pPr>
        <w:pStyle w:val="af6"/>
        <w:keepNext/>
        <w:rPr>
          <w:rtl/>
        </w:rPr>
      </w:pPr>
      <w:bookmarkStart w:id="4709" w:name="ET_yor_6447_813"/>
      <w:r w:rsidRPr="00CC59C1">
        <w:rPr>
          <w:rStyle w:val="TagStyle"/>
          <w:rtl/>
        </w:rPr>
        <w:t xml:space="preserve"> &lt;&lt; יור &gt;&gt; </w:t>
      </w:r>
      <w:r>
        <w:rPr>
          <w:rtl/>
        </w:rPr>
        <w:t xml:space="preserve">היו"ר יונתן </w:t>
      </w:r>
      <w:proofErr w:type="spellStart"/>
      <w:r>
        <w:rPr>
          <w:rtl/>
        </w:rPr>
        <w:t>מישרקי</w:t>
      </w:r>
      <w:proofErr w:type="spellEnd"/>
      <w:r>
        <w:rPr>
          <w:rtl/>
        </w:rPr>
        <w:t>:</w:t>
      </w:r>
      <w:r w:rsidRPr="00CC59C1">
        <w:rPr>
          <w:rStyle w:val="TagStyle"/>
          <w:rtl/>
        </w:rPr>
        <w:t xml:space="preserve"> &lt;&lt; יור &gt;&gt;</w:t>
      </w:r>
      <w:r w:rsidR="00D3687A">
        <w:rPr>
          <w:rtl/>
        </w:rPr>
        <w:t xml:space="preserve"> </w:t>
      </w:r>
      <w:bookmarkEnd w:id="4709"/>
    </w:p>
    <w:p w14:paraId="1C435A22" w14:textId="77777777" w:rsidR="00CC59C1" w:rsidRDefault="00CC59C1" w:rsidP="00CC59C1">
      <w:pPr>
        <w:pStyle w:val="KeepWithNext"/>
        <w:rPr>
          <w:rtl/>
          <w:lang w:eastAsia="he-IL"/>
        </w:rPr>
      </w:pPr>
    </w:p>
    <w:p w14:paraId="2939D784" w14:textId="2B783BA3" w:rsidR="00CC59C1" w:rsidRDefault="00CC59C1" w:rsidP="00CC59C1">
      <w:pPr>
        <w:rPr>
          <w:rtl/>
          <w:lang w:eastAsia="he-IL"/>
        </w:rPr>
      </w:pPr>
      <w:proofErr w:type="spellStart"/>
      <w:r>
        <w:rPr>
          <w:rFonts w:hint="cs"/>
          <w:rtl/>
          <w:lang w:eastAsia="he-IL"/>
        </w:rPr>
        <w:t>הליסטריה</w:t>
      </w:r>
      <w:bookmarkStart w:id="4710" w:name="_ETM_Q1_1283194"/>
      <w:bookmarkEnd w:id="4710"/>
      <w:proofErr w:type="spellEnd"/>
      <w:r w:rsidR="00913E7C">
        <w:rPr>
          <w:rFonts w:hint="cs"/>
          <w:rtl/>
          <w:lang w:eastAsia="he-IL"/>
        </w:rPr>
        <w:t>?</w:t>
      </w:r>
    </w:p>
    <w:p w14:paraId="25B53691" w14:textId="77777777" w:rsidR="00CC59C1" w:rsidRDefault="00CC59C1" w:rsidP="00CC59C1">
      <w:pPr>
        <w:rPr>
          <w:rtl/>
          <w:lang w:eastAsia="he-IL"/>
        </w:rPr>
      </w:pPr>
      <w:bookmarkStart w:id="4711" w:name="_ETM_Q1_1283227"/>
      <w:bookmarkEnd w:id="4711"/>
    </w:p>
    <w:p w14:paraId="44B71BAE" w14:textId="4E205F33" w:rsidR="00CC59C1" w:rsidRDefault="00CC59C1" w:rsidP="00CC59C1">
      <w:pPr>
        <w:pStyle w:val="a4"/>
        <w:keepNext/>
        <w:rPr>
          <w:rtl/>
        </w:rPr>
      </w:pPr>
      <w:bookmarkStart w:id="4712" w:name="ET_speaker_נעה_בן_שבת_814"/>
      <w:r w:rsidRPr="00CC59C1">
        <w:rPr>
          <w:rStyle w:val="TagStyle"/>
          <w:rtl/>
        </w:rPr>
        <w:t xml:space="preserve"> &lt;&lt; דובר &gt;&gt; </w:t>
      </w:r>
      <w:r>
        <w:rPr>
          <w:rtl/>
        </w:rPr>
        <w:t>נעה בן שבת:</w:t>
      </w:r>
      <w:r w:rsidRPr="00CC59C1">
        <w:rPr>
          <w:rStyle w:val="TagStyle"/>
          <w:rtl/>
        </w:rPr>
        <w:t xml:space="preserve"> &lt;&lt; דובר &gt;&gt;</w:t>
      </w:r>
      <w:r w:rsidR="00D3687A">
        <w:rPr>
          <w:rtl/>
        </w:rPr>
        <w:t xml:space="preserve"> </w:t>
      </w:r>
      <w:bookmarkEnd w:id="4712"/>
    </w:p>
    <w:p w14:paraId="37177194" w14:textId="77777777" w:rsidR="00CC59C1" w:rsidRDefault="00CC59C1" w:rsidP="00CC59C1">
      <w:pPr>
        <w:pStyle w:val="KeepWithNext"/>
        <w:rPr>
          <w:rtl/>
          <w:lang w:eastAsia="he-IL"/>
        </w:rPr>
      </w:pPr>
    </w:p>
    <w:p w14:paraId="10C85029" w14:textId="6EA3453B" w:rsidR="00CC59C1" w:rsidRDefault="00CC59C1" w:rsidP="00CC59C1">
      <w:pPr>
        <w:rPr>
          <w:rtl/>
          <w:lang w:eastAsia="he-IL"/>
        </w:rPr>
      </w:pPr>
      <w:bookmarkStart w:id="4713" w:name="_ETM_Q1_1291073"/>
      <w:bookmarkStart w:id="4714" w:name="_ETM_Q1_1291106"/>
      <w:bookmarkEnd w:id="4713"/>
      <w:bookmarkEnd w:id="4714"/>
      <w:r>
        <w:rPr>
          <w:rFonts w:hint="cs"/>
          <w:rtl/>
          <w:lang w:eastAsia="he-IL"/>
        </w:rPr>
        <w:t xml:space="preserve">כן. זה </w:t>
      </w:r>
      <w:proofErr w:type="spellStart"/>
      <w:r>
        <w:rPr>
          <w:rFonts w:hint="cs"/>
          <w:rtl/>
          <w:lang w:eastAsia="he-IL"/>
        </w:rPr>
        <w:t>הליסטרי</w:t>
      </w:r>
      <w:bookmarkStart w:id="4715" w:name="_ETM_Q1_1287945"/>
      <w:bookmarkStart w:id="4716" w:name="_ETM_Q1_1287983"/>
      <w:bookmarkEnd w:id="4715"/>
      <w:bookmarkEnd w:id="4716"/>
      <w:r>
        <w:rPr>
          <w:rFonts w:hint="cs"/>
          <w:rtl/>
          <w:lang w:eastAsia="he-IL"/>
        </w:rPr>
        <w:t>ה</w:t>
      </w:r>
      <w:proofErr w:type="spellEnd"/>
      <w:r>
        <w:rPr>
          <w:rFonts w:hint="cs"/>
          <w:rtl/>
          <w:lang w:eastAsia="he-IL"/>
        </w:rPr>
        <w:t>.</w:t>
      </w:r>
    </w:p>
    <w:p w14:paraId="3A977F29" w14:textId="77777777" w:rsidR="00CC59C1" w:rsidRDefault="00CC59C1" w:rsidP="00CC59C1">
      <w:pPr>
        <w:rPr>
          <w:rtl/>
          <w:lang w:eastAsia="he-IL"/>
        </w:rPr>
      </w:pPr>
      <w:bookmarkStart w:id="4717" w:name="_ETM_Q1_1289489"/>
      <w:bookmarkStart w:id="4718" w:name="_ETM_Q1_1289526"/>
      <w:bookmarkEnd w:id="4717"/>
      <w:bookmarkEnd w:id="4718"/>
    </w:p>
    <w:p w14:paraId="5C4568CE" w14:textId="1C131635" w:rsidR="00CC59C1" w:rsidRDefault="00CC59C1" w:rsidP="00CC59C1">
      <w:pPr>
        <w:pStyle w:val="af6"/>
        <w:keepNext/>
        <w:rPr>
          <w:rtl/>
        </w:rPr>
      </w:pPr>
      <w:bookmarkStart w:id="4719" w:name="ET_yor_6447_815"/>
      <w:r w:rsidRPr="00CC59C1">
        <w:rPr>
          <w:rStyle w:val="TagStyle"/>
          <w:rtl/>
        </w:rPr>
        <w:t xml:space="preserve"> &lt;&lt; יור &gt;&gt; </w:t>
      </w:r>
      <w:r>
        <w:rPr>
          <w:rtl/>
        </w:rPr>
        <w:t xml:space="preserve">היו"ר יונתן </w:t>
      </w:r>
      <w:proofErr w:type="spellStart"/>
      <w:r>
        <w:rPr>
          <w:rtl/>
        </w:rPr>
        <w:t>מישרקי</w:t>
      </w:r>
      <w:proofErr w:type="spellEnd"/>
      <w:r>
        <w:rPr>
          <w:rtl/>
        </w:rPr>
        <w:t>:</w:t>
      </w:r>
      <w:r w:rsidRPr="00CC59C1">
        <w:rPr>
          <w:rStyle w:val="TagStyle"/>
          <w:rtl/>
        </w:rPr>
        <w:t xml:space="preserve"> &lt;&lt; יור &gt;&gt;</w:t>
      </w:r>
      <w:r w:rsidR="00D3687A">
        <w:rPr>
          <w:rtl/>
        </w:rPr>
        <w:t xml:space="preserve"> </w:t>
      </w:r>
      <w:bookmarkEnd w:id="4719"/>
    </w:p>
    <w:p w14:paraId="2467F560" w14:textId="77777777" w:rsidR="00CC59C1" w:rsidRDefault="00CC59C1" w:rsidP="00CC59C1">
      <w:pPr>
        <w:pStyle w:val="KeepWithNext"/>
        <w:rPr>
          <w:rtl/>
          <w:lang w:eastAsia="he-IL"/>
        </w:rPr>
      </w:pPr>
    </w:p>
    <w:p w14:paraId="515BC47C" w14:textId="6C26D8F2" w:rsidR="00CC59C1" w:rsidRDefault="00CC59C1" w:rsidP="00CC59C1">
      <w:pPr>
        <w:rPr>
          <w:rtl/>
          <w:lang w:eastAsia="he-IL"/>
        </w:rPr>
      </w:pPr>
      <w:r>
        <w:rPr>
          <w:rFonts w:hint="cs"/>
          <w:rtl/>
          <w:lang w:eastAsia="he-IL"/>
        </w:rPr>
        <w:t xml:space="preserve">על זה צריך להצביע בנפרד. </w:t>
      </w:r>
    </w:p>
    <w:p w14:paraId="7D89815F" w14:textId="77777777" w:rsidR="00913E7C" w:rsidRDefault="00913E7C" w:rsidP="00CC59C1">
      <w:pPr>
        <w:rPr>
          <w:rtl/>
          <w:lang w:eastAsia="he-IL"/>
        </w:rPr>
      </w:pPr>
      <w:bookmarkStart w:id="4720" w:name="_ETM_Q1_1319634"/>
      <w:bookmarkStart w:id="4721" w:name="_ETM_Q1_1319668"/>
      <w:bookmarkStart w:id="4722" w:name="_ETM_Q1_1321345"/>
      <w:bookmarkEnd w:id="4720"/>
      <w:bookmarkEnd w:id="4721"/>
      <w:bookmarkEnd w:id="4722"/>
    </w:p>
    <w:p w14:paraId="53E8EAA3" w14:textId="131D195A" w:rsidR="00913E7C" w:rsidRDefault="00913E7C" w:rsidP="00913E7C">
      <w:pPr>
        <w:pStyle w:val="a4"/>
        <w:keepNext/>
        <w:rPr>
          <w:rtl/>
        </w:rPr>
      </w:pPr>
      <w:bookmarkStart w:id="4723" w:name="ET_speaker_נעה_בן_שבת_816"/>
      <w:r w:rsidRPr="00913E7C">
        <w:rPr>
          <w:rStyle w:val="TagStyle"/>
          <w:rtl/>
        </w:rPr>
        <w:t xml:space="preserve"> &lt;&lt; דובר &gt;&gt; </w:t>
      </w:r>
      <w:r>
        <w:rPr>
          <w:rtl/>
        </w:rPr>
        <w:t>נעה בן שבת:</w:t>
      </w:r>
      <w:r w:rsidRPr="00913E7C">
        <w:rPr>
          <w:rStyle w:val="TagStyle"/>
          <w:rtl/>
        </w:rPr>
        <w:t xml:space="preserve"> &lt;&lt; דובר &gt;&gt;</w:t>
      </w:r>
      <w:r w:rsidR="00D3687A">
        <w:rPr>
          <w:rtl/>
        </w:rPr>
        <w:t xml:space="preserve"> </w:t>
      </w:r>
      <w:bookmarkEnd w:id="4723"/>
    </w:p>
    <w:p w14:paraId="374447A1" w14:textId="77777777" w:rsidR="00913E7C" w:rsidRDefault="00913E7C" w:rsidP="00913E7C">
      <w:pPr>
        <w:pStyle w:val="KeepWithNext"/>
        <w:rPr>
          <w:rtl/>
          <w:lang w:eastAsia="he-IL"/>
        </w:rPr>
      </w:pPr>
    </w:p>
    <w:p w14:paraId="2E91DC1D" w14:textId="77777777" w:rsidR="00B70CFF" w:rsidRDefault="00913E7C" w:rsidP="00B70CFF">
      <w:pPr>
        <w:rPr>
          <w:rtl/>
        </w:rPr>
      </w:pPr>
      <w:bookmarkStart w:id="4724" w:name="_ETM_Q1_1321577"/>
      <w:bookmarkStart w:id="4725" w:name="_ETM_Q1_1321606"/>
      <w:bookmarkEnd w:id="4724"/>
      <w:bookmarkEnd w:id="4725"/>
      <w:r>
        <w:rPr>
          <w:rFonts w:hint="cs"/>
          <w:rtl/>
          <w:lang w:eastAsia="he-IL"/>
        </w:rPr>
        <w:t xml:space="preserve">בסעיף </w:t>
      </w:r>
      <w:bookmarkStart w:id="4726" w:name="_ETM_Q1_1336646"/>
      <w:bookmarkEnd w:id="4726"/>
      <w:r>
        <w:rPr>
          <w:rFonts w:hint="cs"/>
          <w:rtl/>
          <w:lang w:eastAsia="he-IL"/>
        </w:rPr>
        <w:t xml:space="preserve">321 היו לנו שתי הוראות לגבי הנחיות והוראות נוהל. האחת </w:t>
      </w:r>
      <w:bookmarkStart w:id="4727" w:name="_ETM_Q1_1340192"/>
      <w:bookmarkEnd w:id="4727"/>
      <w:r>
        <w:rPr>
          <w:rFonts w:hint="cs"/>
          <w:rtl/>
          <w:lang w:eastAsia="he-IL"/>
        </w:rPr>
        <w:t>היא בסעיף קטן (ד) שעוסקת בהוראות שונות ואחת בסעיף</w:t>
      </w:r>
      <w:bookmarkStart w:id="4728" w:name="_ETM_Q1_1345405"/>
      <w:bookmarkEnd w:id="4728"/>
      <w:r>
        <w:rPr>
          <w:rFonts w:hint="cs"/>
          <w:rtl/>
          <w:lang w:eastAsia="he-IL"/>
        </w:rPr>
        <w:t xml:space="preserve"> קטן (ו) שעוסקת בייבוא. בהצעת החוק דובר על כך</w:t>
      </w:r>
      <w:bookmarkStart w:id="4729" w:name="_ETM_Q1_1349722"/>
      <w:bookmarkEnd w:id="4729"/>
      <w:r>
        <w:rPr>
          <w:rFonts w:hint="cs"/>
          <w:rtl/>
          <w:lang w:eastAsia="he-IL"/>
        </w:rPr>
        <w:t xml:space="preserve"> שלגבי אחת תהיה אפשרות להאריך אותה </w:t>
      </w:r>
      <w:bookmarkStart w:id="4730" w:name="_ETM_Q1_1353088"/>
      <w:bookmarkEnd w:id="4730"/>
      <w:r>
        <w:rPr>
          <w:rFonts w:hint="cs"/>
          <w:rtl/>
          <w:lang w:eastAsia="he-IL"/>
        </w:rPr>
        <w:t>ולגבי אחת מהן לא תהיה אפשרות להאריך. טוענים היצרנים שזה יוצר אי שוויון.</w:t>
      </w:r>
      <w:bookmarkStart w:id="4731" w:name="_ETM_Q1_1364041"/>
      <w:bookmarkStart w:id="4732" w:name="_ETM_Q1_1364071"/>
      <w:bookmarkEnd w:id="4731"/>
      <w:bookmarkEnd w:id="4732"/>
    </w:p>
    <w:p w14:paraId="612E20C1" w14:textId="77777777" w:rsidR="00B70CFF" w:rsidRDefault="00B70CFF" w:rsidP="00B70CFF">
      <w:pPr>
        <w:rPr>
          <w:rtl/>
        </w:rPr>
      </w:pPr>
    </w:p>
    <w:p w14:paraId="1A8F63BA" w14:textId="1B59B872" w:rsidR="00B70CFF" w:rsidRDefault="00B70CFF" w:rsidP="00B70CFF">
      <w:pPr>
        <w:pStyle w:val="-"/>
        <w:keepNext/>
        <w:rPr>
          <w:rtl/>
        </w:rPr>
      </w:pPr>
      <w:bookmarkStart w:id="4733" w:name="ET_speakercontinue_רוית_ארבל_1013"/>
      <w:r w:rsidRPr="00B70CFF">
        <w:rPr>
          <w:rStyle w:val="TagStyle"/>
          <w:rtl/>
        </w:rPr>
        <w:t xml:space="preserve"> &lt;&lt; דובר_המשך &gt;&gt; </w:t>
      </w:r>
      <w:proofErr w:type="spellStart"/>
      <w:r>
        <w:rPr>
          <w:rtl/>
        </w:rPr>
        <w:t>רוית</w:t>
      </w:r>
      <w:proofErr w:type="spellEnd"/>
      <w:r>
        <w:rPr>
          <w:rtl/>
        </w:rPr>
        <w:t xml:space="preserve"> ארבל:</w:t>
      </w:r>
      <w:r w:rsidRPr="00B70CFF">
        <w:rPr>
          <w:rStyle w:val="TagStyle"/>
          <w:rtl/>
        </w:rPr>
        <w:t xml:space="preserve"> &lt;&lt; דובר_המשך &gt;&gt;</w:t>
      </w:r>
      <w:r w:rsidR="00F5595B">
        <w:rPr>
          <w:rtl/>
        </w:rPr>
        <w:t xml:space="preserve"> </w:t>
      </w:r>
      <w:bookmarkEnd w:id="4733"/>
    </w:p>
    <w:p w14:paraId="11528B28" w14:textId="77777777" w:rsidR="00B70CFF" w:rsidRDefault="00B70CFF" w:rsidP="00B70CFF">
      <w:pPr>
        <w:pStyle w:val="KeepWithNext"/>
        <w:rPr>
          <w:rtl/>
        </w:rPr>
      </w:pPr>
    </w:p>
    <w:p w14:paraId="7297F813" w14:textId="09F1839B" w:rsidR="00913E7C" w:rsidRDefault="00913E7C" w:rsidP="00B70CFF">
      <w:pPr>
        <w:rPr>
          <w:rtl/>
        </w:rPr>
      </w:pPr>
      <w:r>
        <w:rPr>
          <w:rFonts w:hint="cs"/>
          <w:rtl/>
        </w:rPr>
        <w:t>לא, לא אכפת לנו השוויון.</w:t>
      </w:r>
    </w:p>
    <w:p w14:paraId="3E2B6E45" w14:textId="77777777" w:rsidR="00913E7C" w:rsidRDefault="00913E7C" w:rsidP="00913E7C">
      <w:pPr>
        <w:rPr>
          <w:rtl/>
          <w:lang w:eastAsia="he-IL"/>
        </w:rPr>
      </w:pPr>
    </w:p>
    <w:p w14:paraId="55114F34" w14:textId="3E0CA094" w:rsidR="00913E7C" w:rsidRDefault="00913E7C" w:rsidP="00913E7C">
      <w:pPr>
        <w:pStyle w:val="af9"/>
        <w:keepNext/>
        <w:rPr>
          <w:rtl/>
          <w:lang w:eastAsia="he-IL"/>
        </w:rPr>
      </w:pPr>
      <w:bookmarkStart w:id="4734" w:name="ET_guest_קריאה_818"/>
      <w:r w:rsidRPr="00913E7C">
        <w:rPr>
          <w:rStyle w:val="TagStyle"/>
          <w:rtl/>
        </w:rPr>
        <w:t xml:space="preserve"> &lt;&lt; אורח &gt;&gt; </w:t>
      </w:r>
      <w:r>
        <w:rPr>
          <w:rtl/>
          <w:lang w:eastAsia="he-IL"/>
        </w:rPr>
        <w:t>קריאה:</w:t>
      </w:r>
      <w:r w:rsidRPr="00913E7C">
        <w:rPr>
          <w:rStyle w:val="TagStyle"/>
          <w:rtl/>
        </w:rPr>
        <w:t xml:space="preserve"> &lt;&lt; אורח &gt;&gt;</w:t>
      </w:r>
      <w:r w:rsidR="00D3687A">
        <w:rPr>
          <w:rtl/>
          <w:lang w:eastAsia="he-IL"/>
        </w:rPr>
        <w:t xml:space="preserve"> </w:t>
      </w:r>
      <w:bookmarkEnd w:id="4734"/>
    </w:p>
    <w:p w14:paraId="06703876" w14:textId="77777777" w:rsidR="00913E7C" w:rsidRDefault="00913E7C" w:rsidP="00913E7C">
      <w:pPr>
        <w:pStyle w:val="KeepWithNext"/>
        <w:rPr>
          <w:rtl/>
          <w:lang w:eastAsia="he-IL"/>
        </w:rPr>
      </w:pPr>
    </w:p>
    <w:p w14:paraId="293FFB54" w14:textId="792DAB94" w:rsidR="00913E7C" w:rsidRDefault="00913E7C" w:rsidP="00913E7C">
      <w:pPr>
        <w:rPr>
          <w:rtl/>
          <w:lang w:eastAsia="he-IL"/>
        </w:rPr>
      </w:pPr>
      <w:r>
        <w:rPr>
          <w:rFonts w:hint="cs"/>
          <w:rtl/>
          <w:lang w:eastAsia="he-IL"/>
        </w:rPr>
        <w:t xml:space="preserve">הפוך. אפשר להאריך </w:t>
      </w:r>
      <w:bookmarkStart w:id="4735" w:name="_ETM_Q1_1358778"/>
      <w:bookmarkEnd w:id="4735"/>
      <w:r>
        <w:rPr>
          <w:rFonts w:hint="cs"/>
          <w:rtl/>
          <w:lang w:eastAsia="he-IL"/>
        </w:rPr>
        <w:t>רק ליצרנים</w:t>
      </w:r>
      <w:r w:rsidR="00DB293F">
        <w:rPr>
          <w:rFonts w:hint="cs"/>
          <w:rtl/>
          <w:lang w:eastAsia="he-IL"/>
        </w:rPr>
        <w:t xml:space="preserve"> </w:t>
      </w:r>
      <w:r>
        <w:rPr>
          <w:rFonts w:hint="cs"/>
          <w:rtl/>
          <w:lang w:eastAsia="he-IL"/>
        </w:rPr>
        <w:t>ולא ליבואנים.</w:t>
      </w:r>
    </w:p>
    <w:p w14:paraId="163EEE64" w14:textId="77777777" w:rsidR="00913E7C" w:rsidRDefault="00913E7C" w:rsidP="00913E7C">
      <w:pPr>
        <w:rPr>
          <w:rtl/>
          <w:lang w:eastAsia="he-IL"/>
        </w:rPr>
      </w:pPr>
      <w:bookmarkStart w:id="4736" w:name="_ETM_Q1_1363637"/>
      <w:bookmarkStart w:id="4737" w:name="_ETM_Q1_1363673"/>
      <w:bookmarkEnd w:id="4736"/>
      <w:bookmarkEnd w:id="4737"/>
    </w:p>
    <w:p w14:paraId="10C8D0B3" w14:textId="12B7E514" w:rsidR="00913E7C" w:rsidRDefault="00913E7C" w:rsidP="00913E7C">
      <w:pPr>
        <w:pStyle w:val="af9"/>
        <w:keepNext/>
        <w:rPr>
          <w:rtl/>
          <w:lang w:eastAsia="he-IL"/>
        </w:rPr>
      </w:pPr>
      <w:bookmarkStart w:id="4738" w:name="ET_guest_רוית_ארבל_819"/>
      <w:r w:rsidRPr="00913E7C">
        <w:rPr>
          <w:rStyle w:val="TagStyle"/>
          <w:rtl/>
        </w:rPr>
        <w:t xml:space="preserve"> &lt;&lt; אורח &gt;&gt; </w:t>
      </w:r>
      <w:proofErr w:type="spellStart"/>
      <w:r>
        <w:rPr>
          <w:rtl/>
          <w:lang w:eastAsia="he-IL"/>
        </w:rPr>
        <w:t>רוית</w:t>
      </w:r>
      <w:proofErr w:type="spellEnd"/>
      <w:r>
        <w:rPr>
          <w:rtl/>
          <w:lang w:eastAsia="he-IL"/>
        </w:rPr>
        <w:t xml:space="preserve"> ארבל:</w:t>
      </w:r>
      <w:r w:rsidRPr="00913E7C">
        <w:rPr>
          <w:rStyle w:val="TagStyle"/>
          <w:rtl/>
        </w:rPr>
        <w:t xml:space="preserve"> &lt;&lt; אורח &gt;&gt;</w:t>
      </w:r>
      <w:r w:rsidR="00D3687A">
        <w:rPr>
          <w:rtl/>
          <w:lang w:eastAsia="he-IL"/>
        </w:rPr>
        <w:t xml:space="preserve"> </w:t>
      </w:r>
      <w:bookmarkEnd w:id="4738"/>
    </w:p>
    <w:p w14:paraId="11C6C568" w14:textId="77777777" w:rsidR="00913E7C" w:rsidRDefault="00913E7C" w:rsidP="00913E7C">
      <w:pPr>
        <w:pStyle w:val="KeepWithNext"/>
        <w:rPr>
          <w:rtl/>
          <w:lang w:eastAsia="he-IL"/>
        </w:rPr>
      </w:pPr>
    </w:p>
    <w:p w14:paraId="59CE43F4" w14:textId="21A06AF6" w:rsidR="00913E7C" w:rsidRDefault="00913E7C" w:rsidP="00913E7C">
      <w:pPr>
        <w:rPr>
          <w:rtl/>
          <w:lang w:eastAsia="he-IL"/>
        </w:rPr>
      </w:pPr>
      <w:r>
        <w:rPr>
          <w:rFonts w:hint="cs"/>
          <w:rtl/>
          <w:lang w:eastAsia="he-IL"/>
        </w:rPr>
        <w:t xml:space="preserve">אנחנו חשבנו, בלי קשר ליצרנים </w:t>
      </w:r>
      <w:bookmarkStart w:id="4739" w:name="_ETM_Q1_1367373"/>
      <w:bookmarkEnd w:id="4739"/>
      <w:r>
        <w:rPr>
          <w:rFonts w:hint="cs"/>
          <w:rtl/>
          <w:lang w:eastAsia="he-IL"/>
        </w:rPr>
        <w:t xml:space="preserve">ויבואנים, שהנחיות והוראות נוהל אמורות היו להתבטל כבר אחרי </w:t>
      </w:r>
      <w:bookmarkStart w:id="4740" w:name="_ETM_Q1_1370918"/>
      <w:bookmarkEnd w:id="4740"/>
      <w:r>
        <w:rPr>
          <w:rFonts w:hint="cs"/>
          <w:rtl/>
          <w:lang w:eastAsia="he-IL"/>
        </w:rPr>
        <w:t xml:space="preserve">החוק ב-2015. אנחנו מאמצים עכשיו תקנות אירופיות כדי </w:t>
      </w:r>
      <w:bookmarkStart w:id="4741" w:name="_ETM_Q1_1377063"/>
      <w:bookmarkEnd w:id="4741"/>
      <w:r>
        <w:rPr>
          <w:rFonts w:hint="cs"/>
          <w:rtl/>
          <w:lang w:eastAsia="he-IL"/>
        </w:rPr>
        <w:t xml:space="preserve">שלא נישאר בעולמות של הנחיות והוראות מס. אני </w:t>
      </w:r>
      <w:bookmarkStart w:id="4742" w:name="_ETM_Q1_1380333"/>
      <w:bookmarkEnd w:id="4742"/>
      <w:r>
        <w:rPr>
          <w:rFonts w:hint="cs"/>
          <w:rtl/>
          <w:lang w:eastAsia="he-IL"/>
        </w:rPr>
        <w:t xml:space="preserve">לא חושבת שבחקיקה צריך להיות תמריץ לזה שהם יישארו </w:t>
      </w:r>
      <w:bookmarkStart w:id="4743" w:name="_ETM_Q1_1382140"/>
      <w:bookmarkEnd w:id="4743"/>
      <w:proofErr w:type="spellStart"/>
      <w:r>
        <w:rPr>
          <w:rFonts w:hint="cs"/>
          <w:rtl/>
          <w:lang w:eastAsia="he-IL"/>
        </w:rPr>
        <w:t>איתנו</w:t>
      </w:r>
      <w:proofErr w:type="spellEnd"/>
      <w:r>
        <w:rPr>
          <w:rFonts w:hint="cs"/>
          <w:rtl/>
          <w:lang w:eastAsia="he-IL"/>
        </w:rPr>
        <w:t xml:space="preserve"> גם אחרי 2029. אנחנו נותנים כאן חמש שנים</w:t>
      </w:r>
      <w:r w:rsidR="00A9237E">
        <w:rPr>
          <w:rFonts w:hint="cs"/>
          <w:rtl/>
          <w:lang w:eastAsia="he-IL"/>
        </w:rPr>
        <w:t>.</w:t>
      </w:r>
    </w:p>
    <w:p w14:paraId="488C4890" w14:textId="77777777" w:rsidR="00A9237E" w:rsidRDefault="00A9237E" w:rsidP="00913E7C">
      <w:pPr>
        <w:rPr>
          <w:rtl/>
          <w:lang w:eastAsia="he-IL"/>
        </w:rPr>
      </w:pPr>
      <w:bookmarkStart w:id="4744" w:name="_ETM_Q1_1386801"/>
      <w:bookmarkStart w:id="4745" w:name="_ETM_Q1_1386840"/>
      <w:bookmarkEnd w:id="4744"/>
      <w:bookmarkEnd w:id="4745"/>
    </w:p>
    <w:p w14:paraId="54A4EBC6" w14:textId="19BEF387" w:rsidR="00A9237E" w:rsidRDefault="00A9237E" w:rsidP="00A9237E">
      <w:pPr>
        <w:pStyle w:val="af9"/>
        <w:keepNext/>
        <w:rPr>
          <w:rtl/>
          <w:lang w:eastAsia="he-IL"/>
        </w:rPr>
      </w:pPr>
      <w:bookmarkStart w:id="4746" w:name="ET_guest_גל_ברנס_821"/>
      <w:r w:rsidRPr="00A9237E">
        <w:rPr>
          <w:rStyle w:val="TagStyle"/>
          <w:rtl/>
        </w:rPr>
        <w:t xml:space="preserve"> &lt;&lt; אורח &gt;&gt; </w:t>
      </w:r>
      <w:r>
        <w:rPr>
          <w:rtl/>
          <w:lang w:eastAsia="he-IL"/>
        </w:rPr>
        <w:t>גל ברנס:</w:t>
      </w:r>
      <w:r w:rsidRPr="00A9237E">
        <w:rPr>
          <w:rStyle w:val="TagStyle"/>
          <w:rtl/>
        </w:rPr>
        <w:t xml:space="preserve"> &lt;&lt; אורח &gt;&gt;</w:t>
      </w:r>
      <w:r w:rsidR="00D3687A">
        <w:rPr>
          <w:rtl/>
          <w:lang w:eastAsia="he-IL"/>
        </w:rPr>
        <w:t xml:space="preserve"> </w:t>
      </w:r>
      <w:bookmarkEnd w:id="4746"/>
    </w:p>
    <w:p w14:paraId="601E582A" w14:textId="77777777" w:rsidR="00A9237E" w:rsidRDefault="00A9237E" w:rsidP="00A9237E">
      <w:pPr>
        <w:pStyle w:val="KeepWithNext"/>
        <w:rPr>
          <w:rtl/>
          <w:lang w:eastAsia="he-IL"/>
        </w:rPr>
      </w:pPr>
    </w:p>
    <w:p w14:paraId="513C8382" w14:textId="1EC85D18" w:rsidR="00A9237E" w:rsidRDefault="00A9237E" w:rsidP="00A9237E">
      <w:pPr>
        <w:rPr>
          <w:rtl/>
          <w:lang w:eastAsia="he-IL"/>
        </w:rPr>
      </w:pPr>
      <w:r>
        <w:rPr>
          <w:rFonts w:hint="cs"/>
          <w:rtl/>
          <w:lang w:eastAsia="he-IL"/>
        </w:rPr>
        <w:t xml:space="preserve">יש </w:t>
      </w:r>
      <w:bookmarkStart w:id="4747" w:name="_ETM_Q1_1387583"/>
      <w:bookmarkEnd w:id="4747"/>
      <w:r>
        <w:rPr>
          <w:rFonts w:hint="cs"/>
          <w:rtl/>
          <w:lang w:eastAsia="he-IL"/>
        </w:rPr>
        <w:t>דברים שחייבים לחול כי זה מוחרג.</w:t>
      </w:r>
    </w:p>
    <w:p w14:paraId="5D673819" w14:textId="77777777" w:rsidR="00A9237E" w:rsidRDefault="00A9237E" w:rsidP="00A9237E">
      <w:pPr>
        <w:rPr>
          <w:rtl/>
          <w:lang w:eastAsia="he-IL"/>
        </w:rPr>
      </w:pPr>
      <w:bookmarkStart w:id="4748" w:name="_ETM_Q1_1389296"/>
      <w:bookmarkStart w:id="4749" w:name="_ETM_Q1_1389332"/>
      <w:bookmarkEnd w:id="4748"/>
      <w:bookmarkEnd w:id="4749"/>
    </w:p>
    <w:p w14:paraId="3BCB0125" w14:textId="5A6AF6B3" w:rsidR="00A9237E" w:rsidRDefault="00A9237E" w:rsidP="00A9237E">
      <w:pPr>
        <w:pStyle w:val="af9"/>
        <w:keepNext/>
        <w:rPr>
          <w:rtl/>
          <w:lang w:eastAsia="he-IL"/>
        </w:rPr>
      </w:pPr>
      <w:bookmarkStart w:id="4750" w:name="ET_guest_רוית_ארבל_822"/>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750"/>
    </w:p>
    <w:p w14:paraId="35A7AA1E" w14:textId="77777777" w:rsidR="00A9237E" w:rsidRDefault="00A9237E" w:rsidP="00A9237E">
      <w:pPr>
        <w:pStyle w:val="KeepWithNext"/>
        <w:rPr>
          <w:rtl/>
          <w:lang w:eastAsia="he-IL"/>
        </w:rPr>
      </w:pPr>
    </w:p>
    <w:p w14:paraId="431411AD" w14:textId="532F0460" w:rsidR="00A9237E" w:rsidRDefault="00A9237E" w:rsidP="00A9237E">
      <w:pPr>
        <w:rPr>
          <w:rtl/>
          <w:lang w:eastAsia="he-IL"/>
        </w:rPr>
      </w:pPr>
      <w:r>
        <w:rPr>
          <w:rFonts w:hint="cs"/>
          <w:rtl/>
          <w:lang w:eastAsia="he-IL"/>
        </w:rPr>
        <w:t>אם כן, שיתקינו תקנות.</w:t>
      </w:r>
      <w:bookmarkStart w:id="4751" w:name="_ETM_Q1_1393016"/>
      <w:bookmarkEnd w:id="4751"/>
    </w:p>
    <w:p w14:paraId="3C8F6A17" w14:textId="77777777" w:rsidR="00A9237E" w:rsidRDefault="00A9237E" w:rsidP="00A9237E">
      <w:pPr>
        <w:rPr>
          <w:rtl/>
          <w:lang w:eastAsia="he-IL"/>
        </w:rPr>
      </w:pPr>
      <w:bookmarkStart w:id="4752" w:name="_ETM_Q1_1393050"/>
      <w:bookmarkEnd w:id="4752"/>
    </w:p>
    <w:p w14:paraId="5D2FFC56" w14:textId="5AECA180" w:rsidR="00A9237E" w:rsidRDefault="00A9237E" w:rsidP="00A9237E">
      <w:pPr>
        <w:pStyle w:val="af9"/>
        <w:keepNext/>
        <w:rPr>
          <w:rtl/>
          <w:lang w:eastAsia="he-IL"/>
        </w:rPr>
      </w:pPr>
      <w:bookmarkStart w:id="4753" w:name="ET_guest_פנינה_אורן_שני_דור_823"/>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753"/>
    </w:p>
    <w:p w14:paraId="3197BEF3" w14:textId="77777777" w:rsidR="00A9237E" w:rsidRDefault="00A9237E" w:rsidP="00A9237E">
      <w:pPr>
        <w:pStyle w:val="KeepWithNext"/>
        <w:rPr>
          <w:rtl/>
          <w:lang w:eastAsia="he-IL"/>
        </w:rPr>
      </w:pPr>
    </w:p>
    <w:p w14:paraId="29F1C431" w14:textId="3E1ED62E" w:rsidR="00A9237E" w:rsidRDefault="00A9237E" w:rsidP="00A9237E">
      <w:pPr>
        <w:rPr>
          <w:rtl/>
          <w:lang w:eastAsia="he-IL"/>
        </w:rPr>
      </w:pPr>
      <w:r>
        <w:rPr>
          <w:rFonts w:hint="cs"/>
          <w:rtl/>
          <w:lang w:eastAsia="he-IL"/>
        </w:rPr>
        <w:t>גל, אני לא מסכימה.</w:t>
      </w:r>
    </w:p>
    <w:p w14:paraId="446E6330" w14:textId="77777777" w:rsidR="00A9237E" w:rsidRDefault="00A9237E" w:rsidP="00A9237E">
      <w:pPr>
        <w:rPr>
          <w:rtl/>
          <w:lang w:eastAsia="he-IL"/>
        </w:rPr>
      </w:pPr>
      <w:bookmarkStart w:id="4754" w:name="_ETM_Q1_1393132"/>
      <w:bookmarkStart w:id="4755" w:name="_ETM_Q1_1393170"/>
      <w:bookmarkStart w:id="4756" w:name="_ETM_Q1_1393707"/>
      <w:bookmarkEnd w:id="4754"/>
      <w:bookmarkEnd w:id="4755"/>
      <w:bookmarkEnd w:id="4756"/>
    </w:p>
    <w:p w14:paraId="0262485B" w14:textId="701DA389" w:rsidR="00A9237E" w:rsidRDefault="00A9237E" w:rsidP="00A9237E">
      <w:pPr>
        <w:pStyle w:val="af9"/>
        <w:keepNext/>
        <w:rPr>
          <w:rtl/>
          <w:lang w:eastAsia="he-IL"/>
        </w:rPr>
      </w:pPr>
      <w:bookmarkStart w:id="4757" w:name="ET_guest_גל_ברנס_824"/>
      <w:r w:rsidRPr="00A9237E">
        <w:rPr>
          <w:rStyle w:val="TagStyle"/>
          <w:rtl/>
        </w:rPr>
        <w:t xml:space="preserve"> &lt;&lt; אורח &gt;&gt; </w:t>
      </w:r>
      <w:r>
        <w:rPr>
          <w:rtl/>
          <w:lang w:eastAsia="he-IL"/>
        </w:rPr>
        <w:t>גל ברנס:</w:t>
      </w:r>
      <w:r w:rsidRPr="00A9237E">
        <w:rPr>
          <w:rStyle w:val="TagStyle"/>
          <w:rtl/>
        </w:rPr>
        <w:t xml:space="preserve"> &lt;&lt; אורח &gt;&gt;</w:t>
      </w:r>
      <w:r w:rsidR="00D3687A">
        <w:rPr>
          <w:rtl/>
          <w:lang w:eastAsia="he-IL"/>
        </w:rPr>
        <w:t xml:space="preserve"> </w:t>
      </w:r>
      <w:bookmarkEnd w:id="4757"/>
    </w:p>
    <w:p w14:paraId="6FA273FE" w14:textId="77777777" w:rsidR="00A9237E" w:rsidRDefault="00A9237E" w:rsidP="00A9237E">
      <w:pPr>
        <w:pStyle w:val="KeepWithNext"/>
        <w:rPr>
          <w:rtl/>
          <w:lang w:eastAsia="he-IL"/>
        </w:rPr>
      </w:pPr>
    </w:p>
    <w:p w14:paraId="0DA5210B" w14:textId="3B78E073" w:rsidR="00A9237E" w:rsidRDefault="00A9237E" w:rsidP="00A9237E">
      <w:pPr>
        <w:rPr>
          <w:rtl/>
          <w:lang w:eastAsia="he-IL"/>
        </w:rPr>
      </w:pPr>
      <w:bookmarkStart w:id="4758" w:name="_ETM_Q1_1393968"/>
      <w:bookmarkStart w:id="4759" w:name="_ETM_Q1_1393999"/>
      <w:bookmarkEnd w:id="4758"/>
      <w:bookmarkEnd w:id="4759"/>
      <w:r>
        <w:rPr>
          <w:rFonts w:hint="cs"/>
          <w:rtl/>
          <w:lang w:eastAsia="he-IL"/>
        </w:rPr>
        <w:t>אף אחד לא יתקין</w:t>
      </w:r>
      <w:r w:rsidR="00DB293F">
        <w:rPr>
          <w:rFonts w:hint="cs"/>
          <w:rtl/>
          <w:lang w:eastAsia="he-IL"/>
        </w:rPr>
        <w:t xml:space="preserve"> </w:t>
      </w:r>
      <w:r>
        <w:rPr>
          <w:rFonts w:hint="cs"/>
          <w:rtl/>
          <w:lang w:eastAsia="he-IL"/>
        </w:rPr>
        <w:t xml:space="preserve">תקנות בשביל דברים שיוחרגו. רוצים להוריד את ההחרגה, </w:t>
      </w:r>
      <w:bookmarkStart w:id="4760" w:name="_ETM_Q1_1404915"/>
      <w:bookmarkEnd w:id="4760"/>
      <w:r>
        <w:rPr>
          <w:rFonts w:hint="cs"/>
          <w:rtl/>
          <w:lang w:eastAsia="he-IL"/>
        </w:rPr>
        <w:t>שיבוא משרד</w:t>
      </w:r>
      <w:r w:rsidR="00DB293F">
        <w:rPr>
          <w:rFonts w:hint="cs"/>
          <w:rtl/>
          <w:lang w:eastAsia="he-IL"/>
        </w:rPr>
        <w:t xml:space="preserve"> </w:t>
      </w:r>
      <w:r>
        <w:rPr>
          <w:rFonts w:hint="cs"/>
          <w:rtl/>
          <w:lang w:eastAsia="he-IL"/>
        </w:rPr>
        <w:t xml:space="preserve">החקלאות, יתכבד ויוריד אותה. הם </w:t>
      </w:r>
      <w:bookmarkStart w:id="4761" w:name="_ETM_Q1_1407217"/>
      <w:bookmarkEnd w:id="4761"/>
      <w:r>
        <w:rPr>
          <w:rFonts w:hint="cs"/>
          <w:rtl/>
          <w:lang w:eastAsia="he-IL"/>
        </w:rPr>
        <w:t>כבר עשו את התקנות.</w:t>
      </w:r>
      <w:bookmarkStart w:id="4762" w:name="_ETM_Q1_1409415"/>
      <w:bookmarkEnd w:id="4762"/>
    </w:p>
    <w:p w14:paraId="431494A0" w14:textId="77777777" w:rsidR="00A9237E" w:rsidRDefault="00A9237E" w:rsidP="00A9237E">
      <w:pPr>
        <w:rPr>
          <w:rtl/>
          <w:lang w:eastAsia="he-IL"/>
        </w:rPr>
      </w:pPr>
      <w:bookmarkStart w:id="4763" w:name="_ETM_Q1_1409449"/>
      <w:bookmarkEnd w:id="4763"/>
    </w:p>
    <w:p w14:paraId="36005F89" w14:textId="76E37E2B" w:rsidR="00A9237E" w:rsidRDefault="00A9237E" w:rsidP="00A9237E">
      <w:pPr>
        <w:pStyle w:val="af9"/>
        <w:keepNext/>
        <w:rPr>
          <w:rtl/>
          <w:lang w:eastAsia="he-IL"/>
        </w:rPr>
      </w:pPr>
      <w:bookmarkStart w:id="4764" w:name="ET_guest_רוית_ארבל_826"/>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764"/>
    </w:p>
    <w:p w14:paraId="5DA3EC3D" w14:textId="77777777" w:rsidR="00A9237E" w:rsidRDefault="00A9237E" w:rsidP="00A9237E">
      <w:pPr>
        <w:pStyle w:val="KeepWithNext"/>
        <w:rPr>
          <w:rtl/>
          <w:lang w:eastAsia="he-IL"/>
        </w:rPr>
      </w:pPr>
    </w:p>
    <w:p w14:paraId="62EA5817" w14:textId="70896302" w:rsidR="00A9237E" w:rsidRDefault="00A9237E" w:rsidP="00A9237E">
      <w:pPr>
        <w:rPr>
          <w:rtl/>
          <w:lang w:eastAsia="he-IL"/>
        </w:rPr>
      </w:pPr>
      <w:r>
        <w:rPr>
          <w:rFonts w:hint="cs"/>
          <w:rtl/>
          <w:lang w:eastAsia="he-IL"/>
        </w:rPr>
        <w:t>אנחנו לא מתנגדים</w:t>
      </w:r>
      <w:bookmarkStart w:id="4765" w:name="_ETM_Q1_1408072"/>
      <w:bookmarkStart w:id="4766" w:name="_ETM_Q1_1408106"/>
      <w:bookmarkEnd w:id="4765"/>
      <w:bookmarkEnd w:id="4766"/>
      <w:r>
        <w:rPr>
          <w:rFonts w:hint="cs"/>
          <w:rtl/>
          <w:lang w:eastAsia="he-IL"/>
        </w:rPr>
        <w:t>.</w:t>
      </w:r>
    </w:p>
    <w:p w14:paraId="6CCF2468" w14:textId="77777777" w:rsidR="00A9237E" w:rsidRDefault="00A9237E" w:rsidP="00A9237E">
      <w:pPr>
        <w:rPr>
          <w:rtl/>
          <w:lang w:eastAsia="he-IL"/>
        </w:rPr>
      </w:pPr>
    </w:p>
    <w:p w14:paraId="690CCFC2" w14:textId="21059E3A" w:rsidR="00A9237E" w:rsidRDefault="00A9237E" w:rsidP="00A9237E">
      <w:pPr>
        <w:pStyle w:val="af9"/>
        <w:keepNext/>
        <w:rPr>
          <w:rtl/>
          <w:lang w:eastAsia="he-IL"/>
        </w:rPr>
      </w:pPr>
      <w:bookmarkStart w:id="4767" w:name="ET_guest_אורי_דורמן_828"/>
      <w:r w:rsidRPr="00A9237E">
        <w:rPr>
          <w:rStyle w:val="TagStyle"/>
          <w:rtl/>
        </w:rPr>
        <w:t xml:space="preserve"> &lt;&lt; אורח &gt;&gt; </w:t>
      </w:r>
      <w:r>
        <w:rPr>
          <w:rtl/>
          <w:lang w:eastAsia="he-IL"/>
        </w:rPr>
        <w:t>אורי דורמן:</w:t>
      </w:r>
      <w:r w:rsidRPr="00A9237E">
        <w:rPr>
          <w:rStyle w:val="TagStyle"/>
          <w:rtl/>
        </w:rPr>
        <w:t xml:space="preserve"> &lt;&lt; אורח &gt;&gt;</w:t>
      </w:r>
      <w:r w:rsidR="00D3687A">
        <w:rPr>
          <w:rtl/>
          <w:lang w:eastAsia="he-IL"/>
        </w:rPr>
        <w:t xml:space="preserve"> </w:t>
      </w:r>
      <w:bookmarkEnd w:id="4767"/>
    </w:p>
    <w:p w14:paraId="37474CBA" w14:textId="77777777" w:rsidR="00A9237E" w:rsidRDefault="00A9237E" w:rsidP="00A9237E">
      <w:pPr>
        <w:pStyle w:val="KeepWithNext"/>
        <w:rPr>
          <w:rtl/>
          <w:lang w:eastAsia="he-IL"/>
        </w:rPr>
      </w:pPr>
    </w:p>
    <w:p w14:paraId="42B0CC1A" w14:textId="4FD3C8E2" w:rsidR="00A9237E" w:rsidRDefault="00A9237E" w:rsidP="00A9237E">
      <w:pPr>
        <w:rPr>
          <w:rtl/>
          <w:lang w:eastAsia="he-IL"/>
        </w:rPr>
      </w:pPr>
      <w:r>
        <w:rPr>
          <w:rFonts w:hint="cs"/>
          <w:rtl/>
          <w:lang w:eastAsia="he-IL"/>
        </w:rPr>
        <w:t>מה קרה עם משרד החקלאות?</w:t>
      </w:r>
    </w:p>
    <w:p w14:paraId="35F44993" w14:textId="77777777" w:rsidR="00A9237E" w:rsidRDefault="00A9237E" w:rsidP="00A9237E">
      <w:pPr>
        <w:rPr>
          <w:rtl/>
          <w:lang w:eastAsia="he-IL"/>
        </w:rPr>
      </w:pPr>
      <w:bookmarkStart w:id="4768" w:name="_ETM_Q1_1414059"/>
      <w:bookmarkStart w:id="4769" w:name="_ETM_Q1_1414093"/>
      <w:bookmarkEnd w:id="4768"/>
      <w:bookmarkEnd w:id="4769"/>
    </w:p>
    <w:p w14:paraId="4E733161" w14:textId="1923911B" w:rsidR="00A9237E" w:rsidRDefault="00A9237E" w:rsidP="00A9237E">
      <w:pPr>
        <w:pStyle w:val="af9"/>
        <w:keepNext/>
        <w:rPr>
          <w:rtl/>
          <w:lang w:eastAsia="he-IL"/>
        </w:rPr>
      </w:pPr>
      <w:bookmarkStart w:id="4770" w:name="ET_guest_גל_ברנס_829"/>
      <w:r w:rsidRPr="00A9237E">
        <w:rPr>
          <w:rStyle w:val="TagStyle"/>
          <w:rtl/>
        </w:rPr>
        <w:t xml:space="preserve"> &lt;&lt; אורח &gt;&gt; </w:t>
      </w:r>
      <w:r>
        <w:rPr>
          <w:rtl/>
          <w:lang w:eastAsia="he-IL"/>
        </w:rPr>
        <w:t>גל ברנס:</w:t>
      </w:r>
      <w:r w:rsidRPr="00A9237E">
        <w:rPr>
          <w:rStyle w:val="TagStyle"/>
          <w:rtl/>
        </w:rPr>
        <w:t xml:space="preserve"> &lt;&lt; אורח &gt;&gt;</w:t>
      </w:r>
      <w:r w:rsidR="00D3687A">
        <w:rPr>
          <w:rtl/>
          <w:lang w:eastAsia="he-IL"/>
        </w:rPr>
        <w:t xml:space="preserve"> </w:t>
      </w:r>
      <w:bookmarkEnd w:id="4770"/>
    </w:p>
    <w:p w14:paraId="499BF168" w14:textId="77777777" w:rsidR="00A9237E" w:rsidRDefault="00A9237E" w:rsidP="00A9237E">
      <w:pPr>
        <w:pStyle w:val="KeepWithNext"/>
        <w:rPr>
          <w:rtl/>
          <w:lang w:eastAsia="he-IL"/>
        </w:rPr>
      </w:pPr>
    </w:p>
    <w:p w14:paraId="67C637A4" w14:textId="1569F108" w:rsidR="00A9237E" w:rsidRDefault="00A9237E" w:rsidP="00A9237E">
      <w:pPr>
        <w:rPr>
          <w:rtl/>
          <w:lang w:eastAsia="he-IL"/>
        </w:rPr>
      </w:pPr>
      <w:r>
        <w:rPr>
          <w:rFonts w:hint="cs"/>
          <w:rtl/>
          <w:lang w:eastAsia="he-IL"/>
        </w:rPr>
        <w:t xml:space="preserve">כרגע </w:t>
      </w:r>
      <w:bookmarkStart w:id="4771" w:name="_ETM_Q1_1412832"/>
      <w:bookmarkEnd w:id="4771"/>
      <w:proofErr w:type="spellStart"/>
      <w:r>
        <w:rPr>
          <w:rFonts w:hint="cs"/>
          <w:rtl/>
          <w:lang w:eastAsia="he-IL"/>
        </w:rPr>
        <w:t>רוית</w:t>
      </w:r>
      <w:proofErr w:type="spellEnd"/>
      <w:r>
        <w:rPr>
          <w:rFonts w:hint="cs"/>
          <w:rtl/>
          <w:lang w:eastAsia="he-IL"/>
        </w:rPr>
        <w:t xml:space="preserve"> אומרת שבגלל</w:t>
      </w:r>
      <w:r w:rsidR="00DB293F">
        <w:rPr>
          <w:rFonts w:hint="cs"/>
          <w:rtl/>
          <w:lang w:eastAsia="he-IL"/>
        </w:rPr>
        <w:t xml:space="preserve"> </w:t>
      </w:r>
      <w:r>
        <w:rPr>
          <w:rFonts w:hint="cs"/>
          <w:rtl/>
          <w:lang w:eastAsia="he-IL"/>
        </w:rPr>
        <w:t xml:space="preserve">שרצו לאמץ, סתם נבזבז את </w:t>
      </w:r>
      <w:bookmarkStart w:id="4772" w:name="_ETM_Q1_1418599"/>
      <w:bookmarkEnd w:id="4772"/>
      <w:r>
        <w:rPr>
          <w:rFonts w:hint="cs"/>
          <w:rtl/>
          <w:lang w:eastAsia="he-IL"/>
        </w:rPr>
        <w:t>הזמן בהתקנת תקנות.</w:t>
      </w:r>
    </w:p>
    <w:p w14:paraId="1A752328" w14:textId="77777777" w:rsidR="00A9237E" w:rsidRDefault="00A9237E" w:rsidP="00A9237E">
      <w:pPr>
        <w:rPr>
          <w:rtl/>
          <w:lang w:eastAsia="he-IL"/>
        </w:rPr>
      </w:pPr>
    </w:p>
    <w:p w14:paraId="16919233" w14:textId="1A4D4086" w:rsidR="00A9237E" w:rsidRDefault="00A9237E" w:rsidP="00A9237E">
      <w:pPr>
        <w:pStyle w:val="af9"/>
        <w:keepNext/>
        <w:rPr>
          <w:rtl/>
          <w:lang w:eastAsia="he-IL"/>
        </w:rPr>
      </w:pPr>
      <w:bookmarkStart w:id="4773" w:name="ET_guest_רוית_ארבל_830"/>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773"/>
    </w:p>
    <w:p w14:paraId="421B57D8" w14:textId="77777777" w:rsidR="00A9237E" w:rsidRDefault="00A9237E" w:rsidP="00A9237E">
      <w:pPr>
        <w:pStyle w:val="KeepWithNext"/>
        <w:rPr>
          <w:rtl/>
          <w:lang w:eastAsia="he-IL"/>
        </w:rPr>
      </w:pPr>
    </w:p>
    <w:p w14:paraId="3E02F030" w14:textId="7EE50177" w:rsidR="00A9237E" w:rsidRDefault="00A9237E" w:rsidP="00A9237E">
      <w:pPr>
        <w:rPr>
          <w:rtl/>
          <w:lang w:eastAsia="he-IL"/>
        </w:rPr>
      </w:pPr>
      <w:r>
        <w:rPr>
          <w:rFonts w:hint="cs"/>
          <w:rtl/>
          <w:lang w:eastAsia="he-IL"/>
        </w:rPr>
        <w:t xml:space="preserve">זה לא נושא חשוב. </w:t>
      </w:r>
    </w:p>
    <w:p w14:paraId="09B1A885" w14:textId="77777777" w:rsidR="00A9237E" w:rsidRDefault="00A9237E" w:rsidP="00A9237E">
      <w:pPr>
        <w:rPr>
          <w:rtl/>
          <w:lang w:eastAsia="he-IL"/>
        </w:rPr>
      </w:pPr>
      <w:bookmarkStart w:id="4774" w:name="_ETM_Q1_1432432"/>
      <w:bookmarkStart w:id="4775" w:name="_ETM_Q1_1432468"/>
      <w:bookmarkEnd w:id="4774"/>
      <w:bookmarkEnd w:id="4775"/>
    </w:p>
    <w:p w14:paraId="69B03697" w14:textId="421FBD60" w:rsidR="00A9237E" w:rsidRDefault="00A9237E" w:rsidP="00A9237E">
      <w:pPr>
        <w:pStyle w:val="af9"/>
        <w:keepNext/>
        <w:rPr>
          <w:rtl/>
          <w:lang w:eastAsia="he-IL"/>
        </w:rPr>
      </w:pPr>
      <w:bookmarkStart w:id="4776" w:name="ET_guest_פנינה_אורן_שני_דור_831"/>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776"/>
    </w:p>
    <w:p w14:paraId="5EF538BA" w14:textId="77777777" w:rsidR="00A9237E" w:rsidRDefault="00A9237E" w:rsidP="00A9237E">
      <w:pPr>
        <w:pStyle w:val="KeepWithNext"/>
        <w:rPr>
          <w:rtl/>
          <w:lang w:eastAsia="he-IL"/>
        </w:rPr>
      </w:pPr>
    </w:p>
    <w:p w14:paraId="6DBC7E39" w14:textId="25D089BF" w:rsidR="00A9237E" w:rsidRPr="00A9237E" w:rsidRDefault="00A9237E" w:rsidP="00A9237E">
      <w:pPr>
        <w:rPr>
          <w:rtl/>
          <w:lang w:eastAsia="he-IL"/>
        </w:rPr>
      </w:pPr>
      <w:r>
        <w:rPr>
          <w:rFonts w:hint="cs"/>
          <w:rtl/>
          <w:lang w:eastAsia="he-IL"/>
        </w:rPr>
        <w:t xml:space="preserve">אנחנו נשארים בנוסח </w:t>
      </w:r>
      <w:bookmarkStart w:id="4777" w:name="_ETM_Q1_1432753"/>
      <w:bookmarkEnd w:id="4777"/>
      <w:r>
        <w:rPr>
          <w:rFonts w:hint="cs"/>
          <w:rtl/>
          <w:lang w:eastAsia="he-IL"/>
        </w:rPr>
        <w:t>הקיים גם ב-(ד) וגם ב-(ו).</w:t>
      </w:r>
    </w:p>
    <w:p w14:paraId="7B16D489" w14:textId="77777777" w:rsidR="00A9237E" w:rsidRDefault="00A9237E" w:rsidP="00A9237E">
      <w:pPr>
        <w:rPr>
          <w:rtl/>
          <w:lang w:eastAsia="he-IL"/>
        </w:rPr>
      </w:pPr>
      <w:bookmarkStart w:id="4778" w:name="_ETM_Q1_1408118"/>
      <w:bookmarkEnd w:id="4778"/>
    </w:p>
    <w:p w14:paraId="1BA40397" w14:textId="5D0D1C45" w:rsidR="00A9237E" w:rsidRDefault="00A9237E" w:rsidP="00A9237E">
      <w:pPr>
        <w:pStyle w:val="af9"/>
        <w:keepNext/>
        <w:rPr>
          <w:rtl/>
          <w:lang w:eastAsia="he-IL"/>
        </w:rPr>
      </w:pPr>
      <w:bookmarkStart w:id="4779" w:name="ET_guest_גל_ברנס_827"/>
      <w:r w:rsidRPr="00A9237E">
        <w:rPr>
          <w:rStyle w:val="TagStyle"/>
          <w:rtl/>
        </w:rPr>
        <w:t xml:space="preserve"> &lt;&lt; אורח &gt;&gt; </w:t>
      </w:r>
      <w:r>
        <w:rPr>
          <w:rtl/>
          <w:lang w:eastAsia="he-IL"/>
        </w:rPr>
        <w:t>גל ברנס:</w:t>
      </w:r>
      <w:r w:rsidRPr="00A9237E">
        <w:rPr>
          <w:rStyle w:val="TagStyle"/>
          <w:rtl/>
        </w:rPr>
        <w:t xml:space="preserve"> &lt;&lt; אורח &gt;&gt;</w:t>
      </w:r>
      <w:r w:rsidR="00D3687A">
        <w:rPr>
          <w:rtl/>
          <w:lang w:eastAsia="he-IL"/>
        </w:rPr>
        <w:t xml:space="preserve"> </w:t>
      </w:r>
      <w:bookmarkEnd w:id="4779"/>
    </w:p>
    <w:p w14:paraId="155B3402" w14:textId="77777777" w:rsidR="00A9237E" w:rsidRDefault="00A9237E" w:rsidP="00A9237E">
      <w:pPr>
        <w:pStyle w:val="KeepWithNext"/>
        <w:rPr>
          <w:rtl/>
          <w:lang w:eastAsia="he-IL"/>
        </w:rPr>
      </w:pPr>
    </w:p>
    <w:p w14:paraId="41C21C97" w14:textId="10C010BC" w:rsidR="00A9237E" w:rsidRDefault="00A9237E" w:rsidP="00A9237E">
      <w:pPr>
        <w:rPr>
          <w:rtl/>
          <w:lang w:eastAsia="he-IL"/>
        </w:rPr>
      </w:pPr>
      <w:bookmarkStart w:id="4780" w:name="_ETM_Q1_1408344"/>
      <w:bookmarkStart w:id="4781" w:name="_ETM_Q1_1408377"/>
      <w:bookmarkEnd w:id="4780"/>
      <w:bookmarkEnd w:id="4781"/>
      <w:r>
        <w:rPr>
          <w:rFonts w:hint="cs"/>
          <w:rtl/>
          <w:lang w:eastAsia="he-IL"/>
        </w:rPr>
        <w:t>מה שנעה הקריאה.</w:t>
      </w:r>
    </w:p>
    <w:p w14:paraId="6F43EEF1" w14:textId="77777777" w:rsidR="00A9237E" w:rsidRDefault="00A9237E" w:rsidP="00A9237E">
      <w:pPr>
        <w:rPr>
          <w:rtl/>
          <w:lang w:eastAsia="he-IL"/>
        </w:rPr>
      </w:pPr>
      <w:bookmarkStart w:id="4782" w:name="_ETM_Q1_1440159"/>
      <w:bookmarkStart w:id="4783" w:name="_ETM_Q1_1440191"/>
      <w:bookmarkStart w:id="4784" w:name="_ETM_Q1_1441279"/>
      <w:bookmarkEnd w:id="4782"/>
      <w:bookmarkEnd w:id="4783"/>
      <w:bookmarkEnd w:id="4784"/>
    </w:p>
    <w:p w14:paraId="5B49E5A2" w14:textId="06736DC8" w:rsidR="00A9237E" w:rsidRDefault="00A9237E" w:rsidP="00A9237E">
      <w:pPr>
        <w:pStyle w:val="a4"/>
        <w:keepNext/>
        <w:rPr>
          <w:rtl/>
        </w:rPr>
      </w:pPr>
      <w:bookmarkStart w:id="4785" w:name="ET_speaker_נעה_בן_שבת_832"/>
      <w:r w:rsidRPr="00A9237E">
        <w:rPr>
          <w:rStyle w:val="TagStyle"/>
          <w:rtl/>
        </w:rPr>
        <w:t xml:space="preserve"> &lt;&lt; דובר &gt;&gt; </w:t>
      </w:r>
      <w:r>
        <w:rPr>
          <w:rtl/>
        </w:rPr>
        <w:t>נעה בן שבת:</w:t>
      </w:r>
      <w:r w:rsidRPr="00A9237E">
        <w:rPr>
          <w:rStyle w:val="TagStyle"/>
          <w:rtl/>
        </w:rPr>
        <w:t xml:space="preserve"> &lt;&lt; דובר &gt;&gt;</w:t>
      </w:r>
      <w:r w:rsidR="00D3687A">
        <w:rPr>
          <w:rtl/>
        </w:rPr>
        <w:t xml:space="preserve"> </w:t>
      </w:r>
      <w:bookmarkEnd w:id="4785"/>
    </w:p>
    <w:p w14:paraId="49B905DF" w14:textId="77777777" w:rsidR="00A9237E" w:rsidRDefault="00A9237E" w:rsidP="00A9237E">
      <w:pPr>
        <w:pStyle w:val="KeepWithNext"/>
        <w:rPr>
          <w:rtl/>
          <w:lang w:eastAsia="he-IL"/>
        </w:rPr>
      </w:pPr>
    </w:p>
    <w:p w14:paraId="11B63F17" w14:textId="7929C89B" w:rsidR="00A9237E" w:rsidRDefault="00A9237E" w:rsidP="00A9237E">
      <w:pPr>
        <w:rPr>
          <w:rtl/>
          <w:lang w:eastAsia="he-IL"/>
        </w:rPr>
      </w:pPr>
      <w:r>
        <w:rPr>
          <w:rFonts w:hint="cs"/>
          <w:rtl/>
          <w:lang w:eastAsia="he-IL"/>
        </w:rPr>
        <w:t>ב</w:t>
      </w:r>
      <w:bookmarkStart w:id="4786" w:name="_ETM_Q1_1441517"/>
      <w:bookmarkStart w:id="4787" w:name="_ETM_Q1_1441538"/>
      <w:bookmarkEnd w:id="4786"/>
      <w:bookmarkEnd w:id="4787"/>
      <w:r>
        <w:rPr>
          <w:rFonts w:hint="cs"/>
          <w:rtl/>
          <w:lang w:eastAsia="he-IL"/>
        </w:rPr>
        <w:t xml:space="preserve">סדר, אבל יש לנו </w:t>
      </w:r>
      <w:bookmarkStart w:id="4788" w:name="_ETM_Q1_1440554"/>
      <w:bookmarkEnd w:id="4788"/>
      <w:r>
        <w:rPr>
          <w:rFonts w:hint="cs"/>
          <w:rtl/>
          <w:lang w:eastAsia="he-IL"/>
        </w:rPr>
        <w:t xml:space="preserve">תיקונים אחרים. </w:t>
      </w:r>
    </w:p>
    <w:p w14:paraId="12A7963C" w14:textId="77777777" w:rsidR="00A9237E" w:rsidRDefault="00A9237E" w:rsidP="00A9237E">
      <w:pPr>
        <w:rPr>
          <w:rtl/>
          <w:lang w:eastAsia="he-IL"/>
        </w:rPr>
      </w:pPr>
    </w:p>
    <w:p w14:paraId="7482D73C" w14:textId="6B872BC3" w:rsidR="00A9237E" w:rsidRDefault="00A9237E" w:rsidP="00A9237E">
      <w:pPr>
        <w:pStyle w:val="af9"/>
        <w:keepNext/>
        <w:rPr>
          <w:rtl/>
          <w:lang w:eastAsia="he-IL"/>
        </w:rPr>
      </w:pPr>
      <w:bookmarkStart w:id="4789" w:name="ET_guest_רוית_ארבל_833"/>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789"/>
    </w:p>
    <w:p w14:paraId="66886BE0" w14:textId="77777777" w:rsidR="00A9237E" w:rsidRDefault="00A9237E" w:rsidP="00A9237E">
      <w:pPr>
        <w:pStyle w:val="KeepWithNext"/>
        <w:rPr>
          <w:rtl/>
          <w:lang w:eastAsia="he-IL"/>
        </w:rPr>
      </w:pPr>
    </w:p>
    <w:p w14:paraId="1616D4A5" w14:textId="78E01A24" w:rsidR="00A9237E" w:rsidRDefault="00A9237E" w:rsidP="00A9237E">
      <w:pPr>
        <w:rPr>
          <w:rtl/>
          <w:lang w:eastAsia="he-IL"/>
        </w:rPr>
      </w:pPr>
      <w:r>
        <w:rPr>
          <w:rFonts w:hint="cs"/>
          <w:rtl/>
          <w:lang w:eastAsia="he-IL"/>
        </w:rPr>
        <w:t xml:space="preserve">אין לנו התנגדות. </w:t>
      </w:r>
    </w:p>
    <w:p w14:paraId="4A42B21D" w14:textId="77777777" w:rsidR="00A9237E" w:rsidRDefault="00A9237E" w:rsidP="00A9237E">
      <w:pPr>
        <w:rPr>
          <w:rtl/>
          <w:lang w:eastAsia="he-IL"/>
        </w:rPr>
      </w:pPr>
      <w:bookmarkStart w:id="4790" w:name="_ETM_Q1_1449735"/>
      <w:bookmarkStart w:id="4791" w:name="_ETM_Q1_1449775"/>
      <w:bookmarkStart w:id="4792" w:name="_ETM_Q1_1450486"/>
      <w:bookmarkEnd w:id="4790"/>
      <w:bookmarkEnd w:id="4791"/>
      <w:bookmarkEnd w:id="4792"/>
    </w:p>
    <w:p w14:paraId="5A3A41C4" w14:textId="06C71D45" w:rsidR="00A9237E" w:rsidRDefault="00A9237E" w:rsidP="00A9237E">
      <w:pPr>
        <w:pStyle w:val="a4"/>
        <w:keepNext/>
        <w:rPr>
          <w:rtl/>
        </w:rPr>
      </w:pPr>
      <w:bookmarkStart w:id="4793" w:name="ET_speaker_נעה_בן_שבת_834"/>
      <w:r w:rsidRPr="00A9237E">
        <w:rPr>
          <w:rStyle w:val="TagStyle"/>
          <w:rtl/>
        </w:rPr>
        <w:t xml:space="preserve"> &lt;&lt; דובר &gt;&gt; </w:t>
      </w:r>
      <w:r>
        <w:rPr>
          <w:rtl/>
        </w:rPr>
        <w:t>נעה בן שבת:</w:t>
      </w:r>
      <w:r w:rsidRPr="00A9237E">
        <w:rPr>
          <w:rStyle w:val="TagStyle"/>
          <w:rtl/>
        </w:rPr>
        <w:t xml:space="preserve"> &lt;&lt; דובר &gt;&gt;</w:t>
      </w:r>
      <w:r w:rsidR="00D3687A">
        <w:rPr>
          <w:rtl/>
        </w:rPr>
        <w:t xml:space="preserve"> </w:t>
      </w:r>
      <w:bookmarkEnd w:id="4793"/>
    </w:p>
    <w:p w14:paraId="561321A2" w14:textId="77777777" w:rsidR="00A9237E" w:rsidRDefault="00A9237E" w:rsidP="00A9237E">
      <w:pPr>
        <w:pStyle w:val="KeepWithNext"/>
        <w:rPr>
          <w:rtl/>
          <w:lang w:eastAsia="he-IL"/>
        </w:rPr>
      </w:pPr>
    </w:p>
    <w:p w14:paraId="1C1DB151" w14:textId="53A12E55" w:rsidR="00A9237E" w:rsidRDefault="00A9237E" w:rsidP="00A9237E">
      <w:pPr>
        <w:rPr>
          <w:rtl/>
          <w:lang w:eastAsia="he-IL"/>
        </w:rPr>
      </w:pPr>
      <w:bookmarkStart w:id="4794" w:name="_ETM_Q1_1450754"/>
      <w:bookmarkStart w:id="4795" w:name="_ETM_Q1_1450788"/>
      <w:bookmarkEnd w:id="4794"/>
      <w:bookmarkEnd w:id="4795"/>
      <w:r>
        <w:rPr>
          <w:rFonts w:hint="cs"/>
          <w:rtl/>
          <w:lang w:eastAsia="he-IL"/>
        </w:rPr>
        <w:t xml:space="preserve">אנחנו חוזרים לנוסח שהקראנו עם התיקונים עליהם דיברנו, על סמכות </w:t>
      </w:r>
      <w:bookmarkStart w:id="4796" w:name="_ETM_Q1_1460209"/>
      <w:bookmarkEnd w:id="4796"/>
      <w:r>
        <w:rPr>
          <w:rFonts w:hint="cs"/>
          <w:rtl/>
          <w:lang w:eastAsia="he-IL"/>
        </w:rPr>
        <w:t>השר לבטל את ההנחיה/ההוראה, לקבוע שהיא לא ת</w:t>
      </w:r>
      <w:bookmarkStart w:id="4797" w:name="_ETM_Q1_1469243"/>
      <w:bookmarkEnd w:id="4797"/>
      <w:r>
        <w:rPr>
          <w:rFonts w:hint="cs"/>
          <w:rtl/>
          <w:lang w:eastAsia="he-IL"/>
        </w:rPr>
        <w:t xml:space="preserve">חול על מזונות מסוימים או להודיע שהיא לא </w:t>
      </w:r>
      <w:bookmarkStart w:id="4798" w:name="_ETM_Q1_1473213"/>
      <w:bookmarkEnd w:id="4798"/>
      <w:r>
        <w:rPr>
          <w:rFonts w:hint="cs"/>
          <w:rtl/>
          <w:lang w:eastAsia="he-IL"/>
        </w:rPr>
        <w:t>בתוקף.</w:t>
      </w:r>
      <w:r w:rsidR="00DB293F">
        <w:rPr>
          <w:rFonts w:hint="cs"/>
          <w:rtl/>
          <w:lang w:eastAsia="he-IL"/>
        </w:rPr>
        <w:t xml:space="preserve"> </w:t>
      </w:r>
      <w:r>
        <w:rPr>
          <w:rFonts w:hint="cs"/>
          <w:rtl/>
          <w:lang w:eastAsia="he-IL"/>
        </w:rPr>
        <w:t xml:space="preserve">אנחנו אומרים או עד שיבוטלו בידי השר אבל </w:t>
      </w:r>
      <w:bookmarkStart w:id="4799" w:name="_ETM_Q1_1480410"/>
      <w:bookmarkEnd w:id="4799"/>
      <w:r>
        <w:rPr>
          <w:rFonts w:hint="cs"/>
          <w:rtl/>
          <w:lang w:eastAsia="he-IL"/>
        </w:rPr>
        <w:t>אנחנו לא משנים את זה. ב-(ד)</w:t>
      </w:r>
      <w:r w:rsidR="00D3687A">
        <w:rPr>
          <w:rFonts w:hint="cs"/>
          <w:rtl/>
          <w:lang w:eastAsia="he-IL"/>
        </w:rPr>
        <w:t xml:space="preserve"> </w:t>
      </w:r>
      <w:r>
        <w:rPr>
          <w:rFonts w:hint="cs"/>
          <w:rtl/>
          <w:lang w:eastAsia="he-IL"/>
        </w:rPr>
        <w:t xml:space="preserve">תישאר אפשרות הארכה </w:t>
      </w:r>
      <w:proofErr w:type="spellStart"/>
      <w:r>
        <w:rPr>
          <w:rFonts w:hint="cs"/>
          <w:rtl/>
          <w:lang w:eastAsia="he-IL"/>
        </w:rPr>
        <w:t>וב</w:t>
      </w:r>
      <w:proofErr w:type="spellEnd"/>
      <w:r>
        <w:rPr>
          <w:rFonts w:hint="cs"/>
          <w:rtl/>
          <w:lang w:eastAsia="he-IL"/>
        </w:rPr>
        <w:t xml:space="preserve">-(ו) </w:t>
      </w:r>
      <w:bookmarkStart w:id="4800" w:name="_ETM_Q1_1488035"/>
      <w:bookmarkEnd w:id="4800"/>
      <w:r>
        <w:rPr>
          <w:rFonts w:hint="cs"/>
          <w:rtl/>
          <w:lang w:eastAsia="he-IL"/>
        </w:rPr>
        <w:t>לא תישאר אפשרות הארכה.</w:t>
      </w:r>
    </w:p>
    <w:p w14:paraId="4DD035D8" w14:textId="77777777" w:rsidR="00A9237E" w:rsidRDefault="00A9237E" w:rsidP="00A9237E">
      <w:pPr>
        <w:rPr>
          <w:rtl/>
          <w:lang w:eastAsia="he-IL"/>
        </w:rPr>
      </w:pPr>
      <w:bookmarkStart w:id="4801" w:name="_ETM_Q1_1488889"/>
      <w:bookmarkStart w:id="4802" w:name="_ETM_Q1_1488933"/>
      <w:bookmarkEnd w:id="4801"/>
      <w:bookmarkEnd w:id="4802"/>
    </w:p>
    <w:p w14:paraId="0D45284B" w14:textId="39F8E37E" w:rsidR="00A9237E" w:rsidRDefault="00A9237E" w:rsidP="00A9237E">
      <w:pPr>
        <w:pStyle w:val="af9"/>
        <w:keepNext/>
        <w:rPr>
          <w:rtl/>
          <w:lang w:eastAsia="he-IL"/>
        </w:rPr>
      </w:pPr>
      <w:bookmarkStart w:id="4803" w:name="ET_guest_905462_835"/>
      <w:r w:rsidRPr="00A9237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9237E">
        <w:rPr>
          <w:rStyle w:val="TagStyle"/>
          <w:rtl/>
        </w:rPr>
        <w:t xml:space="preserve"> &lt;&lt; אורח &gt;&gt;</w:t>
      </w:r>
      <w:r w:rsidR="00D3687A">
        <w:rPr>
          <w:rtl/>
          <w:lang w:eastAsia="he-IL"/>
        </w:rPr>
        <w:t xml:space="preserve"> </w:t>
      </w:r>
      <w:bookmarkEnd w:id="4803"/>
    </w:p>
    <w:p w14:paraId="55F2B550" w14:textId="77777777" w:rsidR="00A9237E" w:rsidRDefault="00A9237E" w:rsidP="00A9237E">
      <w:pPr>
        <w:pStyle w:val="KeepWithNext"/>
        <w:rPr>
          <w:rtl/>
          <w:lang w:eastAsia="he-IL"/>
        </w:rPr>
      </w:pPr>
    </w:p>
    <w:p w14:paraId="4A817766" w14:textId="2B3A8779" w:rsidR="00A9237E" w:rsidRDefault="00A9237E" w:rsidP="00A9237E">
      <w:pPr>
        <w:rPr>
          <w:rtl/>
          <w:lang w:eastAsia="he-IL"/>
        </w:rPr>
      </w:pPr>
      <w:r>
        <w:rPr>
          <w:rFonts w:hint="cs"/>
          <w:rtl/>
          <w:lang w:eastAsia="he-IL"/>
        </w:rPr>
        <w:t>הפוך.</w:t>
      </w:r>
      <w:bookmarkStart w:id="4804" w:name="_ETM_Q1_1490045"/>
      <w:bookmarkStart w:id="4805" w:name="_ETM_Q1_1490167"/>
      <w:bookmarkEnd w:id="4804"/>
      <w:bookmarkEnd w:id="4805"/>
      <w:r>
        <w:rPr>
          <w:rFonts w:hint="cs"/>
          <w:rtl/>
          <w:lang w:eastAsia="he-IL"/>
        </w:rPr>
        <w:t xml:space="preserve"> ב-(ד) לא תישאר אפשרות הארכה.</w:t>
      </w:r>
    </w:p>
    <w:p w14:paraId="0BF3020E" w14:textId="77777777" w:rsidR="00A9237E" w:rsidRDefault="00A9237E" w:rsidP="00A9237E">
      <w:pPr>
        <w:rPr>
          <w:rtl/>
          <w:lang w:eastAsia="he-IL"/>
        </w:rPr>
      </w:pPr>
      <w:bookmarkStart w:id="4806" w:name="_ETM_Q1_1495455"/>
      <w:bookmarkStart w:id="4807" w:name="_ETM_Q1_1495489"/>
      <w:bookmarkStart w:id="4808" w:name="_ETM_Q1_1495091"/>
      <w:bookmarkEnd w:id="4806"/>
      <w:bookmarkEnd w:id="4807"/>
      <w:bookmarkEnd w:id="4808"/>
    </w:p>
    <w:p w14:paraId="6975DAF7" w14:textId="49524688" w:rsidR="00A9237E" w:rsidRDefault="00A9237E" w:rsidP="00A9237E">
      <w:pPr>
        <w:pStyle w:val="a4"/>
        <w:keepNext/>
        <w:rPr>
          <w:rtl/>
        </w:rPr>
      </w:pPr>
      <w:bookmarkStart w:id="4809" w:name="ET_speaker_נעה_בן_שבת_836"/>
      <w:r w:rsidRPr="00A9237E">
        <w:rPr>
          <w:rStyle w:val="TagStyle"/>
          <w:rtl/>
        </w:rPr>
        <w:t xml:space="preserve"> &lt;&lt; דובר &gt;&gt; </w:t>
      </w:r>
      <w:r>
        <w:rPr>
          <w:rtl/>
        </w:rPr>
        <w:t>נעה בן שבת:</w:t>
      </w:r>
      <w:r w:rsidRPr="00A9237E">
        <w:rPr>
          <w:rStyle w:val="TagStyle"/>
          <w:rtl/>
        </w:rPr>
        <w:t xml:space="preserve"> &lt;&lt; דובר &gt;&gt;</w:t>
      </w:r>
      <w:r w:rsidR="00D3687A">
        <w:rPr>
          <w:rtl/>
        </w:rPr>
        <w:t xml:space="preserve"> </w:t>
      </w:r>
      <w:bookmarkEnd w:id="4809"/>
    </w:p>
    <w:p w14:paraId="5AD54529" w14:textId="77777777" w:rsidR="00A9237E" w:rsidRDefault="00A9237E" w:rsidP="00A9237E">
      <w:pPr>
        <w:pStyle w:val="KeepWithNext"/>
        <w:rPr>
          <w:rtl/>
          <w:lang w:eastAsia="he-IL"/>
        </w:rPr>
      </w:pPr>
    </w:p>
    <w:p w14:paraId="07859EAA" w14:textId="1EF80E1C" w:rsidR="00A9237E" w:rsidRDefault="00A9237E" w:rsidP="00A9237E">
      <w:pPr>
        <w:rPr>
          <w:rtl/>
          <w:lang w:eastAsia="he-IL"/>
        </w:rPr>
      </w:pPr>
      <w:bookmarkStart w:id="4810" w:name="_ETM_Q1_1495335"/>
      <w:bookmarkStart w:id="4811" w:name="_ETM_Q1_1495372"/>
      <w:bookmarkEnd w:id="4810"/>
      <w:bookmarkEnd w:id="4811"/>
      <w:r>
        <w:rPr>
          <w:rFonts w:hint="cs"/>
          <w:rtl/>
          <w:lang w:eastAsia="he-IL"/>
        </w:rPr>
        <w:t xml:space="preserve">ב-(ד) תהיה </w:t>
      </w:r>
      <w:bookmarkStart w:id="4812" w:name="_ETM_Q1_1495543"/>
      <w:bookmarkEnd w:id="4812"/>
      <w:r>
        <w:rPr>
          <w:rFonts w:hint="cs"/>
          <w:rtl/>
          <w:lang w:eastAsia="he-IL"/>
        </w:rPr>
        <w:t xml:space="preserve">אפשרות הארכה כי אנחנו לא מוחקים את </w:t>
      </w:r>
      <w:proofErr w:type="spellStart"/>
      <w:r>
        <w:rPr>
          <w:rFonts w:hint="cs"/>
          <w:rtl/>
          <w:lang w:eastAsia="he-IL"/>
        </w:rPr>
        <w:t>הסיפה</w:t>
      </w:r>
      <w:proofErr w:type="spellEnd"/>
      <w:r>
        <w:rPr>
          <w:rFonts w:hint="cs"/>
          <w:rtl/>
          <w:lang w:eastAsia="he-IL"/>
        </w:rPr>
        <w:t xml:space="preserve"> הקיימת. היום </w:t>
      </w:r>
      <w:bookmarkStart w:id="4813" w:name="_ETM_Q1_1499040"/>
      <w:bookmarkEnd w:id="4813"/>
      <w:r>
        <w:rPr>
          <w:rFonts w:hint="cs"/>
          <w:rtl/>
          <w:lang w:eastAsia="he-IL"/>
        </w:rPr>
        <w:t xml:space="preserve">יש אפשרות הארכה </w:t>
      </w:r>
      <w:proofErr w:type="spellStart"/>
      <w:r>
        <w:rPr>
          <w:rFonts w:hint="cs"/>
          <w:rtl/>
          <w:lang w:eastAsia="he-IL"/>
        </w:rPr>
        <w:t>והסיפה</w:t>
      </w:r>
      <w:proofErr w:type="spellEnd"/>
      <w:r>
        <w:rPr>
          <w:rFonts w:hint="cs"/>
          <w:rtl/>
          <w:lang w:eastAsia="he-IL"/>
        </w:rPr>
        <w:t xml:space="preserve"> הזאת לא נמחקת. רק ב-(ו) </w:t>
      </w:r>
      <w:proofErr w:type="spellStart"/>
      <w:r>
        <w:rPr>
          <w:rFonts w:hint="cs"/>
          <w:rtl/>
          <w:lang w:eastAsia="he-IL"/>
        </w:rPr>
        <w:t>הסיפה</w:t>
      </w:r>
      <w:proofErr w:type="spellEnd"/>
      <w:r>
        <w:rPr>
          <w:rFonts w:hint="cs"/>
          <w:rtl/>
          <w:lang w:eastAsia="he-IL"/>
        </w:rPr>
        <w:t xml:space="preserve"> </w:t>
      </w:r>
      <w:bookmarkStart w:id="4814" w:name="_ETM_Q1_1501954"/>
      <w:bookmarkEnd w:id="4814"/>
      <w:r>
        <w:rPr>
          <w:rFonts w:hint="cs"/>
          <w:rtl/>
          <w:lang w:eastAsia="he-IL"/>
        </w:rPr>
        <w:t xml:space="preserve">הקיימת לא נמחקת. </w:t>
      </w:r>
      <w:proofErr w:type="spellStart"/>
      <w:r>
        <w:rPr>
          <w:rFonts w:hint="cs"/>
          <w:rtl/>
          <w:lang w:eastAsia="he-IL"/>
        </w:rPr>
        <w:t>הסיפה</w:t>
      </w:r>
      <w:proofErr w:type="spellEnd"/>
      <w:r>
        <w:rPr>
          <w:rFonts w:hint="cs"/>
          <w:rtl/>
          <w:lang w:eastAsia="he-IL"/>
        </w:rPr>
        <w:t xml:space="preserve"> קיימת בסעיף הקיים. </w:t>
      </w:r>
      <w:bookmarkStart w:id="4815" w:name="_ETM_Q1_1512854"/>
      <w:bookmarkEnd w:id="4815"/>
    </w:p>
    <w:p w14:paraId="2E564E7F" w14:textId="77777777" w:rsidR="00A9237E" w:rsidRDefault="00A9237E" w:rsidP="00A9237E">
      <w:pPr>
        <w:rPr>
          <w:rtl/>
          <w:lang w:eastAsia="he-IL"/>
        </w:rPr>
      </w:pPr>
      <w:bookmarkStart w:id="4816" w:name="_ETM_Q1_1512893"/>
      <w:bookmarkEnd w:id="4816"/>
    </w:p>
    <w:p w14:paraId="786FF290" w14:textId="6CB9187F" w:rsidR="00A9237E" w:rsidRDefault="00A9237E" w:rsidP="00A9237E">
      <w:pPr>
        <w:pStyle w:val="af9"/>
        <w:keepNext/>
        <w:rPr>
          <w:rtl/>
          <w:lang w:eastAsia="he-IL"/>
        </w:rPr>
      </w:pPr>
      <w:bookmarkStart w:id="4817" w:name="ET_guest_905462_837"/>
      <w:r w:rsidRPr="00A9237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9237E">
        <w:rPr>
          <w:rStyle w:val="TagStyle"/>
          <w:rtl/>
        </w:rPr>
        <w:t xml:space="preserve"> &lt;&lt; אורח &gt;&gt;</w:t>
      </w:r>
      <w:r w:rsidR="00D3687A">
        <w:rPr>
          <w:rtl/>
          <w:lang w:eastAsia="he-IL"/>
        </w:rPr>
        <w:t xml:space="preserve"> </w:t>
      </w:r>
      <w:bookmarkEnd w:id="4817"/>
    </w:p>
    <w:p w14:paraId="1D2C6D38" w14:textId="77777777" w:rsidR="00A9237E" w:rsidRDefault="00A9237E" w:rsidP="00A9237E">
      <w:pPr>
        <w:pStyle w:val="KeepWithNext"/>
        <w:rPr>
          <w:rtl/>
          <w:lang w:eastAsia="he-IL"/>
        </w:rPr>
      </w:pPr>
    </w:p>
    <w:p w14:paraId="1EA22B89" w14:textId="6A650422" w:rsidR="00A9237E" w:rsidRDefault="00A9237E" w:rsidP="00A9237E">
      <w:pPr>
        <w:rPr>
          <w:rtl/>
          <w:lang w:eastAsia="he-IL"/>
        </w:rPr>
      </w:pPr>
      <w:r>
        <w:rPr>
          <w:rFonts w:hint="cs"/>
          <w:rtl/>
          <w:lang w:eastAsia="he-IL"/>
        </w:rPr>
        <w:t>הבנתי.</w:t>
      </w:r>
    </w:p>
    <w:p w14:paraId="6644E3F7" w14:textId="77777777" w:rsidR="00A9237E" w:rsidRDefault="00A9237E" w:rsidP="00A9237E">
      <w:pPr>
        <w:rPr>
          <w:rtl/>
          <w:lang w:eastAsia="he-IL"/>
        </w:rPr>
      </w:pPr>
      <w:bookmarkStart w:id="4818" w:name="_ETM_Q1_1513629"/>
      <w:bookmarkStart w:id="4819" w:name="_ETM_Q1_1513663"/>
      <w:bookmarkEnd w:id="4818"/>
      <w:bookmarkEnd w:id="4819"/>
    </w:p>
    <w:p w14:paraId="6D0519CC" w14:textId="23549737" w:rsidR="00A9237E" w:rsidRDefault="00A9237E" w:rsidP="00A9237E">
      <w:pPr>
        <w:pStyle w:val="af6"/>
        <w:keepNext/>
        <w:rPr>
          <w:rtl/>
        </w:rPr>
      </w:pPr>
      <w:bookmarkStart w:id="4820" w:name="ET_yor_6447_838"/>
      <w:r w:rsidRPr="00A9237E">
        <w:rPr>
          <w:rStyle w:val="TagStyle"/>
          <w:rtl/>
        </w:rPr>
        <w:t xml:space="preserve"> &lt;&lt; יור &gt;&gt; </w:t>
      </w:r>
      <w:r>
        <w:rPr>
          <w:rtl/>
        </w:rPr>
        <w:t xml:space="preserve">היו"ר יונתן </w:t>
      </w:r>
      <w:proofErr w:type="spellStart"/>
      <w:r>
        <w:rPr>
          <w:rtl/>
        </w:rPr>
        <w:t>מישרקי</w:t>
      </w:r>
      <w:proofErr w:type="spellEnd"/>
      <w:r>
        <w:rPr>
          <w:rtl/>
        </w:rPr>
        <w:t>:</w:t>
      </w:r>
      <w:r w:rsidRPr="00A9237E">
        <w:rPr>
          <w:rStyle w:val="TagStyle"/>
          <w:rtl/>
        </w:rPr>
        <w:t xml:space="preserve"> &lt;&lt; יור &gt;&gt;</w:t>
      </w:r>
      <w:r w:rsidR="00D3687A">
        <w:rPr>
          <w:rtl/>
        </w:rPr>
        <w:t xml:space="preserve"> </w:t>
      </w:r>
      <w:bookmarkEnd w:id="4820"/>
    </w:p>
    <w:p w14:paraId="7916E864" w14:textId="77777777" w:rsidR="00A9237E" w:rsidRDefault="00A9237E" w:rsidP="00A9237E">
      <w:pPr>
        <w:pStyle w:val="KeepWithNext"/>
        <w:rPr>
          <w:rtl/>
          <w:lang w:eastAsia="he-IL"/>
        </w:rPr>
      </w:pPr>
    </w:p>
    <w:p w14:paraId="78BB5914" w14:textId="0C6E5D31" w:rsidR="00A9237E" w:rsidRDefault="00A9237E" w:rsidP="00A9237E">
      <w:pPr>
        <w:rPr>
          <w:rtl/>
          <w:lang w:eastAsia="he-IL"/>
        </w:rPr>
      </w:pPr>
      <w:r>
        <w:rPr>
          <w:rFonts w:hint="cs"/>
          <w:rtl/>
          <w:lang w:eastAsia="he-IL"/>
        </w:rPr>
        <w:t>עמוד 49.</w:t>
      </w:r>
    </w:p>
    <w:p w14:paraId="07F21BB3" w14:textId="77777777" w:rsidR="00A9237E" w:rsidRDefault="00A9237E" w:rsidP="00A9237E">
      <w:pPr>
        <w:rPr>
          <w:rtl/>
          <w:lang w:eastAsia="he-IL"/>
        </w:rPr>
      </w:pPr>
      <w:bookmarkStart w:id="4821" w:name="_ETM_Q1_1512180"/>
      <w:bookmarkStart w:id="4822" w:name="_ETM_Q1_1512217"/>
      <w:bookmarkStart w:id="4823" w:name="_ETM_Q1_1512923"/>
      <w:bookmarkEnd w:id="4821"/>
      <w:bookmarkEnd w:id="4822"/>
      <w:bookmarkEnd w:id="4823"/>
    </w:p>
    <w:p w14:paraId="74BC9AAC" w14:textId="6B9B65AD" w:rsidR="00A9237E" w:rsidRDefault="00A9237E" w:rsidP="00A9237E">
      <w:pPr>
        <w:pStyle w:val="a4"/>
        <w:keepNext/>
        <w:rPr>
          <w:rtl/>
        </w:rPr>
      </w:pPr>
      <w:bookmarkStart w:id="4824" w:name="ET_speaker_נעה_בן_שבת_839"/>
      <w:r w:rsidRPr="00A9237E">
        <w:rPr>
          <w:rStyle w:val="TagStyle"/>
          <w:rtl/>
        </w:rPr>
        <w:t xml:space="preserve"> &lt;&lt; דובר &gt;&gt; </w:t>
      </w:r>
      <w:r>
        <w:rPr>
          <w:rtl/>
        </w:rPr>
        <w:t>נעה בן שבת:</w:t>
      </w:r>
      <w:r w:rsidRPr="00A9237E">
        <w:rPr>
          <w:rStyle w:val="TagStyle"/>
          <w:rtl/>
        </w:rPr>
        <w:t xml:space="preserve"> &lt;&lt; דובר &gt;&gt;</w:t>
      </w:r>
      <w:r w:rsidR="00D3687A">
        <w:rPr>
          <w:rtl/>
        </w:rPr>
        <w:t xml:space="preserve"> </w:t>
      </w:r>
      <w:bookmarkEnd w:id="4824"/>
    </w:p>
    <w:p w14:paraId="339FF682" w14:textId="77777777" w:rsidR="00A9237E" w:rsidRDefault="00A9237E" w:rsidP="00A9237E">
      <w:pPr>
        <w:pStyle w:val="KeepWithNext"/>
        <w:rPr>
          <w:rtl/>
          <w:lang w:eastAsia="he-IL"/>
        </w:rPr>
      </w:pPr>
    </w:p>
    <w:p w14:paraId="254820A7" w14:textId="5FF3EB95" w:rsidR="00A9237E" w:rsidRDefault="00A9237E" w:rsidP="00A9237E">
      <w:pPr>
        <w:rPr>
          <w:rtl/>
          <w:lang w:eastAsia="he-IL"/>
        </w:rPr>
      </w:pPr>
      <w:bookmarkStart w:id="4825" w:name="_ETM_Q1_1513174"/>
      <w:bookmarkStart w:id="4826" w:name="_ETM_Q1_1513208"/>
      <w:bookmarkEnd w:id="4825"/>
      <w:bookmarkEnd w:id="4826"/>
      <w:r>
        <w:rPr>
          <w:rFonts w:hint="cs"/>
          <w:rtl/>
          <w:lang w:eastAsia="he-IL"/>
        </w:rPr>
        <w:t xml:space="preserve">בעמוד 49 יש לנו את רשימת חומרי העשן. התיקון </w:t>
      </w:r>
      <w:bookmarkStart w:id="4827" w:name="_ETM_Q1_1521650"/>
      <w:bookmarkEnd w:id="4827"/>
      <w:r>
        <w:rPr>
          <w:rFonts w:hint="cs"/>
          <w:rtl/>
          <w:lang w:eastAsia="he-IL"/>
        </w:rPr>
        <w:t>היה שהם צריכים לעמוד בנספח 1 לתקנה 2065.</w:t>
      </w:r>
    </w:p>
    <w:p w14:paraId="1171DBE5" w14:textId="77777777" w:rsidR="00A9237E" w:rsidRDefault="00A9237E" w:rsidP="00A9237E">
      <w:pPr>
        <w:rPr>
          <w:rtl/>
          <w:lang w:eastAsia="he-IL"/>
        </w:rPr>
      </w:pPr>
      <w:bookmarkStart w:id="4828" w:name="_ETM_Q1_1526342"/>
      <w:bookmarkStart w:id="4829" w:name="_ETM_Q1_1526382"/>
      <w:bookmarkEnd w:id="4828"/>
      <w:bookmarkEnd w:id="4829"/>
    </w:p>
    <w:p w14:paraId="1F70500F" w14:textId="4F44FDDE" w:rsidR="00A9237E" w:rsidRDefault="00A9237E" w:rsidP="00A9237E">
      <w:pPr>
        <w:pStyle w:val="af6"/>
        <w:keepNext/>
        <w:rPr>
          <w:rtl/>
        </w:rPr>
      </w:pPr>
      <w:bookmarkStart w:id="4830" w:name="ET_yor_6447_840"/>
      <w:r w:rsidRPr="00A9237E">
        <w:rPr>
          <w:rStyle w:val="TagStyle"/>
          <w:rtl/>
        </w:rPr>
        <w:t xml:space="preserve"> &lt;&lt; יור &gt;&gt; </w:t>
      </w:r>
      <w:r>
        <w:rPr>
          <w:rtl/>
        </w:rPr>
        <w:t xml:space="preserve">היו"ר יונתן </w:t>
      </w:r>
      <w:proofErr w:type="spellStart"/>
      <w:r>
        <w:rPr>
          <w:rtl/>
        </w:rPr>
        <w:t>מישרקי</w:t>
      </w:r>
      <w:proofErr w:type="spellEnd"/>
      <w:r>
        <w:rPr>
          <w:rtl/>
        </w:rPr>
        <w:t>:</w:t>
      </w:r>
      <w:r w:rsidRPr="00A9237E">
        <w:rPr>
          <w:rStyle w:val="TagStyle"/>
          <w:rtl/>
        </w:rPr>
        <w:t xml:space="preserve"> &lt;&lt; יור &gt;&gt;</w:t>
      </w:r>
      <w:r w:rsidR="00D3687A">
        <w:rPr>
          <w:rtl/>
        </w:rPr>
        <w:t xml:space="preserve"> </w:t>
      </w:r>
      <w:bookmarkEnd w:id="4830"/>
    </w:p>
    <w:p w14:paraId="1B840F18" w14:textId="77777777" w:rsidR="00A9237E" w:rsidRDefault="00A9237E" w:rsidP="00A9237E">
      <w:pPr>
        <w:pStyle w:val="KeepWithNext"/>
        <w:rPr>
          <w:rtl/>
          <w:lang w:eastAsia="he-IL"/>
        </w:rPr>
      </w:pPr>
    </w:p>
    <w:p w14:paraId="0E3EF0EF" w14:textId="1B451050" w:rsidR="00A9237E" w:rsidRDefault="00A9237E" w:rsidP="00A9237E">
      <w:pPr>
        <w:rPr>
          <w:rtl/>
          <w:lang w:eastAsia="he-IL"/>
        </w:rPr>
      </w:pPr>
      <w:r>
        <w:rPr>
          <w:rFonts w:hint="cs"/>
          <w:rtl/>
          <w:lang w:eastAsia="he-IL"/>
        </w:rPr>
        <w:t xml:space="preserve">זה מספר </w:t>
      </w:r>
      <w:bookmarkStart w:id="4831" w:name="_ETM_Q1_1525974"/>
      <w:bookmarkEnd w:id="4831"/>
      <w:r>
        <w:rPr>
          <w:rFonts w:hint="cs"/>
          <w:rtl/>
          <w:lang w:eastAsia="he-IL"/>
        </w:rPr>
        <w:t>11.</w:t>
      </w:r>
    </w:p>
    <w:p w14:paraId="4A30AB06" w14:textId="77777777" w:rsidR="00A9237E" w:rsidRDefault="00A9237E" w:rsidP="00A9237E">
      <w:pPr>
        <w:rPr>
          <w:rtl/>
          <w:lang w:eastAsia="he-IL"/>
        </w:rPr>
      </w:pPr>
      <w:bookmarkStart w:id="4832" w:name="_ETM_Q1_1526620"/>
      <w:bookmarkStart w:id="4833" w:name="_ETM_Q1_1526656"/>
      <w:bookmarkStart w:id="4834" w:name="_ETM_Q1_1528714"/>
      <w:bookmarkEnd w:id="4832"/>
      <w:bookmarkEnd w:id="4833"/>
      <w:bookmarkEnd w:id="4834"/>
    </w:p>
    <w:p w14:paraId="3EF2DE1E" w14:textId="43E8E554" w:rsidR="00A9237E" w:rsidRDefault="00A9237E" w:rsidP="00A9237E">
      <w:pPr>
        <w:pStyle w:val="af9"/>
        <w:keepNext/>
        <w:rPr>
          <w:rtl/>
          <w:lang w:eastAsia="he-IL"/>
        </w:rPr>
      </w:pPr>
      <w:bookmarkStart w:id="4835" w:name="ET_guest_רוית_ארבל_841"/>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835"/>
    </w:p>
    <w:p w14:paraId="4AB2C546" w14:textId="77777777" w:rsidR="00A9237E" w:rsidRDefault="00A9237E" w:rsidP="00A9237E">
      <w:pPr>
        <w:pStyle w:val="KeepWithNext"/>
        <w:rPr>
          <w:rtl/>
          <w:lang w:eastAsia="he-IL"/>
        </w:rPr>
      </w:pPr>
    </w:p>
    <w:p w14:paraId="14DBA0AE" w14:textId="2AF18146" w:rsidR="00A9237E" w:rsidRDefault="00A9237E" w:rsidP="00A9237E">
      <w:pPr>
        <w:rPr>
          <w:rtl/>
          <w:lang w:eastAsia="he-IL"/>
        </w:rPr>
      </w:pPr>
      <w:bookmarkStart w:id="4836" w:name="_ETM_Q1_1528990"/>
      <w:bookmarkStart w:id="4837" w:name="_ETM_Q1_1529024"/>
      <w:bookmarkEnd w:id="4836"/>
      <w:bookmarkEnd w:id="4837"/>
      <w:r>
        <w:rPr>
          <w:rFonts w:hint="cs"/>
          <w:rtl/>
          <w:lang w:eastAsia="he-IL"/>
        </w:rPr>
        <w:t>יש עוד משהו קטן שצריך לדייק אותו.</w:t>
      </w:r>
    </w:p>
    <w:p w14:paraId="0984C35E" w14:textId="77777777" w:rsidR="00A9237E" w:rsidRDefault="00A9237E" w:rsidP="00A9237E">
      <w:pPr>
        <w:rPr>
          <w:rtl/>
          <w:lang w:eastAsia="he-IL"/>
        </w:rPr>
      </w:pPr>
    </w:p>
    <w:p w14:paraId="688AE48D" w14:textId="5A437671" w:rsidR="00A9237E" w:rsidRDefault="00A9237E" w:rsidP="00A9237E">
      <w:pPr>
        <w:pStyle w:val="af9"/>
        <w:keepNext/>
        <w:rPr>
          <w:rtl/>
          <w:lang w:eastAsia="he-IL"/>
        </w:rPr>
      </w:pPr>
      <w:bookmarkStart w:id="4838" w:name="ET_guest_פנינה_אורן_שני_דור_842"/>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838"/>
    </w:p>
    <w:p w14:paraId="1F4B0BE0" w14:textId="77777777" w:rsidR="00A9237E" w:rsidRDefault="00A9237E" w:rsidP="00A9237E">
      <w:pPr>
        <w:pStyle w:val="KeepWithNext"/>
        <w:rPr>
          <w:rtl/>
          <w:lang w:eastAsia="he-IL"/>
        </w:rPr>
      </w:pPr>
    </w:p>
    <w:p w14:paraId="79C9DFEE" w14:textId="7A0FE40D" w:rsidR="00A9237E" w:rsidRDefault="00A9237E" w:rsidP="00A9237E">
      <w:pPr>
        <w:rPr>
          <w:rtl/>
          <w:lang w:eastAsia="he-IL"/>
        </w:rPr>
      </w:pPr>
      <w:r>
        <w:rPr>
          <w:rFonts w:hint="cs"/>
          <w:rtl/>
          <w:lang w:eastAsia="he-IL"/>
        </w:rPr>
        <w:t xml:space="preserve">לא, אין </w:t>
      </w:r>
      <w:bookmarkStart w:id="4839" w:name="_ETM_Q1_1535780"/>
      <w:bookmarkEnd w:id="4839"/>
      <w:r>
        <w:rPr>
          <w:rFonts w:hint="cs"/>
          <w:rtl/>
          <w:lang w:eastAsia="he-IL"/>
        </w:rPr>
        <w:t xml:space="preserve">מה לדייק. </w:t>
      </w:r>
    </w:p>
    <w:p w14:paraId="6E70AAD2" w14:textId="77777777" w:rsidR="00A9237E" w:rsidRDefault="00A9237E" w:rsidP="00A9237E">
      <w:pPr>
        <w:rPr>
          <w:rtl/>
          <w:lang w:eastAsia="he-IL"/>
        </w:rPr>
      </w:pPr>
      <w:bookmarkStart w:id="4840" w:name="_ETM_Q1_1537160"/>
      <w:bookmarkStart w:id="4841" w:name="_ETM_Q1_1537198"/>
      <w:bookmarkStart w:id="4842" w:name="_ETM_Q1_1538056"/>
      <w:bookmarkEnd w:id="4840"/>
      <w:bookmarkEnd w:id="4841"/>
      <w:bookmarkEnd w:id="4842"/>
    </w:p>
    <w:p w14:paraId="4D5C8D8A" w14:textId="19A0952A" w:rsidR="00A9237E" w:rsidRDefault="00A9237E" w:rsidP="00A9237E">
      <w:pPr>
        <w:pStyle w:val="af9"/>
        <w:keepNext/>
        <w:rPr>
          <w:rtl/>
          <w:lang w:eastAsia="he-IL"/>
        </w:rPr>
      </w:pPr>
      <w:bookmarkStart w:id="4843" w:name="ET_guest_רוית_ארבל_843"/>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843"/>
    </w:p>
    <w:p w14:paraId="0F22E648" w14:textId="77777777" w:rsidR="00A9237E" w:rsidRDefault="00A9237E" w:rsidP="00A9237E">
      <w:pPr>
        <w:pStyle w:val="KeepWithNext"/>
        <w:rPr>
          <w:rtl/>
          <w:lang w:eastAsia="he-IL"/>
        </w:rPr>
      </w:pPr>
    </w:p>
    <w:p w14:paraId="03B4D178" w14:textId="4C8DF98E" w:rsidR="00A9237E" w:rsidRDefault="00A9237E" w:rsidP="00A9237E">
      <w:pPr>
        <w:rPr>
          <w:rtl/>
          <w:lang w:eastAsia="he-IL"/>
        </w:rPr>
      </w:pPr>
      <w:bookmarkStart w:id="4844" w:name="_ETM_Q1_1538336"/>
      <w:bookmarkStart w:id="4845" w:name="_ETM_Q1_1538378"/>
      <w:bookmarkEnd w:id="4844"/>
      <w:bookmarkEnd w:id="4845"/>
      <w:r>
        <w:rPr>
          <w:rFonts w:hint="cs"/>
          <w:rtl/>
          <w:lang w:eastAsia="he-IL"/>
        </w:rPr>
        <w:t xml:space="preserve">ההגדרה שכתובה שם. היום </w:t>
      </w:r>
      <w:bookmarkStart w:id="4846" w:name="_ETM_Q1_1543279"/>
      <w:bookmarkEnd w:id="4846"/>
      <w:r>
        <w:rPr>
          <w:rFonts w:hint="cs"/>
          <w:rtl/>
          <w:lang w:eastAsia="he-IL"/>
        </w:rPr>
        <w:t>שלחו לי את זה. כרגע כתוב שזה בהתאם להגדרה.</w:t>
      </w:r>
    </w:p>
    <w:p w14:paraId="4637307B" w14:textId="77777777" w:rsidR="00A9237E" w:rsidRDefault="00A9237E" w:rsidP="00A9237E">
      <w:pPr>
        <w:rPr>
          <w:rtl/>
          <w:lang w:eastAsia="he-IL"/>
        </w:rPr>
      </w:pPr>
      <w:bookmarkStart w:id="4847" w:name="_ETM_Q1_1550139"/>
      <w:bookmarkStart w:id="4848" w:name="_ETM_Q1_1550177"/>
      <w:bookmarkEnd w:id="4847"/>
      <w:bookmarkEnd w:id="4848"/>
    </w:p>
    <w:p w14:paraId="4B45EF17" w14:textId="1C5D4F83" w:rsidR="00A9237E" w:rsidRDefault="00A9237E" w:rsidP="00A9237E">
      <w:pPr>
        <w:pStyle w:val="af9"/>
        <w:keepNext/>
        <w:rPr>
          <w:rtl/>
          <w:lang w:eastAsia="he-IL"/>
        </w:rPr>
      </w:pPr>
      <w:bookmarkStart w:id="4849" w:name="ET_guest_פנינה_אורן_שני_דור_844"/>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849"/>
    </w:p>
    <w:p w14:paraId="77925B1D" w14:textId="77777777" w:rsidR="00A9237E" w:rsidRDefault="00A9237E" w:rsidP="00A9237E">
      <w:pPr>
        <w:pStyle w:val="KeepWithNext"/>
        <w:rPr>
          <w:rtl/>
          <w:lang w:eastAsia="he-IL"/>
        </w:rPr>
      </w:pPr>
    </w:p>
    <w:p w14:paraId="552ECB8B" w14:textId="1D96499B" w:rsidR="00A9237E" w:rsidRDefault="00A9237E" w:rsidP="00A9237E">
      <w:pPr>
        <w:rPr>
          <w:rtl/>
          <w:lang w:eastAsia="he-IL"/>
        </w:rPr>
      </w:pPr>
      <w:r>
        <w:rPr>
          <w:rFonts w:hint="cs"/>
          <w:rtl/>
          <w:lang w:eastAsia="he-IL"/>
        </w:rPr>
        <w:t xml:space="preserve">יש כאן </w:t>
      </w:r>
      <w:bookmarkStart w:id="4850" w:name="_ETM_Q1_1549756"/>
      <w:bookmarkEnd w:id="4850"/>
      <w:r>
        <w:rPr>
          <w:rFonts w:hint="cs"/>
          <w:rtl/>
          <w:lang w:eastAsia="he-IL"/>
        </w:rPr>
        <w:t xml:space="preserve">הערות שלא מגיעות אלינו. חמש ישיבות על הסעיף הזה וההערות </w:t>
      </w:r>
      <w:bookmarkStart w:id="4851" w:name="_ETM_Q1_1555631"/>
      <w:bookmarkEnd w:id="4851"/>
      <w:r>
        <w:rPr>
          <w:rFonts w:hint="cs"/>
          <w:rtl/>
          <w:lang w:eastAsia="he-IL"/>
        </w:rPr>
        <w:t>לא מגיעות אלינו.</w:t>
      </w:r>
    </w:p>
    <w:p w14:paraId="296B8204" w14:textId="77777777" w:rsidR="00A9237E" w:rsidRDefault="00A9237E" w:rsidP="00A9237E">
      <w:pPr>
        <w:rPr>
          <w:rtl/>
          <w:lang w:eastAsia="he-IL"/>
        </w:rPr>
      </w:pPr>
      <w:bookmarkStart w:id="4852" w:name="_ETM_Q1_1556169"/>
      <w:bookmarkStart w:id="4853" w:name="_ETM_Q1_1556203"/>
      <w:bookmarkStart w:id="4854" w:name="_ETM_Q1_1556778"/>
      <w:bookmarkStart w:id="4855" w:name="_ETM_Q1_1556818"/>
      <w:bookmarkEnd w:id="4852"/>
      <w:bookmarkEnd w:id="4853"/>
      <w:bookmarkEnd w:id="4854"/>
      <w:bookmarkEnd w:id="4855"/>
    </w:p>
    <w:p w14:paraId="4F6773D1" w14:textId="5ECE05A5" w:rsidR="00A9237E" w:rsidRDefault="00A9237E" w:rsidP="00A9237E">
      <w:pPr>
        <w:pStyle w:val="af9"/>
        <w:keepNext/>
        <w:rPr>
          <w:rtl/>
          <w:lang w:eastAsia="he-IL"/>
        </w:rPr>
      </w:pPr>
      <w:bookmarkStart w:id="4856" w:name="ET_guest_רוית_ארבל_845"/>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856"/>
    </w:p>
    <w:p w14:paraId="64FD41C5" w14:textId="77777777" w:rsidR="00A9237E" w:rsidRDefault="00A9237E" w:rsidP="00A9237E">
      <w:pPr>
        <w:pStyle w:val="KeepWithNext"/>
        <w:rPr>
          <w:rtl/>
          <w:lang w:eastAsia="he-IL"/>
        </w:rPr>
      </w:pPr>
    </w:p>
    <w:p w14:paraId="08E57722" w14:textId="5420F40F" w:rsidR="00A9237E" w:rsidRDefault="00A9237E" w:rsidP="00A9237E">
      <w:pPr>
        <w:rPr>
          <w:rtl/>
          <w:lang w:eastAsia="he-IL"/>
        </w:rPr>
      </w:pPr>
      <w:r>
        <w:rPr>
          <w:rFonts w:hint="cs"/>
          <w:rtl/>
          <w:lang w:eastAsia="he-IL"/>
        </w:rPr>
        <w:t>זה סעיף שתוקן אתמול.</w:t>
      </w:r>
    </w:p>
    <w:p w14:paraId="4CE41045" w14:textId="77777777" w:rsidR="00A9237E" w:rsidRDefault="00A9237E" w:rsidP="00A9237E">
      <w:pPr>
        <w:rPr>
          <w:rtl/>
          <w:lang w:eastAsia="he-IL"/>
        </w:rPr>
      </w:pPr>
      <w:bookmarkStart w:id="4857" w:name="_ETM_Q1_1560041"/>
      <w:bookmarkStart w:id="4858" w:name="_ETM_Q1_1560075"/>
      <w:bookmarkEnd w:id="4857"/>
      <w:bookmarkEnd w:id="4858"/>
    </w:p>
    <w:p w14:paraId="152358DC" w14:textId="5177AE6C" w:rsidR="00A9237E" w:rsidRDefault="00A9237E" w:rsidP="00A9237E">
      <w:pPr>
        <w:pStyle w:val="af9"/>
        <w:keepNext/>
        <w:rPr>
          <w:rtl/>
          <w:lang w:eastAsia="he-IL"/>
        </w:rPr>
      </w:pPr>
      <w:bookmarkStart w:id="4859" w:name="ET_guest_פנינה_אורן_שני_דור_846"/>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859"/>
    </w:p>
    <w:p w14:paraId="2FEBBF8C" w14:textId="77777777" w:rsidR="00A9237E" w:rsidRDefault="00A9237E" w:rsidP="00A9237E">
      <w:pPr>
        <w:pStyle w:val="KeepWithNext"/>
        <w:rPr>
          <w:rtl/>
          <w:lang w:eastAsia="he-IL"/>
        </w:rPr>
      </w:pPr>
    </w:p>
    <w:p w14:paraId="28592776" w14:textId="70B35FE8" w:rsidR="00A9237E" w:rsidRDefault="00A9237E" w:rsidP="00A9237E">
      <w:pPr>
        <w:rPr>
          <w:rtl/>
          <w:lang w:eastAsia="he-IL"/>
        </w:rPr>
      </w:pPr>
      <w:r>
        <w:rPr>
          <w:rFonts w:hint="cs"/>
          <w:rtl/>
          <w:lang w:eastAsia="he-IL"/>
        </w:rPr>
        <w:t xml:space="preserve">תיקנתי בגלל </w:t>
      </w:r>
      <w:bookmarkStart w:id="4860" w:name="_ETM_Q1_1560838"/>
      <w:bookmarkEnd w:id="4860"/>
      <w:r>
        <w:rPr>
          <w:rFonts w:hint="cs"/>
          <w:rtl/>
          <w:lang w:eastAsia="he-IL"/>
        </w:rPr>
        <w:t>ההערות שלך.</w:t>
      </w:r>
      <w:bookmarkStart w:id="4861" w:name="_ETM_Q1_1562222"/>
      <w:bookmarkEnd w:id="4861"/>
    </w:p>
    <w:p w14:paraId="06673111" w14:textId="77777777" w:rsidR="00A9237E" w:rsidRDefault="00A9237E" w:rsidP="00A9237E">
      <w:pPr>
        <w:rPr>
          <w:rtl/>
          <w:lang w:eastAsia="he-IL"/>
        </w:rPr>
      </w:pPr>
      <w:bookmarkStart w:id="4862" w:name="_ETM_Q1_1562257"/>
      <w:bookmarkStart w:id="4863" w:name="_ETM_Q1_1563654"/>
      <w:bookmarkEnd w:id="4862"/>
      <w:bookmarkEnd w:id="4863"/>
    </w:p>
    <w:p w14:paraId="77B7FA49" w14:textId="6714FC72" w:rsidR="00A9237E" w:rsidRDefault="00A9237E" w:rsidP="00A9237E">
      <w:pPr>
        <w:pStyle w:val="af9"/>
        <w:keepNext/>
        <w:rPr>
          <w:rtl/>
          <w:lang w:eastAsia="he-IL"/>
        </w:rPr>
      </w:pPr>
      <w:bookmarkStart w:id="4864" w:name="ET_guest_רוית_ארבל_847"/>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864"/>
    </w:p>
    <w:p w14:paraId="0FCAAEFA" w14:textId="77777777" w:rsidR="00A9237E" w:rsidRDefault="00A9237E" w:rsidP="00A9237E">
      <w:pPr>
        <w:pStyle w:val="KeepWithNext"/>
        <w:rPr>
          <w:rtl/>
          <w:lang w:eastAsia="he-IL"/>
        </w:rPr>
      </w:pPr>
    </w:p>
    <w:p w14:paraId="09979F88" w14:textId="7A29D110" w:rsidR="00A9237E" w:rsidRDefault="00A9237E" w:rsidP="00A9237E">
      <w:pPr>
        <w:rPr>
          <w:rtl/>
          <w:lang w:eastAsia="he-IL"/>
        </w:rPr>
      </w:pPr>
      <w:bookmarkStart w:id="4865" w:name="_ETM_Q1_1563937"/>
      <w:bookmarkStart w:id="4866" w:name="_ETM_Q1_1563968"/>
      <w:bookmarkEnd w:id="4865"/>
      <w:bookmarkEnd w:id="4866"/>
      <w:r>
        <w:rPr>
          <w:rFonts w:hint="cs"/>
          <w:rtl/>
          <w:lang w:eastAsia="he-IL"/>
        </w:rPr>
        <w:t>נכון.</w:t>
      </w:r>
    </w:p>
    <w:p w14:paraId="19BE4542" w14:textId="77777777" w:rsidR="00A9237E" w:rsidRDefault="00A9237E" w:rsidP="00A9237E">
      <w:pPr>
        <w:rPr>
          <w:rtl/>
          <w:lang w:eastAsia="he-IL"/>
        </w:rPr>
      </w:pPr>
      <w:bookmarkStart w:id="4867" w:name="_ETM_Q1_1563271"/>
      <w:bookmarkStart w:id="4868" w:name="_ETM_Q1_1563302"/>
      <w:bookmarkStart w:id="4869" w:name="_ETM_Q1_1563506"/>
      <w:bookmarkEnd w:id="4867"/>
      <w:bookmarkEnd w:id="4868"/>
      <w:bookmarkEnd w:id="4869"/>
    </w:p>
    <w:p w14:paraId="76182710" w14:textId="59F02786" w:rsidR="00A9237E" w:rsidRDefault="00A9237E" w:rsidP="00A9237E">
      <w:pPr>
        <w:pStyle w:val="af9"/>
        <w:keepNext/>
        <w:rPr>
          <w:rtl/>
          <w:lang w:eastAsia="he-IL"/>
        </w:rPr>
      </w:pPr>
      <w:bookmarkStart w:id="4870" w:name="ET_guest_פנינה_אורן_שני_דור_848"/>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870"/>
    </w:p>
    <w:p w14:paraId="3278B3E3" w14:textId="77777777" w:rsidR="00A9237E" w:rsidRDefault="00A9237E" w:rsidP="00A9237E">
      <w:pPr>
        <w:pStyle w:val="KeepWithNext"/>
        <w:rPr>
          <w:rtl/>
          <w:lang w:eastAsia="he-IL"/>
        </w:rPr>
      </w:pPr>
    </w:p>
    <w:p w14:paraId="1A0F3156" w14:textId="1B792DB5" w:rsidR="00A9237E" w:rsidRDefault="00A9237E" w:rsidP="00A9237E">
      <w:pPr>
        <w:rPr>
          <w:rtl/>
          <w:lang w:eastAsia="he-IL"/>
        </w:rPr>
      </w:pPr>
      <w:bookmarkStart w:id="4871" w:name="_ETM_Q1_1563787"/>
      <w:bookmarkEnd w:id="4871"/>
      <w:r>
        <w:rPr>
          <w:rFonts w:hint="cs"/>
          <w:rtl/>
          <w:lang w:eastAsia="he-IL"/>
        </w:rPr>
        <w:t>ו</w:t>
      </w:r>
      <w:bookmarkStart w:id="4872" w:name="_ETM_Q1_1563827"/>
      <w:bookmarkEnd w:id="4872"/>
      <w:r>
        <w:rPr>
          <w:rFonts w:hint="cs"/>
          <w:rtl/>
          <w:lang w:eastAsia="he-IL"/>
        </w:rPr>
        <w:t>עכשיו יש לך עוד הערה.</w:t>
      </w:r>
    </w:p>
    <w:p w14:paraId="6C5168B3" w14:textId="77777777" w:rsidR="00A9237E" w:rsidRDefault="00A9237E" w:rsidP="00A9237E">
      <w:pPr>
        <w:rPr>
          <w:rtl/>
          <w:lang w:eastAsia="he-IL"/>
        </w:rPr>
      </w:pPr>
      <w:bookmarkStart w:id="4873" w:name="_ETM_Q1_1563527"/>
      <w:bookmarkStart w:id="4874" w:name="_ETM_Q1_1563561"/>
      <w:bookmarkStart w:id="4875" w:name="_ETM_Q1_1566270"/>
      <w:bookmarkEnd w:id="4873"/>
      <w:bookmarkEnd w:id="4874"/>
      <w:bookmarkEnd w:id="4875"/>
    </w:p>
    <w:p w14:paraId="1E55C669" w14:textId="5D3D8F8E" w:rsidR="00A9237E" w:rsidRDefault="00A9237E" w:rsidP="00A9237E">
      <w:pPr>
        <w:pStyle w:val="af9"/>
        <w:keepNext/>
        <w:rPr>
          <w:rtl/>
          <w:lang w:eastAsia="he-IL"/>
        </w:rPr>
      </w:pPr>
      <w:bookmarkStart w:id="4876" w:name="ET_guest_רוית_ארבל_849"/>
      <w:r w:rsidRPr="00A9237E">
        <w:rPr>
          <w:rStyle w:val="TagStyle"/>
          <w:rtl/>
        </w:rPr>
        <w:t xml:space="preserve"> &lt;&lt; אורח &gt;&gt; </w:t>
      </w:r>
      <w:proofErr w:type="spellStart"/>
      <w:r>
        <w:rPr>
          <w:rtl/>
          <w:lang w:eastAsia="he-IL"/>
        </w:rPr>
        <w:t>רוית</w:t>
      </w:r>
      <w:proofErr w:type="spellEnd"/>
      <w:r>
        <w:rPr>
          <w:rtl/>
          <w:lang w:eastAsia="he-IL"/>
        </w:rPr>
        <w:t xml:space="preserve"> ארבל:</w:t>
      </w:r>
      <w:r w:rsidRPr="00A9237E">
        <w:rPr>
          <w:rStyle w:val="TagStyle"/>
          <w:rtl/>
        </w:rPr>
        <w:t xml:space="preserve"> &lt;&lt; אורח &gt;&gt;</w:t>
      </w:r>
      <w:r w:rsidR="00D3687A">
        <w:rPr>
          <w:rtl/>
          <w:lang w:eastAsia="he-IL"/>
        </w:rPr>
        <w:t xml:space="preserve"> </w:t>
      </w:r>
      <w:bookmarkEnd w:id="4876"/>
    </w:p>
    <w:p w14:paraId="1D4984D7" w14:textId="77777777" w:rsidR="00A9237E" w:rsidRDefault="00A9237E" w:rsidP="00A9237E">
      <w:pPr>
        <w:pStyle w:val="KeepWithNext"/>
        <w:rPr>
          <w:rtl/>
          <w:lang w:eastAsia="he-IL"/>
        </w:rPr>
      </w:pPr>
    </w:p>
    <w:p w14:paraId="17187A63" w14:textId="1286B4F8" w:rsidR="00A9237E" w:rsidRDefault="00A9237E" w:rsidP="00A9237E">
      <w:pPr>
        <w:rPr>
          <w:rtl/>
          <w:lang w:eastAsia="he-IL"/>
        </w:rPr>
      </w:pPr>
      <w:bookmarkStart w:id="4877" w:name="_ETM_Q1_1566526"/>
      <w:bookmarkStart w:id="4878" w:name="_ETM_Q1_1566563"/>
      <w:bookmarkEnd w:id="4877"/>
      <w:bookmarkEnd w:id="4878"/>
      <w:r>
        <w:rPr>
          <w:rFonts w:hint="cs"/>
          <w:rtl/>
          <w:lang w:eastAsia="he-IL"/>
        </w:rPr>
        <w:t xml:space="preserve">אם זה לא עוזר, אני </w:t>
      </w:r>
      <w:bookmarkStart w:id="4879" w:name="_ETM_Q1_1569707"/>
      <w:bookmarkEnd w:id="4879"/>
      <w:r>
        <w:rPr>
          <w:rFonts w:hint="cs"/>
          <w:rtl/>
          <w:lang w:eastAsia="he-IL"/>
        </w:rPr>
        <w:t>רק אומר.</w:t>
      </w:r>
      <w:bookmarkStart w:id="4880" w:name="_ETM_Q1_1572868"/>
      <w:bookmarkEnd w:id="4880"/>
    </w:p>
    <w:p w14:paraId="20137A8A" w14:textId="77777777" w:rsidR="00A9237E" w:rsidRDefault="00A9237E" w:rsidP="00A9237E">
      <w:pPr>
        <w:rPr>
          <w:rtl/>
          <w:lang w:eastAsia="he-IL"/>
        </w:rPr>
      </w:pPr>
      <w:bookmarkStart w:id="4881" w:name="_ETM_Q1_1572903"/>
      <w:bookmarkEnd w:id="4881"/>
    </w:p>
    <w:p w14:paraId="02070DD6" w14:textId="630ECBB6" w:rsidR="00A9237E" w:rsidRDefault="00A9237E" w:rsidP="00A9237E">
      <w:pPr>
        <w:pStyle w:val="af9"/>
        <w:keepNext/>
        <w:rPr>
          <w:rtl/>
          <w:lang w:eastAsia="he-IL"/>
        </w:rPr>
      </w:pPr>
      <w:bookmarkStart w:id="4882" w:name="ET_guest_פנינה_אורן_שני_דור_850"/>
      <w:r w:rsidRPr="00A9237E">
        <w:rPr>
          <w:rStyle w:val="TagStyle"/>
          <w:rtl/>
        </w:rPr>
        <w:t xml:space="preserve"> &lt;&lt; אורח &gt;&gt; </w:t>
      </w:r>
      <w:r>
        <w:rPr>
          <w:rtl/>
          <w:lang w:eastAsia="he-IL"/>
        </w:rPr>
        <w:t>פנינה אורן שני דור:</w:t>
      </w:r>
      <w:r w:rsidRPr="00A9237E">
        <w:rPr>
          <w:rStyle w:val="TagStyle"/>
          <w:rtl/>
        </w:rPr>
        <w:t xml:space="preserve"> &lt;&lt; אורח &gt;&gt;</w:t>
      </w:r>
      <w:r w:rsidR="00D3687A">
        <w:rPr>
          <w:rtl/>
          <w:lang w:eastAsia="he-IL"/>
        </w:rPr>
        <w:t xml:space="preserve"> </w:t>
      </w:r>
      <w:bookmarkEnd w:id="4882"/>
    </w:p>
    <w:p w14:paraId="14E2BAFE" w14:textId="77777777" w:rsidR="00A9237E" w:rsidRDefault="00A9237E" w:rsidP="00A9237E">
      <w:pPr>
        <w:pStyle w:val="KeepWithNext"/>
        <w:rPr>
          <w:rtl/>
          <w:lang w:eastAsia="he-IL"/>
        </w:rPr>
      </w:pPr>
    </w:p>
    <w:p w14:paraId="05E175F5" w14:textId="1DD004AC" w:rsidR="00A9237E" w:rsidRDefault="00A9237E" w:rsidP="00A9237E">
      <w:pPr>
        <w:rPr>
          <w:rtl/>
          <w:lang w:eastAsia="he-IL"/>
        </w:rPr>
      </w:pPr>
      <w:r>
        <w:rPr>
          <w:rFonts w:hint="cs"/>
          <w:rtl/>
          <w:lang w:eastAsia="he-IL"/>
        </w:rPr>
        <w:t>אני לא יודעת</w:t>
      </w:r>
      <w:r w:rsidR="00825553">
        <w:rPr>
          <w:rFonts w:hint="cs"/>
          <w:rtl/>
          <w:lang w:eastAsia="he-IL"/>
        </w:rPr>
        <w:t xml:space="preserve"> אם זה עוזר או לא עוזר</w:t>
      </w:r>
      <w:r>
        <w:rPr>
          <w:rFonts w:hint="cs"/>
          <w:rtl/>
          <w:lang w:eastAsia="he-IL"/>
        </w:rPr>
        <w:t>. זה שאת אומרת לי עכשיו תוך כדי הה</w:t>
      </w:r>
      <w:bookmarkStart w:id="4883" w:name="_ETM_Q1_1573308"/>
      <w:bookmarkEnd w:id="4883"/>
      <w:r>
        <w:rPr>
          <w:rFonts w:hint="cs"/>
          <w:rtl/>
          <w:lang w:eastAsia="he-IL"/>
        </w:rPr>
        <w:t xml:space="preserve">קראה, צריך לבדוק אם זה עוזר </w:t>
      </w:r>
      <w:bookmarkStart w:id="4884" w:name="_ETM_Q1_1568513"/>
      <w:bookmarkEnd w:id="4884"/>
      <w:r>
        <w:rPr>
          <w:rFonts w:hint="cs"/>
          <w:rtl/>
          <w:lang w:eastAsia="he-IL"/>
        </w:rPr>
        <w:t>או לא עוזר</w:t>
      </w:r>
      <w:r w:rsidR="00825553">
        <w:rPr>
          <w:rFonts w:hint="cs"/>
          <w:rtl/>
          <w:lang w:eastAsia="he-IL"/>
        </w:rPr>
        <w:t>. אני</w:t>
      </w:r>
      <w:bookmarkStart w:id="4885" w:name="_ETM_Q1_1579541"/>
      <w:bookmarkEnd w:id="4885"/>
      <w:r w:rsidR="00825553">
        <w:rPr>
          <w:rFonts w:hint="cs"/>
          <w:rtl/>
          <w:lang w:eastAsia="he-IL"/>
        </w:rPr>
        <w:t xml:space="preserve"> לא יודעת לטפל בהערה הזאת.</w:t>
      </w:r>
      <w:bookmarkStart w:id="4886" w:name="_ETM_Q1_1581880"/>
      <w:bookmarkEnd w:id="4886"/>
    </w:p>
    <w:p w14:paraId="3D8DE3A3" w14:textId="77777777" w:rsidR="00825553" w:rsidRDefault="00825553" w:rsidP="00A9237E">
      <w:pPr>
        <w:rPr>
          <w:rtl/>
          <w:lang w:eastAsia="he-IL"/>
        </w:rPr>
      </w:pPr>
      <w:bookmarkStart w:id="4887" w:name="_ETM_Q1_1581920"/>
      <w:bookmarkEnd w:id="4887"/>
    </w:p>
    <w:p w14:paraId="7307E669" w14:textId="19533B35" w:rsidR="00825553" w:rsidRDefault="00825553" w:rsidP="00825553">
      <w:pPr>
        <w:pStyle w:val="af9"/>
        <w:keepNext/>
        <w:rPr>
          <w:rtl/>
          <w:lang w:eastAsia="he-IL"/>
        </w:rPr>
      </w:pPr>
      <w:bookmarkStart w:id="4888" w:name="ET_guest_רוית_ארבל_851"/>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888"/>
    </w:p>
    <w:p w14:paraId="4898230C" w14:textId="77777777" w:rsidR="00825553" w:rsidRDefault="00825553" w:rsidP="00825553">
      <w:pPr>
        <w:pStyle w:val="KeepWithNext"/>
        <w:rPr>
          <w:rtl/>
          <w:lang w:eastAsia="he-IL"/>
        </w:rPr>
      </w:pPr>
    </w:p>
    <w:p w14:paraId="08F68EFB" w14:textId="3179189E" w:rsidR="00825553" w:rsidRDefault="00825553" w:rsidP="00825553">
      <w:pPr>
        <w:rPr>
          <w:rtl/>
          <w:lang w:eastAsia="he-IL"/>
        </w:rPr>
      </w:pPr>
      <w:r>
        <w:rPr>
          <w:rFonts w:hint="cs"/>
          <w:rtl/>
          <w:lang w:eastAsia="he-IL"/>
        </w:rPr>
        <w:t>אני אומר מה ההערה</w:t>
      </w:r>
      <w:r w:rsidR="00DB293F">
        <w:rPr>
          <w:rFonts w:hint="cs"/>
          <w:rtl/>
          <w:lang w:eastAsia="he-IL"/>
        </w:rPr>
        <w:t xml:space="preserve"> </w:t>
      </w:r>
      <w:r>
        <w:rPr>
          <w:rFonts w:hint="cs"/>
          <w:rtl/>
          <w:lang w:eastAsia="he-IL"/>
        </w:rPr>
        <w:t>ואת תחליטי. זה יהיה בפרוטוקול ואת תחליטי אם את רוצה לתקן טעות שעשית כאן</w:t>
      </w:r>
      <w:r w:rsidR="00DB293F">
        <w:rPr>
          <w:rFonts w:hint="cs"/>
          <w:rtl/>
          <w:lang w:eastAsia="he-IL"/>
        </w:rPr>
        <w:t xml:space="preserve"> </w:t>
      </w:r>
      <w:r>
        <w:rPr>
          <w:rFonts w:hint="cs"/>
          <w:rtl/>
          <w:lang w:eastAsia="he-IL"/>
        </w:rPr>
        <w:t>או לא רוצה.</w:t>
      </w:r>
    </w:p>
    <w:p w14:paraId="1FC16855" w14:textId="77777777" w:rsidR="00825553" w:rsidRDefault="00825553" w:rsidP="00825553">
      <w:pPr>
        <w:rPr>
          <w:rtl/>
          <w:lang w:eastAsia="he-IL"/>
        </w:rPr>
      </w:pPr>
      <w:bookmarkStart w:id="4889" w:name="_ETM_Q1_1582553"/>
      <w:bookmarkStart w:id="4890" w:name="_ETM_Q1_1582589"/>
      <w:bookmarkStart w:id="4891" w:name="_ETM_Q1_1583625"/>
      <w:bookmarkEnd w:id="4889"/>
      <w:bookmarkEnd w:id="4890"/>
      <w:bookmarkEnd w:id="4891"/>
    </w:p>
    <w:p w14:paraId="0F3DF752" w14:textId="5D41AF16" w:rsidR="00825553" w:rsidRDefault="00825553" w:rsidP="00825553">
      <w:pPr>
        <w:pStyle w:val="af9"/>
        <w:keepNext/>
        <w:rPr>
          <w:rtl/>
          <w:lang w:eastAsia="he-IL"/>
        </w:rPr>
      </w:pPr>
      <w:bookmarkStart w:id="4892" w:name="ET_guest_פנינה_אורן_שני_דור_852"/>
      <w:r w:rsidRPr="00825553">
        <w:rPr>
          <w:rStyle w:val="TagStyle"/>
          <w:rtl/>
        </w:rPr>
        <w:t xml:space="preserve"> &lt;&lt; אורח &gt;&gt; </w:t>
      </w:r>
      <w:r>
        <w:rPr>
          <w:rtl/>
          <w:lang w:eastAsia="he-IL"/>
        </w:rPr>
        <w:t>פנינה אורן שני דור:</w:t>
      </w:r>
      <w:r w:rsidRPr="00825553">
        <w:rPr>
          <w:rStyle w:val="TagStyle"/>
          <w:rtl/>
        </w:rPr>
        <w:t xml:space="preserve"> &lt;&lt; אורח &gt;&gt;</w:t>
      </w:r>
      <w:r w:rsidR="00D3687A">
        <w:rPr>
          <w:rtl/>
          <w:lang w:eastAsia="he-IL"/>
        </w:rPr>
        <w:t xml:space="preserve"> </w:t>
      </w:r>
      <w:bookmarkEnd w:id="4892"/>
    </w:p>
    <w:p w14:paraId="4BC360B2" w14:textId="77777777" w:rsidR="00825553" w:rsidRDefault="00825553" w:rsidP="00825553">
      <w:pPr>
        <w:pStyle w:val="KeepWithNext"/>
        <w:rPr>
          <w:rtl/>
          <w:lang w:eastAsia="he-IL"/>
        </w:rPr>
      </w:pPr>
    </w:p>
    <w:p w14:paraId="73CFBF7A" w14:textId="4EAB565C" w:rsidR="00825553" w:rsidRDefault="00825553" w:rsidP="00825553">
      <w:pPr>
        <w:rPr>
          <w:rtl/>
          <w:lang w:eastAsia="he-IL"/>
        </w:rPr>
      </w:pPr>
      <w:bookmarkStart w:id="4893" w:name="_ETM_Q1_1583875"/>
      <w:bookmarkStart w:id="4894" w:name="_ETM_Q1_1583907"/>
      <w:bookmarkEnd w:id="4893"/>
      <w:bookmarkEnd w:id="4894"/>
      <w:r>
        <w:rPr>
          <w:rFonts w:hint="cs"/>
          <w:rtl/>
          <w:lang w:eastAsia="he-IL"/>
        </w:rPr>
        <w:t>אל תכניסי לי טעויות שעשיתי או לא עשיתי.</w:t>
      </w:r>
    </w:p>
    <w:p w14:paraId="4D2E1585" w14:textId="77777777" w:rsidR="00825553" w:rsidRDefault="00825553" w:rsidP="00825553">
      <w:pPr>
        <w:rPr>
          <w:rtl/>
          <w:lang w:eastAsia="he-IL"/>
        </w:rPr>
      </w:pPr>
      <w:bookmarkStart w:id="4895" w:name="_ETM_Q1_1590686"/>
      <w:bookmarkStart w:id="4896" w:name="_ETM_Q1_1590723"/>
      <w:bookmarkEnd w:id="4895"/>
      <w:bookmarkEnd w:id="4896"/>
    </w:p>
    <w:p w14:paraId="2054B2EF" w14:textId="1DDD4E96" w:rsidR="00825553" w:rsidRDefault="00825553" w:rsidP="00825553">
      <w:pPr>
        <w:pStyle w:val="af9"/>
        <w:keepNext/>
        <w:rPr>
          <w:rtl/>
          <w:lang w:eastAsia="he-IL"/>
        </w:rPr>
      </w:pPr>
      <w:bookmarkStart w:id="4897" w:name="ET_guest_רוית_ארבל_853"/>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897"/>
    </w:p>
    <w:p w14:paraId="7968ECF9" w14:textId="77777777" w:rsidR="00825553" w:rsidRDefault="00825553" w:rsidP="00825553">
      <w:pPr>
        <w:pStyle w:val="KeepWithNext"/>
        <w:rPr>
          <w:rtl/>
          <w:lang w:eastAsia="he-IL"/>
        </w:rPr>
      </w:pPr>
    </w:p>
    <w:p w14:paraId="52A558A9" w14:textId="5D5389A5" w:rsidR="00825553" w:rsidRDefault="00825553" w:rsidP="00825553">
      <w:pPr>
        <w:rPr>
          <w:rtl/>
          <w:lang w:eastAsia="he-IL"/>
        </w:rPr>
      </w:pPr>
      <w:r>
        <w:rPr>
          <w:rFonts w:hint="cs"/>
          <w:rtl/>
          <w:lang w:eastAsia="he-IL"/>
        </w:rPr>
        <w:t>לא. שיש בהגדרה.</w:t>
      </w:r>
      <w:bookmarkStart w:id="4898" w:name="_ETM_Q1_1591788"/>
      <w:bookmarkEnd w:id="4898"/>
    </w:p>
    <w:p w14:paraId="1D85C8F2" w14:textId="77777777" w:rsidR="00825553" w:rsidRDefault="00825553" w:rsidP="00825553">
      <w:pPr>
        <w:rPr>
          <w:rtl/>
          <w:lang w:eastAsia="he-IL"/>
        </w:rPr>
      </w:pPr>
      <w:bookmarkStart w:id="4899" w:name="_ETM_Q1_1591826"/>
      <w:bookmarkStart w:id="4900" w:name="_ETM_Q1_1592740"/>
      <w:bookmarkEnd w:id="4899"/>
      <w:bookmarkEnd w:id="4900"/>
    </w:p>
    <w:p w14:paraId="6F2CC3DD" w14:textId="3A8BE9E6" w:rsidR="00825553" w:rsidRDefault="00825553" w:rsidP="00825553">
      <w:pPr>
        <w:pStyle w:val="af6"/>
        <w:keepNext/>
        <w:rPr>
          <w:rtl/>
        </w:rPr>
      </w:pPr>
      <w:bookmarkStart w:id="4901" w:name="ET_yor_6447_854"/>
      <w:r w:rsidRPr="00825553">
        <w:rPr>
          <w:rStyle w:val="TagStyle"/>
          <w:rtl/>
        </w:rPr>
        <w:t xml:space="preserve"> &lt;&lt; יור &gt;&gt; </w:t>
      </w:r>
      <w:r>
        <w:rPr>
          <w:rtl/>
        </w:rPr>
        <w:t xml:space="preserve">היו"ר יונתן </w:t>
      </w:r>
      <w:proofErr w:type="spellStart"/>
      <w:r>
        <w:rPr>
          <w:rtl/>
        </w:rPr>
        <w:t>מישרקי</w:t>
      </w:r>
      <w:proofErr w:type="spellEnd"/>
      <w:r>
        <w:rPr>
          <w:rtl/>
        </w:rPr>
        <w:t>:</w:t>
      </w:r>
      <w:r w:rsidRPr="00825553">
        <w:rPr>
          <w:rStyle w:val="TagStyle"/>
          <w:rtl/>
        </w:rPr>
        <w:t xml:space="preserve"> &lt;&lt; יור &gt;&gt;</w:t>
      </w:r>
      <w:r w:rsidR="00D3687A">
        <w:rPr>
          <w:rtl/>
        </w:rPr>
        <w:t xml:space="preserve"> </w:t>
      </w:r>
      <w:bookmarkEnd w:id="4901"/>
    </w:p>
    <w:p w14:paraId="447FFB04" w14:textId="77777777" w:rsidR="00825553" w:rsidRDefault="00825553" w:rsidP="00825553">
      <w:pPr>
        <w:pStyle w:val="KeepWithNext"/>
        <w:rPr>
          <w:rtl/>
          <w:lang w:eastAsia="he-IL"/>
        </w:rPr>
      </w:pPr>
    </w:p>
    <w:p w14:paraId="7DC48AB4" w14:textId="1BE3CC42" w:rsidR="00825553" w:rsidRDefault="00825553" w:rsidP="00825553">
      <w:pPr>
        <w:rPr>
          <w:rtl/>
          <w:lang w:eastAsia="he-IL"/>
        </w:rPr>
      </w:pPr>
      <w:bookmarkStart w:id="4902" w:name="_ETM_Q1_1593021"/>
      <w:bookmarkStart w:id="4903" w:name="_ETM_Q1_1593054"/>
      <w:bookmarkEnd w:id="4902"/>
      <w:bookmarkEnd w:id="4903"/>
      <w:r>
        <w:rPr>
          <w:rFonts w:hint="cs"/>
          <w:rtl/>
          <w:lang w:eastAsia="he-IL"/>
        </w:rPr>
        <w:t>די. תאמרי את ההערה שלך.</w:t>
      </w:r>
    </w:p>
    <w:p w14:paraId="6E0BDD25" w14:textId="77777777" w:rsidR="00825553" w:rsidRDefault="00825553" w:rsidP="00825553">
      <w:pPr>
        <w:rPr>
          <w:rtl/>
          <w:lang w:eastAsia="he-IL"/>
        </w:rPr>
      </w:pPr>
      <w:bookmarkStart w:id="4904" w:name="_ETM_Q1_1595362"/>
      <w:bookmarkStart w:id="4905" w:name="_ETM_Q1_1595402"/>
      <w:bookmarkEnd w:id="4904"/>
      <w:bookmarkEnd w:id="4905"/>
    </w:p>
    <w:p w14:paraId="3CCCF453" w14:textId="1B708F85" w:rsidR="00825553" w:rsidRDefault="00825553" w:rsidP="00825553">
      <w:pPr>
        <w:pStyle w:val="af9"/>
        <w:keepNext/>
        <w:rPr>
          <w:rtl/>
          <w:lang w:eastAsia="he-IL"/>
        </w:rPr>
      </w:pPr>
      <w:bookmarkStart w:id="4906" w:name="ET_guest_רוית_ארבל_855"/>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906"/>
    </w:p>
    <w:p w14:paraId="4C9327F6" w14:textId="77777777" w:rsidR="00825553" w:rsidRDefault="00825553" w:rsidP="00825553">
      <w:pPr>
        <w:pStyle w:val="KeepWithNext"/>
        <w:rPr>
          <w:rtl/>
          <w:lang w:eastAsia="he-IL"/>
        </w:rPr>
      </w:pPr>
    </w:p>
    <w:p w14:paraId="3C1E2058" w14:textId="17956F12" w:rsidR="00825553" w:rsidRDefault="00825553" w:rsidP="00825553">
      <w:pPr>
        <w:rPr>
          <w:rtl/>
          <w:lang w:eastAsia="he-IL"/>
        </w:rPr>
      </w:pPr>
      <w:r>
        <w:rPr>
          <w:rFonts w:hint="cs"/>
          <w:rtl/>
          <w:lang w:eastAsia="he-IL"/>
        </w:rPr>
        <w:t xml:space="preserve"> </w:t>
      </w:r>
      <w:bookmarkStart w:id="4907" w:name="_ETM_Q1_1603141"/>
      <w:bookmarkStart w:id="4908" w:name="_ETM_Q1_1608655"/>
      <w:bookmarkEnd w:id="4907"/>
      <w:bookmarkEnd w:id="4908"/>
      <w:r>
        <w:rPr>
          <w:rFonts w:hint="cs"/>
          <w:rtl/>
          <w:lang w:eastAsia="he-IL"/>
        </w:rPr>
        <w:t>במקום לפי סעיף 3 לתקנה 2065,</w:t>
      </w:r>
      <w:r w:rsidR="00DB293F">
        <w:rPr>
          <w:rFonts w:hint="cs"/>
          <w:rtl/>
          <w:lang w:eastAsia="he-IL"/>
        </w:rPr>
        <w:t xml:space="preserve"> </w:t>
      </w:r>
      <w:r>
        <w:rPr>
          <w:rFonts w:hint="cs"/>
          <w:rtl/>
          <w:lang w:eastAsia="he-IL"/>
        </w:rPr>
        <w:t>צרי</w:t>
      </w:r>
      <w:bookmarkStart w:id="4909" w:name="_ETM_Q1_1611877"/>
      <w:bookmarkEnd w:id="4909"/>
      <w:r>
        <w:rPr>
          <w:rFonts w:hint="cs"/>
          <w:rtl/>
          <w:lang w:eastAsia="he-IL"/>
        </w:rPr>
        <w:t>ך להיות כתוב לפי סעיף 3(2)(ו) לתקנה 1334/2008 כי היא מגדירה מה זה חומרי</w:t>
      </w:r>
      <w:r w:rsidR="00DB293F">
        <w:rPr>
          <w:rFonts w:hint="cs"/>
          <w:rtl/>
          <w:lang w:eastAsia="he-IL"/>
        </w:rPr>
        <w:t xml:space="preserve"> </w:t>
      </w:r>
      <w:r>
        <w:rPr>
          <w:rFonts w:hint="cs"/>
          <w:rtl/>
          <w:lang w:eastAsia="he-IL"/>
        </w:rPr>
        <w:t xml:space="preserve">טעם </w:t>
      </w:r>
      <w:bookmarkStart w:id="4910" w:name="_ETM_Q1_1620668"/>
      <w:bookmarkEnd w:id="4910"/>
      <w:r>
        <w:rPr>
          <w:rFonts w:hint="cs"/>
          <w:rtl/>
          <w:lang w:eastAsia="he-IL"/>
        </w:rPr>
        <w:t>וריח, חומרי טעמי עשן או איך שזה נקרא.</w:t>
      </w:r>
    </w:p>
    <w:p w14:paraId="0D2F72C9" w14:textId="77777777" w:rsidR="00825553" w:rsidRDefault="00825553" w:rsidP="00825553">
      <w:pPr>
        <w:rPr>
          <w:rtl/>
          <w:lang w:eastAsia="he-IL"/>
        </w:rPr>
      </w:pPr>
      <w:bookmarkStart w:id="4911" w:name="_ETM_Q1_1624989"/>
      <w:bookmarkEnd w:id="4911"/>
    </w:p>
    <w:p w14:paraId="44B1E0E5" w14:textId="2776D809" w:rsidR="00825553" w:rsidRDefault="00825553" w:rsidP="00825553">
      <w:pPr>
        <w:pStyle w:val="af9"/>
        <w:keepNext/>
        <w:rPr>
          <w:rtl/>
          <w:lang w:eastAsia="he-IL"/>
        </w:rPr>
      </w:pPr>
      <w:bookmarkStart w:id="4912" w:name="ET_guest_פנינה_אורן_שני_דור_856"/>
      <w:r w:rsidRPr="00825553">
        <w:rPr>
          <w:rStyle w:val="TagStyle"/>
          <w:rtl/>
        </w:rPr>
        <w:t xml:space="preserve"> &lt;&lt; אורח &gt;&gt; </w:t>
      </w:r>
      <w:r>
        <w:rPr>
          <w:rtl/>
          <w:lang w:eastAsia="he-IL"/>
        </w:rPr>
        <w:t>פנינה אורן שני דור:</w:t>
      </w:r>
      <w:r w:rsidRPr="00825553">
        <w:rPr>
          <w:rStyle w:val="TagStyle"/>
          <w:rtl/>
        </w:rPr>
        <w:t xml:space="preserve"> &lt;&lt; אורח &gt;&gt;</w:t>
      </w:r>
      <w:r w:rsidR="00D3687A">
        <w:rPr>
          <w:rtl/>
          <w:lang w:eastAsia="he-IL"/>
        </w:rPr>
        <w:t xml:space="preserve"> </w:t>
      </w:r>
      <w:bookmarkEnd w:id="4912"/>
    </w:p>
    <w:p w14:paraId="1D4BA399" w14:textId="77777777" w:rsidR="00825553" w:rsidRDefault="00825553" w:rsidP="00825553">
      <w:pPr>
        <w:pStyle w:val="KeepWithNext"/>
        <w:rPr>
          <w:rtl/>
          <w:lang w:eastAsia="he-IL"/>
        </w:rPr>
      </w:pPr>
    </w:p>
    <w:p w14:paraId="70C23225" w14:textId="38E6CD55" w:rsidR="00825553" w:rsidRDefault="00825553" w:rsidP="00825553">
      <w:pPr>
        <w:rPr>
          <w:rtl/>
          <w:lang w:eastAsia="he-IL"/>
        </w:rPr>
      </w:pPr>
      <w:bookmarkStart w:id="4913" w:name="_ETM_Q1_1625271"/>
      <w:bookmarkStart w:id="4914" w:name="_ETM_Q1_1625304"/>
      <w:bookmarkEnd w:id="4913"/>
      <w:bookmarkEnd w:id="4914"/>
      <w:r>
        <w:rPr>
          <w:rFonts w:hint="cs"/>
          <w:rtl/>
          <w:lang w:eastAsia="he-IL"/>
        </w:rPr>
        <w:t xml:space="preserve">אמרתי נספח 1. </w:t>
      </w:r>
    </w:p>
    <w:p w14:paraId="43FE85A6" w14:textId="77777777" w:rsidR="00825553" w:rsidRDefault="00825553" w:rsidP="00825553">
      <w:pPr>
        <w:rPr>
          <w:rtl/>
          <w:lang w:eastAsia="he-IL"/>
        </w:rPr>
      </w:pPr>
      <w:bookmarkStart w:id="4915" w:name="_ETM_Q1_1626721"/>
      <w:bookmarkEnd w:id="4915"/>
    </w:p>
    <w:p w14:paraId="18A0CE26" w14:textId="6A59FC73" w:rsidR="00825553" w:rsidRDefault="00825553" w:rsidP="00825553">
      <w:pPr>
        <w:pStyle w:val="af9"/>
        <w:keepNext/>
        <w:rPr>
          <w:rtl/>
          <w:lang w:eastAsia="he-IL"/>
        </w:rPr>
      </w:pPr>
      <w:bookmarkStart w:id="4916" w:name="ET_guest_רוית_ארבל_857"/>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916"/>
    </w:p>
    <w:p w14:paraId="632DCB95" w14:textId="77777777" w:rsidR="00825553" w:rsidRDefault="00825553" w:rsidP="00825553">
      <w:pPr>
        <w:pStyle w:val="KeepWithNext"/>
        <w:rPr>
          <w:rtl/>
          <w:lang w:eastAsia="he-IL"/>
        </w:rPr>
      </w:pPr>
    </w:p>
    <w:p w14:paraId="2350AEBC" w14:textId="45F9B0BD" w:rsidR="00825553" w:rsidRDefault="00825553" w:rsidP="00825553">
      <w:pPr>
        <w:rPr>
          <w:rtl/>
          <w:lang w:eastAsia="he-IL"/>
        </w:rPr>
      </w:pPr>
      <w:bookmarkStart w:id="4917" w:name="_ETM_Q1_1627013"/>
      <w:bookmarkEnd w:id="4917"/>
      <w:r>
        <w:rPr>
          <w:rFonts w:hint="cs"/>
          <w:rtl/>
          <w:lang w:eastAsia="he-IL"/>
        </w:rPr>
        <w:t>ח</w:t>
      </w:r>
      <w:bookmarkStart w:id="4918" w:name="_ETM_Q1_1627056"/>
      <w:bookmarkEnd w:id="4918"/>
      <w:r>
        <w:rPr>
          <w:rFonts w:hint="cs"/>
          <w:rtl/>
          <w:lang w:eastAsia="he-IL"/>
        </w:rPr>
        <w:t xml:space="preserve">ומרי טעם וריח שמקורם בעשן. יש שם את ההגדרה המדויקת השלמה. מה שאתם הצבעתם עליו, זה רק חלק </w:t>
      </w:r>
      <w:bookmarkStart w:id="4919" w:name="_ETM_Q1_1630153"/>
      <w:bookmarkEnd w:id="4919"/>
      <w:r>
        <w:rPr>
          <w:rFonts w:hint="cs"/>
          <w:rtl/>
          <w:lang w:eastAsia="he-IL"/>
        </w:rPr>
        <w:t>מההגדרה.</w:t>
      </w:r>
      <w:bookmarkStart w:id="4920" w:name="_ETM_Q1_1632462"/>
      <w:bookmarkEnd w:id="4920"/>
    </w:p>
    <w:p w14:paraId="1AE296FD" w14:textId="77777777" w:rsidR="00825553" w:rsidRDefault="00825553" w:rsidP="00825553">
      <w:pPr>
        <w:rPr>
          <w:rtl/>
          <w:lang w:eastAsia="he-IL"/>
        </w:rPr>
      </w:pPr>
      <w:bookmarkStart w:id="4921" w:name="_ETM_Q1_1632498"/>
      <w:bookmarkStart w:id="4922" w:name="_ETM_Q1_1633447"/>
      <w:bookmarkEnd w:id="4921"/>
      <w:bookmarkEnd w:id="4922"/>
    </w:p>
    <w:p w14:paraId="500D8424" w14:textId="615E6AFF" w:rsidR="00825553" w:rsidRDefault="00825553" w:rsidP="00825553">
      <w:pPr>
        <w:pStyle w:val="af6"/>
        <w:keepNext/>
        <w:rPr>
          <w:rtl/>
        </w:rPr>
      </w:pPr>
      <w:bookmarkStart w:id="4923" w:name="ET_yor_6447_858"/>
      <w:r w:rsidRPr="00825553">
        <w:rPr>
          <w:rStyle w:val="TagStyle"/>
          <w:rtl/>
        </w:rPr>
        <w:t xml:space="preserve"> &lt;&lt; יור &gt;&gt; </w:t>
      </w:r>
      <w:r>
        <w:rPr>
          <w:rtl/>
        </w:rPr>
        <w:t xml:space="preserve">היו"ר יונתן </w:t>
      </w:r>
      <w:proofErr w:type="spellStart"/>
      <w:r>
        <w:rPr>
          <w:rtl/>
        </w:rPr>
        <w:t>מישרקי</w:t>
      </w:r>
      <w:proofErr w:type="spellEnd"/>
      <w:r>
        <w:rPr>
          <w:rtl/>
        </w:rPr>
        <w:t>:</w:t>
      </w:r>
      <w:r w:rsidRPr="00825553">
        <w:rPr>
          <w:rStyle w:val="TagStyle"/>
          <w:rtl/>
        </w:rPr>
        <w:t xml:space="preserve"> &lt;&lt; יור &gt;&gt;</w:t>
      </w:r>
      <w:r w:rsidR="00D3687A">
        <w:rPr>
          <w:rtl/>
        </w:rPr>
        <w:t xml:space="preserve"> </w:t>
      </w:r>
      <w:bookmarkEnd w:id="4923"/>
    </w:p>
    <w:p w14:paraId="3E3C43A9" w14:textId="77777777" w:rsidR="00825553" w:rsidRDefault="00825553" w:rsidP="00825553">
      <w:pPr>
        <w:pStyle w:val="KeepWithNext"/>
        <w:rPr>
          <w:rtl/>
          <w:lang w:eastAsia="he-IL"/>
        </w:rPr>
      </w:pPr>
    </w:p>
    <w:p w14:paraId="71C75735" w14:textId="67FF15DE" w:rsidR="00825553" w:rsidRDefault="00825553" w:rsidP="00825553">
      <w:pPr>
        <w:rPr>
          <w:rtl/>
          <w:lang w:eastAsia="he-IL"/>
        </w:rPr>
      </w:pPr>
      <w:bookmarkStart w:id="4924" w:name="_ETM_Q1_1633711"/>
      <w:bookmarkStart w:id="4925" w:name="_ETM_Q1_1633747"/>
      <w:bookmarkEnd w:id="4924"/>
      <w:bookmarkEnd w:id="4925"/>
      <w:r>
        <w:rPr>
          <w:rFonts w:hint="cs"/>
          <w:rtl/>
          <w:lang w:eastAsia="he-IL"/>
        </w:rPr>
        <w:t xml:space="preserve">תבדקו את זה. </w:t>
      </w:r>
    </w:p>
    <w:p w14:paraId="47F6871B" w14:textId="77777777" w:rsidR="00825553" w:rsidRDefault="00825553" w:rsidP="00825553">
      <w:pPr>
        <w:rPr>
          <w:rtl/>
          <w:lang w:eastAsia="he-IL"/>
        </w:rPr>
      </w:pPr>
      <w:bookmarkStart w:id="4926" w:name="_ETM_Q1_1635349"/>
      <w:bookmarkStart w:id="4927" w:name="_ETM_Q1_1635382"/>
      <w:bookmarkEnd w:id="4926"/>
      <w:bookmarkEnd w:id="4927"/>
    </w:p>
    <w:p w14:paraId="2FB99879" w14:textId="53152E73" w:rsidR="00825553" w:rsidRDefault="00825553" w:rsidP="00825553">
      <w:pPr>
        <w:pStyle w:val="a4"/>
        <w:keepNext/>
        <w:rPr>
          <w:rtl/>
        </w:rPr>
      </w:pPr>
      <w:bookmarkStart w:id="4928" w:name="ET_speaker_נעה_בן_שבת_859"/>
      <w:r w:rsidRPr="00825553">
        <w:rPr>
          <w:rStyle w:val="TagStyle"/>
          <w:rtl/>
        </w:rPr>
        <w:t xml:space="preserve"> &lt;&lt; דובר &gt;&gt; </w:t>
      </w:r>
      <w:r>
        <w:rPr>
          <w:rtl/>
        </w:rPr>
        <w:t>נעה בן שבת:</w:t>
      </w:r>
      <w:r w:rsidRPr="00825553">
        <w:rPr>
          <w:rStyle w:val="TagStyle"/>
          <w:rtl/>
        </w:rPr>
        <w:t xml:space="preserve"> &lt;&lt; דובר &gt;&gt;</w:t>
      </w:r>
      <w:r w:rsidR="00D3687A">
        <w:rPr>
          <w:rtl/>
        </w:rPr>
        <w:t xml:space="preserve"> </w:t>
      </w:r>
      <w:bookmarkEnd w:id="4928"/>
    </w:p>
    <w:p w14:paraId="70C515EF" w14:textId="77777777" w:rsidR="00825553" w:rsidRDefault="00825553" w:rsidP="00825553">
      <w:pPr>
        <w:pStyle w:val="KeepWithNext"/>
        <w:rPr>
          <w:rtl/>
          <w:lang w:eastAsia="he-IL"/>
        </w:rPr>
      </w:pPr>
    </w:p>
    <w:p w14:paraId="6D56D305" w14:textId="7A5C18EA" w:rsidR="00825553" w:rsidRDefault="00825553" w:rsidP="00825553">
      <w:pPr>
        <w:rPr>
          <w:rtl/>
          <w:lang w:eastAsia="he-IL"/>
        </w:rPr>
      </w:pPr>
      <w:r>
        <w:rPr>
          <w:rFonts w:hint="cs"/>
          <w:rtl/>
          <w:lang w:eastAsia="he-IL"/>
        </w:rPr>
        <w:t>את יכולה לומר שוב מה את מציעה לכתוב?</w:t>
      </w:r>
    </w:p>
    <w:p w14:paraId="756497A1" w14:textId="77777777" w:rsidR="00825553" w:rsidRDefault="00825553" w:rsidP="00825553">
      <w:pPr>
        <w:rPr>
          <w:rtl/>
          <w:lang w:eastAsia="he-IL"/>
        </w:rPr>
      </w:pPr>
      <w:bookmarkStart w:id="4929" w:name="_ETM_Q1_1637357"/>
      <w:bookmarkStart w:id="4930" w:name="_ETM_Q1_1637393"/>
      <w:bookmarkEnd w:id="4929"/>
      <w:bookmarkEnd w:id="4930"/>
    </w:p>
    <w:p w14:paraId="14327788" w14:textId="1FBE1BEE" w:rsidR="00825553" w:rsidRDefault="00825553" w:rsidP="00825553">
      <w:pPr>
        <w:pStyle w:val="af9"/>
        <w:keepNext/>
        <w:rPr>
          <w:rtl/>
          <w:lang w:eastAsia="he-IL"/>
        </w:rPr>
      </w:pPr>
      <w:bookmarkStart w:id="4931" w:name="ET_guest_רוית_ארבל_860"/>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931"/>
    </w:p>
    <w:p w14:paraId="4F4ECECD" w14:textId="77777777" w:rsidR="00825553" w:rsidRDefault="00825553" w:rsidP="00825553">
      <w:pPr>
        <w:pStyle w:val="KeepWithNext"/>
        <w:rPr>
          <w:rtl/>
          <w:lang w:eastAsia="he-IL"/>
        </w:rPr>
      </w:pPr>
    </w:p>
    <w:p w14:paraId="0E7867FE" w14:textId="12A9F19C" w:rsidR="00825553" w:rsidRDefault="00825553" w:rsidP="00825553">
      <w:pPr>
        <w:rPr>
          <w:rtl/>
          <w:lang w:eastAsia="he-IL"/>
        </w:rPr>
      </w:pPr>
      <w:r>
        <w:rPr>
          <w:rFonts w:hint="cs"/>
          <w:rtl/>
          <w:lang w:eastAsia="he-IL"/>
        </w:rPr>
        <w:t xml:space="preserve">סעיף 3(2)(ו) לתקנה 1334/2008 שמגדירה מה זה </w:t>
      </w:r>
      <w:bookmarkStart w:id="4932" w:name="_ETM_Q1_1646143"/>
      <w:bookmarkEnd w:id="4932"/>
      <w:r>
        <w:rPr>
          <w:rFonts w:hint="cs"/>
          <w:rtl/>
          <w:lang w:eastAsia="he-IL"/>
        </w:rPr>
        <w:t>חומרי טעם וריח שמקורם בעשן, על כל האפשרויות הרלוונטיות. תבדקו</w:t>
      </w:r>
      <w:bookmarkStart w:id="4933" w:name="_ETM_Q1_1651944"/>
      <w:bookmarkEnd w:id="4933"/>
      <w:r>
        <w:rPr>
          <w:rFonts w:hint="cs"/>
          <w:rtl/>
          <w:lang w:eastAsia="he-IL"/>
        </w:rPr>
        <w:t xml:space="preserve"> אותנו. זאת תקנה 1334 אחרי טעם וריח הכללי.</w:t>
      </w:r>
    </w:p>
    <w:p w14:paraId="3EB4C474" w14:textId="77777777" w:rsidR="00825553" w:rsidRDefault="00825553" w:rsidP="00825553">
      <w:pPr>
        <w:rPr>
          <w:rtl/>
          <w:lang w:eastAsia="he-IL"/>
        </w:rPr>
      </w:pPr>
      <w:bookmarkStart w:id="4934" w:name="_ETM_Q1_1660154"/>
      <w:bookmarkEnd w:id="4934"/>
    </w:p>
    <w:p w14:paraId="5FDF32DA" w14:textId="18661AF6" w:rsidR="00825553" w:rsidRDefault="00825553" w:rsidP="00825553">
      <w:pPr>
        <w:pStyle w:val="a4"/>
        <w:keepNext/>
        <w:rPr>
          <w:rtl/>
        </w:rPr>
      </w:pPr>
      <w:bookmarkStart w:id="4935" w:name="ET_speaker_נעה_בן_שבת_861"/>
      <w:r w:rsidRPr="00825553">
        <w:rPr>
          <w:rStyle w:val="TagStyle"/>
          <w:rtl/>
        </w:rPr>
        <w:t xml:space="preserve"> &lt;&lt; דובר &gt;&gt; </w:t>
      </w:r>
      <w:r>
        <w:rPr>
          <w:rtl/>
        </w:rPr>
        <w:t>נעה בן שבת:</w:t>
      </w:r>
      <w:r w:rsidRPr="00825553">
        <w:rPr>
          <w:rStyle w:val="TagStyle"/>
          <w:rtl/>
        </w:rPr>
        <w:t xml:space="preserve"> &lt;&lt; דובר &gt;&gt;</w:t>
      </w:r>
      <w:r w:rsidR="00D3687A">
        <w:rPr>
          <w:rtl/>
        </w:rPr>
        <w:t xml:space="preserve"> </w:t>
      </w:r>
      <w:bookmarkEnd w:id="4935"/>
    </w:p>
    <w:p w14:paraId="7FF37D3C" w14:textId="77777777" w:rsidR="00825553" w:rsidRDefault="00825553" w:rsidP="00825553">
      <w:pPr>
        <w:pStyle w:val="KeepWithNext"/>
        <w:rPr>
          <w:rtl/>
          <w:lang w:eastAsia="he-IL"/>
        </w:rPr>
      </w:pPr>
    </w:p>
    <w:p w14:paraId="4CD15512" w14:textId="3FB8D001" w:rsidR="00825553" w:rsidRDefault="00825553" w:rsidP="00825553">
      <w:pPr>
        <w:rPr>
          <w:rtl/>
          <w:lang w:eastAsia="he-IL"/>
        </w:rPr>
      </w:pPr>
      <w:bookmarkStart w:id="4936" w:name="_ETM_Q1_1660383"/>
      <w:bookmarkStart w:id="4937" w:name="_ETM_Q1_1660420"/>
      <w:bookmarkEnd w:id="4936"/>
      <w:bookmarkEnd w:id="4937"/>
      <w:r>
        <w:rPr>
          <w:rFonts w:hint="cs"/>
          <w:rtl/>
          <w:lang w:eastAsia="he-IL"/>
        </w:rPr>
        <w:t xml:space="preserve">במקום להפנות לפי </w:t>
      </w:r>
      <w:bookmarkStart w:id="4938" w:name="_ETM_Q1_1661561"/>
      <w:bookmarkEnd w:id="4938"/>
      <w:r>
        <w:rPr>
          <w:rFonts w:hint="cs"/>
          <w:rtl/>
          <w:lang w:eastAsia="he-IL"/>
        </w:rPr>
        <w:t xml:space="preserve">סעיף 3(4) לתקנה 2065, את חושבת שצריך להיות 3(2)(ו) לתקנה </w:t>
      </w:r>
      <w:bookmarkStart w:id="4939" w:name="_ETM_Q1_1669742"/>
      <w:bookmarkEnd w:id="4939"/>
      <w:r>
        <w:rPr>
          <w:rFonts w:hint="cs"/>
          <w:rtl/>
          <w:lang w:eastAsia="he-IL"/>
        </w:rPr>
        <w:t>1334/2008.</w:t>
      </w:r>
    </w:p>
    <w:p w14:paraId="0A864BF3" w14:textId="77777777" w:rsidR="00825553" w:rsidRDefault="00825553" w:rsidP="00825553">
      <w:pPr>
        <w:rPr>
          <w:rtl/>
          <w:lang w:eastAsia="he-IL"/>
        </w:rPr>
      </w:pPr>
    </w:p>
    <w:p w14:paraId="2275BCED" w14:textId="47F91DFC" w:rsidR="00825553" w:rsidRDefault="00825553" w:rsidP="00825553">
      <w:pPr>
        <w:pStyle w:val="af9"/>
        <w:keepNext/>
        <w:rPr>
          <w:rtl/>
          <w:lang w:eastAsia="he-IL"/>
        </w:rPr>
      </w:pPr>
      <w:bookmarkStart w:id="4940" w:name="ET_guest_רוית_ארבל_862"/>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940"/>
    </w:p>
    <w:p w14:paraId="5939143D" w14:textId="77777777" w:rsidR="00825553" w:rsidRDefault="00825553" w:rsidP="00825553">
      <w:pPr>
        <w:pStyle w:val="KeepWithNext"/>
        <w:rPr>
          <w:rtl/>
          <w:lang w:eastAsia="he-IL"/>
        </w:rPr>
      </w:pPr>
    </w:p>
    <w:p w14:paraId="524777B3" w14:textId="54878378" w:rsidR="00825553" w:rsidRDefault="00825553" w:rsidP="00825553">
      <w:pPr>
        <w:rPr>
          <w:rtl/>
          <w:lang w:eastAsia="he-IL"/>
        </w:rPr>
      </w:pPr>
      <w:r>
        <w:rPr>
          <w:rFonts w:hint="cs"/>
          <w:rtl/>
          <w:lang w:eastAsia="he-IL"/>
        </w:rPr>
        <w:t xml:space="preserve">תקנה 1334/2008 היא תקנת האם. </w:t>
      </w:r>
    </w:p>
    <w:p w14:paraId="06C5E5A2" w14:textId="77777777" w:rsidR="00825553" w:rsidRDefault="00825553" w:rsidP="00825553">
      <w:pPr>
        <w:rPr>
          <w:rtl/>
          <w:lang w:eastAsia="he-IL"/>
        </w:rPr>
      </w:pPr>
      <w:bookmarkStart w:id="4941" w:name="_ETM_Q1_1676899"/>
      <w:bookmarkStart w:id="4942" w:name="_ETM_Q1_1676934"/>
      <w:bookmarkStart w:id="4943" w:name="_ETM_Q1_1677587"/>
      <w:bookmarkEnd w:id="4941"/>
      <w:bookmarkEnd w:id="4942"/>
      <w:bookmarkEnd w:id="4943"/>
    </w:p>
    <w:p w14:paraId="3B3E4561" w14:textId="0F2C7CE2" w:rsidR="00825553" w:rsidRDefault="00825553" w:rsidP="00825553">
      <w:pPr>
        <w:pStyle w:val="a4"/>
        <w:keepNext/>
        <w:rPr>
          <w:rtl/>
        </w:rPr>
      </w:pPr>
      <w:bookmarkStart w:id="4944" w:name="ET_speaker_נעה_בן_שבת_863"/>
      <w:r w:rsidRPr="00825553">
        <w:rPr>
          <w:rStyle w:val="TagStyle"/>
          <w:rtl/>
        </w:rPr>
        <w:t xml:space="preserve"> &lt;&lt; דובר &gt;&gt; </w:t>
      </w:r>
      <w:r>
        <w:rPr>
          <w:rtl/>
        </w:rPr>
        <w:t>נעה בן שבת:</w:t>
      </w:r>
      <w:r w:rsidRPr="00825553">
        <w:rPr>
          <w:rStyle w:val="TagStyle"/>
          <w:rtl/>
        </w:rPr>
        <w:t xml:space="preserve"> &lt;&lt; דובר &gt;&gt;</w:t>
      </w:r>
      <w:r w:rsidR="00D3687A">
        <w:rPr>
          <w:rtl/>
        </w:rPr>
        <w:t xml:space="preserve"> </w:t>
      </w:r>
      <w:bookmarkEnd w:id="4944"/>
    </w:p>
    <w:p w14:paraId="21E2166D" w14:textId="77777777" w:rsidR="00825553" w:rsidRDefault="00825553" w:rsidP="00825553">
      <w:pPr>
        <w:pStyle w:val="KeepWithNext"/>
        <w:rPr>
          <w:rtl/>
          <w:lang w:eastAsia="he-IL"/>
        </w:rPr>
      </w:pPr>
    </w:p>
    <w:p w14:paraId="7F69CA44" w14:textId="2885878B" w:rsidR="00825553" w:rsidRDefault="00825553" w:rsidP="00825553">
      <w:pPr>
        <w:rPr>
          <w:rtl/>
          <w:lang w:eastAsia="he-IL"/>
        </w:rPr>
      </w:pPr>
      <w:bookmarkStart w:id="4945" w:name="_ETM_Q1_1677824"/>
      <w:bookmarkStart w:id="4946" w:name="_ETM_Q1_1677856"/>
      <w:bookmarkEnd w:id="4945"/>
      <w:bookmarkEnd w:id="4946"/>
      <w:r>
        <w:rPr>
          <w:rFonts w:hint="cs"/>
          <w:rtl/>
          <w:lang w:eastAsia="he-IL"/>
        </w:rPr>
        <w:t xml:space="preserve">אתם תבדקו את </w:t>
      </w:r>
      <w:bookmarkStart w:id="4947" w:name="_ETM_Q1_1678342"/>
      <w:bookmarkEnd w:id="4947"/>
      <w:r>
        <w:rPr>
          <w:rFonts w:hint="cs"/>
          <w:rtl/>
          <w:lang w:eastAsia="he-IL"/>
        </w:rPr>
        <w:t>זה?</w:t>
      </w:r>
      <w:bookmarkStart w:id="4948" w:name="_ETM_Q1_1677862"/>
      <w:bookmarkEnd w:id="4948"/>
    </w:p>
    <w:p w14:paraId="26BFAD4E" w14:textId="77777777" w:rsidR="00825553" w:rsidRDefault="00825553" w:rsidP="00825553">
      <w:pPr>
        <w:rPr>
          <w:rtl/>
          <w:lang w:eastAsia="he-IL"/>
        </w:rPr>
      </w:pPr>
      <w:bookmarkStart w:id="4949" w:name="_ETM_Q1_1677896"/>
      <w:bookmarkEnd w:id="4949"/>
    </w:p>
    <w:p w14:paraId="171F44A3" w14:textId="2A12C82E" w:rsidR="00825553" w:rsidRDefault="00825553" w:rsidP="00825553">
      <w:pPr>
        <w:pStyle w:val="af9"/>
        <w:keepNext/>
        <w:rPr>
          <w:rtl/>
          <w:lang w:eastAsia="he-IL"/>
        </w:rPr>
      </w:pPr>
      <w:bookmarkStart w:id="4950" w:name="ET_guest_רוית_ארבל_864"/>
      <w:r w:rsidRPr="00825553">
        <w:rPr>
          <w:rStyle w:val="TagStyle"/>
          <w:rtl/>
        </w:rPr>
        <w:t xml:space="preserve"> &lt;&lt; אורח &gt;&gt; </w:t>
      </w:r>
      <w:proofErr w:type="spellStart"/>
      <w:r>
        <w:rPr>
          <w:rtl/>
          <w:lang w:eastAsia="he-IL"/>
        </w:rPr>
        <w:t>רוית</w:t>
      </w:r>
      <w:proofErr w:type="spellEnd"/>
      <w:r>
        <w:rPr>
          <w:rtl/>
          <w:lang w:eastAsia="he-IL"/>
        </w:rPr>
        <w:t xml:space="preserve"> ארבל:</w:t>
      </w:r>
      <w:r w:rsidRPr="00825553">
        <w:rPr>
          <w:rStyle w:val="TagStyle"/>
          <w:rtl/>
        </w:rPr>
        <w:t xml:space="preserve"> &lt;&lt; אורח &gt;&gt;</w:t>
      </w:r>
      <w:r w:rsidR="00D3687A">
        <w:rPr>
          <w:rtl/>
          <w:lang w:eastAsia="he-IL"/>
        </w:rPr>
        <w:t xml:space="preserve"> </w:t>
      </w:r>
      <w:bookmarkEnd w:id="4950"/>
    </w:p>
    <w:p w14:paraId="271ABE46" w14:textId="77777777" w:rsidR="00825553" w:rsidRDefault="00825553" w:rsidP="00825553">
      <w:pPr>
        <w:pStyle w:val="KeepWithNext"/>
        <w:rPr>
          <w:rtl/>
          <w:lang w:eastAsia="he-IL"/>
        </w:rPr>
      </w:pPr>
    </w:p>
    <w:p w14:paraId="1B488E31" w14:textId="325D9418" w:rsidR="00825553" w:rsidRDefault="00825553" w:rsidP="00825553">
      <w:pPr>
        <w:rPr>
          <w:rtl/>
          <w:lang w:eastAsia="he-IL"/>
        </w:rPr>
      </w:pPr>
      <w:r>
        <w:rPr>
          <w:rFonts w:hint="cs"/>
          <w:rtl/>
          <w:lang w:eastAsia="he-IL"/>
        </w:rPr>
        <w:t>רק תסתכלי על ההגדרה ותביני בדיוק</w:t>
      </w:r>
      <w:r w:rsidR="00EF5DFE">
        <w:rPr>
          <w:rFonts w:hint="cs"/>
          <w:rtl/>
          <w:lang w:eastAsia="he-IL"/>
        </w:rPr>
        <w:t xml:space="preserve"> מה אנחנו מבקשים.</w:t>
      </w:r>
    </w:p>
    <w:p w14:paraId="443FEBD0" w14:textId="77777777" w:rsidR="00EF5DFE" w:rsidRDefault="00EF5DFE" w:rsidP="00825553">
      <w:pPr>
        <w:rPr>
          <w:rtl/>
          <w:lang w:eastAsia="he-IL"/>
        </w:rPr>
      </w:pPr>
      <w:bookmarkStart w:id="4951" w:name="_ETM_Q1_1680653"/>
      <w:bookmarkStart w:id="4952" w:name="_ETM_Q1_1680692"/>
      <w:bookmarkEnd w:id="4951"/>
      <w:bookmarkEnd w:id="4952"/>
    </w:p>
    <w:p w14:paraId="1F136EC1" w14:textId="7C9B8FE5" w:rsidR="00EF5DFE" w:rsidRDefault="00EF5DFE" w:rsidP="00EF5DFE">
      <w:pPr>
        <w:pStyle w:val="af9"/>
        <w:keepNext/>
        <w:rPr>
          <w:rtl/>
          <w:lang w:eastAsia="he-IL"/>
        </w:rPr>
      </w:pPr>
      <w:bookmarkStart w:id="4953" w:name="ET_guest_אורי_דורמן_865"/>
      <w:r w:rsidRPr="00EF5DFE">
        <w:rPr>
          <w:rStyle w:val="TagStyle"/>
          <w:rtl/>
        </w:rPr>
        <w:t xml:space="preserve"> &lt;&lt; אורח &gt;&gt; </w:t>
      </w:r>
      <w:r>
        <w:rPr>
          <w:rtl/>
          <w:lang w:eastAsia="he-IL"/>
        </w:rPr>
        <w:t>אורי דורמן:</w:t>
      </w:r>
      <w:r w:rsidRPr="00EF5DFE">
        <w:rPr>
          <w:rStyle w:val="TagStyle"/>
          <w:rtl/>
        </w:rPr>
        <w:t xml:space="preserve"> &lt;&lt; אורח &gt;&gt;</w:t>
      </w:r>
      <w:r w:rsidR="00D3687A">
        <w:rPr>
          <w:rtl/>
          <w:lang w:eastAsia="he-IL"/>
        </w:rPr>
        <w:t xml:space="preserve"> </w:t>
      </w:r>
      <w:bookmarkEnd w:id="4953"/>
    </w:p>
    <w:p w14:paraId="24CC4763" w14:textId="77777777" w:rsidR="00EF5DFE" w:rsidRDefault="00EF5DFE" w:rsidP="00EF5DFE">
      <w:pPr>
        <w:pStyle w:val="KeepWithNext"/>
        <w:rPr>
          <w:rtl/>
          <w:lang w:eastAsia="he-IL"/>
        </w:rPr>
      </w:pPr>
    </w:p>
    <w:p w14:paraId="395CF80D" w14:textId="57CAE2FB" w:rsidR="00EF5DFE" w:rsidRDefault="00EF5DFE" w:rsidP="00EF5DFE">
      <w:pPr>
        <w:rPr>
          <w:rtl/>
          <w:lang w:eastAsia="he-IL"/>
        </w:rPr>
      </w:pPr>
      <w:r>
        <w:rPr>
          <w:rFonts w:hint="cs"/>
          <w:rtl/>
          <w:lang w:eastAsia="he-IL"/>
        </w:rPr>
        <w:t>משהו לגבי הוועדה המייעצת.</w:t>
      </w:r>
    </w:p>
    <w:p w14:paraId="47848E34" w14:textId="77777777" w:rsidR="00EF5DFE" w:rsidRDefault="00EF5DFE" w:rsidP="00EF5DFE">
      <w:pPr>
        <w:rPr>
          <w:rtl/>
          <w:lang w:eastAsia="he-IL"/>
        </w:rPr>
      </w:pPr>
      <w:bookmarkStart w:id="4954" w:name="_ETM_Q1_1685652"/>
      <w:bookmarkStart w:id="4955" w:name="_ETM_Q1_1685688"/>
      <w:bookmarkStart w:id="4956" w:name="_ETM_Q1_1686685"/>
      <w:bookmarkEnd w:id="4954"/>
      <w:bookmarkEnd w:id="4955"/>
      <w:bookmarkEnd w:id="4956"/>
    </w:p>
    <w:p w14:paraId="77239287" w14:textId="5DDE0CE8" w:rsidR="00EF5DFE" w:rsidRDefault="00EF5DFE" w:rsidP="00EF5DFE">
      <w:pPr>
        <w:pStyle w:val="af6"/>
        <w:keepNext/>
        <w:rPr>
          <w:rtl/>
        </w:rPr>
      </w:pPr>
      <w:bookmarkStart w:id="4957" w:name="ET_yor_6447_866"/>
      <w:r w:rsidRPr="00EF5DFE">
        <w:rPr>
          <w:rStyle w:val="TagStyle"/>
          <w:rtl/>
        </w:rPr>
        <w:t xml:space="preserve"> &lt;&lt; יור &gt;&gt; </w:t>
      </w:r>
      <w:r>
        <w:rPr>
          <w:rtl/>
        </w:rPr>
        <w:t xml:space="preserve">היו"ר יונתן </w:t>
      </w:r>
      <w:proofErr w:type="spellStart"/>
      <w:r>
        <w:rPr>
          <w:rtl/>
        </w:rPr>
        <w:t>מישרקי</w:t>
      </w:r>
      <w:proofErr w:type="spellEnd"/>
      <w:r>
        <w:rPr>
          <w:rtl/>
        </w:rPr>
        <w:t>:</w:t>
      </w:r>
      <w:r w:rsidRPr="00EF5DFE">
        <w:rPr>
          <w:rStyle w:val="TagStyle"/>
          <w:rtl/>
        </w:rPr>
        <w:t xml:space="preserve"> &lt;&lt; יור &gt;&gt;</w:t>
      </w:r>
      <w:r w:rsidR="00D3687A">
        <w:rPr>
          <w:rtl/>
        </w:rPr>
        <w:t xml:space="preserve"> </w:t>
      </w:r>
      <w:bookmarkEnd w:id="4957"/>
    </w:p>
    <w:p w14:paraId="1B7BE531" w14:textId="77777777" w:rsidR="00EF5DFE" w:rsidRDefault="00EF5DFE" w:rsidP="00EF5DFE">
      <w:pPr>
        <w:pStyle w:val="KeepWithNext"/>
        <w:rPr>
          <w:rtl/>
          <w:lang w:eastAsia="he-IL"/>
        </w:rPr>
      </w:pPr>
    </w:p>
    <w:p w14:paraId="51762BAE" w14:textId="0EED04DD" w:rsidR="00EF5DFE" w:rsidRDefault="00EF5DFE" w:rsidP="00EF5DFE">
      <w:pPr>
        <w:rPr>
          <w:rtl/>
          <w:lang w:eastAsia="he-IL"/>
        </w:rPr>
      </w:pPr>
      <w:bookmarkStart w:id="4958" w:name="_ETM_Q1_1686931"/>
      <w:bookmarkStart w:id="4959" w:name="_ETM_Q1_1686961"/>
      <w:bookmarkEnd w:id="4958"/>
      <w:bookmarkEnd w:id="4959"/>
      <w:r>
        <w:rPr>
          <w:rFonts w:hint="cs"/>
          <w:rtl/>
          <w:lang w:eastAsia="he-IL"/>
        </w:rPr>
        <w:t>לא עכשיו. בסוף.</w:t>
      </w:r>
    </w:p>
    <w:p w14:paraId="3F0E15DB" w14:textId="77777777" w:rsidR="00EF5DFE" w:rsidRDefault="00EF5DFE" w:rsidP="00EF5DFE">
      <w:pPr>
        <w:rPr>
          <w:rtl/>
          <w:lang w:eastAsia="he-IL"/>
        </w:rPr>
      </w:pPr>
      <w:bookmarkStart w:id="4960" w:name="_ETM_Q1_1690630"/>
      <w:bookmarkStart w:id="4961" w:name="_ETM_Q1_1690665"/>
      <w:bookmarkEnd w:id="4960"/>
      <w:bookmarkEnd w:id="4961"/>
    </w:p>
    <w:p w14:paraId="52F869FF" w14:textId="25B16A28" w:rsidR="00EF5DFE" w:rsidRDefault="00EF5DFE" w:rsidP="00EF5DFE">
      <w:pPr>
        <w:pStyle w:val="a4"/>
        <w:keepNext/>
        <w:rPr>
          <w:rtl/>
        </w:rPr>
      </w:pPr>
      <w:bookmarkStart w:id="4962" w:name="ET_speaker_נעה_בן_שבת_867"/>
      <w:r w:rsidRPr="00EF5DFE">
        <w:rPr>
          <w:rStyle w:val="TagStyle"/>
          <w:rtl/>
        </w:rPr>
        <w:t xml:space="preserve"> &lt;&lt; דובר &gt;&gt; </w:t>
      </w:r>
      <w:r>
        <w:rPr>
          <w:rtl/>
        </w:rPr>
        <w:t>נעה בן שבת:</w:t>
      </w:r>
      <w:r w:rsidRPr="00EF5DFE">
        <w:rPr>
          <w:rStyle w:val="TagStyle"/>
          <w:rtl/>
        </w:rPr>
        <w:t xml:space="preserve"> &lt;&lt; דובר &gt;&gt;</w:t>
      </w:r>
      <w:r w:rsidR="00D3687A">
        <w:rPr>
          <w:rtl/>
        </w:rPr>
        <w:t xml:space="preserve"> </w:t>
      </w:r>
      <w:bookmarkEnd w:id="4962"/>
    </w:p>
    <w:p w14:paraId="205658D2" w14:textId="77777777" w:rsidR="00EF5DFE" w:rsidRDefault="00EF5DFE" w:rsidP="00EF5DFE">
      <w:pPr>
        <w:pStyle w:val="KeepWithNext"/>
        <w:rPr>
          <w:rtl/>
          <w:lang w:eastAsia="he-IL"/>
        </w:rPr>
      </w:pPr>
    </w:p>
    <w:p w14:paraId="59D37FC1" w14:textId="39A0FAEA" w:rsidR="00EF5DFE" w:rsidRDefault="00455EFA" w:rsidP="00EF5DFE">
      <w:pPr>
        <w:rPr>
          <w:rtl/>
          <w:lang w:eastAsia="he-IL"/>
        </w:rPr>
      </w:pPr>
      <w:bookmarkStart w:id="4963" w:name="_ETM_Q1_1693607"/>
      <w:bookmarkStart w:id="4964" w:name="_ETM_Q1_1693638"/>
      <w:bookmarkEnd w:id="4963"/>
      <w:bookmarkEnd w:id="4964"/>
      <w:r>
        <w:rPr>
          <w:rFonts w:hint="cs"/>
          <w:rtl/>
          <w:lang w:eastAsia="he-IL"/>
        </w:rPr>
        <w:t xml:space="preserve">הוספתי את מספר 12 למה </w:t>
      </w:r>
      <w:proofErr w:type="spellStart"/>
      <w:r>
        <w:rPr>
          <w:rFonts w:hint="cs"/>
          <w:rtl/>
          <w:lang w:eastAsia="he-IL"/>
        </w:rPr>
        <w:t>שרוית</w:t>
      </w:r>
      <w:proofErr w:type="spellEnd"/>
      <w:r>
        <w:rPr>
          <w:rFonts w:hint="cs"/>
          <w:rtl/>
          <w:lang w:eastAsia="he-IL"/>
        </w:rPr>
        <w:t xml:space="preserve"> אמרה. עכשיו יש את הנושא של אריזות מזון שאנחנו צריכים </w:t>
      </w:r>
      <w:bookmarkStart w:id="4965" w:name="_ETM_Q1_1702221"/>
      <w:bookmarkEnd w:id="4965"/>
      <w:r>
        <w:rPr>
          <w:rFonts w:hint="cs"/>
          <w:rtl/>
          <w:lang w:eastAsia="he-IL"/>
        </w:rPr>
        <w:t>להצביע עליו מחר.</w:t>
      </w:r>
      <w:r w:rsidR="00DB293F">
        <w:rPr>
          <w:rFonts w:hint="cs"/>
          <w:rtl/>
          <w:lang w:eastAsia="he-IL"/>
        </w:rPr>
        <w:t xml:space="preserve"> </w:t>
      </w:r>
      <w:r>
        <w:rPr>
          <w:rFonts w:hint="cs"/>
          <w:rtl/>
          <w:lang w:eastAsia="he-IL"/>
        </w:rPr>
        <w:t>לדעתי אלה תיקונים שכבר עשינו</w:t>
      </w:r>
      <w:bookmarkStart w:id="4966" w:name="_ETM_Q1_1711708"/>
      <w:bookmarkEnd w:id="4966"/>
      <w:r>
        <w:rPr>
          <w:rFonts w:hint="cs"/>
          <w:rtl/>
          <w:lang w:eastAsia="he-IL"/>
        </w:rPr>
        <w:t xml:space="preserve"> בדיון הקודם.</w:t>
      </w:r>
      <w:bookmarkStart w:id="4967" w:name="_ETM_Q1_1723107"/>
      <w:bookmarkEnd w:id="4967"/>
    </w:p>
    <w:p w14:paraId="17B6284D" w14:textId="77777777" w:rsidR="00455EFA" w:rsidRDefault="00455EFA" w:rsidP="00EF5DFE">
      <w:pPr>
        <w:rPr>
          <w:rtl/>
          <w:lang w:eastAsia="he-IL"/>
        </w:rPr>
      </w:pPr>
      <w:bookmarkStart w:id="4968" w:name="_ETM_Q1_1723146"/>
      <w:bookmarkEnd w:id="4968"/>
    </w:p>
    <w:p w14:paraId="7D98DDAB" w14:textId="633EE676" w:rsidR="00455EFA" w:rsidRDefault="00455EFA" w:rsidP="00455EFA">
      <w:pPr>
        <w:pStyle w:val="af6"/>
        <w:keepNext/>
        <w:rPr>
          <w:rtl/>
        </w:rPr>
      </w:pPr>
      <w:bookmarkStart w:id="4969" w:name="ET_yor_6447_868"/>
      <w:r w:rsidRPr="00455EFA">
        <w:rPr>
          <w:rStyle w:val="TagStyle"/>
          <w:rtl/>
        </w:rPr>
        <w:t xml:space="preserve"> &lt;&lt; יור &gt;&gt; </w:t>
      </w:r>
      <w:r>
        <w:rPr>
          <w:rtl/>
        </w:rPr>
        <w:t xml:space="preserve">היו"ר יונתן </w:t>
      </w:r>
      <w:proofErr w:type="spellStart"/>
      <w:r>
        <w:rPr>
          <w:rtl/>
        </w:rPr>
        <w:t>מישרקי</w:t>
      </w:r>
      <w:proofErr w:type="spellEnd"/>
      <w:r>
        <w:rPr>
          <w:rtl/>
        </w:rPr>
        <w:t>:</w:t>
      </w:r>
      <w:r w:rsidRPr="00455EFA">
        <w:rPr>
          <w:rStyle w:val="TagStyle"/>
          <w:rtl/>
        </w:rPr>
        <w:t xml:space="preserve"> &lt;&lt; יור &gt;&gt;</w:t>
      </w:r>
      <w:r w:rsidR="00D3687A">
        <w:rPr>
          <w:rtl/>
        </w:rPr>
        <w:t xml:space="preserve"> </w:t>
      </w:r>
      <w:bookmarkEnd w:id="4969"/>
    </w:p>
    <w:p w14:paraId="41A15A51" w14:textId="77777777" w:rsidR="00455EFA" w:rsidRDefault="00455EFA" w:rsidP="00455EFA">
      <w:pPr>
        <w:pStyle w:val="KeepWithNext"/>
        <w:rPr>
          <w:rtl/>
          <w:lang w:eastAsia="he-IL"/>
        </w:rPr>
      </w:pPr>
    </w:p>
    <w:p w14:paraId="679AD9C6" w14:textId="3C2C9D0A" w:rsidR="00455EFA" w:rsidRDefault="00455EFA" w:rsidP="00455EFA">
      <w:pPr>
        <w:rPr>
          <w:rtl/>
          <w:lang w:eastAsia="he-IL"/>
        </w:rPr>
      </w:pPr>
      <w:r>
        <w:rPr>
          <w:rFonts w:hint="cs"/>
          <w:rtl/>
          <w:lang w:eastAsia="he-IL"/>
        </w:rPr>
        <w:t>עמוד 50?</w:t>
      </w:r>
      <w:bookmarkStart w:id="4970" w:name="_ETM_Q1_1721413"/>
      <w:bookmarkEnd w:id="4970"/>
    </w:p>
    <w:p w14:paraId="711EA5DE" w14:textId="77777777" w:rsidR="00455EFA" w:rsidRDefault="00455EFA" w:rsidP="00455EFA">
      <w:pPr>
        <w:rPr>
          <w:rtl/>
          <w:lang w:eastAsia="he-IL"/>
        </w:rPr>
      </w:pPr>
      <w:bookmarkStart w:id="4971" w:name="_ETM_Q1_1721447"/>
      <w:bookmarkEnd w:id="4971"/>
    </w:p>
    <w:p w14:paraId="63B2CC6D" w14:textId="78237B6F" w:rsidR="00455EFA" w:rsidRDefault="00455EFA" w:rsidP="00455EFA">
      <w:pPr>
        <w:pStyle w:val="a4"/>
        <w:keepNext/>
        <w:rPr>
          <w:rtl/>
        </w:rPr>
      </w:pPr>
      <w:bookmarkStart w:id="4972" w:name="ET_speaker_נעה_בן_שבת_869"/>
      <w:r w:rsidRPr="00455EFA">
        <w:rPr>
          <w:rStyle w:val="TagStyle"/>
          <w:rtl/>
        </w:rPr>
        <w:t xml:space="preserve"> &lt;&lt; דובר &gt;&gt; </w:t>
      </w:r>
      <w:r>
        <w:rPr>
          <w:rtl/>
        </w:rPr>
        <w:t>נעה בן שבת:</w:t>
      </w:r>
      <w:r w:rsidRPr="00455EFA">
        <w:rPr>
          <w:rStyle w:val="TagStyle"/>
          <w:rtl/>
        </w:rPr>
        <w:t xml:space="preserve"> &lt;&lt; דובר &gt;&gt;</w:t>
      </w:r>
      <w:r w:rsidR="00D3687A">
        <w:rPr>
          <w:rtl/>
        </w:rPr>
        <w:t xml:space="preserve"> </w:t>
      </w:r>
      <w:bookmarkEnd w:id="4972"/>
    </w:p>
    <w:p w14:paraId="18A93DDA" w14:textId="77777777" w:rsidR="00455EFA" w:rsidRDefault="00455EFA" w:rsidP="00455EFA">
      <w:pPr>
        <w:pStyle w:val="KeepWithNext"/>
        <w:rPr>
          <w:rtl/>
          <w:lang w:eastAsia="he-IL"/>
        </w:rPr>
      </w:pPr>
    </w:p>
    <w:p w14:paraId="5A74B09A" w14:textId="33755CE4" w:rsidR="00455EFA" w:rsidRDefault="00455EFA" w:rsidP="00455EFA">
      <w:pPr>
        <w:rPr>
          <w:rtl/>
          <w:lang w:eastAsia="he-IL"/>
        </w:rPr>
      </w:pPr>
      <w:r>
        <w:rPr>
          <w:rFonts w:hint="cs"/>
          <w:rtl/>
          <w:lang w:eastAsia="he-IL"/>
        </w:rPr>
        <w:t xml:space="preserve">כן, אלה נושאים שעלו בעמוד 50 אבל גם כאן </w:t>
      </w:r>
      <w:bookmarkStart w:id="4973" w:name="_ETM_Q1_1724795"/>
      <w:bookmarkEnd w:id="4973"/>
      <w:r>
        <w:rPr>
          <w:rFonts w:hint="cs"/>
          <w:rtl/>
          <w:lang w:eastAsia="he-IL"/>
        </w:rPr>
        <w:t xml:space="preserve">יש את או תו תיקון של נספח 1. זה </w:t>
      </w:r>
      <w:bookmarkStart w:id="4974" w:name="_ETM_Q1_1726475"/>
      <w:bookmarkEnd w:id="4974"/>
      <w:r>
        <w:rPr>
          <w:rFonts w:hint="cs"/>
          <w:rtl/>
          <w:lang w:eastAsia="he-IL"/>
        </w:rPr>
        <w:t xml:space="preserve">חל על שניהם. </w:t>
      </w:r>
    </w:p>
    <w:p w14:paraId="26AD58BE" w14:textId="77777777" w:rsidR="00455EFA" w:rsidRDefault="00455EFA" w:rsidP="00455EFA">
      <w:pPr>
        <w:rPr>
          <w:rtl/>
          <w:lang w:eastAsia="he-IL"/>
        </w:rPr>
      </w:pPr>
    </w:p>
    <w:p w14:paraId="1860F523" w14:textId="1EE48357" w:rsidR="00455EFA" w:rsidRDefault="00455EFA" w:rsidP="00455EFA">
      <w:pPr>
        <w:rPr>
          <w:rtl/>
          <w:lang w:eastAsia="he-IL"/>
        </w:rPr>
      </w:pPr>
      <w:r>
        <w:rPr>
          <w:rFonts w:hint="cs"/>
          <w:rtl/>
          <w:lang w:eastAsia="he-IL"/>
        </w:rPr>
        <w:t>עכשיו אנחנו עובדים לנושאים של אריזו</w:t>
      </w:r>
      <w:bookmarkStart w:id="4975" w:name="_ETM_Q1_1730508"/>
      <w:bookmarkEnd w:id="4975"/>
      <w:r>
        <w:rPr>
          <w:rFonts w:hint="cs"/>
          <w:rtl/>
          <w:lang w:eastAsia="he-IL"/>
        </w:rPr>
        <w:t>ת מזון אבל עליהם נצטרך להצביע בנפרד. אריזות מזון גם בתוספת הראשונה וגם בתוספת השנייה</w:t>
      </w:r>
      <w:bookmarkStart w:id="4976" w:name="_ETM_Q1_1740944"/>
      <w:bookmarkEnd w:id="4976"/>
      <w:r>
        <w:rPr>
          <w:rFonts w:hint="cs"/>
          <w:rtl/>
          <w:lang w:eastAsia="he-IL"/>
        </w:rPr>
        <w:t xml:space="preserve"> א'.</w:t>
      </w:r>
    </w:p>
    <w:p w14:paraId="44785127" w14:textId="77777777" w:rsidR="00455EFA" w:rsidRDefault="00455EFA" w:rsidP="00455EFA">
      <w:pPr>
        <w:rPr>
          <w:rtl/>
          <w:lang w:eastAsia="he-IL"/>
        </w:rPr>
      </w:pPr>
      <w:bookmarkStart w:id="4977" w:name="_ETM_Q1_1740982"/>
      <w:bookmarkEnd w:id="4977"/>
    </w:p>
    <w:p w14:paraId="3A327C4D" w14:textId="247C06B9" w:rsidR="00455EFA" w:rsidRDefault="00455EFA" w:rsidP="00455EFA">
      <w:pPr>
        <w:pStyle w:val="af6"/>
        <w:keepNext/>
        <w:rPr>
          <w:rtl/>
        </w:rPr>
      </w:pPr>
      <w:bookmarkStart w:id="4978" w:name="ET_yor_6447_870"/>
      <w:r w:rsidRPr="00455EFA">
        <w:rPr>
          <w:rStyle w:val="TagStyle"/>
          <w:rtl/>
        </w:rPr>
        <w:t xml:space="preserve"> &lt;&lt; יור &gt;&gt; </w:t>
      </w:r>
      <w:r>
        <w:rPr>
          <w:rtl/>
        </w:rPr>
        <w:t xml:space="preserve">היו"ר יונתן </w:t>
      </w:r>
      <w:proofErr w:type="spellStart"/>
      <w:r>
        <w:rPr>
          <w:rtl/>
        </w:rPr>
        <w:t>מישרקי</w:t>
      </w:r>
      <w:proofErr w:type="spellEnd"/>
      <w:r>
        <w:rPr>
          <w:rtl/>
        </w:rPr>
        <w:t>:</w:t>
      </w:r>
      <w:r w:rsidRPr="00455EFA">
        <w:rPr>
          <w:rStyle w:val="TagStyle"/>
          <w:rtl/>
        </w:rPr>
        <w:t xml:space="preserve"> &lt;&lt; יור &gt;&gt;</w:t>
      </w:r>
      <w:r w:rsidR="00D3687A">
        <w:rPr>
          <w:rtl/>
        </w:rPr>
        <w:t xml:space="preserve"> </w:t>
      </w:r>
      <w:bookmarkEnd w:id="4978"/>
    </w:p>
    <w:p w14:paraId="1C149762" w14:textId="77777777" w:rsidR="00455EFA" w:rsidRDefault="00455EFA" w:rsidP="00455EFA">
      <w:pPr>
        <w:pStyle w:val="KeepWithNext"/>
        <w:rPr>
          <w:rtl/>
          <w:lang w:eastAsia="he-IL"/>
        </w:rPr>
      </w:pPr>
    </w:p>
    <w:p w14:paraId="1407BBCC" w14:textId="494F34D8" w:rsidR="00455EFA" w:rsidRDefault="00455EFA" w:rsidP="00455EFA">
      <w:pPr>
        <w:rPr>
          <w:rtl/>
          <w:lang w:eastAsia="he-IL"/>
        </w:rPr>
      </w:pPr>
      <w:r>
        <w:rPr>
          <w:rFonts w:hint="cs"/>
          <w:rtl/>
          <w:lang w:eastAsia="he-IL"/>
        </w:rPr>
        <w:t>נכון. לא הצב</w:t>
      </w:r>
      <w:bookmarkStart w:id="4979" w:name="_ETM_Q1_1741149"/>
      <w:bookmarkEnd w:id="4979"/>
      <w:r>
        <w:rPr>
          <w:rFonts w:hint="cs"/>
          <w:rtl/>
          <w:lang w:eastAsia="he-IL"/>
        </w:rPr>
        <w:t>ענו עליהם.</w:t>
      </w:r>
      <w:bookmarkStart w:id="4980" w:name="_ETM_Q1_1741851"/>
      <w:bookmarkEnd w:id="4980"/>
    </w:p>
    <w:p w14:paraId="6739632F" w14:textId="77777777" w:rsidR="00455EFA" w:rsidRDefault="00455EFA" w:rsidP="00455EFA">
      <w:pPr>
        <w:rPr>
          <w:rtl/>
          <w:lang w:eastAsia="he-IL"/>
        </w:rPr>
      </w:pPr>
      <w:bookmarkStart w:id="4981" w:name="_ETM_Q1_1741884"/>
      <w:bookmarkStart w:id="4982" w:name="_ETM_Q1_1743683"/>
      <w:bookmarkEnd w:id="4981"/>
      <w:bookmarkEnd w:id="4982"/>
    </w:p>
    <w:p w14:paraId="2D1F6967" w14:textId="2DEB60DA" w:rsidR="00455EFA" w:rsidRDefault="00455EFA" w:rsidP="00455EFA">
      <w:pPr>
        <w:pStyle w:val="a4"/>
        <w:keepNext/>
        <w:rPr>
          <w:rtl/>
        </w:rPr>
      </w:pPr>
      <w:bookmarkStart w:id="4983" w:name="ET_speaker_נעה_בן_שבת_871"/>
      <w:r w:rsidRPr="00455EFA">
        <w:rPr>
          <w:rStyle w:val="TagStyle"/>
          <w:rtl/>
        </w:rPr>
        <w:t xml:space="preserve"> &lt;&lt; דובר &gt;&gt; </w:t>
      </w:r>
      <w:r>
        <w:rPr>
          <w:rtl/>
        </w:rPr>
        <w:t>נעה בן שבת:</w:t>
      </w:r>
      <w:r w:rsidRPr="00455EFA">
        <w:rPr>
          <w:rStyle w:val="TagStyle"/>
          <w:rtl/>
        </w:rPr>
        <w:t xml:space="preserve"> &lt;&lt; דובר &gt;&gt;</w:t>
      </w:r>
      <w:r w:rsidR="00D3687A">
        <w:rPr>
          <w:rtl/>
        </w:rPr>
        <w:t xml:space="preserve"> </w:t>
      </w:r>
      <w:bookmarkEnd w:id="4983"/>
    </w:p>
    <w:p w14:paraId="2D6B6B9F" w14:textId="77777777" w:rsidR="00455EFA" w:rsidRDefault="00455EFA" w:rsidP="00455EFA">
      <w:pPr>
        <w:pStyle w:val="KeepWithNext"/>
        <w:rPr>
          <w:rtl/>
          <w:lang w:eastAsia="he-IL"/>
        </w:rPr>
      </w:pPr>
    </w:p>
    <w:p w14:paraId="3480ACDF" w14:textId="20A640B3" w:rsidR="00455EFA" w:rsidRDefault="00455EFA" w:rsidP="00455EFA">
      <w:pPr>
        <w:rPr>
          <w:rtl/>
          <w:lang w:eastAsia="he-IL"/>
        </w:rPr>
      </w:pPr>
      <w:bookmarkStart w:id="4984" w:name="_ETM_Q1_1743928"/>
      <w:bookmarkStart w:id="4985" w:name="_ETM_Q1_1743959"/>
      <w:bookmarkEnd w:id="4984"/>
      <w:bookmarkEnd w:id="4985"/>
      <w:r>
        <w:rPr>
          <w:rFonts w:hint="cs"/>
          <w:rtl/>
          <w:lang w:eastAsia="he-IL"/>
        </w:rPr>
        <w:t>לא הצבענו עליהם.</w:t>
      </w:r>
      <w:r w:rsidR="00DB293F">
        <w:rPr>
          <w:rFonts w:hint="cs"/>
          <w:rtl/>
          <w:lang w:eastAsia="he-IL"/>
        </w:rPr>
        <w:t xml:space="preserve"> </w:t>
      </w:r>
      <w:r>
        <w:rPr>
          <w:rFonts w:hint="cs"/>
          <w:rtl/>
          <w:lang w:eastAsia="he-IL"/>
        </w:rPr>
        <w:t xml:space="preserve">אחר כך נגיע לרשימות </w:t>
      </w:r>
      <w:bookmarkStart w:id="4986" w:name="_ETM_Q1_1753745"/>
      <w:bookmarkEnd w:id="4986"/>
      <w:r>
        <w:rPr>
          <w:rFonts w:hint="cs"/>
          <w:rtl/>
          <w:lang w:eastAsia="he-IL"/>
        </w:rPr>
        <w:t>של תוספת 13.</w:t>
      </w:r>
      <w:r w:rsidR="00DB293F">
        <w:rPr>
          <w:rFonts w:hint="cs"/>
          <w:rtl/>
          <w:lang w:eastAsia="he-IL"/>
        </w:rPr>
        <w:t xml:space="preserve"> </w:t>
      </w:r>
      <w:r>
        <w:rPr>
          <w:rFonts w:hint="cs"/>
          <w:rtl/>
          <w:lang w:eastAsia="he-IL"/>
        </w:rPr>
        <w:t>על</w:t>
      </w:r>
      <w:bookmarkStart w:id="4987" w:name="_ETM_Q1_1764112"/>
      <w:bookmarkEnd w:id="4987"/>
      <w:r>
        <w:rPr>
          <w:rFonts w:hint="cs"/>
          <w:rtl/>
          <w:lang w:eastAsia="he-IL"/>
        </w:rPr>
        <w:t xml:space="preserve"> תוספת 13 עדיין לא הצבענו וגם על כל סעיף 321.</w:t>
      </w:r>
    </w:p>
    <w:p w14:paraId="5A354851" w14:textId="77777777" w:rsidR="00455EFA" w:rsidRDefault="00455EFA" w:rsidP="00455EFA">
      <w:pPr>
        <w:rPr>
          <w:rtl/>
          <w:lang w:eastAsia="he-IL"/>
        </w:rPr>
      </w:pPr>
    </w:p>
    <w:p w14:paraId="0D4B95A2" w14:textId="2EFE47B6" w:rsidR="00455EFA" w:rsidRDefault="00455EFA" w:rsidP="00455EFA">
      <w:pPr>
        <w:pStyle w:val="af6"/>
        <w:keepNext/>
        <w:rPr>
          <w:rtl/>
        </w:rPr>
      </w:pPr>
      <w:bookmarkStart w:id="4988" w:name="ET_yor_6447_872"/>
      <w:r w:rsidRPr="00455EFA">
        <w:rPr>
          <w:rStyle w:val="TagStyle"/>
          <w:rtl/>
        </w:rPr>
        <w:t xml:space="preserve"> &lt;&lt; יור &gt;&gt; </w:t>
      </w:r>
      <w:r>
        <w:rPr>
          <w:rtl/>
        </w:rPr>
        <w:t xml:space="preserve">היו"ר יונתן </w:t>
      </w:r>
      <w:proofErr w:type="spellStart"/>
      <w:r>
        <w:rPr>
          <w:rtl/>
        </w:rPr>
        <w:t>מישרקי</w:t>
      </w:r>
      <w:proofErr w:type="spellEnd"/>
      <w:r>
        <w:rPr>
          <w:rtl/>
        </w:rPr>
        <w:t>:</w:t>
      </w:r>
      <w:r w:rsidRPr="00455EFA">
        <w:rPr>
          <w:rStyle w:val="TagStyle"/>
          <w:rtl/>
        </w:rPr>
        <w:t xml:space="preserve"> &lt;&lt; יור &gt;&gt;</w:t>
      </w:r>
      <w:r w:rsidR="00D3687A">
        <w:rPr>
          <w:rtl/>
        </w:rPr>
        <w:t xml:space="preserve"> </w:t>
      </w:r>
      <w:bookmarkEnd w:id="4988"/>
    </w:p>
    <w:p w14:paraId="18F9C5E9" w14:textId="77777777" w:rsidR="00455EFA" w:rsidRDefault="00455EFA" w:rsidP="00455EFA">
      <w:pPr>
        <w:pStyle w:val="KeepWithNext"/>
        <w:rPr>
          <w:rtl/>
          <w:lang w:eastAsia="he-IL"/>
        </w:rPr>
      </w:pPr>
    </w:p>
    <w:p w14:paraId="1851456E" w14:textId="388831C9" w:rsidR="00455EFA" w:rsidRDefault="00455EFA" w:rsidP="00455EFA">
      <w:pPr>
        <w:rPr>
          <w:rtl/>
          <w:lang w:eastAsia="he-IL"/>
        </w:rPr>
      </w:pPr>
      <w:r>
        <w:rPr>
          <w:rFonts w:hint="cs"/>
          <w:rtl/>
          <w:lang w:eastAsia="he-IL"/>
        </w:rPr>
        <w:t>לא קראנו את תוספת 13,</w:t>
      </w:r>
      <w:bookmarkStart w:id="4989" w:name="_ETM_Q1_1765842"/>
      <w:bookmarkEnd w:id="4989"/>
      <w:r>
        <w:rPr>
          <w:rFonts w:hint="cs"/>
          <w:rtl/>
          <w:lang w:eastAsia="he-IL"/>
        </w:rPr>
        <w:t xml:space="preserve"> נכון?</w:t>
      </w:r>
    </w:p>
    <w:p w14:paraId="18F39395" w14:textId="77777777" w:rsidR="00455EFA" w:rsidRDefault="00455EFA" w:rsidP="00455EFA">
      <w:pPr>
        <w:rPr>
          <w:rtl/>
          <w:lang w:eastAsia="he-IL"/>
        </w:rPr>
      </w:pPr>
      <w:bookmarkStart w:id="4990" w:name="_ETM_Q1_1766887"/>
      <w:bookmarkStart w:id="4991" w:name="_ETM_Q1_1766921"/>
      <w:bookmarkEnd w:id="4990"/>
      <w:bookmarkEnd w:id="4991"/>
    </w:p>
    <w:p w14:paraId="44CC1E07" w14:textId="0513BA54" w:rsidR="00455EFA" w:rsidRDefault="00455EFA" w:rsidP="00455EFA">
      <w:pPr>
        <w:pStyle w:val="a4"/>
        <w:keepNext/>
        <w:rPr>
          <w:rtl/>
        </w:rPr>
      </w:pPr>
      <w:bookmarkStart w:id="4992" w:name="ET_speaker_נעה_בן_שבת_873"/>
      <w:r w:rsidRPr="00455EFA">
        <w:rPr>
          <w:rStyle w:val="TagStyle"/>
          <w:rtl/>
        </w:rPr>
        <w:t xml:space="preserve"> &lt;&lt; דובר &gt;&gt; </w:t>
      </w:r>
      <w:r>
        <w:rPr>
          <w:rtl/>
        </w:rPr>
        <w:t>נעה בן שבת:</w:t>
      </w:r>
      <w:r w:rsidRPr="00455EFA">
        <w:rPr>
          <w:rStyle w:val="TagStyle"/>
          <w:rtl/>
        </w:rPr>
        <w:t xml:space="preserve"> &lt;&lt; דובר &gt;&gt;</w:t>
      </w:r>
      <w:r w:rsidR="00D3687A">
        <w:rPr>
          <w:rtl/>
        </w:rPr>
        <w:t xml:space="preserve"> </w:t>
      </w:r>
      <w:bookmarkEnd w:id="4992"/>
    </w:p>
    <w:p w14:paraId="4CF1711E" w14:textId="77777777" w:rsidR="00455EFA" w:rsidRDefault="00455EFA" w:rsidP="00455EFA">
      <w:pPr>
        <w:pStyle w:val="KeepWithNext"/>
        <w:rPr>
          <w:rtl/>
          <w:lang w:eastAsia="he-IL"/>
        </w:rPr>
      </w:pPr>
    </w:p>
    <w:p w14:paraId="4ED1A9C6" w14:textId="0C8A097E" w:rsidR="00455EFA" w:rsidRDefault="00455EFA" w:rsidP="00455EFA">
      <w:pPr>
        <w:rPr>
          <w:rtl/>
          <w:lang w:eastAsia="he-IL"/>
        </w:rPr>
      </w:pPr>
      <w:r>
        <w:rPr>
          <w:rFonts w:hint="cs"/>
          <w:rtl/>
          <w:lang w:eastAsia="he-IL"/>
        </w:rPr>
        <w:t xml:space="preserve">עדיין לא קראנו את כולה. נחזור </w:t>
      </w:r>
      <w:bookmarkStart w:id="4993" w:name="_ETM_Q1_1775535"/>
      <w:bookmarkEnd w:id="4993"/>
      <w:r>
        <w:rPr>
          <w:rFonts w:hint="cs"/>
          <w:rtl/>
          <w:lang w:eastAsia="he-IL"/>
        </w:rPr>
        <w:t>לזה אחר כך?</w:t>
      </w:r>
    </w:p>
    <w:p w14:paraId="26B2F9DD" w14:textId="77777777" w:rsidR="00455EFA" w:rsidRDefault="00455EFA" w:rsidP="00455EFA">
      <w:pPr>
        <w:rPr>
          <w:rtl/>
          <w:lang w:eastAsia="he-IL"/>
        </w:rPr>
      </w:pPr>
      <w:bookmarkStart w:id="4994" w:name="_ETM_Q1_1775472"/>
      <w:bookmarkStart w:id="4995" w:name="_ETM_Q1_1775506"/>
      <w:bookmarkEnd w:id="4994"/>
      <w:bookmarkEnd w:id="4995"/>
    </w:p>
    <w:p w14:paraId="16AD704B" w14:textId="06F631BA" w:rsidR="00455EFA" w:rsidRDefault="00455EFA" w:rsidP="00455EFA">
      <w:pPr>
        <w:pStyle w:val="af6"/>
        <w:keepNext/>
        <w:rPr>
          <w:rtl/>
        </w:rPr>
      </w:pPr>
      <w:bookmarkStart w:id="4996" w:name="ET_yor_6447_874"/>
      <w:r w:rsidRPr="00455EFA">
        <w:rPr>
          <w:rStyle w:val="TagStyle"/>
          <w:rtl/>
        </w:rPr>
        <w:t xml:space="preserve"> &lt;&lt; יור &gt;&gt; </w:t>
      </w:r>
      <w:r>
        <w:rPr>
          <w:rtl/>
        </w:rPr>
        <w:t xml:space="preserve">היו"ר יונתן </w:t>
      </w:r>
      <w:proofErr w:type="spellStart"/>
      <w:r>
        <w:rPr>
          <w:rtl/>
        </w:rPr>
        <w:t>מישרקי</w:t>
      </w:r>
      <w:proofErr w:type="spellEnd"/>
      <w:r>
        <w:rPr>
          <w:rtl/>
        </w:rPr>
        <w:t>:</w:t>
      </w:r>
      <w:r w:rsidRPr="00455EFA">
        <w:rPr>
          <w:rStyle w:val="TagStyle"/>
          <w:rtl/>
        </w:rPr>
        <w:t xml:space="preserve"> &lt;&lt; יור &gt;&gt;</w:t>
      </w:r>
      <w:r w:rsidR="00D3687A">
        <w:rPr>
          <w:rtl/>
        </w:rPr>
        <w:t xml:space="preserve"> </w:t>
      </w:r>
      <w:bookmarkEnd w:id="4996"/>
    </w:p>
    <w:p w14:paraId="7449109D" w14:textId="77777777" w:rsidR="00455EFA" w:rsidRDefault="00455EFA" w:rsidP="00455EFA">
      <w:pPr>
        <w:pStyle w:val="KeepWithNext"/>
        <w:rPr>
          <w:rtl/>
          <w:lang w:eastAsia="he-IL"/>
        </w:rPr>
      </w:pPr>
    </w:p>
    <w:p w14:paraId="62346198" w14:textId="5E1A724D" w:rsidR="00455EFA" w:rsidRDefault="00455EFA" w:rsidP="00455EFA">
      <w:pPr>
        <w:rPr>
          <w:rtl/>
          <w:lang w:eastAsia="he-IL"/>
        </w:rPr>
      </w:pPr>
      <w:bookmarkStart w:id="4997" w:name="_ETM_Q1_1775341"/>
      <w:bookmarkStart w:id="4998" w:name="_ETM_Q1_1775377"/>
      <w:bookmarkEnd w:id="4997"/>
      <w:bookmarkEnd w:id="4998"/>
      <w:r>
        <w:rPr>
          <w:rFonts w:hint="cs"/>
          <w:rtl/>
          <w:lang w:eastAsia="he-IL"/>
        </w:rPr>
        <w:t>אחרי שהם יבואו אלינו עם הרשימה. כן.</w:t>
      </w:r>
    </w:p>
    <w:p w14:paraId="34616F79" w14:textId="77777777" w:rsidR="00455EFA" w:rsidRDefault="00455EFA" w:rsidP="00455EFA">
      <w:pPr>
        <w:rPr>
          <w:rtl/>
          <w:lang w:eastAsia="he-IL"/>
        </w:rPr>
      </w:pPr>
      <w:bookmarkStart w:id="4999" w:name="_ETM_Q1_1779466"/>
      <w:bookmarkStart w:id="5000" w:name="_ETM_Q1_1779502"/>
      <w:bookmarkEnd w:id="4999"/>
      <w:bookmarkEnd w:id="5000"/>
    </w:p>
    <w:p w14:paraId="6DAC0A97" w14:textId="44FB1658" w:rsidR="00455EFA" w:rsidRDefault="00455EFA" w:rsidP="00455EFA">
      <w:pPr>
        <w:pStyle w:val="a4"/>
        <w:keepNext/>
        <w:rPr>
          <w:rtl/>
        </w:rPr>
      </w:pPr>
      <w:bookmarkStart w:id="5001" w:name="ET_speaker_נעה_בן_שבת_875"/>
      <w:r w:rsidRPr="00455EFA">
        <w:rPr>
          <w:rStyle w:val="TagStyle"/>
          <w:rtl/>
        </w:rPr>
        <w:t xml:space="preserve"> &lt;&lt; דובר &gt;&gt; </w:t>
      </w:r>
      <w:r>
        <w:rPr>
          <w:rtl/>
        </w:rPr>
        <w:t>נעה בן שבת:</w:t>
      </w:r>
      <w:r w:rsidRPr="00455EFA">
        <w:rPr>
          <w:rStyle w:val="TagStyle"/>
          <w:rtl/>
        </w:rPr>
        <w:t xml:space="preserve"> &lt;&lt; דובר &gt;&gt;</w:t>
      </w:r>
      <w:r w:rsidR="00D3687A">
        <w:rPr>
          <w:rtl/>
        </w:rPr>
        <w:t xml:space="preserve"> </w:t>
      </w:r>
      <w:bookmarkEnd w:id="5001"/>
    </w:p>
    <w:p w14:paraId="7CEE7AC9" w14:textId="77777777" w:rsidR="00455EFA" w:rsidRDefault="00455EFA" w:rsidP="00455EFA">
      <w:pPr>
        <w:pStyle w:val="KeepWithNext"/>
        <w:rPr>
          <w:rtl/>
          <w:lang w:eastAsia="he-IL"/>
        </w:rPr>
      </w:pPr>
    </w:p>
    <w:p w14:paraId="248CA93B" w14:textId="17F3881D" w:rsidR="00455EFA" w:rsidRDefault="00455EFA" w:rsidP="00455EFA">
      <w:pPr>
        <w:rPr>
          <w:rtl/>
          <w:lang w:eastAsia="he-IL"/>
        </w:rPr>
      </w:pPr>
      <w:bookmarkStart w:id="5002" w:name="_ETM_Q1_1781301"/>
      <w:bookmarkStart w:id="5003" w:name="_ETM_Q1_1781331"/>
      <w:bookmarkStart w:id="5004" w:name="_ETM_Q1_1783139"/>
      <w:bookmarkEnd w:id="5002"/>
      <w:bookmarkEnd w:id="5003"/>
      <w:bookmarkEnd w:id="5004"/>
      <w:r>
        <w:rPr>
          <w:rFonts w:hint="cs"/>
          <w:rtl/>
          <w:lang w:eastAsia="he-IL"/>
        </w:rPr>
        <w:t xml:space="preserve">אנחנו עוברים לפרק ב'. התיקונים שעברנו עליהם היום בעמוד </w:t>
      </w:r>
      <w:bookmarkStart w:id="5005" w:name="_ETM_Q1_1797131"/>
      <w:bookmarkEnd w:id="5005"/>
      <w:r>
        <w:rPr>
          <w:rFonts w:hint="cs"/>
          <w:rtl/>
          <w:lang w:eastAsia="he-IL"/>
        </w:rPr>
        <w:t>72</w:t>
      </w:r>
      <w:r w:rsidR="002B2B8B">
        <w:rPr>
          <w:rFonts w:hint="cs"/>
          <w:rtl/>
          <w:lang w:eastAsia="he-IL"/>
        </w:rPr>
        <w:t xml:space="preserve"> לגבי היבואן.</w:t>
      </w:r>
    </w:p>
    <w:p w14:paraId="6A5CF855" w14:textId="77777777" w:rsidR="002B2B8B" w:rsidRDefault="002B2B8B" w:rsidP="00455EFA">
      <w:pPr>
        <w:rPr>
          <w:rtl/>
          <w:lang w:eastAsia="he-IL"/>
        </w:rPr>
      </w:pPr>
    </w:p>
    <w:p w14:paraId="707ABBBC" w14:textId="446795B7" w:rsidR="002B2B8B" w:rsidRDefault="002B2B8B" w:rsidP="002B2B8B">
      <w:pPr>
        <w:pStyle w:val="af6"/>
        <w:keepNext/>
        <w:rPr>
          <w:rtl/>
        </w:rPr>
      </w:pPr>
      <w:bookmarkStart w:id="5006" w:name="ET_yor_6447_876"/>
      <w:r w:rsidRPr="002B2B8B">
        <w:rPr>
          <w:rStyle w:val="TagStyle"/>
          <w:rtl/>
        </w:rPr>
        <w:t xml:space="preserve"> &lt;&lt; יור &gt;&gt; </w:t>
      </w:r>
      <w:r>
        <w:rPr>
          <w:rtl/>
        </w:rPr>
        <w:t xml:space="preserve">היו"ר יונתן </w:t>
      </w:r>
      <w:proofErr w:type="spellStart"/>
      <w:r>
        <w:rPr>
          <w:rtl/>
        </w:rPr>
        <w:t>מישרקי</w:t>
      </w:r>
      <w:proofErr w:type="spellEnd"/>
      <w:r>
        <w:rPr>
          <w:rtl/>
        </w:rPr>
        <w:t>:</w:t>
      </w:r>
      <w:r w:rsidRPr="002B2B8B">
        <w:rPr>
          <w:rStyle w:val="TagStyle"/>
          <w:rtl/>
        </w:rPr>
        <w:t xml:space="preserve"> &lt;&lt; יור &gt;&gt;</w:t>
      </w:r>
      <w:r w:rsidR="00D3687A">
        <w:rPr>
          <w:rtl/>
        </w:rPr>
        <w:t xml:space="preserve"> </w:t>
      </w:r>
      <w:bookmarkEnd w:id="5006"/>
    </w:p>
    <w:p w14:paraId="7337E00E" w14:textId="77777777" w:rsidR="002B2B8B" w:rsidRDefault="002B2B8B" w:rsidP="002B2B8B">
      <w:pPr>
        <w:pStyle w:val="KeepWithNext"/>
        <w:rPr>
          <w:rtl/>
          <w:lang w:eastAsia="he-IL"/>
        </w:rPr>
      </w:pPr>
    </w:p>
    <w:p w14:paraId="7D6CB63A" w14:textId="4A69620A" w:rsidR="002B2B8B" w:rsidRDefault="002B2B8B" w:rsidP="002B2B8B">
      <w:pPr>
        <w:rPr>
          <w:rtl/>
          <w:lang w:eastAsia="he-IL"/>
        </w:rPr>
      </w:pPr>
      <w:r>
        <w:rPr>
          <w:rFonts w:hint="cs"/>
          <w:rtl/>
          <w:lang w:eastAsia="he-IL"/>
        </w:rPr>
        <w:t>איחלתי לך בהצלחה עם הניסוח.</w:t>
      </w:r>
    </w:p>
    <w:p w14:paraId="26148185" w14:textId="77777777" w:rsidR="002B2B8B" w:rsidRDefault="002B2B8B" w:rsidP="002B2B8B">
      <w:pPr>
        <w:rPr>
          <w:rtl/>
          <w:lang w:eastAsia="he-IL"/>
        </w:rPr>
      </w:pPr>
      <w:bookmarkStart w:id="5007" w:name="_ETM_Q1_1804395"/>
      <w:bookmarkStart w:id="5008" w:name="_ETM_Q1_1804424"/>
      <w:bookmarkStart w:id="5009" w:name="_ETM_Q1_1805060"/>
      <w:bookmarkEnd w:id="5007"/>
      <w:bookmarkEnd w:id="5008"/>
      <w:bookmarkEnd w:id="5009"/>
    </w:p>
    <w:p w14:paraId="1761767D" w14:textId="4BD28DB4" w:rsidR="002B2B8B" w:rsidRDefault="002B2B8B" w:rsidP="002B2B8B">
      <w:pPr>
        <w:pStyle w:val="a4"/>
        <w:keepNext/>
        <w:rPr>
          <w:rtl/>
        </w:rPr>
      </w:pPr>
      <w:bookmarkStart w:id="5010" w:name="ET_speaker_נעה_בן_שבת_877"/>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10"/>
    </w:p>
    <w:p w14:paraId="2D78BF3A" w14:textId="77777777" w:rsidR="002B2B8B" w:rsidRDefault="002B2B8B" w:rsidP="002B2B8B">
      <w:pPr>
        <w:pStyle w:val="KeepWithNext"/>
        <w:rPr>
          <w:rtl/>
          <w:lang w:eastAsia="he-IL"/>
        </w:rPr>
      </w:pPr>
    </w:p>
    <w:p w14:paraId="7C3EED1C" w14:textId="1D0453C8" w:rsidR="002B2B8B" w:rsidRDefault="002B2B8B" w:rsidP="002B2B8B">
      <w:pPr>
        <w:rPr>
          <w:rtl/>
          <w:lang w:eastAsia="he-IL"/>
        </w:rPr>
      </w:pPr>
      <w:bookmarkStart w:id="5011" w:name="_ETM_Q1_1805308"/>
      <w:bookmarkStart w:id="5012" w:name="_ETM_Q1_1805345"/>
      <w:bookmarkEnd w:id="5011"/>
      <w:bookmarkEnd w:id="5012"/>
      <w:r>
        <w:rPr>
          <w:rFonts w:hint="cs"/>
          <w:rtl/>
          <w:lang w:eastAsia="he-IL"/>
        </w:rPr>
        <w:t>כן. זה היבואן</w:t>
      </w:r>
      <w:bookmarkStart w:id="5013" w:name="_ETM_Q1_1811070"/>
      <w:bookmarkEnd w:id="5013"/>
      <w:r>
        <w:rPr>
          <w:rFonts w:hint="cs"/>
          <w:rtl/>
          <w:lang w:eastAsia="he-IL"/>
        </w:rPr>
        <w:t xml:space="preserve">, היצרן והיבואן הנאות שיחולו עליהם הרשימות עם החלקים. זה </w:t>
      </w:r>
      <w:bookmarkStart w:id="5014" w:name="_ETM_Q1_1815502"/>
      <w:bookmarkEnd w:id="5014"/>
      <w:r>
        <w:rPr>
          <w:rFonts w:hint="cs"/>
          <w:rtl/>
          <w:lang w:eastAsia="he-IL"/>
        </w:rPr>
        <w:t>חלק מהתיקון.</w:t>
      </w:r>
    </w:p>
    <w:p w14:paraId="21030851" w14:textId="77777777" w:rsidR="002B2B8B" w:rsidRDefault="002B2B8B" w:rsidP="002B2B8B">
      <w:pPr>
        <w:rPr>
          <w:rtl/>
          <w:lang w:eastAsia="he-IL"/>
        </w:rPr>
      </w:pPr>
      <w:bookmarkStart w:id="5015" w:name="_ETM_Q1_1819577"/>
      <w:bookmarkStart w:id="5016" w:name="_ETM_Q1_1819613"/>
      <w:bookmarkEnd w:id="5015"/>
      <w:bookmarkEnd w:id="5016"/>
    </w:p>
    <w:p w14:paraId="473EE7AE" w14:textId="0F4EC4DA" w:rsidR="002B2B8B" w:rsidRDefault="002B2B8B" w:rsidP="002B2B8B">
      <w:pPr>
        <w:pStyle w:val="af6"/>
        <w:keepNext/>
        <w:rPr>
          <w:rtl/>
        </w:rPr>
      </w:pPr>
      <w:bookmarkStart w:id="5017" w:name="ET_yor_6447_878"/>
      <w:r w:rsidRPr="002B2B8B">
        <w:rPr>
          <w:rStyle w:val="TagStyle"/>
          <w:rtl/>
        </w:rPr>
        <w:t xml:space="preserve"> &lt;&lt; יור &gt;&gt; </w:t>
      </w:r>
      <w:r>
        <w:rPr>
          <w:rtl/>
        </w:rPr>
        <w:t xml:space="preserve">היו"ר יונתן </w:t>
      </w:r>
      <w:proofErr w:type="spellStart"/>
      <w:r>
        <w:rPr>
          <w:rtl/>
        </w:rPr>
        <w:t>מישרקי</w:t>
      </w:r>
      <w:proofErr w:type="spellEnd"/>
      <w:r>
        <w:rPr>
          <w:rtl/>
        </w:rPr>
        <w:t>:</w:t>
      </w:r>
      <w:r w:rsidRPr="002B2B8B">
        <w:rPr>
          <w:rStyle w:val="TagStyle"/>
          <w:rtl/>
        </w:rPr>
        <w:t xml:space="preserve"> &lt;&lt; יור &gt;&gt;</w:t>
      </w:r>
      <w:r w:rsidR="00D3687A">
        <w:rPr>
          <w:rtl/>
        </w:rPr>
        <w:t xml:space="preserve"> </w:t>
      </w:r>
      <w:bookmarkEnd w:id="5017"/>
    </w:p>
    <w:p w14:paraId="1381CF94" w14:textId="77777777" w:rsidR="002B2B8B" w:rsidRDefault="002B2B8B" w:rsidP="002B2B8B">
      <w:pPr>
        <w:pStyle w:val="KeepWithNext"/>
        <w:rPr>
          <w:rtl/>
          <w:lang w:eastAsia="he-IL"/>
        </w:rPr>
      </w:pPr>
    </w:p>
    <w:p w14:paraId="68CC85E9" w14:textId="73DB16D6" w:rsidR="002B2B8B" w:rsidRDefault="002B2B8B" w:rsidP="002B2B8B">
      <w:pPr>
        <w:rPr>
          <w:rtl/>
          <w:lang w:eastAsia="he-IL"/>
        </w:rPr>
      </w:pPr>
      <w:bookmarkStart w:id="5018" w:name="_ETM_Q1_1822344"/>
      <w:bookmarkStart w:id="5019" w:name="_ETM_Q1_1822380"/>
      <w:bookmarkEnd w:id="5018"/>
      <w:bookmarkEnd w:id="5019"/>
      <w:r>
        <w:rPr>
          <w:rFonts w:hint="cs"/>
          <w:rtl/>
          <w:lang w:eastAsia="he-IL"/>
        </w:rPr>
        <w:t>הצבענו עליו?</w:t>
      </w:r>
    </w:p>
    <w:p w14:paraId="5BC0FA25" w14:textId="77777777" w:rsidR="002B2B8B" w:rsidRDefault="002B2B8B" w:rsidP="002B2B8B">
      <w:pPr>
        <w:rPr>
          <w:rtl/>
          <w:lang w:eastAsia="he-IL"/>
        </w:rPr>
      </w:pPr>
      <w:bookmarkStart w:id="5020" w:name="_ETM_Q1_1822492"/>
      <w:bookmarkStart w:id="5021" w:name="_ETM_Q1_1822529"/>
      <w:bookmarkEnd w:id="5020"/>
      <w:bookmarkEnd w:id="5021"/>
    </w:p>
    <w:p w14:paraId="3805325C" w14:textId="1CD43129" w:rsidR="002B2B8B" w:rsidRDefault="002B2B8B" w:rsidP="002B2B8B">
      <w:pPr>
        <w:pStyle w:val="a4"/>
        <w:keepNext/>
        <w:rPr>
          <w:rtl/>
        </w:rPr>
      </w:pPr>
      <w:bookmarkStart w:id="5022" w:name="ET_speaker_נעה_בן_שבת_879"/>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22"/>
    </w:p>
    <w:p w14:paraId="188A5D6F" w14:textId="77777777" w:rsidR="002B2B8B" w:rsidRDefault="002B2B8B" w:rsidP="002B2B8B">
      <w:pPr>
        <w:pStyle w:val="KeepWithNext"/>
        <w:rPr>
          <w:rtl/>
          <w:lang w:eastAsia="he-IL"/>
        </w:rPr>
      </w:pPr>
    </w:p>
    <w:p w14:paraId="0B426042" w14:textId="3D01A9A6" w:rsidR="002B2B8B" w:rsidRDefault="002B2B8B" w:rsidP="002B2B8B">
      <w:pPr>
        <w:rPr>
          <w:rtl/>
          <w:lang w:eastAsia="he-IL"/>
        </w:rPr>
      </w:pPr>
      <w:r>
        <w:rPr>
          <w:rFonts w:hint="cs"/>
          <w:rtl/>
          <w:lang w:eastAsia="he-IL"/>
        </w:rPr>
        <w:t>ליתר ביטחון. מספר 13, ההתאמות הנדרשות לגבי החלקים.</w:t>
      </w:r>
    </w:p>
    <w:p w14:paraId="10215D07" w14:textId="77777777" w:rsidR="002B2B8B" w:rsidRDefault="002B2B8B" w:rsidP="002B2B8B">
      <w:pPr>
        <w:rPr>
          <w:rtl/>
          <w:lang w:eastAsia="he-IL"/>
        </w:rPr>
      </w:pPr>
    </w:p>
    <w:p w14:paraId="2913E5BC" w14:textId="19602171" w:rsidR="002B2B8B" w:rsidRDefault="002B2B8B" w:rsidP="002B2B8B">
      <w:pPr>
        <w:pStyle w:val="af9"/>
        <w:keepNext/>
        <w:rPr>
          <w:rtl/>
          <w:lang w:eastAsia="he-IL"/>
        </w:rPr>
      </w:pPr>
      <w:bookmarkStart w:id="5023" w:name="ET_guest_905462_880"/>
      <w:r w:rsidRPr="002B2B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B2B8B">
        <w:rPr>
          <w:rStyle w:val="TagStyle"/>
          <w:rtl/>
        </w:rPr>
        <w:t xml:space="preserve"> &lt;&lt; אורח &gt;&gt;</w:t>
      </w:r>
      <w:r w:rsidR="00D3687A">
        <w:rPr>
          <w:rtl/>
          <w:lang w:eastAsia="he-IL"/>
        </w:rPr>
        <w:t xml:space="preserve"> </w:t>
      </w:r>
      <w:bookmarkEnd w:id="5023"/>
    </w:p>
    <w:p w14:paraId="44693501" w14:textId="77777777" w:rsidR="002B2B8B" w:rsidRDefault="002B2B8B" w:rsidP="002B2B8B">
      <w:pPr>
        <w:pStyle w:val="KeepWithNext"/>
        <w:rPr>
          <w:rtl/>
          <w:lang w:eastAsia="he-IL"/>
        </w:rPr>
      </w:pPr>
    </w:p>
    <w:p w14:paraId="2534FD71" w14:textId="32729CC4" w:rsidR="002B2B8B" w:rsidRDefault="002B2B8B" w:rsidP="002B2B8B">
      <w:pPr>
        <w:rPr>
          <w:rtl/>
          <w:lang w:eastAsia="he-IL"/>
        </w:rPr>
      </w:pPr>
      <w:r>
        <w:rPr>
          <w:rFonts w:hint="cs"/>
          <w:rtl/>
          <w:lang w:eastAsia="he-IL"/>
        </w:rPr>
        <w:t xml:space="preserve">לגבי 35 ו-54. 35 זה התוקף </w:t>
      </w:r>
      <w:bookmarkStart w:id="5024" w:name="_ETM_Q1_1859406"/>
      <w:bookmarkEnd w:id="5024"/>
      <w:r>
        <w:rPr>
          <w:rFonts w:hint="cs"/>
          <w:rtl/>
          <w:lang w:eastAsia="he-IL"/>
        </w:rPr>
        <w:t>מיום הפרסום ברשומות.</w:t>
      </w:r>
      <w:r w:rsidR="00DB293F">
        <w:rPr>
          <w:rFonts w:hint="cs"/>
          <w:rtl/>
          <w:lang w:eastAsia="he-IL"/>
        </w:rPr>
        <w:t xml:space="preserve"> </w:t>
      </w:r>
      <w:r>
        <w:rPr>
          <w:rFonts w:hint="cs"/>
          <w:rtl/>
          <w:lang w:eastAsia="he-IL"/>
        </w:rPr>
        <w:t>נשאר 96.</w:t>
      </w:r>
    </w:p>
    <w:p w14:paraId="561330CD" w14:textId="77777777" w:rsidR="002B2B8B" w:rsidRDefault="002B2B8B" w:rsidP="002B2B8B">
      <w:pPr>
        <w:rPr>
          <w:rtl/>
          <w:lang w:eastAsia="he-IL"/>
        </w:rPr>
      </w:pPr>
    </w:p>
    <w:p w14:paraId="02ABF6A2" w14:textId="6065BD17" w:rsidR="002B2B8B" w:rsidRDefault="002B2B8B" w:rsidP="002B2B8B">
      <w:pPr>
        <w:pStyle w:val="af9"/>
        <w:keepNext/>
        <w:rPr>
          <w:rtl/>
          <w:lang w:eastAsia="he-IL"/>
        </w:rPr>
      </w:pPr>
      <w:bookmarkStart w:id="5025" w:name="ET_guest_פנינה_אורן_שני_דור_882"/>
      <w:r w:rsidRPr="002B2B8B">
        <w:rPr>
          <w:rStyle w:val="TagStyle"/>
          <w:rtl/>
        </w:rPr>
        <w:t xml:space="preserve"> &lt;&lt; אורח &gt;&gt; </w:t>
      </w:r>
      <w:r>
        <w:rPr>
          <w:rtl/>
          <w:lang w:eastAsia="he-IL"/>
        </w:rPr>
        <w:t>פנינה אורן שני דור:</w:t>
      </w:r>
      <w:r w:rsidRPr="002B2B8B">
        <w:rPr>
          <w:rStyle w:val="TagStyle"/>
          <w:rtl/>
        </w:rPr>
        <w:t xml:space="preserve"> &lt;&lt; אורח &gt;&gt;</w:t>
      </w:r>
      <w:r w:rsidR="00D3687A">
        <w:rPr>
          <w:rtl/>
          <w:lang w:eastAsia="he-IL"/>
        </w:rPr>
        <w:t xml:space="preserve"> </w:t>
      </w:r>
      <w:bookmarkEnd w:id="5025"/>
    </w:p>
    <w:p w14:paraId="02F425E0" w14:textId="77777777" w:rsidR="002B2B8B" w:rsidRDefault="002B2B8B" w:rsidP="002B2B8B">
      <w:pPr>
        <w:pStyle w:val="KeepWithNext"/>
        <w:rPr>
          <w:rtl/>
          <w:lang w:eastAsia="he-IL"/>
        </w:rPr>
      </w:pPr>
    </w:p>
    <w:p w14:paraId="7084EDC2" w14:textId="142F20AD" w:rsidR="002B2B8B" w:rsidRPr="002B2B8B" w:rsidRDefault="002B2B8B" w:rsidP="002B2B8B">
      <w:pPr>
        <w:rPr>
          <w:rtl/>
          <w:lang w:eastAsia="he-IL"/>
        </w:rPr>
      </w:pPr>
      <w:r>
        <w:rPr>
          <w:rFonts w:hint="cs"/>
          <w:rtl/>
          <w:lang w:eastAsia="he-IL"/>
        </w:rPr>
        <w:t xml:space="preserve">למה לא לעשות יחד עם </w:t>
      </w:r>
      <w:bookmarkStart w:id="5026" w:name="_ETM_Q1_1870437"/>
      <w:bookmarkEnd w:id="5026"/>
      <w:r>
        <w:rPr>
          <w:rFonts w:hint="cs"/>
          <w:rtl/>
          <w:lang w:eastAsia="he-IL"/>
        </w:rPr>
        <w:t>67?</w:t>
      </w:r>
    </w:p>
    <w:p w14:paraId="7639FED1" w14:textId="77777777" w:rsidR="002B2B8B" w:rsidRDefault="002B2B8B" w:rsidP="002B2B8B">
      <w:pPr>
        <w:rPr>
          <w:rtl/>
          <w:lang w:eastAsia="he-IL"/>
        </w:rPr>
      </w:pPr>
      <w:bookmarkStart w:id="5027" w:name="_ETM_Q1_1847489"/>
      <w:bookmarkStart w:id="5028" w:name="_ETM_Q1_1847524"/>
      <w:bookmarkEnd w:id="5027"/>
      <w:bookmarkEnd w:id="5028"/>
    </w:p>
    <w:p w14:paraId="351833B8" w14:textId="2DAEEE70" w:rsidR="002B2B8B" w:rsidRDefault="002B2B8B" w:rsidP="002B2B8B">
      <w:pPr>
        <w:pStyle w:val="a4"/>
        <w:keepNext/>
        <w:rPr>
          <w:rtl/>
        </w:rPr>
      </w:pPr>
      <w:bookmarkStart w:id="5029" w:name="ET_speaker_נעה_בן_שבת_881"/>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29"/>
    </w:p>
    <w:p w14:paraId="5DACD879" w14:textId="77777777" w:rsidR="002B2B8B" w:rsidRDefault="002B2B8B" w:rsidP="002B2B8B">
      <w:pPr>
        <w:pStyle w:val="KeepWithNext"/>
        <w:rPr>
          <w:rtl/>
          <w:lang w:eastAsia="he-IL"/>
        </w:rPr>
      </w:pPr>
    </w:p>
    <w:p w14:paraId="0E025445" w14:textId="42559659" w:rsidR="002B2B8B" w:rsidRDefault="002B2B8B" w:rsidP="002B2B8B">
      <w:pPr>
        <w:rPr>
          <w:rtl/>
          <w:lang w:eastAsia="he-IL"/>
        </w:rPr>
      </w:pPr>
      <w:r>
        <w:rPr>
          <w:rFonts w:hint="cs"/>
          <w:rtl/>
          <w:lang w:eastAsia="he-IL"/>
        </w:rPr>
        <w:t xml:space="preserve">את 67 כתבנו יחד עם </w:t>
      </w:r>
      <w:bookmarkStart w:id="5030" w:name="_ETM_Q1_1886394"/>
      <w:bookmarkEnd w:id="5030"/>
      <w:r>
        <w:rPr>
          <w:rFonts w:hint="cs"/>
          <w:rtl/>
          <w:lang w:eastAsia="he-IL"/>
        </w:rPr>
        <w:t>ההוראות של מועד תחילה מוקדמת.</w:t>
      </w:r>
      <w:bookmarkStart w:id="5031" w:name="_ETM_Q1_1889892"/>
      <w:bookmarkStart w:id="5032" w:name="_ETM_Q1_1889934"/>
      <w:bookmarkEnd w:id="5031"/>
      <w:bookmarkEnd w:id="5032"/>
    </w:p>
    <w:p w14:paraId="64BA3BB8" w14:textId="77777777" w:rsidR="002B2B8B" w:rsidRDefault="002B2B8B" w:rsidP="002B2B8B">
      <w:pPr>
        <w:rPr>
          <w:rtl/>
          <w:lang w:eastAsia="he-IL"/>
        </w:rPr>
      </w:pPr>
      <w:bookmarkStart w:id="5033" w:name="_ETM_Q1_1891451"/>
      <w:bookmarkEnd w:id="5033"/>
    </w:p>
    <w:p w14:paraId="15F84875" w14:textId="6DA16B83" w:rsidR="002B2B8B" w:rsidRDefault="002B2B8B" w:rsidP="002B2B8B">
      <w:pPr>
        <w:pStyle w:val="af9"/>
        <w:keepNext/>
        <w:rPr>
          <w:rtl/>
          <w:lang w:eastAsia="he-IL"/>
        </w:rPr>
      </w:pPr>
      <w:bookmarkStart w:id="5034" w:name="ET_guest_פנינה_אורן_שני_דור_883"/>
      <w:r w:rsidRPr="002B2B8B">
        <w:rPr>
          <w:rStyle w:val="TagStyle"/>
          <w:rtl/>
        </w:rPr>
        <w:t xml:space="preserve"> &lt;&lt; אורח &gt;&gt; </w:t>
      </w:r>
      <w:r>
        <w:rPr>
          <w:rtl/>
          <w:lang w:eastAsia="he-IL"/>
        </w:rPr>
        <w:t>פנינה אורן שני דור:</w:t>
      </w:r>
      <w:r w:rsidRPr="002B2B8B">
        <w:rPr>
          <w:rStyle w:val="TagStyle"/>
          <w:rtl/>
        </w:rPr>
        <w:t xml:space="preserve"> &lt;&lt; אורח &gt;&gt;</w:t>
      </w:r>
      <w:r w:rsidR="00D3687A">
        <w:rPr>
          <w:rtl/>
          <w:lang w:eastAsia="he-IL"/>
        </w:rPr>
        <w:t xml:space="preserve"> </w:t>
      </w:r>
      <w:bookmarkEnd w:id="5034"/>
    </w:p>
    <w:p w14:paraId="33331E22" w14:textId="77777777" w:rsidR="002B2B8B" w:rsidRDefault="002B2B8B" w:rsidP="002B2B8B">
      <w:pPr>
        <w:pStyle w:val="KeepWithNext"/>
        <w:rPr>
          <w:rtl/>
          <w:lang w:eastAsia="he-IL"/>
        </w:rPr>
      </w:pPr>
    </w:p>
    <w:p w14:paraId="2836E8D2" w14:textId="26AD5208" w:rsidR="002B2B8B" w:rsidRDefault="002B2B8B" w:rsidP="002B2B8B">
      <w:pPr>
        <w:rPr>
          <w:rtl/>
          <w:lang w:eastAsia="he-IL"/>
        </w:rPr>
      </w:pPr>
      <w:bookmarkStart w:id="5035" w:name="_ETM_Q1_1891704"/>
      <w:bookmarkStart w:id="5036" w:name="_ETM_Q1_1891735"/>
      <w:bookmarkEnd w:id="5035"/>
      <w:bookmarkEnd w:id="5036"/>
      <w:r>
        <w:rPr>
          <w:rFonts w:hint="cs"/>
          <w:rtl/>
          <w:lang w:eastAsia="he-IL"/>
        </w:rPr>
        <w:t>שם זה צריך להיות.</w:t>
      </w:r>
      <w:bookmarkStart w:id="5037" w:name="_ETM_Q1_1892295"/>
      <w:bookmarkEnd w:id="5037"/>
    </w:p>
    <w:p w14:paraId="70EC8157" w14:textId="77777777" w:rsidR="002B2B8B" w:rsidRDefault="002B2B8B" w:rsidP="002B2B8B">
      <w:pPr>
        <w:rPr>
          <w:rtl/>
          <w:lang w:eastAsia="he-IL"/>
        </w:rPr>
      </w:pPr>
      <w:bookmarkStart w:id="5038" w:name="_ETM_Q1_1892334"/>
      <w:bookmarkStart w:id="5039" w:name="_ETM_Q1_1892950"/>
      <w:bookmarkEnd w:id="5038"/>
      <w:bookmarkEnd w:id="5039"/>
    </w:p>
    <w:p w14:paraId="50EEB2AC" w14:textId="5E24317B" w:rsidR="002B2B8B" w:rsidRDefault="002B2B8B" w:rsidP="002B2B8B">
      <w:pPr>
        <w:pStyle w:val="a4"/>
        <w:keepNext/>
        <w:rPr>
          <w:rtl/>
        </w:rPr>
      </w:pPr>
      <w:bookmarkStart w:id="5040" w:name="ET_speaker_נעה_בן_שבת_884"/>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40"/>
    </w:p>
    <w:p w14:paraId="7C3910AC" w14:textId="77777777" w:rsidR="002B2B8B" w:rsidRDefault="002B2B8B" w:rsidP="002B2B8B">
      <w:pPr>
        <w:pStyle w:val="KeepWithNext"/>
        <w:rPr>
          <w:rtl/>
          <w:lang w:eastAsia="he-IL"/>
        </w:rPr>
      </w:pPr>
    </w:p>
    <w:p w14:paraId="64CE543B" w14:textId="44741E40" w:rsidR="002B2B8B" w:rsidRPr="002B2B8B" w:rsidRDefault="002B2B8B" w:rsidP="002B2B8B">
      <w:pPr>
        <w:rPr>
          <w:rtl/>
          <w:lang w:eastAsia="he-IL"/>
        </w:rPr>
      </w:pPr>
      <w:bookmarkStart w:id="5041" w:name="_ETM_Q1_1893200"/>
      <w:bookmarkEnd w:id="5041"/>
      <w:r>
        <w:rPr>
          <w:rFonts w:hint="cs"/>
          <w:rtl/>
          <w:lang w:eastAsia="he-IL"/>
        </w:rPr>
        <w:t>ב</w:t>
      </w:r>
      <w:bookmarkStart w:id="5042" w:name="_ETM_Q1_1893243"/>
      <w:bookmarkEnd w:id="5042"/>
      <w:r>
        <w:rPr>
          <w:rFonts w:hint="cs"/>
          <w:rtl/>
          <w:lang w:eastAsia="he-IL"/>
        </w:rPr>
        <w:t>סדר.</w:t>
      </w:r>
      <w:r w:rsidR="00DB293F">
        <w:rPr>
          <w:rFonts w:hint="cs"/>
          <w:rtl/>
          <w:lang w:eastAsia="he-IL"/>
        </w:rPr>
        <w:t xml:space="preserve"> </w:t>
      </w:r>
      <w:r>
        <w:rPr>
          <w:rFonts w:hint="cs"/>
          <w:rtl/>
          <w:lang w:eastAsia="he-IL"/>
        </w:rPr>
        <w:t xml:space="preserve">אבל צריך להוסיף את 96 </w:t>
      </w:r>
      <w:bookmarkStart w:id="5043" w:name="_ETM_Q1_1895714"/>
      <w:bookmarkEnd w:id="5043"/>
      <w:r>
        <w:rPr>
          <w:rFonts w:hint="cs"/>
          <w:rtl/>
          <w:lang w:eastAsia="he-IL"/>
        </w:rPr>
        <w:t xml:space="preserve">שזאת </w:t>
      </w:r>
      <w:proofErr w:type="spellStart"/>
      <w:r>
        <w:rPr>
          <w:rFonts w:hint="cs"/>
          <w:rtl/>
          <w:lang w:eastAsia="he-IL"/>
        </w:rPr>
        <w:t>רוויזיה</w:t>
      </w:r>
      <w:proofErr w:type="spellEnd"/>
      <w:r>
        <w:rPr>
          <w:rFonts w:hint="cs"/>
          <w:rtl/>
          <w:lang w:eastAsia="he-IL"/>
        </w:rPr>
        <w:t xml:space="preserve"> שנדרשת. תיקון לסעיף 96, לתוקף של סעיף 96. אם כן, מספר 14 זה תוקף לס</w:t>
      </w:r>
      <w:bookmarkStart w:id="5044" w:name="_ETM_Q1_1909119"/>
      <w:bookmarkEnd w:id="5044"/>
      <w:r>
        <w:rPr>
          <w:rFonts w:hint="cs"/>
          <w:rtl/>
          <w:lang w:eastAsia="he-IL"/>
        </w:rPr>
        <w:t>עיף 96. זה איפה שהוא בסעיף 35.</w:t>
      </w:r>
    </w:p>
    <w:p w14:paraId="3A5308CF" w14:textId="77777777" w:rsidR="002B2B8B" w:rsidRPr="002B2B8B" w:rsidRDefault="002B2B8B" w:rsidP="002B2B8B">
      <w:pPr>
        <w:rPr>
          <w:rtl/>
          <w:lang w:eastAsia="he-IL"/>
        </w:rPr>
      </w:pPr>
      <w:bookmarkStart w:id="5045" w:name="_ETM_Q1_1848242"/>
      <w:bookmarkStart w:id="5046" w:name="_ETM_Q1_1848278"/>
      <w:bookmarkEnd w:id="5045"/>
      <w:bookmarkEnd w:id="5046"/>
    </w:p>
    <w:p w14:paraId="4A8F27EE" w14:textId="2043B691" w:rsidR="002B2B8B" w:rsidRDefault="002B2B8B" w:rsidP="002B2B8B">
      <w:pPr>
        <w:rPr>
          <w:rtl/>
          <w:lang w:eastAsia="he-IL"/>
        </w:rPr>
      </w:pPr>
      <w:bookmarkStart w:id="5047" w:name="_ETM_Q1_1834259"/>
      <w:bookmarkStart w:id="5048" w:name="_ETM_Q1_1834297"/>
      <w:bookmarkStart w:id="5049" w:name="_ETM_Q1_1837412"/>
      <w:bookmarkEnd w:id="5047"/>
      <w:bookmarkEnd w:id="5048"/>
      <w:bookmarkEnd w:id="5049"/>
      <w:r>
        <w:rPr>
          <w:rFonts w:hint="cs"/>
          <w:rtl/>
          <w:lang w:eastAsia="he-IL"/>
        </w:rPr>
        <w:t xml:space="preserve">בסעיף </w:t>
      </w:r>
      <w:bookmarkStart w:id="5050" w:name="_ETM_Q1_1922016"/>
      <w:bookmarkEnd w:id="5050"/>
      <w:r>
        <w:rPr>
          <w:rFonts w:hint="cs"/>
          <w:rtl/>
          <w:lang w:eastAsia="he-IL"/>
        </w:rPr>
        <w:t xml:space="preserve">34(ה) אנחנו כותבים ש"תחילתם של פרטים (11) עד </w:t>
      </w:r>
      <w:bookmarkStart w:id="5051" w:name="_ETM_Q1_1926860"/>
      <w:bookmarkEnd w:id="5051"/>
      <w:r>
        <w:rPr>
          <w:rFonts w:hint="cs"/>
          <w:rtl/>
          <w:lang w:eastAsia="he-IL"/>
        </w:rPr>
        <w:t>(32) ו-(36) עד (38) לתוספת השנייה ב' לחוק העיקרי,</w:t>
      </w:r>
      <w:bookmarkStart w:id="5052" w:name="_ETM_Q1_1932534"/>
      <w:bookmarkEnd w:id="5052"/>
      <w:r>
        <w:rPr>
          <w:rFonts w:hint="cs"/>
          <w:rtl/>
          <w:lang w:eastAsia="he-IL"/>
        </w:rPr>
        <w:t xml:space="preserve"> ותחילתם של פרטים (33) עד (35) לתוספת האמורה בתום</w:t>
      </w:r>
      <w:bookmarkStart w:id="5053" w:name="_ETM_Q1_1939060"/>
      <w:bookmarkEnd w:id="5053"/>
      <w:r>
        <w:rPr>
          <w:rFonts w:hint="cs"/>
          <w:rtl/>
          <w:lang w:eastAsia="he-IL"/>
        </w:rPr>
        <w:t xml:space="preserve"> שנה מיום תחילתם של פרטים (24) עד (26) להוראות </w:t>
      </w:r>
      <w:bookmarkStart w:id="5054" w:name="_ETM_Q1_1942652"/>
      <w:bookmarkEnd w:id="5054"/>
      <w:r>
        <w:rPr>
          <w:rFonts w:hint="cs"/>
          <w:rtl/>
          <w:lang w:eastAsia="he-IL"/>
        </w:rPr>
        <w:t>המאומצות החדשות". זה לגבי הנושא של ההפרות.</w:t>
      </w:r>
      <w:r w:rsidR="00DB293F">
        <w:rPr>
          <w:rFonts w:hint="cs"/>
          <w:rtl/>
          <w:lang w:eastAsia="he-IL"/>
        </w:rPr>
        <w:t xml:space="preserve"> </w:t>
      </w:r>
      <w:r>
        <w:rPr>
          <w:rFonts w:hint="cs"/>
          <w:rtl/>
          <w:lang w:eastAsia="he-IL"/>
        </w:rPr>
        <w:t xml:space="preserve">אלה ההפרות של המים המינרלים. </w:t>
      </w:r>
      <w:proofErr w:type="spellStart"/>
      <w:r>
        <w:rPr>
          <w:rFonts w:hint="cs"/>
          <w:rtl/>
          <w:lang w:eastAsia="he-IL"/>
        </w:rPr>
        <w:t>הסיפה</w:t>
      </w:r>
      <w:proofErr w:type="spellEnd"/>
      <w:r>
        <w:rPr>
          <w:rFonts w:hint="cs"/>
          <w:rtl/>
          <w:lang w:eastAsia="he-IL"/>
        </w:rPr>
        <w:t xml:space="preserve"> נוגעת להפרות </w:t>
      </w:r>
      <w:bookmarkStart w:id="5055" w:name="_ETM_Q1_1959725"/>
      <w:bookmarkEnd w:id="5055"/>
      <w:r>
        <w:rPr>
          <w:rFonts w:hint="cs"/>
          <w:rtl/>
          <w:lang w:eastAsia="he-IL"/>
        </w:rPr>
        <w:t xml:space="preserve">של המים </w:t>
      </w:r>
      <w:proofErr w:type="spellStart"/>
      <w:r>
        <w:rPr>
          <w:rFonts w:hint="cs"/>
          <w:rtl/>
          <w:lang w:eastAsia="he-IL"/>
        </w:rPr>
        <w:t>המינהלים</w:t>
      </w:r>
      <w:proofErr w:type="spellEnd"/>
      <w:r>
        <w:rPr>
          <w:rFonts w:hint="cs"/>
          <w:rtl/>
          <w:lang w:eastAsia="he-IL"/>
        </w:rPr>
        <w:t>.</w:t>
      </w:r>
    </w:p>
    <w:p w14:paraId="4C826206" w14:textId="77777777" w:rsidR="002B2B8B" w:rsidRDefault="002B2B8B" w:rsidP="002B2B8B">
      <w:pPr>
        <w:rPr>
          <w:rtl/>
          <w:lang w:eastAsia="he-IL"/>
        </w:rPr>
      </w:pPr>
    </w:p>
    <w:p w14:paraId="6D5EF6D0" w14:textId="4DCDCFF1" w:rsidR="002B2B8B" w:rsidRDefault="002B2B8B" w:rsidP="002B2B8B">
      <w:pPr>
        <w:pStyle w:val="af6"/>
        <w:keepNext/>
        <w:rPr>
          <w:rtl/>
        </w:rPr>
      </w:pPr>
      <w:bookmarkStart w:id="5056" w:name="ET_yor_6447_885"/>
      <w:r w:rsidRPr="002B2B8B">
        <w:rPr>
          <w:rStyle w:val="TagStyle"/>
          <w:rtl/>
        </w:rPr>
        <w:t xml:space="preserve"> &lt;&lt; יור &gt;&gt; </w:t>
      </w:r>
      <w:r>
        <w:rPr>
          <w:rtl/>
        </w:rPr>
        <w:t xml:space="preserve">היו"ר יונתן </w:t>
      </w:r>
      <w:proofErr w:type="spellStart"/>
      <w:r>
        <w:rPr>
          <w:rtl/>
        </w:rPr>
        <w:t>מישרקי</w:t>
      </w:r>
      <w:proofErr w:type="spellEnd"/>
      <w:r>
        <w:rPr>
          <w:rtl/>
        </w:rPr>
        <w:t>:</w:t>
      </w:r>
      <w:r w:rsidRPr="002B2B8B">
        <w:rPr>
          <w:rStyle w:val="TagStyle"/>
          <w:rtl/>
        </w:rPr>
        <w:t xml:space="preserve"> &lt;&lt; יור &gt;&gt;</w:t>
      </w:r>
      <w:r w:rsidR="00D3687A">
        <w:rPr>
          <w:rtl/>
        </w:rPr>
        <w:t xml:space="preserve"> </w:t>
      </w:r>
      <w:bookmarkEnd w:id="5056"/>
    </w:p>
    <w:p w14:paraId="2790244E" w14:textId="77777777" w:rsidR="002B2B8B" w:rsidRDefault="002B2B8B" w:rsidP="002B2B8B">
      <w:pPr>
        <w:pStyle w:val="KeepWithNext"/>
        <w:rPr>
          <w:rtl/>
          <w:lang w:eastAsia="he-IL"/>
        </w:rPr>
      </w:pPr>
    </w:p>
    <w:p w14:paraId="328CD1FA" w14:textId="3513A00A" w:rsidR="002B2B8B" w:rsidRDefault="002B2B8B" w:rsidP="002B2B8B">
      <w:pPr>
        <w:rPr>
          <w:rtl/>
          <w:lang w:eastAsia="he-IL"/>
        </w:rPr>
      </w:pPr>
      <w:r>
        <w:rPr>
          <w:rFonts w:hint="cs"/>
          <w:rtl/>
          <w:lang w:eastAsia="he-IL"/>
        </w:rPr>
        <w:t>זה תיקון מספר 15.</w:t>
      </w:r>
      <w:bookmarkStart w:id="5057" w:name="_ETM_Q1_1961795"/>
      <w:bookmarkEnd w:id="5057"/>
    </w:p>
    <w:p w14:paraId="08F588A6" w14:textId="77777777" w:rsidR="002B2B8B" w:rsidRDefault="002B2B8B" w:rsidP="002B2B8B">
      <w:pPr>
        <w:rPr>
          <w:rtl/>
          <w:lang w:eastAsia="he-IL"/>
        </w:rPr>
      </w:pPr>
      <w:bookmarkStart w:id="5058" w:name="_ETM_Q1_1961818"/>
      <w:bookmarkStart w:id="5059" w:name="_ETM_Q1_1962482"/>
      <w:bookmarkEnd w:id="5058"/>
      <w:bookmarkEnd w:id="5059"/>
    </w:p>
    <w:p w14:paraId="50602A03" w14:textId="3D1C0BEB" w:rsidR="002B2B8B" w:rsidRDefault="002B2B8B" w:rsidP="002B2B8B">
      <w:pPr>
        <w:pStyle w:val="a4"/>
        <w:keepNext/>
        <w:rPr>
          <w:rtl/>
        </w:rPr>
      </w:pPr>
      <w:bookmarkStart w:id="5060" w:name="ET_speaker_נעה_בן_שבת_886"/>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60"/>
    </w:p>
    <w:p w14:paraId="4A8EF7F7" w14:textId="77777777" w:rsidR="002B2B8B" w:rsidRDefault="002B2B8B" w:rsidP="002B2B8B">
      <w:pPr>
        <w:pStyle w:val="KeepWithNext"/>
        <w:rPr>
          <w:rtl/>
          <w:lang w:eastAsia="he-IL"/>
        </w:rPr>
      </w:pPr>
    </w:p>
    <w:p w14:paraId="77D0E419" w14:textId="3EA2F396" w:rsidR="002B2B8B" w:rsidRDefault="002B2B8B" w:rsidP="002B2B8B">
      <w:pPr>
        <w:rPr>
          <w:rtl/>
          <w:lang w:eastAsia="he-IL"/>
        </w:rPr>
      </w:pPr>
      <w:bookmarkStart w:id="5061" w:name="_ETM_Q1_1962715"/>
      <w:bookmarkStart w:id="5062" w:name="_ETM_Q1_1962745"/>
      <w:bookmarkEnd w:id="5061"/>
      <w:bookmarkEnd w:id="5062"/>
      <w:r>
        <w:rPr>
          <w:rFonts w:hint="cs"/>
          <w:rtl/>
          <w:lang w:eastAsia="he-IL"/>
        </w:rPr>
        <w:t>כן.</w:t>
      </w:r>
    </w:p>
    <w:p w14:paraId="197B8F7C" w14:textId="77777777" w:rsidR="002B2B8B" w:rsidRDefault="002B2B8B" w:rsidP="002B2B8B">
      <w:pPr>
        <w:rPr>
          <w:rtl/>
          <w:lang w:eastAsia="he-IL"/>
        </w:rPr>
      </w:pPr>
      <w:bookmarkStart w:id="5063" w:name="_ETM_Q1_1971891"/>
      <w:bookmarkStart w:id="5064" w:name="_ETM_Q1_1971923"/>
      <w:bookmarkEnd w:id="5063"/>
      <w:bookmarkEnd w:id="5064"/>
    </w:p>
    <w:p w14:paraId="09AF8838" w14:textId="02517800" w:rsidR="002B2B8B" w:rsidRDefault="002B2B8B" w:rsidP="002B2B8B">
      <w:pPr>
        <w:rPr>
          <w:rtl/>
          <w:lang w:eastAsia="he-IL"/>
        </w:rPr>
      </w:pPr>
      <w:bookmarkStart w:id="5065" w:name="_ETM_Q1_1972283"/>
      <w:bookmarkStart w:id="5066" w:name="_ETM_Q1_1972315"/>
      <w:bookmarkEnd w:id="5065"/>
      <w:bookmarkEnd w:id="5066"/>
      <w:r>
        <w:rPr>
          <w:rFonts w:hint="cs"/>
          <w:rtl/>
          <w:lang w:eastAsia="he-IL"/>
        </w:rPr>
        <w:t>עכשיו אנחנו בסעיף 35(ב) בעמוד 73.</w:t>
      </w:r>
      <w:r w:rsidR="00D3687A">
        <w:rPr>
          <w:rFonts w:hint="cs"/>
          <w:rtl/>
          <w:lang w:eastAsia="he-IL"/>
        </w:rPr>
        <w:t xml:space="preserve"> </w:t>
      </w:r>
      <w:r>
        <w:rPr>
          <w:rFonts w:hint="cs"/>
          <w:rtl/>
          <w:lang w:eastAsia="he-IL"/>
        </w:rPr>
        <w:t>אנחנו</w:t>
      </w:r>
      <w:bookmarkStart w:id="5067" w:name="_ETM_Q1_1983115"/>
      <w:bookmarkEnd w:id="5067"/>
      <w:r>
        <w:rPr>
          <w:rFonts w:hint="cs"/>
          <w:rtl/>
          <w:lang w:eastAsia="he-IL"/>
        </w:rPr>
        <w:t xml:space="preserve"> אומרים שתחילתו של סעיף 67 לחוק העיקרי כנוסחו </w:t>
      </w:r>
      <w:bookmarkStart w:id="5068" w:name="_ETM_Q1_1985070"/>
      <w:bookmarkEnd w:id="5068"/>
      <w:r>
        <w:rPr>
          <w:rFonts w:hint="cs"/>
          <w:rtl/>
          <w:lang w:eastAsia="he-IL"/>
        </w:rPr>
        <w:t xml:space="preserve">ביום זה, ביום הפרסום, ובלבד שלעניין בקשה לחידוש אישור מוקדם </w:t>
      </w:r>
      <w:bookmarkStart w:id="5069" w:name="_ETM_Q1_1992735"/>
      <w:bookmarkEnd w:id="5069"/>
      <w:r>
        <w:rPr>
          <w:rFonts w:hint="cs"/>
          <w:rtl/>
          <w:lang w:eastAsia="he-IL"/>
        </w:rPr>
        <w:t>לייבוא, היבואן הצהיר כי לא חל כל שינוי בפרטי הא</w:t>
      </w:r>
      <w:bookmarkStart w:id="5070" w:name="_ETM_Q1_1996214"/>
      <w:bookmarkEnd w:id="5070"/>
      <w:r>
        <w:rPr>
          <w:rFonts w:hint="cs"/>
          <w:rtl/>
          <w:lang w:eastAsia="he-IL"/>
        </w:rPr>
        <w:t>ישור המוקדם לייבוא הקודם".</w:t>
      </w:r>
    </w:p>
    <w:p w14:paraId="2FF9B06F" w14:textId="77777777" w:rsidR="002B2B8B" w:rsidRDefault="002B2B8B" w:rsidP="002B2B8B">
      <w:pPr>
        <w:rPr>
          <w:rtl/>
          <w:lang w:eastAsia="he-IL"/>
        </w:rPr>
      </w:pPr>
      <w:bookmarkStart w:id="5071" w:name="_ETM_Q1_1999159"/>
      <w:bookmarkStart w:id="5072" w:name="_ETM_Q1_1999196"/>
      <w:bookmarkEnd w:id="5071"/>
      <w:bookmarkEnd w:id="5072"/>
    </w:p>
    <w:p w14:paraId="268B602C" w14:textId="505EDEAF" w:rsidR="002B2B8B" w:rsidRDefault="002B2B8B" w:rsidP="002B2B8B">
      <w:pPr>
        <w:pStyle w:val="af6"/>
        <w:keepNext/>
        <w:rPr>
          <w:rtl/>
        </w:rPr>
      </w:pPr>
      <w:bookmarkStart w:id="5073" w:name="ET_yor_6447_887"/>
      <w:r w:rsidRPr="002B2B8B">
        <w:rPr>
          <w:rStyle w:val="TagStyle"/>
          <w:rtl/>
        </w:rPr>
        <w:t xml:space="preserve"> &lt;&lt; יור &gt;&gt; </w:t>
      </w:r>
      <w:r>
        <w:rPr>
          <w:rtl/>
        </w:rPr>
        <w:t xml:space="preserve">היו"ר יונתן </w:t>
      </w:r>
      <w:proofErr w:type="spellStart"/>
      <w:r>
        <w:rPr>
          <w:rtl/>
        </w:rPr>
        <w:t>מישרקי</w:t>
      </w:r>
      <w:proofErr w:type="spellEnd"/>
      <w:r>
        <w:rPr>
          <w:rtl/>
        </w:rPr>
        <w:t>:</w:t>
      </w:r>
      <w:r w:rsidRPr="002B2B8B">
        <w:rPr>
          <w:rStyle w:val="TagStyle"/>
          <w:rtl/>
        </w:rPr>
        <w:t xml:space="preserve"> &lt;&lt; יור &gt;&gt;</w:t>
      </w:r>
      <w:r w:rsidR="00D3687A">
        <w:rPr>
          <w:rtl/>
        </w:rPr>
        <w:t xml:space="preserve"> </w:t>
      </w:r>
      <w:bookmarkEnd w:id="5073"/>
    </w:p>
    <w:p w14:paraId="60720DB8" w14:textId="77777777" w:rsidR="002B2B8B" w:rsidRDefault="002B2B8B" w:rsidP="002B2B8B">
      <w:pPr>
        <w:pStyle w:val="KeepWithNext"/>
        <w:rPr>
          <w:rtl/>
          <w:lang w:eastAsia="he-IL"/>
        </w:rPr>
      </w:pPr>
    </w:p>
    <w:p w14:paraId="41C3664A" w14:textId="01D64155" w:rsidR="002B2B8B" w:rsidRDefault="002B2B8B" w:rsidP="002B2B8B">
      <w:pPr>
        <w:rPr>
          <w:rtl/>
          <w:lang w:eastAsia="he-IL"/>
        </w:rPr>
      </w:pPr>
      <w:bookmarkStart w:id="5074" w:name="_ETM_Q1_1999699"/>
      <w:bookmarkStart w:id="5075" w:name="_ETM_Q1_1999732"/>
      <w:bookmarkEnd w:id="5074"/>
      <w:bookmarkEnd w:id="5075"/>
      <w:r>
        <w:rPr>
          <w:rFonts w:hint="cs"/>
          <w:rtl/>
          <w:lang w:eastAsia="he-IL"/>
        </w:rPr>
        <w:t>זה תיקון מספר 16.</w:t>
      </w:r>
    </w:p>
    <w:p w14:paraId="5CBA10FE" w14:textId="77777777" w:rsidR="002B2B8B" w:rsidRDefault="002B2B8B" w:rsidP="002B2B8B">
      <w:pPr>
        <w:rPr>
          <w:rtl/>
          <w:lang w:eastAsia="he-IL"/>
        </w:rPr>
      </w:pPr>
      <w:bookmarkStart w:id="5076" w:name="_ETM_Q1_2002015"/>
      <w:bookmarkEnd w:id="5076"/>
    </w:p>
    <w:p w14:paraId="2C26632D" w14:textId="0D51585A" w:rsidR="002B2B8B" w:rsidRDefault="002B2B8B" w:rsidP="002B2B8B">
      <w:pPr>
        <w:pStyle w:val="a4"/>
        <w:keepNext/>
        <w:rPr>
          <w:rtl/>
        </w:rPr>
      </w:pPr>
      <w:bookmarkStart w:id="5077" w:name="ET_speaker_נעה_בן_שבת_888"/>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77"/>
    </w:p>
    <w:p w14:paraId="1ACCB638" w14:textId="77777777" w:rsidR="002B2B8B" w:rsidRDefault="002B2B8B" w:rsidP="002B2B8B">
      <w:pPr>
        <w:pStyle w:val="KeepWithNext"/>
        <w:rPr>
          <w:rtl/>
          <w:lang w:eastAsia="he-IL"/>
        </w:rPr>
      </w:pPr>
    </w:p>
    <w:p w14:paraId="7323C3BA" w14:textId="2E2036E0" w:rsidR="002B2B8B" w:rsidRDefault="002B2B8B" w:rsidP="002B2B8B">
      <w:pPr>
        <w:rPr>
          <w:rtl/>
          <w:lang w:eastAsia="he-IL"/>
        </w:rPr>
      </w:pPr>
      <w:bookmarkStart w:id="5078" w:name="_ETM_Q1_2002272"/>
      <w:bookmarkStart w:id="5079" w:name="_ETM_Q1_2002304"/>
      <w:bookmarkEnd w:id="5078"/>
      <w:bookmarkEnd w:id="5079"/>
      <w:r>
        <w:rPr>
          <w:rFonts w:hint="cs"/>
          <w:rtl/>
          <w:lang w:eastAsia="he-IL"/>
        </w:rPr>
        <w:t xml:space="preserve">כן. ליבואנים זה בסדר? </w:t>
      </w:r>
      <w:bookmarkStart w:id="5080" w:name="_ETM_Q1_2004206"/>
      <w:bookmarkEnd w:id="5080"/>
    </w:p>
    <w:p w14:paraId="17F2AFEC" w14:textId="77777777" w:rsidR="002B2B8B" w:rsidRDefault="002B2B8B" w:rsidP="002B2B8B">
      <w:pPr>
        <w:rPr>
          <w:rtl/>
          <w:lang w:eastAsia="he-IL"/>
        </w:rPr>
      </w:pPr>
    </w:p>
    <w:p w14:paraId="27AFDEB7" w14:textId="7F792994" w:rsidR="002B2B8B" w:rsidRDefault="002B2B8B" w:rsidP="002B2B8B">
      <w:pPr>
        <w:pStyle w:val="af9"/>
        <w:keepNext/>
        <w:rPr>
          <w:rtl/>
          <w:lang w:eastAsia="he-IL"/>
        </w:rPr>
      </w:pPr>
      <w:bookmarkStart w:id="5081" w:name="ET_guest_905462_889"/>
      <w:r w:rsidRPr="002B2B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B2B8B">
        <w:rPr>
          <w:rStyle w:val="TagStyle"/>
          <w:rtl/>
        </w:rPr>
        <w:t xml:space="preserve"> &lt;&lt; אורח &gt;&gt;</w:t>
      </w:r>
      <w:r w:rsidR="00D3687A">
        <w:rPr>
          <w:rtl/>
          <w:lang w:eastAsia="he-IL"/>
        </w:rPr>
        <w:t xml:space="preserve"> </w:t>
      </w:r>
      <w:bookmarkEnd w:id="5081"/>
    </w:p>
    <w:p w14:paraId="30F27DCF" w14:textId="77777777" w:rsidR="002B2B8B" w:rsidRDefault="002B2B8B" w:rsidP="002B2B8B">
      <w:pPr>
        <w:pStyle w:val="KeepWithNext"/>
        <w:rPr>
          <w:rtl/>
          <w:lang w:eastAsia="he-IL"/>
        </w:rPr>
      </w:pPr>
    </w:p>
    <w:p w14:paraId="33FF223B" w14:textId="3C68537C" w:rsidR="002B2B8B" w:rsidRDefault="002B2B8B" w:rsidP="002B2B8B">
      <w:pPr>
        <w:rPr>
          <w:rtl/>
          <w:lang w:eastAsia="he-IL"/>
        </w:rPr>
      </w:pPr>
      <w:r>
        <w:rPr>
          <w:rFonts w:hint="cs"/>
          <w:rtl/>
          <w:lang w:eastAsia="he-IL"/>
        </w:rPr>
        <w:t>המצב לא השתנה. זאת הכוונה?</w:t>
      </w:r>
    </w:p>
    <w:p w14:paraId="36AB8A87" w14:textId="77777777" w:rsidR="002B2B8B" w:rsidRDefault="002B2B8B" w:rsidP="002B2B8B">
      <w:pPr>
        <w:rPr>
          <w:rtl/>
          <w:lang w:eastAsia="he-IL"/>
        </w:rPr>
      </w:pPr>
      <w:bookmarkStart w:id="5082" w:name="_ETM_Q1_2006906"/>
      <w:bookmarkStart w:id="5083" w:name="_ETM_Q1_2006940"/>
      <w:bookmarkStart w:id="5084" w:name="_ETM_Q1_2007173"/>
      <w:bookmarkEnd w:id="5082"/>
      <w:bookmarkEnd w:id="5083"/>
      <w:bookmarkEnd w:id="5084"/>
    </w:p>
    <w:p w14:paraId="677FC4FA" w14:textId="4F416EF2" w:rsidR="002B2B8B" w:rsidRDefault="002B2B8B" w:rsidP="002B2B8B">
      <w:pPr>
        <w:pStyle w:val="a4"/>
        <w:keepNext/>
        <w:rPr>
          <w:rtl/>
        </w:rPr>
      </w:pPr>
      <w:bookmarkStart w:id="5085" w:name="ET_speaker_נעה_בן_שבת_890"/>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085"/>
    </w:p>
    <w:p w14:paraId="75A48605" w14:textId="77777777" w:rsidR="002B2B8B" w:rsidRDefault="002B2B8B" w:rsidP="002B2B8B">
      <w:pPr>
        <w:pStyle w:val="KeepWithNext"/>
        <w:rPr>
          <w:rtl/>
          <w:lang w:eastAsia="he-IL"/>
        </w:rPr>
      </w:pPr>
    </w:p>
    <w:p w14:paraId="03F2DF5A" w14:textId="357C0A12" w:rsidR="002B2B8B" w:rsidRDefault="002B2B8B" w:rsidP="002B2B8B">
      <w:pPr>
        <w:rPr>
          <w:rtl/>
          <w:lang w:eastAsia="he-IL"/>
        </w:rPr>
      </w:pPr>
      <w:bookmarkStart w:id="5086" w:name="_ETM_Q1_2007435"/>
      <w:bookmarkStart w:id="5087" w:name="_ETM_Q1_2007466"/>
      <w:bookmarkEnd w:id="5086"/>
      <w:bookmarkEnd w:id="5087"/>
      <w:r>
        <w:rPr>
          <w:rFonts w:hint="cs"/>
          <w:rtl/>
          <w:lang w:eastAsia="he-IL"/>
        </w:rPr>
        <w:t>כן.</w:t>
      </w:r>
    </w:p>
    <w:p w14:paraId="3E0C7F47" w14:textId="77777777" w:rsidR="002B2B8B" w:rsidRDefault="002B2B8B" w:rsidP="002B2B8B">
      <w:pPr>
        <w:rPr>
          <w:rtl/>
          <w:lang w:eastAsia="he-IL"/>
        </w:rPr>
      </w:pPr>
      <w:bookmarkStart w:id="5088" w:name="_ETM_Q1_2009694"/>
      <w:bookmarkStart w:id="5089" w:name="_ETM_Q1_2009726"/>
      <w:bookmarkStart w:id="5090" w:name="_ETM_Q1_2010582"/>
      <w:bookmarkEnd w:id="5088"/>
      <w:bookmarkEnd w:id="5089"/>
      <w:bookmarkEnd w:id="5090"/>
    </w:p>
    <w:p w14:paraId="20D703A6" w14:textId="646E1C0C" w:rsidR="002B2B8B" w:rsidRDefault="002B2B8B" w:rsidP="002B2B8B">
      <w:pPr>
        <w:pStyle w:val="af9"/>
        <w:keepNext/>
        <w:rPr>
          <w:rtl/>
          <w:lang w:eastAsia="he-IL"/>
        </w:rPr>
      </w:pPr>
      <w:bookmarkStart w:id="5091" w:name="ET_guest_905462_891"/>
      <w:r w:rsidRPr="002B2B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2B2B8B">
        <w:rPr>
          <w:rStyle w:val="TagStyle"/>
          <w:rtl/>
        </w:rPr>
        <w:t xml:space="preserve"> &lt;&lt; אורח &gt;&gt;</w:t>
      </w:r>
      <w:r w:rsidR="00D3687A">
        <w:rPr>
          <w:rtl/>
          <w:lang w:eastAsia="he-IL"/>
        </w:rPr>
        <w:t xml:space="preserve"> </w:t>
      </w:r>
      <w:bookmarkEnd w:id="5091"/>
    </w:p>
    <w:p w14:paraId="6B329C86" w14:textId="77777777" w:rsidR="002B2B8B" w:rsidRDefault="002B2B8B" w:rsidP="002B2B8B">
      <w:pPr>
        <w:pStyle w:val="KeepWithNext"/>
        <w:rPr>
          <w:rtl/>
          <w:lang w:eastAsia="he-IL"/>
        </w:rPr>
      </w:pPr>
    </w:p>
    <w:p w14:paraId="4AEE119B" w14:textId="711A0315" w:rsidR="002B2B8B" w:rsidRDefault="002B2B8B" w:rsidP="002B2B8B">
      <w:pPr>
        <w:rPr>
          <w:rtl/>
          <w:lang w:eastAsia="he-IL"/>
        </w:rPr>
      </w:pPr>
      <w:bookmarkStart w:id="5092" w:name="_ETM_Q1_2010808"/>
      <w:bookmarkStart w:id="5093" w:name="_ETM_Q1_2010843"/>
      <w:bookmarkEnd w:id="5092"/>
      <w:bookmarkEnd w:id="5093"/>
      <w:r>
        <w:rPr>
          <w:rFonts w:hint="cs"/>
          <w:rtl/>
          <w:lang w:eastAsia="he-IL"/>
        </w:rPr>
        <w:t>בסדר.</w:t>
      </w:r>
    </w:p>
    <w:p w14:paraId="642CB449" w14:textId="77777777" w:rsidR="002B2B8B" w:rsidRDefault="002B2B8B" w:rsidP="002B2B8B">
      <w:pPr>
        <w:rPr>
          <w:rtl/>
          <w:lang w:eastAsia="he-IL"/>
        </w:rPr>
      </w:pPr>
      <w:bookmarkStart w:id="5094" w:name="_ETM_Q1_2015500"/>
      <w:bookmarkEnd w:id="5094"/>
    </w:p>
    <w:p w14:paraId="71A3AF77" w14:textId="2608163E" w:rsidR="002B2B8B" w:rsidRDefault="002B2B8B" w:rsidP="002B2B8B">
      <w:pPr>
        <w:pStyle w:val="af9"/>
        <w:keepNext/>
        <w:rPr>
          <w:rtl/>
          <w:lang w:eastAsia="he-IL"/>
        </w:rPr>
      </w:pPr>
      <w:bookmarkStart w:id="5095" w:name="ET_guest_פנינה_אורן_שני_דור_892"/>
      <w:r w:rsidRPr="002B2B8B">
        <w:rPr>
          <w:rStyle w:val="TagStyle"/>
          <w:rtl/>
        </w:rPr>
        <w:t xml:space="preserve"> &lt;&lt; אורח &gt;&gt; </w:t>
      </w:r>
      <w:r>
        <w:rPr>
          <w:rtl/>
          <w:lang w:eastAsia="he-IL"/>
        </w:rPr>
        <w:t>פנינה אורן שני דור:</w:t>
      </w:r>
      <w:r w:rsidRPr="002B2B8B">
        <w:rPr>
          <w:rStyle w:val="TagStyle"/>
          <w:rtl/>
        </w:rPr>
        <w:t xml:space="preserve"> &lt;&lt; אורח &gt;&gt;</w:t>
      </w:r>
      <w:r w:rsidR="00D3687A">
        <w:rPr>
          <w:rtl/>
          <w:lang w:eastAsia="he-IL"/>
        </w:rPr>
        <w:t xml:space="preserve"> </w:t>
      </w:r>
      <w:bookmarkEnd w:id="5095"/>
    </w:p>
    <w:p w14:paraId="3CE2B517" w14:textId="77777777" w:rsidR="002B2B8B" w:rsidRDefault="002B2B8B" w:rsidP="002B2B8B">
      <w:pPr>
        <w:pStyle w:val="KeepWithNext"/>
        <w:rPr>
          <w:rtl/>
          <w:lang w:eastAsia="he-IL"/>
        </w:rPr>
      </w:pPr>
    </w:p>
    <w:p w14:paraId="155EB807" w14:textId="193BF756" w:rsidR="002B2B8B" w:rsidRDefault="002B2B8B" w:rsidP="002B2B8B">
      <w:pPr>
        <w:rPr>
          <w:rtl/>
          <w:lang w:eastAsia="he-IL"/>
        </w:rPr>
      </w:pPr>
      <w:bookmarkStart w:id="5096" w:name="_ETM_Q1_2015728"/>
      <w:bookmarkStart w:id="5097" w:name="_ETM_Q1_2015769"/>
      <w:bookmarkEnd w:id="5096"/>
      <w:bookmarkEnd w:id="5097"/>
      <w:r>
        <w:rPr>
          <w:rFonts w:hint="cs"/>
          <w:rtl/>
          <w:lang w:eastAsia="he-IL"/>
        </w:rPr>
        <w:t xml:space="preserve">כאן צריך להוסיף את הסעיף (ב)(1) </w:t>
      </w:r>
      <w:bookmarkStart w:id="5098" w:name="_ETM_Q1_2018861"/>
      <w:bookmarkEnd w:id="5098"/>
      <w:r>
        <w:rPr>
          <w:rFonts w:hint="cs"/>
          <w:rtl/>
          <w:lang w:eastAsia="he-IL"/>
        </w:rPr>
        <w:t>ולהקדים את מועד התחילה של 96</w:t>
      </w:r>
      <w:bookmarkStart w:id="5099" w:name="_ETM_Q1_2020261"/>
      <w:bookmarkEnd w:id="5099"/>
      <w:r>
        <w:rPr>
          <w:rFonts w:hint="cs"/>
          <w:rtl/>
          <w:lang w:eastAsia="he-IL"/>
        </w:rPr>
        <w:t>.</w:t>
      </w:r>
    </w:p>
    <w:p w14:paraId="31BA23F6" w14:textId="77777777" w:rsidR="002B2B8B" w:rsidRDefault="002B2B8B" w:rsidP="002B2B8B">
      <w:pPr>
        <w:rPr>
          <w:rtl/>
          <w:lang w:eastAsia="he-IL"/>
        </w:rPr>
      </w:pPr>
      <w:bookmarkStart w:id="5100" w:name="_ETM_Q1_2021186"/>
      <w:bookmarkStart w:id="5101" w:name="_ETM_Q1_2021227"/>
      <w:bookmarkStart w:id="5102" w:name="_ETM_Q1_2022818"/>
      <w:bookmarkEnd w:id="5100"/>
      <w:bookmarkEnd w:id="5101"/>
      <w:bookmarkEnd w:id="5102"/>
    </w:p>
    <w:p w14:paraId="6DC9E146" w14:textId="78772E14" w:rsidR="002B2B8B" w:rsidRDefault="002B2B8B" w:rsidP="002B2B8B">
      <w:pPr>
        <w:pStyle w:val="a4"/>
        <w:keepNext/>
        <w:rPr>
          <w:rtl/>
        </w:rPr>
      </w:pPr>
      <w:bookmarkStart w:id="5103" w:name="ET_speaker_נעה_בן_שבת_893"/>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103"/>
    </w:p>
    <w:p w14:paraId="4769F939" w14:textId="77777777" w:rsidR="002B2B8B" w:rsidRDefault="002B2B8B" w:rsidP="002B2B8B">
      <w:pPr>
        <w:pStyle w:val="KeepWithNext"/>
        <w:rPr>
          <w:rtl/>
          <w:lang w:eastAsia="he-IL"/>
        </w:rPr>
      </w:pPr>
    </w:p>
    <w:p w14:paraId="6CEA2872" w14:textId="47EF8D46" w:rsidR="002B2B8B" w:rsidRDefault="002B2B8B" w:rsidP="002B2B8B">
      <w:pPr>
        <w:rPr>
          <w:rtl/>
          <w:lang w:eastAsia="he-IL"/>
        </w:rPr>
      </w:pPr>
      <w:bookmarkStart w:id="5104" w:name="_ETM_Q1_2023098"/>
      <w:bookmarkStart w:id="5105" w:name="_ETM_Q1_2023130"/>
      <w:bookmarkEnd w:id="5104"/>
      <w:bookmarkEnd w:id="5105"/>
      <w:r>
        <w:rPr>
          <w:rFonts w:hint="cs"/>
          <w:rtl/>
          <w:lang w:eastAsia="he-IL"/>
        </w:rPr>
        <w:t xml:space="preserve">בסדר. </w:t>
      </w:r>
    </w:p>
    <w:p w14:paraId="0C407437" w14:textId="77777777" w:rsidR="002B2B8B" w:rsidRDefault="002B2B8B" w:rsidP="002B2B8B">
      <w:pPr>
        <w:rPr>
          <w:rtl/>
          <w:lang w:eastAsia="he-IL"/>
        </w:rPr>
      </w:pPr>
      <w:bookmarkStart w:id="5106" w:name="_ETM_Q1_2024598"/>
      <w:bookmarkStart w:id="5107" w:name="_ETM_Q1_2024629"/>
      <w:bookmarkEnd w:id="5106"/>
      <w:bookmarkEnd w:id="5107"/>
    </w:p>
    <w:p w14:paraId="4C8B6903" w14:textId="3132724B" w:rsidR="002B2B8B" w:rsidRDefault="002B2B8B" w:rsidP="002B2B8B">
      <w:pPr>
        <w:pStyle w:val="af6"/>
        <w:keepNext/>
        <w:rPr>
          <w:rtl/>
        </w:rPr>
      </w:pPr>
      <w:bookmarkStart w:id="5108" w:name="ET_yor_6447_894"/>
      <w:r w:rsidRPr="002B2B8B">
        <w:rPr>
          <w:rStyle w:val="TagStyle"/>
          <w:rtl/>
        </w:rPr>
        <w:t xml:space="preserve"> &lt;&lt; יור &gt;&gt; </w:t>
      </w:r>
      <w:r>
        <w:rPr>
          <w:rtl/>
        </w:rPr>
        <w:t xml:space="preserve">היו"ר יונתן </w:t>
      </w:r>
      <w:proofErr w:type="spellStart"/>
      <w:r>
        <w:rPr>
          <w:rtl/>
        </w:rPr>
        <w:t>מישרקי</w:t>
      </w:r>
      <w:proofErr w:type="spellEnd"/>
      <w:r>
        <w:rPr>
          <w:rtl/>
        </w:rPr>
        <w:t>:</w:t>
      </w:r>
      <w:r w:rsidRPr="002B2B8B">
        <w:rPr>
          <w:rStyle w:val="TagStyle"/>
          <w:rtl/>
        </w:rPr>
        <w:t xml:space="preserve"> &lt;&lt; יור &gt;&gt;</w:t>
      </w:r>
      <w:r w:rsidR="00D3687A">
        <w:rPr>
          <w:rtl/>
        </w:rPr>
        <w:t xml:space="preserve"> </w:t>
      </w:r>
      <w:bookmarkEnd w:id="5108"/>
    </w:p>
    <w:p w14:paraId="14615D10" w14:textId="77777777" w:rsidR="002B2B8B" w:rsidRDefault="002B2B8B" w:rsidP="002B2B8B">
      <w:pPr>
        <w:pStyle w:val="KeepWithNext"/>
        <w:rPr>
          <w:rtl/>
          <w:lang w:eastAsia="he-IL"/>
        </w:rPr>
      </w:pPr>
    </w:p>
    <w:p w14:paraId="06CD60BA" w14:textId="7A6830B0" w:rsidR="002B2B8B" w:rsidRDefault="002B2B8B" w:rsidP="002B2B8B">
      <w:pPr>
        <w:rPr>
          <w:rtl/>
          <w:lang w:eastAsia="he-IL"/>
        </w:rPr>
      </w:pPr>
      <w:r>
        <w:rPr>
          <w:rFonts w:hint="cs"/>
          <w:rtl/>
          <w:lang w:eastAsia="he-IL"/>
        </w:rPr>
        <w:t xml:space="preserve">אמרנו את זה. </w:t>
      </w:r>
    </w:p>
    <w:p w14:paraId="31545B49" w14:textId="77777777" w:rsidR="002B2B8B" w:rsidRDefault="002B2B8B" w:rsidP="002B2B8B">
      <w:pPr>
        <w:rPr>
          <w:rtl/>
          <w:lang w:eastAsia="he-IL"/>
        </w:rPr>
      </w:pPr>
      <w:bookmarkStart w:id="5109" w:name="_ETM_Q1_2027820"/>
      <w:bookmarkStart w:id="5110" w:name="_ETM_Q1_2027855"/>
      <w:bookmarkEnd w:id="5109"/>
      <w:bookmarkEnd w:id="5110"/>
    </w:p>
    <w:p w14:paraId="5E0C3F4C" w14:textId="7330D876" w:rsidR="002B2B8B" w:rsidRDefault="002B2B8B" w:rsidP="002B2B8B">
      <w:pPr>
        <w:pStyle w:val="a4"/>
        <w:keepNext/>
        <w:rPr>
          <w:rtl/>
        </w:rPr>
      </w:pPr>
      <w:bookmarkStart w:id="5111" w:name="ET_speaker_נעה_בן_שבת_895"/>
      <w:r w:rsidRPr="002B2B8B">
        <w:rPr>
          <w:rStyle w:val="TagStyle"/>
          <w:rtl/>
        </w:rPr>
        <w:t xml:space="preserve"> &lt;&lt; דובר &gt;&gt; </w:t>
      </w:r>
      <w:r>
        <w:rPr>
          <w:rtl/>
        </w:rPr>
        <w:t>נעה בן שבת:</w:t>
      </w:r>
      <w:r w:rsidRPr="002B2B8B">
        <w:rPr>
          <w:rStyle w:val="TagStyle"/>
          <w:rtl/>
        </w:rPr>
        <w:t xml:space="preserve"> &lt;&lt; דובר &gt;&gt;</w:t>
      </w:r>
      <w:r w:rsidR="00D3687A">
        <w:rPr>
          <w:rtl/>
        </w:rPr>
        <w:t xml:space="preserve"> </w:t>
      </w:r>
      <w:bookmarkEnd w:id="5111"/>
    </w:p>
    <w:p w14:paraId="10944704" w14:textId="77777777" w:rsidR="002B2B8B" w:rsidRDefault="002B2B8B" w:rsidP="002B2B8B">
      <w:pPr>
        <w:pStyle w:val="KeepWithNext"/>
        <w:rPr>
          <w:rtl/>
          <w:lang w:eastAsia="he-IL"/>
        </w:rPr>
      </w:pPr>
    </w:p>
    <w:p w14:paraId="5F62E8C7" w14:textId="2E303BFE" w:rsidR="002B2B8B" w:rsidRDefault="002B2B8B" w:rsidP="002B2B8B">
      <w:pPr>
        <w:rPr>
          <w:rtl/>
          <w:lang w:eastAsia="he-IL"/>
        </w:rPr>
      </w:pPr>
      <w:r>
        <w:rPr>
          <w:rFonts w:hint="cs"/>
          <w:rtl/>
          <w:lang w:eastAsia="he-IL"/>
        </w:rPr>
        <w:t xml:space="preserve">זה יופיע באחד המקומות. </w:t>
      </w:r>
    </w:p>
    <w:p w14:paraId="076B274E" w14:textId="77777777" w:rsidR="002B2B8B" w:rsidRDefault="002B2B8B" w:rsidP="002B2B8B">
      <w:pPr>
        <w:rPr>
          <w:rtl/>
          <w:lang w:eastAsia="he-IL"/>
        </w:rPr>
      </w:pPr>
      <w:bookmarkStart w:id="5112" w:name="_ETM_Q1_2031832"/>
      <w:bookmarkStart w:id="5113" w:name="_ETM_Q1_2031868"/>
      <w:bookmarkEnd w:id="5112"/>
      <w:bookmarkEnd w:id="5113"/>
    </w:p>
    <w:p w14:paraId="1BC01B0E" w14:textId="2CF2246D" w:rsidR="002B2B8B" w:rsidRDefault="002B2B8B" w:rsidP="002B2B8B">
      <w:pPr>
        <w:pStyle w:val="af9"/>
        <w:keepNext/>
        <w:rPr>
          <w:rtl/>
          <w:lang w:eastAsia="he-IL"/>
        </w:rPr>
      </w:pPr>
      <w:bookmarkStart w:id="5114" w:name="ET_guest_פנינה_אורן_שני_דור_896"/>
      <w:r w:rsidRPr="002B2B8B">
        <w:rPr>
          <w:rStyle w:val="TagStyle"/>
          <w:rtl/>
        </w:rPr>
        <w:t xml:space="preserve"> &lt;&lt; אורח &gt;&gt; </w:t>
      </w:r>
      <w:r>
        <w:rPr>
          <w:rtl/>
          <w:lang w:eastAsia="he-IL"/>
        </w:rPr>
        <w:t>פנינה אורן שני דור:</w:t>
      </w:r>
      <w:r w:rsidRPr="002B2B8B">
        <w:rPr>
          <w:rStyle w:val="TagStyle"/>
          <w:rtl/>
        </w:rPr>
        <w:t xml:space="preserve"> &lt;&lt; אורח &gt;&gt;</w:t>
      </w:r>
      <w:r w:rsidR="00D3687A">
        <w:rPr>
          <w:rtl/>
          <w:lang w:eastAsia="he-IL"/>
        </w:rPr>
        <w:t xml:space="preserve"> </w:t>
      </w:r>
      <w:bookmarkEnd w:id="5114"/>
    </w:p>
    <w:p w14:paraId="3C346012" w14:textId="77777777" w:rsidR="002B2B8B" w:rsidRDefault="002B2B8B" w:rsidP="002B2B8B">
      <w:pPr>
        <w:pStyle w:val="KeepWithNext"/>
        <w:rPr>
          <w:rtl/>
          <w:lang w:eastAsia="he-IL"/>
        </w:rPr>
      </w:pPr>
    </w:p>
    <w:p w14:paraId="33701F51" w14:textId="5944D0B8" w:rsidR="002B2B8B" w:rsidRDefault="002B2B8B" w:rsidP="002B2B8B">
      <w:pPr>
        <w:rPr>
          <w:rtl/>
          <w:lang w:eastAsia="he-IL"/>
        </w:rPr>
      </w:pPr>
      <w:r>
        <w:rPr>
          <w:rFonts w:hint="cs"/>
          <w:rtl/>
          <w:lang w:eastAsia="he-IL"/>
        </w:rPr>
        <w:t>אבל צריך לומר שזה יחול רק על היבואן הנאות במסלול</w:t>
      </w:r>
      <w:bookmarkStart w:id="5115" w:name="_ETM_Q1_2033956"/>
      <w:bookmarkEnd w:id="5115"/>
      <w:r>
        <w:rPr>
          <w:rFonts w:hint="cs"/>
          <w:rtl/>
          <w:lang w:eastAsia="he-IL"/>
        </w:rPr>
        <w:t xml:space="preserve"> האירופי. השאר יח</w:t>
      </w:r>
      <w:bookmarkStart w:id="5116" w:name="_ETM_Q1_2038347"/>
      <w:bookmarkEnd w:id="5116"/>
      <w:r>
        <w:rPr>
          <w:rFonts w:hint="cs"/>
          <w:rtl/>
          <w:lang w:eastAsia="he-IL"/>
        </w:rPr>
        <w:t>כה לכניסה לתוקף</w:t>
      </w:r>
      <w:r w:rsidR="00DB293F">
        <w:rPr>
          <w:rFonts w:hint="cs"/>
          <w:rtl/>
          <w:lang w:eastAsia="he-IL"/>
        </w:rPr>
        <w:t xml:space="preserve"> </w:t>
      </w:r>
      <w:r>
        <w:rPr>
          <w:rFonts w:hint="cs"/>
          <w:rtl/>
          <w:lang w:eastAsia="he-IL"/>
        </w:rPr>
        <w:t>שהוא יהיה יבואן נאות.</w:t>
      </w:r>
      <w:bookmarkStart w:id="5117" w:name="_ETM_Q1_1950190"/>
      <w:bookmarkStart w:id="5118" w:name="_ETM_Q1_1950227"/>
      <w:bookmarkEnd w:id="5117"/>
      <w:bookmarkEnd w:id="5118"/>
      <w:r>
        <w:rPr>
          <w:rFonts w:hint="cs"/>
          <w:rtl/>
          <w:lang w:eastAsia="he-IL"/>
        </w:rPr>
        <w:t xml:space="preserve"> בסדר?</w:t>
      </w:r>
    </w:p>
    <w:p w14:paraId="2CD455C2" w14:textId="77777777" w:rsidR="00B80A3E" w:rsidRDefault="00B80A3E" w:rsidP="002B2B8B">
      <w:pPr>
        <w:rPr>
          <w:rtl/>
          <w:lang w:eastAsia="he-IL"/>
        </w:rPr>
      </w:pPr>
      <w:bookmarkStart w:id="5119" w:name="_ETM_Q1_2041369"/>
      <w:bookmarkStart w:id="5120" w:name="_ETM_Q1_2041404"/>
      <w:bookmarkStart w:id="5121" w:name="_ETM_Q1_2042024"/>
      <w:bookmarkStart w:id="5122" w:name="_ETM_Q1_2042058"/>
      <w:bookmarkStart w:id="5123" w:name="_ETM_Q1_2042888"/>
      <w:bookmarkEnd w:id="5119"/>
      <w:bookmarkEnd w:id="5120"/>
      <w:bookmarkEnd w:id="5121"/>
      <w:bookmarkEnd w:id="5122"/>
      <w:bookmarkEnd w:id="5123"/>
    </w:p>
    <w:p w14:paraId="11FEB7AC" w14:textId="2F7BC9E0" w:rsidR="00B80A3E" w:rsidRDefault="00B80A3E" w:rsidP="00B80A3E">
      <w:pPr>
        <w:pStyle w:val="af9"/>
        <w:keepNext/>
        <w:rPr>
          <w:rtl/>
          <w:lang w:eastAsia="he-IL"/>
        </w:rPr>
      </w:pPr>
      <w:bookmarkStart w:id="5124" w:name="ET_guest_905462_898"/>
      <w:r w:rsidRPr="00B80A3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80A3E">
        <w:rPr>
          <w:rStyle w:val="TagStyle"/>
          <w:rtl/>
        </w:rPr>
        <w:t xml:space="preserve"> &lt;&lt; אורח &gt;&gt;</w:t>
      </w:r>
      <w:r w:rsidR="00D3687A">
        <w:rPr>
          <w:rtl/>
          <w:lang w:eastAsia="he-IL"/>
        </w:rPr>
        <w:t xml:space="preserve"> </w:t>
      </w:r>
      <w:bookmarkEnd w:id="5124"/>
    </w:p>
    <w:p w14:paraId="363F29EA" w14:textId="77777777" w:rsidR="00B80A3E" w:rsidRDefault="00B80A3E" w:rsidP="00B80A3E">
      <w:pPr>
        <w:pStyle w:val="KeepWithNext"/>
        <w:rPr>
          <w:rtl/>
          <w:lang w:eastAsia="he-IL"/>
        </w:rPr>
      </w:pPr>
    </w:p>
    <w:p w14:paraId="07147265" w14:textId="5514516C" w:rsidR="00B80A3E" w:rsidRDefault="00B80A3E" w:rsidP="00B80A3E">
      <w:pPr>
        <w:rPr>
          <w:rtl/>
          <w:lang w:eastAsia="he-IL"/>
        </w:rPr>
      </w:pPr>
      <w:bookmarkStart w:id="5125" w:name="_ETM_Q1_2043149"/>
      <w:bookmarkStart w:id="5126" w:name="_ETM_Q1_2043181"/>
      <w:bookmarkEnd w:id="5125"/>
      <w:bookmarkEnd w:id="5126"/>
      <w:r>
        <w:rPr>
          <w:rFonts w:hint="cs"/>
          <w:rtl/>
          <w:lang w:eastAsia="he-IL"/>
        </w:rPr>
        <w:t>הסעיף עושה את ההבחנה.</w:t>
      </w:r>
    </w:p>
    <w:p w14:paraId="2451FA11" w14:textId="77777777" w:rsidR="00B80A3E" w:rsidRDefault="00B80A3E" w:rsidP="00B80A3E">
      <w:pPr>
        <w:rPr>
          <w:rtl/>
          <w:lang w:eastAsia="he-IL"/>
        </w:rPr>
      </w:pPr>
      <w:bookmarkStart w:id="5127" w:name="_ETM_Q1_2045888"/>
      <w:bookmarkStart w:id="5128" w:name="_ETM_Q1_2045921"/>
      <w:bookmarkEnd w:id="5127"/>
      <w:bookmarkEnd w:id="5128"/>
    </w:p>
    <w:p w14:paraId="46BED9E3" w14:textId="0105242F" w:rsidR="00B80A3E" w:rsidRDefault="00B80A3E" w:rsidP="00B80A3E">
      <w:pPr>
        <w:pStyle w:val="af9"/>
        <w:keepNext/>
        <w:rPr>
          <w:rtl/>
          <w:lang w:eastAsia="he-IL"/>
        </w:rPr>
      </w:pPr>
      <w:bookmarkStart w:id="5129" w:name="ET_guest_פנינה_אורן_שני_דור_899"/>
      <w:r w:rsidRPr="00B80A3E">
        <w:rPr>
          <w:rStyle w:val="TagStyle"/>
          <w:rtl/>
        </w:rPr>
        <w:t xml:space="preserve"> &lt;&lt; אורח &gt;&gt; </w:t>
      </w:r>
      <w:r>
        <w:rPr>
          <w:rtl/>
          <w:lang w:eastAsia="he-IL"/>
        </w:rPr>
        <w:t>פנינה אורן שני דור:</w:t>
      </w:r>
      <w:r w:rsidRPr="00B80A3E">
        <w:rPr>
          <w:rStyle w:val="TagStyle"/>
          <w:rtl/>
        </w:rPr>
        <w:t xml:space="preserve"> &lt;&lt; אורח &gt;&gt;</w:t>
      </w:r>
      <w:r w:rsidR="00D3687A">
        <w:rPr>
          <w:rtl/>
          <w:lang w:eastAsia="he-IL"/>
        </w:rPr>
        <w:t xml:space="preserve"> </w:t>
      </w:r>
      <w:bookmarkEnd w:id="5129"/>
    </w:p>
    <w:p w14:paraId="495DAAFE" w14:textId="77777777" w:rsidR="00B80A3E" w:rsidRDefault="00B80A3E" w:rsidP="00B80A3E">
      <w:pPr>
        <w:pStyle w:val="KeepWithNext"/>
        <w:rPr>
          <w:rtl/>
          <w:lang w:eastAsia="he-IL"/>
        </w:rPr>
      </w:pPr>
    </w:p>
    <w:p w14:paraId="754C287A" w14:textId="348E5C44" w:rsidR="00B80A3E" w:rsidRDefault="00B80A3E" w:rsidP="00B80A3E">
      <w:pPr>
        <w:rPr>
          <w:rtl/>
          <w:lang w:eastAsia="he-IL"/>
        </w:rPr>
      </w:pPr>
      <w:r>
        <w:rPr>
          <w:rFonts w:hint="cs"/>
          <w:rtl/>
          <w:lang w:eastAsia="he-IL"/>
        </w:rPr>
        <w:t xml:space="preserve">אתה צודק. סליחה. </w:t>
      </w:r>
    </w:p>
    <w:p w14:paraId="751D7D3B" w14:textId="77777777" w:rsidR="00C37A9F" w:rsidRDefault="00C37A9F" w:rsidP="00B80A3E">
      <w:pPr>
        <w:rPr>
          <w:rtl/>
          <w:lang w:eastAsia="he-IL"/>
        </w:rPr>
      </w:pPr>
      <w:bookmarkStart w:id="5130" w:name="_ETM_Q1_2053648"/>
      <w:bookmarkStart w:id="5131" w:name="_ETM_Q1_2053684"/>
      <w:bookmarkStart w:id="5132" w:name="_ETM_Q1_2052975"/>
      <w:bookmarkEnd w:id="5130"/>
      <w:bookmarkEnd w:id="5131"/>
      <w:bookmarkEnd w:id="5132"/>
    </w:p>
    <w:p w14:paraId="2D7CB2CE" w14:textId="52AC6D94" w:rsidR="00C37A9F" w:rsidRDefault="00C37A9F" w:rsidP="00C37A9F">
      <w:pPr>
        <w:pStyle w:val="a4"/>
        <w:keepNext/>
        <w:rPr>
          <w:rtl/>
        </w:rPr>
      </w:pPr>
      <w:bookmarkStart w:id="5133" w:name="ET_speaker_נעה_בן_שבת_900"/>
      <w:r w:rsidRPr="00C37A9F">
        <w:rPr>
          <w:rStyle w:val="TagStyle"/>
          <w:rtl/>
        </w:rPr>
        <w:t xml:space="preserve"> &lt;&lt; דובר &gt;&gt; </w:t>
      </w:r>
      <w:r>
        <w:rPr>
          <w:rtl/>
        </w:rPr>
        <w:t>נעה בן שבת:</w:t>
      </w:r>
      <w:r w:rsidRPr="00C37A9F">
        <w:rPr>
          <w:rStyle w:val="TagStyle"/>
          <w:rtl/>
        </w:rPr>
        <w:t xml:space="preserve"> &lt;&lt; דובר &gt;&gt;</w:t>
      </w:r>
      <w:r w:rsidR="00D3687A">
        <w:rPr>
          <w:rtl/>
        </w:rPr>
        <w:t xml:space="preserve"> </w:t>
      </w:r>
      <w:bookmarkEnd w:id="5133"/>
    </w:p>
    <w:p w14:paraId="7A8101BE" w14:textId="77777777" w:rsidR="00C37A9F" w:rsidRDefault="00C37A9F" w:rsidP="00C37A9F">
      <w:pPr>
        <w:pStyle w:val="KeepWithNext"/>
        <w:rPr>
          <w:rtl/>
          <w:lang w:eastAsia="he-IL"/>
        </w:rPr>
      </w:pPr>
    </w:p>
    <w:p w14:paraId="0E74C0FC" w14:textId="30E2C8D6" w:rsidR="00C37A9F" w:rsidRDefault="00C37A9F" w:rsidP="00C37A9F">
      <w:pPr>
        <w:rPr>
          <w:rtl/>
          <w:lang w:eastAsia="he-IL"/>
        </w:rPr>
      </w:pPr>
      <w:bookmarkStart w:id="5134" w:name="_ETM_Q1_2053235"/>
      <w:bookmarkStart w:id="5135" w:name="_ETM_Q1_2053268"/>
      <w:bookmarkStart w:id="5136" w:name="_ETM_Q1_2053361"/>
      <w:bookmarkEnd w:id="5134"/>
      <w:bookmarkEnd w:id="5135"/>
      <w:bookmarkEnd w:id="5136"/>
      <w:r>
        <w:rPr>
          <w:rFonts w:hint="cs"/>
          <w:rtl/>
          <w:lang w:eastAsia="he-IL"/>
        </w:rPr>
        <w:t xml:space="preserve">עמוד 40. הזזנו אותו ל-321. בנושא </w:t>
      </w:r>
      <w:bookmarkStart w:id="5137" w:name="_ETM_Q1_2061130"/>
      <w:bookmarkEnd w:id="5137"/>
      <w:r>
        <w:rPr>
          <w:rFonts w:hint="cs"/>
          <w:rtl/>
          <w:lang w:eastAsia="he-IL"/>
        </w:rPr>
        <w:t xml:space="preserve">של </w:t>
      </w:r>
      <w:proofErr w:type="spellStart"/>
      <w:r>
        <w:rPr>
          <w:rFonts w:hint="cs"/>
          <w:rtl/>
          <w:lang w:eastAsia="he-IL"/>
        </w:rPr>
        <w:t>הליסטריה</w:t>
      </w:r>
      <w:proofErr w:type="spellEnd"/>
      <w:r w:rsidR="00DB293F">
        <w:rPr>
          <w:rFonts w:hint="cs"/>
          <w:rtl/>
          <w:lang w:eastAsia="he-IL"/>
        </w:rPr>
        <w:t xml:space="preserve"> </w:t>
      </w:r>
      <w:r>
        <w:rPr>
          <w:rFonts w:hint="cs"/>
          <w:rtl/>
          <w:lang w:eastAsia="he-IL"/>
        </w:rPr>
        <w:t>דנו בנפרד. זה מה שמופיע</w:t>
      </w:r>
      <w:bookmarkStart w:id="5138" w:name="_ETM_Q1_2065866"/>
      <w:bookmarkEnd w:id="5138"/>
      <w:r>
        <w:rPr>
          <w:rFonts w:hint="cs"/>
          <w:rtl/>
          <w:lang w:eastAsia="he-IL"/>
        </w:rPr>
        <w:t xml:space="preserve"> לי </w:t>
      </w:r>
      <w:proofErr w:type="spellStart"/>
      <w:r>
        <w:rPr>
          <w:rFonts w:hint="cs"/>
          <w:rtl/>
          <w:lang w:eastAsia="he-IL"/>
        </w:rPr>
        <w:t>ברוויזיות</w:t>
      </w:r>
      <w:proofErr w:type="spellEnd"/>
      <w:r>
        <w:rPr>
          <w:rFonts w:hint="cs"/>
          <w:rtl/>
          <w:lang w:eastAsia="he-IL"/>
        </w:rPr>
        <w:t>.</w:t>
      </w:r>
      <w:bookmarkStart w:id="5139" w:name="_ETM_Q1_2068090"/>
      <w:bookmarkEnd w:id="5139"/>
    </w:p>
    <w:p w14:paraId="1F0EFC9D" w14:textId="77777777" w:rsidR="00C37A9F" w:rsidRDefault="00C37A9F" w:rsidP="00C37A9F">
      <w:pPr>
        <w:rPr>
          <w:rtl/>
          <w:lang w:eastAsia="he-IL"/>
        </w:rPr>
      </w:pPr>
      <w:bookmarkStart w:id="5140" w:name="_ETM_Q1_2087174"/>
      <w:bookmarkStart w:id="5141" w:name="_ETM_Q1_2087214"/>
      <w:bookmarkStart w:id="5142" w:name="_ETM_Q1_2105550"/>
      <w:bookmarkEnd w:id="5140"/>
      <w:bookmarkEnd w:id="5141"/>
      <w:bookmarkEnd w:id="5142"/>
    </w:p>
    <w:p w14:paraId="4E340715" w14:textId="3396E269" w:rsidR="00C37A9F" w:rsidRDefault="00C37A9F" w:rsidP="00C37A9F">
      <w:pPr>
        <w:pStyle w:val="af9"/>
        <w:keepNext/>
        <w:rPr>
          <w:rtl/>
          <w:lang w:eastAsia="he-IL"/>
        </w:rPr>
      </w:pPr>
      <w:bookmarkStart w:id="5143" w:name="ET_guest_903181_901"/>
      <w:r w:rsidRPr="00C37A9F">
        <w:rPr>
          <w:rStyle w:val="TagStyle"/>
          <w:rtl/>
        </w:rPr>
        <w:t xml:space="preserve"> &lt;&lt; אורח &gt;&gt; </w:t>
      </w:r>
      <w:r>
        <w:rPr>
          <w:rtl/>
          <w:lang w:eastAsia="he-IL"/>
        </w:rPr>
        <w:t>שי סומך:</w:t>
      </w:r>
      <w:r w:rsidRPr="00C37A9F">
        <w:rPr>
          <w:rStyle w:val="TagStyle"/>
          <w:rtl/>
        </w:rPr>
        <w:t xml:space="preserve"> &lt;&lt; אורח &gt;&gt;</w:t>
      </w:r>
      <w:r w:rsidR="00D3687A">
        <w:rPr>
          <w:rtl/>
          <w:lang w:eastAsia="he-IL"/>
        </w:rPr>
        <w:t xml:space="preserve"> </w:t>
      </w:r>
      <w:bookmarkEnd w:id="5143"/>
    </w:p>
    <w:p w14:paraId="42E96A4A" w14:textId="77777777" w:rsidR="00C37A9F" w:rsidRDefault="00C37A9F" w:rsidP="00C37A9F">
      <w:pPr>
        <w:pStyle w:val="KeepWithNext"/>
        <w:rPr>
          <w:rtl/>
          <w:lang w:eastAsia="he-IL"/>
        </w:rPr>
      </w:pPr>
    </w:p>
    <w:p w14:paraId="2CCCBA15" w14:textId="5FC5DC8C" w:rsidR="00C37A9F" w:rsidRDefault="00C37A9F" w:rsidP="00C37A9F">
      <w:pPr>
        <w:rPr>
          <w:rtl/>
          <w:lang w:eastAsia="he-IL"/>
        </w:rPr>
      </w:pPr>
      <w:bookmarkStart w:id="5144" w:name="_ETM_Q1_2105805"/>
      <w:bookmarkStart w:id="5145" w:name="_ETM_Q1_2105836"/>
      <w:bookmarkEnd w:id="5144"/>
      <w:bookmarkEnd w:id="5145"/>
      <w:r>
        <w:rPr>
          <w:rFonts w:hint="cs"/>
          <w:rtl/>
          <w:lang w:eastAsia="he-IL"/>
        </w:rPr>
        <w:t>המשכתי אתמול את הבדיקה.</w:t>
      </w:r>
    </w:p>
    <w:p w14:paraId="3B4CDCCA" w14:textId="77777777" w:rsidR="00C37A9F" w:rsidRDefault="00C37A9F" w:rsidP="00C37A9F">
      <w:pPr>
        <w:rPr>
          <w:rtl/>
          <w:lang w:eastAsia="he-IL"/>
        </w:rPr>
      </w:pPr>
      <w:bookmarkStart w:id="5146" w:name="_ETM_Q1_2109661"/>
      <w:bookmarkStart w:id="5147" w:name="_ETM_Q1_2109698"/>
      <w:bookmarkStart w:id="5148" w:name="_ETM_Q1_2110606"/>
      <w:bookmarkEnd w:id="5146"/>
      <w:bookmarkEnd w:id="5147"/>
      <w:bookmarkEnd w:id="5148"/>
    </w:p>
    <w:p w14:paraId="4E8C4481" w14:textId="373DA5A2" w:rsidR="00C37A9F" w:rsidRDefault="00C37A9F" w:rsidP="00C37A9F">
      <w:pPr>
        <w:pStyle w:val="af6"/>
        <w:keepNext/>
        <w:rPr>
          <w:rtl/>
        </w:rPr>
      </w:pPr>
      <w:bookmarkStart w:id="5149" w:name="ET_yor_6447_902"/>
      <w:r w:rsidRPr="00C37A9F">
        <w:rPr>
          <w:rStyle w:val="TagStyle"/>
          <w:rtl/>
        </w:rPr>
        <w:t xml:space="preserve"> &lt;&lt; יור &gt;&gt; </w:t>
      </w:r>
      <w:r>
        <w:rPr>
          <w:rtl/>
        </w:rPr>
        <w:t xml:space="preserve">היו"ר יונתן </w:t>
      </w:r>
      <w:proofErr w:type="spellStart"/>
      <w:r>
        <w:rPr>
          <w:rtl/>
        </w:rPr>
        <w:t>מישרקי</w:t>
      </w:r>
      <w:proofErr w:type="spellEnd"/>
      <w:r>
        <w:rPr>
          <w:rtl/>
        </w:rPr>
        <w:t>:</w:t>
      </w:r>
      <w:r w:rsidRPr="00C37A9F">
        <w:rPr>
          <w:rStyle w:val="TagStyle"/>
          <w:rtl/>
        </w:rPr>
        <w:t xml:space="preserve"> &lt;&lt; יור &gt;&gt;</w:t>
      </w:r>
      <w:r w:rsidR="00D3687A">
        <w:rPr>
          <w:rtl/>
        </w:rPr>
        <w:t xml:space="preserve"> </w:t>
      </w:r>
      <w:bookmarkEnd w:id="5149"/>
    </w:p>
    <w:p w14:paraId="712B40D9" w14:textId="77777777" w:rsidR="00C37A9F" w:rsidRDefault="00C37A9F" w:rsidP="00C37A9F">
      <w:pPr>
        <w:pStyle w:val="KeepWithNext"/>
        <w:rPr>
          <w:rtl/>
          <w:lang w:eastAsia="he-IL"/>
        </w:rPr>
      </w:pPr>
    </w:p>
    <w:p w14:paraId="4BAD4087" w14:textId="2DF599C9" w:rsidR="00C37A9F" w:rsidRDefault="00C37A9F" w:rsidP="00C37A9F">
      <w:pPr>
        <w:rPr>
          <w:rtl/>
          <w:lang w:eastAsia="he-IL"/>
        </w:rPr>
      </w:pPr>
      <w:bookmarkStart w:id="5150" w:name="_ETM_Q1_2110875"/>
      <w:bookmarkStart w:id="5151" w:name="_ETM_Q1_2110891"/>
      <w:bookmarkEnd w:id="5150"/>
      <w:bookmarkEnd w:id="5151"/>
      <w:r>
        <w:rPr>
          <w:rFonts w:hint="cs"/>
          <w:rtl/>
          <w:lang w:eastAsia="he-IL"/>
        </w:rPr>
        <w:t xml:space="preserve">אני לא שואל אותך </w:t>
      </w:r>
      <w:bookmarkStart w:id="5152" w:name="_ETM_Q1_2108971"/>
      <w:bookmarkEnd w:id="5152"/>
      <w:r>
        <w:rPr>
          <w:rFonts w:hint="cs"/>
          <w:rtl/>
          <w:lang w:eastAsia="he-IL"/>
        </w:rPr>
        <w:t xml:space="preserve">מה העמדה. אני שואל האם היה איזשהו סיכום. אתה לא </w:t>
      </w:r>
      <w:bookmarkStart w:id="5153" w:name="_ETM_Q1_2112596"/>
      <w:bookmarkEnd w:id="5153"/>
      <w:r>
        <w:rPr>
          <w:rFonts w:hint="cs"/>
          <w:rtl/>
          <w:lang w:eastAsia="he-IL"/>
        </w:rPr>
        <w:t>יודע.</w:t>
      </w:r>
    </w:p>
    <w:p w14:paraId="3A7128C1" w14:textId="77777777" w:rsidR="00C37A9F" w:rsidRDefault="00C37A9F" w:rsidP="00C37A9F">
      <w:pPr>
        <w:rPr>
          <w:rtl/>
          <w:lang w:eastAsia="he-IL"/>
        </w:rPr>
      </w:pPr>
      <w:bookmarkStart w:id="5154" w:name="_ETM_Q1_2112107"/>
      <w:bookmarkStart w:id="5155" w:name="_ETM_Q1_2112141"/>
      <w:bookmarkStart w:id="5156" w:name="_ETM_Q1_2112771"/>
      <w:bookmarkEnd w:id="5154"/>
      <w:bookmarkEnd w:id="5155"/>
      <w:bookmarkEnd w:id="5156"/>
    </w:p>
    <w:p w14:paraId="71C5BDC4" w14:textId="76AFCF93" w:rsidR="00C37A9F" w:rsidRDefault="00C37A9F" w:rsidP="00C37A9F">
      <w:pPr>
        <w:pStyle w:val="af9"/>
        <w:keepNext/>
        <w:rPr>
          <w:rtl/>
          <w:lang w:eastAsia="he-IL"/>
        </w:rPr>
      </w:pPr>
      <w:bookmarkStart w:id="5157" w:name="ET_guest_903181_903"/>
      <w:r w:rsidRPr="00C37A9F">
        <w:rPr>
          <w:rStyle w:val="TagStyle"/>
          <w:rtl/>
        </w:rPr>
        <w:t xml:space="preserve"> &lt;&lt; אורח &gt;&gt; </w:t>
      </w:r>
      <w:r>
        <w:rPr>
          <w:rtl/>
          <w:lang w:eastAsia="he-IL"/>
        </w:rPr>
        <w:t>שי סומך:</w:t>
      </w:r>
      <w:r w:rsidRPr="00C37A9F">
        <w:rPr>
          <w:rStyle w:val="TagStyle"/>
          <w:rtl/>
        </w:rPr>
        <w:t xml:space="preserve"> &lt;&lt; אורח &gt;&gt;</w:t>
      </w:r>
      <w:r w:rsidR="00D3687A">
        <w:rPr>
          <w:rtl/>
          <w:lang w:eastAsia="he-IL"/>
        </w:rPr>
        <w:t xml:space="preserve"> </w:t>
      </w:r>
      <w:bookmarkEnd w:id="5157"/>
    </w:p>
    <w:p w14:paraId="5FAE9EA4" w14:textId="77777777" w:rsidR="00C37A9F" w:rsidRDefault="00C37A9F" w:rsidP="00C37A9F">
      <w:pPr>
        <w:pStyle w:val="KeepWithNext"/>
        <w:rPr>
          <w:rtl/>
          <w:lang w:eastAsia="he-IL"/>
        </w:rPr>
      </w:pPr>
    </w:p>
    <w:p w14:paraId="77D94588" w14:textId="0DB092E7" w:rsidR="00C37A9F" w:rsidRDefault="00C37A9F" w:rsidP="00C37A9F">
      <w:pPr>
        <w:ind w:firstLine="0"/>
        <w:rPr>
          <w:rtl/>
          <w:lang w:eastAsia="he-IL"/>
        </w:rPr>
      </w:pPr>
      <w:bookmarkStart w:id="5158" w:name="_ETM_Q1_2113014"/>
      <w:bookmarkStart w:id="5159" w:name="_ETM_Q1_2113031"/>
      <w:bookmarkEnd w:id="5158"/>
      <w:bookmarkEnd w:id="5159"/>
      <w:r>
        <w:rPr>
          <w:rtl/>
          <w:lang w:eastAsia="he-IL"/>
        </w:rPr>
        <w:tab/>
      </w:r>
      <w:r>
        <w:rPr>
          <w:rFonts w:hint="cs"/>
          <w:rtl/>
          <w:lang w:eastAsia="he-IL"/>
        </w:rPr>
        <w:t>לא.</w:t>
      </w:r>
    </w:p>
    <w:p w14:paraId="79D5AD3A" w14:textId="77777777" w:rsidR="00C37A9F" w:rsidRDefault="00C37A9F" w:rsidP="00C37A9F">
      <w:pPr>
        <w:ind w:firstLine="0"/>
        <w:rPr>
          <w:rtl/>
          <w:lang w:eastAsia="he-IL"/>
        </w:rPr>
      </w:pPr>
      <w:bookmarkStart w:id="5160" w:name="_ETM_Q1_2117771"/>
      <w:bookmarkStart w:id="5161" w:name="_ETM_Q1_2117804"/>
      <w:bookmarkEnd w:id="5160"/>
      <w:bookmarkEnd w:id="5161"/>
    </w:p>
    <w:p w14:paraId="25F61A2D" w14:textId="15992B82" w:rsidR="00C37A9F" w:rsidRDefault="00C37A9F" w:rsidP="00C37A9F">
      <w:pPr>
        <w:pStyle w:val="a4"/>
        <w:keepNext/>
        <w:rPr>
          <w:rtl/>
        </w:rPr>
      </w:pPr>
      <w:bookmarkStart w:id="5162" w:name="ET_speaker_נעה_בן_שבת_904"/>
      <w:r w:rsidRPr="00C37A9F">
        <w:rPr>
          <w:rStyle w:val="TagStyle"/>
          <w:rtl/>
        </w:rPr>
        <w:t xml:space="preserve"> &lt;&lt; דובר &gt;&gt; </w:t>
      </w:r>
      <w:r>
        <w:rPr>
          <w:rtl/>
        </w:rPr>
        <w:t>נעה בן שבת:</w:t>
      </w:r>
      <w:r w:rsidRPr="00C37A9F">
        <w:rPr>
          <w:rStyle w:val="TagStyle"/>
          <w:rtl/>
        </w:rPr>
        <w:t xml:space="preserve"> &lt;&lt; דובר &gt;&gt;</w:t>
      </w:r>
      <w:r w:rsidR="00D3687A">
        <w:rPr>
          <w:rtl/>
        </w:rPr>
        <w:t xml:space="preserve"> </w:t>
      </w:r>
      <w:bookmarkEnd w:id="5162"/>
    </w:p>
    <w:p w14:paraId="743CCF3A" w14:textId="77777777" w:rsidR="00C37A9F" w:rsidRDefault="00C37A9F" w:rsidP="00C37A9F">
      <w:pPr>
        <w:pStyle w:val="KeepWithNext"/>
        <w:rPr>
          <w:rtl/>
          <w:lang w:eastAsia="he-IL"/>
        </w:rPr>
      </w:pPr>
    </w:p>
    <w:p w14:paraId="532BA097" w14:textId="5C095B8B" w:rsidR="00C37A9F" w:rsidRDefault="00C37A9F" w:rsidP="00C37A9F">
      <w:pPr>
        <w:rPr>
          <w:rtl/>
          <w:lang w:eastAsia="he-IL"/>
        </w:rPr>
      </w:pPr>
      <w:r>
        <w:rPr>
          <w:rFonts w:hint="cs"/>
          <w:rtl/>
          <w:lang w:eastAsia="he-IL"/>
        </w:rPr>
        <w:t xml:space="preserve">כמובן זה לא מחייב אדוני. </w:t>
      </w:r>
    </w:p>
    <w:p w14:paraId="071DCA5D" w14:textId="77777777" w:rsidR="00C37A9F" w:rsidRDefault="00C37A9F" w:rsidP="00C37A9F">
      <w:pPr>
        <w:rPr>
          <w:rtl/>
          <w:lang w:eastAsia="he-IL"/>
        </w:rPr>
      </w:pPr>
      <w:bookmarkStart w:id="5163" w:name="_ETM_Q1_2124874"/>
      <w:bookmarkStart w:id="5164" w:name="_ETM_Q1_2124910"/>
      <w:bookmarkStart w:id="5165" w:name="_ETM_Q1_2125593"/>
      <w:bookmarkStart w:id="5166" w:name="_ETM_Q1_2125632"/>
      <w:bookmarkEnd w:id="5163"/>
      <w:bookmarkEnd w:id="5164"/>
      <w:bookmarkEnd w:id="5165"/>
      <w:bookmarkEnd w:id="5166"/>
    </w:p>
    <w:p w14:paraId="34D1921D" w14:textId="5DA54D6E" w:rsidR="00C37A9F" w:rsidRDefault="00C37A9F" w:rsidP="00C37A9F">
      <w:pPr>
        <w:pStyle w:val="af9"/>
        <w:keepNext/>
        <w:rPr>
          <w:rtl/>
          <w:lang w:eastAsia="he-IL"/>
        </w:rPr>
      </w:pPr>
      <w:bookmarkStart w:id="5167" w:name="ET_guest_אורי_דורמן_905"/>
      <w:r w:rsidRPr="00C37A9F">
        <w:rPr>
          <w:rStyle w:val="TagStyle"/>
          <w:rtl/>
        </w:rPr>
        <w:t xml:space="preserve"> &lt;&lt; אורח &gt;&gt; </w:t>
      </w:r>
      <w:r>
        <w:rPr>
          <w:rtl/>
          <w:lang w:eastAsia="he-IL"/>
        </w:rPr>
        <w:t>אורי דורמן:</w:t>
      </w:r>
      <w:r w:rsidRPr="00C37A9F">
        <w:rPr>
          <w:rStyle w:val="TagStyle"/>
          <w:rtl/>
        </w:rPr>
        <w:t xml:space="preserve"> &lt;&lt; אורח &gt;&gt;</w:t>
      </w:r>
      <w:r w:rsidR="00D3687A">
        <w:rPr>
          <w:rtl/>
          <w:lang w:eastAsia="he-IL"/>
        </w:rPr>
        <w:t xml:space="preserve"> </w:t>
      </w:r>
      <w:bookmarkEnd w:id="5167"/>
    </w:p>
    <w:p w14:paraId="3086BFFC" w14:textId="77777777" w:rsidR="00C37A9F" w:rsidRDefault="00C37A9F" w:rsidP="00C37A9F">
      <w:pPr>
        <w:pStyle w:val="KeepWithNext"/>
        <w:rPr>
          <w:rtl/>
          <w:lang w:eastAsia="he-IL"/>
        </w:rPr>
      </w:pPr>
    </w:p>
    <w:p w14:paraId="15B86659" w14:textId="737D6941" w:rsidR="00C37A9F" w:rsidRDefault="00C37A9F" w:rsidP="00C37A9F">
      <w:pPr>
        <w:rPr>
          <w:rtl/>
          <w:lang w:eastAsia="he-IL"/>
        </w:rPr>
      </w:pPr>
      <w:r>
        <w:rPr>
          <w:rFonts w:hint="cs"/>
          <w:rtl/>
          <w:lang w:eastAsia="he-IL"/>
        </w:rPr>
        <w:t>לעניין</w:t>
      </w:r>
      <w:bookmarkStart w:id="5168" w:name="_ETM_Q1_2129462"/>
      <w:bookmarkEnd w:id="5168"/>
      <w:r>
        <w:rPr>
          <w:rFonts w:hint="cs"/>
          <w:rtl/>
          <w:lang w:eastAsia="he-IL"/>
        </w:rPr>
        <w:t xml:space="preserve"> העוסק במזון. יש</w:t>
      </w:r>
      <w:r w:rsidR="00DB293F">
        <w:rPr>
          <w:rFonts w:hint="cs"/>
          <w:rtl/>
          <w:lang w:eastAsia="he-IL"/>
        </w:rPr>
        <w:t xml:space="preserve"> </w:t>
      </w:r>
      <w:r>
        <w:rPr>
          <w:rFonts w:hint="cs"/>
          <w:rtl/>
          <w:lang w:eastAsia="he-IL"/>
        </w:rPr>
        <w:t xml:space="preserve">איזו נקודה אפורה של </w:t>
      </w:r>
      <w:bookmarkStart w:id="5169" w:name="_ETM_Q1_2144188"/>
      <w:bookmarkEnd w:id="5169"/>
      <w:r>
        <w:rPr>
          <w:rFonts w:hint="cs"/>
          <w:rtl/>
          <w:lang w:eastAsia="he-IL"/>
        </w:rPr>
        <w:t xml:space="preserve">כאלה שהם לא מוגדרים כעוסקים במזון ואם הם רוצים לפנות </w:t>
      </w:r>
      <w:bookmarkStart w:id="5170" w:name="_ETM_Q1_2148898"/>
      <w:bookmarkEnd w:id="5170"/>
      <w:r>
        <w:rPr>
          <w:rFonts w:hint="cs"/>
          <w:rtl/>
          <w:lang w:eastAsia="he-IL"/>
        </w:rPr>
        <w:t xml:space="preserve">לוועדה המייעצת כמו תחנות למיון ביצים, משחטות, איך הם </w:t>
      </w:r>
      <w:bookmarkStart w:id="5171" w:name="_ETM_Q1_2158994"/>
      <w:bookmarkEnd w:id="5171"/>
      <w:r>
        <w:rPr>
          <w:rFonts w:hint="cs"/>
          <w:rtl/>
          <w:lang w:eastAsia="he-IL"/>
        </w:rPr>
        <w:t>עושים את זה?</w:t>
      </w:r>
    </w:p>
    <w:p w14:paraId="6FE20F86" w14:textId="77777777" w:rsidR="00C37A9F" w:rsidRDefault="00C37A9F" w:rsidP="00C37A9F">
      <w:pPr>
        <w:rPr>
          <w:rtl/>
          <w:lang w:eastAsia="he-IL"/>
        </w:rPr>
      </w:pPr>
      <w:bookmarkStart w:id="5172" w:name="_ETM_Q1_2160104"/>
      <w:bookmarkStart w:id="5173" w:name="_ETM_Q1_2160141"/>
      <w:bookmarkEnd w:id="5172"/>
      <w:bookmarkEnd w:id="5173"/>
    </w:p>
    <w:p w14:paraId="4B23B8A6" w14:textId="542AB399" w:rsidR="00C37A9F" w:rsidRDefault="00C37A9F" w:rsidP="00C37A9F">
      <w:pPr>
        <w:pStyle w:val="af6"/>
        <w:keepNext/>
        <w:rPr>
          <w:rtl/>
        </w:rPr>
      </w:pPr>
      <w:bookmarkStart w:id="5174" w:name="ET_yor_6447_906"/>
      <w:r w:rsidRPr="00C37A9F">
        <w:rPr>
          <w:rStyle w:val="TagStyle"/>
          <w:rtl/>
        </w:rPr>
        <w:t xml:space="preserve"> &lt;&lt; יור &gt;&gt; </w:t>
      </w:r>
      <w:r>
        <w:rPr>
          <w:rtl/>
        </w:rPr>
        <w:t xml:space="preserve">היו"ר יונתן </w:t>
      </w:r>
      <w:proofErr w:type="spellStart"/>
      <w:r>
        <w:rPr>
          <w:rtl/>
        </w:rPr>
        <w:t>מישרקי</w:t>
      </w:r>
      <w:proofErr w:type="spellEnd"/>
      <w:r>
        <w:rPr>
          <w:rtl/>
        </w:rPr>
        <w:t>:</w:t>
      </w:r>
      <w:r w:rsidRPr="00C37A9F">
        <w:rPr>
          <w:rStyle w:val="TagStyle"/>
          <w:rtl/>
        </w:rPr>
        <w:t xml:space="preserve"> &lt;&lt; יור &gt;&gt;</w:t>
      </w:r>
      <w:r w:rsidR="00D3687A">
        <w:rPr>
          <w:rtl/>
        </w:rPr>
        <w:t xml:space="preserve"> </w:t>
      </w:r>
      <w:bookmarkEnd w:id="5174"/>
    </w:p>
    <w:p w14:paraId="38BB531E" w14:textId="77777777" w:rsidR="00C37A9F" w:rsidRDefault="00C37A9F" w:rsidP="00C37A9F">
      <w:pPr>
        <w:pStyle w:val="KeepWithNext"/>
        <w:rPr>
          <w:rtl/>
          <w:lang w:eastAsia="he-IL"/>
        </w:rPr>
      </w:pPr>
    </w:p>
    <w:p w14:paraId="7FBB63E0" w14:textId="2E0D567E" w:rsidR="00C37A9F" w:rsidRDefault="00C37A9F" w:rsidP="00C37A9F">
      <w:pPr>
        <w:rPr>
          <w:rtl/>
          <w:lang w:eastAsia="he-IL"/>
        </w:rPr>
      </w:pPr>
      <w:r>
        <w:rPr>
          <w:rFonts w:hint="cs"/>
          <w:rtl/>
          <w:lang w:eastAsia="he-IL"/>
        </w:rPr>
        <w:t>דרך האיגודים, לא? דרך מי הם פונים?</w:t>
      </w:r>
    </w:p>
    <w:p w14:paraId="46D12B7D" w14:textId="77777777" w:rsidR="00C37A9F" w:rsidRDefault="00C37A9F" w:rsidP="00C37A9F">
      <w:pPr>
        <w:rPr>
          <w:rtl/>
          <w:lang w:eastAsia="he-IL"/>
        </w:rPr>
      </w:pPr>
      <w:bookmarkStart w:id="5175" w:name="_ETM_Q1_2161224"/>
      <w:bookmarkStart w:id="5176" w:name="_ETM_Q1_2161260"/>
      <w:bookmarkStart w:id="5177" w:name="_ETM_Q1_2164787"/>
      <w:bookmarkEnd w:id="5175"/>
      <w:bookmarkEnd w:id="5176"/>
      <w:bookmarkEnd w:id="5177"/>
    </w:p>
    <w:p w14:paraId="42F4BDEC" w14:textId="72985145" w:rsidR="00C37A9F" w:rsidRDefault="00C37A9F" w:rsidP="00C37A9F">
      <w:pPr>
        <w:pStyle w:val="af9"/>
        <w:keepNext/>
        <w:rPr>
          <w:rtl/>
          <w:lang w:eastAsia="he-IL"/>
        </w:rPr>
      </w:pPr>
      <w:bookmarkStart w:id="5178" w:name="ET_guest_אורי_דורמן_907"/>
      <w:r w:rsidRPr="00C37A9F">
        <w:rPr>
          <w:rStyle w:val="TagStyle"/>
          <w:rtl/>
        </w:rPr>
        <w:t xml:space="preserve"> &lt;&lt; אורח &gt;&gt; </w:t>
      </w:r>
      <w:r>
        <w:rPr>
          <w:rtl/>
          <w:lang w:eastAsia="he-IL"/>
        </w:rPr>
        <w:t>אורי דורמן:</w:t>
      </w:r>
      <w:r w:rsidRPr="00C37A9F">
        <w:rPr>
          <w:rStyle w:val="TagStyle"/>
          <w:rtl/>
        </w:rPr>
        <w:t xml:space="preserve"> &lt;&lt; אורח &gt;&gt;</w:t>
      </w:r>
      <w:r w:rsidR="00D3687A">
        <w:rPr>
          <w:rtl/>
          <w:lang w:eastAsia="he-IL"/>
        </w:rPr>
        <w:t xml:space="preserve"> </w:t>
      </w:r>
      <w:bookmarkEnd w:id="5178"/>
    </w:p>
    <w:p w14:paraId="2E43CDCD" w14:textId="77777777" w:rsidR="00C37A9F" w:rsidRDefault="00C37A9F" w:rsidP="00C37A9F">
      <w:pPr>
        <w:pStyle w:val="KeepWithNext"/>
        <w:rPr>
          <w:rtl/>
          <w:lang w:eastAsia="he-IL"/>
        </w:rPr>
      </w:pPr>
    </w:p>
    <w:p w14:paraId="437ECCA5" w14:textId="6EA26056" w:rsidR="00C37A9F" w:rsidRDefault="00C37A9F" w:rsidP="00C37A9F">
      <w:pPr>
        <w:rPr>
          <w:rtl/>
          <w:lang w:eastAsia="he-IL"/>
        </w:rPr>
      </w:pPr>
      <w:bookmarkStart w:id="5179" w:name="_ETM_Q1_2165024"/>
      <w:bookmarkStart w:id="5180" w:name="_ETM_Q1_2165055"/>
      <w:bookmarkEnd w:id="5179"/>
      <w:bookmarkEnd w:id="5180"/>
      <w:r>
        <w:rPr>
          <w:rFonts w:hint="cs"/>
          <w:rtl/>
          <w:lang w:eastAsia="he-IL"/>
        </w:rPr>
        <w:t>צריך לתת את הדעת על הנקודה הזאת.</w:t>
      </w:r>
    </w:p>
    <w:p w14:paraId="57489DBF" w14:textId="77777777" w:rsidR="00C37A9F" w:rsidRDefault="00C37A9F" w:rsidP="00C37A9F">
      <w:pPr>
        <w:rPr>
          <w:rtl/>
          <w:lang w:eastAsia="he-IL"/>
        </w:rPr>
      </w:pPr>
      <w:bookmarkStart w:id="5181" w:name="_ETM_Q1_2166603"/>
      <w:bookmarkStart w:id="5182" w:name="_ETM_Q1_2166641"/>
      <w:bookmarkEnd w:id="5181"/>
      <w:bookmarkEnd w:id="5182"/>
    </w:p>
    <w:p w14:paraId="6B7B3509" w14:textId="4450CEB7" w:rsidR="00C37A9F" w:rsidRDefault="00C37A9F" w:rsidP="00C37A9F">
      <w:pPr>
        <w:pStyle w:val="af9"/>
        <w:keepNext/>
        <w:rPr>
          <w:rtl/>
          <w:lang w:eastAsia="he-IL"/>
        </w:rPr>
      </w:pPr>
      <w:bookmarkStart w:id="5183" w:name="ET_guest_פנינה_אורן_שני_דור_908"/>
      <w:r w:rsidRPr="00C37A9F">
        <w:rPr>
          <w:rStyle w:val="TagStyle"/>
          <w:rtl/>
        </w:rPr>
        <w:t xml:space="preserve"> &lt;&lt; אורח &gt;&gt; </w:t>
      </w:r>
      <w:r>
        <w:rPr>
          <w:rtl/>
          <w:lang w:eastAsia="he-IL"/>
        </w:rPr>
        <w:t>פנינה אורן שני דור:</w:t>
      </w:r>
      <w:r w:rsidRPr="00C37A9F">
        <w:rPr>
          <w:rStyle w:val="TagStyle"/>
          <w:rtl/>
        </w:rPr>
        <w:t xml:space="preserve"> &lt;&lt; אורח &gt;&gt;</w:t>
      </w:r>
      <w:r w:rsidR="00D3687A">
        <w:rPr>
          <w:rtl/>
          <w:lang w:eastAsia="he-IL"/>
        </w:rPr>
        <w:t xml:space="preserve"> </w:t>
      </w:r>
      <w:bookmarkEnd w:id="5183"/>
    </w:p>
    <w:p w14:paraId="6B99D0B9" w14:textId="77777777" w:rsidR="00C37A9F" w:rsidRDefault="00C37A9F" w:rsidP="00C37A9F">
      <w:pPr>
        <w:pStyle w:val="KeepWithNext"/>
        <w:rPr>
          <w:rtl/>
          <w:lang w:eastAsia="he-IL"/>
        </w:rPr>
      </w:pPr>
    </w:p>
    <w:p w14:paraId="708A44EA" w14:textId="74981547" w:rsidR="00C37A9F" w:rsidRDefault="00C37A9F" w:rsidP="00C37A9F">
      <w:pPr>
        <w:rPr>
          <w:rtl/>
          <w:lang w:eastAsia="he-IL"/>
        </w:rPr>
      </w:pPr>
      <w:r>
        <w:rPr>
          <w:rFonts w:hint="cs"/>
          <w:rtl/>
          <w:lang w:eastAsia="he-IL"/>
        </w:rPr>
        <w:t xml:space="preserve">הם </w:t>
      </w:r>
      <w:bookmarkStart w:id="5184" w:name="_ETM_Q1_2166954"/>
      <w:bookmarkEnd w:id="5184"/>
      <w:r>
        <w:rPr>
          <w:rFonts w:hint="cs"/>
          <w:rtl/>
          <w:lang w:eastAsia="he-IL"/>
        </w:rPr>
        <w:t>יכולים לפנות דרך משרד החקלאות.</w:t>
      </w:r>
    </w:p>
    <w:p w14:paraId="3A383188" w14:textId="77777777" w:rsidR="00C37A9F" w:rsidRDefault="00C37A9F" w:rsidP="00C37A9F">
      <w:pPr>
        <w:rPr>
          <w:rtl/>
          <w:lang w:eastAsia="he-IL"/>
        </w:rPr>
      </w:pPr>
      <w:bookmarkStart w:id="5185" w:name="_ETM_Q1_2172228"/>
      <w:bookmarkStart w:id="5186" w:name="_ETM_Q1_2172268"/>
      <w:bookmarkEnd w:id="5185"/>
      <w:bookmarkEnd w:id="5186"/>
    </w:p>
    <w:p w14:paraId="2453404A" w14:textId="70306CC3" w:rsidR="00C37A9F" w:rsidRDefault="00C37A9F" w:rsidP="00C37A9F">
      <w:pPr>
        <w:pStyle w:val="af9"/>
        <w:keepNext/>
        <w:rPr>
          <w:rtl/>
          <w:lang w:eastAsia="he-IL"/>
        </w:rPr>
      </w:pPr>
      <w:bookmarkStart w:id="5187" w:name="ET_guest_קריאה_909"/>
      <w:r w:rsidRPr="00C37A9F">
        <w:rPr>
          <w:rStyle w:val="TagStyle"/>
          <w:rtl/>
        </w:rPr>
        <w:t xml:space="preserve"> &lt;&lt; אורח &gt;&gt; </w:t>
      </w:r>
      <w:r>
        <w:rPr>
          <w:rtl/>
          <w:lang w:eastAsia="he-IL"/>
        </w:rPr>
        <w:t>קריאה:</w:t>
      </w:r>
      <w:r w:rsidRPr="00C37A9F">
        <w:rPr>
          <w:rStyle w:val="TagStyle"/>
          <w:rtl/>
        </w:rPr>
        <w:t xml:space="preserve"> &lt;&lt; אורח &gt;&gt;</w:t>
      </w:r>
      <w:r w:rsidR="00D3687A">
        <w:rPr>
          <w:rtl/>
          <w:lang w:eastAsia="he-IL"/>
        </w:rPr>
        <w:t xml:space="preserve"> </w:t>
      </w:r>
      <w:bookmarkEnd w:id="5187"/>
    </w:p>
    <w:p w14:paraId="2D3560D9" w14:textId="77777777" w:rsidR="00C37A9F" w:rsidRDefault="00C37A9F" w:rsidP="00C37A9F">
      <w:pPr>
        <w:pStyle w:val="KeepWithNext"/>
        <w:rPr>
          <w:rtl/>
          <w:lang w:eastAsia="he-IL"/>
        </w:rPr>
      </w:pPr>
    </w:p>
    <w:p w14:paraId="3CE56397" w14:textId="3E21D726" w:rsidR="00C37A9F" w:rsidRDefault="00C37A9F" w:rsidP="00C37A9F">
      <w:pPr>
        <w:rPr>
          <w:rtl/>
          <w:lang w:eastAsia="he-IL"/>
        </w:rPr>
      </w:pPr>
      <w:r>
        <w:rPr>
          <w:rFonts w:hint="cs"/>
          <w:rtl/>
          <w:lang w:eastAsia="he-IL"/>
        </w:rPr>
        <w:t>אנחנו לא עוסקים במזון.</w:t>
      </w:r>
    </w:p>
    <w:p w14:paraId="36A89A18" w14:textId="77777777" w:rsidR="00C37A9F" w:rsidRDefault="00C37A9F" w:rsidP="00C37A9F">
      <w:pPr>
        <w:rPr>
          <w:rtl/>
          <w:lang w:eastAsia="he-IL"/>
        </w:rPr>
      </w:pPr>
      <w:bookmarkStart w:id="5188" w:name="_ETM_Q1_2173945"/>
      <w:bookmarkStart w:id="5189" w:name="_ETM_Q1_2173980"/>
      <w:bookmarkStart w:id="5190" w:name="_ETM_Q1_2170241"/>
      <w:bookmarkEnd w:id="5188"/>
      <w:bookmarkEnd w:id="5189"/>
      <w:bookmarkEnd w:id="5190"/>
    </w:p>
    <w:p w14:paraId="278E3C7D" w14:textId="2420E0D6" w:rsidR="00C37A9F" w:rsidRDefault="00C37A9F" w:rsidP="00C37A9F">
      <w:pPr>
        <w:pStyle w:val="af6"/>
        <w:keepNext/>
        <w:rPr>
          <w:rtl/>
        </w:rPr>
      </w:pPr>
      <w:bookmarkStart w:id="5191" w:name="ET_yor_6447_910"/>
      <w:r w:rsidRPr="00C37A9F">
        <w:rPr>
          <w:rStyle w:val="TagStyle"/>
          <w:rtl/>
        </w:rPr>
        <w:t xml:space="preserve"> &lt;&lt; יור &gt;&gt; </w:t>
      </w:r>
      <w:r>
        <w:rPr>
          <w:rtl/>
        </w:rPr>
        <w:t xml:space="preserve">היו"ר יונתן </w:t>
      </w:r>
      <w:proofErr w:type="spellStart"/>
      <w:r>
        <w:rPr>
          <w:rtl/>
        </w:rPr>
        <w:t>מישרקי</w:t>
      </w:r>
      <w:proofErr w:type="spellEnd"/>
      <w:r>
        <w:rPr>
          <w:rtl/>
        </w:rPr>
        <w:t>:</w:t>
      </w:r>
      <w:r w:rsidRPr="00C37A9F">
        <w:rPr>
          <w:rStyle w:val="TagStyle"/>
          <w:rtl/>
        </w:rPr>
        <w:t xml:space="preserve"> &lt;&lt; יור &gt;&gt;</w:t>
      </w:r>
      <w:r w:rsidR="00D3687A">
        <w:rPr>
          <w:rtl/>
        </w:rPr>
        <w:t xml:space="preserve"> </w:t>
      </w:r>
      <w:bookmarkEnd w:id="5191"/>
    </w:p>
    <w:p w14:paraId="7752F0C1" w14:textId="77777777" w:rsidR="00C37A9F" w:rsidRDefault="00C37A9F" w:rsidP="00C37A9F">
      <w:pPr>
        <w:pStyle w:val="KeepWithNext"/>
        <w:rPr>
          <w:rtl/>
          <w:lang w:eastAsia="he-IL"/>
        </w:rPr>
      </w:pPr>
    </w:p>
    <w:p w14:paraId="5D981AA0" w14:textId="26EC7883" w:rsidR="00C37A9F" w:rsidRDefault="00C37A9F" w:rsidP="00C37A9F">
      <w:pPr>
        <w:rPr>
          <w:rtl/>
          <w:lang w:eastAsia="he-IL"/>
        </w:rPr>
      </w:pPr>
      <w:bookmarkStart w:id="5192" w:name="_ETM_Q1_2170554"/>
      <w:bookmarkStart w:id="5193" w:name="_ETM_Q1_2170590"/>
      <w:bookmarkEnd w:id="5192"/>
      <w:bookmarkEnd w:id="5193"/>
      <w:r>
        <w:rPr>
          <w:rFonts w:hint="cs"/>
          <w:rtl/>
          <w:lang w:eastAsia="he-IL"/>
        </w:rPr>
        <w:t xml:space="preserve">בהחלט אתה </w:t>
      </w:r>
      <w:bookmarkStart w:id="5194" w:name="_ETM_Q1_2172571"/>
      <w:bookmarkEnd w:id="5194"/>
      <w:r>
        <w:rPr>
          <w:rFonts w:hint="cs"/>
          <w:rtl/>
          <w:lang w:eastAsia="he-IL"/>
        </w:rPr>
        <w:t>עוסק במזון. לא רק עוסק במזון.</w:t>
      </w:r>
    </w:p>
    <w:p w14:paraId="1C67922A" w14:textId="77777777" w:rsidR="00C37A9F" w:rsidRDefault="00C37A9F" w:rsidP="00C37A9F">
      <w:pPr>
        <w:rPr>
          <w:rtl/>
          <w:lang w:eastAsia="he-IL"/>
        </w:rPr>
      </w:pPr>
      <w:bookmarkStart w:id="5195" w:name="_ETM_Q1_2180338"/>
      <w:bookmarkStart w:id="5196" w:name="_ETM_Q1_2180375"/>
      <w:bookmarkEnd w:id="5195"/>
      <w:bookmarkEnd w:id="5196"/>
    </w:p>
    <w:p w14:paraId="75D05B1A" w14:textId="657B67D9" w:rsidR="00C37A9F" w:rsidRDefault="00C37A9F" w:rsidP="00C37A9F">
      <w:pPr>
        <w:pStyle w:val="af9"/>
        <w:keepNext/>
        <w:rPr>
          <w:rtl/>
          <w:lang w:eastAsia="he-IL"/>
        </w:rPr>
      </w:pPr>
      <w:bookmarkStart w:id="5197" w:name="ET_guest_פנינה_אורן_שני_דור_911"/>
      <w:r w:rsidRPr="00C37A9F">
        <w:rPr>
          <w:rStyle w:val="TagStyle"/>
          <w:rtl/>
        </w:rPr>
        <w:t xml:space="preserve"> &lt;&lt; אורח &gt;&gt; </w:t>
      </w:r>
      <w:r>
        <w:rPr>
          <w:rtl/>
          <w:lang w:eastAsia="he-IL"/>
        </w:rPr>
        <w:t>פנינה אורן שני דור:</w:t>
      </w:r>
      <w:r w:rsidRPr="00C37A9F">
        <w:rPr>
          <w:rStyle w:val="TagStyle"/>
          <w:rtl/>
        </w:rPr>
        <w:t xml:space="preserve"> &lt;&lt; אורח &gt;&gt;</w:t>
      </w:r>
      <w:r w:rsidR="00D3687A">
        <w:rPr>
          <w:rtl/>
          <w:lang w:eastAsia="he-IL"/>
        </w:rPr>
        <w:t xml:space="preserve"> </w:t>
      </w:r>
      <w:bookmarkEnd w:id="5197"/>
    </w:p>
    <w:p w14:paraId="27120CC1" w14:textId="77777777" w:rsidR="00C37A9F" w:rsidRDefault="00C37A9F" w:rsidP="00C37A9F">
      <w:pPr>
        <w:pStyle w:val="KeepWithNext"/>
        <w:rPr>
          <w:rtl/>
          <w:lang w:eastAsia="he-IL"/>
        </w:rPr>
      </w:pPr>
    </w:p>
    <w:p w14:paraId="73B1E670" w14:textId="7469FA0C" w:rsidR="00C37A9F" w:rsidRDefault="00C37A9F" w:rsidP="00C37A9F">
      <w:pPr>
        <w:rPr>
          <w:rtl/>
          <w:lang w:eastAsia="he-IL"/>
        </w:rPr>
      </w:pPr>
      <w:bookmarkStart w:id="5198" w:name="_ETM_Q1_2184030"/>
      <w:bookmarkStart w:id="5199" w:name="_ETM_Q1_2186136"/>
      <w:bookmarkEnd w:id="5198"/>
      <w:bookmarkEnd w:id="5199"/>
      <w:r>
        <w:rPr>
          <w:rFonts w:hint="cs"/>
          <w:rtl/>
          <w:lang w:eastAsia="he-IL"/>
        </w:rPr>
        <w:t xml:space="preserve">אנחנו צריכים תמונת מצב שמי </w:t>
      </w:r>
      <w:bookmarkStart w:id="5200" w:name="_ETM_Q1_2191639"/>
      <w:bookmarkEnd w:id="5200"/>
      <w:r>
        <w:rPr>
          <w:rFonts w:hint="cs"/>
          <w:rtl/>
          <w:lang w:eastAsia="he-IL"/>
        </w:rPr>
        <w:t xml:space="preserve">שיכול לפנות זה היצרן או המשווק שבסופו של דבר </w:t>
      </w:r>
      <w:bookmarkStart w:id="5201" w:name="_ETM_Q1_2197641"/>
      <w:bookmarkEnd w:id="5201"/>
      <w:r>
        <w:rPr>
          <w:rFonts w:hint="cs"/>
          <w:rtl/>
          <w:lang w:eastAsia="he-IL"/>
        </w:rPr>
        <w:t>יצטרך למכור את המוצר הזה.</w:t>
      </w:r>
    </w:p>
    <w:p w14:paraId="79E2F48A" w14:textId="77777777" w:rsidR="00C37A9F" w:rsidRDefault="00C37A9F" w:rsidP="00C37A9F">
      <w:pPr>
        <w:rPr>
          <w:rtl/>
          <w:lang w:eastAsia="he-IL"/>
        </w:rPr>
      </w:pPr>
    </w:p>
    <w:p w14:paraId="4029C579" w14:textId="5917368F" w:rsidR="00C37A9F" w:rsidRDefault="00C37A9F" w:rsidP="00C37A9F">
      <w:pPr>
        <w:pStyle w:val="af9"/>
        <w:keepNext/>
        <w:rPr>
          <w:rtl/>
          <w:lang w:eastAsia="he-IL"/>
        </w:rPr>
      </w:pPr>
      <w:bookmarkStart w:id="5202" w:name="ET_guest_חגית_איגרמן_912"/>
      <w:r w:rsidRPr="00C37A9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C37A9F">
        <w:rPr>
          <w:rStyle w:val="TagStyle"/>
          <w:rtl/>
        </w:rPr>
        <w:t xml:space="preserve"> &lt;&lt; אורח &gt;&gt;</w:t>
      </w:r>
      <w:r w:rsidR="00D3687A">
        <w:rPr>
          <w:rtl/>
          <w:lang w:eastAsia="he-IL"/>
        </w:rPr>
        <w:t xml:space="preserve"> </w:t>
      </w:r>
      <w:bookmarkEnd w:id="5202"/>
    </w:p>
    <w:p w14:paraId="2ECE083E" w14:textId="77777777" w:rsidR="00C37A9F" w:rsidRDefault="00C37A9F" w:rsidP="00C37A9F">
      <w:pPr>
        <w:pStyle w:val="KeepWithNext"/>
        <w:rPr>
          <w:rtl/>
          <w:lang w:eastAsia="he-IL"/>
        </w:rPr>
      </w:pPr>
    </w:p>
    <w:p w14:paraId="0A8CB29D" w14:textId="45C8E825" w:rsidR="00C37A9F" w:rsidRDefault="00C37A9F" w:rsidP="00C37A9F">
      <w:pPr>
        <w:rPr>
          <w:rtl/>
          <w:lang w:eastAsia="he-IL"/>
        </w:rPr>
      </w:pPr>
      <w:r>
        <w:rPr>
          <w:rFonts w:hint="cs"/>
          <w:rtl/>
          <w:lang w:eastAsia="he-IL"/>
        </w:rPr>
        <w:t>החתמת ביצים.</w:t>
      </w:r>
    </w:p>
    <w:p w14:paraId="49BE3B29" w14:textId="77777777" w:rsidR="00C37A9F" w:rsidRDefault="00C37A9F" w:rsidP="00C37A9F">
      <w:pPr>
        <w:rPr>
          <w:rtl/>
          <w:lang w:eastAsia="he-IL"/>
        </w:rPr>
      </w:pPr>
      <w:bookmarkStart w:id="5203" w:name="_ETM_Q1_2203620"/>
      <w:bookmarkStart w:id="5204" w:name="_ETM_Q1_2203658"/>
      <w:bookmarkEnd w:id="5203"/>
      <w:bookmarkEnd w:id="5204"/>
    </w:p>
    <w:p w14:paraId="1F94B823" w14:textId="702E864C" w:rsidR="00C37A9F" w:rsidRDefault="00C37A9F" w:rsidP="00C37A9F">
      <w:pPr>
        <w:pStyle w:val="af9"/>
        <w:keepNext/>
        <w:rPr>
          <w:rtl/>
          <w:lang w:eastAsia="he-IL"/>
        </w:rPr>
      </w:pPr>
      <w:bookmarkStart w:id="5205" w:name="ET_guest_אורי_דורמן_913"/>
      <w:r w:rsidRPr="00C37A9F">
        <w:rPr>
          <w:rStyle w:val="TagStyle"/>
          <w:rtl/>
        </w:rPr>
        <w:t xml:space="preserve"> &lt;&lt; אורח &gt;&gt; </w:t>
      </w:r>
      <w:r>
        <w:rPr>
          <w:rtl/>
          <w:lang w:eastAsia="he-IL"/>
        </w:rPr>
        <w:t>אורי דורמן:</w:t>
      </w:r>
      <w:r w:rsidRPr="00C37A9F">
        <w:rPr>
          <w:rStyle w:val="TagStyle"/>
          <w:rtl/>
        </w:rPr>
        <w:t xml:space="preserve"> &lt;&lt; אורח &gt;&gt;</w:t>
      </w:r>
      <w:r w:rsidR="00D3687A">
        <w:rPr>
          <w:rtl/>
          <w:lang w:eastAsia="he-IL"/>
        </w:rPr>
        <w:t xml:space="preserve"> </w:t>
      </w:r>
      <w:bookmarkEnd w:id="5205"/>
    </w:p>
    <w:p w14:paraId="3C0825B4" w14:textId="77777777" w:rsidR="00C37A9F" w:rsidRDefault="00C37A9F" w:rsidP="00C37A9F">
      <w:pPr>
        <w:pStyle w:val="KeepWithNext"/>
        <w:rPr>
          <w:rtl/>
          <w:lang w:eastAsia="he-IL"/>
        </w:rPr>
      </w:pPr>
    </w:p>
    <w:p w14:paraId="232516A4" w14:textId="48A6DDB6" w:rsidR="00C37A9F" w:rsidRDefault="00C37A9F" w:rsidP="00C37A9F">
      <w:pPr>
        <w:rPr>
          <w:rtl/>
          <w:lang w:eastAsia="he-IL"/>
        </w:rPr>
      </w:pPr>
      <w:r>
        <w:rPr>
          <w:rFonts w:hint="cs"/>
          <w:rtl/>
          <w:lang w:eastAsia="he-IL"/>
        </w:rPr>
        <w:t>אם מישהו רוצה לשנות</w:t>
      </w:r>
      <w:bookmarkStart w:id="5206" w:name="_ETM_Q1_2202405"/>
      <w:bookmarkEnd w:id="5206"/>
      <w:r>
        <w:rPr>
          <w:rFonts w:hint="cs"/>
          <w:rtl/>
          <w:lang w:eastAsia="he-IL"/>
        </w:rPr>
        <w:t xml:space="preserve"> את הסימון של הביצים? את הדיו?</w:t>
      </w:r>
      <w:bookmarkStart w:id="5207" w:name="_ETM_Q1_2208649"/>
      <w:bookmarkEnd w:id="5207"/>
    </w:p>
    <w:p w14:paraId="47146A55" w14:textId="77777777" w:rsidR="00C37A9F" w:rsidRDefault="00C37A9F" w:rsidP="00C37A9F">
      <w:pPr>
        <w:rPr>
          <w:rtl/>
          <w:lang w:eastAsia="he-IL"/>
        </w:rPr>
      </w:pPr>
      <w:bookmarkStart w:id="5208" w:name="_ETM_Q1_2208744"/>
      <w:bookmarkEnd w:id="5208"/>
    </w:p>
    <w:p w14:paraId="3942E286" w14:textId="78E74D9D" w:rsidR="00C37A9F" w:rsidRDefault="00C37A9F" w:rsidP="00C37A9F">
      <w:pPr>
        <w:pStyle w:val="af6"/>
        <w:keepNext/>
        <w:rPr>
          <w:rtl/>
        </w:rPr>
      </w:pPr>
      <w:bookmarkStart w:id="5209" w:name="ET_yor_6447_914"/>
      <w:r w:rsidRPr="00C37A9F">
        <w:rPr>
          <w:rStyle w:val="TagStyle"/>
          <w:rtl/>
        </w:rPr>
        <w:t xml:space="preserve"> &lt;&lt; יור &gt;&gt; </w:t>
      </w:r>
      <w:r>
        <w:rPr>
          <w:rtl/>
        </w:rPr>
        <w:t xml:space="preserve">היו"ר יונתן </w:t>
      </w:r>
      <w:proofErr w:type="spellStart"/>
      <w:r>
        <w:rPr>
          <w:rtl/>
        </w:rPr>
        <w:t>מישרקי</w:t>
      </w:r>
      <w:proofErr w:type="spellEnd"/>
      <w:r>
        <w:rPr>
          <w:rtl/>
        </w:rPr>
        <w:t>:</w:t>
      </w:r>
      <w:r w:rsidRPr="00C37A9F">
        <w:rPr>
          <w:rStyle w:val="TagStyle"/>
          <w:rtl/>
        </w:rPr>
        <w:t xml:space="preserve"> &lt;&lt; יור &gt;&gt;</w:t>
      </w:r>
      <w:r w:rsidR="00D3687A">
        <w:rPr>
          <w:rtl/>
        </w:rPr>
        <w:t xml:space="preserve"> </w:t>
      </w:r>
      <w:bookmarkEnd w:id="5209"/>
    </w:p>
    <w:p w14:paraId="6051DE56" w14:textId="77777777" w:rsidR="00C37A9F" w:rsidRDefault="00C37A9F" w:rsidP="00C37A9F">
      <w:pPr>
        <w:pStyle w:val="KeepWithNext"/>
        <w:rPr>
          <w:rtl/>
          <w:lang w:eastAsia="he-IL"/>
        </w:rPr>
      </w:pPr>
    </w:p>
    <w:p w14:paraId="4E2A2500" w14:textId="5C712267" w:rsidR="00C37A9F" w:rsidRDefault="00C37A9F" w:rsidP="00C37A9F">
      <w:pPr>
        <w:rPr>
          <w:rtl/>
          <w:lang w:eastAsia="he-IL"/>
        </w:rPr>
      </w:pPr>
      <w:r>
        <w:rPr>
          <w:rFonts w:hint="cs"/>
          <w:rtl/>
          <w:lang w:eastAsia="he-IL"/>
        </w:rPr>
        <w:t xml:space="preserve">מי פונה עם הסיפור של </w:t>
      </w:r>
      <w:bookmarkStart w:id="5210" w:name="_ETM_Q1_2213318"/>
      <w:bookmarkEnd w:id="5210"/>
      <w:r>
        <w:rPr>
          <w:rFonts w:hint="cs"/>
          <w:rtl/>
          <w:lang w:eastAsia="he-IL"/>
        </w:rPr>
        <w:t>הדיו?</w:t>
      </w:r>
    </w:p>
    <w:p w14:paraId="234AB1EF" w14:textId="77777777" w:rsidR="00C37A9F" w:rsidRDefault="00C37A9F" w:rsidP="00C37A9F">
      <w:pPr>
        <w:rPr>
          <w:rtl/>
          <w:lang w:eastAsia="he-IL"/>
        </w:rPr>
      </w:pPr>
      <w:bookmarkStart w:id="5211" w:name="_ETM_Q1_2214114"/>
      <w:bookmarkStart w:id="5212" w:name="_ETM_Q1_2214151"/>
      <w:bookmarkEnd w:id="5211"/>
      <w:bookmarkEnd w:id="5212"/>
    </w:p>
    <w:p w14:paraId="19E4512A" w14:textId="08101387" w:rsidR="00C37A9F" w:rsidRDefault="00C37A9F" w:rsidP="00C37A9F">
      <w:pPr>
        <w:pStyle w:val="af9"/>
        <w:keepNext/>
        <w:rPr>
          <w:rtl/>
          <w:lang w:eastAsia="he-IL"/>
        </w:rPr>
      </w:pPr>
      <w:bookmarkStart w:id="5213" w:name="ET_guest_פנינה_אורן_שני_דור_915"/>
      <w:r w:rsidRPr="00C37A9F">
        <w:rPr>
          <w:rStyle w:val="TagStyle"/>
          <w:rtl/>
        </w:rPr>
        <w:t xml:space="preserve"> &lt;&lt; אורח &gt;&gt; </w:t>
      </w:r>
      <w:r>
        <w:rPr>
          <w:rtl/>
          <w:lang w:eastAsia="he-IL"/>
        </w:rPr>
        <w:t>פנינה אורן שני דור:</w:t>
      </w:r>
      <w:r w:rsidRPr="00C37A9F">
        <w:rPr>
          <w:rStyle w:val="TagStyle"/>
          <w:rtl/>
        </w:rPr>
        <w:t xml:space="preserve"> &lt;&lt; אורח &gt;&gt;</w:t>
      </w:r>
      <w:r w:rsidR="00D3687A">
        <w:rPr>
          <w:rtl/>
          <w:lang w:eastAsia="he-IL"/>
        </w:rPr>
        <w:t xml:space="preserve"> </w:t>
      </w:r>
      <w:bookmarkEnd w:id="5213"/>
    </w:p>
    <w:p w14:paraId="6363386D" w14:textId="77777777" w:rsidR="00C37A9F" w:rsidRDefault="00C37A9F" w:rsidP="00C37A9F">
      <w:pPr>
        <w:pStyle w:val="KeepWithNext"/>
        <w:rPr>
          <w:rtl/>
          <w:lang w:eastAsia="he-IL"/>
        </w:rPr>
      </w:pPr>
    </w:p>
    <w:p w14:paraId="5250CAFA" w14:textId="0BD2A580" w:rsidR="00C37A9F" w:rsidRDefault="004E557C" w:rsidP="00C37A9F">
      <w:pPr>
        <w:rPr>
          <w:rtl/>
          <w:lang w:eastAsia="he-IL"/>
        </w:rPr>
      </w:pPr>
      <w:bookmarkStart w:id="5214" w:name="_ETM_Q1_2215849"/>
      <w:bookmarkStart w:id="5215" w:name="_ETM_Q1_2215880"/>
      <w:bookmarkEnd w:id="5214"/>
      <w:bookmarkEnd w:id="5215"/>
      <w:r>
        <w:rPr>
          <w:rFonts w:hint="cs"/>
          <w:rtl/>
          <w:lang w:eastAsia="he-IL"/>
        </w:rPr>
        <w:t>נעשה את זה בהנחיות.</w:t>
      </w:r>
    </w:p>
    <w:p w14:paraId="40F0F3E8" w14:textId="77777777" w:rsidR="004E557C" w:rsidRDefault="004E557C" w:rsidP="00C37A9F">
      <w:pPr>
        <w:rPr>
          <w:rtl/>
          <w:lang w:eastAsia="he-IL"/>
        </w:rPr>
      </w:pPr>
      <w:bookmarkStart w:id="5216" w:name="_ETM_Q1_2219323"/>
      <w:bookmarkStart w:id="5217" w:name="_ETM_Q1_2219358"/>
      <w:bookmarkEnd w:id="5216"/>
      <w:bookmarkEnd w:id="5217"/>
    </w:p>
    <w:p w14:paraId="3AEEC1DB" w14:textId="3ADA2C6D" w:rsidR="004E557C" w:rsidRDefault="004E557C" w:rsidP="004E557C">
      <w:pPr>
        <w:pStyle w:val="af9"/>
        <w:keepNext/>
        <w:rPr>
          <w:rtl/>
          <w:lang w:eastAsia="he-IL"/>
        </w:rPr>
      </w:pPr>
      <w:bookmarkStart w:id="5218" w:name="ET_guest_חגית_איגרמן_916"/>
      <w:r w:rsidRPr="004E557C">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4E557C">
        <w:rPr>
          <w:rStyle w:val="TagStyle"/>
          <w:rtl/>
        </w:rPr>
        <w:t xml:space="preserve"> &lt;&lt; אורח &gt;&gt;</w:t>
      </w:r>
      <w:r w:rsidR="00D3687A">
        <w:rPr>
          <w:rtl/>
          <w:lang w:eastAsia="he-IL"/>
        </w:rPr>
        <w:t xml:space="preserve"> </w:t>
      </w:r>
      <w:bookmarkEnd w:id="5218"/>
    </w:p>
    <w:p w14:paraId="7697AACF" w14:textId="77777777" w:rsidR="004E557C" w:rsidRDefault="004E557C" w:rsidP="004E557C">
      <w:pPr>
        <w:pStyle w:val="KeepWithNext"/>
        <w:rPr>
          <w:rtl/>
          <w:lang w:eastAsia="he-IL"/>
        </w:rPr>
      </w:pPr>
    </w:p>
    <w:p w14:paraId="6EDBC73F" w14:textId="3B803D84" w:rsidR="004E557C" w:rsidRDefault="004E557C" w:rsidP="004E557C">
      <w:pPr>
        <w:rPr>
          <w:rtl/>
          <w:lang w:eastAsia="he-IL"/>
        </w:rPr>
      </w:pPr>
      <w:r>
        <w:rPr>
          <w:rFonts w:hint="cs"/>
          <w:rtl/>
          <w:lang w:eastAsia="he-IL"/>
        </w:rPr>
        <w:t xml:space="preserve">אלה לא בעלי </w:t>
      </w:r>
      <w:bookmarkStart w:id="5219" w:name="_ETM_Q1_2219614"/>
      <w:bookmarkEnd w:id="5219"/>
      <w:r>
        <w:rPr>
          <w:rFonts w:hint="cs"/>
          <w:rtl/>
          <w:lang w:eastAsia="he-IL"/>
        </w:rPr>
        <w:t>היתרי הפעלה. זה לא היבואנים.</w:t>
      </w:r>
    </w:p>
    <w:p w14:paraId="40298E4B" w14:textId="77777777" w:rsidR="004E557C" w:rsidRDefault="004E557C" w:rsidP="004E557C">
      <w:pPr>
        <w:rPr>
          <w:rtl/>
          <w:lang w:eastAsia="he-IL"/>
        </w:rPr>
      </w:pPr>
      <w:bookmarkStart w:id="5220" w:name="_ETM_Q1_2222453"/>
      <w:bookmarkEnd w:id="5220"/>
    </w:p>
    <w:p w14:paraId="061B7D65" w14:textId="64F5FF4E" w:rsidR="004E557C" w:rsidRDefault="004E557C" w:rsidP="004E557C">
      <w:pPr>
        <w:pStyle w:val="af9"/>
        <w:keepNext/>
        <w:rPr>
          <w:rtl/>
          <w:lang w:eastAsia="he-IL"/>
        </w:rPr>
      </w:pPr>
      <w:bookmarkStart w:id="5221" w:name="ET_guest_פנינה_אורן_שני_דור_917"/>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21"/>
    </w:p>
    <w:p w14:paraId="0B113FB1" w14:textId="77777777" w:rsidR="004E557C" w:rsidRDefault="004E557C" w:rsidP="004E557C">
      <w:pPr>
        <w:pStyle w:val="KeepWithNext"/>
        <w:rPr>
          <w:rtl/>
          <w:lang w:eastAsia="he-IL"/>
        </w:rPr>
      </w:pPr>
    </w:p>
    <w:p w14:paraId="3AD36E99" w14:textId="05354CA5" w:rsidR="004E557C" w:rsidRDefault="004E557C" w:rsidP="004E557C">
      <w:pPr>
        <w:rPr>
          <w:rtl/>
          <w:lang w:eastAsia="he-IL"/>
        </w:rPr>
      </w:pPr>
      <w:bookmarkStart w:id="5222" w:name="_ETM_Q1_2222710"/>
      <w:bookmarkStart w:id="5223" w:name="_ETM_Q1_2222745"/>
      <w:bookmarkEnd w:id="5222"/>
      <w:bookmarkEnd w:id="5223"/>
      <w:r>
        <w:rPr>
          <w:rFonts w:hint="cs"/>
          <w:rtl/>
          <w:lang w:eastAsia="he-IL"/>
        </w:rPr>
        <w:t>אבל אתם נציגים של משרד החקלאות.</w:t>
      </w:r>
    </w:p>
    <w:p w14:paraId="7ABA8050" w14:textId="77777777" w:rsidR="004E557C" w:rsidRDefault="004E557C" w:rsidP="004E557C">
      <w:pPr>
        <w:rPr>
          <w:rtl/>
          <w:lang w:eastAsia="he-IL"/>
        </w:rPr>
      </w:pPr>
      <w:bookmarkStart w:id="5224" w:name="_ETM_Q1_2226922"/>
      <w:bookmarkStart w:id="5225" w:name="_ETM_Q1_2226958"/>
      <w:bookmarkStart w:id="5226" w:name="_ETM_Q1_2227650"/>
      <w:bookmarkEnd w:id="5224"/>
      <w:bookmarkEnd w:id="5225"/>
      <w:bookmarkEnd w:id="5226"/>
    </w:p>
    <w:p w14:paraId="3499379C" w14:textId="403A2B76" w:rsidR="004E557C" w:rsidRDefault="004E557C" w:rsidP="004E557C">
      <w:pPr>
        <w:pStyle w:val="a4"/>
        <w:keepNext/>
        <w:rPr>
          <w:rtl/>
        </w:rPr>
      </w:pPr>
      <w:bookmarkStart w:id="5227" w:name="ET_speaker_נעה_בן_שבת_918"/>
      <w:r w:rsidRPr="004E557C">
        <w:rPr>
          <w:rStyle w:val="TagStyle"/>
          <w:rtl/>
        </w:rPr>
        <w:t xml:space="preserve"> &lt;&lt; דובר &gt;&gt; </w:t>
      </w:r>
      <w:r>
        <w:rPr>
          <w:rtl/>
        </w:rPr>
        <w:t>נעה בן שבת:</w:t>
      </w:r>
      <w:r w:rsidRPr="004E557C">
        <w:rPr>
          <w:rStyle w:val="TagStyle"/>
          <w:rtl/>
        </w:rPr>
        <w:t xml:space="preserve"> &lt;&lt; דובר &gt;&gt;</w:t>
      </w:r>
      <w:r w:rsidR="00D3687A">
        <w:rPr>
          <w:rtl/>
        </w:rPr>
        <w:t xml:space="preserve"> </w:t>
      </w:r>
      <w:bookmarkEnd w:id="5227"/>
    </w:p>
    <w:p w14:paraId="69B71207" w14:textId="77777777" w:rsidR="004E557C" w:rsidRDefault="004E557C" w:rsidP="004E557C">
      <w:pPr>
        <w:pStyle w:val="KeepWithNext"/>
        <w:rPr>
          <w:rtl/>
          <w:lang w:eastAsia="he-IL"/>
        </w:rPr>
      </w:pPr>
    </w:p>
    <w:p w14:paraId="1DC8ED0F" w14:textId="0BA2D159" w:rsidR="004E557C" w:rsidRDefault="004E557C" w:rsidP="004E557C">
      <w:pPr>
        <w:rPr>
          <w:rtl/>
          <w:lang w:eastAsia="he-IL"/>
        </w:rPr>
      </w:pPr>
      <w:bookmarkStart w:id="5228" w:name="_ETM_Q1_2227910"/>
      <w:bookmarkStart w:id="5229" w:name="_ETM_Q1_2227942"/>
      <w:bookmarkEnd w:id="5228"/>
      <w:bookmarkEnd w:id="5229"/>
      <w:r>
        <w:rPr>
          <w:rFonts w:hint="cs"/>
          <w:rtl/>
          <w:lang w:eastAsia="he-IL"/>
        </w:rPr>
        <w:t>אני</w:t>
      </w:r>
      <w:bookmarkStart w:id="5230" w:name="_ETM_Q1_2228937"/>
      <w:bookmarkEnd w:id="5230"/>
      <w:r>
        <w:rPr>
          <w:rFonts w:hint="cs"/>
          <w:rtl/>
          <w:lang w:eastAsia="he-IL"/>
        </w:rPr>
        <w:t xml:space="preserve"> רוצה להזכיר שהסעיף הזה נולד מהאמירה שזו </w:t>
      </w:r>
      <w:bookmarkStart w:id="5231" w:name="_ETM_Q1_2233324"/>
      <w:bookmarkEnd w:id="5231"/>
      <w:r>
        <w:rPr>
          <w:rFonts w:hint="cs"/>
          <w:rtl/>
          <w:lang w:eastAsia="he-IL"/>
        </w:rPr>
        <w:t xml:space="preserve">ועדה מייעצת לשר ולכן איך העוסקים במזון יוכלו </w:t>
      </w:r>
      <w:bookmarkStart w:id="5232" w:name="_ETM_Q1_2237093"/>
      <w:bookmarkEnd w:id="5232"/>
      <w:r>
        <w:rPr>
          <w:rFonts w:hint="cs"/>
          <w:rtl/>
          <w:lang w:eastAsia="he-IL"/>
        </w:rPr>
        <w:t xml:space="preserve">לפנות ולענות לבקשות שלהם. </w:t>
      </w:r>
    </w:p>
    <w:p w14:paraId="1D2DFBBF" w14:textId="77777777" w:rsidR="004E557C" w:rsidRDefault="004E557C" w:rsidP="004E557C">
      <w:pPr>
        <w:rPr>
          <w:rtl/>
          <w:lang w:eastAsia="he-IL"/>
        </w:rPr>
      </w:pPr>
      <w:bookmarkStart w:id="5233" w:name="_ETM_Q1_2242292"/>
      <w:bookmarkStart w:id="5234" w:name="_ETM_Q1_2242333"/>
      <w:bookmarkEnd w:id="5233"/>
      <w:bookmarkEnd w:id="5234"/>
    </w:p>
    <w:p w14:paraId="4096F57A" w14:textId="710565FE" w:rsidR="004E557C" w:rsidRDefault="004E557C" w:rsidP="004E557C">
      <w:pPr>
        <w:pStyle w:val="af9"/>
        <w:keepNext/>
        <w:rPr>
          <w:rtl/>
          <w:lang w:eastAsia="he-IL"/>
        </w:rPr>
      </w:pPr>
      <w:bookmarkStart w:id="5235" w:name="ET_guest_פנינה_אורן_שני_דור_919"/>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35"/>
    </w:p>
    <w:p w14:paraId="5C2D3D45" w14:textId="77777777" w:rsidR="004E557C" w:rsidRDefault="004E557C" w:rsidP="004E557C">
      <w:pPr>
        <w:pStyle w:val="KeepWithNext"/>
        <w:rPr>
          <w:rtl/>
          <w:lang w:eastAsia="he-IL"/>
        </w:rPr>
      </w:pPr>
    </w:p>
    <w:p w14:paraId="4851109B" w14:textId="77777777" w:rsidR="00B70CFF" w:rsidRDefault="004E557C" w:rsidP="00B70CFF">
      <w:pPr>
        <w:rPr>
          <w:rtl/>
        </w:rPr>
      </w:pPr>
      <w:r>
        <w:rPr>
          <w:rFonts w:hint="cs"/>
          <w:rtl/>
          <w:lang w:eastAsia="he-IL"/>
        </w:rPr>
        <w:t xml:space="preserve">אני חושבת שהנציג </w:t>
      </w:r>
      <w:bookmarkStart w:id="5236" w:name="_ETM_Q1_2241463"/>
      <w:bookmarkEnd w:id="5236"/>
      <w:r>
        <w:rPr>
          <w:rFonts w:hint="cs"/>
          <w:rtl/>
          <w:lang w:eastAsia="he-IL"/>
        </w:rPr>
        <w:t>של החקלאים או הנציג של משרד החקלאות</w:t>
      </w:r>
      <w:bookmarkStart w:id="5237" w:name="_ETM_Q1_2246684"/>
      <w:bookmarkEnd w:id="5237"/>
      <w:r>
        <w:rPr>
          <w:rFonts w:hint="cs"/>
          <w:rtl/>
          <w:lang w:eastAsia="he-IL"/>
        </w:rPr>
        <w:t xml:space="preserve"> יאסוף את הפניות האלה ויגיש אותן לוועדה.</w:t>
      </w:r>
      <w:bookmarkStart w:id="5238" w:name="_ETM_Q1_2251693"/>
      <w:bookmarkStart w:id="5239" w:name="_ETM_Q1_2251726"/>
      <w:bookmarkStart w:id="5240" w:name="_ETM_Q1_2250180"/>
      <w:bookmarkStart w:id="5241" w:name="_ETM_Q1_2250210"/>
      <w:bookmarkStart w:id="5242" w:name="_ETM_Q1_2249119"/>
      <w:bookmarkStart w:id="5243" w:name="_ETM_Q1_2249153"/>
      <w:bookmarkEnd w:id="5238"/>
      <w:bookmarkEnd w:id="5239"/>
      <w:bookmarkEnd w:id="5240"/>
      <w:bookmarkEnd w:id="5241"/>
      <w:bookmarkEnd w:id="5242"/>
      <w:bookmarkEnd w:id="5243"/>
    </w:p>
    <w:p w14:paraId="650C8B62" w14:textId="77777777" w:rsidR="00B70CFF" w:rsidRDefault="00B70CFF" w:rsidP="00B70CFF">
      <w:pPr>
        <w:rPr>
          <w:rtl/>
        </w:rPr>
      </w:pPr>
    </w:p>
    <w:p w14:paraId="2BF5F044" w14:textId="33F58AF6" w:rsidR="00B70CFF" w:rsidRDefault="00B70CFF" w:rsidP="00B70CFF">
      <w:pPr>
        <w:pStyle w:val="af9"/>
        <w:keepNext/>
        <w:rPr>
          <w:rtl/>
          <w:lang w:eastAsia="he-IL"/>
        </w:rPr>
      </w:pPr>
      <w:bookmarkStart w:id="5244" w:name="ET_guest_חגית_איגרמן_1014"/>
      <w:r w:rsidRPr="00B70CFF">
        <w:rPr>
          <w:rStyle w:val="TagStyle"/>
          <w:rtl/>
        </w:rPr>
        <w:t xml:space="preserve"> &lt;&lt; אורח &gt;&gt; </w:t>
      </w:r>
      <w:r>
        <w:rPr>
          <w:rtl/>
          <w:lang w:eastAsia="he-IL"/>
        </w:rPr>
        <w:t xml:space="preserve">חגית </w:t>
      </w:r>
      <w:proofErr w:type="spellStart"/>
      <w:r>
        <w:rPr>
          <w:rtl/>
          <w:lang w:eastAsia="he-IL"/>
        </w:rPr>
        <w:t>איגרמן</w:t>
      </w:r>
      <w:proofErr w:type="spellEnd"/>
      <w:r>
        <w:rPr>
          <w:rtl/>
          <w:lang w:eastAsia="he-IL"/>
        </w:rPr>
        <w:t>:</w:t>
      </w:r>
      <w:r w:rsidRPr="00B70CFF">
        <w:rPr>
          <w:rStyle w:val="TagStyle"/>
          <w:rtl/>
        </w:rPr>
        <w:t xml:space="preserve"> &lt;&lt; אורח &gt;&gt;</w:t>
      </w:r>
      <w:r w:rsidR="00F5595B">
        <w:rPr>
          <w:rtl/>
          <w:lang w:eastAsia="he-IL"/>
        </w:rPr>
        <w:t xml:space="preserve"> </w:t>
      </w:r>
      <w:bookmarkEnd w:id="5244"/>
    </w:p>
    <w:p w14:paraId="01C1D524" w14:textId="77777777" w:rsidR="00B70CFF" w:rsidRDefault="00B70CFF" w:rsidP="00B70CFF">
      <w:pPr>
        <w:pStyle w:val="KeepWithNext"/>
        <w:rPr>
          <w:rtl/>
          <w:lang w:eastAsia="he-IL"/>
        </w:rPr>
      </w:pPr>
    </w:p>
    <w:p w14:paraId="7526993D" w14:textId="150F29C3" w:rsidR="004E557C" w:rsidRDefault="004E557C" w:rsidP="00B70CFF">
      <w:pPr>
        <w:rPr>
          <w:rtl/>
        </w:rPr>
      </w:pPr>
      <w:r>
        <w:rPr>
          <w:rFonts w:hint="cs"/>
          <w:rtl/>
          <w:lang w:eastAsia="he-IL"/>
        </w:rPr>
        <w:t>אם כן, הוא יפסיק להיות מעוגן בחקיקה כאן.</w:t>
      </w:r>
    </w:p>
    <w:p w14:paraId="1EA53A9C" w14:textId="77777777" w:rsidR="004E557C" w:rsidRDefault="004E557C" w:rsidP="004E557C">
      <w:pPr>
        <w:rPr>
          <w:rtl/>
          <w:lang w:eastAsia="he-IL"/>
        </w:rPr>
      </w:pPr>
      <w:bookmarkStart w:id="5245" w:name="_ETM_Q1_2252534"/>
      <w:bookmarkStart w:id="5246" w:name="_ETM_Q1_2252571"/>
      <w:bookmarkEnd w:id="5245"/>
      <w:bookmarkEnd w:id="5246"/>
    </w:p>
    <w:p w14:paraId="26083694" w14:textId="25639642" w:rsidR="004E557C" w:rsidRDefault="004E557C" w:rsidP="004E557C">
      <w:pPr>
        <w:pStyle w:val="af9"/>
        <w:keepNext/>
        <w:rPr>
          <w:rtl/>
          <w:lang w:eastAsia="he-IL"/>
        </w:rPr>
      </w:pPr>
      <w:bookmarkStart w:id="5247" w:name="ET_guest_פנינה_אורן_שני_דור_922"/>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47"/>
    </w:p>
    <w:p w14:paraId="666DB797" w14:textId="77777777" w:rsidR="004E557C" w:rsidRDefault="004E557C" w:rsidP="004E557C">
      <w:pPr>
        <w:pStyle w:val="KeepWithNext"/>
        <w:rPr>
          <w:rtl/>
          <w:lang w:eastAsia="he-IL"/>
        </w:rPr>
      </w:pPr>
    </w:p>
    <w:p w14:paraId="7B393405" w14:textId="3E1819B2" w:rsidR="004E557C" w:rsidRDefault="004E557C" w:rsidP="004E557C">
      <w:pPr>
        <w:rPr>
          <w:rtl/>
          <w:lang w:eastAsia="he-IL"/>
        </w:rPr>
      </w:pPr>
      <w:r>
        <w:rPr>
          <w:rFonts w:hint="cs"/>
          <w:rtl/>
          <w:lang w:eastAsia="he-IL"/>
        </w:rPr>
        <w:t xml:space="preserve">אני לא מוותרת על </w:t>
      </w:r>
      <w:bookmarkStart w:id="5248" w:name="_ETM_Q1_2252446"/>
      <w:bookmarkEnd w:id="5248"/>
      <w:r>
        <w:rPr>
          <w:rFonts w:hint="cs"/>
          <w:rtl/>
          <w:lang w:eastAsia="he-IL"/>
        </w:rPr>
        <w:t>זה. אני לא הפכתי עכשיו להיות קול קורא.</w:t>
      </w:r>
    </w:p>
    <w:p w14:paraId="17459CC1" w14:textId="77777777" w:rsidR="004E557C" w:rsidRDefault="004E557C" w:rsidP="004E557C">
      <w:pPr>
        <w:rPr>
          <w:rtl/>
          <w:lang w:eastAsia="he-IL"/>
        </w:rPr>
      </w:pPr>
      <w:bookmarkStart w:id="5249" w:name="_ETM_Q1_2258902"/>
      <w:bookmarkStart w:id="5250" w:name="_ETM_Q1_2258941"/>
      <w:bookmarkEnd w:id="5249"/>
      <w:bookmarkEnd w:id="5250"/>
    </w:p>
    <w:p w14:paraId="38A943BF" w14:textId="1A693542" w:rsidR="004E557C" w:rsidRDefault="004E557C" w:rsidP="004E557C">
      <w:pPr>
        <w:pStyle w:val="a4"/>
        <w:keepNext/>
        <w:rPr>
          <w:rtl/>
        </w:rPr>
      </w:pPr>
      <w:bookmarkStart w:id="5251" w:name="ET_speaker_נעה_בן_שבת_923"/>
      <w:r w:rsidRPr="004E557C">
        <w:rPr>
          <w:rStyle w:val="TagStyle"/>
          <w:rtl/>
        </w:rPr>
        <w:t xml:space="preserve"> &lt;&lt; דובר &gt;&gt; </w:t>
      </w:r>
      <w:r>
        <w:rPr>
          <w:rtl/>
        </w:rPr>
        <w:t>נעה בן שבת:</w:t>
      </w:r>
      <w:r w:rsidRPr="004E557C">
        <w:rPr>
          <w:rStyle w:val="TagStyle"/>
          <w:rtl/>
        </w:rPr>
        <w:t xml:space="preserve"> &lt;&lt; דובר &gt;&gt;</w:t>
      </w:r>
      <w:r w:rsidR="00D3687A">
        <w:rPr>
          <w:rtl/>
        </w:rPr>
        <w:t xml:space="preserve"> </w:t>
      </w:r>
      <w:bookmarkEnd w:id="5251"/>
    </w:p>
    <w:p w14:paraId="3588CE13" w14:textId="77777777" w:rsidR="004E557C" w:rsidRDefault="004E557C" w:rsidP="004E557C">
      <w:pPr>
        <w:pStyle w:val="KeepWithNext"/>
        <w:rPr>
          <w:rtl/>
          <w:lang w:eastAsia="he-IL"/>
        </w:rPr>
      </w:pPr>
    </w:p>
    <w:p w14:paraId="0C2D80F6" w14:textId="621D2A9A" w:rsidR="004E557C" w:rsidRDefault="004E557C" w:rsidP="004E557C">
      <w:pPr>
        <w:rPr>
          <w:rtl/>
          <w:lang w:eastAsia="he-IL"/>
        </w:rPr>
      </w:pPr>
      <w:bookmarkStart w:id="5252" w:name="_ETM_Q1_2256414"/>
      <w:bookmarkStart w:id="5253" w:name="_ETM_Q1_2256447"/>
      <w:bookmarkEnd w:id="5252"/>
      <w:bookmarkEnd w:id="5253"/>
      <w:r>
        <w:rPr>
          <w:rFonts w:hint="cs"/>
          <w:rtl/>
          <w:lang w:eastAsia="he-IL"/>
        </w:rPr>
        <w:t xml:space="preserve">מדברים </w:t>
      </w:r>
      <w:bookmarkStart w:id="5254" w:name="_ETM_Q1_2255594"/>
      <w:bookmarkEnd w:id="5254"/>
      <w:r>
        <w:rPr>
          <w:rFonts w:hint="cs"/>
          <w:rtl/>
          <w:lang w:eastAsia="he-IL"/>
        </w:rPr>
        <w:t>על הוועדה שיכולה לקבוע.</w:t>
      </w:r>
    </w:p>
    <w:p w14:paraId="4F71B841" w14:textId="77777777" w:rsidR="004E557C" w:rsidRDefault="004E557C" w:rsidP="004E557C">
      <w:pPr>
        <w:rPr>
          <w:rtl/>
          <w:lang w:eastAsia="he-IL"/>
        </w:rPr>
      </w:pPr>
      <w:bookmarkStart w:id="5255" w:name="_ETM_Q1_2268323"/>
      <w:bookmarkStart w:id="5256" w:name="_ETM_Q1_2268358"/>
      <w:bookmarkEnd w:id="5255"/>
      <w:bookmarkEnd w:id="5256"/>
    </w:p>
    <w:p w14:paraId="691B0F9B" w14:textId="44F67815" w:rsidR="004E557C" w:rsidRDefault="004E557C" w:rsidP="004E557C">
      <w:pPr>
        <w:pStyle w:val="af9"/>
        <w:keepNext/>
        <w:rPr>
          <w:rtl/>
          <w:lang w:eastAsia="he-IL"/>
        </w:rPr>
      </w:pPr>
      <w:bookmarkStart w:id="5257" w:name="ET_guest_אורי_דורמן_924"/>
      <w:r w:rsidRPr="004E557C">
        <w:rPr>
          <w:rStyle w:val="TagStyle"/>
          <w:rtl/>
        </w:rPr>
        <w:t xml:space="preserve"> &lt;&lt; אורח &gt;&gt; </w:t>
      </w:r>
      <w:r>
        <w:rPr>
          <w:rtl/>
          <w:lang w:eastAsia="he-IL"/>
        </w:rPr>
        <w:t>אורי דורמן:</w:t>
      </w:r>
      <w:r w:rsidRPr="004E557C">
        <w:rPr>
          <w:rStyle w:val="TagStyle"/>
          <w:rtl/>
        </w:rPr>
        <w:t xml:space="preserve"> &lt;&lt; אורח &gt;&gt;</w:t>
      </w:r>
      <w:r w:rsidR="00D3687A">
        <w:rPr>
          <w:rtl/>
          <w:lang w:eastAsia="he-IL"/>
        </w:rPr>
        <w:t xml:space="preserve"> </w:t>
      </w:r>
      <w:bookmarkEnd w:id="5257"/>
    </w:p>
    <w:p w14:paraId="1DCAC947" w14:textId="77777777" w:rsidR="004E557C" w:rsidRDefault="004E557C" w:rsidP="004E557C">
      <w:pPr>
        <w:pStyle w:val="KeepWithNext"/>
        <w:rPr>
          <w:rtl/>
          <w:lang w:eastAsia="he-IL"/>
        </w:rPr>
      </w:pPr>
    </w:p>
    <w:p w14:paraId="7CFB7F02" w14:textId="7B69AE3D" w:rsidR="004E557C" w:rsidRDefault="004E557C" w:rsidP="004E557C">
      <w:pPr>
        <w:rPr>
          <w:rtl/>
          <w:lang w:eastAsia="he-IL"/>
        </w:rPr>
      </w:pPr>
      <w:r>
        <w:rPr>
          <w:rFonts w:hint="cs"/>
          <w:rtl/>
          <w:lang w:eastAsia="he-IL"/>
        </w:rPr>
        <w:t>פנינה, צריך לעגן את זה.</w:t>
      </w:r>
    </w:p>
    <w:p w14:paraId="5529E67B" w14:textId="77777777" w:rsidR="004E557C" w:rsidRDefault="004E557C" w:rsidP="004E557C">
      <w:pPr>
        <w:rPr>
          <w:rtl/>
          <w:lang w:eastAsia="he-IL"/>
        </w:rPr>
      </w:pPr>
      <w:bookmarkStart w:id="5258" w:name="_ETM_Q1_2265335"/>
      <w:bookmarkStart w:id="5259" w:name="_ETM_Q1_2265372"/>
      <w:bookmarkEnd w:id="5258"/>
      <w:bookmarkEnd w:id="5259"/>
    </w:p>
    <w:p w14:paraId="0351684B" w14:textId="740166F8" w:rsidR="004E557C" w:rsidRDefault="004E557C" w:rsidP="004E557C">
      <w:pPr>
        <w:pStyle w:val="af9"/>
        <w:keepNext/>
        <w:rPr>
          <w:rtl/>
          <w:lang w:eastAsia="he-IL"/>
        </w:rPr>
      </w:pPr>
      <w:bookmarkStart w:id="5260" w:name="ET_guest_פנינה_אורן_שני_דור_926"/>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60"/>
    </w:p>
    <w:p w14:paraId="1D3BC0EF" w14:textId="77777777" w:rsidR="004E557C" w:rsidRDefault="004E557C" w:rsidP="004E557C">
      <w:pPr>
        <w:pStyle w:val="KeepWithNext"/>
        <w:rPr>
          <w:rtl/>
          <w:lang w:eastAsia="he-IL"/>
        </w:rPr>
      </w:pPr>
    </w:p>
    <w:p w14:paraId="1BDCD2AD" w14:textId="1DA1DF81" w:rsidR="004E557C" w:rsidRDefault="004E557C" w:rsidP="004E557C">
      <w:pPr>
        <w:rPr>
          <w:rtl/>
          <w:lang w:eastAsia="he-IL"/>
        </w:rPr>
      </w:pPr>
      <w:r>
        <w:rPr>
          <w:rFonts w:hint="cs"/>
          <w:rtl/>
          <w:lang w:eastAsia="he-IL"/>
        </w:rPr>
        <w:t xml:space="preserve"> חבר </w:t>
      </w:r>
      <w:bookmarkStart w:id="5261" w:name="_ETM_Q1_2270187"/>
      <w:bookmarkEnd w:id="5261"/>
      <w:r>
        <w:rPr>
          <w:rFonts w:hint="cs"/>
          <w:rtl/>
          <w:lang w:eastAsia="he-IL"/>
        </w:rPr>
        <w:t>ועדה, גם כך הוא נמצא בוועדה.</w:t>
      </w:r>
    </w:p>
    <w:p w14:paraId="406A630D" w14:textId="77777777" w:rsidR="004E557C" w:rsidRDefault="004E557C" w:rsidP="004E557C">
      <w:pPr>
        <w:rPr>
          <w:rtl/>
          <w:lang w:eastAsia="he-IL"/>
        </w:rPr>
      </w:pPr>
      <w:bookmarkStart w:id="5262" w:name="_ETM_Q1_2273525"/>
      <w:bookmarkStart w:id="5263" w:name="_ETM_Q1_2273567"/>
      <w:bookmarkEnd w:id="5262"/>
      <w:bookmarkEnd w:id="5263"/>
    </w:p>
    <w:p w14:paraId="1F746573" w14:textId="2576130C" w:rsidR="004E557C" w:rsidRDefault="004E557C" w:rsidP="004E557C">
      <w:pPr>
        <w:pStyle w:val="af9"/>
        <w:keepNext/>
        <w:rPr>
          <w:rtl/>
          <w:lang w:eastAsia="he-IL"/>
        </w:rPr>
      </w:pPr>
      <w:bookmarkStart w:id="5264" w:name="ET_guest_גל_ברנס_927"/>
      <w:r w:rsidRPr="004E557C">
        <w:rPr>
          <w:rStyle w:val="TagStyle"/>
          <w:rtl/>
        </w:rPr>
        <w:t xml:space="preserve"> &lt;&lt; אורח &gt;&gt; </w:t>
      </w:r>
      <w:r>
        <w:rPr>
          <w:rtl/>
          <w:lang w:eastAsia="he-IL"/>
        </w:rPr>
        <w:t>גל ברנס:</w:t>
      </w:r>
      <w:r w:rsidRPr="004E557C">
        <w:rPr>
          <w:rStyle w:val="TagStyle"/>
          <w:rtl/>
        </w:rPr>
        <w:t xml:space="preserve"> &lt;&lt; אורח &gt;&gt;</w:t>
      </w:r>
      <w:r w:rsidR="00D3687A">
        <w:rPr>
          <w:rtl/>
          <w:lang w:eastAsia="he-IL"/>
        </w:rPr>
        <w:t xml:space="preserve"> </w:t>
      </w:r>
      <w:bookmarkEnd w:id="5264"/>
    </w:p>
    <w:p w14:paraId="06F94BF4" w14:textId="77777777" w:rsidR="004E557C" w:rsidRDefault="004E557C" w:rsidP="004E557C">
      <w:pPr>
        <w:pStyle w:val="KeepWithNext"/>
        <w:rPr>
          <w:rtl/>
          <w:lang w:eastAsia="he-IL"/>
        </w:rPr>
      </w:pPr>
    </w:p>
    <w:p w14:paraId="455B1C64" w14:textId="3EB891EF" w:rsidR="004E557C" w:rsidRDefault="004E557C" w:rsidP="004E557C">
      <w:pPr>
        <w:rPr>
          <w:rtl/>
          <w:lang w:eastAsia="he-IL"/>
        </w:rPr>
      </w:pPr>
      <w:r>
        <w:rPr>
          <w:rFonts w:hint="cs"/>
          <w:rtl/>
          <w:lang w:eastAsia="he-IL"/>
        </w:rPr>
        <w:t>אז מה הבעיה?</w:t>
      </w:r>
    </w:p>
    <w:p w14:paraId="07B47600" w14:textId="77777777" w:rsidR="004E557C" w:rsidRDefault="004E557C" w:rsidP="004E557C">
      <w:pPr>
        <w:rPr>
          <w:rtl/>
          <w:lang w:eastAsia="he-IL"/>
        </w:rPr>
      </w:pPr>
      <w:bookmarkStart w:id="5265" w:name="_ETM_Q1_2275561"/>
      <w:bookmarkStart w:id="5266" w:name="_ETM_Q1_2275601"/>
      <w:bookmarkStart w:id="5267" w:name="_ETM_Q1_2275722"/>
      <w:bookmarkEnd w:id="5265"/>
      <w:bookmarkEnd w:id="5266"/>
      <w:bookmarkEnd w:id="5267"/>
    </w:p>
    <w:p w14:paraId="235C0426" w14:textId="5E3135EC" w:rsidR="004E557C" w:rsidRDefault="004E557C" w:rsidP="004E557C">
      <w:pPr>
        <w:pStyle w:val="af9"/>
        <w:keepNext/>
        <w:rPr>
          <w:rtl/>
          <w:lang w:eastAsia="he-IL"/>
        </w:rPr>
      </w:pPr>
      <w:bookmarkStart w:id="5268" w:name="ET_guest_פנינה_אורן_שני_דור_928"/>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68"/>
    </w:p>
    <w:p w14:paraId="4B133DCB" w14:textId="77777777" w:rsidR="004E557C" w:rsidRDefault="004E557C" w:rsidP="004E557C">
      <w:pPr>
        <w:pStyle w:val="KeepWithNext"/>
        <w:rPr>
          <w:rtl/>
          <w:lang w:eastAsia="he-IL"/>
        </w:rPr>
      </w:pPr>
    </w:p>
    <w:p w14:paraId="550292E7" w14:textId="601166C3" w:rsidR="004E557C" w:rsidRDefault="004E557C" w:rsidP="004E557C">
      <w:pPr>
        <w:rPr>
          <w:rtl/>
          <w:lang w:eastAsia="he-IL"/>
        </w:rPr>
      </w:pPr>
      <w:bookmarkStart w:id="5269" w:name="_ETM_Q1_2275975"/>
      <w:bookmarkStart w:id="5270" w:name="_ETM_Q1_2276007"/>
      <w:bookmarkEnd w:id="5269"/>
      <w:bookmarkEnd w:id="5270"/>
      <w:r>
        <w:rPr>
          <w:rFonts w:hint="cs"/>
          <w:rtl/>
          <w:lang w:eastAsia="he-IL"/>
        </w:rPr>
        <w:t>יש בעיה.</w:t>
      </w:r>
      <w:bookmarkStart w:id="5271" w:name="_ETM_Q1_2277266"/>
      <w:bookmarkEnd w:id="5271"/>
      <w:r>
        <w:rPr>
          <w:rFonts w:hint="cs"/>
          <w:rtl/>
          <w:lang w:eastAsia="he-IL"/>
        </w:rPr>
        <w:t xml:space="preserve"> לא רוצה. </w:t>
      </w:r>
    </w:p>
    <w:p w14:paraId="50F9A024" w14:textId="77777777" w:rsidR="004E557C" w:rsidRDefault="004E557C" w:rsidP="004E557C">
      <w:pPr>
        <w:rPr>
          <w:rtl/>
          <w:lang w:eastAsia="he-IL"/>
        </w:rPr>
      </w:pPr>
      <w:bookmarkStart w:id="5272" w:name="_ETM_Q1_2279066"/>
      <w:bookmarkStart w:id="5273" w:name="_ETM_Q1_2279104"/>
      <w:bookmarkStart w:id="5274" w:name="_ETM_Q1_2279761"/>
      <w:bookmarkEnd w:id="5272"/>
      <w:bookmarkEnd w:id="5273"/>
      <w:bookmarkEnd w:id="5274"/>
    </w:p>
    <w:p w14:paraId="672E5781" w14:textId="7AE18B0D" w:rsidR="004E557C" w:rsidRDefault="004E557C" w:rsidP="004E557C">
      <w:pPr>
        <w:pStyle w:val="a4"/>
        <w:keepNext/>
        <w:rPr>
          <w:rtl/>
        </w:rPr>
      </w:pPr>
      <w:bookmarkStart w:id="5275" w:name="ET_speaker_נעה_בן_שבת_929"/>
      <w:r w:rsidRPr="004E557C">
        <w:rPr>
          <w:rStyle w:val="TagStyle"/>
          <w:rtl/>
        </w:rPr>
        <w:t xml:space="preserve"> &lt;&lt; דובר &gt;&gt; </w:t>
      </w:r>
      <w:r>
        <w:rPr>
          <w:rtl/>
        </w:rPr>
        <w:t>נעה בן שבת:</w:t>
      </w:r>
      <w:r w:rsidRPr="004E557C">
        <w:rPr>
          <w:rStyle w:val="TagStyle"/>
          <w:rtl/>
        </w:rPr>
        <w:t xml:space="preserve"> &lt;&lt; דובר &gt;&gt;</w:t>
      </w:r>
      <w:r w:rsidR="00D3687A">
        <w:rPr>
          <w:rtl/>
        </w:rPr>
        <w:t xml:space="preserve"> </w:t>
      </w:r>
      <w:bookmarkEnd w:id="5275"/>
    </w:p>
    <w:p w14:paraId="534B0A49" w14:textId="77777777" w:rsidR="004E557C" w:rsidRDefault="004E557C" w:rsidP="004E557C">
      <w:pPr>
        <w:pStyle w:val="KeepWithNext"/>
        <w:rPr>
          <w:rtl/>
          <w:lang w:eastAsia="he-IL"/>
        </w:rPr>
      </w:pPr>
    </w:p>
    <w:p w14:paraId="15407CEB" w14:textId="5EB95E16" w:rsidR="004E557C" w:rsidRDefault="004E557C" w:rsidP="004E557C">
      <w:pPr>
        <w:rPr>
          <w:rtl/>
          <w:lang w:eastAsia="he-IL"/>
        </w:rPr>
      </w:pPr>
      <w:bookmarkStart w:id="5276" w:name="_ETM_Q1_2280043"/>
      <w:bookmarkStart w:id="5277" w:name="_ETM_Q1_2280079"/>
      <w:bookmarkEnd w:id="5276"/>
      <w:bookmarkEnd w:id="5277"/>
      <w:r>
        <w:rPr>
          <w:rFonts w:hint="cs"/>
          <w:rtl/>
          <w:lang w:eastAsia="he-IL"/>
        </w:rPr>
        <w:t xml:space="preserve">אולי צריך להבהיר שלא </w:t>
      </w:r>
      <w:bookmarkStart w:id="5278" w:name="_ETM_Q1_2279755"/>
      <w:bookmarkEnd w:id="5278"/>
      <w:r>
        <w:rPr>
          <w:rFonts w:hint="cs"/>
          <w:rtl/>
          <w:lang w:eastAsia="he-IL"/>
        </w:rPr>
        <w:t xml:space="preserve">רק עוסק במזון יכול להעלות את הדברים </w:t>
      </w:r>
      <w:bookmarkStart w:id="5279" w:name="_ETM_Q1_2282954"/>
      <w:bookmarkEnd w:id="5279"/>
      <w:r>
        <w:rPr>
          <w:rFonts w:hint="cs"/>
          <w:rtl/>
          <w:lang w:eastAsia="he-IL"/>
        </w:rPr>
        <w:t>אבל השאלה מי את רוצה שכן יעלה. את רוצה שהוועדה רשאית לדון?</w:t>
      </w:r>
    </w:p>
    <w:p w14:paraId="07209AA7" w14:textId="77777777" w:rsidR="004E557C" w:rsidRDefault="004E557C" w:rsidP="004E557C">
      <w:pPr>
        <w:rPr>
          <w:rtl/>
          <w:lang w:eastAsia="he-IL"/>
        </w:rPr>
      </w:pPr>
      <w:bookmarkStart w:id="5280" w:name="_ETM_Q1_2284792"/>
      <w:bookmarkStart w:id="5281" w:name="_ETM_Q1_2284830"/>
      <w:bookmarkStart w:id="5282" w:name="_ETM_Q1_2285736"/>
      <w:bookmarkEnd w:id="5280"/>
      <w:bookmarkEnd w:id="5281"/>
      <w:bookmarkEnd w:id="5282"/>
    </w:p>
    <w:p w14:paraId="201B6B39" w14:textId="57D58A29" w:rsidR="004E557C" w:rsidRDefault="004E557C" w:rsidP="004E557C">
      <w:pPr>
        <w:pStyle w:val="af9"/>
        <w:keepNext/>
        <w:rPr>
          <w:rtl/>
          <w:lang w:eastAsia="he-IL"/>
        </w:rPr>
      </w:pPr>
      <w:bookmarkStart w:id="5283" w:name="ET_guest_פנינה_אורן_שני_דור_930"/>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83"/>
    </w:p>
    <w:p w14:paraId="56EE944D" w14:textId="77777777" w:rsidR="004E557C" w:rsidRDefault="004E557C" w:rsidP="004E557C">
      <w:pPr>
        <w:pStyle w:val="KeepWithNext"/>
        <w:rPr>
          <w:rtl/>
          <w:lang w:eastAsia="he-IL"/>
        </w:rPr>
      </w:pPr>
    </w:p>
    <w:p w14:paraId="7DEE6538" w14:textId="08A372F8" w:rsidR="004E557C" w:rsidRDefault="004E557C" w:rsidP="004E557C">
      <w:pPr>
        <w:rPr>
          <w:rtl/>
          <w:lang w:eastAsia="he-IL"/>
        </w:rPr>
      </w:pPr>
      <w:bookmarkStart w:id="5284" w:name="_ETM_Q1_2286005"/>
      <w:bookmarkStart w:id="5285" w:name="_ETM_Q1_2286037"/>
      <w:bookmarkEnd w:id="5284"/>
      <w:bookmarkEnd w:id="5285"/>
      <w:r>
        <w:rPr>
          <w:rFonts w:hint="cs"/>
          <w:rtl/>
          <w:lang w:eastAsia="he-IL"/>
        </w:rPr>
        <w:t xml:space="preserve">אני רוצה שהנציג של אותו ארגון בוועדה </w:t>
      </w:r>
      <w:bookmarkStart w:id="5286" w:name="_ETM_Q1_2291466"/>
      <w:bookmarkEnd w:id="5286"/>
      <w:r>
        <w:rPr>
          <w:rFonts w:hint="cs"/>
          <w:rtl/>
          <w:lang w:eastAsia="he-IL"/>
        </w:rPr>
        <w:t>יכול להגיש פנייה למנהל שירות המזון.</w:t>
      </w:r>
    </w:p>
    <w:p w14:paraId="5592E3B0" w14:textId="77777777" w:rsidR="004E557C" w:rsidRDefault="004E557C" w:rsidP="004E557C">
      <w:pPr>
        <w:rPr>
          <w:rtl/>
          <w:lang w:eastAsia="he-IL"/>
        </w:rPr>
      </w:pPr>
      <w:bookmarkStart w:id="5287" w:name="_ETM_Q1_2292702"/>
      <w:bookmarkStart w:id="5288" w:name="_ETM_Q1_2292737"/>
      <w:bookmarkEnd w:id="5287"/>
      <w:bookmarkEnd w:id="5288"/>
    </w:p>
    <w:p w14:paraId="4D972841" w14:textId="554EC97A" w:rsidR="004E557C" w:rsidRDefault="004E557C" w:rsidP="004E557C">
      <w:pPr>
        <w:pStyle w:val="af9"/>
        <w:keepNext/>
        <w:rPr>
          <w:rtl/>
          <w:lang w:eastAsia="he-IL"/>
        </w:rPr>
      </w:pPr>
      <w:bookmarkStart w:id="5289" w:name="ET_guest_רוית_ארבל_931"/>
      <w:r w:rsidRPr="004E557C">
        <w:rPr>
          <w:rStyle w:val="TagStyle"/>
          <w:rtl/>
        </w:rPr>
        <w:t xml:space="preserve"> &lt;&lt; אורח &gt;&gt; </w:t>
      </w:r>
      <w:proofErr w:type="spellStart"/>
      <w:r>
        <w:rPr>
          <w:rtl/>
          <w:lang w:eastAsia="he-IL"/>
        </w:rPr>
        <w:t>רוית</w:t>
      </w:r>
      <w:proofErr w:type="spellEnd"/>
      <w:r>
        <w:rPr>
          <w:rtl/>
          <w:lang w:eastAsia="he-IL"/>
        </w:rPr>
        <w:t xml:space="preserve"> ארבל:</w:t>
      </w:r>
      <w:r w:rsidRPr="004E557C">
        <w:rPr>
          <w:rStyle w:val="TagStyle"/>
          <w:rtl/>
        </w:rPr>
        <w:t xml:space="preserve"> &lt;&lt; אורח &gt;&gt;</w:t>
      </w:r>
      <w:r w:rsidR="00D3687A">
        <w:rPr>
          <w:rtl/>
          <w:lang w:eastAsia="he-IL"/>
        </w:rPr>
        <w:t xml:space="preserve"> </w:t>
      </w:r>
      <w:bookmarkEnd w:id="5289"/>
    </w:p>
    <w:p w14:paraId="79693588" w14:textId="77777777" w:rsidR="004E557C" w:rsidRDefault="004E557C" w:rsidP="004E557C">
      <w:pPr>
        <w:pStyle w:val="KeepWithNext"/>
        <w:rPr>
          <w:rtl/>
          <w:lang w:eastAsia="he-IL"/>
        </w:rPr>
      </w:pPr>
    </w:p>
    <w:p w14:paraId="72F653F2" w14:textId="1FEA3589" w:rsidR="004E557C" w:rsidRDefault="004E557C" w:rsidP="004E557C">
      <w:pPr>
        <w:rPr>
          <w:rtl/>
          <w:lang w:eastAsia="he-IL"/>
        </w:rPr>
      </w:pPr>
      <w:r>
        <w:rPr>
          <w:rFonts w:hint="cs"/>
          <w:rtl/>
          <w:lang w:eastAsia="he-IL"/>
        </w:rPr>
        <w:t xml:space="preserve">אם כן, רק להוסיף </w:t>
      </w:r>
      <w:bookmarkStart w:id="5290" w:name="_ETM_Q1_2293828"/>
      <w:bookmarkEnd w:id="5290"/>
      <w:r>
        <w:rPr>
          <w:rFonts w:hint="cs"/>
          <w:rtl/>
          <w:lang w:eastAsia="he-IL"/>
        </w:rPr>
        <w:t>את זה.</w:t>
      </w:r>
    </w:p>
    <w:p w14:paraId="06F34CCF" w14:textId="77777777" w:rsidR="004E557C" w:rsidRDefault="004E557C" w:rsidP="004E557C">
      <w:pPr>
        <w:rPr>
          <w:rtl/>
          <w:lang w:eastAsia="he-IL"/>
        </w:rPr>
      </w:pPr>
      <w:bookmarkStart w:id="5291" w:name="_ETM_Q1_2295850"/>
      <w:bookmarkStart w:id="5292" w:name="_ETM_Q1_2295885"/>
      <w:bookmarkEnd w:id="5291"/>
      <w:bookmarkEnd w:id="5292"/>
    </w:p>
    <w:p w14:paraId="3EFCC836" w14:textId="33D6DD3A" w:rsidR="004E557C" w:rsidRDefault="004E557C" w:rsidP="004E557C">
      <w:pPr>
        <w:pStyle w:val="af6"/>
        <w:keepNext/>
        <w:rPr>
          <w:rtl/>
        </w:rPr>
      </w:pPr>
      <w:bookmarkStart w:id="5293" w:name="ET_yor_6447_932"/>
      <w:r w:rsidRPr="004E557C">
        <w:rPr>
          <w:rStyle w:val="TagStyle"/>
          <w:rtl/>
        </w:rPr>
        <w:t xml:space="preserve"> &lt;&lt; יור &gt;&gt; </w:t>
      </w:r>
      <w:r>
        <w:rPr>
          <w:rtl/>
        </w:rPr>
        <w:t xml:space="preserve">היו"ר יונתן </w:t>
      </w:r>
      <w:proofErr w:type="spellStart"/>
      <w:r>
        <w:rPr>
          <w:rtl/>
        </w:rPr>
        <w:t>מישרקי</w:t>
      </w:r>
      <w:proofErr w:type="spellEnd"/>
      <w:r>
        <w:rPr>
          <w:rtl/>
        </w:rPr>
        <w:t>:</w:t>
      </w:r>
      <w:r w:rsidRPr="004E557C">
        <w:rPr>
          <w:rStyle w:val="TagStyle"/>
          <w:rtl/>
        </w:rPr>
        <w:t xml:space="preserve"> &lt;&lt; יור &gt;&gt;</w:t>
      </w:r>
      <w:r w:rsidR="00D3687A">
        <w:rPr>
          <w:rtl/>
        </w:rPr>
        <w:t xml:space="preserve"> </w:t>
      </w:r>
      <w:bookmarkEnd w:id="5293"/>
    </w:p>
    <w:p w14:paraId="1C732CE1" w14:textId="77777777" w:rsidR="004E557C" w:rsidRDefault="004E557C" w:rsidP="004E557C">
      <w:pPr>
        <w:pStyle w:val="KeepWithNext"/>
        <w:rPr>
          <w:rtl/>
          <w:lang w:eastAsia="he-IL"/>
        </w:rPr>
      </w:pPr>
    </w:p>
    <w:p w14:paraId="34DE3D6B" w14:textId="25FD06C1" w:rsidR="004E557C" w:rsidRDefault="004E557C" w:rsidP="004E557C">
      <w:pPr>
        <w:rPr>
          <w:rtl/>
          <w:lang w:eastAsia="he-IL"/>
        </w:rPr>
      </w:pPr>
      <w:r>
        <w:rPr>
          <w:rFonts w:hint="cs"/>
          <w:rtl/>
          <w:lang w:eastAsia="he-IL"/>
        </w:rPr>
        <w:t>לא צריך להוסיף. זה לא ברור?</w:t>
      </w:r>
    </w:p>
    <w:p w14:paraId="7EC415EB" w14:textId="77777777" w:rsidR="004E557C" w:rsidRDefault="004E557C" w:rsidP="004E557C">
      <w:pPr>
        <w:rPr>
          <w:rtl/>
          <w:lang w:eastAsia="he-IL"/>
        </w:rPr>
      </w:pPr>
    </w:p>
    <w:p w14:paraId="17553309" w14:textId="5B391060" w:rsidR="004E557C" w:rsidRDefault="004E557C" w:rsidP="004E557C">
      <w:pPr>
        <w:pStyle w:val="af9"/>
        <w:keepNext/>
        <w:rPr>
          <w:rtl/>
          <w:lang w:eastAsia="he-IL"/>
        </w:rPr>
      </w:pPr>
      <w:bookmarkStart w:id="5294" w:name="ET_guest_אורי_דורמן_933"/>
      <w:r w:rsidRPr="004E557C">
        <w:rPr>
          <w:rStyle w:val="TagStyle"/>
          <w:rtl/>
        </w:rPr>
        <w:t xml:space="preserve"> &lt;&lt; אורח &gt;&gt; </w:t>
      </w:r>
      <w:r>
        <w:rPr>
          <w:rtl/>
          <w:lang w:eastAsia="he-IL"/>
        </w:rPr>
        <w:t>אורי דורמן:</w:t>
      </w:r>
      <w:r w:rsidRPr="004E557C">
        <w:rPr>
          <w:rStyle w:val="TagStyle"/>
          <w:rtl/>
        </w:rPr>
        <w:t xml:space="preserve"> &lt;&lt; אורח &gt;&gt;</w:t>
      </w:r>
      <w:r w:rsidR="00D3687A">
        <w:rPr>
          <w:rtl/>
          <w:lang w:eastAsia="he-IL"/>
        </w:rPr>
        <w:t xml:space="preserve"> </w:t>
      </w:r>
      <w:bookmarkEnd w:id="5294"/>
    </w:p>
    <w:p w14:paraId="1A5D1CBD" w14:textId="77777777" w:rsidR="004E557C" w:rsidRDefault="004E557C" w:rsidP="004E557C">
      <w:pPr>
        <w:pStyle w:val="KeepWithNext"/>
        <w:rPr>
          <w:rtl/>
          <w:lang w:eastAsia="he-IL"/>
        </w:rPr>
      </w:pPr>
    </w:p>
    <w:p w14:paraId="68B4CB92" w14:textId="15C25B07" w:rsidR="004E557C" w:rsidRDefault="004E557C" w:rsidP="004E557C">
      <w:pPr>
        <w:rPr>
          <w:rtl/>
          <w:lang w:eastAsia="he-IL"/>
        </w:rPr>
      </w:pPr>
      <w:r>
        <w:rPr>
          <w:rFonts w:hint="cs"/>
          <w:rtl/>
          <w:lang w:eastAsia="he-IL"/>
        </w:rPr>
        <w:t xml:space="preserve">לא, זה לא </w:t>
      </w:r>
      <w:bookmarkStart w:id="5295" w:name="_ETM_Q1_2295113"/>
      <w:bookmarkEnd w:id="5295"/>
      <w:r>
        <w:rPr>
          <w:rFonts w:hint="cs"/>
          <w:rtl/>
          <w:lang w:eastAsia="he-IL"/>
        </w:rPr>
        <w:t xml:space="preserve">ברור. </w:t>
      </w:r>
    </w:p>
    <w:p w14:paraId="26E93242" w14:textId="77777777" w:rsidR="004E557C" w:rsidRDefault="004E557C" w:rsidP="004E557C">
      <w:pPr>
        <w:rPr>
          <w:rtl/>
          <w:lang w:eastAsia="he-IL"/>
        </w:rPr>
      </w:pPr>
    </w:p>
    <w:p w14:paraId="54E70C79" w14:textId="3463C2AC" w:rsidR="004E557C" w:rsidRDefault="004E557C" w:rsidP="004E557C">
      <w:pPr>
        <w:pStyle w:val="af9"/>
        <w:keepNext/>
        <w:rPr>
          <w:rtl/>
          <w:lang w:eastAsia="he-IL"/>
        </w:rPr>
      </w:pPr>
      <w:bookmarkStart w:id="5296" w:name="ET_guest_פנינה_אורן_שני_דור_934"/>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296"/>
    </w:p>
    <w:p w14:paraId="64B247CD" w14:textId="77777777" w:rsidR="004E557C" w:rsidRDefault="004E557C" w:rsidP="004E557C">
      <w:pPr>
        <w:pStyle w:val="KeepWithNext"/>
        <w:rPr>
          <w:rtl/>
          <w:lang w:eastAsia="he-IL"/>
        </w:rPr>
      </w:pPr>
    </w:p>
    <w:p w14:paraId="6BB14C1A" w14:textId="75BC3117" w:rsidR="004E557C" w:rsidRDefault="004E557C" w:rsidP="004E557C">
      <w:pPr>
        <w:rPr>
          <w:rtl/>
          <w:lang w:eastAsia="he-IL"/>
        </w:rPr>
      </w:pPr>
      <w:r>
        <w:rPr>
          <w:rFonts w:hint="cs"/>
          <w:rtl/>
          <w:lang w:eastAsia="he-IL"/>
        </w:rPr>
        <w:t xml:space="preserve">זה ברור. </w:t>
      </w:r>
    </w:p>
    <w:p w14:paraId="1097354A" w14:textId="77777777" w:rsidR="004E557C" w:rsidRDefault="004E557C" w:rsidP="004E557C">
      <w:pPr>
        <w:rPr>
          <w:rtl/>
          <w:lang w:eastAsia="he-IL"/>
        </w:rPr>
      </w:pPr>
      <w:bookmarkStart w:id="5297" w:name="_ETM_Q1_2301939"/>
      <w:bookmarkStart w:id="5298" w:name="_ETM_Q1_2301975"/>
      <w:bookmarkStart w:id="5299" w:name="_ETM_Q1_2302755"/>
      <w:bookmarkEnd w:id="5297"/>
      <w:bookmarkEnd w:id="5298"/>
      <w:bookmarkEnd w:id="5299"/>
    </w:p>
    <w:p w14:paraId="2DB7440E" w14:textId="39E1DA29" w:rsidR="004E557C" w:rsidRDefault="004E557C" w:rsidP="004E557C">
      <w:pPr>
        <w:pStyle w:val="a4"/>
        <w:keepNext/>
        <w:rPr>
          <w:rtl/>
        </w:rPr>
      </w:pPr>
      <w:bookmarkStart w:id="5300" w:name="ET_speaker_נעה_בן_שבת_935"/>
      <w:r w:rsidRPr="004E557C">
        <w:rPr>
          <w:rStyle w:val="TagStyle"/>
          <w:rtl/>
        </w:rPr>
        <w:t xml:space="preserve"> &lt;&lt; דובר &gt;&gt; </w:t>
      </w:r>
      <w:r>
        <w:rPr>
          <w:rtl/>
        </w:rPr>
        <w:t>נעה בן שבת:</w:t>
      </w:r>
      <w:r w:rsidRPr="004E557C">
        <w:rPr>
          <w:rStyle w:val="TagStyle"/>
          <w:rtl/>
        </w:rPr>
        <w:t xml:space="preserve"> &lt;&lt; דובר &gt;&gt;</w:t>
      </w:r>
      <w:r w:rsidR="00D3687A">
        <w:rPr>
          <w:rtl/>
        </w:rPr>
        <w:t xml:space="preserve"> </w:t>
      </w:r>
      <w:bookmarkEnd w:id="5300"/>
    </w:p>
    <w:p w14:paraId="283AA4E9" w14:textId="77777777" w:rsidR="004E557C" w:rsidRDefault="004E557C" w:rsidP="004E557C">
      <w:pPr>
        <w:pStyle w:val="KeepWithNext"/>
        <w:rPr>
          <w:rtl/>
          <w:lang w:eastAsia="he-IL"/>
        </w:rPr>
      </w:pPr>
    </w:p>
    <w:p w14:paraId="407D7484" w14:textId="502D9B17" w:rsidR="004E557C" w:rsidRDefault="004E557C" w:rsidP="004E557C">
      <w:pPr>
        <w:rPr>
          <w:rtl/>
          <w:lang w:eastAsia="he-IL"/>
        </w:rPr>
      </w:pPr>
      <w:bookmarkStart w:id="5301" w:name="_ETM_Q1_2303026"/>
      <w:bookmarkStart w:id="5302" w:name="_ETM_Q1_2303063"/>
      <w:bookmarkEnd w:id="5301"/>
      <w:bookmarkEnd w:id="5302"/>
      <w:r>
        <w:rPr>
          <w:rFonts w:hint="cs"/>
          <w:rtl/>
          <w:lang w:eastAsia="he-IL"/>
        </w:rPr>
        <w:t xml:space="preserve">בגלל שכתוב עוסק מזון רשאי להגיש פנייה, </w:t>
      </w:r>
      <w:bookmarkStart w:id="5303" w:name="_ETM_Q1_2303705"/>
      <w:bookmarkEnd w:id="5303"/>
      <w:r>
        <w:rPr>
          <w:rFonts w:hint="cs"/>
          <w:rtl/>
          <w:lang w:eastAsia="he-IL"/>
        </w:rPr>
        <w:t xml:space="preserve">אולי חוששים שהאדם עצמו לא יוכל להגיש </w:t>
      </w:r>
      <w:bookmarkStart w:id="5304" w:name="_ETM_Q1_2303929"/>
      <w:bookmarkEnd w:id="5304"/>
      <w:r>
        <w:rPr>
          <w:rFonts w:hint="cs"/>
          <w:rtl/>
          <w:lang w:eastAsia="he-IL"/>
        </w:rPr>
        <w:t>פנייה.</w:t>
      </w:r>
    </w:p>
    <w:p w14:paraId="1DE93228" w14:textId="77777777" w:rsidR="004E557C" w:rsidRDefault="004E557C" w:rsidP="004E557C">
      <w:pPr>
        <w:rPr>
          <w:rtl/>
          <w:lang w:eastAsia="he-IL"/>
        </w:rPr>
      </w:pPr>
      <w:bookmarkStart w:id="5305" w:name="_ETM_Q1_2306775"/>
      <w:bookmarkStart w:id="5306" w:name="_ETM_Q1_2306813"/>
      <w:bookmarkEnd w:id="5305"/>
      <w:bookmarkEnd w:id="5306"/>
    </w:p>
    <w:p w14:paraId="2F7ED9C6" w14:textId="1A7F1D29" w:rsidR="004E557C" w:rsidRDefault="004E557C" w:rsidP="004E557C">
      <w:pPr>
        <w:pStyle w:val="af9"/>
        <w:keepNext/>
        <w:rPr>
          <w:rtl/>
          <w:lang w:eastAsia="he-IL"/>
        </w:rPr>
      </w:pPr>
      <w:bookmarkStart w:id="5307" w:name="ET_guest_פנינה_אורן_שני_דור_936"/>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307"/>
    </w:p>
    <w:p w14:paraId="76AB5650" w14:textId="77777777" w:rsidR="004E557C" w:rsidRDefault="004E557C" w:rsidP="004E557C">
      <w:pPr>
        <w:pStyle w:val="KeepWithNext"/>
        <w:rPr>
          <w:rtl/>
          <w:lang w:eastAsia="he-IL"/>
        </w:rPr>
      </w:pPr>
      <w:bookmarkStart w:id="5308" w:name="_ETM_Q1_2307646"/>
      <w:bookmarkEnd w:id="5308"/>
    </w:p>
    <w:p w14:paraId="670E3133" w14:textId="77777777" w:rsidR="00B70CFF" w:rsidRDefault="004E557C" w:rsidP="00B70CFF">
      <w:pPr>
        <w:rPr>
          <w:rtl/>
          <w:lang w:eastAsia="he-IL"/>
        </w:rPr>
      </w:pPr>
      <w:bookmarkStart w:id="5309" w:name="_ETM_Q1_2307682"/>
      <w:bookmarkEnd w:id="5309"/>
      <w:r>
        <w:rPr>
          <w:rFonts w:hint="cs"/>
          <w:rtl/>
          <w:lang w:eastAsia="he-IL"/>
        </w:rPr>
        <w:t>לא, לא חוששים. כל אחד שהוא חבר בוועדה יודע</w:t>
      </w:r>
      <w:bookmarkStart w:id="5310" w:name="_ETM_Q1_2311194"/>
      <w:bookmarkEnd w:id="5310"/>
      <w:r>
        <w:rPr>
          <w:rFonts w:hint="cs"/>
          <w:rtl/>
          <w:lang w:eastAsia="he-IL"/>
        </w:rPr>
        <w:t xml:space="preserve"> שהוא צריך להציג. אני לא מוכנה לפתוח את זה.</w:t>
      </w:r>
      <w:bookmarkStart w:id="5311" w:name="_ETM_Q1_2323836"/>
      <w:bookmarkStart w:id="5312" w:name="_ETM_Q1_2323889"/>
      <w:bookmarkEnd w:id="5311"/>
      <w:bookmarkEnd w:id="5312"/>
    </w:p>
    <w:p w14:paraId="74606F77" w14:textId="77777777" w:rsidR="00B70CFF" w:rsidRDefault="00B70CFF" w:rsidP="00B70CFF">
      <w:pPr>
        <w:rPr>
          <w:rtl/>
          <w:lang w:eastAsia="he-IL"/>
        </w:rPr>
      </w:pPr>
    </w:p>
    <w:p w14:paraId="378593C0" w14:textId="285F3B6B" w:rsidR="00B70CFF" w:rsidRDefault="00B70CFF" w:rsidP="00B70CFF">
      <w:pPr>
        <w:pStyle w:val="af6"/>
        <w:keepNext/>
        <w:rPr>
          <w:rtl/>
        </w:rPr>
      </w:pPr>
      <w:bookmarkStart w:id="5313" w:name="ET_yor_6447_1015"/>
      <w:r w:rsidRPr="00B70CFF">
        <w:rPr>
          <w:rStyle w:val="TagStyle"/>
          <w:rtl/>
        </w:rPr>
        <w:t xml:space="preserve"> &lt;&lt; יור &gt;&gt; </w:t>
      </w:r>
      <w:r>
        <w:rPr>
          <w:rtl/>
        </w:rPr>
        <w:t xml:space="preserve">היו"ר יונתן </w:t>
      </w:r>
      <w:proofErr w:type="spellStart"/>
      <w:r>
        <w:rPr>
          <w:rtl/>
        </w:rPr>
        <w:t>מישרקי</w:t>
      </w:r>
      <w:proofErr w:type="spellEnd"/>
      <w:r>
        <w:rPr>
          <w:rtl/>
        </w:rPr>
        <w:t>:</w:t>
      </w:r>
      <w:r w:rsidRPr="00B70CFF">
        <w:rPr>
          <w:rStyle w:val="TagStyle"/>
          <w:rtl/>
        </w:rPr>
        <w:t xml:space="preserve"> &lt;&lt; יור &gt;&gt;</w:t>
      </w:r>
      <w:r w:rsidR="00F5595B">
        <w:rPr>
          <w:rtl/>
        </w:rPr>
        <w:t xml:space="preserve"> </w:t>
      </w:r>
      <w:bookmarkEnd w:id="5313"/>
    </w:p>
    <w:p w14:paraId="39651772" w14:textId="77777777" w:rsidR="00B70CFF" w:rsidRDefault="00B70CFF" w:rsidP="00B70CFF">
      <w:pPr>
        <w:pStyle w:val="KeepWithNext"/>
        <w:rPr>
          <w:rtl/>
        </w:rPr>
      </w:pPr>
    </w:p>
    <w:p w14:paraId="205A71A0" w14:textId="1985B45D" w:rsidR="004E557C" w:rsidRDefault="004E557C" w:rsidP="00B70CFF">
      <w:pPr>
        <w:rPr>
          <w:rtl/>
        </w:rPr>
      </w:pPr>
      <w:r>
        <w:rPr>
          <w:rFonts w:hint="cs"/>
          <w:rtl/>
        </w:rPr>
        <w:t>אבל מה אכפת לך?</w:t>
      </w:r>
      <w:r w:rsidR="00DB293F">
        <w:rPr>
          <w:rFonts w:hint="cs"/>
          <w:rtl/>
        </w:rPr>
        <w:t xml:space="preserve"> </w:t>
      </w:r>
      <w:r>
        <w:rPr>
          <w:rFonts w:hint="cs"/>
          <w:rtl/>
        </w:rPr>
        <w:t>נציג בוועדה יכול לגשת?</w:t>
      </w:r>
    </w:p>
    <w:p w14:paraId="1AE59434" w14:textId="77777777" w:rsidR="004E557C" w:rsidRDefault="004E557C" w:rsidP="004E557C">
      <w:pPr>
        <w:rPr>
          <w:rtl/>
          <w:lang w:eastAsia="he-IL"/>
        </w:rPr>
      </w:pPr>
      <w:bookmarkStart w:id="5314" w:name="_ETM_Q1_2326961"/>
      <w:bookmarkEnd w:id="5314"/>
    </w:p>
    <w:p w14:paraId="054FDB9E" w14:textId="6EE81CE3" w:rsidR="004E557C" w:rsidRDefault="004E557C" w:rsidP="004E557C">
      <w:pPr>
        <w:pStyle w:val="af9"/>
        <w:keepNext/>
        <w:rPr>
          <w:rtl/>
          <w:lang w:eastAsia="he-IL"/>
        </w:rPr>
      </w:pPr>
      <w:bookmarkStart w:id="5315" w:name="ET_guest_פנינה_אורן_שני_דור_939"/>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315"/>
    </w:p>
    <w:p w14:paraId="2EE3422E" w14:textId="77777777" w:rsidR="004E557C" w:rsidRDefault="004E557C" w:rsidP="004E557C">
      <w:pPr>
        <w:pStyle w:val="KeepWithNext"/>
        <w:rPr>
          <w:rtl/>
          <w:lang w:eastAsia="he-IL"/>
        </w:rPr>
      </w:pPr>
    </w:p>
    <w:p w14:paraId="66F52AE0" w14:textId="77777777" w:rsidR="00B70CFF" w:rsidRDefault="004E557C" w:rsidP="00B70CFF">
      <w:pPr>
        <w:rPr>
          <w:rtl/>
          <w:lang w:eastAsia="he-IL"/>
        </w:rPr>
      </w:pPr>
      <w:r>
        <w:rPr>
          <w:rFonts w:hint="cs"/>
          <w:rtl/>
          <w:lang w:eastAsia="he-IL"/>
        </w:rPr>
        <w:t xml:space="preserve">יש הבדל אם פונה אלי נציג </w:t>
      </w:r>
      <w:bookmarkStart w:id="5316" w:name="_ETM_Q1_2329169"/>
      <w:bookmarkEnd w:id="5316"/>
      <w:r>
        <w:rPr>
          <w:rFonts w:hint="cs"/>
          <w:rtl/>
          <w:lang w:eastAsia="he-IL"/>
        </w:rPr>
        <w:t>אחד או עכשיו כל חקלאי ישראל יפנו אלי.</w:t>
      </w:r>
      <w:bookmarkStart w:id="5317" w:name="_ETM_Q1_2327811"/>
      <w:bookmarkStart w:id="5318" w:name="_ETM_Q1_2327842"/>
      <w:bookmarkStart w:id="5319" w:name="_ETM_Q1_2333476"/>
      <w:bookmarkStart w:id="5320" w:name="_ETM_Q1_2333508"/>
      <w:bookmarkStart w:id="5321" w:name="_ETM_Q1_2331206"/>
      <w:bookmarkStart w:id="5322" w:name="_ETM_Q1_2331239"/>
      <w:bookmarkEnd w:id="5317"/>
      <w:bookmarkEnd w:id="5318"/>
      <w:bookmarkEnd w:id="5319"/>
      <w:bookmarkEnd w:id="5320"/>
      <w:bookmarkEnd w:id="5321"/>
      <w:bookmarkEnd w:id="5322"/>
    </w:p>
    <w:p w14:paraId="0E0B895C" w14:textId="77777777" w:rsidR="00B70CFF" w:rsidRDefault="00B70CFF" w:rsidP="00B70CFF">
      <w:pPr>
        <w:rPr>
          <w:rtl/>
          <w:lang w:eastAsia="he-IL"/>
        </w:rPr>
      </w:pPr>
    </w:p>
    <w:p w14:paraId="703F3B50" w14:textId="09FBD818" w:rsidR="00B70CFF" w:rsidRDefault="00B70CFF" w:rsidP="00B70CFF">
      <w:pPr>
        <w:pStyle w:val="af6"/>
        <w:keepNext/>
        <w:rPr>
          <w:rtl/>
        </w:rPr>
      </w:pPr>
      <w:bookmarkStart w:id="5323" w:name="ET_yor_6447_1016"/>
      <w:r w:rsidRPr="00B70CFF">
        <w:rPr>
          <w:rStyle w:val="TagStyle"/>
          <w:rtl/>
        </w:rPr>
        <w:t xml:space="preserve"> &lt;&lt; יור &gt;&gt; </w:t>
      </w:r>
      <w:r>
        <w:rPr>
          <w:rtl/>
        </w:rPr>
        <w:t xml:space="preserve">היו"ר יונתן </w:t>
      </w:r>
      <w:proofErr w:type="spellStart"/>
      <w:r>
        <w:rPr>
          <w:rtl/>
        </w:rPr>
        <w:t>מישרקי</w:t>
      </w:r>
      <w:proofErr w:type="spellEnd"/>
      <w:r>
        <w:rPr>
          <w:rtl/>
        </w:rPr>
        <w:t>:</w:t>
      </w:r>
      <w:r w:rsidRPr="00B70CFF">
        <w:rPr>
          <w:rStyle w:val="TagStyle"/>
          <w:rtl/>
        </w:rPr>
        <w:t xml:space="preserve"> &lt;&lt; יור &gt;&gt;</w:t>
      </w:r>
      <w:r w:rsidR="00F5595B">
        <w:rPr>
          <w:rtl/>
        </w:rPr>
        <w:t xml:space="preserve"> </w:t>
      </w:r>
      <w:bookmarkEnd w:id="5323"/>
    </w:p>
    <w:p w14:paraId="036F9F72" w14:textId="77777777" w:rsidR="00B70CFF" w:rsidRDefault="00B70CFF" w:rsidP="00B70CFF">
      <w:pPr>
        <w:pStyle w:val="KeepWithNext"/>
        <w:rPr>
          <w:rtl/>
        </w:rPr>
      </w:pPr>
    </w:p>
    <w:p w14:paraId="4449867B" w14:textId="5A40CFC5" w:rsidR="004E557C" w:rsidRDefault="004E557C" w:rsidP="00B70CFF">
      <w:pPr>
        <w:rPr>
          <w:rtl/>
        </w:rPr>
      </w:pPr>
      <w:r>
        <w:rPr>
          <w:rFonts w:hint="cs"/>
          <w:rtl/>
        </w:rPr>
        <w:t xml:space="preserve">לא </w:t>
      </w:r>
      <w:bookmarkStart w:id="5324" w:name="_ETM_Q1_2331413"/>
      <w:bookmarkEnd w:id="5324"/>
      <w:r>
        <w:rPr>
          <w:rFonts w:hint="cs"/>
          <w:rtl/>
        </w:rPr>
        <w:t>פונה אליך. הוא פונה אליו. הנציג בוועדה פונה לפנינה ומי שפונה לנציג בוועדה</w:t>
      </w:r>
      <w:r w:rsidR="00DB293F">
        <w:rPr>
          <w:rFonts w:hint="cs"/>
          <w:rtl/>
        </w:rPr>
        <w:t xml:space="preserve"> </w:t>
      </w:r>
      <w:r>
        <w:rPr>
          <w:rFonts w:hint="cs"/>
          <w:rtl/>
        </w:rPr>
        <w:t xml:space="preserve">אלה החקלאים במשרד החקלאות. </w:t>
      </w:r>
    </w:p>
    <w:p w14:paraId="24479A41" w14:textId="77777777" w:rsidR="004E557C" w:rsidRDefault="004E557C" w:rsidP="004E557C">
      <w:pPr>
        <w:rPr>
          <w:rtl/>
          <w:lang w:eastAsia="he-IL"/>
        </w:rPr>
      </w:pPr>
      <w:bookmarkStart w:id="5325" w:name="_ETM_Q1_2351986"/>
      <w:bookmarkStart w:id="5326" w:name="_ETM_Q1_2352025"/>
      <w:bookmarkEnd w:id="5325"/>
      <w:bookmarkEnd w:id="5326"/>
    </w:p>
    <w:p w14:paraId="06ECCF43" w14:textId="3C2D002B" w:rsidR="004E557C" w:rsidRDefault="004E557C" w:rsidP="004E557C">
      <w:pPr>
        <w:pStyle w:val="af9"/>
        <w:keepNext/>
        <w:rPr>
          <w:rtl/>
          <w:lang w:eastAsia="he-IL"/>
        </w:rPr>
      </w:pPr>
      <w:bookmarkStart w:id="5327" w:name="ET_guest_רוית_ארבל_945"/>
      <w:r w:rsidRPr="004E557C">
        <w:rPr>
          <w:rStyle w:val="TagStyle"/>
          <w:rtl/>
        </w:rPr>
        <w:t xml:space="preserve"> &lt;&lt; אורח &gt;&gt; </w:t>
      </w:r>
      <w:proofErr w:type="spellStart"/>
      <w:r>
        <w:rPr>
          <w:rtl/>
          <w:lang w:eastAsia="he-IL"/>
        </w:rPr>
        <w:t>רוית</w:t>
      </w:r>
      <w:proofErr w:type="spellEnd"/>
      <w:r>
        <w:rPr>
          <w:rtl/>
          <w:lang w:eastAsia="he-IL"/>
        </w:rPr>
        <w:t xml:space="preserve"> ארבל:</w:t>
      </w:r>
      <w:r w:rsidRPr="004E557C">
        <w:rPr>
          <w:rStyle w:val="TagStyle"/>
          <w:rtl/>
        </w:rPr>
        <w:t xml:space="preserve"> &lt;&lt; אורח &gt;&gt;</w:t>
      </w:r>
      <w:r w:rsidR="00D3687A">
        <w:rPr>
          <w:rtl/>
          <w:lang w:eastAsia="he-IL"/>
        </w:rPr>
        <w:t xml:space="preserve"> </w:t>
      </w:r>
      <w:bookmarkEnd w:id="5327"/>
    </w:p>
    <w:p w14:paraId="6386D1B8" w14:textId="77777777" w:rsidR="004E557C" w:rsidRDefault="004E557C" w:rsidP="004E557C">
      <w:pPr>
        <w:pStyle w:val="KeepWithNext"/>
        <w:rPr>
          <w:rtl/>
          <w:lang w:eastAsia="he-IL"/>
        </w:rPr>
      </w:pPr>
    </w:p>
    <w:p w14:paraId="19D3A8E6" w14:textId="52D87F6E" w:rsidR="004E557C" w:rsidRDefault="004E557C" w:rsidP="004E557C">
      <w:pPr>
        <w:rPr>
          <w:rtl/>
          <w:lang w:eastAsia="he-IL"/>
        </w:rPr>
      </w:pPr>
      <w:r>
        <w:rPr>
          <w:rFonts w:hint="cs"/>
          <w:rtl/>
          <w:lang w:eastAsia="he-IL"/>
        </w:rPr>
        <w:t xml:space="preserve">אם </w:t>
      </w:r>
      <w:bookmarkStart w:id="5328" w:name="_ETM_Q1_2350436"/>
      <w:bookmarkEnd w:id="5328"/>
      <w:r>
        <w:rPr>
          <w:rFonts w:hint="cs"/>
          <w:rtl/>
          <w:lang w:eastAsia="he-IL"/>
        </w:rPr>
        <w:t>כן, לפי פנייה של</w:t>
      </w:r>
      <w:r w:rsidR="00DB293F">
        <w:rPr>
          <w:rFonts w:hint="cs"/>
          <w:rtl/>
          <w:lang w:eastAsia="he-IL"/>
        </w:rPr>
        <w:t xml:space="preserve"> </w:t>
      </w:r>
      <w:r>
        <w:rPr>
          <w:rFonts w:hint="cs"/>
          <w:rtl/>
          <w:lang w:eastAsia="he-IL"/>
        </w:rPr>
        <w:t>עוסק במזון אל חבר ועדה.</w:t>
      </w:r>
    </w:p>
    <w:p w14:paraId="76D5E611" w14:textId="77777777" w:rsidR="004E557C" w:rsidRDefault="004E557C" w:rsidP="004E557C">
      <w:pPr>
        <w:rPr>
          <w:rtl/>
          <w:lang w:eastAsia="he-IL"/>
        </w:rPr>
      </w:pPr>
      <w:bookmarkStart w:id="5329" w:name="_ETM_Q1_2355487"/>
      <w:bookmarkStart w:id="5330" w:name="_ETM_Q1_2355530"/>
      <w:bookmarkEnd w:id="5329"/>
      <w:bookmarkEnd w:id="5330"/>
    </w:p>
    <w:p w14:paraId="0EA82B40" w14:textId="44B7B523" w:rsidR="004E557C" w:rsidRDefault="004E557C" w:rsidP="004E557C">
      <w:pPr>
        <w:pStyle w:val="af9"/>
        <w:keepNext/>
        <w:rPr>
          <w:rtl/>
          <w:lang w:eastAsia="he-IL"/>
        </w:rPr>
      </w:pPr>
      <w:bookmarkStart w:id="5331" w:name="ET_guest_פנינה_אורן_שני_דור_946"/>
      <w:r w:rsidRPr="004E557C">
        <w:rPr>
          <w:rStyle w:val="TagStyle"/>
          <w:rtl/>
        </w:rPr>
        <w:t xml:space="preserve"> &lt;&lt; אורח &gt;&gt; </w:t>
      </w:r>
      <w:r>
        <w:rPr>
          <w:rtl/>
          <w:lang w:eastAsia="he-IL"/>
        </w:rPr>
        <w:t>פנינה אורן שני דור:</w:t>
      </w:r>
      <w:r w:rsidRPr="004E557C">
        <w:rPr>
          <w:rStyle w:val="TagStyle"/>
          <w:rtl/>
        </w:rPr>
        <w:t xml:space="preserve"> &lt;&lt; אורח &gt;&gt;</w:t>
      </w:r>
      <w:r w:rsidR="00D3687A">
        <w:rPr>
          <w:rtl/>
          <w:lang w:eastAsia="he-IL"/>
        </w:rPr>
        <w:t xml:space="preserve"> </w:t>
      </w:r>
      <w:bookmarkEnd w:id="5331"/>
    </w:p>
    <w:p w14:paraId="57BEFFE7" w14:textId="77777777" w:rsidR="004E557C" w:rsidRDefault="004E557C" w:rsidP="004E557C">
      <w:pPr>
        <w:pStyle w:val="KeepWithNext"/>
        <w:rPr>
          <w:rtl/>
          <w:lang w:eastAsia="he-IL"/>
        </w:rPr>
      </w:pPr>
    </w:p>
    <w:p w14:paraId="4A118A49" w14:textId="4D0F6BC4" w:rsidR="004E557C" w:rsidRDefault="004E557C" w:rsidP="004E557C">
      <w:pPr>
        <w:rPr>
          <w:rtl/>
          <w:lang w:eastAsia="he-IL"/>
        </w:rPr>
      </w:pPr>
      <w:r>
        <w:rPr>
          <w:rFonts w:hint="cs"/>
          <w:rtl/>
          <w:lang w:eastAsia="he-IL"/>
        </w:rPr>
        <w:t xml:space="preserve">לכן </w:t>
      </w:r>
      <w:bookmarkStart w:id="5332" w:name="_ETM_Q1_2355100"/>
      <w:bookmarkEnd w:id="5332"/>
      <w:r>
        <w:rPr>
          <w:rFonts w:hint="cs"/>
          <w:rtl/>
          <w:lang w:eastAsia="he-IL"/>
        </w:rPr>
        <w:t>הם התעקשו על הנציג.</w:t>
      </w:r>
    </w:p>
    <w:p w14:paraId="1B22748C" w14:textId="77777777" w:rsidR="004E557C" w:rsidRDefault="004E557C" w:rsidP="004E557C">
      <w:pPr>
        <w:rPr>
          <w:rtl/>
          <w:lang w:eastAsia="he-IL"/>
        </w:rPr>
      </w:pPr>
      <w:bookmarkStart w:id="5333" w:name="_ETM_Q1_2359204"/>
      <w:bookmarkStart w:id="5334" w:name="_ETM_Q1_2359240"/>
      <w:bookmarkEnd w:id="5333"/>
      <w:bookmarkEnd w:id="5334"/>
    </w:p>
    <w:p w14:paraId="410E9114" w14:textId="3FB8930B" w:rsidR="004E557C" w:rsidRDefault="004E557C" w:rsidP="004E557C">
      <w:pPr>
        <w:pStyle w:val="af9"/>
        <w:keepNext/>
        <w:rPr>
          <w:rtl/>
          <w:lang w:eastAsia="he-IL"/>
        </w:rPr>
      </w:pPr>
      <w:bookmarkStart w:id="5335" w:name="ET_guest_קריאה_947"/>
      <w:r w:rsidRPr="004E557C">
        <w:rPr>
          <w:rStyle w:val="TagStyle"/>
          <w:rtl/>
        </w:rPr>
        <w:t xml:space="preserve"> &lt;&lt; אורח &gt;&gt; </w:t>
      </w:r>
      <w:r>
        <w:rPr>
          <w:rtl/>
          <w:lang w:eastAsia="he-IL"/>
        </w:rPr>
        <w:t>קריאה:</w:t>
      </w:r>
      <w:r w:rsidRPr="004E557C">
        <w:rPr>
          <w:rStyle w:val="TagStyle"/>
          <w:rtl/>
        </w:rPr>
        <w:t xml:space="preserve"> &lt;&lt; אורח &gt;&gt;</w:t>
      </w:r>
      <w:r w:rsidR="00D3687A">
        <w:rPr>
          <w:rtl/>
          <w:lang w:eastAsia="he-IL"/>
        </w:rPr>
        <w:t xml:space="preserve"> </w:t>
      </w:r>
      <w:bookmarkEnd w:id="5335"/>
    </w:p>
    <w:p w14:paraId="50CC65C4" w14:textId="77777777" w:rsidR="004E557C" w:rsidRDefault="004E557C" w:rsidP="004E557C">
      <w:pPr>
        <w:pStyle w:val="KeepWithNext"/>
        <w:rPr>
          <w:rtl/>
          <w:lang w:eastAsia="he-IL"/>
        </w:rPr>
      </w:pPr>
    </w:p>
    <w:p w14:paraId="721AE051" w14:textId="3C80FD59" w:rsidR="004E557C" w:rsidRDefault="004E557C" w:rsidP="004E557C">
      <w:pPr>
        <w:rPr>
          <w:rtl/>
          <w:lang w:eastAsia="he-IL"/>
        </w:rPr>
      </w:pPr>
      <w:r>
        <w:rPr>
          <w:rFonts w:hint="cs"/>
          <w:rtl/>
          <w:lang w:eastAsia="he-IL"/>
        </w:rPr>
        <w:t xml:space="preserve">הם התעקשו על כך שנציג יכול להגיש </w:t>
      </w:r>
      <w:bookmarkStart w:id="5336" w:name="_ETM_Q1_2359774"/>
      <w:bookmarkEnd w:id="5336"/>
      <w:r>
        <w:rPr>
          <w:rFonts w:hint="cs"/>
          <w:rtl/>
          <w:lang w:eastAsia="he-IL"/>
        </w:rPr>
        <w:t>בקשה.</w:t>
      </w:r>
    </w:p>
    <w:p w14:paraId="4C50EAA0" w14:textId="77777777" w:rsidR="004E557C" w:rsidRDefault="004E557C" w:rsidP="004E557C">
      <w:pPr>
        <w:rPr>
          <w:rtl/>
          <w:lang w:eastAsia="he-IL"/>
        </w:rPr>
      </w:pPr>
      <w:bookmarkStart w:id="5337" w:name="_ETM_Q1_2362966"/>
      <w:bookmarkStart w:id="5338" w:name="_ETM_Q1_2363008"/>
      <w:bookmarkStart w:id="5339" w:name="_ETM_Q1_2368782"/>
      <w:bookmarkEnd w:id="5337"/>
      <w:bookmarkEnd w:id="5338"/>
      <w:bookmarkEnd w:id="5339"/>
    </w:p>
    <w:p w14:paraId="2D003879" w14:textId="0F86D3E0" w:rsidR="004E557C" w:rsidRDefault="004E557C" w:rsidP="004E557C">
      <w:pPr>
        <w:pStyle w:val="a4"/>
        <w:keepNext/>
        <w:rPr>
          <w:rtl/>
        </w:rPr>
      </w:pPr>
      <w:bookmarkStart w:id="5340" w:name="ET_speaker_נעה_בן_שבת_948"/>
      <w:r w:rsidRPr="004E557C">
        <w:rPr>
          <w:rStyle w:val="TagStyle"/>
          <w:rtl/>
        </w:rPr>
        <w:t xml:space="preserve"> &lt;&lt; דובר &gt;&gt; </w:t>
      </w:r>
      <w:r>
        <w:rPr>
          <w:rtl/>
        </w:rPr>
        <w:t>נעה בן שבת:</w:t>
      </w:r>
      <w:r w:rsidRPr="004E557C">
        <w:rPr>
          <w:rStyle w:val="TagStyle"/>
          <w:rtl/>
        </w:rPr>
        <w:t xml:space="preserve"> &lt;&lt; דובר &gt;&gt;</w:t>
      </w:r>
      <w:r w:rsidR="00D3687A">
        <w:rPr>
          <w:rtl/>
        </w:rPr>
        <w:t xml:space="preserve"> </w:t>
      </w:r>
      <w:bookmarkEnd w:id="5340"/>
    </w:p>
    <w:p w14:paraId="2815A0C9" w14:textId="77777777" w:rsidR="004E557C" w:rsidRDefault="004E557C" w:rsidP="004E557C">
      <w:pPr>
        <w:pStyle w:val="KeepWithNext"/>
        <w:rPr>
          <w:rtl/>
          <w:lang w:eastAsia="he-IL"/>
        </w:rPr>
      </w:pPr>
    </w:p>
    <w:p w14:paraId="32A4DC3C" w14:textId="1634344C" w:rsidR="004E557C" w:rsidRDefault="004E557C" w:rsidP="004E557C">
      <w:pPr>
        <w:rPr>
          <w:rtl/>
          <w:lang w:eastAsia="he-IL"/>
        </w:rPr>
      </w:pPr>
      <w:bookmarkStart w:id="5341" w:name="_ETM_Q1_2369014"/>
      <w:bookmarkStart w:id="5342" w:name="_ETM_Q1_2369044"/>
      <w:bookmarkEnd w:id="5341"/>
      <w:bookmarkEnd w:id="5342"/>
      <w:r>
        <w:rPr>
          <w:rFonts w:hint="cs"/>
          <w:rtl/>
          <w:lang w:eastAsia="he-IL"/>
        </w:rPr>
        <w:t>אפשר לתקן בעמוד 6. יהיה כתוב עוסק במזון ונציג בוועדה או חבר</w:t>
      </w:r>
      <w:r w:rsidR="00DB293F">
        <w:rPr>
          <w:rFonts w:hint="cs"/>
          <w:rtl/>
          <w:lang w:eastAsia="he-IL"/>
        </w:rPr>
        <w:t xml:space="preserve"> </w:t>
      </w:r>
      <w:r>
        <w:rPr>
          <w:rFonts w:hint="cs"/>
          <w:rtl/>
          <w:lang w:eastAsia="he-IL"/>
        </w:rPr>
        <w:t xml:space="preserve">בוועדה רשאי לפנות </w:t>
      </w:r>
      <w:bookmarkStart w:id="5343" w:name="_ETM_Q1_2379193"/>
      <w:bookmarkEnd w:id="5343"/>
      <w:r>
        <w:rPr>
          <w:rFonts w:hint="cs"/>
          <w:rtl/>
          <w:lang w:eastAsia="he-IL"/>
        </w:rPr>
        <w:t>לוועדה המקצועית המייעצת בבקשה להרחבה.</w:t>
      </w:r>
    </w:p>
    <w:p w14:paraId="3453381D" w14:textId="77777777" w:rsidR="004E557C" w:rsidRDefault="004E557C" w:rsidP="004E557C">
      <w:pPr>
        <w:rPr>
          <w:rtl/>
          <w:lang w:eastAsia="he-IL"/>
        </w:rPr>
      </w:pPr>
      <w:bookmarkStart w:id="5344" w:name="_ETM_Q1_2383108"/>
      <w:bookmarkStart w:id="5345" w:name="_ETM_Q1_2383144"/>
      <w:bookmarkStart w:id="5346" w:name="_ETM_Q1_2384067"/>
      <w:bookmarkEnd w:id="5344"/>
      <w:bookmarkEnd w:id="5345"/>
      <w:bookmarkEnd w:id="5346"/>
    </w:p>
    <w:p w14:paraId="472E27D2" w14:textId="00E1F9EE" w:rsidR="004E557C" w:rsidRDefault="004E557C" w:rsidP="004E557C">
      <w:pPr>
        <w:pStyle w:val="af6"/>
        <w:keepNext/>
        <w:rPr>
          <w:rtl/>
        </w:rPr>
      </w:pPr>
      <w:bookmarkStart w:id="5347" w:name="ET_yor_6447_949"/>
      <w:r w:rsidRPr="004E557C">
        <w:rPr>
          <w:rStyle w:val="TagStyle"/>
          <w:rtl/>
        </w:rPr>
        <w:t xml:space="preserve"> &lt;&lt; יור &gt;&gt; </w:t>
      </w:r>
      <w:r>
        <w:rPr>
          <w:rtl/>
        </w:rPr>
        <w:t xml:space="preserve">היו"ר יונתן </w:t>
      </w:r>
      <w:proofErr w:type="spellStart"/>
      <w:r>
        <w:rPr>
          <w:rtl/>
        </w:rPr>
        <w:t>מישרקי</w:t>
      </w:r>
      <w:proofErr w:type="spellEnd"/>
      <w:r>
        <w:rPr>
          <w:rtl/>
        </w:rPr>
        <w:t>:</w:t>
      </w:r>
      <w:r w:rsidRPr="004E557C">
        <w:rPr>
          <w:rStyle w:val="TagStyle"/>
          <w:rtl/>
        </w:rPr>
        <w:t xml:space="preserve"> &lt;&lt; יור &gt;&gt;</w:t>
      </w:r>
      <w:r w:rsidR="00D3687A">
        <w:rPr>
          <w:rtl/>
        </w:rPr>
        <w:t xml:space="preserve"> </w:t>
      </w:r>
      <w:bookmarkEnd w:id="5347"/>
    </w:p>
    <w:p w14:paraId="0D229AAC" w14:textId="77777777" w:rsidR="004E557C" w:rsidRDefault="004E557C" w:rsidP="004E557C">
      <w:pPr>
        <w:pStyle w:val="KeepWithNext"/>
        <w:rPr>
          <w:rtl/>
          <w:lang w:eastAsia="he-IL"/>
        </w:rPr>
      </w:pPr>
    </w:p>
    <w:p w14:paraId="64826DC5" w14:textId="363FB69E" w:rsidR="004E557C" w:rsidRDefault="004E557C" w:rsidP="004E557C">
      <w:pPr>
        <w:rPr>
          <w:rtl/>
          <w:lang w:eastAsia="he-IL"/>
        </w:rPr>
      </w:pPr>
      <w:bookmarkStart w:id="5348" w:name="_ETM_Q1_2384314"/>
      <w:bookmarkStart w:id="5349" w:name="_ETM_Q1_2384351"/>
      <w:bookmarkEnd w:id="5348"/>
      <w:bookmarkEnd w:id="5349"/>
      <w:r>
        <w:rPr>
          <w:rFonts w:hint="cs"/>
          <w:rtl/>
          <w:lang w:eastAsia="he-IL"/>
        </w:rPr>
        <w:t xml:space="preserve">תודה רבה. עד כאן. </w:t>
      </w:r>
    </w:p>
    <w:p w14:paraId="34C78DBC" w14:textId="77777777" w:rsidR="00BC2BE5" w:rsidRDefault="00BC2BE5" w:rsidP="004E557C">
      <w:pPr>
        <w:rPr>
          <w:rtl/>
          <w:lang w:eastAsia="he-IL"/>
        </w:rPr>
      </w:pPr>
      <w:bookmarkStart w:id="5350" w:name="_ETM_Q1_2387867"/>
      <w:bookmarkStart w:id="5351" w:name="_ETM_Q1_2387904"/>
      <w:bookmarkStart w:id="5352" w:name="_ETM_Q1_2388498"/>
      <w:bookmarkEnd w:id="5350"/>
      <w:bookmarkEnd w:id="5351"/>
      <w:bookmarkEnd w:id="5352"/>
    </w:p>
    <w:p w14:paraId="028DA277" w14:textId="78FCD9E6" w:rsidR="00BC2BE5" w:rsidRDefault="00BC2BE5" w:rsidP="00BC2BE5">
      <w:pPr>
        <w:pStyle w:val="af9"/>
        <w:keepNext/>
        <w:rPr>
          <w:rtl/>
          <w:lang w:eastAsia="he-IL"/>
        </w:rPr>
      </w:pPr>
      <w:bookmarkStart w:id="5353" w:name="ET_guest_גל_ברנס_950"/>
      <w:r w:rsidRPr="00BC2BE5">
        <w:rPr>
          <w:rStyle w:val="TagStyle"/>
          <w:rtl/>
        </w:rPr>
        <w:t xml:space="preserve"> &lt;&lt; אורח &gt;&gt; </w:t>
      </w:r>
      <w:r>
        <w:rPr>
          <w:rtl/>
          <w:lang w:eastAsia="he-IL"/>
        </w:rPr>
        <w:t>גל ברנס:</w:t>
      </w:r>
      <w:r w:rsidRPr="00BC2BE5">
        <w:rPr>
          <w:rStyle w:val="TagStyle"/>
          <w:rtl/>
        </w:rPr>
        <w:t xml:space="preserve"> &lt;&lt; אורח &gt;&gt;</w:t>
      </w:r>
      <w:r w:rsidR="00D3687A">
        <w:rPr>
          <w:rtl/>
          <w:lang w:eastAsia="he-IL"/>
        </w:rPr>
        <w:t xml:space="preserve"> </w:t>
      </w:r>
      <w:bookmarkEnd w:id="5353"/>
    </w:p>
    <w:p w14:paraId="0A3CD031" w14:textId="77777777" w:rsidR="00BC2BE5" w:rsidRDefault="00BC2BE5" w:rsidP="00BC2BE5">
      <w:pPr>
        <w:pStyle w:val="KeepWithNext"/>
        <w:rPr>
          <w:rtl/>
          <w:lang w:eastAsia="he-IL"/>
        </w:rPr>
      </w:pPr>
    </w:p>
    <w:p w14:paraId="16EA0E0C" w14:textId="7B5CFCED" w:rsidR="00BC2BE5" w:rsidRDefault="00BC2BE5" w:rsidP="00BC2BE5">
      <w:pPr>
        <w:rPr>
          <w:rtl/>
          <w:lang w:eastAsia="he-IL"/>
        </w:rPr>
      </w:pPr>
      <w:bookmarkStart w:id="5354" w:name="_ETM_Q1_2388739"/>
      <w:bookmarkStart w:id="5355" w:name="_ETM_Q1_2388778"/>
      <w:bookmarkEnd w:id="5354"/>
      <w:bookmarkEnd w:id="5355"/>
      <w:r>
        <w:rPr>
          <w:rFonts w:hint="cs"/>
          <w:rtl/>
          <w:lang w:eastAsia="he-IL"/>
        </w:rPr>
        <w:t>הרשימה מוכנ</w:t>
      </w:r>
      <w:bookmarkStart w:id="5356" w:name="_ETM_Q1_2389154"/>
      <w:bookmarkStart w:id="5357" w:name="_ETM_Q1_2389191"/>
      <w:bookmarkEnd w:id="5356"/>
      <w:bookmarkEnd w:id="5357"/>
      <w:r>
        <w:rPr>
          <w:rFonts w:hint="cs"/>
          <w:rtl/>
          <w:lang w:eastAsia="he-IL"/>
        </w:rPr>
        <w:t>ה.</w:t>
      </w:r>
    </w:p>
    <w:p w14:paraId="74E91239" w14:textId="77777777" w:rsidR="00BC2BE5" w:rsidRDefault="00BC2BE5" w:rsidP="00BC2BE5">
      <w:pPr>
        <w:rPr>
          <w:rtl/>
          <w:lang w:eastAsia="he-IL"/>
        </w:rPr>
      </w:pPr>
      <w:bookmarkStart w:id="5358" w:name="_ETM_Q1_2390747"/>
      <w:bookmarkStart w:id="5359" w:name="_ETM_Q1_2390780"/>
      <w:bookmarkEnd w:id="5358"/>
      <w:bookmarkEnd w:id="5359"/>
    </w:p>
    <w:p w14:paraId="7129908E" w14:textId="1643DD74" w:rsidR="00BC2BE5" w:rsidRDefault="00BC2BE5" w:rsidP="00BC2BE5">
      <w:pPr>
        <w:pStyle w:val="a4"/>
        <w:keepNext/>
        <w:rPr>
          <w:rtl/>
        </w:rPr>
      </w:pPr>
      <w:bookmarkStart w:id="5360" w:name="ET_speaker_נעה_בן_שבת_951"/>
      <w:r w:rsidRPr="00BC2BE5">
        <w:rPr>
          <w:rStyle w:val="TagStyle"/>
          <w:rtl/>
        </w:rPr>
        <w:t xml:space="preserve"> &lt;&lt; דובר &gt;&gt; </w:t>
      </w:r>
      <w:r>
        <w:rPr>
          <w:rtl/>
        </w:rPr>
        <w:t>נעה בן שבת:</w:t>
      </w:r>
      <w:r w:rsidRPr="00BC2BE5">
        <w:rPr>
          <w:rStyle w:val="TagStyle"/>
          <w:rtl/>
        </w:rPr>
        <w:t xml:space="preserve"> &lt;&lt; דובר &gt;&gt;</w:t>
      </w:r>
      <w:r w:rsidR="00D3687A">
        <w:rPr>
          <w:rtl/>
        </w:rPr>
        <w:t xml:space="preserve"> </w:t>
      </w:r>
      <w:bookmarkEnd w:id="5360"/>
    </w:p>
    <w:p w14:paraId="518BC9CC" w14:textId="77777777" w:rsidR="00BC2BE5" w:rsidRDefault="00BC2BE5" w:rsidP="00BC2BE5">
      <w:pPr>
        <w:pStyle w:val="KeepWithNext"/>
        <w:rPr>
          <w:rtl/>
          <w:lang w:eastAsia="he-IL"/>
        </w:rPr>
      </w:pPr>
    </w:p>
    <w:p w14:paraId="20C7A05E" w14:textId="4EFB072C" w:rsidR="00BC2BE5" w:rsidRDefault="00BC2BE5" w:rsidP="00BC2BE5">
      <w:pPr>
        <w:rPr>
          <w:rtl/>
          <w:lang w:eastAsia="he-IL"/>
        </w:rPr>
      </w:pPr>
      <w:r>
        <w:rPr>
          <w:rFonts w:hint="cs"/>
          <w:rtl/>
          <w:lang w:eastAsia="he-IL"/>
        </w:rPr>
        <w:t xml:space="preserve">יש </w:t>
      </w:r>
      <w:bookmarkStart w:id="5361" w:name="_ETM_Q1_2390085"/>
      <w:bookmarkEnd w:id="5361"/>
      <w:r>
        <w:rPr>
          <w:rFonts w:hint="cs"/>
          <w:rtl/>
          <w:lang w:eastAsia="he-IL"/>
        </w:rPr>
        <w:t>את הרשימה של התקנות.</w:t>
      </w:r>
    </w:p>
    <w:p w14:paraId="0882018F" w14:textId="77777777" w:rsidR="00BC2BE5" w:rsidRDefault="00BC2BE5" w:rsidP="00BC2BE5">
      <w:pPr>
        <w:rPr>
          <w:rtl/>
          <w:lang w:eastAsia="he-IL"/>
        </w:rPr>
      </w:pPr>
      <w:bookmarkStart w:id="5362" w:name="_ETM_Q1_2392813"/>
      <w:bookmarkStart w:id="5363" w:name="_ETM_Q1_2392848"/>
      <w:bookmarkEnd w:id="5362"/>
      <w:bookmarkEnd w:id="5363"/>
    </w:p>
    <w:p w14:paraId="71E50E7D" w14:textId="6733E774" w:rsidR="00BC2BE5" w:rsidRDefault="00BC2BE5" w:rsidP="00BC2BE5">
      <w:pPr>
        <w:pStyle w:val="af9"/>
        <w:keepNext/>
        <w:rPr>
          <w:rtl/>
          <w:lang w:eastAsia="he-IL"/>
        </w:rPr>
      </w:pPr>
      <w:bookmarkStart w:id="5364" w:name="ET_guest_גל_ברנס_952"/>
      <w:r w:rsidRPr="00BC2BE5">
        <w:rPr>
          <w:rStyle w:val="TagStyle"/>
          <w:rtl/>
        </w:rPr>
        <w:t xml:space="preserve"> &lt;&lt; אורח &gt;&gt; </w:t>
      </w:r>
      <w:r>
        <w:rPr>
          <w:rtl/>
          <w:lang w:eastAsia="he-IL"/>
        </w:rPr>
        <w:t>גל ברנס:</w:t>
      </w:r>
      <w:r w:rsidRPr="00BC2BE5">
        <w:rPr>
          <w:rStyle w:val="TagStyle"/>
          <w:rtl/>
        </w:rPr>
        <w:t xml:space="preserve"> &lt;&lt; אורח &gt;&gt;</w:t>
      </w:r>
      <w:r w:rsidR="00D3687A">
        <w:rPr>
          <w:rtl/>
          <w:lang w:eastAsia="he-IL"/>
        </w:rPr>
        <w:t xml:space="preserve"> </w:t>
      </w:r>
      <w:bookmarkEnd w:id="5364"/>
    </w:p>
    <w:p w14:paraId="51C6A8F4" w14:textId="77777777" w:rsidR="00BC2BE5" w:rsidRDefault="00BC2BE5" w:rsidP="00BC2BE5">
      <w:pPr>
        <w:pStyle w:val="KeepWithNext"/>
        <w:rPr>
          <w:rtl/>
          <w:lang w:eastAsia="he-IL"/>
        </w:rPr>
      </w:pPr>
    </w:p>
    <w:p w14:paraId="096063E5" w14:textId="36BE0BE8" w:rsidR="00BC2BE5" w:rsidRDefault="00BC2BE5" w:rsidP="00BC2BE5">
      <w:pPr>
        <w:rPr>
          <w:rtl/>
          <w:lang w:eastAsia="he-IL"/>
        </w:rPr>
      </w:pPr>
      <w:r>
        <w:rPr>
          <w:rFonts w:hint="cs"/>
          <w:rtl/>
          <w:lang w:eastAsia="he-IL"/>
        </w:rPr>
        <w:t>אני אקריא אותה. זה בתוספת ה-13. אני אסביר מה עשינו.</w:t>
      </w:r>
    </w:p>
    <w:p w14:paraId="461A2A23" w14:textId="77777777" w:rsidR="00BC2BE5" w:rsidRDefault="00BC2BE5" w:rsidP="00BC2BE5">
      <w:pPr>
        <w:rPr>
          <w:rtl/>
          <w:lang w:eastAsia="he-IL"/>
        </w:rPr>
      </w:pPr>
      <w:bookmarkStart w:id="5365" w:name="_ETM_Q1_2396481"/>
      <w:bookmarkStart w:id="5366" w:name="_ETM_Q1_2396516"/>
      <w:bookmarkStart w:id="5367" w:name="_ETM_Q1_2397079"/>
      <w:bookmarkEnd w:id="5365"/>
      <w:bookmarkEnd w:id="5366"/>
      <w:bookmarkEnd w:id="5367"/>
    </w:p>
    <w:p w14:paraId="5327DBDE" w14:textId="2677431F" w:rsidR="00BC2BE5" w:rsidRDefault="00BC2BE5" w:rsidP="00BC2BE5">
      <w:pPr>
        <w:pStyle w:val="af6"/>
        <w:keepNext/>
        <w:rPr>
          <w:rtl/>
        </w:rPr>
      </w:pPr>
      <w:bookmarkStart w:id="5368" w:name="ET_yor_6447_953"/>
      <w:r w:rsidRPr="00BC2BE5">
        <w:rPr>
          <w:rStyle w:val="TagStyle"/>
          <w:rtl/>
        </w:rPr>
        <w:t xml:space="preserve"> &lt;&lt; יור &gt;&gt; </w:t>
      </w:r>
      <w:r>
        <w:rPr>
          <w:rtl/>
        </w:rPr>
        <w:t xml:space="preserve">היו"ר יונתן </w:t>
      </w:r>
      <w:proofErr w:type="spellStart"/>
      <w:r>
        <w:rPr>
          <w:rtl/>
        </w:rPr>
        <w:t>מישרקי</w:t>
      </w:r>
      <w:proofErr w:type="spellEnd"/>
      <w:r>
        <w:rPr>
          <w:rtl/>
        </w:rPr>
        <w:t>:</w:t>
      </w:r>
      <w:r w:rsidRPr="00BC2BE5">
        <w:rPr>
          <w:rStyle w:val="TagStyle"/>
          <w:rtl/>
        </w:rPr>
        <w:t xml:space="preserve"> &lt;&lt; יור &gt;&gt;</w:t>
      </w:r>
      <w:r w:rsidR="00D3687A">
        <w:rPr>
          <w:rtl/>
        </w:rPr>
        <w:t xml:space="preserve"> </w:t>
      </w:r>
      <w:bookmarkEnd w:id="5368"/>
    </w:p>
    <w:p w14:paraId="3EF77C60" w14:textId="2C769B1C" w:rsidR="00BC2BE5" w:rsidRPr="00BC2BE5" w:rsidRDefault="00BC2BE5" w:rsidP="00BC2BE5">
      <w:pPr>
        <w:ind w:firstLine="0"/>
        <w:rPr>
          <w:rtl/>
          <w:lang w:eastAsia="he-IL"/>
        </w:rPr>
      </w:pPr>
      <w:bookmarkStart w:id="5369" w:name="_ETM_Q1_2397350"/>
      <w:bookmarkStart w:id="5370" w:name="_ETM_Q1_2397389"/>
      <w:bookmarkEnd w:id="5369"/>
      <w:bookmarkEnd w:id="5370"/>
    </w:p>
    <w:p w14:paraId="180B85A3" w14:textId="09A89F18" w:rsidR="004E557C" w:rsidRDefault="00BC2BE5" w:rsidP="004E557C">
      <w:pPr>
        <w:rPr>
          <w:rtl/>
          <w:lang w:eastAsia="he-IL"/>
        </w:rPr>
      </w:pPr>
      <w:bookmarkStart w:id="5371" w:name="_ETM_Q1_2355358"/>
      <w:bookmarkStart w:id="5372" w:name="_ETM_Q1_2355402"/>
      <w:bookmarkEnd w:id="5371"/>
      <w:bookmarkEnd w:id="5372"/>
      <w:r>
        <w:rPr>
          <w:rFonts w:hint="cs"/>
          <w:rtl/>
          <w:lang w:eastAsia="he-IL"/>
        </w:rPr>
        <w:t xml:space="preserve"> ת</w:t>
      </w:r>
      <w:bookmarkStart w:id="5373" w:name="_ETM_Q1_2412959"/>
      <w:bookmarkEnd w:id="5373"/>
      <w:r>
        <w:rPr>
          <w:rFonts w:hint="cs"/>
          <w:rtl/>
          <w:lang w:eastAsia="he-IL"/>
        </w:rPr>
        <w:t>שלח את זה לנעה.</w:t>
      </w:r>
      <w:bookmarkStart w:id="5374" w:name="_ETM_Q1_2411664"/>
      <w:bookmarkEnd w:id="5374"/>
    </w:p>
    <w:p w14:paraId="12B24D63" w14:textId="77777777" w:rsidR="00BC2BE5" w:rsidRDefault="00BC2BE5" w:rsidP="004E557C">
      <w:pPr>
        <w:rPr>
          <w:rtl/>
          <w:lang w:eastAsia="he-IL"/>
        </w:rPr>
      </w:pPr>
      <w:bookmarkStart w:id="5375" w:name="_ETM_Q1_2411701"/>
      <w:bookmarkEnd w:id="5375"/>
    </w:p>
    <w:p w14:paraId="4FA7CB13" w14:textId="44246EDA" w:rsidR="00BC2BE5" w:rsidRDefault="00BC2BE5" w:rsidP="00BC2BE5">
      <w:pPr>
        <w:pStyle w:val="af9"/>
        <w:keepNext/>
        <w:rPr>
          <w:rtl/>
          <w:lang w:eastAsia="he-IL"/>
        </w:rPr>
      </w:pPr>
      <w:bookmarkStart w:id="5376" w:name="ET_guest_גל_ברנס_954"/>
      <w:r w:rsidRPr="00BC2BE5">
        <w:rPr>
          <w:rStyle w:val="TagStyle"/>
          <w:rtl/>
        </w:rPr>
        <w:t xml:space="preserve"> &lt;&lt; אורח &gt;&gt; </w:t>
      </w:r>
      <w:r>
        <w:rPr>
          <w:rtl/>
          <w:lang w:eastAsia="he-IL"/>
        </w:rPr>
        <w:t>גל ברנס:</w:t>
      </w:r>
      <w:r w:rsidRPr="00BC2BE5">
        <w:rPr>
          <w:rStyle w:val="TagStyle"/>
          <w:rtl/>
        </w:rPr>
        <w:t xml:space="preserve"> &lt;&lt; אורח &gt;&gt;</w:t>
      </w:r>
      <w:r w:rsidR="00D3687A">
        <w:rPr>
          <w:rtl/>
          <w:lang w:eastAsia="he-IL"/>
        </w:rPr>
        <w:t xml:space="preserve"> </w:t>
      </w:r>
      <w:bookmarkEnd w:id="5376"/>
    </w:p>
    <w:p w14:paraId="5782E015" w14:textId="77777777" w:rsidR="00BC2BE5" w:rsidRDefault="00BC2BE5" w:rsidP="00BC2BE5">
      <w:pPr>
        <w:pStyle w:val="KeepWithNext"/>
        <w:rPr>
          <w:rtl/>
          <w:lang w:eastAsia="he-IL"/>
        </w:rPr>
      </w:pPr>
    </w:p>
    <w:p w14:paraId="448B7489" w14:textId="7832F776" w:rsidR="00BC2BE5" w:rsidRDefault="00BC2BE5" w:rsidP="00BC2BE5">
      <w:pPr>
        <w:rPr>
          <w:rtl/>
          <w:lang w:eastAsia="he-IL"/>
        </w:rPr>
      </w:pPr>
      <w:r>
        <w:rPr>
          <w:rFonts w:hint="cs"/>
          <w:rtl/>
          <w:lang w:eastAsia="he-IL"/>
        </w:rPr>
        <w:t>בינתיים אני מסביר מה עשינו.</w:t>
      </w:r>
      <w:r w:rsidR="00DB293F">
        <w:rPr>
          <w:rFonts w:hint="cs"/>
          <w:rtl/>
          <w:lang w:eastAsia="he-IL"/>
        </w:rPr>
        <w:t xml:space="preserve"> </w:t>
      </w:r>
      <w:r>
        <w:rPr>
          <w:rFonts w:hint="cs"/>
          <w:rtl/>
          <w:lang w:eastAsia="he-IL"/>
        </w:rPr>
        <w:t>אין כבר רשימה ליצרן ורשימה ליבואן אלא יש רשימה אחת לכולם והיא מחולקת לחלק א', לחלק ב' ולחלק</w:t>
      </w:r>
      <w:bookmarkStart w:id="5377" w:name="_ETM_Q1_2420875"/>
      <w:bookmarkEnd w:id="5377"/>
      <w:r>
        <w:rPr>
          <w:rFonts w:hint="cs"/>
          <w:rtl/>
          <w:lang w:eastAsia="he-IL"/>
        </w:rPr>
        <w:t xml:space="preserve"> ג'. חלק א' הוא חלק הסימון. רק מי שיחיל על </w:t>
      </w:r>
      <w:bookmarkStart w:id="5378" w:name="_ETM_Q1_2423568"/>
      <w:bookmarkEnd w:id="5378"/>
      <w:r>
        <w:rPr>
          <w:rFonts w:hint="cs"/>
          <w:rtl/>
          <w:lang w:eastAsia="he-IL"/>
        </w:rPr>
        <w:t>עצמו את הוראות הסימון, יתבטלו</w:t>
      </w:r>
      <w:r w:rsidR="00DB293F">
        <w:rPr>
          <w:rFonts w:hint="cs"/>
          <w:rtl/>
          <w:lang w:eastAsia="he-IL"/>
        </w:rPr>
        <w:t xml:space="preserve"> </w:t>
      </w:r>
      <w:r>
        <w:rPr>
          <w:rFonts w:hint="cs"/>
          <w:rtl/>
          <w:lang w:eastAsia="he-IL"/>
        </w:rPr>
        <w:t xml:space="preserve">לו התקנות </w:t>
      </w:r>
      <w:bookmarkStart w:id="5379" w:name="_ETM_Q1_2428632"/>
      <w:bookmarkEnd w:id="5379"/>
      <w:r>
        <w:rPr>
          <w:rFonts w:hint="cs"/>
          <w:rtl/>
          <w:lang w:eastAsia="he-IL"/>
        </w:rPr>
        <w:t xml:space="preserve">האלה שתכף נקריא אותן. יש שם חמש </w:t>
      </w:r>
      <w:bookmarkStart w:id="5380" w:name="_ETM_Q1_2431211"/>
      <w:bookmarkEnd w:id="5380"/>
      <w:r>
        <w:rPr>
          <w:rFonts w:hint="cs"/>
          <w:rtl/>
          <w:lang w:eastAsia="he-IL"/>
        </w:rPr>
        <w:t>תקנות.</w:t>
      </w:r>
    </w:p>
    <w:p w14:paraId="55455093" w14:textId="77777777" w:rsidR="00BC2BE5" w:rsidRDefault="00BC2BE5" w:rsidP="00BC2BE5">
      <w:pPr>
        <w:rPr>
          <w:rtl/>
          <w:lang w:eastAsia="he-IL"/>
        </w:rPr>
      </w:pPr>
      <w:bookmarkStart w:id="5381" w:name="_ETM_Q1_2432537"/>
      <w:bookmarkStart w:id="5382" w:name="_ETM_Q1_2432576"/>
      <w:bookmarkEnd w:id="5381"/>
      <w:bookmarkEnd w:id="5382"/>
    </w:p>
    <w:p w14:paraId="76558A27" w14:textId="363F61C2" w:rsidR="00BC2BE5" w:rsidRDefault="00BC2BE5" w:rsidP="00BC2BE5">
      <w:pPr>
        <w:pStyle w:val="a4"/>
        <w:keepNext/>
        <w:rPr>
          <w:rtl/>
        </w:rPr>
      </w:pPr>
      <w:bookmarkStart w:id="5383" w:name="ET_speaker_נעה_בן_שבת_955"/>
      <w:r w:rsidRPr="00BC2BE5">
        <w:rPr>
          <w:rStyle w:val="TagStyle"/>
          <w:rtl/>
        </w:rPr>
        <w:t xml:space="preserve"> &lt;&lt; דובר &gt;&gt; </w:t>
      </w:r>
      <w:r>
        <w:rPr>
          <w:rtl/>
        </w:rPr>
        <w:t>נעה בן שבת:</w:t>
      </w:r>
      <w:r w:rsidRPr="00BC2BE5">
        <w:rPr>
          <w:rStyle w:val="TagStyle"/>
          <w:rtl/>
        </w:rPr>
        <w:t xml:space="preserve"> &lt;&lt; דובר &gt;&gt;</w:t>
      </w:r>
      <w:r w:rsidR="00D3687A">
        <w:rPr>
          <w:rtl/>
        </w:rPr>
        <w:t xml:space="preserve"> </w:t>
      </w:r>
      <w:bookmarkEnd w:id="5383"/>
    </w:p>
    <w:p w14:paraId="588800B5" w14:textId="77777777" w:rsidR="00BC2BE5" w:rsidRDefault="00BC2BE5" w:rsidP="00BC2BE5">
      <w:pPr>
        <w:pStyle w:val="KeepWithNext"/>
        <w:rPr>
          <w:rtl/>
          <w:lang w:eastAsia="he-IL"/>
        </w:rPr>
      </w:pPr>
    </w:p>
    <w:p w14:paraId="06618AF0" w14:textId="5D3FEE95" w:rsidR="00BC2BE5" w:rsidRDefault="00BC2BE5" w:rsidP="00BC2BE5">
      <w:pPr>
        <w:rPr>
          <w:rtl/>
          <w:lang w:eastAsia="he-IL"/>
        </w:rPr>
      </w:pPr>
      <w:r>
        <w:rPr>
          <w:rFonts w:hint="cs"/>
          <w:rtl/>
          <w:lang w:eastAsia="he-IL"/>
        </w:rPr>
        <w:t>לא יתבטלו. לא יחולו.</w:t>
      </w:r>
    </w:p>
    <w:p w14:paraId="0E31325B" w14:textId="77777777" w:rsidR="00BC2BE5" w:rsidRDefault="00BC2BE5" w:rsidP="00BC2BE5">
      <w:pPr>
        <w:rPr>
          <w:rtl/>
          <w:lang w:eastAsia="he-IL"/>
        </w:rPr>
      </w:pPr>
      <w:bookmarkStart w:id="5384" w:name="_ETM_Q1_2433774"/>
      <w:bookmarkStart w:id="5385" w:name="_ETM_Q1_2433810"/>
      <w:bookmarkEnd w:id="5384"/>
      <w:bookmarkEnd w:id="5385"/>
    </w:p>
    <w:p w14:paraId="20DB7B20" w14:textId="732940B1" w:rsidR="00BC2BE5" w:rsidRDefault="00BC2BE5" w:rsidP="00BC2BE5">
      <w:pPr>
        <w:pStyle w:val="af9"/>
        <w:keepNext/>
        <w:rPr>
          <w:rtl/>
          <w:lang w:eastAsia="he-IL"/>
        </w:rPr>
      </w:pPr>
      <w:bookmarkStart w:id="5386" w:name="ET_guest_גל_ברנס_956"/>
      <w:r w:rsidRPr="00BC2BE5">
        <w:rPr>
          <w:rStyle w:val="TagStyle"/>
          <w:rtl/>
        </w:rPr>
        <w:t xml:space="preserve"> &lt;&lt; אורח &gt;&gt; </w:t>
      </w:r>
      <w:r>
        <w:rPr>
          <w:rtl/>
          <w:lang w:eastAsia="he-IL"/>
        </w:rPr>
        <w:t>גל ברנס:</w:t>
      </w:r>
      <w:r w:rsidRPr="00BC2BE5">
        <w:rPr>
          <w:rStyle w:val="TagStyle"/>
          <w:rtl/>
        </w:rPr>
        <w:t xml:space="preserve"> &lt;&lt; אורח &gt;&gt;</w:t>
      </w:r>
      <w:r w:rsidR="00D3687A">
        <w:rPr>
          <w:rtl/>
          <w:lang w:eastAsia="he-IL"/>
        </w:rPr>
        <w:t xml:space="preserve"> </w:t>
      </w:r>
      <w:bookmarkEnd w:id="5386"/>
    </w:p>
    <w:p w14:paraId="2049F2FE" w14:textId="77777777" w:rsidR="00BC2BE5" w:rsidRDefault="00BC2BE5" w:rsidP="00BC2BE5">
      <w:pPr>
        <w:pStyle w:val="KeepWithNext"/>
        <w:rPr>
          <w:rtl/>
          <w:lang w:eastAsia="he-IL"/>
        </w:rPr>
      </w:pPr>
    </w:p>
    <w:p w14:paraId="05C10ADD" w14:textId="5E680CEE" w:rsidR="00BC2BE5" w:rsidRDefault="00BC2BE5" w:rsidP="00BC2BE5">
      <w:pPr>
        <w:rPr>
          <w:rtl/>
          <w:lang w:eastAsia="he-IL"/>
        </w:rPr>
      </w:pPr>
      <w:r>
        <w:rPr>
          <w:rFonts w:hint="cs"/>
          <w:rtl/>
          <w:lang w:eastAsia="he-IL"/>
        </w:rPr>
        <w:t xml:space="preserve">לא יחולו עליו, מולו, כן. רק עליו </w:t>
      </w:r>
      <w:bookmarkStart w:id="5387" w:name="_ETM_Q1_2434036"/>
      <w:bookmarkEnd w:id="5387"/>
      <w:r>
        <w:rPr>
          <w:rFonts w:hint="cs"/>
          <w:rtl/>
          <w:lang w:eastAsia="he-IL"/>
        </w:rPr>
        <w:t>לא יחולו התקנות האלה.</w:t>
      </w:r>
    </w:p>
    <w:p w14:paraId="141A18EF" w14:textId="77777777" w:rsidR="00BC2BE5" w:rsidRDefault="00BC2BE5" w:rsidP="00BC2BE5">
      <w:pPr>
        <w:rPr>
          <w:rtl/>
          <w:lang w:eastAsia="he-IL"/>
        </w:rPr>
      </w:pPr>
      <w:bookmarkStart w:id="5388" w:name="_ETM_Q1_2437977"/>
      <w:bookmarkStart w:id="5389" w:name="_ETM_Q1_2438014"/>
      <w:bookmarkEnd w:id="5388"/>
      <w:bookmarkEnd w:id="5389"/>
    </w:p>
    <w:p w14:paraId="21FB595D" w14:textId="7E435FCC" w:rsidR="00BC2BE5" w:rsidRDefault="00BC2BE5" w:rsidP="00BC2BE5">
      <w:pPr>
        <w:rPr>
          <w:rtl/>
          <w:lang w:eastAsia="he-IL"/>
        </w:rPr>
      </w:pPr>
      <w:bookmarkStart w:id="5390" w:name="_ETM_Q1_2438081"/>
      <w:bookmarkStart w:id="5391" w:name="_ETM_Q1_2438117"/>
      <w:bookmarkEnd w:id="5390"/>
      <w:bookmarkEnd w:id="5391"/>
      <w:r>
        <w:rPr>
          <w:rFonts w:hint="cs"/>
          <w:rtl/>
          <w:lang w:eastAsia="he-IL"/>
        </w:rPr>
        <w:t xml:space="preserve">חלק ב' זה כל מה שנמצא </w:t>
      </w:r>
      <w:bookmarkStart w:id="5392" w:name="_ETM_Q1_2440140"/>
      <w:bookmarkEnd w:id="5392"/>
      <w:r>
        <w:rPr>
          <w:rFonts w:hint="cs"/>
          <w:rtl/>
          <w:lang w:eastAsia="he-IL"/>
        </w:rPr>
        <w:t xml:space="preserve">מול כל ההוראות המאומצות שהן לא סימון. יש שם </w:t>
      </w:r>
      <w:bookmarkStart w:id="5393" w:name="_ETM_Q1_2443499"/>
      <w:bookmarkEnd w:id="5393"/>
      <w:r>
        <w:rPr>
          <w:rFonts w:hint="cs"/>
          <w:rtl/>
          <w:lang w:eastAsia="he-IL"/>
        </w:rPr>
        <w:t xml:space="preserve">הוראות סימון, זאת אומרת שיהיה כתוב במפורש שאם </w:t>
      </w:r>
      <w:bookmarkStart w:id="5394" w:name="_ETM_Q1_2446619"/>
      <w:bookmarkEnd w:id="5394"/>
      <w:r>
        <w:rPr>
          <w:rFonts w:hint="cs"/>
          <w:rtl/>
          <w:lang w:eastAsia="he-IL"/>
        </w:rPr>
        <w:t>יש הוראות סימון בתוך ההנחיות או התקנות בחלק הזה, הן</w:t>
      </w:r>
      <w:r w:rsidR="00DB293F">
        <w:rPr>
          <w:rFonts w:hint="cs"/>
          <w:rtl/>
          <w:lang w:eastAsia="he-IL"/>
        </w:rPr>
        <w:t xml:space="preserve"> </w:t>
      </w:r>
      <w:r>
        <w:rPr>
          <w:rFonts w:hint="cs"/>
          <w:rtl/>
          <w:lang w:eastAsia="he-IL"/>
        </w:rPr>
        <w:t>ימשיכו לחול עד שתאמץ את הסימון ואם</w:t>
      </w:r>
      <w:r w:rsidR="00DB293F">
        <w:rPr>
          <w:rFonts w:hint="cs"/>
          <w:rtl/>
          <w:lang w:eastAsia="he-IL"/>
        </w:rPr>
        <w:t xml:space="preserve"> </w:t>
      </w:r>
      <w:r>
        <w:rPr>
          <w:rFonts w:hint="cs"/>
          <w:rtl/>
          <w:lang w:eastAsia="he-IL"/>
        </w:rPr>
        <w:t>אימצת את הסימון, הכול לא יחול עליך.</w:t>
      </w:r>
    </w:p>
    <w:p w14:paraId="471ED4A9" w14:textId="77777777" w:rsidR="00BC2BE5" w:rsidRDefault="00BC2BE5" w:rsidP="00BC2BE5">
      <w:pPr>
        <w:rPr>
          <w:rtl/>
          <w:lang w:eastAsia="he-IL"/>
        </w:rPr>
      </w:pPr>
      <w:bookmarkStart w:id="5395" w:name="_ETM_Q1_2456508"/>
      <w:bookmarkStart w:id="5396" w:name="_ETM_Q1_2456544"/>
      <w:bookmarkEnd w:id="5395"/>
      <w:bookmarkEnd w:id="5396"/>
    </w:p>
    <w:p w14:paraId="19558FFE" w14:textId="638076AD" w:rsidR="00BC2BE5" w:rsidRDefault="00BC2BE5" w:rsidP="00BC2BE5">
      <w:pPr>
        <w:rPr>
          <w:rtl/>
          <w:lang w:eastAsia="he-IL"/>
        </w:rPr>
      </w:pPr>
      <w:bookmarkStart w:id="5397" w:name="_ETM_Q1_2456611"/>
      <w:bookmarkStart w:id="5398" w:name="_ETM_Q1_2456646"/>
      <w:bookmarkEnd w:id="5397"/>
      <w:bookmarkEnd w:id="5398"/>
      <w:r>
        <w:rPr>
          <w:rFonts w:hint="cs"/>
          <w:rtl/>
          <w:lang w:eastAsia="he-IL"/>
        </w:rPr>
        <w:t xml:space="preserve">חלק ג' נשאר </w:t>
      </w:r>
      <w:bookmarkStart w:id="5399" w:name="_ETM_Q1_2458788"/>
      <w:bookmarkEnd w:id="5399"/>
      <w:r>
        <w:rPr>
          <w:rFonts w:hint="cs"/>
          <w:rtl/>
          <w:lang w:eastAsia="he-IL"/>
        </w:rPr>
        <w:t xml:space="preserve">רק ליצרן </w:t>
      </w:r>
      <w:proofErr w:type="spellStart"/>
      <w:r>
        <w:rPr>
          <w:rFonts w:hint="cs"/>
          <w:rtl/>
          <w:lang w:eastAsia="he-IL"/>
        </w:rPr>
        <w:t>האקסלוסיבי</w:t>
      </w:r>
      <w:proofErr w:type="spellEnd"/>
      <w:r>
        <w:rPr>
          <w:rFonts w:hint="cs"/>
          <w:rtl/>
          <w:lang w:eastAsia="he-IL"/>
        </w:rPr>
        <w:t xml:space="preserve"> והיבואן</w:t>
      </w:r>
      <w:r w:rsidR="00DB293F">
        <w:rPr>
          <w:rFonts w:hint="cs"/>
          <w:rtl/>
          <w:lang w:eastAsia="he-IL"/>
        </w:rPr>
        <w:t xml:space="preserve"> </w:t>
      </w:r>
      <w:proofErr w:type="spellStart"/>
      <w:r>
        <w:rPr>
          <w:rFonts w:hint="cs"/>
          <w:rtl/>
          <w:lang w:eastAsia="he-IL"/>
        </w:rPr>
        <w:t>האקסלוסיבי</w:t>
      </w:r>
      <w:proofErr w:type="spellEnd"/>
      <w:r>
        <w:rPr>
          <w:rFonts w:hint="cs"/>
          <w:rtl/>
          <w:lang w:eastAsia="he-IL"/>
        </w:rPr>
        <w:t xml:space="preserve">. אלה דברים שקשורים </w:t>
      </w:r>
      <w:bookmarkStart w:id="5400" w:name="_ETM_Q1_2462256"/>
      <w:bookmarkEnd w:id="5400"/>
      <w:r>
        <w:rPr>
          <w:rFonts w:hint="cs"/>
          <w:rtl/>
          <w:lang w:eastAsia="he-IL"/>
        </w:rPr>
        <w:t>ל-</w:t>
      </w:r>
      <w:r>
        <w:rPr>
          <w:lang w:eastAsia="he-IL"/>
        </w:rPr>
        <w:t>ASP</w:t>
      </w:r>
      <w:r>
        <w:rPr>
          <w:rFonts w:hint="cs"/>
          <w:rtl/>
          <w:lang w:eastAsia="he-IL"/>
        </w:rPr>
        <w:t xml:space="preserve"> או לכל מיני הוראות נוספות שיש בארץ שלא</w:t>
      </w:r>
      <w:bookmarkStart w:id="5401" w:name="_ETM_Q1_2469857"/>
      <w:bookmarkEnd w:id="5401"/>
      <w:r>
        <w:rPr>
          <w:rFonts w:hint="cs"/>
          <w:rtl/>
          <w:lang w:eastAsia="he-IL"/>
        </w:rPr>
        <w:t xml:space="preserve"> מוצו מולן הוראות מאומצות. יש שם את כל האריזות כי זה</w:t>
      </w:r>
      <w:r w:rsidR="00DB293F">
        <w:rPr>
          <w:rFonts w:hint="cs"/>
          <w:rtl/>
          <w:lang w:eastAsia="he-IL"/>
        </w:rPr>
        <w:t xml:space="preserve"> </w:t>
      </w:r>
      <w:r>
        <w:rPr>
          <w:rFonts w:hint="cs"/>
          <w:rtl/>
          <w:lang w:eastAsia="he-IL"/>
        </w:rPr>
        <w:t>וולונטרי.</w:t>
      </w:r>
      <w:bookmarkStart w:id="5402" w:name="_ETM_Q1_2471812"/>
      <w:bookmarkEnd w:id="5402"/>
    </w:p>
    <w:p w14:paraId="47D09874" w14:textId="77777777" w:rsidR="00BC2BE5" w:rsidRDefault="00BC2BE5" w:rsidP="00BC2BE5">
      <w:pPr>
        <w:rPr>
          <w:rtl/>
          <w:lang w:eastAsia="he-IL"/>
        </w:rPr>
      </w:pPr>
    </w:p>
    <w:p w14:paraId="66ED8CE4" w14:textId="0281C78A" w:rsidR="00BC2BE5" w:rsidRDefault="00BC2BE5" w:rsidP="00BC2BE5">
      <w:pPr>
        <w:rPr>
          <w:rtl/>
          <w:lang w:eastAsia="he-IL"/>
        </w:rPr>
      </w:pPr>
      <w:r>
        <w:rPr>
          <w:rFonts w:hint="cs"/>
          <w:rtl/>
          <w:lang w:eastAsia="he-IL"/>
        </w:rPr>
        <w:t xml:space="preserve">הסימון </w:t>
      </w:r>
      <w:bookmarkStart w:id="5403" w:name="_ETM_Q1_2476518"/>
      <w:bookmarkEnd w:id="5403"/>
      <w:r>
        <w:rPr>
          <w:rFonts w:hint="cs"/>
          <w:rtl/>
          <w:lang w:eastAsia="he-IL"/>
        </w:rPr>
        <w:t>הוא החלק הקטן. יש עוד חלק עיקרי, חלק ב'</w:t>
      </w:r>
      <w:bookmarkStart w:id="5404" w:name="_ETM_Q1_2480797"/>
      <w:bookmarkEnd w:id="5404"/>
      <w:r>
        <w:rPr>
          <w:rFonts w:hint="cs"/>
          <w:rtl/>
          <w:lang w:eastAsia="he-IL"/>
        </w:rPr>
        <w:t xml:space="preserve"> ותכף נקריא הכול מסודר.</w:t>
      </w:r>
    </w:p>
    <w:p w14:paraId="7F48CB85" w14:textId="77777777" w:rsidR="00C415A7" w:rsidRDefault="00C415A7" w:rsidP="00BC2BE5">
      <w:pPr>
        <w:rPr>
          <w:rtl/>
          <w:lang w:eastAsia="he-IL"/>
        </w:rPr>
      </w:pPr>
      <w:bookmarkStart w:id="5405" w:name="_ETM_Q1_2483407"/>
      <w:bookmarkEnd w:id="5405"/>
    </w:p>
    <w:p w14:paraId="7D7A0D29" w14:textId="72F257FD" w:rsidR="00C415A7" w:rsidRDefault="00C415A7" w:rsidP="00C415A7">
      <w:pPr>
        <w:pStyle w:val="af9"/>
        <w:keepNext/>
        <w:rPr>
          <w:rtl/>
          <w:lang w:eastAsia="he-IL"/>
        </w:rPr>
      </w:pPr>
      <w:bookmarkStart w:id="5406" w:name="ET_guest_רוית_ארבל_958"/>
      <w:r w:rsidRPr="00C415A7">
        <w:rPr>
          <w:rStyle w:val="TagStyle"/>
          <w:rtl/>
        </w:rPr>
        <w:t xml:space="preserve"> &lt;&lt; אורח &gt;&gt; </w:t>
      </w:r>
      <w:proofErr w:type="spellStart"/>
      <w:r>
        <w:rPr>
          <w:rtl/>
          <w:lang w:eastAsia="he-IL"/>
        </w:rPr>
        <w:t>רוית</w:t>
      </w:r>
      <w:proofErr w:type="spellEnd"/>
      <w:r>
        <w:rPr>
          <w:rtl/>
          <w:lang w:eastAsia="he-IL"/>
        </w:rPr>
        <w:t xml:space="preserve"> ארבל:</w:t>
      </w:r>
      <w:r w:rsidRPr="00C415A7">
        <w:rPr>
          <w:rStyle w:val="TagStyle"/>
          <w:rtl/>
        </w:rPr>
        <w:t xml:space="preserve"> &lt;&lt; אורח &gt;&gt;</w:t>
      </w:r>
      <w:r w:rsidR="00D3687A">
        <w:rPr>
          <w:rtl/>
          <w:lang w:eastAsia="he-IL"/>
        </w:rPr>
        <w:t xml:space="preserve"> </w:t>
      </w:r>
      <w:bookmarkEnd w:id="5406"/>
    </w:p>
    <w:p w14:paraId="1621422B" w14:textId="77777777" w:rsidR="00C415A7" w:rsidRDefault="00C415A7" w:rsidP="00C415A7">
      <w:pPr>
        <w:pStyle w:val="KeepWithNext"/>
        <w:rPr>
          <w:rtl/>
          <w:lang w:eastAsia="he-IL"/>
        </w:rPr>
      </w:pPr>
    </w:p>
    <w:p w14:paraId="53583FC1" w14:textId="6CB48B06" w:rsidR="00C415A7" w:rsidRDefault="00C415A7" w:rsidP="00C415A7">
      <w:pPr>
        <w:rPr>
          <w:rtl/>
          <w:lang w:eastAsia="he-IL"/>
        </w:rPr>
      </w:pPr>
      <w:bookmarkStart w:id="5407" w:name="_ETM_Q1_2483675"/>
      <w:bookmarkStart w:id="5408" w:name="_ETM_Q1_2483718"/>
      <w:bookmarkEnd w:id="5407"/>
      <w:bookmarkEnd w:id="5408"/>
      <w:r>
        <w:rPr>
          <w:rFonts w:hint="cs"/>
          <w:rtl/>
          <w:lang w:eastAsia="he-IL"/>
        </w:rPr>
        <w:t>כמה פרטים בחלק השלישי?</w:t>
      </w:r>
    </w:p>
    <w:p w14:paraId="7EA8FB19" w14:textId="77777777" w:rsidR="00C415A7" w:rsidRDefault="00C415A7" w:rsidP="00C415A7">
      <w:pPr>
        <w:rPr>
          <w:rtl/>
          <w:lang w:eastAsia="he-IL"/>
        </w:rPr>
      </w:pPr>
      <w:bookmarkStart w:id="5409" w:name="_ETM_Q1_2484508"/>
      <w:bookmarkStart w:id="5410" w:name="_ETM_Q1_2484542"/>
      <w:bookmarkStart w:id="5411" w:name="_ETM_Q1_2485435"/>
      <w:bookmarkEnd w:id="5409"/>
      <w:bookmarkEnd w:id="5410"/>
      <w:bookmarkEnd w:id="5411"/>
    </w:p>
    <w:p w14:paraId="62CB9790" w14:textId="1CF330B3" w:rsidR="00C415A7" w:rsidRDefault="00C415A7" w:rsidP="00C415A7">
      <w:pPr>
        <w:pStyle w:val="af9"/>
        <w:keepNext/>
        <w:rPr>
          <w:rtl/>
          <w:lang w:eastAsia="he-IL"/>
        </w:rPr>
      </w:pPr>
      <w:bookmarkStart w:id="5412" w:name="ET_guest_גל_ברנס_959"/>
      <w:r w:rsidRPr="00C415A7">
        <w:rPr>
          <w:rStyle w:val="TagStyle"/>
          <w:rtl/>
        </w:rPr>
        <w:t xml:space="preserve"> &lt;&lt; אורח &gt;&gt; </w:t>
      </w:r>
      <w:r>
        <w:rPr>
          <w:rtl/>
          <w:lang w:eastAsia="he-IL"/>
        </w:rPr>
        <w:t>גל ברנס:</w:t>
      </w:r>
      <w:r w:rsidRPr="00C415A7">
        <w:rPr>
          <w:rStyle w:val="TagStyle"/>
          <w:rtl/>
        </w:rPr>
        <w:t xml:space="preserve"> &lt;&lt; אורח &gt;&gt;</w:t>
      </w:r>
      <w:r w:rsidR="00D3687A">
        <w:rPr>
          <w:rtl/>
          <w:lang w:eastAsia="he-IL"/>
        </w:rPr>
        <w:t xml:space="preserve"> </w:t>
      </w:r>
      <w:bookmarkEnd w:id="5412"/>
    </w:p>
    <w:p w14:paraId="716164A8" w14:textId="77777777" w:rsidR="00C415A7" w:rsidRDefault="00C415A7" w:rsidP="00C415A7">
      <w:pPr>
        <w:pStyle w:val="KeepWithNext"/>
        <w:rPr>
          <w:rtl/>
          <w:lang w:eastAsia="he-IL"/>
        </w:rPr>
      </w:pPr>
    </w:p>
    <w:p w14:paraId="2758B5BA" w14:textId="7FA8172A" w:rsidR="00C415A7" w:rsidRDefault="00C415A7" w:rsidP="00C415A7">
      <w:pPr>
        <w:rPr>
          <w:rtl/>
          <w:lang w:eastAsia="he-IL"/>
        </w:rPr>
      </w:pPr>
      <w:bookmarkStart w:id="5413" w:name="_ETM_Q1_2485668"/>
      <w:bookmarkStart w:id="5414" w:name="_ETM_Q1_2485706"/>
      <w:bookmarkEnd w:id="5413"/>
      <w:bookmarkEnd w:id="5414"/>
      <w:r>
        <w:rPr>
          <w:rFonts w:hint="cs"/>
          <w:rtl/>
          <w:lang w:eastAsia="he-IL"/>
        </w:rPr>
        <w:t xml:space="preserve">לדעתי בעיקרו </w:t>
      </w:r>
      <w:bookmarkStart w:id="5415" w:name="_ETM_Q1_2486562"/>
      <w:bookmarkEnd w:id="5415"/>
      <w:r>
        <w:rPr>
          <w:rFonts w:hint="cs"/>
          <w:rtl/>
          <w:lang w:eastAsia="he-IL"/>
        </w:rPr>
        <w:t>אריזות.</w:t>
      </w:r>
    </w:p>
    <w:p w14:paraId="366D5561" w14:textId="77777777" w:rsidR="00C415A7" w:rsidRDefault="00C415A7" w:rsidP="00C415A7">
      <w:pPr>
        <w:rPr>
          <w:rtl/>
          <w:lang w:eastAsia="he-IL"/>
        </w:rPr>
      </w:pPr>
      <w:bookmarkStart w:id="5416" w:name="_ETM_Q1_2489038"/>
      <w:bookmarkStart w:id="5417" w:name="_ETM_Q1_2489075"/>
      <w:bookmarkEnd w:id="5416"/>
      <w:bookmarkEnd w:id="5417"/>
    </w:p>
    <w:p w14:paraId="619E5856" w14:textId="6C309F7D" w:rsidR="00C415A7" w:rsidRDefault="00C415A7" w:rsidP="00C415A7">
      <w:pPr>
        <w:pStyle w:val="a4"/>
        <w:keepNext/>
        <w:rPr>
          <w:rtl/>
        </w:rPr>
      </w:pPr>
      <w:bookmarkStart w:id="5418" w:name="ET_speaker_נעה_בן_שבת_960"/>
      <w:r w:rsidRPr="00C415A7">
        <w:rPr>
          <w:rStyle w:val="TagStyle"/>
          <w:rtl/>
        </w:rPr>
        <w:t xml:space="preserve"> &lt;&lt; דובר &gt;&gt; </w:t>
      </w:r>
      <w:r>
        <w:rPr>
          <w:rtl/>
        </w:rPr>
        <w:t>נעה בן שבת:</w:t>
      </w:r>
      <w:r w:rsidRPr="00C415A7">
        <w:rPr>
          <w:rStyle w:val="TagStyle"/>
          <w:rtl/>
        </w:rPr>
        <w:t xml:space="preserve"> &lt;&lt; דובר &gt;&gt;</w:t>
      </w:r>
      <w:r w:rsidR="00D3687A">
        <w:rPr>
          <w:rtl/>
        </w:rPr>
        <w:t xml:space="preserve"> </w:t>
      </w:r>
      <w:bookmarkEnd w:id="5418"/>
    </w:p>
    <w:p w14:paraId="58578C57" w14:textId="77777777" w:rsidR="00C415A7" w:rsidRDefault="00C415A7" w:rsidP="00C415A7">
      <w:pPr>
        <w:pStyle w:val="KeepWithNext"/>
        <w:rPr>
          <w:rtl/>
          <w:lang w:eastAsia="he-IL"/>
        </w:rPr>
      </w:pPr>
    </w:p>
    <w:p w14:paraId="410DAA88" w14:textId="33580501" w:rsidR="00C415A7" w:rsidRDefault="00C415A7" w:rsidP="00C415A7">
      <w:pPr>
        <w:rPr>
          <w:rtl/>
          <w:lang w:eastAsia="he-IL"/>
        </w:rPr>
      </w:pPr>
      <w:bookmarkStart w:id="5419" w:name="_ETM_Q1_2491080"/>
      <w:bookmarkStart w:id="5420" w:name="_ETM_Q1_2491113"/>
      <w:bookmarkEnd w:id="5419"/>
      <w:bookmarkEnd w:id="5420"/>
      <w:r>
        <w:rPr>
          <w:rFonts w:hint="cs"/>
          <w:rtl/>
          <w:lang w:eastAsia="he-IL"/>
        </w:rPr>
        <w:t>ומים מינרלים.</w:t>
      </w:r>
    </w:p>
    <w:p w14:paraId="20C3EEFC" w14:textId="77777777" w:rsidR="00C415A7" w:rsidRDefault="00C415A7" w:rsidP="00C415A7">
      <w:pPr>
        <w:rPr>
          <w:rtl/>
          <w:lang w:eastAsia="he-IL"/>
        </w:rPr>
      </w:pPr>
      <w:bookmarkStart w:id="5421" w:name="_ETM_Q1_2490011"/>
      <w:bookmarkEnd w:id="5421"/>
    </w:p>
    <w:p w14:paraId="6E873A9B" w14:textId="22D50C08" w:rsidR="00C415A7" w:rsidRDefault="00C415A7" w:rsidP="00C415A7">
      <w:pPr>
        <w:pStyle w:val="af9"/>
        <w:keepNext/>
        <w:rPr>
          <w:rtl/>
          <w:lang w:eastAsia="he-IL"/>
        </w:rPr>
      </w:pPr>
      <w:bookmarkStart w:id="5422" w:name="ET_guest_גל_ברנס_961"/>
      <w:r w:rsidRPr="00C415A7">
        <w:rPr>
          <w:rStyle w:val="TagStyle"/>
          <w:rtl/>
        </w:rPr>
        <w:t xml:space="preserve"> &lt;&lt; אורח &gt;&gt; </w:t>
      </w:r>
      <w:r>
        <w:rPr>
          <w:rtl/>
          <w:lang w:eastAsia="he-IL"/>
        </w:rPr>
        <w:t>גל ברנס:</w:t>
      </w:r>
      <w:r w:rsidRPr="00C415A7">
        <w:rPr>
          <w:rStyle w:val="TagStyle"/>
          <w:rtl/>
        </w:rPr>
        <w:t xml:space="preserve"> &lt;&lt; אורח &gt;&gt;</w:t>
      </w:r>
      <w:r w:rsidR="00D3687A">
        <w:rPr>
          <w:rtl/>
          <w:lang w:eastAsia="he-IL"/>
        </w:rPr>
        <w:t xml:space="preserve"> </w:t>
      </w:r>
      <w:bookmarkEnd w:id="5422"/>
    </w:p>
    <w:p w14:paraId="068BAE5B" w14:textId="77777777" w:rsidR="00C415A7" w:rsidRDefault="00C415A7" w:rsidP="00C415A7">
      <w:pPr>
        <w:pStyle w:val="KeepWithNext"/>
        <w:rPr>
          <w:rtl/>
          <w:lang w:eastAsia="he-IL"/>
        </w:rPr>
      </w:pPr>
    </w:p>
    <w:p w14:paraId="720B3044" w14:textId="10F992BE" w:rsidR="00C415A7" w:rsidRDefault="00C415A7" w:rsidP="00C415A7">
      <w:pPr>
        <w:rPr>
          <w:rtl/>
          <w:lang w:eastAsia="he-IL"/>
        </w:rPr>
      </w:pPr>
      <w:bookmarkStart w:id="5423" w:name="_ETM_Q1_2490254"/>
      <w:bookmarkStart w:id="5424" w:name="_ETM_Q1_2490296"/>
      <w:bookmarkEnd w:id="5423"/>
      <w:bookmarkEnd w:id="5424"/>
      <w:r>
        <w:rPr>
          <w:rFonts w:hint="cs"/>
          <w:rtl/>
          <w:lang w:eastAsia="he-IL"/>
        </w:rPr>
        <w:t>ומים מינרלים שגם הם חלק.</w:t>
      </w:r>
    </w:p>
    <w:p w14:paraId="04F97DB6" w14:textId="77777777" w:rsidR="00C415A7" w:rsidRDefault="00C415A7" w:rsidP="00C415A7">
      <w:pPr>
        <w:rPr>
          <w:rtl/>
          <w:lang w:eastAsia="he-IL"/>
        </w:rPr>
      </w:pPr>
      <w:bookmarkStart w:id="5425" w:name="_ETM_Q1_2496003"/>
      <w:bookmarkStart w:id="5426" w:name="_ETM_Q1_2496039"/>
      <w:bookmarkEnd w:id="5425"/>
      <w:bookmarkEnd w:id="5426"/>
    </w:p>
    <w:p w14:paraId="40F6D37B" w14:textId="16BC17C9" w:rsidR="00C415A7" w:rsidRDefault="00C415A7" w:rsidP="00C415A7">
      <w:pPr>
        <w:pStyle w:val="af6"/>
        <w:keepNext/>
        <w:rPr>
          <w:rtl/>
        </w:rPr>
      </w:pPr>
      <w:bookmarkStart w:id="5427" w:name="ET_yor_6447_962"/>
      <w:r w:rsidRPr="00C415A7">
        <w:rPr>
          <w:rStyle w:val="TagStyle"/>
          <w:rtl/>
        </w:rPr>
        <w:t xml:space="preserve"> &lt;&lt; יור &gt;&gt; </w:t>
      </w:r>
      <w:r>
        <w:rPr>
          <w:rtl/>
        </w:rPr>
        <w:t xml:space="preserve">היו"ר יונתן </w:t>
      </w:r>
      <w:proofErr w:type="spellStart"/>
      <w:r>
        <w:rPr>
          <w:rtl/>
        </w:rPr>
        <w:t>מישרקי</w:t>
      </w:r>
      <w:proofErr w:type="spellEnd"/>
      <w:r>
        <w:rPr>
          <w:rtl/>
        </w:rPr>
        <w:t>:</w:t>
      </w:r>
      <w:r w:rsidRPr="00C415A7">
        <w:rPr>
          <w:rStyle w:val="TagStyle"/>
          <w:rtl/>
        </w:rPr>
        <w:t xml:space="preserve"> &lt;&lt; יור &gt;&gt;</w:t>
      </w:r>
      <w:r w:rsidR="00D3687A">
        <w:rPr>
          <w:rtl/>
        </w:rPr>
        <w:t xml:space="preserve"> </w:t>
      </w:r>
      <w:bookmarkEnd w:id="5427"/>
    </w:p>
    <w:p w14:paraId="7834816E" w14:textId="77777777" w:rsidR="00C415A7" w:rsidRDefault="00C415A7" w:rsidP="00C415A7">
      <w:pPr>
        <w:pStyle w:val="KeepWithNext"/>
        <w:rPr>
          <w:rtl/>
          <w:lang w:eastAsia="he-IL"/>
        </w:rPr>
      </w:pPr>
    </w:p>
    <w:p w14:paraId="1092F409" w14:textId="0CD73040" w:rsidR="00C415A7" w:rsidRDefault="00C415A7" w:rsidP="00C415A7">
      <w:pPr>
        <w:rPr>
          <w:rtl/>
          <w:lang w:eastAsia="he-IL"/>
        </w:rPr>
      </w:pPr>
      <w:r>
        <w:rPr>
          <w:rFonts w:hint="cs"/>
          <w:rtl/>
          <w:lang w:eastAsia="he-IL"/>
        </w:rPr>
        <w:t xml:space="preserve">נקריא. </w:t>
      </w:r>
    </w:p>
    <w:p w14:paraId="7FAD9928" w14:textId="77777777" w:rsidR="00C415A7" w:rsidRDefault="00C415A7" w:rsidP="00C415A7">
      <w:pPr>
        <w:rPr>
          <w:rtl/>
          <w:lang w:eastAsia="he-IL"/>
        </w:rPr>
      </w:pPr>
    </w:p>
    <w:p w14:paraId="55050E06" w14:textId="35048CFD" w:rsidR="00C415A7" w:rsidRDefault="00C415A7" w:rsidP="00C415A7">
      <w:pPr>
        <w:pStyle w:val="af9"/>
        <w:keepNext/>
        <w:rPr>
          <w:rtl/>
          <w:lang w:eastAsia="he-IL"/>
        </w:rPr>
      </w:pPr>
      <w:bookmarkStart w:id="5428" w:name="ET_guest_רוית_ארבל_963"/>
      <w:r w:rsidRPr="00C415A7">
        <w:rPr>
          <w:rStyle w:val="TagStyle"/>
          <w:rtl/>
        </w:rPr>
        <w:t xml:space="preserve"> &lt;&lt; אורח &gt;&gt; </w:t>
      </w:r>
      <w:proofErr w:type="spellStart"/>
      <w:r>
        <w:rPr>
          <w:rtl/>
          <w:lang w:eastAsia="he-IL"/>
        </w:rPr>
        <w:t>רוית</w:t>
      </w:r>
      <w:proofErr w:type="spellEnd"/>
      <w:r>
        <w:rPr>
          <w:rtl/>
          <w:lang w:eastAsia="he-IL"/>
        </w:rPr>
        <w:t xml:space="preserve"> ארבל:</w:t>
      </w:r>
      <w:r w:rsidRPr="00C415A7">
        <w:rPr>
          <w:rStyle w:val="TagStyle"/>
          <w:rtl/>
        </w:rPr>
        <w:t xml:space="preserve"> &lt;&lt; אורח &gt;&gt;</w:t>
      </w:r>
      <w:r w:rsidR="00D3687A">
        <w:rPr>
          <w:rtl/>
          <w:lang w:eastAsia="he-IL"/>
        </w:rPr>
        <w:t xml:space="preserve"> </w:t>
      </w:r>
      <w:bookmarkEnd w:id="5428"/>
    </w:p>
    <w:p w14:paraId="5BD034C3" w14:textId="77777777" w:rsidR="00C415A7" w:rsidRDefault="00C415A7" w:rsidP="00C415A7">
      <w:pPr>
        <w:pStyle w:val="KeepWithNext"/>
        <w:rPr>
          <w:rtl/>
          <w:lang w:eastAsia="he-IL"/>
        </w:rPr>
      </w:pPr>
    </w:p>
    <w:p w14:paraId="036AD0D1" w14:textId="149C7AE0" w:rsidR="00C415A7" w:rsidRDefault="00C415A7" w:rsidP="00C415A7">
      <w:pPr>
        <w:rPr>
          <w:rtl/>
          <w:lang w:eastAsia="he-IL"/>
        </w:rPr>
      </w:pPr>
      <w:r>
        <w:rPr>
          <w:rFonts w:hint="cs"/>
          <w:rtl/>
          <w:lang w:eastAsia="he-IL"/>
        </w:rPr>
        <w:t xml:space="preserve">למה בכלל </w:t>
      </w:r>
      <w:bookmarkStart w:id="5429" w:name="_ETM_Q1_2505761"/>
      <w:bookmarkEnd w:id="5429"/>
      <w:r>
        <w:rPr>
          <w:rFonts w:hint="cs"/>
          <w:rtl/>
          <w:lang w:eastAsia="he-IL"/>
        </w:rPr>
        <w:t xml:space="preserve">צריך את המים המינרלים בסעיף 321? </w:t>
      </w:r>
    </w:p>
    <w:p w14:paraId="6600F211" w14:textId="77777777" w:rsidR="00C415A7" w:rsidRDefault="00C415A7" w:rsidP="00C415A7">
      <w:pPr>
        <w:rPr>
          <w:rtl/>
          <w:lang w:eastAsia="he-IL"/>
        </w:rPr>
      </w:pPr>
      <w:bookmarkStart w:id="5430" w:name="_ETM_Q1_2515224"/>
      <w:bookmarkEnd w:id="5430"/>
    </w:p>
    <w:p w14:paraId="11622D6B" w14:textId="765D7034" w:rsidR="00C415A7" w:rsidRDefault="00C415A7" w:rsidP="00C415A7">
      <w:pPr>
        <w:pStyle w:val="af9"/>
        <w:keepNext/>
        <w:rPr>
          <w:rtl/>
          <w:lang w:eastAsia="he-IL"/>
        </w:rPr>
      </w:pPr>
      <w:bookmarkStart w:id="5431" w:name="ET_guest_גל_ברנס_964"/>
      <w:r w:rsidRPr="00C415A7">
        <w:rPr>
          <w:rStyle w:val="TagStyle"/>
          <w:rtl/>
        </w:rPr>
        <w:t xml:space="preserve"> &lt;&lt; אורח &gt;&gt; </w:t>
      </w:r>
      <w:r>
        <w:rPr>
          <w:rtl/>
          <w:lang w:eastAsia="he-IL"/>
        </w:rPr>
        <w:t>גל ברנס:</w:t>
      </w:r>
      <w:r w:rsidRPr="00C415A7">
        <w:rPr>
          <w:rStyle w:val="TagStyle"/>
          <w:rtl/>
        </w:rPr>
        <w:t xml:space="preserve"> &lt;&lt; אורח &gt;&gt;</w:t>
      </w:r>
      <w:r w:rsidR="00D3687A">
        <w:rPr>
          <w:rtl/>
          <w:lang w:eastAsia="he-IL"/>
        </w:rPr>
        <w:t xml:space="preserve"> </w:t>
      </w:r>
      <w:bookmarkEnd w:id="5431"/>
    </w:p>
    <w:p w14:paraId="3F6682C7" w14:textId="77777777" w:rsidR="00C415A7" w:rsidRDefault="00C415A7" w:rsidP="00C415A7">
      <w:pPr>
        <w:pStyle w:val="KeepWithNext"/>
        <w:rPr>
          <w:rtl/>
          <w:lang w:eastAsia="he-IL"/>
        </w:rPr>
      </w:pPr>
    </w:p>
    <w:p w14:paraId="2F31DABC" w14:textId="0D45060E" w:rsidR="00C415A7" w:rsidRDefault="00C415A7" w:rsidP="00C415A7">
      <w:pPr>
        <w:rPr>
          <w:rtl/>
          <w:lang w:eastAsia="he-IL"/>
        </w:rPr>
      </w:pPr>
      <w:bookmarkStart w:id="5432" w:name="_ETM_Q1_2515487"/>
      <w:bookmarkStart w:id="5433" w:name="_ETM_Q1_2515522"/>
      <w:bookmarkEnd w:id="5432"/>
      <w:bookmarkEnd w:id="5433"/>
      <w:r>
        <w:rPr>
          <w:rFonts w:hint="cs"/>
          <w:rtl/>
          <w:lang w:eastAsia="he-IL"/>
        </w:rPr>
        <w:t xml:space="preserve">אמרנו </w:t>
      </w:r>
      <w:bookmarkStart w:id="5434" w:name="_ETM_Q1_2516000"/>
      <w:bookmarkEnd w:id="5434"/>
      <w:r>
        <w:rPr>
          <w:rFonts w:hint="cs"/>
          <w:rtl/>
          <w:lang w:eastAsia="he-IL"/>
        </w:rPr>
        <w:t>שנכפיף את זה</w:t>
      </w:r>
      <w:r w:rsidR="00DB293F">
        <w:rPr>
          <w:rFonts w:hint="cs"/>
          <w:rtl/>
          <w:lang w:eastAsia="he-IL"/>
        </w:rPr>
        <w:t xml:space="preserve"> </w:t>
      </w:r>
      <w:r>
        <w:rPr>
          <w:rFonts w:hint="cs"/>
          <w:rtl/>
          <w:lang w:eastAsia="he-IL"/>
        </w:rPr>
        <w:t xml:space="preserve">להסדר. </w:t>
      </w:r>
    </w:p>
    <w:p w14:paraId="12249771" w14:textId="77777777" w:rsidR="00C415A7" w:rsidRDefault="00C415A7" w:rsidP="00C415A7">
      <w:pPr>
        <w:rPr>
          <w:rtl/>
          <w:lang w:eastAsia="he-IL"/>
        </w:rPr>
      </w:pPr>
      <w:bookmarkStart w:id="5435" w:name="_ETM_Q1_2520647"/>
      <w:bookmarkStart w:id="5436" w:name="_ETM_Q1_2520683"/>
      <w:bookmarkStart w:id="5437" w:name="_ETM_Q1_2520608"/>
      <w:bookmarkEnd w:id="5435"/>
      <w:bookmarkEnd w:id="5436"/>
      <w:bookmarkEnd w:id="5437"/>
    </w:p>
    <w:p w14:paraId="46E70D0D" w14:textId="7FF01A5D" w:rsidR="00C415A7" w:rsidRDefault="00C415A7" w:rsidP="00C415A7">
      <w:pPr>
        <w:pStyle w:val="af9"/>
        <w:keepNext/>
        <w:rPr>
          <w:rtl/>
          <w:lang w:eastAsia="he-IL"/>
        </w:rPr>
      </w:pPr>
      <w:bookmarkStart w:id="5438" w:name="ET_guest_אביב_חצבני_965"/>
      <w:r w:rsidRPr="00C415A7">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415A7">
        <w:rPr>
          <w:rStyle w:val="TagStyle"/>
          <w:rtl/>
        </w:rPr>
        <w:t xml:space="preserve"> &lt;&lt; אורח &gt;&gt;</w:t>
      </w:r>
      <w:r w:rsidR="00D3687A">
        <w:rPr>
          <w:rtl/>
          <w:lang w:eastAsia="he-IL"/>
        </w:rPr>
        <w:t xml:space="preserve"> </w:t>
      </w:r>
      <w:bookmarkEnd w:id="5438"/>
    </w:p>
    <w:p w14:paraId="72590F23" w14:textId="77777777" w:rsidR="00C415A7" w:rsidRDefault="00C415A7" w:rsidP="00C415A7">
      <w:pPr>
        <w:pStyle w:val="KeepWithNext"/>
        <w:rPr>
          <w:rtl/>
          <w:lang w:eastAsia="he-IL"/>
        </w:rPr>
      </w:pPr>
    </w:p>
    <w:p w14:paraId="5B192354" w14:textId="315889C7" w:rsidR="00C415A7" w:rsidRDefault="00C415A7" w:rsidP="00C415A7">
      <w:pPr>
        <w:rPr>
          <w:rtl/>
          <w:lang w:eastAsia="he-IL"/>
        </w:rPr>
      </w:pPr>
      <w:bookmarkStart w:id="5439" w:name="_ETM_Q1_2520850"/>
      <w:bookmarkStart w:id="5440" w:name="_ETM_Q1_2520894"/>
      <w:bookmarkEnd w:id="5439"/>
      <w:bookmarkEnd w:id="5440"/>
      <w:r>
        <w:rPr>
          <w:rFonts w:hint="cs"/>
          <w:rtl/>
          <w:lang w:eastAsia="he-IL"/>
        </w:rPr>
        <w:t>זה</w:t>
      </w:r>
      <w:r w:rsidR="00DB293F">
        <w:rPr>
          <w:rFonts w:hint="cs"/>
          <w:rtl/>
          <w:lang w:eastAsia="he-IL"/>
        </w:rPr>
        <w:t xml:space="preserve"> </w:t>
      </w:r>
      <w:r>
        <w:rPr>
          <w:rFonts w:hint="cs"/>
          <w:rtl/>
          <w:lang w:eastAsia="he-IL"/>
        </w:rPr>
        <w:t>יהיה כפוף להסדר.</w:t>
      </w:r>
    </w:p>
    <w:p w14:paraId="101E297B" w14:textId="77777777" w:rsidR="00C415A7" w:rsidRDefault="00C415A7" w:rsidP="00C415A7">
      <w:pPr>
        <w:rPr>
          <w:rtl/>
          <w:lang w:eastAsia="he-IL"/>
        </w:rPr>
      </w:pPr>
      <w:bookmarkStart w:id="5441" w:name="_ETM_Q1_2522289"/>
      <w:bookmarkStart w:id="5442" w:name="_ETM_Q1_2522326"/>
      <w:bookmarkEnd w:id="5441"/>
      <w:bookmarkEnd w:id="5442"/>
    </w:p>
    <w:p w14:paraId="1678AC0B" w14:textId="125F5F50" w:rsidR="00C415A7" w:rsidRDefault="00C415A7" w:rsidP="00C415A7">
      <w:pPr>
        <w:pStyle w:val="af9"/>
        <w:keepNext/>
        <w:rPr>
          <w:rtl/>
          <w:lang w:eastAsia="he-IL"/>
        </w:rPr>
      </w:pPr>
      <w:bookmarkStart w:id="5443" w:name="ET_guest_רוית_ארבל_966"/>
      <w:r w:rsidRPr="00C415A7">
        <w:rPr>
          <w:rStyle w:val="TagStyle"/>
          <w:rtl/>
        </w:rPr>
        <w:t xml:space="preserve"> &lt;&lt; אורח &gt;&gt; </w:t>
      </w:r>
      <w:proofErr w:type="spellStart"/>
      <w:r>
        <w:rPr>
          <w:rtl/>
          <w:lang w:eastAsia="he-IL"/>
        </w:rPr>
        <w:t>רוית</w:t>
      </w:r>
      <w:proofErr w:type="spellEnd"/>
      <w:r>
        <w:rPr>
          <w:rtl/>
          <w:lang w:eastAsia="he-IL"/>
        </w:rPr>
        <w:t xml:space="preserve"> ארבל:</w:t>
      </w:r>
      <w:r w:rsidRPr="00C415A7">
        <w:rPr>
          <w:rStyle w:val="TagStyle"/>
          <w:rtl/>
        </w:rPr>
        <w:t xml:space="preserve"> &lt;&lt; אורח &gt;&gt;</w:t>
      </w:r>
      <w:r w:rsidR="00D3687A">
        <w:rPr>
          <w:rtl/>
          <w:lang w:eastAsia="he-IL"/>
        </w:rPr>
        <w:t xml:space="preserve"> </w:t>
      </w:r>
      <w:bookmarkEnd w:id="5443"/>
    </w:p>
    <w:p w14:paraId="066E3229" w14:textId="77777777" w:rsidR="00C415A7" w:rsidRDefault="00C415A7" w:rsidP="00C415A7">
      <w:pPr>
        <w:pStyle w:val="KeepWithNext"/>
        <w:rPr>
          <w:rtl/>
          <w:lang w:eastAsia="he-IL"/>
        </w:rPr>
      </w:pPr>
    </w:p>
    <w:p w14:paraId="72280B8B" w14:textId="22AF4DCC" w:rsidR="00C415A7" w:rsidRDefault="00C415A7" w:rsidP="00C415A7">
      <w:pPr>
        <w:rPr>
          <w:rtl/>
          <w:lang w:eastAsia="he-IL"/>
        </w:rPr>
      </w:pPr>
      <w:r>
        <w:rPr>
          <w:rFonts w:hint="cs"/>
          <w:rtl/>
          <w:lang w:eastAsia="he-IL"/>
        </w:rPr>
        <w:t>בסדר, אבל באופן כללי.</w:t>
      </w:r>
    </w:p>
    <w:p w14:paraId="109D4EBD" w14:textId="77777777" w:rsidR="00C415A7" w:rsidRDefault="00C415A7" w:rsidP="00C415A7">
      <w:pPr>
        <w:rPr>
          <w:rtl/>
          <w:lang w:eastAsia="he-IL"/>
        </w:rPr>
      </w:pPr>
      <w:bookmarkStart w:id="5444" w:name="_ETM_Q1_2526319"/>
      <w:bookmarkStart w:id="5445" w:name="_ETM_Q1_2526355"/>
      <w:bookmarkEnd w:id="5444"/>
      <w:bookmarkEnd w:id="5445"/>
    </w:p>
    <w:p w14:paraId="704BB881" w14:textId="54E79F2C" w:rsidR="00C415A7" w:rsidRDefault="00C415A7" w:rsidP="00C415A7">
      <w:pPr>
        <w:pStyle w:val="af6"/>
        <w:keepNext/>
        <w:rPr>
          <w:rtl/>
        </w:rPr>
      </w:pPr>
      <w:bookmarkStart w:id="5446" w:name="ET_yor_6447_967"/>
      <w:r w:rsidRPr="00C415A7">
        <w:rPr>
          <w:rStyle w:val="TagStyle"/>
          <w:rtl/>
        </w:rPr>
        <w:t xml:space="preserve"> &lt;&lt; יור &gt;&gt; </w:t>
      </w:r>
      <w:r>
        <w:rPr>
          <w:rtl/>
        </w:rPr>
        <w:t xml:space="preserve">היו"ר יונתן </w:t>
      </w:r>
      <w:proofErr w:type="spellStart"/>
      <w:r>
        <w:rPr>
          <w:rtl/>
        </w:rPr>
        <w:t>מישרקי</w:t>
      </w:r>
      <w:proofErr w:type="spellEnd"/>
      <w:r>
        <w:rPr>
          <w:rtl/>
        </w:rPr>
        <w:t>:</w:t>
      </w:r>
      <w:r w:rsidRPr="00C415A7">
        <w:rPr>
          <w:rStyle w:val="TagStyle"/>
          <w:rtl/>
        </w:rPr>
        <w:t xml:space="preserve"> &lt;&lt; יור &gt;&gt;</w:t>
      </w:r>
      <w:r w:rsidR="00D3687A">
        <w:rPr>
          <w:rtl/>
        </w:rPr>
        <w:t xml:space="preserve"> </w:t>
      </w:r>
      <w:bookmarkEnd w:id="5446"/>
    </w:p>
    <w:p w14:paraId="78CC695F" w14:textId="77777777" w:rsidR="00C415A7" w:rsidRDefault="00C415A7" w:rsidP="00C415A7">
      <w:pPr>
        <w:pStyle w:val="KeepWithNext"/>
        <w:rPr>
          <w:rtl/>
          <w:lang w:eastAsia="he-IL"/>
        </w:rPr>
      </w:pPr>
    </w:p>
    <w:p w14:paraId="45CF884B" w14:textId="4024D9B9" w:rsidR="00C415A7" w:rsidRDefault="00C415A7" w:rsidP="00C415A7">
      <w:pPr>
        <w:rPr>
          <w:rtl/>
          <w:lang w:eastAsia="he-IL"/>
        </w:rPr>
      </w:pPr>
      <w:r>
        <w:rPr>
          <w:rFonts w:hint="cs"/>
          <w:rtl/>
          <w:lang w:eastAsia="he-IL"/>
        </w:rPr>
        <w:t xml:space="preserve">אנחנו לא מדברים עכשיו על המבנה. אני צריך סיים את הדיון הזה ולכן אני </w:t>
      </w:r>
      <w:bookmarkStart w:id="5447" w:name="_ETM_Q1_2528034"/>
      <w:bookmarkEnd w:id="5447"/>
      <w:r>
        <w:rPr>
          <w:rFonts w:hint="cs"/>
          <w:rtl/>
          <w:lang w:eastAsia="he-IL"/>
        </w:rPr>
        <w:t>מבקש שההקראה תהיה כעת.</w:t>
      </w:r>
    </w:p>
    <w:p w14:paraId="4E60578A" w14:textId="77777777" w:rsidR="00C415A7" w:rsidRDefault="00C415A7" w:rsidP="00C415A7">
      <w:pPr>
        <w:rPr>
          <w:rtl/>
          <w:lang w:eastAsia="he-IL"/>
        </w:rPr>
      </w:pPr>
      <w:bookmarkStart w:id="5448" w:name="_ETM_Q1_2544861"/>
      <w:bookmarkStart w:id="5449" w:name="_ETM_Q1_2544899"/>
      <w:bookmarkEnd w:id="5448"/>
      <w:bookmarkEnd w:id="5449"/>
    </w:p>
    <w:p w14:paraId="05156771" w14:textId="23016922" w:rsidR="00C415A7" w:rsidRDefault="00C415A7" w:rsidP="00C415A7">
      <w:pPr>
        <w:pStyle w:val="af9"/>
        <w:keepNext/>
        <w:rPr>
          <w:rtl/>
          <w:lang w:eastAsia="he-IL"/>
        </w:rPr>
      </w:pPr>
      <w:bookmarkStart w:id="5450" w:name="ET_guest_רוית_ארבל_969"/>
      <w:r w:rsidRPr="00C415A7">
        <w:rPr>
          <w:rStyle w:val="TagStyle"/>
          <w:rtl/>
        </w:rPr>
        <w:t xml:space="preserve"> &lt;&lt; אורח &gt;&gt; </w:t>
      </w:r>
      <w:proofErr w:type="spellStart"/>
      <w:r>
        <w:rPr>
          <w:rtl/>
          <w:lang w:eastAsia="he-IL"/>
        </w:rPr>
        <w:t>רוית</w:t>
      </w:r>
      <w:proofErr w:type="spellEnd"/>
      <w:r>
        <w:rPr>
          <w:rtl/>
          <w:lang w:eastAsia="he-IL"/>
        </w:rPr>
        <w:t xml:space="preserve"> ארבל:</w:t>
      </w:r>
      <w:r w:rsidRPr="00C415A7">
        <w:rPr>
          <w:rStyle w:val="TagStyle"/>
          <w:rtl/>
        </w:rPr>
        <w:t xml:space="preserve"> &lt;&lt; אורח &gt;&gt;</w:t>
      </w:r>
      <w:r w:rsidR="00D3687A">
        <w:rPr>
          <w:rtl/>
          <w:lang w:eastAsia="he-IL"/>
        </w:rPr>
        <w:t xml:space="preserve"> </w:t>
      </w:r>
      <w:bookmarkEnd w:id="5450"/>
    </w:p>
    <w:p w14:paraId="47BCE1DB" w14:textId="77777777" w:rsidR="00C415A7" w:rsidRDefault="00C415A7" w:rsidP="00C415A7">
      <w:pPr>
        <w:pStyle w:val="KeepWithNext"/>
        <w:rPr>
          <w:rtl/>
          <w:lang w:eastAsia="he-IL"/>
        </w:rPr>
      </w:pPr>
    </w:p>
    <w:p w14:paraId="3A973D1D" w14:textId="6564CBB8" w:rsidR="00C415A7" w:rsidRDefault="00C415A7" w:rsidP="00C415A7">
      <w:pPr>
        <w:rPr>
          <w:rtl/>
          <w:lang w:eastAsia="he-IL"/>
        </w:rPr>
      </w:pPr>
      <w:r>
        <w:rPr>
          <w:rFonts w:hint="cs"/>
          <w:rtl/>
          <w:lang w:eastAsia="he-IL"/>
        </w:rPr>
        <w:t xml:space="preserve">אי אפשר במקביל להעביר לנו את זה </w:t>
      </w:r>
      <w:bookmarkStart w:id="5451" w:name="_ETM_Q1_2542793"/>
      <w:bookmarkEnd w:id="5451"/>
      <w:r>
        <w:rPr>
          <w:rFonts w:hint="cs"/>
          <w:rtl/>
          <w:lang w:eastAsia="he-IL"/>
        </w:rPr>
        <w:t>כדי שנוכל לקרוא?</w:t>
      </w:r>
    </w:p>
    <w:p w14:paraId="119E8195" w14:textId="77777777" w:rsidR="00C415A7" w:rsidRDefault="00C415A7" w:rsidP="00C415A7">
      <w:pPr>
        <w:rPr>
          <w:rtl/>
          <w:lang w:eastAsia="he-IL"/>
        </w:rPr>
      </w:pPr>
    </w:p>
    <w:p w14:paraId="449D7436" w14:textId="7306BF71" w:rsidR="00C415A7" w:rsidRDefault="00C415A7" w:rsidP="00C415A7">
      <w:pPr>
        <w:pStyle w:val="af6"/>
        <w:keepNext/>
        <w:rPr>
          <w:rtl/>
        </w:rPr>
      </w:pPr>
      <w:bookmarkStart w:id="5452" w:name="ET_yor_6447_970"/>
      <w:r w:rsidRPr="00C415A7">
        <w:rPr>
          <w:rStyle w:val="TagStyle"/>
          <w:rtl/>
        </w:rPr>
        <w:t xml:space="preserve"> &lt;&lt; יור &gt;&gt; </w:t>
      </w:r>
      <w:r>
        <w:rPr>
          <w:rtl/>
        </w:rPr>
        <w:t xml:space="preserve">היו"ר יונתן </w:t>
      </w:r>
      <w:proofErr w:type="spellStart"/>
      <w:r>
        <w:rPr>
          <w:rtl/>
        </w:rPr>
        <w:t>מישרקי</w:t>
      </w:r>
      <w:proofErr w:type="spellEnd"/>
      <w:r>
        <w:rPr>
          <w:rtl/>
        </w:rPr>
        <w:t>:</w:t>
      </w:r>
      <w:r w:rsidRPr="00C415A7">
        <w:rPr>
          <w:rStyle w:val="TagStyle"/>
          <w:rtl/>
        </w:rPr>
        <w:t xml:space="preserve"> &lt;&lt; יור &gt;&gt;</w:t>
      </w:r>
      <w:r w:rsidR="00D3687A">
        <w:rPr>
          <w:rtl/>
        </w:rPr>
        <w:t xml:space="preserve"> </w:t>
      </w:r>
      <w:bookmarkEnd w:id="5452"/>
    </w:p>
    <w:p w14:paraId="17EDD2F9" w14:textId="77777777" w:rsidR="00C415A7" w:rsidRDefault="00C415A7" w:rsidP="00C415A7">
      <w:pPr>
        <w:pStyle w:val="KeepWithNext"/>
        <w:rPr>
          <w:rtl/>
          <w:lang w:eastAsia="he-IL"/>
        </w:rPr>
      </w:pPr>
    </w:p>
    <w:p w14:paraId="67101AE6" w14:textId="670DB64C" w:rsidR="00C415A7" w:rsidRPr="00C415A7" w:rsidRDefault="00C415A7" w:rsidP="00C415A7">
      <w:pPr>
        <w:rPr>
          <w:rtl/>
          <w:lang w:eastAsia="he-IL"/>
        </w:rPr>
      </w:pPr>
      <w:r>
        <w:rPr>
          <w:rFonts w:hint="cs"/>
          <w:rtl/>
          <w:lang w:eastAsia="he-IL"/>
        </w:rPr>
        <w:t>יש לך מנגנון כזה?</w:t>
      </w:r>
    </w:p>
    <w:p w14:paraId="189DD25C" w14:textId="77777777" w:rsidR="00C415A7" w:rsidRDefault="00C415A7" w:rsidP="00C415A7">
      <w:pPr>
        <w:rPr>
          <w:rtl/>
          <w:lang w:eastAsia="he-IL"/>
        </w:rPr>
      </w:pPr>
      <w:bookmarkStart w:id="5453" w:name="_ETM_Q1_2549131"/>
      <w:bookmarkStart w:id="5454" w:name="_ETM_Q1_2549168"/>
      <w:bookmarkStart w:id="5455" w:name="_ETM_Q1_2530653"/>
      <w:bookmarkStart w:id="5456" w:name="_ETM_Q1_2530692"/>
      <w:bookmarkStart w:id="5457" w:name="_ETM_Q1_2534004"/>
      <w:bookmarkEnd w:id="5453"/>
      <w:bookmarkEnd w:id="5454"/>
      <w:bookmarkEnd w:id="5455"/>
      <w:bookmarkEnd w:id="5456"/>
      <w:bookmarkEnd w:id="5457"/>
    </w:p>
    <w:p w14:paraId="69272BD8" w14:textId="32971B2C" w:rsidR="00C415A7" w:rsidRDefault="00C415A7" w:rsidP="00C415A7">
      <w:pPr>
        <w:pStyle w:val="af9"/>
        <w:keepNext/>
        <w:rPr>
          <w:rtl/>
          <w:lang w:eastAsia="he-IL"/>
        </w:rPr>
      </w:pPr>
      <w:bookmarkStart w:id="5458" w:name="ET_guest_גל_ברנס_968"/>
      <w:r w:rsidRPr="00C415A7">
        <w:rPr>
          <w:rStyle w:val="TagStyle"/>
          <w:rtl/>
        </w:rPr>
        <w:t xml:space="preserve"> &lt;&lt; אורח &gt;&gt; </w:t>
      </w:r>
      <w:r>
        <w:rPr>
          <w:rtl/>
          <w:lang w:eastAsia="he-IL"/>
        </w:rPr>
        <w:t>גל ברנס:</w:t>
      </w:r>
      <w:r w:rsidRPr="00C415A7">
        <w:rPr>
          <w:rStyle w:val="TagStyle"/>
          <w:rtl/>
        </w:rPr>
        <w:t xml:space="preserve"> &lt;&lt; אורח &gt;&gt;</w:t>
      </w:r>
      <w:r w:rsidR="00D3687A">
        <w:rPr>
          <w:rtl/>
          <w:lang w:eastAsia="he-IL"/>
        </w:rPr>
        <w:t xml:space="preserve"> </w:t>
      </w:r>
      <w:bookmarkEnd w:id="5458"/>
    </w:p>
    <w:p w14:paraId="4844954F" w14:textId="77777777" w:rsidR="00C415A7" w:rsidRDefault="00C415A7" w:rsidP="00C415A7">
      <w:pPr>
        <w:pStyle w:val="KeepWithNext"/>
        <w:rPr>
          <w:rtl/>
          <w:lang w:eastAsia="he-IL"/>
        </w:rPr>
      </w:pPr>
    </w:p>
    <w:p w14:paraId="69A69288" w14:textId="423C94AD" w:rsidR="00C415A7" w:rsidRDefault="00C415A7" w:rsidP="00C415A7">
      <w:pPr>
        <w:rPr>
          <w:rtl/>
          <w:lang w:eastAsia="he-IL"/>
        </w:rPr>
      </w:pPr>
      <w:bookmarkStart w:id="5459" w:name="_ETM_Q1_2534268"/>
      <w:bookmarkStart w:id="5460" w:name="_ETM_Q1_2534303"/>
      <w:bookmarkEnd w:id="5459"/>
      <w:bookmarkEnd w:id="5460"/>
      <w:r>
        <w:rPr>
          <w:rFonts w:hint="cs"/>
          <w:rtl/>
          <w:lang w:eastAsia="he-IL"/>
        </w:rPr>
        <w:t>לא.</w:t>
      </w:r>
    </w:p>
    <w:p w14:paraId="60A02AFD" w14:textId="77777777" w:rsidR="00C415A7" w:rsidRDefault="00C415A7" w:rsidP="00C415A7">
      <w:pPr>
        <w:rPr>
          <w:rtl/>
          <w:lang w:eastAsia="he-IL"/>
        </w:rPr>
      </w:pPr>
    </w:p>
    <w:p w14:paraId="7B1B2837" w14:textId="3C47BCD2" w:rsidR="00C415A7" w:rsidRPr="004C5D95" w:rsidRDefault="00C415A7" w:rsidP="00C415A7">
      <w:pPr>
        <w:rPr>
          <w:b/>
          <w:bCs/>
          <w:rtl/>
          <w:lang w:eastAsia="he-IL"/>
        </w:rPr>
      </w:pPr>
      <w:r w:rsidRPr="004C5D95">
        <w:rPr>
          <w:rFonts w:hint="cs"/>
          <w:b/>
          <w:bCs/>
          <w:rtl/>
          <w:lang w:eastAsia="he-IL"/>
        </w:rPr>
        <w:t>חלק א'</w:t>
      </w:r>
      <w:r w:rsidR="004C5D95" w:rsidRPr="004C5D95">
        <w:rPr>
          <w:rFonts w:hint="cs"/>
          <w:b/>
          <w:bCs/>
          <w:rtl/>
          <w:lang w:eastAsia="he-IL"/>
        </w:rPr>
        <w:t>,</w:t>
      </w:r>
      <w:r w:rsidRPr="004C5D95">
        <w:rPr>
          <w:rFonts w:hint="cs"/>
          <w:b/>
          <w:bCs/>
          <w:rtl/>
          <w:lang w:eastAsia="he-IL"/>
        </w:rPr>
        <w:t xml:space="preserve"> הוראות סימון</w:t>
      </w:r>
      <w:r w:rsidR="00DB293F">
        <w:rPr>
          <w:rFonts w:hint="cs"/>
          <w:b/>
          <w:bCs/>
          <w:rtl/>
          <w:lang w:eastAsia="he-IL"/>
        </w:rPr>
        <w:t xml:space="preserve"> </w:t>
      </w:r>
      <w:r w:rsidRPr="004C5D95">
        <w:rPr>
          <w:rFonts w:hint="cs"/>
          <w:b/>
          <w:bCs/>
          <w:rtl/>
          <w:lang w:eastAsia="he-IL"/>
        </w:rPr>
        <w:t>שאומצו בפרטים (5) עד (7) ו-(29)</w:t>
      </w:r>
      <w:bookmarkStart w:id="5461" w:name="_ETM_Q1_2561949"/>
      <w:bookmarkEnd w:id="5461"/>
      <w:r w:rsidRPr="004C5D95">
        <w:rPr>
          <w:rFonts w:hint="cs"/>
          <w:b/>
          <w:bCs/>
          <w:rtl/>
          <w:lang w:eastAsia="he-IL"/>
        </w:rPr>
        <w:t xml:space="preserve"> עד (31).</w:t>
      </w:r>
    </w:p>
    <w:p w14:paraId="6CB39F00" w14:textId="72F096F1" w:rsidR="00C415A7" w:rsidRDefault="00C415A7" w:rsidP="00C415A7">
      <w:pPr>
        <w:rPr>
          <w:rtl/>
          <w:lang w:eastAsia="he-IL"/>
        </w:rPr>
      </w:pPr>
      <w:bookmarkStart w:id="5462" w:name="_ETM_Q1_2563776"/>
      <w:bookmarkStart w:id="5463" w:name="_ETM_Q1_2563821"/>
      <w:bookmarkEnd w:id="5462"/>
      <w:bookmarkEnd w:id="5463"/>
    </w:p>
    <w:p w14:paraId="0E29AA7B" w14:textId="3633BB27" w:rsidR="00C415A7" w:rsidRDefault="00C415A7" w:rsidP="00C415A7">
      <w:pPr>
        <w:pStyle w:val="afe"/>
        <w:numPr>
          <w:ilvl w:val="0"/>
          <w:numId w:val="18"/>
        </w:numPr>
        <w:rPr>
          <w:rtl/>
          <w:lang w:eastAsia="he-IL"/>
        </w:rPr>
      </w:pPr>
      <w:r>
        <w:rPr>
          <w:rFonts w:hint="cs"/>
          <w:rtl/>
          <w:lang w:eastAsia="he-IL"/>
        </w:rPr>
        <w:t>תקנות בריאות הציבור (מזון) (סימון), 1935.</w:t>
      </w:r>
    </w:p>
    <w:p w14:paraId="46D253C6" w14:textId="77777777" w:rsidR="00C415A7" w:rsidRDefault="00C415A7" w:rsidP="00C415A7">
      <w:pPr>
        <w:rPr>
          <w:rtl/>
          <w:lang w:eastAsia="he-IL"/>
        </w:rPr>
      </w:pPr>
      <w:bookmarkStart w:id="5464" w:name="_ETM_Q1_2565984"/>
      <w:bookmarkStart w:id="5465" w:name="_ETM_Q1_2566081"/>
      <w:bookmarkStart w:id="5466" w:name="_ETM_Q1_2566424"/>
      <w:bookmarkEnd w:id="5464"/>
      <w:bookmarkEnd w:id="5465"/>
      <w:bookmarkEnd w:id="5466"/>
    </w:p>
    <w:p w14:paraId="19714B7B" w14:textId="7449DD2C" w:rsidR="00C415A7" w:rsidRDefault="00C415A7" w:rsidP="00C415A7">
      <w:pPr>
        <w:pStyle w:val="afe"/>
        <w:numPr>
          <w:ilvl w:val="0"/>
          <w:numId w:val="18"/>
        </w:numPr>
        <w:rPr>
          <w:rtl/>
          <w:lang w:eastAsia="he-IL"/>
        </w:rPr>
      </w:pPr>
      <w:bookmarkStart w:id="5467" w:name="_ETM_Q1_2566514"/>
      <w:bookmarkEnd w:id="5467"/>
      <w:r>
        <w:rPr>
          <w:rFonts w:hint="cs"/>
          <w:rtl/>
          <w:lang w:eastAsia="he-IL"/>
        </w:rPr>
        <w:t>תקנות הגנה על בריאות הציבור (מזון) (סימון המזון המכיל ממתיק מסוגים מסוימים, התשע"ט-2018.</w:t>
      </w:r>
    </w:p>
    <w:p w14:paraId="22E04272" w14:textId="77777777" w:rsidR="00C415A7" w:rsidRDefault="00C415A7" w:rsidP="00C415A7">
      <w:pPr>
        <w:rPr>
          <w:rtl/>
          <w:lang w:eastAsia="he-IL"/>
        </w:rPr>
      </w:pPr>
      <w:bookmarkStart w:id="5468" w:name="_ETM_Q1_2572419"/>
      <w:bookmarkStart w:id="5469" w:name="_ETM_Q1_2572459"/>
      <w:bookmarkEnd w:id="5468"/>
      <w:bookmarkEnd w:id="5469"/>
    </w:p>
    <w:p w14:paraId="13E87AB3" w14:textId="12D3756D" w:rsidR="00C415A7" w:rsidRDefault="00C415A7" w:rsidP="00C415A7">
      <w:pPr>
        <w:pStyle w:val="afe"/>
        <w:numPr>
          <w:ilvl w:val="0"/>
          <w:numId w:val="18"/>
        </w:numPr>
        <w:rPr>
          <w:rtl/>
          <w:lang w:eastAsia="he-IL"/>
        </w:rPr>
      </w:pPr>
      <w:bookmarkStart w:id="5470" w:name="_ETM_Q1_2572867"/>
      <w:bookmarkStart w:id="5471" w:name="_ETM_Q1_2572906"/>
      <w:bookmarkEnd w:id="5470"/>
      <w:bookmarkEnd w:id="5471"/>
      <w:r>
        <w:rPr>
          <w:rFonts w:hint="cs"/>
          <w:rtl/>
          <w:lang w:eastAsia="he-IL"/>
        </w:rPr>
        <w:t>תקנות בריאות הציבור (מזון) (סימון גלוטן), התשנ"ו-1996.</w:t>
      </w:r>
    </w:p>
    <w:p w14:paraId="71AC8DD1" w14:textId="77777777" w:rsidR="00C415A7" w:rsidRDefault="00C415A7" w:rsidP="00C415A7">
      <w:pPr>
        <w:rPr>
          <w:rtl/>
          <w:lang w:eastAsia="he-IL"/>
        </w:rPr>
      </w:pPr>
      <w:bookmarkStart w:id="5472" w:name="_ETM_Q1_2577267"/>
      <w:bookmarkStart w:id="5473" w:name="_ETM_Q1_2577307"/>
      <w:bookmarkEnd w:id="5472"/>
      <w:bookmarkEnd w:id="5473"/>
    </w:p>
    <w:p w14:paraId="61FF73C3" w14:textId="1E0ED548" w:rsidR="00C415A7" w:rsidRDefault="00C415A7" w:rsidP="00B70CFF">
      <w:pPr>
        <w:pStyle w:val="afe"/>
        <w:numPr>
          <w:ilvl w:val="0"/>
          <w:numId w:val="18"/>
        </w:numPr>
        <w:rPr>
          <w:rtl/>
          <w:lang w:eastAsia="he-IL"/>
        </w:rPr>
      </w:pPr>
      <w:bookmarkStart w:id="5474" w:name="_ETM_Q1_2577618"/>
      <w:bookmarkStart w:id="5475" w:name="_ETM_Q1_2577655"/>
      <w:bookmarkEnd w:id="5474"/>
      <w:bookmarkEnd w:id="5475"/>
      <w:r>
        <w:rPr>
          <w:rFonts w:hint="cs"/>
          <w:rtl/>
          <w:lang w:eastAsia="he-IL"/>
        </w:rPr>
        <w:t>תקנות בריאות הציבור (מזון) (איסור ייחוס זכויות ריפוי ל</w:t>
      </w:r>
      <w:bookmarkStart w:id="5476" w:name="_ETM_Q1_2578515"/>
      <w:bookmarkEnd w:id="5476"/>
      <w:r>
        <w:rPr>
          <w:rFonts w:hint="cs"/>
          <w:rtl/>
          <w:lang w:eastAsia="he-IL"/>
        </w:rPr>
        <w:t>מצרך מזון), התשל"ח-1978.</w:t>
      </w:r>
    </w:p>
    <w:p w14:paraId="7056FD56" w14:textId="77777777" w:rsidR="00C415A7" w:rsidRDefault="00C415A7" w:rsidP="00C415A7">
      <w:pPr>
        <w:pStyle w:val="afe"/>
        <w:ind w:left="1080" w:firstLine="0"/>
        <w:rPr>
          <w:rtl/>
          <w:lang w:eastAsia="he-IL"/>
        </w:rPr>
      </w:pPr>
      <w:bookmarkStart w:id="5477" w:name="_ETM_Q1_2585269"/>
      <w:bookmarkStart w:id="5478" w:name="_ETM_Q1_2585328"/>
      <w:bookmarkEnd w:id="5477"/>
      <w:bookmarkEnd w:id="5478"/>
    </w:p>
    <w:p w14:paraId="76CF36E3" w14:textId="3EB5A5EC" w:rsidR="00C415A7" w:rsidRDefault="00C415A7" w:rsidP="00C415A7">
      <w:pPr>
        <w:pStyle w:val="af9"/>
        <w:keepNext/>
        <w:rPr>
          <w:rtl/>
          <w:lang w:eastAsia="he-IL"/>
        </w:rPr>
      </w:pPr>
      <w:bookmarkStart w:id="5479" w:name="ET_guest_רוית_ארבל_971"/>
      <w:r w:rsidRPr="00C415A7">
        <w:rPr>
          <w:rStyle w:val="TagStyle"/>
          <w:rtl/>
        </w:rPr>
        <w:t xml:space="preserve"> &lt;&lt; אורח &gt;&gt; </w:t>
      </w:r>
      <w:proofErr w:type="spellStart"/>
      <w:r>
        <w:rPr>
          <w:rtl/>
          <w:lang w:eastAsia="he-IL"/>
        </w:rPr>
        <w:t>רוית</w:t>
      </w:r>
      <w:proofErr w:type="spellEnd"/>
      <w:r>
        <w:rPr>
          <w:rtl/>
          <w:lang w:eastAsia="he-IL"/>
        </w:rPr>
        <w:t xml:space="preserve"> ארבל:</w:t>
      </w:r>
      <w:r w:rsidRPr="00C415A7">
        <w:rPr>
          <w:rStyle w:val="TagStyle"/>
          <w:rtl/>
        </w:rPr>
        <w:t xml:space="preserve"> &lt;&lt; אורח &gt;&gt;</w:t>
      </w:r>
      <w:r w:rsidR="00D3687A">
        <w:rPr>
          <w:rtl/>
          <w:lang w:eastAsia="he-IL"/>
        </w:rPr>
        <w:t xml:space="preserve"> </w:t>
      </w:r>
      <w:bookmarkEnd w:id="5479"/>
    </w:p>
    <w:p w14:paraId="30A49DB6" w14:textId="77777777" w:rsidR="00C415A7" w:rsidRDefault="00C415A7" w:rsidP="00C415A7">
      <w:pPr>
        <w:pStyle w:val="KeepWithNext"/>
        <w:rPr>
          <w:rtl/>
          <w:lang w:eastAsia="he-IL"/>
        </w:rPr>
      </w:pPr>
    </w:p>
    <w:p w14:paraId="460ED8A3" w14:textId="2E5E93D0" w:rsidR="00C415A7" w:rsidRDefault="00C415A7" w:rsidP="00C415A7">
      <w:pPr>
        <w:rPr>
          <w:rtl/>
          <w:lang w:eastAsia="he-IL"/>
        </w:rPr>
      </w:pPr>
      <w:r>
        <w:rPr>
          <w:rFonts w:hint="cs"/>
          <w:rtl/>
          <w:lang w:eastAsia="he-IL"/>
        </w:rPr>
        <w:t>מה עם 1145?</w:t>
      </w:r>
    </w:p>
    <w:p w14:paraId="4F2AB1C4" w14:textId="77777777" w:rsidR="00C415A7" w:rsidRDefault="00C415A7" w:rsidP="00C415A7">
      <w:pPr>
        <w:rPr>
          <w:rtl/>
          <w:lang w:eastAsia="he-IL"/>
        </w:rPr>
      </w:pPr>
      <w:bookmarkStart w:id="5480" w:name="_ETM_Q1_2587212"/>
      <w:bookmarkStart w:id="5481" w:name="_ETM_Q1_2587252"/>
      <w:bookmarkEnd w:id="5480"/>
      <w:bookmarkEnd w:id="5481"/>
    </w:p>
    <w:p w14:paraId="79F066F5" w14:textId="15D605DD" w:rsidR="00C415A7" w:rsidRDefault="00C415A7" w:rsidP="00C415A7">
      <w:pPr>
        <w:pStyle w:val="af9"/>
        <w:keepNext/>
        <w:rPr>
          <w:rtl/>
          <w:lang w:eastAsia="he-IL"/>
        </w:rPr>
      </w:pPr>
      <w:bookmarkStart w:id="5482" w:name="ET_guest_גל_ברנס_972"/>
      <w:r w:rsidRPr="00C415A7">
        <w:rPr>
          <w:rStyle w:val="TagStyle"/>
          <w:rtl/>
        </w:rPr>
        <w:t xml:space="preserve"> &lt;&lt; אורח &gt;&gt; </w:t>
      </w:r>
      <w:r>
        <w:rPr>
          <w:rtl/>
          <w:lang w:eastAsia="he-IL"/>
        </w:rPr>
        <w:t>גל ברנס:</w:t>
      </w:r>
      <w:r w:rsidRPr="00C415A7">
        <w:rPr>
          <w:rStyle w:val="TagStyle"/>
          <w:rtl/>
        </w:rPr>
        <w:t xml:space="preserve"> &lt;&lt; אורח &gt;&gt;</w:t>
      </w:r>
      <w:r w:rsidR="00D3687A">
        <w:rPr>
          <w:rtl/>
          <w:lang w:eastAsia="he-IL"/>
        </w:rPr>
        <w:t xml:space="preserve"> </w:t>
      </w:r>
      <w:bookmarkEnd w:id="5482"/>
    </w:p>
    <w:p w14:paraId="16EEE94A" w14:textId="77777777" w:rsidR="00C415A7" w:rsidRDefault="00C415A7" w:rsidP="00C415A7">
      <w:pPr>
        <w:pStyle w:val="KeepWithNext"/>
        <w:rPr>
          <w:rtl/>
          <w:lang w:eastAsia="he-IL"/>
        </w:rPr>
      </w:pPr>
    </w:p>
    <w:p w14:paraId="34E4D323" w14:textId="2FEFE640" w:rsidR="00C415A7" w:rsidRDefault="00C415A7" w:rsidP="00C415A7">
      <w:pPr>
        <w:rPr>
          <w:rtl/>
          <w:lang w:eastAsia="he-IL"/>
        </w:rPr>
      </w:pPr>
      <w:r>
        <w:rPr>
          <w:rFonts w:hint="cs"/>
          <w:rtl/>
          <w:lang w:eastAsia="he-IL"/>
        </w:rPr>
        <w:t xml:space="preserve">זה תקן. זה (2) עד </w:t>
      </w:r>
      <w:bookmarkStart w:id="5483" w:name="_ETM_Q1_2587334"/>
      <w:bookmarkEnd w:id="5483"/>
      <w:r>
        <w:rPr>
          <w:rFonts w:hint="cs"/>
          <w:rtl/>
          <w:lang w:eastAsia="he-IL"/>
        </w:rPr>
        <w:t>(4), זה לא קשור.</w:t>
      </w:r>
    </w:p>
    <w:p w14:paraId="34723BEB" w14:textId="77777777" w:rsidR="004C5D95" w:rsidRDefault="004C5D95" w:rsidP="004C5D95">
      <w:pPr>
        <w:rPr>
          <w:rtl/>
          <w:lang w:eastAsia="he-IL"/>
        </w:rPr>
      </w:pPr>
      <w:bookmarkStart w:id="5484" w:name="_ETM_Q1_2593326"/>
      <w:bookmarkEnd w:id="5484"/>
    </w:p>
    <w:p w14:paraId="226AF62B" w14:textId="295946F8" w:rsidR="004C5D95" w:rsidRDefault="004C5D95" w:rsidP="004C5D95">
      <w:pPr>
        <w:pStyle w:val="af9"/>
        <w:keepNext/>
        <w:rPr>
          <w:rtl/>
          <w:lang w:eastAsia="he-IL"/>
        </w:rPr>
      </w:pPr>
      <w:bookmarkStart w:id="5485" w:name="ET_guest_פנינה_אורן_שני_דור_973"/>
      <w:r w:rsidRPr="004C5D95">
        <w:rPr>
          <w:rStyle w:val="TagStyle"/>
          <w:rtl/>
        </w:rPr>
        <w:t xml:space="preserve"> &lt;&lt; אורח &gt;&gt; </w:t>
      </w:r>
      <w:r>
        <w:rPr>
          <w:rtl/>
          <w:lang w:eastAsia="he-IL"/>
        </w:rPr>
        <w:t>פנינה אורן שני דור:</w:t>
      </w:r>
      <w:r w:rsidRPr="004C5D95">
        <w:rPr>
          <w:rStyle w:val="TagStyle"/>
          <w:rtl/>
        </w:rPr>
        <w:t xml:space="preserve"> &lt;&lt; אורח &gt;&gt;</w:t>
      </w:r>
      <w:r w:rsidR="00D3687A">
        <w:rPr>
          <w:rtl/>
          <w:lang w:eastAsia="he-IL"/>
        </w:rPr>
        <w:t xml:space="preserve"> </w:t>
      </w:r>
      <w:bookmarkEnd w:id="5485"/>
    </w:p>
    <w:p w14:paraId="73130087" w14:textId="77777777" w:rsidR="004C5D95" w:rsidRDefault="004C5D95" w:rsidP="004C5D95">
      <w:pPr>
        <w:pStyle w:val="KeepWithNext"/>
        <w:rPr>
          <w:rtl/>
          <w:lang w:eastAsia="he-IL"/>
        </w:rPr>
      </w:pPr>
    </w:p>
    <w:p w14:paraId="3A242B83" w14:textId="212592DF" w:rsidR="004C5D95" w:rsidRDefault="004C5D95" w:rsidP="004C5D95">
      <w:pPr>
        <w:rPr>
          <w:rtl/>
          <w:lang w:eastAsia="he-IL"/>
        </w:rPr>
      </w:pPr>
      <w:bookmarkStart w:id="5486" w:name="_ETM_Q1_2593630"/>
      <w:bookmarkStart w:id="5487" w:name="_ETM_Q1_2593665"/>
      <w:bookmarkEnd w:id="5486"/>
      <w:bookmarkEnd w:id="5487"/>
      <w:r>
        <w:rPr>
          <w:rFonts w:hint="cs"/>
          <w:rtl/>
          <w:lang w:eastAsia="he-IL"/>
        </w:rPr>
        <w:t xml:space="preserve">זה חשוב. בטח שזה חשוב. </w:t>
      </w:r>
      <w:bookmarkStart w:id="5488" w:name="_ETM_Q1_2593823"/>
      <w:bookmarkEnd w:id="5488"/>
      <w:r>
        <w:rPr>
          <w:rFonts w:hint="cs"/>
          <w:rtl/>
          <w:lang w:eastAsia="he-IL"/>
        </w:rPr>
        <w:t>תקן 1145 הוא חי.</w:t>
      </w:r>
    </w:p>
    <w:p w14:paraId="5CA16520" w14:textId="77777777" w:rsidR="004C5D95" w:rsidRDefault="004C5D95" w:rsidP="004C5D95">
      <w:pPr>
        <w:rPr>
          <w:rtl/>
          <w:lang w:eastAsia="he-IL"/>
        </w:rPr>
      </w:pPr>
    </w:p>
    <w:p w14:paraId="4CA52106" w14:textId="02BECD8F" w:rsidR="004C5D95" w:rsidRDefault="004C5D95" w:rsidP="004C5D95">
      <w:pPr>
        <w:pStyle w:val="af9"/>
        <w:keepNext/>
        <w:rPr>
          <w:rtl/>
          <w:lang w:eastAsia="he-IL"/>
        </w:rPr>
      </w:pPr>
      <w:bookmarkStart w:id="5489" w:name="ET_guest_גל_ברנס_974"/>
      <w:r w:rsidRPr="004C5D95">
        <w:rPr>
          <w:rStyle w:val="TagStyle"/>
          <w:rtl/>
        </w:rPr>
        <w:t xml:space="preserve"> &lt;&lt; אורח &gt;&gt; </w:t>
      </w:r>
      <w:r>
        <w:rPr>
          <w:rtl/>
          <w:lang w:eastAsia="he-IL"/>
        </w:rPr>
        <w:t>גל ברנס:</w:t>
      </w:r>
      <w:r w:rsidRPr="004C5D95">
        <w:rPr>
          <w:rStyle w:val="TagStyle"/>
          <w:rtl/>
        </w:rPr>
        <w:t xml:space="preserve"> &lt;&lt; אורח &gt;&gt;</w:t>
      </w:r>
      <w:r w:rsidR="00D3687A">
        <w:rPr>
          <w:rtl/>
          <w:lang w:eastAsia="he-IL"/>
        </w:rPr>
        <w:t xml:space="preserve"> </w:t>
      </w:r>
      <w:bookmarkEnd w:id="5489"/>
    </w:p>
    <w:p w14:paraId="1648A524" w14:textId="77777777" w:rsidR="004C5D95" w:rsidRDefault="004C5D95" w:rsidP="004C5D95">
      <w:pPr>
        <w:pStyle w:val="KeepWithNext"/>
        <w:rPr>
          <w:rtl/>
          <w:lang w:eastAsia="he-IL"/>
        </w:rPr>
      </w:pPr>
    </w:p>
    <w:p w14:paraId="4CE3376A" w14:textId="263BB80A" w:rsidR="004C5D95" w:rsidRDefault="004C5D95" w:rsidP="004C5D95">
      <w:pPr>
        <w:rPr>
          <w:rtl/>
          <w:lang w:eastAsia="he-IL"/>
        </w:rPr>
      </w:pPr>
      <w:r>
        <w:rPr>
          <w:rFonts w:hint="cs"/>
          <w:rtl/>
          <w:lang w:eastAsia="he-IL"/>
        </w:rPr>
        <w:t>נכון. הוא לא קשור לרשימה הזאת.</w:t>
      </w:r>
    </w:p>
    <w:p w14:paraId="6E40C83C" w14:textId="77777777" w:rsidR="004C5D95" w:rsidRDefault="004C5D95" w:rsidP="004C5D95">
      <w:pPr>
        <w:rPr>
          <w:rtl/>
          <w:lang w:eastAsia="he-IL"/>
        </w:rPr>
      </w:pPr>
      <w:bookmarkStart w:id="5490" w:name="_ETM_Q1_2597681"/>
      <w:bookmarkEnd w:id="5490"/>
    </w:p>
    <w:p w14:paraId="509C92AF" w14:textId="01BBE051" w:rsidR="004C5D95" w:rsidRDefault="004C5D95" w:rsidP="004C5D95">
      <w:pPr>
        <w:pStyle w:val="af9"/>
        <w:keepNext/>
        <w:rPr>
          <w:rtl/>
          <w:lang w:eastAsia="he-IL"/>
        </w:rPr>
      </w:pPr>
      <w:bookmarkStart w:id="5491" w:name="ET_guest_פנינה_אורן_שני_דור_975"/>
      <w:r w:rsidRPr="004C5D95">
        <w:rPr>
          <w:rStyle w:val="TagStyle"/>
          <w:rtl/>
        </w:rPr>
        <w:t xml:space="preserve"> &lt;&lt; אורח &gt;&gt; </w:t>
      </w:r>
      <w:r>
        <w:rPr>
          <w:rtl/>
          <w:lang w:eastAsia="he-IL"/>
        </w:rPr>
        <w:t>פנינה אורן שני דור:</w:t>
      </w:r>
      <w:r w:rsidRPr="004C5D95">
        <w:rPr>
          <w:rStyle w:val="TagStyle"/>
          <w:rtl/>
        </w:rPr>
        <w:t xml:space="preserve"> &lt;&lt; אורח &gt;&gt;</w:t>
      </w:r>
      <w:r w:rsidR="00D3687A">
        <w:rPr>
          <w:rtl/>
          <w:lang w:eastAsia="he-IL"/>
        </w:rPr>
        <w:t xml:space="preserve"> </w:t>
      </w:r>
      <w:bookmarkEnd w:id="5491"/>
    </w:p>
    <w:p w14:paraId="5C00A643" w14:textId="77777777" w:rsidR="004C5D95" w:rsidRDefault="004C5D95" w:rsidP="004C5D95">
      <w:pPr>
        <w:pStyle w:val="KeepWithNext"/>
        <w:rPr>
          <w:rtl/>
          <w:lang w:eastAsia="he-IL"/>
        </w:rPr>
      </w:pPr>
    </w:p>
    <w:p w14:paraId="37057D90" w14:textId="6B5BA65B" w:rsidR="004C5D95" w:rsidRDefault="004C5D95" w:rsidP="004C5D95">
      <w:pPr>
        <w:rPr>
          <w:rtl/>
          <w:lang w:eastAsia="he-IL"/>
        </w:rPr>
      </w:pPr>
      <w:bookmarkStart w:id="5492" w:name="_ETM_Q1_2597954"/>
      <w:bookmarkStart w:id="5493" w:name="_ETM_Q1_2597999"/>
      <w:bookmarkEnd w:id="5492"/>
      <w:bookmarkEnd w:id="5493"/>
      <w:r>
        <w:rPr>
          <w:rFonts w:hint="cs"/>
          <w:rtl/>
          <w:lang w:eastAsia="he-IL"/>
        </w:rPr>
        <w:t>נכון.</w:t>
      </w:r>
    </w:p>
    <w:p w14:paraId="693F7190" w14:textId="77777777" w:rsidR="004C5D95" w:rsidRDefault="004C5D95" w:rsidP="004C5D95">
      <w:pPr>
        <w:rPr>
          <w:rtl/>
          <w:lang w:eastAsia="he-IL"/>
        </w:rPr>
      </w:pPr>
    </w:p>
    <w:p w14:paraId="605B1CD5" w14:textId="53075729" w:rsidR="004C5D95" w:rsidRDefault="004C5D95" w:rsidP="004C5D95">
      <w:pPr>
        <w:pStyle w:val="af9"/>
        <w:keepNext/>
        <w:rPr>
          <w:rtl/>
          <w:lang w:eastAsia="he-IL"/>
        </w:rPr>
      </w:pPr>
      <w:bookmarkStart w:id="5494" w:name="ET_guest_רוית_ארבל_976"/>
      <w:r w:rsidRPr="004C5D95">
        <w:rPr>
          <w:rStyle w:val="TagStyle"/>
          <w:rtl/>
        </w:rPr>
        <w:t xml:space="preserve"> &lt;&lt; אורח &gt;&gt; </w:t>
      </w:r>
      <w:proofErr w:type="spellStart"/>
      <w:r>
        <w:rPr>
          <w:rtl/>
          <w:lang w:eastAsia="he-IL"/>
        </w:rPr>
        <w:t>רוית</w:t>
      </w:r>
      <w:proofErr w:type="spellEnd"/>
      <w:r>
        <w:rPr>
          <w:rtl/>
          <w:lang w:eastAsia="he-IL"/>
        </w:rPr>
        <w:t xml:space="preserve"> ארבל:</w:t>
      </w:r>
      <w:r w:rsidRPr="004C5D95">
        <w:rPr>
          <w:rStyle w:val="TagStyle"/>
          <w:rtl/>
        </w:rPr>
        <w:t xml:space="preserve"> &lt;&lt; אורח &gt;&gt;</w:t>
      </w:r>
      <w:r w:rsidR="00D3687A">
        <w:rPr>
          <w:rtl/>
          <w:lang w:eastAsia="he-IL"/>
        </w:rPr>
        <w:t xml:space="preserve"> </w:t>
      </w:r>
      <w:bookmarkEnd w:id="5494"/>
    </w:p>
    <w:p w14:paraId="571056F6" w14:textId="77777777" w:rsidR="004C5D95" w:rsidRDefault="004C5D95" w:rsidP="004C5D95">
      <w:pPr>
        <w:pStyle w:val="KeepWithNext"/>
        <w:rPr>
          <w:rtl/>
          <w:lang w:eastAsia="he-IL"/>
        </w:rPr>
      </w:pPr>
    </w:p>
    <w:p w14:paraId="525938F1" w14:textId="364883FB" w:rsidR="004C5D95" w:rsidRDefault="004C5D95" w:rsidP="004C5D95">
      <w:pPr>
        <w:rPr>
          <w:rtl/>
          <w:lang w:eastAsia="he-IL"/>
        </w:rPr>
      </w:pPr>
      <w:r>
        <w:rPr>
          <w:rFonts w:hint="cs"/>
          <w:rtl/>
          <w:lang w:eastAsia="he-IL"/>
        </w:rPr>
        <w:t>את לא רוצה שהוא יתבטל אם מאמצים את 1169?</w:t>
      </w:r>
    </w:p>
    <w:p w14:paraId="23EF04C6" w14:textId="77777777" w:rsidR="00D3687A" w:rsidRDefault="00D3687A" w:rsidP="004C5D95">
      <w:pPr>
        <w:rPr>
          <w:rtl/>
          <w:lang w:eastAsia="he-IL"/>
        </w:rPr>
      </w:pPr>
    </w:p>
    <w:p w14:paraId="46BC2457" w14:textId="77777777" w:rsidR="004C5D95" w:rsidRDefault="004C5D95" w:rsidP="004C5D95">
      <w:pPr>
        <w:rPr>
          <w:rStyle w:val="TagStyle"/>
          <w:rFonts w:ascii="David" w:hAnsi="David"/>
          <w:u w:val="single"/>
          <w:rtl/>
          <w:lang w:eastAsia="he-IL"/>
        </w:rPr>
      </w:pPr>
      <w:bookmarkStart w:id="5495" w:name="_ETM_Q1_2601161"/>
      <w:bookmarkStart w:id="5496" w:name="_ETM_Q1_2601201"/>
      <w:bookmarkStart w:id="5497" w:name="_ETM_Q1_2602105"/>
      <w:bookmarkStart w:id="5498" w:name="_ETM_Q1_2601989"/>
      <w:bookmarkEnd w:id="5495"/>
      <w:bookmarkEnd w:id="5496"/>
      <w:bookmarkEnd w:id="5497"/>
      <w:bookmarkEnd w:id="5498"/>
    </w:p>
    <w:p w14:paraId="1766E362" w14:textId="4AD80F67" w:rsidR="004C5D95" w:rsidRDefault="004C5D95" w:rsidP="004C5D95">
      <w:pPr>
        <w:pStyle w:val="af9"/>
        <w:keepNext/>
        <w:rPr>
          <w:rtl/>
          <w:lang w:eastAsia="he-IL"/>
        </w:rPr>
      </w:pPr>
      <w:bookmarkStart w:id="5499" w:name="ET_guest_גל_ברנס_978"/>
      <w:r w:rsidRPr="004C5D95">
        <w:rPr>
          <w:rStyle w:val="TagStyle"/>
          <w:rtl/>
        </w:rPr>
        <w:t xml:space="preserve"> &lt;&lt; אורח &gt;&gt; </w:t>
      </w:r>
      <w:r>
        <w:rPr>
          <w:rtl/>
          <w:lang w:eastAsia="he-IL"/>
        </w:rPr>
        <w:t>גל ברנס:</w:t>
      </w:r>
      <w:r w:rsidRPr="004C5D95">
        <w:rPr>
          <w:rStyle w:val="TagStyle"/>
          <w:rtl/>
        </w:rPr>
        <w:t xml:space="preserve"> &lt;&lt; אורח &gt;&gt;</w:t>
      </w:r>
      <w:r w:rsidR="00D3687A">
        <w:rPr>
          <w:rtl/>
          <w:lang w:eastAsia="he-IL"/>
        </w:rPr>
        <w:t xml:space="preserve"> </w:t>
      </w:r>
      <w:bookmarkEnd w:id="5499"/>
    </w:p>
    <w:p w14:paraId="04728489" w14:textId="77777777" w:rsidR="004C5D95" w:rsidRDefault="004C5D95" w:rsidP="004C5D95">
      <w:pPr>
        <w:pStyle w:val="KeepWithNext"/>
        <w:rPr>
          <w:rtl/>
          <w:lang w:eastAsia="he-IL"/>
        </w:rPr>
      </w:pPr>
    </w:p>
    <w:p w14:paraId="377E75DF" w14:textId="654ACC6C" w:rsidR="004C5D95" w:rsidRDefault="004C5D95" w:rsidP="004C5D95">
      <w:pPr>
        <w:rPr>
          <w:rtl/>
          <w:lang w:eastAsia="he-IL"/>
        </w:rPr>
      </w:pPr>
      <w:proofErr w:type="spellStart"/>
      <w:r>
        <w:rPr>
          <w:rFonts w:hint="cs"/>
          <w:rtl/>
          <w:lang w:eastAsia="he-IL"/>
        </w:rPr>
        <w:t>רוית</w:t>
      </w:r>
      <w:proofErr w:type="spellEnd"/>
      <w:r>
        <w:rPr>
          <w:rFonts w:hint="cs"/>
          <w:rtl/>
          <w:lang w:eastAsia="he-IL"/>
        </w:rPr>
        <w:t>, לא עכשיו.</w:t>
      </w:r>
    </w:p>
    <w:p w14:paraId="7B31DB41" w14:textId="77777777" w:rsidR="004C5D95" w:rsidRDefault="004C5D95" w:rsidP="004C5D95">
      <w:pPr>
        <w:rPr>
          <w:rtl/>
          <w:lang w:eastAsia="he-IL"/>
        </w:rPr>
      </w:pPr>
    </w:p>
    <w:p w14:paraId="406D7E61" w14:textId="217C4409" w:rsidR="004C5D95" w:rsidRDefault="004C5D95" w:rsidP="004C5D95">
      <w:pPr>
        <w:pStyle w:val="af9"/>
        <w:keepNext/>
        <w:rPr>
          <w:rtl/>
          <w:lang w:eastAsia="he-IL"/>
        </w:rPr>
      </w:pPr>
      <w:bookmarkStart w:id="5500" w:name="ET_guest_פנינה_אורן_שני_דור_979"/>
      <w:r w:rsidRPr="004C5D95">
        <w:rPr>
          <w:rStyle w:val="TagStyle"/>
          <w:rtl/>
        </w:rPr>
        <w:t xml:space="preserve"> &lt;&lt; אורח &gt;&gt; </w:t>
      </w:r>
      <w:r>
        <w:rPr>
          <w:rtl/>
          <w:lang w:eastAsia="he-IL"/>
        </w:rPr>
        <w:t>פנינה אורן שני דור:</w:t>
      </w:r>
      <w:r w:rsidRPr="004C5D95">
        <w:rPr>
          <w:rStyle w:val="TagStyle"/>
          <w:rtl/>
        </w:rPr>
        <w:t xml:space="preserve"> &lt;&lt; אורח &gt;&gt;</w:t>
      </w:r>
      <w:r w:rsidR="00D3687A">
        <w:rPr>
          <w:rtl/>
          <w:lang w:eastAsia="he-IL"/>
        </w:rPr>
        <w:t xml:space="preserve"> </w:t>
      </w:r>
      <w:bookmarkEnd w:id="5500"/>
    </w:p>
    <w:p w14:paraId="10ABFBEA" w14:textId="77777777" w:rsidR="004C5D95" w:rsidRDefault="004C5D95" w:rsidP="004C5D95">
      <w:pPr>
        <w:pStyle w:val="KeepWithNext"/>
        <w:rPr>
          <w:rtl/>
          <w:lang w:eastAsia="he-IL"/>
        </w:rPr>
      </w:pPr>
    </w:p>
    <w:p w14:paraId="643174D4" w14:textId="319D08D4" w:rsidR="004C5D95" w:rsidRDefault="004C5D95" w:rsidP="004C5D95">
      <w:pPr>
        <w:rPr>
          <w:rtl/>
          <w:lang w:eastAsia="he-IL"/>
        </w:rPr>
      </w:pPr>
      <w:r>
        <w:rPr>
          <w:rFonts w:hint="cs"/>
          <w:rtl/>
          <w:lang w:eastAsia="he-IL"/>
        </w:rPr>
        <w:t xml:space="preserve">היא צודקת. צריך להכניס כאן תקן </w:t>
      </w:r>
      <w:bookmarkStart w:id="5501" w:name="_ETM_Q1_2605521"/>
      <w:bookmarkEnd w:id="5501"/>
      <w:r>
        <w:rPr>
          <w:rFonts w:hint="cs"/>
          <w:rtl/>
          <w:lang w:eastAsia="he-IL"/>
        </w:rPr>
        <w:t>1.</w:t>
      </w:r>
    </w:p>
    <w:p w14:paraId="7E1CB9BB" w14:textId="77777777" w:rsidR="004C5D95" w:rsidRDefault="004C5D95" w:rsidP="004C5D95">
      <w:pPr>
        <w:rPr>
          <w:rtl/>
          <w:lang w:eastAsia="he-IL"/>
        </w:rPr>
      </w:pPr>
      <w:bookmarkStart w:id="5502" w:name="_ETM_Q1_2609352"/>
      <w:bookmarkStart w:id="5503" w:name="_ETM_Q1_2609387"/>
      <w:bookmarkEnd w:id="5502"/>
      <w:bookmarkEnd w:id="5503"/>
    </w:p>
    <w:p w14:paraId="50B49763" w14:textId="4C0D3753" w:rsidR="004C5D95" w:rsidRDefault="004C5D95" w:rsidP="004C5D95">
      <w:pPr>
        <w:pStyle w:val="af6"/>
        <w:keepNext/>
        <w:rPr>
          <w:rtl/>
        </w:rPr>
      </w:pPr>
      <w:bookmarkStart w:id="5504" w:name="ET_yor_6447_980"/>
      <w:r w:rsidRPr="004C5D95">
        <w:rPr>
          <w:rStyle w:val="TagStyle"/>
          <w:rtl/>
        </w:rPr>
        <w:t xml:space="preserve"> &lt;&lt; יור &gt;&gt; </w:t>
      </w:r>
      <w:r>
        <w:rPr>
          <w:rtl/>
        </w:rPr>
        <w:t xml:space="preserve">היו"ר יונתן </w:t>
      </w:r>
      <w:proofErr w:type="spellStart"/>
      <w:r>
        <w:rPr>
          <w:rtl/>
        </w:rPr>
        <w:t>מישרקי</w:t>
      </w:r>
      <w:proofErr w:type="spellEnd"/>
      <w:r>
        <w:rPr>
          <w:rtl/>
        </w:rPr>
        <w:t>:</w:t>
      </w:r>
      <w:r w:rsidRPr="004C5D95">
        <w:rPr>
          <w:rStyle w:val="TagStyle"/>
          <w:rtl/>
        </w:rPr>
        <w:t xml:space="preserve"> &lt;&lt; יור &gt;&gt;</w:t>
      </w:r>
      <w:r w:rsidR="00D3687A">
        <w:rPr>
          <w:rtl/>
        </w:rPr>
        <w:t xml:space="preserve"> </w:t>
      </w:r>
      <w:bookmarkEnd w:id="5504"/>
    </w:p>
    <w:p w14:paraId="3ABE4588" w14:textId="77777777" w:rsidR="004C5D95" w:rsidRDefault="004C5D95" w:rsidP="004C5D95">
      <w:pPr>
        <w:pStyle w:val="KeepWithNext"/>
        <w:rPr>
          <w:rtl/>
          <w:lang w:eastAsia="he-IL"/>
        </w:rPr>
      </w:pPr>
    </w:p>
    <w:p w14:paraId="2B8F9B99" w14:textId="1870F6EE" w:rsidR="004C5D95" w:rsidRPr="004C5D95" w:rsidRDefault="004C5D95" w:rsidP="004C5D95">
      <w:pPr>
        <w:rPr>
          <w:rtl/>
          <w:lang w:eastAsia="he-IL"/>
        </w:rPr>
      </w:pPr>
      <w:r>
        <w:rPr>
          <w:rFonts w:hint="cs"/>
          <w:rtl/>
          <w:lang w:eastAsia="he-IL"/>
        </w:rPr>
        <w:t xml:space="preserve">רבותיי, אני עכשיו על סטופר. אני מבקש מכם להקשיב להקראה. אתם תקבלו את הרשימה ותעירו את ההערות </w:t>
      </w:r>
      <w:bookmarkStart w:id="5505" w:name="_ETM_Q1_2617414"/>
      <w:bookmarkEnd w:id="5505"/>
      <w:r>
        <w:rPr>
          <w:rFonts w:hint="cs"/>
          <w:rtl/>
          <w:lang w:eastAsia="he-IL"/>
        </w:rPr>
        <w:t>שלכם. אני רק רוצה לסיים את ההקראה.</w:t>
      </w:r>
    </w:p>
    <w:p w14:paraId="451C95E1" w14:textId="77777777" w:rsidR="004C5D95" w:rsidRDefault="004C5D95" w:rsidP="004C5D95">
      <w:pPr>
        <w:rPr>
          <w:rtl/>
          <w:lang w:eastAsia="he-IL"/>
        </w:rPr>
      </w:pPr>
      <w:bookmarkStart w:id="5506" w:name="_ETM_Q1_2622241"/>
      <w:bookmarkEnd w:id="5506"/>
    </w:p>
    <w:p w14:paraId="6F97EBD2" w14:textId="32F78FAF" w:rsidR="004C5D95" w:rsidRDefault="004C5D95" w:rsidP="004C5D95">
      <w:pPr>
        <w:pStyle w:val="af9"/>
        <w:keepNext/>
        <w:rPr>
          <w:rtl/>
          <w:lang w:eastAsia="he-IL"/>
        </w:rPr>
      </w:pPr>
      <w:bookmarkStart w:id="5507" w:name="ET_guest_גל_ברנס_981"/>
      <w:r w:rsidRPr="004C5D95">
        <w:rPr>
          <w:rStyle w:val="TagStyle"/>
          <w:rtl/>
        </w:rPr>
        <w:t xml:space="preserve"> &lt;&lt; אורח &gt;&gt; </w:t>
      </w:r>
      <w:r>
        <w:rPr>
          <w:rtl/>
          <w:lang w:eastAsia="he-IL"/>
        </w:rPr>
        <w:t>גל ברנס:</w:t>
      </w:r>
      <w:r w:rsidRPr="004C5D95">
        <w:rPr>
          <w:rStyle w:val="TagStyle"/>
          <w:rtl/>
        </w:rPr>
        <w:t xml:space="preserve"> &lt;&lt; אורח &gt;&gt;</w:t>
      </w:r>
      <w:r w:rsidR="00D3687A">
        <w:rPr>
          <w:rtl/>
          <w:lang w:eastAsia="he-IL"/>
        </w:rPr>
        <w:t xml:space="preserve"> </w:t>
      </w:r>
      <w:bookmarkEnd w:id="5507"/>
    </w:p>
    <w:p w14:paraId="540836AB" w14:textId="77777777" w:rsidR="004C5D95" w:rsidRDefault="004C5D95" w:rsidP="004C5D95">
      <w:pPr>
        <w:pStyle w:val="KeepWithNext"/>
        <w:rPr>
          <w:rtl/>
          <w:lang w:eastAsia="he-IL"/>
        </w:rPr>
      </w:pPr>
    </w:p>
    <w:p w14:paraId="64003F84" w14:textId="309B4A45" w:rsidR="004C5D95" w:rsidRPr="004C5D95" w:rsidRDefault="004C5D95" w:rsidP="004C5D95">
      <w:pPr>
        <w:rPr>
          <w:b/>
          <w:bCs/>
          <w:rtl/>
          <w:lang w:eastAsia="he-IL"/>
        </w:rPr>
      </w:pPr>
      <w:bookmarkStart w:id="5508" w:name="_ETM_Q1_2622533"/>
      <w:bookmarkStart w:id="5509" w:name="_ETM_Q1_2622566"/>
      <w:bookmarkStart w:id="5510" w:name="_ETM_Q1_2602220"/>
      <w:bookmarkStart w:id="5511" w:name="_ETM_Q1_2602258"/>
      <w:bookmarkStart w:id="5512" w:name="_ETM_Q1_2602385"/>
      <w:bookmarkStart w:id="5513" w:name="_ETM_Q1_2602420"/>
      <w:bookmarkEnd w:id="5508"/>
      <w:bookmarkEnd w:id="5509"/>
      <w:bookmarkEnd w:id="5510"/>
      <w:bookmarkEnd w:id="5511"/>
      <w:bookmarkEnd w:id="5512"/>
      <w:bookmarkEnd w:id="5513"/>
      <w:r w:rsidRPr="004C5D95">
        <w:rPr>
          <w:rFonts w:hint="cs"/>
          <w:b/>
          <w:bCs/>
          <w:rtl/>
          <w:lang w:eastAsia="he-IL"/>
        </w:rPr>
        <w:t xml:space="preserve">חלק ב', הוראות </w:t>
      </w:r>
      <w:bookmarkStart w:id="5514" w:name="_ETM_Q1_2602935"/>
      <w:bookmarkEnd w:id="5514"/>
      <w:r w:rsidRPr="004C5D95">
        <w:rPr>
          <w:rFonts w:hint="cs"/>
          <w:b/>
          <w:bCs/>
          <w:rtl/>
          <w:lang w:eastAsia="he-IL"/>
        </w:rPr>
        <w:t xml:space="preserve">אירופיות מאומצות שאינן הוראות סימון </w:t>
      </w:r>
      <w:bookmarkStart w:id="5515" w:name="_ETM_Q1_2626374"/>
      <w:bookmarkEnd w:id="5515"/>
    </w:p>
    <w:p w14:paraId="6981BD7E" w14:textId="77777777" w:rsidR="004C5D95" w:rsidRDefault="004C5D95" w:rsidP="004C5D95">
      <w:pPr>
        <w:rPr>
          <w:rtl/>
          <w:lang w:eastAsia="he-IL"/>
        </w:rPr>
      </w:pPr>
      <w:bookmarkStart w:id="5516" w:name="_ETM_Q1_2625212"/>
      <w:bookmarkStart w:id="5517" w:name="_ETM_Q1_2625241"/>
      <w:bookmarkEnd w:id="5516"/>
      <w:bookmarkEnd w:id="5517"/>
    </w:p>
    <w:p w14:paraId="5345CDFC" w14:textId="75000FAB" w:rsidR="004C5D95" w:rsidRDefault="004C5D95" w:rsidP="004C5D95">
      <w:pPr>
        <w:pStyle w:val="afe"/>
        <w:numPr>
          <w:ilvl w:val="0"/>
          <w:numId w:val="18"/>
        </w:numPr>
        <w:rPr>
          <w:rtl/>
          <w:lang w:eastAsia="he-IL"/>
        </w:rPr>
      </w:pPr>
      <w:bookmarkStart w:id="5518" w:name="_ETM_Q1_2625669"/>
      <w:bookmarkStart w:id="5519" w:name="_ETM_Q1_2625706"/>
      <w:bookmarkEnd w:id="5518"/>
      <w:bookmarkEnd w:id="5519"/>
      <w:r>
        <w:rPr>
          <w:rFonts w:hint="cs"/>
          <w:rtl/>
          <w:lang w:eastAsia="he-IL"/>
        </w:rPr>
        <w:t>תקנות הגנה על בריאות הציבור (מזון) (שאריות חומרי הדברה), התשנ"א-1991</w:t>
      </w:r>
      <w:bookmarkStart w:id="5520" w:name="_ETM_Q1_2629216"/>
      <w:bookmarkEnd w:id="5520"/>
      <w:r>
        <w:rPr>
          <w:rFonts w:hint="cs"/>
          <w:rtl/>
          <w:lang w:eastAsia="he-IL"/>
        </w:rPr>
        <w:t xml:space="preserve"> למעט לעניין פירות וירקות טריים.</w:t>
      </w:r>
    </w:p>
    <w:p w14:paraId="1720E6FE" w14:textId="77777777" w:rsidR="004C5D95" w:rsidRDefault="004C5D95" w:rsidP="004C5D95">
      <w:pPr>
        <w:rPr>
          <w:rtl/>
          <w:lang w:eastAsia="he-IL"/>
        </w:rPr>
      </w:pPr>
      <w:bookmarkStart w:id="5521" w:name="_ETM_Q1_2632461"/>
      <w:bookmarkStart w:id="5522" w:name="_ETM_Q1_2632501"/>
      <w:bookmarkEnd w:id="5521"/>
      <w:bookmarkEnd w:id="5522"/>
    </w:p>
    <w:p w14:paraId="1597562C" w14:textId="3B6CAC36" w:rsidR="004C5D95" w:rsidRDefault="004C5D95" w:rsidP="004C5D95">
      <w:pPr>
        <w:pStyle w:val="a4"/>
        <w:keepNext/>
        <w:rPr>
          <w:rtl/>
        </w:rPr>
      </w:pPr>
      <w:bookmarkStart w:id="5523" w:name="ET_speaker_נעה_בן_שבת_982"/>
      <w:r w:rsidRPr="004C5D95">
        <w:rPr>
          <w:rStyle w:val="TagStyle"/>
          <w:rtl/>
        </w:rPr>
        <w:t xml:space="preserve"> &lt;&lt; דובר &gt;&gt; </w:t>
      </w:r>
      <w:r>
        <w:rPr>
          <w:rtl/>
        </w:rPr>
        <w:t>נעה בן שבת:</w:t>
      </w:r>
      <w:r w:rsidRPr="004C5D95">
        <w:rPr>
          <w:rStyle w:val="TagStyle"/>
          <w:rtl/>
        </w:rPr>
        <w:t xml:space="preserve"> &lt;&lt; דובר &gt;&gt;</w:t>
      </w:r>
      <w:r w:rsidR="00D3687A">
        <w:rPr>
          <w:rtl/>
        </w:rPr>
        <w:t xml:space="preserve"> </w:t>
      </w:r>
      <w:bookmarkEnd w:id="5523"/>
    </w:p>
    <w:p w14:paraId="5866C502" w14:textId="77777777" w:rsidR="004C5D95" w:rsidRDefault="004C5D95" w:rsidP="004C5D95">
      <w:pPr>
        <w:pStyle w:val="KeepWithNext"/>
        <w:rPr>
          <w:rtl/>
          <w:lang w:eastAsia="he-IL"/>
        </w:rPr>
      </w:pPr>
    </w:p>
    <w:p w14:paraId="731007E0" w14:textId="75D0E447" w:rsidR="004C5D95" w:rsidRDefault="004C5D95" w:rsidP="004C5D95">
      <w:pPr>
        <w:rPr>
          <w:rtl/>
          <w:lang w:eastAsia="he-IL"/>
        </w:rPr>
      </w:pPr>
      <w:r>
        <w:rPr>
          <w:rFonts w:hint="cs"/>
          <w:rtl/>
          <w:lang w:eastAsia="he-IL"/>
        </w:rPr>
        <w:t>צריך להשאיר את ההחרגה האומרת למעט פירות וירקות טריים?</w:t>
      </w:r>
    </w:p>
    <w:p w14:paraId="54D0118D" w14:textId="77777777" w:rsidR="004C5D95" w:rsidRDefault="004C5D95" w:rsidP="004C5D95">
      <w:pPr>
        <w:rPr>
          <w:rtl/>
          <w:lang w:eastAsia="he-IL"/>
        </w:rPr>
      </w:pPr>
      <w:bookmarkStart w:id="5524" w:name="_ETM_Q1_2635422"/>
      <w:bookmarkEnd w:id="5524"/>
    </w:p>
    <w:p w14:paraId="636BACCE" w14:textId="443C59C5" w:rsidR="004C5D95" w:rsidRDefault="004C5D95" w:rsidP="004C5D95">
      <w:pPr>
        <w:pStyle w:val="af9"/>
        <w:keepNext/>
        <w:rPr>
          <w:rtl/>
          <w:lang w:eastAsia="he-IL"/>
        </w:rPr>
      </w:pPr>
      <w:bookmarkStart w:id="5525" w:name="ET_guest_גל_ברנס_983"/>
      <w:r w:rsidRPr="004C5D95">
        <w:rPr>
          <w:rStyle w:val="TagStyle"/>
          <w:rtl/>
        </w:rPr>
        <w:t xml:space="preserve"> &lt;&lt; אורח &gt;&gt; </w:t>
      </w:r>
      <w:r>
        <w:rPr>
          <w:rtl/>
          <w:lang w:eastAsia="he-IL"/>
        </w:rPr>
        <w:t>גל ברנס:</w:t>
      </w:r>
      <w:r w:rsidRPr="004C5D95">
        <w:rPr>
          <w:rStyle w:val="TagStyle"/>
          <w:rtl/>
        </w:rPr>
        <w:t xml:space="preserve"> &lt;&lt; אורח &gt;&gt;</w:t>
      </w:r>
      <w:r w:rsidR="00D3687A">
        <w:rPr>
          <w:rtl/>
          <w:lang w:eastAsia="he-IL"/>
        </w:rPr>
        <w:t xml:space="preserve"> </w:t>
      </w:r>
      <w:bookmarkEnd w:id="5525"/>
    </w:p>
    <w:p w14:paraId="7F0019C3" w14:textId="77777777" w:rsidR="004C5D95" w:rsidRDefault="004C5D95" w:rsidP="004C5D95">
      <w:pPr>
        <w:pStyle w:val="KeepWithNext"/>
        <w:rPr>
          <w:rtl/>
          <w:lang w:eastAsia="he-IL"/>
        </w:rPr>
      </w:pPr>
    </w:p>
    <w:p w14:paraId="4DF476D3" w14:textId="440C7C85" w:rsidR="00C415A7" w:rsidRDefault="004C5D95" w:rsidP="004C5D95">
      <w:pPr>
        <w:rPr>
          <w:rtl/>
          <w:lang w:eastAsia="he-IL"/>
        </w:rPr>
      </w:pPr>
      <w:bookmarkStart w:id="5526" w:name="_ETM_Q1_2635687"/>
      <w:bookmarkStart w:id="5527" w:name="_ETM_Q1_2635723"/>
      <w:bookmarkEnd w:id="5526"/>
      <w:bookmarkEnd w:id="5527"/>
      <w:r>
        <w:rPr>
          <w:rFonts w:hint="cs"/>
          <w:rtl/>
          <w:lang w:eastAsia="he-IL"/>
        </w:rPr>
        <w:t>ליצרנים, בטוח.</w:t>
      </w:r>
      <w:bookmarkStart w:id="5528" w:name="_ETM_Q1_2485608"/>
      <w:bookmarkEnd w:id="5528"/>
      <w:r>
        <w:rPr>
          <w:rFonts w:hint="cs"/>
          <w:rtl/>
          <w:lang w:eastAsia="he-IL"/>
        </w:rPr>
        <w:t xml:space="preserve"> אני כותב ליצרנים למעט </w:t>
      </w:r>
      <w:bookmarkStart w:id="5529" w:name="_ETM_Q1_2639985"/>
      <w:bookmarkEnd w:id="5529"/>
      <w:r>
        <w:rPr>
          <w:rFonts w:hint="cs"/>
          <w:rtl/>
          <w:lang w:eastAsia="he-IL"/>
        </w:rPr>
        <w:t>פירות וירקות טריים.</w:t>
      </w:r>
    </w:p>
    <w:p w14:paraId="4F75BB6C" w14:textId="77777777" w:rsidR="004C5D95" w:rsidRDefault="004C5D95" w:rsidP="004C5D95">
      <w:pPr>
        <w:rPr>
          <w:rtl/>
          <w:lang w:eastAsia="he-IL"/>
        </w:rPr>
      </w:pPr>
      <w:bookmarkStart w:id="5530" w:name="_ETM_Q1_2643266"/>
      <w:bookmarkStart w:id="5531" w:name="_ETM_Q1_2643306"/>
      <w:bookmarkEnd w:id="5530"/>
      <w:bookmarkEnd w:id="5531"/>
    </w:p>
    <w:p w14:paraId="172EA58D" w14:textId="4E60CC8B" w:rsidR="004C5D95" w:rsidRDefault="004C5D95" w:rsidP="004C5D95">
      <w:pPr>
        <w:pStyle w:val="a4"/>
        <w:keepNext/>
        <w:rPr>
          <w:rtl/>
        </w:rPr>
      </w:pPr>
      <w:bookmarkStart w:id="5532" w:name="ET_speaker_נעה_בן_שבת_984"/>
      <w:r w:rsidRPr="004C5D95">
        <w:rPr>
          <w:rStyle w:val="TagStyle"/>
          <w:rtl/>
        </w:rPr>
        <w:t xml:space="preserve"> &lt;&lt; דובר &gt;&gt; </w:t>
      </w:r>
      <w:r>
        <w:rPr>
          <w:rtl/>
        </w:rPr>
        <w:t>נעה בן שבת:</w:t>
      </w:r>
      <w:r w:rsidRPr="004C5D95">
        <w:rPr>
          <w:rStyle w:val="TagStyle"/>
          <w:rtl/>
        </w:rPr>
        <w:t xml:space="preserve"> &lt;&lt; דובר &gt;&gt;</w:t>
      </w:r>
      <w:r w:rsidR="00D3687A">
        <w:rPr>
          <w:rtl/>
        </w:rPr>
        <w:t xml:space="preserve"> </w:t>
      </w:r>
      <w:bookmarkEnd w:id="5532"/>
    </w:p>
    <w:p w14:paraId="59EFED39" w14:textId="77777777" w:rsidR="004C5D95" w:rsidRDefault="004C5D95" w:rsidP="004C5D95">
      <w:pPr>
        <w:pStyle w:val="KeepWithNext"/>
        <w:rPr>
          <w:rtl/>
          <w:lang w:eastAsia="he-IL"/>
        </w:rPr>
      </w:pPr>
    </w:p>
    <w:p w14:paraId="4C5C724E" w14:textId="3090ED9E" w:rsidR="004C5D95" w:rsidRDefault="004C5D95" w:rsidP="004C5D95">
      <w:pPr>
        <w:rPr>
          <w:rtl/>
          <w:lang w:eastAsia="he-IL"/>
        </w:rPr>
      </w:pPr>
      <w:r>
        <w:rPr>
          <w:rFonts w:hint="cs"/>
          <w:rtl/>
          <w:lang w:eastAsia="he-IL"/>
        </w:rPr>
        <w:t xml:space="preserve">גם </w:t>
      </w:r>
      <w:bookmarkStart w:id="5533" w:name="_ETM_Q1_2641869"/>
      <w:bookmarkEnd w:id="5533"/>
      <w:r>
        <w:rPr>
          <w:rFonts w:hint="cs"/>
          <w:rtl/>
          <w:lang w:eastAsia="he-IL"/>
        </w:rPr>
        <w:t>ליבואנים להשאיר את ההערה הזאת.</w:t>
      </w:r>
    </w:p>
    <w:p w14:paraId="4ABA591F" w14:textId="77777777" w:rsidR="004C5D95" w:rsidRDefault="004C5D95" w:rsidP="004C5D95">
      <w:pPr>
        <w:rPr>
          <w:rtl/>
          <w:lang w:eastAsia="he-IL"/>
        </w:rPr>
      </w:pPr>
      <w:bookmarkStart w:id="5534" w:name="_ETM_Q1_2642008"/>
      <w:bookmarkStart w:id="5535" w:name="_ETM_Q1_2642041"/>
      <w:bookmarkEnd w:id="5534"/>
      <w:bookmarkEnd w:id="5535"/>
    </w:p>
    <w:p w14:paraId="336F96E8" w14:textId="2C94E218" w:rsidR="004C5D95" w:rsidRDefault="004C5D95" w:rsidP="004C5D95">
      <w:pPr>
        <w:pStyle w:val="af9"/>
        <w:keepNext/>
        <w:rPr>
          <w:rtl/>
          <w:lang w:eastAsia="he-IL"/>
        </w:rPr>
      </w:pPr>
      <w:bookmarkStart w:id="5536" w:name="ET_guest_גל_ברנס_985"/>
      <w:r w:rsidRPr="004C5D95">
        <w:rPr>
          <w:rStyle w:val="TagStyle"/>
          <w:rtl/>
        </w:rPr>
        <w:t xml:space="preserve"> &lt;&lt; אורח &gt;&gt; </w:t>
      </w:r>
      <w:r>
        <w:rPr>
          <w:rtl/>
          <w:lang w:eastAsia="he-IL"/>
        </w:rPr>
        <w:t>גל ברנס:</w:t>
      </w:r>
      <w:r w:rsidRPr="004C5D95">
        <w:rPr>
          <w:rStyle w:val="TagStyle"/>
          <w:rtl/>
        </w:rPr>
        <w:t xml:space="preserve"> &lt;&lt; אורח &gt;&gt;</w:t>
      </w:r>
      <w:r w:rsidR="00D3687A">
        <w:rPr>
          <w:rtl/>
          <w:lang w:eastAsia="he-IL"/>
        </w:rPr>
        <w:t xml:space="preserve"> </w:t>
      </w:r>
      <w:bookmarkEnd w:id="5536"/>
    </w:p>
    <w:p w14:paraId="5E0C3117" w14:textId="77777777" w:rsidR="004C5D95" w:rsidRDefault="004C5D95" w:rsidP="004C5D95">
      <w:pPr>
        <w:pStyle w:val="KeepWithNext"/>
        <w:rPr>
          <w:rtl/>
          <w:lang w:eastAsia="he-IL"/>
        </w:rPr>
      </w:pPr>
    </w:p>
    <w:p w14:paraId="5D58AFEC" w14:textId="1F5205C0" w:rsidR="004C5D95" w:rsidRDefault="004C5D95" w:rsidP="004C5D95">
      <w:pPr>
        <w:pStyle w:val="afe"/>
        <w:numPr>
          <w:ilvl w:val="0"/>
          <w:numId w:val="18"/>
        </w:numPr>
        <w:rPr>
          <w:lang w:eastAsia="he-IL"/>
        </w:rPr>
      </w:pPr>
      <w:bookmarkStart w:id="5537" w:name="_ETM_Q1_2643032"/>
      <w:bookmarkStart w:id="5538" w:name="_ETM_Q1_2643068"/>
      <w:bookmarkStart w:id="5539" w:name="_ETM_Q1_2641571"/>
      <w:bookmarkStart w:id="5540" w:name="_ETM_Q1_2641610"/>
      <w:bookmarkStart w:id="5541" w:name="_ETM_Q1_2641649"/>
      <w:bookmarkStart w:id="5542" w:name="_ETM_Q1_2641688"/>
      <w:bookmarkEnd w:id="5537"/>
      <w:bookmarkEnd w:id="5538"/>
      <w:bookmarkEnd w:id="5539"/>
      <w:bookmarkEnd w:id="5540"/>
      <w:bookmarkEnd w:id="5541"/>
      <w:bookmarkEnd w:id="5542"/>
      <w:r>
        <w:rPr>
          <w:rFonts w:hint="cs"/>
          <w:rtl/>
          <w:lang w:eastAsia="he-IL"/>
        </w:rPr>
        <w:t>תקנות בריאות הציבור מזון (מזון) (תחולת היסטמינים)</w:t>
      </w:r>
      <w:r w:rsidR="00595C68">
        <w:rPr>
          <w:rFonts w:hint="cs"/>
          <w:rtl/>
          <w:lang w:eastAsia="he-IL"/>
        </w:rPr>
        <w:t xml:space="preserve"> בדגים, התשמ"ג-1983.</w:t>
      </w:r>
    </w:p>
    <w:p w14:paraId="0164428C" w14:textId="77777777" w:rsidR="00595C68" w:rsidRDefault="00595C68" w:rsidP="00595C68">
      <w:pPr>
        <w:rPr>
          <w:rtl/>
          <w:lang w:eastAsia="he-IL"/>
        </w:rPr>
      </w:pPr>
      <w:bookmarkStart w:id="5543" w:name="_ETM_Q1_2653165"/>
      <w:bookmarkStart w:id="5544" w:name="_ETM_Q1_2653210"/>
      <w:bookmarkEnd w:id="5543"/>
      <w:bookmarkEnd w:id="5544"/>
    </w:p>
    <w:p w14:paraId="7F3D1993" w14:textId="37E195DA" w:rsidR="00595C68" w:rsidRDefault="00595C68" w:rsidP="00595C68">
      <w:pPr>
        <w:pStyle w:val="afe"/>
        <w:numPr>
          <w:ilvl w:val="0"/>
          <w:numId w:val="18"/>
        </w:numPr>
        <w:rPr>
          <w:lang w:eastAsia="he-IL"/>
        </w:rPr>
      </w:pPr>
      <w:r>
        <w:rPr>
          <w:rFonts w:hint="cs"/>
          <w:rtl/>
          <w:lang w:eastAsia="he-IL"/>
        </w:rPr>
        <w:t>תקנות בריאות הציבור (מזון) (תחולת</w:t>
      </w:r>
      <w:bookmarkStart w:id="5545" w:name="_ETM_Q1_2653068"/>
      <w:bookmarkEnd w:id="5545"/>
      <w:r>
        <w:rPr>
          <w:rFonts w:hint="cs"/>
          <w:rtl/>
          <w:lang w:eastAsia="he-IL"/>
        </w:rPr>
        <w:t xml:space="preserve"> כספית בדגים), התשל"ט-1979.</w:t>
      </w:r>
    </w:p>
    <w:p w14:paraId="422086DA" w14:textId="77777777" w:rsidR="00595C68" w:rsidRDefault="00595C68" w:rsidP="00595C68">
      <w:pPr>
        <w:pStyle w:val="afe"/>
        <w:rPr>
          <w:rtl/>
          <w:lang w:eastAsia="he-IL"/>
        </w:rPr>
      </w:pPr>
    </w:p>
    <w:p w14:paraId="4FCB3797" w14:textId="4B9557D8" w:rsidR="00595C68" w:rsidRDefault="00595C68" w:rsidP="00595C68">
      <w:pPr>
        <w:pStyle w:val="afe"/>
        <w:numPr>
          <w:ilvl w:val="0"/>
          <w:numId w:val="18"/>
        </w:numPr>
        <w:rPr>
          <w:lang w:eastAsia="he-IL"/>
        </w:rPr>
      </w:pPr>
      <w:r>
        <w:rPr>
          <w:rFonts w:hint="cs"/>
          <w:rtl/>
          <w:lang w:eastAsia="he-IL"/>
        </w:rPr>
        <w:t>תקנות בריאות הציבור (מזון) (</w:t>
      </w:r>
      <w:proofErr w:type="spellStart"/>
      <w:r>
        <w:rPr>
          <w:rFonts w:hint="cs"/>
          <w:rtl/>
          <w:lang w:eastAsia="he-IL"/>
        </w:rPr>
        <w:t>מיקוטוקסינים</w:t>
      </w:r>
      <w:proofErr w:type="spellEnd"/>
      <w:r>
        <w:rPr>
          <w:rFonts w:hint="cs"/>
          <w:rtl/>
          <w:lang w:eastAsia="he-IL"/>
        </w:rPr>
        <w:t xml:space="preserve"> במזון), התשנ"ו-1996.</w:t>
      </w:r>
    </w:p>
    <w:p w14:paraId="325EFD35" w14:textId="77777777" w:rsidR="00595C68" w:rsidRDefault="00595C68" w:rsidP="00595C68">
      <w:pPr>
        <w:pStyle w:val="afe"/>
        <w:rPr>
          <w:rtl/>
          <w:lang w:eastAsia="he-IL"/>
        </w:rPr>
      </w:pPr>
    </w:p>
    <w:p w14:paraId="35F5D0FB" w14:textId="1BAA1729" w:rsidR="00595C68" w:rsidRDefault="00595C68" w:rsidP="00595C68">
      <w:pPr>
        <w:pStyle w:val="afe"/>
        <w:numPr>
          <w:ilvl w:val="0"/>
          <w:numId w:val="18"/>
        </w:numPr>
        <w:rPr>
          <w:lang w:eastAsia="he-IL"/>
        </w:rPr>
      </w:pPr>
      <w:r>
        <w:rPr>
          <w:rFonts w:hint="cs"/>
          <w:rtl/>
          <w:lang w:eastAsia="he-IL"/>
        </w:rPr>
        <w:t xml:space="preserve">תקנות </w:t>
      </w:r>
      <w:bookmarkStart w:id="5546" w:name="_ETM_Q1_2661587"/>
      <w:bookmarkEnd w:id="5546"/>
      <w:r>
        <w:rPr>
          <w:rFonts w:hint="cs"/>
          <w:rtl/>
          <w:lang w:eastAsia="he-IL"/>
        </w:rPr>
        <w:t>בריאות הציבור (מזון) (שימור מצרכי מזון על ידי קרינה), התשמ"ה-1985.</w:t>
      </w:r>
    </w:p>
    <w:p w14:paraId="733223AF" w14:textId="77777777" w:rsidR="00595C68" w:rsidRDefault="00595C68" w:rsidP="00595C68">
      <w:pPr>
        <w:pStyle w:val="afe"/>
        <w:rPr>
          <w:rtl/>
          <w:lang w:eastAsia="he-IL"/>
        </w:rPr>
      </w:pPr>
    </w:p>
    <w:p w14:paraId="32F4C4E4" w14:textId="34420AD2" w:rsidR="00595C68" w:rsidRDefault="00595C68" w:rsidP="00595C68">
      <w:pPr>
        <w:pStyle w:val="afe"/>
        <w:numPr>
          <w:ilvl w:val="0"/>
          <w:numId w:val="18"/>
        </w:numPr>
        <w:rPr>
          <w:lang w:eastAsia="he-IL"/>
        </w:rPr>
      </w:pPr>
      <w:bookmarkStart w:id="5547" w:name="_ETM_Q1_2666091"/>
      <w:bookmarkStart w:id="5548" w:name="_ETM_Q1_2666142"/>
      <w:bookmarkEnd w:id="5547"/>
      <w:bookmarkEnd w:id="5548"/>
      <w:r>
        <w:rPr>
          <w:rFonts w:hint="cs"/>
          <w:rtl/>
          <w:lang w:eastAsia="he-IL"/>
        </w:rPr>
        <w:t xml:space="preserve">תקנות </w:t>
      </w:r>
      <w:bookmarkStart w:id="5549" w:name="_ETM_Q1_2666058"/>
      <w:bookmarkEnd w:id="5549"/>
      <w:r>
        <w:rPr>
          <w:rFonts w:hint="cs"/>
          <w:rtl/>
          <w:lang w:eastAsia="he-IL"/>
        </w:rPr>
        <w:t>בריאות הציבור (מזון) (צבעים במזון), התשמ"ד-1984.</w:t>
      </w:r>
    </w:p>
    <w:p w14:paraId="426ADA16" w14:textId="77777777" w:rsidR="00595C68" w:rsidRDefault="00595C68" w:rsidP="00595C68">
      <w:pPr>
        <w:pStyle w:val="afe"/>
        <w:rPr>
          <w:rtl/>
          <w:lang w:eastAsia="he-IL"/>
        </w:rPr>
      </w:pPr>
    </w:p>
    <w:p w14:paraId="4EC6F9D2" w14:textId="1BDF40A3" w:rsidR="00595C68" w:rsidRDefault="00595C68" w:rsidP="00595C68">
      <w:pPr>
        <w:pStyle w:val="afe"/>
        <w:numPr>
          <w:ilvl w:val="0"/>
          <w:numId w:val="18"/>
        </w:numPr>
        <w:rPr>
          <w:lang w:eastAsia="he-IL"/>
        </w:rPr>
      </w:pPr>
      <w:bookmarkStart w:id="5550" w:name="_ETM_Q1_2668247"/>
      <w:bookmarkStart w:id="5551" w:name="_ETM_Q1_2668295"/>
      <w:bookmarkEnd w:id="5550"/>
      <w:bookmarkEnd w:id="5551"/>
      <w:r>
        <w:rPr>
          <w:rFonts w:hint="cs"/>
          <w:rtl/>
          <w:lang w:eastAsia="he-IL"/>
        </w:rPr>
        <w:t xml:space="preserve">תקנות בריאות הציבור (מזון) </w:t>
      </w:r>
      <w:bookmarkStart w:id="5552" w:name="_ETM_Q1_2670618"/>
      <w:bookmarkEnd w:id="5552"/>
      <w:r>
        <w:rPr>
          <w:rFonts w:hint="cs"/>
          <w:rtl/>
          <w:lang w:eastAsia="he-IL"/>
        </w:rPr>
        <w:t>(תוספי מזון), התשס"א-2001 למעט הוראות סימון.</w:t>
      </w:r>
    </w:p>
    <w:p w14:paraId="0D591B7C" w14:textId="77777777" w:rsidR="00595C68" w:rsidRDefault="00595C68" w:rsidP="00595C68">
      <w:pPr>
        <w:pStyle w:val="afe"/>
        <w:rPr>
          <w:rtl/>
          <w:lang w:eastAsia="he-IL"/>
        </w:rPr>
      </w:pPr>
    </w:p>
    <w:p w14:paraId="718819F7" w14:textId="450812F8" w:rsidR="00595C68" w:rsidRPr="00C415A7" w:rsidRDefault="00595C68" w:rsidP="00595C68">
      <w:pPr>
        <w:pStyle w:val="afe"/>
        <w:numPr>
          <w:ilvl w:val="0"/>
          <w:numId w:val="18"/>
        </w:numPr>
        <w:rPr>
          <w:rtl/>
          <w:lang w:eastAsia="he-IL"/>
        </w:rPr>
      </w:pPr>
      <w:bookmarkStart w:id="5553" w:name="_ETM_Q1_2673949"/>
      <w:bookmarkStart w:id="5554" w:name="_ETM_Q1_2674013"/>
      <w:bookmarkEnd w:id="5553"/>
      <w:bookmarkEnd w:id="5554"/>
      <w:r>
        <w:rPr>
          <w:rFonts w:hint="cs"/>
          <w:rtl/>
          <w:lang w:eastAsia="he-IL"/>
        </w:rPr>
        <w:t>הנחיות והוראות נוהל המפורטות בפרטים</w:t>
      </w:r>
      <w:bookmarkStart w:id="5555" w:name="_ETM_Q1_2676960"/>
      <w:bookmarkEnd w:id="5555"/>
      <w:r>
        <w:rPr>
          <w:rFonts w:hint="cs"/>
          <w:rtl/>
          <w:lang w:eastAsia="he-IL"/>
        </w:rPr>
        <w:t xml:space="preserve"> (1) עד (3), (32), (48) עד (55), (61) ותוספת לצו </w:t>
      </w:r>
      <w:bookmarkStart w:id="5556" w:name="_ETM_Q1_2682941"/>
      <w:bookmarkEnd w:id="5556"/>
      <w:r>
        <w:rPr>
          <w:rFonts w:hint="cs"/>
          <w:rtl/>
          <w:lang w:eastAsia="he-IL"/>
        </w:rPr>
        <w:t xml:space="preserve">הגנה על בריאות הציבור (מזון) (הארכת תוקפן </w:t>
      </w:r>
      <w:bookmarkStart w:id="5557" w:name="_ETM_Q1_2684708"/>
      <w:bookmarkEnd w:id="5557"/>
      <w:r>
        <w:rPr>
          <w:rFonts w:hint="cs"/>
          <w:rtl/>
          <w:lang w:eastAsia="he-IL"/>
        </w:rPr>
        <w:t>של הוראות נוהל התש"ף-2020 כנוסחו ערב פרסומו של חוק הגנה על בריאות</w:t>
      </w:r>
      <w:bookmarkStart w:id="5558" w:name="_ETM_Q1_2688092"/>
      <w:bookmarkEnd w:id="5558"/>
      <w:r>
        <w:rPr>
          <w:rFonts w:hint="cs"/>
          <w:rtl/>
          <w:lang w:eastAsia="he-IL"/>
        </w:rPr>
        <w:t xml:space="preserve"> הציבור (מזון), תיקון מס' 10 והוראת שעה, התשפ"ד-2024.</w:t>
      </w:r>
    </w:p>
    <w:p w14:paraId="6D61E972" w14:textId="77777777" w:rsidR="00BC2BE5" w:rsidRDefault="00BC2BE5" w:rsidP="00BC2BE5">
      <w:pPr>
        <w:rPr>
          <w:rtl/>
          <w:lang w:eastAsia="he-IL"/>
        </w:rPr>
      </w:pPr>
      <w:bookmarkStart w:id="5559" w:name="_ETM_Q1_2471862"/>
      <w:bookmarkEnd w:id="5559"/>
    </w:p>
    <w:p w14:paraId="00E94A6E" w14:textId="4A5282DD" w:rsidR="00595C68" w:rsidRDefault="00595C68" w:rsidP="00BC2BE5">
      <w:pPr>
        <w:rPr>
          <w:rtl/>
          <w:lang w:eastAsia="he-IL"/>
        </w:rPr>
      </w:pPr>
      <w:bookmarkStart w:id="5560" w:name="_ETM_Q1_2693654"/>
      <w:bookmarkStart w:id="5561" w:name="_ETM_Q1_2693696"/>
      <w:bookmarkEnd w:id="5560"/>
      <w:bookmarkEnd w:id="5561"/>
      <w:r>
        <w:rPr>
          <w:rFonts w:hint="cs"/>
          <w:rtl/>
          <w:lang w:eastAsia="he-IL"/>
        </w:rPr>
        <w:t xml:space="preserve">חלק </w:t>
      </w:r>
      <w:bookmarkStart w:id="5562" w:name="_ETM_Q1_2693218"/>
      <w:bookmarkEnd w:id="5562"/>
      <w:r>
        <w:rPr>
          <w:rFonts w:hint="cs"/>
          <w:rtl/>
          <w:lang w:eastAsia="he-IL"/>
        </w:rPr>
        <w:t>ג'</w:t>
      </w:r>
      <w:r w:rsidR="0017187B">
        <w:rPr>
          <w:rFonts w:hint="cs"/>
          <w:rtl/>
          <w:lang w:eastAsia="he-IL"/>
        </w:rPr>
        <w:t xml:space="preserve"> הוא </w:t>
      </w:r>
      <w:r>
        <w:rPr>
          <w:rFonts w:hint="cs"/>
          <w:rtl/>
          <w:lang w:eastAsia="he-IL"/>
        </w:rPr>
        <w:t>הוראות שלא ניתן להקדים אותן.</w:t>
      </w:r>
    </w:p>
    <w:p w14:paraId="5BD3E136" w14:textId="77777777" w:rsidR="00595C68" w:rsidRDefault="00595C68" w:rsidP="00BC2BE5">
      <w:pPr>
        <w:rPr>
          <w:rtl/>
          <w:lang w:eastAsia="he-IL"/>
        </w:rPr>
      </w:pPr>
      <w:bookmarkStart w:id="5563" w:name="_ETM_Q1_2701313"/>
      <w:bookmarkStart w:id="5564" w:name="_ETM_Q1_2701350"/>
      <w:bookmarkEnd w:id="5563"/>
      <w:bookmarkEnd w:id="5564"/>
    </w:p>
    <w:p w14:paraId="731B0E9F" w14:textId="6906AFCB" w:rsidR="00595C68" w:rsidRDefault="00595C68" w:rsidP="00595C68">
      <w:pPr>
        <w:pStyle w:val="a4"/>
        <w:keepNext/>
        <w:rPr>
          <w:rtl/>
        </w:rPr>
      </w:pPr>
      <w:bookmarkStart w:id="5565" w:name="ET_speaker_נעה_בן_שבת_986"/>
      <w:r w:rsidRPr="00595C68">
        <w:rPr>
          <w:rStyle w:val="TagStyle"/>
          <w:rtl/>
        </w:rPr>
        <w:t xml:space="preserve"> &lt;&lt; דובר &gt;&gt; </w:t>
      </w:r>
      <w:r>
        <w:rPr>
          <w:rtl/>
        </w:rPr>
        <w:t>נעה בן שבת:</w:t>
      </w:r>
      <w:r w:rsidRPr="00595C68">
        <w:rPr>
          <w:rStyle w:val="TagStyle"/>
          <w:rtl/>
        </w:rPr>
        <w:t xml:space="preserve"> &lt;&lt; דובר &gt;&gt;</w:t>
      </w:r>
      <w:r w:rsidR="00D3687A">
        <w:rPr>
          <w:rtl/>
        </w:rPr>
        <w:t xml:space="preserve"> </w:t>
      </w:r>
      <w:bookmarkEnd w:id="5565"/>
    </w:p>
    <w:p w14:paraId="59391878" w14:textId="77777777" w:rsidR="00595C68" w:rsidRDefault="00595C68" w:rsidP="00595C68">
      <w:pPr>
        <w:pStyle w:val="KeepWithNext"/>
        <w:rPr>
          <w:rtl/>
          <w:lang w:eastAsia="he-IL"/>
        </w:rPr>
      </w:pPr>
    </w:p>
    <w:p w14:paraId="0B36291B" w14:textId="08592191" w:rsidR="00595C68" w:rsidRDefault="00595C68" w:rsidP="00595C68">
      <w:pPr>
        <w:rPr>
          <w:rtl/>
          <w:lang w:eastAsia="he-IL"/>
        </w:rPr>
      </w:pPr>
      <w:r>
        <w:rPr>
          <w:rFonts w:hint="cs"/>
          <w:rtl/>
          <w:lang w:eastAsia="he-IL"/>
        </w:rPr>
        <w:t xml:space="preserve">למעט </w:t>
      </w:r>
      <w:bookmarkStart w:id="5566" w:name="_ETM_Q1_2700871"/>
      <w:bookmarkEnd w:id="5566"/>
      <w:r>
        <w:rPr>
          <w:rFonts w:hint="cs"/>
          <w:rtl/>
          <w:lang w:eastAsia="he-IL"/>
        </w:rPr>
        <w:t>הנושא של המזון</w:t>
      </w:r>
      <w:r w:rsidR="0017187B">
        <w:rPr>
          <w:rFonts w:hint="cs"/>
          <w:rtl/>
          <w:lang w:eastAsia="he-IL"/>
        </w:rPr>
        <w:t xml:space="preserve"> - - -</w:t>
      </w:r>
    </w:p>
    <w:p w14:paraId="07012618" w14:textId="77777777" w:rsidR="0017187B" w:rsidRDefault="0017187B" w:rsidP="00595C68">
      <w:pPr>
        <w:rPr>
          <w:rtl/>
          <w:lang w:eastAsia="he-IL"/>
        </w:rPr>
      </w:pPr>
      <w:bookmarkStart w:id="5567" w:name="_ETM_Q1_2700179"/>
      <w:bookmarkStart w:id="5568" w:name="_ETM_Q1_2700214"/>
      <w:bookmarkEnd w:id="5567"/>
      <w:bookmarkEnd w:id="5568"/>
    </w:p>
    <w:p w14:paraId="0FBDF082" w14:textId="60D5D2C3" w:rsidR="0017187B" w:rsidRDefault="0017187B" w:rsidP="0017187B">
      <w:pPr>
        <w:pStyle w:val="af9"/>
        <w:keepNext/>
        <w:rPr>
          <w:rtl/>
          <w:lang w:eastAsia="he-IL"/>
        </w:rPr>
      </w:pPr>
      <w:bookmarkStart w:id="5569" w:name="ET_guest_גל_ברנס_987"/>
      <w:r w:rsidRPr="0017187B">
        <w:rPr>
          <w:rStyle w:val="TagStyle"/>
          <w:rtl/>
        </w:rPr>
        <w:t xml:space="preserve"> &lt;&lt; אורח &gt;&gt; </w:t>
      </w:r>
      <w:r>
        <w:rPr>
          <w:rtl/>
          <w:lang w:eastAsia="he-IL"/>
        </w:rPr>
        <w:t>גל ברנס:</w:t>
      </w:r>
      <w:r w:rsidRPr="0017187B">
        <w:rPr>
          <w:rStyle w:val="TagStyle"/>
          <w:rtl/>
        </w:rPr>
        <w:t xml:space="preserve"> &lt;&lt; אורח &gt;&gt;</w:t>
      </w:r>
      <w:r w:rsidR="00D3687A">
        <w:rPr>
          <w:rtl/>
          <w:lang w:eastAsia="he-IL"/>
        </w:rPr>
        <w:t xml:space="preserve"> </w:t>
      </w:r>
      <w:bookmarkEnd w:id="5569"/>
    </w:p>
    <w:p w14:paraId="61D3162A" w14:textId="77777777" w:rsidR="0017187B" w:rsidRDefault="0017187B" w:rsidP="0017187B">
      <w:pPr>
        <w:pStyle w:val="KeepWithNext"/>
        <w:rPr>
          <w:rtl/>
          <w:lang w:eastAsia="he-IL"/>
        </w:rPr>
      </w:pPr>
    </w:p>
    <w:p w14:paraId="5D4B9067" w14:textId="4F06A4F2" w:rsidR="0017187B" w:rsidRDefault="0017187B" w:rsidP="0017187B">
      <w:pPr>
        <w:rPr>
          <w:rtl/>
          <w:lang w:eastAsia="he-IL"/>
        </w:rPr>
      </w:pPr>
      <w:r>
        <w:rPr>
          <w:rFonts w:hint="cs"/>
          <w:rtl/>
          <w:lang w:eastAsia="he-IL"/>
        </w:rPr>
        <w:t xml:space="preserve">כן. אי אפשר להקדים </w:t>
      </w:r>
      <w:bookmarkStart w:id="5570" w:name="_ETM_Q1_2702512"/>
      <w:bookmarkEnd w:id="5570"/>
      <w:r>
        <w:rPr>
          <w:rFonts w:hint="cs"/>
          <w:rtl/>
          <w:lang w:eastAsia="he-IL"/>
        </w:rPr>
        <w:t>אותו. ברור.</w:t>
      </w:r>
    </w:p>
    <w:p w14:paraId="17B0B2BC" w14:textId="77777777" w:rsidR="0017187B" w:rsidRDefault="0017187B" w:rsidP="0017187B">
      <w:pPr>
        <w:rPr>
          <w:rtl/>
          <w:lang w:eastAsia="he-IL"/>
        </w:rPr>
      </w:pPr>
      <w:bookmarkStart w:id="5571" w:name="_ETM_Q1_2705558"/>
      <w:bookmarkStart w:id="5572" w:name="_ETM_Q1_2705597"/>
      <w:bookmarkEnd w:id="5571"/>
      <w:bookmarkEnd w:id="5572"/>
    </w:p>
    <w:p w14:paraId="654EC215" w14:textId="402C94A0" w:rsidR="0017187B" w:rsidRPr="0017187B" w:rsidRDefault="0017187B" w:rsidP="0017187B">
      <w:pPr>
        <w:rPr>
          <w:b/>
          <w:bCs/>
          <w:rtl/>
          <w:lang w:eastAsia="he-IL"/>
        </w:rPr>
      </w:pPr>
      <w:bookmarkStart w:id="5573" w:name="_ETM_Q1_2705710"/>
      <w:bookmarkStart w:id="5574" w:name="_ETM_Q1_2705747"/>
      <w:bookmarkEnd w:id="5573"/>
      <w:bookmarkEnd w:id="5574"/>
      <w:r w:rsidRPr="0017187B">
        <w:rPr>
          <w:rFonts w:hint="cs"/>
          <w:b/>
          <w:bCs/>
          <w:rtl/>
          <w:lang w:eastAsia="he-IL"/>
        </w:rPr>
        <w:t>חלק ג', הוראות שלא ניתן להקדים</w:t>
      </w:r>
      <w:r w:rsidR="00DB293F">
        <w:rPr>
          <w:rFonts w:hint="cs"/>
          <w:b/>
          <w:bCs/>
          <w:rtl/>
          <w:lang w:eastAsia="he-IL"/>
        </w:rPr>
        <w:t xml:space="preserve"> </w:t>
      </w:r>
      <w:r w:rsidRPr="0017187B">
        <w:rPr>
          <w:rFonts w:hint="cs"/>
          <w:b/>
          <w:bCs/>
          <w:rtl/>
          <w:lang w:eastAsia="he-IL"/>
        </w:rPr>
        <w:t>לפי סעיף 34.</w:t>
      </w:r>
    </w:p>
    <w:p w14:paraId="11EEF4F0" w14:textId="77777777" w:rsidR="0017187B" w:rsidRDefault="0017187B" w:rsidP="0017187B">
      <w:pPr>
        <w:rPr>
          <w:rtl/>
          <w:lang w:eastAsia="he-IL"/>
        </w:rPr>
      </w:pPr>
      <w:bookmarkStart w:id="5575" w:name="_ETM_Q1_2709379"/>
      <w:bookmarkStart w:id="5576" w:name="_ETM_Q1_2709420"/>
      <w:bookmarkEnd w:id="5575"/>
      <w:bookmarkEnd w:id="5576"/>
    </w:p>
    <w:p w14:paraId="3E4AB305" w14:textId="2D423CA8" w:rsidR="0017187B" w:rsidRPr="0017187B" w:rsidRDefault="0017187B" w:rsidP="0017187B">
      <w:pPr>
        <w:pStyle w:val="afe"/>
        <w:numPr>
          <w:ilvl w:val="0"/>
          <w:numId w:val="18"/>
        </w:numPr>
        <w:rPr>
          <w:rtl/>
          <w:lang w:eastAsia="he-IL"/>
        </w:rPr>
      </w:pPr>
      <w:bookmarkStart w:id="5577" w:name="_ETM_Q1_2709555"/>
      <w:bookmarkStart w:id="5578" w:name="_ETM_Q1_2709594"/>
      <w:bookmarkEnd w:id="5577"/>
      <w:bookmarkEnd w:id="5578"/>
      <w:r>
        <w:rPr>
          <w:rFonts w:hint="cs"/>
          <w:rtl/>
          <w:lang w:eastAsia="he-IL"/>
        </w:rPr>
        <w:t xml:space="preserve">תקנות בריאות העם </w:t>
      </w:r>
      <w:bookmarkStart w:id="5579" w:name="_ETM_Q1_2706788"/>
      <w:bookmarkEnd w:id="5579"/>
      <w:r>
        <w:rPr>
          <w:rFonts w:hint="cs"/>
          <w:rtl/>
          <w:lang w:eastAsia="he-IL"/>
        </w:rPr>
        <w:t>(מים מינרלים</w:t>
      </w:r>
      <w:r w:rsidR="00E81740">
        <w:rPr>
          <w:rFonts w:hint="cs"/>
          <w:rtl/>
          <w:lang w:eastAsia="he-IL"/>
        </w:rPr>
        <w:t xml:space="preserve"> ומי מעיין), התשמ"ז-1986.</w:t>
      </w:r>
    </w:p>
    <w:p w14:paraId="11AB3FB6" w14:textId="50D17433" w:rsidR="004E557C" w:rsidRDefault="004E557C" w:rsidP="004E557C">
      <w:pPr>
        <w:rPr>
          <w:rtl/>
          <w:lang w:eastAsia="he-IL"/>
        </w:rPr>
      </w:pPr>
    </w:p>
    <w:p w14:paraId="1F9DBEB8" w14:textId="291FB9C6" w:rsidR="00E81740" w:rsidRDefault="00E81740" w:rsidP="00E81740">
      <w:pPr>
        <w:ind w:left="360"/>
        <w:rPr>
          <w:rtl/>
          <w:lang w:eastAsia="he-IL"/>
        </w:rPr>
      </w:pPr>
      <w:r>
        <w:rPr>
          <w:rFonts w:hint="cs"/>
          <w:rtl/>
          <w:lang w:eastAsia="he-IL"/>
        </w:rPr>
        <w:t xml:space="preserve">על </w:t>
      </w:r>
      <w:bookmarkStart w:id="5580" w:name="_ETM_Q1_2711152"/>
      <w:bookmarkEnd w:id="5580"/>
      <w:r>
        <w:rPr>
          <w:rFonts w:hint="cs"/>
          <w:rtl/>
          <w:lang w:eastAsia="he-IL"/>
        </w:rPr>
        <w:t>יצרן ימשיכו לחול</w:t>
      </w:r>
      <w:r w:rsidR="00DB293F">
        <w:rPr>
          <w:rFonts w:hint="cs"/>
          <w:rtl/>
          <w:lang w:eastAsia="he-IL"/>
        </w:rPr>
        <w:t xml:space="preserve"> </w:t>
      </w:r>
      <w:r>
        <w:rPr>
          <w:rFonts w:hint="cs"/>
          <w:rtl/>
          <w:lang w:eastAsia="he-IL"/>
        </w:rPr>
        <w:t>תקנות 2א(3) ו-8 לתקנות.</w:t>
      </w:r>
    </w:p>
    <w:p w14:paraId="00532514" w14:textId="012195E0" w:rsidR="00E81740" w:rsidRDefault="00E81740" w:rsidP="00E81740">
      <w:pPr>
        <w:rPr>
          <w:rtl/>
          <w:lang w:eastAsia="he-IL"/>
        </w:rPr>
      </w:pPr>
      <w:bookmarkStart w:id="5581" w:name="_ETM_Q1_2715805"/>
      <w:bookmarkStart w:id="5582" w:name="_ETM_Q1_2715850"/>
      <w:bookmarkEnd w:id="5581"/>
      <w:bookmarkEnd w:id="5582"/>
    </w:p>
    <w:p w14:paraId="3324ADE2" w14:textId="427AEF06" w:rsidR="00E81740" w:rsidRDefault="00E81740" w:rsidP="00E81740">
      <w:pPr>
        <w:pStyle w:val="afe"/>
        <w:numPr>
          <w:ilvl w:val="0"/>
          <w:numId w:val="18"/>
        </w:numPr>
        <w:rPr>
          <w:lang w:eastAsia="he-IL"/>
        </w:rPr>
      </w:pPr>
      <w:r>
        <w:rPr>
          <w:rFonts w:hint="cs"/>
          <w:rtl/>
          <w:lang w:eastAsia="he-IL"/>
        </w:rPr>
        <w:t>תקנות בריאות הציבור (מזון) (חומרי אריזה), התשל"ז-1977.</w:t>
      </w:r>
    </w:p>
    <w:p w14:paraId="3F17BD67" w14:textId="77777777" w:rsidR="00E81740" w:rsidRDefault="00E81740" w:rsidP="00E81740">
      <w:pPr>
        <w:pStyle w:val="afe"/>
        <w:ind w:left="1080" w:firstLine="0"/>
        <w:rPr>
          <w:rtl/>
          <w:lang w:eastAsia="he-IL"/>
        </w:rPr>
      </w:pPr>
      <w:bookmarkStart w:id="5583" w:name="_ETM_Q1_2720088"/>
      <w:bookmarkStart w:id="5584" w:name="_ETM_Q1_2720130"/>
      <w:bookmarkEnd w:id="5583"/>
      <w:bookmarkEnd w:id="5584"/>
    </w:p>
    <w:p w14:paraId="3AC72675" w14:textId="1B9CCB29" w:rsidR="00E81740" w:rsidRDefault="00E81740" w:rsidP="00E81740">
      <w:pPr>
        <w:pStyle w:val="afe"/>
        <w:numPr>
          <w:ilvl w:val="0"/>
          <w:numId w:val="18"/>
        </w:numPr>
        <w:rPr>
          <w:lang w:eastAsia="he-IL"/>
        </w:rPr>
      </w:pPr>
      <w:bookmarkStart w:id="5585" w:name="_ETM_Q1_2720332"/>
      <w:bookmarkStart w:id="5586" w:name="_ETM_Q1_2720366"/>
      <w:bookmarkEnd w:id="5585"/>
      <w:bookmarkEnd w:id="5586"/>
      <w:r>
        <w:rPr>
          <w:rFonts w:hint="cs"/>
          <w:rtl/>
          <w:lang w:eastAsia="he-IL"/>
        </w:rPr>
        <w:t xml:space="preserve">תקנות בריאות </w:t>
      </w:r>
      <w:bookmarkStart w:id="5587" w:name="_ETM_Q1_2718866"/>
      <w:bookmarkEnd w:id="5587"/>
      <w:r>
        <w:rPr>
          <w:rFonts w:hint="cs"/>
          <w:rtl/>
          <w:lang w:eastAsia="he-IL"/>
        </w:rPr>
        <w:t>הציבור (מזון) (איסור אריזה)*, התשל"ט-1979.</w:t>
      </w:r>
    </w:p>
    <w:p w14:paraId="53418AB0" w14:textId="77777777" w:rsidR="00E81740" w:rsidRDefault="00E81740" w:rsidP="00E81740">
      <w:pPr>
        <w:pStyle w:val="afe"/>
        <w:rPr>
          <w:rtl/>
          <w:lang w:eastAsia="he-IL"/>
        </w:rPr>
      </w:pPr>
    </w:p>
    <w:p w14:paraId="07F4BE9F" w14:textId="361FE2D9" w:rsidR="00E81740" w:rsidRDefault="00E81740" w:rsidP="00E81740">
      <w:pPr>
        <w:pStyle w:val="afe"/>
        <w:numPr>
          <w:ilvl w:val="0"/>
          <w:numId w:val="18"/>
        </w:numPr>
        <w:rPr>
          <w:lang w:eastAsia="he-IL"/>
        </w:rPr>
      </w:pPr>
      <w:bookmarkStart w:id="5588" w:name="_ETM_Q1_2722851"/>
      <w:bookmarkStart w:id="5589" w:name="_ETM_Q1_2722906"/>
      <w:bookmarkEnd w:id="5588"/>
      <w:bookmarkEnd w:id="5589"/>
      <w:r>
        <w:rPr>
          <w:rFonts w:hint="cs"/>
          <w:rtl/>
          <w:lang w:eastAsia="he-IL"/>
        </w:rPr>
        <w:t xml:space="preserve">תקנות בריאות הציבור (מזון) (שימוש בשמן </w:t>
      </w:r>
      <w:bookmarkStart w:id="5590" w:name="_ETM_Q1_2726048"/>
      <w:bookmarkEnd w:id="5590"/>
      <w:r>
        <w:rPr>
          <w:rFonts w:hint="cs"/>
          <w:rtl/>
          <w:lang w:eastAsia="he-IL"/>
        </w:rPr>
        <w:t>מינרלי בעת ייצור לחם), התשע"ד-2014. למעט ליצרניים.</w:t>
      </w:r>
    </w:p>
    <w:p w14:paraId="2E3D30D6" w14:textId="77777777" w:rsidR="00E81740" w:rsidRPr="00E81740" w:rsidRDefault="00E81740" w:rsidP="00E81740">
      <w:pPr>
        <w:pStyle w:val="afe"/>
        <w:rPr>
          <w:rtl/>
          <w:lang w:eastAsia="he-IL"/>
        </w:rPr>
      </w:pPr>
    </w:p>
    <w:p w14:paraId="38C665D3" w14:textId="46DD6483" w:rsidR="00E81740" w:rsidRDefault="00E81740" w:rsidP="00E81740">
      <w:pPr>
        <w:pStyle w:val="afe"/>
        <w:numPr>
          <w:ilvl w:val="0"/>
          <w:numId w:val="18"/>
        </w:numPr>
        <w:rPr>
          <w:lang w:eastAsia="he-IL"/>
        </w:rPr>
      </w:pPr>
      <w:bookmarkStart w:id="5591" w:name="_ETM_Q1_2728445"/>
      <w:bookmarkStart w:id="5592" w:name="_ETM_Q1_2728498"/>
      <w:bookmarkEnd w:id="5591"/>
      <w:bookmarkEnd w:id="5592"/>
      <w:r>
        <w:rPr>
          <w:rFonts w:hint="cs"/>
          <w:rtl/>
          <w:lang w:eastAsia="he-IL"/>
        </w:rPr>
        <w:t xml:space="preserve">תקנות </w:t>
      </w:r>
      <w:bookmarkStart w:id="5593" w:name="_ETM_Q1_2730204"/>
      <w:bookmarkEnd w:id="5593"/>
      <w:r>
        <w:rPr>
          <w:rFonts w:hint="cs"/>
          <w:rtl/>
          <w:lang w:eastAsia="he-IL"/>
        </w:rPr>
        <w:t>בריאות הציבור (מזון) (סגירה של אריזות מזון), התשנ"ג-1992.</w:t>
      </w:r>
      <w:bookmarkStart w:id="5594" w:name="_ETM_Q1_2734134"/>
      <w:bookmarkEnd w:id="5594"/>
    </w:p>
    <w:p w14:paraId="426DCC76" w14:textId="77777777" w:rsidR="00E81740" w:rsidRDefault="00E81740" w:rsidP="00E81740">
      <w:pPr>
        <w:pStyle w:val="afe"/>
        <w:rPr>
          <w:rtl/>
          <w:lang w:eastAsia="he-IL"/>
        </w:rPr>
      </w:pPr>
    </w:p>
    <w:p w14:paraId="7ACDC0E3" w14:textId="60623CE4" w:rsidR="00E81740" w:rsidRDefault="00E81740" w:rsidP="00E81740">
      <w:pPr>
        <w:pStyle w:val="afe"/>
        <w:numPr>
          <w:ilvl w:val="0"/>
          <w:numId w:val="18"/>
        </w:numPr>
        <w:rPr>
          <w:lang w:eastAsia="he-IL"/>
        </w:rPr>
      </w:pPr>
      <w:bookmarkStart w:id="5595" w:name="_ETM_Q1_2734194"/>
      <w:bookmarkEnd w:id="5595"/>
      <w:r>
        <w:rPr>
          <w:rFonts w:hint="cs"/>
          <w:rtl/>
          <w:lang w:eastAsia="he-IL"/>
        </w:rPr>
        <w:t>תקנות בריאות</w:t>
      </w:r>
      <w:bookmarkStart w:id="5596" w:name="_ETM_Q1_2734220"/>
      <w:bookmarkEnd w:id="5596"/>
      <w:r>
        <w:rPr>
          <w:rFonts w:hint="cs"/>
          <w:rtl/>
          <w:lang w:eastAsia="he-IL"/>
        </w:rPr>
        <w:t xml:space="preserve"> הציבור (מזון) (איסור שימוש בשאריות מזון), התשל"ט-1979.</w:t>
      </w:r>
    </w:p>
    <w:p w14:paraId="3F2F60E6" w14:textId="77777777" w:rsidR="00E81740" w:rsidRDefault="00E81740" w:rsidP="00E81740">
      <w:pPr>
        <w:pStyle w:val="afe"/>
        <w:rPr>
          <w:rtl/>
          <w:lang w:eastAsia="he-IL"/>
        </w:rPr>
      </w:pPr>
    </w:p>
    <w:p w14:paraId="70A9DA7A" w14:textId="3F6AAB61" w:rsidR="00E81740" w:rsidRDefault="00E81740" w:rsidP="00E81740">
      <w:pPr>
        <w:pStyle w:val="afe"/>
        <w:numPr>
          <w:ilvl w:val="0"/>
          <w:numId w:val="18"/>
        </w:numPr>
        <w:rPr>
          <w:lang w:eastAsia="he-IL"/>
        </w:rPr>
      </w:pPr>
      <w:bookmarkStart w:id="5597" w:name="_ETM_Q1_2739040"/>
      <w:bookmarkStart w:id="5598" w:name="_ETM_Q1_2739093"/>
      <w:bookmarkEnd w:id="5597"/>
      <w:bookmarkEnd w:id="5598"/>
      <w:r>
        <w:rPr>
          <w:rFonts w:hint="cs"/>
          <w:rtl/>
          <w:lang w:eastAsia="he-IL"/>
        </w:rPr>
        <w:t>תקנות בריאות העם</w:t>
      </w:r>
      <w:bookmarkStart w:id="5599" w:name="_ETM_Q1_2741040"/>
      <w:bookmarkEnd w:id="5599"/>
      <w:r>
        <w:rPr>
          <w:rFonts w:hint="cs"/>
          <w:rtl/>
          <w:lang w:eastAsia="he-IL"/>
        </w:rPr>
        <w:t xml:space="preserve"> (רמת איכות סטנדרט של צורכי מזון), 1935.</w:t>
      </w:r>
    </w:p>
    <w:p w14:paraId="4F3048CC" w14:textId="77777777" w:rsidR="00E81740" w:rsidRDefault="00E81740" w:rsidP="00E81740">
      <w:pPr>
        <w:pStyle w:val="afe"/>
        <w:rPr>
          <w:rtl/>
          <w:lang w:eastAsia="he-IL"/>
        </w:rPr>
      </w:pPr>
    </w:p>
    <w:p w14:paraId="268B75BB" w14:textId="59888610" w:rsidR="00E81740" w:rsidRDefault="00E81740" w:rsidP="00E81740">
      <w:pPr>
        <w:pStyle w:val="afe"/>
        <w:numPr>
          <w:ilvl w:val="0"/>
          <w:numId w:val="18"/>
        </w:numPr>
        <w:rPr>
          <w:lang w:eastAsia="he-IL"/>
        </w:rPr>
      </w:pPr>
      <w:bookmarkStart w:id="5600" w:name="_ETM_Q1_2745330"/>
      <w:bookmarkStart w:id="5601" w:name="_ETM_Q1_2745384"/>
      <w:bookmarkEnd w:id="5600"/>
      <w:bookmarkEnd w:id="5601"/>
      <w:r>
        <w:rPr>
          <w:rFonts w:hint="cs"/>
          <w:rtl/>
          <w:lang w:eastAsia="he-IL"/>
        </w:rPr>
        <w:t xml:space="preserve">תקנות בריאות העם </w:t>
      </w:r>
      <w:bookmarkStart w:id="5602" w:name="_ETM_Q1_2745673"/>
      <w:bookmarkEnd w:id="5602"/>
      <w:r>
        <w:rPr>
          <w:rFonts w:hint="cs"/>
          <w:rtl/>
          <w:lang w:eastAsia="he-IL"/>
        </w:rPr>
        <w:t>(בדיקת מזון מיובא), התשל"ח-1978.</w:t>
      </w:r>
    </w:p>
    <w:p w14:paraId="08D05AFB" w14:textId="77777777" w:rsidR="00E81740" w:rsidRDefault="00E81740" w:rsidP="00E81740">
      <w:pPr>
        <w:pStyle w:val="afe"/>
        <w:rPr>
          <w:rtl/>
          <w:lang w:eastAsia="he-IL"/>
        </w:rPr>
      </w:pPr>
    </w:p>
    <w:p w14:paraId="478D0A49" w14:textId="012EFEEA" w:rsidR="00E81740" w:rsidRPr="004E557C" w:rsidRDefault="00E81740" w:rsidP="00E81740">
      <w:pPr>
        <w:pStyle w:val="afe"/>
        <w:numPr>
          <w:ilvl w:val="0"/>
          <w:numId w:val="18"/>
        </w:numPr>
        <w:rPr>
          <w:rtl/>
          <w:lang w:eastAsia="he-IL"/>
        </w:rPr>
      </w:pPr>
      <w:bookmarkStart w:id="5603" w:name="_ETM_Q1_2748380"/>
      <w:bookmarkStart w:id="5604" w:name="_ETM_Q1_2748434"/>
      <w:bookmarkEnd w:id="5603"/>
      <w:bookmarkEnd w:id="5604"/>
      <w:r>
        <w:rPr>
          <w:rFonts w:hint="cs"/>
          <w:rtl/>
          <w:lang w:eastAsia="he-IL"/>
        </w:rPr>
        <w:t xml:space="preserve">הנחיות והוראות נוהל המפורטות בפרטים </w:t>
      </w:r>
      <w:bookmarkStart w:id="5605" w:name="_ETM_Q1_2751537"/>
      <w:bookmarkEnd w:id="5605"/>
      <w:r>
        <w:rPr>
          <w:rFonts w:hint="cs"/>
          <w:rtl/>
          <w:lang w:eastAsia="he-IL"/>
        </w:rPr>
        <w:t>(30), (31) למעט סעיף 10(5) עד 10(7)</w:t>
      </w:r>
      <w:bookmarkStart w:id="5606" w:name="_ETM_Q1_2757145"/>
      <w:bookmarkEnd w:id="5606"/>
      <w:r>
        <w:rPr>
          <w:rFonts w:hint="cs"/>
          <w:rtl/>
          <w:lang w:eastAsia="he-IL"/>
        </w:rPr>
        <w:t xml:space="preserve"> בכפוף להוראות סימן ו' לפרק ד'</w:t>
      </w:r>
      <w:r w:rsidR="00DB293F">
        <w:rPr>
          <w:rFonts w:hint="cs"/>
          <w:rtl/>
          <w:lang w:eastAsia="he-IL"/>
        </w:rPr>
        <w:t xml:space="preserve"> </w:t>
      </w:r>
      <w:r>
        <w:rPr>
          <w:rFonts w:hint="cs"/>
          <w:rtl/>
          <w:lang w:eastAsia="he-IL"/>
        </w:rPr>
        <w:t>לחוק.</w:t>
      </w:r>
    </w:p>
    <w:p w14:paraId="051DF537" w14:textId="77777777" w:rsidR="00E81740" w:rsidRDefault="00E81740" w:rsidP="004E557C">
      <w:pPr>
        <w:rPr>
          <w:rtl/>
          <w:lang w:eastAsia="he-IL"/>
        </w:rPr>
      </w:pPr>
    </w:p>
    <w:p w14:paraId="1E75F07B" w14:textId="49C253FC" w:rsidR="00E81740" w:rsidRDefault="00E81740" w:rsidP="00E81740">
      <w:pPr>
        <w:pStyle w:val="a4"/>
        <w:keepNext/>
        <w:rPr>
          <w:rtl/>
        </w:rPr>
      </w:pPr>
      <w:bookmarkStart w:id="5607" w:name="ET_speaker_נעה_בן_שבת_988"/>
      <w:r w:rsidRPr="00E81740">
        <w:rPr>
          <w:rStyle w:val="TagStyle"/>
          <w:rtl/>
        </w:rPr>
        <w:t xml:space="preserve"> &lt;&lt; דובר &gt;&gt; </w:t>
      </w:r>
      <w:r>
        <w:rPr>
          <w:rtl/>
        </w:rPr>
        <w:t>נעה בן שבת:</w:t>
      </w:r>
      <w:r w:rsidRPr="00E81740">
        <w:rPr>
          <w:rStyle w:val="TagStyle"/>
          <w:rtl/>
        </w:rPr>
        <w:t xml:space="preserve"> &lt;&lt; דובר &gt;&gt;</w:t>
      </w:r>
      <w:r w:rsidR="00D3687A">
        <w:rPr>
          <w:rtl/>
        </w:rPr>
        <w:t xml:space="preserve"> </w:t>
      </w:r>
      <w:bookmarkEnd w:id="5607"/>
    </w:p>
    <w:p w14:paraId="47FE0377" w14:textId="77777777" w:rsidR="00E81740" w:rsidRDefault="00E81740" w:rsidP="00E81740">
      <w:pPr>
        <w:pStyle w:val="KeepWithNext"/>
        <w:rPr>
          <w:rtl/>
        </w:rPr>
      </w:pPr>
    </w:p>
    <w:p w14:paraId="7E154957" w14:textId="5A470DB2" w:rsidR="00E81740" w:rsidRDefault="00E81740" w:rsidP="00E81740">
      <w:pPr>
        <w:rPr>
          <w:rtl/>
        </w:rPr>
      </w:pPr>
      <w:r>
        <w:rPr>
          <w:rFonts w:hint="cs"/>
          <w:rtl/>
        </w:rPr>
        <w:t>מה זה אומר?</w:t>
      </w:r>
    </w:p>
    <w:p w14:paraId="602C64C0" w14:textId="77777777" w:rsidR="00E81740" w:rsidRDefault="00E81740" w:rsidP="00E81740">
      <w:pPr>
        <w:rPr>
          <w:rtl/>
        </w:rPr>
      </w:pPr>
      <w:bookmarkStart w:id="5608" w:name="_ETM_Q1_2758840"/>
      <w:bookmarkStart w:id="5609" w:name="_ETM_Q1_2758878"/>
      <w:bookmarkStart w:id="5610" w:name="_ETM_Q1_2760670"/>
      <w:bookmarkEnd w:id="5608"/>
      <w:bookmarkEnd w:id="5609"/>
      <w:bookmarkEnd w:id="5610"/>
    </w:p>
    <w:p w14:paraId="0BA1B87F" w14:textId="50E87622" w:rsidR="00E81740" w:rsidRDefault="00E81740" w:rsidP="00E81740">
      <w:pPr>
        <w:pStyle w:val="af9"/>
        <w:keepNext/>
        <w:rPr>
          <w:rtl/>
        </w:rPr>
      </w:pPr>
      <w:bookmarkStart w:id="5611" w:name="ET_guest_גל_ברנס_989"/>
      <w:r w:rsidRPr="00E81740">
        <w:rPr>
          <w:rStyle w:val="TagStyle"/>
          <w:rtl/>
        </w:rPr>
        <w:t xml:space="preserve"> &lt;&lt; אורח &gt;&gt; </w:t>
      </w:r>
      <w:r>
        <w:rPr>
          <w:rtl/>
        </w:rPr>
        <w:t>גל ברנס:</w:t>
      </w:r>
      <w:r w:rsidRPr="00E81740">
        <w:rPr>
          <w:rStyle w:val="TagStyle"/>
          <w:rtl/>
        </w:rPr>
        <w:t xml:space="preserve"> &lt;&lt; אורח &gt;&gt;</w:t>
      </w:r>
      <w:r w:rsidR="00D3687A">
        <w:rPr>
          <w:rtl/>
        </w:rPr>
        <w:t xml:space="preserve"> </w:t>
      </w:r>
      <w:bookmarkEnd w:id="5611"/>
    </w:p>
    <w:p w14:paraId="2B7193BA" w14:textId="77777777" w:rsidR="00E81740" w:rsidRDefault="00E81740" w:rsidP="00E81740">
      <w:pPr>
        <w:pStyle w:val="KeepWithNext"/>
        <w:rPr>
          <w:rtl/>
        </w:rPr>
      </w:pPr>
    </w:p>
    <w:p w14:paraId="0B64F379" w14:textId="32FC2AEC" w:rsidR="00E81740" w:rsidRDefault="00E81740" w:rsidP="00E81740">
      <w:pPr>
        <w:rPr>
          <w:rtl/>
        </w:rPr>
      </w:pPr>
      <w:bookmarkStart w:id="5612" w:name="_ETM_Q1_2760943"/>
      <w:bookmarkEnd w:id="5612"/>
      <w:r>
        <w:rPr>
          <w:rFonts w:hint="cs"/>
          <w:rtl/>
        </w:rPr>
        <w:t>ז</w:t>
      </w:r>
      <w:bookmarkStart w:id="5613" w:name="_ETM_Q1_2761032"/>
      <w:bookmarkEnd w:id="5613"/>
      <w:r>
        <w:rPr>
          <w:rFonts w:hint="cs"/>
          <w:rtl/>
        </w:rPr>
        <w:t xml:space="preserve">ה </w:t>
      </w:r>
      <w:bookmarkStart w:id="5614" w:name="_ETM_Q1_2761237"/>
      <w:bookmarkEnd w:id="5614"/>
      <w:r>
        <w:rPr>
          <w:rFonts w:hint="cs"/>
          <w:rtl/>
        </w:rPr>
        <w:t>אומר שיש הוראות דיגום ויש המסמכים שהחוק כבר לא דורש</w:t>
      </w:r>
      <w:bookmarkStart w:id="5615" w:name="_ETM_Q1_2766685"/>
      <w:bookmarkEnd w:id="5615"/>
      <w:r>
        <w:rPr>
          <w:rFonts w:hint="cs"/>
          <w:rtl/>
        </w:rPr>
        <w:t xml:space="preserve"> יותר. ידרשו את הוראות הדיגום שיש באותם סעיפים. כשעולה משלוח </w:t>
      </w:r>
      <w:bookmarkStart w:id="5616" w:name="_ETM_Q1_2771413"/>
      <w:bookmarkEnd w:id="5616"/>
      <w:r>
        <w:rPr>
          <w:rFonts w:hint="cs"/>
          <w:rtl/>
        </w:rPr>
        <w:t>לדיגום, ישתמשו בסעיפים האלה, משתמשים גם היום,</w:t>
      </w:r>
      <w:r w:rsidR="00DB293F">
        <w:rPr>
          <w:rFonts w:hint="cs"/>
          <w:rtl/>
        </w:rPr>
        <w:t xml:space="preserve"> </w:t>
      </w:r>
      <w:r>
        <w:rPr>
          <w:rFonts w:hint="cs"/>
          <w:rtl/>
        </w:rPr>
        <w:t xml:space="preserve">ולא ישתמשו </w:t>
      </w:r>
      <w:bookmarkStart w:id="5617" w:name="_ETM_Q1_2775233"/>
      <w:bookmarkEnd w:id="5617"/>
      <w:r>
        <w:rPr>
          <w:rFonts w:hint="cs"/>
          <w:rtl/>
        </w:rPr>
        <w:t>בסעיפים שירדו מהחוק. אי אפשר לדרוש אנליזה אם החוק לא דורש אנליזה.</w:t>
      </w:r>
    </w:p>
    <w:p w14:paraId="0F2EB598" w14:textId="77777777" w:rsidR="00E81740" w:rsidRDefault="00E81740" w:rsidP="00E81740">
      <w:pPr>
        <w:rPr>
          <w:rtl/>
        </w:rPr>
      </w:pPr>
      <w:bookmarkStart w:id="5618" w:name="_ETM_Q1_2777117"/>
      <w:bookmarkStart w:id="5619" w:name="_ETM_Q1_2777165"/>
      <w:bookmarkStart w:id="5620" w:name="_ETM_Q1_2777789"/>
      <w:bookmarkEnd w:id="5618"/>
      <w:bookmarkEnd w:id="5619"/>
      <w:bookmarkEnd w:id="5620"/>
    </w:p>
    <w:p w14:paraId="2E656279" w14:textId="49364456" w:rsidR="00E81740" w:rsidRDefault="00E81740" w:rsidP="00E81740">
      <w:pPr>
        <w:pStyle w:val="a4"/>
        <w:keepNext/>
        <w:rPr>
          <w:rtl/>
        </w:rPr>
      </w:pPr>
      <w:bookmarkStart w:id="5621" w:name="ET_speaker_נעה_בן_שבת_990"/>
      <w:r w:rsidRPr="00E81740">
        <w:rPr>
          <w:rStyle w:val="TagStyle"/>
          <w:rtl/>
        </w:rPr>
        <w:t xml:space="preserve"> &lt;&lt; דובר &gt;&gt; </w:t>
      </w:r>
      <w:r>
        <w:rPr>
          <w:rtl/>
        </w:rPr>
        <w:t>נעה בן שבת:</w:t>
      </w:r>
      <w:r w:rsidRPr="00E81740">
        <w:rPr>
          <w:rStyle w:val="TagStyle"/>
          <w:rtl/>
        </w:rPr>
        <w:t xml:space="preserve"> &lt;&lt; דובר &gt;&gt;</w:t>
      </w:r>
      <w:r w:rsidR="00D3687A">
        <w:rPr>
          <w:rtl/>
        </w:rPr>
        <w:t xml:space="preserve"> </w:t>
      </w:r>
      <w:bookmarkEnd w:id="5621"/>
    </w:p>
    <w:p w14:paraId="11530502" w14:textId="77777777" w:rsidR="00E81740" w:rsidRDefault="00E81740" w:rsidP="00E81740">
      <w:pPr>
        <w:pStyle w:val="KeepWithNext"/>
        <w:rPr>
          <w:rtl/>
          <w:lang w:eastAsia="he-IL"/>
        </w:rPr>
      </w:pPr>
    </w:p>
    <w:p w14:paraId="78F0390F" w14:textId="530D943C" w:rsidR="00E81740" w:rsidRDefault="00E81740" w:rsidP="00E81740">
      <w:pPr>
        <w:rPr>
          <w:rtl/>
          <w:lang w:eastAsia="he-IL"/>
        </w:rPr>
      </w:pPr>
      <w:bookmarkStart w:id="5622" w:name="_ETM_Q1_2778063"/>
      <w:bookmarkStart w:id="5623" w:name="_ETM_Q1_2778099"/>
      <w:bookmarkEnd w:id="5622"/>
      <w:bookmarkEnd w:id="5623"/>
      <w:r>
        <w:rPr>
          <w:rFonts w:hint="cs"/>
          <w:rtl/>
          <w:lang w:eastAsia="he-IL"/>
        </w:rPr>
        <w:t>למה צריך להגיד בכפוף? זה לא ברור?</w:t>
      </w:r>
    </w:p>
    <w:p w14:paraId="2E0A362E" w14:textId="77777777" w:rsidR="00E81740" w:rsidRDefault="00E81740" w:rsidP="00E81740">
      <w:pPr>
        <w:rPr>
          <w:rtl/>
          <w:lang w:eastAsia="he-IL"/>
        </w:rPr>
      </w:pPr>
      <w:bookmarkStart w:id="5624" w:name="_ETM_Q1_2778000"/>
      <w:bookmarkStart w:id="5625" w:name="_ETM_Q1_2778044"/>
      <w:bookmarkStart w:id="5626" w:name="_ETM_Q1_2778639"/>
      <w:bookmarkEnd w:id="5624"/>
      <w:bookmarkEnd w:id="5625"/>
      <w:bookmarkEnd w:id="5626"/>
    </w:p>
    <w:p w14:paraId="57C0B1C6" w14:textId="0D584EFE" w:rsidR="00E81740" w:rsidRDefault="00E81740" w:rsidP="00E81740">
      <w:pPr>
        <w:pStyle w:val="af9"/>
        <w:keepNext/>
        <w:rPr>
          <w:rtl/>
          <w:lang w:eastAsia="he-IL"/>
        </w:rPr>
      </w:pPr>
      <w:bookmarkStart w:id="5627" w:name="ET_guest_גל_ברנס_991"/>
      <w:r w:rsidRPr="00E81740">
        <w:rPr>
          <w:rStyle w:val="TagStyle"/>
          <w:rtl/>
        </w:rPr>
        <w:t xml:space="preserve"> &lt;&lt; אורח &gt;&gt; </w:t>
      </w:r>
      <w:r>
        <w:rPr>
          <w:rtl/>
          <w:lang w:eastAsia="he-IL"/>
        </w:rPr>
        <w:t>גל ברנס:</w:t>
      </w:r>
      <w:r w:rsidRPr="00E81740">
        <w:rPr>
          <w:rStyle w:val="TagStyle"/>
          <w:rtl/>
        </w:rPr>
        <w:t xml:space="preserve"> &lt;&lt; אורח &gt;&gt;</w:t>
      </w:r>
      <w:r w:rsidR="00D3687A">
        <w:rPr>
          <w:rtl/>
          <w:lang w:eastAsia="he-IL"/>
        </w:rPr>
        <w:t xml:space="preserve"> </w:t>
      </w:r>
      <w:bookmarkEnd w:id="5627"/>
    </w:p>
    <w:p w14:paraId="77B4288D" w14:textId="77777777" w:rsidR="00E81740" w:rsidRDefault="00E81740" w:rsidP="00E81740">
      <w:pPr>
        <w:pStyle w:val="KeepWithNext"/>
        <w:rPr>
          <w:rtl/>
          <w:lang w:eastAsia="he-IL"/>
        </w:rPr>
      </w:pPr>
    </w:p>
    <w:p w14:paraId="59DFB762" w14:textId="31BDC225" w:rsidR="00E81740" w:rsidRDefault="00E81740" w:rsidP="00E81740">
      <w:pPr>
        <w:rPr>
          <w:rtl/>
          <w:lang w:eastAsia="he-IL"/>
        </w:rPr>
      </w:pPr>
      <w:bookmarkStart w:id="5628" w:name="_ETM_Q1_2780024"/>
      <w:bookmarkStart w:id="5629" w:name="_ETM_Q1_2780062"/>
      <w:bookmarkEnd w:id="5628"/>
      <w:bookmarkEnd w:id="5629"/>
      <w:r>
        <w:rPr>
          <w:rFonts w:hint="cs"/>
          <w:rtl/>
          <w:lang w:eastAsia="he-IL"/>
        </w:rPr>
        <w:t xml:space="preserve">שיהיה </w:t>
      </w:r>
      <w:bookmarkStart w:id="5630" w:name="_ETM_Q1_2781081"/>
      <w:bookmarkEnd w:id="5630"/>
      <w:r>
        <w:rPr>
          <w:rFonts w:hint="cs"/>
          <w:rtl/>
          <w:lang w:eastAsia="he-IL"/>
        </w:rPr>
        <w:t xml:space="preserve">ברור שאם בנוהל כתוב אנליזה והחוק לא </w:t>
      </w:r>
      <w:bookmarkStart w:id="5631" w:name="_ETM_Q1_2782928"/>
      <w:bookmarkEnd w:id="5631"/>
      <w:r>
        <w:rPr>
          <w:rFonts w:hint="cs"/>
          <w:rtl/>
          <w:lang w:eastAsia="he-IL"/>
        </w:rPr>
        <w:t>דורש אנליזה, שזה יהיה ברור.</w:t>
      </w:r>
    </w:p>
    <w:p w14:paraId="0BC2CF75" w14:textId="77777777" w:rsidR="00E81740" w:rsidRDefault="00E81740" w:rsidP="00E81740">
      <w:pPr>
        <w:rPr>
          <w:rtl/>
          <w:lang w:eastAsia="he-IL"/>
        </w:rPr>
      </w:pPr>
      <w:bookmarkStart w:id="5632" w:name="_ETM_Q1_2786773"/>
      <w:bookmarkStart w:id="5633" w:name="_ETM_Q1_2786819"/>
      <w:bookmarkEnd w:id="5632"/>
      <w:bookmarkEnd w:id="5633"/>
    </w:p>
    <w:p w14:paraId="3CC30882" w14:textId="1B6BB47F" w:rsidR="00530393" w:rsidRPr="00E81740" w:rsidRDefault="00E81740" w:rsidP="005367A0">
      <w:pPr>
        <w:pStyle w:val="afe"/>
        <w:numPr>
          <w:ilvl w:val="0"/>
          <w:numId w:val="18"/>
        </w:numPr>
        <w:rPr>
          <w:rtl/>
          <w:lang w:eastAsia="he-IL"/>
        </w:rPr>
      </w:pPr>
      <w:bookmarkStart w:id="5634" w:name="_ETM_Q1_2787372"/>
      <w:bookmarkStart w:id="5635" w:name="_ETM_Q1_2787408"/>
      <w:bookmarkEnd w:id="5634"/>
      <w:bookmarkEnd w:id="5635"/>
      <w:r>
        <w:rPr>
          <w:rFonts w:hint="cs"/>
          <w:rtl/>
          <w:lang w:eastAsia="he-IL"/>
        </w:rPr>
        <w:t>(33) ו-(3</w:t>
      </w:r>
      <w:r w:rsidR="005A4B76">
        <w:rPr>
          <w:rFonts w:hint="cs"/>
          <w:rtl/>
          <w:lang w:eastAsia="he-IL"/>
        </w:rPr>
        <w:t>4)</w:t>
      </w:r>
      <w:r>
        <w:rPr>
          <w:rFonts w:hint="cs"/>
          <w:rtl/>
          <w:lang w:eastAsia="he-IL"/>
        </w:rPr>
        <w:t>, (40), (41).</w:t>
      </w:r>
      <w:r w:rsidR="005A4B76">
        <w:rPr>
          <w:rFonts w:hint="cs"/>
          <w:rtl/>
          <w:lang w:eastAsia="he-IL"/>
        </w:rPr>
        <w:t xml:space="preserve"> </w:t>
      </w:r>
      <w:bookmarkStart w:id="5636" w:name="_ETM_Q1_2792832"/>
      <w:bookmarkStart w:id="5637" w:name="_ETM_Q1_2792862"/>
      <w:bookmarkStart w:id="5638" w:name="_ETM_Q1_2792847"/>
      <w:bookmarkStart w:id="5639" w:name="_ETM_Q1_2792887"/>
      <w:bookmarkEnd w:id="5636"/>
      <w:bookmarkEnd w:id="5637"/>
      <w:bookmarkEnd w:id="5638"/>
      <w:bookmarkEnd w:id="5639"/>
      <w:r w:rsidR="00530393">
        <w:rPr>
          <w:rFonts w:hint="cs"/>
          <w:rtl/>
          <w:lang w:eastAsia="he-IL"/>
        </w:rPr>
        <w:t xml:space="preserve">הנחיה (42) לא תחול רק על יבואנים והיא </w:t>
      </w:r>
      <w:bookmarkStart w:id="5640" w:name="_ETM_Q1_2794009"/>
      <w:bookmarkEnd w:id="5640"/>
      <w:r w:rsidR="00530393">
        <w:rPr>
          <w:rFonts w:hint="cs"/>
          <w:rtl/>
          <w:lang w:eastAsia="he-IL"/>
        </w:rPr>
        <w:t xml:space="preserve">כן תחול על יצרנים. על זה דיברנו עם אביב. אלה </w:t>
      </w:r>
      <w:bookmarkStart w:id="5641" w:name="_ETM_Q1_2798794"/>
      <w:bookmarkEnd w:id="5641"/>
      <w:r w:rsidR="00530393">
        <w:rPr>
          <w:rFonts w:hint="cs"/>
          <w:rtl/>
          <w:lang w:eastAsia="he-IL"/>
        </w:rPr>
        <w:t>השאריות.</w:t>
      </w:r>
      <w:bookmarkStart w:id="5642" w:name="_ETM_Q1_2807932"/>
      <w:bookmarkEnd w:id="5642"/>
      <w:r w:rsidR="005A4B76">
        <w:rPr>
          <w:rFonts w:hint="cs"/>
          <w:rtl/>
          <w:lang w:eastAsia="he-IL"/>
        </w:rPr>
        <w:t xml:space="preserve"> </w:t>
      </w:r>
      <w:bookmarkStart w:id="5643" w:name="_ETM_Q1_2807966"/>
      <w:bookmarkStart w:id="5644" w:name="_ETM_Q1_2808692"/>
      <w:bookmarkStart w:id="5645" w:name="_ETM_Q1_2808728"/>
      <w:bookmarkEnd w:id="5643"/>
      <w:bookmarkEnd w:id="5644"/>
      <w:bookmarkEnd w:id="5645"/>
      <w:r w:rsidR="00530393">
        <w:rPr>
          <w:rFonts w:hint="cs"/>
          <w:rtl/>
          <w:lang w:eastAsia="he-IL"/>
        </w:rPr>
        <w:t>(56) עד (57), (58) עד (60) ו-(67)</w:t>
      </w:r>
      <w:r w:rsidR="005A4B76">
        <w:rPr>
          <w:rFonts w:hint="cs"/>
          <w:rtl/>
          <w:lang w:eastAsia="he-IL"/>
        </w:rPr>
        <w:t xml:space="preserve"> </w:t>
      </w:r>
      <w:bookmarkStart w:id="5646" w:name="_ETM_Q1_2820732"/>
      <w:bookmarkStart w:id="5647" w:name="_ETM_Q1_2820768"/>
      <w:bookmarkEnd w:id="5646"/>
      <w:bookmarkEnd w:id="5647"/>
      <w:r w:rsidR="005A4B76">
        <w:rPr>
          <w:rFonts w:hint="cs"/>
          <w:rtl/>
          <w:lang w:eastAsia="he-IL"/>
        </w:rPr>
        <w:t>ב</w:t>
      </w:r>
      <w:r w:rsidR="00530393">
        <w:rPr>
          <w:rFonts w:hint="cs"/>
          <w:rtl/>
          <w:lang w:eastAsia="he-IL"/>
        </w:rPr>
        <w:t>תו</w:t>
      </w:r>
      <w:bookmarkStart w:id="5648" w:name="_ETM_Q1_2814446"/>
      <w:bookmarkEnd w:id="5648"/>
      <w:r w:rsidR="00530393">
        <w:rPr>
          <w:rFonts w:hint="cs"/>
          <w:rtl/>
          <w:lang w:eastAsia="he-IL"/>
        </w:rPr>
        <w:t xml:space="preserve">ספת לצו הגנה על בריאות הציבור (מזון), ארכת </w:t>
      </w:r>
      <w:bookmarkStart w:id="5649" w:name="_ETM_Q1_2813938"/>
      <w:bookmarkEnd w:id="5649"/>
      <w:r w:rsidR="00530393">
        <w:rPr>
          <w:rFonts w:hint="cs"/>
          <w:rtl/>
          <w:lang w:eastAsia="he-IL"/>
        </w:rPr>
        <w:t>תוקפן של הנחיות והוראות נוהל, התש"ף-2020</w:t>
      </w:r>
      <w:r w:rsidR="00C61BFB">
        <w:rPr>
          <w:rFonts w:hint="cs"/>
          <w:rtl/>
          <w:lang w:eastAsia="he-IL"/>
        </w:rPr>
        <w:t xml:space="preserve"> כנוסחו ערב פרסומו של </w:t>
      </w:r>
      <w:bookmarkStart w:id="5650" w:name="_ETM_Q1_2817637"/>
      <w:bookmarkEnd w:id="5650"/>
      <w:r w:rsidR="00C61BFB">
        <w:rPr>
          <w:rFonts w:hint="cs"/>
          <w:rtl/>
          <w:lang w:eastAsia="he-IL"/>
        </w:rPr>
        <w:t xml:space="preserve">חוק הגנה על בריאות הציבור (מזון) (תיקון מס' </w:t>
      </w:r>
      <w:bookmarkStart w:id="5651" w:name="_ETM_Q1_2819591"/>
      <w:bookmarkEnd w:id="5651"/>
      <w:r w:rsidR="00C61BFB">
        <w:rPr>
          <w:rFonts w:hint="cs"/>
          <w:rtl/>
          <w:lang w:eastAsia="he-IL"/>
        </w:rPr>
        <w:t>10 והוראת שעה) התשפ"ד-2024.</w:t>
      </w:r>
    </w:p>
    <w:p w14:paraId="6F3D230C" w14:textId="77777777" w:rsidR="00C61BFB" w:rsidRDefault="00C61BFB" w:rsidP="00E81740">
      <w:pPr>
        <w:rPr>
          <w:rtl/>
          <w:lang w:eastAsia="he-IL"/>
        </w:rPr>
      </w:pPr>
      <w:bookmarkStart w:id="5652" w:name="_ETM_Q1_2778925"/>
      <w:bookmarkStart w:id="5653" w:name="_ETM_Q1_2778959"/>
      <w:bookmarkStart w:id="5654" w:name="_ETM_Q1_2824635"/>
      <w:bookmarkStart w:id="5655" w:name="_ETM_Q1_2824676"/>
      <w:bookmarkEnd w:id="5652"/>
      <w:bookmarkEnd w:id="5653"/>
      <w:bookmarkEnd w:id="5654"/>
      <w:bookmarkEnd w:id="5655"/>
    </w:p>
    <w:p w14:paraId="3640987A" w14:textId="643E037F" w:rsidR="00C61BFB" w:rsidRDefault="00C61BFB" w:rsidP="00C61BFB">
      <w:pPr>
        <w:pStyle w:val="af6"/>
        <w:keepNext/>
        <w:rPr>
          <w:rtl/>
        </w:rPr>
      </w:pPr>
      <w:bookmarkStart w:id="5656" w:name="ET_yor_6447_992"/>
      <w:r w:rsidRPr="00C61BFB">
        <w:rPr>
          <w:rStyle w:val="TagStyle"/>
          <w:rtl/>
        </w:rPr>
        <w:t xml:space="preserve"> &lt;&lt; יור &gt;&gt; </w:t>
      </w:r>
      <w:r>
        <w:rPr>
          <w:rtl/>
        </w:rPr>
        <w:t xml:space="preserve">היו"ר יונתן </w:t>
      </w:r>
      <w:proofErr w:type="spellStart"/>
      <w:r>
        <w:rPr>
          <w:rtl/>
        </w:rPr>
        <w:t>מישרקי</w:t>
      </w:r>
      <w:proofErr w:type="spellEnd"/>
      <w:r>
        <w:rPr>
          <w:rtl/>
        </w:rPr>
        <w:t>:</w:t>
      </w:r>
      <w:r w:rsidRPr="00C61BFB">
        <w:rPr>
          <w:rStyle w:val="TagStyle"/>
          <w:rtl/>
        </w:rPr>
        <w:t xml:space="preserve"> &lt;&lt; יור &gt;&gt;</w:t>
      </w:r>
      <w:r w:rsidR="00D3687A">
        <w:rPr>
          <w:rtl/>
        </w:rPr>
        <w:t xml:space="preserve"> </w:t>
      </w:r>
      <w:bookmarkEnd w:id="5656"/>
    </w:p>
    <w:p w14:paraId="35F70826" w14:textId="77777777" w:rsidR="00C61BFB" w:rsidRDefault="00C61BFB" w:rsidP="00C61BFB">
      <w:pPr>
        <w:pStyle w:val="KeepWithNext"/>
        <w:rPr>
          <w:rtl/>
          <w:lang w:eastAsia="he-IL"/>
        </w:rPr>
      </w:pPr>
    </w:p>
    <w:p w14:paraId="1480A6FD" w14:textId="3885FE10" w:rsidR="00C61BFB" w:rsidRDefault="00C61BFB" w:rsidP="00C61BFB">
      <w:pPr>
        <w:rPr>
          <w:rtl/>
          <w:lang w:eastAsia="he-IL"/>
        </w:rPr>
      </w:pPr>
      <w:r>
        <w:rPr>
          <w:rFonts w:hint="cs"/>
          <w:rtl/>
          <w:lang w:eastAsia="he-IL"/>
        </w:rPr>
        <w:t>תודה רבה. הרשימה הזו תישלח לכולם ועד מחר יהיה לכם זמן לעבור עליה.</w:t>
      </w:r>
    </w:p>
    <w:p w14:paraId="7FEA0A2F" w14:textId="77777777" w:rsidR="00C61BFB" w:rsidRDefault="00C61BFB" w:rsidP="00C61BFB">
      <w:pPr>
        <w:rPr>
          <w:rtl/>
          <w:lang w:eastAsia="he-IL"/>
        </w:rPr>
      </w:pPr>
      <w:bookmarkStart w:id="5657" w:name="_ETM_Q1_2837822"/>
      <w:bookmarkStart w:id="5658" w:name="_ETM_Q1_2837859"/>
      <w:bookmarkEnd w:id="5657"/>
      <w:bookmarkEnd w:id="5658"/>
    </w:p>
    <w:p w14:paraId="1AB7BC70" w14:textId="47C19A19" w:rsidR="00C61BFB" w:rsidRDefault="00C61BFB" w:rsidP="00C61BFB">
      <w:pPr>
        <w:rPr>
          <w:rtl/>
          <w:lang w:eastAsia="he-IL"/>
        </w:rPr>
      </w:pPr>
      <w:r>
        <w:rPr>
          <w:rFonts w:hint="cs"/>
          <w:rtl/>
          <w:lang w:eastAsia="he-IL"/>
        </w:rPr>
        <w:t>אני עובר להצבעה על הסתייגויות. הסתייגויות של סיעת המחנה הממלכתי, הסתייגויות לתיקון סעיף 321א.</w:t>
      </w:r>
    </w:p>
    <w:p w14:paraId="5883444E" w14:textId="77777777" w:rsidR="00C61BFB" w:rsidRDefault="00C61BFB" w:rsidP="00C61BFB">
      <w:pPr>
        <w:rPr>
          <w:rtl/>
          <w:lang w:eastAsia="he-IL"/>
        </w:rPr>
      </w:pPr>
    </w:p>
    <w:p w14:paraId="3F83EA91" w14:textId="6E645A57" w:rsidR="00C61BFB" w:rsidRDefault="00C61BFB" w:rsidP="00C61BFB">
      <w:pPr>
        <w:pStyle w:val="af9"/>
        <w:keepNext/>
        <w:rPr>
          <w:rtl/>
          <w:lang w:eastAsia="he-IL"/>
        </w:rPr>
      </w:pPr>
      <w:bookmarkStart w:id="5659" w:name="ET_guest_905462_993"/>
      <w:r w:rsidRPr="00C61BF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61BFB">
        <w:rPr>
          <w:rStyle w:val="TagStyle"/>
          <w:rtl/>
        </w:rPr>
        <w:t xml:space="preserve"> &lt;&lt; אורח &gt;&gt;</w:t>
      </w:r>
      <w:r w:rsidR="00D3687A">
        <w:rPr>
          <w:rtl/>
          <w:lang w:eastAsia="he-IL"/>
        </w:rPr>
        <w:t xml:space="preserve"> </w:t>
      </w:r>
      <w:bookmarkEnd w:id="5659"/>
    </w:p>
    <w:p w14:paraId="5D177E93" w14:textId="77777777" w:rsidR="00C61BFB" w:rsidRDefault="00C61BFB" w:rsidP="00C61BFB">
      <w:pPr>
        <w:pStyle w:val="KeepWithNext"/>
        <w:rPr>
          <w:rtl/>
          <w:lang w:eastAsia="he-IL"/>
        </w:rPr>
      </w:pPr>
    </w:p>
    <w:p w14:paraId="1948DD0A" w14:textId="15106628" w:rsidR="00C61BFB" w:rsidRDefault="00C61BFB" w:rsidP="00C61BFB">
      <w:pPr>
        <w:rPr>
          <w:rtl/>
          <w:lang w:eastAsia="he-IL"/>
        </w:rPr>
      </w:pPr>
      <w:r>
        <w:rPr>
          <w:rFonts w:hint="cs"/>
          <w:rtl/>
          <w:lang w:eastAsia="he-IL"/>
        </w:rPr>
        <w:t>אני רוצה לוודא שסעיף 3(י) חי בפני עצמו. אם יש משהו שפספסנו.</w:t>
      </w:r>
    </w:p>
    <w:p w14:paraId="4C15E057" w14:textId="77777777" w:rsidR="00C61BFB" w:rsidRDefault="00C61BFB" w:rsidP="00C61BFB">
      <w:pPr>
        <w:rPr>
          <w:rtl/>
          <w:lang w:eastAsia="he-IL"/>
        </w:rPr>
      </w:pPr>
    </w:p>
    <w:p w14:paraId="513CA1A2" w14:textId="362BD44D" w:rsidR="00C61BFB" w:rsidRDefault="00C61BFB" w:rsidP="00C61BFB">
      <w:pPr>
        <w:pStyle w:val="af9"/>
        <w:keepNext/>
        <w:rPr>
          <w:rtl/>
          <w:lang w:eastAsia="he-IL"/>
        </w:rPr>
      </w:pPr>
      <w:bookmarkStart w:id="5660" w:name="ET_guest_קריאה_995"/>
      <w:r w:rsidRPr="00C61BFB">
        <w:rPr>
          <w:rStyle w:val="TagStyle"/>
          <w:rtl/>
        </w:rPr>
        <w:t xml:space="preserve"> &lt;&lt; אורח &gt;&gt; </w:t>
      </w:r>
      <w:r>
        <w:rPr>
          <w:rtl/>
          <w:lang w:eastAsia="he-IL"/>
        </w:rPr>
        <w:t>קריאה:</w:t>
      </w:r>
      <w:r w:rsidRPr="00C61BFB">
        <w:rPr>
          <w:rStyle w:val="TagStyle"/>
          <w:rtl/>
        </w:rPr>
        <w:t xml:space="preserve"> &lt;&lt; אורח &gt;&gt;</w:t>
      </w:r>
      <w:r w:rsidR="00D3687A">
        <w:rPr>
          <w:rtl/>
          <w:lang w:eastAsia="he-IL"/>
        </w:rPr>
        <w:t xml:space="preserve"> </w:t>
      </w:r>
      <w:bookmarkEnd w:id="5660"/>
    </w:p>
    <w:p w14:paraId="57230E6D" w14:textId="77777777" w:rsidR="00C61BFB" w:rsidRDefault="00C61BFB" w:rsidP="00C61BFB">
      <w:pPr>
        <w:pStyle w:val="KeepWithNext"/>
        <w:rPr>
          <w:rtl/>
          <w:lang w:eastAsia="he-IL"/>
        </w:rPr>
      </w:pPr>
    </w:p>
    <w:p w14:paraId="3FBDE937" w14:textId="0EF1DDA8" w:rsidR="00C61BFB" w:rsidRDefault="00C61BFB" w:rsidP="00C61BFB">
      <w:pPr>
        <w:rPr>
          <w:rtl/>
          <w:lang w:eastAsia="he-IL"/>
        </w:rPr>
      </w:pPr>
      <w:bookmarkStart w:id="5661" w:name="_ETM_Q1_2851863"/>
      <w:bookmarkStart w:id="5662" w:name="_ETM_Q1_2851901"/>
      <w:bookmarkEnd w:id="5661"/>
      <w:bookmarkEnd w:id="5662"/>
      <w:r>
        <w:rPr>
          <w:rFonts w:hint="cs"/>
          <w:rtl/>
          <w:lang w:eastAsia="he-IL"/>
        </w:rPr>
        <w:t xml:space="preserve">זה </w:t>
      </w:r>
      <w:bookmarkStart w:id="5663" w:name="_ETM_Q1_2852140"/>
      <w:bookmarkEnd w:id="5663"/>
      <w:r>
        <w:rPr>
          <w:rFonts w:hint="cs"/>
          <w:rtl/>
          <w:lang w:eastAsia="he-IL"/>
        </w:rPr>
        <w:t>כתוב ב-321.</w:t>
      </w:r>
    </w:p>
    <w:p w14:paraId="4048AB84" w14:textId="77777777" w:rsidR="00C61BFB" w:rsidRDefault="00C61BFB" w:rsidP="00C61BFB">
      <w:pPr>
        <w:rPr>
          <w:rtl/>
          <w:lang w:eastAsia="he-IL"/>
        </w:rPr>
      </w:pPr>
    </w:p>
    <w:p w14:paraId="7FB51A62" w14:textId="1F1525DA" w:rsidR="00C61BFB" w:rsidRDefault="00C61BFB" w:rsidP="00C61BFB">
      <w:pPr>
        <w:pStyle w:val="a4"/>
        <w:keepNext/>
        <w:rPr>
          <w:rtl/>
        </w:rPr>
      </w:pPr>
      <w:bookmarkStart w:id="5664" w:name="ET_speaker_נעה_בן_שבת_996"/>
      <w:r w:rsidRPr="00C61BFB">
        <w:rPr>
          <w:rStyle w:val="TagStyle"/>
          <w:rtl/>
        </w:rPr>
        <w:t xml:space="preserve"> &lt;&lt; דובר &gt;&gt; </w:t>
      </w:r>
      <w:r>
        <w:rPr>
          <w:rtl/>
        </w:rPr>
        <w:t>נעה בן שבת:</w:t>
      </w:r>
      <w:r w:rsidRPr="00C61BFB">
        <w:rPr>
          <w:rStyle w:val="TagStyle"/>
          <w:rtl/>
        </w:rPr>
        <w:t xml:space="preserve"> &lt;&lt; דובר &gt;&gt;</w:t>
      </w:r>
      <w:r w:rsidR="00D3687A">
        <w:rPr>
          <w:rtl/>
        </w:rPr>
        <w:t xml:space="preserve"> </w:t>
      </w:r>
      <w:bookmarkEnd w:id="5664"/>
    </w:p>
    <w:p w14:paraId="1E6B0FFC" w14:textId="77777777" w:rsidR="00C61BFB" w:rsidRDefault="00C61BFB" w:rsidP="00C61BFB">
      <w:pPr>
        <w:pStyle w:val="KeepWithNext"/>
        <w:rPr>
          <w:rtl/>
          <w:lang w:eastAsia="he-IL"/>
        </w:rPr>
      </w:pPr>
    </w:p>
    <w:p w14:paraId="7574B842" w14:textId="4BBCE6E5" w:rsidR="00C61BFB" w:rsidRPr="00C61BFB" w:rsidRDefault="00C61BFB" w:rsidP="00C61BFB">
      <w:pPr>
        <w:rPr>
          <w:rtl/>
          <w:lang w:eastAsia="he-IL"/>
        </w:rPr>
      </w:pPr>
      <w:r>
        <w:rPr>
          <w:rFonts w:hint="cs"/>
          <w:rtl/>
          <w:lang w:eastAsia="he-IL"/>
        </w:rPr>
        <w:t>ב-321א.</w:t>
      </w:r>
    </w:p>
    <w:p w14:paraId="0CFAC1B6" w14:textId="77777777" w:rsidR="00C61BFB" w:rsidRDefault="00C61BFB" w:rsidP="00C61BFB">
      <w:pPr>
        <w:rPr>
          <w:rtl/>
          <w:lang w:eastAsia="he-IL"/>
        </w:rPr>
      </w:pPr>
      <w:bookmarkStart w:id="5665" w:name="_ETM_Q1_2849250"/>
      <w:bookmarkStart w:id="5666" w:name="_ETM_Q1_2849293"/>
      <w:bookmarkStart w:id="5667" w:name="_ETM_Q1_2851489"/>
      <w:bookmarkEnd w:id="5665"/>
      <w:bookmarkEnd w:id="5666"/>
      <w:bookmarkEnd w:id="5667"/>
    </w:p>
    <w:p w14:paraId="3B3691C6" w14:textId="58E2043A" w:rsidR="00C61BFB" w:rsidRDefault="00C61BFB" w:rsidP="00C61BFB">
      <w:pPr>
        <w:pStyle w:val="af6"/>
        <w:keepNext/>
        <w:rPr>
          <w:rtl/>
        </w:rPr>
      </w:pPr>
      <w:bookmarkStart w:id="5668" w:name="ET_yor_6447_994"/>
      <w:r w:rsidRPr="00C61BFB">
        <w:rPr>
          <w:rStyle w:val="TagStyle"/>
          <w:rtl/>
        </w:rPr>
        <w:t xml:space="preserve"> &lt;&lt; יור &gt;&gt; </w:t>
      </w:r>
      <w:r>
        <w:rPr>
          <w:rtl/>
        </w:rPr>
        <w:t xml:space="preserve">היו"ר יונתן </w:t>
      </w:r>
      <w:proofErr w:type="spellStart"/>
      <w:r>
        <w:rPr>
          <w:rtl/>
        </w:rPr>
        <w:t>מישרקי</w:t>
      </w:r>
      <w:proofErr w:type="spellEnd"/>
      <w:r>
        <w:rPr>
          <w:rtl/>
        </w:rPr>
        <w:t>:</w:t>
      </w:r>
      <w:r w:rsidRPr="00C61BFB">
        <w:rPr>
          <w:rStyle w:val="TagStyle"/>
          <w:rtl/>
        </w:rPr>
        <w:t xml:space="preserve"> &lt;&lt; יור &gt;&gt;</w:t>
      </w:r>
      <w:r w:rsidR="00D3687A">
        <w:rPr>
          <w:rtl/>
        </w:rPr>
        <w:t xml:space="preserve"> </w:t>
      </w:r>
      <w:bookmarkEnd w:id="5668"/>
    </w:p>
    <w:p w14:paraId="4145A005" w14:textId="77777777" w:rsidR="00C61BFB" w:rsidRDefault="00C61BFB" w:rsidP="00C61BFB">
      <w:pPr>
        <w:pStyle w:val="KeepWithNext"/>
        <w:rPr>
          <w:rtl/>
          <w:lang w:eastAsia="he-IL"/>
        </w:rPr>
      </w:pPr>
    </w:p>
    <w:p w14:paraId="7AE6BA45" w14:textId="77777777" w:rsidR="00C61BFB" w:rsidRDefault="00C61BFB" w:rsidP="00C61BFB">
      <w:pPr>
        <w:rPr>
          <w:rtl/>
          <w:lang w:eastAsia="he-IL"/>
        </w:rPr>
      </w:pPr>
      <w:bookmarkStart w:id="5669" w:name="_ETM_Q1_2851768"/>
      <w:bookmarkStart w:id="5670" w:name="_ETM_Q1_2851806"/>
      <w:bookmarkEnd w:id="5669"/>
      <w:bookmarkEnd w:id="5670"/>
      <w:r>
        <w:rPr>
          <w:rFonts w:hint="cs"/>
          <w:rtl/>
          <w:lang w:eastAsia="he-IL"/>
        </w:rPr>
        <w:t>הסתייגויות של סיעת המחנה הממלכתי לתיקון סעיף 321א(1).</w:t>
      </w:r>
    </w:p>
    <w:p w14:paraId="04DC1A7E" w14:textId="77777777" w:rsidR="00C61BFB" w:rsidRDefault="00C61BFB" w:rsidP="00C61BFB">
      <w:pPr>
        <w:rPr>
          <w:rtl/>
          <w:lang w:eastAsia="he-IL"/>
        </w:rPr>
      </w:pPr>
      <w:bookmarkStart w:id="5671" w:name="_ETM_Q1_2871108"/>
      <w:bookmarkStart w:id="5672" w:name="_ETM_Q1_2871149"/>
      <w:bookmarkEnd w:id="5671"/>
      <w:bookmarkEnd w:id="5672"/>
    </w:p>
    <w:p w14:paraId="3C6D3C0A" w14:textId="48077AD4" w:rsidR="00C61BFB" w:rsidRDefault="00C61BFB" w:rsidP="00C61BFB">
      <w:pPr>
        <w:rPr>
          <w:rtl/>
          <w:lang w:eastAsia="he-IL"/>
        </w:rPr>
      </w:pPr>
      <w:r>
        <w:rPr>
          <w:rFonts w:hint="cs"/>
          <w:rtl/>
          <w:lang w:eastAsia="he-IL"/>
        </w:rPr>
        <w:t xml:space="preserve">בסעיף (1), במקום "כ' באלול </w:t>
      </w:r>
      <w:proofErr w:type="spellStart"/>
      <w:r>
        <w:rPr>
          <w:rFonts w:hint="cs"/>
          <w:rtl/>
          <w:lang w:eastAsia="he-IL"/>
        </w:rPr>
        <w:t>התשפ"ד</w:t>
      </w:r>
      <w:proofErr w:type="spellEnd"/>
      <w:r>
        <w:rPr>
          <w:rFonts w:hint="cs"/>
          <w:rtl/>
          <w:lang w:eastAsia="he-IL"/>
        </w:rPr>
        <w:t xml:space="preserve"> (31 באוגוסט 2029)" יבוא "יום י"א בטבת </w:t>
      </w:r>
      <w:proofErr w:type="spellStart"/>
      <w:r>
        <w:rPr>
          <w:rFonts w:hint="cs"/>
          <w:rtl/>
          <w:lang w:eastAsia="he-IL"/>
        </w:rPr>
        <w:t>התשפ"ו</w:t>
      </w:r>
      <w:proofErr w:type="spellEnd"/>
      <w:r>
        <w:rPr>
          <w:rFonts w:hint="cs"/>
          <w:rtl/>
          <w:lang w:eastAsia="he-IL"/>
        </w:rPr>
        <w:t xml:space="preserve"> (31 בדצמבר 2025).</w:t>
      </w:r>
    </w:p>
    <w:p w14:paraId="310604CB" w14:textId="77777777" w:rsidR="00C61BFB" w:rsidRDefault="00C61BFB" w:rsidP="00C61BFB">
      <w:pPr>
        <w:rPr>
          <w:rtl/>
          <w:lang w:eastAsia="he-IL"/>
        </w:rPr>
      </w:pPr>
    </w:p>
    <w:p w14:paraId="4C2ED60F" w14:textId="02C600DF" w:rsidR="00C61BFB" w:rsidRDefault="00C61BFB" w:rsidP="00C61BFB">
      <w:pPr>
        <w:rPr>
          <w:rtl/>
          <w:lang w:eastAsia="he-IL"/>
        </w:rPr>
      </w:pPr>
      <w:r>
        <w:rPr>
          <w:rFonts w:hint="cs"/>
          <w:rtl/>
          <w:lang w:eastAsia="he-IL"/>
        </w:rPr>
        <w:t xml:space="preserve"> מי בעד קבלת ההסתייגות? מי נגד? מי נמנע?</w:t>
      </w:r>
    </w:p>
    <w:p w14:paraId="2BD0B55B" w14:textId="77777777" w:rsidR="00C61BFB" w:rsidRDefault="00C61BFB" w:rsidP="00C61BFB">
      <w:pPr>
        <w:rPr>
          <w:rtl/>
          <w:lang w:eastAsia="he-IL"/>
        </w:rPr>
      </w:pPr>
      <w:bookmarkStart w:id="5673" w:name="_ETM_Q1_2869159"/>
      <w:bookmarkStart w:id="5674" w:name="_ETM_Q1_2869203"/>
      <w:bookmarkEnd w:id="5673"/>
      <w:bookmarkEnd w:id="5674"/>
    </w:p>
    <w:p w14:paraId="6A05B519" w14:textId="78015CA7" w:rsidR="00C61BFB" w:rsidRDefault="00C61BFB" w:rsidP="00C61BFB">
      <w:pPr>
        <w:pStyle w:val="af1"/>
        <w:keepNext/>
        <w:rPr>
          <w:rtl/>
          <w:lang w:eastAsia="he-IL"/>
        </w:rPr>
      </w:pPr>
      <w:bookmarkStart w:id="5675" w:name="_ETM_Q1_2869287"/>
      <w:bookmarkStart w:id="5676" w:name="_ETM_Q1_2869329"/>
      <w:bookmarkEnd w:id="5675"/>
      <w:bookmarkEnd w:id="5676"/>
      <w:r>
        <w:rPr>
          <w:rtl/>
          <w:lang w:eastAsia="he-IL"/>
        </w:rPr>
        <w:t>הצבעה</w:t>
      </w:r>
    </w:p>
    <w:p w14:paraId="7C1EB87A" w14:textId="10753EA3" w:rsidR="00C61BFB" w:rsidRDefault="00C61BFB" w:rsidP="00C61BFB">
      <w:pPr>
        <w:pStyle w:val="--"/>
        <w:keepNext/>
        <w:rPr>
          <w:rtl/>
          <w:lang w:eastAsia="he-IL"/>
        </w:rPr>
      </w:pPr>
      <w:r>
        <w:rPr>
          <w:rFonts w:hint="cs"/>
          <w:rtl/>
          <w:lang w:eastAsia="he-IL"/>
        </w:rPr>
        <w:t>ההסתייגות לא</w:t>
      </w:r>
      <w:r w:rsidR="00DB293F">
        <w:rPr>
          <w:rFonts w:hint="cs"/>
          <w:rtl/>
          <w:lang w:eastAsia="he-IL"/>
        </w:rPr>
        <w:t xml:space="preserve"> </w:t>
      </w:r>
      <w:r>
        <w:rPr>
          <w:rFonts w:hint="cs"/>
          <w:rtl/>
          <w:lang w:eastAsia="he-IL"/>
        </w:rPr>
        <w:t>נתקבלה</w:t>
      </w:r>
    </w:p>
    <w:p w14:paraId="1B69103A" w14:textId="77777777" w:rsidR="00C61BFB" w:rsidRDefault="00C61BFB" w:rsidP="00C61BFB">
      <w:pPr>
        <w:rPr>
          <w:rtl/>
          <w:lang w:eastAsia="he-IL"/>
        </w:rPr>
      </w:pPr>
      <w:bookmarkStart w:id="5677" w:name="_ETM_Q1_2869786"/>
      <w:bookmarkStart w:id="5678" w:name="_ETM_Q1_2869821"/>
      <w:bookmarkEnd w:id="5677"/>
      <w:bookmarkEnd w:id="5678"/>
    </w:p>
    <w:p w14:paraId="27E9AF8E" w14:textId="4AAAF6FE" w:rsidR="00C61BFB" w:rsidRDefault="00C61BFB" w:rsidP="00C61BFB">
      <w:pPr>
        <w:pStyle w:val="af6"/>
        <w:keepNext/>
        <w:rPr>
          <w:rtl/>
        </w:rPr>
      </w:pPr>
      <w:bookmarkStart w:id="5679" w:name="ET_yor_6447_997"/>
      <w:r w:rsidRPr="00C61BFB">
        <w:rPr>
          <w:rStyle w:val="TagStyle"/>
          <w:rtl/>
        </w:rPr>
        <w:t xml:space="preserve"> &lt;&lt; יור &gt;&gt; </w:t>
      </w:r>
      <w:r>
        <w:rPr>
          <w:rtl/>
        </w:rPr>
        <w:t xml:space="preserve">היו"ר יונתן </w:t>
      </w:r>
      <w:proofErr w:type="spellStart"/>
      <w:r>
        <w:rPr>
          <w:rtl/>
        </w:rPr>
        <w:t>מישרקי</w:t>
      </w:r>
      <w:proofErr w:type="spellEnd"/>
      <w:r>
        <w:rPr>
          <w:rtl/>
        </w:rPr>
        <w:t>:</w:t>
      </w:r>
      <w:r w:rsidRPr="00C61BFB">
        <w:rPr>
          <w:rStyle w:val="TagStyle"/>
          <w:rtl/>
        </w:rPr>
        <w:t xml:space="preserve"> &lt;&lt; יור &gt;&gt;</w:t>
      </w:r>
      <w:r w:rsidR="00D3687A">
        <w:rPr>
          <w:rtl/>
        </w:rPr>
        <w:t xml:space="preserve"> </w:t>
      </w:r>
      <w:bookmarkEnd w:id="5679"/>
    </w:p>
    <w:p w14:paraId="646413C7" w14:textId="77777777" w:rsidR="00C61BFB" w:rsidRDefault="00C61BFB" w:rsidP="00C61BFB">
      <w:pPr>
        <w:pStyle w:val="KeepWithNext"/>
        <w:rPr>
          <w:rtl/>
          <w:lang w:eastAsia="he-IL"/>
        </w:rPr>
      </w:pPr>
    </w:p>
    <w:p w14:paraId="33F02BC7" w14:textId="2EFB8E72" w:rsidR="00C61BFB" w:rsidRDefault="00C61BFB" w:rsidP="00C61BFB">
      <w:pPr>
        <w:rPr>
          <w:rtl/>
          <w:lang w:eastAsia="he-IL"/>
        </w:rPr>
      </w:pPr>
      <w:r>
        <w:rPr>
          <w:rFonts w:hint="cs"/>
          <w:rtl/>
          <w:lang w:eastAsia="he-IL"/>
        </w:rPr>
        <w:t>ההסתייגות לא התקבלה.</w:t>
      </w:r>
    </w:p>
    <w:p w14:paraId="3573F474" w14:textId="77777777" w:rsidR="00C61BFB" w:rsidRDefault="00C61BFB" w:rsidP="00C61BFB">
      <w:pPr>
        <w:rPr>
          <w:rtl/>
          <w:lang w:eastAsia="he-IL"/>
        </w:rPr>
      </w:pPr>
      <w:bookmarkStart w:id="5680" w:name="_ETM_Q1_2870849"/>
      <w:bookmarkStart w:id="5681" w:name="_ETM_Q1_2870884"/>
      <w:bookmarkEnd w:id="5680"/>
      <w:bookmarkEnd w:id="5681"/>
    </w:p>
    <w:p w14:paraId="0DCB9824" w14:textId="698CCBCB" w:rsidR="00C61BFB" w:rsidRDefault="00C61BFB" w:rsidP="00C61BFB">
      <w:pPr>
        <w:rPr>
          <w:rtl/>
          <w:lang w:eastAsia="he-IL"/>
        </w:rPr>
      </w:pPr>
      <w:bookmarkStart w:id="5682" w:name="_ETM_Q1_2870969"/>
      <w:bookmarkStart w:id="5683" w:name="_ETM_Q1_2871004"/>
      <w:bookmarkEnd w:id="5682"/>
      <w:bookmarkEnd w:id="5683"/>
      <w:r>
        <w:rPr>
          <w:rFonts w:hint="cs"/>
          <w:rtl/>
          <w:lang w:eastAsia="he-IL"/>
        </w:rPr>
        <w:t>בסעיף (2).</w:t>
      </w:r>
      <w:r w:rsidR="00DB293F">
        <w:rPr>
          <w:rFonts w:hint="cs"/>
          <w:rtl/>
          <w:lang w:eastAsia="he-IL"/>
        </w:rPr>
        <w:t xml:space="preserve"> </w:t>
      </w:r>
      <w:r>
        <w:rPr>
          <w:rFonts w:hint="cs"/>
          <w:rtl/>
          <w:lang w:eastAsia="he-IL"/>
        </w:rPr>
        <w:t>בסעיף (א), המילים "למעט לעניין</w:t>
      </w:r>
      <w:bookmarkStart w:id="5684" w:name="_ETM_Q1_2874052"/>
      <w:bookmarkEnd w:id="5684"/>
      <w:r>
        <w:rPr>
          <w:rFonts w:hint="cs"/>
          <w:rtl/>
          <w:lang w:eastAsia="he-IL"/>
        </w:rPr>
        <w:t xml:space="preserve"> מזון המפורט בתוספת ה-12 פירות וירקות טריים ומז</w:t>
      </w:r>
      <w:bookmarkStart w:id="5685" w:name="_ETM_Q1_2877270"/>
      <w:bookmarkEnd w:id="5685"/>
      <w:r>
        <w:rPr>
          <w:rFonts w:hint="cs"/>
          <w:rtl/>
          <w:lang w:eastAsia="he-IL"/>
        </w:rPr>
        <w:t xml:space="preserve">ון גולמי מן החי </w:t>
      </w:r>
      <w:r>
        <w:rPr>
          <w:rtl/>
          <w:lang w:eastAsia="he-IL"/>
        </w:rPr>
        <w:t>–</w:t>
      </w:r>
      <w:r>
        <w:rPr>
          <w:rFonts w:hint="cs"/>
          <w:rtl/>
          <w:lang w:eastAsia="he-IL"/>
        </w:rPr>
        <w:t xml:space="preserve"> יימחקו".</w:t>
      </w:r>
    </w:p>
    <w:p w14:paraId="1AA12BA2" w14:textId="77777777" w:rsidR="00C61BFB" w:rsidRDefault="00C61BFB" w:rsidP="00C61BFB">
      <w:pPr>
        <w:rPr>
          <w:rtl/>
          <w:lang w:eastAsia="he-IL"/>
        </w:rPr>
      </w:pPr>
      <w:bookmarkStart w:id="5686" w:name="_ETM_Q1_2879861"/>
      <w:bookmarkStart w:id="5687" w:name="_ETM_Q1_2879904"/>
      <w:bookmarkEnd w:id="5686"/>
      <w:bookmarkEnd w:id="5687"/>
    </w:p>
    <w:p w14:paraId="724F3642" w14:textId="6CB515ED" w:rsidR="00C61BFB" w:rsidRDefault="00C61BFB" w:rsidP="00C61BFB">
      <w:pPr>
        <w:rPr>
          <w:rtl/>
          <w:lang w:eastAsia="he-IL"/>
        </w:rPr>
      </w:pPr>
      <w:bookmarkStart w:id="5688" w:name="_ETM_Q1_2879996"/>
      <w:bookmarkStart w:id="5689" w:name="_ETM_Q1_2880032"/>
      <w:bookmarkEnd w:id="5688"/>
      <w:bookmarkEnd w:id="5689"/>
      <w:r>
        <w:rPr>
          <w:rFonts w:hint="cs"/>
          <w:rtl/>
          <w:lang w:eastAsia="he-IL"/>
        </w:rPr>
        <w:t>מי בעד ההסתייגות?</w:t>
      </w:r>
      <w:bookmarkStart w:id="5690" w:name="_ETM_Q1_2879069"/>
      <w:bookmarkEnd w:id="5690"/>
      <w:r>
        <w:rPr>
          <w:rFonts w:hint="cs"/>
          <w:rtl/>
          <w:lang w:eastAsia="he-IL"/>
        </w:rPr>
        <w:t xml:space="preserve"> מי נגד?</w:t>
      </w:r>
    </w:p>
    <w:p w14:paraId="602AC454" w14:textId="77777777" w:rsidR="00C61BFB" w:rsidRDefault="00C61BFB" w:rsidP="00C61BFB">
      <w:pPr>
        <w:rPr>
          <w:rtl/>
          <w:lang w:eastAsia="he-IL"/>
        </w:rPr>
      </w:pPr>
      <w:bookmarkStart w:id="5691" w:name="_ETM_Q1_2879624"/>
      <w:bookmarkStart w:id="5692" w:name="_ETM_Q1_2879658"/>
      <w:bookmarkEnd w:id="5691"/>
      <w:bookmarkEnd w:id="5692"/>
    </w:p>
    <w:p w14:paraId="0C56B0AE" w14:textId="74C4B6FC" w:rsidR="00C61BFB" w:rsidRDefault="00C61BFB" w:rsidP="00C61BFB">
      <w:pPr>
        <w:pStyle w:val="af1"/>
        <w:keepNext/>
        <w:rPr>
          <w:rtl/>
          <w:lang w:eastAsia="he-IL"/>
        </w:rPr>
      </w:pPr>
      <w:bookmarkStart w:id="5693" w:name="_ETM_Q1_2879751"/>
      <w:bookmarkStart w:id="5694" w:name="_ETM_Q1_2879786"/>
      <w:bookmarkEnd w:id="5693"/>
      <w:bookmarkEnd w:id="5694"/>
      <w:r>
        <w:rPr>
          <w:rtl/>
          <w:lang w:eastAsia="he-IL"/>
        </w:rPr>
        <w:t>הצבעה</w:t>
      </w:r>
    </w:p>
    <w:p w14:paraId="359194C6" w14:textId="06331060" w:rsidR="00C61BFB" w:rsidRDefault="00C61BFB" w:rsidP="00C61BFB">
      <w:pPr>
        <w:pStyle w:val="--"/>
        <w:keepNext/>
        <w:rPr>
          <w:rtl/>
          <w:lang w:eastAsia="he-IL"/>
        </w:rPr>
      </w:pPr>
      <w:r>
        <w:rPr>
          <w:rFonts w:hint="cs"/>
          <w:rtl/>
          <w:lang w:eastAsia="he-IL"/>
        </w:rPr>
        <w:t>ההסתייגות לא נתקבלה</w:t>
      </w:r>
    </w:p>
    <w:p w14:paraId="0D7C8010" w14:textId="77777777" w:rsidR="00C61BFB" w:rsidRDefault="00C61BFB" w:rsidP="00C61BFB">
      <w:pPr>
        <w:rPr>
          <w:rtl/>
          <w:lang w:eastAsia="he-IL"/>
        </w:rPr>
      </w:pPr>
      <w:bookmarkStart w:id="5695" w:name="_ETM_Q1_2880103"/>
      <w:bookmarkStart w:id="5696" w:name="_ETM_Q1_2880138"/>
      <w:bookmarkStart w:id="5697" w:name="_ETM_Q1_2880148"/>
      <w:bookmarkEnd w:id="5695"/>
      <w:bookmarkEnd w:id="5696"/>
      <w:bookmarkEnd w:id="5697"/>
    </w:p>
    <w:p w14:paraId="2F0617FF" w14:textId="6D2B11F2" w:rsidR="00C61BFB" w:rsidRDefault="00C61BFB" w:rsidP="00C61BFB">
      <w:pPr>
        <w:pStyle w:val="af6"/>
        <w:keepNext/>
        <w:rPr>
          <w:rtl/>
        </w:rPr>
      </w:pPr>
      <w:bookmarkStart w:id="5698" w:name="ET_yor_6447_998"/>
      <w:r w:rsidRPr="00C61BFB">
        <w:rPr>
          <w:rStyle w:val="TagStyle"/>
          <w:rtl/>
        </w:rPr>
        <w:t xml:space="preserve"> &lt;&lt; יור &gt;&gt; </w:t>
      </w:r>
      <w:r>
        <w:rPr>
          <w:rtl/>
        </w:rPr>
        <w:t xml:space="preserve">היו"ר יונתן </w:t>
      </w:r>
      <w:proofErr w:type="spellStart"/>
      <w:r>
        <w:rPr>
          <w:rtl/>
        </w:rPr>
        <w:t>מישרקי</w:t>
      </w:r>
      <w:proofErr w:type="spellEnd"/>
      <w:r>
        <w:rPr>
          <w:rtl/>
        </w:rPr>
        <w:t>:</w:t>
      </w:r>
      <w:r w:rsidRPr="00C61BFB">
        <w:rPr>
          <w:rStyle w:val="TagStyle"/>
          <w:rtl/>
        </w:rPr>
        <w:t xml:space="preserve"> &lt;&lt; יור &gt;&gt;</w:t>
      </w:r>
      <w:r w:rsidR="00D3687A">
        <w:rPr>
          <w:rtl/>
        </w:rPr>
        <w:t xml:space="preserve"> </w:t>
      </w:r>
      <w:bookmarkEnd w:id="5698"/>
    </w:p>
    <w:p w14:paraId="5882EFFD" w14:textId="77777777" w:rsidR="00C61BFB" w:rsidRDefault="00C61BFB" w:rsidP="00C61BFB">
      <w:pPr>
        <w:pStyle w:val="KeepWithNext"/>
        <w:rPr>
          <w:rtl/>
          <w:lang w:eastAsia="he-IL"/>
        </w:rPr>
      </w:pPr>
    </w:p>
    <w:p w14:paraId="4FADC2B4" w14:textId="098464CB" w:rsidR="00C61BFB" w:rsidRDefault="00C61BFB" w:rsidP="00C61BFB">
      <w:pPr>
        <w:rPr>
          <w:rtl/>
          <w:lang w:eastAsia="he-IL"/>
        </w:rPr>
      </w:pPr>
      <w:bookmarkStart w:id="5699" w:name="_ETM_Q1_2880410"/>
      <w:bookmarkStart w:id="5700" w:name="_ETM_Q1_2880446"/>
      <w:bookmarkEnd w:id="5699"/>
      <w:bookmarkEnd w:id="5700"/>
      <w:r>
        <w:rPr>
          <w:rFonts w:hint="cs"/>
          <w:rtl/>
          <w:lang w:eastAsia="he-IL"/>
        </w:rPr>
        <w:t>ההסתייגות לא התקבלה.</w:t>
      </w:r>
    </w:p>
    <w:p w14:paraId="32962996" w14:textId="77777777" w:rsidR="00C61BFB" w:rsidRDefault="00C61BFB" w:rsidP="00C61BFB">
      <w:pPr>
        <w:rPr>
          <w:rtl/>
          <w:lang w:eastAsia="he-IL"/>
        </w:rPr>
      </w:pPr>
      <w:bookmarkStart w:id="5701" w:name="_ETM_Q1_2881126"/>
      <w:bookmarkStart w:id="5702" w:name="_ETM_Q1_2881162"/>
      <w:bookmarkEnd w:id="5701"/>
      <w:bookmarkEnd w:id="5702"/>
    </w:p>
    <w:p w14:paraId="6166F9FB" w14:textId="4377D6AD" w:rsidR="00C61BFB" w:rsidRDefault="00C61BFB" w:rsidP="00C61BFB">
      <w:pPr>
        <w:rPr>
          <w:rtl/>
          <w:lang w:eastAsia="he-IL"/>
        </w:rPr>
      </w:pPr>
      <w:bookmarkStart w:id="5703" w:name="_ETM_Q1_2881246"/>
      <w:bookmarkStart w:id="5704" w:name="_ETM_Q1_2881283"/>
      <w:bookmarkEnd w:id="5703"/>
      <w:bookmarkEnd w:id="5704"/>
      <w:r>
        <w:rPr>
          <w:rFonts w:hint="cs"/>
          <w:rtl/>
          <w:lang w:eastAsia="he-IL"/>
        </w:rPr>
        <w:t xml:space="preserve">לסעיף (3). בסעיף (א)(1) במקום </w:t>
      </w:r>
      <w:bookmarkStart w:id="5705" w:name="_ETM_Q1_2881290"/>
      <w:bookmarkEnd w:id="5705"/>
      <w:r>
        <w:rPr>
          <w:rFonts w:hint="cs"/>
          <w:rtl/>
          <w:lang w:eastAsia="he-IL"/>
        </w:rPr>
        <w:t>המילים "יבואן נאות" יבוא "יבואן אשר הוכח כאמין".</w:t>
      </w:r>
      <w:bookmarkStart w:id="5706" w:name="_ETM_Q1_2883723"/>
      <w:bookmarkEnd w:id="5706"/>
    </w:p>
    <w:p w14:paraId="534F0149" w14:textId="77777777" w:rsidR="00C61BFB" w:rsidRDefault="00C61BFB" w:rsidP="00C61BFB">
      <w:pPr>
        <w:rPr>
          <w:rtl/>
          <w:lang w:eastAsia="he-IL"/>
        </w:rPr>
      </w:pPr>
      <w:bookmarkStart w:id="5707" w:name="_ETM_Q1_2883767"/>
      <w:bookmarkEnd w:id="5707"/>
    </w:p>
    <w:p w14:paraId="765D47A5" w14:textId="191AD0EA" w:rsidR="00C61BFB" w:rsidRDefault="00C61BFB" w:rsidP="00C61BFB">
      <w:pPr>
        <w:rPr>
          <w:rtl/>
          <w:lang w:eastAsia="he-IL"/>
        </w:rPr>
      </w:pPr>
      <w:bookmarkStart w:id="5708" w:name="_ETM_Q1_2883851"/>
      <w:bookmarkStart w:id="5709" w:name="_ETM_Q1_2883887"/>
      <w:bookmarkEnd w:id="5708"/>
      <w:bookmarkEnd w:id="5709"/>
      <w:r>
        <w:rPr>
          <w:rFonts w:hint="cs"/>
          <w:rtl/>
          <w:lang w:eastAsia="he-IL"/>
        </w:rPr>
        <w:t xml:space="preserve">מי </w:t>
      </w:r>
      <w:bookmarkStart w:id="5710" w:name="_ETM_Q1_2883040"/>
      <w:bookmarkEnd w:id="5710"/>
      <w:r>
        <w:rPr>
          <w:rFonts w:hint="cs"/>
          <w:rtl/>
          <w:lang w:eastAsia="he-IL"/>
        </w:rPr>
        <w:t>בעד ההסתייגות? מי נגד?</w:t>
      </w:r>
    </w:p>
    <w:p w14:paraId="3B379987" w14:textId="77777777" w:rsidR="00C61BFB" w:rsidRDefault="00C61BFB" w:rsidP="00C61BFB">
      <w:pPr>
        <w:rPr>
          <w:rtl/>
          <w:lang w:eastAsia="he-IL"/>
        </w:rPr>
      </w:pPr>
      <w:bookmarkStart w:id="5711" w:name="_ETM_Q1_2882852"/>
      <w:bookmarkStart w:id="5712" w:name="_ETM_Q1_2882887"/>
      <w:bookmarkStart w:id="5713" w:name="_ETM_Q1_2882996"/>
      <w:bookmarkStart w:id="5714" w:name="_ETM_Q1_2883030"/>
      <w:bookmarkEnd w:id="5711"/>
      <w:bookmarkEnd w:id="5712"/>
      <w:bookmarkEnd w:id="5713"/>
      <w:bookmarkEnd w:id="5714"/>
    </w:p>
    <w:p w14:paraId="5F09B5A5" w14:textId="77777777" w:rsidR="00C61BFB" w:rsidRDefault="00C61BFB" w:rsidP="00C61BFB">
      <w:pPr>
        <w:pStyle w:val="af1"/>
        <w:keepNext/>
        <w:rPr>
          <w:rtl/>
          <w:lang w:eastAsia="he-IL"/>
        </w:rPr>
      </w:pPr>
      <w:r>
        <w:rPr>
          <w:rtl/>
          <w:lang w:eastAsia="he-IL"/>
        </w:rPr>
        <w:t>הצבעה</w:t>
      </w:r>
    </w:p>
    <w:p w14:paraId="128A6079" w14:textId="77777777" w:rsidR="00C61BFB" w:rsidRDefault="00C61BFB" w:rsidP="00C61BFB">
      <w:pPr>
        <w:pStyle w:val="--"/>
        <w:keepNext/>
        <w:rPr>
          <w:rtl/>
          <w:lang w:eastAsia="he-IL"/>
        </w:rPr>
      </w:pPr>
      <w:r>
        <w:rPr>
          <w:rFonts w:hint="cs"/>
          <w:rtl/>
          <w:lang w:eastAsia="he-IL"/>
        </w:rPr>
        <w:t>ההסתייגות לא נתקבלה</w:t>
      </w:r>
    </w:p>
    <w:p w14:paraId="7A89147E" w14:textId="77777777" w:rsidR="00C61BFB" w:rsidRDefault="00C61BFB" w:rsidP="00C61BFB">
      <w:pPr>
        <w:rPr>
          <w:rtl/>
          <w:lang w:eastAsia="he-IL"/>
        </w:rPr>
      </w:pPr>
      <w:bookmarkStart w:id="5715" w:name="_ETM_Q1_2887109"/>
      <w:bookmarkEnd w:id="5715"/>
    </w:p>
    <w:p w14:paraId="068BF9D4" w14:textId="7C1EECA5" w:rsidR="00C61BFB" w:rsidRDefault="00C61BFB" w:rsidP="00C61BFB">
      <w:pPr>
        <w:pStyle w:val="af6"/>
        <w:keepNext/>
        <w:rPr>
          <w:rtl/>
        </w:rPr>
      </w:pPr>
      <w:bookmarkStart w:id="5716" w:name="ET_yor_6447_999"/>
      <w:r w:rsidRPr="00C61BFB">
        <w:rPr>
          <w:rStyle w:val="TagStyle"/>
          <w:rtl/>
        </w:rPr>
        <w:t xml:space="preserve"> &lt;&lt; יור &gt;&gt; </w:t>
      </w:r>
      <w:r>
        <w:rPr>
          <w:rtl/>
        </w:rPr>
        <w:t xml:space="preserve">היו"ר יונתן </w:t>
      </w:r>
      <w:proofErr w:type="spellStart"/>
      <w:r>
        <w:rPr>
          <w:rtl/>
        </w:rPr>
        <w:t>מישרקי</w:t>
      </w:r>
      <w:proofErr w:type="spellEnd"/>
      <w:r>
        <w:rPr>
          <w:rtl/>
        </w:rPr>
        <w:t>:</w:t>
      </w:r>
      <w:r w:rsidRPr="00C61BFB">
        <w:rPr>
          <w:rStyle w:val="TagStyle"/>
          <w:rtl/>
        </w:rPr>
        <w:t xml:space="preserve"> &lt;&lt; יור &gt;&gt;</w:t>
      </w:r>
      <w:r w:rsidR="00D3687A">
        <w:rPr>
          <w:rtl/>
        </w:rPr>
        <w:t xml:space="preserve"> </w:t>
      </w:r>
      <w:bookmarkEnd w:id="5716"/>
    </w:p>
    <w:p w14:paraId="49852CA3" w14:textId="77777777" w:rsidR="00C61BFB" w:rsidRDefault="00C61BFB" w:rsidP="00C61BFB">
      <w:pPr>
        <w:pStyle w:val="KeepWithNext"/>
        <w:rPr>
          <w:rtl/>
          <w:lang w:eastAsia="he-IL"/>
        </w:rPr>
      </w:pPr>
    </w:p>
    <w:p w14:paraId="2055178F" w14:textId="0627A884" w:rsidR="00C61BFB" w:rsidRDefault="00C61BFB" w:rsidP="00C61BFB">
      <w:pPr>
        <w:rPr>
          <w:rtl/>
          <w:lang w:eastAsia="he-IL"/>
        </w:rPr>
      </w:pPr>
      <w:bookmarkStart w:id="5717" w:name="_ETM_Q1_2887381"/>
      <w:bookmarkStart w:id="5718" w:name="_ETM_Q1_2887418"/>
      <w:bookmarkEnd w:id="5717"/>
      <w:bookmarkEnd w:id="5718"/>
      <w:r>
        <w:rPr>
          <w:rFonts w:hint="cs"/>
          <w:rtl/>
          <w:lang w:eastAsia="he-IL"/>
        </w:rPr>
        <w:t>ההסתייגות לא התקבלה.</w:t>
      </w:r>
    </w:p>
    <w:p w14:paraId="3B4B90A9" w14:textId="77777777" w:rsidR="00C61BFB" w:rsidRDefault="00C61BFB" w:rsidP="00C61BFB">
      <w:pPr>
        <w:rPr>
          <w:rtl/>
          <w:lang w:eastAsia="he-IL"/>
        </w:rPr>
      </w:pPr>
      <w:bookmarkStart w:id="5719" w:name="_ETM_Q1_2887065"/>
      <w:bookmarkStart w:id="5720" w:name="_ETM_Q1_2887101"/>
      <w:bookmarkEnd w:id="5719"/>
      <w:bookmarkEnd w:id="5720"/>
    </w:p>
    <w:p w14:paraId="6A2699E4" w14:textId="5094E9BC" w:rsidR="00C61BFB" w:rsidRDefault="00C61BFB" w:rsidP="00C61BFB">
      <w:pPr>
        <w:rPr>
          <w:rtl/>
          <w:lang w:eastAsia="he-IL"/>
        </w:rPr>
      </w:pPr>
      <w:r>
        <w:rPr>
          <w:rFonts w:hint="cs"/>
          <w:rtl/>
          <w:lang w:eastAsia="he-IL"/>
        </w:rPr>
        <w:t xml:space="preserve">הסתייגות לעניין הוראות שעה, התוספת השנייה א'. הסתייגות מספר 4. בסעיף 44(3), במקום "ט"ז בתמוז </w:t>
      </w:r>
      <w:proofErr w:type="spellStart"/>
      <w:r>
        <w:rPr>
          <w:rFonts w:hint="cs"/>
          <w:rtl/>
          <w:lang w:eastAsia="he-IL"/>
        </w:rPr>
        <w:t>התשפ"ו</w:t>
      </w:r>
      <w:proofErr w:type="spellEnd"/>
      <w:r>
        <w:rPr>
          <w:rFonts w:hint="cs"/>
          <w:rtl/>
          <w:lang w:eastAsia="he-IL"/>
        </w:rPr>
        <w:t xml:space="preserve"> (1 ביולי 2026)" יבוא המילים "י"ד בטבת </w:t>
      </w:r>
      <w:bookmarkStart w:id="5721" w:name="_ETM_Q1_2895488"/>
      <w:bookmarkEnd w:id="5721"/>
      <w:proofErr w:type="spellStart"/>
      <w:r>
        <w:rPr>
          <w:rFonts w:hint="cs"/>
          <w:rtl/>
          <w:lang w:eastAsia="he-IL"/>
        </w:rPr>
        <w:t>התשפ"ו</w:t>
      </w:r>
      <w:proofErr w:type="spellEnd"/>
      <w:r>
        <w:rPr>
          <w:rFonts w:hint="cs"/>
          <w:rtl/>
          <w:lang w:eastAsia="he-IL"/>
        </w:rPr>
        <w:t xml:space="preserve"> (31 בדצמבר 2025".</w:t>
      </w:r>
    </w:p>
    <w:p w14:paraId="64ECDD6B" w14:textId="77777777" w:rsidR="00C61BFB" w:rsidRDefault="00C61BFB" w:rsidP="00C61BFB">
      <w:pPr>
        <w:rPr>
          <w:rtl/>
          <w:lang w:eastAsia="he-IL"/>
        </w:rPr>
      </w:pPr>
      <w:bookmarkStart w:id="5722" w:name="_ETM_Q1_2899424"/>
      <w:bookmarkStart w:id="5723" w:name="_ETM_Q1_2899488"/>
      <w:bookmarkStart w:id="5724" w:name="_ETM_Q1_2899522"/>
      <w:bookmarkStart w:id="5725" w:name="_ETM_Q1_2898441"/>
      <w:bookmarkStart w:id="5726" w:name="_ETM_Q1_2898479"/>
      <w:bookmarkEnd w:id="5722"/>
      <w:bookmarkEnd w:id="5723"/>
      <w:bookmarkEnd w:id="5724"/>
      <w:bookmarkEnd w:id="5725"/>
      <w:bookmarkEnd w:id="5726"/>
    </w:p>
    <w:p w14:paraId="4E8E8966" w14:textId="77777777" w:rsidR="00C95CA3" w:rsidRDefault="00C95CA3" w:rsidP="00C95CA3">
      <w:pPr>
        <w:rPr>
          <w:rtl/>
          <w:lang w:eastAsia="he-IL"/>
        </w:rPr>
      </w:pPr>
      <w:bookmarkStart w:id="5727" w:name="_ETM_Q1_2898560"/>
      <w:bookmarkStart w:id="5728" w:name="_ETM_Q1_2898595"/>
      <w:bookmarkEnd w:id="5727"/>
      <w:bookmarkEnd w:id="5728"/>
      <w:r>
        <w:rPr>
          <w:rFonts w:hint="cs"/>
          <w:rtl/>
          <w:lang w:eastAsia="he-IL"/>
        </w:rPr>
        <w:t>מי בעד ההסתייגות? מי נגד?</w:t>
      </w:r>
    </w:p>
    <w:p w14:paraId="4D39F90D" w14:textId="77777777" w:rsidR="00C95CA3" w:rsidRDefault="00C95CA3" w:rsidP="00C95CA3">
      <w:pPr>
        <w:rPr>
          <w:rtl/>
          <w:lang w:eastAsia="he-IL"/>
        </w:rPr>
      </w:pPr>
    </w:p>
    <w:p w14:paraId="4414503F" w14:textId="77777777" w:rsidR="00C95CA3" w:rsidRDefault="00C95CA3" w:rsidP="00C95CA3">
      <w:pPr>
        <w:pStyle w:val="af1"/>
        <w:keepNext/>
        <w:rPr>
          <w:rtl/>
          <w:lang w:eastAsia="he-IL"/>
        </w:rPr>
      </w:pPr>
      <w:r>
        <w:rPr>
          <w:rtl/>
          <w:lang w:eastAsia="he-IL"/>
        </w:rPr>
        <w:t>הצבעה</w:t>
      </w:r>
    </w:p>
    <w:p w14:paraId="5A5769A3" w14:textId="77777777" w:rsidR="00C95CA3" w:rsidRDefault="00C95CA3" w:rsidP="00C95CA3">
      <w:pPr>
        <w:pStyle w:val="--"/>
        <w:keepNext/>
        <w:rPr>
          <w:rtl/>
          <w:lang w:eastAsia="he-IL"/>
        </w:rPr>
      </w:pPr>
      <w:r>
        <w:rPr>
          <w:rFonts w:hint="cs"/>
          <w:rtl/>
          <w:lang w:eastAsia="he-IL"/>
        </w:rPr>
        <w:t>ההסתייגות לא נתקבלה</w:t>
      </w:r>
    </w:p>
    <w:p w14:paraId="790D2450" w14:textId="77777777" w:rsidR="00C95CA3" w:rsidRDefault="00C95CA3" w:rsidP="00C95CA3">
      <w:pPr>
        <w:rPr>
          <w:rtl/>
          <w:lang w:eastAsia="he-IL"/>
        </w:rPr>
      </w:pPr>
      <w:bookmarkStart w:id="5729" w:name="_ETM_Q1_2901212"/>
      <w:bookmarkStart w:id="5730" w:name="_ETM_Q1_2901254"/>
      <w:bookmarkEnd w:id="5729"/>
      <w:bookmarkEnd w:id="5730"/>
    </w:p>
    <w:p w14:paraId="34FFD099" w14:textId="6BC6F3B4" w:rsidR="00C95CA3" w:rsidRDefault="00C95CA3" w:rsidP="00C95CA3">
      <w:pPr>
        <w:pStyle w:val="af6"/>
        <w:keepNext/>
        <w:rPr>
          <w:rtl/>
        </w:rPr>
      </w:pPr>
      <w:bookmarkStart w:id="5731" w:name="ET_yor_6447_1000"/>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bookmarkEnd w:id="5731"/>
    </w:p>
    <w:p w14:paraId="70B5EC33" w14:textId="77777777" w:rsidR="00C95CA3" w:rsidRDefault="00C95CA3" w:rsidP="00C95CA3">
      <w:pPr>
        <w:pStyle w:val="KeepWithNext"/>
        <w:rPr>
          <w:rtl/>
        </w:rPr>
      </w:pPr>
    </w:p>
    <w:p w14:paraId="7468653E" w14:textId="2C1498E2" w:rsidR="00C95CA3" w:rsidRDefault="00C95CA3" w:rsidP="00C95CA3">
      <w:pPr>
        <w:rPr>
          <w:rtl/>
        </w:rPr>
      </w:pPr>
      <w:r>
        <w:rPr>
          <w:rFonts w:hint="cs"/>
          <w:rtl/>
        </w:rPr>
        <w:t xml:space="preserve">ההסתייגות לא </w:t>
      </w:r>
      <w:bookmarkStart w:id="5732" w:name="_ETM_Q1_2899726"/>
      <w:bookmarkEnd w:id="5732"/>
      <w:r>
        <w:rPr>
          <w:rFonts w:hint="cs"/>
          <w:rtl/>
        </w:rPr>
        <w:t>התקבלה.</w:t>
      </w:r>
      <w:bookmarkStart w:id="5733" w:name="_ETM_Q1_2900198"/>
      <w:bookmarkEnd w:id="5733"/>
    </w:p>
    <w:p w14:paraId="1FCF2555" w14:textId="77777777" w:rsidR="00C95CA3" w:rsidRDefault="00C95CA3" w:rsidP="00C95CA3">
      <w:pPr>
        <w:rPr>
          <w:rtl/>
        </w:rPr>
      </w:pPr>
      <w:bookmarkStart w:id="5734" w:name="_ETM_Q1_2900263"/>
      <w:bookmarkStart w:id="5735" w:name="_ETM_Q1_2900830"/>
      <w:bookmarkEnd w:id="5734"/>
      <w:bookmarkEnd w:id="5735"/>
    </w:p>
    <w:p w14:paraId="3F34B77A" w14:textId="11EF4752" w:rsidR="00C95CA3" w:rsidRDefault="00C95CA3" w:rsidP="00C95CA3">
      <w:pPr>
        <w:rPr>
          <w:rtl/>
        </w:rPr>
      </w:pPr>
      <w:bookmarkStart w:id="5736" w:name="_ETM_Q1_2900879"/>
      <w:bookmarkEnd w:id="5736"/>
      <w:r>
        <w:rPr>
          <w:rFonts w:hint="cs"/>
          <w:rtl/>
        </w:rPr>
        <w:t>הסתייגות מספר 5. בסעיף 44(3), המשפט "יצרן שבידו אישור הגשת התחייבות</w:t>
      </w:r>
      <w:bookmarkStart w:id="5737" w:name="_ETM_Q1_2904727"/>
      <w:bookmarkEnd w:id="5737"/>
      <w:r>
        <w:rPr>
          <w:rFonts w:hint="cs"/>
          <w:rtl/>
        </w:rPr>
        <w:t xml:space="preserve"> מלאה" </w:t>
      </w:r>
      <w:r>
        <w:rPr>
          <w:rtl/>
        </w:rPr>
        <w:t>–</w:t>
      </w:r>
      <w:r>
        <w:rPr>
          <w:rFonts w:hint="cs"/>
          <w:rtl/>
        </w:rPr>
        <w:t xml:space="preserve"> ההגשה תימחק.</w:t>
      </w:r>
    </w:p>
    <w:p w14:paraId="5C9ADDB3" w14:textId="77777777" w:rsidR="00C95CA3" w:rsidRDefault="00C95CA3" w:rsidP="00C95CA3">
      <w:pPr>
        <w:rPr>
          <w:rtl/>
          <w:lang w:eastAsia="he-IL"/>
        </w:rPr>
      </w:pPr>
    </w:p>
    <w:p w14:paraId="3C37F724" w14:textId="77777777" w:rsidR="00C95CA3" w:rsidRDefault="00C95CA3" w:rsidP="00C95CA3">
      <w:pPr>
        <w:rPr>
          <w:rtl/>
          <w:lang w:eastAsia="he-IL"/>
        </w:rPr>
      </w:pPr>
      <w:r>
        <w:rPr>
          <w:rFonts w:hint="cs"/>
          <w:rtl/>
          <w:lang w:eastAsia="he-IL"/>
        </w:rPr>
        <w:t>מי בעד ההסתייגות? מי נגד?</w:t>
      </w:r>
    </w:p>
    <w:p w14:paraId="4A10F51F" w14:textId="77777777" w:rsidR="00C95CA3" w:rsidRDefault="00C95CA3" w:rsidP="00C95CA3">
      <w:pPr>
        <w:rPr>
          <w:rtl/>
          <w:lang w:eastAsia="he-IL"/>
        </w:rPr>
      </w:pPr>
    </w:p>
    <w:p w14:paraId="07988653" w14:textId="77777777" w:rsidR="00C95CA3" w:rsidRDefault="00C95CA3" w:rsidP="00C95CA3">
      <w:pPr>
        <w:pStyle w:val="af1"/>
        <w:keepNext/>
        <w:rPr>
          <w:rtl/>
          <w:lang w:eastAsia="he-IL"/>
        </w:rPr>
      </w:pPr>
      <w:r>
        <w:rPr>
          <w:rtl/>
          <w:lang w:eastAsia="he-IL"/>
        </w:rPr>
        <w:t>הצבעה</w:t>
      </w:r>
    </w:p>
    <w:p w14:paraId="0165CC63" w14:textId="77777777" w:rsidR="00C95CA3" w:rsidRDefault="00C95CA3" w:rsidP="00C95CA3">
      <w:pPr>
        <w:pStyle w:val="--"/>
        <w:keepNext/>
        <w:rPr>
          <w:rtl/>
          <w:lang w:eastAsia="he-IL"/>
        </w:rPr>
      </w:pPr>
      <w:r>
        <w:rPr>
          <w:rFonts w:hint="cs"/>
          <w:rtl/>
          <w:lang w:eastAsia="he-IL"/>
        </w:rPr>
        <w:t>ההסתייגות לא נתקבלה</w:t>
      </w:r>
    </w:p>
    <w:p w14:paraId="395EA837" w14:textId="77777777" w:rsidR="00C95CA3" w:rsidRDefault="00C95CA3" w:rsidP="00C95CA3">
      <w:pPr>
        <w:rPr>
          <w:rtl/>
          <w:lang w:eastAsia="he-IL"/>
        </w:rPr>
      </w:pPr>
    </w:p>
    <w:p w14:paraId="7F680CEF" w14:textId="333E0FEF"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55C53904" w14:textId="77777777" w:rsidR="00C95CA3" w:rsidRDefault="00C95CA3" w:rsidP="00C95CA3">
      <w:pPr>
        <w:pStyle w:val="KeepWithNext"/>
        <w:rPr>
          <w:rtl/>
        </w:rPr>
      </w:pPr>
    </w:p>
    <w:p w14:paraId="0A29229A" w14:textId="77777777" w:rsidR="00C95CA3" w:rsidRDefault="00C95CA3" w:rsidP="00C95CA3">
      <w:pPr>
        <w:rPr>
          <w:rtl/>
        </w:rPr>
      </w:pPr>
      <w:r>
        <w:rPr>
          <w:rFonts w:hint="cs"/>
          <w:rtl/>
        </w:rPr>
        <w:t>ההסתייגות לא התקבלה.</w:t>
      </w:r>
    </w:p>
    <w:p w14:paraId="5D3F332B" w14:textId="77777777" w:rsidR="00C95CA3" w:rsidRDefault="00C95CA3" w:rsidP="00C95CA3">
      <w:pPr>
        <w:rPr>
          <w:rtl/>
        </w:rPr>
      </w:pPr>
    </w:p>
    <w:p w14:paraId="7CF21F11" w14:textId="5BB9BAD2" w:rsidR="00C95CA3" w:rsidRDefault="00C95CA3" w:rsidP="00C95CA3">
      <w:pPr>
        <w:rPr>
          <w:rtl/>
        </w:rPr>
      </w:pPr>
      <w:bookmarkStart w:id="5738" w:name="_ETM_Q1_2909265"/>
      <w:bookmarkStart w:id="5739" w:name="_ETM_Q1_2909302"/>
      <w:bookmarkEnd w:id="5738"/>
      <w:bookmarkEnd w:id="5739"/>
      <w:r>
        <w:rPr>
          <w:rFonts w:hint="cs"/>
          <w:rtl/>
        </w:rPr>
        <w:t>הסתייגו</w:t>
      </w:r>
      <w:bookmarkStart w:id="5740" w:name="_ETM_Q1_2909605"/>
      <w:bookmarkEnd w:id="5740"/>
      <w:r>
        <w:rPr>
          <w:rFonts w:hint="cs"/>
          <w:rtl/>
        </w:rPr>
        <w:t xml:space="preserve">ת של סיעת המחנה הממלכתי. </w:t>
      </w:r>
    </w:p>
    <w:p w14:paraId="77209BCC" w14:textId="77777777" w:rsidR="00C95CA3" w:rsidRDefault="00C95CA3" w:rsidP="00C95CA3">
      <w:pPr>
        <w:rPr>
          <w:rtl/>
        </w:rPr>
      </w:pPr>
      <w:bookmarkStart w:id="5741" w:name="_ETM_Q1_2921891"/>
      <w:bookmarkStart w:id="5742" w:name="_ETM_Q1_2921932"/>
      <w:bookmarkEnd w:id="5741"/>
      <w:bookmarkEnd w:id="5742"/>
    </w:p>
    <w:p w14:paraId="2E5A3193" w14:textId="437C121A" w:rsidR="00C95CA3" w:rsidRDefault="00C95CA3" w:rsidP="00C95CA3">
      <w:pPr>
        <w:rPr>
          <w:rtl/>
        </w:rPr>
      </w:pPr>
      <w:bookmarkStart w:id="5743" w:name="_ETM_Q1_2922027"/>
      <w:bookmarkStart w:id="5744" w:name="_ETM_Q1_2922063"/>
      <w:bookmarkEnd w:id="5743"/>
      <w:bookmarkEnd w:id="5744"/>
      <w:r>
        <w:rPr>
          <w:rFonts w:hint="cs"/>
          <w:rtl/>
        </w:rPr>
        <w:t xml:space="preserve">הסתייגות 1 לתיקון סעיף 25(א), במקום המילים "יחולו פסקאות" יבואו </w:t>
      </w:r>
      <w:bookmarkStart w:id="5745" w:name="_ETM_Q1_2927256"/>
      <w:bookmarkEnd w:id="5745"/>
      <w:r>
        <w:rPr>
          <w:rFonts w:hint="cs"/>
          <w:rtl/>
        </w:rPr>
        <w:t>המילים "יחולו הפסקאות".</w:t>
      </w:r>
      <w:bookmarkStart w:id="5746" w:name="_ETM_Q1_2929932"/>
      <w:bookmarkEnd w:id="5746"/>
      <w:r>
        <w:rPr>
          <w:rFonts w:hint="cs"/>
          <w:rtl/>
        </w:rPr>
        <w:t xml:space="preserve"> לא יודע מה הם רוצים.</w:t>
      </w:r>
    </w:p>
    <w:p w14:paraId="5E466901" w14:textId="77777777" w:rsidR="00C95CA3" w:rsidRDefault="00C95CA3" w:rsidP="00C95CA3">
      <w:pPr>
        <w:rPr>
          <w:rtl/>
          <w:lang w:eastAsia="he-IL"/>
        </w:rPr>
      </w:pPr>
      <w:bookmarkStart w:id="5747" w:name="_ETM_Q1_2929969"/>
      <w:bookmarkEnd w:id="5747"/>
    </w:p>
    <w:p w14:paraId="4E374665" w14:textId="77777777" w:rsidR="00C95CA3" w:rsidRDefault="00C95CA3" w:rsidP="00C95CA3">
      <w:pPr>
        <w:rPr>
          <w:rtl/>
          <w:lang w:eastAsia="he-IL"/>
        </w:rPr>
      </w:pPr>
      <w:r>
        <w:rPr>
          <w:rFonts w:hint="cs"/>
          <w:rtl/>
          <w:lang w:eastAsia="he-IL"/>
        </w:rPr>
        <w:t>מי בעד ההסתייגות? מי נגד?</w:t>
      </w:r>
    </w:p>
    <w:p w14:paraId="39947446" w14:textId="77777777" w:rsidR="00C95CA3" w:rsidRDefault="00C95CA3" w:rsidP="00C95CA3">
      <w:pPr>
        <w:rPr>
          <w:rtl/>
          <w:lang w:eastAsia="he-IL"/>
        </w:rPr>
      </w:pPr>
    </w:p>
    <w:p w14:paraId="0F3D6445" w14:textId="77777777" w:rsidR="00C95CA3" w:rsidRDefault="00C95CA3" w:rsidP="00C95CA3">
      <w:pPr>
        <w:pStyle w:val="af1"/>
        <w:keepNext/>
        <w:rPr>
          <w:rtl/>
          <w:lang w:eastAsia="he-IL"/>
        </w:rPr>
      </w:pPr>
      <w:r>
        <w:rPr>
          <w:rtl/>
          <w:lang w:eastAsia="he-IL"/>
        </w:rPr>
        <w:t>הצבעה</w:t>
      </w:r>
    </w:p>
    <w:p w14:paraId="413C5F71" w14:textId="77777777" w:rsidR="00C95CA3" w:rsidRDefault="00C95CA3" w:rsidP="00C95CA3">
      <w:pPr>
        <w:pStyle w:val="--"/>
        <w:keepNext/>
        <w:rPr>
          <w:rtl/>
          <w:lang w:eastAsia="he-IL"/>
        </w:rPr>
      </w:pPr>
      <w:r>
        <w:rPr>
          <w:rFonts w:hint="cs"/>
          <w:rtl/>
          <w:lang w:eastAsia="he-IL"/>
        </w:rPr>
        <w:t>ההסתייגות לא נתקבלה</w:t>
      </w:r>
    </w:p>
    <w:p w14:paraId="44264A9E" w14:textId="77777777" w:rsidR="00C95CA3" w:rsidRDefault="00C95CA3" w:rsidP="00C95CA3">
      <w:pPr>
        <w:rPr>
          <w:rtl/>
          <w:lang w:eastAsia="he-IL"/>
        </w:rPr>
      </w:pPr>
    </w:p>
    <w:p w14:paraId="0C095DB4" w14:textId="6F369E75"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5E5C6EBF" w14:textId="77777777" w:rsidR="00C95CA3" w:rsidRDefault="00C95CA3" w:rsidP="00C95CA3">
      <w:pPr>
        <w:pStyle w:val="KeepWithNext"/>
        <w:rPr>
          <w:rtl/>
        </w:rPr>
      </w:pPr>
    </w:p>
    <w:p w14:paraId="1B11839C" w14:textId="77777777" w:rsidR="00C95CA3" w:rsidRDefault="00C95CA3" w:rsidP="00C95CA3">
      <w:pPr>
        <w:rPr>
          <w:rtl/>
        </w:rPr>
      </w:pPr>
      <w:r>
        <w:rPr>
          <w:rFonts w:hint="cs"/>
          <w:rtl/>
        </w:rPr>
        <w:t>ההסתייגות לא התקבלה.</w:t>
      </w:r>
    </w:p>
    <w:p w14:paraId="724C2F65" w14:textId="77777777" w:rsidR="00C95CA3" w:rsidRDefault="00C95CA3" w:rsidP="00C95CA3">
      <w:pPr>
        <w:rPr>
          <w:rtl/>
        </w:rPr>
      </w:pPr>
    </w:p>
    <w:p w14:paraId="2A7F5769" w14:textId="25D5A7E6" w:rsidR="00C95CA3" w:rsidRDefault="00C95CA3" w:rsidP="00C95CA3">
      <w:pPr>
        <w:rPr>
          <w:rtl/>
        </w:rPr>
      </w:pPr>
      <w:r>
        <w:rPr>
          <w:rFonts w:hint="cs"/>
          <w:rtl/>
        </w:rPr>
        <w:t>הסתייגות מספר 2. בתיקון סעיף 25(א) בסעיף 321א בהגדרה מזון חדש,</w:t>
      </w:r>
      <w:r w:rsidR="00DB293F">
        <w:rPr>
          <w:rFonts w:hint="cs"/>
          <w:rtl/>
        </w:rPr>
        <w:t xml:space="preserve"> </w:t>
      </w:r>
      <w:r>
        <w:rPr>
          <w:rFonts w:hint="cs"/>
          <w:rtl/>
        </w:rPr>
        <w:t xml:space="preserve">במקום </w:t>
      </w:r>
      <w:bookmarkStart w:id="5748" w:name="_ETM_Q1_2939226"/>
      <w:bookmarkEnd w:id="5748"/>
      <w:r>
        <w:rPr>
          <w:rFonts w:hint="cs"/>
          <w:rtl/>
        </w:rPr>
        <w:t>"וכן</w:t>
      </w:r>
      <w:r w:rsidR="00DB293F">
        <w:rPr>
          <w:rFonts w:hint="cs"/>
          <w:rtl/>
        </w:rPr>
        <w:t xml:space="preserve"> </w:t>
      </w:r>
      <w:r>
        <w:rPr>
          <w:rFonts w:hint="cs"/>
          <w:rtl/>
        </w:rPr>
        <w:t>מחומר" יבוא "והינו חומר".</w:t>
      </w:r>
    </w:p>
    <w:p w14:paraId="443AEFD2" w14:textId="77777777" w:rsidR="00C95CA3" w:rsidRDefault="00C95CA3" w:rsidP="00C95CA3">
      <w:pPr>
        <w:rPr>
          <w:rtl/>
        </w:rPr>
      </w:pPr>
      <w:bookmarkStart w:id="5749" w:name="_ETM_Q1_2941379"/>
      <w:bookmarkStart w:id="5750" w:name="_ETM_Q1_2941416"/>
      <w:bookmarkEnd w:id="5749"/>
      <w:bookmarkEnd w:id="5750"/>
    </w:p>
    <w:p w14:paraId="61907BCA" w14:textId="77777777" w:rsidR="00C95CA3" w:rsidRDefault="00C95CA3" w:rsidP="00C95CA3">
      <w:pPr>
        <w:rPr>
          <w:rtl/>
          <w:lang w:eastAsia="he-IL"/>
        </w:rPr>
      </w:pPr>
      <w:bookmarkStart w:id="5751" w:name="_ETM_Q1_2941514"/>
      <w:bookmarkStart w:id="5752" w:name="_ETM_Q1_2941549"/>
      <w:bookmarkEnd w:id="5751"/>
      <w:bookmarkEnd w:id="5752"/>
    </w:p>
    <w:p w14:paraId="7EE9E43F" w14:textId="77777777" w:rsidR="00C95CA3" w:rsidRDefault="00C95CA3" w:rsidP="00C95CA3">
      <w:pPr>
        <w:rPr>
          <w:rtl/>
          <w:lang w:eastAsia="he-IL"/>
        </w:rPr>
      </w:pPr>
      <w:r>
        <w:rPr>
          <w:rFonts w:hint="cs"/>
          <w:rtl/>
          <w:lang w:eastAsia="he-IL"/>
        </w:rPr>
        <w:t>מי בעד ההסתייגות? מי נגד?</w:t>
      </w:r>
    </w:p>
    <w:p w14:paraId="6DE64C5B" w14:textId="77777777" w:rsidR="00C95CA3" w:rsidRDefault="00C95CA3" w:rsidP="00C95CA3">
      <w:pPr>
        <w:rPr>
          <w:rtl/>
          <w:lang w:eastAsia="he-IL"/>
        </w:rPr>
      </w:pPr>
    </w:p>
    <w:p w14:paraId="370C287C" w14:textId="77777777" w:rsidR="00C95CA3" w:rsidRDefault="00C95CA3" w:rsidP="00C95CA3">
      <w:pPr>
        <w:pStyle w:val="af1"/>
        <w:keepNext/>
        <w:rPr>
          <w:rtl/>
          <w:lang w:eastAsia="he-IL"/>
        </w:rPr>
      </w:pPr>
      <w:r>
        <w:rPr>
          <w:rtl/>
          <w:lang w:eastAsia="he-IL"/>
        </w:rPr>
        <w:t>הצבעה</w:t>
      </w:r>
    </w:p>
    <w:p w14:paraId="6879E666" w14:textId="77777777" w:rsidR="00C95CA3" w:rsidRDefault="00C95CA3" w:rsidP="00C95CA3">
      <w:pPr>
        <w:pStyle w:val="--"/>
        <w:keepNext/>
        <w:rPr>
          <w:rtl/>
          <w:lang w:eastAsia="he-IL"/>
        </w:rPr>
      </w:pPr>
      <w:r>
        <w:rPr>
          <w:rFonts w:hint="cs"/>
          <w:rtl/>
          <w:lang w:eastAsia="he-IL"/>
        </w:rPr>
        <w:t>ההסתייגות לא נתקבלה</w:t>
      </w:r>
    </w:p>
    <w:p w14:paraId="2788D097" w14:textId="77777777" w:rsidR="00C95CA3" w:rsidRDefault="00C95CA3" w:rsidP="00C95CA3">
      <w:pPr>
        <w:rPr>
          <w:rtl/>
          <w:lang w:eastAsia="he-IL"/>
        </w:rPr>
      </w:pPr>
    </w:p>
    <w:p w14:paraId="46B6FC29" w14:textId="0367ADF9"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74F4796C" w14:textId="77777777" w:rsidR="00C95CA3" w:rsidRDefault="00C95CA3" w:rsidP="00C95CA3">
      <w:pPr>
        <w:pStyle w:val="KeepWithNext"/>
        <w:rPr>
          <w:rtl/>
        </w:rPr>
      </w:pPr>
    </w:p>
    <w:p w14:paraId="61E31DD7" w14:textId="77777777" w:rsidR="00C95CA3" w:rsidRDefault="00C95CA3" w:rsidP="00C95CA3">
      <w:pPr>
        <w:rPr>
          <w:rtl/>
        </w:rPr>
      </w:pPr>
      <w:r>
        <w:rPr>
          <w:rFonts w:hint="cs"/>
          <w:rtl/>
        </w:rPr>
        <w:t>ההסתייגות לא התקבלה.</w:t>
      </w:r>
    </w:p>
    <w:p w14:paraId="76381BD4" w14:textId="77777777" w:rsidR="00C95CA3" w:rsidRDefault="00C95CA3" w:rsidP="00C95CA3">
      <w:pPr>
        <w:rPr>
          <w:rtl/>
        </w:rPr>
      </w:pPr>
      <w:bookmarkStart w:id="5753" w:name="_ETM_Q1_2942732"/>
      <w:bookmarkEnd w:id="5753"/>
    </w:p>
    <w:p w14:paraId="5A71524D" w14:textId="5DA18976" w:rsidR="00C95CA3" w:rsidRDefault="00C95CA3" w:rsidP="00C95CA3">
      <w:pPr>
        <w:rPr>
          <w:rtl/>
        </w:rPr>
      </w:pPr>
      <w:bookmarkStart w:id="5754" w:name="_ETM_Q1_2942769"/>
      <w:bookmarkEnd w:id="5754"/>
      <w:r>
        <w:rPr>
          <w:rFonts w:hint="cs"/>
          <w:rtl/>
        </w:rPr>
        <w:t xml:space="preserve">הסתייגות מספר 3. בתיקון </w:t>
      </w:r>
      <w:bookmarkStart w:id="5755" w:name="_ETM_Q1_2942970"/>
      <w:bookmarkEnd w:id="5755"/>
      <w:r>
        <w:rPr>
          <w:rFonts w:hint="cs"/>
          <w:rtl/>
        </w:rPr>
        <w:t>סעיף 25(א) בסעיף 321, במקום "תרגומו לעברית" יבוא</w:t>
      </w:r>
      <w:r w:rsidR="00DB293F">
        <w:rPr>
          <w:rFonts w:hint="cs"/>
          <w:rtl/>
        </w:rPr>
        <w:t xml:space="preserve"> </w:t>
      </w:r>
      <w:r>
        <w:rPr>
          <w:rFonts w:hint="cs"/>
          <w:rtl/>
        </w:rPr>
        <w:t>"תרגום מהימן, מקצועי ואיכותי שלו לעברית".</w:t>
      </w:r>
    </w:p>
    <w:p w14:paraId="0D889163" w14:textId="77777777" w:rsidR="00C95CA3" w:rsidRDefault="00C95CA3" w:rsidP="00C95CA3">
      <w:pPr>
        <w:rPr>
          <w:rtl/>
        </w:rPr>
      </w:pPr>
      <w:bookmarkStart w:id="5756" w:name="_ETM_Q1_2949938"/>
      <w:bookmarkStart w:id="5757" w:name="_ETM_Q1_2949978"/>
      <w:bookmarkEnd w:id="5756"/>
      <w:bookmarkEnd w:id="5757"/>
    </w:p>
    <w:p w14:paraId="42DA351D" w14:textId="77777777" w:rsidR="00C95CA3" w:rsidRDefault="00C95CA3" w:rsidP="00C95CA3">
      <w:pPr>
        <w:rPr>
          <w:rtl/>
          <w:lang w:eastAsia="he-IL"/>
        </w:rPr>
      </w:pPr>
      <w:bookmarkStart w:id="5758" w:name="_ETM_Q1_2950065"/>
      <w:bookmarkStart w:id="5759" w:name="_ETM_Q1_2950100"/>
      <w:bookmarkEnd w:id="5758"/>
      <w:bookmarkEnd w:id="5759"/>
    </w:p>
    <w:p w14:paraId="48345F25" w14:textId="77777777" w:rsidR="00C95CA3" w:rsidRDefault="00C95CA3" w:rsidP="00C95CA3">
      <w:pPr>
        <w:rPr>
          <w:rtl/>
          <w:lang w:eastAsia="he-IL"/>
        </w:rPr>
      </w:pPr>
      <w:r>
        <w:rPr>
          <w:rFonts w:hint="cs"/>
          <w:rtl/>
          <w:lang w:eastAsia="he-IL"/>
        </w:rPr>
        <w:t>מי בעד ההסתייגות? מי נגד?</w:t>
      </w:r>
    </w:p>
    <w:p w14:paraId="1C32DE78" w14:textId="77777777" w:rsidR="00C95CA3" w:rsidRDefault="00C95CA3" w:rsidP="00C95CA3">
      <w:pPr>
        <w:rPr>
          <w:rtl/>
          <w:lang w:eastAsia="he-IL"/>
        </w:rPr>
      </w:pPr>
    </w:p>
    <w:p w14:paraId="668D54C5" w14:textId="77777777" w:rsidR="00C95CA3" w:rsidRDefault="00C95CA3" w:rsidP="00C95CA3">
      <w:pPr>
        <w:pStyle w:val="af1"/>
        <w:keepNext/>
        <w:rPr>
          <w:rtl/>
          <w:lang w:eastAsia="he-IL"/>
        </w:rPr>
      </w:pPr>
      <w:r>
        <w:rPr>
          <w:rtl/>
          <w:lang w:eastAsia="he-IL"/>
        </w:rPr>
        <w:t>הצבעה</w:t>
      </w:r>
    </w:p>
    <w:p w14:paraId="56F9E5BA" w14:textId="77777777" w:rsidR="00C95CA3" w:rsidRDefault="00C95CA3" w:rsidP="00C95CA3">
      <w:pPr>
        <w:pStyle w:val="--"/>
        <w:keepNext/>
        <w:rPr>
          <w:rtl/>
          <w:lang w:eastAsia="he-IL"/>
        </w:rPr>
      </w:pPr>
      <w:r>
        <w:rPr>
          <w:rFonts w:hint="cs"/>
          <w:rtl/>
          <w:lang w:eastAsia="he-IL"/>
        </w:rPr>
        <w:t>ההסתייגות לא נתקבלה</w:t>
      </w:r>
    </w:p>
    <w:p w14:paraId="4BEEFA72" w14:textId="77777777" w:rsidR="00C95CA3" w:rsidRDefault="00C95CA3" w:rsidP="00C95CA3">
      <w:pPr>
        <w:rPr>
          <w:rtl/>
          <w:lang w:eastAsia="he-IL"/>
        </w:rPr>
      </w:pPr>
    </w:p>
    <w:p w14:paraId="2A0AB424" w14:textId="304A0CE4"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77ADA2EA" w14:textId="77777777" w:rsidR="00C95CA3" w:rsidRDefault="00C95CA3" w:rsidP="00C95CA3">
      <w:pPr>
        <w:pStyle w:val="KeepWithNext"/>
        <w:rPr>
          <w:rtl/>
        </w:rPr>
      </w:pPr>
    </w:p>
    <w:p w14:paraId="5B4FE30B" w14:textId="77777777" w:rsidR="00C95CA3" w:rsidRDefault="00C95CA3" w:rsidP="00C95CA3">
      <w:pPr>
        <w:rPr>
          <w:rtl/>
        </w:rPr>
      </w:pPr>
      <w:r>
        <w:rPr>
          <w:rFonts w:hint="cs"/>
          <w:rtl/>
        </w:rPr>
        <w:t>ההסתייגות לא התקבלה.</w:t>
      </w:r>
    </w:p>
    <w:p w14:paraId="2C7941B3" w14:textId="77777777" w:rsidR="00C95CA3" w:rsidRDefault="00C95CA3" w:rsidP="00C95CA3">
      <w:pPr>
        <w:rPr>
          <w:rtl/>
        </w:rPr>
      </w:pPr>
    </w:p>
    <w:p w14:paraId="1F8FC1EF" w14:textId="7E37966E" w:rsidR="00C95CA3" w:rsidRDefault="00C95CA3" w:rsidP="00C95CA3">
      <w:pPr>
        <w:rPr>
          <w:rtl/>
        </w:rPr>
      </w:pPr>
      <w:r>
        <w:rPr>
          <w:rFonts w:hint="cs"/>
          <w:rtl/>
        </w:rPr>
        <w:t xml:space="preserve">הסתייגות מספר 4. </w:t>
      </w:r>
      <w:bookmarkStart w:id="5760" w:name="_ETM_Q1_2950814"/>
      <w:bookmarkEnd w:id="5760"/>
      <w:r>
        <w:rPr>
          <w:rFonts w:hint="cs"/>
          <w:rtl/>
        </w:rPr>
        <w:t>בתיקון סעיף 44(3) אחרי "תרגום" יבואו המילים "מהימן, איכותי</w:t>
      </w:r>
      <w:bookmarkStart w:id="5761" w:name="_ETM_Q1_2955899"/>
      <w:bookmarkEnd w:id="5761"/>
      <w:r>
        <w:rPr>
          <w:rFonts w:hint="cs"/>
          <w:rtl/>
        </w:rPr>
        <w:t xml:space="preserve"> ומקצועי".</w:t>
      </w:r>
      <w:bookmarkStart w:id="5762" w:name="_ETM_Q1_2955550"/>
      <w:bookmarkEnd w:id="5762"/>
    </w:p>
    <w:p w14:paraId="61F2F63F" w14:textId="77777777" w:rsidR="00C95CA3" w:rsidRDefault="00C95CA3" w:rsidP="00C95CA3">
      <w:pPr>
        <w:rPr>
          <w:rtl/>
        </w:rPr>
      </w:pPr>
      <w:bookmarkStart w:id="5763" w:name="_ETM_Q1_2955595"/>
      <w:bookmarkEnd w:id="5763"/>
    </w:p>
    <w:p w14:paraId="5A56A486" w14:textId="77777777" w:rsidR="00C95CA3" w:rsidRDefault="00C95CA3" w:rsidP="00C95CA3">
      <w:pPr>
        <w:rPr>
          <w:rtl/>
          <w:lang w:eastAsia="he-IL"/>
        </w:rPr>
      </w:pPr>
      <w:bookmarkStart w:id="5764" w:name="_ETM_Q1_2955695"/>
      <w:bookmarkStart w:id="5765" w:name="_ETM_Q1_2955732"/>
      <w:bookmarkEnd w:id="5764"/>
      <w:bookmarkEnd w:id="5765"/>
    </w:p>
    <w:p w14:paraId="48F29A7F" w14:textId="77777777" w:rsidR="00C95CA3" w:rsidRDefault="00C95CA3" w:rsidP="00C95CA3">
      <w:pPr>
        <w:rPr>
          <w:rtl/>
          <w:lang w:eastAsia="he-IL"/>
        </w:rPr>
      </w:pPr>
      <w:r>
        <w:rPr>
          <w:rFonts w:hint="cs"/>
          <w:rtl/>
          <w:lang w:eastAsia="he-IL"/>
        </w:rPr>
        <w:t>מי בעד ההסתייגות? מי נגד?</w:t>
      </w:r>
    </w:p>
    <w:p w14:paraId="1E1DD09B" w14:textId="77777777" w:rsidR="00C95CA3" w:rsidRDefault="00C95CA3" w:rsidP="00C95CA3">
      <w:pPr>
        <w:rPr>
          <w:rtl/>
          <w:lang w:eastAsia="he-IL"/>
        </w:rPr>
      </w:pPr>
    </w:p>
    <w:p w14:paraId="78D8954F" w14:textId="77777777" w:rsidR="00C95CA3" w:rsidRDefault="00C95CA3" w:rsidP="00C95CA3">
      <w:pPr>
        <w:pStyle w:val="af1"/>
        <w:keepNext/>
        <w:rPr>
          <w:rtl/>
          <w:lang w:eastAsia="he-IL"/>
        </w:rPr>
      </w:pPr>
      <w:r>
        <w:rPr>
          <w:rtl/>
          <w:lang w:eastAsia="he-IL"/>
        </w:rPr>
        <w:t>הצבעה</w:t>
      </w:r>
    </w:p>
    <w:p w14:paraId="27E4F116" w14:textId="77777777" w:rsidR="00C95CA3" w:rsidRDefault="00C95CA3" w:rsidP="00C95CA3">
      <w:pPr>
        <w:pStyle w:val="--"/>
        <w:keepNext/>
        <w:rPr>
          <w:rtl/>
          <w:lang w:eastAsia="he-IL"/>
        </w:rPr>
      </w:pPr>
      <w:r>
        <w:rPr>
          <w:rFonts w:hint="cs"/>
          <w:rtl/>
          <w:lang w:eastAsia="he-IL"/>
        </w:rPr>
        <w:t>ההסתייגות לא נתקבלה</w:t>
      </w:r>
    </w:p>
    <w:p w14:paraId="1501965D" w14:textId="77777777" w:rsidR="00C95CA3" w:rsidRDefault="00C95CA3" w:rsidP="00C95CA3">
      <w:pPr>
        <w:rPr>
          <w:rtl/>
          <w:lang w:eastAsia="he-IL"/>
        </w:rPr>
      </w:pPr>
    </w:p>
    <w:p w14:paraId="78F21831" w14:textId="7A68A49D"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7A9708A8" w14:textId="77777777" w:rsidR="00C95CA3" w:rsidRDefault="00C95CA3" w:rsidP="00C95CA3">
      <w:pPr>
        <w:pStyle w:val="KeepWithNext"/>
        <w:rPr>
          <w:rtl/>
        </w:rPr>
      </w:pPr>
    </w:p>
    <w:p w14:paraId="0F3414CA" w14:textId="77777777" w:rsidR="00C95CA3" w:rsidRDefault="00C95CA3" w:rsidP="00C95CA3">
      <w:pPr>
        <w:rPr>
          <w:rtl/>
        </w:rPr>
      </w:pPr>
      <w:r>
        <w:rPr>
          <w:rFonts w:hint="cs"/>
          <w:rtl/>
        </w:rPr>
        <w:t>ההסתייגות לא התקבלה.</w:t>
      </w:r>
    </w:p>
    <w:p w14:paraId="13AFCCF6" w14:textId="77777777" w:rsidR="00C95CA3" w:rsidRDefault="00C95CA3" w:rsidP="00C95CA3">
      <w:pPr>
        <w:rPr>
          <w:rtl/>
        </w:rPr>
      </w:pPr>
    </w:p>
    <w:p w14:paraId="2786E983" w14:textId="5318A386" w:rsidR="00C95CA3" w:rsidRDefault="00C95CA3" w:rsidP="00C95CA3">
      <w:pPr>
        <w:rPr>
          <w:rtl/>
        </w:rPr>
      </w:pPr>
      <w:r>
        <w:rPr>
          <w:rFonts w:hint="cs"/>
          <w:rtl/>
        </w:rPr>
        <w:t>הסתייגות מספר 5. בתיקון סעיף 44(3), במקום "שישה חודשים"</w:t>
      </w:r>
      <w:bookmarkStart w:id="5766" w:name="_ETM_Q1_2962150"/>
      <w:bookmarkEnd w:id="5766"/>
      <w:r>
        <w:rPr>
          <w:rFonts w:hint="cs"/>
          <w:rtl/>
        </w:rPr>
        <w:t xml:space="preserve"> יבואו המילים "משנה ושלושה חודשים".</w:t>
      </w:r>
    </w:p>
    <w:p w14:paraId="66480368" w14:textId="77777777" w:rsidR="00C95CA3" w:rsidRDefault="00C95CA3" w:rsidP="00C95CA3">
      <w:pPr>
        <w:rPr>
          <w:rtl/>
        </w:rPr>
      </w:pPr>
      <w:bookmarkStart w:id="5767" w:name="_ETM_Q1_2964969"/>
      <w:bookmarkStart w:id="5768" w:name="_ETM_Q1_2965005"/>
      <w:bookmarkEnd w:id="5767"/>
      <w:bookmarkEnd w:id="5768"/>
    </w:p>
    <w:p w14:paraId="07103312" w14:textId="77777777" w:rsidR="00C95CA3" w:rsidRDefault="00C95CA3" w:rsidP="00C95CA3">
      <w:pPr>
        <w:rPr>
          <w:rtl/>
          <w:lang w:eastAsia="he-IL"/>
        </w:rPr>
      </w:pPr>
      <w:bookmarkStart w:id="5769" w:name="_ETM_Q1_2965105"/>
      <w:bookmarkStart w:id="5770" w:name="_ETM_Q1_2965144"/>
      <w:bookmarkEnd w:id="5769"/>
      <w:bookmarkEnd w:id="5770"/>
    </w:p>
    <w:p w14:paraId="1383DE42" w14:textId="77777777" w:rsidR="00C95CA3" w:rsidRDefault="00C95CA3" w:rsidP="00C95CA3">
      <w:pPr>
        <w:rPr>
          <w:rtl/>
          <w:lang w:eastAsia="he-IL"/>
        </w:rPr>
      </w:pPr>
      <w:r>
        <w:rPr>
          <w:rFonts w:hint="cs"/>
          <w:rtl/>
          <w:lang w:eastAsia="he-IL"/>
        </w:rPr>
        <w:t>מי בעד ההסתייגות? מי נגד?</w:t>
      </w:r>
    </w:p>
    <w:p w14:paraId="44F23D9A" w14:textId="77777777" w:rsidR="00C95CA3" w:rsidRDefault="00C95CA3" w:rsidP="00C95CA3">
      <w:pPr>
        <w:rPr>
          <w:rtl/>
          <w:lang w:eastAsia="he-IL"/>
        </w:rPr>
      </w:pPr>
    </w:p>
    <w:p w14:paraId="1C321C8E" w14:textId="77777777" w:rsidR="00C95CA3" w:rsidRDefault="00C95CA3" w:rsidP="00C95CA3">
      <w:pPr>
        <w:pStyle w:val="af1"/>
        <w:keepNext/>
        <w:rPr>
          <w:rtl/>
          <w:lang w:eastAsia="he-IL"/>
        </w:rPr>
      </w:pPr>
      <w:r>
        <w:rPr>
          <w:rtl/>
          <w:lang w:eastAsia="he-IL"/>
        </w:rPr>
        <w:t>הצבעה</w:t>
      </w:r>
    </w:p>
    <w:p w14:paraId="497E44BC" w14:textId="77777777" w:rsidR="00C95CA3" w:rsidRDefault="00C95CA3" w:rsidP="00C95CA3">
      <w:pPr>
        <w:pStyle w:val="--"/>
        <w:keepNext/>
        <w:rPr>
          <w:rtl/>
          <w:lang w:eastAsia="he-IL"/>
        </w:rPr>
      </w:pPr>
      <w:r>
        <w:rPr>
          <w:rFonts w:hint="cs"/>
          <w:rtl/>
          <w:lang w:eastAsia="he-IL"/>
        </w:rPr>
        <w:t>ההסתייגות לא נתקבלה</w:t>
      </w:r>
    </w:p>
    <w:p w14:paraId="0C1FAF46" w14:textId="77777777" w:rsidR="00C95CA3" w:rsidRDefault="00C95CA3" w:rsidP="00C95CA3">
      <w:pPr>
        <w:rPr>
          <w:rtl/>
          <w:lang w:eastAsia="he-IL"/>
        </w:rPr>
      </w:pPr>
    </w:p>
    <w:p w14:paraId="3693D524" w14:textId="1DCF9741"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60648F35" w14:textId="77777777" w:rsidR="00C95CA3" w:rsidRDefault="00C95CA3" w:rsidP="00C95CA3">
      <w:pPr>
        <w:pStyle w:val="KeepWithNext"/>
        <w:rPr>
          <w:rtl/>
        </w:rPr>
      </w:pPr>
    </w:p>
    <w:p w14:paraId="0CD6C8E3" w14:textId="77777777" w:rsidR="00C95CA3" w:rsidRDefault="00C95CA3" w:rsidP="00C95CA3">
      <w:pPr>
        <w:rPr>
          <w:rtl/>
        </w:rPr>
      </w:pPr>
      <w:r>
        <w:rPr>
          <w:rFonts w:hint="cs"/>
          <w:rtl/>
        </w:rPr>
        <w:t>ההסתייגות לא התקבלה.</w:t>
      </w:r>
    </w:p>
    <w:p w14:paraId="66CAA45B" w14:textId="77777777" w:rsidR="00C95CA3" w:rsidRDefault="00C95CA3" w:rsidP="00C95CA3">
      <w:pPr>
        <w:rPr>
          <w:rtl/>
        </w:rPr>
      </w:pPr>
    </w:p>
    <w:p w14:paraId="484B15F9" w14:textId="0A56DA81" w:rsidR="00C95CA3" w:rsidRDefault="00C95CA3" w:rsidP="00C95CA3">
      <w:pPr>
        <w:rPr>
          <w:rtl/>
        </w:rPr>
      </w:pPr>
      <w:bookmarkStart w:id="5771" w:name="_ETM_Q1_2965965"/>
      <w:bookmarkStart w:id="5772" w:name="_ETM_Q1_2966001"/>
      <w:bookmarkEnd w:id="5771"/>
      <w:bookmarkEnd w:id="5772"/>
      <w:r>
        <w:rPr>
          <w:rFonts w:hint="cs"/>
          <w:rtl/>
        </w:rPr>
        <w:t xml:space="preserve">הסתייגות </w:t>
      </w:r>
      <w:bookmarkStart w:id="5773" w:name="_ETM_Q1_2965950"/>
      <w:bookmarkEnd w:id="5773"/>
      <w:r>
        <w:rPr>
          <w:rFonts w:hint="cs"/>
          <w:rtl/>
        </w:rPr>
        <w:t>מספר 6. בתיקון סעיף 44(3), אחרי המילים "מתן הצו</w:t>
      </w:r>
      <w:bookmarkStart w:id="5774" w:name="_ETM_Q1_2967548"/>
      <w:bookmarkEnd w:id="5774"/>
      <w:r>
        <w:rPr>
          <w:rFonts w:hint="cs"/>
          <w:rtl/>
        </w:rPr>
        <w:t>" יבואו המילים "ו/או ההודעה".</w:t>
      </w:r>
    </w:p>
    <w:p w14:paraId="19DC2F9C" w14:textId="77777777" w:rsidR="00C95CA3" w:rsidRDefault="00C95CA3" w:rsidP="00C95CA3">
      <w:pPr>
        <w:rPr>
          <w:rtl/>
        </w:rPr>
      </w:pPr>
      <w:bookmarkStart w:id="5775" w:name="_ETM_Q1_2970893"/>
      <w:bookmarkStart w:id="5776" w:name="_ETM_Q1_2970936"/>
      <w:bookmarkEnd w:id="5775"/>
      <w:bookmarkEnd w:id="5776"/>
    </w:p>
    <w:p w14:paraId="00B0273C" w14:textId="77777777" w:rsidR="00C95CA3" w:rsidRDefault="00C95CA3" w:rsidP="00C95CA3">
      <w:pPr>
        <w:rPr>
          <w:rtl/>
          <w:lang w:eastAsia="he-IL"/>
        </w:rPr>
      </w:pPr>
      <w:bookmarkStart w:id="5777" w:name="_ETM_Q1_2971821"/>
      <w:bookmarkStart w:id="5778" w:name="_ETM_Q1_2971858"/>
      <w:bookmarkEnd w:id="5777"/>
      <w:bookmarkEnd w:id="5778"/>
      <w:r>
        <w:rPr>
          <w:rFonts w:hint="cs"/>
          <w:rtl/>
          <w:lang w:eastAsia="he-IL"/>
        </w:rPr>
        <w:t>מי בעד ההסתייגות? מי נגד?</w:t>
      </w:r>
    </w:p>
    <w:p w14:paraId="00DDE7F7" w14:textId="77777777" w:rsidR="00C95CA3" w:rsidRDefault="00C95CA3" w:rsidP="00C95CA3">
      <w:pPr>
        <w:rPr>
          <w:rtl/>
          <w:lang w:eastAsia="he-IL"/>
        </w:rPr>
      </w:pPr>
    </w:p>
    <w:p w14:paraId="5C18A6ED" w14:textId="77777777" w:rsidR="00C95CA3" w:rsidRDefault="00C95CA3" w:rsidP="00C95CA3">
      <w:pPr>
        <w:pStyle w:val="af1"/>
        <w:keepNext/>
        <w:rPr>
          <w:rtl/>
          <w:lang w:eastAsia="he-IL"/>
        </w:rPr>
      </w:pPr>
      <w:r>
        <w:rPr>
          <w:rtl/>
          <w:lang w:eastAsia="he-IL"/>
        </w:rPr>
        <w:t>הצבעה</w:t>
      </w:r>
    </w:p>
    <w:p w14:paraId="38C8C047" w14:textId="77777777" w:rsidR="00C95CA3" w:rsidRDefault="00C95CA3" w:rsidP="00C95CA3">
      <w:pPr>
        <w:pStyle w:val="--"/>
        <w:keepNext/>
        <w:rPr>
          <w:rtl/>
          <w:lang w:eastAsia="he-IL"/>
        </w:rPr>
      </w:pPr>
      <w:r>
        <w:rPr>
          <w:rFonts w:hint="cs"/>
          <w:rtl/>
          <w:lang w:eastAsia="he-IL"/>
        </w:rPr>
        <w:t>ההסתייגות לא נתקבלה</w:t>
      </w:r>
    </w:p>
    <w:p w14:paraId="08853DC9" w14:textId="77777777" w:rsidR="00C95CA3" w:rsidRDefault="00C95CA3" w:rsidP="00C95CA3">
      <w:pPr>
        <w:rPr>
          <w:rtl/>
          <w:lang w:eastAsia="he-IL"/>
        </w:rPr>
      </w:pPr>
    </w:p>
    <w:p w14:paraId="7AA00143" w14:textId="1E895116" w:rsidR="00C95CA3" w:rsidRDefault="00C95CA3" w:rsidP="00C95CA3">
      <w:pPr>
        <w:pStyle w:val="af6"/>
        <w:keepNext/>
        <w:rPr>
          <w:rtl/>
        </w:rPr>
      </w:pPr>
      <w:r w:rsidRPr="00C95CA3">
        <w:rPr>
          <w:rStyle w:val="TagStyle"/>
          <w:rtl/>
        </w:rPr>
        <w:t xml:space="preserve"> &lt;&lt; יור &gt;&gt; </w:t>
      </w:r>
      <w:r>
        <w:rPr>
          <w:rtl/>
        </w:rPr>
        <w:t xml:space="preserve">היו"ר יונתן </w:t>
      </w:r>
      <w:proofErr w:type="spellStart"/>
      <w:r>
        <w:rPr>
          <w:rtl/>
        </w:rPr>
        <w:t>מישרקי</w:t>
      </w:r>
      <w:proofErr w:type="spellEnd"/>
      <w:r>
        <w:rPr>
          <w:rtl/>
        </w:rPr>
        <w:t>:</w:t>
      </w:r>
      <w:r w:rsidRPr="00C95CA3">
        <w:rPr>
          <w:rStyle w:val="TagStyle"/>
          <w:rtl/>
        </w:rPr>
        <w:t xml:space="preserve"> &lt;&lt; יור &gt;&gt;</w:t>
      </w:r>
      <w:r w:rsidR="00D3687A">
        <w:rPr>
          <w:rtl/>
        </w:rPr>
        <w:t xml:space="preserve"> </w:t>
      </w:r>
    </w:p>
    <w:p w14:paraId="675D5ED9" w14:textId="77777777" w:rsidR="00C95CA3" w:rsidRDefault="00C95CA3" w:rsidP="00C95CA3">
      <w:pPr>
        <w:pStyle w:val="KeepWithNext"/>
        <w:rPr>
          <w:rtl/>
        </w:rPr>
      </w:pPr>
    </w:p>
    <w:p w14:paraId="040CA040" w14:textId="77777777" w:rsidR="00C95CA3" w:rsidRDefault="00C95CA3" w:rsidP="00C95CA3">
      <w:pPr>
        <w:rPr>
          <w:rtl/>
        </w:rPr>
      </w:pPr>
      <w:r>
        <w:rPr>
          <w:rFonts w:hint="cs"/>
          <w:rtl/>
        </w:rPr>
        <w:t>ההסתייגות לא התקבלה.</w:t>
      </w:r>
    </w:p>
    <w:p w14:paraId="3F46B3A6" w14:textId="77777777" w:rsidR="00C95CA3" w:rsidRDefault="00C95CA3" w:rsidP="00C95CA3">
      <w:pPr>
        <w:rPr>
          <w:rtl/>
        </w:rPr>
      </w:pPr>
      <w:bookmarkStart w:id="5779" w:name="_ETM_Q1_2973231"/>
      <w:bookmarkEnd w:id="5779"/>
    </w:p>
    <w:p w14:paraId="1F27EBB0" w14:textId="6839E110" w:rsidR="00C95CA3" w:rsidRDefault="00C95CA3" w:rsidP="00C95CA3">
      <w:pPr>
        <w:rPr>
          <w:rtl/>
        </w:rPr>
      </w:pPr>
      <w:bookmarkStart w:id="5780" w:name="_ETM_Q1_2973267"/>
      <w:bookmarkEnd w:id="5780"/>
      <w:r>
        <w:rPr>
          <w:rFonts w:hint="cs"/>
          <w:rtl/>
        </w:rPr>
        <w:t xml:space="preserve"> עד כאן. תודה רבה. הישיבה נעולה.</w:t>
      </w:r>
    </w:p>
    <w:p w14:paraId="270D9100" w14:textId="77777777" w:rsidR="00C95CA3" w:rsidRDefault="00C95CA3" w:rsidP="00C95CA3">
      <w:pPr>
        <w:rPr>
          <w:rtl/>
        </w:rPr>
      </w:pPr>
    </w:p>
    <w:p w14:paraId="307D5A1C" w14:textId="77777777" w:rsidR="00411CBA" w:rsidRDefault="00411CBA" w:rsidP="00C95CA3">
      <w:pPr>
        <w:rPr>
          <w:rtl/>
        </w:rPr>
      </w:pPr>
      <w:bookmarkStart w:id="5781" w:name="_GoBack"/>
      <w:bookmarkEnd w:id="5781"/>
    </w:p>
    <w:p w14:paraId="3999E525" w14:textId="7851D940" w:rsidR="00411CBA" w:rsidRDefault="00411CBA" w:rsidP="00411CBA">
      <w:pPr>
        <w:pStyle w:val="afc"/>
        <w:keepNext/>
        <w:rPr>
          <w:rtl/>
        </w:rPr>
      </w:pPr>
      <w:bookmarkStart w:id="5782" w:name="ET_meetingend_1001"/>
      <w:r w:rsidRPr="00411CBA">
        <w:rPr>
          <w:rStyle w:val="TagStyle"/>
          <w:rtl/>
        </w:rPr>
        <w:t xml:space="preserve"> &lt;&lt; סיום &gt;&gt; </w:t>
      </w:r>
      <w:r>
        <w:rPr>
          <w:rtl/>
        </w:rPr>
        <w:t>הישיבה ננעל</w:t>
      </w:r>
      <w:r>
        <w:rPr>
          <w:rFonts w:hint="cs"/>
          <w:rtl/>
        </w:rPr>
        <w:t xml:space="preserve">ה בשעה </w:t>
      </w:r>
      <w:r w:rsidR="00DB293F">
        <w:rPr>
          <w:rFonts w:hint="cs"/>
          <w:rtl/>
        </w:rPr>
        <w:t>17:40.</w:t>
      </w:r>
      <w:r w:rsidRPr="00411CBA">
        <w:rPr>
          <w:rStyle w:val="TagStyle"/>
          <w:rtl/>
        </w:rPr>
        <w:t xml:space="preserve"> &lt;&lt; סיום &gt;&gt;</w:t>
      </w:r>
      <w:r w:rsidR="00D3687A">
        <w:rPr>
          <w:rtl/>
        </w:rPr>
        <w:t xml:space="preserve"> </w:t>
      </w:r>
      <w:bookmarkEnd w:id="5782"/>
    </w:p>
    <w:p w14:paraId="1D4499E7" w14:textId="77777777" w:rsidR="00411CBA" w:rsidRDefault="00411CBA" w:rsidP="00411CBA">
      <w:pPr>
        <w:pStyle w:val="KeepWithNext"/>
        <w:rPr>
          <w:rtl/>
        </w:rPr>
      </w:pPr>
    </w:p>
    <w:p w14:paraId="4C1754D7" w14:textId="77777777" w:rsidR="00411CBA" w:rsidRPr="00411CBA" w:rsidRDefault="00411CBA" w:rsidP="00411CBA">
      <w:pPr>
        <w:rPr>
          <w:rtl/>
        </w:rPr>
      </w:pPr>
    </w:p>
    <w:p w14:paraId="7A4F6996" w14:textId="19D6DB45" w:rsidR="007115B1" w:rsidRPr="007115B1" w:rsidRDefault="007115B1" w:rsidP="007115B1">
      <w:pPr>
        <w:rPr>
          <w:rtl/>
          <w:lang w:eastAsia="he-IL"/>
        </w:rPr>
      </w:pPr>
      <w:bookmarkStart w:id="5783" w:name="_ETM_Q1_2948744"/>
      <w:bookmarkStart w:id="5784" w:name="_ETM_Q1_2948782"/>
      <w:bookmarkEnd w:id="5783"/>
      <w:bookmarkEnd w:id="5784"/>
    </w:p>
    <w:sectPr w:rsidR="007115B1" w:rsidRPr="007115B1" w:rsidSect="008E04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3F827" w14:textId="77777777" w:rsidR="00B40348" w:rsidRDefault="00B40348">
      <w:r>
        <w:separator/>
      </w:r>
    </w:p>
  </w:endnote>
  <w:endnote w:type="continuationSeparator" w:id="0">
    <w:p w14:paraId="1B475F20" w14:textId="77777777" w:rsidR="00B40348" w:rsidRDefault="00B40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F5430A" w14:textId="77777777" w:rsidR="00B40348" w:rsidRDefault="00B40348">
      <w:r>
        <w:separator/>
      </w:r>
    </w:p>
  </w:footnote>
  <w:footnote w:type="continuationSeparator" w:id="0">
    <w:p w14:paraId="0970CE26" w14:textId="77777777" w:rsidR="00B40348" w:rsidRDefault="00B403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EB215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69FDA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ADD6B" w14:textId="3261107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E04B5">
      <w:rPr>
        <w:rStyle w:val="af7"/>
        <w:noProof/>
        <w:rtl/>
      </w:rPr>
      <w:t>89</w:t>
    </w:r>
    <w:r>
      <w:rPr>
        <w:rStyle w:val="af7"/>
      </w:rPr>
      <w:fldChar w:fldCharType="end"/>
    </w:r>
  </w:p>
  <w:p w14:paraId="4F3D37EC" w14:textId="25FFF0F3" w:rsidR="00D86E57" w:rsidRPr="00CC5815" w:rsidRDefault="00782CD7" w:rsidP="008E5E3F">
    <w:pPr>
      <w:pStyle w:val="a3"/>
      <w:ind w:firstLine="0"/>
    </w:pPr>
    <w:r>
      <w:rPr>
        <w:rtl/>
      </w:rPr>
      <w:t>ועדת הבריאות</w:t>
    </w:r>
  </w:p>
  <w:p w14:paraId="7A9741DB" w14:textId="60B4C257" w:rsidR="00D86E57" w:rsidRPr="00CC5815" w:rsidRDefault="00782CD7" w:rsidP="008E5E3F">
    <w:pPr>
      <w:pStyle w:val="a3"/>
      <w:ind w:firstLine="0"/>
      <w:rPr>
        <w:rtl/>
      </w:rPr>
    </w:pPr>
    <w:r>
      <w:rPr>
        <w:rtl/>
      </w:rPr>
      <w:t>16/07/2024</w:t>
    </w:r>
  </w:p>
  <w:p w14:paraId="17C668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A2B995" w14:textId="77777777" w:rsidR="000A17C6" w:rsidRDefault="00E33AE3" w:rsidP="000A17C6">
    <w:pPr>
      <w:keepNext/>
      <w:spacing w:line="240" w:lineRule="atLeast"/>
      <w:ind w:firstLine="0"/>
      <w:jc w:val="center"/>
      <w:outlineLvl w:val="0"/>
      <w:rPr>
        <w:rtl/>
      </w:rPr>
    </w:pPr>
    <w:r>
      <w:rPr>
        <w:noProof/>
      </w:rPr>
      <w:drawing>
        <wp:inline distT="0" distB="0" distL="0" distR="0" wp14:anchorId="5C1939F0" wp14:editId="4ED0994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3B630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79AC6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E522B1"/>
    <w:multiLevelType w:val="hybridMultilevel"/>
    <w:tmpl w:val="10A4A97E"/>
    <w:lvl w:ilvl="0" w:tplc="C8C016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CE1089"/>
    <w:multiLevelType w:val="hybridMultilevel"/>
    <w:tmpl w:val="3474C122"/>
    <w:lvl w:ilvl="0" w:tplc="9552F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9851E9"/>
    <w:multiLevelType w:val="hybridMultilevel"/>
    <w:tmpl w:val="83E2F582"/>
    <w:lvl w:ilvl="0" w:tplc="EC46C97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174038B0"/>
    <w:multiLevelType w:val="hybridMultilevel"/>
    <w:tmpl w:val="DF44AE92"/>
    <w:lvl w:ilvl="0" w:tplc="1BE8F83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17B3668C"/>
    <w:multiLevelType w:val="hybridMultilevel"/>
    <w:tmpl w:val="79B2145C"/>
    <w:lvl w:ilvl="0" w:tplc="5EAEAA5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1E34B2C"/>
    <w:multiLevelType w:val="hybridMultilevel"/>
    <w:tmpl w:val="4ABED7C2"/>
    <w:lvl w:ilvl="0" w:tplc="06D42C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D2753FF"/>
    <w:multiLevelType w:val="hybridMultilevel"/>
    <w:tmpl w:val="3C1A1B90"/>
    <w:lvl w:ilvl="0" w:tplc="84A667FA">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E7B3CEF"/>
    <w:multiLevelType w:val="hybridMultilevel"/>
    <w:tmpl w:val="C39A8C10"/>
    <w:lvl w:ilvl="0" w:tplc="6966D0B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42AF083D"/>
    <w:multiLevelType w:val="hybridMultilevel"/>
    <w:tmpl w:val="9EAA5340"/>
    <w:lvl w:ilvl="0" w:tplc="8F727F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9CA0DB7"/>
    <w:multiLevelType w:val="hybridMultilevel"/>
    <w:tmpl w:val="C614AAC2"/>
    <w:lvl w:ilvl="0" w:tplc="55D6709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59404481"/>
    <w:multiLevelType w:val="hybridMultilevel"/>
    <w:tmpl w:val="CA3E462E"/>
    <w:lvl w:ilvl="0" w:tplc="ED544B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613530"/>
    <w:multiLevelType w:val="hybridMultilevel"/>
    <w:tmpl w:val="5A480852"/>
    <w:lvl w:ilvl="0" w:tplc="701C63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D74770B"/>
    <w:multiLevelType w:val="hybridMultilevel"/>
    <w:tmpl w:val="B464E3FC"/>
    <w:lvl w:ilvl="0" w:tplc="02C6CFC8">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795710"/>
    <w:multiLevelType w:val="hybridMultilevel"/>
    <w:tmpl w:val="BE42928E"/>
    <w:lvl w:ilvl="0" w:tplc="2C1486AA">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6FB42103"/>
    <w:multiLevelType w:val="hybridMultilevel"/>
    <w:tmpl w:val="7460E0AA"/>
    <w:lvl w:ilvl="0" w:tplc="4E08E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5F91985"/>
    <w:multiLevelType w:val="hybridMultilevel"/>
    <w:tmpl w:val="7FC06EF4"/>
    <w:lvl w:ilvl="0" w:tplc="F5F2C79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0"/>
  </w:num>
  <w:num w:numId="3">
    <w:abstractNumId w:val="13"/>
  </w:num>
  <w:num w:numId="4">
    <w:abstractNumId w:val="7"/>
  </w:num>
  <w:num w:numId="5">
    <w:abstractNumId w:val="16"/>
  </w:num>
  <w:num w:numId="6">
    <w:abstractNumId w:val="3"/>
  </w:num>
  <w:num w:numId="7">
    <w:abstractNumId w:val="4"/>
  </w:num>
  <w:num w:numId="8">
    <w:abstractNumId w:val="5"/>
  </w:num>
  <w:num w:numId="9">
    <w:abstractNumId w:val="11"/>
  </w:num>
  <w:num w:numId="10">
    <w:abstractNumId w:val="15"/>
  </w:num>
  <w:num w:numId="11">
    <w:abstractNumId w:val="8"/>
  </w:num>
  <w:num w:numId="12">
    <w:abstractNumId w:val="2"/>
  </w:num>
  <w:num w:numId="13">
    <w:abstractNumId w:val="9"/>
  </w:num>
  <w:num w:numId="14">
    <w:abstractNumId w:val="1"/>
  </w:num>
  <w:num w:numId="15">
    <w:abstractNumId w:val="12"/>
  </w:num>
  <w:num w:numId="16">
    <w:abstractNumId w:val="6"/>
  </w:num>
  <w:num w:numId="17">
    <w:abstractNumId w:val="17"/>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55B"/>
    <w:rsid w:val="00037279"/>
    <w:rsid w:val="00067F42"/>
    <w:rsid w:val="00092B80"/>
    <w:rsid w:val="000A17C6"/>
    <w:rsid w:val="000A18F3"/>
    <w:rsid w:val="000A74E1"/>
    <w:rsid w:val="000B0275"/>
    <w:rsid w:val="000B060C"/>
    <w:rsid w:val="000B2EE6"/>
    <w:rsid w:val="000B38DD"/>
    <w:rsid w:val="000B48DC"/>
    <w:rsid w:val="000C242B"/>
    <w:rsid w:val="000C47F5"/>
    <w:rsid w:val="000E3314"/>
    <w:rsid w:val="000F2459"/>
    <w:rsid w:val="000F4610"/>
    <w:rsid w:val="00104423"/>
    <w:rsid w:val="00117058"/>
    <w:rsid w:val="00150436"/>
    <w:rsid w:val="00167294"/>
    <w:rsid w:val="001673D4"/>
    <w:rsid w:val="0017187B"/>
    <w:rsid w:val="00171E7F"/>
    <w:rsid w:val="001758C1"/>
    <w:rsid w:val="0017779F"/>
    <w:rsid w:val="001931B0"/>
    <w:rsid w:val="001939B9"/>
    <w:rsid w:val="001A74E9"/>
    <w:rsid w:val="001A7A1B"/>
    <w:rsid w:val="001C44DA"/>
    <w:rsid w:val="001C4FDA"/>
    <w:rsid w:val="001D2580"/>
    <w:rsid w:val="001D440C"/>
    <w:rsid w:val="002016FF"/>
    <w:rsid w:val="00211A25"/>
    <w:rsid w:val="00225678"/>
    <w:rsid w:val="00227FEF"/>
    <w:rsid w:val="0025063F"/>
    <w:rsid w:val="00251DD4"/>
    <w:rsid w:val="00255DE2"/>
    <w:rsid w:val="00256D53"/>
    <w:rsid w:val="00261554"/>
    <w:rsid w:val="00270A02"/>
    <w:rsid w:val="00271185"/>
    <w:rsid w:val="00275C03"/>
    <w:rsid w:val="00280D58"/>
    <w:rsid w:val="002B1CC3"/>
    <w:rsid w:val="002B2B8B"/>
    <w:rsid w:val="002D3900"/>
    <w:rsid w:val="002D4BDB"/>
    <w:rsid w:val="002E5E31"/>
    <w:rsid w:val="002F5922"/>
    <w:rsid w:val="00303B4C"/>
    <w:rsid w:val="003075C1"/>
    <w:rsid w:val="00310CC1"/>
    <w:rsid w:val="00321E62"/>
    <w:rsid w:val="00327BF8"/>
    <w:rsid w:val="00340AFA"/>
    <w:rsid w:val="0035150C"/>
    <w:rsid w:val="003612FC"/>
    <w:rsid w:val="003658CB"/>
    <w:rsid w:val="00366CFB"/>
    <w:rsid w:val="0036794C"/>
    <w:rsid w:val="00373508"/>
    <w:rsid w:val="00396023"/>
    <w:rsid w:val="003A0275"/>
    <w:rsid w:val="003A02CE"/>
    <w:rsid w:val="003A5B02"/>
    <w:rsid w:val="003B01BA"/>
    <w:rsid w:val="003B3C98"/>
    <w:rsid w:val="003C279D"/>
    <w:rsid w:val="003F0A5F"/>
    <w:rsid w:val="00411CBA"/>
    <w:rsid w:val="00420E41"/>
    <w:rsid w:val="00424C94"/>
    <w:rsid w:val="00430735"/>
    <w:rsid w:val="00430F83"/>
    <w:rsid w:val="00436F8E"/>
    <w:rsid w:val="00447608"/>
    <w:rsid w:val="00451746"/>
    <w:rsid w:val="00455EFA"/>
    <w:rsid w:val="00470EAC"/>
    <w:rsid w:val="004755DB"/>
    <w:rsid w:val="00475BCA"/>
    <w:rsid w:val="00477C3D"/>
    <w:rsid w:val="0049458B"/>
    <w:rsid w:val="00495FD8"/>
    <w:rsid w:val="004A62C6"/>
    <w:rsid w:val="004B0A65"/>
    <w:rsid w:val="004B1BE9"/>
    <w:rsid w:val="004C5D95"/>
    <w:rsid w:val="004C6978"/>
    <w:rsid w:val="004E557C"/>
    <w:rsid w:val="00500C0C"/>
    <w:rsid w:val="0050531C"/>
    <w:rsid w:val="00530393"/>
    <w:rsid w:val="00546678"/>
    <w:rsid w:val="005506B9"/>
    <w:rsid w:val="00562289"/>
    <w:rsid w:val="005817EC"/>
    <w:rsid w:val="005838B5"/>
    <w:rsid w:val="00590B77"/>
    <w:rsid w:val="00595C68"/>
    <w:rsid w:val="005A342D"/>
    <w:rsid w:val="005A4B76"/>
    <w:rsid w:val="005A77FD"/>
    <w:rsid w:val="005B4AA5"/>
    <w:rsid w:val="005C363E"/>
    <w:rsid w:val="005D61F3"/>
    <w:rsid w:val="005E1C6B"/>
    <w:rsid w:val="005F1138"/>
    <w:rsid w:val="005F76B0"/>
    <w:rsid w:val="00610D4B"/>
    <w:rsid w:val="00621E9C"/>
    <w:rsid w:val="00627239"/>
    <w:rsid w:val="00634F61"/>
    <w:rsid w:val="006508D4"/>
    <w:rsid w:val="006567F1"/>
    <w:rsid w:val="00695A47"/>
    <w:rsid w:val="0069635A"/>
    <w:rsid w:val="006A0CB7"/>
    <w:rsid w:val="006A742F"/>
    <w:rsid w:val="006B350B"/>
    <w:rsid w:val="006B6356"/>
    <w:rsid w:val="006D29E9"/>
    <w:rsid w:val="006E48F5"/>
    <w:rsid w:val="006F0259"/>
    <w:rsid w:val="006F65C5"/>
    <w:rsid w:val="00700433"/>
    <w:rsid w:val="00702755"/>
    <w:rsid w:val="0070472C"/>
    <w:rsid w:val="007115B1"/>
    <w:rsid w:val="007159AA"/>
    <w:rsid w:val="007238C8"/>
    <w:rsid w:val="007436CA"/>
    <w:rsid w:val="007473A7"/>
    <w:rsid w:val="007509A6"/>
    <w:rsid w:val="00780B63"/>
    <w:rsid w:val="00782CD7"/>
    <w:rsid w:val="007872B4"/>
    <w:rsid w:val="00791CBE"/>
    <w:rsid w:val="007C693F"/>
    <w:rsid w:val="007C6ADD"/>
    <w:rsid w:val="007D36B0"/>
    <w:rsid w:val="007D6DAC"/>
    <w:rsid w:val="00815615"/>
    <w:rsid w:val="008174AF"/>
    <w:rsid w:val="0082136D"/>
    <w:rsid w:val="00825553"/>
    <w:rsid w:val="008320F6"/>
    <w:rsid w:val="0083694F"/>
    <w:rsid w:val="00841223"/>
    <w:rsid w:val="008462F0"/>
    <w:rsid w:val="00846BE9"/>
    <w:rsid w:val="00853207"/>
    <w:rsid w:val="00857094"/>
    <w:rsid w:val="00870D87"/>
    <w:rsid w:val="008713A4"/>
    <w:rsid w:val="00873C70"/>
    <w:rsid w:val="00875F10"/>
    <w:rsid w:val="00877A96"/>
    <w:rsid w:val="00886120"/>
    <w:rsid w:val="008B321F"/>
    <w:rsid w:val="008C6035"/>
    <w:rsid w:val="008C7015"/>
    <w:rsid w:val="008D1DFB"/>
    <w:rsid w:val="008D2DE1"/>
    <w:rsid w:val="008D3C99"/>
    <w:rsid w:val="008D5A35"/>
    <w:rsid w:val="008E03B4"/>
    <w:rsid w:val="008E04B5"/>
    <w:rsid w:val="008E1082"/>
    <w:rsid w:val="008E5E3F"/>
    <w:rsid w:val="008E7501"/>
    <w:rsid w:val="008F0AC3"/>
    <w:rsid w:val="008F42AA"/>
    <w:rsid w:val="0090279B"/>
    <w:rsid w:val="00905F22"/>
    <w:rsid w:val="009121A6"/>
    <w:rsid w:val="009138EF"/>
    <w:rsid w:val="00913E7C"/>
    <w:rsid w:val="00914904"/>
    <w:rsid w:val="0092549B"/>
    <w:rsid w:val="009258CE"/>
    <w:rsid w:val="00947BAD"/>
    <w:rsid w:val="009515F0"/>
    <w:rsid w:val="00974A52"/>
    <w:rsid w:val="00982937"/>
    <w:rsid w:val="009830CB"/>
    <w:rsid w:val="009953BA"/>
    <w:rsid w:val="009D478A"/>
    <w:rsid w:val="009D5D8D"/>
    <w:rsid w:val="009D774B"/>
    <w:rsid w:val="009E1801"/>
    <w:rsid w:val="009E6E93"/>
    <w:rsid w:val="009F0FA0"/>
    <w:rsid w:val="009F1518"/>
    <w:rsid w:val="009F5773"/>
    <w:rsid w:val="00A15971"/>
    <w:rsid w:val="00A22C90"/>
    <w:rsid w:val="00A421F6"/>
    <w:rsid w:val="00A42723"/>
    <w:rsid w:val="00A433AE"/>
    <w:rsid w:val="00A64A6D"/>
    <w:rsid w:val="00A66020"/>
    <w:rsid w:val="00A7206C"/>
    <w:rsid w:val="00A858C7"/>
    <w:rsid w:val="00A9237E"/>
    <w:rsid w:val="00AA50C7"/>
    <w:rsid w:val="00AB02EE"/>
    <w:rsid w:val="00AB3F3A"/>
    <w:rsid w:val="00AD4EC9"/>
    <w:rsid w:val="00AD5CC0"/>
    <w:rsid w:val="00AD6FFC"/>
    <w:rsid w:val="00AF31E6"/>
    <w:rsid w:val="00AF4150"/>
    <w:rsid w:val="00B04A07"/>
    <w:rsid w:val="00B0509A"/>
    <w:rsid w:val="00B120B2"/>
    <w:rsid w:val="00B25810"/>
    <w:rsid w:val="00B34E52"/>
    <w:rsid w:val="00B40348"/>
    <w:rsid w:val="00B50340"/>
    <w:rsid w:val="00B52E3A"/>
    <w:rsid w:val="00B6045C"/>
    <w:rsid w:val="00B65508"/>
    <w:rsid w:val="00B70CFF"/>
    <w:rsid w:val="00B74BCA"/>
    <w:rsid w:val="00B7558E"/>
    <w:rsid w:val="00B80A3E"/>
    <w:rsid w:val="00B8517A"/>
    <w:rsid w:val="00B913C9"/>
    <w:rsid w:val="00B93EFD"/>
    <w:rsid w:val="00BA3B21"/>
    <w:rsid w:val="00BA6446"/>
    <w:rsid w:val="00BC2BE5"/>
    <w:rsid w:val="00BC5314"/>
    <w:rsid w:val="00BD35A2"/>
    <w:rsid w:val="00BD47B7"/>
    <w:rsid w:val="00BF4DDA"/>
    <w:rsid w:val="00BF7451"/>
    <w:rsid w:val="00C03EFF"/>
    <w:rsid w:val="00C0412D"/>
    <w:rsid w:val="00C135D5"/>
    <w:rsid w:val="00C15198"/>
    <w:rsid w:val="00C17109"/>
    <w:rsid w:val="00C20094"/>
    <w:rsid w:val="00C22DCB"/>
    <w:rsid w:val="00C3598A"/>
    <w:rsid w:val="00C360BC"/>
    <w:rsid w:val="00C37A9F"/>
    <w:rsid w:val="00C415A7"/>
    <w:rsid w:val="00C44800"/>
    <w:rsid w:val="00C52EC2"/>
    <w:rsid w:val="00C61BFB"/>
    <w:rsid w:val="00C61DC1"/>
    <w:rsid w:val="00C62C5B"/>
    <w:rsid w:val="00C64AFF"/>
    <w:rsid w:val="00C661EE"/>
    <w:rsid w:val="00C72438"/>
    <w:rsid w:val="00C763E4"/>
    <w:rsid w:val="00C85EF8"/>
    <w:rsid w:val="00C8624A"/>
    <w:rsid w:val="00C93692"/>
    <w:rsid w:val="00C95CA3"/>
    <w:rsid w:val="00CA5363"/>
    <w:rsid w:val="00CB6D60"/>
    <w:rsid w:val="00CC5815"/>
    <w:rsid w:val="00CC59C1"/>
    <w:rsid w:val="00CE24B8"/>
    <w:rsid w:val="00CE5849"/>
    <w:rsid w:val="00D00ED8"/>
    <w:rsid w:val="00D278F7"/>
    <w:rsid w:val="00D3687A"/>
    <w:rsid w:val="00D37550"/>
    <w:rsid w:val="00D40A29"/>
    <w:rsid w:val="00D42DFF"/>
    <w:rsid w:val="00D45D27"/>
    <w:rsid w:val="00D563D1"/>
    <w:rsid w:val="00D7019B"/>
    <w:rsid w:val="00D82887"/>
    <w:rsid w:val="00D86E57"/>
    <w:rsid w:val="00D95E07"/>
    <w:rsid w:val="00D96B24"/>
    <w:rsid w:val="00DA6C7C"/>
    <w:rsid w:val="00DB1B9D"/>
    <w:rsid w:val="00DB293F"/>
    <w:rsid w:val="00DE5B80"/>
    <w:rsid w:val="00DE797B"/>
    <w:rsid w:val="00E01336"/>
    <w:rsid w:val="00E02B45"/>
    <w:rsid w:val="00E33AE3"/>
    <w:rsid w:val="00E367DF"/>
    <w:rsid w:val="00E47EFF"/>
    <w:rsid w:val="00E61903"/>
    <w:rsid w:val="00E64116"/>
    <w:rsid w:val="00E73D26"/>
    <w:rsid w:val="00E81740"/>
    <w:rsid w:val="00E94627"/>
    <w:rsid w:val="00EA624B"/>
    <w:rsid w:val="00EB057D"/>
    <w:rsid w:val="00EB18E4"/>
    <w:rsid w:val="00EB5C85"/>
    <w:rsid w:val="00EC0AC2"/>
    <w:rsid w:val="00EC1FB3"/>
    <w:rsid w:val="00EC2CD4"/>
    <w:rsid w:val="00ED2CCC"/>
    <w:rsid w:val="00ED3B4E"/>
    <w:rsid w:val="00EE09AD"/>
    <w:rsid w:val="00EF5DFE"/>
    <w:rsid w:val="00F01249"/>
    <w:rsid w:val="00F053E5"/>
    <w:rsid w:val="00F10D2D"/>
    <w:rsid w:val="00F16831"/>
    <w:rsid w:val="00F31064"/>
    <w:rsid w:val="00F3623F"/>
    <w:rsid w:val="00F41C33"/>
    <w:rsid w:val="00F423F1"/>
    <w:rsid w:val="00F4792E"/>
    <w:rsid w:val="00F53584"/>
    <w:rsid w:val="00F549E5"/>
    <w:rsid w:val="00F5595B"/>
    <w:rsid w:val="00F63F05"/>
    <w:rsid w:val="00F714AB"/>
    <w:rsid w:val="00F72368"/>
    <w:rsid w:val="00F73D71"/>
    <w:rsid w:val="00F75FB5"/>
    <w:rsid w:val="00F76EB6"/>
    <w:rsid w:val="00F821F6"/>
    <w:rsid w:val="00F83360"/>
    <w:rsid w:val="00F84D49"/>
    <w:rsid w:val="00F91E93"/>
    <w:rsid w:val="00FB0768"/>
    <w:rsid w:val="00FE3474"/>
    <w:rsid w:val="00FE5C8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6A414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82CD7"/>
    <w:rPr>
      <w:rFonts w:cs="Arial"/>
      <w:b/>
      <w:bCs w:val="0"/>
      <w:vanish/>
      <w:color w:val="010000"/>
      <w:bdr w:val="single" w:sz="4" w:space="0" w:color="FF66FF"/>
    </w:rPr>
  </w:style>
  <w:style w:type="table" w:styleId="afd">
    <w:name w:val="Table Grid"/>
    <w:basedOn w:val="a1"/>
    <w:rsid w:val="002F59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604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708D76-A2F3-44C7-B02D-61A466082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89</Pages>
  <Words>20266</Words>
  <Characters>115520</Characters>
  <Application>Microsoft Office Word</Application>
  <DocSecurity>0</DocSecurity>
  <Lines>962</Lines>
  <Paragraphs>271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135515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2024-10-09T17:22:00Z</dcterms:modified>
</cp:coreProperties>
</file>