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D68E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D68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68E2" w:rsidP="008320F6">
      <w:pPr>
        <w:ind w:firstLine="0"/>
        <w:rPr>
          <w:b/>
          <w:bCs/>
          <w:rtl/>
        </w:rPr>
      </w:pPr>
      <w:r>
        <w:rPr>
          <w:b/>
          <w:bCs/>
          <w:rtl/>
        </w:rPr>
        <w:lastRenderedPageBreak/>
        <w:t>מושב ראשון</w:t>
      </w:r>
    </w:p>
    <w:p w:rsidR="00E64116" w:rsidRPr="008713A4" w:rsidRDefault="00E64116" w:rsidP="0049458B">
      <w:pPr>
        <w:rPr>
          <w:rtl/>
        </w:rPr>
      </w:pPr>
    </w:p>
    <w:p w:rsidR="005D68E2" w:rsidRDefault="005D68E2" w:rsidP="005D68E2">
      <w:pPr>
        <w:rPr>
          <w:rtl/>
        </w:rPr>
      </w:pPr>
      <w:bookmarkStart w:id="0" w:name="_GoBack"/>
      <w:bookmarkEnd w:id="0"/>
    </w:p>
    <w:p w:rsidR="005D68E2" w:rsidRDefault="005D68E2" w:rsidP="005D68E2">
      <w:pPr>
        <w:rPr>
          <w:rtl/>
        </w:rPr>
      </w:pPr>
    </w:p>
    <w:p w:rsidR="005D68E2" w:rsidRDefault="005D68E2" w:rsidP="005D68E2">
      <w:pPr>
        <w:ind w:firstLine="0"/>
        <w:jc w:val="center"/>
        <w:outlineLvl w:val="0"/>
        <w:rPr>
          <w:b/>
          <w:bCs/>
          <w:rtl/>
        </w:rPr>
      </w:pPr>
      <w:r>
        <w:rPr>
          <w:b/>
          <w:bCs/>
          <w:rtl/>
        </w:rPr>
        <w:t>פרוטוקול מס' 19</w:t>
      </w:r>
    </w:p>
    <w:p w:rsidR="005D68E2" w:rsidRDefault="005D68E2" w:rsidP="005D68E2">
      <w:pPr>
        <w:ind w:firstLine="0"/>
        <w:jc w:val="center"/>
        <w:outlineLvl w:val="0"/>
        <w:rPr>
          <w:b/>
          <w:bCs/>
          <w:rtl/>
        </w:rPr>
      </w:pPr>
      <w:r>
        <w:rPr>
          <w:b/>
          <w:bCs/>
          <w:rtl/>
        </w:rPr>
        <w:t>מישיבה משותפת של הוועדה המיוחדת לזכויות הילד</w:t>
      </w:r>
    </w:p>
    <w:p w:rsidR="005D68E2" w:rsidRDefault="005D68E2" w:rsidP="005D68E2">
      <w:pPr>
        <w:ind w:firstLine="0"/>
        <w:jc w:val="center"/>
        <w:outlineLvl w:val="0"/>
        <w:rPr>
          <w:b/>
          <w:bCs/>
          <w:rtl/>
        </w:rPr>
      </w:pPr>
      <w:r>
        <w:rPr>
          <w:b/>
          <w:bCs/>
          <w:rtl/>
        </w:rPr>
        <w:t>ופרוטוקול מס' 11</w:t>
      </w:r>
    </w:p>
    <w:p w:rsidR="005D68E2" w:rsidRDefault="005D68E2" w:rsidP="005D68E2">
      <w:pPr>
        <w:ind w:firstLine="0"/>
        <w:jc w:val="center"/>
        <w:outlineLvl w:val="0"/>
        <w:rPr>
          <w:b/>
          <w:bCs/>
          <w:rtl/>
        </w:rPr>
      </w:pPr>
      <w:r>
        <w:rPr>
          <w:b/>
          <w:bCs/>
          <w:rtl/>
        </w:rPr>
        <w:t>מישיבת הוועדה המיוחדת למיגור הפשיעה בחברה הערבית</w:t>
      </w:r>
    </w:p>
    <w:p w:rsidR="005D68E2" w:rsidRDefault="005D68E2" w:rsidP="005D68E2">
      <w:pPr>
        <w:ind w:firstLine="0"/>
        <w:jc w:val="center"/>
        <w:outlineLvl w:val="0"/>
        <w:rPr>
          <w:b/>
          <w:bCs/>
          <w:u w:val="single"/>
          <w:rtl/>
        </w:rPr>
      </w:pPr>
      <w:r>
        <w:rPr>
          <w:b/>
          <w:bCs/>
          <w:u w:val="single"/>
          <w:rtl/>
        </w:rPr>
        <w:t xml:space="preserve">יום שלישי, כ"ח באב </w:t>
      </w:r>
      <w:proofErr w:type="spellStart"/>
      <w:r>
        <w:rPr>
          <w:b/>
          <w:bCs/>
          <w:u w:val="single"/>
          <w:rtl/>
        </w:rPr>
        <w:t>התש"ף</w:t>
      </w:r>
      <w:proofErr w:type="spellEnd"/>
      <w:r>
        <w:rPr>
          <w:b/>
          <w:bCs/>
          <w:u w:val="single"/>
          <w:rtl/>
        </w:rPr>
        <w:t xml:space="preserve"> (18 באוגוסט 2020), שעה 10:14</w:t>
      </w:r>
    </w:p>
    <w:p w:rsidR="005D68E2" w:rsidRDefault="005D68E2" w:rsidP="005D68E2">
      <w:pPr>
        <w:ind w:firstLine="0"/>
        <w:rPr>
          <w:rtl/>
        </w:rPr>
      </w:pPr>
    </w:p>
    <w:p w:rsidR="005D68E2" w:rsidRDefault="005D68E2" w:rsidP="005D68E2">
      <w:pPr>
        <w:ind w:firstLine="0"/>
        <w:rPr>
          <w:rtl/>
        </w:rPr>
      </w:pPr>
    </w:p>
    <w:p w:rsidR="005D68E2" w:rsidRDefault="005D68E2" w:rsidP="005D68E2">
      <w:pPr>
        <w:ind w:firstLine="0"/>
        <w:outlineLvl w:val="1"/>
        <w:rPr>
          <w:rtl/>
        </w:rPr>
      </w:pPr>
      <w:r>
        <w:rPr>
          <w:b/>
          <w:bCs/>
          <w:u w:val="single"/>
          <w:rtl/>
        </w:rPr>
        <w:t>סדר היום:</w:t>
      </w:r>
    </w:p>
    <w:p w:rsidR="005D68E2" w:rsidRDefault="005D68E2" w:rsidP="005D68E2">
      <w:pPr>
        <w:spacing w:before="60"/>
        <w:ind w:firstLine="0"/>
        <w:rPr>
          <w:rtl/>
        </w:rPr>
      </w:pPr>
      <w:r>
        <w:rPr>
          <w:rtl/>
        </w:rPr>
        <w:t>פשיעה ואלימות בקרב בני נוער בחברה הערבית</w:t>
      </w:r>
    </w:p>
    <w:p w:rsidR="005D68E2" w:rsidRDefault="005D68E2" w:rsidP="005D68E2">
      <w:pPr>
        <w:spacing w:before="60"/>
        <w:ind w:firstLine="0"/>
        <w:rPr>
          <w:rtl/>
        </w:rPr>
      </w:pPr>
    </w:p>
    <w:p w:rsidR="005D68E2" w:rsidRDefault="005D68E2" w:rsidP="005D68E2">
      <w:pPr>
        <w:spacing w:before="60"/>
        <w:ind w:firstLine="0"/>
        <w:rPr>
          <w:rtl/>
        </w:rPr>
      </w:pPr>
    </w:p>
    <w:p w:rsidR="005D68E2" w:rsidRDefault="005D68E2" w:rsidP="005D68E2">
      <w:pPr>
        <w:ind w:firstLine="0"/>
        <w:outlineLvl w:val="1"/>
        <w:rPr>
          <w:b/>
          <w:bCs/>
          <w:u w:val="single"/>
          <w:rtl/>
        </w:rPr>
      </w:pPr>
      <w:r>
        <w:rPr>
          <w:b/>
          <w:bCs/>
          <w:u w:val="single"/>
          <w:rtl/>
        </w:rPr>
        <w:t>נכחו:</w:t>
      </w:r>
    </w:p>
    <w:p w:rsidR="005D68E2" w:rsidRDefault="005D68E2" w:rsidP="005D68E2">
      <w:pPr>
        <w:ind w:firstLine="0"/>
        <w:outlineLvl w:val="1"/>
        <w:rPr>
          <w:rtl/>
        </w:rPr>
      </w:pPr>
      <w:r>
        <w:rPr>
          <w:b/>
          <w:bCs/>
          <w:u w:val="single"/>
          <w:rtl/>
        </w:rPr>
        <w:t xml:space="preserve">חברי הוועדה: </w:t>
      </w:r>
    </w:p>
    <w:p w:rsidR="005D68E2" w:rsidRDefault="005D68E2" w:rsidP="005D68E2">
      <w:pPr>
        <w:ind w:firstLine="0"/>
        <w:rPr>
          <w:rtl/>
        </w:rPr>
      </w:pPr>
      <w:r>
        <w:rPr>
          <w:rtl/>
        </w:rPr>
        <w:t xml:space="preserve">יוסף </w:t>
      </w:r>
      <w:proofErr w:type="spellStart"/>
      <w:r>
        <w:rPr>
          <w:rtl/>
        </w:rPr>
        <w:t>ג'בארין</w:t>
      </w:r>
      <w:proofErr w:type="spellEnd"/>
      <w:r>
        <w:rPr>
          <w:rtl/>
        </w:rPr>
        <w:t xml:space="preserve"> – יו"ר הוועדה המיוחדת לזכויות הילד</w:t>
      </w:r>
    </w:p>
    <w:p w:rsidR="005D68E2" w:rsidRDefault="005D68E2" w:rsidP="005D68E2">
      <w:pPr>
        <w:ind w:firstLine="0"/>
        <w:rPr>
          <w:rtl/>
        </w:rPr>
      </w:pPr>
      <w:proofErr w:type="spellStart"/>
      <w:r>
        <w:rPr>
          <w:rtl/>
        </w:rPr>
        <w:t>מנסור</w:t>
      </w:r>
      <w:proofErr w:type="spellEnd"/>
      <w:r>
        <w:rPr>
          <w:rtl/>
        </w:rPr>
        <w:t xml:space="preserve"> עבאס – יו"ר הוועדה המיוחדת למיגור הפשיעה בחברה הערבית</w:t>
      </w:r>
    </w:p>
    <w:p w:rsidR="005D68E2" w:rsidRDefault="005D68E2" w:rsidP="005D68E2">
      <w:pPr>
        <w:ind w:firstLine="0"/>
        <w:rPr>
          <w:rtl/>
        </w:rPr>
      </w:pPr>
      <w:proofErr w:type="spellStart"/>
      <w:r>
        <w:rPr>
          <w:rtl/>
        </w:rPr>
        <w:t>ע'דיר</w:t>
      </w:r>
      <w:proofErr w:type="spellEnd"/>
      <w:r>
        <w:rPr>
          <w:rtl/>
        </w:rPr>
        <w:t xml:space="preserve"> </w:t>
      </w:r>
      <w:proofErr w:type="spellStart"/>
      <w:r>
        <w:rPr>
          <w:rtl/>
        </w:rPr>
        <w:t>כמאל</w:t>
      </w:r>
      <w:proofErr w:type="spellEnd"/>
      <w:r>
        <w:rPr>
          <w:rtl/>
        </w:rPr>
        <w:t xml:space="preserve"> מריח</w:t>
      </w:r>
    </w:p>
    <w:p w:rsidR="005D68E2" w:rsidRDefault="005D68E2" w:rsidP="005D68E2">
      <w:pPr>
        <w:ind w:firstLine="0"/>
        <w:rPr>
          <w:rtl/>
        </w:rPr>
      </w:pPr>
      <w:proofErr w:type="spellStart"/>
      <w:r>
        <w:rPr>
          <w:rtl/>
        </w:rPr>
        <w:t>תהלה</w:t>
      </w:r>
      <w:proofErr w:type="spellEnd"/>
      <w:r>
        <w:rPr>
          <w:rtl/>
        </w:rPr>
        <w:t xml:space="preserve"> פרידמן</w:t>
      </w:r>
    </w:p>
    <w:p w:rsidR="005D68E2" w:rsidRDefault="005D68E2" w:rsidP="005D68E2">
      <w:pPr>
        <w:ind w:firstLine="0"/>
        <w:rPr>
          <w:rtl/>
        </w:rPr>
      </w:pPr>
    </w:p>
    <w:p w:rsidR="005D68E2" w:rsidRDefault="005D68E2" w:rsidP="005D68E2">
      <w:pPr>
        <w:ind w:firstLine="0"/>
        <w:rPr>
          <w:rtl/>
        </w:rPr>
      </w:pPr>
    </w:p>
    <w:p w:rsidR="005D68E2" w:rsidRDefault="005D68E2" w:rsidP="005D68E2">
      <w:pPr>
        <w:ind w:firstLine="0"/>
        <w:outlineLvl w:val="1"/>
        <w:rPr>
          <w:b/>
          <w:bCs/>
          <w:u w:val="single"/>
          <w:rtl/>
        </w:rPr>
      </w:pPr>
      <w:r>
        <w:rPr>
          <w:b/>
          <w:bCs/>
          <w:u w:val="single"/>
          <w:rtl/>
        </w:rPr>
        <w:t>חברי הכנסת:</w:t>
      </w:r>
    </w:p>
    <w:p w:rsidR="005D68E2" w:rsidRDefault="005D68E2" w:rsidP="005D68E2">
      <w:pPr>
        <w:ind w:firstLine="0"/>
        <w:rPr>
          <w:rtl/>
        </w:rPr>
      </w:pPr>
      <w:r>
        <w:rPr>
          <w:rtl/>
        </w:rPr>
        <w:t>אחמד טיבי</w:t>
      </w:r>
    </w:p>
    <w:p w:rsidR="005D68E2" w:rsidRDefault="005D68E2" w:rsidP="005D68E2">
      <w:pPr>
        <w:ind w:firstLine="0"/>
        <w:rPr>
          <w:rtl/>
        </w:rPr>
      </w:pPr>
      <w:proofErr w:type="spellStart"/>
      <w:r>
        <w:rPr>
          <w:rtl/>
        </w:rPr>
        <w:t>היבה</w:t>
      </w:r>
      <w:proofErr w:type="spellEnd"/>
      <w:r>
        <w:rPr>
          <w:rtl/>
        </w:rPr>
        <w:t xml:space="preserve"> </w:t>
      </w:r>
      <w:proofErr w:type="spellStart"/>
      <w:r>
        <w:rPr>
          <w:rtl/>
        </w:rPr>
        <w:t>יזבק</w:t>
      </w:r>
      <w:proofErr w:type="spellEnd"/>
    </w:p>
    <w:p w:rsidR="005D68E2" w:rsidRDefault="005D68E2" w:rsidP="005D68E2">
      <w:pPr>
        <w:ind w:firstLine="0"/>
        <w:rPr>
          <w:rtl/>
        </w:rPr>
      </w:pPr>
      <w:r>
        <w:rPr>
          <w:rtl/>
        </w:rPr>
        <w:t xml:space="preserve">יואב </w:t>
      </w:r>
      <w:proofErr w:type="spellStart"/>
      <w:r>
        <w:rPr>
          <w:rtl/>
        </w:rPr>
        <w:t>סגלוביץ</w:t>
      </w:r>
      <w:proofErr w:type="spellEnd"/>
      <w:r>
        <w:rPr>
          <w:rtl/>
        </w:rPr>
        <w:t>'</w:t>
      </w:r>
    </w:p>
    <w:p w:rsidR="005D68E2" w:rsidRDefault="005D68E2" w:rsidP="005D68E2">
      <w:pPr>
        <w:ind w:firstLine="0"/>
        <w:rPr>
          <w:b/>
          <w:bCs/>
          <w:u w:val="single"/>
          <w:rtl/>
        </w:rPr>
      </w:pPr>
    </w:p>
    <w:p w:rsidR="005D68E2" w:rsidRDefault="005D68E2" w:rsidP="005D68E2">
      <w:pPr>
        <w:ind w:firstLine="0"/>
        <w:rPr>
          <w:b/>
          <w:bCs/>
          <w:u w:val="single"/>
          <w:rtl/>
        </w:rPr>
      </w:pPr>
    </w:p>
    <w:p w:rsidR="005D68E2" w:rsidRDefault="005D68E2" w:rsidP="005D68E2">
      <w:pPr>
        <w:ind w:firstLine="0"/>
        <w:outlineLvl w:val="1"/>
        <w:rPr>
          <w:rtl/>
        </w:rPr>
      </w:pPr>
      <w:r>
        <w:rPr>
          <w:b/>
          <w:bCs/>
          <w:u w:val="single"/>
          <w:rtl/>
        </w:rPr>
        <w:t xml:space="preserve">מוזמנים: </w:t>
      </w:r>
    </w:p>
    <w:tbl>
      <w:tblPr>
        <w:tblStyle w:val="aff1"/>
        <w:bidiVisual/>
        <w:tblW w:w="972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140"/>
      </w:tblGrid>
      <w:tr w:rsidR="005D68E2" w:rsidTr="005D68E2">
        <w:tc>
          <w:tcPr>
            <w:tcW w:w="2245" w:type="dxa"/>
            <w:hideMark/>
          </w:tcPr>
          <w:p w:rsidR="005D68E2" w:rsidRDefault="005D68E2">
            <w:pPr>
              <w:ind w:firstLine="0"/>
              <w:rPr>
                <w:rtl/>
              </w:rPr>
            </w:pPr>
            <w:r>
              <w:rPr>
                <w:rtl/>
              </w:rPr>
              <w:t xml:space="preserve">אפרת </w:t>
            </w:r>
            <w:proofErr w:type="spellStart"/>
            <w:r>
              <w:rPr>
                <w:rtl/>
              </w:rPr>
              <w:t>אלטהולץ</w:t>
            </w:r>
            <w:proofErr w:type="spellEnd"/>
            <w:r>
              <w:rPr>
                <w:rtl/>
              </w:rPr>
              <w:t xml:space="preserve"> מרום</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ראש אגף מדיניות ואסטרטגיה, המשרד לביטחון פנים</w:t>
            </w:r>
          </w:p>
        </w:tc>
      </w:tr>
      <w:tr w:rsidR="005D68E2" w:rsidTr="005D68E2">
        <w:tc>
          <w:tcPr>
            <w:tcW w:w="2245" w:type="dxa"/>
            <w:hideMark/>
          </w:tcPr>
          <w:p w:rsidR="005D68E2" w:rsidRDefault="005D68E2">
            <w:pPr>
              <w:ind w:firstLine="0"/>
              <w:rPr>
                <w:rtl/>
              </w:rPr>
            </w:pPr>
            <w:r>
              <w:rPr>
                <w:rtl/>
              </w:rPr>
              <w:t>אהרון דגן</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קצין בילוש נוער ארצי, המשרד לביטחון פנים</w:t>
            </w:r>
          </w:p>
        </w:tc>
      </w:tr>
      <w:tr w:rsidR="005D68E2" w:rsidTr="005D68E2">
        <w:tc>
          <w:tcPr>
            <w:tcW w:w="2245" w:type="dxa"/>
            <w:hideMark/>
          </w:tcPr>
          <w:p w:rsidR="005D68E2" w:rsidRDefault="005D68E2">
            <w:pPr>
              <w:ind w:firstLine="0"/>
              <w:rPr>
                <w:rtl/>
              </w:rPr>
            </w:pPr>
            <w:r>
              <w:rPr>
                <w:rtl/>
              </w:rPr>
              <w:t>בטי חנן</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 xml:space="preserve">מנהלת שירות המבחן לנוער, </w:t>
            </w:r>
            <w:proofErr w:type="spellStart"/>
            <w:r>
              <w:rPr>
                <w:rtl/>
              </w:rPr>
              <w:t>מינהל</w:t>
            </w:r>
            <w:proofErr w:type="spellEnd"/>
            <w:r>
              <w:rPr>
                <w:rtl/>
              </w:rPr>
              <w:t xml:space="preserve"> </w:t>
            </w:r>
            <w:proofErr w:type="spellStart"/>
            <w:r>
              <w:rPr>
                <w:rtl/>
              </w:rPr>
              <w:t>תקון</w:t>
            </w:r>
            <w:proofErr w:type="spellEnd"/>
            <w:r>
              <w:rPr>
                <w:rtl/>
              </w:rPr>
              <w:t xml:space="preserve"> וסיוע לבית המשפט, משרד העבודה, הרווחה והשירותים החברתיים</w:t>
            </w:r>
          </w:p>
        </w:tc>
      </w:tr>
      <w:tr w:rsidR="005D68E2" w:rsidTr="005D68E2">
        <w:tc>
          <w:tcPr>
            <w:tcW w:w="2245" w:type="dxa"/>
            <w:hideMark/>
          </w:tcPr>
          <w:p w:rsidR="005D68E2" w:rsidRDefault="005D68E2">
            <w:pPr>
              <w:ind w:firstLine="0"/>
              <w:rPr>
                <w:rtl/>
              </w:rPr>
            </w:pPr>
            <w:r>
              <w:rPr>
                <w:rtl/>
              </w:rPr>
              <w:t>ורד גיל</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ממונה אקלים חינוכי מיטבי ומניעת אלימות, משרד החינוך</w:t>
            </w:r>
          </w:p>
        </w:tc>
      </w:tr>
      <w:tr w:rsidR="005D68E2" w:rsidTr="005D68E2">
        <w:tc>
          <w:tcPr>
            <w:tcW w:w="2245" w:type="dxa"/>
            <w:hideMark/>
          </w:tcPr>
          <w:p w:rsidR="005D68E2" w:rsidRDefault="005D68E2">
            <w:pPr>
              <w:ind w:firstLine="0"/>
              <w:rPr>
                <w:rtl/>
              </w:rPr>
            </w:pPr>
            <w:r>
              <w:rPr>
                <w:rtl/>
              </w:rPr>
              <w:t xml:space="preserve">יונתן </w:t>
            </w:r>
            <w:proofErr w:type="spellStart"/>
            <w:r>
              <w:rPr>
                <w:rtl/>
              </w:rPr>
              <w:t>פלורסהיים</w:t>
            </w:r>
            <w:proofErr w:type="spellEnd"/>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רפרנט ביטחון פנים, אגף התקציבים, משרד האוצר</w:t>
            </w:r>
          </w:p>
        </w:tc>
      </w:tr>
      <w:tr w:rsidR="005D68E2" w:rsidTr="005D68E2">
        <w:tc>
          <w:tcPr>
            <w:tcW w:w="2245" w:type="dxa"/>
            <w:hideMark/>
          </w:tcPr>
          <w:p w:rsidR="005D68E2" w:rsidRDefault="005D68E2">
            <w:pPr>
              <w:ind w:firstLine="0"/>
              <w:rPr>
                <w:rtl/>
              </w:rPr>
            </w:pPr>
            <w:r>
              <w:rPr>
                <w:rtl/>
              </w:rPr>
              <w:t>תמר פרוש</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עו"ד, ממונה במחלקה הפלילית, פרקליטות המדינה, משרד המשפטים</w:t>
            </w:r>
          </w:p>
        </w:tc>
      </w:tr>
      <w:tr w:rsidR="005D68E2" w:rsidTr="005D68E2">
        <w:tc>
          <w:tcPr>
            <w:tcW w:w="2245" w:type="dxa"/>
            <w:hideMark/>
          </w:tcPr>
          <w:p w:rsidR="005D68E2" w:rsidRDefault="005D68E2">
            <w:pPr>
              <w:ind w:firstLine="0"/>
              <w:rPr>
                <w:rtl/>
              </w:rPr>
            </w:pPr>
            <w:proofErr w:type="spellStart"/>
            <w:r>
              <w:rPr>
                <w:rtl/>
              </w:rPr>
              <w:t>חמאדה</w:t>
            </w:r>
            <w:proofErr w:type="spellEnd"/>
            <w:r>
              <w:rPr>
                <w:rtl/>
              </w:rPr>
              <w:t xml:space="preserve"> מלחם</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מנהל תחום מרקם ותיק ואוכלוסיות מיוחדות, מחוז חיפה, משרד הבינוי והשיכון</w:t>
            </w:r>
          </w:p>
        </w:tc>
      </w:tr>
      <w:tr w:rsidR="005D68E2" w:rsidTr="005D68E2">
        <w:tc>
          <w:tcPr>
            <w:tcW w:w="2245" w:type="dxa"/>
            <w:hideMark/>
          </w:tcPr>
          <w:p w:rsidR="005D68E2" w:rsidRDefault="005D68E2">
            <w:pPr>
              <w:ind w:firstLine="0"/>
              <w:rPr>
                <w:rtl/>
              </w:rPr>
            </w:pPr>
            <w:r>
              <w:rPr>
                <w:rtl/>
              </w:rPr>
              <w:t>בני תמים</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מנהל תחום מרקם ותיק, מחוז נצרת, משרד הבינוי והשיכון</w:t>
            </w:r>
          </w:p>
        </w:tc>
      </w:tr>
      <w:tr w:rsidR="005D68E2" w:rsidTr="005D68E2">
        <w:tc>
          <w:tcPr>
            <w:tcW w:w="2245" w:type="dxa"/>
            <w:hideMark/>
          </w:tcPr>
          <w:p w:rsidR="005D68E2" w:rsidRDefault="005D68E2">
            <w:pPr>
              <w:ind w:firstLine="0"/>
              <w:rPr>
                <w:rtl/>
              </w:rPr>
            </w:pPr>
            <w:proofErr w:type="spellStart"/>
            <w:r>
              <w:rPr>
                <w:rtl/>
              </w:rPr>
              <w:t>מואייד</w:t>
            </w:r>
            <w:proofErr w:type="spellEnd"/>
            <w:r>
              <w:rPr>
                <w:rtl/>
              </w:rPr>
              <w:t xml:space="preserve"> סלאמה</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מרכז, מרקם ותיק, משרד הבינוי והשיכון</w:t>
            </w:r>
          </w:p>
        </w:tc>
      </w:tr>
      <w:tr w:rsidR="005D68E2" w:rsidTr="005D68E2">
        <w:tc>
          <w:tcPr>
            <w:tcW w:w="2245" w:type="dxa"/>
            <w:hideMark/>
          </w:tcPr>
          <w:p w:rsidR="005D68E2" w:rsidRDefault="005D68E2">
            <w:pPr>
              <w:ind w:firstLine="0"/>
              <w:rPr>
                <w:rtl/>
              </w:rPr>
            </w:pPr>
            <w:r>
              <w:rPr>
                <w:rtl/>
              </w:rPr>
              <w:t>אורלי אלמגור לוטן</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מרכז המחקר והמידע, הכנסת</w:t>
            </w:r>
          </w:p>
        </w:tc>
      </w:tr>
      <w:tr w:rsidR="005D68E2" w:rsidTr="005D68E2">
        <w:tc>
          <w:tcPr>
            <w:tcW w:w="2245" w:type="dxa"/>
            <w:hideMark/>
          </w:tcPr>
          <w:p w:rsidR="005D68E2" w:rsidRDefault="005D68E2">
            <w:pPr>
              <w:ind w:firstLine="0"/>
              <w:rPr>
                <w:rtl/>
              </w:rPr>
            </w:pPr>
            <w:r>
              <w:rPr>
                <w:rtl/>
              </w:rPr>
              <w:t xml:space="preserve">שייח' </w:t>
            </w:r>
            <w:proofErr w:type="spellStart"/>
            <w:r>
              <w:rPr>
                <w:rtl/>
              </w:rPr>
              <w:t>כאמל</w:t>
            </w:r>
            <w:proofErr w:type="spellEnd"/>
            <w:r>
              <w:rPr>
                <w:rtl/>
              </w:rPr>
              <w:t xml:space="preserve"> </w:t>
            </w:r>
            <w:proofErr w:type="spellStart"/>
            <w:r>
              <w:rPr>
                <w:rtl/>
              </w:rPr>
              <w:t>ריאן</w:t>
            </w:r>
            <w:proofErr w:type="spellEnd"/>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יועץ לנושא אלימות במגזר, מרכז השלטון המקומי</w:t>
            </w:r>
          </w:p>
        </w:tc>
      </w:tr>
      <w:tr w:rsidR="005D68E2" w:rsidTr="005D68E2">
        <w:tc>
          <w:tcPr>
            <w:tcW w:w="2245" w:type="dxa"/>
            <w:hideMark/>
          </w:tcPr>
          <w:p w:rsidR="005D68E2" w:rsidRDefault="005D68E2">
            <w:pPr>
              <w:ind w:firstLine="0"/>
              <w:rPr>
                <w:rtl/>
              </w:rPr>
            </w:pPr>
            <w:proofErr w:type="spellStart"/>
            <w:r>
              <w:rPr>
                <w:rtl/>
              </w:rPr>
              <w:t>נאדל</w:t>
            </w:r>
            <w:proofErr w:type="spellEnd"/>
            <w:r>
              <w:rPr>
                <w:rtl/>
              </w:rPr>
              <w:t xml:space="preserve"> </w:t>
            </w:r>
            <w:proofErr w:type="spellStart"/>
            <w:r>
              <w:rPr>
                <w:rtl/>
              </w:rPr>
              <w:t>עוסמאן</w:t>
            </w:r>
            <w:proofErr w:type="spellEnd"/>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עו"ד, סגן ראש עיריית טמרה, מחזיק תיק רווחה וחינוך בלתי פורמלי</w:t>
            </w:r>
          </w:p>
        </w:tc>
      </w:tr>
      <w:tr w:rsidR="005D68E2" w:rsidTr="005D68E2">
        <w:tc>
          <w:tcPr>
            <w:tcW w:w="2245" w:type="dxa"/>
            <w:hideMark/>
          </w:tcPr>
          <w:p w:rsidR="005D68E2" w:rsidRDefault="005D68E2">
            <w:pPr>
              <w:ind w:firstLine="0"/>
              <w:rPr>
                <w:rtl/>
              </w:rPr>
            </w:pPr>
            <w:proofErr w:type="spellStart"/>
            <w:r>
              <w:rPr>
                <w:rtl/>
              </w:rPr>
              <w:t>גדעאן</w:t>
            </w:r>
            <w:proofErr w:type="spellEnd"/>
            <w:r>
              <w:rPr>
                <w:rtl/>
              </w:rPr>
              <w:t xml:space="preserve"> ספדי</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מנהל מחוז חוף, הרשות הלאומית למלחמה באלימות, בסמים ובאלכוהול, המשרד לחיזוק וקידום קהילתי</w:t>
            </w:r>
          </w:p>
        </w:tc>
      </w:tr>
      <w:tr w:rsidR="005D68E2" w:rsidTr="005D68E2">
        <w:tc>
          <w:tcPr>
            <w:tcW w:w="2245" w:type="dxa"/>
            <w:hideMark/>
          </w:tcPr>
          <w:p w:rsidR="005D68E2" w:rsidRDefault="005D68E2">
            <w:pPr>
              <w:ind w:firstLine="0"/>
              <w:rPr>
                <w:rtl/>
              </w:rPr>
            </w:pPr>
            <w:r>
              <w:rPr>
                <w:rtl/>
              </w:rPr>
              <w:t>ספית חשביה צורי</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מנהלת אגף תכני ליבה, החברה למתנ"סים</w:t>
            </w:r>
          </w:p>
        </w:tc>
      </w:tr>
      <w:tr w:rsidR="005D68E2" w:rsidTr="005D68E2">
        <w:tc>
          <w:tcPr>
            <w:tcW w:w="2245" w:type="dxa"/>
            <w:hideMark/>
          </w:tcPr>
          <w:p w:rsidR="005D68E2" w:rsidRDefault="005D68E2">
            <w:pPr>
              <w:ind w:firstLine="0"/>
              <w:rPr>
                <w:rtl/>
              </w:rPr>
            </w:pPr>
            <w:r>
              <w:rPr>
                <w:rtl/>
              </w:rPr>
              <w:t xml:space="preserve">מחמוד </w:t>
            </w:r>
            <w:proofErr w:type="spellStart"/>
            <w:r>
              <w:rPr>
                <w:rtl/>
              </w:rPr>
              <w:t>נסאר</w:t>
            </w:r>
            <w:proofErr w:type="spellEnd"/>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מוסמך לקרימינולוגיה, רכז המאבק באלימות בחברה הערבית, ועד ראשי הרשויות הערביות</w:t>
            </w:r>
          </w:p>
        </w:tc>
      </w:tr>
      <w:tr w:rsidR="005D68E2" w:rsidTr="005D68E2">
        <w:tc>
          <w:tcPr>
            <w:tcW w:w="2245" w:type="dxa"/>
            <w:hideMark/>
          </w:tcPr>
          <w:p w:rsidR="005D68E2" w:rsidRDefault="005D68E2">
            <w:pPr>
              <w:ind w:firstLine="0"/>
              <w:rPr>
                <w:rtl/>
              </w:rPr>
            </w:pPr>
            <w:r>
              <w:rPr>
                <w:rtl/>
              </w:rPr>
              <w:t>לירון אשל</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עו"ד ועו"ס, אחראית על תחום של נוער בסיכון וילדים נפגעי עבירה, המועצה הלאומית לשלום הילד</w:t>
            </w:r>
          </w:p>
        </w:tc>
      </w:tr>
      <w:tr w:rsidR="005D68E2" w:rsidTr="005D68E2">
        <w:tc>
          <w:tcPr>
            <w:tcW w:w="2245" w:type="dxa"/>
            <w:hideMark/>
          </w:tcPr>
          <w:p w:rsidR="005D68E2" w:rsidRDefault="005D68E2">
            <w:pPr>
              <w:ind w:firstLine="0"/>
              <w:rPr>
                <w:rtl/>
              </w:rPr>
            </w:pPr>
            <w:proofErr w:type="spellStart"/>
            <w:r>
              <w:rPr>
                <w:rtl/>
              </w:rPr>
              <w:t>רידא</w:t>
            </w:r>
            <w:proofErr w:type="spellEnd"/>
            <w:r>
              <w:rPr>
                <w:rtl/>
              </w:rPr>
              <w:t xml:space="preserve"> ג'אבר</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מנהל מרכז אמאן</w:t>
            </w:r>
          </w:p>
        </w:tc>
      </w:tr>
      <w:tr w:rsidR="005D68E2" w:rsidTr="005D68E2">
        <w:tc>
          <w:tcPr>
            <w:tcW w:w="2245" w:type="dxa"/>
            <w:hideMark/>
          </w:tcPr>
          <w:p w:rsidR="005D68E2" w:rsidRDefault="005D68E2">
            <w:pPr>
              <w:ind w:firstLine="0"/>
              <w:rPr>
                <w:rtl/>
              </w:rPr>
            </w:pPr>
            <w:r>
              <w:rPr>
                <w:rtl/>
              </w:rPr>
              <w:t>רות לוין חן</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מנהלת שותפה של מיזם קהילות בטוחות, קרן אברהם</w:t>
            </w:r>
          </w:p>
        </w:tc>
      </w:tr>
      <w:tr w:rsidR="005D68E2" w:rsidTr="005D68E2">
        <w:tc>
          <w:tcPr>
            <w:tcW w:w="2245" w:type="dxa"/>
            <w:hideMark/>
          </w:tcPr>
          <w:p w:rsidR="005D68E2" w:rsidRDefault="005D68E2">
            <w:pPr>
              <w:ind w:firstLine="0"/>
              <w:rPr>
                <w:rtl/>
              </w:rPr>
            </w:pPr>
            <w:r>
              <w:rPr>
                <w:rtl/>
              </w:rPr>
              <w:t>עלי בולבול</w:t>
            </w:r>
          </w:p>
        </w:tc>
        <w:tc>
          <w:tcPr>
            <w:tcW w:w="0" w:type="auto"/>
            <w:hideMark/>
          </w:tcPr>
          <w:p w:rsidR="005D68E2" w:rsidRDefault="005D68E2">
            <w:pPr>
              <w:ind w:firstLine="0"/>
              <w:rPr>
                <w:rtl/>
              </w:rPr>
            </w:pPr>
            <w:r>
              <w:rPr>
                <w:rtl/>
              </w:rPr>
              <w:t>–</w:t>
            </w:r>
          </w:p>
        </w:tc>
        <w:tc>
          <w:tcPr>
            <w:tcW w:w="0" w:type="auto"/>
            <w:hideMark/>
          </w:tcPr>
          <w:p w:rsidR="005D68E2" w:rsidRDefault="005D68E2">
            <w:pPr>
              <w:ind w:firstLine="0"/>
              <w:rPr>
                <w:rtl/>
              </w:rPr>
            </w:pPr>
            <w:r>
              <w:rPr>
                <w:rtl/>
              </w:rPr>
              <w:t>הנהגת הורים ארצית</w:t>
            </w:r>
          </w:p>
        </w:tc>
      </w:tr>
    </w:tbl>
    <w:p w:rsidR="005D68E2" w:rsidRDefault="005D68E2" w:rsidP="005D68E2">
      <w:pPr>
        <w:ind w:firstLine="0"/>
        <w:rPr>
          <w:rtl/>
        </w:rPr>
      </w:pPr>
    </w:p>
    <w:p w:rsidR="005D68E2" w:rsidRDefault="005D68E2" w:rsidP="005D68E2">
      <w:pPr>
        <w:ind w:firstLine="0"/>
        <w:rPr>
          <w:rtl/>
        </w:rPr>
      </w:pPr>
    </w:p>
    <w:p w:rsidR="005D68E2" w:rsidRDefault="005D68E2" w:rsidP="005D68E2">
      <w:pPr>
        <w:ind w:firstLine="0"/>
        <w:rPr>
          <w:rtl/>
        </w:rPr>
      </w:pPr>
    </w:p>
    <w:p w:rsidR="005D68E2" w:rsidRDefault="005D68E2" w:rsidP="005D68E2">
      <w:pPr>
        <w:ind w:firstLine="0"/>
        <w:outlineLvl w:val="1"/>
        <w:rPr>
          <w:rtl/>
        </w:rPr>
      </w:pPr>
      <w:r>
        <w:rPr>
          <w:b/>
          <w:bCs/>
          <w:u w:val="single"/>
          <w:rtl/>
        </w:rPr>
        <w:t>ייעוץ משפטי:</w:t>
      </w:r>
      <w:r>
        <w:rPr>
          <w:rtl/>
        </w:rPr>
        <w:t xml:space="preserve"> </w:t>
      </w:r>
    </w:p>
    <w:p w:rsidR="005D68E2" w:rsidRDefault="005D68E2" w:rsidP="005D68E2">
      <w:pPr>
        <w:ind w:firstLine="0"/>
        <w:rPr>
          <w:rtl/>
        </w:rPr>
      </w:pPr>
      <w:r>
        <w:rPr>
          <w:rtl/>
        </w:rPr>
        <w:t>עידו בן יצחק</w:t>
      </w:r>
      <w:r>
        <w:rPr>
          <w:rtl/>
        </w:rPr>
        <w:tab/>
      </w:r>
    </w:p>
    <w:p w:rsidR="005D68E2" w:rsidRDefault="005D68E2" w:rsidP="005D68E2">
      <w:pPr>
        <w:ind w:firstLine="0"/>
        <w:rPr>
          <w:rtl/>
        </w:rPr>
      </w:pPr>
    </w:p>
    <w:p w:rsidR="005D68E2" w:rsidRDefault="005D68E2" w:rsidP="005D68E2">
      <w:pPr>
        <w:ind w:firstLine="0"/>
        <w:outlineLvl w:val="1"/>
        <w:rPr>
          <w:rtl/>
        </w:rPr>
      </w:pPr>
      <w:r>
        <w:rPr>
          <w:b/>
          <w:bCs/>
          <w:u w:val="single"/>
          <w:rtl/>
        </w:rPr>
        <w:t>מנהלת הוועדה:</w:t>
      </w:r>
    </w:p>
    <w:p w:rsidR="005D68E2" w:rsidRDefault="005D68E2" w:rsidP="005D68E2">
      <w:pPr>
        <w:ind w:firstLine="0"/>
        <w:rPr>
          <w:rtl/>
        </w:rPr>
      </w:pPr>
      <w:r>
        <w:rPr>
          <w:rtl/>
        </w:rPr>
        <w:t>תמי ברנע – מנהלת הוועדה המיוחדת לזכויות הילד</w:t>
      </w:r>
    </w:p>
    <w:p w:rsidR="005D68E2" w:rsidRDefault="005D68E2" w:rsidP="005D68E2">
      <w:pPr>
        <w:ind w:firstLine="0"/>
        <w:rPr>
          <w:rtl/>
        </w:rPr>
      </w:pPr>
      <w:r>
        <w:rPr>
          <w:rtl/>
        </w:rPr>
        <w:t xml:space="preserve">בת שבע </w:t>
      </w:r>
      <w:proofErr w:type="spellStart"/>
      <w:r>
        <w:rPr>
          <w:rtl/>
        </w:rPr>
        <w:t>פנחסוב</w:t>
      </w:r>
      <w:proofErr w:type="spellEnd"/>
      <w:r>
        <w:rPr>
          <w:rtl/>
        </w:rPr>
        <w:t xml:space="preserve"> – מנהלת הוועדה המיוחדת למיגור הפשיעה בחברה הערבית</w:t>
      </w:r>
    </w:p>
    <w:p w:rsidR="005D68E2" w:rsidRDefault="005D68E2" w:rsidP="005D68E2">
      <w:pPr>
        <w:ind w:firstLine="0"/>
      </w:pPr>
    </w:p>
    <w:p w:rsidR="005D68E2" w:rsidRDefault="005D68E2" w:rsidP="005D68E2">
      <w:pPr>
        <w:ind w:firstLine="0"/>
        <w:outlineLvl w:val="1"/>
        <w:rPr>
          <w:rtl/>
        </w:rPr>
      </w:pPr>
      <w:r>
        <w:rPr>
          <w:b/>
          <w:bCs/>
          <w:u w:val="single"/>
          <w:rtl/>
        </w:rPr>
        <w:t>רישום פרלמנטרי:</w:t>
      </w:r>
    </w:p>
    <w:p w:rsidR="005D68E2" w:rsidRDefault="005D68E2" w:rsidP="005D68E2">
      <w:pPr>
        <w:ind w:firstLine="0"/>
        <w:rPr>
          <w:rtl/>
        </w:rPr>
      </w:pPr>
      <w:r>
        <w:rPr>
          <w:rtl/>
        </w:rPr>
        <w:t>אהובה שרון, חבר תרגומים</w:t>
      </w:r>
    </w:p>
    <w:p w:rsidR="005D68E2" w:rsidRDefault="005D68E2" w:rsidP="005D68E2">
      <w:pPr>
        <w:ind w:firstLine="0"/>
        <w:jc w:val="center"/>
        <w:rPr>
          <w:b/>
          <w:bCs/>
          <w:u w:val="single"/>
          <w:rtl/>
        </w:rPr>
      </w:pPr>
      <w:r>
        <w:rPr>
          <w:rtl/>
        </w:rPr>
        <w:br w:type="page"/>
      </w:r>
      <w:r>
        <w:rPr>
          <w:b/>
          <w:bCs/>
          <w:u w:val="single"/>
          <w:rtl/>
        </w:rPr>
        <w:lastRenderedPageBreak/>
        <w:t>פשיעה ואלימות בקרב בני נוער בחברה הערבית</w:t>
      </w:r>
    </w:p>
    <w:p w:rsidR="005D68E2" w:rsidRDefault="005D68E2" w:rsidP="005D68E2">
      <w:pPr>
        <w:ind w:firstLine="0"/>
        <w:rPr>
          <w:rtl/>
        </w:rPr>
      </w:pPr>
    </w:p>
    <w:p w:rsidR="005D68E2" w:rsidRDefault="005D68E2" w:rsidP="005D68E2">
      <w:pPr>
        <w:ind w:firstLine="0"/>
        <w:rPr>
          <w:rtl/>
        </w:rPr>
      </w:pPr>
    </w:p>
    <w:p w:rsidR="005D68E2" w:rsidRDefault="005D68E2" w:rsidP="005D68E2">
      <w:pPr>
        <w:pStyle w:val="af8"/>
        <w:keepNext/>
        <w:rPr>
          <w:rtl/>
        </w:rPr>
      </w:pPr>
      <w:bookmarkStart w:id="1" w:name="ET_yor_5278_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
    </w:p>
    <w:p w:rsidR="005D68E2" w:rsidRDefault="005D68E2" w:rsidP="005D68E2">
      <w:pPr>
        <w:pStyle w:val="KeepWithNext"/>
        <w:rPr>
          <w:lang w:eastAsia="he-IL"/>
        </w:rPr>
      </w:pPr>
    </w:p>
    <w:p w:rsidR="005D68E2" w:rsidRDefault="005D68E2" w:rsidP="005D68E2">
      <w:pPr>
        <w:rPr>
          <w:rtl/>
          <w:lang w:eastAsia="he-IL"/>
        </w:rPr>
      </w:pPr>
      <w:r>
        <w:rPr>
          <w:rtl/>
          <w:lang w:eastAsia="he-IL"/>
        </w:rPr>
        <w:t xml:space="preserve">בוקר טוב. אני פותח את הישיבה המשותפת של הוועדה לזכויות </w:t>
      </w:r>
      <w:bookmarkStart w:id="2" w:name="_ETM_Q1_56812"/>
      <w:bookmarkEnd w:id="2"/>
      <w:r>
        <w:rPr>
          <w:rtl/>
          <w:lang w:eastAsia="he-IL"/>
        </w:rPr>
        <w:t xml:space="preserve">הילד והוועדה הפרלמנטרית למיגור הפשיעה בחבה הערבית. היום יום </w:t>
      </w:r>
      <w:bookmarkStart w:id="3" w:name="_ETM_Q1_67180"/>
      <w:bookmarkEnd w:id="3"/>
      <w:r>
        <w:rPr>
          <w:rtl/>
          <w:lang w:eastAsia="he-IL"/>
        </w:rPr>
        <w:t>שלישי, 18 באוגוסט 2020.</w:t>
      </w:r>
    </w:p>
    <w:p w:rsidR="005D68E2" w:rsidRDefault="005D68E2" w:rsidP="005D68E2">
      <w:pPr>
        <w:rPr>
          <w:rtl/>
          <w:lang w:eastAsia="he-IL"/>
        </w:rPr>
      </w:pPr>
      <w:bookmarkStart w:id="4" w:name="_ETM_Q1_73825"/>
      <w:bookmarkStart w:id="5" w:name="_ETM_Q1_73980"/>
      <w:bookmarkEnd w:id="4"/>
      <w:bookmarkEnd w:id="5"/>
    </w:p>
    <w:p w:rsidR="005D68E2" w:rsidRDefault="005D68E2" w:rsidP="005D68E2">
      <w:pPr>
        <w:rPr>
          <w:rtl/>
          <w:lang w:eastAsia="he-IL"/>
        </w:rPr>
      </w:pPr>
      <w:bookmarkStart w:id="6" w:name="_ETM_Q1_74000"/>
      <w:bookmarkStart w:id="7" w:name="_ETM_Q1_74043"/>
      <w:bookmarkEnd w:id="6"/>
      <w:bookmarkEnd w:id="7"/>
      <w:r>
        <w:rPr>
          <w:rtl/>
          <w:lang w:eastAsia="he-IL"/>
        </w:rPr>
        <w:t xml:space="preserve">כפי שאתם יודעים, בכנסת הנוכחית </w:t>
      </w:r>
      <w:bookmarkStart w:id="8" w:name="_ETM_Q1_77181"/>
      <w:bookmarkEnd w:id="8"/>
      <w:r>
        <w:rPr>
          <w:rtl/>
          <w:lang w:eastAsia="he-IL"/>
        </w:rPr>
        <w:t>הוקמה ועדה מיוחדת לפי דרישת אנשי הרשימה המשותפת, חבריי</w:t>
      </w:r>
      <w:bookmarkStart w:id="9" w:name="_ETM_Q1_84582"/>
      <w:bookmarkEnd w:id="9"/>
      <w:r>
        <w:rPr>
          <w:rtl/>
          <w:lang w:eastAsia="he-IL"/>
        </w:rPr>
        <w:t xml:space="preserve"> ברשימה המשותפת, כדי לעקוב אחר ההתמודדות עם </w:t>
      </w:r>
      <w:bookmarkStart w:id="10" w:name="_ETM_Q1_94430"/>
      <w:bookmarkEnd w:id="10"/>
      <w:r>
        <w:rPr>
          <w:rtl/>
          <w:lang w:eastAsia="he-IL"/>
        </w:rPr>
        <w:t>תופעת האלימות והפשיעה, תופעה מאוד קשה ומאוד כואבת, בחברה הערבית</w:t>
      </w:r>
      <w:bookmarkStart w:id="11" w:name="_ETM_Q1_102372"/>
      <w:bookmarkEnd w:id="11"/>
      <w:r>
        <w:rPr>
          <w:rtl/>
          <w:lang w:eastAsia="he-IL"/>
        </w:rPr>
        <w:t xml:space="preserve">, תופעה שהולכת ומחריפה בשנים האחרונות. הקמת הוועדה עבורנו סימלה </w:t>
      </w:r>
      <w:bookmarkStart w:id="12" w:name="_ETM_Q1_110942"/>
      <w:bookmarkEnd w:id="12"/>
      <w:r>
        <w:rPr>
          <w:rtl/>
          <w:lang w:eastAsia="he-IL"/>
        </w:rPr>
        <w:t xml:space="preserve">את הצורך למעקב מתמיד בעבודתנו הפרלמנטרית אחרי התוכניות השונות להתמודדות </w:t>
      </w:r>
      <w:bookmarkStart w:id="13" w:name="_ETM_Q1_122422"/>
      <w:bookmarkEnd w:id="13"/>
      <w:r>
        <w:rPr>
          <w:rtl/>
          <w:lang w:eastAsia="he-IL"/>
        </w:rPr>
        <w:t xml:space="preserve">עם התופעה, </w:t>
      </w:r>
      <w:proofErr w:type="spellStart"/>
      <w:r>
        <w:rPr>
          <w:rtl/>
          <w:lang w:eastAsia="he-IL"/>
        </w:rPr>
        <w:t>תוכניות</w:t>
      </w:r>
      <w:proofErr w:type="spellEnd"/>
      <w:r>
        <w:rPr>
          <w:rtl/>
          <w:lang w:eastAsia="he-IL"/>
        </w:rPr>
        <w:t xml:space="preserve"> של משרדי הממשלה השונים וכן יוזמות של החברה האזרחית.</w:t>
      </w:r>
    </w:p>
    <w:p w:rsidR="005D68E2" w:rsidRDefault="005D68E2" w:rsidP="005D68E2">
      <w:pPr>
        <w:rPr>
          <w:rtl/>
          <w:lang w:eastAsia="he-IL"/>
        </w:rPr>
      </w:pPr>
      <w:bookmarkStart w:id="14" w:name="_ETM_Q1_130520"/>
      <w:bookmarkStart w:id="15" w:name="_ETM_Q1_130575"/>
      <w:bookmarkEnd w:id="14"/>
      <w:bookmarkEnd w:id="15"/>
    </w:p>
    <w:p w:rsidR="005D68E2" w:rsidRDefault="005D68E2" w:rsidP="005D68E2">
      <w:pPr>
        <w:rPr>
          <w:rtl/>
          <w:lang w:eastAsia="he-IL"/>
        </w:rPr>
      </w:pPr>
      <w:bookmarkStart w:id="16" w:name="_ETM_Q1_130632"/>
      <w:bookmarkStart w:id="17" w:name="_ETM_Q1_130684"/>
      <w:bookmarkEnd w:id="16"/>
      <w:bookmarkEnd w:id="17"/>
      <w:r>
        <w:rPr>
          <w:rtl/>
          <w:lang w:eastAsia="he-IL"/>
        </w:rPr>
        <w:t xml:space="preserve">בישיבה היום אנחנו מתמקדים בעיקר בתופעת האלימות בקרב </w:t>
      </w:r>
      <w:bookmarkStart w:id="18" w:name="_ETM_Q1_138205"/>
      <w:bookmarkEnd w:id="18"/>
      <w:r>
        <w:rPr>
          <w:rtl/>
          <w:lang w:eastAsia="he-IL"/>
        </w:rPr>
        <w:t xml:space="preserve">בני נוער וילדים., בעיקר עד גיל 18 שאלה גילי </w:t>
      </w:r>
      <w:bookmarkStart w:id="19" w:name="_ETM_Q1_148212"/>
      <w:bookmarkEnd w:id="19"/>
      <w:r>
        <w:rPr>
          <w:rtl/>
          <w:lang w:eastAsia="he-IL"/>
        </w:rPr>
        <w:t xml:space="preserve">בתי הספר אבל אני מניח שהנושא </w:t>
      </w:r>
      <w:bookmarkStart w:id="20" w:name="_ETM_Q1_155903"/>
      <w:bookmarkEnd w:id="20"/>
      <w:r>
        <w:rPr>
          <w:rtl/>
          <w:lang w:eastAsia="he-IL"/>
        </w:rPr>
        <w:t>יהיה רחב יותר יכול להקיף גם נוער עד גיל 24</w:t>
      </w:r>
      <w:bookmarkStart w:id="21" w:name="_ETM_Q1_161966"/>
      <w:bookmarkEnd w:id="21"/>
      <w:r>
        <w:rPr>
          <w:rtl/>
          <w:lang w:eastAsia="he-IL"/>
        </w:rPr>
        <w:t xml:space="preserve"> ו-25, כפי שתכף נשמע את העולה מהמסמך שהוכן במרכז המחקר </w:t>
      </w:r>
      <w:bookmarkStart w:id="22" w:name="_ETM_Q1_167974"/>
      <w:bookmarkEnd w:id="22"/>
      <w:r>
        <w:rPr>
          <w:rtl/>
          <w:lang w:eastAsia="he-IL"/>
        </w:rPr>
        <w:t>והמידע של הכנסת.</w:t>
      </w:r>
    </w:p>
    <w:p w:rsidR="005D68E2" w:rsidRDefault="005D68E2" w:rsidP="005D68E2">
      <w:pPr>
        <w:rPr>
          <w:rtl/>
          <w:lang w:eastAsia="he-IL"/>
        </w:rPr>
      </w:pPr>
      <w:bookmarkStart w:id="23" w:name="_ETM_Q1_173727"/>
      <w:bookmarkStart w:id="24" w:name="_ETM_Q1_173790"/>
      <w:bookmarkStart w:id="25" w:name="_ETM_Q1_173830"/>
      <w:bookmarkEnd w:id="23"/>
      <w:bookmarkEnd w:id="24"/>
      <w:bookmarkEnd w:id="25"/>
    </w:p>
    <w:p w:rsidR="005D68E2" w:rsidRDefault="005D68E2" w:rsidP="005D68E2">
      <w:pPr>
        <w:rPr>
          <w:rtl/>
          <w:lang w:eastAsia="he-IL"/>
        </w:rPr>
      </w:pPr>
      <w:bookmarkStart w:id="26" w:name="_ETM_Q1_173879"/>
      <w:bookmarkEnd w:id="26"/>
      <w:r>
        <w:rPr>
          <w:rtl/>
          <w:lang w:eastAsia="he-IL"/>
        </w:rPr>
        <w:t>לפני שאנחנו נכנסים לדיון, אני מעביר את</w:t>
      </w:r>
      <w:bookmarkStart w:id="27" w:name="_ETM_Q1_177402"/>
      <w:bookmarkEnd w:id="27"/>
      <w:r>
        <w:rPr>
          <w:rtl/>
          <w:lang w:eastAsia="he-IL"/>
        </w:rPr>
        <w:t xml:space="preserve"> רשות הדיבור לחברי דוקטור </w:t>
      </w:r>
      <w:proofErr w:type="spellStart"/>
      <w:r>
        <w:rPr>
          <w:rtl/>
          <w:lang w:eastAsia="he-IL"/>
        </w:rPr>
        <w:t>מנסור</w:t>
      </w:r>
      <w:proofErr w:type="spellEnd"/>
      <w:r>
        <w:rPr>
          <w:rtl/>
          <w:lang w:eastAsia="he-IL"/>
        </w:rPr>
        <w:t xml:space="preserve"> עבאס, יושב ראש הוועדה המיוחדת למיגור הפשיעה בחברה הערבית. חברי, דוקטור עבאס, יישר כוח על העבודה שאתם עושים בוועדה. אני שמח </w:t>
      </w:r>
      <w:bookmarkStart w:id="28" w:name="_ETM_Q1_192108"/>
      <w:bookmarkEnd w:id="28"/>
      <w:r>
        <w:rPr>
          <w:rtl/>
          <w:lang w:eastAsia="he-IL"/>
        </w:rPr>
        <w:t xml:space="preserve">שאנחנו משתפים פעולה כדי למקד את הזרקור בסוגיית </w:t>
      </w:r>
      <w:bookmarkStart w:id="29" w:name="_ETM_Q1_196796"/>
      <w:bookmarkEnd w:id="29"/>
      <w:r>
        <w:rPr>
          <w:rtl/>
          <w:lang w:eastAsia="he-IL"/>
        </w:rPr>
        <w:t>האלימות והפשיעה בקרב צעירים ובקרב ילדים ובני נוער. כמובן נשמח</w:t>
      </w:r>
      <w:bookmarkStart w:id="30" w:name="_ETM_Q1_204770"/>
      <w:bookmarkEnd w:id="30"/>
      <w:r>
        <w:rPr>
          <w:rtl/>
          <w:lang w:eastAsia="he-IL"/>
        </w:rPr>
        <w:t xml:space="preserve"> כמובן להמשיך את שיתוף הפעולה הזה בתחומי עבודת שתי </w:t>
      </w:r>
      <w:bookmarkStart w:id="31" w:name="_ETM_Q1_209521"/>
      <w:bookmarkEnd w:id="31"/>
      <w:r>
        <w:rPr>
          <w:rtl/>
          <w:lang w:eastAsia="he-IL"/>
        </w:rPr>
        <w:t>הוועדות.</w:t>
      </w:r>
    </w:p>
    <w:p w:rsidR="005D68E2" w:rsidRDefault="005D68E2" w:rsidP="005D68E2">
      <w:pPr>
        <w:rPr>
          <w:rtl/>
          <w:lang w:eastAsia="he-IL"/>
        </w:rPr>
      </w:pPr>
    </w:p>
    <w:p w:rsidR="005D68E2" w:rsidRDefault="005D68E2" w:rsidP="005D68E2">
      <w:pPr>
        <w:rPr>
          <w:rStyle w:val="TagStyle"/>
          <w:rFonts w:ascii="David" w:hAnsi="David"/>
          <w:u w:val="single"/>
          <w:rtl/>
        </w:rPr>
      </w:pPr>
      <w:bookmarkStart w:id="32" w:name="_ETM_Q1_211414"/>
      <w:bookmarkStart w:id="33" w:name="_ETM_Q1_211483"/>
      <w:bookmarkStart w:id="34" w:name="_ETM_Q1_211821"/>
      <w:bookmarkStart w:id="35" w:name="_ETM_Q1_207805"/>
      <w:bookmarkEnd w:id="32"/>
      <w:bookmarkEnd w:id="33"/>
      <w:bookmarkEnd w:id="34"/>
      <w:bookmarkEnd w:id="35"/>
    </w:p>
    <w:p w:rsidR="005D68E2" w:rsidRDefault="005D68E2" w:rsidP="005D68E2">
      <w:pPr>
        <w:pStyle w:val="a5"/>
        <w:keepNext/>
        <w:rPr>
          <w:rFonts w:hint="cs"/>
          <w:rtl/>
        </w:rPr>
      </w:pPr>
      <w:bookmarkStart w:id="36" w:name="ET_speaker_6032_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6"/>
    </w:p>
    <w:p w:rsidR="005D68E2" w:rsidRDefault="005D68E2" w:rsidP="005D68E2">
      <w:pPr>
        <w:pStyle w:val="KeepWithNext"/>
        <w:rPr>
          <w:rFonts w:hint="cs"/>
          <w:rtl/>
          <w:lang w:eastAsia="he-IL"/>
        </w:rPr>
      </w:pPr>
    </w:p>
    <w:p w:rsidR="005D68E2" w:rsidRDefault="005D68E2" w:rsidP="005D68E2">
      <w:pPr>
        <w:rPr>
          <w:rtl/>
          <w:lang w:eastAsia="he-IL"/>
        </w:rPr>
      </w:pPr>
      <w:bookmarkStart w:id="37" w:name="_ETM_Q1_208105"/>
      <w:bookmarkStart w:id="38" w:name="_ETM_Q1_208114"/>
      <w:bookmarkStart w:id="39" w:name="_ETM_Q1_212131"/>
      <w:bookmarkStart w:id="40" w:name="_ETM_Q1_212140"/>
      <w:bookmarkEnd w:id="37"/>
      <w:bookmarkEnd w:id="38"/>
      <w:bookmarkEnd w:id="39"/>
      <w:bookmarkEnd w:id="40"/>
      <w:r>
        <w:rPr>
          <w:rtl/>
          <w:lang w:eastAsia="he-IL"/>
        </w:rPr>
        <w:t xml:space="preserve">בוקר טוב לכולם. בוקר טוב לחברי דוקטור </w:t>
      </w:r>
      <w:bookmarkStart w:id="41" w:name="_ETM_Q1_214286"/>
      <w:bookmarkEnd w:id="41"/>
      <w:r>
        <w:rPr>
          <w:rtl/>
          <w:lang w:eastAsia="he-IL"/>
        </w:rPr>
        <w:t xml:space="preserve">יוסף </w:t>
      </w:r>
      <w:proofErr w:type="spellStart"/>
      <w:r>
        <w:rPr>
          <w:rtl/>
          <w:lang w:eastAsia="he-IL"/>
        </w:rPr>
        <w:t>ג'בארין</w:t>
      </w:r>
      <w:proofErr w:type="spellEnd"/>
      <w:r>
        <w:rPr>
          <w:rtl/>
          <w:lang w:eastAsia="he-IL"/>
        </w:rPr>
        <w:t xml:space="preserve">. אני כמובן מברך אותך על היוזמה הזאת. </w:t>
      </w:r>
      <w:bookmarkStart w:id="42" w:name="_ETM_Q1_220791"/>
      <w:bookmarkEnd w:id="42"/>
      <w:r>
        <w:rPr>
          <w:rtl/>
          <w:lang w:eastAsia="he-IL"/>
        </w:rPr>
        <w:t xml:space="preserve">פנית ונעניתי כדי שנוכל לקיים את הדיון הזה במשותף. לדעתי </w:t>
      </w:r>
      <w:bookmarkStart w:id="43" w:name="_ETM_Q1_226208"/>
      <w:bookmarkEnd w:id="43"/>
      <w:r>
        <w:rPr>
          <w:rtl/>
          <w:lang w:eastAsia="he-IL"/>
        </w:rPr>
        <w:t xml:space="preserve">הנושא של פשיעה ואלימות באופן כללי, לא רק חוצה </w:t>
      </w:r>
      <w:bookmarkStart w:id="44" w:name="_ETM_Q1_234554"/>
      <w:bookmarkEnd w:id="44"/>
      <w:r>
        <w:rPr>
          <w:rtl/>
          <w:lang w:eastAsia="he-IL"/>
        </w:rPr>
        <w:t xml:space="preserve">מפלגות וחברות אלא גם חוצה את ועדות הכנסת </w:t>
      </w:r>
      <w:bookmarkStart w:id="45" w:name="_ETM_Q1_239986"/>
      <w:bookmarkEnd w:id="45"/>
      <w:r>
        <w:rPr>
          <w:rtl/>
          <w:lang w:eastAsia="he-IL"/>
        </w:rPr>
        <w:t>והיוזמה הזו אולי תהיה פתח לעוד שיתופי פעולה עם וע</w:t>
      </w:r>
      <w:bookmarkStart w:id="46" w:name="_ETM_Q1_244746"/>
      <w:bookmarkEnd w:id="46"/>
      <w:r>
        <w:rPr>
          <w:rtl/>
          <w:lang w:eastAsia="he-IL"/>
        </w:rPr>
        <w:t xml:space="preserve">דות נוספות בכנסת כדי שנוכל לגייס את כולם לטובת העניין </w:t>
      </w:r>
      <w:bookmarkStart w:id="47" w:name="_ETM_Q1_249030"/>
      <w:bookmarkEnd w:id="47"/>
      <w:r>
        <w:rPr>
          <w:rtl/>
          <w:lang w:eastAsia="he-IL"/>
        </w:rPr>
        <w:t>בו אנחנו מטפלים.</w:t>
      </w:r>
      <w:bookmarkStart w:id="48" w:name="_ETM_Q1_249347"/>
      <w:bookmarkEnd w:id="48"/>
    </w:p>
    <w:p w:rsidR="005D68E2" w:rsidRDefault="005D68E2" w:rsidP="005D68E2">
      <w:pPr>
        <w:rPr>
          <w:rtl/>
          <w:lang w:eastAsia="he-IL"/>
        </w:rPr>
      </w:pPr>
      <w:bookmarkStart w:id="49" w:name="_ETM_Q1_249401"/>
      <w:bookmarkEnd w:id="49"/>
    </w:p>
    <w:p w:rsidR="005D68E2" w:rsidRDefault="005D68E2" w:rsidP="005D68E2">
      <w:pPr>
        <w:rPr>
          <w:rtl/>
          <w:lang w:eastAsia="he-IL"/>
        </w:rPr>
      </w:pPr>
      <w:bookmarkStart w:id="50" w:name="_ETM_Q1_249467"/>
      <w:bookmarkStart w:id="51" w:name="_ETM_Q1_249511"/>
      <w:bookmarkEnd w:id="50"/>
      <w:bookmarkEnd w:id="51"/>
      <w:r>
        <w:rPr>
          <w:rtl/>
          <w:lang w:eastAsia="he-IL"/>
        </w:rPr>
        <w:t xml:space="preserve">אנחנו נמצאים בשלב מתקדם בהכנת </w:t>
      </w:r>
      <w:proofErr w:type="spellStart"/>
      <w:r>
        <w:rPr>
          <w:rtl/>
          <w:lang w:eastAsia="he-IL"/>
        </w:rPr>
        <w:t>תוכנית</w:t>
      </w:r>
      <w:proofErr w:type="spellEnd"/>
      <w:r>
        <w:rPr>
          <w:rtl/>
          <w:lang w:eastAsia="he-IL"/>
        </w:rPr>
        <w:t xml:space="preserve"> שכל </w:t>
      </w:r>
      <w:bookmarkStart w:id="52" w:name="_ETM_Q1_266078"/>
      <w:bookmarkEnd w:id="52"/>
      <w:r>
        <w:rPr>
          <w:rtl/>
          <w:lang w:eastAsia="he-IL"/>
        </w:rPr>
        <w:t>כך ייחלנו לה או דרשנו שהיא תוכן ואחר כך תהפוך</w:t>
      </w:r>
      <w:bookmarkStart w:id="53" w:name="_ETM_Q1_272957"/>
      <w:bookmarkEnd w:id="53"/>
      <w:r>
        <w:rPr>
          <w:rtl/>
          <w:lang w:eastAsia="he-IL"/>
        </w:rPr>
        <w:t xml:space="preserve"> להחלטת ממשלה ומזה שמונה חודשים אנחנו עוקבים ביחד עם ראשי </w:t>
      </w:r>
      <w:bookmarkStart w:id="54" w:name="_ETM_Q1_279798"/>
      <w:bookmarkEnd w:id="54"/>
      <w:r>
        <w:rPr>
          <w:rtl/>
          <w:lang w:eastAsia="he-IL"/>
        </w:rPr>
        <w:t xml:space="preserve">הרשויות ועובדים מול הוועדה הבין-משרדית, ועדת המנכ"לים הבין-משרדית, כדי שנוכל </w:t>
      </w:r>
      <w:bookmarkStart w:id="55" w:name="_ETM_Q1_286549"/>
      <w:bookmarkEnd w:id="55"/>
      <w:r>
        <w:rPr>
          <w:rtl/>
          <w:lang w:eastAsia="he-IL"/>
        </w:rPr>
        <w:t xml:space="preserve">גם לקדם את התוכנית בהתאם לצרכים של החברה הערבית ולקחת </w:t>
      </w:r>
      <w:bookmarkStart w:id="56" w:name="_ETM_Q1_292059"/>
      <w:bookmarkEnd w:id="56"/>
      <w:r>
        <w:rPr>
          <w:rtl/>
          <w:lang w:eastAsia="he-IL"/>
        </w:rPr>
        <w:t xml:space="preserve">בחשבון את הסיבות השונות לגל הפשיעה והאלימות בחברה הערבית. בינתיים קיבלנו את מסמך המדיניות שהוא שלב אחרון לפני </w:t>
      </w:r>
      <w:bookmarkStart w:id="57" w:name="_ETM_Q1_307739"/>
      <w:bookmarkEnd w:id="57"/>
      <w:r>
        <w:rPr>
          <w:rtl/>
          <w:lang w:eastAsia="he-IL"/>
        </w:rPr>
        <w:t xml:space="preserve">הפיכת המסמך הזה להחלטת ממשלה. לשמחתי, המסמך הזה, אם נשווה </w:t>
      </w:r>
      <w:bookmarkStart w:id="58" w:name="_ETM_Q1_314652"/>
      <w:bookmarkEnd w:id="58"/>
      <w:r>
        <w:rPr>
          <w:rtl/>
          <w:lang w:eastAsia="he-IL"/>
        </w:rPr>
        <w:t>אותו להחלטת הממשלה הקודמת 1402 שהתקבלה בשנת 2016 והתייחסה רק</w:t>
      </w:r>
      <w:bookmarkStart w:id="59" w:name="_ETM_Q1_321757"/>
      <w:bookmarkEnd w:id="59"/>
      <w:r>
        <w:rPr>
          <w:rtl/>
          <w:lang w:eastAsia="he-IL"/>
        </w:rPr>
        <w:t xml:space="preserve"> לנושא של תפקוד המשטרה, מה שהתבטא בפתיחת תחנות משטרה וצירוף </w:t>
      </w:r>
      <w:bookmarkStart w:id="60" w:name="_ETM_Q1_327856"/>
      <w:bookmarkEnd w:id="60"/>
      <w:r>
        <w:rPr>
          <w:rtl/>
          <w:lang w:eastAsia="he-IL"/>
        </w:rPr>
        <w:t xml:space="preserve">כוח אדם למשטרה, המסמך הזה מפרט את </w:t>
      </w:r>
      <w:proofErr w:type="spellStart"/>
      <w:r>
        <w:rPr>
          <w:rtl/>
          <w:lang w:eastAsia="he-IL"/>
        </w:rPr>
        <w:t>תוכנית</w:t>
      </w:r>
      <w:proofErr w:type="spellEnd"/>
      <w:r>
        <w:rPr>
          <w:rtl/>
          <w:lang w:eastAsia="he-IL"/>
        </w:rPr>
        <w:t xml:space="preserve"> העבודה ביחס </w:t>
      </w:r>
      <w:bookmarkStart w:id="61" w:name="_ETM_Q1_334890"/>
      <w:bookmarkEnd w:id="61"/>
      <w:r>
        <w:rPr>
          <w:rtl/>
          <w:lang w:eastAsia="he-IL"/>
        </w:rPr>
        <w:t xml:space="preserve">לכל הגורמים שמביאים את הפשיעה בחברה הערבית להתפשט בצורה </w:t>
      </w:r>
      <w:bookmarkStart w:id="62" w:name="_ETM_Q1_346618"/>
      <w:bookmarkEnd w:id="62"/>
      <w:r>
        <w:rPr>
          <w:rtl/>
          <w:lang w:eastAsia="he-IL"/>
        </w:rPr>
        <w:t>מאוד מחרידה או מדאיגה.</w:t>
      </w:r>
    </w:p>
    <w:p w:rsidR="005D68E2" w:rsidRDefault="005D68E2" w:rsidP="005D68E2">
      <w:pPr>
        <w:rPr>
          <w:rtl/>
          <w:lang w:eastAsia="he-IL"/>
        </w:rPr>
      </w:pPr>
      <w:bookmarkStart w:id="63" w:name="_ETM_Q1_350010"/>
      <w:bookmarkStart w:id="64" w:name="_ETM_Q1_350075"/>
      <w:bookmarkStart w:id="65" w:name="_ETM_Q1_350138"/>
      <w:bookmarkEnd w:id="63"/>
      <w:bookmarkEnd w:id="64"/>
      <w:bookmarkEnd w:id="65"/>
    </w:p>
    <w:p w:rsidR="005D68E2" w:rsidRDefault="005D68E2" w:rsidP="005D68E2">
      <w:pPr>
        <w:rPr>
          <w:rtl/>
          <w:lang w:eastAsia="he-IL"/>
        </w:rPr>
      </w:pPr>
      <w:bookmarkStart w:id="66" w:name="_ETM_Q1_350199"/>
      <w:bookmarkEnd w:id="66"/>
      <w:r>
        <w:rPr>
          <w:rtl/>
          <w:lang w:eastAsia="he-IL"/>
        </w:rPr>
        <w:t xml:space="preserve">גם בנושא של הגיל הצעיר, והיום </w:t>
      </w:r>
      <w:bookmarkStart w:id="67" w:name="_ETM_Q1_354368"/>
      <w:bookmarkEnd w:id="67"/>
      <w:r>
        <w:rPr>
          <w:rtl/>
          <w:lang w:eastAsia="he-IL"/>
        </w:rPr>
        <w:t xml:space="preserve">אנחנו ממקדים את הדיון בגיל הזה, הייתה לנו חפיפה יחד </w:t>
      </w:r>
      <w:bookmarkStart w:id="68" w:name="_ETM_Q1_359968"/>
      <w:bookmarkEnd w:id="68"/>
      <w:r>
        <w:rPr>
          <w:rtl/>
          <w:lang w:eastAsia="he-IL"/>
        </w:rPr>
        <w:t>עם משרד החינוך כאשר פעמיים הם הוזמנו לישיבות</w:t>
      </w:r>
      <w:bookmarkStart w:id="69" w:name="_ETM_Q1_364867"/>
      <w:bookmarkEnd w:id="69"/>
      <w:r>
        <w:rPr>
          <w:rtl/>
          <w:lang w:eastAsia="he-IL"/>
        </w:rPr>
        <w:t xml:space="preserve"> והם שמו דגש על הנושא של בתי הספר, </w:t>
      </w:r>
      <w:bookmarkStart w:id="70" w:name="_ETM_Q1_368725"/>
      <w:bookmarkEnd w:id="70"/>
      <w:r>
        <w:rPr>
          <w:rtl/>
          <w:lang w:eastAsia="he-IL"/>
        </w:rPr>
        <w:t xml:space="preserve">גם היסודיים וגם חטיבות הביניים והחטיבות העליונות. יש להם </w:t>
      </w:r>
      <w:proofErr w:type="spellStart"/>
      <w:r>
        <w:rPr>
          <w:rtl/>
          <w:lang w:eastAsia="he-IL"/>
        </w:rPr>
        <w:t>תוכנית</w:t>
      </w:r>
      <w:proofErr w:type="spellEnd"/>
      <w:r>
        <w:rPr>
          <w:rtl/>
          <w:lang w:eastAsia="he-IL"/>
        </w:rPr>
        <w:t xml:space="preserve"> </w:t>
      </w:r>
      <w:bookmarkStart w:id="71" w:name="_ETM_Q1_371874"/>
      <w:bookmarkEnd w:id="71"/>
      <w:r>
        <w:rPr>
          <w:rtl/>
          <w:lang w:eastAsia="he-IL"/>
        </w:rPr>
        <w:t xml:space="preserve">אותה הציגו בפנינו כאשר בעצם מדובר בשלוש </w:t>
      </w:r>
      <w:proofErr w:type="spellStart"/>
      <w:r>
        <w:rPr>
          <w:rtl/>
          <w:lang w:eastAsia="he-IL"/>
        </w:rPr>
        <w:t>תוכניות</w:t>
      </w:r>
      <w:proofErr w:type="spellEnd"/>
      <w:r>
        <w:rPr>
          <w:rtl/>
          <w:lang w:eastAsia="he-IL"/>
        </w:rPr>
        <w:t xml:space="preserve"> - לחברה הערבית באופן כללי, למגזר הדרוזי, ליישובים הדרוזיים וליישובים </w:t>
      </w:r>
      <w:bookmarkStart w:id="72" w:name="_ETM_Q1_381664"/>
      <w:bookmarkEnd w:id="72"/>
      <w:r>
        <w:rPr>
          <w:rtl/>
          <w:lang w:eastAsia="he-IL"/>
        </w:rPr>
        <w:t>הבדואים בדרום. התוכניות די דומות.</w:t>
      </w:r>
    </w:p>
    <w:p w:rsidR="005D68E2" w:rsidRDefault="005D68E2" w:rsidP="005D68E2">
      <w:pPr>
        <w:rPr>
          <w:rtl/>
          <w:lang w:eastAsia="he-IL"/>
        </w:rPr>
      </w:pPr>
      <w:bookmarkStart w:id="73" w:name="_ETM_Q1_391935"/>
      <w:bookmarkStart w:id="74" w:name="_ETM_Q1_391994"/>
      <w:bookmarkEnd w:id="73"/>
      <w:bookmarkEnd w:id="74"/>
    </w:p>
    <w:p w:rsidR="005D68E2" w:rsidRDefault="005D68E2" w:rsidP="005D68E2">
      <w:pPr>
        <w:rPr>
          <w:rtl/>
          <w:lang w:eastAsia="he-IL"/>
        </w:rPr>
      </w:pPr>
      <w:bookmarkStart w:id="75" w:name="_ETM_Q1_392054"/>
      <w:bookmarkStart w:id="76" w:name="_ETM_Q1_392104"/>
      <w:bookmarkEnd w:id="75"/>
      <w:bookmarkEnd w:id="76"/>
      <w:r>
        <w:rPr>
          <w:rtl/>
          <w:lang w:eastAsia="he-IL"/>
        </w:rPr>
        <w:t xml:space="preserve">הדיון שאנחנו מקיימים היום וננסה למקד את אור הזרקורים על </w:t>
      </w:r>
      <w:bookmarkStart w:id="77" w:name="_ETM_Q1_397200"/>
      <w:bookmarkEnd w:id="77"/>
      <w:r>
        <w:rPr>
          <w:rtl/>
          <w:lang w:eastAsia="he-IL"/>
        </w:rPr>
        <w:t xml:space="preserve">שכבת הגיל הזאת - ועוד מעט נשמע את התוצאות </w:t>
      </w:r>
      <w:bookmarkStart w:id="78" w:name="_ETM_Q1_405537"/>
      <w:bookmarkEnd w:id="78"/>
      <w:r>
        <w:rPr>
          <w:rtl/>
          <w:lang w:eastAsia="he-IL"/>
        </w:rPr>
        <w:t>– אמנם תמונת המצב שקיימת היום בשכבת הגיל של</w:t>
      </w:r>
      <w:bookmarkStart w:id="79" w:name="_ETM_Q1_414618"/>
      <w:bookmarkEnd w:id="79"/>
      <w:r>
        <w:rPr>
          <w:rtl/>
          <w:lang w:eastAsia="he-IL"/>
        </w:rPr>
        <w:t xml:space="preserve"> המתבגרים ושל הצעירים, חורגת מהאחוז שיש בחברה הערבית. אנחנו כמעט </w:t>
      </w:r>
      <w:bookmarkStart w:id="80" w:name="_ETM_Q1_423199"/>
      <w:bookmarkEnd w:id="80"/>
      <w:r>
        <w:rPr>
          <w:rtl/>
          <w:lang w:eastAsia="he-IL"/>
        </w:rPr>
        <w:t xml:space="preserve">20 אחוזים אבל אחוז הפשיעה או המעורבים באלימות יותר </w:t>
      </w:r>
      <w:bookmarkStart w:id="81" w:name="_ETM_Q1_428538"/>
      <w:bookmarkEnd w:id="81"/>
      <w:r>
        <w:rPr>
          <w:rtl/>
          <w:lang w:eastAsia="he-IL"/>
        </w:rPr>
        <w:t xml:space="preserve">גבוה. אין ספק שהוא משמעותית פחות מהאחוזים כאשר אנחנו </w:t>
      </w:r>
      <w:bookmarkStart w:id="82" w:name="_ETM_Q1_435210"/>
      <w:bookmarkEnd w:id="82"/>
      <w:r>
        <w:rPr>
          <w:rtl/>
          <w:lang w:eastAsia="he-IL"/>
        </w:rPr>
        <w:t xml:space="preserve">מדברים על מבוגרים. ניצני הפשיעה או האלימות בחברה הערבית </w:t>
      </w:r>
      <w:bookmarkStart w:id="83" w:name="_ETM_Q1_445912"/>
      <w:bookmarkEnd w:id="83"/>
      <w:r>
        <w:rPr>
          <w:rtl/>
          <w:lang w:eastAsia="he-IL"/>
        </w:rPr>
        <w:t xml:space="preserve">מתחילים מגיל צעיר ולכן שם צריך למקד את הטיפול וטוב </w:t>
      </w:r>
      <w:bookmarkStart w:id="84" w:name="_ETM_Q1_449330"/>
      <w:bookmarkEnd w:id="84"/>
      <w:r>
        <w:rPr>
          <w:rtl/>
          <w:lang w:eastAsia="he-IL"/>
        </w:rPr>
        <w:t xml:space="preserve">עשינו כאשר כינסנו יחד את שתי הוועדות כדי למקד את </w:t>
      </w:r>
      <w:bookmarkStart w:id="85" w:name="_ETM_Q1_454494"/>
      <w:bookmarkEnd w:id="85"/>
      <w:r>
        <w:rPr>
          <w:rtl/>
          <w:lang w:eastAsia="he-IL"/>
        </w:rPr>
        <w:t>המאמץ בנושא הזה.</w:t>
      </w:r>
    </w:p>
    <w:p w:rsidR="005D68E2" w:rsidRDefault="005D68E2" w:rsidP="005D68E2">
      <w:pPr>
        <w:rPr>
          <w:rtl/>
          <w:lang w:eastAsia="he-IL"/>
        </w:rPr>
      </w:pPr>
      <w:bookmarkStart w:id="86" w:name="_ETM_Q1_459214"/>
      <w:bookmarkStart w:id="87" w:name="_ETM_Q1_459271"/>
      <w:bookmarkEnd w:id="86"/>
      <w:bookmarkEnd w:id="87"/>
    </w:p>
    <w:p w:rsidR="005D68E2" w:rsidRDefault="005D68E2" w:rsidP="005D68E2">
      <w:pPr>
        <w:rPr>
          <w:rtl/>
          <w:lang w:eastAsia="he-IL"/>
        </w:rPr>
      </w:pPr>
      <w:bookmarkStart w:id="88" w:name="_ETM_Q1_459694"/>
      <w:bookmarkStart w:id="89" w:name="_ETM_Q1_459742"/>
      <w:bookmarkEnd w:id="88"/>
      <w:bookmarkEnd w:id="89"/>
      <w:r>
        <w:rPr>
          <w:rtl/>
          <w:lang w:eastAsia="he-IL"/>
        </w:rPr>
        <w:t xml:space="preserve">אני שוב מודה לחברי הכנסת </w:t>
      </w:r>
      <w:bookmarkStart w:id="90" w:name="_ETM_Q1_463846"/>
      <w:bookmarkEnd w:id="90"/>
      <w:r>
        <w:rPr>
          <w:rtl/>
          <w:lang w:eastAsia="he-IL"/>
        </w:rPr>
        <w:t>ולצוות שתי הוועדות. נמשיך לשתף פעולה ביחד.</w:t>
      </w:r>
    </w:p>
    <w:p w:rsidR="005D68E2" w:rsidRDefault="005D68E2" w:rsidP="005D68E2">
      <w:pPr>
        <w:rPr>
          <w:rtl/>
          <w:lang w:eastAsia="he-IL"/>
        </w:rPr>
      </w:pPr>
      <w:bookmarkStart w:id="91" w:name="_ETM_Q1_467780"/>
      <w:bookmarkStart w:id="92" w:name="_ETM_Q1_467835"/>
      <w:bookmarkEnd w:id="91"/>
      <w:bookmarkEnd w:id="92"/>
    </w:p>
    <w:p w:rsidR="005D68E2" w:rsidRDefault="005D68E2" w:rsidP="005D68E2">
      <w:pPr>
        <w:pStyle w:val="af8"/>
        <w:keepNext/>
        <w:rPr>
          <w:rtl/>
        </w:rPr>
      </w:pPr>
      <w:bookmarkStart w:id="93" w:name="ET_yor_5278_4"/>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
    </w:p>
    <w:p w:rsidR="005D68E2" w:rsidRDefault="005D68E2" w:rsidP="005D68E2">
      <w:pPr>
        <w:pStyle w:val="KeepWithNext"/>
        <w:rPr>
          <w:rFonts w:hint="cs"/>
          <w:rtl/>
          <w:lang w:eastAsia="he-IL"/>
        </w:rPr>
      </w:pPr>
    </w:p>
    <w:p w:rsidR="005D68E2" w:rsidRDefault="005D68E2" w:rsidP="005D68E2">
      <w:pPr>
        <w:rPr>
          <w:rtl/>
          <w:lang w:eastAsia="he-IL"/>
        </w:rPr>
      </w:pPr>
      <w:bookmarkStart w:id="94" w:name="_ETM_Q1_469251"/>
      <w:bookmarkStart w:id="95" w:name="_ETM_Q1_469270"/>
      <w:bookmarkEnd w:id="94"/>
      <w:bookmarkEnd w:id="95"/>
      <w:r>
        <w:rPr>
          <w:rtl/>
          <w:lang w:eastAsia="he-IL"/>
        </w:rPr>
        <w:t xml:space="preserve">תודה רבה. נמצאות בדיון </w:t>
      </w:r>
      <w:bookmarkStart w:id="96" w:name="_ETM_Q1_470984"/>
      <w:bookmarkEnd w:id="96"/>
      <w:r>
        <w:rPr>
          <w:rtl/>
          <w:lang w:eastAsia="he-IL"/>
        </w:rPr>
        <w:t xml:space="preserve">שתי חברות כנסת, </w:t>
      </w:r>
      <w:proofErr w:type="spellStart"/>
      <w:r>
        <w:rPr>
          <w:rtl/>
          <w:lang w:eastAsia="he-IL"/>
        </w:rPr>
        <w:t>ע'דיר</w:t>
      </w:r>
      <w:proofErr w:type="spellEnd"/>
      <w:r>
        <w:rPr>
          <w:rtl/>
          <w:lang w:eastAsia="he-IL"/>
        </w:rPr>
        <w:t xml:space="preserve"> </w:t>
      </w:r>
      <w:proofErr w:type="spellStart"/>
      <w:r>
        <w:rPr>
          <w:rtl/>
          <w:lang w:eastAsia="he-IL"/>
        </w:rPr>
        <w:t>כמאל</w:t>
      </w:r>
      <w:proofErr w:type="spellEnd"/>
      <w:r>
        <w:rPr>
          <w:rtl/>
          <w:lang w:eastAsia="he-IL"/>
        </w:rPr>
        <w:t xml:space="preserve"> מריח </w:t>
      </w:r>
      <w:proofErr w:type="spellStart"/>
      <w:r>
        <w:rPr>
          <w:rtl/>
          <w:lang w:eastAsia="he-IL"/>
        </w:rPr>
        <w:t>ותהלה</w:t>
      </w:r>
      <w:proofErr w:type="spellEnd"/>
      <w:r>
        <w:rPr>
          <w:rtl/>
          <w:lang w:eastAsia="he-IL"/>
        </w:rPr>
        <w:t xml:space="preserve"> פרידמן.</w:t>
      </w:r>
    </w:p>
    <w:p w:rsidR="005D68E2" w:rsidRDefault="005D68E2" w:rsidP="005D68E2">
      <w:pPr>
        <w:rPr>
          <w:rtl/>
          <w:lang w:eastAsia="he-IL"/>
        </w:rPr>
      </w:pPr>
      <w:bookmarkStart w:id="97" w:name="_ETM_Q1_484894"/>
      <w:bookmarkStart w:id="98" w:name="_ETM_Q1_484952"/>
      <w:bookmarkEnd w:id="97"/>
      <w:bookmarkEnd w:id="98"/>
    </w:p>
    <w:p w:rsidR="005D68E2" w:rsidRDefault="005D68E2" w:rsidP="005D68E2">
      <w:pPr>
        <w:rPr>
          <w:rtl/>
          <w:lang w:eastAsia="he-IL"/>
        </w:rPr>
      </w:pPr>
      <w:bookmarkStart w:id="99" w:name="_ETM_Q1_484998"/>
      <w:bookmarkStart w:id="100" w:name="_ETM_Q1_485046"/>
      <w:bookmarkEnd w:id="99"/>
      <w:bookmarkEnd w:id="100"/>
      <w:r>
        <w:rPr>
          <w:rtl/>
          <w:lang w:eastAsia="he-IL"/>
        </w:rPr>
        <w:t xml:space="preserve">אני רוצה להדגיש שבדיון הזה אנחנו רוצים </w:t>
      </w:r>
      <w:bookmarkStart w:id="101" w:name="_ETM_Q1_488035"/>
      <w:bookmarkEnd w:id="101"/>
      <w:r>
        <w:rPr>
          <w:rtl/>
          <w:lang w:eastAsia="he-IL"/>
        </w:rPr>
        <w:t xml:space="preserve">למקד בסוגיית המענים, המענים שנותן משרד החינוך או צריך לתת </w:t>
      </w:r>
      <w:bookmarkStart w:id="102" w:name="_ETM_Q1_496092"/>
      <w:bookmarkEnd w:id="102"/>
      <w:r>
        <w:rPr>
          <w:rtl/>
          <w:lang w:eastAsia="he-IL"/>
        </w:rPr>
        <w:t xml:space="preserve">בכל מה שקשור לטיפול בנערים ותלמידים במצוקה, גם מה שמשרד העבודה והרווחה אמור לספק או מספק בתחומים הללו וגם </w:t>
      </w:r>
      <w:bookmarkStart w:id="103" w:name="_ETM_Q1_510377"/>
      <w:bookmarkEnd w:id="103"/>
      <w:r>
        <w:rPr>
          <w:rtl/>
          <w:lang w:eastAsia="he-IL"/>
        </w:rPr>
        <w:t xml:space="preserve">במשרדי הממשלה האחרים כאשר מטבע הדברים אולי מוקד הדיון הוא </w:t>
      </w:r>
      <w:bookmarkStart w:id="104" w:name="_ETM_Q1_516364"/>
      <w:bookmarkEnd w:id="104"/>
      <w:r>
        <w:rPr>
          <w:rtl/>
          <w:lang w:eastAsia="he-IL"/>
        </w:rPr>
        <w:t xml:space="preserve">מענים לנוער בסיכון, נוער במצוקה, כאשר קיים סיכון שהוא </w:t>
      </w:r>
      <w:bookmarkStart w:id="105" w:name="_ETM_Q1_523111"/>
      <w:bookmarkEnd w:id="105"/>
      <w:r>
        <w:rPr>
          <w:rtl/>
          <w:lang w:eastAsia="he-IL"/>
        </w:rPr>
        <w:t xml:space="preserve">יידרדר אולי לאלימות ופשיעה כתוצאה ממצב סוציו אקונומי של הילדים ושל משפחות שלהם. לכן חשוב לנו למקד </w:t>
      </w:r>
      <w:bookmarkStart w:id="106" w:name="_ETM_Q1_537051"/>
      <w:bookmarkEnd w:id="106"/>
      <w:r>
        <w:rPr>
          <w:rtl/>
          <w:lang w:eastAsia="he-IL"/>
        </w:rPr>
        <w:t>את הדיון בסוגיות הללו.</w:t>
      </w:r>
    </w:p>
    <w:p w:rsidR="005D68E2" w:rsidRDefault="005D68E2" w:rsidP="005D68E2">
      <w:pPr>
        <w:rPr>
          <w:rtl/>
          <w:lang w:eastAsia="he-IL"/>
        </w:rPr>
      </w:pPr>
      <w:bookmarkStart w:id="107" w:name="_ETM_Q1_541852"/>
      <w:bookmarkStart w:id="108" w:name="_ETM_Q1_541915"/>
      <w:bookmarkEnd w:id="107"/>
      <w:bookmarkEnd w:id="108"/>
    </w:p>
    <w:p w:rsidR="005D68E2" w:rsidRDefault="005D68E2" w:rsidP="005D68E2">
      <w:pPr>
        <w:rPr>
          <w:rtl/>
          <w:lang w:eastAsia="he-IL"/>
        </w:rPr>
      </w:pPr>
      <w:bookmarkStart w:id="109" w:name="_ETM_Q1_542011"/>
      <w:bookmarkStart w:id="110" w:name="_ETM_Q1_542059"/>
      <w:bookmarkEnd w:id="109"/>
      <w:bookmarkEnd w:id="110"/>
      <w:r>
        <w:rPr>
          <w:rtl/>
          <w:lang w:eastAsia="he-IL"/>
        </w:rPr>
        <w:t xml:space="preserve">לקראת הדיון הזה ביקשנו ממרכז אמאן - שמלווה </w:t>
      </w:r>
      <w:bookmarkStart w:id="111" w:name="_ETM_Q1_546541"/>
      <w:bookmarkEnd w:id="111"/>
      <w:r>
        <w:rPr>
          <w:rtl/>
          <w:lang w:eastAsia="he-IL"/>
        </w:rPr>
        <w:t xml:space="preserve">את הסוגיה הזו בכל השנים האחרונות ומלווה גם את עבודת </w:t>
      </w:r>
      <w:bookmarkStart w:id="112" w:name="_ETM_Q1_554387"/>
      <w:bookmarkEnd w:id="112"/>
      <w:r>
        <w:rPr>
          <w:rtl/>
          <w:lang w:eastAsia="he-IL"/>
        </w:rPr>
        <w:t>הוועדה למיגור הפשיעה בחברה הערבית - קצת נתונ</w:t>
      </w:r>
      <w:bookmarkStart w:id="113" w:name="_ETM_Q1_547702"/>
      <w:bookmarkEnd w:id="113"/>
      <w:r>
        <w:rPr>
          <w:rtl/>
          <w:lang w:eastAsia="he-IL"/>
        </w:rPr>
        <w:t xml:space="preserve">ים לגבי הגילים הרלוונטיים. אני רוצה </w:t>
      </w:r>
      <w:bookmarkStart w:id="114" w:name="_ETM_Q1_558019"/>
      <w:bookmarkEnd w:id="114"/>
      <w:r>
        <w:rPr>
          <w:rtl/>
          <w:lang w:eastAsia="he-IL"/>
        </w:rPr>
        <w:t xml:space="preserve">לומר לכם שלפי הנתונים שנמסרו לנו, ככל שזה נוגע לקורבנות </w:t>
      </w:r>
      <w:bookmarkStart w:id="115" w:name="_ETM_Q1_565719"/>
      <w:bookmarkEnd w:id="115"/>
      <w:r>
        <w:rPr>
          <w:rtl/>
          <w:lang w:eastAsia="he-IL"/>
        </w:rPr>
        <w:t xml:space="preserve">מגילי לידה עד גיל 17, בשמונה השנים האחרונות, מאז </w:t>
      </w:r>
      <w:bookmarkStart w:id="116" w:name="_ETM_Q1_571930"/>
      <w:bookmarkEnd w:id="116"/>
      <w:r>
        <w:rPr>
          <w:rtl/>
          <w:lang w:eastAsia="he-IL"/>
        </w:rPr>
        <w:t xml:space="preserve">2012, אנחנו מדברים על 40 הרוגים בגילים הללו. </w:t>
      </w:r>
      <w:bookmarkStart w:id="117" w:name="_ETM_Q1_581869"/>
      <w:bookmarkEnd w:id="117"/>
      <w:r>
        <w:rPr>
          <w:rtl/>
          <w:lang w:eastAsia="he-IL"/>
        </w:rPr>
        <w:t xml:space="preserve">זה מזוויע לחשוב על נתון כזה. זה כמו מחיקת </w:t>
      </w:r>
      <w:bookmarkStart w:id="118" w:name="_ETM_Q1_592045"/>
      <w:bookmarkEnd w:id="118"/>
      <w:r>
        <w:rPr>
          <w:rtl/>
          <w:lang w:eastAsia="he-IL"/>
        </w:rPr>
        <w:t>שתי כיתות לימוד בטווח זמן של שמונה שנים. כשזה נוגע</w:t>
      </w:r>
      <w:bookmarkStart w:id="119" w:name="_ETM_Q1_600145"/>
      <w:bookmarkEnd w:id="119"/>
      <w:r>
        <w:rPr>
          <w:rtl/>
          <w:lang w:eastAsia="he-IL"/>
        </w:rPr>
        <w:t xml:space="preserve"> לגילים המבוגרים יותר, מגיל 18 עד 24, אנחנו מדברים על כ-150 הרוגים באותן שמונה שנים, מאז 2012. על </w:t>
      </w:r>
      <w:bookmarkStart w:id="120" w:name="_ETM_Q1_612715"/>
      <w:bookmarkEnd w:id="120"/>
      <w:r>
        <w:rPr>
          <w:rtl/>
          <w:lang w:eastAsia="he-IL"/>
        </w:rPr>
        <w:t xml:space="preserve">זה יש להוסיף את הפצועים והשלכות בנוגע לאשמים, מורשעים </w:t>
      </w:r>
      <w:bookmarkStart w:id="121" w:name="_ETM_Q1_620193"/>
      <w:bookmarkEnd w:id="121"/>
      <w:r>
        <w:rPr>
          <w:rtl/>
          <w:lang w:eastAsia="he-IL"/>
        </w:rPr>
        <w:t>ונער שמעורב בפלילים.</w:t>
      </w:r>
      <w:bookmarkStart w:id="122" w:name="_ETM_Q1_624097"/>
      <w:bookmarkEnd w:id="122"/>
    </w:p>
    <w:p w:rsidR="005D68E2" w:rsidRDefault="005D68E2" w:rsidP="005D68E2">
      <w:pPr>
        <w:rPr>
          <w:rtl/>
          <w:lang w:eastAsia="he-IL"/>
        </w:rPr>
      </w:pPr>
      <w:bookmarkStart w:id="123" w:name="_ETM_Q1_624162"/>
      <w:bookmarkStart w:id="124" w:name="_ETM_Q1_645977"/>
      <w:bookmarkStart w:id="125" w:name="_ETM_Q1_646033"/>
      <w:bookmarkEnd w:id="123"/>
      <w:bookmarkEnd w:id="124"/>
      <w:bookmarkEnd w:id="125"/>
    </w:p>
    <w:p w:rsidR="005D68E2" w:rsidRDefault="005D68E2" w:rsidP="005D68E2">
      <w:pPr>
        <w:rPr>
          <w:rtl/>
          <w:lang w:eastAsia="he-IL"/>
        </w:rPr>
      </w:pPr>
      <w:bookmarkStart w:id="126" w:name="_ETM_Q1_646600"/>
      <w:bookmarkStart w:id="127" w:name="_ETM_Q1_646658"/>
      <w:bookmarkStart w:id="128" w:name="_ETM_Q1_744777"/>
      <w:bookmarkEnd w:id="126"/>
      <w:bookmarkEnd w:id="127"/>
      <w:bookmarkEnd w:id="128"/>
      <w:r>
        <w:rPr>
          <w:rtl/>
          <w:lang w:eastAsia="he-IL"/>
        </w:rPr>
        <w:t xml:space="preserve">נפתח את </w:t>
      </w:r>
      <w:bookmarkStart w:id="129" w:name="_ETM_Q1_764789"/>
      <w:bookmarkEnd w:id="129"/>
      <w:r>
        <w:rPr>
          <w:rtl/>
          <w:lang w:eastAsia="he-IL"/>
        </w:rPr>
        <w:t xml:space="preserve">הדיון בדברי חברי הכנסת הנוכחים כאן. חברת הכנסת </w:t>
      </w:r>
      <w:proofErr w:type="spellStart"/>
      <w:r>
        <w:rPr>
          <w:rtl/>
          <w:lang w:eastAsia="he-IL"/>
        </w:rPr>
        <w:t>ע'דיר</w:t>
      </w:r>
      <w:proofErr w:type="spellEnd"/>
      <w:r>
        <w:rPr>
          <w:rtl/>
          <w:lang w:eastAsia="he-IL"/>
        </w:rPr>
        <w:t xml:space="preserve"> </w:t>
      </w:r>
      <w:bookmarkStart w:id="130" w:name="_ETM_Q1_768916"/>
      <w:bookmarkEnd w:id="130"/>
      <w:proofErr w:type="spellStart"/>
      <w:r>
        <w:rPr>
          <w:rtl/>
          <w:lang w:eastAsia="he-IL"/>
        </w:rPr>
        <w:t>כמאל</w:t>
      </w:r>
      <w:proofErr w:type="spellEnd"/>
      <w:r>
        <w:rPr>
          <w:rtl/>
          <w:lang w:eastAsia="he-IL"/>
        </w:rPr>
        <w:t xml:space="preserve"> מריח, בבקשה.</w:t>
      </w:r>
    </w:p>
    <w:p w:rsidR="005D68E2" w:rsidRDefault="005D68E2" w:rsidP="005D68E2">
      <w:pPr>
        <w:rPr>
          <w:rtl/>
          <w:lang w:eastAsia="he-IL"/>
        </w:rPr>
      </w:pPr>
      <w:bookmarkStart w:id="131" w:name="_ETM_Q1_767710"/>
      <w:bookmarkStart w:id="132" w:name="_ETM_Q1_767773"/>
      <w:bookmarkStart w:id="133" w:name="_ETM_Q1_770006"/>
      <w:bookmarkStart w:id="134" w:name="_ETM_Q1_770579"/>
      <w:bookmarkEnd w:id="131"/>
      <w:bookmarkEnd w:id="132"/>
      <w:bookmarkEnd w:id="133"/>
      <w:bookmarkEnd w:id="134"/>
    </w:p>
    <w:p w:rsidR="005D68E2" w:rsidRDefault="005D68E2" w:rsidP="005D68E2">
      <w:pPr>
        <w:pStyle w:val="a5"/>
        <w:keepNext/>
        <w:rPr>
          <w:rtl/>
        </w:rPr>
      </w:pPr>
      <w:bookmarkStart w:id="135" w:name="ET_speaker_5945_7"/>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5"/>
    </w:p>
    <w:p w:rsidR="005D68E2" w:rsidRDefault="005D68E2" w:rsidP="005D68E2">
      <w:pPr>
        <w:pStyle w:val="KeepWithNext"/>
        <w:rPr>
          <w:rFonts w:hint="cs"/>
          <w:rtl/>
          <w:lang w:eastAsia="he-IL"/>
        </w:rPr>
      </w:pPr>
    </w:p>
    <w:p w:rsidR="005D68E2" w:rsidRDefault="005D68E2" w:rsidP="005D68E2">
      <w:pPr>
        <w:rPr>
          <w:rtl/>
          <w:lang w:eastAsia="he-IL"/>
        </w:rPr>
      </w:pPr>
      <w:bookmarkStart w:id="136" w:name="_ETM_Q1_770869"/>
      <w:bookmarkStart w:id="137" w:name="_ETM_Q1_770878"/>
      <w:bookmarkEnd w:id="136"/>
      <w:bookmarkEnd w:id="137"/>
      <w:r>
        <w:rPr>
          <w:rtl/>
          <w:lang w:eastAsia="he-IL"/>
        </w:rPr>
        <w:t xml:space="preserve">אדוני כבוד יושב ראש הוועדה, אני שוב מברכת </w:t>
      </w:r>
      <w:bookmarkStart w:id="138" w:name="_ETM_Q1_774313"/>
      <w:bookmarkEnd w:id="138"/>
      <w:r>
        <w:rPr>
          <w:rtl/>
          <w:lang w:eastAsia="he-IL"/>
        </w:rPr>
        <w:t xml:space="preserve">על קיום הדיון החשוב הזה אבל יחד עם </w:t>
      </w:r>
      <w:bookmarkStart w:id="139" w:name="_ETM_Q1_777996"/>
      <w:bookmarkEnd w:id="139"/>
      <w:r>
        <w:rPr>
          <w:rtl/>
          <w:lang w:eastAsia="he-IL"/>
        </w:rPr>
        <w:t xml:space="preserve">זאת אני תוהה מתי נפסיק לקיים את הדיונים </w:t>
      </w:r>
      <w:bookmarkStart w:id="140" w:name="_ETM_Q1_780853"/>
      <w:bookmarkEnd w:id="140"/>
      <w:r>
        <w:rPr>
          <w:rtl/>
          <w:lang w:eastAsia="he-IL"/>
        </w:rPr>
        <w:t xml:space="preserve">האלו ומתי יהיו פתרונות </w:t>
      </w:r>
      <w:proofErr w:type="spellStart"/>
      <w:r>
        <w:rPr>
          <w:rtl/>
          <w:lang w:eastAsia="he-IL"/>
        </w:rPr>
        <w:t>אמיתיים</w:t>
      </w:r>
      <w:proofErr w:type="spellEnd"/>
      <w:r>
        <w:rPr>
          <w:rtl/>
          <w:lang w:eastAsia="he-IL"/>
        </w:rPr>
        <w:t xml:space="preserve"> מיושמים בשטח שיחלחלו למטה ויביאו </w:t>
      </w:r>
      <w:bookmarkStart w:id="141" w:name="_ETM_Q1_786845"/>
      <w:bookmarkEnd w:id="141"/>
      <w:r>
        <w:rPr>
          <w:rtl/>
          <w:lang w:eastAsia="he-IL"/>
        </w:rPr>
        <w:t>תוצאות. כמגישת חדשות אני יכולה לספר לך שדיברנו רבות</w:t>
      </w:r>
      <w:bookmarkStart w:id="142" w:name="_ETM_Q1_790635"/>
      <w:bookmarkEnd w:id="142"/>
      <w:r>
        <w:rPr>
          <w:rtl/>
          <w:lang w:eastAsia="he-IL"/>
        </w:rPr>
        <w:t xml:space="preserve"> ודנו רבות מדי שני וחמישי על מקרה כזה או אחר, על רצח ועל פשיעה במגזר הערבי </w:t>
      </w:r>
      <w:bookmarkStart w:id="143" w:name="_ETM_Q1_797625"/>
      <w:bookmarkEnd w:id="143"/>
      <w:r>
        <w:rPr>
          <w:rtl/>
          <w:lang w:eastAsia="he-IL"/>
        </w:rPr>
        <w:t xml:space="preserve">והבנו שיש תחושה גואה של אלימות במגזר הערבי יחד עם </w:t>
      </w:r>
      <w:bookmarkStart w:id="144" w:name="_ETM_Q1_799940"/>
      <w:bookmarkEnd w:id="144"/>
      <w:r>
        <w:rPr>
          <w:rtl/>
          <w:lang w:eastAsia="he-IL"/>
        </w:rPr>
        <w:t xml:space="preserve">תחושה שצונחת, תחושת המוגנות, תחושת הביטחון האישי שהיא במגמת </w:t>
      </w:r>
      <w:bookmarkStart w:id="145" w:name="_ETM_Q1_805381"/>
      <w:bookmarkEnd w:id="145"/>
      <w:r>
        <w:rPr>
          <w:rtl/>
          <w:lang w:eastAsia="he-IL"/>
        </w:rPr>
        <w:t xml:space="preserve">ירידה מדי שנה. כשאני מסתכלת על הנתונים, גם של מרכז </w:t>
      </w:r>
      <w:bookmarkStart w:id="146" w:name="_ETM_Q1_809331"/>
      <w:bookmarkEnd w:id="146"/>
      <w:r>
        <w:rPr>
          <w:rtl/>
          <w:lang w:eastAsia="he-IL"/>
        </w:rPr>
        <w:t xml:space="preserve">המחקר וגם נתונים עליהם אנחנו למדים על כך </w:t>
      </w:r>
      <w:bookmarkStart w:id="147" w:name="_ETM_Q1_812739"/>
      <w:bookmarkEnd w:id="147"/>
      <w:r>
        <w:rPr>
          <w:rtl/>
          <w:lang w:eastAsia="he-IL"/>
        </w:rPr>
        <w:t xml:space="preserve">שאחוז התיקים הנפתחים בכלל בסקטור הכללי של הערבים, של </w:t>
      </w:r>
      <w:bookmarkStart w:id="148" w:name="_ETM_Q1_819637"/>
      <w:bookmarkEnd w:id="148"/>
      <w:r>
        <w:rPr>
          <w:rtl/>
          <w:lang w:eastAsia="he-IL"/>
        </w:rPr>
        <w:t xml:space="preserve">נערים ערבים, עומד על 35 אחוזים מה שגבוה בהרבה </w:t>
      </w:r>
      <w:proofErr w:type="spellStart"/>
      <w:r>
        <w:rPr>
          <w:rtl/>
          <w:lang w:eastAsia="he-IL"/>
        </w:rPr>
        <w:t>מאחוזם</w:t>
      </w:r>
      <w:proofErr w:type="spellEnd"/>
      <w:r>
        <w:rPr>
          <w:rtl/>
          <w:lang w:eastAsia="he-IL"/>
        </w:rPr>
        <w:t xml:space="preserve"> בציבור. 95 אחוזים מהתיקים הם למעשה של </w:t>
      </w:r>
      <w:bookmarkStart w:id="149" w:name="_ETM_Q1_828737"/>
      <w:bookmarkEnd w:id="149"/>
      <w:r>
        <w:rPr>
          <w:rtl/>
          <w:lang w:eastAsia="he-IL"/>
        </w:rPr>
        <w:t xml:space="preserve">נערים גברים ולא של נשים. אנחנו מבינים שהמורשעים הערביים </w:t>
      </w:r>
      <w:bookmarkStart w:id="150" w:name="_ETM_Q1_834135"/>
      <w:bookmarkEnd w:id="150"/>
      <w:r>
        <w:rPr>
          <w:rtl/>
          <w:lang w:eastAsia="he-IL"/>
        </w:rPr>
        <w:t xml:space="preserve">הם פי שניים בהשוואה ליהודים ואנחנו מבינים שמשהו </w:t>
      </w:r>
      <w:bookmarkStart w:id="151" w:name="_ETM_Q1_836016"/>
      <w:bookmarkEnd w:id="151"/>
      <w:r>
        <w:rPr>
          <w:rtl/>
          <w:lang w:eastAsia="he-IL"/>
        </w:rPr>
        <w:t>לא טוב בשיטה והשיטה לקויה.</w:t>
      </w:r>
    </w:p>
    <w:p w:rsidR="005D68E2" w:rsidRDefault="005D68E2" w:rsidP="005D68E2">
      <w:pPr>
        <w:rPr>
          <w:rtl/>
          <w:lang w:eastAsia="he-IL"/>
        </w:rPr>
      </w:pPr>
      <w:bookmarkStart w:id="152" w:name="_ETM_Q1_839759"/>
      <w:bookmarkStart w:id="153" w:name="_ETM_Q1_839826"/>
      <w:bookmarkStart w:id="154" w:name="_ETM_Q1_839863"/>
      <w:bookmarkEnd w:id="152"/>
      <w:bookmarkEnd w:id="153"/>
      <w:bookmarkEnd w:id="154"/>
    </w:p>
    <w:p w:rsidR="005D68E2" w:rsidRDefault="005D68E2" w:rsidP="005D68E2">
      <w:pPr>
        <w:rPr>
          <w:rtl/>
          <w:lang w:eastAsia="he-IL"/>
        </w:rPr>
      </w:pPr>
      <w:bookmarkStart w:id="155" w:name="_ETM_Q1_839898"/>
      <w:bookmarkEnd w:id="155"/>
      <w:r>
        <w:rPr>
          <w:rtl/>
          <w:lang w:eastAsia="he-IL"/>
        </w:rPr>
        <w:t xml:space="preserve">יש המון </w:t>
      </w:r>
      <w:proofErr w:type="spellStart"/>
      <w:r>
        <w:rPr>
          <w:rtl/>
          <w:lang w:eastAsia="he-IL"/>
        </w:rPr>
        <w:t>תוכניות</w:t>
      </w:r>
      <w:proofErr w:type="spellEnd"/>
      <w:r>
        <w:rPr>
          <w:rtl/>
          <w:lang w:eastAsia="he-IL"/>
        </w:rPr>
        <w:t xml:space="preserve"> בהכנה, בגיבוש כזה </w:t>
      </w:r>
      <w:bookmarkStart w:id="156" w:name="_ETM_Q1_841509"/>
      <w:bookmarkEnd w:id="156"/>
      <w:r>
        <w:rPr>
          <w:rtl/>
          <w:lang w:eastAsia="he-IL"/>
        </w:rPr>
        <w:t>או אחר, ואנחנו למדים שהסטטוס שלהן במגמה קרובה של ייש</w:t>
      </w:r>
      <w:bookmarkStart w:id="157" w:name="_ETM_Q1_847645"/>
      <w:bookmarkEnd w:id="157"/>
      <w:r>
        <w:rPr>
          <w:rtl/>
          <w:lang w:eastAsia="he-IL"/>
        </w:rPr>
        <w:t xml:space="preserve">ום בשטח. יחד עם זאת אני תוהה, כאשר מדברים על הסקטור הערבי והדרוזי – ותאמינו לי, בסופו של </w:t>
      </w:r>
      <w:bookmarkStart w:id="158" w:name="_ETM_Q1_853871"/>
      <w:bookmarkEnd w:id="158"/>
      <w:r>
        <w:rPr>
          <w:rtl/>
          <w:lang w:eastAsia="he-IL"/>
        </w:rPr>
        <w:t>יום אנחנו צריכים לדבר במקרו. תפיסתית נושא החינוך ב</w:t>
      </w:r>
      <w:bookmarkStart w:id="159" w:name="_ETM_Q1_859681"/>
      <w:bookmarkEnd w:id="159"/>
      <w:r>
        <w:rPr>
          <w:rtl/>
          <w:lang w:eastAsia="he-IL"/>
        </w:rPr>
        <w:t>מדינת ישראל, אם משווים אותו למדינות ה-</w:t>
      </w:r>
      <w:r>
        <w:rPr>
          <w:lang w:eastAsia="he-IL"/>
        </w:rPr>
        <w:t>OECD</w:t>
      </w:r>
      <w:r>
        <w:rPr>
          <w:rtl/>
          <w:lang w:eastAsia="he-IL"/>
        </w:rPr>
        <w:t xml:space="preserve"> הוא בפיג</w:t>
      </w:r>
      <w:bookmarkStart w:id="160" w:name="_ETM_Q1_863535"/>
      <w:bookmarkEnd w:id="160"/>
      <w:r>
        <w:rPr>
          <w:rtl/>
          <w:lang w:eastAsia="he-IL"/>
        </w:rPr>
        <w:t xml:space="preserve">ור רב. כאשר מדברים על חינוך – אני לא הלכת על היסודי וחטיבות הביניים אלא על הגיל הרך – </w:t>
      </w:r>
      <w:bookmarkStart w:id="161" w:name="_ETM_Q1_869685"/>
      <w:bookmarkEnd w:id="161"/>
      <w:r>
        <w:rPr>
          <w:rtl/>
          <w:lang w:eastAsia="he-IL"/>
        </w:rPr>
        <w:t>כאשר משקיעים בגיל הרך, מגיל לידה ועד שלוש, שם מתחיל החינוך.</w:t>
      </w:r>
    </w:p>
    <w:p w:rsidR="005D68E2" w:rsidRDefault="005D68E2" w:rsidP="005D68E2">
      <w:pPr>
        <w:rPr>
          <w:rtl/>
          <w:lang w:eastAsia="he-IL"/>
        </w:rPr>
      </w:pPr>
      <w:bookmarkStart w:id="162" w:name="_ETM_Q1_895063"/>
      <w:bookmarkStart w:id="163" w:name="_ETM_Q1_895125"/>
      <w:bookmarkEnd w:id="162"/>
      <w:bookmarkEnd w:id="163"/>
    </w:p>
    <w:p w:rsidR="005D68E2" w:rsidRDefault="005D68E2" w:rsidP="005D68E2">
      <w:pPr>
        <w:rPr>
          <w:rtl/>
          <w:lang w:eastAsia="he-IL"/>
        </w:rPr>
      </w:pPr>
      <w:bookmarkStart w:id="164" w:name="_ETM_Q1_895199"/>
      <w:bookmarkStart w:id="165" w:name="_ETM_Q1_895241"/>
      <w:bookmarkEnd w:id="164"/>
      <w:bookmarkEnd w:id="165"/>
      <w:r>
        <w:rPr>
          <w:rtl/>
          <w:lang w:eastAsia="he-IL"/>
        </w:rPr>
        <w:t xml:space="preserve">אני יכולה לשתף אתכם בתחושה אישית, </w:t>
      </w:r>
      <w:bookmarkStart w:id="166" w:name="_ETM_Q1_875410"/>
      <w:bookmarkEnd w:id="166"/>
      <w:r>
        <w:rPr>
          <w:rtl/>
          <w:lang w:eastAsia="he-IL"/>
        </w:rPr>
        <w:t xml:space="preserve">בחוויה אישית שחוויתי בשבת. הייתי עם בן זוגי בבית קפה בדלית אל כרמל, שעה 8:00 בערב, בית קפה בחוץ, מרוץ מכוניות, אופנועים, טרקטורונים, סכנת נפשות, ילדים, משפחות </w:t>
      </w:r>
      <w:bookmarkStart w:id="167" w:name="_ETM_Q1_887011"/>
      <w:bookmarkEnd w:id="167"/>
      <w:r>
        <w:rPr>
          <w:rtl/>
          <w:lang w:eastAsia="he-IL"/>
        </w:rPr>
        <w:t xml:space="preserve">בחוץ. התקשרתי למשטרה, למספר חירום בשבת, השעה היא 8:09 בערב, ונחשו מה? כלום. שעה 8:20 – כנ"ל. שעה </w:t>
      </w:r>
      <w:bookmarkStart w:id="168" w:name="_ETM_Q1_898587"/>
      <w:bookmarkEnd w:id="168"/>
      <w:r>
        <w:rPr>
          <w:rtl/>
          <w:lang w:eastAsia="he-IL"/>
        </w:rPr>
        <w:t xml:space="preserve">8:25, אמרתי להם שיש סכנת נפשות. רק כאשר התקשרתי לאופיר </w:t>
      </w:r>
      <w:bookmarkStart w:id="169" w:name="_ETM_Q1_903640"/>
      <w:bookmarkEnd w:id="169"/>
      <w:r>
        <w:rPr>
          <w:rtl/>
          <w:lang w:eastAsia="he-IL"/>
        </w:rPr>
        <w:t xml:space="preserve">ברקוביץ, מפקד התחנה בכרמל, והצגתי את עצמי כחברת כנסת, רק </w:t>
      </w:r>
      <w:bookmarkStart w:id="170" w:name="_ETM_Q1_908031"/>
      <w:bookmarkEnd w:id="170"/>
      <w:r>
        <w:rPr>
          <w:rtl/>
          <w:lang w:eastAsia="he-IL"/>
        </w:rPr>
        <w:t xml:space="preserve">אז הואילו בטובם לשלוח ניידת שעצרה במקום, ישבה על הכיכר ועשתה סדר. אם זו השיטה, לשלוח ניידת כשחבר כנסת </w:t>
      </w:r>
      <w:bookmarkStart w:id="171" w:name="_ETM_Q1_916859"/>
      <w:bookmarkEnd w:id="171"/>
      <w:r>
        <w:rPr>
          <w:rtl/>
          <w:lang w:eastAsia="he-IL"/>
        </w:rPr>
        <w:t>מתערב ומטפל באירוע, זה לא עובד כך בשטח. מדברים</w:t>
      </w:r>
      <w:bookmarkStart w:id="172" w:name="_ETM_Q1_921950"/>
      <w:bookmarkEnd w:id="172"/>
      <w:r>
        <w:rPr>
          <w:rtl/>
          <w:lang w:eastAsia="he-IL"/>
        </w:rPr>
        <w:t xml:space="preserve"> על מרוץ מכוניות בלב הכפר, בשעה 8:00 בערב, כשהילדים בחוץ </w:t>
      </w:r>
      <w:bookmarkStart w:id="173" w:name="_ETM_Q1_926094"/>
      <w:bookmarkEnd w:id="173"/>
      <w:r>
        <w:rPr>
          <w:rtl/>
          <w:lang w:eastAsia="he-IL"/>
        </w:rPr>
        <w:t xml:space="preserve">וזאת סכנת נפשות. האמינו לי, מדברים על נערים. </w:t>
      </w:r>
      <w:bookmarkStart w:id="174" w:name="_ETM_Q1_928296"/>
      <w:bookmarkEnd w:id="174"/>
      <w:r>
        <w:rPr>
          <w:rtl/>
          <w:lang w:eastAsia="he-IL"/>
        </w:rPr>
        <w:t xml:space="preserve">כולם היו מתחת לגיל 18, כולם היו ללא רישיונות ואף </w:t>
      </w:r>
      <w:bookmarkStart w:id="175" w:name="_ETM_Q1_934257"/>
      <w:bookmarkEnd w:id="175"/>
      <w:r>
        <w:rPr>
          <w:rtl/>
          <w:lang w:eastAsia="he-IL"/>
        </w:rPr>
        <w:t xml:space="preserve">אחד לא מטפל. אמרתי לאופיר, מפקד התחנה, מה צריך לקרות </w:t>
      </w:r>
      <w:bookmarkStart w:id="176" w:name="_ETM_Q1_938513"/>
      <w:bookmarkEnd w:id="176"/>
      <w:r>
        <w:rPr>
          <w:rtl/>
          <w:lang w:eastAsia="he-IL"/>
        </w:rPr>
        <w:t>כדי שתבינו שמשהו לקוי בהתנהלות שלכם.</w:t>
      </w:r>
    </w:p>
    <w:p w:rsidR="005D68E2" w:rsidRDefault="005D68E2" w:rsidP="005D68E2">
      <w:pPr>
        <w:rPr>
          <w:rtl/>
          <w:lang w:eastAsia="he-IL"/>
        </w:rPr>
      </w:pPr>
      <w:bookmarkStart w:id="177" w:name="_ETM_Q1_959037"/>
      <w:bookmarkStart w:id="178" w:name="_ETM_Q1_959090"/>
      <w:bookmarkEnd w:id="177"/>
      <w:bookmarkEnd w:id="178"/>
    </w:p>
    <w:p w:rsidR="005D68E2" w:rsidRDefault="005D68E2" w:rsidP="005D68E2">
      <w:pPr>
        <w:rPr>
          <w:rtl/>
          <w:lang w:eastAsia="he-IL"/>
        </w:rPr>
      </w:pPr>
      <w:bookmarkStart w:id="179" w:name="_ETM_Q1_959157"/>
      <w:bookmarkStart w:id="180" w:name="_ETM_Q1_959197"/>
      <w:bookmarkEnd w:id="179"/>
      <w:bookmarkEnd w:id="180"/>
      <w:r>
        <w:rPr>
          <w:rtl/>
          <w:lang w:eastAsia="he-IL"/>
        </w:rPr>
        <w:t xml:space="preserve">אני לא מזלזלת וגם אנחנו צריכים לעשות בדק בית, כל </w:t>
      </w:r>
      <w:bookmarkStart w:id="181" w:name="_ETM_Q1_944947"/>
      <w:bookmarkEnd w:id="181"/>
      <w:r>
        <w:rPr>
          <w:rtl/>
          <w:lang w:eastAsia="he-IL"/>
        </w:rPr>
        <w:t xml:space="preserve">אחד בביתו, בכפר שלו, בקהילה שלו, ואני כנבחרת ציבור עושה זאת יופי, ואני בטוחה שגם אתם, אבל יש כמה מעגלים </w:t>
      </w:r>
      <w:bookmarkStart w:id="182" w:name="_ETM_Q1_953075"/>
      <w:bookmarkEnd w:id="182"/>
      <w:r>
        <w:rPr>
          <w:rtl/>
          <w:lang w:eastAsia="he-IL"/>
        </w:rPr>
        <w:t xml:space="preserve">שצריכים לעבוד בשיתוף פעולה, אם זאת קהילה, אם אלה </w:t>
      </w:r>
      <w:bookmarkStart w:id="183" w:name="_ETM_Q1_954951"/>
      <w:bookmarkEnd w:id="183"/>
      <w:r>
        <w:rPr>
          <w:rtl/>
          <w:lang w:eastAsia="he-IL"/>
        </w:rPr>
        <w:t>הורים, אם אלה גורמי אכיפה ואם זאת מערכת חינוך.</w:t>
      </w:r>
      <w:bookmarkStart w:id="184" w:name="_ETM_Q1_962743"/>
      <w:bookmarkEnd w:id="184"/>
      <w:r>
        <w:rPr>
          <w:rtl/>
          <w:lang w:eastAsia="he-IL"/>
        </w:rPr>
        <w:t xml:space="preserve"> אני יכולה לומר לכם בבירור שעדיין אנחנו לא שם. כל </w:t>
      </w:r>
      <w:bookmarkStart w:id="185" w:name="_ETM_Q1_966381"/>
      <w:bookmarkEnd w:id="185"/>
      <w:r>
        <w:rPr>
          <w:rtl/>
          <w:lang w:eastAsia="he-IL"/>
        </w:rPr>
        <w:t xml:space="preserve">המרכיבים האלו עדיין לא למדו לעבוד יחד בשיתוף פעולה. אני תמיד בוחנת במבחן התוצאה ובשטח התמונה לא עובדת ולא משנה כמה </w:t>
      </w:r>
      <w:proofErr w:type="spellStart"/>
      <w:r>
        <w:rPr>
          <w:rtl/>
          <w:lang w:eastAsia="he-IL"/>
        </w:rPr>
        <w:t>תוכניות</w:t>
      </w:r>
      <w:proofErr w:type="spellEnd"/>
      <w:r>
        <w:rPr>
          <w:rtl/>
          <w:lang w:eastAsia="he-IL"/>
        </w:rPr>
        <w:t xml:space="preserve"> יש על נייר וכמה אנחנו מנסים לגבש </w:t>
      </w:r>
      <w:bookmarkStart w:id="186" w:name="_ETM_Q1_977723"/>
      <w:bookmarkEnd w:id="186"/>
      <w:r>
        <w:rPr>
          <w:rtl/>
          <w:lang w:eastAsia="he-IL"/>
        </w:rPr>
        <w:t xml:space="preserve">אותן. משהו לא תקין. זה צריך להיות משולב, משרד חינוך, גורמי אכיפה, הנהגה </w:t>
      </w:r>
      <w:bookmarkStart w:id="187" w:name="_ETM_Q1_983305"/>
      <w:bookmarkEnd w:id="187"/>
      <w:r>
        <w:rPr>
          <w:rtl/>
          <w:lang w:eastAsia="he-IL"/>
        </w:rPr>
        <w:t>כזו או אחרת, קהילה, הורים, גם בתי הספר.</w:t>
      </w:r>
      <w:bookmarkStart w:id="188" w:name="_ETM_Q1_989135"/>
      <w:bookmarkEnd w:id="188"/>
    </w:p>
    <w:p w:rsidR="005D68E2" w:rsidRDefault="005D68E2" w:rsidP="005D68E2">
      <w:pPr>
        <w:rPr>
          <w:rtl/>
          <w:lang w:eastAsia="he-IL"/>
        </w:rPr>
      </w:pPr>
      <w:bookmarkStart w:id="189" w:name="_ETM_Q1_989200"/>
      <w:bookmarkEnd w:id="189"/>
    </w:p>
    <w:p w:rsidR="005D68E2" w:rsidRDefault="005D68E2" w:rsidP="005D68E2">
      <w:pPr>
        <w:rPr>
          <w:rtl/>
          <w:lang w:eastAsia="he-IL"/>
        </w:rPr>
      </w:pPr>
      <w:bookmarkStart w:id="190" w:name="_ETM_Q1_989295"/>
      <w:bookmarkStart w:id="191" w:name="_ETM_Q1_989344"/>
      <w:bookmarkEnd w:id="190"/>
      <w:bookmarkEnd w:id="191"/>
      <w:r>
        <w:rPr>
          <w:rtl/>
          <w:lang w:eastAsia="he-IL"/>
        </w:rPr>
        <w:lastRenderedPageBreak/>
        <w:t>חשוב לי</w:t>
      </w:r>
      <w:bookmarkStart w:id="192" w:name="_ETM_Q1_990091"/>
      <w:bookmarkEnd w:id="192"/>
      <w:r>
        <w:rPr>
          <w:rtl/>
          <w:lang w:eastAsia="he-IL"/>
        </w:rPr>
        <w:t xml:space="preserve"> שנמשיך לעקוב ונמשיך לפקח ולא נרפה כי זו סוגיה שהיא </w:t>
      </w:r>
      <w:bookmarkStart w:id="193" w:name="_ETM_Q1_993807"/>
      <w:bookmarkEnd w:id="193"/>
      <w:r>
        <w:rPr>
          <w:rtl/>
          <w:lang w:eastAsia="he-IL"/>
        </w:rPr>
        <w:t xml:space="preserve">סכנה מבית, סכנה מבפנים, עלינו, על המרקם שלנו, על התרבות </w:t>
      </w:r>
      <w:bookmarkStart w:id="194" w:name="_ETM_Q1_998481"/>
      <w:bookmarkEnd w:id="194"/>
      <w:r>
        <w:rPr>
          <w:rtl/>
          <w:lang w:eastAsia="he-IL"/>
        </w:rPr>
        <w:t xml:space="preserve">שלנו ועל אורח החיים שלנו לדורות הבאים. </w:t>
      </w:r>
    </w:p>
    <w:p w:rsidR="005D68E2" w:rsidRDefault="005D68E2" w:rsidP="005D68E2">
      <w:pPr>
        <w:rPr>
          <w:rtl/>
          <w:lang w:eastAsia="he-IL"/>
        </w:rPr>
      </w:pPr>
      <w:bookmarkStart w:id="195" w:name="_ETM_Q1_1002277"/>
      <w:bookmarkStart w:id="196" w:name="_ETM_Q1_1002351"/>
      <w:bookmarkEnd w:id="195"/>
      <w:bookmarkEnd w:id="196"/>
    </w:p>
    <w:p w:rsidR="005D68E2" w:rsidRDefault="005D68E2" w:rsidP="005D68E2">
      <w:pPr>
        <w:rPr>
          <w:rtl/>
          <w:lang w:eastAsia="he-IL"/>
        </w:rPr>
      </w:pPr>
      <w:bookmarkStart w:id="197" w:name="_ETM_Q1_1002373"/>
      <w:bookmarkStart w:id="198" w:name="_ETM_Q1_1002406"/>
      <w:bookmarkEnd w:id="197"/>
      <w:bookmarkEnd w:id="198"/>
      <w:r>
        <w:rPr>
          <w:rtl/>
          <w:lang w:eastAsia="he-IL"/>
        </w:rPr>
        <w:t xml:space="preserve">אני </w:t>
      </w:r>
      <w:bookmarkStart w:id="199" w:name="_ETM_Q1_1001569"/>
      <w:bookmarkEnd w:id="199"/>
      <w:r>
        <w:rPr>
          <w:rtl/>
          <w:lang w:eastAsia="he-IL"/>
        </w:rPr>
        <w:t xml:space="preserve">מחזקת את ידיכם, אני אתכם במאבק הזה וחשוב לי שנעקוב </w:t>
      </w:r>
      <w:bookmarkStart w:id="200" w:name="_ETM_Q1_1006027"/>
      <w:bookmarkEnd w:id="200"/>
      <w:r>
        <w:rPr>
          <w:rtl/>
          <w:lang w:eastAsia="he-IL"/>
        </w:rPr>
        <w:t xml:space="preserve">אפילו מדי שבוע. אם זה יצריך מאתנו לקיים דיונים מדי </w:t>
      </w:r>
      <w:bookmarkStart w:id="201" w:name="_ETM_Q1_1007629"/>
      <w:bookmarkEnd w:id="201"/>
      <w:r>
        <w:rPr>
          <w:rtl/>
          <w:lang w:eastAsia="he-IL"/>
        </w:rPr>
        <w:t xml:space="preserve">שבוע כדי לעקוב היכן זה עומד, בסדר. אנחנו </w:t>
      </w:r>
      <w:bookmarkStart w:id="202" w:name="_ETM_Q1_1012373"/>
      <w:bookmarkEnd w:id="202"/>
      <w:r>
        <w:rPr>
          <w:rtl/>
          <w:lang w:eastAsia="he-IL"/>
        </w:rPr>
        <w:t xml:space="preserve">יודעים שהתקציבים הם לא בשמיים. זה לא דבר שישבור </w:t>
      </w:r>
      <w:bookmarkStart w:id="203" w:name="_ETM_Q1_1014533"/>
      <w:bookmarkEnd w:id="203"/>
      <w:r>
        <w:rPr>
          <w:rtl/>
          <w:lang w:eastAsia="he-IL"/>
        </w:rPr>
        <w:t>את התקציב. אם המדינה רוצה לטפל באלימות במגזר הערבי,</w:t>
      </w:r>
      <w:bookmarkStart w:id="204" w:name="_ETM_Q1_1018799"/>
      <w:bookmarkEnd w:id="204"/>
      <w:r>
        <w:rPr>
          <w:rtl/>
          <w:lang w:eastAsia="he-IL"/>
        </w:rPr>
        <w:t xml:space="preserve"> היא תדע לעשות זאת אבל </w:t>
      </w:r>
      <w:bookmarkStart w:id="205" w:name="_ETM_Q1_1020025"/>
      <w:bookmarkEnd w:id="205"/>
      <w:r>
        <w:rPr>
          <w:rtl/>
          <w:lang w:eastAsia="he-IL"/>
        </w:rPr>
        <w:t>בינתיים עושה רושם שלא.</w:t>
      </w:r>
    </w:p>
    <w:p w:rsidR="005D68E2" w:rsidRDefault="005D68E2" w:rsidP="005D68E2">
      <w:pPr>
        <w:rPr>
          <w:rtl/>
          <w:lang w:eastAsia="he-IL"/>
        </w:rPr>
      </w:pPr>
      <w:bookmarkStart w:id="206" w:name="_ETM_Q1_1021745"/>
      <w:bookmarkStart w:id="207" w:name="_ETM_Q1_1021812"/>
      <w:bookmarkStart w:id="208" w:name="_ETM_Q1_1021857"/>
      <w:bookmarkEnd w:id="206"/>
      <w:bookmarkEnd w:id="207"/>
      <w:bookmarkEnd w:id="208"/>
    </w:p>
    <w:p w:rsidR="005D68E2" w:rsidRDefault="005D68E2" w:rsidP="005D68E2">
      <w:pPr>
        <w:rPr>
          <w:rtl/>
          <w:lang w:eastAsia="he-IL"/>
        </w:rPr>
      </w:pPr>
      <w:bookmarkStart w:id="209" w:name="_ETM_Q1_1021923"/>
      <w:bookmarkEnd w:id="209"/>
      <w:r>
        <w:rPr>
          <w:rtl/>
          <w:lang w:eastAsia="he-IL"/>
        </w:rPr>
        <w:t>אני אתכם ואני אשמח לעקוב.</w:t>
      </w:r>
    </w:p>
    <w:p w:rsidR="005D68E2" w:rsidRDefault="005D68E2" w:rsidP="005D68E2">
      <w:pPr>
        <w:rPr>
          <w:rtl/>
          <w:lang w:eastAsia="he-IL"/>
        </w:rPr>
      </w:pPr>
      <w:bookmarkStart w:id="210" w:name="_ETM_Q1_1023215"/>
      <w:bookmarkStart w:id="211" w:name="_ETM_Q1_1023268"/>
      <w:bookmarkStart w:id="212" w:name="_ETM_Q1_1023998"/>
      <w:bookmarkEnd w:id="210"/>
      <w:bookmarkEnd w:id="211"/>
      <w:bookmarkEnd w:id="212"/>
    </w:p>
    <w:p w:rsidR="005D68E2" w:rsidRDefault="005D68E2" w:rsidP="005D68E2">
      <w:pPr>
        <w:pStyle w:val="af8"/>
        <w:keepNext/>
        <w:rPr>
          <w:rtl/>
        </w:rPr>
      </w:pPr>
      <w:bookmarkStart w:id="213" w:name="ET_yor_5278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3"/>
    </w:p>
    <w:p w:rsidR="005D68E2" w:rsidRDefault="005D68E2" w:rsidP="005D68E2">
      <w:pPr>
        <w:pStyle w:val="KeepWithNext"/>
        <w:rPr>
          <w:rFonts w:hint="cs"/>
          <w:rtl/>
          <w:lang w:eastAsia="he-IL"/>
        </w:rPr>
      </w:pPr>
    </w:p>
    <w:p w:rsidR="005D68E2" w:rsidRDefault="005D68E2" w:rsidP="005D68E2">
      <w:pPr>
        <w:rPr>
          <w:rtl/>
          <w:lang w:eastAsia="he-IL"/>
        </w:rPr>
      </w:pPr>
      <w:bookmarkStart w:id="214" w:name="_ETM_Q1_1024261"/>
      <w:bookmarkStart w:id="215" w:name="_ETM_Q1_1024284"/>
      <w:bookmarkEnd w:id="214"/>
      <w:bookmarkEnd w:id="215"/>
      <w:r>
        <w:rPr>
          <w:rtl/>
          <w:lang w:eastAsia="he-IL"/>
        </w:rPr>
        <w:t xml:space="preserve">תודה רבה. בדיוק </w:t>
      </w:r>
      <w:bookmarkStart w:id="216" w:name="_ETM_Q1_1025047"/>
      <w:bookmarkEnd w:id="216"/>
      <w:r>
        <w:rPr>
          <w:rtl/>
          <w:lang w:eastAsia="he-IL"/>
        </w:rPr>
        <w:t xml:space="preserve">על הנושאים הללו אנחנו מצפים לשמוע תשובות, מה עושה משרד </w:t>
      </w:r>
      <w:bookmarkStart w:id="217" w:name="_ETM_Q1_1029101"/>
      <w:bookmarkEnd w:id="217"/>
      <w:r>
        <w:rPr>
          <w:rtl/>
          <w:lang w:eastAsia="he-IL"/>
        </w:rPr>
        <w:t>החינוך, מה עושה משרד הרווחה לגבי אותו נוער שמתנהג באופן הזה ומה עושות רשויות אכיפת החוק. זה בהחלט מוקד הדיון.</w:t>
      </w:r>
    </w:p>
    <w:p w:rsidR="005D68E2" w:rsidRDefault="005D68E2" w:rsidP="005D68E2">
      <w:pPr>
        <w:rPr>
          <w:rtl/>
          <w:lang w:eastAsia="he-IL"/>
        </w:rPr>
      </w:pPr>
      <w:bookmarkStart w:id="218" w:name="_ETM_Q1_1040957"/>
      <w:bookmarkStart w:id="219" w:name="_ETM_Q1_1041016"/>
      <w:bookmarkEnd w:id="218"/>
      <w:bookmarkEnd w:id="219"/>
    </w:p>
    <w:p w:rsidR="005D68E2" w:rsidRDefault="005D68E2" w:rsidP="005D68E2">
      <w:pPr>
        <w:rPr>
          <w:rtl/>
          <w:lang w:eastAsia="he-IL"/>
        </w:rPr>
      </w:pPr>
      <w:bookmarkStart w:id="220" w:name="_ETM_Q1_1041085"/>
      <w:bookmarkStart w:id="221" w:name="_ETM_Q1_1041130"/>
      <w:bookmarkEnd w:id="220"/>
      <w:bookmarkEnd w:id="221"/>
      <w:r>
        <w:rPr>
          <w:rtl/>
          <w:lang w:eastAsia="he-IL"/>
        </w:rPr>
        <w:t xml:space="preserve">חברת הכנסת </w:t>
      </w:r>
      <w:proofErr w:type="spellStart"/>
      <w:r>
        <w:rPr>
          <w:rtl/>
          <w:lang w:eastAsia="he-IL"/>
        </w:rPr>
        <w:t>תהלה</w:t>
      </w:r>
      <w:proofErr w:type="spellEnd"/>
      <w:r>
        <w:rPr>
          <w:rtl/>
          <w:lang w:eastAsia="he-IL"/>
        </w:rPr>
        <w:t xml:space="preserve"> פרידמן. ואחר כך, לפני שנ</w:t>
      </w:r>
      <w:bookmarkStart w:id="222" w:name="_ETM_Q1_1043871"/>
      <w:bookmarkEnd w:id="222"/>
      <w:r>
        <w:rPr>
          <w:rtl/>
          <w:lang w:eastAsia="he-IL"/>
        </w:rPr>
        <w:t>משיך בדיון, נשמע את מרכז המחקר והמידע של הכנסת</w:t>
      </w:r>
      <w:bookmarkStart w:id="223" w:name="_ETM_Q1_1047339"/>
      <w:bookmarkEnd w:id="223"/>
      <w:r>
        <w:rPr>
          <w:rtl/>
          <w:lang w:eastAsia="he-IL"/>
        </w:rPr>
        <w:t>, מאורלי אלמגור לוטן, כמה נתונים שנוגעים לציבור בו אנחנ</w:t>
      </w:r>
      <w:bookmarkStart w:id="224" w:name="_ETM_Q1_1051749"/>
      <w:bookmarkEnd w:id="224"/>
      <w:r>
        <w:rPr>
          <w:rtl/>
          <w:lang w:eastAsia="he-IL"/>
        </w:rPr>
        <w:t>ו מתמקדים, ציבור בני נוער ערבי.</w:t>
      </w:r>
    </w:p>
    <w:p w:rsidR="005D68E2" w:rsidRDefault="005D68E2" w:rsidP="005D68E2">
      <w:pPr>
        <w:rPr>
          <w:rtl/>
          <w:lang w:eastAsia="he-IL"/>
        </w:rPr>
      </w:pPr>
      <w:bookmarkStart w:id="225" w:name="_ETM_Q1_1040351"/>
      <w:bookmarkStart w:id="226" w:name="_ETM_Q1_1040405"/>
      <w:bookmarkStart w:id="227" w:name="_ETM_Q1_1039879"/>
      <w:bookmarkEnd w:id="225"/>
      <w:bookmarkEnd w:id="226"/>
      <w:bookmarkEnd w:id="227"/>
    </w:p>
    <w:p w:rsidR="005D68E2" w:rsidRDefault="005D68E2" w:rsidP="005D68E2">
      <w:pPr>
        <w:pStyle w:val="a5"/>
        <w:keepNext/>
        <w:rPr>
          <w:rtl/>
        </w:rPr>
      </w:pPr>
      <w:bookmarkStart w:id="228" w:name="ET_speaker_6042_9"/>
      <w:r>
        <w:rPr>
          <w:rStyle w:val="TagStyle"/>
          <w:rFonts w:hint="cs"/>
          <w:rtl/>
        </w:rPr>
        <w:t xml:space="preserve"> &lt;&lt; דובר &gt;&gt; </w:t>
      </w:r>
      <w:proofErr w:type="spellStart"/>
      <w:r>
        <w:rPr>
          <w:rFonts w:hint="cs"/>
          <w:rtl/>
        </w:rPr>
        <w:t>תהלה</w:t>
      </w:r>
      <w:proofErr w:type="spellEnd"/>
      <w:r>
        <w:rPr>
          <w:rFonts w:hint="cs"/>
          <w:rtl/>
        </w:rPr>
        <w:t xml:space="preserve"> פרידמן (כחול לבן):</w:t>
      </w:r>
      <w:r>
        <w:rPr>
          <w:rStyle w:val="TagStyle"/>
          <w:rFonts w:hint="cs"/>
          <w:rtl/>
        </w:rPr>
        <w:t xml:space="preserve"> &lt;&lt; דובר &gt;&gt;</w:t>
      </w:r>
      <w:r>
        <w:rPr>
          <w:rFonts w:hint="cs"/>
          <w:rtl/>
        </w:rPr>
        <w:t xml:space="preserve"> </w:t>
      </w:r>
      <w:bookmarkEnd w:id="228"/>
    </w:p>
    <w:p w:rsidR="005D68E2" w:rsidRDefault="005D68E2" w:rsidP="005D68E2">
      <w:pPr>
        <w:pStyle w:val="KeepWithNext"/>
        <w:rPr>
          <w:rFonts w:hint="cs"/>
          <w:rtl/>
          <w:lang w:eastAsia="he-IL"/>
        </w:rPr>
      </w:pPr>
    </w:p>
    <w:p w:rsidR="005D68E2" w:rsidRDefault="005D68E2" w:rsidP="005D68E2">
      <w:pPr>
        <w:rPr>
          <w:rtl/>
          <w:lang w:eastAsia="he-IL"/>
        </w:rPr>
      </w:pPr>
      <w:bookmarkStart w:id="229" w:name="_ETM_Q1_1040151"/>
      <w:bookmarkStart w:id="230" w:name="_ETM_Q1_1040181"/>
      <w:bookmarkEnd w:id="229"/>
      <w:bookmarkEnd w:id="230"/>
      <w:r>
        <w:rPr>
          <w:rtl/>
          <w:lang w:eastAsia="he-IL"/>
        </w:rPr>
        <w:t>שלום. נראה לי שמטבע</w:t>
      </w:r>
      <w:bookmarkStart w:id="231" w:name="_ETM_Q1_1058691"/>
      <w:bookmarkEnd w:id="231"/>
      <w:r>
        <w:rPr>
          <w:rtl/>
          <w:lang w:eastAsia="he-IL"/>
        </w:rPr>
        <w:t xml:space="preserve"> הדברים אני קצת פחות בקיאה בנושא. אני רוצה לומר שני </w:t>
      </w:r>
      <w:bookmarkStart w:id="232" w:name="_ETM_Q1_1065129"/>
      <w:bookmarkEnd w:id="232"/>
      <w:r>
        <w:rPr>
          <w:rtl/>
          <w:lang w:eastAsia="he-IL"/>
        </w:rPr>
        <w:t xml:space="preserve">דברים. הראשון, סתם משהו אישי. הצטרפתי השבוע לצעדה </w:t>
      </w:r>
      <w:bookmarkStart w:id="233" w:name="_ETM_Q1_1068489"/>
      <w:bookmarkEnd w:id="233"/>
      <w:r>
        <w:rPr>
          <w:rtl/>
          <w:lang w:eastAsia="he-IL"/>
        </w:rPr>
        <w:t xml:space="preserve">של האימהות שהילדים שלהן נרצחו. הולך אתי משפט שאמרה לי </w:t>
      </w:r>
      <w:bookmarkStart w:id="234" w:name="_ETM_Q1_1077212"/>
      <w:bookmarkEnd w:id="234"/>
      <w:r>
        <w:rPr>
          <w:rtl/>
          <w:lang w:eastAsia="he-IL"/>
        </w:rPr>
        <w:t>אחת מהן: הרוצחים שלו היו ילדים. הם</w:t>
      </w:r>
      <w:bookmarkStart w:id="235" w:name="_ETM_Q1_1082197"/>
      <w:bookmarkEnd w:id="235"/>
      <w:r>
        <w:rPr>
          <w:rtl/>
          <w:lang w:eastAsia="he-IL"/>
        </w:rPr>
        <w:t xml:space="preserve"> היו אנשים צעירים, אלה שרצחו את הבן שלה. אנחנו </w:t>
      </w:r>
      <w:bookmarkStart w:id="236" w:name="_ETM_Q1_1087895"/>
      <w:bookmarkEnd w:id="236"/>
      <w:r>
        <w:rPr>
          <w:rtl/>
          <w:lang w:eastAsia="he-IL"/>
        </w:rPr>
        <w:t xml:space="preserve">מסתכלים הרבה על הצד של הנפגעים ואני חושבת שנכון </w:t>
      </w:r>
      <w:bookmarkStart w:id="237" w:name="_ETM_Q1_1090817"/>
      <w:bookmarkEnd w:id="237"/>
      <w:r>
        <w:rPr>
          <w:rtl/>
          <w:lang w:eastAsia="he-IL"/>
        </w:rPr>
        <w:t xml:space="preserve">אתה עושה שהדיון מתמקד בצד של הפוגעים. גם הדברים שאת, </w:t>
      </w:r>
      <w:bookmarkStart w:id="238" w:name="_ETM_Q1_1095335"/>
      <w:bookmarkEnd w:id="238"/>
      <w:proofErr w:type="spellStart"/>
      <w:r>
        <w:rPr>
          <w:rtl/>
          <w:lang w:eastAsia="he-IL"/>
        </w:rPr>
        <w:t>ע'דיר</w:t>
      </w:r>
      <w:proofErr w:type="spellEnd"/>
      <w:r>
        <w:rPr>
          <w:rtl/>
          <w:lang w:eastAsia="he-IL"/>
        </w:rPr>
        <w:t xml:space="preserve">, אמרת. יש לנו משפט במסורת היהודית האומר שהבטלה מביאה </w:t>
      </w:r>
      <w:bookmarkStart w:id="239" w:name="_ETM_Q1_1101735"/>
      <w:bookmarkEnd w:id="239"/>
      <w:r>
        <w:rPr>
          <w:rtl/>
          <w:lang w:eastAsia="he-IL"/>
        </w:rPr>
        <w:t xml:space="preserve">לידי שעמום ושעמום מביא לידי חטא. אני חושבת שהרבה פעמים </w:t>
      </w:r>
      <w:bookmarkStart w:id="240" w:name="_ETM_Q1_1106303"/>
      <w:bookmarkEnd w:id="240"/>
      <w:r>
        <w:rPr>
          <w:rtl/>
          <w:lang w:eastAsia="he-IL"/>
        </w:rPr>
        <w:t xml:space="preserve">אותם אלה שהופכים אחר כך לרוצחים, הם לא נולדו רוצחים אלא יש כאן שאלה של מסגרות, מענים ואלטרנטיבות </w:t>
      </w:r>
      <w:bookmarkStart w:id="241" w:name="_ETM_Q1_1116087"/>
      <w:bookmarkEnd w:id="241"/>
      <w:r>
        <w:rPr>
          <w:rtl/>
          <w:lang w:eastAsia="he-IL"/>
        </w:rPr>
        <w:t>והרבה פעמים שעמום ממאיר.</w:t>
      </w:r>
    </w:p>
    <w:p w:rsidR="005D68E2" w:rsidRDefault="005D68E2" w:rsidP="005D68E2">
      <w:pPr>
        <w:rPr>
          <w:rtl/>
          <w:lang w:eastAsia="he-IL"/>
        </w:rPr>
      </w:pPr>
      <w:bookmarkStart w:id="242" w:name="_ETM_Q1_1119981"/>
      <w:bookmarkStart w:id="243" w:name="_ETM_Q1_1120043"/>
      <w:bookmarkEnd w:id="242"/>
      <w:bookmarkEnd w:id="243"/>
    </w:p>
    <w:p w:rsidR="005D68E2" w:rsidRDefault="005D68E2" w:rsidP="005D68E2">
      <w:pPr>
        <w:rPr>
          <w:rtl/>
          <w:lang w:eastAsia="he-IL"/>
        </w:rPr>
      </w:pPr>
      <w:bookmarkStart w:id="244" w:name="_ETM_Q1_1120125"/>
      <w:bookmarkStart w:id="245" w:name="_ETM_Q1_1120174"/>
      <w:bookmarkEnd w:id="244"/>
      <w:bookmarkEnd w:id="245"/>
      <w:r>
        <w:rPr>
          <w:rtl/>
          <w:lang w:eastAsia="he-IL"/>
        </w:rPr>
        <w:t xml:space="preserve">בזה אני רוצה לגעת כי דיברתם על </w:t>
      </w:r>
      <w:bookmarkStart w:id="246" w:name="_ETM_Q1_1119269"/>
      <w:bookmarkEnd w:id="246"/>
      <w:r>
        <w:rPr>
          <w:rtl/>
          <w:lang w:eastAsia="he-IL"/>
        </w:rPr>
        <w:t xml:space="preserve">משרד החינוך ודיברתם על משרד הרווחה ואני רוצה לשים את האצבע על הנושא של חינוך בלתי פורמלי שכרגע לצערנו נמצא במשרד נפרד, שזה אבסורד, חלק </w:t>
      </w:r>
      <w:bookmarkStart w:id="247" w:name="_ETM_Q1_1129266"/>
      <w:bookmarkEnd w:id="247"/>
      <w:r>
        <w:rPr>
          <w:rtl/>
          <w:lang w:eastAsia="he-IL"/>
        </w:rPr>
        <w:t xml:space="preserve">מהאבסורדים אבל זה המצב. כל הנושא של החברה </w:t>
      </w:r>
      <w:bookmarkStart w:id="248" w:name="_ETM_Q1_1132801"/>
      <w:bookmarkEnd w:id="248"/>
      <w:r>
        <w:rPr>
          <w:rtl/>
          <w:lang w:eastAsia="he-IL"/>
        </w:rPr>
        <w:t xml:space="preserve">למתנ"סים, תנועות נוער, מסגרות משלימות שאני חושבת שהן מאוד </w:t>
      </w:r>
      <w:bookmarkStart w:id="249" w:name="_ETM_Q1_1136879"/>
      <w:bookmarkEnd w:id="249"/>
      <w:r>
        <w:rPr>
          <w:rtl/>
          <w:lang w:eastAsia="he-IL"/>
        </w:rPr>
        <w:t xml:space="preserve">מאוד קריטיות בנושא הזה ואני יודעת שיש בעיה </w:t>
      </w:r>
      <w:bookmarkStart w:id="250" w:name="_ETM_Q1_1143535"/>
      <w:bookmarkEnd w:id="250"/>
      <w:r>
        <w:rPr>
          <w:rtl/>
          <w:lang w:eastAsia="he-IL"/>
        </w:rPr>
        <w:t>של היעדר מספיק מענים במגזר הערבי בחינוך המשלים.</w:t>
      </w:r>
      <w:bookmarkStart w:id="251" w:name="_ETM_Q1_1150803"/>
      <w:bookmarkEnd w:id="251"/>
    </w:p>
    <w:p w:rsidR="005D68E2" w:rsidRDefault="005D68E2" w:rsidP="005D68E2">
      <w:pPr>
        <w:rPr>
          <w:rtl/>
          <w:lang w:eastAsia="he-IL"/>
        </w:rPr>
      </w:pPr>
      <w:bookmarkStart w:id="252" w:name="_ETM_Q1_1158721"/>
      <w:bookmarkStart w:id="253" w:name="_ETM_Q1_1158774"/>
      <w:bookmarkStart w:id="254" w:name="_ETM_Q1_1158857"/>
      <w:bookmarkEnd w:id="252"/>
      <w:bookmarkEnd w:id="253"/>
      <w:bookmarkEnd w:id="254"/>
    </w:p>
    <w:p w:rsidR="005D68E2" w:rsidRDefault="005D68E2" w:rsidP="005D68E2">
      <w:pPr>
        <w:rPr>
          <w:rtl/>
          <w:lang w:eastAsia="he-IL"/>
        </w:rPr>
      </w:pPr>
      <w:bookmarkStart w:id="255" w:name="_ETM_Q1_1158895"/>
      <w:bookmarkEnd w:id="255"/>
      <w:r>
        <w:rPr>
          <w:rtl/>
          <w:lang w:eastAsia="he-IL"/>
        </w:rPr>
        <w:t xml:space="preserve">אני רוצה לומר דבר אחד שאני חושבת שהוא יהיה </w:t>
      </w:r>
      <w:bookmarkStart w:id="256" w:name="_ETM_Q1_1151915"/>
      <w:bookmarkEnd w:id="256"/>
      <w:r>
        <w:rPr>
          <w:rtl/>
          <w:lang w:eastAsia="he-IL"/>
        </w:rPr>
        <w:t xml:space="preserve">קונטרוברסיאלי כאן בחדר אבל אני בכל זאת רוצה להניח אותו. </w:t>
      </w:r>
      <w:bookmarkStart w:id="257" w:name="_ETM_Q1_1157863"/>
      <w:bookmarkEnd w:id="257"/>
      <w:r>
        <w:rPr>
          <w:rtl/>
          <w:lang w:eastAsia="he-IL"/>
        </w:rPr>
        <w:t xml:space="preserve">הייתה לי פגישה עם מנכ"ל השירות האזרחי והוא אמר שהם </w:t>
      </w:r>
      <w:bookmarkStart w:id="258" w:name="_ETM_Q1_1162155"/>
      <w:bookmarkEnd w:id="258"/>
      <w:r>
        <w:rPr>
          <w:rtl/>
          <w:lang w:eastAsia="he-IL"/>
        </w:rPr>
        <w:t xml:space="preserve">מאוד מאוד היו רוצים להפעיל במגזר הערבי </w:t>
      </w:r>
      <w:bookmarkStart w:id="259" w:name="_ETM_Q1_1172777"/>
      <w:bookmarkEnd w:id="259"/>
      <w:r>
        <w:rPr>
          <w:rtl/>
          <w:lang w:eastAsia="he-IL"/>
        </w:rPr>
        <w:t xml:space="preserve">בני ובנות שירות בהפעלה של </w:t>
      </w:r>
      <w:bookmarkStart w:id="260" w:name="_ETM_Q1_1167819"/>
      <w:bookmarkEnd w:id="260"/>
      <w:r>
        <w:rPr>
          <w:rtl/>
          <w:lang w:eastAsia="he-IL"/>
        </w:rPr>
        <w:t xml:space="preserve">מתנ"סים ועבודה עם נוער בסיכון בשעות אחר </w:t>
      </w:r>
      <w:proofErr w:type="spellStart"/>
      <w:r>
        <w:rPr>
          <w:rtl/>
          <w:lang w:eastAsia="he-IL"/>
        </w:rPr>
        <w:t>הצוהריים</w:t>
      </w:r>
      <w:proofErr w:type="spellEnd"/>
      <w:r>
        <w:rPr>
          <w:rtl/>
          <w:lang w:eastAsia="he-IL"/>
        </w:rPr>
        <w:t xml:space="preserve"> והם מחפשים שותפים לדבר הזה. אני חושבת שזה </w:t>
      </w:r>
      <w:bookmarkStart w:id="261" w:name="_ETM_Q1_1181297"/>
      <w:bookmarkEnd w:id="261"/>
      <w:r>
        <w:rPr>
          <w:rtl/>
          <w:lang w:eastAsia="he-IL"/>
        </w:rPr>
        <w:t xml:space="preserve">דבר שצריך לשקול אותו, אם זה יכול לתת מסה של </w:t>
      </w:r>
      <w:bookmarkStart w:id="262" w:name="_ETM_Q1_1185185"/>
      <w:bookmarkEnd w:id="262"/>
      <w:r>
        <w:rPr>
          <w:rtl/>
          <w:lang w:eastAsia="he-IL"/>
        </w:rPr>
        <w:t>כוח אדם שממוקדת במענים בלתי פורמליים לנוער על הרצף.</w:t>
      </w:r>
    </w:p>
    <w:p w:rsidR="005D68E2" w:rsidRDefault="005D68E2" w:rsidP="005D68E2">
      <w:pPr>
        <w:rPr>
          <w:rtl/>
          <w:lang w:eastAsia="he-IL"/>
        </w:rPr>
      </w:pPr>
      <w:bookmarkStart w:id="263" w:name="_ETM_Q1_1192606"/>
      <w:bookmarkStart w:id="264" w:name="_ETM_Q1_1192673"/>
      <w:bookmarkEnd w:id="263"/>
      <w:bookmarkEnd w:id="264"/>
    </w:p>
    <w:p w:rsidR="005D68E2" w:rsidRDefault="005D68E2" w:rsidP="005D68E2">
      <w:pPr>
        <w:pStyle w:val="af8"/>
        <w:keepNext/>
        <w:rPr>
          <w:rtl/>
        </w:rPr>
      </w:pPr>
      <w:bookmarkStart w:id="265" w:name="ET_yor_5278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תודה. אני </w:t>
      </w:r>
      <w:bookmarkStart w:id="266" w:name="_ETM_Q1_1196042"/>
      <w:bookmarkEnd w:id="266"/>
      <w:r>
        <w:rPr>
          <w:rtl/>
          <w:lang w:eastAsia="he-IL"/>
        </w:rPr>
        <w:t>רק אומר, בעקבות ההערה שלך לגבי השירות האזרחי, שאני ח</w:t>
      </w:r>
      <w:bookmarkStart w:id="267" w:name="_ETM_Q1_1199880"/>
      <w:bookmarkEnd w:id="267"/>
      <w:r>
        <w:rPr>
          <w:rtl/>
          <w:lang w:eastAsia="he-IL"/>
        </w:rPr>
        <w:t xml:space="preserve">ושב שתוכנית מוצלחת היא </w:t>
      </w:r>
      <w:proofErr w:type="spellStart"/>
      <w:r>
        <w:rPr>
          <w:rtl/>
          <w:lang w:eastAsia="he-IL"/>
        </w:rPr>
        <w:t>תוכנית</w:t>
      </w:r>
      <w:proofErr w:type="spellEnd"/>
      <w:r>
        <w:rPr>
          <w:rtl/>
          <w:lang w:eastAsia="he-IL"/>
        </w:rPr>
        <w:t xml:space="preserve"> שהציבור רוצה בה, משתף פעולה </w:t>
      </w:r>
      <w:bookmarkStart w:id="268" w:name="_ETM_Q1_1204648"/>
      <w:bookmarkEnd w:id="268"/>
      <w:r>
        <w:rPr>
          <w:rtl/>
          <w:lang w:eastAsia="he-IL"/>
        </w:rPr>
        <w:t xml:space="preserve">אתה ומקדם אותה. לכן הייתי רוצה להתמקד דווקא במענים </w:t>
      </w:r>
      <w:bookmarkStart w:id="269" w:name="_ETM_Q1_1210576"/>
      <w:bookmarkEnd w:id="269"/>
      <w:r>
        <w:rPr>
          <w:rtl/>
          <w:lang w:eastAsia="he-IL"/>
        </w:rPr>
        <w:t>של משרד החינוך ושל משרד הרווחה.</w:t>
      </w:r>
    </w:p>
    <w:p w:rsidR="005D68E2" w:rsidRDefault="005D68E2" w:rsidP="005D68E2">
      <w:pPr>
        <w:rPr>
          <w:rtl/>
          <w:lang w:eastAsia="he-IL"/>
        </w:rPr>
      </w:pPr>
      <w:bookmarkStart w:id="270" w:name="_ETM_Q1_1217102"/>
      <w:bookmarkStart w:id="271" w:name="_ETM_Q1_1217172"/>
      <w:bookmarkEnd w:id="270"/>
      <w:bookmarkEnd w:id="271"/>
    </w:p>
    <w:p w:rsidR="005D68E2" w:rsidRDefault="005D68E2" w:rsidP="005D68E2">
      <w:pPr>
        <w:pStyle w:val="a5"/>
        <w:keepNext/>
        <w:rPr>
          <w:rtl/>
        </w:rPr>
      </w:pPr>
      <w:bookmarkStart w:id="272" w:name="ET_speaker_5945_11"/>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27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מה </w:t>
      </w:r>
      <w:proofErr w:type="spellStart"/>
      <w:r>
        <w:rPr>
          <w:rtl/>
          <w:lang w:eastAsia="he-IL"/>
        </w:rPr>
        <w:t>שתהלה</w:t>
      </w:r>
      <w:proofErr w:type="spellEnd"/>
      <w:r>
        <w:rPr>
          <w:rtl/>
          <w:lang w:eastAsia="he-IL"/>
        </w:rPr>
        <w:t xml:space="preserve"> </w:t>
      </w:r>
      <w:bookmarkStart w:id="273" w:name="_ETM_Q1_1216558"/>
      <w:bookmarkEnd w:id="273"/>
      <w:r>
        <w:rPr>
          <w:rtl/>
          <w:lang w:eastAsia="he-IL"/>
        </w:rPr>
        <w:t>אומרת כמשולב, כמשהו נוסף, זה יכול להיות מצוין.</w:t>
      </w:r>
    </w:p>
    <w:p w:rsidR="005D68E2" w:rsidRDefault="005D68E2" w:rsidP="005D68E2">
      <w:pPr>
        <w:rPr>
          <w:rtl/>
          <w:lang w:eastAsia="he-IL"/>
        </w:rPr>
      </w:pPr>
      <w:bookmarkStart w:id="274" w:name="_ETM_Q1_1221394"/>
      <w:bookmarkStart w:id="275" w:name="_ETM_Q1_1221458"/>
      <w:bookmarkStart w:id="276" w:name="_ETM_Q1_1222459"/>
      <w:bookmarkEnd w:id="274"/>
      <w:bookmarkEnd w:id="275"/>
      <w:bookmarkEnd w:id="276"/>
    </w:p>
    <w:p w:rsidR="005D68E2" w:rsidRDefault="005D68E2" w:rsidP="005D68E2">
      <w:pPr>
        <w:pStyle w:val="af8"/>
        <w:keepNext/>
        <w:rPr>
          <w:rtl/>
        </w:rPr>
      </w:pPr>
      <w:bookmarkStart w:id="277" w:name="ET_yor_5278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7"/>
    </w:p>
    <w:p w:rsidR="005D68E2" w:rsidRDefault="005D68E2" w:rsidP="005D68E2">
      <w:pPr>
        <w:pStyle w:val="KeepWithNext"/>
        <w:rPr>
          <w:rFonts w:hint="cs"/>
          <w:rtl/>
        </w:rPr>
      </w:pPr>
    </w:p>
    <w:p w:rsidR="005D68E2" w:rsidRDefault="005D68E2" w:rsidP="005D68E2">
      <w:pPr>
        <w:rPr>
          <w:rtl/>
        </w:rPr>
      </w:pPr>
      <w:bookmarkStart w:id="278" w:name="_ETM_Q1_1222748"/>
      <w:bookmarkStart w:id="279" w:name="_ETM_Q1_1222770"/>
      <w:bookmarkEnd w:id="278"/>
      <w:bookmarkEnd w:id="279"/>
      <w:r>
        <w:rPr>
          <w:rtl/>
        </w:rPr>
        <w:t xml:space="preserve">באמת להתמקד בתוכניות </w:t>
      </w:r>
      <w:bookmarkStart w:id="280" w:name="_ETM_Q1_1225737"/>
      <w:bookmarkEnd w:id="280"/>
      <w:r>
        <w:rPr>
          <w:rtl/>
        </w:rPr>
        <w:t>שהציבור בעצמו רוצה לקדם.</w:t>
      </w:r>
    </w:p>
    <w:p w:rsidR="005D68E2" w:rsidRDefault="005D68E2" w:rsidP="005D68E2">
      <w:pPr>
        <w:rPr>
          <w:rtl/>
        </w:rPr>
      </w:pPr>
      <w:bookmarkStart w:id="281" w:name="_ETM_Q1_1228142"/>
      <w:bookmarkEnd w:id="281"/>
    </w:p>
    <w:p w:rsidR="005D68E2" w:rsidRDefault="005D68E2" w:rsidP="005D68E2">
      <w:pPr>
        <w:pStyle w:val="a5"/>
        <w:keepNext/>
        <w:rPr>
          <w:rtl/>
        </w:rPr>
      </w:pPr>
      <w:bookmarkStart w:id="282" w:name="ET_speaker_6042_13"/>
      <w:r>
        <w:rPr>
          <w:rStyle w:val="TagStyle"/>
          <w:rFonts w:hint="cs"/>
          <w:rtl/>
        </w:rPr>
        <w:lastRenderedPageBreak/>
        <w:t xml:space="preserve"> &lt;&lt; דובר &gt;&gt; </w:t>
      </w:r>
      <w:proofErr w:type="spellStart"/>
      <w:r>
        <w:rPr>
          <w:rFonts w:hint="cs"/>
          <w:rtl/>
        </w:rPr>
        <w:t>תהלה</w:t>
      </w:r>
      <w:proofErr w:type="spellEnd"/>
      <w:r>
        <w:rPr>
          <w:rFonts w:hint="cs"/>
          <w:rtl/>
        </w:rPr>
        <w:t xml:space="preserve"> פרידמן (כחול לבן):</w:t>
      </w:r>
      <w:r>
        <w:rPr>
          <w:rStyle w:val="TagStyle"/>
          <w:rFonts w:hint="cs"/>
          <w:rtl/>
        </w:rPr>
        <w:t xml:space="preserve"> &lt;&lt; דובר &gt;&gt;</w:t>
      </w:r>
      <w:r>
        <w:rPr>
          <w:rFonts w:hint="cs"/>
          <w:rtl/>
        </w:rPr>
        <w:t xml:space="preserve"> </w:t>
      </w:r>
      <w:bookmarkEnd w:id="282"/>
    </w:p>
    <w:p w:rsidR="005D68E2" w:rsidRDefault="005D68E2" w:rsidP="005D68E2">
      <w:pPr>
        <w:pStyle w:val="KeepWithNext"/>
        <w:rPr>
          <w:rFonts w:hint="cs"/>
          <w:rtl/>
          <w:lang w:eastAsia="he-IL"/>
        </w:rPr>
      </w:pPr>
    </w:p>
    <w:p w:rsidR="005D68E2" w:rsidRDefault="005D68E2" w:rsidP="005D68E2">
      <w:pPr>
        <w:rPr>
          <w:rtl/>
          <w:lang w:eastAsia="he-IL"/>
        </w:rPr>
      </w:pPr>
      <w:bookmarkStart w:id="283" w:name="_ETM_Q1_1228060"/>
      <w:bookmarkStart w:id="284" w:name="_ETM_Q1_1228083"/>
      <w:bookmarkEnd w:id="283"/>
      <w:bookmarkEnd w:id="284"/>
      <w:r>
        <w:rPr>
          <w:rtl/>
          <w:lang w:eastAsia="he-IL"/>
        </w:rPr>
        <w:t xml:space="preserve">על החינוך והרווחה תוסיף חינוך </w:t>
      </w:r>
      <w:bookmarkStart w:id="285" w:name="_ETM_Q1_1230698"/>
      <w:bookmarkEnd w:id="285"/>
      <w:r>
        <w:rPr>
          <w:rtl/>
          <w:lang w:eastAsia="he-IL"/>
        </w:rPr>
        <w:t>משלים. היום מדובר בשני משרדים שונים.</w:t>
      </w:r>
    </w:p>
    <w:p w:rsidR="005D68E2" w:rsidRDefault="005D68E2" w:rsidP="005D68E2">
      <w:pPr>
        <w:rPr>
          <w:rtl/>
          <w:lang w:eastAsia="he-IL"/>
        </w:rPr>
      </w:pPr>
      <w:bookmarkStart w:id="286" w:name="_ETM_Q1_1233764"/>
      <w:bookmarkStart w:id="287" w:name="_ETM_Q1_1233813"/>
      <w:bookmarkStart w:id="288" w:name="_ETM_Q1_1234484"/>
      <w:bookmarkEnd w:id="286"/>
      <w:bookmarkEnd w:id="287"/>
      <w:bookmarkEnd w:id="288"/>
    </w:p>
    <w:p w:rsidR="005D68E2" w:rsidRDefault="005D68E2" w:rsidP="005D68E2">
      <w:pPr>
        <w:pStyle w:val="af8"/>
        <w:keepNext/>
        <w:rPr>
          <w:rtl/>
        </w:rPr>
      </w:pPr>
      <w:bookmarkStart w:id="289" w:name="ET_yor_5278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9"/>
    </w:p>
    <w:p w:rsidR="005D68E2" w:rsidRDefault="005D68E2" w:rsidP="005D68E2">
      <w:pPr>
        <w:pStyle w:val="KeepWithNext"/>
        <w:rPr>
          <w:rFonts w:hint="cs"/>
          <w:rtl/>
          <w:lang w:eastAsia="he-IL"/>
        </w:rPr>
      </w:pPr>
    </w:p>
    <w:p w:rsidR="005D68E2" w:rsidRDefault="005D68E2" w:rsidP="005D68E2">
      <w:pPr>
        <w:rPr>
          <w:rtl/>
          <w:lang w:eastAsia="he-IL"/>
        </w:rPr>
      </w:pPr>
      <w:bookmarkStart w:id="290" w:name="_ETM_Q1_1234750"/>
      <w:bookmarkStart w:id="291" w:name="_ETM_Q1_1234770"/>
      <w:bookmarkEnd w:id="290"/>
      <w:bookmarkEnd w:id="291"/>
      <w:r>
        <w:rPr>
          <w:rtl/>
          <w:lang w:eastAsia="he-IL"/>
        </w:rPr>
        <w:t>ודאי. חינוך כולל את ה</w:t>
      </w:r>
      <w:bookmarkStart w:id="292" w:name="_ETM_Q1_1236040"/>
      <w:bookmarkEnd w:id="292"/>
      <w:r>
        <w:rPr>
          <w:rtl/>
          <w:lang w:eastAsia="he-IL"/>
        </w:rPr>
        <w:t>חינוך המשלים, החינוך הבלתי פורמלי.</w:t>
      </w:r>
    </w:p>
    <w:p w:rsidR="005D68E2" w:rsidRDefault="005D68E2" w:rsidP="005D68E2">
      <w:pPr>
        <w:rPr>
          <w:rtl/>
          <w:lang w:eastAsia="he-IL"/>
        </w:rPr>
      </w:pPr>
      <w:bookmarkStart w:id="293" w:name="_ETM_Q1_1238914"/>
      <w:bookmarkStart w:id="294" w:name="_ETM_Q1_1238970"/>
      <w:bookmarkEnd w:id="293"/>
      <w:bookmarkEnd w:id="294"/>
    </w:p>
    <w:p w:rsidR="005D68E2" w:rsidRDefault="005D68E2" w:rsidP="005D68E2">
      <w:pPr>
        <w:rPr>
          <w:rtl/>
          <w:lang w:eastAsia="he-IL"/>
        </w:rPr>
      </w:pPr>
      <w:bookmarkStart w:id="295" w:name="_ETM_Q1_1239066"/>
      <w:bookmarkStart w:id="296" w:name="_ETM_Q1_1239123"/>
      <w:bookmarkEnd w:id="295"/>
      <w:bookmarkEnd w:id="296"/>
      <w:r>
        <w:rPr>
          <w:rtl/>
          <w:lang w:eastAsia="he-IL"/>
        </w:rPr>
        <w:t xml:space="preserve">בינתיים הצטרפו אלינו חבר הכנסת </w:t>
      </w:r>
      <w:bookmarkStart w:id="297" w:name="_ETM_Q1_1241844"/>
      <w:bookmarkEnd w:id="297"/>
      <w:r>
        <w:rPr>
          <w:rtl/>
          <w:lang w:eastAsia="he-IL"/>
        </w:rPr>
        <w:t xml:space="preserve">אחמד טיבי וחברת הכנסת </w:t>
      </w:r>
      <w:proofErr w:type="spellStart"/>
      <w:r>
        <w:rPr>
          <w:rtl/>
          <w:lang w:eastAsia="he-IL"/>
        </w:rPr>
        <w:t>היבה</w:t>
      </w:r>
      <w:proofErr w:type="spellEnd"/>
      <w:r>
        <w:rPr>
          <w:rtl/>
          <w:lang w:eastAsia="he-IL"/>
        </w:rPr>
        <w:t xml:space="preserve"> </w:t>
      </w:r>
      <w:proofErr w:type="spellStart"/>
      <w:r>
        <w:rPr>
          <w:rtl/>
          <w:lang w:eastAsia="he-IL"/>
        </w:rPr>
        <w:t>יזבק</w:t>
      </w:r>
      <w:proofErr w:type="spellEnd"/>
      <w:r>
        <w:rPr>
          <w:rtl/>
          <w:lang w:eastAsia="he-IL"/>
        </w:rPr>
        <w:t xml:space="preserve">. ברשותכם, נשמע את הנתונים </w:t>
      </w:r>
      <w:bookmarkStart w:id="298" w:name="_ETM_Q1_1250114"/>
      <w:bookmarkEnd w:id="298"/>
      <w:r>
        <w:rPr>
          <w:rtl/>
          <w:lang w:eastAsia="he-IL"/>
        </w:rPr>
        <w:t>ממרכז המחקר של הכנסת.</w:t>
      </w:r>
    </w:p>
    <w:p w:rsidR="005D68E2" w:rsidRDefault="005D68E2" w:rsidP="005D68E2">
      <w:pPr>
        <w:rPr>
          <w:rtl/>
          <w:lang w:eastAsia="he-IL"/>
        </w:rPr>
      </w:pPr>
      <w:bookmarkStart w:id="299" w:name="_ETM_Q1_1253798"/>
      <w:bookmarkStart w:id="300" w:name="_ETM_Q1_1253853"/>
      <w:bookmarkEnd w:id="299"/>
      <w:bookmarkEnd w:id="300"/>
    </w:p>
    <w:p w:rsidR="005D68E2" w:rsidRDefault="005D68E2" w:rsidP="005D68E2">
      <w:pPr>
        <w:pStyle w:val="afb"/>
        <w:keepNext/>
        <w:rPr>
          <w:rtl/>
          <w:lang w:eastAsia="he-IL"/>
        </w:rPr>
      </w:pPr>
      <w:bookmarkStart w:id="301" w:name="ET_guest_אורלי_אלמגור_לוטן_15"/>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301"/>
    </w:p>
    <w:p w:rsidR="005D68E2" w:rsidRDefault="005D68E2" w:rsidP="005D68E2">
      <w:pPr>
        <w:pStyle w:val="KeepWithNext"/>
        <w:rPr>
          <w:rFonts w:hint="cs"/>
          <w:rtl/>
          <w:lang w:eastAsia="he-IL"/>
        </w:rPr>
      </w:pPr>
    </w:p>
    <w:p w:rsidR="005D68E2" w:rsidRDefault="005D68E2" w:rsidP="005D68E2">
      <w:pPr>
        <w:rPr>
          <w:rtl/>
          <w:lang w:eastAsia="he-IL"/>
        </w:rPr>
      </w:pPr>
      <w:bookmarkStart w:id="302" w:name="_ETM_Q1_1254830"/>
      <w:bookmarkStart w:id="303" w:name="_ETM_Q1_1254850"/>
      <w:bookmarkEnd w:id="302"/>
      <w:bookmarkEnd w:id="303"/>
      <w:r>
        <w:rPr>
          <w:rtl/>
          <w:lang w:eastAsia="he-IL"/>
        </w:rPr>
        <w:t xml:space="preserve">בוקר טוב. אני ראש צוות במרכז המחקר </w:t>
      </w:r>
      <w:bookmarkStart w:id="304" w:name="_ETM_Q1_1256720"/>
      <w:bookmarkEnd w:id="304"/>
      <w:r>
        <w:rPr>
          <w:rtl/>
          <w:lang w:eastAsia="he-IL"/>
        </w:rPr>
        <w:t xml:space="preserve">והמידע. אני אומר בקצרה כמה נתונים מתוך המסמך שכתבה ג'רי אלמו. יש כאן כמה נתונים ובגלל לוח הזמנים אלה מעט נתונים, רק לתת איזשהו רקע להיקף. אנחנו הלכנו על הצד של החשודים ולא של </w:t>
      </w:r>
      <w:bookmarkStart w:id="305" w:name="_ETM_Q1_1273102"/>
      <w:bookmarkEnd w:id="305"/>
      <w:r>
        <w:rPr>
          <w:rtl/>
          <w:lang w:eastAsia="he-IL"/>
        </w:rPr>
        <w:t xml:space="preserve">הקורבנות, כמו שהוזכר כאן קודם. </w:t>
      </w:r>
    </w:p>
    <w:p w:rsidR="005D68E2" w:rsidRDefault="005D68E2" w:rsidP="005D68E2">
      <w:pPr>
        <w:rPr>
          <w:rtl/>
          <w:lang w:eastAsia="he-IL"/>
        </w:rPr>
      </w:pPr>
      <w:bookmarkStart w:id="306" w:name="_ETM_Q1_1277512"/>
      <w:bookmarkStart w:id="307" w:name="_ETM_Q1_1277572"/>
      <w:bookmarkEnd w:id="306"/>
      <w:bookmarkEnd w:id="307"/>
    </w:p>
    <w:p w:rsidR="005D68E2" w:rsidRDefault="005D68E2" w:rsidP="005D68E2">
      <w:pPr>
        <w:rPr>
          <w:rtl/>
          <w:lang w:eastAsia="he-IL"/>
        </w:rPr>
      </w:pPr>
      <w:bookmarkStart w:id="308" w:name="_ETM_Q1_1277616"/>
      <w:bookmarkStart w:id="309" w:name="_ETM_Q1_1277669"/>
      <w:bookmarkEnd w:id="308"/>
      <w:bookmarkEnd w:id="309"/>
      <w:r>
        <w:rPr>
          <w:rtl/>
          <w:lang w:eastAsia="he-IL"/>
        </w:rPr>
        <w:t xml:space="preserve">יש כאן שלושה סטים </w:t>
      </w:r>
      <w:bookmarkStart w:id="310" w:name="_ETM_Q1_1276071"/>
      <w:bookmarkEnd w:id="310"/>
      <w:r>
        <w:rPr>
          <w:rtl/>
          <w:lang w:eastAsia="he-IL"/>
        </w:rPr>
        <w:t xml:space="preserve">של נתונים וכל אחד מהם מתייחס למשהו אחר. יש כאן תיקים שנפתחו במשטרה לקטינים מאז שנת 2015 ורואים ששיעור האוכלוסייה הלא יהודית – אני חוזרת </w:t>
      </w:r>
      <w:bookmarkStart w:id="311" w:name="_ETM_Q1_1293192"/>
      <w:bookmarkEnd w:id="311"/>
      <w:r>
        <w:rPr>
          <w:rtl/>
          <w:lang w:eastAsia="he-IL"/>
        </w:rPr>
        <w:t xml:space="preserve">שוב שהטרמינולוגיה אוכלוסייה לא יהודית לא שלנו אלא של המשטרה </w:t>
      </w:r>
      <w:bookmarkStart w:id="312" w:name="_ETM_Q1_1296132"/>
      <w:bookmarkEnd w:id="312"/>
      <w:r>
        <w:rPr>
          <w:rtl/>
          <w:lang w:eastAsia="he-IL"/>
        </w:rPr>
        <w:t>שמבחינה בין יהודית ללא יהודית ולכן גם אנחנו מתייחסים לזה כך, כך שהטענות לא אלינו.</w:t>
      </w:r>
    </w:p>
    <w:p w:rsidR="005D68E2" w:rsidRDefault="005D68E2" w:rsidP="005D68E2">
      <w:pPr>
        <w:rPr>
          <w:rtl/>
          <w:lang w:eastAsia="he-IL"/>
        </w:rPr>
      </w:pPr>
      <w:bookmarkStart w:id="313" w:name="_ETM_Q1_1301613"/>
      <w:bookmarkStart w:id="314" w:name="_ETM_Q1_1301674"/>
      <w:bookmarkStart w:id="315" w:name="_ETM_Q1_1303333"/>
      <w:bookmarkEnd w:id="313"/>
      <w:bookmarkEnd w:id="314"/>
      <w:bookmarkEnd w:id="315"/>
    </w:p>
    <w:p w:rsidR="005D68E2" w:rsidRDefault="005D68E2" w:rsidP="005D68E2">
      <w:pPr>
        <w:pStyle w:val="af8"/>
        <w:keepNext/>
        <w:rPr>
          <w:rtl/>
        </w:rPr>
      </w:pPr>
      <w:bookmarkStart w:id="316" w:name="ET_yor_5278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6"/>
    </w:p>
    <w:p w:rsidR="005D68E2" w:rsidRDefault="005D68E2" w:rsidP="005D68E2">
      <w:pPr>
        <w:pStyle w:val="KeepWithNext"/>
        <w:rPr>
          <w:rFonts w:hint="cs"/>
          <w:rtl/>
          <w:lang w:eastAsia="he-IL"/>
        </w:rPr>
      </w:pPr>
    </w:p>
    <w:p w:rsidR="005D68E2" w:rsidRDefault="005D68E2" w:rsidP="005D68E2">
      <w:pPr>
        <w:rPr>
          <w:rtl/>
          <w:lang w:eastAsia="he-IL"/>
        </w:rPr>
      </w:pPr>
      <w:bookmarkStart w:id="317" w:name="_ETM_Q1_1303595"/>
      <w:bookmarkStart w:id="318" w:name="_ETM_Q1_1303615"/>
      <w:bookmarkEnd w:id="317"/>
      <w:bookmarkEnd w:id="318"/>
      <w:r>
        <w:rPr>
          <w:rtl/>
          <w:lang w:eastAsia="he-IL"/>
        </w:rPr>
        <w:t>נראה לי שבעיית האלימו</w:t>
      </w:r>
      <w:bookmarkStart w:id="319" w:name="_ETM_Q1_1305406"/>
      <w:bookmarkEnd w:id="319"/>
      <w:r>
        <w:rPr>
          <w:rtl/>
          <w:lang w:eastAsia="he-IL"/>
        </w:rPr>
        <w:t>ת לא תיפתר עד שיאמרו האוכלוסייה הערבית.</w:t>
      </w:r>
    </w:p>
    <w:p w:rsidR="005D68E2" w:rsidRDefault="005D68E2" w:rsidP="005D68E2">
      <w:pPr>
        <w:rPr>
          <w:rtl/>
          <w:lang w:eastAsia="he-IL"/>
        </w:rPr>
      </w:pPr>
      <w:bookmarkStart w:id="320" w:name="_ETM_Q1_1307868"/>
      <w:bookmarkStart w:id="321" w:name="_ETM_Q1_1307921"/>
      <w:bookmarkEnd w:id="320"/>
      <w:bookmarkEnd w:id="321"/>
    </w:p>
    <w:p w:rsidR="005D68E2" w:rsidRDefault="005D68E2" w:rsidP="005D68E2">
      <w:pPr>
        <w:pStyle w:val="afb"/>
        <w:keepNext/>
        <w:rPr>
          <w:rtl/>
          <w:lang w:eastAsia="he-IL"/>
        </w:rPr>
      </w:pPr>
      <w:bookmarkStart w:id="322" w:name="ET_guest_אורלי_אלמגור_לוטן_17"/>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322"/>
    </w:p>
    <w:p w:rsidR="005D68E2" w:rsidRDefault="005D68E2" w:rsidP="005D68E2">
      <w:pPr>
        <w:pStyle w:val="KeepWithNext"/>
        <w:rPr>
          <w:rFonts w:hint="cs"/>
          <w:rtl/>
          <w:lang w:eastAsia="he-IL"/>
        </w:rPr>
      </w:pPr>
    </w:p>
    <w:p w:rsidR="005D68E2" w:rsidRDefault="005D68E2" w:rsidP="005D68E2">
      <w:pPr>
        <w:rPr>
          <w:rtl/>
          <w:lang w:eastAsia="he-IL"/>
        </w:rPr>
      </w:pPr>
      <w:bookmarkStart w:id="323" w:name="_ETM_Q1_1309776"/>
      <w:bookmarkStart w:id="324" w:name="_ETM_Q1_1309796"/>
      <w:bookmarkEnd w:id="323"/>
      <w:bookmarkEnd w:id="324"/>
      <w:r>
        <w:rPr>
          <w:rtl/>
          <w:lang w:eastAsia="he-IL"/>
        </w:rPr>
        <w:t xml:space="preserve">אם זה מפריע לחברי </w:t>
      </w:r>
      <w:bookmarkStart w:id="325" w:name="_ETM_Q1_1308016"/>
      <w:bookmarkEnd w:id="325"/>
      <w:r>
        <w:rPr>
          <w:rtl/>
          <w:lang w:eastAsia="he-IL"/>
        </w:rPr>
        <w:t xml:space="preserve">הכנסת, אני רק אומרת שזאת לא טרמינולוגיה שלנו. </w:t>
      </w:r>
      <w:bookmarkStart w:id="326" w:name="_ETM_Q1_1311684"/>
      <w:bookmarkEnd w:id="326"/>
      <w:r>
        <w:rPr>
          <w:rtl/>
          <w:lang w:eastAsia="he-IL"/>
        </w:rPr>
        <w:t xml:space="preserve">אפשר לראות בעמוד 2 במסמך שמשנת 2015 שיעור האוכלוסייה הלא </w:t>
      </w:r>
      <w:bookmarkStart w:id="327" w:name="_ETM_Q1_1318536"/>
      <w:bookmarkEnd w:id="327"/>
      <w:r>
        <w:rPr>
          <w:rtl/>
          <w:lang w:eastAsia="he-IL"/>
        </w:rPr>
        <w:t xml:space="preserve">יהודית מבין התיקים שנפתחו לקטינים, פלוס-מינוס הוא דומה, הוא נע </w:t>
      </w:r>
      <w:bookmarkStart w:id="328" w:name="_ETM_Q1_1323338"/>
      <w:bookmarkEnd w:id="328"/>
      <w:r>
        <w:rPr>
          <w:rtl/>
          <w:lang w:eastAsia="he-IL"/>
        </w:rPr>
        <w:t xml:space="preserve">בין 35 ל-37 אחוזים מבין התיקים שנפתחו בשנים האלה. אלה </w:t>
      </w:r>
      <w:bookmarkStart w:id="329" w:name="_ETM_Q1_1328179"/>
      <w:bookmarkEnd w:id="329"/>
      <w:r>
        <w:rPr>
          <w:rtl/>
          <w:lang w:eastAsia="he-IL"/>
        </w:rPr>
        <w:t xml:space="preserve">קטינים מתחת לגיל 18, בין גיל 12 ל-18, כאשר </w:t>
      </w:r>
      <w:bookmarkStart w:id="330" w:name="_ETM_Q1_1332096"/>
      <w:bookmarkEnd w:id="330"/>
      <w:r>
        <w:rPr>
          <w:rtl/>
          <w:lang w:eastAsia="he-IL"/>
        </w:rPr>
        <w:t xml:space="preserve">שיעור האוכלוסייה הלא יהודית לפי הלשכה המרכזית לסטטיסטיקה בקבוצת הגילים האלה הוא 28 אחוזים. זאת אומרת, יש </w:t>
      </w:r>
      <w:bookmarkStart w:id="331" w:name="_ETM_Q1_1339244"/>
      <w:bookmarkEnd w:id="331"/>
      <w:r>
        <w:rPr>
          <w:rtl/>
          <w:lang w:eastAsia="he-IL"/>
        </w:rPr>
        <w:t>כאן פער.</w:t>
      </w:r>
    </w:p>
    <w:p w:rsidR="005D68E2" w:rsidRDefault="005D68E2" w:rsidP="005D68E2">
      <w:pPr>
        <w:rPr>
          <w:rtl/>
          <w:lang w:eastAsia="he-IL"/>
        </w:rPr>
      </w:pPr>
      <w:bookmarkStart w:id="332" w:name="_ETM_Q1_1340270"/>
      <w:bookmarkStart w:id="333" w:name="_ETM_Q1_1340329"/>
      <w:bookmarkEnd w:id="332"/>
      <w:bookmarkEnd w:id="333"/>
    </w:p>
    <w:p w:rsidR="005D68E2" w:rsidRDefault="005D68E2" w:rsidP="005D68E2">
      <w:pPr>
        <w:rPr>
          <w:rtl/>
          <w:lang w:eastAsia="he-IL"/>
        </w:rPr>
      </w:pPr>
      <w:bookmarkStart w:id="334" w:name="_ETM_Q1_1340374"/>
      <w:bookmarkStart w:id="335" w:name="_ETM_Q1_1340442"/>
      <w:bookmarkEnd w:id="334"/>
      <w:bookmarkEnd w:id="335"/>
      <w:r>
        <w:rPr>
          <w:rtl/>
          <w:lang w:eastAsia="he-IL"/>
        </w:rPr>
        <w:t xml:space="preserve">מנתוני המשטרה רואים – ממש </w:t>
      </w:r>
      <w:bookmarkStart w:id="336" w:name="_ETM_Q1_1342632"/>
      <w:bookmarkEnd w:id="336"/>
      <w:r>
        <w:rPr>
          <w:rtl/>
          <w:lang w:eastAsia="he-IL"/>
        </w:rPr>
        <w:t xml:space="preserve">רואים את זה עם העלייה בשנתון – שמגיל 12 עד </w:t>
      </w:r>
      <w:bookmarkStart w:id="337" w:name="_ETM_Q1_1346314"/>
      <w:bookmarkEnd w:id="337"/>
      <w:r>
        <w:rPr>
          <w:rtl/>
          <w:lang w:eastAsia="he-IL"/>
        </w:rPr>
        <w:t xml:space="preserve">גיל 18, ככל שעולים בגיל, קודם כל מספר התיקים </w:t>
      </w:r>
      <w:bookmarkStart w:id="338" w:name="_ETM_Q1_1350501"/>
      <w:bookmarkEnd w:id="338"/>
      <w:r>
        <w:rPr>
          <w:rtl/>
          <w:lang w:eastAsia="he-IL"/>
        </w:rPr>
        <w:t>עולה אבל עולה גם השיעור של התיקים שנפתחים לקטינים</w:t>
      </w:r>
      <w:bookmarkStart w:id="339" w:name="_ETM_Q1_1354164"/>
      <w:bookmarkEnd w:id="339"/>
      <w:r>
        <w:rPr>
          <w:rtl/>
          <w:lang w:eastAsia="he-IL"/>
        </w:rPr>
        <w:t xml:space="preserve"> הלא יהודים. רואים שהפער מתחיל כבר מגיל צעיר אבל </w:t>
      </w:r>
      <w:bookmarkStart w:id="340" w:name="_ETM_Q1_1358770"/>
      <w:bookmarkEnd w:id="340"/>
      <w:r>
        <w:rPr>
          <w:rtl/>
          <w:lang w:eastAsia="he-IL"/>
        </w:rPr>
        <w:t>הוא הולך וממשיך.</w:t>
      </w:r>
    </w:p>
    <w:p w:rsidR="005D68E2" w:rsidRDefault="005D68E2" w:rsidP="005D68E2">
      <w:pPr>
        <w:rPr>
          <w:rtl/>
          <w:lang w:eastAsia="he-IL"/>
        </w:rPr>
      </w:pPr>
      <w:bookmarkStart w:id="341" w:name="_ETM_Q1_1362362"/>
      <w:bookmarkStart w:id="342" w:name="_ETM_Q1_1362419"/>
      <w:bookmarkStart w:id="343" w:name="_ETM_Q1_1363178"/>
      <w:bookmarkEnd w:id="341"/>
      <w:bookmarkEnd w:id="342"/>
      <w:bookmarkEnd w:id="343"/>
    </w:p>
    <w:p w:rsidR="005D68E2" w:rsidRDefault="005D68E2" w:rsidP="005D68E2">
      <w:pPr>
        <w:pStyle w:val="af8"/>
        <w:keepNext/>
        <w:rPr>
          <w:rtl/>
        </w:rPr>
      </w:pPr>
      <w:bookmarkStart w:id="344" w:name="ET_yor_5278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4"/>
    </w:p>
    <w:p w:rsidR="005D68E2" w:rsidRDefault="005D68E2" w:rsidP="005D68E2">
      <w:pPr>
        <w:pStyle w:val="KeepWithNext"/>
        <w:rPr>
          <w:rFonts w:hint="cs"/>
          <w:rtl/>
          <w:lang w:eastAsia="he-IL"/>
        </w:rPr>
      </w:pPr>
    </w:p>
    <w:p w:rsidR="005D68E2" w:rsidRDefault="005D68E2" w:rsidP="005D68E2">
      <w:pPr>
        <w:rPr>
          <w:rtl/>
          <w:lang w:eastAsia="he-IL"/>
        </w:rPr>
      </w:pPr>
      <w:bookmarkStart w:id="345" w:name="_ETM_Q1_1363436"/>
      <w:bookmarkStart w:id="346" w:name="_ETM_Q1_1363456"/>
      <w:bookmarkEnd w:id="345"/>
      <w:bookmarkEnd w:id="346"/>
      <w:r>
        <w:rPr>
          <w:rtl/>
          <w:lang w:eastAsia="he-IL"/>
        </w:rPr>
        <w:t>הפער מראה על ייצוג מוגבר.</w:t>
      </w:r>
    </w:p>
    <w:p w:rsidR="005D68E2" w:rsidRDefault="005D68E2" w:rsidP="005D68E2">
      <w:pPr>
        <w:rPr>
          <w:rtl/>
          <w:lang w:eastAsia="he-IL"/>
        </w:rPr>
      </w:pPr>
      <w:bookmarkStart w:id="347" w:name="_ETM_Q1_1364290"/>
      <w:bookmarkStart w:id="348" w:name="_ETM_Q1_1364355"/>
      <w:bookmarkEnd w:id="347"/>
      <w:bookmarkEnd w:id="348"/>
    </w:p>
    <w:p w:rsidR="005D68E2" w:rsidRDefault="005D68E2" w:rsidP="005D68E2">
      <w:pPr>
        <w:pStyle w:val="afb"/>
        <w:keepNext/>
        <w:rPr>
          <w:rtl/>
          <w:lang w:eastAsia="he-IL"/>
        </w:rPr>
      </w:pPr>
      <w:bookmarkStart w:id="349" w:name="ET_guest_אורלי_אלמגור_לוטן_19"/>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349"/>
    </w:p>
    <w:p w:rsidR="005D68E2" w:rsidRDefault="005D68E2" w:rsidP="005D68E2">
      <w:pPr>
        <w:pStyle w:val="KeepWithNext"/>
        <w:rPr>
          <w:rFonts w:hint="cs"/>
          <w:rtl/>
          <w:lang w:eastAsia="he-IL"/>
        </w:rPr>
      </w:pPr>
    </w:p>
    <w:p w:rsidR="005D68E2" w:rsidRDefault="005D68E2" w:rsidP="005D68E2">
      <w:pPr>
        <w:rPr>
          <w:rtl/>
          <w:lang w:eastAsia="he-IL"/>
        </w:rPr>
      </w:pPr>
      <w:bookmarkStart w:id="350" w:name="_ETM_Q1_1365441"/>
      <w:bookmarkStart w:id="351" w:name="_ETM_Q1_1365464"/>
      <w:bookmarkEnd w:id="350"/>
      <w:bookmarkEnd w:id="351"/>
      <w:r>
        <w:rPr>
          <w:rtl/>
          <w:lang w:eastAsia="he-IL"/>
        </w:rPr>
        <w:t>לאוכלוסייה הלא יהודית.</w:t>
      </w:r>
    </w:p>
    <w:p w:rsidR="005D68E2" w:rsidRDefault="005D68E2" w:rsidP="005D68E2">
      <w:pPr>
        <w:rPr>
          <w:rtl/>
          <w:lang w:eastAsia="he-IL"/>
        </w:rPr>
      </w:pPr>
      <w:bookmarkStart w:id="352" w:name="_ETM_Q1_1366150"/>
      <w:bookmarkStart w:id="353" w:name="_ETM_Q1_1366214"/>
      <w:bookmarkStart w:id="354" w:name="_ETM_Q1_1364934"/>
      <w:bookmarkEnd w:id="352"/>
      <w:bookmarkEnd w:id="353"/>
      <w:bookmarkEnd w:id="354"/>
    </w:p>
    <w:p w:rsidR="005D68E2" w:rsidRDefault="005D68E2" w:rsidP="005D68E2">
      <w:pPr>
        <w:pStyle w:val="af8"/>
        <w:keepNext/>
        <w:rPr>
          <w:rtl/>
        </w:rPr>
      </w:pPr>
      <w:bookmarkStart w:id="355" w:name="ET_yor_5278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5"/>
    </w:p>
    <w:p w:rsidR="005D68E2" w:rsidRDefault="005D68E2" w:rsidP="005D68E2">
      <w:pPr>
        <w:pStyle w:val="KeepWithNext"/>
        <w:rPr>
          <w:rFonts w:hint="cs"/>
          <w:rtl/>
          <w:lang w:eastAsia="he-IL"/>
        </w:rPr>
      </w:pPr>
    </w:p>
    <w:p w:rsidR="005D68E2" w:rsidRDefault="005D68E2" w:rsidP="005D68E2">
      <w:pPr>
        <w:rPr>
          <w:rtl/>
          <w:lang w:eastAsia="he-IL"/>
        </w:rPr>
      </w:pPr>
      <w:bookmarkStart w:id="356" w:name="_ETM_Q1_1365223"/>
      <w:bookmarkStart w:id="357" w:name="_ETM_Q1_1365244"/>
      <w:bookmarkEnd w:id="356"/>
      <w:bookmarkEnd w:id="357"/>
      <w:r>
        <w:rPr>
          <w:rtl/>
          <w:lang w:eastAsia="he-IL"/>
        </w:rPr>
        <w:t xml:space="preserve">לאוכלוסייה </w:t>
      </w:r>
      <w:bookmarkStart w:id="358" w:name="_ETM_Q1_1365162"/>
      <w:bookmarkEnd w:id="358"/>
      <w:r>
        <w:rPr>
          <w:rtl/>
          <w:lang w:eastAsia="he-IL"/>
        </w:rPr>
        <w:t>הערבית.</w:t>
      </w:r>
    </w:p>
    <w:p w:rsidR="005D68E2" w:rsidRDefault="005D68E2" w:rsidP="005D68E2">
      <w:pPr>
        <w:rPr>
          <w:rtl/>
          <w:lang w:eastAsia="he-IL"/>
        </w:rPr>
      </w:pPr>
      <w:bookmarkStart w:id="359" w:name="_ETM_Q1_1368042"/>
      <w:bookmarkStart w:id="360" w:name="_ETM_Q1_1368115"/>
      <w:bookmarkStart w:id="361" w:name="_ETM_Q1_1368204"/>
      <w:bookmarkEnd w:id="359"/>
      <w:bookmarkEnd w:id="360"/>
      <w:bookmarkEnd w:id="361"/>
    </w:p>
    <w:p w:rsidR="005D68E2" w:rsidRDefault="005D68E2" w:rsidP="005D68E2">
      <w:pPr>
        <w:pStyle w:val="afb"/>
        <w:keepNext/>
        <w:rPr>
          <w:rtl/>
          <w:lang w:eastAsia="he-IL"/>
        </w:rPr>
      </w:pPr>
      <w:bookmarkStart w:id="362" w:name="ET_guest_אורלי_אלמגור_לוטן_21"/>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362"/>
    </w:p>
    <w:p w:rsidR="005D68E2" w:rsidRDefault="005D68E2" w:rsidP="005D68E2">
      <w:pPr>
        <w:pStyle w:val="KeepWithNext"/>
        <w:rPr>
          <w:rFonts w:hint="cs"/>
          <w:rtl/>
          <w:lang w:eastAsia="he-IL"/>
        </w:rPr>
      </w:pPr>
    </w:p>
    <w:p w:rsidR="005D68E2" w:rsidRDefault="005D68E2" w:rsidP="005D68E2">
      <w:pPr>
        <w:rPr>
          <w:rtl/>
          <w:lang w:eastAsia="he-IL"/>
        </w:rPr>
      </w:pPr>
      <w:bookmarkStart w:id="363" w:name="_ETM_Q1_1368461"/>
      <w:bookmarkStart w:id="364" w:name="_ETM_Q1_1368484"/>
      <w:bookmarkEnd w:id="363"/>
      <w:bookmarkEnd w:id="364"/>
      <w:r>
        <w:rPr>
          <w:rtl/>
          <w:lang w:eastAsia="he-IL"/>
        </w:rPr>
        <w:t xml:space="preserve">לאוכלוסייה הלא יהודית. אגב, הנתונים של המשטרה </w:t>
      </w:r>
      <w:bookmarkStart w:id="365" w:name="_ETM_Q1_1370866"/>
      <w:bookmarkEnd w:id="365"/>
      <w:r>
        <w:rPr>
          <w:rtl/>
          <w:lang w:eastAsia="he-IL"/>
        </w:rPr>
        <w:t xml:space="preserve">בדרך כלל לא כוללים – ועל זה כל </w:t>
      </w:r>
      <w:bookmarkStart w:id="366" w:name="_ETM_Q1_1372658"/>
      <w:bookmarkEnd w:id="366"/>
      <w:r>
        <w:rPr>
          <w:rtl/>
          <w:lang w:eastAsia="he-IL"/>
        </w:rPr>
        <w:t xml:space="preserve">הזמן נחזור ונגיד – לרוב רק את תושבי ישראל, שזה </w:t>
      </w:r>
      <w:bookmarkStart w:id="367" w:name="_ETM_Q1_1376975"/>
      <w:bookmarkEnd w:id="367"/>
      <w:r>
        <w:rPr>
          <w:rtl/>
          <w:lang w:eastAsia="he-IL"/>
        </w:rPr>
        <w:t xml:space="preserve">גם משהו שצריך לקחת בחשבון כאשר מדברים על לא </w:t>
      </w:r>
      <w:bookmarkStart w:id="368" w:name="_ETM_Q1_1378834"/>
      <w:bookmarkEnd w:id="368"/>
      <w:r>
        <w:rPr>
          <w:rtl/>
          <w:lang w:eastAsia="he-IL"/>
        </w:rPr>
        <w:t>יהודים ועל האחוזים.</w:t>
      </w:r>
    </w:p>
    <w:p w:rsidR="005D68E2" w:rsidRDefault="005D68E2" w:rsidP="005D68E2">
      <w:pPr>
        <w:rPr>
          <w:rtl/>
          <w:lang w:eastAsia="he-IL"/>
        </w:rPr>
      </w:pPr>
      <w:bookmarkStart w:id="369" w:name="_ETM_Q1_1383732"/>
      <w:bookmarkStart w:id="370" w:name="_ETM_Q1_1383804"/>
      <w:bookmarkStart w:id="371" w:name="_ETM_Q1_1385158"/>
      <w:bookmarkEnd w:id="369"/>
      <w:bookmarkEnd w:id="370"/>
      <w:bookmarkEnd w:id="371"/>
    </w:p>
    <w:p w:rsidR="005D68E2" w:rsidRDefault="005D68E2" w:rsidP="005D68E2">
      <w:pPr>
        <w:pStyle w:val="af8"/>
        <w:keepNext/>
        <w:rPr>
          <w:rtl/>
        </w:rPr>
      </w:pPr>
      <w:bookmarkStart w:id="372" w:name="ET_yor_5278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2"/>
    </w:p>
    <w:p w:rsidR="005D68E2" w:rsidRDefault="005D68E2" w:rsidP="005D68E2">
      <w:pPr>
        <w:pStyle w:val="KeepWithNext"/>
        <w:rPr>
          <w:rFonts w:hint="cs"/>
          <w:rtl/>
          <w:lang w:eastAsia="he-IL"/>
        </w:rPr>
      </w:pPr>
    </w:p>
    <w:p w:rsidR="005D68E2" w:rsidRDefault="005D68E2" w:rsidP="005D68E2">
      <w:pPr>
        <w:rPr>
          <w:rtl/>
          <w:lang w:eastAsia="he-IL"/>
        </w:rPr>
      </w:pPr>
      <w:bookmarkStart w:id="373" w:name="_ETM_Q1_1385392"/>
      <w:bookmarkStart w:id="374" w:name="_ETM_Q1_1385410"/>
      <w:bookmarkEnd w:id="373"/>
      <w:bookmarkEnd w:id="374"/>
      <w:r>
        <w:rPr>
          <w:rtl/>
          <w:lang w:eastAsia="he-IL"/>
        </w:rPr>
        <w:t xml:space="preserve">אפשר לומר שהצעירים הלא יהודים ולא ערבים. </w:t>
      </w:r>
      <w:bookmarkStart w:id="375" w:name="_ETM_Q1_1387810"/>
      <w:bookmarkEnd w:id="375"/>
      <w:r>
        <w:rPr>
          <w:rtl/>
          <w:lang w:eastAsia="he-IL"/>
        </w:rPr>
        <w:t>כשהם נכנסים לסטטיסטיקה הם לא עושים שינוי משמעותי כל כך.</w:t>
      </w:r>
    </w:p>
    <w:p w:rsidR="005D68E2" w:rsidRDefault="005D68E2" w:rsidP="005D68E2">
      <w:pPr>
        <w:rPr>
          <w:rtl/>
          <w:lang w:eastAsia="he-IL"/>
        </w:rPr>
      </w:pPr>
      <w:bookmarkStart w:id="376" w:name="_ETM_Q1_1391148"/>
      <w:bookmarkStart w:id="377" w:name="_ETM_Q1_1391207"/>
      <w:bookmarkStart w:id="378" w:name="_ETM_Q1_1392084"/>
      <w:bookmarkEnd w:id="376"/>
      <w:bookmarkEnd w:id="377"/>
      <w:bookmarkEnd w:id="378"/>
    </w:p>
    <w:p w:rsidR="005D68E2" w:rsidRDefault="005D68E2" w:rsidP="005D68E2">
      <w:pPr>
        <w:pStyle w:val="afb"/>
        <w:keepNext/>
        <w:rPr>
          <w:rtl/>
          <w:lang w:eastAsia="he-IL"/>
        </w:rPr>
      </w:pPr>
      <w:bookmarkStart w:id="379" w:name="ET_guest_אורלי_אלמגור_לוטן_23"/>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379"/>
    </w:p>
    <w:p w:rsidR="005D68E2" w:rsidRDefault="005D68E2" w:rsidP="005D68E2">
      <w:pPr>
        <w:pStyle w:val="KeepWithNext"/>
        <w:rPr>
          <w:rFonts w:hint="cs"/>
          <w:rtl/>
          <w:lang w:eastAsia="he-IL"/>
        </w:rPr>
      </w:pPr>
    </w:p>
    <w:p w:rsidR="005D68E2" w:rsidRDefault="005D68E2" w:rsidP="005D68E2">
      <w:pPr>
        <w:rPr>
          <w:rtl/>
          <w:lang w:eastAsia="he-IL"/>
        </w:rPr>
      </w:pPr>
      <w:bookmarkStart w:id="380" w:name="_ETM_Q1_1392329"/>
      <w:bookmarkStart w:id="381" w:name="_ETM_Q1_1392350"/>
      <w:bookmarkEnd w:id="380"/>
      <w:bookmarkEnd w:id="381"/>
      <w:r>
        <w:rPr>
          <w:rtl/>
          <w:lang w:eastAsia="he-IL"/>
        </w:rPr>
        <w:t xml:space="preserve">אני </w:t>
      </w:r>
      <w:bookmarkStart w:id="382" w:name="_ETM_Q1_1392744"/>
      <w:bookmarkEnd w:id="382"/>
      <w:r>
        <w:rPr>
          <w:rtl/>
          <w:lang w:eastAsia="he-IL"/>
        </w:rPr>
        <w:t xml:space="preserve">לא יכולה לומר את זה. בכל מקרה, גם אם </w:t>
      </w:r>
      <w:bookmarkStart w:id="383" w:name="_ETM_Q1_1394884"/>
      <w:bookmarkEnd w:id="383"/>
      <w:r>
        <w:rPr>
          <w:rtl/>
          <w:lang w:eastAsia="he-IL"/>
        </w:rPr>
        <w:t xml:space="preserve">האחוז שלהם נשאר דומה, רואים לאורך הגילים שהאחוז של </w:t>
      </w:r>
      <w:bookmarkStart w:id="384" w:name="_ETM_Q1_1398526"/>
      <w:bookmarkEnd w:id="384"/>
      <w:r>
        <w:rPr>
          <w:rtl/>
          <w:lang w:eastAsia="he-IL"/>
        </w:rPr>
        <w:t>הלא יהודים עולה עם העלייה בגיל. כאשר אנחנ</w:t>
      </w:r>
      <w:bookmarkStart w:id="385" w:name="_ETM_Q1_1401408"/>
      <w:bookmarkEnd w:id="385"/>
      <w:r>
        <w:rPr>
          <w:rtl/>
          <w:lang w:eastAsia="he-IL"/>
        </w:rPr>
        <w:t xml:space="preserve">ו מגיעים לקבוצה הבוגרת יותר, גיל 17 עד 18, 40 </w:t>
      </w:r>
      <w:bookmarkStart w:id="386" w:name="_ETM_Q1_1406479"/>
      <w:bookmarkEnd w:id="386"/>
      <w:r>
        <w:rPr>
          <w:rtl/>
          <w:lang w:eastAsia="he-IL"/>
        </w:rPr>
        <w:t>אחוזים מהתיקים הם מהאוכלוסייה הלא יהודית. זה כבר מתכתב עם</w:t>
      </w:r>
      <w:bookmarkStart w:id="387" w:name="_ETM_Q1_1411120"/>
      <w:bookmarkEnd w:id="387"/>
      <w:r>
        <w:rPr>
          <w:rtl/>
          <w:lang w:eastAsia="he-IL"/>
        </w:rPr>
        <w:t xml:space="preserve"> אחוז האוכלוסייה שחבר הכנסת עבאס מכיר היטב, אחוז של האוכלוסייה </w:t>
      </w:r>
      <w:bookmarkStart w:id="388" w:name="_ETM_Q1_1415366"/>
      <w:bookmarkEnd w:id="388"/>
      <w:r>
        <w:rPr>
          <w:rtl/>
          <w:lang w:eastAsia="he-IL"/>
        </w:rPr>
        <w:t xml:space="preserve">הלא יהודית מבין התיקים הפליליים שנפתחים בכלל במשטרה, שהם 41 </w:t>
      </w:r>
      <w:bookmarkStart w:id="389" w:name="_ETM_Q1_1417950"/>
      <w:bookmarkEnd w:id="389"/>
      <w:r>
        <w:rPr>
          <w:rtl/>
          <w:lang w:eastAsia="he-IL"/>
        </w:rPr>
        <w:t xml:space="preserve">אחוזים. רואים כבר שהולך ונפער הפער בגילים האלה. כמו שנאמר </w:t>
      </w:r>
      <w:bookmarkStart w:id="390" w:name="_ETM_Q1_1426317"/>
      <w:bookmarkEnd w:id="390"/>
      <w:r>
        <w:rPr>
          <w:rtl/>
          <w:lang w:eastAsia="he-IL"/>
        </w:rPr>
        <w:t xml:space="preserve">כאן באוכלוסייה הלא יהודית בנות הן המיעוט. בעצם </w:t>
      </w:r>
      <w:bookmarkStart w:id="391" w:name="_ETM_Q1_1431970"/>
      <w:bookmarkEnd w:id="391"/>
      <w:r>
        <w:rPr>
          <w:rtl/>
          <w:lang w:eastAsia="he-IL"/>
        </w:rPr>
        <w:t xml:space="preserve">מדברים כאן כמעט רק על בנים באוכלוסייה הלא יהודית. זה </w:t>
      </w:r>
      <w:bookmarkStart w:id="392" w:name="_ETM_Q1_1437861"/>
      <w:bookmarkEnd w:id="392"/>
      <w:r>
        <w:rPr>
          <w:rtl/>
          <w:lang w:eastAsia="he-IL"/>
        </w:rPr>
        <w:t>לגבי המשטרה.</w:t>
      </w:r>
    </w:p>
    <w:p w:rsidR="005D68E2" w:rsidRDefault="005D68E2" w:rsidP="005D68E2">
      <w:pPr>
        <w:rPr>
          <w:rtl/>
          <w:lang w:eastAsia="he-IL"/>
        </w:rPr>
      </w:pPr>
      <w:bookmarkStart w:id="393" w:name="_ETM_Q1_1439070"/>
      <w:bookmarkStart w:id="394" w:name="_ETM_Q1_1439132"/>
      <w:bookmarkEnd w:id="393"/>
      <w:bookmarkEnd w:id="394"/>
    </w:p>
    <w:p w:rsidR="005D68E2" w:rsidRDefault="005D68E2" w:rsidP="005D68E2">
      <w:pPr>
        <w:rPr>
          <w:rtl/>
          <w:lang w:eastAsia="he-IL"/>
        </w:rPr>
      </w:pPr>
      <w:r>
        <w:rPr>
          <w:rtl/>
          <w:lang w:eastAsia="he-IL"/>
        </w:rPr>
        <w:t xml:space="preserve">יש כאן נתונים שהפיקו לנו בלשכה המרכזית לסטטיסטיקה. כאן </w:t>
      </w:r>
      <w:bookmarkStart w:id="395" w:name="_ETM_Q1_1444324"/>
      <w:bookmarkEnd w:id="395"/>
      <w:r>
        <w:rPr>
          <w:rtl/>
          <w:lang w:eastAsia="he-IL"/>
        </w:rPr>
        <w:t xml:space="preserve">הזמנו עיבוד מיוחד שכולל רק את תושבי ישראל ואז אנחנו </w:t>
      </w:r>
      <w:bookmarkStart w:id="396" w:name="_ETM_Q1_1447326"/>
      <w:bookmarkEnd w:id="396"/>
      <w:r>
        <w:rPr>
          <w:rtl/>
          <w:lang w:eastAsia="he-IL"/>
        </w:rPr>
        <w:t>מנטרלים כאן פשיעה שמגיעה מחוץ לישראל. שוב, כאשר מדובר ע</w:t>
      </w:r>
      <w:bookmarkStart w:id="397" w:name="_ETM_Q1_1451575"/>
      <w:bookmarkEnd w:id="397"/>
      <w:r>
        <w:rPr>
          <w:rtl/>
          <w:lang w:eastAsia="he-IL"/>
        </w:rPr>
        <w:t xml:space="preserve">ל האוכלוסייה הערבית, היא כן "מלכלכת" את הנתונים כי </w:t>
      </w:r>
      <w:bookmarkStart w:id="398" w:name="_ETM_Q1_1453509"/>
      <w:bookmarkEnd w:id="398"/>
      <w:r>
        <w:rPr>
          <w:rtl/>
          <w:lang w:eastAsia="he-IL"/>
        </w:rPr>
        <w:t xml:space="preserve">יש כאן אוכלוסייה שנכנסת מהשטחים. כאן רואים כמה דברים מעניינים. </w:t>
      </w:r>
      <w:bookmarkStart w:id="399" w:name="_ETM_Q1_1463974"/>
      <w:bookmarkEnd w:id="399"/>
      <w:r>
        <w:rPr>
          <w:rtl/>
          <w:lang w:eastAsia="he-IL"/>
        </w:rPr>
        <w:t xml:space="preserve">בלי להיכנס ליותר מדי מספרים, כשמסתכלים על אחוזים ביחס לאוכלוסייה, </w:t>
      </w:r>
      <w:bookmarkStart w:id="400" w:name="_ETM_Q1_1467928"/>
      <w:bookmarkEnd w:id="400"/>
      <w:r>
        <w:rPr>
          <w:rtl/>
          <w:lang w:eastAsia="he-IL"/>
        </w:rPr>
        <w:t>כאן יש נתונים על קטינים שהועמדו לדין. זאת אומרת, עלינו</w:t>
      </w:r>
      <w:bookmarkStart w:id="401" w:name="_ETM_Q1_1475816"/>
      <w:bookmarkEnd w:id="401"/>
      <w:r>
        <w:rPr>
          <w:rtl/>
          <w:lang w:eastAsia="he-IL"/>
        </w:rPr>
        <w:t xml:space="preserve"> שלב אחד למעלה במערכת ההיררכית. כשמסתכלים על הנתונים האחרונים </w:t>
      </w:r>
      <w:bookmarkStart w:id="402" w:name="_ETM_Q1_1479981"/>
      <w:bookmarkEnd w:id="402"/>
      <w:r>
        <w:rPr>
          <w:rtl/>
          <w:lang w:eastAsia="he-IL"/>
        </w:rPr>
        <w:t>שיש כרגע של שנת 2017, בקרב האוכלוסייה היהודית, לכל 1</w:t>
      </w:r>
      <w:bookmarkStart w:id="403" w:name="_ETM_Q1_1487049"/>
      <w:bookmarkEnd w:id="403"/>
      <w:r>
        <w:rPr>
          <w:rtl/>
          <w:lang w:eastAsia="he-IL"/>
        </w:rPr>
        <w:t xml:space="preserve">,000 </w:t>
      </w:r>
      <w:bookmarkStart w:id="404" w:name="_ETM_Q1_1487708"/>
      <w:bookmarkEnd w:id="404"/>
      <w:r>
        <w:rPr>
          <w:rtl/>
          <w:lang w:eastAsia="he-IL"/>
        </w:rPr>
        <w:t xml:space="preserve">אנשים יש 1.8 אחוז קטינים בגיל הרלוונטי שהועמדו לדין באותה שנה, ב-2017, ובאוכלוסייה הערבית זה 2.4 אחוזים. </w:t>
      </w:r>
      <w:bookmarkStart w:id="405" w:name="_ETM_Q1_1498304"/>
      <w:bookmarkEnd w:id="405"/>
    </w:p>
    <w:p w:rsidR="005D68E2" w:rsidRDefault="005D68E2" w:rsidP="005D68E2">
      <w:pPr>
        <w:rPr>
          <w:rtl/>
          <w:lang w:eastAsia="he-IL"/>
        </w:rPr>
      </w:pPr>
      <w:bookmarkStart w:id="406" w:name="_ETM_Q1_1498360"/>
      <w:bookmarkStart w:id="407" w:name="_ETM_Q1_1498400"/>
      <w:bookmarkEnd w:id="406"/>
      <w:bookmarkEnd w:id="407"/>
    </w:p>
    <w:p w:rsidR="005D68E2" w:rsidRDefault="005D68E2" w:rsidP="005D68E2">
      <w:pPr>
        <w:rPr>
          <w:rtl/>
          <w:lang w:eastAsia="he-IL"/>
        </w:rPr>
      </w:pPr>
      <w:bookmarkStart w:id="408" w:name="_ETM_Q1_1498435"/>
      <w:bookmarkEnd w:id="408"/>
      <w:r>
        <w:rPr>
          <w:rtl/>
          <w:lang w:eastAsia="he-IL"/>
        </w:rPr>
        <w:t xml:space="preserve">אני רוצה לתת גם את הנתון בקרב האוכלוסייה הבגירה לחזור </w:t>
      </w:r>
      <w:bookmarkStart w:id="409" w:name="_ETM_Q1_1499784"/>
      <w:bookmarkEnd w:id="409"/>
      <w:r>
        <w:rPr>
          <w:rtl/>
          <w:lang w:eastAsia="he-IL"/>
        </w:rPr>
        <w:t xml:space="preserve">למה שאמרתי על המשטרה קודם לכן. באוכלוסייה הבגירה היהודית </w:t>
      </w:r>
      <w:bookmarkStart w:id="410" w:name="_ETM_Q1_1505004"/>
      <w:bookmarkEnd w:id="410"/>
      <w:r>
        <w:rPr>
          <w:rtl/>
          <w:lang w:eastAsia="he-IL"/>
        </w:rPr>
        <w:t xml:space="preserve">האחוז הוא 3.8 אחוז ל-1,000 אנשים שעמדו לדין בשנת 2017 </w:t>
      </w:r>
      <w:bookmarkStart w:id="411" w:name="_ETM_Q1_1510325"/>
      <w:bookmarkEnd w:id="411"/>
      <w:r>
        <w:rPr>
          <w:rtl/>
          <w:lang w:eastAsia="he-IL"/>
        </w:rPr>
        <w:t xml:space="preserve">ובאוכלוסייה הערבית זה כמעט כפול, זה 7.7 אחוזים ל-1,000 אנשים. </w:t>
      </w:r>
      <w:bookmarkStart w:id="412" w:name="_ETM_Q1_1514371"/>
      <w:bookmarkEnd w:id="412"/>
      <w:r>
        <w:rPr>
          <w:rtl/>
          <w:lang w:eastAsia="he-IL"/>
        </w:rPr>
        <w:t xml:space="preserve">שוב רואים כאן את אותו הדבר כאשר אנחנו עולים בגיל, </w:t>
      </w:r>
      <w:bookmarkStart w:id="413" w:name="_ETM_Q1_1519157"/>
      <w:bookmarkEnd w:id="413"/>
      <w:r>
        <w:rPr>
          <w:rtl/>
          <w:lang w:eastAsia="he-IL"/>
        </w:rPr>
        <w:t xml:space="preserve">רואים את הגידול בפער בין האוכלוסייה היהודית לאוכלוסייה הערבית. גם </w:t>
      </w:r>
      <w:bookmarkStart w:id="414" w:name="_ETM_Q1_1524734"/>
      <w:bookmarkEnd w:id="414"/>
      <w:r>
        <w:rPr>
          <w:rtl/>
          <w:lang w:eastAsia="he-IL"/>
        </w:rPr>
        <w:t xml:space="preserve">כאן בקרב העומדים לדין, רוב כמעט מוחלט של גברים, </w:t>
      </w:r>
      <w:bookmarkStart w:id="415" w:name="_ETM_Q1_1529290"/>
      <w:bookmarkEnd w:id="415"/>
      <w:r>
        <w:rPr>
          <w:rtl/>
          <w:lang w:eastAsia="he-IL"/>
        </w:rPr>
        <w:t>מה שלא מפתיע.</w:t>
      </w:r>
    </w:p>
    <w:p w:rsidR="005D68E2" w:rsidRDefault="005D68E2" w:rsidP="005D68E2">
      <w:pPr>
        <w:rPr>
          <w:rtl/>
          <w:lang w:eastAsia="he-IL"/>
        </w:rPr>
      </w:pPr>
      <w:bookmarkStart w:id="416" w:name="_ETM_Q1_1529772"/>
      <w:bookmarkStart w:id="417" w:name="_ETM_Q1_1529831"/>
      <w:bookmarkEnd w:id="416"/>
      <w:bookmarkEnd w:id="417"/>
    </w:p>
    <w:p w:rsidR="005D68E2" w:rsidRDefault="005D68E2" w:rsidP="005D68E2">
      <w:pPr>
        <w:rPr>
          <w:rtl/>
          <w:lang w:eastAsia="he-IL"/>
        </w:rPr>
      </w:pPr>
      <w:bookmarkStart w:id="418" w:name="_ETM_Q1_1529868"/>
      <w:bookmarkStart w:id="419" w:name="_ETM_Q1_1529903"/>
      <w:bookmarkEnd w:id="418"/>
      <w:bookmarkEnd w:id="419"/>
      <w:r>
        <w:rPr>
          <w:rtl/>
          <w:lang w:eastAsia="he-IL"/>
        </w:rPr>
        <w:t xml:space="preserve">אני רוצה להתעכב כאן על משהו שאמרה חברת </w:t>
      </w:r>
      <w:bookmarkStart w:id="420" w:name="_ETM_Q1_1531718"/>
      <w:bookmarkEnd w:id="420"/>
      <w:r>
        <w:rPr>
          <w:rtl/>
          <w:lang w:eastAsia="he-IL"/>
        </w:rPr>
        <w:t xml:space="preserve">הכנסת מריח וזה על הכרעות הדין. כאן יש בעיניי משהו </w:t>
      </w:r>
      <w:bookmarkStart w:id="421" w:name="_ETM_Q1_1536084"/>
      <w:bookmarkEnd w:id="421"/>
      <w:r>
        <w:rPr>
          <w:rtl/>
          <w:lang w:eastAsia="he-IL"/>
        </w:rPr>
        <w:t xml:space="preserve">שהוא מאוד מעניין. שיעור ההרשעות אצל הקטינים היהודים היה </w:t>
      </w:r>
      <w:bookmarkStart w:id="422" w:name="_ETM_Q1_1540622"/>
      <w:bookmarkEnd w:id="422"/>
      <w:r>
        <w:rPr>
          <w:rtl/>
          <w:lang w:eastAsia="he-IL"/>
        </w:rPr>
        <w:t xml:space="preserve">כ-36 אחוזים, זאת אומרת, מי שהועמדו לדין והורשעו, ושיעור ההרשעות </w:t>
      </w:r>
      <w:bookmarkStart w:id="423" w:name="_ETM_Q1_1543538"/>
      <w:bookmarkEnd w:id="423"/>
      <w:r>
        <w:rPr>
          <w:rtl/>
          <w:lang w:eastAsia="he-IL"/>
        </w:rPr>
        <w:t xml:space="preserve">של המועמדים לדין הערבים היה 59 אחוזים. יש כאן פער </w:t>
      </w:r>
      <w:bookmarkStart w:id="424" w:name="_ETM_Q1_1548850"/>
      <w:bookmarkEnd w:id="424"/>
      <w:r>
        <w:rPr>
          <w:rtl/>
          <w:lang w:eastAsia="he-IL"/>
        </w:rPr>
        <w:t xml:space="preserve">מאוד משמעותי בשיעורי ההרשעות. אין לנו הסברים אלא אלה רק </w:t>
      </w:r>
      <w:bookmarkStart w:id="425" w:name="_ETM_Q1_1552234"/>
      <w:bookmarkEnd w:id="425"/>
      <w:r>
        <w:rPr>
          <w:rtl/>
          <w:lang w:eastAsia="he-IL"/>
        </w:rPr>
        <w:t xml:space="preserve">נתונים שהפיקו עבורנו בלשכה המרכזית לסטטיסטיקה. אני חושבת </w:t>
      </w:r>
      <w:bookmarkStart w:id="426" w:name="_ETM_Q1_1553678"/>
      <w:bookmarkEnd w:id="426"/>
      <w:r>
        <w:rPr>
          <w:rtl/>
          <w:lang w:eastAsia="he-IL"/>
        </w:rPr>
        <w:t xml:space="preserve">שזה משהו שכן צריך להתייחס אליו והנקודה היא </w:t>
      </w:r>
      <w:bookmarkStart w:id="427" w:name="_ETM_Q1_1556630"/>
      <w:bookmarkStart w:id="428" w:name="_ETM_Q1_1556687"/>
      <w:bookmarkStart w:id="429" w:name="_ETM_Q1_1556734"/>
      <w:bookmarkStart w:id="430" w:name="_ETM_Q1_1556770"/>
      <w:bookmarkEnd w:id="427"/>
      <w:bookmarkEnd w:id="428"/>
      <w:bookmarkEnd w:id="429"/>
      <w:bookmarkEnd w:id="430"/>
      <w:r>
        <w:rPr>
          <w:rtl/>
          <w:lang w:eastAsia="he-IL"/>
        </w:rPr>
        <w:t xml:space="preserve">מה גורם לפערים האלה </w:t>
      </w:r>
      <w:bookmarkStart w:id="431" w:name="_ETM_Q1_1557744"/>
      <w:bookmarkEnd w:id="431"/>
      <w:r>
        <w:rPr>
          <w:rtl/>
          <w:lang w:eastAsia="he-IL"/>
        </w:rPr>
        <w:t>בשיעורי ההרשעות.</w:t>
      </w:r>
      <w:bookmarkStart w:id="432" w:name="_ETM_Q1_1561502"/>
      <w:bookmarkEnd w:id="432"/>
    </w:p>
    <w:p w:rsidR="005D68E2" w:rsidRDefault="005D68E2" w:rsidP="005D68E2">
      <w:pPr>
        <w:rPr>
          <w:rtl/>
          <w:lang w:eastAsia="he-IL"/>
        </w:rPr>
      </w:pPr>
      <w:bookmarkStart w:id="433" w:name="_ETM_Q1_1561561"/>
      <w:bookmarkEnd w:id="433"/>
    </w:p>
    <w:p w:rsidR="005D68E2" w:rsidRDefault="005D68E2" w:rsidP="005D68E2">
      <w:pPr>
        <w:pStyle w:val="af8"/>
        <w:keepNext/>
        <w:rPr>
          <w:rtl/>
        </w:rPr>
      </w:pPr>
      <w:bookmarkStart w:id="434" w:name="ET_yor_5278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4"/>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שיעורי הרשעות כלליים או בגילים צעירים?</w:t>
      </w:r>
    </w:p>
    <w:p w:rsidR="005D68E2" w:rsidRDefault="005D68E2" w:rsidP="005D68E2">
      <w:pPr>
        <w:rPr>
          <w:rtl/>
          <w:lang w:eastAsia="he-IL"/>
        </w:rPr>
      </w:pPr>
      <w:bookmarkStart w:id="435" w:name="_ETM_Q1_1561884"/>
      <w:bookmarkStart w:id="436" w:name="_ETM_Q1_1561961"/>
      <w:bookmarkEnd w:id="435"/>
      <w:bookmarkEnd w:id="436"/>
    </w:p>
    <w:p w:rsidR="005D68E2" w:rsidRDefault="005D68E2" w:rsidP="005D68E2">
      <w:pPr>
        <w:pStyle w:val="afb"/>
        <w:keepNext/>
        <w:rPr>
          <w:rtl/>
          <w:lang w:eastAsia="he-IL"/>
        </w:rPr>
      </w:pPr>
      <w:bookmarkStart w:id="437" w:name="ET_guest_אורלי_אלמגור_לוטן_25"/>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437"/>
    </w:p>
    <w:p w:rsidR="005D68E2" w:rsidRDefault="005D68E2" w:rsidP="005D68E2">
      <w:pPr>
        <w:pStyle w:val="KeepWithNext"/>
        <w:rPr>
          <w:rFonts w:hint="cs"/>
          <w:rtl/>
          <w:lang w:eastAsia="he-IL"/>
        </w:rPr>
      </w:pPr>
    </w:p>
    <w:p w:rsidR="005D68E2" w:rsidRDefault="005D68E2" w:rsidP="005D68E2">
      <w:pPr>
        <w:rPr>
          <w:rtl/>
          <w:lang w:eastAsia="he-IL"/>
        </w:rPr>
      </w:pPr>
      <w:bookmarkStart w:id="438" w:name="_ETM_Q1_1562930"/>
      <w:bookmarkStart w:id="439" w:name="_ETM_Q1_1562950"/>
      <w:bookmarkEnd w:id="438"/>
      <w:bookmarkEnd w:id="439"/>
      <w:r>
        <w:rPr>
          <w:rtl/>
          <w:lang w:eastAsia="he-IL"/>
        </w:rPr>
        <w:t xml:space="preserve">הקטינים שהועמדו לדין. אלה רק קטינים שהועמדו לדין. </w:t>
      </w:r>
      <w:bookmarkStart w:id="440" w:name="_ETM_Q1_1566672"/>
      <w:bookmarkEnd w:id="440"/>
      <w:r>
        <w:rPr>
          <w:rtl/>
          <w:lang w:eastAsia="he-IL"/>
        </w:rPr>
        <w:t xml:space="preserve">יש כאן פער מאוד גדול בשיעורי ההרשעות ולדעתי חייבים לשים </w:t>
      </w:r>
      <w:bookmarkStart w:id="441" w:name="_ETM_Q1_1569549"/>
      <w:bookmarkEnd w:id="441"/>
      <w:r>
        <w:rPr>
          <w:rtl/>
          <w:lang w:eastAsia="he-IL"/>
        </w:rPr>
        <w:t>אותם על השולחן ולראות מאיפה זה מגיע.</w:t>
      </w:r>
      <w:bookmarkStart w:id="442" w:name="_ETM_Q1_1573900"/>
      <w:bookmarkEnd w:id="442"/>
    </w:p>
    <w:p w:rsidR="005D68E2" w:rsidRDefault="005D68E2" w:rsidP="005D68E2">
      <w:pPr>
        <w:rPr>
          <w:rtl/>
          <w:lang w:eastAsia="he-IL"/>
        </w:rPr>
      </w:pPr>
      <w:bookmarkStart w:id="443" w:name="_ETM_Q1_1573957"/>
      <w:bookmarkEnd w:id="443"/>
    </w:p>
    <w:p w:rsidR="005D68E2" w:rsidRDefault="005D68E2" w:rsidP="005D68E2">
      <w:pPr>
        <w:rPr>
          <w:rtl/>
          <w:lang w:eastAsia="he-IL"/>
        </w:rPr>
      </w:pPr>
      <w:bookmarkStart w:id="444" w:name="_ETM_Q1_1574020"/>
      <w:bookmarkStart w:id="445" w:name="_ETM_Q1_1574073"/>
      <w:bookmarkEnd w:id="444"/>
      <w:bookmarkEnd w:id="445"/>
      <w:r>
        <w:rPr>
          <w:rtl/>
          <w:lang w:eastAsia="he-IL"/>
        </w:rPr>
        <w:t xml:space="preserve">מעט מאוד </w:t>
      </w:r>
      <w:bookmarkStart w:id="446" w:name="_ETM_Q1_1576354"/>
      <w:bookmarkEnd w:id="446"/>
      <w:r>
        <w:rPr>
          <w:rtl/>
          <w:lang w:eastAsia="he-IL"/>
        </w:rPr>
        <w:t xml:space="preserve">נתונים על מערכת החינוך. בתוך המיצ"ב יש גם סקר שבודק </w:t>
      </w:r>
      <w:bookmarkStart w:id="447" w:name="_ETM_Q1_1584171"/>
      <w:bookmarkEnd w:id="447"/>
      <w:r>
        <w:rPr>
          <w:rtl/>
          <w:lang w:eastAsia="he-IL"/>
        </w:rPr>
        <w:t>את האקלים ואת תחושת המוגנות. רואים שברוב הפרמטרים – אנחנו</w:t>
      </w:r>
      <w:bookmarkStart w:id="448" w:name="_ETM_Q1_1589500"/>
      <w:bookmarkEnd w:id="448"/>
      <w:r>
        <w:rPr>
          <w:rtl/>
          <w:lang w:eastAsia="he-IL"/>
        </w:rPr>
        <w:t xml:space="preserve"> הסתכלנו על חטיבות הביניים והחטיבות העליונות ולא על בתי </w:t>
      </w:r>
      <w:bookmarkStart w:id="449" w:name="_ETM_Q1_1590909"/>
      <w:bookmarkEnd w:id="449"/>
      <w:r>
        <w:rPr>
          <w:rtl/>
          <w:lang w:eastAsia="he-IL"/>
        </w:rPr>
        <w:t xml:space="preserve">הספר היסודיים כי דיברנו על בני נוער – </w:t>
      </w:r>
      <w:bookmarkStart w:id="450" w:name="_ETM_Q1_1593992"/>
      <w:bookmarkEnd w:id="450"/>
      <w:r>
        <w:rPr>
          <w:rtl/>
          <w:lang w:eastAsia="he-IL"/>
        </w:rPr>
        <w:t xml:space="preserve">תחושת המוגנות של התלמידים הערבים, לפי הדיווחים, נמוכה </w:t>
      </w:r>
      <w:bookmarkStart w:id="451" w:name="_ETM_Q1_1599078"/>
      <w:bookmarkEnd w:id="451"/>
      <w:r>
        <w:rPr>
          <w:rtl/>
          <w:lang w:eastAsia="he-IL"/>
        </w:rPr>
        <w:t xml:space="preserve">מזאת של התלמידים היהודים. לרוב סוגי האלימות, שיעורי </w:t>
      </w:r>
      <w:bookmarkStart w:id="452" w:name="_ETM_Q1_1602974"/>
      <w:bookmarkEnd w:id="452"/>
      <w:r>
        <w:rPr>
          <w:rtl/>
          <w:lang w:eastAsia="he-IL"/>
        </w:rPr>
        <w:t xml:space="preserve">החשיפה של התלמידים הערבים בחטיבות הביניים ובתיכונים היו יותר גבוהים </w:t>
      </w:r>
      <w:bookmarkStart w:id="453" w:name="_ETM_Q1_1608847"/>
      <w:bookmarkEnd w:id="453"/>
      <w:r>
        <w:rPr>
          <w:rtl/>
          <w:lang w:eastAsia="he-IL"/>
        </w:rPr>
        <w:t xml:space="preserve">מאשר של התלמידים היהודים כולל אלימות ברשתות החברתיות </w:t>
      </w:r>
      <w:bookmarkStart w:id="454" w:name="_ETM_Q1_1615842"/>
      <w:bookmarkEnd w:id="454"/>
      <w:r>
        <w:rPr>
          <w:rtl/>
          <w:lang w:eastAsia="he-IL"/>
        </w:rPr>
        <w:t xml:space="preserve">כאשר גם כאן זה יותר בולט אצל האוכלוסייה היהודית. ונדליזם, היו יותר דיווחים על כך </w:t>
      </w:r>
      <w:bookmarkStart w:id="455" w:name="_ETM_Q1_1621901"/>
      <w:bookmarkEnd w:id="455"/>
      <w:r>
        <w:rPr>
          <w:rtl/>
          <w:lang w:eastAsia="he-IL"/>
        </w:rPr>
        <w:t>בחינוך העברי מאשר בחינוך הערבי.</w:t>
      </w:r>
    </w:p>
    <w:p w:rsidR="005D68E2" w:rsidRDefault="005D68E2" w:rsidP="005D68E2">
      <w:pPr>
        <w:rPr>
          <w:rtl/>
          <w:lang w:eastAsia="he-IL"/>
        </w:rPr>
      </w:pPr>
      <w:bookmarkStart w:id="456" w:name="_ETM_Q1_1625976"/>
      <w:bookmarkEnd w:id="456"/>
    </w:p>
    <w:p w:rsidR="005D68E2" w:rsidRDefault="005D68E2" w:rsidP="005D68E2">
      <w:pPr>
        <w:pStyle w:val="a5"/>
        <w:keepNext/>
        <w:rPr>
          <w:rtl/>
        </w:rPr>
      </w:pPr>
      <w:bookmarkStart w:id="457" w:name="ET_speaker_5945_2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457"/>
    </w:p>
    <w:p w:rsidR="005D68E2" w:rsidRDefault="005D68E2" w:rsidP="005D68E2">
      <w:pPr>
        <w:pStyle w:val="KeepWithNext"/>
        <w:rPr>
          <w:rFonts w:hint="cs"/>
          <w:rtl/>
          <w:lang w:eastAsia="he-IL"/>
        </w:rPr>
      </w:pPr>
    </w:p>
    <w:p w:rsidR="005D68E2" w:rsidRDefault="005D68E2" w:rsidP="005D68E2">
      <w:pPr>
        <w:rPr>
          <w:rtl/>
          <w:lang w:eastAsia="he-IL"/>
        </w:rPr>
      </w:pPr>
      <w:bookmarkStart w:id="458" w:name="_ETM_Q1_1626242"/>
      <w:bookmarkStart w:id="459" w:name="_ETM_Q1_1626266"/>
      <w:bookmarkEnd w:id="458"/>
      <w:bookmarkEnd w:id="459"/>
      <w:r>
        <w:rPr>
          <w:rtl/>
          <w:lang w:eastAsia="he-IL"/>
        </w:rPr>
        <w:t xml:space="preserve">מעניין למה. זה נתון שלא הבנתי </w:t>
      </w:r>
      <w:bookmarkStart w:id="460" w:name="_ETM_Q1_1629742"/>
      <w:bookmarkEnd w:id="460"/>
      <w:r>
        <w:rPr>
          <w:rtl/>
          <w:lang w:eastAsia="he-IL"/>
        </w:rPr>
        <w:t>אותו.</w:t>
      </w:r>
    </w:p>
    <w:p w:rsidR="005D68E2" w:rsidRDefault="005D68E2" w:rsidP="005D68E2">
      <w:pPr>
        <w:rPr>
          <w:rtl/>
          <w:lang w:eastAsia="he-IL"/>
        </w:rPr>
      </w:pPr>
      <w:bookmarkStart w:id="461" w:name="_ETM_Q1_1626950"/>
      <w:bookmarkStart w:id="462" w:name="_ETM_Q1_1626999"/>
      <w:bookmarkStart w:id="463" w:name="_ETM_Q1_1627686"/>
      <w:bookmarkEnd w:id="461"/>
      <w:bookmarkEnd w:id="462"/>
      <w:bookmarkEnd w:id="463"/>
    </w:p>
    <w:p w:rsidR="005D68E2" w:rsidRDefault="005D68E2" w:rsidP="005D68E2">
      <w:pPr>
        <w:pStyle w:val="afb"/>
        <w:keepNext/>
        <w:rPr>
          <w:rtl/>
          <w:lang w:eastAsia="he-IL"/>
        </w:rPr>
      </w:pPr>
      <w:bookmarkStart w:id="464" w:name="ET_guest_אורלי_אלמגור_לוטן_27"/>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464"/>
    </w:p>
    <w:p w:rsidR="005D68E2" w:rsidRDefault="005D68E2" w:rsidP="005D68E2">
      <w:pPr>
        <w:pStyle w:val="KeepWithNext"/>
        <w:rPr>
          <w:rFonts w:hint="cs"/>
          <w:rtl/>
          <w:lang w:eastAsia="he-IL"/>
        </w:rPr>
      </w:pPr>
    </w:p>
    <w:p w:rsidR="005D68E2" w:rsidRDefault="005D68E2" w:rsidP="005D68E2">
      <w:pPr>
        <w:rPr>
          <w:rtl/>
          <w:lang w:eastAsia="he-IL"/>
        </w:rPr>
      </w:pPr>
      <w:bookmarkStart w:id="465" w:name="_ETM_Q1_1629571"/>
      <w:bookmarkStart w:id="466" w:name="_ETM_Q1_1629628"/>
      <w:bookmarkEnd w:id="465"/>
      <w:bookmarkEnd w:id="466"/>
      <w:r>
        <w:rPr>
          <w:rtl/>
          <w:lang w:eastAsia="he-IL"/>
        </w:rPr>
        <w:t>אולי המשרד יוכל להתייחס.</w:t>
      </w:r>
    </w:p>
    <w:p w:rsidR="005D68E2" w:rsidRDefault="005D68E2" w:rsidP="005D68E2">
      <w:pPr>
        <w:rPr>
          <w:rtl/>
          <w:lang w:eastAsia="he-IL"/>
        </w:rPr>
      </w:pPr>
      <w:bookmarkStart w:id="467" w:name="_ETM_Q1_1633195"/>
      <w:bookmarkStart w:id="468" w:name="_ETM_Q1_1633246"/>
      <w:bookmarkStart w:id="469" w:name="_ETM_Q1_1633907"/>
      <w:bookmarkEnd w:id="467"/>
      <w:bookmarkEnd w:id="468"/>
      <w:bookmarkEnd w:id="469"/>
    </w:p>
    <w:p w:rsidR="005D68E2" w:rsidRDefault="005D68E2" w:rsidP="005D68E2">
      <w:pPr>
        <w:pStyle w:val="af8"/>
        <w:keepNext/>
        <w:rPr>
          <w:rtl/>
        </w:rPr>
      </w:pPr>
      <w:bookmarkStart w:id="470" w:name="ET_yor_5278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0"/>
    </w:p>
    <w:p w:rsidR="005D68E2" w:rsidRDefault="005D68E2" w:rsidP="005D68E2">
      <w:pPr>
        <w:pStyle w:val="KeepWithNext"/>
        <w:rPr>
          <w:rFonts w:hint="cs"/>
          <w:rtl/>
          <w:lang w:eastAsia="he-IL"/>
        </w:rPr>
      </w:pPr>
    </w:p>
    <w:p w:rsidR="005D68E2" w:rsidRDefault="005D68E2" w:rsidP="005D68E2">
      <w:pPr>
        <w:rPr>
          <w:rtl/>
          <w:lang w:eastAsia="he-IL"/>
        </w:rPr>
      </w:pPr>
      <w:bookmarkStart w:id="471" w:name="_ETM_Q1_1634161"/>
      <w:bookmarkStart w:id="472" w:name="_ETM_Q1_1634185"/>
      <w:bookmarkEnd w:id="471"/>
      <w:bookmarkEnd w:id="472"/>
      <w:r>
        <w:rPr>
          <w:rtl/>
          <w:lang w:eastAsia="he-IL"/>
        </w:rPr>
        <w:t>את מתכוונת לעבירות נגד רכוש.</w:t>
      </w:r>
    </w:p>
    <w:p w:rsidR="005D68E2" w:rsidRDefault="005D68E2" w:rsidP="005D68E2">
      <w:pPr>
        <w:rPr>
          <w:rtl/>
          <w:lang w:eastAsia="he-IL"/>
        </w:rPr>
      </w:pPr>
      <w:bookmarkStart w:id="473" w:name="_ETM_Q1_1646361"/>
      <w:bookmarkStart w:id="474" w:name="_ETM_Q1_1646419"/>
      <w:bookmarkStart w:id="475" w:name="_ETM_Q1_1645949"/>
      <w:bookmarkEnd w:id="473"/>
      <w:bookmarkEnd w:id="474"/>
      <w:bookmarkEnd w:id="475"/>
    </w:p>
    <w:p w:rsidR="005D68E2" w:rsidRDefault="005D68E2" w:rsidP="005D68E2">
      <w:pPr>
        <w:pStyle w:val="afb"/>
        <w:keepNext/>
        <w:rPr>
          <w:rtl/>
          <w:lang w:eastAsia="he-IL"/>
        </w:rPr>
      </w:pPr>
      <w:bookmarkStart w:id="476" w:name="ET_guest_אורלי_אלמגור_לוטן_31"/>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476"/>
    </w:p>
    <w:p w:rsidR="005D68E2" w:rsidRDefault="005D68E2" w:rsidP="005D68E2">
      <w:pPr>
        <w:pStyle w:val="KeepWithNext"/>
        <w:rPr>
          <w:rFonts w:hint="cs"/>
          <w:rtl/>
          <w:lang w:eastAsia="he-IL"/>
        </w:rPr>
      </w:pPr>
    </w:p>
    <w:p w:rsidR="005D68E2" w:rsidRDefault="005D68E2" w:rsidP="005D68E2">
      <w:pPr>
        <w:rPr>
          <w:rtl/>
          <w:lang w:eastAsia="he-IL"/>
        </w:rPr>
      </w:pPr>
      <w:bookmarkStart w:id="477" w:name="_ETM_Q1_1646193"/>
      <w:bookmarkStart w:id="478" w:name="_ETM_Q1_1646221"/>
      <w:bookmarkEnd w:id="477"/>
      <w:bookmarkEnd w:id="478"/>
      <w:r>
        <w:rPr>
          <w:rtl/>
          <w:lang w:eastAsia="he-IL"/>
        </w:rPr>
        <w:t>כן.</w:t>
      </w:r>
    </w:p>
    <w:p w:rsidR="005D68E2" w:rsidRDefault="005D68E2" w:rsidP="005D68E2">
      <w:pPr>
        <w:rPr>
          <w:rtl/>
          <w:lang w:eastAsia="he-IL"/>
        </w:rPr>
      </w:pPr>
    </w:p>
    <w:p w:rsidR="005D68E2" w:rsidRDefault="005D68E2" w:rsidP="005D68E2">
      <w:pPr>
        <w:pStyle w:val="a5"/>
        <w:keepNext/>
        <w:rPr>
          <w:rtl/>
        </w:rPr>
      </w:pPr>
      <w:bookmarkStart w:id="479" w:name="ET_speaker_6042_30"/>
      <w:r>
        <w:rPr>
          <w:rStyle w:val="TagStyle"/>
          <w:rFonts w:hint="cs"/>
          <w:rtl/>
        </w:rPr>
        <w:t xml:space="preserve"> &lt;&lt; דובר &gt;&gt; </w:t>
      </w:r>
      <w:proofErr w:type="spellStart"/>
      <w:r>
        <w:rPr>
          <w:rFonts w:hint="cs"/>
          <w:rtl/>
        </w:rPr>
        <w:t>תהלה</w:t>
      </w:r>
      <w:proofErr w:type="spellEnd"/>
      <w:r>
        <w:rPr>
          <w:rFonts w:hint="cs"/>
          <w:rtl/>
        </w:rPr>
        <w:t xml:space="preserve"> פרידמן (כחול לבן):</w:t>
      </w:r>
      <w:r>
        <w:rPr>
          <w:rStyle w:val="TagStyle"/>
          <w:rFonts w:hint="cs"/>
          <w:rtl/>
        </w:rPr>
        <w:t xml:space="preserve"> &lt;&lt; דובר &gt;&gt;</w:t>
      </w:r>
      <w:r>
        <w:rPr>
          <w:rFonts w:hint="cs"/>
          <w:rtl/>
        </w:rPr>
        <w:t xml:space="preserve"> </w:t>
      </w:r>
      <w:bookmarkEnd w:id="479"/>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אצל היהודים יש יותר עבירות כאלה.</w:t>
      </w:r>
    </w:p>
    <w:p w:rsidR="005D68E2" w:rsidRDefault="005D68E2" w:rsidP="005D68E2">
      <w:pPr>
        <w:rPr>
          <w:rtl/>
          <w:lang w:eastAsia="he-IL"/>
        </w:rPr>
      </w:pPr>
      <w:bookmarkStart w:id="480" w:name="_ETM_Q1_1633768"/>
      <w:bookmarkStart w:id="481" w:name="_ETM_Q1_1633819"/>
      <w:bookmarkStart w:id="482" w:name="_ETM_Q1_1634504"/>
      <w:bookmarkEnd w:id="480"/>
      <w:bookmarkEnd w:id="481"/>
      <w:bookmarkEnd w:id="482"/>
    </w:p>
    <w:p w:rsidR="005D68E2" w:rsidRDefault="005D68E2" w:rsidP="005D68E2">
      <w:pPr>
        <w:pStyle w:val="afb"/>
        <w:keepNext/>
        <w:rPr>
          <w:rtl/>
          <w:lang w:eastAsia="he-IL"/>
        </w:rPr>
      </w:pPr>
      <w:bookmarkStart w:id="483" w:name="ET_guest_אורלי_אלמגור_לוטן_29"/>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483"/>
    </w:p>
    <w:p w:rsidR="005D68E2" w:rsidRDefault="005D68E2" w:rsidP="005D68E2">
      <w:pPr>
        <w:pStyle w:val="KeepWithNext"/>
        <w:rPr>
          <w:rFonts w:hint="cs"/>
          <w:rtl/>
          <w:lang w:eastAsia="he-IL"/>
        </w:rPr>
      </w:pPr>
      <w:r>
        <w:rPr>
          <w:rtl/>
          <w:lang w:eastAsia="he-IL"/>
        </w:rPr>
        <w:t xml:space="preserve"> </w:t>
      </w:r>
    </w:p>
    <w:p w:rsidR="005D68E2" w:rsidRDefault="005D68E2" w:rsidP="005D68E2">
      <w:pPr>
        <w:rPr>
          <w:rtl/>
          <w:lang w:eastAsia="he-IL"/>
        </w:rPr>
      </w:pPr>
      <w:bookmarkStart w:id="484" w:name="_ETM_Q1_1634752"/>
      <w:bookmarkStart w:id="485" w:name="_ETM_Q1_1634772"/>
      <w:bookmarkEnd w:id="484"/>
      <w:bookmarkEnd w:id="485"/>
      <w:r>
        <w:rPr>
          <w:rtl/>
          <w:lang w:eastAsia="he-IL"/>
        </w:rPr>
        <w:t xml:space="preserve">לא. זה לא </w:t>
      </w:r>
      <w:bookmarkStart w:id="486" w:name="_ETM_Q1_1647733"/>
      <w:bookmarkEnd w:id="486"/>
      <w:r>
        <w:rPr>
          <w:rtl/>
          <w:lang w:eastAsia="he-IL"/>
        </w:rPr>
        <w:t>בא על חשבון, אלה לא אחוזים מתוך העבירות.</w:t>
      </w:r>
      <w:bookmarkStart w:id="487" w:name="_ETM_Q1_1651709"/>
      <w:bookmarkEnd w:id="487"/>
      <w:r>
        <w:rPr>
          <w:rtl/>
          <w:lang w:eastAsia="he-IL"/>
        </w:rPr>
        <w:t xml:space="preserve"> השאלה לתלמידים היא איזה אחוז מבינם נחשפו </w:t>
      </w:r>
      <w:bookmarkStart w:id="488" w:name="_ETM_Q1_1656419"/>
      <w:bookmarkEnd w:id="488"/>
      <w:r>
        <w:rPr>
          <w:rtl/>
          <w:lang w:eastAsia="he-IL"/>
        </w:rPr>
        <w:t xml:space="preserve">להתנהגות כזאת בבית הספר בחודש שקדם לסקר. זה </w:t>
      </w:r>
      <w:bookmarkStart w:id="489" w:name="_ETM_Q1_1658627"/>
      <w:bookmarkEnd w:id="489"/>
      <w:r>
        <w:rPr>
          <w:rtl/>
          <w:lang w:eastAsia="he-IL"/>
        </w:rPr>
        <w:t>לא בא זה על חשבון זה.</w:t>
      </w:r>
    </w:p>
    <w:p w:rsidR="005D68E2" w:rsidRDefault="005D68E2" w:rsidP="005D68E2">
      <w:pPr>
        <w:rPr>
          <w:rtl/>
          <w:lang w:eastAsia="he-IL"/>
        </w:rPr>
      </w:pPr>
      <w:bookmarkStart w:id="490" w:name="_ETM_Q1_1662380"/>
      <w:bookmarkStart w:id="491" w:name="_ETM_Q1_1662434"/>
      <w:bookmarkEnd w:id="490"/>
      <w:bookmarkEnd w:id="491"/>
    </w:p>
    <w:p w:rsidR="005D68E2" w:rsidRDefault="005D68E2" w:rsidP="005D68E2">
      <w:pPr>
        <w:rPr>
          <w:rtl/>
          <w:lang w:eastAsia="he-IL"/>
        </w:rPr>
      </w:pPr>
      <w:bookmarkStart w:id="492" w:name="_ETM_Q1_1662842"/>
      <w:bookmarkStart w:id="493" w:name="_ETM_Q1_1662903"/>
      <w:bookmarkEnd w:id="492"/>
      <w:bookmarkEnd w:id="493"/>
      <w:r>
        <w:rPr>
          <w:rtl/>
          <w:lang w:eastAsia="he-IL"/>
        </w:rPr>
        <w:t>אני רוצה להרחיב</w:t>
      </w:r>
      <w:bookmarkStart w:id="494" w:name="_ETM_Q1_1665695"/>
      <w:bookmarkEnd w:id="494"/>
      <w:r>
        <w:rPr>
          <w:rtl/>
          <w:lang w:eastAsia="he-IL"/>
        </w:rPr>
        <w:t xml:space="preserve"> קצת בנושא של עבירות אלימות בבתי הספר. בעיניי זה מעניין.</w:t>
      </w:r>
      <w:bookmarkStart w:id="495" w:name="_ETM_Q1_1669109"/>
      <w:bookmarkEnd w:id="495"/>
      <w:r>
        <w:rPr>
          <w:rtl/>
          <w:lang w:eastAsia="he-IL"/>
        </w:rPr>
        <w:t xml:space="preserve"> למעשה קוראים שגם בחטיבות הביניים וגם בחטיבות העליונות, שיעור </w:t>
      </w:r>
      <w:bookmarkStart w:id="496" w:name="_ETM_Q1_1672975"/>
      <w:bookmarkEnd w:id="496"/>
      <w:r>
        <w:rPr>
          <w:rtl/>
          <w:lang w:eastAsia="he-IL"/>
        </w:rPr>
        <w:t xml:space="preserve">התלמידים בחינוך הערבי שדיווחו שהיו חבורות תלמידים אלימים </w:t>
      </w:r>
      <w:bookmarkStart w:id="497" w:name="_ETM_Q1_1678167"/>
      <w:bookmarkEnd w:id="497"/>
      <w:r>
        <w:rPr>
          <w:rtl/>
          <w:lang w:eastAsia="he-IL"/>
        </w:rPr>
        <w:t xml:space="preserve">שמאיימים לפגוע בתלמידים אחרים – זה גבוה בצורה ניכרת בחינוך </w:t>
      </w:r>
      <w:bookmarkStart w:id="498" w:name="_ETM_Q1_1683761"/>
      <w:bookmarkEnd w:id="498"/>
      <w:r>
        <w:rPr>
          <w:rtl/>
          <w:lang w:eastAsia="he-IL"/>
        </w:rPr>
        <w:t>הערבי. אלה היו 26 אחוזים לעומת 13 אחוזים</w:t>
      </w:r>
      <w:bookmarkStart w:id="499" w:name="_ETM_Q1_1686484"/>
      <w:bookmarkEnd w:id="499"/>
      <w:r>
        <w:rPr>
          <w:rtl/>
          <w:lang w:eastAsia="he-IL"/>
        </w:rPr>
        <w:t xml:space="preserve">. זאת אומרת, כפול. רבע מהתלמידים בחינוך </w:t>
      </w:r>
      <w:bookmarkStart w:id="500" w:name="_ETM_Q1_1690289"/>
      <w:bookmarkEnd w:id="500"/>
      <w:r>
        <w:rPr>
          <w:rtl/>
          <w:lang w:eastAsia="he-IL"/>
        </w:rPr>
        <w:t xml:space="preserve">הערבי שענו בחטיבות העליונות שנחשפו לחבורות אלימות כאלה בבית הספר </w:t>
      </w:r>
      <w:bookmarkStart w:id="501" w:name="_ETM_Q1_1695047"/>
      <w:bookmarkEnd w:id="501"/>
      <w:r>
        <w:rPr>
          <w:rtl/>
          <w:lang w:eastAsia="he-IL"/>
        </w:rPr>
        <w:t xml:space="preserve">בחודש שקדם לסקר. בחטיבות הביניים זה היה 35 אחוזים </w:t>
      </w:r>
      <w:bookmarkStart w:id="502" w:name="_ETM_Q1_1700195"/>
      <w:bookmarkEnd w:id="502"/>
      <w:r>
        <w:rPr>
          <w:rtl/>
          <w:lang w:eastAsia="he-IL"/>
        </w:rPr>
        <w:t>בחינוך הערבי ו-21 אחוזים בחינוך העברי.</w:t>
      </w:r>
    </w:p>
    <w:p w:rsidR="005D68E2" w:rsidRDefault="005D68E2" w:rsidP="005D68E2">
      <w:pPr>
        <w:rPr>
          <w:rtl/>
          <w:lang w:eastAsia="he-IL"/>
        </w:rPr>
      </w:pPr>
      <w:bookmarkStart w:id="503" w:name="_ETM_Q1_1708431"/>
      <w:bookmarkStart w:id="504" w:name="_ETM_Q1_1708489"/>
      <w:bookmarkStart w:id="505" w:name="_ETM_Q1_1709198"/>
      <w:bookmarkEnd w:id="503"/>
      <w:bookmarkEnd w:id="504"/>
      <w:bookmarkEnd w:id="505"/>
    </w:p>
    <w:p w:rsidR="005D68E2" w:rsidRDefault="005D68E2" w:rsidP="005D68E2">
      <w:pPr>
        <w:pStyle w:val="af8"/>
        <w:keepNext/>
        <w:rPr>
          <w:rtl/>
        </w:rPr>
      </w:pPr>
      <w:bookmarkStart w:id="506" w:name="ET_yor_5278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6"/>
    </w:p>
    <w:p w:rsidR="005D68E2" w:rsidRDefault="005D68E2" w:rsidP="005D68E2">
      <w:pPr>
        <w:pStyle w:val="KeepWithNext"/>
        <w:rPr>
          <w:rFonts w:hint="cs"/>
          <w:rtl/>
          <w:lang w:eastAsia="he-IL"/>
        </w:rPr>
      </w:pPr>
    </w:p>
    <w:p w:rsidR="005D68E2" w:rsidRDefault="005D68E2" w:rsidP="005D68E2">
      <w:pPr>
        <w:rPr>
          <w:rtl/>
          <w:lang w:eastAsia="he-IL"/>
        </w:rPr>
      </w:pPr>
      <w:bookmarkStart w:id="507" w:name="_ETM_Q1_1709472"/>
      <w:bookmarkStart w:id="508" w:name="_ETM_Q1_1709495"/>
      <w:bookmarkEnd w:id="507"/>
      <w:bookmarkEnd w:id="508"/>
      <w:r>
        <w:rPr>
          <w:rtl/>
          <w:lang w:eastAsia="he-IL"/>
        </w:rPr>
        <w:t>רואים שהפער הולך ומתעצם.</w:t>
      </w:r>
    </w:p>
    <w:p w:rsidR="005D68E2" w:rsidRDefault="005D68E2" w:rsidP="005D68E2">
      <w:pPr>
        <w:rPr>
          <w:rtl/>
          <w:lang w:eastAsia="he-IL"/>
        </w:rPr>
      </w:pPr>
      <w:bookmarkStart w:id="509" w:name="_ETM_Q1_1711090"/>
      <w:bookmarkStart w:id="510" w:name="_ETM_Q1_1711141"/>
      <w:bookmarkStart w:id="511" w:name="_ETM_Q1_1711826"/>
      <w:bookmarkEnd w:id="509"/>
      <w:bookmarkEnd w:id="510"/>
      <w:bookmarkEnd w:id="511"/>
    </w:p>
    <w:p w:rsidR="005D68E2" w:rsidRDefault="005D68E2" w:rsidP="005D68E2">
      <w:pPr>
        <w:pStyle w:val="a5"/>
        <w:keepNext/>
        <w:rPr>
          <w:rtl/>
        </w:rPr>
      </w:pPr>
      <w:bookmarkStart w:id="512" w:name="ET_speaker_5848_34"/>
      <w:r>
        <w:rPr>
          <w:rStyle w:val="TagStyle"/>
          <w:rFonts w:hint="cs"/>
          <w:rtl/>
        </w:rPr>
        <w:t xml:space="preserve"> &lt;&lt; דובר &gt;&gt;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1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איזה סוגי אלימות?</w:t>
      </w:r>
    </w:p>
    <w:p w:rsidR="005D68E2" w:rsidRDefault="005D68E2" w:rsidP="005D68E2">
      <w:pPr>
        <w:rPr>
          <w:rtl/>
          <w:lang w:eastAsia="he-IL"/>
        </w:rPr>
      </w:pPr>
      <w:bookmarkStart w:id="513" w:name="_ETM_Q1_1722644"/>
      <w:bookmarkStart w:id="514" w:name="_ETM_Q1_1722706"/>
      <w:bookmarkStart w:id="515" w:name="_ETM_Q1_1723463"/>
      <w:bookmarkEnd w:id="513"/>
      <w:bookmarkEnd w:id="514"/>
      <w:bookmarkEnd w:id="515"/>
    </w:p>
    <w:p w:rsidR="005D68E2" w:rsidRDefault="005D68E2" w:rsidP="005D68E2">
      <w:pPr>
        <w:pStyle w:val="afb"/>
        <w:keepNext/>
        <w:rPr>
          <w:rtl/>
          <w:lang w:eastAsia="he-IL"/>
        </w:rPr>
      </w:pPr>
      <w:bookmarkStart w:id="516" w:name="ET_guest_אורלי_אלמגור_לוטן_35"/>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516"/>
    </w:p>
    <w:p w:rsidR="005D68E2" w:rsidRDefault="005D68E2" w:rsidP="005D68E2">
      <w:pPr>
        <w:pStyle w:val="KeepWithNext"/>
        <w:rPr>
          <w:rFonts w:hint="cs"/>
          <w:rtl/>
          <w:lang w:eastAsia="he-IL"/>
        </w:rPr>
      </w:pPr>
    </w:p>
    <w:p w:rsidR="005D68E2" w:rsidRDefault="005D68E2" w:rsidP="005D68E2">
      <w:pPr>
        <w:rPr>
          <w:rtl/>
          <w:lang w:eastAsia="he-IL"/>
        </w:rPr>
      </w:pPr>
      <w:bookmarkStart w:id="517" w:name="_ETM_Q1_1723690"/>
      <w:bookmarkStart w:id="518" w:name="_ETM_Q1_1723708"/>
      <w:bookmarkEnd w:id="517"/>
      <w:bookmarkEnd w:id="518"/>
      <w:r>
        <w:rPr>
          <w:rtl/>
          <w:lang w:eastAsia="he-IL"/>
        </w:rPr>
        <w:t xml:space="preserve">הם בדקו שלושה </w:t>
      </w:r>
      <w:bookmarkStart w:id="519" w:name="_ETM_Q1_1724111"/>
      <w:bookmarkEnd w:id="519"/>
      <w:r>
        <w:rPr>
          <w:rtl/>
          <w:lang w:eastAsia="he-IL"/>
        </w:rPr>
        <w:t xml:space="preserve">סוגים של אלימות – דחיפות, מכות, בעיטות או </w:t>
      </w:r>
      <w:bookmarkStart w:id="520" w:name="_ETM_Q1_1732964"/>
      <w:bookmarkEnd w:id="520"/>
      <w:r>
        <w:rPr>
          <w:rtl/>
          <w:lang w:eastAsia="he-IL"/>
        </w:rPr>
        <w:t xml:space="preserve">אגרופים. זה היה הפרמטר היחיד שאי אפשר היה לומר שזה </w:t>
      </w:r>
      <w:bookmarkStart w:id="521" w:name="_ETM_Q1_1737984"/>
      <w:bookmarkEnd w:id="521"/>
      <w:r>
        <w:rPr>
          <w:rtl/>
          <w:lang w:eastAsia="he-IL"/>
        </w:rPr>
        <w:t xml:space="preserve">יותר גבוה בחינוך הערבי. אלימות חמורה, שזה מכות חזקות או </w:t>
      </w:r>
      <w:bookmarkStart w:id="522" w:name="_ETM_Q1_1741925"/>
      <w:bookmarkEnd w:id="522"/>
      <w:r>
        <w:rPr>
          <w:rtl/>
          <w:lang w:eastAsia="he-IL"/>
        </w:rPr>
        <w:t xml:space="preserve">מכות באמצעות חפץ, איומים או סחיטה. אלימות עקיפה שהיא חרם והפצת שמועות. שני האחרונים, חמורה ועקיפה, </w:t>
      </w:r>
      <w:bookmarkStart w:id="523" w:name="_ETM_Q1_1750042"/>
      <w:bookmarkEnd w:id="523"/>
      <w:r>
        <w:rPr>
          <w:rtl/>
          <w:lang w:eastAsia="he-IL"/>
        </w:rPr>
        <w:t>ראינו גם בחטיבות הביניים וגם בחטיבות העליונות שהיו יותר גבוהות</w:t>
      </w:r>
      <w:bookmarkStart w:id="524" w:name="_ETM_Q1_1751772"/>
      <w:bookmarkEnd w:id="524"/>
      <w:r>
        <w:rPr>
          <w:rtl/>
          <w:lang w:eastAsia="he-IL"/>
        </w:rPr>
        <w:t xml:space="preserve"> במגזר הערבי וגם בסך הכול היה יותר גבוה בחינוך הערבי.</w:t>
      </w:r>
    </w:p>
    <w:p w:rsidR="005D68E2" w:rsidRDefault="005D68E2" w:rsidP="005D68E2">
      <w:pPr>
        <w:rPr>
          <w:rtl/>
          <w:lang w:eastAsia="he-IL"/>
        </w:rPr>
      </w:pPr>
      <w:bookmarkStart w:id="525" w:name="_ETM_Q1_1759048"/>
      <w:bookmarkStart w:id="526" w:name="_ETM_Q1_1759116"/>
      <w:bookmarkStart w:id="527" w:name="_ETM_Q1_1759792"/>
      <w:bookmarkEnd w:id="525"/>
      <w:bookmarkEnd w:id="526"/>
      <w:bookmarkEnd w:id="527"/>
    </w:p>
    <w:p w:rsidR="005D68E2" w:rsidRDefault="005D68E2" w:rsidP="005D68E2">
      <w:pPr>
        <w:pStyle w:val="af8"/>
        <w:keepNext/>
        <w:rPr>
          <w:rtl/>
        </w:rPr>
      </w:pPr>
      <w:bookmarkStart w:id="528" w:name="ET_yor_5278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8"/>
    </w:p>
    <w:p w:rsidR="005D68E2" w:rsidRDefault="005D68E2" w:rsidP="005D68E2">
      <w:pPr>
        <w:pStyle w:val="KeepWithNext"/>
        <w:rPr>
          <w:rFonts w:hint="cs"/>
          <w:rtl/>
          <w:lang w:eastAsia="he-IL"/>
        </w:rPr>
      </w:pPr>
    </w:p>
    <w:p w:rsidR="005D68E2" w:rsidRDefault="005D68E2" w:rsidP="005D68E2">
      <w:pPr>
        <w:rPr>
          <w:rtl/>
          <w:lang w:eastAsia="he-IL"/>
        </w:rPr>
      </w:pPr>
      <w:bookmarkStart w:id="529" w:name="_ETM_Q1_1760055"/>
      <w:bookmarkStart w:id="530" w:name="_ETM_Q1_1760079"/>
      <w:bookmarkEnd w:id="529"/>
      <w:bookmarkEnd w:id="530"/>
      <w:r>
        <w:rPr>
          <w:rtl/>
          <w:lang w:eastAsia="he-IL"/>
        </w:rPr>
        <w:t xml:space="preserve">בחטיבה </w:t>
      </w:r>
      <w:bookmarkStart w:id="531" w:name="_ETM_Q1_1759672"/>
      <w:bookmarkEnd w:id="531"/>
      <w:r>
        <w:rPr>
          <w:rtl/>
          <w:lang w:eastAsia="he-IL"/>
        </w:rPr>
        <w:t>העליונה, את מדברת על 25 אחוזים שנחשפו לאלימות של חבורות.</w:t>
      </w:r>
    </w:p>
    <w:p w:rsidR="005D68E2" w:rsidRDefault="005D68E2" w:rsidP="005D68E2">
      <w:pPr>
        <w:rPr>
          <w:rtl/>
          <w:lang w:eastAsia="he-IL"/>
        </w:rPr>
      </w:pPr>
    </w:p>
    <w:p w:rsidR="005D68E2" w:rsidRDefault="005D68E2" w:rsidP="005D68E2">
      <w:pPr>
        <w:pStyle w:val="afb"/>
        <w:keepNext/>
        <w:rPr>
          <w:rtl/>
          <w:lang w:eastAsia="he-IL"/>
        </w:rPr>
      </w:pPr>
      <w:bookmarkStart w:id="532" w:name="ET_guest_אורלי_אלמגור_לוטן_37"/>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53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חבורות אלימות בחטיבה </w:t>
      </w:r>
      <w:bookmarkStart w:id="533" w:name="_ETM_Q1_1765442"/>
      <w:bookmarkEnd w:id="533"/>
      <w:r>
        <w:rPr>
          <w:rtl/>
          <w:lang w:eastAsia="he-IL"/>
        </w:rPr>
        <w:t>העליונה, 26 אחוזים בחודש שקדם לסקר.</w:t>
      </w:r>
    </w:p>
    <w:p w:rsidR="005D68E2" w:rsidRDefault="005D68E2" w:rsidP="005D68E2">
      <w:pPr>
        <w:rPr>
          <w:rtl/>
          <w:lang w:eastAsia="he-IL"/>
        </w:rPr>
      </w:pPr>
      <w:bookmarkStart w:id="534" w:name="_ETM_Q1_1774044"/>
      <w:bookmarkStart w:id="535" w:name="_ETM_Q1_1774135"/>
      <w:bookmarkStart w:id="536" w:name="_ETM_Q1_1777460"/>
      <w:bookmarkEnd w:id="534"/>
      <w:bookmarkEnd w:id="535"/>
      <w:bookmarkEnd w:id="536"/>
    </w:p>
    <w:p w:rsidR="005D68E2" w:rsidRDefault="005D68E2" w:rsidP="005D68E2">
      <w:pPr>
        <w:pStyle w:val="af8"/>
        <w:keepNext/>
        <w:rPr>
          <w:rtl/>
        </w:rPr>
      </w:pPr>
      <w:bookmarkStart w:id="537" w:name="ET_yor_5278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7"/>
    </w:p>
    <w:p w:rsidR="005D68E2" w:rsidRDefault="005D68E2" w:rsidP="005D68E2">
      <w:pPr>
        <w:pStyle w:val="KeepWithNext"/>
        <w:rPr>
          <w:rFonts w:hint="cs"/>
          <w:rtl/>
          <w:lang w:eastAsia="he-IL"/>
        </w:rPr>
      </w:pPr>
    </w:p>
    <w:p w:rsidR="005D68E2" w:rsidRDefault="005D68E2" w:rsidP="005D68E2">
      <w:pPr>
        <w:rPr>
          <w:rtl/>
          <w:lang w:eastAsia="he-IL"/>
        </w:rPr>
      </w:pPr>
      <w:bookmarkStart w:id="538" w:name="_ETM_Q1_1777739"/>
      <w:bookmarkStart w:id="539" w:name="_ETM_Q1_1777762"/>
      <w:bookmarkEnd w:id="538"/>
      <w:bookmarkEnd w:id="539"/>
      <w:r>
        <w:rPr>
          <w:rtl/>
          <w:lang w:eastAsia="he-IL"/>
        </w:rPr>
        <w:t xml:space="preserve">תודה. חבר הכנסת </w:t>
      </w:r>
      <w:bookmarkStart w:id="540" w:name="_ETM_Q1_1778388"/>
      <w:bookmarkEnd w:id="540"/>
      <w:proofErr w:type="spellStart"/>
      <w:r>
        <w:rPr>
          <w:rtl/>
          <w:lang w:eastAsia="he-IL"/>
        </w:rPr>
        <w:t>יזבק</w:t>
      </w:r>
      <w:proofErr w:type="spellEnd"/>
      <w:r>
        <w:rPr>
          <w:rtl/>
          <w:lang w:eastAsia="he-IL"/>
        </w:rPr>
        <w:t>, את רוצה להתייחס עכשיו?</w:t>
      </w:r>
    </w:p>
    <w:p w:rsidR="005D68E2" w:rsidRDefault="005D68E2" w:rsidP="005D68E2">
      <w:pPr>
        <w:rPr>
          <w:rtl/>
          <w:lang w:eastAsia="he-IL"/>
        </w:rPr>
      </w:pPr>
      <w:bookmarkStart w:id="541" w:name="_ETM_Q1_1778826"/>
      <w:bookmarkStart w:id="542" w:name="_ETM_Q1_1778890"/>
      <w:bookmarkStart w:id="543" w:name="_ETM_Q1_1779778"/>
      <w:bookmarkEnd w:id="541"/>
      <w:bookmarkEnd w:id="542"/>
      <w:bookmarkEnd w:id="543"/>
    </w:p>
    <w:p w:rsidR="005D68E2" w:rsidRDefault="005D68E2" w:rsidP="005D68E2">
      <w:pPr>
        <w:pStyle w:val="a5"/>
        <w:keepNext/>
        <w:rPr>
          <w:rtl/>
        </w:rPr>
      </w:pPr>
      <w:bookmarkStart w:id="544" w:name="ET_speaker_5848_39"/>
      <w:r>
        <w:rPr>
          <w:rStyle w:val="TagStyle"/>
          <w:rFonts w:hint="cs"/>
          <w:rtl/>
        </w:rPr>
        <w:t xml:space="preserve"> &lt;&lt; דובר &gt;&gt;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44"/>
    </w:p>
    <w:p w:rsidR="005D68E2" w:rsidRDefault="005D68E2" w:rsidP="005D68E2">
      <w:pPr>
        <w:pStyle w:val="KeepWithNext"/>
        <w:rPr>
          <w:rFonts w:hint="cs"/>
          <w:rtl/>
          <w:lang w:eastAsia="he-IL"/>
        </w:rPr>
      </w:pPr>
    </w:p>
    <w:p w:rsidR="005D68E2" w:rsidRDefault="005D68E2" w:rsidP="005D68E2">
      <w:pPr>
        <w:rPr>
          <w:rtl/>
          <w:lang w:eastAsia="he-IL"/>
        </w:rPr>
      </w:pPr>
      <w:bookmarkStart w:id="545" w:name="_ETM_Q1_1780022"/>
      <w:bookmarkStart w:id="546" w:name="_ETM_Q1_1780042"/>
      <w:bookmarkEnd w:id="545"/>
      <w:bookmarkEnd w:id="546"/>
      <w:r>
        <w:rPr>
          <w:rtl/>
          <w:lang w:eastAsia="he-IL"/>
        </w:rPr>
        <w:t xml:space="preserve">כן. תודה. חבריי, חבר הכנסת </w:t>
      </w:r>
      <w:proofErr w:type="spellStart"/>
      <w:r>
        <w:rPr>
          <w:rtl/>
          <w:lang w:eastAsia="he-IL"/>
        </w:rPr>
        <w:t>ג'בארין</w:t>
      </w:r>
      <w:proofErr w:type="spellEnd"/>
      <w:r>
        <w:rPr>
          <w:rtl/>
          <w:lang w:eastAsia="he-IL"/>
        </w:rPr>
        <w:t xml:space="preserve"> </w:t>
      </w:r>
      <w:bookmarkStart w:id="547" w:name="_ETM_Q1_1785202"/>
      <w:bookmarkEnd w:id="547"/>
      <w:r>
        <w:rPr>
          <w:rtl/>
          <w:lang w:eastAsia="he-IL"/>
        </w:rPr>
        <w:t xml:space="preserve">וחבר הכנסת </w:t>
      </w:r>
      <w:proofErr w:type="spellStart"/>
      <w:r>
        <w:rPr>
          <w:rtl/>
          <w:lang w:eastAsia="he-IL"/>
        </w:rPr>
        <w:t>מנסור</w:t>
      </w:r>
      <w:proofErr w:type="spellEnd"/>
      <w:r>
        <w:rPr>
          <w:rtl/>
          <w:lang w:eastAsia="he-IL"/>
        </w:rPr>
        <w:t xml:space="preserve">, תודה על קיום הדיון החשוב הזה. </w:t>
      </w:r>
      <w:bookmarkStart w:id="548" w:name="_ETM_Q1_1789670"/>
      <w:bookmarkEnd w:id="548"/>
      <w:r>
        <w:rPr>
          <w:rtl/>
          <w:lang w:eastAsia="he-IL"/>
        </w:rPr>
        <w:t xml:space="preserve">הנתונים שאנחנו מקבלים ואנחנו שומעים, הם נתונים מאוד </w:t>
      </w:r>
      <w:bookmarkStart w:id="549" w:name="_ETM_Q1_1793365"/>
      <w:bookmarkEnd w:id="549"/>
      <w:r>
        <w:rPr>
          <w:rtl/>
          <w:lang w:eastAsia="he-IL"/>
        </w:rPr>
        <w:t xml:space="preserve">קשים, נתונים שבעיקר מראים עד כמה הנוער, בני הנוער והצעירים הערבים מאבדים את תחושת </w:t>
      </w:r>
      <w:bookmarkStart w:id="550" w:name="_ETM_Q1_1802146"/>
      <w:bookmarkEnd w:id="550"/>
      <w:r>
        <w:rPr>
          <w:rtl/>
          <w:lang w:eastAsia="he-IL"/>
        </w:rPr>
        <w:t xml:space="preserve">הביטחון, אם זה ברחוב, אם זה בחברה ואם זה בקהילה, </w:t>
      </w:r>
      <w:bookmarkStart w:id="551" w:name="_ETM_Q1_1809099"/>
      <w:bookmarkEnd w:id="551"/>
      <w:r>
        <w:rPr>
          <w:rtl/>
          <w:lang w:eastAsia="he-IL"/>
        </w:rPr>
        <w:t xml:space="preserve">בקבוצת הקהילה הקרובה, החבורה. אנחנו רואים שזו חוויה וזו הרגשה </w:t>
      </w:r>
      <w:bookmarkStart w:id="552" w:name="_ETM_Q1_1816922"/>
      <w:bookmarkEnd w:id="552"/>
      <w:r>
        <w:rPr>
          <w:rtl/>
          <w:lang w:eastAsia="he-IL"/>
        </w:rPr>
        <w:t xml:space="preserve">ותחושה שהם מסתובבים אתה בכל מקום והיא מלווה אותם בכל </w:t>
      </w:r>
      <w:bookmarkStart w:id="553" w:name="_ETM_Q1_1819967"/>
      <w:bookmarkEnd w:id="553"/>
      <w:r>
        <w:rPr>
          <w:rtl/>
          <w:lang w:eastAsia="he-IL"/>
        </w:rPr>
        <w:t>מקום. בו זמנית אנחנו רואים שהם נתקלים גם במערכת משפט</w:t>
      </w:r>
      <w:bookmarkStart w:id="554" w:name="_ETM_Q1_1827030"/>
      <w:bookmarkEnd w:id="554"/>
      <w:r>
        <w:rPr>
          <w:rtl/>
          <w:lang w:eastAsia="he-IL"/>
        </w:rPr>
        <w:t xml:space="preserve">, וזה דבר שאנחנו צריכים לבדוק לעומק, אבל אנחנו יודעים ממקרים קודמים ומניסיונות קודמים, ובראייה השוואתית, </w:t>
      </w:r>
      <w:bookmarkStart w:id="555" w:name="_ETM_Q1_1837805"/>
      <w:bookmarkEnd w:id="555"/>
      <w:r>
        <w:rPr>
          <w:rtl/>
          <w:lang w:eastAsia="he-IL"/>
        </w:rPr>
        <w:t>שהרבה פעמים ההחלטות בבתי המשפט וההרשעות נלקחות על</w:t>
      </w:r>
      <w:bookmarkStart w:id="556" w:name="_ETM_Q1_1845185"/>
      <w:bookmarkEnd w:id="556"/>
      <w:r>
        <w:rPr>
          <w:rtl/>
          <w:lang w:eastAsia="he-IL"/>
        </w:rPr>
        <w:t xml:space="preserve"> רקע לאומי. אין מה לעשות. עצם השיוך העדתי, השיוך </w:t>
      </w:r>
      <w:bookmarkStart w:id="557" w:name="_ETM_Q1_1850100"/>
      <w:bookmarkEnd w:id="557"/>
      <w:r>
        <w:rPr>
          <w:rtl/>
          <w:lang w:eastAsia="he-IL"/>
        </w:rPr>
        <w:t xml:space="preserve">החברתי, השיוך הלאומי, גם הוא משפיע הרבה פעמים על </w:t>
      </w:r>
      <w:bookmarkStart w:id="558" w:name="_ETM_Q1_1852717"/>
      <w:bookmarkEnd w:id="558"/>
      <w:r>
        <w:rPr>
          <w:rtl/>
          <w:lang w:eastAsia="he-IL"/>
        </w:rPr>
        <w:t xml:space="preserve">ההחלטות. עצם זה שאנחנו רואים שאחוז כמעט כפול, כ-60 אחוזים, </w:t>
      </w:r>
      <w:bookmarkStart w:id="559" w:name="_ETM_Q1_1859070"/>
      <w:bookmarkEnd w:id="559"/>
      <w:r>
        <w:rPr>
          <w:rtl/>
          <w:lang w:eastAsia="he-IL"/>
        </w:rPr>
        <w:t xml:space="preserve">מהקטינים הערבים מורשעים לעומת כ-37, 35 אחוזים בחברה היהודית, </w:t>
      </w:r>
      <w:bookmarkStart w:id="560" w:name="_ETM_Q1_1867182"/>
      <w:bookmarkEnd w:id="560"/>
      <w:r>
        <w:rPr>
          <w:rtl/>
          <w:lang w:eastAsia="he-IL"/>
        </w:rPr>
        <w:t xml:space="preserve">זה מספר עצום וזה משהו שמצריך למידה, ללמוד את </w:t>
      </w:r>
      <w:bookmarkStart w:id="561" w:name="_ETM_Q1_1871335"/>
      <w:bookmarkEnd w:id="561"/>
      <w:r>
        <w:rPr>
          <w:rtl/>
          <w:lang w:eastAsia="he-IL"/>
        </w:rPr>
        <w:t>זה בכובד ראש.</w:t>
      </w:r>
      <w:bookmarkStart w:id="562" w:name="_ETM_Q1_1873160"/>
      <w:bookmarkEnd w:id="562"/>
    </w:p>
    <w:p w:rsidR="005D68E2" w:rsidRDefault="005D68E2" w:rsidP="005D68E2">
      <w:pPr>
        <w:rPr>
          <w:rtl/>
          <w:lang w:eastAsia="he-IL"/>
        </w:rPr>
      </w:pPr>
      <w:bookmarkStart w:id="563" w:name="_ETM_Q1_1873230"/>
      <w:bookmarkEnd w:id="563"/>
    </w:p>
    <w:p w:rsidR="005D68E2" w:rsidRDefault="005D68E2" w:rsidP="005D68E2">
      <w:pPr>
        <w:rPr>
          <w:rtl/>
          <w:lang w:eastAsia="he-IL"/>
        </w:rPr>
      </w:pPr>
      <w:bookmarkStart w:id="564" w:name="_ETM_Q1_1873263"/>
      <w:bookmarkStart w:id="565" w:name="_ETM_Q1_1873319"/>
      <w:bookmarkEnd w:id="564"/>
      <w:bookmarkEnd w:id="565"/>
      <w:r>
        <w:rPr>
          <w:rtl/>
          <w:lang w:eastAsia="he-IL"/>
        </w:rPr>
        <w:t xml:space="preserve">אני רוצה להתייחס לשני דברים מרכזיים. כבר </w:t>
      </w:r>
      <w:bookmarkStart w:id="566" w:name="_ETM_Q1_1882083"/>
      <w:bookmarkEnd w:id="566"/>
      <w:r>
        <w:rPr>
          <w:rtl/>
          <w:lang w:eastAsia="he-IL"/>
        </w:rPr>
        <w:t xml:space="preserve">משנת 2000 עד היום איבדנו כ-1,500 צעירים בחברה הערבית באירועי פשיעה ובאירועי אלימות. בו זמנית אנחנו רואים שהפתיחה של </w:t>
      </w:r>
      <w:bookmarkStart w:id="567" w:name="_ETM_Q1_1893359"/>
      <w:bookmarkEnd w:id="567"/>
      <w:r>
        <w:rPr>
          <w:rtl/>
          <w:lang w:eastAsia="he-IL"/>
        </w:rPr>
        <w:t xml:space="preserve">תחנות משטרה בישובים הערבים לא מניבה תוצאות אלא להיפך, אנחנו </w:t>
      </w:r>
      <w:bookmarkStart w:id="568" w:name="_ETM_Q1_1898972"/>
      <w:bookmarkEnd w:id="568"/>
      <w:r>
        <w:rPr>
          <w:rtl/>
          <w:lang w:eastAsia="he-IL"/>
        </w:rPr>
        <w:t xml:space="preserve">בהרבה מקרים ובהרבה מקומות דווקא רואים שיש עלייה בפשיעה ובאלימות, היכן שיש תחנת משטרה. זה אומר שהמודל הזה לא </w:t>
      </w:r>
      <w:bookmarkStart w:id="569" w:name="_ETM_Q1_1909411"/>
      <w:bookmarkEnd w:id="569"/>
      <w:r>
        <w:rPr>
          <w:rtl/>
          <w:lang w:eastAsia="he-IL"/>
        </w:rPr>
        <w:t>קיים את ההבטחות שלו ועל זה בדיוק התרענו מהתחלה. אני</w:t>
      </w:r>
      <w:bookmarkStart w:id="570" w:name="_ETM_Q1_1913908"/>
      <w:bookmarkEnd w:id="570"/>
      <w:r>
        <w:rPr>
          <w:rtl/>
          <w:lang w:eastAsia="he-IL"/>
        </w:rPr>
        <w:t xml:space="preserve"> חושבת שאחד הדברים שאנחנו כן רוצים ומבקשים זה שתהיה </w:t>
      </w:r>
      <w:bookmarkStart w:id="571" w:name="_ETM_Q1_1919722"/>
      <w:bookmarkEnd w:id="571"/>
      <w:r>
        <w:rPr>
          <w:rtl/>
          <w:lang w:eastAsia="he-IL"/>
        </w:rPr>
        <w:t xml:space="preserve">השקעה מותאמת לצרכים של החברה. אנחנו מדברים על העלאת מודעות, </w:t>
      </w:r>
      <w:bookmarkStart w:id="572" w:name="_ETM_Q1_1924204"/>
      <w:bookmarkEnd w:id="572"/>
      <w:r>
        <w:rPr>
          <w:rtl/>
          <w:lang w:eastAsia="he-IL"/>
        </w:rPr>
        <w:t xml:space="preserve">אנחנו מדברים על השקעה בחינוך אבל אנחנו גם מדברים על </w:t>
      </w:r>
      <w:bookmarkStart w:id="573" w:name="_ETM_Q1_1928186"/>
      <w:bookmarkEnd w:id="573"/>
      <w:r>
        <w:rPr>
          <w:rtl/>
          <w:lang w:eastAsia="he-IL"/>
        </w:rPr>
        <w:t xml:space="preserve">השקעה במשאבים בתוך הישובים הערביים, כך שהצעירים הערבים לא ימצאו </w:t>
      </w:r>
      <w:bookmarkStart w:id="574" w:name="_ETM_Q1_1933912"/>
      <w:bookmarkEnd w:id="574"/>
      <w:r>
        <w:rPr>
          <w:rtl/>
          <w:lang w:eastAsia="he-IL"/>
        </w:rPr>
        <w:t>את עצמם בסוף היום ברחוב. אנחנו גם מדברים על כך</w:t>
      </w:r>
      <w:bookmarkStart w:id="575" w:name="_ETM_Q1_1938255"/>
      <w:bookmarkEnd w:id="575"/>
      <w:r>
        <w:rPr>
          <w:rtl/>
          <w:lang w:eastAsia="he-IL"/>
        </w:rPr>
        <w:t xml:space="preserve"> שאין משאבים בישובים הערביים, אין לצעירים הערבים להיכן ללכת וזה </w:t>
      </w:r>
      <w:bookmarkStart w:id="576" w:name="_ETM_Q1_1943097"/>
      <w:bookmarkEnd w:id="576"/>
      <w:r>
        <w:rPr>
          <w:rtl/>
          <w:lang w:eastAsia="he-IL"/>
        </w:rPr>
        <w:t xml:space="preserve">בדוק מחקרית. אם לא משקיעים בפיתוח </w:t>
      </w:r>
      <w:bookmarkStart w:id="577" w:name="_ETM_Q1_1946932"/>
      <w:bookmarkEnd w:id="577"/>
      <w:r>
        <w:rPr>
          <w:rtl/>
          <w:lang w:eastAsia="he-IL"/>
        </w:rPr>
        <w:t>חיים קהילתיים, חברתיים לבני הנוער, זה בדוק שהם י</w:t>
      </w:r>
      <w:bookmarkStart w:id="578" w:name="_ETM_Q1_1953397"/>
      <w:bookmarkEnd w:id="578"/>
      <w:r>
        <w:rPr>
          <w:rtl/>
          <w:lang w:eastAsia="he-IL"/>
        </w:rPr>
        <w:t>לכו לאלימות. אנחנו רואים שיש כאן מדיניות שהיא מכוונת</w:t>
      </w:r>
      <w:bookmarkStart w:id="579" w:name="_ETM_Q1_1957535"/>
      <w:bookmarkEnd w:id="579"/>
      <w:r>
        <w:rPr>
          <w:rtl/>
          <w:lang w:eastAsia="he-IL"/>
        </w:rPr>
        <w:t xml:space="preserve"> והיא לא להשקיע בחברה הערבית בכלל אבל </w:t>
      </w:r>
      <w:bookmarkStart w:id="580" w:name="_ETM_Q1_1962094"/>
      <w:bookmarkEnd w:id="580"/>
      <w:r>
        <w:rPr>
          <w:rtl/>
          <w:lang w:eastAsia="he-IL"/>
        </w:rPr>
        <w:t>עכשיו אנחנו רואים שזה מגיע לבני הנוער וזה צריך להדליק</w:t>
      </w:r>
      <w:bookmarkStart w:id="581" w:name="_ETM_Q1_1965588"/>
      <w:bookmarkEnd w:id="581"/>
      <w:r>
        <w:rPr>
          <w:rtl/>
          <w:lang w:eastAsia="he-IL"/>
        </w:rPr>
        <w:t xml:space="preserve"> אור אדום כי עוד כמה שנים אנחנו נראה שבני </w:t>
      </w:r>
      <w:bookmarkStart w:id="582" w:name="_ETM_Q1_1968403"/>
      <w:bookmarkEnd w:id="582"/>
      <w:r>
        <w:rPr>
          <w:rtl/>
          <w:lang w:eastAsia="he-IL"/>
        </w:rPr>
        <w:t xml:space="preserve">הנוער האלה מידרדרים עוד יותר לפשיעה </w:t>
      </w:r>
      <w:bookmarkStart w:id="583" w:name="_ETM_Q1_1975296"/>
      <w:bookmarkEnd w:id="583"/>
      <w:r>
        <w:rPr>
          <w:rtl/>
          <w:lang w:eastAsia="he-IL"/>
        </w:rPr>
        <w:t>ולאלימות.</w:t>
      </w:r>
    </w:p>
    <w:p w:rsidR="005D68E2" w:rsidRDefault="005D68E2" w:rsidP="005D68E2">
      <w:pPr>
        <w:rPr>
          <w:rtl/>
          <w:lang w:eastAsia="he-IL"/>
        </w:rPr>
      </w:pPr>
      <w:bookmarkStart w:id="584" w:name="_ETM_Q1_1978635"/>
      <w:bookmarkStart w:id="585" w:name="_ETM_Q1_1978699"/>
      <w:bookmarkEnd w:id="584"/>
      <w:bookmarkEnd w:id="585"/>
    </w:p>
    <w:p w:rsidR="005D68E2" w:rsidRDefault="005D68E2" w:rsidP="005D68E2">
      <w:pPr>
        <w:rPr>
          <w:rtl/>
          <w:lang w:eastAsia="he-IL"/>
        </w:rPr>
      </w:pPr>
      <w:bookmarkStart w:id="586" w:name="_ETM_Q1_1978763"/>
      <w:bookmarkStart w:id="587" w:name="_ETM_Q1_1978816"/>
      <w:bookmarkEnd w:id="586"/>
      <w:bookmarkEnd w:id="587"/>
      <w:r>
        <w:rPr>
          <w:rtl/>
          <w:lang w:eastAsia="he-IL"/>
        </w:rPr>
        <w:t xml:space="preserve">אני כן רוצה לשמוע את התייחסות משרד החינוך ומשרד </w:t>
      </w:r>
      <w:bookmarkStart w:id="588" w:name="_ETM_Q1_1984527"/>
      <w:bookmarkEnd w:id="588"/>
      <w:r>
        <w:rPr>
          <w:rtl/>
          <w:lang w:eastAsia="he-IL"/>
        </w:rPr>
        <w:t>הרווחה.</w:t>
      </w:r>
    </w:p>
    <w:p w:rsidR="005D68E2" w:rsidRDefault="005D68E2" w:rsidP="005D68E2">
      <w:pPr>
        <w:rPr>
          <w:rtl/>
          <w:lang w:eastAsia="he-IL"/>
        </w:rPr>
      </w:pPr>
      <w:bookmarkStart w:id="589" w:name="_ETM_Q1_1975150"/>
      <w:bookmarkStart w:id="590" w:name="_ETM_Q1_1975215"/>
      <w:bookmarkStart w:id="591" w:name="_ETM_Q1_1976022"/>
      <w:bookmarkEnd w:id="589"/>
      <w:bookmarkEnd w:id="590"/>
      <w:bookmarkEnd w:id="591"/>
    </w:p>
    <w:p w:rsidR="005D68E2" w:rsidRDefault="005D68E2" w:rsidP="005D68E2">
      <w:pPr>
        <w:pStyle w:val="af8"/>
        <w:keepNext/>
        <w:rPr>
          <w:rtl/>
        </w:rPr>
      </w:pPr>
      <w:bookmarkStart w:id="592" w:name="ET_yor_5278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2"/>
    </w:p>
    <w:p w:rsidR="005D68E2" w:rsidRDefault="005D68E2" w:rsidP="005D68E2">
      <w:pPr>
        <w:pStyle w:val="KeepWithNext"/>
        <w:rPr>
          <w:rFonts w:hint="cs"/>
          <w:rtl/>
          <w:lang w:eastAsia="he-IL"/>
        </w:rPr>
      </w:pPr>
    </w:p>
    <w:p w:rsidR="005D68E2" w:rsidRDefault="005D68E2" w:rsidP="005D68E2">
      <w:pPr>
        <w:rPr>
          <w:rtl/>
          <w:lang w:eastAsia="he-IL"/>
        </w:rPr>
      </w:pPr>
      <w:bookmarkStart w:id="593" w:name="_ETM_Q1_1976284"/>
      <w:bookmarkStart w:id="594" w:name="_ETM_Q1_1976307"/>
      <w:bookmarkEnd w:id="593"/>
      <w:bookmarkEnd w:id="594"/>
      <w:r>
        <w:rPr>
          <w:rtl/>
          <w:lang w:eastAsia="he-IL"/>
        </w:rPr>
        <w:t xml:space="preserve">הם אתנו. חברת הכנסת </w:t>
      </w:r>
      <w:bookmarkStart w:id="595" w:name="_ETM_Q1_1989884"/>
      <w:bookmarkEnd w:id="595"/>
      <w:r>
        <w:rPr>
          <w:rtl/>
          <w:lang w:eastAsia="he-IL"/>
        </w:rPr>
        <w:t xml:space="preserve">מריח התייחסה קודם לסוגיית התכנים, התוכניות המהותיות והערכים, בנוסף למענים </w:t>
      </w:r>
      <w:bookmarkStart w:id="596" w:name="_ETM_Q1_1998234"/>
      <w:bookmarkEnd w:id="596"/>
      <w:r>
        <w:rPr>
          <w:rtl/>
          <w:lang w:eastAsia="he-IL"/>
        </w:rPr>
        <w:t>הטיפוליים.</w:t>
      </w:r>
    </w:p>
    <w:p w:rsidR="005D68E2" w:rsidRDefault="005D68E2" w:rsidP="005D68E2">
      <w:pPr>
        <w:rPr>
          <w:rtl/>
          <w:lang w:eastAsia="he-IL"/>
        </w:rPr>
      </w:pPr>
      <w:bookmarkStart w:id="597" w:name="_ETM_Q1_1999075"/>
      <w:bookmarkStart w:id="598" w:name="_ETM_Q1_1999137"/>
      <w:bookmarkStart w:id="599" w:name="_ETM_Q1_1999243"/>
      <w:bookmarkEnd w:id="597"/>
      <w:bookmarkEnd w:id="598"/>
      <w:bookmarkEnd w:id="599"/>
    </w:p>
    <w:p w:rsidR="005D68E2" w:rsidRDefault="005D68E2" w:rsidP="005D68E2">
      <w:pPr>
        <w:pStyle w:val="a5"/>
        <w:keepNext/>
        <w:rPr>
          <w:rtl/>
        </w:rPr>
      </w:pPr>
      <w:bookmarkStart w:id="600" w:name="ET_speaker_5848_42"/>
      <w:r>
        <w:rPr>
          <w:rStyle w:val="TagStyle"/>
          <w:rFonts w:hint="cs"/>
          <w:rtl/>
        </w:rPr>
        <w:t xml:space="preserve"> &lt;&lt; דובר &gt;&gt;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600"/>
    </w:p>
    <w:p w:rsidR="005D68E2" w:rsidRDefault="005D68E2" w:rsidP="005D68E2">
      <w:pPr>
        <w:pStyle w:val="KeepWithNext"/>
        <w:rPr>
          <w:rFonts w:hint="cs"/>
          <w:rtl/>
          <w:lang w:eastAsia="he-IL"/>
        </w:rPr>
      </w:pPr>
    </w:p>
    <w:p w:rsidR="005D68E2" w:rsidRDefault="005D68E2" w:rsidP="005D68E2">
      <w:pPr>
        <w:rPr>
          <w:rtl/>
          <w:lang w:eastAsia="he-IL"/>
        </w:rPr>
      </w:pPr>
      <w:bookmarkStart w:id="601" w:name="_ETM_Q1_1999506"/>
      <w:bookmarkStart w:id="602" w:name="_ETM_Q1_1999530"/>
      <w:bookmarkEnd w:id="601"/>
      <w:bookmarkEnd w:id="602"/>
      <w:r>
        <w:rPr>
          <w:rtl/>
          <w:lang w:eastAsia="he-IL"/>
        </w:rPr>
        <w:t xml:space="preserve">כבוד היושב, אנחנו לא רוצים לשמוע בדיון </w:t>
      </w:r>
      <w:bookmarkStart w:id="603" w:name="_ETM_Q1_1999535"/>
      <w:bookmarkEnd w:id="603"/>
      <w:r>
        <w:rPr>
          <w:rtl/>
          <w:lang w:eastAsia="he-IL"/>
        </w:rPr>
        <w:t xml:space="preserve">הזה שזה עניין משטרתי כי אנחנו רואים שזה לא עובד. </w:t>
      </w:r>
      <w:bookmarkStart w:id="604" w:name="_ETM_Q1_2009199"/>
      <w:bookmarkEnd w:id="604"/>
      <w:r>
        <w:rPr>
          <w:rtl/>
          <w:lang w:eastAsia="he-IL"/>
        </w:rPr>
        <w:t>יש מענים מסוגים אחרים, במיוחד השקעה חינוכית קהילתית וחברתית</w:t>
      </w:r>
      <w:bookmarkStart w:id="605" w:name="_ETM_Q1_2014985"/>
      <w:bookmarkEnd w:id="605"/>
      <w:r>
        <w:rPr>
          <w:rtl/>
          <w:lang w:eastAsia="he-IL"/>
        </w:rPr>
        <w:t xml:space="preserve"> בבני הנוער בחברה הערבית, שזה הדבר שאנחנו צריכים </w:t>
      </w:r>
      <w:proofErr w:type="spellStart"/>
      <w:r>
        <w:rPr>
          <w:rtl/>
          <w:lang w:eastAsia="he-IL"/>
        </w:rPr>
        <w:t>במיידי</w:t>
      </w:r>
      <w:proofErr w:type="spellEnd"/>
      <w:r>
        <w:rPr>
          <w:rtl/>
          <w:lang w:eastAsia="he-IL"/>
        </w:rPr>
        <w:t>. תודה.</w:t>
      </w:r>
    </w:p>
    <w:p w:rsidR="005D68E2" w:rsidRDefault="005D68E2" w:rsidP="005D68E2">
      <w:pPr>
        <w:rPr>
          <w:rtl/>
          <w:lang w:eastAsia="he-IL"/>
        </w:rPr>
      </w:pPr>
      <w:bookmarkStart w:id="606" w:name="_ETM_Q1_2020317"/>
      <w:bookmarkStart w:id="607" w:name="_ETM_Q1_2020383"/>
      <w:bookmarkStart w:id="608" w:name="_ETM_Q1_2021182"/>
      <w:bookmarkEnd w:id="606"/>
      <w:bookmarkEnd w:id="607"/>
      <w:bookmarkEnd w:id="608"/>
    </w:p>
    <w:p w:rsidR="005D68E2" w:rsidRDefault="005D68E2" w:rsidP="005D68E2">
      <w:pPr>
        <w:pStyle w:val="af8"/>
        <w:keepNext/>
        <w:rPr>
          <w:rtl/>
        </w:rPr>
      </w:pPr>
      <w:bookmarkStart w:id="609" w:name="ET_yor_5278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5D68E2" w:rsidRDefault="005D68E2" w:rsidP="005D68E2">
      <w:pPr>
        <w:pStyle w:val="KeepWithNext"/>
        <w:rPr>
          <w:rFonts w:hint="cs"/>
          <w:rtl/>
          <w:lang w:eastAsia="he-IL"/>
        </w:rPr>
      </w:pPr>
    </w:p>
    <w:p w:rsidR="005D68E2" w:rsidRDefault="005D68E2" w:rsidP="005D68E2">
      <w:pPr>
        <w:rPr>
          <w:rtl/>
          <w:lang w:eastAsia="he-IL"/>
        </w:rPr>
      </w:pPr>
      <w:bookmarkStart w:id="610" w:name="_ETM_Q1_2021433"/>
      <w:bookmarkStart w:id="611" w:name="_ETM_Q1_2021451"/>
      <w:bookmarkEnd w:id="610"/>
      <w:bookmarkEnd w:id="611"/>
      <w:r>
        <w:rPr>
          <w:rtl/>
          <w:lang w:eastAsia="he-IL"/>
        </w:rPr>
        <w:t xml:space="preserve">בהחלט. </w:t>
      </w:r>
      <w:bookmarkStart w:id="612" w:name="_ETM_Q1_2022325"/>
      <w:bookmarkEnd w:id="612"/>
      <w:r>
        <w:rPr>
          <w:rtl/>
          <w:lang w:eastAsia="he-IL"/>
        </w:rPr>
        <w:t>חבר הכנסת דוקטור אחמד טיבי.</w:t>
      </w:r>
    </w:p>
    <w:p w:rsidR="005D68E2" w:rsidRDefault="005D68E2" w:rsidP="005D68E2">
      <w:pPr>
        <w:rPr>
          <w:rtl/>
          <w:lang w:eastAsia="he-IL"/>
        </w:rPr>
      </w:pPr>
      <w:bookmarkStart w:id="613" w:name="_ETM_Q1_2023762"/>
      <w:bookmarkStart w:id="614" w:name="_ETM_Q1_2023817"/>
      <w:bookmarkEnd w:id="613"/>
      <w:bookmarkEnd w:id="614"/>
    </w:p>
    <w:p w:rsidR="005D68E2" w:rsidRDefault="005D68E2" w:rsidP="005D68E2">
      <w:pPr>
        <w:pStyle w:val="a5"/>
        <w:keepNext/>
        <w:rPr>
          <w:rtl/>
        </w:rPr>
      </w:pPr>
      <w:bookmarkStart w:id="615" w:name="ET_speaker_5264_44"/>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615"/>
    </w:p>
    <w:p w:rsidR="005D68E2" w:rsidRDefault="005D68E2" w:rsidP="005D68E2">
      <w:pPr>
        <w:pStyle w:val="KeepWithNext"/>
        <w:rPr>
          <w:rFonts w:hint="cs"/>
          <w:rtl/>
          <w:lang w:eastAsia="he-IL"/>
        </w:rPr>
      </w:pPr>
    </w:p>
    <w:p w:rsidR="005D68E2" w:rsidRDefault="005D68E2" w:rsidP="005D68E2">
      <w:pPr>
        <w:rPr>
          <w:rtl/>
          <w:lang w:eastAsia="he-IL"/>
        </w:rPr>
      </w:pPr>
      <w:bookmarkStart w:id="616" w:name="_ETM_Q1_2024856"/>
      <w:bookmarkStart w:id="617" w:name="_ETM_Q1_2024875"/>
      <w:bookmarkEnd w:id="616"/>
      <w:bookmarkEnd w:id="617"/>
      <w:r>
        <w:rPr>
          <w:rtl/>
          <w:lang w:eastAsia="he-IL"/>
        </w:rPr>
        <w:t xml:space="preserve">שאלה. האם נבדקה, לגבי ההרשעה </w:t>
      </w:r>
      <w:bookmarkStart w:id="618" w:name="_ETM_Q1_2029055"/>
      <w:bookmarkEnd w:id="618"/>
      <w:r>
        <w:rPr>
          <w:rtl/>
          <w:lang w:eastAsia="he-IL"/>
        </w:rPr>
        <w:t xml:space="preserve">של ילדים, חומרת ההרשעה באופן השוואתי? כלומר, אותה עבירה אצל </w:t>
      </w:r>
      <w:bookmarkStart w:id="619" w:name="_ETM_Q1_2036955"/>
      <w:bookmarkEnd w:id="619"/>
      <w:r>
        <w:rPr>
          <w:rtl/>
          <w:lang w:eastAsia="he-IL"/>
        </w:rPr>
        <w:t xml:space="preserve">נער יהודי ואותה עבירה אצל נער ערבי, </w:t>
      </w:r>
      <w:bookmarkStart w:id="620" w:name="_ETM_Q1_2045423"/>
      <w:bookmarkEnd w:id="620"/>
      <w:r>
        <w:rPr>
          <w:rtl/>
          <w:lang w:eastAsia="he-IL"/>
        </w:rPr>
        <w:t xml:space="preserve">מה פסק הדין בשני המקרים? במקרה של בוגרים יש עבודה </w:t>
      </w:r>
      <w:bookmarkStart w:id="621" w:name="_ETM_Q1_2048640"/>
      <w:bookmarkEnd w:id="621"/>
      <w:r>
        <w:rPr>
          <w:rtl/>
          <w:lang w:eastAsia="he-IL"/>
        </w:rPr>
        <w:t xml:space="preserve">באוניברסיטת חיפה, של פרופסור </w:t>
      </w:r>
      <w:proofErr w:type="spellStart"/>
      <w:r>
        <w:rPr>
          <w:rtl/>
          <w:lang w:eastAsia="he-IL"/>
        </w:rPr>
        <w:t>רטנר</w:t>
      </w:r>
      <w:proofErr w:type="spellEnd"/>
      <w:r>
        <w:rPr>
          <w:rtl/>
          <w:lang w:eastAsia="he-IL"/>
        </w:rPr>
        <w:t xml:space="preserve">, שמדברת על ההשוואה הזאת. השאלה </w:t>
      </w:r>
      <w:bookmarkStart w:id="622" w:name="_ETM_Q1_2054256"/>
      <w:bookmarkEnd w:id="622"/>
      <w:r>
        <w:rPr>
          <w:rtl/>
          <w:lang w:eastAsia="he-IL"/>
        </w:rPr>
        <w:t>אם זה נעשה כאן. אני מנסה לדלות סיבות ולראות למה השיעור הוא 60 אחוזים מול 30 אחוזים.</w:t>
      </w:r>
    </w:p>
    <w:p w:rsidR="005D68E2" w:rsidRDefault="005D68E2" w:rsidP="005D68E2">
      <w:pPr>
        <w:rPr>
          <w:rtl/>
          <w:lang w:eastAsia="he-IL"/>
        </w:rPr>
      </w:pPr>
      <w:bookmarkStart w:id="623" w:name="_ETM_Q1_2064101"/>
      <w:bookmarkStart w:id="624" w:name="_ETM_Q1_2064185"/>
      <w:bookmarkEnd w:id="623"/>
      <w:bookmarkEnd w:id="624"/>
    </w:p>
    <w:p w:rsidR="005D68E2" w:rsidRDefault="005D68E2" w:rsidP="005D68E2">
      <w:pPr>
        <w:pStyle w:val="afb"/>
        <w:keepNext/>
        <w:rPr>
          <w:rtl/>
          <w:lang w:eastAsia="he-IL"/>
        </w:rPr>
      </w:pPr>
      <w:bookmarkStart w:id="625" w:name="ET_guest_אורלי_אלמגור_לוטן_45"/>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62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לא. יש כאן </w:t>
      </w:r>
      <w:bookmarkStart w:id="626" w:name="_ETM_Q1_2061391"/>
      <w:bookmarkEnd w:id="626"/>
      <w:r>
        <w:rPr>
          <w:rtl/>
          <w:lang w:eastAsia="he-IL"/>
        </w:rPr>
        <w:t xml:space="preserve">נתונים שקיבלנו מהלשכה המרכזית לסטטיסטיקה. מה שאתה רוצה, אני </w:t>
      </w:r>
      <w:bookmarkStart w:id="627" w:name="_ETM_Q1_2068345"/>
      <w:bookmarkEnd w:id="627"/>
      <w:r>
        <w:rPr>
          <w:rtl/>
          <w:lang w:eastAsia="he-IL"/>
        </w:rPr>
        <w:t xml:space="preserve">חושבת שצריך לעשות בדיקה יותר פרטנית של הדברים ואם אני </w:t>
      </w:r>
      <w:bookmarkStart w:id="628" w:name="_ETM_Q1_2072884"/>
      <w:bookmarkEnd w:id="628"/>
      <w:r>
        <w:rPr>
          <w:rtl/>
          <w:lang w:eastAsia="he-IL"/>
        </w:rPr>
        <w:t xml:space="preserve">לא טועה זה כרוך גם בפתיחת </w:t>
      </w:r>
      <w:bookmarkStart w:id="629" w:name="_ETM_Q1_2074237"/>
      <w:bookmarkEnd w:id="629"/>
      <w:r>
        <w:rPr>
          <w:rtl/>
          <w:lang w:eastAsia="he-IL"/>
        </w:rPr>
        <w:t xml:space="preserve">תיקים כדי לראות את זה. כן יש לנו את </w:t>
      </w:r>
      <w:bookmarkStart w:id="630" w:name="_ETM_Q1_2077105"/>
      <w:bookmarkEnd w:id="630"/>
      <w:r>
        <w:rPr>
          <w:rtl/>
          <w:lang w:eastAsia="he-IL"/>
        </w:rPr>
        <w:t xml:space="preserve">הפרופיל של העבירות, התפלגות העבירות של מי שהורשעו ושל מי </w:t>
      </w:r>
      <w:bookmarkStart w:id="631" w:name="_ETM_Q1_2081560"/>
      <w:bookmarkEnd w:id="631"/>
      <w:r>
        <w:rPr>
          <w:rtl/>
          <w:lang w:eastAsia="he-IL"/>
        </w:rPr>
        <w:t xml:space="preserve">שלא הורשעו אבל זה לא ייתן את מה שאתה מבקש. </w:t>
      </w:r>
      <w:bookmarkStart w:id="632" w:name="_ETM_Q1_2086213"/>
      <w:bookmarkEnd w:id="632"/>
      <w:r>
        <w:rPr>
          <w:rtl/>
          <w:lang w:eastAsia="he-IL"/>
        </w:rPr>
        <w:t>לכן אמרתי שאין לי את ההסבר.</w:t>
      </w:r>
    </w:p>
    <w:p w:rsidR="005D68E2" w:rsidRDefault="005D68E2" w:rsidP="005D68E2">
      <w:pPr>
        <w:rPr>
          <w:rtl/>
          <w:lang w:eastAsia="he-IL"/>
        </w:rPr>
      </w:pPr>
      <w:bookmarkStart w:id="633" w:name="_ETM_Q1_2088576"/>
      <w:bookmarkStart w:id="634" w:name="_ETM_Q1_2088642"/>
      <w:bookmarkEnd w:id="633"/>
      <w:bookmarkEnd w:id="634"/>
    </w:p>
    <w:p w:rsidR="005D68E2" w:rsidRDefault="005D68E2" w:rsidP="005D68E2">
      <w:pPr>
        <w:pStyle w:val="a5"/>
        <w:keepNext/>
        <w:rPr>
          <w:rtl/>
        </w:rPr>
      </w:pPr>
      <w:bookmarkStart w:id="635" w:name="ET_speaker_6032_4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63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אני חושב שבמסמך המדיניות החדש יש התייחסות לנושא הזה. אני חושב שקיימים שני </w:t>
      </w:r>
      <w:bookmarkStart w:id="636" w:name="_ETM_Q1_2102925"/>
      <w:bookmarkEnd w:id="636"/>
      <w:r>
        <w:rPr>
          <w:rtl/>
          <w:lang w:eastAsia="he-IL"/>
        </w:rPr>
        <w:t xml:space="preserve">מסלולים ברשויות אכיפת החוק. יש מסלול אחד, מסלול רגיל, </w:t>
      </w:r>
      <w:bookmarkStart w:id="637" w:name="_ETM_Q1_2107269"/>
      <w:bookmarkEnd w:id="637"/>
      <w:r>
        <w:rPr>
          <w:rtl/>
          <w:lang w:eastAsia="he-IL"/>
        </w:rPr>
        <w:t xml:space="preserve">שמסתיים בהרשעה בעבירה פלילית וכולי, ויש מסלול אחר שהוא </w:t>
      </w:r>
      <w:bookmarkStart w:id="638" w:name="_ETM_Q1_2114299"/>
      <w:bookmarkEnd w:id="638"/>
      <w:r>
        <w:rPr>
          <w:rtl/>
          <w:lang w:eastAsia="he-IL"/>
        </w:rPr>
        <w:t xml:space="preserve">מסלול יותר אזרחי שמביא את העבריינים, במיוחד כשהם מעורבים </w:t>
      </w:r>
      <w:bookmarkStart w:id="639" w:name="_ETM_Q1_2122887"/>
      <w:bookmarkEnd w:id="639"/>
      <w:r>
        <w:rPr>
          <w:rtl/>
          <w:lang w:eastAsia="he-IL"/>
        </w:rPr>
        <w:t xml:space="preserve">פעם ראשונה בעבירות על החוק, או למשפט קהילתי ואז שם </w:t>
      </w:r>
      <w:bookmarkStart w:id="640" w:name="_ETM_Q1_2130643"/>
      <w:bookmarkEnd w:id="640"/>
      <w:r>
        <w:rPr>
          <w:rtl/>
          <w:lang w:eastAsia="he-IL"/>
        </w:rPr>
        <w:t xml:space="preserve">הטיפול הוא אחר לגמרי, או למסלול טיפולי אחר. יש התייחסות </w:t>
      </w:r>
      <w:bookmarkStart w:id="641" w:name="_ETM_Q1_2141660"/>
      <w:bookmarkEnd w:id="641"/>
      <w:r>
        <w:rPr>
          <w:rtl/>
          <w:lang w:eastAsia="he-IL"/>
        </w:rPr>
        <w:t xml:space="preserve">במסמך המדיניות החדש לגבי מיגור הפשיעה והאלימות </w:t>
      </w:r>
      <w:bookmarkStart w:id="642" w:name="_ETM_Q1_2147520"/>
      <w:bookmarkEnd w:id="642"/>
      <w:r>
        <w:rPr>
          <w:rtl/>
          <w:lang w:eastAsia="he-IL"/>
        </w:rPr>
        <w:t xml:space="preserve">בחברה הערבית ואני חושב שאם נמצאת אתנו עביר ממשרד המשפטים, </w:t>
      </w:r>
      <w:bookmarkStart w:id="643" w:name="_ETM_Q1_2152362"/>
      <w:bookmarkEnd w:id="643"/>
      <w:r>
        <w:rPr>
          <w:rtl/>
          <w:lang w:eastAsia="he-IL"/>
        </w:rPr>
        <w:t>היא תוכל להתייחס לכך. שם יש כוונות לפתח את המסלול</w:t>
      </w:r>
      <w:bookmarkStart w:id="644" w:name="_ETM_Q1_2158727"/>
      <w:bookmarkEnd w:id="644"/>
      <w:r>
        <w:rPr>
          <w:rtl/>
          <w:lang w:eastAsia="he-IL"/>
        </w:rPr>
        <w:t xml:space="preserve"> האזרחי ולחסוך תיקים פליליים לצעירים שמעורבים באלימות או בפשיעה, בוא</w:t>
      </w:r>
      <w:bookmarkStart w:id="645" w:name="_ETM_Q1_2169984"/>
      <w:bookmarkEnd w:id="645"/>
      <w:r>
        <w:rPr>
          <w:rtl/>
          <w:lang w:eastAsia="he-IL"/>
        </w:rPr>
        <w:t xml:space="preserve"> נקרא לה קלה, ואז במקום לקיים את הדיון במסגרת </w:t>
      </w:r>
      <w:bookmarkStart w:id="646" w:name="_ETM_Q1_2173030"/>
      <w:bookmarkEnd w:id="646"/>
      <w:r>
        <w:rPr>
          <w:rtl/>
          <w:lang w:eastAsia="he-IL"/>
        </w:rPr>
        <w:t xml:space="preserve">בית משפט רגיל, לעשות את זה בבית משפט קהילתי, מה </w:t>
      </w:r>
      <w:bookmarkStart w:id="647" w:name="_ETM_Q1_2179288"/>
      <w:bookmarkEnd w:id="647"/>
      <w:r>
        <w:rPr>
          <w:rtl/>
          <w:lang w:eastAsia="he-IL"/>
        </w:rPr>
        <w:t>שיחסוך פתיחת תיק פלילי אבל יכניס אותם למסלול שיקומי.</w:t>
      </w:r>
      <w:bookmarkStart w:id="648" w:name="_ETM_Q1_2185278"/>
      <w:bookmarkStart w:id="649" w:name="_ETM_Q1_2191728"/>
      <w:bookmarkEnd w:id="648"/>
      <w:bookmarkEnd w:id="649"/>
    </w:p>
    <w:p w:rsidR="005D68E2" w:rsidRDefault="005D68E2" w:rsidP="005D68E2">
      <w:pPr>
        <w:rPr>
          <w:rtl/>
          <w:lang w:eastAsia="he-IL"/>
        </w:rPr>
      </w:pPr>
      <w:bookmarkStart w:id="650" w:name="_ETM_Q1_2191783"/>
      <w:bookmarkStart w:id="651" w:name="_ETM_Q1_2192264"/>
      <w:bookmarkEnd w:id="650"/>
      <w:bookmarkEnd w:id="651"/>
    </w:p>
    <w:p w:rsidR="005D68E2" w:rsidRDefault="005D68E2" w:rsidP="005D68E2">
      <w:pPr>
        <w:rPr>
          <w:rtl/>
          <w:lang w:eastAsia="he-IL"/>
        </w:rPr>
      </w:pPr>
      <w:bookmarkStart w:id="652" w:name="_ETM_Q1_2192312"/>
      <w:bookmarkEnd w:id="652"/>
      <w:r>
        <w:rPr>
          <w:rtl/>
          <w:lang w:eastAsia="he-IL"/>
        </w:rPr>
        <w:t xml:space="preserve">אני חושב שזאת גישה נכונה. נראה לי </w:t>
      </w:r>
      <w:bookmarkStart w:id="653" w:name="_ETM_Q1_2188948"/>
      <w:bookmarkEnd w:id="653"/>
      <w:r>
        <w:rPr>
          <w:rtl/>
          <w:lang w:eastAsia="he-IL"/>
        </w:rPr>
        <w:t xml:space="preserve">שבחברה היהודית המסלול האזרחי הזה מפותח יותר ולכן </w:t>
      </w:r>
      <w:bookmarkStart w:id="654" w:name="_ETM_Q1_2193471"/>
      <w:bookmarkEnd w:id="654"/>
      <w:r>
        <w:rPr>
          <w:rtl/>
          <w:lang w:eastAsia="he-IL"/>
        </w:rPr>
        <w:t xml:space="preserve">אנחנו רואים אחוז הרשעה נמוך יותר. אני </w:t>
      </w:r>
      <w:bookmarkStart w:id="655" w:name="_ETM_Q1_2198942"/>
      <w:bookmarkEnd w:id="655"/>
      <w:r>
        <w:rPr>
          <w:rtl/>
          <w:lang w:eastAsia="he-IL"/>
        </w:rPr>
        <w:t>כמובן לא מתחייב לכך שזה ההסבר, אבל חשוב מאוד לצי</w:t>
      </w:r>
      <w:bookmarkStart w:id="656" w:name="_ETM_Q1_2203704"/>
      <w:bookmarkEnd w:id="656"/>
      <w:r>
        <w:rPr>
          <w:rtl/>
          <w:lang w:eastAsia="he-IL"/>
        </w:rPr>
        <w:t xml:space="preserve">ין שבמסמך החדש או בגישה החדשה שאנחנו מנסים לקדם </w:t>
      </w:r>
      <w:bookmarkStart w:id="657" w:name="_ETM_Q1_2207642"/>
      <w:bookmarkEnd w:id="657"/>
      <w:r>
        <w:rPr>
          <w:rtl/>
          <w:lang w:eastAsia="he-IL"/>
        </w:rPr>
        <w:t xml:space="preserve">גם בנושא של פשיעה ואלימות בחברה הערבית, יש מעין פתרון </w:t>
      </w:r>
      <w:bookmarkStart w:id="658" w:name="_ETM_Q1_2212630"/>
      <w:bookmarkEnd w:id="658"/>
      <w:r>
        <w:rPr>
          <w:rtl/>
          <w:lang w:eastAsia="he-IL"/>
        </w:rPr>
        <w:t>לסוגיה הזאת אבל מצער שיש.</w:t>
      </w:r>
    </w:p>
    <w:p w:rsidR="005D68E2" w:rsidRDefault="005D68E2" w:rsidP="005D68E2">
      <w:pPr>
        <w:rPr>
          <w:rtl/>
          <w:lang w:eastAsia="he-IL"/>
        </w:rPr>
      </w:pPr>
      <w:bookmarkStart w:id="659" w:name="_ETM_Q1_2215932"/>
      <w:bookmarkStart w:id="660" w:name="_ETM_Q1_2215994"/>
      <w:bookmarkStart w:id="661" w:name="_ETM_Q1_2217612"/>
      <w:bookmarkEnd w:id="659"/>
      <w:bookmarkEnd w:id="660"/>
      <w:bookmarkEnd w:id="661"/>
    </w:p>
    <w:p w:rsidR="005D68E2" w:rsidRDefault="005D68E2" w:rsidP="005D68E2">
      <w:pPr>
        <w:pStyle w:val="afb"/>
        <w:keepNext/>
        <w:rPr>
          <w:rtl/>
          <w:lang w:eastAsia="he-IL"/>
        </w:rPr>
      </w:pPr>
      <w:bookmarkStart w:id="662" w:name="ET_guest_אורלי_אלמגור_לוטן_47"/>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662"/>
    </w:p>
    <w:p w:rsidR="005D68E2" w:rsidRDefault="005D68E2" w:rsidP="005D68E2">
      <w:pPr>
        <w:pStyle w:val="KeepWithNext"/>
        <w:rPr>
          <w:rFonts w:hint="cs"/>
          <w:rtl/>
          <w:lang w:eastAsia="he-IL"/>
        </w:rPr>
      </w:pPr>
    </w:p>
    <w:p w:rsidR="005D68E2" w:rsidRDefault="005D68E2" w:rsidP="005D68E2">
      <w:pPr>
        <w:rPr>
          <w:rtl/>
          <w:lang w:eastAsia="he-IL"/>
        </w:rPr>
      </w:pPr>
      <w:bookmarkStart w:id="663" w:name="_ETM_Q1_2217862"/>
      <w:bookmarkStart w:id="664" w:name="_ETM_Q1_2217891"/>
      <w:bookmarkEnd w:id="663"/>
      <w:bookmarkEnd w:id="664"/>
      <w:r>
        <w:rPr>
          <w:rtl/>
          <w:lang w:eastAsia="he-IL"/>
        </w:rPr>
        <w:t xml:space="preserve">הסיפור של בתי המשפט הקהילתיים, לא </w:t>
      </w:r>
      <w:bookmarkStart w:id="665" w:name="_ETM_Q1_2220007"/>
      <w:bookmarkEnd w:id="665"/>
      <w:r>
        <w:rPr>
          <w:rtl/>
          <w:lang w:eastAsia="he-IL"/>
        </w:rPr>
        <w:t xml:space="preserve">התייחסנו כאן אבל במסמך אחר ראינו נתונים ואכן האחוז </w:t>
      </w:r>
      <w:bookmarkStart w:id="666" w:name="_ETM_Q1_2223995"/>
      <w:bookmarkEnd w:id="666"/>
      <w:r>
        <w:rPr>
          <w:rtl/>
          <w:lang w:eastAsia="he-IL"/>
        </w:rPr>
        <w:t xml:space="preserve">של הערבים מבין אלה שהופנו לבית משפט קהילתי היה 17 </w:t>
      </w:r>
      <w:bookmarkStart w:id="667" w:name="_ETM_Q1_2227191"/>
      <w:bookmarkEnd w:id="667"/>
      <w:r>
        <w:rPr>
          <w:rtl/>
          <w:lang w:eastAsia="he-IL"/>
        </w:rPr>
        <w:t xml:space="preserve">אחוזים. לא נכון להשוות את זה לאחוז באוכלוסייה אלא נכון </w:t>
      </w:r>
      <w:bookmarkStart w:id="668" w:name="_ETM_Q1_2230140"/>
      <w:bookmarkEnd w:id="668"/>
      <w:r>
        <w:rPr>
          <w:rtl/>
          <w:lang w:eastAsia="he-IL"/>
        </w:rPr>
        <w:t xml:space="preserve">להשוות את זה לאחוז בקרב מי שנכנסים למערכת והוא נמוך </w:t>
      </w:r>
      <w:bookmarkStart w:id="669" w:name="_ETM_Q1_2233414"/>
      <w:bookmarkEnd w:id="669"/>
      <w:r>
        <w:rPr>
          <w:rtl/>
          <w:lang w:eastAsia="he-IL"/>
        </w:rPr>
        <w:t>משמעותית.</w:t>
      </w:r>
      <w:bookmarkStart w:id="670" w:name="_ETM_Q1_2233529"/>
      <w:bookmarkEnd w:id="670"/>
    </w:p>
    <w:p w:rsidR="005D68E2" w:rsidRDefault="005D68E2" w:rsidP="005D68E2">
      <w:pPr>
        <w:rPr>
          <w:rtl/>
          <w:lang w:eastAsia="he-IL"/>
        </w:rPr>
      </w:pPr>
      <w:bookmarkStart w:id="671" w:name="_ETM_Q1_2233587"/>
      <w:bookmarkStart w:id="672" w:name="_ETM_Q1_2234521"/>
      <w:bookmarkEnd w:id="671"/>
      <w:bookmarkEnd w:id="672"/>
    </w:p>
    <w:p w:rsidR="005D68E2" w:rsidRDefault="005D68E2" w:rsidP="005D68E2">
      <w:pPr>
        <w:pStyle w:val="a5"/>
        <w:keepNext/>
        <w:rPr>
          <w:rtl/>
        </w:rPr>
      </w:pPr>
      <w:bookmarkStart w:id="673" w:name="ET_speaker_6032_48"/>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673"/>
    </w:p>
    <w:p w:rsidR="005D68E2" w:rsidRDefault="005D68E2" w:rsidP="005D68E2">
      <w:pPr>
        <w:pStyle w:val="KeepWithNext"/>
        <w:rPr>
          <w:rFonts w:hint="cs"/>
          <w:rtl/>
          <w:lang w:eastAsia="he-IL"/>
        </w:rPr>
      </w:pPr>
    </w:p>
    <w:p w:rsidR="005D68E2" w:rsidRDefault="005D68E2" w:rsidP="005D68E2">
      <w:pPr>
        <w:rPr>
          <w:rtl/>
          <w:lang w:eastAsia="he-IL"/>
        </w:rPr>
      </w:pPr>
      <w:bookmarkStart w:id="674" w:name="_ETM_Q1_2234779"/>
      <w:bookmarkStart w:id="675" w:name="_ETM_Q1_2234803"/>
      <w:bookmarkEnd w:id="674"/>
      <w:bookmarkEnd w:id="675"/>
      <w:r>
        <w:rPr>
          <w:rtl/>
          <w:lang w:eastAsia="he-IL"/>
        </w:rPr>
        <w:t>נכון.</w:t>
      </w:r>
      <w:bookmarkStart w:id="676" w:name="_ETM_Q1_2234382"/>
      <w:bookmarkEnd w:id="676"/>
    </w:p>
    <w:p w:rsidR="005D68E2" w:rsidRDefault="005D68E2" w:rsidP="005D68E2">
      <w:pPr>
        <w:rPr>
          <w:rtl/>
          <w:lang w:eastAsia="he-IL"/>
        </w:rPr>
      </w:pPr>
      <w:bookmarkStart w:id="677" w:name="_ETM_Q1_2234432"/>
      <w:bookmarkEnd w:id="677"/>
    </w:p>
    <w:p w:rsidR="005D68E2" w:rsidRDefault="005D68E2" w:rsidP="005D68E2">
      <w:pPr>
        <w:pStyle w:val="afb"/>
        <w:keepNext/>
        <w:rPr>
          <w:rtl/>
          <w:lang w:eastAsia="he-IL"/>
        </w:rPr>
      </w:pPr>
      <w:bookmarkStart w:id="678" w:name="ET_guest_אורלי_אלמגור_לוטן_49"/>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678"/>
    </w:p>
    <w:p w:rsidR="005D68E2" w:rsidRDefault="005D68E2" w:rsidP="005D68E2">
      <w:pPr>
        <w:pStyle w:val="KeepWithNext"/>
        <w:rPr>
          <w:rFonts w:hint="cs"/>
          <w:rtl/>
          <w:lang w:eastAsia="he-IL"/>
        </w:rPr>
      </w:pPr>
    </w:p>
    <w:p w:rsidR="005D68E2" w:rsidRDefault="005D68E2" w:rsidP="005D68E2">
      <w:pPr>
        <w:rPr>
          <w:rtl/>
          <w:lang w:eastAsia="he-IL"/>
        </w:rPr>
      </w:pPr>
      <w:bookmarkStart w:id="679" w:name="_ETM_Q1_2235364"/>
      <w:bookmarkStart w:id="680" w:name="_ETM_Q1_2235388"/>
      <w:bookmarkEnd w:id="679"/>
      <w:bookmarkEnd w:id="680"/>
      <w:r>
        <w:rPr>
          <w:rtl/>
          <w:lang w:eastAsia="he-IL"/>
        </w:rPr>
        <w:t>כאן רואים שהייתה עלייה מאוד מאוד קטנה. אני יכולה ל</w:t>
      </w:r>
      <w:bookmarkStart w:id="681" w:name="_ETM_Q1_2238040"/>
      <w:bookmarkEnd w:id="681"/>
      <w:r>
        <w:rPr>
          <w:rtl/>
          <w:lang w:eastAsia="he-IL"/>
        </w:rPr>
        <w:t xml:space="preserve">ומר שכאשר כתבנו את המסמך שאלנו על </w:t>
      </w:r>
      <w:bookmarkStart w:id="682" w:name="_ETM_Q1_2239532"/>
      <w:bookmarkEnd w:id="682"/>
      <w:r>
        <w:rPr>
          <w:rtl/>
          <w:lang w:eastAsia="he-IL"/>
        </w:rPr>
        <w:t xml:space="preserve">כך ונענינו שזה בגלל שבתי המשפט הקהילתיים לא </w:t>
      </w:r>
      <w:bookmarkStart w:id="683" w:name="_ETM_Q1_2243310"/>
      <w:bookmarkEnd w:id="683"/>
      <w:r>
        <w:rPr>
          <w:rtl/>
          <w:lang w:eastAsia="he-IL"/>
        </w:rPr>
        <w:t>נמצאים במקומות בהם יש אוכלוסייה ערבית. אני חייבת לומר</w:t>
      </w:r>
      <w:bookmarkStart w:id="684" w:name="_ETM_Q1_2246741"/>
      <w:bookmarkEnd w:id="684"/>
      <w:r>
        <w:rPr>
          <w:rtl/>
          <w:lang w:eastAsia="he-IL"/>
        </w:rPr>
        <w:t xml:space="preserve"> שאני לא בטוחה שהשתכנעתי בגלל שיש בית משפט קהילתי </w:t>
      </w:r>
      <w:bookmarkStart w:id="685" w:name="_ETM_Q1_2248795"/>
      <w:bookmarkEnd w:id="685"/>
      <w:r>
        <w:rPr>
          <w:rtl/>
          <w:lang w:eastAsia="he-IL"/>
        </w:rPr>
        <w:t xml:space="preserve">בנצרת ואם אני לא טועה יש גם ברמלה או </w:t>
      </w:r>
      <w:bookmarkStart w:id="686" w:name="_ETM_Q1_2251540"/>
      <w:bookmarkEnd w:id="686"/>
      <w:r>
        <w:rPr>
          <w:rtl/>
          <w:lang w:eastAsia="he-IL"/>
        </w:rPr>
        <w:t>בלוד.</w:t>
      </w:r>
    </w:p>
    <w:p w:rsidR="005D68E2" w:rsidRDefault="005D68E2" w:rsidP="005D68E2">
      <w:pPr>
        <w:rPr>
          <w:rtl/>
          <w:lang w:eastAsia="he-IL"/>
        </w:rPr>
      </w:pPr>
      <w:bookmarkStart w:id="687" w:name="_ETM_Q1_2251137"/>
      <w:bookmarkStart w:id="688" w:name="_ETM_Q1_2251196"/>
      <w:bookmarkStart w:id="689" w:name="_ETM_Q1_2250935"/>
      <w:bookmarkEnd w:id="687"/>
      <w:bookmarkEnd w:id="688"/>
      <w:bookmarkEnd w:id="689"/>
    </w:p>
    <w:p w:rsidR="005D68E2" w:rsidRDefault="005D68E2" w:rsidP="005D68E2">
      <w:pPr>
        <w:pStyle w:val="a5"/>
        <w:keepNext/>
        <w:rPr>
          <w:rtl/>
        </w:rPr>
      </w:pPr>
      <w:bookmarkStart w:id="690" w:name="ET_speaker_5945_5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690"/>
    </w:p>
    <w:p w:rsidR="005D68E2" w:rsidRDefault="005D68E2" w:rsidP="005D68E2">
      <w:pPr>
        <w:pStyle w:val="KeepWithNext"/>
        <w:rPr>
          <w:rFonts w:hint="cs"/>
          <w:rtl/>
          <w:lang w:eastAsia="he-IL"/>
        </w:rPr>
      </w:pPr>
    </w:p>
    <w:p w:rsidR="005D68E2" w:rsidRDefault="005D68E2" w:rsidP="005D68E2">
      <w:pPr>
        <w:rPr>
          <w:rtl/>
          <w:lang w:eastAsia="he-IL"/>
        </w:rPr>
      </w:pPr>
      <w:bookmarkStart w:id="691" w:name="_ETM_Q1_2251205"/>
      <w:bookmarkStart w:id="692" w:name="_ETM_Q1_2251224"/>
      <w:bookmarkEnd w:id="691"/>
      <w:bookmarkEnd w:id="692"/>
      <w:r>
        <w:rPr>
          <w:rtl/>
          <w:lang w:eastAsia="he-IL"/>
        </w:rPr>
        <w:t>כמה בתי משפט קהילתיים?</w:t>
      </w:r>
    </w:p>
    <w:p w:rsidR="005D68E2" w:rsidRDefault="005D68E2" w:rsidP="005D68E2">
      <w:pPr>
        <w:rPr>
          <w:rtl/>
          <w:lang w:eastAsia="he-IL"/>
        </w:rPr>
      </w:pPr>
      <w:bookmarkStart w:id="693" w:name="_ETM_Q1_2250400"/>
      <w:bookmarkStart w:id="694" w:name="_ETM_Q1_2250463"/>
      <w:bookmarkStart w:id="695" w:name="_ETM_Q1_2251120"/>
      <w:bookmarkEnd w:id="693"/>
      <w:bookmarkEnd w:id="694"/>
      <w:bookmarkEnd w:id="695"/>
    </w:p>
    <w:p w:rsidR="005D68E2" w:rsidRDefault="005D68E2" w:rsidP="005D68E2">
      <w:pPr>
        <w:pStyle w:val="afb"/>
        <w:keepNext/>
        <w:rPr>
          <w:rtl/>
          <w:lang w:eastAsia="he-IL"/>
        </w:rPr>
      </w:pPr>
      <w:bookmarkStart w:id="696" w:name="ET_guest_אורלי_אלמגור_לוטן_51"/>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696"/>
    </w:p>
    <w:p w:rsidR="005D68E2" w:rsidRDefault="005D68E2" w:rsidP="005D68E2">
      <w:pPr>
        <w:pStyle w:val="KeepWithNext"/>
        <w:rPr>
          <w:rFonts w:hint="cs"/>
          <w:rtl/>
          <w:lang w:eastAsia="he-IL"/>
        </w:rPr>
      </w:pPr>
    </w:p>
    <w:p w:rsidR="005D68E2" w:rsidRDefault="005D68E2" w:rsidP="005D68E2">
      <w:pPr>
        <w:rPr>
          <w:rtl/>
          <w:lang w:eastAsia="he-IL"/>
        </w:rPr>
      </w:pPr>
      <w:bookmarkStart w:id="697" w:name="_ETM_Q1_2251390"/>
      <w:bookmarkStart w:id="698" w:name="_ETM_Q1_2251413"/>
      <w:bookmarkEnd w:id="697"/>
      <w:bookmarkEnd w:id="698"/>
      <w:r>
        <w:rPr>
          <w:rtl/>
          <w:lang w:eastAsia="he-IL"/>
        </w:rPr>
        <w:t xml:space="preserve">אם אני לא טועה, נדמה </w:t>
      </w:r>
      <w:bookmarkStart w:id="699" w:name="_ETM_Q1_2252380"/>
      <w:bookmarkEnd w:id="699"/>
      <w:r>
        <w:rPr>
          <w:rtl/>
          <w:lang w:eastAsia="he-IL"/>
        </w:rPr>
        <w:t>לי שיש שישה עת כתבנו את זה.</w:t>
      </w:r>
      <w:bookmarkStart w:id="700" w:name="_ETM_Q1_2258812"/>
      <w:bookmarkEnd w:id="700"/>
    </w:p>
    <w:p w:rsidR="005D68E2" w:rsidRDefault="005D68E2" w:rsidP="005D68E2">
      <w:pPr>
        <w:rPr>
          <w:rtl/>
          <w:lang w:eastAsia="he-IL"/>
        </w:rPr>
      </w:pPr>
      <w:bookmarkStart w:id="701" w:name="_ETM_Q1_2258875"/>
      <w:bookmarkStart w:id="702" w:name="_ETM_Q1_2258708"/>
      <w:bookmarkEnd w:id="701"/>
      <w:bookmarkEnd w:id="702"/>
    </w:p>
    <w:p w:rsidR="005D68E2" w:rsidRDefault="005D68E2" w:rsidP="005D68E2">
      <w:pPr>
        <w:pStyle w:val="a5"/>
        <w:keepNext/>
        <w:rPr>
          <w:rtl/>
        </w:rPr>
      </w:pPr>
      <w:bookmarkStart w:id="703" w:name="ET_speaker_5945_5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703"/>
    </w:p>
    <w:p w:rsidR="005D68E2" w:rsidRDefault="005D68E2" w:rsidP="005D68E2">
      <w:pPr>
        <w:pStyle w:val="KeepWithNext"/>
        <w:rPr>
          <w:rFonts w:hint="cs"/>
          <w:rtl/>
          <w:lang w:eastAsia="he-IL"/>
        </w:rPr>
      </w:pPr>
    </w:p>
    <w:p w:rsidR="005D68E2" w:rsidRDefault="005D68E2" w:rsidP="005D68E2">
      <w:pPr>
        <w:rPr>
          <w:rtl/>
          <w:lang w:eastAsia="he-IL"/>
        </w:rPr>
      </w:pPr>
      <w:bookmarkStart w:id="704" w:name="_ETM_Q1_2258993"/>
      <w:bookmarkStart w:id="705" w:name="_ETM_Q1_2259014"/>
      <w:bookmarkEnd w:id="704"/>
      <w:bookmarkEnd w:id="705"/>
      <w:r>
        <w:rPr>
          <w:rtl/>
          <w:lang w:eastAsia="he-IL"/>
        </w:rPr>
        <w:t xml:space="preserve">ובנצרת רק אחד בודד </w:t>
      </w:r>
      <w:bookmarkStart w:id="706" w:name="_ETM_Q1_2260318"/>
      <w:bookmarkEnd w:id="706"/>
      <w:r>
        <w:rPr>
          <w:rtl/>
          <w:lang w:eastAsia="he-IL"/>
        </w:rPr>
        <w:t>נותן מענה לאוכלוסייה הערבית?</w:t>
      </w:r>
      <w:bookmarkStart w:id="707" w:name="_ETM_Q1_2261706"/>
      <w:bookmarkEnd w:id="707"/>
    </w:p>
    <w:p w:rsidR="005D68E2" w:rsidRDefault="005D68E2" w:rsidP="005D68E2">
      <w:pPr>
        <w:rPr>
          <w:rtl/>
          <w:lang w:eastAsia="he-IL"/>
        </w:rPr>
      </w:pPr>
      <w:bookmarkStart w:id="708" w:name="_ETM_Q1_2261772"/>
      <w:bookmarkEnd w:id="708"/>
    </w:p>
    <w:p w:rsidR="005D68E2" w:rsidRDefault="005D68E2" w:rsidP="005D68E2">
      <w:pPr>
        <w:pStyle w:val="afb"/>
        <w:keepNext/>
        <w:rPr>
          <w:rtl/>
          <w:lang w:eastAsia="he-IL"/>
        </w:rPr>
      </w:pPr>
      <w:bookmarkStart w:id="709" w:name="ET_guest_אורלי_אלמגור_לוטן_53"/>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709"/>
    </w:p>
    <w:p w:rsidR="005D68E2" w:rsidRDefault="005D68E2" w:rsidP="005D68E2">
      <w:pPr>
        <w:pStyle w:val="KeepWithNext"/>
        <w:rPr>
          <w:rFonts w:hint="cs"/>
          <w:rtl/>
          <w:lang w:eastAsia="he-IL"/>
        </w:rPr>
      </w:pPr>
    </w:p>
    <w:p w:rsidR="005D68E2" w:rsidRDefault="005D68E2" w:rsidP="005D68E2">
      <w:pPr>
        <w:rPr>
          <w:rtl/>
          <w:lang w:eastAsia="he-IL"/>
        </w:rPr>
      </w:pPr>
      <w:bookmarkStart w:id="710" w:name="_ETM_Q1_2262767"/>
      <w:bookmarkStart w:id="711" w:name="_ETM_Q1_2262790"/>
      <w:bookmarkEnd w:id="710"/>
      <w:bookmarkEnd w:id="711"/>
      <w:r>
        <w:rPr>
          <w:rtl/>
          <w:lang w:eastAsia="he-IL"/>
        </w:rPr>
        <w:t xml:space="preserve">אם יש לך שישה, אני לא יודעת </w:t>
      </w:r>
      <w:bookmarkStart w:id="712" w:name="_ETM_Q1_2264212"/>
      <w:bookmarkEnd w:id="712"/>
      <w:r>
        <w:rPr>
          <w:rtl/>
          <w:lang w:eastAsia="he-IL"/>
        </w:rPr>
        <w:t>אם זה נכון לומר שיש רק אחד בנצרת. רמלה או לוד, אלה ערים מעורבות.</w:t>
      </w:r>
    </w:p>
    <w:p w:rsidR="005D68E2" w:rsidRDefault="005D68E2" w:rsidP="005D68E2">
      <w:pPr>
        <w:rPr>
          <w:rtl/>
          <w:lang w:eastAsia="he-IL"/>
        </w:rPr>
      </w:pPr>
      <w:bookmarkStart w:id="713" w:name="_ETM_Q1_2272044"/>
      <w:bookmarkStart w:id="714" w:name="_ETM_Q1_2272106"/>
      <w:bookmarkEnd w:id="713"/>
      <w:bookmarkEnd w:id="714"/>
    </w:p>
    <w:p w:rsidR="005D68E2" w:rsidRDefault="005D68E2" w:rsidP="005D68E2">
      <w:pPr>
        <w:pStyle w:val="a5"/>
        <w:keepNext/>
        <w:rPr>
          <w:rtl/>
        </w:rPr>
      </w:pPr>
      <w:bookmarkStart w:id="715" w:name="ET_speaker_עידו_בן_יצחק_5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71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ברמלה וגם בבאר שבע. יש בכל </w:t>
      </w:r>
      <w:bookmarkStart w:id="716" w:name="_ETM_Q1_2273318"/>
      <w:bookmarkEnd w:id="716"/>
      <w:r>
        <w:rPr>
          <w:rtl/>
          <w:lang w:eastAsia="he-IL"/>
        </w:rPr>
        <w:t>מחוז.</w:t>
      </w:r>
      <w:bookmarkStart w:id="717" w:name="_ETM_Q1_2272988"/>
      <w:bookmarkEnd w:id="717"/>
    </w:p>
    <w:p w:rsidR="005D68E2" w:rsidRDefault="005D68E2" w:rsidP="005D68E2">
      <w:pPr>
        <w:rPr>
          <w:rtl/>
          <w:lang w:eastAsia="he-IL"/>
        </w:rPr>
      </w:pPr>
      <w:bookmarkStart w:id="718" w:name="_ETM_Q1_2273049"/>
      <w:bookmarkStart w:id="719" w:name="_ETM_Q1_2273739"/>
      <w:bookmarkEnd w:id="718"/>
      <w:bookmarkEnd w:id="719"/>
    </w:p>
    <w:p w:rsidR="005D68E2" w:rsidRDefault="005D68E2" w:rsidP="005D68E2">
      <w:pPr>
        <w:pStyle w:val="afb"/>
        <w:keepNext/>
        <w:rPr>
          <w:rtl/>
          <w:lang w:eastAsia="he-IL"/>
        </w:rPr>
      </w:pPr>
      <w:bookmarkStart w:id="720" w:name="ET_guest_אורלי_אלמגור_לוטן_55"/>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720"/>
    </w:p>
    <w:p w:rsidR="005D68E2" w:rsidRDefault="005D68E2" w:rsidP="005D68E2">
      <w:pPr>
        <w:pStyle w:val="KeepWithNext"/>
        <w:rPr>
          <w:rFonts w:hint="cs"/>
          <w:rtl/>
          <w:lang w:eastAsia="he-IL"/>
        </w:rPr>
      </w:pPr>
    </w:p>
    <w:p w:rsidR="005D68E2" w:rsidRDefault="005D68E2" w:rsidP="005D68E2">
      <w:pPr>
        <w:rPr>
          <w:rtl/>
          <w:lang w:eastAsia="he-IL"/>
        </w:rPr>
      </w:pPr>
      <w:bookmarkStart w:id="721" w:name="_ETM_Q1_2273973"/>
      <w:bookmarkStart w:id="722" w:name="_ETM_Q1_2273994"/>
      <w:bookmarkEnd w:id="721"/>
      <w:bookmarkEnd w:id="722"/>
      <w:r>
        <w:rPr>
          <w:rtl/>
          <w:lang w:eastAsia="he-IL"/>
        </w:rPr>
        <w:t xml:space="preserve">לכן אני אומרת שאני לא משוכנעת שהטיעון שנאמר שאין בית </w:t>
      </w:r>
      <w:bookmarkStart w:id="723" w:name="_ETM_Q1_2277488"/>
      <w:bookmarkEnd w:id="723"/>
      <w:r>
        <w:rPr>
          <w:rtl/>
          <w:lang w:eastAsia="he-IL"/>
        </w:rPr>
        <w:t xml:space="preserve">משפט קהילתי בפריסה טובה הוא בהכרח נכון. </w:t>
      </w:r>
    </w:p>
    <w:p w:rsidR="005D68E2" w:rsidRDefault="005D68E2" w:rsidP="005D68E2">
      <w:pPr>
        <w:rPr>
          <w:rtl/>
          <w:lang w:eastAsia="he-IL"/>
        </w:rPr>
      </w:pPr>
      <w:bookmarkStart w:id="724" w:name="_ETM_Q1_2281967"/>
      <w:bookmarkStart w:id="725" w:name="_ETM_Q1_2282032"/>
      <w:bookmarkStart w:id="726" w:name="_ETM_Q1_2282538"/>
      <w:bookmarkEnd w:id="724"/>
      <w:bookmarkEnd w:id="725"/>
      <w:bookmarkEnd w:id="726"/>
    </w:p>
    <w:p w:rsidR="005D68E2" w:rsidRDefault="005D68E2" w:rsidP="005D68E2">
      <w:pPr>
        <w:pStyle w:val="af8"/>
        <w:keepNext/>
        <w:rPr>
          <w:rtl/>
        </w:rPr>
      </w:pPr>
      <w:bookmarkStart w:id="727" w:name="ET_yor_5278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7"/>
    </w:p>
    <w:p w:rsidR="005D68E2" w:rsidRDefault="005D68E2" w:rsidP="005D68E2">
      <w:pPr>
        <w:pStyle w:val="KeepWithNext"/>
        <w:rPr>
          <w:rFonts w:hint="cs"/>
          <w:rtl/>
          <w:lang w:eastAsia="he-IL"/>
        </w:rPr>
      </w:pPr>
    </w:p>
    <w:p w:rsidR="005D68E2" w:rsidRDefault="005D68E2" w:rsidP="005D68E2">
      <w:pPr>
        <w:rPr>
          <w:rtl/>
          <w:lang w:eastAsia="he-IL"/>
        </w:rPr>
      </w:pPr>
      <w:bookmarkStart w:id="728" w:name="_ETM_Q1_2282798"/>
      <w:bookmarkStart w:id="729" w:name="_ETM_Q1_2282817"/>
      <w:bookmarkEnd w:id="728"/>
      <w:bookmarkEnd w:id="729"/>
      <w:r>
        <w:rPr>
          <w:rtl/>
          <w:lang w:eastAsia="he-IL"/>
        </w:rPr>
        <w:t>בהפניה לבית משפט קהילתי אתה מאשר שלא תהיה הרשעה.</w:t>
      </w:r>
    </w:p>
    <w:p w:rsidR="005D68E2" w:rsidRDefault="005D68E2" w:rsidP="005D68E2">
      <w:pPr>
        <w:rPr>
          <w:rtl/>
          <w:lang w:eastAsia="he-IL"/>
        </w:rPr>
      </w:pPr>
      <w:bookmarkStart w:id="730" w:name="_ETM_Q1_2284836"/>
      <w:bookmarkStart w:id="731" w:name="_ETM_Q1_2284902"/>
      <w:bookmarkStart w:id="732" w:name="_ETM_Q1_2286772"/>
      <w:bookmarkEnd w:id="730"/>
      <w:bookmarkEnd w:id="731"/>
      <w:bookmarkEnd w:id="732"/>
    </w:p>
    <w:p w:rsidR="005D68E2" w:rsidRDefault="005D68E2" w:rsidP="005D68E2">
      <w:pPr>
        <w:pStyle w:val="afb"/>
        <w:keepNext/>
        <w:rPr>
          <w:rtl/>
          <w:lang w:eastAsia="he-IL"/>
        </w:rPr>
      </w:pPr>
      <w:bookmarkStart w:id="733" w:name="ET_guest_אורלי_אלמגור_לוטן_57"/>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733"/>
    </w:p>
    <w:p w:rsidR="005D68E2" w:rsidRDefault="005D68E2" w:rsidP="005D68E2">
      <w:pPr>
        <w:pStyle w:val="KeepWithNext"/>
        <w:rPr>
          <w:rFonts w:hint="cs"/>
          <w:rtl/>
          <w:lang w:eastAsia="he-IL"/>
        </w:rPr>
      </w:pPr>
    </w:p>
    <w:p w:rsidR="005D68E2" w:rsidRDefault="005D68E2" w:rsidP="005D68E2">
      <w:pPr>
        <w:rPr>
          <w:rtl/>
          <w:lang w:eastAsia="he-IL"/>
        </w:rPr>
      </w:pPr>
      <w:bookmarkStart w:id="734" w:name="_ETM_Q1_2287003"/>
      <w:bookmarkStart w:id="735" w:name="_ETM_Q1_2287023"/>
      <w:bookmarkEnd w:id="734"/>
      <w:bookmarkEnd w:id="735"/>
      <w:r>
        <w:rPr>
          <w:rtl/>
          <w:lang w:eastAsia="he-IL"/>
        </w:rPr>
        <w:t xml:space="preserve">אתה הולך למסלול </w:t>
      </w:r>
      <w:bookmarkStart w:id="736" w:name="_ETM_Q1_2286239"/>
      <w:bookmarkEnd w:id="736"/>
      <w:r>
        <w:rPr>
          <w:rtl/>
          <w:lang w:eastAsia="he-IL"/>
        </w:rPr>
        <w:t xml:space="preserve">של שיקום, שזה לא רק העניין הזה אלא זה גם </w:t>
      </w:r>
      <w:bookmarkStart w:id="737" w:name="_ETM_Q1_2289141"/>
      <w:bookmarkEnd w:id="737"/>
      <w:r>
        <w:rPr>
          <w:rtl/>
          <w:lang w:eastAsia="he-IL"/>
        </w:rPr>
        <w:t xml:space="preserve">העניין שנכנס לכל הסיפור של ההליך השיקומי וההליך השיקומי מן </w:t>
      </w:r>
      <w:bookmarkStart w:id="738" w:name="_ETM_Q1_2292985"/>
      <w:bookmarkEnd w:id="738"/>
      <w:r>
        <w:rPr>
          <w:rtl/>
          <w:lang w:eastAsia="he-IL"/>
        </w:rPr>
        <w:t>הסתם חשוב כדי למנוע פשיעה חוזרת לאחר מכן.</w:t>
      </w:r>
      <w:bookmarkStart w:id="739" w:name="_ETM_Q1_2296556"/>
      <w:bookmarkEnd w:id="739"/>
    </w:p>
    <w:p w:rsidR="005D68E2" w:rsidRDefault="005D68E2" w:rsidP="005D68E2">
      <w:pPr>
        <w:rPr>
          <w:rtl/>
          <w:lang w:eastAsia="he-IL"/>
        </w:rPr>
      </w:pPr>
      <w:bookmarkStart w:id="740" w:name="_ETM_Q1_2296615"/>
      <w:bookmarkEnd w:id="740"/>
    </w:p>
    <w:p w:rsidR="005D68E2" w:rsidRDefault="005D68E2" w:rsidP="005D68E2">
      <w:pPr>
        <w:pStyle w:val="a5"/>
        <w:keepNext/>
        <w:rPr>
          <w:rtl/>
        </w:rPr>
      </w:pPr>
      <w:bookmarkStart w:id="741" w:name="ET_speaker_5264_58"/>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741"/>
    </w:p>
    <w:p w:rsidR="005D68E2" w:rsidRDefault="005D68E2" w:rsidP="005D68E2">
      <w:pPr>
        <w:pStyle w:val="KeepWithNext"/>
        <w:rPr>
          <w:rFonts w:hint="cs"/>
          <w:rtl/>
          <w:lang w:eastAsia="he-IL"/>
        </w:rPr>
      </w:pPr>
    </w:p>
    <w:p w:rsidR="005D68E2" w:rsidRDefault="005D68E2" w:rsidP="005D68E2">
      <w:pPr>
        <w:rPr>
          <w:rtl/>
          <w:lang w:eastAsia="he-IL"/>
        </w:rPr>
      </w:pPr>
      <w:bookmarkStart w:id="742" w:name="_ETM_Q1_2297982"/>
      <w:bookmarkStart w:id="743" w:name="_ETM_Q1_2298002"/>
      <w:bookmarkEnd w:id="742"/>
      <w:bookmarkEnd w:id="743"/>
      <w:r>
        <w:rPr>
          <w:rtl/>
          <w:lang w:eastAsia="he-IL"/>
        </w:rPr>
        <w:t xml:space="preserve">אולי צריך לבקש </w:t>
      </w:r>
      <w:bookmarkStart w:id="744" w:name="_ETM_Q1_2298520"/>
      <w:bookmarkEnd w:id="744"/>
      <w:r>
        <w:rPr>
          <w:rtl/>
          <w:lang w:eastAsia="he-IL"/>
        </w:rPr>
        <w:t>מהפרקליטות את הנתון שאני ביקשתי.</w:t>
      </w:r>
    </w:p>
    <w:p w:rsidR="005D68E2" w:rsidRDefault="005D68E2" w:rsidP="005D68E2">
      <w:pPr>
        <w:rPr>
          <w:rtl/>
          <w:lang w:eastAsia="he-IL"/>
        </w:rPr>
      </w:pPr>
      <w:bookmarkStart w:id="745" w:name="_ETM_Q1_2302664"/>
      <w:bookmarkStart w:id="746" w:name="_ETM_Q1_2302729"/>
      <w:bookmarkStart w:id="747" w:name="_ETM_Q1_2302724"/>
      <w:bookmarkEnd w:id="745"/>
      <w:bookmarkEnd w:id="746"/>
      <w:bookmarkEnd w:id="747"/>
    </w:p>
    <w:p w:rsidR="005D68E2" w:rsidRDefault="005D68E2" w:rsidP="005D68E2">
      <w:pPr>
        <w:pStyle w:val="af8"/>
        <w:keepNext/>
        <w:rPr>
          <w:rtl/>
        </w:rPr>
      </w:pPr>
      <w:bookmarkStart w:id="748" w:name="ET_yor_5278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8"/>
    </w:p>
    <w:p w:rsidR="005D68E2" w:rsidRDefault="005D68E2" w:rsidP="005D68E2">
      <w:pPr>
        <w:pStyle w:val="KeepWithNext"/>
        <w:rPr>
          <w:rFonts w:hint="cs"/>
          <w:rtl/>
          <w:lang w:eastAsia="he-IL"/>
        </w:rPr>
      </w:pPr>
    </w:p>
    <w:p w:rsidR="005D68E2" w:rsidRDefault="005D68E2" w:rsidP="005D68E2">
      <w:pPr>
        <w:rPr>
          <w:rtl/>
          <w:lang w:eastAsia="he-IL"/>
        </w:rPr>
      </w:pPr>
      <w:bookmarkStart w:id="749" w:name="_ETM_Q1_2302978"/>
      <w:bookmarkStart w:id="750" w:name="_ETM_Q1_2302999"/>
      <w:bookmarkEnd w:id="749"/>
      <w:bookmarkEnd w:id="750"/>
      <w:r>
        <w:rPr>
          <w:rtl/>
          <w:lang w:eastAsia="he-IL"/>
        </w:rPr>
        <w:t xml:space="preserve">יש לנו את נציגי </w:t>
      </w:r>
      <w:bookmarkStart w:id="751" w:name="_ETM_Q1_2301438"/>
      <w:bookmarkEnd w:id="751"/>
      <w:r>
        <w:rPr>
          <w:rtl/>
          <w:lang w:eastAsia="he-IL"/>
        </w:rPr>
        <w:t xml:space="preserve">משרד המשפטים והפרקליטות וחשוב גם לשמוע את התייחסותם לנתונים </w:t>
      </w:r>
      <w:bookmarkStart w:id="752" w:name="_ETM_Q1_2306305"/>
      <w:bookmarkEnd w:id="752"/>
      <w:r>
        <w:rPr>
          <w:rtl/>
          <w:lang w:eastAsia="he-IL"/>
        </w:rPr>
        <w:t>האלה וגם לעניין בית המשפט הקהילתי.</w:t>
      </w:r>
    </w:p>
    <w:p w:rsidR="005D68E2" w:rsidRDefault="005D68E2" w:rsidP="005D68E2">
      <w:pPr>
        <w:rPr>
          <w:rtl/>
          <w:lang w:eastAsia="he-IL"/>
        </w:rPr>
      </w:pPr>
      <w:bookmarkStart w:id="753" w:name="_ETM_Q1_2308477"/>
      <w:bookmarkStart w:id="754" w:name="_ETM_Q1_2308547"/>
      <w:bookmarkEnd w:id="753"/>
      <w:bookmarkEnd w:id="754"/>
    </w:p>
    <w:p w:rsidR="005D68E2" w:rsidRDefault="005D68E2" w:rsidP="005D68E2">
      <w:pPr>
        <w:pStyle w:val="a5"/>
        <w:keepNext/>
        <w:rPr>
          <w:rtl/>
        </w:rPr>
      </w:pPr>
      <w:bookmarkStart w:id="755" w:name="ET_speaker_6032_60"/>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755"/>
    </w:p>
    <w:p w:rsidR="005D68E2" w:rsidRDefault="005D68E2" w:rsidP="005D68E2">
      <w:pPr>
        <w:pStyle w:val="KeepWithNext"/>
        <w:rPr>
          <w:rFonts w:hint="cs"/>
          <w:rtl/>
          <w:lang w:eastAsia="he-IL"/>
        </w:rPr>
      </w:pPr>
    </w:p>
    <w:p w:rsidR="005D68E2" w:rsidRDefault="005D68E2" w:rsidP="005D68E2">
      <w:pPr>
        <w:rPr>
          <w:rtl/>
          <w:lang w:eastAsia="he-IL"/>
        </w:rPr>
      </w:pPr>
      <w:bookmarkStart w:id="756" w:name="_ETM_Q1_2312992"/>
      <w:bookmarkEnd w:id="756"/>
      <w:r>
        <w:rPr>
          <w:rtl/>
          <w:lang w:eastAsia="he-IL"/>
        </w:rPr>
        <w:t>א</w:t>
      </w:r>
      <w:bookmarkStart w:id="757" w:name="_ETM_Q1_2313027"/>
      <w:bookmarkEnd w:id="757"/>
      <w:r>
        <w:rPr>
          <w:rtl/>
          <w:lang w:eastAsia="he-IL"/>
        </w:rPr>
        <w:t xml:space="preserve">ני חושב שכדאי שנתחיל </w:t>
      </w:r>
      <w:bookmarkStart w:id="758" w:name="_ETM_Q1_2312876"/>
      <w:bookmarkEnd w:id="758"/>
      <w:r>
        <w:rPr>
          <w:rtl/>
          <w:lang w:eastAsia="he-IL"/>
        </w:rPr>
        <w:t xml:space="preserve">לשמוע גם את נציגי המשרדים השונים. נתחיל עם משרד </w:t>
      </w:r>
      <w:bookmarkStart w:id="759" w:name="_ETM_Q1_2320707"/>
      <w:bookmarkEnd w:id="759"/>
      <w:r>
        <w:rPr>
          <w:rtl/>
          <w:lang w:eastAsia="he-IL"/>
        </w:rPr>
        <w:t xml:space="preserve">החינוך. אני חושב שיש להם אחריות מורחבת על הגיל הצעיר </w:t>
      </w:r>
      <w:bookmarkStart w:id="760" w:name="_ETM_Q1_2331586"/>
      <w:bookmarkEnd w:id="760"/>
      <w:r>
        <w:rPr>
          <w:rtl/>
          <w:lang w:eastAsia="he-IL"/>
        </w:rPr>
        <w:t xml:space="preserve">מאחר שהם בעצם הבית השני לצעירים, בנים ובנות. </w:t>
      </w:r>
      <w:bookmarkStart w:id="761" w:name="_ETM_Q1_2336634"/>
      <w:bookmarkEnd w:id="761"/>
      <w:r>
        <w:rPr>
          <w:rtl/>
          <w:lang w:eastAsia="he-IL"/>
        </w:rPr>
        <w:t xml:space="preserve">מי נמצא אתנו ממשרד החינוך? מר עבדאללה חטיב </w:t>
      </w:r>
      <w:bookmarkStart w:id="762" w:name="_ETM_Q1_2342592"/>
      <w:bookmarkEnd w:id="762"/>
      <w:r>
        <w:rPr>
          <w:rtl/>
          <w:lang w:eastAsia="he-IL"/>
        </w:rPr>
        <w:t>נמצא אתנו?</w:t>
      </w:r>
      <w:bookmarkStart w:id="763" w:name="_ETM_Q1_2343110"/>
      <w:bookmarkEnd w:id="763"/>
    </w:p>
    <w:p w:rsidR="005D68E2" w:rsidRDefault="005D68E2" w:rsidP="005D68E2">
      <w:pPr>
        <w:rPr>
          <w:rtl/>
          <w:lang w:eastAsia="he-IL"/>
        </w:rPr>
      </w:pPr>
      <w:bookmarkStart w:id="764" w:name="_ETM_Q1_2343172"/>
      <w:bookmarkStart w:id="765" w:name="_ETM_Q1_2344086"/>
      <w:bookmarkStart w:id="766" w:name="_ETM_Q1_2344138"/>
      <w:bookmarkEnd w:id="764"/>
      <w:bookmarkEnd w:id="765"/>
      <w:bookmarkEnd w:id="766"/>
    </w:p>
    <w:p w:rsidR="005D68E2" w:rsidRDefault="005D68E2" w:rsidP="005D68E2">
      <w:pPr>
        <w:pStyle w:val="a5"/>
        <w:keepNext/>
        <w:rPr>
          <w:rtl/>
        </w:rPr>
      </w:pPr>
      <w:bookmarkStart w:id="767" w:name="ET_speaker_בת_שבע_פנחסוב_62"/>
      <w:r>
        <w:rPr>
          <w:rStyle w:val="TagStyle"/>
          <w:rFonts w:hint="cs"/>
          <w:rtl/>
        </w:rPr>
        <w:t xml:space="preserve"> &lt;&lt; דובר &gt;&gt; </w:t>
      </w:r>
      <w:r>
        <w:rPr>
          <w:rFonts w:hint="cs"/>
          <w:rtl/>
        </w:rPr>
        <w:t xml:space="preserve">בת שבע </w:t>
      </w:r>
      <w:proofErr w:type="spellStart"/>
      <w:r>
        <w:rPr>
          <w:rFonts w:hint="cs"/>
          <w:rtl/>
        </w:rPr>
        <w:t>פנחסוב</w:t>
      </w:r>
      <w:proofErr w:type="spellEnd"/>
      <w:r>
        <w:rPr>
          <w:rFonts w:hint="cs"/>
          <w:rtl/>
        </w:rPr>
        <w:t>:</w:t>
      </w:r>
      <w:r>
        <w:rPr>
          <w:rStyle w:val="TagStyle"/>
          <w:rFonts w:hint="cs"/>
          <w:rtl/>
        </w:rPr>
        <w:t xml:space="preserve"> &lt;&lt; דובר &gt;&gt;</w:t>
      </w:r>
      <w:r>
        <w:rPr>
          <w:rFonts w:hint="cs"/>
          <w:rtl/>
        </w:rPr>
        <w:t xml:space="preserve"> </w:t>
      </w:r>
      <w:bookmarkEnd w:id="767"/>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עבדאללה חטיב אמור להיות. אילן שמש.</w:t>
      </w:r>
    </w:p>
    <w:p w:rsidR="005D68E2" w:rsidRDefault="005D68E2" w:rsidP="005D68E2">
      <w:pPr>
        <w:rPr>
          <w:rtl/>
          <w:lang w:eastAsia="he-IL"/>
        </w:rPr>
      </w:pPr>
      <w:bookmarkStart w:id="768" w:name="_ETM_Q1_2340230"/>
      <w:bookmarkStart w:id="769" w:name="_ETM_Q1_2340292"/>
      <w:bookmarkStart w:id="770" w:name="_ETM_Q1_2342611"/>
      <w:bookmarkEnd w:id="768"/>
      <w:bookmarkEnd w:id="769"/>
      <w:bookmarkEnd w:id="770"/>
    </w:p>
    <w:p w:rsidR="005D68E2" w:rsidRDefault="005D68E2" w:rsidP="005D68E2">
      <w:pPr>
        <w:pStyle w:val="afb"/>
        <w:keepNext/>
        <w:rPr>
          <w:rtl/>
          <w:lang w:eastAsia="he-IL"/>
        </w:rPr>
      </w:pPr>
      <w:bookmarkStart w:id="771" w:name="ET_guest_ורד_גיל_61"/>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771"/>
    </w:p>
    <w:p w:rsidR="005D68E2" w:rsidRDefault="005D68E2" w:rsidP="005D68E2">
      <w:pPr>
        <w:pStyle w:val="KeepWithNext"/>
        <w:rPr>
          <w:rFonts w:hint="cs"/>
          <w:rtl/>
          <w:lang w:eastAsia="he-IL"/>
        </w:rPr>
      </w:pPr>
    </w:p>
    <w:p w:rsidR="005D68E2" w:rsidRDefault="005D68E2" w:rsidP="005D68E2">
      <w:pPr>
        <w:rPr>
          <w:rtl/>
          <w:lang w:eastAsia="he-IL"/>
        </w:rPr>
      </w:pPr>
      <w:bookmarkStart w:id="772" w:name="_ETM_Q1_2353928"/>
      <w:bookmarkStart w:id="773" w:name="_ETM_Q1_2354001"/>
      <w:bookmarkEnd w:id="772"/>
      <w:bookmarkEnd w:id="773"/>
      <w:r>
        <w:rPr>
          <w:rtl/>
          <w:lang w:eastAsia="he-IL"/>
        </w:rPr>
        <w:t>תודה שהכנסתם אותנו לדיון.</w:t>
      </w:r>
      <w:bookmarkStart w:id="774" w:name="_ETM_Q1_2359233"/>
      <w:bookmarkEnd w:id="774"/>
      <w:r>
        <w:rPr>
          <w:rtl/>
          <w:lang w:eastAsia="he-IL"/>
        </w:rPr>
        <w:t xml:space="preserve"> </w:t>
      </w:r>
      <w:bookmarkStart w:id="775" w:name="_ETM_Q1_2365986"/>
      <w:bookmarkEnd w:id="775"/>
    </w:p>
    <w:p w:rsidR="005D68E2" w:rsidRDefault="005D68E2" w:rsidP="005D68E2">
      <w:pPr>
        <w:rPr>
          <w:rtl/>
          <w:lang w:eastAsia="he-IL"/>
        </w:rPr>
      </w:pPr>
      <w:bookmarkStart w:id="776" w:name="_ETM_Q1_2366040"/>
      <w:bookmarkEnd w:id="776"/>
    </w:p>
    <w:p w:rsidR="005D68E2" w:rsidRDefault="005D68E2" w:rsidP="005D68E2">
      <w:pPr>
        <w:pStyle w:val="a5"/>
        <w:keepNext/>
        <w:rPr>
          <w:rtl/>
        </w:rPr>
      </w:pPr>
      <w:bookmarkStart w:id="777" w:name="ET_speaker_6032_6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777"/>
    </w:p>
    <w:p w:rsidR="005D68E2" w:rsidRDefault="005D68E2" w:rsidP="005D68E2">
      <w:pPr>
        <w:pStyle w:val="KeepWithNext"/>
        <w:rPr>
          <w:rFonts w:hint="cs"/>
          <w:rtl/>
          <w:lang w:eastAsia="he-IL"/>
        </w:rPr>
      </w:pPr>
    </w:p>
    <w:p w:rsidR="005D68E2" w:rsidRDefault="005D68E2" w:rsidP="005D68E2">
      <w:pPr>
        <w:rPr>
          <w:rtl/>
          <w:lang w:eastAsia="he-IL"/>
        </w:rPr>
      </w:pPr>
      <w:bookmarkStart w:id="778" w:name="_ETM_Q1_2365476"/>
      <w:bookmarkStart w:id="779" w:name="_ETM_Q1_2365500"/>
      <w:bookmarkEnd w:id="778"/>
      <w:bookmarkEnd w:id="779"/>
      <w:r>
        <w:rPr>
          <w:rtl/>
          <w:lang w:eastAsia="he-IL"/>
        </w:rPr>
        <w:t>תציגי את עצמך.</w:t>
      </w:r>
    </w:p>
    <w:p w:rsidR="005D68E2" w:rsidRDefault="005D68E2" w:rsidP="005D68E2">
      <w:pPr>
        <w:rPr>
          <w:rtl/>
          <w:lang w:eastAsia="he-IL"/>
        </w:rPr>
      </w:pPr>
      <w:bookmarkStart w:id="780" w:name="_ETM_Q1_2368096"/>
      <w:bookmarkStart w:id="781" w:name="_ETM_Q1_2368165"/>
      <w:bookmarkStart w:id="782" w:name="_ETM_Q1_2367484"/>
      <w:bookmarkEnd w:id="780"/>
      <w:bookmarkEnd w:id="781"/>
      <w:bookmarkEnd w:id="782"/>
    </w:p>
    <w:p w:rsidR="005D68E2" w:rsidRDefault="005D68E2" w:rsidP="005D68E2">
      <w:pPr>
        <w:pStyle w:val="afb"/>
        <w:keepNext/>
        <w:rPr>
          <w:rtl/>
          <w:lang w:eastAsia="he-IL"/>
        </w:rPr>
      </w:pPr>
      <w:bookmarkStart w:id="783" w:name="ET_guest_ורד_גיל_64"/>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783"/>
    </w:p>
    <w:p w:rsidR="005D68E2" w:rsidRDefault="005D68E2" w:rsidP="005D68E2">
      <w:pPr>
        <w:pStyle w:val="KeepWithNext"/>
        <w:rPr>
          <w:rFonts w:hint="cs"/>
          <w:rtl/>
          <w:lang w:eastAsia="he-IL"/>
        </w:rPr>
      </w:pPr>
    </w:p>
    <w:p w:rsidR="005D68E2" w:rsidRDefault="005D68E2" w:rsidP="005D68E2">
      <w:pPr>
        <w:rPr>
          <w:rtl/>
          <w:lang w:eastAsia="he-IL"/>
        </w:rPr>
      </w:pPr>
      <w:bookmarkStart w:id="784" w:name="_ETM_Q1_2367761"/>
      <w:bookmarkStart w:id="785" w:name="_ETM_Q1_2367780"/>
      <w:bookmarkEnd w:id="784"/>
      <w:bookmarkEnd w:id="785"/>
      <w:r>
        <w:rPr>
          <w:rtl/>
          <w:lang w:eastAsia="he-IL"/>
        </w:rPr>
        <w:t xml:space="preserve">אני הנציגה של משרד החינוך. אני ממונה על אקלים חינוכי מיטבי ומניעת אלימות </w:t>
      </w:r>
      <w:proofErr w:type="spellStart"/>
      <w:r>
        <w:rPr>
          <w:rtl/>
          <w:lang w:eastAsia="he-IL"/>
        </w:rPr>
        <w:t>בשפ"י</w:t>
      </w:r>
      <w:proofErr w:type="spellEnd"/>
      <w:r>
        <w:rPr>
          <w:rtl/>
          <w:lang w:eastAsia="he-IL"/>
        </w:rPr>
        <w:t xml:space="preserve">, שירות פסיכולוגי ייעוצי. </w:t>
      </w:r>
      <w:bookmarkStart w:id="786" w:name="_ETM_Q1_2375917"/>
      <w:bookmarkEnd w:id="786"/>
      <w:r>
        <w:rPr>
          <w:rtl/>
          <w:lang w:eastAsia="he-IL"/>
        </w:rPr>
        <w:t>אני שמחה להיות בדיון. אני חייבת לומר אני</w:t>
      </w:r>
      <w:bookmarkStart w:id="787" w:name="_ETM_Q1_2382150"/>
      <w:bookmarkEnd w:id="787"/>
      <w:r>
        <w:rPr>
          <w:rtl/>
          <w:lang w:eastAsia="he-IL"/>
        </w:rPr>
        <w:t xml:space="preserve"> מסכימה עם הדברים שנאמרו כאן. אני מסכימה שהחינוך אכן מתחיל </w:t>
      </w:r>
      <w:bookmarkStart w:id="788" w:name="_ETM_Q1_2386437"/>
      <w:bookmarkEnd w:id="788"/>
      <w:r>
        <w:rPr>
          <w:rtl/>
          <w:lang w:eastAsia="he-IL"/>
        </w:rPr>
        <w:t xml:space="preserve">בגיל הרך ולא רק בבתי הספר היסודיים ובחטיבות העל </w:t>
      </w:r>
      <w:bookmarkStart w:id="789" w:name="_ETM_Q1_2391264"/>
      <w:bookmarkEnd w:id="789"/>
      <w:r>
        <w:rPr>
          <w:rtl/>
          <w:lang w:eastAsia="he-IL"/>
        </w:rPr>
        <w:t xml:space="preserve">יסודי. התוכניות שלנו הן </w:t>
      </w:r>
      <w:proofErr w:type="spellStart"/>
      <w:r>
        <w:rPr>
          <w:rtl/>
          <w:lang w:eastAsia="he-IL"/>
        </w:rPr>
        <w:t>תוכניות</w:t>
      </w:r>
      <w:proofErr w:type="spellEnd"/>
      <w:r>
        <w:rPr>
          <w:rtl/>
          <w:lang w:eastAsia="he-IL"/>
        </w:rPr>
        <w:t xml:space="preserve"> שמתחילות בגיל הרך.</w:t>
      </w:r>
    </w:p>
    <w:p w:rsidR="005D68E2" w:rsidRDefault="005D68E2" w:rsidP="005D68E2">
      <w:pPr>
        <w:rPr>
          <w:rtl/>
          <w:lang w:eastAsia="he-IL"/>
        </w:rPr>
      </w:pPr>
    </w:p>
    <w:p w:rsidR="005D68E2" w:rsidRDefault="005D68E2" w:rsidP="005D68E2">
      <w:pPr>
        <w:rPr>
          <w:rtl/>
          <w:lang w:eastAsia="he-IL"/>
        </w:rPr>
      </w:pPr>
      <w:bookmarkStart w:id="790" w:name="_ETM_Q1_2397235"/>
      <w:bookmarkStart w:id="791" w:name="_ETM_Q1_2397282"/>
      <w:bookmarkEnd w:id="790"/>
      <w:bookmarkEnd w:id="791"/>
      <w:r>
        <w:rPr>
          <w:rtl/>
          <w:lang w:eastAsia="he-IL"/>
        </w:rPr>
        <w:t xml:space="preserve">אני אשתף, </w:t>
      </w:r>
      <w:bookmarkStart w:id="792" w:name="_ETM_Q1_2397398"/>
      <w:bookmarkEnd w:id="792"/>
      <w:r>
        <w:rPr>
          <w:rtl/>
          <w:lang w:eastAsia="he-IL"/>
        </w:rPr>
        <w:t>וגם שיתפנו בוועדות הקודמות, שיש לנו מהלך שהתחלנו השנה</w:t>
      </w:r>
      <w:bookmarkStart w:id="793" w:name="_ETM_Q1_2403781"/>
      <w:bookmarkEnd w:id="793"/>
      <w:r>
        <w:rPr>
          <w:rtl/>
          <w:lang w:eastAsia="he-IL"/>
        </w:rPr>
        <w:t xml:space="preserve"> ב-70 בתי ספר בחברה הערבית לקידום תהליכי אקלים ומניעת אלימות. </w:t>
      </w:r>
      <w:bookmarkStart w:id="794" w:name="_ETM_Q1_2408975"/>
      <w:bookmarkEnd w:id="794"/>
      <w:r>
        <w:rPr>
          <w:rtl/>
          <w:lang w:eastAsia="he-IL"/>
        </w:rPr>
        <w:t>70 בתי ספר שמתמקדים בחיפה ובצפון כאשר בעצם יש ממש</w:t>
      </w:r>
      <w:bookmarkStart w:id="795" w:name="_ETM_Q1_2417753"/>
      <w:bookmarkEnd w:id="795"/>
      <w:r>
        <w:rPr>
          <w:rtl/>
          <w:lang w:eastAsia="he-IL"/>
        </w:rPr>
        <w:t xml:space="preserve"> הידוק של מדריכת אקלים שנכנסת לתוך בתי ספר, עוזרת </w:t>
      </w:r>
      <w:bookmarkStart w:id="796" w:name="_ETM_Q1_2423143"/>
      <w:bookmarkEnd w:id="796"/>
      <w:r>
        <w:rPr>
          <w:rtl/>
          <w:lang w:eastAsia="he-IL"/>
        </w:rPr>
        <w:t xml:space="preserve">למנהל, ליועצת ולצוות למפות דרך שאלוני מיצ"ב ונתונים </w:t>
      </w:r>
      <w:bookmarkStart w:id="797" w:name="_ETM_Q1_2431753"/>
      <w:bookmarkEnd w:id="797"/>
      <w:r>
        <w:rPr>
          <w:rtl/>
          <w:lang w:eastAsia="he-IL"/>
        </w:rPr>
        <w:t>כמו שהציגה כאן אחת הדוברות קודם לכן. אנחנו בונ</w:t>
      </w:r>
      <w:bookmarkStart w:id="798" w:name="_ETM_Q1_2439188"/>
      <w:bookmarkEnd w:id="798"/>
      <w:r>
        <w:rPr>
          <w:rtl/>
          <w:lang w:eastAsia="he-IL"/>
        </w:rPr>
        <w:t>ים לכל בית ספר את התוכנית שמתאימה לו, כאשר הדגש הוא על מוגנות ומניעת אלימות בשלב הראשון.</w:t>
      </w:r>
    </w:p>
    <w:p w:rsidR="005D68E2" w:rsidRDefault="005D68E2" w:rsidP="005D68E2">
      <w:pPr>
        <w:rPr>
          <w:rtl/>
          <w:lang w:eastAsia="he-IL"/>
        </w:rPr>
      </w:pPr>
      <w:bookmarkStart w:id="799" w:name="_ETM_Q1_2446151"/>
      <w:bookmarkStart w:id="800" w:name="_ETM_Q1_2446226"/>
      <w:bookmarkEnd w:id="799"/>
      <w:bookmarkEnd w:id="800"/>
    </w:p>
    <w:p w:rsidR="005D68E2" w:rsidRDefault="005D68E2" w:rsidP="005D68E2">
      <w:pPr>
        <w:rPr>
          <w:rtl/>
          <w:lang w:eastAsia="he-IL"/>
        </w:rPr>
      </w:pPr>
      <w:bookmarkStart w:id="801" w:name="_ETM_Q1_2446263"/>
      <w:bookmarkStart w:id="802" w:name="_ETM_Q1_2446301"/>
      <w:bookmarkEnd w:id="801"/>
      <w:bookmarkEnd w:id="802"/>
      <w:r>
        <w:rPr>
          <w:rtl/>
          <w:lang w:eastAsia="he-IL"/>
        </w:rPr>
        <w:t xml:space="preserve">השלב השני שיהיה בשנה הבאה הוא המשך הרחבת </w:t>
      </w:r>
      <w:proofErr w:type="spellStart"/>
      <w:r>
        <w:rPr>
          <w:rtl/>
          <w:lang w:eastAsia="he-IL"/>
        </w:rPr>
        <w:t>תוכנית</w:t>
      </w:r>
      <w:proofErr w:type="spellEnd"/>
      <w:r>
        <w:rPr>
          <w:rtl/>
          <w:lang w:eastAsia="he-IL"/>
        </w:rPr>
        <w:t xml:space="preserve">, אנחנו מקווים, </w:t>
      </w:r>
      <w:bookmarkStart w:id="803" w:name="_ETM_Q1_2453738"/>
      <w:bookmarkEnd w:id="803"/>
      <w:r>
        <w:rPr>
          <w:rtl/>
          <w:lang w:eastAsia="he-IL"/>
        </w:rPr>
        <w:t xml:space="preserve">לעוד בתי ספר גם בחברה הבדואית בדרום כאשר המטרה </w:t>
      </w:r>
      <w:bookmarkStart w:id="804" w:name="_ETM_Q1_2459383"/>
      <w:bookmarkEnd w:id="804"/>
      <w:r>
        <w:rPr>
          <w:rtl/>
          <w:lang w:eastAsia="he-IL"/>
        </w:rPr>
        <w:t xml:space="preserve">שלנו היא להכניס את התוכניות של שפ"י ולהרחיב אותן לכל </w:t>
      </w:r>
      <w:bookmarkStart w:id="805" w:name="_ETM_Q1_2465775"/>
      <w:bookmarkEnd w:id="805"/>
      <w:r>
        <w:rPr>
          <w:rtl/>
          <w:lang w:eastAsia="he-IL"/>
        </w:rPr>
        <w:t>בתי הספר כדי למגר את האלימות.</w:t>
      </w:r>
    </w:p>
    <w:p w:rsidR="005D68E2" w:rsidRDefault="005D68E2" w:rsidP="005D68E2">
      <w:pPr>
        <w:rPr>
          <w:rtl/>
          <w:lang w:eastAsia="he-IL"/>
        </w:rPr>
      </w:pPr>
      <w:bookmarkStart w:id="806" w:name="_ETM_Q1_2469155"/>
      <w:bookmarkStart w:id="807" w:name="_ETM_Q1_2469225"/>
      <w:bookmarkStart w:id="808" w:name="_ETM_Q1_2469251"/>
      <w:bookmarkEnd w:id="806"/>
      <w:bookmarkEnd w:id="807"/>
      <w:bookmarkEnd w:id="808"/>
    </w:p>
    <w:p w:rsidR="005D68E2" w:rsidRDefault="005D68E2" w:rsidP="005D68E2">
      <w:pPr>
        <w:rPr>
          <w:rtl/>
          <w:lang w:eastAsia="he-IL"/>
        </w:rPr>
      </w:pPr>
      <w:bookmarkStart w:id="809" w:name="_ETM_Q1_2469287"/>
      <w:bookmarkEnd w:id="809"/>
      <w:r>
        <w:rPr>
          <w:rtl/>
          <w:lang w:eastAsia="he-IL"/>
        </w:rPr>
        <w:t xml:space="preserve">אני רוצה להתייחס לנתוני המיצ"ב </w:t>
      </w:r>
      <w:bookmarkStart w:id="810" w:name="_ETM_Q1_2471435"/>
      <w:bookmarkEnd w:id="810"/>
      <w:r>
        <w:rPr>
          <w:rtl/>
          <w:lang w:eastAsia="he-IL"/>
        </w:rPr>
        <w:t>שנמסרו כאן.</w:t>
      </w:r>
      <w:bookmarkStart w:id="811" w:name="_ETM_Q1_2473937"/>
      <w:bookmarkEnd w:id="811"/>
    </w:p>
    <w:p w:rsidR="005D68E2" w:rsidRDefault="005D68E2" w:rsidP="005D68E2">
      <w:pPr>
        <w:rPr>
          <w:rtl/>
          <w:lang w:eastAsia="he-IL"/>
        </w:rPr>
      </w:pPr>
      <w:bookmarkStart w:id="812" w:name="_ETM_Q1_2473995"/>
      <w:bookmarkStart w:id="813" w:name="_ETM_Q1_2474705"/>
      <w:bookmarkEnd w:id="812"/>
      <w:bookmarkEnd w:id="813"/>
    </w:p>
    <w:p w:rsidR="005D68E2" w:rsidRDefault="005D68E2" w:rsidP="005D68E2">
      <w:pPr>
        <w:pStyle w:val="af8"/>
        <w:keepNext/>
        <w:rPr>
          <w:rtl/>
        </w:rPr>
      </w:pPr>
      <w:bookmarkStart w:id="814" w:name="ET_yor_5278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4"/>
    </w:p>
    <w:p w:rsidR="005D68E2" w:rsidRDefault="005D68E2" w:rsidP="005D68E2">
      <w:pPr>
        <w:pStyle w:val="KeepWithNext"/>
        <w:rPr>
          <w:rFonts w:hint="cs"/>
          <w:rtl/>
          <w:lang w:eastAsia="he-IL"/>
        </w:rPr>
      </w:pPr>
    </w:p>
    <w:p w:rsidR="005D68E2" w:rsidRDefault="005D68E2" w:rsidP="005D68E2">
      <w:pPr>
        <w:rPr>
          <w:rtl/>
          <w:lang w:eastAsia="he-IL"/>
        </w:rPr>
      </w:pPr>
      <w:bookmarkStart w:id="815" w:name="_ETM_Q1_2474947"/>
      <w:bookmarkStart w:id="816" w:name="_ETM_Q1_2474968"/>
      <w:bookmarkEnd w:id="815"/>
      <w:bookmarkEnd w:id="816"/>
      <w:r>
        <w:rPr>
          <w:rtl/>
          <w:lang w:eastAsia="he-IL"/>
        </w:rPr>
        <w:t xml:space="preserve">את מדברת על 70 בתי ספר כיום. באיזה גילים? </w:t>
      </w:r>
      <w:bookmarkStart w:id="817" w:name="_ETM_Q1_2477569"/>
      <w:bookmarkStart w:id="818" w:name="_ETM_Q1_2480289"/>
      <w:bookmarkEnd w:id="817"/>
      <w:bookmarkEnd w:id="818"/>
    </w:p>
    <w:p w:rsidR="005D68E2" w:rsidRDefault="005D68E2" w:rsidP="005D68E2">
      <w:pPr>
        <w:rPr>
          <w:rtl/>
          <w:lang w:eastAsia="he-IL"/>
        </w:rPr>
      </w:pPr>
      <w:bookmarkStart w:id="819" w:name="_ETM_Q1_2480342"/>
      <w:bookmarkEnd w:id="819"/>
    </w:p>
    <w:p w:rsidR="005D68E2" w:rsidRDefault="005D68E2" w:rsidP="005D68E2">
      <w:pPr>
        <w:pStyle w:val="afb"/>
        <w:keepNext/>
        <w:rPr>
          <w:rtl/>
          <w:lang w:eastAsia="he-IL"/>
        </w:rPr>
      </w:pPr>
      <w:bookmarkStart w:id="820" w:name="ET_guest_ורד_גיל_66"/>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820"/>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אנחנו נכנסנו השנה ל-70 בתי ספר כשאנחנו התמקדנו ביסודי </w:t>
      </w:r>
      <w:bookmarkStart w:id="821" w:name="_ETM_Q1_2487500"/>
      <w:bookmarkEnd w:id="821"/>
      <w:r>
        <w:rPr>
          <w:rtl/>
          <w:lang w:eastAsia="he-IL"/>
        </w:rPr>
        <w:t xml:space="preserve">ובחטיבה. יש לנו למעלה מ-80 מדריכי </w:t>
      </w:r>
      <w:bookmarkStart w:id="822" w:name="_ETM_Q1_2499831"/>
      <w:bookmarkEnd w:id="822"/>
      <w:proofErr w:type="spellStart"/>
      <w:r>
        <w:rPr>
          <w:rtl/>
          <w:lang w:eastAsia="he-IL"/>
        </w:rPr>
        <w:t>אח"מ</w:t>
      </w:r>
      <w:proofErr w:type="spellEnd"/>
      <w:r>
        <w:rPr>
          <w:rtl/>
          <w:lang w:eastAsia="he-IL"/>
        </w:rPr>
        <w:t xml:space="preserve"> שנכנסים לכלל החברה הערבית.</w:t>
      </w:r>
    </w:p>
    <w:p w:rsidR="005D68E2" w:rsidRDefault="005D68E2" w:rsidP="005D68E2">
      <w:pPr>
        <w:rPr>
          <w:rtl/>
          <w:lang w:eastAsia="he-IL"/>
        </w:rPr>
      </w:pPr>
      <w:bookmarkStart w:id="823" w:name="_ETM_Q1_2499840"/>
      <w:bookmarkEnd w:id="823"/>
    </w:p>
    <w:p w:rsidR="005D68E2" w:rsidRDefault="005D68E2" w:rsidP="005D68E2">
      <w:pPr>
        <w:pStyle w:val="a5"/>
        <w:keepNext/>
        <w:rPr>
          <w:rtl/>
        </w:rPr>
      </w:pPr>
      <w:bookmarkStart w:id="824" w:name="ET_speaker_5945_67"/>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24"/>
    </w:p>
    <w:p w:rsidR="005D68E2" w:rsidRDefault="005D68E2" w:rsidP="005D68E2">
      <w:pPr>
        <w:pStyle w:val="KeepWithNext"/>
        <w:rPr>
          <w:rFonts w:hint="cs"/>
          <w:rtl/>
          <w:lang w:eastAsia="he-IL"/>
        </w:rPr>
      </w:pPr>
    </w:p>
    <w:p w:rsidR="005D68E2" w:rsidRDefault="005D68E2" w:rsidP="005D68E2">
      <w:pPr>
        <w:rPr>
          <w:rtl/>
          <w:lang w:eastAsia="he-IL"/>
        </w:rPr>
      </w:pPr>
      <w:bookmarkStart w:id="825" w:name="_ETM_Q1_2500138"/>
      <w:bookmarkStart w:id="826" w:name="_ETM_Q1_2500160"/>
      <w:bookmarkEnd w:id="825"/>
      <w:bookmarkEnd w:id="826"/>
      <w:r>
        <w:rPr>
          <w:rtl/>
          <w:lang w:eastAsia="he-IL"/>
        </w:rPr>
        <w:t xml:space="preserve">מה זה מדריכי </w:t>
      </w:r>
      <w:proofErr w:type="spellStart"/>
      <w:r>
        <w:rPr>
          <w:rtl/>
          <w:lang w:eastAsia="he-IL"/>
        </w:rPr>
        <w:t>אח"מ</w:t>
      </w:r>
      <w:proofErr w:type="spellEnd"/>
      <w:r>
        <w:rPr>
          <w:rtl/>
          <w:lang w:eastAsia="he-IL"/>
        </w:rPr>
        <w:t>?</w:t>
      </w:r>
    </w:p>
    <w:p w:rsidR="005D68E2" w:rsidRDefault="005D68E2" w:rsidP="005D68E2">
      <w:pPr>
        <w:rPr>
          <w:rtl/>
          <w:lang w:eastAsia="he-IL"/>
        </w:rPr>
      </w:pPr>
      <w:bookmarkStart w:id="827" w:name="_ETM_Q1_2500173"/>
      <w:bookmarkStart w:id="828" w:name="_ETM_Q1_2500242"/>
      <w:bookmarkStart w:id="829" w:name="_ETM_Q1_2501509"/>
      <w:bookmarkEnd w:id="827"/>
      <w:bookmarkEnd w:id="828"/>
      <w:bookmarkEnd w:id="829"/>
    </w:p>
    <w:p w:rsidR="005D68E2" w:rsidRDefault="005D68E2" w:rsidP="005D68E2">
      <w:pPr>
        <w:pStyle w:val="afb"/>
        <w:keepNext/>
        <w:rPr>
          <w:rtl/>
          <w:lang w:eastAsia="he-IL"/>
        </w:rPr>
      </w:pPr>
      <w:bookmarkStart w:id="830" w:name="ET_guest_ורד_גיל_68"/>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830"/>
    </w:p>
    <w:p w:rsidR="005D68E2" w:rsidRDefault="005D68E2" w:rsidP="005D68E2">
      <w:pPr>
        <w:pStyle w:val="KeepWithNext"/>
        <w:rPr>
          <w:rFonts w:hint="cs"/>
          <w:rtl/>
          <w:lang w:eastAsia="he-IL"/>
        </w:rPr>
      </w:pPr>
    </w:p>
    <w:p w:rsidR="005D68E2" w:rsidRDefault="005D68E2" w:rsidP="005D68E2">
      <w:pPr>
        <w:rPr>
          <w:rtl/>
          <w:lang w:eastAsia="he-IL"/>
        </w:rPr>
      </w:pPr>
      <w:bookmarkStart w:id="831" w:name="_ETM_Q1_2501797"/>
      <w:bookmarkStart w:id="832" w:name="_ETM_Q1_2501821"/>
      <w:bookmarkEnd w:id="831"/>
      <w:bookmarkEnd w:id="832"/>
      <w:r>
        <w:rPr>
          <w:rtl/>
          <w:lang w:eastAsia="he-IL"/>
        </w:rPr>
        <w:t xml:space="preserve">מדריכי </w:t>
      </w:r>
      <w:proofErr w:type="spellStart"/>
      <w:r>
        <w:rPr>
          <w:rtl/>
          <w:lang w:eastAsia="he-IL"/>
        </w:rPr>
        <w:t>אח"מ</w:t>
      </w:r>
      <w:proofErr w:type="spellEnd"/>
      <w:r>
        <w:rPr>
          <w:rtl/>
          <w:lang w:eastAsia="he-IL"/>
        </w:rPr>
        <w:t xml:space="preserve">, אקלים חינוכי מיטבי. אלה מדריכים </w:t>
      </w:r>
      <w:bookmarkStart w:id="833" w:name="_ETM_Q1_2505011"/>
      <w:bookmarkEnd w:id="833"/>
      <w:r>
        <w:rPr>
          <w:rtl/>
          <w:lang w:eastAsia="he-IL"/>
        </w:rPr>
        <w:t xml:space="preserve">שהם יועצים חינוכיים בפועל ויש להם היום הדרכה לקידום </w:t>
      </w:r>
      <w:bookmarkStart w:id="834" w:name="_ETM_Q1_2510859"/>
      <w:bookmarkEnd w:id="834"/>
      <w:r>
        <w:rPr>
          <w:rtl/>
          <w:lang w:eastAsia="he-IL"/>
        </w:rPr>
        <w:t xml:space="preserve">תהליכי אקלים בבתי ספר נוספים על </w:t>
      </w:r>
      <w:bookmarkStart w:id="835" w:name="_ETM_Q1_2514815"/>
      <w:bookmarkEnd w:id="835"/>
      <w:r>
        <w:rPr>
          <w:rtl/>
          <w:lang w:eastAsia="he-IL"/>
        </w:rPr>
        <w:t>בתי הספר שלהם.</w:t>
      </w:r>
    </w:p>
    <w:p w:rsidR="005D68E2" w:rsidRDefault="005D68E2" w:rsidP="005D68E2">
      <w:pPr>
        <w:rPr>
          <w:rtl/>
          <w:lang w:eastAsia="he-IL"/>
        </w:rPr>
      </w:pPr>
      <w:bookmarkStart w:id="836" w:name="_ETM_Q1_2519111"/>
      <w:bookmarkStart w:id="837" w:name="_ETM_Q1_2519191"/>
      <w:bookmarkStart w:id="838" w:name="_ETM_Q1_2520095"/>
      <w:bookmarkEnd w:id="836"/>
      <w:bookmarkEnd w:id="837"/>
      <w:bookmarkEnd w:id="838"/>
    </w:p>
    <w:p w:rsidR="005D68E2" w:rsidRDefault="005D68E2" w:rsidP="005D68E2">
      <w:pPr>
        <w:pStyle w:val="af8"/>
        <w:keepNext/>
        <w:rPr>
          <w:rtl/>
        </w:rPr>
      </w:pPr>
      <w:bookmarkStart w:id="839" w:name="ET_yor_5278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9"/>
    </w:p>
    <w:p w:rsidR="005D68E2" w:rsidRDefault="005D68E2" w:rsidP="005D68E2">
      <w:pPr>
        <w:pStyle w:val="KeepWithNext"/>
        <w:rPr>
          <w:rFonts w:hint="cs"/>
          <w:rtl/>
          <w:lang w:eastAsia="he-IL"/>
        </w:rPr>
      </w:pPr>
    </w:p>
    <w:p w:rsidR="005D68E2" w:rsidRDefault="005D68E2" w:rsidP="005D68E2">
      <w:pPr>
        <w:rPr>
          <w:rtl/>
          <w:lang w:eastAsia="he-IL"/>
        </w:rPr>
      </w:pPr>
      <w:bookmarkStart w:id="840" w:name="_ETM_Q1_2520334"/>
      <w:bookmarkStart w:id="841" w:name="_ETM_Q1_2520355"/>
      <w:bookmarkEnd w:id="840"/>
      <w:bookmarkEnd w:id="841"/>
      <w:r>
        <w:rPr>
          <w:rtl/>
          <w:lang w:eastAsia="he-IL"/>
        </w:rPr>
        <w:t xml:space="preserve">את מדברת על 80 מדריכי </w:t>
      </w:r>
      <w:proofErr w:type="spellStart"/>
      <w:r>
        <w:rPr>
          <w:rtl/>
          <w:lang w:eastAsia="he-IL"/>
        </w:rPr>
        <w:t>אח"מ</w:t>
      </w:r>
      <w:proofErr w:type="spellEnd"/>
      <w:r>
        <w:rPr>
          <w:rtl/>
          <w:lang w:eastAsia="he-IL"/>
        </w:rPr>
        <w:t xml:space="preserve">, כולם ערבים בבתי ספר </w:t>
      </w:r>
      <w:bookmarkStart w:id="842" w:name="_ETM_Q1_2524938"/>
      <w:bookmarkEnd w:id="842"/>
      <w:r>
        <w:rPr>
          <w:rtl/>
          <w:lang w:eastAsia="he-IL"/>
        </w:rPr>
        <w:t>ערבים?</w:t>
      </w:r>
      <w:bookmarkStart w:id="843" w:name="_ETM_Q1_2526746"/>
      <w:bookmarkEnd w:id="843"/>
    </w:p>
    <w:p w:rsidR="005D68E2" w:rsidRDefault="005D68E2" w:rsidP="005D68E2">
      <w:pPr>
        <w:rPr>
          <w:rtl/>
          <w:lang w:eastAsia="he-IL"/>
        </w:rPr>
      </w:pPr>
      <w:bookmarkStart w:id="844" w:name="_ETM_Q1_2526802"/>
      <w:bookmarkEnd w:id="844"/>
    </w:p>
    <w:p w:rsidR="005D68E2" w:rsidRDefault="005D68E2" w:rsidP="005D68E2">
      <w:pPr>
        <w:pStyle w:val="afb"/>
        <w:keepNext/>
        <w:rPr>
          <w:rtl/>
          <w:lang w:eastAsia="he-IL"/>
        </w:rPr>
      </w:pPr>
      <w:bookmarkStart w:id="845" w:name="ET_guest_ורד_גיל_70"/>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84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רוב המדריכים בחברה הערבית הם מדריכים שהם יועצים ערבים אבל יש לנו מקומות, למשל ביפו, שם יש לנו מדריכה יהודייה </w:t>
      </w:r>
      <w:bookmarkStart w:id="846" w:name="_ETM_Q1_2540585"/>
      <w:bookmarkEnd w:id="846"/>
      <w:r>
        <w:rPr>
          <w:rtl/>
          <w:lang w:eastAsia="he-IL"/>
        </w:rPr>
        <w:t xml:space="preserve">שמובילה תהליכים בבתי הספר ביפו. </w:t>
      </w:r>
    </w:p>
    <w:p w:rsidR="005D68E2" w:rsidRDefault="005D68E2" w:rsidP="005D68E2">
      <w:pPr>
        <w:rPr>
          <w:rtl/>
          <w:lang w:eastAsia="he-IL"/>
        </w:rPr>
      </w:pPr>
      <w:bookmarkStart w:id="847" w:name="_ETM_Q1_2545203"/>
      <w:bookmarkStart w:id="848" w:name="_ETM_Q1_2545258"/>
      <w:bookmarkEnd w:id="847"/>
      <w:bookmarkEnd w:id="848"/>
    </w:p>
    <w:p w:rsidR="005D68E2" w:rsidRDefault="005D68E2" w:rsidP="005D68E2">
      <w:pPr>
        <w:pStyle w:val="af8"/>
        <w:keepNext/>
        <w:rPr>
          <w:rtl/>
        </w:rPr>
      </w:pPr>
      <w:bookmarkStart w:id="849" w:name="ET_yor_5278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9"/>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המדריכים עצמם הם היועצים החינוכיים? </w:t>
      </w:r>
      <w:bookmarkStart w:id="850" w:name="_ETM_Q1_2548771"/>
      <w:bookmarkEnd w:id="850"/>
      <w:r>
        <w:rPr>
          <w:rtl/>
          <w:lang w:eastAsia="he-IL"/>
        </w:rPr>
        <w:t xml:space="preserve">האם יש התמודדות מיוחדת על ידי מדריכי </w:t>
      </w:r>
      <w:proofErr w:type="spellStart"/>
      <w:r>
        <w:rPr>
          <w:rtl/>
          <w:lang w:eastAsia="he-IL"/>
        </w:rPr>
        <w:t>אח"מ</w:t>
      </w:r>
      <w:proofErr w:type="spellEnd"/>
      <w:r>
        <w:rPr>
          <w:rtl/>
          <w:lang w:eastAsia="he-IL"/>
        </w:rPr>
        <w:t xml:space="preserve"> או שאלה </w:t>
      </w:r>
      <w:bookmarkStart w:id="851" w:name="_ETM_Q1_2550347"/>
      <w:bookmarkEnd w:id="851"/>
      <w:r>
        <w:rPr>
          <w:rtl/>
          <w:lang w:eastAsia="he-IL"/>
        </w:rPr>
        <w:t>יועצים שמקבלים הכשרה?</w:t>
      </w:r>
    </w:p>
    <w:p w:rsidR="005D68E2" w:rsidRDefault="005D68E2" w:rsidP="005D68E2">
      <w:pPr>
        <w:rPr>
          <w:rtl/>
          <w:lang w:eastAsia="he-IL"/>
        </w:rPr>
      </w:pPr>
      <w:bookmarkStart w:id="852" w:name="_ETM_Q1_2546886"/>
      <w:bookmarkStart w:id="853" w:name="_ETM_Q1_2546948"/>
      <w:bookmarkStart w:id="854" w:name="_ETM_Q1_2547997"/>
      <w:bookmarkEnd w:id="852"/>
      <w:bookmarkEnd w:id="853"/>
      <w:bookmarkEnd w:id="854"/>
    </w:p>
    <w:p w:rsidR="005D68E2" w:rsidRDefault="005D68E2" w:rsidP="005D68E2">
      <w:pPr>
        <w:pStyle w:val="afb"/>
        <w:keepNext/>
        <w:rPr>
          <w:rtl/>
          <w:lang w:eastAsia="he-IL"/>
        </w:rPr>
      </w:pPr>
      <w:bookmarkStart w:id="855" w:name="ET_guest_ורד_גיל_72"/>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855"/>
    </w:p>
    <w:p w:rsidR="005D68E2" w:rsidRDefault="005D68E2" w:rsidP="005D68E2">
      <w:pPr>
        <w:pStyle w:val="KeepWithNext"/>
        <w:rPr>
          <w:rFonts w:hint="cs"/>
          <w:rtl/>
          <w:lang w:eastAsia="he-IL"/>
        </w:rPr>
      </w:pPr>
    </w:p>
    <w:p w:rsidR="005D68E2" w:rsidRDefault="005D68E2" w:rsidP="005D68E2">
      <w:pPr>
        <w:rPr>
          <w:rtl/>
          <w:lang w:eastAsia="he-IL"/>
        </w:rPr>
      </w:pPr>
      <w:bookmarkStart w:id="856" w:name="_ETM_Q1_2548267"/>
      <w:bookmarkStart w:id="857" w:name="_ETM_Q1_2548297"/>
      <w:bookmarkEnd w:id="856"/>
      <w:bookmarkEnd w:id="857"/>
      <w:r>
        <w:rPr>
          <w:rtl/>
          <w:lang w:eastAsia="he-IL"/>
        </w:rPr>
        <w:t xml:space="preserve">לא. אלה יועצים חינוכיים שמקבלים הכשרה </w:t>
      </w:r>
      <w:bookmarkStart w:id="858" w:name="_ETM_Q1_2559347"/>
      <w:bookmarkEnd w:id="858"/>
      <w:r>
        <w:rPr>
          <w:rtl/>
          <w:lang w:eastAsia="he-IL"/>
        </w:rPr>
        <w:t>מעבירים תהליכי אקלים בבתי הספר נוספים, לא בבתי הספר שלהם. הם מובילים תהליכים עם היועצות בבית הספר ועם הפסיכולוגים.</w:t>
      </w:r>
    </w:p>
    <w:p w:rsidR="005D68E2" w:rsidRDefault="005D68E2" w:rsidP="005D68E2">
      <w:pPr>
        <w:rPr>
          <w:rtl/>
          <w:lang w:eastAsia="he-IL"/>
        </w:rPr>
      </w:pPr>
      <w:bookmarkStart w:id="859" w:name="_ETM_Q1_2567300"/>
      <w:bookmarkStart w:id="860" w:name="_ETM_Q1_2567372"/>
      <w:bookmarkEnd w:id="859"/>
      <w:bookmarkEnd w:id="860"/>
    </w:p>
    <w:p w:rsidR="005D68E2" w:rsidRDefault="005D68E2" w:rsidP="005D68E2">
      <w:pPr>
        <w:pStyle w:val="a5"/>
        <w:keepNext/>
        <w:rPr>
          <w:rtl/>
        </w:rPr>
      </w:pPr>
      <w:bookmarkStart w:id="861" w:name="ET_speaker_5945_73"/>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861"/>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איך אתם </w:t>
      </w:r>
      <w:bookmarkStart w:id="862" w:name="_ETM_Q1_2565525"/>
      <w:bookmarkEnd w:id="862"/>
      <w:r>
        <w:rPr>
          <w:rtl/>
          <w:lang w:eastAsia="he-IL"/>
        </w:rPr>
        <w:t xml:space="preserve">בוחרים את בית הספר? איך אתם בוחרים לאן </w:t>
      </w:r>
      <w:bookmarkStart w:id="863" w:name="_ETM_Q1_2574854"/>
      <w:bookmarkEnd w:id="863"/>
      <w:r>
        <w:rPr>
          <w:rtl/>
          <w:lang w:eastAsia="he-IL"/>
        </w:rPr>
        <w:t>להיכנס? איך בחרתם את אותם 70 בתי ספר?</w:t>
      </w:r>
    </w:p>
    <w:p w:rsidR="005D68E2" w:rsidRDefault="005D68E2" w:rsidP="005D68E2">
      <w:pPr>
        <w:rPr>
          <w:rtl/>
          <w:lang w:eastAsia="he-IL"/>
        </w:rPr>
      </w:pPr>
      <w:bookmarkStart w:id="864" w:name="_ETM_Q1_2574991"/>
      <w:bookmarkStart w:id="865" w:name="_ETM_Q1_2575044"/>
      <w:bookmarkStart w:id="866" w:name="_ETM_Q1_2575799"/>
      <w:bookmarkEnd w:id="864"/>
      <w:bookmarkEnd w:id="865"/>
      <w:bookmarkEnd w:id="866"/>
    </w:p>
    <w:p w:rsidR="005D68E2" w:rsidRDefault="005D68E2" w:rsidP="005D68E2">
      <w:pPr>
        <w:pStyle w:val="afb"/>
        <w:keepNext/>
        <w:rPr>
          <w:rtl/>
          <w:lang w:eastAsia="he-IL"/>
        </w:rPr>
      </w:pPr>
      <w:bookmarkStart w:id="867" w:name="ET_guest_ורד_גיל_74"/>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867"/>
    </w:p>
    <w:p w:rsidR="005D68E2" w:rsidRDefault="005D68E2" w:rsidP="005D68E2">
      <w:pPr>
        <w:pStyle w:val="KeepWithNext"/>
        <w:rPr>
          <w:rFonts w:hint="cs"/>
          <w:rtl/>
          <w:lang w:eastAsia="he-IL"/>
        </w:rPr>
      </w:pPr>
    </w:p>
    <w:p w:rsidR="005D68E2" w:rsidRDefault="005D68E2" w:rsidP="005D68E2">
      <w:pPr>
        <w:rPr>
          <w:rtl/>
          <w:lang w:eastAsia="he-IL"/>
        </w:rPr>
      </w:pPr>
      <w:bookmarkStart w:id="868" w:name="_ETM_Q1_2576072"/>
      <w:bookmarkStart w:id="869" w:name="_ETM_Q1_2576095"/>
      <w:bookmarkEnd w:id="868"/>
      <w:bookmarkEnd w:id="869"/>
      <w:r>
        <w:rPr>
          <w:rtl/>
          <w:lang w:eastAsia="he-IL"/>
        </w:rPr>
        <w:t xml:space="preserve">70 בתי </w:t>
      </w:r>
      <w:bookmarkStart w:id="870" w:name="_ETM_Q1_2581955"/>
      <w:bookmarkEnd w:id="870"/>
      <w:r>
        <w:rPr>
          <w:rtl/>
          <w:lang w:eastAsia="he-IL"/>
        </w:rPr>
        <w:t>הספר נבחרו מתוך נתוני המיצ"ב. בתי ספר שהוגדרו כבתי</w:t>
      </w:r>
      <w:bookmarkStart w:id="871" w:name="_ETM_Q1_2586063"/>
      <w:bookmarkEnd w:id="871"/>
      <w:r>
        <w:rPr>
          <w:rtl/>
          <w:lang w:eastAsia="he-IL"/>
        </w:rPr>
        <w:t xml:space="preserve"> ספר במיקוד ואני אומר שבתי ספר שמוכרים במיקוד על ידי </w:t>
      </w:r>
      <w:bookmarkStart w:id="872" w:name="_ETM_Q1_2589571"/>
      <w:bookmarkEnd w:id="872"/>
      <w:proofErr w:type="spellStart"/>
      <w:r>
        <w:rPr>
          <w:rtl/>
          <w:lang w:eastAsia="he-IL"/>
        </w:rPr>
        <w:t>ראמ"ה</w:t>
      </w:r>
      <w:proofErr w:type="spellEnd"/>
      <w:r>
        <w:rPr>
          <w:rtl/>
          <w:lang w:eastAsia="he-IL"/>
        </w:rPr>
        <w:t xml:space="preserve">, הם בתי הספר שיש בהם אלימות ישירה וגבוהה, בגובה </w:t>
      </w:r>
      <w:bookmarkStart w:id="873" w:name="_ETM_Q1_2597709"/>
      <w:bookmarkEnd w:id="873"/>
      <w:r>
        <w:rPr>
          <w:rtl/>
          <w:lang w:eastAsia="he-IL"/>
        </w:rPr>
        <w:t xml:space="preserve">10 אחוזים, מתוך כלל בתי הספר שנבדקו באותה השנה. יש </w:t>
      </w:r>
      <w:bookmarkStart w:id="874" w:name="_ETM_Q1_2603327"/>
      <w:bookmarkEnd w:id="874"/>
      <w:r>
        <w:rPr>
          <w:rtl/>
          <w:lang w:eastAsia="he-IL"/>
        </w:rPr>
        <w:t xml:space="preserve">לנו כמובן יותר מ-70 בתי ספר אבל מבחינת תקציב המדינה, </w:t>
      </w:r>
      <w:bookmarkStart w:id="875" w:name="_ETM_Q1_2610093"/>
      <w:bookmarkEnd w:id="875"/>
      <w:r>
        <w:rPr>
          <w:rtl/>
          <w:lang w:eastAsia="he-IL"/>
        </w:rPr>
        <w:t xml:space="preserve">זה מה שניתן לנו לשנה הזאת. בשנה הבאה, תשפ"א, </w:t>
      </w:r>
      <w:bookmarkStart w:id="876" w:name="_ETM_Q1_2615553"/>
      <w:bookmarkEnd w:id="876"/>
      <w:r>
        <w:rPr>
          <w:rtl/>
          <w:lang w:eastAsia="he-IL"/>
        </w:rPr>
        <w:t xml:space="preserve">כנראה שהתוכנית תורחב. אנחנו נערים לזה. כרגע, בגלל </w:t>
      </w:r>
      <w:bookmarkStart w:id="877" w:name="_ETM_Q1_2620357"/>
      <w:bookmarkEnd w:id="877"/>
      <w:r>
        <w:rPr>
          <w:rtl/>
          <w:lang w:eastAsia="he-IL"/>
        </w:rPr>
        <w:t xml:space="preserve">שיש בעיה עם התקציב, אנחנו עדיין לא יודעים מה יהיה </w:t>
      </w:r>
      <w:bookmarkStart w:id="878" w:name="_ETM_Q1_2624717"/>
      <w:bookmarkEnd w:id="878"/>
      <w:r>
        <w:rPr>
          <w:rtl/>
          <w:lang w:eastAsia="he-IL"/>
        </w:rPr>
        <w:t xml:space="preserve">אבל אנחנו </w:t>
      </w:r>
      <w:proofErr w:type="spellStart"/>
      <w:r>
        <w:rPr>
          <w:rtl/>
          <w:lang w:eastAsia="he-IL"/>
        </w:rPr>
        <w:t>בשפ"י</w:t>
      </w:r>
      <w:proofErr w:type="spellEnd"/>
      <w:r>
        <w:rPr>
          <w:rtl/>
          <w:lang w:eastAsia="he-IL"/>
        </w:rPr>
        <w:t xml:space="preserve">, בשיתוף עם עבדאללה חטיב, </w:t>
      </w:r>
      <w:bookmarkStart w:id="879" w:name="_ETM_Q1_2626772"/>
      <w:bookmarkEnd w:id="879"/>
      <w:r>
        <w:rPr>
          <w:rtl/>
          <w:lang w:eastAsia="he-IL"/>
        </w:rPr>
        <w:t>נערכים לזה.</w:t>
      </w:r>
    </w:p>
    <w:p w:rsidR="005D68E2" w:rsidRDefault="005D68E2" w:rsidP="005D68E2">
      <w:pPr>
        <w:rPr>
          <w:rtl/>
          <w:lang w:eastAsia="he-IL"/>
        </w:rPr>
      </w:pPr>
      <w:bookmarkStart w:id="880" w:name="_ETM_Q1_2629122"/>
      <w:bookmarkStart w:id="881" w:name="_ETM_Q1_2629187"/>
      <w:bookmarkStart w:id="882" w:name="_ETM_Q1_2629930"/>
      <w:bookmarkEnd w:id="880"/>
      <w:bookmarkEnd w:id="881"/>
      <w:bookmarkEnd w:id="882"/>
    </w:p>
    <w:p w:rsidR="005D68E2" w:rsidRDefault="005D68E2" w:rsidP="005D68E2">
      <w:pPr>
        <w:pStyle w:val="af8"/>
        <w:keepNext/>
        <w:rPr>
          <w:rtl/>
        </w:rPr>
      </w:pPr>
      <w:bookmarkStart w:id="883" w:name="ET_yor_5278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3"/>
    </w:p>
    <w:p w:rsidR="005D68E2" w:rsidRDefault="005D68E2" w:rsidP="005D68E2">
      <w:pPr>
        <w:pStyle w:val="KeepWithNext"/>
        <w:rPr>
          <w:rFonts w:hint="cs"/>
          <w:rtl/>
          <w:lang w:eastAsia="he-IL"/>
        </w:rPr>
      </w:pPr>
    </w:p>
    <w:p w:rsidR="005D68E2" w:rsidRDefault="005D68E2" w:rsidP="005D68E2">
      <w:pPr>
        <w:rPr>
          <w:rtl/>
          <w:lang w:eastAsia="he-IL"/>
        </w:rPr>
      </w:pPr>
      <w:bookmarkStart w:id="884" w:name="_ETM_Q1_2630212"/>
      <w:bookmarkStart w:id="885" w:name="_ETM_Q1_2630233"/>
      <w:bookmarkEnd w:id="884"/>
      <w:bookmarkEnd w:id="885"/>
      <w:r>
        <w:rPr>
          <w:rtl/>
          <w:lang w:eastAsia="he-IL"/>
        </w:rPr>
        <w:t xml:space="preserve">יש </w:t>
      </w:r>
      <w:proofErr w:type="spellStart"/>
      <w:r>
        <w:rPr>
          <w:rtl/>
          <w:lang w:eastAsia="he-IL"/>
        </w:rPr>
        <w:t>תוכנית</w:t>
      </w:r>
      <w:proofErr w:type="spellEnd"/>
      <w:r>
        <w:rPr>
          <w:rtl/>
          <w:lang w:eastAsia="he-IL"/>
        </w:rPr>
        <w:t xml:space="preserve"> ברורה וסדורה לגבי הרחבת התוכנית, תוך </w:t>
      </w:r>
      <w:bookmarkStart w:id="886" w:name="_ETM_Q1_2637423"/>
      <w:bookmarkEnd w:id="886"/>
      <w:r>
        <w:rPr>
          <w:rtl/>
          <w:lang w:eastAsia="he-IL"/>
        </w:rPr>
        <w:t xml:space="preserve">שלוש-ארבע שנים? </w:t>
      </w:r>
    </w:p>
    <w:p w:rsidR="005D68E2" w:rsidRDefault="005D68E2" w:rsidP="005D68E2">
      <w:pPr>
        <w:rPr>
          <w:rtl/>
          <w:lang w:eastAsia="he-IL"/>
        </w:rPr>
      </w:pPr>
      <w:bookmarkStart w:id="887" w:name="_ETM_Q1_2640395"/>
      <w:bookmarkStart w:id="888" w:name="_ETM_Q1_2640453"/>
      <w:bookmarkEnd w:id="887"/>
      <w:bookmarkEnd w:id="888"/>
    </w:p>
    <w:p w:rsidR="005D68E2" w:rsidRDefault="005D68E2" w:rsidP="005D68E2">
      <w:pPr>
        <w:pStyle w:val="afb"/>
        <w:keepNext/>
        <w:rPr>
          <w:rtl/>
          <w:lang w:eastAsia="he-IL"/>
        </w:rPr>
      </w:pPr>
      <w:bookmarkStart w:id="889" w:name="ET_guest_ורד_גיל_76"/>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889"/>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התוכנית היא </w:t>
      </w:r>
      <w:proofErr w:type="spellStart"/>
      <w:r>
        <w:rPr>
          <w:rtl/>
          <w:lang w:eastAsia="he-IL"/>
        </w:rPr>
        <w:t>תוכנית</w:t>
      </w:r>
      <w:proofErr w:type="spellEnd"/>
      <w:r>
        <w:rPr>
          <w:rtl/>
          <w:lang w:eastAsia="he-IL"/>
        </w:rPr>
        <w:t xml:space="preserve"> לשלוש שנים. המטרה היא להרחיב </w:t>
      </w:r>
      <w:bookmarkStart w:id="890" w:name="_ETM_Q1_2646437"/>
      <w:bookmarkEnd w:id="890"/>
      <w:r>
        <w:rPr>
          <w:rtl/>
          <w:lang w:eastAsia="he-IL"/>
        </w:rPr>
        <w:t xml:space="preserve">את התוכנית מ-70 ל-170 בתי ספר, אבל שוב, זה </w:t>
      </w:r>
      <w:bookmarkStart w:id="891" w:name="_ETM_Q1_2651537"/>
      <w:bookmarkEnd w:id="891"/>
      <w:r>
        <w:rPr>
          <w:rtl/>
          <w:lang w:eastAsia="he-IL"/>
        </w:rPr>
        <w:t xml:space="preserve">בסימן שאלה כי זאת </w:t>
      </w:r>
      <w:proofErr w:type="spellStart"/>
      <w:r>
        <w:rPr>
          <w:rtl/>
          <w:lang w:eastAsia="he-IL"/>
        </w:rPr>
        <w:t>תוכנית</w:t>
      </w:r>
      <w:proofErr w:type="spellEnd"/>
      <w:r>
        <w:rPr>
          <w:rtl/>
          <w:lang w:eastAsia="he-IL"/>
        </w:rPr>
        <w:t xml:space="preserve"> בין-משרדית.</w:t>
      </w:r>
      <w:bookmarkStart w:id="892" w:name="_ETM_Q1_2656334"/>
      <w:bookmarkEnd w:id="892"/>
    </w:p>
    <w:p w:rsidR="005D68E2" w:rsidRDefault="005D68E2" w:rsidP="005D68E2">
      <w:pPr>
        <w:rPr>
          <w:rtl/>
          <w:lang w:eastAsia="he-IL"/>
        </w:rPr>
      </w:pPr>
      <w:bookmarkStart w:id="893" w:name="_ETM_Q1_2656389"/>
      <w:bookmarkEnd w:id="893"/>
    </w:p>
    <w:p w:rsidR="005D68E2" w:rsidRDefault="005D68E2" w:rsidP="005D68E2">
      <w:pPr>
        <w:pStyle w:val="af8"/>
        <w:keepNext/>
        <w:rPr>
          <w:rtl/>
        </w:rPr>
      </w:pPr>
      <w:bookmarkStart w:id="894" w:name="ET_yor_5278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4"/>
    </w:p>
    <w:p w:rsidR="005D68E2" w:rsidRDefault="005D68E2" w:rsidP="005D68E2">
      <w:pPr>
        <w:pStyle w:val="KeepWithNext"/>
        <w:rPr>
          <w:rFonts w:hint="cs"/>
          <w:rtl/>
          <w:lang w:eastAsia="he-IL"/>
        </w:rPr>
      </w:pPr>
    </w:p>
    <w:p w:rsidR="005D68E2" w:rsidRDefault="005D68E2" w:rsidP="005D68E2">
      <w:pPr>
        <w:rPr>
          <w:rtl/>
          <w:lang w:eastAsia="he-IL"/>
        </w:rPr>
      </w:pPr>
      <w:bookmarkStart w:id="895" w:name="_ETM_Q1_2656128"/>
      <w:bookmarkStart w:id="896" w:name="_ETM_Q1_2656148"/>
      <w:bookmarkEnd w:id="895"/>
      <w:bookmarkEnd w:id="896"/>
      <w:r>
        <w:rPr>
          <w:rtl/>
          <w:lang w:eastAsia="he-IL"/>
        </w:rPr>
        <w:t>למה סימן שאלה?</w:t>
      </w:r>
    </w:p>
    <w:p w:rsidR="005D68E2" w:rsidRDefault="005D68E2" w:rsidP="005D68E2">
      <w:pPr>
        <w:rPr>
          <w:rtl/>
          <w:lang w:eastAsia="he-IL"/>
        </w:rPr>
      </w:pPr>
      <w:bookmarkStart w:id="897" w:name="_ETM_Q1_2656836"/>
      <w:bookmarkStart w:id="898" w:name="_ETM_Q1_2656888"/>
      <w:bookmarkStart w:id="899" w:name="_ETM_Q1_2658044"/>
      <w:bookmarkEnd w:id="897"/>
      <w:bookmarkEnd w:id="898"/>
      <w:bookmarkEnd w:id="899"/>
    </w:p>
    <w:p w:rsidR="005D68E2" w:rsidRDefault="005D68E2" w:rsidP="005D68E2">
      <w:pPr>
        <w:pStyle w:val="afb"/>
        <w:keepNext/>
        <w:rPr>
          <w:rtl/>
          <w:lang w:eastAsia="he-IL"/>
        </w:rPr>
      </w:pPr>
      <w:bookmarkStart w:id="900" w:name="ET_guest_ורד_גיל_78"/>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900"/>
    </w:p>
    <w:p w:rsidR="005D68E2" w:rsidRDefault="005D68E2" w:rsidP="005D68E2">
      <w:pPr>
        <w:pStyle w:val="KeepWithNext"/>
        <w:rPr>
          <w:rFonts w:hint="cs"/>
          <w:rtl/>
          <w:lang w:eastAsia="he-IL"/>
        </w:rPr>
      </w:pPr>
    </w:p>
    <w:p w:rsidR="005D68E2" w:rsidRDefault="005D68E2" w:rsidP="005D68E2">
      <w:pPr>
        <w:rPr>
          <w:rtl/>
          <w:lang w:eastAsia="he-IL"/>
        </w:rPr>
      </w:pPr>
      <w:bookmarkStart w:id="901" w:name="_ETM_Q1_2658318"/>
      <w:bookmarkStart w:id="902" w:name="_ETM_Q1_2658343"/>
      <w:bookmarkEnd w:id="901"/>
      <w:bookmarkEnd w:id="902"/>
      <w:r>
        <w:rPr>
          <w:rtl/>
          <w:lang w:eastAsia="he-IL"/>
        </w:rPr>
        <w:t>בגלל התקציב.</w:t>
      </w:r>
    </w:p>
    <w:p w:rsidR="005D68E2" w:rsidRDefault="005D68E2" w:rsidP="005D68E2">
      <w:pPr>
        <w:rPr>
          <w:rtl/>
          <w:lang w:eastAsia="he-IL"/>
        </w:rPr>
      </w:pPr>
      <w:bookmarkStart w:id="903" w:name="_ETM_Q1_2661532"/>
      <w:bookmarkStart w:id="904" w:name="_ETM_Q1_2661591"/>
      <w:bookmarkStart w:id="905" w:name="_ETM_Q1_2661299"/>
      <w:bookmarkEnd w:id="903"/>
      <w:bookmarkEnd w:id="904"/>
      <w:bookmarkEnd w:id="905"/>
    </w:p>
    <w:p w:rsidR="005D68E2" w:rsidRDefault="005D68E2" w:rsidP="005D68E2">
      <w:pPr>
        <w:pStyle w:val="a5"/>
        <w:keepNext/>
        <w:rPr>
          <w:rtl/>
        </w:rPr>
      </w:pPr>
      <w:bookmarkStart w:id="906" w:name="ET_speaker_5945_79"/>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06"/>
    </w:p>
    <w:p w:rsidR="005D68E2" w:rsidRDefault="005D68E2" w:rsidP="005D68E2">
      <w:pPr>
        <w:pStyle w:val="KeepWithNext"/>
        <w:rPr>
          <w:rFonts w:hint="cs"/>
          <w:rtl/>
          <w:lang w:eastAsia="he-IL"/>
        </w:rPr>
      </w:pPr>
    </w:p>
    <w:p w:rsidR="005D68E2" w:rsidRDefault="005D68E2" w:rsidP="005D68E2">
      <w:pPr>
        <w:rPr>
          <w:rtl/>
          <w:lang w:eastAsia="he-IL"/>
        </w:rPr>
      </w:pPr>
      <w:bookmarkStart w:id="907" w:name="_ETM_Q1_2661575"/>
      <w:bookmarkStart w:id="908" w:name="_ETM_Q1_2661597"/>
      <w:bookmarkEnd w:id="907"/>
      <w:bookmarkEnd w:id="908"/>
      <w:r>
        <w:rPr>
          <w:rtl/>
          <w:lang w:eastAsia="he-IL"/>
        </w:rPr>
        <w:t xml:space="preserve">כמה בתי </w:t>
      </w:r>
      <w:bookmarkStart w:id="909" w:name="_ETM_Q1_2661046"/>
      <w:bookmarkEnd w:id="909"/>
      <w:r>
        <w:rPr>
          <w:rtl/>
          <w:lang w:eastAsia="he-IL"/>
        </w:rPr>
        <w:t>ספר ערביים מוגדרים במיקוד, כפי שקראת לזה?</w:t>
      </w:r>
    </w:p>
    <w:p w:rsidR="005D68E2" w:rsidRDefault="005D68E2" w:rsidP="005D68E2">
      <w:pPr>
        <w:rPr>
          <w:rtl/>
          <w:lang w:eastAsia="he-IL"/>
        </w:rPr>
      </w:pPr>
      <w:bookmarkStart w:id="910" w:name="_ETM_Q1_2668367"/>
      <w:bookmarkStart w:id="911" w:name="_ETM_Q1_2668425"/>
      <w:bookmarkStart w:id="912" w:name="_ETM_Q1_2669335"/>
      <w:bookmarkEnd w:id="910"/>
      <w:bookmarkEnd w:id="911"/>
      <w:bookmarkEnd w:id="912"/>
    </w:p>
    <w:p w:rsidR="005D68E2" w:rsidRDefault="005D68E2" w:rsidP="005D68E2">
      <w:pPr>
        <w:pStyle w:val="afb"/>
        <w:keepNext/>
        <w:rPr>
          <w:rtl/>
          <w:lang w:eastAsia="he-IL"/>
        </w:rPr>
      </w:pPr>
      <w:bookmarkStart w:id="913" w:name="ET_guest_ורד_גיל_80"/>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913"/>
    </w:p>
    <w:p w:rsidR="005D68E2" w:rsidRDefault="005D68E2" w:rsidP="005D68E2">
      <w:pPr>
        <w:pStyle w:val="KeepWithNext"/>
        <w:rPr>
          <w:rFonts w:hint="cs"/>
          <w:rtl/>
          <w:lang w:eastAsia="he-IL"/>
        </w:rPr>
      </w:pPr>
    </w:p>
    <w:p w:rsidR="005D68E2" w:rsidRDefault="005D68E2" w:rsidP="005D68E2">
      <w:pPr>
        <w:rPr>
          <w:rtl/>
          <w:lang w:eastAsia="he-IL"/>
        </w:rPr>
      </w:pPr>
      <w:bookmarkStart w:id="914" w:name="_ETM_Q1_2669604"/>
      <w:bookmarkStart w:id="915" w:name="_ETM_Q1_2669624"/>
      <w:bookmarkEnd w:id="914"/>
      <w:bookmarkEnd w:id="915"/>
      <w:r>
        <w:rPr>
          <w:rtl/>
          <w:lang w:eastAsia="he-IL"/>
        </w:rPr>
        <w:t xml:space="preserve">כרגע אין </w:t>
      </w:r>
      <w:bookmarkStart w:id="916" w:name="_ETM_Q1_2673623"/>
      <w:bookmarkEnd w:id="916"/>
      <w:r>
        <w:rPr>
          <w:rtl/>
          <w:lang w:eastAsia="he-IL"/>
        </w:rPr>
        <w:t>לי את הנתונים אבל כשיסתיים הדיון אני אבדוק ואני אשלח</w:t>
      </w:r>
      <w:bookmarkStart w:id="917" w:name="_ETM_Q1_2676478"/>
      <w:bookmarkEnd w:id="917"/>
      <w:r>
        <w:rPr>
          <w:rtl/>
          <w:lang w:eastAsia="he-IL"/>
        </w:rPr>
        <w:t>. יש לא מעט.</w:t>
      </w:r>
    </w:p>
    <w:p w:rsidR="005D68E2" w:rsidRDefault="005D68E2" w:rsidP="005D68E2">
      <w:pPr>
        <w:rPr>
          <w:rtl/>
          <w:lang w:eastAsia="he-IL"/>
        </w:rPr>
      </w:pPr>
      <w:bookmarkStart w:id="918" w:name="_ETM_Q1_2685511"/>
      <w:bookmarkStart w:id="919" w:name="_ETM_Q1_2685572"/>
      <w:bookmarkEnd w:id="918"/>
      <w:bookmarkEnd w:id="919"/>
    </w:p>
    <w:p w:rsidR="005D68E2" w:rsidRDefault="005D68E2" w:rsidP="005D68E2">
      <w:pPr>
        <w:pStyle w:val="a5"/>
        <w:keepNext/>
        <w:rPr>
          <w:rtl/>
        </w:rPr>
      </w:pPr>
      <w:bookmarkStart w:id="920" w:name="ET_speaker_תמי_ברנע_81"/>
      <w:r>
        <w:rPr>
          <w:rStyle w:val="TagStyle"/>
          <w:rFonts w:hint="cs"/>
          <w:rtl/>
        </w:rPr>
        <w:t xml:space="preserve"> &lt;&lt; דובר &gt;&gt; </w:t>
      </w:r>
      <w:r>
        <w:rPr>
          <w:rFonts w:hint="cs"/>
          <w:rtl/>
        </w:rPr>
        <w:t>תמי ברנע:</w:t>
      </w:r>
      <w:r>
        <w:rPr>
          <w:rStyle w:val="TagStyle"/>
          <w:rFonts w:hint="cs"/>
          <w:rtl/>
        </w:rPr>
        <w:t xml:space="preserve"> &lt;&lt; דובר &gt;&gt;</w:t>
      </w:r>
      <w:r>
        <w:rPr>
          <w:rFonts w:hint="cs"/>
          <w:rtl/>
        </w:rPr>
        <w:t xml:space="preserve"> </w:t>
      </w:r>
      <w:bookmarkEnd w:id="920"/>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איך נקראת התוכנית?</w:t>
      </w:r>
      <w:bookmarkStart w:id="921" w:name="_ETM_Q1_2684733"/>
      <w:bookmarkEnd w:id="921"/>
    </w:p>
    <w:p w:rsidR="005D68E2" w:rsidRDefault="005D68E2" w:rsidP="005D68E2">
      <w:pPr>
        <w:rPr>
          <w:rtl/>
          <w:lang w:eastAsia="he-IL"/>
        </w:rPr>
      </w:pPr>
      <w:bookmarkStart w:id="922" w:name="_ETM_Q1_2684783"/>
      <w:bookmarkStart w:id="923" w:name="_ETM_Q1_2685901"/>
      <w:bookmarkEnd w:id="922"/>
      <w:bookmarkEnd w:id="923"/>
    </w:p>
    <w:p w:rsidR="005D68E2" w:rsidRDefault="005D68E2" w:rsidP="005D68E2">
      <w:pPr>
        <w:pStyle w:val="af8"/>
        <w:keepNext/>
        <w:rPr>
          <w:rtl/>
        </w:rPr>
      </w:pPr>
      <w:bookmarkStart w:id="924" w:name="ET_yor_5278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4"/>
    </w:p>
    <w:p w:rsidR="005D68E2" w:rsidRDefault="005D68E2" w:rsidP="005D68E2">
      <w:pPr>
        <w:pStyle w:val="KeepWithNext"/>
        <w:rPr>
          <w:rFonts w:hint="cs"/>
          <w:rtl/>
          <w:lang w:eastAsia="he-IL"/>
        </w:rPr>
      </w:pPr>
    </w:p>
    <w:p w:rsidR="005D68E2" w:rsidRDefault="005D68E2" w:rsidP="005D68E2">
      <w:pPr>
        <w:rPr>
          <w:rtl/>
          <w:lang w:eastAsia="he-IL"/>
        </w:rPr>
      </w:pPr>
      <w:bookmarkStart w:id="925" w:name="_ETM_Q1_2686177"/>
      <w:bookmarkStart w:id="926" w:name="_ETM_Q1_2686201"/>
      <w:bookmarkEnd w:id="925"/>
      <w:bookmarkEnd w:id="926"/>
      <w:r>
        <w:rPr>
          <w:rtl/>
          <w:lang w:eastAsia="he-IL"/>
        </w:rPr>
        <w:t>כן, מה שם התוכנית? השם הפורמלי של התוכנית.</w:t>
      </w:r>
    </w:p>
    <w:p w:rsidR="005D68E2" w:rsidRDefault="005D68E2" w:rsidP="005D68E2">
      <w:pPr>
        <w:rPr>
          <w:rtl/>
          <w:lang w:eastAsia="he-IL"/>
        </w:rPr>
      </w:pPr>
      <w:bookmarkStart w:id="927" w:name="_ETM_Q1_2687277"/>
      <w:bookmarkStart w:id="928" w:name="_ETM_Q1_2687332"/>
      <w:bookmarkEnd w:id="927"/>
      <w:bookmarkEnd w:id="928"/>
    </w:p>
    <w:p w:rsidR="005D68E2" w:rsidRDefault="005D68E2" w:rsidP="005D68E2">
      <w:pPr>
        <w:pStyle w:val="afb"/>
        <w:keepNext/>
        <w:rPr>
          <w:rtl/>
          <w:lang w:eastAsia="he-IL"/>
        </w:rPr>
      </w:pPr>
      <w:bookmarkStart w:id="929" w:name="ET_guest_ורד_גיל_83"/>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929"/>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התוכנית היא אקלים חינוכי מיטבי ומניעת אלימות בבתי </w:t>
      </w:r>
      <w:bookmarkStart w:id="930" w:name="_ETM_Q1_2695095"/>
      <w:bookmarkEnd w:id="930"/>
      <w:r>
        <w:rPr>
          <w:rtl/>
          <w:lang w:eastAsia="he-IL"/>
        </w:rPr>
        <w:t>הספר.</w:t>
      </w:r>
    </w:p>
    <w:p w:rsidR="005D68E2" w:rsidRDefault="005D68E2" w:rsidP="005D68E2">
      <w:pPr>
        <w:rPr>
          <w:rtl/>
          <w:lang w:eastAsia="he-IL"/>
        </w:rPr>
      </w:pPr>
      <w:bookmarkStart w:id="931" w:name="_ETM_Q1_2694542"/>
      <w:bookmarkStart w:id="932" w:name="_ETM_Q1_2694606"/>
      <w:bookmarkStart w:id="933" w:name="_ETM_Q1_2697679"/>
      <w:bookmarkEnd w:id="931"/>
      <w:bookmarkEnd w:id="932"/>
      <w:bookmarkEnd w:id="933"/>
    </w:p>
    <w:p w:rsidR="005D68E2" w:rsidRDefault="005D68E2" w:rsidP="005D68E2">
      <w:pPr>
        <w:pStyle w:val="af8"/>
        <w:keepNext/>
        <w:rPr>
          <w:rtl/>
        </w:rPr>
      </w:pPr>
      <w:bookmarkStart w:id="934" w:name="ET_yor_5278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4"/>
    </w:p>
    <w:p w:rsidR="005D68E2" w:rsidRDefault="005D68E2" w:rsidP="005D68E2">
      <w:pPr>
        <w:pStyle w:val="KeepWithNext"/>
        <w:rPr>
          <w:rFonts w:hint="cs"/>
          <w:rtl/>
          <w:lang w:eastAsia="he-IL"/>
        </w:rPr>
      </w:pPr>
    </w:p>
    <w:p w:rsidR="005D68E2" w:rsidRDefault="005D68E2" w:rsidP="005D68E2">
      <w:pPr>
        <w:rPr>
          <w:rtl/>
          <w:lang w:eastAsia="he-IL"/>
        </w:rPr>
      </w:pPr>
      <w:bookmarkStart w:id="935" w:name="_ETM_Q1_2697967"/>
      <w:bookmarkStart w:id="936" w:name="_ETM_Q1_2697991"/>
      <w:bookmarkEnd w:id="935"/>
      <w:bookmarkEnd w:id="936"/>
      <w:r>
        <w:rPr>
          <w:rtl/>
          <w:lang w:eastAsia="he-IL"/>
        </w:rPr>
        <w:t xml:space="preserve">אני שואל כי מנהלת הוועדה תפנה אליכם כדי לבקש נתונים </w:t>
      </w:r>
      <w:bookmarkStart w:id="937" w:name="_ETM_Q1_2701064"/>
      <w:bookmarkEnd w:id="937"/>
      <w:r>
        <w:rPr>
          <w:rtl/>
          <w:lang w:eastAsia="he-IL"/>
        </w:rPr>
        <w:t xml:space="preserve">לגבי אותם בתי ספר ולגבי סוגיית הרחבת התוכנית. התייחסת למשהו </w:t>
      </w:r>
      <w:bookmarkStart w:id="938" w:name="_ETM_Q1_2708916"/>
      <w:bookmarkEnd w:id="938"/>
      <w:r>
        <w:rPr>
          <w:rtl/>
          <w:lang w:eastAsia="he-IL"/>
        </w:rPr>
        <w:t xml:space="preserve">קצת מדאיג, לגבי תקציבים. בינתיים יש </w:t>
      </w:r>
      <w:proofErr w:type="spellStart"/>
      <w:r>
        <w:rPr>
          <w:rtl/>
          <w:lang w:eastAsia="he-IL"/>
        </w:rPr>
        <w:t>תוכנית</w:t>
      </w:r>
      <w:proofErr w:type="spellEnd"/>
      <w:r>
        <w:rPr>
          <w:rtl/>
          <w:lang w:eastAsia="he-IL"/>
        </w:rPr>
        <w:t xml:space="preserve"> אבל התקציבים לא </w:t>
      </w:r>
      <w:bookmarkStart w:id="939" w:name="_ETM_Q1_2713198"/>
      <w:bookmarkEnd w:id="939"/>
      <w:r>
        <w:rPr>
          <w:rtl/>
          <w:lang w:eastAsia="he-IL"/>
        </w:rPr>
        <w:t>מובטחים?</w:t>
      </w:r>
    </w:p>
    <w:p w:rsidR="005D68E2" w:rsidRDefault="005D68E2" w:rsidP="005D68E2">
      <w:pPr>
        <w:rPr>
          <w:rtl/>
          <w:lang w:eastAsia="he-IL"/>
        </w:rPr>
      </w:pPr>
      <w:bookmarkStart w:id="940" w:name="_ETM_Q1_2713193"/>
      <w:bookmarkStart w:id="941" w:name="_ETM_Q1_2713241"/>
      <w:bookmarkStart w:id="942" w:name="_ETM_Q1_2713896"/>
      <w:bookmarkStart w:id="943" w:name="_ETM_Q1_2714912"/>
      <w:bookmarkStart w:id="944" w:name="_ETM_Q1_2714971"/>
      <w:bookmarkEnd w:id="940"/>
      <w:bookmarkEnd w:id="941"/>
      <w:bookmarkEnd w:id="942"/>
      <w:bookmarkEnd w:id="943"/>
      <w:bookmarkEnd w:id="944"/>
    </w:p>
    <w:p w:rsidR="005D68E2" w:rsidRDefault="005D68E2" w:rsidP="005D68E2">
      <w:pPr>
        <w:pStyle w:val="afb"/>
        <w:keepNext/>
        <w:rPr>
          <w:rtl/>
          <w:lang w:eastAsia="he-IL"/>
        </w:rPr>
      </w:pPr>
      <w:bookmarkStart w:id="945" w:name="ET_guest_ורד_גיל_85"/>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94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אם עבדאללה היה אתי, הוא היה יכול להתייחס אבל </w:t>
      </w:r>
      <w:bookmarkStart w:id="946" w:name="_ETM_Q1_2718732"/>
      <w:bookmarkEnd w:id="946"/>
      <w:r>
        <w:rPr>
          <w:rtl/>
          <w:lang w:eastAsia="he-IL"/>
        </w:rPr>
        <w:t>אני אתן את התשובה בהמשך, כשיפנו אלינו. המטרה היא לה</w:t>
      </w:r>
      <w:bookmarkStart w:id="947" w:name="_ETM_Q1_2722739"/>
      <w:bookmarkEnd w:id="947"/>
      <w:r>
        <w:rPr>
          <w:rtl/>
          <w:lang w:eastAsia="he-IL"/>
        </w:rPr>
        <w:t xml:space="preserve">רחיב את התוכנית כבר בשנה הבאה. כרגע המיקוד שלנו הוא </w:t>
      </w:r>
      <w:bookmarkStart w:id="948" w:name="_ETM_Q1_2727771"/>
      <w:bookmarkEnd w:id="948"/>
      <w:r>
        <w:rPr>
          <w:rtl/>
          <w:lang w:eastAsia="he-IL"/>
        </w:rPr>
        <w:t>ב-70 בתי ספר אבל המטרה היא להרחיב את התוכנית.</w:t>
      </w:r>
    </w:p>
    <w:p w:rsidR="005D68E2" w:rsidRDefault="005D68E2" w:rsidP="005D68E2">
      <w:pPr>
        <w:rPr>
          <w:rtl/>
          <w:lang w:eastAsia="he-IL"/>
        </w:rPr>
      </w:pPr>
    </w:p>
    <w:p w:rsidR="005D68E2" w:rsidRDefault="005D68E2" w:rsidP="005D68E2">
      <w:pPr>
        <w:rPr>
          <w:rtl/>
          <w:lang w:eastAsia="he-IL"/>
        </w:rPr>
      </w:pPr>
      <w:bookmarkStart w:id="949" w:name="_ETM_Q1_2736815"/>
      <w:bookmarkStart w:id="950" w:name="_ETM_Q1_2736865"/>
      <w:bookmarkEnd w:id="949"/>
      <w:bookmarkEnd w:id="950"/>
      <w:r>
        <w:rPr>
          <w:rtl/>
          <w:lang w:eastAsia="he-IL"/>
        </w:rPr>
        <w:t>אני</w:t>
      </w:r>
      <w:bookmarkStart w:id="951" w:name="_ETM_Q1_2731203"/>
      <w:bookmarkEnd w:id="951"/>
      <w:r>
        <w:rPr>
          <w:rtl/>
          <w:lang w:eastAsia="he-IL"/>
        </w:rPr>
        <w:t xml:space="preserve"> יכולה לומר מה המטרות שלנו בבתי הספר הזה. </w:t>
      </w:r>
      <w:bookmarkStart w:id="952" w:name="_ETM_Q1_2737791"/>
      <w:bookmarkEnd w:id="952"/>
      <w:r>
        <w:rPr>
          <w:rtl/>
          <w:lang w:eastAsia="he-IL"/>
        </w:rPr>
        <w:t xml:space="preserve">הגברת המוגנות בקרב תלמידים במרחבים השונים. אנחנו מדברים על המרחבים </w:t>
      </w:r>
      <w:bookmarkStart w:id="953" w:name="_ETM_Q1_2742070"/>
      <w:bookmarkEnd w:id="953"/>
      <w:r>
        <w:rPr>
          <w:rtl/>
          <w:lang w:eastAsia="he-IL"/>
        </w:rPr>
        <w:t xml:space="preserve">הפיזיים והווירטואליים. הגברת מודעות צוות ההוראה. קידום אקלים חינוכי מיטבי </w:t>
      </w:r>
      <w:bookmarkStart w:id="954" w:name="_ETM_Q1_2748009"/>
      <w:bookmarkEnd w:id="954"/>
      <w:r>
        <w:rPr>
          <w:rtl/>
          <w:lang w:eastAsia="he-IL"/>
        </w:rPr>
        <w:t>ופיתוח רווחה נפשית בקרב התלמידים. חיזוק יחסי קי</w:t>
      </w:r>
      <w:bookmarkStart w:id="955" w:name="_ETM_Q1_2752512"/>
      <w:bookmarkEnd w:id="955"/>
      <w:r>
        <w:rPr>
          <w:rtl/>
          <w:lang w:eastAsia="he-IL"/>
        </w:rPr>
        <w:t>רבה ואכפתיות בין המורים לתלמידים והגברת הפנייה לעזרה של התלמידים</w:t>
      </w:r>
      <w:bookmarkStart w:id="956" w:name="_ETM_Q1_2757197"/>
      <w:bookmarkEnd w:id="956"/>
      <w:r>
        <w:rPr>
          <w:rtl/>
          <w:lang w:eastAsia="he-IL"/>
        </w:rPr>
        <w:t xml:space="preserve"> למורים. חיזוק היחסים בקרב התלמידים והגברת האחריות האישית והחברתית שלהם.</w:t>
      </w:r>
      <w:bookmarkStart w:id="957" w:name="_ETM_Q1_2766127"/>
      <w:bookmarkEnd w:id="957"/>
    </w:p>
    <w:p w:rsidR="005D68E2" w:rsidRDefault="005D68E2" w:rsidP="005D68E2">
      <w:pPr>
        <w:rPr>
          <w:rtl/>
          <w:lang w:eastAsia="he-IL"/>
        </w:rPr>
      </w:pPr>
      <w:bookmarkStart w:id="958" w:name="_ETM_Q1_2769597"/>
      <w:bookmarkStart w:id="959" w:name="_ETM_Q1_2769655"/>
      <w:bookmarkEnd w:id="958"/>
      <w:bookmarkEnd w:id="959"/>
    </w:p>
    <w:p w:rsidR="005D68E2" w:rsidRDefault="005D68E2" w:rsidP="005D68E2">
      <w:pPr>
        <w:rPr>
          <w:rtl/>
          <w:lang w:eastAsia="he-IL"/>
        </w:rPr>
      </w:pPr>
      <w:bookmarkStart w:id="960" w:name="_ETM_Q1_2769725"/>
      <w:bookmarkStart w:id="961" w:name="_ETM_Q1_2769767"/>
      <w:bookmarkEnd w:id="960"/>
      <w:bookmarkEnd w:id="961"/>
      <w:r>
        <w:rPr>
          <w:rtl/>
          <w:lang w:eastAsia="he-IL"/>
        </w:rPr>
        <w:t xml:space="preserve">אנחנו מודדים את זה דרך שני מדדים מרכזיים של </w:t>
      </w:r>
      <w:bookmarkStart w:id="962" w:name="_ETM_Q1_2770869"/>
      <w:bookmarkEnd w:id="962"/>
      <w:r>
        <w:rPr>
          <w:rtl/>
          <w:lang w:eastAsia="he-IL"/>
        </w:rPr>
        <w:t xml:space="preserve">הצלחה ואחד מהם הוא העלאת תחושת המוגנות של </w:t>
      </w:r>
      <w:bookmarkStart w:id="963" w:name="_ETM_Q1_2774793"/>
      <w:bookmarkEnd w:id="963"/>
      <w:r>
        <w:rPr>
          <w:rtl/>
          <w:lang w:eastAsia="he-IL"/>
        </w:rPr>
        <w:t>התלמידים והשני הוא הפחתת מעורבות התלמידים באירועי אלימות.</w:t>
      </w:r>
    </w:p>
    <w:p w:rsidR="005D68E2" w:rsidRDefault="005D68E2" w:rsidP="005D68E2">
      <w:pPr>
        <w:rPr>
          <w:rtl/>
          <w:lang w:eastAsia="he-IL"/>
        </w:rPr>
      </w:pPr>
      <w:bookmarkStart w:id="964" w:name="_ETM_Q1_2779714"/>
      <w:bookmarkStart w:id="965" w:name="_ETM_Q1_2779779"/>
      <w:bookmarkStart w:id="966" w:name="_ETM_Q1_2779679"/>
      <w:bookmarkEnd w:id="964"/>
      <w:bookmarkEnd w:id="965"/>
      <w:bookmarkEnd w:id="966"/>
    </w:p>
    <w:p w:rsidR="005D68E2" w:rsidRDefault="005D68E2" w:rsidP="005D68E2">
      <w:pPr>
        <w:pStyle w:val="a5"/>
        <w:keepNext/>
        <w:rPr>
          <w:rtl/>
        </w:rPr>
      </w:pPr>
      <w:bookmarkStart w:id="967" w:name="ET_speaker_5945_8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67"/>
    </w:p>
    <w:p w:rsidR="005D68E2" w:rsidRDefault="005D68E2" w:rsidP="005D68E2">
      <w:pPr>
        <w:pStyle w:val="KeepWithNext"/>
        <w:rPr>
          <w:rFonts w:hint="cs"/>
          <w:rtl/>
          <w:lang w:eastAsia="he-IL"/>
        </w:rPr>
      </w:pPr>
    </w:p>
    <w:p w:rsidR="005D68E2" w:rsidRDefault="005D68E2" w:rsidP="005D68E2">
      <w:pPr>
        <w:rPr>
          <w:rtl/>
          <w:lang w:eastAsia="he-IL"/>
        </w:rPr>
      </w:pPr>
      <w:bookmarkStart w:id="968" w:name="_ETM_Q1_2779972"/>
      <w:bookmarkStart w:id="969" w:name="_ETM_Q1_2779996"/>
      <w:bookmarkEnd w:id="968"/>
      <w:bookmarkEnd w:id="969"/>
      <w:r>
        <w:rPr>
          <w:rtl/>
          <w:lang w:eastAsia="he-IL"/>
        </w:rPr>
        <w:t xml:space="preserve">איך בחרתם את </w:t>
      </w:r>
      <w:bookmarkStart w:id="970" w:name="_ETM_Q1_2779935"/>
      <w:bookmarkEnd w:id="970"/>
      <w:r>
        <w:rPr>
          <w:rtl/>
          <w:lang w:eastAsia="he-IL"/>
        </w:rPr>
        <w:t xml:space="preserve">בתי הספר? מה הפילוח? האם לקחתם בחשבון גם את </w:t>
      </w:r>
      <w:bookmarkStart w:id="971" w:name="_ETM_Q1_2782626"/>
      <w:bookmarkEnd w:id="971"/>
      <w:r>
        <w:rPr>
          <w:rtl/>
          <w:lang w:eastAsia="he-IL"/>
        </w:rPr>
        <w:t>הסקטור הדרוזי, הבדואי, צפון, דרום? מה הפילוח?</w:t>
      </w:r>
      <w:bookmarkStart w:id="972" w:name="_ETM_Q1_2786703"/>
      <w:bookmarkEnd w:id="972"/>
    </w:p>
    <w:p w:rsidR="005D68E2" w:rsidRDefault="005D68E2" w:rsidP="005D68E2">
      <w:pPr>
        <w:rPr>
          <w:rtl/>
          <w:lang w:eastAsia="he-IL"/>
        </w:rPr>
      </w:pPr>
      <w:bookmarkStart w:id="973" w:name="_ETM_Q1_2786758"/>
      <w:bookmarkStart w:id="974" w:name="_ETM_Q1_2788095"/>
      <w:bookmarkEnd w:id="973"/>
      <w:bookmarkEnd w:id="974"/>
    </w:p>
    <w:p w:rsidR="005D68E2" w:rsidRDefault="005D68E2" w:rsidP="005D68E2">
      <w:pPr>
        <w:pStyle w:val="afb"/>
        <w:keepNext/>
        <w:rPr>
          <w:rtl/>
          <w:lang w:eastAsia="he-IL"/>
        </w:rPr>
      </w:pPr>
      <w:bookmarkStart w:id="975" w:name="ET_guest_ורד_גיל_87"/>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975"/>
    </w:p>
    <w:p w:rsidR="005D68E2" w:rsidRDefault="005D68E2" w:rsidP="005D68E2">
      <w:pPr>
        <w:pStyle w:val="KeepWithNext"/>
        <w:rPr>
          <w:rFonts w:hint="cs"/>
          <w:rtl/>
          <w:lang w:eastAsia="he-IL"/>
        </w:rPr>
      </w:pPr>
    </w:p>
    <w:p w:rsidR="005D68E2" w:rsidRDefault="005D68E2" w:rsidP="005D68E2">
      <w:pPr>
        <w:rPr>
          <w:rtl/>
          <w:lang w:eastAsia="he-IL"/>
        </w:rPr>
      </w:pPr>
      <w:bookmarkStart w:id="976" w:name="_ETM_Q1_2788351"/>
      <w:bookmarkStart w:id="977" w:name="_ETM_Q1_2788374"/>
      <w:bookmarkEnd w:id="976"/>
      <w:bookmarkEnd w:id="977"/>
      <w:r>
        <w:rPr>
          <w:rtl/>
          <w:lang w:eastAsia="he-IL"/>
        </w:rPr>
        <w:t xml:space="preserve">תודה על השאלה. הפילוח </w:t>
      </w:r>
      <w:bookmarkStart w:id="978" w:name="_ETM_Q1_2791095"/>
      <w:bookmarkEnd w:id="978"/>
      <w:r>
        <w:rPr>
          <w:rtl/>
          <w:lang w:eastAsia="he-IL"/>
        </w:rPr>
        <w:t xml:space="preserve">של 70 בתי הספר שנבחר לשנה הנוכחית, אלה היו </w:t>
      </w:r>
      <w:bookmarkStart w:id="979" w:name="_ETM_Q1_2797985"/>
      <w:bookmarkEnd w:id="979"/>
      <w:r>
        <w:rPr>
          <w:rtl/>
          <w:lang w:eastAsia="he-IL"/>
        </w:rPr>
        <w:t xml:space="preserve">בתי ספר בחברה הערבית, לא הדרוזית, לא הצ'רקסית ולא </w:t>
      </w:r>
      <w:bookmarkStart w:id="980" w:name="_ETM_Q1_2801622"/>
      <w:bookmarkEnd w:id="980"/>
      <w:r>
        <w:rPr>
          <w:rtl/>
          <w:lang w:eastAsia="he-IL"/>
        </w:rPr>
        <w:t xml:space="preserve">הבדואית שהם ייכנסו בשלב הבא שאני מקווה שיהיה בשנה </w:t>
      </w:r>
      <w:bookmarkStart w:id="981" w:name="_ETM_Q1_2808016"/>
      <w:bookmarkEnd w:id="981"/>
      <w:r>
        <w:rPr>
          <w:rtl/>
          <w:lang w:eastAsia="he-IL"/>
        </w:rPr>
        <w:t xml:space="preserve">הבאה. הם נבחרו לפי נתוני המיצ"ב, בתי ספר במיקוד. </w:t>
      </w:r>
      <w:bookmarkStart w:id="982" w:name="_ETM_Q1_2815199"/>
      <w:bookmarkEnd w:id="982"/>
      <w:r>
        <w:rPr>
          <w:rtl/>
          <w:lang w:eastAsia="he-IL"/>
        </w:rPr>
        <w:t>בתי ספר שהם יסודיים או חטיבה ובתי ספר שהמפקחים הכוללים</w:t>
      </w:r>
      <w:bookmarkStart w:id="983" w:name="_ETM_Q1_2821145"/>
      <w:bookmarkEnd w:id="983"/>
      <w:r>
        <w:rPr>
          <w:rtl/>
          <w:lang w:eastAsia="he-IL"/>
        </w:rPr>
        <w:t xml:space="preserve"> והמפקחים על הייעוץ ידעו שיש שם שיתוף פעולה של מנהל </w:t>
      </w:r>
      <w:bookmarkStart w:id="984" w:name="_ETM_Q1_2827468"/>
      <w:bookmarkEnd w:id="984"/>
      <w:r>
        <w:rPr>
          <w:rtl/>
          <w:lang w:eastAsia="he-IL"/>
        </w:rPr>
        <w:t>בית הספר שיעזור להוביל את התהליך.</w:t>
      </w:r>
    </w:p>
    <w:p w:rsidR="005D68E2" w:rsidRDefault="005D68E2" w:rsidP="005D68E2">
      <w:pPr>
        <w:rPr>
          <w:rtl/>
          <w:lang w:eastAsia="he-IL"/>
        </w:rPr>
      </w:pPr>
      <w:bookmarkStart w:id="985" w:name="_ETM_Q1_2827659"/>
      <w:bookmarkStart w:id="986" w:name="_ETM_Q1_2827764"/>
      <w:bookmarkStart w:id="987" w:name="_ETM_Q1_2828371"/>
      <w:bookmarkEnd w:id="985"/>
      <w:bookmarkEnd w:id="986"/>
      <w:bookmarkEnd w:id="987"/>
    </w:p>
    <w:p w:rsidR="005D68E2" w:rsidRDefault="005D68E2" w:rsidP="005D68E2">
      <w:pPr>
        <w:pStyle w:val="af8"/>
        <w:keepNext/>
        <w:rPr>
          <w:rtl/>
        </w:rPr>
      </w:pPr>
      <w:bookmarkStart w:id="988" w:name="ET_yor_5278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8"/>
    </w:p>
    <w:p w:rsidR="005D68E2" w:rsidRDefault="005D68E2" w:rsidP="005D68E2">
      <w:pPr>
        <w:pStyle w:val="KeepWithNext"/>
        <w:rPr>
          <w:rFonts w:hint="cs"/>
          <w:rtl/>
          <w:lang w:eastAsia="he-IL"/>
        </w:rPr>
      </w:pPr>
    </w:p>
    <w:p w:rsidR="005D68E2" w:rsidRDefault="005D68E2" w:rsidP="005D68E2">
      <w:pPr>
        <w:rPr>
          <w:rtl/>
          <w:lang w:eastAsia="he-IL"/>
        </w:rPr>
      </w:pPr>
      <w:bookmarkStart w:id="989" w:name="_ETM_Q1_2828623"/>
      <w:bookmarkStart w:id="990" w:name="_ETM_Q1_2828644"/>
      <w:bookmarkEnd w:id="989"/>
      <w:bookmarkEnd w:id="990"/>
      <w:r>
        <w:rPr>
          <w:rtl/>
          <w:lang w:eastAsia="he-IL"/>
        </w:rPr>
        <w:t xml:space="preserve">אם כן, אין לך בכלל </w:t>
      </w:r>
      <w:bookmarkStart w:id="991" w:name="_ETM_Q1_2830135"/>
      <w:bookmarkEnd w:id="991"/>
      <w:r>
        <w:rPr>
          <w:rtl/>
          <w:lang w:eastAsia="he-IL"/>
        </w:rPr>
        <w:t>בתי ספר ערבים בנגב?</w:t>
      </w:r>
      <w:bookmarkStart w:id="992" w:name="_ETM_Q1_2833300"/>
      <w:bookmarkEnd w:id="992"/>
    </w:p>
    <w:p w:rsidR="005D68E2" w:rsidRDefault="005D68E2" w:rsidP="005D68E2">
      <w:pPr>
        <w:rPr>
          <w:rtl/>
          <w:lang w:eastAsia="he-IL"/>
        </w:rPr>
      </w:pPr>
      <w:bookmarkStart w:id="993" w:name="_ETM_Q1_2833360"/>
      <w:bookmarkStart w:id="994" w:name="_ETM_Q1_2834236"/>
      <w:bookmarkEnd w:id="993"/>
      <w:bookmarkEnd w:id="994"/>
    </w:p>
    <w:p w:rsidR="005D68E2" w:rsidRDefault="005D68E2" w:rsidP="005D68E2">
      <w:pPr>
        <w:pStyle w:val="afb"/>
        <w:keepNext/>
        <w:rPr>
          <w:rtl/>
          <w:lang w:eastAsia="he-IL"/>
        </w:rPr>
      </w:pPr>
      <w:bookmarkStart w:id="995" w:name="ET_guest_ורד_גיל_89"/>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995"/>
    </w:p>
    <w:p w:rsidR="005D68E2" w:rsidRDefault="005D68E2" w:rsidP="005D68E2">
      <w:pPr>
        <w:pStyle w:val="KeepWithNext"/>
        <w:rPr>
          <w:rFonts w:hint="cs"/>
          <w:rtl/>
          <w:lang w:eastAsia="he-IL"/>
        </w:rPr>
      </w:pPr>
    </w:p>
    <w:p w:rsidR="005D68E2" w:rsidRDefault="005D68E2" w:rsidP="005D68E2">
      <w:pPr>
        <w:rPr>
          <w:rtl/>
          <w:lang w:eastAsia="he-IL"/>
        </w:rPr>
      </w:pPr>
      <w:bookmarkStart w:id="996" w:name="_ETM_Q1_2834487"/>
      <w:bookmarkStart w:id="997" w:name="_ETM_Q1_2834506"/>
      <w:bookmarkEnd w:id="996"/>
      <w:bookmarkEnd w:id="997"/>
      <w:r>
        <w:rPr>
          <w:rtl/>
          <w:lang w:eastAsia="he-IL"/>
        </w:rPr>
        <w:t xml:space="preserve">השנה לא. בשנה הבאה אנחנו מקווים שנרחיב </w:t>
      </w:r>
      <w:bookmarkStart w:id="998" w:name="_ETM_Q1_2836369"/>
      <w:bookmarkEnd w:id="998"/>
      <w:r>
        <w:rPr>
          <w:rtl/>
          <w:lang w:eastAsia="he-IL"/>
        </w:rPr>
        <w:t>את התוכנית ל-30 בתי ספר בחברה הבדואית בדרום.</w:t>
      </w:r>
    </w:p>
    <w:p w:rsidR="005D68E2" w:rsidRDefault="005D68E2" w:rsidP="005D68E2">
      <w:pPr>
        <w:rPr>
          <w:rtl/>
          <w:lang w:eastAsia="he-IL"/>
        </w:rPr>
      </w:pPr>
      <w:bookmarkStart w:id="999" w:name="_ETM_Q1_2841673"/>
      <w:bookmarkStart w:id="1000" w:name="_ETM_Q1_2841733"/>
      <w:bookmarkStart w:id="1001" w:name="_ETM_Q1_2842393"/>
      <w:bookmarkEnd w:id="999"/>
      <w:bookmarkEnd w:id="1000"/>
      <w:bookmarkEnd w:id="1001"/>
    </w:p>
    <w:p w:rsidR="005D68E2" w:rsidRDefault="005D68E2" w:rsidP="005D68E2">
      <w:pPr>
        <w:pStyle w:val="a5"/>
        <w:keepNext/>
        <w:rPr>
          <w:rtl/>
        </w:rPr>
      </w:pPr>
      <w:bookmarkStart w:id="1002" w:name="ET_speaker_5945_9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002"/>
    </w:p>
    <w:p w:rsidR="005D68E2" w:rsidRDefault="005D68E2" w:rsidP="005D68E2">
      <w:pPr>
        <w:pStyle w:val="KeepWithNext"/>
        <w:rPr>
          <w:rFonts w:hint="cs"/>
          <w:rtl/>
          <w:lang w:eastAsia="he-IL"/>
        </w:rPr>
      </w:pPr>
    </w:p>
    <w:p w:rsidR="005D68E2" w:rsidRDefault="005D68E2" w:rsidP="005D68E2">
      <w:pPr>
        <w:rPr>
          <w:rtl/>
          <w:lang w:eastAsia="he-IL"/>
        </w:rPr>
      </w:pPr>
      <w:bookmarkStart w:id="1003" w:name="_ETM_Q1_2842701"/>
      <w:bookmarkStart w:id="1004" w:name="_ETM_Q1_2842725"/>
      <w:bookmarkEnd w:id="1003"/>
      <w:bookmarkEnd w:id="1004"/>
      <w:r>
        <w:rPr>
          <w:rtl/>
          <w:lang w:eastAsia="he-IL"/>
        </w:rPr>
        <w:t xml:space="preserve">איך </w:t>
      </w:r>
      <w:bookmarkStart w:id="1005" w:name="_ETM_Q1_2843089"/>
      <w:bookmarkEnd w:id="1005"/>
      <w:r>
        <w:rPr>
          <w:rtl/>
          <w:lang w:eastAsia="he-IL"/>
        </w:rPr>
        <w:t xml:space="preserve">מתבצעת העבודה של יועץ </w:t>
      </w:r>
      <w:proofErr w:type="spellStart"/>
      <w:r>
        <w:rPr>
          <w:rtl/>
          <w:lang w:eastAsia="he-IL"/>
        </w:rPr>
        <w:t>אח</w:t>
      </w:r>
      <w:bookmarkStart w:id="1006" w:name="_ETM_Q1_2845026"/>
      <w:bookmarkEnd w:id="1006"/>
      <w:r>
        <w:rPr>
          <w:rtl/>
          <w:lang w:eastAsia="he-IL"/>
        </w:rPr>
        <w:t>"מ</w:t>
      </w:r>
      <w:proofErr w:type="spellEnd"/>
      <w:r>
        <w:rPr>
          <w:rtl/>
          <w:lang w:eastAsia="he-IL"/>
        </w:rPr>
        <w:t>?</w:t>
      </w:r>
    </w:p>
    <w:p w:rsidR="005D68E2" w:rsidRDefault="005D68E2" w:rsidP="005D68E2">
      <w:pPr>
        <w:rPr>
          <w:rtl/>
          <w:lang w:eastAsia="he-IL"/>
        </w:rPr>
      </w:pPr>
      <w:bookmarkStart w:id="1007" w:name="_ETM_Q1_2845087"/>
      <w:bookmarkStart w:id="1008" w:name="_ETM_Q1_2846194"/>
      <w:bookmarkEnd w:id="1007"/>
      <w:bookmarkEnd w:id="1008"/>
    </w:p>
    <w:p w:rsidR="005D68E2" w:rsidRDefault="005D68E2" w:rsidP="005D68E2">
      <w:pPr>
        <w:pStyle w:val="afb"/>
        <w:keepNext/>
        <w:rPr>
          <w:rtl/>
          <w:lang w:eastAsia="he-IL"/>
        </w:rPr>
      </w:pPr>
      <w:bookmarkStart w:id="1009" w:name="ET_guest_ורד_גיל_91"/>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009"/>
    </w:p>
    <w:p w:rsidR="005D68E2" w:rsidRDefault="005D68E2" w:rsidP="005D68E2">
      <w:pPr>
        <w:pStyle w:val="KeepWithNext"/>
        <w:rPr>
          <w:rFonts w:hint="cs"/>
          <w:rtl/>
          <w:lang w:eastAsia="he-IL"/>
        </w:rPr>
      </w:pPr>
    </w:p>
    <w:p w:rsidR="005D68E2" w:rsidRDefault="005D68E2" w:rsidP="005D68E2">
      <w:pPr>
        <w:rPr>
          <w:rtl/>
          <w:lang w:eastAsia="he-IL"/>
        </w:rPr>
      </w:pPr>
      <w:bookmarkStart w:id="1010" w:name="_ETM_Q1_2846474"/>
      <w:bookmarkStart w:id="1011" w:name="_ETM_Q1_2846495"/>
      <w:bookmarkEnd w:id="1010"/>
      <w:bookmarkEnd w:id="1011"/>
      <w:r>
        <w:rPr>
          <w:rtl/>
          <w:lang w:eastAsia="he-IL"/>
        </w:rPr>
        <w:t xml:space="preserve">מדריך </w:t>
      </w:r>
      <w:proofErr w:type="spellStart"/>
      <w:r>
        <w:rPr>
          <w:rtl/>
          <w:lang w:eastAsia="he-IL"/>
        </w:rPr>
        <w:t>אח"מ</w:t>
      </w:r>
      <w:proofErr w:type="spellEnd"/>
      <w:r>
        <w:rPr>
          <w:rtl/>
          <w:lang w:eastAsia="he-IL"/>
        </w:rPr>
        <w:t xml:space="preserve">. הוא מגיע </w:t>
      </w:r>
      <w:bookmarkStart w:id="1012" w:name="_ETM_Q1_2850570"/>
      <w:bookmarkEnd w:id="1012"/>
      <w:r>
        <w:rPr>
          <w:rtl/>
          <w:lang w:eastAsia="he-IL"/>
        </w:rPr>
        <w:t xml:space="preserve">אחת לשבוע והוא נמצא עם צוות אקלים שנבנה בתוך </w:t>
      </w:r>
      <w:bookmarkStart w:id="1013" w:name="_ETM_Q1_2860947"/>
      <w:bookmarkEnd w:id="1013"/>
      <w:r>
        <w:rPr>
          <w:rtl/>
          <w:lang w:eastAsia="he-IL"/>
        </w:rPr>
        <w:t xml:space="preserve">בית הספר. מתמודדים עם סוגיות אקלימיות תוך כדי בניית </w:t>
      </w:r>
      <w:bookmarkStart w:id="1014" w:name="_ETM_Q1_2865749"/>
      <w:bookmarkEnd w:id="1014"/>
      <w:r>
        <w:rPr>
          <w:rtl/>
          <w:lang w:eastAsia="he-IL"/>
        </w:rPr>
        <w:t>אקלים בית ספרי שמבוססת נתונים. כאני אומרת מבוססת נתונים, אלה</w:t>
      </w:r>
      <w:bookmarkStart w:id="1015" w:name="_ETM_Q1_2871042"/>
      <w:bookmarkEnd w:id="1015"/>
      <w:r>
        <w:rPr>
          <w:rtl/>
          <w:lang w:eastAsia="he-IL"/>
        </w:rPr>
        <w:t xml:space="preserve"> נתוני מיצ"ב ושאלוני </w:t>
      </w:r>
      <w:proofErr w:type="spellStart"/>
      <w:r>
        <w:rPr>
          <w:rtl/>
          <w:lang w:eastAsia="he-IL"/>
        </w:rPr>
        <w:t>אח"מ</w:t>
      </w:r>
      <w:proofErr w:type="spellEnd"/>
      <w:r>
        <w:rPr>
          <w:rtl/>
          <w:lang w:eastAsia="he-IL"/>
        </w:rPr>
        <w:t xml:space="preserve"> של שפ"י. </w:t>
      </w:r>
      <w:proofErr w:type="spellStart"/>
      <w:r>
        <w:rPr>
          <w:rtl/>
          <w:lang w:eastAsia="he-IL"/>
        </w:rPr>
        <w:t>בשפ"י</w:t>
      </w:r>
      <w:proofErr w:type="spellEnd"/>
      <w:r>
        <w:rPr>
          <w:rtl/>
          <w:lang w:eastAsia="he-IL"/>
        </w:rPr>
        <w:t xml:space="preserve"> יש </w:t>
      </w:r>
      <w:bookmarkStart w:id="1016" w:name="_ETM_Q1_2877964"/>
      <w:bookmarkEnd w:id="1016"/>
      <w:r>
        <w:rPr>
          <w:rtl/>
          <w:lang w:eastAsia="he-IL"/>
        </w:rPr>
        <w:t xml:space="preserve">שאלון שנפתח שלוש פעמים בשנה שהוא די מקביל בשאלות </w:t>
      </w:r>
      <w:bookmarkStart w:id="1017" w:name="_ETM_Q1_2882485"/>
      <w:bookmarkEnd w:id="1017"/>
      <w:r>
        <w:rPr>
          <w:rtl/>
          <w:lang w:eastAsia="he-IL"/>
        </w:rPr>
        <w:t xml:space="preserve">שלו לשאלות המיצ"ב. זה שאלון </w:t>
      </w:r>
      <w:proofErr w:type="spellStart"/>
      <w:r>
        <w:rPr>
          <w:rtl/>
          <w:lang w:eastAsia="he-IL"/>
        </w:rPr>
        <w:t>וולנטרי</w:t>
      </w:r>
      <w:proofErr w:type="spellEnd"/>
      <w:r>
        <w:rPr>
          <w:rtl/>
          <w:lang w:eastAsia="he-IL"/>
        </w:rPr>
        <w:t xml:space="preserve"> אבל אנחנו מעודדים מנהלי </w:t>
      </w:r>
      <w:bookmarkStart w:id="1018" w:name="_ETM_Q1_2891020"/>
      <w:bookmarkEnd w:id="1018"/>
      <w:r>
        <w:rPr>
          <w:rtl/>
          <w:lang w:eastAsia="he-IL"/>
        </w:rPr>
        <w:t xml:space="preserve">בתי ספר לקיים את השאלון הזה אצלם בבית הספר </w:t>
      </w:r>
      <w:bookmarkStart w:id="1019" w:name="_ETM_Q1_2894283"/>
      <w:bookmarkEnd w:id="1019"/>
      <w:r>
        <w:rPr>
          <w:rtl/>
          <w:lang w:eastAsia="he-IL"/>
        </w:rPr>
        <w:t xml:space="preserve">בשנה שאין מיצ"ב ואז הם יכולים לראות את </w:t>
      </w:r>
      <w:bookmarkStart w:id="1020" w:name="_ETM_Q1_2895454"/>
      <w:bookmarkEnd w:id="1020"/>
      <w:r>
        <w:rPr>
          <w:rtl/>
          <w:lang w:eastAsia="he-IL"/>
        </w:rPr>
        <w:t xml:space="preserve">ההתקדמות. המטרה של המדריך היא להוביל את התהליכים הפרו אקטיביים </w:t>
      </w:r>
      <w:bookmarkStart w:id="1021" w:name="_ETM_Q1_2903384"/>
      <w:bookmarkEnd w:id="1021"/>
      <w:r>
        <w:rPr>
          <w:rtl/>
          <w:lang w:eastAsia="he-IL"/>
        </w:rPr>
        <w:t xml:space="preserve">לצד תהליכים רה-אקטיביים שהם אירועי אלימות שמתרחשים בבית הספר או </w:t>
      </w:r>
      <w:bookmarkStart w:id="1022" w:name="_ETM_Q1_2908208"/>
      <w:bookmarkEnd w:id="1022"/>
      <w:r>
        <w:rPr>
          <w:rtl/>
          <w:lang w:eastAsia="he-IL"/>
        </w:rPr>
        <w:t>מחוץ לכותלי בית הספר וכאן יש לנ</w:t>
      </w:r>
      <w:bookmarkStart w:id="1023" w:name="_ETM_Q1_2911222"/>
      <w:bookmarkEnd w:id="1023"/>
      <w:r>
        <w:rPr>
          <w:rtl/>
          <w:lang w:eastAsia="he-IL"/>
        </w:rPr>
        <w:t>ו את חוזר מנכ"ל שנכתב לפני חמש שנים.</w:t>
      </w:r>
    </w:p>
    <w:p w:rsidR="005D68E2" w:rsidRDefault="005D68E2" w:rsidP="005D68E2">
      <w:pPr>
        <w:rPr>
          <w:rtl/>
          <w:lang w:eastAsia="he-IL"/>
        </w:rPr>
      </w:pPr>
      <w:bookmarkStart w:id="1024" w:name="_ETM_Q1_2917112"/>
      <w:bookmarkStart w:id="1025" w:name="_ETM_Q1_2917183"/>
      <w:bookmarkStart w:id="1026" w:name="_ETM_Q1_2917881"/>
      <w:bookmarkEnd w:id="1024"/>
      <w:bookmarkEnd w:id="1025"/>
      <w:bookmarkEnd w:id="1026"/>
    </w:p>
    <w:p w:rsidR="005D68E2" w:rsidRDefault="005D68E2" w:rsidP="005D68E2">
      <w:pPr>
        <w:pStyle w:val="af8"/>
        <w:keepNext/>
        <w:rPr>
          <w:rtl/>
        </w:rPr>
      </w:pPr>
      <w:bookmarkStart w:id="1027" w:name="ET_yor_5278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7"/>
    </w:p>
    <w:p w:rsidR="005D68E2" w:rsidRDefault="005D68E2" w:rsidP="005D68E2">
      <w:pPr>
        <w:pStyle w:val="KeepWithNext"/>
        <w:rPr>
          <w:rFonts w:hint="cs"/>
          <w:rtl/>
          <w:lang w:eastAsia="he-IL"/>
        </w:rPr>
      </w:pPr>
    </w:p>
    <w:p w:rsidR="005D68E2" w:rsidRDefault="005D68E2" w:rsidP="005D68E2">
      <w:pPr>
        <w:rPr>
          <w:rtl/>
          <w:lang w:eastAsia="he-IL"/>
        </w:rPr>
      </w:pPr>
      <w:bookmarkStart w:id="1028" w:name="_ETM_Q1_2918142"/>
      <w:bookmarkStart w:id="1029" w:name="_ETM_Q1_2918163"/>
      <w:bookmarkEnd w:id="1028"/>
      <w:bookmarkEnd w:id="1029"/>
      <w:r>
        <w:rPr>
          <w:rtl/>
          <w:lang w:eastAsia="he-IL"/>
        </w:rPr>
        <w:t xml:space="preserve">בעבר </w:t>
      </w:r>
      <w:bookmarkStart w:id="1030" w:name="_ETM_Q1_2922520"/>
      <w:bookmarkEnd w:id="1030"/>
      <w:r>
        <w:rPr>
          <w:rtl/>
          <w:lang w:eastAsia="he-IL"/>
        </w:rPr>
        <w:t xml:space="preserve">הלא רחוק קיבלתי תלונות על כך שחומרים פדגוגיים, לרבות </w:t>
      </w:r>
      <w:bookmarkStart w:id="1031" w:name="_ETM_Q1_2928790"/>
      <w:bookmarkEnd w:id="1031"/>
      <w:r>
        <w:rPr>
          <w:rtl/>
          <w:lang w:eastAsia="he-IL"/>
        </w:rPr>
        <w:t xml:space="preserve">חוזרי מנכ"ל, שעוסקים בסוגיות הללו של נוער בסיכון ונוער במצוקה </w:t>
      </w:r>
      <w:bookmarkStart w:id="1032" w:name="_ETM_Q1_2932926"/>
      <w:bookmarkEnd w:id="1032"/>
      <w:r>
        <w:rPr>
          <w:rtl/>
          <w:lang w:eastAsia="he-IL"/>
        </w:rPr>
        <w:t xml:space="preserve">ואלימות, לא תמיד מתורגמים לשפה הערבית ואם הם מתורגמים, </w:t>
      </w:r>
      <w:bookmarkStart w:id="1033" w:name="_ETM_Q1_2938138"/>
      <w:bookmarkEnd w:id="1033"/>
      <w:r>
        <w:rPr>
          <w:rtl/>
          <w:lang w:eastAsia="he-IL"/>
        </w:rPr>
        <w:t xml:space="preserve">לפעמים עוברות שנתיים-שלוש. אני חייב לומר לך שאני </w:t>
      </w:r>
      <w:bookmarkStart w:id="1034" w:name="_ETM_Q1_2943562"/>
      <w:bookmarkEnd w:id="1034"/>
      <w:r>
        <w:rPr>
          <w:rtl/>
          <w:lang w:eastAsia="he-IL"/>
        </w:rPr>
        <w:t xml:space="preserve">מכיר מקרה שהמשרד או נציגי המשרד פשוט ביקשו מהיועצות החינוכיות </w:t>
      </w:r>
      <w:bookmarkStart w:id="1035" w:name="_ETM_Q1_2949118"/>
      <w:bookmarkEnd w:id="1035"/>
      <w:r>
        <w:rPr>
          <w:rtl/>
          <w:lang w:eastAsia="he-IL"/>
        </w:rPr>
        <w:t xml:space="preserve">לתרגם עמודים מסוימים ולאסוף את כל החומר. </w:t>
      </w:r>
      <w:bookmarkStart w:id="1036" w:name="_ETM_Q1_2955706"/>
      <w:bookmarkEnd w:id="1036"/>
      <w:r>
        <w:rPr>
          <w:rtl/>
          <w:lang w:eastAsia="he-IL"/>
        </w:rPr>
        <w:t xml:space="preserve">ברור שזה לא מקצועי וכמובן גם לא הוגן כלפי היועצות </w:t>
      </w:r>
      <w:bookmarkStart w:id="1037" w:name="_ETM_Q1_2961650"/>
      <w:bookmarkEnd w:id="1037"/>
      <w:r>
        <w:rPr>
          <w:rtl/>
          <w:lang w:eastAsia="he-IL"/>
        </w:rPr>
        <w:t xml:space="preserve">וכלפי התלמידים. מה התגובה שלך לעניין הזה? </w:t>
      </w:r>
      <w:bookmarkStart w:id="1038" w:name="_ETM_Q1_2969696"/>
      <w:bookmarkEnd w:id="1038"/>
      <w:r>
        <w:rPr>
          <w:rtl/>
          <w:lang w:eastAsia="he-IL"/>
        </w:rPr>
        <w:t xml:space="preserve">כמובן הדרישה שלנו שכל חומר מקצועי, במיוחד בתחומים האלה שהם </w:t>
      </w:r>
      <w:bookmarkStart w:id="1039" w:name="_ETM_Q1_2972545"/>
      <w:bookmarkEnd w:id="1039"/>
      <w:r>
        <w:rPr>
          <w:rtl/>
          <w:lang w:eastAsia="he-IL"/>
        </w:rPr>
        <w:t xml:space="preserve">מאוד חשובים וקריטיים בבתי הספר הערביים, יופיעו גם בשפה הערבית </w:t>
      </w:r>
      <w:bookmarkStart w:id="1040" w:name="_ETM_Q1_2979750"/>
      <w:bookmarkEnd w:id="1040"/>
      <w:r>
        <w:rPr>
          <w:rtl/>
          <w:lang w:eastAsia="he-IL"/>
        </w:rPr>
        <w:t xml:space="preserve">באופן </w:t>
      </w:r>
      <w:proofErr w:type="spellStart"/>
      <w:r>
        <w:rPr>
          <w:rtl/>
          <w:lang w:eastAsia="he-IL"/>
        </w:rPr>
        <w:t>מיידי</w:t>
      </w:r>
      <w:proofErr w:type="spellEnd"/>
      <w:r>
        <w:rPr>
          <w:rtl/>
          <w:lang w:eastAsia="he-IL"/>
        </w:rPr>
        <w:t xml:space="preserve"> במקביל להוצאה בשפה העברית.</w:t>
      </w:r>
    </w:p>
    <w:p w:rsidR="005D68E2" w:rsidRDefault="005D68E2" w:rsidP="005D68E2">
      <w:pPr>
        <w:rPr>
          <w:rtl/>
          <w:lang w:eastAsia="he-IL"/>
        </w:rPr>
      </w:pPr>
      <w:bookmarkStart w:id="1041" w:name="_ETM_Q1_2981748"/>
      <w:bookmarkStart w:id="1042" w:name="_ETM_Q1_2981808"/>
      <w:bookmarkStart w:id="1043" w:name="_ETM_Q1_2982652"/>
      <w:bookmarkEnd w:id="1041"/>
      <w:bookmarkEnd w:id="1042"/>
      <w:bookmarkEnd w:id="1043"/>
    </w:p>
    <w:p w:rsidR="005D68E2" w:rsidRDefault="005D68E2" w:rsidP="005D68E2">
      <w:pPr>
        <w:pStyle w:val="afb"/>
        <w:keepNext/>
        <w:rPr>
          <w:rtl/>
          <w:lang w:eastAsia="he-IL"/>
        </w:rPr>
      </w:pPr>
      <w:bookmarkStart w:id="1044" w:name="ET_guest_ורד_גיל_93"/>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044"/>
    </w:p>
    <w:p w:rsidR="005D68E2" w:rsidRDefault="005D68E2" w:rsidP="005D68E2">
      <w:pPr>
        <w:pStyle w:val="KeepWithNext"/>
        <w:rPr>
          <w:rFonts w:hint="cs"/>
          <w:rtl/>
          <w:lang w:eastAsia="he-IL"/>
        </w:rPr>
      </w:pPr>
    </w:p>
    <w:p w:rsidR="005D68E2" w:rsidRDefault="005D68E2" w:rsidP="005D68E2">
      <w:pPr>
        <w:rPr>
          <w:rtl/>
          <w:lang w:eastAsia="he-IL"/>
        </w:rPr>
      </w:pPr>
      <w:bookmarkStart w:id="1045" w:name="_ETM_Q1_2982971"/>
      <w:bookmarkStart w:id="1046" w:name="_ETM_Q1_2982993"/>
      <w:bookmarkEnd w:id="1045"/>
      <w:bookmarkEnd w:id="1046"/>
      <w:r>
        <w:rPr>
          <w:rtl/>
          <w:lang w:eastAsia="he-IL"/>
        </w:rPr>
        <w:t xml:space="preserve">חד משמעית אני מסכימה אתך </w:t>
      </w:r>
      <w:bookmarkStart w:id="1047" w:name="_ETM_Q1_2983888"/>
      <w:bookmarkEnd w:id="1047"/>
      <w:r>
        <w:rPr>
          <w:rtl/>
          <w:lang w:eastAsia="he-IL"/>
        </w:rPr>
        <w:t>ואני אעביר את זה הלאה. אני יכולה לומר שבשנתיים האחרונות</w:t>
      </w:r>
      <w:bookmarkStart w:id="1048" w:name="_ETM_Q1_2990712"/>
      <w:bookmarkEnd w:id="1048"/>
      <w:r>
        <w:rPr>
          <w:rtl/>
          <w:lang w:eastAsia="he-IL"/>
        </w:rPr>
        <w:t xml:space="preserve">, לפחות </w:t>
      </w:r>
      <w:proofErr w:type="spellStart"/>
      <w:r>
        <w:rPr>
          <w:rtl/>
          <w:lang w:eastAsia="he-IL"/>
        </w:rPr>
        <w:t>בשפ"י</w:t>
      </w:r>
      <w:proofErr w:type="spellEnd"/>
      <w:r>
        <w:rPr>
          <w:rtl/>
          <w:lang w:eastAsia="he-IL"/>
        </w:rPr>
        <w:t>, בעזרתו הגדולה של עבדאללה ומשרדו, אנחנו מכוונים</w:t>
      </w:r>
      <w:bookmarkStart w:id="1049" w:name="_ETM_Q1_2999272"/>
      <w:bookmarkEnd w:id="1049"/>
      <w:r>
        <w:rPr>
          <w:rtl/>
          <w:lang w:eastAsia="he-IL"/>
        </w:rPr>
        <w:t xml:space="preserve"> תרגומים של חומרים שיוצאים, למשל בכל תקופת הקורונה, חומרים </w:t>
      </w:r>
      <w:bookmarkStart w:id="1050" w:name="_ETM_Q1_3004200"/>
      <w:bookmarkEnd w:id="1050"/>
      <w:r>
        <w:rPr>
          <w:rtl/>
          <w:lang w:eastAsia="he-IL"/>
        </w:rPr>
        <w:t xml:space="preserve">שיצאו בעברית. אני לא אומר שבמאה אחוזים אבל רובם יצאו </w:t>
      </w:r>
      <w:bookmarkStart w:id="1051" w:name="_ETM_Q1_3008452"/>
      <w:bookmarkEnd w:id="1051"/>
      <w:r>
        <w:rPr>
          <w:rtl/>
          <w:lang w:eastAsia="he-IL"/>
        </w:rPr>
        <w:t xml:space="preserve">גם בערבית. אנחנו עובדים על </w:t>
      </w:r>
      <w:proofErr w:type="spellStart"/>
      <w:r>
        <w:rPr>
          <w:rtl/>
          <w:lang w:eastAsia="he-IL"/>
        </w:rPr>
        <w:t>תוכנית</w:t>
      </w:r>
      <w:proofErr w:type="spellEnd"/>
      <w:r>
        <w:rPr>
          <w:rtl/>
          <w:lang w:eastAsia="he-IL"/>
        </w:rPr>
        <w:t xml:space="preserve"> קישורי חיים </w:t>
      </w:r>
      <w:bookmarkStart w:id="1052" w:name="_ETM_Q1_3014413"/>
      <w:bookmarkEnd w:id="1052"/>
      <w:r>
        <w:rPr>
          <w:rtl/>
          <w:lang w:eastAsia="he-IL"/>
        </w:rPr>
        <w:t xml:space="preserve">ספציפית לחברה הערבית סביב 70 בתי הספר בהם </w:t>
      </w:r>
      <w:bookmarkStart w:id="1053" w:name="_ETM_Q1_3019608"/>
      <w:bookmarkEnd w:id="1053"/>
      <w:r>
        <w:rPr>
          <w:rtl/>
          <w:lang w:eastAsia="he-IL"/>
        </w:rPr>
        <w:t xml:space="preserve">אנחנו מובילים את התוכנית. כמובן שגם בתי ספר אחרים יזכו </w:t>
      </w:r>
      <w:bookmarkStart w:id="1054" w:name="_ETM_Q1_3022826"/>
      <w:bookmarkEnd w:id="1054"/>
      <w:r>
        <w:rPr>
          <w:rtl/>
          <w:lang w:eastAsia="he-IL"/>
        </w:rPr>
        <w:t xml:space="preserve">להעביר את </w:t>
      </w:r>
      <w:proofErr w:type="spellStart"/>
      <w:r>
        <w:rPr>
          <w:rtl/>
          <w:lang w:eastAsia="he-IL"/>
        </w:rPr>
        <w:t>תוכנית</w:t>
      </w:r>
      <w:proofErr w:type="spellEnd"/>
      <w:r>
        <w:rPr>
          <w:rtl/>
          <w:lang w:eastAsia="he-IL"/>
        </w:rPr>
        <w:t xml:space="preserve"> קישורי חיים בכיתות שלהם. כל התוכנית נכתב</w:t>
      </w:r>
      <w:bookmarkStart w:id="1055" w:name="_ETM_Q1_3031746"/>
      <w:bookmarkEnd w:id="1055"/>
      <w:r>
        <w:rPr>
          <w:rtl/>
          <w:lang w:eastAsia="he-IL"/>
        </w:rPr>
        <w:t xml:space="preserve">ת בערבית. יש לנו מדריכות אקלים וקישורי חיים </w:t>
      </w:r>
      <w:bookmarkStart w:id="1056" w:name="_ETM_Q1_3035428"/>
      <w:bookmarkEnd w:id="1056"/>
      <w:r>
        <w:rPr>
          <w:rtl/>
          <w:lang w:eastAsia="he-IL"/>
        </w:rPr>
        <w:t xml:space="preserve">שהן גם כותבות את התוכנית וגם מתרגמות חלק מהחומרים שיש </w:t>
      </w:r>
      <w:bookmarkStart w:id="1057" w:name="_ETM_Q1_3040697"/>
      <w:bookmarkEnd w:id="1057"/>
      <w:r>
        <w:rPr>
          <w:rtl/>
          <w:lang w:eastAsia="he-IL"/>
        </w:rPr>
        <w:t>לנו בעברית.</w:t>
      </w:r>
    </w:p>
    <w:p w:rsidR="005D68E2" w:rsidRDefault="005D68E2" w:rsidP="005D68E2">
      <w:pPr>
        <w:rPr>
          <w:rtl/>
          <w:lang w:eastAsia="he-IL"/>
        </w:rPr>
      </w:pPr>
      <w:bookmarkStart w:id="1058" w:name="_ETM_Q1_3051653"/>
      <w:bookmarkStart w:id="1059" w:name="_ETM_Q1_3051706"/>
      <w:bookmarkEnd w:id="1058"/>
      <w:bookmarkEnd w:id="1059"/>
    </w:p>
    <w:p w:rsidR="005D68E2" w:rsidRDefault="005D68E2" w:rsidP="005D68E2">
      <w:pPr>
        <w:rPr>
          <w:rtl/>
          <w:lang w:eastAsia="he-IL"/>
        </w:rPr>
      </w:pPr>
      <w:bookmarkStart w:id="1060" w:name="_ETM_Q1_3051796"/>
      <w:bookmarkStart w:id="1061" w:name="_ETM_Q1_3051848"/>
      <w:bookmarkEnd w:id="1060"/>
      <w:bookmarkEnd w:id="1061"/>
      <w:r>
        <w:rPr>
          <w:rtl/>
          <w:lang w:eastAsia="he-IL"/>
        </w:rPr>
        <w:t xml:space="preserve">לגבי </w:t>
      </w:r>
      <w:proofErr w:type="spellStart"/>
      <w:r>
        <w:rPr>
          <w:rtl/>
          <w:lang w:eastAsia="he-IL"/>
        </w:rPr>
        <w:t>תוכנית</w:t>
      </w:r>
      <w:proofErr w:type="spellEnd"/>
      <w:r>
        <w:rPr>
          <w:rtl/>
          <w:lang w:eastAsia="he-IL"/>
        </w:rPr>
        <w:t xml:space="preserve"> קישורי חיים, ממש עכשיו, בסוף אוגוסט, התוכנית </w:t>
      </w:r>
      <w:bookmarkStart w:id="1062" w:name="_ETM_Q1_3053549"/>
      <w:bookmarkEnd w:id="1062"/>
      <w:r>
        <w:rPr>
          <w:rtl/>
          <w:lang w:eastAsia="he-IL"/>
        </w:rPr>
        <w:t xml:space="preserve">כתובה. מסתיימת. יהיו לנו למעלה מ-50, אם אני לא טועה, </w:t>
      </w:r>
      <w:bookmarkStart w:id="1063" w:name="_ETM_Q1_3063013"/>
      <w:bookmarkEnd w:id="1063"/>
      <w:r>
        <w:rPr>
          <w:rtl/>
          <w:lang w:eastAsia="he-IL"/>
        </w:rPr>
        <w:t xml:space="preserve">מערכי שיעור מכיתה א' עד כיתה י"ב שמותאמים לחברה הערבית </w:t>
      </w:r>
      <w:bookmarkStart w:id="1064" w:name="_ETM_Q1_3068110"/>
      <w:bookmarkEnd w:id="1064"/>
      <w:r>
        <w:rPr>
          <w:rtl/>
          <w:lang w:eastAsia="he-IL"/>
        </w:rPr>
        <w:t>וכמובן שהם מתורגמים לערבית.</w:t>
      </w:r>
    </w:p>
    <w:p w:rsidR="005D68E2" w:rsidRDefault="005D68E2" w:rsidP="005D68E2">
      <w:pPr>
        <w:rPr>
          <w:rtl/>
          <w:lang w:eastAsia="he-IL"/>
        </w:rPr>
      </w:pPr>
      <w:bookmarkStart w:id="1065" w:name="_ETM_Q1_3044837"/>
      <w:bookmarkStart w:id="1066" w:name="_ETM_Q1_3044894"/>
      <w:bookmarkStart w:id="1067" w:name="_ETM_Q1_3047981"/>
      <w:bookmarkEnd w:id="1065"/>
      <w:bookmarkEnd w:id="1066"/>
      <w:bookmarkEnd w:id="1067"/>
    </w:p>
    <w:p w:rsidR="005D68E2" w:rsidRDefault="005D68E2" w:rsidP="005D68E2">
      <w:pPr>
        <w:pStyle w:val="af8"/>
        <w:keepNext/>
        <w:rPr>
          <w:rtl/>
        </w:rPr>
      </w:pPr>
      <w:bookmarkStart w:id="1068" w:name="ET_yor_5278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8"/>
    </w:p>
    <w:p w:rsidR="005D68E2" w:rsidRDefault="005D68E2" w:rsidP="005D68E2">
      <w:pPr>
        <w:pStyle w:val="KeepWithNext"/>
        <w:rPr>
          <w:rFonts w:hint="cs"/>
          <w:rtl/>
          <w:lang w:eastAsia="he-IL"/>
        </w:rPr>
      </w:pPr>
    </w:p>
    <w:p w:rsidR="005D68E2" w:rsidRDefault="005D68E2" w:rsidP="005D68E2">
      <w:pPr>
        <w:rPr>
          <w:rtl/>
          <w:lang w:eastAsia="he-IL"/>
        </w:rPr>
      </w:pPr>
      <w:bookmarkStart w:id="1069" w:name="_ETM_Q1_3048250"/>
      <w:bookmarkStart w:id="1070" w:name="_ETM_Q1_3048274"/>
      <w:bookmarkEnd w:id="1069"/>
      <w:bookmarkEnd w:id="1070"/>
      <w:r>
        <w:rPr>
          <w:rtl/>
          <w:lang w:eastAsia="he-IL"/>
        </w:rPr>
        <w:t xml:space="preserve">זו התוכנית שאתם רואים בה מענה </w:t>
      </w:r>
      <w:bookmarkStart w:id="1071" w:name="_ETM_Q1_3073938"/>
      <w:bookmarkEnd w:id="1071"/>
      <w:r>
        <w:rPr>
          <w:rtl/>
          <w:lang w:eastAsia="he-IL"/>
        </w:rPr>
        <w:t xml:space="preserve">ברמה החינוכית המהותית של סוגיית האלימות ואת אומרת שהיא תהיה מוכנה </w:t>
      </w:r>
      <w:bookmarkStart w:id="1072" w:name="_ETM_Q1_3081505"/>
      <w:bookmarkEnd w:id="1072"/>
      <w:r>
        <w:rPr>
          <w:rtl/>
          <w:lang w:eastAsia="he-IL"/>
        </w:rPr>
        <w:t>בקרוב.</w:t>
      </w:r>
    </w:p>
    <w:p w:rsidR="005D68E2" w:rsidRDefault="005D68E2" w:rsidP="005D68E2">
      <w:pPr>
        <w:rPr>
          <w:rtl/>
          <w:lang w:eastAsia="he-IL"/>
        </w:rPr>
      </w:pPr>
      <w:bookmarkStart w:id="1073" w:name="_ETM_Q1_3083553"/>
      <w:bookmarkStart w:id="1074" w:name="_ETM_Q1_3083621"/>
      <w:bookmarkStart w:id="1075" w:name="_ETM_Q1_3085008"/>
      <w:bookmarkEnd w:id="1073"/>
      <w:bookmarkEnd w:id="1074"/>
      <w:bookmarkEnd w:id="1075"/>
    </w:p>
    <w:p w:rsidR="005D68E2" w:rsidRDefault="005D68E2" w:rsidP="005D68E2">
      <w:pPr>
        <w:pStyle w:val="afb"/>
        <w:keepNext/>
        <w:rPr>
          <w:rtl/>
          <w:lang w:eastAsia="he-IL"/>
        </w:rPr>
      </w:pPr>
      <w:bookmarkStart w:id="1076" w:name="ET_guest_ורד_גיל_95"/>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076"/>
    </w:p>
    <w:p w:rsidR="005D68E2" w:rsidRDefault="005D68E2" w:rsidP="005D68E2">
      <w:pPr>
        <w:pStyle w:val="KeepWithNext"/>
        <w:rPr>
          <w:rFonts w:hint="cs"/>
          <w:rtl/>
          <w:lang w:eastAsia="he-IL"/>
        </w:rPr>
      </w:pPr>
    </w:p>
    <w:p w:rsidR="005D68E2" w:rsidRDefault="005D68E2" w:rsidP="005D68E2">
      <w:pPr>
        <w:rPr>
          <w:rtl/>
          <w:lang w:eastAsia="he-IL"/>
        </w:rPr>
      </w:pPr>
      <w:bookmarkStart w:id="1077" w:name="_ETM_Q1_3085292"/>
      <w:bookmarkStart w:id="1078" w:name="_ETM_Q1_3085313"/>
      <w:bookmarkEnd w:id="1077"/>
      <w:bookmarkEnd w:id="1078"/>
      <w:r>
        <w:rPr>
          <w:rtl/>
          <w:lang w:eastAsia="he-IL"/>
        </w:rPr>
        <w:t xml:space="preserve">התוכנית של קישורי חיים תהיה מוכנה בסוף אוגוסט. בטח. אני אקח את זה לתשומת לבי כי </w:t>
      </w:r>
      <w:bookmarkStart w:id="1079" w:name="_ETM_Q1_3090040"/>
      <w:bookmarkEnd w:id="1079"/>
      <w:r>
        <w:rPr>
          <w:rtl/>
          <w:lang w:eastAsia="he-IL"/>
        </w:rPr>
        <w:t xml:space="preserve">כל החלק של התרגומים הוא מאוד מאוד חשוב. </w:t>
      </w:r>
      <w:bookmarkStart w:id="1080" w:name="_ETM_Q1_3095840"/>
      <w:bookmarkEnd w:id="1080"/>
      <w:r>
        <w:rPr>
          <w:rtl/>
          <w:lang w:eastAsia="he-IL"/>
        </w:rPr>
        <w:t xml:space="preserve">אתמול יצא מסמך ממשרד החינוך, בטח אתם יודעים, </w:t>
      </w:r>
      <w:bookmarkStart w:id="1081" w:name="_ETM_Q1_3101116"/>
      <w:bookmarkEnd w:id="1081"/>
      <w:r>
        <w:rPr>
          <w:rtl/>
          <w:lang w:eastAsia="he-IL"/>
        </w:rPr>
        <w:t xml:space="preserve">לקראת החזרה ללימודים. יצאה איגרת שלנו עם הרבה מאוד </w:t>
      </w:r>
      <w:bookmarkStart w:id="1082" w:name="_ETM_Q1_3108035"/>
      <w:bookmarkEnd w:id="1082"/>
      <w:r>
        <w:rPr>
          <w:rtl/>
          <w:lang w:eastAsia="he-IL"/>
        </w:rPr>
        <w:t xml:space="preserve">חומרים, חלקם מתורגמים וחלקם יתורגמו. אנחנו יודעים ואנחנו עסוקים </w:t>
      </w:r>
      <w:bookmarkStart w:id="1083" w:name="_ETM_Q1_3112691"/>
      <w:bookmarkEnd w:id="1083"/>
      <w:r>
        <w:rPr>
          <w:rtl/>
          <w:lang w:eastAsia="he-IL"/>
        </w:rPr>
        <w:t>בסוגיה הזאת אבל זה לא פשוט.</w:t>
      </w:r>
      <w:bookmarkStart w:id="1084" w:name="_ETM_Q1_3117643"/>
      <w:bookmarkEnd w:id="1084"/>
    </w:p>
    <w:p w:rsidR="005D68E2" w:rsidRDefault="005D68E2" w:rsidP="005D68E2">
      <w:pPr>
        <w:rPr>
          <w:rtl/>
          <w:lang w:eastAsia="he-IL"/>
        </w:rPr>
      </w:pPr>
      <w:bookmarkStart w:id="1085" w:name="_ETM_Q1_3117707"/>
      <w:bookmarkStart w:id="1086" w:name="_ETM_Q1_3118363"/>
      <w:bookmarkEnd w:id="1085"/>
      <w:bookmarkEnd w:id="1086"/>
    </w:p>
    <w:p w:rsidR="005D68E2" w:rsidRDefault="005D68E2" w:rsidP="005D68E2">
      <w:pPr>
        <w:pStyle w:val="af8"/>
        <w:keepNext/>
        <w:rPr>
          <w:rtl/>
        </w:rPr>
      </w:pPr>
      <w:bookmarkStart w:id="1087" w:name="ET_yor_5278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7"/>
    </w:p>
    <w:p w:rsidR="005D68E2" w:rsidRDefault="005D68E2" w:rsidP="005D68E2">
      <w:pPr>
        <w:pStyle w:val="KeepWithNext"/>
        <w:rPr>
          <w:rFonts w:hint="cs"/>
          <w:rtl/>
          <w:lang w:eastAsia="he-IL"/>
        </w:rPr>
      </w:pPr>
    </w:p>
    <w:p w:rsidR="005D68E2" w:rsidRDefault="005D68E2" w:rsidP="005D68E2">
      <w:pPr>
        <w:rPr>
          <w:rtl/>
          <w:lang w:eastAsia="he-IL"/>
        </w:rPr>
      </w:pPr>
      <w:bookmarkStart w:id="1088" w:name="_ETM_Q1_3118620"/>
      <w:bookmarkStart w:id="1089" w:name="_ETM_Q1_3118641"/>
      <w:bookmarkEnd w:id="1088"/>
      <w:bookmarkEnd w:id="1089"/>
      <w:r>
        <w:rPr>
          <w:rtl/>
          <w:lang w:eastAsia="he-IL"/>
        </w:rPr>
        <w:t xml:space="preserve">תרשי לי להמשיך </w:t>
      </w:r>
      <w:bookmarkStart w:id="1090" w:name="_ETM_Q1_3118718"/>
      <w:bookmarkEnd w:id="1090"/>
      <w:r>
        <w:rPr>
          <w:rtl/>
          <w:lang w:eastAsia="he-IL"/>
        </w:rPr>
        <w:t xml:space="preserve">בקטע הזה. זה נושא ששיתפתי בו את מר עבדאללה חטיב. </w:t>
      </w:r>
      <w:bookmarkStart w:id="1091" w:name="_ETM_Q1_3121598"/>
      <w:bookmarkEnd w:id="1091"/>
      <w:r>
        <w:rPr>
          <w:rtl/>
          <w:lang w:eastAsia="he-IL"/>
        </w:rPr>
        <w:t xml:space="preserve">האיטיות בתרגום, כשזה מהלך מאוחר יותר, תרשי לי לומר שזה </w:t>
      </w:r>
      <w:bookmarkStart w:id="1092" w:name="_ETM_Q1_3131094"/>
      <w:bookmarkEnd w:id="1092"/>
      <w:r>
        <w:rPr>
          <w:rtl/>
          <w:lang w:eastAsia="he-IL"/>
        </w:rPr>
        <w:t xml:space="preserve">באמת בעייתי. המשרד אמור להיות ערוך לכך שיש מחלקה שמתרגמת, </w:t>
      </w:r>
      <w:bookmarkStart w:id="1093" w:name="_ETM_Q1_3139222"/>
      <w:bookmarkEnd w:id="1093"/>
      <w:r>
        <w:rPr>
          <w:rtl/>
          <w:lang w:eastAsia="he-IL"/>
        </w:rPr>
        <w:t xml:space="preserve">עורכת ומתאימה את התכנים בצורה כזאת שתלמידים ערבים יקבלו </w:t>
      </w:r>
      <w:bookmarkStart w:id="1094" w:name="_ETM_Q1_3142156"/>
      <w:bookmarkEnd w:id="1094"/>
      <w:r>
        <w:rPr>
          <w:rtl/>
          <w:lang w:eastAsia="he-IL"/>
        </w:rPr>
        <w:t xml:space="preserve">את החומרים במקביל לעמיתיהם היהודים. הגיע הזמן לפתור את הסוגיה </w:t>
      </w:r>
      <w:bookmarkStart w:id="1095" w:name="_ETM_Q1_3149473"/>
      <w:bookmarkEnd w:id="1095"/>
      <w:r>
        <w:rPr>
          <w:rtl/>
          <w:lang w:eastAsia="he-IL"/>
        </w:rPr>
        <w:t xml:space="preserve">הזאת. הבטיחו לנו לפני שנה וחצי בוועדת החינוך שהדברים </w:t>
      </w:r>
      <w:bookmarkStart w:id="1096" w:name="_ETM_Q1_3155464"/>
      <w:bookmarkEnd w:id="1096"/>
      <w:r>
        <w:rPr>
          <w:rtl/>
          <w:lang w:eastAsia="he-IL"/>
        </w:rPr>
        <w:t>יתנהלו כך אבל אני מבין שעדיין יש בעיות בנושא.</w:t>
      </w:r>
      <w:bookmarkStart w:id="1097" w:name="_ETM_Q1_3158392"/>
      <w:bookmarkEnd w:id="1097"/>
    </w:p>
    <w:p w:rsidR="005D68E2" w:rsidRDefault="005D68E2" w:rsidP="005D68E2">
      <w:pPr>
        <w:rPr>
          <w:rtl/>
          <w:lang w:eastAsia="he-IL"/>
        </w:rPr>
      </w:pPr>
      <w:bookmarkStart w:id="1098" w:name="_ETM_Q1_3158461"/>
      <w:bookmarkStart w:id="1099" w:name="_ETM_Q1_3159208"/>
      <w:bookmarkEnd w:id="1098"/>
      <w:bookmarkEnd w:id="1099"/>
    </w:p>
    <w:p w:rsidR="005D68E2" w:rsidRDefault="005D68E2" w:rsidP="005D68E2">
      <w:pPr>
        <w:pStyle w:val="afb"/>
        <w:keepNext/>
        <w:rPr>
          <w:rtl/>
          <w:lang w:eastAsia="he-IL"/>
        </w:rPr>
      </w:pPr>
      <w:bookmarkStart w:id="1100" w:name="ET_guest_ורד_גיל_97"/>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100"/>
    </w:p>
    <w:p w:rsidR="005D68E2" w:rsidRDefault="005D68E2" w:rsidP="005D68E2">
      <w:pPr>
        <w:pStyle w:val="KeepWithNext"/>
        <w:rPr>
          <w:rFonts w:hint="cs"/>
          <w:rtl/>
          <w:lang w:eastAsia="he-IL"/>
        </w:rPr>
      </w:pPr>
    </w:p>
    <w:p w:rsidR="005D68E2" w:rsidRDefault="005D68E2" w:rsidP="005D68E2">
      <w:pPr>
        <w:rPr>
          <w:rtl/>
          <w:lang w:eastAsia="he-IL"/>
        </w:rPr>
      </w:pPr>
      <w:bookmarkStart w:id="1101" w:name="_ETM_Q1_3159493"/>
      <w:bookmarkStart w:id="1102" w:name="_ETM_Q1_3159518"/>
      <w:bookmarkEnd w:id="1101"/>
      <w:bookmarkEnd w:id="1102"/>
      <w:r>
        <w:rPr>
          <w:rtl/>
          <w:lang w:eastAsia="he-IL"/>
        </w:rPr>
        <w:t xml:space="preserve">אתה צודק </w:t>
      </w:r>
      <w:bookmarkStart w:id="1103" w:name="_ETM_Q1_3158414"/>
      <w:bookmarkEnd w:id="1103"/>
      <w:r>
        <w:rPr>
          <w:rtl/>
          <w:lang w:eastAsia="he-IL"/>
        </w:rPr>
        <w:t xml:space="preserve">אבל אני חייבת לומר שלמשל </w:t>
      </w:r>
      <w:proofErr w:type="spellStart"/>
      <w:r>
        <w:rPr>
          <w:rtl/>
          <w:lang w:eastAsia="he-IL"/>
        </w:rPr>
        <w:t>תוכנית</w:t>
      </w:r>
      <w:proofErr w:type="spellEnd"/>
      <w:r>
        <w:rPr>
          <w:rtl/>
          <w:lang w:eastAsia="he-IL"/>
        </w:rPr>
        <w:t xml:space="preserve"> קישורי חיים היא </w:t>
      </w:r>
      <w:proofErr w:type="spellStart"/>
      <w:r>
        <w:rPr>
          <w:rtl/>
          <w:lang w:eastAsia="he-IL"/>
        </w:rPr>
        <w:t>תוכנית</w:t>
      </w:r>
      <w:proofErr w:type="spellEnd"/>
      <w:r>
        <w:rPr>
          <w:rtl/>
          <w:lang w:eastAsia="he-IL"/>
        </w:rPr>
        <w:t xml:space="preserve"> </w:t>
      </w:r>
      <w:bookmarkStart w:id="1104" w:name="_ETM_Q1_3164372"/>
      <w:bookmarkEnd w:id="1104"/>
      <w:r>
        <w:rPr>
          <w:rtl/>
          <w:lang w:eastAsia="he-IL"/>
        </w:rPr>
        <w:t xml:space="preserve">שמתורגמת לערבית. בתקופת הקורונה היו הרבה מאוד חומרים שתורגמו </w:t>
      </w:r>
      <w:bookmarkStart w:id="1105" w:name="_ETM_Q1_3172955"/>
      <w:bookmarkEnd w:id="1105"/>
      <w:r>
        <w:rPr>
          <w:rtl/>
          <w:lang w:eastAsia="he-IL"/>
        </w:rPr>
        <w:t xml:space="preserve">לערבית, גם על ידי המשרד של עבדאללה וגם אצלנו </w:t>
      </w:r>
      <w:proofErr w:type="spellStart"/>
      <w:r>
        <w:rPr>
          <w:rtl/>
          <w:lang w:eastAsia="he-IL"/>
        </w:rPr>
        <w:t>בשפ"י</w:t>
      </w:r>
      <w:proofErr w:type="spellEnd"/>
      <w:r>
        <w:rPr>
          <w:rtl/>
          <w:lang w:eastAsia="he-IL"/>
        </w:rPr>
        <w:t xml:space="preserve">. </w:t>
      </w:r>
      <w:bookmarkStart w:id="1106" w:name="_ETM_Q1_3176324"/>
      <w:bookmarkEnd w:id="1106"/>
      <w:r>
        <w:rPr>
          <w:rtl/>
          <w:lang w:eastAsia="he-IL"/>
        </w:rPr>
        <w:t>הרבה מאוד אנשים מהחבר הערבית עסקו בכך.</w:t>
      </w:r>
    </w:p>
    <w:p w:rsidR="005D68E2" w:rsidRDefault="005D68E2" w:rsidP="005D68E2">
      <w:pPr>
        <w:rPr>
          <w:rtl/>
          <w:lang w:eastAsia="he-IL"/>
        </w:rPr>
      </w:pPr>
    </w:p>
    <w:p w:rsidR="005D68E2" w:rsidRDefault="005D68E2" w:rsidP="005D68E2">
      <w:pPr>
        <w:rPr>
          <w:rStyle w:val="TagStyle"/>
          <w:rFonts w:ascii="David" w:hAnsi="David"/>
          <w:u w:val="single"/>
          <w:rtl/>
        </w:rPr>
      </w:pPr>
      <w:bookmarkStart w:id="1107" w:name="_ETM_Q1_3182364"/>
      <w:bookmarkStart w:id="1108" w:name="_ETM_Q1_3182422"/>
      <w:bookmarkEnd w:id="1107"/>
      <w:bookmarkEnd w:id="1108"/>
    </w:p>
    <w:p w:rsidR="005D68E2" w:rsidRDefault="005D68E2" w:rsidP="005D68E2">
      <w:pPr>
        <w:pStyle w:val="a5"/>
        <w:keepNext/>
        <w:rPr>
          <w:rFonts w:hint="cs"/>
          <w:rtl/>
        </w:rPr>
      </w:pPr>
      <w:bookmarkStart w:id="1109" w:name="ET_speaker_6032_9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109"/>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ורד, ברשותך, </w:t>
      </w:r>
      <w:bookmarkStart w:id="1110" w:name="_ETM_Q1_3182548"/>
      <w:bookmarkEnd w:id="1110"/>
      <w:r>
        <w:rPr>
          <w:rtl/>
          <w:lang w:eastAsia="he-IL"/>
        </w:rPr>
        <w:t xml:space="preserve">אם תוכלי להתייחס. אנחנו מדברים כאן על מעורבות </w:t>
      </w:r>
      <w:bookmarkStart w:id="1111" w:name="_ETM_Q1_3189101"/>
      <w:bookmarkEnd w:id="1111"/>
      <w:r>
        <w:rPr>
          <w:rtl/>
          <w:lang w:eastAsia="he-IL"/>
        </w:rPr>
        <w:t>תלמידים או צעירים באלימות הבית ספרית ובפשיעה בכלל בחברה. מבחינתי</w:t>
      </w:r>
      <w:bookmarkStart w:id="1112" w:name="_ETM_Q1_3197904"/>
      <w:bookmarkEnd w:id="1112"/>
      <w:r>
        <w:rPr>
          <w:rtl/>
          <w:lang w:eastAsia="he-IL"/>
        </w:rPr>
        <w:t xml:space="preserve"> אני מגדיר אתם כקורבן אקטיבי. הם מעורבים בפשיעה אבל מצב </w:t>
      </w:r>
      <w:bookmarkStart w:id="1113" w:name="_ETM_Q1_3202890"/>
      <w:bookmarkEnd w:id="1113"/>
      <w:r>
        <w:rPr>
          <w:rtl/>
          <w:lang w:eastAsia="he-IL"/>
        </w:rPr>
        <w:t xml:space="preserve">שני הם קורבן. אבל יש קורבן פסיבי או קורבנות פסיביים </w:t>
      </w:r>
      <w:bookmarkStart w:id="1114" w:name="_ETM_Q1_3206596"/>
      <w:bookmarkEnd w:id="1114"/>
      <w:r>
        <w:rPr>
          <w:rtl/>
          <w:lang w:eastAsia="he-IL"/>
        </w:rPr>
        <w:t>שהם אותם תלמידים צעירים שנפל בחלקם להיות במשפחה שיש</w:t>
      </w:r>
      <w:bookmarkStart w:id="1115" w:name="_ETM_Q1_3215988"/>
      <w:bookmarkEnd w:id="1115"/>
      <w:r>
        <w:rPr>
          <w:rtl/>
          <w:lang w:eastAsia="he-IL"/>
        </w:rPr>
        <w:t xml:space="preserve"> בה אלימות או משפחה שסבלה מאלימות או </w:t>
      </w:r>
      <w:bookmarkStart w:id="1116" w:name="_ETM_Q1_3222452"/>
      <w:bookmarkEnd w:id="1116"/>
      <w:r>
        <w:rPr>
          <w:rtl/>
          <w:lang w:eastAsia="he-IL"/>
        </w:rPr>
        <w:t>פשיעה. אנחנו מדברים על אלפי תלמידים, על אלפי צעירים שההורה,</w:t>
      </w:r>
      <w:bookmarkStart w:id="1117" w:name="_ETM_Q1_3228796"/>
      <w:bookmarkEnd w:id="1117"/>
      <w:r>
        <w:rPr>
          <w:rtl/>
          <w:lang w:eastAsia="he-IL"/>
        </w:rPr>
        <w:t xml:space="preserve"> האח שלהם, נרצח. נהרג. האם יש טיפול ספציפי לאוכלוסייה</w:t>
      </w:r>
      <w:bookmarkStart w:id="1118" w:name="_ETM_Q1_3238214"/>
      <w:bookmarkEnd w:id="1118"/>
      <w:r>
        <w:rPr>
          <w:rtl/>
          <w:lang w:eastAsia="he-IL"/>
        </w:rPr>
        <w:t xml:space="preserve"> הזאת? אם נחבר את הנושא הזה לנושא של תחושות </w:t>
      </w:r>
      <w:bookmarkStart w:id="1119" w:name="_ETM_Q1_3247288"/>
      <w:bookmarkEnd w:id="1119"/>
      <w:r>
        <w:rPr>
          <w:rtl/>
          <w:lang w:eastAsia="he-IL"/>
        </w:rPr>
        <w:t xml:space="preserve">נקם, מה ששכיח בחברה הערבית, אצלנו, אם לא נטפל </w:t>
      </w:r>
      <w:bookmarkStart w:id="1120" w:name="_ETM_Q1_3258393"/>
      <w:bookmarkEnd w:id="1120"/>
      <w:r>
        <w:rPr>
          <w:rtl/>
          <w:lang w:eastAsia="he-IL"/>
        </w:rPr>
        <w:t xml:space="preserve">בפצעים שיש לקבוצה הזאת, אנחנו לצערי נזכה לראות אותם בעתיד </w:t>
      </w:r>
      <w:bookmarkStart w:id="1121" w:name="_ETM_Q1_3266569"/>
      <w:bookmarkEnd w:id="1121"/>
      <w:r>
        <w:rPr>
          <w:rtl/>
          <w:lang w:eastAsia="he-IL"/>
        </w:rPr>
        <w:t xml:space="preserve">מעורבים יותר בפשיעה בחברה הערבית או מתוך תחושת נקם או </w:t>
      </w:r>
      <w:bookmarkStart w:id="1122" w:name="_ETM_Q1_3276552"/>
      <w:bookmarkEnd w:id="1122"/>
      <w:r>
        <w:rPr>
          <w:rtl/>
          <w:lang w:eastAsia="he-IL"/>
        </w:rPr>
        <w:t>מתדרדרים לתהום הזאת.</w:t>
      </w:r>
    </w:p>
    <w:p w:rsidR="005D68E2" w:rsidRDefault="005D68E2" w:rsidP="005D68E2">
      <w:pPr>
        <w:rPr>
          <w:rtl/>
          <w:lang w:eastAsia="he-IL"/>
        </w:rPr>
      </w:pPr>
    </w:p>
    <w:p w:rsidR="005D68E2" w:rsidRDefault="005D68E2" w:rsidP="005D68E2">
      <w:pPr>
        <w:rPr>
          <w:rtl/>
          <w:lang w:eastAsia="he-IL"/>
        </w:rPr>
      </w:pPr>
      <w:r>
        <w:rPr>
          <w:rtl/>
          <w:lang w:eastAsia="he-IL"/>
        </w:rPr>
        <w:t xml:space="preserve">אחר כך אני אעיר </w:t>
      </w:r>
      <w:bookmarkStart w:id="1123" w:name="_ETM_Q1_3283592"/>
      <w:bookmarkEnd w:id="1123"/>
      <w:r>
        <w:rPr>
          <w:rtl/>
          <w:lang w:eastAsia="he-IL"/>
        </w:rPr>
        <w:t xml:space="preserve">עוד הערה באשר לחלוקה למגזרים בחברה הערבית כי כבר קיימנו </w:t>
      </w:r>
      <w:bookmarkStart w:id="1124" w:name="_ETM_Q1_3283878"/>
      <w:bookmarkEnd w:id="1124"/>
      <w:r>
        <w:rPr>
          <w:rtl/>
          <w:lang w:eastAsia="he-IL"/>
        </w:rPr>
        <w:t xml:space="preserve">דיון על הנושא הזה. לשמחתי הנתונים </w:t>
      </w:r>
      <w:bookmarkStart w:id="1125" w:name="_ETM_Q1_3290734"/>
      <w:bookmarkEnd w:id="1125"/>
      <w:r>
        <w:rPr>
          <w:rtl/>
          <w:lang w:eastAsia="he-IL"/>
        </w:rPr>
        <w:t xml:space="preserve">בחברה הערבית לא שווים ולא אחידים ומחייבים התייחסות בנושא </w:t>
      </w:r>
      <w:bookmarkStart w:id="1126" w:name="_ETM_Q1_3295058"/>
      <w:bookmarkEnd w:id="1126"/>
      <w:r>
        <w:rPr>
          <w:rtl/>
          <w:lang w:eastAsia="he-IL"/>
        </w:rPr>
        <w:t>הזה.</w:t>
      </w:r>
    </w:p>
    <w:p w:rsidR="005D68E2" w:rsidRDefault="005D68E2" w:rsidP="005D68E2">
      <w:pPr>
        <w:rPr>
          <w:rtl/>
          <w:lang w:eastAsia="he-IL"/>
        </w:rPr>
      </w:pPr>
      <w:bookmarkStart w:id="1127" w:name="_ETM_Q1_3283264"/>
      <w:bookmarkStart w:id="1128" w:name="_ETM_Q1_3283329"/>
      <w:bookmarkEnd w:id="1127"/>
      <w:bookmarkEnd w:id="1128"/>
    </w:p>
    <w:p w:rsidR="005D68E2" w:rsidRDefault="005D68E2" w:rsidP="005D68E2">
      <w:pPr>
        <w:rPr>
          <w:rtl/>
          <w:lang w:eastAsia="he-IL"/>
        </w:rPr>
      </w:pPr>
      <w:bookmarkStart w:id="1129" w:name="_ETM_Q1_3298500"/>
      <w:bookmarkStart w:id="1130" w:name="_ETM_Q1_3298564"/>
      <w:bookmarkEnd w:id="1129"/>
      <w:bookmarkEnd w:id="1130"/>
      <w:r>
        <w:rPr>
          <w:rtl/>
          <w:lang w:eastAsia="he-IL"/>
        </w:rPr>
        <w:t xml:space="preserve">השאלה שלי היא האם יש התייחסות לקבוצת התלמידים שהם </w:t>
      </w:r>
      <w:bookmarkStart w:id="1131" w:name="_ETM_Q1_3305909"/>
      <w:bookmarkEnd w:id="1131"/>
      <w:r>
        <w:rPr>
          <w:rtl/>
          <w:lang w:eastAsia="he-IL"/>
        </w:rPr>
        <w:t xml:space="preserve">קורבן פסיבי. הם לא מעורבים בפשיעה אבל הם כן קורבן </w:t>
      </w:r>
      <w:bookmarkStart w:id="1132" w:name="_ETM_Q1_3309144"/>
      <w:bookmarkEnd w:id="1132"/>
      <w:r>
        <w:rPr>
          <w:rtl/>
          <w:lang w:eastAsia="he-IL"/>
        </w:rPr>
        <w:t>לפשיעה במשפחות או בסביבה שלהם.</w:t>
      </w:r>
    </w:p>
    <w:p w:rsidR="005D68E2" w:rsidRDefault="005D68E2" w:rsidP="005D68E2">
      <w:pPr>
        <w:rPr>
          <w:rtl/>
          <w:lang w:eastAsia="he-IL"/>
        </w:rPr>
      </w:pPr>
      <w:bookmarkStart w:id="1133" w:name="_ETM_Q1_3314856"/>
      <w:bookmarkStart w:id="1134" w:name="_ETM_Q1_3314913"/>
      <w:bookmarkStart w:id="1135" w:name="_ETM_Q1_3315584"/>
      <w:bookmarkEnd w:id="1133"/>
      <w:bookmarkEnd w:id="1134"/>
      <w:bookmarkEnd w:id="1135"/>
    </w:p>
    <w:p w:rsidR="005D68E2" w:rsidRDefault="005D68E2" w:rsidP="005D68E2">
      <w:pPr>
        <w:pStyle w:val="af8"/>
        <w:keepNext/>
        <w:rPr>
          <w:rtl/>
        </w:rPr>
      </w:pPr>
      <w:bookmarkStart w:id="1136" w:name="ET_yor_5278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6"/>
    </w:p>
    <w:p w:rsidR="005D68E2" w:rsidRDefault="005D68E2" w:rsidP="005D68E2">
      <w:pPr>
        <w:pStyle w:val="KeepWithNext"/>
        <w:rPr>
          <w:rFonts w:hint="cs"/>
          <w:rtl/>
          <w:lang w:eastAsia="he-IL"/>
        </w:rPr>
      </w:pPr>
    </w:p>
    <w:p w:rsidR="005D68E2" w:rsidRDefault="005D68E2" w:rsidP="005D68E2">
      <w:pPr>
        <w:rPr>
          <w:rtl/>
          <w:lang w:eastAsia="he-IL"/>
        </w:rPr>
      </w:pPr>
      <w:bookmarkStart w:id="1137" w:name="_ETM_Q1_3315914"/>
      <w:bookmarkStart w:id="1138" w:name="_ETM_Q1_3315934"/>
      <w:bookmarkEnd w:id="1137"/>
      <w:bookmarkEnd w:id="1138"/>
      <w:r>
        <w:rPr>
          <w:rtl/>
          <w:lang w:eastAsia="he-IL"/>
        </w:rPr>
        <w:t xml:space="preserve">והאם יש גם רגישות מגדרית </w:t>
      </w:r>
      <w:bookmarkStart w:id="1139" w:name="_ETM_Q1_3320621"/>
      <w:bookmarkEnd w:id="1139"/>
      <w:r>
        <w:rPr>
          <w:rtl/>
          <w:lang w:eastAsia="he-IL"/>
        </w:rPr>
        <w:t xml:space="preserve">בחומר שאתם מכינים? אנחנו רואים פערים בין בנים ובנות, בין </w:t>
      </w:r>
      <w:bookmarkStart w:id="1140" w:name="_ETM_Q1_3324443"/>
      <w:bookmarkEnd w:id="1140"/>
      <w:r>
        <w:rPr>
          <w:rtl/>
          <w:lang w:eastAsia="he-IL"/>
        </w:rPr>
        <w:t xml:space="preserve">תלמידים לתלמידות מבחינת סוגיית האלימות והשאלה היא </w:t>
      </w:r>
      <w:bookmarkStart w:id="1141" w:name="_ETM_Q1_3330063"/>
      <w:bookmarkEnd w:id="1141"/>
      <w:r>
        <w:rPr>
          <w:rtl/>
          <w:lang w:eastAsia="he-IL"/>
        </w:rPr>
        <w:t>האם זה בא בחשבון בחומר שאתם מכינים.</w:t>
      </w:r>
    </w:p>
    <w:p w:rsidR="005D68E2" w:rsidRDefault="005D68E2" w:rsidP="005D68E2">
      <w:pPr>
        <w:rPr>
          <w:rtl/>
          <w:lang w:eastAsia="he-IL"/>
        </w:rPr>
      </w:pPr>
      <w:bookmarkStart w:id="1142" w:name="_ETM_Q1_3333279"/>
      <w:bookmarkStart w:id="1143" w:name="_ETM_Q1_3333349"/>
      <w:bookmarkStart w:id="1144" w:name="_ETM_Q1_3334190"/>
      <w:bookmarkEnd w:id="1142"/>
      <w:bookmarkEnd w:id="1143"/>
      <w:bookmarkEnd w:id="1144"/>
    </w:p>
    <w:p w:rsidR="005D68E2" w:rsidRDefault="005D68E2" w:rsidP="005D68E2">
      <w:pPr>
        <w:pStyle w:val="afb"/>
        <w:keepNext/>
        <w:rPr>
          <w:rtl/>
          <w:lang w:eastAsia="he-IL"/>
        </w:rPr>
      </w:pPr>
      <w:bookmarkStart w:id="1145" w:name="ET_guest_ורד_גיל_101"/>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145"/>
    </w:p>
    <w:p w:rsidR="005D68E2" w:rsidRDefault="005D68E2" w:rsidP="005D68E2">
      <w:pPr>
        <w:pStyle w:val="KeepWithNext"/>
        <w:rPr>
          <w:rFonts w:hint="cs"/>
          <w:rtl/>
          <w:lang w:eastAsia="he-IL"/>
        </w:rPr>
      </w:pPr>
    </w:p>
    <w:p w:rsidR="005D68E2" w:rsidRDefault="005D68E2" w:rsidP="005D68E2">
      <w:pPr>
        <w:rPr>
          <w:rtl/>
          <w:lang w:eastAsia="he-IL"/>
        </w:rPr>
      </w:pPr>
      <w:bookmarkStart w:id="1146" w:name="_ETM_Q1_3334471"/>
      <w:bookmarkStart w:id="1147" w:name="_ETM_Q1_3334496"/>
      <w:bookmarkEnd w:id="1146"/>
      <w:bookmarkEnd w:id="1147"/>
      <w:r>
        <w:rPr>
          <w:rtl/>
          <w:lang w:eastAsia="he-IL"/>
        </w:rPr>
        <w:t xml:space="preserve">לגבי שאלה הראשונה. ברגע </w:t>
      </w:r>
      <w:bookmarkStart w:id="1148" w:name="_ETM_Q1_3341014"/>
      <w:bookmarkEnd w:id="1148"/>
      <w:r>
        <w:rPr>
          <w:rtl/>
          <w:lang w:eastAsia="he-IL"/>
        </w:rPr>
        <w:t xml:space="preserve">שצוות בית הספר בראשותו של מנהל בית הספר, יועצת ופסיכולוגית </w:t>
      </w:r>
      <w:bookmarkStart w:id="1149" w:name="_ETM_Q1_3348326"/>
      <w:bookmarkEnd w:id="1149"/>
      <w:r>
        <w:rPr>
          <w:rtl/>
          <w:lang w:eastAsia="he-IL"/>
        </w:rPr>
        <w:t>בית ספר יודעים שהמשפחה של התלמיד עברה איז</w:t>
      </w:r>
      <w:bookmarkStart w:id="1150" w:name="_ETM_Q1_3350720"/>
      <w:bookmarkEnd w:id="1150"/>
      <w:r>
        <w:rPr>
          <w:rtl/>
          <w:lang w:eastAsia="he-IL"/>
        </w:rPr>
        <w:t xml:space="preserve">שהו מקרה קשה, יש כמובן התייחסות אישית ופרטנית בתוך בית הספר והרבה פעמים בשיתוף עם הקהילה, עם הרווחה, </w:t>
      </w:r>
      <w:bookmarkStart w:id="1151" w:name="_ETM_Q1_3362962"/>
      <w:bookmarkEnd w:id="1151"/>
      <w:r>
        <w:rPr>
          <w:rtl/>
          <w:lang w:eastAsia="he-IL"/>
        </w:rPr>
        <w:t xml:space="preserve">עם השירות הפסיכולוגי וכולי. יש פעמים שמעורב יותר מילד אחד </w:t>
      </w:r>
      <w:bookmarkStart w:id="1152" w:name="_ETM_Q1_3371275"/>
      <w:bookmarkEnd w:id="1152"/>
      <w:r>
        <w:rPr>
          <w:rtl/>
          <w:lang w:eastAsia="he-IL"/>
        </w:rPr>
        <w:t xml:space="preserve">ואז אנחנו עושים תהליכים יותר רחבים או כיתתיים או בית </w:t>
      </w:r>
      <w:bookmarkStart w:id="1153" w:name="_ETM_Q1_3373350"/>
      <w:bookmarkEnd w:id="1153"/>
      <w:proofErr w:type="spellStart"/>
      <w:r>
        <w:rPr>
          <w:rtl/>
          <w:lang w:eastAsia="he-IL"/>
        </w:rPr>
        <w:t>ספריים</w:t>
      </w:r>
      <w:proofErr w:type="spellEnd"/>
      <w:r>
        <w:rPr>
          <w:rtl/>
          <w:lang w:eastAsia="he-IL"/>
        </w:rPr>
        <w:t xml:space="preserve">, שזה חלק מתוכניות של קישורי חיים. כמובן שאם יש </w:t>
      </w:r>
      <w:bookmarkStart w:id="1154" w:name="_ETM_Q1_3381103"/>
      <w:bookmarkEnd w:id="1154"/>
      <w:r>
        <w:rPr>
          <w:rtl/>
          <w:lang w:eastAsia="he-IL"/>
        </w:rPr>
        <w:t xml:space="preserve">ילד שהוא נפגע, הוא מקבל מענה בתוך בית הספר, אם </w:t>
      </w:r>
      <w:bookmarkStart w:id="1155" w:name="_ETM_Q1_3384888"/>
      <w:bookmarkEnd w:id="1155"/>
      <w:r>
        <w:rPr>
          <w:rtl/>
          <w:lang w:eastAsia="he-IL"/>
        </w:rPr>
        <w:t>בית הספר יודע על כך.</w:t>
      </w:r>
    </w:p>
    <w:p w:rsidR="005D68E2" w:rsidRDefault="005D68E2" w:rsidP="005D68E2">
      <w:pPr>
        <w:rPr>
          <w:rtl/>
          <w:lang w:eastAsia="he-IL"/>
        </w:rPr>
      </w:pPr>
      <w:bookmarkStart w:id="1156" w:name="_ETM_Q1_3387734"/>
      <w:bookmarkStart w:id="1157" w:name="_ETM_Q1_3387797"/>
      <w:bookmarkEnd w:id="1156"/>
      <w:bookmarkEnd w:id="1157"/>
    </w:p>
    <w:p w:rsidR="005D68E2" w:rsidRDefault="005D68E2" w:rsidP="005D68E2">
      <w:pPr>
        <w:rPr>
          <w:rtl/>
          <w:lang w:eastAsia="he-IL"/>
        </w:rPr>
      </w:pPr>
      <w:bookmarkStart w:id="1158" w:name="_ETM_Q1_3387870"/>
      <w:bookmarkStart w:id="1159" w:name="_ETM_Q1_3387925"/>
      <w:bookmarkEnd w:id="1158"/>
      <w:bookmarkEnd w:id="1159"/>
      <w:r>
        <w:rPr>
          <w:rtl/>
          <w:lang w:eastAsia="he-IL"/>
        </w:rPr>
        <w:t>בנוסף לכך יש לנו מדריכי חירום</w:t>
      </w:r>
      <w:bookmarkStart w:id="1160" w:name="_ETM_Q1_3389694"/>
      <w:bookmarkEnd w:id="1160"/>
      <w:r>
        <w:rPr>
          <w:rtl/>
          <w:lang w:eastAsia="he-IL"/>
        </w:rPr>
        <w:t xml:space="preserve"> שגם הם יכולי</w:t>
      </w:r>
      <w:bookmarkStart w:id="1161" w:name="_ETM_Q1_3395887"/>
      <w:bookmarkEnd w:id="1161"/>
      <w:r>
        <w:rPr>
          <w:rtl/>
          <w:lang w:eastAsia="he-IL"/>
        </w:rPr>
        <w:t xml:space="preserve">ם לבוא ולתת מענה אם מדובר חלילה על חמולות או </w:t>
      </w:r>
      <w:bookmarkStart w:id="1162" w:name="_ETM_Q1_3399914"/>
      <w:bookmarkEnd w:id="1162"/>
      <w:r>
        <w:rPr>
          <w:rtl/>
          <w:lang w:eastAsia="he-IL"/>
        </w:rPr>
        <w:t>על פגיעה יותר רצינית.</w:t>
      </w:r>
    </w:p>
    <w:p w:rsidR="005D68E2" w:rsidRDefault="005D68E2" w:rsidP="005D68E2">
      <w:pPr>
        <w:rPr>
          <w:rtl/>
          <w:lang w:eastAsia="he-IL"/>
        </w:rPr>
      </w:pPr>
      <w:bookmarkStart w:id="1163" w:name="_ETM_Q1_3403809"/>
      <w:bookmarkStart w:id="1164" w:name="_ETM_Q1_3403870"/>
      <w:bookmarkStart w:id="1165" w:name="_ETM_Q1_3404768"/>
      <w:bookmarkEnd w:id="1163"/>
      <w:bookmarkEnd w:id="1164"/>
      <w:bookmarkEnd w:id="1165"/>
    </w:p>
    <w:p w:rsidR="005D68E2" w:rsidRDefault="005D68E2" w:rsidP="005D68E2">
      <w:pPr>
        <w:pStyle w:val="a5"/>
        <w:keepNext/>
        <w:rPr>
          <w:rtl/>
        </w:rPr>
      </w:pPr>
      <w:bookmarkStart w:id="1166" w:name="ET_speaker_6032_102"/>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166"/>
    </w:p>
    <w:p w:rsidR="005D68E2" w:rsidRDefault="005D68E2" w:rsidP="005D68E2">
      <w:pPr>
        <w:pStyle w:val="KeepWithNext"/>
        <w:rPr>
          <w:rFonts w:hint="cs"/>
          <w:rtl/>
          <w:lang w:eastAsia="he-IL"/>
        </w:rPr>
      </w:pPr>
    </w:p>
    <w:p w:rsidR="005D68E2" w:rsidRDefault="005D68E2" w:rsidP="005D68E2">
      <w:pPr>
        <w:rPr>
          <w:rtl/>
          <w:lang w:eastAsia="he-IL"/>
        </w:rPr>
      </w:pPr>
      <w:bookmarkStart w:id="1167" w:name="_ETM_Q1_3405051"/>
      <w:bookmarkStart w:id="1168" w:name="_ETM_Q1_3405073"/>
      <w:bookmarkEnd w:id="1167"/>
      <w:bookmarkEnd w:id="1168"/>
      <w:r>
        <w:rPr>
          <w:rtl/>
          <w:lang w:eastAsia="he-IL"/>
        </w:rPr>
        <w:t xml:space="preserve">אני אומר לך למה השאלה שלי. </w:t>
      </w:r>
      <w:bookmarkStart w:id="1169" w:name="_ETM_Q1_3406668"/>
      <w:bookmarkEnd w:id="1169"/>
      <w:r>
        <w:rPr>
          <w:rtl/>
          <w:lang w:eastAsia="he-IL"/>
        </w:rPr>
        <w:t>אני לא מדבר על טיפול נקודתי. קרה אירוע מסוים</w:t>
      </w:r>
      <w:bookmarkStart w:id="1170" w:name="_ETM_Q1_3407984"/>
      <w:bookmarkEnd w:id="1170"/>
      <w:r>
        <w:rPr>
          <w:rtl/>
          <w:lang w:eastAsia="he-IL"/>
        </w:rPr>
        <w:t xml:space="preserve"> בישוב מסוים במשפחה מסוימת ואז אכן היועצת החינוכית מתערבת. אני </w:t>
      </w:r>
      <w:bookmarkStart w:id="1171" w:name="_ETM_Q1_3416864"/>
      <w:bookmarkEnd w:id="1171"/>
      <w:r>
        <w:rPr>
          <w:rtl/>
          <w:lang w:eastAsia="he-IL"/>
        </w:rPr>
        <w:t xml:space="preserve">מדבר על משנה סדורה במשרד החינוך לאתר את התלמידים האלה </w:t>
      </w:r>
      <w:bookmarkStart w:id="1172" w:name="_ETM_Q1_3421352"/>
      <w:bookmarkEnd w:id="1172"/>
      <w:r>
        <w:rPr>
          <w:rtl/>
          <w:lang w:eastAsia="he-IL"/>
        </w:rPr>
        <w:t xml:space="preserve">ולעקוב במשך שנים כי זה לא יתבטא </w:t>
      </w:r>
      <w:proofErr w:type="spellStart"/>
      <w:r>
        <w:rPr>
          <w:rtl/>
          <w:lang w:eastAsia="he-IL"/>
        </w:rPr>
        <w:t>מיידי</w:t>
      </w:r>
      <w:proofErr w:type="spellEnd"/>
      <w:r>
        <w:rPr>
          <w:rtl/>
          <w:lang w:eastAsia="he-IL"/>
        </w:rPr>
        <w:t xml:space="preserve"> אלא זה</w:t>
      </w:r>
      <w:bookmarkStart w:id="1173" w:name="_ETM_Q1_3426713"/>
      <w:bookmarkEnd w:id="1173"/>
      <w:r>
        <w:rPr>
          <w:rtl/>
          <w:lang w:eastAsia="he-IL"/>
        </w:rPr>
        <w:t xml:space="preserve"> יתבטא בעוד כמה שנים. אנחנו רואים את זה. אני מעלה </w:t>
      </w:r>
      <w:bookmarkStart w:id="1174" w:name="_ETM_Q1_3431114"/>
      <w:bookmarkEnd w:id="1174"/>
      <w:r>
        <w:rPr>
          <w:rtl/>
          <w:lang w:eastAsia="he-IL"/>
        </w:rPr>
        <w:t>את הנקודה הזאת מידיעה ולא ממחשבה.</w:t>
      </w:r>
    </w:p>
    <w:p w:rsidR="005D68E2" w:rsidRDefault="005D68E2" w:rsidP="005D68E2">
      <w:pPr>
        <w:rPr>
          <w:rtl/>
          <w:lang w:eastAsia="he-IL"/>
        </w:rPr>
      </w:pPr>
      <w:bookmarkStart w:id="1175" w:name="_ETM_Q1_3436754"/>
      <w:bookmarkStart w:id="1176" w:name="_ETM_Q1_3436812"/>
      <w:bookmarkStart w:id="1177" w:name="_ETM_Q1_3437459"/>
      <w:bookmarkEnd w:id="1175"/>
      <w:bookmarkEnd w:id="1176"/>
      <w:bookmarkEnd w:id="1177"/>
    </w:p>
    <w:p w:rsidR="005D68E2" w:rsidRDefault="005D68E2" w:rsidP="005D68E2">
      <w:pPr>
        <w:pStyle w:val="af8"/>
        <w:keepNext/>
        <w:rPr>
          <w:rtl/>
        </w:rPr>
      </w:pPr>
      <w:bookmarkStart w:id="1178" w:name="ET_yor_5278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8"/>
    </w:p>
    <w:p w:rsidR="005D68E2" w:rsidRDefault="005D68E2" w:rsidP="005D68E2">
      <w:pPr>
        <w:pStyle w:val="KeepWithNext"/>
        <w:rPr>
          <w:rFonts w:hint="cs"/>
          <w:rtl/>
          <w:lang w:eastAsia="he-IL"/>
        </w:rPr>
      </w:pPr>
    </w:p>
    <w:p w:rsidR="005D68E2" w:rsidRDefault="005D68E2" w:rsidP="005D68E2">
      <w:pPr>
        <w:rPr>
          <w:rtl/>
          <w:lang w:eastAsia="he-IL"/>
        </w:rPr>
      </w:pPr>
      <w:bookmarkStart w:id="1179" w:name="_ETM_Q1_3437808"/>
      <w:bookmarkStart w:id="1180" w:name="_ETM_Q1_3437837"/>
      <w:bookmarkEnd w:id="1179"/>
      <w:bookmarkEnd w:id="1180"/>
      <w:r>
        <w:rPr>
          <w:rtl/>
          <w:lang w:eastAsia="he-IL"/>
        </w:rPr>
        <w:t xml:space="preserve">אם לחדד, לפי הנתונים </w:t>
      </w:r>
      <w:bookmarkStart w:id="1181" w:name="_ETM_Q1_3441732"/>
      <w:bookmarkEnd w:id="1181"/>
      <w:r>
        <w:rPr>
          <w:rtl/>
          <w:lang w:eastAsia="he-IL"/>
        </w:rPr>
        <w:t xml:space="preserve">ששמענו ממרכז המחקר קיימת הסלמה במעורבות באלימות ככל </w:t>
      </w:r>
      <w:bookmarkStart w:id="1182" w:name="_ETM_Q1_3446872"/>
      <w:bookmarkEnd w:id="1182"/>
      <w:r>
        <w:rPr>
          <w:rtl/>
          <w:lang w:eastAsia="he-IL"/>
        </w:rPr>
        <w:t xml:space="preserve">שאנחנו עולים בגיל. אנחנו יודעים שכיום </w:t>
      </w:r>
      <w:bookmarkStart w:id="1183" w:name="_ETM_Q1_3453245"/>
      <w:bookmarkEnd w:id="1183"/>
      <w:r>
        <w:rPr>
          <w:rtl/>
          <w:lang w:eastAsia="he-IL"/>
        </w:rPr>
        <w:t xml:space="preserve">אין חובת יועץ חינוכי בחטיבות העליונות וזה אומר שדווקא </w:t>
      </w:r>
      <w:bookmarkStart w:id="1184" w:name="_ETM_Q1_3462564"/>
      <w:bookmarkEnd w:id="1184"/>
      <w:r>
        <w:rPr>
          <w:rtl/>
          <w:lang w:eastAsia="he-IL"/>
        </w:rPr>
        <w:t xml:space="preserve">בחטיבה שמתעצמת בה האלימות, יכול להיות מצב שאין בכלל יועצים </w:t>
      </w:r>
      <w:bookmarkStart w:id="1185" w:name="_ETM_Q1_3466893"/>
      <w:bookmarkEnd w:id="1185"/>
      <w:r>
        <w:rPr>
          <w:rtl/>
          <w:lang w:eastAsia="he-IL"/>
        </w:rPr>
        <w:t>חינוכיים שימלאו את התפקיד הכי קריטי בהתמודדות עם הנושא הזה</w:t>
      </w:r>
      <w:bookmarkStart w:id="1186" w:name="_ETM_Q1_3473580"/>
      <w:bookmarkEnd w:id="1186"/>
      <w:r>
        <w:rPr>
          <w:rtl/>
          <w:lang w:eastAsia="he-IL"/>
        </w:rPr>
        <w:t xml:space="preserve">, </w:t>
      </w:r>
      <w:bookmarkStart w:id="1187" w:name="_ETM_Q1_3477077"/>
      <w:bookmarkEnd w:id="1187"/>
      <w:r>
        <w:rPr>
          <w:rtl/>
          <w:lang w:eastAsia="he-IL"/>
        </w:rPr>
        <w:t xml:space="preserve">לרבות עם הסוגיות שהעלה חברי דוקטור </w:t>
      </w:r>
      <w:proofErr w:type="spellStart"/>
      <w:r>
        <w:rPr>
          <w:rtl/>
          <w:lang w:eastAsia="he-IL"/>
        </w:rPr>
        <w:t>מנסור</w:t>
      </w:r>
      <w:proofErr w:type="spellEnd"/>
      <w:r>
        <w:rPr>
          <w:rtl/>
          <w:lang w:eastAsia="he-IL"/>
        </w:rPr>
        <w:t xml:space="preserve"> עבאס לעניין כל </w:t>
      </w:r>
      <w:bookmarkStart w:id="1188" w:name="_ETM_Q1_3480820"/>
      <w:bookmarkEnd w:id="1188"/>
      <w:r>
        <w:rPr>
          <w:rtl/>
          <w:lang w:eastAsia="he-IL"/>
        </w:rPr>
        <w:t xml:space="preserve">הנוער שנחשף לאלימות, הקורבן הפסיבי וכדומה. אם אין את אנשי </w:t>
      </w:r>
      <w:bookmarkStart w:id="1189" w:name="_ETM_Q1_3485796"/>
      <w:bookmarkEnd w:id="1189"/>
      <w:r>
        <w:rPr>
          <w:rtl/>
          <w:lang w:eastAsia="he-IL"/>
        </w:rPr>
        <w:t>המקצוע, מי יעשה את העבודה?</w:t>
      </w:r>
      <w:bookmarkStart w:id="1190" w:name="_ETM_Q1_3488446"/>
      <w:bookmarkEnd w:id="1190"/>
    </w:p>
    <w:p w:rsidR="005D68E2" w:rsidRDefault="005D68E2" w:rsidP="005D68E2">
      <w:pPr>
        <w:rPr>
          <w:rtl/>
          <w:lang w:eastAsia="he-IL"/>
        </w:rPr>
      </w:pPr>
      <w:bookmarkStart w:id="1191" w:name="_ETM_Q1_3488505"/>
      <w:bookmarkEnd w:id="1191"/>
    </w:p>
    <w:p w:rsidR="005D68E2" w:rsidRDefault="005D68E2" w:rsidP="005D68E2">
      <w:pPr>
        <w:pStyle w:val="a5"/>
        <w:keepNext/>
        <w:rPr>
          <w:rtl/>
        </w:rPr>
      </w:pPr>
      <w:bookmarkStart w:id="1192" w:name="ET_speaker_5945_105"/>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19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גם בתיכון. זה בדיוק כמו </w:t>
      </w:r>
      <w:bookmarkStart w:id="1193" w:name="_ETM_Q1_3483161"/>
      <w:bookmarkEnd w:id="1193"/>
      <w:r>
        <w:rPr>
          <w:rtl/>
          <w:lang w:eastAsia="he-IL"/>
        </w:rPr>
        <w:t xml:space="preserve">שאתה אומר כי המגמה חיובית ועולה עם הגיל </w:t>
      </w:r>
      <w:bookmarkStart w:id="1194" w:name="_ETM_Q1_3490382"/>
      <w:bookmarkEnd w:id="1194"/>
      <w:r>
        <w:rPr>
          <w:rtl/>
          <w:lang w:eastAsia="he-IL"/>
        </w:rPr>
        <w:t>אבל בתיכון הם נוטשים אותם.</w:t>
      </w:r>
    </w:p>
    <w:p w:rsidR="005D68E2" w:rsidRDefault="005D68E2" w:rsidP="005D68E2">
      <w:pPr>
        <w:rPr>
          <w:rtl/>
          <w:lang w:eastAsia="he-IL"/>
        </w:rPr>
      </w:pPr>
      <w:bookmarkStart w:id="1195" w:name="_ETM_Q1_3493195"/>
      <w:bookmarkStart w:id="1196" w:name="_ETM_Q1_3493251"/>
      <w:bookmarkStart w:id="1197" w:name="_ETM_Q1_3493867"/>
      <w:bookmarkEnd w:id="1195"/>
      <w:bookmarkEnd w:id="1196"/>
      <w:bookmarkEnd w:id="1197"/>
    </w:p>
    <w:p w:rsidR="005D68E2" w:rsidRDefault="005D68E2" w:rsidP="005D68E2">
      <w:pPr>
        <w:pStyle w:val="af8"/>
        <w:keepNext/>
        <w:rPr>
          <w:rtl/>
        </w:rPr>
      </w:pPr>
      <w:bookmarkStart w:id="1198" w:name="ET_yor_5278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8"/>
    </w:p>
    <w:p w:rsidR="005D68E2" w:rsidRDefault="005D68E2" w:rsidP="005D68E2">
      <w:pPr>
        <w:pStyle w:val="KeepWithNext"/>
        <w:rPr>
          <w:rFonts w:hint="cs"/>
          <w:rtl/>
          <w:lang w:eastAsia="he-IL"/>
        </w:rPr>
      </w:pPr>
    </w:p>
    <w:p w:rsidR="005D68E2" w:rsidRDefault="005D68E2" w:rsidP="005D68E2">
      <w:pPr>
        <w:rPr>
          <w:rtl/>
          <w:lang w:eastAsia="he-IL"/>
        </w:rPr>
      </w:pPr>
      <w:bookmarkStart w:id="1199" w:name="_ETM_Q1_3494144"/>
      <w:bookmarkStart w:id="1200" w:name="_ETM_Q1_3494168"/>
      <w:bookmarkEnd w:id="1199"/>
      <w:bookmarkEnd w:id="1200"/>
      <w:r>
        <w:rPr>
          <w:rtl/>
          <w:lang w:eastAsia="he-IL"/>
        </w:rPr>
        <w:t xml:space="preserve">זה מה שאני אומר. בעצם את </w:t>
      </w:r>
      <w:bookmarkStart w:id="1201" w:name="_ETM_Q1_3494110"/>
      <w:bookmarkEnd w:id="1201"/>
      <w:r>
        <w:rPr>
          <w:rtl/>
          <w:lang w:eastAsia="he-IL"/>
        </w:rPr>
        <w:t>הפונקציה החינוכית הטיפולית שאמורה לספק את המענים הללו.</w:t>
      </w:r>
    </w:p>
    <w:p w:rsidR="005D68E2" w:rsidRDefault="005D68E2" w:rsidP="005D68E2">
      <w:pPr>
        <w:rPr>
          <w:rtl/>
          <w:lang w:eastAsia="he-IL"/>
        </w:rPr>
      </w:pPr>
      <w:bookmarkStart w:id="1202" w:name="_ETM_Q1_3500317"/>
      <w:bookmarkStart w:id="1203" w:name="_ETM_Q1_3500376"/>
      <w:bookmarkStart w:id="1204" w:name="_ETM_Q1_3500540"/>
      <w:bookmarkEnd w:id="1202"/>
      <w:bookmarkEnd w:id="1203"/>
      <w:bookmarkEnd w:id="1204"/>
    </w:p>
    <w:p w:rsidR="005D68E2" w:rsidRDefault="005D68E2" w:rsidP="005D68E2">
      <w:pPr>
        <w:pStyle w:val="a5"/>
        <w:keepNext/>
        <w:rPr>
          <w:rtl/>
        </w:rPr>
      </w:pPr>
      <w:bookmarkStart w:id="1205" w:name="ET_speaker_6032_107"/>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205"/>
    </w:p>
    <w:p w:rsidR="005D68E2" w:rsidRDefault="005D68E2" w:rsidP="005D68E2">
      <w:pPr>
        <w:pStyle w:val="KeepWithNext"/>
        <w:rPr>
          <w:rFonts w:hint="cs"/>
          <w:rtl/>
          <w:lang w:eastAsia="he-IL"/>
        </w:rPr>
      </w:pPr>
    </w:p>
    <w:p w:rsidR="005D68E2" w:rsidRDefault="005D68E2" w:rsidP="005D68E2">
      <w:pPr>
        <w:rPr>
          <w:rtl/>
          <w:lang w:eastAsia="he-IL"/>
        </w:rPr>
      </w:pPr>
      <w:bookmarkStart w:id="1206" w:name="_ETM_Q1_3500833"/>
      <w:bookmarkStart w:id="1207" w:name="_ETM_Q1_3500858"/>
      <w:bookmarkEnd w:id="1206"/>
      <w:bookmarkEnd w:id="1207"/>
      <w:r>
        <w:rPr>
          <w:rtl/>
          <w:lang w:eastAsia="he-IL"/>
        </w:rPr>
        <w:t xml:space="preserve">זו </w:t>
      </w:r>
      <w:bookmarkStart w:id="1208" w:name="_ETM_Q1_3498965"/>
      <w:bookmarkEnd w:id="1208"/>
      <w:r>
        <w:rPr>
          <w:rtl/>
          <w:lang w:eastAsia="he-IL"/>
        </w:rPr>
        <w:t xml:space="preserve">נקודה מאוד חשובה כי אנחנו רואים בסטטיסטיקה שהוצגה בפנינו, וגם </w:t>
      </w:r>
      <w:bookmarkStart w:id="1209" w:name="_ETM_Q1_3504567"/>
      <w:bookmarkEnd w:id="1209"/>
      <w:r>
        <w:rPr>
          <w:rtl/>
          <w:lang w:eastAsia="he-IL"/>
        </w:rPr>
        <w:t xml:space="preserve">בישיבות שהיו לנו עם משרד החינוך, שיש עלייה במעורבות תלמידים </w:t>
      </w:r>
      <w:bookmarkStart w:id="1210" w:name="_ETM_Q1_3511550"/>
      <w:bookmarkEnd w:id="1210"/>
      <w:r>
        <w:rPr>
          <w:rtl/>
          <w:lang w:eastAsia="he-IL"/>
        </w:rPr>
        <w:t xml:space="preserve">בחטיבה העליונה. </w:t>
      </w:r>
    </w:p>
    <w:p w:rsidR="005D68E2" w:rsidRDefault="005D68E2" w:rsidP="005D68E2">
      <w:pPr>
        <w:rPr>
          <w:rtl/>
          <w:lang w:eastAsia="he-IL"/>
        </w:rPr>
      </w:pPr>
      <w:bookmarkStart w:id="1211" w:name="_ETM_Q1_3515030"/>
      <w:bookmarkStart w:id="1212" w:name="_ETM_Q1_3515088"/>
      <w:bookmarkStart w:id="1213" w:name="_ETM_Q1_3515566"/>
      <w:bookmarkEnd w:id="1211"/>
      <w:bookmarkEnd w:id="1212"/>
      <w:bookmarkEnd w:id="1213"/>
    </w:p>
    <w:p w:rsidR="005D68E2" w:rsidRDefault="005D68E2" w:rsidP="005D68E2">
      <w:pPr>
        <w:rPr>
          <w:rtl/>
          <w:lang w:eastAsia="he-IL"/>
        </w:rPr>
      </w:pPr>
      <w:bookmarkStart w:id="1214" w:name="_ETM_Q1_3515621"/>
      <w:bookmarkEnd w:id="1214"/>
      <w:r>
        <w:rPr>
          <w:rtl/>
          <w:lang w:eastAsia="he-IL"/>
        </w:rPr>
        <w:t xml:space="preserve">אני רוצה להוסיף – </w:t>
      </w:r>
      <w:proofErr w:type="spellStart"/>
      <w:r>
        <w:rPr>
          <w:rtl/>
          <w:lang w:eastAsia="he-IL"/>
        </w:rPr>
        <w:t>ע'דיר</w:t>
      </w:r>
      <w:proofErr w:type="spellEnd"/>
      <w:r>
        <w:rPr>
          <w:rtl/>
          <w:lang w:eastAsia="he-IL"/>
        </w:rPr>
        <w:t xml:space="preserve">, חשוב שתדעי </w:t>
      </w:r>
      <w:bookmarkStart w:id="1215" w:name="_ETM_Q1_3514798"/>
      <w:bookmarkEnd w:id="1215"/>
      <w:r>
        <w:rPr>
          <w:rtl/>
          <w:lang w:eastAsia="he-IL"/>
        </w:rPr>
        <w:t xml:space="preserve">את זה – שלשמחתי בנתונים שהוצגו בפנינו בקשר </w:t>
      </w:r>
      <w:bookmarkStart w:id="1216" w:name="_ETM_Q1_3521426"/>
      <w:bookmarkEnd w:id="1216"/>
      <w:r>
        <w:rPr>
          <w:rtl/>
          <w:lang w:eastAsia="he-IL"/>
        </w:rPr>
        <w:t>לתוצאות המיצ"ב, לפיו הם מחלקים את בתי הספר, בישובים הדרוזיים</w:t>
      </w:r>
      <w:bookmarkStart w:id="1217" w:name="_ETM_Q1_3528963"/>
      <w:bookmarkEnd w:id="1217"/>
      <w:r>
        <w:rPr>
          <w:rtl/>
          <w:lang w:eastAsia="he-IL"/>
        </w:rPr>
        <w:t xml:space="preserve"> הנתונים הם טובים. יחסית, אם אנחנו משווים לאוכלוסייה </w:t>
      </w:r>
      <w:bookmarkStart w:id="1218" w:name="_ETM_Q1_3532811"/>
      <w:bookmarkEnd w:id="1218"/>
      <w:r>
        <w:rPr>
          <w:rtl/>
          <w:lang w:eastAsia="he-IL"/>
        </w:rPr>
        <w:t xml:space="preserve">הכללית, הנתונים הם טובים מבחינה, פחות מהממוצע הארצי. </w:t>
      </w:r>
      <w:bookmarkStart w:id="1219" w:name="_ETM_Q1_3541509"/>
      <w:bookmarkEnd w:id="1219"/>
      <w:r>
        <w:rPr>
          <w:rtl/>
          <w:lang w:eastAsia="he-IL"/>
        </w:rPr>
        <w:t xml:space="preserve">לצערי בישובים בנגב התמונה היא אפילו יותר קשה </w:t>
      </w:r>
      <w:bookmarkStart w:id="1220" w:name="_ETM_Q1_3546386"/>
      <w:bookmarkEnd w:id="1220"/>
      <w:r>
        <w:rPr>
          <w:rtl/>
          <w:lang w:eastAsia="he-IL"/>
        </w:rPr>
        <w:t xml:space="preserve">מאשר בחברה הערבית באופן כללי. נגדיר את זה המגזר הערבי הכללי. </w:t>
      </w:r>
    </w:p>
    <w:p w:rsidR="005D68E2" w:rsidRDefault="005D68E2" w:rsidP="005D68E2">
      <w:pPr>
        <w:rPr>
          <w:rtl/>
          <w:lang w:eastAsia="he-IL"/>
        </w:rPr>
      </w:pPr>
      <w:bookmarkStart w:id="1221" w:name="_ETM_Q1_3558914"/>
      <w:bookmarkStart w:id="1222" w:name="_ETM_Q1_3558979"/>
      <w:bookmarkEnd w:id="1221"/>
      <w:bookmarkEnd w:id="1222"/>
    </w:p>
    <w:p w:rsidR="005D68E2" w:rsidRDefault="005D68E2" w:rsidP="005D68E2">
      <w:pPr>
        <w:rPr>
          <w:rtl/>
          <w:lang w:eastAsia="he-IL"/>
        </w:rPr>
      </w:pPr>
      <w:bookmarkStart w:id="1223" w:name="_ETM_Q1_3559009"/>
      <w:bookmarkStart w:id="1224" w:name="_ETM_Q1_3559049"/>
      <w:bookmarkEnd w:id="1223"/>
      <w:bookmarkEnd w:id="1224"/>
      <w:r>
        <w:rPr>
          <w:rtl/>
          <w:lang w:eastAsia="he-IL"/>
        </w:rPr>
        <w:t>חשוב לציין שגם כאשר מדברים על ישובים</w:t>
      </w:r>
      <w:bookmarkStart w:id="1225" w:name="_ETM_Q1_3562018"/>
      <w:bookmarkEnd w:id="1225"/>
      <w:r>
        <w:rPr>
          <w:rtl/>
          <w:lang w:eastAsia="he-IL"/>
        </w:rPr>
        <w:t xml:space="preserve"> דרוזים, אנחנו </w:t>
      </w:r>
      <w:bookmarkStart w:id="1226" w:name="_ETM_Q1_3565236"/>
      <w:bookmarkEnd w:id="1226"/>
      <w:r>
        <w:rPr>
          <w:rtl/>
          <w:lang w:eastAsia="he-IL"/>
        </w:rPr>
        <w:t xml:space="preserve">לא מדברים על העדה הדרוזית כי העדה הדרוזית </w:t>
      </w:r>
      <w:bookmarkStart w:id="1227" w:name="_ETM_Q1_3569394"/>
      <w:bookmarkEnd w:id="1227"/>
      <w:r>
        <w:rPr>
          <w:rtl/>
          <w:lang w:eastAsia="he-IL"/>
        </w:rPr>
        <w:t xml:space="preserve">נמצאת בישובים הדרוזים ובישובים לא דרוזים אבל </w:t>
      </w:r>
      <w:bookmarkStart w:id="1228" w:name="_ETM_Q1_3571260"/>
      <w:bookmarkEnd w:id="1228"/>
      <w:r>
        <w:rPr>
          <w:rtl/>
          <w:lang w:eastAsia="he-IL"/>
        </w:rPr>
        <w:t xml:space="preserve">יש גם עדות אחרות, מוסלמים ונוצרים, בישובים הדרוזים. אין ספק </w:t>
      </w:r>
      <w:bookmarkStart w:id="1229" w:name="_ETM_Q1_3579592"/>
      <w:bookmarkEnd w:id="1229"/>
      <w:r>
        <w:rPr>
          <w:rtl/>
          <w:lang w:eastAsia="he-IL"/>
        </w:rPr>
        <w:t xml:space="preserve">שתמונת המצב שם היא טובה והיא נותנת לנו כיוון שלשם </w:t>
      </w:r>
      <w:bookmarkStart w:id="1230" w:name="_ETM_Q1_3583427"/>
      <w:bookmarkEnd w:id="1230"/>
      <w:r>
        <w:rPr>
          <w:rtl/>
          <w:lang w:eastAsia="he-IL"/>
        </w:rPr>
        <w:t>אנחנו צריכים לשאוף ואפשר להגיע.</w:t>
      </w:r>
    </w:p>
    <w:p w:rsidR="005D68E2" w:rsidRDefault="005D68E2" w:rsidP="005D68E2">
      <w:pPr>
        <w:rPr>
          <w:rtl/>
          <w:lang w:eastAsia="he-IL"/>
        </w:rPr>
      </w:pPr>
      <w:bookmarkStart w:id="1231" w:name="_ETM_Q1_3590490"/>
      <w:bookmarkEnd w:id="1231"/>
    </w:p>
    <w:p w:rsidR="005D68E2" w:rsidRDefault="005D68E2" w:rsidP="005D68E2">
      <w:pPr>
        <w:pStyle w:val="a5"/>
        <w:keepNext/>
        <w:rPr>
          <w:rtl/>
        </w:rPr>
      </w:pPr>
      <w:bookmarkStart w:id="1232" w:name="ET_speaker_5945_108"/>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3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w:t>
      </w:r>
      <w:bookmarkStart w:id="1233" w:name="_ETM_Q1_3590790"/>
      <w:bookmarkStart w:id="1234" w:name="_ETM_Q1_3590850"/>
      <w:bookmarkEnd w:id="1233"/>
      <w:bookmarkEnd w:id="1234"/>
      <w:r>
        <w:rPr>
          <w:rtl/>
          <w:lang w:eastAsia="he-IL"/>
        </w:rPr>
        <w:t xml:space="preserve">ני מסכימה חלקית עם מה שאתה </w:t>
      </w:r>
      <w:bookmarkStart w:id="1235" w:name="_ETM_Q1_3590748"/>
      <w:bookmarkEnd w:id="1235"/>
      <w:r>
        <w:rPr>
          <w:rtl/>
          <w:lang w:eastAsia="he-IL"/>
        </w:rPr>
        <w:t xml:space="preserve">אומר. לשמחתנו אצלנו, אצל הדרוזים, ואני מתנצלת שאני עושה את </w:t>
      </w:r>
      <w:bookmarkStart w:id="1236" w:name="_ETM_Q1_3591409"/>
      <w:bookmarkEnd w:id="1236"/>
      <w:r>
        <w:rPr>
          <w:rtl/>
          <w:lang w:eastAsia="he-IL"/>
        </w:rPr>
        <w:t>החלוקה, המצב אכן הרבה יותר טוב. יחד עם זאת</w:t>
      </w:r>
      <w:bookmarkStart w:id="1237" w:name="_ETM_Q1_3596165"/>
      <w:bookmarkEnd w:id="1237"/>
      <w:r>
        <w:rPr>
          <w:rtl/>
          <w:lang w:eastAsia="he-IL"/>
        </w:rPr>
        <w:t xml:space="preserve"> כולנו שואפים לטייב ולייעל את המערכת.</w:t>
      </w:r>
    </w:p>
    <w:p w:rsidR="005D68E2" w:rsidRDefault="005D68E2" w:rsidP="005D68E2">
      <w:pPr>
        <w:rPr>
          <w:rtl/>
          <w:lang w:eastAsia="he-IL"/>
        </w:rPr>
      </w:pPr>
      <w:bookmarkStart w:id="1238" w:name="_ETM_Q1_3599875"/>
      <w:bookmarkStart w:id="1239" w:name="_ETM_Q1_3599898"/>
      <w:bookmarkEnd w:id="1238"/>
      <w:bookmarkEnd w:id="1239"/>
    </w:p>
    <w:p w:rsidR="005D68E2" w:rsidRDefault="005D68E2" w:rsidP="005D68E2">
      <w:pPr>
        <w:pStyle w:val="a5"/>
        <w:keepNext/>
        <w:rPr>
          <w:rtl/>
        </w:rPr>
      </w:pPr>
      <w:bookmarkStart w:id="1240" w:name="ET_speaker_6032_10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240"/>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אין ספק.</w:t>
      </w:r>
    </w:p>
    <w:p w:rsidR="005D68E2" w:rsidRDefault="005D68E2" w:rsidP="005D68E2">
      <w:pPr>
        <w:rPr>
          <w:rtl/>
          <w:lang w:eastAsia="he-IL"/>
        </w:rPr>
      </w:pPr>
      <w:bookmarkStart w:id="1241" w:name="_ETM_Q1_3598894"/>
      <w:bookmarkEnd w:id="1241"/>
    </w:p>
    <w:p w:rsidR="005D68E2" w:rsidRDefault="005D68E2" w:rsidP="005D68E2">
      <w:pPr>
        <w:pStyle w:val="a5"/>
        <w:keepNext/>
        <w:rPr>
          <w:rtl/>
        </w:rPr>
      </w:pPr>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5D68E2" w:rsidRDefault="005D68E2" w:rsidP="005D68E2">
      <w:pPr>
        <w:pStyle w:val="KeepWithNext"/>
        <w:rPr>
          <w:rFonts w:hint="cs"/>
          <w:rtl/>
          <w:lang w:eastAsia="he-IL"/>
        </w:rPr>
      </w:pPr>
    </w:p>
    <w:p w:rsidR="005D68E2" w:rsidRDefault="005D68E2" w:rsidP="005D68E2">
      <w:pPr>
        <w:rPr>
          <w:rtl/>
          <w:lang w:eastAsia="he-IL"/>
        </w:rPr>
      </w:pPr>
      <w:bookmarkStart w:id="1242" w:name="_ETM_Q1_3599150"/>
      <w:bookmarkStart w:id="1243" w:name="_ETM_Q1_3599171"/>
      <w:bookmarkEnd w:id="1242"/>
      <w:bookmarkEnd w:id="1243"/>
      <w:r>
        <w:rPr>
          <w:rtl/>
          <w:lang w:eastAsia="he-IL"/>
        </w:rPr>
        <w:t xml:space="preserve">אם </w:t>
      </w:r>
      <w:bookmarkStart w:id="1244" w:name="_ETM_Q1_3599430"/>
      <w:bookmarkEnd w:id="1244"/>
      <w:r>
        <w:rPr>
          <w:rtl/>
          <w:lang w:eastAsia="he-IL"/>
        </w:rPr>
        <w:t>אתה משווה לדרוזים, אני שואפת לסקטורים אחרים שהם טובים יות</w:t>
      </w:r>
      <w:bookmarkStart w:id="1245" w:name="_ETM_Q1_3605473"/>
      <w:bookmarkEnd w:id="1245"/>
      <w:r>
        <w:rPr>
          <w:rtl/>
          <w:lang w:eastAsia="he-IL"/>
        </w:rPr>
        <w:t xml:space="preserve">ר. לפני שבועיים היה על כך דיון בוועדה אחרת וכן </w:t>
      </w:r>
      <w:bookmarkStart w:id="1246" w:name="_ETM_Q1_3607927"/>
      <w:bookmarkEnd w:id="1246"/>
      <w:r>
        <w:rPr>
          <w:rtl/>
          <w:lang w:eastAsia="he-IL"/>
        </w:rPr>
        <w:t xml:space="preserve">הוצגו נתונים יותר מעודדים. יחד עם זאת, כולנו צריכים לטייב, </w:t>
      </w:r>
      <w:bookmarkStart w:id="1247" w:name="_ETM_Q1_3611411"/>
      <w:bookmarkEnd w:id="1247"/>
      <w:r>
        <w:rPr>
          <w:rtl/>
          <w:lang w:eastAsia="he-IL"/>
        </w:rPr>
        <w:t>כל אחד בסקאלה הזאת.</w:t>
      </w:r>
    </w:p>
    <w:p w:rsidR="005D68E2" w:rsidRDefault="005D68E2" w:rsidP="005D68E2">
      <w:pPr>
        <w:rPr>
          <w:rtl/>
          <w:lang w:eastAsia="he-IL"/>
        </w:rPr>
      </w:pPr>
      <w:bookmarkStart w:id="1248" w:name="_ETM_Q1_3614779"/>
      <w:bookmarkStart w:id="1249" w:name="_ETM_Q1_3614834"/>
      <w:bookmarkEnd w:id="1248"/>
      <w:bookmarkEnd w:id="1249"/>
    </w:p>
    <w:p w:rsidR="005D68E2" w:rsidRDefault="005D68E2" w:rsidP="005D68E2">
      <w:pPr>
        <w:pStyle w:val="a5"/>
        <w:keepNext/>
        <w:rPr>
          <w:rtl/>
        </w:rPr>
      </w:pPr>
      <w:bookmarkStart w:id="1250" w:name="ET_speaker_6032_111"/>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250"/>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נכון. חשוב גם לציין שאנחנו תמיד </w:t>
      </w:r>
      <w:bookmarkStart w:id="1251" w:name="_ETM_Q1_3616655"/>
      <w:bookmarkEnd w:id="1251"/>
      <w:r>
        <w:rPr>
          <w:rtl/>
          <w:lang w:eastAsia="he-IL"/>
        </w:rPr>
        <w:t xml:space="preserve">משווים את עצמנו או משווים לאוכלוסייה היהודית אבל </w:t>
      </w:r>
      <w:bookmarkStart w:id="1252" w:name="_ETM_Q1_3623108"/>
      <w:bookmarkEnd w:id="1252"/>
      <w:r>
        <w:rPr>
          <w:rtl/>
          <w:lang w:eastAsia="he-IL"/>
        </w:rPr>
        <w:t>מי אמר שהנתונים שם הם הנתונים המיטביים?</w:t>
      </w:r>
    </w:p>
    <w:p w:rsidR="005D68E2" w:rsidRDefault="005D68E2" w:rsidP="005D68E2">
      <w:pPr>
        <w:rPr>
          <w:rtl/>
          <w:lang w:eastAsia="he-IL"/>
        </w:rPr>
      </w:pPr>
    </w:p>
    <w:p w:rsidR="005D68E2" w:rsidRDefault="005D68E2" w:rsidP="005D68E2">
      <w:pPr>
        <w:pStyle w:val="a5"/>
        <w:keepNext/>
        <w:rPr>
          <w:rtl/>
        </w:rPr>
      </w:pPr>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הם לא מיטבי</w:t>
      </w:r>
      <w:bookmarkStart w:id="1253" w:name="_ETM_Q1_3626543"/>
      <w:bookmarkEnd w:id="1253"/>
      <w:r>
        <w:rPr>
          <w:rtl/>
          <w:lang w:eastAsia="he-IL"/>
        </w:rPr>
        <w:t>ים אבל הם יותר טובים.</w:t>
      </w:r>
      <w:bookmarkStart w:id="1254" w:name="_ETM_Q1_3626423"/>
      <w:bookmarkEnd w:id="1254"/>
    </w:p>
    <w:p w:rsidR="005D68E2" w:rsidRDefault="005D68E2" w:rsidP="005D68E2">
      <w:pPr>
        <w:rPr>
          <w:rtl/>
          <w:lang w:eastAsia="he-IL"/>
        </w:rPr>
      </w:pPr>
      <w:bookmarkStart w:id="1255" w:name="_ETM_Q1_3626476"/>
      <w:bookmarkStart w:id="1256" w:name="_ETM_Q1_3627583"/>
      <w:bookmarkEnd w:id="1255"/>
      <w:bookmarkEnd w:id="1256"/>
    </w:p>
    <w:p w:rsidR="005D68E2" w:rsidRDefault="005D68E2" w:rsidP="005D68E2">
      <w:pPr>
        <w:pStyle w:val="a5"/>
        <w:keepNext/>
        <w:rPr>
          <w:rtl/>
        </w:rPr>
      </w:pPr>
      <w:bookmarkStart w:id="1257" w:name="ET_speaker_6032_11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257"/>
    </w:p>
    <w:p w:rsidR="005D68E2" w:rsidRDefault="005D68E2" w:rsidP="005D68E2">
      <w:pPr>
        <w:pStyle w:val="KeepWithNext"/>
        <w:rPr>
          <w:rFonts w:hint="cs"/>
          <w:rtl/>
          <w:lang w:eastAsia="he-IL"/>
        </w:rPr>
      </w:pPr>
    </w:p>
    <w:p w:rsidR="005D68E2" w:rsidRDefault="005D68E2" w:rsidP="005D68E2">
      <w:pPr>
        <w:rPr>
          <w:rtl/>
          <w:lang w:eastAsia="he-IL"/>
        </w:rPr>
      </w:pPr>
      <w:bookmarkStart w:id="1258" w:name="_ETM_Q1_3627867"/>
      <w:bookmarkStart w:id="1259" w:name="_ETM_Q1_3627891"/>
      <w:bookmarkEnd w:id="1258"/>
      <w:bookmarkEnd w:id="1259"/>
      <w:r>
        <w:rPr>
          <w:rtl/>
          <w:lang w:eastAsia="he-IL"/>
        </w:rPr>
        <w:t xml:space="preserve">יכול להיות שצריכים לעבוד ולשאוף ליותר </w:t>
      </w:r>
      <w:bookmarkStart w:id="1260" w:name="_ETM_Q1_3630999"/>
      <w:bookmarkEnd w:id="1260"/>
      <w:r>
        <w:rPr>
          <w:rtl/>
          <w:lang w:eastAsia="he-IL"/>
        </w:rPr>
        <w:t>טוב.</w:t>
      </w:r>
    </w:p>
    <w:p w:rsidR="005D68E2" w:rsidRDefault="005D68E2" w:rsidP="005D68E2">
      <w:pPr>
        <w:rPr>
          <w:rtl/>
          <w:lang w:eastAsia="he-IL"/>
        </w:rPr>
      </w:pPr>
      <w:bookmarkStart w:id="1261" w:name="_ETM_Q1_3632161"/>
      <w:bookmarkStart w:id="1262" w:name="_ETM_Q1_3632223"/>
      <w:bookmarkStart w:id="1263" w:name="_ETM_Q1_3632264"/>
      <w:bookmarkStart w:id="1264" w:name="_ETM_Q1_3632306"/>
      <w:bookmarkEnd w:id="1261"/>
      <w:bookmarkEnd w:id="1262"/>
      <w:bookmarkEnd w:id="1263"/>
      <w:bookmarkEnd w:id="1264"/>
    </w:p>
    <w:p w:rsidR="005D68E2" w:rsidRDefault="005D68E2" w:rsidP="005D68E2">
      <w:pPr>
        <w:pStyle w:val="a5"/>
        <w:keepNext/>
        <w:rPr>
          <w:rtl/>
        </w:rPr>
      </w:pPr>
      <w:bookmarkStart w:id="1265" w:name="ET_speaker_5945_114"/>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6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נכון. הם יותר טובים בהשוואה. הכול יחסי.</w:t>
      </w:r>
    </w:p>
    <w:p w:rsidR="005D68E2" w:rsidRDefault="005D68E2" w:rsidP="005D68E2">
      <w:pPr>
        <w:rPr>
          <w:rtl/>
          <w:lang w:eastAsia="he-IL"/>
        </w:rPr>
      </w:pPr>
      <w:bookmarkStart w:id="1266" w:name="_ETM_Q1_3634922"/>
      <w:bookmarkStart w:id="1267" w:name="_ETM_Q1_3634966"/>
      <w:bookmarkEnd w:id="1266"/>
      <w:bookmarkEnd w:id="1267"/>
    </w:p>
    <w:p w:rsidR="005D68E2" w:rsidRDefault="005D68E2" w:rsidP="005D68E2">
      <w:pPr>
        <w:pStyle w:val="af8"/>
        <w:keepNext/>
        <w:rPr>
          <w:rtl/>
        </w:rPr>
      </w:pPr>
      <w:bookmarkStart w:id="1268" w:name="ET_yor_5278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8"/>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ורד, התייחסותך לסוגיית </w:t>
      </w:r>
      <w:bookmarkStart w:id="1269" w:name="_ETM_Q1_3638254"/>
      <w:bookmarkEnd w:id="1269"/>
      <w:r>
        <w:rPr>
          <w:rtl/>
          <w:lang w:eastAsia="he-IL"/>
        </w:rPr>
        <w:t>אנשי המקצוע, בעיקר היועצות החינוכיות.</w:t>
      </w:r>
    </w:p>
    <w:p w:rsidR="005D68E2" w:rsidRDefault="005D68E2" w:rsidP="005D68E2">
      <w:pPr>
        <w:rPr>
          <w:rtl/>
          <w:lang w:eastAsia="he-IL"/>
        </w:rPr>
      </w:pPr>
      <w:bookmarkStart w:id="1270" w:name="_ETM_Q1_3487527"/>
      <w:bookmarkStart w:id="1271" w:name="_ETM_Q1_3487786"/>
      <w:bookmarkStart w:id="1272" w:name="_ETM_Q1_3473645"/>
      <w:bookmarkEnd w:id="1270"/>
      <w:bookmarkEnd w:id="1271"/>
      <w:bookmarkEnd w:id="1272"/>
    </w:p>
    <w:p w:rsidR="005D68E2" w:rsidRDefault="005D68E2" w:rsidP="005D68E2">
      <w:pPr>
        <w:pStyle w:val="afb"/>
        <w:keepNext/>
        <w:rPr>
          <w:rtl/>
          <w:lang w:eastAsia="he-IL"/>
        </w:rPr>
      </w:pPr>
      <w:bookmarkStart w:id="1273" w:name="ET_guest_ורד_גיל_104"/>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273"/>
    </w:p>
    <w:p w:rsidR="005D68E2" w:rsidRDefault="005D68E2" w:rsidP="005D68E2">
      <w:pPr>
        <w:pStyle w:val="KeepWithNext"/>
        <w:rPr>
          <w:rFonts w:hint="cs"/>
          <w:rtl/>
          <w:lang w:eastAsia="he-IL"/>
        </w:rPr>
      </w:pPr>
    </w:p>
    <w:p w:rsidR="005D68E2" w:rsidRDefault="005D68E2" w:rsidP="005D68E2">
      <w:pPr>
        <w:rPr>
          <w:rtl/>
          <w:lang w:eastAsia="he-IL"/>
        </w:rPr>
      </w:pPr>
      <w:bookmarkStart w:id="1274" w:name="_ETM_Q1_3475317"/>
      <w:bookmarkStart w:id="1275" w:name="_ETM_Q1_3475342"/>
      <w:bookmarkEnd w:id="1274"/>
      <w:bookmarkEnd w:id="1275"/>
      <w:r>
        <w:rPr>
          <w:rtl/>
          <w:lang w:eastAsia="he-IL"/>
        </w:rPr>
        <w:t xml:space="preserve">אני רושמת את זה ואני אעביר </w:t>
      </w:r>
      <w:bookmarkStart w:id="1276" w:name="_ETM_Q1_3646412"/>
      <w:bookmarkEnd w:id="1276"/>
      <w:r>
        <w:rPr>
          <w:rtl/>
          <w:lang w:eastAsia="he-IL"/>
        </w:rPr>
        <w:t xml:space="preserve">את זה. אני חייבת לומר שכאשר מדברים על איוש של </w:t>
      </w:r>
      <w:bookmarkStart w:id="1277" w:name="_ETM_Q1_3651807"/>
      <w:bookmarkEnd w:id="1277"/>
      <w:r>
        <w:rPr>
          <w:rtl/>
          <w:lang w:eastAsia="he-IL"/>
        </w:rPr>
        <w:t xml:space="preserve">משרות של יועצים ויועצות, זה כלל ארצי מבחינת כן בחטיבה, כן בתיכון או לא. זה לא רק בחברה הערבית. אנחנו מודעים לזה ואני מקווה </w:t>
      </w:r>
      <w:bookmarkStart w:id="1278" w:name="_ETM_Q1_3668793"/>
      <w:bookmarkEnd w:id="1278"/>
      <w:r>
        <w:rPr>
          <w:rtl/>
          <w:lang w:eastAsia="he-IL"/>
        </w:rPr>
        <w:t xml:space="preserve">שזה ישתנה. אני יכולה לומר שבשנים האחרונות יש יותר יועצים </w:t>
      </w:r>
      <w:bookmarkStart w:id="1279" w:name="_ETM_Q1_3674255"/>
      <w:bookmarkEnd w:id="1279"/>
      <w:r>
        <w:rPr>
          <w:rtl/>
          <w:lang w:eastAsia="he-IL"/>
        </w:rPr>
        <w:t>ויועצות בחברה הערבית מאשר היה לפני כמה שנים.</w:t>
      </w:r>
    </w:p>
    <w:p w:rsidR="005D68E2" w:rsidRDefault="005D68E2" w:rsidP="005D68E2">
      <w:pPr>
        <w:rPr>
          <w:rtl/>
          <w:lang w:eastAsia="he-IL"/>
        </w:rPr>
      </w:pPr>
      <w:bookmarkStart w:id="1280" w:name="_ETM_Q1_3677352"/>
      <w:bookmarkStart w:id="1281" w:name="_ETM_Q1_3677424"/>
      <w:bookmarkStart w:id="1282" w:name="_ETM_Q1_3678040"/>
      <w:bookmarkEnd w:id="1280"/>
      <w:bookmarkEnd w:id="1281"/>
      <w:bookmarkEnd w:id="1282"/>
    </w:p>
    <w:p w:rsidR="005D68E2" w:rsidRDefault="005D68E2" w:rsidP="005D68E2">
      <w:pPr>
        <w:pStyle w:val="a5"/>
        <w:keepNext/>
        <w:rPr>
          <w:rtl/>
        </w:rPr>
      </w:pPr>
      <w:bookmarkStart w:id="1283" w:name="ET_speaker_5945_11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83"/>
    </w:p>
    <w:p w:rsidR="005D68E2" w:rsidRDefault="005D68E2" w:rsidP="005D68E2">
      <w:pPr>
        <w:pStyle w:val="KeepWithNext"/>
        <w:rPr>
          <w:rFonts w:hint="cs"/>
          <w:rtl/>
        </w:rPr>
      </w:pPr>
    </w:p>
    <w:p w:rsidR="005D68E2" w:rsidRDefault="005D68E2" w:rsidP="005D68E2">
      <w:pPr>
        <w:rPr>
          <w:rtl/>
        </w:rPr>
      </w:pPr>
      <w:r>
        <w:rPr>
          <w:rtl/>
        </w:rPr>
        <w:t xml:space="preserve">כמה בתי ספר תיכונים יש לך מתוך </w:t>
      </w:r>
      <w:bookmarkStart w:id="1284" w:name="_ETM_Q1_3674780"/>
      <w:bookmarkEnd w:id="1284"/>
      <w:r>
        <w:rPr>
          <w:rtl/>
        </w:rPr>
        <w:t>ה-70?</w:t>
      </w:r>
      <w:bookmarkStart w:id="1285" w:name="_ETM_Q1_3680501"/>
      <w:bookmarkEnd w:id="1285"/>
    </w:p>
    <w:p w:rsidR="005D68E2" w:rsidRDefault="005D68E2" w:rsidP="005D68E2">
      <w:pPr>
        <w:rPr>
          <w:rtl/>
        </w:rPr>
      </w:pPr>
      <w:bookmarkStart w:id="1286" w:name="_ETM_Q1_3680559"/>
      <w:bookmarkStart w:id="1287" w:name="_ETM_Q1_3681190"/>
      <w:bookmarkEnd w:id="1286"/>
      <w:bookmarkEnd w:id="1287"/>
    </w:p>
    <w:p w:rsidR="005D68E2" w:rsidRDefault="005D68E2" w:rsidP="005D68E2">
      <w:pPr>
        <w:pStyle w:val="afb"/>
        <w:keepNext/>
        <w:rPr>
          <w:rtl/>
        </w:rPr>
      </w:pPr>
      <w:bookmarkStart w:id="1288" w:name="ET_guest_ורד_גיל_111"/>
      <w:r>
        <w:rPr>
          <w:rStyle w:val="TagStyle"/>
          <w:rFonts w:hint="cs"/>
          <w:rtl/>
        </w:rPr>
        <w:t xml:space="preserve"> &lt;&lt; אורח &gt;&gt; </w:t>
      </w:r>
      <w:r>
        <w:rPr>
          <w:rFonts w:hint="cs"/>
          <w:rtl/>
        </w:rPr>
        <w:t>ורד גיל:</w:t>
      </w:r>
      <w:r>
        <w:rPr>
          <w:rStyle w:val="TagStyle"/>
          <w:rFonts w:hint="cs"/>
          <w:rtl/>
        </w:rPr>
        <w:t xml:space="preserve"> &lt;&lt; אורח &gt;&gt;</w:t>
      </w:r>
      <w:r>
        <w:rPr>
          <w:rFonts w:hint="cs"/>
          <w:rtl/>
        </w:rPr>
        <w:t xml:space="preserve"> </w:t>
      </w:r>
      <w:bookmarkEnd w:id="1288"/>
    </w:p>
    <w:p w:rsidR="005D68E2" w:rsidRDefault="005D68E2" w:rsidP="005D68E2">
      <w:pPr>
        <w:pStyle w:val="KeepWithNext"/>
        <w:rPr>
          <w:rFonts w:hint="cs"/>
          <w:rtl/>
        </w:rPr>
      </w:pPr>
    </w:p>
    <w:p w:rsidR="005D68E2" w:rsidRDefault="005D68E2" w:rsidP="005D68E2">
      <w:pPr>
        <w:rPr>
          <w:rtl/>
        </w:rPr>
      </w:pPr>
      <w:bookmarkStart w:id="1289" w:name="_ETM_Q1_3681446"/>
      <w:bookmarkStart w:id="1290" w:name="_ETM_Q1_3681470"/>
      <w:bookmarkEnd w:id="1289"/>
      <w:bookmarkEnd w:id="1290"/>
      <w:r>
        <w:rPr>
          <w:rtl/>
        </w:rPr>
        <w:t xml:space="preserve">אמרתי. התוכנית שלנו היא </w:t>
      </w:r>
      <w:proofErr w:type="spellStart"/>
      <w:r>
        <w:rPr>
          <w:rtl/>
        </w:rPr>
        <w:t>תוכנית</w:t>
      </w:r>
      <w:proofErr w:type="spellEnd"/>
      <w:r>
        <w:rPr>
          <w:rtl/>
        </w:rPr>
        <w:t xml:space="preserve"> לבתי ספר יסודיים וחטיבות. היא לא לתיכון.</w:t>
      </w:r>
    </w:p>
    <w:p w:rsidR="005D68E2" w:rsidRDefault="005D68E2" w:rsidP="005D68E2">
      <w:pPr>
        <w:rPr>
          <w:rtl/>
        </w:rPr>
      </w:pPr>
      <w:bookmarkStart w:id="1291" w:name="_ETM_Q1_3687456"/>
      <w:bookmarkStart w:id="1292" w:name="_ETM_Q1_3687518"/>
      <w:bookmarkEnd w:id="1291"/>
      <w:bookmarkEnd w:id="1292"/>
    </w:p>
    <w:p w:rsidR="005D68E2" w:rsidRDefault="005D68E2" w:rsidP="005D68E2">
      <w:pPr>
        <w:pStyle w:val="a5"/>
        <w:keepNext/>
        <w:rPr>
          <w:rtl/>
        </w:rPr>
      </w:pPr>
      <w:bookmarkStart w:id="1293" w:name="ET_speaker_5945_112"/>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293"/>
    </w:p>
    <w:p w:rsidR="005D68E2" w:rsidRDefault="005D68E2" w:rsidP="005D68E2">
      <w:pPr>
        <w:pStyle w:val="KeepWithNext"/>
        <w:rPr>
          <w:rFonts w:hint="cs"/>
          <w:rtl/>
          <w:lang w:eastAsia="he-IL"/>
        </w:rPr>
      </w:pPr>
    </w:p>
    <w:p w:rsidR="005D68E2" w:rsidRDefault="005D68E2" w:rsidP="005D68E2">
      <w:pPr>
        <w:rPr>
          <w:rtl/>
          <w:lang w:eastAsia="he-IL"/>
        </w:rPr>
      </w:pPr>
      <w:bookmarkStart w:id="1294" w:name="_ETM_Q1_3688601"/>
      <w:bookmarkStart w:id="1295" w:name="_ETM_Q1_3688625"/>
      <w:bookmarkEnd w:id="1294"/>
      <w:bookmarkEnd w:id="1295"/>
      <w:r>
        <w:rPr>
          <w:rtl/>
          <w:lang w:eastAsia="he-IL"/>
        </w:rPr>
        <w:t>אין לך אף בית ספר תיכון.</w:t>
      </w:r>
    </w:p>
    <w:p w:rsidR="005D68E2" w:rsidRDefault="005D68E2" w:rsidP="005D68E2">
      <w:pPr>
        <w:rPr>
          <w:rtl/>
          <w:lang w:eastAsia="he-IL"/>
        </w:rPr>
      </w:pPr>
      <w:bookmarkStart w:id="1296" w:name="_ETM_Q1_3689308"/>
      <w:bookmarkStart w:id="1297" w:name="_ETM_Q1_3689366"/>
      <w:bookmarkEnd w:id="1296"/>
      <w:bookmarkEnd w:id="1297"/>
    </w:p>
    <w:p w:rsidR="005D68E2" w:rsidRDefault="005D68E2" w:rsidP="005D68E2">
      <w:pPr>
        <w:pStyle w:val="afb"/>
        <w:keepNext/>
        <w:rPr>
          <w:rtl/>
          <w:lang w:eastAsia="he-IL"/>
        </w:rPr>
      </w:pPr>
      <w:bookmarkStart w:id="1298" w:name="ET_guest_ורד_גיל_113"/>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298"/>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אין. זו גם הייתה המטרה של התוכנית.</w:t>
      </w:r>
    </w:p>
    <w:p w:rsidR="005D68E2" w:rsidRDefault="005D68E2" w:rsidP="005D68E2">
      <w:pPr>
        <w:rPr>
          <w:rtl/>
          <w:lang w:eastAsia="he-IL"/>
        </w:rPr>
      </w:pPr>
      <w:bookmarkStart w:id="1299" w:name="_ETM_Q1_3702722"/>
      <w:bookmarkEnd w:id="1299"/>
    </w:p>
    <w:p w:rsidR="005D68E2" w:rsidRDefault="005D68E2" w:rsidP="005D68E2">
      <w:pPr>
        <w:pStyle w:val="a5"/>
        <w:keepNext/>
        <w:rPr>
          <w:rtl/>
        </w:rPr>
      </w:pPr>
      <w:bookmarkStart w:id="1300" w:name="ET_speaker_5945_11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00"/>
    </w:p>
    <w:p w:rsidR="005D68E2" w:rsidRDefault="005D68E2" w:rsidP="005D68E2">
      <w:pPr>
        <w:pStyle w:val="KeepWithNext"/>
        <w:rPr>
          <w:rFonts w:hint="cs"/>
          <w:rtl/>
          <w:lang w:eastAsia="he-IL"/>
        </w:rPr>
      </w:pPr>
    </w:p>
    <w:p w:rsidR="005D68E2" w:rsidRDefault="005D68E2" w:rsidP="005D68E2">
      <w:pPr>
        <w:rPr>
          <w:rtl/>
          <w:lang w:eastAsia="he-IL"/>
        </w:rPr>
      </w:pPr>
      <w:bookmarkStart w:id="1301" w:name="_ETM_Q1_3702999"/>
      <w:bookmarkStart w:id="1302" w:name="_ETM_Q1_3703018"/>
      <w:bookmarkEnd w:id="1301"/>
      <w:bookmarkEnd w:id="1302"/>
      <w:r>
        <w:rPr>
          <w:rtl/>
          <w:lang w:eastAsia="he-IL"/>
        </w:rPr>
        <w:t xml:space="preserve">השאיפה </w:t>
      </w:r>
      <w:bookmarkStart w:id="1303" w:name="_ETM_Q1_3701850"/>
      <w:bookmarkEnd w:id="1303"/>
      <w:r>
        <w:rPr>
          <w:rtl/>
          <w:lang w:eastAsia="he-IL"/>
        </w:rPr>
        <w:t>היא לשנות את זה ולהוסיף בתי ספר תיכונים.</w:t>
      </w:r>
    </w:p>
    <w:p w:rsidR="005D68E2" w:rsidRDefault="005D68E2" w:rsidP="005D68E2">
      <w:pPr>
        <w:rPr>
          <w:rtl/>
          <w:lang w:eastAsia="he-IL"/>
        </w:rPr>
      </w:pPr>
      <w:bookmarkStart w:id="1304" w:name="_ETM_Q1_3706640"/>
      <w:bookmarkStart w:id="1305" w:name="_ETM_Q1_3706694"/>
      <w:bookmarkEnd w:id="1304"/>
      <w:bookmarkEnd w:id="1305"/>
    </w:p>
    <w:p w:rsidR="005D68E2" w:rsidRDefault="005D68E2" w:rsidP="005D68E2">
      <w:pPr>
        <w:pStyle w:val="afb"/>
        <w:keepNext/>
        <w:rPr>
          <w:rtl/>
          <w:lang w:eastAsia="he-IL"/>
        </w:rPr>
      </w:pPr>
      <w:bookmarkStart w:id="1306" w:name="ET_guest_ורד_גיל_117"/>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306"/>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הרציונל היה </w:t>
      </w:r>
      <w:bookmarkStart w:id="1307" w:name="_ETM_Q1_3708532"/>
      <w:bookmarkEnd w:id="1307"/>
      <w:r>
        <w:rPr>
          <w:rtl/>
          <w:lang w:eastAsia="he-IL"/>
        </w:rPr>
        <w:t xml:space="preserve">לבחור בתי ספר יסודיים וחטיבות. בחטיבה, אם </w:t>
      </w:r>
      <w:bookmarkStart w:id="1308" w:name="_ETM_Q1_3713191"/>
      <w:bookmarkEnd w:id="1308"/>
      <w:r>
        <w:rPr>
          <w:rtl/>
          <w:lang w:eastAsia="he-IL"/>
        </w:rPr>
        <w:t xml:space="preserve">נסתכל על נתוני מיצ"ב, אנחנו נראה שהאלימות שם גבוהה </w:t>
      </w:r>
      <w:bookmarkStart w:id="1309" w:name="_ETM_Q1_3719087"/>
      <w:bookmarkEnd w:id="1309"/>
      <w:r>
        <w:rPr>
          <w:rtl/>
          <w:lang w:eastAsia="he-IL"/>
        </w:rPr>
        <w:t>יותר, אצל התלמידים בחטיבה. אנחנו אומרים שאנחנו רוצ</w:t>
      </w:r>
      <w:bookmarkStart w:id="1310" w:name="_ETM_Q1_3724758"/>
      <w:bookmarkEnd w:id="1310"/>
      <w:r>
        <w:rPr>
          <w:rtl/>
          <w:lang w:eastAsia="he-IL"/>
        </w:rPr>
        <w:t xml:space="preserve">ים לבסס את התוכניות, את החלקים הפרו-אקטיביים דווקא ביסודי </w:t>
      </w:r>
      <w:bookmarkStart w:id="1311" w:name="_ETM_Q1_3727854"/>
      <w:bookmarkEnd w:id="1311"/>
      <w:r>
        <w:rPr>
          <w:rtl/>
          <w:lang w:eastAsia="he-IL"/>
        </w:rPr>
        <w:t xml:space="preserve">ובהמשך בחטיבה כדי לתת את האחיזה הטובה יותר, את המיומנויות, </w:t>
      </w:r>
      <w:bookmarkStart w:id="1312" w:name="_ETM_Q1_3736242"/>
      <w:bookmarkEnd w:id="1312"/>
      <w:r>
        <w:rPr>
          <w:rtl/>
          <w:lang w:eastAsia="he-IL"/>
        </w:rPr>
        <w:t xml:space="preserve">את הכישורים לתלמידים כדי שכאשר הם יגיעו לתיכון, הם </w:t>
      </w:r>
      <w:bookmarkStart w:id="1313" w:name="_ETM_Q1_3739412"/>
      <w:bookmarkEnd w:id="1313"/>
      <w:r>
        <w:rPr>
          <w:rtl/>
          <w:lang w:eastAsia="he-IL"/>
        </w:rPr>
        <w:t>יגיעו מוכנים.</w:t>
      </w:r>
      <w:bookmarkStart w:id="1314" w:name="_ETM_Q1_3739656"/>
      <w:bookmarkEnd w:id="1314"/>
    </w:p>
    <w:p w:rsidR="005D68E2" w:rsidRDefault="005D68E2" w:rsidP="005D68E2">
      <w:pPr>
        <w:rPr>
          <w:rtl/>
          <w:lang w:eastAsia="he-IL"/>
        </w:rPr>
      </w:pPr>
      <w:bookmarkStart w:id="1315" w:name="_ETM_Q1_3739766"/>
      <w:bookmarkStart w:id="1316" w:name="_ETM_Q1_3741008"/>
      <w:bookmarkEnd w:id="1315"/>
      <w:bookmarkEnd w:id="1316"/>
    </w:p>
    <w:p w:rsidR="005D68E2" w:rsidRDefault="005D68E2" w:rsidP="005D68E2">
      <w:pPr>
        <w:pStyle w:val="a5"/>
        <w:keepNext/>
        <w:rPr>
          <w:rtl/>
        </w:rPr>
      </w:pPr>
      <w:bookmarkStart w:id="1317" w:name="ET_speaker_5945_118"/>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17"/>
    </w:p>
    <w:p w:rsidR="005D68E2" w:rsidRDefault="005D68E2" w:rsidP="005D68E2">
      <w:pPr>
        <w:pStyle w:val="KeepWithNext"/>
        <w:rPr>
          <w:rFonts w:hint="cs"/>
          <w:rtl/>
          <w:lang w:eastAsia="he-IL"/>
        </w:rPr>
      </w:pPr>
    </w:p>
    <w:p w:rsidR="005D68E2" w:rsidRDefault="005D68E2" w:rsidP="005D68E2">
      <w:pPr>
        <w:rPr>
          <w:rtl/>
          <w:lang w:eastAsia="he-IL"/>
        </w:rPr>
      </w:pPr>
      <w:bookmarkStart w:id="1318" w:name="_ETM_Q1_3741284"/>
      <w:bookmarkStart w:id="1319" w:name="_ETM_Q1_3741305"/>
      <w:bookmarkEnd w:id="1318"/>
      <w:bookmarkEnd w:id="1319"/>
      <w:r>
        <w:rPr>
          <w:rtl/>
          <w:lang w:eastAsia="he-IL"/>
        </w:rPr>
        <w:t xml:space="preserve">תסכימי אתי שבשם הרצף החינוכי והתקינות של ההתנהלות שלכם, אתם לא יכולים לנטוש אותם דווקא בתיכון בצל </w:t>
      </w:r>
      <w:bookmarkStart w:id="1320" w:name="_ETM_Q1_3748292"/>
      <w:bookmarkEnd w:id="1320"/>
      <w:r>
        <w:rPr>
          <w:rtl/>
          <w:lang w:eastAsia="he-IL"/>
        </w:rPr>
        <w:t xml:space="preserve">הנתונים עליהם אנחנו מדברים. השאלה היא האם העליתם דרישות בתוכניות </w:t>
      </w:r>
      <w:bookmarkStart w:id="1321" w:name="_ETM_Q1_3753436"/>
      <w:bookmarkEnd w:id="1321"/>
      <w:r>
        <w:rPr>
          <w:rtl/>
          <w:lang w:eastAsia="he-IL"/>
        </w:rPr>
        <w:t xml:space="preserve">הבאות שאתם שואפים ליישם, האם אתם תבחרו לקחת </w:t>
      </w:r>
      <w:bookmarkStart w:id="1322" w:name="_ETM_Q1_3757236"/>
      <w:bookmarkEnd w:id="1322"/>
      <w:r>
        <w:rPr>
          <w:rtl/>
          <w:lang w:eastAsia="he-IL"/>
        </w:rPr>
        <w:t xml:space="preserve">דווקא בתי ספר תיכונים ולהמשיך ללוות את אותם </w:t>
      </w:r>
      <w:bookmarkStart w:id="1323" w:name="_ETM_Q1_3759268"/>
      <w:bookmarkEnd w:id="1323"/>
      <w:r>
        <w:rPr>
          <w:rtl/>
          <w:lang w:eastAsia="he-IL"/>
        </w:rPr>
        <w:t>הילדים גם בתיכון באותם כפרים.</w:t>
      </w:r>
    </w:p>
    <w:p w:rsidR="005D68E2" w:rsidRDefault="005D68E2" w:rsidP="005D68E2">
      <w:pPr>
        <w:rPr>
          <w:rtl/>
          <w:lang w:eastAsia="he-IL"/>
        </w:rPr>
      </w:pPr>
      <w:bookmarkStart w:id="1324" w:name="_ETM_Q1_3761114"/>
      <w:bookmarkStart w:id="1325" w:name="_ETM_Q1_3761171"/>
      <w:bookmarkStart w:id="1326" w:name="_ETM_Q1_3762363"/>
      <w:bookmarkEnd w:id="1324"/>
      <w:bookmarkEnd w:id="1325"/>
      <w:bookmarkEnd w:id="1326"/>
    </w:p>
    <w:p w:rsidR="005D68E2" w:rsidRDefault="005D68E2" w:rsidP="005D68E2">
      <w:pPr>
        <w:pStyle w:val="afb"/>
        <w:keepNext/>
        <w:rPr>
          <w:rtl/>
          <w:lang w:eastAsia="he-IL"/>
        </w:rPr>
      </w:pPr>
      <w:bookmarkStart w:id="1327" w:name="ET_guest_ורד_גיל_119"/>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327"/>
    </w:p>
    <w:p w:rsidR="005D68E2" w:rsidRDefault="005D68E2" w:rsidP="005D68E2">
      <w:pPr>
        <w:pStyle w:val="KeepWithNext"/>
        <w:rPr>
          <w:rFonts w:hint="cs"/>
          <w:rtl/>
          <w:lang w:eastAsia="he-IL"/>
        </w:rPr>
      </w:pPr>
    </w:p>
    <w:p w:rsidR="005D68E2" w:rsidRDefault="005D68E2" w:rsidP="005D68E2">
      <w:pPr>
        <w:rPr>
          <w:rtl/>
          <w:lang w:eastAsia="he-IL"/>
        </w:rPr>
      </w:pPr>
      <w:bookmarkStart w:id="1328" w:name="_ETM_Q1_3762600"/>
      <w:bookmarkStart w:id="1329" w:name="_ETM_Q1_3762620"/>
      <w:bookmarkEnd w:id="1328"/>
      <w:bookmarkEnd w:id="1329"/>
      <w:r>
        <w:rPr>
          <w:rtl/>
          <w:lang w:eastAsia="he-IL"/>
        </w:rPr>
        <w:t xml:space="preserve">ברגע שאנחנו נרחיב את התוכנית, אני </w:t>
      </w:r>
      <w:bookmarkStart w:id="1330" w:name="_ETM_Q1_3766470"/>
      <w:bookmarkEnd w:id="1330"/>
      <w:r>
        <w:rPr>
          <w:rtl/>
          <w:lang w:eastAsia="he-IL"/>
        </w:rPr>
        <w:t>מניחה שנרחיב - גם לאור הדיונים שיש לנו בשבועות האחרונים בכנסת – גם לגבי התיכונים.</w:t>
      </w:r>
    </w:p>
    <w:p w:rsidR="005D68E2" w:rsidRDefault="005D68E2" w:rsidP="005D68E2">
      <w:pPr>
        <w:rPr>
          <w:rtl/>
          <w:lang w:eastAsia="he-IL"/>
        </w:rPr>
      </w:pPr>
      <w:bookmarkStart w:id="1331" w:name="_ETM_Q1_3776140"/>
      <w:bookmarkStart w:id="1332" w:name="_ETM_Q1_3776198"/>
      <w:bookmarkEnd w:id="1331"/>
      <w:bookmarkEnd w:id="1332"/>
    </w:p>
    <w:p w:rsidR="005D68E2" w:rsidRDefault="005D68E2" w:rsidP="005D68E2">
      <w:pPr>
        <w:pStyle w:val="a5"/>
        <w:keepNext/>
        <w:rPr>
          <w:rtl/>
        </w:rPr>
      </w:pPr>
      <w:bookmarkStart w:id="1333" w:name="ET_speaker_5945_12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333"/>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זה מתבקש.</w:t>
      </w:r>
    </w:p>
    <w:p w:rsidR="005D68E2" w:rsidRDefault="005D68E2" w:rsidP="005D68E2">
      <w:pPr>
        <w:rPr>
          <w:rtl/>
          <w:lang w:eastAsia="he-IL"/>
        </w:rPr>
      </w:pPr>
      <w:bookmarkStart w:id="1334" w:name="_ETM_Q1_3777025"/>
      <w:bookmarkStart w:id="1335" w:name="_ETM_Q1_3777074"/>
      <w:bookmarkStart w:id="1336" w:name="_ETM_Q1_3777872"/>
      <w:bookmarkEnd w:id="1334"/>
      <w:bookmarkEnd w:id="1335"/>
      <w:bookmarkEnd w:id="1336"/>
    </w:p>
    <w:p w:rsidR="005D68E2" w:rsidRDefault="005D68E2" w:rsidP="005D68E2">
      <w:pPr>
        <w:pStyle w:val="af8"/>
        <w:keepNext/>
        <w:rPr>
          <w:rtl/>
        </w:rPr>
      </w:pPr>
      <w:bookmarkStart w:id="1337" w:name="ET_yor_5278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37"/>
    </w:p>
    <w:p w:rsidR="005D68E2" w:rsidRDefault="005D68E2" w:rsidP="005D68E2">
      <w:pPr>
        <w:pStyle w:val="KeepWithNext"/>
        <w:rPr>
          <w:rFonts w:hint="cs"/>
          <w:rtl/>
          <w:lang w:eastAsia="he-IL"/>
        </w:rPr>
      </w:pPr>
    </w:p>
    <w:p w:rsidR="005D68E2" w:rsidRDefault="005D68E2" w:rsidP="005D68E2">
      <w:pPr>
        <w:rPr>
          <w:rtl/>
          <w:lang w:eastAsia="he-IL"/>
        </w:rPr>
      </w:pPr>
      <w:bookmarkStart w:id="1338" w:name="_ETM_Q1_3778124"/>
      <w:bookmarkStart w:id="1339" w:name="_ETM_Q1_3778145"/>
      <w:bookmarkEnd w:id="1338"/>
      <w:bookmarkEnd w:id="1339"/>
      <w:r>
        <w:rPr>
          <w:rtl/>
          <w:lang w:eastAsia="he-IL"/>
        </w:rPr>
        <w:t xml:space="preserve">ודאי. זה מתבקש. ברשותך, הוועדה </w:t>
      </w:r>
      <w:bookmarkStart w:id="1340" w:name="_ETM_Q1_3781342"/>
      <w:bookmarkEnd w:id="1340"/>
      <w:r>
        <w:rPr>
          <w:rtl/>
          <w:lang w:eastAsia="he-IL"/>
        </w:rPr>
        <w:t xml:space="preserve">תפנה אליך לגבי נתונים בקשר לגורמי המקצוע בבתי הספר, </w:t>
      </w:r>
      <w:bookmarkStart w:id="1341" w:name="_ETM_Q1_3787808"/>
      <w:bookmarkEnd w:id="1341"/>
      <w:r>
        <w:rPr>
          <w:rtl/>
          <w:lang w:eastAsia="he-IL"/>
        </w:rPr>
        <w:t xml:space="preserve">בעיקר היועצים החינוכיים ובאיזה היקף מתקיים זה מתקיים ביסודי </w:t>
      </w:r>
      <w:bookmarkStart w:id="1342" w:name="_ETM_Q1_3792235"/>
      <w:bookmarkEnd w:id="1342"/>
      <w:r>
        <w:rPr>
          <w:rtl/>
          <w:lang w:eastAsia="he-IL"/>
        </w:rPr>
        <w:t xml:space="preserve">ובחטיבה ואני מניח שיש לכם נתונים </w:t>
      </w:r>
      <w:bookmarkStart w:id="1343" w:name="_ETM_Q1_3796392"/>
      <w:bookmarkEnd w:id="1343"/>
      <w:r>
        <w:rPr>
          <w:rtl/>
          <w:lang w:eastAsia="he-IL"/>
        </w:rPr>
        <w:t xml:space="preserve">גם לגבי החטיבה העליונה. אני יוצא מנקודת הנחה שלהתמודד </w:t>
      </w:r>
      <w:bookmarkStart w:id="1344" w:name="_ETM_Q1_3802887"/>
      <w:bookmarkEnd w:id="1344"/>
      <w:r>
        <w:rPr>
          <w:rtl/>
          <w:lang w:eastAsia="he-IL"/>
        </w:rPr>
        <w:t xml:space="preserve">עם אלימות, זה בעיקר על ידי גורמי המקצוע ואנשי המקצוע </w:t>
      </w:r>
      <w:bookmarkStart w:id="1345" w:name="_ETM_Q1_3807276"/>
      <w:bookmarkEnd w:id="1345"/>
      <w:r>
        <w:rPr>
          <w:rtl/>
          <w:lang w:eastAsia="he-IL"/>
        </w:rPr>
        <w:t>כאשר היועצים החינוכיים, אני מניח שהם העיקר בפונקציה הזאת.</w:t>
      </w:r>
    </w:p>
    <w:p w:rsidR="005D68E2" w:rsidRDefault="005D68E2" w:rsidP="005D68E2">
      <w:pPr>
        <w:rPr>
          <w:rtl/>
          <w:lang w:eastAsia="he-IL"/>
        </w:rPr>
      </w:pPr>
      <w:bookmarkStart w:id="1346" w:name="_ETM_Q1_3813150"/>
      <w:bookmarkStart w:id="1347" w:name="_ETM_Q1_3813210"/>
      <w:bookmarkStart w:id="1348" w:name="_ETM_Q1_3814430"/>
      <w:bookmarkEnd w:id="1346"/>
      <w:bookmarkEnd w:id="1347"/>
      <w:bookmarkEnd w:id="1348"/>
    </w:p>
    <w:p w:rsidR="005D68E2" w:rsidRDefault="005D68E2" w:rsidP="005D68E2">
      <w:pPr>
        <w:pStyle w:val="afb"/>
        <w:keepNext/>
        <w:rPr>
          <w:rtl/>
          <w:lang w:eastAsia="he-IL"/>
        </w:rPr>
      </w:pPr>
      <w:bookmarkStart w:id="1349" w:name="ET_guest_ורד_גיל_122"/>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349"/>
    </w:p>
    <w:p w:rsidR="005D68E2" w:rsidRDefault="005D68E2" w:rsidP="005D68E2">
      <w:pPr>
        <w:pStyle w:val="KeepWithNext"/>
        <w:rPr>
          <w:rFonts w:hint="cs"/>
          <w:rtl/>
          <w:lang w:eastAsia="he-IL"/>
        </w:rPr>
      </w:pPr>
    </w:p>
    <w:p w:rsidR="005D68E2" w:rsidRDefault="005D68E2" w:rsidP="005D68E2">
      <w:pPr>
        <w:rPr>
          <w:rtl/>
          <w:lang w:eastAsia="he-IL"/>
        </w:rPr>
      </w:pPr>
      <w:bookmarkStart w:id="1350" w:name="_ETM_Q1_3814719"/>
      <w:bookmarkStart w:id="1351" w:name="_ETM_Q1_3814743"/>
      <w:bookmarkEnd w:id="1350"/>
      <w:bookmarkEnd w:id="1351"/>
      <w:r>
        <w:rPr>
          <w:rtl/>
          <w:lang w:eastAsia="he-IL"/>
        </w:rPr>
        <w:t xml:space="preserve">גם היועצים החינוכיים אבל לא רק. בכל בית </w:t>
      </w:r>
      <w:bookmarkStart w:id="1352" w:name="_ETM_Q1_3816819"/>
      <w:bookmarkEnd w:id="1352"/>
      <w:r>
        <w:rPr>
          <w:rtl/>
          <w:lang w:eastAsia="he-IL"/>
        </w:rPr>
        <w:t xml:space="preserve">ספר אנחנו מבקשים שייבנה צוות אקלים שמובל על ידי </w:t>
      </w:r>
      <w:bookmarkStart w:id="1353" w:name="_ETM_Q1_3820007"/>
      <w:bookmarkEnd w:id="1353"/>
      <w:r>
        <w:rPr>
          <w:rtl/>
          <w:lang w:eastAsia="he-IL"/>
        </w:rPr>
        <w:t xml:space="preserve">מנהל בית הספר. כמובן שכשיש יועצת, מקצועיות שלה מאוד </w:t>
      </w:r>
      <w:bookmarkStart w:id="1354" w:name="_ETM_Q1_3826429"/>
      <w:bookmarkEnd w:id="1354"/>
      <w:r>
        <w:rPr>
          <w:rtl/>
          <w:lang w:eastAsia="he-IL"/>
        </w:rPr>
        <w:t xml:space="preserve">מאוד משפיעה, כלל פסיכולוגית בית ספר או פסיכולוג בית </w:t>
      </w:r>
      <w:bookmarkStart w:id="1355" w:name="_ETM_Q1_3830731"/>
      <w:bookmarkEnd w:id="1355"/>
      <w:r>
        <w:rPr>
          <w:rtl/>
          <w:lang w:eastAsia="he-IL"/>
        </w:rPr>
        <w:t xml:space="preserve">ספר. אין בעיה, אני אעשה את המיפוי הזה ונעביר </w:t>
      </w:r>
      <w:bookmarkStart w:id="1356" w:name="_ETM_Q1_3836580"/>
      <w:bookmarkEnd w:id="1356"/>
      <w:r>
        <w:rPr>
          <w:rtl/>
          <w:lang w:eastAsia="he-IL"/>
        </w:rPr>
        <w:t>אותו אליכם.</w:t>
      </w:r>
    </w:p>
    <w:p w:rsidR="005D68E2" w:rsidRDefault="005D68E2" w:rsidP="005D68E2">
      <w:pPr>
        <w:rPr>
          <w:rtl/>
          <w:lang w:eastAsia="he-IL"/>
        </w:rPr>
      </w:pPr>
      <w:bookmarkStart w:id="1357" w:name="_ETM_Q1_3838716"/>
      <w:bookmarkStart w:id="1358" w:name="_ETM_Q1_3838784"/>
      <w:bookmarkEnd w:id="1357"/>
      <w:bookmarkEnd w:id="1358"/>
    </w:p>
    <w:p w:rsidR="005D68E2" w:rsidRDefault="005D68E2" w:rsidP="005D68E2">
      <w:pPr>
        <w:pStyle w:val="afb"/>
        <w:keepNext/>
        <w:rPr>
          <w:rtl/>
          <w:lang w:eastAsia="he-IL"/>
        </w:rPr>
      </w:pPr>
      <w:bookmarkStart w:id="1359" w:name="ET_guest_אורלי_אלמגור_לוטן_123"/>
      <w:r>
        <w:rPr>
          <w:rStyle w:val="TagStyle"/>
          <w:rFonts w:hint="cs"/>
          <w:rtl/>
        </w:rPr>
        <w:t xml:space="preserve"> &lt;&lt; אורח &gt;&gt; </w:t>
      </w:r>
      <w:r>
        <w:rPr>
          <w:rFonts w:hint="cs"/>
          <w:rtl/>
          <w:lang w:eastAsia="he-IL"/>
        </w:rPr>
        <w:t>אורלי אלמגור לוטן:</w:t>
      </w:r>
      <w:r>
        <w:rPr>
          <w:rStyle w:val="TagStyle"/>
          <w:rFonts w:hint="cs"/>
          <w:rtl/>
        </w:rPr>
        <w:t xml:space="preserve"> &lt;&lt; אורח &gt;&gt;</w:t>
      </w:r>
      <w:r>
        <w:rPr>
          <w:rFonts w:hint="cs"/>
          <w:rtl/>
          <w:lang w:eastAsia="he-IL"/>
        </w:rPr>
        <w:t xml:space="preserve"> </w:t>
      </w:r>
      <w:bookmarkEnd w:id="1359"/>
    </w:p>
    <w:p w:rsidR="005D68E2" w:rsidRDefault="005D68E2" w:rsidP="005D68E2">
      <w:pPr>
        <w:pStyle w:val="KeepWithNext"/>
        <w:rPr>
          <w:rFonts w:hint="cs"/>
          <w:rtl/>
          <w:lang w:eastAsia="he-IL"/>
        </w:rPr>
      </w:pPr>
    </w:p>
    <w:p w:rsidR="005D68E2" w:rsidRDefault="005D68E2" w:rsidP="005D68E2">
      <w:pPr>
        <w:rPr>
          <w:rtl/>
          <w:lang w:eastAsia="he-IL"/>
        </w:rPr>
      </w:pPr>
      <w:bookmarkStart w:id="1360" w:name="_ETM_Q1_3839551"/>
      <w:bookmarkStart w:id="1361" w:name="_ETM_Q1_3839571"/>
      <w:bookmarkEnd w:id="1360"/>
      <w:bookmarkEnd w:id="1361"/>
      <w:r>
        <w:rPr>
          <w:rtl/>
          <w:lang w:eastAsia="he-IL"/>
        </w:rPr>
        <w:t xml:space="preserve">זה לא נושא הדיון אבל זה עלה בדיונים אחרים גם של הוועדה המיוחדת. כשאת מדברת על היועצים החינוכיים, </w:t>
      </w:r>
      <w:bookmarkStart w:id="1362" w:name="_ETM_Q1_3845368"/>
      <w:bookmarkEnd w:id="1362"/>
      <w:r>
        <w:rPr>
          <w:rtl/>
          <w:lang w:eastAsia="he-IL"/>
        </w:rPr>
        <w:t>נכון שהמיצ"ב התמקד בנושא של אלימות</w:t>
      </w:r>
      <w:bookmarkStart w:id="1363" w:name="_ETM_Q1_3848801"/>
      <w:bookmarkEnd w:id="1363"/>
      <w:r>
        <w:rPr>
          <w:rtl/>
          <w:lang w:eastAsia="he-IL"/>
        </w:rPr>
        <w:t xml:space="preserve"> בתוך בתי הספר, אבל בגילים של התיכוניים מתחילה </w:t>
      </w:r>
      <w:bookmarkStart w:id="1364" w:name="_ETM_Q1_3852188"/>
      <w:bookmarkEnd w:id="1364"/>
      <w:r>
        <w:rPr>
          <w:rtl/>
          <w:lang w:eastAsia="he-IL"/>
        </w:rPr>
        <w:t xml:space="preserve">זוגיות ואני חושבת שאי אפשר להתייחס לתוכניות למניעת </w:t>
      </w:r>
      <w:bookmarkStart w:id="1365" w:name="_ETM_Q1_3857210"/>
      <w:bookmarkEnd w:id="1365"/>
      <w:r>
        <w:rPr>
          <w:rtl/>
          <w:lang w:eastAsia="he-IL"/>
        </w:rPr>
        <w:t>אלימות בכלל מבלי לתת את הדעת ל</w:t>
      </w:r>
      <w:bookmarkStart w:id="1366" w:name="_ETM_Q1_3861532"/>
      <w:bookmarkEnd w:id="1366"/>
      <w:r>
        <w:rPr>
          <w:rtl/>
          <w:lang w:eastAsia="he-IL"/>
        </w:rPr>
        <w:t xml:space="preserve">כך שזה הגיל בו מתחילים לנהל זוגיות ולנושא של אלימות </w:t>
      </w:r>
      <w:bookmarkStart w:id="1367" w:name="_ETM_Q1_3865001"/>
      <w:bookmarkEnd w:id="1367"/>
      <w:r>
        <w:rPr>
          <w:rtl/>
          <w:lang w:eastAsia="he-IL"/>
        </w:rPr>
        <w:t xml:space="preserve">זוגית. לכן רק להעלות נקודה. כאשר מדברים על התיכוניים, גם </w:t>
      </w:r>
      <w:bookmarkStart w:id="1368" w:name="_ETM_Q1_3867600"/>
      <w:bookmarkEnd w:id="1368"/>
      <w:r>
        <w:rPr>
          <w:rtl/>
          <w:lang w:eastAsia="he-IL"/>
        </w:rPr>
        <w:t xml:space="preserve">את זה אולי צריך לקחת בחשבון, את הסיפור שזה עוד </w:t>
      </w:r>
      <w:bookmarkStart w:id="1369" w:name="_ETM_Q1_3872045"/>
      <w:bookmarkEnd w:id="1369"/>
      <w:r>
        <w:rPr>
          <w:rtl/>
          <w:lang w:eastAsia="he-IL"/>
        </w:rPr>
        <w:t xml:space="preserve">משהו להתייחס אליו חוץ מהתוכניות שיש של האגף לשוויון מגדרי </w:t>
      </w:r>
      <w:bookmarkStart w:id="1370" w:name="_ETM_Q1_3877808"/>
      <w:bookmarkEnd w:id="1370"/>
      <w:r>
        <w:rPr>
          <w:rtl/>
          <w:lang w:eastAsia="he-IL"/>
        </w:rPr>
        <w:t>במשרד החינוך.</w:t>
      </w:r>
    </w:p>
    <w:p w:rsidR="005D68E2" w:rsidRDefault="005D68E2" w:rsidP="005D68E2">
      <w:pPr>
        <w:rPr>
          <w:rtl/>
          <w:lang w:eastAsia="he-IL"/>
        </w:rPr>
      </w:pPr>
      <w:bookmarkStart w:id="1371" w:name="_ETM_Q1_3878502"/>
      <w:bookmarkStart w:id="1372" w:name="_ETM_Q1_3878568"/>
      <w:bookmarkStart w:id="1373" w:name="_ETM_Q1_3879598"/>
      <w:bookmarkEnd w:id="1371"/>
      <w:bookmarkEnd w:id="1372"/>
      <w:bookmarkEnd w:id="1373"/>
    </w:p>
    <w:p w:rsidR="005D68E2" w:rsidRDefault="005D68E2" w:rsidP="005D68E2">
      <w:pPr>
        <w:pStyle w:val="afb"/>
        <w:keepNext/>
        <w:rPr>
          <w:rtl/>
          <w:lang w:eastAsia="he-IL"/>
        </w:rPr>
      </w:pPr>
      <w:bookmarkStart w:id="1374" w:name="ET_guest_ורד_גיל_124"/>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374"/>
    </w:p>
    <w:p w:rsidR="005D68E2" w:rsidRDefault="005D68E2" w:rsidP="005D68E2">
      <w:pPr>
        <w:pStyle w:val="KeepWithNext"/>
        <w:rPr>
          <w:rFonts w:hint="cs"/>
          <w:rtl/>
          <w:lang w:eastAsia="he-IL"/>
        </w:rPr>
      </w:pPr>
    </w:p>
    <w:p w:rsidR="005D68E2" w:rsidRDefault="005D68E2" w:rsidP="005D68E2">
      <w:pPr>
        <w:rPr>
          <w:rtl/>
          <w:lang w:eastAsia="he-IL"/>
        </w:rPr>
      </w:pPr>
      <w:bookmarkStart w:id="1375" w:name="_ETM_Q1_3879879"/>
      <w:bookmarkStart w:id="1376" w:name="_ETM_Q1_3879903"/>
      <w:bookmarkEnd w:id="1375"/>
      <w:bookmarkEnd w:id="1376"/>
      <w:r>
        <w:rPr>
          <w:rtl/>
          <w:lang w:eastAsia="he-IL"/>
        </w:rPr>
        <w:t xml:space="preserve">בתוכנית קישורי חיים שלנו, גם המחודשת ספציפית לחברה הערבית </w:t>
      </w:r>
      <w:bookmarkStart w:id="1377" w:name="_ETM_Q1_3884610"/>
      <w:bookmarkEnd w:id="1377"/>
      <w:r>
        <w:rPr>
          <w:rtl/>
          <w:lang w:eastAsia="he-IL"/>
        </w:rPr>
        <w:t xml:space="preserve">וגם התוכנית הכללית היא תכנית שיש בה חלקים פרו-אקטיביים וגם </w:t>
      </w:r>
      <w:bookmarkStart w:id="1378" w:name="_ETM_Q1_3892613"/>
      <w:bookmarkEnd w:id="1378"/>
      <w:r>
        <w:rPr>
          <w:rtl/>
          <w:lang w:eastAsia="he-IL"/>
        </w:rPr>
        <w:t>חלקים שעוסקים בנושא זוגיו</w:t>
      </w:r>
      <w:bookmarkStart w:id="1379" w:name="_ETM_Q1_3897660"/>
      <w:bookmarkEnd w:id="1379"/>
      <w:r>
        <w:rPr>
          <w:rtl/>
          <w:lang w:eastAsia="he-IL"/>
        </w:rPr>
        <w:t>ת.</w:t>
      </w:r>
    </w:p>
    <w:p w:rsidR="005D68E2" w:rsidRDefault="005D68E2" w:rsidP="005D68E2">
      <w:pPr>
        <w:rPr>
          <w:rtl/>
          <w:lang w:eastAsia="he-IL"/>
        </w:rPr>
      </w:pPr>
      <w:bookmarkStart w:id="1380" w:name="_ETM_Q1_3895368"/>
      <w:bookmarkStart w:id="1381" w:name="_ETM_Q1_3895430"/>
      <w:bookmarkStart w:id="1382" w:name="_ETM_Q1_3896071"/>
      <w:bookmarkEnd w:id="1380"/>
      <w:bookmarkEnd w:id="1381"/>
      <w:bookmarkEnd w:id="1382"/>
    </w:p>
    <w:p w:rsidR="005D68E2" w:rsidRDefault="005D68E2" w:rsidP="005D68E2">
      <w:pPr>
        <w:pStyle w:val="af8"/>
        <w:keepNext/>
        <w:rPr>
          <w:rtl/>
        </w:rPr>
      </w:pPr>
      <w:bookmarkStart w:id="1383" w:name="ET_yor_5278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3"/>
    </w:p>
    <w:p w:rsidR="005D68E2" w:rsidRDefault="005D68E2" w:rsidP="005D68E2">
      <w:pPr>
        <w:pStyle w:val="KeepWithNext"/>
        <w:rPr>
          <w:rFonts w:hint="cs"/>
          <w:rtl/>
          <w:lang w:eastAsia="he-IL"/>
        </w:rPr>
      </w:pPr>
    </w:p>
    <w:p w:rsidR="005D68E2" w:rsidRDefault="005D68E2" w:rsidP="005D68E2">
      <w:pPr>
        <w:rPr>
          <w:rtl/>
          <w:lang w:eastAsia="he-IL"/>
        </w:rPr>
      </w:pPr>
      <w:bookmarkStart w:id="1384" w:name="_ETM_Q1_3896374"/>
      <w:bookmarkStart w:id="1385" w:name="_ETM_Q1_3896397"/>
      <w:bookmarkEnd w:id="1384"/>
      <w:bookmarkEnd w:id="1385"/>
      <w:r>
        <w:rPr>
          <w:rtl/>
          <w:lang w:eastAsia="he-IL"/>
        </w:rPr>
        <w:t xml:space="preserve">האם עד סוף </w:t>
      </w:r>
      <w:bookmarkStart w:id="1386" w:name="_ETM_Q1_3896300"/>
      <w:bookmarkEnd w:id="1386"/>
      <w:r>
        <w:rPr>
          <w:rtl/>
          <w:lang w:eastAsia="he-IL"/>
        </w:rPr>
        <w:t xml:space="preserve">החודש נוכל לקבל העתק של </w:t>
      </w:r>
      <w:proofErr w:type="spellStart"/>
      <w:r>
        <w:rPr>
          <w:rtl/>
          <w:lang w:eastAsia="he-IL"/>
        </w:rPr>
        <w:t>תוכנית</w:t>
      </w:r>
      <w:proofErr w:type="spellEnd"/>
      <w:r>
        <w:rPr>
          <w:rtl/>
          <w:lang w:eastAsia="he-IL"/>
        </w:rPr>
        <w:t xml:space="preserve"> קישורי חיים בשפה הערבית?</w:t>
      </w:r>
    </w:p>
    <w:p w:rsidR="005D68E2" w:rsidRDefault="005D68E2" w:rsidP="005D68E2">
      <w:pPr>
        <w:rPr>
          <w:rtl/>
          <w:lang w:eastAsia="he-IL"/>
        </w:rPr>
      </w:pPr>
      <w:bookmarkStart w:id="1387" w:name="_ETM_Q1_3903357"/>
      <w:bookmarkStart w:id="1388" w:name="_ETM_Q1_3903414"/>
      <w:bookmarkStart w:id="1389" w:name="_ETM_Q1_3903104"/>
      <w:bookmarkEnd w:id="1387"/>
      <w:bookmarkEnd w:id="1388"/>
      <w:bookmarkEnd w:id="1389"/>
    </w:p>
    <w:p w:rsidR="005D68E2" w:rsidRDefault="005D68E2" w:rsidP="005D68E2">
      <w:pPr>
        <w:pStyle w:val="afb"/>
        <w:keepNext/>
        <w:rPr>
          <w:rtl/>
          <w:lang w:eastAsia="he-IL"/>
        </w:rPr>
      </w:pPr>
      <w:bookmarkStart w:id="1390" w:name="ET_guest_ורד_גיל_126"/>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390"/>
    </w:p>
    <w:p w:rsidR="005D68E2" w:rsidRDefault="005D68E2" w:rsidP="005D68E2">
      <w:pPr>
        <w:pStyle w:val="KeepWithNext"/>
        <w:rPr>
          <w:rFonts w:hint="cs"/>
          <w:rtl/>
          <w:lang w:eastAsia="he-IL"/>
        </w:rPr>
      </w:pPr>
    </w:p>
    <w:p w:rsidR="005D68E2" w:rsidRDefault="005D68E2" w:rsidP="005D68E2">
      <w:pPr>
        <w:rPr>
          <w:rtl/>
          <w:lang w:eastAsia="he-IL"/>
        </w:rPr>
      </w:pPr>
      <w:bookmarkStart w:id="1391" w:name="_ETM_Q1_3903370"/>
      <w:bookmarkStart w:id="1392" w:name="_ETM_Q1_3903390"/>
      <w:bookmarkEnd w:id="1391"/>
      <w:bookmarkEnd w:id="1392"/>
      <w:r>
        <w:rPr>
          <w:rtl/>
          <w:lang w:eastAsia="he-IL"/>
        </w:rPr>
        <w:t xml:space="preserve">כן. </w:t>
      </w:r>
      <w:bookmarkStart w:id="1393" w:name="_ETM_Q1_3902767"/>
      <w:bookmarkEnd w:id="1393"/>
      <w:r>
        <w:rPr>
          <w:rtl/>
          <w:lang w:eastAsia="he-IL"/>
        </w:rPr>
        <w:t xml:space="preserve">כן. </w:t>
      </w:r>
    </w:p>
    <w:p w:rsidR="005D68E2" w:rsidRDefault="005D68E2" w:rsidP="005D68E2">
      <w:pPr>
        <w:rPr>
          <w:rtl/>
          <w:lang w:eastAsia="he-IL"/>
        </w:rPr>
      </w:pPr>
      <w:bookmarkStart w:id="1394" w:name="_ETM_Q1_3905167"/>
      <w:bookmarkStart w:id="1395" w:name="_ETM_Q1_3905225"/>
      <w:bookmarkStart w:id="1396" w:name="_ETM_Q1_3905927"/>
      <w:bookmarkEnd w:id="1394"/>
      <w:bookmarkEnd w:id="1395"/>
      <w:bookmarkEnd w:id="1396"/>
    </w:p>
    <w:p w:rsidR="005D68E2" w:rsidRDefault="005D68E2" w:rsidP="005D68E2">
      <w:pPr>
        <w:pStyle w:val="af8"/>
        <w:keepNext/>
        <w:rPr>
          <w:rtl/>
        </w:rPr>
      </w:pPr>
      <w:bookmarkStart w:id="1397" w:name="ET_yor_5278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7"/>
    </w:p>
    <w:p w:rsidR="005D68E2" w:rsidRDefault="005D68E2" w:rsidP="005D68E2">
      <w:pPr>
        <w:pStyle w:val="KeepWithNext"/>
        <w:rPr>
          <w:rFonts w:hint="cs"/>
          <w:rtl/>
          <w:lang w:eastAsia="he-IL"/>
        </w:rPr>
      </w:pPr>
    </w:p>
    <w:p w:rsidR="005D68E2" w:rsidRDefault="005D68E2" w:rsidP="005D68E2">
      <w:pPr>
        <w:rPr>
          <w:rtl/>
          <w:lang w:eastAsia="he-IL"/>
        </w:rPr>
      </w:pPr>
      <w:bookmarkStart w:id="1398" w:name="_ETM_Q1_3906169"/>
      <w:bookmarkStart w:id="1399" w:name="_ETM_Q1_3906190"/>
      <w:bookmarkEnd w:id="1398"/>
      <w:bookmarkEnd w:id="1399"/>
      <w:r>
        <w:rPr>
          <w:rtl/>
          <w:lang w:eastAsia="he-IL"/>
        </w:rPr>
        <w:t xml:space="preserve">נשמח לקבל את זה. יכול להיות שנוכל לקיים על </w:t>
      </w:r>
      <w:bookmarkStart w:id="1400" w:name="_ETM_Q1_3909838"/>
      <w:bookmarkEnd w:id="1400"/>
      <w:r>
        <w:rPr>
          <w:rtl/>
          <w:lang w:eastAsia="he-IL"/>
        </w:rPr>
        <w:t>זה דיון.</w:t>
      </w:r>
    </w:p>
    <w:p w:rsidR="005D68E2" w:rsidRDefault="005D68E2" w:rsidP="005D68E2">
      <w:pPr>
        <w:rPr>
          <w:rtl/>
          <w:lang w:eastAsia="he-IL"/>
        </w:rPr>
      </w:pPr>
      <w:bookmarkStart w:id="1401" w:name="_ETM_Q1_3911878"/>
      <w:bookmarkStart w:id="1402" w:name="_ETM_Q1_3911952"/>
      <w:bookmarkEnd w:id="1401"/>
      <w:bookmarkEnd w:id="1402"/>
    </w:p>
    <w:p w:rsidR="005D68E2" w:rsidRDefault="005D68E2" w:rsidP="005D68E2">
      <w:pPr>
        <w:pStyle w:val="a5"/>
        <w:keepNext/>
        <w:rPr>
          <w:rtl/>
        </w:rPr>
      </w:pPr>
      <w:bookmarkStart w:id="1403" w:name="ET_speaker_5945_128"/>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03"/>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על המהות של התוכנית. אני אשמח לדעת כשאת אומרת </w:t>
      </w:r>
      <w:bookmarkStart w:id="1404" w:name="_ETM_Q1_3914137"/>
      <w:bookmarkEnd w:id="1404"/>
      <w:r>
        <w:rPr>
          <w:rtl/>
          <w:lang w:eastAsia="he-IL"/>
        </w:rPr>
        <w:t>קישורי חיים, למה את מתכוונת.</w:t>
      </w:r>
    </w:p>
    <w:p w:rsidR="005D68E2" w:rsidRDefault="005D68E2" w:rsidP="005D68E2">
      <w:pPr>
        <w:rPr>
          <w:rtl/>
          <w:lang w:eastAsia="he-IL"/>
        </w:rPr>
      </w:pPr>
      <w:bookmarkStart w:id="1405" w:name="_ETM_Q1_3915883"/>
      <w:bookmarkStart w:id="1406" w:name="_ETM_Q1_3915947"/>
      <w:bookmarkStart w:id="1407" w:name="_ETM_Q1_3916635"/>
      <w:bookmarkEnd w:id="1405"/>
      <w:bookmarkEnd w:id="1406"/>
      <w:bookmarkEnd w:id="1407"/>
    </w:p>
    <w:p w:rsidR="005D68E2" w:rsidRDefault="005D68E2" w:rsidP="005D68E2">
      <w:pPr>
        <w:pStyle w:val="afb"/>
        <w:keepNext/>
        <w:rPr>
          <w:rtl/>
          <w:lang w:eastAsia="he-IL"/>
        </w:rPr>
      </w:pPr>
      <w:bookmarkStart w:id="1408" w:name="ET_guest_ורד_גיל_129"/>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408"/>
    </w:p>
    <w:p w:rsidR="005D68E2" w:rsidRDefault="005D68E2" w:rsidP="005D68E2">
      <w:pPr>
        <w:pStyle w:val="KeepWithNext"/>
        <w:rPr>
          <w:rFonts w:hint="cs"/>
          <w:rtl/>
          <w:lang w:eastAsia="he-IL"/>
        </w:rPr>
      </w:pPr>
    </w:p>
    <w:p w:rsidR="005D68E2" w:rsidRDefault="005D68E2" w:rsidP="005D68E2">
      <w:pPr>
        <w:rPr>
          <w:rtl/>
          <w:lang w:eastAsia="he-IL"/>
        </w:rPr>
      </w:pPr>
      <w:bookmarkStart w:id="1409" w:name="_ETM_Q1_3916910"/>
      <w:bookmarkStart w:id="1410" w:name="_ETM_Q1_3916934"/>
      <w:bookmarkEnd w:id="1409"/>
      <w:bookmarkEnd w:id="1410"/>
      <w:r>
        <w:rPr>
          <w:rtl/>
          <w:lang w:eastAsia="he-IL"/>
        </w:rPr>
        <w:t xml:space="preserve">אני אומר בכלליות. אם תרצו שנרחיב, </w:t>
      </w:r>
      <w:bookmarkStart w:id="1411" w:name="_ETM_Q1_3920364"/>
      <w:bookmarkEnd w:id="1411"/>
      <w:r>
        <w:rPr>
          <w:rtl/>
          <w:lang w:eastAsia="he-IL"/>
        </w:rPr>
        <w:t>נוכל לעשות זאת.</w:t>
      </w:r>
      <w:bookmarkStart w:id="1412" w:name="_ETM_Q1_3922316"/>
      <w:bookmarkEnd w:id="1412"/>
    </w:p>
    <w:p w:rsidR="005D68E2" w:rsidRDefault="005D68E2" w:rsidP="005D68E2">
      <w:pPr>
        <w:rPr>
          <w:rtl/>
          <w:lang w:eastAsia="he-IL"/>
        </w:rPr>
      </w:pPr>
      <w:bookmarkStart w:id="1413" w:name="_ETM_Q1_3925210"/>
      <w:bookmarkEnd w:id="1413"/>
    </w:p>
    <w:p w:rsidR="005D68E2" w:rsidRDefault="005D68E2" w:rsidP="005D68E2">
      <w:pPr>
        <w:pStyle w:val="a5"/>
        <w:keepNext/>
        <w:rPr>
          <w:rtl/>
        </w:rPr>
      </w:pPr>
      <w:bookmarkStart w:id="1414" w:name="ET_speaker_5945_130"/>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14"/>
    </w:p>
    <w:p w:rsidR="005D68E2" w:rsidRDefault="005D68E2" w:rsidP="005D68E2">
      <w:pPr>
        <w:pStyle w:val="KeepWithNext"/>
        <w:rPr>
          <w:rFonts w:hint="cs"/>
          <w:rtl/>
          <w:lang w:eastAsia="he-IL"/>
        </w:rPr>
      </w:pPr>
    </w:p>
    <w:p w:rsidR="005D68E2" w:rsidRDefault="005D68E2" w:rsidP="005D68E2">
      <w:pPr>
        <w:rPr>
          <w:rtl/>
          <w:lang w:eastAsia="he-IL"/>
        </w:rPr>
      </w:pPr>
      <w:bookmarkStart w:id="1415" w:name="_ETM_Q1_3925493"/>
      <w:bookmarkStart w:id="1416" w:name="_ETM_Q1_3925514"/>
      <w:bookmarkEnd w:id="1415"/>
      <w:bookmarkEnd w:id="1416"/>
      <w:r>
        <w:rPr>
          <w:rtl/>
          <w:lang w:eastAsia="he-IL"/>
        </w:rPr>
        <w:t xml:space="preserve">האם היא כן נותנת דגש לייחודיות של הסקטור, </w:t>
      </w:r>
      <w:bookmarkStart w:id="1417" w:name="_ETM_Q1_3925921"/>
      <w:bookmarkEnd w:id="1417"/>
      <w:r>
        <w:rPr>
          <w:rtl/>
          <w:lang w:eastAsia="he-IL"/>
        </w:rPr>
        <w:t>למורכבות שבו.</w:t>
      </w:r>
      <w:bookmarkStart w:id="1418" w:name="_ETM_Q1_3929108"/>
      <w:bookmarkEnd w:id="1418"/>
    </w:p>
    <w:p w:rsidR="005D68E2" w:rsidRDefault="005D68E2" w:rsidP="005D68E2">
      <w:pPr>
        <w:rPr>
          <w:rtl/>
          <w:lang w:eastAsia="he-IL"/>
        </w:rPr>
      </w:pPr>
      <w:bookmarkStart w:id="1419" w:name="_ETM_Q1_3929154"/>
      <w:bookmarkEnd w:id="1419"/>
    </w:p>
    <w:p w:rsidR="005D68E2" w:rsidRDefault="005D68E2" w:rsidP="005D68E2">
      <w:pPr>
        <w:pStyle w:val="afb"/>
        <w:keepNext/>
        <w:rPr>
          <w:rtl/>
          <w:lang w:eastAsia="he-IL"/>
        </w:rPr>
      </w:pPr>
      <w:bookmarkStart w:id="1420" w:name="ET_guest_ורד_גיל_131"/>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420"/>
    </w:p>
    <w:p w:rsidR="005D68E2" w:rsidRDefault="005D68E2" w:rsidP="005D68E2">
      <w:pPr>
        <w:pStyle w:val="KeepWithNext"/>
        <w:rPr>
          <w:rFonts w:hint="cs"/>
          <w:rtl/>
          <w:lang w:eastAsia="he-IL"/>
        </w:rPr>
      </w:pPr>
    </w:p>
    <w:p w:rsidR="005D68E2" w:rsidRDefault="005D68E2" w:rsidP="005D68E2">
      <w:pPr>
        <w:rPr>
          <w:rtl/>
          <w:lang w:eastAsia="he-IL"/>
        </w:rPr>
      </w:pPr>
      <w:bookmarkStart w:id="1421" w:name="_ETM_Q1_3929812"/>
      <w:bookmarkStart w:id="1422" w:name="_ETM_Q1_3929836"/>
      <w:bookmarkEnd w:id="1421"/>
      <w:bookmarkEnd w:id="1422"/>
      <w:r>
        <w:rPr>
          <w:rtl/>
          <w:lang w:eastAsia="he-IL"/>
        </w:rPr>
        <w:t>כן. זו המטרה.</w:t>
      </w:r>
    </w:p>
    <w:p w:rsidR="005D68E2" w:rsidRDefault="005D68E2" w:rsidP="005D68E2">
      <w:pPr>
        <w:rPr>
          <w:rtl/>
          <w:lang w:eastAsia="he-IL"/>
        </w:rPr>
      </w:pPr>
      <w:bookmarkStart w:id="1423" w:name="_ETM_Q1_3931074"/>
      <w:bookmarkEnd w:id="1423"/>
    </w:p>
    <w:p w:rsidR="005D68E2" w:rsidRDefault="005D68E2" w:rsidP="005D68E2">
      <w:pPr>
        <w:pStyle w:val="af8"/>
        <w:keepNext/>
        <w:rPr>
          <w:rtl/>
        </w:rPr>
      </w:pPr>
      <w:bookmarkStart w:id="1424" w:name="ET_yor_5278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4"/>
    </w:p>
    <w:p w:rsidR="005D68E2" w:rsidRDefault="005D68E2" w:rsidP="005D68E2">
      <w:pPr>
        <w:pStyle w:val="KeepWithNext"/>
        <w:rPr>
          <w:rFonts w:hint="cs"/>
          <w:rtl/>
          <w:lang w:eastAsia="he-IL"/>
        </w:rPr>
      </w:pPr>
    </w:p>
    <w:p w:rsidR="005D68E2" w:rsidRDefault="005D68E2" w:rsidP="005D68E2">
      <w:pPr>
        <w:rPr>
          <w:rtl/>
          <w:lang w:eastAsia="he-IL"/>
        </w:rPr>
      </w:pPr>
      <w:bookmarkStart w:id="1425" w:name="_ETM_Q1_3931330"/>
      <w:bookmarkStart w:id="1426" w:name="_ETM_Q1_3931355"/>
      <w:bookmarkEnd w:id="1425"/>
      <w:bookmarkEnd w:id="1426"/>
      <w:r>
        <w:rPr>
          <w:rtl/>
          <w:lang w:eastAsia="he-IL"/>
        </w:rPr>
        <w:t xml:space="preserve">הבנתי ממך שהיא נכתבה על ידי אנשי </w:t>
      </w:r>
      <w:bookmarkStart w:id="1427" w:name="_ETM_Q1_3930782"/>
      <w:bookmarkEnd w:id="1427"/>
      <w:r>
        <w:rPr>
          <w:rtl/>
          <w:lang w:eastAsia="he-IL"/>
        </w:rPr>
        <w:t>מקצוע ערבים. היא לא רק תרגום.</w:t>
      </w:r>
      <w:bookmarkStart w:id="1428" w:name="_ETM_Q1_3936927"/>
      <w:bookmarkEnd w:id="1428"/>
    </w:p>
    <w:p w:rsidR="005D68E2" w:rsidRDefault="005D68E2" w:rsidP="005D68E2">
      <w:pPr>
        <w:rPr>
          <w:rtl/>
          <w:lang w:eastAsia="he-IL"/>
        </w:rPr>
      </w:pPr>
      <w:bookmarkStart w:id="1429" w:name="_ETM_Q1_3936983"/>
      <w:bookmarkStart w:id="1430" w:name="_ETM_Q1_3937792"/>
      <w:bookmarkEnd w:id="1429"/>
      <w:bookmarkEnd w:id="1430"/>
    </w:p>
    <w:p w:rsidR="005D68E2" w:rsidRDefault="005D68E2" w:rsidP="005D68E2">
      <w:pPr>
        <w:pStyle w:val="afb"/>
        <w:keepNext/>
        <w:rPr>
          <w:rtl/>
          <w:lang w:eastAsia="he-IL"/>
        </w:rPr>
      </w:pPr>
      <w:bookmarkStart w:id="1431" w:name="ET_guest_ורד_גיל_133"/>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1431"/>
    </w:p>
    <w:p w:rsidR="005D68E2" w:rsidRDefault="005D68E2" w:rsidP="005D68E2">
      <w:pPr>
        <w:pStyle w:val="KeepWithNext"/>
        <w:rPr>
          <w:rFonts w:hint="cs"/>
          <w:rtl/>
          <w:lang w:eastAsia="he-IL"/>
        </w:rPr>
      </w:pPr>
    </w:p>
    <w:p w:rsidR="005D68E2" w:rsidRDefault="005D68E2" w:rsidP="005D68E2">
      <w:pPr>
        <w:rPr>
          <w:rtl/>
          <w:lang w:eastAsia="he-IL"/>
        </w:rPr>
      </w:pPr>
      <w:bookmarkStart w:id="1432" w:name="_ETM_Q1_3938040"/>
      <w:bookmarkStart w:id="1433" w:name="_ETM_Q1_3938061"/>
      <w:bookmarkEnd w:id="1432"/>
      <w:bookmarkEnd w:id="1433"/>
      <w:r>
        <w:rPr>
          <w:rtl/>
          <w:lang w:eastAsia="he-IL"/>
        </w:rPr>
        <w:t xml:space="preserve">ממש. היא ייחודית </w:t>
      </w:r>
      <w:bookmarkStart w:id="1434" w:name="_ETM_Q1_3943119"/>
      <w:bookmarkEnd w:id="1434"/>
      <w:r>
        <w:rPr>
          <w:rtl/>
          <w:lang w:eastAsia="he-IL"/>
        </w:rPr>
        <w:t xml:space="preserve">לחברה הערבית מכיתה א' ועד כיתה י"ב, חמישה מערכי שיעור </w:t>
      </w:r>
      <w:bookmarkStart w:id="1435" w:name="_ETM_Q1_3947634"/>
      <w:bookmarkEnd w:id="1435"/>
      <w:r>
        <w:rPr>
          <w:rtl/>
          <w:lang w:eastAsia="he-IL"/>
        </w:rPr>
        <w:t xml:space="preserve">לכל כיתה שעוסקים בנושא של מניעת אלימות אבל </w:t>
      </w:r>
      <w:bookmarkStart w:id="1436" w:name="_ETM_Q1_3952972"/>
      <w:bookmarkEnd w:id="1436"/>
      <w:r>
        <w:rPr>
          <w:rtl/>
          <w:lang w:eastAsia="he-IL"/>
        </w:rPr>
        <w:t xml:space="preserve">כשאני מדברת על מניעת אלימות, אני מדברת גם </w:t>
      </w:r>
      <w:bookmarkStart w:id="1437" w:name="_ETM_Q1_3956361"/>
      <w:bookmarkEnd w:id="1437"/>
      <w:r>
        <w:rPr>
          <w:rtl/>
          <w:lang w:eastAsia="he-IL"/>
        </w:rPr>
        <w:t xml:space="preserve">על נושאים של זוגיות, על נושא של אלימות מילולית, </w:t>
      </w:r>
      <w:bookmarkStart w:id="1438" w:name="_ETM_Q1_3961967"/>
      <w:bookmarkEnd w:id="1438"/>
      <w:r>
        <w:rPr>
          <w:rtl/>
          <w:lang w:eastAsia="he-IL"/>
        </w:rPr>
        <w:t xml:space="preserve">על אלימות ברשתות החברתיות, על חלקים חברתיים, רגשיים. כל זה </w:t>
      </w:r>
      <w:bookmarkStart w:id="1439" w:name="_ETM_Q1_3968254"/>
      <w:bookmarkEnd w:id="1439"/>
      <w:r>
        <w:rPr>
          <w:rtl/>
          <w:lang w:eastAsia="he-IL"/>
        </w:rPr>
        <w:t>נכנס לתוך התוכנית הזאת. היא אמורה להסתיים בסוף אוגוסט.</w:t>
      </w:r>
    </w:p>
    <w:p w:rsidR="005D68E2" w:rsidRDefault="005D68E2" w:rsidP="005D68E2">
      <w:pPr>
        <w:rPr>
          <w:rtl/>
          <w:lang w:eastAsia="he-IL"/>
        </w:rPr>
      </w:pPr>
      <w:bookmarkStart w:id="1440" w:name="_ETM_Q1_3969031"/>
      <w:bookmarkStart w:id="1441" w:name="_ETM_Q1_3969092"/>
      <w:bookmarkEnd w:id="1440"/>
      <w:bookmarkEnd w:id="1441"/>
    </w:p>
    <w:p w:rsidR="005D68E2" w:rsidRDefault="005D68E2" w:rsidP="005D68E2">
      <w:pPr>
        <w:pStyle w:val="af8"/>
        <w:keepNext/>
        <w:rPr>
          <w:rtl/>
        </w:rPr>
      </w:pPr>
      <w:bookmarkStart w:id="1442" w:name="ET_yor_5278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2"/>
    </w:p>
    <w:p w:rsidR="005D68E2" w:rsidRDefault="005D68E2" w:rsidP="005D68E2">
      <w:pPr>
        <w:pStyle w:val="KeepWithNext"/>
        <w:rPr>
          <w:rFonts w:hint="cs"/>
          <w:rtl/>
          <w:lang w:eastAsia="he-IL"/>
        </w:rPr>
      </w:pPr>
    </w:p>
    <w:p w:rsidR="005D68E2" w:rsidRDefault="005D68E2" w:rsidP="005D68E2">
      <w:pPr>
        <w:rPr>
          <w:rtl/>
          <w:lang w:eastAsia="he-IL"/>
        </w:rPr>
      </w:pPr>
      <w:bookmarkStart w:id="1443" w:name="_ETM_Q1_3970034"/>
      <w:bookmarkStart w:id="1444" w:name="_ETM_Q1_3970058"/>
      <w:bookmarkEnd w:id="1443"/>
      <w:bookmarkEnd w:id="1444"/>
      <w:r>
        <w:rPr>
          <w:rtl/>
          <w:lang w:eastAsia="he-IL"/>
        </w:rPr>
        <w:t xml:space="preserve">נשמח </w:t>
      </w:r>
      <w:bookmarkStart w:id="1445" w:name="_ETM_Q1_3972086"/>
      <w:bookmarkEnd w:id="1445"/>
      <w:r>
        <w:rPr>
          <w:rtl/>
          <w:lang w:eastAsia="he-IL"/>
        </w:rPr>
        <w:t xml:space="preserve">לקבל עותק. אנחנו כמובן נשקול בשמחה גם לקיים דיון על </w:t>
      </w:r>
      <w:bookmarkStart w:id="1446" w:name="_ETM_Q1_3976924"/>
      <w:bookmarkEnd w:id="1446"/>
      <w:r>
        <w:rPr>
          <w:rtl/>
          <w:lang w:eastAsia="he-IL"/>
        </w:rPr>
        <w:t xml:space="preserve">התוכנית ולא רק בכמה של התכנים שלה אלא גם </w:t>
      </w:r>
      <w:bookmarkStart w:id="1447" w:name="_ETM_Q1_3980626"/>
      <w:bookmarkEnd w:id="1447"/>
      <w:r>
        <w:rPr>
          <w:rtl/>
          <w:lang w:eastAsia="he-IL"/>
        </w:rPr>
        <w:t xml:space="preserve">ברמה של היישום בשטח וגורמי המקצוע שילוו אותה. תודה </w:t>
      </w:r>
      <w:bookmarkStart w:id="1448" w:name="_ETM_Q1_3987076"/>
      <w:bookmarkEnd w:id="1448"/>
      <w:r>
        <w:rPr>
          <w:rtl/>
          <w:lang w:eastAsia="he-IL"/>
        </w:rPr>
        <w:t>רבה לך ורד.</w:t>
      </w:r>
    </w:p>
    <w:p w:rsidR="005D68E2" w:rsidRDefault="005D68E2" w:rsidP="005D68E2">
      <w:pPr>
        <w:rPr>
          <w:rtl/>
          <w:lang w:eastAsia="he-IL"/>
        </w:rPr>
      </w:pPr>
      <w:bookmarkStart w:id="1449" w:name="_ETM_Q1_3990163"/>
      <w:bookmarkStart w:id="1450" w:name="_ETM_Q1_3990203"/>
      <w:bookmarkStart w:id="1451" w:name="_ETM_Q1_3990284"/>
      <w:bookmarkEnd w:id="1449"/>
      <w:bookmarkEnd w:id="1450"/>
      <w:bookmarkEnd w:id="1451"/>
    </w:p>
    <w:p w:rsidR="005D68E2" w:rsidRDefault="005D68E2" w:rsidP="005D68E2">
      <w:pPr>
        <w:rPr>
          <w:rtl/>
          <w:lang w:eastAsia="he-IL"/>
        </w:rPr>
      </w:pPr>
      <w:bookmarkStart w:id="1452" w:name="_ETM_Q1_3990330"/>
      <w:bookmarkEnd w:id="1452"/>
      <w:r>
        <w:rPr>
          <w:rtl/>
          <w:lang w:eastAsia="he-IL"/>
        </w:rPr>
        <w:t xml:space="preserve">בינתיים הצטרף אלינו חבר הכנסת יואב </w:t>
      </w:r>
      <w:proofErr w:type="spellStart"/>
      <w:r>
        <w:rPr>
          <w:rtl/>
          <w:lang w:eastAsia="he-IL"/>
        </w:rPr>
        <w:t>סגלוביץ</w:t>
      </w:r>
      <w:proofErr w:type="spellEnd"/>
      <w:r>
        <w:rPr>
          <w:rtl/>
          <w:lang w:eastAsia="he-IL"/>
        </w:rPr>
        <w:t xml:space="preserve">'. </w:t>
      </w:r>
      <w:bookmarkStart w:id="1453" w:name="_ETM_Q1_3991526"/>
      <w:bookmarkEnd w:id="1453"/>
      <w:r>
        <w:rPr>
          <w:rtl/>
          <w:lang w:eastAsia="he-IL"/>
        </w:rPr>
        <w:t>אתה רוצה לדבר עכשיו או אח</w:t>
      </w:r>
      <w:bookmarkStart w:id="1454" w:name="_ETM_Q1_3993220"/>
      <w:bookmarkEnd w:id="1454"/>
      <w:r>
        <w:rPr>
          <w:rtl/>
          <w:lang w:eastAsia="he-IL"/>
        </w:rPr>
        <w:t xml:space="preserve">ר כך? </w:t>
      </w:r>
    </w:p>
    <w:p w:rsidR="005D68E2" w:rsidRDefault="005D68E2" w:rsidP="005D68E2">
      <w:pPr>
        <w:rPr>
          <w:rtl/>
          <w:lang w:eastAsia="he-IL"/>
        </w:rPr>
      </w:pPr>
      <w:bookmarkStart w:id="1455" w:name="_ETM_Q1_3991324"/>
      <w:bookmarkStart w:id="1456" w:name="_ETM_Q1_3991489"/>
      <w:bookmarkStart w:id="1457" w:name="_ETM_Q1_3991140"/>
      <w:bookmarkEnd w:id="1455"/>
      <w:bookmarkEnd w:id="1456"/>
      <w:bookmarkEnd w:id="1457"/>
    </w:p>
    <w:p w:rsidR="005D68E2" w:rsidRDefault="005D68E2" w:rsidP="005D68E2">
      <w:pPr>
        <w:pStyle w:val="a5"/>
        <w:keepNext/>
        <w:rPr>
          <w:rtl/>
        </w:rPr>
      </w:pPr>
      <w:bookmarkStart w:id="1458" w:name="ET_speaker_5938_135"/>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458"/>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אחר כך.</w:t>
      </w:r>
    </w:p>
    <w:p w:rsidR="005D68E2" w:rsidRDefault="005D68E2" w:rsidP="005D68E2">
      <w:pPr>
        <w:rPr>
          <w:rtl/>
          <w:lang w:eastAsia="he-IL"/>
        </w:rPr>
      </w:pPr>
      <w:bookmarkStart w:id="1459" w:name="_ETM_Q1_3997618"/>
      <w:bookmarkStart w:id="1460" w:name="_ETM_Q1_3997670"/>
      <w:bookmarkStart w:id="1461" w:name="_ETM_Q1_3997870"/>
      <w:bookmarkEnd w:id="1459"/>
      <w:bookmarkEnd w:id="1460"/>
      <w:bookmarkEnd w:id="1461"/>
    </w:p>
    <w:p w:rsidR="005D68E2" w:rsidRDefault="005D68E2" w:rsidP="005D68E2">
      <w:pPr>
        <w:pStyle w:val="af8"/>
        <w:keepNext/>
        <w:rPr>
          <w:rtl/>
        </w:rPr>
      </w:pPr>
      <w:bookmarkStart w:id="1462" w:name="ET_yor_5278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2"/>
    </w:p>
    <w:p w:rsidR="005D68E2" w:rsidRDefault="005D68E2" w:rsidP="005D68E2">
      <w:pPr>
        <w:pStyle w:val="KeepWithNext"/>
        <w:rPr>
          <w:rFonts w:hint="cs"/>
          <w:rtl/>
          <w:lang w:eastAsia="he-IL"/>
        </w:rPr>
      </w:pPr>
    </w:p>
    <w:p w:rsidR="005D68E2" w:rsidRDefault="005D68E2" w:rsidP="005D68E2">
      <w:pPr>
        <w:rPr>
          <w:rtl/>
          <w:lang w:eastAsia="he-IL"/>
        </w:rPr>
      </w:pPr>
      <w:bookmarkStart w:id="1463" w:name="_ETM_Q1_3998104"/>
      <w:bookmarkStart w:id="1464" w:name="_ETM_Q1_3998125"/>
      <w:bookmarkEnd w:id="1463"/>
      <w:bookmarkEnd w:id="1464"/>
      <w:r>
        <w:rPr>
          <w:rtl/>
          <w:lang w:eastAsia="he-IL"/>
        </w:rPr>
        <w:t>חשוב להשלים את תמונת המענים שח משרד העבודה והרווחה. בטי חנן אתנו?</w:t>
      </w:r>
    </w:p>
    <w:p w:rsidR="005D68E2" w:rsidRDefault="005D68E2" w:rsidP="005D68E2">
      <w:pPr>
        <w:rPr>
          <w:rtl/>
          <w:lang w:eastAsia="he-IL"/>
        </w:rPr>
      </w:pPr>
      <w:bookmarkStart w:id="1465" w:name="_ETM_Q1_4000440"/>
      <w:bookmarkStart w:id="1466" w:name="_ETM_Q1_4000490"/>
      <w:bookmarkStart w:id="1467" w:name="_ETM_Q1_4001439"/>
      <w:bookmarkEnd w:id="1465"/>
      <w:bookmarkEnd w:id="1466"/>
      <w:bookmarkEnd w:id="1467"/>
    </w:p>
    <w:p w:rsidR="005D68E2" w:rsidRDefault="005D68E2" w:rsidP="005D68E2">
      <w:pPr>
        <w:pStyle w:val="afb"/>
        <w:keepNext/>
        <w:rPr>
          <w:rtl/>
          <w:lang w:eastAsia="he-IL"/>
        </w:rPr>
      </w:pPr>
      <w:bookmarkStart w:id="1468" w:name="ET_guest_בטי_חנן_137"/>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468"/>
    </w:p>
    <w:p w:rsidR="005D68E2" w:rsidRDefault="005D68E2" w:rsidP="005D68E2">
      <w:pPr>
        <w:pStyle w:val="KeepWithNext"/>
        <w:rPr>
          <w:rFonts w:hint="cs"/>
          <w:rtl/>
          <w:lang w:eastAsia="he-IL"/>
        </w:rPr>
      </w:pPr>
    </w:p>
    <w:p w:rsidR="005D68E2" w:rsidRDefault="005D68E2" w:rsidP="005D68E2">
      <w:pPr>
        <w:rPr>
          <w:rtl/>
          <w:lang w:eastAsia="he-IL"/>
        </w:rPr>
      </w:pPr>
      <w:bookmarkStart w:id="1469" w:name="_ETM_Q1_4001723"/>
      <w:bookmarkStart w:id="1470" w:name="_ETM_Q1_4001748"/>
      <w:bookmarkStart w:id="1471" w:name="_ETM_Q1_4005934"/>
      <w:bookmarkEnd w:id="1469"/>
      <w:bookmarkEnd w:id="1470"/>
      <w:bookmarkEnd w:id="1471"/>
      <w:r>
        <w:rPr>
          <w:rtl/>
          <w:lang w:eastAsia="he-IL"/>
        </w:rPr>
        <w:t>כן.</w:t>
      </w:r>
      <w:bookmarkStart w:id="1472" w:name="_ETM_Q1_4005949"/>
      <w:bookmarkEnd w:id="1472"/>
      <w:r>
        <w:rPr>
          <w:rtl/>
          <w:lang w:eastAsia="he-IL"/>
        </w:rPr>
        <w:t xml:space="preserve"> אני מנהלת שירות המבחן לנוער ואני מייצגת היום את משרד </w:t>
      </w:r>
      <w:bookmarkStart w:id="1473" w:name="_ETM_Q1_4010852"/>
      <w:bookmarkEnd w:id="1473"/>
      <w:r>
        <w:rPr>
          <w:rtl/>
          <w:lang w:eastAsia="he-IL"/>
        </w:rPr>
        <w:t xml:space="preserve">העבודה והרווחה. אני רוצה להבהיר לגבי בית המשפט הקהילתי. בתי </w:t>
      </w:r>
      <w:bookmarkStart w:id="1474" w:name="_ETM_Q1_4021661"/>
      <w:bookmarkEnd w:id="1474"/>
      <w:r>
        <w:rPr>
          <w:rtl/>
          <w:lang w:eastAsia="he-IL"/>
        </w:rPr>
        <w:t xml:space="preserve">המשפט קהילתיים נותנים מענה לבגירים. לגבי נוער </w:t>
      </w:r>
      <w:bookmarkStart w:id="1475" w:name="_ETM_Q1_4025954"/>
      <w:bookmarkEnd w:id="1475"/>
      <w:r>
        <w:rPr>
          <w:rtl/>
          <w:lang w:eastAsia="he-IL"/>
        </w:rPr>
        <w:t xml:space="preserve">אין לנו בית משפט קהילתי אלא יש לנו בתי משפט </w:t>
      </w:r>
      <w:bookmarkStart w:id="1476" w:name="_ETM_Q1_4028381"/>
      <w:bookmarkEnd w:id="1476"/>
      <w:r>
        <w:rPr>
          <w:rtl/>
          <w:lang w:eastAsia="he-IL"/>
        </w:rPr>
        <w:t xml:space="preserve">לנוער. בעיקרון חוק הנוער (שפיטה, ענישה ודרכי טיפול) מכתיב מדיניות </w:t>
      </w:r>
      <w:bookmarkStart w:id="1477" w:name="_ETM_Q1_4038260"/>
      <w:bookmarkEnd w:id="1477"/>
      <w:r>
        <w:rPr>
          <w:rtl/>
          <w:lang w:eastAsia="he-IL"/>
        </w:rPr>
        <w:t>ותפיסה שיפוטית של שיקום ודרכי טיפול על פני ענישה</w:t>
      </w:r>
      <w:bookmarkStart w:id="1478" w:name="_ETM_Q1_4045499"/>
      <w:bookmarkEnd w:id="1478"/>
      <w:r>
        <w:rPr>
          <w:rtl/>
          <w:lang w:eastAsia="he-IL"/>
        </w:rPr>
        <w:t xml:space="preserve">. לפי הנתונים שלנו, יותר מלמעלה מ-70 אחוזים מבני </w:t>
      </w:r>
      <w:bookmarkStart w:id="1479" w:name="_ETM_Q1_4049955"/>
      <w:bookmarkEnd w:id="1479"/>
      <w:r>
        <w:rPr>
          <w:rtl/>
          <w:lang w:eastAsia="he-IL"/>
        </w:rPr>
        <w:t xml:space="preserve">הנוער שעומדים לדין כקטינים, נשפטים לדרכי טיפול ולא לענישה </w:t>
      </w:r>
      <w:bookmarkStart w:id="1480" w:name="_ETM_Q1_4057162"/>
      <w:bookmarkEnd w:id="1480"/>
      <w:r>
        <w:rPr>
          <w:rtl/>
          <w:lang w:eastAsia="he-IL"/>
        </w:rPr>
        <w:t>או הרשעות.</w:t>
      </w:r>
      <w:bookmarkStart w:id="1481" w:name="_ETM_Q1_4059290"/>
      <w:bookmarkEnd w:id="1481"/>
    </w:p>
    <w:p w:rsidR="005D68E2" w:rsidRDefault="005D68E2" w:rsidP="005D68E2">
      <w:pPr>
        <w:rPr>
          <w:rtl/>
          <w:lang w:eastAsia="he-IL"/>
        </w:rPr>
      </w:pPr>
      <w:bookmarkStart w:id="1482" w:name="_ETM_Q1_4059346"/>
      <w:bookmarkStart w:id="1483" w:name="_ETM_Q1_4059394"/>
      <w:bookmarkStart w:id="1484" w:name="_ETM_Q1_4059430"/>
      <w:bookmarkStart w:id="1485" w:name="_ETM_Q1_4059195"/>
      <w:bookmarkEnd w:id="1482"/>
      <w:bookmarkEnd w:id="1483"/>
      <w:bookmarkEnd w:id="1484"/>
      <w:bookmarkEnd w:id="1485"/>
    </w:p>
    <w:p w:rsidR="005D68E2" w:rsidRDefault="005D68E2" w:rsidP="005D68E2">
      <w:pPr>
        <w:pStyle w:val="af8"/>
        <w:keepNext/>
        <w:rPr>
          <w:rtl/>
        </w:rPr>
      </w:pPr>
      <w:bookmarkStart w:id="1486" w:name="ET_yor_5278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6"/>
    </w:p>
    <w:p w:rsidR="005D68E2" w:rsidRDefault="005D68E2" w:rsidP="005D68E2">
      <w:pPr>
        <w:pStyle w:val="KeepWithNext"/>
        <w:rPr>
          <w:rFonts w:hint="cs"/>
          <w:rtl/>
          <w:lang w:eastAsia="he-IL"/>
        </w:rPr>
      </w:pPr>
    </w:p>
    <w:p w:rsidR="005D68E2" w:rsidRDefault="005D68E2" w:rsidP="005D68E2">
      <w:pPr>
        <w:rPr>
          <w:rtl/>
          <w:lang w:eastAsia="he-IL"/>
        </w:rPr>
      </w:pPr>
      <w:bookmarkStart w:id="1487" w:name="_ETM_Q1_4059459"/>
      <w:bookmarkStart w:id="1488" w:name="_ETM_Q1_4059485"/>
      <w:bookmarkEnd w:id="1487"/>
      <w:bookmarkEnd w:id="1488"/>
      <w:r>
        <w:rPr>
          <w:rtl/>
          <w:lang w:eastAsia="he-IL"/>
        </w:rPr>
        <w:t xml:space="preserve">זה הנתון הכללי? 70 אחוזים הוא הנתון </w:t>
      </w:r>
      <w:bookmarkStart w:id="1489" w:name="_ETM_Q1_4065579"/>
      <w:bookmarkEnd w:id="1489"/>
      <w:r>
        <w:rPr>
          <w:rtl/>
          <w:lang w:eastAsia="he-IL"/>
        </w:rPr>
        <w:t>הכללי בחברה?</w:t>
      </w:r>
      <w:bookmarkStart w:id="1490" w:name="_ETM_Q1_4066237"/>
      <w:bookmarkEnd w:id="1490"/>
    </w:p>
    <w:p w:rsidR="005D68E2" w:rsidRDefault="005D68E2" w:rsidP="005D68E2">
      <w:pPr>
        <w:rPr>
          <w:rtl/>
          <w:lang w:eastAsia="he-IL"/>
        </w:rPr>
      </w:pPr>
      <w:bookmarkStart w:id="1491" w:name="_ETM_Q1_4066274"/>
      <w:bookmarkEnd w:id="1491"/>
    </w:p>
    <w:p w:rsidR="005D68E2" w:rsidRDefault="005D68E2" w:rsidP="005D68E2">
      <w:pPr>
        <w:pStyle w:val="afb"/>
        <w:keepNext/>
        <w:rPr>
          <w:rtl/>
          <w:lang w:eastAsia="he-IL"/>
        </w:rPr>
      </w:pPr>
      <w:bookmarkStart w:id="1492" w:name="ET_guest_בטי_חנן_139"/>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49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הכללי. 70 אחוזים מכל בני הנוער שעומ</w:t>
      </w:r>
      <w:bookmarkStart w:id="1493" w:name="_ETM_Q1_4072575"/>
      <w:bookmarkEnd w:id="1493"/>
      <w:r>
        <w:rPr>
          <w:rtl/>
          <w:lang w:eastAsia="he-IL"/>
        </w:rPr>
        <w:t>דים לדין מכל המגזרים.</w:t>
      </w:r>
    </w:p>
    <w:p w:rsidR="005D68E2" w:rsidRDefault="005D68E2" w:rsidP="005D68E2">
      <w:pPr>
        <w:rPr>
          <w:rtl/>
          <w:lang w:eastAsia="he-IL"/>
        </w:rPr>
      </w:pPr>
      <w:bookmarkStart w:id="1494" w:name="_ETM_Q1_4075903"/>
      <w:bookmarkStart w:id="1495" w:name="_ETM_Q1_4075962"/>
      <w:bookmarkStart w:id="1496" w:name="_ETM_Q1_4076751"/>
      <w:bookmarkEnd w:id="1494"/>
      <w:bookmarkEnd w:id="1495"/>
      <w:bookmarkEnd w:id="1496"/>
    </w:p>
    <w:p w:rsidR="005D68E2" w:rsidRDefault="005D68E2" w:rsidP="005D68E2">
      <w:pPr>
        <w:pStyle w:val="af8"/>
        <w:keepNext/>
        <w:rPr>
          <w:rtl/>
        </w:rPr>
      </w:pPr>
      <w:bookmarkStart w:id="1497" w:name="ET_yor_5278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7"/>
    </w:p>
    <w:p w:rsidR="005D68E2" w:rsidRDefault="005D68E2" w:rsidP="005D68E2">
      <w:pPr>
        <w:pStyle w:val="KeepWithNext"/>
        <w:rPr>
          <w:rFonts w:hint="cs"/>
          <w:rtl/>
          <w:lang w:eastAsia="he-IL"/>
        </w:rPr>
      </w:pPr>
    </w:p>
    <w:p w:rsidR="005D68E2" w:rsidRDefault="005D68E2" w:rsidP="005D68E2">
      <w:pPr>
        <w:rPr>
          <w:rtl/>
          <w:lang w:eastAsia="he-IL"/>
        </w:rPr>
      </w:pPr>
      <w:bookmarkStart w:id="1498" w:name="_ETM_Q1_4077028"/>
      <w:bookmarkStart w:id="1499" w:name="_ETM_Q1_4077053"/>
      <w:bookmarkEnd w:id="1498"/>
      <w:bookmarkEnd w:id="1499"/>
      <w:r>
        <w:rPr>
          <w:rtl/>
          <w:lang w:eastAsia="he-IL"/>
        </w:rPr>
        <w:t>יש לך פילוח מגזרי? ערבים ויהודים.</w:t>
      </w:r>
    </w:p>
    <w:p w:rsidR="005D68E2" w:rsidRDefault="005D68E2" w:rsidP="005D68E2">
      <w:pPr>
        <w:rPr>
          <w:rtl/>
          <w:lang w:eastAsia="he-IL"/>
        </w:rPr>
      </w:pPr>
      <w:bookmarkStart w:id="1500" w:name="_ETM_Q1_4077589"/>
      <w:bookmarkStart w:id="1501" w:name="_ETM_Q1_4077652"/>
      <w:bookmarkEnd w:id="1500"/>
      <w:bookmarkEnd w:id="1501"/>
    </w:p>
    <w:p w:rsidR="005D68E2" w:rsidRDefault="005D68E2" w:rsidP="005D68E2">
      <w:pPr>
        <w:pStyle w:val="afb"/>
        <w:keepNext/>
        <w:rPr>
          <w:rtl/>
          <w:lang w:eastAsia="he-IL"/>
        </w:rPr>
      </w:pPr>
      <w:bookmarkStart w:id="1502" w:name="ET_guest_בטי_חנן_141"/>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502"/>
    </w:p>
    <w:p w:rsidR="005D68E2" w:rsidRDefault="005D68E2" w:rsidP="005D68E2">
      <w:pPr>
        <w:pStyle w:val="KeepWithNext"/>
        <w:rPr>
          <w:rFonts w:hint="cs"/>
          <w:rtl/>
          <w:lang w:eastAsia="he-IL"/>
        </w:rPr>
      </w:pPr>
    </w:p>
    <w:p w:rsidR="005D68E2" w:rsidRDefault="005D68E2" w:rsidP="005D68E2">
      <w:pPr>
        <w:rPr>
          <w:rtl/>
          <w:lang w:eastAsia="he-IL"/>
        </w:rPr>
      </w:pPr>
      <w:bookmarkStart w:id="1503" w:name="_ETM_Q1_4078899"/>
      <w:bookmarkStart w:id="1504" w:name="_ETM_Q1_4078924"/>
      <w:bookmarkEnd w:id="1503"/>
      <w:bookmarkEnd w:id="1504"/>
      <w:r>
        <w:rPr>
          <w:rtl/>
          <w:lang w:eastAsia="he-IL"/>
        </w:rPr>
        <w:t xml:space="preserve">מסך </w:t>
      </w:r>
      <w:bookmarkStart w:id="1505" w:name="_ETM_Q1_4088137"/>
      <w:bookmarkEnd w:id="1505"/>
      <w:r>
        <w:rPr>
          <w:rtl/>
          <w:lang w:eastAsia="he-IL"/>
        </w:rPr>
        <w:t xml:space="preserve">כל המופנים לשירות המבחן לנוער, 35 אחוזים מהם מהמגזר הערבי. </w:t>
      </w:r>
      <w:bookmarkStart w:id="1506" w:name="_ETM_Q1_4095891"/>
      <w:bookmarkEnd w:id="1506"/>
      <w:r>
        <w:rPr>
          <w:rtl/>
          <w:lang w:eastAsia="he-IL"/>
        </w:rPr>
        <w:t xml:space="preserve">כאשר אנחנו מדברים על עבירות אלימות, אנחנו רואים שהאחוז הכללי </w:t>
      </w:r>
      <w:bookmarkStart w:id="1507" w:name="_ETM_Q1_4103459"/>
      <w:bookmarkEnd w:id="1507"/>
      <w:r>
        <w:rPr>
          <w:rtl/>
          <w:lang w:eastAsia="he-IL"/>
        </w:rPr>
        <w:t xml:space="preserve">מכל המופנים לשירות המבחן לנוער עומד על 38 אחוזים של </w:t>
      </w:r>
      <w:bookmarkStart w:id="1508" w:name="_ETM_Q1_4110047"/>
      <w:bookmarkEnd w:id="1508"/>
      <w:r>
        <w:rPr>
          <w:rtl/>
          <w:lang w:eastAsia="he-IL"/>
        </w:rPr>
        <w:t xml:space="preserve">עבירות אלימות אבל כאשר נכנסים למגזר הערבי, אנחנו </w:t>
      </w:r>
      <w:bookmarkStart w:id="1509" w:name="_ETM_Q1_4117043"/>
      <w:bookmarkEnd w:id="1509"/>
      <w:r>
        <w:rPr>
          <w:rtl/>
          <w:lang w:eastAsia="he-IL"/>
        </w:rPr>
        <w:t xml:space="preserve">רואים ש-52 אחוזים מסך העבירות של קטינים הן עבירות </w:t>
      </w:r>
      <w:bookmarkStart w:id="1510" w:name="_ETM_Q1_4124795"/>
      <w:bookmarkEnd w:id="1510"/>
      <w:r>
        <w:rPr>
          <w:rtl/>
          <w:lang w:eastAsia="he-IL"/>
        </w:rPr>
        <w:t xml:space="preserve">אלימות. ככל שאנחנו הולכים לעבירות יותר חמורות, האחוז עולה כך </w:t>
      </w:r>
      <w:bookmarkStart w:id="1511" w:name="_ETM_Q1_4131247"/>
      <w:bookmarkEnd w:id="1511"/>
      <w:r>
        <w:rPr>
          <w:rtl/>
          <w:lang w:eastAsia="he-IL"/>
        </w:rPr>
        <w:t xml:space="preserve">שעבירות הריגה ורצח – שהן לא מאוד רבות – הן כאלה שבשנת 2019 היו </w:t>
      </w:r>
      <w:bookmarkStart w:id="1512" w:name="_ETM_Q1_4135751"/>
      <w:bookmarkEnd w:id="1512"/>
      <w:r>
        <w:rPr>
          <w:rtl/>
          <w:lang w:eastAsia="he-IL"/>
        </w:rPr>
        <w:t>לנו כ-40 ובשנת</w:t>
      </w:r>
      <w:bookmarkStart w:id="1513" w:name="_ETM_Q1_4136746"/>
      <w:bookmarkEnd w:id="1513"/>
      <w:r>
        <w:rPr>
          <w:rtl/>
          <w:lang w:eastAsia="he-IL"/>
        </w:rPr>
        <w:t xml:space="preserve"> 2020 אנחנו עומדים על 16 עבירות של הריגה ורצח, מתוכם 75</w:t>
      </w:r>
      <w:bookmarkStart w:id="1514" w:name="_ETM_Q1_4148888"/>
      <w:bookmarkEnd w:id="1514"/>
      <w:r>
        <w:rPr>
          <w:rtl/>
          <w:lang w:eastAsia="he-IL"/>
        </w:rPr>
        <w:t xml:space="preserve"> אחוזים בוצעו על ידי קטינים ערבים. זה מבחינת </w:t>
      </w:r>
      <w:bookmarkStart w:id="1515" w:name="_ETM_Q1_4158834"/>
      <w:bookmarkEnd w:id="1515"/>
      <w:r>
        <w:rPr>
          <w:rtl/>
          <w:lang w:eastAsia="he-IL"/>
        </w:rPr>
        <w:t>הנתונים.</w:t>
      </w:r>
      <w:bookmarkStart w:id="1516" w:name="_ETM_Q1_4162978"/>
      <w:bookmarkEnd w:id="1516"/>
    </w:p>
    <w:p w:rsidR="005D68E2" w:rsidRDefault="005D68E2" w:rsidP="005D68E2">
      <w:pPr>
        <w:rPr>
          <w:rtl/>
          <w:lang w:eastAsia="he-IL"/>
        </w:rPr>
      </w:pPr>
      <w:bookmarkStart w:id="1517" w:name="_ETM_Q1_4163054"/>
      <w:bookmarkEnd w:id="1517"/>
    </w:p>
    <w:p w:rsidR="005D68E2" w:rsidRDefault="005D68E2" w:rsidP="005D68E2">
      <w:pPr>
        <w:rPr>
          <w:rtl/>
          <w:lang w:eastAsia="he-IL"/>
        </w:rPr>
      </w:pPr>
      <w:bookmarkStart w:id="1518" w:name="_ETM_Q1_4163130"/>
      <w:bookmarkStart w:id="1519" w:name="_ETM_Q1_4163188"/>
      <w:bookmarkEnd w:id="1518"/>
      <w:bookmarkEnd w:id="1519"/>
      <w:r>
        <w:rPr>
          <w:rtl/>
          <w:lang w:eastAsia="he-IL"/>
        </w:rPr>
        <w:t xml:space="preserve">מבחינת התוכניות של משרד הרווחה. למשרד הרווחה </w:t>
      </w:r>
      <w:bookmarkStart w:id="1520" w:name="_ETM_Q1_4165962"/>
      <w:bookmarkEnd w:id="1520"/>
      <w:r>
        <w:rPr>
          <w:rtl/>
          <w:lang w:eastAsia="he-IL"/>
        </w:rPr>
        <w:t xml:space="preserve">יש הרבה </w:t>
      </w:r>
      <w:proofErr w:type="spellStart"/>
      <w:r>
        <w:rPr>
          <w:rtl/>
          <w:lang w:eastAsia="he-IL"/>
        </w:rPr>
        <w:t>תוכניות</w:t>
      </w:r>
      <w:proofErr w:type="spellEnd"/>
      <w:r>
        <w:rPr>
          <w:rtl/>
          <w:lang w:eastAsia="he-IL"/>
        </w:rPr>
        <w:t>.</w:t>
      </w:r>
      <w:bookmarkStart w:id="1521" w:name="_ETM_Q1_4165811"/>
      <w:bookmarkEnd w:id="1521"/>
    </w:p>
    <w:p w:rsidR="005D68E2" w:rsidRDefault="005D68E2" w:rsidP="005D68E2">
      <w:pPr>
        <w:rPr>
          <w:rStyle w:val="TagStyle"/>
          <w:rFonts w:ascii="David" w:hAnsi="David"/>
          <w:u w:val="single"/>
          <w:rtl/>
        </w:rPr>
      </w:pPr>
      <w:bookmarkStart w:id="1522" w:name="_ETM_Q1_4165874"/>
      <w:bookmarkStart w:id="1523" w:name="_ETM_Q1_4168475"/>
      <w:bookmarkEnd w:id="1522"/>
      <w:bookmarkEnd w:id="1523"/>
    </w:p>
    <w:p w:rsidR="005D68E2" w:rsidRDefault="005D68E2" w:rsidP="005D68E2">
      <w:pPr>
        <w:pStyle w:val="a5"/>
        <w:keepNext/>
        <w:rPr>
          <w:rFonts w:hint="cs"/>
          <w:rtl/>
        </w:rPr>
      </w:pPr>
      <w:bookmarkStart w:id="1524" w:name="ET_speaker_6032_14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524"/>
    </w:p>
    <w:p w:rsidR="005D68E2" w:rsidRDefault="005D68E2" w:rsidP="005D68E2">
      <w:pPr>
        <w:pStyle w:val="KeepWithNext"/>
        <w:rPr>
          <w:rFonts w:hint="cs"/>
          <w:rtl/>
          <w:lang w:eastAsia="he-IL"/>
        </w:rPr>
      </w:pPr>
    </w:p>
    <w:p w:rsidR="005D68E2" w:rsidRDefault="005D68E2" w:rsidP="005D68E2">
      <w:pPr>
        <w:rPr>
          <w:rtl/>
          <w:lang w:eastAsia="he-IL"/>
        </w:rPr>
      </w:pPr>
      <w:bookmarkStart w:id="1525" w:name="_ETM_Q1_4168753"/>
      <w:bookmarkStart w:id="1526" w:name="_ETM_Q1_4168774"/>
      <w:bookmarkEnd w:id="1525"/>
      <w:bookmarkEnd w:id="1526"/>
      <w:r>
        <w:rPr>
          <w:rtl/>
          <w:lang w:eastAsia="he-IL"/>
        </w:rPr>
        <w:t xml:space="preserve">משהו כאן לא מסתדר. </w:t>
      </w:r>
      <w:bookmarkStart w:id="1527" w:name="_ETM_Q1_4174041"/>
      <w:bookmarkEnd w:id="1527"/>
      <w:r>
        <w:rPr>
          <w:rtl/>
          <w:lang w:eastAsia="he-IL"/>
        </w:rPr>
        <w:t xml:space="preserve">את אומרת 75 אחוזים מבצעי פשיעה בעבירות רצח הם קטינים? </w:t>
      </w:r>
      <w:bookmarkStart w:id="1528" w:name="_ETM_Q1_4180829"/>
      <w:bookmarkEnd w:id="1528"/>
      <w:r>
        <w:rPr>
          <w:rtl/>
          <w:lang w:eastAsia="he-IL"/>
        </w:rPr>
        <w:t>לא יכול להיות.</w:t>
      </w:r>
    </w:p>
    <w:p w:rsidR="005D68E2" w:rsidRDefault="005D68E2" w:rsidP="005D68E2">
      <w:pPr>
        <w:rPr>
          <w:rtl/>
          <w:lang w:eastAsia="he-IL"/>
        </w:rPr>
      </w:pPr>
      <w:bookmarkStart w:id="1529" w:name="_ETM_Q1_4178199"/>
      <w:bookmarkStart w:id="1530" w:name="_ETM_Q1_4178264"/>
      <w:bookmarkStart w:id="1531" w:name="_ETM_Q1_4180687"/>
      <w:bookmarkEnd w:id="1529"/>
      <w:bookmarkEnd w:id="1530"/>
      <w:bookmarkEnd w:id="1531"/>
    </w:p>
    <w:p w:rsidR="005D68E2" w:rsidRDefault="005D68E2" w:rsidP="005D68E2">
      <w:pPr>
        <w:pStyle w:val="afb"/>
        <w:keepNext/>
        <w:rPr>
          <w:rtl/>
          <w:lang w:eastAsia="he-IL"/>
        </w:rPr>
      </w:pPr>
      <w:bookmarkStart w:id="1532" w:name="ET_guest_בטי_חנן_144"/>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532"/>
    </w:p>
    <w:p w:rsidR="005D68E2" w:rsidRDefault="005D68E2" w:rsidP="005D68E2">
      <w:pPr>
        <w:pStyle w:val="KeepWithNext"/>
        <w:rPr>
          <w:rFonts w:hint="cs"/>
          <w:rtl/>
          <w:lang w:eastAsia="he-IL"/>
        </w:rPr>
      </w:pPr>
    </w:p>
    <w:p w:rsidR="005D68E2" w:rsidRDefault="005D68E2" w:rsidP="005D68E2">
      <w:pPr>
        <w:rPr>
          <w:rtl/>
          <w:lang w:eastAsia="he-IL"/>
        </w:rPr>
      </w:pPr>
      <w:bookmarkStart w:id="1533" w:name="_ETM_Q1_4180990"/>
      <w:bookmarkStart w:id="1534" w:name="_ETM_Q1_4181014"/>
      <w:bookmarkEnd w:id="1533"/>
      <w:bookmarkEnd w:id="1534"/>
      <w:r>
        <w:rPr>
          <w:rtl/>
          <w:lang w:eastAsia="he-IL"/>
        </w:rPr>
        <w:t xml:space="preserve">לא. אני אומרת שמבחינת כל העבירות, 35 אחוזים </w:t>
      </w:r>
      <w:bookmarkStart w:id="1535" w:name="_ETM_Q1_4190143"/>
      <w:bookmarkEnd w:id="1535"/>
      <w:r>
        <w:rPr>
          <w:rtl/>
          <w:lang w:eastAsia="he-IL"/>
        </w:rPr>
        <w:t xml:space="preserve">בוצעו על ידי קטינים מהמגזר הערבי. מבחינת עבירות אלימות, יש </w:t>
      </w:r>
      <w:bookmarkStart w:id="1536" w:name="_ETM_Q1_4198475"/>
      <w:bookmarkEnd w:id="1536"/>
      <w:r>
        <w:rPr>
          <w:rtl/>
          <w:lang w:eastAsia="he-IL"/>
        </w:rPr>
        <w:t xml:space="preserve">כאן עלייה ל-52 אחוזים שבוצעו על ידי נערים קטינים מהמגזר </w:t>
      </w:r>
      <w:bookmarkStart w:id="1537" w:name="_ETM_Q1_4203137"/>
      <w:bookmarkEnd w:id="1537"/>
      <w:r>
        <w:rPr>
          <w:rtl/>
          <w:lang w:eastAsia="he-IL"/>
        </w:rPr>
        <w:t xml:space="preserve">הערבי. כשאנחנו מדברים על עבירות מאוד חמורות של רצח והריגה, </w:t>
      </w:r>
      <w:bookmarkStart w:id="1538" w:name="_ETM_Q1_4210738"/>
      <w:bookmarkEnd w:id="1538"/>
      <w:r>
        <w:rPr>
          <w:rtl/>
          <w:lang w:eastAsia="he-IL"/>
        </w:rPr>
        <w:t xml:space="preserve">מתוך כל העבירות שמופנות אלינו בגין רצח </w:t>
      </w:r>
      <w:bookmarkStart w:id="1539" w:name="_ETM_Q1_4214109"/>
      <w:bookmarkEnd w:id="1539"/>
      <w:r>
        <w:rPr>
          <w:rtl/>
          <w:lang w:eastAsia="he-IL"/>
        </w:rPr>
        <w:t>והריגה, 75 אחוזים בוצעו על ידי קטינים מהמגזר הערבי. אלה</w:t>
      </w:r>
      <w:bookmarkStart w:id="1540" w:name="_ETM_Q1_4219979"/>
      <w:bookmarkEnd w:id="1540"/>
      <w:r>
        <w:rPr>
          <w:rtl/>
          <w:lang w:eastAsia="he-IL"/>
        </w:rPr>
        <w:t xml:space="preserve"> הנתונים שלי בשירות המבחן לנוער.</w:t>
      </w:r>
    </w:p>
    <w:p w:rsidR="005D68E2" w:rsidRDefault="005D68E2" w:rsidP="005D68E2">
      <w:pPr>
        <w:rPr>
          <w:rtl/>
          <w:lang w:eastAsia="he-IL"/>
        </w:rPr>
      </w:pPr>
      <w:bookmarkStart w:id="1541" w:name="_ETM_Q1_4225583"/>
      <w:bookmarkStart w:id="1542" w:name="_ETM_Q1_4225646"/>
      <w:bookmarkStart w:id="1543" w:name="_ETM_Q1_4225719"/>
      <w:bookmarkStart w:id="1544" w:name="_ETM_Q1_4225771"/>
      <w:bookmarkEnd w:id="1541"/>
      <w:bookmarkEnd w:id="1542"/>
      <w:bookmarkEnd w:id="1543"/>
      <w:bookmarkEnd w:id="1544"/>
    </w:p>
    <w:p w:rsidR="005D68E2" w:rsidRDefault="005D68E2" w:rsidP="005D68E2">
      <w:pPr>
        <w:pStyle w:val="af8"/>
        <w:keepNext/>
        <w:rPr>
          <w:rtl/>
        </w:rPr>
      </w:pPr>
      <w:bookmarkStart w:id="1545" w:name="ET_yor_5278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4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מה המענים שאתם מספקים?</w:t>
      </w:r>
    </w:p>
    <w:p w:rsidR="005D68E2" w:rsidRDefault="005D68E2" w:rsidP="005D68E2">
      <w:pPr>
        <w:rPr>
          <w:rtl/>
          <w:lang w:eastAsia="he-IL"/>
        </w:rPr>
      </w:pPr>
      <w:bookmarkStart w:id="1546" w:name="_ETM_Q1_4232373"/>
      <w:bookmarkStart w:id="1547" w:name="_ETM_Q1_4232428"/>
      <w:bookmarkStart w:id="1548" w:name="_ETM_Q1_4233300"/>
      <w:bookmarkEnd w:id="1546"/>
      <w:bookmarkEnd w:id="1547"/>
      <w:bookmarkEnd w:id="1548"/>
    </w:p>
    <w:p w:rsidR="005D68E2" w:rsidRDefault="005D68E2" w:rsidP="005D68E2">
      <w:pPr>
        <w:pStyle w:val="afb"/>
        <w:keepNext/>
        <w:rPr>
          <w:rtl/>
          <w:lang w:eastAsia="he-IL"/>
        </w:rPr>
      </w:pPr>
      <w:bookmarkStart w:id="1549" w:name="ET_guest_בטי_חנן_146"/>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549"/>
    </w:p>
    <w:p w:rsidR="005D68E2" w:rsidRDefault="005D68E2" w:rsidP="005D68E2">
      <w:pPr>
        <w:pStyle w:val="KeepWithNext"/>
        <w:rPr>
          <w:rFonts w:hint="cs"/>
          <w:rtl/>
          <w:lang w:eastAsia="he-IL"/>
        </w:rPr>
      </w:pPr>
    </w:p>
    <w:p w:rsidR="005D68E2" w:rsidRDefault="005D68E2" w:rsidP="005D68E2">
      <w:pPr>
        <w:rPr>
          <w:rtl/>
          <w:lang w:eastAsia="he-IL"/>
        </w:rPr>
      </w:pPr>
      <w:bookmarkStart w:id="1550" w:name="_ETM_Q1_4233579"/>
      <w:bookmarkStart w:id="1551" w:name="_ETM_Q1_4233603"/>
      <w:bookmarkEnd w:id="1550"/>
      <w:bookmarkEnd w:id="1551"/>
      <w:r>
        <w:rPr>
          <w:rtl/>
          <w:lang w:eastAsia="he-IL"/>
        </w:rPr>
        <w:t xml:space="preserve">הרבה מענים והרבה </w:t>
      </w:r>
      <w:proofErr w:type="spellStart"/>
      <w:r>
        <w:rPr>
          <w:rtl/>
          <w:lang w:eastAsia="he-IL"/>
        </w:rPr>
        <w:t>תוכניות</w:t>
      </w:r>
      <w:proofErr w:type="spellEnd"/>
      <w:r>
        <w:rPr>
          <w:rtl/>
          <w:lang w:eastAsia="he-IL"/>
        </w:rPr>
        <w:t xml:space="preserve"> </w:t>
      </w:r>
      <w:bookmarkStart w:id="1552" w:name="_ETM_Q1_4239748"/>
      <w:bookmarkEnd w:id="1552"/>
      <w:r>
        <w:rPr>
          <w:rtl/>
          <w:lang w:eastAsia="he-IL"/>
        </w:rPr>
        <w:t xml:space="preserve">ממעונות של חסות הנוער, מעון נעול לנערים, מעון נעול </w:t>
      </w:r>
      <w:bookmarkStart w:id="1553" w:name="_ETM_Q1_4242410"/>
      <w:bookmarkEnd w:id="1553"/>
      <w:r>
        <w:rPr>
          <w:rtl/>
          <w:lang w:eastAsia="he-IL"/>
        </w:rPr>
        <w:t xml:space="preserve">לנערות מהמגזר הערבי, מסגרות פתוחות, הוסטלים ועד למענים בקהילה. </w:t>
      </w:r>
    </w:p>
    <w:p w:rsidR="005D68E2" w:rsidRDefault="005D68E2" w:rsidP="005D68E2">
      <w:pPr>
        <w:rPr>
          <w:rtl/>
          <w:lang w:eastAsia="he-IL"/>
        </w:rPr>
      </w:pPr>
      <w:bookmarkStart w:id="1554" w:name="_ETM_Q1_4252555"/>
      <w:bookmarkStart w:id="1555" w:name="_ETM_Q1_4252616"/>
      <w:bookmarkStart w:id="1556" w:name="_ETM_Q1_4253403"/>
      <w:bookmarkEnd w:id="1554"/>
      <w:bookmarkEnd w:id="1555"/>
      <w:bookmarkEnd w:id="1556"/>
    </w:p>
    <w:p w:rsidR="005D68E2" w:rsidRDefault="005D68E2" w:rsidP="005D68E2">
      <w:pPr>
        <w:pStyle w:val="a5"/>
        <w:keepNext/>
        <w:rPr>
          <w:rtl/>
        </w:rPr>
      </w:pPr>
      <w:bookmarkStart w:id="1557" w:name="ET_speaker_5945_147"/>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57"/>
    </w:p>
    <w:p w:rsidR="005D68E2" w:rsidRDefault="005D68E2" w:rsidP="005D68E2">
      <w:pPr>
        <w:pStyle w:val="KeepWithNext"/>
        <w:rPr>
          <w:rFonts w:hint="cs"/>
          <w:rtl/>
          <w:lang w:eastAsia="he-IL"/>
        </w:rPr>
      </w:pPr>
    </w:p>
    <w:p w:rsidR="005D68E2" w:rsidRDefault="005D68E2" w:rsidP="005D68E2">
      <w:pPr>
        <w:rPr>
          <w:rtl/>
          <w:lang w:eastAsia="he-IL"/>
        </w:rPr>
      </w:pPr>
      <w:bookmarkStart w:id="1558" w:name="_ETM_Q1_4253685"/>
      <w:bookmarkStart w:id="1559" w:name="_ETM_Q1_4253707"/>
      <w:bookmarkEnd w:id="1558"/>
      <w:bookmarkEnd w:id="1559"/>
      <w:r>
        <w:rPr>
          <w:rtl/>
          <w:lang w:eastAsia="he-IL"/>
        </w:rPr>
        <w:t xml:space="preserve">מה </w:t>
      </w:r>
      <w:bookmarkStart w:id="1560" w:name="_ETM_Q1_4254019"/>
      <w:bookmarkEnd w:id="1560"/>
      <w:r>
        <w:rPr>
          <w:rtl/>
          <w:lang w:eastAsia="he-IL"/>
        </w:rPr>
        <w:t>זה מעון נעול?</w:t>
      </w:r>
    </w:p>
    <w:p w:rsidR="005D68E2" w:rsidRDefault="005D68E2" w:rsidP="005D68E2">
      <w:pPr>
        <w:rPr>
          <w:rtl/>
          <w:lang w:eastAsia="he-IL"/>
        </w:rPr>
      </w:pPr>
      <w:bookmarkStart w:id="1561" w:name="_ETM_Q1_4257371"/>
      <w:bookmarkStart w:id="1562" w:name="_ETM_Q1_4257431"/>
      <w:bookmarkStart w:id="1563" w:name="_ETM_Q1_4258963"/>
      <w:bookmarkEnd w:id="1561"/>
      <w:bookmarkEnd w:id="1562"/>
      <w:bookmarkEnd w:id="1563"/>
    </w:p>
    <w:p w:rsidR="005D68E2" w:rsidRDefault="005D68E2" w:rsidP="005D68E2">
      <w:pPr>
        <w:pStyle w:val="afb"/>
        <w:keepNext/>
        <w:rPr>
          <w:rtl/>
          <w:lang w:eastAsia="he-IL"/>
        </w:rPr>
      </w:pPr>
      <w:bookmarkStart w:id="1564" w:name="ET_guest_בטי_חנן_148"/>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564"/>
    </w:p>
    <w:p w:rsidR="005D68E2" w:rsidRDefault="005D68E2" w:rsidP="005D68E2">
      <w:pPr>
        <w:pStyle w:val="KeepWithNext"/>
        <w:rPr>
          <w:rFonts w:hint="cs"/>
          <w:rtl/>
          <w:lang w:eastAsia="he-IL"/>
        </w:rPr>
      </w:pPr>
    </w:p>
    <w:p w:rsidR="005D68E2" w:rsidRDefault="005D68E2" w:rsidP="005D68E2">
      <w:pPr>
        <w:rPr>
          <w:rtl/>
          <w:lang w:eastAsia="he-IL"/>
        </w:rPr>
      </w:pPr>
      <w:bookmarkStart w:id="1565" w:name="_ETM_Q1_4259275"/>
      <w:bookmarkStart w:id="1566" w:name="_ETM_Q1_4259297"/>
      <w:bookmarkEnd w:id="1565"/>
      <w:bookmarkEnd w:id="1566"/>
      <w:r>
        <w:rPr>
          <w:rtl/>
          <w:lang w:eastAsia="he-IL"/>
        </w:rPr>
        <w:t xml:space="preserve">מעון נעול הוא לנערים שביצעו עבירות ברף </w:t>
      </w:r>
      <w:bookmarkStart w:id="1567" w:name="_ETM_Q1_4263007"/>
      <w:bookmarkEnd w:id="1567"/>
      <w:r>
        <w:rPr>
          <w:rtl/>
          <w:lang w:eastAsia="he-IL"/>
        </w:rPr>
        <w:t xml:space="preserve">חומרה מאוד גבוה ובית המשפט עלול לשלוח אותם למאסר או </w:t>
      </w:r>
      <w:bookmarkStart w:id="1568" w:name="_ETM_Q1_4270384"/>
      <w:bookmarkEnd w:id="1568"/>
      <w:r>
        <w:rPr>
          <w:rtl/>
          <w:lang w:eastAsia="he-IL"/>
        </w:rPr>
        <w:t>נערים שנמצאים בקשיי התנהגות חמורים.</w:t>
      </w:r>
    </w:p>
    <w:p w:rsidR="005D68E2" w:rsidRDefault="005D68E2" w:rsidP="005D68E2">
      <w:pPr>
        <w:rPr>
          <w:rtl/>
          <w:lang w:eastAsia="he-IL"/>
        </w:rPr>
      </w:pPr>
      <w:bookmarkStart w:id="1569" w:name="_ETM_Q1_4276041"/>
      <w:bookmarkStart w:id="1570" w:name="_ETM_Q1_4276099"/>
      <w:bookmarkStart w:id="1571" w:name="_ETM_Q1_4275182"/>
      <w:bookmarkEnd w:id="1569"/>
      <w:bookmarkEnd w:id="1570"/>
      <w:bookmarkEnd w:id="1571"/>
    </w:p>
    <w:p w:rsidR="005D68E2" w:rsidRDefault="005D68E2" w:rsidP="005D68E2">
      <w:pPr>
        <w:pStyle w:val="a5"/>
        <w:keepNext/>
        <w:rPr>
          <w:rtl/>
        </w:rPr>
      </w:pPr>
      <w:bookmarkStart w:id="1572" w:name="ET_speaker_5945_149"/>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72"/>
    </w:p>
    <w:p w:rsidR="005D68E2" w:rsidRDefault="005D68E2" w:rsidP="005D68E2">
      <w:pPr>
        <w:pStyle w:val="KeepWithNext"/>
        <w:rPr>
          <w:rFonts w:hint="cs"/>
          <w:rtl/>
          <w:lang w:eastAsia="he-IL"/>
        </w:rPr>
      </w:pPr>
    </w:p>
    <w:p w:rsidR="005D68E2" w:rsidRDefault="005D68E2" w:rsidP="005D68E2">
      <w:pPr>
        <w:rPr>
          <w:rtl/>
          <w:lang w:eastAsia="he-IL"/>
        </w:rPr>
      </w:pPr>
      <w:bookmarkStart w:id="1573" w:name="_ETM_Q1_4275465"/>
      <w:bookmarkStart w:id="1574" w:name="_ETM_Q1_4275491"/>
      <w:bookmarkEnd w:id="1573"/>
      <w:bookmarkEnd w:id="1574"/>
      <w:r>
        <w:rPr>
          <w:rtl/>
          <w:lang w:eastAsia="he-IL"/>
        </w:rPr>
        <w:t>כאילו נשמע שהערבים יותר מורשעים, פחות נשלחים לבית משפט קהילתי ויותר למעון נעול. מה ז</w:t>
      </w:r>
      <w:bookmarkStart w:id="1575" w:name="_ETM_Q1_4282829"/>
      <w:bookmarkEnd w:id="1575"/>
      <w:r>
        <w:rPr>
          <w:rtl/>
          <w:lang w:eastAsia="he-IL"/>
        </w:rPr>
        <w:t xml:space="preserve">ה מעון נעול? זאת פעם ראשונה שאני שומעת על </w:t>
      </w:r>
      <w:bookmarkStart w:id="1576" w:name="_ETM_Q1_4282076"/>
      <w:bookmarkEnd w:id="1576"/>
      <w:r>
        <w:rPr>
          <w:rtl/>
          <w:lang w:eastAsia="he-IL"/>
        </w:rPr>
        <w:t>כך.</w:t>
      </w:r>
    </w:p>
    <w:p w:rsidR="005D68E2" w:rsidRDefault="005D68E2" w:rsidP="005D68E2">
      <w:pPr>
        <w:rPr>
          <w:rtl/>
          <w:lang w:eastAsia="he-IL"/>
        </w:rPr>
      </w:pPr>
      <w:bookmarkStart w:id="1577" w:name="_ETM_Q1_4282948"/>
      <w:bookmarkStart w:id="1578" w:name="_ETM_Q1_4283017"/>
      <w:bookmarkStart w:id="1579" w:name="_ETM_Q1_4283869"/>
      <w:bookmarkEnd w:id="1577"/>
      <w:bookmarkEnd w:id="1578"/>
      <w:bookmarkEnd w:id="1579"/>
    </w:p>
    <w:p w:rsidR="005D68E2" w:rsidRDefault="005D68E2" w:rsidP="005D68E2">
      <w:pPr>
        <w:pStyle w:val="afb"/>
        <w:keepNext/>
        <w:rPr>
          <w:rtl/>
          <w:lang w:eastAsia="he-IL"/>
        </w:rPr>
      </w:pPr>
      <w:bookmarkStart w:id="1580" w:name="ET_guest_בטי_חנן_150"/>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580"/>
    </w:p>
    <w:p w:rsidR="005D68E2" w:rsidRDefault="005D68E2" w:rsidP="005D68E2">
      <w:pPr>
        <w:pStyle w:val="KeepWithNext"/>
        <w:rPr>
          <w:rFonts w:hint="cs"/>
          <w:rtl/>
          <w:lang w:eastAsia="he-IL"/>
        </w:rPr>
      </w:pPr>
    </w:p>
    <w:p w:rsidR="005D68E2" w:rsidRDefault="005D68E2" w:rsidP="005D68E2">
      <w:pPr>
        <w:rPr>
          <w:rtl/>
          <w:lang w:eastAsia="he-IL"/>
        </w:rPr>
      </w:pPr>
      <w:bookmarkStart w:id="1581" w:name="_ETM_Q1_4284160"/>
      <w:bookmarkStart w:id="1582" w:name="_ETM_Q1_4284185"/>
      <w:bookmarkEnd w:id="1581"/>
      <w:bookmarkEnd w:id="1582"/>
      <w:r>
        <w:rPr>
          <w:rtl/>
          <w:lang w:eastAsia="he-IL"/>
        </w:rPr>
        <w:t>אני אסביר. ראשית, אין בית משפט קהילתי לקטינים.</w:t>
      </w:r>
      <w:bookmarkStart w:id="1583" w:name="_ETM_Q1_4290887"/>
      <w:bookmarkEnd w:id="1583"/>
    </w:p>
    <w:p w:rsidR="005D68E2" w:rsidRDefault="005D68E2" w:rsidP="005D68E2">
      <w:pPr>
        <w:rPr>
          <w:rtl/>
          <w:lang w:eastAsia="he-IL"/>
        </w:rPr>
      </w:pPr>
      <w:bookmarkStart w:id="1584" w:name="_ETM_Q1_4292967"/>
      <w:bookmarkStart w:id="1585" w:name="_ETM_Q1_4293026"/>
      <w:bookmarkStart w:id="1586" w:name="_ETM_Q1_4292827"/>
      <w:bookmarkEnd w:id="1584"/>
      <w:bookmarkEnd w:id="1585"/>
      <w:bookmarkEnd w:id="1586"/>
    </w:p>
    <w:p w:rsidR="005D68E2" w:rsidRDefault="005D68E2" w:rsidP="005D68E2">
      <w:pPr>
        <w:pStyle w:val="a5"/>
        <w:keepNext/>
        <w:rPr>
          <w:rtl/>
        </w:rPr>
      </w:pPr>
      <w:bookmarkStart w:id="1587" w:name="ET_speaker_5945_151"/>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587"/>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ב</w:t>
      </w:r>
      <w:bookmarkStart w:id="1588" w:name="_ETM_Q1_4293132"/>
      <w:bookmarkStart w:id="1589" w:name="_ETM_Q1_4293160"/>
      <w:bookmarkEnd w:id="1588"/>
      <w:bookmarkEnd w:id="1589"/>
      <w:r>
        <w:rPr>
          <w:rtl/>
          <w:lang w:eastAsia="he-IL"/>
        </w:rPr>
        <w:t>מקום בית משפט קהילתי כאשר אנחנו מדברים על ש</w:t>
      </w:r>
      <w:bookmarkStart w:id="1590" w:name="_ETM_Q1_4293383"/>
      <w:bookmarkEnd w:id="1590"/>
      <w:r>
        <w:rPr>
          <w:rtl/>
          <w:lang w:eastAsia="he-IL"/>
        </w:rPr>
        <w:t>יקום.</w:t>
      </w:r>
    </w:p>
    <w:p w:rsidR="005D68E2" w:rsidRDefault="005D68E2" w:rsidP="005D68E2">
      <w:pPr>
        <w:rPr>
          <w:rtl/>
          <w:lang w:eastAsia="he-IL"/>
        </w:rPr>
      </w:pPr>
      <w:bookmarkStart w:id="1591" w:name="_ETM_Q1_4294119"/>
      <w:bookmarkStart w:id="1592" w:name="_ETM_Q1_4294175"/>
      <w:bookmarkStart w:id="1593" w:name="_ETM_Q1_4295207"/>
      <w:bookmarkEnd w:id="1591"/>
      <w:bookmarkEnd w:id="1592"/>
      <w:bookmarkEnd w:id="1593"/>
    </w:p>
    <w:p w:rsidR="005D68E2" w:rsidRDefault="005D68E2" w:rsidP="005D68E2">
      <w:pPr>
        <w:pStyle w:val="afb"/>
        <w:keepNext/>
        <w:rPr>
          <w:rtl/>
          <w:lang w:eastAsia="he-IL"/>
        </w:rPr>
      </w:pPr>
      <w:bookmarkStart w:id="1594" w:name="ET_guest_בטי_חנן_152"/>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594"/>
    </w:p>
    <w:p w:rsidR="005D68E2" w:rsidRDefault="005D68E2" w:rsidP="005D68E2">
      <w:pPr>
        <w:pStyle w:val="KeepWithNext"/>
        <w:rPr>
          <w:rFonts w:hint="cs"/>
          <w:rtl/>
          <w:lang w:eastAsia="he-IL"/>
        </w:rPr>
      </w:pPr>
    </w:p>
    <w:p w:rsidR="005D68E2" w:rsidRDefault="005D68E2" w:rsidP="005D68E2">
      <w:pPr>
        <w:rPr>
          <w:rtl/>
          <w:lang w:eastAsia="he-IL"/>
        </w:rPr>
      </w:pPr>
      <w:bookmarkStart w:id="1595" w:name="_ETM_Q1_4295491"/>
      <w:bookmarkStart w:id="1596" w:name="_ETM_Q1_4295511"/>
      <w:bookmarkEnd w:id="1595"/>
      <w:bookmarkEnd w:id="1596"/>
      <w:r>
        <w:rPr>
          <w:rtl/>
          <w:lang w:eastAsia="he-IL"/>
        </w:rPr>
        <w:t xml:space="preserve">זה לא במקום. יש לנו בית משפט לנוער כבר הרבה </w:t>
      </w:r>
      <w:bookmarkStart w:id="1597" w:name="_ETM_Q1_4297150"/>
      <w:bookmarkEnd w:id="1597"/>
      <w:r>
        <w:rPr>
          <w:rtl/>
          <w:lang w:eastAsia="he-IL"/>
        </w:rPr>
        <w:t xml:space="preserve">מאוד שנים. בית משפט קהילתי, אני חושבת שהוא קיים בחמש </w:t>
      </w:r>
      <w:bookmarkStart w:id="1598" w:name="_ETM_Q1_4299231"/>
      <w:bookmarkEnd w:id="1598"/>
      <w:r>
        <w:rPr>
          <w:rtl/>
          <w:lang w:eastAsia="he-IL"/>
        </w:rPr>
        <w:t xml:space="preserve">השנים האחרונות. </w:t>
      </w:r>
    </w:p>
    <w:p w:rsidR="005D68E2" w:rsidRDefault="005D68E2" w:rsidP="005D68E2">
      <w:pPr>
        <w:rPr>
          <w:rtl/>
          <w:lang w:eastAsia="he-IL"/>
        </w:rPr>
      </w:pPr>
      <w:bookmarkStart w:id="1599" w:name="_ETM_Q1_4302907"/>
      <w:bookmarkStart w:id="1600" w:name="_ETM_Q1_4302975"/>
      <w:bookmarkEnd w:id="1599"/>
      <w:bookmarkEnd w:id="1600"/>
    </w:p>
    <w:p w:rsidR="005D68E2" w:rsidRDefault="005D68E2" w:rsidP="005D68E2">
      <w:pPr>
        <w:rPr>
          <w:rtl/>
          <w:lang w:eastAsia="he-IL"/>
        </w:rPr>
      </w:pPr>
      <w:bookmarkStart w:id="1601" w:name="_ETM_Q1_4303035"/>
      <w:bookmarkStart w:id="1602" w:name="_ETM_Q1_4303097"/>
      <w:bookmarkEnd w:id="1601"/>
      <w:bookmarkEnd w:id="1602"/>
      <w:r>
        <w:rPr>
          <w:rtl/>
          <w:lang w:eastAsia="he-IL"/>
        </w:rPr>
        <w:t xml:space="preserve">בית המשפט לנוער פועל די בדומה לבית </w:t>
      </w:r>
      <w:bookmarkStart w:id="1603" w:name="_ETM_Q1_4306374"/>
      <w:bookmarkEnd w:id="1603"/>
      <w:r>
        <w:rPr>
          <w:rtl/>
          <w:lang w:eastAsia="he-IL"/>
        </w:rPr>
        <w:t xml:space="preserve">המשפט הקהילתי. התפיסה היא שיקומית. קצין המבחן נדרש להגיש תזכיר </w:t>
      </w:r>
      <w:bookmarkStart w:id="1604" w:name="_ETM_Q1_4316574"/>
      <w:bookmarkEnd w:id="1604"/>
      <w:r>
        <w:rPr>
          <w:rtl/>
          <w:lang w:eastAsia="he-IL"/>
        </w:rPr>
        <w:t xml:space="preserve">עם חקירה פסיכו-סוציאלית והמלצות. מעון נעול נועד לנערים עם בעיות התנהגות או עבירות מאוד חמורות כאשר גם במגזר היהודי יש לנו מעון נעול לנערים ומעון נעול לנערות. עכשיו </w:t>
      </w:r>
      <w:bookmarkStart w:id="1605" w:name="_ETM_Q1_4336491"/>
      <w:bookmarkEnd w:id="1605"/>
      <w:r>
        <w:rPr>
          <w:rtl/>
          <w:lang w:eastAsia="he-IL"/>
        </w:rPr>
        <w:t xml:space="preserve">פתחו עוד מעון נעול לנערים יהודים אבל זמן ארוך היה </w:t>
      </w:r>
      <w:bookmarkStart w:id="1606" w:name="_ETM_Q1_4339885"/>
      <w:bookmarkEnd w:id="1606"/>
      <w:r>
        <w:rPr>
          <w:rtl/>
          <w:lang w:eastAsia="he-IL"/>
        </w:rPr>
        <w:t xml:space="preserve">לנו רק מעון נעול אחד. גם במגזר הערבי יש מעון </w:t>
      </w:r>
      <w:bookmarkStart w:id="1607" w:name="_ETM_Q1_4343538"/>
      <w:bookmarkEnd w:id="1607"/>
      <w:r>
        <w:rPr>
          <w:rtl/>
          <w:lang w:eastAsia="he-IL"/>
        </w:rPr>
        <w:t xml:space="preserve">נעול אחד לנערים ומעון נעול אחד לנערות. </w:t>
      </w:r>
    </w:p>
    <w:p w:rsidR="005D68E2" w:rsidRDefault="005D68E2" w:rsidP="005D68E2">
      <w:pPr>
        <w:rPr>
          <w:rtl/>
          <w:lang w:eastAsia="he-IL"/>
        </w:rPr>
      </w:pPr>
      <w:bookmarkStart w:id="1608" w:name="_ETM_Q1_4349573"/>
      <w:bookmarkStart w:id="1609" w:name="_ETM_Q1_4349634"/>
      <w:bookmarkStart w:id="1610" w:name="_ETM_Q1_4349668"/>
      <w:bookmarkEnd w:id="1608"/>
      <w:bookmarkEnd w:id="1609"/>
      <w:bookmarkEnd w:id="1610"/>
    </w:p>
    <w:p w:rsidR="005D68E2" w:rsidRDefault="005D68E2" w:rsidP="005D68E2">
      <w:pPr>
        <w:pStyle w:val="af8"/>
        <w:keepNext/>
        <w:rPr>
          <w:rtl/>
        </w:rPr>
      </w:pPr>
      <w:bookmarkStart w:id="1611" w:name="_ETM_Q1_4349723"/>
      <w:bookmarkStart w:id="1612" w:name="ET_yor_5278_153"/>
      <w:bookmarkEnd w:id="16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2"/>
    </w:p>
    <w:p w:rsidR="005D68E2" w:rsidRDefault="005D68E2" w:rsidP="005D68E2">
      <w:pPr>
        <w:pStyle w:val="KeepWithNext"/>
        <w:rPr>
          <w:rFonts w:hint="cs"/>
          <w:rtl/>
          <w:lang w:eastAsia="he-IL"/>
        </w:rPr>
      </w:pPr>
    </w:p>
    <w:p w:rsidR="005D68E2" w:rsidRDefault="005D68E2" w:rsidP="005D68E2">
      <w:pPr>
        <w:rPr>
          <w:rtl/>
          <w:lang w:eastAsia="he-IL"/>
        </w:rPr>
      </w:pPr>
      <w:bookmarkStart w:id="1613" w:name="_ETM_Q1_4354086"/>
      <w:bookmarkStart w:id="1614" w:name="_ETM_Q1_4354111"/>
      <w:bookmarkEnd w:id="1613"/>
      <w:bookmarkEnd w:id="1614"/>
      <w:r>
        <w:rPr>
          <w:rtl/>
          <w:lang w:eastAsia="he-IL"/>
        </w:rPr>
        <w:t>שני המעונות הללו, אחד לבנים ואחד לבנות, מספקים את כל הצרכים של החברה הערבית?</w:t>
      </w:r>
    </w:p>
    <w:p w:rsidR="005D68E2" w:rsidRDefault="005D68E2" w:rsidP="005D68E2">
      <w:pPr>
        <w:rPr>
          <w:rtl/>
          <w:lang w:eastAsia="he-IL"/>
        </w:rPr>
      </w:pPr>
      <w:bookmarkStart w:id="1615" w:name="_ETM_Q1_4362643"/>
      <w:bookmarkStart w:id="1616" w:name="_ETM_Q1_4362703"/>
      <w:bookmarkEnd w:id="1615"/>
      <w:bookmarkEnd w:id="1616"/>
    </w:p>
    <w:p w:rsidR="005D68E2" w:rsidRDefault="005D68E2" w:rsidP="005D68E2">
      <w:pPr>
        <w:pStyle w:val="afb"/>
        <w:keepNext/>
        <w:rPr>
          <w:rtl/>
          <w:lang w:eastAsia="he-IL"/>
        </w:rPr>
      </w:pPr>
      <w:bookmarkStart w:id="1617" w:name="ET_guest_בטי_חנן_154"/>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617"/>
    </w:p>
    <w:p w:rsidR="005D68E2" w:rsidRDefault="005D68E2" w:rsidP="005D68E2">
      <w:pPr>
        <w:pStyle w:val="KeepWithNext"/>
        <w:rPr>
          <w:rFonts w:hint="cs"/>
          <w:rtl/>
          <w:lang w:eastAsia="he-IL"/>
        </w:rPr>
      </w:pPr>
    </w:p>
    <w:p w:rsidR="005D68E2" w:rsidRDefault="005D68E2" w:rsidP="005D68E2">
      <w:pPr>
        <w:rPr>
          <w:rtl/>
          <w:lang w:eastAsia="he-IL"/>
        </w:rPr>
      </w:pPr>
      <w:bookmarkStart w:id="1618" w:name="_ETM_Q1_4363861"/>
      <w:bookmarkStart w:id="1619" w:name="_ETM_Q1_4363886"/>
      <w:bookmarkEnd w:id="1618"/>
      <w:bookmarkEnd w:id="1619"/>
      <w:r>
        <w:rPr>
          <w:rtl/>
          <w:lang w:eastAsia="he-IL"/>
        </w:rPr>
        <w:t xml:space="preserve">כמעט. דווקא מבחינת המתנות למעונות הנעולים, אנחנו </w:t>
      </w:r>
      <w:bookmarkStart w:id="1620" w:name="_ETM_Q1_4368648"/>
      <w:bookmarkEnd w:id="1620"/>
      <w:r>
        <w:rPr>
          <w:rtl/>
          <w:lang w:eastAsia="he-IL"/>
        </w:rPr>
        <w:t xml:space="preserve">רואים הרבה יותר המתנות במגזר היהודי מאשר במגזר הערבי </w:t>
      </w:r>
      <w:bookmarkStart w:id="1621" w:name="_ETM_Q1_4375407"/>
      <w:bookmarkEnd w:id="1621"/>
      <w:r>
        <w:rPr>
          <w:rtl/>
          <w:lang w:eastAsia="he-IL"/>
        </w:rPr>
        <w:t xml:space="preserve">אבל יש המתנות ואני לא יכולה </w:t>
      </w:r>
      <w:bookmarkStart w:id="1622" w:name="_ETM_Q1_4375518"/>
      <w:bookmarkEnd w:id="1622"/>
      <w:r>
        <w:rPr>
          <w:rtl/>
          <w:lang w:eastAsia="he-IL"/>
        </w:rPr>
        <w:t xml:space="preserve">לומר שאין. </w:t>
      </w:r>
      <w:bookmarkStart w:id="1623" w:name="_ETM_Q1_4381117"/>
      <w:bookmarkEnd w:id="1623"/>
    </w:p>
    <w:p w:rsidR="005D68E2" w:rsidRDefault="005D68E2" w:rsidP="005D68E2">
      <w:pPr>
        <w:rPr>
          <w:rtl/>
          <w:lang w:eastAsia="he-IL"/>
        </w:rPr>
      </w:pPr>
      <w:bookmarkStart w:id="1624" w:name="_ETM_Q1_4381178"/>
      <w:bookmarkStart w:id="1625" w:name="_ETM_Q1_4381869"/>
      <w:bookmarkEnd w:id="1624"/>
      <w:bookmarkEnd w:id="1625"/>
    </w:p>
    <w:p w:rsidR="005D68E2" w:rsidRDefault="005D68E2" w:rsidP="005D68E2">
      <w:pPr>
        <w:pStyle w:val="af8"/>
        <w:keepNext/>
        <w:rPr>
          <w:rtl/>
        </w:rPr>
      </w:pPr>
      <w:bookmarkStart w:id="1626" w:name="ET_yor_5278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Start w:id="1627" w:name="_ETM_Q1_4382159"/>
      <w:bookmarkStart w:id="1628" w:name="_ETM_Q1_4382192"/>
      <w:bookmarkEnd w:id="1626"/>
      <w:bookmarkEnd w:id="1627"/>
      <w:bookmarkEnd w:id="1628"/>
    </w:p>
    <w:p w:rsidR="005D68E2" w:rsidRDefault="005D68E2" w:rsidP="005D68E2">
      <w:pPr>
        <w:pStyle w:val="af8"/>
        <w:keepNext/>
        <w:rPr>
          <w:rFonts w:hint="cs"/>
          <w:rtl/>
        </w:rPr>
      </w:pPr>
      <w:bookmarkStart w:id="1629" w:name="_ETM_Q1_4387241"/>
      <w:bookmarkStart w:id="1630" w:name="_ETM_Q1_4387291"/>
      <w:bookmarkEnd w:id="1629"/>
      <w:bookmarkEnd w:id="1630"/>
    </w:p>
    <w:p w:rsidR="005D68E2" w:rsidRDefault="005D68E2" w:rsidP="005D68E2">
      <w:pPr>
        <w:pStyle w:val="af8"/>
        <w:keepNext/>
        <w:ind w:firstLine="720"/>
        <w:rPr>
          <w:rFonts w:hint="cs"/>
          <w:u w:val="none"/>
          <w:rtl/>
        </w:rPr>
      </w:pPr>
      <w:r>
        <w:rPr>
          <w:rFonts w:hint="cs"/>
          <w:u w:val="none"/>
          <w:rtl/>
        </w:rPr>
        <w:t xml:space="preserve">זה נושא כאוב בוועדה הזאת. אנחנו לא יכולים להבין מצב בו נערים ממתינים חודשים, לפי </w:t>
      </w:r>
      <w:bookmarkStart w:id="1631" w:name="_ETM_Q1_4388917"/>
      <w:bookmarkEnd w:id="1631"/>
      <w:r>
        <w:rPr>
          <w:rFonts w:hint="cs"/>
          <w:u w:val="none"/>
          <w:rtl/>
        </w:rPr>
        <w:t>מבקר המדינה.</w:t>
      </w:r>
    </w:p>
    <w:p w:rsidR="005D68E2" w:rsidRDefault="005D68E2" w:rsidP="005D68E2">
      <w:pPr>
        <w:rPr>
          <w:rFonts w:hint="cs"/>
          <w:rtl/>
          <w:lang w:eastAsia="he-IL"/>
        </w:rPr>
      </w:pPr>
      <w:bookmarkStart w:id="1632" w:name="_ETM_Q1_4219384"/>
      <w:bookmarkStart w:id="1633" w:name="_ETM_Q1_4219446"/>
      <w:bookmarkStart w:id="1634" w:name="_ETM_Q1_4389643"/>
      <w:bookmarkEnd w:id="1632"/>
      <w:bookmarkEnd w:id="1633"/>
      <w:bookmarkEnd w:id="1634"/>
    </w:p>
    <w:p w:rsidR="005D68E2" w:rsidRDefault="005D68E2" w:rsidP="005D68E2">
      <w:pPr>
        <w:pStyle w:val="afb"/>
        <w:keepNext/>
        <w:rPr>
          <w:rtl/>
          <w:lang w:eastAsia="he-IL"/>
        </w:rPr>
      </w:pPr>
      <w:bookmarkStart w:id="1635" w:name="ET_guest_בטי_חנן_156"/>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635"/>
    </w:p>
    <w:p w:rsidR="005D68E2" w:rsidRDefault="005D68E2" w:rsidP="005D68E2">
      <w:pPr>
        <w:pStyle w:val="KeepWithNext"/>
        <w:rPr>
          <w:rFonts w:hint="cs"/>
          <w:rtl/>
          <w:lang w:eastAsia="he-IL"/>
        </w:rPr>
      </w:pPr>
    </w:p>
    <w:p w:rsidR="005D68E2" w:rsidRDefault="005D68E2" w:rsidP="005D68E2">
      <w:pPr>
        <w:rPr>
          <w:rtl/>
          <w:lang w:eastAsia="he-IL"/>
        </w:rPr>
      </w:pPr>
      <w:bookmarkStart w:id="1636" w:name="_ETM_Q1_4389945"/>
      <w:bookmarkStart w:id="1637" w:name="_ETM_Q1_4389970"/>
      <w:bookmarkEnd w:id="1636"/>
      <w:bookmarkEnd w:id="1637"/>
      <w:r>
        <w:rPr>
          <w:rtl/>
          <w:lang w:eastAsia="he-IL"/>
        </w:rPr>
        <w:t xml:space="preserve">אני מסכימה אתך. </w:t>
      </w:r>
    </w:p>
    <w:p w:rsidR="005D68E2" w:rsidRDefault="005D68E2" w:rsidP="005D68E2">
      <w:pPr>
        <w:rPr>
          <w:rtl/>
          <w:lang w:eastAsia="he-IL"/>
        </w:rPr>
      </w:pPr>
      <w:bookmarkStart w:id="1638" w:name="_ETM_Q1_4393839"/>
      <w:bookmarkStart w:id="1639" w:name="_ETM_Q1_4393909"/>
      <w:bookmarkStart w:id="1640" w:name="_ETM_Q1_4394535"/>
      <w:bookmarkEnd w:id="1638"/>
      <w:bookmarkEnd w:id="1639"/>
      <w:bookmarkEnd w:id="1640"/>
    </w:p>
    <w:p w:rsidR="005D68E2" w:rsidRDefault="005D68E2" w:rsidP="005D68E2">
      <w:pPr>
        <w:pStyle w:val="af8"/>
        <w:keepNext/>
        <w:rPr>
          <w:rtl/>
        </w:rPr>
      </w:pPr>
      <w:bookmarkStart w:id="1641" w:name="ET_yor_5278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1"/>
    </w:p>
    <w:p w:rsidR="005D68E2" w:rsidRDefault="005D68E2" w:rsidP="005D68E2">
      <w:pPr>
        <w:pStyle w:val="KeepWithNext"/>
        <w:rPr>
          <w:rFonts w:hint="cs"/>
          <w:rtl/>
          <w:lang w:eastAsia="he-IL"/>
        </w:rPr>
      </w:pPr>
    </w:p>
    <w:p w:rsidR="005D68E2" w:rsidRDefault="005D68E2" w:rsidP="005D68E2">
      <w:pPr>
        <w:rPr>
          <w:rtl/>
          <w:lang w:eastAsia="he-IL"/>
        </w:rPr>
      </w:pPr>
      <w:bookmarkStart w:id="1642" w:name="_ETM_Q1_4394829"/>
      <w:bookmarkStart w:id="1643" w:name="_ETM_Q1_4394854"/>
      <w:bookmarkEnd w:id="1642"/>
      <w:bookmarkEnd w:id="1643"/>
      <w:r>
        <w:rPr>
          <w:rtl/>
          <w:lang w:eastAsia="he-IL"/>
        </w:rPr>
        <w:t>אני מניח ש</w:t>
      </w:r>
      <w:bookmarkStart w:id="1644" w:name="_ETM_Q1_4396323"/>
      <w:bookmarkEnd w:id="1644"/>
      <w:r>
        <w:rPr>
          <w:rtl/>
          <w:lang w:eastAsia="he-IL"/>
        </w:rPr>
        <w:t>זה בטח גם פוגע בנערים הערבים שבתקופה הזו א</w:t>
      </w:r>
      <w:bookmarkStart w:id="1645" w:name="_ETM_Q1_4400667"/>
      <w:bookmarkEnd w:id="1645"/>
      <w:r>
        <w:rPr>
          <w:rtl/>
          <w:lang w:eastAsia="he-IL"/>
        </w:rPr>
        <w:t xml:space="preserve">ולי נשארים ללא מענה, מה שיכול להחמיר את </w:t>
      </w:r>
      <w:bookmarkStart w:id="1646" w:name="_ETM_Q1_4401769"/>
      <w:bookmarkEnd w:id="1646"/>
      <w:r>
        <w:rPr>
          <w:rtl/>
          <w:lang w:eastAsia="he-IL"/>
        </w:rPr>
        <w:t>הסיטואציה.</w:t>
      </w:r>
      <w:bookmarkStart w:id="1647" w:name="_ETM_Q1_4403553"/>
      <w:bookmarkEnd w:id="1647"/>
    </w:p>
    <w:p w:rsidR="005D68E2" w:rsidRDefault="005D68E2" w:rsidP="005D68E2">
      <w:pPr>
        <w:rPr>
          <w:rtl/>
          <w:lang w:eastAsia="he-IL"/>
        </w:rPr>
      </w:pPr>
      <w:bookmarkStart w:id="1648" w:name="_ETM_Q1_4403610"/>
      <w:bookmarkStart w:id="1649" w:name="_ETM_Q1_4406601"/>
      <w:bookmarkEnd w:id="1648"/>
      <w:bookmarkEnd w:id="1649"/>
    </w:p>
    <w:p w:rsidR="005D68E2" w:rsidRDefault="005D68E2" w:rsidP="005D68E2">
      <w:pPr>
        <w:pStyle w:val="afb"/>
        <w:keepNext/>
        <w:rPr>
          <w:rtl/>
          <w:lang w:eastAsia="he-IL"/>
        </w:rPr>
      </w:pPr>
      <w:bookmarkStart w:id="1650" w:name="ET_guest_בטי_חנן_158"/>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650"/>
    </w:p>
    <w:p w:rsidR="005D68E2" w:rsidRDefault="005D68E2" w:rsidP="005D68E2">
      <w:pPr>
        <w:pStyle w:val="KeepWithNext"/>
        <w:rPr>
          <w:rFonts w:hint="cs"/>
          <w:rtl/>
          <w:lang w:eastAsia="he-IL"/>
        </w:rPr>
      </w:pPr>
    </w:p>
    <w:p w:rsidR="005D68E2" w:rsidRDefault="005D68E2" w:rsidP="005D68E2">
      <w:pPr>
        <w:rPr>
          <w:rtl/>
          <w:lang w:eastAsia="he-IL"/>
        </w:rPr>
      </w:pPr>
      <w:bookmarkStart w:id="1651" w:name="_ETM_Q1_4406909"/>
      <w:bookmarkStart w:id="1652" w:name="_ETM_Q1_4406934"/>
      <w:bookmarkEnd w:id="1651"/>
      <w:bookmarkEnd w:id="1652"/>
      <w:r>
        <w:rPr>
          <w:rtl/>
          <w:lang w:eastAsia="he-IL"/>
        </w:rPr>
        <w:t>אני מסכימה. יש הרבה עבודה סביב העניין הזה, גם של</w:t>
      </w:r>
      <w:bookmarkStart w:id="1653" w:name="_ETM_Q1_4409628"/>
      <w:bookmarkEnd w:id="1653"/>
      <w:r>
        <w:rPr>
          <w:rtl/>
          <w:lang w:eastAsia="he-IL"/>
        </w:rPr>
        <w:t xml:space="preserve"> הכנסת. אני חלק מהעבודה הזאת ואני מודעת </w:t>
      </w:r>
      <w:bookmarkStart w:id="1654" w:name="_ETM_Q1_4415804"/>
      <w:bookmarkEnd w:id="1654"/>
      <w:r>
        <w:rPr>
          <w:rtl/>
          <w:lang w:eastAsia="he-IL"/>
        </w:rPr>
        <w:t>לה. יש התקדמות ואני מקווה שנראה התקדמות גדולה.</w:t>
      </w:r>
    </w:p>
    <w:p w:rsidR="005D68E2" w:rsidRDefault="005D68E2" w:rsidP="005D68E2">
      <w:pPr>
        <w:rPr>
          <w:rtl/>
          <w:lang w:eastAsia="he-IL"/>
        </w:rPr>
      </w:pPr>
      <w:bookmarkStart w:id="1655" w:name="_ETM_Q1_4421853"/>
      <w:bookmarkStart w:id="1656" w:name="_ETM_Q1_4421910"/>
      <w:bookmarkStart w:id="1657" w:name="_ETM_Q1_4421191"/>
      <w:bookmarkEnd w:id="1655"/>
      <w:bookmarkEnd w:id="1656"/>
      <w:bookmarkEnd w:id="1657"/>
    </w:p>
    <w:p w:rsidR="005D68E2" w:rsidRDefault="005D68E2" w:rsidP="005D68E2">
      <w:pPr>
        <w:pStyle w:val="a5"/>
        <w:keepNext/>
        <w:rPr>
          <w:rtl/>
        </w:rPr>
      </w:pPr>
      <w:bookmarkStart w:id="1658" w:name="ET_speaker_5938_15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658"/>
    </w:p>
    <w:p w:rsidR="005D68E2" w:rsidRDefault="005D68E2" w:rsidP="005D68E2">
      <w:pPr>
        <w:pStyle w:val="KeepWithNext"/>
        <w:rPr>
          <w:rFonts w:hint="cs"/>
          <w:rtl/>
          <w:lang w:eastAsia="he-IL"/>
        </w:rPr>
      </w:pPr>
    </w:p>
    <w:p w:rsidR="005D68E2" w:rsidRDefault="005D68E2" w:rsidP="005D68E2">
      <w:pPr>
        <w:rPr>
          <w:rtl/>
          <w:lang w:eastAsia="he-IL"/>
        </w:rPr>
      </w:pPr>
      <w:bookmarkStart w:id="1659" w:name="_ETM_Q1_4421566"/>
      <w:bookmarkStart w:id="1660" w:name="_ETM_Q1_4421591"/>
      <w:bookmarkEnd w:id="1659"/>
      <w:bookmarkEnd w:id="1660"/>
      <w:r>
        <w:rPr>
          <w:rtl/>
          <w:lang w:eastAsia="he-IL"/>
        </w:rPr>
        <w:t xml:space="preserve">אם אפשר, שתי </w:t>
      </w:r>
      <w:bookmarkStart w:id="1661" w:name="_ETM_Q1_4420597"/>
      <w:bookmarkEnd w:id="1661"/>
      <w:r>
        <w:rPr>
          <w:rtl/>
          <w:lang w:eastAsia="he-IL"/>
        </w:rPr>
        <w:t xml:space="preserve">שאלות אינפורמטיביות. כמה קציני מבחן לנוער דוברי ערבית יש </w:t>
      </w:r>
      <w:bookmarkStart w:id="1662" w:name="_ETM_Q1_4428491"/>
      <w:bookmarkEnd w:id="1662"/>
      <w:r>
        <w:rPr>
          <w:rtl/>
          <w:lang w:eastAsia="he-IL"/>
        </w:rPr>
        <w:t>מסך כל קציני המבחן ומה האחוז שלהם? השאלה השנייה</w:t>
      </w:r>
      <w:bookmarkStart w:id="1663" w:name="_ETM_Q1_4430405"/>
      <w:bookmarkEnd w:id="1663"/>
      <w:r>
        <w:rPr>
          <w:rtl/>
          <w:lang w:eastAsia="he-IL"/>
        </w:rPr>
        <w:t xml:space="preserve"> היא כמה זמן ממתינים היום לתסקיר קצין מבחן?</w:t>
      </w:r>
    </w:p>
    <w:p w:rsidR="005D68E2" w:rsidRDefault="005D68E2" w:rsidP="005D68E2">
      <w:pPr>
        <w:rPr>
          <w:rtl/>
          <w:lang w:eastAsia="he-IL"/>
        </w:rPr>
      </w:pPr>
      <w:bookmarkStart w:id="1664" w:name="_ETM_Q1_4435262"/>
      <w:bookmarkStart w:id="1665" w:name="_ETM_Q1_4435329"/>
      <w:bookmarkStart w:id="1666" w:name="_ETM_Q1_4436637"/>
      <w:bookmarkEnd w:id="1664"/>
      <w:bookmarkEnd w:id="1665"/>
      <w:bookmarkEnd w:id="1666"/>
    </w:p>
    <w:p w:rsidR="005D68E2" w:rsidRDefault="005D68E2" w:rsidP="005D68E2">
      <w:pPr>
        <w:pStyle w:val="afb"/>
        <w:keepNext/>
        <w:rPr>
          <w:rtl/>
          <w:lang w:eastAsia="he-IL"/>
        </w:rPr>
      </w:pPr>
      <w:bookmarkStart w:id="1667" w:name="ET_guest_בטי_חנן_160"/>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667"/>
    </w:p>
    <w:p w:rsidR="005D68E2" w:rsidRDefault="005D68E2" w:rsidP="005D68E2">
      <w:pPr>
        <w:pStyle w:val="KeepWithNext"/>
        <w:rPr>
          <w:rFonts w:hint="cs"/>
          <w:rtl/>
          <w:lang w:eastAsia="he-IL"/>
        </w:rPr>
      </w:pPr>
    </w:p>
    <w:p w:rsidR="005D68E2" w:rsidRDefault="005D68E2" w:rsidP="005D68E2">
      <w:pPr>
        <w:rPr>
          <w:rtl/>
          <w:lang w:eastAsia="he-IL"/>
        </w:rPr>
      </w:pPr>
      <w:bookmarkStart w:id="1668" w:name="_ETM_Q1_4436923"/>
      <w:bookmarkStart w:id="1669" w:name="_ETM_Q1_4436946"/>
      <w:bookmarkEnd w:id="1668"/>
      <w:bookmarkEnd w:id="1669"/>
      <w:r>
        <w:rPr>
          <w:rtl/>
          <w:lang w:eastAsia="he-IL"/>
        </w:rPr>
        <w:t xml:space="preserve">מבחינת מספר </w:t>
      </w:r>
      <w:bookmarkStart w:id="1670" w:name="_ETM_Q1_4437708"/>
      <w:bookmarkEnd w:id="1670"/>
      <w:r>
        <w:rPr>
          <w:rtl/>
          <w:lang w:eastAsia="he-IL"/>
        </w:rPr>
        <w:t xml:space="preserve">קציני המבחן דוברי ערבית – ואני מדברת על 35 אחוזים </w:t>
      </w:r>
      <w:bookmarkStart w:id="1671" w:name="_ETM_Q1_4438636"/>
      <w:bookmarkEnd w:id="1671"/>
      <w:r>
        <w:rPr>
          <w:rtl/>
          <w:lang w:eastAsia="he-IL"/>
        </w:rPr>
        <w:t xml:space="preserve">מהמופנים שהם מהמגזר הערבי – יש לי פחות, </w:t>
      </w:r>
      <w:bookmarkStart w:id="1672" w:name="_ETM_Q1_4447017"/>
      <w:bookmarkEnd w:id="1672"/>
      <w:r>
        <w:rPr>
          <w:rtl/>
          <w:lang w:eastAsia="he-IL"/>
        </w:rPr>
        <w:t xml:space="preserve">יש לי 28 אחוזים. חלק מהבעיה בגיוס. אנחנו מאוד רוצים לגייס עובדים דוברי ערבית בל מאוד </w:t>
      </w:r>
      <w:bookmarkStart w:id="1673" w:name="_ETM_Q1_4457318"/>
      <w:bookmarkEnd w:id="1673"/>
      <w:r>
        <w:rPr>
          <w:rtl/>
          <w:lang w:eastAsia="he-IL"/>
        </w:rPr>
        <w:t xml:space="preserve">מתקשים. אני חושבת שברמת מדינה אנחנו צריכים לתת את הדעת שמאוד קשה לגייס עובדים סוציאליים ערבים דוברי ערבית. יש מיעוט של מסיימי עבודה סוציאלית </w:t>
      </w:r>
      <w:bookmarkStart w:id="1674" w:name="_ETM_Q1_4473493"/>
      <w:bookmarkEnd w:id="1674"/>
      <w:r>
        <w:rPr>
          <w:rtl/>
          <w:lang w:eastAsia="he-IL"/>
        </w:rPr>
        <w:t xml:space="preserve">ועוד יותר מיעוט שרוצים לעבוד בעבודה סוציאלית. בכל המשרדים של </w:t>
      </w:r>
      <w:bookmarkStart w:id="1675" w:name="_ETM_Q1_4480582"/>
      <w:bookmarkEnd w:id="1675"/>
      <w:r>
        <w:rPr>
          <w:rtl/>
          <w:lang w:eastAsia="he-IL"/>
        </w:rPr>
        <w:t xml:space="preserve">משרד הרווחה, לפעמים אני מרגישה שממש מושכים את החבל ומנסים לפתות את אותו עובד להגיע למשרדים שונים. מאוד קשה לאתר בדרום, שם יש לנו אוכלוסייה </w:t>
      </w:r>
      <w:bookmarkStart w:id="1676" w:name="_ETM_Q1_4491958"/>
      <w:bookmarkEnd w:id="1676"/>
      <w:r>
        <w:rPr>
          <w:rtl/>
          <w:lang w:eastAsia="he-IL"/>
        </w:rPr>
        <w:t>בדואית.</w:t>
      </w:r>
      <w:bookmarkStart w:id="1677" w:name="_ETM_Q1_4496358"/>
      <w:bookmarkEnd w:id="1677"/>
    </w:p>
    <w:p w:rsidR="005D68E2" w:rsidRDefault="005D68E2" w:rsidP="005D68E2">
      <w:pPr>
        <w:rPr>
          <w:rtl/>
          <w:lang w:eastAsia="he-IL"/>
        </w:rPr>
      </w:pPr>
      <w:bookmarkStart w:id="1678" w:name="_ETM_Q1_4496423"/>
      <w:bookmarkStart w:id="1679" w:name="_ETM_Q1_4493805"/>
      <w:bookmarkEnd w:id="1678"/>
      <w:bookmarkEnd w:id="1679"/>
    </w:p>
    <w:p w:rsidR="005D68E2" w:rsidRDefault="005D68E2" w:rsidP="005D68E2">
      <w:pPr>
        <w:pStyle w:val="a5"/>
        <w:keepNext/>
        <w:rPr>
          <w:rtl/>
        </w:rPr>
      </w:pPr>
      <w:bookmarkStart w:id="1680" w:name="ET_speaker_6032_161"/>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680"/>
    </w:p>
    <w:p w:rsidR="005D68E2" w:rsidRDefault="005D68E2" w:rsidP="005D68E2">
      <w:pPr>
        <w:pStyle w:val="KeepWithNext"/>
        <w:rPr>
          <w:rFonts w:hint="cs"/>
          <w:rtl/>
          <w:lang w:eastAsia="he-IL"/>
        </w:rPr>
      </w:pPr>
    </w:p>
    <w:p w:rsidR="005D68E2" w:rsidRDefault="005D68E2" w:rsidP="005D68E2">
      <w:pPr>
        <w:rPr>
          <w:rtl/>
          <w:lang w:eastAsia="he-IL"/>
        </w:rPr>
      </w:pPr>
      <w:bookmarkStart w:id="1681" w:name="_ETM_Q1_4494079"/>
      <w:bookmarkStart w:id="1682" w:name="_ETM_Q1_4494100"/>
      <w:bookmarkEnd w:id="1681"/>
      <w:bookmarkEnd w:id="1682"/>
      <w:r>
        <w:rPr>
          <w:rtl/>
          <w:lang w:eastAsia="he-IL"/>
        </w:rPr>
        <w:t>בדרום וגם בירושלים.</w:t>
      </w:r>
    </w:p>
    <w:p w:rsidR="005D68E2" w:rsidRDefault="005D68E2" w:rsidP="005D68E2">
      <w:pPr>
        <w:rPr>
          <w:rtl/>
          <w:lang w:eastAsia="he-IL"/>
        </w:rPr>
      </w:pPr>
      <w:bookmarkStart w:id="1683" w:name="_ETM_Q1_4494537"/>
      <w:bookmarkStart w:id="1684" w:name="_ETM_Q1_4494597"/>
      <w:bookmarkStart w:id="1685" w:name="_ETM_Q1_4496122"/>
      <w:bookmarkEnd w:id="1683"/>
      <w:bookmarkEnd w:id="1684"/>
      <w:bookmarkEnd w:id="1685"/>
    </w:p>
    <w:p w:rsidR="005D68E2" w:rsidRDefault="005D68E2" w:rsidP="005D68E2">
      <w:pPr>
        <w:pStyle w:val="afb"/>
        <w:keepNext/>
        <w:rPr>
          <w:rtl/>
          <w:lang w:eastAsia="he-IL"/>
        </w:rPr>
      </w:pPr>
      <w:bookmarkStart w:id="1686" w:name="ET_guest_בטי_חנן_162"/>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686"/>
    </w:p>
    <w:p w:rsidR="005D68E2" w:rsidRDefault="005D68E2" w:rsidP="005D68E2">
      <w:pPr>
        <w:pStyle w:val="KeepWithNext"/>
        <w:rPr>
          <w:rFonts w:hint="cs"/>
          <w:rtl/>
          <w:lang w:eastAsia="he-IL"/>
        </w:rPr>
      </w:pPr>
    </w:p>
    <w:p w:rsidR="005D68E2" w:rsidRDefault="005D68E2" w:rsidP="005D68E2">
      <w:pPr>
        <w:rPr>
          <w:rtl/>
          <w:lang w:eastAsia="he-IL"/>
        </w:rPr>
      </w:pPr>
      <w:bookmarkStart w:id="1687" w:name="_ETM_Q1_4496451"/>
      <w:bookmarkStart w:id="1688" w:name="_ETM_Q1_4496477"/>
      <w:bookmarkEnd w:id="1687"/>
      <w:bookmarkEnd w:id="1688"/>
      <w:r>
        <w:rPr>
          <w:rtl/>
          <w:lang w:eastAsia="he-IL"/>
        </w:rPr>
        <w:t xml:space="preserve">בירושלים דווקא יש לי יותר עובדים. יש </w:t>
      </w:r>
      <w:bookmarkStart w:id="1689" w:name="_ETM_Q1_4501509"/>
      <w:bookmarkEnd w:id="1689"/>
      <w:r>
        <w:rPr>
          <w:rtl/>
          <w:lang w:eastAsia="he-IL"/>
        </w:rPr>
        <w:t xml:space="preserve">לי ממש יחידה, משרד במזרח ירושלים ויש לי יותר עובדים. </w:t>
      </w:r>
      <w:bookmarkStart w:id="1690" w:name="_ETM_Q1_4507210"/>
      <w:bookmarkEnd w:id="1690"/>
      <w:r>
        <w:rPr>
          <w:rtl/>
          <w:lang w:eastAsia="he-IL"/>
        </w:rPr>
        <w:t>בדרום בכלל לא. בצפון הכי קל לי.</w:t>
      </w:r>
    </w:p>
    <w:p w:rsidR="005D68E2" w:rsidRDefault="005D68E2" w:rsidP="005D68E2">
      <w:pPr>
        <w:rPr>
          <w:rtl/>
          <w:lang w:eastAsia="he-IL"/>
        </w:rPr>
      </w:pPr>
      <w:bookmarkStart w:id="1691" w:name="_ETM_Q1_4511365"/>
      <w:bookmarkStart w:id="1692" w:name="_ETM_Q1_4511426"/>
      <w:bookmarkStart w:id="1693" w:name="_ETM_Q1_4512085"/>
      <w:bookmarkEnd w:id="1691"/>
      <w:bookmarkEnd w:id="1692"/>
      <w:bookmarkEnd w:id="1693"/>
    </w:p>
    <w:p w:rsidR="005D68E2" w:rsidRDefault="005D68E2" w:rsidP="005D68E2">
      <w:pPr>
        <w:pStyle w:val="af8"/>
        <w:keepNext/>
        <w:rPr>
          <w:rtl/>
        </w:rPr>
      </w:pPr>
      <w:bookmarkStart w:id="1694" w:name="ET_yor_5278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4"/>
    </w:p>
    <w:p w:rsidR="005D68E2" w:rsidRDefault="005D68E2" w:rsidP="005D68E2">
      <w:pPr>
        <w:pStyle w:val="KeepWithNext"/>
        <w:rPr>
          <w:rFonts w:hint="cs"/>
          <w:rtl/>
          <w:lang w:eastAsia="he-IL"/>
        </w:rPr>
      </w:pPr>
    </w:p>
    <w:p w:rsidR="005D68E2" w:rsidRDefault="005D68E2" w:rsidP="005D68E2">
      <w:pPr>
        <w:rPr>
          <w:rtl/>
          <w:lang w:eastAsia="he-IL"/>
        </w:rPr>
      </w:pPr>
      <w:bookmarkStart w:id="1695" w:name="_ETM_Q1_4512353"/>
      <w:bookmarkStart w:id="1696" w:name="_ETM_Q1_4512376"/>
      <w:bookmarkEnd w:id="1695"/>
      <w:bookmarkEnd w:id="1696"/>
      <w:r>
        <w:rPr>
          <w:rtl/>
          <w:lang w:eastAsia="he-IL"/>
        </w:rPr>
        <w:t xml:space="preserve">לפי תלונות </w:t>
      </w:r>
      <w:bookmarkStart w:id="1697" w:name="_ETM_Q1_4509946"/>
      <w:bookmarkEnd w:id="1697"/>
      <w:r>
        <w:rPr>
          <w:rtl/>
          <w:lang w:eastAsia="he-IL"/>
        </w:rPr>
        <w:t xml:space="preserve">שמגיעות אלינו, יש עשרות מסיימי באוניברסיטאות הפלסטיניות, בעיקר בית לחם </w:t>
      </w:r>
      <w:bookmarkStart w:id="1698" w:name="_ETM_Q1_4515757"/>
      <w:bookmarkEnd w:id="1698"/>
      <w:r>
        <w:rPr>
          <w:rtl/>
          <w:lang w:eastAsia="he-IL"/>
        </w:rPr>
        <w:t xml:space="preserve">ואולי גם בחברון. הם סיימו לימודים וממתינים אולי למעלה </w:t>
      </w:r>
      <w:bookmarkStart w:id="1699" w:name="_ETM_Q1_4522443"/>
      <w:bookmarkEnd w:id="1699"/>
      <w:r>
        <w:rPr>
          <w:rtl/>
          <w:lang w:eastAsia="he-IL"/>
        </w:rPr>
        <w:t>משנה לרישום בפנקס העובדים הסוציאליים. יכול להיות</w:t>
      </w:r>
      <w:bookmarkStart w:id="1700" w:name="_ETM_Q1_4527562"/>
      <w:bookmarkEnd w:id="1700"/>
      <w:r>
        <w:rPr>
          <w:rtl/>
          <w:lang w:eastAsia="he-IL"/>
        </w:rPr>
        <w:t xml:space="preserve"> שאם הבעיה הזאת תיפתר, ואני מקווה שהיא תיפתר </w:t>
      </w:r>
      <w:bookmarkStart w:id="1701" w:name="_ETM_Q1_4530988"/>
      <w:bookmarkEnd w:id="1701"/>
      <w:r>
        <w:rPr>
          <w:rtl/>
          <w:lang w:eastAsia="he-IL"/>
        </w:rPr>
        <w:t>ובעניין הזה פנינו לשר, זה יכול אולי להרחיב את כוח האדם הקיים.</w:t>
      </w:r>
    </w:p>
    <w:p w:rsidR="005D68E2" w:rsidRDefault="005D68E2" w:rsidP="005D68E2">
      <w:pPr>
        <w:rPr>
          <w:rtl/>
          <w:lang w:eastAsia="he-IL"/>
        </w:rPr>
      </w:pPr>
      <w:bookmarkStart w:id="1702" w:name="_ETM_Q1_4536657"/>
      <w:bookmarkEnd w:id="1702"/>
    </w:p>
    <w:p w:rsidR="005D68E2" w:rsidRDefault="005D68E2" w:rsidP="005D68E2">
      <w:pPr>
        <w:pStyle w:val="afb"/>
        <w:keepNext/>
        <w:rPr>
          <w:rtl/>
          <w:lang w:eastAsia="he-IL"/>
        </w:rPr>
      </w:pPr>
      <w:bookmarkStart w:id="1703" w:name="ET_guest_בטי_חנן_164"/>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703"/>
    </w:p>
    <w:p w:rsidR="005D68E2" w:rsidRDefault="005D68E2" w:rsidP="005D68E2">
      <w:pPr>
        <w:pStyle w:val="KeepWithNext"/>
        <w:rPr>
          <w:rFonts w:hint="cs"/>
          <w:rtl/>
          <w:lang w:eastAsia="he-IL"/>
        </w:rPr>
      </w:pPr>
    </w:p>
    <w:p w:rsidR="005D68E2" w:rsidRDefault="005D68E2" w:rsidP="005D68E2">
      <w:pPr>
        <w:rPr>
          <w:rtl/>
          <w:lang w:eastAsia="he-IL"/>
        </w:rPr>
      </w:pPr>
      <w:bookmarkStart w:id="1704" w:name="_ETM_Q1_4536938"/>
      <w:bookmarkStart w:id="1705" w:name="_ETM_Q1_4536965"/>
      <w:bookmarkEnd w:id="1704"/>
      <w:bookmarkEnd w:id="1705"/>
      <w:r>
        <w:rPr>
          <w:rtl/>
          <w:lang w:eastAsia="he-IL"/>
        </w:rPr>
        <w:t>אני מאוד מקווה. אנחנו צמאים לכוח אדם דובר ערבית.</w:t>
      </w:r>
    </w:p>
    <w:p w:rsidR="005D68E2" w:rsidRDefault="005D68E2" w:rsidP="005D68E2">
      <w:pPr>
        <w:rPr>
          <w:rtl/>
          <w:lang w:eastAsia="he-IL"/>
        </w:rPr>
      </w:pPr>
      <w:bookmarkStart w:id="1706" w:name="_ETM_Q1_4543063"/>
      <w:bookmarkStart w:id="1707" w:name="_ETM_Q1_4543124"/>
      <w:bookmarkEnd w:id="1706"/>
      <w:bookmarkEnd w:id="1707"/>
    </w:p>
    <w:p w:rsidR="005D68E2" w:rsidRDefault="005D68E2" w:rsidP="005D68E2">
      <w:pPr>
        <w:pStyle w:val="a5"/>
        <w:keepNext/>
        <w:rPr>
          <w:rtl/>
        </w:rPr>
      </w:pPr>
      <w:bookmarkStart w:id="1708" w:name="ET_speaker_6032_165"/>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708"/>
    </w:p>
    <w:p w:rsidR="005D68E2" w:rsidRDefault="005D68E2" w:rsidP="005D68E2">
      <w:pPr>
        <w:pStyle w:val="KeepWithNext"/>
        <w:rPr>
          <w:rFonts w:hint="cs"/>
          <w:rtl/>
          <w:lang w:eastAsia="he-IL"/>
        </w:rPr>
      </w:pPr>
    </w:p>
    <w:p w:rsidR="005D68E2" w:rsidRDefault="005D68E2" w:rsidP="005D68E2">
      <w:pPr>
        <w:rPr>
          <w:rtl/>
          <w:lang w:eastAsia="he-IL"/>
        </w:rPr>
      </w:pPr>
      <w:bookmarkStart w:id="1709" w:name="_ETM_Q1_4544390"/>
      <w:bookmarkStart w:id="1710" w:name="_ETM_Q1_4544415"/>
      <w:bookmarkEnd w:id="1709"/>
      <w:bookmarkEnd w:id="1710"/>
      <w:r>
        <w:rPr>
          <w:rtl/>
          <w:lang w:eastAsia="he-IL"/>
        </w:rPr>
        <w:t xml:space="preserve">בנקודה </w:t>
      </w:r>
      <w:bookmarkStart w:id="1711" w:name="_ETM_Q1_4545248"/>
      <w:bookmarkEnd w:id="1711"/>
      <w:r>
        <w:rPr>
          <w:rtl/>
          <w:lang w:eastAsia="he-IL"/>
        </w:rPr>
        <w:t>הזאת, כי זו נקודה מאוד קריטית. בכל דיון בו מעורבים</w:t>
      </w:r>
      <w:bookmarkStart w:id="1712" w:name="_ETM_Q1_4550765"/>
      <w:bookmarkEnd w:id="1712"/>
      <w:r>
        <w:rPr>
          <w:rtl/>
          <w:lang w:eastAsia="he-IL"/>
        </w:rPr>
        <w:t xml:space="preserve"> במתן הטיפול עובדים סוציאליים, אנחנו מגלים שיש חוסר</w:t>
      </w:r>
      <w:bookmarkStart w:id="1713" w:name="_ETM_Q1_4558158"/>
      <w:bookmarkEnd w:id="1713"/>
      <w:r>
        <w:rPr>
          <w:rtl/>
          <w:lang w:eastAsia="he-IL"/>
        </w:rPr>
        <w:t xml:space="preserve"> בתקנים לעובדים סוציאליים. גם חוסר בתקנים אבל גם מתקשים לגייס </w:t>
      </w:r>
      <w:bookmarkStart w:id="1714" w:name="_ETM_Q1_4564635"/>
      <w:bookmarkEnd w:id="1714"/>
      <w:r>
        <w:rPr>
          <w:rtl/>
          <w:lang w:eastAsia="he-IL"/>
        </w:rPr>
        <w:t xml:space="preserve">עובדים ולכן כמה פעמים דרשנו ואמרנו שהמשרד חייב </w:t>
      </w:r>
      <w:bookmarkStart w:id="1715" w:name="_ETM_Q1_4561284"/>
      <w:bookmarkEnd w:id="1715"/>
      <w:r>
        <w:rPr>
          <w:rtl/>
          <w:lang w:eastAsia="he-IL"/>
        </w:rPr>
        <w:t xml:space="preserve">לצאת ביוזמה, להוביל </w:t>
      </w:r>
      <w:proofErr w:type="spellStart"/>
      <w:r>
        <w:rPr>
          <w:rtl/>
          <w:lang w:eastAsia="he-IL"/>
        </w:rPr>
        <w:t>תוכנית</w:t>
      </w:r>
      <w:proofErr w:type="spellEnd"/>
      <w:r>
        <w:rPr>
          <w:rtl/>
          <w:lang w:eastAsia="he-IL"/>
        </w:rPr>
        <w:t xml:space="preserve"> להסבת אקדמאים וברוך השם יש אלפי אקדמאים </w:t>
      </w:r>
      <w:bookmarkStart w:id="1716" w:name="_ETM_Q1_4573793"/>
      <w:bookmarkEnd w:id="1716"/>
      <w:r>
        <w:rPr>
          <w:rtl/>
          <w:lang w:eastAsia="he-IL"/>
        </w:rPr>
        <w:t xml:space="preserve">שלא עובדים בתחום אותו למדו או לתת מסלול צוערים לבודה סוציאלית, כפי </w:t>
      </w:r>
      <w:bookmarkStart w:id="1717" w:name="_ETM_Q1_4582942"/>
      <w:bookmarkEnd w:id="1717"/>
      <w:r>
        <w:rPr>
          <w:rtl/>
          <w:lang w:eastAsia="he-IL"/>
        </w:rPr>
        <w:t xml:space="preserve">שיש מסלול צוערים לשלטון המקומי, ולשפר את תנאי העבודה של העובדים הסוציאליים כדי שנזכה שלתחום הזה ייכנס כוח אדם איכותי ומיומן. אין ספק שגם היום </w:t>
      </w:r>
      <w:bookmarkStart w:id="1718" w:name="_ETM_Q1_4600161"/>
      <w:bookmarkEnd w:id="1718"/>
      <w:r>
        <w:rPr>
          <w:rtl/>
          <w:lang w:eastAsia="he-IL"/>
        </w:rPr>
        <w:t xml:space="preserve">יש מלאי מסוים של אקדמאים שהם עובדים סוציאליים אבל מחכים </w:t>
      </w:r>
      <w:bookmarkStart w:id="1719" w:name="_ETM_Q1_4605604"/>
      <w:bookmarkEnd w:id="1719"/>
      <w:r>
        <w:rPr>
          <w:rtl/>
          <w:lang w:eastAsia="he-IL"/>
        </w:rPr>
        <w:t xml:space="preserve">לאישור המתאים ממשרד העבודה והרווחה. זה יכול לתת מענה </w:t>
      </w:r>
      <w:bookmarkStart w:id="1720" w:name="_ETM_Q1_4614619"/>
      <w:bookmarkEnd w:id="1720"/>
      <w:r>
        <w:rPr>
          <w:rtl/>
          <w:lang w:eastAsia="he-IL"/>
        </w:rPr>
        <w:t>חלקי לצרכים השונים.</w:t>
      </w:r>
      <w:bookmarkStart w:id="1721" w:name="_ETM_Q1_4613120"/>
      <w:bookmarkEnd w:id="1721"/>
    </w:p>
    <w:p w:rsidR="005D68E2" w:rsidRDefault="005D68E2" w:rsidP="005D68E2">
      <w:pPr>
        <w:rPr>
          <w:rtl/>
          <w:lang w:eastAsia="he-IL"/>
        </w:rPr>
      </w:pPr>
      <w:bookmarkStart w:id="1722" w:name="_ETM_Q1_4613182"/>
      <w:bookmarkEnd w:id="1722"/>
    </w:p>
    <w:p w:rsidR="005D68E2" w:rsidRDefault="005D68E2" w:rsidP="005D68E2">
      <w:pPr>
        <w:pStyle w:val="a5"/>
        <w:keepNext/>
        <w:rPr>
          <w:rtl/>
        </w:rPr>
      </w:pPr>
      <w:bookmarkStart w:id="1723" w:name="ET_speaker_5945_166"/>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23"/>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אולי כי המקצוע כמקצוע, אם נבחן אותו, </w:t>
      </w:r>
      <w:bookmarkStart w:id="1724" w:name="_ETM_Q1_4618366"/>
      <w:bookmarkEnd w:id="1724"/>
      <w:r>
        <w:rPr>
          <w:rtl/>
          <w:lang w:eastAsia="he-IL"/>
        </w:rPr>
        <w:t>עובדים סוציאליים, הוא מקצוע שסובל מאי תגמול.</w:t>
      </w:r>
    </w:p>
    <w:p w:rsidR="005D68E2" w:rsidRDefault="005D68E2" w:rsidP="005D68E2">
      <w:pPr>
        <w:rPr>
          <w:rtl/>
          <w:lang w:eastAsia="he-IL"/>
        </w:rPr>
      </w:pPr>
      <w:bookmarkStart w:id="1725" w:name="_ETM_Q1_4620814"/>
      <w:bookmarkStart w:id="1726" w:name="_ETM_Q1_4620873"/>
      <w:bookmarkEnd w:id="1725"/>
      <w:bookmarkEnd w:id="1726"/>
    </w:p>
    <w:p w:rsidR="005D68E2" w:rsidRDefault="005D68E2" w:rsidP="005D68E2">
      <w:pPr>
        <w:pStyle w:val="a5"/>
        <w:keepNext/>
        <w:rPr>
          <w:rtl/>
        </w:rPr>
      </w:pPr>
      <w:bookmarkStart w:id="1727" w:name="ET_speaker_6032_167"/>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727"/>
    </w:p>
    <w:p w:rsidR="005D68E2" w:rsidRDefault="005D68E2" w:rsidP="005D68E2">
      <w:pPr>
        <w:pStyle w:val="KeepWithNext"/>
        <w:rPr>
          <w:rFonts w:hint="cs"/>
          <w:rtl/>
          <w:lang w:eastAsia="he-IL"/>
        </w:rPr>
      </w:pPr>
    </w:p>
    <w:p w:rsidR="005D68E2" w:rsidRDefault="005D68E2" w:rsidP="005D68E2">
      <w:pPr>
        <w:rPr>
          <w:rtl/>
          <w:lang w:eastAsia="he-IL"/>
        </w:rPr>
      </w:pPr>
      <w:bookmarkStart w:id="1728" w:name="_ETM_Q1_4619687"/>
      <w:bookmarkStart w:id="1729" w:name="_ETM_Q1_4619712"/>
      <w:bookmarkEnd w:id="1728"/>
      <w:bookmarkEnd w:id="1729"/>
      <w:r>
        <w:rPr>
          <w:rtl/>
          <w:lang w:eastAsia="he-IL"/>
        </w:rPr>
        <w:t xml:space="preserve">נכון. </w:t>
      </w:r>
    </w:p>
    <w:p w:rsidR="005D68E2" w:rsidRDefault="005D68E2" w:rsidP="005D68E2">
      <w:pPr>
        <w:rPr>
          <w:rtl/>
          <w:lang w:eastAsia="he-IL"/>
        </w:rPr>
      </w:pPr>
      <w:bookmarkStart w:id="1730" w:name="_ETM_Q1_4623444"/>
      <w:bookmarkStart w:id="1731" w:name="_ETM_Q1_4623496"/>
      <w:bookmarkEnd w:id="1730"/>
      <w:bookmarkEnd w:id="1731"/>
    </w:p>
    <w:p w:rsidR="005D68E2" w:rsidRDefault="005D68E2" w:rsidP="005D68E2">
      <w:pPr>
        <w:pStyle w:val="a5"/>
        <w:keepNext/>
        <w:rPr>
          <w:rtl/>
        </w:rPr>
      </w:pPr>
      <w:bookmarkStart w:id="1732" w:name="ET_speaker_5945_168"/>
      <w:r>
        <w:rPr>
          <w:rStyle w:val="TagStyle"/>
          <w:rFonts w:hint="cs"/>
          <w:rtl/>
        </w:rPr>
        <w:t xml:space="preserve"> &lt;&lt; דובר &gt;&gt;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3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זו סוגיה שו</w:t>
      </w:r>
      <w:bookmarkStart w:id="1733" w:name="_ETM_Q1_4622715"/>
      <w:bookmarkEnd w:id="1733"/>
      <w:r>
        <w:rPr>
          <w:rtl/>
          <w:lang w:eastAsia="he-IL"/>
        </w:rPr>
        <w:t>נה לגמרי שאולי משליכה על הקושי שלה לגייס כוח אדם.</w:t>
      </w:r>
      <w:bookmarkStart w:id="1734" w:name="_ETM_Q1_4627095"/>
      <w:bookmarkEnd w:id="1734"/>
    </w:p>
    <w:p w:rsidR="005D68E2" w:rsidRDefault="005D68E2" w:rsidP="005D68E2">
      <w:pPr>
        <w:rPr>
          <w:rtl/>
          <w:lang w:eastAsia="he-IL"/>
        </w:rPr>
      </w:pPr>
      <w:bookmarkStart w:id="1735" w:name="_ETM_Q1_4627220"/>
      <w:bookmarkStart w:id="1736" w:name="_ETM_Q1_4628014"/>
      <w:bookmarkEnd w:id="1735"/>
      <w:bookmarkEnd w:id="1736"/>
    </w:p>
    <w:p w:rsidR="005D68E2" w:rsidRDefault="005D68E2" w:rsidP="005D68E2">
      <w:pPr>
        <w:pStyle w:val="a5"/>
        <w:keepNext/>
        <w:rPr>
          <w:rtl/>
        </w:rPr>
      </w:pPr>
      <w:bookmarkStart w:id="1737" w:name="ET_speaker_5938_169"/>
      <w:r>
        <w:rPr>
          <w:rStyle w:val="TagStyle"/>
          <w:rFonts w:hint="cs"/>
          <w:rtl/>
        </w:rPr>
        <w:t xml:space="preserve"> &lt;&lt; דובר &gt;&gt; </w:t>
      </w:r>
      <w:r>
        <w:rPr>
          <w:rFonts w:hint="cs"/>
          <w:rtl/>
        </w:rPr>
        <w:t xml:space="preserve">יואב </w:t>
      </w:r>
      <w:proofErr w:type="spellStart"/>
      <w:r>
        <w:rPr>
          <w:rFonts w:hint="cs"/>
          <w:rtl/>
        </w:rPr>
        <w:t>סגלוביץ</w:t>
      </w:r>
      <w:proofErr w:type="spellEnd"/>
      <w:r>
        <w:rPr>
          <w:rFonts w:hint="cs"/>
          <w:rtl/>
        </w:rPr>
        <w:t>'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1737"/>
    </w:p>
    <w:p w:rsidR="005D68E2" w:rsidRDefault="005D68E2" w:rsidP="005D68E2">
      <w:pPr>
        <w:pStyle w:val="KeepWithNext"/>
        <w:rPr>
          <w:rFonts w:hint="cs"/>
          <w:rtl/>
          <w:lang w:eastAsia="he-IL"/>
        </w:rPr>
      </w:pPr>
    </w:p>
    <w:p w:rsidR="005D68E2" w:rsidRDefault="005D68E2" w:rsidP="005D68E2">
      <w:pPr>
        <w:rPr>
          <w:rtl/>
          <w:lang w:eastAsia="he-IL"/>
        </w:rPr>
      </w:pPr>
      <w:bookmarkStart w:id="1738" w:name="_ETM_Q1_4628336"/>
      <w:bookmarkStart w:id="1739" w:name="_ETM_Q1_4628362"/>
      <w:bookmarkEnd w:id="1738"/>
      <w:bookmarkEnd w:id="1739"/>
      <w:r>
        <w:rPr>
          <w:rtl/>
          <w:lang w:eastAsia="he-IL"/>
        </w:rPr>
        <w:t xml:space="preserve">בטי, </w:t>
      </w:r>
      <w:bookmarkStart w:id="1740" w:name="_ETM_Q1_4627575"/>
      <w:bookmarkEnd w:id="1740"/>
      <w:r>
        <w:rPr>
          <w:rtl/>
          <w:lang w:eastAsia="he-IL"/>
        </w:rPr>
        <w:t xml:space="preserve">לגבי השאלה השנייה, כמה זמן ממתינים לתסקיר קצין מבחן. אני דווקא לא שואל על המקרים הקיצוניים והחמורים אלא אני דווקא מחפש את המקרים שהם יחסית יותר מינוריים. כמה זמן ממתינים לתסקיר שהוא לא תסקיר של מעצר אלא דווקא בסיפורים היותר שגרתיים, שם אפשר לעשות הרבה על מנת למנוע </w:t>
      </w:r>
      <w:bookmarkStart w:id="1741" w:name="_ETM_Q1_4650214"/>
      <w:bookmarkEnd w:id="1741"/>
      <w:r>
        <w:rPr>
          <w:rtl/>
          <w:lang w:eastAsia="he-IL"/>
        </w:rPr>
        <w:t>הידרדרות.</w:t>
      </w:r>
      <w:bookmarkStart w:id="1742" w:name="_ETM_Q1_4651454"/>
      <w:bookmarkEnd w:id="1742"/>
    </w:p>
    <w:p w:rsidR="005D68E2" w:rsidRDefault="005D68E2" w:rsidP="005D68E2">
      <w:pPr>
        <w:rPr>
          <w:rtl/>
          <w:lang w:eastAsia="he-IL"/>
        </w:rPr>
      </w:pPr>
      <w:bookmarkStart w:id="1743" w:name="_ETM_Q1_4651507"/>
      <w:bookmarkStart w:id="1744" w:name="_ETM_Q1_4652449"/>
      <w:bookmarkEnd w:id="1743"/>
      <w:bookmarkEnd w:id="1744"/>
    </w:p>
    <w:p w:rsidR="005D68E2" w:rsidRDefault="005D68E2" w:rsidP="005D68E2">
      <w:pPr>
        <w:pStyle w:val="afb"/>
        <w:keepNext/>
        <w:rPr>
          <w:rtl/>
          <w:lang w:eastAsia="he-IL"/>
        </w:rPr>
      </w:pPr>
      <w:bookmarkStart w:id="1745" w:name="ET_guest_בטי_חנן_170"/>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745"/>
    </w:p>
    <w:p w:rsidR="005D68E2" w:rsidRDefault="005D68E2" w:rsidP="005D68E2">
      <w:pPr>
        <w:pStyle w:val="KeepWithNext"/>
        <w:rPr>
          <w:rFonts w:hint="cs"/>
          <w:rtl/>
          <w:lang w:eastAsia="he-IL"/>
        </w:rPr>
      </w:pPr>
    </w:p>
    <w:p w:rsidR="005D68E2" w:rsidRDefault="005D68E2" w:rsidP="005D68E2">
      <w:pPr>
        <w:rPr>
          <w:rtl/>
          <w:lang w:eastAsia="he-IL"/>
        </w:rPr>
      </w:pPr>
      <w:bookmarkStart w:id="1746" w:name="_ETM_Q1_4652732"/>
      <w:bookmarkStart w:id="1747" w:name="_ETM_Q1_4652753"/>
      <w:bookmarkEnd w:id="1746"/>
      <w:bookmarkEnd w:id="1747"/>
      <w:r>
        <w:rPr>
          <w:rtl/>
          <w:lang w:eastAsia="he-IL"/>
        </w:rPr>
        <w:t xml:space="preserve">אני שמחה מאוד לספר שאין אצלנו המתנה לתסקירים. אנחנו מגישים תסקירים למועד דיון, לכל מועד דיון, </w:t>
      </w:r>
      <w:bookmarkStart w:id="1748" w:name="_ETM_Q1_4664416"/>
      <w:bookmarkEnd w:id="1748"/>
      <w:r>
        <w:rPr>
          <w:rtl/>
          <w:lang w:eastAsia="he-IL"/>
        </w:rPr>
        <w:t xml:space="preserve">כנ"ל תסקירי מעצר. נערים מכל המגזרים לא ממתינים אצלנו </w:t>
      </w:r>
      <w:bookmarkStart w:id="1749" w:name="_ETM_Q1_4670523"/>
      <w:bookmarkEnd w:id="1749"/>
      <w:r>
        <w:rPr>
          <w:rtl/>
          <w:lang w:eastAsia="he-IL"/>
        </w:rPr>
        <w:t xml:space="preserve">לתסקירים. דווקא התקנים אצלנו מאוישים ואם אין </w:t>
      </w:r>
      <w:bookmarkStart w:id="1750" w:name="_ETM_Q1_4676077"/>
      <w:bookmarkEnd w:id="1750"/>
      <w:r>
        <w:rPr>
          <w:rtl/>
          <w:lang w:eastAsia="he-IL"/>
        </w:rPr>
        <w:t xml:space="preserve">לי איוש ברמה של עובד דובר ערבית, יש לי </w:t>
      </w:r>
      <w:bookmarkStart w:id="1751" w:name="_ETM_Q1_4680600"/>
      <w:bookmarkEnd w:id="1751"/>
      <w:r>
        <w:rPr>
          <w:rtl/>
          <w:lang w:eastAsia="he-IL"/>
        </w:rPr>
        <w:t>מתורגמן. נערים לא ממתינים לתסקירים.</w:t>
      </w:r>
    </w:p>
    <w:p w:rsidR="005D68E2" w:rsidRDefault="005D68E2" w:rsidP="005D68E2">
      <w:pPr>
        <w:rPr>
          <w:rtl/>
          <w:lang w:eastAsia="he-IL"/>
        </w:rPr>
      </w:pPr>
      <w:bookmarkStart w:id="1752" w:name="_ETM_Q1_4689449"/>
      <w:bookmarkStart w:id="1753" w:name="_ETM_Q1_4689509"/>
      <w:bookmarkEnd w:id="1752"/>
      <w:bookmarkEnd w:id="1753"/>
    </w:p>
    <w:p w:rsidR="005D68E2" w:rsidRDefault="005D68E2" w:rsidP="005D68E2">
      <w:pPr>
        <w:rPr>
          <w:rtl/>
          <w:lang w:eastAsia="he-IL"/>
        </w:rPr>
      </w:pPr>
      <w:bookmarkStart w:id="1754" w:name="_ETM_Q1_4689561"/>
      <w:bookmarkStart w:id="1755" w:name="_ETM_Q1_4689626"/>
      <w:bookmarkEnd w:id="1754"/>
      <w:bookmarkEnd w:id="1755"/>
      <w:r>
        <w:rPr>
          <w:rtl/>
          <w:lang w:eastAsia="he-IL"/>
        </w:rPr>
        <w:t xml:space="preserve">אני רוצה לומר לגבי </w:t>
      </w:r>
      <w:bookmarkStart w:id="1756" w:name="_ETM_Q1_4691370"/>
      <w:bookmarkEnd w:id="1756"/>
      <w:r>
        <w:rPr>
          <w:rtl/>
          <w:lang w:eastAsia="he-IL"/>
        </w:rPr>
        <w:t xml:space="preserve">התוכניות. אני לא רוצה לפרט את כל התוכניות </w:t>
      </w:r>
      <w:bookmarkStart w:id="1757" w:name="_ETM_Q1_4693865"/>
      <w:bookmarkEnd w:id="1757"/>
      <w:r>
        <w:rPr>
          <w:rtl/>
          <w:lang w:eastAsia="he-IL"/>
        </w:rPr>
        <w:t xml:space="preserve">שיש בקהילה למיגור אלימות לאוכלוסייה הערבית. יש לנו המון </w:t>
      </w:r>
      <w:proofErr w:type="spellStart"/>
      <w:r>
        <w:rPr>
          <w:rtl/>
          <w:lang w:eastAsia="he-IL"/>
        </w:rPr>
        <w:t>תוכניות</w:t>
      </w:r>
      <w:bookmarkStart w:id="1758" w:name="_ETM_Q1_4699722"/>
      <w:bookmarkEnd w:id="1758"/>
      <w:proofErr w:type="spellEnd"/>
      <w:r>
        <w:rPr>
          <w:rtl/>
          <w:lang w:eastAsia="he-IL"/>
        </w:rPr>
        <w:t>.</w:t>
      </w:r>
    </w:p>
    <w:p w:rsidR="005D68E2" w:rsidRDefault="005D68E2" w:rsidP="005D68E2">
      <w:pPr>
        <w:rPr>
          <w:rtl/>
          <w:lang w:eastAsia="he-IL"/>
        </w:rPr>
      </w:pPr>
      <w:bookmarkStart w:id="1759" w:name="_ETM_Q1_4700287"/>
      <w:bookmarkStart w:id="1760" w:name="_ETM_Q1_4700308"/>
      <w:bookmarkStart w:id="1761" w:name="_ETM_Q1_4700934"/>
      <w:bookmarkEnd w:id="1759"/>
      <w:bookmarkEnd w:id="1760"/>
      <w:bookmarkEnd w:id="1761"/>
    </w:p>
    <w:p w:rsidR="005D68E2" w:rsidRDefault="005D68E2" w:rsidP="005D68E2">
      <w:pPr>
        <w:pStyle w:val="af8"/>
        <w:keepNext/>
        <w:rPr>
          <w:rtl/>
        </w:rPr>
      </w:pPr>
      <w:bookmarkStart w:id="1762" w:name="ET_yor_5278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2"/>
    </w:p>
    <w:p w:rsidR="005D68E2" w:rsidRDefault="005D68E2" w:rsidP="005D68E2">
      <w:pPr>
        <w:pStyle w:val="KeepWithNext"/>
        <w:rPr>
          <w:rFonts w:hint="cs"/>
          <w:rtl/>
          <w:lang w:eastAsia="he-IL"/>
        </w:rPr>
      </w:pPr>
    </w:p>
    <w:p w:rsidR="005D68E2" w:rsidRDefault="005D68E2" w:rsidP="005D68E2">
      <w:pPr>
        <w:rPr>
          <w:rtl/>
          <w:lang w:eastAsia="he-IL"/>
        </w:rPr>
      </w:pPr>
      <w:bookmarkStart w:id="1763" w:name="_ETM_Q1_4701175"/>
      <w:bookmarkStart w:id="1764" w:name="_ETM_Q1_4701196"/>
      <w:bookmarkEnd w:id="1763"/>
      <w:bookmarkEnd w:id="1764"/>
      <w:r>
        <w:rPr>
          <w:rtl/>
          <w:lang w:eastAsia="he-IL"/>
        </w:rPr>
        <w:t xml:space="preserve">מהי </w:t>
      </w:r>
      <w:proofErr w:type="spellStart"/>
      <w:r>
        <w:rPr>
          <w:rtl/>
          <w:lang w:eastAsia="he-IL"/>
        </w:rPr>
        <w:t>תוכנית</w:t>
      </w:r>
      <w:proofErr w:type="spellEnd"/>
      <w:r>
        <w:rPr>
          <w:rtl/>
          <w:lang w:eastAsia="he-IL"/>
        </w:rPr>
        <w:t xml:space="preserve"> הדגל שלכם? ספינת הדגל. מה התוכנית העיקרית?</w:t>
      </w:r>
    </w:p>
    <w:p w:rsidR="005D68E2" w:rsidRDefault="005D68E2" w:rsidP="005D68E2">
      <w:pPr>
        <w:rPr>
          <w:rtl/>
          <w:lang w:eastAsia="he-IL"/>
        </w:rPr>
      </w:pPr>
      <w:bookmarkStart w:id="1765" w:name="_ETM_Q1_4704575"/>
      <w:bookmarkStart w:id="1766" w:name="_ETM_Q1_4704637"/>
      <w:bookmarkEnd w:id="1765"/>
      <w:bookmarkEnd w:id="1766"/>
    </w:p>
    <w:p w:rsidR="005D68E2" w:rsidRDefault="005D68E2" w:rsidP="005D68E2">
      <w:pPr>
        <w:pStyle w:val="afb"/>
        <w:keepNext/>
        <w:rPr>
          <w:rtl/>
          <w:lang w:eastAsia="he-IL"/>
        </w:rPr>
      </w:pPr>
      <w:bookmarkStart w:id="1767" w:name="ET_guest_בטי_חנן_172"/>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767"/>
    </w:p>
    <w:p w:rsidR="005D68E2" w:rsidRDefault="005D68E2" w:rsidP="005D68E2">
      <w:pPr>
        <w:pStyle w:val="KeepWithNext"/>
        <w:rPr>
          <w:rFonts w:hint="cs"/>
          <w:rtl/>
          <w:lang w:eastAsia="he-IL"/>
        </w:rPr>
      </w:pPr>
    </w:p>
    <w:p w:rsidR="005D68E2" w:rsidRDefault="005D68E2" w:rsidP="005D68E2">
      <w:pPr>
        <w:rPr>
          <w:rtl/>
          <w:lang w:eastAsia="he-IL"/>
        </w:rPr>
      </w:pPr>
      <w:bookmarkStart w:id="1768" w:name="_ETM_Q1_4705893"/>
      <w:bookmarkStart w:id="1769" w:name="_ETM_Q1_4705917"/>
      <w:bookmarkEnd w:id="1768"/>
      <w:bookmarkEnd w:id="1769"/>
      <w:proofErr w:type="spellStart"/>
      <w:r>
        <w:rPr>
          <w:rtl/>
          <w:lang w:eastAsia="he-IL"/>
        </w:rPr>
        <w:t>תוכנית</w:t>
      </w:r>
      <w:proofErr w:type="spellEnd"/>
      <w:r>
        <w:rPr>
          <w:rtl/>
          <w:lang w:eastAsia="he-IL"/>
        </w:rPr>
        <w:t xml:space="preserve"> דגל של משרד הרווחה?</w:t>
      </w:r>
    </w:p>
    <w:p w:rsidR="005D68E2" w:rsidRDefault="005D68E2" w:rsidP="005D68E2">
      <w:pPr>
        <w:rPr>
          <w:rtl/>
          <w:lang w:eastAsia="he-IL"/>
        </w:rPr>
      </w:pPr>
      <w:bookmarkStart w:id="1770" w:name="_ETM_Q1_4710028"/>
      <w:bookmarkStart w:id="1771" w:name="_ETM_Q1_4710085"/>
      <w:bookmarkStart w:id="1772" w:name="_ETM_Q1_4710741"/>
      <w:bookmarkEnd w:id="1770"/>
      <w:bookmarkEnd w:id="1771"/>
      <w:bookmarkEnd w:id="1772"/>
    </w:p>
    <w:p w:rsidR="005D68E2" w:rsidRDefault="005D68E2" w:rsidP="005D68E2">
      <w:pPr>
        <w:pStyle w:val="af8"/>
        <w:keepNext/>
        <w:rPr>
          <w:rtl/>
        </w:rPr>
      </w:pPr>
      <w:bookmarkStart w:id="1773" w:name="ET_yor_5278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3"/>
    </w:p>
    <w:p w:rsidR="005D68E2" w:rsidRDefault="005D68E2" w:rsidP="005D68E2">
      <w:pPr>
        <w:pStyle w:val="KeepWithNext"/>
        <w:rPr>
          <w:rFonts w:hint="cs"/>
          <w:rtl/>
          <w:lang w:eastAsia="he-IL"/>
        </w:rPr>
      </w:pPr>
    </w:p>
    <w:p w:rsidR="005D68E2" w:rsidRDefault="005D68E2" w:rsidP="005D68E2">
      <w:pPr>
        <w:rPr>
          <w:rtl/>
          <w:lang w:eastAsia="he-IL"/>
        </w:rPr>
      </w:pPr>
      <w:bookmarkStart w:id="1774" w:name="_ETM_Q1_4711012"/>
      <w:bookmarkStart w:id="1775" w:name="_ETM_Q1_4711037"/>
      <w:bookmarkEnd w:id="1774"/>
      <w:bookmarkEnd w:id="1775"/>
      <w:r>
        <w:rPr>
          <w:rtl/>
          <w:lang w:eastAsia="he-IL"/>
        </w:rPr>
        <w:t>כן, בתחום הזה של התמודדות עם האלימות בחברה הערבית בקרב צעירים.</w:t>
      </w:r>
    </w:p>
    <w:p w:rsidR="005D68E2" w:rsidRDefault="005D68E2" w:rsidP="005D68E2">
      <w:pPr>
        <w:rPr>
          <w:rtl/>
          <w:lang w:eastAsia="he-IL"/>
        </w:rPr>
      </w:pPr>
      <w:bookmarkStart w:id="1776" w:name="_ETM_Q1_4717606"/>
      <w:bookmarkStart w:id="1777" w:name="_ETM_Q1_4717660"/>
      <w:bookmarkStart w:id="1778" w:name="_ETM_Q1_4718846"/>
      <w:bookmarkEnd w:id="1776"/>
      <w:bookmarkEnd w:id="1777"/>
      <w:bookmarkEnd w:id="1778"/>
    </w:p>
    <w:p w:rsidR="005D68E2" w:rsidRDefault="005D68E2" w:rsidP="005D68E2">
      <w:pPr>
        <w:pStyle w:val="afb"/>
        <w:keepNext/>
        <w:rPr>
          <w:rtl/>
          <w:lang w:eastAsia="he-IL"/>
        </w:rPr>
      </w:pPr>
      <w:bookmarkStart w:id="1779" w:name="ET_guest_בטי_חנן_174"/>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779"/>
    </w:p>
    <w:p w:rsidR="005D68E2" w:rsidRDefault="005D68E2" w:rsidP="005D68E2">
      <w:pPr>
        <w:pStyle w:val="KeepWithNext"/>
        <w:rPr>
          <w:rFonts w:hint="cs"/>
          <w:rtl/>
          <w:lang w:eastAsia="he-IL"/>
        </w:rPr>
      </w:pPr>
    </w:p>
    <w:p w:rsidR="005D68E2" w:rsidRDefault="005D68E2" w:rsidP="005D68E2">
      <w:pPr>
        <w:rPr>
          <w:rtl/>
          <w:lang w:eastAsia="he-IL"/>
        </w:rPr>
      </w:pPr>
      <w:bookmarkStart w:id="1780" w:name="_ETM_Q1_4719129"/>
      <w:bookmarkStart w:id="1781" w:name="_ETM_Q1_4719155"/>
      <w:bookmarkEnd w:id="1780"/>
      <w:bookmarkEnd w:id="1781"/>
      <w:r>
        <w:rPr>
          <w:rtl/>
          <w:lang w:eastAsia="he-IL"/>
        </w:rPr>
        <w:t xml:space="preserve">בקרב נוער. היות ואני מטפלת בנערים שעברו עבירות אלימות, יש </w:t>
      </w:r>
      <w:bookmarkStart w:id="1782" w:name="_ETM_Q1_4727600"/>
      <w:bookmarkEnd w:id="1782"/>
      <w:r>
        <w:rPr>
          <w:rtl/>
          <w:lang w:eastAsia="he-IL"/>
        </w:rPr>
        <w:t xml:space="preserve">לנו מספר </w:t>
      </w:r>
      <w:proofErr w:type="spellStart"/>
      <w:r>
        <w:rPr>
          <w:rtl/>
          <w:lang w:eastAsia="he-IL"/>
        </w:rPr>
        <w:t>תוכניות</w:t>
      </w:r>
      <w:proofErr w:type="spellEnd"/>
      <w:r>
        <w:rPr>
          <w:rtl/>
          <w:lang w:eastAsia="he-IL"/>
        </w:rPr>
        <w:t xml:space="preserve">. אני לא יכולה להגיד על </w:t>
      </w:r>
      <w:proofErr w:type="spellStart"/>
      <w:r>
        <w:rPr>
          <w:rtl/>
          <w:lang w:eastAsia="he-IL"/>
        </w:rPr>
        <w:t>תוכנית</w:t>
      </w:r>
      <w:proofErr w:type="spellEnd"/>
      <w:r>
        <w:rPr>
          <w:rtl/>
          <w:lang w:eastAsia="he-IL"/>
        </w:rPr>
        <w:t xml:space="preserve"> אחת שהיא יותר טובה מהשנייה, כולן טובות. יש לנו </w:t>
      </w:r>
      <w:proofErr w:type="spellStart"/>
      <w:r>
        <w:rPr>
          <w:rtl/>
          <w:lang w:eastAsia="he-IL"/>
        </w:rPr>
        <w:t>תוכנית</w:t>
      </w:r>
      <w:bookmarkStart w:id="1783" w:name="_ETM_Q1_4734538"/>
      <w:bookmarkEnd w:id="1783"/>
      <w:proofErr w:type="spellEnd"/>
      <w:r>
        <w:rPr>
          <w:rtl/>
          <w:lang w:eastAsia="he-IL"/>
        </w:rPr>
        <w:t xml:space="preserve"> מעטפת שיש בה תקצוב די טוב והיא נותנת לנער </w:t>
      </w:r>
      <w:bookmarkStart w:id="1784" w:name="_ETM_Q1_4740453"/>
      <w:bookmarkEnd w:id="1784"/>
      <w:r>
        <w:rPr>
          <w:rtl/>
          <w:lang w:eastAsia="he-IL"/>
        </w:rPr>
        <w:t xml:space="preserve">מענים מכל תחומי החיים שלו ובכל מישור החיים שלו כולל </w:t>
      </w:r>
      <w:bookmarkStart w:id="1785" w:name="_ETM_Q1_4746620"/>
      <w:bookmarkEnd w:id="1785"/>
      <w:r>
        <w:rPr>
          <w:rtl/>
          <w:lang w:eastAsia="he-IL"/>
        </w:rPr>
        <w:t>מענים למשפחה כדי לאפשר לו סביבה ואקלים טוב להתפתחות. יש</w:t>
      </w:r>
      <w:bookmarkStart w:id="1786" w:name="_ETM_Q1_4755890"/>
      <w:bookmarkEnd w:id="1786"/>
      <w:r>
        <w:rPr>
          <w:rtl/>
          <w:lang w:eastAsia="he-IL"/>
        </w:rPr>
        <w:t xml:space="preserve"> לנו </w:t>
      </w:r>
      <w:proofErr w:type="spellStart"/>
      <w:r>
        <w:rPr>
          <w:rtl/>
          <w:lang w:eastAsia="he-IL"/>
        </w:rPr>
        <w:t>תוכניות</w:t>
      </w:r>
      <w:proofErr w:type="spellEnd"/>
      <w:r>
        <w:rPr>
          <w:rtl/>
          <w:lang w:eastAsia="he-IL"/>
        </w:rPr>
        <w:t xml:space="preserve"> תעסוקה, הכוונה תעסוקתית, דווקא לבני נוער בגיל 17-16 וגם 18 בהן גם מלמדים וגם מאפשרים חונכות פרטנית של ליווי פרטני, שגם מאפשרים קורסים של הכוונה או </w:t>
      </w:r>
      <w:bookmarkStart w:id="1787" w:name="_ETM_Q1_4776584"/>
      <w:bookmarkEnd w:id="1787"/>
      <w:r>
        <w:rPr>
          <w:rtl/>
          <w:lang w:eastAsia="he-IL"/>
        </w:rPr>
        <w:t xml:space="preserve">הכשרה לתעסוקה וגם קורסים של הכשרה מקצועית ובסוף </w:t>
      </w:r>
      <w:bookmarkStart w:id="1788" w:name="_ETM_Q1_4782842"/>
      <w:bookmarkEnd w:id="1788"/>
      <w:r>
        <w:rPr>
          <w:rtl/>
          <w:lang w:eastAsia="he-IL"/>
        </w:rPr>
        <w:t xml:space="preserve">הדרך גם ליווי לשיבוץ מקצועי תעסוקתי בחברות שונות </w:t>
      </w:r>
      <w:bookmarkStart w:id="1789" w:name="_ETM_Q1_4790426"/>
      <w:bookmarkEnd w:id="1789"/>
      <w:r>
        <w:rPr>
          <w:rtl/>
          <w:lang w:eastAsia="he-IL"/>
        </w:rPr>
        <w:t xml:space="preserve">וכולי. זאת </w:t>
      </w:r>
      <w:proofErr w:type="spellStart"/>
      <w:r>
        <w:rPr>
          <w:rtl/>
          <w:lang w:eastAsia="he-IL"/>
        </w:rPr>
        <w:t>תוכנית</w:t>
      </w:r>
      <w:proofErr w:type="spellEnd"/>
      <w:r>
        <w:rPr>
          <w:rtl/>
          <w:lang w:eastAsia="he-IL"/>
        </w:rPr>
        <w:t xml:space="preserve"> נפלאה.</w:t>
      </w:r>
    </w:p>
    <w:p w:rsidR="005D68E2" w:rsidRDefault="005D68E2" w:rsidP="005D68E2">
      <w:pPr>
        <w:rPr>
          <w:rtl/>
          <w:lang w:eastAsia="he-IL"/>
        </w:rPr>
      </w:pPr>
      <w:bookmarkStart w:id="1790" w:name="_ETM_Q1_4793046"/>
      <w:bookmarkStart w:id="1791" w:name="_ETM_Q1_4793097"/>
      <w:bookmarkEnd w:id="1790"/>
      <w:bookmarkEnd w:id="1791"/>
    </w:p>
    <w:p w:rsidR="005D68E2" w:rsidRDefault="005D68E2" w:rsidP="005D68E2">
      <w:pPr>
        <w:rPr>
          <w:rtl/>
          <w:lang w:eastAsia="he-IL"/>
        </w:rPr>
      </w:pPr>
      <w:bookmarkStart w:id="1792" w:name="_ETM_Q1_4793134"/>
      <w:bookmarkStart w:id="1793" w:name="_ETM_Q1_4793186"/>
      <w:bookmarkEnd w:id="1792"/>
      <w:bookmarkEnd w:id="1793"/>
      <w:r>
        <w:rPr>
          <w:rtl/>
          <w:lang w:eastAsia="he-IL"/>
        </w:rPr>
        <w:t xml:space="preserve">יש לנו </w:t>
      </w:r>
      <w:proofErr w:type="spellStart"/>
      <w:r>
        <w:rPr>
          <w:rtl/>
          <w:lang w:eastAsia="he-IL"/>
        </w:rPr>
        <w:t>תוכנית</w:t>
      </w:r>
      <w:proofErr w:type="spellEnd"/>
      <w:r>
        <w:rPr>
          <w:rtl/>
          <w:lang w:eastAsia="he-IL"/>
        </w:rPr>
        <w:t xml:space="preserve"> סיכויים שהיא </w:t>
      </w:r>
      <w:proofErr w:type="spellStart"/>
      <w:r>
        <w:rPr>
          <w:rtl/>
          <w:lang w:eastAsia="he-IL"/>
        </w:rPr>
        <w:t>תוכנית</w:t>
      </w:r>
      <w:proofErr w:type="spellEnd"/>
      <w:r>
        <w:rPr>
          <w:rtl/>
          <w:lang w:eastAsia="he-IL"/>
        </w:rPr>
        <w:t xml:space="preserve"> ל</w:t>
      </w:r>
      <w:bookmarkStart w:id="1794" w:name="_ETM_Q1_4797891"/>
      <w:bookmarkEnd w:id="1794"/>
      <w:r>
        <w:rPr>
          <w:rtl/>
          <w:lang w:eastAsia="he-IL"/>
        </w:rPr>
        <w:t xml:space="preserve">שעות הפנאי כאר גם שם יש חונכות פרטנית ויש קבוצות תהליכיות נערים נפגשים פעמיים בשבוע עם החונכים שלהם </w:t>
      </w:r>
      <w:bookmarkStart w:id="1795" w:name="_ETM_Q1_4808032"/>
      <w:bookmarkEnd w:id="1795"/>
      <w:r>
        <w:rPr>
          <w:rtl/>
          <w:lang w:eastAsia="he-IL"/>
        </w:rPr>
        <w:t xml:space="preserve">ועם המרכזי ומביאים להם כל מיני </w:t>
      </w:r>
      <w:proofErr w:type="spellStart"/>
      <w:r>
        <w:rPr>
          <w:rtl/>
          <w:lang w:eastAsia="he-IL"/>
        </w:rPr>
        <w:t>תוכניות</w:t>
      </w:r>
      <w:proofErr w:type="spellEnd"/>
      <w:r>
        <w:rPr>
          <w:rtl/>
          <w:lang w:eastAsia="he-IL"/>
        </w:rPr>
        <w:t>.</w:t>
      </w:r>
    </w:p>
    <w:p w:rsidR="005D68E2" w:rsidRDefault="005D68E2" w:rsidP="005D68E2">
      <w:pPr>
        <w:rPr>
          <w:rtl/>
          <w:lang w:eastAsia="he-IL"/>
        </w:rPr>
      </w:pPr>
      <w:bookmarkStart w:id="1796" w:name="_ETM_Q1_4812957"/>
      <w:bookmarkStart w:id="1797" w:name="_ETM_Q1_4812994"/>
      <w:bookmarkEnd w:id="1796"/>
      <w:bookmarkEnd w:id="1797"/>
    </w:p>
    <w:p w:rsidR="005D68E2" w:rsidRDefault="005D68E2" w:rsidP="005D68E2">
      <w:pPr>
        <w:rPr>
          <w:rtl/>
          <w:lang w:eastAsia="he-IL"/>
        </w:rPr>
      </w:pPr>
      <w:bookmarkStart w:id="1798" w:name="_ETM_Q1_4813043"/>
      <w:bookmarkStart w:id="1799" w:name="_ETM_Q1_4813088"/>
      <w:bookmarkEnd w:id="1798"/>
      <w:bookmarkEnd w:id="1799"/>
      <w:r>
        <w:rPr>
          <w:rtl/>
          <w:lang w:eastAsia="he-IL"/>
        </w:rPr>
        <w:t xml:space="preserve">כל התוכניות שלנו </w:t>
      </w:r>
      <w:bookmarkStart w:id="1800" w:name="_ETM_Q1_4812522"/>
      <w:bookmarkEnd w:id="1800"/>
      <w:r>
        <w:rPr>
          <w:rtl/>
          <w:lang w:eastAsia="he-IL"/>
        </w:rPr>
        <w:t xml:space="preserve">מלוות במחקרים והאפקטיביות היא ממש </w:t>
      </w:r>
      <w:proofErr w:type="spellStart"/>
      <w:r>
        <w:rPr>
          <w:rtl/>
          <w:lang w:eastAsia="he-IL"/>
        </w:rPr>
        <w:t>ממש</w:t>
      </w:r>
      <w:proofErr w:type="spellEnd"/>
      <w:r>
        <w:rPr>
          <w:rtl/>
          <w:lang w:eastAsia="he-IL"/>
        </w:rPr>
        <w:t xml:space="preserve"> טובה.</w:t>
      </w:r>
    </w:p>
    <w:p w:rsidR="005D68E2" w:rsidRDefault="005D68E2" w:rsidP="005D68E2">
      <w:pPr>
        <w:rPr>
          <w:rtl/>
          <w:lang w:eastAsia="he-IL"/>
        </w:rPr>
      </w:pPr>
      <w:bookmarkStart w:id="1801" w:name="_ETM_Q1_4820847"/>
      <w:bookmarkStart w:id="1802" w:name="_ETM_Q1_4820906"/>
      <w:bookmarkEnd w:id="1801"/>
      <w:bookmarkEnd w:id="1802"/>
    </w:p>
    <w:p w:rsidR="005D68E2" w:rsidRDefault="005D68E2" w:rsidP="005D68E2">
      <w:pPr>
        <w:rPr>
          <w:rtl/>
          <w:lang w:eastAsia="he-IL"/>
        </w:rPr>
      </w:pPr>
      <w:bookmarkStart w:id="1803" w:name="_ETM_Q1_4820942"/>
      <w:bookmarkStart w:id="1804" w:name="_ETM_Q1_4820981"/>
      <w:bookmarkEnd w:id="1803"/>
      <w:bookmarkEnd w:id="1804"/>
      <w:r>
        <w:rPr>
          <w:rtl/>
          <w:lang w:eastAsia="he-IL"/>
        </w:rPr>
        <w:t xml:space="preserve">אני חושבת </w:t>
      </w:r>
      <w:bookmarkStart w:id="1805" w:name="_ETM_Q1_4823454"/>
      <w:bookmarkEnd w:id="1805"/>
      <w:r>
        <w:rPr>
          <w:rtl/>
          <w:lang w:eastAsia="he-IL"/>
        </w:rPr>
        <w:t xml:space="preserve">שתוכניות יפות לא מספיקות וכאן משרד הרווחה הכין </w:t>
      </w:r>
      <w:bookmarkStart w:id="1806" w:name="_ETM_Q1_4831126"/>
      <w:bookmarkEnd w:id="1806"/>
      <w:proofErr w:type="spellStart"/>
      <w:r>
        <w:rPr>
          <w:rtl/>
          <w:lang w:eastAsia="he-IL"/>
        </w:rPr>
        <w:t>תוכנית</w:t>
      </w:r>
      <w:proofErr w:type="spellEnd"/>
      <w:r>
        <w:rPr>
          <w:rtl/>
          <w:lang w:eastAsia="he-IL"/>
        </w:rPr>
        <w:t xml:space="preserve"> מאוד מקיפה שהעלות הכללית שלה עומדת על 172 מיליון </w:t>
      </w:r>
      <w:bookmarkStart w:id="1807" w:name="_ETM_Q1_4839204"/>
      <w:bookmarkEnd w:id="1807"/>
      <w:r>
        <w:rPr>
          <w:rtl/>
          <w:lang w:eastAsia="he-IL"/>
        </w:rPr>
        <w:t xml:space="preserve">שקלים מתוכם חלק נכבד, למעלה ממחצית, מיועד לבני נוער </w:t>
      </w:r>
      <w:bookmarkStart w:id="1808" w:name="_ETM_Q1_4847110"/>
      <w:bookmarkEnd w:id="1808"/>
      <w:r>
        <w:rPr>
          <w:rtl/>
          <w:lang w:eastAsia="he-IL"/>
        </w:rPr>
        <w:t xml:space="preserve">וצעירים. אנחנו מדברים גם על ההוסטלים לשיקום של צעירים </w:t>
      </w:r>
      <w:bookmarkStart w:id="1809" w:name="_ETM_Q1_4856224"/>
      <w:bookmarkEnd w:id="1809"/>
      <w:r>
        <w:rPr>
          <w:rtl/>
          <w:lang w:eastAsia="he-IL"/>
        </w:rPr>
        <w:t xml:space="preserve">מהמגזר הערבי, אנחנו מדברים על מענים כמו עבירות תנועה </w:t>
      </w:r>
      <w:bookmarkStart w:id="1810" w:name="_ETM_Q1_4864750"/>
      <w:bookmarkEnd w:id="1810"/>
      <w:r>
        <w:rPr>
          <w:rtl/>
          <w:lang w:eastAsia="he-IL"/>
        </w:rPr>
        <w:t>בנהיגה. יש לנו מענים מאוד טוב</w:t>
      </w:r>
      <w:bookmarkStart w:id="1811" w:name="_ETM_Q1_4866728"/>
      <w:bookmarkEnd w:id="1811"/>
      <w:r>
        <w:rPr>
          <w:rtl/>
          <w:lang w:eastAsia="he-IL"/>
        </w:rPr>
        <w:t xml:space="preserve">ים אבל כדי להרחיב אותם, יש לנו </w:t>
      </w:r>
      <w:bookmarkStart w:id="1812" w:name="_ETM_Q1_4870942"/>
      <w:bookmarkEnd w:id="1812"/>
      <w:proofErr w:type="spellStart"/>
      <w:r>
        <w:rPr>
          <w:rtl/>
          <w:lang w:eastAsia="he-IL"/>
        </w:rPr>
        <w:t>תוכניות</w:t>
      </w:r>
      <w:proofErr w:type="spellEnd"/>
      <w:r>
        <w:rPr>
          <w:rtl/>
          <w:lang w:eastAsia="he-IL"/>
        </w:rPr>
        <w:t xml:space="preserve"> מגירה טובות מאוד, אנחנו צריכים תקציבים. </w:t>
      </w:r>
      <w:proofErr w:type="spellStart"/>
      <w:r>
        <w:rPr>
          <w:rtl/>
          <w:lang w:eastAsia="he-IL"/>
        </w:rPr>
        <w:t>בסמגרת</w:t>
      </w:r>
      <w:proofErr w:type="spellEnd"/>
      <w:r>
        <w:rPr>
          <w:rtl/>
          <w:lang w:eastAsia="he-IL"/>
        </w:rPr>
        <w:t xml:space="preserve"> כל ה-172 מיליון </w:t>
      </w:r>
      <w:bookmarkStart w:id="1813" w:name="_ETM_Q1_4880711"/>
      <w:bookmarkEnd w:id="1813"/>
      <w:r>
        <w:rPr>
          <w:rtl/>
          <w:lang w:eastAsia="he-IL"/>
        </w:rPr>
        <w:t xml:space="preserve">שקלים, גם אנחנו ערוכים </w:t>
      </w:r>
      <w:proofErr w:type="spellStart"/>
      <w:r>
        <w:rPr>
          <w:rtl/>
          <w:lang w:eastAsia="he-IL"/>
        </w:rPr>
        <w:t>לתעדוף</w:t>
      </w:r>
      <w:proofErr w:type="spellEnd"/>
      <w:r>
        <w:rPr>
          <w:rtl/>
          <w:lang w:eastAsia="he-IL"/>
        </w:rPr>
        <w:t xml:space="preserve"> ולסדרי עדיפויות.</w:t>
      </w:r>
    </w:p>
    <w:p w:rsidR="005D68E2" w:rsidRDefault="005D68E2" w:rsidP="005D68E2">
      <w:pPr>
        <w:rPr>
          <w:rtl/>
          <w:lang w:eastAsia="he-IL"/>
        </w:rPr>
      </w:pPr>
      <w:bookmarkStart w:id="1814" w:name="_ETM_Q1_4887608"/>
      <w:bookmarkStart w:id="1815" w:name="_ETM_Q1_4887665"/>
      <w:bookmarkStart w:id="1816" w:name="_ETM_Q1_4888344"/>
      <w:bookmarkEnd w:id="1814"/>
      <w:bookmarkEnd w:id="1815"/>
      <w:bookmarkEnd w:id="1816"/>
    </w:p>
    <w:p w:rsidR="005D68E2" w:rsidRDefault="005D68E2" w:rsidP="005D68E2">
      <w:pPr>
        <w:pStyle w:val="af8"/>
        <w:keepNext/>
        <w:rPr>
          <w:rtl/>
        </w:rPr>
      </w:pPr>
      <w:bookmarkStart w:id="1817" w:name="ET_yor_5278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7"/>
    </w:p>
    <w:p w:rsidR="005D68E2" w:rsidRDefault="005D68E2" w:rsidP="005D68E2">
      <w:pPr>
        <w:pStyle w:val="KeepWithNext"/>
        <w:rPr>
          <w:rFonts w:hint="cs"/>
          <w:rtl/>
          <w:lang w:eastAsia="he-IL"/>
        </w:rPr>
      </w:pPr>
    </w:p>
    <w:p w:rsidR="005D68E2" w:rsidRDefault="005D68E2" w:rsidP="005D68E2">
      <w:pPr>
        <w:rPr>
          <w:rtl/>
          <w:lang w:eastAsia="he-IL"/>
        </w:rPr>
      </w:pPr>
      <w:bookmarkStart w:id="1818" w:name="_ETM_Q1_4888607"/>
      <w:bookmarkStart w:id="1819" w:name="_ETM_Q1_4888630"/>
      <w:bookmarkEnd w:id="1818"/>
      <w:bookmarkEnd w:id="1819"/>
      <w:r>
        <w:rPr>
          <w:rtl/>
          <w:lang w:eastAsia="he-IL"/>
        </w:rPr>
        <w:t>ב</w:t>
      </w:r>
      <w:bookmarkStart w:id="1820" w:name="_ETM_Q1_4889264"/>
      <w:bookmarkEnd w:id="1820"/>
      <w:r>
        <w:rPr>
          <w:rtl/>
          <w:lang w:eastAsia="he-IL"/>
        </w:rPr>
        <w:t>מסגרת התוכנית הבין-משרדית הקציתם 172 מיליון שקלים לתוכנית רווחה.</w:t>
      </w:r>
    </w:p>
    <w:p w:rsidR="005D68E2" w:rsidRDefault="005D68E2" w:rsidP="005D68E2">
      <w:pPr>
        <w:rPr>
          <w:rtl/>
          <w:lang w:eastAsia="he-IL"/>
        </w:rPr>
      </w:pPr>
      <w:bookmarkStart w:id="1821" w:name="_ETM_Q1_4898934"/>
      <w:bookmarkStart w:id="1822" w:name="_ETM_Q1_4898993"/>
      <w:bookmarkEnd w:id="1821"/>
      <w:bookmarkEnd w:id="1822"/>
    </w:p>
    <w:p w:rsidR="005D68E2" w:rsidRDefault="005D68E2" w:rsidP="005D68E2">
      <w:pPr>
        <w:pStyle w:val="a5"/>
        <w:keepNext/>
        <w:rPr>
          <w:rtl/>
        </w:rPr>
      </w:pPr>
      <w:bookmarkStart w:id="1823" w:name="ET_speaker_6032_17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823"/>
    </w:p>
    <w:p w:rsidR="005D68E2" w:rsidRDefault="005D68E2" w:rsidP="005D68E2">
      <w:pPr>
        <w:pStyle w:val="KeepWithNext"/>
        <w:rPr>
          <w:rFonts w:hint="cs"/>
          <w:rtl/>
        </w:rPr>
      </w:pPr>
    </w:p>
    <w:p w:rsidR="005D68E2" w:rsidRDefault="005D68E2" w:rsidP="005D68E2">
      <w:pPr>
        <w:rPr>
          <w:rtl/>
        </w:rPr>
      </w:pPr>
      <w:r>
        <w:rPr>
          <w:rtl/>
        </w:rPr>
        <w:t>ז</w:t>
      </w:r>
      <w:bookmarkStart w:id="1824" w:name="_ETM_Q1_4895640"/>
      <w:bookmarkStart w:id="1825" w:name="_ETM_Q1_4895690"/>
      <w:bookmarkStart w:id="1826" w:name="_ETM_Q1_4895341"/>
      <w:bookmarkEnd w:id="1824"/>
      <w:bookmarkEnd w:id="1825"/>
      <w:bookmarkEnd w:id="1826"/>
      <w:r>
        <w:rPr>
          <w:rtl/>
        </w:rPr>
        <w:t xml:space="preserve">את </w:t>
      </w:r>
      <w:bookmarkStart w:id="1827" w:name="_ETM_Q1_4896886"/>
      <w:bookmarkEnd w:id="1827"/>
      <w:r>
        <w:rPr>
          <w:rtl/>
        </w:rPr>
        <w:t>התוספת.</w:t>
      </w:r>
    </w:p>
    <w:p w:rsidR="005D68E2" w:rsidRDefault="005D68E2" w:rsidP="005D68E2">
      <w:pPr>
        <w:rPr>
          <w:rtl/>
        </w:rPr>
      </w:pPr>
      <w:bookmarkStart w:id="1828" w:name="_ETM_Q1_4901253"/>
      <w:bookmarkStart w:id="1829" w:name="_ETM_Q1_4901316"/>
      <w:bookmarkStart w:id="1830" w:name="_ETM_Q1_4898620"/>
      <w:bookmarkEnd w:id="1828"/>
      <w:bookmarkEnd w:id="1829"/>
      <w:bookmarkEnd w:id="1830"/>
    </w:p>
    <w:p w:rsidR="005D68E2" w:rsidRDefault="005D68E2" w:rsidP="005D68E2">
      <w:pPr>
        <w:pStyle w:val="afb"/>
        <w:keepNext/>
        <w:rPr>
          <w:rtl/>
        </w:rPr>
      </w:pPr>
      <w:bookmarkStart w:id="1831" w:name="ET_guest_בטי_חנן_177"/>
      <w:r>
        <w:rPr>
          <w:rStyle w:val="TagStyle"/>
          <w:rFonts w:hint="cs"/>
          <w:rtl/>
        </w:rPr>
        <w:t xml:space="preserve"> &lt;&lt; אורח &gt;&gt; </w:t>
      </w:r>
      <w:r>
        <w:rPr>
          <w:rFonts w:hint="cs"/>
          <w:rtl/>
        </w:rPr>
        <w:t>בטי חנן:</w:t>
      </w:r>
      <w:r>
        <w:rPr>
          <w:rStyle w:val="TagStyle"/>
          <w:rFonts w:hint="cs"/>
          <w:rtl/>
        </w:rPr>
        <w:t xml:space="preserve"> &lt;&lt; אורח &gt;&gt;</w:t>
      </w:r>
      <w:r>
        <w:rPr>
          <w:rFonts w:hint="cs"/>
          <w:rtl/>
        </w:rPr>
        <w:t xml:space="preserve"> </w:t>
      </w:r>
      <w:bookmarkEnd w:id="1831"/>
    </w:p>
    <w:p w:rsidR="005D68E2" w:rsidRDefault="005D68E2" w:rsidP="005D68E2">
      <w:pPr>
        <w:pStyle w:val="KeepWithNext"/>
        <w:rPr>
          <w:rFonts w:hint="cs"/>
          <w:rtl/>
        </w:rPr>
      </w:pPr>
    </w:p>
    <w:p w:rsidR="005D68E2" w:rsidRDefault="005D68E2" w:rsidP="005D68E2">
      <w:pPr>
        <w:rPr>
          <w:rtl/>
        </w:rPr>
      </w:pPr>
      <w:bookmarkStart w:id="1832" w:name="_ETM_Q1_4898923"/>
      <w:bookmarkStart w:id="1833" w:name="_ETM_Q1_4898948"/>
      <w:bookmarkEnd w:id="1832"/>
      <w:bookmarkEnd w:id="1833"/>
      <w:r>
        <w:rPr>
          <w:rtl/>
        </w:rPr>
        <w:t>אני לא חושבת שהקצינו. אני חושבת שאנחנו מבקשים.</w:t>
      </w:r>
    </w:p>
    <w:p w:rsidR="005D68E2" w:rsidRDefault="005D68E2" w:rsidP="005D68E2">
      <w:pPr>
        <w:rPr>
          <w:rtl/>
        </w:rPr>
      </w:pPr>
      <w:bookmarkStart w:id="1834" w:name="_ETM_Q1_4898294"/>
      <w:bookmarkStart w:id="1835" w:name="_ETM_Q1_4898362"/>
      <w:bookmarkEnd w:id="1834"/>
      <w:bookmarkEnd w:id="1835"/>
    </w:p>
    <w:p w:rsidR="005D68E2" w:rsidRDefault="005D68E2" w:rsidP="005D68E2">
      <w:pPr>
        <w:pStyle w:val="a5"/>
        <w:keepNext/>
        <w:rPr>
          <w:rtl/>
        </w:rPr>
      </w:pPr>
      <w:bookmarkStart w:id="1836" w:name="ET_speaker_6032_178"/>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836"/>
    </w:p>
    <w:p w:rsidR="005D68E2" w:rsidRDefault="005D68E2" w:rsidP="005D68E2">
      <w:pPr>
        <w:pStyle w:val="KeepWithNext"/>
        <w:rPr>
          <w:rFonts w:hint="cs"/>
          <w:rtl/>
          <w:lang w:eastAsia="he-IL"/>
        </w:rPr>
      </w:pPr>
    </w:p>
    <w:p w:rsidR="005D68E2" w:rsidRDefault="005D68E2" w:rsidP="005D68E2">
      <w:pPr>
        <w:rPr>
          <w:rtl/>
          <w:lang w:eastAsia="he-IL"/>
        </w:rPr>
      </w:pPr>
      <w:bookmarkStart w:id="1837" w:name="_ETM_Q1_4899691"/>
      <w:bookmarkStart w:id="1838" w:name="_ETM_Q1_4899711"/>
      <w:bookmarkEnd w:id="1837"/>
      <w:bookmarkEnd w:id="1838"/>
      <w:r>
        <w:rPr>
          <w:rtl/>
          <w:lang w:eastAsia="he-IL"/>
        </w:rPr>
        <w:t xml:space="preserve">הם </w:t>
      </w:r>
      <w:bookmarkStart w:id="1839" w:name="_ETM_Q1_4901937"/>
      <w:bookmarkEnd w:id="1839"/>
      <w:r>
        <w:rPr>
          <w:rtl/>
          <w:lang w:eastAsia="he-IL"/>
        </w:rPr>
        <w:t>מבקשים תוספת.</w:t>
      </w:r>
      <w:bookmarkStart w:id="1840" w:name="_ETM_Q1_4905591"/>
      <w:bookmarkEnd w:id="1840"/>
    </w:p>
    <w:p w:rsidR="005D68E2" w:rsidRDefault="005D68E2" w:rsidP="005D68E2">
      <w:pPr>
        <w:rPr>
          <w:rtl/>
          <w:lang w:eastAsia="he-IL"/>
        </w:rPr>
      </w:pPr>
      <w:bookmarkStart w:id="1841" w:name="_ETM_Q1_4905645"/>
      <w:bookmarkStart w:id="1842" w:name="_ETM_Q1_4906536"/>
      <w:bookmarkEnd w:id="1841"/>
      <w:bookmarkEnd w:id="1842"/>
    </w:p>
    <w:p w:rsidR="005D68E2" w:rsidRDefault="005D68E2" w:rsidP="005D68E2">
      <w:pPr>
        <w:pStyle w:val="afb"/>
        <w:keepNext/>
        <w:rPr>
          <w:rtl/>
          <w:lang w:eastAsia="he-IL"/>
        </w:rPr>
      </w:pPr>
      <w:bookmarkStart w:id="1843" w:name="ET_guest_בטי_חנן_179"/>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843"/>
    </w:p>
    <w:p w:rsidR="005D68E2" w:rsidRDefault="005D68E2" w:rsidP="005D68E2">
      <w:pPr>
        <w:pStyle w:val="KeepWithNext"/>
        <w:rPr>
          <w:rFonts w:hint="cs"/>
          <w:rtl/>
          <w:lang w:eastAsia="he-IL"/>
        </w:rPr>
      </w:pPr>
    </w:p>
    <w:p w:rsidR="005D68E2" w:rsidRDefault="005D68E2" w:rsidP="005D68E2">
      <w:pPr>
        <w:rPr>
          <w:rtl/>
          <w:lang w:eastAsia="he-IL"/>
        </w:rPr>
      </w:pPr>
      <w:bookmarkStart w:id="1844" w:name="_ETM_Q1_4906834"/>
      <w:bookmarkStart w:id="1845" w:name="_ETM_Q1_4906855"/>
      <w:bookmarkEnd w:id="1844"/>
      <w:bookmarkEnd w:id="1845"/>
      <w:r>
        <w:rPr>
          <w:rtl/>
          <w:lang w:eastAsia="he-IL"/>
        </w:rPr>
        <w:t>מבקשים.</w:t>
      </w:r>
    </w:p>
    <w:p w:rsidR="005D68E2" w:rsidRDefault="005D68E2" w:rsidP="005D68E2">
      <w:pPr>
        <w:rPr>
          <w:rtl/>
          <w:lang w:eastAsia="he-IL"/>
        </w:rPr>
      </w:pPr>
      <w:bookmarkStart w:id="1846" w:name="_ETM_Q1_4906303"/>
      <w:bookmarkEnd w:id="1846"/>
    </w:p>
    <w:p w:rsidR="005D68E2" w:rsidRDefault="005D68E2" w:rsidP="005D68E2">
      <w:pPr>
        <w:pStyle w:val="a5"/>
        <w:keepNext/>
        <w:rPr>
          <w:rtl/>
        </w:rPr>
      </w:pPr>
      <w:bookmarkStart w:id="1847" w:name="ET_speaker_6032_180"/>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847"/>
    </w:p>
    <w:p w:rsidR="005D68E2" w:rsidRDefault="005D68E2" w:rsidP="005D68E2">
      <w:pPr>
        <w:pStyle w:val="KeepWithNext"/>
        <w:rPr>
          <w:rFonts w:hint="cs"/>
          <w:rtl/>
          <w:lang w:eastAsia="he-IL"/>
        </w:rPr>
      </w:pPr>
    </w:p>
    <w:p w:rsidR="005D68E2" w:rsidRDefault="005D68E2" w:rsidP="005D68E2">
      <w:pPr>
        <w:rPr>
          <w:rtl/>
          <w:lang w:eastAsia="he-IL"/>
        </w:rPr>
      </w:pPr>
      <w:bookmarkStart w:id="1848" w:name="_ETM_Q1_4906571"/>
      <w:bookmarkStart w:id="1849" w:name="_ETM_Q1_4906596"/>
      <w:bookmarkEnd w:id="1848"/>
      <w:bookmarkEnd w:id="1849"/>
      <w:r>
        <w:rPr>
          <w:rtl/>
          <w:lang w:eastAsia="he-IL"/>
        </w:rPr>
        <w:t xml:space="preserve">אנחנו מקווים הממשלה תאשר את התוכנית </w:t>
      </w:r>
      <w:bookmarkStart w:id="1850" w:name="_ETM_Q1_4908699"/>
      <w:bookmarkEnd w:id="1850"/>
      <w:r>
        <w:rPr>
          <w:rtl/>
          <w:lang w:eastAsia="he-IL"/>
        </w:rPr>
        <w:t xml:space="preserve">הכללית ואז בתוכה יש תקציבים עודפים למשרד לביטחון פנים, למשרד החינוך, למשרד הרווחה וכולי </w:t>
      </w:r>
      <w:proofErr w:type="spellStart"/>
      <w:r>
        <w:rPr>
          <w:rtl/>
          <w:lang w:eastAsia="he-IL"/>
        </w:rPr>
        <w:t>וכולי</w:t>
      </w:r>
      <w:proofErr w:type="spellEnd"/>
      <w:r>
        <w:rPr>
          <w:rtl/>
          <w:lang w:eastAsia="he-IL"/>
        </w:rPr>
        <w:t xml:space="preserve">. מבחינת המספר </w:t>
      </w:r>
      <w:bookmarkStart w:id="1851" w:name="_ETM_Q1_4918852"/>
      <w:bookmarkEnd w:id="1851"/>
      <w:r>
        <w:rPr>
          <w:rtl/>
          <w:lang w:eastAsia="he-IL"/>
        </w:rPr>
        <w:t xml:space="preserve">הזה שהוצג בפנינו, מבחינת משרד העבודה </w:t>
      </w:r>
      <w:bookmarkStart w:id="1852" w:name="_ETM_Q1_4922566"/>
      <w:bookmarkEnd w:id="1852"/>
      <w:r>
        <w:rPr>
          <w:rtl/>
          <w:lang w:eastAsia="he-IL"/>
        </w:rPr>
        <w:t xml:space="preserve">והרווחה, אכן יש להם </w:t>
      </w:r>
      <w:proofErr w:type="spellStart"/>
      <w:r>
        <w:rPr>
          <w:rtl/>
          <w:lang w:eastAsia="he-IL"/>
        </w:rPr>
        <w:t>תוכניות</w:t>
      </w:r>
      <w:proofErr w:type="spellEnd"/>
      <w:r>
        <w:rPr>
          <w:rtl/>
          <w:lang w:eastAsia="he-IL"/>
        </w:rPr>
        <w:t xml:space="preserve"> מאוד מגוונות. </w:t>
      </w:r>
      <w:proofErr w:type="spellStart"/>
      <w:r>
        <w:rPr>
          <w:rtl/>
          <w:lang w:eastAsia="he-IL"/>
        </w:rPr>
        <w:t>תוכנית</w:t>
      </w:r>
      <w:proofErr w:type="spellEnd"/>
      <w:r>
        <w:rPr>
          <w:rtl/>
          <w:lang w:eastAsia="he-IL"/>
        </w:rPr>
        <w:t xml:space="preserve"> יתד ועוד </w:t>
      </w:r>
      <w:bookmarkStart w:id="1853" w:name="_ETM_Q1_4929264"/>
      <w:bookmarkEnd w:id="1853"/>
      <w:r>
        <w:rPr>
          <w:rtl/>
          <w:lang w:eastAsia="he-IL"/>
        </w:rPr>
        <w:t xml:space="preserve">כל מיני </w:t>
      </w:r>
      <w:proofErr w:type="spellStart"/>
      <w:r>
        <w:rPr>
          <w:rtl/>
          <w:lang w:eastAsia="he-IL"/>
        </w:rPr>
        <w:t>תוכניות</w:t>
      </w:r>
      <w:proofErr w:type="spellEnd"/>
      <w:r>
        <w:rPr>
          <w:rtl/>
          <w:lang w:eastAsia="he-IL"/>
        </w:rPr>
        <w:t xml:space="preserve"> שהן ממש נותנות מענה.</w:t>
      </w:r>
    </w:p>
    <w:p w:rsidR="005D68E2" w:rsidRDefault="005D68E2" w:rsidP="005D68E2">
      <w:pPr>
        <w:rPr>
          <w:rtl/>
          <w:lang w:eastAsia="he-IL"/>
        </w:rPr>
      </w:pPr>
      <w:bookmarkStart w:id="1854" w:name="_ETM_Q1_4933566"/>
      <w:bookmarkStart w:id="1855" w:name="_ETM_Q1_4933624"/>
      <w:bookmarkEnd w:id="1854"/>
      <w:bookmarkEnd w:id="1855"/>
    </w:p>
    <w:p w:rsidR="005D68E2" w:rsidRDefault="005D68E2" w:rsidP="005D68E2">
      <w:pPr>
        <w:pStyle w:val="af8"/>
        <w:keepNext/>
        <w:rPr>
          <w:rtl/>
        </w:rPr>
      </w:pPr>
      <w:bookmarkStart w:id="1856" w:name="ET_yor_5278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6"/>
    </w:p>
    <w:p w:rsidR="005D68E2" w:rsidRDefault="005D68E2" w:rsidP="005D68E2">
      <w:pPr>
        <w:pStyle w:val="KeepWithNext"/>
        <w:rPr>
          <w:rFonts w:hint="cs"/>
          <w:rtl/>
          <w:lang w:eastAsia="he-IL"/>
        </w:rPr>
      </w:pPr>
    </w:p>
    <w:p w:rsidR="005D68E2" w:rsidRDefault="005D68E2" w:rsidP="005D68E2">
      <w:pPr>
        <w:rPr>
          <w:rtl/>
          <w:lang w:eastAsia="he-IL"/>
        </w:rPr>
      </w:pPr>
      <w:bookmarkStart w:id="1857" w:name="_ETM_Q1_4935560"/>
      <w:bookmarkStart w:id="1858" w:name="_ETM_Q1_4935585"/>
      <w:bookmarkEnd w:id="1857"/>
      <w:bookmarkEnd w:id="1858"/>
      <w:r>
        <w:rPr>
          <w:rtl/>
          <w:lang w:eastAsia="he-IL"/>
        </w:rPr>
        <w:t xml:space="preserve">מה-172 מיליון, יש לכם </w:t>
      </w:r>
      <w:bookmarkStart w:id="1859" w:name="_ETM_Q1_4937127"/>
      <w:bookmarkEnd w:id="1859"/>
      <w:r>
        <w:rPr>
          <w:rtl/>
          <w:lang w:eastAsia="he-IL"/>
        </w:rPr>
        <w:t>סכום כלשהו?</w:t>
      </w:r>
      <w:bookmarkStart w:id="1860" w:name="_ETM_Q1_4941568"/>
      <w:bookmarkEnd w:id="1860"/>
    </w:p>
    <w:p w:rsidR="005D68E2" w:rsidRDefault="005D68E2" w:rsidP="005D68E2">
      <w:pPr>
        <w:rPr>
          <w:rtl/>
          <w:lang w:eastAsia="he-IL"/>
        </w:rPr>
      </w:pPr>
      <w:bookmarkStart w:id="1861" w:name="_ETM_Q1_4941624"/>
      <w:bookmarkStart w:id="1862" w:name="_ETM_Q1_4942880"/>
      <w:bookmarkEnd w:id="1861"/>
      <w:bookmarkEnd w:id="1862"/>
    </w:p>
    <w:p w:rsidR="005D68E2" w:rsidRDefault="005D68E2" w:rsidP="005D68E2">
      <w:pPr>
        <w:pStyle w:val="afb"/>
        <w:keepNext/>
        <w:rPr>
          <w:rtl/>
          <w:lang w:eastAsia="he-IL"/>
        </w:rPr>
      </w:pPr>
      <w:bookmarkStart w:id="1863" w:name="ET_guest_בטי_חנן_182"/>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863"/>
    </w:p>
    <w:p w:rsidR="005D68E2" w:rsidRDefault="005D68E2" w:rsidP="005D68E2">
      <w:pPr>
        <w:pStyle w:val="KeepWithNext"/>
        <w:rPr>
          <w:rFonts w:hint="cs"/>
          <w:rtl/>
          <w:lang w:eastAsia="he-IL"/>
        </w:rPr>
      </w:pPr>
    </w:p>
    <w:p w:rsidR="005D68E2" w:rsidRDefault="005D68E2" w:rsidP="005D68E2">
      <w:pPr>
        <w:rPr>
          <w:rtl/>
          <w:lang w:eastAsia="he-IL"/>
        </w:rPr>
      </w:pPr>
      <w:bookmarkStart w:id="1864" w:name="_ETM_Q1_4943175"/>
      <w:bookmarkStart w:id="1865" w:name="_ETM_Q1_4943200"/>
      <w:bookmarkEnd w:id="1864"/>
      <w:bookmarkEnd w:id="1865"/>
      <w:r>
        <w:rPr>
          <w:rtl/>
          <w:lang w:eastAsia="he-IL"/>
        </w:rPr>
        <w:t>לשירות המבחן לנוער?</w:t>
      </w:r>
    </w:p>
    <w:p w:rsidR="005D68E2" w:rsidRDefault="005D68E2" w:rsidP="005D68E2">
      <w:pPr>
        <w:rPr>
          <w:rtl/>
          <w:lang w:eastAsia="he-IL"/>
        </w:rPr>
      </w:pPr>
      <w:bookmarkStart w:id="1866" w:name="_ETM_Q1_4945650"/>
      <w:bookmarkStart w:id="1867" w:name="_ETM_Q1_4945705"/>
      <w:bookmarkEnd w:id="1866"/>
      <w:bookmarkEnd w:id="1867"/>
    </w:p>
    <w:p w:rsidR="005D68E2" w:rsidRDefault="005D68E2" w:rsidP="005D68E2">
      <w:pPr>
        <w:pStyle w:val="af8"/>
        <w:keepNext/>
        <w:rPr>
          <w:rtl/>
        </w:rPr>
      </w:pPr>
      <w:bookmarkStart w:id="1868" w:name="ET_yor_5278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8"/>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או למשרד הרווחה.</w:t>
      </w:r>
    </w:p>
    <w:p w:rsidR="005D68E2" w:rsidRDefault="005D68E2" w:rsidP="005D68E2">
      <w:pPr>
        <w:rPr>
          <w:rtl/>
          <w:lang w:eastAsia="he-IL"/>
        </w:rPr>
      </w:pPr>
      <w:bookmarkStart w:id="1869" w:name="_ETM_Q1_4947678"/>
      <w:bookmarkStart w:id="1870" w:name="_ETM_Q1_4947749"/>
      <w:bookmarkEnd w:id="1869"/>
      <w:bookmarkEnd w:id="1870"/>
    </w:p>
    <w:p w:rsidR="005D68E2" w:rsidRDefault="005D68E2" w:rsidP="005D68E2">
      <w:pPr>
        <w:pStyle w:val="afb"/>
        <w:keepNext/>
        <w:rPr>
          <w:rtl/>
          <w:lang w:eastAsia="he-IL"/>
        </w:rPr>
      </w:pPr>
      <w:bookmarkStart w:id="1871" w:name="ET_guest_בטי_חנן_184"/>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871"/>
    </w:p>
    <w:p w:rsidR="005D68E2" w:rsidRDefault="005D68E2" w:rsidP="005D68E2">
      <w:pPr>
        <w:pStyle w:val="KeepWithNext"/>
        <w:rPr>
          <w:rFonts w:hint="cs"/>
          <w:rtl/>
          <w:lang w:eastAsia="he-IL"/>
        </w:rPr>
      </w:pPr>
    </w:p>
    <w:p w:rsidR="005D68E2" w:rsidRDefault="005D68E2" w:rsidP="005D68E2">
      <w:pPr>
        <w:rPr>
          <w:rtl/>
          <w:lang w:eastAsia="he-IL"/>
        </w:rPr>
      </w:pPr>
      <w:bookmarkStart w:id="1872" w:name="_ETM_Q1_4948441"/>
      <w:bookmarkStart w:id="1873" w:name="_ETM_Q1_4948466"/>
      <w:bookmarkEnd w:id="1872"/>
      <w:bookmarkEnd w:id="1873"/>
      <w:r>
        <w:rPr>
          <w:rtl/>
          <w:lang w:eastAsia="he-IL"/>
        </w:rPr>
        <w:t xml:space="preserve">172 מיליון שקלים, משרד </w:t>
      </w:r>
      <w:bookmarkStart w:id="1874" w:name="_ETM_Q1_4949188"/>
      <w:bookmarkEnd w:id="1874"/>
      <w:r>
        <w:rPr>
          <w:rtl/>
          <w:lang w:eastAsia="he-IL"/>
        </w:rPr>
        <w:t xml:space="preserve">הרווחה מבקש כדי ליישם את כל התוכניות. לשירות המבחן לנוער </w:t>
      </w:r>
      <w:bookmarkStart w:id="1875" w:name="_ETM_Q1_4954820"/>
      <w:bookmarkEnd w:id="1875"/>
      <w:r>
        <w:rPr>
          <w:rtl/>
          <w:lang w:eastAsia="he-IL"/>
        </w:rPr>
        <w:t>יש גם נתח.</w:t>
      </w:r>
    </w:p>
    <w:p w:rsidR="005D68E2" w:rsidRDefault="005D68E2" w:rsidP="005D68E2">
      <w:pPr>
        <w:rPr>
          <w:rtl/>
          <w:lang w:eastAsia="he-IL"/>
        </w:rPr>
      </w:pPr>
      <w:bookmarkStart w:id="1876" w:name="_ETM_Q1_4958564"/>
      <w:bookmarkStart w:id="1877" w:name="_ETM_Q1_4958632"/>
      <w:bookmarkStart w:id="1878" w:name="_ETM_Q1_4959276"/>
      <w:bookmarkEnd w:id="1876"/>
      <w:bookmarkEnd w:id="1877"/>
      <w:bookmarkEnd w:id="1878"/>
    </w:p>
    <w:p w:rsidR="005D68E2" w:rsidRDefault="005D68E2" w:rsidP="005D68E2">
      <w:pPr>
        <w:pStyle w:val="af8"/>
        <w:keepNext/>
        <w:rPr>
          <w:rtl/>
        </w:rPr>
      </w:pPr>
      <w:bookmarkStart w:id="1879" w:name="ET_yor_5278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9"/>
    </w:p>
    <w:p w:rsidR="005D68E2" w:rsidRDefault="005D68E2" w:rsidP="005D68E2">
      <w:pPr>
        <w:pStyle w:val="KeepWithNext"/>
        <w:rPr>
          <w:rFonts w:hint="cs"/>
          <w:rtl/>
          <w:lang w:eastAsia="he-IL"/>
        </w:rPr>
      </w:pPr>
    </w:p>
    <w:p w:rsidR="005D68E2" w:rsidRDefault="005D68E2" w:rsidP="005D68E2">
      <w:pPr>
        <w:rPr>
          <w:rtl/>
          <w:lang w:eastAsia="he-IL"/>
        </w:rPr>
      </w:pPr>
      <w:bookmarkStart w:id="1880" w:name="_ETM_Q1_4959566"/>
      <w:bookmarkStart w:id="1881" w:name="_ETM_Q1_4959590"/>
      <w:bookmarkEnd w:id="1880"/>
      <w:bookmarkEnd w:id="1881"/>
      <w:r>
        <w:rPr>
          <w:rtl/>
          <w:lang w:eastAsia="he-IL"/>
        </w:rPr>
        <w:t>בתוך כל מה שמבקש משרד העבודה והרווחה לטיפול בסוגיית האלימות בחברה הערבית, את אומרת שהסכום ה</w:t>
      </w:r>
      <w:bookmarkStart w:id="1882" w:name="_ETM_Q1_4963306"/>
      <w:bookmarkEnd w:id="1882"/>
      <w:r>
        <w:rPr>
          <w:rtl/>
          <w:lang w:eastAsia="he-IL"/>
        </w:rPr>
        <w:t>וא 172 מיליון שקלי. מהסכום הזה יש לכם משהו שאפשר להתחיל אתו או שבינתיים אין לכם כלום?</w:t>
      </w:r>
      <w:bookmarkStart w:id="1883" w:name="_ETM_Q1_4973232"/>
      <w:bookmarkEnd w:id="1883"/>
    </w:p>
    <w:p w:rsidR="005D68E2" w:rsidRDefault="005D68E2" w:rsidP="005D68E2">
      <w:pPr>
        <w:rPr>
          <w:rtl/>
          <w:lang w:eastAsia="he-IL"/>
        </w:rPr>
      </w:pPr>
      <w:bookmarkStart w:id="1884" w:name="_ETM_Q1_4973297"/>
      <w:bookmarkStart w:id="1885" w:name="_ETM_Q1_4974368"/>
      <w:bookmarkEnd w:id="1884"/>
      <w:bookmarkEnd w:id="1885"/>
    </w:p>
    <w:p w:rsidR="005D68E2" w:rsidRDefault="005D68E2" w:rsidP="005D68E2">
      <w:pPr>
        <w:pStyle w:val="afb"/>
        <w:keepNext/>
        <w:rPr>
          <w:rtl/>
          <w:lang w:eastAsia="he-IL"/>
        </w:rPr>
      </w:pPr>
      <w:bookmarkStart w:id="1886" w:name="ET_guest_בטי_חנן_186"/>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1886"/>
    </w:p>
    <w:p w:rsidR="005D68E2" w:rsidRDefault="005D68E2" w:rsidP="005D68E2">
      <w:pPr>
        <w:pStyle w:val="KeepWithNext"/>
        <w:rPr>
          <w:rFonts w:hint="cs"/>
          <w:rtl/>
          <w:lang w:eastAsia="he-IL"/>
        </w:rPr>
      </w:pPr>
    </w:p>
    <w:p w:rsidR="005D68E2" w:rsidRDefault="005D68E2" w:rsidP="005D68E2">
      <w:pPr>
        <w:rPr>
          <w:rtl/>
          <w:lang w:eastAsia="he-IL"/>
        </w:rPr>
      </w:pPr>
      <w:bookmarkStart w:id="1887" w:name="_ETM_Q1_4974676"/>
      <w:bookmarkStart w:id="1888" w:name="_ETM_Q1_4974703"/>
      <w:bookmarkEnd w:id="1887"/>
      <w:bookmarkEnd w:id="1888"/>
      <w:r>
        <w:rPr>
          <w:rtl/>
          <w:lang w:eastAsia="he-IL"/>
        </w:rPr>
        <w:t xml:space="preserve">מהסכום הזה אין לנו </w:t>
      </w:r>
      <w:bookmarkStart w:id="1889" w:name="_ETM_Q1_4977176"/>
      <w:bookmarkEnd w:id="1889"/>
      <w:r>
        <w:rPr>
          <w:rtl/>
          <w:lang w:eastAsia="he-IL"/>
        </w:rPr>
        <w:t xml:space="preserve">כלום אבל יש לנו סכומים מתוכם אנחנו כבר פועלים </w:t>
      </w:r>
      <w:bookmarkStart w:id="1890" w:name="_ETM_Q1_4983370"/>
      <w:bookmarkEnd w:id="1890"/>
      <w:r>
        <w:rPr>
          <w:rtl/>
          <w:lang w:eastAsia="he-IL"/>
        </w:rPr>
        <w:t>לא מעט למיגור האלימות בקרב קטינים וצעירים מהחברה ה</w:t>
      </w:r>
      <w:bookmarkStart w:id="1891" w:name="_ETM_Q1_4993904"/>
      <w:bookmarkEnd w:id="1891"/>
      <w:r>
        <w:rPr>
          <w:rtl/>
          <w:lang w:eastAsia="he-IL"/>
        </w:rPr>
        <w:t xml:space="preserve">ערבית. כמו שאמרתי, יש לנו גם את </w:t>
      </w:r>
      <w:bookmarkStart w:id="1892" w:name="_ETM_Q1_4994352"/>
      <w:bookmarkEnd w:id="1892"/>
      <w:r>
        <w:rPr>
          <w:rtl/>
          <w:lang w:eastAsia="he-IL"/>
        </w:rPr>
        <w:t xml:space="preserve">המעונות החוץ ביתיים אבל יש לנו גם </w:t>
      </w:r>
      <w:proofErr w:type="spellStart"/>
      <w:r>
        <w:rPr>
          <w:rtl/>
          <w:lang w:eastAsia="he-IL"/>
        </w:rPr>
        <w:t>תוכניות</w:t>
      </w:r>
      <w:proofErr w:type="spellEnd"/>
      <w:r>
        <w:rPr>
          <w:rtl/>
          <w:lang w:eastAsia="he-IL"/>
        </w:rPr>
        <w:t xml:space="preserve"> </w:t>
      </w:r>
      <w:bookmarkStart w:id="1893" w:name="_ETM_Q1_4998778"/>
      <w:bookmarkEnd w:id="1893"/>
      <w:r>
        <w:rPr>
          <w:rtl/>
          <w:lang w:eastAsia="he-IL"/>
        </w:rPr>
        <w:t xml:space="preserve">בקהילה, כפי שדיברתי על התוכניות לתעסוקה, </w:t>
      </w:r>
      <w:proofErr w:type="spellStart"/>
      <w:r>
        <w:rPr>
          <w:rtl/>
          <w:lang w:eastAsia="he-IL"/>
        </w:rPr>
        <w:t>תוכניות</w:t>
      </w:r>
      <w:proofErr w:type="spellEnd"/>
      <w:r>
        <w:rPr>
          <w:rtl/>
          <w:lang w:eastAsia="he-IL"/>
        </w:rPr>
        <w:t xml:space="preserve"> לשעת </w:t>
      </w:r>
      <w:bookmarkStart w:id="1894" w:name="_ETM_Q1_5001874"/>
      <w:bookmarkEnd w:id="1894"/>
      <w:r>
        <w:rPr>
          <w:rtl/>
          <w:lang w:eastAsia="he-IL"/>
        </w:rPr>
        <w:t>הפנאי, התוכניות לנהיגה זהירה, פוגעים מינית מקבלים אצלנו טיפול.</w:t>
      </w:r>
    </w:p>
    <w:p w:rsidR="005D68E2" w:rsidRDefault="005D68E2" w:rsidP="005D68E2">
      <w:pPr>
        <w:rPr>
          <w:rtl/>
          <w:lang w:eastAsia="he-IL"/>
        </w:rPr>
      </w:pPr>
      <w:bookmarkStart w:id="1895" w:name="_ETM_Q1_5017316"/>
      <w:bookmarkStart w:id="1896" w:name="_ETM_Q1_5017385"/>
      <w:bookmarkEnd w:id="1895"/>
      <w:bookmarkEnd w:id="1896"/>
    </w:p>
    <w:p w:rsidR="005D68E2" w:rsidRDefault="005D68E2" w:rsidP="005D68E2">
      <w:pPr>
        <w:pStyle w:val="a5"/>
        <w:keepNext/>
        <w:rPr>
          <w:rtl/>
        </w:rPr>
      </w:pPr>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p>
    <w:p w:rsidR="005D68E2" w:rsidRDefault="005D68E2" w:rsidP="005D68E2">
      <w:pPr>
        <w:pStyle w:val="KeepWithNext"/>
        <w:rPr>
          <w:rFonts w:hint="cs"/>
          <w:rtl/>
          <w:lang w:eastAsia="he-IL"/>
        </w:rPr>
      </w:pPr>
    </w:p>
    <w:p w:rsidR="005D68E2" w:rsidRDefault="005D68E2" w:rsidP="005D68E2">
      <w:pPr>
        <w:rPr>
          <w:rtl/>
          <w:lang w:eastAsia="he-IL"/>
        </w:rPr>
      </w:pPr>
      <w:bookmarkStart w:id="1897" w:name="_ETM_Q1_5019075"/>
      <w:bookmarkStart w:id="1898" w:name="_ETM_Q1_5019100"/>
      <w:bookmarkEnd w:id="1897"/>
      <w:bookmarkEnd w:id="1898"/>
      <w:r>
        <w:rPr>
          <w:rtl/>
          <w:lang w:eastAsia="he-IL"/>
        </w:rPr>
        <w:t xml:space="preserve">אנחנו מודים </w:t>
      </w:r>
      <w:bookmarkStart w:id="1899" w:name="_ETM_Q1_5019320"/>
      <w:bookmarkEnd w:id="1899"/>
      <w:r>
        <w:rPr>
          <w:rtl/>
          <w:lang w:eastAsia="he-IL"/>
        </w:rPr>
        <w:t xml:space="preserve">לך. נמשיך בדיון ונעבור למשרד לביטחון פנים, אפרת </w:t>
      </w:r>
      <w:proofErr w:type="spellStart"/>
      <w:r>
        <w:rPr>
          <w:rtl/>
          <w:lang w:eastAsia="he-IL"/>
        </w:rPr>
        <w:t>אלטהולץ</w:t>
      </w:r>
      <w:proofErr w:type="spellEnd"/>
      <w:r>
        <w:rPr>
          <w:rtl/>
          <w:lang w:eastAsia="he-IL"/>
        </w:rPr>
        <w:t xml:space="preserve"> </w:t>
      </w:r>
      <w:bookmarkStart w:id="1900" w:name="_ETM_Q1_5027272"/>
      <w:bookmarkEnd w:id="1900"/>
      <w:r>
        <w:rPr>
          <w:rtl/>
          <w:lang w:eastAsia="he-IL"/>
        </w:rPr>
        <w:t>מרום.</w:t>
      </w:r>
    </w:p>
    <w:p w:rsidR="005D68E2" w:rsidRDefault="005D68E2" w:rsidP="005D68E2">
      <w:pPr>
        <w:rPr>
          <w:rtl/>
          <w:lang w:eastAsia="he-IL"/>
        </w:rPr>
      </w:pPr>
      <w:bookmarkStart w:id="1901" w:name="_ETM_Q1_5026754"/>
      <w:bookmarkStart w:id="1902" w:name="_ETM_Q1_5026830"/>
      <w:bookmarkEnd w:id="1901"/>
      <w:bookmarkEnd w:id="1902"/>
    </w:p>
    <w:p w:rsidR="005D68E2" w:rsidRDefault="005D68E2" w:rsidP="005D68E2">
      <w:pPr>
        <w:pStyle w:val="afb"/>
        <w:keepNext/>
        <w:rPr>
          <w:rtl/>
          <w:lang w:eastAsia="he-IL"/>
        </w:rPr>
      </w:pPr>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שלום לכולם. תודה על רשות הדיבור. כמה דברים שחשוב לי </w:t>
      </w:r>
      <w:bookmarkStart w:id="1903" w:name="_ETM_Q1_5035276"/>
      <w:bookmarkEnd w:id="1903"/>
      <w:r>
        <w:rPr>
          <w:rtl/>
          <w:lang w:eastAsia="he-IL"/>
        </w:rPr>
        <w:t>להדגיש. אני ראש א</w:t>
      </w:r>
      <w:bookmarkStart w:id="1904" w:name="_ETM_Q1_5049038"/>
      <w:bookmarkEnd w:id="1904"/>
      <w:r>
        <w:rPr>
          <w:rtl/>
          <w:lang w:eastAsia="he-IL"/>
        </w:rPr>
        <w:t xml:space="preserve">גף מדיניות במשרד לביטחון פנים. לגבי מיקוד הדיון, חינוך, </w:t>
      </w:r>
      <w:bookmarkStart w:id="1905" w:name="_ETM_Q1_5055942"/>
      <w:bookmarkEnd w:id="1905"/>
      <w:r>
        <w:rPr>
          <w:rtl/>
          <w:lang w:eastAsia="he-IL"/>
        </w:rPr>
        <w:t>רווחה וכמובן היבטים משלימים חשובים מאין כמותם למהלך הכולל ל</w:t>
      </w:r>
      <w:bookmarkStart w:id="1906" w:name="_ETM_Q1_5060983"/>
      <w:bookmarkEnd w:id="1906"/>
      <w:r>
        <w:rPr>
          <w:rtl/>
          <w:lang w:eastAsia="he-IL"/>
        </w:rPr>
        <w:t xml:space="preserve">הפחתת אלימות כאשר כל היבטי ביטחון הפנים, שזה בעיקר משטרה </w:t>
      </w:r>
      <w:bookmarkStart w:id="1907" w:name="_ETM_Q1_5065030"/>
      <w:bookmarkEnd w:id="1907"/>
      <w:r>
        <w:rPr>
          <w:rtl/>
          <w:lang w:eastAsia="he-IL"/>
        </w:rPr>
        <w:t xml:space="preserve">ושירות בתי הסוהר הם מרכיב משמעותי אבל הוא </w:t>
      </w:r>
      <w:bookmarkStart w:id="1908" w:name="_ETM_Q1_5069584"/>
      <w:bookmarkEnd w:id="1908"/>
      <w:r>
        <w:rPr>
          <w:rtl/>
          <w:lang w:eastAsia="he-IL"/>
        </w:rPr>
        <w:t>לא יכול להיות בלי המרכיבים האחרים והדברים מאוד חשובים</w:t>
      </w:r>
      <w:bookmarkStart w:id="1909" w:name="_ETM_Q1_5072700"/>
      <w:bookmarkEnd w:id="1909"/>
      <w:r>
        <w:rPr>
          <w:rtl/>
          <w:lang w:eastAsia="he-IL"/>
        </w:rPr>
        <w:t xml:space="preserve"> בראייה כוללת.</w:t>
      </w:r>
      <w:bookmarkStart w:id="1910" w:name="_ETM_Q1_5073861"/>
      <w:bookmarkEnd w:id="1910"/>
    </w:p>
    <w:p w:rsidR="005D68E2" w:rsidRDefault="005D68E2" w:rsidP="005D68E2">
      <w:pPr>
        <w:rPr>
          <w:rtl/>
          <w:lang w:eastAsia="he-IL"/>
        </w:rPr>
      </w:pPr>
    </w:p>
    <w:p w:rsidR="005D68E2" w:rsidRDefault="005D68E2" w:rsidP="005D68E2">
      <w:pPr>
        <w:rPr>
          <w:rtl/>
          <w:lang w:eastAsia="he-IL"/>
        </w:rPr>
      </w:pPr>
      <w:bookmarkStart w:id="1911" w:name="_ETM_Q1_5073987"/>
      <w:bookmarkStart w:id="1912" w:name="_ETM_Q1_5074014"/>
      <w:bookmarkStart w:id="1913" w:name="_ETM_Q1_5074042"/>
      <w:bookmarkEnd w:id="1911"/>
      <w:bookmarkEnd w:id="1912"/>
      <w:bookmarkEnd w:id="1913"/>
      <w:r>
        <w:rPr>
          <w:rtl/>
          <w:lang w:eastAsia="he-IL"/>
        </w:rPr>
        <w:t xml:space="preserve">מבחינת סקרים ונתונים שיש לנו, הם לא שופכים </w:t>
      </w:r>
      <w:bookmarkStart w:id="1914" w:name="_ETM_Q1_5078718"/>
      <w:bookmarkEnd w:id="1914"/>
      <w:r>
        <w:rPr>
          <w:rtl/>
          <w:lang w:eastAsia="he-IL"/>
        </w:rPr>
        <w:t xml:space="preserve">אור נוסף על הדברים שנאמרו כאן אלא הם רק מחזקים. יש סקר שעתיד להתפרסם בקרוב שעשינו יחד עם </w:t>
      </w:r>
      <w:bookmarkStart w:id="1915" w:name="_ETM_Q1_5086745"/>
      <w:bookmarkEnd w:id="1915"/>
      <w:r>
        <w:rPr>
          <w:rtl/>
          <w:lang w:eastAsia="he-IL"/>
        </w:rPr>
        <w:t>משרד החינוך בשיתוף אוניברסיטת בר אילן. הסקר הז</w:t>
      </w:r>
      <w:bookmarkStart w:id="1916" w:name="_ETM_Q1_5091248"/>
      <w:bookmarkEnd w:id="1916"/>
      <w:r>
        <w:rPr>
          <w:rtl/>
          <w:lang w:eastAsia="he-IL"/>
        </w:rPr>
        <w:t xml:space="preserve">ה מאפשר לא רק השוואה בין נוער יהודי לנוער </w:t>
      </w:r>
      <w:bookmarkStart w:id="1917" w:name="_ETM_Q1_5095420"/>
      <w:bookmarkEnd w:id="1917"/>
      <w:r>
        <w:rPr>
          <w:rtl/>
          <w:lang w:eastAsia="he-IL"/>
        </w:rPr>
        <w:t xml:space="preserve">ערבי לאורך שנים אלא גם השוואה בהסתכלות בין-לאומית. אגב, </w:t>
      </w:r>
      <w:bookmarkStart w:id="1918" w:name="_ETM_Q1_5100766"/>
      <w:bookmarkEnd w:id="1918"/>
      <w:r>
        <w:rPr>
          <w:rtl/>
          <w:lang w:eastAsia="he-IL"/>
        </w:rPr>
        <w:t xml:space="preserve">יש לנו גם חלוקה לבנים ובנות. הנתונים האלה יתפרסמו בסדר </w:t>
      </w:r>
      <w:bookmarkStart w:id="1919" w:name="_ETM_Q1_5107133"/>
      <w:bookmarkEnd w:id="1919"/>
      <w:r>
        <w:rPr>
          <w:rtl/>
          <w:lang w:eastAsia="he-IL"/>
        </w:rPr>
        <w:t xml:space="preserve">גודל של עוד שבוע, עשרה ימים, ונוכל להעביר </w:t>
      </w:r>
      <w:bookmarkStart w:id="1920" w:name="_ETM_Q1_5113166"/>
      <w:bookmarkEnd w:id="1920"/>
      <w:r>
        <w:rPr>
          <w:rtl/>
          <w:lang w:eastAsia="he-IL"/>
        </w:rPr>
        <w:t xml:space="preserve">אותם. בגדול אני יכולה לומר שהם לחלוטין תומכים בכל </w:t>
      </w:r>
      <w:bookmarkStart w:id="1921" w:name="_ETM_Q1_5115204"/>
      <w:bookmarkEnd w:id="1921"/>
      <w:r>
        <w:rPr>
          <w:rtl/>
          <w:lang w:eastAsia="he-IL"/>
        </w:rPr>
        <w:t>מה שנאמר כאן. אנחנו רואים שיעור גבוה מאוד גם של</w:t>
      </w:r>
      <w:bookmarkStart w:id="1922" w:name="_ETM_Q1_5121500"/>
      <w:bookmarkEnd w:id="1922"/>
      <w:r>
        <w:rPr>
          <w:rtl/>
          <w:lang w:eastAsia="he-IL"/>
        </w:rPr>
        <w:t xml:space="preserve"> היפגעות וגם פגיעה של נוער ערבי, בעיקר בנים ויש דגש חזק יותר אצל הבנים. רואים גם יותר צריכה של </w:t>
      </w:r>
      <w:bookmarkStart w:id="1923" w:name="_ETM_Q1_5131706"/>
      <w:bookmarkEnd w:id="1923"/>
      <w:r>
        <w:rPr>
          <w:rtl/>
          <w:lang w:eastAsia="he-IL"/>
        </w:rPr>
        <w:t xml:space="preserve">סמים, אפילו היבטים של נשיאת נשק כמו סכין, אולר ואפילו </w:t>
      </w:r>
      <w:bookmarkStart w:id="1924" w:name="_ETM_Q1_5137502"/>
      <w:bookmarkEnd w:id="1924"/>
      <w:r>
        <w:rPr>
          <w:rtl/>
          <w:lang w:eastAsia="he-IL"/>
        </w:rPr>
        <w:t xml:space="preserve">נשק אחר. </w:t>
      </w:r>
      <w:bookmarkStart w:id="1925" w:name="_ETM_Q1_5139846"/>
      <w:bookmarkStart w:id="1926" w:name="_ETM_Q1_5139916"/>
      <w:bookmarkStart w:id="1927" w:name="_ETM_Q1_5139950"/>
      <w:bookmarkStart w:id="1928" w:name="_ETM_Q1_5139988"/>
      <w:bookmarkEnd w:id="1925"/>
      <w:bookmarkEnd w:id="1926"/>
      <w:bookmarkEnd w:id="1927"/>
      <w:bookmarkEnd w:id="1928"/>
      <w:r>
        <w:rPr>
          <w:rtl/>
          <w:lang w:eastAsia="he-IL"/>
        </w:rPr>
        <w:t xml:space="preserve">הנתונים קשים וכמו שאמרתי הם יתפרסמו וגם יאפשרו לנו </w:t>
      </w:r>
      <w:bookmarkStart w:id="1929" w:name="_ETM_Q1_5143144"/>
      <w:bookmarkEnd w:id="1929"/>
      <w:r>
        <w:rPr>
          <w:rtl/>
          <w:lang w:eastAsia="he-IL"/>
        </w:rPr>
        <w:t>להתבונן על זה בראייה בין-לאומית.</w:t>
      </w:r>
    </w:p>
    <w:p w:rsidR="005D68E2" w:rsidRDefault="005D68E2" w:rsidP="005D68E2">
      <w:pPr>
        <w:rPr>
          <w:rtl/>
          <w:lang w:eastAsia="he-IL"/>
        </w:rPr>
      </w:pPr>
      <w:bookmarkStart w:id="1930" w:name="_ETM_Q1_5149158"/>
      <w:bookmarkStart w:id="1931" w:name="_ETM_Q1_5149228"/>
      <w:bookmarkEnd w:id="1930"/>
      <w:bookmarkEnd w:id="1931"/>
    </w:p>
    <w:p w:rsidR="005D68E2" w:rsidRDefault="005D68E2" w:rsidP="005D68E2">
      <w:pPr>
        <w:rPr>
          <w:rtl/>
          <w:lang w:eastAsia="he-IL"/>
        </w:rPr>
      </w:pPr>
      <w:bookmarkStart w:id="1932" w:name="_ETM_Q1_5149294"/>
      <w:bookmarkStart w:id="1933" w:name="_ETM_Q1_5149343"/>
      <w:bookmarkEnd w:id="1932"/>
      <w:bookmarkEnd w:id="1933"/>
      <w:r>
        <w:rPr>
          <w:rtl/>
          <w:lang w:eastAsia="he-IL"/>
        </w:rPr>
        <w:t xml:space="preserve">לאורך השנים האחרונות שינו הרבה </w:t>
      </w:r>
      <w:bookmarkStart w:id="1934" w:name="_ETM_Q1_5151577"/>
      <w:bookmarkEnd w:id="1934"/>
      <w:r>
        <w:rPr>
          <w:rtl/>
          <w:lang w:eastAsia="he-IL"/>
        </w:rPr>
        <w:t xml:space="preserve">מאוד פעולות. בין היתר הוקמו מספר תחנות משטרה. נאמר </w:t>
      </w:r>
      <w:bookmarkStart w:id="1935" w:name="_ETM_Q1_5155532"/>
      <w:bookmarkEnd w:id="1935"/>
      <w:r>
        <w:rPr>
          <w:rtl/>
          <w:lang w:eastAsia="he-IL"/>
        </w:rPr>
        <w:t xml:space="preserve">כאן קודם לכן על ידי חברת הכנסת שהמודל של תחנת </w:t>
      </w:r>
      <w:bookmarkStart w:id="1936" w:name="_ETM_Q1_5159050"/>
      <w:bookmarkEnd w:id="1936"/>
      <w:r>
        <w:rPr>
          <w:rtl/>
          <w:lang w:eastAsia="he-IL"/>
        </w:rPr>
        <w:t xml:space="preserve">משטרה לא הוכיח את עצמו ולכן חשוב לי להדגיש </w:t>
      </w:r>
      <w:bookmarkStart w:id="1937" w:name="_ETM_Q1_5162788"/>
      <w:bookmarkEnd w:id="1937"/>
      <w:r>
        <w:rPr>
          <w:rtl/>
          <w:lang w:eastAsia="he-IL"/>
        </w:rPr>
        <w:t xml:space="preserve">שזו באמת סוגיה מורכבת. חבר הכנסת </w:t>
      </w:r>
      <w:proofErr w:type="spellStart"/>
      <w:r>
        <w:rPr>
          <w:rtl/>
          <w:lang w:eastAsia="he-IL"/>
        </w:rPr>
        <w:t>סגלוביץ</w:t>
      </w:r>
      <w:proofErr w:type="spellEnd"/>
      <w:r>
        <w:rPr>
          <w:rtl/>
          <w:lang w:eastAsia="he-IL"/>
        </w:rPr>
        <w:t xml:space="preserve">' נמצא ויוכל להרחיב </w:t>
      </w:r>
      <w:bookmarkStart w:id="1938" w:name="_ETM_Q1_5169004"/>
      <w:bookmarkEnd w:id="1938"/>
      <w:r>
        <w:rPr>
          <w:rtl/>
          <w:lang w:eastAsia="he-IL"/>
        </w:rPr>
        <w:t xml:space="preserve">עוד בעניין הזה אבל כאשר נפתחת תחנת משטרה, בשלב הראשון אנחנו רואים הרבה פעמים דווקא עלייה בדיווח </w:t>
      </w:r>
      <w:bookmarkStart w:id="1939" w:name="_ETM_Q1_5176642"/>
      <w:bookmarkEnd w:id="1939"/>
      <w:r>
        <w:rPr>
          <w:rtl/>
          <w:lang w:eastAsia="he-IL"/>
        </w:rPr>
        <w:t xml:space="preserve">על עבירות כי יש למי לדווח, כי </w:t>
      </w:r>
      <w:bookmarkStart w:id="1940" w:name="_ETM_Q1_5179173"/>
      <w:bookmarkEnd w:id="1940"/>
      <w:r>
        <w:rPr>
          <w:rtl/>
          <w:lang w:eastAsia="he-IL"/>
        </w:rPr>
        <w:t xml:space="preserve">יש יותר מודעות, כי יש מי שיטפל, </w:t>
      </w:r>
      <w:bookmarkStart w:id="1941" w:name="_ETM_Q1_5181284"/>
      <w:bookmarkEnd w:id="1941"/>
      <w:r>
        <w:rPr>
          <w:rtl/>
          <w:lang w:eastAsia="he-IL"/>
        </w:rPr>
        <w:t xml:space="preserve">אבל לאורך זמן אנחנו נצפה לראות ירידה באותן </w:t>
      </w:r>
      <w:bookmarkStart w:id="1942" w:name="_ETM_Q1_5186782"/>
      <w:bookmarkEnd w:id="1942"/>
      <w:r>
        <w:rPr>
          <w:rtl/>
          <w:lang w:eastAsia="he-IL"/>
        </w:rPr>
        <w:t xml:space="preserve">עבירות. אנחנו גם דוגמים וסופרים את תחנות המשטרה שפתחנו, שבע במספר, לאחרונה שמונה כי פתחנו עוד אחת, ואנחנו </w:t>
      </w:r>
      <w:bookmarkStart w:id="1943" w:name="_ETM_Q1_5196261"/>
      <w:bookmarkEnd w:id="1943"/>
      <w:r>
        <w:rPr>
          <w:rtl/>
          <w:lang w:eastAsia="he-IL"/>
        </w:rPr>
        <w:t xml:space="preserve">רואים שדווקא תחושת הביטחון כן השתפרה שם. בפרמטרים אחדים אנחנו רואים שיפור ובפרמטרים אחרים פחות אבל אלה דברים שאנחנו </w:t>
      </w:r>
      <w:bookmarkStart w:id="1944" w:name="_ETM_Q1_5203342"/>
      <w:bookmarkEnd w:id="1944"/>
      <w:r>
        <w:rPr>
          <w:rtl/>
          <w:lang w:eastAsia="he-IL"/>
        </w:rPr>
        <w:t>כן מצפים לראות בתקופה הראשונה.</w:t>
      </w:r>
    </w:p>
    <w:p w:rsidR="005D68E2" w:rsidRDefault="005D68E2" w:rsidP="005D68E2">
      <w:pPr>
        <w:rPr>
          <w:rtl/>
          <w:lang w:eastAsia="he-IL"/>
        </w:rPr>
      </w:pPr>
      <w:bookmarkStart w:id="1945" w:name="_ETM_Q1_5208724"/>
      <w:bookmarkStart w:id="1946" w:name="_ETM_Q1_5208787"/>
      <w:bookmarkEnd w:id="1945"/>
      <w:bookmarkEnd w:id="1946"/>
    </w:p>
    <w:p w:rsidR="005D68E2" w:rsidRDefault="005D68E2" w:rsidP="005D68E2">
      <w:pPr>
        <w:rPr>
          <w:rtl/>
          <w:lang w:eastAsia="he-IL"/>
        </w:rPr>
      </w:pPr>
      <w:bookmarkStart w:id="1947" w:name="_ETM_Q1_5208852"/>
      <w:bookmarkStart w:id="1948" w:name="_ETM_Q1_5208910"/>
      <w:bookmarkEnd w:id="1947"/>
      <w:bookmarkEnd w:id="1948"/>
      <w:r>
        <w:rPr>
          <w:rtl/>
          <w:lang w:eastAsia="he-IL"/>
        </w:rPr>
        <w:t xml:space="preserve">התוכנית שלנו בהמשך שענת בחלק הארי </w:t>
      </w:r>
      <w:bookmarkStart w:id="1949" w:name="_ETM_Q1_5211560"/>
      <w:bookmarkEnd w:id="1949"/>
      <w:r>
        <w:rPr>
          <w:rtl/>
          <w:lang w:eastAsia="he-IL"/>
        </w:rPr>
        <w:t>שלה בהמשך תחנות משטרה כי אנחנו מבינים שאין פתרון יותר</w:t>
      </w:r>
      <w:bookmarkStart w:id="1950" w:name="_ETM_Q1_5218185"/>
      <w:bookmarkEnd w:id="1950"/>
      <w:r>
        <w:rPr>
          <w:rtl/>
          <w:lang w:eastAsia="he-IL"/>
        </w:rPr>
        <w:t xml:space="preserve"> משמעותי מאשר נוכחות של שוטרים בישובים הערביים ועבודת </w:t>
      </w:r>
      <w:bookmarkStart w:id="1951" w:name="_ETM_Q1_5222240"/>
      <w:bookmarkEnd w:id="1951"/>
      <w:r>
        <w:rPr>
          <w:rtl/>
          <w:lang w:eastAsia="he-IL"/>
        </w:rPr>
        <w:t xml:space="preserve">משטרה. זה הפתרון הראשון והחשוב ביותר. מעבר </w:t>
      </w:r>
      <w:bookmarkStart w:id="1952" w:name="_ETM_Q1_5227248"/>
      <w:bookmarkEnd w:id="1952"/>
      <w:r>
        <w:rPr>
          <w:rtl/>
          <w:lang w:eastAsia="he-IL"/>
        </w:rPr>
        <w:t xml:space="preserve">לזה, אנחנו נמשיך במאמץ בכל מיני מסלולים, בפתיחת שיטור עירוני, </w:t>
      </w:r>
      <w:bookmarkStart w:id="1953" w:name="_ETM_Q1_5235404"/>
      <w:bookmarkEnd w:id="1953"/>
      <w:r>
        <w:rPr>
          <w:rtl/>
          <w:lang w:eastAsia="he-IL"/>
        </w:rPr>
        <w:t xml:space="preserve">בשירותים דיגיטליים לכלל האוכלוסייה וגם לציבור הערבי. נכון להיום </w:t>
      </w:r>
      <w:bookmarkStart w:id="1954" w:name="_ETM_Q1_5241684"/>
      <w:bookmarkEnd w:id="1954"/>
      <w:r>
        <w:rPr>
          <w:rtl/>
          <w:lang w:eastAsia="he-IL"/>
        </w:rPr>
        <w:t xml:space="preserve">אפשר להגיש תלונה מקוונת, תלונה באינטרנט, גם בערבית. </w:t>
      </w:r>
      <w:bookmarkStart w:id="1955" w:name="_ETM_Q1_5247254"/>
      <w:bookmarkEnd w:id="1955"/>
      <w:r>
        <w:rPr>
          <w:rtl/>
          <w:lang w:eastAsia="he-IL"/>
        </w:rPr>
        <w:t>יש לנו גם מאמצי שיקום של העצירים הערבים וגם אותם</w:t>
      </w:r>
      <w:bookmarkStart w:id="1956" w:name="_ETM_Q1_5251710"/>
      <w:bookmarkEnd w:id="1956"/>
      <w:r>
        <w:rPr>
          <w:rtl/>
          <w:lang w:eastAsia="he-IL"/>
        </w:rPr>
        <w:t xml:space="preserve"> אנחנו נרצה לחזק בתוכנית הכוללת. כמו משרד החינוך ומשרד הרווחה, </w:t>
      </w:r>
      <w:bookmarkStart w:id="1957" w:name="_ETM_Q1_5255228"/>
      <w:bookmarkEnd w:id="1957"/>
      <w:r>
        <w:rPr>
          <w:rtl/>
          <w:lang w:eastAsia="he-IL"/>
        </w:rPr>
        <w:t>גם אנחנו תלויים באישור התקציב ובהזרמת התקציבים לתוכנית.</w:t>
      </w:r>
    </w:p>
    <w:p w:rsidR="005D68E2" w:rsidRDefault="005D68E2" w:rsidP="005D68E2">
      <w:pPr>
        <w:rPr>
          <w:rtl/>
          <w:lang w:eastAsia="he-IL"/>
        </w:rPr>
      </w:pPr>
      <w:bookmarkStart w:id="1958" w:name="_ETM_Q1_5260738"/>
      <w:bookmarkStart w:id="1959" w:name="_ETM_Q1_5260799"/>
      <w:bookmarkStart w:id="1960" w:name="_ETM_Q1_5261626"/>
      <w:bookmarkEnd w:id="1958"/>
      <w:bookmarkEnd w:id="1959"/>
      <w:bookmarkEnd w:id="1960"/>
    </w:p>
    <w:p w:rsidR="005D68E2" w:rsidRDefault="005D68E2" w:rsidP="005D68E2">
      <w:pPr>
        <w:pStyle w:val="a5"/>
        <w:keepNext/>
        <w:rPr>
          <w:rtl/>
        </w:rPr>
      </w:pPr>
      <w:bookmarkStart w:id="1961" w:name="ET_speaker_6032_184"/>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1961"/>
    </w:p>
    <w:p w:rsidR="005D68E2" w:rsidRDefault="005D68E2" w:rsidP="005D68E2">
      <w:pPr>
        <w:pStyle w:val="KeepWithNext"/>
        <w:rPr>
          <w:rFonts w:hint="cs"/>
          <w:rtl/>
          <w:lang w:eastAsia="he-IL"/>
        </w:rPr>
      </w:pPr>
    </w:p>
    <w:p w:rsidR="005D68E2" w:rsidRDefault="005D68E2" w:rsidP="005D68E2">
      <w:pPr>
        <w:rPr>
          <w:rtl/>
          <w:lang w:eastAsia="he-IL"/>
        </w:rPr>
      </w:pPr>
      <w:bookmarkStart w:id="1962" w:name="_ETM_Q1_5264803"/>
      <w:bookmarkStart w:id="1963" w:name="_ETM_Q1_5264814"/>
      <w:bookmarkEnd w:id="1962"/>
      <w:bookmarkEnd w:id="1963"/>
      <w:r>
        <w:rPr>
          <w:rtl/>
          <w:lang w:eastAsia="he-IL"/>
        </w:rPr>
        <w:t xml:space="preserve">כל מה </w:t>
      </w:r>
      <w:bookmarkStart w:id="1964" w:name="_ETM_Q1_5265802"/>
      <w:bookmarkEnd w:id="1964"/>
      <w:r>
        <w:rPr>
          <w:rtl/>
          <w:lang w:eastAsia="he-IL"/>
        </w:rPr>
        <w:t xml:space="preserve">שאמרת, אין ספק שזה מבורך וטוב. אנחנו רוצים התייחסות מיוחדת </w:t>
      </w:r>
      <w:bookmarkStart w:id="1965" w:name="_ETM_Q1_5271434"/>
      <w:bookmarkEnd w:id="1965"/>
      <w:r>
        <w:rPr>
          <w:rtl/>
          <w:lang w:eastAsia="he-IL"/>
        </w:rPr>
        <w:t xml:space="preserve">לנושא של צעירים בגילי בתי ספר. על הנושא הכללי כבר </w:t>
      </w:r>
      <w:bookmarkStart w:id="1966" w:name="_ETM_Q1_5278665"/>
      <w:bookmarkEnd w:id="1966"/>
      <w:r>
        <w:rPr>
          <w:rtl/>
          <w:lang w:eastAsia="he-IL"/>
        </w:rPr>
        <w:t xml:space="preserve">דיברנו כמה פעמים ויש לכם </w:t>
      </w:r>
      <w:proofErr w:type="spellStart"/>
      <w:r>
        <w:rPr>
          <w:rtl/>
          <w:lang w:eastAsia="he-IL"/>
        </w:rPr>
        <w:t>תוכניות</w:t>
      </w:r>
      <w:proofErr w:type="spellEnd"/>
      <w:r>
        <w:rPr>
          <w:rtl/>
          <w:lang w:eastAsia="he-IL"/>
        </w:rPr>
        <w:t xml:space="preserve">, אבל </w:t>
      </w:r>
      <w:bookmarkStart w:id="1967" w:name="_ETM_Q1_5284964"/>
      <w:bookmarkEnd w:id="1967"/>
      <w:r>
        <w:rPr>
          <w:rtl/>
          <w:lang w:eastAsia="he-IL"/>
        </w:rPr>
        <w:t xml:space="preserve">השאלה היא איך המשטרה מתייחסת לפשיעה ולאלימות בקרב הצעירים, מה הכלים </w:t>
      </w:r>
      <w:bookmarkStart w:id="1968" w:name="_ETM_Q1_5290260"/>
      <w:bookmarkEnd w:id="1968"/>
      <w:r>
        <w:rPr>
          <w:rtl/>
          <w:lang w:eastAsia="he-IL"/>
        </w:rPr>
        <w:t>שיש בידה כדי לטפל שם ברגישות הראויה. דיבר</w:t>
      </w:r>
      <w:bookmarkStart w:id="1969" w:name="_ETM_Q1_5297226"/>
      <w:bookmarkEnd w:id="1969"/>
      <w:r>
        <w:rPr>
          <w:rtl/>
          <w:lang w:eastAsia="he-IL"/>
        </w:rPr>
        <w:t xml:space="preserve">נו על תפקיד עובדים סוציאליים בתוך תחנות המשטרה והשאלה </w:t>
      </w:r>
      <w:bookmarkStart w:id="1970" w:name="_ETM_Q1_5302610"/>
      <w:bookmarkEnd w:id="1970"/>
      <w:r>
        <w:rPr>
          <w:rtl/>
          <w:lang w:eastAsia="he-IL"/>
        </w:rPr>
        <w:t xml:space="preserve">היא היכן זה עומד והאם זה מתקדם לקראת מילוי </w:t>
      </w:r>
      <w:bookmarkStart w:id="1971" w:name="_ETM_Q1_5306896"/>
      <w:bookmarkEnd w:id="1971"/>
      <w:r>
        <w:rPr>
          <w:rtl/>
          <w:lang w:eastAsia="he-IL"/>
        </w:rPr>
        <w:t xml:space="preserve">מצבת התקנים וכולי </w:t>
      </w:r>
      <w:proofErr w:type="spellStart"/>
      <w:r>
        <w:rPr>
          <w:rtl/>
          <w:lang w:eastAsia="he-IL"/>
        </w:rPr>
        <w:t>וכולי</w:t>
      </w:r>
      <w:proofErr w:type="spellEnd"/>
      <w:r>
        <w:rPr>
          <w:rtl/>
          <w:lang w:eastAsia="he-IL"/>
        </w:rPr>
        <w:t>.</w:t>
      </w:r>
    </w:p>
    <w:p w:rsidR="005D68E2" w:rsidRDefault="005D68E2" w:rsidP="005D68E2">
      <w:pPr>
        <w:rPr>
          <w:rtl/>
          <w:lang w:eastAsia="he-IL"/>
        </w:rPr>
      </w:pPr>
      <w:bookmarkStart w:id="1972" w:name="_ETM_Q1_5314898"/>
      <w:bookmarkStart w:id="1973" w:name="_ETM_Q1_5314962"/>
      <w:bookmarkEnd w:id="1972"/>
      <w:bookmarkEnd w:id="1973"/>
    </w:p>
    <w:p w:rsidR="005D68E2" w:rsidRDefault="005D68E2" w:rsidP="005D68E2">
      <w:pPr>
        <w:rPr>
          <w:rtl/>
          <w:lang w:eastAsia="he-IL"/>
        </w:rPr>
      </w:pPr>
      <w:bookmarkStart w:id="1974" w:name="_ETM_Q1_5315122"/>
      <w:bookmarkStart w:id="1975" w:name="_ETM_Q1_5315173"/>
      <w:bookmarkEnd w:id="1974"/>
      <w:bookmarkEnd w:id="1975"/>
      <w:r>
        <w:rPr>
          <w:rtl/>
          <w:lang w:eastAsia="he-IL"/>
        </w:rPr>
        <w:t xml:space="preserve">אני חייב לומר עוד מילה. כאשר </w:t>
      </w:r>
      <w:bookmarkStart w:id="1976" w:name="_ETM_Q1_5316439"/>
      <w:bookmarkEnd w:id="1976"/>
      <w:r>
        <w:rPr>
          <w:rtl/>
          <w:lang w:eastAsia="he-IL"/>
        </w:rPr>
        <w:t xml:space="preserve">אנחנו מדברים על תחנת משטרה ואז שופטים האם תחנת המשטרה </w:t>
      </w:r>
      <w:bookmarkStart w:id="1977" w:name="_ETM_Q1_5318552"/>
      <w:bookmarkEnd w:id="1977"/>
      <w:r>
        <w:rPr>
          <w:rtl/>
          <w:lang w:eastAsia="he-IL"/>
        </w:rPr>
        <w:t xml:space="preserve">תפקדה או לא תפקדה, העניין הוא לא תחנת </w:t>
      </w:r>
      <w:bookmarkStart w:id="1978" w:name="_ETM_Q1_5322948"/>
      <w:bookmarkEnd w:id="1978"/>
      <w:r>
        <w:rPr>
          <w:rtl/>
          <w:lang w:eastAsia="he-IL"/>
        </w:rPr>
        <w:t xml:space="preserve">המשטרה, העניין הוא לא מבנה אלא העניין הוא מה הפונקציות המשטרתיות שנמצאות בתוך התחנה לכן אי אפשר לומר </w:t>
      </w:r>
      <w:bookmarkStart w:id="1979" w:name="_ETM_Q1_5336172"/>
      <w:bookmarkEnd w:id="1979"/>
      <w:r>
        <w:rPr>
          <w:rtl/>
          <w:lang w:eastAsia="he-IL"/>
        </w:rPr>
        <w:t xml:space="preserve">שכך מתפקדת תחנת המשטרה בישובים הערביים. אני מסכים אתך </w:t>
      </w:r>
      <w:bookmarkStart w:id="1980" w:name="_ETM_Q1_5341608"/>
      <w:bookmarkEnd w:id="1980"/>
      <w:r>
        <w:rPr>
          <w:rtl/>
          <w:lang w:eastAsia="he-IL"/>
        </w:rPr>
        <w:t xml:space="preserve">שמי שכאילו גוזר את גורלן של תחנות המשטרה </w:t>
      </w:r>
      <w:bookmarkStart w:id="1981" w:name="_ETM_Q1_5345353"/>
      <w:bookmarkEnd w:id="1981"/>
      <w:r>
        <w:rPr>
          <w:rtl/>
          <w:lang w:eastAsia="he-IL"/>
        </w:rPr>
        <w:t xml:space="preserve">בחברה הערבית ואומר שהאלימות עולה, אני לא מסכים לזה. בינתיים </w:t>
      </w:r>
      <w:bookmarkStart w:id="1982" w:name="_ETM_Q1_5351184"/>
      <w:bookmarkEnd w:id="1982"/>
      <w:r>
        <w:rPr>
          <w:rtl/>
          <w:lang w:eastAsia="he-IL"/>
        </w:rPr>
        <w:t xml:space="preserve">אין לנו נתונים </w:t>
      </w:r>
      <w:proofErr w:type="spellStart"/>
      <w:r>
        <w:rPr>
          <w:rtl/>
          <w:lang w:eastAsia="he-IL"/>
        </w:rPr>
        <w:t>אמיתיים</w:t>
      </w:r>
      <w:proofErr w:type="spellEnd"/>
      <w:r>
        <w:rPr>
          <w:rtl/>
          <w:lang w:eastAsia="he-IL"/>
        </w:rPr>
        <w:t xml:space="preserve"> ולפחות לא הוצגו בפנינו. יכול להיות </w:t>
      </w:r>
      <w:bookmarkStart w:id="1983" w:name="_ETM_Q1_5354710"/>
      <w:bookmarkEnd w:id="1983"/>
      <w:r>
        <w:rPr>
          <w:rtl/>
          <w:lang w:eastAsia="he-IL"/>
        </w:rPr>
        <w:t xml:space="preserve">שלמשטרה יש נתונים אבל לנו בינתיים אין נתונים </w:t>
      </w:r>
      <w:proofErr w:type="spellStart"/>
      <w:r>
        <w:rPr>
          <w:rtl/>
          <w:lang w:eastAsia="he-IL"/>
        </w:rPr>
        <w:t>אמיתיים</w:t>
      </w:r>
      <w:proofErr w:type="spellEnd"/>
      <w:r>
        <w:rPr>
          <w:rtl/>
          <w:lang w:eastAsia="he-IL"/>
        </w:rPr>
        <w:t xml:space="preserve"> שאנחנו </w:t>
      </w:r>
      <w:bookmarkStart w:id="1984" w:name="_ETM_Q1_5361764"/>
      <w:bookmarkEnd w:id="1984"/>
      <w:r>
        <w:rPr>
          <w:rtl/>
          <w:lang w:eastAsia="he-IL"/>
        </w:rPr>
        <w:t xml:space="preserve">יכולים לשפוט את תפקידן של תחנות המשטרה. אם כן </w:t>
      </w:r>
      <w:bookmarkStart w:id="1985" w:name="_ETM_Q1_5365766"/>
      <w:bookmarkEnd w:id="1985"/>
      <w:r>
        <w:rPr>
          <w:rtl/>
          <w:lang w:eastAsia="he-IL"/>
        </w:rPr>
        <w:t xml:space="preserve">רוצים להיכנס לרזולוציה, חייבים לבדוק שם מה יש בתוך תחנת </w:t>
      </w:r>
      <w:bookmarkStart w:id="1986" w:name="_ETM_Q1_5371417"/>
      <w:bookmarkEnd w:id="1986"/>
      <w:r>
        <w:rPr>
          <w:rtl/>
          <w:lang w:eastAsia="he-IL"/>
        </w:rPr>
        <w:t xml:space="preserve">המשטרה. גיליתי שכאשר אומרים שיש תחנת משטרה ושם יש 50 שוטרים במצבת </w:t>
      </w:r>
      <w:bookmarkStart w:id="1987" w:name="_ETM_Q1_5377082"/>
      <w:bookmarkEnd w:id="1987"/>
      <w:r>
        <w:rPr>
          <w:rtl/>
          <w:lang w:eastAsia="he-IL"/>
        </w:rPr>
        <w:t xml:space="preserve">שוטרים אבל בפועל אין 50 שוטרים. יש </w:t>
      </w:r>
      <w:bookmarkStart w:id="1988" w:name="_ETM_Q1_5384299"/>
      <w:bookmarkEnd w:id="1988"/>
      <w:r>
        <w:rPr>
          <w:rtl/>
          <w:lang w:eastAsia="he-IL"/>
        </w:rPr>
        <w:t xml:space="preserve">הרבה פרמטרים שצריך לקחת בחשבון. ברשותך, אם נוכל למקד את </w:t>
      </w:r>
      <w:bookmarkStart w:id="1989" w:name="_ETM_Q1_5388586"/>
      <w:bookmarkEnd w:id="1989"/>
      <w:r>
        <w:rPr>
          <w:rtl/>
          <w:lang w:eastAsia="he-IL"/>
        </w:rPr>
        <w:t>הנושא על הגיל הצעיר.</w:t>
      </w:r>
    </w:p>
    <w:p w:rsidR="005D68E2" w:rsidRDefault="005D68E2" w:rsidP="005D68E2">
      <w:pPr>
        <w:rPr>
          <w:rtl/>
          <w:lang w:eastAsia="he-IL"/>
        </w:rPr>
      </w:pPr>
      <w:bookmarkStart w:id="1990" w:name="_ETM_Q1_5392556"/>
      <w:bookmarkStart w:id="1991" w:name="_ETM_Q1_5392623"/>
      <w:bookmarkEnd w:id="1990"/>
      <w:bookmarkEnd w:id="1991"/>
    </w:p>
    <w:p w:rsidR="005D68E2" w:rsidRDefault="005D68E2" w:rsidP="005D68E2">
      <w:pPr>
        <w:pStyle w:val="af8"/>
        <w:keepNext/>
        <w:rPr>
          <w:rtl/>
        </w:rPr>
      </w:pPr>
      <w:bookmarkStart w:id="1992" w:name="ET_yor_5278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בהחלט. על הצעירים והקטינים. בסוגיות הכלליות </w:t>
      </w:r>
      <w:bookmarkStart w:id="1993" w:name="_ETM_Q1_5397350"/>
      <w:bookmarkEnd w:id="1993"/>
      <w:r>
        <w:rPr>
          <w:rtl/>
          <w:lang w:eastAsia="he-IL"/>
        </w:rPr>
        <w:t xml:space="preserve">אולי תמשיכו לדון במסגרת הוועדה למיגור הפשיעה. היום רצינו למקד </w:t>
      </w:r>
      <w:bookmarkStart w:id="1994" w:name="_ETM_Q1_5400156"/>
      <w:bookmarkEnd w:id="1994"/>
      <w:r>
        <w:rPr>
          <w:rtl/>
          <w:lang w:eastAsia="he-IL"/>
        </w:rPr>
        <w:t xml:space="preserve">את המענים שהמשרד נותן לצעירים, גם בהקשר של החקירות, אולי </w:t>
      </w:r>
      <w:bookmarkStart w:id="1995" w:name="_ETM_Q1_5406142"/>
      <w:bookmarkEnd w:id="1995"/>
      <w:r>
        <w:rPr>
          <w:rtl/>
          <w:lang w:eastAsia="he-IL"/>
        </w:rPr>
        <w:t xml:space="preserve">גם בהקשר של </w:t>
      </w:r>
      <w:proofErr w:type="spellStart"/>
      <w:r>
        <w:rPr>
          <w:rtl/>
          <w:lang w:eastAsia="he-IL"/>
        </w:rPr>
        <w:t>תוכניות</w:t>
      </w:r>
      <w:proofErr w:type="spellEnd"/>
      <w:r>
        <w:rPr>
          <w:rtl/>
          <w:lang w:eastAsia="he-IL"/>
        </w:rPr>
        <w:t xml:space="preserve"> שיקום והאם הן קיימות, האם </w:t>
      </w:r>
      <w:bookmarkStart w:id="1996" w:name="_ETM_Q1_5411042"/>
      <w:bookmarkEnd w:id="1996"/>
      <w:r>
        <w:rPr>
          <w:rtl/>
          <w:lang w:eastAsia="he-IL"/>
        </w:rPr>
        <w:t>יש רגישות מיוחדת לשכבת הגיל הזו.</w:t>
      </w:r>
    </w:p>
    <w:p w:rsidR="005D68E2" w:rsidRDefault="005D68E2" w:rsidP="005D68E2">
      <w:pPr>
        <w:rPr>
          <w:rtl/>
          <w:lang w:eastAsia="he-IL"/>
        </w:rPr>
      </w:pPr>
      <w:bookmarkStart w:id="1997" w:name="_ETM_Q1_5310864"/>
      <w:bookmarkStart w:id="1998" w:name="_ETM_Q1_5310917"/>
      <w:bookmarkStart w:id="1999" w:name="_ETM_Q1_5311704"/>
      <w:bookmarkEnd w:id="1997"/>
      <w:bookmarkEnd w:id="1998"/>
      <w:bookmarkEnd w:id="1999"/>
    </w:p>
    <w:p w:rsidR="005D68E2" w:rsidRDefault="005D68E2" w:rsidP="005D68E2">
      <w:pPr>
        <w:pStyle w:val="afb"/>
        <w:keepNext/>
        <w:rPr>
          <w:rtl/>
          <w:lang w:eastAsia="he-IL"/>
        </w:rPr>
      </w:pPr>
      <w:bookmarkStart w:id="2000" w:name="ET_guest_אפרת_אלטהולץ_מרום_185"/>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bookmarkEnd w:id="2000"/>
    </w:p>
    <w:p w:rsidR="005D68E2" w:rsidRDefault="005D68E2" w:rsidP="005D68E2">
      <w:pPr>
        <w:pStyle w:val="KeepWithNext"/>
        <w:rPr>
          <w:rFonts w:hint="cs"/>
          <w:rtl/>
          <w:lang w:eastAsia="he-IL"/>
        </w:rPr>
      </w:pPr>
    </w:p>
    <w:p w:rsidR="005D68E2" w:rsidRDefault="005D68E2" w:rsidP="005D68E2">
      <w:pPr>
        <w:rPr>
          <w:rtl/>
          <w:lang w:eastAsia="he-IL"/>
        </w:rPr>
      </w:pPr>
      <w:bookmarkStart w:id="2001" w:name="_ETM_Q1_5311970"/>
      <w:bookmarkStart w:id="2002" w:name="_ETM_Q1_5311995"/>
      <w:bookmarkEnd w:id="2001"/>
      <w:bookmarkEnd w:id="2002"/>
      <w:r>
        <w:rPr>
          <w:rtl/>
          <w:lang w:eastAsia="he-IL"/>
        </w:rPr>
        <w:t xml:space="preserve">שתי </w:t>
      </w:r>
      <w:bookmarkStart w:id="2003" w:name="_ETM_Q1_5419286"/>
      <w:bookmarkEnd w:id="2003"/>
      <w:r>
        <w:rPr>
          <w:rtl/>
          <w:lang w:eastAsia="he-IL"/>
        </w:rPr>
        <w:t xml:space="preserve">תשובות בקצרה. לגבי העובדים הסוציאליים, 16 עובדים סוציאליים שיהיו </w:t>
      </w:r>
      <w:bookmarkStart w:id="2004" w:name="_ETM_Q1_5422092"/>
      <w:bookmarkEnd w:id="2004"/>
      <w:r>
        <w:rPr>
          <w:rtl/>
          <w:lang w:eastAsia="he-IL"/>
        </w:rPr>
        <w:t xml:space="preserve">במחלקי משפחה בתחנות המשטרה. לגבי תחנות המשטרה, צריך להבחין בין </w:t>
      </w:r>
      <w:bookmarkStart w:id="2005" w:name="_ETM_Q1_5431146"/>
      <w:bookmarkEnd w:id="2005"/>
      <w:r>
        <w:rPr>
          <w:rtl/>
          <w:lang w:eastAsia="he-IL"/>
        </w:rPr>
        <w:t xml:space="preserve">נקודות משטרה לתחנות משטרה מלאה וזה כמובן משליך על הצעירים. </w:t>
      </w:r>
      <w:bookmarkStart w:id="2006" w:name="_ETM_Q1_5435856"/>
      <w:bookmarkEnd w:id="2006"/>
      <w:r>
        <w:rPr>
          <w:rtl/>
          <w:lang w:eastAsia="he-IL"/>
        </w:rPr>
        <w:t xml:space="preserve">תחנת משטרה מלאה מספקת את כל קשת השירותים לציבור </w:t>
      </w:r>
      <w:bookmarkStart w:id="2007" w:name="_ETM_Q1_5440773"/>
      <w:bookmarkEnd w:id="2007"/>
      <w:r>
        <w:rPr>
          <w:rtl/>
          <w:lang w:eastAsia="he-IL"/>
        </w:rPr>
        <w:t>הערבי לעומת נקודת משטרה בחלקן קמו ויקומו בהמשך והן מספקות</w:t>
      </w:r>
      <w:bookmarkStart w:id="2008" w:name="_ETM_Q1_5445862"/>
      <w:bookmarkEnd w:id="2008"/>
      <w:r>
        <w:rPr>
          <w:rtl/>
          <w:lang w:eastAsia="he-IL"/>
        </w:rPr>
        <w:t xml:space="preserve"> מענה חלקי.</w:t>
      </w:r>
    </w:p>
    <w:p w:rsidR="005D68E2" w:rsidRDefault="005D68E2" w:rsidP="005D68E2">
      <w:pPr>
        <w:rPr>
          <w:rtl/>
          <w:lang w:eastAsia="he-IL"/>
        </w:rPr>
      </w:pPr>
      <w:bookmarkStart w:id="2009" w:name="_ETM_Q1_5448126"/>
      <w:bookmarkStart w:id="2010" w:name="_ETM_Q1_5448188"/>
      <w:bookmarkEnd w:id="2009"/>
      <w:bookmarkEnd w:id="2010"/>
    </w:p>
    <w:p w:rsidR="005D68E2" w:rsidRDefault="005D68E2" w:rsidP="005D68E2">
      <w:pPr>
        <w:rPr>
          <w:rtl/>
          <w:lang w:eastAsia="he-IL"/>
        </w:rPr>
      </w:pPr>
      <w:bookmarkStart w:id="2011" w:name="_ETM_Q1_5448262"/>
      <w:bookmarkStart w:id="2012" w:name="_ETM_Q1_5448313"/>
      <w:bookmarkEnd w:id="2011"/>
      <w:bookmarkEnd w:id="2012"/>
      <w:r>
        <w:rPr>
          <w:rtl/>
          <w:lang w:eastAsia="he-IL"/>
        </w:rPr>
        <w:t xml:space="preserve">לגבי הצעירים. בראייה הכוללת של המשרד לביטחון הפנים, </w:t>
      </w:r>
      <w:bookmarkStart w:id="2013" w:name="_ETM_Q1_5453552"/>
      <w:bookmarkEnd w:id="2013"/>
      <w:r>
        <w:rPr>
          <w:rtl/>
          <w:lang w:eastAsia="he-IL"/>
        </w:rPr>
        <w:t xml:space="preserve">עד לא מזמן כל </w:t>
      </w:r>
      <w:bookmarkStart w:id="2014" w:name="_ETM_Q1_5455520"/>
      <w:bookmarkStart w:id="2015" w:name="_ETM_Q1_5455587"/>
      <w:bookmarkEnd w:id="2014"/>
      <w:bookmarkEnd w:id="2015"/>
      <w:r>
        <w:rPr>
          <w:rtl/>
          <w:lang w:eastAsia="he-IL"/>
        </w:rPr>
        <w:t xml:space="preserve">הנושא של הרשות </w:t>
      </w:r>
      <w:bookmarkStart w:id="2016" w:name="_ETM_Q1_5455021"/>
      <w:bookmarkEnd w:id="2016"/>
      <w:r>
        <w:rPr>
          <w:rtl/>
          <w:lang w:eastAsia="he-IL"/>
        </w:rPr>
        <w:t xml:space="preserve">לביטחון קהילתי והתוכנית של עיר ללא אלימות היו </w:t>
      </w:r>
      <w:bookmarkStart w:id="2017" w:name="_ETM_Q1_5457656"/>
      <w:bookmarkEnd w:id="2017"/>
      <w:r>
        <w:rPr>
          <w:rtl/>
          <w:lang w:eastAsia="he-IL"/>
        </w:rPr>
        <w:t>תחת המשרד לביטחון הפנים ושם יש לנו מדריכי מוגנ</w:t>
      </w:r>
      <w:bookmarkStart w:id="2018" w:name="_ETM_Q1_5463328"/>
      <w:bookmarkEnd w:id="2018"/>
      <w:r>
        <w:rPr>
          <w:rtl/>
          <w:lang w:eastAsia="he-IL"/>
        </w:rPr>
        <w:t>ות בבתי ספר ותוכניות משלימות משמעותיות.</w:t>
      </w:r>
    </w:p>
    <w:p w:rsidR="005D68E2" w:rsidRDefault="005D68E2" w:rsidP="005D68E2">
      <w:pPr>
        <w:rPr>
          <w:rtl/>
          <w:lang w:eastAsia="he-IL"/>
        </w:rPr>
      </w:pPr>
      <w:bookmarkStart w:id="2019" w:name="_ETM_Q1_5467576"/>
      <w:bookmarkEnd w:id="2019"/>
    </w:p>
    <w:p w:rsidR="005D68E2" w:rsidRDefault="005D68E2" w:rsidP="005D68E2">
      <w:pPr>
        <w:pStyle w:val="a5"/>
        <w:keepNext/>
        <w:rPr>
          <w:rtl/>
        </w:rPr>
      </w:pPr>
      <w:bookmarkStart w:id="2020" w:name="ET_speaker_6032_187"/>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020"/>
    </w:p>
    <w:p w:rsidR="005D68E2" w:rsidRDefault="005D68E2" w:rsidP="005D68E2">
      <w:pPr>
        <w:pStyle w:val="KeepWithNext"/>
        <w:rPr>
          <w:rFonts w:hint="cs"/>
          <w:rtl/>
          <w:lang w:eastAsia="he-IL"/>
        </w:rPr>
      </w:pPr>
    </w:p>
    <w:p w:rsidR="005D68E2" w:rsidRDefault="005D68E2" w:rsidP="005D68E2">
      <w:pPr>
        <w:rPr>
          <w:rtl/>
          <w:lang w:eastAsia="he-IL"/>
        </w:rPr>
      </w:pPr>
      <w:bookmarkStart w:id="2021" w:name="_ETM_Q1_5467834"/>
      <w:bookmarkStart w:id="2022" w:name="_ETM_Q1_5467857"/>
      <w:bookmarkEnd w:id="2021"/>
      <w:bookmarkEnd w:id="2022"/>
      <w:r>
        <w:rPr>
          <w:rtl/>
          <w:lang w:eastAsia="he-IL"/>
        </w:rPr>
        <w:t xml:space="preserve">זה עבר למשרד לחיזוק </w:t>
      </w:r>
      <w:bookmarkStart w:id="2023" w:name="_ETM_Q1_5469160"/>
      <w:bookmarkEnd w:id="2023"/>
      <w:r>
        <w:rPr>
          <w:rtl/>
          <w:lang w:eastAsia="he-IL"/>
        </w:rPr>
        <w:t>קהילתי. כן.</w:t>
      </w:r>
    </w:p>
    <w:p w:rsidR="005D68E2" w:rsidRDefault="005D68E2" w:rsidP="005D68E2">
      <w:pPr>
        <w:rPr>
          <w:rtl/>
          <w:lang w:eastAsia="he-IL"/>
        </w:rPr>
      </w:pPr>
      <w:bookmarkStart w:id="2024" w:name="_ETM_Q1_5471472"/>
      <w:bookmarkStart w:id="2025" w:name="_ETM_Q1_5471530"/>
      <w:bookmarkStart w:id="2026" w:name="_ETM_Q1_5470420"/>
      <w:bookmarkEnd w:id="2024"/>
      <w:bookmarkEnd w:id="2025"/>
      <w:bookmarkEnd w:id="2026"/>
    </w:p>
    <w:p w:rsidR="005D68E2" w:rsidRDefault="005D68E2" w:rsidP="005D68E2">
      <w:pPr>
        <w:pStyle w:val="afb"/>
        <w:keepNext/>
        <w:rPr>
          <w:rtl/>
          <w:lang w:eastAsia="he-IL"/>
        </w:rPr>
      </w:pPr>
      <w:bookmarkStart w:id="2027" w:name="ET_guest_אפרת_אלטהולץ_מרום_188"/>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bookmarkEnd w:id="2027"/>
    </w:p>
    <w:p w:rsidR="005D68E2" w:rsidRDefault="005D68E2" w:rsidP="005D68E2">
      <w:pPr>
        <w:pStyle w:val="KeepWithNext"/>
        <w:rPr>
          <w:rFonts w:hint="cs"/>
          <w:rtl/>
          <w:lang w:eastAsia="he-IL"/>
        </w:rPr>
      </w:pPr>
    </w:p>
    <w:p w:rsidR="005D68E2" w:rsidRDefault="005D68E2" w:rsidP="005D68E2">
      <w:pPr>
        <w:rPr>
          <w:rtl/>
          <w:lang w:eastAsia="he-IL"/>
        </w:rPr>
      </w:pPr>
      <w:bookmarkStart w:id="2028" w:name="_ETM_Q1_5470674"/>
      <w:bookmarkStart w:id="2029" w:name="_ETM_Q1_5470695"/>
      <w:bookmarkEnd w:id="2028"/>
      <w:bookmarkEnd w:id="2029"/>
      <w:r>
        <w:rPr>
          <w:rtl/>
          <w:lang w:eastAsia="he-IL"/>
        </w:rPr>
        <w:t xml:space="preserve">נכון. שם נעשית פעילות מאוד משמעותית </w:t>
      </w:r>
      <w:bookmarkStart w:id="2030" w:name="_ETM_Q1_5474530"/>
      <w:bookmarkEnd w:id="2030"/>
      <w:r>
        <w:rPr>
          <w:rtl/>
          <w:lang w:eastAsia="he-IL"/>
        </w:rPr>
        <w:t>גם בשיתוף פעולה עם המשטרה.</w:t>
      </w:r>
    </w:p>
    <w:p w:rsidR="005D68E2" w:rsidRDefault="005D68E2" w:rsidP="005D68E2">
      <w:pPr>
        <w:rPr>
          <w:rtl/>
          <w:lang w:eastAsia="he-IL"/>
        </w:rPr>
      </w:pPr>
      <w:bookmarkStart w:id="2031" w:name="_ETM_Q1_5478724"/>
      <w:bookmarkStart w:id="2032" w:name="_ETM_Q1_5478780"/>
      <w:bookmarkStart w:id="2033" w:name="_ETM_Q1_5478836"/>
      <w:bookmarkEnd w:id="2031"/>
      <w:bookmarkEnd w:id="2032"/>
      <w:bookmarkEnd w:id="2033"/>
    </w:p>
    <w:p w:rsidR="005D68E2" w:rsidRDefault="005D68E2" w:rsidP="005D68E2">
      <w:pPr>
        <w:rPr>
          <w:rtl/>
          <w:lang w:eastAsia="he-IL"/>
        </w:rPr>
      </w:pPr>
      <w:bookmarkStart w:id="2034" w:name="_ETM_Q1_5478886"/>
      <w:bookmarkEnd w:id="2034"/>
      <w:r>
        <w:rPr>
          <w:rtl/>
          <w:lang w:eastAsia="he-IL"/>
        </w:rPr>
        <w:t xml:space="preserve">לגבי פגיעה ברשת, יש לנו את </w:t>
      </w:r>
      <w:bookmarkStart w:id="2035" w:name="_ETM_Q1_5478457"/>
      <w:bookmarkEnd w:id="2035"/>
      <w:r>
        <w:rPr>
          <w:rtl/>
          <w:lang w:eastAsia="he-IL"/>
        </w:rPr>
        <w:t xml:space="preserve">מוקד 105 שהחלק הבין-משרדי עבר למשרד החדש אבל המוקד עצמו </w:t>
      </w:r>
      <w:bookmarkStart w:id="2036" w:name="_ETM_Q1_5487488"/>
      <w:bookmarkEnd w:id="2036"/>
      <w:r>
        <w:rPr>
          <w:rtl/>
          <w:lang w:eastAsia="he-IL"/>
        </w:rPr>
        <w:t>של המשטרה, נשאר במשטרה והוא מטפל בצורה נרחבת</w:t>
      </w:r>
      <w:bookmarkStart w:id="2037" w:name="_ETM_Q1_5490834"/>
      <w:bookmarkEnd w:id="2037"/>
      <w:r>
        <w:rPr>
          <w:rtl/>
          <w:lang w:eastAsia="he-IL"/>
        </w:rPr>
        <w:t xml:space="preserve"> בקרב צעירים קטינים שזו סוגיה משמעותית.</w:t>
      </w:r>
    </w:p>
    <w:p w:rsidR="005D68E2" w:rsidRDefault="005D68E2" w:rsidP="005D68E2">
      <w:pPr>
        <w:rPr>
          <w:rtl/>
          <w:lang w:eastAsia="he-IL"/>
        </w:rPr>
      </w:pPr>
      <w:bookmarkStart w:id="2038" w:name="_ETM_Q1_5497192"/>
      <w:bookmarkEnd w:id="2038"/>
    </w:p>
    <w:p w:rsidR="005D68E2" w:rsidRDefault="005D68E2" w:rsidP="005D68E2">
      <w:pPr>
        <w:pStyle w:val="af8"/>
        <w:keepNext/>
        <w:rPr>
          <w:rtl/>
        </w:rPr>
      </w:pPr>
      <w:bookmarkStart w:id="2039" w:name="ET_yor_5278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39"/>
    </w:p>
    <w:p w:rsidR="005D68E2" w:rsidRDefault="005D68E2" w:rsidP="005D68E2">
      <w:pPr>
        <w:pStyle w:val="KeepWithNext"/>
        <w:rPr>
          <w:rFonts w:hint="cs"/>
          <w:rtl/>
          <w:lang w:eastAsia="he-IL"/>
        </w:rPr>
      </w:pPr>
    </w:p>
    <w:p w:rsidR="005D68E2" w:rsidRDefault="005D68E2" w:rsidP="005D68E2">
      <w:pPr>
        <w:rPr>
          <w:rtl/>
          <w:lang w:eastAsia="he-IL"/>
        </w:rPr>
      </w:pPr>
      <w:bookmarkStart w:id="2040" w:name="_ETM_Q1_5497488"/>
      <w:bookmarkStart w:id="2041" w:name="_ETM_Q1_5497520"/>
      <w:bookmarkEnd w:id="2040"/>
      <w:bookmarkEnd w:id="2041"/>
      <w:r>
        <w:rPr>
          <w:rtl/>
          <w:lang w:eastAsia="he-IL"/>
        </w:rPr>
        <w:t xml:space="preserve">קיבלנו תלונה בעניין </w:t>
      </w:r>
      <w:bookmarkStart w:id="2042" w:name="_ETM_Q1_5500056"/>
      <w:bookmarkEnd w:id="2042"/>
      <w:r>
        <w:rPr>
          <w:rtl/>
          <w:lang w:eastAsia="he-IL"/>
        </w:rPr>
        <w:t xml:space="preserve">הזה לפיה הקו לא תמיד זמין בשפה הערבית. לא תמיד </w:t>
      </w:r>
      <w:bookmarkStart w:id="2043" w:name="_ETM_Q1_5507763"/>
      <w:bookmarkEnd w:id="2043"/>
      <w:r>
        <w:rPr>
          <w:rtl/>
          <w:lang w:eastAsia="he-IL"/>
        </w:rPr>
        <w:t>יש מענה בשפה הערבית.</w:t>
      </w:r>
      <w:bookmarkStart w:id="2044" w:name="_ETM_Q1_5508230"/>
      <w:bookmarkEnd w:id="2044"/>
    </w:p>
    <w:p w:rsidR="005D68E2" w:rsidRDefault="005D68E2" w:rsidP="005D68E2">
      <w:pPr>
        <w:rPr>
          <w:rtl/>
          <w:lang w:eastAsia="he-IL"/>
        </w:rPr>
      </w:pPr>
      <w:bookmarkStart w:id="2045" w:name="_ETM_Q1_5508287"/>
      <w:bookmarkStart w:id="2046" w:name="_ETM_Q1_5508100"/>
      <w:bookmarkEnd w:id="2045"/>
      <w:bookmarkEnd w:id="2046"/>
    </w:p>
    <w:p w:rsidR="005D68E2" w:rsidRDefault="005D68E2" w:rsidP="005D68E2">
      <w:pPr>
        <w:pStyle w:val="afb"/>
        <w:keepNext/>
        <w:rPr>
          <w:rtl/>
          <w:lang w:eastAsia="he-IL"/>
        </w:rPr>
      </w:pPr>
      <w:bookmarkStart w:id="2047" w:name="ET_guest_אפרת_אלטהולץ_מרום_190"/>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bookmarkEnd w:id="2047"/>
    </w:p>
    <w:p w:rsidR="005D68E2" w:rsidRDefault="005D68E2" w:rsidP="005D68E2">
      <w:pPr>
        <w:pStyle w:val="KeepWithNext"/>
        <w:rPr>
          <w:rFonts w:hint="cs"/>
          <w:rtl/>
          <w:lang w:eastAsia="he-IL"/>
        </w:rPr>
      </w:pPr>
    </w:p>
    <w:p w:rsidR="005D68E2" w:rsidRDefault="005D68E2" w:rsidP="005D68E2">
      <w:pPr>
        <w:rPr>
          <w:rtl/>
          <w:lang w:eastAsia="he-IL"/>
        </w:rPr>
      </w:pPr>
      <w:bookmarkStart w:id="2048" w:name="_ETM_Q1_5508346"/>
      <w:bookmarkStart w:id="2049" w:name="_ETM_Q1_5508365"/>
      <w:bookmarkEnd w:id="2048"/>
      <w:bookmarkEnd w:id="2049"/>
      <w:r>
        <w:rPr>
          <w:rtl/>
          <w:lang w:eastAsia="he-IL"/>
        </w:rPr>
        <w:t xml:space="preserve">זו סוגיה שאני צריכה לבדוק אותה </w:t>
      </w:r>
      <w:bookmarkStart w:id="2050" w:name="_ETM_Q1_5511326"/>
      <w:bookmarkEnd w:id="2050"/>
      <w:r>
        <w:rPr>
          <w:rtl/>
          <w:lang w:eastAsia="he-IL"/>
        </w:rPr>
        <w:t xml:space="preserve">כי על פניו, לפי מה שנמסר לנו ומה שידוע </w:t>
      </w:r>
      <w:bookmarkStart w:id="2051" w:name="_ETM_Q1_5512664"/>
      <w:bookmarkEnd w:id="2051"/>
      <w:r>
        <w:rPr>
          <w:rtl/>
          <w:lang w:eastAsia="he-IL"/>
        </w:rPr>
        <w:t xml:space="preserve">לי, יש תמיד או נוכחות או אפשרות לתרגום </w:t>
      </w:r>
      <w:proofErr w:type="spellStart"/>
      <w:r>
        <w:rPr>
          <w:rtl/>
          <w:lang w:eastAsia="he-IL"/>
        </w:rPr>
        <w:t>מיידי</w:t>
      </w:r>
      <w:proofErr w:type="spellEnd"/>
      <w:r>
        <w:rPr>
          <w:rtl/>
          <w:lang w:eastAsia="he-IL"/>
        </w:rPr>
        <w:t xml:space="preserve"> </w:t>
      </w:r>
      <w:bookmarkStart w:id="2052" w:name="_ETM_Q1_5517128"/>
      <w:bookmarkEnd w:id="2052"/>
      <w:r>
        <w:rPr>
          <w:rtl/>
          <w:lang w:eastAsia="he-IL"/>
        </w:rPr>
        <w:t>לשפה הערבית. זו סוגיה שאני אבדוק אותה.</w:t>
      </w:r>
    </w:p>
    <w:p w:rsidR="005D68E2" w:rsidRDefault="005D68E2" w:rsidP="005D68E2">
      <w:pPr>
        <w:rPr>
          <w:rtl/>
          <w:lang w:eastAsia="he-IL"/>
        </w:rPr>
      </w:pPr>
      <w:bookmarkStart w:id="2053" w:name="_ETM_Q1_5522024"/>
      <w:bookmarkStart w:id="2054" w:name="_ETM_Q1_5522098"/>
      <w:bookmarkEnd w:id="2053"/>
      <w:bookmarkEnd w:id="2054"/>
    </w:p>
    <w:p w:rsidR="005D68E2" w:rsidRDefault="005D68E2" w:rsidP="005D68E2">
      <w:pPr>
        <w:rPr>
          <w:rtl/>
          <w:lang w:eastAsia="he-IL"/>
        </w:rPr>
      </w:pPr>
      <w:bookmarkStart w:id="2055" w:name="_ETM_Q1_5522143"/>
      <w:bookmarkStart w:id="2056" w:name="_ETM_Q1_5522181"/>
      <w:bookmarkEnd w:id="2055"/>
      <w:bookmarkEnd w:id="2056"/>
      <w:r>
        <w:rPr>
          <w:rtl/>
          <w:lang w:eastAsia="he-IL"/>
        </w:rPr>
        <w:t xml:space="preserve">מעבר לזה, יש </w:t>
      </w:r>
      <w:proofErr w:type="spellStart"/>
      <w:r>
        <w:rPr>
          <w:rtl/>
          <w:lang w:eastAsia="he-IL"/>
        </w:rPr>
        <w:t>תוכניות</w:t>
      </w:r>
      <w:proofErr w:type="spellEnd"/>
      <w:r>
        <w:rPr>
          <w:rtl/>
          <w:lang w:eastAsia="he-IL"/>
        </w:rPr>
        <w:t xml:space="preserve"> </w:t>
      </w:r>
      <w:bookmarkStart w:id="2057" w:name="_ETM_Q1_5523652"/>
      <w:bookmarkEnd w:id="2057"/>
      <w:r>
        <w:rPr>
          <w:rtl/>
          <w:lang w:eastAsia="he-IL"/>
        </w:rPr>
        <w:t xml:space="preserve">שונות שמופעלות בתחנות המשטרה החל מתוכנית </w:t>
      </w:r>
      <w:proofErr w:type="spellStart"/>
      <w:r>
        <w:rPr>
          <w:rtl/>
          <w:lang w:eastAsia="he-IL"/>
        </w:rPr>
        <w:t>מיל"א</w:t>
      </w:r>
      <w:proofErr w:type="spellEnd"/>
      <w:r>
        <w:rPr>
          <w:rtl/>
          <w:lang w:eastAsia="he-IL"/>
        </w:rPr>
        <w:t xml:space="preserve"> שיש בה </w:t>
      </w:r>
      <w:bookmarkStart w:id="2058" w:name="_ETM_Q1_5528201"/>
      <w:bookmarkEnd w:id="2058"/>
      <w:r>
        <w:rPr>
          <w:rtl/>
          <w:lang w:eastAsia="he-IL"/>
        </w:rPr>
        <w:t xml:space="preserve">מרכיב שיקומי ותוכניות אחרות. יש גם הכוונה לייעוץ של </w:t>
      </w:r>
      <w:bookmarkStart w:id="2059" w:name="_ETM_Q1_5536544"/>
      <w:bookmarkEnd w:id="2059"/>
      <w:r>
        <w:rPr>
          <w:rtl/>
          <w:lang w:eastAsia="he-IL"/>
        </w:rPr>
        <w:t xml:space="preserve">קציני הנוער ואיתור ופעילות מניעתית בקרב בני נוער. בכלל, הדגש </w:t>
      </w:r>
      <w:bookmarkStart w:id="2060" w:name="_ETM_Q1_5541666"/>
      <w:bookmarkEnd w:id="2060"/>
      <w:r>
        <w:rPr>
          <w:rtl/>
          <w:lang w:eastAsia="he-IL"/>
        </w:rPr>
        <w:t>הוא להבין את המרכזיות של המניעה בקרב בני הנוער.</w:t>
      </w:r>
    </w:p>
    <w:p w:rsidR="005D68E2" w:rsidRDefault="005D68E2" w:rsidP="005D68E2">
      <w:pPr>
        <w:rPr>
          <w:rtl/>
          <w:lang w:eastAsia="he-IL"/>
        </w:rPr>
      </w:pPr>
      <w:bookmarkStart w:id="2061" w:name="_ETM_Q1_5549466"/>
      <w:bookmarkStart w:id="2062" w:name="_ETM_Q1_5549535"/>
      <w:bookmarkStart w:id="2063" w:name="_ETM_Q1_5550154"/>
      <w:bookmarkEnd w:id="2061"/>
      <w:bookmarkEnd w:id="2062"/>
      <w:bookmarkEnd w:id="2063"/>
    </w:p>
    <w:p w:rsidR="005D68E2" w:rsidRDefault="005D68E2" w:rsidP="005D68E2">
      <w:pPr>
        <w:pStyle w:val="af8"/>
        <w:keepNext/>
        <w:rPr>
          <w:rtl/>
        </w:rPr>
      </w:pPr>
      <w:bookmarkStart w:id="2064" w:name="ET_yor_5278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4"/>
    </w:p>
    <w:p w:rsidR="005D68E2" w:rsidRDefault="005D68E2" w:rsidP="005D68E2">
      <w:pPr>
        <w:pStyle w:val="KeepWithNext"/>
        <w:rPr>
          <w:rFonts w:hint="cs"/>
          <w:rtl/>
          <w:lang w:eastAsia="he-IL"/>
        </w:rPr>
      </w:pPr>
    </w:p>
    <w:p w:rsidR="005D68E2" w:rsidRDefault="005D68E2" w:rsidP="005D68E2">
      <w:pPr>
        <w:rPr>
          <w:rtl/>
          <w:lang w:eastAsia="he-IL"/>
        </w:rPr>
      </w:pPr>
      <w:bookmarkStart w:id="2065" w:name="_ETM_Q1_5550427"/>
      <w:bookmarkStart w:id="2066" w:name="_ETM_Q1_5550452"/>
      <w:bookmarkEnd w:id="2065"/>
      <w:bookmarkEnd w:id="2066"/>
      <w:r>
        <w:rPr>
          <w:rtl/>
          <w:lang w:eastAsia="he-IL"/>
        </w:rPr>
        <w:t xml:space="preserve">מה לגבי </w:t>
      </w:r>
      <w:bookmarkStart w:id="2067" w:name="_ETM_Q1_5550184"/>
      <w:bookmarkEnd w:id="2067"/>
      <w:proofErr w:type="spellStart"/>
      <w:r>
        <w:rPr>
          <w:rtl/>
          <w:lang w:eastAsia="he-IL"/>
        </w:rPr>
        <w:t>תוכניות</w:t>
      </w:r>
      <w:proofErr w:type="spellEnd"/>
      <w:r>
        <w:rPr>
          <w:rtl/>
          <w:lang w:eastAsia="he-IL"/>
        </w:rPr>
        <w:t xml:space="preserve"> שיקום מיוחדות לבני נוער?</w:t>
      </w:r>
    </w:p>
    <w:p w:rsidR="005D68E2" w:rsidRDefault="005D68E2" w:rsidP="005D68E2">
      <w:pPr>
        <w:rPr>
          <w:rtl/>
          <w:lang w:eastAsia="he-IL"/>
        </w:rPr>
      </w:pPr>
      <w:bookmarkStart w:id="2068" w:name="_ETM_Q1_5554244"/>
      <w:bookmarkStart w:id="2069" w:name="_ETM_Q1_5554303"/>
      <w:bookmarkStart w:id="2070" w:name="_ETM_Q1_5556324"/>
      <w:bookmarkEnd w:id="2068"/>
      <w:bookmarkEnd w:id="2069"/>
      <w:bookmarkEnd w:id="2070"/>
    </w:p>
    <w:p w:rsidR="005D68E2" w:rsidRDefault="005D68E2" w:rsidP="005D68E2">
      <w:pPr>
        <w:pStyle w:val="afb"/>
        <w:keepNext/>
        <w:rPr>
          <w:rtl/>
          <w:lang w:eastAsia="he-IL"/>
        </w:rPr>
      </w:pPr>
      <w:bookmarkStart w:id="2071" w:name="ET_guest_אפרת_אלטהולץ_מרום_192"/>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bookmarkEnd w:id="2071"/>
    </w:p>
    <w:p w:rsidR="005D68E2" w:rsidRDefault="005D68E2" w:rsidP="005D68E2">
      <w:pPr>
        <w:pStyle w:val="KeepWithNext"/>
        <w:rPr>
          <w:rFonts w:hint="cs"/>
          <w:rtl/>
          <w:lang w:eastAsia="he-IL"/>
        </w:rPr>
      </w:pPr>
    </w:p>
    <w:p w:rsidR="005D68E2" w:rsidRDefault="005D68E2" w:rsidP="005D68E2">
      <w:pPr>
        <w:rPr>
          <w:rtl/>
          <w:lang w:eastAsia="he-IL"/>
        </w:rPr>
      </w:pPr>
      <w:bookmarkStart w:id="2072" w:name="_ETM_Q1_5556579"/>
      <w:bookmarkStart w:id="2073" w:name="_ETM_Q1_5556598"/>
      <w:bookmarkEnd w:id="2072"/>
      <w:bookmarkEnd w:id="2073"/>
      <w:r>
        <w:rPr>
          <w:rtl/>
          <w:lang w:eastAsia="he-IL"/>
        </w:rPr>
        <w:t xml:space="preserve">בשירות בתי הסוהר יש </w:t>
      </w:r>
      <w:proofErr w:type="spellStart"/>
      <w:r>
        <w:rPr>
          <w:rtl/>
          <w:lang w:eastAsia="he-IL"/>
        </w:rPr>
        <w:t>תוכניות</w:t>
      </w:r>
      <w:proofErr w:type="spellEnd"/>
      <w:r>
        <w:rPr>
          <w:rtl/>
          <w:lang w:eastAsia="he-IL"/>
        </w:rPr>
        <w:t xml:space="preserve"> </w:t>
      </w:r>
      <w:bookmarkStart w:id="2074" w:name="_ETM_Q1_5560084"/>
      <w:bookmarkEnd w:id="2074"/>
      <w:r>
        <w:rPr>
          <w:rtl/>
          <w:lang w:eastAsia="he-IL"/>
        </w:rPr>
        <w:t xml:space="preserve">שיקום משמעותיות, בכלא עופר כמובן. מעבר לזה, לא לבני </w:t>
      </w:r>
      <w:bookmarkStart w:id="2075" w:name="_ETM_Q1_5566846"/>
      <w:bookmarkEnd w:id="2075"/>
      <w:r>
        <w:rPr>
          <w:rtl/>
          <w:lang w:eastAsia="he-IL"/>
        </w:rPr>
        <w:t xml:space="preserve">נוער יש </w:t>
      </w:r>
      <w:proofErr w:type="spellStart"/>
      <w:r>
        <w:rPr>
          <w:rtl/>
          <w:lang w:eastAsia="he-IL"/>
        </w:rPr>
        <w:t>תוכניות</w:t>
      </w:r>
      <w:proofErr w:type="spellEnd"/>
      <w:r>
        <w:rPr>
          <w:rtl/>
          <w:lang w:eastAsia="he-IL"/>
        </w:rPr>
        <w:t xml:space="preserve"> רחבות כמו למשל שיקום בנושא </w:t>
      </w:r>
      <w:bookmarkStart w:id="2076" w:name="_ETM_Q1_5574577"/>
      <w:bookmarkEnd w:id="2076"/>
      <w:r>
        <w:rPr>
          <w:rtl/>
          <w:lang w:eastAsia="he-IL"/>
        </w:rPr>
        <w:t>של אלימות במשטרה.</w:t>
      </w:r>
      <w:bookmarkStart w:id="2077" w:name="_ETM_Q1_5578020"/>
      <w:bookmarkEnd w:id="2077"/>
    </w:p>
    <w:p w:rsidR="005D68E2" w:rsidRDefault="005D68E2" w:rsidP="005D68E2">
      <w:pPr>
        <w:rPr>
          <w:rtl/>
          <w:lang w:eastAsia="he-IL"/>
        </w:rPr>
      </w:pPr>
      <w:bookmarkStart w:id="2078" w:name="_ETM_Q1_5578077"/>
      <w:bookmarkStart w:id="2079" w:name="_ETM_Q1_5579492"/>
      <w:bookmarkEnd w:id="2078"/>
      <w:bookmarkEnd w:id="2079"/>
    </w:p>
    <w:p w:rsidR="005D68E2" w:rsidRDefault="005D68E2" w:rsidP="005D68E2">
      <w:pPr>
        <w:pStyle w:val="a5"/>
        <w:keepNext/>
        <w:rPr>
          <w:rtl/>
        </w:rPr>
      </w:pPr>
      <w:bookmarkStart w:id="2080" w:name="ET_speaker_6032_19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080"/>
    </w:p>
    <w:p w:rsidR="005D68E2" w:rsidRDefault="005D68E2" w:rsidP="005D68E2">
      <w:pPr>
        <w:pStyle w:val="KeepWithNext"/>
        <w:rPr>
          <w:rFonts w:hint="cs"/>
          <w:rtl/>
          <w:lang w:eastAsia="he-IL"/>
        </w:rPr>
      </w:pPr>
    </w:p>
    <w:p w:rsidR="005D68E2" w:rsidRDefault="005D68E2" w:rsidP="005D68E2">
      <w:pPr>
        <w:rPr>
          <w:rtl/>
          <w:lang w:eastAsia="he-IL"/>
        </w:rPr>
      </w:pPr>
      <w:bookmarkStart w:id="2081" w:name="_ETM_Q1_5579781"/>
      <w:bookmarkStart w:id="2082" w:name="_ETM_Q1_5579804"/>
      <w:bookmarkEnd w:id="2081"/>
      <w:bookmarkEnd w:id="2082"/>
      <w:r>
        <w:rPr>
          <w:rtl/>
          <w:lang w:eastAsia="he-IL"/>
        </w:rPr>
        <w:t xml:space="preserve">אם תוכלי בבקשה להתייחס באשר לממשק העבודה </w:t>
      </w:r>
      <w:bookmarkStart w:id="2083" w:name="_ETM_Q1_5584688"/>
      <w:bookmarkEnd w:id="2083"/>
      <w:r>
        <w:rPr>
          <w:rtl/>
          <w:lang w:eastAsia="he-IL"/>
        </w:rPr>
        <w:t xml:space="preserve">עם משרד החינוך ועם לשכות הרווחה. האם יש ממשק </w:t>
      </w:r>
      <w:bookmarkStart w:id="2084" w:name="_ETM_Q1_5590052"/>
      <w:bookmarkEnd w:id="2084"/>
      <w:r>
        <w:rPr>
          <w:rtl/>
          <w:lang w:eastAsia="he-IL"/>
        </w:rPr>
        <w:t xml:space="preserve">עבודה סדור? משנה סדורה? איך מנהלים תיקים או מקרים שיש </w:t>
      </w:r>
      <w:bookmarkStart w:id="2085" w:name="_ETM_Q1_5596795"/>
      <w:bookmarkEnd w:id="2085"/>
      <w:r>
        <w:rPr>
          <w:rtl/>
          <w:lang w:eastAsia="he-IL"/>
        </w:rPr>
        <w:t xml:space="preserve">בהם פשע אקטיבי של צעירים, אלימות אקטיבית של צעירים, </w:t>
      </w:r>
      <w:bookmarkStart w:id="2086" w:name="_ETM_Q1_5602477"/>
      <w:bookmarkEnd w:id="2086"/>
      <w:r>
        <w:rPr>
          <w:rtl/>
          <w:lang w:eastAsia="he-IL"/>
        </w:rPr>
        <w:t>או פסיבית כשהם קורבנות בנושא הזה? אני יודע למשל שבהתאם</w:t>
      </w:r>
      <w:bookmarkStart w:id="2087" w:name="_ETM_Q1_5607450"/>
      <w:bookmarkEnd w:id="2087"/>
      <w:r>
        <w:rPr>
          <w:rtl/>
          <w:lang w:eastAsia="he-IL"/>
        </w:rPr>
        <w:t xml:space="preserve"> לחוק למניעת אלימות בתוך המשפחה שיש ממשק עבודה </w:t>
      </w:r>
      <w:bookmarkStart w:id="2088" w:name="_ETM_Q1_5612216"/>
      <w:bookmarkEnd w:id="2088"/>
      <w:r>
        <w:rPr>
          <w:rtl/>
          <w:lang w:eastAsia="he-IL"/>
        </w:rPr>
        <w:t xml:space="preserve">ויש נוהל טיוב הקשר בין המשטרה לרווחה עצמה. האם יש </w:t>
      </w:r>
      <w:bookmarkStart w:id="2089" w:name="_ETM_Q1_5617648"/>
      <w:bookmarkEnd w:id="2089"/>
      <w:r>
        <w:rPr>
          <w:rtl/>
          <w:lang w:eastAsia="he-IL"/>
        </w:rPr>
        <w:t xml:space="preserve">מודל דומה או משופר בין המשרד לביטחון הפנים, בעיקר המשטרה, </w:t>
      </w:r>
      <w:bookmarkStart w:id="2090" w:name="_ETM_Q1_5624345"/>
      <w:bookmarkEnd w:id="2090"/>
      <w:r>
        <w:rPr>
          <w:rtl/>
          <w:lang w:eastAsia="he-IL"/>
        </w:rPr>
        <w:t>לרווחה ולחינוך?</w:t>
      </w:r>
      <w:bookmarkStart w:id="2091" w:name="_ETM_Q1_5627306"/>
      <w:bookmarkEnd w:id="2091"/>
    </w:p>
    <w:p w:rsidR="005D68E2" w:rsidRDefault="005D68E2" w:rsidP="005D68E2">
      <w:pPr>
        <w:rPr>
          <w:rtl/>
          <w:lang w:eastAsia="he-IL"/>
        </w:rPr>
      </w:pPr>
      <w:bookmarkStart w:id="2092" w:name="_ETM_Q1_5627373"/>
      <w:bookmarkEnd w:id="2092"/>
    </w:p>
    <w:p w:rsidR="005D68E2" w:rsidRDefault="005D68E2" w:rsidP="005D68E2">
      <w:pPr>
        <w:pStyle w:val="afb"/>
        <w:keepNext/>
        <w:rPr>
          <w:rtl/>
          <w:lang w:eastAsia="he-IL"/>
        </w:rPr>
      </w:pPr>
      <w:bookmarkStart w:id="2093" w:name="ET_guest_אפרת_אלטהולץ_מרום_194"/>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bookmarkEnd w:id="2093"/>
    </w:p>
    <w:p w:rsidR="005D68E2" w:rsidRDefault="005D68E2" w:rsidP="005D68E2">
      <w:pPr>
        <w:pStyle w:val="KeepWithNext"/>
        <w:rPr>
          <w:rFonts w:hint="cs"/>
          <w:rtl/>
          <w:lang w:eastAsia="he-IL"/>
        </w:rPr>
      </w:pPr>
    </w:p>
    <w:p w:rsidR="005D68E2" w:rsidRDefault="005D68E2" w:rsidP="005D68E2">
      <w:pPr>
        <w:rPr>
          <w:rtl/>
          <w:lang w:eastAsia="he-IL"/>
        </w:rPr>
      </w:pPr>
      <w:bookmarkStart w:id="2094" w:name="_ETM_Q1_5630174"/>
      <w:bookmarkStart w:id="2095" w:name="_ETM_Q1_5630198"/>
      <w:bookmarkEnd w:id="2094"/>
      <w:bookmarkEnd w:id="2095"/>
      <w:r>
        <w:rPr>
          <w:rtl/>
          <w:lang w:eastAsia="he-IL"/>
        </w:rPr>
        <w:t xml:space="preserve">יש ממשקים רחבים ועמוקים. בהחלט בנושא של אלימות במשטרה, הונחו על שולחן הכנסת שתי הצעות חוק </w:t>
      </w:r>
      <w:bookmarkStart w:id="2096" w:name="_ETM_Q1_5638332"/>
      <w:bookmarkEnd w:id="2096"/>
      <w:r>
        <w:rPr>
          <w:rtl/>
          <w:lang w:eastAsia="he-IL"/>
        </w:rPr>
        <w:t xml:space="preserve">בעניין הממשקים. אני לא מספיק בקיאה בניין הזה ואני אצטרך </w:t>
      </w:r>
      <w:bookmarkStart w:id="2097" w:name="_ETM_Q1_5645206"/>
      <w:bookmarkEnd w:id="2097"/>
      <w:r>
        <w:rPr>
          <w:rtl/>
          <w:lang w:eastAsia="he-IL"/>
        </w:rPr>
        <w:t>לחזור לוועדה בעניין הזה.</w:t>
      </w:r>
    </w:p>
    <w:p w:rsidR="005D68E2" w:rsidRDefault="005D68E2" w:rsidP="005D68E2">
      <w:pPr>
        <w:rPr>
          <w:rtl/>
          <w:lang w:eastAsia="he-IL"/>
        </w:rPr>
      </w:pPr>
      <w:bookmarkStart w:id="2098" w:name="_ETM_Q1_5649854"/>
      <w:bookmarkStart w:id="2099" w:name="_ETM_Q1_5649907"/>
      <w:bookmarkStart w:id="2100" w:name="_ETM_Q1_5649047"/>
      <w:bookmarkStart w:id="2101" w:name="_ETM_Q1_5650573"/>
      <w:bookmarkEnd w:id="2098"/>
      <w:bookmarkEnd w:id="2099"/>
      <w:bookmarkEnd w:id="2100"/>
      <w:bookmarkEnd w:id="2101"/>
    </w:p>
    <w:p w:rsidR="005D68E2" w:rsidRDefault="005D68E2" w:rsidP="005D68E2">
      <w:pPr>
        <w:pStyle w:val="afb"/>
        <w:keepNext/>
        <w:rPr>
          <w:rtl/>
          <w:lang w:eastAsia="he-IL"/>
        </w:rPr>
      </w:pPr>
      <w:bookmarkStart w:id="2102" w:name="ET_guest_בטי_חנן_195"/>
      <w:r>
        <w:rPr>
          <w:rStyle w:val="TagStyle"/>
          <w:rFonts w:hint="cs"/>
          <w:rtl/>
        </w:rPr>
        <w:t xml:space="preserve"> &lt;&lt; אורח &gt;&gt; </w:t>
      </w:r>
      <w:r>
        <w:rPr>
          <w:rFonts w:hint="cs"/>
          <w:rtl/>
          <w:lang w:eastAsia="he-IL"/>
        </w:rPr>
        <w:t>בטי חנן:</w:t>
      </w:r>
      <w:r>
        <w:rPr>
          <w:rStyle w:val="TagStyle"/>
          <w:rFonts w:hint="cs"/>
          <w:rtl/>
        </w:rPr>
        <w:t xml:space="preserve"> &lt;&lt; אורח &gt;&gt;</w:t>
      </w:r>
      <w:r>
        <w:rPr>
          <w:rFonts w:hint="cs"/>
          <w:rtl/>
          <w:lang w:eastAsia="he-IL"/>
        </w:rPr>
        <w:t xml:space="preserve"> </w:t>
      </w:r>
      <w:bookmarkEnd w:id="2102"/>
    </w:p>
    <w:p w:rsidR="005D68E2" w:rsidRDefault="005D68E2" w:rsidP="005D68E2">
      <w:pPr>
        <w:pStyle w:val="KeepWithNext"/>
        <w:rPr>
          <w:rFonts w:hint="cs"/>
          <w:rtl/>
          <w:lang w:eastAsia="he-IL"/>
        </w:rPr>
      </w:pPr>
    </w:p>
    <w:p w:rsidR="005D68E2" w:rsidRDefault="005D68E2" w:rsidP="005D68E2">
      <w:pPr>
        <w:rPr>
          <w:rtl/>
          <w:lang w:eastAsia="he-IL"/>
        </w:rPr>
      </w:pPr>
      <w:bookmarkStart w:id="2103" w:name="_ETM_Q1_5650887"/>
      <w:bookmarkStart w:id="2104" w:name="_ETM_Q1_5650907"/>
      <w:bookmarkEnd w:id="2103"/>
      <w:bookmarkEnd w:id="2104"/>
      <w:r>
        <w:rPr>
          <w:rtl/>
          <w:lang w:eastAsia="he-IL"/>
        </w:rPr>
        <w:t xml:space="preserve">אני רוצה להוסיף שבקרב קטינים </w:t>
      </w:r>
      <w:bookmarkStart w:id="2105" w:name="_ETM_Q1_5652277"/>
      <w:bookmarkEnd w:id="2105"/>
      <w:r>
        <w:rPr>
          <w:rtl/>
          <w:lang w:eastAsia="he-IL"/>
        </w:rPr>
        <w:t xml:space="preserve">יש לנו את </w:t>
      </w:r>
      <w:proofErr w:type="spellStart"/>
      <w:r>
        <w:rPr>
          <w:rtl/>
          <w:lang w:eastAsia="he-IL"/>
        </w:rPr>
        <w:t>תוכנית</w:t>
      </w:r>
      <w:proofErr w:type="spellEnd"/>
      <w:r>
        <w:rPr>
          <w:rtl/>
          <w:lang w:eastAsia="he-IL"/>
        </w:rPr>
        <w:t xml:space="preserve"> הצדק המאחה שמהווה הליך חלופי להליך הפלילי. כמובן שקטינים מכל </w:t>
      </w:r>
      <w:bookmarkStart w:id="2106" w:name="_ETM_Q1_5661004"/>
      <w:bookmarkEnd w:id="2106"/>
      <w:r>
        <w:rPr>
          <w:rtl/>
          <w:lang w:eastAsia="he-IL"/>
        </w:rPr>
        <w:t xml:space="preserve">המגזרים משתתפים בהליך הזה בו יש גם סוגיה של גישור </w:t>
      </w:r>
      <w:bookmarkStart w:id="2107" w:name="_ETM_Q1_5667741"/>
      <w:bookmarkEnd w:id="2107"/>
      <w:r>
        <w:rPr>
          <w:rtl/>
          <w:lang w:eastAsia="he-IL"/>
        </w:rPr>
        <w:t xml:space="preserve">בין פוגע לנפגע, גם </w:t>
      </w:r>
      <w:proofErr w:type="spellStart"/>
      <w:r>
        <w:rPr>
          <w:rtl/>
          <w:lang w:eastAsia="he-IL"/>
        </w:rPr>
        <w:t>תוכנית</w:t>
      </w:r>
      <w:proofErr w:type="spellEnd"/>
      <w:r>
        <w:rPr>
          <w:rtl/>
          <w:lang w:eastAsia="he-IL"/>
        </w:rPr>
        <w:t xml:space="preserve"> טיפול לקטין וגם סוגיה </w:t>
      </w:r>
      <w:bookmarkStart w:id="2108" w:name="_ETM_Q1_5676409"/>
      <w:bookmarkEnd w:id="2108"/>
      <w:r>
        <w:rPr>
          <w:rtl/>
          <w:lang w:eastAsia="he-IL"/>
        </w:rPr>
        <w:t xml:space="preserve">של פיצוי וגם סוגיה של פיצוי מטעם הפוגע </w:t>
      </w:r>
      <w:bookmarkStart w:id="2109" w:name="_ETM_Q1_5678235"/>
      <w:bookmarkEnd w:id="2109"/>
      <w:r>
        <w:rPr>
          <w:rtl/>
          <w:lang w:eastAsia="he-IL"/>
        </w:rPr>
        <w:t xml:space="preserve">לנפגע. זו </w:t>
      </w:r>
      <w:proofErr w:type="spellStart"/>
      <w:r>
        <w:rPr>
          <w:rtl/>
          <w:lang w:eastAsia="he-IL"/>
        </w:rPr>
        <w:t>תוכנית</w:t>
      </w:r>
      <w:proofErr w:type="spellEnd"/>
      <w:r>
        <w:rPr>
          <w:rtl/>
          <w:lang w:eastAsia="he-IL"/>
        </w:rPr>
        <w:t xml:space="preserve"> שהיא בשיתוף עם המשטרה. המשטרה,</w:t>
      </w:r>
      <w:bookmarkStart w:id="2110" w:name="_ETM_Q1_5691053"/>
      <w:bookmarkEnd w:id="2110"/>
      <w:r>
        <w:rPr>
          <w:rtl/>
          <w:lang w:eastAsia="he-IL"/>
        </w:rPr>
        <w:t xml:space="preserve"> התביעות, צריכים לאשר כל הפניה של נער </w:t>
      </w:r>
      <w:bookmarkStart w:id="2111" w:name="_ETM_Q1_5693436"/>
      <w:bookmarkEnd w:id="2111"/>
      <w:r>
        <w:rPr>
          <w:rtl/>
          <w:lang w:eastAsia="he-IL"/>
        </w:rPr>
        <w:t>לטיפול כזה.</w:t>
      </w:r>
    </w:p>
    <w:p w:rsidR="005D68E2" w:rsidRDefault="005D68E2" w:rsidP="005D68E2">
      <w:pPr>
        <w:rPr>
          <w:rtl/>
          <w:lang w:eastAsia="he-IL"/>
        </w:rPr>
      </w:pPr>
      <w:bookmarkStart w:id="2112" w:name="_ETM_Q1_5694773"/>
      <w:bookmarkStart w:id="2113" w:name="_ETM_Q1_5694833"/>
      <w:bookmarkStart w:id="2114" w:name="_ETM_Q1_5695949"/>
      <w:bookmarkEnd w:id="2112"/>
      <w:bookmarkEnd w:id="2113"/>
      <w:bookmarkEnd w:id="2114"/>
    </w:p>
    <w:p w:rsidR="005D68E2" w:rsidRDefault="005D68E2" w:rsidP="005D68E2">
      <w:pPr>
        <w:pStyle w:val="a5"/>
        <w:keepNext/>
        <w:rPr>
          <w:rtl/>
        </w:rPr>
      </w:pPr>
      <w:bookmarkStart w:id="2115" w:name="ET_speaker_6032_19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115"/>
    </w:p>
    <w:p w:rsidR="005D68E2" w:rsidRDefault="005D68E2" w:rsidP="005D68E2">
      <w:pPr>
        <w:pStyle w:val="KeepWithNext"/>
        <w:rPr>
          <w:rFonts w:hint="cs"/>
          <w:rtl/>
          <w:lang w:eastAsia="he-IL"/>
        </w:rPr>
      </w:pPr>
    </w:p>
    <w:p w:rsidR="005D68E2" w:rsidRDefault="005D68E2" w:rsidP="005D68E2">
      <w:pPr>
        <w:rPr>
          <w:rtl/>
          <w:lang w:eastAsia="he-IL"/>
        </w:rPr>
      </w:pPr>
      <w:bookmarkStart w:id="2116" w:name="_ETM_Q1_5696197"/>
      <w:bookmarkStart w:id="2117" w:name="_ETM_Q1_5696217"/>
      <w:bookmarkEnd w:id="2116"/>
      <w:bookmarkEnd w:id="2117"/>
      <w:r>
        <w:rPr>
          <w:rtl/>
          <w:lang w:eastAsia="he-IL"/>
        </w:rPr>
        <w:t xml:space="preserve">זה מאוד חשוב. ברגע שיש אירוע </w:t>
      </w:r>
      <w:bookmarkStart w:id="2118" w:name="_ETM_Q1_5701213"/>
      <w:bookmarkEnd w:id="2118"/>
      <w:r>
        <w:rPr>
          <w:rtl/>
          <w:lang w:eastAsia="he-IL"/>
        </w:rPr>
        <w:t xml:space="preserve">מסוים, מי שמגיע ראשון לפעמים זו המשטרה או לשכת </w:t>
      </w:r>
      <w:bookmarkStart w:id="2119" w:name="_ETM_Q1_5705084"/>
      <w:bookmarkEnd w:id="2119"/>
      <w:r>
        <w:rPr>
          <w:rtl/>
          <w:lang w:eastAsia="he-IL"/>
        </w:rPr>
        <w:t xml:space="preserve">הרווחה. כאשר אני מדבר על ממשק עבודה מסודר </w:t>
      </w:r>
      <w:bookmarkStart w:id="2120" w:name="_ETM_Q1_5710552"/>
      <w:bookmarkEnd w:id="2120"/>
      <w:r>
        <w:rPr>
          <w:rtl/>
          <w:lang w:eastAsia="he-IL"/>
        </w:rPr>
        <w:t xml:space="preserve">ועל נוהל מסוים, כדי שתהיה העברת מידע בין המשרדים </w:t>
      </w:r>
      <w:bookmarkStart w:id="2121" w:name="_ETM_Q1_5716218"/>
      <w:bookmarkEnd w:id="2121"/>
      <w:r>
        <w:rPr>
          <w:rtl/>
          <w:lang w:eastAsia="he-IL"/>
        </w:rPr>
        <w:t xml:space="preserve">השונים כאשר המטרה שלנו היא שאותו צעיר יקבל </w:t>
      </w:r>
      <w:bookmarkStart w:id="2122" w:name="_ETM_Q1_5725623"/>
      <w:bookmarkEnd w:id="2122"/>
      <w:r>
        <w:rPr>
          <w:rtl/>
          <w:lang w:eastAsia="he-IL"/>
        </w:rPr>
        <w:t xml:space="preserve">טיפול מגוון, לא רק שירות משטרתי ראוי אלא גם רווחה </w:t>
      </w:r>
      <w:bookmarkStart w:id="2123" w:name="_ETM_Q1_5729619"/>
      <w:bookmarkEnd w:id="2123"/>
      <w:r>
        <w:rPr>
          <w:rtl/>
          <w:lang w:eastAsia="he-IL"/>
        </w:rPr>
        <w:t xml:space="preserve">וגם חינוך. לכן צריך למצוא מודל להעברת מידע, לשיתוף פעולה </w:t>
      </w:r>
      <w:bookmarkStart w:id="2124" w:name="_ETM_Q1_5735036"/>
      <w:bookmarkEnd w:id="2124"/>
      <w:r>
        <w:rPr>
          <w:rtl/>
          <w:lang w:eastAsia="he-IL"/>
        </w:rPr>
        <w:t xml:space="preserve">בין המשרדים השונים ברגע שהמשטרה מודעת למקרה מסוים. המשך </w:t>
      </w:r>
      <w:bookmarkStart w:id="2125" w:name="_ETM_Q1_5746435"/>
      <w:bookmarkEnd w:id="2125"/>
      <w:r>
        <w:rPr>
          <w:rtl/>
          <w:lang w:eastAsia="he-IL"/>
        </w:rPr>
        <w:t xml:space="preserve">הטיפול צריך להיות למשל ברווחה, בחינוך, בבתי ספר. בלי </w:t>
      </w:r>
      <w:bookmarkStart w:id="2126" w:name="_ETM_Q1_5751244"/>
      <w:bookmarkEnd w:id="2126"/>
      <w:r>
        <w:rPr>
          <w:rtl/>
          <w:lang w:eastAsia="he-IL"/>
        </w:rPr>
        <w:t xml:space="preserve">שיהיה ממשק עבודה מסודר, העברת מידע ושיתוף </w:t>
      </w:r>
      <w:bookmarkStart w:id="2127" w:name="_ETM_Q1_5754122"/>
      <w:bookmarkEnd w:id="2127"/>
      <w:r>
        <w:rPr>
          <w:rtl/>
          <w:lang w:eastAsia="he-IL"/>
        </w:rPr>
        <w:t xml:space="preserve">פעולה, אנחנו לא נוכל לתת טיפול מיטבי לאותם צעירים. אמנם </w:t>
      </w:r>
      <w:bookmarkStart w:id="2128" w:name="_ETM_Q1_5761565"/>
      <w:bookmarkEnd w:id="2128"/>
      <w:r>
        <w:rPr>
          <w:rtl/>
          <w:lang w:eastAsia="he-IL"/>
        </w:rPr>
        <w:t xml:space="preserve">אנחנו מדברים על מעורבות של הצעירים האלו בפשיעה אבל </w:t>
      </w:r>
      <w:bookmarkStart w:id="2129" w:name="_ETM_Q1_5766229"/>
      <w:bookmarkEnd w:id="2129"/>
      <w:r>
        <w:rPr>
          <w:rtl/>
          <w:lang w:eastAsia="he-IL"/>
        </w:rPr>
        <w:t xml:space="preserve">בסופו של דבר הם קורבן, קורבן לכישלון שלנו כמבוגרים, </w:t>
      </w:r>
      <w:bookmarkStart w:id="2130" w:name="_ETM_Q1_5769850"/>
      <w:bookmarkEnd w:id="2130"/>
      <w:r>
        <w:rPr>
          <w:rtl/>
          <w:lang w:eastAsia="he-IL"/>
        </w:rPr>
        <w:t xml:space="preserve">כחברה וכמדינה. </w:t>
      </w:r>
    </w:p>
    <w:p w:rsidR="005D68E2" w:rsidRDefault="005D68E2" w:rsidP="005D68E2">
      <w:pPr>
        <w:rPr>
          <w:rtl/>
          <w:lang w:eastAsia="he-IL"/>
        </w:rPr>
      </w:pPr>
      <w:bookmarkStart w:id="2131" w:name="_ETM_Q1_5795385"/>
      <w:bookmarkStart w:id="2132" w:name="_ETM_Q1_5795435"/>
      <w:bookmarkEnd w:id="2131"/>
      <w:bookmarkEnd w:id="2132"/>
    </w:p>
    <w:p w:rsidR="005D68E2" w:rsidRDefault="005D68E2" w:rsidP="005D68E2">
      <w:pPr>
        <w:rPr>
          <w:rtl/>
          <w:lang w:eastAsia="he-IL"/>
        </w:rPr>
      </w:pPr>
      <w:r>
        <w:rPr>
          <w:rtl/>
          <w:lang w:eastAsia="he-IL"/>
        </w:rPr>
        <w:t xml:space="preserve">אנחנו כמובן נמשיך </w:t>
      </w:r>
      <w:bookmarkStart w:id="2133" w:name="_ETM_Q1_5779480"/>
      <w:bookmarkEnd w:id="2133"/>
      <w:r>
        <w:rPr>
          <w:rtl/>
          <w:lang w:eastAsia="he-IL"/>
        </w:rPr>
        <w:t xml:space="preserve">לעקוב אחר הנושא הזה אבל אני חושב שחייבים למצוא </w:t>
      </w:r>
      <w:bookmarkStart w:id="2134" w:name="_ETM_Q1_5782177"/>
      <w:bookmarkEnd w:id="2134"/>
      <w:r>
        <w:rPr>
          <w:rtl/>
          <w:lang w:eastAsia="he-IL"/>
        </w:rPr>
        <w:t xml:space="preserve">נוהל מסוים שכל הגופים שונים יחד. אמנם ראיתי שזה נמצא במסמך המדיניות הוגש לנו לפני שבוע בקשר לתכנית הכוללת </w:t>
      </w:r>
      <w:bookmarkStart w:id="2135" w:name="_ETM_Q1_5795563"/>
      <w:bookmarkEnd w:id="2135"/>
      <w:r>
        <w:rPr>
          <w:rtl/>
          <w:lang w:eastAsia="he-IL"/>
        </w:rPr>
        <w:t>אבל אני חושב שברמת הגיל הזה אנחנו חייבים מודל מפותח</w:t>
      </w:r>
      <w:bookmarkStart w:id="2136" w:name="_ETM_Q1_5801719"/>
      <w:bookmarkEnd w:id="2136"/>
      <w:r>
        <w:rPr>
          <w:rtl/>
          <w:lang w:eastAsia="he-IL"/>
        </w:rPr>
        <w:t xml:space="preserve"> יותר כדי לטפל במקרים השונים.</w:t>
      </w:r>
    </w:p>
    <w:p w:rsidR="005D68E2" w:rsidRDefault="005D68E2" w:rsidP="005D68E2">
      <w:pPr>
        <w:rPr>
          <w:rtl/>
          <w:lang w:eastAsia="he-IL"/>
        </w:rPr>
      </w:pPr>
      <w:bookmarkStart w:id="2137" w:name="_ETM_Q1_5810429"/>
      <w:bookmarkStart w:id="2138" w:name="_ETM_Q1_5810487"/>
      <w:bookmarkStart w:id="2139" w:name="_ETM_Q1_5811332"/>
      <w:bookmarkEnd w:id="2137"/>
      <w:bookmarkEnd w:id="2138"/>
      <w:bookmarkEnd w:id="2139"/>
    </w:p>
    <w:p w:rsidR="005D68E2" w:rsidRDefault="005D68E2" w:rsidP="005D68E2">
      <w:pPr>
        <w:pStyle w:val="afb"/>
        <w:keepNext/>
        <w:rPr>
          <w:rtl/>
          <w:lang w:eastAsia="he-IL"/>
        </w:rPr>
      </w:pPr>
      <w:bookmarkStart w:id="2140" w:name="ET_guest_אפרת_אלטהולץ_מרום_197"/>
      <w:r>
        <w:rPr>
          <w:rStyle w:val="TagStyle"/>
          <w:rFonts w:hint="cs"/>
          <w:rtl/>
        </w:rPr>
        <w:t xml:space="preserve"> &lt;&lt; אורח &gt;&gt; </w:t>
      </w:r>
      <w:r>
        <w:rPr>
          <w:rFonts w:hint="cs"/>
          <w:rtl/>
          <w:lang w:eastAsia="he-IL"/>
        </w:rPr>
        <w:t xml:space="preserve">אפרת </w:t>
      </w:r>
      <w:proofErr w:type="spellStart"/>
      <w:r>
        <w:rPr>
          <w:rFonts w:hint="cs"/>
          <w:rtl/>
          <w:lang w:eastAsia="he-IL"/>
        </w:rPr>
        <w:t>אלטהולץ</w:t>
      </w:r>
      <w:proofErr w:type="spellEnd"/>
      <w:r>
        <w:rPr>
          <w:rFonts w:hint="cs"/>
          <w:rtl/>
          <w:lang w:eastAsia="he-IL"/>
        </w:rPr>
        <w:t xml:space="preserve"> מרום:</w:t>
      </w:r>
      <w:r>
        <w:rPr>
          <w:rStyle w:val="TagStyle"/>
          <w:rFonts w:hint="cs"/>
          <w:rtl/>
        </w:rPr>
        <w:t xml:space="preserve"> &lt;&lt; אורח &gt;&gt;</w:t>
      </w:r>
      <w:r>
        <w:rPr>
          <w:rFonts w:hint="cs"/>
          <w:rtl/>
          <w:lang w:eastAsia="he-IL"/>
        </w:rPr>
        <w:t xml:space="preserve"> </w:t>
      </w:r>
      <w:bookmarkEnd w:id="2140"/>
    </w:p>
    <w:p w:rsidR="005D68E2" w:rsidRDefault="005D68E2" w:rsidP="005D68E2">
      <w:pPr>
        <w:pStyle w:val="KeepWithNext"/>
        <w:rPr>
          <w:rFonts w:hint="cs"/>
          <w:rtl/>
          <w:lang w:eastAsia="he-IL"/>
        </w:rPr>
      </w:pPr>
    </w:p>
    <w:p w:rsidR="005D68E2" w:rsidRDefault="005D68E2" w:rsidP="005D68E2">
      <w:pPr>
        <w:rPr>
          <w:rtl/>
          <w:lang w:eastAsia="he-IL"/>
        </w:rPr>
      </w:pPr>
      <w:bookmarkStart w:id="2141" w:name="_ETM_Q1_5811601"/>
      <w:bookmarkStart w:id="2142" w:name="_ETM_Q1_5811625"/>
      <w:bookmarkEnd w:id="2141"/>
      <w:bookmarkEnd w:id="2142"/>
      <w:r>
        <w:rPr>
          <w:rtl/>
          <w:lang w:eastAsia="he-IL"/>
        </w:rPr>
        <w:t>חשוב לי להדגיש שיש שי</w:t>
      </w:r>
      <w:bookmarkStart w:id="2143" w:name="_ETM_Q1_5810593"/>
      <w:bookmarkEnd w:id="2143"/>
      <w:r>
        <w:rPr>
          <w:rtl/>
          <w:lang w:eastAsia="he-IL"/>
        </w:rPr>
        <w:t>תוף פעולה הדוק ומלא ונהלים שעובדים בצורה טובה.</w:t>
      </w:r>
    </w:p>
    <w:p w:rsidR="005D68E2" w:rsidRDefault="005D68E2" w:rsidP="005D68E2">
      <w:pPr>
        <w:rPr>
          <w:rtl/>
          <w:lang w:eastAsia="he-IL"/>
        </w:rPr>
      </w:pPr>
      <w:bookmarkStart w:id="2144" w:name="_ETM_Q1_5817368"/>
      <w:bookmarkStart w:id="2145" w:name="_ETM_Q1_5817431"/>
      <w:bookmarkStart w:id="2146" w:name="_ETM_Q1_5818624"/>
      <w:bookmarkEnd w:id="2144"/>
      <w:bookmarkEnd w:id="2145"/>
      <w:bookmarkEnd w:id="2146"/>
    </w:p>
    <w:p w:rsidR="005D68E2" w:rsidRDefault="005D68E2" w:rsidP="005D68E2">
      <w:pPr>
        <w:pStyle w:val="a5"/>
        <w:keepNext/>
        <w:rPr>
          <w:rtl/>
        </w:rPr>
      </w:pPr>
      <w:bookmarkStart w:id="2147" w:name="ET_speaker_6032_198"/>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147"/>
    </w:p>
    <w:p w:rsidR="005D68E2" w:rsidRDefault="005D68E2" w:rsidP="005D68E2">
      <w:pPr>
        <w:pStyle w:val="KeepWithNext"/>
        <w:rPr>
          <w:rFonts w:hint="cs"/>
          <w:rtl/>
          <w:lang w:eastAsia="he-IL"/>
        </w:rPr>
      </w:pPr>
    </w:p>
    <w:p w:rsidR="005D68E2" w:rsidRDefault="005D68E2" w:rsidP="005D68E2">
      <w:pPr>
        <w:rPr>
          <w:rtl/>
          <w:lang w:eastAsia="he-IL"/>
        </w:rPr>
      </w:pPr>
      <w:bookmarkStart w:id="2148" w:name="_ETM_Q1_5818894"/>
      <w:bookmarkStart w:id="2149" w:name="_ETM_Q1_5818918"/>
      <w:bookmarkEnd w:id="2148"/>
      <w:bookmarkEnd w:id="2149"/>
      <w:r>
        <w:rPr>
          <w:rtl/>
          <w:lang w:eastAsia="he-IL"/>
        </w:rPr>
        <w:t xml:space="preserve">תודה. </w:t>
      </w:r>
    </w:p>
    <w:p w:rsidR="005D68E2" w:rsidRDefault="005D68E2" w:rsidP="005D68E2">
      <w:pPr>
        <w:rPr>
          <w:rtl/>
          <w:lang w:eastAsia="he-IL"/>
        </w:rPr>
      </w:pPr>
      <w:bookmarkStart w:id="2150" w:name="_ETM_Q1_5822856"/>
      <w:bookmarkStart w:id="2151" w:name="_ETM_Q1_5822909"/>
      <w:bookmarkEnd w:id="2150"/>
      <w:bookmarkEnd w:id="2151"/>
    </w:p>
    <w:p w:rsidR="005D68E2" w:rsidRDefault="005D68E2" w:rsidP="005D68E2">
      <w:pPr>
        <w:pStyle w:val="afb"/>
        <w:keepNext/>
        <w:rPr>
          <w:rtl/>
          <w:lang w:eastAsia="he-IL"/>
        </w:rPr>
      </w:pPr>
      <w:bookmarkStart w:id="2152" w:name="ET_guest_אהרון_דגן_199"/>
      <w:r>
        <w:rPr>
          <w:rStyle w:val="TagStyle"/>
          <w:rFonts w:hint="cs"/>
          <w:rtl/>
        </w:rPr>
        <w:t xml:space="preserve"> &lt;&lt; אורח &gt;&gt; </w:t>
      </w:r>
      <w:r>
        <w:rPr>
          <w:rFonts w:hint="cs"/>
          <w:rtl/>
          <w:lang w:eastAsia="he-IL"/>
        </w:rPr>
        <w:t>אהרון דגן:</w:t>
      </w:r>
      <w:r>
        <w:rPr>
          <w:rStyle w:val="TagStyle"/>
          <w:rFonts w:hint="cs"/>
          <w:rtl/>
        </w:rPr>
        <w:t xml:space="preserve"> &lt;&lt; אורח &gt;&gt;</w:t>
      </w:r>
      <w:r>
        <w:rPr>
          <w:rFonts w:hint="cs"/>
          <w:rtl/>
          <w:lang w:eastAsia="he-IL"/>
        </w:rPr>
        <w:t xml:space="preserve"> </w:t>
      </w:r>
      <w:bookmarkEnd w:id="215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אני קצין </w:t>
      </w:r>
      <w:bookmarkStart w:id="2153" w:name="_ETM_Q1_5821637"/>
      <w:bookmarkEnd w:id="2153"/>
      <w:r>
        <w:rPr>
          <w:rtl/>
          <w:lang w:eastAsia="he-IL"/>
        </w:rPr>
        <w:t>בילוש נוער ארצי, מדור נוער של המשטרה. בוקר טוב. לגבי</w:t>
      </w:r>
      <w:bookmarkStart w:id="2154" w:name="_ETM_Q1_5830784"/>
      <w:bookmarkEnd w:id="2154"/>
      <w:r>
        <w:rPr>
          <w:rtl/>
          <w:lang w:eastAsia="he-IL"/>
        </w:rPr>
        <w:t xml:space="preserve"> הנושא האחרון אליו התייחסת, נוהל סדור מבחינת </w:t>
      </w:r>
      <w:bookmarkStart w:id="2155" w:name="_ETM_Q1_5831618"/>
      <w:bookmarkEnd w:id="2155"/>
      <w:r>
        <w:rPr>
          <w:rtl/>
          <w:lang w:eastAsia="he-IL"/>
        </w:rPr>
        <w:t xml:space="preserve">העבודה של המשטרה עם הרשויות האחרות. כל קטין שמגיע לחקירה </w:t>
      </w:r>
      <w:bookmarkStart w:id="2156" w:name="_ETM_Q1_5837846"/>
      <w:bookmarkEnd w:id="2156"/>
      <w:r>
        <w:rPr>
          <w:rtl/>
          <w:lang w:eastAsia="he-IL"/>
        </w:rPr>
        <w:t>כחשוד במשטרה, על פי נוהל יש חובת דיווח לשירות המבחן</w:t>
      </w:r>
      <w:bookmarkStart w:id="2157" w:name="_ETM_Q1_5843446"/>
      <w:bookmarkEnd w:id="2157"/>
      <w:r>
        <w:rPr>
          <w:rtl/>
          <w:lang w:eastAsia="he-IL"/>
        </w:rPr>
        <w:t xml:space="preserve"> ולרווחה, תוך שלושה ימים לא יאוחר משלושה ימים. כלו</w:t>
      </w:r>
      <w:bookmarkStart w:id="2158" w:name="_ETM_Q1_5845733"/>
      <w:bookmarkEnd w:id="2158"/>
      <w:r>
        <w:rPr>
          <w:rtl/>
          <w:lang w:eastAsia="he-IL"/>
        </w:rPr>
        <w:t xml:space="preserve">מר, הוא סיים את החקירה שלו, הוא קם, </w:t>
      </w:r>
      <w:bookmarkStart w:id="2159" w:name="_ETM_Q1_5849558"/>
      <w:bookmarkEnd w:id="2159"/>
      <w:r>
        <w:rPr>
          <w:rtl/>
          <w:lang w:eastAsia="he-IL"/>
        </w:rPr>
        <w:t>הלך הביתה, אוטומטית אתו חוקר מדווח – יש</w:t>
      </w:r>
      <w:bookmarkStart w:id="2160" w:name="_ETM_Q1_5852471"/>
      <w:bookmarkEnd w:id="2160"/>
      <w:r>
        <w:rPr>
          <w:rtl/>
          <w:lang w:eastAsia="he-IL"/>
        </w:rPr>
        <w:t xml:space="preserve"> טופס מובנה ומסודר עם כל פירוט האירוע – באותו רגע </w:t>
      </w:r>
      <w:bookmarkStart w:id="2161" w:name="_ETM_Q1_5858793"/>
      <w:bookmarkEnd w:id="2161"/>
      <w:r>
        <w:rPr>
          <w:rtl/>
          <w:lang w:eastAsia="he-IL"/>
        </w:rPr>
        <w:t xml:space="preserve">ליחידת שירות המבחן שקשורה למקום ביצוע העבירה אם </w:t>
      </w:r>
      <w:bookmarkStart w:id="2162" w:name="_ETM_Q1_5862579"/>
      <w:bookmarkEnd w:id="2162"/>
      <w:r>
        <w:rPr>
          <w:rtl/>
          <w:lang w:eastAsia="he-IL"/>
        </w:rPr>
        <w:t xml:space="preserve">הקטין הוא תושב הצפון וביצע את העבירה שלו באזור המרכז, אנחנו כמובן נפקסס את זה לאזור המרכז אבל אוטומטית שירות </w:t>
      </w:r>
      <w:bookmarkStart w:id="2163" w:name="_ETM_Q1_5869327"/>
      <w:bookmarkEnd w:id="2163"/>
      <w:r>
        <w:rPr>
          <w:rtl/>
          <w:lang w:eastAsia="he-IL"/>
        </w:rPr>
        <w:t xml:space="preserve">המבחן יודע להעביר את אותו טיפול באותו קטין למקום המגורים </w:t>
      </w:r>
      <w:bookmarkStart w:id="2164" w:name="_ETM_Q1_5873782"/>
      <w:bookmarkEnd w:id="2164"/>
      <w:r>
        <w:rPr>
          <w:rtl/>
          <w:lang w:eastAsia="he-IL"/>
        </w:rPr>
        <w:t>שלו. זה מבחינת נוהל עבודה סדור.</w:t>
      </w:r>
    </w:p>
    <w:p w:rsidR="005D68E2" w:rsidRDefault="005D68E2" w:rsidP="005D68E2">
      <w:pPr>
        <w:rPr>
          <w:rtl/>
          <w:lang w:eastAsia="he-IL"/>
        </w:rPr>
      </w:pPr>
      <w:bookmarkStart w:id="2165" w:name="_ETM_Q1_5876961"/>
      <w:bookmarkStart w:id="2166" w:name="_ETM_Q1_5877028"/>
      <w:bookmarkEnd w:id="2165"/>
      <w:bookmarkEnd w:id="2166"/>
    </w:p>
    <w:p w:rsidR="005D68E2" w:rsidRDefault="005D68E2" w:rsidP="005D68E2">
      <w:pPr>
        <w:rPr>
          <w:rtl/>
          <w:lang w:eastAsia="he-IL"/>
        </w:rPr>
      </w:pPr>
      <w:bookmarkStart w:id="2167" w:name="_ETM_Q1_5877648"/>
      <w:bookmarkStart w:id="2168" w:name="_ETM_Q1_5877711"/>
      <w:bookmarkEnd w:id="2167"/>
      <w:bookmarkEnd w:id="2168"/>
      <w:r>
        <w:rPr>
          <w:rtl/>
          <w:lang w:eastAsia="he-IL"/>
        </w:rPr>
        <w:t xml:space="preserve">שאל חבר הכנסת </w:t>
      </w:r>
      <w:bookmarkStart w:id="2169" w:name="_ETM_Q1_5880659"/>
      <w:bookmarkEnd w:id="2169"/>
      <w:r>
        <w:rPr>
          <w:rtl/>
          <w:lang w:eastAsia="he-IL"/>
        </w:rPr>
        <w:t xml:space="preserve">אחמד טיבי לגבי הטיפול המשטרתי. באופן כללי מדיניות </w:t>
      </w:r>
      <w:bookmarkStart w:id="2170" w:name="_ETM_Q1_5885461"/>
      <w:bookmarkEnd w:id="2170"/>
      <w:r>
        <w:rPr>
          <w:rtl/>
          <w:lang w:eastAsia="he-IL"/>
        </w:rPr>
        <w:t xml:space="preserve">המשטרה לעניין הקטינים היא לא להכתים את אותו קטין, ולא משנה אם הוא יהודי או לא יהודי, השאיפה היא לא לפתוח תיק פלילי. היכן שאפשר </w:t>
      </w:r>
      <w:bookmarkStart w:id="2171" w:name="_ETM_Q1_5894691"/>
      <w:bookmarkEnd w:id="2171"/>
      <w:r>
        <w:rPr>
          <w:rtl/>
          <w:lang w:eastAsia="he-IL"/>
        </w:rPr>
        <w:t>לא לפתוח תיק פלילי ואפשר לפתוח תיק אזהרה, המשטרה עו</w:t>
      </w:r>
      <w:bookmarkStart w:id="2172" w:name="_ETM_Q1_5898913"/>
      <w:bookmarkEnd w:id="2172"/>
      <w:r>
        <w:rPr>
          <w:rtl/>
          <w:lang w:eastAsia="he-IL"/>
        </w:rPr>
        <w:t xml:space="preserve">שה את זה. לפתוח תיק אזהרה, כמובן שאנחנו לא </w:t>
      </w:r>
      <w:bookmarkStart w:id="2173" w:name="_ETM_Q1_5898635"/>
      <w:bookmarkEnd w:id="2173"/>
      <w:r>
        <w:rPr>
          <w:rtl/>
          <w:lang w:eastAsia="he-IL"/>
        </w:rPr>
        <w:t xml:space="preserve">מדברים על העבירות החמורות, עבירות מין, עבירות רצח, אבל בעבירות הקלות יותר היכן שאפשר לפתוח תיק אזהרה, שזה </w:t>
      </w:r>
      <w:bookmarkStart w:id="2174" w:name="_ETM_Q1_5909939"/>
      <w:bookmarkEnd w:id="2174"/>
      <w:r>
        <w:rPr>
          <w:rtl/>
          <w:lang w:eastAsia="he-IL"/>
        </w:rPr>
        <w:t xml:space="preserve">נקרא תיק </w:t>
      </w:r>
      <w:proofErr w:type="spellStart"/>
      <w:r>
        <w:rPr>
          <w:rtl/>
          <w:lang w:eastAsia="he-IL"/>
        </w:rPr>
        <w:t>צ"מ</w:t>
      </w:r>
      <w:proofErr w:type="spellEnd"/>
      <w:r>
        <w:rPr>
          <w:rtl/>
          <w:lang w:eastAsia="he-IL"/>
        </w:rPr>
        <w:t xml:space="preserve">, אנחנו מעדיפים לפתוח תיק </w:t>
      </w:r>
      <w:proofErr w:type="spellStart"/>
      <w:r>
        <w:rPr>
          <w:rtl/>
          <w:lang w:eastAsia="he-IL"/>
        </w:rPr>
        <w:t>צ"מ</w:t>
      </w:r>
      <w:proofErr w:type="spellEnd"/>
      <w:r>
        <w:rPr>
          <w:rtl/>
          <w:lang w:eastAsia="he-IL"/>
        </w:rPr>
        <w:t>. אנ</w:t>
      </w:r>
      <w:bookmarkStart w:id="2175" w:name="_ETM_Q1_5913133"/>
      <w:bookmarkEnd w:id="2175"/>
      <w:r>
        <w:rPr>
          <w:rtl/>
          <w:lang w:eastAsia="he-IL"/>
        </w:rPr>
        <w:t>חנו מזהירים אותו פעם ראשונה, יש אפשרות גם לפ</w:t>
      </w:r>
      <w:bookmarkStart w:id="2176" w:name="_ETM_Q1_5915879"/>
      <w:bookmarkEnd w:id="2176"/>
      <w:r>
        <w:rPr>
          <w:rtl/>
          <w:lang w:eastAsia="he-IL"/>
        </w:rPr>
        <w:t>תוח תיק אזהרה פעם שנייה בכפוף לכל מיני קריטריונים ואפילו</w:t>
      </w:r>
      <w:bookmarkStart w:id="2177" w:name="_ETM_Q1_5919816"/>
      <w:bookmarkEnd w:id="2177"/>
      <w:r>
        <w:rPr>
          <w:rtl/>
          <w:lang w:eastAsia="he-IL"/>
        </w:rPr>
        <w:t xml:space="preserve"> גם פעם שלישית. במידה ואותו קטין בפעמים האלה – פעם </w:t>
      </w:r>
      <w:bookmarkStart w:id="2178" w:name="_ETM_Q1_5925389"/>
      <w:bookmarkEnd w:id="2178"/>
      <w:r>
        <w:rPr>
          <w:rtl/>
          <w:lang w:eastAsia="he-IL"/>
        </w:rPr>
        <w:t xml:space="preserve">ראשונה מזהירים אותו, פותחים לו תיק אזהרה, פעם שנייה מזהירים </w:t>
      </w:r>
      <w:bookmarkStart w:id="2179" w:name="_ETM_Q1_5928995"/>
      <w:bookmarkEnd w:id="2179"/>
      <w:r>
        <w:rPr>
          <w:rtl/>
          <w:lang w:eastAsia="he-IL"/>
        </w:rPr>
        <w:t xml:space="preserve">אותו ואפילו פעם שלישית במקרים חריגים והוא עדיין כנראה </w:t>
      </w:r>
      <w:bookmarkStart w:id="2180" w:name="_ETM_Q1_5932197"/>
      <w:bookmarkEnd w:id="2180"/>
      <w:r>
        <w:rPr>
          <w:rtl/>
          <w:lang w:eastAsia="he-IL"/>
        </w:rPr>
        <w:t xml:space="preserve">לא מבין את המשמעות של מה שהוא עשה – אז </w:t>
      </w:r>
      <w:bookmarkStart w:id="2181" w:name="_ETM_Q1_5935347"/>
      <w:bookmarkEnd w:id="2181"/>
      <w:r>
        <w:rPr>
          <w:rtl/>
          <w:lang w:eastAsia="he-IL"/>
        </w:rPr>
        <w:t xml:space="preserve">אנחנו עוברים להליך הפלילי. כמובן שיש מקרים, כמו שאמרתי, שאין בכלל שיקול דעת ואוטומטית אנחנו פותחים תיק </w:t>
      </w:r>
      <w:bookmarkStart w:id="2182" w:name="_ETM_Q1_5943424"/>
      <w:bookmarkEnd w:id="2182"/>
      <w:r>
        <w:rPr>
          <w:rtl/>
          <w:lang w:eastAsia="he-IL"/>
        </w:rPr>
        <w:t>פלילי. ממש בסיום החקירה, ולא משנה באיזו עבירה,</w:t>
      </w:r>
      <w:bookmarkStart w:id="2183" w:name="_ETM_Q1_5950559"/>
      <w:bookmarkEnd w:id="2183"/>
      <w:r>
        <w:rPr>
          <w:rtl/>
          <w:lang w:eastAsia="he-IL"/>
        </w:rPr>
        <w:t xml:space="preserve"> אנחנו מעבירים את הדיווח </w:t>
      </w:r>
      <w:proofErr w:type="spellStart"/>
      <w:r>
        <w:rPr>
          <w:rtl/>
          <w:lang w:eastAsia="he-IL"/>
        </w:rPr>
        <w:t>לשמ"ל</w:t>
      </w:r>
      <w:proofErr w:type="spellEnd"/>
      <w:r>
        <w:rPr>
          <w:rtl/>
          <w:lang w:eastAsia="he-IL"/>
        </w:rPr>
        <w:t xml:space="preserve">. בעבירות </w:t>
      </w:r>
      <w:bookmarkStart w:id="2184" w:name="_ETM_Q1_5954311"/>
      <w:bookmarkEnd w:id="2184"/>
      <w:r>
        <w:rPr>
          <w:rtl/>
          <w:lang w:eastAsia="he-IL"/>
        </w:rPr>
        <w:t xml:space="preserve">מסוג עוון אנחנו ממתינים </w:t>
      </w:r>
      <w:proofErr w:type="spellStart"/>
      <w:r>
        <w:rPr>
          <w:rtl/>
          <w:lang w:eastAsia="he-IL"/>
        </w:rPr>
        <w:t>לשמ"ל</w:t>
      </w:r>
      <w:proofErr w:type="spellEnd"/>
      <w:r>
        <w:rPr>
          <w:rtl/>
          <w:lang w:eastAsia="he-IL"/>
        </w:rPr>
        <w:t xml:space="preserve"> לתקופה של חודשיים עד לקבלת </w:t>
      </w:r>
      <w:bookmarkStart w:id="2185" w:name="_ETM_Q1_5960088"/>
      <w:bookmarkEnd w:id="2185"/>
      <w:r>
        <w:rPr>
          <w:rtl/>
          <w:lang w:eastAsia="he-IL"/>
        </w:rPr>
        <w:t xml:space="preserve">חוות דעת בעבירות אחרות אנחנו ממתינים גם עד שלושה חודשים. </w:t>
      </w:r>
      <w:bookmarkStart w:id="2186" w:name="_ETM_Q1_5964763"/>
      <w:bookmarkEnd w:id="2186"/>
      <w:r>
        <w:rPr>
          <w:rtl/>
          <w:lang w:eastAsia="he-IL"/>
        </w:rPr>
        <w:t xml:space="preserve">כלומר, תיק החקירה לא יכול להתקדם בהליך שלו, אם </w:t>
      </w:r>
      <w:bookmarkStart w:id="2187" w:name="_ETM_Q1_5970625"/>
      <w:bookmarkEnd w:id="2187"/>
      <w:r>
        <w:rPr>
          <w:rtl/>
          <w:lang w:eastAsia="he-IL"/>
        </w:rPr>
        <w:t>צריך לסגור אותו או להעביר אותו לפרקליטות להגשת כתב אישום,</w:t>
      </w:r>
      <w:bookmarkStart w:id="2188" w:name="_ETM_Q1_5973870"/>
      <w:bookmarkEnd w:id="2188"/>
      <w:r>
        <w:rPr>
          <w:rtl/>
          <w:lang w:eastAsia="he-IL"/>
        </w:rPr>
        <w:t xml:space="preserve"> בלי שאין לנו חוות דעת </w:t>
      </w:r>
      <w:proofErr w:type="spellStart"/>
      <w:r>
        <w:rPr>
          <w:rtl/>
          <w:lang w:eastAsia="he-IL"/>
        </w:rPr>
        <w:t>שמ"ל</w:t>
      </w:r>
      <w:proofErr w:type="spellEnd"/>
      <w:r>
        <w:rPr>
          <w:rtl/>
          <w:lang w:eastAsia="he-IL"/>
        </w:rPr>
        <w:t xml:space="preserve">. במידה ויש לנו את </w:t>
      </w:r>
      <w:bookmarkStart w:id="2189" w:name="_ETM_Q1_5978042"/>
      <w:bookmarkEnd w:id="2189"/>
      <w:r>
        <w:rPr>
          <w:rtl/>
          <w:lang w:eastAsia="he-IL"/>
        </w:rPr>
        <w:t xml:space="preserve">כל הראיות בתיק להגשת כתב אישום ועדיין אין </w:t>
      </w:r>
      <w:bookmarkStart w:id="2190" w:name="_ETM_Q1_5981596"/>
      <w:bookmarkEnd w:id="2190"/>
      <w:r>
        <w:rPr>
          <w:rtl/>
          <w:lang w:eastAsia="he-IL"/>
        </w:rPr>
        <w:t xml:space="preserve">לנו את חוות הדעת הסופית של </w:t>
      </w:r>
      <w:proofErr w:type="spellStart"/>
      <w:r>
        <w:rPr>
          <w:rtl/>
          <w:lang w:eastAsia="he-IL"/>
        </w:rPr>
        <w:t>השמ"ל</w:t>
      </w:r>
      <w:proofErr w:type="spellEnd"/>
      <w:r>
        <w:rPr>
          <w:rtl/>
          <w:lang w:eastAsia="he-IL"/>
        </w:rPr>
        <w:t xml:space="preserve">, אנחנו עדיין מעבירים אותו לתביעות בפרקליטות ואז התביעות עובדים ישירות מול </w:t>
      </w:r>
      <w:proofErr w:type="spellStart"/>
      <w:r>
        <w:rPr>
          <w:rtl/>
          <w:lang w:eastAsia="he-IL"/>
        </w:rPr>
        <w:t>השמ"ל</w:t>
      </w:r>
      <w:proofErr w:type="spellEnd"/>
      <w:r>
        <w:rPr>
          <w:rtl/>
          <w:lang w:eastAsia="he-IL"/>
        </w:rPr>
        <w:t xml:space="preserve"> לזרז אותם כדי לקבל את חוות הדעת של </w:t>
      </w:r>
      <w:proofErr w:type="spellStart"/>
      <w:r>
        <w:rPr>
          <w:rtl/>
          <w:lang w:eastAsia="he-IL"/>
        </w:rPr>
        <w:t>השמ"ל</w:t>
      </w:r>
      <w:proofErr w:type="spellEnd"/>
      <w:r>
        <w:rPr>
          <w:rtl/>
          <w:lang w:eastAsia="he-IL"/>
        </w:rPr>
        <w:t>.</w:t>
      </w:r>
    </w:p>
    <w:p w:rsidR="005D68E2" w:rsidRDefault="005D68E2" w:rsidP="005D68E2">
      <w:pPr>
        <w:rPr>
          <w:rtl/>
          <w:lang w:eastAsia="he-IL"/>
        </w:rPr>
      </w:pPr>
      <w:bookmarkStart w:id="2191" w:name="_ETM_Q1_5991911"/>
      <w:bookmarkStart w:id="2192" w:name="_ETM_Q1_5991983"/>
      <w:bookmarkEnd w:id="2191"/>
      <w:bookmarkEnd w:id="2192"/>
    </w:p>
    <w:p w:rsidR="005D68E2" w:rsidRDefault="005D68E2" w:rsidP="005D68E2">
      <w:pPr>
        <w:pStyle w:val="a5"/>
        <w:keepNext/>
        <w:rPr>
          <w:rtl/>
        </w:rPr>
      </w:pPr>
      <w:bookmarkStart w:id="2193" w:name="ET_speaker_תמי_ברנע_200"/>
      <w:r>
        <w:rPr>
          <w:rStyle w:val="TagStyle"/>
          <w:rFonts w:hint="cs"/>
          <w:rtl/>
        </w:rPr>
        <w:t xml:space="preserve"> &lt;&lt; דובר &gt;&gt; </w:t>
      </w:r>
      <w:r>
        <w:rPr>
          <w:rFonts w:hint="cs"/>
          <w:rtl/>
        </w:rPr>
        <w:t>תמי ברנע:</w:t>
      </w:r>
      <w:r>
        <w:rPr>
          <w:rStyle w:val="TagStyle"/>
          <w:rFonts w:hint="cs"/>
          <w:rtl/>
        </w:rPr>
        <w:t xml:space="preserve"> &lt;&lt; דובר &gt;&gt;</w:t>
      </w:r>
      <w:r>
        <w:rPr>
          <w:rFonts w:hint="cs"/>
          <w:rtl/>
        </w:rPr>
        <w:t xml:space="preserve"> </w:t>
      </w:r>
      <w:bookmarkEnd w:id="2193"/>
    </w:p>
    <w:p w:rsidR="005D68E2" w:rsidRDefault="005D68E2" w:rsidP="005D68E2">
      <w:pPr>
        <w:pStyle w:val="KeepWithNext"/>
        <w:rPr>
          <w:rFonts w:hint="cs"/>
          <w:rtl/>
          <w:lang w:eastAsia="he-IL"/>
        </w:rPr>
      </w:pPr>
    </w:p>
    <w:p w:rsidR="005D68E2" w:rsidRDefault="005D68E2" w:rsidP="005D68E2">
      <w:pPr>
        <w:rPr>
          <w:rtl/>
          <w:lang w:eastAsia="he-IL"/>
        </w:rPr>
      </w:pPr>
      <w:bookmarkStart w:id="2194" w:name="_ETM_Q1_5995280"/>
      <w:bookmarkEnd w:id="2194"/>
      <w:r>
        <w:rPr>
          <w:rtl/>
          <w:lang w:eastAsia="he-IL"/>
        </w:rPr>
        <w:t xml:space="preserve">מה זה </w:t>
      </w:r>
      <w:proofErr w:type="spellStart"/>
      <w:r>
        <w:rPr>
          <w:rtl/>
          <w:lang w:eastAsia="he-IL"/>
        </w:rPr>
        <w:t>שמ"ל</w:t>
      </w:r>
      <w:proofErr w:type="spellEnd"/>
      <w:r>
        <w:rPr>
          <w:rtl/>
          <w:lang w:eastAsia="he-IL"/>
        </w:rPr>
        <w:t>?</w:t>
      </w:r>
    </w:p>
    <w:p w:rsidR="005D68E2" w:rsidRDefault="005D68E2" w:rsidP="005D68E2">
      <w:pPr>
        <w:rPr>
          <w:rtl/>
          <w:lang w:eastAsia="he-IL"/>
        </w:rPr>
      </w:pPr>
      <w:bookmarkStart w:id="2195" w:name="_ETM_Q1_5997658"/>
      <w:bookmarkEnd w:id="2195"/>
    </w:p>
    <w:p w:rsidR="005D68E2" w:rsidRDefault="005D68E2" w:rsidP="005D68E2">
      <w:pPr>
        <w:pStyle w:val="afb"/>
        <w:keepNext/>
        <w:rPr>
          <w:rtl/>
          <w:lang w:eastAsia="he-IL"/>
        </w:rPr>
      </w:pPr>
      <w:bookmarkStart w:id="2196" w:name="ET_guest_אהרון_דגן_201"/>
      <w:r>
        <w:rPr>
          <w:rStyle w:val="TagStyle"/>
          <w:rFonts w:hint="cs"/>
          <w:rtl/>
        </w:rPr>
        <w:t xml:space="preserve"> &lt;&lt; אורח &gt;&gt; </w:t>
      </w:r>
      <w:r>
        <w:rPr>
          <w:rFonts w:hint="cs"/>
          <w:rtl/>
          <w:lang w:eastAsia="he-IL"/>
        </w:rPr>
        <w:t>אהרון דגן:</w:t>
      </w:r>
      <w:r>
        <w:rPr>
          <w:rStyle w:val="TagStyle"/>
          <w:rFonts w:hint="cs"/>
          <w:rtl/>
        </w:rPr>
        <w:t xml:space="preserve"> &lt;&lt; אורח &gt;&gt;</w:t>
      </w:r>
      <w:r>
        <w:rPr>
          <w:rFonts w:hint="cs"/>
          <w:rtl/>
          <w:lang w:eastAsia="he-IL"/>
        </w:rPr>
        <w:t xml:space="preserve"> </w:t>
      </w:r>
      <w:bookmarkEnd w:id="2196"/>
    </w:p>
    <w:p w:rsidR="005D68E2" w:rsidRDefault="005D68E2" w:rsidP="005D68E2">
      <w:pPr>
        <w:pStyle w:val="KeepWithNext"/>
        <w:rPr>
          <w:rFonts w:hint="cs"/>
          <w:rtl/>
          <w:lang w:eastAsia="he-IL"/>
        </w:rPr>
      </w:pPr>
    </w:p>
    <w:p w:rsidR="005D68E2" w:rsidRDefault="005D68E2" w:rsidP="005D68E2">
      <w:pPr>
        <w:rPr>
          <w:rtl/>
          <w:lang w:eastAsia="he-IL"/>
        </w:rPr>
      </w:pPr>
      <w:bookmarkStart w:id="2197" w:name="_ETM_Q1_5997972"/>
      <w:bookmarkStart w:id="2198" w:name="_ETM_Q1_5998006"/>
      <w:bookmarkEnd w:id="2197"/>
      <w:bookmarkEnd w:id="2198"/>
      <w:r>
        <w:rPr>
          <w:rtl/>
          <w:lang w:eastAsia="he-IL"/>
        </w:rPr>
        <w:t>שירות מבחן לנוער של משרד העבודה והרווחה.</w:t>
      </w:r>
    </w:p>
    <w:p w:rsidR="005D68E2" w:rsidRDefault="005D68E2" w:rsidP="005D68E2">
      <w:pPr>
        <w:rPr>
          <w:rtl/>
          <w:lang w:eastAsia="he-IL"/>
        </w:rPr>
      </w:pPr>
      <w:bookmarkStart w:id="2199" w:name="_ETM_Q1_6003027"/>
      <w:bookmarkStart w:id="2200" w:name="_ETM_Q1_6003095"/>
      <w:bookmarkStart w:id="2201" w:name="_ETM_Q1_6001751"/>
      <w:bookmarkEnd w:id="2199"/>
      <w:bookmarkEnd w:id="2200"/>
      <w:bookmarkEnd w:id="2201"/>
    </w:p>
    <w:p w:rsidR="005D68E2" w:rsidRDefault="005D68E2" w:rsidP="005D68E2">
      <w:pPr>
        <w:pStyle w:val="af8"/>
        <w:keepNext/>
        <w:rPr>
          <w:rtl/>
        </w:rPr>
      </w:pPr>
      <w:bookmarkStart w:id="2202" w:name="ET_yor_5278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2"/>
    </w:p>
    <w:p w:rsidR="005D68E2" w:rsidRDefault="005D68E2" w:rsidP="005D68E2">
      <w:pPr>
        <w:pStyle w:val="KeepWithNext"/>
        <w:rPr>
          <w:rFonts w:hint="cs"/>
          <w:rtl/>
          <w:lang w:eastAsia="he-IL"/>
        </w:rPr>
      </w:pPr>
    </w:p>
    <w:p w:rsidR="005D68E2" w:rsidRDefault="005D68E2" w:rsidP="005D68E2">
      <w:pPr>
        <w:rPr>
          <w:rtl/>
          <w:lang w:eastAsia="he-IL"/>
        </w:rPr>
      </w:pPr>
      <w:bookmarkStart w:id="2203" w:name="_ETM_Q1_6002012"/>
      <w:bookmarkStart w:id="2204" w:name="_ETM_Q1_6002035"/>
      <w:bookmarkEnd w:id="2203"/>
      <w:bookmarkEnd w:id="2204"/>
      <w:r>
        <w:rPr>
          <w:rtl/>
          <w:lang w:eastAsia="he-IL"/>
        </w:rPr>
        <w:t xml:space="preserve">השאלה התעוררה </w:t>
      </w:r>
      <w:bookmarkStart w:id="2205" w:name="_ETM_Q1_6002361"/>
      <w:bookmarkEnd w:id="2205"/>
      <w:r>
        <w:rPr>
          <w:rtl/>
          <w:lang w:eastAsia="he-IL"/>
        </w:rPr>
        <w:t xml:space="preserve">בעקבות הנתון שאמר ששיעורי הרשעה בקרב קטינים ערבים הם הרבה </w:t>
      </w:r>
      <w:bookmarkStart w:id="2206" w:name="_ETM_Q1_6011671"/>
      <w:bookmarkEnd w:id="2206"/>
      <w:r>
        <w:rPr>
          <w:rtl/>
          <w:lang w:eastAsia="he-IL"/>
        </w:rPr>
        <w:t>יותר גבוהים, כמעט כפליים.</w:t>
      </w:r>
    </w:p>
    <w:p w:rsidR="005D68E2" w:rsidRDefault="005D68E2" w:rsidP="005D68E2">
      <w:pPr>
        <w:rPr>
          <w:rtl/>
          <w:lang w:eastAsia="he-IL"/>
        </w:rPr>
      </w:pPr>
      <w:bookmarkStart w:id="2207" w:name="_ETM_Q1_6015297"/>
      <w:bookmarkStart w:id="2208" w:name="_ETM_Q1_6015347"/>
      <w:bookmarkEnd w:id="2207"/>
      <w:bookmarkEnd w:id="2208"/>
    </w:p>
    <w:p w:rsidR="005D68E2" w:rsidRDefault="005D68E2" w:rsidP="005D68E2">
      <w:pPr>
        <w:pStyle w:val="a5"/>
        <w:keepNext/>
        <w:rPr>
          <w:rtl/>
        </w:rPr>
      </w:pPr>
      <w:bookmarkStart w:id="2209" w:name="ET_speaker_6032_20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209"/>
    </w:p>
    <w:p w:rsidR="005D68E2" w:rsidRDefault="005D68E2" w:rsidP="005D68E2">
      <w:pPr>
        <w:pStyle w:val="KeepWithNext"/>
        <w:rPr>
          <w:rFonts w:hint="cs"/>
          <w:rtl/>
          <w:lang w:eastAsia="he-IL"/>
        </w:rPr>
      </w:pPr>
    </w:p>
    <w:p w:rsidR="005D68E2" w:rsidRDefault="005D68E2" w:rsidP="005D68E2">
      <w:pPr>
        <w:rPr>
          <w:rtl/>
          <w:lang w:eastAsia="he-IL"/>
        </w:rPr>
      </w:pPr>
      <w:bookmarkStart w:id="2210" w:name="_ETM_Q1_6015212"/>
      <w:bookmarkStart w:id="2211" w:name="_ETM_Q1_6015232"/>
      <w:bookmarkEnd w:id="2210"/>
      <w:bookmarkEnd w:id="2211"/>
      <w:r>
        <w:rPr>
          <w:rtl/>
          <w:lang w:eastAsia="he-IL"/>
        </w:rPr>
        <w:t xml:space="preserve">58 אחוזים לעומת 36 אחוזים, </w:t>
      </w:r>
      <w:bookmarkStart w:id="2212" w:name="_ETM_Q1_6020783"/>
      <w:bookmarkEnd w:id="2212"/>
      <w:r>
        <w:rPr>
          <w:rtl/>
          <w:lang w:eastAsia="he-IL"/>
        </w:rPr>
        <w:t>אחוז ההרשעה לקטינים יהודים.</w:t>
      </w:r>
    </w:p>
    <w:p w:rsidR="005D68E2" w:rsidRDefault="005D68E2" w:rsidP="005D68E2">
      <w:pPr>
        <w:rPr>
          <w:rtl/>
          <w:lang w:eastAsia="he-IL"/>
        </w:rPr>
      </w:pPr>
      <w:bookmarkStart w:id="2213" w:name="_ETM_Q1_6023245"/>
      <w:bookmarkStart w:id="2214" w:name="_ETM_Q1_6023305"/>
      <w:bookmarkStart w:id="2215" w:name="_ETM_Q1_6023949"/>
      <w:bookmarkEnd w:id="2213"/>
      <w:bookmarkEnd w:id="2214"/>
      <w:bookmarkEnd w:id="2215"/>
    </w:p>
    <w:p w:rsidR="005D68E2" w:rsidRDefault="005D68E2" w:rsidP="005D68E2">
      <w:pPr>
        <w:pStyle w:val="af8"/>
        <w:keepNext/>
        <w:rPr>
          <w:rtl/>
        </w:rPr>
      </w:pPr>
      <w:bookmarkStart w:id="2216" w:name="ET_yor_5278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6"/>
    </w:p>
    <w:p w:rsidR="005D68E2" w:rsidRDefault="005D68E2" w:rsidP="005D68E2">
      <w:pPr>
        <w:pStyle w:val="KeepWithNext"/>
        <w:rPr>
          <w:rFonts w:hint="cs"/>
          <w:rtl/>
          <w:lang w:eastAsia="he-IL"/>
        </w:rPr>
      </w:pPr>
    </w:p>
    <w:p w:rsidR="005D68E2" w:rsidRDefault="005D68E2" w:rsidP="005D68E2">
      <w:pPr>
        <w:rPr>
          <w:rtl/>
          <w:lang w:eastAsia="he-IL"/>
        </w:rPr>
      </w:pPr>
      <w:bookmarkStart w:id="2217" w:name="_ETM_Q1_6024229"/>
      <w:bookmarkStart w:id="2218" w:name="_ETM_Q1_6024253"/>
      <w:bookmarkEnd w:id="2217"/>
      <w:bookmarkEnd w:id="2218"/>
      <w:r>
        <w:rPr>
          <w:rtl/>
          <w:lang w:eastAsia="he-IL"/>
        </w:rPr>
        <w:t>זה נתון שמחייב התייחסות. מד</w:t>
      </w:r>
      <w:bookmarkStart w:id="2219" w:name="_ETM_Q1_6027786"/>
      <w:bookmarkEnd w:id="2219"/>
      <w:r>
        <w:rPr>
          <w:rtl/>
          <w:lang w:eastAsia="he-IL"/>
        </w:rPr>
        <w:t>וע יש את הפער המאוד משמעותי הזה</w:t>
      </w:r>
      <w:bookmarkStart w:id="2220" w:name="_ETM_Q1_6030386"/>
      <w:bookmarkEnd w:id="2220"/>
      <w:r>
        <w:rPr>
          <w:rtl/>
          <w:lang w:eastAsia="he-IL"/>
        </w:rPr>
        <w:t xml:space="preserve">, בהתחשב בפגיעה </w:t>
      </w:r>
      <w:bookmarkStart w:id="2221" w:name="_ETM_Q1_6034561"/>
      <w:bookmarkEnd w:id="2221"/>
      <w:r>
        <w:rPr>
          <w:rtl/>
          <w:lang w:eastAsia="he-IL"/>
        </w:rPr>
        <w:t>הקשה שכרוכה בהרשעת קטין.</w:t>
      </w:r>
    </w:p>
    <w:p w:rsidR="005D68E2" w:rsidRDefault="005D68E2" w:rsidP="005D68E2">
      <w:pPr>
        <w:rPr>
          <w:rtl/>
          <w:lang w:eastAsia="he-IL"/>
        </w:rPr>
      </w:pPr>
      <w:bookmarkStart w:id="2222" w:name="_ETM_Q1_6030445"/>
      <w:bookmarkStart w:id="2223" w:name="_ETM_Q1_6031954"/>
      <w:bookmarkEnd w:id="2222"/>
      <w:bookmarkEnd w:id="2223"/>
    </w:p>
    <w:p w:rsidR="005D68E2" w:rsidRDefault="005D68E2" w:rsidP="005D68E2">
      <w:pPr>
        <w:pStyle w:val="afb"/>
        <w:keepNext/>
        <w:rPr>
          <w:rtl/>
          <w:lang w:eastAsia="he-IL"/>
        </w:rPr>
      </w:pPr>
      <w:bookmarkStart w:id="2224" w:name="ET_guest_אהרון_דגן_205"/>
      <w:r>
        <w:rPr>
          <w:rStyle w:val="TagStyle"/>
          <w:rFonts w:hint="cs"/>
          <w:rtl/>
        </w:rPr>
        <w:t xml:space="preserve"> &lt;&lt; אורח &gt;&gt; </w:t>
      </w:r>
      <w:r>
        <w:rPr>
          <w:rFonts w:hint="cs"/>
          <w:rtl/>
          <w:lang w:eastAsia="he-IL"/>
        </w:rPr>
        <w:t>אהרון דגן:</w:t>
      </w:r>
      <w:r>
        <w:rPr>
          <w:rStyle w:val="TagStyle"/>
          <w:rFonts w:hint="cs"/>
          <w:rtl/>
        </w:rPr>
        <w:t xml:space="preserve"> &lt;&lt; אורח &gt;&gt;</w:t>
      </w:r>
      <w:r>
        <w:rPr>
          <w:rFonts w:hint="cs"/>
          <w:rtl/>
          <w:lang w:eastAsia="he-IL"/>
        </w:rPr>
        <w:t xml:space="preserve"> </w:t>
      </w:r>
      <w:bookmarkEnd w:id="2224"/>
    </w:p>
    <w:p w:rsidR="005D68E2" w:rsidRDefault="005D68E2" w:rsidP="005D68E2">
      <w:pPr>
        <w:pStyle w:val="KeepWithNext"/>
        <w:rPr>
          <w:rFonts w:hint="cs"/>
          <w:rtl/>
          <w:lang w:eastAsia="he-IL"/>
        </w:rPr>
      </w:pPr>
    </w:p>
    <w:p w:rsidR="005D68E2" w:rsidRDefault="005D68E2" w:rsidP="005D68E2">
      <w:pPr>
        <w:rPr>
          <w:rtl/>
          <w:lang w:eastAsia="he-IL"/>
        </w:rPr>
      </w:pPr>
      <w:bookmarkStart w:id="2225" w:name="_ETM_Q1_6032247"/>
      <w:bookmarkStart w:id="2226" w:name="_ETM_Q1_6032271"/>
      <w:bookmarkEnd w:id="2225"/>
      <w:bookmarkEnd w:id="2226"/>
      <w:r>
        <w:rPr>
          <w:rtl/>
          <w:lang w:eastAsia="he-IL"/>
        </w:rPr>
        <w:t xml:space="preserve">אני לא יכול לתת התייחסות כי </w:t>
      </w:r>
      <w:bookmarkStart w:id="2227" w:name="_ETM_Q1_6038959"/>
      <w:bookmarkEnd w:id="2227"/>
      <w:r>
        <w:rPr>
          <w:rtl/>
          <w:lang w:eastAsia="he-IL"/>
        </w:rPr>
        <w:t xml:space="preserve">אין לי כאן את הנתונים. אני לא </w:t>
      </w:r>
      <w:bookmarkStart w:id="2228" w:name="_ETM_Q1_6043023"/>
      <w:bookmarkEnd w:id="2228"/>
      <w:r>
        <w:rPr>
          <w:rtl/>
          <w:lang w:eastAsia="he-IL"/>
        </w:rPr>
        <w:t xml:space="preserve">יודע לפי איזו חלוקה ולפי סוג העבירות. הציע חבר הכנסת </w:t>
      </w:r>
      <w:bookmarkStart w:id="2229" w:name="_ETM_Q1_6047436"/>
      <w:bookmarkEnd w:id="2229"/>
      <w:r>
        <w:rPr>
          <w:rtl/>
          <w:lang w:eastAsia="he-IL"/>
        </w:rPr>
        <w:t>טיבי לבדוק האם ההרעה מבחינת קטין יהודי או קטין שהוא לא יהודי, האם זאת אותה ענישה. אין בפניי את הנתונים האלה.</w:t>
      </w:r>
    </w:p>
    <w:p w:rsidR="005D68E2" w:rsidRDefault="005D68E2" w:rsidP="005D68E2">
      <w:pPr>
        <w:rPr>
          <w:rtl/>
          <w:lang w:eastAsia="he-IL"/>
        </w:rPr>
      </w:pPr>
      <w:bookmarkStart w:id="2230" w:name="_ETM_Q1_6061187"/>
      <w:bookmarkStart w:id="2231" w:name="_ETM_Q1_6061246"/>
      <w:bookmarkEnd w:id="2230"/>
      <w:bookmarkEnd w:id="2231"/>
    </w:p>
    <w:p w:rsidR="005D68E2" w:rsidRDefault="005D68E2" w:rsidP="005D68E2">
      <w:pPr>
        <w:rPr>
          <w:rtl/>
          <w:lang w:eastAsia="he-IL"/>
        </w:rPr>
      </w:pPr>
      <w:bookmarkStart w:id="2232" w:name="_ETM_Q1_6061306"/>
      <w:bookmarkStart w:id="2233" w:name="_ETM_Q1_6061346"/>
      <w:bookmarkEnd w:id="2232"/>
      <w:bookmarkEnd w:id="2233"/>
      <w:r>
        <w:rPr>
          <w:rtl/>
          <w:lang w:eastAsia="he-IL"/>
        </w:rPr>
        <w:t xml:space="preserve">אני חוזר למה שאמרתי קודם. גם חברתי בטי דיברה על הנושא של </w:t>
      </w:r>
      <w:proofErr w:type="spellStart"/>
      <w:r>
        <w:rPr>
          <w:rtl/>
          <w:lang w:eastAsia="he-IL"/>
        </w:rPr>
        <w:t>קד"מ</w:t>
      </w:r>
      <w:proofErr w:type="spellEnd"/>
      <w:r>
        <w:rPr>
          <w:rtl/>
          <w:lang w:eastAsia="he-IL"/>
        </w:rPr>
        <w:t xml:space="preserve"> כאשר הליך </w:t>
      </w:r>
      <w:bookmarkStart w:id="2234" w:name="_ETM_Q1_6068851"/>
      <w:bookmarkEnd w:id="2234"/>
      <w:proofErr w:type="spellStart"/>
      <w:r>
        <w:rPr>
          <w:rtl/>
          <w:lang w:eastAsia="he-IL"/>
        </w:rPr>
        <w:t>הקד"מ</w:t>
      </w:r>
      <w:proofErr w:type="spellEnd"/>
      <w:r>
        <w:rPr>
          <w:rtl/>
          <w:lang w:eastAsia="he-IL"/>
        </w:rPr>
        <w:t xml:space="preserve"> הוא הליך חלופי של המשטרה ביחד עם הרווחה.</w:t>
      </w:r>
    </w:p>
    <w:p w:rsidR="005D68E2" w:rsidRDefault="005D68E2" w:rsidP="005D68E2">
      <w:pPr>
        <w:rPr>
          <w:rtl/>
          <w:lang w:eastAsia="he-IL"/>
        </w:rPr>
      </w:pPr>
    </w:p>
    <w:p w:rsidR="005D68E2" w:rsidRDefault="005D68E2" w:rsidP="005D68E2">
      <w:pPr>
        <w:pStyle w:val="a5"/>
        <w:keepNext/>
        <w:rPr>
          <w:rtl/>
        </w:rPr>
      </w:pPr>
      <w:bookmarkStart w:id="2235" w:name="ET_speaker_תמי_ברנע_207"/>
      <w:r>
        <w:rPr>
          <w:rStyle w:val="TagStyle"/>
          <w:rFonts w:hint="cs"/>
          <w:rtl/>
        </w:rPr>
        <w:t xml:space="preserve"> &lt;&lt; דובר &gt;&gt; </w:t>
      </w:r>
      <w:r>
        <w:rPr>
          <w:rFonts w:hint="cs"/>
          <w:rtl/>
        </w:rPr>
        <w:t>תמי ברנע:</w:t>
      </w:r>
      <w:r>
        <w:rPr>
          <w:rStyle w:val="TagStyle"/>
          <w:rFonts w:hint="cs"/>
          <w:rtl/>
        </w:rPr>
        <w:t xml:space="preserve"> &lt;&lt; דובר &gt;&gt;</w:t>
      </w:r>
      <w:r>
        <w:rPr>
          <w:rFonts w:hint="cs"/>
          <w:rtl/>
        </w:rPr>
        <w:t xml:space="preserve"> </w:t>
      </w:r>
      <w:bookmarkEnd w:id="223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מה זה </w:t>
      </w:r>
      <w:bookmarkStart w:id="2236" w:name="_ETM_Q1_6073091"/>
      <w:bookmarkEnd w:id="2236"/>
      <w:proofErr w:type="spellStart"/>
      <w:r>
        <w:rPr>
          <w:rtl/>
          <w:lang w:eastAsia="he-IL"/>
        </w:rPr>
        <w:t>קד"מ</w:t>
      </w:r>
      <w:proofErr w:type="spellEnd"/>
      <w:r>
        <w:rPr>
          <w:rtl/>
          <w:lang w:eastAsia="he-IL"/>
        </w:rPr>
        <w:t>?</w:t>
      </w:r>
      <w:bookmarkStart w:id="2237" w:name="_ETM_Q1_6074899"/>
      <w:bookmarkEnd w:id="2237"/>
    </w:p>
    <w:p w:rsidR="005D68E2" w:rsidRDefault="005D68E2" w:rsidP="005D68E2">
      <w:pPr>
        <w:rPr>
          <w:rtl/>
          <w:lang w:eastAsia="he-IL"/>
        </w:rPr>
      </w:pPr>
      <w:bookmarkStart w:id="2238" w:name="_ETM_Q1_6074973"/>
      <w:bookmarkStart w:id="2239" w:name="_ETM_Q1_6073651"/>
      <w:bookmarkEnd w:id="2238"/>
      <w:bookmarkEnd w:id="2239"/>
    </w:p>
    <w:p w:rsidR="005D68E2" w:rsidRDefault="005D68E2" w:rsidP="005D68E2">
      <w:pPr>
        <w:pStyle w:val="afb"/>
        <w:keepNext/>
        <w:rPr>
          <w:rtl/>
          <w:lang w:eastAsia="he-IL"/>
        </w:rPr>
      </w:pPr>
      <w:bookmarkStart w:id="2240" w:name="ET_guest_אהרון_דגן_208"/>
      <w:r>
        <w:rPr>
          <w:rStyle w:val="TagStyle"/>
          <w:rFonts w:hint="cs"/>
          <w:rtl/>
        </w:rPr>
        <w:t xml:space="preserve"> &lt;&lt; אורח &gt;&gt; </w:t>
      </w:r>
      <w:r>
        <w:rPr>
          <w:rFonts w:hint="cs"/>
          <w:rtl/>
          <w:lang w:eastAsia="he-IL"/>
        </w:rPr>
        <w:t>אהרון דגן:</w:t>
      </w:r>
      <w:r>
        <w:rPr>
          <w:rStyle w:val="TagStyle"/>
          <w:rFonts w:hint="cs"/>
          <w:rtl/>
        </w:rPr>
        <w:t xml:space="preserve"> &lt;&lt; אורח &gt;&gt;</w:t>
      </w:r>
      <w:r>
        <w:rPr>
          <w:rFonts w:hint="cs"/>
          <w:rtl/>
          <w:lang w:eastAsia="he-IL"/>
        </w:rPr>
        <w:t xml:space="preserve"> </w:t>
      </w:r>
      <w:bookmarkEnd w:id="2240"/>
    </w:p>
    <w:p w:rsidR="005D68E2" w:rsidRDefault="005D68E2" w:rsidP="005D68E2">
      <w:pPr>
        <w:pStyle w:val="KeepWithNext"/>
        <w:rPr>
          <w:rFonts w:hint="cs"/>
          <w:rtl/>
          <w:lang w:eastAsia="he-IL"/>
        </w:rPr>
      </w:pPr>
    </w:p>
    <w:p w:rsidR="005D68E2" w:rsidRDefault="005D68E2" w:rsidP="005D68E2">
      <w:pPr>
        <w:rPr>
          <w:rtl/>
          <w:lang w:eastAsia="he-IL"/>
        </w:rPr>
      </w:pPr>
      <w:bookmarkStart w:id="2241" w:name="_ETM_Q1_6073953"/>
      <w:bookmarkStart w:id="2242" w:name="_ETM_Q1_6073979"/>
      <w:bookmarkEnd w:id="2241"/>
      <w:bookmarkEnd w:id="2242"/>
      <w:r>
        <w:rPr>
          <w:rtl/>
          <w:lang w:eastAsia="he-IL"/>
        </w:rPr>
        <w:t xml:space="preserve">קבוצת דיון משפחתית. זו חלופה אפשרית להליך פלילי. ברגע שיש </w:t>
      </w:r>
      <w:bookmarkStart w:id="2243" w:name="_ETM_Q1_6082369"/>
      <w:bookmarkEnd w:id="2243"/>
      <w:r>
        <w:rPr>
          <w:rtl/>
          <w:lang w:eastAsia="he-IL"/>
        </w:rPr>
        <w:t xml:space="preserve">לך תיק ראשון של קטין שאין לו עבר </w:t>
      </w:r>
      <w:bookmarkStart w:id="2244" w:name="_ETM_Q1_6083902"/>
      <w:bookmarkEnd w:id="2244"/>
      <w:r>
        <w:rPr>
          <w:rtl/>
          <w:lang w:eastAsia="he-IL"/>
        </w:rPr>
        <w:t xml:space="preserve">פלילי והתיק הזה מתאים עם ראיות לכתב אישום, הרעיון הכללי </w:t>
      </w:r>
      <w:bookmarkStart w:id="2245" w:name="_ETM_Q1_6089283"/>
      <w:bookmarkEnd w:id="2245"/>
      <w:r>
        <w:rPr>
          <w:rtl/>
          <w:lang w:eastAsia="he-IL"/>
        </w:rPr>
        <w:t xml:space="preserve">של הדבר הזה הוא להביא את אתו קורבן ואת </w:t>
      </w:r>
      <w:bookmarkStart w:id="2246" w:name="_ETM_Q1_6093231"/>
      <w:bookmarkEnd w:id="2246"/>
      <w:r>
        <w:rPr>
          <w:rtl/>
          <w:lang w:eastAsia="he-IL"/>
        </w:rPr>
        <w:t xml:space="preserve">אותו מבצע עבירה למפגש של הצדדים שינוהל על ידי </w:t>
      </w:r>
      <w:bookmarkStart w:id="2247" w:name="_ETM_Q1_6100220"/>
      <w:bookmarkEnd w:id="2247"/>
      <w:r>
        <w:rPr>
          <w:rtl/>
          <w:lang w:eastAsia="he-IL"/>
        </w:rPr>
        <w:t xml:space="preserve">המשטרה ועל ידי שירות המבחן, ובו אנחנו בסופו של דבר </w:t>
      </w:r>
      <w:bookmarkStart w:id="2248" w:name="_ETM_Q1_6106913"/>
      <w:bookmarkEnd w:id="2248"/>
      <w:r>
        <w:rPr>
          <w:rtl/>
          <w:lang w:eastAsia="he-IL"/>
        </w:rPr>
        <w:t xml:space="preserve">עושים העצמה גם לאותו קורבן וגם לאותו קטין שנאשם </w:t>
      </w:r>
      <w:bookmarkStart w:id="2249" w:name="_ETM_Q1_6112047"/>
      <w:bookmarkEnd w:id="2249"/>
      <w:r>
        <w:rPr>
          <w:rtl/>
          <w:lang w:eastAsia="he-IL"/>
        </w:rPr>
        <w:t xml:space="preserve">בפלילים, שהוא חשוד בביצוע עבירה. קבוצת דיון כאשר בסופו של </w:t>
      </w:r>
      <w:bookmarkStart w:id="2250" w:name="_ETM_Q1_6117147"/>
      <w:bookmarkEnd w:id="2250"/>
      <w:r>
        <w:rPr>
          <w:rtl/>
          <w:lang w:eastAsia="he-IL"/>
        </w:rPr>
        <w:t xml:space="preserve">דבר אותו חשוד מביע חרטה והתנצלות על האירוע </w:t>
      </w:r>
      <w:bookmarkStart w:id="2251" w:name="_ETM_Q1_6124413"/>
      <w:bookmarkEnd w:id="2251"/>
      <w:r>
        <w:rPr>
          <w:rtl/>
          <w:lang w:eastAsia="he-IL"/>
        </w:rPr>
        <w:t xml:space="preserve">שהוא עשה ושירות המבחן בונה לו </w:t>
      </w:r>
      <w:proofErr w:type="spellStart"/>
      <w:r>
        <w:rPr>
          <w:rtl/>
          <w:lang w:eastAsia="he-IL"/>
        </w:rPr>
        <w:t>תוכנית</w:t>
      </w:r>
      <w:proofErr w:type="spellEnd"/>
      <w:r>
        <w:rPr>
          <w:rtl/>
          <w:lang w:eastAsia="he-IL"/>
        </w:rPr>
        <w:t xml:space="preserve"> טיפול ובסיום </w:t>
      </w:r>
      <w:bookmarkStart w:id="2252" w:name="_ETM_Q1_6128959"/>
      <w:bookmarkEnd w:id="2252"/>
      <w:proofErr w:type="spellStart"/>
      <w:r>
        <w:rPr>
          <w:rtl/>
          <w:lang w:eastAsia="he-IL"/>
        </w:rPr>
        <w:t>תוכנית</w:t>
      </w:r>
      <w:proofErr w:type="spellEnd"/>
      <w:r>
        <w:rPr>
          <w:rtl/>
          <w:lang w:eastAsia="he-IL"/>
        </w:rPr>
        <w:t xml:space="preserve"> הטיפול הזה, במידה והוא עומד בכל התוכנית – כמובן זה עם המשפחה שלו והאנשים שתומכים בו ביחד, כולם מגיעים </w:t>
      </w:r>
      <w:bookmarkStart w:id="2253" w:name="_ETM_Q1_6135547"/>
      <w:bookmarkEnd w:id="2253"/>
      <w:r>
        <w:rPr>
          <w:rtl/>
          <w:lang w:eastAsia="he-IL"/>
        </w:rPr>
        <w:t xml:space="preserve">לאותו דיון סופי – וסיים את ההליך הזה בהצלחה, </w:t>
      </w:r>
      <w:bookmarkStart w:id="2254" w:name="_ETM_Q1_6139554"/>
      <w:bookmarkEnd w:id="2254"/>
      <w:r>
        <w:rPr>
          <w:rtl/>
          <w:lang w:eastAsia="he-IL"/>
        </w:rPr>
        <w:t xml:space="preserve">אותו תיק שאמור להיות תיק פלילי עם כתב אישי, הופך </w:t>
      </w:r>
      <w:bookmarkStart w:id="2255" w:name="_ETM_Q1_6142901"/>
      <w:bookmarkEnd w:id="2255"/>
      <w:r>
        <w:rPr>
          <w:rtl/>
          <w:lang w:eastAsia="he-IL"/>
        </w:rPr>
        <w:t>להיות לתיק עבירה. זה עוד אחד הדברים שאנחנו עושים.</w:t>
      </w:r>
    </w:p>
    <w:p w:rsidR="005D68E2" w:rsidRDefault="005D68E2" w:rsidP="005D68E2">
      <w:pPr>
        <w:rPr>
          <w:rtl/>
          <w:lang w:eastAsia="he-IL"/>
        </w:rPr>
      </w:pPr>
      <w:bookmarkStart w:id="2256" w:name="_ETM_Q1_6147893"/>
      <w:bookmarkStart w:id="2257" w:name="_ETM_Q1_6147957"/>
      <w:bookmarkStart w:id="2258" w:name="_ETM_Q1_6148989"/>
      <w:bookmarkEnd w:id="2256"/>
      <w:bookmarkEnd w:id="2257"/>
      <w:bookmarkEnd w:id="2258"/>
    </w:p>
    <w:p w:rsidR="005D68E2" w:rsidRDefault="005D68E2" w:rsidP="005D68E2">
      <w:pPr>
        <w:pStyle w:val="a5"/>
        <w:keepNext/>
        <w:rPr>
          <w:rtl/>
        </w:rPr>
      </w:pPr>
      <w:bookmarkStart w:id="2259" w:name="ET_speaker_6032_20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259"/>
    </w:p>
    <w:p w:rsidR="005D68E2" w:rsidRDefault="005D68E2" w:rsidP="005D68E2">
      <w:pPr>
        <w:pStyle w:val="KeepWithNext"/>
        <w:rPr>
          <w:rFonts w:hint="cs"/>
          <w:rtl/>
          <w:lang w:eastAsia="he-IL"/>
        </w:rPr>
      </w:pPr>
    </w:p>
    <w:p w:rsidR="005D68E2" w:rsidRDefault="005D68E2" w:rsidP="005D68E2">
      <w:pPr>
        <w:rPr>
          <w:rtl/>
          <w:lang w:eastAsia="he-IL"/>
        </w:rPr>
      </w:pPr>
      <w:bookmarkStart w:id="2260" w:name="_ETM_Q1_6149241"/>
      <w:bookmarkStart w:id="2261" w:name="_ETM_Q1_6149262"/>
      <w:bookmarkEnd w:id="2260"/>
      <w:bookmarkEnd w:id="2261"/>
      <w:r>
        <w:rPr>
          <w:rtl/>
          <w:lang w:eastAsia="he-IL"/>
        </w:rPr>
        <w:t xml:space="preserve">תודה. אני </w:t>
      </w:r>
      <w:bookmarkStart w:id="2262" w:name="_ETM_Q1_6149314"/>
      <w:bookmarkEnd w:id="2262"/>
      <w:r>
        <w:rPr>
          <w:rtl/>
          <w:lang w:eastAsia="he-IL"/>
        </w:rPr>
        <w:t xml:space="preserve">רוצה לעבור לפרקליטות המדינה, לעורכת הדין תמר פרוש. אם נוכל לקבל התייחסות שלך גם לנושא שעלה </w:t>
      </w:r>
      <w:bookmarkStart w:id="2263" w:name="_ETM_Q1_6162851"/>
      <w:bookmarkEnd w:id="2263"/>
      <w:r>
        <w:rPr>
          <w:rtl/>
          <w:lang w:eastAsia="he-IL"/>
        </w:rPr>
        <w:t xml:space="preserve">כמה פעמים במשך הדיון בקשר להבדל הזה בין אחוז ההרשעה </w:t>
      </w:r>
      <w:bookmarkStart w:id="2264" w:name="_ETM_Q1_6168055"/>
      <w:bookmarkEnd w:id="2264"/>
      <w:r>
        <w:rPr>
          <w:rtl/>
          <w:lang w:eastAsia="he-IL"/>
        </w:rPr>
        <w:t xml:space="preserve">בקרב הצעירים היהודים והערבים. אנחנו מדברים על מעל 58 אחוזים </w:t>
      </w:r>
      <w:bookmarkStart w:id="2265" w:name="_ETM_Q1_6172999"/>
      <w:bookmarkEnd w:id="2265"/>
      <w:r>
        <w:rPr>
          <w:rtl/>
          <w:lang w:eastAsia="he-IL"/>
        </w:rPr>
        <w:t xml:space="preserve">לעומת 36 אחוזים. האם אתם מתאמצים יותר או המשטרה מתאמצת </w:t>
      </w:r>
      <w:bookmarkStart w:id="2266" w:name="_ETM_Q1_6178349"/>
      <w:bookmarkEnd w:id="2266"/>
      <w:r>
        <w:rPr>
          <w:rtl/>
          <w:lang w:eastAsia="he-IL"/>
        </w:rPr>
        <w:t xml:space="preserve">יותר בניהול התיקים לצעירים ערבים או מתאמצים פחות בניהול </w:t>
      </w:r>
      <w:bookmarkStart w:id="2267" w:name="_ETM_Q1_6182679"/>
      <w:bookmarkEnd w:id="2267"/>
      <w:r>
        <w:rPr>
          <w:rtl/>
          <w:lang w:eastAsia="he-IL"/>
        </w:rPr>
        <w:t xml:space="preserve">התיקים לצעירים יהודים? למה יש הבדל בנושא הזה? או </w:t>
      </w:r>
      <w:bookmarkStart w:id="2268" w:name="_ETM_Q1_6187876"/>
      <w:bookmarkEnd w:id="2268"/>
      <w:r>
        <w:rPr>
          <w:rtl/>
          <w:lang w:eastAsia="he-IL"/>
        </w:rPr>
        <w:t>שהשופטים מתייחסים אחרת בנושא הזה?</w:t>
      </w:r>
    </w:p>
    <w:p w:rsidR="005D68E2" w:rsidRDefault="005D68E2" w:rsidP="005D68E2">
      <w:pPr>
        <w:rPr>
          <w:rtl/>
          <w:lang w:eastAsia="he-IL"/>
        </w:rPr>
      </w:pPr>
      <w:bookmarkStart w:id="2269" w:name="_ETM_Q1_6151933"/>
      <w:bookmarkStart w:id="2270" w:name="_ETM_Q1_6151998"/>
      <w:bookmarkStart w:id="2271" w:name="_ETM_Q1_6153101"/>
      <w:bookmarkEnd w:id="2269"/>
      <w:bookmarkEnd w:id="2270"/>
      <w:bookmarkEnd w:id="2271"/>
    </w:p>
    <w:p w:rsidR="005D68E2" w:rsidRDefault="005D68E2" w:rsidP="005D68E2">
      <w:pPr>
        <w:pStyle w:val="afb"/>
        <w:keepNext/>
        <w:rPr>
          <w:rtl/>
          <w:lang w:eastAsia="he-IL"/>
        </w:rPr>
      </w:pPr>
      <w:bookmarkStart w:id="2272" w:name="ET_guest_תמר_פרוש_210"/>
      <w:r>
        <w:rPr>
          <w:rStyle w:val="TagStyle"/>
          <w:rFonts w:hint="cs"/>
          <w:rtl/>
        </w:rPr>
        <w:t xml:space="preserve"> &lt;&lt; אורח &gt;&gt; </w:t>
      </w:r>
      <w:r>
        <w:rPr>
          <w:rFonts w:hint="cs"/>
          <w:rtl/>
          <w:lang w:eastAsia="he-IL"/>
        </w:rPr>
        <w:t>תמר פרוש:</w:t>
      </w:r>
      <w:r>
        <w:rPr>
          <w:rStyle w:val="TagStyle"/>
          <w:rFonts w:hint="cs"/>
          <w:rtl/>
        </w:rPr>
        <w:t xml:space="preserve"> &lt;&lt; אורח &gt;&gt;</w:t>
      </w:r>
      <w:r>
        <w:rPr>
          <w:rFonts w:hint="cs"/>
          <w:rtl/>
          <w:lang w:eastAsia="he-IL"/>
        </w:rPr>
        <w:t xml:space="preserve"> </w:t>
      </w:r>
      <w:bookmarkEnd w:id="2272"/>
    </w:p>
    <w:p w:rsidR="005D68E2" w:rsidRDefault="005D68E2" w:rsidP="005D68E2">
      <w:pPr>
        <w:pStyle w:val="KeepWithNext"/>
        <w:rPr>
          <w:rFonts w:hint="cs"/>
          <w:rtl/>
          <w:lang w:eastAsia="he-IL"/>
        </w:rPr>
      </w:pPr>
    </w:p>
    <w:p w:rsidR="005D68E2" w:rsidRDefault="005D68E2" w:rsidP="005D68E2">
      <w:pPr>
        <w:rPr>
          <w:rtl/>
          <w:lang w:eastAsia="he-IL"/>
        </w:rPr>
      </w:pPr>
      <w:bookmarkStart w:id="2273" w:name="_ETM_Q1_6153453"/>
      <w:bookmarkStart w:id="2274" w:name="_ETM_Q1_6153473"/>
      <w:bookmarkStart w:id="2275" w:name="_ETM_Q1_6154196"/>
      <w:bookmarkEnd w:id="2273"/>
      <w:bookmarkEnd w:id="2274"/>
      <w:bookmarkEnd w:id="2275"/>
      <w:r>
        <w:rPr>
          <w:rtl/>
          <w:lang w:eastAsia="he-IL"/>
        </w:rPr>
        <w:t xml:space="preserve">להבנתי הנתונים לגבי ההרשעות של </w:t>
      </w:r>
      <w:bookmarkStart w:id="2276" w:name="_ETM_Q1_6199361"/>
      <w:bookmarkEnd w:id="2276"/>
      <w:r>
        <w:rPr>
          <w:rtl/>
          <w:lang w:eastAsia="he-IL"/>
        </w:rPr>
        <w:t xml:space="preserve">קטינים, זאת הרשעה כעונש. זאת אומרת, כאשר מנהלים הליך </w:t>
      </w:r>
      <w:bookmarkStart w:id="2277" w:name="_ETM_Q1_6204815"/>
      <w:bookmarkEnd w:id="2277"/>
      <w:r>
        <w:rPr>
          <w:rtl/>
          <w:lang w:eastAsia="he-IL"/>
        </w:rPr>
        <w:t>נגד קטין, הליך פלילי בבית משפט, בשונה מאשר בגיר, בסופו</w:t>
      </w:r>
      <w:bookmarkStart w:id="2278" w:name="_ETM_Q1_6209925"/>
      <w:bookmarkEnd w:id="2278"/>
      <w:r>
        <w:rPr>
          <w:rtl/>
          <w:lang w:eastAsia="he-IL"/>
        </w:rPr>
        <w:t xml:space="preserve"> של ההליך הכרעת הדין, לא הרשעה </w:t>
      </w:r>
      <w:bookmarkStart w:id="2279" w:name="_ETM_Q1_6215779"/>
      <w:bookmarkEnd w:id="2279"/>
      <w:r>
        <w:rPr>
          <w:rtl/>
          <w:lang w:eastAsia="he-IL"/>
        </w:rPr>
        <w:t xml:space="preserve">אלא קביעה שהקטין ביצע את מעשה העבירה ולאחר מכן, במסגרת גזר הדין, </w:t>
      </w:r>
      <w:bookmarkStart w:id="2280" w:name="_ETM_Q1_6221192"/>
      <w:bookmarkEnd w:id="2280"/>
      <w:r>
        <w:rPr>
          <w:rtl/>
          <w:lang w:eastAsia="he-IL"/>
        </w:rPr>
        <w:t xml:space="preserve">כחלק מהעונש, בית משפט מחליט האם להרשיע אותו או לא </w:t>
      </w:r>
      <w:bookmarkStart w:id="2281" w:name="_ETM_Q1_6224533"/>
      <w:bookmarkEnd w:id="2281"/>
      <w:r>
        <w:rPr>
          <w:rtl/>
          <w:lang w:eastAsia="he-IL"/>
        </w:rPr>
        <w:t xml:space="preserve">להרשיע אותו. אצל בגירים הכרעת הדין היא תמיד הרשעה ולאחר </w:t>
      </w:r>
      <w:bookmarkStart w:id="2282" w:name="_ETM_Q1_6230573"/>
      <w:bookmarkEnd w:id="2282"/>
      <w:r>
        <w:rPr>
          <w:rtl/>
          <w:lang w:eastAsia="he-IL"/>
        </w:rPr>
        <w:t>מכן במסגרת גזר הדין אפשר לדון הא</w:t>
      </w:r>
      <w:bookmarkStart w:id="2283" w:name="_ETM_Q1_6234081"/>
      <w:bookmarkEnd w:id="2283"/>
      <w:r>
        <w:rPr>
          <w:rtl/>
          <w:lang w:eastAsia="he-IL"/>
        </w:rPr>
        <w:t xml:space="preserve">ם אפשר להסתפק באי הרשעה, כלומר, לבטל את ההרשעה כחלק </w:t>
      </w:r>
      <w:bookmarkStart w:id="2284" w:name="_ETM_Q1_6237141"/>
      <w:bookmarkEnd w:id="2284"/>
      <w:r>
        <w:rPr>
          <w:rtl/>
          <w:lang w:eastAsia="he-IL"/>
        </w:rPr>
        <w:t>מהעונש או להשאיר את ההרשעה על כנה. זה קצת מבלבל</w:t>
      </w:r>
      <w:bookmarkStart w:id="2285" w:name="_ETM_Q1_6244465"/>
      <w:bookmarkEnd w:id="2285"/>
      <w:r>
        <w:rPr>
          <w:rtl/>
          <w:lang w:eastAsia="he-IL"/>
        </w:rPr>
        <w:t>.</w:t>
      </w:r>
    </w:p>
    <w:p w:rsidR="005D68E2" w:rsidRDefault="005D68E2" w:rsidP="005D68E2">
      <w:pPr>
        <w:rPr>
          <w:rtl/>
          <w:lang w:eastAsia="he-IL"/>
        </w:rPr>
      </w:pPr>
      <w:bookmarkStart w:id="2286" w:name="_ETM_Q1_6247965"/>
      <w:bookmarkStart w:id="2287" w:name="_ETM_Q1_6248022"/>
      <w:bookmarkStart w:id="2288" w:name="_ETM_Q1_6248661"/>
      <w:bookmarkEnd w:id="2286"/>
      <w:bookmarkEnd w:id="2287"/>
      <w:bookmarkEnd w:id="2288"/>
    </w:p>
    <w:p w:rsidR="005D68E2" w:rsidRDefault="005D68E2" w:rsidP="005D68E2">
      <w:pPr>
        <w:pStyle w:val="af8"/>
        <w:keepNext/>
        <w:rPr>
          <w:rtl/>
        </w:rPr>
      </w:pPr>
      <w:bookmarkStart w:id="2289" w:name="ET_yor_5278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9"/>
    </w:p>
    <w:p w:rsidR="005D68E2" w:rsidRDefault="005D68E2" w:rsidP="005D68E2">
      <w:pPr>
        <w:pStyle w:val="KeepWithNext"/>
        <w:rPr>
          <w:rFonts w:hint="cs"/>
          <w:rtl/>
          <w:lang w:eastAsia="he-IL"/>
        </w:rPr>
      </w:pPr>
    </w:p>
    <w:p w:rsidR="005D68E2" w:rsidRDefault="005D68E2" w:rsidP="005D68E2">
      <w:pPr>
        <w:rPr>
          <w:rtl/>
          <w:lang w:eastAsia="he-IL"/>
        </w:rPr>
      </w:pPr>
      <w:bookmarkStart w:id="2290" w:name="_ETM_Q1_6248924"/>
      <w:bookmarkStart w:id="2291" w:name="_ETM_Q1_6248944"/>
      <w:bookmarkEnd w:id="2290"/>
      <w:bookmarkEnd w:id="2291"/>
      <w:r>
        <w:rPr>
          <w:rtl/>
          <w:lang w:eastAsia="he-IL"/>
        </w:rPr>
        <w:t>לדעתך הנתונים בעניין הקטינים מתייחסים לשלב של גזירת הדין?</w:t>
      </w:r>
    </w:p>
    <w:p w:rsidR="005D68E2" w:rsidRDefault="005D68E2" w:rsidP="005D68E2">
      <w:pPr>
        <w:rPr>
          <w:rtl/>
          <w:lang w:eastAsia="he-IL"/>
        </w:rPr>
      </w:pPr>
      <w:bookmarkStart w:id="2292" w:name="_ETM_Q1_6258637"/>
      <w:bookmarkStart w:id="2293" w:name="_ETM_Q1_6258700"/>
      <w:bookmarkStart w:id="2294" w:name="_ETM_Q1_6259561"/>
      <w:bookmarkEnd w:id="2292"/>
      <w:bookmarkEnd w:id="2293"/>
      <w:bookmarkEnd w:id="2294"/>
    </w:p>
    <w:p w:rsidR="005D68E2" w:rsidRDefault="005D68E2" w:rsidP="005D68E2">
      <w:pPr>
        <w:pStyle w:val="afb"/>
        <w:keepNext/>
        <w:rPr>
          <w:rtl/>
          <w:lang w:eastAsia="he-IL"/>
        </w:rPr>
      </w:pPr>
      <w:bookmarkStart w:id="2295" w:name="ET_guest_תמר_פרוש_212"/>
      <w:r>
        <w:rPr>
          <w:rStyle w:val="TagStyle"/>
          <w:rFonts w:hint="cs"/>
          <w:rtl/>
        </w:rPr>
        <w:t xml:space="preserve"> &lt;&lt; אורח &gt;&gt; </w:t>
      </w:r>
      <w:r>
        <w:rPr>
          <w:rFonts w:hint="cs"/>
          <w:rtl/>
          <w:lang w:eastAsia="he-IL"/>
        </w:rPr>
        <w:t>תמר פרוש:</w:t>
      </w:r>
      <w:r>
        <w:rPr>
          <w:rStyle w:val="TagStyle"/>
          <w:rFonts w:hint="cs"/>
          <w:rtl/>
        </w:rPr>
        <w:t xml:space="preserve"> &lt;&lt; אורח &gt;&gt;</w:t>
      </w:r>
      <w:r>
        <w:rPr>
          <w:rFonts w:hint="cs"/>
          <w:rtl/>
          <w:lang w:eastAsia="he-IL"/>
        </w:rPr>
        <w:t xml:space="preserve"> </w:t>
      </w:r>
      <w:bookmarkEnd w:id="2295"/>
    </w:p>
    <w:p w:rsidR="005D68E2" w:rsidRDefault="005D68E2" w:rsidP="005D68E2">
      <w:pPr>
        <w:pStyle w:val="KeepWithNext"/>
        <w:rPr>
          <w:rFonts w:hint="cs"/>
          <w:rtl/>
          <w:lang w:eastAsia="he-IL"/>
        </w:rPr>
      </w:pPr>
    </w:p>
    <w:p w:rsidR="005D68E2" w:rsidRDefault="005D68E2" w:rsidP="005D68E2">
      <w:pPr>
        <w:rPr>
          <w:rtl/>
          <w:lang w:eastAsia="he-IL"/>
        </w:rPr>
      </w:pPr>
      <w:bookmarkStart w:id="2296" w:name="_ETM_Q1_6259839"/>
      <w:bookmarkStart w:id="2297" w:name="_ETM_Q1_6259864"/>
      <w:bookmarkEnd w:id="2296"/>
      <w:bookmarkEnd w:id="2297"/>
      <w:r>
        <w:rPr>
          <w:rtl/>
          <w:lang w:eastAsia="he-IL"/>
        </w:rPr>
        <w:t xml:space="preserve">לא ראיתי את הנתונים אבל לדעתי כן. </w:t>
      </w:r>
      <w:bookmarkStart w:id="2298" w:name="_ETM_Q1_6263429"/>
      <w:bookmarkEnd w:id="2298"/>
      <w:r>
        <w:rPr>
          <w:rtl/>
          <w:lang w:eastAsia="he-IL"/>
        </w:rPr>
        <w:t xml:space="preserve">זה מה שההיגיון שלי אומר לגבי קטינים. אם זה כך, </w:t>
      </w:r>
      <w:bookmarkStart w:id="2299" w:name="_ETM_Q1_6269279"/>
      <w:bookmarkEnd w:id="2299"/>
      <w:r>
        <w:rPr>
          <w:rtl/>
          <w:lang w:eastAsia="he-IL"/>
        </w:rPr>
        <w:t xml:space="preserve">הנתון של סוג העבירה הוא נתון קריטי כדי </w:t>
      </w:r>
      <w:bookmarkStart w:id="2300" w:name="_ETM_Q1_6275657"/>
      <w:bookmarkEnd w:id="2300"/>
      <w:r>
        <w:rPr>
          <w:rtl/>
          <w:lang w:eastAsia="he-IL"/>
        </w:rPr>
        <w:t xml:space="preserve">להבין את הנתונים האלה מכיוון שהשיקולים של בית משפט במסגרת </w:t>
      </w:r>
      <w:bookmarkStart w:id="2301" w:name="_ETM_Q1_6282269"/>
      <w:bookmarkEnd w:id="2301"/>
      <w:r>
        <w:rPr>
          <w:rtl/>
          <w:lang w:eastAsia="he-IL"/>
        </w:rPr>
        <w:t xml:space="preserve">גזר הדין, האם להרשיע קטין או לא להרשיע קטין, בית המשפט שוקל מצד אחד את סיכויי השיקום והנזק </w:t>
      </w:r>
      <w:bookmarkStart w:id="2302" w:name="_ETM_Q1_6293549"/>
      <w:bookmarkEnd w:id="2302"/>
      <w:r>
        <w:rPr>
          <w:rtl/>
          <w:lang w:eastAsia="he-IL"/>
        </w:rPr>
        <w:t xml:space="preserve">שעלול להיגרם לקטין כתוצאה מההרשעה של, אבל מצד </w:t>
      </w:r>
      <w:bookmarkStart w:id="2303" w:name="_ETM_Q1_6298338"/>
      <w:bookmarkEnd w:id="2303"/>
      <w:r>
        <w:rPr>
          <w:rtl/>
          <w:lang w:eastAsia="he-IL"/>
        </w:rPr>
        <w:t xml:space="preserve">שני בית המשפט שוקל את חומרת העבירה, האם </w:t>
      </w:r>
      <w:bookmarkStart w:id="2304" w:name="_ETM_Q1_6302479"/>
      <w:bookmarkEnd w:id="2304"/>
      <w:r>
        <w:rPr>
          <w:rtl/>
          <w:lang w:eastAsia="he-IL"/>
        </w:rPr>
        <w:t xml:space="preserve">יש קורבן שנגרם לו נזק, מה הנזק שנגרם ומה האינטרס </w:t>
      </w:r>
      <w:bookmarkStart w:id="2305" w:name="_ETM_Q1_6306735"/>
      <w:bookmarkEnd w:id="2305"/>
      <w:r>
        <w:rPr>
          <w:rtl/>
          <w:lang w:eastAsia="he-IL"/>
        </w:rPr>
        <w:t>הציבורי.</w:t>
      </w:r>
    </w:p>
    <w:p w:rsidR="005D68E2" w:rsidRDefault="005D68E2" w:rsidP="005D68E2">
      <w:pPr>
        <w:rPr>
          <w:rtl/>
          <w:lang w:eastAsia="he-IL"/>
        </w:rPr>
      </w:pPr>
      <w:bookmarkStart w:id="2306" w:name="_ETM_Q1_6308583"/>
      <w:bookmarkStart w:id="2307" w:name="_ETM_Q1_6308645"/>
      <w:bookmarkStart w:id="2308" w:name="_ETM_Q1_6309303"/>
      <w:bookmarkEnd w:id="2306"/>
      <w:bookmarkEnd w:id="2307"/>
      <w:bookmarkEnd w:id="2308"/>
    </w:p>
    <w:p w:rsidR="005D68E2" w:rsidRDefault="005D68E2" w:rsidP="005D68E2">
      <w:pPr>
        <w:pStyle w:val="af8"/>
        <w:keepNext/>
        <w:rPr>
          <w:rtl/>
        </w:rPr>
      </w:pPr>
      <w:bookmarkStart w:id="2309" w:name="ET_yor_5278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09"/>
    </w:p>
    <w:p w:rsidR="005D68E2" w:rsidRDefault="005D68E2" w:rsidP="005D68E2">
      <w:pPr>
        <w:pStyle w:val="KeepWithNext"/>
        <w:rPr>
          <w:rFonts w:hint="cs"/>
          <w:rtl/>
          <w:lang w:eastAsia="he-IL"/>
        </w:rPr>
      </w:pPr>
    </w:p>
    <w:p w:rsidR="005D68E2" w:rsidRDefault="005D68E2" w:rsidP="005D68E2">
      <w:pPr>
        <w:rPr>
          <w:rtl/>
          <w:lang w:eastAsia="he-IL"/>
        </w:rPr>
      </w:pPr>
      <w:bookmarkStart w:id="2310" w:name="_ETM_Q1_6309603"/>
      <w:bookmarkStart w:id="2311" w:name="_ETM_Q1_6309625"/>
      <w:bookmarkEnd w:id="2310"/>
      <w:bookmarkEnd w:id="2311"/>
      <w:r>
        <w:rPr>
          <w:rtl/>
          <w:lang w:eastAsia="he-IL"/>
        </w:rPr>
        <w:t xml:space="preserve">אם כך, זה יכול להעיד על כך שהעבירות בקרב </w:t>
      </w:r>
      <w:bookmarkStart w:id="2312" w:name="_ETM_Q1_6313173"/>
      <w:bookmarkEnd w:id="2312"/>
      <w:r>
        <w:rPr>
          <w:rtl/>
          <w:lang w:eastAsia="he-IL"/>
        </w:rPr>
        <w:t>הנוער הערבי הן יותר חמורות.</w:t>
      </w:r>
      <w:bookmarkStart w:id="2313" w:name="_ETM_Q1_6316445"/>
      <w:bookmarkEnd w:id="2313"/>
    </w:p>
    <w:p w:rsidR="005D68E2" w:rsidRDefault="005D68E2" w:rsidP="005D68E2">
      <w:pPr>
        <w:rPr>
          <w:rtl/>
          <w:lang w:eastAsia="he-IL"/>
        </w:rPr>
      </w:pPr>
      <w:bookmarkStart w:id="2314" w:name="_ETM_Q1_6316510"/>
      <w:bookmarkStart w:id="2315" w:name="_ETM_Q1_6317699"/>
      <w:bookmarkEnd w:id="2314"/>
      <w:bookmarkEnd w:id="2315"/>
    </w:p>
    <w:p w:rsidR="005D68E2" w:rsidRDefault="005D68E2" w:rsidP="005D68E2">
      <w:pPr>
        <w:pStyle w:val="afb"/>
        <w:keepNext/>
        <w:rPr>
          <w:rtl/>
          <w:lang w:eastAsia="he-IL"/>
        </w:rPr>
      </w:pPr>
      <w:bookmarkStart w:id="2316" w:name="ET_guest_תמר_פרוש_214"/>
      <w:r>
        <w:rPr>
          <w:rStyle w:val="TagStyle"/>
          <w:rFonts w:hint="cs"/>
          <w:rtl/>
        </w:rPr>
        <w:t xml:space="preserve"> &lt;&lt; אורח &gt;&gt; </w:t>
      </w:r>
      <w:r>
        <w:rPr>
          <w:rFonts w:hint="cs"/>
          <w:rtl/>
          <w:lang w:eastAsia="he-IL"/>
        </w:rPr>
        <w:t>תמר פרוש:</w:t>
      </w:r>
      <w:r>
        <w:rPr>
          <w:rStyle w:val="TagStyle"/>
          <w:rFonts w:hint="cs"/>
          <w:rtl/>
        </w:rPr>
        <w:t xml:space="preserve"> &lt;&lt; אורח &gt;&gt;</w:t>
      </w:r>
      <w:r>
        <w:rPr>
          <w:rFonts w:hint="cs"/>
          <w:rtl/>
          <w:lang w:eastAsia="he-IL"/>
        </w:rPr>
        <w:t xml:space="preserve"> </w:t>
      </w:r>
      <w:bookmarkEnd w:id="2316"/>
    </w:p>
    <w:p w:rsidR="005D68E2" w:rsidRDefault="005D68E2" w:rsidP="005D68E2">
      <w:pPr>
        <w:pStyle w:val="KeepWithNext"/>
        <w:rPr>
          <w:rFonts w:hint="cs"/>
          <w:rtl/>
          <w:lang w:eastAsia="he-IL"/>
        </w:rPr>
      </w:pPr>
    </w:p>
    <w:p w:rsidR="005D68E2" w:rsidRDefault="005D68E2" w:rsidP="005D68E2">
      <w:pPr>
        <w:rPr>
          <w:rtl/>
          <w:lang w:eastAsia="he-IL"/>
        </w:rPr>
      </w:pPr>
      <w:bookmarkStart w:id="2317" w:name="_ETM_Q1_6317946"/>
      <w:bookmarkStart w:id="2318" w:name="_ETM_Q1_6317967"/>
      <w:bookmarkEnd w:id="2317"/>
      <w:bookmarkEnd w:id="2318"/>
      <w:r>
        <w:rPr>
          <w:rtl/>
          <w:lang w:eastAsia="he-IL"/>
        </w:rPr>
        <w:t xml:space="preserve">זה אחד מהדברים שזה </w:t>
      </w:r>
      <w:bookmarkStart w:id="2319" w:name="_ETM_Q1_6317867"/>
      <w:bookmarkEnd w:id="2319"/>
      <w:r>
        <w:rPr>
          <w:rtl/>
          <w:lang w:eastAsia="he-IL"/>
        </w:rPr>
        <w:t xml:space="preserve">יכול להעיד עליהם, אבל שוב, בלי הנתונים זה קצת לקפוץ </w:t>
      </w:r>
      <w:bookmarkStart w:id="2320" w:name="_ETM_Q1_6322217"/>
      <w:bookmarkEnd w:id="2320"/>
      <w:r>
        <w:rPr>
          <w:rtl/>
          <w:lang w:eastAsia="he-IL"/>
        </w:rPr>
        <w:t>למסקנות.</w:t>
      </w:r>
    </w:p>
    <w:p w:rsidR="005D68E2" w:rsidRDefault="005D68E2" w:rsidP="005D68E2">
      <w:pPr>
        <w:rPr>
          <w:rtl/>
          <w:lang w:eastAsia="he-IL"/>
        </w:rPr>
      </w:pPr>
    </w:p>
    <w:p w:rsidR="005D68E2" w:rsidRDefault="005D68E2" w:rsidP="005D68E2">
      <w:pPr>
        <w:pStyle w:val="af8"/>
        <w:keepNext/>
        <w:rPr>
          <w:rtl/>
        </w:rPr>
      </w:pPr>
      <w:bookmarkStart w:id="2321" w:name="ET_yor_5278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1"/>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מה את יכולה לומר לגבי סוגיית האלטרנטיבות הקיימות בפני </w:t>
      </w:r>
      <w:bookmarkStart w:id="2322" w:name="_ETM_Q1_6330215"/>
      <w:bookmarkEnd w:id="2322"/>
      <w:r>
        <w:rPr>
          <w:rtl/>
          <w:lang w:eastAsia="he-IL"/>
        </w:rPr>
        <w:t>בני נוער ערבי? עלה הנושא של בתי משפט קהילתיים וכדומה. מה ההתייחסות שלך לנושא?</w:t>
      </w:r>
    </w:p>
    <w:p w:rsidR="005D68E2" w:rsidRDefault="005D68E2" w:rsidP="005D68E2">
      <w:pPr>
        <w:rPr>
          <w:rtl/>
          <w:lang w:eastAsia="he-IL"/>
        </w:rPr>
      </w:pPr>
      <w:bookmarkStart w:id="2323" w:name="_ETM_Q1_6336294"/>
      <w:bookmarkEnd w:id="2323"/>
    </w:p>
    <w:p w:rsidR="005D68E2" w:rsidRDefault="005D68E2" w:rsidP="005D68E2">
      <w:pPr>
        <w:pStyle w:val="afb"/>
        <w:keepNext/>
        <w:rPr>
          <w:rtl/>
          <w:lang w:eastAsia="he-IL"/>
        </w:rPr>
      </w:pPr>
      <w:bookmarkStart w:id="2324" w:name="ET_guest_תמר_פרוש_216"/>
      <w:r>
        <w:rPr>
          <w:rStyle w:val="TagStyle"/>
          <w:rFonts w:hint="cs"/>
          <w:rtl/>
        </w:rPr>
        <w:t xml:space="preserve"> &lt;&lt; אורח &gt;&gt; </w:t>
      </w:r>
      <w:r>
        <w:rPr>
          <w:rFonts w:hint="cs"/>
          <w:rtl/>
          <w:lang w:eastAsia="he-IL"/>
        </w:rPr>
        <w:t>תמר פרוש:</w:t>
      </w:r>
      <w:r>
        <w:rPr>
          <w:rStyle w:val="TagStyle"/>
          <w:rFonts w:hint="cs"/>
          <w:rtl/>
        </w:rPr>
        <w:t xml:space="preserve"> &lt;&lt; אורח &gt;&gt;</w:t>
      </w:r>
      <w:r>
        <w:rPr>
          <w:rFonts w:hint="cs"/>
          <w:rtl/>
          <w:lang w:eastAsia="he-IL"/>
        </w:rPr>
        <w:t xml:space="preserve"> </w:t>
      </w:r>
      <w:bookmarkEnd w:id="2324"/>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בית משפט קהילתי הוא רק לבגירים </w:t>
      </w:r>
      <w:bookmarkStart w:id="2325" w:name="_ETM_Q1_6345255"/>
      <w:bookmarkEnd w:id="2325"/>
      <w:r>
        <w:rPr>
          <w:rtl/>
          <w:lang w:eastAsia="he-IL"/>
        </w:rPr>
        <w:t xml:space="preserve">מכיוון ענייני קטינים נדונים בבית משפט לנוער שהוא מראש </w:t>
      </w:r>
      <w:bookmarkStart w:id="2326" w:name="_ETM_Q1_6348015"/>
      <w:bookmarkEnd w:id="2326"/>
      <w:r>
        <w:rPr>
          <w:rtl/>
          <w:lang w:eastAsia="he-IL"/>
        </w:rPr>
        <w:t xml:space="preserve">מכוון לכיוון של דרכי טיפול והשגחה. אם תרצו, </w:t>
      </w:r>
      <w:bookmarkStart w:id="2327" w:name="_ETM_Q1_6356761"/>
      <w:bookmarkEnd w:id="2327"/>
      <w:r>
        <w:rPr>
          <w:rtl/>
          <w:lang w:eastAsia="he-IL"/>
        </w:rPr>
        <w:t xml:space="preserve">בית משפט קהילתי הוא סוג של בית משפט לנוער שמיועד </w:t>
      </w:r>
      <w:bookmarkStart w:id="2328" w:name="_ETM_Q1_6360769"/>
      <w:bookmarkEnd w:id="2328"/>
      <w:r>
        <w:rPr>
          <w:rtl/>
          <w:lang w:eastAsia="he-IL"/>
        </w:rPr>
        <w:t>לבגירים. בעניינם של קטינים, כמו שציינו כאן, החלופ</w:t>
      </w:r>
      <w:bookmarkStart w:id="2329" w:name="_ETM_Q1_6366722"/>
      <w:bookmarkEnd w:id="2329"/>
      <w:r>
        <w:rPr>
          <w:rtl/>
          <w:lang w:eastAsia="he-IL"/>
        </w:rPr>
        <w:t xml:space="preserve">ה להליך הפלילי, לאי הגשת כתב אישום, הוא באמת </w:t>
      </w:r>
      <w:bookmarkStart w:id="2330" w:name="_ETM_Q1_6370851"/>
      <w:bookmarkEnd w:id="2330"/>
      <w:r>
        <w:rPr>
          <w:rtl/>
          <w:lang w:eastAsia="he-IL"/>
        </w:rPr>
        <w:t xml:space="preserve">אותו הליך </w:t>
      </w:r>
      <w:proofErr w:type="spellStart"/>
      <w:r>
        <w:rPr>
          <w:rtl/>
          <w:lang w:eastAsia="he-IL"/>
        </w:rPr>
        <w:t>קד"מ</w:t>
      </w:r>
      <w:proofErr w:type="spellEnd"/>
      <w:r>
        <w:rPr>
          <w:rtl/>
          <w:lang w:eastAsia="he-IL"/>
        </w:rPr>
        <w:t xml:space="preserve"> של צדק מאחה שכבר תיארו אותו </w:t>
      </w:r>
      <w:bookmarkStart w:id="2331" w:name="_ETM_Q1_6375187"/>
      <w:bookmarkEnd w:id="2331"/>
      <w:r>
        <w:rPr>
          <w:rtl/>
          <w:lang w:eastAsia="he-IL"/>
        </w:rPr>
        <w:t xml:space="preserve">כאן בהרחבה. אם כן, </w:t>
      </w:r>
      <w:bookmarkStart w:id="2332" w:name="_ETM_Q1_6378563"/>
      <w:bookmarkStart w:id="2333" w:name="_ETM_Q1_6378624"/>
      <w:bookmarkStart w:id="2334" w:name="_ETM_Q1_6378674"/>
      <w:bookmarkStart w:id="2335" w:name="_ETM_Q1_6378713"/>
      <w:bookmarkEnd w:id="2332"/>
      <w:bookmarkEnd w:id="2333"/>
      <w:bookmarkEnd w:id="2334"/>
      <w:bookmarkEnd w:id="2335"/>
      <w:r>
        <w:rPr>
          <w:rtl/>
          <w:lang w:eastAsia="he-IL"/>
        </w:rPr>
        <w:t>בית משפט קהילתי הוא לבגירים.</w:t>
      </w:r>
    </w:p>
    <w:p w:rsidR="005D68E2" w:rsidRDefault="005D68E2" w:rsidP="005D68E2">
      <w:pPr>
        <w:rPr>
          <w:rtl/>
          <w:lang w:eastAsia="he-IL"/>
        </w:rPr>
      </w:pPr>
      <w:bookmarkStart w:id="2336" w:name="_ETM_Q1_6386459"/>
      <w:bookmarkStart w:id="2337" w:name="_ETM_Q1_6386520"/>
      <w:bookmarkEnd w:id="2336"/>
      <w:bookmarkEnd w:id="2337"/>
    </w:p>
    <w:p w:rsidR="005D68E2" w:rsidRDefault="005D68E2" w:rsidP="005D68E2">
      <w:pPr>
        <w:rPr>
          <w:rtl/>
          <w:lang w:eastAsia="he-IL"/>
        </w:rPr>
      </w:pPr>
      <w:bookmarkStart w:id="2338" w:name="_ETM_Q1_6386788"/>
      <w:bookmarkStart w:id="2339" w:name="_ETM_Q1_6386852"/>
      <w:bookmarkEnd w:id="2338"/>
      <w:bookmarkEnd w:id="2339"/>
      <w:r>
        <w:rPr>
          <w:rtl/>
          <w:lang w:eastAsia="he-IL"/>
        </w:rPr>
        <w:t xml:space="preserve">לגבי הנתונים הנמוכים שהוצגו, שוב, הם ביחס לבגירים ולהערכתנו הם נובעים משילוב </w:t>
      </w:r>
      <w:bookmarkStart w:id="2340" w:name="_ETM_Q1_6394193"/>
      <w:bookmarkEnd w:id="2340"/>
      <w:r>
        <w:rPr>
          <w:rtl/>
          <w:lang w:eastAsia="he-IL"/>
        </w:rPr>
        <w:t xml:space="preserve">בין סוג העבירה, כי לא כל סוגי העבירה מתאימים לבית </w:t>
      </w:r>
      <w:bookmarkStart w:id="2341" w:name="_ETM_Q1_6396630"/>
      <w:bookmarkEnd w:id="2341"/>
      <w:r>
        <w:rPr>
          <w:rtl/>
          <w:lang w:eastAsia="he-IL"/>
        </w:rPr>
        <w:t xml:space="preserve">משפט קהילתי, והפריסה של בתי המשפט הקהילתיים שהיא עדיין </w:t>
      </w:r>
      <w:bookmarkStart w:id="2342" w:name="_ETM_Q1_6401879"/>
      <w:bookmarkEnd w:id="2342"/>
      <w:r>
        <w:rPr>
          <w:rtl/>
          <w:lang w:eastAsia="he-IL"/>
        </w:rPr>
        <w:t xml:space="preserve">לא ארצית מכיוון שהדבר דורש חקיקה והסדרה מול הרשויות המקומיות </w:t>
      </w:r>
      <w:bookmarkStart w:id="2343" w:name="_ETM_Q1_6408423"/>
      <w:bookmarkEnd w:id="2343"/>
      <w:r>
        <w:rPr>
          <w:rtl/>
          <w:lang w:eastAsia="he-IL"/>
        </w:rPr>
        <w:t>והמועצות.</w:t>
      </w:r>
    </w:p>
    <w:p w:rsidR="005D68E2" w:rsidRDefault="005D68E2" w:rsidP="005D68E2">
      <w:pPr>
        <w:rPr>
          <w:rtl/>
          <w:lang w:eastAsia="he-IL"/>
        </w:rPr>
      </w:pPr>
      <w:bookmarkStart w:id="2344" w:name="_ETM_Q1_6411583"/>
      <w:bookmarkStart w:id="2345" w:name="_ETM_Q1_6411640"/>
      <w:bookmarkEnd w:id="2344"/>
      <w:bookmarkEnd w:id="2345"/>
    </w:p>
    <w:p w:rsidR="005D68E2" w:rsidRDefault="005D68E2" w:rsidP="005D68E2">
      <w:pPr>
        <w:rPr>
          <w:rtl/>
          <w:lang w:eastAsia="he-IL"/>
        </w:rPr>
      </w:pPr>
      <w:bookmarkStart w:id="2346" w:name="_ETM_Q1_6411694"/>
      <w:bookmarkStart w:id="2347" w:name="_ETM_Q1_6411733"/>
      <w:bookmarkEnd w:id="2346"/>
      <w:bookmarkEnd w:id="2347"/>
      <w:r>
        <w:rPr>
          <w:rtl/>
          <w:lang w:eastAsia="he-IL"/>
        </w:rPr>
        <w:t xml:space="preserve">הרחבת הכלי, חשוב לבין שמעבר לחקיקה הוא גם מחייב קשרים </w:t>
      </w:r>
      <w:bookmarkStart w:id="2348" w:name="_ETM_Q1_6416145"/>
      <w:bookmarkEnd w:id="2348"/>
      <w:r>
        <w:rPr>
          <w:rtl/>
          <w:lang w:eastAsia="he-IL"/>
        </w:rPr>
        <w:t xml:space="preserve">עם הקהילה כי בבתי משפט קהילתיים עושים שימוש בכלים קהילתיים </w:t>
      </w:r>
      <w:bookmarkStart w:id="2349" w:name="_ETM_Q1_6421645"/>
      <w:bookmarkEnd w:id="2349"/>
      <w:r>
        <w:rPr>
          <w:rtl/>
          <w:lang w:eastAsia="he-IL"/>
        </w:rPr>
        <w:t xml:space="preserve">כדי לטפל ולשקם את מי שמגיע לבית המשפט הקהילתי אבל כל </w:t>
      </w:r>
      <w:bookmarkStart w:id="2350" w:name="_ETM_Q1_6432477"/>
      <w:bookmarkEnd w:id="2350"/>
      <w:r>
        <w:rPr>
          <w:rtl/>
          <w:lang w:eastAsia="he-IL"/>
        </w:rPr>
        <w:t xml:space="preserve">הנושא של השירות הזה במגזר הערבי, הוא בהחלט </w:t>
      </w:r>
      <w:bookmarkStart w:id="2351" w:name="_ETM_Q1_6438690"/>
      <w:bookmarkEnd w:id="2351"/>
      <w:r>
        <w:rPr>
          <w:rtl/>
          <w:lang w:eastAsia="he-IL"/>
        </w:rPr>
        <w:t xml:space="preserve">מחייב חשיבה ופיתוח. זה משהו - שגם שמענו מיוזמות אברהם – שעלה בצוות ההיגוי של בתי </w:t>
      </w:r>
      <w:bookmarkStart w:id="2352" w:name="_ETM_Q1_6448343"/>
      <w:bookmarkEnd w:id="2352"/>
      <w:r>
        <w:rPr>
          <w:rtl/>
          <w:lang w:eastAsia="he-IL"/>
        </w:rPr>
        <w:t xml:space="preserve">המשפט הקהילתיים ובהחלט יש כוונה לבחון איך מרחיבים את השימוש </w:t>
      </w:r>
      <w:bookmarkStart w:id="2353" w:name="_ETM_Q1_6453549"/>
      <w:bookmarkEnd w:id="2353"/>
      <w:r>
        <w:rPr>
          <w:rtl/>
          <w:lang w:eastAsia="he-IL"/>
        </w:rPr>
        <w:t>בכלי הזה ביישובי המגזר הערבי.</w:t>
      </w:r>
    </w:p>
    <w:p w:rsidR="005D68E2" w:rsidRDefault="005D68E2" w:rsidP="005D68E2">
      <w:pPr>
        <w:rPr>
          <w:rtl/>
          <w:lang w:eastAsia="he-IL"/>
        </w:rPr>
      </w:pPr>
      <w:bookmarkStart w:id="2354" w:name="_ETM_Q1_6458879"/>
      <w:bookmarkStart w:id="2355" w:name="_ETM_Q1_6458945"/>
      <w:bookmarkEnd w:id="2354"/>
      <w:bookmarkEnd w:id="2355"/>
    </w:p>
    <w:p w:rsidR="005D68E2" w:rsidRDefault="005D68E2" w:rsidP="005D68E2">
      <w:pPr>
        <w:pStyle w:val="a5"/>
        <w:keepNext/>
        <w:rPr>
          <w:rtl/>
        </w:rPr>
      </w:pPr>
      <w:bookmarkStart w:id="2356" w:name="ET_speaker_6032_217"/>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356"/>
    </w:p>
    <w:p w:rsidR="005D68E2" w:rsidRDefault="005D68E2" w:rsidP="005D68E2">
      <w:pPr>
        <w:pStyle w:val="KeepWithNext"/>
        <w:rPr>
          <w:rFonts w:hint="cs"/>
          <w:rtl/>
          <w:lang w:eastAsia="he-IL"/>
        </w:rPr>
      </w:pPr>
    </w:p>
    <w:p w:rsidR="005D68E2" w:rsidRDefault="005D68E2" w:rsidP="005D68E2">
      <w:pPr>
        <w:rPr>
          <w:rtl/>
          <w:lang w:eastAsia="he-IL"/>
        </w:rPr>
      </w:pPr>
      <w:bookmarkStart w:id="2357" w:name="_ETM_Q1_6459282"/>
      <w:bookmarkStart w:id="2358" w:name="_ETM_Q1_6459305"/>
      <w:bookmarkEnd w:id="2357"/>
      <w:bookmarkEnd w:id="2358"/>
      <w:r>
        <w:rPr>
          <w:rtl/>
          <w:lang w:eastAsia="he-IL"/>
        </w:rPr>
        <w:t xml:space="preserve">תודה. נמצאת אתנו עביר </w:t>
      </w:r>
      <w:bookmarkStart w:id="2359" w:name="_ETM_Q1_6465565"/>
      <w:bookmarkEnd w:id="2359"/>
      <w:r>
        <w:rPr>
          <w:rtl/>
          <w:lang w:eastAsia="he-IL"/>
        </w:rPr>
        <w:t xml:space="preserve">ממשרד המשפטים? לא נמצאת. נקבל התייחסות משרד האוצר. במיוחד כאשר </w:t>
      </w:r>
      <w:bookmarkStart w:id="2360" w:name="_ETM_Q1_6476745"/>
      <w:bookmarkEnd w:id="2360"/>
      <w:r>
        <w:rPr>
          <w:rtl/>
          <w:lang w:eastAsia="he-IL"/>
        </w:rPr>
        <w:t xml:space="preserve">הדיון מול משרד הרווחה עלו מספרים ואני מודע לכך שלכל משרד יש דרישות תקציביות עודפות, בנוסף למה שיש להם </w:t>
      </w:r>
      <w:bookmarkStart w:id="2361" w:name="_ETM_Q1_6488011"/>
      <w:bookmarkEnd w:id="2361"/>
      <w:r>
        <w:rPr>
          <w:rtl/>
          <w:lang w:eastAsia="he-IL"/>
        </w:rPr>
        <w:t xml:space="preserve">בקשר להפעלת התוכנית למיגור הפשיעה באופן כללי. מי נמצא אתנו </w:t>
      </w:r>
      <w:bookmarkStart w:id="2362" w:name="_ETM_Q1_6492465"/>
      <w:bookmarkEnd w:id="2362"/>
      <w:r>
        <w:rPr>
          <w:rtl/>
          <w:lang w:eastAsia="he-IL"/>
        </w:rPr>
        <w:t>ממשרד האוצר? יונתן?</w:t>
      </w:r>
      <w:bookmarkStart w:id="2363" w:name="_ETM_Q1_6496143"/>
      <w:bookmarkEnd w:id="2363"/>
    </w:p>
    <w:p w:rsidR="005D68E2" w:rsidRDefault="005D68E2" w:rsidP="005D68E2">
      <w:pPr>
        <w:rPr>
          <w:rtl/>
          <w:lang w:eastAsia="he-IL"/>
        </w:rPr>
      </w:pPr>
      <w:bookmarkStart w:id="2364" w:name="_ETM_Q1_6496200"/>
      <w:bookmarkStart w:id="2365" w:name="_ETM_Q1_6500162"/>
      <w:bookmarkEnd w:id="2364"/>
      <w:bookmarkEnd w:id="2365"/>
    </w:p>
    <w:p w:rsidR="005D68E2" w:rsidRDefault="005D68E2" w:rsidP="005D68E2">
      <w:pPr>
        <w:pStyle w:val="afb"/>
        <w:keepNext/>
        <w:rPr>
          <w:rtl/>
          <w:lang w:eastAsia="he-IL"/>
        </w:rPr>
      </w:pPr>
      <w:bookmarkStart w:id="2366" w:name="ET_guest_יונתן_פלורסהיים_218"/>
      <w:r>
        <w:rPr>
          <w:rStyle w:val="TagStyle"/>
          <w:rFonts w:hint="cs"/>
          <w:rtl/>
        </w:rPr>
        <w:t xml:space="preserve"> &lt;&lt; אורח &gt;&gt; </w:t>
      </w:r>
      <w:r>
        <w:rPr>
          <w:rFonts w:hint="cs"/>
          <w:rtl/>
          <w:lang w:eastAsia="he-IL"/>
        </w:rPr>
        <w:t xml:space="preserve">יונתן </w:t>
      </w:r>
      <w:proofErr w:type="spellStart"/>
      <w:r>
        <w:rPr>
          <w:rFonts w:hint="cs"/>
          <w:rtl/>
          <w:lang w:eastAsia="he-IL"/>
        </w:rPr>
        <w:t>פלורסהיים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366"/>
    </w:p>
    <w:p w:rsidR="005D68E2" w:rsidRDefault="005D68E2" w:rsidP="005D68E2">
      <w:pPr>
        <w:pStyle w:val="KeepWithNext"/>
        <w:rPr>
          <w:rFonts w:hint="cs"/>
          <w:rtl/>
          <w:lang w:eastAsia="he-IL"/>
        </w:rPr>
      </w:pPr>
    </w:p>
    <w:p w:rsidR="005D68E2" w:rsidRDefault="005D68E2" w:rsidP="005D68E2">
      <w:pPr>
        <w:rPr>
          <w:rtl/>
          <w:lang w:eastAsia="he-IL"/>
        </w:rPr>
      </w:pPr>
      <w:bookmarkStart w:id="2367" w:name="_ETM_Q1_6500423"/>
      <w:bookmarkStart w:id="2368" w:name="_ETM_Q1_6500447"/>
      <w:bookmarkEnd w:id="2367"/>
      <w:bookmarkEnd w:id="2368"/>
      <w:r>
        <w:rPr>
          <w:rtl/>
          <w:lang w:eastAsia="he-IL"/>
        </w:rPr>
        <w:t xml:space="preserve">כן. אני כאן. שלום לכולם. לצערי </w:t>
      </w:r>
      <w:bookmarkStart w:id="2369" w:name="_ETM_Q1_6517133"/>
      <w:bookmarkEnd w:id="2369"/>
      <w:r>
        <w:rPr>
          <w:rtl/>
          <w:lang w:eastAsia="he-IL"/>
        </w:rPr>
        <w:t xml:space="preserve">אני אחראי על תחום ביטחון פנים ולכן לעניין מה שהעלה משרד הרווחה לגבי התוכנית שהוא הכין, אני לא יכול </w:t>
      </w:r>
      <w:bookmarkStart w:id="2370" w:name="_ETM_Q1_6524979"/>
      <w:bookmarkEnd w:id="2370"/>
      <w:r>
        <w:rPr>
          <w:rtl/>
          <w:lang w:eastAsia="he-IL"/>
        </w:rPr>
        <w:t xml:space="preserve">להרחיב הרבה. אני יכול לומר שאנחנו באמת תומכים בפעילות שקשורה </w:t>
      </w:r>
      <w:bookmarkStart w:id="2371" w:name="_ETM_Q1_6529995"/>
      <w:bookmarkEnd w:id="2371"/>
      <w:r>
        <w:rPr>
          <w:rtl/>
          <w:lang w:eastAsia="he-IL"/>
        </w:rPr>
        <w:t xml:space="preserve">לחלופות ענישה, שאלה בתי המשפט הקהילתיים. אין משהו שאני יכול </w:t>
      </w:r>
      <w:bookmarkStart w:id="2372" w:name="_ETM_Q1_6541260"/>
      <w:bookmarkEnd w:id="2372"/>
      <w:r>
        <w:rPr>
          <w:rtl/>
          <w:lang w:eastAsia="he-IL"/>
        </w:rPr>
        <w:t xml:space="preserve">לומר שהוא מיוחד לבני נוער במגזר הערבי. זה נושא שלרוב </w:t>
      </w:r>
      <w:bookmarkStart w:id="2373" w:name="_ETM_Q1_6548077"/>
      <w:bookmarkEnd w:id="2373"/>
      <w:r>
        <w:rPr>
          <w:rtl/>
          <w:lang w:eastAsia="he-IL"/>
        </w:rPr>
        <w:t xml:space="preserve">משרד האוצר לא מגיע לעסוק בו. בהחלט אנחנו תומכים בכל </w:t>
      </w:r>
      <w:bookmarkStart w:id="2374" w:name="_ETM_Q1_6551602"/>
      <w:bookmarkEnd w:id="2374"/>
      <w:r>
        <w:rPr>
          <w:rtl/>
          <w:lang w:eastAsia="he-IL"/>
        </w:rPr>
        <w:t>הנושאים שעלו כאן.</w:t>
      </w:r>
    </w:p>
    <w:p w:rsidR="005D68E2" w:rsidRDefault="005D68E2" w:rsidP="005D68E2">
      <w:pPr>
        <w:rPr>
          <w:rtl/>
          <w:lang w:eastAsia="he-IL"/>
        </w:rPr>
      </w:pPr>
      <w:bookmarkStart w:id="2375" w:name="_ETM_Q1_6558101"/>
      <w:bookmarkStart w:id="2376" w:name="_ETM_Q1_6558161"/>
      <w:bookmarkStart w:id="2377" w:name="_ETM_Q1_6558850"/>
      <w:bookmarkEnd w:id="2375"/>
      <w:bookmarkEnd w:id="2376"/>
      <w:bookmarkEnd w:id="2377"/>
    </w:p>
    <w:p w:rsidR="005D68E2" w:rsidRDefault="005D68E2" w:rsidP="005D68E2">
      <w:pPr>
        <w:pStyle w:val="a5"/>
        <w:keepNext/>
        <w:rPr>
          <w:rtl/>
        </w:rPr>
      </w:pPr>
      <w:bookmarkStart w:id="2378" w:name="ET_speaker_6032_21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378"/>
    </w:p>
    <w:p w:rsidR="005D68E2" w:rsidRDefault="005D68E2" w:rsidP="005D68E2">
      <w:pPr>
        <w:pStyle w:val="KeepWithNext"/>
        <w:rPr>
          <w:rFonts w:hint="cs"/>
          <w:rtl/>
          <w:lang w:eastAsia="he-IL"/>
        </w:rPr>
      </w:pPr>
    </w:p>
    <w:p w:rsidR="005D68E2" w:rsidRDefault="005D68E2" w:rsidP="005D68E2">
      <w:pPr>
        <w:rPr>
          <w:rtl/>
          <w:lang w:eastAsia="he-IL"/>
        </w:rPr>
      </w:pPr>
      <w:bookmarkStart w:id="2379" w:name="_ETM_Q1_6559105"/>
      <w:bookmarkStart w:id="2380" w:name="_ETM_Q1_6559126"/>
      <w:bookmarkEnd w:id="2379"/>
      <w:bookmarkEnd w:id="2380"/>
      <w:r>
        <w:rPr>
          <w:rtl/>
          <w:lang w:eastAsia="he-IL"/>
        </w:rPr>
        <w:t xml:space="preserve">הכנתם לדון באגף התקציבים </w:t>
      </w:r>
      <w:bookmarkStart w:id="2381" w:name="_ETM_Q1_6560703"/>
      <w:bookmarkEnd w:id="2381"/>
      <w:r>
        <w:rPr>
          <w:rtl/>
          <w:lang w:eastAsia="he-IL"/>
        </w:rPr>
        <w:t xml:space="preserve">לדון ולהיערך לקראת התוכנית למיגור הפשיעה בחברה הערבית? אתם כמובן </w:t>
      </w:r>
      <w:bookmarkStart w:id="2382" w:name="_ETM_Q1_6569630"/>
      <w:bookmarkEnd w:id="2382"/>
      <w:r>
        <w:rPr>
          <w:rtl/>
          <w:lang w:eastAsia="he-IL"/>
        </w:rPr>
        <w:t xml:space="preserve">מעורבים בעבודת הוועדה הבין-משרדית, ועדת המנכ"לים, </w:t>
      </w:r>
      <w:bookmarkStart w:id="2383" w:name="_ETM_Q1_6575570"/>
      <w:bookmarkEnd w:id="2383"/>
      <w:r>
        <w:rPr>
          <w:rtl/>
          <w:lang w:eastAsia="he-IL"/>
        </w:rPr>
        <w:t xml:space="preserve">והשאלה היא האם כבר התחלתם להכין את עצמכם לקראת מה </w:t>
      </w:r>
      <w:bookmarkStart w:id="2384" w:name="_ETM_Q1_6578085"/>
      <w:bookmarkEnd w:id="2384"/>
      <w:r>
        <w:rPr>
          <w:rtl/>
          <w:lang w:eastAsia="he-IL"/>
        </w:rPr>
        <w:t>אנחנו הולכים. ללא תקציב, ברור לך שכל ההשקעה של הו</w:t>
      </w:r>
      <w:bookmarkStart w:id="2385" w:name="_ETM_Q1_6586789"/>
      <w:bookmarkEnd w:id="2385"/>
      <w:r>
        <w:rPr>
          <w:rtl/>
          <w:lang w:eastAsia="he-IL"/>
        </w:rPr>
        <w:t xml:space="preserve">ועדה תהיה על הנייר. לא עשינו כלום אם לא </w:t>
      </w:r>
      <w:bookmarkStart w:id="2386" w:name="_ETM_Q1_6593168"/>
      <w:bookmarkEnd w:id="2386"/>
      <w:r>
        <w:rPr>
          <w:rtl/>
          <w:lang w:eastAsia="he-IL"/>
        </w:rPr>
        <w:t xml:space="preserve">נצליח להשיג את התקציבים הנדרשים ולא חצאי תקציבים בנושא הזה. </w:t>
      </w:r>
      <w:bookmarkStart w:id="2387" w:name="_ETM_Q1_6598209"/>
      <w:bookmarkEnd w:id="2387"/>
      <w:r>
        <w:rPr>
          <w:rtl/>
          <w:lang w:eastAsia="he-IL"/>
        </w:rPr>
        <w:t xml:space="preserve">האם כבר קיימתם דיון בנושא הזה ואתם נערכים לקראת תקצוב </w:t>
      </w:r>
      <w:bookmarkStart w:id="2388" w:name="_ETM_Q1_6604451"/>
      <w:bookmarkEnd w:id="2388"/>
      <w:r>
        <w:rPr>
          <w:rtl/>
          <w:lang w:eastAsia="he-IL"/>
        </w:rPr>
        <w:t>התוכנית?</w:t>
      </w:r>
      <w:bookmarkStart w:id="2389" w:name="_ETM_Q1_6604593"/>
      <w:bookmarkEnd w:id="2389"/>
    </w:p>
    <w:p w:rsidR="005D68E2" w:rsidRDefault="005D68E2" w:rsidP="005D68E2">
      <w:pPr>
        <w:rPr>
          <w:rtl/>
          <w:lang w:eastAsia="he-IL"/>
        </w:rPr>
      </w:pPr>
      <w:bookmarkStart w:id="2390" w:name="_ETM_Q1_6604643"/>
      <w:bookmarkStart w:id="2391" w:name="_ETM_Q1_6605299"/>
      <w:bookmarkEnd w:id="2390"/>
      <w:bookmarkEnd w:id="2391"/>
    </w:p>
    <w:p w:rsidR="005D68E2" w:rsidRDefault="005D68E2" w:rsidP="005D68E2">
      <w:pPr>
        <w:pStyle w:val="af8"/>
        <w:keepNext/>
        <w:rPr>
          <w:rtl/>
        </w:rPr>
      </w:pPr>
      <w:bookmarkStart w:id="2392" w:name="ET_yor_5278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2"/>
    </w:p>
    <w:p w:rsidR="005D68E2" w:rsidRDefault="005D68E2" w:rsidP="005D68E2">
      <w:pPr>
        <w:pStyle w:val="KeepWithNext"/>
        <w:rPr>
          <w:rFonts w:hint="cs"/>
          <w:rtl/>
          <w:lang w:eastAsia="he-IL"/>
        </w:rPr>
      </w:pPr>
    </w:p>
    <w:p w:rsidR="005D68E2" w:rsidRDefault="005D68E2" w:rsidP="005D68E2">
      <w:pPr>
        <w:rPr>
          <w:rtl/>
          <w:lang w:eastAsia="he-IL"/>
        </w:rPr>
      </w:pPr>
      <w:bookmarkStart w:id="2393" w:name="_ETM_Q1_6605546"/>
      <w:bookmarkStart w:id="2394" w:name="_ETM_Q1_6605567"/>
      <w:bookmarkEnd w:id="2393"/>
      <w:bookmarkEnd w:id="2394"/>
      <w:r>
        <w:rPr>
          <w:rtl/>
          <w:lang w:eastAsia="he-IL"/>
        </w:rPr>
        <w:t xml:space="preserve">אני אחדד. מדברים על </w:t>
      </w:r>
      <w:proofErr w:type="spellStart"/>
      <w:r>
        <w:rPr>
          <w:rtl/>
          <w:lang w:eastAsia="he-IL"/>
        </w:rPr>
        <w:t>תוכנית</w:t>
      </w:r>
      <w:proofErr w:type="spellEnd"/>
      <w:r>
        <w:rPr>
          <w:rtl/>
          <w:lang w:eastAsia="he-IL"/>
        </w:rPr>
        <w:t xml:space="preserve"> ממשלתית של כמה </w:t>
      </w:r>
      <w:bookmarkStart w:id="2395" w:name="_ETM_Q1_6612200"/>
      <w:bookmarkEnd w:id="2395"/>
      <w:r>
        <w:rPr>
          <w:rtl/>
          <w:lang w:eastAsia="he-IL"/>
        </w:rPr>
        <w:t xml:space="preserve">משרדי ממשלה ביחד. קודם כל, יש את השאלה האם יש </w:t>
      </w:r>
      <w:bookmarkStart w:id="2396" w:name="_ETM_Q1_6615954"/>
      <w:bookmarkEnd w:id="2396"/>
      <w:r>
        <w:rPr>
          <w:rtl/>
          <w:lang w:eastAsia="he-IL"/>
        </w:rPr>
        <w:t xml:space="preserve">מישהו בתוך משרד האוצר שמרכז את העבודה הזאת אל </w:t>
      </w:r>
      <w:bookmarkStart w:id="2397" w:name="_ETM_Q1_6620201"/>
      <w:bookmarkEnd w:id="2397"/>
      <w:r>
        <w:rPr>
          <w:rtl/>
          <w:lang w:eastAsia="he-IL"/>
        </w:rPr>
        <w:t xml:space="preserve">מול התוכנית. עלו גם סוגיות של נושאים ספציפיים כמו </w:t>
      </w:r>
      <w:bookmarkStart w:id="2398" w:name="_ETM_Q1_6627277"/>
      <w:bookmarkEnd w:id="2398"/>
      <w:r>
        <w:rPr>
          <w:rtl/>
          <w:lang w:eastAsia="he-IL"/>
        </w:rPr>
        <w:t>ברווחה שם מדברים על תוספת של 172 מיליון שקלים. כמ</w:t>
      </w:r>
      <w:bookmarkStart w:id="2399" w:name="_ETM_Q1_6632726"/>
      <w:bookmarkEnd w:id="2399"/>
      <w:r>
        <w:rPr>
          <w:rtl/>
          <w:lang w:eastAsia="he-IL"/>
        </w:rPr>
        <w:t xml:space="preserve">ובן שתחום הרווחה הוא מאוד משמעותי לנושא הזה. השאלה </w:t>
      </w:r>
      <w:bookmarkStart w:id="2400" w:name="_ETM_Q1_6636922"/>
      <w:bookmarkEnd w:id="2400"/>
      <w:r>
        <w:rPr>
          <w:rtl/>
          <w:lang w:eastAsia="he-IL"/>
        </w:rPr>
        <w:t xml:space="preserve">אם אתם </w:t>
      </w:r>
      <w:proofErr w:type="spellStart"/>
      <w:r>
        <w:rPr>
          <w:rtl/>
          <w:lang w:eastAsia="he-IL"/>
        </w:rPr>
        <w:t>מתכללים</w:t>
      </w:r>
      <w:proofErr w:type="spellEnd"/>
      <w:r>
        <w:rPr>
          <w:rtl/>
          <w:lang w:eastAsia="he-IL"/>
        </w:rPr>
        <w:t xml:space="preserve"> את הנושאים הללו בתוך משרד האוצר כדי </w:t>
      </w:r>
      <w:bookmarkStart w:id="2401" w:name="_ETM_Q1_6640071"/>
      <w:bookmarkEnd w:id="2401"/>
      <w:r>
        <w:rPr>
          <w:rtl/>
          <w:lang w:eastAsia="he-IL"/>
        </w:rPr>
        <w:t>אפשר יהיה להתקדם לפחות בתחומים בהם אנחנו דנים כיום</w:t>
      </w:r>
      <w:bookmarkStart w:id="2402" w:name="_ETM_Q1_6644795"/>
      <w:bookmarkEnd w:id="2402"/>
      <w:r>
        <w:rPr>
          <w:rtl/>
          <w:lang w:eastAsia="he-IL"/>
        </w:rPr>
        <w:t xml:space="preserve"> שזה תחום הרווחה ותחום החינוך.</w:t>
      </w:r>
    </w:p>
    <w:p w:rsidR="005D68E2" w:rsidRDefault="005D68E2" w:rsidP="005D68E2">
      <w:pPr>
        <w:rPr>
          <w:rtl/>
          <w:lang w:eastAsia="he-IL"/>
        </w:rPr>
      </w:pPr>
      <w:bookmarkStart w:id="2403" w:name="_ETM_Q1_6648443"/>
      <w:bookmarkStart w:id="2404" w:name="_ETM_Q1_6648509"/>
      <w:bookmarkStart w:id="2405" w:name="_ETM_Q1_6649683"/>
      <w:bookmarkEnd w:id="2403"/>
      <w:bookmarkEnd w:id="2404"/>
      <w:bookmarkEnd w:id="2405"/>
    </w:p>
    <w:p w:rsidR="005D68E2" w:rsidRDefault="005D68E2" w:rsidP="005D68E2">
      <w:pPr>
        <w:pStyle w:val="afb"/>
        <w:keepNext/>
        <w:rPr>
          <w:rtl/>
          <w:lang w:eastAsia="he-IL"/>
        </w:rPr>
      </w:pPr>
      <w:bookmarkStart w:id="2406" w:name="ET_guest_יונתן_פלורסהיים_221"/>
      <w:r>
        <w:rPr>
          <w:rStyle w:val="TagStyle"/>
          <w:rFonts w:hint="cs"/>
          <w:rtl/>
        </w:rPr>
        <w:t xml:space="preserve"> &lt;&lt; אורח &gt;&gt; </w:t>
      </w:r>
      <w:r>
        <w:rPr>
          <w:rFonts w:hint="cs"/>
          <w:rtl/>
          <w:lang w:eastAsia="he-IL"/>
        </w:rPr>
        <w:t xml:space="preserve">יונתן </w:t>
      </w:r>
      <w:proofErr w:type="spellStart"/>
      <w:r>
        <w:rPr>
          <w:rFonts w:hint="cs"/>
          <w:rtl/>
          <w:lang w:eastAsia="he-IL"/>
        </w:rPr>
        <w:t>פלורסהיים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06"/>
    </w:p>
    <w:p w:rsidR="005D68E2" w:rsidRDefault="005D68E2" w:rsidP="005D68E2">
      <w:pPr>
        <w:pStyle w:val="KeepWithNext"/>
        <w:rPr>
          <w:rFonts w:hint="cs"/>
          <w:rtl/>
          <w:lang w:eastAsia="he-IL"/>
        </w:rPr>
      </w:pPr>
    </w:p>
    <w:p w:rsidR="005D68E2" w:rsidRDefault="005D68E2" w:rsidP="005D68E2">
      <w:pPr>
        <w:rPr>
          <w:rtl/>
          <w:lang w:eastAsia="he-IL"/>
        </w:rPr>
      </w:pPr>
      <w:bookmarkStart w:id="2407" w:name="_ETM_Q1_6649940"/>
      <w:bookmarkStart w:id="2408" w:name="_ETM_Q1_6649959"/>
      <w:bookmarkEnd w:id="2407"/>
      <w:bookmarkEnd w:id="2408"/>
      <w:r>
        <w:rPr>
          <w:rtl/>
          <w:lang w:eastAsia="he-IL"/>
        </w:rPr>
        <w:t xml:space="preserve">בוועדת המנכ"לים יש כמה המלצות שהן </w:t>
      </w:r>
      <w:bookmarkStart w:id="2409" w:name="_ETM_Q1_6654511"/>
      <w:bookmarkEnd w:id="2409"/>
      <w:r>
        <w:rPr>
          <w:rtl/>
          <w:lang w:eastAsia="he-IL"/>
        </w:rPr>
        <w:t xml:space="preserve">יותר נוגעות לתחום של ביטחון פנים ואולי יתקנו אותי אם </w:t>
      </w:r>
      <w:bookmarkStart w:id="2410" w:name="_ETM_Q1_6660428"/>
      <w:bookmarkEnd w:id="2410"/>
      <w:r>
        <w:rPr>
          <w:rtl/>
          <w:lang w:eastAsia="he-IL"/>
        </w:rPr>
        <w:t xml:space="preserve">אני לא אדייק. אנחנו בשיתוף פעולה עם משרד ראש הממשלה </w:t>
      </w:r>
      <w:bookmarkStart w:id="2411" w:name="_ETM_Q1_6666925"/>
      <w:bookmarkEnd w:id="2411"/>
      <w:r>
        <w:rPr>
          <w:rtl/>
          <w:lang w:eastAsia="he-IL"/>
        </w:rPr>
        <w:t xml:space="preserve">וגם חברים בצוות, כך שאנחנו מלווים את התהליך במלואו. </w:t>
      </w:r>
      <w:bookmarkStart w:id="2412" w:name="_ETM_Q1_6671716"/>
      <w:bookmarkEnd w:id="2412"/>
    </w:p>
    <w:p w:rsidR="005D68E2" w:rsidRDefault="005D68E2" w:rsidP="005D68E2">
      <w:pPr>
        <w:rPr>
          <w:rtl/>
          <w:lang w:eastAsia="he-IL"/>
        </w:rPr>
      </w:pPr>
      <w:bookmarkStart w:id="2413" w:name="_ETM_Q1_6674446"/>
      <w:bookmarkStart w:id="2414" w:name="_ETM_Q1_6674505"/>
      <w:bookmarkEnd w:id="2413"/>
      <w:bookmarkEnd w:id="2414"/>
    </w:p>
    <w:p w:rsidR="005D68E2" w:rsidRDefault="005D68E2" w:rsidP="005D68E2">
      <w:pPr>
        <w:rPr>
          <w:rtl/>
          <w:lang w:eastAsia="he-IL"/>
        </w:rPr>
      </w:pPr>
      <w:bookmarkStart w:id="2415" w:name="_ETM_Q1_6674557"/>
      <w:bookmarkStart w:id="2416" w:name="_ETM_Q1_6674663"/>
      <w:bookmarkEnd w:id="2415"/>
      <w:bookmarkEnd w:id="2416"/>
      <w:r>
        <w:rPr>
          <w:rtl/>
          <w:lang w:eastAsia="he-IL"/>
        </w:rPr>
        <w:t xml:space="preserve">לעניין התקציבים. אתם מכירים את המצב הפוליטי בנושא אישור תקציב, </w:t>
      </w:r>
      <w:bookmarkStart w:id="2417" w:name="_ETM_Q1_6679261"/>
      <w:bookmarkEnd w:id="2417"/>
      <w:r>
        <w:rPr>
          <w:rtl/>
          <w:lang w:eastAsia="he-IL"/>
        </w:rPr>
        <w:t xml:space="preserve">בין אם הוא לשנת 2020 ובין אם </w:t>
      </w:r>
      <w:bookmarkStart w:id="2418" w:name="_ETM_Q1_6681648"/>
      <w:bookmarkEnd w:id="2418"/>
      <w:r>
        <w:rPr>
          <w:rtl/>
          <w:lang w:eastAsia="he-IL"/>
        </w:rPr>
        <w:t xml:space="preserve">הוא לשנת 2021. זה לא סוד מדינה. הנושא של </w:t>
      </w:r>
      <w:bookmarkStart w:id="2419" w:name="_ETM_Q1_6689773"/>
      <w:bookmarkEnd w:id="2419"/>
      <w:r>
        <w:rPr>
          <w:rtl/>
          <w:lang w:eastAsia="he-IL"/>
        </w:rPr>
        <w:t xml:space="preserve">תקציבים המיועדים לתוכנית נבנתה על ידי מנכ"ל משרד ראש הממשלה. </w:t>
      </w:r>
      <w:bookmarkStart w:id="2420" w:name="_ETM_Q1_6699405"/>
      <w:bookmarkEnd w:id="2420"/>
      <w:r>
        <w:rPr>
          <w:rtl/>
          <w:lang w:eastAsia="he-IL"/>
        </w:rPr>
        <w:t xml:space="preserve">נכון, זו </w:t>
      </w:r>
      <w:proofErr w:type="spellStart"/>
      <w:r>
        <w:rPr>
          <w:rtl/>
          <w:lang w:eastAsia="he-IL"/>
        </w:rPr>
        <w:t>תוכנית</w:t>
      </w:r>
      <w:proofErr w:type="spellEnd"/>
      <w:r>
        <w:rPr>
          <w:rtl/>
          <w:lang w:eastAsia="he-IL"/>
        </w:rPr>
        <w:t xml:space="preserve"> שנוגעת לכלל המשרדים ובאמת היא צריכה לקבל </w:t>
      </w:r>
      <w:bookmarkStart w:id="2421" w:name="_ETM_Q1_6702697"/>
      <w:bookmarkEnd w:id="2421"/>
      <w:r>
        <w:rPr>
          <w:rtl/>
          <w:lang w:eastAsia="he-IL"/>
        </w:rPr>
        <w:t xml:space="preserve">ביטוי, כל משרד בסדר העדיפויות שלו. אנחנו </w:t>
      </w:r>
      <w:bookmarkStart w:id="2422" w:name="_ETM_Q1_6705124"/>
      <w:bookmarkEnd w:id="2422"/>
      <w:r>
        <w:rPr>
          <w:rtl/>
          <w:lang w:eastAsia="he-IL"/>
        </w:rPr>
        <w:t>כמשרד אוצר בהחלט תומכים בתוכנית. זה מה שאני יכול</w:t>
      </w:r>
      <w:bookmarkStart w:id="2423" w:name="_ETM_Q1_6711060"/>
      <w:bookmarkEnd w:id="2423"/>
      <w:r>
        <w:rPr>
          <w:rtl/>
          <w:lang w:eastAsia="he-IL"/>
        </w:rPr>
        <w:t xml:space="preserve"> לומר כרגע.</w:t>
      </w:r>
    </w:p>
    <w:p w:rsidR="005D68E2" w:rsidRDefault="005D68E2" w:rsidP="005D68E2">
      <w:pPr>
        <w:rPr>
          <w:rtl/>
          <w:lang w:eastAsia="he-IL"/>
        </w:rPr>
      </w:pPr>
      <w:bookmarkStart w:id="2424" w:name="_ETM_Q1_6711307"/>
      <w:bookmarkStart w:id="2425" w:name="_ETM_Q1_6711370"/>
      <w:bookmarkEnd w:id="2424"/>
      <w:bookmarkEnd w:id="2425"/>
    </w:p>
    <w:p w:rsidR="005D68E2" w:rsidRDefault="005D68E2" w:rsidP="005D68E2">
      <w:pPr>
        <w:pStyle w:val="a5"/>
        <w:keepNext/>
        <w:rPr>
          <w:rtl/>
        </w:rPr>
      </w:pPr>
      <w:bookmarkStart w:id="2426" w:name="ET_speaker_6032_222"/>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426"/>
    </w:p>
    <w:p w:rsidR="005D68E2" w:rsidRDefault="005D68E2" w:rsidP="005D68E2">
      <w:pPr>
        <w:pStyle w:val="KeepWithNext"/>
        <w:rPr>
          <w:rFonts w:hint="cs"/>
          <w:rtl/>
          <w:lang w:eastAsia="he-IL"/>
        </w:rPr>
      </w:pPr>
    </w:p>
    <w:p w:rsidR="005D68E2" w:rsidRDefault="005D68E2" w:rsidP="005D68E2">
      <w:pPr>
        <w:rPr>
          <w:rtl/>
          <w:lang w:eastAsia="he-IL"/>
        </w:rPr>
      </w:pPr>
      <w:bookmarkStart w:id="2427" w:name="_ETM_Q1_6712422"/>
      <w:bookmarkStart w:id="2428" w:name="_ETM_Q1_6712442"/>
      <w:bookmarkEnd w:id="2427"/>
      <w:bookmarkEnd w:id="2428"/>
      <w:r>
        <w:rPr>
          <w:rtl/>
          <w:lang w:eastAsia="he-IL"/>
        </w:rPr>
        <w:t xml:space="preserve">בינתיים לא קיימתם דיון ברמת האגף עצמו במשרד האוצר בקשר לתקצוב עודף. אין ספק שהמשרדים צריכים </w:t>
      </w:r>
      <w:proofErr w:type="spellStart"/>
      <w:r>
        <w:rPr>
          <w:rtl/>
          <w:lang w:eastAsia="he-IL"/>
        </w:rPr>
        <w:t>לתעדף</w:t>
      </w:r>
      <w:bookmarkStart w:id="2429" w:name="_ETM_Q1_6722483"/>
      <w:bookmarkEnd w:id="2429"/>
      <w:proofErr w:type="spellEnd"/>
      <w:r>
        <w:rPr>
          <w:rtl/>
          <w:lang w:eastAsia="he-IL"/>
        </w:rPr>
        <w:t xml:space="preserve"> וכל משרד צריך לתרום מהתקציב הבסיסי שלו, אבל </w:t>
      </w:r>
      <w:bookmarkStart w:id="2430" w:name="_ETM_Q1_6727408"/>
      <w:bookmarkEnd w:id="2430"/>
      <w:r>
        <w:rPr>
          <w:rtl/>
          <w:lang w:eastAsia="he-IL"/>
        </w:rPr>
        <w:t xml:space="preserve">בלי תקציב עודף למימוש התוכניות, אנחנו נמצאים בבעיה בנושא הזה. </w:t>
      </w:r>
      <w:bookmarkStart w:id="2431" w:name="_ETM_Q1_6742851"/>
      <w:bookmarkEnd w:id="2431"/>
      <w:r>
        <w:rPr>
          <w:rtl/>
          <w:lang w:eastAsia="he-IL"/>
        </w:rPr>
        <w:t>נתנאל אשרי רוצה להתייחס? אתה אתנו?</w:t>
      </w:r>
      <w:bookmarkStart w:id="2432" w:name="_ETM_Q1_6741349"/>
      <w:bookmarkEnd w:id="2432"/>
    </w:p>
    <w:p w:rsidR="005D68E2" w:rsidRDefault="005D68E2" w:rsidP="005D68E2">
      <w:pPr>
        <w:rPr>
          <w:rtl/>
          <w:lang w:eastAsia="he-IL"/>
        </w:rPr>
      </w:pPr>
      <w:bookmarkStart w:id="2433" w:name="_ETM_Q1_6741407"/>
      <w:bookmarkStart w:id="2434" w:name="_ETM_Q1_6741615"/>
      <w:bookmarkEnd w:id="2433"/>
      <w:bookmarkEnd w:id="2434"/>
    </w:p>
    <w:p w:rsidR="005D68E2" w:rsidRDefault="005D68E2" w:rsidP="005D68E2">
      <w:pPr>
        <w:pStyle w:val="afb"/>
        <w:keepNext/>
        <w:rPr>
          <w:rtl/>
          <w:lang w:eastAsia="he-IL"/>
        </w:rPr>
      </w:pPr>
      <w:bookmarkStart w:id="2435" w:name="ET_guest_יונתן_פלורסהיים_223"/>
      <w:r>
        <w:rPr>
          <w:rStyle w:val="TagStyle"/>
          <w:rFonts w:hint="cs"/>
          <w:rtl/>
        </w:rPr>
        <w:t xml:space="preserve"> &lt;&lt; אורח &gt;&gt; </w:t>
      </w:r>
      <w:r>
        <w:rPr>
          <w:rFonts w:hint="cs"/>
          <w:rtl/>
          <w:lang w:eastAsia="he-IL"/>
        </w:rPr>
        <w:t xml:space="preserve">יונתן </w:t>
      </w:r>
      <w:proofErr w:type="spellStart"/>
      <w:r>
        <w:rPr>
          <w:rFonts w:hint="cs"/>
          <w:rtl/>
          <w:lang w:eastAsia="he-IL"/>
        </w:rPr>
        <w:t>פלורסהיים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35"/>
    </w:p>
    <w:p w:rsidR="005D68E2" w:rsidRDefault="005D68E2" w:rsidP="005D68E2">
      <w:pPr>
        <w:pStyle w:val="KeepWithNext"/>
        <w:rPr>
          <w:rFonts w:hint="cs"/>
          <w:rtl/>
          <w:lang w:eastAsia="he-IL"/>
        </w:rPr>
      </w:pPr>
    </w:p>
    <w:p w:rsidR="005D68E2" w:rsidRDefault="005D68E2" w:rsidP="005D68E2">
      <w:pPr>
        <w:rPr>
          <w:rtl/>
          <w:lang w:eastAsia="he-IL"/>
        </w:rPr>
      </w:pPr>
      <w:bookmarkStart w:id="2436" w:name="_ETM_Q1_6742007"/>
      <w:bookmarkStart w:id="2437" w:name="_ETM_Q1_6742040"/>
      <w:bookmarkEnd w:id="2436"/>
      <w:bookmarkEnd w:id="2437"/>
      <w:r>
        <w:rPr>
          <w:rtl/>
          <w:lang w:eastAsia="he-IL"/>
        </w:rPr>
        <w:t xml:space="preserve">אני חושב שנתנאל לא </w:t>
      </w:r>
      <w:bookmarkStart w:id="2438" w:name="_ETM_Q1_6741734"/>
      <w:bookmarkEnd w:id="2438"/>
      <w:r>
        <w:rPr>
          <w:rtl/>
          <w:lang w:eastAsia="he-IL"/>
        </w:rPr>
        <w:t>נמצא ב-זום.</w:t>
      </w:r>
    </w:p>
    <w:p w:rsidR="005D68E2" w:rsidRDefault="005D68E2" w:rsidP="005D68E2">
      <w:pPr>
        <w:rPr>
          <w:rtl/>
          <w:lang w:eastAsia="he-IL"/>
        </w:rPr>
      </w:pPr>
      <w:bookmarkStart w:id="2439" w:name="_ETM_Q1_6745045"/>
      <w:bookmarkStart w:id="2440" w:name="_ETM_Q1_6745111"/>
      <w:bookmarkStart w:id="2441" w:name="_ETM_Q1_6748665"/>
      <w:bookmarkEnd w:id="2439"/>
      <w:bookmarkEnd w:id="2440"/>
      <w:bookmarkEnd w:id="2441"/>
    </w:p>
    <w:p w:rsidR="005D68E2" w:rsidRDefault="005D68E2" w:rsidP="005D68E2">
      <w:pPr>
        <w:pStyle w:val="a5"/>
        <w:keepNext/>
        <w:rPr>
          <w:rtl/>
        </w:rPr>
      </w:pPr>
      <w:bookmarkStart w:id="2442" w:name="ET_speaker_6032_224"/>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442"/>
    </w:p>
    <w:p w:rsidR="005D68E2" w:rsidRDefault="005D68E2" w:rsidP="005D68E2">
      <w:pPr>
        <w:pStyle w:val="KeepWithNext"/>
        <w:rPr>
          <w:rFonts w:hint="cs"/>
          <w:rtl/>
          <w:lang w:eastAsia="he-IL"/>
        </w:rPr>
      </w:pPr>
    </w:p>
    <w:p w:rsidR="005D68E2" w:rsidRDefault="005D68E2" w:rsidP="005D68E2">
      <w:pPr>
        <w:rPr>
          <w:rtl/>
          <w:lang w:eastAsia="he-IL"/>
        </w:rPr>
      </w:pPr>
      <w:bookmarkStart w:id="2443" w:name="_ETM_Q1_6748920"/>
      <w:bookmarkStart w:id="2444" w:name="_ETM_Q1_6748940"/>
      <w:bookmarkEnd w:id="2443"/>
      <w:bookmarkEnd w:id="2444"/>
      <w:r>
        <w:rPr>
          <w:rtl/>
          <w:lang w:eastAsia="he-IL"/>
        </w:rPr>
        <w:t xml:space="preserve">בסדר. נעבור למשרד לשוויון חברתי, חגית כהן נמצאת </w:t>
      </w:r>
      <w:bookmarkStart w:id="2445" w:name="_ETM_Q1_6749707"/>
      <w:bookmarkEnd w:id="2445"/>
      <w:r>
        <w:rPr>
          <w:rtl/>
          <w:lang w:eastAsia="he-IL"/>
        </w:rPr>
        <w:t xml:space="preserve">אתנו? לא. משרד הפנים, בועז יוסף, נמצא אתנו? לא. נעבור </w:t>
      </w:r>
      <w:bookmarkStart w:id="2446" w:name="_ETM_Q1_6768094"/>
      <w:bookmarkEnd w:id="2446"/>
      <w:r>
        <w:rPr>
          <w:rtl/>
          <w:lang w:eastAsia="he-IL"/>
        </w:rPr>
        <w:t xml:space="preserve">למשרד השיכון, בני תמים אתנו? </w:t>
      </w:r>
    </w:p>
    <w:p w:rsidR="005D68E2" w:rsidRDefault="005D68E2" w:rsidP="005D68E2">
      <w:pPr>
        <w:rPr>
          <w:rtl/>
          <w:lang w:eastAsia="he-IL"/>
        </w:rPr>
      </w:pPr>
      <w:bookmarkStart w:id="2447" w:name="_ETM_Q1_6788785"/>
      <w:bookmarkStart w:id="2448" w:name="_ETM_Q1_6788853"/>
      <w:bookmarkStart w:id="2449" w:name="_ETM_Q1_6788602"/>
      <w:bookmarkStart w:id="2450" w:name="_ETM_Q1_6788725"/>
      <w:bookmarkEnd w:id="2447"/>
      <w:bookmarkEnd w:id="2448"/>
      <w:bookmarkEnd w:id="2449"/>
      <w:bookmarkEnd w:id="2450"/>
    </w:p>
    <w:p w:rsidR="005D68E2" w:rsidRDefault="005D68E2" w:rsidP="005D68E2">
      <w:pPr>
        <w:pStyle w:val="afb"/>
        <w:keepNext/>
        <w:rPr>
          <w:rtl/>
          <w:lang w:eastAsia="he-IL"/>
        </w:rPr>
      </w:pPr>
      <w:bookmarkStart w:id="2451" w:name="ET_guest_חמאדה_מלחם_225"/>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451"/>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אני לא בני. אני </w:t>
      </w:r>
      <w:bookmarkStart w:id="2452" w:name="_ETM_Q1_6788324"/>
      <w:bookmarkEnd w:id="2452"/>
      <w:proofErr w:type="spellStart"/>
      <w:r>
        <w:rPr>
          <w:rtl/>
          <w:lang w:eastAsia="he-IL"/>
        </w:rPr>
        <w:t>חמאדה</w:t>
      </w:r>
      <w:proofErr w:type="spellEnd"/>
      <w:r>
        <w:rPr>
          <w:rtl/>
          <w:lang w:eastAsia="he-IL"/>
        </w:rPr>
        <w:t xml:space="preserve"> מלחם, קולגה של בני. אני ממחוז חיפ</w:t>
      </w:r>
      <w:bookmarkStart w:id="2453" w:name="_ETM_Q1_6794859"/>
      <w:bookmarkStart w:id="2454" w:name="_ETM_Q1_6794965"/>
      <w:bookmarkEnd w:id="2453"/>
      <w:bookmarkEnd w:id="2454"/>
      <w:r>
        <w:rPr>
          <w:rtl/>
          <w:lang w:eastAsia="he-IL"/>
        </w:rPr>
        <w:t xml:space="preserve">ה ובני במחוז </w:t>
      </w:r>
      <w:bookmarkStart w:id="2455" w:name="_ETM_Q1_6796349"/>
      <w:bookmarkEnd w:id="2455"/>
      <w:r>
        <w:rPr>
          <w:rtl/>
          <w:lang w:eastAsia="he-IL"/>
        </w:rPr>
        <w:t>נצרת. אנחנו בעיקרון מט</w:t>
      </w:r>
      <w:bookmarkStart w:id="2456" w:name="_ETM_Q1_6812898"/>
      <w:bookmarkEnd w:id="2456"/>
      <w:r>
        <w:rPr>
          <w:rtl/>
          <w:lang w:eastAsia="he-IL"/>
        </w:rPr>
        <w:t xml:space="preserve">פלים ביישובי שיקום שכונות. לנו במחוז יש את </w:t>
      </w:r>
      <w:proofErr w:type="spellStart"/>
      <w:r>
        <w:rPr>
          <w:rtl/>
          <w:lang w:eastAsia="he-IL"/>
        </w:rPr>
        <w:t>ג'יסר</w:t>
      </w:r>
      <w:proofErr w:type="spellEnd"/>
      <w:r>
        <w:rPr>
          <w:rtl/>
          <w:lang w:eastAsia="he-IL"/>
        </w:rPr>
        <w:t xml:space="preserve"> א </w:t>
      </w:r>
      <w:bookmarkStart w:id="2457" w:name="_ETM_Q1_6817155"/>
      <w:bookmarkEnd w:id="2457"/>
      <w:r>
        <w:rPr>
          <w:rtl/>
          <w:lang w:eastAsia="he-IL"/>
        </w:rPr>
        <w:t xml:space="preserve">זרקא ואום אל פאחם כאר שם התוכניות שלנו מתרכזות בצעירים </w:t>
      </w:r>
      <w:bookmarkStart w:id="2458" w:name="_ETM_Q1_6823540"/>
      <w:bookmarkEnd w:id="2458"/>
      <w:r>
        <w:rPr>
          <w:rtl/>
          <w:lang w:eastAsia="he-IL"/>
        </w:rPr>
        <w:t xml:space="preserve">ולא בנוער. יש לנו </w:t>
      </w:r>
      <w:proofErr w:type="spellStart"/>
      <w:r>
        <w:rPr>
          <w:rtl/>
          <w:lang w:eastAsia="he-IL"/>
        </w:rPr>
        <w:t>ג'דיידה</w:t>
      </w:r>
      <w:proofErr w:type="spellEnd"/>
      <w:r>
        <w:rPr>
          <w:rtl/>
          <w:lang w:eastAsia="he-IL"/>
        </w:rPr>
        <w:t xml:space="preserve"> מכר ועכו, ואת </w:t>
      </w:r>
      <w:bookmarkStart w:id="2459" w:name="_ETM_Q1_6829244"/>
      <w:bookmarkEnd w:id="2459"/>
      <w:r>
        <w:rPr>
          <w:rtl/>
          <w:lang w:eastAsia="he-IL"/>
        </w:rPr>
        <w:t xml:space="preserve">שלושת הישובים הדרוזים – בית </w:t>
      </w:r>
      <w:proofErr w:type="spellStart"/>
      <w:r>
        <w:rPr>
          <w:rtl/>
          <w:lang w:eastAsia="he-IL"/>
        </w:rPr>
        <w:t>ג'אן</w:t>
      </w:r>
      <w:proofErr w:type="spellEnd"/>
      <w:r>
        <w:rPr>
          <w:rtl/>
          <w:lang w:eastAsia="he-IL"/>
        </w:rPr>
        <w:t xml:space="preserve">, </w:t>
      </w:r>
      <w:proofErr w:type="spellStart"/>
      <w:r>
        <w:rPr>
          <w:rtl/>
          <w:lang w:eastAsia="he-IL"/>
        </w:rPr>
        <w:t>סג'ור</w:t>
      </w:r>
      <w:proofErr w:type="spellEnd"/>
      <w:r>
        <w:rPr>
          <w:rtl/>
          <w:lang w:eastAsia="he-IL"/>
        </w:rPr>
        <w:t xml:space="preserve"> וירכא – שהם</w:t>
      </w:r>
      <w:bookmarkStart w:id="2460" w:name="_ETM_Q1_6829818"/>
      <w:bookmarkEnd w:id="2460"/>
      <w:r>
        <w:rPr>
          <w:rtl/>
          <w:lang w:eastAsia="he-IL"/>
        </w:rPr>
        <w:t xml:space="preserve"> בשיקום שכונות ושם מתרכזת הפעילות שלנו בתחום הנוער.</w:t>
      </w:r>
    </w:p>
    <w:p w:rsidR="005D68E2" w:rsidRDefault="005D68E2" w:rsidP="005D68E2">
      <w:pPr>
        <w:rPr>
          <w:rtl/>
          <w:lang w:eastAsia="he-IL"/>
        </w:rPr>
      </w:pPr>
      <w:bookmarkStart w:id="2461" w:name="_ETM_Q1_6837752"/>
      <w:bookmarkStart w:id="2462" w:name="_ETM_Q1_6837822"/>
      <w:bookmarkEnd w:id="2461"/>
      <w:bookmarkEnd w:id="2462"/>
    </w:p>
    <w:p w:rsidR="005D68E2" w:rsidRDefault="005D68E2" w:rsidP="005D68E2">
      <w:pPr>
        <w:pStyle w:val="a5"/>
        <w:keepNext/>
        <w:rPr>
          <w:rtl/>
        </w:rPr>
      </w:pPr>
      <w:bookmarkStart w:id="2463" w:name="ET_speaker_6032_22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463"/>
    </w:p>
    <w:p w:rsidR="005D68E2" w:rsidRDefault="005D68E2" w:rsidP="005D68E2">
      <w:pPr>
        <w:pStyle w:val="KeepWithNext"/>
        <w:rPr>
          <w:rFonts w:hint="cs"/>
          <w:rtl/>
          <w:lang w:eastAsia="he-IL"/>
        </w:rPr>
      </w:pPr>
    </w:p>
    <w:p w:rsidR="005D68E2" w:rsidRDefault="005D68E2" w:rsidP="005D68E2">
      <w:pPr>
        <w:rPr>
          <w:rtl/>
          <w:lang w:eastAsia="he-IL"/>
        </w:rPr>
      </w:pPr>
      <w:bookmarkStart w:id="2464" w:name="_ETM_Q1_6839036"/>
      <w:bookmarkStart w:id="2465" w:name="_ETM_Q1_6839055"/>
      <w:bookmarkEnd w:id="2464"/>
      <w:bookmarkEnd w:id="2465"/>
      <w:r>
        <w:rPr>
          <w:rtl/>
          <w:lang w:eastAsia="he-IL"/>
        </w:rPr>
        <w:t xml:space="preserve">אני </w:t>
      </w:r>
      <w:bookmarkStart w:id="2466" w:name="_ETM_Q1_6839824"/>
      <w:bookmarkEnd w:id="2466"/>
      <w:r>
        <w:rPr>
          <w:rtl/>
          <w:lang w:eastAsia="he-IL"/>
        </w:rPr>
        <w:t xml:space="preserve">מבין ממשרד הבינוי והשיכון, ששיקום שכונות זה משהו </w:t>
      </w:r>
      <w:bookmarkStart w:id="2467" w:name="_ETM_Q1_6844600"/>
      <w:bookmarkEnd w:id="2467"/>
      <w:r>
        <w:rPr>
          <w:rtl/>
          <w:lang w:eastAsia="he-IL"/>
        </w:rPr>
        <w:t>תשתיתי. מה הקשר שלכם לנוער?</w:t>
      </w:r>
    </w:p>
    <w:p w:rsidR="005D68E2" w:rsidRDefault="005D68E2" w:rsidP="005D68E2">
      <w:pPr>
        <w:rPr>
          <w:rtl/>
          <w:lang w:eastAsia="he-IL"/>
        </w:rPr>
      </w:pPr>
      <w:bookmarkStart w:id="2468" w:name="_ETM_Q1_6850569"/>
      <w:bookmarkStart w:id="2469" w:name="_ETM_Q1_6850619"/>
      <w:bookmarkEnd w:id="2468"/>
      <w:bookmarkEnd w:id="2469"/>
    </w:p>
    <w:p w:rsidR="005D68E2" w:rsidRDefault="005D68E2" w:rsidP="005D68E2">
      <w:pPr>
        <w:pStyle w:val="afb"/>
        <w:keepNext/>
        <w:rPr>
          <w:rtl/>
          <w:lang w:eastAsia="he-IL"/>
        </w:rPr>
      </w:pPr>
      <w:bookmarkStart w:id="2470" w:name="ET_guest_חמאדה_מלחם_227"/>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470"/>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משרד השיכון, בתחום אחריותו, במסגרת פרויקט שיקום שכונות, לרכז איגום תקציבים ממשרדי הממשלה, כמו משרד החינוך, משרד הבריאות ומשרד הרווחה, ובישובים היהודים </w:t>
      </w:r>
      <w:bookmarkStart w:id="2471" w:name="_ETM_Q1_6870436"/>
      <w:bookmarkEnd w:id="2471"/>
      <w:r>
        <w:rPr>
          <w:rtl/>
          <w:lang w:eastAsia="he-IL"/>
        </w:rPr>
        <w:t xml:space="preserve">משרד העלייה והקליטה. בתחום הנוער, אצלנו יש תכניות תלת </w:t>
      </w:r>
      <w:bookmarkStart w:id="2472" w:name="_ETM_Q1_6878326"/>
      <w:bookmarkEnd w:id="2472"/>
      <w:r>
        <w:rPr>
          <w:rtl/>
          <w:lang w:eastAsia="he-IL"/>
        </w:rPr>
        <w:t xml:space="preserve">שנתיות. </w:t>
      </w:r>
      <w:proofErr w:type="spellStart"/>
      <w:r>
        <w:rPr>
          <w:rtl/>
          <w:lang w:eastAsia="he-IL"/>
        </w:rPr>
        <w:t>בג'דיידה</w:t>
      </w:r>
      <w:proofErr w:type="spellEnd"/>
      <w:r>
        <w:rPr>
          <w:rtl/>
          <w:lang w:eastAsia="he-IL"/>
        </w:rPr>
        <w:t xml:space="preserve"> מכר, מיליון שקלים תקציב שנתי ועוד מיליון שקלים </w:t>
      </w:r>
      <w:bookmarkStart w:id="2473" w:name="_ETM_Q1_6885730"/>
      <w:bookmarkEnd w:id="2473"/>
      <w:r>
        <w:rPr>
          <w:rtl/>
          <w:lang w:eastAsia="he-IL"/>
        </w:rPr>
        <w:t>לתוכנית תלת שנתית בעכו.</w:t>
      </w:r>
    </w:p>
    <w:p w:rsidR="005D68E2" w:rsidRDefault="005D68E2" w:rsidP="005D68E2">
      <w:pPr>
        <w:rPr>
          <w:rtl/>
          <w:lang w:eastAsia="he-IL"/>
        </w:rPr>
      </w:pPr>
      <w:bookmarkStart w:id="2474" w:name="_ETM_Q1_6891086"/>
      <w:bookmarkStart w:id="2475" w:name="_ETM_Q1_6891150"/>
      <w:bookmarkEnd w:id="2474"/>
      <w:bookmarkEnd w:id="2475"/>
    </w:p>
    <w:p w:rsidR="005D68E2" w:rsidRDefault="005D68E2" w:rsidP="005D68E2">
      <w:pPr>
        <w:rPr>
          <w:rtl/>
          <w:lang w:eastAsia="he-IL"/>
        </w:rPr>
      </w:pPr>
      <w:bookmarkStart w:id="2476" w:name="_ETM_Q1_6891190"/>
      <w:bookmarkStart w:id="2477" w:name="_ETM_Q1_6891231"/>
      <w:bookmarkEnd w:id="2476"/>
      <w:bookmarkEnd w:id="2477"/>
      <w:r>
        <w:rPr>
          <w:rtl/>
          <w:lang w:eastAsia="he-IL"/>
        </w:rPr>
        <w:t xml:space="preserve">הקשיים בהם אנחנו נתקלים הם מחסור במבני ציבור </w:t>
      </w:r>
      <w:bookmarkStart w:id="2478" w:name="_ETM_Q1_6895734"/>
      <w:bookmarkEnd w:id="2478"/>
      <w:r>
        <w:rPr>
          <w:rtl/>
          <w:lang w:eastAsia="he-IL"/>
        </w:rPr>
        <w:t xml:space="preserve">שם נוכל להפעיל את התוכניות ולהשיב את הרכזים את פעילות התוכניות. אם כבר יש מקום, המקום </w:t>
      </w:r>
      <w:bookmarkStart w:id="2479" w:name="_ETM_Q1_6906300"/>
      <w:bookmarkEnd w:id="2479"/>
      <w:r>
        <w:rPr>
          <w:rtl/>
          <w:lang w:eastAsia="he-IL"/>
        </w:rPr>
        <w:t xml:space="preserve">הוא לא מזמין את בני הנוער שיגיעו וייהנו מכל הפעילויות </w:t>
      </w:r>
      <w:bookmarkStart w:id="2480" w:name="_ETM_Q1_6915790"/>
      <w:bookmarkEnd w:id="2480"/>
      <w:r>
        <w:rPr>
          <w:rtl/>
          <w:lang w:eastAsia="he-IL"/>
        </w:rPr>
        <w:t xml:space="preserve">שאנחנו עושים שם. עיקר הפעילות שלנו היא במניעה והיא </w:t>
      </w:r>
      <w:bookmarkStart w:id="2481" w:name="_ETM_Q1_6920416"/>
      <w:bookmarkEnd w:id="2481"/>
      <w:r>
        <w:rPr>
          <w:rtl/>
          <w:lang w:eastAsia="he-IL"/>
        </w:rPr>
        <w:t>יותר להעשרה.</w:t>
      </w:r>
      <w:bookmarkStart w:id="2482" w:name="_ETM_Q1_6919938"/>
      <w:bookmarkEnd w:id="2482"/>
    </w:p>
    <w:p w:rsidR="005D68E2" w:rsidRDefault="005D68E2" w:rsidP="005D68E2">
      <w:pPr>
        <w:rPr>
          <w:rtl/>
          <w:lang w:eastAsia="he-IL"/>
        </w:rPr>
      </w:pPr>
      <w:bookmarkStart w:id="2483" w:name="_ETM_Q1_6920009"/>
      <w:bookmarkStart w:id="2484" w:name="_ETM_Q1_6921394"/>
      <w:bookmarkEnd w:id="2483"/>
      <w:bookmarkEnd w:id="2484"/>
    </w:p>
    <w:p w:rsidR="005D68E2" w:rsidRDefault="005D68E2" w:rsidP="005D68E2">
      <w:pPr>
        <w:pStyle w:val="af8"/>
        <w:keepNext/>
        <w:rPr>
          <w:rtl/>
        </w:rPr>
      </w:pPr>
      <w:bookmarkStart w:id="2485" w:name="ET_yor_5278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5"/>
    </w:p>
    <w:p w:rsidR="005D68E2" w:rsidRDefault="005D68E2" w:rsidP="005D68E2">
      <w:pPr>
        <w:pStyle w:val="KeepWithNext"/>
        <w:rPr>
          <w:rFonts w:hint="cs"/>
          <w:rtl/>
          <w:lang w:eastAsia="he-IL"/>
        </w:rPr>
      </w:pPr>
    </w:p>
    <w:p w:rsidR="005D68E2" w:rsidRDefault="005D68E2" w:rsidP="005D68E2">
      <w:pPr>
        <w:rPr>
          <w:rtl/>
          <w:lang w:eastAsia="he-IL"/>
        </w:rPr>
      </w:pPr>
      <w:bookmarkStart w:id="2486" w:name="_ETM_Q1_6921669"/>
      <w:bookmarkStart w:id="2487" w:name="_ETM_Q1_6921690"/>
      <w:bookmarkEnd w:id="2486"/>
      <w:bookmarkEnd w:id="2487"/>
      <w:r>
        <w:rPr>
          <w:rtl/>
          <w:lang w:eastAsia="he-IL"/>
        </w:rPr>
        <w:t xml:space="preserve">יש ישובים שאתם לא מצליחים לבצע את התוכנית בגלל </w:t>
      </w:r>
      <w:bookmarkStart w:id="2488" w:name="_ETM_Q1_6927132"/>
      <w:bookmarkEnd w:id="2488"/>
      <w:r>
        <w:rPr>
          <w:rtl/>
          <w:lang w:eastAsia="he-IL"/>
        </w:rPr>
        <w:t>בעיית המיקום?</w:t>
      </w:r>
      <w:bookmarkStart w:id="2489" w:name="_ETM_Q1_6927202"/>
      <w:bookmarkEnd w:id="2489"/>
    </w:p>
    <w:p w:rsidR="005D68E2" w:rsidRDefault="005D68E2" w:rsidP="005D68E2">
      <w:pPr>
        <w:rPr>
          <w:rtl/>
          <w:lang w:eastAsia="he-IL"/>
        </w:rPr>
      </w:pPr>
      <w:bookmarkStart w:id="2490" w:name="_ETM_Q1_6927261"/>
      <w:bookmarkStart w:id="2491" w:name="_ETM_Q1_6928488"/>
      <w:bookmarkEnd w:id="2490"/>
      <w:bookmarkEnd w:id="2491"/>
    </w:p>
    <w:p w:rsidR="005D68E2" w:rsidRDefault="005D68E2" w:rsidP="005D68E2">
      <w:pPr>
        <w:pStyle w:val="afb"/>
        <w:keepNext/>
        <w:rPr>
          <w:rtl/>
          <w:lang w:eastAsia="he-IL"/>
        </w:rPr>
      </w:pPr>
      <w:bookmarkStart w:id="2492" w:name="ET_guest_חמאדה_מלחם_229"/>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492"/>
    </w:p>
    <w:p w:rsidR="005D68E2" w:rsidRDefault="005D68E2" w:rsidP="005D68E2">
      <w:pPr>
        <w:pStyle w:val="KeepWithNext"/>
        <w:rPr>
          <w:rFonts w:hint="cs"/>
          <w:rtl/>
          <w:lang w:eastAsia="he-IL"/>
        </w:rPr>
      </w:pPr>
    </w:p>
    <w:p w:rsidR="005D68E2" w:rsidRDefault="005D68E2" w:rsidP="005D68E2">
      <w:pPr>
        <w:rPr>
          <w:rtl/>
          <w:lang w:eastAsia="he-IL"/>
        </w:rPr>
      </w:pPr>
      <w:bookmarkStart w:id="2493" w:name="_ETM_Q1_6928759"/>
      <w:bookmarkStart w:id="2494" w:name="_ETM_Q1_6928782"/>
      <w:bookmarkEnd w:id="2493"/>
      <w:bookmarkEnd w:id="2494"/>
      <w:r>
        <w:rPr>
          <w:rtl/>
          <w:lang w:eastAsia="he-IL"/>
        </w:rPr>
        <w:t xml:space="preserve">נכון. </w:t>
      </w:r>
      <w:proofErr w:type="spellStart"/>
      <w:r>
        <w:rPr>
          <w:rtl/>
          <w:lang w:eastAsia="he-IL"/>
        </w:rPr>
        <w:t>בג'דיידה</w:t>
      </w:r>
      <w:proofErr w:type="spellEnd"/>
      <w:r>
        <w:rPr>
          <w:rtl/>
          <w:lang w:eastAsia="he-IL"/>
        </w:rPr>
        <w:t xml:space="preserve"> מכר השקענו כבר מעל מיליון שקלים </w:t>
      </w:r>
      <w:bookmarkStart w:id="2495" w:name="_ETM_Q1_6932454"/>
      <w:bookmarkEnd w:id="2495"/>
      <w:r>
        <w:rPr>
          <w:rtl/>
          <w:lang w:eastAsia="he-IL"/>
        </w:rPr>
        <w:t xml:space="preserve">בשיפוץ מבנה ורק לאחרונה קיבלנו את ההיתר. אנחנו אמורים תוך </w:t>
      </w:r>
      <w:bookmarkStart w:id="2496" w:name="_ETM_Q1_6941806"/>
      <w:bookmarkEnd w:id="2496"/>
      <w:r>
        <w:rPr>
          <w:rtl/>
          <w:lang w:eastAsia="he-IL"/>
        </w:rPr>
        <w:t>ימים ספורים לעשות את החניכה ולהיכנס לפעילות שם.</w:t>
      </w:r>
    </w:p>
    <w:p w:rsidR="005D68E2" w:rsidRDefault="005D68E2" w:rsidP="005D68E2">
      <w:pPr>
        <w:rPr>
          <w:rtl/>
          <w:lang w:eastAsia="he-IL"/>
        </w:rPr>
      </w:pPr>
      <w:bookmarkStart w:id="2497" w:name="_ETM_Q1_6945406"/>
      <w:bookmarkStart w:id="2498" w:name="_ETM_Q1_6945450"/>
      <w:bookmarkStart w:id="2499" w:name="_ETM_Q1_6946404"/>
      <w:bookmarkEnd w:id="2497"/>
      <w:bookmarkEnd w:id="2498"/>
      <w:bookmarkEnd w:id="2499"/>
    </w:p>
    <w:p w:rsidR="005D68E2" w:rsidRDefault="005D68E2" w:rsidP="005D68E2">
      <w:pPr>
        <w:pStyle w:val="af8"/>
        <w:keepNext/>
        <w:rPr>
          <w:rtl/>
        </w:rPr>
      </w:pPr>
      <w:bookmarkStart w:id="2500" w:name="ET_yor_5278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0"/>
    </w:p>
    <w:p w:rsidR="005D68E2" w:rsidRDefault="005D68E2" w:rsidP="005D68E2">
      <w:pPr>
        <w:pStyle w:val="KeepWithNext"/>
        <w:rPr>
          <w:rFonts w:hint="cs"/>
          <w:rtl/>
          <w:lang w:eastAsia="he-IL"/>
        </w:rPr>
      </w:pPr>
    </w:p>
    <w:p w:rsidR="005D68E2" w:rsidRDefault="005D68E2" w:rsidP="005D68E2">
      <w:pPr>
        <w:rPr>
          <w:rtl/>
          <w:lang w:eastAsia="he-IL"/>
        </w:rPr>
      </w:pPr>
      <w:bookmarkStart w:id="2501" w:name="_ETM_Q1_6946674"/>
      <w:bookmarkStart w:id="2502" w:name="_ETM_Q1_6946696"/>
      <w:bookmarkEnd w:id="2501"/>
      <w:bookmarkEnd w:id="2502"/>
      <w:r>
        <w:rPr>
          <w:rtl/>
          <w:lang w:eastAsia="he-IL"/>
        </w:rPr>
        <w:t xml:space="preserve">מה לגבי </w:t>
      </w:r>
      <w:bookmarkStart w:id="2503" w:name="_ETM_Q1_6946471"/>
      <w:bookmarkEnd w:id="2503"/>
      <w:proofErr w:type="spellStart"/>
      <w:r>
        <w:rPr>
          <w:rtl/>
          <w:lang w:eastAsia="he-IL"/>
        </w:rPr>
        <w:t>ג'סר</w:t>
      </w:r>
      <w:proofErr w:type="spellEnd"/>
      <w:r>
        <w:rPr>
          <w:rtl/>
          <w:lang w:eastAsia="he-IL"/>
        </w:rPr>
        <w:t xml:space="preserve"> א זרקא?</w:t>
      </w:r>
    </w:p>
    <w:p w:rsidR="005D68E2" w:rsidRDefault="005D68E2" w:rsidP="005D68E2">
      <w:pPr>
        <w:rPr>
          <w:rtl/>
          <w:lang w:eastAsia="he-IL"/>
        </w:rPr>
      </w:pPr>
      <w:bookmarkStart w:id="2504" w:name="_ETM_Q1_6948222"/>
      <w:bookmarkStart w:id="2505" w:name="_ETM_Q1_6948279"/>
      <w:bookmarkStart w:id="2506" w:name="_ETM_Q1_6948086"/>
      <w:bookmarkEnd w:id="2504"/>
      <w:bookmarkEnd w:id="2505"/>
      <w:bookmarkEnd w:id="2506"/>
    </w:p>
    <w:p w:rsidR="005D68E2" w:rsidRDefault="005D68E2" w:rsidP="005D68E2">
      <w:pPr>
        <w:pStyle w:val="afb"/>
        <w:keepNext/>
        <w:rPr>
          <w:rtl/>
          <w:lang w:eastAsia="he-IL"/>
        </w:rPr>
      </w:pPr>
      <w:bookmarkStart w:id="2507" w:name="ET_guest_חמאדה_מלחם_231"/>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507"/>
    </w:p>
    <w:p w:rsidR="005D68E2" w:rsidRDefault="005D68E2" w:rsidP="005D68E2">
      <w:pPr>
        <w:pStyle w:val="KeepWithNext"/>
        <w:rPr>
          <w:rFonts w:hint="cs"/>
          <w:rtl/>
          <w:lang w:eastAsia="he-IL"/>
        </w:rPr>
      </w:pPr>
    </w:p>
    <w:p w:rsidR="005D68E2" w:rsidRDefault="005D68E2" w:rsidP="005D68E2">
      <w:pPr>
        <w:rPr>
          <w:rtl/>
          <w:lang w:eastAsia="he-IL"/>
        </w:rPr>
      </w:pPr>
      <w:bookmarkStart w:id="2508" w:name="_ETM_Q1_6948378"/>
      <w:bookmarkStart w:id="2509" w:name="_ETM_Q1_6948404"/>
      <w:bookmarkEnd w:id="2508"/>
      <w:bookmarkEnd w:id="2509"/>
      <w:r>
        <w:rPr>
          <w:rtl/>
          <w:lang w:eastAsia="he-IL"/>
        </w:rPr>
        <w:t xml:space="preserve">הפעילות שלנו שם במרכז צעירים ולא במרכזי הנוער. </w:t>
      </w:r>
      <w:bookmarkStart w:id="2510" w:name="_ETM_Q1_6953693"/>
      <w:bookmarkEnd w:id="2510"/>
      <w:r>
        <w:rPr>
          <w:rtl/>
          <w:lang w:eastAsia="he-IL"/>
        </w:rPr>
        <w:t xml:space="preserve">הצעירים אצלנו הם בגילי 19 ומעלה. </w:t>
      </w:r>
    </w:p>
    <w:p w:rsidR="005D68E2" w:rsidRDefault="005D68E2" w:rsidP="005D68E2">
      <w:pPr>
        <w:rPr>
          <w:rtl/>
          <w:lang w:eastAsia="he-IL"/>
        </w:rPr>
      </w:pPr>
      <w:bookmarkStart w:id="2511" w:name="_ETM_Q1_6961530"/>
      <w:bookmarkStart w:id="2512" w:name="_ETM_Q1_6961597"/>
      <w:bookmarkStart w:id="2513" w:name="_ETM_Q1_6962314"/>
      <w:bookmarkEnd w:id="2511"/>
      <w:bookmarkEnd w:id="2512"/>
      <w:bookmarkEnd w:id="2513"/>
    </w:p>
    <w:p w:rsidR="005D68E2" w:rsidRDefault="005D68E2" w:rsidP="005D68E2">
      <w:pPr>
        <w:pStyle w:val="af8"/>
        <w:keepNext/>
        <w:rPr>
          <w:rtl/>
        </w:rPr>
      </w:pPr>
      <w:bookmarkStart w:id="2514" w:name="ET_yor_5278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14"/>
    </w:p>
    <w:p w:rsidR="005D68E2" w:rsidRDefault="005D68E2" w:rsidP="005D68E2">
      <w:pPr>
        <w:pStyle w:val="KeepWithNext"/>
        <w:rPr>
          <w:rFonts w:hint="cs"/>
          <w:rtl/>
          <w:lang w:eastAsia="he-IL"/>
        </w:rPr>
      </w:pPr>
    </w:p>
    <w:p w:rsidR="005D68E2" w:rsidRDefault="005D68E2" w:rsidP="005D68E2">
      <w:pPr>
        <w:rPr>
          <w:rtl/>
          <w:lang w:eastAsia="he-IL"/>
        </w:rPr>
      </w:pPr>
      <w:bookmarkStart w:id="2515" w:name="_ETM_Q1_6962715"/>
      <w:bookmarkStart w:id="2516" w:name="_ETM_Q1_6962739"/>
      <w:bookmarkEnd w:id="2515"/>
      <w:bookmarkEnd w:id="2516"/>
      <w:r>
        <w:rPr>
          <w:rtl/>
          <w:lang w:eastAsia="he-IL"/>
        </w:rPr>
        <w:t xml:space="preserve">אולי התייחסות שלך לגבי הצרכים שקיימים. האם אתם מצליחים לענות על </w:t>
      </w:r>
      <w:bookmarkStart w:id="2517" w:name="_ETM_Q1_6974416"/>
      <w:bookmarkEnd w:id="2517"/>
      <w:r>
        <w:rPr>
          <w:rtl/>
          <w:lang w:eastAsia="he-IL"/>
        </w:rPr>
        <w:t xml:space="preserve">הצרכים? הנטייה שלי היא לראות שהצרכים אולי הרבה יותר מוגברים </w:t>
      </w:r>
      <w:bookmarkStart w:id="2518" w:name="_ETM_Q1_6977970"/>
      <w:bookmarkEnd w:id="2518"/>
      <w:r>
        <w:rPr>
          <w:rtl/>
          <w:lang w:eastAsia="he-IL"/>
        </w:rPr>
        <w:t xml:space="preserve">מכפי שאתם יכולים לספק. תתייחס לסוגיית הצרכים המוגברים בקרב </w:t>
      </w:r>
      <w:bookmarkStart w:id="2519" w:name="_ETM_Q1_7012546"/>
      <w:bookmarkEnd w:id="2519"/>
      <w:r>
        <w:rPr>
          <w:rtl/>
          <w:lang w:eastAsia="he-IL"/>
        </w:rPr>
        <w:t>הצעירים הערבים והצורך להתאים את השירותים שלכם.</w:t>
      </w:r>
    </w:p>
    <w:p w:rsidR="005D68E2" w:rsidRDefault="005D68E2" w:rsidP="005D68E2">
      <w:pPr>
        <w:rPr>
          <w:rtl/>
          <w:lang w:eastAsia="he-IL"/>
        </w:rPr>
      </w:pPr>
      <w:bookmarkStart w:id="2520" w:name="_ETM_Q1_6983834"/>
      <w:bookmarkStart w:id="2521" w:name="_ETM_Q1_6983899"/>
      <w:bookmarkStart w:id="2522" w:name="_ETM_Q1_6984962"/>
      <w:bookmarkEnd w:id="2520"/>
      <w:bookmarkEnd w:id="2521"/>
      <w:bookmarkEnd w:id="2522"/>
    </w:p>
    <w:p w:rsidR="005D68E2" w:rsidRDefault="005D68E2" w:rsidP="005D68E2">
      <w:pPr>
        <w:pStyle w:val="afb"/>
        <w:keepNext/>
        <w:rPr>
          <w:rtl/>
          <w:lang w:eastAsia="he-IL"/>
        </w:rPr>
      </w:pPr>
      <w:bookmarkStart w:id="2523" w:name="ET_guest_חמאדה_מלחם_233"/>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523"/>
    </w:p>
    <w:p w:rsidR="005D68E2" w:rsidRDefault="005D68E2" w:rsidP="005D68E2">
      <w:pPr>
        <w:pStyle w:val="KeepWithNext"/>
        <w:rPr>
          <w:rFonts w:hint="cs"/>
          <w:rtl/>
          <w:lang w:eastAsia="he-IL"/>
        </w:rPr>
      </w:pPr>
    </w:p>
    <w:p w:rsidR="005D68E2" w:rsidRDefault="005D68E2" w:rsidP="005D68E2">
      <w:pPr>
        <w:rPr>
          <w:rtl/>
          <w:lang w:eastAsia="he-IL"/>
        </w:rPr>
      </w:pPr>
      <w:bookmarkStart w:id="2524" w:name="_ETM_Q1_6985249"/>
      <w:bookmarkStart w:id="2525" w:name="_ETM_Q1_6985276"/>
      <w:bookmarkEnd w:id="2524"/>
      <w:bookmarkEnd w:id="2525"/>
      <w:r>
        <w:rPr>
          <w:rtl/>
          <w:lang w:eastAsia="he-IL"/>
        </w:rPr>
        <w:t xml:space="preserve">בעיקרון אנחנו עובדים </w:t>
      </w:r>
      <w:bookmarkStart w:id="2526" w:name="_ETM_Q1_7021144"/>
      <w:bookmarkEnd w:id="2526"/>
      <w:r>
        <w:rPr>
          <w:rtl/>
          <w:lang w:eastAsia="he-IL"/>
        </w:rPr>
        <w:t>בשכונות שיקום שהן השכונות העניות ביותר ואלה שיש</w:t>
      </w:r>
      <w:bookmarkStart w:id="2527" w:name="_ETM_Q1_7025810"/>
      <w:bookmarkEnd w:id="2527"/>
      <w:r>
        <w:rPr>
          <w:rtl/>
          <w:lang w:eastAsia="he-IL"/>
        </w:rPr>
        <w:t xml:space="preserve"> להן צרכים מיוחדים, שם נתקלים בוונדליזם של הנוער</w:t>
      </w:r>
      <w:bookmarkStart w:id="2528" w:name="_ETM_Q1_7033026"/>
      <w:bookmarkEnd w:id="2528"/>
      <w:r>
        <w:rPr>
          <w:rtl/>
          <w:lang w:eastAsia="he-IL"/>
        </w:rPr>
        <w:t xml:space="preserve">. המבנה אותו אנחנו משפצים שופץ לאחרונה ונהרס </w:t>
      </w:r>
      <w:bookmarkStart w:id="2529" w:name="_ETM_Q1_7038670"/>
      <w:bookmarkEnd w:id="2529"/>
      <w:r>
        <w:rPr>
          <w:rtl/>
          <w:lang w:eastAsia="he-IL"/>
        </w:rPr>
        <w:t>בגלל שלא הייתה שם פעילות. אנחנו לאחרונה לא פתחנו את המרכז בלי שנעשה את המסירה הסופי</w:t>
      </w:r>
      <w:bookmarkStart w:id="2530" w:name="_ETM_Q1_7044920"/>
      <w:bookmarkEnd w:id="2530"/>
      <w:r>
        <w:rPr>
          <w:rtl/>
          <w:lang w:eastAsia="he-IL"/>
        </w:rPr>
        <w:t xml:space="preserve">ת כי הקבלן פוחד לשים שם את הדברים שלו </w:t>
      </w:r>
      <w:bookmarkStart w:id="2531" w:name="_ETM_Q1_7048124"/>
      <w:bookmarkEnd w:id="2531"/>
      <w:r>
        <w:rPr>
          <w:rtl/>
          <w:lang w:eastAsia="he-IL"/>
        </w:rPr>
        <w:t xml:space="preserve">מאחר וגונבים לו, מה שקרה כבר כמה פעמים. למשל </w:t>
      </w:r>
      <w:proofErr w:type="spellStart"/>
      <w:r>
        <w:rPr>
          <w:rtl/>
          <w:lang w:eastAsia="he-IL"/>
        </w:rPr>
        <w:t>בג'דיידה</w:t>
      </w:r>
      <w:proofErr w:type="spellEnd"/>
      <w:r>
        <w:rPr>
          <w:rtl/>
          <w:lang w:eastAsia="he-IL"/>
        </w:rPr>
        <w:t xml:space="preserve"> </w:t>
      </w:r>
      <w:bookmarkStart w:id="2532" w:name="_ETM_Q1_7051586"/>
      <w:bookmarkEnd w:id="2532"/>
      <w:r>
        <w:rPr>
          <w:rtl/>
          <w:lang w:eastAsia="he-IL"/>
        </w:rPr>
        <w:t xml:space="preserve">מכר גנבו לו את הציוד אותו שם במבנה והוא נעלם </w:t>
      </w:r>
      <w:bookmarkStart w:id="2533" w:name="_ETM_Q1_7057660"/>
      <w:bookmarkEnd w:id="2533"/>
      <w:r>
        <w:rPr>
          <w:rtl/>
          <w:lang w:eastAsia="he-IL"/>
        </w:rPr>
        <w:t>תוך יום</w:t>
      </w:r>
      <w:bookmarkStart w:id="2534" w:name="_ETM_Q1_7059196"/>
      <w:bookmarkStart w:id="2535" w:name="_ETM_Q1_7059266"/>
      <w:bookmarkEnd w:id="2534"/>
      <w:bookmarkEnd w:id="2535"/>
      <w:r>
        <w:rPr>
          <w:rtl/>
          <w:lang w:eastAsia="he-IL"/>
        </w:rPr>
        <w:t>.</w:t>
      </w:r>
    </w:p>
    <w:p w:rsidR="005D68E2" w:rsidRDefault="005D68E2" w:rsidP="005D68E2">
      <w:pPr>
        <w:rPr>
          <w:rtl/>
          <w:lang w:eastAsia="he-IL"/>
        </w:rPr>
      </w:pPr>
      <w:bookmarkStart w:id="2536" w:name="_ETM_Q1_7060996"/>
      <w:bookmarkStart w:id="2537" w:name="_ETM_Q1_7061057"/>
      <w:bookmarkStart w:id="2538" w:name="_ETM_Q1_7060572"/>
      <w:bookmarkEnd w:id="2536"/>
      <w:bookmarkEnd w:id="2537"/>
      <w:bookmarkEnd w:id="2538"/>
    </w:p>
    <w:p w:rsidR="005D68E2" w:rsidRDefault="005D68E2" w:rsidP="005D68E2">
      <w:pPr>
        <w:pStyle w:val="af8"/>
        <w:keepNext/>
        <w:rPr>
          <w:rtl/>
        </w:rPr>
      </w:pPr>
      <w:bookmarkStart w:id="2539" w:name="ET_yor_5278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39"/>
    </w:p>
    <w:p w:rsidR="005D68E2" w:rsidRDefault="005D68E2" w:rsidP="005D68E2">
      <w:pPr>
        <w:pStyle w:val="KeepWithNext"/>
        <w:rPr>
          <w:rFonts w:hint="cs"/>
          <w:rtl/>
          <w:lang w:eastAsia="he-IL"/>
        </w:rPr>
      </w:pPr>
    </w:p>
    <w:p w:rsidR="005D68E2" w:rsidRDefault="005D68E2" w:rsidP="005D68E2">
      <w:pPr>
        <w:rPr>
          <w:rtl/>
          <w:lang w:eastAsia="he-IL"/>
        </w:rPr>
      </w:pPr>
      <w:bookmarkStart w:id="2540" w:name="_ETM_Q1_7060845"/>
      <w:bookmarkStart w:id="2541" w:name="_ETM_Q1_7060870"/>
      <w:bookmarkEnd w:id="2540"/>
      <w:bookmarkEnd w:id="2541"/>
      <w:r>
        <w:rPr>
          <w:rtl/>
          <w:lang w:eastAsia="he-IL"/>
        </w:rPr>
        <w:t>השאלה שלי הייתה לגבי הצרכים בישובים הערביים.</w:t>
      </w:r>
    </w:p>
    <w:p w:rsidR="005D68E2" w:rsidRDefault="005D68E2" w:rsidP="005D68E2">
      <w:pPr>
        <w:rPr>
          <w:rtl/>
          <w:lang w:eastAsia="he-IL"/>
        </w:rPr>
      </w:pPr>
      <w:bookmarkStart w:id="2542" w:name="_ETM_Q1_7063540"/>
      <w:bookmarkStart w:id="2543" w:name="_ETM_Q1_7063598"/>
      <w:bookmarkStart w:id="2544" w:name="_ETM_Q1_7062992"/>
      <w:bookmarkEnd w:id="2542"/>
      <w:bookmarkEnd w:id="2543"/>
      <w:bookmarkEnd w:id="2544"/>
    </w:p>
    <w:p w:rsidR="005D68E2" w:rsidRDefault="005D68E2" w:rsidP="005D68E2">
      <w:pPr>
        <w:pStyle w:val="afb"/>
        <w:keepNext/>
        <w:rPr>
          <w:rtl/>
          <w:lang w:eastAsia="he-IL"/>
        </w:rPr>
      </w:pPr>
      <w:bookmarkStart w:id="2545" w:name="ET_guest_חמאדה_מלחם_235"/>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545"/>
    </w:p>
    <w:p w:rsidR="005D68E2" w:rsidRDefault="005D68E2" w:rsidP="005D68E2">
      <w:pPr>
        <w:pStyle w:val="KeepWithNext"/>
        <w:rPr>
          <w:rFonts w:hint="cs"/>
          <w:rtl/>
          <w:lang w:eastAsia="he-IL"/>
        </w:rPr>
      </w:pPr>
    </w:p>
    <w:p w:rsidR="005D68E2" w:rsidRDefault="005D68E2" w:rsidP="005D68E2">
      <w:pPr>
        <w:rPr>
          <w:rtl/>
          <w:lang w:eastAsia="he-IL"/>
        </w:rPr>
      </w:pPr>
      <w:bookmarkStart w:id="2546" w:name="_ETM_Q1_7063352"/>
      <w:bookmarkStart w:id="2547" w:name="_ETM_Q1_7063375"/>
      <w:bookmarkEnd w:id="2546"/>
      <w:bookmarkEnd w:id="2547"/>
      <w:r>
        <w:rPr>
          <w:rtl/>
          <w:lang w:eastAsia="he-IL"/>
        </w:rPr>
        <w:t xml:space="preserve">כן. אני אתייחס </w:t>
      </w:r>
      <w:bookmarkStart w:id="2548" w:name="_ETM_Q1_7064920"/>
      <w:bookmarkEnd w:id="2548"/>
      <w:r>
        <w:rPr>
          <w:rtl/>
          <w:lang w:eastAsia="he-IL"/>
        </w:rPr>
        <w:t>לכך.</w:t>
      </w:r>
    </w:p>
    <w:p w:rsidR="005D68E2" w:rsidRDefault="005D68E2" w:rsidP="005D68E2">
      <w:pPr>
        <w:rPr>
          <w:rtl/>
          <w:lang w:eastAsia="he-IL"/>
        </w:rPr>
      </w:pPr>
      <w:bookmarkStart w:id="2549" w:name="_ETM_Q1_7066445"/>
      <w:bookmarkStart w:id="2550" w:name="_ETM_Q1_7066496"/>
      <w:bookmarkStart w:id="2551" w:name="_ETM_Q1_7067228"/>
      <w:bookmarkEnd w:id="2549"/>
      <w:bookmarkEnd w:id="2550"/>
      <w:bookmarkEnd w:id="2551"/>
    </w:p>
    <w:p w:rsidR="005D68E2" w:rsidRDefault="005D68E2" w:rsidP="005D68E2">
      <w:pPr>
        <w:pStyle w:val="af8"/>
        <w:keepNext/>
        <w:rPr>
          <w:rtl/>
        </w:rPr>
      </w:pPr>
      <w:bookmarkStart w:id="2552" w:name="ET_yor_5278_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52"/>
    </w:p>
    <w:p w:rsidR="005D68E2" w:rsidRDefault="005D68E2" w:rsidP="005D68E2">
      <w:pPr>
        <w:pStyle w:val="KeepWithNext"/>
        <w:rPr>
          <w:rFonts w:hint="cs"/>
          <w:rtl/>
          <w:lang w:eastAsia="he-IL"/>
        </w:rPr>
      </w:pPr>
    </w:p>
    <w:p w:rsidR="005D68E2" w:rsidRDefault="005D68E2" w:rsidP="005D68E2">
      <w:pPr>
        <w:rPr>
          <w:rtl/>
          <w:lang w:eastAsia="he-IL"/>
        </w:rPr>
      </w:pPr>
      <w:bookmarkStart w:id="2553" w:name="_ETM_Q1_7067465"/>
      <w:bookmarkStart w:id="2554" w:name="_ETM_Q1_7067485"/>
      <w:bookmarkEnd w:id="2553"/>
      <w:bookmarkEnd w:id="2554"/>
      <w:r>
        <w:rPr>
          <w:rtl/>
          <w:lang w:eastAsia="he-IL"/>
        </w:rPr>
        <w:t xml:space="preserve">אנחנו מדברים על ישובים שמרביתם בתחתית הסולם סוציו אקונומי, </w:t>
      </w:r>
      <w:bookmarkStart w:id="2555" w:name="_ETM_Q1_7072670"/>
      <w:bookmarkEnd w:id="2555"/>
      <w:r>
        <w:rPr>
          <w:rtl/>
          <w:lang w:eastAsia="he-IL"/>
        </w:rPr>
        <w:t>מה שמחייב הקצאה מוגברת יותר ודווקא הפעלת תכניות שלכם של ש</w:t>
      </w:r>
      <w:bookmarkStart w:id="2556" w:name="_ETM_Q1_7076962"/>
      <w:bookmarkEnd w:id="2556"/>
      <w:r>
        <w:rPr>
          <w:rtl/>
          <w:lang w:eastAsia="he-IL"/>
        </w:rPr>
        <w:t>יקום שכונות, ברמה הפיזית וברמה החינוכית.</w:t>
      </w:r>
    </w:p>
    <w:p w:rsidR="005D68E2" w:rsidRDefault="005D68E2" w:rsidP="005D68E2">
      <w:pPr>
        <w:rPr>
          <w:rtl/>
          <w:lang w:eastAsia="he-IL"/>
        </w:rPr>
      </w:pPr>
      <w:bookmarkStart w:id="2557" w:name="_ETM_Q1_7082738"/>
      <w:bookmarkStart w:id="2558" w:name="_ETM_Q1_7082802"/>
      <w:bookmarkStart w:id="2559" w:name="_ETM_Q1_7083482"/>
      <w:bookmarkEnd w:id="2557"/>
      <w:bookmarkEnd w:id="2558"/>
      <w:bookmarkEnd w:id="2559"/>
    </w:p>
    <w:p w:rsidR="005D68E2" w:rsidRDefault="005D68E2" w:rsidP="005D68E2">
      <w:pPr>
        <w:pStyle w:val="afb"/>
        <w:keepNext/>
        <w:rPr>
          <w:rtl/>
          <w:lang w:eastAsia="he-IL"/>
        </w:rPr>
      </w:pPr>
      <w:bookmarkStart w:id="2560" w:name="ET_guest_חמאדה_מלחם_237"/>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560"/>
    </w:p>
    <w:p w:rsidR="005D68E2" w:rsidRDefault="005D68E2" w:rsidP="005D68E2">
      <w:pPr>
        <w:pStyle w:val="KeepWithNext"/>
        <w:rPr>
          <w:rFonts w:hint="cs"/>
          <w:rtl/>
          <w:lang w:eastAsia="he-IL"/>
        </w:rPr>
      </w:pPr>
    </w:p>
    <w:p w:rsidR="005D68E2" w:rsidRDefault="005D68E2" w:rsidP="005D68E2">
      <w:pPr>
        <w:rPr>
          <w:rtl/>
          <w:lang w:eastAsia="he-IL"/>
        </w:rPr>
      </w:pPr>
      <w:bookmarkStart w:id="2561" w:name="_ETM_Q1_7083741"/>
      <w:bookmarkStart w:id="2562" w:name="_ETM_Q1_7083761"/>
      <w:bookmarkEnd w:id="2561"/>
      <w:bookmarkEnd w:id="2562"/>
      <w:r>
        <w:rPr>
          <w:rtl/>
          <w:lang w:eastAsia="he-IL"/>
        </w:rPr>
        <w:t>נכון. איגום המשאבים שלנו</w:t>
      </w:r>
      <w:bookmarkStart w:id="2563" w:name="_ETM_Q1_7086002"/>
      <w:bookmarkEnd w:id="2563"/>
      <w:r>
        <w:rPr>
          <w:rtl/>
          <w:lang w:eastAsia="he-IL"/>
        </w:rPr>
        <w:t xml:space="preserve">, כמו שאמרתי קודם, לא רק אנחנו שותפים לתוכניות. אנחנו בוועדות ההיגוי מכנסים את כל </w:t>
      </w:r>
      <w:bookmarkStart w:id="2564" w:name="_ETM_Q1_7092720"/>
      <w:bookmarkEnd w:id="2564"/>
      <w:r>
        <w:rPr>
          <w:rtl/>
          <w:lang w:eastAsia="he-IL"/>
        </w:rPr>
        <w:t xml:space="preserve">אנשי המקצוע כולל משרד החינוך, משרד הבריאות, משרד הרווחה, כאשר כל </w:t>
      </w:r>
      <w:bookmarkStart w:id="2565" w:name="_ETM_Q1_7098926"/>
      <w:bookmarkEnd w:id="2565"/>
      <w:r>
        <w:rPr>
          <w:rtl/>
          <w:lang w:eastAsia="he-IL"/>
        </w:rPr>
        <w:t xml:space="preserve">מי שמטפל בנוער בישוב מתכנס אתנו לישיבה. אנחנו בוחרים </w:t>
      </w:r>
      <w:bookmarkStart w:id="2566" w:name="_ETM_Q1_7105974"/>
      <w:bookmarkEnd w:id="2566"/>
      <w:r>
        <w:rPr>
          <w:rtl/>
          <w:lang w:eastAsia="he-IL"/>
        </w:rPr>
        <w:t>את התוכניות לפי הצרכים של הישובים,</w:t>
      </w:r>
      <w:bookmarkStart w:id="2567" w:name="_ETM_Q1_7107934"/>
      <w:bookmarkEnd w:id="2567"/>
      <w:r>
        <w:rPr>
          <w:rtl/>
          <w:lang w:eastAsia="he-IL"/>
        </w:rPr>
        <w:t xml:space="preserve"> לפי מה שעולה מהשטח. הרכזת של מועדון הנוער </w:t>
      </w:r>
      <w:bookmarkStart w:id="2568" w:name="_ETM_Q1_7111614"/>
      <w:bookmarkEnd w:id="2568"/>
      <w:r>
        <w:rPr>
          <w:rtl/>
          <w:lang w:eastAsia="he-IL"/>
        </w:rPr>
        <w:t xml:space="preserve">שלנו, למשל </w:t>
      </w:r>
      <w:proofErr w:type="spellStart"/>
      <w:r>
        <w:rPr>
          <w:rtl/>
          <w:lang w:eastAsia="he-IL"/>
        </w:rPr>
        <w:t>בג'דיידה</w:t>
      </w:r>
      <w:proofErr w:type="spellEnd"/>
      <w:r>
        <w:rPr>
          <w:rtl/>
          <w:lang w:eastAsia="he-IL"/>
        </w:rPr>
        <w:t xml:space="preserve"> מכר, שנבחרה לאחרונה, היא תושבת </w:t>
      </w:r>
      <w:bookmarkStart w:id="2569" w:name="_ETM_Q1_7115444"/>
      <w:bookmarkEnd w:id="2569"/>
      <w:r>
        <w:rPr>
          <w:rtl/>
          <w:lang w:eastAsia="he-IL"/>
        </w:rPr>
        <w:t xml:space="preserve">המקום, היא תושבת השכונה, היא מכירה את הצרכים של השכונה. </w:t>
      </w:r>
      <w:bookmarkStart w:id="2570" w:name="_ETM_Q1_7120758"/>
      <w:bookmarkEnd w:id="2570"/>
      <w:r>
        <w:rPr>
          <w:rtl/>
          <w:lang w:eastAsia="he-IL"/>
        </w:rPr>
        <w:t xml:space="preserve">עיקר הפעילויות שלנו, כמו שאמרתי קודם, זאת העצמת בני הנוער. </w:t>
      </w:r>
      <w:bookmarkStart w:id="2571" w:name="_ETM_Q1_7123716"/>
      <w:bookmarkEnd w:id="2571"/>
      <w:r>
        <w:rPr>
          <w:rtl/>
          <w:lang w:eastAsia="he-IL"/>
        </w:rPr>
        <w:t xml:space="preserve">התקציבים הדלים של הישובים מונעים מאתנו להתפתח ולקחת יותר </w:t>
      </w:r>
      <w:bookmarkStart w:id="2572" w:name="_ETM_Q1_7129164"/>
      <w:bookmarkEnd w:id="2572"/>
      <w:r>
        <w:rPr>
          <w:rtl/>
          <w:lang w:eastAsia="he-IL"/>
        </w:rPr>
        <w:t xml:space="preserve">מדריכים ולהפעיל יותר </w:t>
      </w:r>
      <w:proofErr w:type="spellStart"/>
      <w:r>
        <w:rPr>
          <w:rtl/>
          <w:lang w:eastAsia="he-IL"/>
        </w:rPr>
        <w:t>תוכניות</w:t>
      </w:r>
      <w:proofErr w:type="spellEnd"/>
      <w:r>
        <w:rPr>
          <w:rtl/>
          <w:lang w:eastAsia="he-IL"/>
        </w:rPr>
        <w:t>.</w:t>
      </w:r>
    </w:p>
    <w:p w:rsidR="005D68E2" w:rsidRDefault="005D68E2" w:rsidP="005D68E2">
      <w:pPr>
        <w:rPr>
          <w:rtl/>
          <w:lang w:eastAsia="he-IL"/>
        </w:rPr>
      </w:pPr>
      <w:bookmarkStart w:id="2573" w:name="_ETM_Q1_7135326"/>
      <w:bookmarkStart w:id="2574" w:name="_ETM_Q1_7135395"/>
      <w:bookmarkStart w:id="2575" w:name="_ETM_Q1_7137048"/>
      <w:bookmarkEnd w:id="2573"/>
      <w:bookmarkEnd w:id="2574"/>
      <w:bookmarkEnd w:id="2575"/>
    </w:p>
    <w:p w:rsidR="005D68E2" w:rsidRDefault="005D68E2" w:rsidP="005D68E2">
      <w:pPr>
        <w:pStyle w:val="af8"/>
        <w:keepNext/>
        <w:rPr>
          <w:rtl/>
        </w:rPr>
      </w:pPr>
      <w:bookmarkStart w:id="2576" w:name="ET_yor_5278_2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6"/>
    </w:p>
    <w:p w:rsidR="005D68E2" w:rsidRDefault="005D68E2" w:rsidP="005D68E2">
      <w:pPr>
        <w:pStyle w:val="KeepWithNext"/>
        <w:rPr>
          <w:rFonts w:hint="cs"/>
          <w:rtl/>
          <w:lang w:eastAsia="he-IL"/>
        </w:rPr>
      </w:pPr>
    </w:p>
    <w:p w:rsidR="005D68E2" w:rsidRDefault="005D68E2" w:rsidP="005D68E2">
      <w:pPr>
        <w:rPr>
          <w:rtl/>
          <w:lang w:eastAsia="he-IL"/>
        </w:rPr>
      </w:pPr>
      <w:bookmarkStart w:id="2577" w:name="_ETM_Q1_7137328"/>
      <w:bookmarkStart w:id="2578" w:name="_ETM_Q1_7137352"/>
      <w:bookmarkEnd w:id="2577"/>
      <w:bookmarkEnd w:id="2578"/>
      <w:r>
        <w:rPr>
          <w:rtl/>
          <w:lang w:eastAsia="he-IL"/>
        </w:rPr>
        <w:t xml:space="preserve">לא מפתחים מספיק את התוכניות בגלל </w:t>
      </w:r>
      <w:proofErr w:type="spellStart"/>
      <w:r>
        <w:rPr>
          <w:rtl/>
          <w:lang w:eastAsia="he-IL"/>
        </w:rPr>
        <w:t>המצ'ינג</w:t>
      </w:r>
      <w:proofErr w:type="spellEnd"/>
      <w:r>
        <w:rPr>
          <w:rtl/>
          <w:lang w:eastAsia="he-IL"/>
        </w:rPr>
        <w:t>?</w:t>
      </w:r>
    </w:p>
    <w:p w:rsidR="005D68E2" w:rsidRDefault="005D68E2" w:rsidP="005D68E2">
      <w:pPr>
        <w:rPr>
          <w:rtl/>
          <w:lang w:eastAsia="he-IL"/>
        </w:rPr>
      </w:pPr>
      <w:bookmarkStart w:id="2579" w:name="_ETM_Q1_7140338"/>
      <w:bookmarkStart w:id="2580" w:name="_ETM_Q1_7140415"/>
      <w:bookmarkEnd w:id="2579"/>
      <w:bookmarkEnd w:id="2580"/>
    </w:p>
    <w:p w:rsidR="005D68E2" w:rsidRDefault="005D68E2" w:rsidP="005D68E2">
      <w:pPr>
        <w:pStyle w:val="afb"/>
        <w:keepNext/>
        <w:rPr>
          <w:rtl/>
          <w:lang w:eastAsia="he-IL"/>
        </w:rPr>
      </w:pPr>
      <w:bookmarkStart w:id="2581" w:name="ET_guest_חמאדה_מלחם_239"/>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581"/>
    </w:p>
    <w:p w:rsidR="005D68E2" w:rsidRDefault="005D68E2" w:rsidP="005D68E2">
      <w:pPr>
        <w:pStyle w:val="KeepWithNext"/>
        <w:rPr>
          <w:rFonts w:hint="cs"/>
          <w:rtl/>
          <w:lang w:eastAsia="he-IL"/>
        </w:rPr>
      </w:pPr>
    </w:p>
    <w:p w:rsidR="005D68E2" w:rsidRDefault="005D68E2" w:rsidP="005D68E2">
      <w:pPr>
        <w:rPr>
          <w:rtl/>
          <w:lang w:eastAsia="he-IL"/>
        </w:rPr>
      </w:pPr>
      <w:bookmarkStart w:id="2582" w:name="_ETM_Q1_7143373"/>
      <w:bookmarkStart w:id="2583" w:name="_ETM_Q1_7143393"/>
      <w:bookmarkEnd w:id="2582"/>
      <w:bookmarkEnd w:id="2583"/>
      <w:r>
        <w:rPr>
          <w:rtl/>
          <w:lang w:eastAsia="he-IL"/>
        </w:rPr>
        <w:t xml:space="preserve">לא. </w:t>
      </w:r>
      <w:bookmarkStart w:id="2584" w:name="_ETM_Q1_7143818"/>
      <w:bookmarkEnd w:id="2584"/>
      <w:r>
        <w:rPr>
          <w:rtl/>
          <w:lang w:eastAsia="he-IL"/>
        </w:rPr>
        <w:t xml:space="preserve">בגלל התקציבים הדלים. תקציב זעום של 300,000 שקלים לשנה כולל </w:t>
      </w:r>
      <w:bookmarkStart w:id="2585" w:name="_ETM_Q1_7150804"/>
      <w:bookmarkEnd w:id="2585"/>
      <w:r>
        <w:rPr>
          <w:rtl/>
          <w:lang w:eastAsia="he-IL"/>
        </w:rPr>
        <w:t xml:space="preserve">שכר רכזת, כולל שכר מדריך והשאר הוא לפעילות. זה באמת תקציב </w:t>
      </w:r>
      <w:bookmarkStart w:id="2586" w:name="_ETM_Q1_7156948"/>
      <w:bookmarkEnd w:id="2586"/>
      <w:r>
        <w:rPr>
          <w:rtl/>
          <w:lang w:eastAsia="he-IL"/>
        </w:rPr>
        <w:t xml:space="preserve">מאוד מאוד זעום למרות התוכניות הרבות שאנחנו מפעילים כי </w:t>
      </w:r>
      <w:bookmarkStart w:id="2587" w:name="_ETM_Q1_7162378"/>
      <w:bookmarkEnd w:id="2587"/>
      <w:r>
        <w:rPr>
          <w:rtl/>
          <w:lang w:eastAsia="he-IL"/>
        </w:rPr>
        <w:t xml:space="preserve">הרכזים לוקחים על עצמם להעביר חלק מההדרכות במקום להביא אנשי </w:t>
      </w:r>
      <w:bookmarkStart w:id="2588" w:name="_ETM_Q1_7167561"/>
      <w:bookmarkEnd w:id="2588"/>
      <w:r>
        <w:rPr>
          <w:rtl/>
          <w:lang w:eastAsia="he-IL"/>
        </w:rPr>
        <w:t xml:space="preserve">מקצוע. הרכזים שהם כולם בעלי תואר, וזה אחד התנאים שלנו </w:t>
      </w:r>
      <w:bookmarkStart w:id="2589" w:name="_ETM_Q1_7172078"/>
      <w:bookmarkEnd w:id="2589"/>
      <w:r>
        <w:rPr>
          <w:rtl/>
          <w:lang w:eastAsia="he-IL"/>
        </w:rPr>
        <w:t>לקבלתם לעבודה, מעבירים חלק מהתוכניות כדי להעצים את בני הנוער</w:t>
      </w:r>
      <w:bookmarkStart w:id="2590" w:name="_ETM_Q1_7178652"/>
      <w:bookmarkEnd w:id="2590"/>
      <w:r>
        <w:rPr>
          <w:rtl/>
          <w:lang w:eastAsia="he-IL"/>
        </w:rPr>
        <w:t xml:space="preserve"> כמו למשל הזדהות עם השכונה. </w:t>
      </w:r>
    </w:p>
    <w:p w:rsidR="005D68E2" w:rsidRDefault="005D68E2" w:rsidP="005D68E2">
      <w:pPr>
        <w:rPr>
          <w:rtl/>
          <w:lang w:eastAsia="he-IL"/>
        </w:rPr>
      </w:pPr>
      <w:bookmarkStart w:id="2591" w:name="_ETM_Q1_7186052"/>
      <w:bookmarkStart w:id="2592" w:name="_ETM_Q1_7186116"/>
      <w:bookmarkStart w:id="2593" w:name="_ETM_Q1_7186781"/>
      <w:bookmarkEnd w:id="2591"/>
      <w:bookmarkEnd w:id="2592"/>
      <w:bookmarkEnd w:id="2593"/>
    </w:p>
    <w:p w:rsidR="005D68E2" w:rsidRDefault="005D68E2" w:rsidP="005D68E2">
      <w:pPr>
        <w:pStyle w:val="af8"/>
        <w:keepNext/>
        <w:rPr>
          <w:rtl/>
        </w:rPr>
      </w:pPr>
      <w:bookmarkStart w:id="2594" w:name="ET_yor_5278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94"/>
    </w:p>
    <w:p w:rsidR="005D68E2" w:rsidRDefault="005D68E2" w:rsidP="005D68E2">
      <w:pPr>
        <w:pStyle w:val="KeepWithNext"/>
        <w:rPr>
          <w:rFonts w:hint="cs"/>
          <w:rtl/>
          <w:lang w:eastAsia="he-IL"/>
        </w:rPr>
      </w:pPr>
    </w:p>
    <w:p w:rsidR="005D68E2" w:rsidRDefault="005D68E2" w:rsidP="005D68E2">
      <w:pPr>
        <w:rPr>
          <w:rtl/>
          <w:lang w:eastAsia="he-IL"/>
        </w:rPr>
      </w:pPr>
      <w:bookmarkStart w:id="2595" w:name="_ETM_Q1_7187084"/>
      <w:bookmarkStart w:id="2596" w:name="_ETM_Q1_7187108"/>
      <w:bookmarkEnd w:id="2595"/>
      <w:bookmarkEnd w:id="2596"/>
      <w:r>
        <w:rPr>
          <w:rtl/>
          <w:lang w:eastAsia="he-IL"/>
        </w:rPr>
        <w:t xml:space="preserve">אם יש נציגים ממשרד </w:t>
      </w:r>
      <w:bookmarkStart w:id="2597" w:name="_ETM_Q1_7189573"/>
      <w:bookmarkEnd w:id="2597"/>
      <w:r>
        <w:rPr>
          <w:rtl/>
          <w:lang w:eastAsia="he-IL"/>
        </w:rPr>
        <w:t xml:space="preserve">הבינוי והשיכון שמשתתפים בדיון הזה ויכולים להתייחס לנושא שלדעתי </w:t>
      </w:r>
      <w:bookmarkStart w:id="2598" w:name="_ETM_Q1_7194814"/>
      <w:bookmarkEnd w:id="2598"/>
      <w:r>
        <w:rPr>
          <w:rtl/>
          <w:lang w:eastAsia="he-IL"/>
        </w:rPr>
        <w:t xml:space="preserve">מאוד חשוב, לסוגיית השירותים שניתנים דרך משרד השיכון, שיקום </w:t>
      </w:r>
      <w:bookmarkStart w:id="2599" w:name="_ETM_Q1_7203217"/>
      <w:bookmarkEnd w:id="2599"/>
      <w:r>
        <w:rPr>
          <w:rtl/>
          <w:lang w:eastAsia="he-IL"/>
        </w:rPr>
        <w:t xml:space="preserve">שכונות. אני חושב שזה נושא מאוד חשוב לנוער הערבי, </w:t>
      </w:r>
      <w:bookmarkStart w:id="2600" w:name="_ETM_Q1_7210258"/>
      <w:bookmarkEnd w:id="2600"/>
      <w:r>
        <w:rPr>
          <w:rtl/>
          <w:lang w:eastAsia="he-IL"/>
        </w:rPr>
        <w:t xml:space="preserve">בהתחשב במצב הסוציו אקונומי של הישובים הערביים. </w:t>
      </w:r>
    </w:p>
    <w:p w:rsidR="005D68E2" w:rsidRDefault="005D68E2" w:rsidP="005D68E2">
      <w:pPr>
        <w:rPr>
          <w:rtl/>
          <w:lang w:eastAsia="he-IL"/>
        </w:rPr>
      </w:pPr>
      <w:bookmarkStart w:id="2601" w:name="_ETM_Q1_7217252"/>
      <w:bookmarkStart w:id="2602" w:name="_ETM_Q1_7217315"/>
      <w:bookmarkEnd w:id="2601"/>
      <w:bookmarkEnd w:id="2602"/>
    </w:p>
    <w:p w:rsidR="005D68E2" w:rsidRDefault="005D68E2" w:rsidP="005D68E2">
      <w:pPr>
        <w:pStyle w:val="afb"/>
        <w:keepNext/>
        <w:rPr>
          <w:rtl/>
          <w:lang w:eastAsia="he-IL"/>
        </w:rPr>
      </w:pPr>
      <w:bookmarkStart w:id="2603" w:name="ET_guest_מואייד_סלאמה_241"/>
      <w:r>
        <w:rPr>
          <w:rStyle w:val="TagStyle"/>
          <w:rFonts w:hint="cs"/>
          <w:rtl/>
        </w:rPr>
        <w:t xml:space="preserve"> &lt;&lt; אורח &gt;&gt; </w:t>
      </w:r>
      <w:proofErr w:type="spellStart"/>
      <w:r>
        <w:rPr>
          <w:rFonts w:hint="cs"/>
          <w:rtl/>
          <w:lang w:eastAsia="he-IL"/>
        </w:rPr>
        <w:t>מואייד</w:t>
      </w:r>
      <w:proofErr w:type="spellEnd"/>
      <w:r>
        <w:rPr>
          <w:rFonts w:hint="cs"/>
          <w:rtl/>
          <w:lang w:eastAsia="he-IL"/>
        </w:rPr>
        <w:t xml:space="preserve"> סלאמה:</w:t>
      </w:r>
      <w:r>
        <w:rPr>
          <w:rStyle w:val="TagStyle"/>
          <w:rFonts w:hint="cs"/>
          <w:rtl/>
        </w:rPr>
        <w:t xml:space="preserve"> &lt;&lt; אורח &gt;&gt;</w:t>
      </w:r>
      <w:r>
        <w:rPr>
          <w:rFonts w:hint="cs"/>
          <w:rtl/>
          <w:lang w:eastAsia="he-IL"/>
        </w:rPr>
        <w:t xml:space="preserve"> </w:t>
      </w:r>
      <w:bookmarkEnd w:id="2603"/>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אני </w:t>
      </w:r>
      <w:bookmarkStart w:id="2604" w:name="_ETM_Q1_7214986"/>
      <w:bookmarkEnd w:id="2604"/>
      <w:r>
        <w:rPr>
          <w:rtl/>
          <w:lang w:eastAsia="he-IL"/>
        </w:rPr>
        <w:t xml:space="preserve">מבקש להשלים. אני מרכז את תחום הגיל הרך במשרד </w:t>
      </w:r>
      <w:bookmarkStart w:id="2605" w:name="_ETM_Q1_7223822"/>
      <w:bookmarkEnd w:id="2605"/>
      <w:r>
        <w:rPr>
          <w:rtl/>
          <w:lang w:eastAsia="he-IL"/>
        </w:rPr>
        <w:t xml:space="preserve">בינוי והשיכון. אני אתייחס בכמה מילים לתפקיד שלי אבל לפני </w:t>
      </w:r>
      <w:bookmarkStart w:id="2606" w:name="_ETM_Q1_7226946"/>
      <w:bookmarkEnd w:id="2606"/>
      <w:r>
        <w:rPr>
          <w:rtl/>
          <w:lang w:eastAsia="he-IL"/>
        </w:rPr>
        <w:t>כן אני אענה לשאלתך לגבי הצרכים.</w:t>
      </w:r>
    </w:p>
    <w:p w:rsidR="005D68E2" w:rsidRDefault="005D68E2" w:rsidP="005D68E2">
      <w:pPr>
        <w:rPr>
          <w:rtl/>
          <w:lang w:eastAsia="he-IL"/>
        </w:rPr>
      </w:pPr>
      <w:bookmarkStart w:id="2607" w:name="_ETM_Q1_7232354"/>
      <w:bookmarkStart w:id="2608" w:name="_ETM_Q1_7232422"/>
      <w:bookmarkStart w:id="2609" w:name="_ETM_Q1_7233050"/>
      <w:bookmarkEnd w:id="2607"/>
      <w:bookmarkEnd w:id="2608"/>
      <w:bookmarkEnd w:id="2609"/>
    </w:p>
    <w:p w:rsidR="005D68E2" w:rsidRDefault="005D68E2" w:rsidP="005D68E2">
      <w:pPr>
        <w:pStyle w:val="af8"/>
        <w:keepNext/>
        <w:rPr>
          <w:rtl/>
        </w:rPr>
      </w:pPr>
      <w:bookmarkStart w:id="2610" w:name="ET_yor_5278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0"/>
    </w:p>
    <w:p w:rsidR="005D68E2" w:rsidRDefault="005D68E2" w:rsidP="005D68E2">
      <w:pPr>
        <w:pStyle w:val="KeepWithNext"/>
        <w:rPr>
          <w:rFonts w:hint="cs"/>
          <w:rtl/>
          <w:lang w:eastAsia="he-IL"/>
        </w:rPr>
      </w:pPr>
    </w:p>
    <w:p w:rsidR="005D68E2" w:rsidRDefault="005D68E2" w:rsidP="005D68E2">
      <w:pPr>
        <w:rPr>
          <w:rtl/>
          <w:lang w:eastAsia="he-IL"/>
        </w:rPr>
      </w:pPr>
      <w:bookmarkStart w:id="2611" w:name="_ETM_Q1_7233308"/>
      <w:bookmarkStart w:id="2612" w:name="_ETM_Q1_7233330"/>
      <w:bookmarkEnd w:id="2611"/>
      <w:bookmarkEnd w:id="2612"/>
      <w:r>
        <w:rPr>
          <w:rtl/>
          <w:lang w:eastAsia="he-IL"/>
        </w:rPr>
        <w:t xml:space="preserve">האם יש לך גם </w:t>
      </w:r>
      <w:bookmarkStart w:id="2613" w:name="_ETM_Q1_7232292"/>
      <w:bookmarkEnd w:id="2613"/>
      <w:r>
        <w:rPr>
          <w:rtl/>
          <w:lang w:eastAsia="he-IL"/>
        </w:rPr>
        <w:t>נתונים יחסיים? זאת אומרת, חלוקת התקציב בשיקום שכונות בין ישובים יהודים לערבים.</w:t>
      </w:r>
    </w:p>
    <w:p w:rsidR="005D68E2" w:rsidRDefault="005D68E2" w:rsidP="005D68E2">
      <w:pPr>
        <w:rPr>
          <w:rtl/>
          <w:lang w:eastAsia="he-IL"/>
        </w:rPr>
      </w:pPr>
      <w:bookmarkStart w:id="2614" w:name="_ETM_Q1_7241712"/>
      <w:bookmarkStart w:id="2615" w:name="_ETM_Q1_7241779"/>
      <w:bookmarkStart w:id="2616" w:name="_ETM_Q1_7242600"/>
      <w:bookmarkEnd w:id="2614"/>
      <w:bookmarkEnd w:id="2615"/>
      <w:bookmarkEnd w:id="2616"/>
    </w:p>
    <w:p w:rsidR="005D68E2" w:rsidRDefault="005D68E2" w:rsidP="005D68E2">
      <w:pPr>
        <w:pStyle w:val="afb"/>
        <w:keepNext/>
        <w:rPr>
          <w:rtl/>
          <w:lang w:eastAsia="he-IL"/>
        </w:rPr>
      </w:pPr>
      <w:bookmarkStart w:id="2617" w:name="ET_guest_מואייד_סלאמה_243"/>
      <w:r>
        <w:rPr>
          <w:rStyle w:val="TagStyle"/>
          <w:rFonts w:hint="cs"/>
          <w:rtl/>
        </w:rPr>
        <w:t xml:space="preserve"> &lt;&lt; אורח &gt;&gt; </w:t>
      </w:r>
      <w:proofErr w:type="spellStart"/>
      <w:r>
        <w:rPr>
          <w:rFonts w:hint="cs"/>
          <w:rtl/>
          <w:lang w:eastAsia="he-IL"/>
        </w:rPr>
        <w:t>מואייד</w:t>
      </w:r>
      <w:proofErr w:type="spellEnd"/>
      <w:r>
        <w:rPr>
          <w:rFonts w:hint="cs"/>
          <w:rtl/>
          <w:lang w:eastAsia="he-IL"/>
        </w:rPr>
        <w:t xml:space="preserve"> סלאמה:</w:t>
      </w:r>
      <w:r>
        <w:rPr>
          <w:rStyle w:val="TagStyle"/>
          <w:rFonts w:hint="cs"/>
          <w:rtl/>
        </w:rPr>
        <w:t xml:space="preserve"> &lt;&lt; אורח &gt;&gt;</w:t>
      </w:r>
      <w:r>
        <w:rPr>
          <w:rFonts w:hint="cs"/>
          <w:rtl/>
          <w:lang w:eastAsia="he-IL"/>
        </w:rPr>
        <w:t xml:space="preserve"> </w:t>
      </w:r>
      <w:bookmarkEnd w:id="2617"/>
    </w:p>
    <w:p w:rsidR="005D68E2" w:rsidRDefault="005D68E2" w:rsidP="005D68E2">
      <w:pPr>
        <w:pStyle w:val="KeepWithNext"/>
        <w:rPr>
          <w:rFonts w:hint="cs"/>
          <w:rtl/>
          <w:lang w:eastAsia="he-IL"/>
        </w:rPr>
      </w:pPr>
    </w:p>
    <w:p w:rsidR="005D68E2" w:rsidRDefault="005D68E2" w:rsidP="005D68E2">
      <w:pPr>
        <w:rPr>
          <w:rtl/>
          <w:lang w:eastAsia="he-IL"/>
        </w:rPr>
      </w:pPr>
      <w:bookmarkStart w:id="2618" w:name="_ETM_Q1_7242907"/>
      <w:bookmarkStart w:id="2619" w:name="_ETM_Q1_7242930"/>
      <w:bookmarkEnd w:id="2618"/>
      <w:bookmarkEnd w:id="2619"/>
      <w:r>
        <w:rPr>
          <w:rtl/>
          <w:lang w:eastAsia="he-IL"/>
        </w:rPr>
        <w:t xml:space="preserve">התקציב בשיקום שכונות מחולק באופן אחיד בין הישובים. </w:t>
      </w:r>
      <w:bookmarkStart w:id="2620" w:name="_ETM_Q1_7250737"/>
      <w:bookmarkEnd w:id="2620"/>
      <w:r>
        <w:rPr>
          <w:rtl/>
          <w:lang w:eastAsia="he-IL"/>
        </w:rPr>
        <w:t xml:space="preserve">בשיקום שכונות מופעלים שלושה ישובים בדרום והישובים עליהם </w:t>
      </w:r>
      <w:bookmarkStart w:id="2621" w:name="_ETM_Q1_7257626"/>
      <w:bookmarkEnd w:id="2621"/>
      <w:r>
        <w:rPr>
          <w:rtl/>
          <w:lang w:eastAsia="he-IL"/>
        </w:rPr>
        <w:t xml:space="preserve">דיבר </w:t>
      </w:r>
      <w:proofErr w:type="spellStart"/>
      <w:r>
        <w:rPr>
          <w:rtl/>
          <w:lang w:eastAsia="he-IL"/>
        </w:rPr>
        <w:t>חמאדה</w:t>
      </w:r>
      <w:proofErr w:type="spellEnd"/>
      <w:r>
        <w:rPr>
          <w:rtl/>
          <w:lang w:eastAsia="he-IL"/>
        </w:rPr>
        <w:t xml:space="preserve"> בצפון, נצרת, </w:t>
      </w:r>
      <w:proofErr w:type="spellStart"/>
      <w:r>
        <w:rPr>
          <w:rtl/>
          <w:lang w:eastAsia="he-IL"/>
        </w:rPr>
        <w:t>ג'דיידה</w:t>
      </w:r>
      <w:proofErr w:type="spellEnd"/>
      <w:r>
        <w:rPr>
          <w:rtl/>
          <w:lang w:eastAsia="he-IL"/>
        </w:rPr>
        <w:t xml:space="preserve"> מכר ושלושה ישובים </w:t>
      </w:r>
      <w:bookmarkStart w:id="2622" w:name="_ETM_Q1_7263017"/>
      <w:bookmarkEnd w:id="2622"/>
      <w:r>
        <w:rPr>
          <w:rtl/>
          <w:lang w:eastAsia="he-IL"/>
        </w:rPr>
        <w:t xml:space="preserve">דרוזים. מתך 40 ישובים בהם אנחנו </w:t>
      </w:r>
      <w:bookmarkStart w:id="2623" w:name="_ETM_Q1_7267392"/>
      <w:bookmarkEnd w:id="2623"/>
      <w:r>
        <w:rPr>
          <w:rtl/>
          <w:lang w:eastAsia="he-IL"/>
        </w:rPr>
        <w:t xml:space="preserve">פועלים בארץ, יש שבעה ישובים, אם אני לא </w:t>
      </w:r>
      <w:bookmarkStart w:id="2624" w:name="_ETM_Q1_7269000"/>
      <w:bookmarkEnd w:id="2624"/>
      <w:r>
        <w:rPr>
          <w:rtl/>
          <w:lang w:eastAsia="he-IL"/>
        </w:rPr>
        <w:t xml:space="preserve">טועה, במגזר הערבי/דרוזי. התקציבים הם דומים, גם בישובים היהודים וגם </w:t>
      </w:r>
      <w:bookmarkStart w:id="2625" w:name="_ETM_Q1_7276293"/>
      <w:bookmarkEnd w:id="2625"/>
      <w:r>
        <w:rPr>
          <w:rtl/>
          <w:lang w:eastAsia="he-IL"/>
        </w:rPr>
        <w:t xml:space="preserve">בישובים הערבים. התקציבים כמובן הם דלים יחסית והם ממש כלום </w:t>
      </w:r>
      <w:bookmarkStart w:id="2626" w:name="_ETM_Q1_7283016"/>
      <w:bookmarkEnd w:id="2626"/>
      <w:r>
        <w:rPr>
          <w:rtl/>
          <w:lang w:eastAsia="he-IL"/>
        </w:rPr>
        <w:t xml:space="preserve">לישוב כמו נצרת, אבל כמו שאמר </w:t>
      </w:r>
      <w:proofErr w:type="spellStart"/>
      <w:r>
        <w:rPr>
          <w:rtl/>
          <w:lang w:eastAsia="he-IL"/>
        </w:rPr>
        <w:t>חמאדה</w:t>
      </w:r>
      <w:proofErr w:type="spellEnd"/>
      <w:r>
        <w:rPr>
          <w:rtl/>
          <w:lang w:eastAsia="he-IL"/>
        </w:rPr>
        <w:t xml:space="preserve"> אנחנ</w:t>
      </w:r>
      <w:bookmarkStart w:id="2627" w:name="_ETM_Q1_7284610"/>
      <w:bookmarkEnd w:id="2627"/>
      <w:r>
        <w:rPr>
          <w:rtl/>
          <w:lang w:eastAsia="he-IL"/>
        </w:rPr>
        <w:t xml:space="preserve">ו עובדים בשיתופי פעולה, אנחנו יושבים בשולחן עגול ואנחנו משלימים </w:t>
      </w:r>
      <w:bookmarkStart w:id="2628" w:name="_ETM_Q1_7291684"/>
      <w:bookmarkEnd w:id="2628"/>
      <w:r>
        <w:rPr>
          <w:rtl/>
          <w:lang w:eastAsia="he-IL"/>
        </w:rPr>
        <w:t>את החלקים החסרים בפאזל. יש עוד שותפים שמשלימים ב</w:t>
      </w:r>
      <w:bookmarkStart w:id="2629" w:name="_ETM_Q1_7295468"/>
      <w:bookmarkEnd w:id="2629"/>
      <w:r>
        <w:rPr>
          <w:rtl/>
          <w:lang w:eastAsia="he-IL"/>
        </w:rPr>
        <w:t>פאזל חלקים אחרים בתקווה שכולם ביחד נ</w:t>
      </w:r>
      <w:bookmarkStart w:id="2630" w:name="_ETM_Q1_7298243"/>
      <w:bookmarkEnd w:id="2630"/>
      <w:r>
        <w:rPr>
          <w:rtl/>
          <w:lang w:eastAsia="he-IL"/>
        </w:rPr>
        <w:t xml:space="preserve">יתן איזו תמונה או איזה מענה לנוער. זה אף פעם </w:t>
      </w:r>
      <w:bookmarkStart w:id="2631" w:name="_ETM_Q1_7301120"/>
      <w:bookmarkEnd w:id="2631"/>
      <w:r>
        <w:rPr>
          <w:rtl/>
          <w:lang w:eastAsia="he-IL"/>
        </w:rPr>
        <w:t xml:space="preserve">לא מספיק אבל משתדלים לפחות לא לעשות כפילויות בפעילויות, </w:t>
      </w:r>
      <w:bookmarkStart w:id="2632" w:name="_ETM_Q1_7305139"/>
      <w:bookmarkEnd w:id="2632"/>
      <w:r>
        <w:rPr>
          <w:rtl/>
          <w:lang w:eastAsia="he-IL"/>
        </w:rPr>
        <w:t xml:space="preserve">לעשות דברים בצורה הכי יעילה והכי טובה שאפשר. זה לגבי </w:t>
      </w:r>
      <w:bookmarkStart w:id="2633" w:name="_ETM_Q1_7309692"/>
      <w:bookmarkEnd w:id="2633"/>
      <w:r>
        <w:rPr>
          <w:rtl/>
          <w:lang w:eastAsia="he-IL"/>
        </w:rPr>
        <w:t>הנוער.</w:t>
      </w:r>
    </w:p>
    <w:p w:rsidR="005D68E2" w:rsidRDefault="005D68E2" w:rsidP="005D68E2">
      <w:pPr>
        <w:rPr>
          <w:rtl/>
          <w:lang w:eastAsia="he-IL"/>
        </w:rPr>
      </w:pPr>
      <w:bookmarkStart w:id="2634" w:name="_ETM_Q1_7309557"/>
      <w:bookmarkStart w:id="2635" w:name="_ETM_Q1_7309637"/>
      <w:bookmarkEnd w:id="2634"/>
      <w:bookmarkEnd w:id="2635"/>
    </w:p>
    <w:p w:rsidR="005D68E2" w:rsidRDefault="005D68E2" w:rsidP="005D68E2">
      <w:pPr>
        <w:rPr>
          <w:rtl/>
          <w:lang w:eastAsia="he-IL"/>
        </w:rPr>
      </w:pPr>
      <w:bookmarkStart w:id="2636" w:name="_ETM_Q1_7309662"/>
      <w:bookmarkStart w:id="2637" w:name="_ETM_Q1_7309690"/>
      <w:bookmarkEnd w:id="2636"/>
      <w:bookmarkEnd w:id="2637"/>
      <w:r>
        <w:rPr>
          <w:rtl/>
          <w:lang w:eastAsia="he-IL"/>
        </w:rPr>
        <w:t xml:space="preserve">ברשותכם, אני רוצה להוסיף לדיון עוד שתי תובנות. רוב שיח </w:t>
      </w:r>
      <w:bookmarkStart w:id="2638" w:name="_ETM_Q1_7318767"/>
      <w:bookmarkEnd w:id="2638"/>
      <w:r>
        <w:rPr>
          <w:rtl/>
          <w:lang w:eastAsia="he-IL"/>
        </w:rPr>
        <w:t xml:space="preserve">שהיה, בדרך כלל כאשר מדברים על נוער, בטח בנושא אלימות, </w:t>
      </w:r>
      <w:bookmarkStart w:id="2639" w:name="_ETM_Q1_7321172"/>
      <w:bookmarkEnd w:id="2639"/>
      <w:r>
        <w:rPr>
          <w:rtl/>
          <w:lang w:eastAsia="he-IL"/>
        </w:rPr>
        <w:t xml:space="preserve">מדברים על הנוער בקצה – נוער בסיכון, נוער הזה ונוער אחר. אני חושב שאם רוצים לטפל באלימות או </w:t>
      </w:r>
      <w:bookmarkStart w:id="2640" w:name="_ETM_Q1_7327064"/>
      <w:bookmarkEnd w:id="2640"/>
      <w:r>
        <w:rPr>
          <w:rtl/>
          <w:lang w:eastAsia="he-IL"/>
        </w:rPr>
        <w:t xml:space="preserve">בכלל לדבר על הנוער, צריך לדבר על נוער שעל הרצף. </w:t>
      </w:r>
      <w:bookmarkStart w:id="2641" w:name="_ETM_Q1_7332518"/>
      <w:bookmarkEnd w:id="2641"/>
      <w:r>
        <w:rPr>
          <w:rtl/>
          <w:lang w:eastAsia="he-IL"/>
        </w:rPr>
        <w:t xml:space="preserve">בואו לא נשכח שיש גם נוער נורמטיבי שאם לא מתייחסים </w:t>
      </w:r>
      <w:bookmarkStart w:id="2642" w:name="_ETM_Q1_7333997"/>
      <w:bookmarkEnd w:id="2642"/>
      <w:r>
        <w:rPr>
          <w:rtl/>
          <w:lang w:eastAsia="he-IL"/>
        </w:rPr>
        <w:t xml:space="preserve">אליו ולא נותנים לו מענים מתאימים, הוא </w:t>
      </w:r>
      <w:bookmarkStart w:id="2643" w:name="_ETM_Q1_7338036"/>
      <w:bookmarkEnd w:id="2643"/>
      <w:r>
        <w:rPr>
          <w:rtl/>
          <w:lang w:eastAsia="he-IL"/>
        </w:rPr>
        <w:t xml:space="preserve">בסוף יגיע באיזושהי נקודת זמן לקצה. לכן הטיפול צריך להיות על כל הרצף ולא רק התמקדות בנוער בסיכון, שזה </w:t>
      </w:r>
      <w:bookmarkStart w:id="2644" w:name="_ETM_Q1_7344423"/>
      <w:bookmarkEnd w:id="2644"/>
      <w:r>
        <w:rPr>
          <w:rtl/>
          <w:lang w:eastAsia="he-IL"/>
        </w:rPr>
        <w:t xml:space="preserve">מה שעושים רוב המשרדים, גם משרד החינוך, גם משרד </w:t>
      </w:r>
      <w:bookmarkStart w:id="2645" w:name="_ETM_Q1_7348458"/>
      <w:bookmarkEnd w:id="2645"/>
      <w:r>
        <w:rPr>
          <w:rtl/>
          <w:lang w:eastAsia="he-IL"/>
        </w:rPr>
        <w:t xml:space="preserve">הרווחה וגם משרדים אחרים, בטח התוכניות של המשרד לביטחון פנים. </w:t>
      </w:r>
      <w:bookmarkStart w:id="2646" w:name="_ETM_Q1_7354983"/>
      <w:bookmarkEnd w:id="2646"/>
      <w:r>
        <w:rPr>
          <w:rtl/>
          <w:lang w:eastAsia="he-IL"/>
        </w:rPr>
        <w:t>אני אומר שצריך לפתוח על רצף התנהגותי ולא רק לטפל בנוער בסיכון.</w:t>
      </w:r>
    </w:p>
    <w:p w:rsidR="005D68E2" w:rsidRDefault="005D68E2" w:rsidP="005D68E2">
      <w:pPr>
        <w:rPr>
          <w:rtl/>
          <w:lang w:eastAsia="he-IL"/>
        </w:rPr>
      </w:pPr>
      <w:bookmarkStart w:id="2647" w:name="_ETM_Q1_7358238"/>
      <w:bookmarkStart w:id="2648" w:name="_ETM_Q1_7358309"/>
      <w:bookmarkEnd w:id="2647"/>
      <w:bookmarkEnd w:id="2648"/>
    </w:p>
    <w:p w:rsidR="005D68E2" w:rsidRDefault="005D68E2" w:rsidP="005D68E2">
      <w:pPr>
        <w:rPr>
          <w:rtl/>
          <w:lang w:eastAsia="he-IL"/>
        </w:rPr>
      </w:pPr>
      <w:bookmarkStart w:id="2649" w:name="_ETM_Q1_7358326"/>
      <w:bookmarkStart w:id="2650" w:name="_ETM_Q1_7358365"/>
      <w:bookmarkEnd w:id="2649"/>
      <w:bookmarkEnd w:id="2650"/>
      <w:r>
        <w:rPr>
          <w:rtl/>
          <w:lang w:eastAsia="he-IL"/>
        </w:rPr>
        <w:t xml:space="preserve">הדבר השני שאני רוצה לדבר על </w:t>
      </w:r>
      <w:bookmarkStart w:id="2651" w:name="_ETM_Q1_7361266"/>
      <w:bookmarkEnd w:id="2651"/>
      <w:r>
        <w:rPr>
          <w:rtl/>
          <w:lang w:eastAsia="he-IL"/>
        </w:rPr>
        <w:t xml:space="preserve">רצף אחר, זה רצף גילי. לא לדבר רק על נוער </w:t>
      </w:r>
      <w:bookmarkStart w:id="2652" w:name="_ETM_Q1_7363764"/>
      <w:bookmarkEnd w:id="2652"/>
      <w:r>
        <w:rPr>
          <w:rtl/>
          <w:lang w:eastAsia="he-IL"/>
        </w:rPr>
        <w:t xml:space="preserve">אלא לדבר על רצף גילי. אלימות לא צומחת פתאום </w:t>
      </w:r>
      <w:bookmarkStart w:id="2653" w:name="_ETM_Q1_7366645"/>
      <w:bookmarkEnd w:id="2653"/>
      <w:r>
        <w:rPr>
          <w:rtl/>
          <w:lang w:eastAsia="he-IL"/>
        </w:rPr>
        <w:t xml:space="preserve">מתי שהוא באמצע החטיבה או בתיכון אלא בעיית האלימות מתחילה </w:t>
      </w:r>
      <w:bookmarkStart w:id="2654" w:name="_ETM_Q1_7371056"/>
      <w:bookmarkEnd w:id="2654"/>
      <w:r>
        <w:rPr>
          <w:rtl/>
          <w:lang w:eastAsia="he-IL"/>
        </w:rPr>
        <w:t xml:space="preserve">הרבה לפני ולכן צריך להתחיל לתת מענים על רצף שלהתנהגות </w:t>
      </w:r>
      <w:bookmarkStart w:id="2655" w:name="_ETM_Q1_7376729"/>
      <w:bookmarkEnd w:id="2655"/>
      <w:r>
        <w:rPr>
          <w:rtl/>
          <w:lang w:eastAsia="he-IL"/>
        </w:rPr>
        <w:t>ועל רצף גילי כבר מהגיל הרך.</w:t>
      </w:r>
    </w:p>
    <w:p w:rsidR="005D68E2" w:rsidRDefault="005D68E2" w:rsidP="005D68E2">
      <w:pPr>
        <w:rPr>
          <w:rtl/>
          <w:lang w:eastAsia="he-IL"/>
        </w:rPr>
      </w:pPr>
      <w:bookmarkStart w:id="2656" w:name="_ETM_Q1_7378260"/>
      <w:bookmarkStart w:id="2657" w:name="_ETM_Q1_7378325"/>
      <w:bookmarkEnd w:id="2656"/>
      <w:bookmarkEnd w:id="2657"/>
    </w:p>
    <w:p w:rsidR="005D68E2" w:rsidRDefault="005D68E2" w:rsidP="005D68E2">
      <w:pPr>
        <w:rPr>
          <w:rtl/>
          <w:lang w:eastAsia="he-IL"/>
        </w:rPr>
      </w:pPr>
      <w:bookmarkStart w:id="2658" w:name="_ETM_Q1_7378363"/>
      <w:bookmarkStart w:id="2659" w:name="_ETM_Q1_7378403"/>
      <w:bookmarkEnd w:id="2658"/>
      <w:bookmarkEnd w:id="2659"/>
      <w:r>
        <w:rPr>
          <w:rtl/>
          <w:lang w:eastAsia="he-IL"/>
        </w:rPr>
        <w:t xml:space="preserve">בהקשר הזה אני רוצה לספר </w:t>
      </w:r>
      <w:bookmarkStart w:id="2660" w:name="_ETM_Q1_7381644"/>
      <w:bookmarkEnd w:id="2660"/>
      <w:r>
        <w:rPr>
          <w:rtl/>
          <w:lang w:eastAsia="he-IL"/>
        </w:rPr>
        <w:t xml:space="preserve">לכם שבמשרד השיכון מפעילים 23 מרכזים לגיל הרך </w:t>
      </w:r>
      <w:bookmarkStart w:id="2661" w:name="_ETM_Q1_7387288"/>
      <w:bookmarkEnd w:id="2661"/>
      <w:r>
        <w:rPr>
          <w:rtl/>
          <w:lang w:eastAsia="he-IL"/>
        </w:rPr>
        <w:t xml:space="preserve">ב-23 ישובים במגזר הדרוזי, צ'רקסי ובדואי בצפון. הכיוון הוא לפתוח </w:t>
      </w:r>
      <w:bookmarkStart w:id="2662" w:name="_ETM_Q1_7393672"/>
      <w:bookmarkEnd w:id="2662"/>
      <w:r>
        <w:rPr>
          <w:rtl/>
          <w:lang w:eastAsia="he-IL"/>
        </w:rPr>
        <w:t xml:space="preserve">עוד תשעה מרכזים עד סוף שנת 2021 כך שיהיו </w:t>
      </w:r>
      <w:bookmarkStart w:id="2663" w:name="_ETM_Q1_7397650"/>
      <w:bookmarkEnd w:id="2663"/>
      <w:r>
        <w:rPr>
          <w:rtl/>
          <w:lang w:eastAsia="he-IL"/>
        </w:rPr>
        <w:t xml:space="preserve">לנו ביחד 32 מרכזים לגיל הרך. מרכז לגיל הרך הוא </w:t>
      </w:r>
      <w:bookmarkStart w:id="2664" w:name="_ETM_Q1_7399738"/>
      <w:bookmarkEnd w:id="2664"/>
      <w:r>
        <w:rPr>
          <w:rtl/>
          <w:lang w:eastAsia="he-IL"/>
        </w:rPr>
        <w:t xml:space="preserve">מרכז שנותן שירותים במספר תחומים – איתור ומניעה של בעיות </w:t>
      </w:r>
      <w:bookmarkStart w:id="2665" w:name="_ETM_Q1_7405809"/>
      <w:bookmarkEnd w:id="2665"/>
      <w:r>
        <w:rPr>
          <w:rtl/>
          <w:lang w:eastAsia="he-IL"/>
        </w:rPr>
        <w:t>בהתפתחות, העשרה, הדרכת הורים, הדרכת צוותים ומשחקייה שעובדת על</w:t>
      </w:r>
      <w:bookmarkStart w:id="2666" w:name="_ETM_Q1_7410428"/>
      <w:bookmarkEnd w:id="2666"/>
      <w:r>
        <w:rPr>
          <w:rtl/>
          <w:lang w:eastAsia="he-IL"/>
        </w:rPr>
        <w:t xml:space="preserve"> קשר הורה-ילד. ההפעלה של המרכזים האלה היא במודל הבין-משרדי. </w:t>
      </w:r>
      <w:bookmarkStart w:id="2667" w:name="_ETM_Q1_7418934"/>
      <w:bookmarkEnd w:id="2667"/>
      <w:r>
        <w:rPr>
          <w:rtl/>
          <w:lang w:eastAsia="he-IL"/>
        </w:rPr>
        <w:t xml:space="preserve">זה מודל שפותח על ידי משרד החינוך, משרד הרווחה, התוכנית </w:t>
      </w:r>
      <w:bookmarkStart w:id="2668" w:name="_ETM_Q1_7424678"/>
      <w:bookmarkEnd w:id="2668"/>
      <w:r>
        <w:rPr>
          <w:rtl/>
          <w:lang w:eastAsia="he-IL"/>
        </w:rPr>
        <w:t>הלאומית ומשרד הבריאות והוא נותן מענה לכלל הילדים בישוב.</w:t>
      </w:r>
    </w:p>
    <w:p w:rsidR="005D68E2" w:rsidRDefault="005D68E2" w:rsidP="005D68E2">
      <w:pPr>
        <w:rPr>
          <w:rtl/>
          <w:lang w:eastAsia="he-IL"/>
        </w:rPr>
      </w:pPr>
      <w:bookmarkStart w:id="2669" w:name="_ETM_Q1_7430614"/>
      <w:bookmarkStart w:id="2670" w:name="_ETM_Q1_7430674"/>
      <w:bookmarkStart w:id="2671" w:name="_ETM_Q1_7431502"/>
      <w:bookmarkEnd w:id="2669"/>
      <w:bookmarkEnd w:id="2670"/>
      <w:bookmarkEnd w:id="2671"/>
    </w:p>
    <w:p w:rsidR="005D68E2" w:rsidRDefault="005D68E2" w:rsidP="005D68E2">
      <w:pPr>
        <w:pStyle w:val="af8"/>
        <w:keepNext/>
        <w:rPr>
          <w:rtl/>
        </w:rPr>
      </w:pPr>
      <w:bookmarkStart w:id="2672" w:name="ET_yor_5278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2"/>
    </w:p>
    <w:p w:rsidR="005D68E2" w:rsidRDefault="005D68E2" w:rsidP="005D68E2">
      <w:pPr>
        <w:pStyle w:val="KeepWithNext"/>
        <w:rPr>
          <w:rFonts w:hint="cs"/>
          <w:rtl/>
          <w:lang w:eastAsia="he-IL"/>
        </w:rPr>
      </w:pPr>
    </w:p>
    <w:p w:rsidR="005D68E2" w:rsidRDefault="005D68E2" w:rsidP="005D68E2">
      <w:pPr>
        <w:rPr>
          <w:rtl/>
          <w:lang w:eastAsia="he-IL"/>
        </w:rPr>
      </w:pPr>
      <w:bookmarkStart w:id="2673" w:name="_ETM_Q1_7431768"/>
      <w:bookmarkStart w:id="2674" w:name="_ETM_Q1_7431789"/>
      <w:bookmarkEnd w:id="2673"/>
      <w:bookmarkEnd w:id="2674"/>
      <w:r>
        <w:rPr>
          <w:rtl/>
          <w:lang w:eastAsia="he-IL"/>
        </w:rPr>
        <w:t xml:space="preserve">באיזה </w:t>
      </w:r>
      <w:bookmarkStart w:id="2675" w:name="_ETM_Q1_7433425"/>
      <w:bookmarkEnd w:id="2675"/>
      <w:r>
        <w:rPr>
          <w:rtl/>
          <w:lang w:eastAsia="he-IL"/>
        </w:rPr>
        <w:t>ישובים זה קיים?</w:t>
      </w:r>
    </w:p>
    <w:p w:rsidR="005D68E2" w:rsidRDefault="005D68E2" w:rsidP="005D68E2">
      <w:pPr>
        <w:rPr>
          <w:rtl/>
          <w:lang w:eastAsia="he-IL"/>
        </w:rPr>
      </w:pPr>
      <w:bookmarkStart w:id="2676" w:name="_ETM_Q1_7435064"/>
      <w:bookmarkEnd w:id="2676"/>
    </w:p>
    <w:p w:rsidR="005D68E2" w:rsidRDefault="005D68E2" w:rsidP="005D68E2">
      <w:pPr>
        <w:pStyle w:val="afb"/>
        <w:keepNext/>
        <w:rPr>
          <w:rtl/>
          <w:lang w:eastAsia="he-IL"/>
        </w:rPr>
      </w:pPr>
      <w:bookmarkStart w:id="2677" w:name="ET_guest_מואייד_סלאמה_245"/>
      <w:r>
        <w:rPr>
          <w:rStyle w:val="TagStyle"/>
          <w:rFonts w:hint="cs"/>
          <w:rtl/>
        </w:rPr>
        <w:t xml:space="preserve"> &lt;&lt; אורח &gt;&gt; </w:t>
      </w:r>
      <w:proofErr w:type="spellStart"/>
      <w:r>
        <w:rPr>
          <w:rFonts w:hint="cs"/>
          <w:rtl/>
          <w:lang w:eastAsia="he-IL"/>
        </w:rPr>
        <w:t>מואייד</w:t>
      </w:r>
      <w:proofErr w:type="spellEnd"/>
      <w:r>
        <w:rPr>
          <w:rFonts w:hint="cs"/>
          <w:rtl/>
          <w:lang w:eastAsia="he-IL"/>
        </w:rPr>
        <w:t xml:space="preserve"> סלאמה:</w:t>
      </w:r>
      <w:r>
        <w:rPr>
          <w:rStyle w:val="TagStyle"/>
          <w:rFonts w:hint="cs"/>
          <w:rtl/>
        </w:rPr>
        <w:t xml:space="preserve"> &lt;&lt; אורח &gt;&gt;</w:t>
      </w:r>
      <w:r>
        <w:rPr>
          <w:rFonts w:hint="cs"/>
          <w:rtl/>
          <w:lang w:eastAsia="he-IL"/>
        </w:rPr>
        <w:t xml:space="preserve"> </w:t>
      </w:r>
      <w:bookmarkEnd w:id="2677"/>
    </w:p>
    <w:p w:rsidR="005D68E2" w:rsidRDefault="005D68E2" w:rsidP="005D68E2">
      <w:pPr>
        <w:pStyle w:val="KeepWithNext"/>
        <w:rPr>
          <w:rFonts w:hint="cs"/>
          <w:rtl/>
          <w:lang w:eastAsia="he-IL"/>
        </w:rPr>
      </w:pPr>
    </w:p>
    <w:p w:rsidR="005D68E2" w:rsidRDefault="005D68E2" w:rsidP="005D68E2">
      <w:pPr>
        <w:rPr>
          <w:rtl/>
          <w:lang w:eastAsia="he-IL"/>
        </w:rPr>
      </w:pPr>
      <w:bookmarkStart w:id="2678" w:name="_ETM_Q1_7435365"/>
      <w:bookmarkStart w:id="2679" w:name="_ETM_Q1_7435390"/>
      <w:bookmarkEnd w:id="2678"/>
      <w:bookmarkEnd w:id="2679"/>
      <w:r>
        <w:rPr>
          <w:rtl/>
          <w:lang w:eastAsia="he-IL"/>
        </w:rPr>
        <w:t xml:space="preserve">זה קיים בשבעה ישובים בדואים עם תכנון </w:t>
      </w:r>
      <w:bookmarkStart w:id="2680" w:name="_ETM_Q1_7437913"/>
      <w:bookmarkEnd w:id="2680"/>
      <w:r>
        <w:rPr>
          <w:rtl/>
          <w:lang w:eastAsia="he-IL"/>
        </w:rPr>
        <w:t>להיכנס לעוד חמישה ישובים עד סוף שנת 2021. זה קיים</w:t>
      </w:r>
      <w:bookmarkStart w:id="2681" w:name="_ETM_Q1_7440366"/>
      <w:bookmarkEnd w:id="2681"/>
      <w:r>
        <w:rPr>
          <w:rtl/>
          <w:lang w:eastAsia="he-IL"/>
        </w:rPr>
        <w:t xml:space="preserve"> ב-16 ישובים דרוזים </w:t>
      </w:r>
      <w:proofErr w:type="spellStart"/>
      <w:r>
        <w:rPr>
          <w:rtl/>
          <w:lang w:eastAsia="he-IL"/>
        </w:rPr>
        <w:t>וצ'רקסים</w:t>
      </w:r>
      <w:proofErr w:type="spellEnd"/>
      <w:r>
        <w:rPr>
          <w:rtl/>
          <w:lang w:eastAsia="he-IL"/>
        </w:rPr>
        <w:t xml:space="preserve"> עם כוונה לפתוח עוד ארבעה מרכזים ביישובי הדרוזים ברמת הגולן. זה לא מתקציב של שיקום שכונות אלא זה מתקציב של החלטות ממשלה, </w:t>
      </w:r>
      <w:bookmarkStart w:id="2682" w:name="_ETM_Q1_7453960"/>
      <w:bookmarkEnd w:id="2682"/>
      <w:proofErr w:type="spellStart"/>
      <w:r>
        <w:rPr>
          <w:rtl/>
          <w:lang w:eastAsia="he-IL"/>
        </w:rPr>
        <w:t>תוכנית</w:t>
      </w:r>
      <w:proofErr w:type="spellEnd"/>
      <w:r>
        <w:rPr>
          <w:rtl/>
          <w:lang w:eastAsia="he-IL"/>
        </w:rPr>
        <w:t xml:space="preserve"> חומר לבדואים ותוכנית חומש לדרוזים.</w:t>
      </w:r>
    </w:p>
    <w:p w:rsidR="005D68E2" w:rsidRDefault="005D68E2" w:rsidP="005D68E2">
      <w:pPr>
        <w:rPr>
          <w:rtl/>
          <w:lang w:eastAsia="he-IL"/>
        </w:rPr>
      </w:pPr>
      <w:bookmarkStart w:id="2683" w:name="_ETM_Q1_7457082"/>
      <w:bookmarkStart w:id="2684" w:name="_ETM_Q1_7457146"/>
      <w:bookmarkStart w:id="2685" w:name="_ETM_Q1_7457794"/>
      <w:bookmarkEnd w:id="2683"/>
      <w:bookmarkEnd w:id="2684"/>
      <w:bookmarkEnd w:id="2685"/>
    </w:p>
    <w:p w:rsidR="005D68E2" w:rsidRDefault="005D68E2" w:rsidP="005D68E2">
      <w:pPr>
        <w:pStyle w:val="af8"/>
        <w:keepNext/>
        <w:rPr>
          <w:rtl/>
        </w:rPr>
      </w:pPr>
      <w:bookmarkStart w:id="2686" w:name="ET_yor_5278_2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6"/>
    </w:p>
    <w:p w:rsidR="005D68E2" w:rsidRDefault="005D68E2" w:rsidP="005D68E2">
      <w:pPr>
        <w:pStyle w:val="KeepWithNext"/>
        <w:rPr>
          <w:rFonts w:hint="cs"/>
          <w:rtl/>
          <w:lang w:eastAsia="he-IL"/>
        </w:rPr>
      </w:pPr>
    </w:p>
    <w:p w:rsidR="005D68E2" w:rsidRDefault="005D68E2" w:rsidP="005D68E2">
      <w:pPr>
        <w:rPr>
          <w:rtl/>
          <w:lang w:eastAsia="he-IL"/>
        </w:rPr>
      </w:pPr>
      <w:bookmarkStart w:id="2687" w:name="_ETM_Q1_7458053"/>
      <w:bookmarkStart w:id="2688" w:name="_ETM_Q1_7458075"/>
      <w:bookmarkEnd w:id="2687"/>
      <w:bookmarkEnd w:id="2688"/>
      <w:r>
        <w:rPr>
          <w:rtl/>
          <w:lang w:eastAsia="he-IL"/>
        </w:rPr>
        <w:t xml:space="preserve">האם המשרד שלכם היה שותף </w:t>
      </w:r>
      <w:bookmarkStart w:id="2689" w:name="_ETM_Q1_7459420"/>
      <w:bookmarkEnd w:id="2689"/>
      <w:r>
        <w:rPr>
          <w:rtl/>
          <w:lang w:eastAsia="he-IL"/>
        </w:rPr>
        <w:t>לאותו מסמך מדיניות בין-משרדי? אתם שותפים למהלך הזה לעניין התמודדות</w:t>
      </w:r>
      <w:bookmarkStart w:id="2690" w:name="_ETM_Q1_7464256"/>
      <w:bookmarkEnd w:id="2690"/>
      <w:r>
        <w:rPr>
          <w:rtl/>
          <w:lang w:eastAsia="he-IL"/>
        </w:rPr>
        <w:t>?</w:t>
      </w:r>
      <w:bookmarkStart w:id="2691" w:name="_ETM_Q1_7464344"/>
      <w:bookmarkEnd w:id="2691"/>
    </w:p>
    <w:p w:rsidR="005D68E2" w:rsidRDefault="005D68E2" w:rsidP="005D68E2">
      <w:pPr>
        <w:rPr>
          <w:rtl/>
          <w:lang w:eastAsia="he-IL"/>
        </w:rPr>
      </w:pPr>
      <w:bookmarkStart w:id="2692" w:name="_ETM_Q1_7464423"/>
      <w:bookmarkStart w:id="2693" w:name="_ETM_Q1_7465362"/>
      <w:bookmarkEnd w:id="2692"/>
      <w:bookmarkEnd w:id="2693"/>
    </w:p>
    <w:p w:rsidR="005D68E2" w:rsidRDefault="005D68E2" w:rsidP="005D68E2">
      <w:pPr>
        <w:pStyle w:val="afb"/>
        <w:keepNext/>
        <w:rPr>
          <w:rtl/>
          <w:lang w:eastAsia="he-IL"/>
        </w:rPr>
      </w:pPr>
      <w:bookmarkStart w:id="2694" w:name="ET_guest_מואייד_סלאמה_247"/>
      <w:r>
        <w:rPr>
          <w:rStyle w:val="TagStyle"/>
          <w:rFonts w:hint="cs"/>
          <w:rtl/>
        </w:rPr>
        <w:t xml:space="preserve"> &lt;&lt; אורח &gt;&gt; </w:t>
      </w:r>
      <w:proofErr w:type="spellStart"/>
      <w:r>
        <w:rPr>
          <w:rFonts w:hint="cs"/>
          <w:rtl/>
          <w:lang w:eastAsia="he-IL"/>
        </w:rPr>
        <w:t>מואייד</w:t>
      </w:r>
      <w:proofErr w:type="spellEnd"/>
      <w:r>
        <w:rPr>
          <w:rFonts w:hint="cs"/>
          <w:rtl/>
          <w:lang w:eastAsia="he-IL"/>
        </w:rPr>
        <w:t xml:space="preserve"> סלאמה:</w:t>
      </w:r>
      <w:r>
        <w:rPr>
          <w:rStyle w:val="TagStyle"/>
          <w:rFonts w:hint="cs"/>
          <w:rtl/>
        </w:rPr>
        <w:t xml:space="preserve"> &lt;&lt; אורח &gt;&gt;</w:t>
      </w:r>
      <w:r>
        <w:rPr>
          <w:rFonts w:hint="cs"/>
          <w:rtl/>
          <w:lang w:eastAsia="he-IL"/>
        </w:rPr>
        <w:t xml:space="preserve"> </w:t>
      </w:r>
      <w:bookmarkEnd w:id="2694"/>
    </w:p>
    <w:p w:rsidR="005D68E2" w:rsidRDefault="005D68E2" w:rsidP="005D68E2">
      <w:pPr>
        <w:pStyle w:val="KeepWithNext"/>
        <w:rPr>
          <w:rFonts w:hint="cs"/>
          <w:rtl/>
          <w:lang w:eastAsia="he-IL"/>
        </w:rPr>
      </w:pPr>
    </w:p>
    <w:p w:rsidR="005D68E2" w:rsidRDefault="005D68E2" w:rsidP="005D68E2">
      <w:pPr>
        <w:rPr>
          <w:rtl/>
          <w:lang w:eastAsia="he-IL"/>
        </w:rPr>
      </w:pPr>
      <w:bookmarkStart w:id="2695" w:name="_ETM_Q1_7465676"/>
      <w:bookmarkStart w:id="2696" w:name="_ETM_Q1_7465698"/>
      <w:bookmarkEnd w:id="2695"/>
      <w:bookmarkEnd w:id="2696"/>
      <w:r>
        <w:rPr>
          <w:rtl/>
          <w:lang w:eastAsia="he-IL"/>
        </w:rPr>
        <w:t xml:space="preserve">אתה מדבר על המשרד הבין-משרדי של המודל הבין-משרדי? </w:t>
      </w:r>
      <w:bookmarkStart w:id="2697" w:name="_ETM_Q1_7469390"/>
      <w:bookmarkEnd w:id="2697"/>
      <w:r>
        <w:rPr>
          <w:rtl/>
          <w:lang w:eastAsia="he-IL"/>
        </w:rPr>
        <w:t>לא הבנתי את השאלה.</w:t>
      </w:r>
    </w:p>
    <w:p w:rsidR="005D68E2" w:rsidRDefault="005D68E2" w:rsidP="005D68E2">
      <w:pPr>
        <w:rPr>
          <w:rtl/>
          <w:lang w:eastAsia="he-IL"/>
        </w:rPr>
      </w:pPr>
      <w:bookmarkStart w:id="2698" w:name="_ETM_Q1_7470601"/>
      <w:bookmarkStart w:id="2699" w:name="_ETM_Q1_7470660"/>
      <w:bookmarkStart w:id="2700" w:name="_ETM_Q1_7472712"/>
      <w:bookmarkEnd w:id="2698"/>
      <w:bookmarkEnd w:id="2699"/>
      <w:bookmarkEnd w:id="2700"/>
    </w:p>
    <w:p w:rsidR="005D68E2" w:rsidRDefault="005D68E2" w:rsidP="005D68E2">
      <w:pPr>
        <w:pStyle w:val="af8"/>
        <w:keepNext/>
        <w:rPr>
          <w:rtl/>
        </w:rPr>
      </w:pPr>
      <w:bookmarkStart w:id="2701" w:name="ET_yor_5278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1"/>
    </w:p>
    <w:p w:rsidR="005D68E2" w:rsidRDefault="005D68E2" w:rsidP="005D68E2">
      <w:pPr>
        <w:pStyle w:val="KeepWithNext"/>
        <w:rPr>
          <w:rFonts w:hint="cs"/>
          <w:rtl/>
          <w:lang w:eastAsia="he-IL"/>
        </w:rPr>
      </w:pPr>
    </w:p>
    <w:p w:rsidR="005D68E2" w:rsidRDefault="005D68E2" w:rsidP="005D68E2">
      <w:pPr>
        <w:rPr>
          <w:rtl/>
          <w:lang w:eastAsia="he-IL"/>
        </w:rPr>
      </w:pPr>
      <w:bookmarkStart w:id="2702" w:name="_ETM_Q1_7472998"/>
      <w:bookmarkStart w:id="2703" w:name="_ETM_Q1_7473018"/>
      <w:bookmarkEnd w:id="2702"/>
      <w:bookmarkEnd w:id="2703"/>
      <w:proofErr w:type="spellStart"/>
      <w:r>
        <w:rPr>
          <w:rtl/>
          <w:lang w:eastAsia="he-IL"/>
        </w:rPr>
        <w:t>מנסור</w:t>
      </w:r>
      <w:proofErr w:type="spellEnd"/>
      <w:r>
        <w:rPr>
          <w:rtl/>
          <w:lang w:eastAsia="he-IL"/>
        </w:rPr>
        <w:t>, למשרד השיכון יש חלק?</w:t>
      </w:r>
    </w:p>
    <w:p w:rsidR="005D68E2" w:rsidRDefault="005D68E2" w:rsidP="005D68E2">
      <w:pPr>
        <w:rPr>
          <w:rtl/>
          <w:lang w:eastAsia="he-IL"/>
        </w:rPr>
      </w:pPr>
      <w:bookmarkStart w:id="2704" w:name="_ETM_Q1_7472938"/>
      <w:bookmarkStart w:id="2705" w:name="_ETM_Q1_7472990"/>
      <w:bookmarkStart w:id="2706" w:name="_ETM_Q1_7473910"/>
      <w:bookmarkEnd w:id="2704"/>
      <w:bookmarkEnd w:id="2705"/>
      <w:bookmarkEnd w:id="2706"/>
    </w:p>
    <w:p w:rsidR="005D68E2" w:rsidRDefault="005D68E2" w:rsidP="005D68E2">
      <w:pPr>
        <w:pStyle w:val="a5"/>
        <w:keepNext/>
        <w:rPr>
          <w:rtl/>
        </w:rPr>
      </w:pPr>
      <w:bookmarkStart w:id="2707" w:name="ET_speaker_6032_24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707"/>
    </w:p>
    <w:p w:rsidR="005D68E2" w:rsidRDefault="005D68E2" w:rsidP="005D68E2">
      <w:pPr>
        <w:pStyle w:val="KeepWithNext"/>
        <w:rPr>
          <w:rFonts w:hint="cs"/>
          <w:rtl/>
          <w:lang w:eastAsia="he-IL"/>
        </w:rPr>
      </w:pPr>
    </w:p>
    <w:p w:rsidR="005D68E2" w:rsidRDefault="005D68E2" w:rsidP="005D68E2">
      <w:pPr>
        <w:rPr>
          <w:rtl/>
          <w:lang w:eastAsia="he-IL"/>
        </w:rPr>
      </w:pPr>
      <w:bookmarkStart w:id="2708" w:name="_ETM_Q1_7474162"/>
      <w:bookmarkStart w:id="2709" w:name="_ETM_Q1_7474184"/>
      <w:bookmarkEnd w:id="2708"/>
      <w:bookmarkEnd w:id="2709"/>
      <w:r>
        <w:rPr>
          <w:rtl/>
          <w:lang w:eastAsia="he-IL"/>
        </w:rPr>
        <w:t>יש להם.</w:t>
      </w:r>
    </w:p>
    <w:p w:rsidR="005D68E2" w:rsidRDefault="005D68E2" w:rsidP="005D68E2">
      <w:pPr>
        <w:rPr>
          <w:rtl/>
          <w:lang w:eastAsia="he-IL"/>
        </w:rPr>
      </w:pPr>
      <w:bookmarkStart w:id="2710" w:name="_ETM_Q1_7476342"/>
      <w:bookmarkStart w:id="2711" w:name="_ETM_Q1_7476410"/>
      <w:bookmarkStart w:id="2712" w:name="_ETM_Q1_7476958"/>
      <w:bookmarkEnd w:id="2710"/>
      <w:bookmarkEnd w:id="2711"/>
      <w:bookmarkEnd w:id="2712"/>
    </w:p>
    <w:p w:rsidR="005D68E2" w:rsidRDefault="005D68E2" w:rsidP="005D68E2">
      <w:pPr>
        <w:pStyle w:val="afb"/>
        <w:keepNext/>
        <w:rPr>
          <w:rtl/>
          <w:lang w:eastAsia="he-IL"/>
        </w:rPr>
      </w:pPr>
      <w:bookmarkStart w:id="2713" w:name="ET_guest_חמאדה_מלחם_250"/>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713"/>
    </w:p>
    <w:p w:rsidR="005D68E2" w:rsidRDefault="005D68E2" w:rsidP="005D68E2">
      <w:pPr>
        <w:pStyle w:val="KeepWithNext"/>
        <w:rPr>
          <w:rFonts w:hint="cs"/>
          <w:rtl/>
          <w:lang w:eastAsia="he-IL"/>
        </w:rPr>
      </w:pPr>
    </w:p>
    <w:p w:rsidR="005D68E2" w:rsidRDefault="005D68E2" w:rsidP="005D68E2">
      <w:pPr>
        <w:rPr>
          <w:rtl/>
          <w:lang w:eastAsia="he-IL"/>
        </w:rPr>
      </w:pPr>
      <w:bookmarkStart w:id="2714" w:name="_ETM_Q1_7477254"/>
      <w:bookmarkStart w:id="2715" w:name="_ETM_Q1_7477277"/>
      <w:bookmarkEnd w:id="2714"/>
      <w:bookmarkEnd w:id="2715"/>
      <w:r>
        <w:rPr>
          <w:rtl/>
          <w:lang w:eastAsia="he-IL"/>
        </w:rPr>
        <w:t xml:space="preserve">כן. אנחנו </w:t>
      </w:r>
      <w:bookmarkStart w:id="2716" w:name="_ETM_Q1_7478052"/>
      <w:bookmarkEnd w:id="2716"/>
      <w:r>
        <w:rPr>
          <w:rtl/>
          <w:lang w:eastAsia="he-IL"/>
        </w:rPr>
        <w:t>שותפים.</w:t>
      </w:r>
    </w:p>
    <w:p w:rsidR="005D68E2" w:rsidRDefault="005D68E2" w:rsidP="005D68E2">
      <w:pPr>
        <w:rPr>
          <w:rtl/>
          <w:lang w:eastAsia="he-IL"/>
        </w:rPr>
      </w:pPr>
      <w:bookmarkStart w:id="2717" w:name="_ETM_Q1_7480580"/>
      <w:bookmarkStart w:id="2718" w:name="_ETM_Q1_7480640"/>
      <w:bookmarkStart w:id="2719" w:name="_ETM_Q1_7481362"/>
      <w:bookmarkEnd w:id="2717"/>
      <w:bookmarkEnd w:id="2718"/>
      <w:bookmarkEnd w:id="2719"/>
    </w:p>
    <w:p w:rsidR="005D68E2" w:rsidRDefault="005D68E2" w:rsidP="005D68E2">
      <w:pPr>
        <w:pStyle w:val="af8"/>
        <w:keepNext/>
        <w:rPr>
          <w:rtl/>
        </w:rPr>
      </w:pPr>
      <w:bookmarkStart w:id="2720" w:name="ET_yor_5278_2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20"/>
    </w:p>
    <w:p w:rsidR="005D68E2" w:rsidRDefault="005D68E2" w:rsidP="005D68E2">
      <w:pPr>
        <w:pStyle w:val="KeepWithNext"/>
        <w:rPr>
          <w:rFonts w:hint="cs"/>
          <w:rtl/>
          <w:lang w:eastAsia="he-IL"/>
        </w:rPr>
      </w:pPr>
    </w:p>
    <w:p w:rsidR="005D68E2" w:rsidRDefault="005D68E2" w:rsidP="005D68E2">
      <w:pPr>
        <w:rPr>
          <w:rtl/>
          <w:lang w:eastAsia="he-IL"/>
        </w:rPr>
      </w:pPr>
      <w:bookmarkStart w:id="2721" w:name="_ETM_Q1_7481629"/>
      <w:bookmarkStart w:id="2722" w:name="_ETM_Q1_7481651"/>
      <w:bookmarkEnd w:id="2721"/>
      <w:bookmarkEnd w:id="2722"/>
      <w:r>
        <w:rPr>
          <w:rtl/>
          <w:lang w:eastAsia="he-IL"/>
        </w:rPr>
        <w:t xml:space="preserve">באותו מסמך יש הערכה תקציבית לגבי תוספת שנדרשת כדי ליישם </w:t>
      </w:r>
      <w:bookmarkStart w:id="2723" w:name="_ETM_Q1_7485608"/>
      <w:bookmarkEnd w:id="2723"/>
      <w:r>
        <w:rPr>
          <w:rtl/>
          <w:lang w:eastAsia="he-IL"/>
        </w:rPr>
        <w:t>את הצעדים עליהם אתם ממליצים?</w:t>
      </w:r>
      <w:bookmarkStart w:id="2724" w:name="_ETM_Q1_7489948"/>
      <w:bookmarkEnd w:id="2724"/>
    </w:p>
    <w:p w:rsidR="005D68E2" w:rsidRDefault="005D68E2" w:rsidP="005D68E2">
      <w:pPr>
        <w:rPr>
          <w:rtl/>
          <w:lang w:eastAsia="he-IL"/>
        </w:rPr>
      </w:pPr>
      <w:bookmarkStart w:id="2725" w:name="_ETM_Q1_7490009"/>
      <w:bookmarkStart w:id="2726" w:name="_ETM_Q1_7491712"/>
      <w:bookmarkEnd w:id="2725"/>
      <w:bookmarkEnd w:id="2726"/>
    </w:p>
    <w:p w:rsidR="005D68E2" w:rsidRDefault="005D68E2" w:rsidP="005D68E2">
      <w:pPr>
        <w:pStyle w:val="afb"/>
        <w:keepNext/>
        <w:rPr>
          <w:rtl/>
          <w:lang w:eastAsia="he-IL"/>
        </w:rPr>
      </w:pPr>
      <w:bookmarkStart w:id="2727" w:name="ET_guest_מואייד_סלאמה_252"/>
      <w:r>
        <w:rPr>
          <w:rStyle w:val="TagStyle"/>
          <w:rFonts w:hint="cs"/>
          <w:rtl/>
        </w:rPr>
        <w:t xml:space="preserve"> &lt;&lt; אורח &gt;&gt; </w:t>
      </w:r>
      <w:proofErr w:type="spellStart"/>
      <w:r>
        <w:rPr>
          <w:rFonts w:hint="cs"/>
          <w:rtl/>
          <w:lang w:eastAsia="he-IL"/>
        </w:rPr>
        <w:t>מואייד</w:t>
      </w:r>
      <w:proofErr w:type="spellEnd"/>
      <w:r>
        <w:rPr>
          <w:rFonts w:hint="cs"/>
          <w:rtl/>
          <w:lang w:eastAsia="he-IL"/>
        </w:rPr>
        <w:t xml:space="preserve"> סלאמה:</w:t>
      </w:r>
      <w:r>
        <w:rPr>
          <w:rStyle w:val="TagStyle"/>
          <w:rFonts w:hint="cs"/>
          <w:rtl/>
        </w:rPr>
        <w:t xml:space="preserve"> &lt;&lt; אורח &gt;&gt;</w:t>
      </w:r>
      <w:r>
        <w:rPr>
          <w:rFonts w:hint="cs"/>
          <w:rtl/>
          <w:lang w:eastAsia="he-IL"/>
        </w:rPr>
        <w:t xml:space="preserve"> </w:t>
      </w:r>
      <w:bookmarkEnd w:id="2727"/>
    </w:p>
    <w:p w:rsidR="005D68E2" w:rsidRDefault="005D68E2" w:rsidP="005D68E2">
      <w:pPr>
        <w:pStyle w:val="KeepWithNext"/>
        <w:rPr>
          <w:rFonts w:hint="cs"/>
          <w:rtl/>
          <w:lang w:eastAsia="he-IL"/>
        </w:rPr>
      </w:pPr>
    </w:p>
    <w:p w:rsidR="005D68E2" w:rsidRDefault="005D68E2" w:rsidP="005D68E2">
      <w:pPr>
        <w:rPr>
          <w:rtl/>
          <w:lang w:eastAsia="he-IL"/>
        </w:rPr>
      </w:pPr>
      <w:bookmarkStart w:id="2728" w:name="_ETM_Q1_7492078"/>
      <w:bookmarkStart w:id="2729" w:name="_ETM_Q1_7492099"/>
      <w:bookmarkEnd w:id="2728"/>
      <w:bookmarkEnd w:id="2729"/>
      <w:r>
        <w:rPr>
          <w:rtl/>
          <w:lang w:eastAsia="he-IL"/>
        </w:rPr>
        <w:t xml:space="preserve">יש לנו הצעה. יש חומש בדואי </w:t>
      </w:r>
      <w:bookmarkStart w:id="2730" w:name="_ETM_Q1_7493689"/>
      <w:bookmarkEnd w:id="2730"/>
      <w:r>
        <w:rPr>
          <w:rtl/>
          <w:lang w:eastAsia="he-IL"/>
        </w:rPr>
        <w:t>חדש, יש חומש דרוזי חדש ואנחנו נמצאים שם.</w:t>
      </w:r>
    </w:p>
    <w:p w:rsidR="005D68E2" w:rsidRDefault="005D68E2" w:rsidP="005D68E2">
      <w:pPr>
        <w:rPr>
          <w:rtl/>
          <w:lang w:eastAsia="he-IL"/>
        </w:rPr>
      </w:pPr>
      <w:bookmarkStart w:id="2731" w:name="_ETM_Q1_7498068"/>
      <w:bookmarkStart w:id="2732" w:name="_ETM_Q1_7498127"/>
      <w:bookmarkStart w:id="2733" w:name="_ETM_Q1_7498796"/>
      <w:bookmarkEnd w:id="2731"/>
      <w:bookmarkEnd w:id="2732"/>
      <w:bookmarkEnd w:id="2733"/>
    </w:p>
    <w:p w:rsidR="005D68E2" w:rsidRDefault="005D68E2" w:rsidP="005D68E2">
      <w:pPr>
        <w:pStyle w:val="af8"/>
        <w:keepNext/>
        <w:rPr>
          <w:rtl/>
        </w:rPr>
      </w:pPr>
      <w:bookmarkStart w:id="2734" w:name="ET_yor_5278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4"/>
    </w:p>
    <w:p w:rsidR="005D68E2" w:rsidRDefault="005D68E2" w:rsidP="005D68E2">
      <w:pPr>
        <w:pStyle w:val="KeepWithNext"/>
        <w:rPr>
          <w:rFonts w:hint="cs"/>
          <w:rtl/>
          <w:lang w:eastAsia="he-IL"/>
        </w:rPr>
      </w:pPr>
    </w:p>
    <w:p w:rsidR="005D68E2" w:rsidRDefault="005D68E2" w:rsidP="005D68E2">
      <w:pPr>
        <w:rPr>
          <w:rtl/>
          <w:lang w:eastAsia="he-IL"/>
        </w:rPr>
      </w:pPr>
      <w:bookmarkStart w:id="2735" w:name="_ETM_Q1_7499167"/>
      <w:bookmarkStart w:id="2736" w:name="_ETM_Q1_7499195"/>
      <w:bookmarkEnd w:id="2735"/>
      <w:bookmarkEnd w:id="2736"/>
      <w:r>
        <w:rPr>
          <w:rtl/>
          <w:lang w:eastAsia="he-IL"/>
        </w:rPr>
        <w:t xml:space="preserve">אני מתייחס </w:t>
      </w:r>
      <w:bookmarkStart w:id="2737" w:name="_ETM_Q1_7499311"/>
      <w:bookmarkEnd w:id="2737"/>
      <w:r>
        <w:rPr>
          <w:rtl/>
          <w:lang w:eastAsia="he-IL"/>
        </w:rPr>
        <w:t xml:space="preserve">למסמך הכולל. אם אתם שותפים, אני מניח שכבר הגשתם מתווה </w:t>
      </w:r>
      <w:bookmarkStart w:id="2738" w:name="_ETM_Q1_7506324"/>
      <w:bookmarkEnd w:id="2738"/>
      <w:r>
        <w:rPr>
          <w:rtl/>
          <w:lang w:eastAsia="he-IL"/>
        </w:rPr>
        <w:t xml:space="preserve">חדש או צעדים בהם צריך לנקוט לקידום ההתמודדות עם </w:t>
      </w:r>
      <w:bookmarkStart w:id="2739" w:name="_ETM_Q1_7511263"/>
      <w:bookmarkEnd w:id="2739"/>
      <w:r>
        <w:rPr>
          <w:rtl/>
          <w:lang w:eastAsia="he-IL"/>
        </w:rPr>
        <w:t xml:space="preserve">הפשיעה והאלימות בחברה הערבית. האם יש גם תקציב שאתם </w:t>
      </w:r>
      <w:bookmarkStart w:id="2740" w:name="_ETM_Q1_7518413"/>
      <w:bookmarkEnd w:id="2740"/>
      <w:r>
        <w:rPr>
          <w:rtl/>
          <w:lang w:eastAsia="he-IL"/>
        </w:rPr>
        <w:t>דורשים כדי ליישם את התוכנית של המשרד?</w:t>
      </w:r>
    </w:p>
    <w:p w:rsidR="005D68E2" w:rsidRDefault="005D68E2" w:rsidP="005D68E2">
      <w:pPr>
        <w:rPr>
          <w:rtl/>
          <w:lang w:eastAsia="he-IL"/>
        </w:rPr>
      </w:pPr>
      <w:bookmarkStart w:id="2741" w:name="_ETM_Q1_7522478"/>
      <w:bookmarkStart w:id="2742" w:name="_ETM_Q1_7522553"/>
      <w:bookmarkEnd w:id="2741"/>
      <w:bookmarkEnd w:id="2742"/>
    </w:p>
    <w:p w:rsidR="005D68E2" w:rsidRDefault="005D68E2" w:rsidP="005D68E2">
      <w:pPr>
        <w:pStyle w:val="afb"/>
        <w:keepNext/>
        <w:rPr>
          <w:rtl/>
          <w:lang w:eastAsia="he-IL"/>
        </w:rPr>
      </w:pPr>
      <w:bookmarkStart w:id="2743" w:name="ET_guest_חמאדה_מלחם_254"/>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743"/>
    </w:p>
    <w:p w:rsidR="005D68E2" w:rsidRDefault="005D68E2" w:rsidP="005D68E2">
      <w:pPr>
        <w:pStyle w:val="KeepWithNext"/>
        <w:rPr>
          <w:rFonts w:hint="cs"/>
          <w:rtl/>
          <w:lang w:eastAsia="he-IL"/>
        </w:rPr>
      </w:pPr>
    </w:p>
    <w:p w:rsidR="005D68E2" w:rsidRDefault="005D68E2" w:rsidP="005D68E2">
      <w:pPr>
        <w:rPr>
          <w:rtl/>
          <w:lang w:eastAsia="he-IL"/>
        </w:rPr>
      </w:pPr>
      <w:bookmarkStart w:id="2744" w:name="_ETM_Q1_7523245"/>
      <w:bookmarkStart w:id="2745" w:name="_ETM_Q1_7523265"/>
      <w:bookmarkEnd w:id="2744"/>
      <w:bookmarkEnd w:id="2745"/>
      <w:r>
        <w:rPr>
          <w:rtl/>
          <w:lang w:eastAsia="he-IL"/>
        </w:rPr>
        <w:t xml:space="preserve">לי לא ידוע על </w:t>
      </w:r>
      <w:bookmarkStart w:id="2746" w:name="_ETM_Q1_7524146"/>
      <w:bookmarkEnd w:id="2746"/>
      <w:r>
        <w:rPr>
          <w:rtl/>
          <w:lang w:eastAsia="he-IL"/>
        </w:rPr>
        <w:t>זה.</w:t>
      </w:r>
    </w:p>
    <w:p w:rsidR="005D68E2" w:rsidRDefault="005D68E2" w:rsidP="005D68E2">
      <w:pPr>
        <w:rPr>
          <w:rtl/>
          <w:lang w:eastAsia="he-IL"/>
        </w:rPr>
      </w:pPr>
      <w:bookmarkStart w:id="2747" w:name="_ETM_Q1_7523661"/>
      <w:bookmarkStart w:id="2748" w:name="_ETM_Q1_7523731"/>
      <w:bookmarkStart w:id="2749" w:name="_ETM_Q1_7524534"/>
      <w:bookmarkEnd w:id="2747"/>
      <w:bookmarkEnd w:id="2748"/>
      <w:bookmarkEnd w:id="2749"/>
    </w:p>
    <w:p w:rsidR="005D68E2" w:rsidRDefault="005D68E2" w:rsidP="005D68E2">
      <w:pPr>
        <w:pStyle w:val="af8"/>
        <w:keepNext/>
        <w:rPr>
          <w:rtl/>
        </w:rPr>
      </w:pPr>
      <w:bookmarkStart w:id="2750" w:name="ET_yor_5278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0"/>
    </w:p>
    <w:p w:rsidR="005D68E2" w:rsidRDefault="005D68E2" w:rsidP="005D68E2">
      <w:pPr>
        <w:pStyle w:val="KeepWithNext"/>
        <w:rPr>
          <w:rFonts w:hint="cs"/>
          <w:rtl/>
          <w:lang w:eastAsia="he-IL"/>
        </w:rPr>
      </w:pPr>
    </w:p>
    <w:p w:rsidR="005D68E2" w:rsidRDefault="005D68E2" w:rsidP="005D68E2">
      <w:pPr>
        <w:rPr>
          <w:rtl/>
          <w:lang w:eastAsia="he-IL"/>
        </w:rPr>
      </w:pPr>
      <w:bookmarkStart w:id="2751" w:name="_ETM_Q1_7524810"/>
      <w:bookmarkStart w:id="2752" w:name="_ETM_Q1_7524834"/>
      <w:bookmarkEnd w:id="2751"/>
      <w:bookmarkEnd w:id="2752"/>
      <w:proofErr w:type="spellStart"/>
      <w:r>
        <w:rPr>
          <w:rtl/>
          <w:lang w:eastAsia="he-IL"/>
        </w:rPr>
        <w:t>מנסור</w:t>
      </w:r>
      <w:proofErr w:type="spellEnd"/>
      <w:r>
        <w:rPr>
          <w:rtl/>
          <w:lang w:eastAsia="he-IL"/>
        </w:rPr>
        <w:t>, יש בזה פרק?</w:t>
      </w:r>
    </w:p>
    <w:p w:rsidR="005D68E2" w:rsidRDefault="005D68E2" w:rsidP="005D68E2">
      <w:pPr>
        <w:rPr>
          <w:rtl/>
          <w:lang w:eastAsia="he-IL"/>
        </w:rPr>
      </w:pPr>
      <w:bookmarkStart w:id="2753" w:name="_ETM_Q1_7527930"/>
      <w:bookmarkStart w:id="2754" w:name="_ETM_Q1_7527995"/>
      <w:bookmarkEnd w:id="2753"/>
      <w:bookmarkEnd w:id="2754"/>
    </w:p>
    <w:p w:rsidR="005D68E2" w:rsidRDefault="005D68E2" w:rsidP="005D68E2">
      <w:pPr>
        <w:pStyle w:val="a5"/>
        <w:keepNext/>
        <w:rPr>
          <w:rtl/>
        </w:rPr>
      </w:pPr>
      <w:bookmarkStart w:id="2755" w:name="ET_speaker_6032_25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75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כן, אבל ההתייחסות היא לנושא של בעיות דיור וקרקע. ההתייחסות לנושאים התשתיתיים כמו בינוי, שיכון, </w:t>
      </w:r>
      <w:bookmarkStart w:id="2756" w:name="_ETM_Q1_7540750"/>
      <w:bookmarkEnd w:id="2756"/>
      <w:r>
        <w:rPr>
          <w:rtl/>
          <w:lang w:eastAsia="he-IL"/>
        </w:rPr>
        <w:t>דיור וכולי.</w:t>
      </w:r>
    </w:p>
    <w:p w:rsidR="005D68E2" w:rsidRDefault="005D68E2" w:rsidP="005D68E2">
      <w:pPr>
        <w:rPr>
          <w:rtl/>
          <w:lang w:eastAsia="he-IL"/>
        </w:rPr>
      </w:pPr>
      <w:bookmarkStart w:id="2757" w:name="_ETM_Q1_7545372"/>
      <w:bookmarkStart w:id="2758" w:name="_ETM_Q1_7545431"/>
      <w:bookmarkStart w:id="2759" w:name="_ETM_Q1_7551033"/>
      <w:bookmarkEnd w:id="2757"/>
      <w:bookmarkEnd w:id="2758"/>
      <w:bookmarkEnd w:id="2759"/>
    </w:p>
    <w:p w:rsidR="005D68E2" w:rsidRDefault="005D68E2" w:rsidP="005D68E2">
      <w:pPr>
        <w:pStyle w:val="af8"/>
        <w:keepNext/>
        <w:rPr>
          <w:rtl/>
        </w:rPr>
      </w:pPr>
      <w:bookmarkStart w:id="2760" w:name="ET_yor_5278_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0"/>
    </w:p>
    <w:p w:rsidR="005D68E2" w:rsidRDefault="005D68E2" w:rsidP="005D68E2">
      <w:pPr>
        <w:pStyle w:val="KeepWithNext"/>
        <w:rPr>
          <w:rFonts w:hint="cs"/>
          <w:rtl/>
          <w:lang w:eastAsia="he-IL"/>
        </w:rPr>
      </w:pPr>
    </w:p>
    <w:p w:rsidR="005D68E2" w:rsidRDefault="005D68E2" w:rsidP="005D68E2">
      <w:pPr>
        <w:rPr>
          <w:rtl/>
          <w:lang w:eastAsia="he-IL"/>
        </w:rPr>
      </w:pPr>
      <w:bookmarkStart w:id="2761" w:name="_ETM_Q1_7551288"/>
      <w:bookmarkStart w:id="2762" w:name="_ETM_Q1_7551308"/>
      <w:bookmarkEnd w:id="2761"/>
      <w:bookmarkEnd w:id="2762"/>
      <w:r>
        <w:rPr>
          <w:rtl/>
          <w:lang w:eastAsia="he-IL"/>
        </w:rPr>
        <w:t xml:space="preserve">האם הצבעתם גם על תקציבים </w:t>
      </w:r>
      <w:bookmarkStart w:id="2763" w:name="_ETM_Q1_7550317"/>
      <w:bookmarkEnd w:id="2763"/>
      <w:r>
        <w:rPr>
          <w:rtl/>
          <w:lang w:eastAsia="he-IL"/>
        </w:rPr>
        <w:t>נדרשים?</w:t>
      </w:r>
    </w:p>
    <w:p w:rsidR="005D68E2" w:rsidRDefault="005D68E2" w:rsidP="005D68E2">
      <w:pPr>
        <w:rPr>
          <w:rtl/>
          <w:lang w:eastAsia="he-IL"/>
        </w:rPr>
      </w:pPr>
      <w:bookmarkStart w:id="2764" w:name="_ETM_Q1_7551410"/>
      <w:bookmarkStart w:id="2765" w:name="_ETM_Q1_7551464"/>
      <w:bookmarkStart w:id="2766" w:name="_ETM_Q1_7552082"/>
      <w:bookmarkEnd w:id="2764"/>
      <w:bookmarkEnd w:id="2765"/>
      <w:bookmarkEnd w:id="2766"/>
    </w:p>
    <w:p w:rsidR="005D68E2" w:rsidRDefault="005D68E2" w:rsidP="005D68E2">
      <w:pPr>
        <w:pStyle w:val="afb"/>
        <w:keepNext/>
        <w:rPr>
          <w:rtl/>
          <w:lang w:eastAsia="he-IL"/>
        </w:rPr>
      </w:pPr>
      <w:bookmarkStart w:id="2767" w:name="ET_guest_חמאדה_מלחם_258"/>
      <w:r>
        <w:rPr>
          <w:rStyle w:val="TagStyle"/>
          <w:rFonts w:hint="cs"/>
          <w:rtl/>
        </w:rPr>
        <w:t xml:space="preserve"> &lt;&lt; אורח &gt;&gt; </w:t>
      </w:r>
      <w:proofErr w:type="spellStart"/>
      <w:r>
        <w:rPr>
          <w:rFonts w:hint="cs"/>
          <w:rtl/>
          <w:lang w:eastAsia="he-IL"/>
        </w:rPr>
        <w:t>חמאדה</w:t>
      </w:r>
      <w:proofErr w:type="spellEnd"/>
      <w:r>
        <w:rPr>
          <w:rFonts w:hint="cs"/>
          <w:rtl/>
          <w:lang w:eastAsia="he-IL"/>
        </w:rPr>
        <w:t xml:space="preserve"> מלחם:</w:t>
      </w:r>
      <w:r>
        <w:rPr>
          <w:rStyle w:val="TagStyle"/>
          <w:rFonts w:hint="cs"/>
          <w:rtl/>
        </w:rPr>
        <w:t xml:space="preserve"> &lt;&lt; אורח &gt;&gt;</w:t>
      </w:r>
      <w:r>
        <w:rPr>
          <w:rFonts w:hint="cs"/>
          <w:rtl/>
          <w:lang w:eastAsia="he-IL"/>
        </w:rPr>
        <w:t xml:space="preserve"> </w:t>
      </w:r>
      <w:bookmarkEnd w:id="2767"/>
    </w:p>
    <w:p w:rsidR="005D68E2" w:rsidRDefault="005D68E2" w:rsidP="005D68E2">
      <w:pPr>
        <w:pStyle w:val="KeepWithNext"/>
        <w:rPr>
          <w:rFonts w:hint="cs"/>
          <w:rtl/>
          <w:lang w:eastAsia="he-IL"/>
        </w:rPr>
      </w:pPr>
    </w:p>
    <w:p w:rsidR="005D68E2" w:rsidRDefault="005D68E2" w:rsidP="005D68E2">
      <w:pPr>
        <w:rPr>
          <w:rtl/>
          <w:lang w:eastAsia="he-IL"/>
        </w:rPr>
      </w:pPr>
      <w:bookmarkStart w:id="2768" w:name="_ETM_Q1_7552359"/>
      <w:bookmarkStart w:id="2769" w:name="_ETM_Q1_7552383"/>
      <w:bookmarkEnd w:id="2768"/>
      <w:bookmarkEnd w:id="2769"/>
      <w:r>
        <w:rPr>
          <w:rtl/>
          <w:lang w:eastAsia="he-IL"/>
        </w:rPr>
        <w:t>כן.</w:t>
      </w:r>
    </w:p>
    <w:p w:rsidR="005D68E2" w:rsidRDefault="005D68E2" w:rsidP="005D68E2">
      <w:pPr>
        <w:rPr>
          <w:rtl/>
          <w:lang w:eastAsia="he-IL"/>
        </w:rPr>
      </w:pPr>
      <w:bookmarkStart w:id="2770" w:name="_ETM_Q1_7553058"/>
      <w:bookmarkStart w:id="2771" w:name="_ETM_Q1_7553157"/>
      <w:bookmarkEnd w:id="2770"/>
      <w:bookmarkEnd w:id="2771"/>
    </w:p>
    <w:p w:rsidR="005D68E2" w:rsidRDefault="005D68E2" w:rsidP="005D68E2">
      <w:pPr>
        <w:pStyle w:val="afb"/>
        <w:keepNext/>
        <w:rPr>
          <w:rtl/>
          <w:lang w:eastAsia="he-IL"/>
        </w:rPr>
      </w:pPr>
      <w:bookmarkStart w:id="2772" w:name="ET_guest_מואייד_סלאמה_259"/>
      <w:r>
        <w:rPr>
          <w:rStyle w:val="TagStyle"/>
          <w:rFonts w:hint="cs"/>
          <w:rtl/>
        </w:rPr>
        <w:t xml:space="preserve"> &lt;&lt; אורח &gt;&gt; </w:t>
      </w:r>
      <w:proofErr w:type="spellStart"/>
      <w:r>
        <w:rPr>
          <w:rFonts w:hint="cs"/>
          <w:rtl/>
          <w:lang w:eastAsia="he-IL"/>
        </w:rPr>
        <w:t>מואייד</w:t>
      </w:r>
      <w:proofErr w:type="spellEnd"/>
      <w:r>
        <w:rPr>
          <w:rFonts w:hint="cs"/>
          <w:rtl/>
          <w:lang w:eastAsia="he-IL"/>
        </w:rPr>
        <w:t xml:space="preserve"> סלאמה:</w:t>
      </w:r>
      <w:r>
        <w:rPr>
          <w:rStyle w:val="TagStyle"/>
          <w:rFonts w:hint="cs"/>
          <w:rtl/>
        </w:rPr>
        <w:t xml:space="preserve"> &lt;&lt; אורח &gt;&gt;</w:t>
      </w:r>
      <w:r>
        <w:rPr>
          <w:rFonts w:hint="cs"/>
          <w:rtl/>
          <w:lang w:eastAsia="he-IL"/>
        </w:rPr>
        <w:t xml:space="preserve"> </w:t>
      </w:r>
      <w:bookmarkEnd w:id="2772"/>
    </w:p>
    <w:p w:rsidR="005D68E2" w:rsidRDefault="005D68E2" w:rsidP="005D68E2">
      <w:pPr>
        <w:pStyle w:val="KeepWithNext"/>
        <w:rPr>
          <w:rFonts w:hint="cs"/>
          <w:rtl/>
          <w:lang w:eastAsia="he-IL"/>
        </w:rPr>
      </w:pPr>
    </w:p>
    <w:p w:rsidR="005D68E2" w:rsidRDefault="005D68E2" w:rsidP="005D68E2">
      <w:pPr>
        <w:rPr>
          <w:rtl/>
          <w:lang w:eastAsia="he-IL"/>
        </w:rPr>
      </w:pPr>
      <w:bookmarkStart w:id="2773" w:name="_ETM_Q1_7554588"/>
      <w:bookmarkStart w:id="2774" w:name="_ETM_Q1_7554608"/>
      <w:bookmarkEnd w:id="2773"/>
      <w:bookmarkEnd w:id="2774"/>
      <w:r>
        <w:rPr>
          <w:rtl/>
          <w:lang w:eastAsia="he-IL"/>
        </w:rPr>
        <w:t xml:space="preserve">אנחנו מנסים בחומש הבא למגזר הערבי להיכנס גם בתחום הגיל </w:t>
      </w:r>
      <w:bookmarkStart w:id="2775" w:name="_ETM_Q1_7560343"/>
      <w:bookmarkEnd w:id="2775"/>
      <w:r>
        <w:rPr>
          <w:rtl/>
          <w:lang w:eastAsia="he-IL"/>
        </w:rPr>
        <w:t xml:space="preserve">הרך, גם בתחום הנוער וגם בתחום הצעירים. זאת אומרת, </w:t>
      </w:r>
      <w:bookmarkStart w:id="2776" w:name="_ETM_Q1_7563330"/>
      <w:bookmarkEnd w:id="2776"/>
      <w:r>
        <w:rPr>
          <w:rtl/>
          <w:lang w:eastAsia="he-IL"/>
        </w:rPr>
        <w:t xml:space="preserve">אנחנו יכולים לתת מענה בישובים שנידרש מגיל לידה עד גיל </w:t>
      </w:r>
      <w:bookmarkStart w:id="2777" w:name="_ETM_Q1_7568040"/>
      <w:bookmarkEnd w:id="2777"/>
      <w:r>
        <w:rPr>
          <w:rtl/>
          <w:lang w:eastAsia="he-IL"/>
        </w:rPr>
        <w:t xml:space="preserve">35. הדברים בגיבוש ועוד לא נסגרו לחלוטין. בהחלט אנחנו במשרד </w:t>
      </w:r>
      <w:bookmarkStart w:id="2778" w:name="_ETM_Q1_7574165"/>
      <w:bookmarkEnd w:id="2778"/>
      <w:r>
        <w:rPr>
          <w:rtl/>
          <w:lang w:eastAsia="he-IL"/>
        </w:rPr>
        <w:t>השיכון בוחנים ורוצים לתת מענים גם לגיל הרך כפ</w:t>
      </w:r>
      <w:bookmarkStart w:id="2779" w:name="_ETM_Q1_7578950"/>
      <w:bookmarkStart w:id="2780" w:name="_ETM_Q1_7579024"/>
      <w:bookmarkEnd w:id="2779"/>
      <w:bookmarkEnd w:id="2780"/>
      <w:r>
        <w:rPr>
          <w:rtl/>
          <w:lang w:eastAsia="he-IL"/>
        </w:rPr>
        <w:t xml:space="preserve">י שאנחנו </w:t>
      </w:r>
      <w:bookmarkStart w:id="2781" w:name="_ETM_Q1_7578468"/>
      <w:bookmarkEnd w:id="2781"/>
      <w:r>
        <w:rPr>
          <w:rtl/>
          <w:lang w:eastAsia="he-IL"/>
        </w:rPr>
        <w:t>נותנים בישובים הדרוזים והבדואים וגם בתחומי הנוער והצעירים.</w:t>
      </w:r>
    </w:p>
    <w:p w:rsidR="005D68E2" w:rsidRDefault="005D68E2" w:rsidP="005D68E2">
      <w:pPr>
        <w:rPr>
          <w:rtl/>
          <w:lang w:eastAsia="he-IL"/>
        </w:rPr>
      </w:pPr>
      <w:bookmarkStart w:id="2782" w:name="_ETM_Q1_7583962"/>
      <w:bookmarkStart w:id="2783" w:name="_ETM_Q1_7584025"/>
      <w:bookmarkStart w:id="2784" w:name="_ETM_Q1_7584219"/>
      <w:bookmarkStart w:id="2785" w:name="_ETM_Q1_7586186"/>
      <w:bookmarkEnd w:id="2782"/>
      <w:bookmarkEnd w:id="2783"/>
      <w:bookmarkEnd w:id="2784"/>
      <w:bookmarkEnd w:id="2785"/>
    </w:p>
    <w:p w:rsidR="005D68E2" w:rsidRDefault="005D68E2" w:rsidP="005D68E2">
      <w:pPr>
        <w:pStyle w:val="a5"/>
        <w:keepNext/>
        <w:rPr>
          <w:rtl/>
        </w:rPr>
      </w:pPr>
      <w:bookmarkStart w:id="2786" w:name="ET_speaker_6032_260"/>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786"/>
    </w:p>
    <w:p w:rsidR="005D68E2" w:rsidRDefault="005D68E2" w:rsidP="005D68E2">
      <w:pPr>
        <w:pStyle w:val="KeepWithNext"/>
        <w:rPr>
          <w:rFonts w:hint="cs"/>
          <w:rtl/>
          <w:lang w:eastAsia="he-IL"/>
        </w:rPr>
      </w:pPr>
    </w:p>
    <w:p w:rsidR="005D68E2" w:rsidRDefault="005D68E2" w:rsidP="005D68E2">
      <w:pPr>
        <w:rPr>
          <w:rtl/>
          <w:lang w:eastAsia="he-IL"/>
        </w:rPr>
      </w:pPr>
      <w:bookmarkStart w:id="2787" w:name="_ETM_Q1_7586454"/>
      <w:bookmarkStart w:id="2788" w:name="_ETM_Q1_7586476"/>
      <w:bookmarkEnd w:id="2787"/>
      <w:bookmarkEnd w:id="2788"/>
      <w:r>
        <w:rPr>
          <w:rtl/>
          <w:lang w:eastAsia="he-IL"/>
        </w:rPr>
        <w:t xml:space="preserve">חברים, אנחנו צריכים להתקדם. ניתן הזדמנות לכמה שיותר אורחים </w:t>
      </w:r>
      <w:bookmarkStart w:id="2789" w:name="_ETM_Q1_7590906"/>
      <w:bookmarkEnd w:id="2789"/>
      <w:r>
        <w:rPr>
          <w:rtl/>
          <w:lang w:eastAsia="he-IL"/>
        </w:rPr>
        <w:t xml:space="preserve">להשתתף. </w:t>
      </w:r>
      <w:proofErr w:type="spellStart"/>
      <w:r>
        <w:rPr>
          <w:rtl/>
          <w:lang w:eastAsia="he-IL"/>
        </w:rPr>
        <w:t>גדעאן</w:t>
      </w:r>
      <w:proofErr w:type="spellEnd"/>
      <w:r>
        <w:rPr>
          <w:rtl/>
          <w:lang w:eastAsia="he-IL"/>
        </w:rPr>
        <w:t xml:space="preserve"> ספדי נמצא אתנו, מהרשות הלאומית למלחמה בסמים?</w:t>
      </w:r>
    </w:p>
    <w:p w:rsidR="005D68E2" w:rsidRDefault="005D68E2" w:rsidP="005D68E2">
      <w:pPr>
        <w:rPr>
          <w:rtl/>
          <w:lang w:eastAsia="he-IL"/>
        </w:rPr>
      </w:pPr>
      <w:bookmarkStart w:id="2790" w:name="_ETM_Q1_7597878"/>
      <w:bookmarkStart w:id="2791" w:name="_ETM_Q1_7597942"/>
      <w:bookmarkEnd w:id="2790"/>
      <w:bookmarkEnd w:id="2791"/>
    </w:p>
    <w:p w:rsidR="005D68E2" w:rsidRDefault="005D68E2" w:rsidP="005D68E2">
      <w:pPr>
        <w:pStyle w:val="afb"/>
        <w:keepNext/>
        <w:rPr>
          <w:rtl/>
          <w:lang w:eastAsia="he-IL"/>
        </w:rPr>
      </w:pPr>
      <w:bookmarkStart w:id="2792" w:name="ET_guest_גדעאן_ספדי_261"/>
      <w:r>
        <w:rPr>
          <w:rStyle w:val="TagStyle"/>
          <w:rFonts w:hint="cs"/>
          <w:rtl/>
        </w:rPr>
        <w:t xml:space="preserve"> &lt;&lt; אורח &gt;&gt; </w:t>
      </w:r>
      <w:proofErr w:type="spellStart"/>
      <w:r>
        <w:rPr>
          <w:rFonts w:hint="cs"/>
          <w:rtl/>
          <w:lang w:eastAsia="he-IL"/>
        </w:rPr>
        <w:t>גדעאן</w:t>
      </w:r>
      <w:proofErr w:type="spellEnd"/>
      <w:r>
        <w:rPr>
          <w:rFonts w:hint="cs"/>
          <w:rtl/>
          <w:lang w:eastAsia="he-IL"/>
        </w:rPr>
        <w:t xml:space="preserve"> ספדי:</w:t>
      </w:r>
      <w:r>
        <w:rPr>
          <w:rStyle w:val="TagStyle"/>
          <w:rFonts w:hint="cs"/>
          <w:rtl/>
        </w:rPr>
        <w:t xml:space="preserve"> &lt;&lt; אורח &gt;&gt;</w:t>
      </w:r>
      <w:r>
        <w:rPr>
          <w:rFonts w:hint="cs"/>
          <w:rtl/>
          <w:lang w:eastAsia="he-IL"/>
        </w:rPr>
        <w:t xml:space="preserve"> </w:t>
      </w:r>
      <w:bookmarkEnd w:id="2792"/>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כן. </w:t>
      </w:r>
      <w:bookmarkStart w:id="2793" w:name="_ETM_Q1_7598372"/>
      <w:bookmarkEnd w:id="2793"/>
      <w:r>
        <w:rPr>
          <w:rtl/>
          <w:lang w:eastAsia="he-IL"/>
        </w:rPr>
        <w:t xml:space="preserve">הרשות לביטחון קהילתי, הרשות למניעת אלימות, סמים </w:t>
      </w:r>
      <w:bookmarkStart w:id="2794" w:name="_ETM_Q1_7637540"/>
      <w:bookmarkEnd w:id="2794"/>
      <w:r>
        <w:rPr>
          <w:rtl/>
          <w:lang w:eastAsia="he-IL"/>
        </w:rPr>
        <w:t xml:space="preserve">ואלכוהול במשרד לקידום וחיזוק </w:t>
      </w:r>
      <w:bookmarkStart w:id="2795" w:name="_ETM_Q1_7603300"/>
      <w:bookmarkEnd w:id="2795"/>
      <w:r>
        <w:rPr>
          <w:rtl/>
          <w:lang w:eastAsia="he-IL"/>
        </w:rPr>
        <w:t>קהילתי.</w:t>
      </w:r>
    </w:p>
    <w:p w:rsidR="005D68E2" w:rsidRDefault="005D68E2" w:rsidP="005D68E2">
      <w:pPr>
        <w:rPr>
          <w:rtl/>
          <w:lang w:eastAsia="he-IL"/>
        </w:rPr>
      </w:pPr>
      <w:bookmarkStart w:id="2796" w:name="_ETM_Q1_7607908"/>
      <w:bookmarkStart w:id="2797" w:name="_ETM_Q1_7607980"/>
      <w:bookmarkEnd w:id="2796"/>
      <w:bookmarkEnd w:id="2797"/>
    </w:p>
    <w:p w:rsidR="005D68E2" w:rsidRDefault="005D68E2" w:rsidP="005D68E2">
      <w:pPr>
        <w:pStyle w:val="a5"/>
        <w:keepNext/>
        <w:rPr>
          <w:rtl/>
        </w:rPr>
      </w:pPr>
      <w:bookmarkStart w:id="2798" w:name="ET_speaker_6032_262"/>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798"/>
    </w:p>
    <w:p w:rsidR="005D68E2" w:rsidRDefault="005D68E2" w:rsidP="005D68E2">
      <w:pPr>
        <w:pStyle w:val="KeepWithNext"/>
        <w:rPr>
          <w:rFonts w:hint="cs"/>
          <w:rtl/>
          <w:lang w:eastAsia="he-IL"/>
        </w:rPr>
      </w:pPr>
    </w:p>
    <w:p w:rsidR="005D68E2" w:rsidRDefault="005D68E2" w:rsidP="005D68E2">
      <w:pPr>
        <w:rPr>
          <w:rtl/>
          <w:lang w:eastAsia="he-IL"/>
        </w:rPr>
      </w:pPr>
      <w:bookmarkStart w:id="2799" w:name="_ETM_Q1_7608709"/>
      <w:bookmarkStart w:id="2800" w:name="_ETM_Q1_7608734"/>
      <w:bookmarkEnd w:id="2799"/>
      <w:bookmarkEnd w:id="2800"/>
      <w:r>
        <w:rPr>
          <w:rtl/>
          <w:lang w:eastAsia="he-IL"/>
        </w:rPr>
        <w:t xml:space="preserve">היית אתנו בדיון הקודם. אם תוכל להתייחס. אני מכיר אותך </w:t>
      </w:r>
      <w:bookmarkStart w:id="2801" w:name="_ETM_Q1_7611182"/>
      <w:bookmarkEnd w:id="2801"/>
      <w:r>
        <w:rPr>
          <w:rtl/>
          <w:lang w:eastAsia="he-IL"/>
        </w:rPr>
        <w:t>ויודע שאתה יודע להתמקד בנושא של הצעירים.</w:t>
      </w:r>
    </w:p>
    <w:p w:rsidR="005D68E2" w:rsidRDefault="005D68E2" w:rsidP="005D68E2">
      <w:pPr>
        <w:rPr>
          <w:rtl/>
          <w:lang w:eastAsia="he-IL"/>
        </w:rPr>
      </w:pPr>
      <w:bookmarkStart w:id="2802" w:name="_ETM_Q1_7616297"/>
      <w:bookmarkStart w:id="2803" w:name="_ETM_Q1_7616358"/>
      <w:bookmarkStart w:id="2804" w:name="_ETM_Q1_7617745"/>
      <w:bookmarkEnd w:id="2802"/>
      <w:bookmarkEnd w:id="2803"/>
      <w:bookmarkEnd w:id="2804"/>
    </w:p>
    <w:p w:rsidR="005D68E2" w:rsidRDefault="005D68E2" w:rsidP="005D68E2">
      <w:pPr>
        <w:pStyle w:val="afb"/>
        <w:keepNext/>
        <w:rPr>
          <w:rtl/>
          <w:lang w:eastAsia="he-IL"/>
        </w:rPr>
      </w:pPr>
      <w:bookmarkStart w:id="2805" w:name="ET_guest_גדעאן_ספדי_263"/>
      <w:r>
        <w:rPr>
          <w:rStyle w:val="TagStyle"/>
          <w:rFonts w:hint="cs"/>
          <w:rtl/>
        </w:rPr>
        <w:t xml:space="preserve"> &lt;&lt; אורח &gt;&gt; </w:t>
      </w:r>
      <w:proofErr w:type="spellStart"/>
      <w:r>
        <w:rPr>
          <w:rFonts w:hint="cs"/>
          <w:rtl/>
          <w:lang w:eastAsia="he-IL"/>
        </w:rPr>
        <w:t>גדעאן</w:t>
      </w:r>
      <w:proofErr w:type="spellEnd"/>
      <w:r>
        <w:rPr>
          <w:rFonts w:hint="cs"/>
          <w:rtl/>
          <w:lang w:eastAsia="he-IL"/>
        </w:rPr>
        <w:t xml:space="preserve"> ספדי:</w:t>
      </w:r>
      <w:r>
        <w:rPr>
          <w:rStyle w:val="TagStyle"/>
          <w:rFonts w:hint="cs"/>
          <w:rtl/>
        </w:rPr>
        <w:t xml:space="preserve"> &lt;&lt; אורח &gt;&gt;</w:t>
      </w:r>
      <w:r>
        <w:rPr>
          <w:rFonts w:hint="cs"/>
          <w:rtl/>
          <w:lang w:eastAsia="he-IL"/>
        </w:rPr>
        <w:t xml:space="preserve"> </w:t>
      </w:r>
      <w:bookmarkEnd w:id="2805"/>
    </w:p>
    <w:p w:rsidR="005D68E2" w:rsidRDefault="005D68E2" w:rsidP="005D68E2">
      <w:pPr>
        <w:pStyle w:val="KeepWithNext"/>
        <w:rPr>
          <w:rFonts w:hint="cs"/>
          <w:rtl/>
          <w:lang w:eastAsia="he-IL"/>
        </w:rPr>
      </w:pPr>
    </w:p>
    <w:p w:rsidR="005D68E2" w:rsidRDefault="005D68E2" w:rsidP="005D68E2">
      <w:pPr>
        <w:rPr>
          <w:rtl/>
          <w:lang w:eastAsia="he-IL"/>
        </w:rPr>
      </w:pPr>
      <w:bookmarkStart w:id="2806" w:name="_ETM_Q1_7617976"/>
      <w:bookmarkStart w:id="2807" w:name="_ETM_Q1_7617996"/>
      <w:bookmarkEnd w:id="2806"/>
      <w:bookmarkEnd w:id="2807"/>
      <w:r>
        <w:rPr>
          <w:rtl/>
          <w:lang w:eastAsia="he-IL"/>
        </w:rPr>
        <w:t xml:space="preserve">נכון. אני אתמקד בנושא של הצעירים. היושב ראש, אני </w:t>
      </w:r>
      <w:bookmarkStart w:id="2808" w:name="_ETM_Q1_7623805"/>
      <w:bookmarkEnd w:id="2808"/>
      <w:r>
        <w:rPr>
          <w:rtl/>
          <w:lang w:eastAsia="he-IL"/>
        </w:rPr>
        <w:t xml:space="preserve">רוצה להסב את תשומת לבך למשהו מאוד קטן. אנחנו כאן </w:t>
      </w:r>
      <w:bookmarkStart w:id="2809" w:name="_ETM_Q1_7626639"/>
      <w:bookmarkEnd w:id="2809"/>
      <w:r>
        <w:rPr>
          <w:rtl/>
          <w:lang w:eastAsia="he-IL"/>
        </w:rPr>
        <w:t>סוקרים מענים במרחב מאוד מאוד רחב.</w:t>
      </w:r>
    </w:p>
    <w:p w:rsidR="005D68E2" w:rsidRDefault="005D68E2" w:rsidP="005D68E2">
      <w:pPr>
        <w:rPr>
          <w:rtl/>
          <w:lang w:eastAsia="he-IL"/>
        </w:rPr>
      </w:pPr>
      <w:bookmarkStart w:id="2810" w:name="_ETM_Q1_7633927"/>
      <w:bookmarkStart w:id="2811" w:name="_ETM_Q1_7633989"/>
      <w:bookmarkStart w:id="2812" w:name="_ETM_Q1_7633356"/>
      <w:bookmarkEnd w:id="2810"/>
      <w:bookmarkEnd w:id="2811"/>
      <w:bookmarkEnd w:id="2812"/>
    </w:p>
    <w:p w:rsidR="005D68E2" w:rsidRDefault="005D68E2" w:rsidP="005D68E2">
      <w:pPr>
        <w:pStyle w:val="a5"/>
        <w:keepNext/>
        <w:rPr>
          <w:rtl/>
        </w:rPr>
      </w:pPr>
      <w:bookmarkStart w:id="2813" w:name="ET_speaker_6032_264"/>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813"/>
    </w:p>
    <w:p w:rsidR="005D68E2" w:rsidRDefault="005D68E2" w:rsidP="005D68E2">
      <w:pPr>
        <w:pStyle w:val="KeepWithNext"/>
        <w:rPr>
          <w:rFonts w:hint="cs"/>
          <w:rtl/>
          <w:lang w:eastAsia="he-IL"/>
        </w:rPr>
      </w:pPr>
    </w:p>
    <w:p w:rsidR="005D68E2" w:rsidRDefault="005D68E2" w:rsidP="005D68E2">
      <w:pPr>
        <w:rPr>
          <w:rtl/>
          <w:lang w:eastAsia="he-IL"/>
        </w:rPr>
      </w:pPr>
      <w:bookmarkStart w:id="2814" w:name="_ETM_Q1_7633715"/>
      <w:bookmarkStart w:id="2815" w:name="_ETM_Q1_7633735"/>
      <w:bookmarkEnd w:id="2814"/>
      <w:bookmarkEnd w:id="2815"/>
      <w:r>
        <w:rPr>
          <w:rtl/>
          <w:lang w:eastAsia="he-IL"/>
        </w:rPr>
        <w:t>נכון.</w:t>
      </w:r>
    </w:p>
    <w:p w:rsidR="005D68E2" w:rsidRDefault="005D68E2" w:rsidP="005D68E2">
      <w:pPr>
        <w:rPr>
          <w:rtl/>
          <w:lang w:eastAsia="he-IL"/>
        </w:rPr>
      </w:pPr>
      <w:bookmarkStart w:id="2816" w:name="_ETM_Q1_7635100"/>
      <w:bookmarkStart w:id="2817" w:name="_ETM_Q1_7635149"/>
      <w:bookmarkStart w:id="2818" w:name="_ETM_Q1_7636076"/>
      <w:bookmarkEnd w:id="2816"/>
      <w:bookmarkEnd w:id="2817"/>
      <w:bookmarkEnd w:id="2818"/>
    </w:p>
    <w:p w:rsidR="005D68E2" w:rsidRDefault="005D68E2" w:rsidP="005D68E2">
      <w:pPr>
        <w:pStyle w:val="afb"/>
        <w:keepNext/>
        <w:rPr>
          <w:rtl/>
          <w:lang w:eastAsia="he-IL"/>
        </w:rPr>
      </w:pPr>
      <w:bookmarkStart w:id="2819" w:name="ET_guest_גדעאן_ספדי_265"/>
      <w:r>
        <w:rPr>
          <w:rStyle w:val="TagStyle"/>
          <w:rFonts w:hint="cs"/>
          <w:rtl/>
        </w:rPr>
        <w:t xml:space="preserve"> &lt;&lt; אורח &gt;&gt; </w:t>
      </w:r>
      <w:proofErr w:type="spellStart"/>
      <w:r>
        <w:rPr>
          <w:rFonts w:hint="cs"/>
          <w:rtl/>
          <w:lang w:eastAsia="he-IL"/>
        </w:rPr>
        <w:t>גדעאן</w:t>
      </w:r>
      <w:proofErr w:type="spellEnd"/>
      <w:r>
        <w:rPr>
          <w:rFonts w:hint="cs"/>
          <w:rtl/>
          <w:lang w:eastAsia="he-IL"/>
        </w:rPr>
        <w:t xml:space="preserve"> ספדי:</w:t>
      </w:r>
      <w:r>
        <w:rPr>
          <w:rStyle w:val="TagStyle"/>
          <w:rFonts w:hint="cs"/>
          <w:rtl/>
        </w:rPr>
        <w:t xml:space="preserve"> &lt;&lt; אורח &gt;&gt;</w:t>
      </w:r>
      <w:r>
        <w:rPr>
          <w:rFonts w:hint="cs"/>
          <w:rtl/>
          <w:lang w:eastAsia="he-IL"/>
        </w:rPr>
        <w:t xml:space="preserve"> </w:t>
      </w:r>
      <w:bookmarkEnd w:id="2819"/>
    </w:p>
    <w:p w:rsidR="005D68E2" w:rsidRDefault="005D68E2" w:rsidP="005D68E2">
      <w:pPr>
        <w:pStyle w:val="KeepWithNext"/>
        <w:rPr>
          <w:rFonts w:hint="cs"/>
          <w:rtl/>
          <w:lang w:eastAsia="he-IL"/>
        </w:rPr>
      </w:pPr>
    </w:p>
    <w:p w:rsidR="005D68E2" w:rsidRDefault="005D68E2" w:rsidP="005D68E2">
      <w:pPr>
        <w:rPr>
          <w:rtl/>
          <w:lang w:eastAsia="he-IL"/>
        </w:rPr>
      </w:pPr>
      <w:bookmarkStart w:id="2820" w:name="_ETM_Q1_7636349"/>
      <w:bookmarkStart w:id="2821" w:name="_ETM_Q1_7636374"/>
      <w:bookmarkEnd w:id="2820"/>
      <w:bookmarkEnd w:id="2821"/>
      <w:r>
        <w:rPr>
          <w:rtl/>
          <w:lang w:eastAsia="he-IL"/>
        </w:rPr>
        <w:t xml:space="preserve">בכל המשרדים. אנחנו כמשרד לחיזוק </w:t>
      </w:r>
      <w:bookmarkStart w:id="2822" w:name="_ETM_Q1_7640082"/>
      <w:bookmarkEnd w:id="2822"/>
      <w:r>
        <w:rPr>
          <w:rtl/>
          <w:lang w:eastAsia="he-IL"/>
        </w:rPr>
        <w:t xml:space="preserve">וקידום קהילתי וגם הרשות למאבק באלימות, סמים ואלכוהול במשרד לקידום וחיזוק </w:t>
      </w:r>
      <w:bookmarkStart w:id="2823" w:name="_ETM_Q1_7629329"/>
      <w:bookmarkEnd w:id="2823"/>
      <w:r>
        <w:rPr>
          <w:rtl/>
          <w:lang w:eastAsia="he-IL"/>
        </w:rPr>
        <w:t>קהילתי, אני אתן לך רק על קצה המזלג, אנחנו מדברי</w:t>
      </w:r>
      <w:bookmarkStart w:id="2824" w:name="_ETM_Q1_7644409"/>
      <w:bookmarkEnd w:id="2824"/>
      <w:r>
        <w:rPr>
          <w:rtl/>
          <w:lang w:eastAsia="he-IL"/>
        </w:rPr>
        <w:t xml:space="preserve">ם בנושא של אלימות בני נוער, </w:t>
      </w:r>
      <w:bookmarkStart w:id="2825" w:name="_ETM_Q1_7648999"/>
      <w:bookmarkEnd w:id="2825"/>
      <w:r>
        <w:rPr>
          <w:rtl/>
          <w:lang w:eastAsia="he-IL"/>
        </w:rPr>
        <w:t xml:space="preserve">על כמעט 350 מדריכים, מתוכם כ-160 בתוך בתי הספר, מדריכי מוגנות, והשאר </w:t>
      </w:r>
      <w:proofErr w:type="spellStart"/>
      <w:r>
        <w:rPr>
          <w:rtl/>
          <w:lang w:eastAsia="he-IL"/>
        </w:rPr>
        <w:t>מגמ"צים</w:t>
      </w:r>
      <w:proofErr w:type="spellEnd"/>
      <w:r>
        <w:rPr>
          <w:rtl/>
          <w:lang w:eastAsia="he-IL"/>
        </w:rPr>
        <w:t xml:space="preserve">, מדריכי מוגנות במרחב הציבורי. </w:t>
      </w:r>
      <w:bookmarkStart w:id="2826" w:name="_ETM_Q1_7660445"/>
      <w:bookmarkEnd w:id="2826"/>
    </w:p>
    <w:p w:rsidR="005D68E2" w:rsidRDefault="005D68E2" w:rsidP="005D68E2">
      <w:pPr>
        <w:rPr>
          <w:rtl/>
          <w:lang w:eastAsia="he-IL"/>
        </w:rPr>
      </w:pPr>
    </w:p>
    <w:p w:rsidR="005D68E2" w:rsidRDefault="005D68E2" w:rsidP="005D68E2">
      <w:pPr>
        <w:rPr>
          <w:rtl/>
          <w:lang w:eastAsia="he-IL"/>
        </w:rPr>
      </w:pPr>
      <w:bookmarkStart w:id="2827" w:name="_ETM_Q1_7660003"/>
      <w:bookmarkStart w:id="2828" w:name="_ETM_Q1_7660063"/>
      <w:bookmarkEnd w:id="2827"/>
      <w:bookmarkEnd w:id="2828"/>
      <w:r>
        <w:rPr>
          <w:rtl/>
          <w:lang w:eastAsia="he-IL"/>
        </w:rPr>
        <w:t xml:space="preserve">זה לא העניין. מה שאני מזהה כאן, שים לב מה אמר משרד השיכון, שים לב מה אמר משרד החינוך </w:t>
      </w:r>
      <w:bookmarkStart w:id="2829" w:name="_ETM_Q1_7667855"/>
      <w:bookmarkEnd w:id="2829"/>
      <w:r>
        <w:rPr>
          <w:rtl/>
          <w:lang w:eastAsia="he-IL"/>
        </w:rPr>
        <w:t xml:space="preserve">בנושא הזה ושים לב לכל המשרדים האחרים. אני חושב </w:t>
      </w:r>
      <w:bookmarkStart w:id="2830" w:name="_ETM_Q1_7670610"/>
      <w:bookmarkEnd w:id="2830"/>
      <w:r>
        <w:rPr>
          <w:rtl/>
          <w:lang w:eastAsia="he-IL"/>
        </w:rPr>
        <w:t xml:space="preserve">שצריכה להיות עבודה הוליסטית דווקא מטעם המשרדים. עבודה הוליסטית צריכה להיות מטעם הרשויות בישובים, שיהיה מישהו בתוך </w:t>
      </w:r>
      <w:bookmarkStart w:id="2831" w:name="_ETM_Q1_7686857"/>
      <w:bookmarkEnd w:id="2831"/>
      <w:r>
        <w:rPr>
          <w:rtl/>
          <w:lang w:eastAsia="he-IL"/>
        </w:rPr>
        <w:t xml:space="preserve">הרשות שדואג שיהיה רצף מאמין ממש מ-א' ועד ת', מהגיל </w:t>
      </w:r>
      <w:bookmarkStart w:id="2832" w:name="_ETM_Q1_7693334"/>
      <w:bookmarkEnd w:id="2832"/>
      <w:r>
        <w:rPr>
          <w:rtl/>
          <w:lang w:eastAsia="he-IL"/>
        </w:rPr>
        <w:t xml:space="preserve">הרך עד תיכון, רצף מאמין ואגב, הוא קיים. שים לב </w:t>
      </w:r>
      <w:bookmarkStart w:id="2833" w:name="_ETM_Q1_7699651"/>
      <w:bookmarkEnd w:id="2833"/>
      <w:r>
        <w:rPr>
          <w:rtl/>
          <w:lang w:eastAsia="he-IL"/>
        </w:rPr>
        <w:t xml:space="preserve">מה אמרתי לך בתחום המנועה, שים לב מה אמר לך </w:t>
      </w:r>
      <w:bookmarkStart w:id="2834" w:name="_ETM_Q1_7702931"/>
      <w:bookmarkEnd w:id="2834"/>
      <w:r>
        <w:rPr>
          <w:rtl/>
          <w:lang w:eastAsia="he-IL"/>
        </w:rPr>
        <w:t>משרד השיכון בתחום המניעה, שים לב מה אמר לך משרד</w:t>
      </w:r>
      <w:bookmarkStart w:id="2835" w:name="_ETM_Q1_7705798"/>
      <w:bookmarkEnd w:id="2835"/>
      <w:r>
        <w:rPr>
          <w:rtl/>
          <w:lang w:eastAsia="he-IL"/>
        </w:rPr>
        <w:t xml:space="preserve"> החינוך ומה אמרו לך עוד משרדים אחרים. אני </w:t>
      </w:r>
      <w:bookmarkStart w:id="2836" w:name="_ETM_Q1_7709623"/>
      <w:bookmarkEnd w:id="2836"/>
      <w:r>
        <w:rPr>
          <w:rtl/>
          <w:lang w:eastAsia="he-IL"/>
        </w:rPr>
        <w:t xml:space="preserve">חושב שחשוב מאוד שיהיה רפרנט בתוך הרשות </w:t>
      </w:r>
      <w:bookmarkStart w:id="2837" w:name="_ETM_Q1_7713249"/>
      <w:bookmarkEnd w:id="2837"/>
      <w:r>
        <w:rPr>
          <w:rtl/>
          <w:lang w:eastAsia="he-IL"/>
        </w:rPr>
        <w:t>שירכז את כל המענים האלה וייצר רצף מענים בתוך</w:t>
      </w:r>
      <w:bookmarkStart w:id="2838" w:name="_ETM_Q1_7718509"/>
      <w:bookmarkEnd w:id="2838"/>
      <w:r>
        <w:rPr>
          <w:rtl/>
          <w:lang w:eastAsia="he-IL"/>
        </w:rPr>
        <w:t xml:space="preserve"> הישובים האלה כי אם לא, חבל, נמשיך לדבר על </w:t>
      </w:r>
      <w:bookmarkStart w:id="2839" w:name="_ETM_Q1_7725546"/>
      <w:bookmarkEnd w:id="2839"/>
      <w:r>
        <w:rPr>
          <w:rtl/>
          <w:lang w:eastAsia="he-IL"/>
        </w:rPr>
        <w:t xml:space="preserve">מניעה ומניעה </w:t>
      </w:r>
      <w:proofErr w:type="spellStart"/>
      <w:r>
        <w:rPr>
          <w:rtl/>
          <w:lang w:eastAsia="he-IL"/>
        </w:rPr>
        <w:t>ומניעה</w:t>
      </w:r>
      <w:proofErr w:type="spellEnd"/>
      <w:r>
        <w:rPr>
          <w:rtl/>
          <w:lang w:eastAsia="he-IL"/>
        </w:rPr>
        <w:t>. וזה חבל מאוד.</w:t>
      </w:r>
    </w:p>
    <w:p w:rsidR="005D68E2" w:rsidRDefault="005D68E2" w:rsidP="005D68E2">
      <w:pPr>
        <w:rPr>
          <w:rtl/>
          <w:lang w:eastAsia="he-IL"/>
        </w:rPr>
      </w:pPr>
      <w:bookmarkStart w:id="2840" w:name="_ETM_Q1_7729011"/>
      <w:bookmarkStart w:id="2841" w:name="_ETM_Q1_7729079"/>
      <w:bookmarkStart w:id="2842" w:name="_ETM_Q1_7729907"/>
      <w:bookmarkEnd w:id="2840"/>
      <w:bookmarkEnd w:id="2841"/>
      <w:bookmarkEnd w:id="2842"/>
    </w:p>
    <w:p w:rsidR="005D68E2" w:rsidRDefault="005D68E2" w:rsidP="005D68E2">
      <w:pPr>
        <w:pStyle w:val="a5"/>
        <w:keepNext/>
        <w:rPr>
          <w:rtl/>
        </w:rPr>
      </w:pPr>
      <w:bookmarkStart w:id="2843" w:name="ET_speaker_6032_26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843"/>
    </w:p>
    <w:p w:rsidR="005D68E2" w:rsidRDefault="005D68E2" w:rsidP="005D68E2">
      <w:pPr>
        <w:pStyle w:val="KeepWithNext"/>
        <w:rPr>
          <w:rFonts w:hint="cs"/>
          <w:rtl/>
          <w:lang w:eastAsia="he-IL"/>
        </w:rPr>
      </w:pPr>
    </w:p>
    <w:p w:rsidR="005D68E2" w:rsidRDefault="005D68E2" w:rsidP="005D68E2">
      <w:pPr>
        <w:rPr>
          <w:rtl/>
          <w:lang w:eastAsia="he-IL"/>
        </w:rPr>
      </w:pPr>
      <w:bookmarkStart w:id="2844" w:name="_ETM_Q1_7730157"/>
      <w:bookmarkStart w:id="2845" w:name="_ETM_Q1_7730176"/>
      <w:bookmarkEnd w:id="2844"/>
      <w:bookmarkEnd w:id="2845"/>
      <w:r>
        <w:rPr>
          <w:rtl/>
          <w:lang w:eastAsia="he-IL"/>
        </w:rPr>
        <w:t xml:space="preserve">אני לחלוטין מסכים אתך. אתה </w:t>
      </w:r>
      <w:bookmarkStart w:id="2846" w:name="_ETM_Q1_7732361"/>
      <w:bookmarkEnd w:id="2846"/>
      <w:r>
        <w:rPr>
          <w:rtl/>
          <w:lang w:eastAsia="he-IL"/>
        </w:rPr>
        <w:t xml:space="preserve">צודק. במסמך המדובר מוצע שאתם מהמשרד לחיזוק קהילתי ואתם ברשות </w:t>
      </w:r>
      <w:bookmarkStart w:id="2847" w:name="_ETM_Q1_7740115"/>
      <w:bookmarkEnd w:id="2847"/>
      <w:r>
        <w:rPr>
          <w:rtl/>
          <w:lang w:eastAsia="he-IL"/>
        </w:rPr>
        <w:t xml:space="preserve">לביטחון קהילתי </w:t>
      </w:r>
      <w:proofErr w:type="spellStart"/>
      <w:r>
        <w:rPr>
          <w:rtl/>
          <w:lang w:eastAsia="he-IL"/>
        </w:rPr>
        <w:t>תתכללו</w:t>
      </w:r>
      <w:proofErr w:type="spellEnd"/>
      <w:r>
        <w:rPr>
          <w:rtl/>
          <w:lang w:eastAsia="he-IL"/>
        </w:rPr>
        <w:t xml:space="preserve"> את כל המהלך ברמה יישובית. אין ספק </w:t>
      </w:r>
      <w:bookmarkStart w:id="2848" w:name="_ETM_Q1_7748275"/>
      <w:bookmarkEnd w:id="2848"/>
      <w:r>
        <w:rPr>
          <w:rtl/>
          <w:lang w:eastAsia="he-IL"/>
        </w:rPr>
        <w:t xml:space="preserve">שזה הכול בהדרכת ובהובלת הרשות המקומית שאמורה להיכנס לעובי הקורה </w:t>
      </w:r>
      <w:bookmarkStart w:id="2849" w:name="_ETM_Q1_7754977"/>
      <w:bookmarkEnd w:id="2849"/>
      <w:r>
        <w:rPr>
          <w:rtl/>
          <w:lang w:eastAsia="he-IL"/>
        </w:rPr>
        <w:t xml:space="preserve">אבל אתם מבחינת משרדי הממשלה אמורים בתוכנית החדשה </w:t>
      </w:r>
      <w:proofErr w:type="spellStart"/>
      <w:r>
        <w:rPr>
          <w:rtl/>
          <w:lang w:eastAsia="he-IL"/>
        </w:rPr>
        <w:t>לתכלל</w:t>
      </w:r>
      <w:proofErr w:type="spellEnd"/>
      <w:r>
        <w:rPr>
          <w:rtl/>
          <w:lang w:eastAsia="he-IL"/>
        </w:rPr>
        <w:t xml:space="preserve">, </w:t>
      </w:r>
      <w:bookmarkStart w:id="2850" w:name="_ETM_Q1_7759605"/>
      <w:bookmarkEnd w:id="2850"/>
      <w:r>
        <w:rPr>
          <w:rtl/>
          <w:lang w:eastAsia="he-IL"/>
        </w:rPr>
        <w:t>לעשות אינטגרציה של כל התוכניות של כל הגורמים לבוא ביחד.</w:t>
      </w:r>
    </w:p>
    <w:p w:rsidR="005D68E2" w:rsidRDefault="005D68E2" w:rsidP="005D68E2">
      <w:pPr>
        <w:rPr>
          <w:rtl/>
          <w:lang w:eastAsia="he-IL"/>
        </w:rPr>
      </w:pPr>
      <w:bookmarkStart w:id="2851" w:name="_ETM_Q1_7765102"/>
      <w:bookmarkStart w:id="2852" w:name="_ETM_Q1_7765169"/>
      <w:bookmarkStart w:id="2853" w:name="_ETM_Q1_7765817"/>
      <w:bookmarkEnd w:id="2851"/>
      <w:bookmarkEnd w:id="2852"/>
      <w:bookmarkEnd w:id="2853"/>
    </w:p>
    <w:p w:rsidR="005D68E2" w:rsidRDefault="005D68E2" w:rsidP="005D68E2">
      <w:pPr>
        <w:pStyle w:val="afb"/>
        <w:keepNext/>
        <w:rPr>
          <w:rtl/>
          <w:lang w:eastAsia="he-IL"/>
        </w:rPr>
      </w:pPr>
      <w:bookmarkStart w:id="2854" w:name="ET_guest_גדעאן_ספדי_267"/>
      <w:r>
        <w:rPr>
          <w:rStyle w:val="TagStyle"/>
          <w:rFonts w:hint="cs"/>
          <w:rtl/>
        </w:rPr>
        <w:t xml:space="preserve"> &lt;&lt; אורח &gt;&gt; </w:t>
      </w:r>
      <w:proofErr w:type="spellStart"/>
      <w:r>
        <w:rPr>
          <w:rFonts w:hint="cs"/>
          <w:rtl/>
          <w:lang w:eastAsia="he-IL"/>
        </w:rPr>
        <w:t>גדעאן</w:t>
      </w:r>
      <w:proofErr w:type="spellEnd"/>
      <w:r>
        <w:rPr>
          <w:rFonts w:hint="cs"/>
          <w:rtl/>
          <w:lang w:eastAsia="he-IL"/>
        </w:rPr>
        <w:t xml:space="preserve"> ספדי:</w:t>
      </w:r>
      <w:r>
        <w:rPr>
          <w:rStyle w:val="TagStyle"/>
          <w:rFonts w:hint="cs"/>
          <w:rtl/>
        </w:rPr>
        <w:t xml:space="preserve"> &lt;&lt; אורח &gt;&gt;</w:t>
      </w:r>
      <w:r>
        <w:rPr>
          <w:rFonts w:hint="cs"/>
          <w:rtl/>
          <w:lang w:eastAsia="he-IL"/>
        </w:rPr>
        <w:t xml:space="preserve"> </w:t>
      </w:r>
      <w:bookmarkEnd w:id="2854"/>
    </w:p>
    <w:p w:rsidR="005D68E2" w:rsidRDefault="005D68E2" w:rsidP="005D68E2">
      <w:pPr>
        <w:pStyle w:val="KeepWithNext"/>
        <w:rPr>
          <w:rFonts w:hint="cs"/>
          <w:rtl/>
          <w:lang w:eastAsia="he-IL"/>
        </w:rPr>
      </w:pPr>
    </w:p>
    <w:p w:rsidR="005D68E2" w:rsidRDefault="005D68E2" w:rsidP="005D68E2">
      <w:pPr>
        <w:rPr>
          <w:rtl/>
          <w:lang w:eastAsia="he-IL"/>
        </w:rPr>
      </w:pPr>
      <w:bookmarkStart w:id="2855" w:name="_ETM_Q1_7766080"/>
      <w:bookmarkStart w:id="2856" w:name="_ETM_Q1_7766105"/>
      <w:bookmarkEnd w:id="2855"/>
      <w:bookmarkEnd w:id="2856"/>
      <w:r>
        <w:rPr>
          <w:rtl/>
          <w:lang w:eastAsia="he-IL"/>
        </w:rPr>
        <w:t xml:space="preserve">נכון </w:t>
      </w:r>
      <w:bookmarkStart w:id="2857" w:name="_ETM_Q1_7765555"/>
      <w:bookmarkEnd w:id="2857"/>
      <w:r>
        <w:rPr>
          <w:rtl/>
          <w:lang w:eastAsia="he-IL"/>
        </w:rPr>
        <w:t xml:space="preserve">מאוד. בהצעה החדשה, אני מזכיר לך אדוני היושב ראש, הולך </w:t>
      </w:r>
      <w:bookmarkStart w:id="2858" w:name="_ETM_Q1_7771823"/>
      <w:bookmarkEnd w:id="2858"/>
      <w:r>
        <w:rPr>
          <w:rtl/>
          <w:lang w:eastAsia="he-IL"/>
        </w:rPr>
        <w:t xml:space="preserve">להיות מוקם אגף חברה ערבית ברשות לקידום וחיזוק קהילתי, אגף </w:t>
      </w:r>
      <w:bookmarkStart w:id="2859" w:name="_ETM_Q1_7776036"/>
      <w:bookmarkEnd w:id="2859"/>
      <w:r>
        <w:rPr>
          <w:rtl/>
          <w:lang w:eastAsia="he-IL"/>
        </w:rPr>
        <w:t xml:space="preserve">חברה ערבית </w:t>
      </w:r>
      <w:proofErr w:type="spellStart"/>
      <w:r>
        <w:rPr>
          <w:rtl/>
          <w:lang w:eastAsia="he-IL"/>
        </w:rPr>
        <w:t>שיתכלל</w:t>
      </w:r>
      <w:proofErr w:type="spellEnd"/>
      <w:r>
        <w:rPr>
          <w:rtl/>
          <w:lang w:eastAsia="he-IL"/>
        </w:rPr>
        <w:t xml:space="preserve"> את כל החלטות הממשלה, על פי דרישה </w:t>
      </w:r>
      <w:bookmarkStart w:id="2860" w:name="_ETM_Q1_7780627"/>
      <w:bookmarkEnd w:id="2860"/>
      <w:r>
        <w:rPr>
          <w:rtl/>
          <w:lang w:eastAsia="he-IL"/>
        </w:rPr>
        <w:t xml:space="preserve">במסמך מסודר בסכום של כמעט 170 מיליון שקלים, ואני מאוד </w:t>
      </w:r>
      <w:bookmarkStart w:id="2861" w:name="_ETM_Q1_7784239"/>
      <w:bookmarkEnd w:id="2861"/>
      <w:r>
        <w:rPr>
          <w:rtl/>
          <w:lang w:eastAsia="he-IL"/>
        </w:rPr>
        <w:t xml:space="preserve">מקווה ששם באמת נוכל לייצר את הרצף הזה של מענים </w:t>
      </w:r>
      <w:proofErr w:type="spellStart"/>
      <w:r>
        <w:rPr>
          <w:rtl/>
          <w:lang w:eastAsia="he-IL"/>
        </w:rPr>
        <w:t>ולתכלל</w:t>
      </w:r>
      <w:proofErr w:type="spellEnd"/>
      <w:r>
        <w:rPr>
          <w:rtl/>
          <w:lang w:eastAsia="he-IL"/>
        </w:rPr>
        <w:t xml:space="preserve"> את כלל המשרדים בצורה מסודרת.</w:t>
      </w:r>
    </w:p>
    <w:p w:rsidR="005D68E2" w:rsidRDefault="005D68E2" w:rsidP="005D68E2">
      <w:pPr>
        <w:rPr>
          <w:rtl/>
          <w:lang w:eastAsia="he-IL"/>
        </w:rPr>
      </w:pPr>
      <w:bookmarkStart w:id="2862" w:name="_ETM_Q1_7791701"/>
      <w:bookmarkStart w:id="2863" w:name="_ETM_Q1_7791768"/>
      <w:bookmarkEnd w:id="2862"/>
      <w:bookmarkEnd w:id="2863"/>
    </w:p>
    <w:p w:rsidR="005D68E2" w:rsidRDefault="005D68E2" w:rsidP="005D68E2">
      <w:pPr>
        <w:pStyle w:val="af8"/>
        <w:keepNext/>
        <w:rPr>
          <w:rtl/>
        </w:rPr>
      </w:pPr>
      <w:bookmarkStart w:id="2864" w:name="ET_yor_5278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4"/>
    </w:p>
    <w:p w:rsidR="005D68E2" w:rsidRDefault="005D68E2" w:rsidP="005D68E2">
      <w:pPr>
        <w:pStyle w:val="KeepWithNext"/>
        <w:rPr>
          <w:rFonts w:hint="cs"/>
          <w:rtl/>
          <w:lang w:eastAsia="he-IL"/>
        </w:rPr>
      </w:pPr>
    </w:p>
    <w:p w:rsidR="005D68E2" w:rsidRDefault="005D68E2" w:rsidP="005D68E2">
      <w:pPr>
        <w:rPr>
          <w:rtl/>
          <w:lang w:eastAsia="he-IL"/>
        </w:rPr>
      </w:pPr>
      <w:bookmarkStart w:id="2865" w:name="_ETM_Q1_7794254"/>
      <w:bookmarkStart w:id="2866" w:name="_ETM_Q1_7794285"/>
      <w:bookmarkEnd w:id="2865"/>
      <w:bookmarkEnd w:id="2866"/>
      <w:r>
        <w:rPr>
          <w:rtl/>
          <w:lang w:eastAsia="he-IL"/>
        </w:rPr>
        <w:t>מה עם ה-170 מיליון שקלים? אתה יכול לפרט?</w:t>
      </w:r>
    </w:p>
    <w:p w:rsidR="005D68E2" w:rsidRDefault="005D68E2" w:rsidP="005D68E2">
      <w:pPr>
        <w:rPr>
          <w:rtl/>
          <w:lang w:eastAsia="he-IL"/>
        </w:rPr>
      </w:pPr>
      <w:bookmarkStart w:id="2867" w:name="_ETM_Q1_7796746"/>
      <w:bookmarkStart w:id="2868" w:name="_ETM_Q1_7796814"/>
      <w:bookmarkStart w:id="2869" w:name="_ETM_Q1_7796665"/>
      <w:bookmarkEnd w:id="2867"/>
      <w:bookmarkEnd w:id="2868"/>
      <w:bookmarkEnd w:id="2869"/>
    </w:p>
    <w:p w:rsidR="005D68E2" w:rsidRDefault="005D68E2" w:rsidP="005D68E2">
      <w:pPr>
        <w:pStyle w:val="afb"/>
        <w:keepNext/>
        <w:rPr>
          <w:rtl/>
          <w:lang w:eastAsia="he-IL"/>
        </w:rPr>
      </w:pPr>
      <w:bookmarkStart w:id="2870" w:name="ET_guest_גדעאן_ספדי_269"/>
      <w:r>
        <w:rPr>
          <w:rStyle w:val="TagStyle"/>
          <w:rFonts w:hint="cs"/>
          <w:rtl/>
        </w:rPr>
        <w:t xml:space="preserve"> &lt;&lt; אורח &gt;&gt; </w:t>
      </w:r>
      <w:proofErr w:type="spellStart"/>
      <w:r>
        <w:rPr>
          <w:rFonts w:hint="cs"/>
          <w:rtl/>
          <w:lang w:eastAsia="he-IL"/>
        </w:rPr>
        <w:t>גדעאן</w:t>
      </w:r>
      <w:proofErr w:type="spellEnd"/>
      <w:r>
        <w:rPr>
          <w:rFonts w:hint="cs"/>
          <w:rtl/>
          <w:lang w:eastAsia="he-IL"/>
        </w:rPr>
        <w:t xml:space="preserve"> ספדי:</w:t>
      </w:r>
      <w:r>
        <w:rPr>
          <w:rStyle w:val="TagStyle"/>
          <w:rFonts w:hint="cs"/>
          <w:rtl/>
        </w:rPr>
        <w:t xml:space="preserve"> &lt;&lt; אורח &gt;&gt;</w:t>
      </w:r>
      <w:r>
        <w:rPr>
          <w:rFonts w:hint="cs"/>
          <w:rtl/>
          <w:lang w:eastAsia="he-IL"/>
        </w:rPr>
        <w:t xml:space="preserve"> </w:t>
      </w:r>
      <w:bookmarkEnd w:id="2870"/>
    </w:p>
    <w:p w:rsidR="005D68E2" w:rsidRDefault="005D68E2" w:rsidP="005D68E2">
      <w:pPr>
        <w:pStyle w:val="KeepWithNext"/>
        <w:rPr>
          <w:rFonts w:hint="cs"/>
          <w:rtl/>
          <w:lang w:eastAsia="he-IL"/>
        </w:rPr>
      </w:pPr>
    </w:p>
    <w:p w:rsidR="005D68E2" w:rsidRDefault="005D68E2" w:rsidP="005D68E2">
      <w:pPr>
        <w:rPr>
          <w:rtl/>
          <w:lang w:eastAsia="he-IL"/>
        </w:rPr>
      </w:pPr>
      <w:bookmarkStart w:id="2871" w:name="_ETM_Q1_7796935"/>
      <w:bookmarkStart w:id="2872" w:name="_ETM_Q1_7796957"/>
      <w:bookmarkEnd w:id="2871"/>
      <w:bookmarkEnd w:id="2872"/>
      <w:r>
        <w:rPr>
          <w:rtl/>
          <w:lang w:eastAsia="he-IL"/>
        </w:rPr>
        <w:t xml:space="preserve">אנחנו הגשנו מסמך דרישה. בכל החלטות הממשלה </w:t>
      </w:r>
      <w:bookmarkStart w:id="2873" w:name="_ETM_Q1_7800939"/>
      <w:bookmarkEnd w:id="2873"/>
      <w:r>
        <w:rPr>
          <w:rtl/>
          <w:lang w:eastAsia="he-IL"/>
        </w:rPr>
        <w:t xml:space="preserve">לגבי החברה הערבית, גם דרוזית, גם צ'רקסית, גם בדואית צפון וגם בדואית דרום וגם החברה הערבית, הגשנו מסמך דרישה שהוא </w:t>
      </w:r>
      <w:bookmarkStart w:id="2874" w:name="_ETM_Q1_7807731"/>
      <w:bookmarkEnd w:id="2874"/>
      <w:r>
        <w:rPr>
          <w:rtl/>
          <w:lang w:eastAsia="he-IL"/>
        </w:rPr>
        <w:t xml:space="preserve">מאוד מפורט. אני לא יכול כרגע לפרט אבל תוכל לקבל אותו גם מהמשרד שלי, מהמנכ"ל שלי, בצורה מאוד מסודרת. הקמת </w:t>
      </w:r>
      <w:bookmarkStart w:id="2875" w:name="_ETM_Q1_7813420"/>
      <w:bookmarkEnd w:id="2875"/>
      <w:r>
        <w:rPr>
          <w:rtl/>
          <w:lang w:eastAsia="he-IL"/>
        </w:rPr>
        <w:t xml:space="preserve">אגף חברה ערבית שהוא בעצם </w:t>
      </w:r>
      <w:proofErr w:type="spellStart"/>
      <w:r>
        <w:rPr>
          <w:rtl/>
          <w:lang w:eastAsia="he-IL"/>
        </w:rPr>
        <w:t>מתכלל</w:t>
      </w:r>
      <w:proofErr w:type="spellEnd"/>
      <w:r>
        <w:rPr>
          <w:rtl/>
          <w:lang w:eastAsia="he-IL"/>
        </w:rPr>
        <w:t xml:space="preserve"> את כל המענים של החברה הערבית ברשויות במדינת ישראל בתחום המניעה הקהילתית. חיזוק </w:t>
      </w:r>
      <w:bookmarkStart w:id="2876" w:name="_ETM_Q1_7822072"/>
      <w:bookmarkEnd w:id="2876"/>
      <w:r>
        <w:rPr>
          <w:rtl/>
          <w:lang w:eastAsia="he-IL"/>
        </w:rPr>
        <w:t xml:space="preserve">וקידום קהילתי. האגף הזה ממש בשלבי הקמה ולדעתי בימים הקרובים אפילו מפורסם </w:t>
      </w:r>
      <w:bookmarkStart w:id="2877" w:name="_ETM_Q1_7829462"/>
      <w:bookmarkEnd w:id="2877"/>
      <w:r>
        <w:rPr>
          <w:rtl/>
          <w:lang w:eastAsia="he-IL"/>
        </w:rPr>
        <w:t xml:space="preserve">מכרז לתפקיד ראש האגף. אם תרצה לקבל </w:t>
      </w:r>
      <w:bookmarkStart w:id="2878" w:name="_ETM_Q1_7834237"/>
      <w:bookmarkEnd w:id="2878"/>
      <w:r>
        <w:rPr>
          <w:rtl/>
          <w:lang w:eastAsia="he-IL"/>
        </w:rPr>
        <w:t xml:space="preserve">פירוט, תקבל פירוט מחגי </w:t>
      </w:r>
      <w:proofErr w:type="spellStart"/>
      <w:r>
        <w:rPr>
          <w:rtl/>
          <w:lang w:eastAsia="he-IL"/>
        </w:rPr>
        <w:t>רזניק</w:t>
      </w:r>
      <w:proofErr w:type="spellEnd"/>
      <w:r>
        <w:rPr>
          <w:rtl/>
          <w:lang w:eastAsia="he-IL"/>
        </w:rPr>
        <w:t>, מנכ"ל המשרד, בצור המסודרת.</w:t>
      </w:r>
    </w:p>
    <w:p w:rsidR="005D68E2" w:rsidRDefault="005D68E2" w:rsidP="005D68E2">
      <w:pPr>
        <w:rPr>
          <w:rtl/>
          <w:lang w:eastAsia="he-IL"/>
        </w:rPr>
      </w:pPr>
      <w:bookmarkStart w:id="2879" w:name="_ETM_Q1_7842799"/>
      <w:bookmarkStart w:id="2880" w:name="_ETM_Q1_7842860"/>
      <w:bookmarkStart w:id="2881" w:name="_ETM_Q1_7843951"/>
      <w:bookmarkEnd w:id="2879"/>
      <w:bookmarkEnd w:id="2880"/>
      <w:bookmarkEnd w:id="2881"/>
    </w:p>
    <w:p w:rsidR="005D68E2" w:rsidRDefault="005D68E2" w:rsidP="005D68E2">
      <w:pPr>
        <w:pStyle w:val="a5"/>
        <w:keepNext/>
        <w:rPr>
          <w:rtl/>
        </w:rPr>
      </w:pPr>
      <w:bookmarkStart w:id="2882" w:name="ET_speaker_6032_270"/>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882"/>
    </w:p>
    <w:p w:rsidR="005D68E2" w:rsidRDefault="005D68E2" w:rsidP="005D68E2">
      <w:pPr>
        <w:pStyle w:val="KeepWithNext"/>
        <w:rPr>
          <w:rFonts w:hint="cs"/>
          <w:rtl/>
          <w:lang w:eastAsia="he-IL"/>
        </w:rPr>
      </w:pPr>
    </w:p>
    <w:p w:rsidR="005D68E2" w:rsidRDefault="005D68E2" w:rsidP="005D68E2">
      <w:pPr>
        <w:rPr>
          <w:rtl/>
          <w:lang w:eastAsia="he-IL"/>
        </w:rPr>
      </w:pPr>
      <w:bookmarkStart w:id="2883" w:name="_ETM_Q1_7844242"/>
      <w:bookmarkStart w:id="2884" w:name="_ETM_Q1_7844268"/>
      <w:bookmarkEnd w:id="2883"/>
      <w:bookmarkEnd w:id="2884"/>
      <w:r>
        <w:rPr>
          <w:rtl/>
          <w:lang w:eastAsia="he-IL"/>
        </w:rPr>
        <w:t xml:space="preserve">בשבוע הבא אתם נמצאים </w:t>
      </w:r>
      <w:bookmarkStart w:id="2885" w:name="_ETM_Q1_7848855"/>
      <w:bookmarkEnd w:id="2885"/>
      <w:r>
        <w:rPr>
          <w:rtl/>
          <w:lang w:eastAsia="he-IL"/>
        </w:rPr>
        <w:t>אצלנו בוועדה המיוחדת. תכין את עצמך.</w:t>
      </w:r>
    </w:p>
    <w:p w:rsidR="005D68E2" w:rsidRDefault="005D68E2" w:rsidP="005D68E2">
      <w:pPr>
        <w:rPr>
          <w:rtl/>
          <w:lang w:eastAsia="he-IL"/>
        </w:rPr>
      </w:pPr>
      <w:bookmarkStart w:id="2886" w:name="_ETM_Q1_7853379"/>
      <w:bookmarkStart w:id="2887" w:name="_ETM_Q1_7853437"/>
      <w:bookmarkStart w:id="2888" w:name="_ETM_Q1_7855195"/>
      <w:bookmarkEnd w:id="2886"/>
      <w:bookmarkEnd w:id="2887"/>
      <w:bookmarkEnd w:id="2888"/>
    </w:p>
    <w:p w:rsidR="005D68E2" w:rsidRDefault="005D68E2" w:rsidP="005D68E2">
      <w:pPr>
        <w:pStyle w:val="af8"/>
        <w:keepNext/>
        <w:rPr>
          <w:rtl/>
        </w:rPr>
      </w:pPr>
      <w:bookmarkStart w:id="2889" w:name="ET_yor_5278_2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89"/>
    </w:p>
    <w:p w:rsidR="005D68E2" w:rsidRDefault="005D68E2" w:rsidP="005D68E2">
      <w:pPr>
        <w:pStyle w:val="KeepWithNext"/>
        <w:rPr>
          <w:rFonts w:hint="cs"/>
          <w:rtl/>
          <w:lang w:eastAsia="he-IL"/>
        </w:rPr>
      </w:pPr>
    </w:p>
    <w:p w:rsidR="005D68E2" w:rsidRDefault="005D68E2" w:rsidP="005D68E2">
      <w:pPr>
        <w:rPr>
          <w:rtl/>
          <w:lang w:eastAsia="he-IL"/>
        </w:rPr>
      </w:pPr>
      <w:bookmarkStart w:id="2890" w:name="_ETM_Q1_7855474"/>
      <w:bookmarkStart w:id="2891" w:name="_ETM_Q1_7855499"/>
      <w:bookmarkEnd w:id="2890"/>
      <w:bookmarkEnd w:id="2891"/>
      <w:r>
        <w:rPr>
          <w:rtl/>
          <w:lang w:eastAsia="he-IL"/>
        </w:rPr>
        <w:t xml:space="preserve">אם כן, ה-170 </w:t>
      </w:r>
      <w:bookmarkStart w:id="2892" w:name="_ETM_Q1_7854915"/>
      <w:bookmarkEnd w:id="2892"/>
      <w:r>
        <w:rPr>
          <w:rtl/>
          <w:lang w:eastAsia="he-IL"/>
        </w:rPr>
        <w:t xml:space="preserve">מיליון שקלים מיועדים להקמה אדמיניסטרטיבית או זה כולל </w:t>
      </w:r>
      <w:bookmarkStart w:id="2893" w:name="_ETM_Q1_7857925"/>
      <w:bookmarkEnd w:id="2893"/>
      <w:r>
        <w:rPr>
          <w:rtl/>
          <w:lang w:eastAsia="he-IL"/>
        </w:rPr>
        <w:t>גם פעילות? לתקצוב פעילות בשטח?</w:t>
      </w:r>
    </w:p>
    <w:p w:rsidR="005D68E2" w:rsidRDefault="005D68E2" w:rsidP="005D68E2">
      <w:pPr>
        <w:rPr>
          <w:rtl/>
          <w:lang w:eastAsia="he-IL"/>
        </w:rPr>
      </w:pPr>
      <w:bookmarkStart w:id="2894" w:name="_ETM_Q1_7857273"/>
      <w:bookmarkStart w:id="2895" w:name="_ETM_Q1_7857337"/>
      <w:bookmarkStart w:id="2896" w:name="_ETM_Q1_7858001"/>
      <w:bookmarkEnd w:id="2894"/>
      <w:bookmarkEnd w:id="2895"/>
      <w:bookmarkEnd w:id="2896"/>
    </w:p>
    <w:p w:rsidR="005D68E2" w:rsidRDefault="005D68E2" w:rsidP="005D68E2">
      <w:pPr>
        <w:pStyle w:val="afb"/>
        <w:keepNext/>
        <w:rPr>
          <w:rtl/>
          <w:lang w:eastAsia="he-IL"/>
        </w:rPr>
      </w:pPr>
      <w:bookmarkStart w:id="2897" w:name="ET_guest_גדעאן_ספדי_272"/>
      <w:r>
        <w:rPr>
          <w:rStyle w:val="TagStyle"/>
          <w:rFonts w:hint="cs"/>
          <w:rtl/>
        </w:rPr>
        <w:t xml:space="preserve"> &lt;&lt; אורח &gt;&gt; </w:t>
      </w:r>
      <w:proofErr w:type="spellStart"/>
      <w:r>
        <w:rPr>
          <w:rFonts w:hint="cs"/>
          <w:rtl/>
          <w:lang w:eastAsia="he-IL"/>
        </w:rPr>
        <w:t>גדעאן</w:t>
      </w:r>
      <w:proofErr w:type="spellEnd"/>
      <w:r>
        <w:rPr>
          <w:rFonts w:hint="cs"/>
          <w:rtl/>
          <w:lang w:eastAsia="he-IL"/>
        </w:rPr>
        <w:t xml:space="preserve"> ספדי:</w:t>
      </w:r>
      <w:r>
        <w:rPr>
          <w:rStyle w:val="TagStyle"/>
          <w:rFonts w:hint="cs"/>
          <w:rtl/>
        </w:rPr>
        <w:t xml:space="preserve"> &lt;&lt; אורח &gt;&gt;</w:t>
      </w:r>
      <w:r>
        <w:rPr>
          <w:rFonts w:hint="cs"/>
          <w:rtl/>
          <w:lang w:eastAsia="he-IL"/>
        </w:rPr>
        <w:t xml:space="preserve"> </w:t>
      </w:r>
      <w:bookmarkEnd w:id="2897"/>
    </w:p>
    <w:p w:rsidR="005D68E2" w:rsidRDefault="005D68E2" w:rsidP="005D68E2">
      <w:pPr>
        <w:pStyle w:val="KeepWithNext"/>
        <w:rPr>
          <w:rFonts w:hint="cs"/>
          <w:rtl/>
          <w:lang w:eastAsia="he-IL"/>
        </w:rPr>
      </w:pPr>
    </w:p>
    <w:p w:rsidR="005D68E2" w:rsidRDefault="005D68E2" w:rsidP="005D68E2">
      <w:pPr>
        <w:rPr>
          <w:rtl/>
          <w:lang w:eastAsia="he-IL"/>
        </w:rPr>
      </w:pPr>
      <w:bookmarkStart w:id="2898" w:name="_ETM_Q1_7858351"/>
      <w:bookmarkStart w:id="2899" w:name="_ETM_Q1_7858373"/>
      <w:bookmarkEnd w:id="2898"/>
      <w:bookmarkEnd w:id="2899"/>
      <w:r>
        <w:rPr>
          <w:rtl/>
          <w:lang w:eastAsia="he-IL"/>
        </w:rPr>
        <w:t xml:space="preserve">זה כולל הקמה אדמיניסטרטיבית. זה כולל </w:t>
      </w:r>
      <w:bookmarkStart w:id="2900" w:name="_ETM_Q1_7863441"/>
      <w:bookmarkEnd w:id="2900"/>
      <w:r>
        <w:rPr>
          <w:rtl/>
          <w:lang w:eastAsia="he-IL"/>
        </w:rPr>
        <w:t xml:space="preserve">פעילות, זה כולל כוח אדם בשטח. אגב, אני רוצה </w:t>
      </w:r>
      <w:bookmarkStart w:id="2901" w:name="_ETM_Q1_7866013"/>
      <w:bookmarkEnd w:id="2901"/>
      <w:r>
        <w:rPr>
          <w:rtl/>
          <w:lang w:eastAsia="he-IL"/>
        </w:rPr>
        <w:t xml:space="preserve">לציין, שאלת על עובדים סוציאליים במשטרה בחברה הערבית, אבל </w:t>
      </w:r>
      <w:bookmarkStart w:id="2902" w:name="_ETM_Q1_7871331"/>
      <w:bookmarkEnd w:id="2902"/>
      <w:r>
        <w:rPr>
          <w:rtl/>
          <w:lang w:eastAsia="he-IL"/>
        </w:rPr>
        <w:t xml:space="preserve">הם כבר שייכים אלינו וזה כרגע קיים בכ-15 תחנות </w:t>
      </w:r>
      <w:bookmarkStart w:id="2903" w:name="_ETM_Q1_7874436"/>
      <w:bookmarkEnd w:id="2903"/>
      <w:r>
        <w:rPr>
          <w:rtl/>
          <w:lang w:eastAsia="he-IL"/>
        </w:rPr>
        <w:t xml:space="preserve">משטרה בחברה הערבית. אנחנו ביקשנו הרחבה לכלל התחנות שמטפלות בחברה </w:t>
      </w:r>
      <w:bookmarkStart w:id="2904" w:name="_ETM_Q1_7880059"/>
      <w:bookmarkEnd w:id="2904"/>
      <w:r>
        <w:rPr>
          <w:rtl/>
          <w:lang w:eastAsia="he-IL"/>
        </w:rPr>
        <w:t xml:space="preserve">הערבית, כ-34 תקנים במימון מלא בהחלטת הממשלה. עובד סוציאלי משטרה שמתעסק באלימות במשפחה והוא </w:t>
      </w:r>
      <w:proofErr w:type="spellStart"/>
      <w:r>
        <w:rPr>
          <w:rtl/>
          <w:lang w:eastAsia="he-IL"/>
        </w:rPr>
        <w:t>מתכלל</w:t>
      </w:r>
      <w:proofErr w:type="spellEnd"/>
      <w:r>
        <w:rPr>
          <w:rtl/>
          <w:lang w:eastAsia="he-IL"/>
        </w:rPr>
        <w:t xml:space="preserve"> את כל הנושא בתוך </w:t>
      </w:r>
      <w:bookmarkStart w:id="2905" w:name="_ETM_Q1_7886263"/>
      <w:bookmarkEnd w:id="2905"/>
      <w:r>
        <w:rPr>
          <w:rtl/>
          <w:lang w:eastAsia="he-IL"/>
        </w:rPr>
        <w:t>תחנות המשטרה וגם נותן מענה ייעודי לחברה הערבית.</w:t>
      </w:r>
    </w:p>
    <w:p w:rsidR="005D68E2" w:rsidRDefault="005D68E2" w:rsidP="005D68E2">
      <w:pPr>
        <w:rPr>
          <w:rtl/>
          <w:lang w:eastAsia="he-IL"/>
        </w:rPr>
      </w:pPr>
      <w:bookmarkStart w:id="2906" w:name="_ETM_Q1_7893118"/>
      <w:bookmarkStart w:id="2907" w:name="_ETM_Q1_7893182"/>
      <w:bookmarkEnd w:id="2906"/>
      <w:bookmarkEnd w:id="2907"/>
    </w:p>
    <w:p w:rsidR="005D68E2" w:rsidRDefault="005D68E2" w:rsidP="005D68E2">
      <w:pPr>
        <w:pStyle w:val="a5"/>
        <w:keepNext/>
        <w:rPr>
          <w:rtl/>
        </w:rPr>
      </w:pPr>
      <w:bookmarkStart w:id="2908" w:name="ET_speaker_6032_27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908"/>
    </w:p>
    <w:p w:rsidR="005D68E2" w:rsidRDefault="005D68E2" w:rsidP="005D68E2">
      <w:pPr>
        <w:pStyle w:val="KeepWithNext"/>
        <w:rPr>
          <w:rFonts w:hint="cs"/>
          <w:rtl/>
          <w:lang w:eastAsia="he-IL"/>
        </w:rPr>
      </w:pPr>
    </w:p>
    <w:p w:rsidR="005D68E2" w:rsidRDefault="005D68E2" w:rsidP="005D68E2">
      <w:pPr>
        <w:rPr>
          <w:rtl/>
          <w:lang w:eastAsia="he-IL"/>
        </w:rPr>
      </w:pPr>
      <w:bookmarkStart w:id="2909" w:name="_ETM_Q1_7896453"/>
      <w:bookmarkStart w:id="2910" w:name="_ETM_Q1_7896477"/>
      <w:bookmarkEnd w:id="2909"/>
      <w:bookmarkEnd w:id="2910"/>
      <w:r>
        <w:rPr>
          <w:rtl/>
          <w:lang w:eastAsia="he-IL"/>
        </w:rPr>
        <w:t xml:space="preserve">כמובן נצטרך לעקוב </w:t>
      </w:r>
      <w:bookmarkStart w:id="2911" w:name="_ETM_Q1_7898561"/>
      <w:bookmarkEnd w:id="2911"/>
      <w:r>
        <w:rPr>
          <w:rtl/>
          <w:lang w:eastAsia="he-IL"/>
        </w:rPr>
        <w:t xml:space="preserve">אחר הפעילות הזאת אבל בהקשר שלנו היום אנחנו מדברים על </w:t>
      </w:r>
      <w:bookmarkStart w:id="2912" w:name="_ETM_Q1_7902829"/>
      <w:bookmarkEnd w:id="2912"/>
      <w:r>
        <w:rPr>
          <w:rtl/>
          <w:lang w:eastAsia="he-IL"/>
        </w:rPr>
        <w:t xml:space="preserve">קבוצת הנוער, קבוצת הגיל הצעיר, ולכן חשוב שתהיה התייחסות מיוחדת </w:t>
      </w:r>
      <w:bookmarkStart w:id="2913" w:name="_ETM_Q1_7910183"/>
      <w:bookmarkEnd w:id="2913"/>
      <w:r>
        <w:rPr>
          <w:rtl/>
          <w:lang w:eastAsia="he-IL"/>
        </w:rPr>
        <w:t>לגיל הזה.</w:t>
      </w:r>
      <w:bookmarkStart w:id="2914" w:name="_ETM_Q1_7914479"/>
      <w:bookmarkEnd w:id="2914"/>
    </w:p>
    <w:p w:rsidR="005D68E2" w:rsidRDefault="005D68E2" w:rsidP="005D68E2">
      <w:pPr>
        <w:rPr>
          <w:rtl/>
          <w:lang w:eastAsia="he-IL"/>
        </w:rPr>
      </w:pPr>
      <w:bookmarkStart w:id="2915" w:name="_ETM_Q1_7914534"/>
      <w:bookmarkEnd w:id="2915"/>
    </w:p>
    <w:p w:rsidR="005D68E2" w:rsidRDefault="005D68E2" w:rsidP="005D68E2">
      <w:pPr>
        <w:rPr>
          <w:rtl/>
          <w:lang w:eastAsia="he-IL"/>
        </w:rPr>
      </w:pPr>
      <w:bookmarkStart w:id="2916" w:name="_ETM_Q1_7914614"/>
      <w:bookmarkStart w:id="2917" w:name="_ETM_Q1_7914658"/>
      <w:bookmarkEnd w:id="2916"/>
      <w:bookmarkEnd w:id="2917"/>
      <w:r>
        <w:rPr>
          <w:rtl/>
          <w:lang w:eastAsia="he-IL"/>
        </w:rPr>
        <w:t>מחברת המתנ"סים נמצאת אתנו ספ</w:t>
      </w:r>
      <w:bookmarkStart w:id="2918" w:name="_ETM_Q1_7917671"/>
      <w:bookmarkEnd w:id="2918"/>
      <w:r>
        <w:rPr>
          <w:rtl/>
          <w:lang w:eastAsia="he-IL"/>
        </w:rPr>
        <w:t>ית?</w:t>
      </w:r>
    </w:p>
    <w:p w:rsidR="005D68E2" w:rsidRDefault="005D68E2" w:rsidP="005D68E2">
      <w:pPr>
        <w:rPr>
          <w:rtl/>
          <w:lang w:eastAsia="he-IL"/>
        </w:rPr>
      </w:pPr>
      <w:bookmarkStart w:id="2919" w:name="_ETM_Q1_7918162"/>
      <w:bookmarkStart w:id="2920" w:name="_ETM_Q1_7918214"/>
      <w:bookmarkStart w:id="2921" w:name="_ETM_Q1_7919186"/>
      <w:bookmarkEnd w:id="2919"/>
      <w:bookmarkEnd w:id="2920"/>
      <w:bookmarkEnd w:id="2921"/>
    </w:p>
    <w:p w:rsidR="005D68E2" w:rsidRDefault="005D68E2" w:rsidP="005D68E2">
      <w:pPr>
        <w:pStyle w:val="afb"/>
        <w:keepNext/>
        <w:rPr>
          <w:rtl/>
          <w:lang w:eastAsia="he-IL"/>
        </w:rPr>
      </w:pPr>
      <w:bookmarkStart w:id="2922" w:name="ET_guest_ספית_חשביה_צורי_274"/>
      <w:r>
        <w:rPr>
          <w:rStyle w:val="TagStyle"/>
          <w:rFonts w:hint="cs"/>
          <w:rtl/>
        </w:rPr>
        <w:t xml:space="preserve"> &lt;&lt; אורח &gt;&gt; </w:t>
      </w:r>
      <w:r>
        <w:rPr>
          <w:rFonts w:hint="cs"/>
          <w:rtl/>
          <w:lang w:eastAsia="he-IL"/>
        </w:rPr>
        <w:t>ספית חשביה צורי:</w:t>
      </w:r>
      <w:r>
        <w:rPr>
          <w:rStyle w:val="TagStyle"/>
          <w:rFonts w:hint="cs"/>
          <w:rtl/>
        </w:rPr>
        <w:t xml:space="preserve"> &lt;&lt; אורח &gt;&gt;</w:t>
      </w:r>
      <w:r>
        <w:rPr>
          <w:rFonts w:hint="cs"/>
          <w:rtl/>
          <w:lang w:eastAsia="he-IL"/>
        </w:rPr>
        <w:t xml:space="preserve"> </w:t>
      </w:r>
      <w:bookmarkEnd w:id="2922"/>
    </w:p>
    <w:p w:rsidR="005D68E2" w:rsidRDefault="005D68E2" w:rsidP="005D68E2">
      <w:pPr>
        <w:pStyle w:val="KeepWithNext"/>
        <w:rPr>
          <w:rFonts w:hint="cs"/>
          <w:rtl/>
          <w:lang w:eastAsia="he-IL"/>
        </w:rPr>
      </w:pPr>
    </w:p>
    <w:p w:rsidR="005D68E2" w:rsidRDefault="005D68E2" w:rsidP="005D68E2">
      <w:pPr>
        <w:rPr>
          <w:rtl/>
          <w:lang w:eastAsia="he-IL"/>
        </w:rPr>
      </w:pPr>
      <w:bookmarkStart w:id="2923" w:name="_ETM_Q1_7919443"/>
      <w:bookmarkStart w:id="2924" w:name="_ETM_Q1_7919464"/>
      <w:bookmarkEnd w:id="2923"/>
      <w:bookmarkEnd w:id="2924"/>
      <w:r>
        <w:rPr>
          <w:rtl/>
          <w:lang w:eastAsia="he-IL"/>
        </w:rPr>
        <w:t xml:space="preserve">כן. </w:t>
      </w:r>
    </w:p>
    <w:p w:rsidR="005D68E2" w:rsidRDefault="005D68E2" w:rsidP="005D68E2">
      <w:pPr>
        <w:rPr>
          <w:rtl/>
          <w:lang w:eastAsia="he-IL"/>
        </w:rPr>
      </w:pPr>
      <w:bookmarkStart w:id="2925" w:name="_ETM_Q1_7926811"/>
      <w:bookmarkStart w:id="2926" w:name="_ETM_Q1_7926865"/>
      <w:bookmarkEnd w:id="2925"/>
      <w:bookmarkEnd w:id="2926"/>
    </w:p>
    <w:p w:rsidR="005D68E2" w:rsidRDefault="005D68E2" w:rsidP="005D68E2">
      <w:pPr>
        <w:pStyle w:val="a5"/>
        <w:keepNext/>
        <w:rPr>
          <w:rtl/>
        </w:rPr>
      </w:pPr>
      <w:bookmarkStart w:id="2927" w:name="ET_speaker_6032_275"/>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2927"/>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אין ספק שחברת המתנ"סים נמצאת בתוך החברה עצמה, בתוך הקהילה והקהל </w:t>
      </w:r>
      <w:bookmarkStart w:id="2928" w:name="_ETM_Q1_7935649"/>
      <w:bookmarkEnd w:id="2928"/>
      <w:r>
        <w:rPr>
          <w:rtl/>
          <w:lang w:eastAsia="he-IL"/>
        </w:rPr>
        <w:t>העיקרי של הוא הגיל המדובר.</w:t>
      </w:r>
    </w:p>
    <w:p w:rsidR="005D68E2" w:rsidRDefault="005D68E2" w:rsidP="005D68E2">
      <w:pPr>
        <w:rPr>
          <w:rtl/>
          <w:lang w:eastAsia="he-IL"/>
        </w:rPr>
      </w:pPr>
      <w:bookmarkStart w:id="2929" w:name="_ETM_Q1_7941595"/>
      <w:bookmarkStart w:id="2930" w:name="_ETM_Q1_7941646"/>
      <w:bookmarkStart w:id="2931" w:name="_ETM_Q1_7942498"/>
      <w:bookmarkEnd w:id="2929"/>
      <w:bookmarkEnd w:id="2930"/>
      <w:bookmarkEnd w:id="2931"/>
    </w:p>
    <w:p w:rsidR="005D68E2" w:rsidRDefault="005D68E2" w:rsidP="005D68E2">
      <w:pPr>
        <w:pStyle w:val="afb"/>
        <w:keepNext/>
        <w:rPr>
          <w:rtl/>
          <w:lang w:eastAsia="he-IL"/>
        </w:rPr>
      </w:pPr>
      <w:bookmarkStart w:id="2932" w:name="ET_guest_ספית_חשביה_צורי_276"/>
      <w:r>
        <w:rPr>
          <w:rStyle w:val="TagStyle"/>
          <w:rFonts w:hint="cs"/>
          <w:rtl/>
        </w:rPr>
        <w:t xml:space="preserve"> &lt;&lt; אורח &gt;&gt; </w:t>
      </w:r>
      <w:r>
        <w:rPr>
          <w:rFonts w:hint="cs"/>
          <w:rtl/>
          <w:lang w:eastAsia="he-IL"/>
        </w:rPr>
        <w:t>ספית חשביה צורי:</w:t>
      </w:r>
      <w:r>
        <w:rPr>
          <w:rStyle w:val="TagStyle"/>
          <w:rFonts w:hint="cs"/>
          <w:rtl/>
        </w:rPr>
        <w:t xml:space="preserve"> &lt;&lt; אורח &gt;&gt;</w:t>
      </w:r>
      <w:r>
        <w:rPr>
          <w:rFonts w:hint="cs"/>
          <w:rtl/>
          <w:lang w:eastAsia="he-IL"/>
        </w:rPr>
        <w:t xml:space="preserve"> </w:t>
      </w:r>
      <w:bookmarkEnd w:id="2932"/>
    </w:p>
    <w:p w:rsidR="005D68E2" w:rsidRDefault="005D68E2" w:rsidP="005D68E2">
      <w:pPr>
        <w:pStyle w:val="KeepWithNext"/>
        <w:rPr>
          <w:rFonts w:hint="cs"/>
          <w:rtl/>
          <w:lang w:eastAsia="he-IL"/>
        </w:rPr>
      </w:pPr>
    </w:p>
    <w:p w:rsidR="005D68E2" w:rsidRDefault="005D68E2" w:rsidP="005D68E2">
      <w:pPr>
        <w:rPr>
          <w:rtl/>
          <w:lang w:eastAsia="he-IL"/>
        </w:rPr>
      </w:pPr>
      <w:bookmarkStart w:id="2933" w:name="_ETM_Q1_7942753"/>
      <w:bookmarkStart w:id="2934" w:name="_ETM_Q1_7942774"/>
      <w:bookmarkEnd w:id="2933"/>
      <w:bookmarkEnd w:id="2934"/>
      <w:r>
        <w:rPr>
          <w:rtl/>
          <w:lang w:eastAsia="he-IL"/>
        </w:rPr>
        <w:t xml:space="preserve">נכון מאוד. </w:t>
      </w:r>
      <w:bookmarkStart w:id="2935" w:name="_ETM_Q1_7945071"/>
      <w:bookmarkEnd w:id="2935"/>
      <w:r>
        <w:rPr>
          <w:rtl/>
          <w:lang w:eastAsia="he-IL"/>
        </w:rPr>
        <w:t xml:space="preserve">אני רוצה להתחבר לדברים של חברת הכנסת </w:t>
      </w:r>
      <w:proofErr w:type="spellStart"/>
      <w:r>
        <w:rPr>
          <w:rtl/>
          <w:lang w:eastAsia="he-IL"/>
        </w:rPr>
        <w:t>תהלה</w:t>
      </w:r>
      <w:proofErr w:type="spellEnd"/>
      <w:r>
        <w:rPr>
          <w:rtl/>
          <w:lang w:eastAsia="he-IL"/>
        </w:rPr>
        <w:t xml:space="preserve"> פרידמן בתחילת </w:t>
      </w:r>
      <w:bookmarkStart w:id="2936" w:name="_ETM_Q1_7948586"/>
      <w:bookmarkEnd w:id="2936"/>
      <w:r>
        <w:rPr>
          <w:rtl/>
          <w:lang w:eastAsia="he-IL"/>
        </w:rPr>
        <w:t xml:space="preserve">הישיבה. אני חושבת שהחינוך הבלתי פורמלי הוא סופר </w:t>
      </w:r>
      <w:bookmarkStart w:id="2937" w:name="_ETM_Q1_7953347"/>
      <w:bookmarkEnd w:id="2937"/>
      <w:r>
        <w:rPr>
          <w:rtl/>
          <w:lang w:eastAsia="he-IL"/>
        </w:rPr>
        <w:t xml:space="preserve">חשוב לתהליכי המניעה של פשיעה ואלימות. רק לפני חודשיים </w:t>
      </w:r>
      <w:bookmarkStart w:id="2938" w:name="_ETM_Q1_7960259"/>
      <w:bookmarkEnd w:id="2938"/>
      <w:r>
        <w:rPr>
          <w:rtl/>
          <w:lang w:eastAsia="he-IL"/>
        </w:rPr>
        <w:t xml:space="preserve">סיימנו מחקר עם קרן יד הנדיב שערכה אותו דוקטור </w:t>
      </w:r>
      <w:bookmarkStart w:id="2939" w:name="_ETM_Q1_7963571"/>
      <w:bookmarkEnd w:id="2939"/>
      <w:r>
        <w:rPr>
          <w:rtl/>
          <w:lang w:eastAsia="he-IL"/>
        </w:rPr>
        <w:t>נסרין חאג' יחיא בנושא החינוך הבלתי פורמלי בחברה הערבית</w:t>
      </w:r>
      <w:bookmarkStart w:id="2940" w:name="_ETM_Q1_7969827"/>
      <w:bookmarkEnd w:id="2940"/>
      <w:r>
        <w:rPr>
          <w:rtl/>
          <w:lang w:eastAsia="he-IL"/>
        </w:rPr>
        <w:t xml:space="preserve"> ולמעשה ראינו שבני הנוער משוועים לפעילויות בלתי פורמליות. </w:t>
      </w:r>
      <w:bookmarkStart w:id="2941" w:name="_ETM_Q1_7973321"/>
      <w:bookmarkEnd w:id="2941"/>
      <w:r>
        <w:rPr>
          <w:rtl/>
          <w:lang w:eastAsia="he-IL"/>
        </w:rPr>
        <w:t xml:space="preserve">דרך אגב, דירגנו את הפעילויות האלה והפעילויות שהם מאוד מאוד </w:t>
      </w:r>
      <w:bookmarkStart w:id="2942" w:name="_ETM_Q1_7976947"/>
      <w:bookmarkEnd w:id="2942"/>
      <w:r>
        <w:rPr>
          <w:rtl/>
          <w:lang w:eastAsia="he-IL"/>
        </w:rPr>
        <w:t>היו רוצים לראות, אלה יותר טיולים, יותר פעילויות</w:t>
      </w:r>
      <w:bookmarkStart w:id="2943" w:name="_ETM_Q1_7981139"/>
      <w:bookmarkEnd w:id="2943"/>
      <w:r>
        <w:rPr>
          <w:rtl/>
          <w:lang w:eastAsia="he-IL"/>
        </w:rPr>
        <w:t xml:space="preserve"> ספורט והופתענו מאוד לראות שהם גם היו רוצים להיכנס לתוך </w:t>
      </w:r>
      <w:bookmarkStart w:id="2944" w:name="_ETM_Q1_7987145"/>
      <w:bookmarkEnd w:id="2944"/>
      <w:r>
        <w:rPr>
          <w:rtl/>
          <w:lang w:eastAsia="he-IL"/>
        </w:rPr>
        <w:t>מרכזי למידה.</w:t>
      </w:r>
    </w:p>
    <w:p w:rsidR="005D68E2" w:rsidRDefault="005D68E2" w:rsidP="005D68E2">
      <w:pPr>
        <w:rPr>
          <w:rtl/>
          <w:lang w:eastAsia="he-IL"/>
        </w:rPr>
      </w:pPr>
      <w:bookmarkStart w:id="2945" w:name="_ETM_Q1_7989705"/>
      <w:bookmarkStart w:id="2946" w:name="_ETM_Q1_7989764"/>
      <w:bookmarkStart w:id="2947" w:name="_ETM_Q1_7989816"/>
      <w:bookmarkEnd w:id="2945"/>
      <w:bookmarkEnd w:id="2946"/>
      <w:bookmarkEnd w:id="2947"/>
    </w:p>
    <w:p w:rsidR="005D68E2" w:rsidRDefault="005D68E2" w:rsidP="005D68E2">
      <w:pPr>
        <w:rPr>
          <w:rtl/>
          <w:lang w:eastAsia="he-IL"/>
        </w:rPr>
      </w:pPr>
      <w:bookmarkStart w:id="2948" w:name="_ETM_Q1_7989856"/>
      <w:bookmarkEnd w:id="2948"/>
      <w:r>
        <w:rPr>
          <w:rtl/>
          <w:lang w:eastAsia="he-IL"/>
        </w:rPr>
        <w:t xml:space="preserve">הסמנכ"ל שלנו רונן </w:t>
      </w:r>
      <w:proofErr w:type="spellStart"/>
      <w:r>
        <w:rPr>
          <w:rtl/>
          <w:lang w:eastAsia="he-IL"/>
        </w:rPr>
        <w:t>קובלסקי</w:t>
      </w:r>
      <w:proofErr w:type="spellEnd"/>
      <w:r>
        <w:rPr>
          <w:rtl/>
          <w:lang w:eastAsia="he-IL"/>
        </w:rPr>
        <w:t xml:space="preserve"> נפגש עם חבר </w:t>
      </w:r>
      <w:bookmarkStart w:id="2949" w:name="_ETM_Q1_7997291"/>
      <w:bookmarkEnd w:id="2949"/>
      <w:r>
        <w:rPr>
          <w:rtl/>
          <w:lang w:eastAsia="he-IL"/>
        </w:rPr>
        <w:t xml:space="preserve">הכנסת דוקטור אחמד טיבי כדי לדבר על סוגיות ומענים שאנחנו </w:t>
      </w:r>
      <w:bookmarkStart w:id="2950" w:name="_ETM_Q1_8001095"/>
      <w:bookmarkEnd w:id="2950"/>
      <w:r>
        <w:rPr>
          <w:rtl/>
          <w:lang w:eastAsia="he-IL"/>
        </w:rPr>
        <w:t xml:space="preserve">מציעים. למעשה הגשנו למר ג'לאל ספדי שאחראי על </w:t>
      </w:r>
      <w:proofErr w:type="spellStart"/>
      <w:r>
        <w:rPr>
          <w:rtl/>
          <w:lang w:eastAsia="he-IL"/>
        </w:rPr>
        <w:t>תוכנית</w:t>
      </w:r>
      <w:proofErr w:type="spellEnd"/>
      <w:r>
        <w:rPr>
          <w:rtl/>
          <w:lang w:eastAsia="he-IL"/>
        </w:rPr>
        <w:t xml:space="preserve"> </w:t>
      </w:r>
      <w:bookmarkStart w:id="2951" w:name="_ETM_Q1_8008450"/>
      <w:bookmarkEnd w:id="2951"/>
      <w:r>
        <w:rPr>
          <w:rtl/>
          <w:lang w:eastAsia="he-IL"/>
        </w:rPr>
        <w:t xml:space="preserve">אתגרים 922 בקשה להרחבת המענים לישובים ואנחנו התמקדנו בארבעה מענים. </w:t>
      </w:r>
      <w:bookmarkStart w:id="2952" w:name="_ETM_Q1_8016565"/>
      <w:bookmarkEnd w:id="2952"/>
    </w:p>
    <w:p w:rsidR="005D68E2" w:rsidRDefault="005D68E2" w:rsidP="005D68E2">
      <w:pPr>
        <w:rPr>
          <w:rtl/>
          <w:lang w:eastAsia="he-IL"/>
        </w:rPr>
      </w:pPr>
      <w:bookmarkStart w:id="2953" w:name="_ETM_Q1_8018773"/>
      <w:bookmarkStart w:id="2954" w:name="_ETM_Q1_8018838"/>
      <w:bookmarkEnd w:id="2953"/>
      <w:bookmarkEnd w:id="2954"/>
      <w:r>
        <w:rPr>
          <w:rtl/>
          <w:lang w:eastAsia="he-IL"/>
        </w:rPr>
        <w:t xml:space="preserve"> </w:t>
      </w:r>
    </w:p>
    <w:p w:rsidR="005D68E2" w:rsidRDefault="005D68E2" w:rsidP="005D68E2">
      <w:pPr>
        <w:pStyle w:val="af8"/>
        <w:keepNext/>
        <w:rPr>
          <w:rtl/>
        </w:rPr>
      </w:pPr>
      <w:bookmarkStart w:id="2955" w:name="_ETM_Q1_8020125"/>
      <w:bookmarkStart w:id="2956" w:name="_ETM_Q1_8020180"/>
      <w:bookmarkStart w:id="2957" w:name="_ETM_Q1_8026373"/>
      <w:bookmarkStart w:id="2958" w:name="_ETM_Q1_8026443"/>
      <w:bookmarkStart w:id="2959" w:name="_ETM_Q1_8026727"/>
      <w:bookmarkStart w:id="2960" w:name="ET_yor_5278_277"/>
      <w:bookmarkEnd w:id="2955"/>
      <w:bookmarkEnd w:id="2956"/>
      <w:bookmarkEnd w:id="2957"/>
      <w:bookmarkEnd w:id="2958"/>
      <w:bookmarkEnd w:id="29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60"/>
    </w:p>
    <w:p w:rsidR="005D68E2" w:rsidRDefault="005D68E2" w:rsidP="005D68E2">
      <w:pPr>
        <w:pStyle w:val="KeepWithNext"/>
        <w:rPr>
          <w:rFonts w:hint="cs"/>
          <w:rtl/>
          <w:lang w:eastAsia="he-IL"/>
        </w:rPr>
      </w:pPr>
    </w:p>
    <w:p w:rsidR="005D68E2" w:rsidRDefault="005D68E2" w:rsidP="005D68E2">
      <w:pPr>
        <w:rPr>
          <w:rtl/>
          <w:lang w:eastAsia="he-IL"/>
        </w:rPr>
      </w:pPr>
      <w:bookmarkStart w:id="2961" w:name="_ETM_Q1_8026969"/>
      <w:bookmarkStart w:id="2962" w:name="_ETM_Q1_8026990"/>
      <w:bookmarkEnd w:id="2961"/>
      <w:bookmarkEnd w:id="2962"/>
      <w:r>
        <w:rPr>
          <w:rtl/>
          <w:lang w:eastAsia="he-IL"/>
        </w:rPr>
        <w:t xml:space="preserve">את מדברת באופן </w:t>
      </w:r>
      <w:bookmarkStart w:id="2963" w:name="_ETM_Q1_8026111"/>
      <w:bookmarkEnd w:id="2963"/>
      <w:r>
        <w:rPr>
          <w:rtl/>
          <w:lang w:eastAsia="he-IL"/>
        </w:rPr>
        <w:t>כללי או על נוער בסיכון או נוער במצוקה?</w:t>
      </w:r>
      <w:bookmarkStart w:id="2964" w:name="_ETM_Q1_8029525"/>
      <w:bookmarkEnd w:id="2964"/>
    </w:p>
    <w:p w:rsidR="005D68E2" w:rsidRDefault="005D68E2" w:rsidP="005D68E2">
      <w:pPr>
        <w:rPr>
          <w:rtl/>
          <w:lang w:eastAsia="he-IL"/>
        </w:rPr>
      </w:pPr>
      <w:bookmarkStart w:id="2965" w:name="_ETM_Q1_8029587"/>
      <w:bookmarkStart w:id="2966" w:name="_ETM_Q1_8030501"/>
      <w:bookmarkEnd w:id="2965"/>
      <w:bookmarkEnd w:id="2966"/>
    </w:p>
    <w:p w:rsidR="005D68E2" w:rsidRDefault="005D68E2" w:rsidP="005D68E2">
      <w:pPr>
        <w:pStyle w:val="afb"/>
        <w:keepNext/>
        <w:rPr>
          <w:rtl/>
          <w:lang w:eastAsia="he-IL"/>
        </w:rPr>
      </w:pPr>
      <w:bookmarkStart w:id="2967" w:name="ET_guest_ספית_חשביה_צורי_278"/>
      <w:r>
        <w:rPr>
          <w:rStyle w:val="TagStyle"/>
          <w:rFonts w:hint="cs"/>
          <w:rtl/>
        </w:rPr>
        <w:t xml:space="preserve"> &lt;&lt; אורח &gt;&gt; </w:t>
      </w:r>
      <w:r>
        <w:rPr>
          <w:rFonts w:hint="cs"/>
          <w:rtl/>
          <w:lang w:eastAsia="he-IL"/>
        </w:rPr>
        <w:t>ספית חשביה צורי:</w:t>
      </w:r>
      <w:r>
        <w:rPr>
          <w:rStyle w:val="TagStyle"/>
          <w:rFonts w:hint="cs"/>
          <w:rtl/>
        </w:rPr>
        <w:t xml:space="preserve"> &lt;&lt; אורח &gt;&gt;</w:t>
      </w:r>
      <w:r>
        <w:rPr>
          <w:rFonts w:hint="cs"/>
          <w:rtl/>
          <w:lang w:eastAsia="he-IL"/>
        </w:rPr>
        <w:t xml:space="preserve"> </w:t>
      </w:r>
      <w:bookmarkEnd w:id="2967"/>
    </w:p>
    <w:p w:rsidR="005D68E2" w:rsidRDefault="005D68E2" w:rsidP="005D68E2">
      <w:pPr>
        <w:pStyle w:val="KeepWithNext"/>
        <w:rPr>
          <w:rFonts w:hint="cs"/>
          <w:rtl/>
          <w:lang w:eastAsia="he-IL"/>
        </w:rPr>
      </w:pPr>
    </w:p>
    <w:p w:rsidR="005D68E2" w:rsidRDefault="005D68E2" w:rsidP="005D68E2">
      <w:pPr>
        <w:rPr>
          <w:rtl/>
          <w:lang w:eastAsia="he-IL"/>
        </w:rPr>
      </w:pPr>
      <w:bookmarkStart w:id="2968" w:name="_ETM_Q1_8030780"/>
      <w:bookmarkStart w:id="2969" w:name="_ETM_Q1_8030799"/>
      <w:bookmarkEnd w:id="2968"/>
      <w:bookmarkEnd w:id="2969"/>
      <w:r>
        <w:rPr>
          <w:rtl/>
          <w:lang w:eastAsia="he-IL"/>
        </w:rPr>
        <w:t xml:space="preserve">אני חושבת שזה </w:t>
      </w:r>
      <w:bookmarkStart w:id="2970" w:name="_ETM_Q1_8030915"/>
      <w:bookmarkEnd w:id="2970"/>
      <w:r>
        <w:rPr>
          <w:rtl/>
          <w:lang w:eastAsia="he-IL"/>
        </w:rPr>
        <w:t>משולב ואני אומר למה. המרכז הקהילתי בעצם עובד על החוסן</w:t>
      </w:r>
      <w:bookmarkStart w:id="2971" w:name="_ETM_Q1_8036867"/>
      <w:bookmarkEnd w:id="2971"/>
      <w:r>
        <w:rPr>
          <w:rtl/>
          <w:lang w:eastAsia="he-IL"/>
        </w:rPr>
        <w:t xml:space="preserve"> הקהילתי, עובד עם המשפחה כולה. כדי לעבוד עם הנוער, יש פעילויות שעובדות עם הנערים עצמם</w:t>
      </w:r>
      <w:bookmarkStart w:id="2972" w:name="_ETM_Q1_8044003"/>
      <w:bookmarkEnd w:id="2972"/>
      <w:r>
        <w:rPr>
          <w:rtl/>
          <w:lang w:eastAsia="he-IL"/>
        </w:rPr>
        <w:t xml:space="preserve"> ויש פעילויות שעובדות עם המשפחה כולה, עם האחים הצעירים, ואני </w:t>
      </w:r>
      <w:bookmarkStart w:id="2973" w:name="_ETM_Q1_8049136"/>
      <w:bookmarkEnd w:id="2973"/>
      <w:r>
        <w:rPr>
          <w:rtl/>
          <w:lang w:eastAsia="he-IL"/>
        </w:rPr>
        <w:t xml:space="preserve">חושבת שאנחנו צריכים לתמוך במרכז הקהילתי כמרכז קהילתי שעובד על החוסן היישובי ועל תהליכי בינוי הקהילה. פנינו בארבע סוגיות. </w:t>
      </w:r>
    </w:p>
    <w:p w:rsidR="005D68E2" w:rsidRDefault="005D68E2" w:rsidP="005D68E2">
      <w:pPr>
        <w:rPr>
          <w:rtl/>
          <w:lang w:eastAsia="he-IL"/>
        </w:rPr>
      </w:pPr>
      <w:bookmarkStart w:id="2974" w:name="_ETM_Q1_8061094"/>
      <w:bookmarkStart w:id="2975" w:name="_ETM_Q1_8061153"/>
      <w:bookmarkEnd w:id="2974"/>
      <w:bookmarkEnd w:id="2975"/>
    </w:p>
    <w:p w:rsidR="005D68E2" w:rsidRDefault="005D68E2" w:rsidP="005D68E2">
      <w:pPr>
        <w:rPr>
          <w:rtl/>
          <w:lang w:eastAsia="he-IL"/>
        </w:rPr>
      </w:pPr>
      <w:r>
        <w:rPr>
          <w:rtl/>
          <w:lang w:eastAsia="he-IL"/>
        </w:rPr>
        <w:t xml:space="preserve">סוגיה </w:t>
      </w:r>
      <w:bookmarkStart w:id="2976" w:name="_ETM_Q1_8060282"/>
      <w:bookmarkEnd w:id="2976"/>
      <w:r>
        <w:rPr>
          <w:rtl/>
          <w:lang w:eastAsia="he-IL"/>
        </w:rPr>
        <w:t xml:space="preserve">אחת היא תמיכה במרכזים הקהילתיים. אנחנו היום נמצאים ב-40 </w:t>
      </w:r>
      <w:bookmarkStart w:id="2977" w:name="_ETM_Q1_8064677"/>
      <w:bookmarkEnd w:id="2977"/>
      <w:r>
        <w:rPr>
          <w:rtl/>
          <w:lang w:eastAsia="he-IL"/>
        </w:rPr>
        <w:t xml:space="preserve">ישובים אבל אם אני סופרת גם מועצות אזוריות, אנחנו </w:t>
      </w:r>
      <w:bookmarkStart w:id="2978" w:name="_ETM_Q1_8066468"/>
      <w:bookmarkEnd w:id="2978"/>
      <w:r>
        <w:rPr>
          <w:rtl/>
          <w:lang w:eastAsia="he-IL"/>
        </w:rPr>
        <w:t xml:space="preserve">נמצאים ב-60 ישובים ערביים בכל המגזרים - דרוזים, </w:t>
      </w:r>
      <w:proofErr w:type="spellStart"/>
      <w:r>
        <w:rPr>
          <w:rtl/>
          <w:lang w:eastAsia="he-IL"/>
        </w:rPr>
        <w:t>צ'רקסים</w:t>
      </w:r>
      <w:proofErr w:type="spellEnd"/>
      <w:r>
        <w:rPr>
          <w:rtl/>
          <w:lang w:eastAsia="he-IL"/>
        </w:rPr>
        <w:t xml:space="preserve">, בדואים </w:t>
      </w:r>
      <w:bookmarkStart w:id="2979" w:name="_ETM_Q1_8073239"/>
      <w:bookmarkEnd w:id="2979"/>
      <w:r>
        <w:rPr>
          <w:rtl/>
          <w:lang w:eastAsia="he-IL"/>
        </w:rPr>
        <w:t xml:space="preserve">בדרום, בדואים בצפון - ואנחנו מבקשים להתרחב לעוד 19 ישובים. </w:t>
      </w:r>
      <w:bookmarkStart w:id="2980" w:name="_ETM_Q1_8078265"/>
      <w:bookmarkEnd w:id="2980"/>
      <w:r>
        <w:rPr>
          <w:rtl/>
          <w:lang w:eastAsia="he-IL"/>
        </w:rPr>
        <w:t xml:space="preserve">ביקשנו </w:t>
      </w:r>
      <w:proofErr w:type="spellStart"/>
      <w:r>
        <w:rPr>
          <w:rtl/>
          <w:lang w:eastAsia="he-IL"/>
        </w:rPr>
        <w:t>תוכניות</w:t>
      </w:r>
      <w:proofErr w:type="spellEnd"/>
      <w:r>
        <w:rPr>
          <w:rtl/>
          <w:lang w:eastAsia="he-IL"/>
        </w:rPr>
        <w:t xml:space="preserve"> ספציפיות למיגור האלימות וביקשנו להרחיב את </w:t>
      </w:r>
      <w:proofErr w:type="spellStart"/>
      <w:r>
        <w:rPr>
          <w:rtl/>
          <w:lang w:eastAsia="he-IL"/>
        </w:rPr>
        <w:t>תוכנית</w:t>
      </w:r>
      <w:proofErr w:type="spellEnd"/>
      <w:r>
        <w:rPr>
          <w:rtl/>
          <w:lang w:eastAsia="he-IL"/>
        </w:rPr>
        <w:t xml:space="preserve"> חוג לכל ילד בחברה הערבית. </w:t>
      </w:r>
      <w:bookmarkStart w:id="2981" w:name="_ETM_Q1_8088458"/>
      <w:bookmarkEnd w:id="2981"/>
      <w:r>
        <w:rPr>
          <w:rtl/>
          <w:lang w:eastAsia="he-IL"/>
        </w:rPr>
        <w:t xml:space="preserve">אנחנו מאמינים שפעילות חוגית ופעילות של טבע אתגרים וסביבה, </w:t>
      </w:r>
      <w:bookmarkStart w:id="2982" w:name="_ETM_Q1_8092279"/>
      <w:bookmarkEnd w:id="2982"/>
      <w:r>
        <w:rPr>
          <w:rtl/>
          <w:lang w:eastAsia="he-IL"/>
        </w:rPr>
        <w:t xml:space="preserve">ומרכזי למידה וכל הדברים האלה שנמצאים בתוך התכניות שאנחנו </w:t>
      </w:r>
      <w:bookmarkStart w:id="2983" w:name="_ETM_Q1_8097851"/>
      <w:bookmarkEnd w:id="2983"/>
      <w:r>
        <w:rPr>
          <w:rtl/>
          <w:lang w:eastAsia="he-IL"/>
        </w:rPr>
        <w:t xml:space="preserve">ביקשנו, יכולים בהחלט לקחת את בני הנוער מהרחובות, להכניס אותם </w:t>
      </w:r>
      <w:bookmarkStart w:id="2984" w:name="_ETM_Q1_8101218"/>
      <w:bookmarkEnd w:id="2984"/>
      <w:r>
        <w:rPr>
          <w:rtl/>
          <w:lang w:eastAsia="he-IL"/>
        </w:rPr>
        <w:t>לתוך המרכזים הקהילתיים או למרחבים חינוכיים נוספים ולעשות את</w:t>
      </w:r>
      <w:bookmarkStart w:id="2985" w:name="_ETM_Q1_8106379"/>
      <w:bookmarkEnd w:id="2985"/>
      <w:r>
        <w:rPr>
          <w:rtl/>
          <w:lang w:eastAsia="he-IL"/>
        </w:rPr>
        <w:t>ם את הפעילות החינוכית הנדרשת. לצערי התקציבים תקועים. אנחנו ע</w:t>
      </w:r>
      <w:bookmarkStart w:id="2986" w:name="_ETM_Q1_8112091"/>
      <w:bookmarkEnd w:id="2986"/>
      <w:r>
        <w:rPr>
          <w:rtl/>
          <w:lang w:eastAsia="he-IL"/>
        </w:rPr>
        <w:t>דיין לא קיבלנו תשובה לבקשות שלנו.</w:t>
      </w:r>
      <w:bookmarkStart w:id="2987" w:name="_ETM_Q1_8122498"/>
      <w:bookmarkEnd w:id="2987"/>
    </w:p>
    <w:p w:rsidR="005D68E2" w:rsidRDefault="005D68E2" w:rsidP="005D68E2">
      <w:pPr>
        <w:rPr>
          <w:rtl/>
          <w:lang w:eastAsia="he-IL"/>
        </w:rPr>
      </w:pPr>
      <w:bookmarkStart w:id="2988" w:name="_ETM_Q1_8122582"/>
      <w:bookmarkEnd w:id="2988"/>
    </w:p>
    <w:p w:rsidR="005D68E2" w:rsidRDefault="005D68E2" w:rsidP="005D68E2">
      <w:pPr>
        <w:rPr>
          <w:rtl/>
          <w:lang w:eastAsia="he-IL"/>
        </w:rPr>
      </w:pPr>
      <w:bookmarkStart w:id="2989" w:name="_ETM_Q1_8122602"/>
      <w:bookmarkStart w:id="2990" w:name="_ETM_Q1_8122634"/>
      <w:bookmarkEnd w:id="2989"/>
      <w:bookmarkEnd w:id="2990"/>
      <w:r>
        <w:rPr>
          <w:rtl/>
          <w:lang w:eastAsia="he-IL"/>
        </w:rPr>
        <w:t xml:space="preserve">אנחנו פועלים בשטח, </w:t>
      </w:r>
      <w:bookmarkStart w:id="2991" w:name="_ETM_Q1_8116741"/>
      <w:bookmarkEnd w:id="2991"/>
      <w:r>
        <w:rPr>
          <w:rtl/>
          <w:lang w:eastAsia="he-IL"/>
        </w:rPr>
        <w:t xml:space="preserve">אנחנו לא הפסקנו לפעול אבל ללא המענה התקציבי הזה, </w:t>
      </w:r>
      <w:bookmarkStart w:id="2992" w:name="_ETM_Q1_8121533"/>
      <w:bookmarkEnd w:id="2992"/>
      <w:r>
        <w:rPr>
          <w:rtl/>
          <w:lang w:eastAsia="he-IL"/>
        </w:rPr>
        <w:t xml:space="preserve">אנחנו נאלץ לסגור פעילויות ולא לפתוח פעילויות במרכזים </w:t>
      </w:r>
      <w:bookmarkStart w:id="2993" w:name="_ETM_Q1_8125770"/>
      <w:bookmarkEnd w:id="2993"/>
      <w:r>
        <w:rPr>
          <w:rtl/>
          <w:lang w:eastAsia="he-IL"/>
        </w:rPr>
        <w:t xml:space="preserve">חדשים או בישובים חדשים. אם הבקשות שלנו תענינה, אנחנו למעשה </w:t>
      </w:r>
      <w:bookmarkStart w:id="2994" w:name="_ETM_Q1_8132081"/>
      <w:bookmarkEnd w:id="2994"/>
      <w:r>
        <w:rPr>
          <w:rtl/>
          <w:lang w:eastAsia="he-IL"/>
        </w:rPr>
        <w:t xml:space="preserve">נעבוד כמעט בכל הישובים של החברה הערבית ואני חושבת שהמענה </w:t>
      </w:r>
      <w:bookmarkStart w:id="2995" w:name="_ETM_Q1_8137582"/>
      <w:bookmarkEnd w:id="2995"/>
      <w:r>
        <w:rPr>
          <w:rtl/>
          <w:lang w:eastAsia="he-IL"/>
        </w:rPr>
        <w:t>שאנחנו יכולים לתת הוא מענה מאוד מאוד נכון.</w:t>
      </w:r>
    </w:p>
    <w:p w:rsidR="005D68E2" w:rsidRDefault="005D68E2" w:rsidP="005D68E2">
      <w:pPr>
        <w:rPr>
          <w:rtl/>
          <w:lang w:eastAsia="he-IL"/>
        </w:rPr>
      </w:pPr>
      <w:bookmarkStart w:id="2996" w:name="_ETM_Q1_8142663"/>
      <w:bookmarkStart w:id="2997" w:name="_ETM_Q1_8142725"/>
      <w:bookmarkEnd w:id="2996"/>
      <w:bookmarkEnd w:id="2997"/>
    </w:p>
    <w:p w:rsidR="005D68E2" w:rsidRDefault="005D68E2" w:rsidP="005D68E2">
      <w:pPr>
        <w:rPr>
          <w:rtl/>
          <w:lang w:eastAsia="he-IL"/>
        </w:rPr>
      </w:pPr>
      <w:bookmarkStart w:id="2998" w:name="_ETM_Q1_8143183"/>
      <w:bookmarkStart w:id="2999" w:name="_ETM_Q1_8143233"/>
      <w:bookmarkEnd w:id="2998"/>
      <w:bookmarkEnd w:id="2999"/>
      <w:r>
        <w:rPr>
          <w:rtl/>
          <w:lang w:eastAsia="he-IL"/>
        </w:rPr>
        <w:t xml:space="preserve">ראיתי את </w:t>
      </w:r>
      <w:bookmarkStart w:id="3000" w:name="_ETM_Q1_8144927"/>
      <w:bookmarkEnd w:id="3000"/>
      <w:r>
        <w:rPr>
          <w:rtl/>
          <w:lang w:eastAsia="he-IL"/>
        </w:rPr>
        <w:t xml:space="preserve">בני הנוער שנמצאים בתוכנית – סתם אני נותנת דוגמה של אחת התכניות שלנו – </w:t>
      </w:r>
      <w:proofErr w:type="spellStart"/>
      <w:r>
        <w:rPr>
          <w:rtl/>
          <w:lang w:eastAsia="he-IL"/>
        </w:rPr>
        <w:t>תוכנית</w:t>
      </w:r>
      <w:proofErr w:type="spellEnd"/>
      <w:r>
        <w:rPr>
          <w:rtl/>
          <w:lang w:eastAsia="he-IL"/>
        </w:rPr>
        <w:t xml:space="preserve"> שאקל שהיא </w:t>
      </w:r>
      <w:proofErr w:type="spellStart"/>
      <w:r>
        <w:rPr>
          <w:rtl/>
          <w:lang w:eastAsia="he-IL"/>
        </w:rPr>
        <w:t>תוכנית</w:t>
      </w:r>
      <w:proofErr w:type="spellEnd"/>
      <w:r>
        <w:rPr>
          <w:rtl/>
          <w:lang w:eastAsia="he-IL"/>
        </w:rPr>
        <w:t xml:space="preserve"> טבע </w:t>
      </w:r>
      <w:bookmarkStart w:id="3001" w:name="_ETM_Q1_8147883"/>
      <w:bookmarkEnd w:id="3001"/>
      <w:r>
        <w:rPr>
          <w:rtl/>
          <w:lang w:eastAsia="he-IL"/>
        </w:rPr>
        <w:t xml:space="preserve">ואתגרים, בני הנוער מגיעים, מטיילים בארץ, בונים רפסודות ועושים </w:t>
      </w:r>
      <w:proofErr w:type="spellStart"/>
      <w:r>
        <w:rPr>
          <w:rtl/>
          <w:lang w:eastAsia="he-IL"/>
        </w:rPr>
        <w:t>רפסודייה</w:t>
      </w:r>
      <w:bookmarkStart w:id="3002" w:name="_ETM_Q1_8156862"/>
      <w:bookmarkEnd w:id="3002"/>
      <w:proofErr w:type="spellEnd"/>
      <w:r>
        <w:rPr>
          <w:rtl/>
          <w:lang w:eastAsia="he-IL"/>
        </w:rPr>
        <w:t>. החברה הערבית משוועת לתוכניות כמו התוכנית הזאת.</w:t>
      </w:r>
    </w:p>
    <w:p w:rsidR="005D68E2" w:rsidRDefault="005D68E2" w:rsidP="005D68E2">
      <w:pPr>
        <w:rPr>
          <w:rtl/>
          <w:lang w:eastAsia="he-IL"/>
        </w:rPr>
      </w:pPr>
      <w:bookmarkStart w:id="3003" w:name="_ETM_Q1_8161386"/>
      <w:bookmarkStart w:id="3004" w:name="_ETM_Q1_8161447"/>
      <w:bookmarkStart w:id="3005" w:name="_ETM_Q1_8162339"/>
      <w:bookmarkEnd w:id="3003"/>
      <w:bookmarkEnd w:id="3004"/>
      <w:bookmarkEnd w:id="3005"/>
    </w:p>
    <w:p w:rsidR="005D68E2" w:rsidRDefault="005D68E2" w:rsidP="005D68E2">
      <w:pPr>
        <w:pStyle w:val="af8"/>
        <w:keepNext/>
        <w:rPr>
          <w:rtl/>
        </w:rPr>
      </w:pPr>
      <w:bookmarkStart w:id="3006" w:name="ET_yor_5278_2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06"/>
    </w:p>
    <w:p w:rsidR="005D68E2" w:rsidRDefault="005D68E2" w:rsidP="005D68E2">
      <w:pPr>
        <w:pStyle w:val="KeepWithNext"/>
        <w:rPr>
          <w:rFonts w:hint="cs"/>
          <w:rtl/>
          <w:lang w:eastAsia="he-IL"/>
        </w:rPr>
      </w:pPr>
    </w:p>
    <w:p w:rsidR="005D68E2" w:rsidRDefault="005D68E2" w:rsidP="005D68E2">
      <w:pPr>
        <w:rPr>
          <w:rtl/>
          <w:lang w:eastAsia="he-IL"/>
        </w:rPr>
      </w:pPr>
      <w:bookmarkStart w:id="3007" w:name="_ETM_Q1_8162613"/>
      <w:bookmarkStart w:id="3008" w:name="_ETM_Q1_8162635"/>
      <w:bookmarkEnd w:id="3007"/>
      <w:bookmarkEnd w:id="3008"/>
      <w:r>
        <w:rPr>
          <w:rtl/>
          <w:lang w:eastAsia="he-IL"/>
        </w:rPr>
        <w:t xml:space="preserve">בהתחשב בצרכים </w:t>
      </w:r>
      <w:bookmarkStart w:id="3009" w:name="_ETM_Q1_8162996"/>
      <w:bookmarkEnd w:id="3009"/>
      <w:r>
        <w:rPr>
          <w:rtl/>
          <w:lang w:eastAsia="he-IL"/>
        </w:rPr>
        <w:t xml:space="preserve">המוגברים בקרב בני נוער ערבי, כפי שמשתקף בבירור בדיון, האם </w:t>
      </w:r>
      <w:bookmarkStart w:id="3010" w:name="_ETM_Q1_8167627"/>
      <w:bookmarkEnd w:id="3010"/>
      <w:r>
        <w:rPr>
          <w:rtl/>
          <w:lang w:eastAsia="he-IL"/>
        </w:rPr>
        <w:t>גם חברת המתנ"סים מקצה יותר משאבים לצעירים הערבים?</w:t>
      </w:r>
    </w:p>
    <w:p w:rsidR="005D68E2" w:rsidRDefault="005D68E2" w:rsidP="005D68E2">
      <w:pPr>
        <w:rPr>
          <w:rtl/>
          <w:lang w:eastAsia="he-IL"/>
        </w:rPr>
      </w:pPr>
      <w:bookmarkStart w:id="3011" w:name="_ETM_Q1_8174007"/>
      <w:bookmarkStart w:id="3012" w:name="_ETM_Q1_8174074"/>
      <w:bookmarkStart w:id="3013" w:name="_ETM_Q1_8173715"/>
      <w:bookmarkEnd w:id="3011"/>
      <w:bookmarkEnd w:id="3012"/>
      <w:bookmarkEnd w:id="3013"/>
    </w:p>
    <w:p w:rsidR="005D68E2" w:rsidRDefault="005D68E2" w:rsidP="005D68E2">
      <w:pPr>
        <w:pStyle w:val="afb"/>
        <w:keepNext/>
        <w:rPr>
          <w:rtl/>
          <w:lang w:eastAsia="he-IL"/>
        </w:rPr>
      </w:pPr>
      <w:bookmarkStart w:id="3014" w:name="ET_guest_ספית_חשביה_צורי_280"/>
      <w:r>
        <w:rPr>
          <w:rStyle w:val="TagStyle"/>
          <w:rFonts w:hint="cs"/>
          <w:rtl/>
        </w:rPr>
        <w:t xml:space="preserve"> &lt;&lt; אורח &gt;&gt; </w:t>
      </w:r>
      <w:r>
        <w:rPr>
          <w:rFonts w:hint="cs"/>
          <w:rtl/>
          <w:lang w:eastAsia="he-IL"/>
        </w:rPr>
        <w:t>ספית חשביה צורי:</w:t>
      </w:r>
      <w:r>
        <w:rPr>
          <w:rStyle w:val="TagStyle"/>
          <w:rFonts w:hint="cs"/>
          <w:rtl/>
        </w:rPr>
        <w:t xml:space="preserve"> &lt;&lt; אורח &gt;&gt;</w:t>
      </w:r>
      <w:r>
        <w:rPr>
          <w:rFonts w:hint="cs"/>
          <w:rtl/>
          <w:lang w:eastAsia="he-IL"/>
        </w:rPr>
        <w:t xml:space="preserve"> </w:t>
      </w:r>
      <w:bookmarkEnd w:id="3014"/>
    </w:p>
    <w:p w:rsidR="005D68E2" w:rsidRDefault="005D68E2" w:rsidP="005D68E2">
      <w:pPr>
        <w:pStyle w:val="KeepWithNext"/>
        <w:rPr>
          <w:rFonts w:hint="cs"/>
          <w:rtl/>
          <w:lang w:eastAsia="he-IL"/>
        </w:rPr>
      </w:pPr>
    </w:p>
    <w:p w:rsidR="005D68E2" w:rsidRDefault="005D68E2" w:rsidP="005D68E2">
      <w:pPr>
        <w:rPr>
          <w:rtl/>
          <w:lang w:eastAsia="he-IL"/>
        </w:rPr>
      </w:pPr>
      <w:bookmarkStart w:id="3015" w:name="_ETM_Q1_8173979"/>
      <w:bookmarkStart w:id="3016" w:name="_ETM_Q1_8174002"/>
      <w:bookmarkEnd w:id="3015"/>
      <w:bookmarkEnd w:id="3016"/>
      <w:r>
        <w:rPr>
          <w:rtl/>
          <w:lang w:eastAsia="he-IL"/>
        </w:rPr>
        <w:t xml:space="preserve">ברור. </w:t>
      </w:r>
    </w:p>
    <w:p w:rsidR="005D68E2" w:rsidRDefault="005D68E2" w:rsidP="005D68E2">
      <w:pPr>
        <w:rPr>
          <w:rtl/>
          <w:lang w:eastAsia="he-IL"/>
        </w:rPr>
      </w:pPr>
      <w:bookmarkStart w:id="3017" w:name="_ETM_Q1_8177611"/>
      <w:bookmarkStart w:id="3018" w:name="_ETM_Q1_8177669"/>
      <w:bookmarkStart w:id="3019" w:name="_ETM_Q1_8178323"/>
      <w:bookmarkEnd w:id="3017"/>
      <w:bookmarkEnd w:id="3018"/>
      <w:bookmarkEnd w:id="3019"/>
    </w:p>
    <w:p w:rsidR="005D68E2" w:rsidRDefault="005D68E2" w:rsidP="005D68E2">
      <w:pPr>
        <w:pStyle w:val="af8"/>
        <w:keepNext/>
        <w:rPr>
          <w:rtl/>
        </w:rPr>
      </w:pPr>
      <w:bookmarkStart w:id="3020" w:name="ET_yor_5278_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0"/>
    </w:p>
    <w:p w:rsidR="005D68E2" w:rsidRDefault="005D68E2" w:rsidP="005D68E2">
      <w:pPr>
        <w:pStyle w:val="KeepWithNext"/>
        <w:rPr>
          <w:rFonts w:hint="cs"/>
          <w:rtl/>
          <w:lang w:eastAsia="he-IL"/>
        </w:rPr>
      </w:pPr>
    </w:p>
    <w:p w:rsidR="005D68E2" w:rsidRDefault="005D68E2" w:rsidP="005D68E2">
      <w:pPr>
        <w:rPr>
          <w:rtl/>
          <w:lang w:eastAsia="he-IL"/>
        </w:rPr>
      </w:pPr>
      <w:bookmarkStart w:id="3021" w:name="_ETM_Q1_8178575"/>
      <w:bookmarkStart w:id="3022" w:name="_ETM_Q1_8178597"/>
      <w:bookmarkEnd w:id="3021"/>
      <w:bookmarkEnd w:id="3022"/>
      <w:r>
        <w:rPr>
          <w:rtl/>
          <w:lang w:eastAsia="he-IL"/>
        </w:rPr>
        <w:t xml:space="preserve">אפשר אולי </w:t>
      </w:r>
      <w:bookmarkStart w:id="3023" w:name="_ETM_Q1_8179584"/>
      <w:bookmarkEnd w:id="3023"/>
      <w:r>
        <w:rPr>
          <w:rtl/>
          <w:lang w:eastAsia="he-IL"/>
        </w:rPr>
        <w:t>לסבר את האוזן לגבי שיעור התקציבים שמועברים לישובים הערבים?</w:t>
      </w:r>
      <w:bookmarkStart w:id="3024" w:name="_ETM_Q1_8185167"/>
      <w:bookmarkEnd w:id="3024"/>
    </w:p>
    <w:p w:rsidR="005D68E2" w:rsidRDefault="005D68E2" w:rsidP="005D68E2">
      <w:pPr>
        <w:rPr>
          <w:rtl/>
          <w:lang w:eastAsia="he-IL"/>
        </w:rPr>
      </w:pPr>
      <w:bookmarkStart w:id="3025" w:name="_ETM_Q1_8185229"/>
      <w:bookmarkEnd w:id="3025"/>
    </w:p>
    <w:p w:rsidR="005D68E2" w:rsidRDefault="005D68E2" w:rsidP="005D68E2">
      <w:pPr>
        <w:pStyle w:val="afb"/>
        <w:keepNext/>
        <w:rPr>
          <w:rtl/>
          <w:lang w:eastAsia="he-IL"/>
        </w:rPr>
      </w:pPr>
      <w:bookmarkStart w:id="3026" w:name="ET_guest_ספית_חשביה_צורי_282"/>
      <w:r>
        <w:rPr>
          <w:rStyle w:val="TagStyle"/>
          <w:rFonts w:hint="cs"/>
          <w:rtl/>
        </w:rPr>
        <w:t xml:space="preserve"> &lt;&lt; אורח &gt;&gt; </w:t>
      </w:r>
      <w:r>
        <w:rPr>
          <w:rFonts w:hint="cs"/>
          <w:rtl/>
          <w:lang w:eastAsia="he-IL"/>
        </w:rPr>
        <w:t>ספית חשביה צורי:</w:t>
      </w:r>
      <w:r>
        <w:rPr>
          <w:rStyle w:val="TagStyle"/>
          <w:rFonts w:hint="cs"/>
          <w:rtl/>
        </w:rPr>
        <w:t xml:space="preserve"> &lt;&lt; אורח &gt;&gt;</w:t>
      </w:r>
      <w:r>
        <w:rPr>
          <w:rFonts w:hint="cs"/>
          <w:rtl/>
          <w:lang w:eastAsia="he-IL"/>
        </w:rPr>
        <w:t xml:space="preserve"> </w:t>
      </w:r>
      <w:bookmarkEnd w:id="3026"/>
    </w:p>
    <w:p w:rsidR="005D68E2" w:rsidRDefault="005D68E2" w:rsidP="005D68E2">
      <w:pPr>
        <w:pStyle w:val="KeepWithNext"/>
        <w:rPr>
          <w:rFonts w:hint="cs"/>
          <w:rtl/>
          <w:lang w:eastAsia="he-IL"/>
        </w:rPr>
      </w:pPr>
    </w:p>
    <w:p w:rsidR="005D68E2" w:rsidRDefault="005D68E2" w:rsidP="005D68E2">
      <w:pPr>
        <w:rPr>
          <w:rtl/>
          <w:lang w:eastAsia="he-IL"/>
        </w:rPr>
      </w:pPr>
      <w:bookmarkStart w:id="3027" w:name="_ETM_Q1_8186337"/>
      <w:bookmarkStart w:id="3028" w:name="_ETM_Q1_8186358"/>
      <w:bookmarkEnd w:id="3027"/>
      <w:bookmarkEnd w:id="3028"/>
      <w:r>
        <w:rPr>
          <w:rtl/>
          <w:lang w:eastAsia="he-IL"/>
        </w:rPr>
        <w:t xml:space="preserve">לא עשיתי </w:t>
      </w:r>
      <w:bookmarkStart w:id="3029" w:name="_ETM_Q1_8186656"/>
      <w:bookmarkEnd w:id="3029"/>
      <w:proofErr w:type="spellStart"/>
      <w:r>
        <w:rPr>
          <w:rtl/>
          <w:lang w:eastAsia="he-IL"/>
        </w:rPr>
        <w:t>סכימה</w:t>
      </w:r>
      <w:proofErr w:type="spellEnd"/>
      <w:r>
        <w:rPr>
          <w:rtl/>
          <w:lang w:eastAsia="he-IL"/>
        </w:rPr>
        <w:t xml:space="preserve"> של כל התקציבים האלה. אני רק יודעת שיש </w:t>
      </w:r>
      <w:bookmarkStart w:id="3030" w:name="_ETM_Q1_8189894"/>
      <w:bookmarkEnd w:id="3030"/>
      <w:proofErr w:type="spellStart"/>
      <w:r>
        <w:rPr>
          <w:rtl/>
          <w:lang w:eastAsia="he-IL"/>
        </w:rPr>
        <w:t>תוכניות</w:t>
      </w:r>
      <w:proofErr w:type="spellEnd"/>
      <w:r>
        <w:rPr>
          <w:rtl/>
          <w:lang w:eastAsia="he-IL"/>
        </w:rPr>
        <w:t xml:space="preserve"> ייחודיות למזרח ירושלים, יש לנו </w:t>
      </w:r>
      <w:proofErr w:type="spellStart"/>
      <w:r>
        <w:rPr>
          <w:rtl/>
          <w:lang w:eastAsia="he-IL"/>
        </w:rPr>
        <w:t>תוכניות</w:t>
      </w:r>
      <w:proofErr w:type="spellEnd"/>
      <w:r>
        <w:rPr>
          <w:rtl/>
          <w:lang w:eastAsia="he-IL"/>
        </w:rPr>
        <w:t xml:space="preserve"> ייחודיות לחברה הבדואית, </w:t>
      </w:r>
      <w:bookmarkStart w:id="3031" w:name="_ETM_Q1_8196792"/>
      <w:bookmarkEnd w:id="3031"/>
      <w:r>
        <w:rPr>
          <w:rtl/>
          <w:lang w:eastAsia="he-IL"/>
        </w:rPr>
        <w:t xml:space="preserve">יש לנו פורום מנהלים של החברה הערבית, ישבנו עם פורום </w:t>
      </w:r>
      <w:bookmarkStart w:id="3032" w:name="_ETM_Q1_8199789"/>
      <w:bookmarkEnd w:id="3032"/>
      <w:r>
        <w:rPr>
          <w:rtl/>
          <w:lang w:eastAsia="he-IL"/>
        </w:rPr>
        <w:t xml:space="preserve">ראשי הרשויות של החברה הערבית. מועברים הרבה מאוד תקציבים </w:t>
      </w:r>
      <w:bookmarkStart w:id="3033" w:name="_ETM_Q1_8202991"/>
      <w:bookmarkEnd w:id="3033"/>
      <w:r>
        <w:rPr>
          <w:rtl/>
          <w:lang w:eastAsia="he-IL"/>
        </w:rPr>
        <w:t>אבל אני לא סכמתי אותם. אני לא יודעת לומר לך. אני יכולה לבדוק את זה ולהעביר.</w:t>
      </w:r>
      <w:bookmarkStart w:id="3034" w:name="_ETM_Q1_8207944"/>
      <w:bookmarkEnd w:id="3034"/>
    </w:p>
    <w:p w:rsidR="005D68E2" w:rsidRDefault="005D68E2" w:rsidP="005D68E2">
      <w:pPr>
        <w:rPr>
          <w:rtl/>
          <w:lang w:eastAsia="he-IL"/>
        </w:rPr>
      </w:pPr>
      <w:bookmarkStart w:id="3035" w:name="_ETM_Q1_8208003"/>
      <w:bookmarkEnd w:id="3035"/>
    </w:p>
    <w:p w:rsidR="005D68E2" w:rsidRDefault="005D68E2" w:rsidP="005D68E2">
      <w:pPr>
        <w:pStyle w:val="af8"/>
        <w:keepNext/>
        <w:rPr>
          <w:rtl/>
        </w:rPr>
      </w:pPr>
      <w:bookmarkStart w:id="3036" w:name="ET_yor_5278_2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36"/>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כן. אנחנו נשמח לקבל, במיוחד מה שאמר חברי </w:t>
      </w:r>
      <w:proofErr w:type="spellStart"/>
      <w:r>
        <w:rPr>
          <w:rtl/>
          <w:lang w:eastAsia="he-IL"/>
        </w:rPr>
        <w:t>מנסור</w:t>
      </w:r>
      <w:proofErr w:type="spellEnd"/>
      <w:r>
        <w:rPr>
          <w:rtl/>
          <w:lang w:eastAsia="he-IL"/>
        </w:rPr>
        <w:t xml:space="preserve"> עבאס, שחברת המתנ"סים במגע ישיר עם הגילים בהם אנחנו מתמקדים בדיון הזה. בהחלט נשמח לקבל </w:t>
      </w:r>
      <w:bookmarkStart w:id="3037" w:name="_ETM_Q1_8221214"/>
      <w:bookmarkEnd w:id="3037"/>
      <w:r>
        <w:rPr>
          <w:rtl/>
          <w:lang w:eastAsia="he-IL"/>
        </w:rPr>
        <w:t xml:space="preserve">מסמך שמפרט את חלוקת המשאבים והתקציבים של החברה למתנ"סים </w:t>
      </w:r>
      <w:bookmarkStart w:id="3038" w:name="_ETM_Q1_8231160"/>
      <w:bookmarkEnd w:id="3038"/>
      <w:r>
        <w:rPr>
          <w:rtl/>
          <w:lang w:eastAsia="he-IL"/>
        </w:rPr>
        <w:t>גם בפילוח של יהודים וערבים.</w:t>
      </w:r>
    </w:p>
    <w:p w:rsidR="005D68E2" w:rsidRDefault="005D68E2" w:rsidP="005D68E2">
      <w:pPr>
        <w:rPr>
          <w:rtl/>
          <w:lang w:eastAsia="he-IL"/>
        </w:rPr>
      </w:pPr>
      <w:bookmarkStart w:id="3039" w:name="_ETM_Q1_8233974"/>
      <w:bookmarkStart w:id="3040" w:name="_ETM_Q1_8234092"/>
      <w:bookmarkStart w:id="3041" w:name="_ETM_Q1_8235230"/>
      <w:bookmarkEnd w:id="3039"/>
      <w:bookmarkEnd w:id="3040"/>
      <w:bookmarkEnd w:id="3041"/>
    </w:p>
    <w:p w:rsidR="005D68E2" w:rsidRDefault="005D68E2" w:rsidP="005D68E2">
      <w:pPr>
        <w:pStyle w:val="afb"/>
        <w:keepNext/>
        <w:rPr>
          <w:rtl/>
          <w:lang w:eastAsia="he-IL"/>
        </w:rPr>
      </w:pPr>
      <w:bookmarkStart w:id="3042" w:name="ET_guest_ספית_חשביה_צורי_284"/>
      <w:r>
        <w:rPr>
          <w:rStyle w:val="TagStyle"/>
          <w:rFonts w:hint="cs"/>
          <w:rtl/>
        </w:rPr>
        <w:t xml:space="preserve"> &lt;&lt; אורח &gt;&gt; </w:t>
      </w:r>
      <w:r>
        <w:rPr>
          <w:rFonts w:hint="cs"/>
          <w:rtl/>
          <w:lang w:eastAsia="he-IL"/>
        </w:rPr>
        <w:t>ספית חשביה צורי:</w:t>
      </w:r>
      <w:r>
        <w:rPr>
          <w:rStyle w:val="TagStyle"/>
          <w:rFonts w:hint="cs"/>
          <w:rtl/>
        </w:rPr>
        <w:t xml:space="preserve"> &lt;&lt; אורח &gt;&gt;</w:t>
      </w:r>
      <w:r>
        <w:rPr>
          <w:rFonts w:hint="cs"/>
          <w:rtl/>
          <w:lang w:eastAsia="he-IL"/>
        </w:rPr>
        <w:t xml:space="preserve"> </w:t>
      </w:r>
      <w:bookmarkEnd w:id="3042"/>
    </w:p>
    <w:p w:rsidR="005D68E2" w:rsidRDefault="005D68E2" w:rsidP="005D68E2">
      <w:pPr>
        <w:pStyle w:val="KeepWithNext"/>
        <w:rPr>
          <w:rFonts w:hint="cs"/>
          <w:rtl/>
          <w:lang w:eastAsia="he-IL"/>
        </w:rPr>
      </w:pPr>
    </w:p>
    <w:p w:rsidR="005D68E2" w:rsidRDefault="005D68E2" w:rsidP="005D68E2">
      <w:pPr>
        <w:rPr>
          <w:rtl/>
          <w:lang w:eastAsia="he-IL"/>
        </w:rPr>
      </w:pPr>
      <w:bookmarkStart w:id="3043" w:name="_ETM_Q1_8235508"/>
      <w:bookmarkStart w:id="3044" w:name="_ETM_Q1_8235534"/>
      <w:bookmarkEnd w:id="3043"/>
      <w:bookmarkEnd w:id="3044"/>
      <w:r>
        <w:rPr>
          <w:rtl/>
          <w:lang w:eastAsia="he-IL"/>
        </w:rPr>
        <w:t xml:space="preserve">אני רוצה לומר לכם שהחברה למתנ"סים </w:t>
      </w:r>
      <w:bookmarkStart w:id="3045" w:name="_ETM_Q1_8237336"/>
      <w:bookmarkEnd w:id="3045"/>
      <w:r>
        <w:rPr>
          <w:rtl/>
          <w:lang w:eastAsia="he-IL"/>
        </w:rPr>
        <w:t xml:space="preserve">למעשה היא חברה ממשלתית שנשענת על תקציבי ממשלה. אני </w:t>
      </w:r>
      <w:bookmarkStart w:id="3046" w:name="_ETM_Q1_8239902"/>
      <w:bookmarkEnd w:id="3046"/>
      <w:r>
        <w:rPr>
          <w:rtl/>
          <w:lang w:eastAsia="he-IL"/>
        </w:rPr>
        <w:t xml:space="preserve">יכולה להעביר את התקציבים שאנחנו מעבירים חברה ערבית </w:t>
      </w:r>
      <w:bookmarkStart w:id="3047" w:name="_ETM_Q1_8242186"/>
      <w:bookmarkEnd w:id="3047"/>
      <w:r>
        <w:rPr>
          <w:rtl/>
          <w:lang w:eastAsia="he-IL"/>
        </w:rPr>
        <w:t>מול חברה יהודית בחלוקה על פי הבקשה שלך אבל</w:t>
      </w:r>
      <w:bookmarkStart w:id="3048" w:name="_ETM_Q1_8246026"/>
      <w:bookmarkEnd w:id="3048"/>
      <w:r>
        <w:rPr>
          <w:rtl/>
          <w:lang w:eastAsia="he-IL"/>
        </w:rPr>
        <w:t xml:space="preserve"> זה ברור שכל התקציבים שלנו הם למ</w:t>
      </w:r>
      <w:bookmarkStart w:id="3049" w:name="_ETM_Q1_8249785"/>
      <w:bookmarkEnd w:id="3049"/>
      <w:r>
        <w:rPr>
          <w:rtl/>
          <w:lang w:eastAsia="he-IL"/>
        </w:rPr>
        <w:t xml:space="preserve">עשה בעיקרם תקציבי ממשלה ובחלקם תקציבי תרומות. אני חייבת </w:t>
      </w:r>
      <w:bookmarkStart w:id="3050" w:name="_ETM_Q1_8255502"/>
      <w:bookmarkEnd w:id="3050"/>
      <w:r>
        <w:rPr>
          <w:rtl/>
          <w:lang w:eastAsia="he-IL"/>
        </w:rPr>
        <w:t xml:space="preserve">לומר שבתקופת הקורונה היו תרומות ייעודיות לחברה הערבית, בעיקר לתקופת </w:t>
      </w:r>
      <w:bookmarkStart w:id="3051" w:name="_ETM_Q1_8260828"/>
      <w:bookmarkEnd w:id="3051"/>
      <w:r>
        <w:rPr>
          <w:rtl/>
          <w:lang w:eastAsia="he-IL"/>
        </w:rPr>
        <w:t xml:space="preserve">הרמדאן, והעברנו תרומות ייעודית אבל אני בהחלט מוכנה להכין </w:t>
      </w:r>
      <w:bookmarkStart w:id="3052" w:name="_ETM_Q1_8264450"/>
      <w:bookmarkEnd w:id="3052"/>
      <w:r>
        <w:rPr>
          <w:rtl/>
          <w:lang w:eastAsia="he-IL"/>
        </w:rPr>
        <w:t>מסמך ולהעביר אליכם.</w:t>
      </w:r>
    </w:p>
    <w:p w:rsidR="005D68E2" w:rsidRDefault="005D68E2" w:rsidP="005D68E2">
      <w:pPr>
        <w:rPr>
          <w:rtl/>
          <w:lang w:eastAsia="he-IL"/>
        </w:rPr>
      </w:pPr>
      <w:bookmarkStart w:id="3053" w:name="_ETM_Q1_8267878"/>
      <w:bookmarkStart w:id="3054" w:name="_ETM_Q1_8267943"/>
      <w:bookmarkStart w:id="3055" w:name="_ETM_Q1_8269206"/>
      <w:bookmarkEnd w:id="3053"/>
      <w:bookmarkEnd w:id="3054"/>
      <w:bookmarkEnd w:id="3055"/>
    </w:p>
    <w:p w:rsidR="005D68E2" w:rsidRDefault="005D68E2" w:rsidP="005D68E2">
      <w:pPr>
        <w:pStyle w:val="a5"/>
        <w:keepNext/>
        <w:rPr>
          <w:rtl/>
        </w:rPr>
      </w:pPr>
      <w:bookmarkStart w:id="3056" w:name="ET_speaker_6032_285"/>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056"/>
    </w:p>
    <w:p w:rsidR="005D68E2" w:rsidRDefault="005D68E2" w:rsidP="005D68E2">
      <w:pPr>
        <w:pStyle w:val="KeepWithNext"/>
        <w:rPr>
          <w:rFonts w:hint="cs"/>
          <w:rtl/>
          <w:lang w:eastAsia="he-IL"/>
        </w:rPr>
      </w:pPr>
    </w:p>
    <w:p w:rsidR="005D68E2" w:rsidRDefault="005D68E2" w:rsidP="005D68E2">
      <w:pPr>
        <w:rPr>
          <w:rtl/>
          <w:lang w:eastAsia="he-IL"/>
        </w:rPr>
      </w:pPr>
      <w:bookmarkStart w:id="3057" w:name="_ETM_Q1_8269497"/>
      <w:bookmarkStart w:id="3058" w:name="_ETM_Q1_8269521"/>
      <w:bookmarkEnd w:id="3057"/>
      <w:bookmarkEnd w:id="3058"/>
      <w:r>
        <w:rPr>
          <w:rtl/>
          <w:lang w:eastAsia="he-IL"/>
        </w:rPr>
        <w:t xml:space="preserve">תודה. נעבור לנציג ועד ראשי הרשויות, מחמוד </w:t>
      </w:r>
      <w:bookmarkStart w:id="3059" w:name="_ETM_Q1_8273410"/>
      <w:bookmarkEnd w:id="3059"/>
      <w:proofErr w:type="spellStart"/>
      <w:r>
        <w:rPr>
          <w:rtl/>
          <w:lang w:eastAsia="he-IL"/>
        </w:rPr>
        <w:t>נסאר</w:t>
      </w:r>
      <w:proofErr w:type="spellEnd"/>
      <w:r>
        <w:rPr>
          <w:rtl/>
          <w:lang w:eastAsia="he-IL"/>
        </w:rPr>
        <w:t xml:space="preserve">. אנחנו רוצים לתת הזדמנות לכל האורחים המשתתפים </w:t>
      </w:r>
      <w:bookmarkStart w:id="3060" w:name="_ETM_Q1_8284066"/>
      <w:bookmarkEnd w:id="3060"/>
      <w:r>
        <w:rPr>
          <w:rtl/>
          <w:lang w:eastAsia="he-IL"/>
        </w:rPr>
        <w:t xml:space="preserve">בדיון אבל נעשה את זה בקצרה ונעלה </w:t>
      </w:r>
      <w:bookmarkStart w:id="3061" w:name="_ETM_Q1_8290342"/>
      <w:bookmarkEnd w:id="3061"/>
      <w:r>
        <w:rPr>
          <w:rtl/>
          <w:lang w:eastAsia="he-IL"/>
        </w:rPr>
        <w:t>נקודות ספציפיות.</w:t>
      </w:r>
    </w:p>
    <w:p w:rsidR="005D68E2" w:rsidRDefault="005D68E2" w:rsidP="005D68E2">
      <w:pPr>
        <w:rPr>
          <w:rtl/>
          <w:lang w:eastAsia="he-IL"/>
        </w:rPr>
      </w:pPr>
      <w:bookmarkStart w:id="3062" w:name="_ETM_Q1_8306621"/>
      <w:bookmarkStart w:id="3063" w:name="_ETM_Q1_8306693"/>
      <w:bookmarkEnd w:id="3062"/>
      <w:bookmarkEnd w:id="3063"/>
    </w:p>
    <w:p w:rsidR="005D68E2" w:rsidRDefault="005D68E2" w:rsidP="005D68E2">
      <w:pPr>
        <w:pStyle w:val="afb"/>
        <w:keepNext/>
        <w:rPr>
          <w:rtl/>
          <w:lang w:eastAsia="he-IL"/>
        </w:rPr>
      </w:pPr>
      <w:bookmarkStart w:id="3064" w:name="ET_guest_נידל_עוסמאן_287"/>
      <w:r>
        <w:rPr>
          <w:rStyle w:val="TagStyle"/>
          <w:rFonts w:hint="cs"/>
          <w:rtl/>
        </w:rPr>
        <w:t xml:space="preserve"> &lt;&lt; אורח &gt;&gt; </w:t>
      </w:r>
      <w:proofErr w:type="spellStart"/>
      <w:r>
        <w:rPr>
          <w:rFonts w:hint="cs"/>
          <w:rtl/>
          <w:lang w:eastAsia="he-IL"/>
        </w:rPr>
        <w:t>נאדל</w:t>
      </w:r>
      <w:proofErr w:type="spellEnd"/>
      <w:r>
        <w:rPr>
          <w:rFonts w:hint="cs"/>
          <w:rtl/>
          <w:lang w:eastAsia="he-IL"/>
        </w:rPr>
        <w:t xml:space="preserve"> </w:t>
      </w:r>
      <w:proofErr w:type="spellStart"/>
      <w:r>
        <w:rPr>
          <w:rFonts w:hint="cs"/>
          <w:rtl/>
          <w:lang w:eastAsia="he-IL"/>
        </w:rPr>
        <w:t>עוסמאן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64"/>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אנחנו נשמח אם גם לנו תינתן רשות הדיבור.</w:t>
      </w:r>
    </w:p>
    <w:p w:rsidR="005D68E2" w:rsidRDefault="005D68E2" w:rsidP="005D68E2">
      <w:pPr>
        <w:rPr>
          <w:rtl/>
          <w:lang w:eastAsia="he-IL"/>
        </w:rPr>
      </w:pPr>
      <w:bookmarkStart w:id="3065" w:name="_ETM_Q1_8309071"/>
      <w:bookmarkStart w:id="3066" w:name="_ETM_Q1_8309137"/>
      <w:bookmarkStart w:id="3067" w:name="_ETM_Q1_8308911"/>
      <w:bookmarkEnd w:id="3065"/>
      <w:bookmarkEnd w:id="3066"/>
      <w:bookmarkEnd w:id="3067"/>
    </w:p>
    <w:p w:rsidR="005D68E2" w:rsidRDefault="005D68E2" w:rsidP="005D68E2">
      <w:pPr>
        <w:pStyle w:val="a5"/>
        <w:keepNext/>
        <w:rPr>
          <w:rtl/>
        </w:rPr>
      </w:pPr>
      <w:bookmarkStart w:id="3068" w:name="ET_speaker_6032_288"/>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068"/>
    </w:p>
    <w:p w:rsidR="005D68E2" w:rsidRDefault="005D68E2" w:rsidP="005D68E2">
      <w:pPr>
        <w:pStyle w:val="KeepWithNext"/>
        <w:rPr>
          <w:rFonts w:hint="cs"/>
          <w:rtl/>
          <w:lang w:eastAsia="he-IL"/>
        </w:rPr>
      </w:pPr>
    </w:p>
    <w:p w:rsidR="005D68E2" w:rsidRDefault="005D68E2" w:rsidP="005D68E2">
      <w:pPr>
        <w:rPr>
          <w:rtl/>
          <w:lang w:eastAsia="he-IL"/>
        </w:rPr>
      </w:pPr>
      <w:bookmarkStart w:id="3069" w:name="_ETM_Q1_8309189"/>
      <w:bookmarkStart w:id="3070" w:name="_ETM_Q1_8309208"/>
      <w:bookmarkEnd w:id="3069"/>
      <w:bookmarkEnd w:id="3070"/>
      <w:r>
        <w:rPr>
          <w:rtl/>
          <w:lang w:eastAsia="he-IL"/>
        </w:rPr>
        <w:t xml:space="preserve">אין ספק. </w:t>
      </w:r>
      <w:bookmarkStart w:id="3071" w:name="_ETM_Q1_8310167"/>
      <w:bookmarkEnd w:id="3071"/>
      <w:r>
        <w:rPr>
          <w:rtl/>
          <w:lang w:eastAsia="he-IL"/>
        </w:rPr>
        <w:t>בסדר.</w:t>
      </w:r>
    </w:p>
    <w:p w:rsidR="005D68E2" w:rsidRDefault="005D68E2" w:rsidP="005D68E2">
      <w:pPr>
        <w:rPr>
          <w:rtl/>
          <w:lang w:eastAsia="he-IL"/>
        </w:rPr>
      </w:pPr>
      <w:bookmarkStart w:id="3072" w:name="_ETM_Q1_8275538"/>
      <w:bookmarkStart w:id="3073" w:name="_ETM_Q1_8275598"/>
      <w:bookmarkStart w:id="3074" w:name="_ETM_Q1_8277237"/>
      <w:bookmarkEnd w:id="3072"/>
      <w:bookmarkEnd w:id="3073"/>
      <w:bookmarkEnd w:id="3074"/>
    </w:p>
    <w:p w:rsidR="005D68E2" w:rsidRDefault="005D68E2" w:rsidP="005D68E2">
      <w:pPr>
        <w:pStyle w:val="afb"/>
        <w:keepNext/>
        <w:rPr>
          <w:rtl/>
          <w:lang w:eastAsia="he-IL"/>
        </w:rPr>
      </w:pPr>
      <w:bookmarkStart w:id="3075" w:name="ET_guest_מחמוד_נסאר_286"/>
      <w:r>
        <w:rPr>
          <w:rStyle w:val="TagStyle"/>
          <w:rFonts w:hint="cs"/>
          <w:rtl/>
        </w:rPr>
        <w:t xml:space="preserve"> &lt;&lt; אורח &gt;&gt; </w:t>
      </w:r>
      <w:r>
        <w:rPr>
          <w:rFonts w:hint="cs"/>
          <w:rtl/>
          <w:lang w:eastAsia="he-IL"/>
        </w:rPr>
        <w:t xml:space="preserve">מחמוד </w:t>
      </w:r>
      <w:proofErr w:type="spellStart"/>
      <w:r>
        <w:rPr>
          <w:rFonts w:hint="cs"/>
          <w:rtl/>
          <w:lang w:eastAsia="he-IL"/>
        </w:rPr>
        <w:t>נסאר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75"/>
    </w:p>
    <w:p w:rsidR="005D68E2" w:rsidRDefault="005D68E2" w:rsidP="005D68E2">
      <w:pPr>
        <w:pStyle w:val="KeepWithNext"/>
        <w:rPr>
          <w:rFonts w:hint="cs"/>
          <w:rtl/>
          <w:lang w:eastAsia="he-IL"/>
        </w:rPr>
      </w:pPr>
    </w:p>
    <w:p w:rsidR="005D68E2" w:rsidRDefault="005D68E2" w:rsidP="005D68E2">
      <w:pPr>
        <w:rPr>
          <w:rtl/>
          <w:lang w:eastAsia="he-IL"/>
        </w:rPr>
      </w:pPr>
      <w:bookmarkStart w:id="3076" w:name="_ETM_Q1_8277511"/>
      <w:bookmarkStart w:id="3077" w:name="_ETM_Q1_8277533"/>
      <w:bookmarkStart w:id="3078" w:name="_ETM_Q1_8308600"/>
      <w:bookmarkEnd w:id="3076"/>
      <w:bookmarkEnd w:id="3077"/>
      <w:bookmarkEnd w:id="3078"/>
      <w:r>
        <w:rPr>
          <w:rtl/>
          <w:lang w:eastAsia="he-IL"/>
        </w:rPr>
        <w:t xml:space="preserve">שלום לכולם. אני מברך על המפגש הזה בו </w:t>
      </w:r>
      <w:bookmarkStart w:id="3079" w:name="_ETM_Q1_8326381"/>
      <w:bookmarkEnd w:id="3079"/>
      <w:r>
        <w:rPr>
          <w:rtl/>
          <w:lang w:eastAsia="he-IL"/>
        </w:rPr>
        <w:t>משתתפים משרדים רבים ורשויות שמטפלים בנושא בני הנוער.</w:t>
      </w:r>
      <w:bookmarkStart w:id="3080" w:name="_ETM_Q1_8342982"/>
      <w:bookmarkEnd w:id="3080"/>
    </w:p>
    <w:p w:rsidR="005D68E2" w:rsidRDefault="005D68E2" w:rsidP="005D68E2">
      <w:pPr>
        <w:rPr>
          <w:rtl/>
          <w:lang w:eastAsia="he-IL"/>
        </w:rPr>
      </w:pPr>
      <w:bookmarkStart w:id="3081" w:name="_ETM_Q1_8173978"/>
      <w:bookmarkStart w:id="3082" w:name="_ETM_Q1_8174038"/>
      <w:bookmarkEnd w:id="3081"/>
      <w:bookmarkEnd w:id="3082"/>
    </w:p>
    <w:p w:rsidR="005D68E2" w:rsidRDefault="005D68E2" w:rsidP="005D68E2">
      <w:pPr>
        <w:pStyle w:val="afb"/>
        <w:keepNext/>
        <w:rPr>
          <w:rtl/>
          <w:lang w:eastAsia="he-IL"/>
        </w:rPr>
      </w:pPr>
      <w:bookmarkStart w:id="3083" w:name="ET_guest_ורד_גיל_289"/>
      <w:r>
        <w:rPr>
          <w:rStyle w:val="TagStyle"/>
          <w:rFonts w:hint="cs"/>
          <w:rtl/>
        </w:rPr>
        <w:t xml:space="preserve"> &lt;&lt; אורח &gt;&gt; </w:t>
      </w:r>
      <w:r>
        <w:rPr>
          <w:rFonts w:hint="cs"/>
          <w:rtl/>
          <w:lang w:eastAsia="he-IL"/>
        </w:rPr>
        <w:t>ורד גיל:</w:t>
      </w:r>
      <w:r>
        <w:rPr>
          <w:rStyle w:val="TagStyle"/>
          <w:rFonts w:hint="cs"/>
          <w:rtl/>
        </w:rPr>
        <w:t xml:space="preserve"> &lt;&lt; אורח &gt;&gt;</w:t>
      </w:r>
      <w:r>
        <w:rPr>
          <w:rFonts w:hint="cs"/>
          <w:rtl/>
          <w:lang w:eastAsia="he-IL"/>
        </w:rPr>
        <w:t xml:space="preserve"> </w:t>
      </w:r>
      <w:bookmarkEnd w:id="3083"/>
    </w:p>
    <w:p w:rsidR="005D68E2" w:rsidRDefault="005D68E2" w:rsidP="005D68E2">
      <w:pPr>
        <w:pStyle w:val="KeepWithNext"/>
        <w:rPr>
          <w:lang w:eastAsia="he-IL"/>
        </w:rPr>
      </w:pPr>
    </w:p>
    <w:p w:rsidR="005D68E2" w:rsidRDefault="005D68E2" w:rsidP="005D68E2">
      <w:pPr>
        <w:rPr>
          <w:rtl/>
          <w:lang w:eastAsia="he-IL"/>
        </w:rPr>
      </w:pPr>
      <w:bookmarkStart w:id="3084" w:name="_ETM_Q1_8342529"/>
      <w:bookmarkStart w:id="3085" w:name="_ETM_Q1_8342793"/>
      <w:bookmarkEnd w:id="3084"/>
      <w:bookmarkEnd w:id="3085"/>
      <w:r>
        <w:rPr>
          <w:rtl/>
          <w:lang w:eastAsia="he-IL"/>
        </w:rPr>
        <w:t>ת</w:t>
      </w:r>
      <w:bookmarkStart w:id="3086" w:name="_ETM_Q1_8342828"/>
      <w:bookmarkEnd w:id="3086"/>
      <w:r>
        <w:rPr>
          <w:rtl/>
          <w:lang w:eastAsia="he-IL"/>
        </w:rPr>
        <w:t xml:space="preserve">ציג את </w:t>
      </w:r>
      <w:bookmarkStart w:id="3087" w:name="_ETM_Q1_8342403"/>
      <w:bookmarkEnd w:id="3087"/>
      <w:r>
        <w:rPr>
          <w:rtl/>
          <w:lang w:eastAsia="he-IL"/>
        </w:rPr>
        <w:t>עצמך.</w:t>
      </w:r>
    </w:p>
    <w:p w:rsidR="005D68E2" w:rsidRDefault="005D68E2" w:rsidP="005D68E2">
      <w:pPr>
        <w:rPr>
          <w:rtl/>
          <w:lang w:eastAsia="he-IL"/>
        </w:rPr>
      </w:pPr>
      <w:bookmarkStart w:id="3088" w:name="_ETM_Q1_8342036"/>
      <w:bookmarkStart w:id="3089" w:name="_ETM_Q1_8342095"/>
      <w:bookmarkStart w:id="3090" w:name="_ETM_Q1_8342377"/>
      <w:bookmarkEnd w:id="3088"/>
      <w:bookmarkEnd w:id="3089"/>
      <w:bookmarkEnd w:id="3090"/>
    </w:p>
    <w:p w:rsidR="005D68E2" w:rsidRDefault="005D68E2" w:rsidP="005D68E2">
      <w:pPr>
        <w:pStyle w:val="afb"/>
        <w:keepNext/>
        <w:rPr>
          <w:rtl/>
          <w:lang w:eastAsia="he-IL"/>
        </w:rPr>
      </w:pPr>
      <w:bookmarkStart w:id="3091" w:name="ET_guest_מחמוד_נסאר_290"/>
      <w:r>
        <w:rPr>
          <w:rStyle w:val="TagStyle"/>
          <w:rFonts w:hint="cs"/>
          <w:rtl/>
        </w:rPr>
        <w:t xml:space="preserve"> &lt;&lt; אורח &gt;&gt; </w:t>
      </w:r>
      <w:r>
        <w:rPr>
          <w:rFonts w:hint="cs"/>
          <w:rtl/>
          <w:lang w:eastAsia="he-IL"/>
        </w:rPr>
        <w:t xml:space="preserve">מחמוד </w:t>
      </w:r>
      <w:proofErr w:type="spellStart"/>
      <w:r>
        <w:rPr>
          <w:rFonts w:hint="cs"/>
          <w:rtl/>
          <w:lang w:eastAsia="he-IL"/>
        </w:rPr>
        <w:t>נסאר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091"/>
    </w:p>
    <w:p w:rsidR="005D68E2" w:rsidRDefault="005D68E2" w:rsidP="005D68E2">
      <w:pPr>
        <w:pStyle w:val="KeepWithNext"/>
        <w:rPr>
          <w:lang w:eastAsia="he-IL"/>
        </w:rPr>
      </w:pPr>
    </w:p>
    <w:p w:rsidR="005D68E2" w:rsidRDefault="005D68E2" w:rsidP="005D68E2">
      <w:pPr>
        <w:rPr>
          <w:rtl/>
          <w:lang w:eastAsia="he-IL"/>
        </w:rPr>
      </w:pPr>
      <w:bookmarkStart w:id="3092" w:name="_ETM_Q1_8342621"/>
      <w:bookmarkStart w:id="3093" w:name="_ETM_Q1_8342642"/>
      <w:bookmarkEnd w:id="3092"/>
      <w:bookmarkEnd w:id="3093"/>
      <w:r>
        <w:rPr>
          <w:rtl/>
          <w:lang w:eastAsia="he-IL"/>
        </w:rPr>
        <w:t xml:space="preserve">אני היום רכז המאבק בפשיעה בוועד </w:t>
      </w:r>
      <w:bookmarkStart w:id="3094" w:name="_ETM_Q1_8345032"/>
      <w:bookmarkEnd w:id="3094"/>
      <w:r>
        <w:rPr>
          <w:rtl/>
          <w:lang w:eastAsia="he-IL"/>
        </w:rPr>
        <w:t>ראשי הרשויות. בעבר הייתי מנהל אגף תרבות, נוער וספורט</w:t>
      </w:r>
      <w:bookmarkStart w:id="3095" w:name="_ETM_Q1_8348586"/>
      <w:bookmarkEnd w:id="3095"/>
      <w:r>
        <w:rPr>
          <w:rtl/>
          <w:lang w:eastAsia="he-IL"/>
        </w:rPr>
        <w:t xml:space="preserve"> בעיריית נצרת ועסקתי הרבה בנוער, גם נוער מנותק וגם נוער </w:t>
      </w:r>
      <w:bookmarkStart w:id="3096" w:name="_ETM_Q1_8354584"/>
      <w:bookmarkEnd w:id="3096"/>
      <w:r>
        <w:rPr>
          <w:rtl/>
          <w:lang w:eastAsia="he-IL"/>
        </w:rPr>
        <w:t>נורמטיבי, במסגרת אחריותי על המרכזים קהילתיים בעיר נצרת.</w:t>
      </w:r>
    </w:p>
    <w:p w:rsidR="005D68E2" w:rsidRDefault="005D68E2" w:rsidP="005D68E2">
      <w:pPr>
        <w:rPr>
          <w:rtl/>
          <w:lang w:eastAsia="he-IL"/>
        </w:rPr>
      </w:pPr>
      <w:bookmarkStart w:id="3097" w:name="_ETM_Q1_8361094"/>
      <w:bookmarkStart w:id="3098" w:name="_ETM_Q1_8361155"/>
      <w:bookmarkStart w:id="3099" w:name="_ETM_Q1_8361310"/>
      <w:bookmarkEnd w:id="3097"/>
      <w:bookmarkEnd w:id="3098"/>
      <w:bookmarkEnd w:id="3099"/>
    </w:p>
    <w:p w:rsidR="005D68E2" w:rsidRDefault="005D68E2" w:rsidP="005D68E2">
      <w:pPr>
        <w:rPr>
          <w:rtl/>
          <w:lang w:eastAsia="he-IL"/>
        </w:rPr>
      </w:pPr>
      <w:bookmarkStart w:id="3100" w:name="_ETM_Q1_8361371"/>
      <w:bookmarkEnd w:id="3100"/>
      <w:r>
        <w:rPr>
          <w:rtl/>
          <w:lang w:eastAsia="he-IL"/>
        </w:rPr>
        <w:t xml:space="preserve">אני </w:t>
      </w:r>
      <w:bookmarkStart w:id="3101" w:name="_ETM_Q1_8363190"/>
      <w:bookmarkEnd w:id="3101"/>
      <w:r>
        <w:rPr>
          <w:rtl/>
          <w:lang w:eastAsia="he-IL"/>
        </w:rPr>
        <w:t xml:space="preserve">מציין מאוד לטובה את הדיון המקצועי ואת התרומה של המשרדים </w:t>
      </w:r>
      <w:bookmarkStart w:id="3102" w:name="_ETM_Q1_8369409"/>
      <w:bookmarkEnd w:id="3102"/>
      <w:r>
        <w:rPr>
          <w:rtl/>
          <w:lang w:eastAsia="he-IL"/>
        </w:rPr>
        <w:t xml:space="preserve">השונים לנושא בני הנוער. כמובן התוכניות שהוצגו הן </w:t>
      </w:r>
      <w:proofErr w:type="spellStart"/>
      <w:r>
        <w:rPr>
          <w:rtl/>
          <w:lang w:eastAsia="he-IL"/>
        </w:rPr>
        <w:t>תוכניות</w:t>
      </w:r>
      <w:proofErr w:type="spellEnd"/>
      <w:r>
        <w:rPr>
          <w:rtl/>
          <w:lang w:eastAsia="he-IL"/>
        </w:rPr>
        <w:t xml:space="preserve"> מבורכות, חלקן צריך תגבור והרחבה, ואנחנו מקווים שבמסגרת התוכנית הממשלתית הדרישות של המשרדים – בעיקר משרד הרווחה ומשרד החינוך, וגם הדרישות </w:t>
      </w:r>
      <w:bookmarkStart w:id="3103" w:name="_ETM_Q1_8390564"/>
      <w:bookmarkEnd w:id="3103"/>
      <w:r>
        <w:rPr>
          <w:rtl/>
          <w:lang w:eastAsia="he-IL"/>
        </w:rPr>
        <w:t xml:space="preserve">של החברה למתנ"סים ואפילו שיקום שכונות של משרד </w:t>
      </w:r>
      <w:bookmarkStart w:id="3104" w:name="_ETM_Q1_8394343"/>
      <w:bookmarkEnd w:id="3104"/>
      <w:r>
        <w:rPr>
          <w:rtl/>
          <w:lang w:eastAsia="he-IL"/>
        </w:rPr>
        <w:t xml:space="preserve">השיכון שיש בו גם היבט חברתי קהילתי – יבואו </w:t>
      </w:r>
      <w:bookmarkStart w:id="3105" w:name="_ETM_Q1_8399596"/>
      <w:bookmarkEnd w:id="3105"/>
      <w:r>
        <w:rPr>
          <w:rtl/>
          <w:lang w:eastAsia="he-IL"/>
        </w:rPr>
        <w:t xml:space="preserve">לידי ביטוי בתקציבים והם יאושרו על ידי הממשלה במסגרת התוכנית הממשלתית. זה כמובן יתרום רבות לחיזוק הילדים ובני הנוער </w:t>
      </w:r>
      <w:bookmarkStart w:id="3106" w:name="_ETM_Q1_8406464"/>
      <w:bookmarkEnd w:id="3106"/>
      <w:r>
        <w:rPr>
          <w:rtl/>
          <w:lang w:eastAsia="he-IL"/>
        </w:rPr>
        <w:t xml:space="preserve">בחברה הערבית. </w:t>
      </w:r>
    </w:p>
    <w:p w:rsidR="005D68E2" w:rsidRDefault="005D68E2" w:rsidP="005D68E2">
      <w:pPr>
        <w:rPr>
          <w:rtl/>
          <w:lang w:eastAsia="he-IL"/>
        </w:rPr>
      </w:pPr>
      <w:bookmarkStart w:id="3107" w:name="_ETM_Q1_8414400"/>
      <w:bookmarkStart w:id="3108" w:name="_ETM_Q1_8414468"/>
      <w:bookmarkStart w:id="3109" w:name="_ETM_Q1_8414503"/>
      <w:bookmarkEnd w:id="3107"/>
      <w:bookmarkEnd w:id="3108"/>
      <w:bookmarkEnd w:id="3109"/>
    </w:p>
    <w:p w:rsidR="005D68E2" w:rsidRDefault="005D68E2" w:rsidP="005D68E2">
      <w:pPr>
        <w:rPr>
          <w:rtl/>
          <w:lang w:eastAsia="he-IL"/>
        </w:rPr>
      </w:pPr>
      <w:bookmarkStart w:id="3110" w:name="_ETM_Q1_8414543"/>
      <w:bookmarkEnd w:id="3110"/>
      <w:r>
        <w:rPr>
          <w:rtl/>
          <w:lang w:eastAsia="he-IL"/>
        </w:rPr>
        <w:t xml:space="preserve">אני רוצה לציין את חשיבות תפקידה של הרשות מקומית וראש הרשות המקומית בכל הנושא הזה. בעצם הוא יוביל </w:t>
      </w:r>
      <w:bookmarkStart w:id="3111" w:name="_ETM_Q1_8421681"/>
      <w:bookmarkEnd w:id="3111"/>
      <w:r>
        <w:rPr>
          <w:rtl/>
          <w:lang w:eastAsia="he-IL"/>
        </w:rPr>
        <w:t xml:space="preserve">מהלך בתוך הישוב לארגון ופעילות ואיגום משאבים בתוך הישוב </w:t>
      </w:r>
      <w:bookmarkStart w:id="3112" w:name="_ETM_Q1_8430905"/>
      <w:bookmarkEnd w:id="3112"/>
      <w:r>
        <w:rPr>
          <w:rtl/>
          <w:lang w:eastAsia="he-IL"/>
        </w:rPr>
        <w:t xml:space="preserve">לכל נושא הילדים והנוער, בתוך בתי הספר, הבית ספרי </w:t>
      </w:r>
      <w:bookmarkStart w:id="3113" w:name="_ETM_Q1_8432097"/>
      <w:bookmarkEnd w:id="3113"/>
      <w:r>
        <w:rPr>
          <w:rtl/>
          <w:lang w:eastAsia="he-IL"/>
        </w:rPr>
        <w:t xml:space="preserve">והחוץ בית ספרי, שגם זה תפקיד מאוד חשוב ברמה היישובית. </w:t>
      </w:r>
      <w:bookmarkStart w:id="3114" w:name="_ETM_Q1_8441784"/>
      <w:bookmarkEnd w:id="3114"/>
      <w:r>
        <w:rPr>
          <w:rtl/>
          <w:lang w:eastAsia="he-IL"/>
        </w:rPr>
        <w:t xml:space="preserve">לנצל את המשאבים הקיימים היום בתוך המשרדים וכפי שאמרתי, תקציבים </w:t>
      </w:r>
      <w:bookmarkStart w:id="3115" w:name="_ETM_Q1_8447415"/>
      <w:bookmarkEnd w:id="3115"/>
      <w:r>
        <w:rPr>
          <w:rtl/>
          <w:lang w:eastAsia="he-IL"/>
        </w:rPr>
        <w:t>נוספים במסגרת התוכנית הממשלתית המתגבשת.</w:t>
      </w:r>
    </w:p>
    <w:p w:rsidR="005D68E2" w:rsidRDefault="005D68E2" w:rsidP="005D68E2">
      <w:pPr>
        <w:rPr>
          <w:rtl/>
          <w:lang w:eastAsia="he-IL"/>
        </w:rPr>
      </w:pPr>
      <w:bookmarkStart w:id="3116" w:name="_ETM_Q1_8451723"/>
      <w:bookmarkStart w:id="3117" w:name="_ETM_Q1_8451796"/>
      <w:bookmarkEnd w:id="3116"/>
      <w:bookmarkEnd w:id="3117"/>
    </w:p>
    <w:p w:rsidR="005D68E2" w:rsidRDefault="005D68E2" w:rsidP="005D68E2">
      <w:pPr>
        <w:rPr>
          <w:rtl/>
          <w:lang w:eastAsia="he-IL"/>
        </w:rPr>
      </w:pPr>
      <w:bookmarkStart w:id="3118" w:name="_ETM_Q1_8452883"/>
      <w:bookmarkStart w:id="3119" w:name="_ETM_Q1_8452933"/>
      <w:bookmarkEnd w:id="3118"/>
      <w:bookmarkEnd w:id="3119"/>
      <w:r>
        <w:rPr>
          <w:rtl/>
          <w:lang w:eastAsia="he-IL"/>
        </w:rPr>
        <w:t xml:space="preserve">נקודה אחרונה שאני רוצה </w:t>
      </w:r>
      <w:bookmarkStart w:id="3120" w:name="_ETM_Q1_8454478"/>
      <w:bookmarkEnd w:id="3120"/>
      <w:r>
        <w:rPr>
          <w:rtl/>
          <w:lang w:eastAsia="he-IL"/>
        </w:rPr>
        <w:t xml:space="preserve">לציין והיא עלתה בדברים של אנשי המקצוע מהמשרדים השונים. </w:t>
      </w:r>
      <w:bookmarkStart w:id="3121" w:name="_ETM_Q1_8459619"/>
      <w:bookmarkEnd w:id="3121"/>
      <w:r>
        <w:rPr>
          <w:rtl/>
          <w:lang w:eastAsia="he-IL"/>
        </w:rPr>
        <w:t xml:space="preserve">אני רוצה לציין שיש חשיבות לעבודה עם המשפחה ועם ההורים. </w:t>
      </w:r>
      <w:bookmarkStart w:id="3122" w:name="_ETM_Q1_8468901"/>
      <w:bookmarkEnd w:id="3122"/>
      <w:r>
        <w:rPr>
          <w:rtl/>
          <w:lang w:eastAsia="he-IL"/>
        </w:rPr>
        <w:t xml:space="preserve">מחקרים מראים שיש קשר מאוד חזק בין אלימות בני נוער לבין הקשר עם ההורים בתוך המשפחה. </w:t>
      </w:r>
      <w:bookmarkStart w:id="3123" w:name="_ETM_Q1_8479403"/>
      <w:bookmarkEnd w:id="3123"/>
      <w:r>
        <w:rPr>
          <w:rtl/>
          <w:lang w:eastAsia="he-IL"/>
        </w:rPr>
        <w:t xml:space="preserve">לכן אני מבקש, ואנחנו גם רוצים בכך, לתגבר </w:t>
      </w:r>
      <w:bookmarkStart w:id="3124" w:name="_ETM_Q1_8480879"/>
      <w:bookmarkEnd w:id="3124"/>
      <w:proofErr w:type="spellStart"/>
      <w:r>
        <w:rPr>
          <w:rtl/>
          <w:lang w:eastAsia="he-IL"/>
        </w:rPr>
        <w:t>תוכניות</w:t>
      </w:r>
      <w:proofErr w:type="spellEnd"/>
      <w:r>
        <w:rPr>
          <w:rtl/>
          <w:lang w:eastAsia="he-IL"/>
        </w:rPr>
        <w:t xml:space="preserve"> בתחום העבודה עם ההורים כמו בית ספר להורים,</w:t>
      </w:r>
      <w:bookmarkStart w:id="3125" w:name="_ETM_Q1_8486181"/>
      <w:bookmarkEnd w:id="3125"/>
      <w:r>
        <w:rPr>
          <w:rtl/>
          <w:lang w:eastAsia="he-IL"/>
        </w:rPr>
        <w:t xml:space="preserve"> עבודה קהילתית עם ההורים, ובעצם לחזק את הקשר בין </w:t>
      </w:r>
      <w:bookmarkStart w:id="3126" w:name="_ETM_Q1_8490287"/>
      <w:bookmarkEnd w:id="3126"/>
      <w:r>
        <w:rPr>
          <w:rtl/>
          <w:lang w:eastAsia="he-IL"/>
        </w:rPr>
        <w:t xml:space="preserve">ההורים לבני הנוער. לדעתי זה אחד הדברים שעולים </w:t>
      </w:r>
      <w:bookmarkStart w:id="3127" w:name="_ETM_Q1_8492403"/>
      <w:bookmarkEnd w:id="3127"/>
      <w:r>
        <w:rPr>
          <w:rtl/>
          <w:lang w:eastAsia="he-IL"/>
        </w:rPr>
        <w:t xml:space="preserve">בכל המחקרים שאם אנחנו עובדים גם על המצב הסוציו אקונומי </w:t>
      </w:r>
      <w:bookmarkStart w:id="3128" w:name="_ETM_Q1_8497165"/>
      <w:bookmarkEnd w:id="3128"/>
      <w:r>
        <w:rPr>
          <w:rtl/>
          <w:lang w:eastAsia="he-IL"/>
        </w:rPr>
        <w:t>וגם על הפיקוח ההורי ועל הכשרת ההורים והמשפחה</w:t>
      </w:r>
      <w:bookmarkStart w:id="3129" w:name="_ETM_Q1_8501730"/>
      <w:bookmarkEnd w:id="3129"/>
      <w:r>
        <w:rPr>
          <w:rtl/>
          <w:lang w:eastAsia="he-IL"/>
        </w:rPr>
        <w:t xml:space="preserve"> איך לעבוד עם ילדיהם ועם בני הנוער בגיל </w:t>
      </w:r>
      <w:bookmarkStart w:id="3130" w:name="_ETM_Q1_8505546"/>
      <w:bookmarkEnd w:id="3130"/>
      <w:r>
        <w:rPr>
          <w:rtl/>
          <w:lang w:eastAsia="he-IL"/>
        </w:rPr>
        <w:t>ההתבגרות, זה אחד הדברים שיכול למנוע אלימות פוטנציאלית בעתיד.</w:t>
      </w:r>
    </w:p>
    <w:p w:rsidR="005D68E2" w:rsidRDefault="005D68E2" w:rsidP="005D68E2">
      <w:pPr>
        <w:rPr>
          <w:rtl/>
          <w:lang w:eastAsia="he-IL"/>
        </w:rPr>
      </w:pPr>
      <w:bookmarkStart w:id="3131" w:name="_ETM_Q1_8512373"/>
      <w:bookmarkStart w:id="3132" w:name="_ETM_Q1_8512444"/>
      <w:bookmarkEnd w:id="3131"/>
      <w:bookmarkEnd w:id="3132"/>
    </w:p>
    <w:p w:rsidR="005D68E2" w:rsidRDefault="005D68E2" w:rsidP="005D68E2">
      <w:pPr>
        <w:rPr>
          <w:rtl/>
          <w:lang w:eastAsia="he-IL"/>
        </w:rPr>
      </w:pPr>
      <w:bookmarkStart w:id="3133" w:name="_ETM_Q1_8512493"/>
      <w:bookmarkStart w:id="3134" w:name="_ETM_Q1_8512529"/>
      <w:bookmarkEnd w:id="3133"/>
      <w:bookmarkEnd w:id="3134"/>
      <w:r>
        <w:rPr>
          <w:rtl/>
          <w:lang w:eastAsia="he-IL"/>
        </w:rPr>
        <w:t xml:space="preserve">אני מבקש </w:t>
      </w:r>
      <w:bookmarkStart w:id="3135" w:name="_ETM_Q1_8515342"/>
      <w:bookmarkEnd w:id="3135"/>
      <w:r>
        <w:rPr>
          <w:rtl/>
          <w:lang w:eastAsia="he-IL"/>
        </w:rPr>
        <w:t xml:space="preserve">להעלות או לאתר הוועדות או לשלוח לנו במייל את הפרוטוקול של הישיבה הזאת. אם תקבלו נתונים מהמשרדים השונים, </w:t>
      </w:r>
      <w:bookmarkStart w:id="3136" w:name="_ETM_Q1_8525412"/>
      <w:bookmarkEnd w:id="3136"/>
      <w:r>
        <w:rPr>
          <w:rtl/>
          <w:lang w:eastAsia="he-IL"/>
        </w:rPr>
        <w:t xml:space="preserve">אנחנו מבקשים לשלוח אותם אלינו. </w:t>
      </w:r>
    </w:p>
    <w:p w:rsidR="005D68E2" w:rsidRDefault="005D68E2" w:rsidP="005D68E2">
      <w:pPr>
        <w:rPr>
          <w:rtl/>
          <w:lang w:eastAsia="he-IL"/>
        </w:rPr>
      </w:pPr>
      <w:bookmarkStart w:id="3137" w:name="_ETM_Q1_8529524"/>
      <w:bookmarkStart w:id="3138" w:name="_ETM_Q1_8529582"/>
      <w:bookmarkStart w:id="3139" w:name="_ETM_Q1_8530276"/>
      <w:bookmarkEnd w:id="3137"/>
      <w:bookmarkEnd w:id="3138"/>
      <w:bookmarkEnd w:id="3139"/>
    </w:p>
    <w:p w:rsidR="005D68E2" w:rsidRDefault="005D68E2" w:rsidP="005D68E2">
      <w:pPr>
        <w:pStyle w:val="af8"/>
        <w:keepNext/>
        <w:rPr>
          <w:rtl/>
        </w:rPr>
      </w:pPr>
      <w:bookmarkStart w:id="3140" w:name="ET_yor_5278_2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40"/>
    </w:p>
    <w:p w:rsidR="005D68E2" w:rsidRDefault="005D68E2" w:rsidP="005D68E2">
      <w:pPr>
        <w:pStyle w:val="KeepWithNext"/>
        <w:rPr>
          <w:lang w:eastAsia="he-IL"/>
        </w:rPr>
      </w:pPr>
    </w:p>
    <w:p w:rsidR="005D68E2" w:rsidRDefault="005D68E2" w:rsidP="005D68E2">
      <w:pPr>
        <w:rPr>
          <w:rtl/>
          <w:lang w:eastAsia="he-IL"/>
        </w:rPr>
      </w:pPr>
      <w:bookmarkStart w:id="3141" w:name="_ETM_Q1_8530568"/>
      <w:bookmarkStart w:id="3142" w:name="_ETM_Q1_8530589"/>
      <w:bookmarkEnd w:id="3141"/>
      <w:bookmarkEnd w:id="3142"/>
      <w:r>
        <w:rPr>
          <w:rtl/>
          <w:lang w:eastAsia="he-IL"/>
        </w:rPr>
        <w:t xml:space="preserve">לגבי עבודה עם הורים, זה </w:t>
      </w:r>
      <w:bookmarkStart w:id="3143" w:name="_ETM_Q1_8533133"/>
      <w:bookmarkEnd w:id="3143"/>
      <w:r>
        <w:rPr>
          <w:rtl/>
          <w:lang w:eastAsia="he-IL"/>
        </w:rPr>
        <w:t>בעצם מסר או דרישה אל מול משרד הרווחה?</w:t>
      </w:r>
      <w:bookmarkStart w:id="3144" w:name="_ETM_Q1_8535551"/>
      <w:bookmarkEnd w:id="3144"/>
    </w:p>
    <w:p w:rsidR="005D68E2" w:rsidRDefault="005D68E2" w:rsidP="005D68E2">
      <w:pPr>
        <w:rPr>
          <w:rtl/>
          <w:lang w:eastAsia="he-IL"/>
        </w:rPr>
      </w:pPr>
      <w:bookmarkStart w:id="3145" w:name="_ETM_Q1_8535606"/>
      <w:bookmarkEnd w:id="3145"/>
    </w:p>
    <w:p w:rsidR="005D68E2" w:rsidRDefault="005D68E2" w:rsidP="005D68E2">
      <w:pPr>
        <w:pStyle w:val="afb"/>
        <w:keepNext/>
        <w:rPr>
          <w:rtl/>
          <w:lang w:eastAsia="he-IL"/>
        </w:rPr>
      </w:pPr>
      <w:bookmarkStart w:id="3146" w:name="ET_guest_מחמוד_נסאר_292"/>
      <w:r>
        <w:rPr>
          <w:rStyle w:val="TagStyle"/>
          <w:rFonts w:hint="cs"/>
          <w:rtl/>
        </w:rPr>
        <w:t xml:space="preserve"> &lt;&lt; אורח &gt;&gt; </w:t>
      </w:r>
      <w:r>
        <w:rPr>
          <w:rFonts w:hint="cs"/>
          <w:rtl/>
          <w:lang w:eastAsia="he-IL"/>
        </w:rPr>
        <w:t xml:space="preserve">מחמוד </w:t>
      </w:r>
      <w:proofErr w:type="spellStart"/>
      <w:r>
        <w:rPr>
          <w:rFonts w:hint="cs"/>
          <w:rtl/>
          <w:lang w:eastAsia="he-IL"/>
        </w:rPr>
        <w:t>נסאר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46"/>
    </w:p>
    <w:p w:rsidR="005D68E2" w:rsidRDefault="005D68E2" w:rsidP="005D68E2">
      <w:pPr>
        <w:pStyle w:val="KeepWithNext"/>
        <w:rPr>
          <w:lang w:eastAsia="he-IL"/>
        </w:rPr>
      </w:pPr>
    </w:p>
    <w:p w:rsidR="005D68E2" w:rsidRDefault="005D68E2" w:rsidP="005D68E2">
      <w:pPr>
        <w:rPr>
          <w:rtl/>
          <w:lang w:eastAsia="he-IL"/>
        </w:rPr>
      </w:pPr>
      <w:r>
        <w:rPr>
          <w:rtl/>
          <w:lang w:eastAsia="he-IL"/>
        </w:rPr>
        <w:t xml:space="preserve">כן. זו דרישה </w:t>
      </w:r>
      <w:bookmarkStart w:id="3147" w:name="_ETM_Q1_8537148"/>
      <w:bookmarkEnd w:id="3147"/>
      <w:r>
        <w:rPr>
          <w:rtl/>
          <w:lang w:eastAsia="he-IL"/>
        </w:rPr>
        <w:t>מול משרד הרווחה אבל גם מול משרד החינוך. המחקר האחרון</w:t>
      </w:r>
      <w:bookmarkStart w:id="3148" w:name="_ETM_Q1_8538403"/>
      <w:bookmarkEnd w:id="3148"/>
      <w:r>
        <w:rPr>
          <w:rtl/>
          <w:lang w:eastAsia="he-IL"/>
        </w:rPr>
        <w:t xml:space="preserve"> של פרופסור </w:t>
      </w:r>
      <w:proofErr w:type="spellStart"/>
      <w:r>
        <w:rPr>
          <w:rtl/>
          <w:lang w:eastAsia="he-IL"/>
        </w:rPr>
        <w:t>מונא</w:t>
      </w:r>
      <w:proofErr w:type="spellEnd"/>
      <w:r>
        <w:rPr>
          <w:rtl/>
          <w:lang w:eastAsia="he-IL"/>
        </w:rPr>
        <w:t xml:space="preserve"> כספרי ב-2016 מראה בפירוש שיש צורך מאוד </w:t>
      </w:r>
      <w:bookmarkStart w:id="3149" w:name="_ETM_Q1_8547237"/>
      <w:bookmarkEnd w:id="3149"/>
      <w:r>
        <w:rPr>
          <w:rtl/>
          <w:lang w:eastAsia="he-IL"/>
        </w:rPr>
        <w:t xml:space="preserve">רציני בגלל המתאם שנמצא בין הקשר בין ההורים לבין בני הנוער, כאשר זה אחד הדברים שמשליכים רבות </w:t>
      </w:r>
      <w:bookmarkStart w:id="3150" w:name="_ETM_Q1_8558026"/>
      <w:bookmarkEnd w:id="3150"/>
      <w:r>
        <w:rPr>
          <w:rtl/>
          <w:lang w:eastAsia="he-IL"/>
        </w:rPr>
        <w:t xml:space="preserve">על הידרדרות בני נוער לאלימות ופשיעה ולדעתי שווה </w:t>
      </w:r>
      <w:bookmarkStart w:id="3151" w:name="_ETM_Q1_8563162"/>
      <w:bookmarkEnd w:id="3151"/>
      <w:r>
        <w:rPr>
          <w:rtl/>
          <w:lang w:eastAsia="he-IL"/>
        </w:rPr>
        <w:t xml:space="preserve">– זו דרישה שכן מופנית בעיקר למשרד הרווחה – </w:t>
      </w:r>
      <w:bookmarkStart w:id="3152" w:name="_ETM_Q1_8565230"/>
      <w:bookmarkEnd w:id="3152"/>
      <w:r>
        <w:rPr>
          <w:rtl/>
          <w:lang w:eastAsia="he-IL"/>
        </w:rPr>
        <w:t xml:space="preserve">להשקיע משאבים גם בהכשרת ההורים, בעבודה עם הורים, עבודה </w:t>
      </w:r>
      <w:bookmarkStart w:id="3153" w:name="_ETM_Q1_8569614"/>
      <w:bookmarkEnd w:id="3153"/>
      <w:r>
        <w:rPr>
          <w:rtl/>
          <w:lang w:eastAsia="he-IL"/>
        </w:rPr>
        <w:t xml:space="preserve">קהילתית עם הורים דרך בתי ספר להורים ודרך הכשרות של עובדים קהילתיים. זה </w:t>
      </w:r>
      <w:bookmarkStart w:id="3154" w:name="_ETM_Q1_8578978"/>
      <w:bookmarkEnd w:id="3154"/>
      <w:r>
        <w:rPr>
          <w:rtl/>
          <w:lang w:eastAsia="he-IL"/>
        </w:rPr>
        <w:t>נושא ששווה להשקיע בו וגם לעבוד עם ההורים ולא רק עם בני הנוער עצמם.</w:t>
      </w:r>
    </w:p>
    <w:p w:rsidR="005D68E2" w:rsidRDefault="005D68E2" w:rsidP="005D68E2">
      <w:pPr>
        <w:rPr>
          <w:rtl/>
          <w:lang w:eastAsia="he-IL"/>
        </w:rPr>
      </w:pPr>
      <w:bookmarkStart w:id="3155" w:name="_ETM_Q1_8581922"/>
      <w:bookmarkStart w:id="3156" w:name="_ETM_Q1_8581978"/>
      <w:bookmarkStart w:id="3157" w:name="_ETM_Q1_8582674"/>
      <w:bookmarkEnd w:id="3155"/>
      <w:bookmarkEnd w:id="3156"/>
      <w:bookmarkEnd w:id="3157"/>
    </w:p>
    <w:p w:rsidR="005D68E2" w:rsidRDefault="005D68E2" w:rsidP="005D68E2">
      <w:pPr>
        <w:pStyle w:val="af8"/>
        <w:keepNext/>
        <w:rPr>
          <w:rtl/>
        </w:rPr>
      </w:pPr>
      <w:bookmarkStart w:id="3158" w:name="ET_yor_5278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8"/>
    </w:p>
    <w:p w:rsidR="005D68E2" w:rsidRDefault="005D68E2" w:rsidP="005D68E2">
      <w:pPr>
        <w:pStyle w:val="KeepWithNext"/>
        <w:rPr>
          <w:lang w:eastAsia="he-IL"/>
        </w:rPr>
      </w:pPr>
    </w:p>
    <w:p w:rsidR="005D68E2" w:rsidRDefault="005D68E2" w:rsidP="005D68E2">
      <w:pPr>
        <w:rPr>
          <w:rtl/>
          <w:lang w:eastAsia="he-IL"/>
        </w:rPr>
      </w:pPr>
      <w:bookmarkStart w:id="3159" w:name="_ETM_Q1_8582969"/>
      <w:bookmarkStart w:id="3160" w:name="_ETM_Q1_8582992"/>
      <w:bookmarkEnd w:id="3159"/>
      <w:bookmarkEnd w:id="3160"/>
      <w:r>
        <w:rPr>
          <w:rtl/>
          <w:lang w:eastAsia="he-IL"/>
        </w:rPr>
        <w:t xml:space="preserve">בהחלט. לגבי </w:t>
      </w:r>
      <w:bookmarkStart w:id="3161" w:name="_ETM_Q1_8587710"/>
      <w:bookmarkEnd w:id="3161"/>
      <w:r>
        <w:rPr>
          <w:rtl/>
          <w:lang w:eastAsia="he-IL"/>
        </w:rPr>
        <w:t xml:space="preserve">סוגיית משרד השיכון שיקום שכונות, אנחנו ביקשנו נתונים מהמשרד אבל </w:t>
      </w:r>
      <w:bookmarkStart w:id="3162" w:name="_ETM_Q1_8591729"/>
      <w:bookmarkEnd w:id="3162"/>
      <w:r>
        <w:rPr>
          <w:rtl/>
          <w:lang w:eastAsia="he-IL"/>
        </w:rPr>
        <w:t xml:space="preserve">אם יהיו גם לכם נתונים, זה מאוד יסייע. אני חושב שאלה </w:t>
      </w:r>
      <w:proofErr w:type="spellStart"/>
      <w:r>
        <w:rPr>
          <w:rtl/>
          <w:lang w:eastAsia="he-IL"/>
        </w:rPr>
        <w:t>תוכניות</w:t>
      </w:r>
      <w:proofErr w:type="spellEnd"/>
      <w:r>
        <w:rPr>
          <w:rtl/>
          <w:lang w:eastAsia="he-IL"/>
        </w:rPr>
        <w:t xml:space="preserve"> חשובות שצריך לחזק אותן.</w:t>
      </w:r>
    </w:p>
    <w:p w:rsidR="005D68E2" w:rsidRDefault="005D68E2" w:rsidP="005D68E2">
      <w:pPr>
        <w:rPr>
          <w:rtl/>
          <w:lang w:eastAsia="he-IL"/>
        </w:rPr>
      </w:pPr>
      <w:bookmarkStart w:id="3163" w:name="_ETM_Q1_8596270"/>
      <w:bookmarkStart w:id="3164" w:name="_ETM_Q1_8596332"/>
      <w:bookmarkStart w:id="3165" w:name="_ETM_Q1_8597822"/>
      <w:bookmarkEnd w:id="3163"/>
      <w:bookmarkEnd w:id="3164"/>
      <w:bookmarkEnd w:id="3165"/>
    </w:p>
    <w:p w:rsidR="005D68E2" w:rsidRDefault="005D68E2" w:rsidP="005D68E2">
      <w:pPr>
        <w:pStyle w:val="afb"/>
        <w:keepNext/>
        <w:rPr>
          <w:rtl/>
          <w:lang w:eastAsia="he-IL"/>
        </w:rPr>
      </w:pPr>
      <w:bookmarkStart w:id="3166" w:name="ET_guest_מחמוד_נסאר_294"/>
      <w:r>
        <w:rPr>
          <w:rStyle w:val="TagStyle"/>
          <w:rFonts w:hint="cs"/>
          <w:rtl/>
        </w:rPr>
        <w:t xml:space="preserve"> &lt;&lt; אורח &gt;&gt; </w:t>
      </w:r>
      <w:r>
        <w:rPr>
          <w:rFonts w:hint="cs"/>
          <w:rtl/>
          <w:lang w:eastAsia="he-IL"/>
        </w:rPr>
        <w:t xml:space="preserve">מחמוד </w:t>
      </w:r>
      <w:proofErr w:type="spellStart"/>
      <w:r>
        <w:rPr>
          <w:rFonts w:hint="cs"/>
          <w:rtl/>
          <w:lang w:eastAsia="he-IL"/>
        </w:rPr>
        <w:t>נסאר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66"/>
    </w:p>
    <w:p w:rsidR="005D68E2" w:rsidRDefault="005D68E2" w:rsidP="005D68E2">
      <w:pPr>
        <w:pStyle w:val="KeepWithNext"/>
        <w:rPr>
          <w:lang w:eastAsia="he-IL"/>
        </w:rPr>
      </w:pPr>
    </w:p>
    <w:p w:rsidR="005D68E2" w:rsidRDefault="005D68E2" w:rsidP="005D68E2">
      <w:pPr>
        <w:rPr>
          <w:rtl/>
          <w:lang w:eastAsia="he-IL"/>
        </w:rPr>
      </w:pPr>
      <w:bookmarkStart w:id="3167" w:name="_ETM_Q1_8598132"/>
      <w:bookmarkStart w:id="3168" w:name="_ETM_Q1_8598151"/>
      <w:bookmarkEnd w:id="3167"/>
      <w:bookmarkEnd w:id="3168"/>
      <w:r>
        <w:rPr>
          <w:rtl/>
          <w:lang w:eastAsia="he-IL"/>
        </w:rPr>
        <w:t xml:space="preserve">אנחנו נבקש את הנתונים של </w:t>
      </w:r>
      <w:bookmarkStart w:id="3169" w:name="_ETM_Q1_8597469"/>
      <w:bookmarkEnd w:id="3169"/>
      <w:r>
        <w:rPr>
          <w:rtl/>
          <w:lang w:eastAsia="he-IL"/>
        </w:rPr>
        <w:t xml:space="preserve">שיקום שכונות בישובים הערביים כדי לראות מה החלק חברתי קהילתי </w:t>
      </w:r>
      <w:bookmarkStart w:id="3170" w:name="_ETM_Q1_8602938"/>
      <w:bookmarkEnd w:id="3170"/>
      <w:r>
        <w:rPr>
          <w:rtl/>
          <w:lang w:eastAsia="he-IL"/>
        </w:rPr>
        <w:t>שלנו.</w:t>
      </w:r>
    </w:p>
    <w:p w:rsidR="005D68E2" w:rsidRDefault="005D68E2" w:rsidP="005D68E2">
      <w:pPr>
        <w:rPr>
          <w:rtl/>
          <w:lang w:eastAsia="he-IL"/>
        </w:rPr>
      </w:pPr>
      <w:bookmarkStart w:id="3171" w:name="_ETM_Q1_8604058"/>
      <w:bookmarkStart w:id="3172" w:name="_ETM_Q1_8604108"/>
      <w:bookmarkEnd w:id="3171"/>
      <w:bookmarkEnd w:id="3172"/>
    </w:p>
    <w:p w:rsidR="005D68E2" w:rsidRDefault="005D68E2" w:rsidP="005D68E2">
      <w:pPr>
        <w:pStyle w:val="af8"/>
        <w:keepNext/>
        <w:rPr>
          <w:rtl/>
        </w:rPr>
      </w:pPr>
      <w:bookmarkStart w:id="3173" w:name="ET_yor_5278_2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3"/>
    </w:p>
    <w:p w:rsidR="005D68E2" w:rsidRDefault="005D68E2" w:rsidP="005D68E2">
      <w:pPr>
        <w:pStyle w:val="KeepWithNext"/>
        <w:rPr>
          <w:lang w:eastAsia="he-IL"/>
        </w:rPr>
      </w:pPr>
    </w:p>
    <w:p w:rsidR="005D68E2" w:rsidRDefault="005D68E2" w:rsidP="005D68E2">
      <w:pPr>
        <w:rPr>
          <w:rtl/>
          <w:lang w:eastAsia="he-IL"/>
        </w:rPr>
      </w:pPr>
      <w:bookmarkStart w:id="3174" w:name="_ETM_Q1_8605632"/>
      <w:bookmarkStart w:id="3175" w:name="_ETM_Q1_8605655"/>
      <w:bookmarkEnd w:id="3174"/>
      <w:bookmarkEnd w:id="3175"/>
      <w:r>
        <w:rPr>
          <w:rtl/>
          <w:lang w:eastAsia="he-IL"/>
        </w:rPr>
        <w:t>בהחלט.</w:t>
      </w:r>
    </w:p>
    <w:p w:rsidR="005D68E2" w:rsidRDefault="005D68E2" w:rsidP="005D68E2">
      <w:pPr>
        <w:rPr>
          <w:rtl/>
          <w:lang w:eastAsia="he-IL"/>
        </w:rPr>
      </w:pPr>
      <w:bookmarkStart w:id="3176" w:name="_ETM_Q1_8604394"/>
      <w:bookmarkStart w:id="3177" w:name="_ETM_Q1_8604449"/>
      <w:bookmarkStart w:id="3178" w:name="_ETM_Q1_8605338"/>
      <w:bookmarkEnd w:id="3176"/>
      <w:bookmarkEnd w:id="3177"/>
      <w:bookmarkEnd w:id="3178"/>
    </w:p>
    <w:p w:rsidR="005D68E2" w:rsidRDefault="005D68E2" w:rsidP="005D68E2">
      <w:pPr>
        <w:pStyle w:val="a5"/>
        <w:keepNext/>
        <w:rPr>
          <w:rtl/>
        </w:rPr>
      </w:pPr>
      <w:bookmarkStart w:id="3179" w:name="ET_speaker_6032_296"/>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179"/>
    </w:p>
    <w:p w:rsidR="005D68E2" w:rsidRDefault="005D68E2" w:rsidP="005D68E2">
      <w:pPr>
        <w:pStyle w:val="KeepWithNext"/>
        <w:rPr>
          <w:lang w:eastAsia="he-IL"/>
        </w:rPr>
      </w:pPr>
    </w:p>
    <w:p w:rsidR="005D68E2" w:rsidRDefault="005D68E2" w:rsidP="005D68E2">
      <w:pPr>
        <w:rPr>
          <w:rtl/>
          <w:lang w:eastAsia="he-IL"/>
        </w:rPr>
      </w:pPr>
      <w:bookmarkStart w:id="3180" w:name="_ETM_Q1_8605591"/>
      <w:bookmarkStart w:id="3181" w:name="_ETM_Q1_8605610"/>
      <w:bookmarkEnd w:id="3180"/>
      <w:bookmarkEnd w:id="3181"/>
      <w:r>
        <w:rPr>
          <w:rtl/>
          <w:lang w:eastAsia="he-IL"/>
        </w:rPr>
        <w:t xml:space="preserve">חברי חבר הכנסת יוסף </w:t>
      </w:r>
      <w:proofErr w:type="spellStart"/>
      <w:r>
        <w:rPr>
          <w:rtl/>
          <w:lang w:eastAsia="he-IL"/>
        </w:rPr>
        <w:t>ג'בארין</w:t>
      </w:r>
      <w:proofErr w:type="spellEnd"/>
      <w:r>
        <w:rPr>
          <w:rtl/>
          <w:lang w:eastAsia="he-IL"/>
        </w:rPr>
        <w:t xml:space="preserve">, אין ספק שלרשויות המקומיות הערביות </w:t>
      </w:r>
      <w:bookmarkStart w:id="3182" w:name="_ETM_Q1_8611779"/>
      <w:bookmarkEnd w:id="3182"/>
      <w:r>
        <w:rPr>
          <w:rtl/>
          <w:lang w:eastAsia="he-IL"/>
        </w:rPr>
        <w:t xml:space="preserve">יש תפקיד די חשוב. לפני רגע דיברנו </w:t>
      </w:r>
      <w:bookmarkStart w:id="3183" w:name="_ETM_Q1_8616590"/>
      <w:bookmarkEnd w:id="3183"/>
      <w:r>
        <w:rPr>
          <w:rtl/>
          <w:lang w:eastAsia="he-IL"/>
        </w:rPr>
        <w:t xml:space="preserve">עם </w:t>
      </w:r>
      <w:proofErr w:type="spellStart"/>
      <w:r>
        <w:rPr>
          <w:rtl/>
          <w:lang w:eastAsia="he-IL"/>
        </w:rPr>
        <w:t>גדעאן</w:t>
      </w:r>
      <w:proofErr w:type="spellEnd"/>
      <w:r>
        <w:rPr>
          <w:rtl/>
          <w:lang w:eastAsia="he-IL"/>
        </w:rPr>
        <w:t xml:space="preserve"> ספדי על כך שהמשרד לחיזוק קהילתי והרשות לביטחון קהילתי אמורים </w:t>
      </w:r>
      <w:proofErr w:type="spellStart"/>
      <w:r>
        <w:rPr>
          <w:rtl/>
          <w:lang w:eastAsia="he-IL"/>
        </w:rPr>
        <w:t>לתכלל</w:t>
      </w:r>
      <w:proofErr w:type="spellEnd"/>
      <w:r>
        <w:rPr>
          <w:rtl/>
          <w:lang w:eastAsia="he-IL"/>
        </w:rPr>
        <w:t xml:space="preserve"> את כל התוכנית </w:t>
      </w:r>
      <w:bookmarkStart w:id="3184" w:name="_ETM_Q1_8624663"/>
      <w:bookmarkEnd w:id="3184"/>
      <w:r>
        <w:rPr>
          <w:rtl/>
          <w:lang w:eastAsia="he-IL"/>
        </w:rPr>
        <w:t xml:space="preserve">ברמת ישוב אבל שם מצוין גם שהמועצה המקומית, ראש </w:t>
      </w:r>
      <w:bookmarkStart w:id="3185" w:name="_ETM_Q1_8632544"/>
      <w:bookmarkEnd w:id="3185"/>
      <w:r>
        <w:rPr>
          <w:rtl/>
          <w:lang w:eastAsia="he-IL"/>
        </w:rPr>
        <w:t xml:space="preserve">המועצה עם מועצת החברים, אמורה להוביל את התהליך עצמו. הם </w:t>
      </w:r>
      <w:bookmarkStart w:id="3186" w:name="_ETM_Q1_8638518"/>
      <w:bookmarkEnd w:id="3186"/>
      <w:r>
        <w:rPr>
          <w:rtl/>
          <w:lang w:eastAsia="he-IL"/>
        </w:rPr>
        <w:t xml:space="preserve">נבחרי הציבור ולכן האתגר המאוד חשוב שעומד בפני ועד ראשי </w:t>
      </w:r>
      <w:bookmarkStart w:id="3187" w:name="_ETM_Q1_8647024"/>
      <w:bookmarkEnd w:id="3187"/>
      <w:r>
        <w:rPr>
          <w:rtl/>
          <w:lang w:eastAsia="he-IL"/>
        </w:rPr>
        <w:t xml:space="preserve">הרשויות הערביות וראשי הרשויות עצמן הוא להוביל את התהליך ברמה יישובית. </w:t>
      </w:r>
      <w:bookmarkStart w:id="3188" w:name="_ETM_Q1_8652668"/>
      <w:bookmarkEnd w:id="3188"/>
    </w:p>
    <w:p w:rsidR="005D68E2" w:rsidRDefault="005D68E2" w:rsidP="005D68E2">
      <w:pPr>
        <w:rPr>
          <w:rtl/>
          <w:lang w:eastAsia="he-IL"/>
        </w:rPr>
      </w:pPr>
      <w:bookmarkStart w:id="3189" w:name="_ETM_Q1_8652722"/>
      <w:bookmarkEnd w:id="3189"/>
    </w:p>
    <w:p w:rsidR="005D68E2" w:rsidRDefault="005D68E2" w:rsidP="005D68E2">
      <w:pPr>
        <w:pStyle w:val="afb"/>
        <w:keepNext/>
        <w:rPr>
          <w:rtl/>
        </w:rPr>
      </w:pPr>
      <w:bookmarkStart w:id="3190" w:name="_ETM_Q1_8652763"/>
      <w:bookmarkStart w:id="3191" w:name="_ETM_Q1_8652800"/>
      <w:bookmarkStart w:id="3192" w:name="_ETM_Q1_8661406"/>
      <w:bookmarkStart w:id="3193" w:name="_ETM_Q1_8661470"/>
      <w:bookmarkStart w:id="3194" w:name="_ETM_Q1_8661860"/>
      <w:bookmarkStart w:id="3195" w:name="_ETM_Q1_8681548"/>
      <w:bookmarkStart w:id="3196" w:name="ET_guest_כאמל_ריאן_299"/>
      <w:bookmarkEnd w:id="3190"/>
      <w:bookmarkEnd w:id="3191"/>
      <w:bookmarkEnd w:id="3192"/>
      <w:bookmarkEnd w:id="3193"/>
      <w:bookmarkEnd w:id="3194"/>
      <w:bookmarkEnd w:id="3195"/>
      <w:r>
        <w:rPr>
          <w:rStyle w:val="TagStyle"/>
          <w:rFonts w:hint="cs"/>
          <w:rtl/>
        </w:rPr>
        <w:t xml:space="preserve"> &lt;&lt; אורח &gt;&gt; </w:t>
      </w:r>
      <w:proofErr w:type="spellStart"/>
      <w:r>
        <w:rPr>
          <w:rFonts w:hint="cs"/>
          <w:rtl/>
        </w:rPr>
        <w:t>כאמל</w:t>
      </w:r>
      <w:proofErr w:type="spellEnd"/>
      <w:r>
        <w:rPr>
          <w:rFonts w:hint="cs"/>
          <w:rtl/>
        </w:rPr>
        <w:t xml:space="preserve"> </w:t>
      </w:r>
      <w:proofErr w:type="spellStart"/>
      <w:r>
        <w:rPr>
          <w:rFonts w:hint="cs"/>
          <w:rtl/>
        </w:rPr>
        <w:t>ריאן</w:t>
      </w:r>
      <w:proofErr w:type="spellEnd"/>
      <w:r>
        <w:rPr>
          <w:rFonts w:hint="cs"/>
          <w:rtl/>
        </w:rPr>
        <w:t>:</w:t>
      </w:r>
      <w:r>
        <w:rPr>
          <w:rStyle w:val="TagStyle"/>
          <w:rFonts w:hint="cs"/>
          <w:rtl/>
        </w:rPr>
        <w:t xml:space="preserve"> &lt;&lt; אורח &gt;&gt;</w:t>
      </w:r>
      <w:r>
        <w:rPr>
          <w:rFonts w:hint="cs"/>
          <w:rtl/>
        </w:rPr>
        <w:t xml:space="preserve"> </w:t>
      </w:r>
      <w:bookmarkEnd w:id="3196"/>
    </w:p>
    <w:p w:rsidR="005D68E2" w:rsidRDefault="005D68E2" w:rsidP="005D68E2">
      <w:pPr>
        <w:pStyle w:val="KeepWithNext"/>
        <w:rPr>
          <w:rFonts w:hint="cs"/>
          <w:rtl/>
        </w:rPr>
      </w:pPr>
    </w:p>
    <w:p w:rsidR="005D68E2" w:rsidRDefault="005D68E2" w:rsidP="005D68E2">
      <w:pPr>
        <w:rPr>
          <w:rtl/>
        </w:rPr>
      </w:pPr>
      <w:bookmarkStart w:id="3197" w:name="_ETM_Q1_8681807"/>
      <w:bookmarkStart w:id="3198" w:name="_ETM_Q1_8681833"/>
      <w:bookmarkEnd w:id="3197"/>
      <w:bookmarkEnd w:id="3198"/>
      <w:r>
        <w:rPr>
          <w:rtl/>
        </w:rPr>
        <w:t xml:space="preserve">גם אני כאן. שלום לכולם. אני למדתי </w:t>
      </w:r>
      <w:bookmarkStart w:id="3199" w:name="_ETM_Q1_8687501"/>
      <w:bookmarkEnd w:id="3199"/>
      <w:r>
        <w:rPr>
          <w:rtl/>
        </w:rPr>
        <w:t xml:space="preserve">משל שאומר שמרוב עצים לא רואים את היער. אני חושב שגם כאן מרוב עצים לא רואים את הנוער. שמעתי </w:t>
      </w:r>
      <w:bookmarkStart w:id="3200" w:name="_ETM_Q1_8698421"/>
      <w:bookmarkEnd w:id="3200"/>
      <w:r>
        <w:rPr>
          <w:rtl/>
        </w:rPr>
        <w:t xml:space="preserve">על הרבה </w:t>
      </w:r>
      <w:proofErr w:type="spellStart"/>
      <w:r>
        <w:rPr>
          <w:rtl/>
        </w:rPr>
        <w:t>תוכניות</w:t>
      </w:r>
      <w:proofErr w:type="spellEnd"/>
      <w:r>
        <w:rPr>
          <w:rtl/>
        </w:rPr>
        <w:t>, הרבה משאבים, הרבה משרדים אבל הנ</w:t>
      </w:r>
      <w:bookmarkStart w:id="3201" w:name="_ETM_Q1_8703440"/>
      <w:bookmarkEnd w:id="3201"/>
      <w:r>
        <w:rPr>
          <w:rtl/>
        </w:rPr>
        <w:t>וער נופל בין הכיסאות. זו האמת. אנחנו חיים את השטח ואנחנו חיים את המציאות.</w:t>
      </w:r>
    </w:p>
    <w:p w:rsidR="005D68E2" w:rsidRDefault="005D68E2" w:rsidP="005D68E2">
      <w:pPr>
        <w:rPr>
          <w:rtl/>
        </w:rPr>
      </w:pPr>
      <w:bookmarkStart w:id="3202" w:name="_ETM_Q1_8710588"/>
      <w:bookmarkStart w:id="3203" w:name="_ETM_Q1_8710646"/>
      <w:bookmarkEnd w:id="3202"/>
      <w:bookmarkEnd w:id="3203"/>
    </w:p>
    <w:p w:rsidR="005D68E2" w:rsidRDefault="005D68E2" w:rsidP="005D68E2">
      <w:pPr>
        <w:rPr>
          <w:rtl/>
        </w:rPr>
      </w:pPr>
      <w:bookmarkStart w:id="3204" w:name="_ETM_Q1_8711093"/>
      <w:bookmarkStart w:id="3205" w:name="_ETM_Q1_8711151"/>
      <w:bookmarkEnd w:id="3204"/>
      <w:bookmarkEnd w:id="3205"/>
      <w:r>
        <w:rPr>
          <w:rtl/>
        </w:rPr>
        <w:t xml:space="preserve">אני חושב שצריכה </w:t>
      </w:r>
      <w:bookmarkStart w:id="3206" w:name="_ETM_Q1_8712894"/>
      <w:bookmarkEnd w:id="3206"/>
      <w:r>
        <w:rPr>
          <w:rtl/>
        </w:rPr>
        <w:t xml:space="preserve">להיות פרופורציה. צריך לשנות משהו במבנים כי אנחנו עכשיו חברה </w:t>
      </w:r>
      <w:bookmarkStart w:id="3207" w:name="_ETM_Q1_8719863"/>
      <w:bookmarkEnd w:id="3207"/>
      <w:r>
        <w:rPr>
          <w:rtl/>
        </w:rPr>
        <w:t xml:space="preserve">חדשה. אנחנו לא החברה הערבית המסורתית שהייתה ואנחנו לא החברה </w:t>
      </w:r>
      <w:bookmarkStart w:id="3208" w:name="_ETM_Q1_8725889"/>
      <w:bookmarkEnd w:id="3208"/>
      <w:r>
        <w:rPr>
          <w:rtl/>
        </w:rPr>
        <w:t xml:space="preserve">הישראלית שמעוגנת בחוקים ובנהלים. לכן צריך משטרה מיועדת לנושא </w:t>
      </w:r>
      <w:bookmarkStart w:id="3209" w:name="_ETM_Q1_8736663"/>
      <w:bookmarkEnd w:id="3209"/>
      <w:r>
        <w:rPr>
          <w:rtl/>
        </w:rPr>
        <w:t>הזה. צריך צוותים במשרד החינוך ובמשרד הרווחה שהם מיועדים</w:t>
      </w:r>
      <w:bookmarkStart w:id="3210" w:name="_ETM_Q1_8741579"/>
      <w:bookmarkEnd w:id="3210"/>
      <w:r>
        <w:rPr>
          <w:rtl/>
        </w:rPr>
        <w:t xml:space="preserve"> לנושא הזה וצריך לראות את העניינים בפרופורציה.</w:t>
      </w:r>
      <w:bookmarkStart w:id="3211" w:name="_ETM_Q1_8744621"/>
      <w:bookmarkEnd w:id="3211"/>
    </w:p>
    <w:p w:rsidR="005D68E2" w:rsidRDefault="005D68E2" w:rsidP="005D68E2">
      <w:pPr>
        <w:rPr>
          <w:rtl/>
        </w:rPr>
      </w:pPr>
      <w:bookmarkStart w:id="3212" w:name="_ETM_Q1_8744687"/>
      <w:bookmarkEnd w:id="3212"/>
    </w:p>
    <w:p w:rsidR="005D68E2" w:rsidRDefault="005D68E2" w:rsidP="005D68E2">
      <w:pPr>
        <w:rPr>
          <w:rtl/>
        </w:rPr>
      </w:pPr>
      <w:bookmarkStart w:id="3213" w:name="_ETM_Q1_8744717"/>
      <w:bookmarkStart w:id="3214" w:name="_ETM_Q1_8744755"/>
      <w:bookmarkEnd w:id="3213"/>
      <w:bookmarkEnd w:id="3214"/>
      <w:r>
        <w:rPr>
          <w:rtl/>
        </w:rPr>
        <w:t xml:space="preserve">אני אתן שתי דוגמאות. </w:t>
      </w:r>
      <w:bookmarkStart w:id="3215" w:name="_ETM_Q1_8745763"/>
      <w:bookmarkEnd w:id="3215"/>
      <w:r>
        <w:rPr>
          <w:rtl/>
        </w:rPr>
        <w:t xml:space="preserve">משרד השיכון משקיע בצפון ובדרום כאשר הבעיה היא במרכז. נכון, </w:t>
      </w:r>
      <w:bookmarkStart w:id="3216" w:name="_ETM_Q1_8752879"/>
      <w:bookmarkEnd w:id="3216"/>
      <w:r>
        <w:rPr>
          <w:rtl/>
        </w:rPr>
        <w:t xml:space="preserve">הצפון הוא הפריפריה, נכון, הדרום הוא הפריפריה, אבל הפריפריה החברתית </w:t>
      </w:r>
      <w:bookmarkStart w:id="3217" w:name="_ETM_Q1_8759265"/>
      <w:bookmarkEnd w:id="3217"/>
      <w:r>
        <w:rPr>
          <w:rtl/>
        </w:rPr>
        <w:t>היא במרכז. לכן צריך לשנות את הפרופורציה.</w:t>
      </w:r>
    </w:p>
    <w:p w:rsidR="005D68E2" w:rsidRDefault="005D68E2" w:rsidP="005D68E2">
      <w:pPr>
        <w:rPr>
          <w:rtl/>
        </w:rPr>
      </w:pPr>
      <w:bookmarkStart w:id="3218" w:name="_ETM_Q1_8761786"/>
      <w:bookmarkEnd w:id="3218"/>
    </w:p>
    <w:p w:rsidR="005D68E2" w:rsidRDefault="005D68E2" w:rsidP="005D68E2">
      <w:pPr>
        <w:pStyle w:val="a5"/>
        <w:keepNext/>
        <w:rPr>
          <w:rtl/>
        </w:rPr>
      </w:pPr>
      <w:bookmarkStart w:id="3219" w:name="ET_speaker_6032_300"/>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219"/>
    </w:p>
    <w:p w:rsidR="005D68E2" w:rsidRDefault="005D68E2" w:rsidP="005D68E2">
      <w:pPr>
        <w:pStyle w:val="KeepWithNext"/>
        <w:rPr>
          <w:rFonts w:hint="cs"/>
          <w:rtl/>
          <w:lang w:eastAsia="he-IL"/>
        </w:rPr>
      </w:pPr>
    </w:p>
    <w:p w:rsidR="005D68E2" w:rsidRDefault="005D68E2" w:rsidP="005D68E2">
      <w:pPr>
        <w:rPr>
          <w:rtl/>
          <w:lang w:eastAsia="he-IL"/>
        </w:rPr>
      </w:pPr>
      <w:bookmarkStart w:id="3220" w:name="_ETM_Q1_8762058"/>
      <w:bookmarkStart w:id="3221" w:name="_ETM_Q1_8762080"/>
      <w:bookmarkEnd w:id="3220"/>
      <w:bookmarkEnd w:id="3221"/>
      <w:r>
        <w:rPr>
          <w:rtl/>
          <w:lang w:eastAsia="he-IL"/>
        </w:rPr>
        <w:t>החברה הערבית כמובן.</w:t>
      </w:r>
    </w:p>
    <w:p w:rsidR="005D68E2" w:rsidRDefault="005D68E2" w:rsidP="005D68E2">
      <w:pPr>
        <w:rPr>
          <w:rtl/>
          <w:lang w:eastAsia="he-IL"/>
        </w:rPr>
      </w:pPr>
      <w:bookmarkStart w:id="3222" w:name="_ETM_Q1_8762275"/>
      <w:bookmarkStart w:id="3223" w:name="_ETM_Q1_8762329"/>
      <w:bookmarkStart w:id="3224" w:name="_ETM_Q1_8764849"/>
      <w:bookmarkEnd w:id="3222"/>
      <w:bookmarkEnd w:id="3223"/>
      <w:bookmarkEnd w:id="3224"/>
    </w:p>
    <w:p w:rsidR="005D68E2" w:rsidRDefault="005D68E2" w:rsidP="005D68E2">
      <w:pPr>
        <w:pStyle w:val="afb"/>
        <w:keepNext/>
        <w:rPr>
          <w:rtl/>
          <w:lang w:eastAsia="he-IL"/>
        </w:rPr>
      </w:pPr>
      <w:bookmarkStart w:id="3225" w:name="ET_guest_כאמל_ריאן_301"/>
      <w:r>
        <w:rPr>
          <w:rStyle w:val="TagStyle"/>
          <w:rFonts w:hint="cs"/>
          <w:rtl/>
        </w:rPr>
        <w:t xml:space="preserve"> &lt;&lt; אורח &gt;&gt; </w:t>
      </w:r>
      <w:proofErr w:type="spellStart"/>
      <w:r>
        <w:rPr>
          <w:rFonts w:hint="cs"/>
          <w:rtl/>
          <w:lang w:eastAsia="he-IL"/>
        </w:rPr>
        <w:t>כאמל</w:t>
      </w:r>
      <w:proofErr w:type="spellEnd"/>
      <w:r>
        <w:rPr>
          <w:rFonts w:hint="cs"/>
          <w:rtl/>
          <w:lang w:eastAsia="he-IL"/>
        </w:rPr>
        <w:t xml:space="preserve"> </w:t>
      </w:r>
      <w:proofErr w:type="spellStart"/>
      <w:r>
        <w:rPr>
          <w:rFonts w:hint="cs"/>
          <w:rtl/>
          <w:lang w:eastAsia="he-IL"/>
        </w:rPr>
        <w:t>ריאן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25"/>
    </w:p>
    <w:p w:rsidR="005D68E2" w:rsidRDefault="005D68E2" w:rsidP="005D68E2">
      <w:pPr>
        <w:pStyle w:val="KeepWithNext"/>
        <w:rPr>
          <w:rFonts w:hint="cs"/>
          <w:rtl/>
          <w:lang w:eastAsia="he-IL"/>
        </w:rPr>
      </w:pPr>
    </w:p>
    <w:p w:rsidR="005D68E2" w:rsidRDefault="005D68E2" w:rsidP="005D68E2">
      <w:pPr>
        <w:rPr>
          <w:rtl/>
          <w:lang w:eastAsia="he-IL"/>
        </w:rPr>
      </w:pPr>
      <w:bookmarkStart w:id="3226" w:name="_ETM_Q1_8765122"/>
      <w:bookmarkStart w:id="3227" w:name="_ETM_Q1_8765147"/>
      <w:bookmarkEnd w:id="3226"/>
      <w:bookmarkEnd w:id="3227"/>
      <w:r>
        <w:rPr>
          <w:rtl/>
          <w:lang w:eastAsia="he-IL"/>
        </w:rPr>
        <w:t xml:space="preserve">בוודאי. </w:t>
      </w:r>
      <w:bookmarkStart w:id="3228" w:name="_ETM_Q1_8764884"/>
      <w:bookmarkEnd w:id="3228"/>
      <w:r>
        <w:rPr>
          <w:rtl/>
          <w:lang w:eastAsia="he-IL"/>
        </w:rPr>
        <w:t xml:space="preserve">החברה הערבית. אני מדבר על החברה הערבית. אני מדבר </w:t>
      </w:r>
      <w:bookmarkStart w:id="3229" w:name="_ETM_Q1_8769381"/>
      <w:bookmarkEnd w:id="3229"/>
      <w:r>
        <w:rPr>
          <w:rtl/>
          <w:lang w:eastAsia="he-IL"/>
        </w:rPr>
        <w:t>על הפשיעה בחברה הערבית.</w:t>
      </w:r>
    </w:p>
    <w:p w:rsidR="005D68E2" w:rsidRDefault="005D68E2" w:rsidP="005D68E2">
      <w:pPr>
        <w:rPr>
          <w:rtl/>
          <w:lang w:eastAsia="he-IL"/>
        </w:rPr>
      </w:pPr>
      <w:bookmarkStart w:id="3230" w:name="_ETM_Q1_8772887"/>
      <w:bookmarkStart w:id="3231" w:name="_ETM_Q1_8772945"/>
      <w:bookmarkEnd w:id="3230"/>
      <w:bookmarkEnd w:id="3231"/>
    </w:p>
    <w:p w:rsidR="005D68E2" w:rsidRDefault="005D68E2" w:rsidP="005D68E2">
      <w:pPr>
        <w:rPr>
          <w:rtl/>
          <w:lang w:eastAsia="he-IL"/>
        </w:rPr>
      </w:pPr>
      <w:bookmarkStart w:id="3232" w:name="_ETM_Q1_8773023"/>
      <w:bookmarkStart w:id="3233" w:name="_ETM_Q1_8773084"/>
      <w:bookmarkEnd w:id="3232"/>
      <w:bookmarkEnd w:id="3233"/>
      <w:r>
        <w:rPr>
          <w:rtl/>
          <w:lang w:eastAsia="he-IL"/>
        </w:rPr>
        <w:t xml:space="preserve">קח לדוגמה את שיקום האסיר. כאשר 60-50 אחוזים מהאסירים, מהמעצרים, הם מהחברה הערבית, </w:t>
      </w:r>
      <w:bookmarkStart w:id="3234" w:name="_ETM_Q1_8780699"/>
      <w:bookmarkEnd w:id="3234"/>
      <w:r>
        <w:rPr>
          <w:rtl/>
          <w:lang w:eastAsia="he-IL"/>
        </w:rPr>
        <w:t xml:space="preserve">התפקיד של חברי הכנסת הוא לבדוק האם 50 או </w:t>
      </w:r>
      <w:bookmarkStart w:id="3235" w:name="_ETM_Q1_8785607"/>
      <w:bookmarkEnd w:id="3235"/>
      <w:r>
        <w:rPr>
          <w:rtl/>
          <w:lang w:eastAsia="he-IL"/>
        </w:rPr>
        <w:t xml:space="preserve">60 אחוזים מהתקציב של שיקום האסיר מופנה ליעדים שלו </w:t>
      </w:r>
      <w:bookmarkStart w:id="3236" w:name="_ETM_Q1_8791292"/>
      <w:bookmarkEnd w:id="3236"/>
      <w:r>
        <w:rPr>
          <w:rtl/>
          <w:lang w:eastAsia="he-IL"/>
        </w:rPr>
        <w:t>או לא. אני קצת עסקתי בזה ואני בטוח</w:t>
      </w:r>
      <w:bookmarkStart w:id="3237" w:name="_ETM_Q1_8795261"/>
      <w:bookmarkEnd w:id="3237"/>
      <w:r>
        <w:rPr>
          <w:rtl/>
          <w:lang w:eastAsia="he-IL"/>
        </w:rPr>
        <w:t xml:space="preserve"> שכמעט אין שני אחוזים מהתקציבים של שיקום האסיר </w:t>
      </w:r>
      <w:bookmarkStart w:id="3238" w:name="_ETM_Q1_8799265"/>
      <w:bookmarkEnd w:id="3238"/>
      <w:r>
        <w:rPr>
          <w:rtl/>
          <w:lang w:eastAsia="he-IL"/>
        </w:rPr>
        <w:t>מופנים לחברה הערבית.</w:t>
      </w:r>
    </w:p>
    <w:p w:rsidR="005D68E2" w:rsidRDefault="005D68E2" w:rsidP="005D68E2">
      <w:pPr>
        <w:rPr>
          <w:rtl/>
          <w:lang w:eastAsia="he-IL"/>
        </w:rPr>
      </w:pPr>
      <w:bookmarkStart w:id="3239" w:name="_ETM_Q1_8801979"/>
      <w:bookmarkStart w:id="3240" w:name="_ETM_Q1_8802039"/>
      <w:bookmarkStart w:id="3241" w:name="_ETM_Q1_8803043"/>
      <w:bookmarkEnd w:id="3239"/>
      <w:bookmarkEnd w:id="3240"/>
      <w:bookmarkEnd w:id="3241"/>
    </w:p>
    <w:p w:rsidR="005D68E2" w:rsidRDefault="005D68E2" w:rsidP="005D68E2">
      <w:pPr>
        <w:pStyle w:val="af8"/>
        <w:keepNext/>
        <w:rPr>
          <w:rtl/>
        </w:rPr>
      </w:pPr>
      <w:bookmarkStart w:id="3242" w:name="ET_yor_5278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2"/>
    </w:p>
    <w:p w:rsidR="005D68E2" w:rsidRDefault="005D68E2" w:rsidP="005D68E2">
      <w:pPr>
        <w:pStyle w:val="KeepWithNext"/>
        <w:rPr>
          <w:rFonts w:hint="cs"/>
          <w:rtl/>
          <w:lang w:eastAsia="he-IL"/>
        </w:rPr>
      </w:pPr>
    </w:p>
    <w:p w:rsidR="005D68E2" w:rsidRDefault="005D68E2" w:rsidP="005D68E2">
      <w:pPr>
        <w:rPr>
          <w:rtl/>
          <w:lang w:eastAsia="he-IL"/>
        </w:rPr>
      </w:pPr>
      <w:bookmarkStart w:id="3243" w:name="_ETM_Q1_8803320"/>
      <w:bookmarkStart w:id="3244" w:name="_ETM_Q1_8803342"/>
      <w:bookmarkEnd w:id="3243"/>
      <w:bookmarkEnd w:id="3244"/>
      <w:r>
        <w:rPr>
          <w:rtl/>
          <w:lang w:eastAsia="he-IL"/>
        </w:rPr>
        <w:t>שני אחוזים?</w:t>
      </w:r>
    </w:p>
    <w:p w:rsidR="005D68E2" w:rsidRDefault="005D68E2" w:rsidP="005D68E2">
      <w:pPr>
        <w:rPr>
          <w:rtl/>
          <w:lang w:eastAsia="he-IL"/>
        </w:rPr>
      </w:pPr>
      <w:bookmarkStart w:id="3245" w:name="_ETM_Q1_8804085"/>
      <w:bookmarkStart w:id="3246" w:name="_ETM_Q1_8804140"/>
      <w:bookmarkStart w:id="3247" w:name="_ETM_Q1_8804899"/>
      <w:bookmarkEnd w:id="3245"/>
      <w:bookmarkEnd w:id="3246"/>
      <w:bookmarkEnd w:id="3247"/>
    </w:p>
    <w:p w:rsidR="005D68E2" w:rsidRDefault="005D68E2" w:rsidP="005D68E2">
      <w:pPr>
        <w:pStyle w:val="afb"/>
        <w:keepNext/>
        <w:rPr>
          <w:rtl/>
          <w:lang w:eastAsia="he-IL"/>
        </w:rPr>
      </w:pPr>
      <w:bookmarkStart w:id="3248" w:name="ET_guest_כאמל_ריאן_303"/>
      <w:r>
        <w:rPr>
          <w:rStyle w:val="TagStyle"/>
          <w:rFonts w:hint="cs"/>
          <w:rtl/>
        </w:rPr>
        <w:t xml:space="preserve"> &lt;&lt; אורח &gt;&gt; </w:t>
      </w:r>
      <w:proofErr w:type="spellStart"/>
      <w:r>
        <w:rPr>
          <w:rFonts w:hint="cs"/>
          <w:rtl/>
          <w:lang w:eastAsia="he-IL"/>
        </w:rPr>
        <w:t>כאמל</w:t>
      </w:r>
      <w:proofErr w:type="spellEnd"/>
      <w:r>
        <w:rPr>
          <w:rFonts w:hint="cs"/>
          <w:rtl/>
          <w:lang w:eastAsia="he-IL"/>
        </w:rPr>
        <w:t xml:space="preserve"> </w:t>
      </w:r>
      <w:proofErr w:type="spellStart"/>
      <w:r>
        <w:rPr>
          <w:rFonts w:hint="cs"/>
          <w:rtl/>
          <w:lang w:eastAsia="he-IL"/>
        </w:rPr>
        <w:t>ריאן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48"/>
    </w:p>
    <w:p w:rsidR="005D68E2" w:rsidRDefault="005D68E2" w:rsidP="005D68E2">
      <w:pPr>
        <w:pStyle w:val="KeepWithNext"/>
        <w:rPr>
          <w:rFonts w:hint="cs"/>
          <w:rtl/>
          <w:lang w:eastAsia="he-IL"/>
        </w:rPr>
      </w:pPr>
    </w:p>
    <w:p w:rsidR="005D68E2" w:rsidRDefault="005D68E2" w:rsidP="005D68E2">
      <w:pPr>
        <w:rPr>
          <w:rtl/>
          <w:lang w:eastAsia="he-IL"/>
        </w:rPr>
      </w:pPr>
      <w:bookmarkStart w:id="3249" w:name="_ETM_Q1_8805158"/>
      <w:bookmarkStart w:id="3250" w:name="_ETM_Q1_8805179"/>
      <w:bookmarkEnd w:id="3249"/>
      <w:bookmarkEnd w:id="3250"/>
      <w:r>
        <w:rPr>
          <w:rtl/>
          <w:lang w:eastAsia="he-IL"/>
        </w:rPr>
        <w:t>צריך ללכת בפרופורציה מסוימת, לפי הנתונים. אני רוצה לפנות לאחי מחמוד.</w:t>
      </w:r>
    </w:p>
    <w:p w:rsidR="005D68E2" w:rsidRDefault="005D68E2" w:rsidP="005D68E2">
      <w:pPr>
        <w:rPr>
          <w:rtl/>
          <w:lang w:eastAsia="he-IL"/>
        </w:rPr>
      </w:pPr>
      <w:bookmarkStart w:id="3251" w:name="_ETM_Q1_8812311"/>
      <w:bookmarkStart w:id="3252" w:name="_ETM_Q1_8812369"/>
      <w:bookmarkStart w:id="3253" w:name="_ETM_Q1_8813071"/>
      <w:bookmarkEnd w:id="3251"/>
      <w:bookmarkEnd w:id="3252"/>
      <w:bookmarkEnd w:id="3253"/>
    </w:p>
    <w:p w:rsidR="005D68E2" w:rsidRDefault="005D68E2" w:rsidP="005D68E2">
      <w:pPr>
        <w:pStyle w:val="af8"/>
        <w:keepNext/>
        <w:rPr>
          <w:rtl/>
        </w:rPr>
      </w:pPr>
      <w:bookmarkStart w:id="3254" w:name="ET_yor_5278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4"/>
    </w:p>
    <w:p w:rsidR="005D68E2" w:rsidRDefault="005D68E2" w:rsidP="005D68E2">
      <w:pPr>
        <w:pStyle w:val="KeepWithNext"/>
        <w:rPr>
          <w:rFonts w:hint="cs"/>
          <w:rtl/>
          <w:lang w:eastAsia="he-IL"/>
        </w:rPr>
      </w:pPr>
    </w:p>
    <w:p w:rsidR="005D68E2" w:rsidRDefault="005D68E2" w:rsidP="005D68E2">
      <w:pPr>
        <w:rPr>
          <w:rtl/>
          <w:lang w:eastAsia="he-IL"/>
        </w:rPr>
      </w:pPr>
      <w:bookmarkStart w:id="3255" w:name="_ETM_Q1_8813357"/>
      <w:bookmarkStart w:id="3256" w:name="_ETM_Q1_8813382"/>
      <w:bookmarkEnd w:id="3255"/>
      <w:bookmarkEnd w:id="3256"/>
      <w:r>
        <w:rPr>
          <w:rtl/>
          <w:lang w:eastAsia="he-IL"/>
        </w:rPr>
        <w:t xml:space="preserve">בעניין הזה, שייח' </w:t>
      </w:r>
      <w:proofErr w:type="spellStart"/>
      <w:r>
        <w:rPr>
          <w:rtl/>
          <w:lang w:eastAsia="he-IL"/>
        </w:rPr>
        <w:t>כאמל</w:t>
      </w:r>
      <w:proofErr w:type="spellEnd"/>
      <w:r>
        <w:rPr>
          <w:rtl/>
          <w:lang w:eastAsia="he-IL"/>
        </w:rPr>
        <w:t xml:space="preserve">. זו בוודאי נקודה </w:t>
      </w:r>
      <w:bookmarkStart w:id="3257" w:name="_ETM_Q1_8815461"/>
      <w:bookmarkEnd w:id="3257"/>
      <w:r>
        <w:rPr>
          <w:rtl/>
          <w:lang w:eastAsia="he-IL"/>
        </w:rPr>
        <w:t xml:space="preserve">חשובה ואתה מתייחס לכך שכמעט 50 אחוזים מהאסירים והעצורים הם </w:t>
      </w:r>
      <w:bookmarkStart w:id="3258" w:name="_ETM_Q1_8819731"/>
      <w:bookmarkEnd w:id="3258"/>
      <w:r>
        <w:rPr>
          <w:rtl/>
          <w:lang w:eastAsia="he-IL"/>
        </w:rPr>
        <w:t xml:space="preserve">ערבים וצריך לבדוק בהתאם את השיקום. אנחנו נרשום </w:t>
      </w:r>
      <w:bookmarkStart w:id="3259" w:name="_ETM_Q1_8824842"/>
      <w:bookmarkEnd w:id="3259"/>
      <w:r>
        <w:rPr>
          <w:rtl/>
          <w:lang w:eastAsia="he-IL"/>
        </w:rPr>
        <w:t xml:space="preserve">את זה בפרוטוקול ובהחלט נפנה ונבקש </w:t>
      </w:r>
      <w:bookmarkStart w:id="3260" w:name="_ETM_Q1_8827305"/>
      <w:bookmarkEnd w:id="3260"/>
      <w:r>
        <w:rPr>
          <w:rtl/>
          <w:lang w:eastAsia="he-IL"/>
        </w:rPr>
        <w:t>את הנתונים.</w:t>
      </w:r>
    </w:p>
    <w:p w:rsidR="005D68E2" w:rsidRDefault="005D68E2" w:rsidP="005D68E2">
      <w:pPr>
        <w:rPr>
          <w:rtl/>
          <w:lang w:eastAsia="he-IL"/>
        </w:rPr>
      </w:pPr>
      <w:bookmarkStart w:id="3261" w:name="_ETM_Q1_8827593"/>
      <w:bookmarkStart w:id="3262" w:name="_ETM_Q1_8827657"/>
      <w:bookmarkStart w:id="3263" w:name="_ETM_Q1_8828489"/>
      <w:bookmarkEnd w:id="3261"/>
      <w:bookmarkEnd w:id="3262"/>
      <w:bookmarkEnd w:id="3263"/>
    </w:p>
    <w:p w:rsidR="005D68E2" w:rsidRDefault="005D68E2" w:rsidP="005D68E2">
      <w:pPr>
        <w:pStyle w:val="afb"/>
        <w:keepNext/>
        <w:rPr>
          <w:rtl/>
          <w:lang w:eastAsia="he-IL"/>
        </w:rPr>
      </w:pPr>
      <w:bookmarkStart w:id="3264" w:name="ET_guest_כאמל_ריאן_305"/>
      <w:r>
        <w:rPr>
          <w:rStyle w:val="TagStyle"/>
          <w:rFonts w:hint="cs"/>
          <w:rtl/>
        </w:rPr>
        <w:t xml:space="preserve"> &lt;&lt; אורח &gt;&gt; </w:t>
      </w:r>
      <w:proofErr w:type="spellStart"/>
      <w:r>
        <w:rPr>
          <w:rFonts w:hint="cs"/>
          <w:rtl/>
          <w:lang w:eastAsia="he-IL"/>
        </w:rPr>
        <w:t>כאמל</w:t>
      </w:r>
      <w:proofErr w:type="spellEnd"/>
      <w:r>
        <w:rPr>
          <w:rFonts w:hint="cs"/>
          <w:rtl/>
          <w:lang w:eastAsia="he-IL"/>
        </w:rPr>
        <w:t xml:space="preserve"> </w:t>
      </w:r>
      <w:proofErr w:type="spellStart"/>
      <w:r>
        <w:rPr>
          <w:rFonts w:hint="cs"/>
          <w:rtl/>
          <w:lang w:eastAsia="he-IL"/>
        </w:rPr>
        <w:t>ריאן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64"/>
    </w:p>
    <w:p w:rsidR="005D68E2" w:rsidRDefault="005D68E2" w:rsidP="005D68E2">
      <w:pPr>
        <w:pStyle w:val="KeepWithNext"/>
        <w:rPr>
          <w:rFonts w:hint="cs"/>
          <w:rtl/>
          <w:lang w:eastAsia="he-IL"/>
        </w:rPr>
      </w:pPr>
    </w:p>
    <w:p w:rsidR="005D68E2" w:rsidRDefault="005D68E2" w:rsidP="005D68E2">
      <w:pPr>
        <w:rPr>
          <w:rtl/>
          <w:lang w:eastAsia="he-IL"/>
        </w:rPr>
      </w:pPr>
      <w:bookmarkStart w:id="3265" w:name="_ETM_Q1_8828803"/>
      <w:bookmarkStart w:id="3266" w:name="_ETM_Q1_8828833"/>
      <w:bookmarkEnd w:id="3265"/>
      <w:bookmarkEnd w:id="3266"/>
      <w:r>
        <w:rPr>
          <w:rtl/>
          <w:lang w:eastAsia="he-IL"/>
        </w:rPr>
        <w:t>לכו לכל המשרדים, תקבלו נתונים, כבר י</w:t>
      </w:r>
      <w:bookmarkStart w:id="3267" w:name="_ETM_Q1_8835230"/>
      <w:bookmarkEnd w:id="3267"/>
      <w:r>
        <w:rPr>
          <w:rtl/>
          <w:lang w:eastAsia="he-IL"/>
        </w:rPr>
        <w:t xml:space="preserve">ש לנו את הנתונים, צריך לפנות את הקונספציה של השקעת </w:t>
      </w:r>
      <w:bookmarkStart w:id="3268" w:name="_ETM_Q1_8839957"/>
      <w:bookmarkEnd w:id="3268"/>
      <w:r>
        <w:rPr>
          <w:rtl/>
          <w:lang w:eastAsia="he-IL"/>
        </w:rPr>
        <w:t xml:space="preserve">משאבים. אפילו 20 אחוזים אנחנו לא לוקחים אבל כאשר אוכלוסיית </w:t>
      </w:r>
      <w:bookmarkStart w:id="3269" w:name="_ETM_Q1_8847397"/>
      <w:bookmarkEnd w:id="3269"/>
      <w:r>
        <w:rPr>
          <w:rtl/>
          <w:lang w:eastAsia="he-IL"/>
        </w:rPr>
        <w:t>היעד היא 60-50 אחוזים, זאת פצצה מתקתקת. כבר התפוצצה</w:t>
      </w:r>
      <w:bookmarkStart w:id="3270" w:name="_ETM_Q1_8854863"/>
      <w:bookmarkEnd w:id="3270"/>
      <w:r>
        <w:rPr>
          <w:rtl/>
          <w:lang w:eastAsia="he-IL"/>
        </w:rPr>
        <w:t xml:space="preserve"> הפצצה. </w:t>
      </w:r>
    </w:p>
    <w:p w:rsidR="005D68E2" w:rsidRDefault="005D68E2" w:rsidP="005D68E2">
      <w:pPr>
        <w:rPr>
          <w:rtl/>
          <w:lang w:eastAsia="he-IL"/>
        </w:rPr>
      </w:pPr>
      <w:bookmarkStart w:id="3271" w:name="_ETM_Q1_8857583"/>
      <w:bookmarkStart w:id="3272" w:name="_ETM_Q1_8857654"/>
      <w:bookmarkStart w:id="3273" w:name="_ETM_Q1_8857686"/>
      <w:bookmarkEnd w:id="3271"/>
      <w:bookmarkEnd w:id="3272"/>
      <w:bookmarkEnd w:id="3273"/>
    </w:p>
    <w:p w:rsidR="005D68E2" w:rsidRDefault="005D68E2" w:rsidP="005D68E2">
      <w:pPr>
        <w:rPr>
          <w:rtl/>
          <w:lang w:eastAsia="he-IL"/>
        </w:rPr>
      </w:pPr>
      <w:bookmarkStart w:id="3274" w:name="_ETM_Q1_8857726"/>
      <w:bookmarkEnd w:id="3274"/>
      <w:r>
        <w:rPr>
          <w:rtl/>
          <w:lang w:eastAsia="he-IL"/>
        </w:rPr>
        <w:t xml:space="preserve">לכן אני רוצה להציע הצעה אחת. אני פונה </w:t>
      </w:r>
      <w:bookmarkStart w:id="3275" w:name="_ETM_Q1_8856285"/>
      <w:bookmarkEnd w:id="3275"/>
      <w:r>
        <w:rPr>
          <w:rtl/>
          <w:lang w:eastAsia="he-IL"/>
        </w:rPr>
        <w:t xml:space="preserve">למחמוד. אם אין בכל רשות מקומית ערבית ועדת חובה, לא ועדת </w:t>
      </w:r>
      <w:bookmarkStart w:id="3276" w:name="_ETM_Q1_8865511"/>
      <w:bookmarkEnd w:id="3276"/>
      <w:r>
        <w:rPr>
          <w:rtl/>
          <w:lang w:eastAsia="he-IL"/>
        </w:rPr>
        <w:t xml:space="preserve">רשות, לטיפול במניעת אלימות, כל העצים האלה יהיו ליופי ולא </w:t>
      </w:r>
      <w:bookmarkStart w:id="3277" w:name="_ETM_Q1_8871787"/>
      <w:bookmarkEnd w:id="3277"/>
      <w:r>
        <w:rPr>
          <w:rtl/>
          <w:lang w:eastAsia="he-IL"/>
        </w:rPr>
        <w:t xml:space="preserve">לקבלת פרי. מי שצריך </w:t>
      </w:r>
      <w:proofErr w:type="spellStart"/>
      <w:r>
        <w:rPr>
          <w:rtl/>
          <w:lang w:eastAsia="he-IL"/>
        </w:rPr>
        <w:t>לתכלל</w:t>
      </w:r>
      <w:proofErr w:type="spellEnd"/>
      <w:r>
        <w:rPr>
          <w:rtl/>
          <w:lang w:eastAsia="he-IL"/>
        </w:rPr>
        <w:t xml:space="preserve"> את זה, לרכז את </w:t>
      </w:r>
      <w:bookmarkStart w:id="3278" w:name="_ETM_Q1_8875816"/>
      <w:bookmarkEnd w:id="3278"/>
      <w:r>
        <w:rPr>
          <w:rtl/>
          <w:lang w:eastAsia="he-IL"/>
        </w:rPr>
        <w:t>זה, לעקוב אחרי זה, לבדוק את התוכניות, לראות מה יושם</w:t>
      </w:r>
      <w:bookmarkStart w:id="3279" w:name="_ETM_Q1_8880776"/>
      <w:bookmarkEnd w:id="3279"/>
      <w:r>
        <w:rPr>
          <w:rtl/>
          <w:lang w:eastAsia="he-IL"/>
        </w:rPr>
        <w:t xml:space="preserve">, מה לא יושם, למה לא יושם, היכן זה עובד והיכן החסמים – זאת הרשות המקומית. </w:t>
      </w:r>
      <w:bookmarkStart w:id="3280" w:name="_ETM_Q1_8900078"/>
      <w:bookmarkEnd w:id="3280"/>
      <w:r>
        <w:rPr>
          <w:rtl/>
          <w:lang w:eastAsia="he-IL"/>
        </w:rPr>
        <w:t xml:space="preserve">המוקד הוא הרשות המקומית והיא צריכה לדפוק על השולחן ולדפוק על הדלתות, לרכז </w:t>
      </w:r>
      <w:proofErr w:type="spellStart"/>
      <w:r>
        <w:rPr>
          <w:rtl/>
          <w:lang w:eastAsia="he-IL"/>
        </w:rPr>
        <w:t>ולתכלל</w:t>
      </w:r>
      <w:proofErr w:type="spellEnd"/>
      <w:r>
        <w:rPr>
          <w:rtl/>
          <w:lang w:eastAsia="he-IL"/>
        </w:rPr>
        <w:t xml:space="preserve"> את כל המשאבים האלה. אחרת </w:t>
      </w:r>
      <w:bookmarkStart w:id="3281" w:name="_ETM_Q1_8913820"/>
      <w:bookmarkEnd w:id="3281"/>
      <w:r>
        <w:rPr>
          <w:rtl/>
          <w:lang w:eastAsia="he-IL"/>
        </w:rPr>
        <w:t xml:space="preserve">אנחנו נשמע על </w:t>
      </w:r>
      <w:proofErr w:type="spellStart"/>
      <w:r>
        <w:rPr>
          <w:rtl/>
          <w:lang w:eastAsia="he-IL"/>
        </w:rPr>
        <w:t>תוכניות</w:t>
      </w:r>
      <w:proofErr w:type="spellEnd"/>
      <w:r>
        <w:rPr>
          <w:rtl/>
          <w:lang w:eastAsia="he-IL"/>
        </w:rPr>
        <w:t xml:space="preserve"> יפות, אבל זה לא יורד </w:t>
      </w:r>
      <w:bookmarkStart w:id="3282" w:name="_ETM_Q1_8918396"/>
      <w:bookmarkEnd w:id="3282"/>
      <w:r>
        <w:rPr>
          <w:rtl/>
          <w:lang w:eastAsia="he-IL"/>
        </w:rPr>
        <w:t>למטה. מי שצריך למשוך את זה למטה, רק הרשות המקומית.</w:t>
      </w:r>
    </w:p>
    <w:p w:rsidR="005D68E2" w:rsidRDefault="005D68E2" w:rsidP="005D68E2">
      <w:pPr>
        <w:rPr>
          <w:rtl/>
          <w:lang w:eastAsia="he-IL"/>
        </w:rPr>
      </w:pPr>
      <w:bookmarkStart w:id="3283" w:name="_ETM_Q1_8924808"/>
      <w:bookmarkStart w:id="3284" w:name="_ETM_Q1_8924883"/>
      <w:bookmarkEnd w:id="3283"/>
      <w:bookmarkEnd w:id="3284"/>
    </w:p>
    <w:p w:rsidR="005D68E2" w:rsidRDefault="005D68E2" w:rsidP="005D68E2">
      <w:pPr>
        <w:pStyle w:val="a5"/>
        <w:keepNext/>
        <w:rPr>
          <w:rtl/>
        </w:rPr>
      </w:pPr>
      <w:bookmarkStart w:id="3285" w:name="ET_speaker_6032_307"/>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285"/>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שייח' </w:t>
      </w:r>
      <w:bookmarkStart w:id="3286" w:name="_ETM_Q1_8921090"/>
      <w:bookmarkEnd w:id="3286"/>
      <w:proofErr w:type="spellStart"/>
      <w:r>
        <w:rPr>
          <w:rtl/>
          <w:lang w:eastAsia="he-IL"/>
        </w:rPr>
        <w:t>כאמל</w:t>
      </w:r>
      <w:proofErr w:type="spellEnd"/>
      <w:r>
        <w:rPr>
          <w:rtl/>
          <w:lang w:eastAsia="he-IL"/>
        </w:rPr>
        <w:t xml:space="preserve"> תודה לך. אין ספק שיש מקום לביקורת עצמית בת</w:t>
      </w:r>
      <w:bookmarkStart w:id="3287" w:name="_ETM_Q1_8929338"/>
      <w:bookmarkEnd w:id="3287"/>
      <w:r>
        <w:rPr>
          <w:rtl/>
          <w:lang w:eastAsia="he-IL"/>
        </w:rPr>
        <w:t xml:space="preserve">וך הברה הערבית, גם ברמת המפלגות וגם במועצות המקומיות </w:t>
      </w:r>
      <w:bookmarkStart w:id="3288" w:name="_ETM_Q1_8932966"/>
      <w:bookmarkEnd w:id="3288"/>
      <w:r>
        <w:rPr>
          <w:rtl/>
          <w:lang w:eastAsia="he-IL"/>
        </w:rPr>
        <w:t xml:space="preserve">וכולי. </w:t>
      </w:r>
    </w:p>
    <w:p w:rsidR="005D68E2" w:rsidRDefault="005D68E2" w:rsidP="005D68E2">
      <w:pPr>
        <w:rPr>
          <w:rtl/>
          <w:lang w:eastAsia="he-IL"/>
        </w:rPr>
      </w:pPr>
      <w:bookmarkStart w:id="3289" w:name="_ETM_Q1_8935836"/>
      <w:bookmarkStart w:id="3290" w:name="_ETM_Q1_8935898"/>
      <w:bookmarkStart w:id="3291" w:name="_ETM_Q1_8937856"/>
      <w:bookmarkEnd w:id="3289"/>
      <w:bookmarkEnd w:id="3290"/>
      <w:bookmarkEnd w:id="3291"/>
    </w:p>
    <w:p w:rsidR="005D68E2" w:rsidRDefault="005D68E2" w:rsidP="005D68E2">
      <w:pPr>
        <w:rPr>
          <w:rtl/>
          <w:lang w:eastAsia="he-IL"/>
        </w:rPr>
      </w:pPr>
      <w:bookmarkStart w:id="3292" w:name="_ETM_Q1_8940444"/>
      <w:bookmarkStart w:id="3293" w:name="_ETM_Q1_8940504"/>
      <w:bookmarkEnd w:id="3292"/>
      <w:bookmarkEnd w:id="3293"/>
      <w:r>
        <w:rPr>
          <w:rtl/>
          <w:lang w:eastAsia="he-IL"/>
        </w:rPr>
        <w:t xml:space="preserve">נמצא אתנו </w:t>
      </w:r>
      <w:proofErr w:type="spellStart"/>
      <w:r>
        <w:rPr>
          <w:rtl/>
          <w:lang w:eastAsia="he-IL"/>
        </w:rPr>
        <w:t>נאדל</w:t>
      </w:r>
      <w:proofErr w:type="spellEnd"/>
      <w:r>
        <w:rPr>
          <w:rtl/>
          <w:lang w:eastAsia="he-IL"/>
        </w:rPr>
        <w:t>? תציג את עצמך.</w:t>
      </w:r>
    </w:p>
    <w:p w:rsidR="005D68E2" w:rsidRDefault="005D68E2" w:rsidP="005D68E2">
      <w:pPr>
        <w:rPr>
          <w:rtl/>
          <w:lang w:eastAsia="he-IL"/>
        </w:rPr>
      </w:pPr>
      <w:bookmarkStart w:id="3294" w:name="_ETM_Q1_8940102"/>
      <w:bookmarkStart w:id="3295" w:name="_ETM_Q1_8940161"/>
      <w:bookmarkEnd w:id="3294"/>
      <w:bookmarkEnd w:id="3295"/>
    </w:p>
    <w:p w:rsidR="005D68E2" w:rsidRDefault="005D68E2" w:rsidP="005D68E2">
      <w:pPr>
        <w:pStyle w:val="afb"/>
        <w:keepNext/>
        <w:rPr>
          <w:rtl/>
          <w:lang w:eastAsia="he-IL"/>
        </w:rPr>
      </w:pPr>
      <w:bookmarkStart w:id="3296" w:name="ET_guest_נאדל_עוסמאן_308"/>
      <w:r>
        <w:rPr>
          <w:rStyle w:val="TagStyle"/>
          <w:rFonts w:hint="cs"/>
          <w:rtl/>
        </w:rPr>
        <w:t xml:space="preserve"> &lt;&lt; אורח &gt;&gt; </w:t>
      </w:r>
      <w:proofErr w:type="spellStart"/>
      <w:r>
        <w:rPr>
          <w:rFonts w:hint="cs"/>
          <w:rtl/>
          <w:lang w:eastAsia="he-IL"/>
        </w:rPr>
        <w:t>נאדל</w:t>
      </w:r>
      <w:proofErr w:type="spellEnd"/>
      <w:r>
        <w:rPr>
          <w:rFonts w:hint="cs"/>
          <w:rtl/>
          <w:lang w:eastAsia="he-IL"/>
        </w:rPr>
        <w:t xml:space="preserve"> </w:t>
      </w:r>
      <w:proofErr w:type="spellStart"/>
      <w:r>
        <w:rPr>
          <w:rFonts w:hint="cs"/>
          <w:rtl/>
          <w:lang w:eastAsia="he-IL"/>
        </w:rPr>
        <w:t>עוסמאן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96"/>
    </w:p>
    <w:p w:rsidR="005D68E2" w:rsidRDefault="005D68E2" w:rsidP="005D68E2">
      <w:pPr>
        <w:pStyle w:val="KeepWithNext"/>
        <w:rPr>
          <w:rFonts w:hint="cs"/>
          <w:rtl/>
          <w:lang w:eastAsia="he-IL"/>
        </w:rPr>
      </w:pPr>
    </w:p>
    <w:p w:rsidR="005D68E2" w:rsidRDefault="005D68E2" w:rsidP="005D68E2">
      <w:pPr>
        <w:rPr>
          <w:rtl/>
          <w:lang w:eastAsia="he-IL"/>
        </w:rPr>
      </w:pPr>
      <w:bookmarkStart w:id="3297" w:name="_ETM_Q1_8938133"/>
      <w:bookmarkStart w:id="3298" w:name="_ETM_Q1_8938157"/>
      <w:bookmarkEnd w:id="3297"/>
      <w:bookmarkEnd w:id="3298"/>
      <w:r>
        <w:rPr>
          <w:rtl/>
          <w:lang w:eastAsia="he-IL"/>
        </w:rPr>
        <w:t xml:space="preserve">אני אתכם. אני עורך דין, סגן ראש עיריית טמרה, מחזיק </w:t>
      </w:r>
      <w:bookmarkStart w:id="3299" w:name="_ETM_Q1_8951312"/>
      <w:bookmarkEnd w:id="3299"/>
      <w:r>
        <w:rPr>
          <w:rtl/>
          <w:lang w:eastAsia="he-IL"/>
        </w:rPr>
        <w:t>תיק רווחה וחינוך בלתי פורמלי. ברשותכם, א</w:t>
      </w:r>
      <w:bookmarkStart w:id="3300" w:name="_ETM_Q1_8960721"/>
      <w:bookmarkEnd w:id="3300"/>
      <w:r>
        <w:rPr>
          <w:rtl/>
          <w:lang w:eastAsia="he-IL"/>
        </w:rPr>
        <w:t xml:space="preserve">ני רוצה לחזק את מה שנאמר. הרבה </w:t>
      </w:r>
      <w:proofErr w:type="spellStart"/>
      <w:r>
        <w:rPr>
          <w:rtl/>
          <w:lang w:eastAsia="he-IL"/>
        </w:rPr>
        <w:t>תוכניות</w:t>
      </w:r>
      <w:proofErr w:type="spellEnd"/>
      <w:r>
        <w:rPr>
          <w:rtl/>
          <w:lang w:eastAsia="he-IL"/>
        </w:rPr>
        <w:t xml:space="preserve"> והרבה </w:t>
      </w:r>
      <w:bookmarkStart w:id="3301" w:name="_ETM_Q1_8970963"/>
      <w:bookmarkEnd w:id="3301"/>
      <w:r>
        <w:rPr>
          <w:rtl/>
          <w:lang w:eastAsia="he-IL"/>
        </w:rPr>
        <w:t xml:space="preserve">פריצה אבל אין תכלול. אני מדבר על תכלול בין משרדי </w:t>
      </w:r>
      <w:bookmarkStart w:id="3302" w:name="_ETM_Q1_8973379"/>
      <w:bookmarkEnd w:id="3302"/>
      <w:r>
        <w:rPr>
          <w:rtl/>
          <w:lang w:eastAsia="he-IL"/>
        </w:rPr>
        <w:t xml:space="preserve">הממשלה שעוסקים ואמורים לעסוק בדבר. אין מי </w:t>
      </w:r>
      <w:proofErr w:type="spellStart"/>
      <w:r>
        <w:rPr>
          <w:rtl/>
          <w:lang w:eastAsia="he-IL"/>
        </w:rPr>
        <w:t>שמתכלל</w:t>
      </w:r>
      <w:proofErr w:type="spellEnd"/>
      <w:r>
        <w:rPr>
          <w:rtl/>
          <w:lang w:eastAsia="he-IL"/>
        </w:rPr>
        <w:t xml:space="preserve">. אין משרד </w:t>
      </w:r>
      <w:proofErr w:type="spellStart"/>
      <w:r>
        <w:rPr>
          <w:rtl/>
          <w:lang w:eastAsia="he-IL"/>
        </w:rPr>
        <w:t>שמתכלל</w:t>
      </w:r>
      <w:proofErr w:type="spellEnd"/>
      <w:r>
        <w:rPr>
          <w:rtl/>
          <w:lang w:eastAsia="he-IL"/>
        </w:rPr>
        <w:t xml:space="preserve"> את הנושא הזה וזה משהו שצריך לקבל. אני </w:t>
      </w:r>
      <w:bookmarkStart w:id="3303" w:name="_ETM_Q1_8981891"/>
      <w:bookmarkEnd w:id="3303"/>
      <w:r>
        <w:rPr>
          <w:rtl/>
          <w:lang w:eastAsia="he-IL"/>
        </w:rPr>
        <w:t xml:space="preserve">חושב, דוקטור יוסף ודוקטור עבאס, מחקר </w:t>
      </w:r>
      <w:bookmarkStart w:id="3304" w:name="_ETM_Q1_8988121"/>
      <w:bookmarkEnd w:id="3304"/>
      <w:r>
        <w:rPr>
          <w:rtl/>
          <w:lang w:eastAsia="he-IL"/>
        </w:rPr>
        <w:t xml:space="preserve">או נייר עמדה ממכון המחקר בכנסת שבודק מה קורה בתחום תכלול בין-משרדי בעניין המאבק באלימות בקרב בני נוער וכל </w:t>
      </w:r>
      <w:bookmarkStart w:id="3305" w:name="_ETM_Q1_8999994"/>
      <w:bookmarkEnd w:id="3305"/>
      <w:r>
        <w:rPr>
          <w:rtl/>
          <w:lang w:eastAsia="he-IL"/>
        </w:rPr>
        <w:t xml:space="preserve">העניין של פשיעת בני נוער. המון </w:t>
      </w:r>
      <w:proofErr w:type="spellStart"/>
      <w:r>
        <w:rPr>
          <w:rtl/>
          <w:lang w:eastAsia="he-IL"/>
        </w:rPr>
        <w:t>תוכניות</w:t>
      </w:r>
      <w:proofErr w:type="spellEnd"/>
      <w:r>
        <w:rPr>
          <w:rtl/>
          <w:lang w:eastAsia="he-IL"/>
        </w:rPr>
        <w:t xml:space="preserve"> ואני מדבר על </w:t>
      </w:r>
      <w:bookmarkStart w:id="3306" w:name="_ETM_Q1_9004075"/>
      <w:bookmarkEnd w:id="3306"/>
      <w:proofErr w:type="spellStart"/>
      <w:r>
        <w:rPr>
          <w:rtl/>
          <w:lang w:eastAsia="he-IL"/>
        </w:rPr>
        <w:t>תוכניות</w:t>
      </w:r>
      <w:proofErr w:type="spellEnd"/>
      <w:r>
        <w:rPr>
          <w:rtl/>
          <w:lang w:eastAsia="he-IL"/>
        </w:rPr>
        <w:t xml:space="preserve"> של חינוך פרונטלי, אתגרי, מרכזי הורים, מרכזי צעירים, ביטחון </w:t>
      </w:r>
      <w:bookmarkStart w:id="3307" w:name="_ETM_Q1_9011973"/>
      <w:bookmarkEnd w:id="3307"/>
      <w:r>
        <w:rPr>
          <w:rtl/>
          <w:lang w:eastAsia="he-IL"/>
        </w:rPr>
        <w:t xml:space="preserve">קהילתי. כל דבר מהתוכניות שמניתי, אלה תכניות שקשורות לעניין הספציפי </w:t>
      </w:r>
      <w:bookmarkStart w:id="3308" w:name="_ETM_Q1_9019475"/>
      <w:bookmarkEnd w:id="3308"/>
      <w:r>
        <w:rPr>
          <w:rtl/>
          <w:lang w:eastAsia="he-IL"/>
        </w:rPr>
        <w:t xml:space="preserve">של אלימות ופשיעה בקרב בני נוער או בין בני נוער. </w:t>
      </w:r>
      <w:bookmarkStart w:id="3309" w:name="_ETM_Q1_9023735"/>
      <w:bookmarkEnd w:id="3309"/>
      <w:r>
        <w:rPr>
          <w:rtl/>
          <w:lang w:eastAsia="he-IL"/>
        </w:rPr>
        <w:t xml:space="preserve">כל אחד מהפרויקטים שמניתי עובד לבד ואין כאן עבודה משותפת </w:t>
      </w:r>
      <w:bookmarkStart w:id="3310" w:name="_ETM_Q1_9030057"/>
      <w:bookmarkEnd w:id="3310"/>
      <w:r>
        <w:rPr>
          <w:rtl/>
          <w:lang w:eastAsia="he-IL"/>
        </w:rPr>
        <w:t xml:space="preserve">אפילו במישור המשרדי, בין משרדי, בתוך הממשלה. אין עבודה משותפת </w:t>
      </w:r>
      <w:bookmarkStart w:id="3311" w:name="_ETM_Q1_9035823"/>
      <w:bookmarkEnd w:id="3311"/>
      <w:r>
        <w:rPr>
          <w:rtl/>
          <w:lang w:eastAsia="he-IL"/>
        </w:rPr>
        <w:t xml:space="preserve">וכל אחד מהם עובד לבד וכך זה גם מגיע לרשויות </w:t>
      </w:r>
      <w:bookmarkStart w:id="3312" w:name="_ETM_Q1_9038899"/>
      <w:bookmarkEnd w:id="3312"/>
      <w:r>
        <w:rPr>
          <w:rtl/>
          <w:lang w:eastAsia="he-IL"/>
        </w:rPr>
        <w:t xml:space="preserve">המקומיות. אם יש לי ברשות המקומית ייצוג של כל המשרדים, </w:t>
      </w:r>
      <w:bookmarkStart w:id="3313" w:name="_ETM_Q1_9044219"/>
      <w:bookmarkEnd w:id="3313"/>
      <w:r>
        <w:rPr>
          <w:rtl/>
          <w:lang w:eastAsia="he-IL"/>
        </w:rPr>
        <w:t>של כל הפרויקטים הקיימים, אני מתקשה כרשות מקומית ואני</w:t>
      </w:r>
      <w:bookmarkStart w:id="3314" w:name="_ETM_Q1_9048304"/>
      <w:bookmarkEnd w:id="3314"/>
      <w:r>
        <w:rPr>
          <w:rtl/>
          <w:lang w:eastAsia="he-IL"/>
        </w:rPr>
        <w:t xml:space="preserve"> כופה את זה על הצוותים שלי בתוך הרשות המקומית שיעבדו </w:t>
      </w:r>
      <w:bookmarkStart w:id="3315" w:name="_ETM_Q1_9051951"/>
      <w:bookmarkEnd w:id="3315"/>
      <w:r>
        <w:rPr>
          <w:rtl/>
          <w:lang w:eastAsia="he-IL"/>
        </w:rPr>
        <w:t xml:space="preserve">ביחד. למה אני מתקשה? כי המדיניות וההכוונה </w:t>
      </w:r>
      <w:bookmarkStart w:id="3316" w:name="_ETM_Q1_9056444"/>
      <w:bookmarkEnd w:id="3316"/>
      <w:r>
        <w:rPr>
          <w:rtl/>
          <w:lang w:eastAsia="he-IL"/>
        </w:rPr>
        <w:t xml:space="preserve">מגיעה גם מהמשרדים. אם משרד למשל, נגיד רשות הצעירים משקיעה </w:t>
      </w:r>
      <w:bookmarkStart w:id="3317" w:name="_ETM_Q1_9062680"/>
      <w:bookmarkEnd w:id="3317"/>
      <w:r>
        <w:rPr>
          <w:rtl/>
          <w:lang w:eastAsia="he-IL"/>
        </w:rPr>
        <w:t xml:space="preserve">בתחום הצעירים, במרכז צעירים, ותחום הצעירים נמצא במשרד </w:t>
      </w:r>
      <w:bookmarkStart w:id="3318" w:name="_ETM_Q1_9069747"/>
      <w:bookmarkEnd w:id="3318"/>
      <w:r>
        <w:rPr>
          <w:rtl/>
          <w:lang w:eastAsia="he-IL"/>
        </w:rPr>
        <w:t xml:space="preserve">אחר, לא ירצו להיות שותפים בפרויקט אחד גם אם מדברים </w:t>
      </w:r>
      <w:bookmarkStart w:id="3319" w:name="_ETM_Q1_9074613"/>
      <w:bookmarkEnd w:id="3319"/>
      <w:r>
        <w:rPr>
          <w:rtl/>
          <w:lang w:eastAsia="he-IL"/>
        </w:rPr>
        <w:t xml:space="preserve">על פרויקט שצריך להיות משותף ברשות מסוימת. אם אני מקבל </w:t>
      </w:r>
      <w:bookmarkStart w:id="3320" w:name="_ETM_Q1_9079819"/>
      <w:bookmarkEnd w:id="3320"/>
      <w:r>
        <w:rPr>
          <w:rtl/>
          <w:lang w:eastAsia="he-IL"/>
        </w:rPr>
        <w:t xml:space="preserve">תקצוב מרשות מסוימת או ממשרד מסוים, המשרד האחר לא </w:t>
      </w:r>
      <w:bookmarkStart w:id="3321" w:name="_ETM_Q1_9084426"/>
      <w:bookmarkEnd w:id="3321"/>
      <w:r>
        <w:rPr>
          <w:rtl/>
          <w:lang w:eastAsia="he-IL"/>
        </w:rPr>
        <w:t xml:space="preserve">ירצה להיות שותף כי הוא לא מקבל על זה קרדיט. </w:t>
      </w:r>
      <w:bookmarkStart w:id="3322" w:name="_ETM_Q1_9089757"/>
      <w:bookmarkEnd w:id="3322"/>
      <w:r>
        <w:rPr>
          <w:rtl/>
          <w:lang w:eastAsia="he-IL"/>
        </w:rPr>
        <w:t xml:space="preserve">הקרדיט לא יהיה שלו. לכן יש בעיה כבר בתפיסה הראשונית </w:t>
      </w:r>
      <w:bookmarkStart w:id="3323" w:name="_ETM_Q1_9095647"/>
      <w:bookmarkEnd w:id="3323"/>
      <w:r>
        <w:rPr>
          <w:rtl/>
          <w:lang w:eastAsia="he-IL"/>
        </w:rPr>
        <w:t xml:space="preserve">בתוך משרדי הממשלה וצריך לבדוק את רמת </w:t>
      </w:r>
      <w:proofErr w:type="spellStart"/>
      <w:r>
        <w:rPr>
          <w:rtl/>
          <w:lang w:eastAsia="he-IL"/>
        </w:rPr>
        <w:t>התכלול</w:t>
      </w:r>
      <w:proofErr w:type="spellEnd"/>
      <w:r>
        <w:rPr>
          <w:rtl/>
          <w:lang w:eastAsia="he-IL"/>
        </w:rPr>
        <w:t xml:space="preserve"> ולרדת </w:t>
      </w:r>
      <w:bookmarkStart w:id="3324" w:name="_ETM_Q1_9099367"/>
      <w:bookmarkEnd w:id="3324"/>
      <w:r>
        <w:rPr>
          <w:rtl/>
          <w:lang w:eastAsia="he-IL"/>
        </w:rPr>
        <w:t>למקום של תכלול יותר בתוך הרשויות.</w:t>
      </w:r>
    </w:p>
    <w:p w:rsidR="005D68E2" w:rsidRDefault="005D68E2" w:rsidP="005D68E2">
      <w:pPr>
        <w:rPr>
          <w:rtl/>
          <w:lang w:eastAsia="he-IL"/>
        </w:rPr>
      </w:pPr>
      <w:bookmarkStart w:id="3325" w:name="_ETM_Q1_9103334"/>
      <w:bookmarkStart w:id="3326" w:name="_ETM_Q1_9103431"/>
      <w:bookmarkEnd w:id="3325"/>
      <w:bookmarkEnd w:id="3326"/>
    </w:p>
    <w:p w:rsidR="005D68E2" w:rsidRDefault="005D68E2" w:rsidP="005D68E2">
      <w:pPr>
        <w:rPr>
          <w:rtl/>
          <w:lang w:eastAsia="he-IL"/>
        </w:rPr>
      </w:pPr>
      <w:bookmarkStart w:id="3327" w:name="_ETM_Q1_9103733"/>
      <w:bookmarkStart w:id="3328" w:name="_ETM_Q1_9103801"/>
      <w:bookmarkEnd w:id="3327"/>
      <w:bookmarkEnd w:id="3328"/>
      <w:r>
        <w:rPr>
          <w:rtl/>
          <w:lang w:eastAsia="he-IL"/>
        </w:rPr>
        <w:t xml:space="preserve">אנחנו תמיד מדברים רוחבית, </w:t>
      </w:r>
      <w:bookmarkStart w:id="3329" w:name="_ETM_Q1_9107856"/>
      <w:bookmarkEnd w:id="3329"/>
      <w:r>
        <w:rPr>
          <w:rtl/>
          <w:lang w:eastAsia="he-IL"/>
        </w:rPr>
        <w:t>על מדיניות ועל תקציבים רוחביים וזה בסדר, אב</w:t>
      </w:r>
      <w:bookmarkStart w:id="3330" w:name="_ETM_Q1_9111735"/>
      <w:bookmarkEnd w:id="3330"/>
      <w:r>
        <w:rPr>
          <w:rtl/>
          <w:lang w:eastAsia="he-IL"/>
        </w:rPr>
        <w:t xml:space="preserve">ל צריכים להציע מודל, לקחת ישוב אחד – ואנחנו </w:t>
      </w:r>
      <w:bookmarkStart w:id="3331" w:name="_ETM_Q1_9117769"/>
      <w:bookmarkEnd w:id="3331"/>
      <w:r>
        <w:rPr>
          <w:rtl/>
          <w:lang w:eastAsia="he-IL"/>
        </w:rPr>
        <w:t xml:space="preserve">כמובן להיות הישוב זה – או שני ישובים ולבנות מודל לעומק, להביא לשם את כל החשיבה, לקדם </w:t>
      </w:r>
      <w:proofErr w:type="spellStart"/>
      <w:r>
        <w:rPr>
          <w:rtl/>
          <w:lang w:eastAsia="he-IL"/>
        </w:rPr>
        <w:t>תוכנית</w:t>
      </w:r>
      <w:proofErr w:type="spellEnd"/>
      <w:r>
        <w:rPr>
          <w:rtl/>
          <w:lang w:eastAsia="he-IL"/>
        </w:rPr>
        <w:t xml:space="preserve"> עומק </w:t>
      </w:r>
      <w:bookmarkStart w:id="3332" w:name="_ETM_Q1_9126832"/>
      <w:bookmarkEnd w:id="3332"/>
      <w:r>
        <w:rPr>
          <w:rtl/>
          <w:lang w:eastAsia="he-IL"/>
        </w:rPr>
        <w:t xml:space="preserve">בתוך ישוב אחד או שניים ומשם לצאת למקומות אחרים, </w:t>
      </w:r>
      <w:bookmarkStart w:id="3333" w:name="_ETM_Q1_9131271"/>
      <w:bookmarkEnd w:id="3333"/>
      <w:r>
        <w:rPr>
          <w:rtl/>
          <w:lang w:eastAsia="he-IL"/>
        </w:rPr>
        <w:t xml:space="preserve">אבל כל עוד אנחנו ממשיכים לדבר על כל </w:t>
      </w:r>
      <w:bookmarkStart w:id="3334" w:name="_ETM_Q1_9135414"/>
      <w:bookmarkEnd w:id="3334"/>
      <w:r>
        <w:rPr>
          <w:rtl/>
          <w:lang w:eastAsia="he-IL"/>
        </w:rPr>
        <w:t xml:space="preserve">הרשויות, על כל הצעירים, על כל בני הנוער – אנחנו </w:t>
      </w:r>
      <w:bookmarkStart w:id="3335" w:name="_ETM_Q1_9138326"/>
      <w:bookmarkEnd w:id="3335"/>
      <w:r>
        <w:rPr>
          <w:rtl/>
          <w:lang w:eastAsia="he-IL"/>
        </w:rPr>
        <w:t xml:space="preserve">לא נצליח. אנחנו ממשיכים לעשות אותו הדבר בזמן שאנחנו רוצים תוצאות אחרות אבל זה לא יקרה. בואו ניקח ישוב </w:t>
      </w:r>
      <w:bookmarkStart w:id="3336" w:name="_ETM_Q1_9147220"/>
      <w:bookmarkEnd w:id="3336"/>
      <w:r>
        <w:rPr>
          <w:rtl/>
          <w:lang w:eastAsia="he-IL"/>
        </w:rPr>
        <w:t xml:space="preserve">או שני ישובים, נשקיע בהם את המיטב שאפשר בתוכניות ובתקציבים </w:t>
      </w:r>
      <w:bookmarkStart w:id="3337" w:name="_ETM_Q1_9151508"/>
      <w:bookmarkEnd w:id="3337"/>
      <w:r>
        <w:rPr>
          <w:rtl/>
          <w:lang w:eastAsia="he-IL"/>
        </w:rPr>
        <w:t>ונצליח.</w:t>
      </w:r>
    </w:p>
    <w:p w:rsidR="005D68E2" w:rsidRDefault="005D68E2" w:rsidP="005D68E2">
      <w:pPr>
        <w:rPr>
          <w:rtl/>
          <w:lang w:eastAsia="he-IL"/>
        </w:rPr>
      </w:pPr>
      <w:bookmarkStart w:id="3338" w:name="_ETM_Q1_9152962"/>
      <w:bookmarkStart w:id="3339" w:name="_ETM_Q1_9153031"/>
      <w:bookmarkEnd w:id="3338"/>
      <w:bookmarkEnd w:id="3339"/>
    </w:p>
    <w:p w:rsidR="005D68E2" w:rsidRDefault="005D68E2" w:rsidP="005D68E2">
      <w:pPr>
        <w:pStyle w:val="a5"/>
        <w:keepNext/>
        <w:rPr>
          <w:rtl/>
        </w:rPr>
      </w:pPr>
      <w:bookmarkStart w:id="3340" w:name="ET_speaker_6032_30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340"/>
    </w:p>
    <w:p w:rsidR="005D68E2" w:rsidRDefault="005D68E2" w:rsidP="005D68E2">
      <w:pPr>
        <w:pStyle w:val="KeepWithNext"/>
        <w:rPr>
          <w:rFonts w:hint="cs"/>
          <w:rtl/>
          <w:lang w:eastAsia="he-IL"/>
        </w:rPr>
      </w:pPr>
    </w:p>
    <w:p w:rsidR="005D68E2" w:rsidRDefault="005D68E2" w:rsidP="005D68E2">
      <w:pPr>
        <w:rPr>
          <w:rtl/>
          <w:lang w:eastAsia="he-IL"/>
        </w:rPr>
      </w:pPr>
      <w:bookmarkStart w:id="3341" w:name="_ETM_Q1_9155405"/>
      <w:bookmarkStart w:id="3342" w:name="_ETM_Q1_9155432"/>
      <w:bookmarkEnd w:id="3341"/>
      <w:bookmarkEnd w:id="3342"/>
      <w:r>
        <w:rPr>
          <w:rtl/>
          <w:lang w:eastAsia="he-IL"/>
        </w:rPr>
        <w:t xml:space="preserve">לצערי אין לנו זמן לעשות עכשיו פיילוט. התוכנית עליה אנחנו עובדים כדי לקדם עליה יחד עם </w:t>
      </w:r>
      <w:bookmarkStart w:id="3343" w:name="_ETM_Q1_9163138"/>
      <w:bookmarkEnd w:id="3343"/>
      <w:r>
        <w:rPr>
          <w:rtl/>
          <w:lang w:eastAsia="he-IL"/>
        </w:rPr>
        <w:t xml:space="preserve">משרדי הממשלה, היא </w:t>
      </w:r>
      <w:proofErr w:type="spellStart"/>
      <w:r>
        <w:rPr>
          <w:rtl/>
          <w:lang w:eastAsia="he-IL"/>
        </w:rPr>
        <w:t>תוכנית</w:t>
      </w:r>
      <w:proofErr w:type="spellEnd"/>
      <w:r>
        <w:rPr>
          <w:rtl/>
          <w:lang w:eastAsia="he-IL"/>
        </w:rPr>
        <w:t xml:space="preserve"> עומק וגם </w:t>
      </w:r>
      <w:proofErr w:type="spellStart"/>
      <w:r>
        <w:rPr>
          <w:rtl/>
          <w:lang w:eastAsia="he-IL"/>
        </w:rPr>
        <w:t>תוכנית</w:t>
      </w:r>
      <w:proofErr w:type="spellEnd"/>
      <w:r>
        <w:rPr>
          <w:rtl/>
          <w:lang w:eastAsia="he-IL"/>
        </w:rPr>
        <w:t xml:space="preserve"> רוחב. כמובן </w:t>
      </w:r>
      <w:bookmarkStart w:id="3344" w:name="_ETM_Q1_9170095"/>
      <w:bookmarkEnd w:id="3344"/>
      <w:r>
        <w:rPr>
          <w:rtl/>
          <w:lang w:eastAsia="he-IL"/>
        </w:rPr>
        <w:t xml:space="preserve">שהיא תיתן העדפה לישובים שיש בהם אור אדום לפי </w:t>
      </w:r>
      <w:proofErr w:type="spellStart"/>
      <w:r>
        <w:rPr>
          <w:rtl/>
          <w:lang w:eastAsia="he-IL"/>
        </w:rPr>
        <w:t>תו</w:t>
      </w:r>
      <w:bookmarkStart w:id="3345" w:name="_ETM_Q1_9176568"/>
      <w:bookmarkEnd w:id="3345"/>
      <w:r>
        <w:rPr>
          <w:rtl/>
          <w:lang w:eastAsia="he-IL"/>
        </w:rPr>
        <w:t>כנית</w:t>
      </w:r>
      <w:proofErr w:type="spellEnd"/>
      <w:r>
        <w:rPr>
          <w:rtl/>
          <w:lang w:eastAsia="he-IL"/>
        </w:rPr>
        <w:t xml:space="preserve"> הרמזור שהוצגה פעם בפנינו, אבל עכשיו אנחנו במשבר חברתי ואין זמן לעשות </w:t>
      </w:r>
      <w:bookmarkStart w:id="3346" w:name="_ETM_Q1_9184808"/>
      <w:bookmarkEnd w:id="3346"/>
      <w:r>
        <w:rPr>
          <w:rtl/>
          <w:lang w:eastAsia="he-IL"/>
        </w:rPr>
        <w:t xml:space="preserve">פיילוט אלא חייבים לתת מענה לכל הישובים הערבים וכמובן לתת </w:t>
      </w:r>
      <w:bookmarkStart w:id="3347" w:name="_ETM_Q1_9188746"/>
      <w:bookmarkEnd w:id="3347"/>
      <w:r>
        <w:rPr>
          <w:rtl/>
          <w:lang w:eastAsia="he-IL"/>
        </w:rPr>
        <w:t xml:space="preserve">העדפה לישובים שיש בהם רמת אלימות ופשיעה מאוד </w:t>
      </w:r>
      <w:bookmarkStart w:id="3348" w:name="_ETM_Q1_9194995"/>
      <w:bookmarkEnd w:id="3348"/>
      <w:r>
        <w:rPr>
          <w:rtl/>
          <w:lang w:eastAsia="he-IL"/>
        </w:rPr>
        <w:t>גבוהה.</w:t>
      </w:r>
      <w:bookmarkStart w:id="3349" w:name="_ETM_Q1_9197019"/>
      <w:bookmarkEnd w:id="3349"/>
    </w:p>
    <w:p w:rsidR="005D68E2" w:rsidRDefault="005D68E2" w:rsidP="005D68E2">
      <w:pPr>
        <w:rPr>
          <w:rtl/>
          <w:lang w:eastAsia="he-IL"/>
        </w:rPr>
      </w:pPr>
      <w:bookmarkStart w:id="3350" w:name="_ETM_Q1_9196596"/>
      <w:bookmarkStart w:id="3351" w:name="_ETM_Q1_9196645"/>
      <w:bookmarkEnd w:id="3350"/>
      <w:bookmarkEnd w:id="3351"/>
    </w:p>
    <w:p w:rsidR="005D68E2" w:rsidRDefault="005D68E2" w:rsidP="005D68E2">
      <w:pPr>
        <w:rPr>
          <w:rtl/>
          <w:lang w:eastAsia="he-IL"/>
        </w:rPr>
      </w:pPr>
      <w:bookmarkStart w:id="3352" w:name="_ETM_Q1_9197001"/>
      <w:bookmarkStart w:id="3353" w:name="_ETM_Q1_9197064"/>
      <w:bookmarkEnd w:id="3352"/>
      <w:bookmarkEnd w:id="3353"/>
      <w:r>
        <w:rPr>
          <w:rtl/>
          <w:lang w:eastAsia="he-IL"/>
        </w:rPr>
        <w:t xml:space="preserve">מנהל מרכז אמאן, </w:t>
      </w:r>
      <w:proofErr w:type="spellStart"/>
      <w:r>
        <w:rPr>
          <w:rtl/>
          <w:lang w:eastAsia="he-IL"/>
        </w:rPr>
        <w:t>רידא</w:t>
      </w:r>
      <w:proofErr w:type="spellEnd"/>
      <w:r>
        <w:rPr>
          <w:rtl/>
          <w:lang w:eastAsia="he-IL"/>
        </w:rPr>
        <w:t xml:space="preserve"> ג'אבר, בבקשה.</w:t>
      </w:r>
      <w:bookmarkStart w:id="3354" w:name="_ETM_Q1_9201005"/>
      <w:bookmarkEnd w:id="3354"/>
      <w:r>
        <w:rPr>
          <w:rtl/>
          <w:lang w:eastAsia="he-IL"/>
        </w:rPr>
        <w:t xml:space="preserve"> אנחנו רוצים לתת את רשות הדיבור לכל המשתתפים שמלווים את הדיון אבל אני </w:t>
      </w:r>
      <w:bookmarkStart w:id="3355" w:name="_ETM_Q1_9207816"/>
      <w:bookmarkEnd w:id="3355"/>
      <w:r>
        <w:rPr>
          <w:rtl/>
          <w:lang w:eastAsia="he-IL"/>
        </w:rPr>
        <w:t>מבקש להיות מ</w:t>
      </w:r>
      <w:bookmarkStart w:id="3356" w:name="_ETM_Q1_9208422"/>
      <w:bookmarkStart w:id="3357" w:name="_ETM_Q1_9208488"/>
      <w:bookmarkEnd w:id="3356"/>
      <w:bookmarkEnd w:id="3357"/>
      <w:r>
        <w:rPr>
          <w:rtl/>
          <w:lang w:eastAsia="he-IL"/>
        </w:rPr>
        <w:t xml:space="preserve">מוקדים בנקודות מוגדרות כדי שנוכל להתקדם ולא נמשוך </w:t>
      </w:r>
      <w:bookmarkStart w:id="3358" w:name="_ETM_Q1_9219150"/>
      <w:bookmarkEnd w:id="3358"/>
      <w:r>
        <w:rPr>
          <w:rtl/>
          <w:lang w:eastAsia="he-IL"/>
        </w:rPr>
        <w:t>את הדיון לעוד שעה נוספת.</w:t>
      </w:r>
    </w:p>
    <w:p w:rsidR="005D68E2" w:rsidRDefault="005D68E2" w:rsidP="005D68E2">
      <w:pPr>
        <w:rPr>
          <w:rtl/>
          <w:lang w:eastAsia="he-IL"/>
        </w:rPr>
      </w:pPr>
      <w:bookmarkStart w:id="3359" w:name="_ETM_Q1_9201069"/>
      <w:bookmarkStart w:id="3360" w:name="_ETM_Q1_9202373"/>
      <w:bookmarkEnd w:id="3359"/>
      <w:bookmarkEnd w:id="3360"/>
    </w:p>
    <w:p w:rsidR="005D68E2" w:rsidRDefault="005D68E2" w:rsidP="005D68E2">
      <w:pPr>
        <w:pStyle w:val="afb"/>
        <w:keepNext/>
        <w:rPr>
          <w:rtl/>
          <w:lang w:eastAsia="he-IL"/>
        </w:rPr>
      </w:pPr>
      <w:bookmarkStart w:id="3361" w:name="ET_guest_רידא_גאבר_310"/>
      <w:r>
        <w:rPr>
          <w:rStyle w:val="TagStyle"/>
          <w:rFonts w:hint="cs"/>
          <w:rtl/>
        </w:rPr>
        <w:t xml:space="preserve"> &lt;&lt; אורח &gt;&gt; </w:t>
      </w:r>
      <w:proofErr w:type="spellStart"/>
      <w:r>
        <w:rPr>
          <w:rFonts w:hint="cs"/>
          <w:rtl/>
          <w:lang w:eastAsia="he-IL"/>
        </w:rPr>
        <w:t>רידא</w:t>
      </w:r>
      <w:proofErr w:type="spellEnd"/>
      <w:r>
        <w:rPr>
          <w:rFonts w:hint="cs"/>
          <w:rtl/>
          <w:lang w:eastAsia="he-IL"/>
        </w:rPr>
        <w:t xml:space="preserve"> ג'אבר:</w:t>
      </w:r>
      <w:r>
        <w:rPr>
          <w:rStyle w:val="TagStyle"/>
          <w:rFonts w:hint="cs"/>
          <w:rtl/>
        </w:rPr>
        <w:t xml:space="preserve"> &lt;&lt; אורח &gt;&gt;</w:t>
      </w:r>
      <w:r>
        <w:rPr>
          <w:rFonts w:hint="cs"/>
          <w:rtl/>
          <w:lang w:eastAsia="he-IL"/>
        </w:rPr>
        <w:t xml:space="preserve"> </w:t>
      </w:r>
      <w:bookmarkEnd w:id="3361"/>
    </w:p>
    <w:p w:rsidR="005D68E2" w:rsidRDefault="005D68E2" w:rsidP="005D68E2">
      <w:pPr>
        <w:pStyle w:val="KeepWithNext"/>
        <w:rPr>
          <w:rFonts w:hint="cs"/>
          <w:rtl/>
          <w:lang w:eastAsia="he-IL"/>
        </w:rPr>
      </w:pPr>
    </w:p>
    <w:p w:rsidR="005D68E2" w:rsidRDefault="005D68E2" w:rsidP="005D68E2">
      <w:pPr>
        <w:rPr>
          <w:rtl/>
          <w:lang w:eastAsia="he-IL"/>
        </w:rPr>
      </w:pPr>
      <w:bookmarkStart w:id="3362" w:name="_ETM_Q1_9202633"/>
      <w:bookmarkStart w:id="3363" w:name="_ETM_Q1_9202656"/>
      <w:bookmarkEnd w:id="3362"/>
      <w:bookmarkEnd w:id="3363"/>
      <w:r>
        <w:rPr>
          <w:rtl/>
          <w:lang w:eastAsia="he-IL"/>
        </w:rPr>
        <w:t xml:space="preserve">אני רוצה להתייחס לשתי נקודות </w:t>
      </w:r>
      <w:bookmarkStart w:id="3364" w:name="_ETM_Q1_9225587"/>
      <w:bookmarkEnd w:id="3364"/>
      <w:r>
        <w:rPr>
          <w:rtl/>
          <w:lang w:eastAsia="he-IL"/>
        </w:rPr>
        <w:t>בסיסיות. האחת, מה שקשור לבתי ספר, למערכת החינוך, והנקודה</w:t>
      </w:r>
      <w:bookmarkStart w:id="3365" w:name="_ETM_Q1_9232327"/>
      <w:bookmarkEnd w:id="3365"/>
      <w:r>
        <w:rPr>
          <w:rtl/>
          <w:lang w:eastAsia="he-IL"/>
        </w:rPr>
        <w:t xml:space="preserve"> השנייה קשורה לביצוע של </w:t>
      </w:r>
      <w:proofErr w:type="spellStart"/>
      <w:r>
        <w:rPr>
          <w:rtl/>
          <w:lang w:eastAsia="he-IL"/>
        </w:rPr>
        <w:t>תוכניות</w:t>
      </w:r>
      <w:proofErr w:type="spellEnd"/>
      <w:r>
        <w:rPr>
          <w:rtl/>
          <w:lang w:eastAsia="he-IL"/>
        </w:rPr>
        <w:t xml:space="preserve"> של משרדי ממשלה בקשר לבני </w:t>
      </w:r>
      <w:bookmarkStart w:id="3366" w:name="_ETM_Q1_9237346"/>
      <w:bookmarkEnd w:id="3366"/>
      <w:r>
        <w:rPr>
          <w:rtl/>
          <w:lang w:eastAsia="he-IL"/>
        </w:rPr>
        <w:t>נוער.</w:t>
      </w:r>
    </w:p>
    <w:p w:rsidR="005D68E2" w:rsidRDefault="005D68E2" w:rsidP="005D68E2">
      <w:pPr>
        <w:rPr>
          <w:rtl/>
          <w:lang w:eastAsia="he-IL"/>
        </w:rPr>
      </w:pPr>
      <w:bookmarkStart w:id="3367" w:name="_ETM_Q1_9239465"/>
      <w:bookmarkStart w:id="3368" w:name="_ETM_Q1_9239533"/>
      <w:bookmarkEnd w:id="3367"/>
      <w:bookmarkEnd w:id="3368"/>
    </w:p>
    <w:p w:rsidR="005D68E2" w:rsidRDefault="005D68E2" w:rsidP="005D68E2">
      <w:pPr>
        <w:rPr>
          <w:rtl/>
          <w:lang w:eastAsia="he-IL"/>
        </w:rPr>
      </w:pPr>
      <w:bookmarkStart w:id="3369" w:name="_ETM_Q1_9239568"/>
      <w:bookmarkStart w:id="3370" w:name="_ETM_Q1_9239621"/>
      <w:bookmarkEnd w:id="3369"/>
      <w:bookmarkEnd w:id="3370"/>
      <w:r>
        <w:rPr>
          <w:rtl/>
          <w:lang w:eastAsia="he-IL"/>
        </w:rPr>
        <w:t xml:space="preserve">בקשר למשרד החינוך, יש כאן בעיה בסיסית. אתה לא יכול </w:t>
      </w:r>
      <w:bookmarkStart w:id="3371" w:name="_ETM_Q1_9241541"/>
      <w:bookmarkEnd w:id="3371"/>
      <w:r>
        <w:rPr>
          <w:rtl/>
          <w:lang w:eastAsia="he-IL"/>
        </w:rPr>
        <w:t>לטפל בבני נוער כאשר הבסיס של מתן משמעות לתלמידים, של הזהות שלהם, של מי הם, מה ההיסטוריה שלהם</w:t>
      </w:r>
      <w:bookmarkStart w:id="3372" w:name="_ETM_Q1_9253103"/>
      <w:bookmarkEnd w:id="3372"/>
      <w:r>
        <w:rPr>
          <w:rtl/>
          <w:lang w:eastAsia="he-IL"/>
        </w:rPr>
        <w:t xml:space="preserve"> – הוא לא ברור. לכן אנחנו מ</w:t>
      </w:r>
      <w:bookmarkStart w:id="3373" w:name="_ETM_Q1_9258451"/>
      <w:bookmarkEnd w:id="3373"/>
      <w:r>
        <w:rPr>
          <w:rtl/>
          <w:lang w:eastAsia="he-IL"/>
        </w:rPr>
        <w:t xml:space="preserve">גדלים בני נוער, מגדלים תלמידים שהמשמעות האישית שלהם, המשמעות הקבוצתית </w:t>
      </w:r>
      <w:bookmarkStart w:id="3374" w:name="_ETM_Q1_9264563"/>
      <w:bookmarkEnd w:id="3374"/>
      <w:r>
        <w:rPr>
          <w:rtl/>
          <w:lang w:eastAsia="he-IL"/>
        </w:rPr>
        <w:t xml:space="preserve">שלהם היא מאוד רעועה ובעייתית. לכן הם כל </w:t>
      </w:r>
      <w:bookmarkStart w:id="3375" w:name="_ETM_Q1_9270411"/>
      <w:bookmarkEnd w:id="3375"/>
      <w:r>
        <w:rPr>
          <w:rtl/>
          <w:lang w:eastAsia="he-IL"/>
        </w:rPr>
        <w:t xml:space="preserve">הזמן נמצאים בניגודים ובמתחים והמתח הזה מתפוצץ בשלב יותר </w:t>
      </w:r>
      <w:bookmarkStart w:id="3376" w:name="_ETM_Q1_9278885"/>
      <w:bookmarkEnd w:id="3376"/>
      <w:r>
        <w:rPr>
          <w:rtl/>
          <w:lang w:eastAsia="he-IL"/>
        </w:rPr>
        <w:t xml:space="preserve">מתקדם של כניסה למעגלים של אלימות ופשיעה בעתיד, כי הבסיס </w:t>
      </w:r>
      <w:bookmarkStart w:id="3377" w:name="_ETM_Q1_9283163"/>
      <w:bookmarkEnd w:id="3377"/>
      <w:r>
        <w:rPr>
          <w:rtl/>
          <w:lang w:eastAsia="he-IL"/>
        </w:rPr>
        <w:t xml:space="preserve">של המשמעות של אותו נער ונערה, לדעתי יש בו כשל </w:t>
      </w:r>
      <w:bookmarkStart w:id="3378" w:name="_ETM_Q1_9293687"/>
      <w:bookmarkEnd w:id="3378"/>
      <w:r>
        <w:rPr>
          <w:rtl/>
          <w:lang w:eastAsia="he-IL"/>
        </w:rPr>
        <w:t xml:space="preserve">שקשור למהות של החינוך בחברה הערבית. לכן יש כאן נקודה </w:t>
      </w:r>
      <w:bookmarkStart w:id="3379" w:name="_ETM_Q1_9299977"/>
      <w:bookmarkEnd w:id="3379"/>
      <w:r>
        <w:rPr>
          <w:rtl/>
          <w:lang w:eastAsia="he-IL"/>
        </w:rPr>
        <w:t xml:space="preserve">בסיסית שצריך לשים אליה לב כי בלי הבסיס הזה, כל </w:t>
      </w:r>
      <w:bookmarkStart w:id="3380" w:name="_ETM_Q1_9304241"/>
      <w:bookmarkEnd w:id="3380"/>
      <w:r>
        <w:rPr>
          <w:rtl/>
          <w:lang w:eastAsia="he-IL"/>
        </w:rPr>
        <w:t xml:space="preserve">התוכניות האחרות הן </w:t>
      </w:r>
      <w:proofErr w:type="spellStart"/>
      <w:r>
        <w:rPr>
          <w:rtl/>
          <w:lang w:eastAsia="he-IL"/>
        </w:rPr>
        <w:t>תוכניות</w:t>
      </w:r>
      <w:proofErr w:type="spellEnd"/>
      <w:r>
        <w:rPr>
          <w:rtl/>
          <w:lang w:eastAsia="he-IL"/>
        </w:rPr>
        <w:t xml:space="preserve"> שידברו על קישורי חיים אבל לא </w:t>
      </w:r>
      <w:bookmarkStart w:id="3381" w:name="_ETM_Q1_9308294"/>
      <w:bookmarkEnd w:id="3381"/>
      <w:r>
        <w:rPr>
          <w:rtl/>
          <w:lang w:eastAsia="he-IL"/>
        </w:rPr>
        <w:t xml:space="preserve">ידברו על המשמעות המאוד עמוקה של אותו נער. לכן אתה </w:t>
      </w:r>
      <w:bookmarkStart w:id="3382" w:name="_ETM_Q1_9312926"/>
      <w:bookmarkEnd w:id="3382"/>
      <w:r>
        <w:rPr>
          <w:rtl/>
          <w:lang w:eastAsia="he-IL"/>
        </w:rPr>
        <w:t xml:space="preserve">בונה משהו על בסיס מאוד רעוע. זה קשור לעניין </w:t>
      </w:r>
      <w:bookmarkStart w:id="3383" w:name="_ETM_Q1_9317647"/>
      <w:bookmarkEnd w:id="3383"/>
      <w:r>
        <w:rPr>
          <w:rtl/>
          <w:lang w:eastAsia="he-IL"/>
        </w:rPr>
        <w:t>של תפיסת החינוך שאנחנו חייבים להיות חלק ממנה.</w:t>
      </w:r>
    </w:p>
    <w:p w:rsidR="005D68E2" w:rsidRDefault="005D68E2" w:rsidP="005D68E2">
      <w:pPr>
        <w:rPr>
          <w:rtl/>
          <w:lang w:eastAsia="he-IL"/>
        </w:rPr>
      </w:pPr>
      <w:bookmarkStart w:id="3384" w:name="_ETM_Q1_9323169"/>
      <w:bookmarkStart w:id="3385" w:name="_ETM_Q1_9323248"/>
      <w:bookmarkStart w:id="3386" w:name="_ETM_Q1_9323889"/>
      <w:bookmarkEnd w:id="3384"/>
      <w:bookmarkEnd w:id="3385"/>
      <w:bookmarkEnd w:id="3386"/>
    </w:p>
    <w:p w:rsidR="005D68E2" w:rsidRDefault="005D68E2" w:rsidP="005D68E2">
      <w:pPr>
        <w:pStyle w:val="af8"/>
        <w:keepNext/>
        <w:rPr>
          <w:rtl/>
        </w:rPr>
      </w:pPr>
      <w:bookmarkStart w:id="3387" w:name="ET_yor_5278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87"/>
    </w:p>
    <w:p w:rsidR="005D68E2" w:rsidRDefault="005D68E2" w:rsidP="005D68E2">
      <w:pPr>
        <w:pStyle w:val="KeepWithNext"/>
        <w:rPr>
          <w:rFonts w:hint="cs"/>
          <w:rtl/>
          <w:lang w:eastAsia="he-IL"/>
        </w:rPr>
      </w:pPr>
    </w:p>
    <w:p w:rsidR="005D68E2" w:rsidRDefault="005D68E2" w:rsidP="005D68E2">
      <w:pPr>
        <w:rPr>
          <w:rtl/>
          <w:lang w:eastAsia="he-IL"/>
        </w:rPr>
      </w:pPr>
      <w:bookmarkStart w:id="3388" w:name="_ETM_Q1_9324151"/>
      <w:bookmarkStart w:id="3389" w:name="_ETM_Q1_9324172"/>
      <w:bookmarkEnd w:id="3388"/>
      <w:bookmarkEnd w:id="3389"/>
      <w:r>
        <w:rPr>
          <w:rtl/>
          <w:lang w:eastAsia="he-IL"/>
        </w:rPr>
        <w:t xml:space="preserve">לכן בוודאי </w:t>
      </w:r>
      <w:bookmarkStart w:id="3390" w:name="_ETM_Q1_9324396"/>
      <w:bookmarkEnd w:id="3390"/>
      <w:r>
        <w:rPr>
          <w:rtl/>
          <w:lang w:eastAsia="he-IL"/>
        </w:rPr>
        <w:t xml:space="preserve">שצריך להעמיק באותה </w:t>
      </w:r>
      <w:proofErr w:type="spellStart"/>
      <w:r>
        <w:rPr>
          <w:rtl/>
          <w:lang w:eastAsia="he-IL"/>
        </w:rPr>
        <w:t>תוכנית</w:t>
      </w:r>
      <w:proofErr w:type="spellEnd"/>
      <w:r>
        <w:rPr>
          <w:rtl/>
          <w:lang w:eastAsia="he-IL"/>
        </w:rPr>
        <w:t xml:space="preserve"> שמשרד החינוך הודיע עליה היום, </w:t>
      </w:r>
      <w:bookmarkStart w:id="3391" w:name="_ETM_Q1_9330445"/>
      <w:bookmarkEnd w:id="3391"/>
      <w:r>
        <w:rPr>
          <w:rtl/>
          <w:lang w:eastAsia="he-IL"/>
        </w:rPr>
        <w:t xml:space="preserve">קישורי חיים, שנכתבה על ידי אנשי מקצוע ערבים. </w:t>
      </w:r>
      <w:bookmarkStart w:id="3392" w:name="_ETM_Q1_9334617"/>
      <w:bookmarkEnd w:id="3392"/>
      <w:r>
        <w:rPr>
          <w:rtl/>
          <w:lang w:eastAsia="he-IL"/>
        </w:rPr>
        <w:t>צריך כמובן לבחון אותה ולראות האם היא באמת ע</w:t>
      </w:r>
      <w:bookmarkStart w:id="3393" w:name="_ETM_Q1_9335749"/>
      <w:bookmarkEnd w:id="3393"/>
      <w:r>
        <w:rPr>
          <w:rtl/>
          <w:lang w:eastAsia="he-IL"/>
        </w:rPr>
        <w:t>ונה על הנקודות החשובות הללו.</w:t>
      </w:r>
    </w:p>
    <w:p w:rsidR="005D68E2" w:rsidRDefault="005D68E2" w:rsidP="005D68E2">
      <w:pPr>
        <w:rPr>
          <w:rtl/>
          <w:lang w:eastAsia="he-IL"/>
        </w:rPr>
      </w:pPr>
      <w:bookmarkStart w:id="3394" w:name="_ETM_Q1_9338315"/>
      <w:bookmarkStart w:id="3395" w:name="_ETM_Q1_9338387"/>
      <w:bookmarkStart w:id="3396" w:name="_ETM_Q1_9338251"/>
      <w:bookmarkEnd w:id="3394"/>
      <w:bookmarkEnd w:id="3395"/>
      <w:bookmarkEnd w:id="3396"/>
    </w:p>
    <w:p w:rsidR="005D68E2" w:rsidRDefault="005D68E2" w:rsidP="005D68E2">
      <w:pPr>
        <w:pStyle w:val="afb"/>
        <w:keepNext/>
        <w:rPr>
          <w:rtl/>
          <w:lang w:eastAsia="he-IL"/>
        </w:rPr>
      </w:pPr>
      <w:bookmarkStart w:id="3397" w:name="ET_guest_רידא_גאבר_312"/>
      <w:r>
        <w:rPr>
          <w:rStyle w:val="TagStyle"/>
          <w:rFonts w:hint="cs"/>
          <w:rtl/>
        </w:rPr>
        <w:t xml:space="preserve"> &lt;&lt; אורח &gt;&gt; </w:t>
      </w:r>
      <w:proofErr w:type="spellStart"/>
      <w:r>
        <w:rPr>
          <w:rFonts w:hint="cs"/>
          <w:rtl/>
          <w:lang w:eastAsia="he-IL"/>
        </w:rPr>
        <w:t>רידא</w:t>
      </w:r>
      <w:proofErr w:type="spellEnd"/>
      <w:r>
        <w:rPr>
          <w:rFonts w:hint="cs"/>
          <w:rtl/>
          <w:lang w:eastAsia="he-IL"/>
        </w:rPr>
        <w:t xml:space="preserve"> ג'אבר:</w:t>
      </w:r>
      <w:r>
        <w:rPr>
          <w:rStyle w:val="TagStyle"/>
          <w:rFonts w:hint="cs"/>
          <w:rtl/>
        </w:rPr>
        <w:t xml:space="preserve"> &lt;&lt; אורח &gt;&gt;</w:t>
      </w:r>
      <w:r>
        <w:rPr>
          <w:rFonts w:hint="cs"/>
          <w:rtl/>
          <w:lang w:eastAsia="he-IL"/>
        </w:rPr>
        <w:t xml:space="preserve"> </w:t>
      </w:r>
      <w:bookmarkEnd w:id="3397"/>
    </w:p>
    <w:p w:rsidR="005D68E2" w:rsidRDefault="005D68E2" w:rsidP="005D68E2">
      <w:pPr>
        <w:pStyle w:val="KeepWithNext"/>
        <w:rPr>
          <w:rFonts w:hint="cs"/>
          <w:rtl/>
          <w:lang w:eastAsia="he-IL"/>
        </w:rPr>
      </w:pPr>
    </w:p>
    <w:p w:rsidR="005D68E2" w:rsidRDefault="005D68E2" w:rsidP="005D68E2">
      <w:pPr>
        <w:rPr>
          <w:rtl/>
          <w:lang w:eastAsia="he-IL"/>
        </w:rPr>
      </w:pPr>
      <w:bookmarkStart w:id="3398" w:name="_ETM_Q1_9338541"/>
      <w:bookmarkStart w:id="3399" w:name="_ETM_Q1_9338562"/>
      <w:bookmarkEnd w:id="3398"/>
      <w:bookmarkEnd w:id="3399"/>
      <w:r>
        <w:rPr>
          <w:rtl/>
          <w:lang w:eastAsia="he-IL"/>
        </w:rPr>
        <w:t xml:space="preserve">מאה אחוזים. לכן, לא לקחת </w:t>
      </w:r>
      <w:bookmarkStart w:id="3400" w:name="_ETM_Q1_9341396"/>
      <w:bookmarkEnd w:id="3400"/>
      <w:r>
        <w:rPr>
          <w:rtl/>
          <w:lang w:eastAsia="he-IL"/>
        </w:rPr>
        <w:t xml:space="preserve">את הדברים כמובנים מאליהם. למשרד החינוך יש אג'נדה, בוא </w:t>
      </w:r>
      <w:bookmarkStart w:id="3401" w:name="_ETM_Q1_9345806"/>
      <w:bookmarkEnd w:id="3401"/>
      <w:r>
        <w:rPr>
          <w:rtl/>
          <w:lang w:eastAsia="he-IL"/>
        </w:rPr>
        <w:t xml:space="preserve">לא נתעלם מזה, למשרד לביטחון פנים יש </w:t>
      </w:r>
      <w:bookmarkStart w:id="3402" w:name="_ETM_Q1_9349471"/>
      <w:bookmarkEnd w:id="3402"/>
      <w:r>
        <w:rPr>
          <w:rtl/>
          <w:lang w:eastAsia="he-IL"/>
        </w:rPr>
        <w:t xml:space="preserve">אג'נדה והשאלה אם האג'נדה הזאת משרתת את החברה הערבית או </w:t>
      </w:r>
      <w:bookmarkStart w:id="3403" w:name="_ETM_Q1_9353038"/>
      <w:bookmarkEnd w:id="3403"/>
      <w:r>
        <w:rPr>
          <w:rtl/>
          <w:lang w:eastAsia="he-IL"/>
        </w:rPr>
        <w:t xml:space="preserve">שהיא אג'נדה כללית ואנחנו נופלים בין הכיסאות. זו נקודה </w:t>
      </w:r>
      <w:bookmarkStart w:id="3404" w:name="_ETM_Q1_9357579"/>
      <w:bookmarkEnd w:id="3404"/>
      <w:r>
        <w:rPr>
          <w:rtl/>
          <w:lang w:eastAsia="he-IL"/>
        </w:rPr>
        <w:t>שצריך לשים לב אליה.</w:t>
      </w:r>
    </w:p>
    <w:p w:rsidR="005D68E2" w:rsidRDefault="005D68E2" w:rsidP="005D68E2">
      <w:pPr>
        <w:rPr>
          <w:rtl/>
          <w:lang w:eastAsia="he-IL"/>
        </w:rPr>
      </w:pPr>
      <w:bookmarkStart w:id="3405" w:name="_ETM_Q1_9359881"/>
      <w:bookmarkStart w:id="3406" w:name="_ETM_Q1_9359947"/>
      <w:bookmarkEnd w:id="3405"/>
      <w:bookmarkEnd w:id="3406"/>
    </w:p>
    <w:p w:rsidR="005D68E2" w:rsidRDefault="005D68E2" w:rsidP="005D68E2">
      <w:pPr>
        <w:rPr>
          <w:rtl/>
          <w:lang w:eastAsia="he-IL"/>
        </w:rPr>
      </w:pPr>
      <w:bookmarkStart w:id="3407" w:name="_ETM_Q1_9366049"/>
      <w:bookmarkStart w:id="3408" w:name="_ETM_Q1_9366107"/>
      <w:bookmarkEnd w:id="3407"/>
      <w:bookmarkEnd w:id="3408"/>
      <w:r>
        <w:rPr>
          <w:rtl/>
          <w:lang w:eastAsia="he-IL"/>
        </w:rPr>
        <w:t xml:space="preserve">ביקשתי לדבר לפני משרדי הממשלה כי הטיעון </w:t>
      </w:r>
      <w:bookmarkStart w:id="3409" w:name="_ETM_Q1_9372374"/>
      <w:bookmarkEnd w:id="3409"/>
      <w:r>
        <w:rPr>
          <w:rtl/>
          <w:lang w:eastAsia="he-IL"/>
        </w:rPr>
        <w:t xml:space="preserve">השני שלי קשור ליישום התוכניות. הקונספציה לדעתי היא מוטעית. אתה </w:t>
      </w:r>
      <w:bookmarkStart w:id="3410" w:name="_ETM_Q1_9376036"/>
      <w:bookmarkEnd w:id="3410"/>
      <w:r>
        <w:rPr>
          <w:rtl/>
          <w:lang w:eastAsia="he-IL"/>
        </w:rPr>
        <w:t>לא יכול לקחת את אותו נער מהחברה ש</w:t>
      </w:r>
      <w:bookmarkStart w:id="3411" w:name="_ETM_Q1_9381149"/>
      <w:bookmarkEnd w:id="3411"/>
      <w:r>
        <w:rPr>
          <w:rtl/>
          <w:lang w:eastAsia="he-IL"/>
        </w:rPr>
        <w:t xml:space="preserve">לו, להוציא אותו מהחברה ולטפל בו לפי </w:t>
      </w:r>
      <w:proofErr w:type="spellStart"/>
      <w:r>
        <w:rPr>
          <w:rtl/>
          <w:lang w:eastAsia="he-IL"/>
        </w:rPr>
        <w:t>תוכנית</w:t>
      </w:r>
      <w:proofErr w:type="spellEnd"/>
      <w:r>
        <w:rPr>
          <w:rtl/>
          <w:lang w:eastAsia="he-IL"/>
        </w:rPr>
        <w:t xml:space="preserve"> למשל</w:t>
      </w:r>
      <w:bookmarkStart w:id="3412" w:name="_ETM_Q1_9386022"/>
      <w:bookmarkEnd w:id="3412"/>
      <w:r>
        <w:rPr>
          <w:rtl/>
          <w:lang w:eastAsia="he-IL"/>
        </w:rPr>
        <w:t xml:space="preserve"> דרך בית משפט או שיקום או לימוד ואחר </w:t>
      </w:r>
      <w:bookmarkStart w:id="3413" w:name="_ETM_Q1_9392349"/>
      <w:bookmarkEnd w:id="3413"/>
      <w:r>
        <w:rPr>
          <w:rtl/>
          <w:lang w:eastAsia="he-IL"/>
        </w:rPr>
        <w:t>כך הוא חוזר לאותה חברה שלו ואז הוא נתקל בבעיה</w:t>
      </w:r>
      <w:bookmarkStart w:id="3414" w:name="_ETM_Q1_9399091"/>
      <w:bookmarkEnd w:id="3414"/>
      <w:r>
        <w:rPr>
          <w:rtl/>
          <w:lang w:eastAsia="he-IL"/>
        </w:rPr>
        <w:t xml:space="preserve"> ולכן הוא חוזר לאותו רצף עברייני. </w:t>
      </w:r>
      <w:bookmarkStart w:id="3415" w:name="_ETM_Q1_9403742"/>
      <w:bookmarkEnd w:id="3415"/>
      <w:r>
        <w:rPr>
          <w:rtl/>
          <w:lang w:eastAsia="he-IL"/>
        </w:rPr>
        <w:t xml:space="preserve">צריך לשנות את הקונספציה, צריך לטפל בנער בסביבה שלו </w:t>
      </w:r>
      <w:bookmarkStart w:id="3416" w:name="_ETM_Q1_9407768"/>
      <w:bookmarkEnd w:id="3416"/>
      <w:r>
        <w:rPr>
          <w:rtl/>
          <w:lang w:eastAsia="he-IL"/>
        </w:rPr>
        <w:t xml:space="preserve">לכן צריך לטפל בסביבה ובמצוקות של הנער ולטפל בו שיקומית </w:t>
      </w:r>
      <w:bookmarkStart w:id="3417" w:name="_ETM_Q1_9413310"/>
      <w:bookmarkEnd w:id="3417"/>
      <w:r>
        <w:rPr>
          <w:rtl/>
          <w:lang w:eastAsia="he-IL"/>
        </w:rPr>
        <w:t xml:space="preserve">בתוך השכונה שלו, בתוך החברה שלו, בתוך המסגרת החברתית שלו ולא לנסות להוציא אותו ואחר כך הוא </w:t>
      </w:r>
      <w:bookmarkStart w:id="3418" w:name="_ETM_Q1_9423461"/>
      <w:bookmarkEnd w:id="3418"/>
      <w:r>
        <w:rPr>
          <w:rtl/>
          <w:lang w:eastAsia="he-IL"/>
        </w:rPr>
        <w:t>יחזור כאילו יש לו כוחות מופלאים וכוחות עצומים שיכול לטפל במתחים החברתיים שנשארים וקיימים אבל הוא לא יכול</w:t>
      </w:r>
      <w:bookmarkStart w:id="3419" w:name="_ETM_Q1_9432479"/>
      <w:bookmarkEnd w:id="3419"/>
      <w:r>
        <w:rPr>
          <w:rtl/>
          <w:lang w:eastAsia="he-IL"/>
        </w:rPr>
        <w:t xml:space="preserve"> להתמודד עם זה אלא להיפך. הוא הופך להיות נטל והוא מפתח עויינות כלפי החברה שלו. לכן אנחנ</w:t>
      </w:r>
      <w:bookmarkStart w:id="3420" w:name="_ETM_Q1_9440419"/>
      <w:bookmarkEnd w:id="3420"/>
      <w:r>
        <w:rPr>
          <w:rtl/>
          <w:lang w:eastAsia="he-IL"/>
        </w:rPr>
        <w:t>ו נמצאים באיזושהי מעגליות ואת המעגליות הזאת צריך לשבור. צריך לשנות את הקונספציה השיקומית טיפולית בנקודה הזאת.</w:t>
      </w:r>
    </w:p>
    <w:p w:rsidR="005D68E2" w:rsidRDefault="005D68E2" w:rsidP="005D68E2">
      <w:pPr>
        <w:rPr>
          <w:rtl/>
          <w:lang w:eastAsia="he-IL"/>
        </w:rPr>
      </w:pPr>
      <w:bookmarkStart w:id="3421" w:name="_ETM_Q1_9451350"/>
      <w:bookmarkStart w:id="3422" w:name="_ETM_Q1_9451424"/>
      <w:bookmarkEnd w:id="3421"/>
      <w:bookmarkEnd w:id="3422"/>
    </w:p>
    <w:p w:rsidR="005D68E2" w:rsidRDefault="005D68E2" w:rsidP="005D68E2">
      <w:pPr>
        <w:rPr>
          <w:rtl/>
          <w:lang w:eastAsia="he-IL"/>
        </w:rPr>
      </w:pPr>
      <w:bookmarkStart w:id="3423" w:name="_ETM_Q1_9451461"/>
      <w:bookmarkStart w:id="3424" w:name="_ETM_Q1_9451506"/>
      <w:bookmarkStart w:id="3425" w:name="_ETM_Q1_9452406"/>
      <w:bookmarkEnd w:id="3423"/>
      <w:bookmarkEnd w:id="3424"/>
      <w:bookmarkEnd w:id="3425"/>
      <w:r>
        <w:rPr>
          <w:rtl/>
          <w:lang w:eastAsia="he-IL"/>
        </w:rPr>
        <w:t>העניין השלישי ובזה אני מסיים. בכל הוועדות אני חוזר ואומ</w:t>
      </w:r>
      <w:bookmarkStart w:id="3426" w:name="_ETM_Q1_9459063"/>
      <w:bookmarkEnd w:id="3426"/>
      <w:r>
        <w:rPr>
          <w:rtl/>
          <w:lang w:eastAsia="he-IL"/>
        </w:rPr>
        <w:t xml:space="preserve">ר שיש כשל ביישום כל התוכניות. אתה שומע בכל </w:t>
      </w:r>
      <w:bookmarkStart w:id="3427" w:name="_ETM_Q1_9463600"/>
      <w:bookmarkEnd w:id="3427"/>
      <w:r>
        <w:rPr>
          <w:rtl/>
          <w:lang w:eastAsia="he-IL"/>
        </w:rPr>
        <w:t xml:space="preserve">ועדה על עשרות </w:t>
      </w:r>
      <w:proofErr w:type="spellStart"/>
      <w:r>
        <w:rPr>
          <w:rtl/>
          <w:lang w:eastAsia="he-IL"/>
        </w:rPr>
        <w:t>תוכניות</w:t>
      </w:r>
      <w:proofErr w:type="spellEnd"/>
      <w:r>
        <w:rPr>
          <w:rtl/>
          <w:lang w:eastAsia="he-IL"/>
        </w:rPr>
        <w:t xml:space="preserve"> אבל בשטח התוכניות האלה </w:t>
      </w:r>
      <w:bookmarkStart w:id="3428" w:name="_ETM_Q1_9467595"/>
      <w:bookmarkEnd w:id="3428"/>
      <w:r>
        <w:rPr>
          <w:rtl/>
          <w:lang w:eastAsia="he-IL"/>
        </w:rPr>
        <w:t>לא מיושמות. יש כשל בביצוע וכאן צריך - מה שאמר ספדי</w:t>
      </w:r>
      <w:bookmarkStart w:id="3429" w:name="_ETM_Q1_9473388"/>
      <w:bookmarkEnd w:id="3429"/>
      <w:r>
        <w:rPr>
          <w:rtl/>
          <w:lang w:eastAsia="he-IL"/>
        </w:rPr>
        <w:t xml:space="preserve">, </w:t>
      </w:r>
      <w:bookmarkStart w:id="3430" w:name="_ETM_Q1_9476264"/>
      <w:bookmarkEnd w:id="3430"/>
      <w:r>
        <w:rPr>
          <w:rtl/>
          <w:lang w:eastAsia="he-IL"/>
        </w:rPr>
        <w:t xml:space="preserve">אמר שייח' </w:t>
      </w:r>
      <w:proofErr w:type="spellStart"/>
      <w:r>
        <w:rPr>
          <w:rtl/>
          <w:lang w:eastAsia="he-IL"/>
        </w:rPr>
        <w:t>כאמל</w:t>
      </w:r>
      <w:proofErr w:type="spellEnd"/>
      <w:r>
        <w:rPr>
          <w:rtl/>
          <w:lang w:eastAsia="he-IL"/>
        </w:rPr>
        <w:t xml:space="preserve"> ואמרו אחרים – להקים מנגנון שהמנגנון הזה יכול לאתר את החסמים בביצוע התוכניות</w:t>
      </w:r>
      <w:bookmarkStart w:id="3431" w:name="_ETM_Q1_9484580"/>
      <w:bookmarkEnd w:id="3431"/>
      <w:r>
        <w:rPr>
          <w:rtl/>
          <w:lang w:eastAsia="he-IL"/>
        </w:rPr>
        <w:t xml:space="preserve"> האלה ולהתאים אותם לחברה הערבית וגם לפקח על הביצוע שלהן.</w:t>
      </w:r>
      <w:bookmarkStart w:id="3432" w:name="_ETM_Q1_9488590"/>
      <w:bookmarkEnd w:id="3432"/>
      <w:r>
        <w:rPr>
          <w:rtl/>
          <w:lang w:eastAsia="he-IL"/>
        </w:rPr>
        <w:t xml:space="preserve"> הרשויות המקומיות הערביות הן חלק מהכישלון הזה והן חלק </w:t>
      </w:r>
      <w:bookmarkStart w:id="3433" w:name="_ETM_Q1_9495692"/>
      <w:bookmarkEnd w:id="3433"/>
      <w:r>
        <w:rPr>
          <w:rtl/>
          <w:lang w:eastAsia="he-IL"/>
        </w:rPr>
        <w:t>מהחסם של ביצוע התוכניות האלה ואנחנו צריכים לתת דגש על</w:t>
      </w:r>
      <w:bookmarkStart w:id="3434" w:name="_ETM_Q1_9499226"/>
      <w:bookmarkEnd w:id="3434"/>
      <w:r>
        <w:rPr>
          <w:rtl/>
          <w:lang w:eastAsia="he-IL"/>
        </w:rPr>
        <w:t xml:space="preserve"> העניין הזה. תודה.</w:t>
      </w:r>
    </w:p>
    <w:p w:rsidR="005D68E2" w:rsidRDefault="005D68E2" w:rsidP="005D68E2">
      <w:pPr>
        <w:rPr>
          <w:rtl/>
          <w:lang w:eastAsia="he-IL"/>
        </w:rPr>
      </w:pPr>
      <w:bookmarkStart w:id="3435" w:name="_ETM_Q1_9500248"/>
      <w:bookmarkStart w:id="3436" w:name="_ETM_Q1_9500304"/>
      <w:bookmarkStart w:id="3437" w:name="_ETM_Q1_9499138"/>
      <w:bookmarkEnd w:id="3435"/>
      <w:bookmarkEnd w:id="3436"/>
      <w:bookmarkEnd w:id="3437"/>
    </w:p>
    <w:p w:rsidR="005D68E2" w:rsidRDefault="005D68E2" w:rsidP="005D68E2">
      <w:pPr>
        <w:pStyle w:val="a5"/>
        <w:keepNext/>
        <w:rPr>
          <w:rtl/>
        </w:rPr>
      </w:pPr>
      <w:bookmarkStart w:id="3438" w:name="ET_speaker_6032_31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438"/>
    </w:p>
    <w:p w:rsidR="005D68E2" w:rsidRDefault="005D68E2" w:rsidP="005D68E2">
      <w:pPr>
        <w:pStyle w:val="KeepWithNext"/>
        <w:rPr>
          <w:rFonts w:hint="cs"/>
          <w:rtl/>
          <w:lang w:eastAsia="he-IL"/>
        </w:rPr>
      </w:pPr>
    </w:p>
    <w:p w:rsidR="005D68E2" w:rsidRDefault="005D68E2" w:rsidP="005D68E2">
      <w:pPr>
        <w:rPr>
          <w:rtl/>
          <w:lang w:eastAsia="he-IL"/>
        </w:rPr>
      </w:pPr>
      <w:bookmarkStart w:id="3439" w:name="_ETM_Q1_9499404"/>
      <w:bookmarkStart w:id="3440" w:name="_ETM_Q1_9499431"/>
      <w:bookmarkEnd w:id="3439"/>
      <w:bookmarkEnd w:id="3440"/>
      <w:r>
        <w:rPr>
          <w:rtl/>
          <w:lang w:eastAsia="he-IL"/>
        </w:rPr>
        <w:t>תודה. עלי בולבול, הנהגת הורים ארצית.</w:t>
      </w:r>
    </w:p>
    <w:p w:rsidR="005D68E2" w:rsidRDefault="005D68E2" w:rsidP="005D68E2">
      <w:pPr>
        <w:rPr>
          <w:rtl/>
          <w:lang w:eastAsia="he-IL"/>
        </w:rPr>
      </w:pPr>
      <w:bookmarkStart w:id="3441" w:name="_ETM_Q1_9508537"/>
      <w:bookmarkStart w:id="3442" w:name="_ETM_Q1_9508595"/>
      <w:bookmarkStart w:id="3443" w:name="_ETM_Q1_9510664"/>
      <w:bookmarkEnd w:id="3441"/>
      <w:bookmarkEnd w:id="3442"/>
      <w:bookmarkEnd w:id="3443"/>
    </w:p>
    <w:p w:rsidR="005D68E2" w:rsidRDefault="005D68E2" w:rsidP="005D68E2">
      <w:pPr>
        <w:pStyle w:val="afb"/>
        <w:keepNext/>
        <w:rPr>
          <w:rtl/>
          <w:lang w:eastAsia="he-IL"/>
        </w:rPr>
      </w:pPr>
      <w:bookmarkStart w:id="3444" w:name="ET_guest_עלי_בולבול_314"/>
      <w:r>
        <w:rPr>
          <w:rStyle w:val="TagStyle"/>
          <w:rFonts w:hint="cs"/>
          <w:rtl/>
        </w:rPr>
        <w:t xml:space="preserve"> &lt;&lt; אורח &gt;&gt; </w:t>
      </w:r>
      <w:r>
        <w:rPr>
          <w:rFonts w:hint="cs"/>
          <w:rtl/>
          <w:lang w:eastAsia="he-IL"/>
        </w:rPr>
        <w:t>עלי בולבול:</w:t>
      </w:r>
      <w:r>
        <w:rPr>
          <w:rStyle w:val="TagStyle"/>
          <w:rFonts w:hint="cs"/>
          <w:rtl/>
        </w:rPr>
        <w:t xml:space="preserve"> &lt;&lt; אורח &gt;&gt;</w:t>
      </w:r>
      <w:r>
        <w:rPr>
          <w:rFonts w:hint="cs"/>
          <w:rtl/>
          <w:lang w:eastAsia="he-IL"/>
        </w:rPr>
        <w:t xml:space="preserve"> </w:t>
      </w:r>
      <w:bookmarkEnd w:id="3444"/>
    </w:p>
    <w:p w:rsidR="005D68E2" w:rsidRDefault="005D68E2" w:rsidP="005D68E2">
      <w:pPr>
        <w:pStyle w:val="KeepWithNext"/>
        <w:rPr>
          <w:rFonts w:hint="cs"/>
          <w:rtl/>
          <w:lang w:eastAsia="he-IL"/>
        </w:rPr>
      </w:pPr>
    </w:p>
    <w:p w:rsidR="005D68E2" w:rsidRDefault="005D68E2" w:rsidP="005D68E2">
      <w:pPr>
        <w:rPr>
          <w:rtl/>
          <w:lang w:eastAsia="he-IL"/>
        </w:rPr>
      </w:pPr>
      <w:bookmarkStart w:id="3445" w:name="_ETM_Q1_9510968"/>
      <w:bookmarkStart w:id="3446" w:name="_ETM_Q1_9510990"/>
      <w:bookmarkEnd w:id="3445"/>
      <w:bookmarkEnd w:id="3446"/>
      <w:r>
        <w:rPr>
          <w:rtl/>
          <w:lang w:eastAsia="he-IL"/>
        </w:rPr>
        <w:t xml:space="preserve">שלום ליושב ראש ושלום לכל </w:t>
      </w:r>
      <w:bookmarkStart w:id="3447" w:name="_ETM_Q1_9517384"/>
      <w:bookmarkEnd w:id="3447"/>
      <w:r>
        <w:rPr>
          <w:rtl/>
          <w:lang w:eastAsia="he-IL"/>
        </w:rPr>
        <w:t xml:space="preserve">החברים הנוכחים בישיבה. אני נציג פורום הנהגת ההורים </w:t>
      </w:r>
      <w:bookmarkStart w:id="3448" w:name="_ETM_Q1_9523764"/>
      <w:bookmarkEnd w:id="3448"/>
      <w:r>
        <w:rPr>
          <w:rtl/>
          <w:lang w:eastAsia="he-IL"/>
        </w:rPr>
        <w:t xml:space="preserve">הארצית העליונה, ערבים ויהודים. אם אני </w:t>
      </w:r>
      <w:bookmarkStart w:id="3449" w:name="_ETM_Q1_9534471"/>
      <w:bookmarkEnd w:id="3449"/>
      <w:r>
        <w:rPr>
          <w:rtl/>
          <w:lang w:eastAsia="he-IL"/>
        </w:rPr>
        <w:t xml:space="preserve">מחבר בין כל המוסדות שדיברו כאן, מתוארת פרספקטיבה ממש ורודה אבל האמת במציאות ובשטח, </w:t>
      </w:r>
      <w:bookmarkStart w:id="3450" w:name="_ETM_Q1_9544942"/>
      <w:bookmarkEnd w:id="3450"/>
      <w:r>
        <w:rPr>
          <w:rtl/>
          <w:lang w:eastAsia="he-IL"/>
        </w:rPr>
        <w:t>המצב שונה והפוך לגמרי. כולנו יודעים שאם אנחנו רוצ</w:t>
      </w:r>
      <w:bookmarkStart w:id="3451" w:name="_ETM_Q1_9549916"/>
      <w:bookmarkEnd w:id="3451"/>
      <w:r>
        <w:rPr>
          <w:rtl/>
          <w:lang w:eastAsia="he-IL"/>
        </w:rPr>
        <w:t xml:space="preserve">ים לפתור בעיה, אנחנו צריכים לרדת לשורש הבעיה ושורש </w:t>
      </w:r>
      <w:bookmarkStart w:id="3452" w:name="_ETM_Q1_9556582"/>
      <w:bookmarkEnd w:id="3452"/>
      <w:r>
        <w:rPr>
          <w:rtl/>
          <w:lang w:eastAsia="he-IL"/>
        </w:rPr>
        <w:t xml:space="preserve">הבעיה נוצר בהתחלה, במעגלי החינוך שעובר כל נער וכל ילד. </w:t>
      </w:r>
      <w:bookmarkStart w:id="3453" w:name="_ETM_Q1_9562468"/>
      <w:bookmarkEnd w:id="3453"/>
      <w:r>
        <w:rPr>
          <w:rtl/>
          <w:lang w:eastAsia="he-IL"/>
        </w:rPr>
        <w:t xml:space="preserve">זה מתחיל בבית כאשר יש סכסוך ואלימות בבית, אחר </w:t>
      </w:r>
      <w:bookmarkStart w:id="3454" w:name="_ETM_Q1_9569066"/>
      <w:bookmarkEnd w:id="3454"/>
      <w:r>
        <w:rPr>
          <w:rtl/>
          <w:lang w:eastAsia="he-IL"/>
        </w:rPr>
        <w:t xml:space="preserve">כך זה עובר לשכונה, מהשכונה זה עובר לבית </w:t>
      </w:r>
      <w:bookmarkStart w:id="3455" w:name="_ETM_Q1_9572394"/>
      <w:bookmarkEnd w:id="3455"/>
      <w:r>
        <w:rPr>
          <w:rtl/>
          <w:lang w:eastAsia="he-IL"/>
        </w:rPr>
        <w:t xml:space="preserve">הספר, מבית הספר זה עובר לחברה הרחבה. צריך </w:t>
      </w:r>
      <w:bookmarkStart w:id="3456" w:name="_ETM_Q1_9582042"/>
      <w:bookmarkEnd w:id="3456"/>
      <w:r>
        <w:rPr>
          <w:rtl/>
          <w:lang w:eastAsia="he-IL"/>
        </w:rPr>
        <w:t xml:space="preserve">קודם כל להפעיל את כל הדברים מהרשויות </w:t>
      </w:r>
      <w:bookmarkStart w:id="3457" w:name="_ETM_Q1_9589353"/>
      <w:bookmarkEnd w:id="3457"/>
      <w:r>
        <w:rPr>
          <w:rtl/>
          <w:lang w:eastAsia="he-IL"/>
        </w:rPr>
        <w:t xml:space="preserve">המקומיות בשטח ואחר כך </w:t>
      </w:r>
      <w:bookmarkStart w:id="3458" w:name="_ETM_Q1_9587250"/>
      <w:bookmarkEnd w:id="3458"/>
      <w:r>
        <w:rPr>
          <w:rtl/>
          <w:lang w:eastAsia="he-IL"/>
        </w:rPr>
        <w:t xml:space="preserve">לקבל את כל התכניות האלה ולעשות מעקב ולדעת איך ליישם אותן בפועל. בכל עירייה ובכל רשות </w:t>
      </w:r>
      <w:bookmarkStart w:id="3459" w:name="_ETM_Q1_9593288"/>
      <w:bookmarkEnd w:id="3459"/>
      <w:r>
        <w:rPr>
          <w:rtl/>
          <w:lang w:eastAsia="he-IL"/>
        </w:rPr>
        <w:t xml:space="preserve">יש מחלקות שמבצעות את עבודתן אבל יש נתק מוחלט </w:t>
      </w:r>
      <w:bookmarkStart w:id="3460" w:name="_ETM_Q1_9604028"/>
      <w:bookmarkEnd w:id="3460"/>
      <w:r>
        <w:rPr>
          <w:rtl/>
          <w:lang w:eastAsia="he-IL"/>
        </w:rPr>
        <w:t xml:space="preserve">בין כל הגורמים האלה בעיריות. היה צריך להיות קשר בין </w:t>
      </w:r>
      <w:bookmarkStart w:id="3461" w:name="_ETM_Q1_9609060"/>
      <w:bookmarkEnd w:id="3461"/>
      <w:r>
        <w:rPr>
          <w:rtl/>
          <w:lang w:eastAsia="he-IL"/>
        </w:rPr>
        <w:t xml:space="preserve">כל המחלקות – פסיכולוגיה, רווחה, עיר ללא אלימות, קציני ביקור </w:t>
      </w:r>
      <w:bookmarkStart w:id="3462" w:name="_ETM_Q1_9618078"/>
      <w:bookmarkEnd w:id="3462"/>
      <w:r>
        <w:rPr>
          <w:rtl/>
          <w:lang w:eastAsia="he-IL"/>
        </w:rPr>
        <w:t xml:space="preserve">סדיר, יועצות בתי ספר ומחנכים בבית הספר – </w:t>
      </w:r>
      <w:bookmarkStart w:id="3463" w:name="_ETM_Q1_9621484"/>
      <w:bookmarkEnd w:id="3463"/>
      <w:r>
        <w:rPr>
          <w:rtl/>
          <w:lang w:eastAsia="he-IL"/>
        </w:rPr>
        <w:t xml:space="preserve">כאשר כל הגורמים האלה בקשר הדוק ועוקבים אחרי כל </w:t>
      </w:r>
      <w:bookmarkStart w:id="3464" w:name="_ETM_Q1_9627060"/>
      <w:bookmarkEnd w:id="3464"/>
      <w:r>
        <w:rPr>
          <w:rtl/>
          <w:lang w:eastAsia="he-IL"/>
        </w:rPr>
        <w:t xml:space="preserve">בעיה ובעיה. ולא כל התלמידים שלנו הם נוער בסיכון ולא </w:t>
      </w:r>
      <w:bookmarkStart w:id="3465" w:name="_ETM_Q1_9634014"/>
      <w:bookmarkEnd w:id="3465"/>
      <w:r>
        <w:rPr>
          <w:rtl/>
          <w:lang w:eastAsia="he-IL"/>
        </w:rPr>
        <w:t xml:space="preserve">כל התלמידים שלנו הם חריגים, אפשר למיין ולדעת </w:t>
      </w:r>
      <w:bookmarkStart w:id="3466" w:name="_ETM_Q1_9640648"/>
      <w:bookmarkEnd w:id="3466"/>
      <w:r>
        <w:rPr>
          <w:rtl/>
          <w:lang w:eastAsia="he-IL"/>
        </w:rPr>
        <w:t xml:space="preserve">באיזו קבוצה צריך לטפל. אם היו משלבים כוחות, משלבים ידיים כל הגורמים האלה ולאחר מכן מקבלים </w:t>
      </w:r>
      <w:bookmarkStart w:id="3467" w:name="_ETM_Q1_9650624"/>
      <w:bookmarkEnd w:id="3467"/>
      <w:r>
        <w:rPr>
          <w:rtl/>
          <w:lang w:eastAsia="he-IL"/>
        </w:rPr>
        <w:t xml:space="preserve">את כל התוכניות האלה ואת התקצוב מהמשרדים הממשלתיים ומשלבים </w:t>
      </w:r>
      <w:bookmarkStart w:id="3468" w:name="_ETM_Q1_9655623"/>
      <w:bookmarkEnd w:id="3468"/>
      <w:r>
        <w:rPr>
          <w:rtl/>
          <w:lang w:eastAsia="he-IL"/>
        </w:rPr>
        <w:t>הכול ביחד – כך אנחנו מגיעים לתוצאה יותר טובה.</w:t>
      </w:r>
    </w:p>
    <w:p w:rsidR="005D68E2" w:rsidRDefault="005D68E2" w:rsidP="005D68E2">
      <w:pPr>
        <w:rPr>
          <w:rtl/>
          <w:lang w:eastAsia="he-IL"/>
        </w:rPr>
      </w:pPr>
      <w:bookmarkStart w:id="3469" w:name="_ETM_Q1_9661434"/>
      <w:bookmarkStart w:id="3470" w:name="_ETM_Q1_9661503"/>
      <w:bookmarkEnd w:id="3469"/>
      <w:bookmarkEnd w:id="3470"/>
    </w:p>
    <w:p w:rsidR="005D68E2" w:rsidRDefault="005D68E2" w:rsidP="005D68E2">
      <w:pPr>
        <w:rPr>
          <w:rtl/>
          <w:lang w:eastAsia="he-IL"/>
        </w:rPr>
      </w:pPr>
      <w:bookmarkStart w:id="3471" w:name="_ETM_Q1_9661586"/>
      <w:bookmarkStart w:id="3472" w:name="_ETM_Q1_9661641"/>
      <w:bookmarkEnd w:id="3471"/>
      <w:bookmarkEnd w:id="3472"/>
      <w:r>
        <w:rPr>
          <w:rtl/>
          <w:lang w:eastAsia="he-IL"/>
        </w:rPr>
        <w:t xml:space="preserve">בכל עיר </w:t>
      </w:r>
      <w:bookmarkStart w:id="3473" w:name="_ETM_Q1_9663099"/>
      <w:bookmarkEnd w:id="3473"/>
      <w:r>
        <w:rPr>
          <w:rtl/>
          <w:lang w:eastAsia="he-IL"/>
        </w:rPr>
        <w:t xml:space="preserve">נוצר מצב שהילדים שלנו חיים בחלל ריק. ממש ואקום. הילד </w:t>
      </w:r>
      <w:bookmarkStart w:id="3474" w:name="_ETM_Q1_9671395"/>
      <w:bookmarkEnd w:id="3474"/>
      <w:r>
        <w:rPr>
          <w:rtl/>
          <w:lang w:eastAsia="he-IL"/>
        </w:rPr>
        <w:t xml:space="preserve">בבית רואה את הסכסוך של הבא ושל האימא, </w:t>
      </w:r>
      <w:bookmarkStart w:id="3475" w:name="_ETM_Q1_9673704"/>
      <w:bookmarkEnd w:id="3475"/>
      <w:r>
        <w:rPr>
          <w:rtl/>
          <w:lang w:eastAsia="he-IL"/>
        </w:rPr>
        <w:t xml:space="preserve">הילד סובל ממצוקה כלכלית, הילד מטפח שנאה ונקם והוא צריך </w:t>
      </w:r>
      <w:bookmarkStart w:id="3476" w:name="_ETM_Q1_9683969"/>
      <w:bookmarkEnd w:id="3476"/>
      <w:r>
        <w:rPr>
          <w:rtl/>
          <w:lang w:eastAsia="he-IL"/>
        </w:rPr>
        <w:t xml:space="preserve">לשפוך את הכאב שיש לו, ואז היכן הוא </w:t>
      </w:r>
      <w:bookmarkStart w:id="3477" w:name="_ETM_Q1_9686390"/>
      <w:bookmarkEnd w:id="3477"/>
      <w:r>
        <w:rPr>
          <w:rtl/>
          <w:lang w:eastAsia="he-IL"/>
        </w:rPr>
        <w:t xml:space="preserve">עושה את זה? זה מתחיל בשכונה, זה עובר </w:t>
      </w:r>
      <w:bookmarkStart w:id="3478" w:name="_ETM_Q1_9688924"/>
      <w:bookmarkEnd w:id="3478"/>
      <w:r>
        <w:rPr>
          <w:rtl/>
          <w:lang w:eastAsia="he-IL"/>
        </w:rPr>
        <w:t xml:space="preserve">לבית הספר ומבית הספר זה מתחיל להתגלגל. אם אנחנו </w:t>
      </w:r>
      <w:bookmarkStart w:id="3479" w:name="_ETM_Q1_9695953"/>
      <w:bookmarkEnd w:id="3479"/>
      <w:r>
        <w:rPr>
          <w:rtl/>
          <w:lang w:eastAsia="he-IL"/>
        </w:rPr>
        <w:t xml:space="preserve">עוקבים אחרי זה וכל הגורמים האלה משתפים פעולה ועוקבים אחרי </w:t>
      </w:r>
      <w:bookmarkStart w:id="3480" w:name="_ETM_Q1_9701754"/>
      <w:bookmarkEnd w:id="3480"/>
      <w:r>
        <w:rPr>
          <w:rtl/>
          <w:lang w:eastAsia="he-IL"/>
        </w:rPr>
        <w:t xml:space="preserve">כל תלמיד ותלמיד עם ביקורי בית, בשיתוף פעולה עם המחנך </w:t>
      </w:r>
      <w:bookmarkStart w:id="3481" w:name="_ETM_Q1_9705851"/>
      <w:bookmarkEnd w:id="3481"/>
      <w:r>
        <w:rPr>
          <w:rtl/>
          <w:lang w:eastAsia="he-IL"/>
        </w:rPr>
        <w:t xml:space="preserve">ועם היועצות וכל אחד עושה באמת את העבודה שלו </w:t>
      </w:r>
      <w:bookmarkStart w:id="3482" w:name="_ETM_Q1_9709852"/>
      <w:bookmarkEnd w:id="3482"/>
      <w:r>
        <w:rPr>
          <w:rtl/>
          <w:lang w:eastAsia="he-IL"/>
        </w:rPr>
        <w:t>עלה צד הטוב ביותר, ודאי נקבל תשובות חיוביות.</w:t>
      </w:r>
    </w:p>
    <w:p w:rsidR="005D68E2" w:rsidRDefault="005D68E2" w:rsidP="005D68E2">
      <w:pPr>
        <w:rPr>
          <w:rtl/>
          <w:lang w:eastAsia="he-IL"/>
        </w:rPr>
      </w:pPr>
      <w:bookmarkStart w:id="3483" w:name="_ETM_Q1_9717649"/>
      <w:bookmarkStart w:id="3484" w:name="_ETM_Q1_9717714"/>
      <w:bookmarkStart w:id="3485" w:name="_ETM_Q1_9718696"/>
      <w:bookmarkEnd w:id="3483"/>
      <w:bookmarkEnd w:id="3484"/>
      <w:bookmarkEnd w:id="3485"/>
    </w:p>
    <w:p w:rsidR="005D68E2" w:rsidRDefault="005D68E2" w:rsidP="005D68E2">
      <w:pPr>
        <w:pStyle w:val="a5"/>
        <w:keepNext/>
        <w:rPr>
          <w:rtl/>
        </w:rPr>
      </w:pPr>
      <w:bookmarkStart w:id="3486" w:name="ET_speaker_6032_315"/>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486"/>
    </w:p>
    <w:p w:rsidR="005D68E2" w:rsidRDefault="005D68E2" w:rsidP="005D68E2">
      <w:pPr>
        <w:pStyle w:val="KeepWithNext"/>
        <w:rPr>
          <w:rFonts w:hint="cs"/>
          <w:rtl/>
          <w:lang w:eastAsia="he-IL"/>
        </w:rPr>
      </w:pPr>
    </w:p>
    <w:p w:rsidR="005D68E2" w:rsidRDefault="005D68E2" w:rsidP="005D68E2">
      <w:pPr>
        <w:rPr>
          <w:rtl/>
          <w:lang w:eastAsia="he-IL"/>
        </w:rPr>
      </w:pPr>
      <w:bookmarkStart w:id="3487" w:name="_ETM_Q1_9718954"/>
      <w:bookmarkStart w:id="3488" w:name="_ETM_Q1_9718974"/>
      <w:bookmarkEnd w:id="3487"/>
      <w:bookmarkEnd w:id="3488"/>
      <w:r>
        <w:rPr>
          <w:rtl/>
          <w:lang w:eastAsia="he-IL"/>
        </w:rPr>
        <w:t xml:space="preserve">ברשותך, אנחנו </w:t>
      </w:r>
      <w:bookmarkStart w:id="3489" w:name="_ETM_Q1_9718602"/>
      <w:bookmarkEnd w:id="3489"/>
      <w:r>
        <w:rPr>
          <w:rtl/>
          <w:lang w:eastAsia="he-IL"/>
        </w:rPr>
        <w:t xml:space="preserve">לא יכולים להמשיך. אתה נותן הרצאה. אתה יכול להעביר גם </w:t>
      </w:r>
      <w:bookmarkStart w:id="3490" w:name="_ETM_Q1_9723286"/>
      <w:bookmarkEnd w:id="3490"/>
      <w:r>
        <w:rPr>
          <w:rtl/>
          <w:lang w:eastAsia="he-IL"/>
        </w:rPr>
        <w:t xml:space="preserve">תובנות כתובות לוועדה שנשמח לקבל אותן. אנחנו חייבים להמשיך. </w:t>
      </w:r>
    </w:p>
    <w:p w:rsidR="005D68E2" w:rsidRDefault="005D68E2" w:rsidP="005D68E2">
      <w:pPr>
        <w:rPr>
          <w:rtl/>
          <w:lang w:eastAsia="he-IL"/>
        </w:rPr>
      </w:pPr>
      <w:bookmarkStart w:id="3491" w:name="_ETM_Q1_9730452"/>
      <w:bookmarkStart w:id="3492" w:name="_ETM_Q1_9730506"/>
      <w:bookmarkStart w:id="3493" w:name="_ETM_Q1_9731580"/>
      <w:bookmarkEnd w:id="3491"/>
      <w:bookmarkEnd w:id="3492"/>
      <w:bookmarkEnd w:id="3493"/>
    </w:p>
    <w:p w:rsidR="005D68E2" w:rsidRDefault="005D68E2" w:rsidP="005D68E2">
      <w:pPr>
        <w:pStyle w:val="afb"/>
        <w:keepNext/>
        <w:rPr>
          <w:rtl/>
          <w:lang w:eastAsia="he-IL"/>
        </w:rPr>
      </w:pPr>
      <w:bookmarkStart w:id="3494" w:name="ET_guest_עלי_בולבול_316"/>
      <w:r>
        <w:rPr>
          <w:rStyle w:val="TagStyle"/>
          <w:rFonts w:hint="cs"/>
          <w:rtl/>
        </w:rPr>
        <w:t xml:space="preserve"> &lt;&lt; אורח &gt;&gt; </w:t>
      </w:r>
      <w:r>
        <w:rPr>
          <w:rFonts w:hint="cs"/>
          <w:rtl/>
          <w:lang w:eastAsia="he-IL"/>
        </w:rPr>
        <w:t>עלי בולבול:</w:t>
      </w:r>
      <w:r>
        <w:rPr>
          <w:rStyle w:val="TagStyle"/>
          <w:rFonts w:hint="cs"/>
          <w:rtl/>
        </w:rPr>
        <w:t xml:space="preserve"> &lt;&lt; אורח &gt;&gt;</w:t>
      </w:r>
      <w:r>
        <w:rPr>
          <w:rFonts w:hint="cs"/>
          <w:rtl/>
          <w:lang w:eastAsia="he-IL"/>
        </w:rPr>
        <w:t xml:space="preserve"> </w:t>
      </w:r>
      <w:bookmarkEnd w:id="3494"/>
    </w:p>
    <w:p w:rsidR="005D68E2" w:rsidRDefault="005D68E2" w:rsidP="005D68E2">
      <w:pPr>
        <w:pStyle w:val="KeepWithNext"/>
        <w:rPr>
          <w:rFonts w:hint="cs"/>
          <w:rtl/>
          <w:lang w:eastAsia="he-IL"/>
        </w:rPr>
      </w:pPr>
    </w:p>
    <w:p w:rsidR="005D68E2" w:rsidRDefault="005D68E2" w:rsidP="005D68E2">
      <w:pPr>
        <w:rPr>
          <w:rtl/>
          <w:lang w:eastAsia="he-IL"/>
        </w:rPr>
      </w:pPr>
      <w:bookmarkStart w:id="3495" w:name="_ETM_Q1_9731858"/>
      <w:bookmarkStart w:id="3496" w:name="_ETM_Q1_9731879"/>
      <w:bookmarkEnd w:id="3495"/>
      <w:bookmarkEnd w:id="3496"/>
      <w:r>
        <w:rPr>
          <w:rtl/>
          <w:lang w:eastAsia="he-IL"/>
        </w:rPr>
        <w:t xml:space="preserve">אני </w:t>
      </w:r>
      <w:bookmarkStart w:id="3497" w:name="_ETM_Q1_9732692"/>
      <w:bookmarkEnd w:id="3497"/>
      <w:r>
        <w:rPr>
          <w:rtl/>
          <w:lang w:eastAsia="he-IL"/>
        </w:rPr>
        <w:t>חושב שלצד זה על הרשויות המקומיות מוטלת ה</w:t>
      </w:r>
      <w:bookmarkStart w:id="3498" w:name="_ETM_Q1_9738597"/>
      <w:bookmarkEnd w:id="3498"/>
      <w:r>
        <w:rPr>
          <w:rtl/>
          <w:lang w:eastAsia="he-IL"/>
        </w:rPr>
        <w:t>אחריות.</w:t>
      </w:r>
    </w:p>
    <w:p w:rsidR="005D68E2" w:rsidRDefault="005D68E2" w:rsidP="005D68E2">
      <w:pPr>
        <w:rPr>
          <w:rtl/>
          <w:lang w:eastAsia="he-IL"/>
        </w:rPr>
      </w:pPr>
      <w:bookmarkStart w:id="3499" w:name="_ETM_Q1_9740507"/>
      <w:bookmarkStart w:id="3500" w:name="_ETM_Q1_9740575"/>
      <w:bookmarkStart w:id="3501" w:name="_ETM_Q1_9740312"/>
      <w:bookmarkEnd w:id="3499"/>
      <w:bookmarkEnd w:id="3500"/>
      <w:bookmarkEnd w:id="3501"/>
    </w:p>
    <w:p w:rsidR="005D68E2" w:rsidRDefault="005D68E2" w:rsidP="005D68E2">
      <w:pPr>
        <w:pStyle w:val="a5"/>
        <w:keepNext/>
        <w:rPr>
          <w:rtl/>
        </w:rPr>
      </w:pPr>
      <w:bookmarkStart w:id="3502" w:name="ET_speaker_6032_317"/>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502"/>
    </w:p>
    <w:p w:rsidR="005D68E2" w:rsidRDefault="005D68E2" w:rsidP="005D68E2">
      <w:pPr>
        <w:pStyle w:val="KeepWithNext"/>
        <w:rPr>
          <w:rFonts w:hint="cs"/>
          <w:rtl/>
          <w:lang w:eastAsia="he-IL"/>
        </w:rPr>
      </w:pPr>
    </w:p>
    <w:p w:rsidR="005D68E2" w:rsidRDefault="005D68E2" w:rsidP="005D68E2">
      <w:pPr>
        <w:rPr>
          <w:rtl/>
          <w:lang w:eastAsia="he-IL"/>
        </w:rPr>
      </w:pPr>
      <w:bookmarkStart w:id="3503" w:name="_ETM_Q1_9740557"/>
      <w:bookmarkStart w:id="3504" w:name="_ETM_Q1_9740580"/>
      <w:bookmarkEnd w:id="3503"/>
      <w:bookmarkEnd w:id="3504"/>
      <w:r>
        <w:rPr>
          <w:rtl/>
          <w:lang w:eastAsia="he-IL"/>
        </w:rPr>
        <w:t>אין ספק. כבר אמרת את זה ואנחנו אומרים את זה.</w:t>
      </w:r>
    </w:p>
    <w:p w:rsidR="005D68E2" w:rsidRDefault="005D68E2" w:rsidP="005D68E2">
      <w:pPr>
        <w:rPr>
          <w:rtl/>
          <w:lang w:eastAsia="he-IL"/>
        </w:rPr>
      </w:pPr>
      <w:bookmarkStart w:id="3505" w:name="_ETM_Q1_9742656"/>
      <w:bookmarkStart w:id="3506" w:name="_ETM_Q1_9742733"/>
      <w:bookmarkEnd w:id="3505"/>
      <w:bookmarkEnd w:id="3506"/>
    </w:p>
    <w:p w:rsidR="005D68E2" w:rsidRDefault="005D68E2" w:rsidP="005D68E2">
      <w:pPr>
        <w:pStyle w:val="afb"/>
        <w:keepNext/>
        <w:rPr>
          <w:rtl/>
          <w:lang w:eastAsia="he-IL"/>
        </w:rPr>
      </w:pPr>
      <w:bookmarkStart w:id="3507" w:name="ET_guest_עלי_בולבול_318"/>
      <w:r>
        <w:rPr>
          <w:rStyle w:val="TagStyle"/>
          <w:rFonts w:hint="cs"/>
          <w:rtl/>
        </w:rPr>
        <w:t xml:space="preserve"> &lt;&lt; אורח &gt;&gt; </w:t>
      </w:r>
      <w:r>
        <w:rPr>
          <w:rFonts w:hint="cs"/>
          <w:rtl/>
          <w:lang w:eastAsia="he-IL"/>
        </w:rPr>
        <w:t>עלי בולבול:</w:t>
      </w:r>
      <w:r>
        <w:rPr>
          <w:rStyle w:val="TagStyle"/>
          <w:rFonts w:hint="cs"/>
          <w:rtl/>
        </w:rPr>
        <w:t xml:space="preserve"> &lt;&lt; אורח &gt;&gt;</w:t>
      </w:r>
      <w:r>
        <w:rPr>
          <w:rFonts w:hint="cs"/>
          <w:rtl/>
          <w:lang w:eastAsia="he-IL"/>
        </w:rPr>
        <w:t xml:space="preserve"> </w:t>
      </w:r>
      <w:bookmarkEnd w:id="3507"/>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 xml:space="preserve">לא. </w:t>
      </w:r>
      <w:bookmarkStart w:id="3508" w:name="_ETM_Q1_9744002"/>
      <w:bookmarkEnd w:id="3508"/>
      <w:r>
        <w:rPr>
          <w:rtl/>
          <w:lang w:eastAsia="he-IL"/>
        </w:rPr>
        <w:t xml:space="preserve">למלא את זמנם הפנוי של בני הנוער והילדים באופן חיובי </w:t>
      </w:r>
      <w:bookmarkStart w:id="3509" w:name="_ETM_Q1_9749291"/>
      <w:bookmarkEnd w:id="3509"/>
      <w:r>
        <w:rPr>
          <w:rtl/>
          <w:lang w:eastAsia="he-IL"/>
        </w:rPr>
        <w:t xml:space="preserve">בפריסת רשת מועדונים בכל שכונה ושכונה. אי אפשר להפקיר את </w:t>
      </w:r>
      <w:bookmarkStart w:id="3510" w:name="_ETM_Q1_9752977"/>
      <w:bookmarkEnd w:id="3510"/>
      <w:r>
        <w:rPr>
          <w:rtl/>
          <w:lang w:eastAsia="he-IL"/>
        </w:rPr>
        <w:t>הילדים ואחר כך לבוא בתלונות.</w:t>
      </w:r>
    </w:p>
    <w:p w:rsidR="005D68E2" w:rsidRDefault="005D68E2" w:rsidP="005D68E2">
      <w:pPr>
        <w:rPr>
          <w:rtl/>
          <w:lang w:eastAsia="he-IL"/>
        </w:rPr>
      </w:pPr>
      <w:bookmarkStart w:id="3511" w:name="_ETM_Q1_9755761"/>
      <w:bookmarkStart w:id="3512" w:name="_ETM_Q1_9755823"/>
      <w:bookmarkStart w:id="3513" w:name="_ETM_Q1_9755548"/>
      <w:bookmarkEnd w:id="3511"/>
      <w:bookmarkEnd w:id="3512"/>
      <w:bookmarkEnd w:id="3513"/>
    </w:p>
    <w:p w:rsidR="005D68E2" w:rsidRDefault="005D68E2" w:rsidP="005D68E2">
      <w:pPr>
        <w:pStyle w:val="a5"/>
        <w:keepNext/>
        <w:rPr>
          <w:rtl/>
        </w:rPr>
      </w:pPr>
      <w:bookmarkStart w:id="3514" w:name="ET_speaker_6032_319"/>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514"/>
    </w:p>
    <w:p w:rsidR="005D68E2" w:rsidRDefault="005D68E2" w:rsidP="005D68E2">
      <w:pPr>
        <w:pStyle w:val="KeepWithNext"/>
        <w:rPr>
          <w:rFonts w:hint="cs"/>
          <w:rtl/>
          <w:lang w:eastAsia="he-IL"/>
        </w:rPr>
      </w:pPr>
    </w:p>
    <w:p w:rsidR="005D68E2" w:rsidRDefault="005D68E2" w:rsidP="005D68E2">
      <w:pPr>
        <w:rPr>
          <w:rtl/>
          <w:lang w:eastAsia="he-IL"/>
        </w:rPr>
      </w:pPr>
      <w:bookmarkStart w:id="3515" w:name="_ETM_Q1_9755834"/>
      <w:bookmarkStart w:id="3516" w:name="_ETM_Q1_9755872"/>
      <w:bookmarkEnd w:id="3515"/>
      <w:bookmarkEnd w:id="3516"/>
      <w:r>
        <w:rPr>
          <w:rtl/>
          <w:lang w:eastAsia="he-IL"/>
        </w:rPr>
        <w:t xml:space="preserve">קרן אברהם. רות, את יודעת לתמצת </w:t>
      </w:r>
      <w:bookmarkStart w:id="3517" w:name="_ETM_Q1_9763597"/>
      <w:bookmarkEnd w:id="3517"/>
      <w:r>
        <w:rPr>
          <w:rtl/>
          <w:lang w:eastAsia="he-IL"/>
        </w:rPr>
        <w:t>את הדברים לשים נקודות ישר ולעניין.</w:t>
      </w:r>
    </w:p>
    <w:p w:rsidR="005D68E2" w:rsidRDefault="005D68E2" w:rsidP="005D68E2">
      <w:pPr>
        <w:rPr>
          <w:rtl/>
          <w:lang w:eastAsia="he-IL"/>
        </w:rPr>
      </w:pPr>
      <w:bookmarkStart w:id="3518" w:name="_ETM_Q1_9762588"/>
      <w:bookmarkStart w:id="3519" w:name="_ETM_Q1_9762642"/>
      <w:bookmarkStart w:id="3520" w:name="_ETM_Q1_9762620"/>
      <w:bookmarkEnd w:id="3518"/>
      <w:bookmarkEnd w:id="3519"/>
      <w:bookmarkEnd w:id="3520"/>
    </w:p>
    <w:p w:rsidR="005D68E2" w:rsidRDefault="005D68E2" w:rsidP="005D68E2">
      <w:pPr>
        <w:pStyle w:val="afb"/>
        <w:keepNext/>
        <w:rPr>
          <w:rtl/>
          <w:lang w:eastAsia="he-IL"/>
        </w:rPr>
      </w:pPr>
      <w:bookmarkStart w:id="3521" w:name="ET_guest_רות_לוין_חן_320"/>
      <w:r>
        <w:rPr>
          <w:rStyle w:val="TagStyle"/>
          <w:rFonts w:hint="cs"/>
          <w:rtl/>
        </w:rPr>
        <w:t xml:space="preserve"> &lt;&lt; אורח &gt;&gt; </w:t>
      </w:r>
      <w:r>
        <w:rPr>
          <w:rFonts w:hint="cs"/>
          <w:rtl/>
          <w:lang w:eastAsia="he-IL"/>
        </w:rPr>
        <w:t>רות לוין חן:</w:t>
      </w:r>
      <w:r>
        <w:rPr>
          <w:rStyle w:val="TagStyle"/>
          <w:rFonts w:hint="cs"/>
          <w:rtl/>
        </w:rPr>
        <w:t xml:space="preserve"> &lt;&lt; אורח &gt;&gt;</w:t>
      </w:r>
      <w:r>
        <w:rPr>
          <w:rFonts w:hint="cs"/>
          <w:rtl/>
          <w:lang w:eastAsia="he-IL"/>
        </w:rPr>
        <w:t xml:space="preserve"> </w:t>
      </w:r>
      <w:bookmarkEnd w:id="3521"/>
    </w:p>
    <w:p w:rsidR="005D68E2" w:rsidRDefault="005D68E2" w:rsidP="005D68E2">
      <w:pPr>
        <w:pStyle w:val="KeepWithNext"/>
        <w:rPr>
          <w:rFonts w:hint="cs"/>
          <w:rtl/>
          <w:lang w:eastAsia="he-IL"/>
        </w:rPr>
      </w:pPr>
    </w:p>
    <w:p w:rsidR="005D68E2" w:rsidRDefault="005D68E2" w:rsidP="005D68E2">
      <w:pPr>
        <w:rPr>
          <w:rtl/>
          <w:lang w:eastAsia="he-IL"/>
        </w:rPr>
      </w:pPr>
      <w:bookmarkStart w:id="3522" w:name="_ETM_Q1_9762894"/>
      <w:bookmarkStart w:id="3523" w:name="_ETM_Q1_9762918"/>
      <w:bookmarkEnd w:id="3522"/>
      <w:bookmarkEnd w:id="3523"/>
      <w:r>
        <w:rPr>
          <w:rtl/>
          <w:lang w:eastAsia="he-IL"/>
        </w:rPr>
        <w:t xml:space="preserve">תודה רבה על זכות </w:t>
      </w:r>
      <w:bookmarkStart w:id="3524" w:name="_ETM_Q1_9767524"/>
      <w:bookmarkEnd w:id="3524"/>
      <w:r>
        <w:rPr>
          <w:rtl/>
          <w:lang w:eastAsia="he-IL"/>
        </w:rPr>
        <w:t xml:space="preserve">הדיבור ואני מבטיחה לדבר בקצרה. למי שלא מכיר, אני </w:t>
      </w:r>
      <w:bookmarkStart w:id="3525" w:name="_ETM_Q1_9772310"/>
      <w:bookmarkEnd w:id="3525"/>
      <w:r>
        <w:rPr>
          <w:rtl/>
          <w:lang w:eastAsia="he-IL"/>
        </w:rPr>
        <w:t xml:space="preserve">מנהלת שותפה של תחום קהילות בטוחות בעמותת יוזמות אברהם </w:t>
      </w:r>
      <w:bookmarkStart w:id="3526" w:name="_ETM_Q1_9777219"/>
      <w:bookmarkEnd w:id="3526"/>
      <w:r>
        <w:rPr>
          <w:rtl/>
          <w:lang w:eastAsia="he-IL"/>
        </w:rPr>
        <w:t xml:space="preserve">לצד </w:t>
      </w:r>
      <w:proofErr w:type="spellStart"/>
      <w:r>
        <w:rPr>
          <w:rtl/>
          <w:lang w:eastAsia="he-IL"/>
        </w:rPr>
        <w:t>אולה</w:t>
      </w:r>
      <w:proofErr w:type="spellEnd"/>
      <w:r>
        <w:rPr>
          <w:rtl/>
          <w:lang w:eastAsia="he-IL"/>
        </w:rPr>
        <w:t xml:space="preserve"> </w:t>
      </w:r>
      <w:proofErr w:type="spellStart"/>
      <w:r>
        <w:rPr>
          <w:rtl/>
          <w:lang w:eastAsia="he-IL"/>
        </w:rPr>
        <w:t>נג'אמי</w:t>
      </w:r>
      <w:proofErr w:type="spellEnd"/>
      <w:r>
        <w:rPr>
          <w:rtl/>
          <w:lang w:eastAsia="he-IL"/>
        </w:rPr>
        <w:t xml:space="preserve"> יוסף. רציתי להתייחס לנקודה אחת כי </w:t>
      </w:r>
      <w:bookmarkStart w:id="3527" w:name="_ETM_Q1_9782124"/>
      <w:bookmarkEnd w:id="3527"/>
      <w:r>
        <w:rPr>
          <w:rtl/>
          <w:lang w:eastAsia="he-IL"/>
        </w:rPr>
        <w:t>באמת נאמרו בדיון כאן המון דברים חשובים.</w:t>
      </w:r>
      <w:bookmarkStart w:id="3528" w:name="_ETM_Q1_9785713"/>
      <w:bookmarkEnd w:id="3528"/>
      <w:r>
        <w:rPr>
          <w:rtl/>
          <w:lang w:eastAsia="he-IL"/>
        </w:rPr>
        <w:t xml:space="preserve"> הנתונים שהוצגו על ידי מרכז המחקר בתחילת הדיון, הם בהחלט </w:t>
      </w:r>
      <w:bookmarkStart w:id="3529" w:name="_ETM_Q1_9787768"/>
      <w:bookmarkEnd w:id="3529"/>
      <w:r>
        <w:rPr>
          <w:rtl/>
          <w:lang w:eastAsia="he-IL"/>
        </w:rPr>
        <w:t xml:space="preserve">סיבה לדאגה והם משקפים מעבר לכל ספק את ייצוג היתר </w:t>
      </w:r>
      <w:bookmarkStart w:id="3530" w:name="_ETM_Q1_9792967"/>
      <w:bookmarkEnd w:id="3530"/>
      <w:r>
        <w:rPr>
          <w:rtl/>
          <w:lang w:eastAsia="he-IL"/>
        </w:rPr>
        <w:t xml:space="preserve">של החברה הערבית ואת הנוער הערבי בכל מה שנוגע לאלימות ולפשיעה. העובדה שכשליש מהתלמידים הערבים בחטיבות הביניים מדווחים על כך </w:t>
      </w:r>
      <w:bookmarkStart w:id="3531" w:name="_ETM_Q1_9803682"/>
      <w:bookmarkEnd w:id="3531"/>
      <w:r>
        <w:rPr>
          <w:rtl/>
          <w:lang w:eastAsia="he-IL"/>
        </w:rPr>
        <w:t>שיש חבורות של תלמידים אלימים שמאיימים לפגוע בתלמידים אחרים, מראה</w:t>
      </w:r>
      <w:bookmarkStart w:id="3532" w:name="_ETM_Q1_9809742"/>
      <w:bookmarkEnd w:id="3532"/>
      <w:r>
        <w:rPr>
          <w:rtl/>
          <w:lang w:eastAsia="he-IL"/>
        </w:rPr>
        <w:t xml:space="preserve"> שצריך באמת לשנות את הנורמות מהיסוד.</w:t>
      </w:r>
    </w:p>
    <w:p w:rsidR="005D68E2" w:rsidRDefault="005D68E2" w:rsidP="005D68E2">
      <w:pPr>
        <w:rPr>
          <w:rtl/>
          <w:lang w:eastAsia="he-IL"/>
        </w:rPr>
      </w:pPr>
      <w:bookmarkStart w:id="3533" w:name="_ETM_Q1_9814175"/>
      <w:bookmarkStart w:id="3534" w:name="_ETM_Q1_9814224"/>
      <w:bookmarkEnd w:id="3533"/>
      <w:bookmarkEnd w:id="3534"/>
    </w:p>
    <w:p w:rsidR="005D68E2" w:rsidRDefault="005D68E2" w:rsidP="005D68E2">
      <w:pPr>
        <w:rPr>
          <w:rtl/>
          <w:lang w:eastAsia="he-IL"/>
        </w:rPr>
      </w:pPr>
      <w:r>
        <w:rPr>
          <w:rtl/>
          <w:lang w:eastAsia="he-IL"/>
        </w:rPr>
        <w:t xml:space="preserve">אנחנו ביוזמות אברהם מקיימים </w:t>
      </w:r>
      <w:bookmarkStart w:id="3535" w:name="_ETM_Q1_9815090"/>
      <w:bookmarkEnd w:id="3535"/>
      <w:r>
        <w:rPr>
          <w:rtl/>
          <w:lang w:eastAsia="he-IL"/>
        </w:rPr>
        <w:t xml:space="preserve">בשנתיים האחרונות בשיתוף עם מרכז מצמיחים הכשרות למחנכים ולמחנכות בבתי </w:t>
      </w:r>
      <w:bookmarkStart w:id="3536" w:name="_ETM_Q1_9819616"/>
      <w:bookmarkEnd w:id="3536"/>
      <w:r>
        <w:rPr>
          <w:rtl/>
          <w:lang w:eastAsia="he-IL"/>
        </w:rPr>
        <w:t xml:space="preserve">הספר הערבים כדי לצייד את המורים בכלים לשינוי הנורמות, כך </w:t>
      </w:r>
      <w:bookmarkStart w:id="3537" w:name="_ETM_Q1_9825644"/>
      <w:bookmarkEnd w:id="3537"/>
      <w:r>
        <w:rPr>
          <w:rtl/>
          <w:lang w:eastAsia="he-IL"/>
        </w:rPr>
        <w:t>שהפופולריות של תלמידים תוקפניים תרד בגלל ההתנהגות האלימה שלהם ותלמידים</w:t>
      </w:r>
      <w:bookmarkStart w:id="3538" w:name="_ETM_Q1_9831970"/>
      <w:bookmarkEnd w:id="3538"/>
      <w:r>
        <w:rPr>
          <w:rtl/>
          <w:lang w:eastAsia="he-IL"/>
        </w:rPr>
        <w:t xml:space="preserve"> שנוהגים לפתור סכסוכים ולהרגיע את הרוחות והכיתות שלהם, דווקא הפופולריות </w:t>
      </w:r>
      <w:bookmarkStart w:id="3539" w:name="_ETM_Q1_9838534"/>
      <w:bookmarkEnd w:id="3539"/>
      <w:r>
        <w:rPr>
          <w:rtl/>
          <w:lang w:eastAsia="he-IL"/>
        </w:rPr>
        <w:t xml:space="preserve">שלהם תגבר. היום אנחנו יודעים שתוקפנות הרבה פעמים דווקא </w:t>
      </w:r>
      <w:bookmarkStart w:id="3540" w:name="_ETM_Q1_9843610"/>
      <w:bookmarkEnd w:id="3540"/>
      <w:r>
        <w:rPr>
          <w:rtl/>
          <w:lang w:eastAsia="he-IL"/>
        </w:rPr>
        <w:t>מזכה בפופולריות ולא להיפך.</w:t>
      </w:r>
    </w:p>
    <w:p w:rsidR="005D68E2" w:rsidRDefault="005D68E2" w:rsidP="005D68E2">
      <w:pPr>
        <w:rPr>
          <w:rtl/>
          <w:lang w:eastAsia="he-IL"/>
        </w:rPr>
      </w:pPr>
      <w:bookmarkStart w:id="3541" w:name="_ETM_Q1_9847067"/>
      <w:bookmarkStart w:id="3542" w:name="_ETM_Q1_9847129"/>
      <w:bookmarkStart w:id="3543" w:name="_ETM_Q1_9847202"/>
      <w:bookmarkEnd w:id="3541"/>
      <w:bookmarkEnd w:id="3542"/>
      <w:bookmarkEnd w:id="3543"/>
    </w:p>
    <w:p w:rsidR="005D68E2" w:rsidRDefault="005D68E2" w:rsidP="005D68E2">
      <w:pPr>
        <w:rPr>
          <w:rtl/>
          <w:lang w:eastAsia="he-IL"/>
        </w:rPr>
      </w:pPr>
      <w:bookmarkStart w:id="3544" w:name="_ETM_Q1_9847267"/>
      <w:bookmarkEnd w:id="3544"/>
      <w:r>
        <w:rPr>
          <w:rtl/>
          <w:lang w:eastAsia="he-IL"/>
        </w:rPr>
        <w:t>לצערנו אנחנו רואים שבחלק מהישובים הערבים מנהלי בתי ה</w:t>
      </w:r>
      <w:bookmarkStart w:id="3545" w:name="_ETM_Q1_9851293"/>
      <w:bookmarkEnd w:id="3545"/>
      <w:r>
        <w:rPr>
          <w:rtl/>
          <w:lang w:eastAsia="he-IL"/>
        </w:rPr>
        <w:t xml:space="preserve">ספר נתונים תחת לחץ מתמיד להראות הישגים פדגוגיים </w:t>
      </w:r>
      <w:bookmarkStart w:id="3546" w:name="_ETM_Q1_9855526"/>
      <w:bookmarkEnd w:id="3546"/>
      <w:r>
        <w:rPr>
          <w:rtl/>
          <w:lang w:eastAsia="he-IL"/>
        </w:rPr>
        <w:t xml:space="preserve">חינוכיים והם מעדיפים השתלמויות במתמטיקה ובמקצועות אחרים על חשבון השתלמויות </w:t>
      </w:r>
      <w:bookmarkStart w:id="3547" w:name="_ETM_Q1_9861352"/>
      <w:bookmarkEnd w:id="3547"/>
      <w:r>
        <w:rPr>
          <w:rtl/>
          <w:lang w:eastAsia="he-IL"/>
        </w:rPr>
        <w:t xml:space="preserve">שנוגעות לאקלים החינוכי. בינינו חשוב שמשרד החינוך יעביר את </w:t>
      </w:r>
      <w:bookmarkStart w:id="3548" w:name="_ETM_Q1_9865410"/>
      <w:bookmarkEnd w:id="3548"/>
      <w:r>
        <w:rPr>
          <w:rtl/>
          <w:lang w:eastAsia="he-IL"/>
        </w:rPr>
        <w:t>המסר שתלמידים לא יכולים להגיע להישגים לימודיים בסביבה בה הם לא מרגישים בטוחים ויעביר את הדגש גם לתחום הזה.</w:t>
      </w:r>
    </w:p>
    <w:p w:rsidR="005D68E2" w:rsidRDefault="005D68E2" w:rsidP="005D68E2">
      <w:pPr>
        <w:rPr>
          <w:rtl/>
          <w:lang w:eastAsia="he-IL"/>
        </w:rPr>
      </w:pPr>
      <w:bookmarkStart w:id="3549" w:name="_ETM_Q1_9875435"/>
      <w:bookmarkStart w:id="3550" w:name="_ETM_Q1_9875505"/>
      <w:bookmarkStart w:id="3551" w:name="_ETM_Q1_9875103"/>
      <w:bookmarkEnd w:id="3549"/>
      <w:bookmarkEnd w:id="3550"/>
      <w:bookmarkEnd w:id="3551"/>
    </w:p>
    <w:p w:rsidR="005D68E2" w:rsidRDefault="005D68E2" w:rsidP="005D68E2">
      <w:pPr>
        <w:pStyle w:val="a5"/>
        <w:keepNext/>
        <w:rPr>
          <w:rtl/>
        </w:rPr>
      </w:pPr>
      <w:bookmarkStart w:id="3552" w:name="ET_speaker_6032_321"/>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552"/>
    </w:p>
    <w:p w:rsidR="005D68E2" w:rsidRDefault="005D68E2" w:rsidP="005D68E2">
      <w:pPr>
        <w:pStyle w:val="KeepWithNext"/>
        <w:rPr>
          <w:rFonts w:hint="cs"/>
          <w:rtl/>
          <w:lang w:eastAsia="he-IL"/>
        </w:rPr>
      </w:pPr>
    </w:p>
    <w:p w:rsidR="005D68E2" w:rsidRDefault="005D68E2" w:rsidP="005D68E2">
      <w:pPr>
        <w:rPr>
          <w:rtl/>
          <w:lang w:eastAsia="he-IL"/>
        </w:rPr>
      </w:pPr>
      <w:bookmarkStart w:id="3553" w:name="_ETM_Q1_9875384"/>
      <w:bookmarkStart w:id="3554" w:name="_ETM_Q1_9875410"/>
      <w:bookmarkEnd w:id="3553"/>
      <w:bookmarkEnd w:id="3554"/>
      <w:r>
        <w:rPr>
          <w:rtl/>
          <w:lang w:eastAsia="he-IL"/>
        </w:rPr>
        <w:t xml:space="preserve">תודה </w:t>
      </w:r>
      <w:bookmarkStart w:id="3555" w:name="_ETM_Q1_9876046"/>
      <w:bookmarkEnd w:id="3555"/>
      <w:r>
        <w:rPr>
          <w:rtl/>
          <w:lang w:eastAsia="he-IL"/>
        </w:rPr>
        <w:t xml:space="preserve">לך. חברים, אם יש אורחים שעדיין מעוניינים לדבר, מאלה שלא </w:t>
      </w:r>
      <w:bookmarkStart w:id="3556" w:name="_ETM_Q1_9880589"/>
      <w:bookmarkEnd w:id="3556"/>
      <w:r>
        <w:rPr>
          <w:rtl/>
          <w:lang w:eastAsia="he-IL"/>
        </w:rPr>
        <w:t>דיברו, בבקשה. המועצה שלום הילד, בבקשה. תציגי את עצמך.</w:t>
      </w:r>
    </w:p>
    <w:p w:rsidR="005D68E2" w:rsidRDefault="005D68E2" w:rsidP="005D68E2">
      <w:pPr>
        <w:rPr>
          <w:rtl/>
          <w:lang w:eastAsia="he-IL"/>
        </w:rPr>
      </w:pPr>
      <w:bookmarkStart w:id="3557" w:name="_ETM_Q1_9881126"/>
      <w:bookmarkStart w:id="3558" w:name="_ETM_Q1_9881182"/>
      <w:bookmarkEnd w:id="3557"/>
      <w:bookmarkEnd w:id="3558"/>
    </w:p>
    <w:p w:rsidR="005D68E2" w:rsidRDefault="005D68E2" w:rsidP="005D68E2">
      <w:pPr>
        <w:pStyle w:val="afb"/>
        <w:keepNext/>
        <w:rPr>
          <w:rtl/>
          <w:lang w:eastAsia="he-IL"/>
        </w:rPr>
      </w:pPr>
      <w:bookmarkStart w:id="3559" w:name="ET_guest_לירון_אשל_322"/>
      <w:r>
        <w:rPr>
          <w:rStyle w:val="TagStyle"/>
          <w:rFonts w:hint="cs"/>
          <w:rtl/>
        </w:rPr>
        <w:t xml:space="preserve"> &lt;&lt; אורח &gt;&gt; </w:t>
      </w:r>
      <w:r>
        <w:rPr>
          <w:rFonts w:hint="cs"/>
          <w:rtl/>
          <w:lang w:eastAsia="he-IL"/>
        </w:rPr>
        <w:t>לירון אשל:</w:t>
      </w:r>
      <w:r>
        <w:rPr>
          <w:rStyle w:val="TagStyle"/>
          <w:rFonts w:hint="cs"/>
          <w:rtl/>
        </w:rPr>
        <w:t xml:space="preserve"> &lt;&lt; אורח &gt;&gt;</w:t>
      </w:r>
      <w:r>
        <w:rPr>
          <w:rFonts w:hint="cs"/>
          <w:rtl/>
          <w:lang w:eastAsia="he-IL"/>
        </w:rPr>
        <w:t xml:space="preserve"> </w:t>
      </w:r>
      <w:bookmarkEnd w:id="3559"/>
    </w:p>
    <w:p w:rsidR="005D68E2" w:rsidRDefault="005D68E2" w:rsidP="005D68E2">
      <w:pPr>
        <w:pStyle w:val="KeepWithNext"/>
        <w:rPr>
          <w:rFonts w:hint="cs"/>
          <w:rtl/>
          <w:lang w:eastAsia="he-IL"/>
        </w:rPr>
      </w:pPr>
    </w:p>
    <w:p w:rsidR="005D68E2" w:rsidRDefault="005D68E2" w:rsidP="005D68E2">
      <w:pPr>
        <w:rPr>
          <w:rtl/>
          <w:lang w:eastAsia="he-IL"/>
        </w:rPr>
      </w:pPr>
      <w:r>
        <w:rPr>
          <w:rtl/>
          <w:lang w:eastAsia="he-IL"/>
        </w:rPr>
        <w:t>תודה אדוני. נשמח להתייחס. אני עורכת דין ועובדת סוציאלית במועצה לשלום הילד ואני אחראית על תחום של נוער בסיכון וילדים נפגעי עבירה. אני לא ארחיב ולא אחזור על דברים שנאמרו על ידי אנשי המקצוע. החשיבות</w:t>
      </w:r>
      <w:bookmarkStart w:id="3560" w:name="_ETM_Q1_9908406"/>
      <w:bookmarkEnd w:id="3560"/>
      <w:r>
        <w:rPr>
          <w:rtl/>
          <w:lang w:eastAsia="he-IL"/>
        </w:rPr>
        <w:t xml:space="preserve"> </w:t>
      </w:r>
      <w:proofErr w:type="spellStart"/>
      <w:r>
        <w:rPr>
          <w:rtl/>
          <w:lang w:eastAsia="he-IL"/>
        </w:rPr>
        <w:t>בתכלול</w:t>
      </w:r>
      <w:proofErr w:type="spellEnd"/>
      <w:r>
        <w:rPr>
          <w:rtl/>
          <w:lang w:eastAsia="he-IL"/>
        </w:rPr>
        <w:t xml:space="preserve"> </w:t>
      </w:r>
      <w:proofErr w:type="spellStart"/>
      <w:r>
        <w:rPr>
          <w:rtl/>
          <w:lang w:eastAsia="he-IL"/>
        </w:rPr>
        <w:t>תוכניות</w:t>
      </w:r>
      <w:proofErr w:type="spellEnd"/>
      <w:r>
        <w:rPr>
          <w:rtl/>
          <w:lang w:eastAsia="he-IL"/>
        </w:rPr>
        <w:t xml:space="preserve"> היא כדי ליצור איזשהו רצף טיפולי ושירותי </w:t>
      </w:r>
      <w:bookmarkStart w:id="3561" w:name="_ETM_Q1_9916372"/>
      <w:bookmarkEnd w:id="3561"/>
      <w:r>
        <w:rPr>
          <w:rtl/>
          <w:lang w:eastAsia="he-IL"/>
        </w:rPr>
        <w:t xml:space="preserve">לאותם ילדים. אמנם הנושא של הדיון הוא ילדים בפשיעה </w:t>
      </w:r>
      <w:bookmarkStart w:id="3562" w:name="_ETM_Q1_9920912"/>
      <w:bookmarkEnd w:id="3562"/>
      <w:r>
        <w:rPr>
          <w:rtl/>
          <w:lang w:eastAsia="he-IL"/>
        </w:rPr>
        <w:t>אבל אנחנו מדברים על הילדים בקצה הרצף ואנחנו רוצים להסתכל</w:t>
      </w:r>
      <w:bookmarkStart w:id="3563" w:name="_ETM_Q1_9924668"/>
      <w:bookmarkEnd w:id="3563"/>
      <w:r>
        <w:rPr>
          <w:rtl/>
          <w:lang w:eastAsia="he-IL"/>
        </w:rPr>
        <w:t xml:space="preserve"> על האמצע של הרצף ועל תחילתו כדי לא להגיע </w:t>
      </w:r>
      <w:bookmarkStart w:id="3564" w:name="_ETM_Q1_9927666"/>
      <w:bookmarkEnd w:id="3564"/>
      <w:r>
        <w:rPr>
          <w:rtl/>
          <w:lang w:eastAsia="he-IL"/>
        </w:rPr>
        <w:t xml:space="preserve">למצבים האלה ולנתונים האלה שאנחנו כבר מתייחסים אליהם </w:t>
      </w:r>
      <w:bookmarkStart w:id="3565" w:name="_ETM_Q1_9930594"/>
      <w:bookmarkEnd w:id="3565"/>
      <w:r>
        <w:rPr>
          <w:rtl/>
          <w:lang w:eastAsia="he-IL"/>
        </w:rPr>
        <w:t>כאל פשיעה, הרשעות ואפילו מאסרים או מעונות נעולים.</w:t>
      </w:r>
    </w:p>
    <w:p w:rsidR="005D68E2" w:rsidRDefault="005D68E2" w:rsidP="005D68E2">
      <w:pPr>
        <w:rPr>
          <w:rtl/>
          <w:lang w:eastAsia="he-IL"/>
        </w:rPr>
      </w:pPr>
      <w:bookmarkStart w:id="3566" w:name="_ETM_Q1_9937154"/>
      <w:bookmarkStart w:id="3567" w:name="_ETM_Q1_9937222"/>
      <w:bookmarkStart w:id="3568" w:name="_ETM_Q1_9937266"/>
      <w:bookmarkEnd w:id="3566"/>
      <w:bookmarkEnd w:id="3567"/>
      <w:bookmarkEnd w:id="3568"/>
    </w:p>
    <w:p w:rsidR="005D68E2" w:rsidRDefault="005D68E2" w:rsidP="005D68E2">
      <w:pPr>
        <w:rPr>
          <w:rtl/>
          <w:lang w:eastAsia="he-IL"/>
        </w:rPr>
      </w:pPr>
      <w:bookmarkStart w:id="3569" w:name="_ETM_Q1_9937333"/>
      <w:bookmarkEnd w:id="3569"/>
      <w:r>
        <w:rPr>
          <w:rtl/>
          <w:lang w:eastAsia="he-IL"/>
        </w:rPr>
        <w:t xml:space="preserve">התחושה היא </w:t>
      </w:r>
      <w:bookmarkStart w:id="3570" w:name="_ETM_Q1_9937200"/>
      <w:bookmarkEnd w:id="3570"/>
      <w:r>
        <w:rPr>
          <w:rtl/>
          <w:lang w:eastAsia="he-IL"/>
        </w:rPr>
        <w:t xml:space="preserve">תחושה חמוצה כי יש איזושהי תחושה באופן כללי בתקופה </w:t>
      </w:r>
      <w:bookmarkStart w:id="3571" w:name="_ETM_Q1_9942099"/>
      <w:bookmarkEnd w:id="3571"/>
      <w:r>
        <w:rPr>
          <w:rtl/>
          <w:lang w:eastAsia="he-IL"/>
        </w:rPr>
        <w:t xml:space="preserve">האחרונה של איזשהו אצבע בסכר. רק אתמול היינו בכנסת בדיונים </w:t>
      </w:r>
      <w:bookmarkStart w:id="3572" w:name="_ETM_Q1_9947180"/>
      <w:bookmarkEnd w:id="3572"/>
      <w:r>
        <w:rPr>
          <w:rtl/>
          <w:lang w:eastAsia="he-IL"/>
        </w:rPr>
        <w:t xml:space="preserve">שמתייחסים לסגירות של </w:t>
      </w:r>
      <w:proofErr w:type="spellStart"/>
      <w:r>
        <w:rPr>
          <w:rtl/>
          <w:lang w:eastAsia="he-IL"/>
        </w:rPr>
        <w:t>תוכניות</w:t>
      </w:r>
      <w:proofErr w:type="spellEnd"/>
      <w:r>
        <w:rPr>
          <w:rtl/>
          <w:lang w:eastAsia="he-IL"/>
        </w:rPr>
        <w:t xml:space="preserve"> שנולדו לתת מענים ולחזק נוער בסיכון, </w:t>
      </w:r>
      <w:bookmarkStart w:id="3573" w:name="_ETM_Q1_9952808"/>
      <w:bookmarkEnd w:id="3573"/>
      <w:proofErr w:type="spellStart"/>
      <w:r>
        <w:rPr>
          <w:rtl/>
          <w:lang w:eastAsia="he-IL"/>
        </w:rPr>
        <w:t>תוכניות</w:t>
      </w:r>
      <w:proofErr w:type="spellEnd"/>
      <w:r>
        <w:rPr>
          <w:rtl/>
          <w:lang w:eastAsia="he-IL"/>
        </w:rPr>
        <w:t xml:space="preserve"> </w:t>
      </w:r>
      <w:proofErr w:type="spellStart"/>
      <w:r>
        <w:rPr>
          <w:rtl/>
          <w:lang w:eastAsia="he-IL"/>
        </w:rPr>
        <w:t>היל"ה</w:t>
      </w:r>
      <w:proofErr w:type="spellEnd"/>
      <w:r>
        <w:rPr>
          <w:rtl/>
          <w:lang w:eastAsia="he-IL"/>
        </w:rPr>
        <w:t xml:space="preserve"> וצמצום של </w:t>
      </w:r>
      <w:proofErr w:type="spellStart"/>
      <w:r>
        <w:rPr>
          <w:rtl/>
          <w:lang w:eastAsia="he-IL"/>
        </w:rPr>
        <w:t>תוכנית</w:t>
      </w:r>
      <w:proofErr w:type="spellEnd"/>
      <w:r>
        <w:rPr>
          <w:rtl/>
          <w:lang w:eastAsia="he-IL"/>
        </w:rPr>
        <w:t xml:space="preserve"> 360 ובשורה התחתונה אנחנו כל הזמן מדברים על חיזוק ועל יצירה של </w:t>
      </w:r>
      <w:proofErr w:type="spellStart"/>
      <w:r>
        <w:rPr>
          <w:rtl/>
          <w:lang w:eastAsia="he-IL"/>
        </w:rPr>
        <w:t>תוכניות</w:t>
      </w:r>
      <w:proofErr w:type="spellEnd"/>
      <w:r>
        <w:rPr>
          <w:rtl/>
          <w:lang w:eastAsia="he-IL"/>
        </w:rPr>
        <w:t xml:space="preserve"> חדשות </w:t>
      </w:r>
      <w:bookmarkStart w:id="3574" w:name="_ETM_Q1_9964664"/>
      <w:bookmarkEnd w:id="3574"/>
      <w:r>
        <w:rPr>
          <w:rtl/>
          <w:lang w:eastAsia="he-IL"/>
        </w:rPr>
        <w:t xml:space="preserve">אבל באותה נשימה אנחנו מדברים כל הזמן על </w:t>
      </w:r>
      <w:bookmarkStart w:id="3575" w:name="_ETM_Q1_9968990"/>
      <w:bookmarkEnd w:id="3575"/>
      <w:r>
        <w:rPr>
          <w:rtl/>
          <w:lang w:eastAsia="he-IL"/>
        </w:rPr>
        <w:t xml:space="preserve">היעדר תקצוב, על היעדר כוח אדם ועל </w:t>
      </w:r>
      <w:bookmarkStart w:id="3576" w:name="_ETM_Q1_9970884"/>
      <w:bookmarkEnd w:id="3576"/>
      <w:r>
        <w:rPr>
          <w:rtl/>
          <w:lang w:eastAsia="he-IL"/>
        </w:rPr>
        <w:t>היעדר משאבים.</w:t>
      </w:r>
      <w:bookmarkStart w:id="3577" w:name="_ETM_Q1_9972028"/>
      <w:bookmarkEnd w:id="3577"/>
    </w:p>
    <w:p w:rsidR="005D68E2" w:rsidRDefault="005D68E2" w:rsidP="005D68E2">
      <w:pPr>
        <w:rPr>
          <w:rtl/>
          <w:lang w:eastAsia="he-IL"/>
        </w:rPr>
      </w:pPr>
      <w:bookmarkStart w:id="3578" w:name="_ETM_Q1_9972086"/>
      <w:bookmarkStart w:id="3579" w:name="_ETM_Q1_9972148"/>
      <w:bookmarkEnd w:id="3578"/>
      <w:bookmarkEnd w:id="3579"/>
    </w:p>
    <w:p w:rsidR="005D68E2" w:rsidRDefault="005D68E2" w:rsidP="005D68E2">
      <w:pPr>
        <w:rPr>
          <w:rtl/>
          <w:lang w:eastAsia="he-IL"/>
        </w:rPr>
      </w:pPr>
      <w:bookmarkStart w:id="3580" w:name="_ETM_Q1_9972200"/>
      <w:bookmarkEnd w:id="3580"/>
      <w:r>
        <w:rPr>
          <w:rtl/>
          <w:lang w:eastAsia="he-IL"/>
        </w:rPr>
        <w:t xml:space="preserve">אני אומר משהו מאוד פשוט. בנתונים בכוח האדם שקיים היום כשיש עובדת סוציאלית שאומרת לנו, </w:t>
      </w:r>
      <w:bookmarkStart w:id="3581" w:name="_ETM_Q1_9981440"/>
      <w:bookmarkEnd w:id="3581"/>
      <w:r>
        <w:rPr>
          <w:rtl/>
          <w:lang w:eastAsia="he-IL"/>
        </w:rPr>
        <w:t>ואומרים לנו את זה ברשויות רבות, שיש לה 200 או 300 תיקים</w:t>
      </w:r>
      <w:bookmarkStart w:id="3582" w:name="_ETM_Q1_9984866"/>
      <w:bookmarkEnd w:id="3582"/>
      <w:r>
        <w:rPr>
          <w:rtl/>
          <w:lang w:eastAsia="he-IL"/>
        </w:rPr>
        <w:t xml:space="preserve"> - ורק לאחרונה הם השביתו את המערכות – </w:t>
      </w:r>
      <w:bookmarkStart w:id="3583" w:name="_ETM_Q1_9988826"/>
      <w:bookmarkEnd w:id="3583"/>
      <w:r>
        <w:rPr>
          <w:rtl/>
          <w:lang w:eastAsia="he-IL"/>
        </w:rPr>
        <w:t xml:space="preserve">של נוער שהוא לא בסיכון אלא </w:t>
      </w:r>
      <w:bookmarkStart w:id="3584" w:name="_ETM_Q1_9992118"/>
      <w:bookmarkEnd w:id="3584"/>
      <w:r>
        <w:rPr>
          <w:rtl/>
          <w:lang w:eastAsia="he-IL"/>
        </w:rPr>
        <w:t xml:space="preserve">בסכנה ממשית, היא יכולה לתת את המענה רק לילדים האלה. </w:t>
      </w:r>
      <w:bookmarkStart w:id="3585" w:name="_ETM_Q1_9997216"/>
      <w:bookmarkEnd w:id="3585"/>
      <w:r>
        <w:rPr>
          <w:rtl/>
          <w:lang w:eastAsia="he-IL"/>
        </w:rPr>
        <w:t xml:space="preserve">זה אומר שכל הילדים שנמצאים על אותו רצף בתחום "האפור", </w:t>
      </w:r>
      <w:bookmarkStart w:id="3586" w:name="_ETM_Q1_10002768"/>
      <w:bookmarkEnd w:id="3586"/>
      <w:r>
        <w:rPr>
          <w:rtl/>
          <w:lang w:eastAsia="he-IL"/>
        </w:rPr>
        <w:t xml:space="preserve">אלה ילדים שהם נחשבים מתחת לרדאר. אותו דבר לעניין </w:t>
      </w:r>
      <w:bookmarkStart w:id="3587" w:name="_ETM_Q1_10006052"/>
      <w:bookmarkEnd w:id="3587"/>
      <w:r>
        <w:rPr>
          <w:rtl/>
          <w:lang w:eastAsia="he-IL"/>
        </w:rPr>
        <w:t xml:space="preserve">הייעוץ החינוכי. אם יש יועץ אחד בבית </w:t>
      </w:r>
      <w:bookmarkStart w:id="3588" w:name="_ETM_Q1_10009353"/>
      <w:bookmarkEnd w:id="3588"/>
      <w:r>
        <w:rPr>
          <w:rtl/>
          <w:lang w:eastAsia="he-IL"/>
        </w:rPr>
        <w:t xml:space="preserve">הספר, וזה במקרה הטוב, שאחראי על 1,000 תלמידים, סביר להניח שאם יש </w:t>
      </w:r>
      <w:bookmarkStart w:id="3589" w:name="_ETM_Q1_10013974"/>
      <w:bookmarkEnd w:id="3589"/>
      <w:r>
        <w:rPr>
          <w:rtl/>
          <w:lang w:eastAsia="he-IL"/>
        </w:rPr>
        <w:t xml:space="preserve">תלמיד שכרגע מתחיל איזשהו תהליך של הידרדרות או הוא חווה </w:t>
      </w:r>
      <w:bookmarkStart w:id="3590" w:name="_ETM_Q1_10015772"/>
      <w:bookmarkEnd w:id="3590"/>
      <w:r>
        <w:rPr>
          <w:rtl/>
          <w:lang w:eastAsia="he-IL"/>
        </w:rPr>
        <w:t xml:space="preserve">משהו בבית או שמשוטט ברחובות או שיש נשירה סמויה, לא </w:t>
      </w:r>
      <w:bookmarkStart w:id="3591" w:name="_ETM_Q1_10020866"/>
      <w:bookmarkEnd w:id="3591"/>
      <w:r>
        <w:rPr>
          <w:rtl/>
          <w:lang w:eastAsia="he-IL"/>
        </w:rPr>
        <w:t>בטוח שתושת לו היד לעזרה בזמן הנכון.</w:t>
      </w:r>
    </w:p>
    <w:p w:rsidR="005D68E2" w:rsidRDefault="005D68E2" w:rsidP="005D68E2">
      <w:pPr>
        <w:rPr>
          <w:rtl/>
          <w:lang w:eastAsia="he-IL"/>
        </w:rPr>
      </w:pPr>
      <w:bookmarkStart w:id="3592" w:name="_ETM_Q1_10025948"/>
      <w:bookmarkStart w:id="3593" w:name="_ETM_Q1_10026006"/>
      <w:bookmarkEnd w:id="3592"/>
      <w:bookmarkEnd w:id="3593"/>
    </w:p>
    <w:p w:rsidR="005D68E2" w:rsidRDefault="005D68E2" w:rsidP="005D68E2">
      <w:pPr>
        <w:rPr>
          <w:rtl/>
          <w:lang w:eastAsia="he-IL"/>
        </w:rPr>
      </w:pPr>
      <w:bookmarkStart w:id="3594" w:name="_ETM_Q1_10026051"/>
      <w:bookmarkStart w:id="3595" w:name="_ETM_Q1_10026090"/>
      <w:bookmarkEnd w:id="3594"/>
      <w:bookmarkEnd w:id="3595"/>
      <w:r>
        <w:rPr>
          <w:rtl/>
          <w:lang w:eastAsia="he-IL"/>
        </w:rPr>
        <w:t xml:space="preserve">אני אומר עוד משפט </w:t>
      </w:r>
      <w:bookmarkStart w:id="3596" w:name="_ETM_Q1_10026381"/>
      <w:bookmarkEnd w:id="3596"/>
      <w:r>
        <w:rPr>
          <w:rtl/>
          <w:lang w:eastAsia="he-IL"/>
        </w:rPr>
        <w:t xml:space="preserve">אחרון. המועצה לשלום הילד בשנים האחרונות מקיימת פרלמנט נוער, </w:t>
      </w:r>
      <w:bookmarkStart w:id="3597" w:name="_ETM_Q1_10033894"/>
      <w:bookmarkEnd w:id="3597"/>
      <w:r>
        <w:rPr>
          <w:rtl/>
          <w:lang w:eastAsia="he-IL"/>
        </w:rPr>
        <w:t xml:space="preserve">בני נוער יהודים וערבים, בשיתוף פעולה מדהים וחלק מהמסקנות שלהם, </w:t>
      </w:r>
      <w:bookmarkStart w:id="3598" w:name="_ETM_Q1_10041494"/>
      <w:bookmarkEnd w:id="3598"/>
      <w:r>
        <w:rPr>
          <w:rtl/>
          <w:lang w:eastAsia="he-IL"/>
        </w:rPr>
        <w:t xml:space="preserve">ממש בשנה האחרונה, חלק מהדברים הכי בולטים שאמרו </w:t>
      </w:r>
      <w:bookmarkStart w:id="3599" w:name="_ETM_Q1_10045902"/>
      <w:bookmarkEnd w:id="3599"/>
      <w:r>
        <w:rPr>
          <w:rtl/>
          <w:lang w:eastAsia="he-IL"/>
        </w:rPr>
        <w:t xml:space="preserve">איך הם יכולים לבקש סיוע ואיך הם בעצם יכולים לא </w:t>
      </w:r>
      <w:bookmarkStart w:id="3600" w:name="_ETM_Q1_10048749"/>
      <w:bookmarkEnd w:id="3600"/>
      <w:r>
        <w:rPr>
          <w:rtl/>
          <w:lang w:eastAsia="he-IL"/>
        </w:rPr>
        <w:t xml:space="preserve">להגיע למצבי סיכון, אמרו ילדים שהם רוצים מועדוניות </w:t>
      </w:r>
      <w:bookmarkStart w:id="3601" w:name="_ETM_Q1_10052848"/>
      <w:bookmarkEnd w:id="3601"/>
      <w:r>
        <w:rPr>
          <w:rtl/>
          <w:lang w:eastAsia="he-IL"/>
        </w:rPr>
        <w:t xml:space="preserve">גם אחרי </w:t>
      </w:r>
      <w:proofErr w:type="spellStart"/>
      <w:r>
        <w:rPr>
          <w:rtl/>
          <w:lang w:eastAsia="he-IL"/>
        </w:rPr>
        <w:t>הצוהריים</w:t>
      </w:r>
      <w:proofErr w:type="spellEnd"/>
      <w:r>
        <w:rPr>
          <w:rtl/>
          <w:lang w:eastAsia="he-IL"/>
        </w:rPr>
        <w:t xml:space="preserve"> וגם מסגרות לא פורמליות. הם אמרו ש</w:t>
      </w:r>
      <w:bookmarkStart w:id="3602" w:name="_ETM_Q1_10055548"/>
      <w:bookmarkEnd w:id="3602"/>
      <w:r>
        <w:rPr>
          <w:rtl/>
          <w:lang w:eastAsia="he-IL"/>
        </w:rPr>
        <w:t xml:space="preserve">הם לא רוצים להגיע לקצה כדי לקבל את </w:t>
      </w:r>
      <w:bookmarkStart w:id="3603" w:name="_ETM_Q1_10058765"/>
      <w:bookmarkEnd w:id="3603"/>
      <w:r>
        <w:rPr>
          <w:rtl/>
          <w:lang w:eastAsia="he-IL"/>
        </w:rPr>
        <w:t xml:space="preserve">העזרה אלא הם רוצים את הדברים האלה כדי שהם יוכלו </w:t>
      </w:r>
      <w:bookmarkStart w:id="3604" w:name="_ETM_Q1_10061142"/>
      <w:bookmarkEnd w:id="3604"/>
      <w:r>
        <w:rPr>
          <w:rtl/>
          <w:lang w:eastAsia="he-IL"/>
        </w:rPr>
        <w:t xml:space="preserve">לבוא להשמיע את עצמם וכדי שיוכלו לקבל את העזרה </w:t>
      </w:r>
      <w:bookmarkStart w:id="3605" w:name="_ETM_Q1_10063324"/>
      <w:bookmarkEnd w:id="3605"/>
      <w:r>
        <w:rPr>
          <w:rtl/>
          <w:lang w:eastAsia="he-IL"/>
        </w:rPr>
        <w:t>ואת הכלים ולהתייעץ עם איש מקצוע בזמן אמת.</w:t>
      </w:r>
      <w:bookmarkStart w:id="3606" w:name="_ETM_Q1_10067050"/>
      <w:bookmarkStart w:id="3607" w:name="_ETM_Q1_10073040"/>
      <w:bookmarkEnd w:id="3606"/>
      <w:bookmarkEnd w:id="3607"/>
    </w:p>
    <w:p w:rsidR="005D68E2" w:rsidRDefault="005D68E2" w:rsidP="005D68E2">
      <w:pPr>
        <w:rPr>
          <w:rtl/>
          <w:lang w:eastAsia="he-IL"/>
        </w:rPr>
      </w:pPr>
      <w:bookmarkStart w:id="3608" w:name="_ETM_Q1_10073089"/>
      <w:bookmarkEnd w:id="3608"/>
    </w:p>
    <w:p w:rsidR="005D68E2" w:rsidRDefault="005D68E2" w:rsidP="005D68E2">
      <w:pPr>
        <w:rPr>
          <w:rtl/>
          <w:lang w:eastAsia="he-IL"/>
        </w:rPr>
      </w:pPr>
      <w:bookmarkStart w:id="3609" w:name="_ETM_Q1_10073176"/>
      <w:bookmarkStart w:id="3610" w:name="_ETM_Q1_10073226"/>
      <w:bookmarkEnd w:id="3609"/>
      <w:bookmarkEnd w:id="3610"/>
      <w:r>
        <w:rPr>
          <w:rtl/>
          <w:lang w:eastAsia="he-IL"/>
        </w:rPr>
        <w:t>לכן אני חושבת שהאמירה או הזעקה הכי גדולה היא שית</w:t>
      </w:r>
      <w:bookmarkStart w:id="3611" w:name="_ETM_Q1_10072092"/>
      <w:bookmarkEnd w:id="3611"/>
      <w:r>
        <w:rPr>
          <w:rtl/>
          <w:lang w:eastAsia="he-IL"/>
        </w:rPr>
        <w:t xml:space="preserve">וף פעולה של כלל המשרדים, זאת אומרת, לא לדבר על </w:t>
      </w:r>
      <w:proofErr w:type="spellStart"/>
      <w:r>
        <w:rPr>
          <w:rtl/>
          <w:lang w:eastAsia="he-IL"/>
        </w:rPr>
        <w:t>תוכניות</w:t>
      </w:r>
      <w:proofErr w:type="spellEnd"/>
      <w:r>
        <w:rPr>
          <w:rtl/>
          <w:lang w:eastAsia="he-IL"/>
        </w:rPr>
        <w:t xml:space="preserve"> עתיד </w:t>
      </w:r>
      <w:bookmarkStart w:id="3612" w:name="_ETM_Q1_10075098"/>
      <w:bookmarkEnd w:id="3612"/>
      <w:r>
        <w:rPr>
          <w:rtl/>
          <w:lang w:eastAsia="he-IL"/>
        </w:rPr>
        <w:t xml:space="preserve">אלא לחזק את התוכניות שקיימות, </w:t>
      </w:r>
      <w:bookmarkStart w:id="3613" w:name="_ETM_Q1_10079225"/>
      <w:bookmarkEnd w:id="3613"/>
      <w:r>
        <w:rPr>
          <w:rtl/>
          <w:lang w:eastAsia="he-IL"/>
        </w:rPr>
        <w:t>כמובן להרחיב בתוכניות אבל לחזק את התוכניות, לחזק כוח</w:t>
      </w:r>
      <w:bookmarkStart w:id="3614" w:name="_ETM_Q1_10081968"/>
      <w:bookmarkEnd w:id="3614"/>
      <w:r>
        <w:rPr>
          <w:rtl/>
          <w:lang w:eastAsia="he-IL"/>
        </w:rPr>
        <w:t xml:space="preserve"> אדם, להעביר תקצוב מתאים כדי שלא נגיע לכאן בשנה </w:t>
      </w:r>
      <w:bookmarkStart w:id="3615" w:name="_ETM_Q1_10085194"/>
      <w:bookmarkEnd w:id="3615"/>
      <w:r>
        <w:rPr>
          <w:rtl/>
          <w:lang w:eastAsia="he-IL"/>
        </w:rPr>
        <w:t xml:space="preserve">הבאה עוד פעם לדיון מעקב ויגדל מספר הילדים שנחשבים </w:t>
      </w:r>
      <w:bookmarkStart w:id="3616" w:name="_ETM_Q1_10090309"/>
      <w:bookmarkEnd w:id="3616"/>
      <w:r>
        <w:rPr>
          <w:rtl/>
          <w:lang w:eastAsia="he-IL"/>
        </w:rPr>
        <w:t xml:space="preserve">עוברי חוק או נוער בסיכון או חלילה במצבים הרבה יותר </w:t>
      </w:r>
      <w:bookmarkStart w:id="3617" w:name="_ETM_Q1_10094422"/>
      <w:bookmarkEnd w:id="3617"/>
      <w:r>
        <w:rPr>
          <w:rtl/>
          <w:lang w:eastAsia="he-IL"/>
        </w:rPr>
        <w:t>חמורים מכך.</w:t>
      </w:r>
      <w:bookmarkStart w:id="3618" w:name="_ETM_Q1_10096320"/>
      <w:bookmarkEnd w:id="3618"/>
    </w:p>
    <w:p w:rsidR="005D68E2" w:rsidRDefault="005D68E2" w:rsidP="005D68E2">
      <w:pPr>
        <w:rPr>
          <w:rtl/>
          <w:lang w:eastAsia="he-IL"/>
        </w:rPr>
      </w:pPr>
      <w:bookmarkStart w:id="3619" w:name="_ETM_Q1_10096467"/>
      <w:bookmarkEnd w:id="3619"/>
    </w:p>
    <w:p w:rsidR="005D68E2" w:rsidRDefault="005D68E2" w:rsidP="005D68E2">
      <w:pPr>
        <w:pStyle w:val="a5"/>
        <w:keepNext/>
        <w:rPr>
          <w:rtl/>
        </w:rPr>
      </w:pPr>
      <w:bookmarkStart w:id="3620" w:name="ET_speaker_6032_323"/>
      <w:r>
        <w:rPr>
          <w:rStyle w:val="TagStyle"/>
          <w:rFonts w:hint="cs"/>
          <w:rtl/>
        </w:rPr>
        <w:t xml:space="preserve"> &lt;&lt; דובר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דובר &gt;&gt;</w:t>
      </w:r>
      <w:r>
        <w:rPr>
          <w:rFonts w:hint="cs"/>
          <w:rtl/>
        </w:rPr>
        <w:t xml:space="preserve"> </w:t>
      </w:r>
      <w:bookmarkEnd w:id="3620"/>
    </w:p>
    <w:p w:rsidR="005D68E2" w:rsidRDefault="005D68E2" w:rsidP="005D68E2">
      <w:pPr>
        <w:pStyle w:val="KeepWithNext"/>
        <w:rPr>
          <w:rFonts w:hint="cs"/>
          <w:rtl/>
          <w:lang w:eastAsia="he-IL"/>
        </w:rPr>
      </w:pPr>
    </w:p>
    <w:p w:rsidR="005D68E2" w:rsidRDefault="005D68E2" w:rsidP="005D68E2">
      <w:pPr>
        <w:rPr>
          <w:rtl/>
          <w:lang w:eastAsia="he-IL"/>
        </w:rPr>
      </w:pPr>
      <w:bookmarkStart w:id="3621" w:name="_ETM_Q1_10095567"/>
      <w:bookmarkStart w:id="3622" w:name="_ETM_Q1_10095595"/>
      <w:bookmarkEnd w:id="3621"/>
      <w:bookmarkEnd w:id="3622"/>
      <w:r>
        <w:rPr>
          <w:rtl/>
          <w:lang w:eastAsia="he-IL"/>
        </w:rPr>
        <w:t xml:space="preserve">תודה. השלמנו דיון שארך כמעט שלוש שעות. חברי חבר הכנסת יוסף </w:t>
      </w:r>
      <w:proofErr w:type="spellStart"/>
      <w:r>
        <w:rPr>
          <w:rtl/>
          <w:lang w:eastAsia="he-IL"/>
        </w:rPr>
        <w:t>ג'בארין</w:t>
      </w:r>
      <w:proofErr w:type="spellEnd"/>
      <w:r>
        <w:rPr>
          <w:rtl/>
          <w:lang w:eastAsia="he-IL"/>
        </w:rPr>
        <w:t xml:space="preserve"> יסכם את הדיון. אנחנו נמשיך הלאה.</w:t>
      </w:r>
    </w:p>
    <w:p w:rsidR="005D68E2" w:rsidRDefault="005D68E2" w:rsidP="005D68E2">
      <w:pPr>
        <w:rPr>
          <w:rtl/>
          <w:lang w:eastAsia="he-IL"/>
        </w:rPr>
      </w:pPr>
      <w:bookmarkStart w:id="3623" w:name="_ETM_Q1_10105874"/>
      <w:bookmarkStart w:id="3624" w:name="_ETM_Q1_10105935"/>
      <w:bookmarkStart w:id="3625" w:name="_ETM_Q1_10106644"/>
      <w:bookmarkEnd w:id="3623"/>
      <w:bookmarkEnd w:id="3624"/>
      <w:bookmarkEnd w:id="3625"/>
    </w:p>
    <w:p w:rsidR="005D68E2" w:rsidRDefault="005D68E2" w:rsidP="005D68E2">
      <w:pPr>
        <w:pStyle w:val="af8"/>
        <w:keepNext/>
        <w:rPr>
          <w:rtl/>
        </w:rPr>
      </w:pPr>
      <w:bookmarkStart w:id="3626" w:name="ET_yor_5278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26"/>
    </w:p>
    <w:p w:rsidR="005D68E2" w:rsidRDefault="005D68E2" w:rsidP="005D68E2">
      <w:pPr>
        <w:pStyle w:val="KeepWithNext"/>
        <w:rPr>
          <w:rFonts w:hint="cs"/>
          <w:rtl/>
          <w:lang w:eastAsia="he-IL"/>
        </w:rPr>
      </w:pPr>
    </w:p>
    <w:p w:rsidR="005D68E2" w:rsidRDefault="005D68E2" w:rsidP="005D68E2">
      <w:pPr>
        <w:rPr>
          <w:rtl/>
          <w:lang w:eastAsia="he-IL"/>
        </w:rPr>
      </w:pPr>
      <w:bookmarkStart w:id="3627" w:name="_ETM_Q1_10106986"/>
      <w:bookmarkStart w:id="3628" w:name="_ETM_Q1_10107008"/>
      <w:bookmarkEnd w:id="3627"/>
      <w:bookmarkEnd w:id="3628"/>
      <w:r>
        <w:rPr>
          <w:rtl/>
          <w:lang w:eastAsia="he-IL"/>
        </w:rPr>
        <w:t xml:space="preserve">אני רוצה להודות לכל המשתתפים, לחברי </w:t>
      </w:r>
      <w:bookmarkStart w:id="3629" w:name="_ETM_Q1_10110745"/>
      <w:bookmarkEnd w:id="3629"/>
      <w:r>
        <w:rPr>
          <w:rtl/>
          <w:lang w:eastAsia="he-IL"/>
        </w:rPr>
        <w:t>הכנסת ולאורחים שהיו אתנו גם כאן וגם ב-זום. תודה על</w:t>
      </w:r>
      <w:bookmarkStart w:id="3630" w:name="_ETM_Q1_10115220"/>
      <w:bookmarkEnd w:id="3630"/>
      <w:r>
        <w:rPr>
          <w:rtl/>
          <w:lang w:eastAsia="he-IL"/>
        </w:rPr>
        <w:t xml:space="preserve"> הסבלנות שלכם. תודה כמובן לחברי חבר הכנסת </w:t>
      </w:r>
      <w:proofErr w:type="spellStart"/>
      <w:r>
        <w:rPr>
          <w:rtl/>
          <w:lang w:eastAsia="he-IL"/>
        </w:rPr>
        <w:t>מנסור</w:t>
      </w:r>
      <w:proofErr w:type="spellEnd"/>
      <w:r>
        <w:rPr>
          <w:rtl/>
          <w:lang w:eastAsia="he-IL"/>
        </w:rPr>
        <w:t xml:space="preserve"> עבאס יושב </w:t>
      </w:r>
      <w:bookmarkStart w:id="3631" w:name="_ETM_Q1_10122788"/>
      <w:bookmarkEnd w:id="3631"/>
      <w:r>
        <w:rPr>
          <w:rtl/>
          <w:lang w:eastAsia="he-IL"/>
        </w:rPr>
        <w:t>ראש הוועדה למיגור האלימות בחברה הערבית.</w:t>
      </w:r>
    </w:p>
    <w:p w:rsidR="005D68E2" w:rsidRDefault="005D68E2" w:rsidP="005D68E2">
      <w:pPr>
        <w:rPr>
          <w:rtl/>
          <w:lang w:eastAsia="he-IL"/>
        </w:rPr>
      </w:pPr>
      <w:bookmarkStart w:id="3632" w:name="_ETM_Q1_10124908"/>
      <w:bookmarkStart w:id="3633" w:name="_ETM_Q1_10124971"/>
      <w:bookmarkEnd w:id="3632"/>
      <w:bookmarkEnd w:id="3633"/>
    </w:p>
    <w:p w:rsidR="005D68E2" w:rsidRDefault="005D68E2" w:rsidP="005D68E2">
      <w:pPr>
        <w:rPr>
          <w:rtl/>
          <w:lang w:eastAsia="he-IL"/>
        </w:rPr>
      </w:pPr>
      <w:bookmarkStart w:id="3634" w:name="_ETM_Q1_10125156"/>
      <w:bookmarkStart w:id="3635" w:name="_ETM_Q1_10125211"/>
      <w:bookmarkEnd w:id="3634"/>
      <w:bookmarkEnd w:id="3635"/>
      <w:r>
        <w:rPr>
          <w:rtl/>
          <w:lang w:eastAsia="he-IL"/>
        </w:rPr>
        <w:t xml:space="preserve">אין ספק שזה דיון </w:t>
      </w:r>
      <w:bookmarkStart w:id="3636" w:name="_ETM_Q1_10131168"/>
      <w:bookmarkEnd w:id="3636"/>
      <w:r>
        <w:rPr>
          <w:rtl/>
          <w:lang w:eastAsia="he-IL"/>
        </w:rPr>
        <w:t xml:space="preserve">שהוא המשך גם לדיונים שיתקיימו תוך התמקדות בסוגיה </w:t>
      </w:r>
      <w:bookmarkStart w:id="3637" w:name="_ETM_Q1_10134250"/>
      <w:bookmarkEnd w:id="3637"/>
      <w:r>
        <w:rPr>
          <w:rtl/>
          <w:lang w:eastAsia="he-IL"/>
        </w:rPr>
        <w:t xml:space="preserve">של בני נוער וצעירים ערבים. בעקבות הדברים שנשמעו וההערות </w:t>
      </w:r>
      <w:bookmarkStart w:id="3638" w:name="_ETM_Q1_10142350"/>
      <w:bookmarkEnd w:id="3638"/>
      <w:r>
        <w:rPr>
          <w:rtl/>
          <w:lang w:eastAsia="he-IL"/>
        </w:rPr>
        <w:t xml:space="preserve">שהועלו, הוועדה תמשיך ללוות את הסוגיה. אני מניח שתקיים </w:t>
      </w:r>
      <w:bookmarkStart w:id="3639" w:name="_ETM_Q1_10145642"/>
      <w:bookmarkEnd w:id="3639"/>
      <w:r>
        <w:rPr>
          <w:rtl/>
          <w:lang w:eastAsia="he-IL"/>
        </w:rPr>
        <w:t>גם דיון מעקב בעוד כחודשיים-שלושה.</w:t>
      </w:r>
    </w:p>
    <w:p w:rsidR="005D68E2" w:rsidRDefault="005D68E2" w:rsidP="005D68E2">
      <w:pPr>
        <w:rPr>
          <w:rtl/>
          <w:lang w:eastAsia="he-IL"/>
        </w:rPr>
      </w:pPr>
      <w:bookmarkStart w:id="3640" w:name="_ETM_Q1_10150640"/>
      <w:bookmarkStart w:id="3641" w:name="_ETM_Q1_10150710"/>
      <w:bookmarkStart w:id="3642" w:name="_ETM_Q1_10150744"/>
      <w:bookmarkEnd w:id="3640"/>
      <w:bookmarkEnd w:id="3641"/>
      <w:bookmarkEnd w:id="3642"/>
    </w:p>
    <w:p w:rsidR="005D68E2" w:rsidRDefault="005D68E2" w:rsidP="005D68E2">
      <w:pPr>
        <w:rPr>
          <w:rtl/>
          <w:lang w:eastAsia="he-IL"/>
        </w:rPr>
      </w:pPr>
      <w:bookmarkStart w:id="3643" w:name="_ETM_Q1_10150783"/>
      <w:bookmarkEnd w:id="3643"/>
      <w:r>
        <w:rPr>
          <w:rtl/>
          <w:lang w:eastAsia="he-IL"/>
        </w:rPr>
        <w:t xml:space="preserve">לגבי הנושאים הספציפיים. חשוב לי </w:t>
      </w:r>
      <w:bookmarkStart w:id="3644" w:name="_ETM_Q1_10155022"/>
      <w:bookmarkEnd w:id="3644"/>
      <w:r>
        <w:rPr>
          <w:rtl/>
          <w:lang w:eastAsia="he-IL"/>
        </w:rPr>
        <w:t xml:space="preserve">אולי למקד את הדברים כך שנוכל גם לעקוב אחריהם. אני </w:t>
      </w:r>
      <w:bookmarkStart w:id="3645" w:name="_ETM_Q1_10159270"/>
      <w:bookmarkEnd w:id="3645"/>
      <w:r>
        <w:rPr>
          <w:rtl/>
          <w:lang w:eastAsia="he-IL"/>
        </w:rPr>
        <w:t>אתחיל בהחלטות הכלליות יותר.</w:t>
      </w:r>
    </w:p>
    <w:p w:rsidR="005D68E2" w:rsidRDefault="005D68E2" w:rsidP="005D68E2">
      <w:pPr>
        <w:rPr>
          <w:rtl/>
          <w:lang w:eastAsia="he-IL"/>
        </w:rPr>
      </w:pPr>
      <w:bookmarkStart w:id="3646" w:name="_ETM_Q1_10162247"/>
      <w:bookmarkStart w:id="3647" w:name="_ETM_Q1_10162309"/>
      <w:bookmarkEnd w:id="3646"/>
      <w:bookmarkEnd w:id="3647"/>
    </w:p>
    <w:p w:rsidR="005D68E2" w:rsidRDefault="005D68E2" w:rsidP="005D68E2">
      <w:pPr>
        <w:rPr>
          <w:rtl/>
          <w:lang w:eastAsia="he-IL"/>
        </w:rPr>
      </w:pPr>
      <w:bookmarkStart w:id="3648" w:name="_ETM_Q1_10162342"/>
      <w:bookmarkStart w:id="3649" w:name="_ETM_Q1_10162377"/>
      <w:bookmarkEnd w:id="3648"/>
      <w:bookmarkEnd w:id="3649"/>
      <w:r>
        <w:rPr>
          <w:rtl/>
          <w:lang w:eastAsia="he-IL"/>
        </w:rPr>
        <w:t xml:space="preserve">הוועדה כמובן מביעה דאגה מהנתונים שנשמעו בדיונים על אלימות גואה בקרב בני נוער בחברה הערבית, על שיעור </w:t>
      </w:r>
      <w:bookmarkStart w:id="3650" w:name="_ETM_Q1_10172716"/>
      <w:bookmarkEnd w:id="3650"/>
      <w:r>
        <w:rPr>
          <w:rtl/>
          <w:lang w:eastAsia="he-IL"/>
        </w:rPr>
        <w:t>מקרי האלימות, על פתיחת התיקים במשטרה, על אחוזי הרשעה של קטינים ערבים וזאת ביחס לשיעור הגבוה יותר בקרב התלמידים והצעיר</w:t>
      </w:r>
      <w:bookmarkStart w:id="3651" w:name="_ETM_Q1_10186741"/>
      <w:bookmarkEnd w:id="3651"/>
      <w:r>
        <w:rPr>
          <w:rtl/>
          <w:lang w:eastAsia="he-IL"/>
        </w:rPr>
        <w:t xml:space="preserve">ים הערבים מאשר השיעור - באותם פרמטרים - בקרב קטינים וצעירים </w:t>
      </w:r>
      <w:bookmarkStart w:id="3652" w:name="_ETM_Q1_10190376"/>
      <w:bookmarkEnd w:id="3652"/>
      <w:r>
        <w:rPr>
          <w:rtl/>
          <w:lang w:eastAsia="he-IL"/>
        </w:rPr>
        <w:t>יהודים ובקרב כלל האוכלוסייה.</w:t>
      </w:r>
    </w:p>
    <w:p w:rsidR="005D68E2" w:rsidRDefault="005D68E2" w:rsidP="005D68E2">
      <w:pPr>
        <w:rPr>
          <w:rtl/>
          <w:lang w:eastAsia="he-IL"/>
        </w:rPr>
      </w:pPr>
      <w:bookmarkStart w:id="3653" w:name="_ETM_Q1_10196748"/>
      <w:bookmarkStart w:id="3654" w:name="_ETM_Q1_10196803"/>
      <w:bookmarkEnd w:id="3653"/>
      <w:bookmarkEnd w:id="3654"/>
    </w:p>
    <w:p w:rsidR="005D68E2" w:rsidRDefault="005D68E2" w:rsidP="005D68E2">
      <w:pPr>
        <w:rPr>
          <w:rtl/>
          <w:lang w:eastAsia="he-IL"/>
        </w:rPr>
      </w:pPr>
      <w:bookmarkStart w:id="3655" w:name="_ETM_Q1_10196874"/>
      <w:bookmarkStart w:id="3656" w:name="_ETM_Q1_10196934"/>
      <w:bookmarkEnd w:id="3655"/>
      <w:bookmarkEnd w:id="3656"/>
      <w:r>
        <w:rPr>
          <w:rtl/>
          <w:lang w:eastAsia="he-IL"/>
        </w:rPr>
        <w:t xml:space="preserve">הוועדה קוראת לכל המשרדים המעורבים </w:t>
      </w:r>
      <w:bookmarkStart w:id="3657" w:name="_ETM_Q1_10199432"/>
      <w:bookmarkEnd w:id="3657"/>
      <w:r>
        <w:rPr>
          <w:rtl/>
          <w:lang w:eastAsia="he-IL"/>
        </w:rPr>
        <w:t xml:space="preserve">ליזום </w:t>
      </w:r>
      <w:proofErr w:type="spellStart"/>
      <w:r>
        <w:rPr>
          <w:rtl/>
          <w:lang w:eastAsia="he-IL"/>
        </w:rPr>
        <w:t>תוכניות</w:t>
      </w:r>
      <w:proofErr w:type="spellEnd"/>
      <w:r>
        <w:rPr>
          <w:rtl/>
          <w:lang w:eastAsia="he-IL"/>
        </w:rPr>
        <w:t xml:space="preserve"> מניעה כבר בגיל הצעיר על מנת לא </w:t>
      </w:r>
      <w:bookmarkStart w:id="3658" w:name="_ETM_Q1_10204466"/>
      <w:bookmarkEnd w:id="3658"/>
      <w:r>
        <w:rPr>
          <w:rtl/>
          <w:lang w:eastAsia="he-IL"/>
        </w:rPr>
        <w:t>להגיע למקרי אלימות, סיכונים ועבריינות בשלב המאוחר יותר.</w:t>
      </w:r>
    </w:p>
    <w:p w:rsidR="005D68E2" w:rsidRDefault="005D68E2" w:rsidP="005D68E2">
      <w:pPr>
        <w:rPr>
          <w:rtl/>
          <w:lang w:eastAsia="he-IL"/>
        </w:rPr>
      </w:pPr>
      <w:bookmarkStart w:id="3659" w:name="_ETM_Q1_10212226"/>
      <w:bookmarkStart w:id="3660" w:name="_ETM_Q1_10212287"/>
      <w:bookmarkEnd w:id="3659"/>
      <w:bookmarkEnd w:id="3660"/>
    </w:p>
    <w:p w:rsidR="005D68E2" w:rsidRDefault="005D68E2" w:rsidP="005D68E2">
      <w:pPr>
        <w:rPr>
          <w:rtl/>
          <w:lang w:eastAsia="he-IL"/>
        </w:rPr>
      </w:pPr>
      <w:bookmarkStart w:id="3661" w:name="_ETM_Q1_10212365"/>
      <w:bookmarkStart w:id="3662" w:name="_ETM_Q1_10212406"/>
      <w:bookmarkEnd w:id="3661"/>
      <w:bookmarkEnd w:id="3662"/>
      <w:r>
        <w:rPr>
          <w:rtl/>
          <w:lang w:eastAsia="he-IL"/>
        </w:rPr>
        <w:t>הוועדה קוראת למצוא מודל לשיתוף פעולה בין כל הגורמים המעורבים - ו</w:t>
      </w:r>
      <w:bookmarkStart w:id="3663" w:name="_ETM_Q1_10217440"/>
      <w:bookmarkEnd w:id="3663"/>
      <w:r>
        <w:rPr>
          <w:rtl/>
          <w:lang w:eastAsia="he-IL"/>
        </w:rPr>
        <w:t xml:space="preserve">שמענו את משרד החינוך, הרווחה, השלטון המקומי, משרד השיכון, </w:t>
      </w:r>
      <w:bookmarkStart w:id="3664" w:name="_ETM_Q1_10223182"/>
      <w:bookmarkEnd w:id="3664"/>
      <w:r>
        <w:rPr>
          <w:rtl/>
          <w:lang w:eastAsia="he-IL"/>
        </w:rPr>
        <w:t xml:space="preserve">המשרד לביטחון פנים – על מנת לתת לצעירים </w:t>
      </w:r>
      <w:bookmarkStart w:id="3665" w:name="_ETM_Q1_10225056"/>
      <w:bookmarkEnd w:id="3665"/>
      <w:r>
        <w:rPr>
          <w:rtl/>
          <w:lang w:eastAsia="he-IL"/>
        </w:rPr>
        <w:t>מענה טיפולי רציף רב מערכתי ומניעתי.</w:t>
      </w:r>
    </w:p>
    <w:p w:rsidR="005D68E2" w:rsidRDefault="005D68E2" w:rsidP="005D68E2">
      <w:pPr>
        <w:rPr>
          <w:rtl/>
          <w:lang w:eastAsia="he-IL"/>
        </w:rPr>
      </w:pPr>
      <w:bookmarkStart w:id="3666" w:name="_ETM_Q1_10232400"/>
      <w:bookmarkStart w:id="3667" w:name="_ETM_Q1_10232461"/>
      <w:bookmarkEnd w:id="3666"/>
      <w:bookmarkEnd w:id="3667"/>
    </w:p>
    <w:p w:rsidR="005D68E2" w:rsidRDefault="005D68E2" w:rsidP="005D68E2">
      <w:pPr>
        <w:rPr>
          <w:rtl/>
          <w:lang w:eastAsia="he-IL"/>
        </w:rPr>
      </w:pPr>
      <w:bookmarkStart w:id="3668" w:name="_ETM_Q1_10232504"/>
      <w:bookmarkStart w:id="3669" w:name="_ETM_Q1_10232558"/>
      <w:bookmarkEnd w:id="3668"/>
      <w:bookmarkEnd w:id="3669"/>
      <w:r>
        <w:rPr>
          <w:rtl/>
          <w:lang w:eastAsia="he-IL"/>
        </w:rPr>
        <w:t xml:space="preserve">בהקשר הספציפי של </w:t>
      </w:r>
      <w:bookmarkStart w:id="3670" w:name="_ETM_Q1_10234793"/>
      <w:bookmarkEnd w:id="3670"/>
      <w:r>
        <w:rPr>
          <w:rtl/>
          <w:lang w:eastAsia="he-IL"/>
        </w:rPr>
        <w:t xml:space="preserve">משרד החינוך, הוועדה קוראת להרחיב את התוכנית לקידום אקלים חינוכי מיטבי ומניעת אלימות בבתי הספר היסודיים ובחטיבת הביניים. </w:t>
      </w:r>
      <w:bookmarkStart w:id="3671" w:name="_ETM_Q1_10245432"/>
      <w:bookmarkEnd w:id="3671"/>
      <w:r>
        <w:rPr>
          <w:rtl/>
          <w:lang w:eastAsia="he-IL"/>
        </w:rPr>
        <w:t xml:space="preserve">הוועדה גם קוראת להפעיל את התוכנית גם בבתי הספר התיכוניים, </w:t>
      </w:r>
      <w:bookmarkStart w:id="3672" w:name="_ETM_Q1_10251379"/>
      <w:bookmarkEnd w:id="3672"/>
      <w:r>
        <w:rPr>
          <w:rtl/>
          <w:lang w:eastAsia="he-IL"/>
        </w:rPr>
        <w:t>זאת גם בהתחשב בנתונים ששמענו ממרכז המחקר של הכנסת על התרחבות תופעת האלימות בקרב החטיבה העליונה.</w:t>
      </w:r>
    </w:p>
    <w:p w:rsidR="005D68E2" w:rsidRDefault="005D68E2" w:rsidP="005D68E2">
      <w:pPr>
        <w:rPr>
          <w:rtl/>
          <w:lang w:eastAsia="he-IL"/>
        </w:rPr>
      </w:pPr>
      <w:bookmarkStart w:id="3673" w:name="_ETM_Q1_10259053"/>
      <w:bookmarkStart w:id="3674" w:name="_ETM_Q1_10259115"/>
      <w:bookmarkEnd w:id="3673"/>
      <w:bookmarkEnd w:id="3674"/>
    </w:p>
    <w:p w:rsidR="005D68E2" w:rsidRDefault="005D68E2" w:rsidP="005D68E2">
      <w:pPr>
        <w:rPr>
          <w:rtl/>
          <w:lang w:eastAsia="he-IL"/>
        </w:rPr>
      </w:pPr>
      <w:bookmarkStart w:id="3675" w:name="_ETM_Q1_10259164"/>
      <w:bookmarkStart w:id="3676" w:name="_ETM_Q1_10259221"/>
      <w:bookmarkEnd w:id="3675"/>
      <w:bookmarkEnd w:id="3676"/>
      <w:r>
        <w:rPr>
          <w:rtl/>
          <w:lang w:eastAsia="he-IL"/>
        </w:rPr>
        <w:t xml:space="preserve">הוועדה מבקשת </w:t>
      </w:r>
      <w:bookmarkStart w:id="3677" w:name="_ETM_Q1_10260637"/>
      <w:bookmarkEnd w:id="3677"/>
      <w:r>
        <w:rPr>
          <w:rtl/>
          <w:lang w:eastAsia="he-IL"/>
        </w:rPr>
        <w:t>נתונים לגבי העסקת יועצים חינוכיים ופסיכולוגים בבתי הספר בחברה הערבית</w:t>
      </w:r>
      <w:bookmarkStart w:id="3678" w:name="_ETM_Q1_10268281"/>
      <w:bookmarkEnd w:id="3678"/>
      <w:r>
        <w:rPr>
          <w:rtl/>
          <w:lang w:eastAsia="he-IL"/>
        </w:rPr>
        <w:t>, אלה גורמי המקצוע שאמורים לטפל בסוגיות בהן דנו.</w:t>
      </w:r>
    </w:p>
    <w:p w:rsidR="005D68E2" w:rsidRDefault="005D68E2" w:rsidP="005D68E2">
      <w:pPr>
        <w:rPr>
          <w:rtl/>
          <w:lang w:eastAsia="he-IL"/>
        </w:rPr>
      </w:pPr>
      <w:bookmarkStart w:id="3679" w:name="_ETM_Q1_10274310"/>
      <w:bookmarkStart w:id="3680" w:name="_ETM_Q1_10274370"/>
      <w:bookmarkStart w:id="3681" w:name="_ETM_Q1_10274414"/>
      <w:bookmarkEnd w:id="3679"/>
      <w:bookmarkEnd w:id="3680"/>
      <w:bookmarkEnd w:id="3681"/>
    </w:p>
    <w:p w:rsidR="005D68E2" w:rsidRDefault="005D68E2" w:rsidP="005D68E2">
      <w:pPr>
        <w:rPr>
          <w:rtl/>
          <w:lang w:eastAsia="he-IL"/>
        </w:rPr>
      </w:pPr>
      <w:bookmarkStart w:id="3682" w:name="_ETM_Q1_10274455"/>
      <w:bookmarkEnd w:id="3682"/>
      <w:r>
        <w:rPr>
          <w:rtl/>
          <w:lang w:eastAsia="he-IL"/>
        </w:rPr>
        <w:t xml:space="preserve">הוועדה </w:t>
      </w:r>
      <w:bookmarkStart w:id="3683" w:name="_ETM_Q1_10275270"/>
      <w:bookmarkEnd w:id="3683"/>
      <w:r>
        <w:rPr>
          <w:rtl/>
          <w:lang w:eastAsia="he-IL"/>
        </w:rPr>
        <w:t>קוראת לקבוע תקן קבוע ולאייש יועץ חינוכי גם בחטיבת הביניים בכל בתי הספר וגם בחטיבה העליונה.</w:t>
      </w:r>
    </w:p>
    <w:p w:rsidR="005D68E2" w:rsidRDefault="005D68E2" w:rsidP="005D68E2">
      <w:pPr>
        <w:rPr>
          <w:rtl/>
          <w:lang w:eastAsia="he-IL"/>
        </w:rPr>
      </w:pPr>
      <w:bookmarkStart w:id="3684" w:name="_ETM_Q1_10286199"/>
      <w:bookmarkStart w:id="3685" w:name="_ETM_Q1_10286250"/>
      <w:bookmarkEnd w:id="3684"/>
      <w:bookmarkEnd w:id="3685"/>
    </w:p>
    <w:p w:rsidR="005D68E2" w:rsidRDefault="005D68E2" w:rsidP="005D68E2">
      <w:pPr>
        <w:rPr>
          <w:rtl/>
          <w:lang w:eastAsia="he-IL"/>
        </w:rPr>
      </w:pPr>
      <w:bookmarkStart w:id="3686" w:name="_ETM_Q1_10286302"/>
      <w:bookmarkStart w:id="3687" w:name="_ETM_Q1_10286343"/>
      <w:bookmarkEnd w:id="3686"/>
      <w:bookmarkEnd w:id="3687"/>
      <w:r>
        <w:rPr>
          <w:rtl/>
          <w:lang w:eastAsia="he-IL"/>
        </w:rPr>
        <w:t xml:space="preserve">הוועדה קוראת להתאים חומרים לימודיים </w:t>
      </w:r>
      <w:bookmarkStart w:id="3688" w:name="_ETM_Q1_10290198"/>
      <w:bookmarkEnd w:id="3688"/>
      <w:r>
        <w:rPr>
          <w:rtl/>
          <w:lang w:eastAsia="he-IL"/>
        </w:rPr>
        <w:t xml:space="preserve">מבחינת התכנים והלשון לתלמידים הערבים בזמן אמת ולא בדיחוי רב </w:t>
      </w:r>
      <w:bookmarkStart w:id="3689" w:name="_ETM_Q1_10298146"/>
      <w:bookmarkEnd w:id="3689"/>
      <w:r>
        <w:rPr>
          <w:rtl/>
          <w:lang w:eastAsia="he-IL"/>
        </w:rPr>
        <w:t xml:space="preserve">בעקבות הפרסום שמתקיים בשפה העברית. </w:t>
      </w:r>
      <w:bookmarkStart w:id="3690" w:name="_ETM_Q1_10304602"/>
      <w:bookmarkStart w:id="3691" w:name="_ETM_Q1_10304655"/>
      <w:bookmarkStart w:id="3692" w:name="_ETM_Q1_10304746"/>
      <w:bookmarkStart w:id="3693" w:name="_ETM_Q1_10304800"/>
      <w:bookmarkEnd w:id="3690"/>
      <w:bookmarkEnd w:id="3691"/>
      <w:bookmarkEnd w:id="3692"/>
      <w:bookmarkEnd w:id="3693"/>
      <w:r>
        <w:rPr>
          <w:rtl/>
          <w:lang w:eastAsia="he-IL"/>
        </w:rPr>
        <w:t xml:space="preserve">הוועדה כמובן קוראת לכך שאנשי מקצוע </w:t>
      </w:r>
      <w:bookmarkStart w:id="3694" w:name="_ETM_Q1_10308963"/>
      <w:bookmarkEnd w:id="3694"/>
      <w:r>
        <w:rPr>
          <w:rtl/>
          <w:lang w:eastAsia="he-IL"/>
        </w:rPr>
        <w:t>מהחברה הערבית הם שיכתבו את החומרים הפדגוגיים ושהמקור כשלעצמו יהיה</w:t>
      </w:r>
      <w:bookmarkStart w:id="3695" w:name="_ETM_Q1_10317062"/>
      <w:bookmarkEnd w:id="3695"/>
      <w:r>
        <w:rPr>
          <w:rtl/>
          <w:lang w:eastAsia="he-IL"/>
        </w:rPr>
        <w:t xml:space="preserve"> בשפה הערבית.</w:t>
      </w:r>
      <w:bookmarkStart w:id="3696" w:name="_ETM_Q1_10318602"/>
      <w:bookmarkEnd w:id="3696"/>
    </w:p>
    <w:p w:rsidR="005D68E2" w:rsidRDefault="005D68E2" w:rsidP="005D68E2">
      <w:pPr>
        <w:rPr>
          <w:rtl/>
          <w:lang w:eastAsia="he-IL"/>
        </w:rPr>
      </w:pPr>
      <w:bookmarkStart w:id="3697" w:name="_ETM_Q1_10318660"/>
      <w:bookmarkEnd w:id="3697"/>
    </w:p>
    <w:p w:rsidR="005D68E2" w:rsidRDefault="005D68E2" w:rsidP="005D68E2">
      <w:pPr>
        <w:rPr>
          <w:rtl/>
          <w:lang w:eastAsia="he-IL"/>
        </w:rPr>
      </w:pPr>
      <w:bookmarkStart w:id="3698" w:name="_ETM_Q1_10318746"/>
      <w:bookmarkStart w:id="3699" w:name="_ETM_Q1_10318804"/>
      <w:bookmarkEnd w:id="3698"/>
      <w:bookmarkEnd w:id="3699"/>
      <w:r>
        <w:rPr>
          <w:rtl/>
          <w:lang w:eastAsia="he-IL"/>
        </w:rPr>
        <w:t xml:space="preserve">הוועדה מבקשת לקבל העתק של </w:t>
      </w:r>
      <w:proofErr w:type="spellStart"/>
      <w:r>
        <w:rPr>
          <w:rtl/>
          <w:lang w:eastAsia="he-IL"/>
        </w:rPr>
        <w:t>תוכנית</w:t>
      </w:r>
      <w:proofErr w:type="spellEnd"/>
      <w:r>
        <w:rPr>
          <w:rtl/>
          <w:lang w:eastAsia="he-IL"/>
        </w:rPr>
        <w:t xml:space="preserve"> קישורי החיים </w:t>
      </w:r>
      <w:bookmarkStart w:id="3700" w:name="_ETM_Q1_10322664"/>
      <w:bookmarkEnd w:id="3700"/>
      <w:r>
        <w:rPr>
          <w:rtl/>
          <w:lang w:eastAsia="he-IL"/>
        </w:rPr>
        <w:t>המיועדת לחברה הערבית. הבנו היום שהיא תפורסם תוך כשבועיים.</w:t>
      </w:r>
    </w:p>
    <w:p w:rsidR="005D68E2" w:rsidRDefault="005D68E2" w:rsidP="005D68E2">
      <w:pPr>
        <w:rPr>
          <w:rtl/>
          <w:lang w:eastAsia="he-IL"/>
        </w:rPr>
      </w:pPr>
      <w:bookmarkStart w:id="3701" w:name="_ETM_Q1_10329621"/>
      <w:bookmarkStart w:id="3702" w:name="_ETM_Q1_10329678"/>
      <w:bookmarkEnd w:id="3701"/>
      <w:bookmarkEnd w:id="3702"/>
    </w:p>
    <w:p w:rsidR="005D68E2" w:rsidRDefault="005D68E2" w:rsidP="005D68E2">
      <w:pPr>
        <w:rPr>
          <w:rtl/>
          <w:lang w:eastAsia="he-IL"/>
        </w:rPr>
      </w:pPr>
      <w:bookmarkStart w:id="3703" w:name="_ETM_Q1_10329740"/>
      <w:bookmarkStart w:id="3704" w:name="_ETM_Q1_10329793"/>
      <w:bookmarkEnd w:id="3703"/>
      <w:bookmarkEnd w:id="3704"/>
      <w:r>
        <w:rPr>
          <w:rtl/>
          <w:lang w:eastAsia="he-IL"/>
        </w:rPr>
        <w:t xml:space="preserve">לעניין </w:t>
      </w:r>
      <w:bookmarkStart w:id="3705" w:name="_ETM_Q1_10331276"/>
      <w:bookmarkEnd w:id="3705"/>
      <w:r>
        <w:rPr>
          <w:rtl/>
          <w:lang w:eastAsia="he-IL"/>
        </w:rPr>
        <w:t xml:space="preserve">משרד הרווחה. הוועדה מבקשת ליזום </w:t>
      </w:r>
      <w:proofErr w:type="spellStart"/>
      <w:r>
        <w:rPr>
          <w:rtl/>
          <w:lang w:eastAsia="he-IL"/>
        </w:rPr>
        <w:t>תוכנית</w:t>
      </w:r>
      <w:proofErr w:type="spellEnd"/>
      <w:r>
        <w:rPr>
          <w:rtl/>
          <w:lang w:eastAsia="he-IL"/>
        </w:rPr>
        <w:t xml:space="preserve"> כוללת לגיוס עובדים </w:t>
      </w:r>
      <w:bookmarkStart w:id="3706" w:name="_ETM_Q1_10337861"/>
      <w:bookmarkEnd w:id="3706"/>
      <w:r>
        <w:rPr>
          <w:rtl/>
          <w:lang w:eastAsia="he-IL"/>
        </w:rPr>
        <w:t xml:space="preserve">סוציאליים לזרועות הרווחה השונות, על מנת לתת מענה לצרכים השונים </w:t>
      </w:r>
      <w:bookmarkStart w:id="3707" w:name="_ETM_Q1_10346513"/>
      <w:bookmarkEnd w:id="3707"/>
      <w:r>
        <w:rPr>
          <w:rtl/>
          <w:lang w:eastAsia="he-IL"/>
        </w:rPr>
        <w:t xml:space="preserve">של משרד הרווחה בקרב צעירים ערבים. כמובן כאן אנשי המקצוע </w:t>
      </w:r>
      <w:bookmarkStart w:id="3708" w:name="_ETM_Q1_10355435"/>
      <w:bookmarkEnd w:id="3708"/>
      <w:r>
        <w:rPr>
          <w:rtl/>
          <w:lang w:eastAsia="he-IL"/>
        </w:rPr>
        <w:t>הם בעיקר העובדים הסוציאליים.</w:t>
      </w:r>
      <w:bookmarkStart w:id="3709" w:name="_ETM_Q1_10358769"/>
      <w:bookmarkEnd w:id="3709"/>
    </w:p>
    <w:p w:rsidR="005D68E2" w:rsidRDefault="005D68E2" w:rsidP="005D68E2">
      <w:pPr>
        <w:rPr>
          <w:rtl/>
          <w:lang w:eastAsia="he-IL"/>
        </w:rPr>
      </w:pPr>
      <w:bookmarkStart w:id="3710" w:name="_ETM_Q1_10358835"/>
      <w:bookmarkEnd w:id="3710"/>
    </w:p>
    <w:p w:rsidR="005D68E2" w:rsidRDefault="005D68E2" w:rsidP="005D68E2">
      <w:pPr>
        <w:rPr>
          <w:rtl/>
          <w:lang w:eastAsia="he-IL"/>
        </w:rPr>
      </w:pPr>
      <w:bookmarkStart w:id="3711" w:name="_ETM_Q1_10358864"/>
      <w:bookmarkStart w:id="3712" w:name="_ETM_Q1_10358902"/>
      <w:bookmarkEnd w:id="3711"/>
      <w:bookmarkEnd w:id="3712"/>
      <w:r>
        <w:rPr>
          <w:rtl/>
          <w:lang w:eastAsia="he-IL"/>
        </w:rPr>
        <w:t xml:space="preserve">לגבי המשרד לביטחון פנים. הוועדה תשמח לקבל </w:t>
      </w:r>
      <w:bookmarkStart w:id="3713" w:name="_ETM_Q1_10364042"/>
      <w:bookmarkEnd w:id="3713"/>
      <w:r>
        <w:rPr>
          <w:rtl/>
          <w:lang w:eastAsia="he-IL"/>
        </w:rPr>
        <w:t xml:space="preserve">את הנתונים של הסקר שתואר בדיון על ידי ראש אגף </w:t>
      </w:r>
      <w:bookmarkStart w:id="3714" w:name="_ETM_Q1_10370696"/>
      <w:bookmarkEnd w:id="3714"/>
      <w:r>
        <w:rPr>
          <w:rtl/>
          <w:lang w:eastAsia="he-IL"/>
        </w:rPr>
        <w:t>מדיניות, סקר מקיף וחשוב. חשוב לנו גם לראות את תמונת המצב שעולה ממנו, שתוארה כתמונת מצב קשה.</w:t>
      </w:r>
    </w:p>
    <w:p w:rsidR="005D68E2" w:rsidRDefault="005D68E2" w:rsidP="005D68E2">
      <w:pPr>
        <w:rPr>
          <w:rtl/>
          <w:lang w:eastAsia="he-IL"/>
        </w:rPr>
      </w:pPr>
      <w:bookmarkStart w:id="3715" w:name="_ETM_Q1_10384803"/>
      <w:bookmarkStart w:id="3716" w:name="_ETM_Q1_10384868"/>
      <w:bookmarkStart w:id="3717" w:name="_ETM_Q1_10384915"/>
      <w:bookmarkEnd w:id="3715"/>
      <w:bookmarkEnd w:id="3716"/>
      <w:bookmarkEnd w:id="3717"/>
    </w:p>
    <w:p w:rsidR="005D68E2" w:rsidRDefault="005D68E2" w:rsidP="005D68E2">
      <w:pPr>
        <w:rPr>
          <w:rtl/>
          <w:lang w:eastAsia="he-IL"/>
        </w:rPr>
      </w:pPr>
      <w:bookmarkStart w:id="3718" w:name="_ETM_Q1_10384973"/>
      <w:bookmarkEnd w:id="3718"/>
      <w:r>
        <w:rPr>
          <w:rtl/>
          <w:lang w:eastAsia="he-IL"/>
        </w:rPr>
        <w:t xml:space="preserve">עדיין </w:t>
      </w:r>
      <w:bookmarkStart w:id="3719" w:name="_ETM_Q1_10407923"/>
      <w:bookmarkEnd w:id="3719"/>
      <w:r>
        <w:rPr>
          <w:rtl/>
          <w:lang w:eastAsia="he-IL"/>
        </w:rPr>
        <w:t xml:space="preserve">לגבי המשרד לביטחון פנים. הוועדה מבקשת </w:t>
      </w:r>
      <w:bookmarkStart w:id="3720" w:name="_ETM_Q1_10385651"/>
      <w:bookmarkEnd w:id="3720"/>
      <w:r>
        <w:rPr>
          <w:rtl/>
          <w:lang w:eastAsia="he-IL"/>
        </w:rPr>
        <w:t>פילוח של תקציב שיקום האסיר עם פילוח ליהודים וערבים.</w:t>
      </w:r>
    </w:p>
    <w:p w:rsidR="005D68E2" w:rsidRDefault="005D68E2" w:rsidP="005D68E2">
      <w:pPr>
        <w:rPr>
          <w:rtl/>
          <w:lang w:eastAsia="he-IL"/>
        </w:rPr>
      </w:pPr>
      <w:bookmarkStart w:id="3721" w:name="_ETM_Q1_10397436"/>
      <w:bookmarkStart w:id="3722" w:name="_ETM_Q1_10397496"/>
      <w:bookmarkEnd w:id="3721"/>
      <w:bookmarkEnd w:id="3722"/>
    </w:p>
    <w:p w:rsidR="005D68E2" w:rsidRDefault="005D68E2" w:rsidP="005D68E2">
      <w:pPr>
        <w:rPr>
          <w:rtl/>
          <w:lang w:eastAsia="he-IL"/>
        </w:rPr>
      </w:pPr>
      <w:bookmarkStart w:id="3723" w:name="_ETM_Q1_10397604"/>
      <w:bookmarkStart w:id="3724" w:name="_ETM_Q1_10397669"/>
      <w:bookmarkEnd w:id="3723"/>
      <w:bookmarkEnd w:id="3724"/>
      <w:r>
        <w:rPr>
          <w:rtl/>
          <w:lang w:eastAsia="he-IL"/>
        </w:rPr>
        <w:t xml:space="preserve">לגבי חברת </w:t>
      </w:r>
      <w:bookmarkStart w:id="3725" w:name="_ETM_Q1_10395996"/>
      <w:bookmarkEnd w:id="3725"/>
      <w:r>
        <w:rPr>
          <w:rtl/>
          <w:lang w:eastAsia="he-IL"/>
        </w:rPr>
        <w:t xml:space="preserve">המתנ"סים. הוועדה מבקשת מסמך שיפרט את חלוקת התקציבים לפי הישובים, </w:t>
      </w:r>
      <w:bookmarkStart w:id="3726" w:name="_ETM_Q1_10405381"/>
      <w:bookmarkEnd w:id="3726"/>
      <w:r>
        <w:rPr>
          <w:rtl/>
          <w:lang w:eastAsia="he-IL"/>
        </w:rPr>
        <w:t>ישובים יהודים וישובים ערבים, וכן ההשקעות של החברה בחברה הערבית.</w:t>
      </w:r>
    </w:p>
    <w:p w:rsidR="005D68E2" w:rsidRDefault="005D68E2" w:rsidP="005D68E2">
      <w:pPr>
        <w:rPr>
          <w:rtl/>
          <w:lang w:eastAsia="he-IL"/>
        </w:rPr>
      </w:pPr>
      <w:bookmarkStart w:id="3727" w:name="_ETM_Q1_10412614"/>
      <w:bookmarkStart w:id="3728" w:name="_ETM_Q1_10412679"/>
      <w:bookmarkEnd w:id="3727"/>
      <w:bookmarkEnd w:id="3728"/>
    </w:p>
    <w:p w:rsidR="005D68E2" w:rsidRDefault="005D68E2" w:rsidP="005D68E2">
      <w:pPr>
        <w:rPr>
          <w:rtl/>
          <w:lang w:eastAsia="he-IL"/>
        </w:rPr>
      </w:pPr>
      <w:bookmarkStart w:id="3729" w:name="_ETM_Q1_10412726"/>
      <w:bookmarkStart w:id="3730" w:name="_ETM_Q1_10412774"/>
      <w:bookmarkEnd w:id="3729"/>
      <w:bookmarkEnd w:id="3730"/>
      <w:r>
        <w:rPr>
          <w:rtl/>
          <w:lang w:eastAsia="he-IL"/>
        </w:rPr>
        <w:t xml:space="preserve">המשרד לביטחון פנים וקידום קהילתי וכן </w:t>
      </w:r>
      <w:bookmarkStart w:id="3731" w:name="_ETM_Q1_10413806"/>
      <w:bookmarkEnd w:id="3731"/>
      <w:r>
        <w:rPr>
          <w:rtl/>
          <w:lang w:eastAsia="he-IL"/>
        </w:rPr>
        <w:t xml:space="preserve">מרכז השלטון המקומי. הוועדה קוראת </w:t>
      </w:r>
      <w:proofErr w:type="spellStart"/>
      <w:r>
        <w:rPr>
          <w:rtl/>
          <w:lang w:eastAsia="he-IL"/>
        </w:rPr>
        <w:t>לתכלל</w:t>
      </w:r>
      <w:proofErr w:type="spellEnd"/>
      <w:r>
        <w:rPr>
          <w:rtl/>
          <w:lang w:eastAsia="he-IL"/>
        </w:rPr>
        <w:t xml:space="preserve"> את כל תכניות </w:t>
      </w:r>
      <w:bookmarkStart w:id="3732" w:name="_ETM_Q1_10419821"/>
      <w:bookmarkEnd w:id="3732"/>
      <w:r>
        <w:rPr>
          <w:rtl/>
          <w:lang w:eastAsia="he-IL"/>
        </w:rPr>
        <w:t xml:space="preserve">המניעה והטיפול הקיימות. אנחנו מאוד ממליצים שבכל רשות </w:t>
      </w:r>
      <w:bookmarkStart w:id="3733" w:name="_ETM_Q1_10425134"/>
      <w:bookmarkEnd w:id="3733"/>
      <w:r>
        <w:rPr>
          <w:rtl/>
          <w:lang w:eastAsia="he-IL"/>
        </w:rPr>
        <w:t xml:space="preserve">מקומית יהיה רפרנט שיבטיח רצף של התוכניות והמענים הקיימים בהקשר </w:t>
      </w:r>
      <w:bookmarkStart w:id="3734" w:name="_ETM_Q1_10434068"/>
      <w:bookmarkEnd w:id="3734"/>
      <w:r>
        <w:rPr>
          <w:rtl/>
          <w:lang w:eastAsia="he-IL"/>
        </w:rPr>
        <w:t>הזה וגם כתובנה כללית.</w:t>
      </w:r>
    </w:p>
    <w:p w:rsidR="005D68E2" w:rsidRDefault="005D68E2" w:rsidP="005D68E2">
      <w:pPr>
        <w:rPr>
          <w:rtl/>
          <w:lang w:eastAsia="he-IL"/>
        </w:rPr>
      </w:pPr>
      <w:bookmarkStart w:id="3735" w:name="_ETM_Q1_10437327"/>
      <w:bookmarkStart w:id="3736" w:name="_ETM_Q1_10437389"/>
      <w:bookmarkEnd w:id="3735"/>
      <w:bookmarkEnd w:id="3736"/>
    </w:p>
    <w:p w:rsidR="005D68E2" w:rsidRDefault="005D68E2" w:rsidP="005D68E2">
      <w:pPr>
        <w:rPr>
          <w:rtl/>
          <w:lang w:eastAsia="he-IL"/>
        </w:rPr>
      </w:pPr>
      <w:bookmarkStart w:id="3737" w:name="_ETM_Q1_10437439"/>
      <w:bookmarkStart w:id="3738" w:name="_ETM_Q1_10437504"/>
      <w:bookmarkEnd w:id="3737"/>
      <w:bookmarkEnd w:id="3738"/>
      <w:r>
        <w:rPr>
          <w:rtl/>
          <w:lang w:eastAsia="he-IL"/>
        </w:rPr>
        <w:t xml:space="preserve">הוועדה שותפה לקריאה שבכל רשות </w:t>
      </w:r>
      <w:bookmarkStart w:id="3739" w:name="_ETM_Q1_10438675"/>
      <w:bookmarkEnd w:id="3739"/>
      <w:r>
        <w:rPr>
          <w:rtl/>
          <w:lang w:eastAsia="he-IL"/>
        </w:rPr>
        <w:t xml:space="preserve">מקומית תהיה מעין ועדה </w:t>
      </w:r>
      <w:proofErr w:type="spellStart"/>
      <w:r>
        <w:rPr>
          <w:rtl/>
          <w:lang w:eastAsia="he-IL"/>
        </w:rPr>
        <w:t>שמתכללת</w:t>
      </w:r>
      <w:proofErr w:type="spellEnd"/>
      <w:r>
        <w:rPr>
          <w:rtl/>
          <w:lang w:eastAsia="he-IL"/>
        </w:rPr>
        <w:t xml:space="preserve"> את כל המאמצים להתמודדות עם </w:t>
      </w:r>
      <w:bookmarkStart w:id="3740" w:name="_ETM_Q1_10447691"/>
      <w:bookmarkEnd w:id="3740"/>
      <w:r>
        <w:rPr>
          <w:rtl/>
          <w:lang w:eastAsia="he-IL"/>
        </w:rPr>
        <w:t xml:space="preserve">תופעת האלימות בקרב בני נוער, ועדה שתפעל בחסות הרשות המקומית, </w:t>
      </w:r>
      <w:bookmarkStart w:id="3741" w:name="_ETM_Q1_10455863"/>
      <w:bookmarkEnd w:id="3741"/>
      <w:r>
        <w:rPr>
          <w:rtl/>
          <w:lang w:eastAsia="he-IL"/>
        </w:rPr>
        <w:t xml:space="preserve">העירייה או המועצה המקומית, ותאגד בתוכה את כל אנשי המקצוע </w:t>
      </w:r>
      <w:bookmarkStart w:id="3742" w:name="_ETM_Q1_10460329"/>
      <w:bookmarkEnd w:id="3742"/>
      <w:r>
        <w:rPr>
          <w:rtl/>
          <w:lang w:eastAsia="he-IL"/>
        </w:rPr>
        <w:t>והאחראים בתוך כל ישוב.</w:t>
      </w:r>
    </w:p>
    <w:p w:rsidR="005D68E2" w:rsidRDefault="005D68E2" w:rsidP="005D68E2">
      <w:pPr>
        <w:rPr>
          <w:rtl/>
          <w:lang w:eastAsia="he-IL"/>
        </w:rPr>
      </w:pPr>
      <w:bookmarkStart w:id="3743" w:name="_ETM_Q1_10464177"/>
      <w:bookmarkStart w:id="3744" w:name="_ETM_Q1_10464241"/>
      <w:bookmarkEnd w:id="3743"/>
      <w:bookmarkEnd w:id="3744"/>
    </w:p>
    <w:p w:rsidR="005D68E2" w:rsidRDefault="005D68E2" w:rsidP="005D68E2">
      <w:pPr>
        <w:rPr>
          <w:rtl/>
          <w:lang w:eastAsia="he-IL"/>
        </w:rPr>
      </w:pPr>
      <w:bookmarkStart w:id="3745" w:name="_ETM_Q1_10464272"/>
      <w:bookmarkStart w:id="3746" w:name="_ETM_Q1_10464307"/>
      <w:bookmarkEnd w:id="3745"/>
      <w:bookmarkEnd w:id="3746"/>
      <w:r>
        <w:rPr>
          <w:rtl/>
          <w:lang w:eastAsia="he-IL"/>
        </w:rPr>
        <w:t xml:space="preserve">לבסוף, משרד האוצר. ברור שללא תקציב וללא </w:t>
      </w:r>
      <w:bookmarkStart w:id="3747" w:name="_ETM_Q1_10469174"/>
      <w:bookmarkEnd w:id="3747"/>
      <w:r>
        <w:rPr>
          <w:rtl/>
          <w:lang w:eastAsia="he-IL"/>
        </w:rPr>
        <w:t xml:space="preserve">מימון, אי אפשר יהיה לממש ולבצע את התוכניות שהוצגו, לרבות </w:t>
      </w:r>
      <w:bookmarkStart w:id="3748" w:name="_ETM_Q1_10476514"/>
      <w:bookmarkEnd w:id="3748"/>
      <w:r>
        <w:rPr>
          <w:rtl/>
          <w:lang w:eastAsia="he-IL"/>
        </w:rPr>
        <w:t>התוכניות עליהן שמענו במשרד החינוך, במשרד הרווחה, במשרד השיכון, ולכן ה</w:t>
      </w:r>
      <w:bookmarkStart w:id="3749" w:name="_ETM_Q1_10481825"/>
      <w:bookmarkEnd w:id="3749"/>
      <w:r>
        <w:rPr>
          <w:rtl/>
          <w:lang w:eastAsia="he-IL"/>
        </w:rPr>
        <w:t xml:space="preserve">קריאה שלנו היא להבטיח את התקציבים הללו לרבות התקציבים </w:t>
      </w:r>
      <w:bookmarkStart w:id="3750" w:name="_ETM_Q1_10486959"/>
      <w:bookmarkEnd w:id="3750"/>
      <w:r>
        <w:rPr>
          <w:rtl/>
          <w:lang w:eastAsia="he-IL"/>
        </w:rPr>
        <w:t xml:space="preserve">התוספתיים כדי שיהיה אפשר לממש את התוכניות שאמורות להתמודד </w:t>
      </w:r>
      <w:bookmarkStart w:id="3751" w:name="_ETM_Q1_10491999"/>
      <w:bookmarkEnd w:id="3751"/>
      <w:r>
        <w:rPr>
          <w:rtl/>
          <w:lang w:eastAsia="he-IL"/>
        </w:rPr>
        <w:t>עם נוער בסיכון ונוער שיכול להידרדר לאלימות ופשיעה בחברה הערבית.</w:t>
      </w:r>
    </w:p>
    <w:p w:rsidR="005D68E2" w:rsidRDefault="005D68E2" w:rsidP="005D68E2">
      <w:pPr>
        <w:rPr>
          <w:rtl/>
          <w:lang w:eastAsia="he-IL"/>
        </w:rPr>
      </w:pPr>
      <w:bookmarkStart w:id="3752" w:name="_ETM_Q1_10500179"/>
      <w:bookmarkStart w:id="3753" w:name="_ETM_Q1_10500252"/>
      <w:bookmarkStart w:id="3754" w:name="_ETM_Q1_10500291"/>
      <w:bookmarkEnd w:id="3752"/>
      <w:bookmarkEnd w:id="3753"/>
      <w:bookmarkEnd w:id="3754"/>
    </w:p>
    <w:p w:rsidR="005D68E2" w:rsidRDefault="005D68E2" w:rsidP="005D68E2">
      <w:pPr>
        <w:rPr>
          <w:rtl/>
          <w:lang w:eastAsia="he-IL"/>
        </w:rPr>
      </w:pPr>
      <w:bookmarkStart w:id="3755" w:name="_ETM_Q1_10500345"/>
      <w:bookmarkEnd w:id="3755"/>
      <w:r>
        <w:rPr>
          <w:rtl/>
          <w:lang w:eastAsia="he-IL"/>
        </w:rPr>
        <w:t xml:space="preserve">אנחנו כמובן </w:t>
      </w:r>
      <w:bookmarkStart w:id="3756" w:name="_ETM_Q1_10501051"/>
      <w:bookmarkEnd w:id="3756"/>
      <w:r>
        <w:rPr>
          <w:rtl/>
          <w:lang w:eastAsia="he-IL"/>
        </w:rPr>
        <w:t>נמשיך ללוות את הנושאים הללו.</w:t>
      </w:r>
    </w:p>
    <w:p w:rsidR="005D68E2" w:rsidRDefault="005D68E2" w:rsidP="005D68E2">
      <w:pPr>
        <w:rPr>
          <w:rtl/>
          <w:lang w:eastAsia="he-IL"/>
        </w:rPr>
      </w:pPr>
      <w:bookmarkStart w:id="3757" w:name="_ETM_Q1_10502294"/>
      <w:bookmarkStart w:id="3758" w:name="_ETM_Q1_10502344"/>
      <w:bookmarkEnd w:id="3757"/>
      <w:bookmarkEnd w:id="3758"/>
    </w:p>
    <w:p w:rsidR="005D68E2" w:rsidRDefault="005D68E2" w:rsidP="005D68E2">
      <w:pPr>
        <w:rPr>
          <w:rtl/>
          <w:lang w:eastAsia="he-IL"/>
        </w:rPr>
      </w:pPr>
      <w:bookmarkStart w:id="3759" w:name="_ETM_Q1_10502421"/>
      <w:bookmarkStart w:id="3760" w:name="_ETM_Q1_10502480"/>
      <w:bookmarkEnd w:id="3759"/>
      <w:bookmarkEnd w:id="3760"/>
      <w:r>
        <w:rPr>
          <w:rtl/>
          <w:lang w:eastAsia="he-IL"/>
        </w:rPr>
        <w:t>שוב, תודה רבה לכ</w:t>
      </w:r>
      <w:bookmarkStart w:id="3761" w:name="_ETM_Q1_10505876"/>
      <w:bookmarkEnd w:id="3761"/>
      <w:r>
        <w:rPr>
          <w:rtl/>
          <w:lang w:eastAsia="he-IL"/>
        </w:rPr>
        <w:t>ל המשתתפים ונקווה שתהיו אתנו גם בדיונים העתידיים.</w:t>
      </w:r>
    </w:p>
    <w:p w:rsidR="005D68E2" w:rsidRDefault="005D68E2" w:rsidP="005D68E2">
      <w:pPr>
        <w:rPr>
          <w:rtl/>
          <w:lang w:eastAsia="he-IL"/>
        </w:rPr>
      </w:pPr>
      <w:bookmarkStart w:id="3762" w:name="_ETM_Q1_10509235"/>
      <w:bookmarkStart w:id="3763" w:name="_ETM_Q1_10509303"/>
      <w:bookmarkEnd w:id="3762"/>
      <w:bookmarkEnd w:id="3763"/>
    </w:p>
    <w:p w:rsidR="005D68E2" w:rsidRDefault="005D68E2" w:rsidP="005D68E2">
      <w:pPr>
        <w:rPr>
          <w:rtl/>
          <w:lang w:eastAsia="he-IL"/>
        </w:rPr>
      </w:pPr>
      <w:bookmarkStart w:id="3764" w:name="_ETM_Q1_10509330"/>
      <w:bookmarkStart w:id="3765" w:name="_ETM_Q1_10509366"/>
      <w:bookmarkEnd w:id="3764"/>
      <w:bookmarkEnd w:id="3765"/>
      <w:r>
        <w:rPr>
          <w:rtl/>
          <w:lang w:eastAsia="he-IL"/>
        </w:rPr>
        <w:t xml:space="preserve">תודה חברי חבר </w:t>
      </w:r>
      <w:bookmarkStart w:id="3766" w:name="_ETM_Q1_10510164"/>
      <w:bookmarkEnd w:id="3766"/>
      <w:r>
        <w:rPr>
          <w:rtl/>
          <w:lang w:eastAsia="he-IL"/>
        </w:rPr>
        <w:t xml:space="preserve">הכנסת דוקטור </w:t>
      </w:r>
      <w:proofErr w:type="spellStart"/>
      <w:r>
        <w:rPr>
          <w:rtl/>
          <w:lang w:eastAsia="he-IL"/>
        </w:rPr>
        <w:t>מנסור</w:t>
      </w:r>
      <w:proofErr w:type="spellEnd"/>
      <w:r>
        <w:rPr>
          <w:rtl/>
          <w:lang w:eastAsia="he-IL"/>
        </w:rPr>
        <w:t xml:space="preserve"> עבאס ותודה לכל המשתתפים. אנחנו נועלים את הישיבה.</w:t>
      </w:r>
    </w:p>
    <w:p w:rsidR="005D68E2" w:rsidRDefault="005D68E2" w:rsidP="005D68E2">
      <w:pPr>
        <w:rPr>
          <w:rtl/>
          <w:lang w:eastAsia="he-IL"/>
        </w:rPr>
      </w:pPr>
    </w:p>
    <w:p w:rsidR="005D68E2" w:rsidRDefault="005D68E2" w:rsidP="005D68E2">
      <w:pPr>
        <w:rPr>
          <w:rtl/>
          <w:lang w:eastAsia="he-IL"/>
        </w:rPr>
      </w:pPr>
    </w:p>
    <w:p w:rsidR="005D68E2" w:rsidRDefault="005D68E2" w:rsidP="005D68E2">
      <w:pPr>
        <w:pStyle w:val="afe"/>
        <w:keepNext/>
        <w:rPr>
          <w:rtl/>
          <w:lang w:eastAsia="he-IL"/>
        </w:rPr>
      </w:pPr>
      <w:bookmarkStart w:id="3767" w:name="ET_meetingend_325"/>
      <w:r>
        <w:rPr>
          <w:rStyle w:val="TagStyle"/>
          <w:rFonts w:hint="cs"/>
          <w:rtl/>
        </w:rPr>
        <w:t xml:space="preserve"> &lt;&lt; סיום &gt;&gt; </w:t>
      </w:r>
      <w:r>
        <w:rPr>
          <w:rtl/>
          <w:lang w:eastAsia="he-IL"/>
        </w:rPr>
        <w:t>הישיבה ננעלה בשעה 13:09.</w:t>
      </w:r>
      <w:r>
        <w:rPr>
          <w:rStyle w:val="TagStyle"/>
          <w:rFonts w:hint="cs"/>
          <w:rtl/>
        </w:rPr>
        <w:t xml:space="preserve"> &lt;&lt; סיום &gt;&gt;</w:t>
      </w:r>
      <w:r>
        <w:rPr>
          <w:rtl/>
          <w:lang w:eastAsia="he-IL"/>
        </w:rPr>
        <w:t xml:space="preserve"> </w:t>
      </w:r>
      <w:bookmarkEnd w:id="3767"/>
    </w:p>
    <w:p w:rsidR="005D68E2" w:rsidRDefault="005D68E2" w:rsidP="005D68E2">
      <w:pPr>
        <w:pStyle w:val="KeepWithNext"/>
        <w:rPr>
          <w:rtl/>
          <w:lang w:eastAsia="he-IL"/>
        </w:rPr>
      </w:pPr>
    </w:p>
    <w:p w:rsidR="005D68E2" w:rsidRDefault="005D68E2" w:rsidP="005D68E2">
      <w:pPr>
        <w:rPr>
          <w:rtl/>
          <w:lang w:eastAsia="he-IL"/>
        </w:rPr>
      </w:pPr>
    </w:p>
    <w:p w:rsidR="005D68E2" w:rsidRDefault="005D68E2" w:rsidP="005D68E2">
      <w:pPr>
        <w:rPr>
          <w:rtl/>
          <w:lang w:eastAsia="he-IL"/>
        </w:rPr>
      </w:pPr>
      <w:bookmarkStart w:id="3768" w:name="_ETM_Q1_9729359"/>
      <w:bookmarkStart w:id="3769" w:name="_ETM_Q1_9729417"/>
      <w:bookmarkEnd w:id="3768"/>
      <w:bookmarkEnd w:id="3769"/>
    </w:p>
    <w:p w:rsidR="005D68E2" w:rsidRDefault="005D68E2" w:rsidP="005D68E2">
      <w:pPr>
        <w:rPr>
          <w:rtl/>
          <w:lang w:eastAsia="he-IL"/>
        </w:rPr>
      </w:pPr>
      <w:bookmarkStart w:id="3770" w:name="_ETM_Q1_9508199"/>
      <w:bookmarkStart w:id="3771" w:name="_ETM_Q1_9508320"/>
      <w:bookmarkEnd w:id="3770"/>
      <w:bookmarkEnd w:id="3771"/>
    </w:p>
    <w:p w:rsidR="005D68E2" w:rsidRDefault="005D68E2" w:rsidP="005D68E2">
      <w:pPr>
        <w:rPr>
          <w:rtl/>
          <w:lang w:eastAsia="he-IL"/>
        </w:rPr>
      </w:pPr>
      <w:bookmarkStart w:id="3772" w:name="_ETM_Q1_9197080"/>
      <w:bookmarkStart w:id="3773" w:name="_ETM_Q1_9199463"/>
      <w:bookmarkEnd w:id="3772"/>
      <w:bookmarkEnd w:id="3773"/>
    </w:p>
    <w:p w:rsidR="005D68E2" w:rsidRDefault="005D68E2" w:rsidP="005D68E2">
      <w:pPr>
        <w:rPr>
          <w:rtl/>
          <w:lang w:eastAsia="he-IL"/>
        </w:rPr>
      </w:pPr>
      <w:bookmarkStart w:id="3774" w:name="_ETM_Q1_8937205"/>
      <w:bookmarkEnd w:id="3774"/>
    </w:p>
    <w:p w:rsidR="005D68E2" w:rsidRDefault="005D68E2" w:rsidP="005D68E2">
      <w:pPr>
        <w:rPr>
          <w:rtl/>
          <w:lang w:eastAsia="he-IL"/>
        </w:rPr>
      </w:pPr>
      <w:bookmarkStart w:id="3775" w:name="_ETM_Q1_8857436"/>
      <w:bookmarkStart w:id="3776" w:name="_ETM_Q1_8857490"/>
      <w:bookmarkStart w:id="3777" w:name="_ETM_Q1_8858364"/>
      <w:bookmarkEnd w:id="3775"/>
      <w:bookmarkEnd w:id="3776"/>
      <w:bookmarkEnd w:id="3777"/>
    </w:p>
    <w:p w:rsidR="005D68E2" w:rsidRDefault="005D68E2" w:rsidP="005D68E2">
      <w:pPr>
        <w:pStyle w:val="KeepWithNext"/>
        <w:rPr>
          <w:rtl/>
          <w:lang w:eastAsia="he-IL"/>
        </w:rPr>
      </w:pPr>
    </w:p>
    <w:p w:rsidR="005D68E2" w:rsidRDefault="005D68E2" w:rsidP="005D68E2">
      <w:pPr>
        <w:rPr>
          <w:rtl/>
          <w:lang w:eastAsia="he-IL"/>
        </w:rPr>
      </w:pPr>
      <w:bookmarkStart w:id="3778" w:name="_ETM_Q1_8858637"/>
      <w:bookmarkStart w:id="3779" w:name="_ETM_Q1_8858660"/>
      <w:bookmarkEnd w:id="3778"/>
      <w:bookmarkEnd w:id="3779"/>
    </w:p>
    <w:p w:rsidR="005D68E2" w:rsidRDefault="005D68E2" w:rsidP="005D68E2">
      <w:pPr>
        <w:rPr>
          <w:rtl/>
          <w:lang w:eastAsia="he-IL"/>
        </w:rPr>
      </w:pPr>
      <w:bookmarkStart w:id="3780" w:name="_ETM_Q1_8764485"/>
      <w:bookmarkStart w:id="3781" w:name="_ETM_Q1_8764569"/>
      <w:bookmarkEnd w:id="3780"/>
      <w:bookmarkEnd w:id="3781"/>
    </w:p>
    <w:p w:rsidR="005D68E2" w:rsidRDefault="005D68E2" w:rsidP="005D68E2">
      <w:pPr>
        <w:rPr>
          <w:rtl/>
          <w:lang w:eastAsia="he-IL"/>
        </w:rPr>
      </w:pPr>
      <w:bookmarkStart w:id="3782" w:name="_ETM_Q1_8763019"/>
      <w:bookmarkStart w:id="3783" w:name="_ETM_Q1_8763096"/>
      <w:bookmarkEnd w:id="3782"/>
      <w:bookmarkEnd w:id="3783"/>
    </w:p>
    <w:p w:rsidR="005D68E2" w:rsidRDefault="005D68E2" w:rsidP="005D68E2">
      <w:pPr>
        <w:pStyle w:val="KeepWithNext"/>
        <w:rPr>
          <w:rtl/>
          <w:lang w:eastAsia="he-IL"/>
        </w:rPr>
      </w:pPr>
    </w:p>
    <w:p w:rsidR="005D68E2" w:rsidRDefault="005D68E2" w:rsidP="005D68E2">
      <w:pPr>
        <w:rPr>
          <w:rtl/>
          <w:lang w:eastAsia="he-IL"/>
        </w:rPr>
      </w:pPr>
      <w:bookmarkStart w:id="3784" w:name="_ETM_Q1_8662166"/>
      <w:bookmarkStart w:id="3785" w:name="_ETM_Q1_8662190"/>
      <w:bookmarkEnd w:id="3784"/>
      <w:bookmarkEnd w:id="3785"/>
    </w:p>
    <w:p w:rsidR="005D68E2" w:rsidRDefault="005D68E2" w:rsidP="005D68E2">
      <w:pPr>
        <w:rPr>
          <w:rtl/>
          <w:lang w:eastAsia="he-IL"/>
        </w:rPr>
      </w:pPr>
    </w:p>
    <w:p w:rsidR="005D68E2" w:rsidRDefault="005D68E2" w:rsidP="005D68E2">
      <w:pPr>
        <w:rPr>
          <w:rtl/>
          <w:lang w:eastAsia="he-IL"/>
        </w:rPr>
      </w:pPr>
      <w:bookmarkStart w:id="3786" w:name="_ETM_Q1_8616634"/>
      <w:bookmarkStart w:id="3787" w:name="_ETM_Q1_8616692"/>
      <w:bookmarkEnd w:id="3786"/>
      <w:bookmarkEnd w:id="3787"/>
    </w:p>
    <w:p w:rsidR="005D68E2" w:rsidRDefault="005D68E2" w:rsidP="005D68E2">
      <w:pPr>
        <w:rPr>
          <w:rtl/>
          <w:lang w:eastAsia="he-IL"/>
        </w:rPr>
      </w:pPr>
    </w:p>
    <w:p w:rsidR="005D68E2" w:rsidRDefault="005D68E2" w:rsidP="005D68E2">
      <w:pPr>
        <w:pStyle w:val="KeepWithNext"/>
        <w:rPr>
          <w:rtl/>
          <w:lang w:eastAsia="he-IL"/>
        </w:rPr>
      </w:pPr>
    </w:p>
    <w:p w:rsidR="005D68E2" w:rsidRDefault="005D68E2" w:rsidP="005D68E2">
      <w:pPr>
        <w:rPr>
          <w:rtl/>
          <w:lang w:eastAsia="he-IL"/>
        </w:rPr>
      </w:pPr>
    </w:p>
    <w:p w:rsidR="007872B4" w:rsidRPr="008713A4" w:rsidRDefault="007872B4" w:rsidP="00AB3F3A">
      <w:pPr>
        <w:ind w:firstLine="0"/>
      </w:pPr>
    </w:p>
    <w:sectPr w:rsidR="007872B4" w:rsidRPr="008713A4" w:rsidSect="005D68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D68E2">
      <w:rPr>
        <w:rStyle w:val="af9"/>
        <w:noProof/>
        <w:rtl/>
      </w:rPr>
      <w:t>2</w:t>
    </w:r>
    <w:r>
      <w:rPr>
        <w:rStyle w:val="af9"/>
      </w:rPr>
      <w:fldChar w:fldCharType="end"/>
    </w:r>
  </w:p>
  <w:p w:rsidR="005D68E2" w:rsidRDefault="005D68E2" w:rsidP="005D68E2">
    <w:pPr>
      <w:pStyle w:val="a3"/>
      <w:ind w:firstLine="0"/>
    </w:pPr>
    <w:r>
      <w:rPr>
        <w:rtl/>
      </w:rPr>
      <w:t>ישיבה משותפת של הוועדה המיוחדת לזכויות הילד</w:t>
    </w:r>
  </w:p>
  <w:p w:rsidR="005D68E2" w:rsidRDefault="005D68E2" w:rsidP="005D68E2">
    <w:pPr>
      <w:pStyle w:val="a3"/>
      <w:ind w:firstLine="0"/>
      <w:rPr>
        <w:rtl/>
      </w:rPr>
    </w:pPr>
    <w:r>
      <w:rPr>
        <w:rtl/>
      </w:rPr>
      <w:t>והוועדה למיגור הפשיעה בחברה הערבית</w:t>
    </w:r>
  </w:p>
  <w:p w:rsidR="00D86E57" w:rsidRPr="00CC5815" w:rsidRDefault="005D68E2" w:rsidP="008E5E3F">
    <w:pPr>
      <w:pStyle w:val="a3"/>
      <w:ind w:firstLine="0"/>
      <w:rPr>
        <w:rtl/>
      </w:rPr>
    </w:pPr>
    <w:r>
      <w:rPr>
        <w:rtl/>
      </w:rPr>
      <w:t>18/08/2020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4FDEBF21" wp14:editId="2F5730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D68E2"/>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5:docId w15:val="{C92EC20D-AAB1-401F-AF4A-7C990DEC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68E2"/>
    <w:rPr>
      <w:rFonts w:cs="Arial"/>
      <w:b/>
      <w:bCs w:val="0"/>
      <w:vanish/>
      <w:color w:val="010000"/>
      <w:bdr w:val="single" w:sz="4" w:space="0" w:color="FF66FF"/>
    </w:rPr>
  </w:style>
  <w:style w:type="character" w:customStyle="1" w:styleId="a4">
    <w:name w:val="כותרת עליונה תו"/>
    <w:basedOn w:val="a0"/>
    <w:link w:val="a3"/>
    <w:rsid w:val="005D68E2"/>
    <w:rPr>
      <w:rFonts w:cs="David"/>
      <w:sz w:val="24"/>
      <w:szCs w:val="24"/>
    </w:rPr>
  </w:style>
  <w:style w:type="character" w:styleId="FollowedHyperlink">
    <w:name w:val="FollowedHyperlink"/>
    <w:basedOn w:val="a0"/>
    <w:uiPriority w:val="99"/>
    <w:semiHidden/>
    <w:unhideWhenUsed/>
    <w:rsid w:val="005D68E2"/>
    <w:rPr>
      <w:color w:val="800080" w:themeColor="followedHyperlink"/>
      <w:u w:val="single"/>
    </w:rPr>
  </w:style>
  <w:style w:type="paragraph" w:customStyle="1" w:styleId="msonormal0">
    <w:name w:val="msonormal"/>
    <w:basedOn w:val="a"/>
    <w:rsid w:val="005D68E2"/>
    <w:pPr>
      <w:bidi w:val="0"/>
      <w:spacing w:before="100" w:beforeAutospacing="1" w:after="100" w:afterAutospacing="1" w:line="240" w:lineRule="auto"/>
      <w:ind w:firstLine="0"/>
      <w:jc w:val="left"/>
    </w:pPr>
    <w:rPr>
      <w:rFonts w:cs="Times New Roman"/>
    </w:rPr>
  </w:style>
  <w:style w:type="character" w:customStyle="1" w:styleId="a9">
    <w:name w:val="כותרת תחתונה תו"/>
    <w:basedOn w:val="a0"/>
    <w:link w:val="a8"/>
    <w:rsid w:val="005D68E2"/>
    <w:rPr>
      <w:rFonts w:cs="David"/>
      <w:sz w:val="24"/>
      <w:szCs w:val="24"/>
    </w:rPr>
  </w:style>
  <w:style w:type="paragraph" w:styleId="aff">
    <w:name w:val="Balloon Text"/>
    <w:basedOn w:val="a"/>
    <w:link w:val="aff0"/>
    <w:semiHidden/>
    <w:unhideWhenUsed/>
    <w:rsid w:val="005D68E2"/>
    <w:pPr>
      <w:spacing w:line="240" w:lineRule="auto"/>
    </w:pPr>
    <w:rPr>
      <w:rFonts w:ascii="Tahoma" w:hAnsi="Tahoma" w:cs="Tahoma"/>
      <w:sz w:val="16"/>
      <w:szCs w:val="16"/>
    </w:rPr>
  </w:style>
  <w:style w:type="character" w:customStyle="1" w:styleId="aff0">
    <w:name w:val="טקסט בלונים תו"/>
    <w:basedOn w:val="a0"/>
    <w:link w:val="aff"/>
    <w:semiHidden/>
    <w:rsid w:val="005D68E2"/>
    <w:rPr>
      <w:rFonts w:ascii="Tahoma" w:hAnsi="Tahoma" w:cs="Tahoma"/>
      <w:sz w:val="16"/>
      <w:szCs w:val="16"/>
    </w:rPr>
  </w:style>
  <w:style w:type="table" w:styleId="aff1">
    <w:name w:val="Table Grid"/>
    <w:basedOn w:val="a1"/>
    <w:rsid w:val="005D68E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87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9911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5AAEB-DEAA-4ECE-AC1E-F76E5BEE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18236</Words>
  <Characters>91180</Characters>
  <Application>Microsoft Office Word</Application>
  <DocSecurity>0</DocSecurity>
  <Lines>759</Lines>
  <Paragraphs>218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2020-09-13T11:05:00Z</dcterms:modified>
</cp:coreProperties>
</file>