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5B2A5C" w14:textId="3121C92B" w:rsidR="00E64116" w:rsidRPr="005817EC" w:rsidRDefault="00A271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B74CD2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5F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4AD4B0" w14:textId="782F473E" w:rsidR="00E64116" w:rsidRPr="008713A4" w:rsidRDefault="00A271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6CE2C9E" w14:textId="77777777" w:rsidR="00E64116" w:rsidRPr="008713A4" w:rsidRDefault="00E64116" w:rsidP="0049458B">
      <w:pPr>
        <w:rPr>
          <w:rtl/>
        </w:rPr>
      </w:pPr>
    </w:p>
    <w:p w14:paraId="0E928A95" w14:textId="77777777" w:rsidR="00E64116" w:rsidRPr="008713A4" w:rsidRDefault="00E64116" w:rsidP="0049458B">
      <w:pPr>
        <w:rPr>
          <w:rtl/>
        </w:rPr>
      </w:pPr>
    </w:p>
    <w:p w14:paraId="26DB402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392A0E" w14:textId="11C1E171" w:rsidR="00E64116" w:rsidRPr="008713A4" w:rsidRDefault="00A271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E75F8B">
        <w:rPr>
          <w:rFonts w:hint="cs"/>
          <w:b/>
          <w:bCs/>
          <w:rtl/>
        </w:rPr>
        <w:t>211</w:t>
      </w:r>
      <w:bookmarkStart w:id="0" w:name="_GoBack"/>
      <w:bookmarkEnd w:id="0"/>
    </w:p>
    <w:p w14:paraId="600F27A9" w14:textId="611368B0" w:rsidR="00E64116" w:rsidRPr="008713A4" w:rsidRDefault="00A271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407170A9" w14:textId="6F551BEB" w:rsidR="00E64116" w:rsidRPr="008713A4" w:rsidRDefault="00A271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באוקטובר 2024), שעה 11:00</w:t>
      </w:r>
    </w:p>
    <w:p w14:paraId="5AFBDD4F" w14:textId="77777777" w:rsidR="00E64116" w:rsidRPr="008713A4" w:rsidRDefault="00E64116" w:rsidP="008320F6">
      <w:pPr>
        <w:ind w:firstLine="0"/>
        <w:rPr>
          <w:rtl/>
        </w:rPr>
      </w:pPr>
    </w:p>
    <w:p w14:paraId="0B65F858" w14:textId="77777777" w:rsidR="00E64116" w:rsidRPr="008713A4" w:rsidRDefault="00E64116" w:rsidP="008320F6">
      <w:pPr>
        <w:ind w:firstLine="0"/>
        <w:rPr>
          <w:rtl/>
        </w:rPr>
      </w:pPr>
    </w:p>
    <w:p w14:paraId="61F4F6DF" w14:textId="77777777" w:rsidR="00E64116" w:rsidRPr="008713A4" w:rsidRDefault="00E64116" w:rsidP="008320F6">
      <w:pPr>
        <w:ind w:firstLine="0"/>
        <w:rPr>
          <w:rtl/>
        </w:rPr>
      </w:pPr>
    </w:p>
    <w:p w14:paraId="0DAFBD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17E80E" w14:textId="4732DB00" w:rsidR="00E64116" w:rsidRPr="008713A4" w:rsidRDefault="00A27151" w:rsidP="00A27151">
      <w:pPr>
        <w:spacing w:before="60"/>
        <w:ind w:firstLine="0"/>
        <w:rPr>
          <w:rtl/>
        </w:rPr>
      </w:pPr>
      <w:bookmarkStart w:id="1" w:name="ET_subject_643890_1"/>
      <w:r w:rsidRPr="00A27151">
        <w:rPr>
          <w:rStyle w:val="TagStyle"/>
          <w:rtl/>
        </w:rPr>
        <w:t xml:space="preserve"> &lt;&lt; נושא &gt;&gt; </w:t>
      </w:r>
      <w:r w:rsidRPr="00A27151">
        <w:rPr>
          <w:rtl/>
        </w:rPr>
        <w:t>מיצוי זכויות אקטיבי מותאם שפתית לעולים חדשים במשרדי הממשלה ובגופים הרלבנטיים</w:t>
      </w:r>
      <w:r w:rsidRPr="00A27151">
        <w:rPr>
          <w:rStyle w:val="TagStyle"/>
          <w:rtl/>
        </w:rPr>
        <w:t xml:space="preserve"> &lt;&lt; נושא &gt;&gt;</w:t>
      </w:r>
      <w:r w:rsidR="00FD61E2">
        <w:rPr>
          <w:rtl/>
        </w:rPr>
        <w:t xml:space="preserve"> </w:t>
      </w:r>
      <w:bookmarkEnd w:id="1"/>
    </w:p>
    <w:p w14:paraId="722E1875" w14:textId="77777777" w:rsidR="00E64116" w:rsidRDefault="00E64116" w:rsidP="007C693F">
      <w:pPr>
        <w:spacing w:before="60"/>
        <w:ind w:firstLine="0"/>
        <w:rPr>
          <w:rtl/>
        </w:rPr>
      </w:pPr>
    </w:p>
    <w:p w14:paraId="7856CF21" w14:textId="77777777" w:rsidR="00A27151" w:rsidRPr="008713A4" w:rsidRDefault="00A27151" w:rsidP="007C693F">
      <w:pPr>
        <w:spacing w:before="60"/>
        <w:ind w:firstLine="0"/>
        <w:rPr>
          <w:rtl/>
        </w:rPr>
      </w:pPr>
    </w:p>
    <w:p w14:paraId="6D6D234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EEE84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5A2CC5" w14:textId="3A9F412C" w:rsidR="00E64116" w:rsidRPr="00B225B6" w:rsidRDefault="00A27151" w:rsidP="00EC1FB3">
      <w:pPr>
        <w:ind w:firstLine="0"/>
        <w:rPr>
          <w:rtl/>
        </w:rPr>
      </w:pPr>
      <w:r w:rsidRPr="00B225B6">
        <w:rPr>
          <w:rtl/>
        </w:rPr>
        <w:t>עודד פורר – היו"ר</w:t>
      </w:r>
    </w:p>
    <w:p w14:paraId="24CA1FD7" w14:textId="793447AE" w:rsidR="00A27151" w:rsidRPr="00B225B6" w:rsidRDefault="00A27151" w:rsidP="00EC1FB3">
      <w:pPr>
        <w:ind w:firstLine="0"/>
        <w:rPr>
          <w:rtl/>
        </w:rPr>
      </w:pPr>
      <w:r w:rsidRPr="00B225B6">
        <w:rPr>
          <w:rtl/>
        </w:rPr>
        <w:t xml:space="preserve">ולדימיר </w:t>
      </w:r>
      <w:proofErr w:type="spellStart"/>
      <w:r w:rsidRPr="00B225B6">
        <w:rPr>
          <w:rtl/>
        </w:rPr>
        <w:t>בליאק</w:t>
      </w:r>
      <w:proofErr w:type="spellEnd"/>
    </w:p>
    <w:p w14:paraId="7B3C7E0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ABCAD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2"/>
        <w:gridCol w:w="336"/>
        <w:gridCol w:w="5661"/>
      </w:tblGrid>
      <w:tr w:rsidR="00B225B6" w14:paraId="122A0D09" w14:textId="77777777" w:rsidTr="00B225B6">
        <w:tc>
          <w:tcPr>
            <w:tcW w:w="0" w:type="auto"/>
            <w:shd w:val="clear" w:color="auto" w:fill="auto"/>
          </w:tcPr>
          <w:p w14:paraId="3A74E734" w14:textId="424865D7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</w:t>
            </w:r>
            <w:proofErr w:type="spellStart"/>
            <w:r>
              <w:rPr>
                <w:rtl/>
              </w:rPr>
              <w:t>גולדפריינד</w:t>
            </w:r>
            <w:proofErr w:type="spellEnd"/>
            <w:r>
              <w:rPr>
                <w:rtl/>
              </w:rPr>
              <w:t>-גלילי</w:t>
            </w:r>
          </w:p>
        </w:tc>
        <w:tc>
          <w:tcPr>
            <w:tcW w:w="0" w:type="auto"/>
            <w:shd w:val="clear" w:color="auto" w:fill="auto"/>
          </w:tcPr>
          <w:p w14:paraId="31D67D00" w14:textId="6E77B694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862AF1" w14:textId="01A444EE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מידע, פרסום והסברה, משרד העלייה והקליטה</w:t>
            </w:r>
          </w:p>
        </w:tc>
      </w:tr>
      <w:tr w:rsidR="00B225B6" w14:paraId="5C753AC3" w14:textId="77777777" w:rsidTr="00B225B6">
        <w:tc>
          <w:tcPr>
            <w:tcW w:w="0" w:type="auto"/>
            <w:shd w:val="clear" w:color="auto" w:fill="auto"/>
          </w:tcPr>
          <w:p w14:paraId="7242CF8F" w14:textId="15F50700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פרסי</w:t>
            </w:r>
          </w:p>
        </w:tc>
        <w:tc>
          <w:tcPr>
            <w:tcW w:w="0" w:type="auto"/>
            <w:shd w:val="clear" w:color="auto" w:fill="auto"/>
          </w:tcPr>
          <w:p w14:paraId="0821911F" w14:textId="741A48BD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C90298" w14:textId="2F6579C7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שירות סניפי, רשות המיסים, משרד האוצר</w:t>
            </w:r>
          </w:p>
        </w:tc>
      </w:tr>
      <w:tr w:rsidR="00B225B6" w14:paraId="7C5C16E7" w14:textId="77777777" w:rsidTr="00B225B6">
        <w:tc>
          <w:tcPr>
            <w:tcW w:w="0" w:type="auto"/>
            <w:shd w:val="clear" w:color="auto" w:fill="auto"/>
          </w:tcPr>
          <w:p w14:paraId="185C37DD" w14:textId="62FD93F1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איזנקרפט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D7D7C7" w14:textId="35217DC9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7DB381" w14:textId="60E35DD0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פניות ציבור, רשות שוק ההון, משרד האוצר</w:t>
            </w:r>
          </w:p>
        </w:tc>
      </w:tr>
      <w:tr w:rsidR="00B225B6" w14:paraId="7BC717C0" w14:textId="77777777" w:rsidTr="00B225B6">
        <w:tc>
          <w:tcPr>
            <w:tcW w:w="0" w:type="auto"/>
            <w:shd w:val="clear" w:color="auto" w:fill="auto"/>
          </w:tcPr>
          <w:p w14:paraId="73E7A136" w14:textId="0D92CD95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מנוחה ברגמן</w:t>
            </w:r>
          </w:p>
        </w:tc>
        <w:tc>
          <w:tcPr>
            <w:tcW w:w="0" w:type="auto"/>
            <w:shd w:val="clear" w:color="auto" w:fill="auto"/>
          </w:tcPr>
          <w:p w14:paraId="18209A38" w14:textId="53E57883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C904BA" w14:textId="254D19F3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דיגיטל, משרד הרווחה והביטחון החברתי</w:t>
            </w:r>
          </w:p>
        </w:tc>
      </w:tr>
      <w:tr w:rsidR="00B225B6" w14:paraId="7D88E8AC" w14:textId="77777777" w:rsidTr="00B225B6">
        <w:tc>
          <w:tcPr>
            <w:tcW w:w="0" w:type="auto"/>
            <w:shd w:val="clear" w:color="auto" w:fill="auto"/>
          </w:tcPr>
          <w:p w14:paraId="1FE72C32" w14:textId="19E94962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אלי</w:t>
            </w:r>
          </w:p>
        </w:tc>
        <w:tc>
          <w:tcPr>
            <w:tcW w:w="0" w:type="auto"/>
            <w:shd w:val="clear" w:color="auto" w:fill="auto"/>
          </w:tcPr>
          <w:p w14:paraId="02972EFE" w14:textId="25B100BB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27BEB" w14:textId="1275CE64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הציבור, משרד העבודה</w:t>
            </w:r>
          </w:p>
        </w:tc>
      </w:tr>
      <w:tr w:rsidR="00B225B6" w14:paraId="321FD82F" w14:textId="77777777" w:rsidTr="00B225B6">
        <w:tc>
          <w:tcPr>
            <w:tcW w:w="0" w:type="auto"/>
            <w:shd w:val="clear" w:color="auto" w:fill="auto"/>
          </w:tcPr>
          <w:p w14:paraId="0852FA76" w14:textId="4C7B9E9B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אבינרי</w:t>
            </w:r>
          </w:p>
        </w:tc>
        <w:tc>
          <w:tcPr>
            <w:tcW w:w="0" w:type="auto"/>
            <w:shd w:val="clear" w:color="auto" w:fill="auto"/>
          </w:tcPr>
          <w:p w14:paraId="725F2A99" w14:textId="3D8076B4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F23674" w14:textId="04569B6E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אגף שירות לקוחות, המוסד לביטוח לאומי</w:t>
            </w:r>
          </w:p>
        </w:tc>
      </w:tr>
      <w:tr w:rsidR="00B225B6" w14:paraId="02D510C4" w14:textId="77777777" w:rsidTr="00B225B6">
        <w:tc>
          <w:tcPr>
            <w:tcW w:w="0" w:type="auto"/>
            <w:shd w:val="clear" w:color="auto" w:fill="auto"/>
          </w:tcPr>
          <w:p w14:paraId="0AB546F6" w14:textId="09957BBE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עילי </w:t>
            </w:r>
            <w:proofErr w:type="spellStart"/>
            <w:r>
              <w:rPr>
                <w:rtl/>
              </w:rPr>
              <w:t>וגשל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701492" w14:textId="46B8E504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D210A3" w14:textId="3E369EBF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זכאות, הסוכנות היהודית</w:t>
            </w:r>
          </w:p>
        </w:tc>
      </w:tr>
      <w:tr w:rsidR="00B225B6" w14:paraId="3BFE906E" w14:textId="77777777" w:rsidTr="00B225B6">
        <w:tc>
          <w:tcPr>
            <w:tcW w:w="0" w:type="auto"/>
            <w:shd w:val="clear" w:color="auto" w:fill="auto"/>
          </w:tcPr>
          <w:p w14:paraId="42F0D09F" w14:textId="5074EC7D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2B803E0E" w14:textId="30A14EDA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964D7" w14:textId="3720AF32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ארגון </w:t>
            </w:r>
            <w:r w:rsidR="00750B23">
              <w:rPr>
                <w:rtl/>
              </w:rPr>
              <w:t>'פתחון לב'</w:t>
            </w:r>
          </w:p>
        </w:tc>
      </w:tr>
      <w:tr w:rsidR="00B225B6" w14:paraId="121F89E6" w14:textId="77777777" w:rsidTr="00B225B6">
        <w:tc>
          <w:tcPr>
            <w:tcW w:w="0" w:type="auto"/>
            <w:shd w:val="clear" w:color="auto" w:fill="auto"/>
          </w:tcPr>
          <w:p w14:paraId="2FF79D69" w14:textId="336C5BA0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סעדיה</w:t>
            </w:r>
          </w:p>
        </w:tc>
        <w:tc>
          <w:tcPr>
            <w:tcW w:w="0" w:type="auto"/>
            <w:shd w:val="clear" w:color="auto" w:fill="auto"/>
          </w:tcPr>
          <w:p w14:paraId="495E89A1" w14:textId="5F03CB5C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D2C014" w14:textId="6F85EC3E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מחקר וקידום מדיניות, ארגון </w:t>
            </w:r>
            <w:r w:rsidR="00750B23">
              <w:rPr>
                <w:rtl/>
              </w:rPr>
              <w:t>'פתחון לב'</w:t>
            </w:r>
          </w:p>
        </w:tc>
      </w:tr>
      <w:tr w:rsidR="00B225B6" w14:paraId="1A0F62D6" w14:textId="77777777" w:rsidTr="00B225B6">
        <w:tc>
          <w:tcPr>
            <w:tcW w:w="0" w:type="auto"/>
            <w:shd w:val="clear" w:color="auto" w:fill="auto"/>
          </w:tcPr>
          <w:p w14:paraId="5EF9ECBB" w14:textId="4716D040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14:paraId="34FBBA45" w14:textId="513FF28D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5B7F7" w14:textId="1D48FA1E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ציבורית, קו לעובד</w:t>
            </w:r>
          </w:p>
        </w:tc>
      </w:tr>
      <w:tr w:rsidR="00B225B6" w14:paraId="2AD19D72" w14:textId="77777777" w:rsidTr="00B225B6">
        <w:tc>
          <w:tcPr>
            <w:tcW w:w="0" w:type="auto"/>
            <w:shd w:val="clear" w:color="auto" w:fill="auto"/>
          </w:tcPr>
          <w:p w14:paraId="5B4F78FE" w14:textId="13B02426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איילין-גורליק</w:t>
            </w:r>
          </w:p>
        </w:tc>
        <w:tc>
          <w:tcPr>
            <w:tcW w:w="0" w:type="auto"/>
            <w:shd w:val="clear" w:color="auto" w:fill="auto"/>
          </w:tcPr>
          <w:p w14:paraId="12E18C88" w14:textId="676771B6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8F23A" w14:textId="06823DE5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אגודת יהודי אתיופיה</w:t>
            </w:r>
          </w:p>
        </w:tc>
      </w:tr>
      <w:tr w:rsidR="00B225B6" w14:paraId="46E5A28C" w14:textId="77777777" w:rsidTr="00B225B6">
        <w:tc>
          <w:tcPr>
            <w:tcW w:w="0" w:type="auto"/>
            <w:shd w:val="clear" w:color="auto" w:fill="auto"/>
          </w:tcPr>
          <w:p w14:paraId="4691FA5A" w14:textId="4D8D2773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693E23A9" w14:textId="3B2F3587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EB09DA" w14:textId="1D255237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</w:t>
            </w:r>
          </w:p>
        </w:tc>
      </w:tr>
      <w:tr w:rsidR="00B225B6" w14:paraId="6EC24353" w14:textId="77777777" w:rsidTr="00B225B6">
        <w:tc>
          <w:tcPr>
            <w:tcW w:w="0" w:type="auto"/>
            <w:shd w:val="clear" w:color="auto" w:fill="auto"/>
          </w:tcPr>
          <w:p w14:paraId="7299B118" w14:textId="3BCFB71C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אליס </w:t>
            </w:r>
            <w:proofErr w:type="spellStart"/>
            <w:r>
              <w:rPr>
                <w:rtl/>
              </w:rPr>
              <w:t>יפימוב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2BD690" w14:textId="2AB090AE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D31B11" w14:textId="52AB1F14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חברתי כלכלי, לובי המיליון</w:t>
            </w:r>
          </w:p>
        </w:tc>
      </w:tr>
      <w:tr w:rsidR="00B225B6" w14:paraId="12FD4C56" w14:textId="77777777" w:rsidTr="00B225B6">
        <w:tc>
          <w:tcPr>
            <w:tcW w:w="0" w:type="auto"/>
            <w:shd w:val="clear" w:color="auto" w:fill="auto"/>
          </w:tcPr>
          <w:p w14:paraId="2D9DB36D" w14:textId="09D42121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shd w:val="clear" w:color="auto" w:fill="auto"/>
          </w:tcPr>
          <w:p w14:paraId="15F92235" w14:textId="2A07A0D1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A21B48" w14:textId="01B143C0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ארגוני עולים בישראל</w:t>
            </w:r>
          </w:p>
        </w:tc>
      </w:tr>
      <w:tr w:rsidR="00B225B6" w14:paraId="05B1AF7C" w14:textId="77777777" w:rsidTr="00B225B6">
        <w:tc>
          <w:tcPr>
            <w:tcW w:w="0" w:type="auto"/>
            <w:shd w:val="clear" w:color="auto" w:fill="auto"/>
          </w:tcPr>
          <w:p w14:paraId="1A66350B" w14:textId="0880DDB7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פישמן</w:t>
            </w:r>
          </w:p>
        </w:tc>
        <w:tc>
          <w:tcPr>
            <w:tcW w:w="0" w:type="auto"/>
            <w:shd w:val="clear" w:color="auto" w:fill="auto"/>
          </w:tcPr>
          <w:p w14:paraId="5E0DAA81" w14:textId="52C67B77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5309F4" w14:textId="237B67BA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וכ"א, איגוד מורים עולים-איגום</w:t>
            </w:r>
          </w:p>
        </w:tc>
      </w:tr>
      <w:tr w:rsidR="00B225B6" w14:paraId="78DF0F1D" w14:textId="77777777" w:rsidTr="00B225B6">
        <w:tc>
          <w:tcPr>
            <w:tcW w:w="0" w:type="auto"/>
            <w:shd w:val="clear" w:color="auto" w:fill="auto"/>
          </w:tcPr>
          <w:p w14:paraId="0CA5D35C" w14:textId="50471D84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עמר</w:t>
            </w:r>
          </w:p>
        </w:tc>
        <w:tc>
          <w:tcPr>
            <w:tcW w:w="0" w:type="auto"/>
            <w:shd w:val="clear" w:color="auto" w:fill="auto"/>
          </w:tcPr>
          <w:p w14:paraId="50AA2373" w14:textId="53442DB7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EC101" w14:textId="799A9A5F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צעירי דימונה</w:t>
            </w:r>
          </w:p>
        </w:tc>
      </w:tr>
      <w:tr w:rsidR="00B225B6" w14:paraId="3229BC90" w14:textId="77777777" w:rsidTr="00B225B6">
        <w:tc>
          <w:tcPr>
            <w:tcW w:w="0" w:type="auto"/>
            <w:shd w:val="clear" w:color="auto" w:fill="auto"/>
          </w:tcPr>
          <w:p w14:paraId="2053BDE1" w14:textId="3B2126FF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אילה אליהו</w:t>
            </w:r>
          </w:p>
        </w:tc>
        <w:tc>
          <w:tcPr>
            <w:tcW w:w="0" w:type="auto"/>
            <w:shd w:val="clear" w:color="auto" w:fill="auto"/>
          </w:tcPr>
          <w:p w14:paraId="47A81B68" w14:textId="01E1E17A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30473D" w14:textId="5193BAD2" w:rsidR="00B225B6" w:rsidRDefault="00B22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14:paraId="1E3633CB" w14:textId="77777777" w:rsidR="00E64116" w:rsidRDefault="00E64116" w:rsidP="00DE5B80">
      <w:pPr>
        <w:ind w:firstLine="0"/>
        <w:rPr>
          <w:rtl/>
        </w:rPr>
      </w:pPr>
    </w:p>
    <w:p w14:paraId="643353BE" w14:textId="77777777" w:rsidR="00E64116" w:rsidRPr="008713A4" w:rsidRDefault="00E64116" w:rsidP="00DE5B80">
      <w:pPr>
        <w:ind w:firstLine="0"/>
        <w:rPr>
          <w:rtl/>
        </w:rPr>
      </w:pPr>
    </w:p>
    <w:p w14:paraId="20209D3B" w14:textId="3984D43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E3CA7EB" w14:textId="0A3FD74E" w:rsidR="00E64116" w:rsidRPr="008713A4" w:rsidRDefault="00A27151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802A0CA" w14:textId="77777777" w:rsidR="00E64116" w:rsidRPr="008713A4" w:rsidRDefault="00E64116" w:rsidP="00DE5B80">
      <w:pPr>
        <w:ind w:firstLine="0"/>
        <w:rPr>
          <w:rtl/>
        </w:rPr>
      </w:pPr>
    </w:p>
    <w:p w14:paraId="37DF24A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8CCD4B" w14:textId="219DDD83" w:rsidR="00E64116" w:rsidRDefault="00A03A1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970425B" w14:textId="77777777" w:rsidR="00A03A10" w:rsidRDefault="00A03A10" w:rsidP="008320F6">
      <w:pPr>
        <w:ind w:firstLine="0"/>
        <w:rPr>
          <w:rtl/>
        </w:rPr>
      </w:pPr>
    </w:p>
    <w:p w14:paraId="513E78E3" w14:textId="77777777" w:rsidR="00A03A10" w:rsidRPr="00AE093B" w:rsidRDefault="00A03A10" w:rsidP="00A03A10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548BE72" w14:textId="77777777" w:rsidR="00A03A10" w:rsidRDefault="00A03A10" w:rsidP="008320F6">
      <w:pPr>
        <w:ind w:firstLine="0"/>
        <w:rPr>
          <w:rtl/>
        </w:rPr>
      </w:pPr>
    </w:p>
    <w:p w14:paraId="020C8305" w14:textId="350B0CEA" w:rsidR="00A03A10" w:rsidRDefault="00A03A1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3FB4C66" w14:textId="2FE9E36C" w:rsidR="00A03A10" w:rsidRDefault="00A03A10" w:rsidP="00A03A10">
      <w:pPr>
        <w:pStyle w:val="a6"/>
        <w:keepNext/>
        <w:rPr>
          <w:rtl/>
        </w:rPr>
      </w:pPr>
      <w:bookmarkStart w:id="2" w:name="ET_subject_643890_2"/>
      <w:r w:rsidRPr="00A03A1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מיצוי זכויות אקטיבי מותאם שפתית לעולים חדשים במשרדי הממשלה ובגופים הרלבנטיים</w:t>
      </w:r>
      <w:r w:rsidRPr="00A03A10">
        <w:rPr>
          <w:rStyle w:val="TagStyle"/>
          <w:rtl/>
        </w:rPr>
        <w:t xml:space="preserve"> &lt;&lt; נושא &gt;&gt;</w:t>
      </w:r>
      <w:r w:rsidR="00FD61E2">
        <w:rPr>
          <w:rtl/>
        </w:rPr>
        <w:t xml:space="preserve"> </w:t>
      </w:r>
      <w:bookmarkEnd w:id="2"/>
    </w:p>
    <w:p w14:paraId="01A33C3C" w14:textId="77777777" w:rsidR="00A03A10" w:rsidRDefault="00A03A10" w:rsidP="00A03A10">
      <w:pPr>
        <w:pStyle w:val="KeepWithNext"/>
        <w:rPr>
          <w:rtl/>
        </w:rPr>
      </w:pPr>
    </w:p>
    <w:p w14:paraId="1C0E63E4" w14:textId="77777777" w:rsidR="00A03A10" w:rsidRDefault="00A03A10" w:rsidP="00A03A10">
      <w:pPr>
        <w:rPr>
          <w:rtl/>
        </w:rPr>
      </w:pPr>
    </w:p>
    <w:p w14:paraId="7450592D" w14:textId="288C0621" w:rsidR="00A03A10" w:rsidRDefault="00A03A10" w:rsidP="00A03A10">
      <w:pPr>
        <w:pStyle w:val="af6"/>
        <w:keepNext/>
        <w:rPr>
          <w:rtl/>
        </w:rPr>
      </w:pPr>
      <w:bookmarkStart w:id="3" w:name="ET_yor_5520_3"/>
      <w:r w:rsidRPr="00A03A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3A10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3"/>
    </w:p>
    <w:p w14:paraId="6E75B6D0" w14:textId="77777777" w:rsidR="00A03A10" w:rsidRDefault="00A03A10" w:rsidP="00A03A10">
      <w:pPr>
        <w:pStyle w:val="KeepWithNext"/>
        <w:rPr>
          <w:rtl/>
          <w:lang w:eastAsia="he-IL"/>
        </w:rPr>
      </w:pPr>
    </w:p>
    <w:p w14:paraId="4E9B4F37" w14:textId="771A2402" w:rsidR="00A03A10" w:rsidRDefault="00A03A10" w:rsidP="00A03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</w:t>
      </w:r>
      <w:bookmarkStart w:id="4" w:name="_ETM_Q1_4755"/>
      <w:bookmarkEnd w:id="4"/>
      <w:r>
        <w:rPr>
          <w:rFonts w:hint="cs"/>
          <w:rtl/>
          <w:lang w:eastAsia="he-IL"/>
        </w:rPr>
        <w:t xml:space="preserve">ישיבת ועדת העלייה, הקליטה והתפוצות, היום ה-9 באוקטובר 2024, ז' </w:t>
      </w:r>
      <w:bookmarkStart w:id="5" w:name="_ETM_Q1_11780"/>
      <w:bookmarkEnd w:id="5"/>
      <w:r>
        <w:rPr>
          <w:rFonts w:hint="cs"/>
          <w:rtl/>
          <w:lang w:eastAsia="he-IL"/>
        </w:rPr>
        <w:t xml:space="preserve">בתשרי תשפ"ה, נושא הדיון הוא מיצוי זכויות אקטיבי מותאם שפתית </w:t>
      </w:r>
      <w:bookmarkStart w:id="6" w:name="_ETM_Q1_14042"/>
      <w:bookmarkEnd w:id="6"/>
      <w:r>
        <w:rPr>
          <w:rFonts w:hint="cs"/>
          <w:rtl/>
          <w:lang w:eastAsia="he-IL"/>
        </w:rPr>
        <w:t xml:space="preserve">לעולים חדשים במשרדי הממשלה הרלבנטיים. </w:t>
      </w:r>
    </w:p>
    <w:p w14:paraId="12C96ED5" w14:textId="77777777" w:rsidR="00A03A10" w:rsidRDefault="00A03A10" w:rsidP="00A03A10">
      <w:pPr>
        <w:rPr>
          <w:rtl/>
          <w:lang w:eastAsia="he-IL"/>
        </w:rPr>
      </w:pPr>
      <w:bookmarkStart w:id="7" w:name="_ETM_Q1_23624"/>
      <w:bookmarkStart w:id="8" w:name="_ETM_Q1_23666"/>
      <w:bookmarkEnd w:id="7"/>
      <w:bookmarkEnd w:id="8"/>
    </w:p>
    <w:p w14:paraId="0BE861E8" w14:textId="20CAA888" w:rsidR="007C154A" w:rsidRDefault="00A03A10" w:rsidP="00A03A10">
      <w:pPr>
        <w:rPr>
          <w:rtl/>
          <w:lang w:eastAsia="he-IL"/>
        </w:rPr>
      </w:pPr>
      <w:bookmarkStart w:id="9" w:name="_ETM_Q1_23776"/>
      <w:bookmarkStart w:id="10" w:name="_ETM_Q1_23812"/>
      <w:bookmarkEnd w:id="9"/>
      <w:bookmarkEnd w:id="10"/>
      <w:r>
        <w:rPr>
          <w:rFonts w:hint="cs"/>
          <w:rtl/>
          <w:lang w:eastAsia="he-IL"/>
        </w:rPr>
        <w:t xml:space="preserve">אני כן חייב </w:t>
      </w:r>
      <w:bookmarkStart w:id="11" w:name="_ETM_Q1_24976"/>
      <w:bookmarkEnd w:id="11"/>
      <w:r>
        <w:rPr>
          <w:rFonts w:hint="cs"/>
          <w:rtl/>
          <w:lang w:eastAsia="he-IL"/>
        </w:rPr>
        <w:t xml:space="preserve">לומר משהו לפני שנתחיל את הדיון. היום פורסם בבוקר </w:t>
      </w:r>
      <w:bookmarkStart w:id="12" w:name="_ETM_Q1_27328"/>
      <w:bookmarkEnd w:id="12"/>
      <w:r>
        <w:rPr>
          <w:rFonts w:hint="cs"/>
          <w:rtl/>
          <w:lang w:eastAsia="he-IL"/>
        </w:rPr>
        <w:t xml:space="preserve">על עוד אירוע אנטישמי </w:t>
      </w:r>
      <w:r w:rsidR="007C154A">
        <w:rPr>
          <w:rFonts w:hint="cs"/>
          <w:rtl/>
          <w:lang w:eastAsia="he-IL"/>
        </w:rPr>
        <w:t xml:space="preserve">אלים וקשה בצרפת, כמובן ראוי לכל גינוי, אבל לצערי מה </w:t>
      </w:r>
      <w:bookmarkStart w:id="13" w:name="_ETM_Q1_38887"/>
      <w:bookmarkEnd w:id="13"/>
      <w:r w:rsidR="007C154A">
        <w:rPr>
          <w:rFonts w:hint="cs"/>
          <w:rtl/>
          <w:lang w:eastAsia="he-IL"/>
        </w:rPr>
        <w:t xml:space="preserve">שחווה הקהילה היהודית בצרפת כבר הפך להיות מצב בלתי </w:t>
      </w:r>
      <w:bookmarkStart w:id="14" w:name="_ETM_Q1_46541"/>
      <w:bookmarkEnd w:id="14"/>
      <w:r w:rsidR="007C154A">
        <w:rPr>
          <w:rFonts w:hint="cs"/>
          <w:rtl/>
          <w:lang w:eastAsia="he-IL"/>
        </w:rPr>
        <w:t xml:space="preserve">אפשרי. אני לא מצליח להבין מה עוד יש ליהודים לחפש </w:t>
      </w:r>
      <w:bookmarkStart w:id="15" w:name="_ETM_Q1_47913"/>
      <w:bookmarkEnd w:id="15"/>
      <w:r w:rsidR="007C154A">
        <w:rPr>
          <w:rFonts w:hint="cs"/>
          <w:rtl/>
          <w:lang w:eastAsia="he-IL"/>
        </w:rPr>
        <w:t>בצרפת</w:t>
      </w:r>
      <w:r w:rsidR="00750B23">
        <w:rPr>
          <w:rFonts w:hint="cs"/>
          <w:rtl/>
          <w:lang w:eastAsia="he-IL"/>
        </w:rPr>
        <w:t>,</w:t>
      </w:r>
      <w:r w:rsidR="007C154A">
        <w:rPr>
          <w:rFonts w:hint="cs"/>
          <w:rtl/>
          <w:lang w:eastAsia="he-IL"/>
        </w:rPr>
        <w:t xml:space="preserve"> חייבים לעלות לארץ ישראל</w:t>
      </w:r>
      <w:r w:rsidR="00750B23">
        <w:rPr>
          <w:rFonts w:hint="cs"/>
          <w:rtl/>
          <w:lang w:eastAsia="he-IL"/>
        </w:rPr>
        <w:t>.</w:t>
      </w:r>
      <w:r w:rsidR="007C154A">
        <w:rPr>
          <w:rFonts w:hint="cs"/>
          <w:rtl/>
          <w:lang w:eastAsia="he-IL"/>
        </w:rPr>
        <w:t xml:space="preserve"> אין יכולת לקיים שם באופן </w:t>
      </w:r>
      <w:bookmarkStart w:id="16" w:name="_ETM_Q1_58020"/>
      <w:bookmarkEnd w:id="16"/>
      <w:r w:rsidR="007C154A">
        <w:rPr>
          <w:rFonts w:hint="cs"/>
          <w:rtl/>
          <w:lang w:eastAsia="he-IL"/>
        </w:rPr>
        <w:t xml:space="preserve">חופשי חיים יהודיים, ראינו שכונות שלמות שם שנמצאות ממש כמו </w:t>
      </w:r>
      <w:bookmarkStart w:id="17" w:name="_ETM_Q1_65227"/>
      <w:bookmarkEnd w:id="17"/>
      <w:r w:rsidR="007C154A">
        <w:rPr>
          <w:rFonts w:hint="cs"/>
          <w:rtl/>
          <w:lang w:eastAsia="he-IL"/>
        </w:rPr>
        <w:t xml:space="preserve">בגטו ולא יכולים לצאת. </w:t>
      </w:r>
    </w:p>
    <w:p w14:paraId="52118665" w14:textId="77777777" w:rsidR="007C154A" w:rsidRDefault="007C154A" w:rsidP="00A03A10">
      <w:pPr>
        <w:rPr>
          <w:rtl/>
          <w:lang w:eastAsia="he-IL"/>
        </w:rPr>
      </w:pPr>
      <w:bookmarkStart w:id="18" w:name="_ETM_Q1_75507"/>
      <w:bookmarkStart w:id="19" w:name="_ETM_Q1_75551"/>
      <w:bookmarkStart w:id="20" w:name="_ETM_Q1_75668"/>
      <w:bookmarkEnd w:id="18"/>
      <w:bookmarkEnd w:id="19"/>
      <w:bookmarkEnd w:id="20"/>
    </w:p>
    <w:p w14:paraId="0D2A89DD" w14:textId="19B02DE5" w:rsidR="007C154A" w:rsidRDefault="007C154A" w:rsidP="007C154A">
      <w:pPr>
        <w:rPr>
          <w:rtl/>
          <w:lang w:eastAsia="he-IL"/>
        </w:rPr>
      </w:pPr>
      <w:bookmarkStart w:id="21" w:name="_ETM_Q1_75702"/>
      <w:bookmarkEnd w:id="21"/>
      <w:r>
        <w:rPr>
          <w:rFonts w:hint="cs"/>
          <w:rtl/>
          <w:lang w:eastAsia="he-IL"/>
        </w:rPr>
        <w:t xml:space="preserve">שיא השיאים הוא שבפריז משלחת של </w:t>
      </w:r>
      <w:bookmarkStart w:id="22" w:name="_ETM_Q1_72581"/>
      <w:bookmarkEnd w:id="22"/>
      <w:r>
        <w:rPr>
          <w:rFonts w:hint="cs"/>
          <w:rtl/>
          <w:lang w:eastAsia="he-IL"/>
        </w:rPr>
        <w:t>חברי כנסת, יש אזורים שמבחינה ביטחונית לא נתנו לנו ל</w:t>
      </w:r>
      <w:bookmarkStart w:id="23" w:name="_ETM_Q1_75499"/>
      <w:bookmarkEnd w:id="23"/>
      <w:r>
        <w:rPr>
          <w:rFonts w:hint="cs"/>
          <w:rtl/>
          <w:lang w:eastAsia="he-IL"/>
        </w:rPr>
        <w:t xml:space="preserve">בקר בהם, אזורים שבהם גרים יהודים. אני מדבר על </w:t>
      </w:r>
      <w:bookmarkStart w:id="24" w:name="_ETM_Q1_81229"/>
      <w:bookmarkEnd w:id="24"/>
      <w:r>
        <w:rPr>
          <w:rFonts w:hint="cs"/>
          <w:rtl/>
          <w:lang w:eastAsia="he-IL"/>
        </w:rPr>
        <w:t>לפני כחודש. האירוע המזעזע הזה הוא עוד קריאת</w:t>
      </w:r>
      <w:bookmarkStart w:id="25" w:name="_ETM_Q1_85206"/>
      <w:bookmarkEnd w:id="25"/>
      <w:r>
        <w:rPr>
          <w:rFonts w:hint="cs"/>
          <w:rtl/>
          <w:lang w:eastAsia="he-IL"/>
        </w:rPr>
        <w:t xml:space="preserve"> השכמה ליהודי צרפת: תעלו לישראל, אין לכם מה לחפש שם. </w:t>
      </w:r>
      <w:bookmarkStart w:id="26" w:name="_ETM_Q1_88697"/>
      <w:bookmarkStart w:id="27" w:name="_ETM_Q1_88842"/>
      <w:bookmarkStart w:id="28" w:name="_ETM_Q1_88884"/>
      <w:bookmarkStart w:id="29" w:name="_ETM_Q1_88994"/>
      <w:bookmarkStart w:id="30" w:name="_ETM_Q1_89031"/>
      <w:bookmarkEnd w:id="26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 xml:space="preserve">ובתוך כך החובה עלינו כמובן היא לקלוט את העלייה כמו </w:t>
      </w:r>
      <w:bookmarkStart w:id="31" w:name="_ETM_Q1_99290"/>
      <w:bookmarkEnd w:id="31"/>
      <w:r>
        <w:rPr>
          <w:rFonts w:hint="cs"/>
          <w:rtl/>
          <w:lang w:eastAsia="he-IL"/>
        </w:rPr>
        <w:t xml:space="preserve">שצריך ולשם כך התכנסנו כאן. </w:t>
      </w:r>
      <w:bookmarkStart w:id="32" w:name="_ETM_Q1_103363"/>
      <w:bookmarkEnd w:id="32"/>
    </w:p>
    <w:p w14:paraId="32426A95" w14:textId="77777777" w:rsidR="007C154A" w:rsidRDefault="007C154A" w:rsidP="007C154A">
      <w:pPr>
        <w:rPr>
          <w:rtl/>
          <w:lang w:eastAsia="he-IL"/>
        </w:rPr>
      </w:pPr>
      <w:bookmarkStart w:id="33" w:name="_ETM_Q1_103405"/>
      <w:bookmarkStart w:id="34" w:name="_ETM_Q1_103523"/>
      <w:bookmarkEnd w:id="33"/>
      <w:bookmarkEnd w:id="34"/>
    </w:p>
    <w:p w14:paraId="4298DF94" w14:textId="4DB9C3B6" w:rsidR="007C154A" w:rsidRDefault="007C154A" w:rsidP="007C154A">
      <w:pPr>
        <w:rPr>
          <w:rtl/>
          <w:lang w:eastAsia="he-IL"/>
        </w:rPr>
      </w:pPr>
      <w:bookmarkStart w:id="35" w:name="_ETM_Q1_103563"/>
      <w:bookmarkEnd w:id="35"/>
      <w:r>
        <w:rPr>
          <w:rFonts w:hint="cs"/>
          <w:rtl/>
          <w:lang w:eastAsia="he-IL"/>
        </w:rPr>
        <w:t>אנחנו מתכנסים כבר אחרי</w:t>
      </w:r>
      <w:bookmarkStart w:id="36" w:name="_ETM_Q1_108220"/>
      <w:bookmarkEnd w:id="36"/>
      <w:r>
        <w:rPr>
          <w:rFonts w:hint="cs"/>
          <w:rtl/>
          <w:lang w:eastAsia="he-IL"/>
        </w:rPr>
        <w:t xml:space="preserve"> שאנחנו נמצאים כבר 367 ימים במלחמה, החטופות והחטופים שלנו עדיין </w:t>
      </w:r>
      <w:bookmarkStart w:id="37" w:name="_ETM_Q1_114318"/>
      <w:bookmarkEnd w:id="37"/>
      <w:r>
        <w:rPr>
          <w:rFonts w:hint="cs"/>
          <w:rtl/>
          <w:lang w:eastAsia="he-IL"/>
        </w:rPr>
        <w:t xml:space="preserve">במנהרות החמאס והכוחות שלנו נלחמים כרגע גם ברצועת עזה, גם </w:t>
      </w:r>
      <w:bookmarkStart w:id="38" w:name="_ETM_Q1_123525"/>
      <w:bookmarkEnd w:id="38"/>
      <w:r>
        <w:rPr>
          <w:rFonts w:hint="cs"/>
          <w:rtl/>
          <w:lang w:eastAsia="he-IL"/>
        </w:rPr>
        <w:t xml:space="preserve">בצפון. נאחל לכולם שיחזרו הביתה בשלום ושיחזירו גם הביתה בשלום </w:t>
      </w:r>
      <w:bookmarkStart w:id="39" w:name="_ETM_Q1_132197"/>
      <w:bookmarkEnd w:id="39"/>
      <w:r>
        <w:rPr>
          <w:rFonts w:hint="cs"/>
          <w:rtl/>
          <w:lang w:eastAsia="he-IL"/>
        </w:rPr>
        <w:t xml:space="preserve">את החטופות והחטופים שלנו. </w:t>
      </w:r>
      <w:bookmarkStart w:id="40" w:name="_ETM_Q1_135254"/>
      <w:bookmarkEnd w:id="40"/>
    </w:p>
    <w:p w14:paraId="148959B1" w14:textId="77777777" w:rsidR="007C154A" w:rsidRDefault="007C154A" w:rsidP="007C154A">
      <w:pPr>
        <w:rPr>
          <w:rtl/>
          <w:lang w:eastAsia="he-IL"/>
        </w:rPr>
      </w:pPr>
      <w:bookmarkStart w:id="41" w:name="_ETM_Q1_135294"/>
      <w:bookmarkStart w:id="42" w:name="_ETM_Q1_135422"/>
      <w:bookmarkEnd w:id="41"/>
      <w:bookmarkEnd w:id="42"/>
    </w:p>
    <w:p w14:paraId="37276894" w14:textId="1D444CBA" w:rsidR="007C154A" w:rsidRDefault="007C154A" w:rsidP="00750B23">
      <w:pPr>
        <w:rPr>
          <w:rtl/>
          <w:lang w:eastAsia="he-IL"/>
        </w:rPr>
      </w:pPr>
      <w:bookmarkStart w:id="43" w:name="_ETM_Q1_135461"/>
      <w:bookmarkEnd w:id="43"/>
      <w:r>
        <w:rPr>
          <w:rFonts w:hint="cs"/>
          <w:rtl/>
          <w:lang w:eastAsia="he-IL"/>
        </w:rPr>
        <w:t xml:space="preserve">הדיון הזה נולד בעקבות סיור שאני </w:t>
      </w:r>
      <w:bookmarkStart w:id="44" w:name="_ETM_Q1_136263"/>
      <w:bookmarkEnd w:id="44"/>
      <w:r>
        <w:rPr>
          <w:rFonts w:hint="cs"/>
          <w:rtl/>
          <w:lang w:eastAsia="he-IL"/>
        </w:rPr>
        <w:t xml:space="preserve">קיימתי במטה הלוגיסטי, </w:t>
      </w:r>
      <w:proofErr w:type="spellStart"/>
      <w:r>
        <w:rPr>
          <w:rFonts w:hint="cs"/>
          <w:rtl/>
          <w:lang w:eastAsia="he-IL"/>
        </w:rPr>
        <w:t>מרלוג</w:t>
      </w:r>
      <w:proofErr w:type="spellEnd"/>
      <w:r>
        <w:rPr>
          <w:rFonts w:hint="cs"/>
          <w:rtl/>
          <w:lang w:eastAsia="he-IL"/>
        </w:rPr>
        <w:t xml:space="preserve"> החירום של ארגון </w:t>
      </w:r>
      <w:r w:rsidR="00750B23">
        <w:rPr>
          <w:rtl/>
          <w:lang w:eastAsia="he-IL"/>
        </w:rPr>
        <w:t>'</w:t>
      </w:r>
      <w:r w:rsidR="00750B23">
        <w:rPr>
          <w:rFonts w:hint="cs"/>
          <w:rtl/>
          <w:lang w:eastAsia="he-IL"/>
        </w:rPr>
        <w:t>פתחון לב</w:t>
      </w:r>
      <w:r w:rsidR="00750B23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ונחשפתי קצת לפעילות של הארגון הזה, גם כלפי כלל</w:t>
      </w:r>
      <w:bookmarkStart w:id="45" w:name="_ETM_Q1_151971"/>
      <w:bookmarkEnd w:id="45"/>
      <w:r>
        <w:rPr>
          <w:rFonts w:hint="cs"/>
          <w:rtl/>
          <w:lang w:eastAsia="he-IL"/>
        </w:rPr>
        <w:t xml:space="preserve"> האוכלוסייה מבחינת ההיערכות למלחמה וגם הסיוע השוטף</w:t>
      </w:r>
      <w:r w:rsidR="00750B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46" w:name="_ETM_Q1_158251"/>
      <w:bookmarkEnd w:id="46"/>
      <w:r>
        <w:rPr>
          <w:rFonts w:hint="cs"/>
          <w:rtl/>
          <w:lang w:eastAsia="he-IL"/>
        </w:rPr>
        <w:t>גם מבחינת הסיוע לעולים. עולים חדשים שמגיעים למדינת ישראל נתקלים</w:t>
      </w:r>
      <w:bookmarkStart w:id="47" w:name="_ETM_Q1_162283"/>
      <w:bookmarkEnd w:id="47"/>
      <w:r>
        <w:rPr>
          <w:rFonts w:hint="cs"/>
          <w:rtl/>
          <w:lang w:eastAsia="he-IL"/>
        </w:rPr>
        <w:t xml:space="preserve"> בבירוקרטיה יוצאת דופן נוסף על הבירוקרטיה שכל אחד מאיתנו </w:t>
      </w:r>
      <w:bookmarkStart w:id="48" w:name="_ETM_Q1_166589"/>
      <w:bookmarkEnd w:id="48"/>
      <w:r>
        <w:rPr>
          <w:rFonts w:hint="cs"/>
          <w:rtl/>
          <w:lang w:eastAsia="he-IL"/>
        </w:rPr>
        <w:t xml:space="preserve">חווה כשהוא בא במגע עם משרדי ממשלה. הבירוקרטיה </w:t>
      </w:r>
      <w:bookmarkStart w:id="49" w:name="_ETM_Q1_173750"/>
      <w:bookmarkEnd w:id="49"/>
      <w:r>
        <w:rPr>
          <w:rFonts w:hint="cs"/>
          <w:rtl/>
          <w:lang w:eastAsia="he-IL"/>
        </w:rPr>
        <w:t xml:space="preserve">הזאת לא חסה על אף אחד, אבל אם אתה גם </w:t>
      </w:r>
      <w:bookmarkStart w:id="50" w:name="_ETM_Q1_174621"/>
      <w:bookmarkEnd w:id="50"/>
      <w:r>
        <w:rPr>
          <w:rFonts w:hint="cs"/>
          <w:rtl/>
          <w:lang w:eastAsia="he-IL"/>
        </w:rPr>
        <w:t xml:space="preserve">מגיע עם חוסר ידע, עם פערי תרבות, עם פערי </w:t>
      </w:r>
      <w:bookmarkStart w:id="51" w:name="_ETM_Q1_177560"/>
      <w:bookmarkEnd w:id="51"/>
      <w:r>
        <w:rPr>
          <w:rFonts w:hint="cs"/>
          <w:rtl/>
          <w:lang w:eastAsia="he-IL"/>
        </w:rPr>
        <w:t xml:space="preserve">שפה ואין מידע נגיש בשפה הרלוונטית מיצוי הזכויות </w:t>
      </w:r>
      <w:bookmarkStart w:id="52" w:name="_ETM_Q1_181820"/>
      <w:bookmarkEnd w:id="52"/>
      <w:r>
        <w:rPr>
          <w:rFonts w:hint="cs"/>
          <w:rtl/>
          <w:lang w:eastAsia="he-IL"/>
        </w:rPr>
        <w:t xml:space="preserve">של העולים לוקה בחסר, ואז הרבה מאוד דיונים שאנחנו מקיימים </w:t>
      </w:r>
      <w:bookmarkStart w:id="53" w:name="_ETM_Q1_185596"/>
      <w:bookmarkEnd w:id="53"/>
      <w:r>
        <w:rPr>
          <w:rFonts w:hint="cs"/>
          <w:rtl/>
          <w:lang w:eastAsia="he-IL"/>
        </w:rPr>
        <w:t>כאן כדי לסייע לעולים החדשים, באמצעות הטבות מסוימות, באמצעות</w:t>
      </w:r>
      <w:bookmarkStart w:id="54" w:name="_ETM_Q1_194477"/>
      <w:bookmarkEnd w:id="54"/>
      <w:r>
        <w:rPr>
          <w:rFonts w:hint="cs"/>
          <w:rtl/>
          <w:lang w:eastAsia="he-IL"/>
        </w:rPr>
        <w:t xml:space="preserve"> הקלות מסוימות, בכלל לא מגיע עד לאותם עולים שלא יודעים </w:t>
      </w:r>
      <w:bookmarkStart w:id="55" w:name="_ETM_Q1_197853"/>
      <w:bookmarkEnd w:id="55"/>
      <w:r>
        <w:rPr>
          <w:rFonts w:hint="cs"/>
          <w:rtl/>
          <w:lang w:eastAsia="he-IL"/>
        </w:rPr>
        <w:t xml:space="preserve">את הזכויות שלהם ומה המידע הרלוונטי עבורם. </w:t>
      </w:r>
    </w:p>
    <w:p w14:paraId="26466949" w14:textId="77777777" w:rsidR="007C154A" w:rsidRDefault="007C154A" w:rsidP="007C154A">
      <w:pPr>
        <w:rPr>
          <w:rtl/>
          <w:lang w:eastAsia="he-IL"/>
        </w:rPr>
      </w:pPr>
      <w:bookmarkStart w:id="56" w:name="_ETM_Q1_205766"/>
      <w:bookmarkStart w:id="57" w:name="_ETM_Q1_205802"/>
      <w:bookmarkEnd w:id="56"/>
      <w:bookmarkEnd w:id="57"/>
    </w:p>
    <w:p w14:paraId="5791903C" w14:textId="60404E70" w:rsidR="007C154A" w:rsidRDefault="007C154A" w:rsidP="007C154A">
      <w:pPr>
        <w:rPr>
          <w:rtl/>
          <w:lang w:eastAsia="he-IL"/>
        </w:rPr>
      </w:pPr>
      <w:bookmarkStart w:id="58" w:name="_ETM_Q1_205942"/>
      <w:bookmarkStart w:id="59" w:name="_ETM_Q1_205970"/>
      <w:bookmarkEnd w:id="58"/>
      <w:bookmarkEnd w:id="59"/>
      <w:r>
        <w:rPr>
          <w:rFonts w:hint="cs"/>
          <w:rtl/>
          <w:lang w:eastAsia="he-IL"/>
        </w:rPr>
        <w:t xml:space="preserve">נלחמנו כאן </w:t>
      </w:r>
      <w:bookmarkStart w:id="60" w:name="_ETM_Q1_202984"/>
      <w:bookmarkEnd w:id="60"/>
      <w:r>
        <w:rPr>
          <w:rFonts w:hint="cs"/>
          <w:rtl/>
          <w:lang w:eastAsia="he-IL"/>
        </w:rPr>
        <w:t>הרבה מאוד לגבי מוקדי הסיוע בשפה לעולים החדשים כ</w:t>
      </w:r>
      <w:bookmarkStart w:id="61" w:name="_ETM_Q1_209648"/>
      <w:bookmarkEnd w:id="61"/>
      <w:r>
        <w:rPr>
          <w:rFonts w:hint="cs"/>
          <w:rtl/>
          <w:lang w:eastAsia="he-IL"/>
        </w:rPr>
        <w:t xml:space="preserve">די לוודא שבאמת </w:t>
      </w:r>
      <w:r w:rsidR="00750B2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עולה חדש שפונה במהלך המלחמה למוקדי </w:t>
      </w:r>
      <w:bookmarkStart w:id="62" w:name="_ETM_Q1_214183"/>
      <w:bookmarkEnd w:id="62"/>
      <w:r>
        <w:rPr>
          <w:rFonts w:hint="cs"/>
          <w:rtl/>
          <w:lang w:eastAsia="he-IL"/>
        </w:rPr>
        <w:t xml:space="preserve">הסיוע שפתחו המשרדים יהיה לפחות איזה שהוא מענה בשפה. משרד </w:t>
      </w:r>
      <w:bookmarkStart w:id="63" w:name="_ETM_Q1_217875"/>
      <w:bookmarkEnd w:id="63"/>
      <w:r>
        <w:rPr>
          <w:rFonts w:hint="cs"/>
          <w:rtl/>
          <w:lang w:eastAsia="he-IL"/>
        </w:rPr>
        <w:t xml:space="preserve">העלייה והקליטה נרתם לטובת העניין הזה גם בסיוע בתרגום, קיימנו </w:t>
      </w:r>
      <w:bookmarkStart w:id="64" w:name="_ETM_Q1_223335"/>
      <w:bookmarkEnd w:id="64"/>
      <w:r>
        <w:rPr>
          <w:rFonts w:hint="cs"/>
          <w:rtl/>
          <w:lang w:eastAsia="he-IL"/>
        </w:rPr>
        <w:t xml:space="preserve">גם ישיבה עם מערך הדיגיטל הלאומי כדי לאחד את </w:t>
      </w:r>
      <w:bookmarkStart w:id="65" w:name="_ETM_Q1_227738"/>
      <w:bookmarkEnd w:id="65"/>
      <w:r>
        <w:rPr>
          <w:rFonts w:hint="cs"/>
          <w:rtl/>
          <w:lang w:eastAsia="he-IL"/>
        </w:rPr>
        <w:t xml:space="preserve">כל המידע הרלוונטי באתר 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, אבל עדיין אני </w:t>
      </w:r>
      <w:bookmarkStart w:id="66" w:name="_ETM_Q1_231793"/>
      <w:bookmarkEnd w:id="66"/>
      <w:r>
        <w:rPr>
          <w:rFonts w:hint="cs"/>
          <w:rtl/>
          <w:lang w:eastAsia="he-IL"/>
        </w:rPr>
        <w:t xml:space="preserve">חושב שהעולים לא מצליחים לקבל את כל מה שהם יכולים </w:t>
      </w:r>
      <w:bookmarkStart w:id="67" w:name="_ETM_Q1_239160"/>
      <w:bookmarkEnd w:id="67"/>
      <w:r>
        <w:rPr>
          <w:rFonts w:hint="cs"/>
          <w:rtl/>
          <w:lang w:eastAsia="he-IL"/>
        </w:rPr>
        <w:t xml:space="preserve">לקבל. הדברים האלה הם גם לא רק המידע, </w:t>
      </w:r>
      <w:bookmarkStart w:id="68" w:name="_ETM_Q1_239019"/>
      <w:bookmarkEnd w:id="68"/>
      <w:r>
        <w:rPr>
          <w:rFonts w:hint="cs"/>
          <w:rtl/>
          <w:lang w:eastAsia="he-IL"/>
        </w:rPr>
        <w:t xml:space="preserve">אלא גם מה לעשות עם המידע הזה ואיך להפוך את </w:t>
      </w:r>
      <w:bookmarkStart w:id="69" w:name="_ETM_Q1_243874"/>
      <w:bookmarkEnd w:id="69"/>
      <w:r>
        <w:rPr>
          <w:rFonts w:hint="cs"/>
          <w:rtl/>
          <w:lang w:eastAsia="he-IL"/>
        </w:rPr>
        <w:t>הזכות הזאת שיש לך על הנייר למשהו שאתה מקבל או</w:t>
      </w:r>
      <w:bookmarkStart w:id="70" w:name="_ETM_Q1_249524"/>
      <w:bookmarkEnd w:id="70"/>
      <w:r>
        <w:rPr>
          <w:rFonts w:hint="cs"/>
          <w:rtl/>
          <w:lang w:eastAsia="he-IL"/>
        </w:rPr>
        <w:t xml:space="preserve">תו בסוף אליך. </w:t>
      </w:r>
    </w:p>
    <w:p w14:paraId="58B41562" w14:textId="77777777" w:rsidR="007C154A" w:rsidRDefault="007C154A" w:rsidP="007C154A">
      <w:pPr>
        <w:rPr>
          <w:rtl/>
          <w:lang w:eastAsia="he-IL"/>
        </w:rPr>
      </w:pPr>
      <w:bookmarkStart w:id="71" w:name="_ETM_Q1_253754"/>
      <w:bookmarkStart w:id="72" w:name="_ETM_Q1_253787"/>
      <w:bookmarkEnd w:id="71"/>
      <w:bookmarkEnd w:id="72"/>
    </w:p>
    <w:p w14:paraId="5236D63C" w14:textId="1299C9F9" w:rsidR="007C154A" w:rsidRDefault="007C154A" w:rsidP="007C154A">
      <w:pPr>
        <w:rPr>
          <w:rtl/>
          <w:lang w:eastAsia="he-IL"/>
        </w:rPr>
      </w:pPr>
      <w:bookmarkStart w:id="73" w:name="_ETM_Q1_253906"/>
      <w:bookmarkStart w:id="74" w:name="_ETM_Q1_253935"/>
      <w:bookmarkEnd w:id="73"/>
      <w:bookmarkEnd w:id="74"/>
      <w:r>
        <w:rPr>
          <w:rFonts w:hint="cs"/>
          <w:rtl/>
          <w:lang w:eastAsia="he-IL"/>
        </w:rPr>
        <w:t>אני ארצה לשמוע ואולי שיציגו פה</w:t>
      </w:r>
      <w:bookmarkStart w:id="75" w:name="_ETM_Q1_257547"/>
      <w:bookmarkEnd w:id="75"/>
      <w:r>
        <w:rPr>
          <w:rFonts w:hint="cs"/>
          <w:rtl/>
          <w:lang w:eastAsia="he-IL"/>
        </w:rPr>
        <w:t xml:space="preserve"> גם מ</w:t>
      </w:r>
      <w:r w:rsidR="00750B23">
        <w:rPr>
          <w:rtl/>
          <w:lang w:eastAsia="he-IL"/>
        </w:rPr>
        <w:t>'</w:t>
      </w:r>
      <w:r w:rsidR="00750B23">
        <w:rPr>
          <w:rFonts w:hint="cs"/>
          <w:rtl/>
          <w:lang w:eastAsia="he-IL"/>
        </w:rPr>
        <w:t>פתחון לב</w:t>
      </w:r>
      <w:r w:rsidR="00750B23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מה שהם עושים וגם לשמוע פה את </w:t>
      </w:r>
      <w:bookmarkStart w:id="76" w:name="_ETM_Q1_259411"/>
      <w:bookmarkEnd w:id="76"/>
      <w:r>
        <w:rPr>
          <w:rFonts w:hint="cs"/>
          <w:rtl/>
          <w:lang w:eastAsia="he-IL"/>
        </w:rPr>
        <w:t xml:space="preserve">הנוכחים הנוספים ואז גם נפנה למשרדי הממשלה כדי לראות איך </w:t>
      </w:r>
      <w:bookmarkStart w:id="77" w:name="_ETM_Q1_262891"/>
      <w:bookmarkEnd w:id="77"/>
      <w:r>
        <w:rPr>
          <w:rFonts w:hint="cs"/>
          <w:rtl/>
          <w:lang w:eastAsia="he-IL"/>
        </w:rPr>
        <w:t>אפשר לקדם את זה. בבקשה, אלי.</w:t>
      </w:r>
    </w:p>
    <w:p w14:paraId="665A7AF4" w14:textId="77777777" w:rsidR="007C154A" w:rsidRDefault="007C154A" w:rsidP="007C154A">
      <w:pPr>
        <w:rPr>
          <w:rtl/>
          <w:lang w:eastAsia="he-IL"/>
        </w:rPr>
      </w:pPr>
      <w:bookmarkStart w:id="78" w:name="_ETM_Q1_266092"/>
      <w:bookmarkStart w:id="79" w:name="_ETM_Q1_266128"/>
      <w:bookmarkStart w:id="80" w:name="_ETM_Q1_267011"/>
      <w:bookmarkEnd w:id="78"/>
      <w:bookmarkEnd w:id="79"/>
      <w:bookmarkEnd w:id="80"/>
    </w:p>
    <w:p w14:paraId="0320D2E2" w14:textId="29E7B0B1" w:rsidR="007C154A" w:rsidRDefault="007C154A" w:rsidP="007C154A">
      <w:pPr>
        <w:pStyle w:val="af9"/>
        <w:keepNext/>
        <w:rPr>
          <w:rtl/>
          <w:lang w:eastAsia="he-IL"/>
        </w:rPr>
      </w:pPr>
      <w:bookmarkStart w:id="81" w:name="ET_guest_936967_4"/>
      <w:r w:rsidRPr="007C1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7C154A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81"/>
    </w:p>
    <w:p w14:paraId="53DCBBC7" w14:textId="77777777" w:rsidR="007C154A" w:rsidRDefault="007C154A" w:rsidP="007C154A">
      <w:pPr>
        <w:pStyle w:val="KeepWithNext"/>
        <w:rPr>
          <w:rtl/>
          <w:lang w:eastAsia="he-IL"/>
        </w:rPr>
      </w:pPr>
    </w:p>
    <w:p w14:paraId="3A5FA053" w14:textId="024DDD62" w:rsidR="007C154A" w:rsidRDefault="007C154A" w:rsidP="007C154A">
      <w:pPr>
        <w:rPr>
          <w:rtl/>
          <w:lang w:eastAsia="he-IL"/>
        </w:rPr>
      </w:pPr>
      <w:bookmarkStart w:id="82" w:name="_ETM_Q1_267410"/>
      <w:bookmarkStart w:id="83" w:name="_ETM_Q1_267431"/>
      <w:bookmarkEnd w:id="82"/>
      <w:bookmarkEnd w:id="83"/>
      <w:r>
        <w:rPr>
          <w:rFonts w:hint="cs"/>
          <w:rtl/>
          <w:lang w:eastAsia="he-IL"/>
        </w:rPr>
        <w:t xml:space="preserve">היושב ראש, המוטיבציה הנוספת שאנחנו </w:t>
      </w:r>
      <w:bookmarkStart w:id="84" w:name="_ETM_Q1_275732"/>
      <w:bookmarkEnd w:id="84"/>
      <w:r>
        <w:rPr>
          <w:rFonts w:hint="cs"/>
          <w:rtl/>
          <w:lang w:eastAsia="he-IL"/>
        </w:rPr>
        <w:t xml:space="preserve">מקבלים לדיון הזה, אנחנו מתחילים לשמוע על תקציב </w:t>
      </w:r>
      <w:bookmarkStart w:id="85" w:name="_ETM_Q1_279055"/>
      <w:bookmarkEnd w:id="85"/>
      <w:r>
        <w:rPr>
          <w:rFonts w:hint="cs"/>
          <w:rtl/>
          <w:lang w:eastAsia="he-IL"/>
        </w:rPr>
        <w:t xml:space="preserve">האימים שמתוכנן ל-2025 בראייה החברתית ואנחנו מבינים שאם אנחנו </w:t>
      </w:r>
      <w:bookmarkStart w:id="86" w:name="_ETM_Q1_281695"/>
      <w:bookmarkEnd w:id="86"/>
      <w:r>
        <w:rPr>
          <w:rFonts w:hint="cs"/>
          <w:rtl/>
          <w:lang w:eastAsia="he-IL"/>
        </w:rPr>
        <w:t xml:space="preserve">לא נתחיל לעבוד היום כדי להביא גם אלינו בדל"ת אמותינו </w:t>
      </w:r>
      <w:bookmarkStart w:id="87" w:name="_ETM_Q1_285185"/>
      <w:bookmarkEnd w:id="87"/>
      <w:r>
        <w:rPr>
          <w:rFonts w:hint="cs"/>
          <w:rtl/>
          <w:lang w:eastAsia="he-IL"/>
        </w:rPr>
        <w:t xml:space="preserve">של </w:t>
      </w:r>
      <w:r w:rsidR="00750B23">
        <w:rPr>
          <w:rtl/>
          <w:lang w:eastAsia="he-IL"/>
        </w:rPr>
        <w:t>'</w:t>
      </w:r>
      <w:r w:rsidR="00750B23">
        <w:rPr>
          <w:rFonts w:hint="cs"/>
          <w:rtl/>
          <w:lang w:eastAsia="he-IL"/>
        </w:rPr>
        <w:t>פתחון לב</w:t>
      </w:r>
      <w:r w:rsidR="00750B23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פחות לקוחות מה שנקרא אנחנו נהיה בבעיה. </w:t>
      </w:r>
      <w:bookmarkStart w:id="88" w:name="_ETM_Q1_290993"/>
      <w:bookmarkStart w:id="89" w:name="_ETM_Q1_291130"/>
      <w:bookmarkEnd w:id="88"/>
      <w:bookmarkEnd w:id="89"/>
    </w:p>
    <w:p w14:paraId="4077C6B6" w14:textId="77777777" w:rsidR="007C154A" w:rsidRDefault="007C154A" w:rsidP="007C154A">
      <w:pPr>
        <w:rPr>
          <w:rtl/>
          <w:lang w:eastAsia="he-IL"/>
        </w:rPr>
      </w:pPr>
      <w:bookmarkStart w:id="90" w:name="_ETM_Q1_291164"/>
      <w:bookmarkEnd w:id="90"/>
    </w:p>
    <w:p w14:paraId="24A0540C" w14:textId="1E28A97C" w:rsidR="007C154A" w:rsidRDefault="007C154A" w:rsidP="007C154A">
      <w:pPr>
        <w:rPr>
          <w:rtl/>
          <w:lang w:eastAsia="he-IL"/>
        </w:rPr>
      </w:pPr>
      <w:bookmarkStart w:id="91" w:name="_ETM_Q1_291281"/>
      <w:bookmarkStart w:id="92" w:name="_ETM_Q1_291311"/>
      <w:bookmarkEnd w:id="91"/>
      <w:bookmarkEnd w:id="92"/>
      <w:r>
        <w:rPr>
          <w:rFonts w:hint="cs"/>
          <w:rtl/>
          <w:lang w:eastAsia="he-IL"/>
        </w:rPr>
        <w:t xml:space="preserve">כל מי שיושב פה סביב השולחן מכיר את העובדה שמחקרית </w:t>
      </w:r>
      <w:bookmarkStart w:id="93" w:name="_ETM_Q1_293599"/>
      <w:bookmarkEnd w:id="93"/>
      <w:r>
        <w:rPr>
          <w:rFonts w:hint="cs"/>
          <w:rtl/>
          <w:lang w:eastAsia="he-IL"/>
        </w:rPr>
        <w:t>בישראל ככל שיורדים בעשירונים יש תת מיצוי זכויות גדול בעשרות</w:t>
      </w:r>
      <w:bookmarkStart w:id="94" w:name="_ETM_Q1_298717"/>
      <w:bookmarkEnd w:id="94"/>
      <w:r>
        <w:rPr>
          <w:rFonts w:hint="cs"/>
          <w:rtl/>
          <w:lang w:eastAsia="he-IL"/>
        </w:rPr>
        <w:t xml:space="preserve"> אחוזים, דהיינו עשירים ממצים זכויות, עניים אינם ממצים זכויות. הדוח </w:t>
      </w:r>
      <w:bookmarkStart w:id="95" w:name="_ETM_Q1_303542"/>
      <w:bookmarkEnd w:id="95"/>
      <w:r>
        <w:rPr>
          <w:rFonts w:hint="cs"/>
          <w:rtl/>
          <w:lang w:eastAsia="he-IL"/>
        </w:rPr>
        <w:t xml:space="preserve">האחרון על מיצוי זכויות של ביטוח לאומי ושל מבקר </w:t>
      </w:r>
      <w:bookmarkStart w:id="96" w:name="_ETM_Q1_303725"/>
      <w:bookmarkEnd w:id="96"/>
      <w:r>
        <w:rPr>
          <w:rFonts w:hint="cs"/>
          <w:rtl/>
          <w:lang w:eastAsia="he-IL"/>
        </w:rPr>
        <w:t xml:space="preserve">המדינה מ-2015 מדבר רק שם על מיליארדי שקלים שנמצאים. נכון </w:t>
      </w:r>
      <w:bookmarkStart w:id="97" w:name="_ETM_Q1_312812"/>
      <w:bookmarkEnd w:id="97"/>
      <w:r>
        <w:rPr>
          <w:rFonts w:hint="cs"/>
          <w:rtl/>
          <w:lang w:eastAsia="he-IL"/>
        </w:rPr>
        <w:t xml:space="preserve">שמאז הביטוח הלאומי עשה מהפכה טכנולוגית ואחרת בכל מה </w:t>
      </w:r>
      <w:bookmarkStart w:id="98" w:name="_ETM_Q1_317001"/>
      <w:bookmarkEnd w:id="98"/>
      <w:r>
        <w:rPr>
          <w:rFonts w:hint="cs"/>
          <w:rtl/>
          <w:lang w:eastAsia="he-IL"/>
        </w:rPr>
        <w:t xml:space="preserve">שקשור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מידע, באמת שיפור מדהים, אבל, ופה זה האבל הגדול, </w:t>
      </w:r>
      <w:r w:rsidR="00750B2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אוכלוסיות שאנחנו מדברים עליהן, בין היתר </w:t>
      </w:r>
      <w:bookmarkStart w:id="99" w:name="_ETM_Q1_325251"/>
      <w:bookmarkEnd w:id="99"/>
      <w:r>
        <w:rPr>
          <w:rFonts w:hint="cs"/>
          <w:rtl/>
          <w:lang w:eastAsia="he-IL"/>
        </w:rPr>
        <w:t xml:space="preserve">שמדברת כאן הוועדה, הנגשת מידע היא בכלל לא רלוונטית כמעט. </w:t>
      </w:r>
      <w:bookmarkStart w:id="100" w:name="_ETM_Q1_329368"/>
      <w:bookmarkEnd w:id="100"/>
    </w:p>
    <w:p w14:paraId="652D9803" w14:textId="77777777" w:rsidR="007C154A" w:rsidRDefault="007C154A" w:rsidP="007C154A">
      <w:pPr>
        <w:rPr>
          <w:rtl/>
          <w:lang w:eastAsia="he-IL"/>
        </w:rPr>
      </w:pPr>
      <w:bookmarkStart w:id="101" w:name="_ETM_Q1_329496"/>
      <w:bookmarkStart w:id="102" w:name="_ETM_Q1_329533"/>
      <w:bookmarkStart w:id="103" w:name="_ETM_Q1_329664"/>
      <w:bookmarkEnd w:id="101"/>
      <w:bookmarkEnd w:id="102"/>
      <w:bookmarkEnd w:id="103"/>
    </w:p>
    <w:p w14:paraId="307AD9FE" w14:textId="09324BB6" w:rsidR="007C154A" w:rsidRDefault="007C154A" w:rsidP="007C154A">
      <w:pPr>
        <w:rPr>
          <w:rtl/>
          <w:lang w:eastAsia="he-IL"/>
        </w:rPr>
      </w:pPr>
      <w:bookmarkStart w:id="104" w:name="_ETM_Q1_329705"/>
      <w:bookmarkEnd w:id="104"/>
      <w:r>
        <w:rPr>
          <w:rFonts w:hint="cs"/>
          <w:rtl/>
          <w:lang w:eastAsia="he-IL"/>
        </w:rPr>
        <w:lastRenderedPageBreak/>
        <w:t xml:space="preserve">החסמים שלהם הם הרבה מעבר לנושא הזה של הנגשה של </w:t>
      </w:r>
      <w:bookmarkStart w:id="105" w:name="_ETM_Q1_335770"/>
      <w:bookmarkEnd w:id="105"/>
      <w:r>
        <w:rPr>
          <w:rFonts w:hint="cs"/>
          <w:rtl/>
          <w:lang w:eastAsia="he-IL"/>
        </w:rPr>
        <w:t xml:space="preserve">מידע. בואו רגע כולנו ננסה לחשוב על עולה חדש </w:t>
      </w:r>
      <w:bookmarkStart w:id="106" w:name="_ETM_Q1_340775"/>
      <w:bookmarkEnd w:id="106"/>
      <w:r>
        <w:rPr>
          <w:rFonts w:hint="cs"/>
          <w:rtl/>
          <w:lang w:eastAsia="he-IL"/>
        </w:rPr>
        <w:t>שגר בצפון, מפונה, שיש לו עסק שנסגר והבן שלו חולה.</w:t>
      </w:r>
      <w:bookmarkStart w:id="107" w:name="_ETM_Q1_345253"/>
      <w:bookmarkEnd w:id="107"/>
      <w:r>
        <w:rPr>
          <w:rFonts w:hint="cs"/>
          <w:rtl/>
          <w:lang w:eastAsia="he-IL"/>
        </w:rPr>
        <w:t xml:space="preserve"> תחשבו רגע על כמה גורמים הוא צריך לדבר איתם. </w:t>
      </w:r>
      <w:bookmarkStart w:id="108" w:name="_ETM_Q1_348211"/>
      <w:bookmarkEnd w:id="108"/>
      <w:r>
        <w:rPr>
          <w:rFonts w:hint="cs"/>
          <w:rtl/>
          <w:lang w:eastAsia="he-IL"/>
        </w:rPr>
        <w:t>יש פה דוח</w:t>
      </w:r>
      <w:r w:rsidR="00FD61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מחזיק שעברנו ב-48 מוקדי שירות שונים </w:t>
      </w:r>
      <w:bookmarkStart w:id="109" w:name="_ETM_Q1_352904"/>
      <w:bookmarkEnd w:id="109"/>
      <w:r>
        <w:rPr>
          <w:rFonts w:hint="cs"/>
          <w:rtl/>
          <w:lang w:eastAsia="he-IL"/>
        </w:rPr>
        <w:t xml:space="preserve">שמפעילה המדינה, כל מה שאתם רואים בצבע צבוע זה אומר </w:t>
      </w:r>
      <w:bookmarkStart w:id="110" w:name="_ETM_Q1_358432"/>
      <w:bookmarkEnd w:id="110"/>
      <w:r>
        <w:rPr>
          <w:rFonts w:hint="cs"/>
          <w:rtl/>
          <w:lang w:eastAsia="he-IL"/>
        </w:rPr>
        <w:t xml:space="preserve">שאין שם הנגשה שפתית. </w:t>
      </w:r>
    </w:p>
    <w:p w14:paraId="1C032C60" w14:textId="77777777" w:rsidR="007C154A" w:rsidRDefault="007C154A" w:rsidP="007C154A">
      <w:pPr>
        <w:rPr>
          <w:rtl/>
          <w:lang w:eastAsia="he-IL"/>
        </w:rPr>
      </w:pPr>
      <w:bookmarkStart w:id="111" w:name="_ETM_Q1_362263"/>
      <w:bookmarkStart w:id="112" w:name="_ETM_Q1_362317"/>
      <w:bookmarkStart w:id="113" w:name="_ETM_Q1_360530"/>
      <w:bookmarkEnd w:id="111"/>
      <w:bookmarkEnd w:id="112"/>
      <w:bookmarkEnd w:id="113"/>
    </w:p>
    <w:p w14:paraId="265C53C5" w14:textId="2330A04D" w:rsidR="007C154A" w:rsidRDefault="007C154A" w:rsidP="007C154A">
      <w:pPr>
        <w:pStyle w:val="a4"/>
        <w:keepNext/>
        <w:rPr>
          <w:rtl/>
        </w:rPr>
      </w:pPr>
      <w:bookmarkStart w:id="114" w:name="ET_speaker_שלומית_אבינח_5"/>
      <w:r w:rsidRPr="007C154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C154A">
        <w:rPr>
          <w:rStyle w:val="TagStyle"/>
          <w:rtl/>
        </w:rPr>
        <w:t xml:space="preserve"> &lt;&lt; דובר &gt;&gt;</w:t>
      </w:r>
      <w:r w:rsidR="00FD61E2">
        <w:rPr>
          <w:rtl/>
        </w:rPr>
        <w:t xml:space="preserve"> </w:t>
      </w:r>
      <w:bookmarkEnd w:id="114"/>
    </w:p>
    <w:p w14:paraId="7B51B3FB" w14:textId="77777777" w:rsidR="007C154A" w:rsidRDefault="007C154A" w:rsidP="007C154A">
      <w:pPr>
        <w:pStyle w:val="KeepWithNext"/>
        <w:rPr>
          <w:rtl/>
          <w:lang w:eastAsia="he-IL"/>
        </w:rPr>
      </w:pPr>
    </w:p>
    <w:p w14:paraId="7B804CC8" w14:textId="20A6D416" w:rsidR="007C154A" w:rsidRDefault="007C154A" w:rsidP="007C154A">
      <w:pPr>
        <w:rPr>
          <w:rtl/>
          <w:lang w:eastAsia="he-IL"/>
        </w:rPr>
      </w:pPr>
      <w:bookmarkStart w:id="115" w:name="_ETM_Q1_360942"/>
      <w:bookmarkStart w:id="116" w:name="_ETM_Q1_360986"/>
      <w:bookmarkEnd w:id="115"/>
      <w:bookmarkEnd w:id="116"/>
      <w:r>
        <w:rPr>
          <w:rFonts w:hint="cs"/>
          <w:rtl/>
          <w:lang w:eastAsia="he-IL"/>
        </w:rPr>
        <w:t xml:space="preserve">ממתי הדוח? </w:t>
      </w:r>
    </w:p>
    <w:p w14:paraId="27D3C121" w14:textId="77777777" w:rsidR="007C154A" w:rsidRDefault="007C154A" w:rsidP="007C154A">
      <w:pPr>
        <w:rPr>
          <w:rtl/>
          <w:lang w:eastAsia="he-IL"/>
        </w:rPr>
      </w:pPr>
      <w:bookmarkStart w:id="117" w:name="_ETM_Q1_363074"/>
      <w:bookmarkStart w:id="118" w:name="_ETM_Q1_363127"/>
      <w:bookmarkStart w:id="119" w:name="_ETM_Q1_364090"/>
      <w:bookmarkEnd w:id="117"/>
      <w:bookmarkEnd w:id="118"/>
      <w:bookmarkEnd w:id="119"/>
    </w:p>
    <w:p w14:paraId="2E98FDC9" w14:textId="221AE74E" w:rsidR="007C154A" w:rsidRDefault="007C154A" w:rsidP="007C154A">
      <w:pPr>
        <w:pStyle w:val="af9"/>
        <w:keepNext/>
        <w:rPr>
          <w:rtl/>
          <w:lang w:eastAsia="he-IL"/>
        </w:rPr>
      </w:pPr>
      <w:bookmarkStart w:id="120" w:name="ET_guest_936967_6"/>
      <w:r w:rsidRPr="007C1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7C154A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120"/>
    </w:p>
    <w:p w14:paraId="11E5BE51" w14:textId="77777777" w:rsidR="007C154A" w:rsidRDefault="007C154A" w:rsidP="007C154A">
      <w:pPr>
        <w:pStyle w:val="KeepWithNext"/>
        <w:rPr>
          <w:rtl/>
          <w:lang w:eastAsia="he-IL"/>
        </w:rPr>
      </w:pPr>
    </w:p>
    <w:p w14:paraId="274ECAE6" w14:textId="6A6F6844" w:rsidR="007C154A" w:rsidRDefault="007C154A" w:rsidP="007C154A">
      <w:pPr>
        <w:rPr>
          <w:rtl/>
          <w:lang w:eastAsia="he-IL"/>
        </w:rPr>
      </w:pPr>
      <w:bookmarkStart w:id="121" w:name="_ETM_Q1_364615"/>
      <w:bookmarkStart w:id="122" w:name="_ETM_Q1_364667"/>
      <w:bookmarkEnd w:id="121"/>
      <w:bookmarkEnd w:id="122"/>
      <w:r>
        <w:rPr>
          <w:rFonts w:hint="cs"/>
          <w:rtl/>
          <w:lang w:eastAsia="he-IL"/>
        </w:rPr>
        <w:t xml:space="preserve">שבוע שעבר. אפשר לראות </w:t>
      </w:r>
      <w:bookmarkStart w:id="123" w:name="_ETM_Q1_367282"/>
      <w:bookmarkEnd w:id="123"/>
      <w:r>
        <w:rPr>
          <w:rFonts w:hint="cs"/>
          <w:rtl/>
          <w:lang w:eastAsia="he-IL"/>
        </w:rPr>
        <w:t xml:space="preserve">שהרוב צבוע, אתם יכולים לראות את זה גם מרחוק, נעביר </w:t>
      </w:r>
      <w:bookmarkStart w:id="124" w:name="_ETM_Q1_369090"/>
      <w:bookmarkEnd w:id="124"/>
      <w:r>
        <w:rPr>
          <w:rFonts w:hint="cs"/>
          <w:rtl/>
          <w:lang w:eastAsia="he-IL"/>
        </w:rPr>
        <w:t xml:space="preserve">אותו אחרי זה. זאת אומרת שבסופו של דבר </w:t>
      </w:r>
      <w:r w:rsidR="008167D2">
        <w:rPr>
          <w:rFonts w:hint="cs"/>
          <w:rtl/>
          <w:lang w:eastAsia="he-IL"/>
        </w:rPr>
        <w:t xml:space="preserve">העולה שדיברתי </w:t>
      </w:r>
      <w:bookmarkStart w:id="125" w:name="_ETM_Q1_371629"/>
      <w:bookmarkEnd w:id="125"/>
      <w:r w:rsidR="008167D2">
        <w:rPr>
          <w:rFonts w:hint="cs"/>
          <w:rtl/>
          <w:lang w:eastAsia="he-IL"/>
        </w:rPr>
        <w:t xml:space="preserve">עליו קודם מהצפון, עסק, ברוב המכריע של המקרים לא רק </w:t>
      </w:r>
      <w:bookmarkStart w:id="126" w:name="_ETM_Q1_374327"/>
      <w:bookmarkEnd w:id="126"/>
      <w:r w:rsidR="008167D2">
        <w:rPr>
          <w:rFonts w:hint="cs"/>
          <w:rtl/>
          <w:lang w:eastAsia="he-IL"/>
        </w:rPr>
        <w:t xml:space="preserve">שהוא צריך להיות מטורטר בין גופים שונים, ברוב המקרים </w:t>
      </w:r>
      <w:bookmarkStart w:id="127" w:name="_ETM_Q1_377150"/>
      <w:bookmarkEnd w:id="127"/>
      <w:r w:rsidR="008167D2">
        <w:rPr>
          <w:rFonts w:hint="cs"/>
          <w:rtl/>
          <w:lang w:eastAsia="he-IL"/>
        </w:rPr>
        <w:t xml:space="preserve">הוא לא יוכל אפילו לנהל שיחה מול איזה שהוא גורם </w:t>
      </w:r>
      <w:bookmarkStart w:id="128" w:name="_ETM_Q1_382206"/>
      <w:bookmarkEnd w:id="128"/>
      <w:r w:rsidR="008167D2">
        <w:rPr>
          <w:rFonts w:hint="cs"/>
          <w:rtl/>
          <w:lang w:eastAsia="he-IL"/>
        </w:rPr>
        <w:t xml:space="preserve">שיוכל לתת לו את המענה. </w:t>
      </w:r>
    </w:p>
    <w:p w14:paraId="4A3F4D82" w14:textId="77777777" w:rsidR="008167D2" w:rsidRDefault="008167D2" w:rsidP="007C154A">
      <w:pPr>
        <w:rPr>
          <w:rtl/>
          <w:lang w:eastAsia="he-IL"/>
        </w:rPr>
      </w:pPr>
      <w:bookmarkStart w:id="129" w:name="_ETM_Q1_380772"/>
      <w:bookmarkStart w:id="130" w:name="_ETM_Q1_380828"/>
      <w:bookmarkEnd w:id="129"/>
      <w:bookmarkEnd w:id="130"/>
    </w:p>
    <w:p w14:paraId="0CF6DE05" w14:textId="18FACBCC" w:rsidR="008167D2" w:rsidRDefault="008167D2" w:rsidP="007C154A">
      <w:pPr>
        <w:rPr>
          <w:rtl/>
          <w:lang w:eastAsia="he-IL"/>
        </w:rPr>
      </w:pPr>
      <w:bookmarkStart w:id="131" w:name="_ETM_Q1_380932"/>
      <w:bookmarkStart w:id="132" w:name="_ETM_Q1_380987"/>
      <w:bookmarkEnd w:id="131"/>
      <w:bookmarkEnd w:id="132"/>
      <w:r>
        <w:rPr>
          <w:rFonts w:hint="cs"/>
          <w:rtl/>
          <w:lang w:eastAsia="he-IL"/>
        </w:rPr>
        <w:t>ב</w:t>
      </w:r>
      <w:r w:rsidR="00750B23">
        <w:rPr>
          <w:rtl/>
          <w:lang w:eastAsia="he-IL"/>
        </w:rPr>
        <w:t>'</w:t>
      </w:r>
      <w:r w:rsidR="00750B23">
        <w:rPr>
          <w:rFonts w:hint="cs"/>
          <w:rtl/>
          <w:lang w:eastAsia="he-IL"/>
        </w:rPr>
        <w:t>פתחון לב</w:t>
      </w:r>
      <w:r w:rsidR="00750B23">
        <w:rPr>
          <w:rtl/>
          <w:lang w:eastAsia="he-IL"/>
        </w:rPr>
        <w:t>'</w:t>
      </w:r>
      <w:bookmarkStart w:id="133" w:name="_ETM_Q1_382677"/>
      <w:bookmarkEnd w:id="133"/>
      <w:r>
        <w:rPr>
          <w:rFonts w:hint="cs"/>
          <w:rtl/>
          <w:lang w:eastAsia="he-IL"/>
        </w:rPr>
        <w:t xml:space="preserve"> תחום מיצוי הזכויות הוא מאוד מאוד רחב, אנ</w:t>
      </w:r>
      <w:bookmarkStart w:id="134" w:name="_ETM_Q1_389216"/>
      <w:bookmarkEnd w:id="134"/>
      <w:r>
        <w:rPr>
          <w:rFonts w:hint="cs"/>
          <w:rtl/>
          <w:lang w:eastAsia="he-IL"/>
        </w:rPr>
        <w:t xml:space="preserve">חנו מטפלים בכ-60,000 פניות כל שנה בתחום הזה </w:t>
      </w:r>
      <w:bookmarkStart w:id="135" w:name="_ETM_Q1_392288"/>
      <w:bookmarkEnd w:id="135"/>
      <w:r>
        <w:rPr>
          <w:rFonts w:hint="cs"/>
          <w:rtl/>
          <w:lang w:eastAsia="he-IL"/>
        </w:rPr>
        <w:t xml:space="preserve">של מיצוי זכויות באלמנטים השונים שלנו, לא כולל פעילות </w:t>
      </w:r>
      <w:bookmarkStart w:id="136" w:name="_ETM_Q1_393045"/>
      <w:bookmarkEnd w:id="136"/>
      <w:r>
        <w:rPr>
          <w:rFonts w:hint="cs"/>
          <w:rtl/>
          <w:lang w:eastAsia="he-IL"/>
        </w:rPr>
        <w:t xml:space="preserve">החירום שעשינו במלחמה, שזה עוד עשרות אלפי פניות אחרות </w:t>
      </w:r>
      <w:bookmarkStart w:id="137" w:name="_ETM_Q1_400358"/>
      <w:bookmarkEnd w:id="137"/>
      <w:r>
        <w:rPr>
          <w:rFonts w:hint="cs"/>
          <w:rtl/>
          <w:lang w:eastAsia="he-IL"/>
        </w:rPr>
        <w:t xml:space="preserve">שעשינו. </w:t>
      </w:r>
    </w:p>
    <w:p w14:paraId="7EDE4E64" w14:textId="77777777" w:rsidR="008167D2" w:rsidRDefault="008167D2" w:rsidP="007C154A">
      <w:pPr>
        <w:rPr>
          <w:rtl/>
          <w:lang w:eastAsia="he-IL"/>
        </w:rPr>
      </w:pPr>
      <w:bookmarkStart w:id="138" w:name="_ETM_Q1_411280"/>
      <w:bookmarkStart w:id="139" w:name="_ETM_Q1_411339"/>
      <w:bookmarkStart w:id="140" w:name="_ETM_Q1_411448"/>
      <w:bookmarkEnd w:id="138"/>
      <w:bookmarkEnd w:id="139"/>
      <w:bookmarkEnd w:id="140"/>
    </w:p>
    <w:p w14:paraId="288DA598" w14:textId="77777777" w:rsidR="008167D2" w:rsidRDefault="008167D2" w:rsidP="007C154A">
      <w:pPr>
        <w:rPr>
          <w:rtl/>
          <w:lang w:eastAsia="he-IL"/>
        </w:rPr>
      </w:pPr>
      <w:bookmarkStart w:id="141" w:name="_ETM_Q1_411502"/>
      <w:bookmarkEnd w:id="141"/>
      <w:r>
        <w:rPr>
          <w:rFonts w:hint="cs"/>
          <w:rtl/>
          <w:lang w:eastAsia="he-IL"/>
        </w:rPr>
        <w:t xml:space="preserve">מתוך הדבר הזה אנחנו מבינים כמה דברים שחייבים לקרות. </w:t>
      </w:r>
      <w:bookmarkStart w:id="142" w:name="_ETM_Q1_407062"/>
      <w:bookmarkEnd w:id="142"/>
      <w:r>
        <w:rPr>
          <w:rFonts w:hint="cs"/>
          <w:rtl/>
          <w:lang w:eastAsia="he-IL"/>
        </w:rPr>
        <w:t xml:space="preserve">אחת, אנחנו חייבים לעבור, אדוני היושב ראש, מעבר למה שאמרת, </w:t>
      </w:r>
      <w:bookmarkStart w:id="143" w:name="_ETM_Q1_410557"/>
      <w:bookmarkEnd w:id="143"/>
      <w:r>
        <w:rPr>
          <w:rFonts w:hint="cs"/>
          <w:rtl/>
          <w:lang w:eastAsia="he-IL"/>
        </w:rPr>
        <w:t xml:space="preserve">למודל פרואקטיבי. האנשים האלה, זה </w:t>
      </w:r>
      <w:proofErr w:type="spellStart"/>
      <w:r>
        <w:rPr>
          <w:rFonts w:hint="cs"/>
          <w:rtl/>
          <w:lang w:eastAsia="he-IL"/>
        </w:rPr>
        <w:t>שננגיש</w:t>
      </w:r>
      <w:proofErr w:type="spellEnd"/>
      <w:r>
        <w:rPr>
          <w:rFonts w:hint="cs"/>
          <w:rtl/>
          <w:lang w:eastAsia="he-IL"/>
        </w:rPr>
        <w:t xml:space="preserve"> להם מידע </w:t>
      </w:r>
      <w:bookmarkStart w:id="144" w:name="_ETM_Q1_412260"/>
      <w:bookmarkEnd w:id="144"/>
      <w:r>
        <w:rPr>
          <w:rFonts w:hint="cs"/>
          <w:rtl/>
          <w:lang w:eastAsia="he-IL"/>
        </w:rPr>
        <w:t xml:space="preserve">זה חסם שהמדינה לא מעוניינת להיכנס אליו ולכן לא בטוח שהפתרון לדבר הזה הוא פתרון רק מדינתי, יכול להיות </w:t>
      </w:r>
      <w:bookmarkStart w:id="145" w:name="_ETM_Q1_422233"/>
      <w:bookmarkEnd w:id="145"/>
      <w:r>
        <w:rPr>
          <w:rFonts w:hint="cs"/>
          <w:rtl/>
          <w:lang w:eastAsia="he-IL"/>
        </w:rPr>
        <w:t xml:space="preserve">שהוא צריך לבוא תחת שילוב בגורמים נוספים מפני שהאנשים האלה בראש ובראשונה צריכים מישהו שייתן להם יד </w:t>
      </w:r>
      <w:proofErr w:type="spellStart"/>
      <w:r>
        <w:rPr>
          <w:rFonts w:hint="cs"/>
          <w:rtl/>
          <w:lang w:eastAsia="he-IL"/>
        </w:rPr>
        <w:t>ויילך</w:t>
      </w:r>
      <w:proofErr w:type="spellEnd"/>
      <w:r>
        <w:rPr>
          <w:rFonts w:hint="cs"/>
          <w:rtl/>
          <w:lang w:eastAsia="he-IL"/>
        </w:rPr>
        <w:t xml:space="preserve"> איתם </w:t>
      </w:r>
      <w:bookmarkStart w:id="146" w:name="_ETM_Q1_425309"/>
      <w:bookmarkEnd w:id="146"/>
      <w:r>
        <w:rPr>
          <w:rFonts w:hint="cs"/>
          <w:rtl/>
          <w:lang w:eastAsia="he-IL"/>
        </w:rPr>
        <w:t xml:space="preserve">את כל הדרך. </w:t>
      </w:r>
      <w:bookmarkStart w:id="147" w:name="_ETM_Q1_430582"/>
      <w:bookmarkEnd w:id="147"/>
    </w:p>
    <w:p w14:paraId="43A3B581" w14:textId="77777777" w:rsidR="008167D2" w:rsidRDefault="008167D2" w:rsidP="007C154A">
      <w:pPr>
        <w:rPr>
          <w:rtl/>
          <w:lang w:eastAsia="he-IL"/>
        </w:rPr>
      </w:pPr>
      <w:bookmarkStart w:id="148" w:name="_ETM_Q1_430637"/>
      <w:bookmarkStart w:id="149" w:name="_ETM_Q1_430766"/>
      <w:bookmarkEnd w:id="148"/>
      <w:bookmarkEnd w:id="149"/>
    </w:p>
    <w:p w14:paraId="3E1DE6A8" w14:textId="3CC5FF26" w:rsidR="008167D2" w:rsidRDefault="008167D2" w:rsidP="00750B23">
      <w:pPr>
        <w:rPr>
          <w:rtl/>
          <w:lang w:eastAsia="he-IL"/>
        </w:rPr>
      </w:pPr>
      <w:bookmarkStart w:id="150" w:name="_ETM_Q1_430817"/>
      <w:bookmarkEnd w:id="150"/>
      <w:r>
        <w:rPr>
          <w:rFonts w:hint="cs"/>
          <w:rtl/>
          <w:lang w:eastAsia="he-IL"/>
        </w:rPr>
        <w:t xml:space="preserve">הפתרון השפתי שאנחנו מדברים עליו עכשיו, </w:t>
      </w:r>
      <w:bookmarkStart w:id="151" w:name="_ETM_Q1_433322"/>
      <w:bookmarkEnd w:id="151"/>
      <w:r>
        <w:rPr>
          <w:rFonts w:hint="cs"/>
          <w:rtl/>
          <w:lang w:eastAsia="he-IL"/>
        </w:rPr>
        <w:t>הבסיס זה לקחת את זה ולעשות הפוך</w:t>
      </w:r>
      <w:bookmarkStart w:id="152" w:name="_ETM_Q1_436099"/>
      <w:bookmarkEnd w:id="152"/>
      <w:r>
        <w:rPr>
          <w:rFonts w:hint="cs"/>
          <w:rtl/>
          <w:lang w:eastAsia="he-IL"/>
        </w:rPr>
        <w:t xml:space="preserve"> בבסיס כדי שנוכל להתחיל להתקדם בדיון, וכמובן להפוך </w:t>
      </w:r>
      <w:bookmarkStart w:id="153" w:name="_ETM_Q1_439522"/>
      <w:bookmarkEnd w:id="153"/>
      <w:r>
        <w:rPr>
          <w:rFonts w:hint="cs"/>
          <w:rtl/>
          <w:lang w:eastAsia="he-IL"/>
        </w:rPr>
        <w:t xml:space="preserve">את זה לוון סטופ </w:t>
      </w:r>
      <w:proofErr w:type="spellStart"/>
      <w:r>
        <w:rPr>
          <w:rFonts w:hint="cs"/>
          <w:rtl/>
          <w:lang w:eastAsia="he-IL"/>
        </w:rPr>
        <w:t>שופ</w:t>
      </w:r>
      <w:proofErr w:type="spellEnd"/>
      <w:r>
        <w:rPr>
          <w:rFonts w:hint="cs"/>
          <w:rtl/>
          <w:lang w:eastAsia="he-IL"/>
        </w:rPr>
        <w:t>. אנחנו לא יכולים להמשי</w:t>
      </w:r>
      <w:bookmarkStart w:id="154" w:name="_ETM_Q1_438960"/>
      <w:bookmarkEnd w:id="154"/>
      <w:r>
        <w:rPr>
          <w:rFonts w:hint="cs"/>
          <w:rtl/>
          <w:lang w:eastAsia="he-IL"/>
        </w:rPr>
        <w:t xml:space="preserve">ך להתנהל </w:t>
      </w:r>
      <w:r w:rsidR="00FD2AD0">
        <w:rPr>
          <w:rFonts w:hint="cs"/>
          <w:rtl/>
          <w:lang w:eastAsia="he-IL"/>
        </w:rPr>
        <w:t xml:space="preserve">בצורה הזאת שבן אדם צריך להגיע. </w:t>
      </w:r>
      <w:bookmarkStart w:id="155" w:name="_ETM_Q1_445409"/>
      <w:bookmarkEnd w:id="155"/>
      <w:r w:rsidR="00FD2AD0">
        <w:rPr>
          <w:rFonts w:hint="cs"/>
          <w:rtl/>
          <w:lang w:eastAsia="he-IL"/>
        </w:rPr>
        <w:t xml:space="preserve">אני יכול לתת לכם דוגמה שטיפלנו בה לא מזמן, של </w:t>
      </w:r>
      <w:bookmarkStart w:id="156" w:name="_ETM_Q1_447851"/>
      <w:bookmarkEnd w:id="156"/>
      <w:r w:rsidR="00FD2AD0">
        <w:rPr>
          <w:rFonts w:hint="cs"/>
          <w:rtl/>
          <w:lang w:eastAsia="he-IL"/>
        </w:rPr>
        <w:t>מפונה, מהדרום אמנם, שהיה צריך לקבל לאחר טיפול שעשינו</w:t>
      </w:r>
      <w:bookmarkStart w:id="157" w:name="_ETM_Q1_449947"/>
      <w:bookmarkEnd w:id="157"/>
      <w:r w:rsidR="00FD2AD0">
        <w:rPr>
          <w:rFonts w:hint="cs"/>
          <w:rtl/>
          <w:lang w:eastAsia="he-IL"/>
        </w:rPr>
        <w:t xml:space="preserve"> לו 380,000 שקל. אתם מבינים שזה סכום גדול מאוד </w:t>
      </w:r>
      <w:bookmarkStart w:id="158" w:name="_ETM_Q1_456212"/>
      <w:bookmarkEnd w:id="158"/>
      <w:r w:rsidR="00FD2AD0">
        <w:rPr>
          <w:rFonts w:hint="cs"/>
          <w:rtl/>
          <w:lang w:eastAsia="he-IL"/>
        </w:rPr>
        <w:t xml:space="preserve">לכל משפחה, אפילו לא משפחה ענייה או משפחה של עולים. </w:t>
      </w:r>
      <w:bookmarkStart w:id="159" w:name="_ETM_Q1_461441"/>
      <w:bookmarkEnd w:id="159"/>
      <w:r w:rsidR="00FD2AD0">
        <w:rPr>
          <w:rFonts w:hint="cs"/>
          <w:rtl/>
          <w:lang w:eastAsia="he-IL"/>
        </w:rPr>
        <w:t xml:space="preserve">הוא היה צריך לעבור דרך שבעה נותני שירות שונים בתוך </w:t>
      </w:r>
      <w:bookmarkStart w:id="160" w:name="_ETM_Q1_463847"/>
      <w:bookmarkEnd w:id="160"/>
      <w:r w:rsidR="00FD2AD0">
        <w:rPr>
          <w:rFonts w:hint="cs"/>
          <w:rtl/>
          <w:lang w:eastAsia="he-IL"/>
        </w:rPr>
        <w:t>הממשלה כדי לעשות את זה</w:t>
      </w:r>
      <w:r w:rsidR="00750B23">
        <w:rPr>
          <w:rFonts w:hint="cs"/>
          <w:rtl/>
          <w:lang w:eastAsia="he-IL"/>
        </w:rPr>
        <w:t xml:space="preserve">, </w:t>
      </w:r>
      <w:r w:rsidR="00FD2AD0">
        <w:rPr>
          <w:rFonts w:hint="cs"/>
          <w:rtl/>
          <w:lang w:eastAsia="he-IL"/>
        </w:rPr>
        <w:t xml:space="preserve">במקרה הזה גם מדובר </w:t>
      </w:r>
      <w:bookmarkStart w:id="161" w:name="_ETM_Q1_467523"/>
      <w:bookmarkEnd w:id="161"/>
      <w:r w:rsidR="00FD2AD0">
        <w:rPr>
          <w:rFonts w:hint="cs"/>
          <w:rtl/>
          <w:lang w:eastAsia="he-IL"/>
        </w:rPr>
        <w:t xml:space="preserve">בבן אדם שיצא מחלון ביתו </w:t>
      </w:r>
      <w:proofErr w:type="spellStart"/>
      <w:r w:rsidR="00FD2AD0">
        <w:rPr>
          <w:rFonts w:hint="cs"/>
          <w:rtl/>
          <w:lang w:eastAsia="he-IL"/>
        </w:rPr>
        <w:t>כשאפילו</w:t>
      </w:r>
      <w:proofErr w:type="spellEnd"/>
      <w:r w:rsidR="00FD2AD0">
        <w:rPr>
          <w:rFonts w:hint="cs"/>
          <w:rtl/>
          <w:lang w:eastAsia="he-IL"/>
        </w:rPr>
        <w:t xml:space="preserve"> הארנק ותעודת הזהות נשארו</w:t>
      </w:r>
      <w:bookmarkStart w:id="162" w:name="_ETM_Q1_470238"/>
      <w:bookmarkEnd w:id="162"/>
      <w:r w:rsidR="00FD2AD0">
        <w:rPr>
          <w:rFonts w:hint="cs"/>
          <w:rtl/>
          <w:lang w:eastAsia="he-IL"/>
        </w:rPr>
        <w:t xml:space="preserve"> בבית</w:t>
      </w:r>
      <w:r w:rsidR="00750B23">
        <w:rPr>
          <w:rFonts w:hint="cs"/>
          <w:rtl/>
          <w:lang w:eastAsia="he-IL"/>
        </w:rPr>
        <w:t xml:space="preserve">, </w:t>
      </w:r>
      <w:r w:rsidR="00FD2AD0">
        <w:rPr>
          <w:rFonts w:hint="cs"/>
          <w:rtl/>
          <w:lang w:eastAsia="he-IL"/>
        </w:rPr>
        <w:t xml:space="preserve">זה בלתי אפשרי. </w:t>
      </w:r>
      <w:bookmarkStart w:id="163" w:name="_ETM_Q1_473397"/>
      <w:bookmarkEnd w:id="163"/>
    </w:p>
    <w:p w14:paraId="6363E5CA" w14:textId="77777777" w:rsidR="00FD2AD0" w:rsidRDefault="00FD2AD0" w:rsidP="007C154A">
      <w:pPr>
        <w:rPr>
          <w:rtl/>
          <w:lang w:eastAsia="he-IL"/>
        </w:rPr>
      </w:pPr>
      <w:bookmarkStart w:id="164" w:name="_ETM_Q1_473430"/>
      <w:bookmarkEnd w:id="164"/>
    </w:p>
    <w:p w14:paraId="799EB8BB" w14:textId="5961ED16" w:rsidR="00FD2AD0" w:rsidRDefault="00FD2AD0" w:rsidP="00AF7095">
      <w:pPr>
        <w:rPr>
          <w:rtl/>
          <w:lang w:eastAsia="he-IL"/>
        </w:rPr>
      </w:pPr>
      <w:bookmarkStart w:id="165" w:name="_ETM_Q1_473548"/>
      <w:bookmarkStart w:id="166" w:name="_ETM_Q1_473577"/>
      <w:bookmarkEnd w:id="165"/>
      <w:bookmarkEnd w:id="166"/>
      <w:r>
        <w:rPr>
          <w:rFonts w:hint="cs"/>
          <w:rtl/>
          <w:lang w:eastAsia="he-IL"/>
        </w:rPr>
        <w:t xml:space="preserve">לכן אנחנו חושבים שהפתרון חייב ללכת </w:t>
      </w:r>
      <w:bookmarkStart w:id="167" w:name="_ETM_Q1_477797"/>
      <w:bookmarkEnd w:id="167"/>
      <w:r>
        <w:rPr>
          <w:rFonts w:hint="cs"/>
          <w:rtl/>
          <w:lang w:eastAsia="he-IL"/>
        </w:rPr>
        <w:t>תחת שלוש הרמות האלה, מהקל לכבד. אחת, במשרד העלייה</w:t>
      </w:r>
      <w:bookmarkStart w:id="168" w:name="_ETM_Q1_482319"/>
      <w:bookmarkEnd w:id="168"/>
      <w:r>
        <w:rPr>
          <w:rFonts w:hint="cs"/>
          <w:rtl/>
          <w:lang w:eastAsia="he-IL"/>
        </w:rPr>
        <w:t xml:space="preserve"> והקליטה להגדיל את התמיכות למיצוי זכויות. אם אנחנו מבינים שהמדינה </w:t>
      </w:r>
      <w:bookmarkStart w:id="169" w:name="_ETM_Q1_484541"/>
      <w:bookmarkEnd w:id="169"/>
      <w:r>
        <w:rPr>
          <w:rFonts w:hint="cs"/>
          <w:rtl/>
          <w:lang w:eastAsia="he-IL"/>
        </w:rPr>
        <w:t xml:space="preserve">מכל מיני סיבות לא רוצה לעשות מיצוי זכויות אקטיבי, לא </w:t>
      </w:r>
      <w:bookmarkStart w:id="170" w:name="_ETM_Q1_487530"/>
      <w:bookmarkEnd w:id="170"/>
      <w:r>
        <w:rPr>
          <w:rFonts w:hint="cs"/>
          <w:rtl/>
          <w:lang w:eastAsia="he-IL"/>
        </w:rPr>
        <w:t>רוצה להגיע למיצוי אלא רק להנגשה והפעלה של מידע, שתעודד</w:t>
      </w:r>
      <w:bookmarkStart w:id="171" w:name="_ETM_Q1_495449"/>
      <w:bookmarkEnd w:id="171"/>
      <w:r>
        <w:rPr>
          <w:rFonts w:hint="cs"/>
          <w:rtl/>
          <w:lang w:eastAsia="he-IL"/>
        </w:rPr>
        <w:t xml:space="preserve"> ארגונים חברתיים ואחרים לעשות מיצוי זכויות בשמם של האנשים. זה </w:t>
      </w:r>
      <w:bookmarkStart w:id="172" w:name="_ETM_Q1_498631"/>
      <w:bookmarkEnd w:id="172"/>
      <w:r>
        <w:rPr>
          <w:rFonts w:hint="cs"/>
          <w:rtl/>
          <w:lang w:eastAsia="he-IL"/>
        </w:rPr>
        <w:t xml:space="preserve">שינוי של מה בכך שהמשרד יכול לעשות תוך חודשים </w:t>
      </w:r>
      <w:bookmarkStart w:id="173" w:name="_ETM_Q1_503298"/>
      <w:bookmarkEnd w:id="173"/>
      <w:r>
        <w:rPr>
          <w:rFonts w:hint="cs"/>
          <w:rtl/>
          <w:lang w:eastAsia="he-IL"/>
        </w:rPr>
        <w:t xml:space="preserve">בודדים וספורים. </w:t>
      </w:r>
      <w:bookmarkStart w:id="174" w:name="_ETM_Q1_501031"/>
      <w:bookmarkStart w:id="175" w:name="_ETM_Q1_501064"/>
      <w:bookmarkStart w:id="176" w:name="_ETM_Q1_501183"/>
      <w:bookmarkStart w:id="177" w:name="_ETM_Q1_501211"/>
      <w:bookmarkEnd w:id="174"/>
      <w:bookmarkEnd w:id="175"/>
      <w:bookmarkEnd w:id="176"/>
      <w:bookmarkEnd w:id="177"/>
      <w:r>
        <w:rPr>
          <w:rFonts w:hint="cs"/>
          <w:rtl/>
          <w:lang w:eastAsia="he-IL"/>
        </w:rPr>
        <w:t xml:space="preserve">הדבר השני זה התאמה של החקיקה כך שחקיקתית </w:t>
      </w:r>
      <w:bookmarkStart w:id="178" w:name="_ETM_Q1_510192"/>
      <w:bookmarkEnd w:id="178"/>
      <w:r>
        <w:rPr>
          <w:rFonts w:hint="cs"/>
          <w:rtl/>
          <w:lang w:eastAsia="he-IL"/>
        </w:rPr>
        <w:t xml:space="preserve">יהיו חייבים לעשות הנגשה שפתית במוקדים, אם לא בכל המוקדים </w:t>
      </w:r>
      <w:bookmarkStart w:id="179" w:name="_ETM_Q1_510523"/>
      <w:bookmarkEnd w:id="179"/>
      <w:r>
        <w:rPr>
          <w:rFonts w:hint="cs"/>
          <w:rtl/>
          <w:lang w:eastAsia="he-IL"/>
        </w:rPr>
        <w:t xml:space="preserve">אז במוקדים נבחרים </w:t>
      </w:r>
      <w:r w:rsidR="00890242">
        <w:rPr>
          <w:rFonts w:hint="cs"/>
          <w:rtl/>
          <w:lang w:eastAsia="he-IL"/>
        </w:rPr>
        <w:t xml:space="preserve">מסוימים, אבל ברמה של חוק, לא של </w:t>
      </w:r>
      <w:bookmarkStart w:id="180" w:name="_ETM_Q1_518001"/>
      <w:bookmarkEnd w:id="180"/>
      <w:r w:rsidR="00890242">
        <w:rPr>
          <w:rFonts w:hint="cs"/>
          <w:rtl/>
          <w:lang w:eastAsia="he-IL"/>
        </w:rPr>
        <w:t xml:space="preserve">המלצה ולא של בקשה. והדבר האחרון, שהוא אולי הכי חשוב, </w:t>
      </w:r>
      <w:bookmarkStart w:id="181" w:name="_ETM_Q1_524182"/>
      <w:bookmarkEnd w:id="181"/>
      <w:r w:rsidR="00890242">
        <w:rPr>
          <w:rFonts w:hint="cs"/>
          <w:rtl/>
          <w:lang w:eastAsia="he-IL"/>
        </w:rPr>
        <w:t>אבל הכי כבד משקלי</w:t>
      </w:r>
      <w:r w:rsidR="00AF7095">
        <w:rPr>
          <w:rFonts w:hint="cs"/>
          <w:rtl/>
          <w:lang w:eastAsia="he-IL"/>
        </w:rPr>
        <w:t>ת</w:t>
      </w:r>
      <w:r w:rsidR="00890242">
        <w:rPr>
          <w:rFonts w:hint="cs"/>
          <w:rtl/>
          <w:lang w:eastAsia="he-IL"/>
        </w:rPr>
        <w:t xml:space="preserve">, זה להקים מערך, וון סטופ </w:t>
      </w:r>
      <w:proofErr w:type="spellStart"/>
      <w:r w:rsidR="00890242">
        <w:rPr>
          <w:rFonts w:hint="cs"/>
          <w:rtl/>
          <w:lang w:eastAsia="he-IL"/>
        </w:rPr>
        <w:t>שופ</w:t>
      </w:r>
      <w:proofErr w:type="spellEnd"/>
      <w:r w:rsidR="00890242">
        <w:rPr>
          <w:rFonts w:hint="cs"/>
          <w:rtl/>
          <w:lang w:eastAsia="he-IL"/>
        </w:rPr>
        <w:t>,</w:t>
      </w:r>
      <w:bookmarkStart w:id="182" w:name="_ETM_Q1_527194"/>
      <w:bookmarkEnd w:id="182"/>
      <w:r w:rsidR="00890242">
        <w:rPr>
          <w:rFonts w:hint="cs"/>
          <w:rtl/>
          <w:lang w:eastAsia="he-IL"/>
        </w:rPr>
        <w:t xml:space="preserve"> למיצוי זכויות, חולש על כל פתחי השירות של כל משרדי </w:t>
      </w:r>
      <w:bookmarkStart w:id="183" w:name="_ETM_Q1_533931"/>
      <w:bookmarkEnd w:id="183"/>
      <w:r w:rsidR="00890242">
        <w:rPr>
          <w:rFonts w:hint="cs"/>
          <w:rtl/>
          <w:lang w:eastAsia="he-IL"/>
        </w:rPr>
        <w:t>הממשלה השונים, אחרי שכבר עבר החוק שמדבר על הנגשה שפתית.</w:t>
      </w:r>
      <w:bookmarkStart w:id="184" w:name="_ETM_Q1_538599"/>
      <w:bookmarkEnd w:id="184"/>
      <w:r w:rsidR="00890242">
        <w:rPr>
          <w:rFonts w:hint="cs"/>
          <w:rtl/>
          <w:lang w:eastAsia="he-IL"/>
        </w:rPr>
        <w:t xml:space="preserve"> הפתרון המשולב הזה יכול להוביל אותנו למצב אחר, כי כיום </w:t>
      </w:r>
      <w:bookmarkStart w:id="185" w:name="_ETM_Q1_542116"/>
      <w:bookmarkEnd w:id="185"/>
      <w:r w:rsidR="00890242">
        <w:rPr>
          <w:rFonts w:hint="cs"/>
          <w:rtl/>
          <w:lang w:eastAsia="he-IL"/>
        </w:rPr>
        <w:t xml:space="preserve">הנתונים הם נתונים מזעזעים מאוד. </w:t>
      </w:r>
    </w:p>
    <w:p w14:paraId="4BB4927C" w14:textId="77777777" w:rsidR="00890242" w:rsidRDefault="00890242" w:rsidP="00890242">
      <w:pPr>
        <w:rPr>
          <w:rtl/>
          <w:lang w:eastAsia="he-IL"/>
        </w:rPr>
      </w:pPr>
      <w:bookmarkStart w:id="186" w:name="_ETM_Q1_549282"/>
      <w:bookmarkStart w:id="187" w:name="_ETM_Q1_549331"/>
      <w:bookmarkEnd w:id="186"/>
      <w:bookmarkEnd w:id="187"/>
    </w:p>
    <w:p w14:paraId="4ED78A21" w14:textId="6018D99D" w:rsidR="00890242" w:rsidRDefault="00890242" w:rsidP="00890242">
      <w:pPr>
        <w:pStyle w:val="af6"/>
        <w:keepNext/>
        <w:rPr>
          <w:rtl/>
        </w:rPr>
      </w:pPr>
      <w:bookmarkStart w:id="188" w:name="ET_yor_5520_7"/>
      <w:r w:rsidRPr="008902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0242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188"/>
    </w:p>
    <w:p w14:paraId="40982035" w14:textId="77777777" w:rsidR="00890242" w:rsidRDefault="00890242" w:rsidP="00890242">
      <w:pPr>
        <w:pStyle w:val="KeepWithNext"/>
        <w:rPr>
          <w:rtl/>
          <w:lang w:eastAsia="he-IL"/>
        </w:rPr>
      </w:pPr>
    </w:p>
    <w:p w14:paraId="62832245" w14:textId="7578F89E" w:rsidR="00890242" w:rsidRDefault="00890242" w:rsidP="00890242">
      <w:pPr>
        <w:rPr>
          <w:rtl/>
          <w:lang w:eastAsia="he-IL"/>
        </w:rPr>
      </w:pPr>
      <w:bookmarkStart w:id="189" w:name="_ETM_Q1_550656"/>
      <w:bookmarkStart w:id="190" w:name="_ETM_Q1_550677"/>
      <w:bookmarkEnd w:id="189"/>
      <w:bookmarkEnd w:id="190"/>
      <w:r>
        <w:rPr>
          <w:rFonts w:hint="cs"/>
          <w:rtl/>
          <w:lang w:eastAsia="he-IL"/>
        </w:rPr>
        <w:t>תודה. רן מלמד.</w:t>
      </w:r>
    </w:p>
    <w:p w14:paraId="420027ED" w14:textId="77777777" w:rsidR="00890242" w:rsidRDefault="00890242" w:rsidP="00890242">
      <w:pPr>
        <w:rPr>
          <w:rtl/>
          <w:lang w:eastAsia="he-IL"/>
        </w:rPr>
      </w:pPr>
      <w:bookmarkStart w:id="191" w:name="_ETM_Q1_553099"/>
      <w:bookmarkStart w:id="192" w:name="_ETM_Q1_553129"/>
      <w:bookmarkStart w:id="193" w:name="_ETM_Q1_550086"/>
      <w:bookmarkEnd w:id="191"/>
      <w:bookmarkEnd w:id="192"/>
      <w:bookmarkEnd w:id="193"/>
    </w:p>
    <w:p w14:paraId="2F6F0866" w14:textId="5E4D58C0" w:rsidR="00890242" w:rsidRDefault="00890242" w:rsidP="00890242">
      <w:pPr>
        <w:pStyle w:val="af9"/>
        <w:keepNext/>
        <w:rPr>
          <w:rtl/>
          <w:lang w:eastAsia="he-IL"/>
        </w:rPr>
      </w:pPr>
      <w:bookmarkStart w:id="194" w:name="ET_guest_רן_מלמד_8"/>
      <w:r w:rsidRPr="00890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90242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194"/>
    </w:p>
    <w:p w14:paraId="4761855E" w14:textId="77777777" w:rsidR="00890242" w:rsidRDefault="00890242" w:rsidP="00890242">
      <w:pPr>
        <w:pStyle w:val="KeepWithNext"/>
        <w:rPr>
          <w:rtl/>
          <w:lang w:eastAsia="he-IL"/>
        </w:rPr>
      </w:pPr>
    </w:p>
    <w:p w14:paraId="7775A572" w14:textId="7C5E7217" w:rsidR="00890242" w:rsidRDefault="00890242" w:rsidP="00890242">
      <w:pPr>
        <w:rPr>
          <w:rtl/>
          <w:lang w:eastAsia="he-IL"/>
        </w:rPr>
      </w:pPr>
      <w:bookmarkStart w:id="195" w:name="_ETM_Q1_550359"/>
      <w:bookmarkStart w:id="196" w:name="_ETM_Q1_550392"/>
      <w:bookmarkEnd w:id="195"/>
      <w:bookmarkEnd w:id="196"/>
      <w:r>
        <w:rPr>
          <w:rFonts w:hint="cs"/>
          <w:rtl/>
          <w:lang w:eastAsia="he-IL"/>
        </w:rPr>
        <w:t xml:space="preserve">תודה, אדוני היושב </w:t>
      </w:r>
      <w:bookmarkStart w:id="197" w:name="_ETM_Q1_551998"/>
      <w:bookmarkEnd w:id="197"/>
      <w:r>
        <w:rPr>
          <w:rFonts w:hint="cs"/>
          <w:rtl/>
          <w:lang w:eastAsia="he-IL"/>
        </w:rPr>
        <w:t xml:space="preserve">ראש. תודה על הדברים של אלי שאני, ברשותכם, אתחבר אליהם. </w:t>
      </w:r>
      <w:bookmarkStart w:id="198" w:name="_ETM_Q1_559727"/>
      <w:bookmarkEnd w:id="198"/>
      <w:r>
        <w:rPr>
          <w:rFonts w:hint="cs"/>
          <w:rtl/>
          <w:lang w:eastAsia="he-IL"/>
        </w:rPr>
        <w:t xml:space="preserve">אני עוסק בתחום הזה כמעט 30 שנה. אני הייתי רוצה </w:t>
      </w:r>
      <w:bookmarkStart w:id="199" w:name="_ETM_Q1_564679"/>
      <w:bookmarkEnd w:id="199"/>
      <w:r>
        <w:rPr>
          <w:rFonts w:hint="cs"/>
          <w:rtl/>
          <w:lang w:eastAsia="he-IL"/>
        </w:rPr>
        <w:t xml:space="preserve">לדבר על מה שצריך בהיבט קצת אחר, אדוני, אני רוצה </w:t>
      </w:r>
      <w:bookmarkStart w:id="200" w:name="_ETM_Q1_566384"/>
      <w:bookmarkEnd w:id="200"/>
      <w:r>
        <w:rPr>
          <w:rFonts w:hint="cs"/>
          <w:rtl/>
          <w:lang w:eastAsia="he-IL"/>
        </w:rPr>
        <w:t xml:space="preserve">לדבר על מה זה מיצוי זכויות אקטיבי ולהציג איזה שהיא </w:t>
      </w:r>
      <w:bookmarkStart w:id="201" w:name="_ETM_Q1_569271"/>
      <w:bookmarkEnd w:id="201"/>
      <w:r>
        <w:rPr>
          <w:rFonts w:hint="cs"/>
          <w:rtl/>
          <w:lang w:eastAsia="he-IL"/>
        </w:rPr>
        <w:t>תוכנית קצת אולי שונה</w:t>
      </w:r>
      <w:r w:rsidR="00AF709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חדשנית. </w:t>
      </w:r>
      <w:bookmarkStart w:id="202" w:name="_ETM_Q1_605371"/>
      <w:bookmarkEnd w:id="202"/>
    </w:p>
    <w:p w14:paraId="2ED83C48" w14:textId="77777777" w:rsidR="00890242" w:rsidRDefault="00890242" w:rsidP="00890242">
      <w:pPr>
        <w:rPr>
          <w:rtl/>
          <w:lang w:eastAsia="he-IL"/>
        </w:rPr>
      </w:pPr>
      <w:bookmarkStart w:id="203" w:name="_ETM_Q1_605425"/>
      <w:bookmarkStart w:id="204" w:name="_ETM_Q1_605563"/>
      <w:bookmarkEnd w:id="203"/>
      <w:bookmarkEnd w:id="204"/>
    </w:p>
    <w:p w14:paraId="3F42E997" w14:textId="7759106E" w:rsidR="00890242" w:rsidRDefault="00890242" w:rsidP="00890242">
      <w:pPr>
        <w:rPr>
          <w:rtl/>
          <w:lang w:eastAsia="he-IL"/>
        </w:rPr>
      </w:pPr>
      <w:bookmarkStart w:id="205" w:name="_ETM_Q1_605605"/>
      <w:bookmarkEnd w:id="205"/>
      <w:r>
        <w:rPr>
          <w:rFonts w:hint="cs"/>
          <w:rtl/>
          <w:lang w:eastAsia="he-IL"/>
        </w:rPr>
        <w:t xml:space="preserve">ובלי שתיבהלו אני </w:t>
      </w:r>
      <w:bookmarkStart w:id="206" w:name="_ETM_Q1_575366"/>
      <w:bookmarkEnd w:id="206"/>
      <w:r>
        <w:rPr>
          <w:rFonts w:hint="cs"/>
          <w:rtl/>
          <w:lang w:eastAsia="he-IL"/>
        </w:rPr>
        <w:t>רק אגיד בהתחלה, לפני 25 שנה העליתי הצעת חוק שצח</w:t>
      </w:r>
      <w:bookmarkStart w:id="207" w:name="_ETM_Q1_577846"/>
      <w:bookmarkEnd w:id="207"/>
      <w:r>
        <w:rPr>
          <w:rFonts w:hint="cs"/>
          <w:rtl/>
          <w:lang w:eastAsia="he-IL"/>
        </w:rPr>
        <w:t xml:space="preserve">קו עליי ואמרו לי שבחיים זה לא יעבוד, קוראים לזה </w:t>
      </w:r>
      <w:bookmarkStart w:id="208" w:name="_ETM_Q1_585565"/>
      <w:bookmarkEnd w:id="208"/>
      <w:r>
        <w:rPr>
          <w:rFonts w:hint="cs"/>
          <w:rtl/>
          <w:lang w:eastAsia="he-IL"/>
        </w:rPr>
        <w:t xml:space="preserve">ארוחה חמה לתלמיד, היום בערך מיליארד וחצי שקלים מושקעים בזה. </w:t>
      </w:r>
      <w:bookmarkStart w:id="209" w:name="_ETM_Q1_588375"/>
      <w:bookmarkEnd w:id="209"/>
      <w:r>
        <w:rPr>
          <w:rFonts w:hint="cs"/>
          <w:rtl/>
          <w:lang w:eastAsia="he-IL"/>
        </w:rPr>
        <w:t xml:space="preserve">לפני 15 שנה העברנו חוק שכולם צחקו עליי שנקרא דודי </w:t>
      </w:r>
      <w:bookmarkStart w:id="210" w:name="_ETM_Q1_593476"/>
      <w:bookmarkEnd w:id="210"/>
      <w:r>
        <w:rPr>
          <w:rFonts w:hint="cs"/>
          <w:rtl/>
          <w:lang w:eastAsia="he-IL"/>
        </w:rPr>
        <w:t xml:space="preserve">שמש בדיור הציבורי, של להתקין לדיירי הדיור </w:t>
      </w:r>
      <w:r>
        <w:rPr>
          <w:rFonts w:hint="cs"/>
          <w:rtl/>
          <w:lang w:eastAsia="he-IL"/>
        </w:rPr>
        <w:lastRenderedPageBreak/>
        <w:t xml:space="preserve">הציבורי דודי שמש </w:t>
      </w:r>
      <w:bookmarkStart w:id="211" w:name="_ETM_Q1_598840"/>
      <w:bookmarkEnd w:id="211"/>
      <w:r>
        <w:rPr>
          <w:rFonts w:hint="cs"/>
          <w:rtl/>
          <w:lang w:eastAsia="he-IL"/>
        </w:rPr>
        <w:t xml:space="preserve">כדי שהם יוכלו לחסוך בחשבונות החשמל. סיימנו להתקין את כל </w:t>
      </w:r>
      <w:bookmarkStart w:id="212" w:name="_ETM_Q1_605415"/>
      <w:bookmarkEnd w:id="212"/>
      <w:r>
        <w:rPr>
          <w:rFonts w:hint="cs"/>
          <w:rtl/>
          <w:lang w:eastAsia="he-IL"/>
        </w:rPr>
        <w:t xml:space="preserve">הדודים, החוק בעצם כבר סיים את תפקידו. אז צחקו. </w:t>
      </w:r>
      <w:bookmarkStart w:id="213" w:name="_ETM_Q1_607634"/>
      <w:bookmarkEnd w:id="213"/>
    </w:p>
    <w:p w14:paraId="20EC8AE7" w14:textId="77777777" w:rsidR="00890242" w:rsidRDefault="00890242" w:rsidP="00890242">
      <w:pPr>
        <w:rPr>
          <w:rtl/>
          <w:lang w:eastAsia="he-IL"/>
        </w:rPr>
      </w:pPr>
      <w:bookmarkStart w:id="214" w:name="_ETM_Q1_607692"/>
      <w:bookmarkEnd w:id="214"/>
    </w:p>
    <w:p w14:paraId="58A621D1" w14:textId="5BE1C99B" w:rsidR="00890242" w:rsidRDefault="00890242" w:rsidP="00890242">
      <w:pPr>
        <w:rPr>
          <w:rtl/>
          <w:lang w:eastAsia="he-IL"/>
        </w:rPr>
      </w:pPr>
      <w:bookmarkStart w:id="215" w:name="_ETM_Q1_607811"/>
      <w:bookmarkStart w:id="216" w:name="_ETM_Q1_607864"/>
      <w:bookmarkEnd w:id="215"/>
      <w:bookmarkEnd w:id="216"/>
      <w:r>
        <w:rPr>
          <w:rFonts w:hint="cs"/>
          <w:rtl/>
          <w:lang w:eastAsia="he-IL"/>
        </w:rPr>
        <w:t>על התוכנית</w:t>
      </w:r>
      <w:bookmarkStart w:id="217" w:name="_ETM_Q1_608851"/>
      <w:bookmarkEnd w:id="217"/>
      <w:r>
        <w:rPr>
          <w:rFonts w:hint="cs"/>
          <w:rtl/>
          <w:lang w:eastAsia="he-IL"/>
        </w:rPr>
        <w:t xml:space="preserve"> שאני אציג לכם פה תשתדלו לא לצחוק כי </w:t>
      </w:r>
      <w:bookmarkStart w:id="218" w:name="_ETM_Q1_612121"/>
      <w:bookmarkEnd w:id="218"/>
      <w:r>
        <w:rPr>
          <w:rFonts w:hint="cs"/>
          <w:rtl/>
          <w:lang w:eastAsia="he-IL"/>
        </w:rPr>
        <w:t xml:space="preserve">אני חושב שהיא הולכת לעבוד. מיצוי זכויות אקטיבי בתפיסה </w:t>
      </w:r>
      <w:bookmarkStart w:id="219" w:name="_ETM_Q1_615850"/>
      <w:bookmarkEnd w:id="219"/>
      <w:r>
        <w:rPr>
          <w:rFonts w:hint="cs"/>
          <w:rtl/>
          <w:lang w:eastAsia="he-IL"/>
        </w:rPr>
        <w:t xml:space="preserve">שלי זה לא רק מרכזים שאליהם יגיעו אנשים ויקבלו בשפה </w:t>
      </w:r>
      <w:bookmarkStart w:id="220" w:name="_ETM_Q1_622425"/>
      <w:bookmarkEnd w:id="220"/>
      <w:r>
        <w:rPr>
          <w:rFonts w:hint="cs"/>
          <w:rtl/>
          <w:lang w:eastAsia="he-IL"/>
        </w:rPr>
        <w:t xml:space="preserve">שלהם, בתרבות שלהם, את כל מה שמגיע להם, היא קודם </w:t>
      </w:r>
      <w:bookmarkStart w:id="221" w:name="_ETM_Q1_628266"/>
      <w:bookmarkEnd w:id="221"/>
      <w:r>
        <w:rPr>
          <w:rFonts w:hint="cs"/>
          <w:rtl/>
          <w:lang w:eastAsia="he-IL"/>
        </w:rPr>
        <w:t xml:space="preserve">כל בלהגיע לאנשים. אנשים לא צריכים להגיע אליי כדי שאני </w:t>
      </w:r>
      <w:bookmarkStart w:id="222" w:name="_ETM_Q1_629328"/>
      <w:bookmarkEnd w:id="222"/>
      <w:r>
        <w:rPr>
          <w:rFonts w:hint="cs"/>
          <w:rtl/>
          <w:lang w:eastAsia="he-IL"/>
        </w:rPr>
        <w:t>אעזור להם לממש את הזכויות שלהם, אני כממשלה, בין אם</w:t>
      </w:r>
      <w:bookmarkStart w:id="223" w:name="_ETM_Q1_635648"/>
      <w:bookmarkEnd w:id="223"/>
      <w:r>
        <w:rPr>
          <w:rFonts w:hint="cs"/>
          <w:rtl/>
          <w:lang w:eastAsia="he-IL"/>
        </w:rPr>
        <w:t xml:space="preserve"> באמצעות ארגונים חברתיים ובין אם באמצעות משרדי הממשלה, </w:t>
      </w:r>
      <w:bookmarkStart w:id="224" w:name="_ETM_Q1_640353"/>
      <w:bookmarkEnd w:id="224"/>
      <w:r>
        <w:rPr>
          <w:rFonts w:hint="cs"/>
          <w:rtl/>
          <w:lang w:eastAsia="he-IL"/>
        </w:rPr>
        <w:t xml:space="preserve">צריך להגיע לאנשים. לרוב האנשים אנחנו יכולים להגיע אם רק </w:t>
      </w:r>
      <w:bookmarkStart w:id="225" w:name="_ETM_Q1_643292"/>
      <w:bookmarkEnd w:id="225"/>
      <w:r>
        <w:rPr>
          <w:rFonts w:hint="cs"/>
          <w:rtl/>
          <w:lang w:eastAsia="he-IL"/>
        </w:rPr>
        <w:t xml:space="preserve">הייתה תפיסה שאומרת שצריך להגיע. </w:t>
      </w:r>
      <w:bookmarkStart w:id="226" w:name="_ETM_Q1_650572"/>
      <w:bookmarkStart w:id="227" w:name="_ETM_Q1_650629"/>
      <w:bookmarkStart w:id="228" w:name="_ETM_Q1_650740"/>
      <w:bookmarkStart w:id="229" w:name="_ETM_Q1_650795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>מבחינתי זה מיצוי זכויות אקטיבי.</w:t>
      </w:r>
    </w:p>
    <w:p w14:paraId="22D0EA70" w14:textId="77777777" w:rsidR="00890242" w:rsidRDefault="00890242" w:rsidP="00890242">
      <w:pPr>
        <w:rPr>
          <w:rtl/>
          <w:lang w:eastAsia="he-IL"/>
        </w:rPr>
      </w:pPr>
      <w:bookmarkStart w:id="230" w:name="_ETM_Q1_653661"/>
      <w:bookmarkStart w:id="231" w:name="_ETM_Q1_653723"/>
      <w:bookmarkEnd w:id="230"/>
      <w:bookmarkEnd w:id="231"/>
    </w:p>
    <w:p w14:paraId="4E25AD8B" w14:textId="77777777" w:rsidR="00AF7095" w:rsidRDefault="00890242" w:rsidP="00AF7095">
      <w:pPr>
        <w:rPr>
          <w:rtl/>
          <w:lang w:eastAsia="he-IL"/>
        </w:rPr>
      </w:pPr>
      <w:bookmarkStart w:id="232" w:name="_ETM_Q1_653821"/>
      <w:bookmarkStart w:id="233" w:name="_ETM_Q1_653877"/>
      <w:bookmarkEnd w:id="232"/>
      <w:bookmarkEnd w:id="233"/>
      <w:r>
        <w:rPr>
          <w:rFonts w:hint="cs"/>
          <w:rtl/>
          <w:lang w:eastAsia="he-IL"/>
        </w:rPr>
        <w:t xml:space="preserve">בתפיסה </w:t>
      </w:r>
      <w:bookmarkStart w:id="234" w:name="_ETM_Q1_654630"/>
      <w:bookmarkEnd w:id="234"/>
      <w:r>
        <w:rPr>
          <w:rFonts w:hint="cs"/>
          <w:rtl/>
          <w:lang w:eastAsia="he-IL"/>
        </w:rPr>
        <w:t xml:space="preserve">שלי צריך לתת לכל אדם, לכל אזרח, את הזכות לחיות </w:t>
      </w:r>
      <w:bookmarkStart w:id="235" w:name="_ETM_Q1_661637"/>
      <w:bookmarkEnd w:id="235"/>
      <w:r>
        <w:rPr>
          <w:rFonts w:hint="cs"/>
          <w:rtl/>
          <w:lang w:eastAsia="he-IL"/>
        </w:rPr>
        <w:t xml:space="preserve">ברווחה כלכלית, לכן אני לא מדבר יותר על עניים </w:t>
      </w:r>
      <w:bookmarkStart w:id="236" w:name="_ETM_Q1_664176"/>
      <w:bookmarkEnd w:id="236"/>
      <w:r>
        <w:rPr>
          <w:rFonts w:hint="cs"/>
          <w:rtl/>
          <w:lang w:eastAsia="he-IL"/>
        </w:rPr>
        <w:t xml:space="preserve">או מוחלשים, אלא </w:t>
      </w:r>
      <w:r w:rsidR="00AF709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מדבר על אנשים מעוטי הכנה והזדמנויות כי </w:t>
      </w:r>
      <w:bookmarkStart w:id="237" w:name="_ETM_Q1_667866"/>
      <w:bookmarkEnd w:id="237"/>
      <w:r>
        <w:rPr>
          <w:rFonts w:hint="cs"/>
          <w:rtl/>
          <w:lang w:eastAsia="he-IL"/>
        </w:rPr>
        <w:t>אני חושב שזה מקיף חלק הרבה יותר גדול מהחברה שלנו</w:t>
      </w:r>
      <w:bookmarkStart w:id="238" w:name="_ETM_Q1_675643"/>
      <w:bookmarkEnd w:id="238"/>
      <w:r w:rsidR="00AF7095">
        <w:rPr>
          <w:rFonts w:hint="cs"/>
          <w:rtl/>
          <w:lang w:eastAsia="he-IL"/>
        </w:rPr>
        <w:t xml:space="preserve">, </w:t>
      </w:r>
      <w:bookmarkStart w:id="239" w:name="_ETM_Q1_678125"/>
      <w:bookmarkStart w:id="240" w:name="_ETM_Q1_678181"/>
      <w:bookmarkStart w:id="241" w:name="_ETM_Q1_678293"/>
      <w:bookmarkStart w:id="242" w:name="_ETM_Q1_678345"/>
      <w:bookmarkEnd w:id="239"/>
      <w:bookmarkEnd w:id="240"/>
      <w:bookmarkEnd w:id="241"/>
      <w:bookmarkEnd w:id="242"/>
      <w:r>
        <w:rPr>
          <w:rFonts w:hint="cs"/>
          <w:rtl/>
          <w:lang w:eastAsia="he-IL"/>
        </w:rPr>
        <w:t xml:space="preserve">לכן מה שאני חושב שצריך לעשות הוא בארבע רמות. </w:t>
      </w:r>
      <w:bookmarkStart w:id="243" w:name="_ETM_Q1_678858"/>
      <w:bookmarkEnd w:id="243"/>
    </w:p>
    <w:p w14:paraId="37326C00" w14:textId="77777777" w:rsidR="00AF7095" w:rsidRDefault="00AF7095" w:rsidP="00AF7095">
      <w:pPr>
        <w:rPr>
          <w:rtl/>
          <w:lang w:eastAsia="he-IL"/>
        </w:rPr>
      </w:pPr>
    </w:p>
    <w:p w14:paraId="0244FF51" w14:textId="5E699760" w:rsidR="00890242" w:rsidRDefault="00890242" w:rsidP="00AF7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הרמה הראשונה זה מיצוי זכויות אקטיבי במשרדי הממשלה שיבוצע על </w:t>
      </w:r>
      <w:bookmarkStart w:id="244" w:name="_ETM_Q1_689081"/>
      <w:bookmarkEnd w:id="244"/>
      <w:r>
        <w:rPr>
          <w:rFonts w:hint="cs"/>
          <w:rtl/>
          <w:lang w:eastAsia="he-IL"/>
        </w:rPr>
        <w:t xml:space="preserve">ידי זה שתקום רשות סטטוטורית למיצוי זכויות במשרד המשפטים שיהיו </w:t>
      </w:r>
      <w:bookmarkStart w:id="245" w:name="_ETM_Q1_690298"/>
      <w:bookmarkEnd w:id="245"/>
      <w:r>
        <w:rPr>
          <w:rFonts w:hint="cs"/>
          <w:rtl/>
          <w:lang w:eastAsia="he-IL"/>
        </w:rPr>
        <w:t xml:space="preserve">לה יחידות סטטוטוריות למיצוי זכויות בכל אחד </w:t>
      </w:r>
      <w:r w:rsidR="008922F4">
        <w:rPr>
          <w:rFonts w:hint="cs"/>
          <w:rtl/>
          <w:lang w:eastAsia="he-IL"/>
        </w:rPr>
        <w:t xml:space="preserve">ממשרדי הממשלה. </w:t>
      </w:r>
      <w:bookmarkStart w:id="246" w:name="_ETM_Q1_695948"/>
      <w:bookmarkEnd w:id="246"/>
      <w:r w:rsidR="008922F4">
        <w:rPr>
          <w:rFonts w:hint="cs"/>
          <w:rtl/>
          <w:lang w:eastAsia="he-IL"/>
        </w:rPr>
        <w:t xml:space="preserve">תזכרו למשל שהממשלה משלמת מה שנקרא שכר עידוד לעובדים שלה. </w:t>
      </w:r>
      <w:bookmarkStart w:id="247" w:name="_ETM_Q1_701797"/>
      <w:bookmarkEnd w:id="247"/>
      <w:r w:rsidR="008922F4">
        <w:rPr>
          <w:rFonts w:hint="cs"/>
          <w:rtl/>
          <w:lang w:eastAsia="he-IL"/>
        </w:rPr>
        <w:t xml:space="preserve">אדוני היושב ראש, מה היה קורה אם חלק משכר העידוד </w:t>
      </w:r>
      <w:bookmarkStart w:id="248" w:name="_ETM_Q1_703634"/>
      <w:bookmarkEnd w:id="248"/>
      <w:r w:rsidR="008922F4">
        <w:rPr>
          <w:rFonts w:hint="cs"/>
          <w:rtl/>
          <w:lang w:eastAsia="he-IL"/>
        </w:rPr>
        <w:t xml:space="preserve">היה בא על מיצוי זכויות של אזרחים שמגיע להם? שעובדים </w:t>
      </w:r>
      <w:bookmarkStart w:id="249" w:name="_ETM_Q1_706442"/>
      <w:bookmarkEnd w:id="249"/>
      <w:r w:rsidR="008922F4">
        <w:rPr>
          <w:rFonts w:hint="cs"/>
          <w:rtl/>
          <w:lang w:eastAsia="he-IL"/>
        </w:rPr>
        <w:t xml:space="preserve">של ביטוח לאומי או משרד הקליטה או משרד הרווחה או </w:t>
      </w:r>
      <w:bookmarkStart w:id="250" w:name="_ETM_Q1_709054"/>
      <w:bookmarkEnd w:id="250"/>
      <w:r w:rsidR="008922F4">
        <w:rPr>
          <w:rFonts w:hint="cs"/>
          <w:rtl/>
          <w:lang w:eastAsia="he-IL"/>
        </w:rPr>
        <w:t>משרדים אחרים היו מקבלים בונוסים ואפילו בונוסים ש</w:t>
      </w:r>
      <w:r w:rsidR="00AF7095">
        <w:rPr>
          <w:rFonts w:hint="cs"/>
          <w:rtl/>
          <w:lang w:eastAsia="he-IL"/>
        </w:rPr>
        <w:t>מנ</w:t>
      </w:r>
      <w:r w:rsidR="008922F4">
        <w:rPr>
          <w:rFonts w:hint="cs"/>
          <w:rtl/>
          <w:lang w:eastAsia="he-IL"/>
        </w:rPr>
        <w:t xml:space="preserve">ים על זה </w:t>
      </w:r>
      <w:bookmarkStart w:id="251" w:name="_ETM_Q1_717478"/>
      <w:bookmarkEnd w:id="251"/>
      <w:r w:rsidR="008922F4">
        <w:rPr>
          <w:rFonts w:hint="cs"/>
          <w:rtl/>
          <w:lang w:eastAsia="he-IL"/>
        </w:rPr>
        <w:t xml:space="preserve">שהם ממצים זכויות של אוכלוסיות מוחלשות או אוכלוסיות מעוטות הכנסה. </w:t>
      </w:r>
      <w:bookmarkStart w:id="252" w:name="_ETM_Q1_720171"/>
      <w:bookmarkStart w:id="253" w:name="_ETM_Q1_720323"/>
      <w:bookmarkEnd w:id="252"/>
      <w:bookmarkEnd w:id="253"/>
    </w:p>
    <w:p w14:paraId="2E102542" w14:textId="77777777" w:rsidR="008922F4" w:rsidRDefault="008922F4" w:rsidP="00890242">
      <w:pPr>
        <w:rPr>
          <w:rtl/>
          <w:lang w:eastAsia="he-IL"/>
        </w:rPr>
      </w:pPr>
      <w:bookmarkStart w:id="254" w:name="_ETM_Q1_720386"/>
      <w:bookmarkEnd w:id="254"/>
    </w:p>
    <w:p w14:paraId="7F7E6781" w14:textId="326EBDB4" w:rsidR="008922F4" w:rsidRDefault="008922F4" w:rsidP="00890242">
      <w:pPr>
        <w:rPr>
          <w:rtl/>
          <w:lang w:eastAsia="he-IL"/>
        </w:rPr>
      </w:pPr>
      <w:bookmarkStart w:id="255" w:name="_ETM_Q1_720474"/>
      <w:bookmarkStart w:id="256" w:name="_ETM_Q1_720535"/>
      <w:bookmarkEnd w:id="255"/>
      <w:bookmarkEnd w:id="256"/>
      <w:r>
        <w:rPr>
          <w:rFonts w:hint="cs"/>
          <w:rtl/>
          <w:lang w:eastAsia="he-IL"/>
        </w:rPr>
        <w:t xml:space="preserve">השלב השני הוא מה שאני קורא יחס הפקידים. לצערי הרב </w:t>
      </w:r>
      <w:bookmarkStart w:id="257" w:name="_ETM_Q1_723122"/>
      <w:bookmarkEnd w:id="257"/>
      <w:r>
        <w:rPr>
          <w:rFonts w:hint="cs"/>
          <w:rtl/>
          <w:lang w:eastAsia="he-IL"/>
        </w:rPr>
        <w:t xml:space="preserve">אנחנו נמצאים עדיין היום במקום שבו </w:t>
      </w:r>
      <w:r w:rsidR="006B6FED">
        <w:rPr>
          <w:rFonts w:hint="cs"/>
          <w:rtl/>
          <w:lang w:eastAsia="he-IL"/>
        </w:rPr>
        <w:t xml:space="preserve">במקומות רבים במשרדי הממשלה יחס הפקידים לאנשים שמבקשים את הזכויות שלהם הוא מחפיר, הוא </w:t>
      </w:r>
      <w:bookmarkStart w:id="258" w:name="_ETM_Q1_736054"/>
      <w:bookmarkEnd w:id="258"/>
      <w:r w:rsidR="006B6FED">
        <w:rPr>
          <w:rFonts w:hint="cs"/>
          <w:rtl/>
          <w:lang w:eastAsia="he-IL"/>
        </w:rPr>
        <w:t xml:space="preserve">בתפיסה שאומרת שאם באת ואתה מבקש משהו כנראה אתה מנסה </w:t>
      </w:r>
      <w:bookmarkStart w:id="259" w:name="_ETM_Q1_740440"/>
      <w:bookmarkEnd w:id="259"/>
      <w:r w:rsidR="006B6FED">
        <w:rPr>
          <w:rFonts w:hint="cs"/>
          <w:rtl/>
          <w:lang w:eastAsia="he-IL"/>
        </w:rPr>
        <w:t xml:space="preserve">לגנוב את המדינה. הדבר הזה צריך להשתנות וזאת הרמה השנייה, </w:t>
      </w:r>
      <w:bookmarkStart w:id="260" w:name="_ETM_Q1_745108"/>
      <w:bookmarkEnd w:id="260"/>
      <w:r w:rsidR="006B6FED">
        <w:rPr>
          <w:rFonts w:hint="cs"/>
          <w:rtl/>
          <w:lang w:eastAsia="he-IL"/>
        </w:rPr>
        <w:t>אם תרצה תקרא לזה רמה חינוכית.</w:t>
      </w:r>
      <w:bookmarkStart w:id="261" w:name="_ETM_Q1_744585"/>
      <w:bookmarkEnd w:id="261"/>
    </w:p>
    <w:p w14:paraId="3F99F243" w14:textId="77777777" w:rsidR="006B6FED" w:rsidRDefault="006B6FED" w:rsidP="00890242">
      <w:pPr>
        <w:rPr>
          <w:rtl/>
          <w:lang w:eastAsia="he-IL"/>
        </w:rPr>
      </w:pPr>
      <w:bookmarkStart w:id="262" w:name="_ETM_Q1_744621"/>
      <w:bookmarkEnd w:id="262"/>
    </w:p>
    <w:p w14:paraId="0C592DE3" w14:textId="77777777" w:rsidR="006B6FED" w:rsidRDefault="006B6FED" w:rsidP="00890242">
      <w:pPr>
        <w:rPr>
          <w:rtl/>
          <w:lang w:eastAsia="he-IL"/>
        </w:rPr>
      </w:pPr>
      <w:bookmarkStart w:id="263" w:name="_ETM_Q1_744721"/>
      <w:bookmarkStart w:id="264" w:name="_ETM_Q1_744752"/>
      <w:bookmarkEnd w:id="263"/>
      <w:bookmarkEnd w:id="264"/>
      <w:r>
        <w:rPr>
          <w:rFonts w:hint="cs"/>
          <w:rtl/>
          <w:lang w:eastAsia="he-IL"/>
        </w:rPr>
        <w:t>הרמה השלישית זה פישו</w:t>
      </w:r>
      <w:bookmarkStart w:id="265" w:name="_ETM_Q1_748633"/>
      <w:bookmarkEnd w:id="265"/>
      <w:r>
        <w:rPr>
          <w:rFonts w:hint="cs"/>
          <w:rtl/>
          <w:lang w:eastAsia="he-IL"/>
        </w:rPr>
        <w:t xml:space="preserve">ט תהליכים. הפעולות למיצוי זכויות חייבות להיות פשוטות, בהירות, ברורות </w:t>
      </w:r>
      <w:bookmarkStart w:id="266" w:name="_ETM_Q1_755213"/>
      <w:bookmarkEnd w:id="266"/>
      <w:r>
        <w:rPr>
          <w:rFonts w:hint="cs"/>
          <w:rtl/>
          <w:lang w:eastAsia="he-IL"/>
        </w:rPr>
        <w:t xml:space="preserve">ומאוד מאוד מהירות ותיכף אני אגיד איך אני חושב </w:t>
      </w:r>
      <w:bookmarkStart w:id="267" w:name="_ETM_Q1_758167"/>
      <w:bookmarkEnd w:id="267"/>
      <w:r>
        <w:rPr>
          <w:rFonts w:hint="cs"/>
          <w:rtl/>
          <w:lang w:eastAsia="he-IL"/>
        </w:rPr>
        <w:t xml:space="preserve">שצריך לעשות את זה. </w:t>
      </w:r>
    </w:p>
    <w:p w14:paraId="0399B5DC" w14:textId="77777777" w:rsidR="006B6FED" w:rsidRDefault="006B6FED" w:rsidP="00890242">
      <w:pPr>
        <w:rPr>
          <w:rtl/>
          <w:lang w:eastAsia="he-IL"/>
        </w:rPr>
      </w:pPr>
    </w:p>
    <w:p w14:paraId="1A2C04D3" w14:textId="77777777" w:rsidR="006B6FED" w:rsidRDefault="006B6FED" w:rsidP="00890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זה הסברה. בלי שאנשים </w:t>
      </w:r>
      <w:bookmarkStart w:id="268" w:name="_ETM_Q1_759531"/>
      <w:bookmarkEnd w:id="268"/>
      <w:r>
        <w:rPr>
          <w:rFonts w:hint="cs"/>
          <w:rtl/>
          <w:lang w:eastAsia="he-IL"/>
        </w:rPr>
        <w:t xml:space="preserve">יודעים מה יכול להגיע להם הם לא יכולים לבקש ואם </w:t>
      </w:r>
      <w:bookmarkStart w:id="269" w:name="_ETM_Q1_767049"/>
      <w:bookmarkEnd w:id="269"/>
      <w:r>
        <w:rPr>
          <w:rFonts w:hint="cs"/>
          <w:rtl/>
          <w:lang w:eastAsia="he-IL"/>
        </w:rPr>
        <w:t xml:space="preserve">אנחנו רוצים שהם אפילו ייגשו ויבקשו, אם הם לא יידעו </w:t>
      </w:r>
      <w:bookmarkStart w:id="270" w:name="_ETM_Q1_770627"/>
      <w:bookmarkEnd w:id="270"/>
      <w:r>
        <w:rPr>
          <w:rFonts w:hint="cs"/>
          <w:rtl/>
          <w:lang w:eastAsia="he-IL"/>
        </w:rPr>
        <w:t xml:space="preserve">מה מגיע להם הם לא יקבלו. אני אתן דוגמה מאוד </w:t>
      </w:r>
      <w:bookmarkStart w:id="271" w:name="_ETM_Q1_771932"/>
      <w:bookmarkEnd w:id="271"/>
      <w:r>
        <w:rPr>
          <w:rFonts w:hint="cs"/>
          <w:rtl/>
          <w:lang w:eastAsia="he-IL"/>
        </w:rPr>
        <w:t xml:space="preserve">קטנה, אדוני, כי ככה חוסכים כסף בממשלה. </w:t>
      </w:r>
    </w:p>
    <w:p w14:paraId="19DCE37E" w14:textId="77777777" w:rsidR="006B6FED" w:rsidRDefault="006B6FED" w:rsidP="00890242">
      <w:pPr>
        <w:rPr>
          <w:rtl/>
          <w:lang w:eastAsia="he-IL"/>
        </w:rPr>
      </w:pPr>
    </w:p>
    <w:p w14:paraId="7A6C830E" w14:textId="66669DA3" w:rsidR="006B6FED" w:rsidRDefault="006B6FED" w:rsidP="006B6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מספר שנים </w:t>
      </w:r>
      <w:bookmarkStart w:id="272" w:name="_ETM_Q1_775095"/>
      <w:bookmarkEnd w:id="272"/>
      <w:r>
        <w:rPr>
          <w:rFonts w:hint="cs"/>
          <w:rtl/>
          <w:lang w:eastAsia="he-IL"/>
        </w:rPr>
        <w:t xml:space="preserve">משרד הכלכלה החליט להעמיד תקציב של 15 מיליון שקלים לתמיכה </w:t>
      </w:r>
      <w:bookmarkStart w:id="273" w:name="_ETM_Q1_780633"/>
      <w:bookmarkEnd w:id="273"/>
      <w:r>
        <w:rPr>
          <w:rFonts w:hint="cs"/>
          <w:rtl/>
          <w:lang w:eastAsia="he-IL"/>
        </w:rPr>
        <w:t xml:space="preserve">באימהות חד הוריות בקייטנות בקיץ. נוצלו מתוך הסעיף בערך </w:t>
      </w:r>
      <w:bookmarkStart w:id="274" w:name="_ETM_Q1_786980"/>
      <w:bookmarkEnd w:id="274"/>
      <w:r>
        <w:rPr>
          <w:rFonts w:hint="cs"/>
          <w:rtl/>
          <w:lang w:eastAsia="he-IL"/>
        </w:rPr>
        <w:t xml:space="preserve">4.5 מיליון שקלים באותה שנה, 2016. ניסינו לבדוק למה זה קרה, התברר שרוב האימהות </w:t>
      </w:r>
      <w:bookmarkStart w:id="275" w:name="_ETM_Q1_792935"/>
      <w:bookmarkEnd w:id="275"/>
      <w:r>
        <w:rPr>
          <w:rFonts w:hint="cs"/>
          <w:rtl/>
          <w:lang w:eastAsia="he-IL"/>
        </w:rPr>
        <w:t xml:space="preserve">החד הוריות לא ידעו שיש בכלל תקציב כזה כי אף </w:t>
      </w:r>
      <w:bookmarkStart w:id="276" w:name="_ETM_Q1_797581"/>
      <w:bookmarkEnd w:id="276"/>
      <w:r>
        <w:rPr>
          <w:rFonts w:hint="cs"/>
          <w:rtl/>
          <w:lang w:eastAsia="he-IL"/>
        </w:rPr>
        <w:t>אחד לא הודיע לה</w:t>
      </w:r>
      <w:r w:rsidR="00AF7095">
        <w:rPr>
          <w:rFonts w:hint="cs"/>
          <w:rtl/>
          <w:lang w:eastAsia="he-IL"/>
        </w:rPr>
        <w:t>ן.</w:t>
      </w:r>
      <w:r>
        <w:rPr>
          <w:rFonts w:hint="cs"/>
          <w:rtl/>
          <w:lang w:eastAsia="he-IL"/>
        </w:rPr>
        <w:t xml:space="preserve"> שאלנו את משרד הכלכלה למה לא שולחים לכל האימהות החד הוריות באמצעות הביטוח הלאומי מכתב </w:t>
      </w:r>
      <w:bookmarkStart w:id="277" w:name="_ETM_Q1_803504"/>
      <w:bookmarkEnd w:id="277"/>
      <w:r w:rsidR="00AF7095">
        <w:rPr>
          <w:rFonts w:hint="cs"/>
          <w:rtl/>
          <w:lang w:eastAsia="he-IL"/>
        </w:rPr>
        <w:t>שאומר שיש להן זכאות</w:t>
      </w:r>
      <w:r>
        <w:rPr>
          <w:rFonts w:hint="cs"/>
          <w:rtl/>
          <w:lang w:eastAsia="he-IL"/>
        </w:rPr>
        <w:t xml:space="preserve">, הרי האימהות החד הוריות רשומות בביטוח </w:t>
      </w:r>
      <w:bookmarkStart w:id="278" w:name="_ETM_Q1_807431"/>
      <w:bookmarkEnd w:id="278"/>
      <w:r>
        <w:rPr>
          <w:rFonts w:hint="cs"/>
          <w:rtl/>
          <w:lang w:eastAsia="he-IL"/>
        </w:rPr>
        <w:t>הלאומי, בין אם הן מקבלות קצבאות ובין אם לא,</w:t>
      </w:r>
      <w:bookmarkStart w:id="279" w:name="_ETM_Q1_810433"/>
      <w:bookmarkEnd w:id="279"/>
      <w:r>
        <w:rPr>
          <w:rFonts w:hint="cs"/>
          <w:rtl/>
          <w:lang w:eastAsia="he-IL"/>
        </w:rPr>
        <w:t xml:space="preserve"> בכל צורה שהיא. אמרו לנו במשרד הכלכלה שביטוח לאומי דורש </w:t>
      </w:r>
      <w:bookmarkStart w:id="280" w:name="_ETM_Q1_812453"/>
      <w:bookmarkEnd w:id="280"/>
      <w:r>
        <w:rPr>
          <w:rFonts w:hint="cs"/>
          <w:rtl/>
          <w:lang w:eastAsia="he-IL"/>
        </w:rPr>
        <w:t>100,000 שקל על כל משלוח של מכתב כזה. אין לנו</w:t>
      </w:r>
      <w:bookmarkStart w:id="281" w:name="_ETM_Q1_820054"/>
      <w:bookmarkEnd w:id="281"/>
      <w:r>
        <w:rPr>
          <w:rFonts w:hint="cs"/>
          <w:rtl/>
          <w:lang w:eastAsia="he-IL"/>
        </w:rPr>
        <w:t xml:space="preserve"> 100,000 שקל כדי לשלוח מכתב ולכן אנחנו לא שולחים מכתב. </w:t>
      </w:r>
      <w:bookmarkStart w:id="282" w:name="_ETM_Q1_823022"/>
      <w:bookmarkStart w:id="283" w:name="_ETM_Q1_823150"/>
      <w:bookmarkStart w:id="284" w:name="_ETM_Q1_823188"/>
      <w:bookmarkStart w:id="285" w:name="_ETM_Q1_823470"/>
      <w:bookmarkStart w:id="286" w:name="_ETM_Q1_823502"/>
      <w:bookmarkEnd w:id="282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>בא משרד האוצר ואמר: אם לא ניצלתם יותר משני</w:t>
      </w:r>
      <w:bookmarkStart w:id="287" w:name="_ETM_Q1_827282"/>
      <w:bookmarkEnd w:id="287"/>
      <w:r>
        <w:rPr>
          <w:rFonts w:hint="cs"/>
          <w:rtl/>
          <w:lang w:eastAsia="he-IL"/>
        </w:rPr>
        <w:t xml:space="preserve"> שליש מהכסף אין טעם לתת את הכסף הזה באותו היקף </w:t>
      </w:r>
      <w:bookmarkStart w:id="288" w:name="_ETM_Q1_830873"/>
      <w:bookmarkEnd w:id="288"/>
      <w:r>
        <w:rPr>
          <w:rFonts w:hint="cs"/>
          <w:rtl/>
          <w:lang w:eastAsia="he-IL"/>
        </w:rPr>
        <w:t xml:space="preserve">בשנה הבאה. הסברה. </w:t>
      </w:r>
    </w:p>
    <w:p w14:paraId="2149EB28" w14:textId="77777777" w:rsidR="006B6FED" w:rsidRDefault="006B6FED" w:rsidP="006B6FED">
      <w:pPr>
        <w:rPr>
          <w:rtl/>
          <w:lang w:eastAsia="he-IL"/>
        </w:rPr>
      </w:pPr>
    </w:p>
    <w:p w14:paraId="4D7B254A" w14:textId="77777777" w:rsidR="00AF7095" w:rsidRDefault="006B6FED" w:rsidP="006B6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אני רוצה לדבר בשתי </w:t>
      </w:r>
      <w:bookmarkStart w:id="289" w:name="_ETM_Q1_834771"/>
      <w:bookmarkEnd w:id="289"/>
      <w:r>
        <w:rPr>
          <w:rFonts w:hint="cs"/>
          <w:rtl/>
          <w:lang w:eastAsia="he-IL"/>
        </w:rPr>
        <w:t xml:space="preserve">דקות על הפתרונות. שלחתי לאדוני ולוועדה תוכנית מאוד מפורטת שכוללת </w:t>
      </w:r>
      <w:bookmarkStart w:id="290" w:name="_ETM_Q1_845251"/>
      <w:bookmarkEnd w:id="290"/>
      <w:r>
        <w:rPr>
          <w:rFonts w:hint="cs"/>
          <w:rtl/>
          <w:lang w:eastAsia="he-IL"/>
        </w:rPr>
        <w:t xml:space="preserve">הצעות חוק במספר היבטים שבהם אפשר בצורה מהירה להתקדם ולפתור </w:t>
      </w:r>
      <w:bookmarkStart w:id="291" w:name="_ETM_Q1_852097"/>
      <w:bookmarkEnd w:id="291"/>
      <w:r>
        <w:rPr>
          <w:rFonts w:hint="cs"/>
          <w:rtl/>
          <w:lang w:eastAsia="he-IL"/>
        </w:rPr>
        <w:t xml:space="preserve">את הבעיות ואני אדבר עליהם בקצרה. </w:t>
      </w:r>
    </w:p>
    <w:p w14:paraId="5C61BD88" w14:textId="77777777" w:rsidR="00AF7095" w:rsidRDefault="00AF7095" w:rsidP="006B6FED">
      <w:pPr>
        <w:rPr>
          <w:rtl/>
          <w:lang w:eastAsia="he-IL"/>
        </w:rPr>
      </w:pPr>
    </w:p>
    <w:p w14:paraId="4555C2A9" w14:textId="12DDEFAC" w:rsidR="006B6FED" w:rsidRDefault="006B6FED" w:rsidP="006B6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הראשון זה העברת </w:t>
      </w:r>
      <w:bookmarkStart w:id="292" w:name="_ETM_Q1_856731"/>
      <w:bookmarkEnd w:id="292"/>
      <w:r>
        <w:rPr>
          <w:rFonts w:hint="cs"/>
          <w:rtl/>
          <w:lang w:eastAsia="he-IL"/>
        </w:rPr>
        <w:t>מידע בין משרדים</w:t>
      </w:r>
      <w:r w:rsidR="00FC7CCD">
        <w:rPr>
          <w:rFonts w:hint="cs"/>
          <w:rtl/>
          <w:lang w:eastAsia="he-IL"/>
        </w:rPr>
        <w:t xml:space="preserve"> לצורך צמצם הבירוקרטיה. הצעת חוק שלי שעברה</w:t>
      </w:r>
      <w:bookmarkStart w:id="293" w:name="_ETM_Q1_860009"/>
      <w:bookmarkEnd w:id="293"/>
      <w:r w:rsidR="00FC7CCD">
        <w:rPr>
          <w:rFonts w:hint="cs"/>
          <w:rtl/>
          <w:lang w:eastAsia="he-IL"/>
        </w:rPr>
        <w:t xml:space="preserve"> בעזרת משרד המשפטים בקריאה טרומית לפני כמה שנים כשאיילת שקד</w:t>
      </w:r>
      <w:bookmarkStart w:id="294" w:name="_ETM_Q1_868306"/>
      <w:bookmarkEnd w:id="294"/>
      <w:r w:rsidR="00FC7CCD">
        <w:rPr>
          <w:rFonts w:hint="cs"/>
          <w:rtl/>
          <w:lang w:eastAsia="he-IL"/>
        </w:rPr>
        <w:t xml:space="preserve"> הייתה שרת המשפטים. הממשלה התחלפה, זה לא התקדם. ההצעה </w:t>
      </w:r>
      <w:bookmarkStart w:id="295" w:name="_ETM_Q1_869294"/>
      <w:bookmarkEnd w:id="295"/>
      <w:r w:rsidR="00FC7CCD">
        <w:rPr>
          <w:rFonts w:hint="cs"/>
          <w:rtl/>
          <w:lang w:eastAsia="he-IL"/>
        </w:rPr>
        <w:t xml:space="preserve">אומרת בצורה פשוטה, בכל מצב שבו אדם מבקש לממש זכות </w:t>
      </w:r>
      <w:bookmarkStart w:id="296" w:name="_ETM_Q1_875664"/>
      <w:bookmarkEnd w:id="296"/>
      <w:r w:rsidR="00FC7CCD">
        <w:rPr>
          <w:rFonts w:hint="cs"/>
          <w:rtl/>
          <w:lang w:eastAsia="he-IL"/>
        </w:rPr>
        <w:t>שלו והוא צריך להמציא נתונים למשרד</w:t>
      </w:r>
      <w:r w:rsidR="00F04656">
        <w:rPr>
          <w:rFonts w:hint="cs"/>
          <w:rtl/>
          <w:lang w:eastAsia="he-IL"/>
        </w:rPr>
        <w:t xml:space="preserve"> שממנו הוא מבקש</w:t>
      </w:r>
      <w:bookmarkStart w:id="297" w:name="_ETM_Q1_879149"/>
      <w:bookmarkEnd w:id="297"/>
      <w:r w:rsidR="00AF7095">
        <w:rPr>
          <w:rFonts w:hint="cs"/>
          <w:rtl/>
          <w:lang w:eastAsia="he-IL"/>
        </w:rPr>
        <w:t xml:space="preserve">, </w:t>
      </w:r>
      <w:r w:rsidR="00F04656">
        <w:rPr>
          <w:rFonts w:hint="cs"/>
          <w:rtl/>
          <w:lang w:eastAsia="he-IL"/>
        </w:rPr>
        <w:t xml:space="preserve">הנתונים נמצאים בידי הממשלה, הממשלה תעביר בינה לבין עצמה את </w:t>
      </w:r>
      <w:bookmarkStart w:id="298" w:name="_ETM_Q1_882375"/>
      <w:bookmarkEnd w:id="298"/>
      <w:r w:rsidR="00F04656">
        <w:rPr>
          <w:rFonts w:hint="cs"/>
          <w:rtl/>
          <w:lang w:eastAsia="he-IL"/>
        </w:rPr>
        <w:t xml:space="preserve">הנתונים, לא צריך לטרטר את הבן אדם להביא מסמכים. הנתונים </w:t>
      </w:r>
      <w:bookmarkStart w:id="299" w:name="_ETM_Q1_885625"/>
      <w:bookmarkEnd w:id="299"/>
      <w:r w:rsidR="00F04656">
        <w:rPr>
          <w:rFonts w:hint="cs"/>
          <w:rtl/>
          <w:lang w:eastAsia="he-IL"/>
        </w:rPr>
        <w:t xml:space="preserve">נמצאים במערכת, תעבירו אותם בתוך המערכת, זה אפשרי וזה </w:t>
      </w:r>
      <w:bookmarkStart w:id="300" w:name="_ETM_Q1_892282"/>
      <w:bookmarkEnd w:id="300"/>
      <w:r w:rsidR="00F04656">
        <w:rPr>
          <w:rFonts w:hint="cs"/>
          <w:rtl/>
          <w:lang w:eastAsia="he-IL"/>
        </w:rPr>
        <w:t xml:space="preserve">ניתן. </w:t>
      </w:r>
      <w:bookmarkStart w:id="301" w:name="_ETM_Q1_893491"/>
      <w:bookmarkEnd w:id="301"/>
    </w:p>
    <w:p w14:paraId="525627CB" w14:textId="77777777" w:rsidR="00F04656" w:rsidRDefault="00F04656" w:rsidP="006B6FED">
      <w:pPr>
        <w:rPr>
          <w:rtl/>
          <w:lang w:eastAsia="he-IL"/>
        </w:rPr>
      </w:pPr>
      <w:bookmarkStart w:id="302" w:name="_ETM_Q1_893531"/>
      <w:bookmarkEnd w:id="302"/>
    </w:p>
    <w:p w14:paraId="3E106D1B" w14:textId="02CB9635" w:rsidR="00F04656" w:rsidRDefault="00F04656" w:rsidP="006B6FED">
      <w:pPr>
        <w:rPr>
          <w:rtl/>
          <w:lang w:eastAsia="he-IL"/>
        </w:rPr>
      </w:pPr>
      <w:bookmarkStart w:id="303" w:name="_ETM_Q1_893651"/>
      <w:bookmarkStart w:id="304" w:name="_ETM_Q1_893684"/>
      <w:bookmarkEnd w:id="303"/>
      <w:bookmarkEnd w:id="304"/>
      <w:r>
        <w:rPr>
          <w:rFonts w:hint="cs"/>
          <w:rtl/>
          <w:lang w:eastAsia="he-IL"/>
        </w:rPr>
        <w:t xml:space="preserve">הדבר השני זה הפחתה וביטול אגרות. יש לי </w:t>
      </w:r>
      <w:bookmarkStart w:id="305" w:name="_ETM_Q1_897619"/>
      <w:bookmarkEnd w:id="305"/>
      <w:r>
        <w:rPr>
          <w:rFonts w:hint="cs"/>
          <w:rtl/>
          <w:lang w:eastAsia="he-IL"/>
        </w:rPr>
        <w:t>דוח ששלחתי אותו לאדוני במסגרת התוכנית שבו עשינו ניתוח של</w:t>
      </w:r>
      <w:bookmarkStart w:id="306" w:name="_ETM_Q1_901751"/>
      <w:bookmarkEnd w:id="306"/>
      <w:r>
        <w:rPr>
          <w:rFonts w:hint="cs"/>
          <w:rtl/>
          <w:lang w:eastAsia="he-IL"/>
        </w:rPr>
        <w:t xml:space="preserve"> כל האגרות שנדרש מאדם לשלם כדי שהוא יוכל למצות זכויות, </w:t>
      </w:r>
      <w:bookmarkStart w:id="307" w:name="_ETM_Q1_907081"/>
      <w:bookmarkEnd w:id="307"/>
      <w:r>
        <w:rPr>
          <w:rFonts w:hint="cs"/>
          <w:rtl/>
          <w:lang w:eastAsia="he-IL"/>
        </w:rPr>
        <w:t xml:space="preserve">בין אם בהגשת עררים ובין אם הגשת בקשות לוועדות. </w:t>
      </w:r>
      <w:bookmarkStart w:id="308" w:name="_ETM_Q1_908023"/>
      <w:bookmarkEnd w:id="308"/>
      <w:r>
        <w:rPr>
          <w:rFonts w:hint="cs"/>
          <w:rtl/>
          <w:lang w:eastAsia="he-IL"/>
        </w:rPr>
        <w:t xml:space="preserve">היום בשביל לקבל פטור ממס הכנסה, אם אתה נכה </w:t>
      </w:r>
      <w:bookmarkStart w:id="309" w:name="_ETM_Q1_914566"/>
      <w:bookmarkEnd w:id="309"/>
      <w:r>
        <w:rPr>
          <w:rFonts w:hint="cs"/>
          <w:rtl/>
          <w:lang w:eastAsia="he-IL"/>
        </w:rPr>
        <w:t xml:space="preserve">ואתה רוצה לגשת לוועדה של מס הכנסה אתה צריך לשלם </w:t>
      </w:r>
      <w:bookmarkStart w:id="310" w:name="_ETM_Q1_916705"/>
      <w:bookmarkEnd w:id="310"/>
      <w:r>
        <w:rPr>
          <w:rFonts w:hint="cs"/>
          <w:rtl/>
          <w:lang w:eastAsia="he-IL"/>
        </w:rPr>
        <w:t>600 שקל. לפי מה נקבע הסכום? למה צריך לשלם 600</w:t>
      </w:r>
      <w:bookmarkStart w:id="311" w:name="_ETM_Q1_918586"/>
      <w:bookmarkEnd w:id="311"/>
      <w:r>
        <w:rPr>
          <w:rFonts w:hint="cs"/>
          <w:rtl/>
          <w:lang w:eastAsia="he-IL"/>
        </w:rPr>
        <w:t xml:space="preserve"> שקל? אתה יודע </w:t>
      </w:r>
      <w:r>
        <w:rPr>
          <w:rFonts w:hint="cs"/>
          <w:rtl/>
          <w:lang w:eastAsia="he-IL"/>
        </w:rPr>
        <w:lastRenderedPageBreak/>
        <w:t>כמה אנשים אין להם 600 שקל ולא ניגשים בגלל זה לוועדה? הפחתת האגרות יכולה</w:t>
      </w:r>
      <w:bookmarkStart w:id="312" w:name="_ETM_Q1_929122"/>
      <w:bookmarkEnd w:id="312"/>
      <w:r>
        <w:rPr>
          <w:rFonts w:hint="cs"/>
          <w:rtl/>
          <w:lang w:eastAsia="he-IL"/>
        </w:rPr>
        <w:t xml:space="preserve"> לסייע מאוד למיצוי זכויות אקטיבי. </w:t>
      </w:r>
    </w:p>
    <w:p w14:paraId="6C382A5D" w14:textId="77777777" w:rsidR="00F04656" w:rsidRDefault="00F04656" w:rsidP="006B6FED">
      <w:pPr>
        <w:rPr>
          <w:rtl/>
          <w:lang w:eastAsia="he-IL"/>
        </w:rPr>
      </w:pPr>
      <w:bookmarkStart w:id="313" w:name="_ETM_Q1_929305"/>
      <w:bookmarkStart w:id="314" w:name="_ETM_Q1_929358"/>
      <w:bookmarkStart w:id="315" w:name="_ETM_Q1_929473"/>
      <w:bookmarkEnd w:id="313"/>
      <w:bookmarkEnd w:id="314"/>
      <w:bookmarkEnd w:id="315"/>
    </w:p>
    <w:p w14:paraId="69000E48" w14:textId="1551AE0F" w:rsidR="00514F40" w:rsidRDefault="00F04656" w:rsidP="00514F40">
      <w:pPr>
        <w:rPr>
          <w:rtl/>
          <w:lang w:eastAsia="he-IL"/>
        </w:rPr>
      </w:pPr>
      <w:bookmarkStart w:id="316" w:name="_ETM_Q1_929527"/>
      <w:bookmarkEnd w:id="316"/>
      <w:r>
        <w:rPr>
          <w:rFonts w:hint="cs"/>
          <w:rtl/>
          <w:lang w:eastAsia="he-IL"/>
        </w:rPr>
        <w:t xml:space="preserve">מחשבוני זכויות אקטיביים ופסיביים. </w:t>
      </w:r>
      <w:bookmarkStart w:id="317" w:name="_ETM_Q1_935745"/>
      <w:bookmarkEnd w:id="317"/>
      <w:r>
        <w:rPr>
          <w:rFonts w:hint="cs"/>
          <w:rtl/>
          <w:lang w:eastAsia="he-IL"/>
        </w:rPr>
        <w:t xml:space="preserve">לממשלת ישראל יש מיזם מדהים של מחשבון זכויות </w:t>
      </w:r>
      <w:bookmarkStart w:id="318" w:name="_ETM_Q1_940646"/>
      <w:bookmarkEnd w:id="318"/>
      <w:r>
        <w:rPr>
          <w:rFonts w:hint="cs"/>
          <w:rtl/>
          <w:lang w:eastAsia="he-IL"/>
        </w:rPr>
        <w:t xml:space="preserve">אקטיבי, מחשבון </w:t>
      </w:r>
      <w:r w:rsidR="00514F40">
        <w:rPr>
          <w:rFonts w:hint="cs"/>
          <w:rtl/>
          <w:lang w:eastAsia="he-IL"/>
        </w:rPr>
        <w:t xml:space="preserve">זכויות שלתוכו אתה מכניס את הפרטים האישיים </w:t>
      </w:r>
      <w:bookmarkStart w:id="319" w:name="_ETM_Q1_944116"/>
      <w:bookmarkEnd w:id="319"/>
      <w:r w:rsidR="00514F40">
        <w:rPr>
          <w:rFonts w:hint="cs"/>
          <w:rtl/>
          <w:lang w:eastAsia="he-IL"/>
        </w:rPr>
        <w:t xml:space="preserve">שלך והמחשבון הזה אומר לך מה מגיע לך ואיך אתה </w:t>
      </w:r>
      <w:bookmarkStart w:id="320" w:name="_ETM_Q1_949311"/>
      <w:bookmarkEnd w:id="320"/>
      <w:r w:rsidR="00514F40">
        <w:rPr>
          <w:rFonts w:hint="cs"/>
          <w:rtl/>
          <w:lang w:eastAsia="he-IL"/>
        </w:rPr>
        <w:t xml:space="preserve">יכול לקבל את זה. זה פיילוט בערך שש, </w:t>
      </w:r>
      <w:bookmarkStart w:id="321" w:name="_ETM_Q1_952260"/>
      <w:bookmarkEnd w:id="321"/>
      <w:r w:rsidR="00514F40">
        <w:rPr>
          <w:rFonts w:hint="cs"/>
          <w:rtl/>
          <w:lang w:eastAsia="he-IL"/>
        </w:rPr>
        <w:t xml:space="preserve">שבע, שמונה שנים, הוא יושב בישראל דיגיטלית, אפשר לזרז </w:t>
      </w:r>
      <w:bookmarkStart w:id="322" w:name="_ETM_Q1_956125"/>
      <w:bookmarkEnd w:id="322"/>
      <w:r w:rsidR="00514F40">
        <w:rPr>
          <w:rFonts w:hint="cs"/>
          <w:rtl/>
          <w:lang w:eastAsia="he-IL"/>
        </w:rPr>
        <w:t xml:space="preserve">אותו. יש בו היום נתונים על חד הוריות, על אזרחים </w:t>
      </w:r>
      <w:bookmarkStart w:id="323" w:name="_ETM_Q1_957146"/>
      <w:bookmarkEnd w:id="323"/>
      <w:r w:rsidR="00514F40">
        <w:rPr>
          <w:rFonts w:hint="cs"/>
          <w:rtl/>
          <w:lang w:eastAsia="he-IL"/>
        </w:rPr>
        <w:t xml:space="preserve">קשישים ויש בו חלק מהנתונים שקשורים לזכויות של </w:t>
      </w:r>
      <w:bookmarkStart w:id="324" w:name="_ETM_Q1_962930"/>
      <w:bookmarkEnd w:id="324"/>
      <w:r w:rsidR="00514F40">
        <w:rPr>
          <w:rFonts w:hint="cs"/>
          <w:rtl/>
          <w:lang w:eastAsia="he-IL"/>
        </w:rPr>
        <w:t xml:space="preserve">אנשים מהמלחמה, אבל רוב האזרחים לא יודעים שהוא קיים ולכן </w:t>
      </w:r>
      <w:bookmarkStart w:id="325" w:name="_ETM_Q1_965497"/>
      <w:bookmarkEnd w:id="325"/>
      <w:r w:rsidR="00514F40">
        <w:rPr>
          <w:rFonts w:hint="cs"/>
          <w:rtl/>
          <w:lang w:eastAsia="he-IL"/>
        </w:rPr>
        <w:t>הם לא יכולים להיכנס ולהשת</w:t>
      </w:r>
      <w:bookmarkStart w:id="326" w:name="_ETM_Q1_968279"/>
      <w:bookmarkStart w:id="327" w:name="_ETM_Q1_968341"/>
      <w:bookmarkEnd w:id="326"/>
      <w:bookmarkEnd w:id="327"/>
      <w:r w:rsidR="00514F40">
        <w:rPr>
          <w:rFonts w:hint="cs"/>
          <w:rtl/>
          <w:lang w:eastAsia="he-IL"/>
        </w:rPr>
        <w:t xml:space="preserve">מש בו. </w:t>
      </w:r>
      <w:bookmarkStart w:id="328" w:name="_ETM_Q1_967903"/>
      <w:bookmarkStart w:id="329" w:name="_ETM_Q1_967962"/>
      <w:bookmarkStart w:id="330" w:name="_ETM_Q1_968063"/>
      <w:bookmarkStart w:id="331" w:name="_ETM_Q1_968119"/>
      <w:bookmarkEnd w:id="328"/>
      <w:bookmarkEnd w:id="329"/>
      <w:bookmarkEnd w:id="330"/>
      <w:bookmarkEnd w:id="331"/>
      <w:r w:rsidR="00514F40">
        <w:rPr>
          <w:rFonts w:hint="cs"/>
          <w:rtl/>
          <w:lang w:eastAsia="he-IL"/>
        </w:rPr>
        <w:t xml:space="preserve">מיצוי זכויות הוא </w:t>
      </w:r>
      <w:bookmarkStart w:id="332" w:name="_ETM_Q1_970983"/>
      <w:bookmarkEnd w:id="332"/>
      <w:r w:rsidR="00514F40">
        <w:rPr>
          <w:rFonts w:hint="cs"/>
          <w:rtl/>
          <w:lang w:eastAsia="he-IL"/>
        </w:rPr>
        <w:t>חצי אקטיבי, הוא אפילו לא אקטיבי.</w:t>
      </w:r>
    </w:p>
    <w:p w14:paraId="08354ED4" w14:textId="77777777" w:rsidR="00514F40" w:rsidRDefault="00514F40" w:rsidP="00514F40">
      <w:pPr>
        <w:rPr>
          <w:rtl/>
          <w:lang w:eastAsia="he-IL"/>
        </w:rPr>
      </w:pPr>
      <w:bookmarkStart w:id="333" w:name="_ETM_Q1_970756"/>
      <w:bookmarkStart w:id="334" w:name="_ETM_Q1_970816"/>
      <w:bookmarkStart w:id="335" w:name="_ETM_Q1_970916"/>
      <w:bookmarkEnd w:id="333"/>
      <w:bookmarkEnd w:id="334"/>
      <w:bookmarkEnd w:id="335"/>
    </w:p>
    <w:p w14:paraId="1281C9B5" w14:textId="6740526E" w:rsidR="00514F40" w:rsidRDefault="00514F40" w:rsidP="00514F40">
      <w:pPr>
        <w:rPr>
          <w:rtl/>
          <w:lang w:eastAsia="he-IL"/>
        </w:rPr>
      </w:pPr>
      <w:bookmarkStart w:id="336" w:name="_ETM_Q1_970972"/>
      <w:bookmarkEnd w:id="336"/>
      <w:r>
        <w:rPr>
          <w:rFonts w:hint="cs"/>
          <w:rtl/>
          <w:lang w:eastAsia="he-IL"/>
        </w:rPr>
        <w:t xml:space="preserve">הדבר הנוסף זה הקמת </w:t>
      </w:r>
      <w:bookmarkStart w:id="337" w:name="_ETM_Q1_974332"/>
      <w:bookmarkEnd w:id="337"/>
      <w:r>
        <w:rPr>
          <w:rFonts w:hint="cs"/>
          <w:rtl/>
          <w:lang w:eastAsia="he-IL"/>
        </w:rPr>
        <w:t xml:space="preserve">מרכז הסברת החקיקה הממשלתי, שכל חוק שנוגע לזכות שמגיעה לבן </w:t>
      </w:r>
      <w:bookmarkStart w:id="338" w:name="_ETM_Q1_980712"/>
      <w:bookmarkEnd w:id="338"/>
      <w:r>
        <w:rPr>
          <w:rFonts w:hint="cs"/>
          <w:rtl/>
          <w:lang w:eastAsia="he-IL"/>
        </w:rPr>
        <w:t xml:space="preserve">אדם מרכז ההסברה החקיקתי, בין אם באמצעות משרדי הממשלה השונים </w:t>
      </w:r>
      <w:bookmarkStart w:id="339" w:name="_ETM_Q1_983637"/>
      <w:bookmarkEnd w:id="339"/>
      <w:r>
        <w:rPr>
          <w:rFonts w:hint="cs"/>
          <w:rtl/>
          <w:lang w:eastAsia="he-IL"/>
        </w:rPr>
        <w:t>ובין אם בדרכים אחרות</w:t>
      </w:r>
      <w:r w:rsidR="00AF7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מחויב להנגיש את הדברים. </w:t>
      </w:r>
    </w:p>
    <w:p w14:paraId="45C15AAB" w14:textId="77777777" w:rsidR="00514F40" w:rsidRDefault="00514F40" w:rsidP="00514F40">
      <w:pPr>
        <w:rPr>
          <w:rtl/>
          <w:lang w:eastAsia="he-IL"/>
        </w:rPr>
      </w:pPr>
      <w:bookmarkStart w:id="340" w:name="_ETM_Q1_992565"/>
      <w:bookmarkStart w:id="341" w:name="_ETM_Q1_992628"/>
      <w:bookmarkEnd w:id="340"/>
      <w:bookmarkEnd w:id="341"/>
    </w:p>
    <w:p w14:paraId="669AE597" w14:textId="77777777" w:rsidR="00514F40" w:rsidRDefault="00514F40" w:rsidP="00514F40">
      <w:pPr>
        <w:rPr>
          <w:rtl/>
          <w:lang w:eastAsia="he-IL"/>
        </w:rPr>
      </w:pPr>
      <w:bookmarkStart w:id="342" w:name="_ETM_Q1_992749"/>
      <w:bookmarkStart w:id="343" w:name="_ETM_Q1_992804"/>
      <w:bookmarkStart w:id="344" w:name="_ETM_Q1_993196"/>
      <w:bookmarkEnd w:id="342"/>
      <w:bookmarkEnd w:id="343"/>
      <w:bookmarkEnd w:id="344"/>
      <w:r>
        <w:rPr>
          <w:rFonts w:hint="cs"/>
          <w:rtl/>
          <w:lang w:eastAsia="he-IL"/>
        </w:rPr>
        <w:t xml:space="preserve">לגבי אוכלוסיות שקשורות לאוכלוסיות רווחה, אני מציע להכניס מושג חדש </w:t>
      </w:r>
      <w:bookmarkStart w:id="345" w:name="_ETM_Q1_999686"/>
      <w:bookmarkEnd w:id="345"/>
      <w:r>
        <w:rPr>
          <w:rFonts w:hint="cs"/>
          <w:rtl/>
          <w:lang w:eastAsia="he-IL"/>
        </w:rPr>
        <w:t xml:space="preserve">למערכת שנקרא פרא-עו"ס, שזה בעצם אומר שכל מי שמגיע </w:t>
      </w:r>
      <w:bookmarkStart w:id="346" w:name="_ETM_Q1_1003312"/>
      <w:bookmarkEnd w:id="346"/>
      <w:r>
        <w:rPr>
          <w:rFonts w:hint="cs"/>
          <w:rtl/>
          <w:lang w:eastAsia="he-IL"/>
        </w:rPr>
        <w:t xml:space="preserve">ללשכת רווחה, לפני שהוא צריך להיפגש עם עובד סוציאלי </w:t>
      </w:r>
      <w:bookmarkStart w:id="347" w:name="_ETM_Q1_1007172"/>
      <w:bookmarkEnd w:id="347"/>
      <w:r>
        <w:rPr>
          <w:rFonts w:hint="cs"/>
          <w:rtl/>
          <w:lang w:eastAsia="he-IL"/>
        </w:rPr>
        <w:t xml:space="preserve">קודם יעשה </w:t>
      </w:r>
      <w:proofErr w:type="spellStart"/>
      <w:r>
        <w:rPr>
          <w:rFonts w:hint="cs"/>
          <w:rtl/>
          <w:lang w:eastAsia="he-IL"/>
        </w:rPr>
        <w:t>אינטייק</w:t>
      </w:r>
      <w:proofErr w:type="spellEnd"/>
      <w:r>
        <w:rPr>
          <w:rFonts w:hint="cs"/>
          <w:rtl/>
          <w:lang w:eastAsia="he-IL"/>
        </w:rPr>
        <w:t xml:space="preserve"> מלא על הזכויות שלו. כשאתה עושה </w:t>
      </w:r>
      <w:proofErr w:type="spellStart"/>
      <w:r>
        <w:rPr>
          <w:rFonts w:hint="cs"/>
          <w:rtl/>
          <w:lang w:eastAsia="he-IL"/>
        </w:rPr>
        <w:t>אינטייק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8" w:name="_ETM_Q1_1009785"/>
      <w:bookmarkEnd w:id="348"/>
      <w:r>
        <w:rPr>
          <w:rFonts w:hint="cs"/>
          <w:rtl/>
          <w:lang w:eastAsia="he-IL"/>
        </w:rPr>
        <w:t xml:space="preserve">מלא על הזכויות שלך ברוב המקרים אתה יכול ישר לטפל </w:t>
      </w:r>
      <w:bookmarkStart w:id="349" w:name="_ETM_Q1_1012584"/>
      <w:bookmarkEnd w:id="349"/>
      <w:r>
        <w:rPr>
          <w:rFonts w:hint="cs"/>
          <w:rtl/>
          <w:lang w:eastAsia="he-IL"/>
        </w:rPr>
        <w:t xml:space="preserve">במתווה הזכויות וחלק גדול מהצורך בפעילות הסוציאלית מתייתר. </w:t>
      </w:r>
      <w:bookmarkStart w:id="350" w:name="_ETM_Q1_1045251"/>
      <w:bookmarkEnd w:id="350"/>
    </w:p>
    <w:p w14:paraId="04F48DE1" w14:textId="77777777" w:rsidR="00514F40" w:rsidRDefault="00514F40" w:rsidP="00514F40">
      <w:pPr>
        <w:rPr>
          <w:rtl/>
          <w:lang w:eastAsia="he-IL"/>
        </w:rPr>
      </w:pPr>
      <w:bookmarkStart w:id="351" w:name="_ETM_Q1_1045315"/>
      <w:bookmarkEnd w:id="351"/>
    </w:p>
    <w:p w14:paraId="7337C3B6" w14:textId="1C5B378C" w:rsidR="00514F40" w:rsidRDefault="00514F40" w:rsidP="00AF7095">
      <w:pPr>
        <w:rPr>
          <w:rtl/>
          <w:lang w:eastAsia="he-IL"/>
        </w:rPr>
      </w:pPr>
      <w:bookmarkStart w:id="352" w:name="_ETM_Q1_1045441"/>
      <w:bookmarkStart w:id="353" w:name="_ETM_Q1_1045516"/>
      <w:bookmarkEnd w:id="352"/>
      <w:bookmarkEnd w:id="353"/>
      <w:r>
        <w:rPr>
          <w:rFonts w:hint="cs"/>
          <w:rtl/>
          <w:lang w:eastAsia="he-IL"/>
        </w:rPr>
        <w:t xml:space="preserve">הכול אגב </w:t>
      </w:r>
      <w:bookmarkStart w:id="354" w:name="_ETM_Q1_1020378"/>
      <w:bookmarkEnd w:id="354"/>
      <w:r>
        <w:rPr>
          <w:rFonts w:hint="cs"/>
          <w:rtl/>
          <w:lang w:eastAsia="he-IL"/>
        </w:rPr>
        <w:t xml:space="preserve">נמצא בתוכנית ששלחתי לך, כולל הצעות חוק מסודרות, כולל </w:t>
      </w:r>
      <w:bookmarkStart w:id="355" w:name="_ETM_Q1_1023696"/>
      <w:bookmarkEnd w:id="355"/>
      <w:r>
        <w:rPr>
          <w:rFonts w:hint="cs"/>
          <w:rtl/>
          <w:lang w:eastAsia="he-IL"/>
        </w:rPr>
        <w:t xml:space="preserve">הצעת חוק מפורטת לנושא הנגשה שפתית ואיך לחייב את משרדי </w:t>
      </w:r>
      <w:bookmarkStart w:id="356" w:name="_ETM_Q1_1028081"/>
      <w:bookmarkEnd w:id="356"/>
      <w:r>
        <w:rPr>
          <w:rFonts w:hint="cs"/>
          <w:rtl/>
          <w:lang w:eastAsia="he-IL"/>
        </w:rPr>
        <w:t xml:space="preserve">הממשלה בחקיקה לבצע הנגשה שפתית בצורה כזאת שכל העולים </w:t>
      </w:r>
      <w:bookmarkStart w:id="357" w:name="_ETM_Q1_1035343"/>
      <w:bookmarkEnd w:id="357"/>
      <w:r>
        <w:rPr>
          <w:rFonts w:hint="cs"/>
          <w:rtl/>
          <w:lang w:eastAsia="he-IL"/>
        </w:rPr>
        <w:t>יוכלו לקבל את כל המידע שמגיע להם בדרך שמגיעה</w:t>
      </w:r>
      <w:r w:rsidR="00AF7095">
        <w:rPr>
          <w:rFonts w:hint="cs"/>
          <w:rtl/>
          <w:lang w:eastAsia="he-IL"/>
        </w:rPr>
        <w:t xml:space="preserve">, </w:t>
      </w:r>
      <w:bookmarkStart w:id="358" w:name="_ETM_Q1_1039245"/>
      <w:bookmarkStart w:id="359" w:name="_ETM_Q1_1039309"/>
      <w:bookmarkStart w:id="360" w:name="_ETM_Q1_1039437"/>
      <w:bookmarkStart w:id="361" w:name="_ETM_Q1_1039498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>אבל</w:t>
      </w:r>
      <w:bookmarkStart w:id="362" w:name="_ETM_Q1_1039925"/>
      <w:bookmarkEnd w:id="362"/>
      <w:r>
        <w:rPr>
          <w:rFonts w:hint="cs"/>
          <w:rtl/>
          <w:lang w:eastAsia="he-IL"/>
        </w:rPr>
        <w:t xml:space="preserve">, שוב, אדוני, דבר הראשון זה מיצוי זכויות אקטיבי, להגיע </w:t>
      </w:r>
      <w:bookmarkStart w:id="363" w:name="_ETM_Q1_1043858"/>
      <w:bookmarkEnd w:id="363"/>
      <w:r>
        <w:rPr>
          <w:rFonts w:hint="cs"/>
          <w:rtl/>
          <w:lang w:eastAsia="he-IL"/>
        </w:rPr>
        <w:t xml:space="preserve">לאנשים. אני קורא לתוכנית הזאת להגיע למה שמגיע, אני אשמח </w:t>
      </w:r>
      <w:bookmarkStart w:id="364" w:name="_ETM_Q1_1049258"/>
      <w:bookmarkEnd w:id="364"/>
      <w:r>
        <w:rPr>
          <w:rFonts w:hint="cs"/>
          <w:rtl/>
          <w:lang w:eastAsia="he-IL"/>
        </w:rPr>
        <w:t xml:space="preserve">אם אתם תעזרו לקדם אותה. </w:t>
      </w:r>
    </w:p>
    <w:p w14:paraId="76B3ABCD" w14:textId="77777777" w:rsidR="00514F40" w:rsidRDefault="00514F40" w:rsidP="00514F40">
      <w:pPr>
        <w:rPr>
          <w:rtl/>
          <w:lang w:eastAsia="he-IL"/>
        </w:rPr>
      </w:pPr>
      <w:bookmarkStart w:id="365" w:name="_ETM_Q1_1048323"/>
      <w:bookmarkStart w:id="366" w:name="_ETM_Q1_1048357"/>
      <w:bookmarkEnd w:id="365"/>
      <w:bookmarkEnd w:id="366"/>
    </w:p>
    <w:p w14:paraId="62E58DF9" w14:textId="0B85B590" w:rsidR="00514F40" w:rsidRDefault="00514F40" w:rsidP="00514F40">
      <w:pPr>
        <w:pStyle w:val="af6"/>
        <w:keepNext/>
        <w:rPr>
          <w:rtl/>
        </w:rPr>
      </w:pPr>
      <w:bookmarkStart w:id="367" w:name="ET_yor_5520_9"/>
      <w:r w:rsidRPr="00514F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4F40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367"/>
    </w:p>
    <w:p w14:paraId="4DB76A98" w14:textId="77777777" w:rsidR="00514F40" w:rsidRDefault="00514F40" w:rsidP="00514F40">
      <w:pPr>
        <w:pStyle w:val="KeepWithNext"/>
        <w:rPr>
          <w:rtl/>
          <w:lang w:eastAsia="he-IL"/>
        </w:rPr>
      </w:pPr>
    </w:p>
    <w:p w14:paraId="4816267F" w14:textId="6AF9AF2B" w:rsidR="00514F40" w:rsidRDefault="00514F40" w:rsidP="00514F40">
      <w:pPr>
        <w:rPr>
          <w:rtl/>
          <w:lang w:eastAsia="he-IL"/>
        </w:rPr>
      </w:pPr>
      <w:bookmarkStart w:id="368" w:name="_ETM_Q1_1050509"/>
      <w:bookmarkStart w:id="369" w:name="_ETM_Q1_1050530"/>
      <w:bookmarkEnd w:id="368"/>
      <w:bookmarkEnd w:id="369"/>
      <w:r>
        <w:rPr>
          <w:rFonts w:hint="cs"/>
          <w:rtl/>
          <w:lang w:eastAsia="he-IL"/>
        </w:rPr>
        <w:t xml:space="preserve">תודה רבה. משרד הקליטה. </w:t>
      </w:r>
      <w:bookmarkStart w:id="370" w:name="_ETM_Q1_1054563"/>
      <w:bookmarkStart w:id="371" w:name="_ETM_Q1_1055082"/>
      <w:bookmarkEnd w:id="370"/>
      <w:bookmarkEnd w:id="371"/>
    </w:p>
    <w:p w14:paraId="7DE15A8D" w14:textId="77777777" w:rsidR="00514F40" w:rsidRDefault="00514F40" w:rsidP="00514F40">
      <w:pPr>
        <w:rPr>
          <w:rtl/>
          <w:lang w:eastAsia="he-IL"/>
        </w:rPr>
      </w:pPr>
      <w:bookmarkStart w:id="372" w:name="_ETM_Q1_1055111"/>
      <w:bookmarkEnd w:id="372"/>
    </w:p>
    <w:p w14:paraId="62BF4EDC" w14:textId="273398BC" w:rsidR="00514F40" w:rsidRDefault="00514F40" w:rsidP="00514F40">
      <w:pPr>
        <w:pStyle w:val="af9"/>
        <w:keepNext/>
        <w:rPr>
          <w:rtl/>
          <w:lang w:eastAsia="he-IL"/>
        </w:rPr>
      </w:pPr>
      <w:bookmarkStart w:id="373" w:name="ET_guest_שיר_גולדפריינד_גלילי_10"/>
      <w:r w:rsidRPr="00514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514F40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373"/>
    </w:p>
    <w:p w14:paraId="2015BE8D" w14:textId="77777777" w:rsidR="00514F40" w:rsidRDefault="00514F40" w:rsidP="00514F40">
      <w:pPr>
        <w:pStyle w:val="KeepWithNext"/>
        <w:rPr>
          <w:rtl/>
          <w:lang w:eastAsia="he-IL"/>
        </w:rPr>
      </w:pPr>
    </w:p>
    <w:p w14:paraId="6B6B44DE" w14:textId="77777777" w:rsidR="00514F40" w:rsidRDefault="00514F40" w:rsidP="00514F40">
      <w:pPr>
        <w:rPr>
          <w:rtl/>
          <w:lang w:eastAsia="he-IL"/>
        </w:rPr>
      </w:pPr>
      <w:bookmarkStart w:id="374" w:name="_ETM_Q1_1059695"/>
      <w:bookmarkStart w:id="375" w:name="_ETM_Q1_1059716"/>
      <w:bookmarkEnd w:id="374"/>
      <w:bookmarkEnd w:id="375"/>
      <w:r>
        <w:rPr>
          <w:rFonts w:hint="cs"/>
          <w:rtl/>
          <w:lang w:eastAsia="he-IL"/>
        </w:rPr>
        <w:t xml:space="preserve">תודה רבה על ההזמנה, כבוד היושב ראש. קודם כל אני </w:t>
      </w:r>
      <w:bookmarkStart w:id="376" w:name="_ETM_Q1_1065242"/>
      <w:bookmarkEnd w:id="376"/>
      <w:r>
        <w:rPr>
          <w:rFonts w:hint="cs"/>
          <w:rtl/>
          <w:lang w:eastAsia="he-IL"/>
        </w:rPr>
        <w:t xml:space="preserve">מודה לכולכם שהגעתם לפה. אני בתפקידי חצי שנה ואחד </w:t>
      </w:r>
      <w:bookmarkStart w:id="377" w:name="_ETM_Q1_1071054"/>
      <w:bookmarkEnd w:id="377"/>
      <w:r>
        <w:rPr>
          <w:rFonts w:hint="cs"/>
          <w:rtl/>
          <w:lang w:eastAsia="he-IL"/>
        </w:rPr>
        <w:t xml:space="preserve">הדברים המרכזיים שאני עושה בתור מנהלת אגף מידע, פרסום והסברה </w:t>
      </w:r>
      <w:bookmarkStart w:id="378" w:name="_ETM_Q1_1074758"/>
      <w:bookmarkEnd w:id="378"/>
      <w:r>
        <w:rPr>
          <w:rFonts w:hint="cs"/>
          <w:rtl/>
          <w:lang w:eastAsia="he-IL"/>
        </w:rPr>
        <w:t>זה בדיוק הדברים שרן אמר ואני אסקור</w:t>
      </w:r>
      <w:bookmarkStart w:id="379" w:name="_ETM_Q1_1081460"/>
      <w:bookmarkEnd w:id="379"/>
      <w:r>
        <w:rPr>
          <w:rFonts w:hint="cs"/>
          <w:rtl/>
          <w:lang w:eastAsia="he-IL"/>
        </w:rPr>
        <w:t xml:space="preserve"> חלק מהדברים ואני מזמינה כבר בפתח דבריי להגיע,</w:t>
      </w:r>
      <w:bookmarkStart w:id="380" w:name="_ETM_Q1_1088659"/>
      <w:bookmarkEnd w:id="380"/>
      <w:r>
        <w:rPr>
          <w:rFonts w:hint="cs"/>
          <w:rtl/>
          <w:lang w:eastAsia="he-IL"/>
        </w:rPr>
        <w:t xml:space="preserve"> נשב, ניפגש ביחד ונעשה את זה.</w:t>
      </w:r>
      <w:bookmarkStart w:id="381" w:name="_ETM_Q1_1097940"/>
      <w:bookmarkEnd w:id="381"/>
    </w:p>
    <w:p w14:paraId="197003C3" w14:textId="77777777" w:rsidR="00514F40" w:rsidRDefault="00514F40" w:rsidP="00514F40">
      <w:pPr>
        <w:rPr>
          <w:rtl/>
          <w:lang w:eastAsia="he-IL"/>
        </w:rPr>
      </w:pPr>
      <w:bookmarkStart w:id="382" w:name="_ETM_Q1_1097980"/>
      <w:bookmarkEnd w:id="382"/>
    </w:p>
    <w:p w14:paraId="3CB965B0" w14:textId="795172AA" w:rsidR="00514F40" w:rsidRDefault="00514F40" w:rsidP="00514F40">
      <w:pPr>
        <w:rPr>
          <w:rtl/>
          <w:lang w:eastAsia="he-IL"/>
        </w:rPr>
      </w:pPr>
      <w:bookmarkStart w:id="383" w:name="_ETM_Q1_1098092"/>
      <w:bookmarkStart w:id="384" w:name="_ETM_Q1_1098128"/>
      <w:bookmarkEnd w:id="383"/>
      <w:bookmarkEnd w:id="384"/>
      <w:r>
        <w:rPr>
          <w:rFonts w:hint="cs"/>
          <w:rtl/>
          <w:lang w:eastAsia="he-IL"/>
        </w:rPr>
        <w:t xml:space="preserve">רן אמר </w:t>
      </w:r>
      <w:bookmarkStart w:id="385" w:name="_ETM_Q1_1092076"/>
      <w:bookmarkEnd w:id="385"/>
      <w:r>
        <w:rPr>
          <w:rFonts w:hint="cs"/>
          <w:rtl/>
          <w:lang w:eastAsia="he-IL"/>
        </w:rPr>
        <w:t xml:space="preserve">משהו מאוד מאוד נכון, כשהגעתי לאגף זה הדבר המרכזי שאמרתי </w:t>
      </w:r>
      <w:bookmarkStart w:id="386" w:name="_ETM_Q1_1095700"/>
      <w:bookmarkEnd w:id="386"/>
      <w:r>
        <w:rPr>
          <w:rFonts w:hint="cs"/>
          <w:rtl/>
          <w:lang w:eastAsia="he-IL"/>
        </w:rPr>
        <w:t xml:space="preserve">לצוות, אם אני לא יודע מה הזכויות שלי אני לא </w:t>
      </w:r>
      <w:bookmarkStart w:id="387" w:name="_ETM_Q1_1097283"/>
      <w:bookmarkEnd w:id="387"/>
      <w:r>
        <w:rPr>
          <w:rFonts w:hint="cs"/>
          <w:rtl/>
          <w:lang w:eastAsia="he-IL"/>
        </w:rPr>
        <w:t xml:space="preserve">יודע לבקש אותן ולכן אחד הפרויקטים הראשונים שהתחלנו לעשות והוא </w:t>
      </w:r>
      <w:bookmarkStart w:id="388" w:name="_ETM_Q1_1103143"/>
      <w:bookmarkEnd w:id="388"/>
      <w:r>
        <w:rPr>
          <w:rFonts w:hint="cs"/>
          <w:rtl/>
          <w:lang w:eastAsia="he-IL"/>
        </w:rPr>
        <w:t xml:space="preserve">ממש הולך לצאת בקרוב גם לכל העולים החדשים זה מחשבון </w:t>
      </w:r>
      <w:bookmarkStart w:id="389" w:name="_ETM_Q1_1109805"/>
      <w:bookmarkEnd w:id="389"/>
      <w:r>
        <w:rPr>
          <w:rFonts w:hint="cs"/>
          <w:rtl/>
          <w:lang w:eastAsia="he-IL"/>
        </w:rPr>
        <w:t xml:space="preserve">זכויות. מחשבון זכויות יאפשר לעולים החדשים לכתוב את כל </w:t>
      </w:r>
      <w:bookmarkStart w:id="390" w:name="_ETM_Q1_1116096"/>
      <w:bookmarkEnd w:id="390"/>
      <w:r>
        <w:rPr>
          <w:rFonts w:hint="cs"/>
          <w:rtl/>
          <w:lang w:eastAsia="he-IL"/>
        </w:rPr>
        <w:t xml:space="preserve">הפרטים שלהם ולהבין איזה זכויות מגיעות להם כעולים. המטרה של </w:t>
      </w:r>
      <w:bookmarkStart w:id="391" w:name="_ETM_Q1_1120065"/>
      <w:bookmarkEnd w:id="391"/>
      <w:r>
        <w:rPr>
          <w:rFonts w:hint="cs"/>
          <w:rtl/>
          <w:lang w:eastAsia="he-IL"/>
        </w:rPr>
        <w:t>הדבר הזה, זה פתרון משולב לאפליקציה, שגם שם כשהם מקישים את</w:t>
      </w:r>
      <w:bookmarkStart w:id="392" w:name="_ETM_Q1_1121389"/>
      <w:bookmarkEnd w:id="392"/>
      <w:r>
        <w:rPr>
          <w:rFonts w:hint="cs"/>
          <w:rtl/>
          <w:lang w:eastAsia="he-IL"/>
        </w:rPr>
        <w:t xml:space="preserve"> הפרטים האישיים שלהם יש להם את היכולת לראות מה </w:t>
      </w:r>
      <w:bookmarkStart w:id="393" w:name="_ETM_Q1_1128128"/>
      <w:bookmarkEnd w:id="393"/>
      <w:r>
        <w:rPr>
          <w:rFonts w:hint="cs"/>
          <w:rtl/>
          <w:lang w:eastAsia="he-IL"/>
        </w:rPr>
        <w:t xml:space="preserve">הזכויות שלהם והמחשבון בא כדי להגיד: אתה יכול </w:t>
      </w:r>
      <w:bookmarkStart w:id="394" w:name="_ETM_Q1_1130039"/>
      <w:bookmarkEnd w:id="394"/>
      <w:r>
        <w:rPr>
          <w:rFonts w:hint="cs"/>
          <w:rtl/>
          <w:lang w:eastAsia="he-IL"/>
        </w:rPr>
        <w:t xml:space="preserve">לשלוט במידע. יכול להיות שהמידע שיש אצלי לא מעודכן, הוא </w:t>
      </w:r>
      <w:bookmarkStart w:id="395" w:name="_ETM_Q1_1136791"/>
      <w:bookmarkEnd w:id="395"/>
      <w:r>
        <w:rPr>
          <w:rFonts w:hint="cs"/>
          <w:rtl/>
          <w:lang w:eastAsia="he-IL"/>
        </w:rPr>
        <w:t xml:space="preserve">לא נכון, עברת שינוי במהלך עשר השנים של הזכאות, תבוא, </w:t>
      </w:r>
      <w:bookmarkStart w:id="396" w:name="_ETM_Q1_1138486"/>
      <w:bookmarkEnd w:id="396"/>
      <w:r>
        <w:rPr>
          <w:rFonts w:hint="cs"/>
          <w:rtl/>
          <w:lang w:eastAsia="he-IL"/>
        </w:rPr>
        <w:t xml:space="preserve">תסתכל ואז גם תדע איך לפנות אליי ואיך לבקש. </w:t>
      </w:r>
      <w:bookmarkStart w:id="397" w:name="_ETM_Q1_1143825"/>
      <w:bookmarkEnd w:id="397"/>
    </w:p>
    <w:p w14:paraId="316F3812" w14:textId="77777777" w:rsidR="00514F40" w:rsidRDefault="00514F40" w:rsidP="00514F40">
      <w:pPr>
        <w:rPr>
          <w:rtl/>
          <w:lang w:eastAsia="he-IL"/>
        </w:rPr>
      </w:pPr>
      <w:bookmarkStart w:id="398" w:name="_ETM_Q1_1143859"/>
      <w:bookmarkEnd w:id="398"/>
    </w:p>
    <w:p w14:paraId="5B2C3AE8" w14:textId="45619F18" w:rsidR="00514F40" w:rsidRDefault="00514F40" w:rsidP="00514F40">
      <w:pPr>
        <w:rPr>
          <w:rtl/>
          <w:lang w:eastAsia="he-IL"/>
        </w:rPr>
      </w:pPr>
      <w:bookmarkStart w:id="399" w:name="_ETM_Q1_1143993"/>
      <w:bookmarkStart w:id="400" w:name="_ETM_Q1_1144021"/>
      <w:bookmarkEnd w:id="399"/>
      <w:bookmarkEnd w:id="400"/>
      <w:r>
        <w:rPr>
          <w:rFonts w:hint="cs"/>
          <w:rtl/>
          <w:lang w:eastAsia="he-IL"/>
        </w:rPr>
        <w:t xml:space="preserve">זה </w:t>
      </w:r>
      <w:bookmarkStart w:id="401" w:name="_ETM_Q1_1145015"/>
      <w:bookmarkEnd w:id="401"/>
      <w:r>
        <w:rPr>
          <w:rFonts w:hint="cs"/>
          <w:rtl/>
          <w:lang w:eastAsia="he-IL"/>
        </w:rPr>
        <w:t xml:space="preserve">אחד הדברים הראשונים, יש לזה פיתוח אחרון ואני </w:t>
      </w:r>
      <w:bookmarkStart w:id="402" w:name="_ETM_Q1_1151161"/>
      <w:bookmarkEnd w:id="402"/>
      <w:r>
        <w:rPr>
          <w:rFonts w:hint="cs"/>
          <w:rtl/>
          <w:lang w:eastAsia="he-IL"/>
        </w:rPr>
        <w:t xml:space="preserve">שמחה להגיד שאני מקווה שאחרי החג זה ייצא בצורה מסודרת. </w:t>
      </w:r>
      <w:bookmarkStart w:id="403" w:name="_ETM_Q1_1155580"/>
      <w:bookmarkEnd w:id="403"/>
      <w:r>
        <w:rPr>
          <w:rFonts w:hint="cs"/>
          <w:rtl/>
          <w:lang w:eastAsia="he-IL"/>
        </w:rPr>
        <w:t xml:space="preserve">כל המידע נמצא, נגיש, גם באפליקציה שלנו, יש אפליקציה של </w:t>
      </w:r>
      <w:bookmarkStart w:id="404" w:name="_ETM_Q1_1163357"/>
      <w:bookmarkEnd w:id="404"/>
      <w:r>
        <w:rPr>
          <w:rFonts w:hint="cs"/>
          <w:rtl/>
          <w:lang w:eastAsia="he-IL"/>
        </w:rPr>
        <w:t xml:space="preserve">משרד העלייה והקליטה. האפליקציה הראשונה של משרדי הממשלה, עולה יכול </w:t>
      </w:r>
      <w:bookmarkStart w:id="405" w:name="_ETM_Q1_1164947"/>
      <w:bookmarkEnd w:id="405"/>
      <w:r>
        <w:rPr>
          <w:rFonts w:hint="cs"/>
          <w:rtl/>
          <w:lang w:eastAsia="he-IL"/>
        </w:rPr>
        <w:t xml:space="preserve">לבוא, להיכנס, להקיש את פרטי ההזדהות שלו ולהיכנס </w:t>
      </w:r>
      <w:bookmarkStart w:id="406" w:name="_ETM_Q1_1169274"/>
      <w:bookmarkEnd w:id="406"/>
      <w:r>
        <w:rPr>
          <w:rFonts w:hint="cs"/>
          <w:rtl/>
          <w:lang w:eastAsia="he-IL"/>
        </w:rPr>
        <w:t xml:space="preserve">לאזור האישי. </w:t>
      </w:r>
      <w:bookmarkStart w:id="407" w:name="_ETM_Q1_1171121"/>
      <w:bookmarkEnd w:id="407"/>
    </w:p>
    <w:p w14:paraId="0E1C001B" w14:textId="77777777" w:rsidR="00514F40" w:rsidRDefault="00514F40" w:rsidP="00514F40">
      <w:pPr>
        <w:rPr>
          <w:rtl/>
          <w:lang w:eastAsia="he-IL"/>
        </w:rPr>
      </w:pPr>
      <w:bookmarkStart w:id="408" w:name="_ETM_Q1_1171154"/>
      <w:bookmarkStart w:id="409" w:name="_ETM_Q1_1171282"/>
      <w:bookmarkEnd w:id="408"/>
      <w:bookmarkEnd w:id="409"/>
    </w:p>
    <w:p w14:paraId="2FB94035" w14:textId="21882C6E" w:rsidR="00514F40" w:rsidRDefault="00514F40" w:rsidP="00514F40">
      <w:pPr>
        <w:rPr>
          <w:rtl/>
          <w:lang w:eastAsia="he-IL"/>
        </w:rPr>
      </w:pPr>
      <w:bookmarkStart w:id="410" w:name="_ETM_Q1_1171312"/>
      <w:bookmarkEnd w:id="410"/>
      <w:r>
        <w:rPr>
          <w:rFonts w:hint="cs"/>
          <w:rtl/>
          <w:lang w:eastAsia="he-IL"/>
        </w:rPr>
        <w:t>אנחנו הוספנו לזה נדבך נוסף, רובד לא מזוהה,</w:t>
      </w:r>
      <w:bookmarkStart w:id="411" w:name="_ETM_Q1_1173430"/>
      <w:bookmarkEnd w:id="411"/>
      <w:r>
        <w:rPr>
          <w:rFonts w:hint="cs"/>
          <w:rtl/>
          <w:lang w:eastAsia="he-IL"/>
        </w:rPr>
        <w:t xml:space="preserve"> שבן אדם יכול להגיד, אני לא רוצה שתדעו מי אני,</w:t>
      </w:r>
      <w:bookmarkStart w:id="412" w:name="_ETM_Q1_1175334"/>
      <w:bookmarkEnd w:id="412"/>
      <w:r>
        <w:rPr>
          <w:rFonts w:hint="cs"/>
          <w:rtl/>
          <w:lang w:eastAsia="he-IL"/>
        </w:rPr>
        <w:t xml:space="preserve"> אני שם את כל הפרטים שלי, אחרי כל המידע שהוא </w:t>
      </w:r>
      <w:bookmarkStart w:id="413" w:name="_ETM_Q1_1179628"/>
      <w:bookmarkEnd w:id="413"/>
      <w:r>
        <w:rPr>
          <w:rFonts w:hint="cs"/>
          <w:rtl/>
          <w:lang w:eastAsia="he-IL"/>
        </w:rPr>
        <w:t>שם: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הזכויות שמגיעות לך, תפנה אלינו. יכול </w:t>
      </w:r>
      <w:bookmarkStart w:id="414" w:name="_ETM_Q1_1183423"/>
      <w:bookmarkEnd w:id="414"/>
      <w:r>
        <w:rPr>
          <w:rFonts w:hint="cs"/>
          <w:rtl/>
          <w:lang w:eastAsia="he-IL"/>
        </w:rPr>
        <w:t xml:space="preserve">להיות שיש דיוקים ובתקנה אתה כן זכאי, לא זכאי, אבל </w:t>
      </w:r>
      <w:bookmarkStart w:id="415" w:name="_ETM_Q1_1186124"/>
      <w:bookmarkEnd w:id="415"/>
      <w:r>
        <w:rPr>
          <w:rFonts w:hint="cs"/>
          <w:rtl/>
          <w:lang w:eastAsia="he-IL"/>
        </w:rPr>
        <w:t>בוא תראה - - -</w:t>
      </w:r>
    </w:p>
    <w:p w14:paraId="2BC72788" w14:textId="77777777" w:rsidR="00514F40" w:rsidRDefault="00514F40" w:rsidP="00514F40">
      <w:pPr>
        <w:rPr>
          <w:rtl/>
          <w:lang w:eastAsia="he-IL"/>
        </w:rPr>
      </w:pPr>
      <w:bookmarkStart w:id="416" w:name="_ETM_Q1_1184414"/>
      <w:bookmarkStart w:id="417" w:name="_ETM_Q1_1184448"/>
      <w:bookmarkEnd w:id="416"/>
      <w:bookmarkEnd w:id="417"/>
    </w:p>
    <w:p w14:paraId="60D7A150" w14:textId="1ECBD60C" w:rsidR="00514F40" w:rsidRDefault="00514F40" w:rsidP="00514F40">
      <w:pPr>
        <w:pStyle w:val="a4"/>
        <w:keepNext/>
        <w:rPr>
          <w:rtl/>
        </w:rPr>
      </w:pPr>
      <w:bookmarkStart w:id="418" w:name="ET_speaker_שלומית_אבינח_11"/>
      <w:r w:rsidRPr="00514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14F40">
        <w:rPr>
          <w:rStyle w:val="TagStyle"/>
          <w:rtl/>
        </w:rPr>
        <w:t xml:space="preserve"> &lt;&lt; דובר &gt;&gt;</w:t>
      </w:r>
      <w:r w:rsidR="00FD61E2">
        <w:rPr>
          <w:rtl/>
        </w:rPr>
        <w:t xml:space="preserve"> </w:t>
      </w:r>
      <w:bookmarkEnd w:id="418"/>
    </w:p>
    <w:p w14:paraId="5C557A3F" w14:textId="77777777" w:rsidR="00514F40" w:rsidRDefault="00514F40" w:rsidP="00514F40">
      <w:pPr>
        <w:pStyle w:val="KeepWithNext"/>
        <w:rPr>
          <w:rtl/>
          <w:lang w:eastAsia="he-IL"/>
        </w:rPr>
      </w:pPr>
    </w:p>
    <w:p w14:paraId="655D4FD9" w14:textId="40622B8C" w:rsidR="00514F40" w:rsidRDefault="00514F40" w:rsidP="00514F40">
      <w:pPr>
        <w:rPr>
          <w:rtl/>
          <w:lang w:eastAsia="he-IL"/>
        </w:rPr>
      </w:pPr>
      <w:bookmarkStart w:id="419" w:name="_ETM_Q1_1186446"/>
      <w:bookmarkStart w:id="420" w:name="_ETM_Q1_1186492"/>
      <w:bookmarkEnd w:id="419"/>
      <w:bookmarkEnd w:id="420"/>
      <w:r>
        <w:rPr>
          <w:rFonts w:hint="cs"/>
          <w:rtl/>
          <w:lang w:eastAsia="he-IL"/>
        </w:rPr>
        <w:t xml:space="preserve">ומי שאין לו את האוריינטציה הדיגיטלית? </w:t>
      </w:r>
      <w:bookmarkStart w:id="421" w:name="_ETM_Q1_1188992"/>
      <w:bookmarkEnd w:id="421"/>
    </w:p>
    <w:p w14:paraId="1FFE7467" w14:textId="77777777" w:rsidR="00514F40" w:rsidRDefault="00514F40" w:rsidP="00514F40">
      <w:pPr>
        <w:rPr>
          <w:rtl/>
          <w:lang w:eastAsia="he-IL"/>
        </w:rPr>
      </w:pPr>
      <w:bookmarkStart w:id="422" w:name="_ETM_Q1_1189176"/>
      <w:bookmarkStart w:id="423" w:name="_ETM_Q1_1189226"/>
      <w:bookmarkEnd w:id="422"/>
      <w:bookmarkEnd w:id="423"/>
    </w:p>
    <w:p w14:paraId="29CEFA9F" w14:textId="016A3FE7" w:rsidR="00514F40" w:rsidRDefault="00514F40" w:rsidP="00514F40">
      <w:pPr>
        <w:pStyle w:val="af9"/>
        <w:keepNext/>
        <w:rPr>
          <w:rtl/>
          <w:lang w:eastAsia="he-IL"/>
        </w:rPr>
      </w:pPr>
      <w:bookmarkStart w:id="424" w:name="ET_guest_שיר_גולדפריינד_גלילי_12"/>
      <w:r w:rsidRPr="00514F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514F40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424"/>
    </w:p>
    <w:p w14:paraId="591DFFC1" w14:textId="77777777" w:rsidR="00514F40" w:rsidRDefault="00514F40" w:rsidP="00514F40">
      <w:pPr>
        <w:pStyle w:val="KeepWithNext"/>
        <w:rPr>
          <w:rtl/>
          <w:lang w:eastAsia="he-IL"/>
        </w:rPr>
      </w:pPr>
    </w:p>
    <w:p w14:paraId="29B2656C" w14:textId="25EB26AB" w:rsidR="00514F40" w:rsidRDefault="00514F40" w:rsidP="00514F40">
      <w:pPr>
        <w:rPr>
          <w:rtl/>
          <w:lang w:eastAsia="he-IL"/>
        </w:rPr>
      </w:pPr>
      <w:bookmarkStart w:id="425" w:name="_ETM_Q1_1192092"/>
      <w:bookmarkStart w:id="426" w:name="_ETM_Q1_1192138"/>
      <w:bookmarkEnd w:id="425"/>
      <w:bookmarkEnd w:id="426"/>
      <w:r>
        <w:rPr>
          <w:rFonts w:hint="cs"/>
          <w:rtl/>
          <w:lang w:eastAsia="he-IL"/>
        </w:rPr>
        <w:t xml:space="preserve">יש גם את המרכזים שלנו, יש לנו את הלשכות שלנו, </w:t>
      </w:r>
      <w:bookmarkStart w:id="427" w:name="_ETM_Q1_1193576"/>
      <w:bookmarkEnd w:id="427"/>
      <w:r>
        <w:rPr>
          <w:rFonts w:hint="cs"/>
          <w:rtl/>
          <w:lang w:eastAsia="he-IL"/>
        </w:rPr>
        <w:t xml:space="preserve">הם יכולים להגיע אלינו, אבל אנחנו רוצים גם לאפשר לבן </w:t>
      </w:r>
      <w:bookmarkStart w:id="428" w:name="_ETM_Q1_1199241"/>
      <w:bookmarkEnd w:id="428"/>
      <w:r>
        <w:rPr>
          <w:rFonts w:hint="cs"/>
          <w:rtl/>
          <w:lang w:eastAsia="he-IL"/>
        </w:rPr>
        <w:t xml:space="preserve">אדם לא להגיע עד אלינו. אני חושבת שכולנו נמצאים פה </w:t>
      </w:r>
      <w:bookmarkStart w:id="429" w:name="_ETM_Q1_1202184"/>
      <w:bookmarkEnd w:id="429"/>
      <w:r>
        <w:rPr>
          <w:rFonts w:hint="cs"/>
          <w:rtl/>
          <w:lang w:eastAsia="he-IL"/>
        </w:rPr>
        <w:t>בעולם יחסית דיגיטלי - - -</w:t>
      </w:r>
      <w:bookmarkStart w:id="430" w:name="_ETM_Q1_1203556"/>
      <w:bookmarkEnd w:id="430"/>
    </w:p>
    <w:p w14:paraId="53E910BA" w14:textId="77777777" w:rsidR="00514F40" w:rsidRDefault="00514F40" w:rsidP="00514F40">
      <w:pPr>
        <w:rPr>
          <w:rtl/>
          <w:lang w:eastAsia="he-IL"/>
        </w:rPr>
      </w:pPr>
      <w:bookmarkStart w:id="431" w:name="_ETM_Q1_1203611"/>
      <w:bookmarkStart w:id="432" w:name="_ETM_Q1_1204844"/>
      <w:bookmarkEnd w:id="431"/>
      <w:bookmarkEnd w:id="432"/>
    </w:p>
    <w:p w14:paraId="6AFCA6D8" w14:textId="6FC277E5" w:rsidR="00514F40" w:rsidRDefault="00514F40" w:rsidP="00514F40">
      <w:pPr>
        <w:pStyle w:val="af6"/>
        <w:keepNext/>
        <w:rPr>
          <w:rtl/>
        </w:rPr>
      </w:pPr>
      <w:bookmarkStart w:id="433" w:name="ET_yor_5520_13"/>
      <w:r w:rsidRPr="00514F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4F40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433"/>
    </w:p>
    <w:p w14:paraId="319B8E94" w14:textId="77777777" w:rsidR="00514F40" w:rsidRDefault="00514F40" w:rsidP="00514F40">
      <w:pPr>
        <w:pStyle w:val="KeepWithNext"/>
        <w:rPr>
          <w:rtl/>
          <w:lang w:eastAsia="he-IL"/>
        </w:rPr>
      </w:pPr>
    </w:p>
    <w:p w14:paraId="55F405C0" w14:textId="419DB852" w:rsidR="00514F40" w:rsidRDefault="00514F40" w:rsidP="00514F40">
      <w:pPr>
        <w:rPr>
          <w:rtl/>
          <w:lang w:eastAsia="he-IL"/>
        </w:rPr>
      </w:pPr>
      <w:bookmarkStart w:id="434" w:name="_ETM_Q1_1205297"/>
      <w:bookmarkStart w:id="435" w:name="_ETM_Q1_1205340"/>
      <w:bookmarkEnd w:id="434"/>
      <w:bookmarkEnd w:id="435"/>
      <w:r>
        <w:rPr>
          <w:rFonts w:hint="cs"/>
          <w:rtl/>
          <w:lang w:eastAsia="he-IL"/>
        </w:rPr>
        <w:t xml:space="preserve">זה עובד כבר? </w:t>
      </w:r>
    </w:p>
    <w:p w14:paraId="720A93DC" w14:textId="77777777" w:rsidR="00514F40" w:rsidRDefault="00514F40" w:rsidP="00514F40">
      <w:pPr>
        <w:rPr>
          <w:rtl/>
          <w:lang w:eastAsia="he-IL"/>
        </w:rPr>
      </w:pPr>
      <w:bookmarkStart w:id="436" w:name="_ETM_Q1_1207196"/>
      <w:bookmarkStart w:id="437" w:name="_ETM_Q1_1207250"/>
      <w:bookmarkStart w:id="438" w:name="_ETM_Q1_1207995"/>
      <w:bookmarkEnd w:id="436"/>
      <w:bookmarkEnd w:id="437"/>
      <w:bookmarkEnd w:id="438"/>
    </w:p>
    <w:p w14:paraId="50D9BDDB" w14:textId="7A4D8A0B" w:rsidR="00514F40" w:rsidRDefault="00514F40" w:rsidP="00514F40">
      <w:pPr>
        <w:pStyle w:val="af9"/>
        <w:keepNext/>
        <w:rPr>
          <w:rtl/>
          <w:lang w:eastAsia="he-IL"/>
        </w:rPr>
      </w:pPr>
      <w:bookmarkStart w:id="439" w:name="ET_guest_שיר_גולדפריינד_גלילי_14"/>
      <w:r w:rsidRPr="00514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514F40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439"/>
    </w:p>
    <w:p w14:paraId="2585916D" w14:textId="77777777" w:rsidR="00514F40" w:rsidRDefault="00514F40" w:rsidP="00514F40">
      <w:pPr>
        <w:pStyle w:val="KeepWithNext"/>
        <w:rPr>
          <w:rtl/>
          <w:lang w:eastAsia="he-IL"/>
        </w:rPr>
      </w:pPr>
    </w:p>
    <w:p w14:paraId="6D9FF39B" w14:textId="44A8EDA0" w:rsidR="00514F40" w:rsidRDefault="00514F40" w:rsidP="00514F40">
      <w:pPr>
        <w:rPr>
          <w:rtl/>
          <w:lang w:eastAsia="he-IL"/>
        </w:rPr>
      </w:pPr>
      <w:bookmarkStart w:id="440" w:name="_ETM_Q1_1208460"/>
      <w:bookmarkStart w:id="441" w:name="_ETM_Q1_1208533"/>
      <w:bookmarkEnd w:id="440"/>
      <w:bookmarkEnd w:id="441"/>
      <w:r>
        <w:rPr>
          <w:rFonts w:hint="cs"/>
          <w:rtl/>
          <w:lang w:eastAsia="he-IL"/>
        </w:rPr>
        <w:t xml:space="preserve">זה מה </w:t>
      </w:r>
      <w:bookmarkStart w:id="442" w:name="_ETM_Q1_1205515"/>
      <w:bookmarkEnd w:id="442"/>
      <w:r>
        <w:rPr>
          <w:rFonts w:hint="cs"/>
          <w:rtl/>
          <w:lang w:eastAsia="he-IL"/>
        </w:rPr>
        <w:t xml:space="preserve">שאמרתי, אנחנו צריכים לצאת עם זה בשבועיים הקרובים. הכול כבר </w:t>
      </w:r>
      <w:bookmarkStart w:id="443" w:name="_ETM_Q1_1208744"/>
      <w:bookmarkEnd w:id="443"/>
      <w:r>
        <w:rPr>
          <w:rFonts w:hint="cs"/>
          <w:rtl/>
          <w:lang w:eastAsia="he-IL"/>
        </w:rPr>
        <w:t xml:space="preserve">קיים, הכול מתורגם. אני אאשים שנייה את המלחמה, </w:t>
      </w:r>
      <w:bookmarkStart w:id="444" w:name="_ETM_Q1_1215173"/>
      <w:bookmarkEnd w:id="444"/>
      <w:r>
        <w:rPr>
          <w:rFonts w:hint="cs"/>
          <w:rtl/>
          <w:lang w:eastAsia="he-IL"/>
        </w:rPr>
        <w:t xml:space="preserve">המפתח שלנו נשלח לצו 8 אז אנחנו התעכבנו בשלושה שבועות </w:t>
      </w:r>
      <w:bookmarkStart w:id="445" w:name="_ETM_Q1_1219187"/>
      <w:bookmarkEnd w:id="445"/>
      <w:r>
        <w:rPr>
          <w:rFonts w:hint="cs"/>
          <w:rtl/>
          <w:lang w:eastAsia="he-IL"/>
        </w:rPr>
        <w:t xml:space="preserve">בעבודה, זה היה אמור להיות מושק בראש השנה, אבל </w:t>
      </w:r>
      <w:bookmarkStart w:id="446" w:name="_ETM_Q1_1221145"/>
      <w:bookmarkEnd w:id="446"/>
      <w:r>
        <w:rPr>
          <w:rFonts w:hint="cs"/>
          <w:rtl/>
          <w:lang w:eastAsia="he-IL"/>
        </w:rPr>
        <w:t xml:space="preserve">אנחנו בזמן הקרוב משיקים את זה. </w:t>
      </w:r>
      <w:bookmarkStart w:id="447" w:name="_ETM_Q1_1227696"/>
      <w:bookmarkStart w:id="448" w:name="_ETM_Q1_1227757"/>
      <w:bookmarkStart w:id="449" w:name="_ETM_Q1_1227872"/>
      <w:bookmarkStart w:id="450" w:name="_ETM_Q1_1227930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 xml:space="preserve">חשוב להגיד את </w:t>
      </w:r>
      <w:bookmarkStart w:id="451" w:name="_ETM_Q1_1229401"/>
      <w:bookmarkEnd w:id="451"/>
      <w:r>
        <w:rPr>
          <w:rFonts w:hint="cs"/>
          <w:rtl/>
          <w:lang w:eastAsia="he-IL"/>
        </w:rPr>
        <w:t>זה כבר פה, שזה הולך להיות קיים וזה מתו</w:t>
      </w:r>
      <w:bookmarkStart w:id="452" w:name="_ETM_Q1_1231780"/>
      <w:bookmarkStart w:id="453" w:name="_ETM_Q1_1231849"/>
      <w:bookmarkEnd w:id="452"/>
      <w:bookmarkEnd w:id="453"/>
      <w:r>
        <w:rPr>
          <w:rFonts w:hint="cs"/>
          <w:rtl/>
          <w:lang w:eastAsia="he-IL"/>
        </w:rPr>
        <w:t xml:space="preserve">רגם. </w:t>
      </w:r>
      <w:bookmarkStart w:id="454" w:name="_ETM_Q1_1230427"/>
      <w:bookmarkStart w:id="455" w:name="_ETM_Q1_1233836"/>
      <w:bookmarkEnd w:id="454"/>
      <w:bookmarkEnd w:id="455"/>
    </w:p>
    <w:p w14:paraId="19E8DA8F" w14:textId="77777777" w:rsidR="00514F40" w:rsidRDefault="00514F40" w:rsidP="00514F40">
      <w:pPr>
        <w:rPr>
          <w:rtl/>
          <w:lang w:eastAsia="he-IL"/>
        </w:rPr>
      </w:pPr>
      <w:bookmarkStart w:id="456" w:name="_ETM_Q1_1233892"/>
      <w:bookmarkEnd w:id="456"/>
    </w:p>
    <w:p w14:paraId="725B9E28" w14:textId="172154CE" w:rsidR="00514F40" w:rsidRDefault="00514F40" w:rsidP="00514F40">
      <w:pPr>
        <w:pStyle w:val="af6"/>
        <w:keepNext/>
        <w:rPr>
          <w:rtl/>
        </w:rPr>
      </w:pPr>
      <w:bookmarkStart w:id="457" w:name="ET_yor_5520_15"/>
      <w:r w:rsidRPr="00514F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4F40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457"/>
    </w:p>
    <w:p w14:paraId="0903EE82" w14:textId="77777777" w:rsidR="00514F40" w:rsidRDefault="00514F40" w:rsidP="00514F40">
      <w:pPr>
        <w:pStyle w:val="KeepWithNext"/>
        <w:rPr>
          <w:rtl/>
          <w:lang w:eastAsia="he-IL"/>
        </w:rPr>
      </w:pPr>
    </w:p>
    <w:p w14:paraId="1399C11E" w14:textId="149824A3" w:rsidR="00514F40" w:rsidRDefault="00514F40" w:rsidP="00514F40">
      <w:pPr>
        <w:rPr>
          <w:rtl/>
          <w:lang w:eastAsia="he-IL"/>
        </w:rPr>
      </w:pPr>
      <w:bookmarkStart w:id="458" w:name="_ETM_Q1_1235156"/>
      <w:bookmarkStart w:id="459" w:name="_ETM_Q1_1235204"/>
      <w:bookmarkEnd w:id="458"/>
      <w:bookmarkEnd w:id="459"/>
      <w:r>
        <w:rPr>
          <w:rFonts w:hint="cs"/>
          <w:rtl/>
          <w:lang w:eastAsia="he-IL"/>
        </w:rPr>
        <w:t xml:space="preserve">זה כולל את הזכויות של כל המשרדים או רק מה </w:t>
      </w:r>
      <w:bookmarkStart w:id="460" w:name="_ETM_Q1_1235917"/>
      <w:bookmarkEnd w:id="460"/>
      <w:r>
        <w:rPr>
          <w:rFonts w:hint="cs"/>
          <w:rtl/>
          <w:lang w:eastAsia="he-IL"/>
        </w:rPr>
        <w:t xml:space="preserve">שנמצא אצלכם במשרד הקליטה? </w:t>
      </w:r>
    </w:p>
    <w:p w14:paraId="01A636EE" w14:textId="77777777" w:rsidR="00514F40" w:rsidRDefault="00514F40" w:rsidP="00514F40">
      <w:pPr>
        <w:rPr>
          <w:rtl/>
          <w:lang w:eastAsia="he-IL"/>
        </w:rPr>
      </w:pPr>
      <w:bookmarkStart w:id="461" w:name="_ETM_Q1_1236014"/>
      <w:bookmarkEnd w:id="461"/>
    </w:p>
    <w:p w14:paraId="71C73C33" w14:textId="07DF78E6" w:rsidR="00514F40" w:rsidRDefault="00514F40" w:rsidP="00514F40">
      <w:pPr>
        <w:pStyle w:val="af9"/>
        <w:keepNext/>
        <w:rPr>
          <w:rtl/>
          <w:lang w:eastAsia="he-IL"/>
        </w:rPr>
      </w:pPr>
      <w:bookmarkStart w:id="462" w:name="ET_guest_שיר_גולדפריינד_גלילי_16"/>
      <w:r w:rsidRPr="00514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514F40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462"/>
    </w:p>
    <w:p w14:paraId="5DB0FD1D" w14:textId="77777777" w:rsidR="00514F40" w:rsidRDefault="00514F40" w:rsidP="00514F40">
      <w:pPr>
        <w:pStyle w:val="KeepWithNext"/>
        <w:rPr>
          <w:rtl/>
          <w:lang w:eastAsia="he-IL"/>
        </w:rPr>
      </w:pPr>
    </w:p>
    <w:p w14:paraId="52A08EBA" w14:textId="58282618" w:rsidR="00514F40" w:rsidRDefault="00514F40" w:rsidP="00514F40">
      <w:pPr>
        <w:rPr>
          <w:rtl/>
          <w:lang w:eastAsia="he-IL"/>
        </w:rPr>
      </w:pPr>
      <w:bookmarkStart w:id="463" w:name="_ETM_Q1_1236476"/>
      <w:bookmarkEnd w:id="463"/>
      <w:r>
        <w:rPr>
          <w:rFonts w:hint="cs"/>
          <w:rtl/>
          <w:lang w:eastAsia="he-IL"/>
        </w:rPr>
        <w:t>ז</w:t>
      </w:r>
      <w:bookmarkStart w:id="464" w:name="_ETM_Q1_1236525"/>
      <w:bookmarkEnd w:id="464"/>
      <w:r>
        <w:rPr>
          <w:rFonts w:hint="cs"/>
          <w:rtl/>
          <w:lang w:eastAsia="he-IL"/>
        </w:rPr>
        <w:t xml:space="preserve">ה כולל גם את ההטבות </w:t>
      </w:r>
      <w:bookmarkStart w:id="465" w:name="_ETM_Q1_1240358"/>
      <w:bookmarkEnd w:id="465"/>
      <w:r>
        <w:rPr>
          <w:rFonts w:hint="cs"/>
          <w:rtl/>
          <w:lang w:eastAsia="he-IL"/>
        </w:rPr>
        <w:t xml:space="preserve">שיש במכס, הטבות מס רכישה, זה כולל כל מיני הטבות </w:t>
      </w:r>
      <w:bookmarkStart w:id="466" w:name="_ETM_Q1_1243261"/>
      <w:bookmarkEnd w:id="466"/>
      <w:r>
        <w:rPr>
          <w:rFonts w:hint="cs"/>
          <w:rtl/>
          <w:lang w:eastAsia="he-IL"/>
        </w:rPr>
        <w:t xml:space="preserve">שיש לעולים שהם במעטפת, אנחנו שולחים לקישור במשרדים הרלוונטיים. גם </w:t>
      </w:r>
      <w:bookmarkStart w:id="467" w:name="_ETM_Q1_1249013"/>
      <w:bookmarkEnd w:id="467"/>
      <w:r>
        <w:rPr>
          <w:rFonts w:hint="cs"/>
          <w:rtl/>
          <w:lang w:eastAsia="he-IL"/>
        </w:rPr>
        <w:t>הקישורים עצמם הולכים להיות מתורגמים. אחד הצעדים הראשונים שעשי</w:t>
      </w:r>
      <w:bookmarkStart w:id="468" w:name="_ETM_Q1_1251953"/>
      <w:bookmarkEnd w:id="468"/>
      <w:r>
        <w:rPr>
          <w:rFonts w:hint="cs"/>
          <w:rtl/>
          <w:lang w:eastAsia="he-IL"/>
        </w:rPr>
        <w:t>נו זה לייצר סוג של נאמן עולה בכל משרדי הממשלה,</w:t>
      </w:r>
      <w:bookmarkStart w:id="469" w:name="_ETM_Q1_1254531"/>
      <w:bookmarkEnd w:id="469"/>
      <w:r>
        <w:rPr>
          <w:rFonts w:hint="cs"/>
          <w:rtl/>
          <w:lang w:eastAsia="he-IL"/>
        </w:rPr>
        <w:t xml:space="preserve"> כל סמנכ"לי השירות הגיעו לפגישה במשרד העלייה והקליטה כדי להתחיל </w:t>
      </w:r>
      <w:bookmarkStart w:id="470" w:name="_ETM_Q1_1261238"/>
      <w:bookmarkEnd w:id="470"/>
      <w:r>
        <w:rPr>
          <w:rFonts w:hint="cs"/>
          <w:rtl/>
          <w:lang w:eastAsia="he-IL"/>
        </w:rPr>
        <w:t>לתרגם טפסים רלוונטיים לעולים. אנחנו נרחיב גם את זה,</w:t>
      </w:r>
      <w:bookmarkStart w:id="471" w:name="_ETM_Q1_1268629"/>
      <w:bookmarkEnd w:id="471"/>
      <w:r>
        <w:rPr>
          <w:rFonts w:hint="cs"/>
          <w:rtl/>
          <w:lang w:eastAsia="he-IL"/>
        </w:rPr>
        <w:t xml:space="preserve"> אבל לשם אנחנו הולכים. </w:t>
      </w:r>
    </w:p>
    <w:p w14:paraId="7FB8727F" w14:textId="77777777" w:rsidR="00514F40" w:rsidRDefault="00514F40" w:rsidP="00514F40">
      <w:pPr>
        <w:rPr>
          <w:rtl/>
          <w:lang w:eastAsia="he-IL"/>
        </w:rPr>
      </w:pPr>
      <w:bookmarkStart w:id="472" w:name="_ETM_Q1_1270302"/>
      <w:bookmarkStart w:id="473" w:name="_ETM_Q1_1270337"/>
      <w:bookmarkStart w:id="474" w:name="_ETM_Q1_1267243"/>
      <w:bookmarkEnd w:id="472"/>
      <w:bookmarkEnd w:id="473"/>
      <w:bookmarkEnd w:id="474"/>
    </w:p>
    <w:p w14:paraId="366FE1CE" w14:textId="03BC21C6" w:rsidR="00514F40" w:rsidRDefault="00514F40" w:rsidP="00514F40">
      <w:pPr>
        <w:pStyle w:val="af6"/>
        <w:keepNext/>
        <w:rPr>
          <w:rtl/>
        </w:rPr>
      </w:pPr>
      <w:bookmarkStart w:id="475" w:name="ET_yor_5520_17"/>
      <w:r w:rsidRPr="00514F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4F40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475"/>
    </w:p>
    <w:p w14:paraId="7F0291FB" w14:textId="77777777" w:rsidR="00514F40" w:rsidRDefault="00514F40" w:rsidP="00514F40">
      <w:pPr>
        <w:pStyle w:val="KeepWithNext"/>
        <w:rPr>
          <w:rtl/>
          <w:lang w:eastAsia="he-IL"/>
        </w:rPr>
      </w:pPr>
    </w:p>
    <w:p w14:paraId="4A25E902" w14:textId="4647BD7E" w:rsidR="00514F40" w:rsidRDefault="00514F40" w:rsidP="00514F40">
      <w:pPr>
        <w:rPr>
          <w:rtl/>
          <w:lang w:eastAsia="he-IL"/>
        </w:rPr>
      </w:pPr>
      <w:bookmarkStart w:id="476" w:name="_ETM_Q1_1267476"/>
      <w:bookmarkStart w:id="477" w:name="_ETM_Q1_1267499"/>
      <w:bookmarkEnd w:id="476"/>
      <w:bookmarkEnd w:id="477"/>
      <w:r>
        <w:rPr>
          <w:rFonts w:hint="cs"/>
          <w:rtl/>
          <w:lang w:eastAsia="he-IL"/>
        </w:rPr>
        <w:t>זה בכל השפות?</w:t>
      </w:r>
      <w:r>
        <w:rPr>
          <w:lang w:eastAsia="he-IL"/>
        </w:rPr>
        <w:t xml:space="preserve"> </w:t>
      </w:r>
    </w:p>
    <w:p w14:paraId="5E031634" w14:textId="77777777" w:rsidR="00514F40" w:rsidRDefault="00514F40" w:rsidP="00514F40">
      <w:pPr>
        <w:rPr>
          <w:rtl/>
          <w:lang w:eastAsia="he-IL"/>
        </w:rPr>
      </w:pPr>
      <w:bookmarkStart w:id="478" w:name="_ETM_Q1_1269468"/>
      <w:bookmarkStart w:id="479" w:name="_ETM_Q1_1269500"/>
      <w:bookmarkStart w:id="480" w:name="_ETM_Q1_1270276"/>
      <w:bookmarkEnd w:id="478"/>
      <w:bookmarkEnd w:id="479"/>
      <w:bookmarkEnd w:id="480"/>
    </w:p>
    <w:p w14:paraId="070ECA8E" w14:textId="2520975C" w:rsidR="00514F40" w:rsidRDefault="00514F40" w:rsidP="00514F40">
      <w:pPr>
        <w:pStyle w:val="af9"/>
        <w:keepNext/>
        <w:rPr>
          <w:rtl/>
          <w:lang w:eastAsia="he-IL"/>
        </w:rPr>
      </w:pPr>
      <w:bookmarkStart w:id="481" w:name="ET_guest_שיר_גולדפריינד_גלילי_18"/>
      <w:r w:rsidRPr="00514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514F40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481"/>
    </w:p>
    <w:p w14:paraId="620DE307" w14:textId="77777777" w:rsidR="00514F40" w:rsidRDefault="00514F40" w:rsidP="00514F40">
      <w:pPr>
        <w:pStyle w:val="KeepWithNext"/>
        <w:rPr>
          <w:rtl/>
          <w:lang w:eastAsia="he-IL"/>
        </w:rPr>
      </w:pPr>
    </w:p>
    <w:p w14:paraId="1CF205EF" w14:textId="68025150" w:rsidR="00514F40" w:rsidRDefault="00514F40" w:rsidP="00514F40">
      <w:pPr>
        <w:rPr>
          <w:rtl/>
          <w:lang w:eastAsia="he-IL"/>
        </w:rPr>
      </w:pPr>
      <w:bookmarkStart w:id="482" w:name="_ETM_Q1_1270503"/>
      <w:bookmarkStart w:id="483" w:name="_ETM_Q1_1270524"/>
      <w:bookmarkEnd w:id="482"/>
      <w:bookmarkEnd w:id="483"/>
      <w:r>
        <w:rPr>
          <w:rFonts w:hint="cs"/>
          <w:rtl/>
          <w:lang w:eastAsia="he-IL"/>
        </w:rPr>
        <w:t xml:space="preserve">כן, בכל </w:t>
      </w:r>
      <w:bookmarkStart w:id="484" w:name="_ETM_Q1_1269482"/>
      <w:bookmarkEnd w:id="484"/>
      <w:r>
        <w:rPr>
          <w:rFonts w:hint="cs"/>
          <w:rtl/>
          <w:lang w:eastAsia="he-IL"/>
        </w:rPr>
        <w:t>השפות, אנגלית, צרפתית, ספרדית, אמהרית ורוסית</w:t>
      </w:r>
      <w:r w:rsidR="00994B3D">
        <w:rPr>
          <w:rFonts w:hint="cs"/>
          <w:rtl/>
          <w:lang w:eastAsia="he-IL"/>
        </w:rPr>
        <w:t xml:space="preserve"> וכמובן בעברית, אבל </w:t>
      </w:r>
      <w:bookmarkStart w:id="485" w:name="_ETM_Q1_1283266"/>
      <w:bookmarkEnd w:id="485"/>
      <w:r w:rsidR="00994B3D">
        <w:rPr>
          <w:rFonts w:hint="cs"/>
          <w:rtl/>
          <w:lang w:eastAsia="he-IL"/>
        </w:rPr>
        <w:t xml:space="preserve">זה פחות רלוונטי. נראה לי שלא ישתמשו בזה בעברית כל </w:t>
      </w:r>
      <w:bookmarkStart w:id="486" w:name="_ETM_Q1_1290731"/>
      <w:bookmarkEnd w:id="486"/>
      <w:r w:rsidR="00994B3D">
        <w:rPr>
          <w:rFonts w:hint="cs"/>
          <w:rtl/>
          <w:lang w:eastAsia="he-IL"/>
        </w:rPr>
        <w:t>כך.</w:t>
      </w:r>
      <w:bookmarkStart w:id="487" w:name="_ETM_Q1_1287175"/>
      <w:bookmarkEnd w:id="487"/>
    </w:p>
    <w:p w14:paraId="777FC290" w14:textId="77777777" w:rsidR="00994B3D" w:rsidRDefault="00994B3D" w:rsidP="00514F40">
      <w:pPr>
        <w:rPr>
          <w:rtl/>
          <w:lang w:eastAsia="he-IL"/>
        </w:rPr>
      </w:pPr>
      <w:bookmarkStart w:id="488" w:name="_ETM_Q1_1287207"/>
      <w:bookmarkEnd w:id="488"/>
    </w:p>
    <w:p w14:paraId="793AD1D7" w14:textId="2DF0AA4B" w:rsidR="00994B3D" w:rsidRDefault="00994B3D" w:rsidP="00514F40">
      <w:pPr>
        <w:rPr>
          <w:rtl/>
          <w:lang w:eastAsia="he-IL"/>
        </w:rPr>
      </w:pPr>
      <w:bookmarkStart w:id="489" w:name="_ETM_Q1_1287335"/>
      <w:bookmarkStart w:id="490" w:name="_ETM_Q1_1287368"/>
      <w:bookmarkEnd w:id="489"/>
      <w:bookmarkEnd w:id="490"/>
      <w:r>
        <w:rPr>
          <w:rFonts w:hint="cs"/>
          <w:rtl/>
          <w:lang w:eastAsia="he-IL"/>
        </w:rPr>
        <w:t xml:space="preserve">אחד הדברים הנוספים שאנחנו עושים, כמו שהתחלתי להגיד, </w:t>
      </w:r>
      <w:bookmarkStart w:id="491" w:name="_ETM_Q1_1292275"/>
      <w:bookmarkEnd w:id="491"/>
      <w:r>
        <w:rPr>
          <w:rFonts w:hint="cs"/>
          <w:rtl/>
          <w:lang w:eastAsia="he-IL"/>
        </w:rPr>
        <w:t xml:space="preserve">אנחנו מתרגמים מסמכים ממשרדי ממשלה אחרים. משרד השיכון פנה אלינו </w:t>
      </w:r>
      <w:bookmarkStart w:id="492" w:name="_ETM_Q1_1295475"/>
      <w:bookmarkEnd w:id="492"/>
      <w:r>
        <w:rPr>
          <w:rFonts w:hint="cs"/>
          <w:rtl/>
          <w:lang w:eastAsia="he-IL"/>
        </w:rPr>
        <w:t xml:space="preserve">לא פעם ולא פעמיים, מבקשים ממני שפה אחת ואני </w:t>
      </w:r>
      <w:bookmarkStart w:id="493" w:name="_ETM_Q1_1296992"/>
      <w:bookmarkEnd w:id="493"/>
      <w:r>
        <w:rPr>
          <w:rFonts w:hint="cs"/>
          <w:rtl/>
          <w:lang w:eastAsia="he-IL"/>
        </w:rPr>
        <w:t xml:space="preserve">כבר מתרגמת להם את כל השפות. המטרה </w:t>
      </w:r>
      <w:bookmarkStart w:id="494" w:name="_ETM_Q1_1303307"/>
      <w:bookmarkEnd w:id="494"/>
      <w:r>
        <w:rPr>
          <w:rFonts w:hint="cs"/>
          <w:rtl/>
          <w:lang w:eastAsia="he-IL"/>
        </w:rPr>
        <w:t xml:space="preserve">שלנו להגיע למצב שבכל משרדי הממשלה כשאני כעולה אגיע </w:t>
      </w:r>
      <w:bookmarkStart w:id="495" w:name="_ETM_Q1_1309971"/>
      <w:bookmarkEnd w:id="495"/>
      <w:r>
        <w:rPr>
          <w:rFonts w:hint="cs"/>
          <w:rtl/>
          <w:lang w:eastAsia="he-IL"/>
        </w:rPr>
        <w:t xml:space="preserve">אני אוכל לקבל את השירות בשפה שלי. יש גופים שעושים </w:t>
      </w:r>
      <w:bookmarkStart w:id="496" w:name="_ETM_Q1_1315330"/>
      <w:bookmarkEnd w:id="496"/>
      <w:r>
        <w:rPr>
          <w:rFonts w:hint="cs"/>
          <w:rtl/>
          <w:lang w:eastAsia="he-IL"/>
        </w:rPr>
        <w:t xml:space="preserve">תרגום, חלקם לכל השפות, חלקם לא. בתקופת החירום </w:t>
      </w:r>
      <w:bookmarkStart w:id="497" w:name="_ETM_Q1_1319528"/>
      <w:bookmarkEnd w:id="497"/>
      <w:r>
        <w:rPr>
          <w:rFonts w:hint="cs"/>
          <w:rtl/>
          <w:lang w:eastAsia="he-IL"/>
        </w:rPr>
        <w:t xml:space="preserve">פיקוד העורף אכן מתרגמים לחלק מהשפות, אבל </w:t>
      </w:r>
      <w:bookmarkStart w:id="498" w:name="_ETM_Q1_1324932"/>
      <w:bookmarkEnd w:id="498"/>
      <w:r>
        <w:rPr>
          <w:rFonts w:hint="cs"/>
          <w:rtl/>
          <w:lang w:eastAsia="he-IL"/>
        </w:rPr>
        <w:t xml:space="preserve">צרפתית וספרדית ראינו שהם לא מתרגמים ולכן יצרנו מצב שבו </w:t>
      </w:r>
      <w:bookmarkStart w:id="499" w:name="_ETM_Q1_1329478"/>
      <w:bookmarkEnd w:id="499"/>
      <w:r>
        <w:rPr>
          <w:rFonts w:hint="cs"/>
          <w:rtl/>
          <w:lang w:eastAsia="he-IL"/>
        </w:rPr>
        <w:t xml:space="preserve">יש באתר שלנו יחד עם שיתוף של פיקוד העורף קישור </w:t>
      </w:r>
      <w:bookmarkStart w:id="500" w:name="_ETM_Q1_1332531"/>
      <w:bookmarkEnd w:id="500"/>
      <w:r>
        <w:rPr>
          <w:rFonts w:hint="cs"/>
          <w:rtl/>
          <w:lang w:eastAsia="he-IL"/>
        </w:rPr>
        <w:t xml:space="preserve">לכל הדברים האלה כדי שגם העולים שדוברים ספרדית וצרפתית יוכלו </w:t>
      </w:r>
      <w:bookmarkStart w:id="501" w:name="_ETM_Q1_1338953"/>
      <w:bookmarkEnd w:id="501"/>
      <w:r>
        <w:rPr>
          <w:rFonts w:hint="cs"/>
          <w:rtl/>
          <w:lang w:eastAsia="he-IL"/>
        </w:rPr>
        <w:t>להיות מונגשים למצב החירום.</w:t>
      </w:r>
    </w:p>
    <w:p w14:paraId="1B6A15E6" w14:textId="77777777" w:rsidR="00994B3D" w:rsidRDefault="00994B3D" w:rsidP="00514F40">
      <w:pPr>
        <w:rPr>
          <w:rtl/>
          <w:lang w:eastAsia="he-IL"/>
        </w:rPr>
      </w:pPr>
      <w:bookmarkStart w:id="502" w:name="_ETM_Q1_1340075"/>
      <w:bookmarkStart w:id="503" w:name="_ETM_Q1_1340112"/>
      <w:bookmarkEnd w:id="502"/>
      <w:bookmarkEnd w:id="503"/>
    </w:p>
    <w:p w14:paraId="023DD3F7" w14:textId="2DE19679" w:rsidR="00994B3D" w:rsidRDefault="00994B3D" w:rsidP="00514F40">
      <w:pPr>
        <w:rPr>
          <w:rtl/>
          <w:lang w:eastAsia="he-IL"/>
        </w:rPr>
      </w:pPr>
      <w:bookmarkStart w:id="504" w:name="_ETM_Q1_1340243"/>
      <w:bookmarkStart w:id="505" w:name="_ETM_Q1_1340275"/>
      <w:bookmarkEnd w:id="504"/>
      <w:bookmarkEnd w:id="505"/>
      <w:r>
        <w:rPr>
          <w:rFonts w:hint="cs"/>
          <w:rtl/>
          <w:lang w:eastAsia="he-IL"/>
        </w:rPr>
        <w:t xml:space="preserve">בשנת 2025 אני מקווה שנתחיל את </w:t>
      </w:r>
      <w:bookmarkStart w:id="506" w:name="_ETM_Q1_1343853"/>
      <w:bookmarkEnd w:id="506"/>
      <w:r>
        <w:rPr>
          <w:rFonts w:hint="cs"/>
          <w:rtl/>
          <w:lang w:eastAsia="he-IL"/>
        </w:rPr>
        <w:t xml:space="preserve">סרטוני ההסברה. סרטוני ההסברה שלנו לא יעסקו רק במשרד העלייה </w:t>
      </w:r>
      <w:bookmarkStart w:id="507" w:name="_ETM_Q1_1347998"/>
      <w:bookmarkEnd w:id="507"/>
      <w:r>
        <w:rPr>
          <w:rFonts w:hint="cs"/>
          <w:rtl/>
          <w:lang w:eastAsia="he-IL"/>
        </w:rPr>
        <w:t xml:space="preserve">והקליטה, הם יעסקו בדברים שהם ברמה של אני עכשיו צריך </w:t>
      </w:r>
      <w:bookmarkStart w:id="508" w:name="_ETM_Q1_1350798"/>
      <w:bookmarkEnd w:id="508"/>
      <w:r>
        <w:rPr>
          <w:rFonts w:hint="cs"/>
          <w:rtl/>
          <w:lang w:eastAsia="he-IL"/>
        </w:rPr>
        <w:t xml:space="preserve">להוציא רישיון נהיגה, מה אני עושה? אנחנו עושים את </w:t>
      </w:r>
      <w:bookmarkStart w:id="509" w:name="_ETM_Q1_1354728"/>
      <w:bookmarkEnd w:id="509"/>
      <w:r>
        <w:rPr>
          <w:rFonts w:hint="cs"/>
          <w:rtl/>
          <w:lang w:eastAsia="he-IL"/>
        </w:rPr>
        <w:t xml:space="preserve">זה בשיתוף משרדי הממשלה הנוספים. </w:t>
      </w:r>
    </w:p>
    <w:p w14:paraId="066968FC" w14:textId="77777777" w:rsidR="00994B3D" w:rsidRDefault="00994B3D" w:rsidP="00514F40">
      <w:pPr>
        <w:rPr>
          <w:rtl/>
          <w:lang w:eastAsia="he-IL"/>
        </w:rPr>
      </w:pPr>
      <w:bookmarkStart w:id="510" w:name="_ETM_Q1_1360897"/>
      <w:bookmarkStart w:id="511" w:name="_ETM_Q1_1360930"/>
      <w:bookmarkEnd w:id="510"/>
      <w:bookmarkEnd w:id="511"/>
    </w:p>
    <w:p w14:paraId="6C3B9EFD" w14:textId="26DEB54A" w:rsidR="00994B3D" w:rsidRDefault="00994B3D" w:rsidP="00994B3D">
      <w:pPr>
        <w:pStyle w:val="af6"/>
        <w:keepNext/>
        <w:rPr>
          <w:rtl/>
        </w:rPr>
      </w:pPr>
      <w:bookmarkStart w:id="512" w:name="ET_yor_5520_19"/>
      <w:r w:rsidRPr="00994B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4B3D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512"/>
    </w:p>
    <w:p w14:paraId="4442DE58" w14:textId="77777777" w:rsidR="00994B3D" w:rsidRDefault="00994B3D" w:rsidP="00994B3D">
      <w:pPr>
        <w:pStyle w:val="KeepWithNext"/>
        <w:rPr>
          <w:rtl/>
          <w:lang w:eastAsia="he-IL"/>
        </w:rPr>
      </w:pPr>
    </w:p>
    <w:p w14:paraId="62C182EA" w14:textId="77777777" w:rsidR="00AF7095" w:rsidRDefault="00994B3D" w:rsidP="00994B3D">
      <w:pPr>
        <w:rPr>
          <w:rtl/>
          <w:lang w:eastAsia="he-IL"/>
        </w:rPr>
      </w:pPr>
      <w:bookmarkStart w:id="513" w:name="_ETM_Q1_1362099"/>
      <w:bookmarkStart w:id="514" w:name="_ETM_Q1_1362124"/>
      <w:bookmarkEnd w:id="513"/>
      <w:bookmarkEnd w:id="514"/>
      <w:r>
        <w:rPr>
          <w:rFonts w:hint="cs"/>
          <w:rtl/>
          <w:lang w:eastAsia="he-IL"/>
        </w:rPr>
        <w:t>יש את מיצוי הזכויות הבסיסי</w:t>
      </w:r>
      <w:bookmarkStart w:id="515" w:name="_ETM_Q1_1365396"/>
      <w:bookmarkEnd w:id="515"/>
      <w:r>
        <w:rPr>
          <w:rFonts w:hint="cs"/>
          <w:rtl/>
          <w:lang w:eastAsia="he-IL"/>
        </w:rPr>
        <w:t xml:space="preserve"> של כל משרד ומשרד. בא עולה למשרד העלייה והקליטה, הם </w:t>
      </w:r>
      <w:bookmarkStart w:id="516" w:name="_ETM_Q1_1366403"/>
      <w:bookmarkEnd w:id="516"/>
      <w:r>
        <w:rPr>
          <w:rFonts w:hint="cs"/>
          <w:rtl/>
          <w:lang w:eastAsia="he-IL"/>
        </w:rPr>
        <w:t xml:space="preserve">יודעים מה מגיע לו מבחינת משרד העלייה והקליטה, אבל יש </w:t>
      </w:r>
      <w:bookmarkStart w:id="517" w:name="_ETM_Q1_1372594"/>
      <w:bookmarkEnd w:id="517"/>
      <w:r>
        <w:rPr>
          <w:rFonts w:hint="cs"/>
          <w:rtl/>
          <w:lang w:eastAsia="he-IL"/>
        </w:rPr>
        <w:t xml:space="preserve">הרבה זכויות שהן לא בהכרח זכויות שנוגעות להיותו של </w:t>
      </w:r>
      <w:bookmarkStart w:id="518" w:name="_ETM_Q1_1375896"/>
      <w:bookmarkEnd w:id="518"/>
      <w:r>
        <w:rPr>
          <w:rFonts w:hint="cs"/>
          <w:rtl/>
          <w:lang w:eastAsia="he-IL"/>
        </w:rPr>
        <w:t xml:space="preserve">אותו אדם עולה, למשל משפחה שיש ילד עם צרכים </w:t>
      </w:r>
      <w:bookmarkStart w:id="519" w:name="_ETM_Q1_1385679"/>
      <w:bookmarkEnd w:id="519"/>
      <w:r>
        <w:rPr>
          <w:rFonts w:hint="cs"/>
          <w:rtl/>
          <w:lang w:eastAsia="he-IL"/>
        </w:rPr>
        <w:t xml:space="preserve">מיוחדים ואבא שהעסק שלו עכשיו נסגר או נמצא בקשיים. יש </w:t>
      </w:r>
      <w:bookmarkStart w:id="520" w:name="_ETM_Q1_1392136"/>
      <w:bookmarkEnd w:id="520"/>
      <w:r>
        <w:rPr>
          <w:rFonts w:hint="cs"/>
          <w:rtl/>
          <w:lang w:eastAsia="he-IL"/>
        </w:rPr>
        <w:t xml:space="preserve">הרבה מאוד גופים שמטפלים בכל הדברים האלה, בטח בהקשר הזה </w:t>
      </w:r>
      <w:bookmarkStart w:id="521" w:name="_ETM_Q1_1395102"/>
      <w:bookmarkEnd w:id="521"/>
      <w:r>
        <w:rPr>
          <w:rFonts w:hint="cs"/>
          <w:rtl/>
          <w:lang w:eastAsia="he-IL"/>
        </w:rPr>
        <w:t>של המלחמה, אם אני מדבר על עסק מפונה וכו',</w:t>
      </w:r>
      <w:bookmarkStart w:id="522" w:name="_ETM_Q1_1397375"/>
      <w:bookmarkEnd w:id="522"/>
      <w:r>
        <w:rPr>
          <w:rFonts w:hint="cs"/>
          <w:rtl/>
          <w:lang w:eastAsia="he-IL"/>
        </w:rPr>
        <w:t xml:space="preserve"> שהם לא קשורים למשרד העלייה והקליטה. </w:t>
      </w:r>
    </w:p>
    <w:p w14:paraId="02BAEB23" w14:textId="77777777" w:rsidR="00AF7095" w:rsidRDefault="00AF7095" w:rsidP="00994B3D">
      <w:pPr>
        <w:rPr>
          <w:rtl/>
          <w:lang w:eastAsia="he-IL"/>
        </w:rPr>
      </w:pPr>
    </w:p>
    <w:p w14:paraId="4386C7CD" w14:textId="34C84990" w:rsidR="00994B3D" w:rsidRDefault="00994B3D" w:rsidP="00994B3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מרשה לעצמי לנחש, </w:t>
      </w:r>
      <w:bookmarkStart w:id="523" w:name="_ETM_Q1_1401157"/>
      <w:bookmarkEnd w:id="523"/>
      <w:r>
        <w:rPr>
          <w:rFonts w:hint="cs"/>
          <w:rtl/>
          <w:lang w:eastAsia="he-IL"/>
        </w:rPr>
        <w:t>מהיכרותי גם את המשרד, כנראה שהאנשים שנותנים את הייעוץ הישיר</w:t>
      </w:r>
      <w:bookmarkStart w:id="524" w:name="_ETM_Q1_1408207"/>
      <w:bookmarkEnd w:id="524"/>
      <w:r>
        <w:rPr>
          <w:rFonts w:hint="cs"/>
          <w:rtl/>
          <w:lang w:eastAsia="he-IL"/>
        </w:rPr>
        <w:t xml:space="preserve"> לא בהכרח מכירים גם מה הסיוע שניתן לילד עם צרכים </w:t>
      </w:r>
      <w:bookmarkStart w:id="525" w:name="_ETM_Q1_1410505"/>
      <w:bookmarkEnd w:id="525"/>
      <w:r>
        <w:rPr>
          <w:rFonts w:hint="cs"/>
          <w:rtl/>
          <w:lang w:eastAsia="he-IL"/>
        </w:rPr>
        <w:t xml:space="preserve">מיוחדים או סיוע כזה או אחר בתחומים אחרים שלא </w:t>
      </w:r>
      <w:bookmarkStart w:id="526" w:name="_ETM_Q1_1418193"/>
      <w:bookmarkEnd w:id="526"/>
      <w:r>
        <w:rPr>
          <w:rFonts w:hint="cs"/>
          <w:rtl/>
          <w:lang w:eastAsia="he-IL"/>
        </w:rPr>
        <w:t xml:space="preserve">קשורים למשרד העלייה והקליטה. זה אותו מיצוי זכויות שאנחנו מדברים </w:t>
      </w:r>
      <w:bookmarkStart w:id="527" w:name="_ETM_Q1_1422185"/>
      <w:bookmarkEnd w:id="527"/>
      <w:r>
        <w:rPr>
          <w:rFonts w:hint="cs"/>
          <w:rtl/>
          <w:lang w:eastAsia="he-IL"/>
        </w:rPr>
        <w:t>פה. זה לעלות עוד רובד מעבר לזה שבמשרד הקליטה מגיע</w:t>
      </w:r>
      <w:bookmarkStart w:id="528" w:name="_ETM_Q1_1425590"/>
      <w:bookmarkEnd w:id="528"/>
      <w:r>
        <w:rPr>
          <w:rFonts w:hint="cs"/>
          <w:rtl/>
          <w:lang w:eastAsia="he-IL"/>
        </w:rPr>
        <w:t xml:space="preserve"> לו תור לדיור ציבורי או סיוע בהשכלה גבוהה וסל </w:t>
      </w:r>
      <w:bookmarkStart w:id="529" w:name="_ETM_Q1_1434103"/>
      <w:bookmarkEnd w:id="529"/>
      <w:r>
        <w:rPr>
          <w:rFonts w:hint="cs"/>
          <w:rtl/>
          <w:lang w:eastAsia="he-IL"/>
        </w:rPr>
        <w:t xml:space="preserve">קליטה. </w:t>
      </w:r>
      <w:bookmarkStart w:id="530" w:name="_ETM_Q1_1435079"/>
      <w:bookmarkEnd w:id="530"/>
    </w:p>
    <w:p w14:paraId="06C61BA6" w14:textId="77777777" w:rsidR="00994B3D" w:rsidRDefault="00994B3D" w:rsidP="00994B3D">
      <w:pPr>
        <w:rPr>
          <w:rtl/>
          <w:lang w:eastAsia="he-IL"/>
        </w:rPr>
      </w:pPr>
      <w:bookmarkStart w:id="531" w:name="_ETM_Q1_1435139"/>
      <w:bookmarkStart w:id="532" w:name="_ETM_Q1_1431714"/>
      <w:bookmarkEnd w:id="531"/>
      <w:bookmarkEnd w:id="532"/>
    </w:p>
    <w:p w14:paraId="4639CC04" w14:textId="79EECDA4" w:rsidR="00994B3D" w:rsidRDefault="00994B3D" w:rsidP="00994B3D">
      <w:pPr>
        <w:pStyle w:val="af9"/>
        <w:keepNext/>
        <w:rPr>
          <w:rtl/>
          <w:lang w:eastAsia="he-IL"/>
        </w:rPr>
      </w:pPr>
      <w:bookmarkStart w:id="533" w:name="ET_guest_שיר_גולדפריינד_גלילי_20"/>
      <w:r w:rsidRPr="0099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994B3D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533"/>
    </w:p>
    <w:p w14:paraId="467A7299" w14:textId="77777777" w:rsidR="00994B3D" w:rsidRDefault="00994B3D" w:rsidP="00994B3D">
      <w:pPr>
        <w:pStyle w:val="KeepWithNext"/>
        <w:rPr>
          <w:rtl/>
          <w:lang w:eastAsia="he-IL"/>
        </w:rPr>
      </w:pPr>
    </w:p>
    <w:p w14:paraId="6EAD7A1B" w14:textId="2843BC7F" w:rsidR="00994B3D" w:rsidRDefault="00A62CFB" w:rsidP="00994B3D">
      <w:pPr>
        <w:rPr>
          <w:rtl/>
          <w:lang w:eastAsia="he-IL"/>
        </w:rPr>
      </w:pPr>
      <w:bookmarkStart w:id="534" w:name="_ETM_Q1_1432205"/>
      <w:bookmarkStart w:id="535" w:name="_ETM_Q1_1432251"/>
      <w:bookmarkEnd w:id="534"/>
      <w:bookmarkEnd w:id="535"/>
      <w:r>
        <w:rPr>
          <w:rFonts w:hint="cs"/>
          <w:rtl/>
          <w:lang w:eastAsia="he-IL"/>
        </w:rPr>
        <w:t>אחד</w:t>
      </w:r>
      <w:r w:rsidR="00994B3D">
        <w:rPr>
          <w:rFonts w:hint="cs"/>
          <w:rtl/>
          <w:lang w:eastAsia="he-IL"/>
        </w:rPr>
        <w:t xml:space="preserve"> הדברים הנוספים שאנחנו עושים, ואני </w:t>
      </w:r>
      <w:bookmarkStart w:id="536" w:name="_ETM_Q1_1437576"/>
      <w:bookmarkEnd w:id="536"/>
      <w:r w:rsidR="00994B3D">
        <w:rPr>
          <w:rFonts w:hint="cs"/>
          <w:rtl/>
          <w:lang w:eastAsia="he-IL"/>
        </w:rPr>
        <w:t xml:space="preserve">מסכימה איתך, אחד הדברים שאמרתי זה </w:t>
      </w:r>
      <w:r>
        <w:rPr>
          <w:rFonts w:hint="cs"/>
          <w:rtl/>
          <w:lang w:eastAsia="he-IL"/>
        </w:rPr>
        <w:t>ש</w:t>
      </w:r>
      <w:r w:rsidR="00994B3D">
        <w:rPr>
          <w:rFonts w:hint="cs"/>
          <w:rtl/>
          <w:lang w:eastAsia="he-IL"/>
        </w:rPr>
        <w:t xml:space="preserve">עולה הוא </w:t>
      </w:r>
      <w:bookmarkStart w:id="537" w:name="_ETM_Q1_1441693"/>
      <w:bookmarkEnd w:id="537"/>
      <w:r w:rsidR="00994B3D">
        <w:rPr>
          <w:rFonts w:hint="cs"/>
          <w:rtl/>
          <w:lang w:eastAsia="he-IL"/>
        </w:rPr>
        <w:t xml:space="preserve">אזרח. עולה הוא עולה, זה נחמד אצלנו, אבל בסוף עולה </w:t>
      </w:r>
      <w:bookmarkStart w:id="538" w:name="_ETM_Q1_1444852"/>
      <w:bookmarkEnd w:id="538"/>
      <w:r w:rsidR="00994B3D">
        <w:rPr>
          <w:rFonts w:hint="cs"/>
          <w:rtl/>
          <w:lang w:eastAsia="he-IL"/>
        </w:rPr>
        <w:t xml:space="preserve">הוא אזרח. ספציפית לצרכים מיוחדים יש לנו עובדות </w:t>
      </w:r>
      <w:bookmarkStart w:id="539" w:name="_ETM_Q1_1449727"/>
      <w:bookmarkEnd w:id="539"/>
      <w:r w:rsidR="00994B3D">
        <w:rPr>
          <w:rFonts w:hint="cs"/>
          <w:rtl/>
          <w:lang w:eastAsia="he-IL"/>
        </w:rPr>
        <w:t xml:space="preserve">סוציאליות ולכן כן יש את המענה לדבר הזה ויש לנו </w:t>
      </w:r>
      <w:bookmarkStart w:id="540" w:name="_ETM_Q1_1451786"/>
      <w:bookmarkEnd w:id="540"/>
      <w:r w:rsidR="00994B3D">
        <w:rPr>
          <w:rFonts w:hint="cs"/>
          <w:rtl/>
          <w:lang w:eastAsia="he-IL"/>
        </w:rPr>
        <w:t xml:space="preserve">קשר גם עם ביטוח לאומי וגם משרד הרווחה. כרגע </w:t>
      </w:r>
      <w:bookmarkStart w:id="541" w:name="_ETM_Q1_1459547"/>
      <w:bookmarkEnd w:id="541"/>
      <w:r w:rsidR="00994B3D">
        <w:rPr>
          <w:rFonts w:hint="cs"/>
          <w:rtl/>
          <w:lang w:eastAsia="he-IL"/>
        </w:rPr>
        <w:t xml:space="preserve">אגף הרווחה שלנו מייצר את הממשקים כדי לתת את </w:t>
      </w:r>
      <w:bookmarkStart w:id="542" w:name="_ETM_Q1_1462364"/>
      <w:bookmarkEnd w:id="542"/>
      <w:r w:rsidR="00994B3D">
        <w:rPr>
          <w:rFonts w:hint="cs"/>
          <w:rtl/>
          <w:lang w:eastAsia="he-IL"/>
        </w:rPr>
        <w:t xml:space="preserve">המענה. </w:t>
      </w:r>
      <w:bookmarkStart w:id="543" w:name="_ETM_Q1_1463723"/>
      <w:bookmarkEnd w:id="543"/>
    </w:p>
    <w:p w14:paraId="05AFBF8E" w14:textId="77777777" w:rsidR="00994B3D" w:rsidRDefault="00994B3D" w:rsidP="00994B3D">
      <w:pPr>
        <w:rPr>
          <w:rtl/>
          <w:lang w:eastAsia="he-IL"/>
        </w:rPr>
      </w:pPr>
      <w:bookmarkStart w:id="544" w:name="_ETM_Q1_1463781"/>
      <w:bookmarkStart w:id="545" w:name="_ETM_Q1_1460796"/>
      <w:bookmarkEnd w:id="544"/>
      <w:bookmarkEnd w:id="545"/>
    </w:p>
    <w:p w14:paraId="3BEB237E" w14:textId="5BC8BA49" w:rsidR="00994B3D" w:rsidRDefault="00994B3D" w:rsidP="00994B3D">
      <w:pPr>
        <w:pStyle w:val="af6"/>
        <w:keepNext/>
        <w:rPr>
          <w:rtl/>
        </w:rPr>
      </w:pPr>
      <w:bookmarkStart w:id="546" w:name="ET_yor_5520_21"/>
      <w:r w:rsidRPr="00994B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4B3D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546"/>
    </w:p>
    <w:p w14:paraId="7E261412" w14:textId="77777777" w:rsidR="00994B3D" w:rsidRDefault="00994B3D" w:rsidP="00994B3D">
      <w:pPr>
        <w:pStyle w:val="KeepWithNext"/>
        <w:rPr>
          <w:rtl/>
          <w:lang w:eastAsia="he-IL"/>
        </w:rPr>
      </w:pPr>
    </w:p>
    <w:p w14:paraId="26EB2838" w14:textId="01C42D93" w:rsidR="00994B3D" w:rsidRDefault="00994B3D" w:rsidP="00994B3D">
      <w:pPr>
        <w:rPr>
          <w:rtl/>
          <w:lang w:eastAsia="he-IL"/>
        </w:rPr>
      </w:pPr>
      <w:bookmarkStart w:id="547" w:name="_ETM_Q1_1461271"/>
      <w:bookmarkStart w:id="548" w:name="_ETM_Q1_1461318"/>
      <w:bookmarkEnd w:id="547"/>
      <w:bookmarkEnd w:id="548"/>
      <w:r>
        <w:rPr>
          <w:rFonts w:hint="cs"/>
          <w:rtl/>
          <w:lang w:eastAsia="he-IL"/>
        </w:rPr>
        <w:t xml:space="preserve">נמצא פה מישהו מאגף הרווחה? </w:t>
      </w:r>
    </w:p>
    <w:p w14:paraId="023DA984" w14:textId="77777777" w:rsidR="00994B3D" w:rsidRDefault="00994B3D" w:rsidP="00994B3D">
      <w:pPr>
        <w:rPr>
          <w:rtl/>
          <w:lang w:eastAsia="he-IL"/>
        </w:rPr>
      </w:pPr>
      <w:bookmarkStart w:id="549" w:name="_ETM_Q1_1461274"/>
      <w:bookmarkStart w:id="550" w:name="_ETM_Q1_1461333"/>
      <w:bookmarkEnd w:id="549"/>
      <w:bookmarkEnd w:id="550"/>
    </w:p>
    <w:p w14:paraId="25AE60E8" w14:textId="30B940A8" w:rsidR="00994B3D" w:rsidRDefault="00994B3D" w:rsidP="00994B3D">
      <w:pPr>
        <w:pStyle w:val="af9"/>
        <w:keepNext/>
        <w:rPr>
          <w:rtl/>
          <w:lang w:eastAsia="he-IL"/>
        </w:rPr>
      </w:pPr>
      <w:bookmarkStart w:id="551" w:name="ET_guest_שיר_גולדפריינד_גלילי_22"/>
      <w:r w:rsidRPr="0099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994B3D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551"/>
    </w:p>
    <w:p w14:paraId="37C7C56F" w14:textId="77777777" w:rsidR="00994B3D" w:rsidRDefault="00994B3D" w:rsidP="00994B3D">
      <w:pPr>
        <w:pStyle w:val="KeepWithNext"/>
        <w:rPr>
          <w:rtl/>
          <w:lang w:eastAsia="he-IL"/>
        </w:rPr>
      </w:pPr>
    </w:p>
    <w:p w14:paraId="0B13B4C5" w14:textId="42E938DC" w:rsidR="00994B3D" w:rsidRDefault="00994B3D" w:rsidP="00994B3D">
      <w:pPr>
        <w:rPr>
          <w:rtl/>
          <w:lang w:eastAsia="he-IL"/>
        </w:rPr>
      </w:pPr>
      <w:bookmarkStart w:id="552" w:name="_ETM_Q1_1463095"/>
      <w:bookmarkEnd w:id="552"/>
      <w:r>
        <w:rPr>
          <w:rFonts w:hint="cs"/>
          <w:rtl/>
          <w:lang w:eastAsia="he-IL"/>
        </w:rPr>
        <w:t>ל</w:t>
      </w:r>
      <w:bookmarkStart w:id="553" w:name="_ETM_Q1_1463169"/>
      <w:bookmarkEnd w:id="553"/>
      <w:r>
        <w:rPr>
          <w:rFonts w:hint="cs"/>
          <w:rtl/>
          <w:lang w:eastAsia="he-IL"/>
        </w:rPr>
        <w:t xml:space="preserve">א. חשבנו שרק מיצוי </w:t>
      </w:r>
      <w:bookmarkStart w:id="554" w:name="_ETM_Q1_1466106"/>
      <w:bookmarkEnd w:id="554"/>
      <w:r>
        <w:rPr>
          <w:rFonts w:hint="cs"/>
          <w:rtl/>
          <w:lang w:eastAsia="he-IL"/>
        </w:rPr>
        <w:t>זכויות אז רק אני פה.</w:t>
      </w:r>
    </w:p>
    <w:p w14:paraId="5F854AEC" w14:textId="77777777" w:rsidR="00994B3D" w:rsidRDefault="00994B3D" w:rsidP="00994B3D">
      <w:pPr>
        <w:rPr>
          <w:rtl/>
          <w:lang w:eastAsia="he-IL"/>
        </w:rPr>
      </w:pPr>
      <w:bookmarkStart w:id="555" w:name="_ETM_Q1_1467584"/>
      <w:bookmarkStart w:id="556" w:name="_ETM_Q1_1467646"/>
      <w:bookmarkStart w:id="557" w:name="_ETM_Q1_1468560"/>
      <w:bookmarkEnd w:id="555"/>
      <w:bookmarkEnd w:id="556"/>
      <w:bookmarkEnd w:id="557"/>
    </w:p>
    <w:p w14:paraId="0B5C0ABB" w14:textId="05334040" w:rsidR="00994B3D" w:rsidRDefault="00994B3D" w:rsidP="00994B3D">
      <w:pPr>
        <w:pStyle w:val="af6"/>
        <w:keepNext/>
        <w:rPr>
          <w:rtl/>
        </w:rPr>
      </w:pPr>
      <w:bookmarkStart w:id="558" w:name="ET_yor_5520_23"/>
      <w:r w:rsidRPr="00994B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4B3D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558"/>
    </w:p>
    <w:p w14:paraId="5C464CA1" w14:textId="77777777" w:rsidR="00994B3D" w:rsidRDefault="00994B3D" w:rsidP="00994B3D">
      <w:pPr>
        <w:pStyle w:val="KeepWithNext"/>
        <w:rPr>
          <w:rtl/>
        </w:rPr>
      </w:pPr>
    </w:p>
    <w:p w14:paraId="3BDF53D0" w14:textId="47BD854F" w:rsidR="00994B3D" w:rsidRDefault="00994B3D" w:rsidP="00994B3D">
      <w:pPr>
        <w:rPr>
          <w:rtl/>
        </w:rPr>
      </w:pPr>
      <w:bookmarkStart w:id="559" w:name="_ETM_Q1_1469061"/>
      <w:bookmarkStart w:id="560" w:name="_ETM_Q1_1469111"/>
      <w:bookmarkEnd w:id="559"/>
      <w:bookmarkEnd w:id="560"/>
      <w:r>
        <w:rPr>
          <w:rFonts w:hint="cs"/>
          <w:rtl/>
        </w:rPr>
        <w:t>זה מיצוי הזכויות</w:t>
      </w:r>
      <w:r w:rsidR="00E627E6">
        <w:rPr>
          <w:rFonts w:hint="cs"/>
          <w:rtl/>
        </w:rPr>
        <w:t xml:space="preserve">. אני </w:t>
      </w:r>
      <w:bookmarkStart w:id="561" w:name="_ETM_Q1_1471208"/>
      <w:bookmarkEnd w:id="561"/>
      <w:r w:rsidR="00E627E6">
        <w:rPr>
          <w:rFonts w:hint="cs"/>
          <w:rtl/>
        </w:rPr>
        <w:t>אגיד לך למה, כי יש דברים שהם לא בהכרח נמצאים</w:t>
      </w:r>
      <w:bookmarkStart w:id="562" w:name="_ETM_Q1_1477327"/>
      <w:bookmarkEnd w:id="562"/>
      <w:r w:rsidR="00E627E6">
        <w:rPr>
          <w:rFonts w:hint="cs"/>
          <w:rtl/>
        </w:rPr>
        <w:t xml:space="preserve"> גם לא במומחיות שלכם. אגב אני חושב שלכל תחום </w:t>
      </w:r>
      <w:bookmarkStart w:id="563" w:name="_ETM_Q1_1479511"/>
      <w:bookmarkEnd w:id="563"/>
      <w:r w:rsidR="00E627E6">
        <w:rPr>
          <w:rFonts w:hint="cs"/>
          <w:rtl/>
        </w:rPr>
        <w:t xml:space="preserve">יש את המומחים שלו, זאת אומרת אם אני אקח עכשיו </w:t>
      </w:r>
      <w:bookmarkStart w:id="564" w:name="_ETM_Q1_1484759"/>
      <w:bookmarkEnd w:id="564"/>
      <w:r w:rsidR="00E627E6">
        <w:rPr>
          <w:rFonts w:hint="cs"/>
          <w:rtl/>
        </w:rPr>
        <w:t xml:space="preserve">נושא של ילדים עם צרכים מיוחדים, אז יש את העמותה </w:t>
      </w:r>
      <w:bookmarkStart w:id="565" w:name="_ETM_Q1_1486850"/>
      <w:bookmarkEnd w:id="565"/>
      <w:r w:rsidR="00E627E6">
        <w:rPr>
          <w:rFonts w:hint="cs"/>
          <w:rtl/>
        </w:rPr>
        <w:t xml:space="preserve">שמטפלת בזה, היא מכירה בדיוק מה הזכויות שמגיעות לכל </w:t>
      </w:r>
      <w:bookmarkStart w:id="566" w:name="_ETM_Q1_1491110"/>
      <w:bookmarkEnd w:id="566"/>
      <w:r w:rsidR="00E627E6">
        <w:rPr>
          <w:rFonts w:hint="cs"/>
          <w:rtl/>
        </w:rPr>
        <w:t>ילד כזה. אם אני מדבר עכשיו על חד הוריות, יש</w:t>
      </w:r>
      <w:bookmarkStart w:id="567" w:name="_ETM_Q1_1491853"/>
      <w:bookmarkEnd w:id="567"/>
      <w:r w:rsidR="00E627E6">
        <w:rPr>
          <w:rFonts w:hint="cs"/>
          <w:rtl/>
        </w:rPr>
        <w:t xml:space="preserve"> את מי שמכיר ויודע מה הזכויות פה. יש הרבה מאוד </w:t>
      </w:r>
      <w:bookmarkStart w:id="568" w:name="_ETM_Q1_1498660"/>
      <w:bookmarkEnd w:id="568"/>
      <w:r w:rsidR="00E627E6">
        <w:rPr>
          <w:rFonts w:hint="cs"/>
          <w:rtl/>
        </w:rPr>
        <w:t>דברים ברמת ההתמקצעות.</w:t>
      </w:r>
    </w:p>
    <w:p w14:paraId="0ADC363C" w14:textId="77777777" w:rsidR="00E627E6" w:rsidRDefault="00E627E6" w:rsidP="00994B3D">
      <w:pPr>
        <w:rPr>
          <w:rtl/>
        </w:rPr>
      </w:pPr>
      <w:bookmarkStart w:id="569" w:name="_ETM_Q1_1502716"/>
      <w:bookmarkStart w:id="570" w:name="_ETM_Q1_1502747"/>
      <w:bookmarkEnd w:id="569"/>
      <w:bookmarkEnd w:id="570"/>
    </w:p>
    <w:p w14:paraId="0E312B8C" w14:textId="346641BD" w:rsidR="00E627E6" w:rsidRDefault="00E627E6" w:rsidP="00E627E6">
      <w:pPr>
        <w:pStyle w:val="af9"/>
        <w:keepNext/>
        <w:rPr>
          <w:rtl/>
        </w:rPr>
      </w:pPr>
      <w:bookmarkStart w:id="571" w:name="ET_guest_שיר_גולדפריינד_גלילי_24"/>
      <w:r w:rsidRPr="00E627E6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 </w:t>
      </w:r>
      <w:proofErr w:type="spellStart"/>
      <w:r>
        <w:rPr>
          <w:rtl/>
        </w:rPr>
        <w:t>גולדפריינד</w:t>
      </w:r>
      <w:proofErr w:type="spellEnd"/>
      <w:r>
        <w:rPr>
          <w:rtl/>
        </w:rPr>
        <w:t>-גלילי:</w:t>
      </w:r>
      <w:r w:rsidRPr="00E627E6">
        <w:rPr>
          <w:rStyle w:val="TagStyle"/>
          <w:rtl/>
        </w:rPr>
        <w:t xml:space="preserve"> &lt;&lt; אורח &gt;&gt;</w:t>
      </w:r>
      <w:r w:rsidR="00FD61E2">
        <w:rPr>
          <w:rtl/>
        </w:rPr>
        <w:t xml:space="preserve"> </w:t>
      </w:r>
      <w:bookmarkEnd w:id="571"/>
    </w:p>
    <w:p w14:paraId="2A59C688" w14:textId="77777777" w:rsidR="00E627E6" w:rsidRDefault="00E627E6" w:rsidP="00E627E6">
      <w:pPr>
        <w:pStyle w:val="KeepWithNext"/>
        <w:rPr>
          <w:rtl/>
        </w:rPr>
      </w:pPr>
    </w:p>
    <w:p w14:paraId="21213EB9" w14:textId="1F594BE8" w:rsidR="00E627E6" w:rsidRDefault="00E627E6" w:rsidP="00E627E6">
      <w:pPr>
        <w:rPr>
          <w:rtl/>
        </w:rPr>
      </w:pPr>
      <w:bookmarkStart w:id="572" w:name="_ETM_Q1_1504489"/>
      <w:bookmarkStart w:id="573" w:name="_ETM_Q1_1504511"/>
      <w:bookmarkEnd w:id="572"/>
      <w:bookmarkEnd w:id="573"/>
      <w:r>
        <w:rPr>
          <w:rFonts w:hint="cs"/>
          <w:rtl/>
        </w:rPr>
        <w:t xml:space="preserve">אחד התהליכים הנוספים שאנחנו עושים במשרד, האגף הזה </w:t>
      </w:r>
      <w:bookmarkStart w:id="574" w:name="_ETM_Q1_1505734"/>
      <w:bookmarkEnd w:id="574"/>
      <w:r>
        <w:rPr>
          <w:rFonts w:hint="cs"/>
          <w:rtl/>
        </w:rPr>
        <w:t xml:space="preserve">עבר תחת אגף השירות והמשרד מתחיל תהליך של מה שנקרא </w:t>
      </w:r>
      <w:bookmarkStart w:id="575" w:name="_ETM_Q1_1512327"/>
      <w:bookmarkEnd w:id="575"/>
      <w:r>
        <w:rPr>
          <w:rFonts w:hint="cs"/>
          <w:rtl/>
        </w:rPr>
        <w:t xml:space="preserve">היועץ החדש. רוב הדברים שהם לא דורשים הגעה למשרד יעברו </w:t>
      </w:r>
      <w:bookmarkStart w:id="576" w:name="_ETM_Q1_1518072"/>
      <w:bookmarkEnd w:id="576"/>
      <w:proofErr w:type="spellStart"/>
      <w:r>
        <w:rPr>
          <w:rFonts w:hint="cs"/>
          <w:rtl/>
        </w:rPr>
        <w:t>לדיגיטל</w:t>
      </w:r>
      <w:proofErr w:type="spellEnd"/>
      <w:r>
        <w:rPr>
          <w:rFonts w:hint="cs"/>
          <w:rtl/>
        </w:rPr>
        <w:t xml:space="preserve">, יתאפשר כמובן להגיע ולהגיש מסמכים פרונטלית, אבל היועץ הופך </w:t>
      </w:r>
      <w:bookmarkStart w:id="577" w:name="_ETM_Q1_1523154"/>
      <w:bookmarkEnd w:id="577"/>
      <w:r>
        <w:rPr>
          <w:rFonts w:hint="cs"/>
          <w:rtl/>
        </w:rPr>
        <w:t xml:space="preserve">להיות יוזם. היועץ יתקשר, יהיו לו בין חמישה לשבעה מגעים </w:t>
      </w:r>
      <w:bookmarkStart w:id="578" w:name="_ETM_Q1_1528000"/>
      <w:bookmarkEnd w:id="578"/>
      <w:r>
        <w:rPr>
          <w:rFonts w:hint="cs"/>
          <w:rtl/>
        </w:rPr>
        <w:t>במהלך השנה יחד עם - - -</w:t>
      </w:r>
    </w:p>
    <w:p w14:paraId="34356F7C" w14:textId="77777777" w:rsidR="00E627E6" w:rsidRDefault="00E627E6" w:rsidP="00E627E6">
      <w:pPr>
        <w:rPr>
          <w:rtl/>
        </w:rPr>
      </w:pPr>
      <w:bookmarkStart w:id="579" w:name="_ETM_Q1_1533711"/>
      <w:bookmarkStart w:id="580" w:name="_ETM_Q1_1533754"/>
      <w:bookmarkStart w:id="581" w:name="_ETM_Q1_1531536"/>
      <w:bookmarkEnd w:id="579"/>
      <w:bookmarkEnd w:id="580"/>
      <w:bookmarkEnd w:id="581"/>
    </w:p>
    <w:p w14:paraId="5E375CC7" w14:textId="077D11E6" w:rsidR="00E627E6" w:rsidRDefault="00E627E6" w:rsidP="00E627E6">
      <w:pPr>
        <w:pStyle w:val="af6"/>
        <w:keepNext/>
        <w:rPr>
          <w:rtl/>
        </w:rPr>
      </w:pPr>
      <w:bookmarkStart w:id="582" w:name="ET_yor_5520_25"/>
      <w:r w:rsidRPr="00E627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27E6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582"/>
    </w:p>
    <w:p w14:paraId="38677DB3" w14:textId="77777777" w:rsidR="00E627E6" w:rsidRDefault="00E627E6" w:rsidP="00E627E6">
      <w:pPr>
        <w:pStyle w:val="KeepWithNext"/>
        <w:rPr>
          <w:rtl/>
          <w:lang w:eastAsia="he-IL"/>
        </w:rPr>
      </w:pPr>
    </w:p>
    <w:p w14:paraId="4FB816AC" w14:textId="0BBCCA62" w:rsidR="00E627E6" w:rsidRDefault="00E627E6" w:rsidP="00E627E6">
      <w:pPr>
        <w:rPr>
          <w:rtl/>
          <w:lang w:eastAsia="he-IL"/>
        </w:rPr>
      </w:pPr>
      <w:bookmarkStart w:id="583" w:name="_ETM_Q1_1531748"/>
      <w:bookmarkStart w:id="584" w:name="_ETM_Q1_1531770"/>
      <w:bookmarkEnd w:id="583"/>
      <w:bookmarkEnd w:id="584"/>
      <w:r>
        <w:rPr>
          <w:rFonts w:hint="cs"/>
          <w:rtl/>
          <w:lang w:eastAsia="he-IL"/>
        </w:rPr>
        <w:t xml:space="preserve">את לא עונה למה </w:t>
      </w:r>
      <w:bookmarkStart w:id="585" w:name="_ETM_Q1_1533672"/>
      <w:bookmarkEnd w:id="585"/>
      <w:r>
        <w:rPr>
          <w:rFonts w:hint="cs"/>
          <w:rtl/>
          <w:lang w:eastAsia="he-IL"/>
        </w:rPr>
        <w:t xml:space="preserve">שאני שאלתי. </w:t>
      </w:r>
    </w:p>
    <w:p w14:paraId="09C8C682" w14:textId="77777777" w:rsidR="00E627E6" w:rsidRDefault="00E627E6" w:rsidP="00E627E6">
      <w:pPr>
        <w:rPr>
          <w:rtl/>
          <w:lang w:eastAsia="he-IL"/>
        </w:rPr>
      </w:pPr>
    </w:p>
    <w:p w14:paraId="623B5781" w14:textId="7F922828" w:rsidR="00E627E6" w:rsidRDefault="00E627E6" w:rsidP="00E627E6">
      <w:pPr>
        <w:pStyle w:val="af9"/>
        <w:keepNext/>
        <w:rPr>
          <w:rtl/>
          <w:lang w:eastAsia="he-IL"/>
        </w:rPr>
      </w:pPr>
      <w:bookmarkStart w:id="586" w:name="ET_guest_שיר_גולדפריינד_גלילי_26"/>
      <w:r w:rsidRPr="00E62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E627E6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586"/>
    </w:p>
    <w:p w14:paraId="0FA34FEF" w14:textId="77777777" w:rsidR="00E627E6" w:rsidRDefault="00E627E6" w:rsidP="00E627E6">
      <w:pPr>
        <w:pStyle w:val="KeepWithNext"/>
        <w:rPr>
          <w:rtl/>
          <w:lang w:eastAsia="he-IL"/>
        </w:rPr>
      </w:pPr>
    </w:p>
    <w:p w14:paraId="77BCE393" w14:textId="2BA7CC68" w:rsidR="00E627E6" w:rsidRDefault="00E627E6" w:rsidP="00E627E6">
      <w:pPr>
        <w:rPr>
          <w:rtl/>
          <w:lang w:eastAsia="he-IL"/>
        </w:rPr>
      </w:pPr>
      <w:bookmarkStart w:id="587" w:name="_ETM_Q1_1532291"/>
      <w:bookmarkStart w:id="588" w:name="_ETM_Q1_1532313"/>
      <w:bookmarkEnd w:id="587"/>
      <w:bookmarkEnd w:id="588"/>
      <w:r>
        <w:rPr>
          <w:rFonts w:hint="cs"/>
          <w:rtl/>
          <w:lang w:eastAsia="he-IL"/>
        </w:rPr>
        <w:t xml:space="preserve">המטרה של הדבר הזה זה להבין מה הצרכים </w:t>
      </w:r>
      <w:bookmarkStart w:id="589" w:name="_ETM_Q1_1536429"/>
      <w:bookmarkEnd w:id="589"/>
      <w:r>
        <w:rPr>
          <w:rFonts w:hint="cs"/>
          <w:rtl/>
          <w:lang w:eastAsia="he-IL"/>
        </w:rPr>
        <w:t xml:space="preserve">שלו. </w:t>
      </w:r>
    </w:p>
    <w:p w14:paraId="1213AF29" w14:textId="77777777" w:rsidR="00E627E6" w:rsidRDefault="00E627E6" w:rsidP="00E627E6">
      <w:pPr>
        <w:rPr>
          <w:rtl/>
          <w:lang w:eastAsia="he-IL"/>
        </w:rPr>
      </w:pPr>
      <w:bookmarkStart w:id="590" w:name="_ETM_Q1_1539202"/>
      <w:bookmarkStart w:id="591" w:name="_ETM_Q1_1539234"/>
      <w:bookmarkStart w:id="592" w:name="_ETM_Q1_1540715"/>
      <w:bookmarkEnd w:id="590"/>
      <w:bookmarkEnd w:id="591"/>
      <w:bookmarkEnd w:id="592"/>
    </w:p>
    <w:p w14:paraId="08ECDEB4" w14:textId="0AB81A53" w:rsidR="00E627E6" w:rsidRDefault="00E627E6" w:rsidP="00E627E6">
      <w:pPr>
        <w:pStyle w:val="af6"/>
        <w:keepNext/>
        <w:rPr>
          <w:rtl/>
        </w:rPr>
      </w:pPr>
      <w:bookmarkStart w:id="593" w:name="ET_yor_5520_27"/>
      <w:r w:rsidRPr="00E627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27E6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593"/>
    </w:p>
    <w:p w14:paraId="41C78623" w14:textId="77777777" w:rsidR="00E627E6" w:rsidRDefault="00E627E6" w:rsidP="00E627E6">
      <w:pPr>
        <w:pStyle w:val="KeepWithNext"/>
        <w:rPr>
          <w:rtl/>
          <w:lang w:eastAsia="he-IL"/>
        </w:rPr>
      </w:pPr>
    </w:p>
    <w:p w14:paraId="531D42E5" w14:textId="3B9D5A19" w:rsidR="00E627E6" w:rsidRDefault="00E627E6" w:rsidP="00E627E6">
      <w:pPr>
        <w:rPr>
          <w:rtl/>
          <w:lang w:eastAsia="he-IL"/>
        </w:rPr>
      </w:pPr>
      <w:bookmarkStart w:id="594" w:name="_ETM_Q1_1540935"/>
      <w:bookmarkStart w:id="595" w:name="_ETM_Q1_1540957"/>
      <w:bookmarkEnd w:id="594"/>
      <w:bookmarkEnd w:id="595"/>
      <w:r>
        <w:rPr>
          <w:rFonts w:hint="cs"/>
          <w:rtl/>
          <w:lang w:eastAsia="he-IL"/>
        </w:rPr>
        <w:t xml:space="preserve">אבל אני לא חושב שאתם יודעים מה </w:t>
      </w:r>
      <w:bookmarkStart w:id="596" w:name="_ETM_Q1_1540299"/>
      <w:bookmarkEnd w:id="596"/>
      <w:r>
        <w:rPr>
          <w:rFonts w:hint="cs"/>
          <w:rtl/>
          <w:lang w:eastAsia="he-IL"/>
        </w:rPr>
        <w:t xml:space="preserve">הזכויות שלו, זה מה שאני אומר. </w:t>
      </w:r>
    </w:p>
    <w:p w14:paraId="3DF4D4E9" w14:textId="77777777" w:rsidR="00E627E6" w:rsidRDefault="00E627E6" w:rsidP="00E627E6">
      <w:pPr>
        <w:rPr>
          <w:rtl/>
          <w:lang w:eastAsia="he-IL"/>
        </w:rPr>
      </w:pPr>
      <w:bookmarkStart w:id="597" w:name="_ETM_Q1_1544089"/>
      <w:bookmarkStart w:id="598" w:name="_ETM_Q1_1544124"/>
      <w:bookmarkEnd w:id="597"/>
      <w:bookmarkEnd w:id="598"/>
    </w:p>
    <w:p w14:paraId="25B19ED0" w14:textId="0D984E19" w:rsidR="00E627E6" w:rsidRDefault="00E627E6" w:rsidP="00E627E6">
      <w:pPr>
        <w:pStyle w:val="af9"/>
        <w:keepNext/>
        <w:rPr>
          <w:rtl/>
          <w:lang w:eastAsia="he-IL"/>
        </w:rPr>
      </w:pPr>
      <w:bookmarkStart w:id="599" w:name="ET_guest_שיר_גולדפריינד_גלילי_28"/>
      <w:r w:rsidRPr="00E62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E627E6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599"/>
    </w:p>
    <w:p w14:paraId="5143FA40" w14:textId="77777777" w:rsidR="00E627E6" w:rsidRDefault="00E627E6" w:rsidP="00E627E6">
      <w:pPr>
        <w:pStyle w:val="KeepWithNext"/>
        <w:rPr>
          <w:rtl/>
          <w:lang w:eastAsia="he-IL"/>
        </w:rPr>
      </w:pPr>
    </w:p>
    <w:p w14:paraId="3408A981" w14:textId="233A5790" w:rsidR="00E627E6" w:rsidRDefault="00E627E6" w:rsidP="00E627E6">
      <w:pPr>
        <w:rPr>
          <w:rtl/>
          <w:lang w:eastAsia="he-IL"/>
        </w:rPr>
      </w:pPr>
      <w:bookmarkStart w:id="600" w:name="_ETM_Q1_1545384"/>
      <w:bookmarkStart w:id="601" w:name="_ETM_Q1_1545410"/>
      <w:bookmarkEnd w:id="600"/>
      <w:bookmarkEnd w:id="601"/>
      <w:r>
        <w:rPr>
          <w:rFonts w:hint="cs"/>
          <w:rtl/>
          <w:lang w:eastAsia="he-IL"/>
        </w:rPr>
        <w:t xml:space="preserve">זה חלק מההכשרה. </w:t>
      </w:r>
    </w:p>
    <w:p w14:paraId="1739C3A7" w14:textId="77777777" w:rsidR="00E627E6" w:rsidRDefault="00E627E6" w:rsidP="00E627E6">
      <w:pPr>
        <w:rPr>
          <w:rtl/>
          <w:lang w:eastAsia="he-IL"/>
        </w:rPr>
      </w:pPr>
      <w:bookmarkStart w:id="602" w:name="_ETM_Q1_1543252"/>
      <w:bookmarkStart w:id="603" w:name="_ETM_Q1_1543284"/>
      <w:bookmarkStart w:id="604" w:name="_ETM_Q1_1545164"/>
      <w:bookmarkEnd w:id="602"/>
      <w:bookmarkEnd w:id="603"/>
      <w:bookmarkEnd w:id="604"/>
    </w:p>
    <w:p w14:paraId="73012417" w14:textId="55AB7668" w:rsidR="00E627E6" w:rsidRDefault="00E627E6" w:rsidP="00E627E6">
      <w:pPr>
        <w:pStyle w:val="af6"/>
        <w:keepNext/>
        <w:rPr>
          <w:rtl/>
        </w:rPr>
      </w:pPr>
      <w:bookmarkStart w:id="605" w:name="ET_yor_5520_29"/>
      <w:r w:rsidRPr="00E627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27E6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605"/>
    </w:p>
    <w:p w14:paraId="366FD6BE" w14:textId="77777777" w:rsidR="00E627E6" w:rsidRDefault="00E627E6" w:rsidP="00E627E6">
      <w:pPr>
        <w:pStyle w:val="KeepWithNext"/>
        <w:rPr>
          <w:rtl/>
          <w:lang w:eastAsia="he-IL"/>
        </w:rPr>
      </w:pPr>
    </w:p>
    <w:p w14:paraId="53084FBA" w14:textId="56C51FD5" w:rsidR="00E627E6" w:rsidRDefault="00E627E6" w:rsidP="00E627E6">
      <w:pPr>
        <w:rPr>
          <w:rtl/>
          <w:lang w:eastAsia="he-IL"/>
        </w:rPr>
      </w:pPr>
      <w:bookmarkStart w:id="606" w:name="_ETM_Q1_1545405"/>
      <w:bookmarkStart w:id="607" w:name="_ETM_Q1_1545435"/>
      <w:bookmarkEnd w:id="606"/>
      <w:bookmarkEnd w:id="607"/>
      <w:r>
        <w:rPr>
          <w:rFonts w:hint="cs"/>
          <w:rtl/>
          <w:lang w:eastAsia="he-IL"/>
        </w:rPr>
        <w:t>אם אני אשאל את משרד הרווחה מה הזכויות שניתנות במשרד</w:t>
      </w:r>
      <w:bookmarkStart w:id="608" w:name="_ETM_Q1_1544689"/>
      <w:bookmarkEnd w:id="608"/>
      <w:r>
        <w:rPr>
          <w:rFonts w:hint="cs"/>
          <w:rtl/>
          <w:lang w:eastAsia="he-IL"/>
        </w:rPr>
        <w:t xml:space="preserve"> החינוך לא בהכרח הם יידעו. אם אני אשאל במשרד החינוך </w:t>
      </w:r>
      <w:bookmarkStart w:id="609" w:name="_ETM_Q1_1547480"/>
      <w:bookmarkEnd w:id="609"/>
      <w:r>
        <w:rPr>
          <w:rFonts w:hint="cs"/>
          <w:rtl/>
          <w:lang w:eastAsia="he-IL"/>
        </w:rPr>
        <w:t xml:space="preserve">מה הזכויות שניתנות במשרד הבריאות, לא בהכרח הם יידעו. </w:t>
      </w:r>
      <w:bookmarkStart w:id="610" w:name="_ETM_Q1_1552375"/>
      <w:bookmarkEnd w:id="610"/>
    </w:p>
    <w:p w14:paraId="188F702B" w14:textId="77777777" w:rsidR="00E627E6" w:rsidRDefault="00E627E6" w:rsidP="00E627E6">
      <w:pPr>
        <w:rPr>
          <w:rtl/>
          <w:lang w:eastAsia="he-IL"/>
        </w:rPr>
      </w:pPr>
      <w:bookmarkStart w:id="611" w:name="_ETM_Q1_1552494"/>
      <w:bookmarkStart w:id="612" w:name="_ETM_Q1_1552535"/>
      <w:bookmarkEnd w:id="611"/>
      <w:bookmarkEnd w:id="612"/>
    </w:p>
    <w:p w14:paraId="05BB1E4D" w14:textId="6F3E7228" w:rsidR="00E627E6" w:rsidRDefault="00E627E6" w:rsidP="00E627E6">
      <w:pPr>
        <w:pStyle w:val="af9"/>
        <w:keepNext/>
        <w:rPr>
          <w:rtl/>
          <w:lang w:eastAsia="he-IL"/>
        </w:rPr>
      </w:pPr>
      <w:bookmarkStart w:id="613" w:name="ET_guest_שיר_גולדפריינד_גלילי_30"/>
      <w:r w:rsidRPr="00E627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E627E6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613"/>
    </w:p>
    <w:p w14:paraId="5A115B0C" w14:textId="77777777" w:rsidR="00E627E6" w:rsidRDefault="00E627E6" w:rsidP="00E627E6">
      <w:pPr>
        <w:pStyle w:val="KeepWithNext"/>
        <w:rPr>
          <w:rtl/>
          <w:lang w:eastAsia="he-IL"/>
        </w:rPr>
      </w:pPr>
    </w:p>
    <w:p w14:paraId="5C451815" w14:textId="75E5987A" w:rsidR="00E627E6" w:rsidRDefault="00E627E6" w:rsidP="00E627E6">
      <w:pPr>
        <w:rPr>
          <w:rtl/>
          <w:lang w:eastAsia="he-IL"/>
        </w:rPr>
      </w:pPr>
      <w:bookmarkStart w:id="614" w:name="_ETM_Q1_1553653"/>
      <w:bookmarkStart w:id="615" w:name="_ETM_Q1_1553697"/>
      <w:bookmarkEnd w:id="614"/>
      <w:bookmarkEnd w:id="615"/>
      <w:r>
        <w:rPr>
          <w:rFonts w:hint="cs"/>
          <w:rtl/>
          <w:lang w:eastAsia="he-IL"/>
        </w:rPr>
        <w:t xml:space="preserve">לחלוש על הכול ברור שלא, לכל משרד יש את ההתמחות </w:t>
      </w:r>
      <w:bookmarkStart w:id="616" w:name="_ETM_Q1_1555034"/>
      <w:bookmarkEnd w:id="616"/>
      <w:r>
        <w:rPr>
          <w:rFonts w:hint="cs"/>
          <w:rtl/>
          <w:lang w:eastAsia="he-IL"/>
        </w:rPr>
        <w:t xml:space="preserve">שלו, אבל גם עשינו מיפוי של </w:t>
      </w:r>
      <w:bookmarkStart w:id="617" w:name="_ETM_Q1_1557315"/>
      <w:bookmarkEnd w:id="617"/>
      <w:r>
        <w:rPr>
          <w:rFonts w:hint="cs"/>
          <w:rtl/>
          <w:lang w:eastAsia="he-IL"/>
        </w:rPr>
        <w:t xml:space="preserve">שירותים. </w:t>
      </w:r>
    </w:p>
    <w:p w14:paraId="3703D927" w14:textId="77777777" w:rsidR="00E627E6" w:rsidRDefault="00E627E6" w:rsidP="00E627E6">
      <w:pPr>
        <w:rPr>
          <w:rtl/>
          <w:lang w:eastAsia="he-IL"/>
        </w:rPr>
      </w:pPr>
      <w:bookmarkStart w:id="618" w:name="_ETM_Q1_1559889"/>
      <w:bookmarkStart w:id="619" w:name="_ETM_Q1_1559942"/>
      <w:bookmarkStart w:id="620" w:name="_ETM_Q1_1562509"/>
      <w:bookmarkEnd w:id="618"/>
      <w:bookmarkEnd w:id="619"/>
      <w:bookmarkEnd w:id="620"/>
    </w:p>
    <w:p w14:paraId="238D36CB" w14:textId="18102F9A" w:rsidR="00E627E6" w:rsidRDefault="00E627E6" w:rsidP="00E627E6">
      <w:pPr>
        <w:pStyle w:val="af9"/>
        <w:keepNext/>
        <w:rPr>
          <w:rtl/>
          <w:lang w:eastAsia="he-IL"/>
        </w:rPr>
      </w:pPr>
      <w:bookmarkStart w:id="621" w:name="ET_guest_936967_31"/>
      <w:r w:rsidRPr="00E62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627E6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621"/>
    </w:p>
    <w:p w14:paraId="2974F8CD" w14:textId="77777777" w:rsidR="00E627E6" w:rsidRDefault="00E627E6" w:rsidP="00E627E6">
      <w:pPr>
        <w:pStyle w:val="KeepWithNext"/>
        <w:rPr>
          <w:rtl/>
          <w:lang w:eastAsia="he-IL"/>
        </w:rPr>
      </w:pPr>
    </w:p>
    <w:p w14:paraId="14B7D90A" w14:textId="49A30D15" w:rsidR="00E627E6" w:rsidRDefault="00E627E6" w:rsidP="00E627E6">
      <w:pPr>
        <w:rPr>
          <w:rtl/>
          <w:lang w:eastAsia="he-IL"/>
        </w:rPr>
      </w:pPr>
      <w:bookmarkStart w:id="622" w:name="_ETM_Q1_1562907"/>
      <w:bookmarkStart w:id="623" w:name="_ETM_Q1_1562950"/>
      <w:bookmarkEnd w:id="622"/>
      <w:bookmarkEnd w:id="623"/>
      <w:r>
        <w:rPr>
          <w:rFonts w:hint="cs"/>
          <w:rtl/>
          <w:lang w:eastAsia="he-IL"/>
        </w:rPr>
        <w:t xml:space="preserve">אבל האזרח הוא אותו אזרח, זה מה שלדעתי מתכוון </w:t>
      </w:r>
      <w:bookmarkStart w:id="624" w:name="_ETM_Q1_1564189"/>
      <w:bookmarkEnd w:id="624"/>
      <w:r>
        <w:rPr>
          <w:rFonts w:hint="cs"/>
          <w:rtl/>
          <w:lang w:eastAsia="he-IL"/>
        </w:rPr>
        <w:t xml:space="preserve">היושב ראש. זה שלכל משרד יש את ההתמחות שלו זה </w:t>
      </w:r>
      <w:bookmarkStart w:id="625" w:name="_ETM_Q1_1565763"/>
      <w:bookmarkEnd w:id="625"/>
      <w:r>
        <w:rPr>
          <w:rFonts w:hint="cs"/>
          <w:rtl/>
          <w:lang w:eastAsia="he-IL"/>
        </w:rPr>
        <w:t xml:space="preserve">נכון. </w:t>
      </w:r>
    </w:p>
    <w:p w14:paraId="3037D7D9" w14:textId="77777777" w:rsidR="00E627E6" w:rsidRDefault="00E627E6" w:rsidP="00E627E6">
      <w:pPr>
        <w:rPr>
          <w:rtl/>
          <w:lang w:eastAsia="he-IL"/>
        </w:rPr>
      </w:pPr>
      <w:bookmarkStart w:id="626" w:name="_ETM_Q1_1566722"/>
      <w:bookmarkStart w:id="627" w:name="_ETM_Q1_1566775"/>
      <w:bookmarkEnd w:id="626"/>
      <w:bookmarkEnd w:id="627"/>
    </w:p>
    <w:p w14:paraId="35454BDD" w14:textId="2B1CA3F1" w:rsidR="00E627E6" w:rsidRDefault="00E627E6" w:rsidP="00E627E6">
      <w:pPr>
        <w:pStyle w:val="af9"/>
        <w:keepNext/>
        <w:rPr>
          <w:rtl/>
          <w:lang w:eastAsia="he-IL"/>
        </w:rPr>
      </w:pPr>
      <w:bookmarkStart w:id="628" w:name="ET_guest_שיר_גולדפריינד_גלילי_32"/>
      <w:r w:rsidRPr="00E62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E627E6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628"/>
    </w:p>
    <w:p w14:paraId="47015589" w14:textId="77777777" w:rsidR="00E627E6" w:rsidRDefault="00E627E6" w:rsidP="00E627E6">
      <w:pPr>
        <w:pStyle w:val="KeepWithNext"/>
        <w:rPr>
          <w:rtl/>
          <w:lang w:eastAsia="he-IL"/>
        </w:rPr>
      </w:pPr>
    </w:p>
    <w:p w14:paraId="571198D1" w14:textId="0F39BA45" w:rsidR="00E627E6" w:rsidRDefault="00E627E6" w:rsidP="00E627E6">
      <w:pPr>
        <w:rPr>
          <w:rtl/>
          <w:lang w:eastAsia="he-IL"/>
        </w:rPr>
      </w:pPr>
      <w:bookmarkStart w:id="629" w:name="_ETM_Q1_1568679"/>
      <w:bookmarkStart w:id="630" w:name="_ETM_Q1_1568729"/>
      <w:bookmarkEnd w:id="629"/>
      <w:bookmarkEnd w:id="630"/>
      <w:r>
        <w:rPr>
          <w:rFonts w:hint="cs"/>
          <w:rtl/>
          <w:lang w:eastAsia="he-IL"/>
        </w:rPr>
        <w:t>אתם צודקים, ובכל זאת אני אגיד שזה נכון לכל</w:t>
      </w:r>
      <w:bookmarkStart w:id="631" w:name="_ETM_Q1_1573797"/>
      <w:bookmarkEnd w:id="631"/>
      <w:r>
        <w:rPr>
          <w:rFonts w:hint="cs"/>
          <w:rtl/>
          <w:lang w:eastAsia="he-IL"/>
        </w:rPr>
        <w:t xml:space="preserve"> נושא מעבר לממשלה. בסוף זה כמו שאתה תיקח אקדמיה, </w:t>
      </w:r>
      <w:bookmarkStart w:id="632" w:name="_ETM_Q1_1579319"/>
      <w:bookmarkEnd w:id="632"/>
      <w:r>
        <w:rPr>
          <w:rFonts w:hint="cs"/>
          <w:rtl/>
          <w:lang w:eastAsia="he-IL"/>
        </w:rPr>
        <w:t xml:space="preserve">יש אחד שמתמחה בחינוך, יש אחד מתמחה בכלכלה ויש אחד </w:t>
      </w:r>
      <w:bookmarkStart w:id="633" w:name="_ETM_Q1_1586823"/>
      <w:bookmarkEnd w:id="633"/>
      <w:r>
        <w:rPr>
          <w:rFonts w:hint="cs"/>
          <w:rtl/>
          <w:lang w:eastAsia="he-IL"/>
        </w:rPr>
        <w:t xml:space="preserve">שמתמחה בחקלאות. בסוף המטרה שלנו זה שהם יכירו כולם את </w:t>
      </w:r>
      <w:bookmarkStart w:id="634" w:name="_ETM_Q1_1590117"/>
      <w:bookmarkEnd w:id="634"/>
      <w:r>
        <w:rPr>
          <w:rFonts w:hint="cs"/>
          <w:rtl/>
          <w:lang w:eastAsia="he-IL"/>
        </w:rPr>
        <w:t xml:space="preserve">תחומו של זה, אבל לכל אחד יש את ההתמחות שלנו. </w:t>
      </w:r>
      <w:bookmarkStart w:id="635" w:name="_ETM_Q1_1591732"/>
      <w:bookmarkEnd w:id="635"/>
    </w:p>
    <w:p w14:paraId="239E0749" w14:textId="77777777" w:rsidR="00E627E6" w:rsidRDefault="00E627E6" w:rsidP="00E627E6">
      <w:pPr>
        <w:rPr>
          <w:rtl/>
          <w:lang w:eastAsia="he-IL"/>
        </w:rPr>
      </w:pPr>
      <w:bookmarkStart w:id="636" w:name="_ETM_Q1_1591785"/>
      <w:bookmarkEnd w:id="636"/>
    </w:p>
    <w:p w14:paraId="5583A165" w14:textId="427BE94D" w:rsidR="00E627E6" w:rsidRDefault="00E627E6" w:rsidP="00E627E6">
      <w:pPr>
        <w:rPr>
          <w:rtl/>
          <w:lang w:eastAsia="he-IL"/>
        </w:rPr>
      </w:pPr>
      <w:bookmarkStart w:id="637" w:name="_ETM_Q1_1591891"/>
      <w:bookmarkStart w:id="638" w:name="_ETM_Q1_1591946"/>
      <w:bookmarkEnd w:id="637"/>
      <w:bookmarkEnd w:id="638"/>
      <w:r>
        <w:rPr>
          <w:rFonts w:hint="cs"/>
          <w:rtl/>
          <w:lang w:eastAsia="he-IL"/>
        </w:rPr>
        <w:t xml:space="preserve">אני שנייה אדבר גם בשם כל הממשלה, אנחנו עובדים </w:t>
      </w:r>
      <w:bookmarkStart w:id="639" w:name="_ETM_Q1_1597467"/>
      <w:bookmarkEnd w:id="639"/>
      <w:r>
        <w:rPr>
          <w:rFonts w:hint="cs"/>
          <w:rtl/>
          <w:lang w:eastAsia="he-IL"/>
        </w:rPr>
        <w:t xml:space="preserve">על ממשקים משותפים כדי, כמו שרן אמר, שאני לא </w:t>
      </w:r>
      <w:bookmarkStart w:id="640" w:name="_ETM_Q1_1600595"/>
      <w:bookmarkEnd w:id="640"/>
      <w:r>
        <w:rPr>
          <w:rFonts w:hint="cs"/>
          <w:rtl/>
          <w:lang w:eastAsia="he-IL"/>
        </w:rPr>
        <w:t xml:space="preserve">אטרטר את העולה שצריך מסמך ממשרד השיכון, לשלוח אותו למשרד </w:t>
      </w:r>
      <w:bookmarkStart w:id="641" w:name="_ETM_Q1_1605415"/>
      <w:bookmarkEnd w:id="641"/>
      <w:r>
        <w:rPr>
          <w:rFonts w:hint="cs"/>
          <w:rtl/>
          <w:lang w:eastAsia="he-IL"/>
        </w:rPr>
        <w:t xml:space="preserve">השיכון ושיעביר אליי ולכן בסוף - - - </w:t>
      </w:r>
      <w:bookmarkStart w:id="642" w:name="_ETM_Q1_1606322"/>
      <w:bookmarkEnd w:id="642"/>
    </w:p>
    <w:p w14:paraId="406CB944" w14:textId="77777777" w:rsidR="00E627E6" w:rsidRDefault="00E627E6" w:rsidP="00E627E6">
      <w:pPr>
        <w:rPr>
          <w:rtl/>
          <w:lang w:eastAsia="he-IL"/>
        </w:rPr>
      </w:pPr>
      <w:bookmarkStart w:id="643" w:name="_ETM_Q1_1606378"/>
      <w:bookmarkEnd w:id="643"/>
    </w:p>
    <w:p w14:paraId="3E5ECFA2" w14:textId="64336E93" w:rsidR="00E627E6" w:rsidRDefault="00E627E6" w:rsidP="00E627E6">
      <w:pPr>
        <w:pStyle w:val="af9"/>
        <w:keepNext/>
        <w:rPr>
          <w:rtl/>
          <w:lang w:eastAsia="he-IL"/>
        </w:rPr>
      </w:pPr>
      <w:bookmarkStart w:id="644" w:name="ET_guest_936967_33"/>
      <w:r w:rsidRPr="00E62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627E6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644"/>
    </w:p>
    <w:p w14:paraId="0BBF4148" w14:textId="77777777" w:rsidR="00E627E6" w:rsidRDefault="00E627E6" w:rsidP="00E627E6">
      <w:pPr>
        <w:pStyle w:val="KeepWithNext"/>
        <w:rPr>
          <w:rtl/>
          <w:lang w:eastAsia="he-IL"/>
        </w:rPr>
      </w:pPr>
    </w:p>
    <w:p w14:paraId="1D028826" w14:textId="51F323D9" w:rsidR="00E627E6" w:rsidRDefault="00E627E6" w:rsidP="00E627E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5" w:name="_ETM_Q1_1608945"/>
      <w:bookmarkStart w:id="646" w:name="_ETM_Q1_1609004"/>
      <w:bookmarkEnd w:id="645"/>
      <w:bookmarkEnd w:id="646"/>
      <w:r>
        <w:rPr>
          <w:rFonts w:hint="cs"/>
          <w:rtl/>
          <w:lang w:eastAsia="he-IL"/>
        </w:rPr>
        <w:t xml:space="preserve">כל הכבוד, זה לא נכון, זה לא יהיה פה גם בעוד עשור. </w:t>
      </w:r>
      <w:bookmarkStart w:id="647" w:name="_ETM_Q1_1611684"/>
      <w:bookmarkEnd w:id="647"/>
      <w:r>
        <w:rPr>
          <w:rFonts w:hint="cs"/>
          <w:rtl/>
          <w:lang w:eastAsia="he-IL"/>
        </w:rPr>
        <w:t xml:space="preserve">גם בעוד עשר שנים מהיום לא יהיה חיבור שבפועל יהיה </w:t>
      </w:r>
      <w:bookmarkStart w:id="648" w:name="_ETM_Q1_1615159"/>
      <w:bookmarkEnd w:id="648"/>
      <w:r>
        <w:rPr>
          <w:rFonts w:hint="cs"/>
          <w:rtl/>
          <w:lang w:eastAsia="he-IL"/>
        </w:rPr>
        <w:t xml:space="preserve">קשר בין המשרדים השונים. חבל להגיד פה דברים לא נכונים. </w:t>
      </w:r>
      <w:bookmarkStart w:id="649" w:name="_ETM_Q1_1616757"/>
      <w:bookmarkEnd w:id="649"/>
    </w:p>
    <w:p w14:paraId="231DF449" w14:textId="77777777" w:rsidR="00E627E6" w:rsidRDefault="00E627E6" w:rsidP="00E627E6">
      <w:pPr>
        <w:rPr>
          <w:rtl/>
          <w:lang w:eastAsia="he-IL"/>
        </w:rPr>
      </w:pPr>
      <w:bookmarkStart w:id="650" w:name="_ETM_Q1_1616883"/>
      <w:bookmarkStart w:id="651" w:name="_ETM_Q1_1616914"/>
      <w:bookmarkStart w:id="652" w:name="_ETM_Q1_1617578"/>
      <w:bookmarkEnd w:id="650"/>
      <w:bookmarkEnd w:id="651"/>
      <w:bookmarkEnd w:id="652"/>
    </w:p>
    <w:p w14:paraId="31E8A4B2" w14:textId="4775806C" w:rsidR="00E627E6" w:rsidRDefault="00E627E6" w:rsidP="00E627E6">
      <w:pPr>
        <w:pStyle w:val="af9"/>
        <w:keepNext/>
        <w:rPr>
          <w:rtl/>
          <w:lang w:eastAsia="he-IL"/>
        </w:rPr>
      </w:pPr>
      <w:bookmarkStart w:id="653" w:name="ET_guest_שיר_גולדפריינד_גלילי_34"/>
      <w:r w:rsidRPr="00E62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E627E6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653"/>
    </w:p>
    <w:p w14:paraId="5E7F14CF" w14:textId="77777777" w:rsidR="00E627E6" w:rsidRDefault="00E627E6" w:rsidP="00E627E6">
      <w:pPr>
        <w:pStyle w:val="KeepWithNext"/>
        <w:rPr>
          <w:rtl/>
          <w:lang w:eastAsia="he-IL"/>
        </w:rPr>
      </w:pPr>
    </w:p>
    <w:p w14:paraId="767681FA" w14:textId="79DE6410" w:rsidR="00E627E6" w:rsidRDefault="00E627E6" w:rsidP="00E627E6">
      <w:pPr>
        <w:rPr>
          <w:rtl/>
          <w:lang w:eastAsia="he-IL"/>
        </w:rPr>
      </w:pPr>
      <w:bookmarkStart w:id="654" w:name="_ETM_Q1_1617867"/>
      <w:bookmarkStart w:id="655" w:name="_ETM_Q1_1617891"/>
      <w:bookmarkEnd w:id="654"/>
      <w:bookmarkEnd w:id="655"/>
      <w:r>
        <w:rPr>
          <w:rFonts w:hint="cs"/>
          <w:rtl/>
          <w:lang w:eastAsia="he-IL"/>
        </w:rPr>
        <w:t xml:space="preserve">אבל יש משרדים שיש לנו איתם ממשקים. </w:t>
      </w:r>
    </w:p>
    <w:p w14:paraId="66520690" w14:textId="77777777" w:rsidR="00DF2117" w:rsidRDefault="00DF2117" w:rsidP="00E627E6">
      <w:pPr>
        <w:rPr>
          <w:rtl/>
          <w:lang w:eastAsia="he-IL"/>
        </w:rPr>
      </w:pPr>
      <w:bookmarkStart w:id="656" w:name="_ETM_Q1_1620294"/>
      <w:bookmarkStart w:id="657" w:name="_ETM_Q1_1620333"/>
      <w:bookmarkStart w:id="658" w:name="_ETM_Q1_1621453"/>
      <w:bookmarkEnd w:id="656"/>
      <w:bookmarkEnd w:id="657"/>
      <w:bookmarkEnd w:id="658"/>
    </w:p>
    <w:p w14:paraId="72612E77" w14:textId="44D6CA69" w:rsidR="00DF2117" w:rsidRDefault="00DF2117" w:rsidP="00DF2117">
      <w:pPr>
        <w:pStyle w:val="af9"/>
        <w:keepNext/>
        <w:rPr>
          <w:rtl/>
          <w:lang w:eastAsia="he-IL"/>
        </w:rPr>
      </w:pPr>
      <w:bookmarkStart w:id="659" w:name="ET_guest_936967_35"/>
      <w:r w:rsidRPr="00DF2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DF2117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659"/>
    </w:p>
    <w:p w14:paraId="7E41BFE6" w14:textId="77777777" w:rsidR="00DF2117" w:rsidRDefault="00DF2117" w:rsidP="00DF2117">
      <w:pPr>
        <w:pStyle w:val="KeepWithNext"/>
        <w:rPr>
          <w:rtl/>
          <w:lang w:eastAsia="he-IL"/>
        </w:rPr>
      </w:pPr>
    </w:p>
    <w:p w14:paraId="35F588C2" w14:textId="71C06185" w:rsidR="00DF2117" w:rsidRDefault="00DF2117" w:rsidP="00DF2117">
      <w:pPr>
        <w:rPr>
          <w:rtl/>
          <w:lang w:eastAsia="he-IL"/>
        </w:rPr>
      </w:pPr>
      <w:bookmarkStart w:id="660" w:name="_ETM_Q1_1621705"/>
      <w:bookmarkStart w:id="661" w:name="_ETM_Q1_1621730"/>
      <w:bookmarkEnd w:id="660"/>
      <w:bookmarkEnd w:id="661"/>
      <w:r>
        <w:rPr>
          <w:rFonts w:hint="cs"/>
          <w:rtl/>
          <w:lang w:eastAsia="he-IL"/>
        </w:rPr>
        <w:t xml:space="preserve">זה שאתם יודעים לדבר זה אני מסכים לגמרי, </w:t>
      </w:r>
      <w:bookmarkStart w:id="662" w:name="_ETM_Q1_1623658"/>
      <w:bookmarkEnd w:id="662"/>
      <w:r>
        <w:rPr>
          <w:rFonts w:hint="cs"/>
          <w:rtl/>
          <w:lang w:eastAsia="he-IL"/>
        </w:rPr>
        <w:t xml:space="preserve">אבל בסוף האזרח כשייכנס למרכז </w:t>
      </w:r>
      <w:proofErr w:type="spellStart"/>
      <w:r>
        <w:rPr>
          <w:rFonts w:hint="cs"/>
          <w:rtl/>
          <w:lang w:eastAsia="he-IL"/>
        </w:rPr>
        <w:t>שי"ל</w:t>
      </w:r>
      <w:proofErr w:type="spellEnd"/>
      <w:r>
        <w:rPr>
          <w:rFonts w:hint="cs"/>
          <w:rtl/>
          <w:lang w:eastAsia="he-IL"/>
        </w:rPr>
        <w:t xml:space="preserve"> כדי לקבל זכויות ממשרד הרווחה, במקום שהוא מבחינ</w:t>
      </w:r>
      <w:r w:rsidR="00A62CFB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 מדינת ישראל, לא יידע, בדיוק כמו </w:t>
      </w:r>
      <w:bookmarkStart w:id="663" w:name="_ETM_Q1_1632576"/>
      <w:bookmarkEnd w:id="663"/>
      <w:r>
        <w:rPr>
          <w:rFonts w:hint="cs"/>
          <w:rtl/>
          <w:lang w:eastAsia="he-IL"/>
        </w:rPr>
        <w:t xml:space="preserve">שאומר אדוני היושב ראש, לקבל שום זכות שמגיעה </w:t>
      </w:r>
      <w:bookmarkStart w:id="664" w:name="_ETM_Q1_1634286"/>
      <w:bookmarkEnd w:id="664"/>
      <w:r>
        <w:rPr>
          <w:rFonts w:hint="cs"/>
          <w:rtl/>
          <w:lang w:eastAsia="he-IL"/>
        </w:rPr>
        <w:t xml:space="preserve">לו על משרד הבריאות ולא יעשו איתו את התהליך. </w:t>
      </w:r>
      <w:bookmarkStart w:id="665" w:name="_ETM_Q1_1636594"/>
      <w:bookmarkStart w:id="666" w:name="_ETM_Q1_1636757"/>
      <w:bookmarkEnd w:id="665"/>
      <w:bookmarkEnd w:id="666"/>
    </w:p>
    <w:p w14:paraId="258D80A9" w14:textId="77777777" w:rsidR="00DF2117" w:rsidRDefault="00DF2117" w:rsidP="00DF2117">
      <w:pPr>
        <w:rPr>
          <w:rtl/>
          <w:lang w:eastAsia="he-IL"/>
        </w:rPr>
      </w:pPr>
      <w:bookmarkStart w:id="667" w:name="_ETM_Q1_1636790"/>
      <w:bookmarkEnd w:id="667"/>
    </w:p>
    <w:p w14:paraId="15E56C5A" w14:textId="4510C1FA" w:rsidR="00DF2117" w:rsidRDefault="00DF2117" w:rsidP="00DF2117">
      <w:pPr>
        <w:pStyle w:val="af6"/>
        <w:keepNext/>
        <w:rPr>
          <w:rtl/>
        </w:rPr>
      </w:pPr>
      <w:bookmarkStart w:id="668" w:name="ET_yor_5520_36"/>
      <w:r w:rsidRPr="00DF21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2117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668"/>
    </w:p>
    <w:p w14:paraId="48D1F889" w14:textId="77777777" w:rsidR="00DF2117" w:rsidRDefault="00DF2117" w:rsidP="00DF2117">
      <w:pPr>
        <w:pStyle w:val="KeepWithNext"/>
        <w:rPr>
          <w:rtl/>
          <w:lang w:eastAsia="he-IL"/>
        </w:rPr>
      </w:pPr>
    </w:p>
    <w:p w14:paraId="6EAC7A04" w14:textId="5223404F" w:rsidR="00DF2117" w:rsidRDefault="00DF2117" w:rsidP="00DF2117">
      <w:pPr>
        <w:rPr>
          <w:rtl/>
          <w:lang w:eastAsia="he-IL"/>
        </w:rPr>
      </w:pPr>
      <w:bookmarkStart w:id="669" w:name="_ETM_Q1_1637938"/>
      <w:bookmarkStart w:id="670" w:name="_ETM_Q1_1637963"/>
      <w:bookmarkEnd w:id="669"/>
      <w:bookmarkEnd w:id="670"/>
      <w:r>
        <w:rPr>
          <w:rFonts w:hint="cs"/>
          <w:rtl/>
          <w:lang w:eastAsia="he-IL"/>
        </w:rPr>
        <w:t xml:space="preserve">עד לרגע זה, אחרי הרבה מאוד דיונים, אני מקווה שאולי </w:t>
      </w:r>
      <w:bookmarkStart w:id="671" w:name="_ETM_Q1_1641280"/>
      <w:bookmarkEnd w:id="671"/>
      <w:r>
        <w:rPr>
          <w:rFonts w:hint="cs"/>
          <w:rtl/>
          <w:lang w:eastAsia="he-IL"/>
        </w:rPr>
        <w:t xml:space="preserve">זה יהיה אחרי החגים, משרד העלייה והקליטה לא מקבל את </w:t>
      </w:r>
      <w:bookmarkStart w:id="672" w:name="_ETM_Q1_1643155"/>
      <w:bookmarkEnd w:id="672"/>
      <w:r>
        <w:rPr>
          <w:rFonts w:hint="cs"/>
          <w:rtl/>
          <w:lang w:eastAsia="he-IL"/>
        </w:rPr>
        <w:t>הנתונים של מספר העולים שלומדים באולפנים במשרד החינוך. באותה ממשלה. אני לא מדבר אפילו על זכויות, אני מדבר על מידע</w:t>
      </w:r>
      <w:bookmarkStart w:id="673" w:name="_ETM_Q1_1652160"/>
      <w:bookmarkEnd w:id="673"/>
      <w:r>
        <w:rPr>
          <w:rFonts w:hint="cs"/>
          <w:rtl/>
          <w:lang w:eastAsia="he-IL"/>
        </w:rPr>
        <w:t xml:space="preserve">. </w:t>
      </w:r>
    </w:p>
    <w:p w14:paraId="53E91AA0" w14:textId="77777777" w:rsidR="00DF2117" w:rsidRDefault="00DF2117" w:rsidP="00DF2117">
      <w:pPr>
        <w:rPr>
          <w:rtl/>
          <w:lang w:eastAsia="he-IL"/>
        </w:rPr>
      </w:pPr>
      <w:bookmarkStart w:id="674" w:name="_ETM_Q1_1650117"/>
      <w:bookmarkStart w:id="675" w:name="_ETM_Q1_1650150"/>
      <w:bookmarkStart w:id="676" w:name="_ETM_Q1_1651045"/>
      <w:bookmarkEnd w:id="674"/>
      <w:bookmarkEnd w:id="675"/>
      <w:bookmarkEnd w:id="676"/>
    </w:p>
    <w:p w14:paraId="4F3E64DA" w14:textId="469E0A41" w:rsidR="00DF2117" w:rsidRDefault="00DF2117" w:rsidP="00DF2117">
      <w:pPr>
        <w:pStyle w:val="af9"/>
        <w:keepNext/>
        <w:rPr>
          <w:rtl/>
          <w:lang w:eastAsia="he-IL"/>
        </w:rPr>
      </w:pPr>
      <w:bookmarkStart w:id="677" w:name="ET_guest_רן_מלמד_37"/>
      <w:r w:rsidRPr="00DF2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F2117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677"/>
    </w:p>
    <w:p w14:paraId="26037E17" w14:textId="77777777" w:rsidR="00DF2117" w:rsidRDefault="00DF2117" w:rsidP="00DF2117">
      <w:pPr>
        <w:pStyle w:val="KeepWithNext"/>
        <w:rPr>
          <w:rtl/>
          <w:lang w:eastAsia="he-IL"/>
        </w:rPr>
      </w:pPr>
    </w:p>
    <w:p w14:paraId="6713A773" w14:textId="2B4CC70C" w:rsidR="00DF2117" w:rsidRDefault="00DF2117" w:rsidP="00DF2117">
      <w:pPr>
        <w:rPr>
          <w:rtl/>
          <w:lang w:eastAsia="he-IL"/>
        </w:rPr>
      </w:pPr>
      <w:bookmarkStart w:id="678" w:name="_ETM_Q1_1651310"/>
      <w:bookmarkStart w:id="679" w:name="_ETM_Q1_1651335"/>
      <w:bookmarkEnd w:id="678"/>
      <w:bookmarkEnd w:id="679"/>
      <w:r>
        <w:rPr>
          <w:rFonts w:hint="cs"/>
          <w:rtl/>
          <w:lang w:eastAsia="he-IL"/>
        </w:rPr>
        <w:t xml:space="preserve">אבל בשביל זה אתה צריך את החקיקה. </w:t>
      </w:r>
    </w:p>
    <w:p w14:paraId="65238B64" w14:textId="77777777" w:rsidR="00DF2117" w:rsidRDefault="00DF2117" w:rsidP="00DF2117">
      <w:pPr>
        <w:rPr>
          <w:rtl/>
          <w:lang w:eastAsia="he-IL"/>
        </w:rPr>
      </w:pPr>
      <w:bookmarkStart w:id="680" w:name="_ETM_Q1_1650659"/>
      <w:bookmarkStart w:id="681" w:name="_ETM_Q1_1650692"/>
      <w:bookmarkEnd w:id="680"/>
      <w:bookmarkEnd w:id="681"/>
    </w:p>
    <w:p w14:paraId="74FA8C0B" w14:textId="6C3A2C6C" w:rsidR="00DF2117" w:rsidRDefault="00DF2117" w:rsidP="00DF2117">
      <w:pPr>
        <w:pStyle w:val="af6"/>
        <w:keepNext/>
        <w:rPr>
          <w:rtl/>
        </w:rPr>
      </w:pPr>
      <w:bookmarkStart w:id="682" w:name="ET_yor_5520_38"/>
      <w:r w:rsidRPr="00DF21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2117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682"/>
    </w:p>
    <w:p w14:paraId="4C9D6B0C" w14:textId="77777777" w:rsidR="00DF2117" w:rsidRDefault="00DF2117" w:rsidP="00DF2117">
      <w:pPr>
        <w:pStyle w:val="KeepWithNext"/>
        <w:rPr>
          <w:rtl/>
          <w:lang w:eastAsia="he-IL"/>
        </w:rPr>
      </w:pPr>
    </w:p>
    <w:p w14:paraId="648B4BEE" w14:textId="10A7E016" w:rsidR="00DF2117" w:rsidRDefault="00DF2117" w:rsidP="00DF2117">
      <w:pPr>
        <w:rPr>
          <w:rtl/>
          <w:lang w:eastAsia="he-IL"/>
        </w:rPr>
      </w:pPr>
      <w:bookmarkStart w:id="683" w:name="_ETM_Q1_1653607"/>
      <w:bookmarkStart w:id="684" w:name="_ETM_Q1_1653633"/>
      <w:bookmarkEnd w:id="683"/>
      <w:bookmarkEnd w:id="684"/>
      <w:r>
        <w:rPr>
          <w:rFonts w:hint="cs"/>
          <w:rtl/>
          <w:lang w:eastAsia="he-IL"/>
        </w:rPr>
        <w:t xml:space="preserve">אני </w:t>
      </w:r>
      <w:bookmarkStart w:id="685" w:name="_ETM_Q1_1654179"/>
      <w:bookmarkEnd w:id="685"/>
      <w:r>
        <w:rPr>
          <w:rFonts w:hint="cs"/>
          <w:rtl/>
          <w:lang w:eastAsia="he-IL"/>
        </w:rPr>
        <w:t xml:space="preserve">מקבל, רשמתי את הצעת החוק הזו. חקיקה בכנסת </w:t>
      </w:r>
      <w:bookmarkStart w:id="686" w:name="_ETM_Q1_1658085"/>
      <w:bookmarkEnd w:id="686"/>
      <w:r>
        <w:rPr>
          <w:rFonts w:hint="cs"/>
          <w:rtl/>
          <w:lang w:eastAsia="he-IL"/>
        </w:rPr>
        <w:t xml:space="preserve">הזאת עם הממשלה הזאת, הכול בסדר, אנחנו חיים באותו עולם. </w:t>
      </w:r>
      <w:bookmarkStart w:id="687" w:name="_ETM_Q1_1664118"/>
      <w:bookmarkEnd w:id="687"/>
      <w:r>
        <w:rPr>
          <w:rFonts w:hint="cs"/>
          <w:rtl/>
          <w:lang w:eastAsia="he-IL"/>
        </w:rPr>
        <w:t>אני אגיד לך למה אני חותר, מדוע שלא תייצרו בתוך</w:t>
      </w:r>
      <w:bookmarkStart w:id="688" w:name="_ETM_Q1_1665665"/>
      <w:bookmarkEnd w:id="688"/>
      <w:r>
        <w:rPr>
          <w:rFonts w:hint="cs"/>
          <w:rtl/>
          <w:lang w:eastAsia="he-IL"/>
        </w:rPr>
        <w:t xml:space="preserve"> תקנות התמיכה שלכם, יש </w:t>
      </w:r>
      <w:bookmarkStart w:id="689" w:name="_ETM_Q1_1669135"/>
      <w:bookmarkEnd w:id="689"/>
      <w:r>
        <w:rPr>
          <w:rFonts w:hint="cs"/>
          <w:rtl/>
          <w:lang w:eastAsia="he-IL"/>
        </w:rPr>
        <w:t>הרבה מאוד ארגונים חברתיים שעוסקים</w:t>
      </w:r>
      <w:r w:rsidR="002145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 וזה המקצוע שלהם, </w:t>
      </w:r>
      <w:bookmarkStart w:id="690" w:name="_ETM_Q1_1673983"/>
      <w:bookmarkEnd w:id="690"/>
      <w:r>
        <w:rPr>
          <w:rFonts w:hint="cs"/>
          <w:rtl/>
          <w:lang w:eastAsia="he-IL"/>
        </w:rPr>
        <w:t xml:space="preserve">בזה הם מתמחים, לפי מדדים של הצלחה, זאת אומרת לכמה </w:t>
      </w:r>
      <w:bookmarkStart w:id="691" w:name="_ETM_Q1_1681360"/>
      <w:bookmarkEnd w:id="691"/>
      <w:r>
        <w:rPr>
          <w:rFonts w:hint="cs"/>
          <w:rtl/>
          <w:lang w:eastAsia="he-IL"/>
        </w:rPr>
        <w:t xml:space="preserve">עולים הצלחתם לסייע למצות את הזכויות שלהם. </w:t>
      </w:r>
      <w:r w:rsidR="00214544">
        <w:rPr>
          <w:rFonts w:hint="cs"/>
          <w:rtl/>
          <w:lang w:eastAsia="he-IL"/>
        </w:rPr>
        <w:t xml:space="preserve">לדעתי בכסף </w:t>
      </w:r>
      <w:bookmarkStart w:id="692" w:name="_ETM_Q1_1686429"/>
      <w:bookmarkEnd w:id="692"/>
      <w:r w:rsidR="00214544">
        <w:rPr>
          <w:rFonts w:hint="cs"/>
          <w:rtl/>
          <w:lang w:eastAsia="he-IL"/>
        </w:rPr>
        <w:t xml:space="preserve">הרבה יותר קטן ממה שאתם משקיעים בכל מיני ניסיונות לבירוקרטיה </w:t>
      </w:r>
      <w:bookmarkStart w:id="693" w:name="_ETM_Q1_1693019"/>
      <w:bookmarkEnd w:id="693"/>
      <w:r w:rsidR="00214544">
        <w:rPr>
          <w:rFonts w:hint="cs"/>
          <w:rtl/>
          <w:lang w:eastAsia="he-IL"/>
        </w:rPr>
        <w:t xml:space="preserve">הממשלתית תייצרו מענה שהוא מענה הרבה יותר מהיר. </w:t>
      </w:r>
    </w:p>
    <w:p w14:paraId="063BB2DC" w14:textId="77777777" w:rsidR="00214544" w:rsidRDefault="00214544" w:rsidP="00DF2117">
      <w:pPr>
        <w:rPr>
          <w:rtl/>
          <w:lang w:eastAsia="he-IL"/>
        </w:rPr>
      </w:pPr>
      <w:bookmarkStart w:id="694" w:name="_ETM_Q1_1696318"/>
      <w:bookmarkStart w:id="695" w:name="_ETM_Q1_1696351"/>
      <w:bookmarkStart w:id="696" w:name="_ETM_Q1_1697182"/>
      <w:bookmarkEnd w:id="694"/>
      <w:bookmarkEnd w:id="695"/>
      <w:bookmarkEnd w:id="696"/>
    </w:p>
    <w:p w14:paraId="07D3D66E" w14:textId="30DA497D" w:rsidR="00214544" w:rsidRDefault="00214544" w:rsidP="00214544">
      <w:pPr>
        <w:pStyle w:val="af9"/>
        <w:keepNext/>
        <w:rPr>
          <w:rtl/>
          <w:lang w:eastAsia="he-IL"/>
        </w:rPr>
      </w:pPr>
      <w:bookmarkStart w:id="697" w:name="ET_guest_שיר_גולדפריינד_גלילי_39"/>
      <w:r w:rsidRPr="00214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214544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697"/>
    </w:p>
    <w:p w14:paraId="428130B8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503FEA0D" w14:textId="18847F3D" w:rsidR="00214544" w:rsidRDefault="00214544" w:rsidP="00214544">
      <w:pPr>
        <w:rPr>
          <w:rtl/>
          <w:lang w:eastAsia="he-IL"/>
        </w:rPr>
      </w:pPr>
      <w:bookmarkStart w:id="698" w:name="_ETM_Q1_1697517"/>
      <w:bookmarkStart w:id="699" w:name="_ETM_Q1_1697541"/>
      <w:bookmarkEnd w:id="698"/>
      <w:bookmarkEnd w:id="699"/>
      <w:r>
        <w:rPr>
          <w:rFonts w:hint="cs"/>
          <w:rtl/>
          <w:lang w:eastAsia="he-IL"/>
        </w:rPr>
        <w:t xml:space="preserve">אני לוקחת </w:t>
      </w:r>
      <w:bookmarkStart w:id="700" w:name="_ETM_Q1_1695075"/>
      <w:bookmarkEnd w:id="700"/>
      <w:r>
        <w:rPr>
          <w:rFonts w:hint="cs"/>
          <w:rtl/>
          <w:lang w:eastAsia="he-IL"/>
        </w:rPr>
        <w:t>את זה אלינו לבדיקה. יש לנו</w:t>
      </w:r>
      <w:r w:rsidR="00FD61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מבחני תמיכות שמתעסקים</w:t>
      </w:r>
      <w:bookmarkStart w:id="701" w:name="_ETM_Q1_1698509"/>
      <w:bookmarkEnd w:id="701"/>
      <w:r>
        <w:rPr>
          <w:rFonts w:hint="cs"/>
          <w:rtl/>
          <w:lang w:eastAsia="he-IL"/>
        </w:rPr>
        <w:t xml:space="preserve"> במיצוי זכויות ואנחנו תומכים בארגונים שעוסקים במיצוי זכויות, אבל אני </w:t>
      </w:r>
      <w:bookmarkStart w:id="702" w:name="_ETM_Q1_1708197"/>
      <w:bookmarkEnd w:id="702"/>
      <w:r>
        <w:rPr>
          <w:rFonts w:hint="cs"/>
          <w:rtl/>
          <w:lang w:eastAsia="he-IL"/>
        </w:rPr>
        <w:t xml:space="preserve">לוקחת את הדברים פה מהדיון ואנחנו נראה איך אנחנו יכולים </w:t>
      </w:r>
      <w:bookmarkStart w:id="703" w:name="_ETM_Q1_1710397"/>
      <w:bookmarkEnd w:id="703"/>
      <w:r>
        <w:rPr>
          <w:rFonts w:hint="cs"/>
          <w:rtl/>
          <w:lang w:eastAsia="he-IL"/>
        </w:rPr>
        <w:t>לטייב את זה, כי בסוף זו המטרה שלנו.</w:t>
      </w:r>
      <w:bookmarkStart w:id="704" w:name="_ETM_Q1_1713014"/>
      <w:bookmarkEnd w:id="704"/>
    </w:p>
    <w:p w14:paraId="4A70861E" w14:textId="77777777" w:rsidR="00214544" w:rsidRDefault="00214544" w:rsidP="00214544">
      <w:pPr>
        <w:rPr>
          <w:rtl/>
          <w:lang w:eastAsia="he-IL"/>
        </w:rPr>
      </w:pPr>
      <w:bookmarkStart w:id="705" w:name="_ETM_Q1_1713055"/>
      <w:bookmarkEnd w:id="705"/>
    </w:p>
    <w:p w14:paraId="03294E33" w14:textId="009BACD2" w:rsidR="00214544" w:rsidRDefault="00214544" w:rsidP="00214544">
      <w:pPr>
        <w:pStyle w:val="af9"/>
        <w:keepNext/>
        <w:rPr>
          <w:rtl/>
          <w:lang w:eastAsia="he-IL"/>
        </w:rPr>
      </w:pPr>
      <w:bookmarkStart w:id="706" w:name="ET_guest_936967_40"/>
      <w:r w:rsidRPr="00214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214544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706"/>
    </w:p>
    <w:p w14:paraId="7F9A5099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773A5459" w14:textId="53313321" w:rsidR="00214544" w:rsidRPr="00214544" w:rsidRDefault="00214544" w:rsidP="00214544">
      <w:pPr>
        <w:rPr>
          <w:rtl/>
          <w:lang w:eastAsia="he-IL"/>
        </w:rPr>
      </w:pPr>
      <w:bookmarkStart w:id="707" w:name="_ETM_Q1_1712262"/>
      <w:bookmarkStart w:id="708" w:name="_ETM_Q1_1712303"/>
      <w:bookmarkEnd w:id="707"/>
      <w:bookmarkEnd w:id="708"/>
      <w:r>
        <w:rPr>
          <w:rFonts w:hint="cs"/>
          <w:rtl/>
          <w:lang w:eastAsia="he-IL"/>
        </w:rPr>
        <w:t xml:space="preserve">ממש בהתאמות </w:t>
      </w:r>
      <w:bookmarkStart w:id="709" w:name="_ETM_Q1_1713639"/>
      <w:bookmarkEnd w:id="709"/>
      <w:r>
        <w:rPr>
          <w:rFonts w:hint="cs"/>
          <w:rtl/>
          <w:lang w:eastAsia="he-IL"/>
        </w:rPr>
        <w:t xml:space="preserve">מינוריות אפשר להגיע למקום שמדבר עליו אדוני היושב ראש. </w:t>
      </w:r>
    </w:p>
    <w:p w14:paraId="512A046C" w14:textId="77777777" w:rsidR="00214544" w:rsidRDefault="00214544" w:rsidP="00DF2117">
      <w:pPr>
        <w:rPr>
          <w:rtl/>
          <w:lang w:eastAsia="he-IL"/>
        </w:rPr>
      </w:pPr>
      <w:bookmarkStart w:id="710" w:name="_ETM_Q1_1683075"/>
      <w:bookmarkStart w:id="711" w:name="_ETM_Q1_1683116"/>
      <w:bookmarkStart w:id="712" w:name="_ETM_Q1_1718608"/>
      <w:bookmarkEnd w:id="710"/>
      <w:bookmarkEnd w:id="711"/>
      <w:bookmarkEnd w:id="712"/>
    </w:p>
    <w:p w14:paraId="7E4ABA6D" w14:textId="48F59410" w:rsidR="00214544" w:rsidRDefault="00214544" w:rsidP="00214544">
      <w:pPr>
        <w:pStyle w:val="af9"/>
        <w:keepNext/>
        <w:rPr>
          <w:rtl/>
          <w:lang w:eastAsia="he-IL"/>
        </w:rPr>
      </w:pPr>
      <w:bookmarkStart w:id="713" w:name="ET_guest_שיר_גולדפריינד_גלילי_41"/>
      <w:r w:rsidRPr="00214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214544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713"/>
    </w:p>
    <w:p w14:paraId="4D41E201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24C01331" w14:textId="143B5FF9" w:rsidR="00214544" w:rsidRDefault="00214544" w:rsidP="00214544">
      <w:pPr>
        <w:rPr>
          <w:rtl/>
          <w:lang w:eastAsia="he-IL"/>
        </w:rPr>
      </w:pPr>
      <w:bookmarkStart w:id="714" w:name="_ETM_Q1_1719001"/>
      <w:bookmarkStart w:id="715" w:name="_ETM_Q1_1719049"/>
      <w:bookmarkEnd w:id="714"/>
      <w:bookmarkEnd w:id="715"/>
      <w:r>
        <w:rPr>
          <w:rFonts w:hint="cs"/>
          <w:rtl/>
          <w:lang w:eastAsia="he-IL"/>
        </w:rPr>
        <w:t xml:space="preserve">אנחנו שם. </w:t>
      </w:r>
    </w:p>
    <w:p w14:paraId="0E1C3FF0" w14:textId="77777777" w:rsidR="00214544" w:rsidRDefault="00214544" w:rsidP="00214544">
      <w:pPr>
        <w:rPr>
          <w:rtl/>
          <w:lang w:eastAsia="he-IL"/>
        </w:rPr>
      </w:pPr>
      <w:bookmarkStart w:id="716" w:name="_ETM_Q1_1720271"/>
      <w:bookmarkStart w:id="717" w:name="_ETM_Q1_1720322"/>
      <w:bookmarkStart w:id="718" w:name="_ETM_Q1_1721271"/>
      <w:bookmarkEnd w:id="716"/>
      <w:bookmarkEnd w:id="717"/>
      <w:bookmarkEnd w:id="718"/>
    </w:p>
    <w:p w14:paraId="275B666E" w14:textId="1FEA05A1" w:rsidR="00214544" w:rsidRDefault="00214544" w:rsidP="00214544">
      <w:pPr>
        <w:pStyle w:val="af6"/>
        <w:keepNext/>
        <w:rPr>
          <w:rtl/>
        </w:rPr>
      </w:pPr>
      <w:bookmarkStart w:id="719" w:name="ET_yor_5520_42"/>
      <w:r w:rsidRPr="002145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14544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719"/>
    </w:p>
    <w:p w14:paraId="632045EC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6E60B1C1" w14:textId="77777777" w:rsidR="00214544" w:rsidRDefault="00214544" w:rsidP="00214544">
      <w:pPr>
        <w:rPr>
          <w:rtl/>
          <w:lang w:eastAsia="he-IL"/>
        </w:rPr>
      </w:pPr>
      <w:bookmarkStart w:id="720" w:name="_ETM_Q1_1721679"/>
      <w:bookmarkStart w:id="721" w:name="_ETM_Q1_1721721"/>
      <w:bookmarkEnd w:id="720"/>
      <w:bookmarkEnd w:id="721"/>
      <w:r>
        <w:rPr>
          <w:rFonts w:hint="cs"/>
          <w:rtl/>
          <w:lang w:eastAsia="he-IL"/>
        </w:rPr>
        <w:t xml:space="preserve">מי עוד רצה להתייחס? משרד הרווחה? </w:t>
      </w:r>
    </w:p>
    <w:p w14:paraId="051A077F" w14:textId="77777777" w:rsidR="00214544" w:rsidRDefault="00214544" w:rsidP="00214544">
      <w:pPr>
        <w:rPr>
          <w:rtl/>
          <w:lang w:eastAsia="he-IL"/>
        </w:rPr>
      </w:pPr>
      <w:bookmarkStart w:id="722" w:name="_ETM_Q1_1728943"/>
      <w:bookmarkStart w:id="723" w:name="_ETM_Q1_1728997"/>
      <w:bookmarkEnd w:id="722"/>
      <w:bookmarkEnd w:id="723"/>
    </w:p>
    <w:p w14:paraId="1BF0F341" w14:textId="59B696E8" w:rsidR="00214544" w:rsidRDefault="00214544" w:rsidP="00214544">
      <w:pPr>
        <w:pStyle w:val="a4"/>
        <w:keepNext/>
        <w:rPr>
          <w:rtl/>
        </w:rPr>
      </w:pPr>
      <w:bookmarkStart w:id="724" w:name="ET_speaker_שלומית_אבינח_44"/>
      <w:r w:rsidRPr="0021454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14544">
        <w:rPr>
          <w:rStyle w:val="TagStyle"/>
          <w:rtl/>
        </w:rPr>
        <w:t xml:space="preserve"> &lt;&lt; דובר &gt;&gt;</w:t>
      </w:r>
      <w:r w:rsidR="00FD61E2">
        <w:rPr>
          <w:rtl/>
        </w:rPr>
        <w:t xml:space="preserve"> </w:t>
      </w:r>
      <w:bookmarkEnd w:id="724"/>
    </w:p>
    <w:p w14:paraId="1D934EBD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28C87BBD" w14:textId="6F429A32" w:rsidR="00214544" w:rsidRDefault="00214544" w:rsidP="00214544">
      <w:pPr>
        <w:rPr>
          <w:rtl/>
          <w:lang w:eastAsia="he-IL"/>
        </w:rPr>
      </w:pPr>
      <w:bookmarkStart w:id="725" w:name="_ETM_Q1_1724904"/>
      <w:bookmarkStart w:id="726" w:name="_ETM_Q1_1724946"/>
      <w:bookmarkEnd w:id="725"/>
      <w:bookmarkEnd w:id="726"/>
      <w:r>
        <w:rPr>
          <w:rFonts w:hint="cs"/>
          <w:rtl/>
          <w:lang w:eastAsia="he-IL"/>
        </w:rPr>
        <w:t xml:space="preserve">אליהו שאול רצה. </w:t>
      </w:r>
    </w:p>
    <w:p w14:paraId="5A01E2CC" w14:textId="77777777" w:rsidR="00214544" w:rsidRDefault="00214544" w:rsidP="00214544">
      <w:pPr>
        <w:rPr>
          <w:rtl/>
          <w:lang w:eastAsia="he-IL"/>
        </w:rPr>
      </w:pPr>
      <w:bookmarkStart w:id="727" w:name="_ETM_Q1_1726612"/>
      <w:bookmarkStart w:id="728" w:name="_ETM_Q1_1726663"/>
      <w:bookmarkEnd w:id="727"/>
      <w:bookmarkEnd w:id="728"/>
    </w:p>
    <w:p w14:paraId="1B9D50E3" w14:textId="3C913B0A" w:rsidR="00214544" w:rsidRDefault="00214544" w:rsidP="00214544">
      <w:pPr>
        <w:pStyle w:val="af6"/>
        <w:keepNext/>
        <w:rPr>
          <w:rtl/>
        </w:rPr>
      </w:pPr>
      <w:bookmarkStart w:id="729" w:name="ET_yor_5520_45"/>
      <w:r w:rsidRPr="002145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14544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729"/>
    </w:p>
    <w:p w14:paraId="06483469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4414483B" w14:textId="7CD2B5D1" w:rsidR="00214544" w:rsidRDefault="00214544" w:rsidP="00214544">
      <w:pPr>
        <w:rPr>
          <w:rtl/>
          <w:lang w:eastAsia="he-IL"/>
        </w:rPr>
      </w:pPr>
      <w:bookmarkStart w:id="730" w:name="_ETM_Q1_1729016"/>
      <w:bookmarkStart w:id="731" w:name="_ETM_Q1_1729059"/>
      <w:bookmarkStart w:id="732" w:name="_ETM_Q1_1727863"/>
      <w:bookmarkStart w:id="733" w:name="_ETM_Q1_1727910"/>
      <w:bookmarkStart w:id="734" w:name="_ETM_Q1_1728039"/>
      <w:bookmarkStart w:id="735" w:name="_ETM_Q1_1728090"/>
      <w:bookmarkEnd w:id="730"/>
      <w:bookmarkEnd w:id="73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ארגוני </w:t>
      </w:r>
      <w:bookmarkStart w:id="736" w:name="_ETM_Q1_1728112"/>
      <w:bookmarkEnd w:id="736"/>
      <w:r>
        <w:rPr>
          <w:rFonts w:hint="cs"/>
          <w:rtl/>
          <w:lang w:eastAsia="he-IL"/>
        </w:rPr>
        <w:t>עולים, נשמע אותם</w:t>
      </w:r>
      <w:bookmarkStart w:id="737" w:name="_ETM_Q1_1730959"/>
      <w:bookmarkEnd w:id="737"/>
      <w:r>
        <w:rPr>
          <w:rFonts w:hint="cs"/>
          <w:rtl/>
          <w:lang w:eastAsia="he-IL"/>
        </w:rPr>
        <w:t xml:space="preserve"> ואז אולי </w:t>
      </w:r>
      <w:bookmarkStart w:id="738" w:name="_ETM_Q1_1728900"/>
      <w:bookmarkEnd w:id="738"/>
      <w:r>
        <w:rPr>
          <w:rFonts w:hint="cs"/>
          <w:rtl/>
          <w:lang w:eastAsia="he-IL"/>
        </w:rPr>
        <w:t xml:space="preserve">תוכלו להשיב. בבקשה. </w:t>
      </w:r>
    </w:p>
    <w:p w14:paraId="3C79D10F" w14:textId="77777777" w:rsidR="00214544" w:rsidRDefault="00214544" w:rsidP="00214544">
      <w:pPr>
        <w:rPr>
          <w:rtl/>
          <w:lang w:eastAsia="he-IL"/>
        </w:rPr>
      </w:pPr>
      <w:bookmarkStart w:id="739" w:name="_ETM_Q1_1731011"/>
      <w:bookmarkStart w:id="740" w:name="_ETM_Q1_1733559"/>
      <w:bookmarkEnd w:id="739"/>
      <w:bookmarkEnd w:id="740"/>
    </w:p>
    <w:p w14:paraId="090801DE" w14:textId="2C046B2B" w:rsidR="00214544" w:rsidRDefault="00214544" w:rsidP="00214544">
      <w:pPr>
        <w:pStyle w:val="af9"/>
        <w:keepNext/>
        <w:rPr>
          <w:rtl/>
          <w:lang w:eastAsia="he-IL"/>
        </w:rPr>
      </w:pPr>
      <w:bookmarkStart w:id="741" w:name="ET_guest_אליהו_שאול_43"/>
      <w:r w:rsidRPr="00214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214544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741"/>
    </w:p>
    <w:p w14:paraId="4C0E799D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54CA19B9" w14:textId="1203DDB4" w:rsidR="00214544" w:rsidRDefault="00214544" w:rsidP="00214544">
      <w:pPr>
        <w:rPr>
          <w:rtl/>
          <w:lang w:eastAsia="he-IL"/>
        </w:rPr>
      </w:pPr>
      <w:bookmarkStart w:id="742" w:name="_ETM_Q1_1733973"/>
      <w:bookmarkStart w:id="743" w:name="_ETM_Q1_1734017"/>
      <w:bookmarkEnd w:id="742"/>
      <w:bookmarkEnd w:id="743"/>
      <w:r>
        <w:rPr>
          <w:rFonts w:hint="cs"/>
          <w:rtl/>
          <w:lang w:eastAsia="he-IL"/>
        </w:rPr>
        <w:t xml:space="preserve">קודם כל אני מחזק את הדיון כי </w:t>
      </w:r>
      <w:bookmarkStart w:id="744" w:name="_ETM_Q1_1735101"/>
      <w:bookmarkEnd w:id="744"/>
      <w:r>
        <w:rPr>
          <w:rFonts w:hint="cs"/>
          <w:rtl/>
          <w:lang w:eastAsia="he-IL"/>
        </w:rPr>
        <w:t xml:space="preserve">ארגוני עולים מתמודדים עם הבעיה הזאת יום יום. הרבה מאוד </w:t>
      </w:r>
      <w:bookmarkStart w:id="745" w:name="_ETM_Q1_1741244"/>
      <w:bookmarkEnd w:id="745"/>
      <w:r>
        <w:rPr>
          <w:rFonts w:hint="cs"/>
          <w:rtl/>
          <w:lang w:eastAsia="he-IL"/>
        </w:rPr>
        <w:t xml:space="preserve">דברים שאנחנו יודעים שהממשלה לא עושה עושים המגזר השלישי וארגוני </w:t>
      </w:r>
      <w:bookmarkStart w:id="746" w:name="_ETM_Q1_1747454"/>
      <w:bookmarkEnd w:id="746"/>
      <w:r>
        <w:rPr>
          <w:rFonts w:hint="cs"/>
          <w:rtl/>
          <w:lang w:eastAsia="he-IL"/>
        </w:rPr>
        <w:t xml:space="preserve">עולים עם אותם המתנדבים והפעילים, עולים ותיקים, הם מתמודדים עם </w:t>
      </w:r>
      <w:bookmarkStart w:id="747" w:name="_ETM_Q1_1752957"/>
      <w:bookmarkEnd w:id="747"/>
      <w:r>
        <w:rPr>
          <w:rFonts w:hint="cs"/>
          <w:rtl/>
          <w:lang w:eastAsia="he-IL"/>
        </w:rPr>
        <w:t xml:space="preserve">אותה בעיה ומנסים לפתור את הבעיה, אבל זאת </w:t>
      </w:r>
      <w:bookmarkStart w:id="748" w:name="_ETM_Q1_1756889"/>
      <w:bookmarkEnd w:id="748"/>
      <w:r>
        <w:rPr>
          <w:rFonts w:hint="cs"/>
          <w:rtl/>
          <w:lang w:eastAsia="he-IL"/>
        </w:rPr>
        <w:t>בעיה של הממשלה, זאת לא בעיה של המגזר השלישי.</w:t>
      </w:r>
      <w:bookmarkStart w:id="749" w:name="_ETM_Q1_1760311"/>
      <w:bookmarkEnd w:id="749"/>
      <w:r>
        <w:rPr>
          <w:rFonts w:hint="cs"/>
          <w:rtl/>
          <w:lang w:eastAsia="he-IL"/>
        </w:rPr>
        <w:t xml:space="preserve"> </w:t>
      </w:r>
      <w:bookmarkStart w:id="750" w:name="_ETM_Q1_1760519"/>
      <w:bookmarkStart w:id="751" w:name="_ETM_Q1_1760580"/>
      <w:bookmarkStart w:id="752" w:name="_ETM_Q1_1760663"/>
      <w:bookmarkStart w:id="753" w:name="_ETM_Q1_1760719"/>
      <w:bookmarkEnd w:id="750"/>
      <w:bookmarkEnd w:id="751"/>
      <w:bookmarkEnd w:id="752"/>
      <w:bookmarkEnd w:id="753"/>
      <w:r>
        <w:rPr>
          <w:rFonts w:hint="cs"/>
          <w:rtl/>
          <w:lang w:eastAsia="he-IL"/>
        </w:rPr>
        <w:t>לארגוני עולים אין את כל המידע, אלא עושים את</w:t>
      </w:r>
      <w:bookmarkStart w:id="754" w:name="_ETM_Q1_1764835"/>
      <w:bookmarkEnd w:id="754"/>
      <w:r>
        <w:rPr>
          <w:rFonts w:hint="cs"/>
          <w:rtl/>
          <w:lang w:eastAsia="he-IL"/>
        </w:rPr>
        <w:t xml:space="preserve"> זה מהניסיון האישי. אם היה מרכז שירכז את כל המידע,</w:t>
      </w:r>
      <w:bookmarkStart w:id="755" w:name="_ETM_Q1_1770920"/>
      <w:bookmarkEnd w:id="755"/>
      <w:r>
        <w:rPr>
          <w:rFonts w:hint="cs"/>
          <w:rtl/>
          <w:lang w:eastAsia="he-IL"/>
        </w:rPr>
        <w:t xml:space="preserve"> שגם ארגוני עולים יוכלו להשתמש בזה יותר בקלות, בהחלט יבורך. </w:t>
      </w:r>
      <w:bookmarkStart w:id="756" w:name="_ETM_Q1_1775523"/>
      <w:bookmarkEnd w:id="756"/>
    </w:p>
    <w:p w14:paraId="4B6EDA78" w14:textId="77777777" w:rsidR="00214544" w:rsidRDefault="00214544" w:rsidP="00214544">
      <w:pPr>
        <w:rPr>
          <w:rtl/>
          <w:lang w:eastAsia="he-IL"/>
        </w:rPr>
      </w:pPr>
      <w:bookmarkStart w:id="757" w:name="_ETM_Q1_1775603"/>
      <w:bookmarkStart w:id="758" w:name="_ETM_Q1_1775639"/>
      <w:bookmarkStart w:id="759" w:name="_ETM_Q1_1775755"/>
      <w:bookmarkEnd w:id="757"/>
      <w:bookmarkEnd w:id="758"/>
      <w:bookmarkEnd w:id="759"/>
    </w:p>
    <w:p w14:paraId="3E6BB032" w14:textId="0B27428B" w:rsidR="00214544" w:rsidRDefault="00214544" w:rsidP="00A62CFB">
      <w:pPr>
        <w:rPr>
          <w:rtl/>
          <w:lang w:eastAsia="he-IL"/>
        </w:rPr>
      </w:pPr>
      <w:bookmarkStart w:id="760" w:name="_ETM_Q1_1775786"/>
      <w:bookmarkEnd w:id="760"/>
      <w:r>
        <w:rPr>
          <w:rFonts w:hint="cs"/>
          <w:rtl/>
          <w:lang w:eastAsia="he-IL"/>
        </w:rPr>
        <w:t xml:space="preserve">אני חושב שהנושא של השפות גם חשוב. לא תמיד </w:t>
      </w:r>
      <w:bookmarkStart w:id="761" w:name="_ETM_Q1_1780220"/>
      <w:bookmarkEnd w:id="761"/>
      <w:r>
        <w:rPr>
          <w:rFonts w:hint="cs"/>
          <w:rtl/>
          <w:lang w:eastAsia="he-IL"/>
        </w:rPr>
        <w:t xml:space="preserve">יש את שש השפות, אבל יש עוד שפות וארגוני העולים </w:t>
      </w:r>
      <w:bookmarkStart w:id="762" w:name="_ETM_Q1_1784826"/>
      <w:bookmarkEnd w:id="762"/>
      <w:r>
        <w:rPr>
          <w:rFonts w:hint="cs"/>
          <w:rtl/>
          <w:lang w:eastAsia="he-IL"/>
        </w:rPr>
        <w:t>מ</w:t>
      </w:r>
      <w:r w:rsidR="00A62CFB">
        <w:rPr>
          <w:rFonts w:hint="cs"/>
          <w:rtl/>
          <w:lang w:eastAsia="he-IL"/>
        </w:rPr>
        <w:t>טפלי</w:t>
      </w:r>
      <w:r>
        <w:rPr>
          <w:rFonts w:hint="cs"/>
          <w:rtl/>
          <w:lang w:eastAsia="he-IL"/>
        </w:rPr>
        <w:t>ם בעולים מטורקיה, מכל מיני מקומות, לכן גם העברית</w:t>
      </w:r>
      <w:bookmarkStart w:id="763" w:name="_ETM_Q1_1788689"/>
      <w:bookmarkEnd w:id="763"/>
      <w:r>
        <w:rPr>
          <w:rFonts w:hint="cs"/>
          <w:rtl/>
          <w:lang w:eastAsia="he-IL"/>
        </w:rPr>
        <w:t xml:space="preserve"> היא גם חשובה כדי שאותם המתנדבים או פעילים יוכלו הם</w:t>
      </w:r>
      <w:bookmarkStart w:id="764" w:name="_ETM_Q1_1794105"/>
      <w:bookmarkEnd w:id="764"/>
      <w:r>
        <w:rPr>
          <w:rFonts w:hint="cs"/>
          <w:rtl/>
          <w:lang w:eastAsia="he-IL"/>
        </w:rPr>
        <w:t xml:space="preserve"> לקבל את המידע ויידע</w:t>
      </w:r>
      <w:r w:rsidR="00A62CFB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איך לתת את זה ולתת את </w:t>
      </w:r>
      <w:bookmarkStart w:id="765" w:name="_ETM_Q1_1799242"/>
      <w:bookmarkEnd w:id="765"/>
      <w:r>
        <w:rPr>
          <w:rFonts w:hint="cs"/>
          <w:rtl/>
          <w:lang w:eastAsia="he-IL"/>
        </w:rPr>
        <w:t xml:space="preserve">הטיפול לעולים. </w:t>
      </w:r>
    </w:p>
    <w:p w14:paraId="44A2468B" w14:textId="77777777" w:rsidR="00214544" w:rsidRDefault="00214544" w:rsidP="00214544">
      <w:pPr>
        <w:rPr>
          <w:rtl/>
          <w:lang w:eastAsia="he-IL"/>
        </w:rPr>
      </w:pPr>
      <w:bookmarkStart w:id="766" w:name="_ETM_Q1_1801935"/>
      <w:bookmarkStart w:id="767" w:name="_ETM_Q1_1801967"/>
      <w:bookmarkStart w:id="768" w:name="_ETM_Q1_1803200"/>
      <w:bookmarkEnd w:id="766"/>
      <w:bookmarkEnd w:id="767"/>
      <w:bookmarkEnd w:id="768"/>
    </w:p>
    <w:p w14:paraId="6018CE3C" w14:textId="4339B5BE" w:rsidR="00214544" w:rsidRDefault="00214544" w:rsidP="00214544">
      <w:pPr>
        <w:pStyle w:val="af6"/>
        <w:keepNext/>
        <w:rPr>
          <w:rtl/>
        </w:rPr>
      </w:pPr>
      <w:bookmarkStart w:id="769" w:name="ET_yor_5520_46"/>
      <w:r w:rsidRPr="002145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14544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769"/>
    </w:p>
    <w:p w14:paraId="069F65F5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1068CE1F" w14:textId="5AB1EDBE" w:rsidR="00214544" w:rsidRDefault="00214544" w:rsidP="00214544">
      <w:pPr>
        <w:rPr>
          <w:rtl/>
          <w:lang w:eastAsia="he-IL"/>
        </w:rPr>
      </w:pPr>
      <w:bookmarkStart w:id="770" w:name="_ETM_Q1_1803443"/>
      <w:bookmarkStart w:id="771" w:name="_ETM_Q1_1803466"/>
      <w:bookmarkEnd w:id="770"/>
      <w:bookmarkEnd w:id="771"/>
      <w:r>
        <w:rPr>
          <w:rFonts w:hint="cs"/>
          <w:rtl/>
          <w:lang w:eastAsia="he-IL"/>
        </w:rPr>
        <w:t xml:space="preserve">משרד הרווחה. </w:t>
      </w:r>
    </w:p>
    <w:p w14:paraId="05D099C7" w14:textId="77777777" w:rsidR="00214544" w:rsidRDefault="00214544" w:rsidP="00214544">
      <w:pPr>
        <w:rPr>
          <w:rtl/>
          <w:lang w:eastAsia="he-IL"/>
        </w:rPr>
      </w:pPr>
      <w:bookmarkStart w:id="772" w:name="_ETM_Q1_1807488"/>
      <w:bookmarkStart w:id="773" w:name="_ETM_Q1_1807522"/>
      <w:bookmarkEnd w:id="772"/>
      <w:bookmarkEnd w:id="773"/>
    </w:p>
    <w:p w14:paraId="049BAC46" w14:textId="2FC0A8F9" w:rsidR="00214544" w:rsidRDefault="00214544" w:rsidP="00214544">
      <w:pPr>
        <w:pStyle w:val="af9"/>
        <w:keepNext/>
        <w:rPr>
          <w:rtl/>
          <w:lang w:eastAsia="he-IL"/>
        </w:rPr>
      </w:pPr>
      <w:bookmarkStart w:id="774" w:name="ET_guest_מנוחה_ברגמן_47"/>
      <w:r w:rsidRPr="00214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מנוחה ברגמן:</w:t>
      </w:r>
      <w:r w:rsidRPr="00214544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774"/>
    </w:p>
    <w:p w14:paraId="15E52604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223737C3" w14:textId="7C3087BD" w:rsidR="00214544" w:rsidRDefault="00214544" w:rsidP="00214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קודם לציין שהגישה </w:t>
      </w:r>
      <w:bookmarkStart w:id="775" w:name="_ETM_Q1_1813570"/>
      <w:bookmarkEnd w:id="775"/>
      <w:r>
        <w:rPr>
          <w:rFonts w:hint="cs"/>
          <w:rtl/>
          <w:lang w:eastAsia="he-IL"/>
        </w:rPr>
        <w:t xml:space="preserve">של המשרד זה כן מאפשר לאוכלוסיות מוחלשות למצות את הזכויות </w:t>
      </w:r>
      <w:bookmarkStart w:id="776" w:name="_ETM_Q1_1821577"/>
      <w:bookmarkEnd w:id="776"/>
      <w:r>
        <w:rPr>
          <w:rFonts w:hint="cs"/>
          <w:rtl/>
          <w:lang w:eastAsia="he-IL"/>
        </w:rPr>
        <w:t>שלהם, אבל השירות לא ניתן בצורה ישירה ברוב המקרים במשרד</w:t>
      </w:r>
      <w:bookmarkStart w:id="777" w:name="_ETM_Q1_1824226"/>
      <w:bookmarkEnd w:id="777"/>
      <w:r>
        <w:rPr>
          <w:rFonts w:hint="cs"/>
          <w:rtl/>
          <w:lang w:eastAsia="he-IL"/>
        </w:rPr>
        <w:t xml:space="preserve"> אלא ברשויות המקומיות. מעבר לזה יש למשרד מוקד טלפוני של </w:t>
      </w:r>
      <w:bookmarkStart w:id="778" w:name="_ETM_Q1_1827040"/>
      <w:bookmarkEnd w:id="778"/>
      <w:r>
        <w:rPr>
          <w:rFonts w:hint="cs"/>
          <w:rtl/>
          <w:lang w:eastAsia="he-IL"/>
        </w:rPr>
        <w:t xml:space="preserve">24/7, מוקד 118, המענה ניתן שם בחמש שפות, יש במוקד </w:t>
      </w:r>
      <w:bookmarkStart w:id="779" w:name="_ETM_Q1_1836969"/>
      <w:bookmarkEnd w:id="779"/>
      <w:r>
        <w:rPr>
          <w:rFonts w:hint="cs"/>
          <w:rtl/>
          <w:lang w:eastAsia="he-IL"/>
        </w:rPr>
        <w:t>עובד סוציאלי ובמידת הצורך הנציגים במוקד ממלאים עבור הפונים טופס</w:t>
      </w:r>
      <w:bookmarkStart w:id="780" w:name="_ETM_Q1_1846081"/>
      <w:bookmarkEnd w:id="780"/>
      <w:r>
        <w:rPr>
          <w:rFonts w:hint="cs"/>
          <w:rtl/>
          <w:lang w:eastAsia="he-IL"/>
        </w:rPr>
        <w:t xml:space="preserve"> של פניות הציבור אם כן צריך לפנות ישירות למשרד. כמו </w:t>
      </w:r>
      <w:bookmarkStart w:id="781" w:name="_ETM_Q1_1848958"/>
      <w:bookmarkEnd w:id="781"/>
      <w:r>
        <w:rPr>
          <w:rFonts w:hint="cs"/>
          <w:rtl/>
          <w:lang w:eastAsia="he-IL"/>
        </w:rPr>
        <w:t xml:space="preserve">שאמרתי, חמש שפות, כדי לעזור לאנשים. </w:t>
      </w:r>
    </w:p>
    <w:p w14:paraId="322C4B6E" w14:textId="77777777" w:rsidR="00214544" w:rsidRDefault="00214544" w:rsidP="00214544">
      <w:pPr>
        <w:rPr>
          <w:rtl/>
          <w:lang w:eastAsia="he-IL"/>
        </w:rPr>
      </w:pPr>
      <w:bookmarkStart w:id="782" w:name="_ETM_Q1_1855094"/>
      <w:bookmarkStart w:id="783" w:name="_ETM_Q1_1855131"/>
      <w:bookmarkStart w:id="784" w:name="_ETM_Q1_1851885"/>
      <w:bookmarkEnd w:id="782"/>
      <w:bookmarkEnd w:id="783"/>
      <w:bookmarkEnd w:id="784"/>
    </w:p>
    <w:p w14:paraId="585B9EE6" w14:textId="73DB88DE" w:rsidR="00214544" w:rsidRDefault="00214544" w:rsidP="00214544">
      <w:pPr>
        <w:pStyle w:val="af6"/>
        <w:keepNext/>
        <w:rPr>
          <w:rtl/>
        </w:rPr>
      </w:pPr>
      <w:bookmarkStart w:id="785" w:name="ET_yor_5520_48"/>
      <w:r w:rsidRPr="002145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14544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785"/>
    </w:p>
    <w:p w14:paraId="017ED69B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25590B7E" w14:textId="0883AB29" w:rsidR="00214544" w:rsidRDefault="00214544" w:rsidP="00214544">
      <w:pPr>
        <w:rPr>
          <w:rtl/>
          <w:lang w:eastAsia="he-IL"/>
        </w:rPr>
      </w:pPr>
      <w:bookmarkStart w:id="786" w:name="_ETM_Q1_1852135"/>
      <w:bookmarkStart w:id="787" w:name="_ETM_Q1_1852159"/>
      <w:bookmarkEnd w:id="786"/>
      <w:bookmarkEnd w:id="787"/>
      <w:r>
        <w:rPr>
          <w:rFonts w:hint="cs"/>
          <w:rtl/>
          <w:lang w:eastAsia="he-IL"/>
        </w:rPr>
        <w:t xml:space="preserve">קודם כל זה </w:t>
      </w:r>
      <w:bookmarkStart w:id="788" w:name="_ETM_Q1_1854141"/>
      <w:bookmarkEnd w:id="788"/>
      <w:r>
        <w:rPr>
          <w:rFonts w:hint="cs"/>
          <w:rtl/>
          <w:lang w:eastAsia="he-IL"/>
        </w:rPr>
        <w:t xml:space="preserve">טוב שיש בחמש שפות, זה יותר ממה שיש בהרבה מאוד </w:t>
      </w:r>
      <w:bookmarkStart w:id="789" w:name="_ETM_Q1_1856876"/>
      <w:bookmarkEnd w:id="789"/>
      <w:r>
        <w:rPr>
          <w:rFonts w:hint="cs"/>
          <w:rtl/>
          <w:lang w:eastAsia="he-IL"/>
        </w:rPr>
        <w:t>משרדי ממשלה אחרים, אבל חסר בצרפתית</w:t>
      </w:r>
      <w:bookmarkStart w:id="790" w:name="_ETM_Q1_1861502"/>
      <w:bookmarkEnd w:id="790"/>
      <w:r>
        <w:rPr>
          <w:rFonts w:hint="cs"/>
          <w:rtl/>
          <w:lang w:eastAsia="he-IL"/>
        </w:rPr>
        <w:t xml:space="preserve">. פתחתי את הדיון עם הסיפור של העלייה מצרפת, </w:t>
      </w:r>
      <w:bookmarkStart w:id="791" w:name="_ETM_Q1_1865158"/>
      <w:bookmarkEnd w:id="791"/>
      <w:r>
        <w:rPr>
          <w:rFonts w:hint="cs"/>
          <w:rtl/>
          <w:lang w:eastAsia="he-IL"/>
        </w:rPr>
        <w:t xml:space="preserve">במדינת ישראל זאת אחת העליות הגדולות, </w:t>
      </w:r>
      <w:r w:rsidR="00A62CFB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גם אחת </w:t>
      </w:r>
      <w:bookmarkStart w:id="792" w:name="_ETM_Q1_1868797"/>
      <w:bookmarkEnd w:id="792"/>
      <w:r>
        <w:rPr>
          <w:rFonts w:hint="cs"/>
          <w:rtl/>
          <w:lang w:eastAsia="he-IL"/>
        </w:rPr>
        <w:t xml:space="preserve">הקהילות הגדולות שנמצאות באירופה. אנחנו נוציא את זה גם בכתב, </w:t>
      </w:r>
      <w:bookmarkStart w:id="793" w:name="_ETM_Q1_1872792"/>
      <w:bookmarkEnd w:id="793"/>
      <w:r>
        <w:rPr>
          <w:rFonts w:hint="cs"/>
          <w:rtl/>
          <w:lang w:eastAsia="he-IL"/>
        </w:rPr>
        <w:t xml:space="preserve">אבל אתם חייבים להוסיף מענה גם בשפה הצרפתית לאוכלוסייה </w:t>
      </w:r>
      <w:bookmarkStart w:id="794" w:name="_ETM_Q1_1876400"/>
      <w:bookmarkEnd w:id="794"/>
      <w:r>
        <w:rPr>
          <w:rFonts w:hint="cs"/>
          <w:rtl/>
          <w:lang w:eastAsia="he-IL"/>
        </w:rPr>
        <w:t xml:space="preserve">הזאת. </w:t>
      </w:r>
    </w:p>
    <w:p w14:paraId="1D1B810C" w14:textId="77777777" w:rsidR="00214544" w:rsidRDefault="00214544" w:rsidP="00214544">
      <w:pPr>
        <w:rPr>
          <w:rtl/>
          <w:lang w:eastAsia="he-IL"/>
        </w:rPr>
      </w:pPr>
      <w:bookmarkStart w:id="795" w:name="_ETM_Q1_1877200"/>
      <w:bookmarkStart w:id="796" w:name="_ETM_Q1_1877247"/>
      <w:bookmarkStart w:id="797" w:name="_ETM_Q1_1878201"/>
      <w:bookmarkEnd w:id="795"/>
      <w:bookmarkEnd w:id="796"/>
      <w:bookmarkEnd w:id="797"/>
    </w:p>
    <w:p w14:paraId="7DF5315A" w14:textId="3B6F58F8" w:rsidR="00214544" w:rsidRDefault="00214544" w:rsidP="00214544">
      <w:pPr>
        <w:pStyle w:val="af9"/>
        <w:keepNext/>
        <w:rPr>
          <w:rtl/>
          <w:lang w:eastAsia="he-IL"/>
        </w:rPr>
      </w:pPr>
      <w:bookmarkStart w:id="798" w:name="ET_guest_מנוחה_ברגמן_49"/>
      <w:r w:rsidRPr="00214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מנוחה ברגמן:</w:t>
      </w:r>
      <w:r w:rsidRPr="00214544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798"/>
    </w:p>
    <w:p w14:paraId="24387AE3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7FB69F42" w14:textId="62667C3E" w:rsidR="00214544" w:rsidRDefault="00214544" w:rsidP="00214544">
      <w:pPr>
        <w:rPr>
          <w:rtl/>
          <w:lang w:eastAsia="he-IL"/>
        </w:rPr>
      </w:pPr>
      <w:bookmarkStart w:id="799" w:name="_ETM_Q1_1878488"/>
      <w:bookmarkStart w:id="800" w:name="_ETM_Q1_1878514"/>
      <w:bookmarkEnd w:id="799"/>
      <w:bookmarkEnd w:id="800"/>
      <w:r>
        <w:rPr>
          <w:rFonts w:hint="cs"/>
          <w:rtl/>
          <w:lang w:eastAsia="he-IL"/>
        </w:rPr>
        <w:t xml:space="preserve">בסדר גמור, אני אעביר את זה. </w:t>
      </w:r>
      <w:bookmarkStart w:id="801" w:name="_ETM_Q1_1882026"/>
      <w:bookmarkStart w:id="802" w:name="_ETM_Q1_1882235"/>
      <w:bookmarkEnd w:id="801"/>
      <w:bookmarkEnd w:id="802"/>
    </w:p>
    <w:p w14:paraId="4B7B7535" w14:textId="77777777" w:rsidR="00214544" w:rsidRDefault="00214544" w:rsidP="00AB3F3A">
      <w:pPr>
        <w:ind w:firstLine="0"/>
        <w:rPr>
          <w:rtl/>
          <w:lang w:eastAsia="he-IL"/>
        </w:rPr>
      </w:pPr>
      <w:bookmarkStart w:id="803" w:name="_ETM_Q1_1882276"/>
      <w:bookmarkStart w:id="804" w:name="_ETM_Q1_1468834"/>
      <w:bookmarkStart w:id="805" w:name="_ETM_Q1_1894601"/>
      <w:bookmarkEnd w:id="803"/>
      <w:bookmarkEnd w:id="804"/>
      <w:bookmarkEnd w:id="805"/>
    </w:p>
    <w:p w14:paraId="3C2CC519" w14:textId="2E1E6F62" w:rsidR="00214544" w:rsidRDefault="00214544" w:rsidP="00214544">
      <w:pPr>
        <w:pStyle w:val="af9"/>
        <w:keepNext/>
        <w:rPr>
          <w:rtl/>
        </w:rPr>
      </w:pPr>
      <w:bookmarkStart w:id="806" w:name="ET_guest_רינה_איילין_גורליק_51"/>
      <w:r w:rsidRPr="0021454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רינה </w:t>
      </w:r>
      <w:proofErr w:type="spellStart"/>
      <w:r>
        <w:rPr>
          <w:rtl/>
        </w:rPr>
        <w:t>איילין-גורליק</w:t>
      </w:r>
      <w:proofErr w:type="spellEnd"/>
      <w:r>
        <w:rPr>
          <w:rtl/>
        </w:rPr>
        <w:t>:</w:t>
      </w:r>
      <w:r w:rsidRPr="00214544">
        <w:rPr>
          <w:rStyle w:val="TagStyle"/>
          <w:rtl/>
        </w:rPr>
        <w:t xml:space="preserve"> &lt;&lt; אורח &gt;&gt;</w:t>
      </w:r>
      <w:r w:rsidR="00FD61E2">
        <w:rPr>
          <w:rtl/>
        </w:rPr>
        <w:t xml:space="preserve"> </w:t>
      </w:r>
      <w:bookmarkEnd w:id="806"/>
    </w:p>
    <w:p w14:paraId="5B7DB847" w14:textId="77777777" w:rsidR="00214544" w:rsidRDefault="00214544" w:rsidP="00214544">
      <w:pPr>
        <w:pStyle w:val="KeepWithNext"/>
        <w:rPr>
          <w:rtl/>
        </w:rPr>
      </w:pPr>
    </w:p>
    <w:p w14:paraId="30C0D578" w14:textId="3E49FE90" w:rsidR="00214544" w:rsidRDefault="00214544" w:rsidP="00214544">
      <w:pPr>
        <w:rPr>
          <w:rtl/>
        </w:rPr>
      </w:pPr>
      <w:bookmarkStart w:id="807" w:name="_ETM_Q1_1894941"/>
      <w:bookmarkStart w:id="808" w:name="_ETM_Q1_1894982"/>
      <w:bookmarkEnd w:id="807"/>
      <w:bookmarkEnd w:id="808"/>
      <w:r>
        <w:rPr>
          <w:rFonts w:hint="cs"/>
          <w:rtl/>
        </w:rPr>
        <w:t xml:space="preserve">שלום. אני רציתי לדבר על אוכלוסיית יוצאי אתיופיה </w:t>
      </w:r>
      <w:bookmarkStart w:id="809" w:name="_ETM_Q1_1902138"/>
      <w:bookmarkEnd w:id="809"/>
      <w:r>
        <w:rPr>
          <w:rFonts w:hint="cs"/>
          <w:rtl/>
        </w:rPr>
        <w:t xml:space="preserve">שהיא אוכלוסייה שנמצאת כבר למעלה מ-40 שנה בארץ אבל עדיין נמצאת בשכבות החלשות ביותר בחברה וסובלת מאוריינות דיגיטלית </w:t>
      </w:r>
      <w:bookmarkStart w:id="810" w:name="_ETM_Q1_1913634"/>
      <w:bookmarkEnd w:id="810"/>
      <w:r>
        <w:rPr>
          <w:rFonts w:hint="cs"/>
          <w:rtl/>
        </w:rPr>
        <w:t xml:space="preserve">לא מאוד גבוהה עם אתגרים גם בשפה וגם מבחינת אוריינות </w:t>
      </w:r>
      <w:bookmarkStart w:id="811" w:name="_ETM_Q1_1920609"/>
      <w:bookmarkEnd w:id="811"/>
      <w:r>
        <w:rPr>
          <w:rFonts w:hint="cs"/>
          <w:rtl/>
        </w:rPr>
        <w:t>דיגיטלית. זה נושא שאנחנו מתמודדים איתו יום יום, יש</w:t>
      </w:r>
      <w:bookmarkStart w:id="812" w:name="_ETM_Q1_1923394"/>
      <w:bookmarkEnd w:id="812"/>
      <w:r>
        <w:rPr>
          <w:rFonts w:hint="cs"/>
          <w:rtl/>
        </w:rPr>
        <w:t xml:space="preserve"> שכבה מאוד גדולה של הורים מבוגרים שלא יכולים לעשות את </w:t>
      </w:r>
      <w:bookmarkStart w:id="813" w:name="_ETM_Q1_1928785"/>
      <w:bookmarkEnd w:id="813"/>
      <w:r>
        <w:rPr>
          <w:rFonts w:hint="cs"/>
          <w:rtl/>
        </w:rPr>
        <w:t xml:space="preserve">כל הפעולות הבירוקרטיות האלה בעצמם ונאלצים להיעזר בילדים שלהם. זו </w:t>
      </w:r>
      <w:bookmarkStart w:id="814" w:name="_ETM_Q1_1931860"/>
      <w:bookmarkEnd w:id="814"/>
      <w:r>
        <w:rPr>
          <w:rFonts w:hint="cs"/>
          <w:rtl/>
        </w:rPr>
        <w:t xml:space="preserve">תופעה שדור שלם סובל ממנה ולכן הפתרון הדיגיטלי </w:t>
      </w:r>
      <w:bookmarkStart w:id="815" w:name="_ETM_Q1_1939172"/>
      <w:bookmarkEnd w:id="815"/>
      <w:r>
        <w:rPr>
          <w:rFonts w:hint="cs"/>
          <w:rtl/>
        </w:rPr>
        <w:t xml:space="preserve">שאתם מציעים הוא לא פתרון שרלוונטי לחלקים גדולים מהאוכלוסייה. </w:t>
      </w:r>
    </w:p>
    <w:p w14:paraId="2F824608" w14:textId="77777777" w:rsidR="00214544" w:rsidRDefault="00214544" w:rsidP="00214544">
      <w:pPr>
        <w:rPr>
          <w:rtl/>
        </w:rPr>
      </w:pPr>
      <w:bookmarkStart w:id="816" w:name="_ETM_Q1_1946395"/>
      <w:bookmarkStart w:id="817" w:name="_ETM_Q1_1946428"/>
      <w:bookmarkStart w:id="818" w:name="_ETM_Q1_1944441"/>
      <w:bookmarkEnd w:id="816"/>
      <w:bookmarkEnd w:id="817"/>
      <w:bookmarkEnd w:id="818"/>
    </w:p>
    <w:p w14:paraId="3805F9F3" w14:textId="3042FD49" w:rsidR="00214544" w:rsidRDefault="00214544" w:rsidP="00214544">
      <w:pPr>
        <w:pStyle w:val="af6"/>
        <w:keepNext/>
        <w:rPr>
          <w:rtl/>
        </w:rPr>
      </w:pPr>
      <w:bookmarkStart w:id="819" w:name="ET_yor_5520_52"/>
      <w:r w:rsidRPr="002145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14544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819"/>
    </w:p>
    <w:p w14:paraId="6CD9EBE6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0440D014" w14:textId="417FD341" w:rsidR="00214544" w:rsidRDefault="00214544" w:rsidP="00214544">
      <w:pPr>
        <w:rPr>
          <w:rtl/>
          <w:lang w:eastAsia="he-IL"/>
        </w:rPr>
      </w:pPr>
      <w:bookmarkStart w:id="820" w:name="_ETM_Q1_1944642"/>
      <w:bookmarkStart w:id="821" w:name="_ETM_Q1_1944666"/>
      <w:bookmarkEnd w:id="820"/>
      <w:bookmarkEnd w:id="821"/>
      <w:r>
        <w:rPr>
          <w:rFonts w:hint="cs"/>
          <w:rtl/>
          <w:lang w:eastAsia="he-IL"/>
        </w:rPr>
        <w:t xml:space="preserve">זה </w:t>
      </w:r>
      <w:bookmarkStart w:id="822" w:name="_ETM_Q1_1945105"/>
      <w:bookmarkEnd w:id="822"/>
      <w:r>
        <w:rPr>
          <w:rFonts w:hint="cs"/>
          <w:rtl/>
          <w:lang w:eastAsia="he-IL"/>
        </w:rPr>
        <w:t xml:space="preserve">פתרון משלים, הוא לא הפתרון. </w:t>
      </w:r>
    </w:p>
    <w:p w14:paraId="7C60B6BA" w14:textId="77777777" w:rsidR="00214544" w:rsidRDefault="00214544" w:rsidP="00214544">
      <w:pPr>
        <w:rPr>
          <w:rtl/>
          <w:lang w:eastAsia="he-IL"/>
        </w:rPr>
      </w:pPr>
      <w:bookmarkStart w:id="823" w:name="_ETM_Q1_1948305"/>
      <w:bookmarkStart w:id="824" w:name="_ETM_Q1_1948334"/>
      <w:bookmarkStart w:id="825" w:name="_ETM_Q1_1947242"/>
      <w:bookmarkEnd w:id="823"/>
      <w:bookmarkEnd w:id="824"/>
      <w:bookmarkEnd w:id="825"/>
    </w:p>
    <w:p w14:paraId="62A9A3D4" w14:textId="646D9B6C" w:rsidR="00214544" w:rsidRDefault="00214544" w:rsidP="00214544">
      <w:pPr>
        <w:pStyle w:val="af9"/>
        <w:keepNext/>
        <w:rPr>
          <w:rtl/>
          <w:lang w:eastAsia="he-IL"/>
        </w:rPr>
      </w:pPr>
      <w:bookmarkStart w:id="826" w:name="ET_guest_רינה_איילין_גורליק_53"/>
      <w:r w:rsidRPr="00214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איילין-גורליק</w:t>
      </w:r>
      <w:proofErr w:type="spellEnd"/>
      <w:r>
        <w:rPr>
          <w:rtl/>
          <w:lang w:eastAsia="he-IL"/>
        </w:rPr>
        <w:t>:</w:t>
      </w:r>
      <w:r w:rsidRPr="00214544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826"/>
    </w:p>
    <w:p w14:paraId="646D55C4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362119DE" w14:textId="37B7BCC5" w:rsidR="00214544" w:rsidRDefault="00214544" w:rsidP="00214544">
      <w:pPr>
        <w:rPr>
          <w:rtl/>
          <w:lang w:eastAsia="he-IL"/>
        </w:rPr>
      </w:pPr>
      <w:bookmarkStart w:id="827" w:name="_ETM_Q1_1947448"/>
      <w:bookmarkStart w:id="828" w:name="_ETM_Q1_1947468"/>
      <w:bookmarkEnd w:id="827"/>
      <w:bookmarkEnd w:id="828"/>
      <w:r>
        <w:rPr>
          <w:rFonts w:hint="cs"/>
          <w:rtl/>
          <w:lang w:eastAsia="he-IL"/>
        </w:rPr>
        <w:t xml:space="preserve">בדיוק, ולכן צריכה להיות </w:t>
      </w:r>
      <w:bookmarkStart w:id="829" w:name="_ETM_Q1_1950385"/>
      <w:bookmarkEnd w:id="829"/>
      <w:r>
        <w:rPr>
          <w:rFonts w:hint="cs"/>
          <w:rtl/>
          <w:lang w:eastAsia="he-IL"/>
        </w:rPr>
        <w:t xml:space="preserve">הנגשה שפתית שהיא של כל המסמכים, גם מבחינה </w:t>
      </w:r>
      <w:bookmarkStart w:id="830" w:name="_ETM_Q1_1957597"/>
      <w:bookmarkEnd w:id="830"/>
      <w:r>
        <w:rPr>
          <w:rFonts w:hint="cs"/>
          <w:rtl/>
          <w:lang w:eastAsia="he-IL"/>
        </w:rPr>
        <w:t xml:space="preserve">שפתית וגם לצאת מהקופסה ולחשוב מעבר, לעשות פרסומות ופרסומים וקמפיינים </w:t>
      </w:r>
      <w:bookmarkStart w:id="831" w:name="_ETM_Q1_1966101"/>
      <w:bookmarkEnd w:id="831"/>
      <w:r>
        <w:rPr>
          <w:rFonts w:hint="cs"/>
          <w:rtl/>
          <w:lang w:eastAsia="he-IL"/>
        </w:rPr>
        <w:t xml:space="preserve">הסברתיים כדי שאנשים באמת יידעו מה הזכויות שלהם וכדי להגביר </w:t>
      </w:r>
      <w:bookmarkStart w:id="832" w:name="_ETM_Q1_1969740"/>
      <w:bookmarkEnd w:id="832"/>
      <w:r>
        <w:rPr>
          <w:rFonts w:hint="cs"/>
          <w:rtl/>
          <w:lang w:eastAsia="he-IL"/>
        </w:rPr>
        <w:t>את הנגישות לזכויות שלהם. אחרת אנחנו לא נצא מזה, הפתרון</w:t>
      </w:r>
      <w:bookmarkStart w:id="833" w:name="_ETM_Q1_1975724"/>
      <w:bookmarkEnd w:id="833"/>
      <w:r>
        <w:rPr>
          <w:rFonts w:hint="cs"/>
          <w:rtl/>
          <w:lang w:eastAsia="he-IL"/>
        </w:rPr>
        <w:t xml:space="preserve"> שמוצע פה הוא באמת פתרון חלקי מאוד. </w:t>
      </w:r>
    </w:p>
    <w:p w14:paraId="216BABEA" w14:textId="77777777" w:rsidR="00214544" w:rsidRDefault="00214544" w:rsidP="00214544">
      <w:pPr>
        <w:rPr>
          <w:rtl/>
          <w:lang w:eastAsia="he-IL"/>
        </w:rPr>
      </w:pPr>
      <w:bookmarkStart w:id="834" w:name="_ETM_Q1_1980499"/>
      <w:bookmarkStart w:id="835" w:name="_ETM_Q1_1980530"/>
      <w:bookmarkStart w:id="836" w:name="_ETM_Q1_1977801"/>
      <w:bookmarkEnd w:id="834"/>
      <w:bookmarkEnd w:id="835"/>
      <w:bookmarkEnd w:id="836"/>
    </w:p>
    <w:p w14:paraId="6567BA8A" w14:textId="16BD3231" w:rsidR="00214544" w:rsidRDefault="00214544" w:rsidP="00214544">
      <w:pPr>
        <w:pStyle w:val="af6"/>
        <w:keepNext/>
        <w:rPr>
          <w:rtl/>
        </w:rPr>
      </w:pPr>
      <w:bookmarkStart w:id="837" w:name="ET_yor_5520_54"/>
      <w:r w:rsidRPr="002145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14544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837"/>
    </w:p>
    <w:p w14:paraId="14E22147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1915CFA6" w14:textId="00448C6A" w:rsidR="00214544" w:rsidRDefault="00214544" w:rsidP="00214544">
      <w:pPr>
        <w:rPr>
          <w:rtl/>
          <w:lang w:eastAsia="he-IL"/>
        </w:rPr>
      </w:pPr>
      <w:bookmarkStart w:id="838" w:name="_ETM_Q1_1978011"/>
      <w:bookmarkStart w:id="839" w:name="_ETM_Q1_1978032"/>
      <w:bookmarkEnd w:id="838"/>
      <w:bookmarkEnd w:id="83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0" w:name="_ETM_Q1_1980164"/>
      <w:bookmarkEnd w:id="840"/>
    </w:p>
    <w:p w14:paraId="1A3F77DE" w14:textId="77777777" w:rsidR="00214544" w:rsidRDefault="00214544" w:rsidP="00214544">
      <w:pPr>
        <w:rPr>
          <w:rtl/>
          <w:lang w:eastAsia="he-IL"/>
        </w:rPr>
      </w:pPr>
      <w:bookmarkStart w:id="841" w:name="_ETM_Q1_1980208"/>
      <w:bookmarkStart w:id="842" w:name="_ETM_Q1_1980237"/>
      <w:bookmarkStart w:id="843" w:name="_ETM_Q1_1981961"/>
      <w:bookmarkEnd w:id="841"/>
      <w:bookmarkEnd w:id="842"/>
      <w:bookmarkEnd w:id="843"/>
    </w:p>
    <w:p w14:paraId="1060607A" w14:textId="1BB77F85" w:rsidR="00214544" w:rsidRDefault="00214544" w:rsidP="00214544">
      <w:pPr>
        <w:pStyle w:val="a4"/>
        <w:keepNext/>
        <w:rPr>
          <w:rtl/>
        </w:rPr>
      </w:pPr>
      <w:bookmarkStart w:id="844" w:name="ET_speaker_6127_55"/>
      <w:r w:rsidRPr="0021454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4544">
        <w:rPr>
          <w:rStyle w:val="TagStyle"/>
          <w:rtl/>
        </w:rPr>
        <w:t xml:space="preserve"> &lt;&lt; דובר &gt;&gt;</w:t>
      </w:r>
      <w:r w:rsidR="00FD61E2">
        <w:rPr>
          <w:rtl/>
        </w:rPr>
        <w:t xml:space="preserve"> </w:t>
      </w:r>
      <w:bookmarkEnd w:id="844"/>
    </w:p>
    <w:p w14:paraId="786B5B8D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4FE8D558" w14:textId="0B73D79B" w:rsidR="00214544" w:rsidRDefault="00214544" w:rsidP="00214544">
      <w:pPr>
        <w:rPr>
          <w:rtl/>
          <w:lang w:eastAsia="he-IL"/>
        </w:rPr>
      </w:pPr>
      <w:bookmarkStart w:id="845" w:name="_ETM_Q1_1982170"/>
      <w:bookmarkStart w:id="846" w:name="_ETM_Q1_1982192"/>
      <w:bookmarkEnd w:id="845"/>
      <w:bookmarkEnd w:id="846"/>
      <w:r>
        <w:rPr>
          <w:rFonts w:hint="cs"/>
          <w:rtl/>
          <w:lang w:eastAsia="he-IL"/>
        </w:rPr>
        <w:t>קודם כל אני מודה על הדיון ותודה גם ל</w:t>
      </w:r>
      <w:r w:rsidR="00750B23">
        <w:rPr>
          <w:rtl/>
          <w:lang w:eastAsia="he-IL"/>
        </w:rPr>
        <w:t>'</w:t>
      </w:r>
      <w:r w:rsidR="00750B23">
        <w:rPr>
          <w:rFonts w:hint="cs"/>
          <w:rtl/>
          <w:lang w:eastAsia="he-IL"/>
        </w:rPr>
        <w:t>פתחון לב</w:t>
      </w:r>
      <w:r w:rsidR="00750B23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847" w:name="_ETM_Q1_1984619"/>
      <w:bookmarkEnd w:id="847"/>
      <w:r>
        <w:rPr>
          <w:rFonts w:hint="cs"/>
          <w:rtl/>
          <w:lang w:eastAsia="he-IL"/>
        </w:rPr>
        <w:t xml:space="preserve">ולרן ולכל הארגונים שהרבה פעמים נכנסים למקומות שהמדינה פשוט לא </w:t>
      </w:r>
      <w:bookmarkStart w:id="848" w:name="_ETM_Q1_1991538"/>
      <w:bookmarkEnd w:id="848"/>
      <w:r>
        <w:rPr>
          <w:rFonts w:hint="cs"/>
          <w:rtl/>
          <w:lang w:eastAsia="he-IL"/>
        </w:rPr>
        <w:t xml:space="preserve">נמצאת בהם, אתם עושים עבודת קודש. </w:t>
      </w:r>
      <w:bookmarkStart w:id="849" w:name="_ETM_Q1_1995586"/>
      <w:bookmarkEnd w:id="849"/>
    </w:p>
    <w:p w14:paraId="6264497E" w14:textId="77777777" w:rsidR="00214544" w:rsidRDefault="00214544" w:rsidP="00214544">
      <w:pPr>
        <w:rPr>
          <w:rtl/>
          <w:lang w:eastAsia="he-IL"/>
        </w:rPr>
      </w:pPr>
      <w:bookmarkStart w:id="850" w:name="_ETM_Q1_1995616"/>
      <w:bookmarkStart w:id="851" w:name="_ETM_Q1_1995746"/>
      <w:bookmarkEnd w:id="850"/>
      <w:bookmarkEnd w:id="851"/>
    </w:p>
    <w:p w14:paraId="70067690" w14:textId="2B70C6FD" w:rsidR="00214544" w:rsidRDefault="00214544" w:rsidP="00214544">
      <w:pPr>
        <w:rPr>
          <w:rtl/>
          <w:lang w:eastAsia="he-IL"/>
        </w:rPr>
      </w:pPr>
      <w:bookmarkStart w:id="852" w:name="_ETM_Q1_1995776"/>
      <w:bookmarkEnd w:id="852"/>
      <w:r>
        <w:rPr>
          <w:rFonts w:hint="cs"/>
          <w:rtl/>
          <w:lang w:eastAsia="he-IL"/>
        </w:rPr>
        <w:t xml:space="preserve">אתה תמיד חוזר לניסיון </w:t>
      </w:r>
      <w:bookmarkStart w:id="853" w:name="_ETM_Q1_1998210"/>
      <w:bookmarkEnd w:id="853"/>
      <w:r>
        <w:rPr>
          <w:rFonts w:hint="cs"/>
          <w:rtl/>
          <w:lang w:eastAsia="he-IL"/>
        </w:rPr>
        <w:t xml:space="preserve">האישי והייתי עולה, עליתי לארץ בגיל 25 ובדיעבד אני לא </w:t>
      </w:r>
      <w:bookmarkStart w:id="854" w:name="_ETM_Q1_2005578"/>
      <w:bookmarkEnd w:id="854"/>
      <w:r>
        <w:rPr>
          <w:rFonts w:hint="cs"/>
          <w:rtl/>
          <w:lang w:eastAsia="he-IL"/>
        </w:rPr>
        <w:t xml:space="preserve">חושב שניצלתי את הזכויות שלי ביותר מ-25%-30%, שלא לדבר </w:t>
      </w:r>
      <w:bookmarkStart w:id="855" w:name="_ETM_Q1_2011411"/>
      <w:bookmarkEnd w:id="855"/>
      <w:r>
        <w:rPr>
          <w:rFonts w:hint="cs"/>
          <w:rtl/>
          <w:lang w:eastAsia="he-IL"/>
        </w:rPr>
        <w:t xml:space="preserve">על ההורים שלי שעלו בגיל יותר מבוגר ובכלל אנשים מבוגרים. </w:t>
      </w:r>
      <w:bookmarkStart w:id="856" w:name="_ETM_Q1_2014013"/>
      <w:bookmarkEnd w:id="856"/>
      <w:r>
        <w:rPr>
          <w:rFonts w:hint="cs"/>
          <w:rtl/>
          <w:lang w:eastAsia="he-IL"/>
        </w:rPr>
        <w:t>זה מאוד מאוד קשה עם כל הבירוקרטיה הישראלית בכל הרמות</w:t>
      </w:r>
      <w:bookmarkStart w:id="857" w:name="_ETM_Q1_2020326"/>
      <w:bookmarkEnd w:id="857"/>
      <w:r>
        <w:rPr>
          <w:rFonts w:hint="cs"/>
          <w:rtl/>
          <w:lang w:eastAsia="he-IL"/>
        </w:rPr>
        <w:t xml:space="preserve"> שלה. </w:t>
      </w:r>
    </w:p>
    <w:p w14:paraId="19FE8A30" w14:textId="77777777" w:rsidR="00214544" w:rsidRDefault="00214544" w:rsidP="00214544">
      <w:pPr>
        <w:rPr>
          <w:rtl/>
          <w:lang w:eastAsia="he-IL"/>
        </w:rPr>
      </w:pPr>
      <w:bookmarkStart w:id="858" w:name="_ETM_Q1_2021069"/>
      <w:bookmarkStart w:id="859" w:name="_ETM_Q1_2021101"/>
      <w:bookmarkEnd w:id="858"/>
      <w:bookmarkEnd w:id="859"/>
    </w:p>
    <w:p w14:paraId="511B0928" w14:textId="6ACC5BEB" w:rsidR="00214544" w:rsidRDefault="00214544" w:rsidP="00214544">
      <w:pPr>
        <w:rPr>
          <w:rtl/>
          <w:lang w:eastAsia="he-IL"/>
        </w:rPr>
      </w:pPr>
      <w:bookmarkStart w:id="860" w:name="_ETM_Q1_2021229"/>
      <w:bookmarkStart w:id="861" w:name="_ETM_Q1_2021260"/>
      <w:bookmarkEnd w:id="860"/>
      <w:bookmarkEnd w:id="861"/>
      <w:r>
        <w:rPr>
          <w:rFonts w:hint="cs"/>
          <w:rtl/>
          <w:lang w:eastAsia="he-IL"/>
        </w:rPr>
        <w:t xml:space="preserve">לכן הפתרון האידיאלי שיכול להיות, בסוף התחנה </w:t>
      </w:r>
      <w:bookmarkStart w:id="862" w:name="_ETM_Q1_2024472"/>
      <w:bookmarkEnd w:id="862"/>
      <w:r>
        <w:rPr>
          <w:rFonts w:hint="cs"/>
          <w:rtl/>
          <w:lang w:eastAsia="he-IL"/>
        </w:rPr>
        <w:t xml:space="preserve">הראשונה של העולה זה משרד העלייה והקליטה ואם העולה </w:t>
      </w:r>
      <w:bookmarkStart w:id="863" w:name="_ETM_Q1_2027278"/>
      <w:bookmarkEnd w:id="863"/>
      <w:r>
        <w:rPr>
          <w:rFonts w:hint="cs"/>
          <w:rtl/>
          <w:lang w:eastAsia="he-IL"/>
        </w:rPr>
        <w:t>היה מגיע והיה מקבל במוקד, לא רק דרך אפליקציה</w:t>
      </w:r>
      <w:bookmarkStart w:id="864" w:name="_ETM_Q1_2031590"/>
      <w:bookmarkEnd w:id="864"/>
      <w:r>
        <w:rPr>
          <w:rFonts w:hint="cs"/>
          <w:rtl/>
          <w:lang w:eastAsia="he-IL"/>
        </w:rPr>
        <w:t xml:space="preserve"> אלא גם ברמה פיזית, את כל המידע הרלוונטי דרך </w:t>
      </w:r>
      <w:bookmarkStart w:id="865" w:name="_ETM_Q1_2035594"/>
      <w:bookmarkEnd w:id="865"/>
      <w:r>
        <w:rPr>
          <w:rFonts w:hint="cs"/>
          <w:rtl/>
          <w:lang w:eastAsia="he-IL"/>
        </w:rPr>
        <w:t xml:space="preserve">וון סטופ </w:t>
      </w:r>
      <w:proofErr w:type="spellStart"/>
      <w:r>
        <w:rPr>
          <w:rFonts w:hint="cs"/>
          <w:rtl/>
          <w:lang w:eastAsia="he-IL"/>
        </w:rPr>
        <w:t>שופ</w:t>
      </w:r>
      <w:proofErr w:type="spellEnd"/>
      <w:r>
        <w:rPr>
          <w:rFonts w:hint="cs"/>
          <w:rtl/>
          <w:lang w:eastAsia="he-IL"/>
        </w:rPr>
        <w:t xml:space="preserve"> אז כנראה זה היה הפתרון האידיאלי,</w:t>
      </w:r>
      <w:bookmarkStart w:id="866" w:name="_ETM_Q1_2039823"/>
      <w:bookmarkEnd w:id="866"/>
      <w:r>
        <w:rPr>
          <w:rFonts w:hint="cs"/>
          <w:rtl/>
          <w:lang w:eastAsia="he-IL"/>
        </w:rPr>
        <w:t xml:space="preserve"> וכנראה זה לא יקרה בשנים</w:t>
      </w:r>
      <w:r w:rsidR="00A62C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הקרובות. לכן אני מאוד מתחבר </w:t>
      </w:r>
      <w:bookmarkStart w:id="867" w:name="_ETM_Q1_2046206"/>
      <w:bookmarkEnd w:id="867"/>
      <w:r>
        <w:rPr>
          <w:rFonts w:hint="cs"/>
          <w:rtl/>
          <w:lang w:eastAsia="he-IL"/>
        </w:rPr>
        <w:t xml:space="preserve">למה שאמרת לגבי הפתרון של ביזור הסמכויות דרך מבחני התמיכה. </w:t>
      </w:r>
      <w:bookmarkStart w:id="868" w:name="_ETM_Q1_2054175"/>
      <w:bookmarkStart w:id="869" w:name="_ETM_Q1_2054269"/>
      <w:bookmarkStart w:id="870" w:name="_ETM_Q1_2054320"/>
      <w:bookmarkStart w:id="871" w:name="_ETM_Q1_2054438"/>
      <w:bookmarkStart w:id="872" w:name="_ETM_Q1_2054496"/>
      <w:bookmarkEnd w:id="868"/>
      <w:bookmarkEnd w:id="869"/>
      <w:bookmarkEnd w:id="870"/>
      <w:bookmarkEnd w:id="871"/>
      <w:bookmarkEnd w:id="872"/>
      <w:r>
        <w:rPr>
          <w:rFonts w:hint="cs"/>
          <w:rtl/>
          <w:lang w:eastAsia="he-IL"/>
        </w:rPr>
        <w:t xml:space="preserve">בעיניי אפשר לעשות את זה יחסית בצורה מהירה ויעילה ויש </w:t>
      </w:r>
      <w:bookmarkStart w:id="873" w:name="_ETM_Q1_2059251"/>
      <w:bookmarkEnd w:id="873"/>
      <w:r>
        <w:rPr>
          <w:rFonts w:hint="cs"/>
          <w:rtl/>
          <w:lang w:eastAsia="he-IL"/>
        </w:rPr>
        <w:t xml:space="preserve">פה ארגונים שבאמת לאורך שנים הוכיחו את היעילות שלהם בנושא </w:t>
      </w:r>
      <w:bookmarkStart w:id="874" w:name="_ETM_Q1_2060265"/>
      <w:bookmarkEnd w:id="874"/>
      <w:r>
        <w:rPr>
          <w:rFonts w:hint="cs"/>
          <w:rtl/>
          <w:lang w:eastAsia="he-IL"/>
        </w:rPr>
        <w:t xml:space="preserve">הזה. </w:t>
      </w:r>
      <w:bookmarkStart w:id="875" w:name="_ETM_Q1_2065778"/>
      <w:bookmarkEnd w:id="875"/>
    </w:p>
    <w:p w14:paraId="1A5C1914" w14:textId="77777777" w:rsidR="00214544" w:rsidRDefault="00214544" w:rsidP="00214544">
      <w:pPr>
        <w:rPr>
          <w:rtl/>
          <w:lang w:eastAsia="he-IL"/>
        </w:rPr>
      </w:pPr>
      <w:bookmarkStart w:id="876" w:name="_ETM_Q1_2065814"/>
      <w:bookmarkEnd w:id="876"/>
    </w:p>
    <w:p w14:paraId="20A540CE" w14:textId="3A2F4F39" w:rsidR="00214544" w:rsidRDefault="00214544" w:rsidP="00214544">
      <w:pPr>
        <w:rPr>
          <w:rtl/>
          <w:lang w:eastAsia="he-IL"/>
        </w:rPr>
      </w:pPr>
      <w:bookmarkStart w:id="877" w:name="_ETM_Q1_2065954"/>
      <w:bookmarkStart w:id="878" w:name="_ETM_Q1_2065986"/>
      <w:bookmarkEnd w:id="877"/>
      <w:bookmarkEnd w:id="878"/>
      <w:r>
        <w:rPr>
          <w:rFonts w:hint="cs"/>
          <w:rtl/>
          <w:lang w:eastAsia="he-IL"/>
        </w:rPr>
        <w:t xml:space="preserve">אני גם נזכר שבקדנציה קודמת התחלנו לתרגם את אתר </w:t>
      </w:r>
      <w:bookmarkStart w:id="879" w:name="_ETM_Q1_2068866"/>
      <w:bookmarkEnd w:id="879"/>
      <w:r>
        <w:rPr>
          <w:rFonts w:hint="cs"/>
          <w:rtl/>
          <w:lang w:eastAsia="he-IL"/>
        </w:rPr>
        <w:t>'כל זכות' לשפה הרוסית ותרגמנו בסביבות 400 עמודים. אני יודע שבשנ</w:t>
      </w:r>
      <w:bookmarkStart w:id="880" w:name="_ETM_Q1_2077306"/>
      <w:bookmarkEnd w:id="880"/>
      <w:r>
        <w:rPr>
          <w:rFonts w:hint="cs"/>
          <w:rtl/>
          <w:lang w:eastAsia="he-IL"/>
        </w:rPr>
        <w:t xml:space="preserve">תיים האחרונות יש עשרות אלפי עולים שנכנסים לאתר </w:t>
      </w:r>
      <w:bookmarkStart w:id="881" w:name="_ETM_Q1_2081444"/>
      <w:bookmarkEnd w:id="881"/>
      <w:r>
        <w:rPr>
          <w:rFonts w:hint="cs"/>
          <w:rtl/>
          <w:lang w:eastAsia="he-IL"/>
        </w:rPr>
        <w:t xml:space="preserve">הזה, בעיקר גמלאים, ומקבלים את המידע הרלוונטי וחבל </w:t>
      </w:r>
      <w:bookmarkStart w:id="882" w:name="_ETM_Q1_2082472"/>
      <w:bookmarkEnd w:id="882"/>
      <w:r>
        <w:rPr>
          <w:rFonts w:hint="cs"/>
          <w:rtl/>
          <w:lang w:eastAsia="he-IL"/>
        </w:rPr>
        <w:t xml:space="preserve">מאוד שהממשלה הזאת לא ממשיכה את הפרויקט הזה ואנחנו צריכים </w:t>
      </w:r>
      <w:bookmarkStart w:id="883" w:name="_ETM_Q1_2091072"/>
      <w:bookmarkEnd w:id="883"/>
      <w:r>
        <w:rPr>
          <w:rFonts w:hint="cs"/>
          <w:rtl/>
          <w:lang w:eastAsia="he-IL"/>
        </w:rPr>
        <w:t xml:space="preserve">לעשות שמיניות באוויר כדי למצוא תקציב נוסף לפחות לתחזק את </w:t>
      </w:r>
      <w:bookmarkStart w:id="884" w:name="_ETM_Q1_2098400"/>
      <w:bookmarkEnd w:id="884"/>
      <w:r>
        <w:rPr>
          <w:rFonts w:hint="cs"/>
          <w:rtl/>
          <w:lang w:eastAsia="he-IL"/>
        </w:rPr>
        <w:t>מה שנעשה. לתשומת ליבו של משרד העלייה והקליטה.</w:t>
      </w:r>
    </w:p>
    <w:p w14:paraId="4873FE29" w14:textId="77777777" w:rsidR="00214544" w:rsidRDefault="00214544" w:rsidP="00214544">
      <w:pPr>
        <w:rPr>
          <w:rtl/>
          <w:lang w:eastAsia="he-IL"/>
        </w:rPr>
      </w:pPr>
      <w:bookmarkStart w:id="885" w:name="_ETM_Q1_2104643"/>
      <w:bookmarkStart w:id="886" w:name="_ETM_Q1_2104680"/>
      <w:bookmarkEnd w:id="885"/>
      <w:bookmarkEnd w:id="886"/>
    </w:p>
    <w:p w14:paraId="4861C8BB" w14:textId="1F85E272" w:rsidR="00214544" w:rsidRDefault="00214544" w:rsidP="00214544">
      <w:pPr>
        <w:rPr>
          <w:rtl/>
          <w:lang w:eastAsia="he-IL"/>
        </w:rPr>
      </w:pPr>
      <w:bookmarkStart w:id="887" w:name="_ETM_Q1_2104787"/>
      <w:bookmarkStart w:id="888" w:name="_ETM_Q1_2104818"/>
      <w:bookmarkEnd w:id="887"/>
      <w:bookmarkEnd w:id="888"/>
      <w:r>
        <w:rPr>
          <w:rFonts w:hint="cs"/>
          <w:rtl/>
          <w:lang w:eastAsia="he-IL"/>
        </w:rPr>
        <w:t xml:space="preserve">ועוד נושא </w:t>
      </w:r>
      <w:bookmarkStart w:id="889" w:name="_ETM_Q1_2102118"/>
      <w:bookmarkEnd w:id="889"/>
      <w:r>
        <w:rPr>
          <w:rFonts w:hint="cs"/>
          <w:rtl/>
          <w:lang w:eastAsia="he-IL"/>
        </w:rPr>
        <w:t xml:space="preserve">שאולי לא דיברנו עליו, אבל הוא גם קשור. אחד הפתרונות </w:t>
      </w:r>
      <w:bookmarkStart w:id="890" w:name="_ETM_Q1_2108070"/>
      <w:bookmarkEnd w:id="890"/>
      <w:r>
        <w:rPr>
          <w:rFonts w:hint="cs"/>
          <w:rtl/>
          <w:lang w:eastAsia="he-IL"/>
        </w:rPr>
        <w:t xml:space="preserve">כדי לתת לעולים אפשרות למצות את הזכויות זה לתת </w:t>
      </w:r>
      <w:bookmarkStart w:id="891" w:name="_ETM_Q1_2111864"/>
      <w:bookmarkEnd w:id="891"/>
      <w:r>
        <w:rPr>
          <w:rFonts w:hint="cs"/>
          <w:rtl/>
          <w:lang w:eastAsia="he-IL"/>
        </w:rPr>
        <w:t xml:space="preserve">להם אפשרות ללמוד את השפה, וכאן אני חוזר לדיונים </w:t>
      </w:r>
      <w:bookmarkStart w:id="892" w:name="_ETM_Q1_2115751"/>
      <w:bookmarkEnd w:id="892"/>
      <w:r>
        <w:rPr>
          <w:rFonts w:hint="cs"/>
          <w:rtl/>
          <w:lang w:eastAsia="he-IL"/>
        </w:rPr>
        <w:t xml:space="preserve">שלנו בנושא של האולפנים. ככל שניתן לעולים יותר אפשרויות </w:t>
      </w:r>
      <w:bookmarkStart w:id="893" w:name="_ETM_Q1_2125174"/>
      <w:bookmarkEnd w:id="893"/>
      <w:r>
        <w:rPr>
          <w:rFonts w:hint="cs"/>
          <w:rtl/>
          <w:lang w:eastAsia="he-IL"/>
        </w:rPr>
        <w:t xml:space="preserve">ללמוד את השפה, להשתלב באולפנים, בכל הרמות אז גם בנושא </w:t>
      </w:r>
      <w:bookmarkStart w:id="894" w:name="_ETM_Q1_2128880"/>
      <w:bookmarkEnd w:id="894"/>
      <w:r>
        <w:rPr>
          <w:rFonts w:hint="cs"/>
          <w:rtl/>
          <w:lang w:eastAsia="he-IL"/>
        </w:rPr>
        <w:t xml:space="preserve">הזה אנחנו נוכל לעזור להם. תודה רבה. </w:t>
      </w:r>
      <w:bookmarkStart w:id="895" w:name="_ETM_Q1_2133025"/>
      <w:bookmarkEnd w:id="895"/>
    </w:p>
    <w:p w14:paraId="43075D52" w14:textId="77777777" w:rsidR="00214544" w:rsidRDefault="00214544" w:rsidP="00214544">
      <w:pPr>
        <w:rPr>
          <w:rtl/>
          <w:lang w:eastAsia="he-IL"/>
        </w:rPr>
      </w:pPr>
      <w:bookmarkStart w:id="896" w:name="_ETM_Q1_2133058"/>
      <w:bookmarkStart w:id="897" w:name="_ETM_Q1_2133841"/>
      <w:bookmarkEnd w:id="896"/>
      <w:bookmarkEnd w:id="897"/>
    </w:p>
    <w:p w14:paraId="2450D27D" w14:textId="41D59579" w:rsidR="00214544" w:rsidRDefault="00214544" w:rsidP="00214544">
      <w:pPr>
        <w:pStyle w:val="af6"/>
        <w:keepNext/>
        <w:rPr>
          <w:rtl/>
        </w:rPr>
      </w:pPr>
      <w:bookmarkStart w:id="898" w:name="ET_yor_5520_56"/>
      <w:r w:rsidRPr="002145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14544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898"/>
    </w:p>
    <w:p w14:paraId="1DCF2646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2B19EC78" w14:textId="59196624" w:rsidR="00214544" w:rsidRDefault="00214544" w:rsidP="00214544">
      <w:pPr>
        <w:rPr>
          <w:rtl/>
          <w:lang w:eastAsia="he-IL"/>
        </w:rPr>
      </w:pPr>
      <w:bookmarkStart w:id="899" w:name="_ETM_Q1_2134120"/>
      <w:bookmarkStart w:id="900" w:name="_ETM_Q1_2134147"/>
      <w:bookmarkEnd w:id="899"/>
      <w:bookmarkEnd w:id="900"/>
      <w:r>
        <w:rPr>
          <w:rFonts w:hint="cs"/>
          <w:rtl/>
          <w:lang w:eastAsia="he-IL"/>
        </w:rPr>
        <w:t xml:space="preserve">משרד האוצר, רשות </w:t>
      </w:r>
      <w:bookmarkStart w:id="901" w:name="_ETM_Q1_2135913"/>
      <w:bookmarkEnd w:id="901"/>
      <w:r>
        <w:rPr>
          <w:rFonts w:hint="cs"/>
          <w:rtl/>
          <w:lang w:eastAsia="he-IL"/>
        </w:rPr>
        <w:t xml:space="preserve">המיסים. </w:t>
      </w:r>
      <w:bookmarkStart w:id="902" w:name="_ETM_Q1_2136937"/>
      <w:bookmarkEnd w:id="902"/>
      <w:r>
        <w:rPr>
          <w:rFonts w:hint="cs"/>
          <w:rtl/>
          <w:lang w:eastAsia="he-IL"/>
        </w:rPr>
        <w:t xml:space="preserve">סתם ככה מעיון, אצלכם אין בכלל מוקד שעונה בשפה </w:t>
      </w:r>
      <w:bookmarkStart w:id="903" w:name="_ETM_Q1_2141567"/>
      <w:bookmarkEnd w:id="903"/>
      <w:r>
        <w:rPr>
          <w:rFonts w:hint="cs"/>
          <w:rtl/>
          <w:lang w:eastAsia="he-IL"/>
        </w:rPr>
        <w:t xml:space="preserve">מעבר לשפה העברית, לפחות ממה שמופיע פה. סליחה, </w:t>
      </w:r>
      <w:bookmarkStart w:id="904" w:name="_ETM_Q1_2151095"/>
      <w:bookmarkEnd w:id="904"/>
      <w:r>
        <w:rPr>
          <w:rFonts w:hint="cs"/>
          <w:rtl/>
          <w:lang w:eastAsia="he-IL"/>
        </w:rPr>
        <w:t>עברית ואנגלית.</w:t>
      </w:r>
    </w:p>
    <w:p w14:paraId="11D86906" w14:textId="77777777" w:rsidR="00214544" w:rsidRDefault="00214544" w:rsidP="00214544">
      <w:pPr>
        <w:rPr>
          <w:rtl/>
          <w:lang w:eastAsia="he-IL"/>
        </w:rPr>
      </w:pPr>
      <w:bookmarkStart w:id="905" w:name="_ETM_Q1_2136969"/>
      <w:bookmarkEnd w:id="905"/>
    </w:p>
    <w:p w14:paraId="1635C26F" w14:textId="6527A7ED" w:rsidR="00214544" w:rsidRDefault="00214544" w:rsidP="00214544">
      <w:pPr>
        <w:pStyle w:val="af9"/>
        <w:keepNext/>
        <w:rPr>
          <w:rtl/>
          <w:lang w:eastAsia="he-IL"/>
        </w:rPr>
      </w:pPr>
      <w:bookmarkStart w:id="906" w:name="ET_guest_שרית_פרסי_57"/>
      <w:r w:rsidRPr="002145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שרית פרסי:</w:t>
      </w:r>
      <w:r w:rsidRPr="00214544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906"/>
    </w:p>
    <w:p w14:paraId="657B185E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6E73B14C" w14:textId="65D01141" w:rsidR="00214544" w:rsidRDefault="00214544" w:rsidP="00214544">
      <w:pPr>
        <w:rPr>
          <w:rtl/>
          <w:lang w:eastAsia="he-IL"/>
        </w:rPr>
      </w:pPr>
      <w:bookmarkStart w:id="907" w:name="_ETM_Q1_2139255"/>
      <w:bookmarkStart w:id="908" w:name="_ETM_Q1_2139290"/>
      <w:bookmarkEnd w:id="907"/>
      <w:bookmarkEnd w:id="908"/>
      <w:r>
        <w:rPr>
          <w:rFonts w:hint="cs"/>
          <w:rtl/>
          <w:lang w:eastAsia="he-IL"/>
        </w:rPr>
        <w:t xml:space="preserve">אני לא יודעת באיזה מוקד מדובר, אולי זה מוקד </w:t>
      </w:r>
      <w:bookmarkStart w:id="909" w:name="_ETM_Q1_2153633"/>
      <w:bookmarkEnd w:id="909"/>
      <w:r>
        <w:rPr>
          <w:rFonts w:hint="cs"/>
          <w:rtl/>
          <w:lang w:eastAsia="he-IL"/>
        </w:rPr>
        <w:t xml:space="preserve">הפיצויים, אבל יש לנו מוקד כללי שעונה ב - - </w:t>
      </w:r>
      <w:bookmarkStart w:id="910" w:name="_ETM_Q1_2155981"/>
      <w:bookmarkEnd w:id="910"/>
      <w:r>
        <w:rPr>
          <w:rFonts w:hint="cs"/>
          <w:rtl/>
          <w:lang w:eastAsia="he-IL"/>
        </w:rPr>
        <w:t>-</w:t>
      </w:r>
    </w:p>
    <w:p w14:paraId="799D3308" w14:textId="77777777" w:rsidR="00214544" w:rsidRDefault="00214544" w:rsidP="00214544">
      <w:pPr>
        <w:rPr>
          <w:rtl/>
          <w:lang w:eastAsia="he-IL"/>
        </w:rPr>
      </w:pPr>
      <w:bookmarkStart w:id="911" w:name="_ETM_Q1_2156316"/>
      <w:bookmarkStart w:id="912" w:name="_ETM_Q1_2156369"/>
      <w:bookmarkStart w:id="913" w:name="_ETM_Q1_2158621"/>
      <w:bookmarkEnd w:id="911"/>
      <w:bookmarkEnd w:id="912"/>
      <w:bookmarkEnd w:id="913"/>
    </w:p>
    <w:p w14:paraId="23A8CCDE" w14:textId="16B71BF2" w:rsidR="00214544" w:rsidRDefault="00214544" w:rsidP="00214544">
      <w:pPr>
        <w:pStyle w:val="af6"/>
        <w:keepNext/>
        <w:rPr>
          <w:rtl/>
        </w:rPr>
      </w:pPr>
      <w:bookmarkStart w:id="914" w:name="ET_yor_5520_58"/>
      <w:r w:rsidRPr="002145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14544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914"/>
    </w:p>
    <w:p w14:paraId="7C9B0F23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5C2DBA12" w14:textId="67CB7C83" w:rsidR="00214544" w:rsidRDefault="00A62CFB" w:rsidP="00214544">
      <w:pPr>
        <w:rPr>
          <w:rtl/>
          <w:lang w:eastAsia="he-IL"/>
        </w:rPr>
      </w:pPr>
      <w:bookmarkStart w:id="915" w:name="_ETM_Q1_2159033"/>
      <w:bookmarkStart w:id="916" w:name="_ETM_Q1_2159074"/>
      <w:bookmarkEnd w:id="915"/>
      <w:bookmarkEnd w:id="916"/>
      <w:r>
        <w:rPr>
          <w:rFonts w:hint="cs"/>
          <w:rtl/>
          <w:lang w:eastAsia="he-IL"/>
        </w:rPr>
        <w:t>4954*,</w:t>
      </w:r>
      <w:r w:rsidR="00214544">
        <w:rPr>
          <w:rFonts w:hint="cs"/>
          <w:rtl/>
          <w:lang w:eastAsia="he-IL"/>
        </w:rPr>
        <w:t xml:space="preserve"> עברית בלבד. </w:t>
      </w:r>
    </w:p>
    <w:p w14:paraId="238FBF10" w14:textId="77777777" w:rsidR="00214544" w:rsidRDefault="00214544" w:rsidP="00214544">
      <w:pPr>
        <w:rPr>
          <w:rtl/>
          <w:lang w:eastAsia="he-IL"/>
        </w:rPr>
      </w:pPr>
      <w:bookmarkStart w:id="917" w:name="_ETM_Q1_2165665"/>
      <w:bookmarkStart w:id="918" w:name="_ETM_Q1_2165717"/>
      <w:bookmarkEnd w:id="917"/>
      <w:bookmarkEnd w:id="918"/>
    </w:p>
    <w:p w14:paraId="3DCD4AA7" w14:textId="2AFE0977" w:rsidR="00214544" w:rsidRDefault="00214544" w:rsidP="00214544">
      <w:pPr>
        <w:pStyle w:val="af9"/>
        <w:keepNext/>
        <w:rPr>
          <w:rtl/>
          <w:lang w:eastAsia="he-IL"/>
        </w:rPr>
      </w:pPr>
      <w:bookmarkStart w:id="919" w:name="ET_guest_שרית_פרסי_59"/>
      <w:r w:rsidRPr="00214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214544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919"/>
    </w:p>
    <w:p w14:paraId="32369893" w14:textId="77777777" w:rsidR="00214544" w:rsidRDefault="00214544" w:rsidP="00214544">
      <w:pPr>
        <w:pStyle w:val="KeepWithNext"/>
        <w:rPr>
          <w:rtl/>
          <w:lang w:eastAsia="he-IL"/>
        </w:rPr>
      </w:pPr>
    </w:p>
    <w:p w14:paraId="686AA001" w14:textId="77777777" w:rsidR="00DF771E" w:rsidRDefault="00214544" w:rsidP="00214544">
      <w:pPr>
        <w:rPr>
          <w:rtl/>
          <w:lang w:eastAsia="he-IL"/>
        </w:rPr>
      </w:pPr>
      <w:bookmarkStart w:id="920" w:name="_ETM_Q1_2167352"/>
      <w:bookmarkStart w:id="921" w:name="_ETM_Q1_2167392"/>
      <w:bookmarkEnd w:id="920"/>
      <w:bookmarkEnd w:id="921"/>
      <w:r>
        <w:rPr>
          <w:rFonts w:hint="cs"/>
          <w:rtl/>
          <w:lang w:eastAsia="he-IL"/>
        </w:rPr>
        <w:t>אני התכוננתי לדיון הזה ובדקתי את ז</w:t>
      </w:r>
      <w:bookmarkStart w:id="922" w:name="_ETM_Q1_2170928"/>
      <w:bookmarkEnd w:id="922"/>
      <w:r>
        <w:rPr>
          <w:rFonts w:hint="cs"/>
          <w:rtl/>
          <w:lang w:eastAsia="he-IL"/>
        </w:rPr>
        <w:t xml:space="preserve">ה במיוחד ואנחנו עונים שם בכמה שפות. </w:t>
      </w:r>
    </w:p>
    <w:p w14:paraId="4BD00EB0" w14:textId="5D89455E" w:rsidR="00214544" w:rsidRDefault="00214544" w:rsidP="00214544">
      <w:pPr>
        <w:rPr>
          <w:rtl/>
          <w:lang w:eastAsia="he-IL"/>
        </w:rPr>
      </w:pPr>
      <w:bookmarkStart w:id="923" w:name="_ETM_Q1_2172773"/>
      <w:bookmarkEnd w:id="923"/>
    </w:p>
    <w:p w14:paraId="367E6379" w14:textId="455B6D19" w:rsidR="00DF771E" w:rsidRDefault="00DF771E" w:rsidP="00DF771E">
      <w:pPr>
        <w:pStyle w:val="af9"/>
        <w:keepNext/>
        <w:rPr>
          <w:rtl/>
          <w:lang w:eastAsia="he-IL"/>
        </w:rPr>
      </w:pPr>
      <w:bookmarkStart w:id="924" w:name="ET_guest_872801_60"/>
      <w:r w:rsidRPr="00DF7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DF771E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924"/>
    </w:p>
    <w:p w14:paraId="27DAB008" w14:textId="77777777" w:rsidR="00DF771E" w:rsidRDefault="00DF771E" w:rsidP="00DF771E">
      <w:pPr>
        <w:pStyle w:val="KeepWithNext"/>
        <w:rPr>
          <w:rtl/>
          <w:lang w:eastAsia="he-IL"/>
        </w:rPr>
      </w:pPr>
    </w:p>
    <w:p w14:paraId="275E99F6" w14:textId="7987E5B0" w:rsidR="00DF771E" w:rsidRDefault="00DF771E" w:rsidP="00214544">
      <w:pPr>
        <w:rPr>
          <w:rtl/>
          <w:lang w:eastAsia="he-IL"/>
        </w:rPr>
      </w:pPr>
      <w:bookmarkStart w:id="925" w:name="_ETM_Q1_2173189"/>
      <w:bookmarkStart w:id="926" w:name="_ETM_Q1_2173238"/>
      <w:bookmarkStart w:id="927" w:name="_ETM_Q1_2174104"/>
      <w:bookmarkStart w:id="928" w:name="_ETM_Q1_2174157"/>
      <w:bookmarkEnd w:id="925"/>
      <w:bookmarkEnd w:id="926"/>
      <w:bookmarkEnd w:id="927"/>
      <w:bookmarkEnd w:id="928"/>
      <w:r>
        <w:rPr>
          <w:rFonts w:hint="cs"/>
          <w:rtl/>
          <w:lang w:eastAsia="he-IL"/>
        </w:rPr>
        <w:t xml:space="preserve">התקשרנו מספר פעמים </w:t>
      </w:r>
      <w:bookmarkStart w:id="929" w:name="_ETM_Q1_2176186"/>
      <w:bookmarkEnd w:id="929"/>
      <w:r>
        <w:rPr>
          <w:rFonts w:hint="cs"/>
          <w:rtl/>
          <w:lang w:eastAsia="he-IL"/>
        </w:rPr>
        <w:t xml:space="preserve">וחיפשתי גם בגוגל, </w:t>
      </w:r>
      <w:r w:rsidR="00A62CFB">
        <w:rPr>
          <w:rFonts w:hint="cs"/>
          <w:rtl/>
          <w:lang w:eastAsia="he-IL"/>
        </w:rPr>
        <w:t>רשמתי מותאם שפתית ו</w:t>
      </w:r>
      <w:r>
        <w:rPr>
          <w:rFonts w:hint="cs"/>
          <w:rtl/>
          <w:lang w:eastAsia="he-IL"/>
        </w:rPr>
        <w:t xml:space="preserve">כתבתי גם בשפות אחרות </w:t>
      </w:r>
      <w:bookmarkStart w:id="930" w:name="_ETM_Q1_2182963"/>
      <w:bookmarkEnd w:id="930"/>
      <w:r>
        <w:rPr>
          <w:rFonts w:hint="cs"/>
          <w:rtl/>
          <w:lang w:eastAsia="he-IL"/>
        </w:rPr>
        <w:t xml:space="preserve">במטרה לראות אם </w:t>
      </w:r>
      <w:r w:rsidR="00A62CFB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- - - </w:t>
      </w:r>
    </w:p>
    <w:p w14:paraId="017B2319" w14:textId="77777777" w:rsidR="00DF771E" w:rsidRDefault="00DF771E" w:rsidP="00214544">
      <w:pPr>
        <w:rPr>
          <w:rtl/>
          <w:lang w:eastAsia="he-IL"/>
        </w:rPr>
      </w:pPr>
      <w:bookmarkStart w:id="931" w:name="_ETM_Q1_2183349"/>
      <w:bookmarkStart w:id="932" w:name="_ETM_Q1_2183414"/>
      <w:bookmarkEnd w:id="931"/>
      <w:bookmarkEnd w:id="932"/>
    </w:p>
    <w:p w14:paraId="12A6AC71" w14:textId="596EF32E" w:rsidR="00DF771E" w:rsidRDefault="00DF771E" w:rsidP="00DF771E">
      <w:pPr>
        <w:pStyle w:val="a4"/>
        <w:keepNext/>
        <w:rPr>
          <w:rtl/>
        </w:rPr>
      </w:pPr>
      <w:bookmarkStart w:id="933" w:name="ET_speaker_שלומית_אבינח_61"/>
      <w:r w:rsidRPr="00DF771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F771E">
        <w:rPr>
          <w:rStyle w:val="TagStyle"/>
          <w:rtl/>
        </w:rPr>
        <w:t xml:space="preserve"> &lt;&lt; דובר &gt;&gt;</w:t>
      </w:r>
      <w:r w:rsidR="00FD61E2">
        <w:rPr>
          <w:rtl/>
        </w:rPr>
        <w:t xml:space="preserve"> </w:t>
      </w:r>
      <w:bookmarkEnd w:id="933"/>
    </w:p>
    <w:p w14:paraId="7A2982BA" w14:textId="77777777" w:rsidR="00DF771E" w:rsidRDefault="00DF771E" w:rsidP="00DF771E">
      <w:pPr>
        <w:pStyle w:val="KeepWithNext"/>
        <w:rPr>
          <w:rtl/>
          <w:lang w:eastAsia="he-IL"/>
        </w:rPr>
      </w:pPr>
    </w:p>
    <w:p w14:paraId="076EC681" w14:textId="5129CE18" w:rsidR="00DF771E" w:rsidRDefault="00DF771E" w:rsidP="00DF771E">
      <w:pPr>
        <w:rPr>
          <w:rtl/>
          <w:lang w:eastAsia="he-IL"/>
        </w:rPr>
      </w:pPr>
      <w:bookmarkStart w:id="934" w:name="_ETM_Q1_2184044"/>
      <w:bookmarkStart w:id="935" w:name="_ETM_Q1_2184091"/>
      <w:bookmarkEnd w:id="934"/>
      <w:bookmarkEnd w:id="935"/>
      <w:r>
        <w:rPr>
          <w:rFonts w:hint="cs"/>
          <w:rtl/>
          <w:lang w:eastAsia="he-IL"/>
        </w:rPr>
        <w:t xml:space="preserve">עודד </w:t>
      </w:r>
      <w:bookmarkStart w:id="936" w:name="_ETM_Q1_2184696"/>
      <w:bookmarkEnd w:id="936"/>
      <w:r>
        <w:rPr>
          <w:rFonts w:hint="cs"/>
          <w:rtl/>
          <w:lang w:eastAsia="he-IL"/>
        </w:rPr>
        <w:t xml:space="preserve">מתקשר. </w:t>
      </w:r>
      <w:bookmarkStart w:id="937" w:name="_ETM_Q1_2210273"/>
      <w:bookmarkEnd w:id="937"/>
    </w:p>
    <w:p w14:paraId="0E34035E" w14:textId="77777777" w:rsidR="00DF771E" w:rsidRDefault="00DF771E" w:rsidP="00DF771E">
      <w:pPr>
        <w:rPr>
          <w:rtl/>
          <w:lang w:eastAsia="he-IL"/>
        </w:rPr>
      </w:pPr>
      <w:bookmarkStart w:id="938" w:name="_ETM_Q1_2205744"/>
      <w:bookmarkStart w:id="939" w:name="_ETM_Q1_2205777"/>
      <w:bookmarkStart w:id="940" w:name="_ETM_Q1_2205904"/>
      <w:bookmarkEnd w:id="938"/>
      <w:bookmarkEnd w:id="939"/>
      <w:bookmarkEnd w:id="940"/>
    </w:p>
    <w:p w14:paraId="283CF11B" w14:textId="7C71EEB5" w:rsidR="00DF771E" w:rsidRDefault="00DF771E" w:rsidP="00DF771E">
      <w:pPr>
        <w:rPr>
          <w:rtl/>
          <w:lang w:eastAsia="he-IL"/>
        </w:rPr>
      </w:pPr>
      <w:bookmarkStart w:id="941" w:name="_ETM_Q1_2205938"/>
      <w:bookmarkEnd w:id="941"/>
      <w:r>
        <w:rPr>
          <w:rFonts w:hint="cs"/>
          <w:rtl/>
          <w:lang w:eastAsia="he-IL"/>
        </w:rPr>
        <w:t xml:space="preserve">(הקלטה של המענה של רשות המיסים). </w:t>
      </w:r>
    </w:p>
    <w:p w14:paraId="158C48FF" w14:textId="77777777" w:rsidR="00DF771E" w:rsidRDefault="00DF771E" w:rsidP="00DF771E">
      <w:pPr>
        <w:rPr>
          <w:rtl/>
          <w:lang w:eastAsia="he-IL"/>
        </w:rPr>
      </w:pPr>
      <w:bookmarkStart w:id="942" w:name="_ETM_Q1_2229304"/>
      <w:bookmarkStart w:id="943" w:name="_ETM_Q1_2229336"/>
      <w:bookmarkEnd w:id="942"/>
      <w:bookmarkEnd w:id="943"/>
    </w:p>
    <w:p w14:paraId="4100040B" w14:textId="07EBEF4A" w:rsidR="00DF771E" w:rsidRDefault="00DF771E" w:rsidP="00DF771E">
      <w:pPr>
        <w:pStyle w:val="af6"/>
        <w:keepNext/>
        <w:rPr>
          <w:rtl/>
        </w:rPr>
      </w:pPr>
      <w:bookmarkStart w:id="944" w:name="ET_yor_5520_62"/>
      <w:r w:rsidRPr="00DF77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771E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944"/>
    </w:p>
    <w:p w14:paraId="7BB340B5" w14:textId="77777777" w:rsidR="00DF771E" w:rsidRDefault="00DF771E" w:rsidP="00DF771E">
      <w:pPr>
        <w:pStyle w:val="KeepWithNext"/>
        <w:rPr>
          <w:rtl/>
          <w:lang w:eastAsia="he-IL"/>
        </w:rPr>
      </w:pPr>
    </w:p>
    <w:p w14:paraId="227BD5D7" w14:textId="14BB0DC6" w:rsidR="00DF771E" w:rsidRDefault="00DF771E" w:rsidP="00DF7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בחרתי כלום, אני לא מבין אף מילה. אם אני </w:t>
      </w:r>
      <w:bookmarkStart w:id="945" w:name="_ETM_Q1_2230527"/>
      <w:bookmarkEnd w:id="945"/>
      <w:r>
        <w:rPr>
          <w:rFonts w:hint="cs"/>
          <w:rtl/>
          <w:lang w:eastAsia="he-IL"/>
        </w:rPr>
        <w:t xml:space="preserve">דובר רוסית לא הבנתי, אם אני דובר צרפתית לא הבנתי, </w:t>
      </w:r>
      <w:bookmarkStart w:id="946" w:name="_ETM_Q1_2236680"/>
      <w:bookmarkEnd w:id="946"/>
      <w:r>
        <w:rPr>
          <w:rFonts w:hint="cs"/>
          <w:rtl/>
          <w:lang w:eastAsia="he-IL"/>
        </w:rPr>
        <w:t xml:space="preserve">אם אני דובר אנגלית לא הבנתי, מבחינתי לא ניתן </w:t>
      </w:r>
      <w:bookmarkStart w:id="947" w:name="_ETM_Q1_2238784"/>
      <w:bookmarkEnd w:id="947"/>
      <w:r>
        <w:rPr>
          <w:rFonts w:hint="cs"/>
          <w:rtl/>
          <w:lang w:eastAsia="he-IL"/>
        </w:rPr>
        <w:t>לי מענה. זה בדיוק הסיפור של שירות שפתי. זה א'-ב'</w:t>
      </w:r>
      <w:bookmarkStart w:id="948" w:name="_ETM_Q1_2246968"/>
      <w:bookmarkEnd w:id="948"/>
      <w:r>
        <w:rPr>
          <w:rFonts w:hint="cs"/>
          <w:rtl/>
          <w:lang w:eastAsia="he-IL"/>
        </w:rPr>
        <w:t xml:space="preserve"> עוד לפני הדברים האחרים. את לא מייצגת את אגף התקציבים</w:t>
      </w:r>
      <w:bookmarkStart w:id="949" w:name="_ETM_Q1_2248813"/>
      <w:bookmarkEnd w:id="949"/>
      <w:r>
        <w:rPr>
          <w:rFonts w:hint="cs"/>
          <w:rtl/>
          <w:lang w:eastAsia="he-IL"/>
        </w:rPr>
        <w:t xml:space="preserve"> פה אז אני לא אפנה אלייך בהיבט של התקצוב </w:t>
      </w:r>
      <w:bookmarkStart w:id="950" w:name="_ETM_Q1_2251621"/>
      <w:bookmarkEnd w:id="950"/>
      <w:r>
        <w:rPr>
          <w:rFonts w:hint="cs"/>
          <w:rtl/>
          <w:lang w:eastAsia="he-IL"/>
        </w:rPr>
        <w:t xml:space="preserve">לתמיכות. אין פה מישהו מאגף התקציבים, </w:t>
      </w:r>
      <w:bookmarkStart w:id="951" w:name="_ETM_Q1_2256552"/>
      <w:bookmarkEnd w:id="951"/>
      <w:r>
        <w:rPr>
          <w:rFonts w:hint="cs"/>
          <w:rtl/>
          <w:lang w:eastAsia="he-IL"/>
        </w:rPr>
        <w:t xml:space="preserve">אבל לתשומת ליבכם, אני גם אוציא בכתב את הנושא הזה. </w:t>
      </w:r>
      <w:bookmarkStart w:id="952" w:name="_ETM_Q1_2262097"/>
      <w:bookmarkStart w:id="953" w:name="_ETM_Q1_2262248"/>
      <w:bookmarkEnd w:id="952"/>
      <w:bookmarkEnd w:id="953"/>
    </w:p>
    <w:p w14:paraId="5852E575" w14:textId="77777777" w:rsidR="00DF771E" w:rsidRDefault="00DF771E" w:rsidP="00DF771E">
      <w:pPr>
        <w:rPr>
          <w:rtl/>
          <w:lang w:eastAsia="he-IL"/>
        </w:rPr>
      </w:pPr>
      <w:bookmarkStart w:id="954" w:name="_ETM_Q1_2262285"/>
      <w:bookmarkStart w:id="955" w:name="_ETM_Q1_2263272"/>
      <w:bookmarkEnd w:id="954"/>
      <w:bookmarkEnd w:id="955"/>
    </w:p>
    <w:p w14:paraId="611DEE63" w14:textId="22CAACA0" w:rsidR="00DF771E" w:rsidRDefault="00DF771E" w:rsidP="00DF771E">
      <w:pPr>
        <w:rPr>
          <w:rtl/>
          <w:lang w:eastAsia="he-IL"/>
        </w:rPr>
      </w:pPr>
      <w:bookmarkStart w:id="956" w:name="_ETM_Q1_2263303"/>
      <w:bookmarkEnd w:id="956"/>
      <w:r>
        <w:rPr>
          <w:rFonts w:hint="cs"/>
          <w:rtl/>
          <w:lang w:eastAsia="he-IL"/>
        </w:rPr>
        <w:t>יש התייחסויות נוספות של מישהו שרוצה לפני שאני</w:t>
      </w:r>
      <w:bookmarkStart w:id="957" w:name="_ETM_Q1_2266698"/>
      <w:bookmarkEnd w:id="957"/>
      <w:r>
        <w:rPr>
          <w:rFonts w:hint="cs"/>
          <w:rtl/>
          <w:lang w:eastAsia="he-IL"/>
        </w:rPr>
        <w:t xml:space="preserve"> מסכם? ביקשה דיאנה. </w:t>
      </w:r>
    </w:p>
    <w:p w14:paraId="77A49A84" w14:textId="77777777" w:rsidR="00DF771E" w:rsidRDefault="00DF771E" w:rsidP="00DF771E">
      <w:pPr>
        <w:rPr>
          <w:rtl/>
          <w:lang w:eastAsia="he-IL"/>
        </w:rPr>
      </w:pPr>
      <w:bookmarkStart w:id="958" w:name="_ETM_Q1_2271668"/>
      <w:bookmarkStart w:id="959" w:name="_ETM_Q1_2271702"/>
      <w:bookmarkStart w:id="960" w:name="_ETM_Q1_2271381"/>
      <w:bookmarkEnd w:id="958"/>
      <w:bookmarkEnd w:id="959"/>
      <w:bookmarkEnd w:id="960"/>
    </w:p>
    <w:p w14:paraId="2F69848E" w14:textId="7706C0A3" w:rsidR="00DF771E" w:rsidRDefault="00DF771E" w:rsidP="00DF771E">
      <w:pPr>
        <w:pStyle w:val="af9"/>
        <w:keepNext/>
        <w:rPr>
          <w:rtl/>
          <w:lang w:eastAsia="he-IL"/>
        </w:rPr>
      </w:pPr>
      <w:bookmarkStart w:id="961" w:name="ET_guest_937049_63"/>
      <w:r w:rsidRPr="00DF7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DF771E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961"/>
    </w:p>
    <w:p w14:paraId="7F3F9D04" w14:textId="77777777" w:rsidR="00DF771E" w:rsidRDefault="00DF771E" w:rsidP="00DF771E">
      <w:pPr>
        <w:pStyle w:val="KeepWithNext"/>
        <w:rPr>
          <w:rtl/>
          <w:lang w:eastAsia="he-IL"/>
        </w:rPr>
      </w:pPr>
    </w:p>
    <w:p w14:paraId="17E3CE14" w14:textId="77777777" w:rsidR="00DF771E" w:rsidRDefault="00DF771E" w:rsidP="00DF771E">
      <w:pPr>
        <w:rPr>
          <w:rtl/>
          <w:lang w:eastAsia="he-IL"/>
        </w:rPr>
      </w:pPr>
      <w:bookmarkStart w:id="962" w:name="_ETM_Q1_2271584"/>
      <w:bookmarkStart w:id="963" w:name="_ETM_Q1_2271608"/>
      <w:bookmarkEnd w:id="962"/>
      <w:bookmarkEnd w:id="963"/>
      <w:r>
        <w:rPr>
          <w:rFonts w:hint="cs"/>
          <w:rtl/>
          <w:lang w:eastAsia="he-IL"/>
        </w:rPr>
        <w:t xml:space="preserve">אנחנו עמותה שעוסקת במיצוי זכויות בתחום העבודה, </w:t>
      </w:r>
      <w:bookmarkStart w:id="964" w:name="_ETM_Q1_2283214"/>
      <w:bookmarkEnd w:id="964"/>
      <w:r>
        <w:rPr>
          <w:rFonts w:hint="cs"/>
          <w:rtl/>
          <w:lang w:eastAsia="he-IL"/>
        </w:rPr>
        <w:t xml:space="preserve">מול מעסיקים, אנחנו מטפלים בעשרות אלפי פניות במוקד הטלפוני שאנחנו </w:t>
      </w:r>
      <w:bookmarkStart w:id="965" w:name="_ETM_Q1_2290272"/>
      <w:bookmarkEnd w:id="965"/>
      <w:r>
        <w:rPr>
          <w:rFonts w:hint="cs"/>
          <w:rtl/>
          <w:lang w:eastAsia="he-IL"/>
        </w:rPr>
        <w:t>מפעילים ופניות באי-מייל ובנוסף אנחנו מטפלים בכ-4,000 תיקים בשנה, תיקים</w:t>
      </w:r>
      <w:bookmarkStart w:id="966" w:name="_ETM_Q1_2295915"/>
      <w:bookmarkEnd w:id="966"/>
      <w:r>
        <w:rPr>
          <w:rFonts w:hint="cs"/>
          <w:rtl/>
          <w:lang w:eastAsia="he-IL"/>
        </w:rPr>
        <w:t xml:space="preserve"> מול מעסיקים פרטניים. </w:t>
      </w:r>
    </w:p>
    <w:p w14:paraId="6724B3BA" w14:textId="77777777" w:rsidR="00DF771E" w:rsidRDefault="00DF771E" w:rsidP="00DF771E">
      <w:pPr>
        <w:rPr>
          <w:rtl/>
          <w:lang w:eastAsia="he-IL"/>
        </w:rPr>
      </w:pPr>
      <w:bookmarkStart w:id="967" w:name="_ETM_Q1_2310001"/>
      <w:bookmarkStart w:id="968" w:name="_ETM_Q1_2310034"/>
      <w:bookmarkEnd w:id="967"/>
      <w:bookmarkEnd w:id="968"/>
    </w:p>
    <w:p w14:paraId="73469FC7" w14:textId="7E0F632E" w:rsidR="00DF771E" w:rsidRDefault="00DF771E" w:rsidP="00DF771E">
      <w:pPr>
        <w:rPr>
          <w:rtl/>
          <w:lang w:eastAsia="he-IL"/>
        </w:rPr>
      </w:pPr>
      <w:bookmarkStart w:id="969" w:name="_ETM_Q1_2310152"/>
      <w:bookmarkStart w:id="970" w:name="_ETM_Q1_2310182"/>
      <w:bookmarkEnd w:id="969"/>
      <w:bookmarkEnd w:id="970"/>
      <w:r>
        <w:rPr>
          <w:rFonts w:hint="cs"/>
          <w:rtl/>
          <w:lang w:eastAsia="he-IL"/>
        </w:rPr>
        <w:t xml:space="preserve">היה לנו חשוב לבוא לדיון הזה כדי </w:t>
      </w:r>
      <w:bookmarkStart w:id="971" w:name="_ETM_Q1_2302282"/>
      <w:bookmarkEnd w:id="971"/>
      <w:r>
        <w:rPr>
          <w:rFonts w:hint="cs"/>
          <w:rtl/>
          <w:lang w:eastAsia="he-IL"/>
        </w:rPr>
        <w:t xml:space="preserve">להציג חלק מהמקרים שמגיעים אלינו במחלקת עובדים ישראלים, כי יש </w:t>
      </w:r>
      <w:bookmarkStart w:id="972" w:name="_ETM_Q1_2304644"/>
      <w:bookmarkEnd w:id="972"/>
      <w:r>
        <w:rPr>
          <w:rFonts w:hint="cs"/>
          <w:rtl/>
          <w:lang w:eastAsia="he-IL"/>
        </w:rPr>
        <w:t xml:space="preserve">לנו מחלקה שעוסקת בפניות של עובדים ישראלים בשכר נמוך, </w:t>
      </w:r>
      <w:bookmarkStart w:id="973" w:name="_ETM_Q1_2308662"/>
      <w:bookmarkEnd w:id="973"/>
      <w:r>
        <w:rPr>
          <w:rFonts w:hint="cs"/>
          <w:rtl/>
          <w:lang w:eastAsia="he-IL"/>
        </w:rPr>
        <w:t>הרבה מהם הם עולים חדשים ועולים ותיקים. יש לנו פרויקט</w:t>
      </w:r>
      <w:bookmarkStart w:id="974" w:name="_ETM_Q1_2313721"/>
      <w:bookmarkEnd w:id="974"/>
      <w:r>
        <w:rPr>
          <w:rFonts w:hint="cs"/>
          <w:rtl/>
          <w:lang w:eastAsia="he-IL"/>
        </w:rPr>
        <w:t xml:space="preserve"> משותף עם אגודת יהודי אתיופיה, מרבית העובדים יוצאי קהילת</w:t>
      </w:r>
      <w:bookmarkStart w:id="975" w:name="_ETM_Q1_2318591"/>
      <w:bookmarkEnd w:id="975"/>
      <w:r>
        <w:rPr>
          <w:rFonts w:hint="cs"/>
          <w:rtl/>
          <w:lang w:eastAsia="he-IL"/>
        </w:rPr>
        <w:t xml:space="preserve"> אתיופיה שמגיעים אלינו הם עובדי קבלן, הרבה מאוד מהעולים הוותיקים וגם עולים חדשים יוצאי ברה"מ או מדינות אחרות </w:t>
      </w:r>
      <w:bookmarkStart w:id="976" w:name="_ETM_Q1_2332505"/>
      <w:bookmarkEnd w:id="976"/>
      <w:r>
        <w:rPr>
          <w:rFonts w:hint="cs"/>
          <w:rtl/>
          <w:lang w:eastAsia="he-IL"/>
        </w:rPr>
        <w:t>הם עובדי קבלן, הרבה מהם מועסקים בתבניות העסקה שעתיות, תבניות העסקה שגם ככה בי</w:t>
      </w:r>
      <w:r w:rsidR="00A62CFB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יום הן יותר פוגעניות, מעניקות </w:t>
      </w:r>
      <w:bookmarkStart w:id="977" w:name="_ETM_Q1_2341356"/>
      <w:bookmarkEnd w:id="977"/>
      <w:r>
        <w:rPr>
          <w:rFonts w:hint="cs"/>
          <w:rtl/>
          <w:lang w:eastAsia="he-IL"/>
        </w:rPr>
        <w:t>להם זכויות פחות טובות מאשר עוב</w:t>
      </w:r>
      <w:r w:rsidR="00A62CFB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ם בתבניות העסקה אחרות. </w:t>
      </w:r>
      <w:bookmarkStart w:id="978" w:name="_ETM_Q1_2344614"/>
      <w:bookmarkEnd w:id="978"/>
    </w:p>
    <w:p w14:paraId="2E76E5DF" w14:textId="77777777" w:rsidR="00DF771E" w:rsidRDefault="00DF771E" w:rsidP="00DF771E">
      <w:pPr>
        <w:rPr>
          <w:rtl/>
          <w:lang w:eastAsia="he-IL"/>
        </w:rPr>
      </w:pPr>
      <w:bookmarkStart w:id="979" w:name="_ETM_Q1_2344771"/>
      <w:bookmarkStart w:id="980" w:name="_ETM_Q1_2344807"/>
      <w:bookmarkEnd w:id="979"/>
      <w:bookmarkEnd w:id="980"/>
    </w:p>
    <w:p w14:paraId="7371210A" w14:textId="1703420D" w:rsidR="00DF771E" w:rsidRDefault="00DF771E" w:rsidP="00DF771E">
      <w:pPr>
        <w:rPr>
          <w:rtl/>
          <w:lang w:eastAsia="he-IL"/>
        </w:rPr>
      </w:pPr>
      <w:bookmarkStart w:id="981" w:name="_ETM_Q1_2344915"/>
      <w:bookmarkStart w:id="982" w:name="_ETM_Q1_2344944"/>
      <w:bookmarkEnd w:id="981"/>
      <w:bookmarkEnd w:id="982"/>
      <w:r>
        <w:rPr>
          <w:rFonts w:hint="cs"/>
          <w:rtl/>
          <w:lang w:eastAsia="he-IL"/>
        </w:rPr>
        <w:t xml:space="preserve">בשעת חירום בזמן המלחמה זה בולט הרבה יותר. אנחנו ראינו </w:t>
      </w:r>
      <w:bookmarkStart w:id="983" w:name="_ETM_Q1_2351011"/>
      <w:bookmarkEnd w:id="983"/>
      <w:r>
        <w:rPr>
          <w:rFonts w:hint="cs"/>
          <w:rtl/>
          <w:lang w:eastAsia="he-IL"/>
        </w:rPr>
        <w:t xml:space="preserve">גידול מאוד משמעותי במספר הפניות שהגיעו אלינו במהלך המלחמה. אנחנו </w:t>
      </w:r>
      <w:bookmarkStart w:id="984" w:name="_ETM_Q1_2355124"/>
      <w:bookmarkEnd w:id="984"/>
      <w:r>
        <w:rPr>
          <w:rFonts w:hint="cs"/>
          <w:rtl/>
          <w:lang w:eastAsia="he-IL"/>
        </w:rPr>
        <w:t>הגשנו נייר עמדה לדיון יחד עם אגודת יהודי אתיופיה ו</w:t>
      </w:r>
      <w:bookmarkStart w:id="985" w:name="_ETM_Q1_2361996"/>
      <w:bookmarkEnd w:id="985"/>
      <w:r>
        <w:rPr>
          <w:rFonts w:hint="cs"/>
          <w:rtl/>
          <w:lang w:eastAsia="he-IL"/>
        </w:rPr>
        <w:t>גם עם אגודת איתך-מע</w:t>
      </w:r>
      <w:r w:rsidR="00A62CF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 ושדולת הנשים שגם הן</w:t>
      </w:r>
      <w:bookmarkStart w:id="986" w:name="_ETM_Q1_2366954"/>
      <w:bookmarkEnd w:id="986"/>
      <w:r>
        <w:rPr>
          <w:rFonts w:hint="cs"/>
          <w:rtl/>
          <w:lang w:eastAsia="he-IL"/>
        </w:rPr>
        <w:t xml:space="preserve"> מפעילות מוקדים וגם הן ראו גידול מאוד מאוד משמעותי במספר </w:t>
      </w:r>
      <w:bookmarkStart w:id="987" w:name="_ETM_Q1_2365995"/>
      <w:bookmarkEnd w:id="987"/>
      <w:r>
        <w:rPr>
          <w:rFonts w:hint="cs"/>
          <w:rtl/>
          <w:lang w:eastAsia="he-IL"/>
        </w:rPr>
        <w:t xml:space="preserve">הפניות שהגיעו אליהם בעיקר מעובדות מוחלשות יוצאות ברה"מ או יהדות </w:t>
      </w:r>
      <w:bookmarkStart w:id="988" w:name="_ETM_Q1_2377059"/>
      <w:bookmarkEnd w:id="988"/>
      <w:r>
        <w:rPr>
          <w:rFonts w:hint="cs"/>
          <w:rtl/>
          <w:lang w:eastAsia="he-IL"/>
        </w:rPr>
        <w:t xml:space="preserve">אתיופיה. </w:t>
      </w:r>
    </w:p>
    <w:p w14:paraId="2E458D34" w14:textId="77777777" w:rsidR="00DF771E" w:rsidRDefault="00DF771E" w:rsidP="00DF771E">
      <w:pPr>
        <w:rPr>
          <w:rtl/>
          <w:lang w:eastAsia="he-IL"/>
        </w:rPr>
      </w:pPr>
      <w:bookmarkStart w:id="989" w:name="_ETM_Q1_2379754"/>
      <w:bookmarkStart w:id="990" w:name="_ETM_Q1_2379786"/>
      <w:bookmarkStart w:id="991" w:name="_ETM_Q1_2379914"/>
      <w:bookmarkEnd w:id="989"/>
      <w:bookmarkEnd w:id="990"/>
      <w:bookmarkEnd w:id="991"/>
    </w:p>
    <w:p w14:paraId="31F2D982" w14:textId="282B2ABD" w:rsidR="00364609" w:rsidRDefault="00DF771E" w:rsidP="00364609">
      <w:pPr>
        <w:rPr>
          <w:rtl/>
          <w:lang w:eastAsia="he-IL"/>
        </w:rPr>
      </w:pPr>
      <w:bookmarkStart w:id="992" w:name="_ETM_Q1_2379945"/>
      <w:bookmarkEnd w:id="992"/>
      <w:r>
        <w:rPr>
          <w:rFonts w:hint="cs"/>
          <w:rtl/>
          <w:lang w:eastAsia="he-IL"/>
        </w:rPr>
        <w:t xml:space="preserve">הוואקום הזה שהמדינה יצרה בעצם זה שהיא לא מספקת </w:t>
      </w:r>
      <w:bookmarkStart w:id="993" w:name="_ETM_Q1_2381104"/>
      <w:bookmarkEnd w:id="993"/>
      <w:r w:rsidR="00364609">
        <w:rPr>
          <w:rFonts w:hint="cs"/>
          <w:rtl/>
          <w:lang w:eastAsia="he-IL"/>
        </w:rPr>
        <w:t xml:space="preserve">מיצוי זכויות בעולם התעסוקה זה משהו שנמשך במשך הרבה מאוד </w:t>
      </w:r>
      <w:bookmarkStart w:id="994" w:name="_ETM_Q1_2386516"/>
      <w:bookmarkEnd w:id="994"/>
      <w:r w:rsidR="00364609">
        <w:rPr>
          <w:rFonts w:hint="cs"/>
          <w:rtl/>
          <w:lang w:eastAsia="he-IL"/>
        </w:rPr>
        <w:t xml:space="preserve">שנים למרבה הצער ורצינו להאיר זרקור על זה שבעבר היו </w:t>
      </w:r>
      <w:bookmarkStart w:id="995" w:name="_ETM_Q1_2396717"/>
      <w:bookmarkEnd w:id="995"/>
      <w:r w:rsidR="00364609">
        <w:rPr>
          <w:rFonts w:hint="cs"/>
          <w:rtl/>
          <w:lang w:eastAsia="he-IL"/>
        </w:rPr>
        <w:t xml:space="preserve">מבחני תמיכה לארגונים שמפעילים מוקדי סיוע לעובדים ישראלים בעולם העבודה. </w:t>
      </w:r>
      <w:bookmarkStart w:id="996" w:name="_ETM_Q1_2400000"/>
      <w:bookmarkEnd w:id="996"/>
      <w:r w:rsidR="00364609">
        <w:rPr>
          <w:rFonts w:hint="cs"/>
          <w:rtl/>
          <w:lang w:eastAsia="he-IL"/>
        </w:rPr>
        <w:t xml:space="preserve">היו מבחני תמיכה בערך עד 2019 והמבחנים האלה כבר לא </w:t>
      </w:r>
      <w:bookmarkStart w:id="997" w:name="_ETM_Q1_2406414"/>
      <w:bookmarkEnd w:id="997"/>
      <w:r w:rsidR="00364609">
        <w:rPr>
          <w:rFonts w:hint="cs"/>
          <w:rtl/>
          <w:lang w:eastAsia="he-IL"/>
        </w:rPr>
        <w:t>קיי</w:t>
      </w:r>
      <w:r w:rsidR="00A62CFB">
        <w:rPr>
          <w:rFonts w:hint="cs"/>
          <w:rtl/>
          <w:lang w:eastAsia="he-IL"/>
        </w:rPr>
        <w:t>מים</w:t>
      </w:r>
      <w:r w:rsidR="00364609">
        <w:rPr>
          <w:rFonts w:hint="cs"/>
          <w:rtl/>
          <w:lang w:eastAsia="he-IL"/>
        </w:rPr>
        <w:t xml:space="preserve"> מאז, הפסיקו לתקצב אותם. </w:t>
      </w:r>
      <w:bookmarkStart w:id="998" w:name="_ETM_Q1_2409622"/>
      <w:bookmarkStart w:id="999" w:name="_ETM_Q1_2409671"/>
      <w:bookmarkStart w:id="1000" w:name="_ETM_Q1_2409783"/>
      <w:bookmarkStart w:id="1001" w:name="_ETM_Q1_2409823"/>
      <w:bookmarkEnd w:id="998"/>
      <w:bookmarkEnd w:id="999"/>
      <w:bookmarkEnd w:id="1000"/>
      <w:bookmarkEnd w:id="1001"/>
      <w:r w:rsidR="00364609">
        <w:rPr>
          <w:rFonts w:hint="cs"/>
          <w:rtl/>
          <w:lang w:eastAsia="he-IL"/>
        </w:rPr>
        <w:t>אנחנו ביחד עם עמותת איתך-מע</w:t>
      </w:r>
      <w:r w:rsidR="00A62CFB">
        <w:rPr>
          <w:rFonts w:hint="cs"/>
          <w:rtl/>
          <w:lang w:eastAsia="he-IL"/>
        </w:rPr>
        <w:t>כי</w:t>
      </w:r>
      <w:r w:rsidR="00364609">
        <w:rPr>
          <w:rFonts w:hint="cs"/>
          <w:rtl/>
          <w:lang w:eastAsia="he-IL"/>
        </w:rPr>
        <w:t xml:space="preserve"> </w:t>
      </w:r>
      <w:bookmarkStart w:id="1002" w:name="_ETM_Q1_2409549"/>
      <w:bookmarkEnd w:id="1002"/>
      <w:r w:rsidR="00364609">
        <w:rPr>
          <w:rFonts w:hint="cs"/>
          <w:rtl/>
          <w:lang w:eastAsia="he-IL"/>
        </w:rPr>
        <w:t xml:space="preserve">ושדולת הנשים היינו מקבלים תקצוב על המוקדים שאנחנו מפעילים ומאז </w:t>
      </w:r>
      <w:bookmarkStart w:id="1003" w:name="_ETM_Q1_2415116"/>
      <w:bookmarkEnd w:id="1003"/>
      <w:r w:rsidR="00364609">
        <w:rPr>
          <w:rFonts w:hint="cs"/>
          <w:rtl/>
          <w:lang w:eastAsia="he-IL"/>
        </w:rPr>
        <w:t>שאין לנו את זה - - -</w:t>
      </w:r>
      <w:bookmarkStart w:id="1004" w:name="_ETM_Q1_2417610"/>
      <w:bookmarkEnd w:id="1004"/>
    </w:p>
    <w:p w14:paraId="60750E10" w14:textId="77777777" w:rsidR="00364609" w:rsidRDefault="00364609" w:rsidP="00364609">
      <w:pPr>
        <w:rPr>
          <w:rtl/>
          <w:lang w:eastAsia="he-IL"/>
        </w:rPr>
      </w:pPr>
      <w:bookmarkStart w:id="1005" w:name="_ETM_Q1_2417657"/>
      <w:bookmarkEnd w:id="1005"/>
    </w:p>
    <w:p w14:paraId="4C6FF787" w14:textId="55F9BDF6" w:rsidR="00364609" w:rsidRDefault="00364609" w:rsidP="00364609">
      <w:pPr>
        <w:pStyle w:val="af6"/>
        <w:keepNext/>
        <w:rPr>
          <w:rtl/>
        </w:rPr>
      </w:pPr>
      <w:bookmarkStart w:id="1006" w:name="ET_yor_5520_64"/>
      <w:r w:rsidRPr="003646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64609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1006"/>
    </w:p>
    <w:p w14:paraId="4BDA9720" w14:textId="77777777" w:rsidR="00364609" w:rsidRDefault="00364609" w:rsidP="00364609">
      <w:pPr>
        <w:pStyle w:val="KeepWithNext"/>
        <w:rPr>
          <w:rtl/>
          <w:lang w:eastAsia="he-IL"/>
        </w:rPr>
      </w:pPr>
    </w:p>
    <w:p w14:paraId="70AC8DF0" w14:textId="323662C6" w:rsidR="00364609" w:rsidRDefault="00364609" w:rsidP="00364609">
      <w:pPr>
        <w:rPr>
          <w:rtl/>
          <w:lang w:eastAsia="he-IL"/>
        </w:rPr>
      </w:pPr>
      <w:bookmarkStart w:id="1007" w:name="_ETM_Q1_2418821"/>
      <w:bookmarkStart w:id="1008" w:name="_ETM_Q1_2418867"/>
      <w:bookmarkEnd w:id="1007"/>
      <w:bookmarkEnd w:id="1008"/>
      <w:r>
        <w:rPr>
          <w:rFonts w:hint="cs"/>
          <w:rtl/>
          <w:lang w:eastAsia="he-IL"/>
        </w:rPr>
        <w:t xml:space="preserve">מאיזה משרד זה היה? </w:t>
      </w:r>
      <w:bookmarkStart w:id="1009" w:name="_ETM_Q1_2416607"/>
      <w:bookmarkEnd w:id="1009"/>
    </w:p>
    <w:p w14:paraId="0DF82BD2" w14:textId="77777777" w:rsidR="00364609" w:rsidRDefault="00364609" w:rsidP="00364609">
      <w:pPr>
        <w:rPr>
          <w:rtl/>
          <w:lang w:eastAsia="he-IL"/>
        </w:rPr>
      </w:pPr>
      <w:bookmarkStart w:id="1010" w:name="_ETM_Q1_2416793"/>
      <w:bookmarkStart w:id="1011" w:name="_ETM_Q1_2416844"/>
      <w:bookmarkEnd w:id="1010"/>
      <w:bookmarkEnd w:id="1011"/>
    </w:p>
    <w:p w14:paraId="4BD4C286" w14:textId="5236D4B7" w:rsidR="00364609" w:rsidRDefault="00364609" w:rsidP="00364609">
      <w:pPr>
        <w:pStyle w:val="af9"/>
        <w:keepNext/>
        <w:rPr>
          <w:rtl/>
          <w:lang w:eastAsia="he-IL"/>
        </w:rPr>
      </w:pPr>
      <w:bookmarkStart w:id="1012" w:name="ET_guest_937049_65"/>
      <w:r w:rsidRPr="0036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364609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1012"/>
    </w:p>
    <w:p w14:paraId="0B920274" w14:textId="77777777" w:rsidR="00364609" w:rsidRDefault="00364609" w:rsidP="00364609">
      <w:pPr>
        <w:pStyle w:val="KeepWithNext"/>
        <w:rPr>
          <w:rtl/>
          <w:lang w:eastAsia="he-IL"/>
        </w:rPr>
      </w:pPr>
    </w:p>
    <w:p w14:paraId="0A6F21D6" w14:textId="75438FCA" w:rsidR="00364609" w:rsidRDefault="00364609" w:rsidP="00364609">
      <w:pPr>
        <w:rPr>
          <w:rtl/>
          <w:lang w:eastAsia="he-IL"/>
        </w:rPr>
      </w:pPr>
      <w:bookmarkStart w:id="1013" w:name="_ETM_Q1_2417738"/>
      <w:bookmarkStart w:id="1014" w:name="_ETM_Q1_2417784"/>
      <w:bookmarkEnd w:id="1013"/>
      <w:bookmarkEnd w:id="1014"/>
      <w:r>
        <w:rPr>
          <w:rFonts w:hint="cs"/>
          <w:rtl/>
          <w:lang w:eastAsia="he-IL"/>
        </w:rPr>
        <w:t xml:space="preserve">משרד העבודה. ואנחנו פנינו ואנחנו ממשיכים לפנות למשרד בנושא הזה, </w:t>
      </w:r>
      <w:bookmarkStart w:id="1015" w:name="_ETM_Q1_2421123"/>
      <w:bookmarkEnd w:id="1015"/>
      <w:r>
        <w:rPr>
          <w:rFonts w:hint="cs"/>
          <w:rtl/>
          <w:lang w:eastAsia="he-IL"/>
        </w:rPr>
        <w:t xml:space="preserve">אבל המבחנים לא מתפרסמים ואנחנו הבנו שהתקצוב כבר לא קיים </w:t>
      </w:r>
      <w:bookmarkStart w:id="1016" w:name="_ETM_Q1_2425995"/>
      <w:bookmarkEnd w:id="1016"/>
      <w:r>
        <w:rPr>
          <w:rFonts w:hint="cs"/>
          <w:rtl/>
          <w:lang w:eastAsia="he-IL"/>
        </w:rPr>
        <w:t xml:space="preserve">לפי סעיף 3(א) לחוק יסודות התקציב. </w:t>
      </w:r>
      <w:bookmarkStart w:id="1017" w:name="_ETM_Q1_2430290"/>
      <w:bookmarkEnd w:id="1017"/>
    </w:p>
    <w:p w14:paraId="19A853CA" w14:textId="77777777" w:rsidR="00364609" w:rsidRDefault="00364609" w:rsidP="00364609">
      <w:pPr>
        <w:rPr>
          <w:rtl/>
          <w:lang w:eastAsia="he-IL"/>
        </w:rPr>
      </w:pPr>
      <w:bookmarkStart w:id="1018" w:name="_ETM_Q1_2430341"/>
      <w:bookmarkEnd w:id="1018"/>
    </w:p>
    <w:p w14:paraId="3223EB6E" w14:textId="59A6C864" w:rsidR="00364609" w:rsidRDefault="00364609" w:rsidP="00364609">
      <w:pPr>
        <w:rPr>
          <w:rtl/>
          <w:lang w:eastAsia="he-IL"/>
        </w:rPr>
      </w:pPr>
      <w:bookmarkStart w:id="1019" w:name="_ETM_Q1_2430434"/>
      <w:bookmarkStart w:id="1020" w:name="_ETM_Q1_2430486"/>
      <w:bookmarkEnd w:id="1019"/>
      <w:bookmarkEnd w:id="1020"/>
      <w:r>
        <w:rPr>
          <w:rFonts w:hint="cs"/>
          <w:rtl/>
          <w:lang w:eastAsia="he-IL"/>
        </w:rPr>
        <w:t>אז אם אנחנו מדברים</w:t>
      </w:r>
      <w:bookmarkStart w:id="1021" w:name="_ETM_Q1_2432450"/>
      <w:bookmarkEnd w:id="1021"/>
      <w:r>
        <w:rPr>
          <w:rFonts w:hint="cs"/>
          <w:rtl/>
          <w:lang w:eastAsia="he-IL"/>
        </w:rPr>
        <w:t xml:space="preserve"> על מיצוי זכויות חשוב לזכור, הרבה מהעולים החדשים נמצאים קודם </w:t>
      </w:r>
      <w:bookmarkStart w:id="1022" w:name="_ETM_Q1_2435393"/>
      <w:bookmarkEnd w:id="1022"/>
      <w:r>
        <w:rPr>
          <w:rFonts w:hint="cs"/>
          <w:rtl/>
          <w:lang w:eastAsia="he-IL"/>
        </w:rPr>
        <w:t xml:space="preserve">כל בשוק התעסוקה, מיצוי הזכויות צריך להתחיל גם מול המעסיק </w:t>
      </w:r>
      <w:bookmarkStart w:id="1023" w:name="_ETM_Q1_2444146"/>
      <w:bookmarkEnd w:id="1023"/>
      <w:r>
        <w:rPr>
          <w:rFonts w:hint="cs"/>
          <w:rtl/>
          <w:lang w:eastAsia="he-IL"/>
        </w:rPr>
        <w:t xml:space="preserve">בדברים הבסיסיים שמגיעים לו ממקום העבודה. </w:t>
      </w:r>
      <w:bookmarkStart w:id="1024" w:name="_ETM_Q1_2447538"/>
      <w:bookmarkEnd w:id="1024"/>
    </w:p>
    <w:p w14:paraId="559FF17F" w14:textId="77777777" w:rsidR="00364609" w:rsidRDefault="00364609" w:rsidP="00364609">
      <w:pPr>
        <w:rPr>
          <w:rtl/>
          <w:lang w:eastAsia="he-IL"/>
        </w:rPr>
      </w:pPr>
      <w:bookmarkStart w:id="1025" w:name="_ETM_Q1_2447590"/>
      <w:bookmarkStart w:id="1026" w:name="_ETM_Q1_2447698"/>
      <w:bookmarkEnd w:id="1025"/>
      <w:bookmarkEnd w:id="1026"/>
    </w:p>
    <w:p w14:paraId="50FBAF7D" w14:textId="5AAB3823" w:rsidR="00364609" w:rsidRDefault="00364609" w:rsidP="00364609">
      <w:pPr>
        <w:rPr>
          <w:rtl/>
          <w:lang w:eastAsia="he-IL"/>
        </w:rPr>
      </w:pPr>
      <w:bookmarkStart w:id="1027" w:name="_ETM_Q1_2447751"/>
      <w:bookmarkEnd w:id="1027"/>
      <w:r>
        <w:rPr>
          <w:rFonts w:hint="cs"/>
          <w:rtl/>
          <w:lang w:eastAsia="he-IL"/>
        </w:rPr>
        <w:t xml:space="preserve">אם אני אתחבר לחוויה </w:t>
      </w:r>
      <w:bookmarkStart w:id="1028" w:name="_ETM_Q1_2450002"/>
      <w:bookmarkEnd w:id="1028"/>
      <w:r>
        <w:rPr>
          <w:rFonts w:hint="cs"/>
          <w:rtl/>
          <w:lang w:eastAsia="he-IL"/>
        </w:rPr>
        <w:t>האישית של</w:t>
      </w:r>
      <w:r w:rsidR="00D217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כמו שחבר הכנסת עשה, אני גם מגיעה ממשפחה </w:t>
      </w:r>
      <w:bookmarkStart w:id="1029" w:name="_ETM_Q1_2450772"/>
      <w:bookmarkEnd w:id="1029"/>
      <w:r>
        <w:rPr>
          <w:rFonts w:hint="cs"/>
          <w:rtl/>
          <w:lang w:eastAsia="he-IL"/>
        </w:rPr>
        <w:t xml:space="preserve">של עולים יוצאי ברה"מ, אני אמנם הגעתי לארץ כשהייתי תינוקת, </w:t>
      </w:r>
      <w:bookmarkStart w:id="1030" w:name="_ETM_Q1_2454756"/>
      <w:bookmarkEnd w:id="1030"/>
      <w:r>
        <w:rPr>
          <w:rFonts w:hint="cs"/>
          <w:rtl/>
          <w:lang w:eastAsia="he-IL"/>
        </w:rPr>
        <w:t xml:space="preserve">אבל כשגדלתי ראיתי יום יום שבוע שבוע את הקשיים שההורים </w:t>
      </w:r>
      <w:bookmarkStart w:id="1031" w:name="_ETM_Q1_2458907"/>
      <w:bookmarkEnd w:id="1031"/>
      <w:r>
        <w:rPr>
          <w:rFonts w:hint="cs"/>
          <w:rtl/>
          <w:lang w:eastAsia="he-IL"/>
        </w:rPr>
        <w:t xml:space="preserve">שלי התמודדו איתם, </w:t>
      </w:r>
      <w:r w:rsidR="00D2172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בני המשפחה שלי התמודדו איתם. מעבר לחסמים </w:t>
      </w:r>
      <w:bookmarkStart w:id="1032" w:name="_ETM_Q1_2467027"/>
      <w:bookmarkEnd w:id="1032"/>
      <w:r>
        <w:rPr>
          <w:rFonts w:hint="cs"/>
          <w:rtl/>
          <w:lang w:eastAsia="he-IL"/>
        </w:rPr>
        <w:t xml:space="preserve">השפתיים שהרבה דיברו עליהם והם מובנים מאליהם, אני לא אוסיף </w:t>
      </w:r>
      <w:bookmarkStart w:id="1033" w:name="_ETM_Q1_2469971"/>
      <w:bookmarkEnd w:id="1033"/>
      <w:r>
        <w:rPr>
          <w:rFonts w:hint="cs"/>
          <w:rtl/>
          <w:lang w:eastAsia="he-IL"/>
        </w:rPr>
        <w:t xml:space="preserve">על זה, אבל כשזה מגיע למקום העבודה, כשזה מגיע לדברים הכי בסיסיים המדינה צריכה לפעול יותר אקטיבית </w:t>
      </w:r>
      <w:bookmarkStart w:id="1034" w:name="_ETM_Q1_2477089"/>
      <w:bookmarkEnd w:id="1034"/>
      <w:r>
        <w:rPr>
          <w:rFonts w:hint="cs"/>
          <w:rtl/>
          <w:lang w:eastAsia="he-IL"/>
        </w:rPr>
        <w:t>גם כדי להנגיש מה מגיע לעולים החדשים וגם לעזור במיצוי</w:t>
      </w:r>
      <w:bookmarkStart w:id="1035" w:name="_ETM_Q1_2484137"/>
      <w:bookmarkEnd w:id="1035"/>
      <w:r>
        <w:rPr>
          <w:rFonts w:hint="cs"/>
          <w:rtl/>
          <w:lang w:eastAsia="he-IL"/>
        </w:rPr>
        <w:t xml:space="preserve"> הזכויות. אם היא לא עוזרת, אם היא מייצרת את הוואקום </w:t>
      </w:r>
      <w:bookmarkStart w:id="1036" w:name="_ETM_Q1_2485960"/>
      <w:bookmarkEnd w:id="1036"/>
      <w:r>
        <w:rPr>
          <w:rFonts w:hint="cs"/>
          <w:rtl/>
          <w:lang w:eastAsia="he-IL"/>
        </w:rPr>
        <w:t xml:space="preserve">הזה, אז לתת תמיכה לארגונים שרוצים ומוכנים לעשות את זה. </w:t>
      </w:r>
      <w:bookmarkStart w:id="1037" w:name="_ETM_Q1_2488347"/>
      <w:bookmarkEnd w:id="1037"/>
    </w:p>
    <w:p w14:paraId="3E918DD0" w14:textId="77777777" w:rsidR="00364609" w:rsidRDefault="00364609" w:rsidP="00364609">
      <w:pPr>
        <w:rPr>
          <w:rtl/>
          <w:lang w:eastAsia="he-IL"/>
        </w:rPr>
      </w:pPr>
      <w:bookmarkStart w:id="1038" w:name="_ETM_Q1_2488458"/>
      <w:bookmarkStart w:id="1039" w:name="_ETM_Q1_2488520"/>
      <w:bookmarkStart w:id="1040" w:name="_ETM_Q1_2489179"/>
      <w:bookmarkEnd w:id="1038"/>
      <w:bookmarkEnd w:id="1039"/>
      <w:bookmarkEnd w:id="1040"/>
    </w:p>
    <w:p w14:paraId="4B5585CC" w14:textId="7EBE015F" w:rsidR="00364609" w:rsidRDefault="00364609" w:rsidP="00364609">
      <w:pPr>
        <w:pStyle w:val="af6"/>
        <w:keepNext/>
        <w:rPr>
          <w:rtl/>
        </w:rPr>
      </w:pPr>
      <w:bookmarkStart w:id="1041" w:name="ET_yor_5520_66"/>
      <w:r w:rsidRPr="003646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4609">
        <w:rPr>
          <w:rStyle w:val="TagStyle"/>
          <w:rtl/>
        </w:rPr>
        <w:t xml:space="preserve"> &lt;&lt; יור &gt;&gt;</w:t>
      </w:r>
      <w:r w:rsidR="00FD61E2">
        <w:rPr>
          <w:rtl/>
        </w:rPr>
        <w:t xml:space="preserve"> </w:t>
      </w:r>
      <w:bookmarkEnd w:id="1041"/>
    </w:p>
    <w:p w14:paraId="6465D4D2" w14:textId="77777777" w:rsidR="00364609" w:rsidRDefault="00364609" w:rsidP="00364609">
      <w:pPr>
        <w:pStyle w:val="KeepWithNext"/>
        <w:rPr>
          <w:rtl/>
          <w:lang w:eastAsia="he-IL"/>
        </w:rPr>
      </w:pPr>
    </w:p>
    <w:p w14:paraId="480CEE5A" w14:textId="017064BC" w:rsidR="00364609" w:rsidRDefault="00364609" w:rsidP="0036460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42" w:name="_ETM_Q1_2489674"/>
      <w:bookmarkStart w:id="1043" w:name="_ETM_Q1_2489718"/>
      <w:bookmarkEnd w:id="1042"/>
      <w:bookmarkEnd w:id="1043"/>
      <w:r>
        <w:rPr>
          <w:rFonts w:hint="cs"/>
          <w:rtl/>
          <w:lang w:eastAsia="he-IL"/>
        </w:rPr>
        <w:t>רור. ביטוח לאומי</w:t>
      </w:r>
      <w:r w:rsidR="00D217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אתם נמצאים? </w:t>
      </w:r>
    </w:p>
    <w:p w14:paraId="61C312A9" w14:textId="77777777" w:rsidR="00364609" w:rsidRDefault="00364609" w:rsidP="00364609">
      <w:pPr>
        <w:rPr>
          <w:rtl/>
          <w:lang w:eastAsia="he-IL"/>
        </w:rPr>
      </w:pPr>
      <w:bookmarkStart w:id="1044" w:name="_ETM_Q1_2492835"/>
      <w:bookmarkStart w:id="1045" w:name="_ETM_Q1_2492891"/>
      <w:bookmarkStart w:id="1046" w:name="_ETM_Q1_2496051"/>
      <w:bookmarkEnd w:id="1044"/>
      <w:bookmarkEnd w:id="1045"/>
      <w:bookmarkEnd w:id="1046"/>
    </w:p>
    <w:p w14:paraId="58B057F9" w14:textId="60DCF2E6" w:rsidR="00364609" w:rsidRDefault="00364609" w:rsidP="00364609">
      <w:pPr>
        <w:pStyle w:val="af9"/>
        <w:keepNext/>
        <w:rPr>
          <w:rtl/>
          <w:lang w:eastAsia="he-IL"/>
        </w:rPr>
      </w:pPr>
      <w:bookmarkStart w:id="1047" w:name="ET_guest_שירלי_אבינרי_67"/>
      <w:r w:rsidRPr="0036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אבינרי:</w:t>
      </w:r>
      <w:r w:rsidRPr="00364609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1047"/>
    </w:p>
    <w:p w14:paraId="6E621409" w14:textId="77777777" w:rsidR="00364609" w:rsidRDefault="00364609" w:rsidP="00364609">
      <w:pPr>
        <w:pStyle w:val="KeepWithNext"/>
        <w:rPr>
          <w:rtl/>
          <w:lang w:eastAsia="he-IL"/>
        </w:rPr>
      </w:pPr>
    </w:p>
    <w:p w14:paraId="56E791F2" w14:textId="114B0015" w:rsidR="00364609" w:rsidRDefault="00364609" w:rsidP="00364609">
      <w:pPr>
        <w:rPr>
          <w:rtl/>
          <w:lang w:eastAsia="he-IL"/>
        </w:rPr>
      </w:pPr>
      <w:bookmarkStart w:id="1048" w:name="_ETM_Q1_2496536"/>
      <w:bookmarkStart w:id="1049" w:name="_ETM_Q1_2496586"/>
      <w:bookmarkEnd w:id="1048"/>
      <w:bookmarkEnd w:id="1049"/>
      <w:r>
        <w:rPr>
          <w:rFonts w:hint="cs"/>
          <w:rtl/>
          <w:lang w:eastAsia="he-IL"/>
        </w:rPr>
        <w:t>אז מבחינת המוקד</w:t>
      </w:r>
      <w:bookmarkStart w:id="1050" w:name="_ETM_Q1_2502221"/>
      <w:bookmarkEnd w:id="1050"/>
      <w:r>
        <w:rPr>
          <w:rFonts w:hint="cs"/>
          <w:rtl/>
          <w:lang w:eastAsia="he-IL"/>
        </w:rPr>
        <w:t>, יש לנו את המוקד הכללי שלנו ש</w:t>
      </w:r>
      <w:r w:rsidR="00D2172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ותן תמיכה </w:t>
      </w:r>
      <w:bookmarkStart w:id="1051" w:name="_ETM_Q1_2507493"/>
      <w:bookmarkEnd w:id="1051"/>
      <w:r>
        <w:rPr>
          <w:rFonts w:hint="cs"/>
          <w:rtl/>
          <w:lang w:eastAsia="he-IL"/>
        </w:rPr>
        <w:t xml:space="preserve">ברוסית, אמהרית, ערבית ועברית ויש לנו גם נציגים, זה אמנם </w:t>
      </w:r>
      <w:bookmarkStart w:id="1052" w:name="_ETM_Q1_2512835"/>
      <w:bookmarkEnd w:id="1052"/>
      <w:r>
        <w:rPr>
          <w:rFonts w:hint="cs"/>
          <w:rtl/>
          <w:lang w:eastAsia="he-IL"/>
        </w:rPr>
        <w:t xml:space="preserve">לא בתפריט, אבל הם דוברי שפות נוספות ואם צריך אז </w:t>
      </w:r>
      <w:bookmarkStart w:id="1053" w:name="_ETM_Q1_2515306"/>
      <w:bookmarkEnd w:id="1053"/>
      <w:r>
        <w:rPr>
          <w:rFonts w:hint="cs"/>
          <w:rtl/>
          <w:lang w:eastAsia="he-IL"/>
        </w:rPr>
        <w:t xml:space="preserve">מעבירים לנציג ספציפי. </w:t>
      </w:r>
    </w:p>
    <w:p w14:paraId="1B89F0C4" w14:textId="77777777" w:rsidR="00364609" w:rsidRDefault="00364609" w:rsidP="00364609">
      <w:pPr>
        <w:rPr>
          <w:rtl/>
          <w:lang w:eastAsia="he-IL"/>
        </w:rPr>
      </w:pPr>
      <w:bookmarkStart w:id="1054" w:name="_ETM_Q1_2519258"/>
      <w:bookmarkStart w:id="1055" w:name="_ETM_Q1_2519319"/>
      <w:bookmarkEnd w:id="1054"/>
      <w:bookmarkEnd w:id="1055"/>
    </w:p>
    <w:p w14:paraId="411C9667" w14:textId="6F484BFE" w:rsidR="00364609" w:rsidRDefault="00364609" w:rsidP="00364609">
      <w:pPr>
        <w:pStyle w:val="a4"/>
        <w:keepNext/>
        <w:rPr>
          <w:rtl/>
        </w:rPr>
      </w:pPr>
      <w:bookmarkStart w:id="1056" w:name="ET_speaker_6127_68"/>
      <w:r w:rsidRPr="003646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4609">
        <w:rPr>
          <w:rStyle w:val="TagStyle"/>
          <w:rtl/>
        </w:rPr>
        <w:t xml:space="preserve"> &lt;&lt; דובר &gt;&gt;</w:t>
      </w:r>
      <w:r w:rsidR="00FD61E2">
        <w:rPr>
          <w:rtl/>
        </w:rPr>
        <w:t xml:space="preserve"> </w:t>
      </w:r>
      <w:bookmarkEnd w:id="1056"/>
    </w:p>
    <w:p w14:paraId="034CC4C6" w14:textId="77777777" w:rsidR="00364609" w:rsidRDefault="00364609" w:rsidP="00364609">
      <w:pPr>
        <w:pStyle w:val="KeepWithNext"/>
        <w:rPr>
          <w:rtl/>
          <w:lang w:eastAsia="he-IL"/>
        </w:rPr>
      </w:pPr>
    </w:p>
    <w:p w14:paraId="09B6AC4B" w14:textId="5EE888B8" w:rsidR="00364609" w:rsidRDefault="00364609" w:rsidP="0036460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57" w:name="_ETM_Q1_2520542"/>
      <w:bookmarkStart w:id="1058" w:name="_ETM_Q1_2520604"/>
      <w:bookmarkEnd w:id="1057"/>
      <w:bookmarkEnd w:id="1058"/>
      <w:r>
        <w:rPr>
          <w:rFonts w:hint="cs"/>
          <w:rtl/>
          <w:lang w:eastAsia="he-IL"/>
        </w:rPr>
        <w:t>ש לגם גם אתר ל</w:t>
      </w:r>
      <w:bookmarkStart w:id="1059" w:name="_ETM_Q1_2520482"/>
      <w:bookmarkEnd w:id="1059"/>
      <w:r>
        <w:rPr>
          <w:rFonts w:hint="cs"/>
          <w:rtl/>
          <w:lang w:eastAsia="he-IL"/>
        </w:rPr>
        <w:t xml:space="preserve">א רע ברוסית. </w:t>
      </w:r>
    </w:p>
    <w:p w14:paraId="4C278109" w14:textId="77777777" w:rsidR="00364609" w:rsidRDefault="00364609" w:rsidP="00364609">
      <w:pPr>
        <w:rPr>
          <w:rtl/>
          <w:lang w:eastAsia="he-IL"/>
        </w:rPr>
      </w:pPr>
      <w:bookmarkStart w:id="1060" w:name="_ETM_Q1_2521899"/>
      <w:bookmarkStart w:id="1061" w:name="_ETM_Q1_2521979"/>
      <w:bookmarkStart w:id="1062" w:name="_ETM_Q1_2522177"/>
      <w:bookmarkEnd w:id="1060"/>
      <w:bookmarkEnd w:id="1061"/>
      <w:bookmarkEnd w:id="1062"/>
    </w:p>
    <w:p w14:paraId="3FD8EAA9" w14:textId="2CA9788C" w:rsidR="00364609" w:rsidRDefault="00364609" w:rsidP="00364609">
      <w:pPr>
        <w:pStyle w:val="af9"/>
        <w:keepNext/>
        <w:rPr>
          <w:rtl/>
          <w:lang w:eastAsia="he-IL"/>
        </w:rPr>
      </w:pPr>
      <w:bookmarkStart w:id="1063" w:name="ET_guest_שירלי_אבינרי_69"/>
      <w:r w:rsidRPr="0036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אבינרי:</w:t>
      </w:r>
      <w:r w:rsidRPr="00364609">
        <w:rPr>
          <w:rStyle w:val="TagStyle"/>
          <w:rtl/>
        </w:rPr>
        <w:t xml:space="preserve"> &lt;&lt; אורח &gt;&gt;</w:t>
      </w:r>
      <w:r w:rsidR="00FD61E2">
        <w:rPr>
          <w:rtl/>
          <w:lang w:eastAsia="he-IL"/>
        </w:rPr>
        <w:t xml:space="preserve"> </w:t>
      </w:r>
      <w:bookmarkEnd w:id="1063"/>
    </w:p>
    <w:p w14:paraId="0C3C354F" w14:textId="77777777" w:rsidR="00364609" w:rsidRDefault="00364609" w:rsidP="00364609">
      <w:pPr>
        <w:pStyle w:val="KeepWithNext"/>
        <w:rPr>
          <w:rtl/>
          <w:lang w:eastAsia="he-IL"/>
        </w:rPr>
      </w:pPr>
    </w:p>
    <w:p w14:paraId="2F1D0353" w14:textId="300C2686" w:rsidR="00364609" w:rsidRDefault="00364609" w:rsidP="00364609">
      <w:pPr>
        <w:rPr>
          <w:rtl/>
          <w:lang w:eastAsia="he-IL"/>
        </w:rPr>
      </w:pPr>
      <w:bookmarkStart w:id="1064" w:name="_ETM_Q1_2522390"/>
      <w:bookmarkStart w:id="1065" w:name="_ETM_Q1_2522415"/>
      <w:bookmarkEnd w:id="1064"/>
      <w:bookmarkEnd w:id="1065"/>
      <w:r>
        <w:rPr>
          <w:rFonts w:hint="cs"/>
          <w:rtl/>
          <w:lang w:eastAsia="he-IL"/>
        </w:rPr>
        <w:t xml:space="preserve">האתר של ביטוח לאומי מתורגם לכמה שפות, </w:t>
      </w:r>
      <w:bookmarkStart w:id="1066" w:name="_ETM_Q1_2530770"/>
      <w:bookmarkEnd w:id="1066"/>
      <w:r>
        <w:rPr>
          <w:rFonts w:hint="cs"/>
          <w:rtl/>
          <w:lang w:eastAsia="he-IL"/>
        </w:rPr>
        <w:t xml:space="preserve">רוסית, אמהרית, בערבית, צרפתית, אנגלית ועברית. יש לנו גם מחשבוני </w:t>
      </w:r>
      <w:bookmarkStart w:id="1067" w:name="_ETM_Q1_2536603"/>
      <w:bookmarkEnd w:id="1067"/>
      <w:r>
        <w:rPr>
          <w:rFonts w:hint="cs"/>
          <w:rtl/>
          <w:lang w:eastAsia="he-IL"/>
        </w:rPr>
        <w:t xml:space="preserve">מיצוי זכויות בשפות האלה. </w:t>
      </w:r>
      <w:r w:rsidR="004E4916">
        <w:rPr>
          <w:rFonts w:hint="cs"/>
          <w:rtl/>
          <w:lang w:eastAsia="he-IL"/>
        </w:rPr>
        <w:t xml:space="preserve">יש לנו את המוקד של ייעוץ </w:t>
      </w:r>
      <w:bookmarkStart w:id="1068" w:name="_ETM_Q1_2542761"/>
      <w:bookmarkEnd w:id="1068"/>
      <w:r w:rsidR="004E4916">
        <w:rPr>
          <w:rFonts w:hint="cs"/>
          <w:rtl/>
          <w:lang w:eastAsia="he-IL"/>
        </w:rPr>
        <w:t xml:space="preserve">ל אזרח הוותיק ומשפחתו, שזה לגיל השלישי ששם נותנים גם </w:t>
      </w:r>
      <w:bookmarkStart w:id="1069" w:name="_ETM_Q1_2548920"/>
      <w:bookmarkEnd w:id="1069"/>
      <w:r w:rsidR="004E4916">
        <w:rPr>
          <w:rFonts w:hint="cs"/>
          <w:rtl/>
          <w:lang w:eastAsia="he-IL"/>
        </w:rPr>
        <w:t xml:space="preserve">תמיכה בעוד שפות, כמו צרפתית, ספרדית, גרמנית, אפילו אידיש. יש </w:t>
      </w:r>
      <w:bookmarkStart w:id="1070" w:name="_ETM_Q1_2555899"/>
      <w:bookmarkEnd w:id="1070"/>
      <w:r w:rsidR="004E4916">
        <w:rPr>
          <w:rFonts w:hint="cs"/>
          <w:rtl/>
          <w:lang w:eastAsia="he-IL"/>
        </w:rPr>
        <w:t xml:space="preserve">לנו את המתנדבים בסניפים שעוזרים לנו גם לתרגם אם צריך. </w:t>
      </w:r>
      <w:bookmarkStart w:id="1071" w:name="_ETM_Q1_2561307"/>
      <w:bookmarkEnd w:id="1071"/>
      <w:r w:rsidR="004E4916">
        <w:rPr>
          <w:rFonts w:hint="cs"/>
          <w:rtl/>
          <w:lang w:eastAsia="he-IL"/>
        </w:rPr>
        <w:t xml:space="preserve">זהו בגדול. </w:t>
      </w:r>
    </w:p>
    <w:p w14:paraId="594DF1C6" w14:textId="77777777" w:rsidR="004E4916" w:rsidRDefault="004E4916" w:rsidP="00364609">
      <w:pPr>
        <w:rPr>
          <w:rtl/>
          <w:lang w:eastAsia="he-IL"/>
        </w:rPr>
      </w:pPr>
      <w:bookmarkStart w:id="1072" w:name="_ETM_Q1_2565050"/>
      <w:bookmarkStart w:id="1073" w:name="_ETM_Q1_2565086"/>
      <w:bookmarkStart w:id="1074" w:name="_ETM_Q1_2566139"/>
      <w:bookmarkEnd w:id="1072"/>
      <w:bookmarkEnd w:id="1073"/>
      <w:bookmarkEnd w:id="1074"/>
    </w:p>
    <w:p w14:paraId="443741AF" w14:textId="451266BB" w:rsidR="004E4916" w:rsidRDefault="004E4916" w:rsidP="004E4916">
      <w:pPr>
        <w:pStyle w:val="af6"/>
        <w:keepNext/>
        <w:rPr>
          <w:rtl/>
        </w:rPr>
      </w:pPr>
      <w:bookmarkStart w:id="1075" w:name="ET_yor_5520_70"/>
      <w:r w:rsidRPr="004E49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4916">
        <w:rPr>
          <w:rStyle w:val="TagStyle"/>
          <w:rtl/>
        </w:rPr>
        <w:t xml:space="preserve"> &lt;&lt; יור &gt;&gt;</w:t>
      </w:r>
      <w:r w:rsidR="00D21726">
        <w:rPr>
          <w:rtl/>
        </w:rPr>
        <w:t xml:space="preserve"> </w:t>
      </w:r>
      <w:bookmarkEnd w:id="1075"/>
    </w:p>
    <w:p w14:paraId="625A2269" w14:textId="77777777" w:rsidR="004E4916" w:rsidRDefault="004E4916" w:rsidP="004E4916">
      <w:pPr>
        <w:pStyle w:val="KeepWithNext"/>
        <w:rPr>
          <w:rtl/>
          <w:lang w:eastAsia="he-IL"/>
        </w:rPr>
      </w:pPr>
    </w:p>
    <w:p w14:paraId="545F3EA1" w14:textId="227191E4" w:rsidR="004E4916" w:rsidRDefault="004E4916" w:rsidP="004E4916">
      <w:pPr>
        <w:rPr>
          <w:rtl/>
          <w:lang w:eastAsia="he-IL"/>
        </w:rPr>
      </w:pPr>
      <w:bookmarkStart w:id="1076" w:name="_ETM_Q1_2566392"/>
      <w:bookmarkStart w:id="1077" w:name="_ETM_Q1_2566420"/>
      <w:bookmarkEnd w:id="1076"/>
      <w:bookmarkEnd w:id="1077"/>
      <w:r>
        <w:rPr>
          <w:rFonts w:hint="cs"/>
          <w:rtl/>
          <w:lang w:eastAsia="he-IL"/>
        </w:rPr>
        <w:t xml:space="preserve">משרד העבודה. אתם מכירים את תקנות התמיכה שהיו </w:t>
      </w:r>
      <w:bookmarkStart w:id="1078" w:name="_ETM_Q1_2571115"/>
      <w:bookmarkEnd w:id="1078"/>
      <w:r>
        <w:rPr>
          <w:rFonts w:hint="cs"/>
          <w:rtl/>
          <w:lang w:eastAsia="he-IL"/>
        </w:rPr>
        <w:t xml:space="preserve">מתוקצבות בעבר? </w:t>
      </w:r>
    </w:p>
    <w:p w14:paraId="2E732340" w14:textId="77777777" w:rsidR="004E4916" w:rsidRDefault="004E4916" w:rsidP="004E4916">
      <w:pPr>
        <w:rPr>
          <w:rtl/>
          <w:lang w:eastAsia="he-IL"/>
        </w:rPr>
      </w:pPr>
      <w:bookmarkStart w:id="1079" w:name="_ETM_Q1_2574252"/>
      <w:bookmarkStart w:id="1080" w:name="_ETM_Q1_2574285"/>
      <w:bookmarkStart w:id="1081" w:name="_ETM_Q1_2575251"/>
      <w:bookmarkEnd w:id="1079"/>
      <w:bookmarkEnd w:id="1080"/>
      <w:bookmarkEnd w:id="1081"/>
    </w:p>
    <w:p w14:paraId="59C573DC" w14:textId="75EBCA71" w:rsidR="004E4916" w:rsidRDefault="004E4916" w:rsidP="004E4916">
      <w:pPr>
        <w:pStyle w:val="af9"/>
        <w:keepNext/>
        <w:rPr>
          <w:rtl/>
          <w:lang w:eastAsia="he-IL"/>
        </w:rPr>
      </w:pPr>
      <w:bookmarkStart w:id="1082" w:name="ET_guest_דנה_אלי_71"/>
      <w:r w:rsidRPr="004E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אלי:</w:t>
      </w:r>
      <w:r w:rsidRPr="004E4916">
        <w:rPr>
          <w:rStyle w:val="TagStyle"/>
          <w:rtl/>
        </w:rPr>
        <w:t xml:space="preserve"> &lt;&lt; אורח &gt;&gt;</w:t>
      </w:r>
      <w:r w:rsidR="00D21726">
        <w:rPr>
          <w:rtl/>
          <w:lang w:eastAsia="he-IL"/>
        </w:rPr>
        <w:t xml:space="preserve"> </w:t>
      </w:r>
      <w:bookmarkEnd w:id="1082"/>
    </w:p>
    <w:p w14:paraId="266309FD" w14:textId="77777777" w:rsidR="004E4916" w:rsidRDefault="004E4916" w:rsidP="004E4916">
      <w:pPr>
        <w:pStyle w:val="KeepWithNext"/>
        <w:rPr>
          <w:rtl/>
          <w:lang w:eastAsia="he-IL"/>
        </w:rPr>
      </w:pPr>
    </w:p>
    <w:p w14:paraId="7C4A128F" w14:textId="4FB55143" w:rsidR="004E4916" w:rsidRDefault="004E4916" w:rsidP="004E4916">
      <w:pPr>
        <w:rPr>
          <w:rtl/>
          <w:lang w:eastAsia="he-IL"/>
        </w:rPr>
      </w:pPr>
      <w:bookmarkStart w:id="1083" w:name="_ETM_Q1_2575491"/>
      <w:bookmarkStart w:id="1084" w:name="_ETM_Q1_2575515"/>
      <w:bookmarkEnd w:id="1083"/>
      <w:bookmarkEnd w:id="1084"/>
      <w:r>
        <w:rPr>
          <w:rFonts w:hint="cs"/>
          <w:rtl/>
          <w:lang w:eastAsia="he-IL"/>
        </w:rPr>
        <w:t xml:space="preserve">כן. עם כל הנושא של התמיכות יש כרגע </w:t>
      </w:r>
      <w:bookmarkStart w:id="1085" w:name="_ETM_Q1_2578746"/>
      <w:bookmarkEnd w:id="1085"/>
      <w:r>
        <w:rPr>
          <w:rFonts w:hint="cs"/>
          <w:rtl/>
          <w:lang w:eastAsia="he-IL"/>
        </w:rPr>
        <w:t>עיכוב,</w:t>
      </w:r>
      <w:r w:rsidR="00D217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כן אני יכולה להתייחס לנושא של הנגשה </w:t>
      </w:r>
      <w:bookmarkStart w:id="1086" w:name="_ETM_Q1_2584658"/>
      <w:bookmarkEnd w:id="1086"/>
      <w:r>
        <w:rPr>
          <w:rFonts w:hint="cs"/>
          <w:rtl/>
          <w:lang w:eastAsia="he-IL"/>
        </w:rPr>
        <w:t>שפתית שבעקבות 'חרבות ברזל', הערה של חבר הכנסת, אנחנו</w:t>
      </w:r>
      <w:bookmarkStart w:id="1087" w:name="_ETM_Q1_2592097"/>
      <w:bookmarkEnd w:id="1087"/>
      <w:r>
        <w:rPr>
          <w:rFonts w:hint="cs"/>
          <w:rtl/>
          <w:lang w:eastAsia="he-IL"/>
        </w:rPr>
        <w:t xml:space="preserve"> יצאנו </w:t>
      </w:r>
      <w:proofErr w:type="spellStart"/>
      <w:r>
        <w:rPr>
          <w:rFonts w:hint="cs"/>
          <w:rtl/>
          <w:lang w:eastAsia="he-IL"/>
        </w:rPr>
        <w:t>לשידורית</w:t>
      </w:r>
      <w:proofErr w:type="spellEnd"/>
      <w:r>
        <w:rPr>
          <w:rFonts w:hint="cs"/>
          <w:rtl/>
          <w:lang w:eastAsia="he-IL"/>
        </w:rPr>
        <w:t xml:space="preserve"> וניתנה הנגשה שפתית במוקד 3080* שלנו. </w:t>
      </w:r>
      <w:bookmarkStart w:id="1088" w:name="_ETM_Q1_2599258"/>
      <w:bookmarkStart w:id="1089" w:name="_ETM_Q1_2596956"/>
      <w:bookmarkEnd w:id="1088"/>
      <w:bookmarkEnd w:id="1089"/>
    </w:p>
    <w:p w14:paraId="1CB8FBB1" w14:textId="77777777" w:rsidR="004E4916" w:rsidRDefault="004E4916" w:rsidP="004E4916">
      <w:pPr>
        <w:rPr>
          <w:rtl/>
          <w:lang w:eastAsia="he-IL"/>
        </w:rPr>
      </w:pPr>
      <w:bookmarkStart w:id="1090" w:name="_ETM_Q1_2596990"/>
      <w:bookmarkStart w:id="1091" w:name="_ETM_Q1_2597788"/>
      <w:bookmarkEnd w:id="1090"/>
      <w:bookmarkEnd w:id="1091"/>
    </w:p>
    <w:p w14:paraId="32AAFB15" w14:textId="0DAD6933" w:rsidR="004E4916" w:rsidRDefault="004E4916" w:rsidP="004E4916">
      <w:pPr>
        <w:pStyle w:val="af6"/>
        <w:keepNext/>
        <w:rPr>
          <w:rtl/>
        </w:rPr>
      </w:pPr>
      <w:bookmarkStart w:id="1092" w:name="ET_yor_5520_72"/>
      <w:r w:rsidRPr="004E49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4916">
        <w:rPr>
          <w:rStyle w:val="TagStyle"/>
          <w:rtl/>
        </w:rPr>
        <w:t xml:space="preserve"> &lt;&lt; יור &gt;&gt;</w:t>
      </w:r>
      <w:r w:rsidR="00D21726">
        <w:rPr>
          <w:rtl/>
        </w:rPr>
        <w:t xml:space="preserve"> </w:t>
      </w:r>
      <w:bookmarkEnd w:id="1092"/>
    </w:p>
    <w:p w14:paraId="0F2B17B8" w14:textId="77777777" w:rsidR="004E4916" w:rsidRDefault="004E4916" w:rsidP="004E4916">
      <w:pPr>
        <w:pStyle w:val="KeepWithNext"/>
        <w:rPr>
          <w:rtl/>
          <w:lang w:eastAsia="he-IL"/>
        </w:rPr>
      </w:pPr>
    </w:p>
    <w:p w14:paraId="6252A84F" w14:textId="1BD803F8" w:rsidR="004E4916" w:rsidRDefault="004E4916" w:rsidP="004E4916">
      <w:pPr>
        <w:rPr>
          <w:rtl/>
          <w:lang w:eastAsia="he-IL"/>
        </w:rPr>
      </w:pPr>
      <w:bookmarkStart w:id="1093" w:name="_ETM_Q1_2598051"/>
      <w:bookmarkStart w:id="1094" w:name="_ETM_Q1_2598074"/>
      <w:bookmarkEnd w:id="1093"/>
      <w:bookmarkEnd w:id="1094"/>
      <w:r>
        <w:rPr>
          <w:rFonts w:hint="cs"/>
          <w:rtl/>
          <w:lang w:eastAsia="he-IL"/>
        </w:rPr>
        <w:t xml:space="preserve">אני רק אציין שמשרד העבודה ומשרד העלייה </w:t>
      </w:r>
      <w:bookmarkStart w:id="1095" w:name="_ETM_Q1_2603535"/>
      <w:bookmarkEnd w:id="1095"/>
      <w:r>
        <w:rPr>
          <w:rFonts w:hint="cs"/>
          <w:rtl/>
          <w:lang w:eastAsia="he-IL"/>
        </w:rPr>
        <w:t xml:space="preserve">והקליטה הם היחידים שיש בכל השפות שראינו. </w:t>
      </w:r>
    </w:p>
    <w:p w14:paraId="24F29261" w14:textId="77777777" w:rsidR="004E4916" w:rsidRDefault="004E4916" w:rsidP="004E4916">
      <w:pPr>
        <w:rPr>
          <w:rtl/>
          <w:lang w:eastAsia="he-IL"/>
        </w:rPr>
      </w:pPr>
      <w:bookmarkStart w:id="1096" w:name="_ETM_Q1_2608871"/>
      <w:bookmarkStart w:id="1097" w:name="_ETM_Q1_2608912"/>
      <w:bookmarkStart w:id="1098" w:name="_ETM_Q1_2610447"/>
      <w:bookmarkEnd w:id="1096"/>
      <w:bookmarkEnd w:id="1097"/>
      <w:bookmarkEnd w:id="1098"/>
    </w:p>
    <w:p w14:paraId="05F4437E" w14:textId="0D217184" w:rsidR="004E4916" w:rsidRDefault="004E4916" w:rsidP="004E4916">
      <w:pPr>
        <w:pStyle w:val="af9"/>
        <w:keepNext/>
        <w:rPr>
          <w:rtl/>
          <w:lang w:eastAsia="he-IL"/>
        </w:rPr>
      </w:pPr>
      <w:bookmarkStart w:id="1099" w:name="ET_guest_דנה_אלי_73"/>
      <w:r w:rsidRPr="004E491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דנה אלי:</w:t>
      </w:r>
      <w:r w:rsidRPr="004E4916">
        <w:rPr>
          <w:rStyle w:val="TagStyle"/>
          <w:rtl/>
        </w:rPr>
        <w:t xml:space="preserve"> &lt;&lt; אורח &gt;&gt;</w:t>
      </w:r>
      <w:r w:rsidR="00D21726">
        <w:rPr>
          <w:rtl/>
          <w:lang w:eastAsia="he-IL"/>
        </w:rPr>
        <w:t xml:space="preserve"> </w:t>
      </w:r>
      <w:bookmarkEnd w:id="1099"/>
    </w:p>
    <w:p w14:paraId="4519CAF2" w14:textId="77777777" w:rsidR="004E4916" w:rsidRDefault="004E4916" w:rsidP="004E4916">
      <w:pPr>
        <w:pStyle w:val="KeepWithNext"/>
        <w:rPr>
          <w:rtl/>
          <w:lang w:eastAsia="he-IL"/>
        </w:rPr>
      </w:pPr>
    </w:p>
    <w:p w14:paraId="339C6564" w14:textId="76F8FAA8" w:rsidR="004E4916" w:rsidRDefault="004E4916" w:rsidP="004E4916">
      <w:pPr>
        <w:rPr>
          <w:rtl/>
          <w:lang w:eastAsia="he-IL"/>
        </w:rPr>
      </w:pPr>
      <w:bookmarkStart w:id="1100" w:name="_ETM_Q1_2610808"/>
      <w:bookmarkStart w:id="1101" w:name="_ETM_Q1_2610861"/>
      <w:bookmarkEnd w:id="1100"/>
      <w:bookmarkEnd w:id="1101"/>
      <w:r>
        <w:rPr>
          <w:rFonts w:hint="cs"/>
          <w:rtl/>
          <w:lang w:eastAsia="he-IL"/>
        </w:rPr>
        <w:t>אז זה באמת</w:t>
      </w:r>
      <w:bookmarkStart w:id="1102" w:name="_ETM_Q1_2615686"/>
      <w:bookmarkEnd w:id="1102"/>
      <w:r>
        <w:rPr>
          <w:rFonts w:hint="cs"/>
          <w:rtl/>
          <w:lang w:eastAsia="he-IL"/>
        </w:rPr>
        <w:t xml:space="preserve"> בעקבות המלחמה. אנחנו התקשרנו עם </w:t>
      </w:r>
      <w:proofErr w:type="spellStart"/>
      <w:r>
        <w:rPr>
          <w:rFonts w:hint="cs"/>
          <w:rtl/>
          <w:lang w:eastAsia="he-IL"/>
        </w:rPr>
        <w:t>שידורית</w:t>
      </w:r>
      <w:proofErr w:type="spellEnd"/>
      <w:r>
        <w:rPr>
          <w:rFonts w:hint="cs"/>
          <w:rtl/>
          <w:lang w:eastAsia="he-IL"/>
        </w:rPr>
        <w:t xml:space="preserve"> ואנחנו נותנים את המענ</w:t>
      </w:r>
      <w:bookmarkStart w:id="1103" w:name="_ETM_Q1_2620286"/>
      <w:bookmarkEnd w:id="1103"/>
      <w:r>
        <w:rPr>
          <w:rFonts w:hint="cs"/>
          <w:rtl/>
          <w:lang w:eastAsia="he-IL"/>
        </w:rPr>
        <w:t xml:space="preserve">ה הזה. סתם אנקדוטה קטנה, בימים האלה יש תקלה </w:t>
      </w:r>
      <w:bookmarkStart w:id="1104" w:name="_ETM_Q1_2623520"/>
      <w:bookmarkEnd w:id="1104"/>
      <w:r>
        <w:rPr>
          <w:rFonts w:hint="cs"/>
          <w:rtl/>
          <w:lang w:eastAsia="he-IL"/>
        </w:rPr>
        <w:t xml:space="preserve">טכנית אז אם תנסו אותי עכשיו לא יהיה ממש מענה בכל </w:t>
      </w:r>
      <w:bookmarkStart w:id="1105" w:name="_ETM_Q1_2627668"/>
      <w:bookmarkEnd w:id="1105"/>
      <w:r>
        <w:rPr>
          <w:rFonts w:hint="cs"/>
          <w:rtl/>
          <w:lang w:eastAsia="he-IL"/>
        </w:rPr>
        <w:t>השפות, אני מקווה שנתגבר עליה אחרי החג. וכן, אנ</w:t>
      </w:r>
      <w:bookmarkStart w:id="1106" w:name="_ETM_Q1_2628798"/>
      <w:bookmarkEnd w:id="1106"/>
      <w:r>
        <w:rPr>
          <w:rFonts w:hint="cs"/>
          <w:rtl/>
          <w:lang w:eastAsia="he-IL"/>
        </w:rPr>
        <w:t xml:space="preserve">חנו בקשר עם הארגונים, אני בקשר עם דיאנה, כמובן לראות </w:t>
      </w:r>
      <w:bookmarkStart w:id="1107" w:name="_ETM_Q1_2633606"/>
      <w:bookmarkEnd w:id="1107"/>
      <w:r>
        <w:rPr>
          <w:rFonts w:hint="cs"/>
          <w:rtl/>
          <w:lang w:eastAsia="he-IL"/>
        </w:rPr>
        <w:t xml:space="preserve">מה הצרכים ומה החסמים מבחינת ההנגשה השפתית של הטפסים וכל </w:t>
      </w:r>
      <w:bookmarkStart w:id="1108" w:name="_ETM_Q1_2636865"/>
      <w:bookmarkEnd w:id="1108"/>
      <w:r>
        <w:rPr>
          <w:rFonts w:hint="cs"/>
          <w:rtl/>
          <w:lang w:eastAsia="he-IL"/>
        </w:rPr>
        <w:t xml:space="preserve">הבירוקרטיה. </w:t>
      </w:r>
    </w:p>
    <w:p w14:paraId="6C675C17" w14:textId="77777777" w:rsidR="004E4916" w:rsidRDefault="004E4916" w:rsidP="004E4916">
      <w:pPr>
        <w:rPr>
          <w:rtl/>
          <w:lang w:eastAsia="he-IL"/>
        </w:rPr>
      </w:pPr>
      <w:bookmarkStart w:id="1109" w:name="_ETM_Q1_2638913"/>
      <w:bookmarkStart w:id="1110" w:name="_ETM_Q1_2638968"/>
      <w:bookmarkStart w:id="1111" w:name="_ETM_Q1_2639728"/>
      <w:bookmarkEnd w:id="1109"/>
      <w:bookmarkEnd w:id="1110"/>
      <w:bookmarkEnd w:id="1111"/>
    </w:p>
    <w:p w14:paraId="6FC4D502" w14:textId="5A559943" w:rsidR="004E4916" w:rsidRDefault="004E4916" w:rsidP="004E4916">
      <w:pPr>
        <w:pStyle w:val="af6"/>
        <w:keepNext/>
        <w:rPr>
          <w:rtl/>
        </w:rPr>
      </w:pPr>
      <w:bookmarkStart w:id="1112" w:name="ET_yor_5520_74"/>
      <w:r w:rsidRPr="004E49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4916">
        <w:rPr>
          <w:rStyle w:val="TagStyle"/>
          <w:rtl/>
        </w:rPr>
        <w:t xml:space="preserve"> &lt;&lt; יור &gt;&gt;</w:t>
      </w:r>
      <w:r w:rsidR="00D21726">
        <w:rPr>
          <w:rtl/>
        </w:rPr>
        <w:t xml:space="preserve"> </w:t>
      </w:r>
      <w:bookmarkEnd w:id="1112"/>
    </w:p>
    <w:p w14:paraId="53C3CC27" w14:textId="77777777" w:rsidR="004E4916" w:rsidRDefault="004E4916" w:rsidP="004E4916">
      <w:pPr>
        <w:pStyle w:val="KeepWithNext"/>
        <w:rPr>
          <w:rtl/>
          <w:lang w:eastAsia="he-IL"/>
        </w:rPr>
      </w:pPr>
    </w:p>
    <w:p w14:paraId="63D6C061" w14:textId="7B683405" w:rsidR="004E4916" w:rsidRDefault="004E4916" w:rsidP="004E4916">
      <w:pPr>
        <w:rPr>
          <w:rtl/>
          <w:lang w:eastAsia="he-IL"/>
        </w:rPr>
      </w:pPr>
      <w:bookmarkStart w:id="1113" w:name="_ETM_Q1_2640180"/>
      <w:bookmarkStart w:id="1114" w:name="_ETM_Q1_2640222"/>
      <w:bookmarkEnd w:id="1113"/>
      <w:bookmarkEnd w:id="1114"/>
      <w:r>
        <w:rPr>
          <w:rFonts w:hint="cs"/>
          <w:rtl/>
          <w:lang w:eastAsia="he-IL"/>
        </w:rPr>
        <w:t xml:space="preserve">אני רוצה לסכם את הדיון. ראשית, הנושא הזה </w:t>
      </w:r>
      <w:bookmarkStart w:id="1115" w:name="_ETM_Q1_2649289"/>
      <w:bookmarkEnd w:id="1115"/>
      <w:r>
        <w:rPr>
          <w:rFonts w:hint="cs"/>
          <w:rtl/>
          <w:lang w:eastAsia="he-IL"/>
        </w:rPr>
        <w:t xml:space="preserve">הוא לא רק ההנגשה השפתית, ההנגשה השפתית זה אחד הפרמטרים </w:t>
      </w:r>
      <w:bookmarkStart w:id="1116" w:name="_ETM_Q1_2653932"/>
      <w:bookmarkEnd w:id="1116"/>
      <w:r>
        <w:rPr>
          <w:rFonts w:hint="cs"/>
          <w:rtl/>
          <w:lang w:eastAsia="he-IL"/>
        </w:rPr>
        <w:t>למיצוי זכויות. זה אולי הבסיס, אבל זה לא מספיק. בתו</w:t>
      </w:r>
      <w:bookmarkStart w:id="1117" w:name="_ETM_Q1_2659856"/>
      <w:bookmarkEnd w:id="1117"/>
      <w:r>
        <w:rPr>
          <w:rFonts w:hint="cs"/>
          <w:rtl/>
          <w:lang w:eastAsia="he-IL"/>
        </w:rPr>
        <w:t>ך</w:t>
      </w:r>
      <w:r w:rsidR="00D217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הבעיה המרכזית היא הבירוקרטיה הממשלתית, ריבוי משרדי הממשלה, ריבוי </w:t>
      </w:r>
      <w:bookmarkStart w:id="1118" w:name="_ETM_Q1_2663677"/>
      <w:bookmarkEnd w:id="1118"/>
      <w:r>
        <w:rPr>
          <w:rFonts w:hint="cs"/>
          <w:rtl/>
          <w:lang w:eastAsia="he-IL"/>
        </w:rPr>
        <w:t>הגופים שעוסקים</w:t>
      </w:r>
      <w:r w:rsidR="00D217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בהרבה מאוד נושאים וצריך התמקצעות גם ביכולת שלך </w:t>
      </w:r>
      <w:bookmarkStart w:id="1119" w:name="_ETM_Q1_2670614"/>
      <w:bookmarkEnd w:id="1119"/>
      <w:r>
        <w:rPr>
          <w:rFonts w:hint="cs"/>
          <w:rtl/>
          <w:lang w:eastAsia="he-IL"/>
        </w:rPr>
        <w:t xml:space="preserve">למצות את הזכויות, אפילו, כמו שנאמר כאן, גם עובד </w:t>
      </w:r>
      <w:bookmarkStart w:id="1120" w:name="_ETM_Q1_2674352"/>
      <w:bookmarkEnd w:id="1120"/>
      <w:r>
        <w:rPr>
          <w:rFonts w:hint="cs"/>
          <w:rtl/>
          <w:lang w:eastAsia="he-IL"/>
        </w:rPr>
        <w:t xml:space="preserve">מול מעסיק, בטח אם אנחנו מדברים על עולה חדש שהרבה </w:t>
      </w:r>
      <w:bookmarkStart w:id="1121" w:name="_ETM_Q1_2676272"/>
      <w:bookmarkEnd w:id="1121"/>
      <w:r>
        <w:rPr>
          <w:rFonts w:hint="cs"/>
          <w:rtl/>
          <w:lang w:eastAsia="he-IL"/>
        </w:rPr>
        <w:t xml:space="preserve">פעמים יותר קל למעסיק לא לתת לו את כל מה </w:t>
      </w:r>
      <w:bookmarkStart w:id="1122" w:name="_ETM_Q1_2680943"/>
      <w:bookmarkEnd w:id="1122"/>
      <w:r>
        <w:rPr>
          <w:rFonts w:hint="cs"/>
          <w:rtl/>
          <w:lang w:eastAsia="he-IL"/>
        </w:rPr>
        <w:t>שמגיע לו והוא לא בהכרח יודע וגם לא יודע איך</w:t>
      </w:r>
      <w:bookmarkStart w:id="1123" w:name="_ETM_Q1_2684908"/>
      <w:bookmarkEnd w:id="1123"/>
      <w:r>
        <w:rPr>
          <w:rFonts w:hint="cs"/>
          <w:rtl/>
          <w:lang w:eastAsia="he-IL"/>
        </w:rPr>
        <w:t xml:space="preserve"> להתמודד מול זה. </w:t>
      </w:r>
    </w:p>
    <w:p w14:paraId="0FE2FE53" w14:textId="3D60AC5F" w:rsidR="004E4916" w:rsidRDefault="004E4916" w:rsidP="004E4916">
      <w:pPr>
        <w:rPr>
          <w:rtl/>
          <w:lang w:eastAsia="he-IL"/>
        </w:rPr>
      </w:pPr>
      <w:bookmarkStart w:id="1124" w:name="_ETM_Q1_2687141"/>
      <w:bookmarkStart w:id="1125" w:name="_ETM_Q1_2687201"/>
      <w:bookmarkStart w:id="1126" w:name="_ETM_Q1_2687293"/>
      <w:bookmarkStart w:id="1127" w:name="_ETM_Q1_2687345"/>
      <w:bookmarkEnd w:id="1124"/>
      <w:bookmarkEnd w:id="1125"/>
      <w:bookmarkEnd w:id="1126"/>
      <w:bookmarkEnd w:id="1127"/>
    </w:p>
    <w:p w14:paraId="5AD3B27D" w14:textId="2CAD3B33" w:rsidR="004E4916" w:rsidRDefault="004E4916" w:rsidP="004E4916">
      <w:pPr>
        <w:rPr>
          <w:rtl/>
          <w:lang w:eastAsia="he-IL"/>
        </w:rPr>
      </w:pPr>
      <w:bookmarkStart w:id="1128" w:name="_ETM_Q1_2683396"/>
      <w:bookmarkStart w:id="1129" w:name="_ETM_Q1_2683452"/>
      <w:bookmarkEnd w:id="1128"/>
      <w:bookmarkEnd w:id="1129"/>
      <w:r>
        <w:rPr>
          <w:rFonts w:hint="cs"/>
          <w:rtl/>
          <w:lang w:eastAsia="he-IL"/>
        </w:rPr>
        <w:t xml:space="preserve">לכן אני חושב שהדבר הזה, ובטח כשאני </w:t>
      </w:r>
      <w:bookmarkStart w:id="1130" w:name="_ETM_Q1_2687757"/>
      <w:bookmarkEnd w:id="1130"/>
      <w:r>
        <w:rPr>
          <w:rFonts w:hint="cs"/>
          <w:rtl/>
          <w:lang w:eastAsia="he-IL"/>
        </w:rPr>
        <w:t xml:space="preserve">מדבר רק בהיבט של עולים חדשים, אני לא מדבר בהיבט </w:t>
      </w:r>
      <w:bookmarkStart w:id="1131" w:name="_ETM_Q1_2690307"/>
      <w:bookmarkEnd w:id="1131"/>
      <w:r>
        <w:rPr>
          <w:rFonts w:hint="cs"/>
          <w:rtl/>
          <w:lang w:eastAsia="he-IL"/>
        </w:rPr>
        <w:t xml:space="preserve">הכללי, רק בהיבט של עולים חדשים, מונח לפתחו של משרד העלייה והקליטה. זה תפקידכם, בטח ברמת הנגשת המידע, </w:t>
      </w:r>
      <w:bookmarkStart w:id="1132" w:name="_ETM_Q1_2699086"/>
      <w:bookmarkEnd w:id="1132"/>
      <w:r>
        <w:rPr>
          <w:rFonts w:hint="cs"/>
          <w:rtl/>
          <w:lang w:eastAsia="he-IL"/>
        </w:rPr>
        <w:t xml:space="preserve">אבל לא רק, אלא גם בפעילות מול משרדי הממשלה וגם </w:t>
      </w:r>
      <w:bookmarkStart w:id="1133" w:name="_ETM_Q1_2702649"/>
      <w:bookmarkEnd w:id="1133"/>
      <w:r>
        <w:rPr>
          <w:rFonts w:hint="cs"/>
          <w:rtl/>
          <w:lang w:eastAsia="he-IL"/>
        </w:rPr>
        <w:t xml:space="preserve">ביצירת המעטפת הזאת. </w:t>
      </w:r>
    </w:p>
    <w:p w14:paraId="77747C1B" w14:textId="77777777" w:rsidR="004E4916" w:rsidRDefault="004E4916" w:rsidP="004E4916">
      <w:pPr>
        <w:rPr>
          <w:rtl/>
          <w:lang w:eastAsia="he-IL"/>
        </w:rPr>
      </w:pPr>
      <w:bookmarkStart w:id="1134" w:name="_ETM_Q1_2705343"/>
      <w:bookmarkStart w:id="1135" w:name="_ETM_Q1_2705400"/>
      <w:bookmarkStart w:id="1136" w:name="_ETM_Q1_2705520"/>
      <w:bookmarkEnd w:id="1134"/>
      <w:bookmarkEnd w:id="1135"/>
      <w:bookmarkEnd w:id="1136"/>
    </w:p>
    <w:p w14:paraId="440B33CD" w14:textId="44F6901B" w:rsidR="004E4916" w:rsidRDefault="004E4916" w:rsidP="004E4916">
      <w:pPr>
        <w:rPr>
          <w:rtl/>
          <w:lang w:eastAsia="he-IL"/>
        </w:rPr>
      </w:pPr>
      <w:bookmarkStart w:id="1137" w:name="_ETM_Q1_2705574"/>
      <w:bookmarkEnd w:id="1137"/>
      <w:r>
        <w:rPr>
          <w:rFonts w:hint="cs"/>
          <w:rtl/>
          <w:lang w:eastAsia="he-IL"/>
        </w:rPr>
        <w:t xml:space="preserve">מכיוון שכנראה </w:t>
      </w:r>
      <w:bookmarkStart w:id="1138" w:name="_ETM_Q1_2710053"/>
      <w:bookmarkEnd w:id="1138"/>
      <w:r>
        <w:rPr>
          <w:rFonts w:hint="cs"/>
          <w:rtl/>
          <w:lang w:eastAsia="he-IL"/>
        </w:rPr>
        <w:t xml:space="preserve">וגם בלוחות הזמנים לא תצליחו לכופף את כל משרדי הממשלה </w:t>
      </w:r>
      <w:bookmarkStart w:id="1139" w:name="_ETM_Q1_2713602"/>
      <w:bookmarkEnd w:id="1139"/>
      <w:r>
        <w:rPr>
          <w:rFonts w:hint="cs"/>
          <w:rtl/>
          <w:lang w:eastAsia="he-IL"/>
        </w:rPr>
        <w:t xml:space="preserve">ובהכרח שהם כולם ישתפו איתכם פעולה באופן מלא ובהכרח להוציא </w:t>
      </w:r>
      <w:bookmarkStart w:id="1140" w:name="_ETM_Q1_2718335"/>
      <w:bookmarkEnd w:id="1140"/>
      <w:r>
        <w:rPr>
          <w:rFonts w:hint="cs"/>
          <w:rtl/>
          <w:lang w:eastAsia="he-IL"/>
        </w:rPr>
        <w:t xml:space="preserve">מהם את כל המידע, אנחנו חיים כולנו בתוך אותה </w:t>
      </w:r>
      <w:bookmarkStart w:id="1141" w:name="_ETM_Q1_2720299"/>
      <w:bookmarkEnd w:id="1141"/>
      <w:r>
        <w:rPr>
          <w:rFonts w:hint="cs"/>
          <w:rtl/>
          <w:lang w:eastAsia="he-IL"/>
        </w:rPr>
        <w:t>מדינה, הסיפור של</w:t>
      </w:r>
      <w:r w:rsidR="00D217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עידוד ארגוני מגזר שלישי, לעשות מיצוי </w:t>
      </w:r>
      <w:bookmarkStart w:id="1142" w:name="_ETM_Q1_2727389"/>
      <w:bookmarkEnd w:id="1142"/>
      <w:r>
        <w:rPr>
          <w:rFonts w:hint="cs"/>
          <w:rtl/>
          <w:lang w:eastAsia="he-IL"/>
        </w:rPr>
        <w:t xml:space="preserve">זכויות באמצעות תקנות תמיכה הוא הכי מהיר, הכי </w:t>
      </w:r>
      <w:bookmarkStart w:id="1143" w:name="_ETM_Q1_2730726"/>
      <w:bookmarkEnd w:id="1143"/>
      <w:r>
        <w:rPr>
          <w:rFonts w:hint="cs"/>
          <w:rtl/>
          <w:lang w:eastAsia="he-IL"/>
        </w:rPr>
        <w:t xml:space="preserve">יעיל והכי זול בשלב הזה. </w:t>
      </w:r>
    </w:p>
    <w:p w14:paraId="5F79324D" w14:textId="77777777" w:rsidR="004E4916" w:rsidRDefault="004E4916" w:rsidP="004E4916">
      <w:pPr>
        <w:rPr>
          <w:rtl/>
          <w:lang w:eastAsia="he-IL"/>
        </w:rPr>
      </w:pPr>
      <w:bookmarkStart w:id="1144" w:name="_ETM_Q1_2729421"/>
      <w:bookmarkStart w:id="1145" w:name="_ETM_Q1_2729479"/>
      <w:bookmarkEnd w:id="1144"/>
      <w:bookmarkEnd w:id="1145"/>
    </w:p>
    <w:p w14:paraId="7C5E1D35" w14:textId="6A9B6024" w:rsidR="004E4916" w:rsidRDefault="004E4916" w:rsidP="004E4916">
      <w:pPr>
        <w:rPr>
          <w:rtl/>
          <w:lang w:eastAsia="he-IL"/>
        </w:rPr>
      </w:pPr>
      <w:bookmarkStart w:id="1146" w:name="_ETM_Q1_2729573"/>
      <w:bookmarkStart w:id="1147" w:name="_ETM_Q1_2729634"/>
      <w:bookmarkEnd w:id="1146"/>
      <w:bookmarkEnd w:id="1147"/>
      <w:r>
        <w:rPr>
          <w:rFonts w:hint="cs"/>
          <w:rtl/>
          <w:lang w:eastAsia="he-IL"/>
        </w:rPr>
        <w:t xml:space="preserve">אידיאלי היה אם באמת הממשלה </w:t>
      </w:r>
      <w:bookmarkStart w:id="1148" w:name="_ETM_Q1_2734318"/>
      <w:bookmarkEnd w:id="1148"/>
      <w:r>
        <w:rPr>
          <w:rFonts w:hint="cs"/>
          <w:rtl/>
          <w:lang w:eastAsia="he-IL"/>
        </w:rPr>
        <w:t xml:space="preserve">הייתה מקושרת והיה וון סטופ </w:t>
      </w:r>
      <w:proofErr w:type="spellStart"/>
      <w:r>
        <w:rPr>
          <w:rFonts w:hint="cs"/>
          <w:rtl/>
          <w:lang w:eastAsia="he-IL"/>
        </w:rPr>
        <w:t>שופ</w:t>
      </w:r>
      <w:proofErr w:type="spellEnd"/>
      <w:r>
        <w:rPr>
          <w:rFonts w:hint="cs"/>
          <w:rtl/>
          <w:lang w:eastAsia="he-IL"/>
        </w:rPr>
        <w:t xml:space="preserve"> והייתי נכנס למשרד העלייה </w:t>
      </w:r>
      <w:bookmarkStart w:id="1149" w:name="_ETM_Q1_2737271"/>
      <w:bookmarkEnd w:id="1149"/>
      <w:r>
        <w:rPr>
          <w:rFonts w:hint="cs"/>
          <w:rtl/>
          <w:lang w:eastAsia="he-IL"/>
        </w:rPr>
        <w:t xml:space="preserve">והקליטה ומיד משרד הבריאות היה שולח לכם את כל הנותנים </w:t>
      </w:r>
      <w:bookmarkStart w:id="1150" w:name="_ETM_Q1_2738267"/>
      <w:bookmarkEnd w:id="1150"/>
      <w:r>
        <w:rPr>
          <w:rFonts w:hint="cs"/>
          <w:rtl/>
          <w:lang w:eastAsia="he-IL"/>
        </w:rPr>
        <w:t>ומיד הביטוח הלאומי ומ</w:t>
      </w:r>
      <w:r w:rsidR="00D21726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>ד החינוך, אידיאלי, נקווה שנגיע לשם, כרגע</w:t>
      </w:r>
      <w:bookmarkStart w:id="1151" w:name="_ETM_Q1_2746005"/>
      <w:bookmarkEnd w:id="1151"/>
      <w:r>
        <w:rPr>
          <w:rFonts w:hint="cs"/>
          <w:rtl/>
          <w:lang w:eastAsia="he-IL"/>
        </w:rPr>
        <w:t xml:space="preserve"> זה הדבר המיידי המהיר ביותר שאתם יכולים לעשות. </w:t>
      </w:r>
      <w:bookmarkStart w:id="1152" w:name="_ETM_Q1_2753726"/>
      <w:bookmarkStart w:id="1153" w:name="_ETM_Q1_2753788"/>
      <w:bookmarkStart w:id="1154" w:name="_ETM_Q1_2753877"/>
      <w:bookmarkStart w:id="1155" w:name="_ETM_Q1_2753937"/>
      <w:bookmarkEnd w:id="1152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ובהערה גם </w:t>
      </w:r>
      <w:bookmarkStart w:id="1156" w:name="_ETM_Q1_2755493"/>
      <w:bookmarkEnd w:id="1156"/>
      <w:r>
        <w:rPr>
          <w:rFonts w:hint="cs"/>
          <w:rtl/>
          <w:lang w:eastAsia="he-IL"/>
        </w:rPr>
        <w:t>למשרד העבודה, גם לכם כלפי כלל העובדים, כפי שהיה בעבר</w:t>
      </w:r>
      <w:bookmarkStart w:id="1157" w:name="_ETM_Q1_2757977"/>
      <w:bookmarkEnd w:id="1157"/>
      <w:r w:rsidR="00D2172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עכשיו מסתכל רק בהיבט של - - -</w:t>
      </w:r>
    </w:p>
    <w:p w14:paraId="2EF38879" w14:textId="77777777" w:rsidR="004E4916" w:rsidRDefault="004E4916" w:rsidP="004E4916">
      <w:pPr>
        <w:rPr>
          <w:rtl/>
          <w:lang w:eastAsia="he-IL"/>
        </w:rPr>
      </w:pPr>
      <w:bookmarkStart w:id="1158" w:name="_ETM_Q1_2759322"/>
      <w:bookmarkStart w:id="1159" w:name="_ETM_Q1_2759382"/>
      <w:bookmarkStart w:id="1160" w:name="_ETM_Q1_2760778"/>
      <w:bookmarkEnd w:id="1158"/>
      <w:bookmarkEnd w:id="1159"/>
      <w:bookmarkEnd w:id="1160"/>
    </w:p>
    <w:p w14:paraId="2D2FF319" w14:textId="6E710CC5" w:rsidR="004E4916" w:rsidRDefault="004E4916" w:rsidP="004E4916">
      <w:pPr>
        <w:pStyle w:val="af9"/>
        <w:keepNext/>
        <w:rPr>
          <w:rtl/>
          <w:lang w:eastAsia="he-IL"/>
        </w:rPr>
      </w:pPr>
      <w:bookmarkStart w:id="1161" w:name="ET_guest_שיר_גולדפריינד_גלילי_75"/>
      <w:r w:rsidRPr="004E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4E4916">
        <w:rPr>
          <w:rStyle w:val="TagStyle"/>
          <w:rtl/>
        </w:rPr>
        <w:t xml:space="preserve"> &lt;&lt; אורח &gt;&gt;</w:t>
      </w:r>
      <w:r w:rsidR="00D21726">
        <w:rPr>
          <w:rtl/>
          <w:lang w:eastAsia="he-IL"/>
        </w:rPr>
        <w:t xml:space="preserve"> </w:t>
      </w:r>
      <w:bookmarkEnd w:id="1161"/>
    </w:p>
    <w:p w14:paraId="171BE262" w14:textId="77777777" w:rsidR="004E4916" w:rsidRDefault="004E4916" w:rsidP="004E4916">
      <w:pPr>
        <w:pStyle w:val="KeepWithNext"/>
        <w:rPr>
          <w:rtl/>
          <w:lang w:eastAsia="he-IL"/>
        </w:rPr>
      </w:pPr>
    </w:p>
    <w:p w14:paraId="252ABC0D" w14:textId="6E82A650" w:rsidR="004E4916" w:rsidRDefault="004E4916" w:rsidP="004E4916">
      <w:pPr>
        <w:rPr>
          <w:rtl/>
          <w:lang w:eastAsia="he-IL"/>
        </w:rPr>
      </w:pPr>
      <w:bookmarkStart w:id="1162" w:name="_ETM_Q1_2761269"/>
      <w:bookmarkStart w:id="1163" w:name="_ETM_Q1_2761323"/>
      <w:bookmarkStart w:id="1164" w:name="_ETM_Q1_2760484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קיימים מבחני תמיכה כאלה ואני אבדוק את ההרחבה שלהם. </w:t>
      </w:r>
    </w:p>
    <w:p w14:paraId="73E15270" w14:textId="77777777" w:rsidR="004E4916" w:rsidRDefault="004E4916" w:rsidP="004E4916">
      <w:pPr>
        <w:rPr>
          <w:rtl/>
          <w:lang w:eastAsia="he-IL"/>
        </w:rPr>
      </w:pPr>
      <w:bookmarkStart w:id="1165" w:name="_ETM_Q1_2764041"/>
      <w:bookmarkStart w:id="1166" w:name="_ETM_Q1_2764099"/>
      <w:bookmarkEnd w:id="1165"/>
      <w:bookmarkEnd w:id="1166"/>
    </w:p>
    <w:p w14:paraId="61CB41AD" w14:textId="1252CEE0" w:rsidR="004E4916" w:rsidRDefault="004E4916" w:rsidP="004E4916">
      <w:pPr>
        <w:pStyle w:val="af6"/>
        <w:keepNext/>
        <w:rPr>
          <w:rtl/>
        </w:rPr>
      </w:pPr>
      <w:bookmarkStart w:id="1167" w:name="ET_yor_5520_76"/>
      <w:r w:rsidRPr="004E49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4916">
        <w:rPr>
          <w:rStyle w:val="TagStyle"/>
          <w:rtl/>
        </w:rPr>
        <w:t xml:space="preserve"> &lt;&lt; יור &gt;&gt;</w:t>
      </w:r>
      <w:r w:rsidR="00D21726">
        <w:rPr>
          <w:rtl/>
        </w:rPr>
        <w:t xml:space="preserve"> </w:t>
      </w:r>
      <w:bookmarkEnd w:id="1167"/>
    </w:p>
    <w:p w14:paraId="01F68D2E" w14:textId="77777777" w:rsidR="004E4916" w:rsidRDefault="004E4916" w:rsidP="004E4916">
      <w:pPr>
        <w:pStyle w:val="KeepWithNext"/>
        <w:rPr>
          <w:rtl/>
          <w:lang w:eastAsia="he-IL"/>
        </w:rPr>
      </w:pPr>
    </w:p>
    <w:p w14:paraId="68A3B201" w14:textId="6D16C86E" w:rsidR="004E4916" w:rsidRDefault="004E4916" w:rsidP="004E491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168" w:name="_ETM_Q1_2765833"/>
      <w:bookmarkStart w:id="1169" w:name="_ETM_Q1_2765895"/>
      <w:bookmarkEnd w:id="1168"/>
      <w:bookmarkEnd w:id="1169"/>
      <w:r>
        <w:rPr>
          <w:rFonts w:hint="cs"/>
          <w:rtl/>
          <w:lang w:eastAsia="he-IL"/>
        </w:rPr>
        <w:t xml:space="preserve">יימים </w:t>
      </w:r>
      <w:bookmarkStart w:id="1170" w:name="_ETM_Q1_2762380"/>
      <w:bookmarkEnd w:id="1170"/>
      <w:r>
        <w:rPr>
          <w:rFonts w:hint="cs"/>
          <w:rtl/>
          <w:lang w:eastAsia="he-IL"/>
        </w:rPr>
        <w:t>מבחני תמיכה כאלה, לדעתי לא בהיבט של כמה פעמים הצלחת</w:t>
      </w:r>
      <w:bookmarkStart w:id="1171" w:name="_ETM_Q1_2770455"/>
      <w:bookmarkEnd w:id="1171"/>
      <w:r>
        <w:rPr>
          <w:rFonts w:hint="cs"/>
          <w:rtl/>
          <w:lang w:eastAsia="he-IL"/>
        </w:rPr>
        <w:t xml:space="preserve"> למצות את הזכויות. </w:t>
      </w:r>
      <w:bookmarkStart w:id="1172" w:name="_ETM_Q1_2768841"/>
      <w:bookmarkEnd w:id="1172"/>
    </w:p>
    <w:p w14:paraId="2AB64C11" w14:textId="77777777" w:rsidR="004E4916" w:rsidRDefault="004E4916" w:rsidP="004E4916">
      <w:pPr>
        <w:rPr>
          <w:rtl/>
          <w:lang w:eastAsia="he-IL"/>
        </w:rPr>
      </w:pPr>
      <w:bookmarkStart w:id="1173" w:name="_ETM_Q1_2768901"/>
      <w:bookmarkEnd w:id="1173"/>
    </w:p>
    <w:p w14:paraId="08864D7A" w14:textId="7AC9C889" w:rsidR="004E4916" w:rsidRDefault="004E4916" w:rsidP="004E4916">
      <w:pPr>
        <w:pStyle w:val="af9"/>
        <w:keepNext/>
        <w:rPr>
          <w:rtl/>
          <w:lang w:eastAsia="he-IL"/>
        </w:rPr>
      </w:pPr>
      <w:bookmarkStart w:id="1174" w:name="ET_guest_שיר_גולדפריינד_גלילי_77"/>
      <w:r w:rsidRPr="004E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>-גלילי:</w:t>
      </w:r>
      <w:r w:rsidRPr="004E4916">
        <w:rPr>
          <w:rStyle w:val="TagStyle"/>
          <w:rtl/>
        </w:rPr>
        <w:t xml:space="preserve"> &lt;&lt; אורח &gt;&gt;</w:t>
      </w:r>
      <w:r w:rsidR="00D21726">
        <w:rPr>
          <w:rtl/>
          <w:lang w:eastAsia="he-IL"/>
        </w:rPr>
        <w:t xml:space="preserve"> </w:t>
      </w:r>
      <w:bookmarkEnd w:id="1174"/>
    </w:p>
    <w:p w14:paraId="07301753" w14:textId="77777777" w:rsidR="004E4916" w:rsidRDefault="004E4916" w:rsidP="004E4916">
      <w:pPr>
        <w:pStyle w:val="KeepWithNext"/>
        <w:rPr>
          <w:rtl/>
          <w:lang w:eastAsia="he-IL"/>
        </w:rPr>
      </w:pPr>
    </w:p>
    <w:p w14:paraId="7BE9528E" w14:textId="3ABA6780" w:rsidR="004E4916" w:rsidRDefault="004E4916" w:rsidP="004E491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75" w:name="_ETM_Q1_2770133"/>
      <w:bookmarkStart w:id="1176" w:name="_ETM_Q1_2770147"/>
      <w:bookmarkEnd w:id="1175"/>
      <w:bookmarkEnd w:id="1176"/>
      <w:r>
        <w:rPr>
          <w:rFonts w:hint="cs"/>
          <w:rtl/>
          <w:lang w:eastAsia="he-IL"/>
        </w:rPr>
        <w:t xml:space="preserve">ש לנו איזה שהוא מנגנון, </w:t>
      </w:r>
      <w:bookmarkStart w:id="1177" w:name="_ETM_Q1_2774600"/>
      <w:bookmarkEnd w:id="1177"/>
      <w:r>
        <w:rPr>
          <w:rFonts w:hint="cs"/>
          <w:rtl/>
          <w:lang w:eastAsia="he-IL"/>
        </w:rPr>
        <w:t xml:space="preserve">אנחנו - - - </w:t>
      </w:r>
      <w:bookmarkStart w:id="1178" w:name="_ETM_Q1_2771807"/>
      <w:bookmarkEnd w:id="1178"/>
    </w:p>
    <w:p w14:paraId="41F09DC7" w14:textId="77777777" w:rsidR="004E4916" w:rsidRDefault="004E4916" w:rsidP="004E4916">
      <w:pPr>
        <w:rPr>
          <w:rtl/>
          <w:lang w:eastAsia="he-IL"/>
        </w:rPr>
      </w:pPr>
      <w:bookmarkStart w:id="1179" w:name="_ETM_Q1_2771839"/>
      <w:bookmarkStart w:id="1180" w:name="_ETM_Q1_2773135"/>
      <w:bookmarkEnd w:id="1179"/>
      <w:bookmarkEnd w:id="1180"/>
    </w:p>
    <w:p w14:paraId="5C72E513" w14:textId="39E297C8" w:rsidR="004E4916" w:rsidRDefault="004E4916" w:rsidP="004E4916">
      <w:pPr>
        <w:pStyle w:val="af6"/>
        <w:keepNext/>
        <w:rPr>
          <w:rtl/>
        </w:rPr>
      </w:pPr>
      <w:bookmarkStart w:id="1181" w:name="ET_yor_5520_78"/>
      <w:r w:rsidRPr="004E49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4916">
        <w:rPr>
          <w:rStyle w:val="TagStyle"/>
          <w:rtl/>
        </w:rPr>
        <w:t xml:space="preserve"> &lt;&lt; יור &gt;&gt;</w:t>
      </w:r>
      <w:r w:rsidR="00D21726">
        <w:rPr>
          <w:rtl/>
        </w:rPr>
        <w:t xml:space="preserve"> </w:t>
      </w:r>
      <w:bookmarkEnd w:id="1181"/>
    </w:p>
    <w:p w14:paraId="16DC2A45" w14:textId="77777777" w:rsidR="004E4916" w:rsidRDefault="004E4916" w:rsidP="004E4916">
      <w:pPr>
        <w:pStyle w:val="KeepWithNext"/>
        <w:rPr>
          <w:rtl/>
          <w:lang w:eastAsia="he-IL"/>
        </w:rPr>
      </w:pPr>
    </w:p>
    <w:p w14:paraId="31C2F972" w14:textId="77777777" w:rsidR="00D21726" w:rsidRDefault="004E4916" w:rsidP="004E4916">
      <w:pPr>
        <w:rPr>
          <w:rtl/>
          <w:lang w:eastAsia="he-IL"/>
        </w:rPr>
      </w:pPr>
      <w:bookmarkStart w:id="1182" w:name="_ETM_Q1_2773379"/>
      <w:bookmarkStart w:id="1183" w:name="_ETM_Q1_2773405"/>
      <w:bookmarkEnd w:id="1182"/>
      <w:bookmarkEnd w:id="1183"/>
      <w:r>
        <w:rPr>
          <w:rFonts w:hint="cs"/>
          <w:rtl/>
          <w:lang w:eastAsia="he-IL"/>
        </w:rPr>
        <w:t xml:space="preserve">וגם מבחינת הסכומים, אני מניח שתקנות </w:t>
      </w:r>
      <w:bookmarkStart w:id="1184" w:name="_ETM_Q1_2778671"/>
      <w:bookmarkEnd w:id="1184"/>
      <w:r>
        <w:rPr>
          <w:rFonts w:hint="cs"/>
          <w:rtl/>
          <w:lang w:eastAsia="he-IL"/>
        </w:rPr>
        <w:t xml:space="preserve">התמיכה במשרד הקליטה מאוד מאוד מצומצמות. תרחיבו את זה, </w:t>
      </w:r>
      <w:bookmarkStart w:id="1185" w:name="_ETM_Q1_2781561"/>
      <w:bookmarkEnd w:id="1185"/>
      <w:r>
        <w:rPr>
          <w:rFonts w:hint="cs"/>
          <w:rtl/>
          <w:lang w:eastAsia="he-IL"/>
        </w:rPr>
        <w:t xml:space="preserve">זה יקל גם בטווח הארוך עליכם בטיפול בפניות אחרות שפשוט </w:t>
      </w:r>
      <w:bookmarkStart w:id="1186" w:name="_ETM_Q1_2789481"/>
      <w:bookmarkEnd w:id="1186"/>
      <w:r>
        <w:rPr>
          <w:rFonts w:hint="cs"/>
          <w:rtl/>
          <w:lang w:eastAsia="he-IL"/>
        </w:rPr>
        <w:t xml:space="preserve">לא יגיעו אליכם. גם עובדי משרד העלייה והקליטה המנוסים ביותר </w:t>
      </w:r>
      <w:bookmarkStart w:id="1187" w:name="_ETM_Q1_2792543"/>
      <w:bookmarkEnd w:id="1187"/>
      <w:r>
        <w:rPr>
          <w:rFonts w:hint="cs"/>
          <w:rtl/>
          <w:lang w:eastAsia="he-IL"/>
        </w:rPr>
        <w:t xml:space="preserve">לא מכירים את כל הזכויות שמגיעות בכל מיני תחומים אחרים, </w:t>
      </w:r>
      <w:bookmarkStart w:id="1188" w:name="_ETM_Q1_2798262"/>
      <w:bookmarkEnd w:id="1188"/>
      <w:r>
        <w:rPr>
          <w:rFonts w:hint="cs"/>
          <w:rtl/>
          <w:lang w:eastAsia="he-IL"/>
        </w:rPr>
        <w:t xml:space="preserve">לפחות ממה שהציגו לי בפעולות של חלק מהארגונים. </w:t>
      </w:r>
    </w:p>
    <w:p w14:paraId="31A2C00E" w14:textId="77777777" w:rsidR="00D21726" w:rsidRDefault="00D21726" w:rsidP="004E4916">
      <w:pPr>
        <w:rPr>
          <w:rtl/>
          <w:lang w:eastAsia="he-IL"/>
        </w:rPr>
      </w:pPr>
    </w:p>
    <w:p w14:paraId="6D7BBEBC" w14:textId="01C56675" w:rsidR="004E4916" w:rsidRDefault="004E4916" w:rsidP="004E4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העובדה </w:t>
      </w:r>
      <w:bookmarkStart w:id="1189" w:name="_ETM_Q1_2801348"/>
      <w:bookmarkEnd w:id="1189"/>
      <w:r>
        <w:rPr>
          <w:rFonts w:hint="cs"/>
          <w:rtl/>
          <w:lang w:eastAsia="he-IL"/>
        </w:rPr>
        <w:t xml:space="preserve">שארגון מגזר שלישי משתף פעולה עם עמותות נוספות שנותנות מענה </w:t>
      </w:r>
      <w:bookmarkStart w:id="1190" w:name="_ETM_Q1_2803914"/>
      <w:bookmarkEnd w:id="1190"/>
      <w:r>
        <w:rPr>
          <w:rFonts w:hint="cs"/>
          <w:rtl/>
          <w:lang w:eastAsia="he-IL"/>
        </w:rPr>
        <w:t xml:space="preserve">כזה בכל מיני תחומים, נתנו פה את הדוגמה של ילד </w:t>
      </w:r>
      <w:bookmarkStart w:id="1191" w:name="_ETM_Q1_2806602"/>
      <w:bookmarkEnd w:id="1191"/>
      <w:r>
        <w:rPr>
          <w:rFonts w:hint="cs"/>
          <w:rtl/>
          <w:lang w:eastAsia="he-IL"/>
        </w:rPr>
        <w:t xml:space="preserve">עם צרכים מיוחדים, תפנה לעמותה שמתמקצעת בזה היא יודעת למצות </w:t>
      </w:r>
      <w:bookmarkStart w:id="1192" w:name="_ETM_Q1_2812587"/>
      <w:bookmarkEnd w:id="1192"/>
      <w:r>
        <w:rPr>
          <w:rFonts w:hint="cs"/>
          <w:rtl/>
          <w:lang w:eastAsia="he-IL"/>
        </w:rPr>
        <w:t>את הזכויות בזה</w:t>
      </w:r>
      <w:r w:rsidR="00D217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עמותה אחרת יודעת למצות את הזכויות </w:t>
      </w:r>
      <w:bookmarkStart w:id="1193" w:name="_ETM_Q1_2816567"/>
      <w:bookmarkEnd w:id="1193"/>
      <w:r>
        <w:rPr>
          <w:rFonts w:hint="cs"/>
          <w:rtl/>
          <w:lang w:eastAsia="he-IL"/>
        </w:rPr>
        <w:t xml:space="preserve">בתחומים אחרים. אם יש מי שיודע לעשות את הקשר הזה </w:t>
      </w:r>
      <w:bookmarkStart w:id="1194" w:name="_ETM_Q1_2821036"/>
      <w:bookmarkEnd w:id="1194"/>
      <w:r>
        <w:rPr>
          <w:rFonts w:hint="cs"/>
          <w:rtl/>
          <w:lang w:eastAsia="he-IL"/>
        </w:rPr>
        <w:t xml:space="preserve">בין העמותות האלה ולייצר וון סטופ </w:t>
      </w:r>
      <w:proofErr w:type="spellStart"/>
      <w:r>
        <w:rPr>
          <w:rFonts w:hint="cs"/>
          <w:rtl/>
          <w:lang w:eastAsia="he-IL"/>
        </w:rPr>
        <w:t>שופ</w:t>
      </w:r>
      <w:proofErr w:type="spellEnd"/>
      <w:r>
        <w:rPr>
          <w:rFonts w:hint="cs"/>
          <w:rtl/>
          <w:lang w:eastAsia="he-IL"/>
        </w:rPr>
        <w:t xml:space="preserve"> של מגזר שלישי </w:t>
      </w:r>
      <w:bookmarkStart w:id="1195" w:name="_ETM_Q1_2829395"/>
      <w:bookmarkEnd w:id="1195"/>
      <w:r>
        <w:rPr>
          <w:rFonts w:hint="cs"/>
          <w:rtl/>
          <w:lang w:eastAsia="he-IL"/>
        </w:rPr>
        <w:t>אל מול כל הגופים האלה זה היתרון הגד</w:t>
      </w:r>
      <w:r w:rsidR="00D217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</w:t>
      </w:r>
      <w:bookmarkStart w:id="1196" w:name="_ETM_Q1_2831747"/>
      <w:bookmarkEnd w:id="1196"/>
      <w:r>
        <w:rPr>
          <w:rFonts w:hint="cs"/>
          <w:rtl/>
          <w:lang w:eastAsia="he-IL"/>
        </w:rPr>
        <w:t xml:space="preserve">שבסוף אותה משפחה שמגיעה מצליחה למצות את הזכויות שלה והדבר </w:t>
      </w:r>
      <w:bookmarkStart w:id="1197" w:name="_ETM_Q1_2840227"/>
      <w:bookmarkEnd w:id="1197"/>
      <w:r>
        <w:rPr>
          <w:rFonts w:hint="cs"/>
          <w:rtl/>
          <w:lang w:eastAsia="he-IL"/>
        </w:rPr>
        <w:t>הזה מבחינת עלויות יהיה הזול ביותר.</w:t>
      </w:r>
      <w:bookmarkStart w:id="1198" w:name="_ETM_Q1_2842475"/>
      <w:bookmarkEnd w:id="1198"/>
    </w:p>
    <w:p w14:paraId="78C946CF" w14:textId="77777777" w:rsidR="004E4916" w:rsidRDefault="004E4916" w:rsidP="004E4916">
      <w:pPr>
        <w:rPr>
          <w:rtl/>
          <w:lang w:eastAsia="he-IL"/>
        </w:rPr>
      </w:pPr>
      <w:bookmarkStart w:id="1199" w:name="_ETM_Q1_2842518"/>
      <w:bookmarkStart w:id="1200" w:name="_ETM_Q1_2842627"/>
      <w:bookmarkEnd w:id="1199"/>
      <w:bookmarkEnd w:id="1200"/>
    </w:p>
    <w:p w14:paraId="2B0CAE10" w14:textId="0CF858D2" w:rsidR="004E4916" w:rsidRDefault="004E4916" w:rsidP="004E4916">
      <w:pPr>
        <w:rPr>
          <w:rtl/>
          <w:lang w:eastAsia="he-IL"/>
        </w:rPr>
      </w:pPr>
      <w:bookmarkStart w:id="1201" w:name="_ETM_Q1_2842663"/>
      <w:bookmarkEnd w:id="1201"/>
      <w:r>
        <w:rPr>
          <w:rFonts w:hint="cs"/>
          <w:rtl/>
          <w:lang w:eastAsia="he-IL"/>
        </w:rPr>
        <w:t xml:space="preserve">נושא ההנגשה השפתית, </w:t>
      </w:r>
      <w:bookmarkStart w:id="1202" w:name="_ETM_Q1_2846220"/>
      <w:bookmarkEnd w:id="1202"/>
      <w:r>
        <w:rPr>
          <w:rFonts w:hint="cs"/>
          <w:rtl/>
          <w:lang w:eastAsia="he-IL"/>
        </w:rPr>
        <w:t xml:space="preserve">זה נושא שנגעתי בו במלחמה, במוקדים שנפתחו לתקופת המלחמה, אבל </w:t>
      </w:r>
      <w:bookmarkStart w:id="1203" w:name="_ETM_Q1_2850592"/>
      <w:bookmarkEnd w:id="1203"/>
      <w:r>
        <w:rPr>
          <w:rFonts w:hint="cs"/>
          <w:rtl/>
          <w:lang w:eastAsia="he-IL"/>
        </w:rPr>
        <w:t>מהמיפוי שאני רואה פה לפחות יש מספר משרדים שבהם המצב</w:t>
      </w:r>
      <w:bookmarkStart w:id="1204" w:name="_ETM_Q1_2854010"/>
      <w:bookmarkEnd w:id="1204"/>
      <w:r>
        <w:rPr>
          <w:rFonts w:hint="cs"/>
          <w:rtl/>
          <w:lang w:eastAsia="he-IL"/>
        </w:rPr>
        <w:t xml:space="preserve"> הוא לא נותן סיבה לשיר, כמו שאומרים. </w:t>
      </w:r>
      <w:bookmarkStart w:id="1205" w:name="_ETM_Q1_2860651"/>
      <w:bookmarkEnd w:id="1205"/>
    </w:p>
    <w:p w14:paraId="14863C50" w14:textId="77777777" w:rsidR="004E4916" w:rsidRDefault="004E4916" w:rsidP="004E4916">
      <w:pPr>
        <w:rPr>
          <w:rtl/>
          <w:lang w:eastAsia="he-IL"/>
        </w:rPr>
      </w:pPr>
      <w:bookmarkStart w:id="1206" w:name="_ETM_Q1_2860696"/>
      <w:bookmarkEnd w:id="1206"/>
    </w:p>
    <w:p w14:paraId="3D8FD225" w14:textId="7CF650C7" w:rsidR="004E4916" w:rsidRDefault="004E4916" w:rsidP="00D21726">
      <w:pPr>
        <w:rPr>
          <w:rtl/>
          <w:lang w:eastAsia="he-IL"/>
        </w:rPr>
      </w:pPr>
      <w:bookmarkStart w:id="1207" w:name="_ETM_Q1_2860778"/>
      <w:bookmarkStart w:id="1208" w:name="_ETM_Q1_2860822"/>
      <w:bookmarkEnd w:id="1207"/>
      <w:bookmarkEnd w:id="1208"/>
      <w:r>
        <w:rPr>
          <w:rFonts w:hint="cs"/>
          <w:rtl/>
          <w:lang w:eastAsia="he-IL"/>
        </w:rPr>
        <w:t xml:space="preserve">אני מבקש לזמן </w:t>
      </w:r>
      <w:bookmarkStart w:id="1209" w:name="_ETM_Q1_2862827"/>
      <w:bookmarkEnd w:id="1209"/>
      <w:r>
        <w:rPr>
          <w:rFonts w:hint="cs"/>
          <w:rtl/>
          <w:lang w:eastAsia="he-IL"/>
        </w:rPr>
        <w:t xml:space="preserve">דיון ספציפית על מוקדי מידע שוב, הפעם על מוקדי המידע </w:t>
      </w:r>
      <w:bookmarkStart w:id="1210" w:name="_ETM_Q1_2866208"/>
      <w:bookmarkEnd w:id="1210"/>
      <w:r>
        <w:rPr>
          <w:rFonts w:hint="cs"/>
          <w:rtl/>
          <w:lang w:eastAsia="he-IL"/>
        </w:rPr>
        <w:t xml:space="preserve">הרגילים. לפחות ממה שאני רואה פה בשלב הראשון, זה משרד </w:t>
      </w:r>
      <w:bookmarkStart w:id="1211" w:name="_ETM_Q1_2872686"/>
      <w:bookmarkEnd w:id="1211"/>
      <w:r>
        <w:rPr>
          <w:rFonts w:hint="cs"/>
          <w:rtl/>
          <w:lang w:eastAsia="he-IL"/>
        </w:rPr>
        <w:t>הביטחון, אגף השיקום, הם נותנים</w:t>
      </w:r>
      <w:r w:rsidR="00D217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רק ברוסית ואנגלית, עדיין </w:t>
      </w:r>
      <w:bookmarkStart w:id="1212" w:name="_ETM_Q1_2877906"/>
      <w:bookmarkEnd w:id="1212"/>
      <w:r>
        <w:rPr>
          <w:rFonts w:hint="cs"/>
          <w:rtl/>
          <w:lang w:eastAsia="he-IL"/>
        </w:rPr>
        <w:t xml:space="preserve">יש גם אמהרית וצרפתית שצריך לתת מענה. </w:t>
      </w:r>
      <w:bookmarkStart w:id="1213" w:name="_ETM_Q1_2879473"/>
      <w:bookmarkStart w:id="1214" w:name="_ETM_Q1_2879527"/>
      <w:bookmarkStart w:id="1215" w:name="_ETM_Q1_2879625"/>
      <w:bookmarkStart w:id="1216" w:name="_ETM_Q1_2879682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>משר</w:t>
      </w:r>
      <w:r w:rsidR="00BD1F3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הבינוי והשיכון, </w:t>
      </w:r>
      <w:bookmarkStart w:id="1217" w:name="_ETM_Q1_2883432"/>
      <w:bookmarkEnd w:id="1217"/>
      <w:r>
        <w:rPr>
          <w:rFonts w:hint="cs"/>
          <w:rtl/>
          <w:lang w:eastAsia="he-IL"/>
        </w:rPr>
        <w:t>ש</w:t>
      </w:r>
      <w:r w:rsidR="00BD1F30">
        <w:rPr>
          <w:rFonts w:hint="cs"/>
          <w:rtl/>
          <w:lang w:eastAsia="he-IL"/>
        </w:rPr>
        <w:t xml:space="preserve">לא נותן מענה </w:t>
      </w:r>
      <w:r>
        <w:rPr>
          <w:rFonts w:hint="cs"/>
          <w:rtl/>
          <w:lang w:eastAsia="he-IL"/>
        </w:rPr>
        <w:t>גם הוא</w:t>
      </w:r>
      <w:r w:rsidR="00D217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באנגלית, לא באמהרית, לא בצרפתית</w:t>
      </w:r>
      <w:bookmarkStart w:id="1218" w:name="_ETM_Q1_2886385"/>
      <w:bookmarkEnd w:id="1218"/>
      <w:r w:rsidR="00BD1F30">
        <w:rPr>
          <w:rFonts w:hint="cs"/>
          <w:rtl/>
          <w:lang w:eastAsia="he-IL"/>
        </w:rPr>
        <w:t xml:space="preserve">. גם רמ"י לא נותנים מענה בכלל </w:t>
      </w:r>
      <w:bookmarkStart w:id="1219" w:name="_ETM_Q1_2889784"/>
      <w:bookmarkEnd w:id="1219"/>
      <w:r w:rsidR="00BD1F30">
        <w:rPr>
          <w:rFonts w:hint="cs"/>
          <w:rtl/>
          <w:lang w:eastAsia="he-IL"/>
        </w:rPr>
        <w:t xml:space="preserve">למעט בשפה העברית. משרד החוץ, משרד המשפטים, מוקד סיוע </w:t>
      </w:r>
      <w:bookmarkStart w:id="1220" w:name="_ETM_Q1_2898990"/>
      <w:bookmarkEnd w:id="1220"/>
      <w:r w:rsidR="00BD1F30">
        <w:rPr>
          <w:rFonts w:hint="cs"/>
          <w:rtl/>
          <w:lang w:eastAsia="he-IL"/>
        </w:rPr>
        <w:t xml:space="preserve">משפטי בחירום נותן מענה רק בעברית וערבית. משרד התחבורה, מוקד </w:t>
      </w:r>
      <w:bookmarkStart w:id="1221" w:name="_ETM_Q1_2903835"/>
      <w:bookmarkEnd w:id="1221"/>
      <w:r w:rsidR="00BD1F30">
        <w:rPr>
          <w:rFonts w:hint="cs"/>
          <w:rtl/>
          <w:lang w:eastAsia="he-IL"/>
        </w:rPr>
        <w:t xml:space="preserve">מידע רישוי, נותן רק בשפה העברית. מוקד מידע של פיקוד </w:t>
      </w:r>
      <w:bookmarkStart w:id="1222" w:name="_ETM_Q1_2918420"/>
      <w:bookmarkEnd w:id="1222"/>
      <w:r w:rsidR="00BD1F30">
        <w:rPr>
          <w:rFonts w:hint="cs"/>
          <w:rtl/>
          <w:lang w:eastAsia="he-IL"/>
        </w:rPr>
        <w:t xml:space="preserve">העורף, חמ"ל נפגעים צה"ל, רשות המיסים, זה ככה ממה שראינו </w:t>
      </w:r>
      <w:bookmarkStart w:id="1223" w:name="_ETM_Q1_2927562"/>
      <w:bookmarkEnd w:id="1223"/>
      <w:r w:rsidR="00BD1F30">
        <w:rPr>
          <w:rFonts w:hint="cs"/>
          <w:rtl/>
          <w:lang w:eastAsia="he-IL"/>
        </w:rPr>
        <w:t xml:space="preserve">פה. אם פספסנו מישהו נוסיף ונזמן, הכוונה היא לזמן את </w:t>
      </w:r>
      <w:bookmarkStart w:id="1224" w:name="_ETM_Q1_2932030"/>
      <w:bookmarkEnd w:id="1224"/>
      <w:r w:rsidR="00BD1F30">
        <w:rPr>
          <w:rFonts w:hint="cs"/>
          <w:rtl/>
          <w:lang w:eastAsia="he-IL"/>
        </w:rPr>
        <w:t xml:space="preserve">משרדי הממשלה שאין להם מוקדי מידע, מי שיש לו </w:t>
      </w:r>
      <w:bookmarkStart w:id="1225" w:name="_ETM_Q1_2932889"/>
      <w:bookmarkEnd w:id="1225"/>
      <w:r w:rsidR="00BD1F30">
        <w:rPr>
          <w:rFonts w:hint="cs"/>
          <w:rtl/>
          <w:lang w:eastAsia="he-IL"/>
        </w:rPr>
        <w:t>לא יזומן לדיון.</w:t>
      </w:r>
    </w:p>
    <w:p w14:paraId="7A176270" w14:textId="77777777" w:rsidR="00BD1F30" w:rsidRDefault="00BD1F30" w:rsidP="004E4916">
      <w:pPr>
        <w:rPr>
          <w:rtl/>
          <w:lang w:eastAsia="he-IL"/>
        </w:rPr>
      </w:pPr>
      <w:bookmarkStart w:id="1226" w:name="_ETM_Q1_2935849"/>
      <w:bookmarkStart w:id="1227" w:name="_ETM_Q1_2935909"/>
      <w:bookmarkStart w:id="1228" w:name="_ETM_Q1_2936009"/>
      <w:bookmarkEnd w:id="1226"/>
      <w:bookmarkEnd w:id="1227"/>
      <w:bookmarkEnd w:id="1228"/>
    </w:p>
    <w:p w14:paraId="1E2FF8F6" w14:textId="0D756E47" w:rsidR="00BD1F30" w:rsidRDefault="00BD1F30" w:rsidP="004E4916">
      <w:pPr>
        <w:rPr>
          <w:rtl/>
          <w:lang w:eastAsia="he-IL"/>
        </w:rPr>
      </w:pPr>
      <w:bookmarkStart w:id="1229" w:name="_ETM_Q1_2936066"/>
      <w:bookmarkEnd w:id="1229"/>
      <w:r>
        <w:rPr>
          <w:rFonts w:hint="cs"/>
          <w:rtl/>
          <w:lang w:eastAsia="he-IL"/>
        </w:rPr>
        <w:t xml:space="preserve">בתוך כך אני כן אקדם </w:t>
      </w:r>
      <w:r w:rsidR="00B225B6">
        <w:rPr>
          <w:rFonts w:hint="cs"/>
          <w:rtl/>
          <w:lang w:eastAsia="he-IL"/>
        </w:rPr>
        <w:t xml:space="preserve">את החקיקה שעליה דובר כאן, גם החקיקה שתחייב הנגשה שפתית </w:t>
      </w:r>
      <w:bookmarkStart w:id="1230" w:name="_ETM_Q1_2946080"/>
      <w:bookmarkEnd w:id="1230"/>
      <w:r w:rsidR="00B225B6">
        <w:rPr>
          <w:rFonts w:hint="cs"/>
          <w:rtl/>
          <w:lang w:eastAsia="he-IL"/>
        </w:rPr>
        <w:t xml:space="preserve">במוקדים בחוק, גם החקיקה שתחייב העברת מידע בין משרדי הממשלה, </w:t>
      </w:r>
      <w:bookmarkStart w:id="1231" w:name="_ETM_Q1_2950178"/>
      <w:bookmarkEnd w:id="1231"/>
      <w:r w:rsidR="00B225B6">
        <w:rPr>
          <w:rFonts w:hint="cs"/>
          <w:rtl/>
          <w:lang w:eastAsia="he-IL"/>
        </w:rPr>
        <w:t xml:space="preserve">וגם הפחתה וביטול אגרות. </w:t>
      </w:r>
    </w:p>
    <w:p w14:paraId="412F875B" w14:textId="77777777" w:rsidR="00B225B6" w:rsidRDefault="00B225B6" w:rsidP="004E4916">
      <w:pPr>
        <w:rPr>
          <w:rtl/>
          <w:lang w:eastAsia="he-IL"/>
        </w:rPr>
      </w:pPr>
      <w:bookmarkStart w:id="1232" w:name="_ETM_Q1_2958649"/>
      <w:bookmarkStart w:id="1233" w:name="_ETM_Q1_2958707"/>
      <w:bookmarkEnd w:id="1232"/>
      <w:bookmarkEnd w:id="1233"/>
    </w:p>
    <w:p w14:paraId="60A54F0D" w14:textId="203716D4" w:rsidR="00B225B6" w:rsidRDefault="00B225B6" w:rsidP="004E4916">
      <w:pPr>
        <w:rPr>
          <w:rtl/>
          <w:lang w:eastAsia="he-IL"/>
        </w:rPr>
      </w:pPr>
      <w:bookmarkStart w:id="1234" w:name="_ETM_Q1_2958808"/>
      <w:bookmarkStart w:id="1235" w:name="_ETM_Q1_2958865"/>
      <w:bookmarkEnd w:id="1234"/>
      <w:bookmarkEnd w:id="1235"/>
      <w:r>
        <w:rPr>
          <w:rFonts w:hint="cs"/>
          <w:rtl/>
          <w:lang w:eastAsia="he-IL"/>
        </w:rPr>
        <w:t xml:space="preserve">ביקשנו כבר בעבר, אני חוזר ומבקש, </w:t>
      </w:r>
      <w:bookmarkStart w:id="1236" w:name="_ETM_Q1_2959005"/>
      <w:bookmarkEnd w:id="1236"/>
      <w:r>
        <w:rPr>
          <w:rFonts w:hint="cs"/>
          <w:rtl/>
          <w:lang w:eastAsia="he-IL"/>
        </w:rPr>
        <w:t>תקצוב לתרגום אתר 'כל זכות'</w:t>
      </w:r>
      <w:r w:rsidR="00D2172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תרגום ולפחות תחזוקת המידע הקיים. </w:t>
      </w:r>
      <w:bookmarkStart w:id="1237" w:name="_ETM_Q1_2965325"/>
      <w:bookmarkEnd w:id="1237"/>
      <w:r>
        <w:rPr>
          <w:rFonts w:hint="cs"/>
          <w:rtl/>
          <w:lang w:eastAsia="he-IL"/>
        </w:rPr>
        <w:t xml:space="preserve">פנינו למשרד המשפטים שבזמנו תקצב את זה. שוב, זה מונח </w:t>
      </w:r>
      <w:bookmarkStart w:id="1238" w:name="_ETM_Q1_2970770"/>
      <w:bookmarkEnd w:id="1238"/>
      <w:r>
        <w:rPr>
          <w:rFonts w:hint="cs"/>
          <w:rtl/>
          <w:lang w:eastAsia="he-IL"/>
        </w:rPr>
        <w:t>לפתחו של משרד העלייה והקליטה. מי שאמון על האינטרס של העולים בהיבט של הנגשה שפתית זה</w:t>
      </w:r>
      <w:r w:rsidR="00D217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העלייה והקליטה.</w:t>
      </w:r>
      <w:bookmarkStart w:id="1239" w:name="_ETM_Q1_2979667"/>
      <w:bookmarkEnd w:id="1239"/>
      <w:r>
        <w:rPr>
          <w:rFonts w:hint="cs"/>
          <w:rtl/>
          <w:lang w:eastAsia="he-IL"/>
        </w:rPr>
        <w:t xml:space="preserve"> שר המשפטים עסוק במינוי נשיא בית המשפט העליון, בוועדה </w:t>
      </w:r>
      <w:bookmarkStart w:id="1240" w:name="_ETM_Q1_2983731"/>
      <w:bookmarkEnd w:id="1240"/>
      <w:r>
        <w:rPr>
          <w:rFonts w:hint="cs"/>
          <w:rtl/>
          <w:lang w:eastAsia="he-IL"/>
        </w:rPr>
        <w:t>למינוי שופטים, יש לו הרבה מאוד - - -</w:t>
      </w:r>
      <w:bookmarkStart w:id="1241" w:name="_ETM_Q1_2985046"/>
      <w:bookmarkEnd w:id="1241"/>
    </w:p>
    <w:p w14:paraId="0E0F2755" w14:textId="77777777" w:rsidR="00B225B6" w:rsidRDefault="00B225B6" w:rsidP="004E4916">
      <w:pPr>
        <w:rPr>
          <w:rtl/>
          <w:lang w:eastAsia="he-IL"/>
        </w:rPr>
      </w:pPr>
      <w:bookmarkStart w:id="1242" w:name="_ETM_Q1_2985109"/>
      <w:bookmarkStart w:id="1243" w:name="_ETM_Q1_2986006"/>
      <w:bookmarkEnd w:id="1242"/>
      <w:bookmarkEnd w:id="1243"/>
    </w:p>
    <w:p w14:paraId="0E1E72EC" w14:textId="1170FB71" w:rsidR="00B225B6" w:rsidRDefault="00B225B6" w:rsidP="00B225B6">
      <w:pPr>
        <w:pStyle w:val="a4"/>
        <w:keepNext/>
        <w:rPr>
          <w:rtl/>
        </w:rPr>
      </w:pPr>
      <w:bookmarkStart w:id="1244" w:name="ET_speaker_6127_79"/>
      <w:r w:rsidRPr="00B225B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225B6">
        <w:rPr>
          <w:rStyle w:val="TagStyle"/>
          <w:rtl/>
        </w:rPr>
        <w:t xml:space="preserve"> &lt;&lt; דובר &gt;&gt;</w:t>
      </w:r>
      <w:r w:rsidR="00D21726">
        <w:rPr>
          <w:rtl/>
        </w:rPr>
        <w:t xml:space="preserve"> </w:t>
      </w:r>
      <w:bookmarkEnd w:id="1244"/>
    </w:p>
    <w:p w14:paraId="0C291CCE" w14:textId="77777777" w:rsidR="00B225B6" w:rsidRDefault="00B225B6" w:rsidP="00B225B6">
      <w:pPr>
        <w:pStyle w:val="KeepWithNext"/>
        <w:rPr>
          <w:rtl/>
          <w:lang w:eastAsia="he-IL"/>
        </w:rPr>
      </w:pPr>
    </w:p>
    <w:p w14:paraId="5CAFA1D8" w14:textId="3773D1C3" w:rsidR="00B225B6" w:rsidRDefault="00B225B6" w:rsidP="00B225B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245" w:name="_ETM_Q1_2986553"/>
      <w:bookmarkStart w:id="1246" w:name="_ETM_Q1_2986616"/>
      <w:bookmarkEnd w:id="1245"/>
      <w:bookmarkEnd w:id="1246"/>
      <w:r>
        <w:rPr>
          <w:rFonts w:hint="cs"/>
          <w:rtl/>
          <w:lang w:eastAsia="he-IL"/>
        </w:rPr>
        <w:t xml:space="preserve">ם </w:t>
      </w:r>
      <w:bookmarkStart w:id="1247" w:name="_ETM_Q1_2986806"/>
      <w:bookmarkEnd w:id="1247"/>
      <w:r>
        <w:rPr>
          <w:rFonts w:hint="cs"/>
          <w:rtl/>
          <w:lang w:eastAsia="he-IL"/>
        </w:rPr>
        <w:t xml:space="preserve">למשרד לשוויון חברתי היה תפקיד במימון. </w:t>
      </w:r>
    </w:p>
    <w:p w14:paraId="03D593A8" w14:textId="77777777" w:rsidR="00B225B6" w:rsidRDefault="00B225B6" w:rsidP="00B225B6">
      <w:pPr>
        <w:rPr>
          <w:rtl/>
          <w:lang w:eastAsia="he-IL"/>
        </w:rPr>
      </w:pPr>
      <w:bookmarkStart w:id="1248" w:name="_ETM_Q1_2991975"/>
      <w:bookmarkStart w:id="1249" w:name="_ETM_Q1_2992037"/>
      <w:bookmarkStart w:id="1250" w:name="_ETM_Q1_2993263"/>
      <w:bookmarkEnd w:id="1248"/>
      <w:bookmarkEnd w:id="1249"/>
      <w:bookmarkEnd w:id="1250"/>
    </w:p>
    <w:p w14:paraId="73ECDCCF" w14:textId="64DFE003" w:rsidR="00B225B6" w:rsidRDefault="00B225B6" w:rsidP="00B225B6">
      <w:pPr>
        <w:pStyle w:val="af6"/>
        <w:keepNext/>
        <w:rPr>
          <w:rtl/>
        </w:rPr>
      </w:pPr>
      <w:bookmarkStart w:id="1251" w:name="ET_yor_5520_80"/>
      <w:r w:rsidRPr="00B225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25B6">
        <w:rPr>
          <w:rStyle w:val="TagStyle"/>
          <w:rtl/>
        </w:rPr>
        <w:t xml:space="preserve"> &lt;&lt; יור &gt;&gt;</w:t>
      </w:r>
      <w:r w:rsidR="00D21726">
        <w:rPr>
          <w:rtl/>
        </w:rPr>
        <w:t xml:space="preserve"> </w:t>
      </w:r>
      <w:bookmarkEnd w:id="1251"/>
    </w:p>
    <w:p w14:paraId="0C9676B3" w14:textId="77777777" w:rsidR="00B225B6" w:rsidRDefault="00B225B6" w:rsidP="00B225B6">
      <w:pPr>
        <w:pStyle w:val="KeepWithNext"/>
        <w:rPr>
          <w:rtl/>
          <w:lang w:eastAsia="he-IL"/>
        </w:rPr>
      </w:pPr>
    </w:p>
    <w:p w14:paraId="45968F0A" w14:textId="0628515F" w:rsidR="00B225B6" w:rsidRDefault="00B225B6" w:rsidP="00B225B6">
      <w:pPr>
        <w:rPr>
          <w:rtl/>
          <w:lang w:eastAsia="he-IL"/>
        </w:rPr>
      </w:pPr>
      <w:bookmarkStart w:id="1252" w:name="_ETM_Q1_2993797"/>
      <w:bookmarkStart w:id="1253" w:name="_ETM_Q1_2993849"/>
      <w:bookmarkEnd w:id="1252"/>
      <w:bookmarkEnd w:id="1253"/>
      <w:r>
        <w:rPr>
          <w:rFonts w:hint="cs"/>
          <w:rtl/>
          <w:lang w:eastAsia="he-IL"/>
        </w:rPr>
        <w:t xml:space="preserve">אגב במשרד לשוויון חברתי </w:t>
      </w:r>
      <w:bookmarkStart w:id="1254" w:name="_ETM_Q1_2993643"/>
      <w:bookmarkEnd w:id="1254"/>
      <w:r>
        <w:rPr>
          <w:rFonts w:hint="cs"/>
          <w:rtl/>
          <w:lang w:eastAsia="he-IL"/>
        </w:rPr>
        <w:t xml:space="preserve">בכלל אין מענה טלפוני, גם לא בעברית. אין </w:t>
      </w:r>
      <w:bookmarkStart w:id="1255" w:name="_ETM_Q1_2998279"/>
      <w:bookmarkEnd w:id="1255"/>
      <w:r>
        <w:rPr>
          <w:rFonts w:hint="cs"/>
          <w:rtl/>
          <w:lang w:eastAsia="he-IL"/>
        </w:rPr>
        <w:t>הנגשה שפתית בעברית גם, המוקד שלהם נסגר.</w:t>
      </w:r>
      <w:bookmarkStart w:id="1256" w:name="_ETM_Q1_3003773"/>
      <w:bookmarkEnd w:id="1256"/>
    </w:p>
    <w:p w14:paraId="72AA1A98" w14:textId="77777777" w:rsidR="00B225B6" w:rsidRDefault="00B225B6" w:rsidP="00B225B6">
      <w:pPr>
        <w:rPr>
          <w:rtl/>
          <w:lang w:eastAsia="he-IL"/>
        </w:rPr>
      </w:pPr>
      <w:bookmarkStart w:id="1257" w:name="_ETM_Q1_3003805"/>
      <w:bookmarkStart w:id="1258" w:name="_ETM_Q1_3004478"/>
      <w:bookmarkEnd w:id="1257"/>
      <w:bookmarkEnd w:id="1258"/>
    </w:p>
    <w:p w14:paraId="49E5304A" w14:textId="7B3CCB78" w:rsidR="00B225B6" w:rsidRDefault="00B225B6" w:rsidP="00B225B6">
      <w:pPr>
        <w:pStyle w:val="a4"/>
        <w:keepNext/>
        <w:rPr>
          <w:rtl/>
        </w:rPr>
      </w:pPr>
      <w:bookmarkStart w:id="1259" w:name="ET_speaker_6127_81"/>
      <w:r w:rsidRPr="00B225B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225B6">
        <w:rPr>
          <w:rStyle w:val="TagStyle"/>
          <w:rtl/>
        </w:rPr>
        <w:t xml:space="preserve"> &lt;&lt; דובר &gt;&gt;</w:t>
      </w:r>
      <w:r w:rsidR="00D21726">
        <w:rPr>
          <w:rtl/>
        </w:rPr>
        <w:t xml:space="preserve"> </w:t>
      </w:r>
      <w:bookmarkEnd w:id="1259"/>
    </w:p>
    <w:p w14:paraId="2B85CC91" w14:textId="77777777" w:rsidR="00B225B6" w:rsidRDefault="00B225B6" w:rsidP="00B225B6">
      <w:pPr>
        <w:pStyle w:val="KeepWithNext"/>
        <w:rPr>
          <w:rtl/>
          <w:lang w:eastAsia="he-IL"/>
        </w:rPr>
      </w:pPr>
    </w:p>
    <w:p w14:paraId="4034CAEB" w14:textId="389856F5" w:rsidR="00B225B6" w:rsidRDefault="00B225B6" w:rsidP="00B225B6">
      <w:pPr>
        <w:rPr>
          <w:rtl/>
          <w:lang w:eastAsia="he-IL"/>
        </w:rPr>
      </w:pPr>
      <w:bookmarkStart w:id="1260" w:name="_ETM_Q1_3004707"/>
      <w:bookmarkStart w:id="1261" w:name="_ETM_Q1_3004729"/>
      <w:bookmarkEnd w:id="1260"/>
      <w:bookmarkEnd w:id="1261"/>
      <w:r>
        <w:rPr>
          <w:rFonts w:hint="cs"/>
          <w:rtl/>
          <w:lang w:eastAsia="he-IL"/>
        </w:rPr>
        <w:t xml:space="preserve">המשרד לא </w:t>
      </w:r>
      <w:bookmarkStart w:id="1262" w:name="_ETM_Q1_3005812"/>
      <w:bookmarkEnd w:id="1262"/>
      <w:r>
        <w:rPr>
          <w:rFonts w:hint="cs"/>
          <w:rtl/>
          <w:lang w:eastAsia="he-IL"/>
        </w:rPr>
        <w:t xml:space="preserve">נסגר? </w:t>
      </w:r>
    </w:p>
    <w:p w14:paraId="240C36F8" w14:textId="77777777" w:rsidR="00B225B6" w:rsidRDefault="00B225B6" w:rsidP="00B225B6">
      <w:pPr>
        <w:rPr>
          <w:rtl/>
          <w:lang w:eastAsia="he-IL"/>
        </w:rPr>
      </w:pPr>
      <w:bookmarkStart w:id="1263" w:name="_ETM_Q1_3006949"/>
      <w:bookmarkStart w:id="1264" w:name="_ETM_Q1_3006980"/>
      <w:bookmarkEnd w:id="1263"/>
      <w:bookmarkEnd w:id="1264"/>
    </w:p>
    <w:p w14:paraId="002BCE93" w14:textId="4D683D39" w:rsidR="00B225B6" w:rsidRDefault="00B225B6" w:rsidP="00B225B6">
      <w:pPr>
        <w:pStyle w:val="af6"/>
        <w:keepNext/>
        <w:rPr>
          <w:rtl/>
        </w:rPr>
      </w:pPr>
      <w:bookmarkStart w:id="1265" w:name="ET_yor_5520_82"/>
      <w:r w:rsidRPr="00B225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25B6">
        <w:rPr>
          <w:rStyle w:val="TagStyle"/>
          <w:rtl/>
        </w:rPr>
        <w:t xml:space="preserve"> &lt;&lt; יור &gt;&gt;</w:t>
      </w:r>
      <w:r w:rsidR="00D21726">
        <w:rPr>
          <w:rtl/>
        </w:rPr>
        <w:t xml:space="preserve"> </w:t>
      </w:r>
      <w:bookmarkEnd w:id="1265"/>
    </w:p>
    <w:p w14:paraId="03FE80B9" w14:textId="77777777" w:rsidR="00B225B6" w:rsidRDefault="00B225B6" w:rsidP="00B225B6">
      <w:pPr>
        <w:pStyle w:val="KeepWithNext"/>
        <w:rPr>
          <w:rtl/>
          <w:lang w:eastAsia="he-IL"/>
        </w:rPr>
      </w:pPr>
    </w:p>
    <w:p w14:paraId="7E847A83" w14:textId="7C739150" w:rsidR="00B225B6" w:rsidRDefault="00B225B6" w:rsidP="00B225B6">
      <w:pPr>
        <w:rPr>
          <w:rtl/>
          <w:lang w:eastAsia="he-IL"/>
        </w:rPr>
      </w:pPr>
      <w:bookmarkStart w:id="1266" w:name="_ETM_Q1_3008456"/>
      <w:bookmarkStart w:id="1267" w:name="_ETM_Q1_3008477"/>
      <w:bookmarkEnd w:id="1266"/>
      <w:bookmarkEnd w:id="1267"/>
      <w:r>
        <w:rPr>
          <w:rFonts w:hint="cs"/>
          <w:rtl/>
          <w:lang w:eastAsia="he-IL"/>
        </w:rPr>
        <w:t xml:space="preserve">מה קורה במשרדי הממשלה זה באמת תעלומה. אני </w:t>
      </w:r>
      <w:bookmarkStart w:id="1268" w:name="_ETM_Q1_3020294"/>
      <w:bookmarkEnd w:id="1268"/>
      <w:r>
        <w:rPr>
          <w:rFonts w:hint="cs"/>
          <w:rtl/>
          <w:lang w:eastAsia="he-IL"/>
        </w:rPr>
        <w:t xml:space="preserve">רוצה לפנות לשר הרווחה ולמנהל רשות המיסים, להוסיף את המענה </w:t>
      </w:r>
      <w:bookmarkStart w:id="1269" w:name="_ETM_Q1_3024741"/>
      <w:bookmarkEnd w:id="1269"/>
      <w:r>
        <w:rPr>
          <w:rFonts w:hint="cs"/>
          <w:rtl/>
          <w:lang w:eastAsia="he-IL"/>
        </w:rPr>
        <w:t xml:space="preserve">בשפות. </w:t>
      </w:r>
      <w:bookmarkStart w:id="1270" w:name="_ETM_Q1_3028197"/>
      <w:bookmarkEnd w:id="1270"/>
    </w:p>
    <w:p w14:paraId="21316569" w14:textId="77777777" w:rsidR="00B225B6" w:rsidRDefault="00B225B6" w:rsidP="00B225B6">
      <w:pPr>
        <w:rPr>
          <w:rtl/>
          <w:lang w:eastAsia="he-IL"/>
        </w:rPr>
      </w:pPr>
      <w:bookmarkStart w:id="1271" w:name="_ETM_Q1_3028229"/>
      <w:bookmarkEnd w:id="1271"/>
    </w:p>
    <w:p w14:paraId="12546285" w14:textId="789AA325" w:rsidR="00B225B6" w:rsidRDefault="00B225B6" w:rsidP="00B225B6">
      <w:pPr>
        <w:rPr>
          <w:rtl/>
          <w:lang w:eastAsia="he-IL"/>
        </w:rPr>
      </w:pPr>
      <w:bookmarkStart w:id="1272" w:name="_ETM_Q1_3028341"/>
      <w:bookmarkStart w:id="1273" w:name="_ETM_Q1_3028372"/>
      <w:bookmarkEnd w:id="1272"/>
      <w:bookmarkEnd w:id="1273"/>
      <w:r>
        <w:rPr>
          <w:rFonts w:hint="cs"/>
          <w:rtl/>
          <w:lang w:eastAsia="he-IL"/>
        </w:rPr>
        <w:t xml:space="preserve">שוב, זה נכון שאתם לא </w:t>
      </w:r>
      <w:bookmarkStart w:id="1274" w:name="_ETM_Q1_3033006"/>
      <w:bookmarkEnd w:id="1274"/>
      <w:r>
        <w:rPr>
          <w:rFonts w:hint="cs"/>
          <w:rtl/>
          <w:lang w:eastAsia="he-IL"/>
        </w:rPr>
        <w:t>יכולים לתת מענה בשם כל משרדי הממשלה, אבל תפקידכם</w:t>
      </w:r>
      <w:bookmarkStart w:id="1275" w:name="_ETM_Q1_3036442"/>
      <w:bookmarkEnd w:id="1275"/>
      <w:r>
        <w:rPr>
          <w:rFonts w:hint="cs"/>
          <w:rtl/>
          <w:lang w:eastAsia="he-IL"/>
        </w:rPr>
        <w:t xml:space="preserve"> הוא לדרבן פה את משרדי הממשלה ולפחות לתת א</w:t>
      </w:r>
      <w:bookmarkStart w:id="1276" w:name="_ETM_Q1_3038823"/>
      <w:bookmarkEnd w:id="1276"/>
      <w:r>
        <w:rPr>
          <w:rFonts w:hint="cs"/>
          <w:rtl/>
          <w:lang w:eastAsia="he-IL"/>
        </w:rPr>
        <w:t>ת המענה הזה, אם זה באמצעות תקנות תמיכה</w:t>
      </w:r>
      <w:r w:rsidR="00D217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בשפות. </w:t>
      </w:r>
      <w:bookmarkStart w:id="1277" w:name="_ETM_Q1_3042858"/>
      <w:bookmarkStart w:id="1278" w:name="_ETM_Q1_3043457"/>
      <w:bookmarkEnd w:id="1277"/>
      <w:bookmarkEnd w:id="1278"/>
    </w:p>
    <w:p w14:paraId="43B46A5D" w14:textId="77777777" w:rsidR="00B225B6" w:rsidRDefault="00B225B6" w:rsidP="00B225B6">
      <w:pPr>
        <w:rPr>
          <w:rtl/>
          <w:lang w:eastAsia="he-IL"/>
        </w:rPr>
      </w:pPr>
      <w:bookmarkStart w:id="1279" w:name="_ETM_Q1_3043489"/>
      <w:bookmarkEnd w:id="1279"/>
    </w:p>
    <w:p w14:paraId="5BD34AFF" w14:textId="397D9BEE" w:rsidR="00B225B6" w:rsidRDefault="00B225B6" w:rsidP="00B225B6">
      <w:pPr>
        <w:rPr>
          <w:rtl/>
          <w:lang w:eastAsia="he-IL"/>
        </w:rPr>
      </w:pPr>
      <w:bookmarkStart w:id="1280" w:name="_ETM_Q1_3043616"/>
      <w:bookmarkStart w:id="1281" w:name="_ETM_Q1_3043647"/>
      <w:bookmarkEnd w:id="1280"/>
      <w:bookmarkEnd w:id="1281"/>
      <w:r>
        <w:rPr>
          <w:rFonts w:hint="cs"/>
          <w:rtl/>
          <w:lang w:eastAsia="he-IL"/>
        </w:rPr>
        <w:t xml:space="preserve">תודה רבה, הישיבה נעולה. </w:t>
      </w:r>
    </w:p>
    <w:p w14:paraId="3401DB46" w14:textId="77777777" w:rsidR="00B225B6" w:rsidRDefault="00B225B6" w:rsidP="00B225B6">
      <w:pPr>
        <w:rPr>
          <w:rtl/>
          <w:lang w:eastAsia="he-IL"/>
        </w:rPr>
      </w:pPr>
      <w:bookmarkStart w:id="1282" w:name="_ETM_Q1_3046448"/>
      <w:bookmarkStart w:id="1283" w:name="_ETM_Q1_3046479"/>
      <w:bookmarkStart w:id="1284" w:name="_ETM_Q1_3046600"/>
      <w:bookmarkEnd w:id="1282"/>
      <w:bookmarkEnd w:id="1283"/>
      <w:bookmarkEnd w:id="1284"/>
    </w:p>
    <w:p w14:paraId="01D95FAA" w14:textId="77777777" w:rsidR="00B225B6" w:rsidRDefault="00B225B6" w:rsidP="00B225B6">
      <w:pPr>
        <w:rPr>
          <w:rtl/>
          <w:lang w:eastAsia="he-IL"/>
        </w:rPr>
      </w:pPr>
      <w:bookmarkStart w:id="1285" w:name="_ETM_Q1_3046630"/>
      <w:bookmarkStart w:id="1286" w:name="_ETM_Q1_3046777"/>
      <w:bookmarkEnd w:id="1285"/>
      <w:bookmarkEnd w:id="1286"/>
    </w:p>
    <w:p w14:paraId="74BE04F5" w14:textId="77777777" w:rsidR="00B225B6" w:rsidRDefault="00B225B6" w:rsidP="00B225B6">
      <w:pPr>
        <w:rPr>
          <w:rtl/>
          <w:lang w:eastAsia="he-IL"/>
        </w:rPr>
      </w:pPr>
      <w:bookmarkStart w:id="1287" w:name="_ETM_Q1_3046808"/>
      <w:bookmarkEnd w:id="1287"/>
    </w:p>
    <w:p w14:paraId="48F4E2B3" w14:textId="1012AD20" w:rsidR="00B225B6" w:rsidRDefault="00B225B6" w:rsidP="00B225B6">
      <w:pPr>
        <w:pStyle w:val="afc"/>
        <w:keepNext/>
        <w:rPr>
          <w:rtl/>
          <w:lang w:eastAsia="he-IL"/>
        </w:rPr>
      </w:pPr>
      <w:bookmarkStart w:id="1288" w:name="ET_meetingend_83"/>
      <w:r w:rsidRPr="00B225B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11:53.</w:t>
      </w:r>
      <w:r w:rsidRPr="00B225B6">
        <w:rPr>
          <w:rStyle w:val="TagStyle"/>
          <w:rtl/>
        </w:rPr>
        <w:t xml:space="preserve"> &lt;&lt; סיום &gt;&gt;</w:t>
      </w:r>
      <w:r w:rsidR="00D21726">
        <w:rPr>
          <w:rtl/>
          <w:lang w:eastAsia="he-IL"/>
        </w:rPr>
        <w:t xml:space="preserve"> </w:t>
      </w:r>
      <w:bookmarkEnd w:id="1288"/>
    </w:p>
    <w:p w14:paraId="6E959CCD" w14:textId="77777777" w:rsidR="00B225B6" w:rsidRDefault="00B225B6" w:rsidP="00B225B6">
      <w:pPr>
        <w:pStyle w:val="KeepWithNext"/>
        <w:rPr>
          <w:rtl/>
          <w:lang w:eastAsia="he-IL"/>
        </w:rPr>
      </w:pPr>
    </w:p>
    <w:p w14:paraId="1F7B3AF2" w14:textId="77777777" w:rsidR="00B225B6" w:rsidRPr="00B225B6" w:rsidRDefault="00B225B6" w:rsidP="00B225B6">
      <w:pPr>
        <w:rPr>
          <w:rtl/>
          <w:lang w:eastAsia="he-IL"/>
        </w:rPr>
      </w:pPr>
    </w:p>
    <w:sectPr w:rsidR="00B225B6" w:rsidRPr="00B225B6" w:rsidSect="00E75F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3BF2B1" w14:textId="77777777" w:rsidR="00693E3C" w:rsidRDefault="00693E3C">
      <w:r>
        <w:separator/>
      </w:r>
    </w:p>
  </w:endnote>
  <w:endnote w:type="continuationSeparator" w:id="0">
    <w:p w14:paraId="79D735B7" w14:textId="77777777" w:rsidR="00693E3C" w:rsidRDefault="00693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D7E2B1" w14:textId="77777777" w:rsidR="00693E3C" w:rsidRDefault="00693E3C">
      <w:r>
        <w:separator/>
      </w:r>
    </w:p>
  </w:footnote>
  <w:footnote w:type="continuationSeparator" w:id="0">
    <w:p w14:paraId="04598FFF" w14:textId="77777777" w:rsidR="00693E3C" w:rsidRDefault="00693E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02A1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CC091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0678D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5F8B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F55DF1D" w14:textId="3E5F8983" w:rsidR="00D86E57" w:rsidRPr="00CC5815" w:rsidRDefault="00A27151" w:rsidP="008E5E3F">
    <w:pPr>
      <w:pStyle w:val="a3"/>
      <w:ind w:firstLine="0"/>
    </w:pPr>
    <w:r>
      <w:rPr>
        <w:rtl/>
      </w:rPr>
      <w:t>ועדת העלייה, הקליטה והתפוצות</w:t>
    </w:r>
  </w:p>
  <w:p w14:paraId="2C5D38AC" w14:textId="7BAEFDA7" w:rsidR="00D86E57" w:rsidRPr="00CC5815" w:rsidRDefault="00A27151" w:rsidP="008E5E3F">
    <w:pPr>
      <w:pStyle w:val="a3"/>
      <w:ind w:firstLine="0"/>
      <w:rPr>
        <w:rtl/>
      </w:rPr>
    </w:pPr>
    <w:r>
      <w:rPr>
        <w:rtl/>
      </w:rPr>
      <w:t>09/10/2024</w:t>
    </w:r>
  </w:p>
  <w:p w14:paraId="0F53EFD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F00F6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0CB4C6" wp14:editId="7A7FF35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8B864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AC5EC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8E7"/>
    <w:rsid w:val="00086858"/>
    <w:rsid w:val="00092B80"/>
    <w:rsid w:val="000A17C6"/>
    <w:rsid w:val="000B060C"/>
    <w:rsid w:val="000B2EE6"/>
    <w:rsid w:val="000C47F5"/>
    <w:rsid w:val="000E3314"/>
    <w:rsid w:val="000F2459"/>
    <w:rsid w:val="001341C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544"/>
    <w:rsid w:val="00227FEF"/>
    <w:rsid w:val="00261554"/>
    <w:rsid w:val="00275C03"/>
    <w:rsid w:val="00280D58"/>
    <w:rsid w:val="002C7D37"/>
    <w:rsid w:val="002D4BDB"/>
    <w:rsid w:val="002E5E31"/>
    <w:rsid w:val="00303B4C"/>
    <w:rsid w:val="00321E62"/>
    <w:rsid w:val="00327BF8"/>
    <w:rsid w:val="00340AFA"/>
    <w:rsid w:val="00342B76"/>
    <w:rsid w:val="00364609"/>
    <w:rsid w:val="003658CB"/>
    <w:rsid w:val="00366CFB"/>
    <w:rsid w:val="0036794C"/>
    <w:rsid w:val="00373508"/>
    <w:rsid w:val="00396023"/>
    <w:rsid w:val="003C279D"/>
    <w:rsid w:val="003C29F3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4916"/>
    <w:rsid w:val="00500C0C"/>
    <w:rsid w:val="00514F40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3E3C"/>
    <w:rsid w:val="00695A47"/>
    <w:rsid w:val="006A0CB7"/>
    <w:rsid w:val="006B6FED"/>
    <w:rsid w:val="006F0259"/>
    <w:rsid w:val="00700433"/>
    <w:rsid w:val="00702755"/>
    <w:rsid w:val="0070472C"/>
    <w:rsid w:val="007509A6"/>
    <w:rsid w:val="00750B23"/>
    <w:rsid w:val="007872B4"/>
    <w:rsid w:val="00791CBE"/>
    <w:rsid w:val="007C154A"/>
    <w:rsid w:val="007C693F"/>
    <w:rsid w:val="007C6ADD"/>
    <w:rsid w:val="008167D2"/>
    <w:rsid w:val="0082136D"/>
    <w:rsid w:val="00823DE3"/>
    <w:rsid w:val="008320F6"/>
    <w:rsid w:val="00841223"/>
    <w:rsid w:val="00846BE9"/>
    <w:rsid w:val="00851F93"/>
    <w:rsid w:val="00853207"/>
    <w:rsid w:val="0085705A"/>
    <w:rsid w:val="008713A4"/>
    <w:rsid w:val="00875F10"/>
    <w:rsid w:val="00890242"/>
    <w:rsid w:val="008922F4"/>
    <w:rsid w:val="008C6035"/>
    <w:rsid w:val="008C7015"/>
    <w:rsid w:val="008D1DFB"/>
    <w:rsid w:val="008D4F5A"/>
    <w:rsid w:val="008E03B4"/>
    <w:rsid w:val="008E5E3F"/>
    <w:rsid w:val="0090279B"/>
    <w:rsid w:val="00907BEF"/>
    <w:rsid w:val="00914904"/>
    <w:rsid w:val="009258CE"/>
    <w:rsid w:val="009515F0"/>
    <w:rsid w:val="00952E70"/>
    <w:rsid w:val="0095507F"/>
    <w:rsid w:val="009830CB"/>
    <w:rsid w:val="00994B3D"/>
    <w:rsid w:val="009B1270"/>
    <w:rsid w:val="009D478A"/>
    <w:rsid w:val="009E6E93"/>
    <w:rsid w:val="009F1518"/>
    <w:rsid w:val="009F5773"/>
    <w:rsid w:val="00A03A10"/>
    <w:rsid w:val="00A14979"/>
    <w:rsid w:val="00A15971"/>
    <w:rsid w:val="00A22C90"/>
    <w:rsid w:val="00A27151"/>
    <w:rsid w:val="00A42723"/>
    <w:rsid w:val="00A62CFB"/>
    <w:rsid w:val="00A64A6D"/>
    <w:rsid w:val="00A66020"/>
    <w:rsid w:val="00AB02EE"/>
    <w:rsid w:val="00AB3F3A"/>
    <w:rsid w:val="00AD4EC9"/>
    <w:rsid w:val="00AD6FFC"/>
    <w:rsid w:val="00AF31E6"/>
    <w:rsid w:val="00AF4150"/>
    <w:rsid w:val="00AF7095"/>
    <w:rsid w:val="00B0509A"/>
    <w:rsid w:val="00B120B2"/>
    <w:rsid w:val="00B225B6"/>
    <w:rsid w:val="00B50340"/>
    <w:rsid w:val="00B65508"/>
    <w:rsid w:val="00B812F9"/>
    <w:rsid w:val="00B8517A"/>
    <w:rsid w:val="00BA6446"/>
    <w:rsid w:val="00BD1F3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FE6"/>
    <w:rsid w:val="00C763E4"/>
    <w:rsid w:val="00C8624A"/>
    <w:rsid w:val="00CA5363"/>
    <w:rsid w:val="00CB6D60"/>
    <w:rsid w:val="00CC5815"/>
    <w:rsid w:val="00CE24B8"/>
    <w:rsid w:val="00CE5849"/>
    <w:rsid w:val="00D21726"/>
    <w:rsid w:val="00D278F7"/>
    <w:rsid w:val="00D37550"/>
    <w:rsid w:val="00D40A29"/>
    <w:rsid w:val="00D45D27"/>
    <w:rsid w:val="00D86E57"/>
    <w:rsid w:val="00D96B24"/>
    <w:rsid w:val="00DE5B80"/>
    <w:rsid w:val="00DF2117"/>
    <w:rsid w:val="00DF771E"/>
    <w:rsid w:val="00E33AE3"/>
    <w:rsid w:val="00E61903"/>
    <w:rsid w:val="00E627E6"/>
    <w:rsid w:val="00E64116"/>
    <w:rsid w:val="00E75F8B"/>
    <w:rsid w:val="00EA624B"/>
    <w:rsid w:val="00EB057D"/>
    <w:rsid w:val="00EB18E4"/>
    <w:rsid w:val="00EB5C85"/>
    <w:rsid w:val="00EC0AC2"/>
    <w:rsid w:val="00EC1FB3"/>
    <w:rsid w:val="00EC2CD4"/>
    <w:rsid w:val="00EE09AD"/>
    <w:rsid w:val="00F0465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C74"/>
    <w:rsid w:val="00FB0768"/>
    <w:rsid w:val="00FC7CCD"/>
    <w:rsid w:val="00FD2AD0"/>
    <w:rsid w:val="00FD61E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097BB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71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2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6E66E-2B5F-4A38-90E1-F22575008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14</Pages>
  <Words>5444</Words>
  <Characters>31034</Characters>
  <Application>Microsoft Office Word</Application>
  <DocSecurity>0</DocSecurity>
  <Lines>258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2024-10-27T07:08:00Z</dcterms:modified>
</cp:coreProperties>
</file>