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6B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29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6B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77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123</w:t>
      </w:r>
    </w:p>
    <w:p w:rsidR="00E64116" w:rsidRPr="008713A4" w:rsidRDefault="00BD6B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D6B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033D9">
        <w:rPr>
          <w:b/>
          <w:bCs/>
          <w:u w:val="single"/>
          <w:rtl/>
        </w:rPr>
        <w:t xml:space="preserve">שלישי, כ"ח באדר </w:t>
      </w:r>
      <w:proofErr w:type="spellStart"/>
      <w:r w:rsidR="00E033D9">
        <w:rPr>
          <w:b/>
          <w:bCs/>
          <w:u w:val="single"/>
          <w:rtl/>
        </w:rPr>
        <w:t>התשפ"ב</w:t>
      </w:r>
      <w:proofErr w:type="spellEnd"/>
      <w:r w:rsidR="00E033D9">
        <w:rPr>
          <w:b/>
          <w:bCs/>
          <w:u w:val="single"/>
          <w:rtl/>
        </w:rPr>
        <w:t xml:space="preserve"> (</w:t>
      </w:r>
      <w:r w:rsidR="00E033D9">
        <w:rPr>
          <w:b/>
          <w:bCs/>
          <w:u w:val="single"/>
        </w:rPr>
        <w:t>1</w:t>
      </w:r>
      <w:r>
        <w:rPr>
          <w:b/>
          <w:bCs/>
          <w:u w:val="single"/>
          <w:rtl/>
        </w:rPr>
        <w:t xml:space="preserve"> במרץ 2022), שעה 9:30</w:t>
      </w:r>
    </w:p>
    <w:p w:rsidR="00E64116" w:rsidRDefault="00E64116" w:rsidP="008320F6">
      <w:pPr>
        <w:ind w:firstLine="0"/>
        <w:rPr>
          <w:rtl/>
        </w:rPr>
      </w:pPr>
    </w:p>
    <w:p w:rsidR="005E290A" w:rsidRPr="008713A4" w:rsidRDefault="005E290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6B30" w:rsidP="00BD6B30">
      <w:pPr>
        <w:spacing w:before="60"/>
        <w:ind w:firstLine="0"/>
        <w:rPr>
          <w:rtl/>
        </w:rPr>
      </w:pPr>
      <w:bookmarkStart w:id="0" w:name="ET_hatsach_619672_1"/>
      <w:r w:rsidRPr="00BD6B30">
        <w:rPr>
          <w:rStyle w:val="TagStyle"/>
          <w:rtl/>
        </w:rPr>
        <w:t xml:space="preserve"> &lt;&lt; הצח &gt;&gt; </w:t>
      </w:r>
      <w:r w:rsidRPr="00BD6B30">
        <w:rPr>
          <w:rtl/>
        </w:rPr>
        <w:t>הצעת חוק לתיקון פקודת העיריות (מס' 149) (חברות גבייה), התש"ף-2020</w:t>
      </w:r>
      <w:r w:rsidRPr="00BD6B30">
        <w:rPr>
          <w:rStyle w:val="TagStyle"/>
          <w:rtl/>
        </w:rPr>
        <w:t xml:space="preserve"> &lt;&lt; הצח &gt;&gt;</w:t>
      </w:r>
      <w:r w:rsidRPr="00BD6B30">
        <w:rPr>
          <w:rtl/>
        </w:rPr>
        <w:t xml:space="preserve">   </w:t>
      </w:r>
      <w:bookmarkEnd w:id="0"/>
    </w:p>
    <w:p w:rsidR="00BD6B30" w:rsidRPr="008713A4" w:rsidRDefault="00BD6B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6B30" w:rsidRDefault="00BD6B30" w:rsidP="00EC1FB3">
      <w:pPr>
        <w:ind w:firstLine="0"/>
        <w:rPr>
          <w:rtl/>
        </w:rPr>
      </w:pPr>
      <w:proofErr w:type="spellStart"/>
      <w:r w:rsidRPr="00BD6B30">
        <w:rPr>
          <w:rtl/>
        </w:rPr>
        <w:t>ווליד</w:t>
      </w:r>
      <w:proofErr w:type="spellEnd"/>
      <w:r w:rsidRPr="00BD6B30">
        <w:rPr>
          <w:rtl/>
        </w:rPr>
        <w:t xml:space="preserve"> </w:t>
      </w:r>
      <w:proofErr w:type="spellStart"/>
      <w:r w:rsidRPr="00BD6B30">
        <w:rPr>
          <w:rtl/>
        </w:rPr>
        <w:t>טאהא</w:t>
      </w:r>
      <w:proofErr w:type="spellEnd"/>
      <w:r w:rsidRPr="00BD6B30">
        <w:rPr>
          <w:rtl/>
        </w:rPr>
        <w:t xml:space="preserve"> – היו"ר</w:t>
      </w:r>
    </w:p>
    <w:p w:rsidR="00BD6B30" w:rsidRPr="00BD6B30" w:rsidRDefault="00BD6B30" w:rsidP="00EC1FB3">
      <w:pPr>
        <w:ind w:firstLine="0"/>
        <w:rPr>
          <w:rtl/>
        </w:rPr>
      </w:pPr>
      <w:r w:rsidRPr="00BD6B30">
        <w:rPr>
          <w:rtl/>
        </w:rPr>
        <w:t xml:space="preserve">איתן </w:t>
      </w:r>
      <w:proofErr w:type="spellStart"/>
      <w:r w:rsidRPr="00BD6B30">
        <w:rPr>
          <w:rtl/>
        </w:rPr>
        <w:t>גינזבורג</w:t>
      </w:r>
      <w:proofErr w:type="spellEnd"/>
    </w:p>
    <w:p w:rsidR="00BD6B30" w:rsidRDefault="00BD6B30" w:rsidP="00EC1FB3">
      <w:pPr>
        <w:ind w:firstLine="0"/>
        <w:rPr>
          <w:rtl/>
        </w:rPr>
      </w:pPr>
      <w:proofErr w:type="spellStart"/>
      <w:r w:rsidRPr="00BD6B30">
        <w:rPr>
          <w:rtl/>
        </w:rPr>
        <w:t>מוסי</w:t>
      </w:r>
      <w:proofErr w:type="spellEnd"/>
      <w:r w:rsidRPr="00BD6B30">
        <w:rPr>
          <w:rtl/>
        </w:rPr>
        <w:t xml:space="preserve"> רז</w:t>
      </w:r>
    </w:p>
    <w:p w:rsidR="00BD6B30" w:rsidRPr="008713A4" w:rsidRDefault="00BD6B3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63D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אשר</w:t>
      </w:r>
    </w:p>
    <w:p w:rsidR="006763DC" w:rsidRPr="006763DC" w:rsidRDefault="006763D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קרן ברק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084"/>
      </w:tblGrid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בביוף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משרד הפנים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הירש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הפנים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מיסוי מוניציפלי וחוקי, משרד הפנים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זוהרי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ישראלי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והגבייה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כץ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- יועץ משפטי, </w:t>
            </w:r>
            <w:proofErr w:type="spellStart"/>
            <w:r>
              <w:rPr>
                <w:rtl/>
              </w:rPr>
              <w:t>מילגם</w:t>
            </w:r>
            <w:proofErr w:type="spellEnd"/>
            <w:r>
              <w:rPr>
                <w:rtl/>
              </w:rPr>
              <w:t xml:space="preserve"> שירותים לעיר בע"מ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קלימי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גביה </w:t>
            </w:r>
            <w:proofErr w:type="spellStart"/>
            <w:r>
              <w:rPr>
                <w:rtl/>
              </w:rPr>
              <w:t>מגער</w:t>
            </w:r>
            <w:proofErr w:type="spellEnd"/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הגבייה, עיריית תל-אביב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גדעוני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הוצל"פ, לשכת עו"ד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וסמנכ"ל רגולציה, נשיאות המגזר העסקי</w:t>
            </w:r>
          </w:p>
        </w:tc>
      </w:tr>
      <w:tr w:rsidR="00E033D9" w:rsidTr="005E290A"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D9" w:rsidRDefault="00E03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הארגונים החברתיים בכנסת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5E290A" w:rsidRDefault="005E290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6B30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6763DC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6763DC" w:rsidRPr="008713A4" w:rsidRDefault="006763DC" w:rsidP="00DE5B80">
      <w:pPr>
        <w:ind w:firstLine="0"/>
        <w:rPr>
          <w:rtl/>
        </w:rPr>
      </w:pPr>
    </w:p>
    <w:p w:rsidR="00E64116" w:rsidRPr="008713A4" w:rsidRDefault="00E64116" w:rsidP="005E29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6B3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04C37" w:rsidRDefault="006763DC" w:rsidP="00D810C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04C37" w:rsidRDefault="00304C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4C37" w:rsidRDefault="00304C37" w:rsidP="00304C37">
      <w:pPr>
        <w:pStyle w:val="a6"/>
        <w:keepNext/>
        <w:rPr>
          <w:rtl/>
        </w:rPr>
      </w:pPr>
      <w:bookmarkStart w:id="1" w:name="ET_subject_619672_41"/>
      <w:r w:rsidRPr="00304C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העיריות (מס' 149) (חברות גבייה), התש"ף-2020,  מ/1344</w:t>
      </w:r>
      <w:r w:rsidRPr="00304C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04C37" w:rsidRDefault="00304C37" w:rsidP="00304C37">
      <w:pPr>
        <w:pStyle w:val="KeepWithNext"/>
        <w:rPr>
          <w:rtl/>
        </w:rPr>
      </w:pPr>
    </w:p>
    <w:p w:rsidR="005E290A" w:rsidRPr="005E290A" w:rsidRDefault="005E290A" w:rsidP="005E290A">
      <w:pPr>
        <w:rPr>
          <w:rtl/>
        </w:rPr>
      </w:pPr>
      <w:bookmarkStart w:id="2" w:name="_GoBack"/>
      <w:bookmarkEnd w:id="2"/>
    </w:p>
    <w:p w:rsidR="00BD6B30" w:rsidRDefault="00BD6B30" w:rsidP="00BD6B30">
      <w:pPr>
        <w:pStyle w:val="af6"/>
        <w:keepNext/>
        <w:rPr>
          <w:rtl/>
          <w:lang w:val="en-GB"/>
        </w:rPr>
      </w:pPr>
      <w:bookmarkStart w:id="3" w:name="ET_yor_5854_2"/>
      <w:r w:rsidRPr="00BD6B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6B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BD6B30" w:rsidRDefault="00BD6B30" w:rsidP="00BD6B30">
      <w:pPr>
        <w:pStyle w:val="KeepWithNext"/>
        <w:rPr>
          <w:rtl/>
          <w:lang w:val="en-GB" w:eastAsia="he-IL"/>
        </w:rPr>
      </w:pPr>
    </w:p>
    <w:p w:rsidR="00BD6B30" w:rsidRDefault="00304C37" w:rsidP="00E033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בוקר טוב, אנחנו מתחילים עוד דיון</w:t>
      </w:r>
      <w:bookmarkStart w:id="4" w:name="_ETM_Q1_1103085"/>
      <w:bookmarkEnd w:id="4"/>
      <w:r>
        <w:rPr>
          <w:rFonts w:hint="cs"/>
          <w:rtl/>
          <w:lang w:val="en-GB" w:eastAsia="he-IL"/>
        </w:rPr>
        <w:t xml:space="preserve">, אני לא יודע כמה במספר, על הצעת </w:t>
      </w:r>
      <w:bookmarkStart w:id="5" w:name="_ETM_Q1_1103651"/>
      <w:bookmarkEnd w:id="5"/>
      <w:r>
        <w:rPr>
          <w:rFonts w:hint="cs"/>
          <w:rtl/>
          <w:lang w:val="en-GB" w:eastAsia="he-IL"/>
        </w:rPr>
        <w:t xml:space="preserve">חוק לתיקון פקודת העיריות (מס' 149) (חברות גבייה), התש"ף-2020, </w:t>
      </w:r>
      <w:bookmarkStart w:id="6" w:name="_ETM_Q1_1112808"/>
      <w:bookmarkEnd w:id="6"/>
      <w:r>
        <w:rPr>
          <w:rFonts w:hint="cs"/>
          <w:rtl/>
          <w:lang w:val="en-GB" w:eastAsia="he-IL"/>
        </w:rPr>
        <w:t xml:space="preserve">מ/1344. הפצנו נוסח שיש </w:t>
      </w:r>
      <w:r w:rsidR="00E34B2E">
        <w:rPr>
          <w:rFonts w:hint="cs"/>
          <w:rtl/>
          <w:lang w:val="en-GB" w:eastAsia="he-IL"/>
        </w:rPr>
        <w:t xml:space="preserve">כאלה ששלחו עליו הסתייגויות, </w:t>
      </w:r>
      <w:bookmarkStart w:id="7" w:name="_ETM_Q1_1238922"/>
      <w:bookmarkEnd w:id="7"/>
      <w:r w:rsidR="00E34B2E">
        <w:rPr>
          <w:rFonts w:hint="cs"/>
          <w:rtl/>
          <w:lang w:val="en-GB" w:eastAsia="he-IL"/>
        </w:rPr>
        <w:t>אבל לפני זה</w:t>
      </w:r>
      <w:r>
        <w:rPr>
          <w:rFonts w:hint="cs"/>
          <w:rtl/>
          <w:lang w:val="en-GB" w:eastAsia="he-IL"/>
        </w:rPr>
        <w:t xml:space="preserve"> </w:t>
      </w:r>
      <w:bookmarkStart w:id="8" w:name="_ETM_Q1_1124914"/>
      <w:bookmarkEnd w:id="8"/>
      <w:r>
        <w:rPr>
          <w:rFonts w:hint="cs"/>
          <w:rtl/>
          <w:lang w:val="en-GB" w:eastAsia="he-IL"/>
        </w:rPr>
        <w:t>ב</w:t>
      </w:r>
      <w:r w:rsidR="00BD6B30">
        <w:rPr>
          <w:rFonts w:hint="cs"/>
          <w:rtl/>
          <w:lang w:val="en-GB" w:eastAsia="he-IL"/>
        </w:rPr>
        <w:t>יקשנו כל מיני נוסחים על כל מיני סעיפים. תומר, אתה רוצה להתחיל? יש חדש בפיך</w:t>
      </w:r>
      <w:r>
        <w:rPr>
          <w:rFonts w:hint="cs"/>
          <w:rtl/>
          <w:lang w:val="en-GB" w:eastAsia="he-IL"/>
        </w:rPr>
        <w:t>?</w:t>
      </w:r>
    </w:p>
    <w:p w:rsidR="00BD6B30" w:rsidRDefault="00BD6B30" w:rsidP="00BD6B30">
      <w:pPr>
        <w:rPr>
          <w:rtl/>
          <w:lang w:val="en-GB" w:eastAsia="he-IL"/>
        </w:rPr>
      </w:pPr>
    </w:p>
    <w:p w:rsidR="00E34B2E" w:rsidRDefault="00E34B2E" w:rsidP="00E34B2E">
      <w:pPr>
        <w:pStyle w:val="af9"/>
        <w:keepNext/>
        <w:rPr>
          <w:rtl/>
          <w:lang w:val="en-GB" w:eastAsia="he-IL"/>
        </w:rPr>
      </w:pPr>
      <w:bookmarkStart w:id="9" w:name="_ETM_Q1_1162817"/>
      <w:bookmarkStart w:id="10" w:name="ET_guest_יאיר_הירש_42"/>
      <w:bookmarkEnd w:id="9"/>
      <w:r w:rsidRPr="00E34B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E34B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"/>
    </w:p>
    <w:p w:rsidR="00E34B2E" w:rsidRDefault="00E34B2E" w:rsidP="00E34B2E">
      <w:pPr>
        <w:pStyle w:val="KeepWithNext"/>
        <w:rPr>
          <w:rtl/>
          <w:lang w:val="en-GB" w:eastAsia="he-IL"/>
        </w:rPr>
      </w:pPr>
    </w:p>
    <w:p w:rsidR="00BD6B30" w:rsidRDefault="00BD6B30" w:rsidP="00E34B2E">
      <w:pPr>
        <w:rPr>
          <w:rtl/>
          <w:lang w:val="en-GB" w:eastAsia="he-IL"/>
        </w:rPr>
      </w:pPr>
      <w:bookmarkStart w:id="11" w:name="_ETM_Q1_1163214"/>
      <w:bookmarkStart w:id="12" w:name="_ETM_Q1_1163260"/>
      <w:bookmarkEnd w:id="11"/>
      <w:bookmarkEnd w:id="12"/>
      <w:r>
        <w:rPr>
          <w:rFonts w:hint="cs"/>
          <w:rtl/>
          <w:lang w:val="en-GB" w:eastAsia="he-IL"/>
        </w:rPr>
        <w:t>א</w:t>
      </w:r>
      <w:r w:rsidR="00E34B2E">
        <w:rPr>
          <w:rFonts w:hint="cs"/>
          <w:rtl/>
          <w:lang w:val="en-GB" w:eastAsia="he-IL"/>
        </w:rPr>
        <w:t xml:space="preserve">נחנו שוב בדיון </w:t>
      </w:r>
      <w:r>
        <w:rPr>
          <w:rFonts w:hint="cs"/>
          <w:rtl/>
          <w:lang w:val="en-GB" w:eastAsia="he-IL"/>
        </w:rPr>
        <w:t>חשוב, אדוני ה</w:t>
      </w:r>
      <w:r w:rsidR="00E34B2E">
        <w:rPr>
          <w:rFonts w:hint="cs"/>
          <w:rtl/>
          <w:lang w:val="en-GB" w:eastAsia="he-IL"/>
        </w:rPr>
        <w:t xml:space="preserve">יושב-ראש, </w:t>
      </w:r>
      <w:r>
        <w:rPr>
          <w:rFonts w:hint="cs"/>
          <w:rtl/>
          <w:lang w:val="en-GB" w:eastAsia="he-IL"/>
        </w:rPr>
        <w:t>אצלך בוועדה. זה נכון שקיבלנו רק אתמול דחייה מבג"</w:t>
      </w:r>
      <w:r w:rsidR="00E34B2E">
        <w:rPr>
          <w:rFonts w:hint="cs"/>
          <w:rtl/>
          <w:lang w:val="en-GB" w:eastAsia="he-IL"/>
        </w:rPr>
        <w:t>ץ</w:t>
      </w:r>
      <w:r>
        <w:rPr>
          <w:rFonts w:hint="cs"/>
          <w:rtl/>
          <w:lang w:val="en-GB" w:eastAsia="he-IL"/>
        </w:rPr>
        <w:t xml:space="preserve">. 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BD6B30" w:rsidRDefault="00BD6B30" w:rsidP="00BD6B30">
      <w:pPr>
        <w:pStyle w:val="af6"/>
        <w:keepNext/>
        <w:rPr>
          <w:rtl/>
          <w:lang w:val="en-GB"/>
        </w:rPr>
      </w:pPr>
      <w:bookmarkStart w:id="13" w:name="ET_yor_5854_3"/>
      <w:r w:rsidRPr="00BD6B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6B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"/>
    </w:p>
    <w:p w:rsidR="00BD6B30" w:rsidRDefault="00BD6B30" w:rsidP="00BD6B30">
      <w:pPr>
        <w:pStyle w:val="KeepWithNext"/>
        <w:rPr>
          <w:rtl/>
          <w:lang w:val="en-GB" w:eastAsia="he-IL"/>
        </w:rPr>
      </w:pPr>
    </w:p>
    <w:p w:rsidR="00BD6B30" w:rsidRDefault="003E3CF8" w:rsidP="00BD6B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BD6B30">
        <w:rPr>
          <w:rFonts w:hint="cs"/>
          <w:rtl/>
          <w:lang w:val="en-GB" w:eastAsia="he-IL"/>
        </w:rPr>
        <w:t>רכה</w:t>
      </w:r>
      <w:r w:rsidR="00E34B2E">
        <w:rPr>
          <w:rFonts w:hint="cs"/>
          <w:rtl/>
          <w:lang w:val="en-GB" w:eastAsia="he-IL"/>
        </w:rPr>
        <w:t>.</w:t>
      </w:r>
    </w:p>
    <w:p w:rsidR="00BD6B30" w:rsidRDefault="00BD6B30" w:rsidP="00BD6B30">
      <w:pPr>
        <w:rPr>
          <w:rtl/>
          <w:lang w:val="en-GB" w:eastAsia="he-IL"/>
        </w:rPr>
      </w:pPr>
    </w:p>
    <w:p w:rsidR="00E34B2E" w:rsidRDefault="00E34B2E" w:rsidP="00E34B2E">
      <w:pPr>
        <w:pStyle w:val="af9"/>
        <w:keepNext/>
        <w:rPr>
          <w:rtl/>
          <w:lang w:val="en-GB" w:eastAsia="he-IL"/>
        </w:rPr>
      </w:pPr>
      <w:bookmarkStart w:id="14" w:name="_ETM_Q1_1254511"/>
      <w:bookmarkStart w:id="15" w:name="ET_guest_יאיר_הירש_43"/>
      <w:bookmarkEnd w:id="14"/>
      <w:r w:rsidRPr="00E34B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E34B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"/>
    </w:p>
    <w:p w:rsidR="00E34B2E" w:rsidRDefault="00E34B2E" w:rsidP="00E34B2E">
      <w:pPr>
        <w:pStyle w:val="KeepWithNext"/>
        <w:rPr>
          <w:rtl/>
          <w:lang w:val="en-GB" w:eastAsia="he-IL"/>
        </w:rPr>
      </w:pPr>
    </w:p>
    <w:p w:rsidR="00BD6B30" w:rsidRDefault="003E3CF8" w:rsidP="00E24F96">
      <w:pPr>
        <w:rPr>
          <w:rtl/>
          <w:lang w:val="en-GB" w:eastAsia="he-IL"/>
        </w:rPr>
      </w:pPr>
      <w:bookmarkStart w:id="16" w:name="_ETM_Q1_1254872"/>
      <w:bookmarkStart w:id="17" w:name="_ETM_Q1_1254909"/>
      <w:bookmarkEnd w:id="16"/>
      <w:bookmarkEnd w:id="17"/>
      <w:r>
        <w:rPr>
          <w:rFonts w:hint="cs"/>
          <w:rtl/>
          <w:lang w:val="en-GB" w:eastAsia="he-IL"/>
        </w:rPr>
        <w:t>א</w:t>
      </w:r>
      <w:r w:rsidR="00E34B2E">
        <w:rPr>
          <w:rFonts w:hint="cs"/>
          <w:rtl/>
          <w:lang w:val="en-GB" w:eastAsia="he-IL"/>
        </w:rPr>
        <w:t xml:space="preserve">רכה מבג"ץ, </w:t>
      </w:r>
      <w:r w:rsidR="00BD6B30">
        <w:rPr>
          <w:rFonts w:hint="cs"/>
          <w:rtl/>
          <w:lang w:val="en-GB" w:eastAsia="he-IL"/>
        </w:rPr>
        <w:t>כדי שנוכל להתכנס לנוסח שיהיה מקובל על כולם.</w:t>
      </w:r>
      <w:r w:rsidR="00E34B2E">
        <w:rPr>
          <w:rFonts w:hint="cs"/>
          <w:rtl/>
          <w:lang w:val="en-GB" w:eastAsia="he-IL"/>
        </w:rPr>
        <w:t xml:space="preserve"> אני שב ומדגיש שהנקודות ברורות, </w:t>
      </w:r>
      <w:r w:rsidR="00BD6B30">
        <w:rPr>
          <w:rFonts w:hint="cs"/>
          <w:rtl/>
          <w:lang w:val="en-GB" w:eastAsia="he-IL"/>
        </w:rPr>
        <w:t>כל הנקודות הובהרו. אנחנו</w:t>
      </w:r>
      <w:r w:rsidR="00E34B2E">
        <w:rPr>
          <w:rFonts w:hint="cs"/>
          <w:rtl/>
          <w:lang w:val="en-GB" w:eastAsia="he-IL"/>
        </w:rPr>
        <w:t xml:space="preserve"> </w:t>
      </w:r>
      <w:r w:rsidR="00BD6B30">
        <w:rPr>
          <w:rFonts w:hint="cs"/>
          <w:rtl/>
          <w:lang w:val="en-GB" w:eastAsia="he-IL"/>
        </w:rPr>
        <w:t xml:space="preserve">ערים במשרד לכל אותן הערות חשובות ורצון שתהיה אכיפה מידתית, אכיפה שתראה </w:t>
      </w:r>
      <w:r w:rsidR="00E34B2E">
        <w:rPr>
          <w:rFonts w:hint="cs"/>
          <w:rtl/>
          <w:lang w:val="en-GB" w:eastAsia="he-IL"/>
        </w:rPr>
        <w:t xml:space="preserve">גם </w:t>
      </w:r>
      <w:r w:rsidR="00BD6B30">
        <w:rPr>
          <w:rFonts w:hint="cs"/>
          <w:rtl/>
          <w:lang w:val="en-GB" w:eastAsia="he-IL"/>
        </w:rPr>
        <w:t>את האזרח בקצה, לא רק את הרשויות. עוד לא מצאנו פתרון איך אנחנו מחזקים את אותן רשויות חלשות שיינזקו אם החוק כלשונו יעבור. כל</w:t>
      </w:r>
      <w:r w:rsidR="00E34B2E">
        <w:rPr>
          <w:rFonts w:hint="cs"/>
          <w:rtl/>
          <w:lang w:val="en-GB" w:eastAsia="he-IL"/>
        </w:rPr>
        <w:t xml:space="preserve"> אותן רשויות חלשות שאחוזי הגבייה</w:t>
      </w:r>
      <w:r w:rsidR="00BD6B30">
        <w:rPr>
          <w:rFonts w:hint="cs"/>
          <w:rtl/>
          <w:lang w:val="en-GB" w:eastAsia="he-IL"/>
        </w:rPr>
        <w:t xml:space="preserve"> יהיו נמוכים</w:t>
      </w:r>
      <w:r w:rsidR="00E34B2E">
        <w:rPr>
          <w:rFonts w:hint="cs"/>
          <w:rtl/>
          <w:lang w:val="en-GB" w:eastAsia="he-IL"/>
        </w:rPr>
        <w:t xml:space="preserve"> </w:t>
      </w:r>
      <w:bookmarkStart w:id="18" w:name="_ETM_Q1_1345675"/>
      <w:bookmarkEnd w:id="18"/>
      <w:r w:rsidR="00E34B2E">
        <w:rPr>
          <w:rFonts w:hint="cs"/>
          <w:rtl/>
          <w:lang w:val="en-GB" w:eastAsia="he-IL"/>
        </w:rPr>
        <w:t>משמעותית עם כניסת החוק הזה</w:t>
      </w:r>
      <w:r>
        <w:rPr>
          <w:rFonts w:hint="cs"/>
          <w:rtl/>
          <w:lang w:val="en-GB" w:eastAsia="he-IL"/>
        </w:rPr>
        <w:t>,</w:t>
      </w:r>
      <w:r w:rsidR="00E34B2E">
        <w:rPr>
          <w:rFonts w:hint="cs"/>
          <w:rtl/>
          <w:lang w:val="en-GB" w:eastAsia="he-IL"/>
        </w:rPr>
        <w:t xml:space="preserve"> </w:t>
      </w:r>
      <w:r w:rsidR="00BD6B30">
        <w:rPr>
          <w:rFonts w:hint="cs"/>
          <w:rtl/>
          <w:lang w:val="en-GB" w:eastAsia="he-IL"/>
        </w:rPr>
        <w:t>אין לי פתרון היום במשרד הפנים איך אני משפה אותן על אותן הכנס</w:t>
      </w:r>
      <w:r w:rsidR="00E34B2E">
        <w:rPr>
          <w:rFonts w:hint="cs"/>
          <w:rtl/>
          <w:lang w:val="en-GB" w:eastAsia="he-IL"/>
        </w:rPr>
        <w:t xml:space="preserve">ות, על אותם אחוזי </w:t>
      </w:r>
      <w:bookmarkStart w:id="19" w:name="_ETM_Q1_1354029"/>
      <w:bookmarkEnd w:id="19"/>
      <w:r w:rsidR="00E34B2E">
        <w:rPr>
          <w:rFonts w:hint="cs"/>
          <w:rtl/>
          <w:lang w:val="en-GB" w:eastAsia="he-IL"/>
        </w:rPr>
        <w:t>גבייה</w:t>
      </w:r>
      <w:r w:rsidR="00BD6B30">
        <w:rPr>
          <w:rFonts w:hint="cs"/>
          <w:rtl/>
          <w:lang w:val="en-GB" w:eastAsia="he-IL"/>
        </w:rPr>
        <w:t xml:space="preserve"> שנדרשים בכל אחד מהפרמטרים שיש לנו היום בתקציבים של המשרד. </w:t>
      </w:r>
      <w:r w:rsidR="00E34B2E">
        <w:rPr>
          <w:rFonts w:hint="cs"/>
          <w:rtl/>
          <w:lang w:val="en-GB" w:eastAsia="he-IL"/>
        </w:rPr>
        <w:t>רשות שת</w:t>
      </w:r>
      <w:r w:rsidR="00BD6B30">
        <w:rPr>
          <w:rFonts w:hint="cs"/>
          <w:rtl/>
          <w:lang w:val="en-GB" w:eastAsia="he-IL"/>
        </w:rPr>
        <w:t>ד</w:t>
      </w:r>
      <w:r w:rsidR="00E34B2E">
        <w:rPr>
          <w:rFonts w:hint="cs"/>
          <w:rtl/>
          <w:lang w:val="en-GB" w:eastAsia="he-IL"/>
        </w:rPr>
        <w:t>ע להביא הכנסות מקסימליות</w:t>
      </w:r>
      <w:r>
        <w:rPr>
          <w:rFonts w:hint="cs"/>
          <w:rtl/>
          <w:lang w:val="en-GB" w:eastAsia="he-IL"/>
        </w:rPr>
        <w:t xml:space="preserve"> </w:t>
      </w:r>
      <w:r w:rsidR="00E34B2E">
        <w:rPr>
          <w:rFonts w:hint="cs"/>
          <w:rtl/>
          <w:lang w:val="en-GB" w:eastAsia="he-IL"/>
        </w:rPr>
        <w:t>תקבל גם יותר. מי לא יינזק מהחוק הזה?</w:t>
      </w:r>
      <w:r w:rsidR="00950743">
        <w:rPr>
          <w:rFonts w:hint="cs"/>
          <w:rtl/>
          <w:lang w:val="en-GB" w:eastAsia="he-IL"/>
        </w:rPr>
        <w:t xml:space="preserve"> הרשויות החזקות,</w:t>
      </w:r>
      <w:r w:rsidR="00E34B2E">
        <w:rPr>
          <w:rFonts w:hint="cs"/>
          <w:rtl/>
          <w:lang w:val="en-GB" w:eastAsia="he-IL"/>
        </w:rPr>
        <w:t xml:space="preserve"> ה</w:t>
      </w:r>
      <w:r w:rsidR="00BD6B30">
        <w:rPr>
          <w:rFonts w:hint="cs"/>
          <w:rtl/>
          <w:lang w:val="en-GB" w:eastAsia="he-IL"/>
        </w:rPr>
        <w:t xml:space="preserve">רשויות שמלכתחילה </w:t>
      </w:r>
      <w:r w:rsidR="00950743">
        <w:rPr>
          <w:rFonts w:hint="cs"/>
          <w:rtl/>
          <w:lang w:val="en-GB" w:eastAsia="he-IL"/>
        </w:rPr>
        <w:t>לא נעזרות באותן חברות גבייה,</w:t>
      </w:r>
      <w:r w:rsidR="00E34B2E">
        <w:rPr>
          <w:rFonts w:hint="cs"/>
          <w:rtl/>
          <w:lang w:val="en-GB" w:eastAsia="he-IL"/>
        </w:rPr>
        <w:t xml:space="preserve"> </w:t>
      </w:r>
      <w:r w:rsidR="00950743">
        <w:rPr>
          <w:rFonts w:hint="cs"/>
          <w:rtl/>
          <w:lang w:val="en-GB" w:eastAsia="he-IL"/>
        </w:rPr>
        <w:t>ש</w:t>
      </w:r>
      <w:r w:rsidR="00E34B2E">
        <w:rPr>
          <w:rFonts w:hint="cs"/>
          <w:rtl/>
          <w:lang w:val="en-GB" w:eastAsia="he-IL"/>
        </w:rPr>
        <w:t>נערכו מבעוד מועד לטובת העניין הזה.</w:t>
      </w:r>
      <w:r w:rsidR="00BD6B30">
        <w:rPr>
          <w:rFonts w:hint="cs"/>
          <w:rtl/>
          <w:lang w:val="en-GB" w:eastAsia="he-IL"/>
        </w:rPr>
        <w:t xml:space="preserve"> מי שי</w:t>
      </w:r>
      <w:r w:rsidR="00E34B2E">
        <w:rPr>
          <w:rFonts w:hint="cs"/>
          <w:rtl/>
          <w:lang w:val="en-GB" w:eastAsia="he-IL"/>
        </w:rPr>
        <w:t>י</w:t>
      </w:r>
      <w:r w:rsidR="00BD6B30">
        <w:rPr>
          <w:rFonts w:hint="cs"/>
          <w:rtl/>
          <w:lang w:val="en-GB" w:eastAsia="he-IL"/>
        </w:rPr>
        <w:t>נזק זה ה</w:t>
      </w:r>
      <w:r w:rsidR="00E34B2E">
        <w:rPr>
          <w:rFonts w:hint="cs"/>
          <w:rtl/>
          <w:lang w:val="en-GB" w:eastAsia="he-IL"/>
        </w:rPr>
        <w:t>רשויות ה</w:t>
      </w:r>
      <w:r w:rsidR="00BD6B30">
        <w:rPr>
          <w:rFonts w:hint="cs"/>
          <w:rtl/>
          <w:lang w:val="en-GB" w:eastAsia="he-IL"/>
        </w:rPr>
        <w:t>חלשות</w:t>
      </w:r>
      <w:r w:rsidR="00E34B2E">
        <w:rPr>
          <w:rFonts w:hint="cs"/>
          <w:rtl/>
          <w:lang w:val="en-GB" w:eastAsia="he-IL"/>
        </w:rPr>
        <w:t xml:space="preserve">, ואין </w:t>
      </w:r>
      <w:bookmarkStart w:id="20" w:name="_ETM_Q1_1389118"/>
      <w:bookmarkEnd w:id="20"/>
      <w:r w:rsidR="00950743">
        <w:rPr>
          <w:rFonts w:hint="cs"/>
          <w:rtl/>
          <w:lang w:val="en-GB" w:eastAsia="he-IL"/>
        </w:rPr>
        <w:t>לי תשובה</w:t>
      </w:r>
      <w:r w:rsidR="00E34B2E">
        <w:rPr>
          <w:rFonts w:hint="cs"/>
          <w:rtl/>
          <w:lang w:val="en-GB" w:eastAsia="he-IL"/>
        </w:rPr>
        <w:t xml:space="preserve"> </w:t>
      </w:r>
      <w:r w:rsidR="00BD6B30">
        <w:rPr>
          <w:rFonts w:hint="cs"/>
          <w:rtl/>
          <w:lang w:val="en-GB" w:eastAsia="he-IL"/>
        </w:rPr>
        <w:t>מאיפה מגייס</w:t>
      </w:r>
      <w:r w:rsidR="00E34B2E">
        <w:rPr>
          <w:rFonts w:hint="cs"/>
          <w:rtl/>
          <w:lang w:val="en-GB" w:eastAsia="he-IL"/>
        </w:rPr>
        <w:t>י</w:t>
      </w:r>
      <w:r w:rsidR="00BD6B30">
        <w:rPr>
          <w:rFonts w:hint="cs"/>
          <w:rtl/>
          <w:lang w:val="en-GB" w:eastAsia="he-IL"/>
        </w:rPr>
        <w:t>ם היום יות</w:t>
      </w:r>
      <w:r w:rsidR="00E34B2E">
        <w:rPr>
          <w:rFonts w:hint="cs"/>
          <w:rtl/>
          <w:lang w:val="en-GB" w:eastAsia="he-IL"/>
        </w:rPr>
        <w:t>ר</w:t>
      </w:r>
      <w:r w:rsidR="00BD6B30">
        <w:rPr>
          <w:rFonts w:hint="cs"/>
          <w:rtl/>
          <w:lang w:val="en-GB" w:eastAsia="he-IL"/>
        </w:rPr>
        <w:t xml:space="preserve"> </w:t>
      </w:r>
      <w:r w:rsidR="00E34B2E">
        <w:rPr>
          <w:rFonts w:hint="cs"/>
          <w:rtl/>
          <w:lang w:val="en-GB" w:eastAsia="he-IL"/>
        </w:rPr>
        <w:t>מ-360 מיליון שקל</w:t>
      </w:r>
      <w:r w:rsidR="00BD6B30">
        <w:rPr>
          <w:rFonts w:hint="cs"/>
          <w:rtl/>
          <w:lang w:val="en-GB" w:eastAsia="he-IL"/>
        </w:rPr>
        <w:t xml:space="preserve"> </w:t>
      </w:r>
      <w:r w:rsidR="00E34B2E">
        <w:rPr>
          <w:rFonts w:hint="cs"/>
          <w:rtl/>
          <w:lang w:val="en-GB" w:eastAsia="he-IL"/>
        </w:rPr>
        <w:t xml:space="preserve">רק </w:t>
      </w:r>
      <w:r w:rsidR="00BD6B30">
        <w:rPr>
          <w:rFonts w:hint="cs"/>
          <w:rtl/>
          <w:lang w:val="en-GB" w:eastAsia="he-IL"/>
        </w:rPr>
        <w:t>עבור ההחלטה שאת המסירה השנייה צריך לעשות</w:t>
      </w:r>
      <w:r w:rsidR="00E34B2E">
        <w:rPr>
          <w:rFonts w:hint="cs"/>
          <w:rtl/>
          <w:lang w:val="en-GB" w:eastAsia="he-IL"/>
        </w:rPr>
        <w:t xml:space="preserve"> עם מסירה אישית. אף אחד לא נותן לי פתרון, ו</w:t>
      </w:r>
      <w:r w:rsidR="00950743">
        <w:rPr>
          <w:rFonts w:hint="cs"/>
          <w:rtl/>
          <w:lang w:val="en-GB" w:eastAsia="he-IL"/>
        </w:rPr>
        <w:t xml:space="preserve">גם </w:t>
      </w:r>
      <w:r w:rsidR="00E34B2E">
        <w:rPr>
          <w:rFonts w:hint="cs"/>
          <w:rtl/>
          <w:lang w:val="en-GB" w:eastAsia="he-IL"/>
        </w:rPr>
        <w:t>פניתי לאוצר.</w:t>
      </w:r>
      <w:r w:rsidR="00BD6B30">
        <w:rPr>
          <w:rFonts w:hint="cs"/>
          <w:rtl/>
          <w:lang w:val="en-GB" w:eastAsia="he-IL"/>
        </w:rPr>
        <w:t xml:space="preserve"> </w:t>
      </w:r>
    </w:p>
    <w:p w:rsidR="00BD6B30" w:rsidRDefault="00BD6B30" w:rsidP="00BD6B30">
      <w:pPr>
        <w:rPr>
          <w:rtl/>
          <w:lang w:val="en-GB" w:eastAsia="he-IL"/>
        </w:rPr>
      </w:pPr>
    </w:p>
    <w:p w:rsidR="00BD6B30" w:rsidRDefault="00BD6B30" w:rsidP="00BD6B30">
      <w:pPr>
        <w:pStyle w:val="af6"/>
        <w:keepNext/>
        <w:rPr>
          <w:rtl/>
          <w:lang w:val="en-GB"/>
        </w:rPr>
      </w:pPr>
      <w:bookmarkStart w:id="21" w:name="ET_yor_5854_4"/>
      <w:r w:rsidRPr="00BD6B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6B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BD6B30" w:rsidRDefault="00BD6B30" w:rsidP="00BD6B30">
      <w:pPr>
        <w:pStyle w:val="KeepWithNext"/>
        <w:rPr>
          <w:rtl/>
          <w:lang w:val="en-GB" w:eastAsia="he-IL"/>
        </w:rPr>
      </w:pPr>
    </w:p>
    <w:p w:rsidR="00BD6B30" w:rsidRDefault="00950743" w:rsidP="0095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r w:rsidR="00BD6B30">
        <w:rPr>
          <w:rFonts w:hint="cs"/>
          <w:rtl/>
          <w:lang w:val="en-GB" w:eastAsia="he-IL"/>
        </w:rPr>
        <w:t xml:space="preserve">תנו פתרונות גם למסירה </w:t>
      </w:r>
      <w:r>
        <w:rPr>
          <w:rFonts w:hint="cs"/>
          <w:rtl/>
          <w:lang w:val="en-GB" w:eastAsia="he-IL"/>
        </w:rPr>
        <w:t xml:space="preserve">השנייה, אמרנו שמספיק שאדם </w:t>
      </w:r>
      <w:r w:rsidR="00BD6B30">
        <w:rPr>
          <w:rFonts w:hint="cs"/>
          <w:rtl/>
          <w:lang w:val="en-GB" w:eastAsia="he-IL"/>
        </w:rPr>
        <w:t xml:space="preserve">חותם על כך שהוא מסכים לקבל </w:t>
      </w:r>
      <w:r>
        <w:rPr>
          <w:rFonts w:hint="cs"/>
          <w:rtl/>
          <w:lang w:val="en-GB" w:eastAsia="he-IL"/>
        </w:rPr>
        <w:t>מהעירייה הודעות אישיות. הודעת הטלפון הזאת מספיקה מבחינתנו.</w:t>
      </w:r>
      <w:r w:rsidR="00BD6B30">
        <w:rPr>
          <w:rFonts w:hint="cs"/>
          <w:rtl/>
          <w:lang w:val="en-GB" w:eastAsia="he-IL"/>
        </w:rPr>
        <w:t xml:space="preserve"> </w:t>
      </w:r>
    </w:p>
    <w:p w:rsidR="00BD6B30" w:rsidRDefault="00BD6B30" w:rsidP="00BD6B30">
      <w:pPr>
        <w:rPr>
          <w:rtl/>
          <w:lang w:val="en-GB" w:eastAsia="he-IL"/>
        </w:rPr>
      </w:pPr>
    </w:p>
    <w:p w:rsidR="00950743" w:rsidRDefault="00950743" w:rsidP="00950743">
      <w:pPr>
        <w:pStyle w:val="af9"/>
        <w:keepNext/>
        <w:rPr>
          <w:rtl/>
          <w:lang w:val="en-GB" w:eastAsia="he-IL"/>
        </w:rPr>
      </w:pPr>
      <w:bookmarkStart w:id="22" w:name="ET_guest_יאיר_הירש_44"/>
      <w:r w:rsidRPr="009507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507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"/>
    </w:p>
    <w:p w:rsidR="00950743" w:rsidRDefault="00950743" w:rsidP="00950743">
      <w:pPr>
        <w:pStyle w:val="KeepWithNext"/>
        <w:rPr>
          <w:rtl/>
          <w:lang w:val="en-GB" w:eastAsia="he-IL"/>
        </w:rPr>
      </w:pPr>
    </w:p>
    <w:p w:rsidR="00BD6B30" w:rsidRDefault="00950743" w:rsidP="00BD6B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אמר שהוא יקבל את ההודעה או </w:t>
      </w:r>
      <w:r w:rsidR="00BD6B3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BD6B30">
        <w:rPr>
          <w:rFonts w:hint="cs"/>
          <w:rtl/>
          <w:lang w:val="en-GB" w:eastAsia="he-IL"/>
        </w:rPr>
        <w:t xml:space="preserve"> יקבל את ההודעה</w:t>
      </w:r>
      <w:r>
        <w:rPr>
          <w:rFonts w:hint="cs"/>
          <w:rtl/>
          <w:lang w:val="en-GB" w:eastAsia="he-IL"/>
        </w:rPr>
        <w:t>?</w:t>
      </w:r>
    </w:p>
    <w:p w:rsidR="00BD6B30" w:rsidRDefault="00BD6B30" w:rsidP="00BD6B30">
      <w:pPr>
        <w:rPr>
          <w:rtl/>
          <w:lang w:val="en-GB" w:eastAsia="he-IL"/>
        </w:rPr>
      </w:pPr>
    </w:p>
    <w:p w:rsidR="00BD6B30" w:rsidRDefault="00BD6B30" w:rsidP="00BD6B30">
      <w:pPr>
        <w:pStyle w:val="af6"/>
        <w:keepNext/>
        <w:rPr>
          <w:rtl/>
          <w:lang w:val="en-GB"/>
        </w:rPr>
      </w:pPr>
      <w:bookmarkStart w:id="23" w:name="ET_yor_5854_5"/>
      <w:r w:rsidRPr="00BD6B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6B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"/>
    </w:p>
    <w:p w:rsidR="00BD6B30" w:rsidRDefault="00BD6B30" w:rsidP="00BD6B30">
      <w:pPr>
        <w:pStyle w:val="KeepWithNext"/>
        <w:rPr>
          <w:rtl/>
          <w:lang w:val="en-GB" w:eastAsia="he-IL"/>
        </w:rPr>
      </w:pPr>
    </w:p>
    <w:p w:rsidR="00BD6B30" w:rsidRDefault="00950743" w:rsidP="003E3C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4F4F28">
        <w:rPr>
          <w:rFonts w:hint="cs"/>
          <w:rtl/>
          <w:lang w:val="en-GB" w:eastAsia="he-IL"/>
        </w:rPr>
        <w:t xml:space="preserve">גבי </w:t>
      </w:r>
      <w:r>
        <w:rPr>
          <w:rFonts w:hint="cs"/>
          <w:rtl/>
          <w:lang w:val="en-GB" w:eastAsia="he-IL"/>
        </w:rPr>
        <w:t xml:space="preserve">אלה שיגידו שהם מוכנים לקבל הודעה </w:t>
      </w:r>
      <w:r w:rsidR="00BD6B30">
        <w:rPr>
          <w:rFonts w:hint="cs"/>
          <w:rtl/>
          <w:lang w:val="en-GB" w:eastAsia="he-IL"/>
        </w:rPr>
        <w:t>יש פתרון</w:t>
      </w:r>
      <w:r>
        <w:rPr>
          <w:rFonts w:hint="cs"/>
          <w:rtl/>
          <w:lang w:val="en-GB" w:eastAsia="he-IL"/>
        </w:rPr>
        <w:t xml:space="preserve">, </w:t>
      </w:r>
      <w:r w:rsidR="004F4F2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לגבי אלה שלא </w:t>
      </w:r>
      <w:r w:rsidR="00F2008C">
        <w:rPr>
          <w:rFonts w:hint="cs"/>
          <w:rtl/>
          <w:lang w:val="en-GB" w:eastAsia="he-IL"/>
        </w:rPr>
        <w:t>מוכנים</w:t>
      </w:r>
      <w:r w:rsidR="003E3CF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בואו נשמע הצעות. </w:t>
      </w:r>
      <w:r w:rsidR="00BD6B30">
        <w:rPr>
          <w:rFonts w:hint="cs"/>
          <w:rtl/>
          <w:lang w:val="en-GB" w:eastAsia="he-IL"/>
        </w:rPr>
        <w:t xml:space="preserve"> </w:t>
      </w:r>
    </w:p>
    <w:p w:rsidR="00BD6B30" w:rsidRDefault="00BD6B30" w:rsidP="00BD6B30">
      <w:pPr>
        <w:rPr>
          <w:rtl/>
          <w:lang w:val="en-GB" w:eastAsia="he-IL"/>
        </w:rPr>
      </w:pPr>
    </w:p>
    <w:p w:rsidR="00950743" w:rsidRDefault="00950743" w:rsidP="00950743">
      <w:pPr>
        <w:pStyle w:val="af9"/>
        <w:keepNext/>
        <w:rPr>
          <w:rtl/>
          <w:lang w:val="en-GB" w:eastAsia="he-IL"/>
        </w:rPr>
      </w:pPr>
      <w:bookmarkStart w:id="24" w:name="_ETM_Q1_1448117"/>
      <w:bookmarkStart w:id="25" w:name="ET_guest_יאיר_הירש_45"/>
      <w:bookmarkEnd w:id="24"/>
      <w:r w:rsidRPr="009507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507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"/>
    </w:p>
    <w:p w:rsidR="00950743" w:rsidRDefault="00950743" w:rsidP="00950743">
      <w:pPr>
        <w:pStyle w:val="KeepWithNext"/>
        <w:rPr>
          <w:rtl/>
          <w:lang w:val="en-GB" w:eastAsia="he-IL"/>
        </w:rPr>
      </w:pPr>
    </w:p>
    <w:p w:rsidR="00BD6B30" w:rsidRDefault="00BD6B30" w:rsidP="00F2008C">
      <w:pPr>
        <w:rPr>
          <w:rtl/>
          <w:lang w:val="en-GB" w:eastAsia="he-IL"/>
        </w:rPr>
      </w:pPr>
      <w:bookmarkStart w:id="26" w:name="_ETM_Q1_1448543"/>
      <w:bookmarkStart w:id="27" w:name="_ETM_Q1_1448581"/>
      <w:bookmarkEnd w:id="26"/>
      <w:bookmarkEnd w:id="27"/>
      <w:r>
        <w:rPr>
          <w:rFonts w:hint="cs"/>
          <w:rtl/>
          <w:lang w:val="en-GB" w:eastAsia="he-IL"/>
        </w:rPr>
        <w:t xml:space="preserve">הצענו בהצעה שלנו לגדר את הנושא של ההודעה השנייה רק לתחומים מסוימים, לסכום מסוים. פניתי לאוצר, </w:t>
      </w:r>
      <w:r w:rsidR="00F2008C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אף אחד לא נתן לי</w:t>
      </w:r>
      <w:r w:rsidR="003E3CF8">
        <w:rPr>
          <w:rFonts w:hint="cs"/>
          <w:rtl/>
          <w:lang w:val="en-GB" w:eastAsia="he-IL"/>
        </w:rPr>
        <w:t xml:space="preserve"> פתרון, </w:t>
      </w:r>
      <w:r w:rsidR="004F4F28">
        <w:rPr>
          <w:rFonts w:hint="cs"/>
          <w:rtl/>
          <w:lang w:val="en-GB" w:eastAsia="he-IL"/>
        </w:rPr>
        <w:t>ו</w:t>
      </w:r>
      <w:r w:rsidR="00F2008C">
        <w:rPr>
          <w:rFonts w:hint="cs"/>
          <w:rtl/>
          <w:lang w:val="en-GB" w:eastAsia="he-IL"/>
        </w:rPr>
        <w:t>אולי גם בצדק, לפער הזה</w:t>
      </w:r>
      <w:r>
        <w:rPr>
          <w:rFonts w:hint="cs"/>
          <w:rtl/>
          <w:lang w:val="en-GB" w:eastAsia="he-IL"/>
        </w:rPr>
        <w:t xml:space="preserve">. 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BD6B30" w:rsidRDefault="00BD6B30" w:rsidP="00BD6B30">
      <w:pPr>
        <w:pStyle w:val="af6"/>
        <w:keepNext/>
        <w:rPr>
          <w:rtl/>
          <w:lang w:val="en-GB"/>
        </w:rPr>
      </w:pPr>
      <w:bookmarkStart w:id="28" w:name="ET_yor_5854_6"/>
      <w:r w:rsidRPr="00BD6B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6B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"/>
    </w:p>
    <w:p w:rsidR="00BD6B30" w:rsidRDefault="00BD6B30" w:rsidP="00BD6B30">
      <w:pPr>
        <w:pStyle w:val="KeepWithNext"/>
        <w:rPr>
          <w:rtl/>
          <w:lang w:val="en-GB" w:eastAsia="he-IL"/>
        </w:rPr>
      </w:pPr>
    </w:p>
    <w:p w:rsidR="00BD6B30" w:rsidRDefault="00F2008C" w:rsidP="00A647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בואו </w:t>
      </w:r>
      <w:r w:rsidR="00BD6B30">
        <w:rPr>
          <w:rFonts w:hint="cs"/>
          <w:rtl/>
          <w:lang w:val="en-GB" w:eastAsia="he-IL"/>
        </w:rPr>
        <w:t xml:space="preserve">נחדד את הנקודות. </w:t>
      </w:r>
      <w:r>
        <w:rPr>
          <w:rFonts w:hint="cs"/>
          <w:rtl/>
          <w:lang w:val="en-GB" w:eastAsia="he-IL"/>
        </w:rPr>
        <w:t>אילו לא היינו מחפשים פתרונות שי</w:t>
      </w:r>
      <w:r w:rsidR="00BD6B30">
        <w:rPr>
          <w:rFonts w:hint="cs"/>
          <w:rtl/>
          <w:lang w:val="en-GB" w:eastAsia="he-IL"/>
        </w:rPr>
        <w:t>טיבו</w:t>
      </w:r>
      <w:r>
        <w:rPr>
          <w:rFonts w:hint="cs"/>
          <w:rtl/>
          <w:lang w:val="en-GB" w:eastAsia="he-IL"/>
        </w:rPr>
        <w:t xml:space="preserve"> עם כולם היינו מצביעים על הנוסח שפרסמנו</w:t>
      </w:r>
      <w:r w:rsidR="00BD6B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BD6B30">
        <w:rPr>
          <w:rFonts w:hint="cs"/>
          <w:rtl/>
          <w:lang w:val="en-GB" w:eastAsia="he-IL"/>
        </w:rPr>
        <w:t>יכלו חברי הכנסת להעביר אותו, יכלו</w:t>
      </w:r>
      <w:r>
        <w:rPr>
          <w:rFonts w:hint="cs"/>
          <w:rtl/>
          <w:lang w:val="en-GB" w:eastAsia="he-IL"/>
        </w:rPr>
        <w:t xml:space="preserve"> להפיל </w:t>
      </w:r>
      <w:bookmarkStart w:id="29" w:name="_ETM_Q1_1538700"/>
      <w:bookmarkEnd w:id="29"/>
      <w:r>
        <w:rPr>
          <w:rFonts w:hint="cs"/>
          <w:rtl/>
          <w:lang w:val="en-GB" w:eastAsia="he-IL"/>
        </w:rPr>
        <w:t>אותו, אבל אני לא עוש</w:t>
      </w:r>
      <w:r w:rsidR="00BD6B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BD6B30">
        <w:rPr>
          <w:rFonts w:hint="cs"/>
          <w:rtl/>
          <w:lang w:val="en-GB" w:eastAsia="he-IL"/>
        </w:rPr>
        <w:t>את זה. אנחנו רוצים בכל זאת להגיע למשהו ש</w:t>
      </w:r>
      <w:r>
        <w:rPr>
          <w:rFonts w:hint="cs"/>
          <w:rtl/>
          <w:lang w:val="en-GB" w:eastAsia="he-IL"/>
        </w:rPr>
        <w:t>יעשה טוב לרשויות המקומיות כך</w:t>
      </w:r>
      <w:r w:rsidR="00BD6B30">
        <w:rPr>
          <w:rFonts w:hint="cs"/>
          <w:rtl/>
          <w:lang w:val="en-GB" w:eastAsia="he-IL"/>
        </w:rPr>
        <w:t xml:space="preserve"> שאחוז הגבי</w:t>
      </w:r>
      <w:r w:rsidR="00F44109">
        <w:rPr>
          <w:rFonts w:hint="cs"/>
          <w:rtl/>
          <w:lang w:val="en-GB" w:eastAsia="he-IL"/>
        </w:rPr>
        <w:t>יה לא יצנח למטה</w:t>
      </w:r>
      <w:r>
        <w:rPr>
          <w:rFonts w:hint="cs"/>
          <w:rtl/>
          <w:lang w:val="en-GB" w:eastAsia="he-IL"/>
        </w:rPr>
        <w:t xml:space="preserve"> אבל גם משהו שהוא לא מעבר למקובל</w:t>
      </w:r>
      <w:r w:rsidR="00BD6B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מבחינת הערכים החברתיים, מבחינת </w:t>
      </w:r>
      <w:r w:rsidR="00BD6B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BD6B30">
        <w:rPr>
          <w:rFonts w:hint="cs"/>
          <w:rtl/>
          <w:lang w:val="en-GB" w:eastAsia="he-IL"/>
        </w:rPr>
        <w:t xml:space="preserve">פיסות החברתיות שכל אחד </w:t>
      </w:r>
      <w:proofErr w:type="spellStart"/>
      <w:r w:rsidR="00BD6B30">
        <w:rPr>
          <w:rFonts w:hint="cs"/>
          <w:rtl/>
          <w:lang w:val="en-GB" w:eastAsia="he-IL"/>
        </w:rPr>
        <w:t>מאיתנו</w:t>
      </w:r>
      <w:proofErr w:type="spellEnd"/>
      <w:r w:rsidR="00BD6B30">
        <w:rPr>
          <w:rFonts w:hint="cs"/>
          <w:rtl/>
          <w:lang w:val="en-GB" w:eastAsia="he-IL"/>
        </w:rPr>
        <w:t xml:space="preserve"> מחזיק. צריך למצוא את הנוסחה. </w:t>
      </w:r>
      <w:r w:rsidR="006547B0">
        <w:rPr>
          <w:rFonts w:hint="cs"/>
          <w:rtl/>
          <w:lang w:val="en-GB" w:eastAsia="he-IL"/>
        </w:rPr>
        <w:t xml:space="preserve">לגבי </w:t>
      </w:r>
      <w:r w:rsidR="00BD6B30">
        <w:rPr>
          <w:rFonts w:hint="cs"/>
          <w:rtl/>
          <w:lang w:val="en-GB" w:eastAsia="he-IL"/>
        </w:rPr>
        <w:t>ה</w:t>
      </w:r>
      <w:r w:rsidR="006547B0">
        <w:rPr>
          <w:rFonts w:hint="cs"/>
          <w:rtl/>
          <w:lang w:val="en-GB" w:eastAsia="he-IL"/>
        </w:rPr>
        <w:t xml:space="preserve">סעיף שמדבר על דואר ומסירה אישית הוצעו </w:t>
      </w:r>
      <w:bookmarkStart w:id="30" w:name="_ETM_Q1_1582482"/>
      <w:bookmarkEnd w:id="30"/>
      <w:r w:rsidR="006547B0">
        <w:rPr>
          <w:rFonts w:hint="cs"/>
          <w:rtl/>
          <w:lang w:val="en-GB" w:eastAsia="he-IL"/>
        </w:rPr>
        <w:t>ב</w:t>
      </w:r>
      <w:r w:rsidR="00BD6B30">
        <w:rPr>
          <w:rFonts w:hint="cs"/>
          <w:rtl/>
          <w:lang w:val="en-GB" w:eastAsia="he-IL"/>
        </w:rPr>
        <w:t>התחלה  שלושה שלבים</w:t>
      </w:r>
      <w:r w:rsidR="006547B0">
        <w:rPr>
          <w:rFonts w:hint="cs"/>
          <w:rtl/>
          <w:lang w:val="en-GB" w:eastAsia="he-IL"/>
        </w:rPr>
        <w:t xml:space="preserve">, אחרי </w:t>
      </w:r>
      <w:r w:rsidR="00BD6B30">
        <w:rPr>
          <w:rFonts w:hint="cs"/>
          <w:rtl/>
          <w:lang w:val="en-GB" w:eastAsia="he-IL"/>
        </w:rPr>
        <w:t>ז</w:t>
      </w:r>
      <w:r w:rsidR="006547B0">
        <w:rPr>
          <w:rFonts w:hint="cs"/>
          <w:rtl/>
          <w:lang w:val="en-GB" w:eastAsia="he-IL"/>
        </w:rPr>
        <w:t>ה</w:t>
      </w:r>
      <w:r w:rsidR="00BD6B30">
        <w:rPr>
          <w:rFonts w:hint="cs"/>
          <w:rtl/>
          <w:lang w:val="en-GB" w:eastAsia="he-IL"/>
        </w:rPr>
        <w:t xml:space="preserve"> התפשרנו על שני שלבים. </w:t>
      </w:r>
      <w:r w:rsidR="00A64745">
        <w:rPr>
          <w:rFonts w:hint="cs"/>
          <w:rtl/>
          <w:lang w:val="en-GB" w:eastAsia="he-IL"/>
        </w:rPr>
        <w:t xml:space="preserve">שלב ראשון יהיה דואר </w:t>
      </w:r>
      <w:r w:rsidR="006547B0">
        <w:rPr>
          <w:rFonts w:hint="cs"/>
          <w:rtl/>
          <w:lang w:val="en-GB" w:eastAsia="he-IL"/>
        </w:rPr>
        <w:t>רשום</w:t>
      </w:r>
      <w:r w:rsidR="00A64745">
        <w:rPr>
          <w:rFonts w:hint="cs"/>
          <w:rtl/>
          <w:lang w:val="en-GB" w:eastAsia="he-IL"/>
        </w:rPr>
        <w:t xml:space="preserve">, </w:t>
      </w:r>
      <w:r w:rsidR="006547B0">
        <w:rPr>
          <w:rFonts w:hint="cs"/>
          <w:rtl/>
          <w:lang w:val="en-GB" w:eastAsia="he-IL"/>
        </w:rPr>
        <w:t xml:space="preserve">אחרי זה </w:t>
      </w:r>
      <w:r w:rsidR="00BD6B30">
        <w:rPr>
          <w:rFonts w:hint="cs"/>
          <w:rtl/>
          <w:lang w:val="en-GB" w:eastAsia="he-IL"/>
        </w:rPr>
        <w:t xml:space="preserve">הודעה במסירה </w:t>
      </w:r>
      <w:r w:rsidR="006547B0">
        <w:rPr>
          <w:rFonts w:hint="cs"/>
          <w:rtl/>
          <w:lang w:val="en-GB" w:eastAsia="he-IL"/>
        </w:rPr>
        <w:lastRenderedPageBreak/>
        <w:t xml:space="preserve">אישית שתינתן באמצעות </w:t>
      </w:r>
      <w:r w:rsidR="00BD6B30">
        <w:rPr>
          <w:rFonts w:hint="cs"/>
          <w:rtl/>
          <w:lang w:val="en-GB" w:eastAsia="he-IL"/>
        </w:rPr>
        <w:t>הו</w:t>
      </w:r>
      <w:r w:rsidR="006547B0">
        <w:rPr>
          <w:rFonts w:hint="cs"/>
          <w:rtl/>
          <w:lang w:val="en-GB" w:eastAsia="he-IL"/>
        </w:rPr>
        <w:t>דעה לטלפון למי שבאו ונתנו הסכמה. אנחנו צריכים למצוא את ה</w:t>
      </w:r>
      <w:r w:rsidR="00A64745">
        <w:rPr>
          <w:rFonts w:hint="cs"/>
          <w:rtl/>
          <w:lang w:val="en-GB" w:eastAsia="he-IL"/>
        </w:rPr>
        <w:t>פתרון</w:t>
      </w:r>
      <w:r w:rsidR="006547B0">
        <w:rPr>
          <w:rFonts w:hint="cs"/>
          <w:rtl/>
          <w:lang w:val="en-GB" w:eastAsia="he-IL"/>
        </w:rPr>
        <w:t xml:space="preserve"> ל</w:t>
      </w:r>
      <w:r w:rsidR="00A64745">
        <w:rPr>
          <w:rFonts w:hint="cs"/>
          <w:rtl/>
          <w:lang w:val="en-GB" w:eastAsia="he-IL"/>
        </w:rPr>
        <w:t>אלה שלא נתנו</w:t>
      </w:r>
      <w:r w:rsidR="00BD6B30">
        <w:rPr>
          <w:rFonts w:hint="cs"/>
          <w:rtl/>
          <w:lang w:val="en-GB" w:eastAsia="he-IL"/>
        </w:rPr>
        <w:t xml:space="preserve"> הסכמה. 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A64745" w:rsidRDefault="00A64745" w:rsidP="00A64745">
      <w:pPr>
        <w:pStyle w:val="af9"/>
        <w:keepNext/>
        <w:rPr>
          <w:rtl/>
          <w:lang w:val="en-GB" w:eastAsia="he-IL"/>
        </w:rPr>
      </w:pPr>
      <w:bookmarkStart w:id="31" w:name="_ETM_Q1_1620288"/>
      <w:bookmarkStart w:id="32" w:name="ET_guest_תומר_ביטון_46"/>
      <w:bookmarkEnd w:id="31"/>
      <w:r w:rsidRPr="00A647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A647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"/>
    </w:p>
    <w:p w:rsidR="00A64745" w:rsidRDefault="00A64745" w:rsidP="00A64745">
      <w:pPr>
        <w:pStyle w:val="KeepWithNext"/>
        <w:rPr>
          <w:rtl/>
          <w:lang w:val="en-GB" w:eastAsia="he-IL"/>
        </w:rPr>
      </w:pPr>
    </w:p>
    <w:p w:rsidR="00BD6B30" w:rsidRDefault="00A64745" w:rsidP="00A64745">
      <w:pPr>
        <w:rPr>
          <w:rtl/>
          <w:lang w:val="en-GB" w:eastAsia="he-IL"/>
        </w:rPr>
      </w:pPr>
      <w:bookmarkStart w:id="33" w:name="_ETM_Q1_1620713"/>
      <w:bookmarkStart w:id="34" w:name="_ETM_Q1_1620762"/>
      <w:bookmarkEnd w:id="33"/>
      <w:bookmarkEnd w:id="34"/>
      <w:r>
        <w:rPr>
          <w:rFonts w:hint="cs"/>
          <w:rtl/>
          <w:lang w:val="en-GB" w:eastAsia="he-IL"/>
        </w:rPr>
        <w:t>הבעיה שלנו היא לגבי אלה שלא מסכימים.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A64745" w:rsidRDefault="00A64745" w:rsidP="00A64745">
      <w:pPr>
        <w:pStyle w:val="af6"/>
        <w:keepNext/>
        <w:rPr>
          <w:rtl/>
          <w:lang w:val="en-GB"/>
        </w:rPr>
      </w:pPr>
      <w:bookmarkStart w:id="35" w:name="ET_yor_5854_47"/>
      <w:r w:rsidRPr="00A647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647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A64745" w:rsidRDefault="00A64745" w:rsidP="00A64745">
      <w:pPr>
        <w:pStyle w:val="KeepWithNext"/>
        <w:rPr>
          <w:rtl/>
          <w:lang w:val="en-GB" w:eastAsia="he-IL"/>
        </w:rPr>
      </w:pPr>
    </w:p>
    <w:p w:rsidR="00A64745" w:rsidRDefault="00A64745" w:rsidP="00A647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בוא נמצא פתרון, אנחנו </w:t>
      </w:r>
      <w:bookmarkStart w:id="36" w:name="_ETM_Q1_1625530"/>
      <w:bookmarkEnd w:id="36"/>
      <w:r>
        <w:rPr>
          <w:rFonts w:hint="cs"/>
          <w:rtl/>
          <w:lang w:val="en-GB" w:eastAsia="he-IL"/>
        </w:rPr>
        <w:t>רוצים למצוא לזה פתרון.</w:t>
      </w:r>
    </w:p>
    <w:p w:rsidR="00A64745" w:rsidRDefault="00A64745" w:rsidP="00A64745">
      <w:pPr>
        <w:rPr>
          <w:rtl/>
          <w:lang w:val="en-GB" w:eastAsia="he-IL"/>
        </w:rPr>
      </w:pPr>
    </w:p>
    <w:p w:rsidR="00A64745" w:rsidRDefault="00A64745" w:rsidP="00A64745">
      <w:pPr>
        <w:pStyle w:val="af9"/>
        <w:keepNext/>
        <w:rPr>
          <w:rtl/>
          <w:lang w:val="en-GB" w:eastAsia="he-IL"/>
        </w:rPr>
      </w:pPr>
      <w:bookmarkStart w:id="37" w:name="ET_guest_תומר_ביטון_48"/>
      <w:r w:rsidRPr="00A647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A647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"/>
    </w:p>
    <w:p w:rsidR="00A64745" w:rsidRDefault="00A64745" w:rsidP="00A64745">
      <w:pPr>
        <w:pStyle w:val="KeepWithNext"/>
        <w:rPr>
          <w:rtl/>
          <w:lang w:val="en-GB" w:eastAsia="he-IL"/>
        </w:rPr>
      </w:pPr>
    </w:p>
    <w:p w:rsidR="00A64745" w:rsidRDefault="00A64745" w:rsidP="003E3CF8">
      <w:pPr>
        <w:rPr>
          <w:rtl/>
          <w:lang w:val="en-GB" w:eastAsia="he-IL"/>
        </w:rPr>
      </w:pPr>
      <w:bookmarkStart w:id="38" w:name="_ETM_Q1_1627077"/>
      <w:bookmarkStart w:id="39" w:name="_ETM_Q1_1627126"/>
      <w:bookmarkEnd w:id="38"/>
      <w:bookmarkEnd w:id="39"/>
      <w:r>
        <w:rPr>
          <w:rFonts w:hint="cs"/>
          <w:rtl/>
          <w:lang w:val="en-GB" w:eastAsia="he-IL"/>
        </w:rPr>
        <w:t xml:space="preserve">אם אפשר למצוא </w:t>
      </w:r>
      <w:bookmarkStart w:id="40" w:name="_ETM_Q1_1632224"/>
      <w:bookmarkEnd w:id="40"/>
      <w:r w:rsidR="00F44109">
        <w:rPr>
          <w:rFonts w:hint="cs"/>
          <w:rtl/>
          <w:lang w:val="en-GB" w:eastAsia="he-IL"/>
        </w:rPr>
        <w:t>לזה פתרון</w:t>
      </w:r>
      <w:r>
        <w:rPr>
          <w:rFonts w:hint="cs"/>
          <w:rtl/>
          <w:lang w:val="en-GB" w:eastAsia="he-IL"/>
        </w:rPr>
        <w:t xml:space="preserve"> לא יהיה צורך במסירה האישית בהודעה הראשונה.</w:t>
      </w:r>
    </w:p>
    <w:p w:rsidR="00A64745" w:rsidRDefault="00A64745" w:rsidP="00A64745">
      <w:pPr>
        <w:ind w:firstLine="0"/>
        <w:rPr>
          <w:rtl/>
          <w:lang w:val="en-GB" w:eastAsia="he-IL"/>
        </w:rPr>
      </w:pPr>
    </w:p>
    <w:p w:rsidR="00A64745" w:rsidRDefault="00A64745" w:rsidP="00A64745">
      <w:pPr>
        <w:pStyle w:val="af6"/>
        <w:keepNext/>
        <w:rPr>
          <w:rtl/>
          <w:lang w:val="en-GB"/>
        </w:rPr>
      </w:pPr>
      <w:bookmarkStart w:id="41" w:name="_ETM_Q1_1636960"/>
      <w:bookmarkStart w:id="42" w:name="ET_yor_5854_49"/>
      <w:bookmarkEnd w:id="41"/>
      <w:r w:rsidRPr="00A64745">
        <w:rPr>
          <w:rStyle w:val="TagStyle"/>
          <w:rtl/>
        </w:rPr>
        <w:t xml:space="preserve"> &lt;&lt; </w:t>
      </w:r>
      <w:proofErr w:type="spellStart"/>
      <w:r w:rsidRPr="00A64745">
        <w:rPr>
          <w:rStyle w:val="TagStyle"/>
          <w:rtl/>
        </w:rPr>
        <w:t>יור</w:t>
      </w:r>
      <w:proofErr w:type="spellEnd"/>
      <w:r w:rsidRPr="00A647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64745">
        <w:rPr>
          <w:rStyle w:val="TagStyle"/>
          <w:rtl/>
        </w:rPr>
        <w:t xml:space="preserve"> &lt;&lt; </w:t>
      </w:r>
      <w:proofErr w:type="spellStart"/>
      <w:r w:rsidRPr="00A64745">
        <w:rPr>
          <w:rStyle w:val="TagStyle"/>
          <w:rtl/>
        </w:rPr>
        <w:t>יור</w:t>
      </w:r>
      <w:proofErr w:type="spellEnd"/>
      <w:r w:rsidRPr="00A647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"/>
    </w:p>
    <w:p w:rsidR="00A64745" w:rsidRDefault="00A64745" w:rsidP="00A64745">
      <w:pPr>
        <w:pStyle w:val="KeepWithNext"/>
        <w:rPr>
          <w:rtl/>
          <w:lang w:val="en-GB" w:eastAsia="he-IL"/>
        </w:rPr>
      </w:pPr>
      <w:bookmarkStart w:id="43" w:name="_ETM_Q1_1637776"/>
      <w:bookmarkEnd w:id="43"/>
    </w:p>
    <w:p w:rsidR="00BD6B30" w:rsidRDefault="00A64745" w:rsidP="003E3CF8">
      <w:pPr>
        <w:rPr>
          <w:rtl/>
          <w:lang w:val="en-GB" w:eastAsia="he-IL"/>
        </w:rPr>
      </w:pPr>
      <w:bookmarkStart w:id="44" w:name="_ETM_Q1_1637722"/>
      <w:bookmarkEnd w:id="44"/>
      <w:r>
        <w:rPr>
          <w:rFonts w:hint="cs"/>
          <w:rtl/>
          <w:lang w:val="en-GB" w:eastAsia="he-IL"/>
        </w:rPr>
        <w:t xml:space="preserve"> </w:t>
      </w:r>
      <w:r w:rsidR="00BD6B30">
        <w:rPr>
          <w:rFonts w:hint="cs"/>
          <w:rtl/>
          <w:lang w:val="en-GB" w:eastAsia="he-IL"/>
        </w:rPr>
        <w:t>אנח</w:t>
      </w:r>
      <w:r>
        <w:rPr>
          <w:rFonts w:hint="cs"/>
          <w:rtl/>
          <w:lang w:val="en-GB" w:eastAsia="he-IL"/>
        </w:rPr>
        <w:t>נו רוצים הצעות, אחרת נהיה חייבים</w:t>
      </w:r>
      <w:r w:rsidR="00BD6B30">
        <w:rPr>
          <w:rFonts w:hint="cs"/>
          <w:rtl/>
          <w:lang w:val="en-GB" w:eastAsia="he-IL"/>
        </w:rPr>
        <w:t xml:space="preserve"> לשים את מה שאנחנו חושבים. אי</w:t>
      </w:r>
      <w:r>
        <w:rPr>
          <w:rFonts w:hint="cs"/>
          <w:rtl/>
          <w:lang w:val="en-GB" w:eastAsia="he-IL"/>
        </w:rPr>
        <w:t>זה עוד נקודות היו ב</w:t>
      </w:r>
      <w:r w:rsidR="00BD6B30">
        <w:rPr>
          <w:rFonts w:hint="cs"/>
          <w:rtl/>
          <w:lang w:val="en-GB" w:eastAsia="he-IL"/>
        </w:rPr>
        <w:t>וערות מבחינתכם?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A64745" w:rsidRDefault="00A64745" w:rsidP="00A64745">
      <w:pPr>
        <w:pStyle w:val="af9"/>
        <w:keepNext/>
        <w:rPr>
          <w:rtl/>
          <w:lang w:val="en-GB" w:eastAsia="he-IL"/>
        </w:rPr>
      </w:pPr>
      <w:bookmarkStart w:id="45" w:name="_ETM_Q1_1659936"/>
      <w:bookmarkStart w:id="46" w:name="ET_guest_תומר_ביטון_50"/>
      <w:bookmarkEnd w:id="45"/>
      <w:r w:rsidRPr="00A647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A647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"/>
    </w:p>
    <w:p w:rsidR="00A64745" w:rsidRDefault="00A64745" w:rsidP="00A64745">
      <w:pPr>
        <w:pStyle w:val="KeepWithNext"/>
        <w:rPr>
          <w:rtl/>
          <w:lang w:val="en-GB" w:eastAsia="he-IL"/>
        </w:rPr>
      </w:pPr>
    </w:p>
    <w:p w:rsidR="00BD6B30" w:rsidRDefault="00BD6B30" w:rsidP="00A11400">
      <w:pPr>
        <w:ind w:firstLine="0"/>
        <w:rPr>
          <w:rtl/>
          <w:lang w:val="en-GB" w:eastAsia="he-IL"/>
        </w:rPr>
      </w:pPr>
      <w:bookmarkStart w:id="47" w:name="_ETM_Q1_1660365"/>
      <w:bookmarkStart w:id="48" w:name="_ETM_Q1_1660388"/>
      <w:bookmarkEnd w:id="47"/>
      <w:bookmarkEnd w:id="48"/>
      <w:r>
        <w:rPr>
          <w:rtl/>
          <w:lang w:val="en-GB" w:eastAsia="he-IL"/>
        </w:rPr>
        <w:tab/>
      </w:r>
      <w:r w:rsidR="00124B6D">
        <w:rPr>
          <w:rFonts w:hint="cs"/>
          <w:rtl/>
          <w:lang w:val="en-GB" w:eastAsia="he-IL"/>
        </w:rPr>
        <w:t>כל תושב יודע שהו</w:t>
      </w:r>
      <w:r>
        <w:rPr>
          <w:rFonts w:hint="cs"/>
          <w:rtl/>
          <w:lang w:val="en-GB" w:eastAsia="he-IL"/>
        </w:rPr>
        <w:t>א</w:t>
      </w:r>
      <w:r w:rsidR="00124B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צריך לשל</w:t>
      </w:r>
      <w:r w:rsidR="00124B6D">
        <w:rPr>
          <w:rFonts w:hint="cs"/>
          <w:rtl/>
          <w:lang w:val="en-GB" w:eastAsia="he-IL"/>
        </w:rPr>
        <w:t>ם את הארנונה.</w:t>
      </w:r>
      <w:r>
        <w:rPr>
          <w:rFonts w:hint="cs"/>
          <w:rtl/>
          <w:lang w:val="en-GB" w:eastAsia="he-IL"/>
        </w:rPr>
        <w:t xml:space="preserve"> </w:t>
      </w:r>
      <w:r w:rsidR="00124B6D">
        <w:rPr>
          <w:rFonts w:hint="cs"/>
          <w:rtl/>
          <w:lang w:val="en-GB" w:eastAsia="he-IL"/>
        </w:rPr>
        <w:t>אנחנו לא רוצים לראות ה</w:t>
      </w:r>
      <w:r w:rsidR="00A11400">
        <w:rPr>
          <w:rFonts w:hint="cs"/>
          <w:rtl/>
          <w:lang w:val="en-GB" w:eastAsia="he-IL"/>
        </w:rPr>
        <w:t>בדל</w:t>
      </w:r>
      <w:r w:rsidR="00124B6D">
        <w:rPr>
          <w:rFonts w:hint="cs"/>
          <w:rtl/>
          <w:lang w:val="en-GB" w:eastAsia="he-IL"/>
        </w:rPr>
        <w:t xml:space="preserve"> בין תהליכי האכיפה שהמדינה ע</w:t>
      </w:r>
      <w:r>
        <w:rPr>
          <w:rFonts w:hint="cs"/>
          <w:rtl/>
          <w:lang w:val="en-GB" w:eastAsia="he-IL"/>
        </w:rPr>
        <w:t>ו</w:t>
      </w:r>
      <w:r w:rsidR="00124B6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 כשהיא </w:t>
      </w:r>
      <w:r w:rsidR="00124B6D">
        <w:rPr>
          <w:rFonts w:hint="cs"/>
          <w:rtl/>
          <w:lang w:val="en-GB" w:eastAsia="he-IL"/>
        </w:rPr>
        <w:t xml:space="preserve">גובה </w:t>
      </w:r>
      <w:bookmarkStart w:id="49" w:name="_ETM_Q1_1703484"/>
      <w:bookmarkEnd w:id="49"/>
      <w:r w:rsidR="00124B6D">
        <w:rPr>
          <w:rFonts w:hint="cs"/>
          <w:rtl/>
          <w:lang w:val="en-GB" w:eastAsia="he-IL"/>
        </w:rPr>
        <w:t xml:space="preserve">את </w:t>
      </w:r>
      <w:proofErr w:type="spellStart"/>
      <w:r w:rsidR="00124B6D">
        <w:rPr>
          <w:rFonts w:hint="cs"/>
          <w:rtl/>
          <w:lang w:val="en-GB" w:eastAsia="he-IL"/>
        </w:rPr>
        <w:t>מיסיה</w:t>
      </w:r>
      <w:proofErr w:type="spellEnd"/>
      <w:r>
        <w:rPr>
          <w:rFonts w:hint="cs"/>
          <w:rtl/>
          <w:lang w:val="en-GB" w:eastAsia="he-IL"/>
        </w:rPr>
        <w:t xml:space="preserve"> לבין </w:t>
      </w:r>
      <w:r w:rsidR="00A11400">
        <w:rPr>
          <w:rFonts w:hint="cs"/>
          <w:rtl/>
          <w:lang w:val="en-GB" w:eastAsia="he-IL"/>
        </w:rPr>
        <w:t xml:space="preserve">תהליכי האכיפה </w:t>
      </w:r>
      <w:r>
        <w:rPr>
          <w:rFonts w:hint="cs"/>
          <w:rtl/>
          <w:lang w:val="en-GB" w:eastAsia="he-IL"/>
        </w:rPr>
        <w:t xml:space="preserve">שהרשות מבצעת כאשר היא גובה את </w:t>
      </w:r>
      <w:proofErr w:type="spellStart"/>
      <w:r>
        <w:rPr>
          <w:rFonts w:hint="cs"/>
          <w:rtl/>
          <w:lang w:val="en-GB" w:eastAsia="he-IL"/>
        </w:rPr>
        <w:t>מיסיה</w:t>
      </w:r>
      <w:proofErr w:type="spellEnd"/>
      <w:r w:rsidR="00A11400">
        <w:rPr>
          <w:rFonts w:hint="cs"/>
          <w:rtl/>
          <w:lang w:val="en-GB" w:eastAsia="he-IL"/>
        </w:rPr>
        <w:t>.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3F2E2E" w:rsidRDefault="003F2E2E" w:rsidP="003F2E2E">
      <w:pPr>
        <w:pStyle w:val="a4"/>
        <w:keepNext/>
        <w:rPr>
          <w:rtl/>
          <w:lang w:val="en-GB"/>
        </w:rPr>
      </w:pPr>
      <w:bookmarkStart w:id="50" w:name="ET_speaker_תומר_רוזנר_51"/>
      <w:r w:rsidRPr="003F2E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F2E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3F2E2E" w:rsidRDefault="003F2E2E" w:rsidP="003F2E2E">
      <w:pPr>
        <w:pStyle w:val="KeepWithNext"/>
        <w:rPr>
          <w:rtl/>
          <w:lang w:val="en-GB" w:eastAsia="he-IL"/>
        </w:rPr>
      </w:pPr>
    </w:p>
    <w:p w:rsidR="00BD6B30" w:rsidRDefault="00BD6B30" w:rsidP="003F2E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המדינה</w:t>
      </w:r>
      <w:r w:rsidR="003F2E2E">
        <w:rPr>
          <w:rFonts w:hint="cs"/>
          <w:rtl/>
          <w:lang w:val="en-GB" w:eastAsia="he-IL"/>
        </w:rPr>
        <w:t xml:space="preserve"> לא מפריטה את השירות, זה ההבדל.</w:t>
      </w:r>
      <w:r>
        <w:rPr>
          <w:rFonts w:hint="cs"/>
          <w:rtl/>
          <w:lang w:val="en-GB" w:eastAsia="he-IL"/>
        </w:rPr>
        <w:t xml:space="preserve"> 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3F2E2E" w:rsidRDefault="003F2E2E" w:rsidP="003F2E2E">
      <w:pPr>
        <w:pStyle w:val="af9"/>
        <w:keepNext/>
        <w:rPr>
          <w:rtl/>
          <w:lang w:val="en-GB" w:eastAsia="he-IL"/>
        </w:rPr>
      </w:pPr>
      <w:bookmarkStart w:id="51" w:name="ET_guest_תומר_ביטון_52"/>
      <w:r w:rsidRPr="003F2E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F2E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"/>
    </w:p>
    <w:p w:rsidR="003F2E2E" w:rsidRDefault="003F2E2E" w:rsidP="003F2E2E">
      <w:pPr>
        <w:pStyle w:val="KeepWithNext"/>
        <w:rPr>
          <w:rtl/>
          <w:lang w:val="en-GB" w:eastAsia="he-IL"/>
        </w:rPr>
      </w:pPr>
    </w:p>
    <w:p w:rsidR="00BD6B30" w:rsidRDefault="00BD6B30" w:rsidP="003F2E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6A0E4E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בחוק</w:t>
      </w:r>
      <w:r w:rsidR="006A0E4E">
        <w:rPr>
          <w:rFonts w:hint="cs"/>
          <w:rtl/>
          <w:lang w:val="en-GB" w:eastAsia="he-IL"/>
        </w:rPr>
        <w:t xml:space="preserve"> </w:t>
      </w:r>
      <w:bookmarkStart w:id="52" w:name="_ETM_Q1_1713446"/>
      <w:bookmarkEnd w:id="52"/>
      <w:r w:rsidR="006A0E4E">
        <w:rPr>
          <w:rFonts w:hint="cs"/>
          <w:rtl/>
          <w:lang w:val="en-GB" w:eastAsia="he-IL"/>
        </w:rPr>
        <w:t xml:space="preserve">חברות הגבייה כדי להסדיר - - </w:t>
      </w:r>
    </w:p>
    <w:p w:rsidR="00BD6B30" w:rsidRDefault="00BD6B30" w:rsidP="00BD6B30">
      <w:pPr>
        <w:ind w:firstLine="0"/>
        <w:rPr>
          <w:rtl/>
          <w:lang w:val="en-GB" w:eastAsia="he-IL"/>
        </w:rPr>
      </w:pPr>
    </w:p>
    <w:p w:rsidR="006A0E4E" w:rsidRDefault="006A0E4E" w:rsidP="006A0E4E">
      <w:pPr>
        <w:pStyle w:val="af6"/>
        <w:keepNext/>
        <w:rPr>
          <w:rtl/>
          <w:lang w:val="en-GB"/>
        </w:rPr>
      </w:pPr>
      <w:bookmarkStart w:id="53" w:name="ET_yor_5854_53"/>
      <w:r w:rsidRPr="006A0E4E">
        <w:rPr>
          <w:rStyle w:val="TagStyle"/>
          <w:rtl/>
        </w:rPr>
        <w:t xml:space="preserve"> &lt;&lt; </w:t>
      </w:r>
      <w:proofErr w:type="spellStart"/>
      <w:r w:rsidRPr="006A0E4E">
        <w:rPr>
          <w:rStyle w:val="TagStyle"/>
          <w:rtl/>
        </w:rPr>
        <w:t>יור</w:t>
      </w:r>
      <w:proofErr w:type="spellEnd"/>
      <w:r w:rsidRPr="006A0E4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A0E4E">
        <w:rPr>
          <w:rStyle w:val="TagStyle"/>
          <w:rtl/>
        </w:rPr>
        <w:t xml:space="preserve"> &lt;&lt; </w:t>
      </w:r>
      <w:proofErr w:type="spellStart"/>
      <w:r w:rsidRPr="006A0E4E">
        <w:rPr>
          <w:rStyle w:val="TagStyle"/>
          <w:rtl/>
        </w:rPr>
        <w:t>יור</w:t>
      </w:r>
      <w:proofErr w:type="spellEnd"/>
      <w:r w:rsidRPr="006A0E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"/>
    </w:p>
    <w:p w:rsidR="006A0E4E" w:rsidRDefault="006A0E4E" w:rsidP="006A0E4E">
      <w:pPr>
        <w:pStyle w:val="KeepWithNext"/>
        <w:rPr>
          <w:rtl/>
          <w:lang w:val="en-GB" w:eastAsia="he-IL"/>
        </w:rPr>
      </w:pPr>
    </w:p>
    <w:p w:rsidR="00E40A11" w:rsidRDefault="00E40A11" w:rsidP="006A0E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המדינה</w:t>
      </w:r>
      <w:r w:rsidR="006A0E4E">
        <w:rPr>
          <w:rFonts w:hint="cs"/>
          <w:rtl/>
          <w:lang w:val="en-GB" w:eastAsia="he-IL"/>
        </w:rPr>
        <w:t xml:space="preserve"> לא מחזיקה </w:t>
      </w:r>
      <w:bookmarkStart w:id="54" w:name="_ETM_Q1_1715669"/>
      <w:bookmarkEnd w:id="54"/>
      <w:r w:rsidR="006A0E4E">
        <w:rPr>
          <w:rFonts w:hint="cs"/>
          <w:rtl/>
          <w:lang w:val="en-GB" w:eastAsia="he-IL"/>
        </w:rPr>
        <w:t xml:space="preserve">חברות פרטיות לגביית חובות. </w:t>
      </w:r>
    </w:p>
    <w:p w:rsidR="00E40A11" w:rsidRDefault="00E40A11" w:rsidP="00BD6B30">
      <w:pPr>
        <w:ind w:firstLine="0"/>
        <w:rPr>
          <w:rtl/>
          <w:lang w:val="en-GB" w:eastAsia="he-IL"/>
        </w:rPr>
      </w:pPr>
    </w:p>
    <w:p w:rsidR="006A0E4E" w:rsidRDefault="006A0E4E" w:rsidP="006A0E4E">
      <w:pPr>
        <w:pStyle w:val="af9"/>
        <w:keepNext/>
        <w:rPr>
          <w:rtl/>
          <w:lang w:val="en-GB" w:eastAsia="he-IL"/>
        </w:rPr>
      </w:pPr>
      <w:bookmarkStart w:id="55" w:name="ET_guest_תומר_ביטון_54"/>
      <w:r w:rsidRPr="006A0E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6A0E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"/>
    </w:p>
    <w:p w:rsidR="006A0E4E" w:rsidRDefault="006A0E4E" w:rsidP="006A0E4E">
      <w:pPr>
        <w:pStyle w:val="KeepWithNext"/>
        <w:rPr>
          <w:rtl/>
          <w:lang w:val="en-GB" w:eastAsia="he-IL"/>
        </w:rPr>
      </w:pPr>
    </w:p>
    <w:p w:rsidR="00E40A11" w:rsidRDefault="00E40A11" w:rsidP="00C50C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נמצאים פה כדי להסדיר את נושא ההפרטה</w:t>
      </w:r>
      <w:r w:rsidR="008C265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להטיל מגבלות </w:t>
      </w:r>
      <w:r w:rsidR="006C7A8E">
        <w:rPr>
          <w:rFonts w:hint="cs"/>
          <w:rtl/>
          <w:lang w:val="en-GB" w:eastAsia="he-IL"/>
        </w:rPr>
        <w:t xml:space="preserve">על חברות הגבייה כשהן פועלות מטעם </w:t>
      </w:r>
      <w:r w:rsidR="008C2650">
        <w:rPr>
          <w:rFonts w:hint="cs"/>
          <w:rtl/>
          <w:lang w:val="en-GB" w:eastAsia="he-IL"/>
        </w:rPr>
        <w:t xml:space="preserve">הרשויות המקומיות. </w:t>
      </w:r>
      <w:r w:rsidR="00C50C76">
        <w:rPr>
          <w:rFonts w:hint="cs"/>
          <w:rtl/>
          <w:lang w:val="en-GB" w:eastAsia="he-IL"/>
        </w:rPr>
        <w:t>לגבי ה</w:t>
      </w:r>
      <w:r w:rsidR="008C2650">
        <w:rPr>
          <w:rFonts w:hint="cs"/>
          <w:rtl/>
          <w:lang w:val="en-GB" w:eastAsia="he-IL"/>
        </w:rPr>
        <w:t>יכול</w:t>
      </w:r>
      <w:r>
        <w:rPr>
          <w:rFonts w:hint="cs"/>
          <w:rtl/>
          <w:lang w:val="en-GB" w:eastAsia="he-IL"/>
        </w:rPr>
        <w:t>ת</w:t>
      </w:r>
      <w:r w:rsidR="008C265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הרשויות</w:t>
      </w:r>
      <w:r w:rsidR="008C2650">
        <w:rPr>
          <w:rFonts w:hint="cs"/>
          <w:rtl/>
          <w:lang w:val="en-GB" w:eastAsia="he-IL"/>
        </w:rPr>
        <w:t xml:space="preserve"> </w:t>
      </w:r>
      <w:bookmarkStart w:id="56" w:name="_ETM_Q1_1738566"/>
      <w:bookmarkEnd w:id="56"/>
      <w:r>
        <w:rPr>
          <w:rFonts w:hint="cs"/>
          <w:rtl/>
          <w:lang w:val="en-GB" w:eastAsia="he-IL"/>
        </w:rPr>
        <w:t>המקומ</w:t>
      </w:r>
      <w:r w:rsidR="008C2650">
        <w:rPr>
          <w:rFonts w:hint="cs"/>
          <w:rtl/>
          <w:lang w:val="en-GB" w:eastAsia="he-IL"/>
        </w:rPr>
        <w:t>יו</w:t>
      </w:r>
      <w:r w:rsidR="006C7A8E">
        <w:rPr>
          <w:rFonts w:hint="cs"/>
          <w:rtl/>
          <w:lang w:val="en-GB" w:eastAsia="he-IL"/>
        </w:rPr>
        <w:t>ת לבצע גבייה של המיסים שלהן</w:t>
      </w:r>
      <w:r>
        <w:rPr>
          <w:rFonts w:hint="cs"/>
          <w:rtl/>
          <w:lang w:val="en-GB" w:eastAsia="he-IL"/>
        </w:rPr>
        <w:t xml:space="preserve"> ביקשנו שהיכולת הזאת תישאר כמו </w:t>
      </w:r>
      <w:r w:rsidR="003E3CF8">
        <w:rPr>
          <w:rFonts w:hint="cs"/>
          <w:rtl/>
          <w:lang w:val="en-GB" w:eastAsia="he-IL"/>
        </w:rPr>
        <w:t xml:space="preserve">היכולת של המדינה לגבות את </w:t>
      </w:r>
      <w:proofErr w:type="spellStart"/>
      <w:r w:rsidR="003E3CF8">
        <w:rPr>
          <w:rFonts w:hint="cs"/>
          <w:rtl/>
          <w:lang w:val="en-GB" w:eastAsia="he-IL"/>
        </w:rPr>
        <w:t>מיסי</w:t>
      </w:r>
      <w:r w:rsidR="006C7A8E">
        <w:rPr>
          <w:rFonts w:hint="cs"/>
          <w:rtl/>
          <w:lang w:val="en-GB" w:eastAsia="he-IL"/>
        </w:rPr>
        <w:t>ה</w:t>
      </w:r>
      <w:proofErr w:type="spellEnd"/>
      <w:r w:rsidR="006C7A8E">
        <w:rPr>
          <w:rFonts w:hint="cs"/>
          <w:rtl/>
          <w:lang w:val="en-GB" w:eastAsia="he-IL"/>
        </w:rPr>
        <w:t xml:space="preserve">. </w:t>
      </w:r>
      <w:r w:rsidR="00C50C76">
        <w:rPr>
          <w:rFonts w:hint="cs"/>
          <w:rtl/>
          <w:lang w:val="en-GB" w:eastAsia="he-IL"/>
        </w:rPr>
        <w:t xml:space="preserve">לגבי </w:t>
      </w:r>
      <w:r w:rsidR="006C7A8E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ביית </w:t>
      </w:r>
      <w:r w:rsidR="006C7A8E">
        <w:rPr>
          <w:rFonts w:hint="cs"/>
          <w:rtl/>
          <w:lang w:val="en-GB" w:eastAsia="he-IL"/>
        </w:rPr>
        <w:t xml:space="preserve">קנסות ביקשנו לעשות </w:t>
      </w:r>
      <w:r>
        <w:rPr>
          <w:rFonts w:hint="cs"/>
          <w:rtl/>
          <w:lang w:val="en-GB" w:eastAsia="he-IL"/>
        </w:rPr>
        <w:t>א</w:t>
      </w:r>
      <w:r w:rsidR="006C7A8E">
        <w:rPr>
          <w:rFonts w:hint="cs"/>
          <w:rtl/>
          <w:lang w:val="en-GB" w:eastAsia="he-IL"/>
        </w:rPr>
        <w:t>ת ההתאמה בהתאם למה שקורה במדינה,</w:t>
      </w:r>
      <w:r>
        <w:rPr>
          <w:rFonts w:hint="cs"/>
          <w:rtl/>
          <w:lang w:val="en-GB" w:eastAsia="he-IL"/>
        </w:rPr>
        <w:t xml:space="preserve"> </w:t>
      </w:r>
      <w:r w:rsidR="00C50C7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זאת ההצעה שלנו לגבי הליכי מסירת ההודעות. </w:t>
      </w:r>
    </w:p>
    <w:p w:rsidR="00E40A11" w:rsidRDefault="00E40A11" w:rsidP="00BD6B30">
      <w:pPr>
        <w:ind w:firstLine="0"/>
        <w:rPr>
          <w:rtl/>
          <w:lang w:val="en-GB" w:eastAsia="he-IL"/>
        </w:rPr>
      </w:pPr>
    </w:p>
    <w:p w:rsidR="00C50C76" w:rsidRDefault="00C50C76" w:rsidP="00C50C76">
      <w:pPr>
        <w:pStyle w:val="a4"/>
        <w:keepNext/>
        <w:rPr>
          <w:rtl/>
          <w:lang w:val="en-GB"/>
        </w:rPr>
      </w:pPr>
      <w:bookmarkStart w:id="57" w:name="_ETM_Q1_1759895"/>
      <w:bookmarkStart w:id="58" w:name="ET_speaker_גלעד_קרן_56"/>
      <w:bookmarkStart w:id="59" w:name="ET_speaker_6156_55"/>
      <w:bookmarkEnd w:id="57"/>
      <w:r w:rsidRPr="00C50C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50C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C50C76" w:rsidRDefault="00C50C76" w:rsidP="00C50C76">
      <w:pPr>
        <w:pStyle w:val="KeepWithNext"/>
        <w:rPr>
          <w:rtl/>
          <w:lang w:val="en-GB"/>
        </w:rPr>
      </w:pPr>
    </w:p>
    <w:p w:rsidR="00E40A11" w:rsidRDefault="00C50C76" w:rsidP="00C50C76">
      <w:pPr>
        <w:rPr>
          <w:rtl/>
          <w:lang w:val="en-GB" w:eastAsia="he-IL"/>
        </w:rPr>
      </w:pPr>
      <w:r>
        <w:rPr>
          <w:rtl/>
          <w:lang w:val="en-GB"/>
        </w:rPr>
        <w:t xml:space="preserve">   </w:t>
      </w:r>
      <w:bookmarkStart w:id="60" w:name="_ETM_Q1_1760002"/>
      <w:bookmarkStart w:id="61" w:name="_ETM_Q1_1760035"/>
      <w:bookmarkEnd w:id="59"/>
      <w:bookmarkEnd w:id="60"/>
      <w:bookmarkEnd w:id="61"/>
      <w:r w:rsidR="00E40A11">
        <w:rPr>
          <w:rFonts w:hint="cs"/>
          <w:rtl/>
          <w:lang w:val="en-GB" w:eastAsia="he-IL"/>
        </w:rPr>
        <w:t>מה ההצעה</w:t>
      </w:r>
      <w:r>
        <w:rPr>
          <w:rFonts w:hint="cs"/>
          <w:rtl/>
          <w:lang w:val="en-GB" w:eastAsia="he-IL"/>
        </w:rPr>
        <w:t>?</w:t>
      </w:r>
    </w:p>
    <w:p w:rsidR="00E40A11" w:rsidRDefault="00E40A11" w:rsidP="00BD6B30">
      <w:pPr>
        <w:ind w:firstLine="0"/>
        <w:rPr>
          <w:rtl/>
          <w:lang w:val="en-GB" w:eastAsia="he-IL"/>
        </w:rPr>
      </w:pPr>
    </w:p>
    <w:p w:rsidR="00C50C76" w:rsidRDefault="00C50C76" w:rsidP="00C50C76">
      <w:pPr>
        <w:pStyle w:val="af9"/>
        <w:keepNext/>
        <w:rPr>
          <w:rtl/>
          <w:lang w:val="en-GB" w:eastAsia="he-IL"/>
        </w:rPr>
      </w:pPr>
      <w:bookmarkStart w:id="62" w:name="_ETM_Q1_1773221"/>
      <w:bookmarkStart w:id="63" w:name="ET_guest_נתן_בביוף_57"/>
      <w:bookmarkEnd w:id="62"/>
      <w:r w:rsidRPr="00C50C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C50C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"/>
    </w:p>
    <w:p w:rsidR="00C50C76" w:rsidRDefault="00C50C76" w:rsidP="00C50C76">
      <w:pPr>
        <w:pStyle w:val="KeepWithNext"/>
        <w:rPr>
          <w:rtl/>
          <w:lang w:val="en-GB" w:eastAsia="he-IL"/>
        </w:rPr>
      </w:pPr>
    </w:p>
    <w:p w:rsidR="00E40A11" w:rsidRDefault="00C50C76" w:rsidP="003E3CF8">
      <w:pPr>
        <w:rPr>
          <w:rtl/>
          <w:lang w:val="en-GB" w:eastAsia="he-IL"/>
        </w:rPr>
      </w:pPr>
      <w:bookmarkStart w:id="64" w:name="_ETM_Q1_1773664"/>
      <w:bookmarkStart w:id="65" w:name="_ETM_Q1_1773701"/>
      <w:bookmarkEnd w:id="64"/>
      <w:bookmarkEnd w:id="65"/>
      <w:r>
        <w:rPr>
          <w:rFonts w:hint="cs"/>
          <w:rtl/>
          <w:lang w:val="en-GB" w:eastAsia="he-IL"/>
        </w:rPr>
        <w:t xml:space="preserve">בסעיף 330ג(1) הצענו </w:t>
      </w:r>
      <w:bookmarkStart w:id="66" w:name="_ETM_Q1_1780296"/>
      <w:bookmarkEnd w:id="66"/>
      <w:r w:rsidR="000E1E49">
        <w:rPr>
          <w:rFonts w:hint="cs"/>
          <w:rtl/>
          <w:lang w:val="en-GB" w:eastAsia="he-IL"/>
        </w:rPr>
        <w:t>שדרישה ראשונה תהיה בדואר רגיל</w:t>
      </w:r>
      <w:r w:rsidR="00E40A11">
        <w:rPr>
          <w:rFonts w:hint="cs"/>
          <w:rtl/>
          <w:lang w:val="en-GB" w:eastAsia="he-IL"/>
        </w:rPr>
        <w:t xml:space="preserve"> לכתובת של החייב בספרי</w:t>
      </w:r>
      <w:r w:rsidR="000E1E49">
        <w:rPr>
          <w:rFonts w:hint="cs"/>
          <w:rtl/>
          <w:lang w:val="en-GB" w:eastAsia="he-IL"/>
        </w:rPr>
        <w:t xml:space="preserve"> העירייה, כאשר אם אין כתובת כזאת</w:t>
      </w:r>
      <w:r w:rsidR="00A52887">
        <w:rPr>
          <w:rFonts w:hint="cs"/>
          <w:rtl/>
          <w:lang w:val="en-GB" w:eastAsia="he-IL"/>
        </w:rPr>
        <w:t xml:space="preserve"> -</w:t>
      </w:r>
      <w:r w:rsidR="006A51DE">
        <w:rPr>
          <w:rFonts w:hint="cs"/>
          <w:rtl/>
          <w:lang w:val="en-GB" w:eastAsia="he-IL"/>
        </w:rPr>
        <w:t xml:space="preserve"> לכתובת שרשומה ב</w:t>
      </w:r>
      <w:r w:rsidR="000E1E49">
        <w:rPr>
          <w:rFonts w:hint="cs"/>
          <w:rtl/>
          <w:lang w:val="en-GB" w:eastAsia="he-IL"/>
        </w:rPr>
        <w:t>מ</w:t>
      </w:r>
      <w:r w:rsidR="00E40A11">
        <w:rPr>
          <w:rFonts w:hint="cs"/>
          <w:rtl/>
          <w:lang w:val="en-GB" w:eastAsia="he-IL"/>
        </w:rPr>
        <w:t xml:space="preserve">רשם האוכלוסין. </w:t>
      </w:r>
      <w:bookmarkStart w:id="67" w:name="_ETM_Q1_1800859"/>
      <w:bookmarkEnd w:id="67"/>
      <w:r w:rsidR="000E1E49">
        <w:rPr>
          <w:rFonts w:hint="cs"/>
          <w:rtl/>
          <w:lang w:val="en-GB" w:eastAsia="he-IL"/>
        </w:rPr>
        <w:t xml:space="preserve">אם הסכים אדם לקבל הודעות במקוון, אז גם בצורה מקוונת. דרישה שנייה לתשלום </w:t>
      </w:r>
      <w:proofErr w:type="spellStart"/>
      <w:r w:rsidR="000E1E49">
        <w:rPr>
          <w:rFonts w:hint="cs"/>
          <w:rtl/>
          <w:lang w:val="en-GB" w:eastAsia="he-IL"/>
        </w:rPr>
        <w:t>מיידי</w:t>
      </w:r>
      <w:proofErr w:type="spellEnd"/>
      <w:r w:rsidR="000E1E49">
        <w:rPr>
          <w:rFonts w:hint="cs"/>
          <w:rtl/>
          <w:lang w:val="en-GB" w:eastAsia="he-IL"/>
        </w:rPr>
        <w:t xml:space="preserve"> </w:t>
      </w:r>
      <w:r w:rsidR="006A51DE">
        <w:rPr>
          <w:rFonts w:hint="cs"/>
          <w:rtl/>
          <w:lang w:val="en-GB" w:eastAsia="he-IL"/>
        </w:rPr>
        <w:t xml:space="preserve">גם </w:t>
      </w:r>
      <w:r w:rsidR="000E1E49">
        <w:rPr>
          <w:rFonts w:hint="cs"/>
          <w:rtl/>
          <w:lang w:val="en-GB" w:eastAsia="he-IL"/>
        </w:rPr>
        <w:t xml:space="preserve">בדואר רשום לכתובתו </w:t>
      </w:r>
      <w:bookmarkStart w:id="68" w:name="_ETM_Q1_1810419"/>
      <w:bookmarkEnd w:id="68"/>
      <w:r w:rsidR="000E1E49">
        <w:rPr>
          <w:rFonts w:hint="cs"/>
          <w:rtl/>
          <w:lang w:val="en-GB" w:eastAsia="he-IL"/>
        </w:rPr>
        <w:t xml:space="preserve">וגם </w:t>
      </w:r>
      <w:r w:rsidR="00E40A11">
        <w:rPr>
          <w:rFonts w:hint="cs"/>
          <w:rtl/>
          <w:lang w:val="en-GB" w:eastAsia="he-IL"/>
        </w:rPr>
        <w:t>לכתובת הרש</w:t>
      </w:r>
      <w:r w:rsidR="000E1E49">
        <w:rPr>
          <w:rFonts w:hint="cs"/>
          <w:rtl/>
          <w:lang w:val="en-GB" w:eastAsia="he-IL"/>
        </w:rPr>
        <w:t>ומה במרשם האוכלוסין. אם זאת חברה</w:t>
      </w:r>
      <w:r w:rsidR="003E3CF8">
        <w:rPr>
          <w:rFonts w:hint="cs"/>
          <w:rtl/>
          <w:lang w:val="en-GB" w:eastAsia="he-IL"/>
        </w:rPr>
        <w:t xml:space="preserve"> - </w:t>
      </w:r>
      <w:r w:rsidR="000E1E49">
        <w:rPr>
          <w:rFonts w:hint="cs"/>
          <w:rtl/>
          <w:lang w:val="en-GB" w:eastAsia="he-IL"/>
        </w:rPr>
        <w:t xml:space="preserve">לכתובת </w:t>
      </w:r>
      <w:bookmarkStart w:id="69" w:name="_ETM_Q1_1809891"/>
      <w:bookmarkEnd w:id="69"/>
      <w:r w:rsidR="000E1E49">
        <w:rPr>
          <w:rFonts w:hint="cs"/>
          <w:rtl/>
          <w:lang w:val="en-GB" w:eastAsia="he-IL"/>
        </w:rPr>
        <w:t>הרשומה ברשם התאגידים. לכך הוספנו, בתיאו</w:t>
      </w:r>
      <w:r w:rsidR="00E40A11">
        <w:rPr>
          <w:rFonts w:hint="cs"/>
          <w:rtl/>
          <w:lang w:val="en-GB" w:eastAsia="he-IL"/>
        </w:rPr>
        <w:t xml:space="preserve">ם </w:t>
      </w:r>
      <w:r w:rsidR="000E1E49">
        <w:rPr>
          <w:rFonts w:hint="cs"/>
          <w:rtl/>
          <w:lang w:val="en-GB" w:eastAsia="he-IL"/>
        </w:rPr>
        <w:t>עם השלטון המקומי</w:t>
      </w:r>
      <w:r w:rsidR="006A51DE">
        <w:rPr>
          <w:rFonts w:hint="cs"/>
          <w:rtl/>
          <w:lang w:val="en-GB" w:eastAsia="he-IL"/>
        </w:rPr>
        <w:t>, גם ל</w:t>
      </w:r>
      <w:r w:rsidR="00E40A11">
        <w:rPr>
          <w:rFonts w:hint="cs"/>
          <w:rtl/>
          <w:lang w:val="en-GB" w:eastAsia="he-IL"/>
        </w:rPr>
        <w:t xml:space="preserve">גבי קנסות. </w:t>
      </w:r>
    </w:p>
    <w:p w:rsidR="00E40A11" w:rsidRDefault="00E40A11" w:rsidP="00E40A11">
      <w:pPr>
        <w:ind w:firstLine="0"/>
        <w:rPr>
          <w:rtl/>
          <w:lang w:val="en-GB" w:eastAsia="he-IL"/>
        </w:rPr>
      </w:pPr>
    </w:p>
    <w:p w:rsidR="00E40A11" w:rsidRDefault="00E40A11" w:rsidP="00E40A11">
      <w:pPr>
        <w:pStyle w:val="af6"/>
        <w:keepNext/>
        <w:rPr>
          <w:rtl/>
          <w:lang w:val="en-GB"/>
        </w:rPr>
      </w:pPr>
      <w:bookmarkStart w:id="70" w:name="ET_yor_5854_7"/>
      <w:r w:rsidRPr="00E40A11">
        <w:rPr>
          <w:rStyle w:val="TagStyle"/>
          <w:rtl/>
        </w:rPr>
        <w:lastRenderedPageBreak/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E40A11" w:rsidRDefault="00E40A11" w:rsidP="00E40A11">
      <w:pPr>
        <w:pStyle w:val="KeepWithNext"/>
        <w:rPr>
          <w:rtl/>
          <w:lang w:val="en-GB" w:eastAsia="he-IL"/>
        </w:rPr>
      </w:pPr>
    </w:p>
    <w:p w:rsidR="00E40A11" w:rsidRDefault="00E40A11" w:rsidP="00E40A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עזוב קנסות</w:t>
      </w:r>
      <w:r w:rsidR="006A51DE">
        <w:rPr>
          <w:rFonts w:hint="cs"/>
          <w:rtl/>
          <w:lang w:val="en-GB" w:eastAsia="he-IL"/>
        </w:rPr>
        <w:t>.</w:t>
      </w:r>
    </w:p>
    <w:p w:rsidR="00E40A11" w:rsidRDefault="00E40A11" w:rsidP="00E40A11">
      <w:pPr>
        <w:ind w:firstLine="0"/>
        <w:rPr>
          <w:rtl/>
          <w:lang w:val="en-GB" w:eastAsia="he-IL"/>
        </w:rPr>
      </w:pPr>
    </w:p>
    <w:p w:rsidR="00FC2A67" w:rsidRDefault="00FC2A67" w:rsidP="00FC2A67">
      <w:pPr>
        <w:pStyle w:val="af9"/>
        <w:keepNext/>
        <w:rPr>
          <w:rtl/>
          <w:lang w:val="en-GB" w:eastAsia="he-IL"/>
        </w:rPr>
      </w:pPr>
      <w:bookmarkStart w:id="71" w:name="_ETM_Q1_1837111"/>
      <w:bookmarkStart w:id="72" w:name="ET_guest_יאיר_הירש_58"/>
      <w:bookmarkEnd w:id="71"/>
      <w:r w:rsidRPr="00FC2A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FC2A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"/>
    </w:p>
    <w:p w:rsidR="00FC2A67" w:rsidRDefault="00FC2A67" w:rsidP="00FC2A67">
      <w:pPr>
        <w:pStyle w:val="KeepWithNext"/>
        <w:rPr>
          <w:rtl/>
          <w:lang w:val="en-GB" w:eastAsia="he-IL"/>
        </w:rPr>
      </w:pPr>
    </w:p>
    <w:p w:rsidR="00E40A11" w:rsidRDefault="00E40A11" w:rsidP="00434169">
      <w:pPr>
        <w:ind w:firstLine="0"/>
        <w:rPr>
          <w:rtl/>
          <w:lang w:val="en-GB" w:eastAsia="he-IL"/>
        </w:rPr>
      </w:pPr>
      <w:bookmarkStart w:id="73" w:name="_ETM_Q1_1837529"/>
      <w:bookmarkStart w:id="74" w:name="_ETM_Q1_1837567"/>
      <w:bookmarkEnd w:id="73"/>
      <w:bookmarkEnd w:id="74"/>
      <w:r>
        <w:rPr>
          <w:rtl/>
          <w:lang w:val="en-GB" w:eastAsia="he-IL"/>
        </w:rPr>
        <w:tab/>
      </w:r>
      <w:r w:rsidR="00FC2A67">
        <w:rPr>
          <w:rFonts w:hint="cs"/>
          <w:rtl/>
          <w:lang w:val="en-GB" w:eastAsia="he-IL"/>
        </w:rPr>
        <w:t xml:space="preserve">אני רוצה לחדד את הנקודה </w:t>
      </w:r>
      <w:bookmarkStart w:id="75" w:name="_ETM_Q1_1838251"/>
      <w:bookmarkEnd w:id="75"/>
      <w:r w:rsidR="00FC2A67">
        <w:rPr>
          <w:rFonts w:hint="cs"/>
          <w:rtl/>
          <w:lang w:val="en-GB" w:eastAsia="he-IL"/>
        </w:rPr>
        <w:t xml:space="preserve">שעלתה לגבי למה המדינה לא </w:t>
      </w:r>
      <w:r w:rsidR="00434169">
        <w:rPr>
          <w:rFonts w:hint="cs"/>
          <w:rtl/>
          <w:lang w:val="en-GB" w:eastAsia="he-IL"/>
        </w:rPr>
        <w:t xml:space="preserve">מפריטה. </w:t>
      </w:r>
      <w:r>
        <w:rPr>
          <w:rFonts w:hint="cs"/>
          <w:rtl/>
          <w:lang w:val="en-GB" w:eastAsia="he-IL"/>
        </w:rPr>
        <w:t>בדיונים</w:t>
      </w:r>
      <w:r w:rsidR="00FC2A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FC2A67">
        <w:rPr>
          <w:rFonts w:hint="cs"/>
          <w:rtl/>
          <w:lang w:val="en-GB" w:eastAsia="he-IL"/>
        </w:rPr>
        <w:t>רא</w:t>
      </w:r>
      <w:r>
        <w:rPr>
          <w:rFonts w:hint="cs"/>
          <w:rtl/>
          <w:lang w:val="en-GB" w:eastAsia="he-IL"/>
        </w:rPr>
        <w:t>ש</w:t>
      </w:r>
      <w:r w:rsidR="00FC2A6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נים הת</w:t>
      </w:r>
      <w:r w:rsidR="00FC2A67">
        <w:rPr>
          <w:rFonts w:hint="cs"/>
          <w:rtl/>
          <w:lang w:val="en-GB" w:eastAsia="he-IL"/>
        </w:rPr>
        <w:t>נגדנו להכנסה של הגוף הממשלתי, של המרכז לגביית קנסות, אבל</w:t>
      </w:r>
      <w:bookmarkStart w:id="76" w:name="_ETM_Q1_1854743"/>
      <w:bookmarkEnd w:id="76"/>
      <w:r w:rsidR="00FC2A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</w:t>
      </w:r>
      <w:r w:rsidR="00FC2A6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יבל את </w:t>
      </w:r>
      <w:r w:rsidR="00FC2A6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החלטה של עצמו. </w:t>
      </w:r>
    </w:p>
    <w:p w:rsidR="00E40A11" w:rsidRDefault="00E40A11" w:rsidP="00E40A11">
      <w:pPr>
        <w:ind w:firstLine="0"/>
        <w:rPr>
          <w:rtl/>
          <w:lang w:val="en-GB" w:eastAsia="he-IL"/>
        </w:rPr>
      </w:pPr>
    </w:p>
    <w:p w:rsidR="00E40A11" w:rsidRDefault="00E40A11" w:rsidP="00E40A11">
      <w:pPr>
        <w:pStyle w:val="af6"/>
        <w:keepNext/>
        <w:rPr>
          <w:rtl/>
          <w:lang w:val="en-GB"/>
        </w:rPr>
      </w:pPr>
      <w:bookmarkStart w:id="77" w:name="ET_yor_5854_8"/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"/>
    </w:p>
    <w:p w:rsidR="00E40A11" w:rsidRDefault="00E40A11" w:rsidP="00E40A11">
      <w:pPr>
        <w:pStyle w:val="KeepWithNext"/>
        <w:rPr>
          <w:rtl/>
          <w:lang w:val="en-GB" w:eastAsia="he-IL"/>
        </w:rPr>
      </w:pPr>
    </w:p>
    <w:p w:rsidR="00E40A11" w:rsidRDefault="00E40A11" w:rsidP="00E40A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בעזרת כמה גורמים.</w:t>
      </w:r>
    </w:p>
    <w:p w:rsidR="00E40A11" w:rsidRDefault="00E40A11" w:rsidP="00E40A11">
      <w:pPr>
        <w:rPr>
          <w:rtl/>
          <w:lang w:val="en-GB" w:eastAsia="he-IL"/>
        </w:rPr>
      </w:pPr>
    </w:p>
    <w:p w:rsidR="00434169" w:rsidRDefault="00434169" w:rsidP="00434169">
      <w:pPr>
        <w:pStyle w:val="af9"/>
        <w:keepNext/>
        <w:rPr>
          <w:rtl/>
          <w:lang w:val="en-GB" w:eastAsia="he-IL"/>
        </w:rPr>
      </w:pPr>
      <w:bookmarkStart w:id="78" w:name="ET_guest_יאיר_הירש_59"/>
      <w:r w:rsidRPr="004341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4341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"/>
    </w:p>
    <w:p w:rsidR="00434169" w:rsidRDefault="00434169" w:rsidP="00434169">
      <w:pPr>
        <w:pStyle w:val="KeepWithNext"/>
        <w:rPr>
          <w:rtl/>
          <w:lang w:val="en-GB" w:eastAsia="he-IL"/>
        </w:rPr>
      </w:pPr>
    </w:p>
    <w:p w:rsidR="00E40A11" w:rsidRDefault="00434169" w:rsidP="00502B50">
      <w:pPr>
        <w:rPr>
          <w:rtl/>
          <w:lang w:val="en-GB" w:eastAsia="he-IL"/>
        </w:rPr>
      </w:pPr>
      <w:bookmarkStart w:id="79" w:name="_ETM_Q1_1868110"/>
      <w:bookmarkStart w:id="80" w:name="_ETM_Q1_1868150"/>
      <w:bookmarkEnd w:id="79"/>
      <w:bookmarkEnd w:id="80"/>
      <w:r>
        <w:rPr>
          <w:rFonts w:hint="cs"/>
          <w:rtl/>
          <w:lang w:val="en-GB" w:eastAsia="he-IL"/>
        </w:rPr>
        <w:t>בסוף הוא קיבל את ההחלטות של עצמו</w:t>
      </w:r>
      <w:r w:rsidR="00E40A1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רוצה להגיד למה התנגדנו. </w:t>
      </w:r>
      <w:r w:rsidR="00E40A11">
        <w:rPr>
          <w:rFonts w:hint="cs"/>
          <w:rtl/>
          <w:lang w:val="en-GB" w:eastAsia="he-IL"/>
        </w:rPr>
        <w:t>התנגדנו</w:t>
      </w:r>
      <w:r>
        <w:rPr>
          <w:rFonts w:hint="cs"/>
          <w:rtl/>
          <w:lang w:val="en-GB" w:eastAsia="he-IL"/>
        </w:rPr>
        <w:t>,</w:t>
      </w:r>
      <w:r w:rsidR="00E40A11">
        <w:rPr>
          <w:rFonts w:hint="cs"/>
          <w:rtl/>
          <w:lang w:val="en-GB" w:eastAsia="he-IL"/>
        </w:rPr>
        <w:t xml:space="preserve"> כי אחוזי הגבייה של </w:t>
      </w:r>
      <w:r>
        <w:rPr>
          <w:rFonts w:hint="cs"/>
          <w:rtl/>
          <w:lang w:val="en-GB" w:eastAsia="he-IL"/>
        </w:rPr>
        <w:t>המרכז נמוכים מאשר של חברות הגבי</w:t>
      </w:r>
      <w:r w:rsidR="00E40A1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E40A1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יש לכל רשות מקומית עשרות יועצ</w:t>
      </w:r>
      <w:r w:rsidR="00E40A11">
        <w:rPr>
          <w:rFonts w:hint="cs"/>
          <w:rtl/>
          <w:lang w:val="en-GB" w:eastAsia="he-IL"/>
        </w:rPr>
        <w:t xml:space="preserve">ים מקצועיים לגבי המון תחומים </w:t>
      </w:r>
      <w:r w:rsidR="00E40A11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E40A11">
        <w:rPr>
          <w:rFonts w:hint="cs"/>
          <w:rtl/>
          <w:lang w:val="en-GB" w:eastAsia="he-IL"/>
        </w:rPr>
        <w:t>תכנון</w:t>
      </w:r>
      <w:r>
        <w:rPr>
          <w:rFonts w:hint="cs"/>
          <w:rtl/>
          <w:lang w:val="en-GB" w:eastAsia="he-IL"/>
        </w:rPr>
        <w:t xml:space="preserve">, </w:t>
      </w:r>
      <w:r w:rsidR="00E40A11">
        <w:rPr>
          <w:rFonts w:hint="cs"/>
          <w:rtl/>
          <w:lang w:val="en-GB" w:eastAsia="he-IL"/>
        </w:rPr>
        <w:t>ייעו</w:t>
      </w:r>
      <w:r>
        <w:rPr>
          <w:rFonts w:hint="cs"/>
          <w:rtl/>
          <w:lang w:val="en-GB" w:eastAsia="he-IL"/>
        </w:rPr>
        <w:t>ץ</w:t>
      </w:r>
      <w:r w:rsidR="00F44109">
        <w:rPr>
          <w:rFonts w:hint="cs"/>
          <w:rtl/>
          <w:lang w:val="en-GB" w:eastAsia="he-IL"/>
        </w:rPr>
        <w:t xml:space="preserve"> </w:t>
      </w:r>
      <w:r w:rsidR="00E40A1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רגוני. </w:t>
      </w:r>
      <w:r w:rsidR="00E40A11">
        <w:rPr>
          <w:rFonts w:hint="cs"/>
          <w:rtl/>
          <w:lang w:val="en-GB" w:eastAsia="he-IL"/>
        </w:rPr>
        <w:t xml:space="preserve">רשויות </w:t>
      </w:r>
      <w:r w:rsidR="00502B50">
        <w:rPr>
          <w:rFonts w:hint="cs"/>
          <w:rtl/>
          <w:lang w:val="en-GB" w:eastAsia="he-IL"/>
        </w:rPr>
        <w:t xml:space="preserve">היום </w:t>
      </w:r>
      <w:r w:rsidR="00E40A11">
        <w:rPr>
          <w:rFonts w:hint="cs"/>
          <w:rtl/>
          <w:lang w:val="en-GB" w:eastAsia="he-IL"/>
        </w:rPr>
        <w:t xml:space="preserve">מפריטות </w:t>
      </w:r>
      <w:r>
        <w:rPr>
          <w:rFonts w:hint="cs"/>
          <w:rtl/>
          <w:lang w:val="en-GB" w:eastAsia="he-IL"/>
        </w:rPr>
        <w:t xml:space="preserve">הרבה </w:t>
      </w:r>
      <w:bookmarkStart w:id="81" w:name="_ETM_Q1_1901758"/>
      <w:bookmarkEnd w:id="81"/>
      <w:r>
        <w:rPr>
          <w:rFonts w:hint="cs"/>
          <w:rtl/>
          <w:lang w:val="en-GB" w:eastAsia="he-IL"/>
        </w:rPr>
        <w:t xml:space="preserve">נושאים החוצה </w:t>
      </w:r>
      <w:r w:rsidR="00E40A11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היכולת שלהן להתמ</w:t>
      </w:r>
      <w:r w:rsidR="00E40A1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E40A11">
        <w:rPr>
          <w:rFonts w:hint="cs"/>
          <w:rtl/>
          <w:lang w:val="en-GB" w:eastAsia="he-IL"/>
        </w:rPr>
        <w:t xml:space="preserve">ד עם כל האתגרים </w:t>
      </w:r>
      <w:r>
        <w:rPr>
          <w:rFonts w:hint="cs"/>
          <w:rtl/>
          <w:lang w:val="en-GB" w:eastAsia="he-IL"/>
        </w:rPr>
        <w:t xml:space="preserve">שיש להן </w:t>
      </w:r>
      <w:r w:rsidR="00E40A11">
        <w:rPr>
          <w:rFonts w:hint="cs"/>
          <w:rtl/>
          <w:lang w:val="en-GB" w:eastAsia="he-IL"/>
        </w:rPr>
        <w:t>הם רבי</w:t>
      </w:r>
      <w:r>
        <w:rPr>
          <w:rFonts w:hint="cs"/>
          <w:rtl/>
          <w:lang w:val="en-GB" w:eastAsia="he-IL"/>
        </w:rPr>
        <w:t>ם</w:t>
      </w:r>
      <w:r w:rsidR="00E40A11">
        <w:rPr>
          <w:rFonts w:hint="cs"/>
          <w:rtl/>
          <w:lang w:val="en-GB" w:eastAsia="he-IL"/>
        </w:rPr>
        <w:t xml:space="preserve">. אחד האתגרים הגדולים </w:t>
      </w:r>
      <w:r>
        <w:rPr>
          <w:rFonts w:hint="cs"/>
          <w:rtl/>
          <w:lang w:val="en-GB" w:eastAsia="he-IL"/>
        </w:rPr>
        <w:t xml:space="preserve">היה נושא הגבייה. </w:t>
      </w:r>
      <w:r w:rsidR="00E40A11">
        <w:rPr>
          <w:rFonts w:hint="cs"/>
          <w:rtl/>
          <w:lang w:val="en-GB" w:eastAsia="he-IL"/>
        </w:rPr>
        <w:t xml:space="preserve">ראינו שהמדינה יודעת </w:t>
      </w:r>
      <w:r>
        <w:rPr>
          <w:rFonts w:hint="cs"/>
          <w:rtl/>
          <w:lang w:val="en-GB" w:eastAsia="he-IL"/>
        </w:rPr>
        <w:t xml:space="preserve">לגבות באחוזים יותר נמוכים </w:t>
      </w:r>
      <w:r w:rsidR="00E40A11">
        <w:rPr>
          <w:rFonts w:hint="cs"/>
          <w:rtl/>
          <w:lang w:val="en-GB" w:eastAsia="he-IL"/>
        </w:rPr>
        <w:t>מאשר חברות גב</w:t>
      </w:r>
      <w:r>
        <w:rPr>
          <w:rFonts w:hint="cs"/>
          <w:rtl/>
          <w:lang w:val="en-GB" w:eastAsia="he-IL"/>
        </w:rPr>
        <w:t xml:space="preserve">ייה </w:t>
      </w:r>
      <w:bookmarkStart w:id="82" w:name="_ETM_Q1_1917641"/>
      <w:bookmarkEnd w:id="82"/>
      <w:r>
        <w:rPr>
          <w:rFonts w:hint="cs"/>
          <w:rtl/>
          <w:lang w:val="en-GB" w:eastAsia="he-IL"/>
        </w:rPr>
        <w:t>שמתמחות בזה.</w:t>
      </w:r>
      <w:r w:rsidR="00E40A11">
        <w:rPr>
          <w:rFonts w:hint="cs"/>
          <w:rtl/>
          <w:lang w:val="en-GB" w:eastAsia="he-IL"/>
        </w:rPr>
        <w:t xml:space="preserve"> </w:t>
      </w:r>
      <w:r w:rsidR="00865ECD">
        <w:rPr>
          <w:rFonts w:hint="cs"/>
          <w:rtl/>
          <w:lang w:val="en-GB" w:eastAsia="he-IL"/>
        </w:rPr>
        <w:t>אני לא לוביסט של חברות</w:t>
      </w:r>
      <w:r w:rsidR="00502B50">
        <w:rPr>
          <w:rFonts w:hint="cs"/>
          <w:rtl/>
          <w:lang w:val="en-GB" w:eastAsia="he-IL"/>
        </w:rPr>
        <w:t xml:space="preserve"> הגבייה, אני מנכ"ל משרד הפנים, אבל </w:t>
      </w:r>
      <w:r w:rsidR="00865ECD">
        <w:rPr>
          <w:rFonts w:hint="cs"/>
          <w:rtl/>
          <w:lang w:val="en-GB" w:eastAsia="he-IL"/>
        </w:rPr>
        <w:t>אני רואה שהשימוש בחברות גב</w:t>
      </w:r>
      <w:r w:rsidR="00502B50">
        <w:rPr>
          <w:rFonts w:hint="cs"/>
          <w:rtl/>
          <w:lang w:val="en-GB" w:eastAsia="he-IL"/>
        </w:rPr>
        <w:t>י</w:t>
      </w:r>
      <w:r w:rsidR="00865ECD">
        <w:rPr>
          <w:rFonts w:hint="cs"/>
          <w:rtl/>
          <w:lang w:val="en-GB" w:eastAsia="he-IL"/>
        </w:rPr>
        <w:t>יה</w:t>
      </w:r>
      <w:r w:rsidR="00E40A11">
        <w:rPr>
          <w:rFonts w:hint="cs"/>
          <w:rtl/>
          <w:lang w:val="en-GB" w:eastAsia="he-IL"/>
        </w:rPr>
        <w:t xml:space="preserve"> משרת את המטרה של הגדלת ההכנסות העצמיו</w:t>
      </w:r>
      <w:r>
        <w:rPr>
          <w:rFonts w:hint="cs"/>
          <w:rtl/>
          <w:lang w:val="en-GB" w:eastAsia="he-IL"/>
        </w:rPr>
        <w:t>ת</w:t>
      </w:r>
      <w:r w:rsidR="00E40A11">
        <w:rPr>
          <w:rFonts w:hint="cs"/>
          <w:rtl/>
          <w:lang w:val="en-GB" w:eastAsia="he-IL"/>
        </w:rPr>
        <w:t xml:space="preserve"> וחיזוק הר</w:t>
      </w:r>
      <w:r w:rsidR="00865ECD">
        <w:rPr>
          <w:rFonts w:hint="cs"/>
          <w:rtl/>
          <w:lang w:val="en-GB" w:eastAsia="he-IL"/>
        </w:rPr>
        <w:t>שויות בקבלת תקציבים ממשרד הפנים.</w:t>
      </w:r>
      <w:r w:rsidR="00E40A11">
        <w:rPr>
          <w:rFonts w:hint="cs"/>
          <w:rtl/>
          <w:lang w:val="en-GB" w:eastAsia="he-IL"/>
        </w:rPr>
        <w:t xml:space="preserve"> </w:t>
      </w:r>
      <w:r w:rsidR="00865ECD">
        <w:rPr>
          <w:rFonts w:hint="cs"/>
          <w:rtl/>
          <w:lang w:val="en-GB" w:eastAsia="he-IL"/>
        </w:rPr>
        <w:t xml:space="preserve">הבקשה בסעיף הזה היא להשוות את התנאים לגבייה של המדינה. </w:t>
      </w:r>
      <w:r w:rsidR="00E40A11">
        <w:rPr>
          <w:rFonts w:hint="cs"/>
          <w:rtl/>
          <w:lang w:val="en-GB" w:eastAsia="he-IL"/>
        </w:rPr>
        <w:t>אי</w:t>
      </w:r>
      <w:r w:rsidR="00865ECD">
        <w:rPr>
          <w:rFonts w:hint="cs"/>
          <w:rtl/>
          <w:lang w:val="en-GB" w:eastAsia="he-IL"/>
        </w:rPr>
        <w:t>ן</w:t>
      </w:r>
      <w:r w:rsidR="00E40A11">
        <w:rPr>
          <w:rFonts w:hint="cs"/>
          <w:rtl/>
          <w:lang w:val="en-GB" w:eastAsia="he-IL"/>
        </w:rPr>
        <w:t xml:space="preserve"> שום סיבה שהזרוע הארוכה של הרשות תינזק מהענ</w:t>
      </w:r>
      <w:r w:rsidR="00865ECD">
        <w:rPr>
          <w:rFonts w:hint="cs"/>
          <w:rtl/>
          <w:lang w:val="en-GB" w:eastAsia="he-IL"/>
        </w:rPr>
        <w:t>י</w:t>
      </w:r>
      <w:r w:rsidR="00E40A11">
        <w:rPr>
          <w:rFonts w:hint="cs"/>
          <w:rtl/>
          <w:lang w:val="en-GB" w:eastAsia="he-IL"/>
        </w:rPr>
        <w:t>ין הזה.</w:t>
      </w:r>
    </w:p>
    <w:p w:rsidR="00E40A11" w:rsidRDefault="00E40A11" w:rsidP="00E40A11">
      <w:pPr>
        <w:rPr>
          <w:rtl/>
          <w:lang w:val="en-GB" w:eastAsia="he-IL"/>
        </w:rPr>
      </w:pPr>
    </w:p>
    <w:p w:rsidR="00E40A11" w:rsidRDefault="00E40A11" w:rsidP="00E40A11">
      <w:pPr>
        <w:pStyle w:val="af6"/>
        <w:keepNext/>
        <w:rPr>
          <w:rtl/>
          <w:lang w:val="en-GB"/>
        </w:rPr>
      </w:pPr>
      <w:bookmarkStart w:id="83" w:name="ET_yor_5854_9"/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"/>
    </w:p>
    <w:p w:rsidR="00E40A11" w:rsidRDefault="00E40A11" w:rsidP="00E40A11">
      <w:pPr>
        <w:pStyle w:val="KeepWithNext"/>
        <w:rPr>
          <w:rtl/>
          <w:lang w:val="en-GB" w:eastAsia="he-IL"/>
        </w:rPr>
      </w:pPr>
    </w:p>
    <w:p w:rsidR="00E40A11" w:rsidRDefault="00E40A11" w:rsidP="007738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מסכימי</w:t>
      </w:r>
      <w:r w:rsidR="00865ECD">
        <w:rPr>
          <w:rFonts w:hint="cs"/>
          <w:rtl/>
          <w:lang w:val="en-GB" w:eastAsia="he-IL"/>
        </w:rPr>
        <w:t>ם על העיקרון, אמרנו את זה עשרות פעמים.</w:t>
      </w:r>
      <w:r>
        <w:rPr>
          <w:rFonts w:hint="cs"/>
          <w:rtl/>
          <w:lang w:val="en-GB" w:eastAsia="he-IL"/>
        </w:rPr>
        <w:t xml:space="preserve"> אנחנו רוצים</w:t>
      </w:r>
      <w:r w:rsidR="00865EC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שכל אדם ישלם את חוב</w:t>
      </w:r>
      <w:r w:rsidR="00865EC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תיו לרשות המקומית, לע</w:t>
      </w:r>
      <w:r w:rsidR="00865EC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רייה, אין </w:t>
      </w:r>
      <w:r w:rsidR="00865ECD">
        <w:rPr>
          <w:rFonts w:hint="cs"/>
          <w:rtl/>
          <w:lang w:val="en-GB" w:eastAsia="he-IL"/>
        </w:rPr>
        <w:t>על זה מחלוקת, לא מתווכחים על זה,</w:t>
      </w:r>
      <w:r>
        <w:rPr>
          <w:rFonts w:hint="cs"/>
          <w:rtl/>
          <w:lang w:val="en-GB" w:eastAsia="he-IL"/>
        </w:rPr>
        <w:t xml:space="preserve"> זה משהו בסיסי</w:t>
      </w:r>
      <w:r w:rsidR="0077386B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 xml:space="preserve"> אנחנו</w:t>
      </w:r>
      <w:r w:rsidR="007738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רוצים לעשות</w:t>
      </w:r>
      <w:r w:rsidR="007738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ז</w:t>
      </w:r>
      <w:r w:rsidR="0077386B">
        <w:rPr>
          <w:rFonts w:hint="cs"/>
          <w:rtl/>
          <w:lang w:val="en-GB" w:eastAsia="he-IL"/>
        </w:rPr>
        <w:t xml:space="preserve">ה בדרך שלא תהפוך את הנושא לדיקטטורה. </w:t>
      </w:r>
      <w:r>
        <w:rPr>
          <w:rFonts w:hint="cs"/>
          <w:rtl/>
          <w:lang w:val="en-GB" w:eastAsia="he-IL"/>
        </w:rPr>
        <w:t>הכי קל לה</w:t>
      </w:r>
      <w:r w:rsidR="0077386B">
        <w:rPr>
          <w:rFonts w:hint="cs"/>
          <w:rtl/>
          <w:lang w:val="en-GB" w:eastAsia="he-IL"/>
        </w:rPr>
        <w:t>פעיל דיקטטורה</w:t>
      </w:r>
      <w:r>
        <w:rPr>
          <w:rFonts w:hint="cs"/>
          <w:rtl/>
          <w:lang w:val="en-GB" w:eastAsia="he-IL"/>
        </w:rPr>
        <w:t xml:space="preserve"> </w:t>
      </w:r>
      <w:r w:rsidR="0077386B">
        <w:rPr>
          <w:rFonts w:hint="cs"/>
          <w:rtl/>
          <w:lang w:val="en-GB" w:eastAsia="he-IL"/>
        </w:rPr>
        <w:t>ואז יהיה</w:t>
      </w:r>
      <w:r>
        <w:rPr>
          <w:rFonts w:hint="cs"/>
          <w:rtl/>
          <w:lang w:val="en-GB" w:eastAsia="he-IL"/>
        </w:rPr>
        <w:t xml:space="preserve"> </w:t>
      </w:r>
      <w:r w:rsidR="0077386B">
        <w:rPr>
          <w:rFonts w:hint="cs"/>
          <w:rtl/>
          <w:lang w:val="en-GB" w:eastAsia="he-IL"/>
        </w:rPr>
        <w:t xml:space="preserve">100% גבייה, </w:t>
      </w:r>
      <w:r>
        <w:rPr>
          <w:rFonts w:hint="cs"/>
          <w:rtl/>
          <w:lang w:val="en-GB" w:eastAsia="he-IL"/>
        </w:rPr>
        <w:t xml:space="preserve">לא </w:t>
      </w:r>
      <w:r w:rsidR="0077386B">
        <w:rPr>
          <w:rFonts w:hint="cs"/>
          <w:rtl/>
          <w:lang w:val="en-GB" w:eastAsia="he-IL"/>
        </w:rPr>
        <w:t>96%</w:t>
      </w:r>
      <w:r>
        <w:rPr>
          <w:rFonts w:hint="cs"/>
          <w:rtl/>
          <w:lang w:val="en-GB" w:eastAsia="he-IL"/>
        </w:rPr>
        <w:t>. אנחנו רוצים ל</w:t>
      </w:r>
      <w:bookmarkStart w:id="84" w:name="_ETM_Q1_2006309"/>
      <w:bookmarkEnd w:id="84"/>
      <w:r w:rsidR="0077386B">
        <w:rPr>
          <w:rFonts w:hint="cs"/>
          <w:rtl/>
          <w:lang w:val="en-GB" w:eastAsia="he-IL"/>
        </w:rPr>
        <w:t>הביא לאחוזי גבייה גבוהים, אבל אנחנו לא רוצים ש</w:t>
      </w:r>
      <w:r>
        <w:rPr>
          <w:rFonts w:hint="cs"/>
          <w:rtl/>
          <w:lang w:val="en-GB" w:eastAsia="he-IL"/>
        </w:rPr>
        <w:t xml:space="preserve">אנשים פרטיים, </w:t>
      </w:r>
      <w:r w:rsidR="0077386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חברה פרטית תשתמש במונופול של המדינה כנגד אזרחים תמימים. יש פה מונופול ש</w:t>
      </w:r>
      <w:r w:rsidR="0077386B">
        <w:rPr>
          <w:rFonts w:hint="cs"/>
          <w:rtl/>
          <w:lang w:val="en-GB" w:eastAsia="he-IL"/>
        </w:rPr>
        <w:t>ל המדינה ש</w:t>
      </w:r>
      <w:r>
        <w:rPr>
          <w:rFonts w:hint="cs"/>
          <w:rtl/>
          <w:lang w:val="en-GB" w:eastAsia="he-IL"/>
        </w:rPr>
        <w:t>אנחנו ה</w:t>
      </w:r>
      <w:r w:rsidR="0077386B">
        <w:rPr>
          <w:rFonts w:hint="cs"/>
          <w:rtl/>
          <w:lang w:val="en-GB" w:eastAsia="he-IL"/>
        </w:rPr>
        <w:t xml:space="preserve">ולכים לתת לחברה </w:t>
      </w:r>
      <w:r>
        <w:rPr>
          <w:rFonts w:hint="cs"/>
          <w:rtl/>
          <w:lang w:val="en-GB" w:eastAsia="he-IL"/>
        </w:rPr>
        <w:t>פרטית.</w:t>
      </w:r>
    </w:p>
    <w:p w:rsidR="00E40A11" w:rsidRDefault="00E40A11" w:rsidP="00E40A11">
      <w:pPr>
        <w:rPr>
          <w:rtl/>
          <w:lang w:val="en-GB" w:eastAsia="he-IL"/>
        </w:rPr>
      </w:pPr>
    </w:p>
    <w:p w:rsidR="0077386B" w:rsidRDefault="0077386B" w:rsidP="0077386B">
      <w:pPr>
        <w:pStyle w:val="af9"/>
        <w:keepNext/>
        <w:rPr>
          <w:rtl/>
          <w:lang w:val="en-GB" w:eastAsia="he-IL"/>
        </w:rPr>
      </w:pPr>
      <w:bookmarkStart w:id="85" w:name="_ETM_Q1_2029027"/>
      <w:bookmarkStart w:id="86" w:name="ET_guest_יאיר_הירש_60"/>
      <w:bookmarkEnd w:id="85"/>
      <w:r w:rsidRPr="007738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7738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"/>
    </w:p>
    <w:p w:rsidR="0077386B" w:rsidRDefault="0077386B" w:rsidP="0077386B">
      <w:pPr>
        <w:pStyle w:val="KeepWithNext"/>
        <w:rPr>
          <w:rtl/>
          <w:lang w:val="en-GB" w:eastAsia="he-IL"/>
        </w:rPr>
      </w:pPr>
    </w:p>
    <w:p w:rsidR="00E40A11" w:rsidRDefault="00E40A11" w:rsidP="00E40A11">
      <w:pPr>
        <w:rPr>
          <w:rtl/>
          <w:lang w:val="en-GB" w:eastAsia="he-IL"/>
        </w:rPr>
      </w:pPr>
      <w:bookmarkStart w:id="87" w:name="_ETM_Q1_2029448"/>
      <w:bookmarkStart w:id="88" w:name="_ETM_Q1_2029486"/>
      <w:bookmarkEnd w:id="87"/>
      <w:bookmarkEnd w:id="88"/>
      <w:r>
        <w:rPr>
          <w:rFonts w:hint="cs"/>
          <w:rtl/>
          <w:lang w:val="en-GB" w:eastAsia="he-IL"/>
        </w:rPr>
        <w:t>ממש לא.</w:t>
      </w:r>
    </w:p>
    <w:p w:rsidR="00E40A11" w:rsidRDefault="00E40A11" w:rsidP="00E40A11">
      <w:pPr>
        <w:rPr>
          <w:rtl/>
          <w:lang w:val="en-GB" w:eastAsia="he-IL"/>
        </w:rPr>
      </w:pPr>
    </w:p>
    <w:p w:rsidR="00E40A11" w:rsidRDefault="00E40A11" w:rsidP="00E40A11">
      <w:pPr>
        <w:pStyle w:val="af6"/>
        <w:keepNext/>
        <w:rPr>
          <w:rtl/>
          <w:lang w:val="en-GB"/>
        </w:rPr>
      </w:pPr>
      <w:bookmarkStart w:id="89" w:name="ET_yor_5854_10"/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40A11">
        <w:rPr>
          <w:rStyle w:val="TagStyle"/>
          <w:rtl/>
        </w:rPr>
        <w:t xml:space="preserve"> &lt;&lt; </w:t>
      </w:r>
      <w:proofErr w:type="spellStart"/>
      <w:r w:rsidRPr="00E40A11">
        <w:rPr>
          <w:rStyle w:val="TagStyle"/>
          <w:rtl/>
        </w:rPr>
        <w:t>יור</w:t>
      </w:r>
      <w:proofErr w:type="spellEnd"/>
      <w:r w:rsidRPr="00E40A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"/>
    </w:p>
    <w:p w:rsidR="00E40A11" w:rsidRDefault="00E40A11" w:rsidP="00E40A11">
      <w:pPr>
        <w:pStyle w:val="KeepWithNext"/>
        <w:rPr>
          <w:rtl/>
          <w:lang w:val="en-GB" w:eastAsia="he-IL"/>
        </w:rPr>
      </w:pPr>
    </w:p>
    <w:p w:rsidR="00E40A11" w:rsidRDefault="00E40A11" w:rsidP="00502B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מפרשן את זה בדרך שלי. </w:t>
      </w:r>
      <w:r w:rsidR="00502B50">
        <w:rPr>
          <w:rFonts w:hint="cs"/>
          <w:rtl/>
          <w:lang w:val="en-GB" w:eastAsia="he-IL"/>
        </w:rPr>
        <w:t>יאיר, אתה מבקש להשוות,</w:t>
      </w:r>
      <w:r w:rsidR="007738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אמרת שהמדינה גובה באחוזים נמוכים לעומת חברות</w:t>
      </w:r>
      <w:r w:rsidR="0077386B">
        <w:rPr>
          <w:rFonts w:hint="cs"/>
          <w:rtl/>
          <w:lang w:val="en-GB" w:eastAsia="he-IL"/>
        </w:rPr>
        <w:t xml:space="preserve"> הגבייה.</w:t>
      </w:r>
    </w:p>
    <w:p w:rsidR="00E40A11" w:rsidRDefault="00E40A11" w:rsidP="00E40A11">
      <w:pPr>
        <w:rPr>
          <w:rtl/>
          <w:lang w:val="en-GB" w:eastAsia="he-IL"/>
        </w:rPr>
      </w:pPr>
    </w:p>
    <w:p w:rsidR="0077386B" w:rsidRDefault="0077386B" w:rsidP="0077386B">
      <w:pPr>
        <w:pStyle w:val="af9"/>
        <w:keepNext/>
        <w:rPr>
          <w:rtl/>
          <w:lang w:val="en-GB" w:eastAsia="he-IL"/>
        </w:rPr>
      </w:pPr>
      <w:bookmarkStart w:id="90" w:name="ET_guest_תומר_ביטון_61"/>
      <w:r w:rsidRPr="007738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7738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"/>
    </w:p>
    <w:p w:rsidR="0077386B" w:rsidRDefault="0077386B" w:rsidP="0077386B">
      <w:pPr>
        <w:pStyle w:val="KeepWithNext"/>
        <w:rPr>
          <w:rtl/>
          <w:lang w:val="en-GB" w:eastAsia="he-IL"/>
        </w:rPr>
      </w:pPr>
    </w:p>
    <w:p w:rsidR="00E40A11" w:rsidRDefault="00E40A11" w:rsidP="00E40A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קנסות</w:t>
      </w:r>
      <w:r w:rsidR="0077386B">
        <w:rPr>
          <w:rFonts w:hint="cs"/>
          <w:rtl/>
          <w:lang w:val="en-GB" w:eastAsia="he-IL"/>
        </w:rPr>
        <w:t>.</w:t>
      </w:r>
    </w:p>
    <w:p w:rsidR="00E40A11" w:rsidRDefault="00E40A11" w:rsidP="00E40A11">
      <w:pPr>
        <w:rPr>
          <w:rtl/>
          <w:lang w:val="en-GB" w:eastAsia="he-IL"/>
        </w:rPr>
      </w:pPr>
    </w:p>
    <w:p w:rsidR="0077386B" w:rsidRDefault="0077386B" w:rsidP="0077386B">
      <w:pPr>
        <w:pStyle w:val="af9"/>
        <w:keepNext/>
        <w:rPr>
          <w:rtl/>
          <w:lang w:val="en-GB" w:eastAsia="he-IL"/>
        </w:rPr>
      </w:pPr>
      <w:bookmarkStart w:id="91" w:name="ET_guest_יאיר_הירש_62"/>
      <w:r w:rsidRPr="007738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7738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77386B" w:rsidRDefault="0077386B" w:rsidP="0077386B">
      <w:pPr>
        <w:pStyle w:val="KeepWithNext"/>
        <w:rPr>
          <w:rtl/>
          <w:lang w:val="en-GB" w:eastAsia="he-IL"/>
        </w:rPr>
      </w:pPr>
    </w:p>
    <w:p w:rsidR="00E40A11" w:rsidRDefault="00887558" w:rsidP="00E054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אחריות גביית הארנונה נמצאת בידי הרשות, </w:t>
      </w:r>
      <w:r w:rsidR="00E40A11">
        <w:rPr>
          <w:rFonts w:hint="cs"/>
          <w:rtl/>
          <w:lang w:val="en-GB" w:eastAsia="he-IL"/>
        </w:rPr>
        <w:t>זה חלק מהאתגרים שמונחים לפתחו</w:t>
      </w:r>
      <w:r>
        <w:rPr>
          <w:rFonts w:hint="cs"/>
          <w:rtl/>
          <w:lang w:val="en-GB" w:eastAsia="he-IL"/>
        </w:rPr>
        <w:t xml:space="preserve"> של </w:t>
      </w:r>
      <w:bookmarkStart w:id="92" w:name="_ETM_Q1_2095434"/>
      <w:bookmarkEnd w:id="92"/>
      <w:r>
        <w:rPr>
          <w:rFonts w:hint="cs"/>
          <w:rtl/>
          <w:lang w:val="en-GB" w:eastAsia="he-IL"/>
        </w:rPr>
        <w:t xml:space="preserve">ראש הרשות. </w:t>
      </w:r>
      <w:r w:rsidR="00E40A11">
        <w:rPr>
          <w:rFonts w:hint="cs"/>
          <w:rtl/>
          <w:lang w:val="en-GB" w:eastAsia="he-IL"/>
        </w:rPr>
        <w:t xml:space="preserve">יש לו אפשרות לבצע את זה </w:t>
      </w:r>
      <w:r>
        <w:rPr>
          <w:rFonts w:hint="cs"/>
          <w:rtl/>
          <w:lang w:val="en-GB" w:eastAsia="he-IL"/>
        </w:rPr>
        <w:t>באופן עצמאי או באמצעות חברות חיצוניות. אנחנו ב</w:t>
      </w:r>
      <w:r w:rsidR="00E40A11">
        <w:rPr>
          <w:rFonts w:hint="cs"/>
          <w:rtl/>
          <w:lang w:val="en-GB" w:eastAsia="he-IL"/>
        </w:rPr>
        <w:t xml:space="preserve">חוק הזה צריכים לחדד את </w:t>
      </w:r>
      <w:r>
        <w:rPr>
          <w:rFonts w:hint="cs"/>
          <w:rtl/>
          <w:lang w:val="en-GB" w:eastAsia="he-IL"/>
        </w:rPr>
        <w:t>ה</w:t>
      </w:r>
      <w:r w:rsidR="00E40A11">
        <w:rPr>
          <w:rFonts w:hint="cs"/>
          <w:rtl/>
          <w:lang w:val="en-GB" w:eastAsia="he-IL"/>
        </w:rPr>
        <w:t xml:space="preserve">אחריות של הרשות לטובת העניין הזה. בסוף התושב הוא של הרשות, </w:t>
      </w:r>
      <w:r>
        <w:rPr>
          <w:rFonts w:hint="cs"/>
          <w:rtl/>
          <w:lang w:val="en-GB" w:eastAsia="he-IL"/>
        </w:rPr>
        <w:t xml:space="preserve">התושב </w:t>
      </w:r>
      <w:bookmarkStart w:id="93" w:name="_ETM_Q1_2112940"/>
      <w:bookmarkEnd w:id="93"/>
      <w:r>
        <w:rPr>
          <w:rFonts w:hint="cs"/>
          <w:rtl/>
          <w:lang w:val="en-GB" w:eastAsia="he-IL"/>
        </w:rPr>
        <w:t xml:space="preserve">הוא של מדינת ישראל. אנחנו ממקסמים את היכולת לגבות </w:t>
      </w:r>
      <w:bookmarkStart w:id="94" w:name="_ETM_Q1_2119408"/>
      <w:bookmarkEnd w:id="94"/>
      <w:r>
        <w:rPr>
          <w:rFonts w:hint="cs"/>
          <w:rtl/>
          <w:lang w:val="en-GB" w:eastAsia="he-IL"/>
        </w:rPr>
        <w:t>על ידי חברות מקצועיות, אבל האחריות בסוף היא של הרשות. צריך להשוות</w:t>
      </w:r>
      <w:r w:rsidR="00E40A11">
        <w:rPr>
          <w:rFonts w:hint="cs"/>
          <w:rtl/>
          <w:lang w:val="en-GB" w:eastAsia="he-IL"/>
        </w:rPr>
        <w:t xml:space="preserve"> את הרשות </w:t>
      </w:r>
      <w:r>
        <w:rPr>
          <w:rFonts w:hint="cs"/>
          <w:rtl/>
          <w:lang w:val="en-GB" w:eastAsia="he-IL"/>
        </w:rPr>
        <w:t>ל</w:t>
      </w:r>
      <w:r w:rsidR="00E054E5">
        <w:rPr>
          <w:rFonts w:hint="cs"/>
          <w:rtl/>
          <w:lang w:val="en-GB" w:eastAsia="he-IL"/>
        </w:rPr>
        <w:t>מדינה,</w:t>
      </w:r>
      <w:r>
        <w:rPr>
          <w:rFonts w:hint="cs"/>
          <w:rtl/>
          <w:lang w:val="en-GB" w:eastAsia="he-IL"/>
        </w:rPr>
        <w:t xml:space="preserve"> לא להשוות את חברת הגבייה</w:t>
      </w:r>
      <w:r w:rsidR="00E40A1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למדינה</w:t>
      </w:r>
      <w:r w:rsidR="00E054E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40A11">
        <w:rPr>
          <w:rFonts w:hint="cs"/>
          <w:rtl/>
          <w:lang w:val="en-GB" w:eastAsia="he-IL"/>
        </w:rPr>
        <w:t xml:space="preserve"> </w:t>
      </w:r>
    </w:p>
    <w:p w:rsidR="00887558" w:rsidRDefault="00887558" w:rsidP="00887558">
      <w:pPr>
        <w:ind w:firstLine="0"/>
        <w:rPr>
          <w:rtl/>
          <w:lang w:val="en-GB" w:eastAsia="he-IL"/>
        </w:rPr>
      </w:pPr>
    </w:p>
    <w:p w:rsidR="00887558" w:rsidRDefault="00887558" w:rsidP="00887558">
      <w:pPr>
        <w:pStyle w:val="af6"/>
        <w:keepNext/>
        <w:rPr>
          <w:rtl/>
          <w:lang w:val="en-GB"/>
        </w:rPr>
      </w:pPr>
      <w:bookmarkStart w:id="95" w:name="ET_yor_5854_63"/>
      <w:r w:rsidRPr="00887558">
        <w:rPr>
          <w:rStyle w:val="TagStyle"/>
          <w:rtl/>
        </w:rPr>
        <w:t xml:space="preserve"> &lt;&lt; </w:t>
      </w:r>
      <w:proofErr w:type="spellStart"/>
      <w:r w:rsidRPr="00887558">
        <w:rPr>
          <w:rStyle w:val="TagStyle"/>
          <w:rtl/>
        </w:rPr>
        <w:t>יור</w:t>
      </w:r>
      <w:proofErr w:type="spellEnd"/>
      <w:r w:rsidRPr="008875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87558">
        <w:rPr>
          <w:rStyle w:val="TagStyle"/>
          <w:rtl/>
        </w:rPr>
        <w:t xml:space="preserve"> &lt;&lt; </w:t>
      </w:r>
      <w:proofErr w:type="spellStart"/>
      <w:r w:rsidRPr="00887558">
        <w:rPr>
          <w:rStyle w:val="TagStyle"/>
          <w:rtl/>
        </w:rPr>
        <w:t>יור</w:t>
      </w:r>
      <w:proofErr w:type="spellEnd"/>
      <w:r w:rsidRPr="008875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"/>
    </w:p>
    <w:p w:rsidR="00887558" w:rsidRDefault="00887558" w:rsidP="00887558">
      <w:pPr>
        <w:pStyle w:val="KeepWithNext"/>
        <w:rPr>
          <w:rtl/>
          <w:lang w:val="en-GB" w:eastAsia="he-IL"/>
        </w:rPr>
      </w:pPr>
    </w:p>
    <w:p w:rsidR="00E40A11" w:rsidRDefault="00E40A11" w:rsidP="00E40A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נעשה עם אלה שלא חתמו?</w:t>
      </w:r>
    </w:p>
    <w:p w:rsidR="00E40A11" w:rsidRDefault="00E40A11" w:rsidP="00E40A11">
      <w:pPr>
        <w:rPr>
          <w:rtl/>
          <w:lang w:val="en-GB" w:eastAsia="he-IL"/>
        </w:rPr>
      </w:pPr>
    </w:p>
    <w:p w:rsidR="00E054E5" w:rsidRDefault="00E054E5" w:rsidP="00E054E5">
      <w:pPr>
        <w:ind w:firstLine="0"/>
        <w:rPr>
          <w:rtl/>
          <w:lang w:val="en-GB" w:eastAsia="he-IL"/>
        </w:rPr>
      </w:pPr>
      <w:bookmarkStart w:id="96" w:name="_ETM_Q1_2150820"/>
      <w:bookmarkEnd w:id="96"/>
    </w:p>
    <w:p w:rsidR="00E054E5" w:rsidRDefault="00E054E5" w:rsidP="00E054E5">
      <w:pPr>
        <w:pStyle w:val="af9"/>
        <w:keepNext/>
        <w:rPr>
          <w:rtl/>
          <w:lang w:val="en-GB" w:eastAsia="he-IL"/>
        </w:rPr>
      </w:pPr>
      <w:bookmarkStart w:id="97" w:name="ET_guest_גל_פרויקט_64"/>
      <w:r w:rsidRPr="00E054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E054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"/>
    </w:p>
    <w:p w:rsidR="00E054E5" w:rsidRDefault="00E054E5" w:rsidP="00E054E5">
      <w:pPr>
        <w:pStyle w:val="KeepWithNext"/>
        <w:rPr>
          <w:rtl/>
          <w:lang w:val="en-GB" w:eastAsia="he-IL"/>
        </w:rPr>
      </w:pPr>
    </w:p>
    <w:p w:rsidR="00715C1C" w:rsidRDefault="000A5ABF" w:rsidP="00715C1C">
      <w:pPr>
        <w:rPr>
          <w:rtl/>
          <w:lang w:val="en-GB" w:eastAsia="he-IL"/>
        </w:rPr>
      </w:pPr>
      <w:bookmarkStart w:id="98" w:name="_ETM_Q1_2151260"/>
      <w:bookmarkStart w:id="99" w:name="_ETM_Q1_2151305"/>
      <w:bookmarkEnd w:id="98"/>
      <w:bookmarkEnd w:id="99"/>
      <w:r>
        <w:rPr>
          <w:rFonts w:hint="cs"/>
          <w:rtl/>
          <w:lang w:val="en-GB" w:eastAsia="he-IL"/>
        </w:rPr>
        <w:t>יה</w:t>
      </w:r>
      <w:bookmarkStart w:id="100" w:name="_ETM_Q1_2178915"/>
      <w:bookmarkEnd w:id="100"/>
      <w:r>
        <w:rPr>
          <w:rFonts w:hint="cs"/>
          <w:rtl/>
          <w:lang w:val="en-GB" w:eastAsia="he-IL"/>
        </w:rPr>
        <w:t>יה נכון שרשויות מקומיות ישלחו דואר אלקטרוני ו</w:t>
      </w:r>
      <w:r w:rsidR="00715C1C">
        <w:rPr>
          <w:rFonts w:hint="cs"/>
          <w:rtl/>
          <w:lang w:val="en-GB" w:eastAsia="he-IL"/>
        </w:rPr>
        <w:t>-</w:t>
      </w:r>
      <w:r w:rsidR="00715C1C">
        <w:rPr>
          <w:rFonts w:hint="cs"/>
          <w:lang w:val="en-GB" w:eastAsia="he-IL"/>
        </w:rPr>
        <w:t>SMS</w:t>
      </w:r>
      <w:r w:rsidR="00715C1C">
        <w:rPr>
          <w:rFonts w:hint="cs"/>
          <w:rtl/>
          <w:lang w:val="en-GB" w:eastAsia="he-IL"/>
        </w:rPr>
        <w:t xml:space="preserve"> לכ</w:t>
      </w:r>
      <w:r w:rsidR="00E40A11">
        <w:rPr>
          <w:rFonts w:hint="cs"/>
          <w:rtl/>
          <w:lang w:val="en-GB" w:eastAsia="he-IL"/>
        </w:rPr>
        <w:t>ל אותם</w:t>
      </w:r>
      <w:r w:rsidR="00715C1C">
        <w:rPr>
          <w:rFonts w:hint="cs"/>
          <w:rtl/>
          <w:lang w:val="en-GB" w:eastAsia="he-IL"/>
        </w:rPr>
        <w:t xml:space="preserve"> </w:t>
      </w:r>
      <w:bookmarkStart w:id="101" w:name="_ETM_Q1_2187022"/>
      <w:bookmarkEnd w:id="101"/>
      <w:r w:rsidR="00715C1C">
        <w:rPr>
          <w:rFonts w:hint="cs"/>
          <w:rtl/>
          <w:lang w:val="en-GB" w:eastAsia="he-IL"/>
        </w:rPr>
        <w:t xml:space="preserve">אנשים שחייבים כסף, גם אם הם </w:t>
      </w:r>
      <w:r w:rsidR="00E40A11">
        <w:rPr>
          <w:rFonts w:hint="cs"/>
          <w:rtl/>
          <w:lang w:val="en-GB" w:eastAsia="he-IL"/>
        </w:rPr>
        <w:t>ל</w:t>
      </w:r>
      <w:r w:rsidR="00715C1C">
        <w:rPr>
          <w:rFonts w:hint="cs"/>
          <w:rtl/>
          <w:lang w:val="en-GB" w:eastAsia="he-IL"/>
        </w:rPr>
        <w:t>א</w:t>
      </w:r>
      <w:r w:rsidR="00E40A11">
        <w:rPr>
          <w:rFonts w:hint="cs"/>
          <w:rtl/>
          <w:lang w:val="en-GB" w:eastAsia="he-IL"/>
        </w:rPr>
        <w:t xml:space="preserve"> חתמו על אישו</w:t>
      </w:r>
      <w:r w:rsidR="00715C1C">
        <w:rPr>
          <w:rFonts w:hint="cs"/>
          <w:rtl/>
          <w:lang w:val="en-GB" w:eastAsia="he-IL"/>
        </w:rPr>
        <w:t>ר מסודר</w:t>
      </w:r>
      <w:r w:rsidR="00E40A11">
        <w:rPr>
          <w:rFonts w:hint="cs"/>
          <w:rtl/>
          <w:lang w:val="en-GB" w:eastAsia="he-IL"/>
        </w:rPr>
        <w:t xml:space="preserve">. </w:t>
      </w:r>
    </w:p>
    <w:p w:rsidR="00715C1C" w:rsidRDefault="00715C1C" w:rsidP="00715C1C">
      <w:pPr>
        <w:rPr>
          <w:rtl/>
          <w:lang w:val="en-GB" w:eastAsia="he-IL"/>
        </w:rPr>
      </w:pPr>
      <w:bookmarkStart w:id="102" w:name="_ETM_Q1_2195162"/>
      <w:bookmarkStart w:id="103" w:name="_ETM_Q1_2195211"/>
      <w:bookmarkEnd w:id="102"/>
      <w:bookmarkEnd w:id="103"/>
    </w:p>
    <w:p w:rsidR="00715C1C" w:rsidRDefault="00715C1C" w:rsidP="00715C1C">
      <w:pPr>
        <w:pStyle w:val="af6"/>
        <w:keepNext/>
        <w:rPr>
          <w:rtl/>
          <w:lang w:val="en-GB"/>
        </w:rPr>
      </w:pPr>
      <w:bookmarkStart w:id="104" w:name="_ETM_Q1_2195491"/>
      <w:bookmarkStart w:id="105" w:name="_ETM_Q1_2195540"/>
      <w:bookmarkStart w:id="106" w:name="_ETM_Q1_2195653"/>
      <w:bookmarkStart w:id="107" w:name="ET_yor_5854_65"/>
      <w:bookmarkEnd w:id="104"/>
      <w:bookmarkEnd w:id="105"/>
      <w:bookmarkEnd w:id="106"/>
      <w:r w:rsidRPr="00715C1C">
        <w:rPr>
          <w:rStyle w:val="TagStyle"/>
          <w:rtl/>
        </w:rPr>
        <w:t xml:space="preserve"> &lt;&lt; </w:t>
      </w:r>
      <w:proofErr w:type="spellStart"/>
      <w:r w:rsidRPr="00715C1C">
        <w:rPr>
          <w:rStyle w:val="TagStyle"/>
          <w:rtl/>
        </w:rPr>
        <w:t>יור</w:t>
      </w:r>
      <w:proofErr w:type="spellEnd"/>
      <w:r w:rsidRPr="00715C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15C1C">
        <w:rPr>
          <w:rStyle w:val="TagStyle"/>
          <w:rtl/>
        </w:rPr>
        <w:t xml:space="preserve"> &lt;&lt; </w:t>
      </w:r>
      <w:proofErr w:type="spellStart"/>
      <w:r w:rsidRPr="00715C1C">
        <w:rPr>
          <w:rStyle w:val="TagStyle"/>
          <w:rtl/>
        </w:rPr>
        <w:t>יור</w:t>
      </w:r>
      <w:proofErr w:type="spellEnd"/>
      <w:r w:rsidRPr="00715C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"/>
    </w:p>
    <w:p w:rsidR="00715C1C" w:rsidRDefault="00715C1C" w:rsidP="00715C1C">
      <w:pPr>
        <w:pStyle w:val="KeepWithNext"/>
        <w:rPr>
          <w:rtl/>
          <w:lang w:val="en-GB" w:eastAsia="he-IL"/>
        </w:rPr>
      </w:pPr>
    </w:p>
    <w:p w:rsidR="00715C1C" w:rsidRDefault="00A331A0" w:rsidP="00715C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עושים הנחה</w:t>
      </w:r>
      <w:r w:rsidR="00715C1C">
        <w:rPr>
          <w:rFonts w:hint="cs"/>
          <w:rtl/>
          <w:lang w:val="en-GB" w:eastAsia="he-IL"/>
        </w:rPr>
        <w:t xml:space="preserve"> כאילו החובה נכנסת </w:t>
      </w:r>
      <w:bookmarkStart w:id="108" w:name="_ETM_Q1_2197320"/>
      <w:bookmarkEnd w:id="108"/>
      <w:r w:rsidR="00715C1C">
        <w:rPr>
          <w:rFonts w:hint="cs"/>
          <w:rtl/>
          <w:lang w:val="en-GB" w:eastAsia="he-IL"/>
        </w:rPr>
        <w:t>בתוך מה שאתה אומר.</w:t>
      </w:r>
    </w:p>
    <w:p w:rsidR="00715C1C" w:rsidRDefault="00715C1C" w:rsidP="00715C1C">
      <w:pPr>
        <w:ind w:firstLine="0"/>
        <w:rPr>
          <w:rtl/>
          <w:lang w:val="en-GB" w:eastAsia="he-IL"/>
        </w:rPr>
      </w:pPr>
      <w:bookmarkStart w:id="109" w:name="_ETM_Q1_2199617"/>
      <w:bookmarkStart w:id="110" w:name="_ETM_Q1_2199676"/>
      <w:bookmarkStart w:id="111" w:name="_ETM_Q1_2199935"/>
      <w:bookmarkEnd w:id="109"/>
      <w:bookmarkEnd w:id="110"/>
      <w:bookmarkEnd w:id="111"/>
    </w:p>
    <w:p w:rsidR="00715C1C" w:rsidRDefault="00715C1C" w:rsidP="00715C1C">
      <w:pPr>
        <w:pStyle w:val="af9"/>
        <w:keepNext/>
        <w:rPr>
          <w:rtl/>
          <w:lang w:val="en-GB" w:eastAsia="he-IL"/>
        </w:rPr>
      </w:pPr>
      <w:bookmarkStart w:id="112" w:name="_ETM_Q1_2199989"/>
      <w:bookmarkStart w:id="113" w:name="ET_guest_גל_פרויקט_66"/>
      <w:bookmarkEnd w:id="112"/>
      <w:r w:rsidRPr="00715C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715C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"/>
    </w:p>
    <w:p w:rsidR="00715C1C" w:rsidRDefault="00715C1C" w:rsidP="00715C1C">
      <w:pPr>
        <w:pStyle w:val="KeepWithNext"/>
        <w:rPr>
          <w:rtl/>
          <w:lang w:val="en-GB" w:eastAsia="he-IL"/>
        </w:rPr>
      </w:pPr>
    </w:p>
    <w:p w:rsidR="00E40A11" w:rsidRDefault="00715C1C" w:rsidP="00A331A0">
      <w:pPr>
        <w:rPr>
          <w:rtl/>
          <w:lang w:val="en-GB" w:eastAsia="he-IL"/>
        </w:rPr>
      </w:pPr>
      <w:bookmarkStart w:id="114" w:name="_ETM_Q1_2195695"/>
      <w:bookmarkStart w:id="115" w:name="_ETM_Q1_2195800"/>
      <w:bookmarkStart w:id="116" w:name="_ETM_Q1_2195842"/>
      <w:bookmarkEnd w:id="114"/>
      <w:bookmarkEnd w:id="115"/>
      <w:bookmarkEnd w:id="116"/>
      <w:r>
        <w:rPr>
          <w:rFonts w:hint="cs"/>
          <w:rtl/>
          <w:lang w:val="en-GB" w:eastAsia="he-IL"/>
        </w:rPr>
        <w:t xml:space="preserve">כוונת אדוני שהאדם ידע. הרשויות המקומיות מנהלות </w:t>
      </w:r>
      <w:bookmarkStart w:id="117" w:name="_ETM_Q1_2204783"/>
      <w:bookmarkEnd w:id="117"/>
      <w:r>
        <w:rPr>
          <w:rFonts w:hint="cs"/>
          <w:rtl/>
          <w:lang w:val="en-GB" w:eastAsia="he-IL"/>
        </w:rPr>
        <w:t>דיאלוג שוטף מידי חודש עם התושבים שלהן</w:t>
      </w:r>
      <w:bookmarkStart w:id="118" w:name="_ETM_Q1_2207460"/>
      <w:bookmarkEnd w:id="118"/>
      <w:r>
        <w:rPr>
          <w:rFonts w:hint="cs"/>
          <w:rtl/>
          <w:lang w:val="en-GB" w:eastAsia="he-IL"/>
        </w:rPr>
        <w:t xml:space="preserve"> גם בנושא </w:t>
      </w:r>
      <w:r w:rsidR="00FF4A8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ארנונה</w:t>
      </w:r>
      <w:r w:rsidR="00E40A11">
        <w:rPr>
          <w:rFonts w:hint="cs"/>
          <w:rtl/>
          <w:lang w:val="en-GB" w:eastAsia="he-IL"/>
        </w:rPr>
        <w:t xml:space="preserve">. אנשים מתקשרים </w:t>
      </w:r>
      <w:r>
        <w:rPr>
          <w:rFonts w:hint="cs"/>
          <w:rtl/>
          <w:lang w:val="en-GB" w:eastAsia="he-IL"/>
        </w:rPr>
        <w:t xml:space="preserve">כדי </w:t>
      </w:r>
      <w:r w:rsidR="00FF4A81">
        <w:rPr>
          <w:rFonts w:hint="cs"/>
          <w:rtl/>
          <w:lang w:val="en-GB" w:eastAsia="he-IL"/>
        </w:rPr>
        <w:t>לשלם,</w:t>
      </w:r>
      <w:r w:rsidR="00E40A11">
        <w:rPr>
          <w:rFonts w:hint="cs"/>
          <w:rtl/>
          <w:lang w:val="en-GB" w:eastAsia="he-IL"/>
        </w:rPr>
        <w:t xml:space="preserve"> </w:t>
      </w:r>
      <w:bookmarkStart w:id="119" w:name="_ETM_Q1_2212927"/>
      <w:bookmarkEnd w:id="119"/>
      <w:r w:rsidR="00FF4A81">
        <w:rPr>
          <w:rFonts w:hint="cs"/>
          <w:rtl/>
          <w:lang w:val="en-GB" w:eastAsia="he-IL"/>
        </w:rPr>
        <w:t xml:space="preserve">אנשים </w:t>
      </w:r>
      <w:r>
        <w:rPr>
          <w:rFonts w:hint="cs"/>
          <w:rtl/>
          <w:lang w:val="en-GB" w:eastAsia="he-IL"/>
        </w:rPr>
        <w:t xml:space="preserve">מתקשרים </w:t>
      </w:r>
      <w:r w:rsidR="00FF4A81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לברר ונותנים את המייל, את הטלפון</w:t>
      </w:r>
      <w:bookmarkStart w:id="120" w:name="_ETM_Q1_2214668"/>
      <w:bookmarkEnd w:id="120"/>
      <w:r w:rsidR="00FF4A81">
        <w:rPr>
          <w:rFonts w:hint="cs"/>
          <w:rtl/>
          <w:lang w:val="en-GB" w:eastAsia="he-IL"/>
        </w:rPr>
        <w:t xml:space="preserve"> שלהם. </w:t>
      </w:r>
      <w:r w:rsidR="00E40A11">
        <w:rPr>
          <w:rFonts w:hint="cs"/>
          <w:rtl/>
          <w:lang w:val="en-GB" w:eastAsia="he-IL"/>
        </w:rPr>
        <w:t>ככל ש</w:t>
      </w:r>
      <w:r w:rsidR="00FF4A81">
        <w:rPr>
          <w:rFonts w:hint="cs"/>
          <w:rtl/>
          <w:lang w:val="en-GB" w:eastAsia="he-IL"/>
        </w:rPr>
        <w:t xml:space="preserve">יש לאדם חוב הכי </w:t>
      </w:r>
      <w:r w:rsidR="00E40A11">
        <w:rPr>
          <w:rFonts w:hint="cs"/>
          <w:rtl/>
          <w:lang w:val="en-GB" w:eastAsia="he-IL"/>
        </w:rPr>
        <w:t>לגיטימי ל</w:t>
      </w:r>
      <w:r w:rsidR="00FF4A81">
        <w:rPr>
          <w:rFonts w:hint="cs"/>
          <w:rtl/>
          <w:lang w:val="en-GB" w:eastAsia="he-IL"/>
        </w:rPr>
        <w:t xml:space="preserve">הגיד לרשות: תיידעי אותו במייל. גם אם הוא לא כתב ולא אמר </w:t>
      </w:r>
      <w:bookmarkStart w:id="121" w:name="_ETM_Q1_2232348"/>
      <w:bookmarkEnd w:id="121"/>
      <w:r w:rsidR="00FF4A81">
        <w:rPr>
          <w:rFonts w:hint="cs"/>
          <w:rtl/>
          <w:lang w:val="en-GB" w:eastAsia="he-IL"/>
        </w:rPr>
        <w:t>לי</w:t>
      </w:r>
      <w:r w:rsidR="00370F91">
        <w:rPr>
          <w:rFonts w:hint="cs"/>
          <w:rtl/>
          <w:lang w:val="en-GB" w:eastAsia="he-IL"/>
        </w:rPr>
        <w:t>,</w:t>
      </w:r>
      <w:r w:rsidR="00FF4A81">
        <w:rPr>
          <w:rFonts w:hint="cs"/>
          <w:rtl/>
          <w:lang w:val="en-GB" w:eastAsia="he-IL"/>
        </w:rPr>
        <w:t xml:space="preserve"> אני עדיין אשלח לו. </w:t>
      </w:r>
    </w:p>
    <w:p w:rsidR="00E40A11" w:rsidRDefault="00E40A11" w:rsidP="00E40A11">
      <w:pPr>
        <w:rPr>
          <w:rtl/>
          <w:lang w:val="en-GB" w:eastAsia="he-IL"/>
        </w:rPr>
      </w:pPr>
    </w:p>
    <w:p w:rsidR="00FF4A81" w:rsidRDefault="00FF4A81" w:rsidP="00FF4A81">
      <w:pPr>
        <w:pStyle w:val="af6"/>
        <w:keepNext/>
        <w:rPr>
          <w:rtl/>
          <w:lang w:val="en-GB"/>
        </w:rPr>
      </w:pPr>
      <w:bookmarkStart w:id="122" w:name="ET_yor_5854_67"/>
      <w:r w:rsidRPr="00FF4A81">
        <w:rPr>
          <w:rStyle w:val="TagStyle"/>
          <w:rtl/>
        </w:rPr>
        <w:t xml:space="preserve"> &lt;&lt; </w:t>
      </w:r>
      <w:proofErr w:type="spellStart"/>
      <w:r w:rsidRPr="00FF4A81">
        <w:rPr>
          <w:rStyle w:val="TagStyle"/>
          <w:rtl/>
        </w:rPr>
        <w:t>יור</w:t>
      </w:r>
      <w:proofErr w:type="spellEnd"/>
      <w:r w:rsidRPr="00FF4A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F4A81">
        <w:rPr>
          <w:rStyle w:val="TagStyle"/>
          <w:rtl/>
        </w:rPr>
        <w:t xml:space="preserve"> &lt;&lt; </w:t>
      </w:r>
      <w:proofErr w:type="spellStart"/>
      <w:r w:rsidRPr="00FF4A81">
        <w:rPr>
          <w:rStyle w:val="TagStyle"/>
          <w:rtl/>
        </w:rPr>
        <w:t>יור</w:t>
      </w:r>
      <w:proofErr w:type="spellEnd"/>
      <w:r w:rsidRPr="00FF4A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FF4A81" w:rsidRDefault="00FF4A81" w:rsidP="00FF4A81">
      <w:pPr>
        <w:pStyle w:val="KeepWithNext"/>
        <w:rPr>
          <w:rtl/>
          <w:lang w:val="en-GB" w:eastAsia="he-IL"/>
        </w:rPr>
      </w:pPr>
    </w:p>
    <w:p w:rsidR="00FF4A81" w:rsidRDefault="00E40A11" w:rsidP="00E40A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הסעיף שלנו מדבר על שני שלבים. </w:t>
      </w:r>
    </w:p>
    <w:p w:rsidR="00FF4A81" w:rsidRDefault="00FF4A81" w:rsidP="00E40A11">
      <w:pPr>
        <w:rPr>
          <w:rtl/>
          <w:lang w:val="en-GB" w:eastAsia="he-IL"/>
        </w:rPr>
      </w:pPr>
    </w:p>
    <w:p w:rsidR="00FF4A81" w:rsidRDefault="00FF4A81" w:rsidP="00FF4A81">
      <w:pPr>
        <w:pStyle w:val="af9"/>
        <w:keepNext/>
        <w:rPr>
          <w:rtl/>
          <w:lang w:val="en-GB" w:eastAsia="he-IL"/>
        </w:rPr>
      </w:pPr>
      <w:bookmarkStart w:id="123" w:name="ET_guest_גל_פרויקט_68"/>
      <w:r w:rsidRPr="00FF4A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FF4A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"/>
    </w:p>
    <w:p w:rsidR="00FF4A81" w:rsidRDefault="00FF4A81" w:rsidP="00FF4A81">
      <w:pPr>
        <w:pStyle w:val="KeepWithNext"/>
        <w:rPr>
          <w:rtl/>
          <w:lang w:val="en-GB" w:eastAsia="he-IL"/>
        </w:rPr>
      </w:pPr>
    </w:p>
    <w:p w:rsidR="00FF4A81" w:rsidRDefault="00FF4A81" w:rsidP="00FF4A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מדבר על השלב </w:t>
      </w:r>
      <w:bookmarkStart w:id="124" w:name="_ETM_Q1_2235251"/>
      <w:bookmarkEnd w:id="124"/>
      <w:r>
        <w:rPr>
          <w:rFonts w:hint="cs"/>
          <w:rtl/>
          <w:lang w:val="en-GB" w:eastAsia="he-IL"/>
        </w:rPr>
        <w:t xml:space="preserve">השני. </w:t>
      </w:r>
    </w:p>
    <w:p w:rsidR="00FF4A81" w:rsidRDefault="00FF4A81" w:rsidP="00FF4A81">
      <w:pPr>
        <w:ind w:firstLine="0"/>
        <w:rPr>
          <w:rtl/>
          <w:lang w:val="en-GB" w:eastAsia="he-IL"/>
        </w:rPr>
      </w:pPr>
      <w:bookmarkStart w:id="125" w:name="_ETM_Q1_2241477"/>
      <w:bookmarkStart w:id="126" w:name="_ETM_Q1_2241535"/>
      <w:bookmarkEnd w:id="125"/>
      <w:bookmarkEnd w:id="126"/>
    </w:p>
    <w:p w:rsidR="00FF4A81" w:rsidRDefault="00FF4A81" w:rsidP="00FF4A81">
      <w:pPr>
        <w:pStyle w:val="af6"/>
        <w:keepNext/>
        <w:rPr>
          <w:rtl/>
          <w:lang w:val="en-GB"/>
        </w:rPr>
      </w:pPr>
      <w:bookmarkStart w:id="127" w:name="_ETM_Q1_2241882"/>
      <w:bookmarkStart w:id="128" w:name="_ETM_Q1_2241937"/>
      <w:bookmarkStart w:id="129" w:name="_ETM_Q1_2243369"/>
      <w:bookmarkStart w:id="130" w:name="ET_yor_5854_69"/>
      <w:bookmarkEnd w:id="127"/>
      <w:bookmarkEnd w:id="128"/>
      <w:bookmarkEnd w:id="129"/>
      <w:r w:rsidRPr="00FF4A81">
        <w:rPr>
          <w:rStyle w:val="TagStyle"/>
          <w:rtl/>
        </w:rPr>
        <w:t xml:space="preserve"> &lt;&lt; </w:t>
      </w:r>
      <w:proofErr w:type="spellStart"/>
      <w:r w:rsidRPr="00FF4A81">
        <w:rPr>
          <w:rStyle w:val="TagStyle"/>
          <w:rtl/>
        </w:rPr>
        <w:t>יור</w:t>
      </w:r>
      <w:proofErr w:type="spellEnd"/>
      <w:r w:rsidRPr="00FF4A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F4A81">
        <w:rPr>
          <w:rStyle w:val="TagStyle"/>
          <w:rtl/>
        </w:rPr>
        <w:t xml:space="preserve"> &lt;&lt; </w:t>
      </w:r>
      <w:proofErr w:type="spellStart"/>
      <w:r w:rsidRPr="00FF4A81">
        <w:rPr>
          <w:rStyle w:val="TagStyle"/>
          <w:rtl/>
        </w:rPr>
        <w:t>יור</w:t>
      </w:r>
      <w:proofErr w:type="spellEnd"/>
      <w:r w:rsidRPr="00FF4A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"/>
    </w:p>
    <w:p w:rsidR="00FF4A81" w:rsidRDefault="00FF4A81" w:rsidP="00FF4A81">
      <w:pPr>
        <w:pStyle w:val="KeepWithNext"/>
        <w:rPr>
          <w:rtl/>
          <w:lang w:val="en-GB" w:eastAsia="he-IL"/>
        </w:rPr>
      </w:pPr>
      <w:bookmarkStart w:id="131" w:name="_ETM_Q1_2244105"/>
      <w:bookmarkEnd w:id="131"/>
    </w:p>
    <w:p w:rsidR="00E40A11" w:rsidRDefault="00FF4A81" w:rsidP="00BF58AB">
      <w:pPr>
        <w:rPr>
          <w:rtl/>
          <w:lang w:val="en-GB" w:eastAsia="he-IL"/>
        </w:rPr>
      </w:pPr>
      <w:bookmarkStart w:id="132" w:name="_ETM_Q1_2244075"/>
      <w:bookmarkEnd w:id="132"/>
      <w:r>
        <w:rPr>
          <w:rFonts w:hint="cs"/>
          <w:rtl/>
          <w:lang w:val="en-GB" w:eastAsia="he-IL"/>
        </w:rPr>
        <w:t>אמרנו</w:t>
      </w:r>
      <w:r w:rsidR="00E40A1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E40A11">
        <w:rPr>
          <w:rFonts w:hint="cs"/>
          <w:rtl/>
          <w:lang w:val="en-GB" w:eastAsia="he-IL"/>
        </w:rPr>
        <w:t xml:space="preserve">כל אלה </w:t>
      </w:r>
      <w:r>
        <w:rPr>
          <w:rFonts w:hint="cs"/>
          <w:rtl/>
          <w:lang w:val="en-GB" w:eastAsia="he-IL"/>
        </w:rPr>
        <w:t>שנתנו את הסכמתם להודעה אישית בטלפון קיבלו מבחינתנו את ההוד</w:t>
      </w:r>
      <w:bookmarkStart w:id="133" w:name="_ETM_Q1_2255652"/>
      <w:bookmarkEnd w:id="133"/>
      <w:r>
        <w:rPr>
          <w:rFonts w:hint="cs"/>
          <w:rtl/>
          <w:lang w:val="en-GB" w:eastAsia="he-IL"/>
        </w:rPr>
        <w:t>עה השנייה. אנחנו מדברים על אלה שלא נתנו הסכמה. מה נעשה איתם?</w:t>
      </w:r>
      <w:r w:rsidR="00E40A11">
        <w:rPr>
          <w:rFonts w:hint="cs"/>
          <w:rtl/>
          <w:lang w:val="en-GB" w:eastAsia="he-IL"/>
        </w:rPr>
        <w:t xml:space="preserve"> </w:t>
      </w:r>
    </w:p>
    <w:p w:rsidR="00E40A11" w:rsidRDefault="00E40A11" w:rsidP="00E40A11">
      <w:pPr>
        <w:rPr>
          <w:rtl/>
          <w:lang w:val="en-GB" w:eastAsia="he-IL"/>
        </w:rPr>
      </w:pPr>
    </w:p>
    <w:p w:rsidR="00FF4A81" w:rsidRDefault="00FF4A81" w:rsidP="00FF4A81">
      <w:pPr>
        <w:pStyle w:val="a4"/>
        <w:keepNext/>
        <w:rPr>
          <w:rtl/>
          <w:lang w:val="en-GB"/>
        </w:rPr>
      </w:pPr>
      <w:bookmarkStart w:id="134" w:name="_ETM_Q1_2269997"/>
      <w:bookmarkStart w:id="135" w:name="ET_speaker_גלעד_קרן_70"/>
      <w:bookmarkEnd w:id="134"/>
      <w:r w:rsidRPr="00FF4A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F4A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FF4A81" w:rsidRDefault="00FF4A81" w:rsidP="00FF4A81">
      <w:pPr>
        <w:pStyle w:val="KeepWithNext"/>
        <w:rPr>
          <w:rtl/>
          <w:lang w:val="en-GB" w:eastAsia="he-IL"/>
        </w:rPr>
      </w:pPr>
    </w:p>
    <w:p w:rsidR="00E40A11" w:rsidRDefault="00FF4A81" w:rsidP="00FF4A81">
      <w:pPr>
        <w:rPr>
          <w:rtl/>
          <w:lang w:val="en-GB" w:eastAsia="he-IL"/>
        </w:rPr>
      </w:pPr>
      <w:bookmarkStart w:id="136" w:name="_ETM_Q1_2270394"/>
      <w:bookmarkStart w:id="137" w:name="_ETM_Q1_2270427"/>
      <w:bookmarkEnd w:id="136"/>
      <w:bookmarkEnd w:id="137"/>
      <w:r>
        <w:rPr>
          <w:rFonts w:hint="cs"/>
          <w:rtl/>
          <w:lang w:val="en-GB" w:eastAsia="he-IL"/>
        </w:rPr>
        <w:t xml:space="preserve">המחלוקת היא עוד בשלב הראשון. הצעת הוועדה הייתה </w:t>
      </w:r>
      <w:r w:rsidR="00370F9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בשלב הראשון </w:t>
      </w:r>
      <w:bookmarkStart w:id="138" w:name="_ETM_Q1_2279507"/>
      <w:bookmarkEnd w:id="138"/>
      <w:r>
        <w:rPr>
          <w:rFonts w:hint="cs"/>
          <w:rtl/>
          <w:lang w:val="en-GB" w:eastAsia="he-IL"/>
        </w:rPr>
        <w:t xml:space="preserve">יהיה דואר רשום, הצעת משרד הפנים והשלטון המקומי הייתה שבשלב הראשון יהיה דואר רגיל. </w:t>
      </w:r>
      <w:r w:rsidR="00E40A11">
        <w:rPr>
          <w:rFonts w:hint="cs"/>
          <w:rtl/>
          <w:lang w:val="en-GB" w:eastAsia="he-IL"/>
        </w:rPr>
        <w:t xml:space="preserve"> </w:t>
      </w:r>
    </w:p>
    <w:p w:rsidR="00E40A11" w:rsidRDefault="00E40A11" w:rsidP="00E40A11">
      <w:pPr>
        <w:rPr>
          <w:rtl/>
          <w:lang w:val="en-GB" w:eastAsia="he-IL"/>
        </w:rPr>
      </w:pPr>
    </w:p>
    <w:p w:rsidR="00C40C1C" w:rsidRDefault="00C40C1C" w:rsidP="00C40C1C">
      <w:pPr>
        <w:pStyle w:val="af9"/>
        <w:keepNext/>
        <w:rPr>
          <w:rtl/>
          <w:lang w:val="en-GB" w:eastAsia="he-IL"/>
        </w:rPr>
      </w:pPr>
      <w:bookmarkStart w:id="139" w:name="_ETM_Q1_2315671"/>
      <w:bookmarkStart w:id="140" w:name="ET_guest_גל_פרויקט_71"/>
      <w:bookmarkEnd w:id="139"/>
      <w:r w:rsidRPr="00C40C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C40C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"/>
    </w:p>
    <w:p w:rsidR="00C40C1C" w:rsidRDefault="00C40C1C" w:rsidP="00C40C1C">
      <w:pPr>
        <w:pStyle w:val="KeepWithNext"/>
        <w:rPr>
          <w:rtl/>
          <w:lang w:val="en-GB" w:eastAsia="he-IL"/>
        </w:rPr>
      </w:pPr>
    </w:p>
    <w:p w:rsidR="00077480" w:rsidRDefault="00077480" w:rsidP="00714A84">
      <w:pPr>
        <w:ind w:firstLine="0"/>
        <w:rPr>
          <w:rtl/>
          <w:lang w:val="en-GB" w:eastAsia="he-IL"/>
        </w:rPr>
      </w:pPr>
      <w:bookmarkStart w:id="141" w:name="_ETM_Q1_2316029"/>
      <w:bookmarkStart w:id="142" w:name="_ETM_Q1_2316071"/>
      <w:bookmarkEnd w:id="141"/>
      <w:bookmarkEnd w:id="14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מי שלא משלם לא מתקשר לרשות ואומר: אני </w:t>
      </w:r>
      <w:r w:rsidR="00C40C1C">
        <w:rPr>
          <w:rFonts w:hint="cs"/>
          <w:rtl/>
          <w:lang w:val="en-GB" w:eastAsia="he-IL"/>
        </w:rPr>
        <w:t>מאשר לכם לשלוח לי במייל. עצם</w:t>
      </w:r>
      <w:r>
        <w:rPr>
          <w:rFonts w:hint="cs"/>
          <w:rtl/>
          <w:lang w:val="en-GB" w:eastAsia="he-IL"/>
        </w:rPr>
        <w:t xml:space="preserve"> העובדה שאותו אזרח פנה אלי לפני</w:t>
      </w:r>
      <w:r w:rsidR="00C40C1C">
        <w:rPr>
          <w:rFonts w:hint="cs"/>
          <w:rtl/>
          <w:lang w:val="en-GB" w:eastAsia="he-IL"/>
        </w:rPr>
        <w:t xml:space="preserve"> חודש, פנה אלי לפני חצי שנה, פנה אלי לפני שנה ו</w:t>
      </w:r>
      <w:r>
        <w:rPr>
          <w:rFonts w:hint="cs"/>
          <w:rtl/>
          <w:lang w:val="en-GB" w:eastAsia="he-IL"/>
        </w:rPr>
        <w:t xml:space="preserve">נתן לי את </w:t>
      </w:r>
      <w:r w:rsidR="00C40C1C">
        <w:rPr>
          <w:rFonts w:hint="cs"/>
          <w:rtl/>
          <w:lang w:val="en-GB" w:eastAsia="he-IL"/>
        </w:rPr>
        <w:t xml:space="preserve">כתובת המייל שלו, נתן לי את הטלפון שלו </w:t>
      </w:r>
      <w:r w:rsidR="00714A84">
        <w:rPr>
          <w:rFonts w:hint="cs"/>
          <w:rtl/>
          <w:lang w:val="en-GB" w:eastAsia="he-IL"/>
        </w:rPr>
        <w:t>- -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714A84" w:rsidRDefault="00714A84" w:rsidP="00714A84">
      <w:pPr>
        <w:pStyle w:val="af6"/>
        <w:keepNext/>
        <w:rPr>
          <w:rtl/>
          <w:lang w:val="en-GB"/>
        </w:rPr>
      </w:pPr>
      <w:bookmarkStart w:id="143" w:name="_ETM_Q1_2355695"/>
      <w:bookmarkStart w:id="144" w:name="ET_yor_5854_72"/>
      <w:bookmarkEnd w:id="143"/>
      <w:r w:rsidRPr="00714A84">
        <w:rPr>
          <w:rStyle w:val="TagStyle"/>
          <w:rtl/>
        </w:rPr>
        <w:t xml:space="preserve"> &lt;&lt; </w:t>
      </w:r>
      <w:proofErr w:type="spellStart"/>
      <w:r w:rsidRPr="00714A84">
        <w:rPr>
          <w:rStyle w:val="TagStyle"/>
          <w:rtl/>
        </w:rPr>
        <w:t>יור</w:t>
      </w:r>
      <w:proofErr w:type="spellEnd"/>
      <w:r w:rsidRPr="00714A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14A84">
        <w:rPr>
          <w:rStyle w:val="TagStyle"/>
          <w:rtl/>
        </w:rPr>
        <w:t xml:space="preserve"> &lt;&lt; </w:t>
      </w:r>
      <w:proofErr w:type="spellStart"/>
      <w:r w:rsidRPr="00714A84">
        <w:rPr>
          <w:rStyle w:val="TagStyle"/>
          <w:rtl/>
        </w:rPr>
        <w:t>יור</w:t>
      </w:r>
      <w:proofErr w:type="spellEnd"/>
      <w:r w:rsidRPr="00714A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714A84" w:rsidRDefault="00714A84" w:rsidP="00714A84">
      <w:pPr>
        <w:pStyle w:val="KeepWithNext"/>
        <w:rPr>
          <w:rtl/>
          <w:lang w:val="en-GB" w:eastAsia="he-IL"/>
        </w:rPr>
      </w:pPr>
    </w:p>
    <w:p w:rsidR="00077480" w:rsidRDefault="00714A84" w:rsidP="00331B91">
      <w:pPr>
        <w:rPr>
          <w:rtl/>
          <w:lang w:val="en-GB" w:eastAsia="he-IL"/>
        </w:rPr>
      </w:pPr>
      <w:bookmarkStart w:id="145" w:name="_ETM_Q1_2356435"/>
      <w:bookmarkStart w:id="146" w:name="_ETM_Q1_2356470"/>
      <w:bookmarkEnd w:id="145"/>
      <w:bookmarkEnd w:id="146"/>
      <w:r>
        <w:rPr>
          <w:rFonts w:hint="cs"/>
          <w:rtl/>
          <w:lang w:val="en-GB" w:eastAsia="he-IL"/>
        </w:rPr>
        <w:t xml:space="preserve">בוא </w:t>
      </w:r>
      <w:bookmarkStart w:id="147" w:name="_ETM_Q1_2358238"/>
      <w:bookmarkEnd w:id="147"/>
      <w:r>
        <w:rPr>
          <w:rFonts w:hint="cs"/>
          <w:rtl/>
          <w:lang w:val="en-GB" w:eastAsia="he-IL"/>
        </w:rPr>
        <w:t xml:space="preserve">תתמקד בסעיף. 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331B91" w:rsidRDefault="00331B91" w:rsidP="00331B91">
      <w:pPr>
        <w:pStyle w:val="af9"/>
        <w:keepNext/>
        <w:rPr>
          <w:rtl/>
          <w:lang w:val="en-GB" w:eastAsia="he-IL"/>
        </w:rPr>
      </w:pPr>
      <w:bookmarkStart w:id="148" w:name="_ETM_Q1_2381505"/>
      <w:bookmarkStart w:id="149" w:name="ET_guest_גל_פרויקט_73"/>
      <w:bookmarkEnd w:id="148"/>
      <w:r w:rsidRPr="00331B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331B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"/>
    </w:p>
    <w:p w:rsidR="00331B91" w:rsidRPr="00331B91" w:rsidRDefault="00331B91" w:rsidP="00331B91">
      <w:pPr>
        <w:rPr>
          <w:rtl/>
          <w:lang w:val="en-GB" w:eastAsia="he-IL"/>
        </w:rPr>
      </w:pPr>
      <w:bookmarkStart w:id="150" w:name="_ETM_Q1_2381924"/>
      <w:bookmarkStart w:id="151" w:name="_ETM_Q1_2381975"/>
      <w:bookmarkEnd w:id="150"/>
      <w:bookmarkEnd w:id="151"/>
    </w:p>
    <w:p w:rsidR="00077480" w:rsidRDefault="00077480" w:rsidP="00331B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יש ברשות כתוב</w:t>
      </w:r>
      <w:r w:rsidR="00331B91">
        <w:rPr>
          <w:rFonts w:hint="cs"/>
          <w:rtl/>
          <w:lang w:val="en-GB" w:eastAsia="he-IL"/>
        </w:rPr>
        <w:t xml:space="preserve">ת מייל או טלפון שניתנו על ידי </w:t>
      </w:r>
      <w:bookmarkStart w:id="152" w:name="_ETM_Q1_2385492"/>
      <w:bookmarkEnd w:id="152"/>
      <w:r w:rsidR="00BF58AB">
        <w:rPr>
          <w:rFonts w:hint="cs"/>
          <w:rtl/>
          <w:lang w:val="en-GB" w:eastAsia="he-IL"/>
        </w:rPr>
        <w:t>הבן אדם,</w:t>
      </w:r>
      <w:r w:rsidR="00331B9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הרשות תהיה מחויבת לייד</w:t>
      </w:r>
      <w:r w:rsidR="00331B91">
        <w:rPr>
          <w:rFonts w:hint="cs"/>
          <w:rtl/>
          <w:lang w:val="en-GB" w:eastAsia="he-IL"/>
        </w:rPr>
        <w:t>ע אותו על החוב.</w:t>
      </w:r>
      <w:r>
        <w:rPr>
          <w:rFonts w:hint="cs"/>
          <w:rtl/>
          <w:lang w:val="en-GB" w:eastAsia="he-IL"/>
        </w:rPr>
        <w:t xml:space="preserve"> 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331B91" w:rsidRDefault="00331B91" w:rsidP="00331B91">
      <w:pPr>
        <w:pStyle w:val="af6"/>
        <w:keepNext/>
        <w:rPr>
          <w:rtl/>
          <w:lang w:val="en-GB"/>
        </w:rPr>
      </w:pPr>
      <w:bookmarkStart w:id="153" w:name="ET_yor_5854_74"/>
      <w:r w:rsidRPr="00331B91">
        <w:rPr>
          <w:rStyle w:val="TagStyle"/>
          <w:rtl/>
        </w:rPr>
        <w:t xml:space="preserve"> &lt;&lt; </w:t>
      </w:r>
      <w:proofErr w:type="spellStart"/>
      <w:r w:rsidRPr="00331B91">
        <w:rPr>
          <w:rStyle w:val="TagStyle"/>
          <w:rtl/>
        </w:rPr>
        <w:t>יור</w:t>
      </w:r>
      <w:proofErr w:type="spellEnd"/>
      <w:r w:rsidRPr="00331B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31B91">
        <w:rPr>
          <w:rStyle w:val="TagStyle"/>
          <w:rtl/>
        </w:rPr>
        <w:t xml:space="preserve"> &lt;&lt; </w:t>
      </w:r>
      <w:proofErr w:type="spellStart"/>
      <w:r w:rsidRPr="00331B91">
        <w:rPr>
          <w:rStyle w:val="TagStyle"/>
          <w:rtl/>
        </w:rPr>
        <w:t>יור</w:t>
      </w:r>
      <w:proofErr w:type="spellEnd"/>
      <w:r w:rsidRPr="00331B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"/>
    </w:p>
    <w:p w:rsidR="00331B91" w:rsidRDefault="00331B91" w:rsidP="00331B91">
      <w:pPr>
        <w:pStyle w:val="KeepWithNext"/>
        <w:rPr>
          <w:rtl/>
          <w:lang w:val="en-GB" w:eastAsia="he-IL"/>
        </w:rPr>
      </w:pPr>
    </w:p>
    <w:p w:rsidR="00077480" w:rsidRDefault="00331B91" w:rsidP="00331B91">
      <w:pPr>
        <w:rPr>
          <w:rtl/>
          <w:lang w:val="en-GB" w:eastAsia="he-IL"/>
        </w:rPr>
      </w:pPr>
      <w:bookmarkStart w:id="154" w:name="_ETM_Q1_2391272"/>
      <w:bookmarkEnd w:id="154"/>
      <w:r>
        <w:rPr>
          <w:rFonts w:hint="cs"/>
          <w:rtl/>
          <w:lang w:val="en-GB" w:eastAsia="he-IL"/>
        </w:rPr>
        <w:t>מ</w:t>
      </w:r>
      <w:r w:rsidR="00077480">
        <w:rPr>
          <w:rFonts w:hint="cs"/>
          <w:rtl/>
          <w:lang w:val="en-GB" w:eastAsia="he-IL"/>
        </w:rPr>
        <w:t>בלי לשאו</w:t>
      </w:r>
      <w:r>
        <w:rPr>
          <w:rFonts w:hint="cs"/>
          <w:rtl/>
          <w:lang w:val="en-GB" w:eastAsia="he-IL"/>
        </w:rPr>
        <w:t>ל</w:t>
      </w:r>
      <w:r w:rsidR="00077480">
        <w:rPr>
          <w:rFonts w:hint="cs"/>
          <w:rtl/>
          <w:lang w:val="en-GB" w:eastAsia="he-IL"/>
        </w:rPr>
        <w:t xml:space="preserve"> אותו</w:t>
      </w:r>
      <w:r w:rsidR="00712BB1">
        <w:rPr>
          <w:rFonts w:hint="cs"/>
          <w:rtl/>
          <w:lang w:val="en-GB" w:eastAsia="he-IL"/>
        </w:rPr>
        <w:t>?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712BB1" w:rsidRDefault="00712BB1" w:rsidP="00712BB1">
      <w:pPr>
        <w:pStyle w:val="af9"/>
        <w:keepNext/>
        <w:rPr>
          <w:rtl/>
          <w:lang w:val="en-GB" w:eastAsia="he-IL"/>
        </w:rPr>
      </w:pPr>
      <w:bookmarkStart w:id="155" w:name="ET_guest_גל_פרויקט_75"/>
      <w:r w:rsidRPr="00712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712B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"/>
    </w:p>
    <w:p w:rsidR="00712BB1" w:rsidRDefault="00712BB1" w:rsidP="00712BB1">
      <w:pPr>
        <w:pStyle w:val="KeepWithNext"/>
        <w:rPr>
          <w:rtl/>
          <w:lang w:val="en-GB" w:eastAsia="he-IL"/>
        </w:rPr>
      </w:pPr>
    </w:p>
    <w:p w:rsidR="00712BB1" w:rsidRPr="00712BB1" w:rsidRDefault="00712BB1" w:rsidP="00712B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r w:rsidR="005A799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בלי לשאול אותו. אני רוצה להגיד לו שהוא חייב. 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712BB1" w:rsidRDefault="00712BB1" w:rsidP="00E40A11">
      <w:pPr>
        <w:ind w:firstLine="0"/>
        <w:rPr>
          <w:rtl/>
          <w:lang w:val="en-GB" w:eastAsia="he-IL"/>
        </w:rPr>
      </w:pPr>
    </w:p>
    <w:p w:rsidR="00712BB1" w:rsidRDefault="00712BB1" w:rsidP="00712BB1">
      <w:pPr>
        <w:pStyle w:val="af6"/>
        <w:keepNext/>
        <w:rPr>
          <w:rtl/>
          <w:lang w:val="en-GB"/>
        </w:rPr>
      </w:pPr>
      <w:bookmarkStart w:id="156" w:name="ET_yor_5854_76"/>
      <w:r w:rsidRPr="00712BB1">
        <w:rPr>
          <w:rStyle w:val="TagStyle"/>
          <w:rtl/>
        </w:rPr>
        <w:t xml:space="preserve"> &lt;&lt; </w:t>
      </w:r>
      <w:proofErr w:type="spellStart"/>
      <w:r w:rsidRPr="00712BB1">
        <w:rPr>
          <w:rStyle w:val="TagStyle"/>
          <w:rtl/>
        </w:rPr>
        <w:t>יור</w:t>
      </w:r>
      <w:proofErr w:type="spellEnd"/>
      <w:r w:rsidRPr="00712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12BB1">
        <w:rPr>
          <w:rStyle w:val="TagStyle"/>
          <w:rtl/>
        </w:rPr>
        <w:t xml:space="preserve"> &lt;&lt; </w:t>
      </w:r>
      <w:proofErr w:type="spellStart"/>
      <w:r w:rsidRPr="00712BB1">
        <w:rPr>
          <w:rStyle w:val="TagStyle"/>
          <w:rtl/>
        </w:rPr>
        <w:t>יור</w:t>
      </w:r>
      <w:proofErr w:type="spellEnd"/>
      <w:r w:rsidRPr="00712B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"/>
    </w:p>
    <w:p w:rsidR="00712BB1" w:rsidRDefault="00712BB1" w:rsidP="00712BB1">
      <w:pPr>
        <w:pStyle w:val="KeepWithNext"/>
        <w:rPr>
          <w:rtl/>
          <w:lang w:val="en-GB" w:eastAsia="he-IL"/>
        </w:rPr>
      </w:pPr>
    </w:p>
    <w:p w:rsidR="00077480" w:rsidRDefault="00712BB1" w:rsidP="00712B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החלטת שאתה יכול לעשות את זה מבלי לשאול אותו?  </w:t>
      </w:r>
      <w:r w:rsidR="00077480">
        <w:rPr>
          <w:rFonts w:hint="cs"/>
          <w:rtl/>
          <w:lang w:val="en-GB" w:eastAsia="he-IL"/>
        </w:rPr>
        <w:t xml:space="preserve"> </w:t>
      </w:r>
    </w:p>
    <w:p w:rsidR="00077480" w:rsidRDefault="00077480" w:rsidP="00E40A11">
      <w:pPr>
        <w:ind w:firstLine="0"/>
        <w:rPr>
          <w:rtl/>
          <w:lang w:val="en-GB" w:eastAsia="he-IL"/>
        </w:rPr>
      </w:pPr>
    </w:p>
    <w:p w:rsidR="00712BB1" w:rsidRDefault="00712BB1" w:rsidP="00712BB1">
      <w:pPr>
        <w:pStyle w:val="af9"/>
        <w:keepNext/>
        <w:rPr>
          <w:rtl/>
          <w:lang w:val="en-GB" w:eastAsia="he-IL"/>
        </w:rPr>
      </w:pPr>
      <w:bookmarkStart w:id="157" w:name="_ETM_Q1_2415051"/>
      <w:bookmarkStart w:id="158" w:name="ET_guest_גל_פרויקט_77"/>
      <w:bookmarkEnd w:id="157"/>
      <w:r w:rsidRPr="00712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712B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"/>
    </w:p>
    <w:p w:rsidR="00712BB1" w:rsidRDefault="00712BB1" w:rsidP="00712BB1">
      <w:pPr>
        <w:pStyle w:val="KeepWithNext"/>
        <w:rPr>
          <w:rtl/>
          <w:lang w:val="en-GB" w:eastAsia="he-IL"/>
        </w:rPr>
      </w:pPr>
    </w:p>
    <w:p w:rsidR="00712BB1" w:rsidRDefault="007D6D12" w:rsidP="00712BB1">
      <w:pPr>
        <w:rPr>
          <w:rtl/>
          <w:lang w:val="en-GB" w:eastAsia="he-IL"/>
        </w:rPr>
      </w:pPr>
      <w:bookmarkStart w:id="159" w:name="_ETM_Q1_2415489"/>
      <w:bookmarkStart w:id="160" w:name="_ETM_Q1_2415527"/>
      <w:bookmarkEnd w:id="159"/>
      <w:bookmarkEnd w:id="160"/>
      <w:r>
        <w:rPr>
          <w:rFonts w:hint="cs"/>
          <w:rtl/>
          <w:lang w:val="en-GB" w:eastAsia="he-IL"/>
        </w:rPr>
        <w:t xml:space="preserve">עצם </w:t>
      </w:r>
      <w:r w:rsidR="00712BB1">
        <w:rPr>
          <w:rFonts w:hint="cs"/>
          <w:rtl/>
          <w:lang w:val="en-GB" w:eastAsia="he-IL"/>
        </w:rPr>
        <w:t xml:space="preserve">זה ששלחתי לו </w:t>
      </w:r>
      <w:bookmarkStart w:id="161" w:name="_ETM_Q1_2416143"/>
      <w:bookmarkEnd w:id="161"/>
      <w:r w:rsidR="00712BB1">
        <w:rPr>
          <w:rFonts w:hint="cs"/>
          <w:rtl/>
          <w:lang w:val="en-GB" w:eastAsia="he-IL"/>
        </w:rPr>
        <w:t xml:space="preserve">מייל זה לא אישור מסירה. </w:t>
      </w:r>
    </w:p>
    <w:p w:rsidR="00712BB1" w:rsidRDefault="00712BB1" w:rsidP="00712BB1">
      <w:pPr>
        <w:rPr>
          <w:rtl/>
          <w:lang w:val="en-GB" w:eastAsia="he-IL"/>
        </w:rPr>
      </w:pPr>
    </w:p>
    <w:p w:rsidR="00712BB1" w:rsidRDefault="00712BB1" w:rsidP="00712BB1">
      <w:pPr>
        <w:pStyle w:val="af6"/>
        <w:keepNext/>
        <w:rPr>
          <w:rtl/>
          <w:lang w:val="en-GB"/>
        </w:rPr>
      </w:pPr>
      <w:bookmarkStart w:id="162" w:name="ET_yor_5854_78"/>
      <w:r w:rsidRPr="00712BB1">
        <w:rPr>
          <w:rStyle w:val="TagStyle"/>
          <w:rtl/>
        </w:rPr>
        <w:t xml:space="preserve"> &lt;&lt; </w:t>
      </w:r>
      <w:proofErr w:type="spellStart"/>
      <w:r w:rsidRPr="00712BB1">
        <w:rPr>
          <w:rStyle w:val="TagStyle"/>
          <w:rtl/>
        </w:rPr>
        <w:t>יור</w:t>
      </w:r>
      <w:proofErr w:type="spellEnd"/>
      <w:r w:rsidRPr="00712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12BB1">
        <w:rPr>
          <w:rStyle w:val="TagStyle"/>
          <w:rtl/>
        </w:rPr>
        <w:t xml:space="preserve"> &lt;&lt; </w:t>
      </w:r>
      <w:proofErr w:type="spellStart"/>
      <w:r w:rsidRPr="00712BB1">
        <w:rPr>
          <w:rStyle w:val="TagStyle"/>
          <w:rtl/>
        </w:rPr>
        <w:t>יור</w:t>
      </w:r>
      <w:proofErr w:type="spellEnd"/>
      <w:r w:rsidRPr="00712B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:rsidR="00712BB1" w:rsidRDefault="00712BB1" w:rsidP="00712BB1">
      <w:pPr>
        <w:pStyle w:val="KeepWithNext"/>
        <w:rPr>
          <w:rtl/>
          <w:lang w:val="en-GB" w:eastAsia="he-IL"/>
        </w:rPr>
      </w:pPr>
    </w:p>
    <w:p w:rsidR="00712BB1" w:rsidRDefault="00712BB1" w:rsidP="00712B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אלא?</w:t>
      </w:r>
    </w:p>
    <w:p w:rsidR="00712BB1" w:rsidRDefault="00712BB1" w:rsidP="00712BB1">
      <w:pPr>
        <w:ind w:firstLine="0"/>
        <w:rPr>
          <w:rtl/>
          <w:lang w:val="en-GB" w:eastAsia="he-IL"/>
        </w:rPr>
      </w:pPr>
      <w:bookmarkStart w:id="163" w:name="_ETM_Q1_2418892"/>
      <w:bookmarkStart w:id="164" w:name="_ETM_Q1_2418945"/>
      <w:bookmarkEnd w:id="163"/>
      <w:bookmarkEnd w:id="164"/>
    </w:p>
    <w:p w:rsidR="00712BB1" w:rsidRDefault="00712BB1" w:rsidP="00712BB1">
      <w:pPr>
        <w:pStyle w:val="af9"/>
        <w:keepNext/>
        <w:rPr>
          <w:rtl/>
          <w:lang w:val="en-GB" w:eastAsia="he-IL"/>
        </w:rPr>
      </w:pPr>
      <w:bookmarkStart w:id="165" w:name="_ETM_Q1_2419240"/>
      <w:bookmarkStart w:id="166" w:name="_ETM_Q1_2419290"/>
      <w:bookmarkStart w:id="167" w:name="_ETM_Q1_2420049"/>
      <w:bookmarkStart w:id="168" w:name="ET_guest_גל_פרויקט_79"/>
      <w:bookmarkEnd w:id="165"/>
      <w:bookmarkEnd w:id="166"/>
      <w:bookmarkEnd w:id="167"/>
      <w:r w:rsidRPr="00712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712B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"/>
    </w:p>
    <w:p w:rsidR="00712BB1" w:rsidRDefault="00712BB1" w:rsidP="00712BB1">
      <w:pPr>
        <w:pStyle w:val="KeepWithNext"/>
        <w:rPr>
          <w:rtl/>
          <w:lang w:val="en-GB" w:eastAsia="he-IL"/>
        </w:rPr>
      </w:pPr>
    </w:p>
    <w:p w:rsidR="005E296E" w:rsidRDefault="00712BB1" w:rsidP="00980290">
      <w:pPr>
        <w:rPr>
          <w:rtl/>
          <w:lang w:val="en-GB" w:eastAsia="he-IL"/>
        </w:rPr>
      </w:pPr>
      <w:bookmarkStart w:id="169" w:name="_ETM_Q1_2420486"/>
      <w:bookmarkStart w:id="170" w:name="_ETM_Q1_2420517"/>
      <w:bookmarkEnd w:id="169"/>
      <w:bookmarkEnd w:id="170"/>
      <w:r>
        <w:rPr>
          <w:rFonts w:hint="cs"/>
          <w:rtl/>
          <w:lang w:val="en-GB" w:eastAsia="he-IL"/>
        </w:rPr>
        <w:t xml:space="preserve">זה </w:t>
      </w:r>
      <w:bookmarkStart w:id="171" w:name="_ETM_Q1_2423752"/>
      <w:bookmarkEnd w:id="171"/>
      <w:r>
        <w:rPr>
          <w:rFonts w:hint="cs"/>
          <w:rtl/>
          <w:lang w:val="en-GB" w:eastAsia="he-IL"/>
        </w:rPr>
        <w:t xml:space="preserve">לידיעה. </w:t>
      </w:r>
      <w:r w:rsidR="00400B4D">
        <w:rPr>
          <w:rFonts w:hint="cs"/>
          <w:rtl/>
          <w:lang w:val="en-GB" w:eastAsia="he-IL"/>
        </w:rPr>
        <w:t xml:space="preserve">אתה </w:t>
      </w:r>
      <w:r w:rsidR="00744E97">
        <w:rPr>
          <w:rFonts w:hint="cs"/>
          <w:rtl/>
          <w:lang w:val="en-GB" w:eastAsia="he-IL"/>
        </w:rPr>
        <w:t>ואני רוצים</w:t>
      </w:r>
      <w:r w:rsidR="00400B4D">
        <w:rPr>
          <w:rFonts w:hint="cs"/>
          <w:rtl/>
          <w:lang w:val="en-GB" w:eastAsia="he-IL"/>
        </w:rPr>
        <w:t xml:space="preserve"> שהוא </w:t>
      </w:r>
      <w:bookmarkStart w:id="172" w:name="_ETM_Q1_2423139"/>
      <w:bookmarkEnd w:id="172"/>
      <w:r w:rsidR="00400B4D">
        <w:rPr>
          <w:rFonts w:hint="cs"/>
          <w:rtl/>
          <w:lang w:val="en-GB" w:eastAsia="he-IL"/>
        </w:rPr>
        <w:t>ידע.</w:t>
      </w:r>
      <w:r w:rsidR="00744E97">
        <w:rPr>
          <w:rFonts w:hint="cs"/>
          <w:rtl/>
          <w:lang w:val="en-GB" w:eastAsia="he-IL"/>
        </w:rPr>
        <w:t xml:space="preserve"> </w:t>
      </w:r>
      <w:bookmarkStart w:id="173" w:name="_ETM_Q1_2423796"/>
      <w:bookmarkStart w:id="174" w:name="_ETM_Q1_2423848"/>
      <w:bookmarkStart w:id="175" w:name="_ETM_Q1_2424150"/>
      <w:bookmarkStart w:id="176" w:name="_ETM_Q1_2424207"/>
      <w:bookmarkStart w:id="177" w:name="_ETM_Q1_2425207"/>
      <w:bookmarkStart w:id="178" w:name="_ETM_Q1_2425893"/>
      <w:bookmarkStart w:id="179" w:name="_ETM_Q1_2425924"/>
      <w:bookmarkEnd w:id="173"/>
      <w:bookmarkEnd w:id="174"/>
      <w:bookmarkEnd w:id="175"/>
      <w:bookmarkEnd w:id="176"/>
      <w:bookmarkEnd w:id="177"/>
      <w:bookmarkEnd w:id="178"/>
      <w:bookmarkEnd w:id="179"/>
      <w:r w:rsidR="00744E97">
        <w:rPr>
          <w:rFonts w:hint="cs"/>
          <w:rtl/>
          <w:lang w:val="en-GB" w:eastAsia="he-IL"/>
        </w:rPr>
        <w:t xml:space="preserve">צריך לעשות הבחנה </w:t>
      </w:r>
      <w:bookmarkStart w:id="180" w:name="_ETM_Q1_2443881"/>
      <w:bookmarkEnd w:id="180"/>
      <w:r w:rsidR="00744E97">
        <w:rPr>
          <w:rFonts w:hint="cs"/>
          <w:rtl/>
          <w:lang w:val="en-GB" w:eastAsia="he-IL"/>
        </w:rPr>
        <w:t>בין תושבי הרשות ל</w:t>
      </w:r>
      <w:r w:rsidR="00980290">
        <w:rPr>
          <w:rFonts w:hint="cs"/>
          <w:rtl/>
          <w:lang w:val="en-GB" w:eastAsia="he-IL"/>
        </w:rPr>
        <w:t xml:space="preserve">בין </w:t>
      </w:r>
      <w:r w:rsidR="00744E97">
        <w:rPr>
          <w:rFonts w:hint="cs"/>
          <w:rtl/>
          <w:lang w:val="en-GB" w:eastAsia="he-IL"/>
        </w:rPr>
        <w:t xml:space="preserve">אלה שאינם תושבי הרשות. </w:t>
      </w:r>
      <w:bookmarkStart w:id="181" w:name="_ETM_Q1_2450299"/>
      <w:bookmarkEnd w:id="181"/>
      <w:r w:rsidR="00744E97">
        <w:rPr>
          <w:rFonts w:hint="cs"/>
          <w:rtl/>
          <w:lang w:val="en-GB" w:eastAsia="he-IL"/>
        </w:rPr>
        <w:t>בא</w:t>
      </w:r>
      <w:r w:rsidR="005E296E">
        <w:rPr>
          <w:rFonts w:hint="cs"/>
          <w:rtl/>
          <w:lang w:val="en-GB" w:eastAsia="he-IL"/>
        </w:rPr>
        <w:t>ר</w:t>
      </w:r>
      <w:r w:rsidR="00744E97">
        <w:rPr>
          <w:rFonts w:hint="cs"/>
          <w:rtl/>
          <w:lang w:val="en-GB" w:eastAsia="he-IL"/>
        </w:rPr>
        <w:t>נונה, שזה שונה מק</w:t>
      </w:r>
      <w:r w:rsidR="005E296E">
        <w:rPr>
          <w:rFonts w:hint="cs"/>
          <w:rtl/>
          <w:lang w:val="en-GB" w:eastAsia="he-IL"/>
        </w:rPr>
        <w:t>נ</w:t>
      </w:r>
      <w:r w:rsidR="00744E97">
        <w:rPr>
          <w:rFonts w:hint="cs"/>
          <w:rtl/>
          <w:lang w:val="en-GB" w:eastAsia="he-IL"/>
        </w:rPr>
        <w:t>ס</w:t>
      </w:r>
      <w:r w:rsidR="005E296E">
        <w:rPr>
          <w:rFonts w:hint="cs"/>
          <w:rtl/>
          <w:lang w:val="en-GB" w:eastAsia="he-IL"/>
        </w:rPr>
        <w:t xml:space="preserve">ות, </w:t>
      </w:r>
      <w:r w:rsidR="00744E97">
        <w:rPr>
          <w:rFonts w:hint="cs"/>
          <w:rtl/>
          <w:lang w:val="en-GB" w:eastAsia="he-IL"/>
        </w:rPr>
        <w:t xml:space="preserve">מחייבים את מי שגר בתחום הרשות. קנס </w:t>
      </w:r>
      <w:r w:rsidR="005E296E">
        <w:rPr>
          <w:rFonts w:hint="cs"/>
          <w:rtl/>
          <w:lang w:val="en-GB" w:eastAsia="he-IL"/>
        </w:rPr>
        <w:t>אתה יכול ל</w:t>
      </w:r>
      <w:r w:rsidR="00744E97">
        <w:rPr>
          <w:rFonts w:hint="cs"/>
          <w:rtl/>
          <w:lang w:val="en-GB" w:eastAsia="he-IL"/>
        </w:rPr>
        <w:t xml:space="preserve">הטיל גם על מי שבא לבקר ברשות. </w:t>
      </w:r>
      <w:r w:rsidR="00980290">
        <w:rPr>
          <w:rFonts w:hint="cs"/>
          <w:rtl/>
          <w:lang w:val="en-GB" w:eastAsia="he-IL"/>
        </w:rPr>
        <w:t>א</w:t>
      </w:r>
      <w:r w:rsidR="00AD1143">
        <w:rPr>
          <w:rFonts w:hint="cs"/>
          <w:rtl/>
          <w:lang w:val="en-GB" w:eastAsia="he-IL"/>
        </w:rPr>
        <w:t>ת המשלוח הראשון רצית בדואר רשום,</w:t>
      </w:r>
      <w:r w:rsidR="00980290">
        <w:rPr>
          <w:rFonts w:hint="cs"/>
          <w:rtl/>
          <w:lang w:val="en-GB" w:eastAsia="he-IL"/>
        </w:rPr>
        <w:t xml:space="preserve"> לגבי המשלוח השני אתה בא </w:t>
      </w:r>
      <w:r w:rsidR="00AD1143">
        <w:rPr>
          <w:rFonts w:hint="cs"/>
          <w:rtl/>
          <w:lang w:val="en-GB" w:eastAsia="he-IL"/>
        </w:rPr>
        <w:t>ו</w:t>
      </w:r>
      <w:r w:rsidR="00980290">
        <w:rPr>
          <w:rFonts w:hint="cs"/>
          <w:rtl/>
          <w:lang w:val="en-GB" w:eastAsia="he-IL"/>
        </w:rPr>
        <w:t xml:space="preserve">אומר: </w:t>
      </w:r>
      <w:bookmarkStart w:id="182" w:name="_ETM_Q1_2475331"/>
      <w:bookmarkEnd w:id="182"/>
      <w:r w:rsidR="00980290">
        <w:rPr>
          <w:rFonts w:hint="cs"/>
          <w:rtl/>
          <w:lang w:val="en-GB" w:eastAsia="he-IL"/>
        </w:rPr>
        <w:t>תשלחו הודעה למייל</w:t>
      </w:r>
      <w:r w:rsidR="00AD1143">
        <w:rPr>
          <w:rFonts w:hint="cs"/>
          <w:rtl/>
          <w:lang w:val="en-GB" w:eastAsia="he-IL"/>
        </w:rPr>
        <w:t>,</w:t>
      </w:r>
      <w:r w:rsidR="00980290">
        <w:rPr>
          <w:rFonts w:hint="cs"/>
          <w:rtl/>
          <w:lang w:val="en-GB" w:eastAsia="he-IL"/>
        </w:rPr>
        <w:t xml:space="preserve"> </w:t>
      </w:r>
      <w:bookmarkStart w:id="183" w:name="_ETM_Q1_2482911"/>
      <w:bookmarkEnd w:id="183"/>
      <w:r w:rsidR="00980290">
        <w:rPr>
          <w:rFonts w:hint="cs"/>
          <w:rtl/>
          <w:lang w:val="en-GB" w:eastAsia="he-IL"/>
        </w:rPr>
        <w:t xml:space="preserve">תשלחו </w:t>
      </w:r>
      <w:r w:rsidR="00980290">
        <w:rPr>
          <w:rFonts w:hint="cs"/>
          <w:lang w:val="en-GB" w:eastAsia="he-IL"/>
        </w:rPr>
        <w:t>SMS</w:t>
      </w:r>
      <w:r w:rsidR="00980290">
        <w:rPr>
          <w:rFonts w:hint="cs"/>
          <w:rtl/>
          <w:lang w:val="en-GB" w:eastAsia="he-IL"/>
        </w:rPr>
        <w:t xml:space="preserve">.  </w:t>
      </w:r>
      <w:bookmarkStart w:id="184" w:name="_ETM_Q1_2477880"/>
      <w:bookmarkEnd w:id="184"/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980290" w:rsidRDefault="00980290" w:rsidP="00980290">
      <w:pPr>
        <w:pStyle w:val="af6"/>
        <w:keepNext/>
        <w:rPr>
          <w:rtl/>
          <w:lang w:val="en-GB"/>
        </w:rPr>
      </w:pPr>
      <w:bookmarkStart w:id="185" w:name="_ETM_Q1_2481757"/>
      <w:bookmarkStart w:id="186" w:name="ET_yor_5854_81"/>
      <w:bookmarkEnd w:id="185"/>
      <w:r w:rsidRPr="00980290">
        <w:rPr>
          <w:rStyle w:val="TagStyle"/>
          <w:rtl/>
        </w:rPr>
        <w:t xml:space="preserve"> &lt;&lt; </w:t>
      </w:r>
      <w:proofErr w:type="spellStart"/>
      <w:r w:rsidRPr="00980290">
        <w:rPr>
          <w:rStyle w:val="TagStyle"/>
          <w:rtl/>
        </w:rPr>
        <w:t>יור</w:t>
      </w:r>
      <w:proofErr w:type="spellEnd"/>
      <w:r w:rsidRPr="0098029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80290">
        <w:rPr>
          <w:rStyle w:val="TagStyle"/>
          <w:rtl/>
        </w:rPr>
        <w:t xml:space="preserve"> &lt;&lt; </w:t>
      </w:r>
      <w:proofErr w:type="spellStart"/>
      <w:r w:rsidRPr="00980290">
        <w:rPr>
          <w:rStyle w:val="TagStyle"/>
          <w:rtl/>
        </w:rPr>
        <w:t>יור</w:t>
      </w:r>
      <w:proofErr w:type="spellEnd"/>
      <w:r w:rsidRPr="009802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6"/>
    </w:p>
    <w:p w:rsidR="00980290" w:rsidRDefault="00980290" w:rsidP="00980290">
      <w:pPr>
        <w:pStyle w:val="KeepWithNext"/>
        <w:rPr>
          <w:rtl/>
          <w:lang w:val="en-GB" w:eastAsia="he-IL"/>
        </w:rPr>
      </w:pPr>
    </w:p>
    <w:p w:rsidR="005E296E" w:rsidRDefault="005E296E" w:rsidP="00980290">
      <w:pPr>
        <w:rPr>
          <w:rtl/>
          <w:lang w:val="en-GB" w:eastAsia="he-IL"/>
        </w:rPr>
      </w:pPr>
      <w:bookmarkStart w:id="187" w:name="_ETM_Q1_2482431"/>
      <w:bookmarkStart w:id="188" w:name="_ETM_Q1_2482463"/>
      <w:bookmarkEnd w:id="187"/>
      <w:bookmarkEnd w:id="188"/>
      <w:r>
        <w:rPr>
          <w:rFonts w:hint="cs"/>
          <w:rtl/>
          <w:lang w:val="en-GB" w:eastAsia="he-IL"/>
        </w:rPr>
        <w:t>ואם אין להם</w:t>
      </w:r>
      <w:r w:rsidR="00980290">
        <w:rPr>
          <w:rFonts w:hint="cs"/>
          <w:rtl/>
          <w:lang w:val="en-GB" w:eastAsia="he-IL"/>
        </w:rPr>
        <w:t>?</w:t>
      </w:r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980290" w:rsidRDefault="00980290" w:rsidP="00980290">
      <w:pPr>
        <w:pStyle w:val="af9"/>
        <w:keepNext/>
        <w:rPr>
          <w:rtl/>
          <w:lang w:val="en-GB" w:eastAsia="he-IL"/>
        </w:rPr>
      </w:pPr>
      <w:bookmarkStart w:id="189" w:name="ET_guest_גל_פרויקט_82"/>
      <w:r w:rsidRPr="009802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9802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"/>
    </w:p>
    <w:p w:rsidR="00980290" w:rsidRDefault="00980290" w:rsidP="00980290">
      <w:pPr>
        <w:pStyle w:val="KeepWithNext"/>
        <w:rPr>
          <w:rtl/>
          <w:lang w:val="en-GB" w:eastAsia="he-IL"/>
        </w:rPr>
      </w:pPr>
    </w:p>
    <w:p w:rsidR="005E296E" w:rsidRDefault="00980290" w:rsidP="003049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תדע לך, כבוד היושב-ראש, שלרשויות יש </w:t>
      </w:r>
      <w:r w:rsidR="003049FA">
        <w:rPr>
          <w:rFonts w:hint="cs"/>
          <w:rtl/>
          <w:lang w:val="en-GB" w:eastAsia="he-IL"/>
        </w:rPr>
        <w:t xml:space="preserve">את הפרטים </w:t>
      </w:r>
      <w:r>
        <w:rPr>
          <w:rFonts w:hint="cs"/>
          <w:rtl/>
          <w:lang w:val="en-GB" w:eastAsia="he-IL"/>
        </w:rPr>
        <w:t xml:space="preserve">על </w:t>
      </w:r>
      <w:r w:rsidR="005E296E">
        <w:rPr>
          <w:rFonts w:hint="cs"/>
          <w:rtl/>
          <w:lang w:val="en-GB" w:eastAsia="he-IL"/>
        </w:rPr>
        <w:t>יותר מ</w:t>
      </w:r>
      <w:r>
        <w:rPr>
          <w:rFonts w:hint="cs"/>
          <w:rtl/>
          <w:lang w:val="en-GB" w:eastAsia="he-IL"/>
        </w:rPr>
        <w:t>-</w:t>
      </w:r>
      <w:r w:rsidR="005E296E">
        <w:rPr>
          <w:rFonts w:hint="cs"/>
          <w:rtl/>
          <w:lang w:val="en-GB" w:eastAsia="he-IL"/>
        </w:rPr>
        <w:t xml:space="preserve">80% </w:t>
      </w:r>
      <w:r>
        <w:rPr>
          <w:rFonts w:hint="cs"/>
          <w:rtl/>
          <w:lang w:val="en-GB" w:eastAsia="he-IL"/>
        </w:rPr>
        <w:t>מהאנשים</w:t>
      </w:r>
      <w:r w:rsidR="003049FA">
        <w:rPr>
          <w:rFonts w:hint="cs"/>
          <w:rtl/>
          <w:lang w:val="en-GB" w:eastAsia="he-IL"/>
        </w:rPr>
        <w:t xml:space="preserve">. </w:t>
      </w:r>
      <w:r w:rsidR="005E296E">
        <w:rPr>
          <w:rFonts w:hint="cs"/>
          <w:rtl/>
          <w:lang w:val="en-GB" w:eastAsia="he-IL"/>
        </w:rPr>
        <w:t xml:space="preserve"> </w:t>
      </w:r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980290" w:rsidRDefault="00980290" w:rsidP="00980290">
      <w:pPr>
        <w:pStyle w:val="af6"/>
        <w:keepNext/>
        <w:rPr>
          <w:rtl/>
          <w:lang w:val="en-GB"/>
        </w:rPr>
      </w:pPr>
      <w:bookmarkStart w:id="190" w:name="_ETM_Q1_2492141"/>
      <w:bookmarkStart w:id="191" w:name="ET_yor_5854_83"/>
      <w:bookmarkEnd w:id="190"/>
      <w:r w:rsidRPr="00980290">
        <w:rPr>
          <w:rStyle w:val="TagStyle"/>
          <w:rtl/>
        </w:rPr>
        <w:t xml:space="preserve"> &lt;&lt; </w:t>
      </w:r>
      <w:proofErr w:type="spellStart"/>
      <w:r w:rsidRPr="00980290">
        <w:rPr>
          <w:rStyle w:val="TagStyle"/>
          <w:rtl/>
        </w:rPr>
        <w:t>יור</w:t>
      </w:r>
      <w:proofErr w:type="spellEnd"/>
      <w:r w:rsidRPr="0098029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80290">
        <w:rPr>
          <w:rStyle w:val="TagStyle"/>
          <w:rtl/>
        </w:rPr>
        <w:t xml:space="preserve"> &lt;&lt; </w:t>
      </w:r>
      <w:proofErr w:type="spellStart"/>
      <w:r w:rsidRPr="00980290">
        <w:rPr>
          <w:rStyle w:val="TagStyle"/>
          <w:rtl/>
        </w:rPr>
        <w:t>יור</w:t>
      </w:r>
      <w:proofErr w:type="spellEnd"/>
      <w:r w:rsidRPr="009802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"/>
    </w:p>
    <w:p w:rsidR="00980290" w:rsidRDefault="00980290" w:rsidP="00980290">
      <w:pPr>
        <w:pStyle w:val="KeepWithNext"/>
        <w:rPr>
          <w:rtl/>
          <w:lang w:val="en-GB" w:eastAsia="he-IL"/>
        </w:rPr>
      </w:pPr>
    </w:p>
    <w:p w:rsidR="005E296E" w:rsidRDefault="005E296E" w:rsidP="00980290">
      <w:pPr>
        <w:rPr>
          <w:rtl/>
          <w:lang w:val="en-GB" w:eastAsia="he-IL"/>
        </w:rPr>
      </w:pPr>
      <w:bookmarkStart w:id="192" w:name="_ETM_Q1_2492806"/>
      <w:bookmarkStart w:id="193" w:name="_ETM_Q1_2492860"/>
      <w:bookmarkEnd w:id="192"/>
      <w:bookmarkEnd w:id="193"/>
      <w:r>
        <w:rPr>
          <w:rFonts w:hint="cs"/>
          <w:rtl/>
          <w:lang w:val="en-GB" w:eastAsia="he-IL"/>
        </w:rPr>
        <w:t>אני צריך לבדוק, אני לא יודע</w:t>
      </w:r>
      <w:r w:rsidR="00980290">
        <w:rPr>
          <w:rFonts w:hint="cs"/>
          <w:rtl/>
          <w:lang w:val="en-GB" w:eastAsia="he-IL"/>
        </w:rPr>
        <w:t>.</w:t>
      </w:r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980290" w:rsidRDefault="00980290" w:rsidP="00980290">
      <w:pPr>
        <w:pStyle w:val="af9"/>
        <w:keepNext/>
        <w:rPr>
          <w:rtl/>
          <w:lang w:val="en-GB" w:eastAsia="he-IL"/>
        </w:rPr>
      </w:pPr>
      <w:bookmarkStart w:id="194" w:name="ET_guest_גל_פרויקט_84"/>
      <w:r w:rsidRPr="009802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9802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"/>
    </w:p>
    <w:p w:rsidR="00980290" w:rsidRDefault="00980290" w:rsidP="00980290">
      <w:pPr>
        <w:pStyle w:val="KeepWithNext"/>
        <w:rPr>
          <w:rtl/>
          <w:lang w:val="en-GB" w:eastAsia="he-IL"/>
        </w:rPr>
      </w:pPr>
    </w:p>
    <w:p w:rsidR="005E296E" w:rsidRDefault="005E296E" w:rsidP="00AD114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אנחנו לא רק נשלח לו לכתובת שאנחנו יודעים שהוא </w:t>
      </w:r>
      <w:r w:rsidR="003049FA">
        <w:rPr>
          <w:rFonts w:hint="cs"/>
          <w:rtl/>
          <w:lang w:val="en-GB" w:eastAsia="he-IL"/>
        </w:rPr>
        <w:t>ג</w:t>
      </w:r>
      <w:r w:rsidR="00AD1143">
        <w:rPr>
          <w:rFonts w:hint="cs"/>
          <w:rtl/>
          <w:lang w:val="en-GB" w:eastAsia="he-IL"/>
        </w:rPr>
        <w:t>ר בה</w:t>
      </w:r>
      <w:r>
        <w:rPr>
          <w:rFonts w:hint="cs"/>
          <w:rtl/>
          <w:lang w:val="en-GB" w:eastAsia="he-IL"/>
        </w:rPr>
        <w:t xml:space="preserve">, אנחנו גם נשלח לו לכתובת </w:t>
      </w:r>
      <w:r w:rsidR="003049FA">
        <w:rPr>
          <w:rFonts w:hint="cs"/>
          <w:rtl/>
          <w:lang w:val="en-GB" w:eastAsia="he-IL"/>
        </w:rPr>
        <w:t xml:space="preserve">שמופיעה </w:t>
      </w:r>
      <w:r>
        <w:rPr>
          <w:rFonts w:hint="cs"/>
          <w:rtl/>
          <w:lang w:val="en-GB" w:eastAsia="he-IL"/>
        </w:rPr>
        <w:t>במשרד הפנים.</w:t>
      </w:r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3049FA" w:rsidRDefault="003049FA" w:rsidP="003049FA">
      <w:pPr>
        <w:pStyle w:val="af6"/>
        <w:keepNext/>
        <w:rPr>
          <w:rtl/>
          <w:lang w:val="en-GB"/>
        </w:rPr>
      </w:pPr>
      <w:bookmarkStart w:id="195" w:name="ET_yor_5854_85"/>
      <w:r w:rsidRPr="003049FA">
        <w:rPr>
          <w:rStyle w:val="TagStyle"/>
          <w:rtl/>
        </w:rPr>
        <w:t xml:space="preserve"> &lt;&lt; </w:t>
      </w:r>
      <w:proofErr w:type="spellStart"/>
      <w:r w:rsidRPr="003049FA">
        <w:rPr>
          <w:rStyle w:val="TagStyle"/>
          <w:rtl/>
        </w:rPr>
        <w:t>יור</w:t>
      </w:r>
      <w:proofErr w:type="spellEnd"/>
      <w:r w:rsidRPr="003049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049FA">
        <w:rPr>
          <w:rStyle w:val="TagStyle"/>
          <w:rtl/>
        </w:rPr>
        <w:t xml:space="preserve"> &lt;&lt; </w:t>
      </w:r>
      <w:proofErr w:type="spellStart"/>
      <w:r w:rsidRPr="003049FA">
        <w:rPr>
          <w:rStyle w:val="TagStyle"/>
          <w:rtl/>
        </w:rPr>
        <w:t>יור</w:t>
      </w:r>
      <w:proofErr w:type="spellEnd"/>
      <w:r w:rsidRPr="003049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3049FA" w:rsidRDefault="003049FA" w:rsidP="003049FA">
      <w:pPr>
        <w:pStyle w:val="KeepWithNext"/>
        <w:rPr>
          <w:rtl/>
          <w:lang w:val="en-GB" w:eastAsia="he-IL"/>
        </w:rPr>
      </w:pPr>
    </w:p>
    <w:p w:rsidR="005E296E" w:rsidRDefault="005E296E" w:rsidP="003049F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אנחנו מציעים דואר </w:t>
      </w:r>
      <w:r w:rsidR="003049FA">
        <w:rPr>
          <w:rFonts w:hint="cs"/>
          <w:rtl/>
          <w:lang w:val="en-GB" w:eastAsia="he-IL"/>
        </w:rPr>
        <w:t xml:space="preserve">רשום, לא דואר רגיל, </w:t>
      </w:r>
      <w:bookmarkStart w:id="196" w:name="_ETM_Q1_2568640"/>
      <w:bookmarkEnd w:id="196"/>
      <w:r w:rsidR="003049FA">
        <w:rPr>
          <w:rFonts w:hint="cs"/>
          <w:rtl/>
          <w:lang w:val="en-GB" w:eastAsia="he-IL"/>
        </w:rPr>
        <w:t>ואנחנו מציעים הודעה לטלפון שתיחשב מסירה אישית לכל מי שנתן</w:t>
      </w:r>
      <w:bookmarkStart w:id="197" w:name="_ETM_Q1_2573357"/>
      <w:bookmarkEnd w:id="197"/>
      <w:r w:rsidR="003049FA">
        <w:rPr>
          <w:rFonts w:hint="cs"/>
          <w:rtl/>
          <w:lang w:val="en-GB" w:eastAsia="he-IL"/>
        </w:rPr>
        <w:t xml:space="preserve"> את הסכמתו. אני מבקש פתרון לאלה שלא נתנו את </w:t>
      </w:r>
      <w:bookmarkStart w:id="198" w:name="_ETM_Q1_2580687"/>
      <w:bookmarkEnd w:id="198"/>
      <w:r w:rsidR="003049FA">
        <w:rPr>
          <w:rFonts w:hint="cs"/>
          <w:rtl/>
          <w:lang w:val="en-GB" w:eastAsia="he-IL"/>
        </w:rPr>
        <w:t xml:space="preserve">הסכמתם. </w:t>
      </w:r>
    </w:p>
    <w:p w:rsidR="005E296E" w:rsidRDefault="005E296E" w:rsidP="00077480">
      <w:pPr>
        <w:ind w:firstLine="0"/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199" w:name="ET_speaker_5771_12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9A594F" w:rsidP="00BF58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מנתוני משרד הפנים והרשויות המקומיות</w:t>
      </w:r>
      <w:r w:rsidR="0010065B">
        <w:rPr>
          <w:rFonts w:hint="cs"/>
          <w:rtl/>
          <w:lang w:val="en-GB" w:eastAsia="he-IL"/>
        </w:rPr>
        <w:t xml:space="preserve"> עולה</w:t>
      </w:r>
      <w:r w:rsidR="00AD1143">
        <w:rPr>
          <w:rFonts w:hint="cs"/>
          <w:rtl/>
          <w:lang w:val="en-GB" w:eastAsia="he-IL"/>
        </w:rPr>
        <w:t xml:space="preserve"> </w:t>
      </w:r>
      <w:r w:rsidR="005E296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-7</w:t>
      </w:r>
      <w:r w:rsidR="00AD1143">
        <w:rPr>
          <w:rFonts w:hint="cs"/>
          <w:rtl/>
          <w:lang w:val="en-GB" w:eastAsia="he-IL"/>
        </w:rPr>
        <w:t>0% מהחייבים</w:t>
      </w:r>
      <w:r w:rsidR="005E296E">
        <w:rPr>
          <w:rFonts w:hint="cs"/>
          <w:rtl/>
          <w:lang w:val="en-GB" w:eastAsia="he-IL"/>
        </w:rPr>
        <w:t xml:space="preserve"> </w:t>
      </w:r>
      <w:r w:rsidR="00AD1143">
        <w:rPr>
          <w:rFonts w:hint="cs"/>
          <w:rtl/>
          <w:lang w:val="en-GB" w:eastAsia="he-IL"/>
        </w:rPr>
        <w:t xml:space="preserve">משלמים </w:t>
      </w:r>
      <w:r w:rsidR="005E296E">
        <w:rPr>
          <w:rFonts w:hint="cs"/>
          <w:rtl/>
          <w:lang w:val="en-GB" w:eastAsia="he-IL"/>
        </w:rPr>
        <w:t>אחרי שפונים אליהם בפנייה הראשונה</w:t>
      </w:r>
      <w:r w:rsidR="00AD1143">
        <w:rPr>
          <w:rFonts w:hint="cs"/>
          <w:rtl/>
          <w:lang w:val="en-GB" w:eastAsia="he-IL"/>
        </w:rPr>
        <w:t xml:space="preserve">. </w:t>
      </w:r>
      <w:r w:rsidR="005E296E">
        <w:rPr>
          <w:rFonts w:hint="cs"/>
          <w:rtl/>
          <w:lang w:val="en-GB" w:eastAsia="he-IL"/>
        </w:rPr>
        <w:t xml:space="preserve"> </w:t>
      </w:r>
    </w:p>
    <w:p w:rsidR="005E296E" w:rsidRDefault="005E296E" w:rsidP="0049580C">
      <w:pPr>
        <w:ind w:firstLine="0"/>
        <w:rPr>
          <w:rtl/>
          <w:lang w:val="en-GB" w:eastAsia="he-IL"/>
        </w:rPr>
      </w:pPr>
    </w:p>
    <w:p w:rsidR="0049580C" w:rsidRDefault="0049580C" w:rsidP="0049580C">
      <w:pPr>
        <w:pStyle w:val="af6"/>
        <w:keepNext/>
        <w:rPr>
          <w:rtl/>
          <w:lang w:val="en-GB"/>
        </w:rPr>
      </w:pPr>
      <w:bookmarkStart w:id="200" w:name="ET_yor_5854_89"/>
      <w:r w:rsidRPr="0049580C">
        <w:rPr>
          <w:rStyle w:val="TagStyle"/>
          <w:rtl/>
        </w:rPr>
        <w:t xml:space="preserve"> &lt;&lt; </w:t>
      </w:r>
      <w:proofErr w:type="spellStart"/>
      <w:r w:rsidRPr="0049580C">
        <w:rPr>
          <w:rStyle w:val="TagStyle"/>
          <w:rtl/>
        </w:rPr>
        <w:t>יור</w:t>
      </w:r>
      <w:proofErr w:type="spellEnd"/>
      <w:r w:rsidRPr="0049580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9580C">
        <w:rPr>
          <w:rStyle w:val="TagStyle"/>
          <w:rtl/>
        </w:rPr>
        <w:t xml:space="preserve"> &lt;&lt; </w:t>
      </w:r>
      <w:proofErr w:type="spellStart"/>
      <w:r w:rsidRPr="0049580C">
        <w:rPr>
          <w:rStyle w:val="TagStyle"/>
          <w:rtl/>
        </w:rPr>
        <w:t>יור</w:t>
      </w:r>
      <w:proofErr w:type="spellEnd"/>
      <w:r w:rsidRPr="004958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0"/>
    </w:p>
    <w:p w:rsidR="0049580C" w:rsidRDefault="0049580C" w:rsidP="0049580C">
      <w:pPr>
        <w:pStyle w:val="KeepWithNext"/>
        <w:rPr>
          <w:rtl/>
          <w:lang w:val="en-GB" w:eastAsia="he-IL"/>
        </w:rPr>
      </w:pPr>
    </w:p>
    <w:p w:rsidR="0049580C" w:rsidRDefault="0049580C" w:rsidP="004958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לכמה צריך לשלוח?</w:t>
      </w:r>
    </w:p>
    <w:p w:rsidR="0049580C" w:rsidRPr="0049580C" w:rsidRDefault="0049580C" w:rsidP="0049580C">
      <w:pPr>
        <w:ind w:firstLine="0"/>
        <w:rPr>
          <w:rtl/>
          <w:lang w:val="en-GB" w:eastAsia="he-IL"/>
        </w:rPr>
      </w:pPr>
    </w:p>
    <w:p w:rsidR="00DA3368" w:rsidRDefault="00DA3368" w:rsidP="00DA3368">
      <w:pPr>
        <w:pStyle w:val="af9"/>
        <w:keepNext/>
        <w:rPr>
          <w:rtl/>
          <w:lang w:val="en-GB" w:eastAsia="he-IL"/>
        </w:rPr>
      </w:pPr>
      <w:bookmarkStart w:id="201" w:name="ET_guest_נתן_קלימי_87"/>
      <w:r w:rsidRPr="00DA33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DA33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"/>
    </w:p>
    <w:p w:rsidR="00DA3368" w:rsidRDefault="00DA3368" w:rsidP="00DA3368">
      <w:pPr>
        <w:pStyle w:val="KeepWithNext"/>
        <w:rPr>
          <w:rtl/>
          <w:lang w:val="en-GB" w:eastAsia="he-IL"/>
        </w:rPr>
      </w:pPr>
    </w:p>
    <w:p w:rsidR="005E296E" w:rsidRDefault="005E296E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בעיריות החלשות זה מגיע ל-30%, בעיריות החזקות זה </w:t>
      </w:r>
      <w:r w:rsidR="00DA3368">
        <w:rPr>
          <w:rFonts w:hint="cs"/>
          <w:rtl/>
          <w:lang w:val="en-GB" w:eastAsia="he-IL"/>
        </w:rPr>
        <w:t>מגיע ל</w:t>
      </w:r>
      <w:r>
        <w:rPr>
          <w:rFonts w:hint="cs"/>
          <w:rtl/>
          <w:lang w:val="en-GB" w:eastAsia="he-IL"/>
        </w:rPr>
        <w:t xml:space="preserve">פחות מ-10%. </w:t>
      </w:r>
    </w:p>
    <w:p w:rsidR="005E296E" w:rsidRDefault="005E296E" w:rsidP="005E296E">
      <w:pPr>
        <w:rPr>
          <w:rtl/>
          <w:lang w:val="en-GB" w:eastAsia="he-IL"/>
        </w:rPr>
      </w:pPr>
    </w:p>
    <w:p w:rsidR="00DA3368" w:rsidRDefault="00DA3368" w:rsidP="00DA3368">
      <w:pPr>
        <w:pStyle w:val="af6"/>
        <w:keepNext/>
        <w:rPr>
          <w:rtl/>
          <w:lang w:val="en-GB"/>
        </w:rPr>
      </w:pPr>
      <w:bookmarkStart w:id="202" w:name="_ETM_Q1_2653281"/>
      <w:bookmarkStart w:id="203" w:name="ET_yor_5854_88"/>
      <w:bookmarkEnd w:id="202"/>
      <w:r w:rsidRPr="00DA3368">
        <w:rPr>
          <w:rStyle w:val="TagStyle"/>
          <w:rtl/>
        </w:rPr>
        <w:lastRenderedPageBreak/>
        <w:t xml:space="preserve"> &lt;&lt; </w:t>
      </w:r>
      <w:proofErr w:type="spellStart"/>
      <w:r w:rsidRPr="00DA3368">
        <w:rPr>
          <w:rStyle w:val="TagStyle"/>
          <w:rtl/>
        </w:rPr>
        <w:t>יור</w:t>
      </w:r>
      <w:proofErr w:type="spellEnd"/>
      <w:r w:rsidRPr="00DA336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A3368">
        <w:rPr>
          <w:rStyle w:val="TagStyle"/>
          <w:rtl/>
        </w:rPr>
        <w:t xml:space="preserve"> &lt;&lt; </w:t>
      </w:r>
      <w:proofErr w:type="spellStart"/>
      <w:r w:rsidRPr="00DA3368">
        <w:rPr>
          <w:rStyle w:val="TagStyle"/>
          <w:rtl/>
        </w:rPr>
        <w:t>יור</w:t>
      </w:r>
      <w:proofErr w:type="spellEnd"/>
      <w:r w:rsidRPr="00DA33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"/>
    </w:p>
    <w:p w:rsidR="00DA3368" w:rsidRDefault="00DA3368" w:rsidP="00DA3368">
      <w:pPr>
        <w:pStyle w:val="KeepWithNext"/>
        <w:rPr>
          <w:rtl/>
          <w:lang w:val="en-GB" w:eastAsia="he-IL"/>
        </w:rPr>
      </w:pPr>
    </w:p>
    <w:p w:rsidR="005E296E" w:rsidRDefault="0032792F" w:rsidP="0010065B">
      <w:pPr>
        <w:rPr>
          <w:rtl/>
          <w:lang w:val="en-GB" w:eastAsia="he-IL"/>
        </w:rPr>
      </w:pPr>
      <w:bookmarkStart w:id="204" w:name="_ETM_Q1_2654007"/>
      <w:bookmarkStart w:id="205" w:name="_ETM_Q1_2654045"/>
      <w:bookmarkEnd w:id="204"/>
      <w:bookmarkEnd w:id="205"/>
      <w:r>
        <w:rPr>
          <w:rFonts w:hint="cs"/>
          <w:rtl/>
          <w:lang w:val="en-GB" w:eastAsia="he-IL"/>
        </w:rPr>
        <w:t>איתן מדבר על 70% מה-30%</w:t>
      </w:r>
      <w:r w:rsidR="0010065B">
        <w:rPr>
          <w:rFonts w:hint="cs"/>
          <w:rtl/>
          <w:lang w:val="en-GB" w:eastAsia="he-IL"/>
        </w:rPr>
        <w:t xml:space="preserve"> </w:t>
      </w:r>
      <w:bookmarkStart w:id="206" w:name="_ETM_Q1_2685590"/>
      <w:bookmarkEnd w:id="206"/>
      <w:r w:rsidR="00BF58AB">
        <w:rPr>
          <w:rFonts w:hint="cs"/>
          <w:rtl/>
          <w:lang w:val="en-GB" w:eastAsia="he-IL"/>
        </w:rPr>
        <w:t>שצריך לשלוח להם ו</w:t>
      </w:r>
      <w:r w:rsidR="0010065B">
        <w:rPr>
          <w:rFonts w:hint="cs"/>
          <w:rtl/>
          <w:lang w:val="en-GB" w:eastAsia="he-IL"/>
        </w:rPr>
        <w:t>באים לשלם אחרי ההודעה הר</w:t>
      </w:r>
      <w:r w:rsidR="00AD1143">
        <w:rPr>
          <w:rFonts w:hint="cs"/>
          <w:rtl/>
          <w:lang w:val="en-GB" w:eastAsia="he-IL"/>
        </w:rPr>
        <w:t>אשונה. איך נשלחת ההודעה הראשונה?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07" w:name="ET_speaker_5771_13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10065B" w:rsidRDefault="005E296E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</w:t>
      </w:r>
      <w:r w:rsidR="0010065B">
        <w:rPr>
          <w:rFonts w:hint="cs"/>
          <w:rtl/>
          <w:lang w:val="en-GB" w:eastAsia="he-IL"/>
        </w:rPr>
        <w:t xml:space="preserve">זה מכתב רגיל. </w:t>
      </w:r>
      <w:bookmarkStart w:id="208" w:name="_ETM_Q1_2696089"/>
      <w:bookmarkStart w:id="209" w:name="_ETM_Q1_2696805"/>
      <w:bookmarkEnd w:id="208"/>
      <w:bookmarkEnd w:id="209"/>
    </w:p>
    <w:p w:rsidR="0010065B" w:rsidRDefault="0010065B" w:rsidP="005E296E">
      <w:pPr>
        <w:rPr>
          <w:rtl/>
          <w:lang w:val="en-GB" w:eastAsia="he-IL"/>
        </w:rPr>
      </w:pPr>
      <w:bookmarkStart w:id="210" w:name="_ETM_Q1_2696864"/>
      <w:bookmarkStart w:id="211" w:name="_ETM_Q1_2696989"/>
      <w:bookmarkEnd w:id="210"/>
      <w:bookmarkEnd w:id="211"/>
    </w:p>
    <w:p w:rsidR="0010065B" w:rsidRDefault="0010065B" w:rsidP="0010065B">
      <w:pPr>
        <w:pStyle w:val="af6"/>
        <w:keepNext/>
        <w:rPr>
          <w:rtl/>
          <w:lang w:val="en-GB"/>
        </w:rPr>
      </w:pPr>
      <w:bookmarkStart w:id="212" w:name="_ETM_Q1_2697047"/>
      <w:bookmarkStart w:id="213" w:name="ET_yor_5854_90"/>
      <w:bookmarkEnd w:id="212"/>
      <w:r w:rsidRPr="0010065B">
        <w:rPr>
          <w:rStyle w:val="TagStyle"/>
          <w:rtl/>
        </w:rPr>
        <w:t xml:space="preserve"> &lt;&lt; </w:t>
      </w:r>
      <w:proofErr w:type="spellStart"/>
      <w:r w:rsidRPr="0010065B">
        <w:rPr>
          <w:rStyle w:val="TagStyle"/>
          <w:rtl/>
        </w:rPr>
        <w:t>יור</w:t>
      </w:r>
      <w:proofErr w:type="spellEnd"/>
      <w:r w:rsidRPr="001006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0065B">
        <w:rPr>
          <w:rStyle w:val="TagStyle"/>
          <w:rtl/>
        </w:rPr>
        <w:t xml:space="preserve"> &lt;&lt; </w:t>
      </w:r>
      <w:proofErr w:type="spellStart"/>
      <w:r w:rsidRPr="0010065B">
        <w:rPr>
          <w:rStyle w:val="TagStyle"/>
          <w:rtl/>
        </w:rPr>
        <w:t>יור</w:t>
      </w:r>
      <w:proofErr w:type="spellEnd"/>
      <w:r w:rsidRPr="001006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10065B" w:rsidRDefault="0010065B" w:rsidP="0010065B">
      <w:pPr>
        <w:pStyle w:val="KeepWithNext"/>
        <w:rPr>
          <w:rtl/>
          <w:lang w:val="en-GB" w:eastAsia="he-IL"/>
        </w:rPr>
      </w:pPr>
    </w:p>
    <w:p w:rsidR="0010065B" w:rsidRPr="0010065B" w:rsidRDefault="0010065B" w:rsidP="001006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קשור להליך שאנחנו מדברים עליו?</w:t>
      </w:r>
    </w:p>
    <w:p w:rsidR="0010065B" w:rsidRDefault="0010065B" w:rsidP="005E296E">
      <w:pPr>
        <w:rPr>
          <w:rtl/>
          <w:lang w:val="en-GB" w:eastAsia="he-IL"/>
        </w:rPr>
      </w:pPr>
      <w:bookmarkStart w:id="214" w:name="_ETM_Q1_2697118"/>
      <w:bookmarkStart w:id="215" w:name="_ETM_Q1_2697174"/>
      <w:bookmarkStart w:id="216" w:name="_ETM_Q1_2697256"/>
      <w:bookmarkEnd w:id="214"/>
      <w:bookmarkEnd w:id="215"/>
      <w:bookmarkEnd w:id="216"/>
    </w:p>
    <w:p w:rsidR="0010065B" w:rsidRDefault="0010065B" w:rsidP="0010065B">
      <w:pPr>
        <w:pStyle w:val="a4"/>
        <w:keepNext/>
        <w:rPr>
          <w:rtl/>
          <w:lang w:val="en-GB"/>
        </w:rPr>
      </w:pPr>
      <w:bookmarkStart w:id="217" w:name="_ETM_Q1_2697299"/>
      <w:bookmarkStart w:id="218" w:name="_ETM_Q1_2697376"/>
      <w:bookmarkStart w:id="219" w:name="_ETM_Q1_2700161"/>
      <w:bookmarkStart w:id="220" w:name="ET_speaker_5771_91"/>
      <w:bookmarkEnd w:id="217"/>
      <w:bookmarkEnd w:id="218"/>
      <w:bookmarkEnd w:id="219"/>
      <w:r w:rsidRPr="001006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1006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10065B" w:rsidRDefault="0010065B" w:rsidP="0010065B">
      <w:pPr>
        <w:pStyle w:val="KeepWithNext"/>
        <w:rPr>
          <w:rtl/>
          <w:lang w:val="en-GB" w:eastAsia="he-IL"/>
        </w:rPr>
      </w:pPr>
    </w:p>
    <w:p w:rsidR="005E296E" w:rsidRDefault="0010065B" w:rsidP="0010065B">
      <w:pPr>
        <w:rPr>
          <w:rtl/>
          <w:lang w:val="en-GB" w:eastAsia="he-IL"/>
        </w:rPr>
      </w:pPr>
      <w:bookmarkStart w:id="221" w:name="_ETM_Q1_2700605"/>
      <w:bookmarkStart w:id="222" w:name="_ETM_Q1_2700658"/>
      <w:bookmarkEnd w:id="221"/>
      <w:bookmarkEnd w:id="222"/>
      <w:r>
        <w:rPr>
          <w:rFonts w:hint="cs"/>
          <w:rtl/>
          <w:lang w:val="en-GB" w:eastAsia="he-IL"/>
        </w:rPr>
        <w:t xml:space="preserve">זה חלק מההליך שאנחנו </w:t>
      </w:r>
      <w:bookmarkStart w:id="223" w:name="_ETM_Q1_2701311"/>
      <w:bookmarkEnd w:id="223"/>
      <w:r>
        <w:rPr>
          <w:rFonts w:hint="cs"/>
          <w:rtl/>
          <w:lang w:val="en-GB" w:eastAsia="he-IL"/>
        </w:rPr>
        <w:t xml:space="preserve">רוצים לעגן בחקיקה. </w:t>
      </w:r>
      <w:bookmarkStart w:id="224" w:name="_ETM_Q1_2697431"/>
      <w:bookmarkEnd w:id="224"/>
    </w:p>
    <w:p w:rsidR="005E296E" w:rsidRDefault="005E296E" w:rsidP="005E296E">
      <w:pPr>
        <w:rPr>
          <w:rtl/>
          <w:lang w:val="en-GB" w:eastAsia="he-IL"/>
        </w:rPr>
      </w:pPr>
    </w:p>
    <w:p w:rsidR="00E24DE9" w:rsidRDefault="00E24DE9" w:rsidP="00E24DE9">
      <w:pPr>
        <w:pStyle w:val="af6"/>
        <w:keepNext/>
        <w:rPr>
          <w:rtl/>
          <w:lang w:val="en-GB"/>
        </w:rPr>
      </w:pPr>
      <w:bookmarkStart w:id="225" w:name="ET_yor_5854_92"/>
      <w:r w:rsidRPr="00E24DE9">
        <w:rPr>
          <w:rStyle w:val="TagStyle"/>
          <w:rtl/>
        </w:rPr>
        <w:t xml:space="preserve"> &lt;&lt; </w:t>
      </w:r>
      <w:proofErr w:type="spellStart"/>
      <w:r w:rsidRPr="00E24DE9">
        <w:rPr>
          <w:rStyle w:val="TagStyle"/>
          <w:rtl/>
        </w:rPr>
        <w:t>יור</w:t>
      </w:r>
      <w:proofErr w:type="spellEnd"/>
      <w:r w:rsidRPr="00E24D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24DE9">
        <w:rPr>
          <w:rStyle w:val="TagStyle"/>
          <w:rtl/>
        </w:rPr>
        <w:t xml:space="preserve"> &lt;&lt; </w:t>
      </w:r>
      <w:proofErr w:type="spellStart"/>
      <w:r w:rsidRPr="00E24DE9">
        <w:rPr>
          <w:rStyle w:val="TagStyle"/>
          <w:rtl/>
        </w:rPr>
        <w:t>יור</w:t>
      </w:r>
      <w:proofErr w:type="spellEnd"/>
      <w:r w:rsidRPr="00E24D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E24DE9" w:rsidRDefault="00E24DE9" w:rsidP="00E24DE9">
      <w:pPr>
        <w:pStyle w:val="KeepWithNext"/>
        <w:rPr>
          <w:rtl/>
          <w:lang w:val="en-GB" w:eastAsia="he-IL"/>
        </w:rPr>
      </w:pPr>
    </w:p>
    <w:p w:rsidR="00E24DE9" w:rsidRDefault="00E24DE9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70% באים ומשלמים?</w:t>
      </w:r>
    </w:p>
    <w:p w:rsidR="00E24DE9" w:rsidRDefault="00E24DE9" w:rsidP="005E296E">
      <w:pPr>
        <w:rPr>
          <w:rtl/>
          <w:lang w:val="en-GB" w:eastAsia="he-IL"/>
        </w:rPr>
      </w:pPr>
      <w:bookmarkStart w:id="226" w:name="_ETM_Q1_2710890"/>
      <w:bookmarkStart w:id="227" w:name="_ETM_Q1_2710943"/>
      <w:bookmarkStart w:id="228" w:name="_ETM_Q1_2711291"/>
      <w:bookmarkEnd w:id="226"/>
      <w:bookmarkEnd w:id="227"/>
      <w:bookmarkEnd w:id="228"/>
    </w:p>
    <w:p w:rsidR="00E24DE9" w:rsidRDefault="00E24DE9" w:rsidP="00E24DE9">
      <w:pPr>
        <w:pStyle w:val="a4"/>
        <w:keepNext/>
        <w:rPr>
          <w:rtl/>
          <w:lang w:val="en-GB"/>
        </w:rPr>
      </w:pPr>
      <w:bookmarkStart w:id="229" w:name="_ETM_Q1_2711342"/>
      <w:bookmarkStart w:id="230" w:name="ET_speaker_5771_93"/>
      <w:bookmarkEnd w:id="229"/>
      <w:r w:rsidRPr="00E24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24D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E24DE9" w:rsidRDefault="00E24DE9" w:rsidP="00E24DE9">
      <w:pPr>
        <w:pStyle w:val="KeepWithNext"/>
        <w:rPr>
          <w:rtl/>
          <w:lang w:val="en-GB"/>
        </w:rPr>
      </w:pPr>
    </w:p>
    <w:p w:rsidR="00E24DE9" w:rsidRDefault="00E24DE9" w:rsidP="00E24D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לפי הנתונים </w:t>
      </w:r>
      <w:bookmarkStart w:id="231" w:name="_ETM_Q1_2707100"/>
      <w:bookmarkEnd w:id="231"/>
      <w:r>
        <w:rPr>
          <w:rFonts w:hint="cs"/>
          <w:rtl/>
          <w:lang w:val="en-GB"/>
        </w:rPr>
        <w:t xml:space="preserve">שהציגו בוועדה. </w:t>
      </w:r>
    </w:p>
    <w:p w:rsidR="00E24DE9" w:rsidRDefault="00E24DE9" w:rsidP="00E24DE9">
      <w:pPr>
        <w:ind w:firstLine="0"/>
        <w:rPr>
          <w:rtl/>
          <w:lang w:val="en-GB"/>
        </w:rPr>
      </w:pPr>
      <w:bookmarkStart w:id="232" w:name="_ETM_Q1_2711734"/>
      <w:bookmarkStart w:id="233" w:name="_ETM_Q1_2711787"/>
      <w:bookmarkEnd w:id="232"/>
      <w:bookmarkEnd w:id="233"/>
    </w:p>
    <w:p w:rsidR="00E24DE9" w:rsidRDefault="00E24DE9" w:rsidP="00E24DE9">
      <w:pPr>
        <w:pStyle w:val="af9"/>
        <w:keepNext/>
        <w:rPr>
          <w:rtl/>
          <w:lang w:val="en-GB"/>
        </w:rPr>
      </w:pPr>
      <w:bookmarkStart w:id="234" w:name="ET_guest_דבי_גילד_חיו_94"/>
      <w:r w:rsidRPr="00E24D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דבי </w:t>
      </w:r>
      <w:proofErr w:type="spellStart"/>
      <w:r>
        <w:rPr>
          <w:rtl/>
          <w:lang w:val="en-GB"/>
        </w:rPr>
        <w:t>גילד</w:t>
      </w:r>
      <w:proofErr w:type="spellEnd"/>
      <w:r>
        <w:rPr>
          <w:rtl/>
          <w:lang w:val="en-GB"/>
        </w:rPr>
        <w:t>-חיו:</w:t>
      </w:r>
      <w:r w:rsidRPr="00E24D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"/>
    </w:p>
    <w:p w:rsidR="00E24DE9" w:rsidRDefault="00E24DE9" w:rsidP="00E24DE9">
      <w:pPr>
        <w:pStyle w:val="KeepWithNext"/>
        <w:rPr>
          <w:rtl/>
          <w:lang w:val="en-GB"/>
        </w:rPr>
      </w:pPr>
    </w:p>
    <w:p w:rsidR="00E24DE9" w:rsidRDefault="00E24DE9" w:rsidP="00E24D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רשויות שזה יותר. </w:t>
      </w:r>
    </w:p>
    <w:p w:rsidR="00E24DE9" w:rsidRDefault="00E24DE9" w:rsidP="00E24DE9">
      <w:pPr>
        <w:ind w:firstLine="0"/>
        <w:rPr>
          <w:rtl/>
          <w:lang w:val="en-GB"/>
        </w:rPr>
      </w:pPr>
      <w:bookmarkStart w:id="235" w:name="_ETM_Q1_2718086"/>
      <w:bookmarkStart w:id="236" w:name="_ETM_Q1_2718143"/>
      <w:bookmarkEnd w:id="235"/>
      <w:bookmarkEnd w:id="236"/>
    </w:p>
    <w:p w:rsidR="00E24DE9" w:rsidRDefault="00E24DE9" w:rsidP="00E24DE9">
      <w:pPr>
        <w:pStyle w:val="af9"/>
        <w:keepNext/>
        <w:rPr>
          <w:rtl/>
          <w:lang w:val="en-GB"/>
        </w:rPr>
      </w:pPr>
      <w:bookmarkStart w:id="237" w:name="ET_guest_יאיר_הירש_95"/>
      <w:r w:rsidRPr="00E24D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הירש:</w:t>
      </w:r>
      <w:r w:rsidRPr="00E24D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E24DE9" w:rsidRDefault="00E24DE9" w:rsidP="00E24DE9">
      <w:pPr>
        <w:pStyle w:val="KeepWithNext"/>
        <w:rPr>
          <w:rtl/>
          <w:lang w:val="en-GB"/>
        </w:rPr>
      </w:pPr>
    </w:p>
    <w:p w:rsidR="00E24DE9" w:rsidRDefault="00E24DE9" w:rsidP="00E24D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הממוצע הוא 70%. </w:t>
      </w:r>
      <w:bookmarkStart w:id="238" w:name="_ETM_Q1_2723163"/>
      <w:bookmarkStart w:id="239" w:name="_ETM_Q1_2724066"/>
      <w:bookmarkEnd w:id="238"/>
      <w:bookmarkEnd w:id="239"/>
    </w:p>
    <w:p w:rsidR="00E24DE9" w:rsidRPr="00E24DE9" w:rsidRDefault="00E24DE9" w:rsidP="00E24DE9">
      <w:pPr>
        <w:rPr>
          <w:rtl/>
          <w:lang w:val="en-GB"/>
        </w:rPr>
      </w:pPr>
      <w:bookmarkStart w:id="240" w:name="_ETM_Q1_2724120"/>
      <w:bookmarkEnd w:id="240"/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41" w:name="_ETM_Q1_2712052"/>
      <w:bookmarkStart w:id="242" w:name="_ETM_Q1_2712111"/>
      <w:bookmarkStart w:id="243" w:name="ET_speaker_5771_14"/>
      <w:bookmarkEnd w:id="241"/>
      <w:bookmarkEnd w:id="242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E296E" w:rsidP="00AD11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70% משלמים </w:t>
      </w:r>
      <w:r w:rsidR="0099147C">
        <w:rPr>
          <w:rFonts w:hint="cs"/>
          <w:rtl/>
          <w:lang w:val="en-GB" w:eastAsia="he-IL"/>
        </w:rPr>
        <w:t>אחרי הפנייה הראשונה שנעשית בדואר רגיל, א</w:t>
      </w:r>
      <w:r>
        <w:rPr>
          <w:rFonts w:hint="cs"/>
          <w:rtl/>
          <w:lang w:val="en-GB" w:eastAsia="he-IL"/>
        </w:rPr>
        <w:t>ני מציע להש</w:t>
      </w:r>
      <w:r w:rsidR="00127F6C">
        <w:rPr>
          <w:rFonts w:hint="cs"/>
          <w:rtl/>
          <w:lang w:val="en-GB" w:eastAsia="he-IL"/>
        </w:rPr>
        <w:t>איר את הפנייה הרא</w:t>
      </w:r>
      <w:r>
        <w:rPr>
          <w:rFonts w:hint="cs"/>
          <w:rtl/>
          <w:lang w:val="en-GB" w:eastAsia="he-IL"/>
        </w:rPr>
        <w:t>ש</w:t>
      </w:r>
      <w:r w:rsidR="00127F6C">
        <w:rPr>
          <w:rFonts w:hint="cs"/>
          <w:rtl/>
          <w:lang w:val="en-GB" w:eastAsia="he-IL"/>
        </w:rPr>
        <w:t xml:space="preserve">ונה בדואר </w:t>
      </w:r>
      <w:r>
        <w:rPr>
          <w:rFonts w:hint="cs"/>
          <w:rtl/>
          <w:lang w:val="en-GB" w:eastAsia="he-IL"/>
        </w:rPr>
        <w:t>ר</w:t>
      </w:r>
      <w:r w:rsidR="00127F6C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יל. </w:t>
      </w:r>
    </w:p>
    <w:p w:rsidR="005E296E" w:rsidRDefault="005E296E" w:rsidP="00127F6C">
      <w:pPr>
        <w:ind w:firstLine="0"/>
        <w:rPr>
          <w:rtl/>
          <w:lang w:val="en-GB" w:eastAsia="he-IL"/>
        </w:rPr>
      </w:pPr>
    </w:p>
    <w:p w:rsidR="00127F6C" w:rsidRDefault="00127F6C" w:rsidP="00127F6C">
      <w:pPr>
        <w:pStyle w:val="af6"/>
        <w:keepNext/>
        <w:rPr>
          <w:rtl/>
          <w:lang w:val="en-GB"/>
        </w:rPr>
      </w:pPr>
      <w:bookmarkStart w:id="244" w:name="_ETM_Q1_2767041"/>
      <w:bookmarkStart w:id="245" w:name="_ETM_Q1_2767093"/>
      <w:bookmarkStart w:id="246" w:name="_ETM_Q1_2768885"/>
      <w:bookmarkStart w:id="247" w:name="ET_yor_5854_96"/>
      <w:bookmarkEnd w:id="244"/>
      <w:bookmarkEnd w:id="245"/>
      <w:bookmarkEnd w:id="246"/>
      <w:r w:rsidRPr="00127F6C">
        <w:rPr>
          <w:rStyle w:val="TagStyle"/>
          <w:rtl/>
        </w:rPr>
        <w:t xml:space="preserve"> &lt;&lt; </w:t>
      </w:r>
      <w:proofErr w:type="spellStart"/>
      <w:r w:rsidRPr="00127F6C">
        <w:rPr>
          <w:rStyle w:val="TagStyle"/>
          <w:rtl/>
        </w:rPr>
        <w:t>יור</w:t>
      </w:r>
      <w:proofErr w:type="spellEnd"/>
      <w:r w:rsidRPr="00127F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27F6C">
        <w:rPr>
          <w:rStyle w:val="TagStyle"/>
          <w:rtl/>
        </w:rPr>
        <w:t xml:space="preserve"> &lt;&lt; </w:t>
      </w:r>
      <w:proofErr w:type="spellStart"/>
      <w:r w:rsidRPr="00127F6C">
        <w:rPr>
          <w:rStyle w:val="TagStyle"/>
          <w:rtl/>
        </w:rPr>
        <w:t>יור</w:t>
      </w:r>
      <w:proofErr w:type="spellEnd"/>
      <w:r w:rsidRPr="00127F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"/>
    </w:p>
    <w:p w:rsidR="00127F6C" w:rsidRDefault="00127F6C" w:rsidP="00127F6C">
      <w:pPr>
        <w:pStyle w:val="KeepWithNext"/>
        <w:rPr>
          <w:rtl/>
          <w:lang w:val="en-GB" w:eastAsia="he-IL"/>
        </w:rPr>
      </w:pPr>
    </w:p>
    <w:p w:rsidR="005E296E" w:rsidRDefault="00127F6C" w:rsidP="005E296E">
      <w:pPr>
        <w:rPr>
          <w:rtl/>
          <w:lang w:val="en-GB" w:eastAsia="he-IL"/>
        </w:rPr>
      </w:pPr>
      <w:bookmarkStart w:id="248" w:name="_ETM_Q1_2769542"/>
      <w:bookmarkStart w:id="249" w:name="_ETM_Q1_2769574"/>
      <w:bookmarkEnd w:id="248"/>
      <w:bookmarkEnd w:id="249"/>
      <w:r>
        <w:rPr>
          <w:rFonts w:hint="cs"/>
          <w:rtl/>
          <w:lang w:val="en-GB" w:eastAsia="he-IL"/>
        </w:rPr>
        <w:t xml:space="preserve">במקום דואר </w:t>
      </w:r>
      <w:r w:rsidR="005E296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ש</w:t>
      </w:r>
      <w:r w:rsidR="005E296E">
        <w:rPr>
          <w:rFonts w:hint="cs"/>
          <w:rtl/>
          <w:lang w:val="en-GB" w:eastAsia="he-IL"/>
        </w:rPr>
        <w:t>ום?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50" w:name="ET_speaker_5771_15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2D557B" w:rsidP="002D55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דואר רשום. ה</w:t>
      </w:r>
      <w:r w:rsidR="005E296E">
        <w:rPr>
          <w:rFonts w:hint="cs"/>
          <w:rtl/>
          <w:lang w:val="en-GB" w:eastAsia="he-IL"/>
        </w:rPr>
        <w:t>פנייה השנייה,</w:t>
      </w:r>
      <w:r w:rsidR="00593F1F">
        <w:rPr>
          <w:rFonts w:hint="cs"/>
          <w:rtl/>
          <w:lang w:val="en-GB" w:eastAsia="he-IL"/>
        </w:rPr>
        <w:t xml:space="preserve"> שהיא דרישה לפני נקיטת אמצעי אכיפה, אנחנו רוצי</w:t>
      </w:r>
      <w:r>
        <w:rPr>
          <w:rFonts w:hint="cs"/>
          <w:rtl/>
          <w:lang w:val="en-GB" w:eastAsia="he-IL"/>
        </w:rPr>
        <w:t>ם שת</w:t>
      </w:r>
      <w:r w:rsidR="005E296E">
        <w:rPr>
          <w:rFonts w:hint="cs"/>
          <w:rtl/>
          <w:lang w:val="en-GB" w:eastAsia="he-IL"/>
        </w:rPr>
        <w:t>ה</w:t>
      </w:r>
      <w:r w:rsidR="00593F1F">
        <w:rPr>
          <w:rFonts w:hint="cs"/>
          <w:rtl/>
          <w:lang w:val="en-GB" w:eastAsia="he-IL"/>
        </w:rPr>
        <w:t xml:space="preserve">יה </w:t>
      </w:r>
      <w:r>
        <w:rPr>
          <w:rFonts w:hint="cs"/>
          <w:rtl/>
          <w:lang w:val="en-GB" w:eastAsia="he-IL"/>
        </w:rPr>
        <w:t>ב</w:t>
      </w:r>
      <w:r w:rsidR="005E296E">
        <w:rPr>
          <w:rFonts w:hint="cs"/>
          <w:rtl/>
          <w:lang w:val="en-GB" w:eastAsia="he-IL"/>
        </w:rPr>
        <w:t>דואר רשום</w:t>
      </w:r>
      <w:r>
        <w:rPr>
          <w:rFonts w:hint="cs"/>
          <w:rtl/>
          <w:lang w:val="en-GB" w:eastAsia="he-IL"/>
        </w:rPr>
        <w:t xml:space="preserve">. </w:t>
      </w:r>
      <w:r w:rsidR="005E296E">
        <w:rPr>
          <w:rFonts w:hint="cs"/>
          <w:rtl/>
          <w:lang w:val="en-GB" w:eastAsia="he-IL"/>
        </w:rPr>
        <w:t xml:space="preserve">הערך של דואר </w:t>
      </w:r>
      <w:r>
        <w:rPr>
          <w:rFonts w:hint="cs"/>
          <w:rtl/>
          <w:lang w:val="en-GB" w:eastAsia="he-IL"/>
        </w:rPr>
        <w:t>ר</w:t>
      </w:r>
      <w:r w:rsidR="005E296E">
        <w:rPr>
          <w:rFonts w:hint="cs"/>
          <w:rtl/>
          <w:lang w:val="en-GB" w:eastAsia="he-IL"/>
        </w:rPr>
        <w:t>שום זה ש</w:t>
      </w:r>
      <w:r>
        <w:rPr>
          <w:rFonts w:hint="cs"/>
          <w:rtl/>
          <w:lang w:val="en-GB" w:eastAsia="he-IL"/>
        </w:rPr>
        <w:t>דופקים לאדם בדלת וה</w:t>
      </w:r>
      <w:r w:rsidR="005E296E">
        <w:rPr>
          <w:rFonts w:hint="cs"/>
          <w:rtl/>
          <w:lang w:val="en-GB" w:eastAsia="he-IL"/>
        </w:rPr>
        <w:t>וא צריך לחת</w:t>
      </w:r>
      <w:r>
        <w:rPr>
          <w:rFonts w:hint="cs"/>
          <w:rtl/>
          <w:lang w:val="en-GB" w:eastAsia="he-IL"/>
        </w:rPr>
        <w:t xml:space="preserve">ום. </w:t>
      </w:r>
      <w:r w:rsidR="005E296E">
        <w:rPr>
          <w:rFonts w:hint="cs"/>
          <w:rtl/>
          <w:lang w:val="en-GB" w:eastAsia="he-IL"/>
        </w:rPr>
        <w:t xml:space="preserve"> </w:t>
      </w:r>
    </w:p>
    <w:p w:rsidR="002D557B" w:rsidRDefault="002D557B" w:rsidP="002D557B">
      <w:pPr>
        <w:ind w:firstLine="0"/>
        <w:rPr>
          <w:rtl/>
          <w:lang w:val="en-GB" w:eastAsia="he-IL"/>
        </w:rPr>
      </w:pPr>
    </w:p>
    <w:p w:rsidR="002D557B" w:rsidRDefault="002D557B" w:rsidP="002D557B">
      <w:pPr>
        <w:pStyle w:val="af6"/>
        <w:keepNext/>
        <w:rPr>
          <w:rtl/>
          <w:lang w:val="en-GB"/>
        </w:rPr>
      </w:pPr>
      <w:bookmarkStart w:id="251" w:name="ET_yor_5854_97"/>
      <w:r w:rsidRPr="002D557B">
        <w:rPr>
          <w:rStyle w:val="TagStyle"/>
          <w:rtl/>
        </w:rPr>
        <w:t xml:space="preserve"> &lt;&lt; </w:t>
      </w:r>
      <w:proofErr w:type="spellStart"/>
      <w:r w:rsidRPr="002D557B">
        <w:rPr>
          <w:rStyle w:val="TagStyle"/>
          <w:rtl/>
        </w:rPr>
        <w:t>יור</w:t>
      </w:r>
      <w:proofErr w:type="spellEnd"/>
      <w:r w:rsidRPr="002D55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D557B">
        <w:rPr>
          <w:rStyle w:val="TagStyle"/>
          <w:rtl/>
        </w:rPr>
        <w:t xml:space="preserve"> &lt;&lt; </w:t>
      </w:r>
      <w:proofErr w:type="spellStart"/>
      <w:r w:rsidRPr="002D557B">
        <w:rPr>
          <w:rStyle w:val="TagStyle"/>
          <w:rtl/>
        </w:rPr>
        <w:t>יור</w:t>
      </w:r>
      <w:proofErr w:type="spellEnd"/>
      <w:r w:rsidRPr="002D55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1"/>
    </w:p>
    <w:p w:rsidR="002D557B" w:rsidRDefault="002D557B" w:rsidP="002D557B">
      <w:pPr>
        <w:pStyle w:val="KeepWithNext"/>
        <w:rPr>
          <w:rtl/>
          <w:lang w:val="en-GB" w:eastAsia="he-IL"/>
        </w:rPr>
      </w:pPr>
    </w:p>
    <w:p w:rsidR="005E296E" w:rsidRDefault="005E296E" w:rsidP="002D55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</w:t>
      </w:r>
      <w:r w:rsidR="002D557B">
        <w:rPr>
          <w:rFonts w:hint="cs"/>
          <w:rtl/>
          <w:lang w:val="en-GB" w:eastAsia="he-IL"/>
        </w:rPr>
        <w:t xml:space="preserve">א יודע על איזה ישוב אתה </w:t>
      </w:r>
      <w:bookmarkStart w:id="252" w:name="_ETM_Q1_2827443"/>
      <w:bookmarkEnd w:id="252"/>
      <w:r w:rsidR="002D557B">
        <w:rPr>
          <w:rFonts w:hint="cs"/>
          <w:rtl/>
          <w:lang w:val="en-GB" w:eastAsia="he-IL"/>
        </w:rPr>
        <w:t xml:space="preserve">מדבר. </w:t>
      </w:r>
      <w:r>
        <w:rPr>
          <w:rFonts w:hint="cs"/>
          <w:rtl/>
          <w:lang w:val="en-GB" w:eastAsia="he-IL"/>
        </w:rPr>
        <w:t xml:space="preserve">אני מקבל מהדואר פתק </w:t>
      </w:r>
      <w:r w:rsidR="002D557B">
        <w:rPr>
          <w:rFonts w:hint="cs"/>
          <w:rtl/>
          <w:lang w:val="en-GB" w:eastAsia="he-IL"/>
        </w:rPr>
        <w:t>על כך שיש לי דואר רשום ש</w:t>
      </w:r>
      <w:r>
        <w:rPr>
          <w:rFonts w:hint="cs"/>
          <w:rtl/>
          <w:lang w:val="en-GB" w:eastAsia="he-IL"/>
        </w:rPr>
        <w:t xml:space="preserve">אני </w:t>
      </w:r>
      <w:r w:rsidR="002D557B">
        <w:rPr>
          <w:rFonts w:hint="cs"/>
          <w:rtl/>
          <w:lang w:val="en-GB" w:eastAsia="he-IL"/>
        </w:rPr>
        <w:t xml:space="preserve">צריך ללכת כדי לקבל אותו. זה </w:t>
      </w:r>
      <w:r>
        <w:rPr>
          <w:rFonts w:hint="cs"/>
          <w:rtl/>
          <w:lang w:val="en-GB" w:eastAsia="he-IL"/>
        </w:rPr>
        <w:t>ה</w:t>
      </w:r>
      <w:r w:rsidR="002D557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הליך אצלי</w:t>
      </w:r>
      <w:r w:rsidR="002D557B">
        <w:rPr>
          <w:rFonts w:hint="cs"/>
          <w:rtl/>
          <w:lang w:val="en-GB" w:eastAsia="he-IL"/>
        </w:rPr>
        <w:t>.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53" w:name="ET_speaker_5771_17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E296E" w:rsidP="005429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דואר רשום עם אישור מסירה. אני רוצה </w:t>
      </w:r>
      <w:r w:rsidR="00944A99">
        <w:rPr>
          <w:rFonts w:hint="cs"/>
          <w:rtl/>
          <w:lang w:val="en-GB" w:eastAsia="he-IL"/>
        </w:rPr>
        <w:t xml:space="preserve">שיוגדר </w:t>
      </w:r>
      <w:bookmarkStart w:id="254" w:name="_ETM_Q1_2847632"/>
      <w:bookmarkEnd w:id="254"/>
      <w:r w:rsidR="00944A99">
        <w:rPr>
          <w:rFonts w:hint="cs"/>
          <w:rtl/>
          <w:lang w:val="en-GB" w:eastAsia="he-IL"/>
        </w:rPr>
        <w:t xml:space="preserve">בחוק למה אנחנו מתכוונים באישור מסירה, כדי שלא ייווצר מצב שבו אדם מקבל דואר רשום אבל </w:t>
      </w:r>
      <w:bookmarkStart w:id="255" w:name="_ETM_Q1_2856895"/>
      <w:bookmarkEnd w:id="255"/>
      <w:r>
        <w:rPr>
          <w:rFonts w:hint="cs"/>
          <w:rtl/>
          <w:lang w:val="en-GB" w:eastAsia="he-IL"/>
        </w:rPr>
        <w:t>מסרב ל</w:t>
      </w:r>
      <w:r w:rsidR="00944A99">
        <w:rPr>
          <w:rFonts w:hint="cs"/>
          <w:rtl/>
          <w:lang w:val="en-GB" w:eastAsia="he-IL"/>
        </w:rPr>
        <w:t xml:space="preserve">הגיע על מנת לקבל אותו. יש אנשים רבים במדינה הזאת שמקבלים דואר </w:t>
      </w:r>
      <w:bookmarkStart w:id="256" w:name="_ETM_Q1_2861085"/>
      <w:bookmarkEnd w:id="256"/>
      <w:r w:rsidR="00944A99">
        <w:rPr>
          <w:rFonts w:hint="cs"/>
          <w:rtl/>
          <w:lang w:val="en-GB" w:eastAsia="he-IL"/>
        </w:rPr>
        <w:t>רשום</w:t>
      </w:r>
      <w:r w:rsidR="00496A7E">
        <w:rPr>
          <w:rFonts w:hint="cs"/>
          <w:rtl/>
          <w:lang w:val="en-GB" w:eastAsia="he-IL"/>
        </w:rPr>
        <w:t xml:space="preserve"> </w:t>
      </w:r>
      <w:r w:rsidR="00542968">
        <w:rPr>
          <w:rFonts w:hint="cs"/>
          <w:rtl/>
          <w:lang w:val="en-GB" w:eastAsia="he-IL"/>
        </w:rPr>
        <w:t>ו</w:t>
      </w:r>
      <w:r w:rsidR="00496A7E">
        <w:rPr>
          <w:rFonts w:hint="cs"/>
          <w:rtl/>
          <w:lang w:val="en-GB" w:eastAsia="he-IL"/>
        </w:rPr>
        <w:t xml:space="preserve">לא </w:t>
      </w:r>
      <w:r w:rsidR="00542968">
        <w:rPr>
          <w:rFonts w:hint="cs"/>
          <w:rtl/>
          <w:lang w:val="en-GB" w:eastAsia="he-IL"/>
        </w:rPr>
        <w:t xml:space="preserve">הולכים לקחת </w:t>
      </w:r>
      <w:r w:rsidR="00496A7E">
        <w:rPr>
          <w:rFonts w:hint="cs"/>
          <w:rtl/>
          <w:lang w:val="en-GB" w:eastAsia="he-IL"/>
        </w:rPr>
        <w:t>אותו.</w:t>
      </w:r>
    </w:p>
    <w:p w:rsidR="005E296E" w:rsidRDefault="005E296E" w:rsidP="005E296E">
      <w:pPr>
        <w:rPr>
          <w:rtl/>
          <w:lang w:val="en-GB" w:eastAsia="he-IL"/>
        </w:rPr>
      </w:pPr>
    </w:p>
    <w:p w:rsidR="00496A7E" w:rsidRDefault="00496A7E" w:rsidP="00496A7E">
      <w:pPr>
        <w:ind w:firstLine="0"/>
        <w:rPr>
          <w:rtl/>
          <w:lang w:val="en-GB" w:eastAsia="he-IL"/>
        </w:rPr>
      </w:pPr>
      <w:bookmarkStart w:id="257" w:name="_ETM_Q1_2861909"/>
      <w:bookmarkEnd w:id="257"/>
    </w:p>
    <w:p w:rsidR="00496A7E" w:rsidRDefault="00496A7E" w:rsidP="00496A7E">
      <w:pPr>
        <w:pStyle w:val="af6"/>
        <w:keepNext/>
        <w:rPr>
          <w:rtl/>
          <w:lang w:val="en-GB"/>
        </w:rPr>
      </w:pPr>
      <w:bookmarkStart w:id="258" w:name="ET_yor_5854_98"/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8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5E296E" w:rsidRDefault="00496A7E" w:rsidP="00542968">
      <w:pPr>
        <w:rPr>
          <w:rtl/>
          <w:lang w:val="en-GB" w:eastAsia="he-IL"/>
        </w:rPr>
      </w:pPr>
      <w:bookmarkStart w:id="259" w:name="_ETM_Q1_2862642"/>
      <w:bookmarkStart w:id="260" w:name="_ETM_Q1_2862691"/>
      <w:bookmarkEnd w:id="259"/>
      <w:bookmarkEnd w:id="260"/>
      <w:r>
        <w:rPr>
          <w:rFonts w:hint="cs"/>
          <w:rtl/>
          <w:lang w:val="en-GB" w:eastAsia="he-IL"/>
        </w:rPr>
        <w:t xml:space="preserve">כי </w:t>
      </w:r>
      <w:r w:rsidR="005E296E">
        <w:rPr>
          <w:rFonts w:hint="cs"/>
          <w:rtl/>
          <w:lang w:val="en-GB" w:eastAsia="he-IL"/>
        </w:rPr>
        <w:t xml:space="preserve">הם מפחדים מהדואר, </w:t>
      </w:r>
      <w:r>
        <w:rPr>
          <w:rFonts w:hint="cs"/>
          <w:rtl/>
          <w:lang w:val="en-GB" w:eastAsia="he-IL"/>
        </w:rPr>
        <w:t xml:space="preserve">כי </w:t>
      </w:r>
      <w:r w:rsidR="005E296E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יודעים שכנראה </w:t>
      </w:r>
      <w:r w:rsidR="00542968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בא ממערכת </w:t>
      </w:r>
      <w:bookmarkStart w:id="261" w:name="_ETM_Q1_2866516"/>
      <w:bookmarkEnd w:id="261"/>
      <w:r>
        <w:rPr>
          <w:rFonts w:hint="cs"/>
          <w:rtl/>
          <w:lang w:val="en-GB" w:eastAsia="he-IL"/>
        </w:rPr>
        <w:t>האכיפה.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62" w:name="ET_speaker_5771_18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42968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</w:t>
      </w:r>
      <w:r w:rsidR="00496A7E">
        <w:rPr>
          <w:rFonts w:hint="cs"/>
          <w:rtl/>
          <w:lang w:val="en-GB" w:eastAsia="he-IL"/>
        </w:rPr>
        <w:t xml:space="preserve">לכן הם לא הולכים לקחת. </w:t>
      </w:r>
      <w:r w:rsidR="005E296E">
        <w:rPr>
          <w:rFonts w:hint="cs"/>
          <w:rtl/>
          <w:lang w:val="en-GB" w:eastAsia="he-IL"/>
        </w:rPr>
        <w:t xml:space="preserve"> </w:t>
      </w:r>
    </w:p>
    <w:p w:rsidR="005E296E" w:rsidRDefault="005E296E" w:rsidP="005E296E">
      <w:pPr>
        <w:rPr>
          <w:rtl/>
          <w:lang w:val="en-GB" w:eastAsia="he-IL"/>
        </w:rPr>
      </w:pPr>
    </w:p>
    <w:p w:rsidR="00496A7E" w:rsidRDefault="00496A7E" w:rsidP="00496A7E">
      <w:pPr>
        <w:pStyle w:val="af6"/>
        <w:keepNext/>
        <w:rPr>
          <w:rtl/>
          <w:lang w:val="en-GB"/>
        </w:rPr>
      </w:pPr>
      <w:bookmarkStart w:id="263" w:name="ET_yor_5854_99"/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5E296E" w:rsidRDefault="005E296E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הם?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64" w:name="ET_speaker_5771_19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E296E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הרבה. </w:t>
      </w:r>
    </w:p>
    <w:p w:rsidR="005E296E" w:rsidRDefault="005E296E" w:rsidP="005E296E">
      <w:pPr>
        <w:rPr>
          <w:rtl/>
          <w:lang w:val="en-GB" w:eastAsia="he-IL"/>
        </w:rPr>
      </w:pPr>
    </w:p>
    <w:p w:rsidR="00496A7E" w:rsidRDefault="00496A7E" w:rsidP="00496A7E">
      <w:pPr>
        <w:pStyle w:val="af6"/>
        <w:keepNext/>
        <w:rPr>
          <w:rtl/>
          <w:lang w:val="en-GB"/>
        </w:rPr>
      </w:pPr>
      <w:bookmarkStart w:id="265" w:name="_ETM_Q1_2869927"/>
      <w:bookmarkStart w:id="266" w:name="ET_yor_5854_100"/>
      <w:bookmarkEnd w:id="265"/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6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496A7E" w:rsidRDefault="00496A7E" w:rsidP="005E296E">
      <w:pPr>
        <w:rPr>
          <w:rtl/>
          <w:lang w:val="en-GB" w:eastAsia="he-IL"/>
        </w:rPr>
      </w:pPr>
      <w:bookmarkStart w:id="267" w:name="_ETM_Q1_2870530"/>
      <w:bookmarkStart w:id="268" w:name="_ETM_Q1_2870571"/>
      <w:bookmarkEnd w:id="267"/>
      <w:bookmarkEnd w:id="268"/>
      <w:r>
        <w:rPr>
          <w:rFonts w:hint="cs"/>
          <w:rtl/>
          <w:lang w:val="en-GB" w:eastAsia="he-IL"/>
        </w:rPr>
        <w:t>אני צ</w:t>
      </w:r>
      <w:r w:rsidR="003B586C">
        <w:rPr>
          <w:rFonts w:hint="cs"/>
          <w:rtl/>
          <w:lang w:val="en-GB" w:eastAsia="he-IL"/>
        </w:rPr>
        <w:t>ריך להעניש את כל העולם בגין אלה?</w:t>
      </w:r>
    </w:p>
    <w:p w:rsidR="00496A7E" w:rsidRDefault="00496A7E" w:rsidP="00496A7E">
      <w:pPr>
        <w:ind w:firstLine="0"/>
        <w:rPr>
          <w:rtl/>
          <w:lang w:val="en-GB" w:eastAsia="he-IL"/>
        </w:rPr>
      </w:pPr>
    </w:p>
    <w:p w:rsidR="00496A7E" w:rsidRDefault="00496A7E" w:rsidP="00496A7E">
      <w:pPr>
        <w:pStyle w:val="a4"/>
        <w:keepNext/>
        <w:rPr>
          <w:rtl/>
          <w:lang w:val="en-GB"/>
        </w:rPr>
      </w:pPr>
      <w:bookmarkStart w:id="269" w:name="ET_speaker_5771_101"/>
      <w:r w:rsidRPr="00496A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496A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5E296E" w:rsidRDefault="00496A7E" w:rsidP="003B58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"בגין אלה"? </w:t>
      </w:r>
      <w:r w:rsidR="005E296E">
        <w:rPr>
          <w:rFonts w:hint="cs"/>
          <w:rtl/>
          <w:lang w:val="en-GB" w:eastAsia="he-IL"/>
        </w:rPr>
        <w:t xml:space="preserve"> מי הם אותם </w:t>
      </w:r>
      <w:r w:rsidR="003B586C">
        <w:rPr>
          <w:rFonts w:hint="cs"/>
          <w:rtl/>
          <w:lang w:val="en-GB" w:eastAsia="he-IL"/>
        </w:rPr>
        <w:t>אנשים</w:t>
      </w:r>
      <w:r w:rsidR="005E296E">
        <w:rPr>
          <w:rFonts w:hint="cs"/>
          <w:rtl/>
          <w:lang w:val="en-GB" w:eastAsia="he-IL"/>
        </w:rPr>
        <w:t xml:space="preserve"> שלא משלמים? </w:t>
      </w:r>
      <w:r>
        <w:rPr>
          <w:rFonts w:hint="cs"/>
          <w:rtl/>
          <w:lang w:val="en-GB" w:eastAsia="he-IL"/>
        </w:rPr>
        <w:t xml:space="preserve">נכון, </w:t>
      </w:r>
      <w:r w:rsidR="005E296E">
        <w:rPr>
          <w:rFonts w:hint="cs"/>
          <w:rtl/>
          <w:lang w:val="en-GB" w:eastAsia="he-IL"/>
        </w:rPr>
        <w:t>יש כאלה ש</w:t>
      </w:r>
      <w:r>
        <w:rPr>
          <w:rFonts w:hint="cs"/>
          <w:rtl/>
          <w:lang w:val="en-GB" w:eastAsia="he-IL"/>
        </w:rPr>
        <w:t>לא משלמים בגלל שהם לא יד</w:t>
      </w:r>
      <w:r w:rsidR="005E296E">
        <w:rPr>
          <w:rFonts w:hint="cs"/>
          <w:rtl/>
          <w:lang w:val="en-GB" w:eastAsia="he-IL"/>
        </w:rPr>
        <w:t>עו, אבל יש גם כאלה שלא ידעו בכוונה, שלא רוצים לדעת, שלא הולכים לקחת</w:t>
      </w:r>
      <w:r>
        <w:rPr>
          <w:rFonts w:hint="cs"/>
          <w:rtl/>
          <w:lang w:val="en-GB" w:eastAsia="he-IL"/>
        </w:rPr>
        <w:t xml:space="preserve"> את הדואר הרשום </w:t>
      </w:r>
      <w:bookmarkStart w:id="270" w:name="_ETM_Q1_2891159"/>
      <w:bookmarkEnd w:id="270"/>
      <w:r>
        <w:rPr>
          <w:rFonts w:hint="cs"/>
          <w:rtl/>
          <w:lang w:val="en-GB" w:eastAsia="he-IL"/>
        </w:rPr>
        <w:t xml:space="preserve">כי </w:t>
      </w:r>
      <w:r w:rsidR="0059705B">
        <w:rPr>
          <w:rFonts w:hint="cs"/>
          <w:rtl/>
          <w:lang w:val="en-GB" w:eastAsia="he-IL"/>
        </w:rPr>
        <w:t>הם יודעים ש</w:t>
      </w:r>
      <w:r>
        <w:rPr>
          <w:rFonts w:hint="cs"/>
          <w:rtl/>
          <w:lang w:val="en-GB" w:eastAsia="he-IL"/>
        </w:rPr>
        <w:t xml:space="preserve">זה מהרשויות. </w:t>
      </w:r>
      <w:r w:rsidR="005E296E">
        <w:rPr>
          <w:rFonts w:hint="cs"/>
          <w:rtl/>
          <w:lang w:val="en-GB" w:eastAsia="he-IL"/>
        </w:rPr>
        <w:t xml:space="preserve"> </w:t>
      </w:r>
    </w:p>
    <w:p w:rsidR="005E296E" w:rsidRDefault="005E296E" w:rsidP="005E296E">
      <w:pPr>
        <w:ind w:firstLine="0"/>
        <w:rPr>
          <w:rtl/>
          <w:lang w:val="en-GB" w:eastAsia="he-IL"/>
        </w:rPr>
      </w:pPr>
    </w:p>
    <w:p w:rsidR="00496A7E" w:rsidRDefault="00496A7E" w:rsidP="00496A7E">
      <w:pPr>
        <w:pStyle w:val="af9"/>
        <w:keepNext/>
        <w:rPr>
          <w:rtl/>
          <w:lang w:val="en-GB" w:eastAsia="he-IL"/>
        </w:rPr>
      </w:pPr>
      <w:bookmarkStart w:id="271" w:name="ET_guest_תומר_ביטון_102"/>
      <w:r w:rsidRPr="00496A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496A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1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496A7E" w:rsidRPr="00496A7E" w:rsidRDefault="00496A7E" w:rsidP="00496A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מישהו שגר בבית ולא יודע </w:t>
      </w:r>
      <w:bookmarkStart w:id="272" w:name="_ETM_Q1_2902381"/>
      <w:bookmarkEnd w:id="272"/>
      <w:r>
        <w:rPr>
          <w:rFonts w:hint="cs"/>
          <w:rtl/>
          <w:lang w:val="en-GB" w:eastAsia="he-IL"/>
        </w:rPr>
        <w:t>שהוא צריך לשלם ארנונה?</w:t>
      </w:r>
    </w:p>
    <w:p w:rsidR="005E296E" w:rsidRDefault="005E296E" w:rsidP="005E296E">
      <w:pPr>
        <w:ind w:firstLine="0"/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73" w:name="ET_speaker_5771_20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E296E" w:rsidP="00CE5B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לזקק בחוק מה הוא אותו אישור מסירה</w:t>
      </w:r>
      <w:r w:rsidR="00CE5B6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5E296E" w:rsidRDefault="005E296E" w:rsidP="005E296E">
      <w:pPr>
        <w:rPr>
          <w:rtl/>
          <w:lang w:val="en-GB" w:eastAsia="he-IL"/>
        </w:rPr>
      </w:pPr>
    </w:p>
    <w:p w:rsidR="00496A7E" w:rsidRDefault="00496A7E" w:rsidP="00496A7E">
      <w:pPr>
        <w:pStyle w:val="af6"/>
        <w:keepNext/>
        <w:rPr>
          <w:rtl/>
          <w:lang w:val="en-GB"/>
        </w:rPr>
      </w:pPr>
      <w:bookmarkStart w:id="274" w:name="_ETM_Q1_2923270"/>
      <w:bookmarkStart w:id="275" w:name="ET_yor_5854_103"/>
      <w:bookmarkEnd w:id="274"/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96A7E">
        <w:rPr>
          <w:rStyle w:val="TagStyle"/>
          <w:rtl/>
        </w:rPr>
        <w:t xml:space="preserve"> &lt;&lt; </w:t>
      </w:r>
      <w:proofErr w:type="spellStart"/>
      <w:r w:rsidRPr="00496A7E">
        <w:rPr>
          <w:rStyle w:val="TagStyle"/>
          <w:rtl/>
        </w:rPr>
        <w:t>יור</w:t>
      </w:r>
      <w:proofErr w:type="spellEnd"/>
      <w:r w:rsidRPr="00496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5"/>
    </w:p>
    <w:p w:rsidR="00496A7E" w:rsidRDefault="00496A7E" w:rsidP="00496A7E">
      <w:pPr>
        <w:pStyle w:val="KeepWithNext"/>
        <w:rPr>
          <w:rtl/>
          <w:lang w:val="en-GB" w:eastAsia="he-IL"/>
        </w:rPr>
      </w:pPr>
    </w:p>
    <w:p w:rsidR="005E296E" w:rsidRDefault="005E296E" w:rsidP="00F77069">
      <w:pPr>
        <w:rPr>
          <w:rtl/>
          <w:lang w:val="en-GB" w:eastAsia="he-IL"/>
        </w:rPr>
      </w:pPr>
      <w:bookmarkStart w:id="276" w:name="_ETM_Q1_2923922"/>
      <w:bookmarkStart w:id="277" w:name="_ETM_Q1_2923961"/>
      <w:bookmarkEnd w:id="276"/>
      <w:bookmarkEnd w:id="277"/>
      <w:r>
        <w:rPr>
          <w:rFonts w:hint="cs"/>
          <w:rtl/>
          <w:lang w:val="en-GB" w:eastAsia="he-IL"/>
        </w:rPr>
        <w:t xml:space="preserve">אתה מציע </w:t>
      </w:r>
      <w:r w:rsidR="00CE5B6A">
        <w:rPr>
          <w:rFonts w:hint="cs"/>
          <w:rtl/>
          <w:lang w:val="en-GB" w:eastAsia="he-IL"/>
        </w:rPr>
        <w:t xml:space="preserve">שאת ההודעה </w:t>
      </w:r>
      <w:r>
        <w:rPr>
          <w:rFonts w:hint="cs"/>
          <w:rtl/>
          <w:lang w:val="en-GB" w:eastAsia="he-IL"/>
        </w:rPr>
        <w:t xml:space="preserve">הראשונה </w:t>
      </w:r>
      <w:r w:rsidR="00CE5B6A">
        <w:rPr>
          <w:rFonts w:hint="cs"/>
          <w:rtl/>
          <w:lang w:val="en-GB" w:eastAsia="he-IL"/>
        </w:rPr>
        <w:t>כולם יקבלו בדואר רגיל</w:t>
      </w:r>
      <w:r w:rsidR="0059705B">
        <w:rPr>
          <w:rFonts w:hint="cs"/>
          <w:rtl/>
          <w:lang w:val="en-GB" w:eastAsia="he-IL"/>
        </w:rPr>
        <w:t>,</w:t>
      </w:r>
      <w:r w:rsidR="00F77069">
        <w:rPr>
          <w:rFonts w:hint="cs"/>
          <w:rtl/>
          <w:lang w:val="en-GB" w:eastAsia="he-IL"/>
        </w:rPr>
        <w:t xml:space="preserve"> כאשר </w:t>
      </w:r>
      <w:r w:rsidR="00CE5B6A">
        <w:rPr>
          <w:rFonts w:hint="cs"/>
          <w:rtl/>
          <w:lang w:val="en-GB" w:eastAsia="he-IL"/>
        </w:rPr>
        <w:t>את ההודעה השנייה אלה שהסכימו לקבל באמצעות הטלפון יקבלו לטלפון</w:t>
      </w:r>
      <w:r w:rsidR="0059705B">
        <w:rPr>
          <w:rFonts w:hint="cs"/>
          <w:rtl/>
          <w:lang w:val="en-GB" w:eastAsia="he-IL"/>
        </w:rPr>
        <w:t xml:space="preserve">, </w:t>
      </w:r>
      <w:r w:rsidR="00CE5B6A">
        <w:rPr>
          <w:rFonts w:hint="cs"/>
          <w:rtl/>
          <w:lang w:val="en-GB" w:eastAsia="he-IL"/>
        </w:rPr>
        <w:t xml:space="preserve">אלה שלא </w:t>
      </w:r>
      <w:bookmarkStart w:id="278" w:name="_ETM_Q1_2978750"/>
      <w:bookmarkEnd w:id="278"/>
      <w:r w:rsidR="00CE5B6A">
        <w:rPr>
          <w:rFonts w:hint="cs"/>
          <w:rtl/>
          <w:lang w:val="en-GB" w:eastAsia="he-IL"/>
        </w:rPr>
        <w:t>הסכימו</w:t>
      </w:r>
      <w:r w:rsidR="00F77069">
        <w:rPr>
          <w:rFonts w:hint="cs"/>
          <w:rtl/>
          <w:lang w:val="en-GB" w:eastAsia="he-IL"/>
        </w:rPr>
        <w:t xml:space="preserve"> -</w:t>
      </w:r>
      <w:r w:rsidR="00CE5B6A">
        <w:rPr>
          <w:rFonts w:hint="cs"/>
          <w:rtl/>
          <w:lang w:val="en-GB" w:eastAsia="he-IL"/>
        </w:rPr>
        <w:t xml:space="preserve"> בדואר רשום. </w:t>
      </w:r>
    </w:p>
    <w:p w:rsidR="005E296E" w:rsidRDefault="005E296E" w:rsidP="005E296E">
      <w:pPr>
        <w:rPr>
          <w:rtl/>
          <w:lang w:val="en-GB" w:eastAsia="he-IL"/>
        </w:rPr>
      </w:pPr>
    </w:p>
    <w:p w:rsidR="005E296E" w:rsidRDefault="005E296E" w:rsidP="005E296E">
      <w:pPr>
        <w:pStyle w:val="a4"/>
        <w:keepNext/>
        <w:rPr>
          <w:rtl/>
          <w:lang w:val="en-GB"/>
        </w:rPr>
      </w:pPr>
      <w:bookmarkStart w:id="279" w:name="ET_speaker_5771_21"/>
      <w:r w:rsidRPr="005E2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E2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5E296E" w:rsidRDefault="005E296E" w:rsidP="005E296E">
      <w:pPr>
        <w:pStyle w:val="KeepWithNext"/>
        <w:rPr>
          <w:rtl/>
          <w:lang w:val="en-GB" w:eastAsia="he-IL"/>
        </w:rPr>
      </w:pPr>
    </w:p>
    <w:p w:rsidR="005E296E" w:rsidRDefault="005E296E" w:rsidP="005E2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ש</w:t>
      </w:r>
      <w:r w:rsidR="00CE5B6A">
        <w:rPr>
          <w:rFonts w:hint="cs"/>
          <w:rtl/>
          <w:lang w:val="en-GB" w:eastAsia="he-IL"/>
        </w:rPr>
        <w:t xml:space="preserve">גם את ההודעה הראשונה ניתן יהיה לשלוח בטלפון למי שנתן את הטלפון. </w:t>
      </w:r>
    </w:p>
    <w:p w:rsidR="005E296E" w:rsidRDefault="005E296E" w:rsidP="005E296E">
      <w:pPr>
        <w:rPr>
          <w:rtl/>
          <w:lang w:val="en-GB" w:eastAsia="he-IL"/>
        </w:rPr>
      </w:pPr>
    </w:p>
    <w:p w:rsidR="00852763" w:rsidRDefault="00852763" w:rsidP="00852763">
      <w:pPr>
        <w:pStyle w:val="af9"/>
        <w:keepNext/>
        <w:rPr>
          <w:rtl/>
          <w:lang w:val="en-GB" w:eastAsia="he-IL"/>
        </w:rPr>
      </w:pPr>
      <w:bookmarkStart w:id="280" w:name="_ETM_Q1_2988877"/>
      <w:bookmarkStart w:id="281" w:name="ET_guest_יאיר_הירש_104"/>
      <w:bookmarkEnd w:id="280"/>
      <w:r w:rsidRPr="00852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8527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1"/>
    </w:p>
    <w:p w:rsidR="00852763" w:rsidRDefault="00852763" w:rsidP="00852763">
      <w:pPr>
        <w:pStyle w:val="KeepWithNext"/>
        <w:rPr>
          <w:rtl/>
          <w:lang w:val="en-GB" w:eastAsia="he-IL"/>
        </w:rPr>
      </w:pPr>
    </w:p>
    <w:p w:rsidR="005E296E" w:rsidRDefault="00852763" w:rsidP="005E296E">
      <w:pPr>
        <w:rPr>
          <w:rtl/>
          <w:lang w:val="en-GB" w:eastAsia="he-IL"/>
        </w:rPr>
      </w:pPr>
      <w:bookmarkStart w:id="282" w:name="_ETM_Q1_2989315"/>
      <w:bookmarkStart w:id="283" w:name="_ETM_Q1_2989349"/>
      <w:bookmarkEnd w:id="282"/>
      <w:bookmarkEnd w:id="283"/>
      <w:r>
        <w:rPr>
          <w:rFonts w:hint="cs"/>
          <w:rtl/>
          <w:lang w:val="en-GB" w:eastAsia="he-IL"/>
        </w:rPr>
        <w:t xml:space="preserve">דואר רשום </w:t>
      </w:r>
      <w:r w:rsidR="005E296E">
        <w:rPr>
          <w:rFonts w:hint="cs"/>
          <w:rtl/>
          <w:lang w:val="en-GB" w:eastAsia="he-IL"/>
        </w:rPr>
        <w:t>בלי אישור מסירה.</w:t>
      </w:r>
    </w:p>
    <w:p w:rsidR="005E296E" w:rsidRDefault="005E296E" w:rsidP="005E296E">
      <w:pPr>
        <w:rPr>
          <w:rtl/>
          <w:lang w:val="en-GB" w:eastAsia="he-IL"/>
        </w:rPr>
      </w:pPr>
    </w:p>
    <w:p w:rsidR="00852763" w:rsidRDefault="00852763" w:rsidP="00852763">
      <w:pPr>
        <w:pStyle w:val="af6"/>
        <w:keepNext/>
        <w:rPr>
          <w:rtl/>
          <w:lang w:val="en-GB"/>
        </w:rPr>
      </w:pPr>
      <w:bookmarkStart w:id="284" w:name="_ETM_Q1_2991023"/>
      <w:bookmarkStart w:id="285" w:name="ET_yor_5854_105"/>
      <w:bookmarkEnd w:id="284"/>
      <w:r w:rsidRPr="00852763">
        <w:rPr>
          <w:rStyle w:val="TagStyle"/>
          <w:rtl/>
        </w:rPr>
        <w:t xml:space="preserve"> &lt;&lt; </w:t>
      </w:r>
      <w:proofErr w:type="spellStart"/>
      <w:r w:rsidRPr="00852763">
        <w:rPr>
          <w:rStyle w:val="TagStyle"/>
          <w:rtl/>
        </w:rPr>
        <w:t>יור</w:t>
      </w:r>
      <w:proofErr w:type="spellEnd"/>
      <w:r w:rsidRPr="0085276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52763">
        <w:rPr>
          <w:rStyle w:val="TagStyle"/>
          <w:rtl/>
        </w:rPr>
        <w:t xml:space="preserve"> &lt;&lt; </w:t>
      </w:r>
      <w:proofErr w:type="spellStart"/>
      <w:r w:rsidRPr="00852763">
        <w:rPr>
          <w:rStyle w:val="TagStyle"/>
          <w:rtl/>
        </w:rPr>
        <w:t>יור</w:t>
      </w:r>
      <w:proofErr w:type="spellEnd"/>
      <w:r w:rsidRPr="008527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5"/>
    </w:p>
    <w:p w:rsidR="00852763" w:rsidRDefault="00852763" w:rsidP="00852763">
      <w:pPr>
        <w:pStyle w:val="KeepWithNext"/>
        <w:rPr>
          <w:rtl/>
          <w:lang w:val="en-GB" w:eastAsia="he-IL"/>
        </w:rPr>
      </w:pPr>
    </w:p>
    <w:p w:rsidR="00852763" w:rsidRDefault="00852763" w:rsidP="00BF58AB">
      <w:pPr>
        <w:rPr>
          <w:rtl/>
          <w:lang w:val="en-GB" w:eastAsia="he-IL"/>
        </w:rPr>
      </w:pPr>
      <w:bookmarkStart w:id="286" w:name="_ETM_Q1_2991670"/>
      <w:bookmarkStart w:id="287" w:name="_ETM_Q1_2991704"/>
      <w:bookmarkEnd w:id="286"/>
      <w:bookmarkEnd w:id="287"/>
      <w:r>
        <w:rPr>
          <w:rFonts w:hint="cs"/>
          <w:rtl/>
          <w:lang w:val="en-GB" w:eastAsia="he-IL"/>
        </w:rPr>
        <w:t xml:space="preserve">כן, </w:t>
      </w:r>
      <w:bookmarkStart w:id="288" w:name="_ETM_Q1_2999637"/>
      <w:bookmarkEnd w:id="288"/>
      <w:r>
        <w:rPr>
          <w:rFonts w:hint="cs"/>
          <w:rtl/>
          <w:lang w:val="en-GB" w:eastAsia="he-IL"/>
        </w:rPr>
        <w:t>אתה מקבל הודעה על כך שיש לך דו</w:t>
      </w:r>
      <w:bookmarkStart w:id="289" w:name="_ETM_Q1_3003385"/>
      <w:bookmarkEnd w:id="289"/>
      <w:r w:rsidR="00AE0B1A">
        <w:rPr>
          <w:rFonts w:hint="cs"/>
          <w:rtl/>
          <w:lang w:val="en-GB" w:eastAsia="he-IL"/>
        </w:rPr>
        <w:t xml:space="preserve">אר. </w:t>
      </w:r>
      <w:r w:rsidR="00BF58AB">
        <w:rPr>
          <w:rFonts w:hint="cs"/>
          <w:rtl/>
          <w:lang w:val="en-GB" w:eastAsia="he-IL"/>
        </w:rPr>
        <w:t>איך נטפל באחוז, שניים או</w:t>
      </w:r>
      <w:r>
        <w:rPr>
          <w:rFonts w:hint="cs"/>
          <w:rtl/>
          <w:lang w:val="en-GB" w:eastAsia="he-IL"/>
        </w:rPr>
        <w:t xml:space="preserve"> ב-0.2%</w:t>
      </w:r>
      <w:r>
        <w:rPr>
          <w:rFonts w:hint="cs"/>
          <w:lang w:val="en-GB" w:eastAsia="he-IL"/>
        </w:rPr>
        <w:t xml:space="preserve"> </w:t>
      </w:r>
      <w:bookmarkStart w:id="290" w:name="_ETM_Q1_3017767"/>
      <w:bookmarkEnd w:id="290"/>
      <w:r>
        <w:rPr>
          <w:rFonts w:hint="cs"/>
          <w:rtl/>
          <w:lang w:val="en-GB" w:eastAsia="he-IL"/>
        </w:rPr>
        <w:t>שלא רוצים לשלם?</w:t>
      </w:r>
      <w:bookmarkStart w:id="291" w:name="_ETM_Q1_3021350"/>
      <w:bookmarkEnd w:id="291"/>
    </w:p>
    <w:p w:rsidR="00852763" w:rsidRDefault="00852763" w:rsidP="00852763">
      <w:pPr>
        <w:ind w:firstLine="0"/>
        <w:rPr>
          <w:rtl/>
          <w:lang w:val="en-GB" w:eastAsia="he-IL"/>
        </w:rPr>
      </w:pPr>
      <w:bookmarkStart w:id="292" w:name="_ETM_Q1_3021405"/>
      <w:bookmarkStart w:id="293" w:name="_ETM_Q1_3021684"/>
      <w:bookmarkEnd w:id="292"/>
      <w:bookmarkEnd w:id="293"/>
    </w:p>
    <w:p w:rsidR="00852763" w:rsidRDefault="00852763" w:rsidP="00852763">
      <w:pPr>
        <w:pStyle w:val="af9"/>
        <w:keepNext/>
        <w:rPr>
          <w:rtl/>
          <w:lang w:val="en-GB" w:eastAsia="he-IL"/>
        </w:rPr>
      </w:pPr>
      <w:bookmarkStart w:id="294" w:name="_ETM_Q1_3021740"/>
      <w:bookmarkStart w:id="295" w:name="_ETM_Q1_3023779"/>
      <w:bookmarkStart w:id="296" w:name="ET_guest_יאיר_הירש_106"/>
      <w:bookmarkEnd w:id="294"/>
      <w:bookmarkEnd w:id="295"/>
      <w:r w:rsidRPr="00852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8527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6"/>
    </w:p>
    <w:p w:rsidR="00852763" w:rsidRDefault="00852763" w:rsidP="00852763">
      <w:pPr>
        <w:pStyle w:val="KeepWithNext"/>
        <w:rPr>
          <w:rtl/>
          <w:lang w:val="en-GB" w:eastAsia="he-IL"/>
        </w:rPr>
      </w:pPr>
    </w:p>
    <w:p w:rsidR="00852763" w:rsidRPr="00852763" w:rsidRDefault="00852763" w:rsidP="00852763">
      <w:pPr>
        <w:rPr>
          <w:rtl/>
          <w:lang w:val="en-GB" w:eastAsia="he-IL"/>
        </w:rPr>
      </w:pPr>
      <w:bookmarkStart w:id="297" w:name="_ETM_Q1_3024183"/>
      <w:bookmarkStart w:id="298" w:name="_ETM_Q1_3024223"/>
      <w:bookmarkEnd w:id="297"/>
      <w:bookmarkEnd w:id="298"/>
      <w:r>
        <w:rPr>
          <w:rFonts w:hint="cs"/>
          <w:rtl/>
          <w:lang w:val="en-GB" w:eastAsia="he-IL"/>
        </w:rPr>
        <w:t xml:space="preserve">באמצעות אכיפה.  </w:t>
      </w:r>
    </w:p>
    <w:p w:rsidR="005E296E" w:rsidRDefault="005E296E" w:rsidP="005E296E">
      <w:pPr>
        <w:rPr>
          <w:rtl/>
          <w:lang w:val="en-GB" w:eastAsia="he-IL"/>
        </w:rPr>
      </w:pPr>
    </w:p>
    <w:p w:rsidR="00852763" w:rsidRDefault="00852763" w:rsidP="00852763">
      <w:pPr>
        <w:ind w:firstLine="0"/>
        <w:rPr>
          <w:rtl/>
          <w:lang w:val="en-GB" w:eastAsia="he-IL"/>
        </w:rPr>
      </w:pPr>
      <w:bookmarkStart w:id="299" w:name="_ETM_Q1_3032620"/>
      <w:bookmarkEnd w:id="299"/>
    </w:p>
    <w:p w:rsidR="00852763" w:rsidRDefault="00852763" w:rsidP="00852763">
      <w:pPr>
        <w:pStyle w:val="a4"/>
        <w:keepNext/>
        <w:rPr>
          <w:rtl/>
          <w:lang w:val="en-GB"/>
        </w:rPr>
      </w:pPr>
      <w:bookmarkStart w:id="300" w:name="ET_speaker_תומר_רוזנר_107"/>
      <w:r w:rsidRPr="0085276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8527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852763" w:rsidRDefault="00852763" w:rsidP="00852763">
      <w:pPr>
        <w:pStyle w:val="KeepWithNext"/>
        <w:rPr>
          <w:rtl/>
          <w:lang w:val="en-GB" w:eastAsia="he-IL"/>
        </w:rPr>
      </w:pPr>
    </w:p>
    <w:p w:rsidR="005E296E" w:rsidRDefault="00AE0B1A" w:rsidP="00F77069">
      <w:pPr>
        <w:rPr>
          <w:rtl/>
          <w:lang w:val="en-GB" w:eastAsia="he-IL"/>
        </w:rPr>
      </w:pPr>
      <w:bookmarkStart w:id="301" w:name="_ETM_Q1_3033070"/>
      <w:bookmarkStart w:id="302" w:name="_ETM_Q1_3033119"/>
      <w:bookmarkEnd w:id="301"/>
      <w:bookmarkEnd w:id="302"/>
      <w:r>
        <w:rPr>
          <w:rFonts w:hint="cs"/>
          <w:rtl/>
          <w:lang w:val="en-GB" w:eastAsia="he-IL"/>
        </w:rPr>
        <w:t>את העניין של אישור מסירה אפשר להגדיר</w:t>
      </w:r>
      <w:r w:rsidR="009C00F3">
        <w:rPr>
          <w:rFonts w:hint="cs"/>
          <w:rtl/>
          <w:lang w:val="en-GB" w:eastAsia="he-IL"/>
        </w:rPr>
        <w:t xml:space="preserve"> בצורה ברורה בחוק, אבל אלה דברים ידועים. </w:t>
      </w:r>
      <w:r>
        <w:rPr>
          <w:rFonts w:hint="cs"/>
          <w:rtl/>
          <w:lang w:val="en-GB" w:eastAsia="he-IL"/>
        </w:rPr>
        <w:t>אדם שמסרב לקבל</w:t>
      </w:r>
      <w:r w:rsidR="009C00F3">
        <w:rPr>
          <w:rFonts w:hint="cs"/>
          <w:rtl/>
          <w:lang w:val="en-GB" w:eastAsia="he-IL"/>
        </w:rPr>
        <w:t xml:space="preserve"> או לא מגיע לקחת</w:t>
      </w:r>
      <w:r>
        <w:rPr>
          <w:rFonts w:hint="cs"/>
          <w:rtl/>
          <w:lang w:val="en-GB" w:eastAsia="he-IL"/>
        </w:rPr>
        <w:t>,</w:t>
      </w:r>
      <w:r w:rsidR="009C00F3">
        <w:rPr>
          <w:rFonts w:hint="cs"/>
          <w:rtl/>
          <w:lang w:val="en-GB" w:eastAsia="he-IL"/>
        </w:rPr>
        <w:t xml:space="preserve"> </w:t>
      </w:r>
      <w:bookmarkStart w:id="303" w:name="_ETM_Q1_3047849"/>
      <w:bookmarkEnd w:id="303"/>
      <w:r w:rsidR="005E296E">
        <w:rPr>
          <w:rFonts w:hint="cs"/>
          <w:rtl/>
          <w:lang w:val="en-GB" w:eastAsia="he-IL"/>
        </w:rPr>
        <w:t>ואנח</w:t>
      </w:r>
      <w:r w:rsidR="009C00F3">
        <w:rPr>
          <w:rFonts w:hint="cs"/>
          <w:rtl/>
          <w:lang w:val="en-GB" w:eastAsia="he-IL"/>
        </w:rPr>
        <w:t>נ</w:t>
      </w:r>
      <w:r w:rsidR="005E296E">
        <w:rPr>
          <w:rFonts w:hint="cs"/>
          <w:rtl/>
          <w:lang w:val="en-GB" w:eastAsia="he-IL"/>
        </w:rPr>
        <w:t>ו יודעים את זה</w:t>
      </w:r>
      <w:r>
        <w:rPr>
          <w:rFonts w:hint="cs"/>
          <w:rtl/>
          <w:lang w:val="en-GB" w:eastAsia="he-IL"/>
        </w:rPr>
        <w:t>, למשל,</w:t>
      </w:r>
      <w:r w:rsidR="005E296E">
        <w:rPr>
          <w:rFonts w:hint="cs"/>
          <w:rtl/>
          <w:lang w:val="en-GB" w:eastAsia="he-IL"/>
        </w:rPr>
        <w:t xml:space="preserve"> מ</w:t>
      </w:r>
      <w:r w:rsidR="009C00F3">
        <w:rPr>
          <w:rFonts w:hint="cs"/>
          <w:rtl/>
          <w:lang w:val="en-GB" w:eastAsia="he-IL"/>
        </w:rPr>
        <w:t>דואר רשום עם אישור</w:t>
      </w:r>
      <w:r w:rsidR="005E296E">
        <w:rPr>
          <w:rFonts w:hint="cs"/>
          <w:rtl/>
          <w:lang w:val="en-GB" w:eastAsia="he-IL"/>
        </w:rPr>
        <w:t xml:space="preserve"> מסירה שמוסרת המדינה על קנסו</w:t>
      </w:r>
      <w:r w:rsidR="00BF58AB">
        <w:rPr>
          <w:rFonts w:hint="cs"/>
          <w:rtl/>
          <w:lang w:val="en-GB" w:eastAsia="he-IL"/>
        </w:rPr>
        <w:t>ת וכו' -</w:t>
      </w:r>
      <w:r w:rsidR="009C00F3">
        <w:rPr>
          <w:rFonts w:hint="cs"/>
          <w:rtl/>
          <w:lang w:val="en-GB" w:eastAsia="he-IL"/>
        </w:rPr>
        <w:t xml:space="preserve"> מב</w:t>
      </w:r>
      <w:r w:rsidR="005E296E">
        <w:rPr>
          <w:rFonts w:hint="cs"/>
          <w:rtl/>
          <w:lang w:val="en-GB" w:eastAsia="he-IL"/>
        </w:rPr>
        <w:t>חינת החוק נעשתה לו מסירה. ברור שאנחנו לא רוצים לאפשר התחמקות</w:t>
      </w:r>
      <w:r w:rsidR="009C00F3">
        <w:rPr>
          <w:rFonts w:hint="cs"/>
          <w:rtl/>
          <w:lang w:val="en-GB" w:eastAsia="he-IL"/>
        </w:rPr>
        <w:t>.</w:t>
      </w:r>
    </w:p>
    <w:p w:rsidR="005E296E" w:rsidRDefault="005E296E" w:rsidP="005E296E">
      <w:pPr>
        <w:rPr>
          <w:rtl/>
          <w:lang w:val="en-GB" w:eastAsia="he-IL"/>
        </w:rPr>
      </w:pPr>
    </w:p>
    <w:p w:rsidR="009C00F3" w:rsidRDefault="009C00F3" w:rsidP="009C00F3">
      <w:pPr>
        <w:pStyle w:val="af6"/>
        <w:keepNext/>
        <w:rPr>
          <w:rtl/>
          <w:lang w:val="en-GB"/>
        </w:rPr>
      </w:pPr>
      <w:bookmarkStart w:id="304" w:name="_ETM_Q1_3070214"/>
      <w:bookmarkStart w:id="305" w:name="ET_yor_5854_108"/>
      <w:bookmarkEnd w:id="304"/>
      <w:r w:rsidRPr="009C00F3">
        <w:rPr>
          <w:rStyle w:val="TagStyle"/>
          <w:rtl/>
        </w:rPr>
        <w:t xml:space="preserve"> &lt;&lt; </w:t>
      </w:r>
      <w:proofErr w:type="spellStart"/>
      <w:r w:rsidRPr="009C00F3">
        <w:rPr>
          <w:rStyle w:val="TagStyle"/>
          <w:rtl/>
        </w:rPr>
        <w:t>יור</w:t>
      </w:r>
      <w:proofErr w:type="spellEnd"/>
      <w:r w:rsidRPr="009C00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C00F3">
        <w:rPr>
          <w:rStyle w:val="TagStyle"/>
          <w:rtl/>
        </w:rPr>
        <w:t xml:space="preserve"> &lt;&lt; </w:t>
      </w:r>
      <w:proofErr w:type="spellStart"/>
      <w:r w:rsidRPr="009C00F3">
        <w:rPr>
          <w:rStyle w:val="TagStyle"/>
          <w:rtl/>
        </w:rPr>
        <w:t>יור</w:t>
      </w:r>
      <w:proofErr w:type="spellEnd"/>
      <w:r w:rsidRPr="009C00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5"/>
    </w:p>
    <w:p w:rsidR="009C00F3" w:rsidRDefault="009C00F3" w:rsidP="009C00F3">
      <w:pPr>
        <w:pStyle w:val="KeepWithNext"/>
        <w:rPr>
          <w:rtl/>
          <w:lang w:val="en-GB" w:eastAsia="he-IL"/>
        </w:rPr>
      </w:pPr>
    </w:p>
    <w:p w:rsidR="00E5328F" w:rsidRDefault="00E10E7E" w:rsidP="008127C5">
      <w:pPr>
        <w:rPr>
          <w:rtl/>
          <w:lang w:val="en-GB" w:eastAsia="he-IL"/>
        </w:rPr>
      </w:pPr>
      <w:bookmarkStart w:id="306" w:name="_ETM_Q1_3070873"/>
      <w:bookmarkStart w:id="307" w:name="_ETM_Q1_3070918"/>
      <w:bookmarkStart w:id="308" w:name="_ETM_Q1_3114594"/>
      <w:bookmarkStart w:id="309" w:name="_ETM_Q1_3115298"/>
      <w:bookmarkStart w:id="310" w:name="_ETM_Q1_3115331"/>
      <w:bookmarkEnd w:id="306"/>
      <w:bookmarkEnd w:id="307"/>
      <w:bookmarkEnd w:id="308"/>
      <w:bookmarkEnd w:id="309"/>
      <w:bookmarkEnd w:id="310"/>
      <w:r>
        <w:rPr>
          <w:rFonts w:hint="cs"/>
          <w:rtl/>
          <w:lang w:val="en-GB" w:eastAsia="he-IL"/>
        </w:rPr>
        <w:t>ב</w:t>
      </w:r>
      <w:r w:rsidR="00E5328F">
        <w:rPr>
          <w:rFonts w:hint="cs"/>
          <w:rtl/>
          <w:lang w:val="en-GB" w:eastAsia="he-IL"/>
        </w:rPr>
        <w:t>הוד</w:t>
      </w:r>
      <w:r>
        <w:rPr>
          <w:rFonts w:hint="cs"/>
          <w:rtl/>
          <w:lang w:val="en-GB" w:eastAsia="he-IL"/>
        </w:rPr>
        <w:t>ע</w:t>
      </w:r>
      <w:r w:rsidR="00E5328F">
        <w:rPr>
          <w:rFonts w:hint="cs"/>
          <w:rtl/>
          <w:lang w:val="en-GB" w:eastAsia="he-IL"/>
        </w:rPr>
        <w:t>ה השנייה, שהיא הרבה יותר חשובה מהראשונה, צריך לה</w:t>
      </w:r>
      <w:r>
        <w:rPr>
          <w:rFonts w:hint="cs"/>
          <w:rtl/>
          <w:lang w:val="en-GB" w:eastAsia="he-IL"/>
        </w:rPr>
        <w:t>כניס את ה</w:t>
      </w:r>
      <w:r w:rsidR="008127C5">
        <w:rPr>
          <w:rFonts w:hint="cs"/>
          <w:rtl/>
          <w:lang w:val="en-GB" w:eastAsia="he-IL"/>
        </w:rPr>
        <w:t xml:space="preserve">דואר הרשום ואת הדואר עם המסירה </w:t>
      </w:r>
      <w:r>
        <w:rPr>
          <w:rFonts w:hint="cs"/>
          <w:rtl/>
          <w:lang w:val="en-GB" w:eastAsia="he-IL"/>
        </w:rPr>
        <w:t>אישית. הודעה לט</w:t>
      </w:r>
      <w:r w:rsidR="00E5328F">
        <w:rPr>
          <w:rFonts w:hint="cs"/>
          <w:rtl/>
          <w:lang w:val="en-GB" w:eastAsia="he-IL"/>
        </w:rPr>
        <w:t>לפון שת</w:t>
      </w:r>
      <w:r>
        <w:rPr>
          <w:rFonts w:hint="cs"/>
          <w:rtl/>
          <w:lang w:val="en-GB" w:eastAsia="he-IL"/>
        </w:rPr>
        <w:t>י</w:t>
      </w:r>
      <w:r w:rsidR="00E5328F">
        <w:rPr>
          <w:rFonts w:hint="cs"/>
          <w:rtl/>
          <w:lang w:val="en-GB" w:eastAsia="he-IL"/>
        </w:rPr>
        <w:t xml:space="preserve">מסר לאדם שהסכים לקבל </w:t>
      </w:r>
      <w:r>
        <w:rPr>
          <w:rFonts w:hint="cs"/>
          <w:rtl/>
          <w:lang w:val="en-GB" w:eastAsia="he-IL"/>
        </w:rPr>
        <w:t xml:space="preserve">הודעות לטלפון </w:t>
      </w:r>
      <w:r w:rsidR="00B0308B">
        <w:rPr>
          <w:rFonts w:hint="cs"/>
          <w:rtl/>
          <w:lang w:val="en-GB" w:eastAsia="he-IL"/>
        </w:rPr>
        <w:t>תיחשב כמסירה אישית</w:t>
      </w:r>
      <w:r w:rsidR="008127C5">
        <w:rPr>
          <w:rFonts w:hint="cs"/>
          <w:rtl/>
          <w:lang w:val="en-GB" w:eastAsia="he-IL"/>
        </w:rPr>
        <w:t>.</w:t>
      </w:r>
      <w:r w:rsidR="00B0308B">
        <w:rPr>
          <w:rFonts w:hint="cs"/>
          <w:rtl/>
          <w:lang w:val="en-GB" w:eastAsia="he-IL"/>
        </w:rPr>
        <w:t xml:space="preserve"> </w:t>
      </w:r>
      <w:r w:rsidR="00E5328F">
        <w:rPr>
          <w:rFonts w:hint="cs"/>
          <w:rtl/>
          <w:lang w:val="en-GB" w:eastAsia="he-IL"/>
        </w:rPr>
        <w:t>מי שלא</w:t>
      </w:r>
      <w:r>
        <w:rPr>
          <w:rFonts w:hint="cs"/>
          <w:rtl/>
          <w:lang w:val="en-GB" w:eastAsia="he-IL"/>
        </w:rPr>
        <w:t xml:space="preserve"> הסכים</w:t>
      </w:r>
      <w:r w:rsidR="00E5328F">
        <w:rPr>
          <w:rFonts w:hint="cs"/>
          <w:rtl/>
          <w:lang w:val="en-GB" w:eastAsia="he-IL"/>
        </w:rPr>
        <w:t xml:space="preserve"> יקבל דואר רשום. ההצעה מקובלת?</w:t>
      </w:r>
    </w:p>
    <w:p w:rsidR="00E5328F" w:rsidRDefault="00E5328F" w:rsidP="005E296E">
      <w:pPr>
        <w:rPr>
          <w:rtl/>
          <w:lang w:val="en-GB" w:eastAsia="he-IL"/>
        </w:rPr>
      </w:pPr>
    </w:p>
    <w:p w:rsidR="00B0308B" w:rsidRDefault="00B0308B" w:rsidP="00B0308B">
      <w:pPr>
        <w:pStyle w:val="af9"/>
        <w:keepNext/>
        <w:rPr>
          <w:rtl/>
          <w:lang w:val="en-GB" w:eastAsia="he-IL"/>
        </w:rPr>
      </w:pPr>
      <w:bookmarkStart w:id="311" w:name="ET_guest_תומר_ביטון_111"/>
      <w:r w:rsidRPr="00B030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B030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"/>
    </w:p>
    <w:p w:rsidR="00B0308B" w:rsidRDefault="00B0308B" w:rsidP="00B0308B">
      <w:pPr>
        <w:pStyle w:val="KeepWithNext"/>
        <w:rPr>
          <w:rtl/>
          <w:lang w:val="en-GB" w:eastAsia="he-IL"/>
        </w:rPr>
      </w:pPr>
    </w:p>
    <w:p w:rsidR="00B0308B" w:rsidRPr="00B0308B" w:rsidRDefault="008127C5" w:rsidP="00B030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פרט לנושא של אישור המסירה.</w:t>
      </w:r>
    </w:p>
    <w:p w:rsidR="00E5328F" w:rsidRDefault="00E5328F" w:rsidP="005E296E">
      <w:pPr>
        <w:rPr>
          <w:rtl/>
          <w:lang w:val="en-GB" w:eastAsia="he-IL"/>
        </w:rPr>
      </w:pPr>
    </w:p>
    <w:p w:rsidR="008127C5" w:rsidRDefault="008127C5" w:rsidP="008127C5">
      <w:pPr>
        <w:pStyle w:val="af6"/>
        <w:keepNext/>
        <w:rPr>
          <w:rtl/>
          <w:lang w:val="en-GB"/>
        </w:rPr>
      </w:pPr>
      <w:bookmarkStart w:id="312" w:name="_ETM_Q1_3151418"/>
      <w:bookmarkStart w:id="313" w:name="ET_yor_5854_112"/>
      <w:bookmarkEnd w:id="312"/>
      <w:r w:rsidRPr="008127C5">
        <w:rPr>
          <w:rStyle w:val="TagStyle"/>
          <w:rtl/>
        </w:rPr>
        <w:t xml:space="preserve"> &lt;&lt; </w:t>
      </w:r>
      <w:proofErr w:type="spellStart"/>
      <w:r w:rsidRPr="008127C5">
        <w:rPr>
          <w:rStyle w:val="TagStyle"/>
          <w:rtl/>
        </w:rPr>
        <w:t>יור</w:t>
      </w:r>
      <w:proofErr w:type="spellEnd"/>
      <w:r w:rsidRPr="008127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127C5">
        <w:rPr>
          <w:rStyle w:val="TagStyle"/>
          <w:rtl/>
        </w:rPr>
        <w:t xml:space="preserve"> &lt;&lt; </w:t>
      </w:r>
      <w:proofErr w:type="spellStart"/>
      <w:r w:rsidRPr="008127C5">
        <w:rPr>
          <w:rStyle w:val="TagStyle"/>
          <w:rtl/>
        </w:rPr>
        <w:t>יור</w:t>
      </w:r>
      <w:proofErr w:type="spellEnd"/>
      <w:r w:rsidRPr="008127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3"/>
    </w:p>
    <w:p w:rsidR="008127C5" w:rsidRDefault="008127C5" w:rsidP="008127C5">
      <w:pPr>
        <w:pStyle w:val="KeepWithNext"/>
        <w:rPr>
          <w:rtl/>
          <w:lang w:val="en-GB" w:eastAsia="he-IL"/>
        </w:rPr>
      </w:pPr>
    </w:p>
    <w:p w:rsidR="008127C5" w:rsidRDefault="008127C5" w:rsidP="008127C5">
      <w:pPr>
        <w:rPr>
          <w:rtl/>
          <w:lang w:val="en-GB" w:eastAsia="he-IL"/>
        </w:rPr>
      </w:pPr>
      <w:bookmarkStart w:id="314" w:name="_ETM_Q1_3152120"/>
      <w:bookmarkStart w:id="315" w:name="_ETM_Q1_3152150"/>
      <w:bookmarkEnd w:id="314"/>
      <w:bookmarkEnd w:id="315"/>
      <w:r>
        <w:rPr>
          <w:rFonts w:hint="cs"/>
          <w:rtl/>
          <w:lang w:val="en-GB" w:eastAsia="he-IL"/>
        </w:rPr>
        <w:t xml:space="preserve">אני דיברתי </w:t>
      </w:r>
      <w:bookmarkStart w:id="316" w:name="_ETM_Q1_3149441"/>
      <w:bookmarkEnd w:id="316"/>
      <w:r>
        <w:rPr>
          <w:rFonts w:hint="cs"/>
          <w:rtl/>
          <w:lang w:val="en-GB" w:eastAsia="he-IL"/>
        </w:rPr>
        <w:t>על דואר רשום.</w:t>
      </w:r>
    </w:p>
    <w:p w:rsidR="008127C5" w:rsidRDefault="008127C5" w:rsidP="008127C5">
      <w:pPr>
        <w:ind w:firstLine="0"/>
        <w:rPr>
          <w:rtl/>
          <w:lang w:val="en-GB" w:eastAsia="he-IL"/>
        </w:rPr>
      </w:pPr>
      <w:bookmarkStart w:id="317" w:name="_ETM_Q1_3151007"/>
      <w:bookmarkStart w:id="318" w:name="_ETM_Q1_3151072"/>
      <w:bookmarkEnd w:id="317"/>
      <w:bookmarkEnd w:id="318"/>
    </w:p>
    <w:p w:rsidR="008127C5" w:rsidRDefault="008127C5" w:rsidP="008127C5">
      <w:pPr>
        <w:pStyle w:val="af9"/>
        <w:keepNext/>
        <w:rPr>
          <w:rtl/>
          <w:lang w:val="en-GB" w:eastAsia="he-IL"/>
        </w:rPr>
      </w:pPr>
      <w:bookmarkStart w:id="319" w:name="_ETM_Q1_3151355"/>
      <w:bookmarkStart w:id="320" w:name="_ETM_Q1_3151410"/>
      <w:bookmarkStart w:id="321" w:name="_ETM_Q1_3152677"/>
      <w:bookmarkStart w:id="322" w:name="ET_guest_תומר_ביטון_113"/>
      <w:bookmarkEnd w:id="319"/>
      <w:bookmarkEnd w:id="320"/>
      <w:bookmarkEnd w:id="321"/>
      <w:r w:rsidRPr="008127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8127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"/>
    </w:p>
    <w:p w:rsidR="008127C5" w:rsidRDefault="008127C5" w:rsidP="008127C5">
      <w:pPr>
        <w:pStyle w:val="KeepWithNext"/>
        <w:rPr>
          <w:rtl/>
          <w:lang w:val="en-GB" w:eastAsia="he-IL"/>
        </w:rPr>
      </w:pPr>
    </w:p>
    <w:p w:rsidR="008127C5" w:rsidRDefault="008127C5" w:rsidP="008127C5">
      <w:pPr>
        <w:rPr>
          <w:rtl/>
          <w:lang w:val="en-GB" w:eastAsia="he-IL"/>
        </w:rPr>
      </w:pPr>
      <w:bookmarkStart w:id="323" w:name="_ETM_Q1_3153125"/>
      <w:bookmarkStart w:id="324" w:name="_ETM_Q1_3153161"/>
      <w:bookmarkEnd w:id="323"/>
      <w:bookmarkEnd w:id="324"/>
      <w:r>
        <w:rPr>
          <w:rFonts w:hint="cs"/>
          <w:rtl/>
          <w:lang w:val="en-GB" w:eastAsia="he-IL"/>
        </w:rPr>
        <w:t xml:space="preserve">אין לנו בעיה עם דואר רשום. </w:t>
      </w:r>
    </w:p>
    <w:p w:rsidR="008127C5" w:rsidRDefault="008127C5" w:rsidP="008127C5">
      <w:pPr>
        <w:ind w:firstLine="0"/>
        <w:rPr>
          <w:rtl/>
          <w:lang w:val="en-GB" w:eastAsia="he-IL"/>
        </w:rPr>
      </w:pPr>
      <w:bookmarkStart w:id="325" w:name="_ETM_Q1_3156304"/>
      <w:bookmarkStart w:id="326" w:name="_ETM_Q1_3156376"/>
      <w:bookmarkStart w:id="327" w:name="_ETM_Q1_3156754"/>
      <w:bookmarkEnd w:id="325"/>
      <w:bookmarkEnd w:id="326"/>
      <w:bookmarkEnd w:id="327"/>
    </w:p>
    <w:p w:rsidR="008127C5" w:rsidRDefault="008127C5" w:rsidP="008127C5">
      <w:pPr>
        <w:pStyle w:val="a4"/>
        <w:keepNext/>
        <w:rPr>
          <w:rtl/>
          <w:lang w:val="en-GB"/>
        </w:rPr>
      </w:pPr>
      <w:bookmarkStart w:id="328" w:name="_ETM_Q1_3156801"/>
      <w:bookmarkStart w:id="329" w:name="ET_speaker_6156_114"/>
      <w:bookmarkEnd w:id="328"/>
      <w:r w:rsidRPr="008127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127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8127C5" w:rsidRDefault="008127C5" w:rsidP="008127C5">
      <w:pPr>
        <w:pStyle w:val="KeepWithNext"/>
        <w:rPr>
          <w:rtl/>
          <w:lang w:val="en-GB" w:eastAsia="he-IL"/>
        </w:rPr>
      </w:pPr>
    </w:p>
    <w:p w:rsidR="008127C5" w:rsidRPr="008127C5" w:rsidRDefault="008127C5" w:rsidP="008127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המצב </w:t>
      </w:r>
      <w:bookmarkStart w:id="330" w:name="_ETM_Q1_3162482"/>
      <w:bookmarkEnd w:id="330"/>
      <w:r>
        <w:rPr>
          <w:rFonts w:hint="cs"/>
          <w:rtl/>
          <w:lang w:val="en-GB" w:eastAsia="he-IL"/>
        </w:rPr>
        <w:t>היום.</w:t>
      </w:r>
    </w:p>
    <w:p w:rsidR="00E5328F" w:rsidRDefault="00E5328F" w:rsidP="008127C5">
      <w:pPr>
        <w:ind w:firstLine="0"/>
        <w:rPr>
          <w:rtl/>
          <w:lang w:val="en-GB" w:eastAsia="he-IL"/>
        </w:rPr>
      </w:pPr>
    </w:p>
    <w:p w:rsidR="008127C5" w:rsidRDefault="008127C5" w:rsidP="008127C5">
      <w:pPr>
        <w:pStyle w:val="af6"/>
        <w:keepNext/>
        <w:rPr>
          <w:rtl/>
          <w:lang w:val="en-GB"/>
        </w:rPr>
      </w:pPr>
      <w:bookmarkStart w:id="331" w:name="_ETM_Q1_3165913"/>
      <w:bookmarkStart w:id="332" w:name="_ETM_Q1_3165969"/>
      <w:bookmarkStart w:id="333" w:name="_ETM_Q1_3167145"/>
      <w:bookmarkStart w:id="334" w:name="ET_yor_5854_115"/>
      <w:bookmarkEnd w:id="331"/>
      <w:bookmarkEnd w:id="332"/>
      <w:bookmarkEnd w:id="333"/>
      <w:r w:rsidRPr="008127C5">
        <w:rPr>
          <w:rStyle w:val="TagStyle"/>
          <w:rtl/>
        </w:rPr>
        <w:t xml:space="preserve"> &lt;&lt; </w:t>
      </w:r>
      <w:proofErr w:type="spellStart"/>
      <w:r w:rsidRPr="008127C5">
        <w:rPr>
          <w:rStyle w:val="TagStyle"/>
          <w:rtl/>
        </w:rPr>
        <w:t>יור</w:t>
      </w:r>
      <w:proofErr w:type="spellEnd"/>
      <w:r w:rsidRPr="008127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127C5">
        <w:rPr>
          <w:rStyle w:val="TagStyle"/>
          <w:rtl/>
        </w:rPr>
        <w:t xml:space="preserve"> &lt;&lt; </w:t>
      </w:r>
      <w:proofErr w:type="spellStart"/>
      <w:r w:rsidRPr="008127C5">
        <w:rPr>
          <w:rStyle w:val="TagStyle"/>
          <w:rtl/>
        </w:rPr>
        <w:t>יור</w:t>
      </w:r>
      <w:proofErr w:type="spellEnd"/>
      <w:r w:rsidRPr="008127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4"/>
    </w:p>
    <w:p w:rsidR="008127C5" w:rsidRDefault="008127C5" w:rsidP="008127C5">
      <w:pPr>
        <w:pStyle w:val="KeepWithNext"/>
        <w:rPr>
          <w:rtl/>
          <w:lang w:val="en-GB" w:eastAsia="he-IL"/>
        </w:rPr>
      </w:pPr>
    </w:p>
    <w:p w:rsidR="00E5328F" w:rsidRDefault="008050AF" w:rsidP="008050AF">
      <w:pPr>
        <w:rPr>
          <w:rtl/>
          <w:lang w:val="en-GB" w:eastAsia="he-IL"/>
        </w:rPr>
      </w:pPr>
      <w:bookmarkStart w:id="335" w:name="_ETM_Q1_3167813"/>
      <w:bookmarkStart w:id="336" w:name="_ETM_Q1_3167836"/>
      <w:bookmarkEnd w:id="335"/>
      <w:bookmarkEnd w:id="336"/>
      <w:r>
        <w:rPr>
          <w:rFonts w:hint="cs"/>
          <w:rtl/>
          <w:lang w:val="en-GB" w:eastAsia="he-IL"/>
        </w:rPr>
        <w:t xml:space="preserve">נוצר פה רושם כאילו דואר רשום זה משהו שאני מקבל אלי הביתה. </w:t>
      </w:r>
      <w:bookmarkStart w:id="337" w:name="_ETM_Q1_3220875"/>
      <w:bookmarkEnd w:id="337"/>
      <w:r w:rsidR="00E5328F">
        <w:rPr>
          <w:rFonts w:hint="cs"/>
          <w:rtl/>
          <w:lang w:val="en-GB" w:eastAsia="he-IL"/>
        </w:rPr>
        <w:t>אני מק</w:t>
      </w:r>
      <w:r>
        <w:rPr>
          <w:rFonts w:hint="cs"/>
          <w:rtl/>
          <w:lang w:val="en-GB" w:eastAsia="he-IL"/>
        </w:rPr>
        <w:t>ב</w:t>
      </w:r>
      <w:r w:rsidR="00E5328F">
        <w:rPr>
          <w:rFonts w:hint="cs"/>
          <w:rtl/>
          <w:lang w:val="en-GB" w:eastAsia="he-IL"/>
        </w:rPr>
        <w:t xml:space="preserve">ל אלי לתא דואר שלי הודעה שיש לי דואר רשום. </w:t>
      </w:r>
    </w:p>
    <w:p w:rsidR="00E5328F" w:rsidRDefault="00E5328F" w:rsidP="005E296E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338" w:name="ET_speaker_5771_22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E5328F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דואר רשום עם אישור מסירה</w:t>
      </w:r>
      <w:r w:rsidR="008050AF">
        <w:rPr>
          <w:rFonts w:hint="cs"/>
          <w:rtl/>
          <w:lang w:val="en-GB" w:eastAsia="he-IL"/>
        </w:rPr>
        <w:t>.</w:t>
      </w:r>
    </w:p>
    <w:p w:rsidR="00E5328F" w:rsidRDefault="00E5328F" w:rsidP="00E5328F">
      <w:pPr>
        <w:rPr>
          <w:rtl/>
          <w:lang w:val="en-GB" w:eastAsia="he-IL"/>
        </w:rPr>
      </w:pPr>
    </w:p>
    <w:p w:rsidR="008050AF" w:rsidRDefault="008050AF" w:rsidP="008050AF">
      <w:pPr>
        <w:pStyle w:val="af6"/>
        <w:keepNext/>
        <w:rPr>
          <w:rtl/>
          <w:lang w:val="en-GB"/>
        </w:rPr>
      </w:pPr>
      <w:bookmarkStart w:id="339" w:name="_ETM_Q1_3241076"/>
      <w:bookmarkStart w:id="340" w:name="ET_yor_5854_116"/>
      <w:bookmarkEnd w:id="339"/>
      <w:r w:rsidRPr="008050AF">
        <w:rPr>
          <w:rStyle w:val="TagStyle"/>
          <w:rtl/>
        </w:rPr>
        <w:t xml:space="preserve"> &lt;&lt; </w:t>
      </w:r>
      <w:proofErr w:type="spellStart"/>
      <w:r w:rsidRPr="008050AF">
        <w:rPr>
          <w:rStyle w:val="TagStyle"/>
          <w:rtl/>
        </w:rPr>
        <w:t>יור</w:t>
      </w:r>
      <w:proofErr w:type="spellEnd"/>
      <w:r w:rsidRPr="008050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050AF">
        <w:rPr>
          <w:rStyle w:val="TagStyle"/>
          <w:rtl/>
        </w:rPr>
        <w:t xml:space="preserve"> &lt;&lt; </w:t>
      </w:r>
      <w:proofErr w:type="spellStart"/>
      <w:r w:rsidRPr="008050AF">
        <w:rPr>
          <w:rStyle w:val="TagStyle"/>
          <w:rtl/>
        </w:rPr>
        <w:t>יור</w:t>
      </w:r>
      <w:proofErr w:type="spellEnd"/>
      <w:r w:rsidRPr="008050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0"/>
    </w:p>
    <w:p w:rsidR="008050AF" w:rsidRDefault="008050AF" w:rsidP="008050AF">
      <w:pPr>
        <w:pStyle w:val="KeepWithNext"/>
        <w:rPr>
          <w:rtl/>
          <w:lang w:val="en-GB" w:eastAsia="he-IL"/>
        </w:rPr>
      </w:pPr>
    </w:p>
    <w:p w:rsidR="00E5328F" w:rsidRDefault="00E5328F" w:rsidP="008050AF">
      <w:pPr>
        <w:rPr>
          <w:rtl/>
          <w:lang w:val="en-GB" w:eastAsia="he-IL"/>
        </w:rPr>
      </w:pPr>
      <w:bookmarkStart w:id="341" w:name="_ETM_Q1_3241745"/>
      <w:bookmarkStart w:id="342" w:name="_ETM_Q1_3241777"/>
      <w:bookmarkEnd w:id="341"/>
      <w:bookmarkEnd w:id="342"/>
      <w:r>
        <w:rPr>
          <w:rFonts w:hint="cs"/>
          <w:rtl/>
          <w:lang w:val="en-GB" w:eastAsia="he-IL"/>
        </w:rPr>
        <w:t xml:space="preserve">אני לא יודע להגדיר </w:t>
      </w:r>
      <w:r w:rsidR="008050AF">
        <w:rPr>
          <w:rFonts w:hint="cs"/>
          <w:rtl/>
          <w:lang w:val="en-GB" w:eastAsia="he-IL"/>
        </w:rPr>
        <w:t>את זה</w:t>
      </w:r>
      <w:r>
        <w:rPr>
          <w:rFonts w:hint="cs"/>
          <w:rtl/>
          <w:lang w:val="en-GB" w:eastAsia="he-IL"/>
        </w:rPr>
        <w:t>. משרד הפני</w:t>
      </w:r>
      <w:r w:rsidR="008050A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, אל תכשילו את ההצעה על שטות כזאת. </w:t>
      </w:r>
      <w:bookmarkStart w:id="343" w:name="_ETM_Q1_3256889"/>
      <w:bookmarkEnd w:id="343"/>
      <w:r>
        <w:rPr>
          <w:rFonts w:hint="cs"/>
          <w:rtl/>
          <w:lang w:val="en-GB" w:eastAsia="he-IL"/>
        </w:rPr>
        <w:t xml:space="preserve"> </w:t>
      </w:r>
    </w:p>
    <w:p w:rsidR="00E5328F" w:rsidRDefault="00E5328F" w:rsidP="00E5328F">
      <w:pPr>
        <w:rPr>
          <w:rtl/>
          <w:lang w:val="en-GB" w:eastAsia="he-IL"/>
        </w:rPr>
      </w:pPr>
    </w:p>
    <w:p w:rsidR="008050AF" w:rsidRDefault="008050AF" w:rsidP="008050AF">
      <w:pPr>
        <w:pStyle w:val="af9"/>
        <w:keepNext/>
        <w:rPr>
          <w:rtl/>
          <w:lang w:val="en-GB" w:eastAsia="he-IL"/>
        </w:rPr>
      </w:pPr>
      <w:bookmarkStart w:id="344" w:name="ET_guest_יאיר_הירש_117"/>
      <w:r w:rsidRPr="008050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8050A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"/>
    </w:p>
    <w:p w:rsidR="008050AF" w:rsidRDefault="008050AF" w:rsidP="008050AF">
      <w:pPr>
        <w:pStyle w:val="KeepWithNext"/>
        <w:rPr>
          <w:rtl/>
          <w:lang w:val="en-GB" w:eastAsia="he-IL"/>
        </w:rPr>
      </w:pPr>
    </w:p>
    <w:p w:rsidR="00E5328F" w:rsidRDefault="008050AF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מסכימים לד</w:t>
      </w:r>
      <w:r w:rsidR="00E5328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</w:t>
      </w:r>
      <w:r w:rsidR="00E5328F">
        <w:rPr>
          <w:rFonts w:hint="cs"/>
          <w:rtl/>
          <w:lang w:val="en-GB" w:eastAsia="he-IL"/>
        </w:rPr>
        <w:t xml:space="preserve">ר רשום. </w:t>
      </w:r>
    </w:p>
    <w:p w:rsidR="00E5328F" w:rsidRDefault="00E5328F" w:rsidP="00E5328F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345" w:name="ET_speaker_5771_23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E5328F" w:rsidP="00DB44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דואר רשום, </w:t>
      </w:r>
      <w:r w:rsidR="00DB4498">
        <w:rPr>
          <w:rFonts w:hint="cs"/>
          <w:rtl/>
          <w:lang w:val="en-GB" w:eastAsia="he-IL"/>
        </w:rPr>
        <w:t>במידה ו</w:t>
      </w:r>
      <w:r>
        <w:rPr>
          <w:rFonts w:hint="cs"/>
          <w:rtl/>
          <w:lang w:val="en-GB" w:eastAsia="he-IL"/>
        </w:rPr>
        <w:t>את</w:t>
      </w:r>
      <w:r w:rsidR="00DB449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לא נמצא בבית</w:t>
      </w:r>
      <w:r w:rsidR="00DB4498">
        <w:rPr>
          <w:rFonts w:hint="cs"/>
          <w:rtl/>
          <w:lang w:val="en-GB" w:eastAsia="he-IL"/>
        </w:rPr>
        <w:t>, מחייב אותך ללכת לדואר ולחתום עליו.</w:t>
      </w:r>
    </w:p>
    <w:p w:rsidR="00E5328F" w:rsidRDefault="00E5328F" w:rsidP="00E5328F">
      <w:pPr>
        <w:rPr>
          <w:rtl/>
          <w:lang w:val="en-GB" w:eastAsia="he-IL"/>
        </w:rPr>
      </w:pPr>
    </w:p>
    <w:p w:rsidR="00DB4498" w:rsidRDefault="00DB4498" w:rsidP="00DB4498">
      <w:pPr>
        <w:pStyle w:val="a4"/>
        <w:keepNext/>
        <w:rPr>
          <w:rtl/>
          <w:lang w:val="en-GB"/>
        </w:rPr>
      </w:pPr>
      <w:bookmarkStart w:id="346" w:name="_ETM_Q1_3288917"/>
      <w:bookmarkStart w:id="347" w:name="ET_speaker_תומר_רוזנר_118"/>
      <w:bookmarkEnd w:id="346"/>
      <w:r w:rsidRPr="00DB4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B4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DB4498" w:rsidRDefault="00DB4498" w:rsidP="00DB4498">
      <w:pPr>
        <w:pStyle w:val="KeepWithNext"/>
        <w:rPr>
          <w:rtl/>
          <w:lang w:val="en-GB" w:eastAsia="he-IL"/>
        </w:rPr>
      </w:pPr>
    </w:p>
    <w:p w:rsidR="00DB4498" w:rsidRDefault="00DB4498" w:rsidP="00DB4498">
      <w:pPr>
        <w:rPr>
          <w:rtl/>
          <w:lang w:val="en-GB" w:eastAsia="he-IL"/>
        </w:rPr>
      </w:pPr>
      <w:bookmarkStart w:id="348" w:name="_ETM_Q1_3289323"/>
      <w:bookmarkStart w:id="349" w:name="_ETM_Q1_3289361"/>
      <w:bookmarkEnd w:id="348"/>
      <w:bookmarkEnd w:id="349"/>
      <w:r>
        <w:rPr>
          <w:rFonts w:hint="cs"/>
          <w:rtl/>
          <w:lang w:val="en-GB" w:eastAsia="he-IL"/>
        </w:rPr>
        <w:t>זה אישור מסירה.</w:t>
      </w:r>
    </w:p>
    <w:p w:rsidR="00DB4498" w:rsidRDefault="00DB4498" w:rsidP="00DB4498">
      <w:pPr>
        <w:ind w:firstLine="0"/>
        <w:rPr>
          <w:rtl/>
          <w:lang w:val="en-GB" w:eastAsia="he-IL"/>
        </w:rPr>
      </w:pPr>
      <w:bookmarkStart w:id="350" w:name="_ETM_Q1_3294878"/>
      <w:bookmarkStart w:id="351" w:name="_ETM_Q1_3294944"/>
      <w:bookmarkEnd w:id="350"/>
      <w:bookmarkEnd w:id="351"/>
    </w:p>
    <w:p w:rsidR="00DB4498" w:rsidRDefault="00DB4498" w:rsidP="00DB4498">
      <w:pPr>
        <w:pStyle w:val="a4"/>
        <w:keepNext/>
        <w:rPr>
          <w:rtl/>
          <w:lang w:val="en-GB"/>
        </w:rPr>
      </w:pPr>
      <w:bookmarkStart w:id="352" w:name="_ETM_Q1_3295313"/>
      <w:bookmarkStart w:id="353" w:name="_ETM_Q1_3295381"/>
      <w:bookmarkStart w:id="354" w:name="_ETM_Q1_3296474"/>
      <w:bookmarkStart w:id="355" w:name="ET_speaker_5771_119"/>
      <w:bookmarkEnd w:id="352"/>
      <w:bookmarkEnd w:id="353"/>
      <w:bookmarkEnd w:id="354"/>
      <w:r w:rsidRPr="00DB4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DB4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DB4498" w:rsidRDefault="00DB4498" w:rsidP="00DB4498">
      <w:pPr>
        <w:pStyle w:val="KeepWithNext"/>
        <w:rPr>
          <w:rtl/>
          <w:lang w:val="en-GB" w:eastAsia="he-IL"/>
        </w:rPr>
      </w:pPr>
    </w:p>
    <w:p w:rsidR="00E5328F" w:rsidRDefault="00DB4498" w:rsidP="007071D9">
      <w:pPr>
        <w:rPr>
          <w:rtl/>
          <w:lang w:val="en-GB" w:eastAsia="he-IL"/>
        </w:rPr>
      </w:pPr>
      <w:bookmarkStart w:id="356" w:name="_ETM_Q1_3296891"/>
      <w:bookmarkStart w:id="357" w:name="_ETM_Q1_3296931"/>
      <w:bookmarkEnd w:id="356"/>
      <w:bookmarkEnd w:id="357"/>
      <w:r>
        <w:rPr>
          <w:rFonts w:hint="cs"/>
          <w:rtl/>
          <w:lang w:val="en-GB" w:eastAsia="he-IL"/>
        </w:rPr>
        <w:t>תומר,</w:t>
      </w:r>
      <w:r w:rsidR="007071D9">
        <w:rPr>
          <w:rFonts w:hint="cs"/>
          <w:rtl/>
          <w:lang w:val="en-GB" w:eastAsia="he-IL"/>
        </w:rPr>
        <w:t xml:space="preserve"> אתה טועה. הסיפור של דואר רשום עם אישור מסירה זה שהדואר חייב להודיע </w:t>
      </w:r>
      <w:bookmarkStart w:id="358" w:name="_ETM_Q1_3303280"/>
      <w:bookmarkEnd w:id="358"/>
      <w:r w:rsidR="007071D9">
        <w:rPr>
          <w:rFonts w:hint="cs"/>
          <w:rtl/>
          <w:lang w:val="en-GB" w:eastAsia="he-IL"/>
        </w:rPr>
        <w:t xml:space="preserve">לעירייה או להודיע לרשות שהדואר התקבל. </w:t>
      </w:r>
    </w:p>
    <w:p w:rsidR="007071D9" w:rsidRDefault="007071D9" w:rsidP="00E5328F">
      <w:pPr>
        <w:rPr>
          <w:rtl/>
          <w:lang w:val="en-GB" w:eastAsia="he-IL"/>
        </w:rPr>
      </w:pPr>
      <w:bookmarkStart w:id="359" w:name="_ETM_Q1_3307040"/>
      <w:bookmarkEnd w:id="359"/>
    </w:p>
    <w:p w:rsidR="007071D9" w:rsidRDefault="007071D9" w:rsidP="007071D9">
      <w:pPr>
        <w:pStyle w:val="a4"/>
        <w:keepNext/>
        <w:rPr>
          <w:rtl/>
          <w:lang w:val="en-GB"/>
        </w:rPr>
      </w:pPr>
      <w:bookmarkStart w:id="360" w:name="ET_speaker_תומר_רוזנר_120"/>
      <w:r w:rsidRPr="007071D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7071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7071D9" w:rsidRDefault="007071D9" w:rsidP="007071D9">
      <w:pPr>
        <w:pStyle w:val="KeepWithNext"/>
        <w:rPr>
          <w:rtl/>
          <w:lang w:val="en-GB" w:eastAsia="he-IL"/>
        </w:rPr>
      </w:pPr>
    </w:p>
    <w:p w:rsidR="007071D9" w:rsidRDefault="007071D9" w:rsidP="00BF58AB">
      <w:pPr>
        <w:rPr>
          <w:rtl/>
          <w:lang w:val="en-GB" w:eastAsia="he-IL"/>
        </w:rPr>
      </w:pPr>
      <w:bookmarkStart w:id="361" w:name="_ETM_Q1_3307473"/>
      <w:bookmarkStart w:id="362" w:name="_ETM_Q1_3307529"/>
      <w:bookmarkEnd w:id="361"/>
      <w:bookmarkEnd w:id="362"/>
      <w:r>
        <w:rPr>
          <w:rFonts w:hint="cs"/>
          <w:rtl/>
          <w:lang w:val="en-GB" w:eastAsia="he-IL"/>
        </w:rPr>
        <w:t xml:space="preserve">צריך להחזיר לה את </w:t>
      </w:r>
      <w:bookmarkStart w:id="363" w:name="_ETM_Q1_3311031"/>
      <w:bookmarkEnd w:id="363"/>
      <w:r>
        <w:rPr>
          <w:rFonts w:hint="cs"/>
          <w:rtl/>
          <w:lang w:val="en-GB" w:eastAsia="he-IL"/>
        </w:rPr>
        <w:t xml:space="preserve">אישור המסירה כדי שתדע שהיא קיימה את </w:t>
      </w:r>
      <w:bookmarkStart w:id="364" w:name="_ETM_Q1_3313296"/>
      <w:bookmarkEnd w:id="364"/>
      <w:r>
        <w:rPr>
          <w:rFonts w:hint="cs"/>
          <w:rtl/>
          <w:lang w:val="en-GB" w:eastAsia="he-IL"/>
        </w:rPr>
        <w:t xml:space="preserve">הדין ויכולה לנקוט בהליכי גבייה. </w:t>
      </w:r>
      <w:r w:rsidR="00AD4D5E">
        <w:rPr>
          <w:rFonts w:hint="cs"/>
          <w:rtl/>
          <w:lang w:val="en-GB" w:eastAsia="he-IL"/>
        </w:rPr>
        <w:t xml:space="preserve">זה המצב היום. </w:t>
      </w:r>
    </w:p>
    <w:p w:rsidR="007071D9" w:rsidRDefault="007071D9" w:rsidP="007071D9">
      <w:pPr>
        <w:ind w:firstLine="0"/>
        <w:rPr>
          <w:rtl/>
          <w:lang w:val="en-GB" w:eastAsia="he-IL"/>
        </w:rPr>
      </w:pPr>
      <w:bookmarkStart w:id="365" w:name="_ETM_Q1_3313983"/>
      <w:bookmarkStart w:id="366" w:name="_ETM_Q1_3314043"/>
      <w:bookmarkEnd w:id="365"/>
      <w:bookmarkEnd w:id="366"/>
      <w:r>
        <w:rPr>
          <w:rFonts w:hint="cs"/>
          <w:rtl/>
          <w:lang w:val="en-GB" w:eastAsia="he-IL"/>
        </w:rPr>
        <w:t xml:space="preserve"> </w:t>
      </w:r>
    </w:p>
    <w:p w:rsidR="00AD4D5E" w:rsidRDefault="00AD4D5E" w:rsidP="00AD4D5E">
      <w:pPr>
        <w:pStyle w:val="af9"/>
        <w:keepNext/>
        <w:rPr>
          <w:rtl/>
          <w:lang w:val="en-GB" w:eastAsia="he-IL"/>
        </w:rPr>
      </w:pPr>
      <w:bookmarkStart w:id="367" w:name="_ETM_Q1_3311096"/>
      <w:bookmarkStart w:id="368" w:name="_ETM_Q1_3311157"/>
      <w:bookmarkStart w:id="369" w:name="_ETM_Q1_3315383"/>
      <w:bookmarkStart w:id="370" w:name="_ETM_Q1_3315416"/>
      <w:bookmarkStart w:id="371" w:name="_ETM_Q1_3325747"/>
      <w:bookmarkStart w:id="372" w:name="ET_guest_אביטל_בגין_122"/>
      <w:bookmarkEnd w:id="367"/>
      <w:bookmarkEnd w:id="368"/>
      <w:bookmarkEnd w:id="369"/>
      <w:bookmarkEnd w:id="370"/>
      <w:bookmarkEnd w:id="371"/>
      <w:r w:rsidRPr="00AD4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אביטל בגין:</w:t>
      </w:r>
      <w:r w:rsidRPr="00AD4D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2"/>
    </w:p>
    <w:p w:rsidR="00AD4D5E" w:rsidRDefault="00AD4D5E" w:rsidP="00AD4D5E">
      <w:pPr>
        <w:pStyle w:val="KeepWithNext"/>
        <w:rPr>
          <w:rtl/>
          <w:lang w:val="en-GB" w:eastAsia="he-IL"/>
        </w:rPr>
      </w:pPr>
    </w:p>
    <w:p w:rsidR="00E5328F" w:rsidRDefault="00ED3F74" w:rsidP="00BF58AB">
      <w:pPr>
        <w:rPr>
          <w:rtl/>
          <w:lang w:val="en-GB" w:eastAsia="he-IL"/>
        </w:rPr>
      </w:pPr>
      <w:bookmarkStart w:id="373" w:name="_ETM_Q1_3326175"/>
      <w:bookmarkStart w:id="374" w:name="_ETM_Q1_3326211"/>
      <w:bookmarkStart w:id="375" w:name="_ETM_Q1_3348243"/>
      <w:bookmarkEnd w:id="373"/>
      <w:bookmarkEnd w:id="374"/>
      <w:bookmarkEnd w:id="375"/>
      <w:r>
        <w:rPr>
          <w:rFonts w:hint="cs"/>
          <w:rtl/>
          <w:lang w:val="en-GB" w:eastAsia="he-IL"/>
        </w:rPr>
        <w:t xml:space="preserve">הערת משרד הפנים על כך שאין מי שלא יודע שהוא צריך לשלם ארנונה </w:t>
      </w:r>
      <w:bookmarkStart w:id="376" w:name="_ETM_Q1_3348429"/>
      <w:bookmarkEnd w:id="376"/>
      <w:r>
        <w:rPr>
          <w:rFonts w:hint="cs"/>
          <w:rtl/>
          <w:lang w:val="en-GB" w:eastAsia="he-IL"/>
        </w:rPr>
        <w:t xml:space="preserve">נכונה, </w:t>
      </w:r>
      <w:r w:rsidR="00E5328F">
        <w:rPr>
          <w:rFonts w:hint="cs"/>
          <w:rtl/>
          <w:lang w:val="en-GB" w:eastAsia="he-IL"/>
        </w:rPr>
        <w:t xml:space="preserve">אבל יש </w:t>
      </w:r>
      <w:r>
        <w:rPr>
          <w:rFonts w:hint="cs"/>
          <w:rtl/>
          <w:lang w:val="en-GB" w:eastAsia="he-IL"/>
        </w:rPr>
        <w:t xml:space="preserve">הרבה אנשים שלא יודעים שהם צריכים לשלם ארנונה </w:t>
      </w:r>
      <w:r w:rsidR="00E5328F">
        <w:rPr>
          <w:rFonts w:hint="cs"/>
          <w:rtl/>
          <w:lang w:val="en-GB" w:eastAsia="he-IL"/>
        </w:rPr>
        <w:t>על דירה שהם עזבו, על דירה</w:t>
      </w:r>
      <w:r>
        <w:rPr>
          <w:rFonts w:hint="cs"/>
          <w:rtl/>
          <w:lang w:val="en-GB" w:eastAsia="he-IL"/>
        </w:rPr>
        <w:t xml:space="preserve"> </w:t>
      </w:r>
      <w:bookmarkStart w:id="377" w:name="_ETM_Q1_3356895"/>
      <w:bookmarkEnd w:id="377"/>
      <w:r>
        <w:rPr>
          <w:rFonts w:hint="cs"/>
          <w:rtl/>
          <w:lang w:val="en-GB" w:eastAsia="he-IL"/>
        </w:rPr>
        <w:t>שהם לא השתמשו בה</w:t>
      </w:r>
      <w:r w:rsidR="00E5328F">
        <w:rPr>
          <w:rFonts w:hint="cs"/>
          <w:rtl/>
          <w:lang w:val="en-GB" w:eastAsia="he-IL"/>
        </w:rPr>
        <w:t>, על דירה שמש</w:t>
      </w:r>
      <w:r>
        <w:rPr>
          <w:rFonts w:hint="cs"/>
          <w:rtl/>
          <w:lang w:val="en-GB" w:eastAsia="he-IL"/>
        </w:rPr>
        <w:t xml:space="preserve">משת לצרכים אחרים. </w:t>
      </w:r>
      <w:r w:rsidR="00E5328F">
        <w:rPr>
          <w:rFonts w:hint="cs"/>
          <w:rtl/>
          <w:lang w:val="en-GB" w:eastAsia="he-IL"/>
        </w:rPr>
        <w:t xml:space="preserve">הכלל שאנחנו קובעים פה יופעל </w:t>
      </w:r>
      <w:r>
        <w:rPr>
          <w:rFonts w:hint="cs"/>
          <w:rtl/>
          <w:lang w:val="en-GB" w:eastAsia="he-IL"/>
        </w:rPr>
        <w:t xml:space="preserve">כלפי אלה שלא משלמים בתום לב </w:t>
      </w:r>
      <w:bookmarkStart w:id="378" w:name="_ETM_Q1_3369036"/>
      <w:bookmarkEnd w:id="378"/>
      <w:r>
        <w:rPr>
          <w:rFonts w:hint="cs"/>
          <w:rtl/>
          <w:lang w:val="en-GB" w:eastAsia="he-IL"/>
        </w:rPr>
        <w:t xml:space="preserve">כי הם לא יודעים וכלפי אלה שמתחמקים. לקבוע כלל גורף שלא </w:t>
      </w:r>
      <w:r w:rsidR="00E5328F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אישור מסירה </w:t>
      </w:r>
      <w:bookmarkStart w:id="379" w:name="_ETM_Q1_3376850"/>
      <w:bookmarkEnd w:id="379"/>
      <w:r w:rsidR="00272995">
        <w:rPr>
          <w:rFonts w:hint="cs"/>
          <w:rtl/>
          <w:lang w:val="en-GB" w:eastAsia="he-IL"/>
        </w:rPr>
        <w:t>י</w:t>
      </w:r>
      <w:r w:rsidR="00E5328F">
        <w:rPr>
          <w:rFonts w:hint="cs"/>
          <w:rtl/>
          <w:lang w:val="en-GB" w:eastAsia="he-IL"/>
        </w:rPr>
        <w:t>פגע בכל אותם אנשים שיש להם טענות התנגדות טובות</w:t>
      </w:r>
      <w:r>
        <w:rPr>
          <w:rFonts w:hint="cs"/>
          <w:rtl/>
          <w:lang w:val="en-GB" w:eastAsia="he-IL"/>
        </w:rPr>
        <w:t>.</w:t>
      </w:r>
    </w:p>
    <w:p w:rsidR="00E5328F" w:rsidRDefault="00E5328F" w:rsidP="00E5328F">
      <w:pPr>
        <w:ind w:firstLine="0"/>
        <w:rPr>
          <w:rtl/>
          <w:lang w:val="en-GB" w:eastAsia="he-IL"/>
        </w:rPr>
      </w:pPr>
    </w:p>
    <w:p w:rsidR="00BE775A" w:rsidRDefault="00BE775A" w:rsidP="00BE775A">
      <w:pPr>
        <w:pStyle w:val="af6"/>
        <w:keepNext/>
        <w:rPr>
          <w:rtl/>
          <w:lang w:val="en-GB"/>
        </w:rPr>
      </w:pPr>
      <w:bookmarkStart w:id="380" w:name="_ETM_Q1_3415727"/>
      <w:bookmarkStart w:id="381" w:name="_ETM_Q1_3415777"/>
      <w:bookmarkStart w:id="382" w:name="_ETM_Q1_3412456"/>
      <w:bookmarkStart w:id="383" w:name="_ETM_Q1_3420958"/>
      <w:bookmarkStart w:id="384" w:name="ET_yor_5854_124"/>
      <w:bookmarkStart w:id="385" w:name="ET_guest_מירב_זוהרי_123"/>
      <w:bookmarkEnd w:id="380"/>
      <w:bookmarkEnd w:id="381"/>
      <w:bookmarkEnd w:id="382"/>
      <w:bookmarkEnd w:id="383"/>
      <w:r w:rsidRPr="00BE775A">
        <w:rPr>
          <w:rStyle w:val="TagStyle"/>
          <w:rtl/>
        </w:rPr>
        <w:t xml:space="preserve"> &lt;&lt; </w:t>
      </w:r>
      <w:proofErr w:type="spellStart"/>
      <w:r w:rsidRPr="00BE775A">
        <w:rPr>
          <w:rStyle w:val="TagStyle"/>
          <w:rtl/>
        </w:rPr>
        <w:t>יור</w:t>
      </w:r>
      <w:proofErr w:type="spellEnd"/>
      <w:r w:rsidRPr="00BE77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E775A">
        <w:rPr>
          <w:rStyle w:val="TagStyle"/>
          <w:rtl/>
        </w:rPr>
        <w:t xml:space="preserve"> &lt;&lt; </w:t>
      </w:r>
      <w:proofErr w:type="spellStart"/>
      <w:r w:rsidRPr="00BE775A">
        <w:rPr>
          <w:rStyle w:val="TagStyle"/>
          <w:rtl/>
        </w:rPr>
        <w:t>יור</w:t>
      </w:r>
      <w:proofErr w:type="spellEnd"/>
      <w:r w:rsidRPr="00BE77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4"/>
    </w:p>
    <w:p w:rsidR="00BE775A" w:rsidRDefault="00BE775A" w:rsidP="00BE775A">
      <w:pPr>
        <w:pStyle w:val="KeepWithNext"/>
        <w:rPr>
          <w:rtl/>
          <w:lang w:val="en-GB"/>
        </w:rPr>
      </w:pPr>
    </w:p>
    <w:p w:rsidR="00E5328F" w:rsidRDefault="00BE775A" w:rsidP="00BF58AB">
      <w:pPr>
        <w:rPr>
          <w:rtl/>
          <w:lang w:val="en-GB" w:eastAsia="he-IL"/>
        </w:rPr>
      </w:pPr>
      <w:bookmarkStart w:id="386" w:name="_ETM_Q1_3421584"/>
      <w:bookmarkStart w:id="387" w:name="_ETM_Q1_3421621"/>
      <w:bookmarkEnd w:id="386"/>
      <w:bookmarkEnd w:id="387"/>
      <w:r>
        <w:rPr>
          <w:rFonts w:hint="cs"/>
          <w:rtl/>
          <w:lang w:val="en-GB"/>
        </w:rPr>
        <w:t xml:space="preserve">מה נחשב מסירה אישית? </w:t>
      </w:r>
      <w:bookmarkStart w:id="388" w:name="_ETM_Q1_3412933"/>
      <w:bookmarkStart w:id="389" w:name="_ETM_Q1_3412954"/>
      <w:bookmarkEnd w:id="385"/>
      <w:bookmarkEnd w:id="388"/>
      <w:bookmarkEnd w:id="389"/>
    </w:p>
    <w:p w:rsidR="00E5328F" w:rsidRDefault="00E5328F" w:rsidP="00E5328F">
      <w:pPr>
        <w:rPr>
          <w:rtl/>
          <w:lang w:val="en-GB" w:eastAsia="he-IL"/>
        </w:rPr>
      </w:pPr>
    </w:p>
    <w:p w:rsidR="00BE775A" w:rsidRDefault="00BE775A" w:rsidP="00BE775A">
      <w:pPr>
        <w:pStyle w:val="af9"/>
        <w:keepNext/>
        <w:rPr>
          <w:rtl/>
          <w:lang w:val="en-GB" w:eastAsia="he-IL"/>
        </w:rPr>
      </w:pPr>
      <w:bookmarkStart w:id="390" w:name="_ETM_Q1_3454733"/>
      <w:bookmarkStart w:id="391" w:name="ET_guest_מירב_זוהרי_125"/>
      <w:bookmarkEnd w:id="390"/>
      <w:r w:rsidRPr="00BE77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זוהרי:</w:t>
      </w:r>
      <w:r w:rsidRPr="00BE77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1"/>
    </w:p>
    <w:p w:rsidR="00BE775A" w:rsidRDefault="00BE775A" w:rsidP="00BE775A">
      <w:pPr>
        <w:pStyle w:val="KeepWithNext"/>
        <w:rPr>
          <w:rtl/>
          <w:lang w:val="en-GB" w:eastAsia="he-IL"/>
        </w:rPr>
      </w:pPr>
    </w:p>
    <w:p w:rsidR="00E5328F" w:rsidRDefault="00E5328F" w:rsidP="00BF58AB">
      <w:pPr>
        <w:rPr>
          <w:rtl/>
          <w:lang w:val="en-GB" w:eastAsia="he-IL"/>
        </w:rPr>
      </w:pPr>
      <w:bookmarkStart w:id="392" w:name="_ETM_Q1_3455190"/>
      <w:bookmarkStart w:id="393" w:name="_ETM_Q1_3455224"/>
      <w:bookmarkEnd w:id="392"/>
      <w:bookmarkEnd w:id="393"/>
      <w:r>
        <w:rPr>
          <w:rFonts w:hint="cs"/>
          <w:rtl/>
          <w:lang w:val="en-GB" w:eastAsia="he-IL"/>
        </w:rPr>
        <w:t xml:space="preserve">הדואר הרשום </w:t>
      </w:r>
      <w:r w:rsidR="002A0E0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שאתה מקבל הודעה </w:t>
      </w:r>
      <w:r w:rsidR="001937FF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</w:t>
      </w:r>
      <w:r w:rsidR="001937FF">
        <w:rPr>
          <w:rFonts w:hint="cs"/>
          <w:rtl/>
          <w:lang w:val="en-GB" w:eastAsia="he-IL"/>
        </w:rPr>
        <w:t xml:space="preserve"> דבר </w:t>
      </w:r>
      <w:r>
        <w:rPr>
          <w:rFonts w:hint="cs"/>
          <w:rtl/>
          <w:lang w:val="en-GB" w:eastAsia="he-IL"/>
        </w:rPr>
        <w:t xml:space="preserve">דואר ולא נדרש לתת אישור, </w:t>
      </w:r>
      <w:r w:rsidR="001937FF">
        <w:rPr>
          <w:rFonts w:hint="cs"/>
          <w:rtl/>
          <w:lang w:val="en-GB" w:eastAsia="he-IL"/>
        </w:rPr>
        <w:t xml:space="preserve">לא נדרש </w:t>
      </w:r>
      <w:r>
        <w:rPr>
          <w:rFonts w:hint="cs"/>
          <w:rtl/>
          <w:lang w:val="en-GB" w:eastAsia="he-IL"/>
        </w:rPr>
        <w:t>לחתום על איזה שהוא אישור</w:t>
      </w:r>
      <w:r w:rsidR="0027299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E5328F" w:rsidRDefault="00E5328F" w:rsidP="00E5328F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394" w:name="ET_speaker_5771_26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E5328F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נכון.</w:t>
      </w:r>
      <w:r w:rsidR="0073189D">
        <w:rPr>
          <w:rFonts w:hint="cs"/>
          <w:rtl/>
          <w:lang w:val="en-GB" w:eastAsia="he-IL"/>
        </w:rPr>
        <w:t xml:space="preserve"> את צריכה ללכת לסניף הדואר ולחתום כדי לקבל את זה.</w:t>
      </w:r>
    </w:p>
    <w:p w:rsidR="00E5328F" w:rsidRDefault="00E5328F" w:rsidP="00E5328F">
      <w:pPr>
        <w:rPr>
          <w:rtl/>
          <w:lang w:val="en-GB" w:eastAsia="he-IL"/>
        </w:rPr>
      </w:pPr>
    </w:p>
    <w:p w:rsidR="006B5E3C" w:rsidRDefault="006B5E3C" w:rsidP="006B5E3C">
      <w:pPr>
        <w:pStyle w:val="af6"/>
        <w:keepNext/>
        <w:rPr>
          <w:rtl/>
          <w:lang w:val="en-GB"/>
        </w:rPr>
      </w:pPr>
      <w:bookmarkStart w:id="395" w:name="_ETM_Q1_3492645"/>
      <w:bookmarkStart w:id="396" w:name="ET_yor_5854_126"/>
      <w:bookmarkEnd w:id="395"/>
      <w:r w:rsidRPr="006B5E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5E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6"/>
    </w:p>
    <w:p w:rsidR="006B5E3C" w:rsidRDefault="006B5E3C" w:rsidP="006B5E3C">
      <w:pPr>
        <w:pStyle w:val="KeepWithNext"/>
        <w:rPr>
          <w:rtl/>
          <w:lang w:val="en-GB" w:eastAsia="he-IL"/>
        </w:rPr>
      </w:pPr>
    </w:p>
    <w:p w:rsidR="00E5328F" w:rsidRDefault="00E5328F" w:rsidP="006B5E3C">
      <w:pPr>
        <w:rPr>
          <w:rtl/>
          <w:lang w:val="en-GB" w:eastAsia="he-IL"/>
        </w:rPr>
      </w:pPr>
      <w:bookmarkStart w:id="397" w:name="_ETM_Q1_3493301"/>
      <w:bookmarkStart w:id="398" w:name="_ETM_Q1_3493326"/>
      <w:bookmarkEnd w:id="397"/>
      <w:bookmarkEnd w:id="398"/>
      <w:r>
        <w:rPr>
          <w:rFonts w:hint="cs"/>
          <w:rtl/>
          <w:lang w:val="en-GB" w:eastAsia="he-IL"/>
        </w:rPr>
        <w:t xml:space="preserve">לעיתים נותנים </w:t>
      </w:r>
      <w:r w:rsidR="006B5E3C">
        <w:rPr>
          <w:rFonts w:hint="cs"/>
          <w:rtl/>
          <w:lang w:val="en-GB" w:eastAsia="he-IL"/>
        </w:rPr>
        <w:t>את דבר הדואר בלי להחתים</w:t>
      </w:r>
      <w:r>
        <w:rPr>
          <w:rFonts w:hint="cs"/>
          <w:rtl/>
          <w:lang w:val="en-GB" w:eastAsia="he-IL"/>
        </w:rPr>
        <w:t xml:space="preserve">, לעיתים </w:t>
      </w:r>
      <w:r w:rsidR="006B5E3C">
        <w:rPr>
          <w:rFonts w:hint="cs"/>
          <w:rtl/>
          <w:lang w:val="en-GB" w:eastAsia="he-IL"/>
        </w:rPr>
        <w:t>נותנים ו</w:t>
      </w:r>
      <w:r>
        <w:rPr>
          <w:rFonts w:hint="cs"/>
          <w:rtl/>
          <w:lang w:val="en-GB" w:eastAsia="he-IL"/>
        </w:rPr>
        <w:t>מחת</w:t>
      </w:r>
      <w:r w:rsidR="006B5E3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מים</w:t>
      </w:r>
      <w:r w:rsidR="006B5E3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אם את מקבלת</w:t>
      </w:r>
      <w:r w:rsidR="006B5E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</w:t>
      </w:r>
      <w:r w:rsidR="006B5E3C">
        <w:rPr>
          <w:rFonts w:hint="cs"/>
          <w:rtl/>
          <w:lang w:val="en-GB" w:eastAsia="he-IL"/>
        </w:rPr>
        <w:t>הדואר בלי שחתמת</w:t>
      </w:r>
      <w:r w:rsidR="002A0E04">
        <w:rPr>
          <w:rFonts w:hint="cs"/>
          <w:rtl/>
          <w:lang w:val="en-GB" w:eastAsia="he-IL"/>
        </w:rPr>
        <w:t>,</w:t>
      </w:r>
      <w:r w:rsidR="006B5E3C">
        <w:rPr>
          <w:rFonts w:hint="cs"/>
          <w:rtl/>
          <w:lang w:val="en-GB" w:eastAsia="he-IL"/>
        </w:rPr>
        <w:t xml:space="preserve"> </w:t>
      </w:r>
      <w:r w:rsidR="00BF58AB">
        <w:rPr>
          <w:rFonts w:hint="cs"/>
          <w:rtl/>
          <w:lang w:val="en-GB" w:eastAsia="he-IL"/>
        </w:rPr>
        <w:t xml:space="preserve">האם </w:t>
      </w:r>
      <w:r w:rsidR="006B5E3C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</w:t>
      </w:r>
      <w:r w:rsidR="006B5E3C">
        <w:rPr>
          <w:rFonts w:hint="cs"/>
          <w:rtl/>
          <w:lang w:val="en-GB" w:eastAsia="he-IL"/>
        </w:rPr>
        <w:t>נחשב דואר ר</w:t>
      </w:r>
      <w:r>
        <w:rPr>
          <w:rFonts w:hint="cs"/>
          <w:rtl/>
          <w:lang w:val="en-GB" w:eastAsia="he-IL"/>
        </w:rPr>
        <w:t>שום בלי מסירה אישית</w:t>
      </w:r>
      <w:r w:rsidR="006B5E3C">
        <w:rPr>
          <w:rFonts w:hint="cs"/>
          <w:rtl/>
          <w:lang w:val="en-GB" w:eastAsia="he-IL"/>
        </w:rPr>
        <w:t>?</w:t>
      </w:r>
    </w:p>
    <w:p w:rsidR="00E5328F" w:rsidRDefault="00E5328F" w:rsidP="006B5E3C">
      <w:pPr>
        <w:ind w:firstLine="0"/>
        <w:rPr>
          <w:rtl/>
          <w:lang w:val="en-GB" w:eastAsia="he-IL"/>
        </w:rPr>
      </w:pPr>
    </w:p>
    <w:p w:rsidR="006B5E3C" w:rsidRDefault="006B5E3C" w:rsidP="006B5E3C">
      <w:pPr>
        <w:pStyle w:val="af9"/>
        <w:keepNext/>
        <w:rPr>
          <w:rtl/>
          <w:lang w:val="en-GB" w:eastAsia="he-IL"/>
        </w:rPr>
      </w:pPr>
      <w:bookmarkStart w:id="399" w:name="_ETM_Q1_3507827"/>
      <w:bookmarkStart w:id="400" w:name="_ETM_Q1_3507881"/>
      <w:bookmarkStart w:id="401" w:name="_ETM_Q1_3508824"/>
      <w:bookmarkStart w:id="402" w:name="ET_guest_מירב_זוהרי_127"/>
      <w:bookmarkEnd w:id="399"/>
      <w:bookmarkEnd w:id="400"/>
      <w:bookmarkEnd w:id="401"/>
      <w:r w:rsidRPr="006B5E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זוהרי:</w:t>
      </w:r>
      <w:r w:rsidRPr="006B5E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"/>
    </w:p>
    <w:p w:rsidR="006B5E3C" w:rsidRDefault="006B5E3C" w:rsidP="006B5E3C">
      <w:pPr>
        <w:pStyle w:val="KeepWithNext"/>
        <w:rPr>
          <w:rtl/>
          <w:lang w:val="en-GB" w:eastAsia="he-IL"/>
        </w:rPr>
      </w:pPr>
    </w:p>
    <w:p w:rsidR="00E5328F" w:rsidRDefault="00E5328F" w:rsidP="00E5328F">
      <w:pPr>
        <w:rPr>
          <w:rtl/>
          <w:lang w:val="en-GB" w:eastAsia="he-IL"/>
        </w:rPr>
      </w:pPr>
      <w:bookmarkStart w:id="403" w:name="_ETM_Q1_3509302"/>
      <w:bookmarkStart w:id="404" w:name="_ETM_Q1_3509336"/>
      <w:bookmarkEnd w:id="403"/>
      <w:bookmarkEnd w:id="404"/>
      <w:r>
        <w:rPr>
          <w:rFonts w:hint="cs"/>
          <w:rtl/>
          <w:lang w:val="en-GB" w:eastAsia="he-IL"/>
        </w:rPr>
        <w:t>כן, כי אין שום</w:t>
      </w:r>
      <w:r w:rsidR="006B5E3C">
        <w:rPr>
          <w:rFonts w:hint="cs"/>
          <w:rtl/>
          <w:lang w:val="en-GB" w:eastAsia="he-IL"/>
        </w:rPr>
        <w:t xml:space="preserve"> אינדיקציה שקיבלת.</w:t>
      </w:r>
    </w:p>
    <w:p w:rsidR="00E5328F" w:rsidRDefault="00E5328F" w:rsidP="00E5328F">
      <w:pPr>
        <w:rPr>
          <w:rtl/>
          <w:lang w:val="en-GB" w:eastAsia="he-IL"/>
        </w:rPr>
      </w:pPr>
    </w:p>
    <w:p w:rsidR="006B5E3C" w:rsidRDefault="006B5E3C" w:rsidP="006B5E3C">
      <w:pPr>
        <w:pStyle w:val="af6"/>
        <w:keepNext/>
        <w:rPr>
          <w:rtl/>
          <w:lang w:val="en-GB"/>
        </w:rPr>
      </w:pPr>
      <w:bookmarkStart w:id="405" w:name="_ETM_Q1_3513283"/>
      <w:bookmarkStart w:id="406" w:name="ET_yor_5854_128"/>
      <w:bookmarkEnd w:id="405"/>
      <w:r w:rsidRPr="006B5E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5E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6"/>
    </w:p>
    <w:p w:rsidR="006B5E3C" w:rsidRDefault="006B5E3C" w:rsidP="006B5E3C">
      <w:pPr>
        <w:pStyle w:val="KeepWithNext"/>
        <w:rPr>
          <w:rtl/>
          <w:lang w:val="en-GB" w:eastAsia="he-IL"/>
        </w:rPr>
      </w:pPr>
    </w:p>
    <w:p w:rsidR="006B5E3C" w:rsidRPr="006B5E3C" w:rsidRDefault="006B5E3C" w:rsidP="00947DC9">
      <w:pPr>
        <w:rPr>
          <w:rtl/>
          <w:lang w:val="en-GB" w:eastAsia="he-IL"/>
        </w:rPr>
      </w:pPr>
      <w:bookmarkStart w:id="407" w:name="_ETM_Q1_3513906"/>
      <w:bookmarkStart w:id="408" w:name="_ETM_Q1_3513937"/>
      <w:bookmarkEnd w:id="407"/>
      <w:bookmarkEnd w:id="408"/>
      <w:r>
        <w:rPr>
          <w:rFonts w:hint="cs"/>
          <w:rtl/>
          <w:lang w:val="en-GB" w:eastAsia="he-IL"/>
        </w:rPr>
        <w:t xml:space="preserve">מה התוספת? שהיא נותנת לי את הפתק </w:t>
      </w:r>
      <w:bookmarkStart w:id="409" w:name="_ETM_Q1_3516088"/>
      <w:bookmarkEnd w:id="409"/>
      <w:r>
        <w:rPr>
          <w:rFonts w:hint="cs"/>
          <w:rtl/>
          <w:lang w:val="en-GB" w:eastAsia="he-IL"/>
        </w:rPr>
        <w:t>כדי שאני אחתום?</w:t>
      </w:r>
    </w:p>
    <w:p w:rsidR="00E5328F" w:rsidRDefault="00E5328F" w:rsidP="00E5328F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410" w:name="ET_speaker_5771_27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6B5E3C" w:rsidP="00A91D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התוספת היא שאחרי שחתמת הם</w:t>
      </w:r>
      <w:r w:rsidR="00E5328F">
        <w:rPr>
          <w:rFonts w:hint="cs"/>
          <w:rtl/>
          <w:lang w:val="en-GB" w:eastAsia="he-IL"/>
        </w:rPr>
        <w:t xml:space="preserve"> שולחים </w:t>
      </w:r>
      <w:r w:rsidR="00EE39AB">
        <w:rPr>
          <w:rFonts w:hint="cs"/>
          <w:rtl/>
          <w:lang w:val="en-GB" w:eastAsia="he-IL"/>
        </w:rPr>
        <w:t xml:space="preserve">הודעה לעירייה שהוא </w:t>
      </w:r>
      <w:r w:rsidR="00E5328F">
        <w:rPr>
          <w:rFonts w:hint="cs"/>
          <w:rtl/>
          <w:lang w:val="en-GB" w:eastAsia="he-IL"/>
        </w:rPr>
        <w:t>ק</w:t>
      </w:r>
      <w:r w:rsidR="00EE39AB">
        <w:rPr>
          <w:rFonts w:hint="cs"/>
          <w:rtl/>
          <w:lang w:val="en-GB" w:eastAsia="he-IL"/>
        </w:rPr>
        <w:t>י</w:t>
      </w:r>
      <w:r w:rsidR="00E5328F">
        <w:rPr>
          <w:rFonts w:hint="cs"/>
          <w:rtl/>
          <w:lang w:val="en-GB" w:eastAsia="he-IL"/>
        </w:rPr>
        <w:t xml:space="preserve">בל. </w:t>
      </w:r>
      <w:r w:rsidR="00EE39AB">
        <w:rPr>
          <w:rFonts w:hint="cs"/>
          <w:rtl/>
          <w:lang w:val="en-GB" w:eastAsia="he-IL"/>
        </w:rPr>
        <w:t xml:space="preserve">זה הסיפור </w:t>
      </w:r>
      <w:bookmarkStart w:id="411" w:name="_ETM_Q1_3527936"/>
      <w:bookmarkEnd w:id="411"/>
      <w:r w:rsidR="00EE39AB">
        <w:rPr>
          <w:rFonts w:hint="cs"/>
          <w:rtl/>
          <w:lang w:val="en-GB" w:eastAsia="he-IL"/>
        </w:rPr>
        <w:t>של הודעה אישית.</w:t>
      </w:r>
      <w:r w:rsidR="00E5328F">
        <w:rPr>
          <w:rFonts w:hint="cs"/>
          <w:rtl/>
          <w:lang w:val="en-GB" w:eastAsia="he-IL"/>
        </w:rPr>
        <w:t xml:space="preserve"> </w:t>
      </w:r>
      <w:r w:rsidR="00A91DC4">
        <w:rPr>
          <w:rFonts w:hint="cs"/>
          <w:rtl/>
          <w:lang w:val="en-GB" w:eastAsia="he-IL"/>
        </w:rPr>
        <w:t xml:space="preserve">אני רוצה להקריא לך מתוך האתר של דואר </w:t>
      </w:r>
      <w:bookmarkStart w:id="412" w:name="_ETM_Q1_3528330"/>
      <w:bookmarkEnd w:id="412"/>
      <w:r w:rsidR="00A91DC4">
        <w:rPr>
          <w:rFonts w:hint="cs"/>
          <w:rtl/>
          <w:lang w:val="en-GB" w:eastAsia="he-IL"/>
        </w:rPr>
        <w:t>ישראל, כדי ש</w:t>
      </w:r>
      <w:r w:rsidR="002A0E04">
        <w:rPr>
          <w:rFonts w:hint="cs"/>
          <w:rtl/>
          <w:lang w:val="en-GB" w:eastAsia="he-IL"/>
        </w:rPr>
        <w:t>לא כל אחד יסביר מה זה דואר אישי.</w:t>
      </w:r>
      <w:r w:rsidR="00A91DC4">
        <w:rPr>
          <w:rFonts w:hint="cs"/>
          <w:rtl/>
          <w:lang w:val="en-GB" w:eastAsia="he-IL"/>
        </w:rPr>
        <w:t xml:space="preserve"> </w:t>
      </w:r>
      <w:bookmarkStart w:id="413" w:name="_ETM_Q1_3533007"/>
      <w:bookmarkEnd w:id="413"/>
      <w:r w:rsidR="00A91DC4">
        <w:rPr>
          <w:rFonts w:hint="cs"/>
          <w:rtl/>
          <w:lang w:val="en-GB" w:eastAsia="he-IL"/>
        </w:rPr>
        <w:t xml:space="preserve">"מיד עם מסירת המשלוח תקבלו הודעה על אישור </w:t>
      </w:r>
      <w:bookmarkStart w:id="414" w:name="_ETM_Q1_3541645"/>
      <w:bookmarkEnd w:id="414"/>
      <w:r w:rsidR="00A91DC4">
        <w:rPr>
          <w:rFonts w:hint="cs"/>
          <w:rtl/>
          <w:lang w:val="en-GB" w:eastAsia="he-IL"/>
        </w:rPr>
        <w:t xml:space="preserve">השימוש בשירות דואר רשום". אתה מקבל את </w:t>
      </w:r>
      <w:bookmarkStart w:id="415" w:name="_ETM_Q1_3544862"/>
      <w:bookmarkEnd w:id="415"/>
      <w:r w:rsidR="00A91DC4">
        <w:rPr>
          <w:rFonts w:hint="cs"/>
          <w:rtl/>
          <w:lang w:val="en-GB" w:eastAsia="he-IL"/>
        </w:rPr>
        <w:t xml:space="preserve">הדואר הביתה וחותם שקיבלת </w:t>
      </w:r>
      <w:bookmarkStart w:id="416" w:name="_ETM_Q1_3548029"/>
      <w:bookmarkEnd w:id="416"/>
      <w:r w:rsidR="00A91DC4">
        <w:rPr>
          <w:rFonts w:hint="cs"/>
          <w:rtl/>
          <w:lang w:val="en-GB" w:eastAsia="he-IL"/>
        </w:rPr>
        <w:t xml:space="preserve">את הדואר.  </w:t>
      </w:r>
    </w:p>
    <w:p w:rsidR="00E5328F" w:rsidRDefault="00E5328F" w:rsidP="00E5328F">
      <w:pPr>
        <w:rPr>
          <w:rtl/>
          <w:lang w:val="en-GB" w:eastAsia="he-IL"/>
        </w:rPr>
      </w:pPr>
    </w:p>
    <w:p w:rsidR="00A91DC4" w:rsidRDefault="00A91DC4" w:rsidP="00A91DC4">
      <w:pPr>
        <w:pStyle w:val="af6"/>
        <w:keepNext/>
        <w:rPr>
          <w:rtl/>
          <w:lang w:val="en-GB"/>
        </w:rPr>
      </w:pPr>
      <w:bookmarkStart w:id="417" w:name="ET_yor_5854_129"/>
      <w:r w:rsidRPr="00A91D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91D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7"/>
    </w:p>
    <w:p w:rsidR="00A91DC4" w:rsidRDefault="00A91DC4" w:rsidP="00A91DC4">
      <w:pPr>
        <w:pStyle w:val="KeepWithNext"/>
        <w:rPr>
          <w:rtl/>
          <w:lang w:val="en-GB" w:eastAsia="he-IL"/>
        </w:rPr>
      </w:pPr>
    </w:p>
    <w:p w:rsidR="00E5328F" w:rsidRDefault="00A91DC4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בחיים שלי ל</w:t>
      </w:r>
      <w:r w:rsidR="00E5328F">
        <w:rPr>
          <w:rFonts w:hint="cs"/>
          <w:rtl/>
          <w:lang w:val="en-GB" w:eastAsia="he-IL"/>
        </w:rPr>
        <w:t>א קיבלתי הביתה</w:t>
      </w:r>
      <w:r>
        <w:rPr>
          <w:rFonts w:hint="cs"/>
          <w:rtl/>
          <w:lang w:val="en-GB" w:eastAsia="he-IL"/>
        </w:rPr>
        <w:t>.</w:t>
      </w:r>
    </w:p>
    <w:p w:rsidR="00E5328F" w:rsidRDefault="00E5328F" w:rsidP="00E5328F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418" w:name="ET_speaker_5771_28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E5328F" w:rsidP="00A91D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מגיע לך </w:t>
      </w:r>
      <w:r w:rsidR="00A91DC4">
        <w:rPr>
          <w:rFonts w:hint="cs"/>
          <w:rtl/>
          <w:lang w:val="en-GB" w:eastAsia="he-IL"/>
        </w:rPr>
        <w:t xml:space="preserve">הדוור </w:t>
      </w:r>
      <w:r>
        <w:rPr>
          <w:rFonts w:hint="cs"/>
          <w:rtl/>
          <w:lang w:val="en-GB" w:eastAsia="he-IL"/>
        </w:rPr>
        <w:t>עם דבר הדואר הרשו</w:t>
      </w:r>
      <w:r w:rsidR="00A91DC4">
        <w:rPr>
          <w:rFonts w:hint="cs"/>
          <w:rtl/>
          <w:lang w:val="en-GB" w:eastAsia="he-IL"/>
        </w:rPr>
        <w:t xml:space="preserve">ם לבית. </w:t>
      </w:r>
      <w:r>
        <w:rPr>
          <w:rFonts w:hint="cs"/>
          <w:rtl/>
          <w:lang w:val="en-GB" w:eastAsia="he-IL"/>
        </w:rPr>
        <w:t xml:space="preserve">אם </w:t>
      </w:r>
      <w:r w:rsidR="00BF58AB">
        <w:rPr>
          <w:rFonts w:hint="cs"/>
          <w:rtl/>
          <w:lang w:val="en-GB" w:eastAsia="he-IL"/>
        </w:rPr>
        <w:t>פתחת לו</w:t>
      </w:r>
      <w:r w:rsidR="00A91DC4">
        <w:rPr>
          <w:rFonts w:hint="cs"/>
          <w:rtl/>
          <w:lang w:val="en-GB" w:eastAsia="he-IL"/>
        </w:rPr>
        <w:t xml:space="preserve"> אתה </w:t>
      </w:r>
      <w:bookmarkStart w:id="419" w:name="_ETM_Q1_3564393"/>
      <w:bookmarkEnd w:id="419"/>
      <w:r w:rsidR="00A91DC4">
        <w:rPr>
          <w:rFonts w:hint="cs"/>
          <w:rtl/>
          <w:lang w:val="en-GB" w:eastAsia="he-IL"/>
        </w:rPr>
        <w:t>חותם לו שק</w:t>
      </w:r>
      <w:r w:rsidR="002A0E04">
        <w:rPr>
          <w:rFonts w:hint="cs"/>
          <w:rtl/>
          <w:lang w:val="en-GB" w:eastAsia="he-IL"/>
        </w:rPr>
        <w:t xml:space="preserve">יבלת את הדואר הרשום והוא הולך, אבל </w:t>
      </w:r>
      <w:r w:rsidR="00A91DC4">
        <w:rPr>
          <w:rFonts w:hint="cs"/>
          <w:rtl/>
          <w:lang w:val="en-GB" w:eastAsia="he-IL"/>
        </w:rPr>
        <w:t>אם</w:t>
      </w:r>
      <w:bookmarkStart w:id="420" w:name="_ETM_Q1_3568476"/>
      <w:bookmarkEnd w:id="420"/>
      <w:r w:rsidR="00BF58AB">
        <w:rPr>
          <w:rFonts w:hint="cs"/>
          <w:rtl/>
          <w:lang w:val="en-GB" w:eastAsia="he-IL"/>
        </w:rPr>
        <w:t xml:space="preserve"> לא היית</w:t>
      </w:r>
      <w:r w:rsidR="00A91DC4">
        <w:rPr>
          <w:rFonts w:hint="cs"/>
          <w:rtl/>
          <w:lang w:val="en-GB" w:eastAsia="he-IL"/>
        </w:rPr>
        <w:t xml:space="preserve"> הוא משאיר לך פתק. </w:t>
      </w:r>
    </w:p>
    <w:p w:rsidR="00E5328F" w:rsidRDefault="00E5328F" w:rsidP="00E5328F">
      <w:pPr>
        <w:rPr>
          <w:rtl/>
          <w:lang w:val="en-GB" w:eastAsia="he-IL"/>
        </w:rPr>
      </w:pPr>
    </w:p>
    <w:p w:rsidR="00A91DC4" w:rsidRDefault="00A91DC4" w:rsidP="00A91DC4">
      <w:pPr>
        <w:ind w:firstLine="0"/>
        <w:rPr>
          <w:rtl/>
          <w:lang w:val="en-GB" w:eastAsia="he-IL"/>
        </w:rPr>
      </w:pPr>
    </w:p>
    <w:p w:rsidR="00A91DC4" w:rsidRDefault="00A91DC4" w:rsidP="00A91DC4">
      <w:pPr>
        <w:pStyle w:val="af6"/>
        <w:keepNext/>
        <w:rPr>
          <w:rtl/>
          <w:lang w:val="en-GB"/>
        </w:rPr>
      </w:pPr>
      <w:bookmarkStart w:id="421" w:name="ET_yor_5854_130"/>
      <w:r w:rsidRPr="00A91DC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91D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1"/>
    </w:p>
    <w:p w:rsidR="00A91DC4" w:rsidRDefault="00A91DC4" w:rsidP="00A91DC4">
      <w:pPr>
        <w:pStyle w:val="KeepWithNext"/>
        <w:rPr>
          <w:rtl/>
          <w:lang w:val="en-GB" w:eastAsia="he-IL"/>
        </w:rPr>
      </w:pPr>
    </w:p>
    <w:p w:rsidR="00E5328F" w:rsidRDefault="00C7115D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היית ולא חתמת,</w:t>
      </w:r>
      <w:r w:rsidR="006916BF">
        <w:rPr>
          <w:rFonts w:hint="cs"/>
          <w:rtl/>
          <w:lang w:val="en-GB" w:eastAsia="he-IL"/>
        </w:rPr>
        <w:t xml:space="preserve"> </w:t>
      </w:r>
      <w:bookmarkStart w:id="422" w:name="_ETM_Q1_3574773"/>
      <w:bookmarkEnd w:id="422"/>
      <w:r w:rsidR="006916BF">
        <w:rPr>
          <w:rFonts w:hint="cs"/>
          <w:rtl/>
          <w:lang w:val="en-GB" w:eastAsia="he-IL"/>
        </w:rPr>
        <w:t>למה זה נחשב?</w:t>
      </w:r>
    </w:p>
    <w:p w:rsidR="00E5328F" w:rsidRDefault="00E5328F" w:rsidP="00E5328F">
      <w:pPr>
        <w:rPr>
          <w:rtl/>
          <w:lang w:val="en-GB" w:eastAsia="he-IL"/>
        </w:rPr>
      </w:pPr>
    </w:p>
    <w:p w:rsidR="00E5328F" w:rsidRDefault="00E5328F" w:rsidP="00E5328F">
      <w:pPr>
        <w:pStyle w:val="a4"/>
        <w:keepNext/>
        <w:rPr>
          <w:rtl/>
          <w:lang w:val="en-GB"/>
        </w:rPr>
      </w:pPr>
      <w:bookmarkStart w:id="423" w:name="ET_speaker_5771_29"/>
      <w:r w:rsidRPr="00E53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E53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"/>
    </w:p>
    <w:p w:rsidR="00E5328F" w:rsidRDefault="00E5328F" w:rsidP="00E5328F">
      <w:pPr>
        <w:pStyle w:val="KeepWithNext"/>
        <w:rPr>
          <w:rtl/>
          <w:lang w:val="en-GB" w:eastAsia="he-IL"/>
        </w:rPr>
      </w:pPr>
    </w:p>
    <w:p w:rsidR="00E5328F" w:rsidRDefault="00E5328F" w:rsidP="00BF58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לא היית בב</w:t>
      </w:r>
      <w:r w:rsidR="00BF58AB">
        <w:rPr>
          <w:rFonts w:hint="cs"/>
          <w:rtl/>
          <w:lang w:val="en-GB" w:eastAsia="he-IL"/>
        </w:rPr>
        <w:t>ית</w:t>
      </w:r>
      <w:r w:rsidR="00C7115D">
        <w:rPr>
          <w:rFonts w:hint="cs"/>
          <w:rtl/>
          <w:lang w:val="en-GB" w:eastAsia="he-IL"/>
        </w:rPr>
        <w:t xml:space="preserve"> משאירים לך את הפתק ואתה הולך לסניף </w:t>
      </w:r>
      <w:bookmarkStart w:id="424" w:name="_ETM_Q1_3594561"/>
      <w:bookmarkEnd w:id="424"/>
      <w:r w:rsidR="00C7115D">
        <w:rPr>
          <w:rFonts w:hint="cs"/>
          <w:rtl/>
          <w:lang w:val="en-GB" w:eastAsia="he-IL"/>
        </w:rPr>
        <w:t>הדואר, עומד בתור, מגיע לאשנב ואומר: ז</w:t>
      </w:r>
      <w:r>
        <w:rPr>
          <w:rFonts w:hint="cs"/>
          <w:rtl/>
          <w:lang w:val="en-GB" w:eastAsia="he-IL"/>
        </w:rPr>
        <w:t>ה</w:t>
      </w:r>
      <w:r w:rsidR="00C7115D">
        <w:rPr>
          <w:rFonts w:hint="cs"/>
          <w:rtl/>
          <w:lang w:val="en-GB" w:eastAsia="he-IL"/>
        </w:rPr>
        <w:t xml:space="preserve"> הפתק </w:t>
      </w:r>
      <w:bookmarkStart w:id="425" w:name="_ETM_Q1_3598447"/>
      <w:bookmarkEnd w:id="425"/>
      <w:r w:rsidR="00C7115D">
        <w:rPr>
          <w:rFonts w:hint="cs"/>
          <w:rtl/>
          <w:lang w:val="en-GB" w:eastAsia="he-IL"/>
        </w:rPr>
        <w:t>שקיבלתי, זה המספר.</w:t>
      </w:r>
      <w:r>
        <w:rPr>
          <w:rFonts w:hint="cs"/>
          <w:rtl/>
          <w:lang w:val="en-GB" w:eastAsia="he-IL"/>
        </w:rPr>
        <w:t xml:space="preserve"> </w:t>
      </w:r>
      <w:r w:rsidR="00BF58AB">
        <w:rPr>
          <w:rFonts w:hint="cs"/>
          <w:rtl/>
          <w:lang w:val="en-GB" w:eastAsia="he-IL"/>
        </w:rPr>
        <w:t>כ</w:t>
      </w:r>
      <w:r w:rsidR="00683E0D">
        <w:rPr>
          <w:rFonts w:hint="cs"/>
          <w:rtl/>
          <w:lang w:val="en-GB" w:eastAsia="he-IL"/>
        </w:rPr>
        <w:t>ש</w:t>
      </w:r>
      <w:r w:rsidR="00BF58AB">
        <w:rPr>
          <w:rFonts w:hint="cs"/>
          <w:rtl/>
          <w:lang w:val="en-GB" w:eastAsia="he-IL"/>
        </w:rPr>
        <w:t xml:space="preserve">נותנים לך את דבר הדואר </w:t>
      </w:r>
      <w:r>
        <w:rPr>
          <w:rFonts w:hint="cs"/>
          <w:rtl/>
          <w:lang w:val="en-GB" w:eastAsia="he-IL"/>
        </w:rPr>
        <w:t>אומרים</w:t>
      </w:r>
      <w:r w:rsidR="006B0D3B">
        <w:rPr>
          <w:rFonts w:hint="cs"/>
          <w:rtl/>
          <w:lang w:val="en-GB" w:eastAsia="he-IL"/>
        </w:rPr>
        <w:t xml:space="preserve"> לך</w:t>
      </w:r>
      <w:r w:rsidR="00C7115D">
        <w:rPr>
          <w:rFonts w:hint="cs"/>
          <w:rtl/>
          <w:lang w:val="en-GB" w:eastAsia="he-IL"/>
        </w:rPr>
        <w:t>:</w:t>
      </w:r>
      <w:r w:rsidR="00CF00D2">
        <w:rPr>
          <w:rFonts w:hint="cs"/>
          <w:rtl/>
          <w:lang w:val="en-GB" w:eastAsia="he-IL"/>
        </w:rPr>
        <w:t xml:space="preserve"> ב</w:t>
      </w:r>
      <w:r w:rsidR="00BF58AB">
        <w:rPr>
          <w:rFonts w:hint="cs"/>
          <w:rtl/>
          <w:lang w:val="en-GB" w:eastAsia="he-IL"/>
        </w:rPr>
        <w:t>קשה תחתום שקיבלת.</w:t>
      </w:r>
      <w:r w:rsidR="00683E0D">
        <w:rPr>
          <w:rFonts w:hint="cs"/>
          <w:rtl/>
          <w:lang w:val="en-GB" w:eastAsia="he-IL"/>
        </w:rPr>
        <w:t xml:space="preserve"> </w:t>
      </w:r>
      <w:bookmarkStart w:id="426" w:name="_ETM_Q1_3603054"/>
      <w:bookmarkEnd w:id="426"/>
      <w:r>
        <w:rPr>
          <w:rFonts w:hint="cs"/>
          <w:rtl/>
          <w:lang w:val="en-GB" w:eastAsia="he-IL"/>
        </w:rPr>
        <w:t xml:space="preserve">אישור מסירה </w:t>
      </w:r>
      <w:r w:rsidR="00CF00D2">
        <w:rPr>
          <w:rFonts w:hint="cs"/>
          <w:rtl/>
          <w:lang w:val="en-GB" w:eastAsia="he-IL"/>
        </w:rPr>
        <w:t xml:space="preserve">זה משהו אחר. אישור מסירה </w:t>
      </w:r>
      <w:r>
        <w:rPr>
          <w:rFonts w:hint="cs"/>
          <w:rtl/>
          <w:lang w:val="en-GB" w:eastAsia="he-IL"/>
        </w:rPr>
        <w:t>אומר שמי ששלח לך את ה</w:t>
      </w:r>
      <w:r w:rsidR="00CF00D2">
        <w:rPr>
          <w:rFonts w:hint="cs"/>
          <w:rtl/>
          <w:lang w:val="en-GB" w:eastAsia="he-IL"/>
        </w:rPr>
        <w:t xml:space="preserve">דואר </w:t>
      </w:r>
      <w:bookmarkStart w:id="427" w:name="_ETM_Q1_3610463"/>
      <w:bookmarkEnd w:id="427"/>
      <w:r w:rsidR="00CF00D2">
        <w:rPr>
          <w:rFonts w:hint="cs"/>
          <w:rtl/>
          <w:lang w:val="en-GB" w:eastAsia="he-IL"/>
        </w:rPr>
        <w:t xml:space="preserve">רוצה לקבל מהדואר </w:t>
      </w:r>
      <w:r w:rsidR="002540CB">
        <w:rPr>
          <w:rFonts w:hint="cs"/>
          <w:rtl/>
          <w:lang w:val="en-GB" w:eastAsia="he-IL"/>
        </w:rPr>
        <w:t xml:space="preserve">הודעה על כך </w:t>
      </w:r>
      <w:r w:rsidR="00CF00D2">
        <w:rPr>
          <w:rFonts w:hint="cs"/>
          <w:rtl/>
          <w:lang w:val="en-GB" w:eastAsia="he-IL"/>
        </w:rPr>
        <w:t>שקיבלת אותו.</w:t>
      </w:r>
      <w:r>
        <w:rPr>
          <w:rFonts w:hint="cs"/>
          <w:rtl/>
          <w:lang w:val="en-GB" w:eastAsia="he-IL"/>
        </w:rPr>
        <w:t xml:space="preserve"> </w:t>
      </w:r>
      <w:r w:rsidR="00CF00D2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</w:t>
      </w:r>
      <w:r w:rsidR="00CF00D2">
        <w:rPr>
          <w:rFonts w:hint="cs"/>
          <w:rtl/>
          <w:lang w:val="en-GB" w:eastAsia="he-IL"/>
        </w:rPr>
        <w:t>הה</w:t>
      </w:r>
      <w:r>
        <w:rPr>
          <w:rFonts w:hint="cs"/>
          <w:rtl/>
          <w:lang w:val="en-GB" w:eastAsia="he-IL"/>
        </w:rPr>
        <w:t xml:space="preserve">בדל בין </w:t>
      </w:r>
      <w:r w:rsidR="00CF00D2">
        <w:rPr>
          <w:rFonts w:hint="cs"/>
          <w:rtl/>
          <w:lang w:val="en-GB" w:eastAsia="he-IL"/>
        </w:rPr>
        <w:t>דואר רשום לבין דואר רשום עם אישור מסירה</w:t>
      </w:r>
      <w:r>
        <w:rPr>
          <w:rFonts w:hint="cs"/>
          <w:rtl/>
          <w:lang w:val="en-GB" w:eastAsia="he-IL"/>
        </w:rPr>
        <w:t xml:space="preserve">. </w:t>
      </w:r>
      <w:r w:rsidR="00BF58AB">
        <w:rPr>
          <w:rFonts w:hint="cs"/>
          <w:rtl/>
          <w:lang w:val="en-GB" w:eastAsia="he-IL"/>
        </w:rPr>
        <w:t xml:space="preserve">אמנם </w:t>
      </w:r>
      <w:r w:rsidR="002540CB">
        <w:rPr>
          <w:rFonts w:hint="cs"/>
          <w:rtl/>
          <w:lang w:val="en-GB" w:eastAsia="he-IL"/>
        </w:rPr>
        <w:t xml:space="preserve">דואר רשום עם אישור מסירה </w:t>
      </w:r>
      <w:bookmarkStart w:id="428" w:name="_ETM_Q1_3620163"/>
      <w:bookmarkEnd w:id="428"/>
      <w:r w:rsidR="00CF00D2">
        <w:rPr>
          <w:rFonts w:hint="cs"/>
          <w:rtl/>
          <w:lang w:val="en-GB" w:eastAsia="he-IL"/>
        </w:rPr>
        <w:t xml:space="preserve">עולה יותר כסף, אבל </w:t>
      </w:r>
      <w:r w:rsidR="004F287B">
        <w:rPr>
          <w:rFonts w:hint="cs"/>
          <w:rtl/>
          <w:lang w:val="en-GB" w:eastAsia="he-IL"/>
        </w:rPr>
        <w:t>זה מאפשר למי ששלח את הדואר</w:t>
      </w:r>
      <w:r>
        <w:rPr>
          <w:rFonts w:hint="cs"/>
          <w:rtl/>
          <w:lang w:val="en-GB" w:eastAsia="he-IL"/>
        </w:rPr>
        <w:t xml:space="preserve"> </w:t>
      </w:r>
      <w:r w:rsidR="002540CB">
        <w:rPr>
          <w:rFonts w:hint="cs"/>
          <w:rtl/>
          <w:lang w:val="en-GB" w:eastAsia="he-IL"/>
        </w:rPr>
        <w:t>לדעת</w:t>
      </w:r>
      <w:r>
        <w:rPr>
          <w:rFonts w:hint="cs"/>
          <w:rtl/>
          <w:lang w:val="en-GB" w:eastAsia="he-IL"/>
        </w:rPr>
        <w:t xml:space="preserve"> שקיבלת </w:t>
      </w:r>
      <w:r w:rsidR="002540CB">
        <w:rPr>
          <w:rFonts w:hint="cs"/>
          <w:rtl/>
          <w:lang w:val="en-GB" w:eastAsia="he-IL"/>
        </w:rPr>
        <w:t xml:space="preserve">את הדואר </w:t>
      </w:r>
      <w:r>
        <w:rPr>
          <w:rFonts w:hint="cs"/>
          <w:rtl/>
          <w:lang w:val="en-GB" w:eastAsia="he-IL"/>
        </w:rPr>
        <w:t>בוודאות.</w:t>
      </w:r>
    </w:p>
    <w:p w:rsidR="00E5328F" w:rsidRDefault="00E5328F" w:rsidP="00E5328F">
      <w:pPr>
        <w:rPr>
          <w:rtl/>
          <w:lang w:val="en-GB" w:eastAsia="he-IL"/>
        </w:rPr>
      </w:pPr>
    </w:p>
    <w:p w:rsidR="004F287B" w:rsidRDefault="004F287B" w:rsidP="004F287B">
      <w:pPr>
        <w:pStyle w:val="af6"/>
        <w:keepNext/>
        <w:rPr>
          <w:rtl/>
          <w:lang w:val="en-GB"/>
        </w:rPr>
      </w:pPr>
      <w:bookmarkStart w:id="429" w:name="_ETM_Q1_3627313"/>
      <w:bookmarkStart w:id="430" w:name="ET_yor_5854_131"/>
      <w:bookmarkEnd w:id="429"/>
      <w:r w:rsidRPr="004F28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F28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0"/>
    </w:p>
    <w:p w:rsidR="004F287B" w:rsidRDefault="004F287B" w:rsidP="004F287B">
      <w:pPr>
        <w:pStyle w:val="KeepWithNext"/>
        <w:rPr>
          <w:rtl/>
          <w:lang w:val="en-GB" w:eastAsia="he-IL"/>
        </w:rPr>
      </w:pPr>
    </w:p>
    <w:p w:rsidR="00E5328F" w:rsidRDefault="00FE5012" w:rsidP="006D5C54">
      <w:pPr>
        <w:rPr>
          <w:rtl/>
          <w:lang w:val="en-GB" w:eastAsia="he-IL"/>
        </w:rPr>
      </w:pPr>
      <w:bookmarkStart w:id="431" w:name="_ETM_Q1_3627985"/>
      <w:bookmarkStart w:id="432" w:name="_ETM_Q1_3628041"/>
      <w:bookmarkEnd w:id="431"/>
      <w:bookmarkEnd w:id="432"/>
      <w:r>
        <w:rPr>
          <w:rFonts w:hint="cs"/>
          <w:rtl/>
          <w:lang w:val="en-GB" w:eastAsia="he-IL"/>
        </w:rPr>
        <w:t>אני מניח ב</w:t>
      </w:r>
      <w:r w:rsidR="00E5328F">
        <w:rPr>
          <w:rFonts w:hint="cs"/>
          <w:rtl/>
          <w:lang w:val="en-GB" w:eastAsia="he-IL"/>
        </w:rPr>
        <w:t xml:space="preserve">הנחה </w:t>
      </w:r>
      <w:r w:rsidR="004F287B">
        <w:rPr>
          <w:rFonts w:hint="cs"/>
          <w:rtl/>
          <w:lang w:val="en-GB" w:eastAsia="he-IL"/>
        </w:rPr>
        <w:t xml:space="preserve">גבוהה </w:t>
      </w:r>
      <w:bookmarkStart w:id="433" w:name="_ETM_Q1_3633835"/>
      <w:bookmarkEnd w:id="433"/>
      <w:r w:rsidR="00E5328F">
        <w:rPr>
          <w:rFonts w:hint="cs"/>
          <w:rtl/>
          <w:lang w:val="en-GB" w:eastAsia="he-IL"/>
        </w:rPr>
        <w:t xml:space="preserve">שמי שלא רוצה לשלם </w:t>
      </w:r>
      <w:r w:rsidR="002540CB">
        <w:rPr>
          <w:rFonts w:hint="cs"/>
          <w:rtl/>
          <w:lang w:val="en-GB" w:eastAsia="he-IL"/>
        </w:rPr>
        <w:t>לא ירצה לקבל את ה</w:t>
      </w:r>
      <w:r w:rsidR="00E5328F">
        <w:rPr>
          <w:rFonts w:hint="cs"/>
          <w:rtl/>
          <w:lang w:val="en-GB" w:eastAsia="he-IL"/>
        </w:rPr>
        <w:t>ד</w:t>
      </w:r>
      <w:r w:rsidR="002540CB">
        <w:rPr>
          <w:rFonts w:hint="cs"/>
          <w:rtl/>
          <w:lang w:val="en-GB" w:eastAsia="he-IL"/>
        </w:rPr>
        <w:t>ו</w:t>
      </w:r>
      <w:r w:rsidR="00E5328F">
        <w:rPr>
          <w:rFonts w:hint="cs"/>
          <w:rtl/>
          <w:lang w:val="en-GB" w:eastAsia="he-IL"/>
        </w:rPr>
        <w:t xml:space="preserve">אר. </w:t>
      </w:r>
    </w:p>
    <w:p w:rsidR="00E5328F" w:rsidRDefault="00E5328F" w:rsidP="00E5328F">
      <w:pPr>
        <w:rPr>
          <w:rtl/>
          <w:lang w:val="en-GB" w:eastAsia="he-IL"/>
        </w:rPr>
      </w:pPr>
    </w:p>
    <w:p w:rsidR="002540CB" w:rsidRDefault="002540CB" w:rsidP="002540CB">
      <w:pPr>
        <w:pStyle w:val="af9"/>
        <w:keepNext/>
        <w:rPr>
          <w:rtl/>
          <w:lang w:val="en-GB" w:eastAsia="he-IL"/>
        </w:rPr>
      </w:pPr>
      <w:bookmarkStart w:id="434" w:name="ET_guest_יאיר_הירש_132"/>
      <w:r w:rsidRPr="002540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2540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4"/>
    </w:p>
    <w:p w:rsidR="002540CB" w:rsidRDefault="002540CB" w:rsidP="002540CB">
      <w:pPr>
        <w:pStyle w:val="KeepWithNext"/>
        <w:rPr>
          <w:rtl/>
          <w:lang w:val="en-GB" w:eastAsia="he-IL"/>
        </w:rPr>
      </w:pPr>
    </w:p>
    <w:p w:rsidR="002540CB" w:rsidRPr="002540CB" w:rsidRDefault="006D5C54" w:rsidP="002540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בדיוק הבעיה. </w:t>
      </w:r>
    </w:p>
    <w:p w:rsidR="00E5328F" w:rsidRDefault="00E5328F" w:rsidP="00E5328F">
      <w:pPr>
        <w:rPr>
          <w:rtl/>
          <w:lang w:val="en-GB" w:eastAsia="he-IL"/>
        </w:rPr>
      </w:pPr>
    </w:p>
    <w:p w:rsidR="006D5C54" w:rsidRDefault="006D5C54" w:rsidP="006D5C54">
      <w:pPr>
        <w:pStyle w:val="a4"/>
        <w:keepNext/>
        <w:rPr>
          <w:rtl/>
          <w:lang w:val="en-GB"/>
        </w:rPr>
      </w:pPr>
      <w:bookmarkStart w:id="435" w:name="ET_speaker_תומר_רוזנר_133"/>
      <w:r w:rsidRPr="006D5C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6D5C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6D5C54" w:rsidRDefault="006D5C54" w:rsidP="006D5C54">
      <w:pPr>
        <w:pStyle w:val="KeepWithNext"/>
        <w:rPr>
          <w:rtl/>
          <w:lang w:val="en-GB" w:eastAsia="he-IL"/>
        </w:rPr>
      </w:pPr>
    </w:p>
    <w:p w:rsidR="00E5328F" w:rsidRDefault="003D7D3C" w:rsidP="00E532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</w:t>
      </w:r>
      <w:r w:rsidR="006D5C54">
        <w:rPr>
          <w:rFonts w:hint="cs"/>
          <w:rtl/>
          <w:lang w:val="en-GB" w:eastAsia="he-IL"/>
        </w:rPr>
        <w:t xml:space="preserve"> ממש לא בעיה. </w:t>
      </w:r>
      <w:r w:rsidR="00E5328F">
        <w:rPr>
          <w:rFonts w:hint="cs"/>
          <w:rtl/>
          <w:lang w:val="en-GB" w:eastAsia="he-IL"/>
        </w:rPr>
        <w:t xml:space="preserve"> </w:t>
      </w:r>
    </w:p>
    <w:p w:rsidR="00E5328F" w:rsidRDefault="00E5328F" w:rsidP="00E5328F">
      <w:pPr>
        <w:rPr>
          <w:rtl/>
          <w:lang w:val="en-GB" w:eastAsia="he-IL"/>
        </w:rPr>
      </w:pPr>
    </w:p>
    <w:p w:rsidR="00B954D9" w:rsidRDefault="00B954D9" w:rsidP="00B954D9">
      <w:pPr>
        <w:pStyle w:val="af9"/>
        <w:keepNext/>
        <w:rPr>
          <w:rtl/>
          <w:lang w:val="en-GB" w:eastAsia="he-IL"/>
        </w:rPr>
      </w:pPr>
      <w:bookmarkStart w:id="436" w:name="_ETM_Q1_3651976"/>
      <w:bookmarkStart w:id="437" w:name="_ETM_Q1_3652637"/>
      <w:bookmarkStart w:id="438" w:name="_ETM_Q1_3652677"/>
      <w:bookmarkStart w:id="439" w:name="_ETM_Q1_3663957"/>
      <w:bookmarkStart w:id="440" w:name="_ETM_Q1_3775496"/>
      <w:bookmarkStart w:id="441" w:name="ET_guest_מירב_זוהרי_135"/>
      <w:bookmarkEnd w:id="436"/>
      <w:bookmarkEnd w:id="437"/>
      <w:bookmarkEnd w:id="438"/>
      <w:bookmarkEnd w:id="439"/>
      <w:bookmarkEnd w:id="440"/>
      <w:r w:rsidRPr="00B954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זוהרי:</w:t>
      </w:r>
      <w:r w:rsidRPr="00B954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1"/>
    </w:p>
    <w:p w:rsidR="00B954D9" w:rsidRDefault="00B954D9" w:rsidP="00B954D9">
      <w:pPr>
        <w:pStyle w:val="KeepWithNext"/>
        <w:rPr>
          <w:rtl/>
          <w:lang w:val="en-GB" w:eastAsia="he-IL"/>
        </w:rPr>
      </w:pPr>
    </w:p>
    <w:p w:rsidR="00F237E4" w:rsidRDefault="006B0D3B" w:rsidP="006B0D3B">
      <w:pPr>
        <w:rPr>
          <w:rtl/>
          <w:lang w:val="en-GB" w:eastAsia="he-IL"/>
        </w:rPr>
      </w:pPr>
      <w:bookmarkStart w:id="442" w:name="_ETM_Q1_3775989"/>
      <w:bookmarkStart w:id="443" w:name="_ETM_Q1_3776028"/>
      <w:bookmarkEnd w:id="442"/>
      <w:bookmarkEnd w:id="443"/>
      <w:r>
        <w:rPr>
          <w:rFonts w:hint="cs"/>
          <w:rtl/>
          <w:lang w:val="en-GB" w:eastAsia="he-IL"/>
        </w:rPr>
        <w:t xml:space="preserve">אם אתה </w:t>
      </w:r>
      <w:r w:rsidR="00F237E4">
        <w:rPr>
          <w:rFonts w:hint="cs"/>
          <w:rtl/>
          <w:lang w:val="en-GB" w:eastAsia="he-IL"/>
        </w:rPr>
        <w:t xml:space="preserve">לא מגיע לקבל את </w:t>
      </w:r>
      <w:r w:rsidR="00B954D9">
        <w:rPr>
          <w:rFonts w:hint="cs"/>
          <w:rtl/>
          <w:lang w:val="en-GB" w:eastAsia="he-IL"/>
        </w:rPr>
        <w:t xml:space="preserve">הדואר </w:t>
      </w:r>
      <w:r>
        <w:rPr>
          <w:rFonts w:hint="cs"/>
          <w:rtl/>
          <w:lang w:val="en-GB" w:eastAsia="he-IL"/>
        </w:rPr>
        <w:t>זה לא יי</w:t>
      </w:r>
      <w:r w:rsidR="00F237E4">
        <w:rPr>
          <w:rFonts w:hint="cs"/>
          <w:rtl/>
          <w:lang w:val="en-GB" w:eastAsia="he-IL"/>
        </w:rPr>
        <w:t xml:space="preserve">חשב </w:t>
      </w:r>
      <w:r w:rsidR="00B954D9">
        <w:rPr>
          <w:rFonts w:hint="cs"/>
          <w:rtl/>
          <w:lang w:val="en-GB" w:eastAsia="he-IL"/>
        </w:rPr>
        <w:t>כאישור מסירה</w:t>
      </w:r>
      <w:r w:rsidR="00F237E4">
        <w:rPr>
          <w:rFonts w:hint="cs"/>
          <w:rtl/>
          <w:lang w:val="en-GB" w:eastAsia="he-IL"/>
        </w:rPr>
        <w:t xml:space="preserve">, למעט בדוחות חניה. 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1E71EA" w:rsidRDefault="001E71EA" w:rsidP="001E71EA">
      <w:pPr>
        <w:pStyle w:val="af9"/>
        <w:keepNext/>
        <w:rPr>
          <w:rtl/>
          <w:lang w:val="en-GB" w:eastAsia="he-IL"/>
        </w:rPr>
      </w:pPr>
      <w:bookmarkStart w:id="444" w:name="ET_guest_תומר_ביטון_136"/>
      <w:r w:rsidRPr="001E71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1E71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4"/>
    </w:p>
    <w:p w:rsidR="001E71EA" w:rsidRDefault="001E71EA" w:rsidP="001E71EA">
      <w:pPr>
        <w:pStyle w:val="KeepWithNext"/>
        <w:rPr>
          <w:rtl/>
          <w:lang w:val="en-GB" w:eastAsia="he-IL"/>
        </w:rPr>
      </w:pPr>
    </w:p>
    <w:p w:rsidR="00F237E4" w:rsidRDefault="001E71EA" w:rsidP="001E71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בעיה, יש דואר רשום </w:t>
      </w:r>
      <w:bookmarkStart w:id="445" w:name="_ETM_Q1_3787434"/>
      <w:bookmarkEnd w:id="445"/>
      <w:r>
        <w:rPr>
          <w:rFonts w:hint="cs"/>
          <w:rtl/>
          <w:lang w:val="en-GB" w:eastAsia="he-IL"/>
        </w:rPr>
        <w:t xml:space="preserve">שהוא יותר ממה שקיים.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1E71EA" w:rsidRDefault="001E71EA" w:rsidP="001E71EA">
      <w:pPr>
        <w:pStyle w:val="a4"/>
        <w:keepNext/>
        <w:rPr>
          <w:rtl/>
          <w:lang w:val="en-GB"/>
        </w:rPr>
      </w:pPr>
      <w:bookmarkStart w:id="446" w:name="_ETM_Q1_3800050"/>
      <w:bookmarkStart w:id="447" w:name="_ETM_Q1_3800102"/>
      <w:bookmarkStart w:id="448" w:name="ET_speaker_תומר_רוזנר_137"/>
      <w:bookmarkEnd w:id="446"/>
      <w:bookmarkEnd w:id="447"/>
      <w:r w:rsidRPr="001E71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1E71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1E71EA" w:rsidRDefault="001E71EA" w:rsidP="001E71EA">
      <w:pPr>
        <w:pStyle w:val="KeepWithNext"/>
        <w:rPr>
          <w:rtl/>
          <w:lang w:val="en-GB" w:eastAsia="he-IL"/>
        </w:rPr>
      </w:pPr>
    </w:p>
    <w:p w:rsidR="001E71EA" w:rsidRPr="001E71EA" w:rsidRDefault="001E71EA" w:rsidP="001E71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המצב הקיים.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1E71EA" w:rsidRDefault="001E71EA" w:rsidP="001E71EA">
      <w:pPr>
        <w:pStyle w:val="af6"/>
        <w:keepNext/>
        <w:rPr>
          <w:rtl/>
          <w:lang w:val="en-GB"/>
        </w:rPr>
      </w:pPr>
      <w:bookmarkStart w:id="449" w:name="_ETM_Q1_3797825"/>
      <w:bookmarkStart w:id="450" w:name="_ETM_Q1_3797887"/>
      <w:bookmarkStart w:id="451" w:name="_ETM_Q1_3798832"/>
      <w:bookmarkStart w:id="452" w:name="ET_yor_5854_138"/>
      <w:bookmarkEnd w:id="449"/>
      <w:bookmarkEnd w:id="450"/>
      <w:bookmarkEnd w:id="451"/>
      <w:r w:rsidRPr="001E71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E71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2"/>
    </w:p>
    <w:p w:rsidR="001E71EA" w:rsidRDefault="001E71EA" w:rsidP="001E71EA">
      <w:pPr>
        <w:pStyle w:val="KeepWithNext"/>
        <w:rPr>
          <w:rtl/>
          <w:lang w:val="en-GB" w:eastAsia="he-IL"/>
        </w:rPr>
      </w:pPr>
    </w:p>
    <w:p w:rsidR="00F237E4" w:rsidRDefault="001E71EA" w:rsidP="001E71EA">
      <w:pPr>
        <w:rPr>
          <w:rtl/>
          <w:lang w:val="en-GB" w:eastAsia="he-IL"/>
        </w:rPr>
      </w:pPr>
      <w:bookmarkStart w:id="453" w:name="_ETM_Q1_3799507"/>
      <w:bookmarkStart w:id="454" w:name="_ETM_Q1_3799540"/>
      <w:bookmarkEnd w:id="453"/>
      <w:bookmarkEnd w:id="454"/>
      <w:r>
        <w:rPr>
          <w:rFonts w:hint="cs"/>
          <w:rtl/>
          <w:lang w:val="en-GB" w:eastAsia="he-IL"/>
        </w:rPr>
        <w:t xml:space="preserve">מה המצב </w:t>
      </w:r>
      <w:bookmarkStart w:id="455" w:name="_ETM_Q1_3804468"/>
      <w:bookmarkEnd w:id="455"/>
      <w:r>
        <w:rPr>
          <w:rFonts w:hint="cs"/>
          <w:rtl/>
          <w:lang w:val="en-GB" w:eastAsia="he-IL"/>
        </w:rPr>
        <w:t xml:space="preserve">הקיים? </w:t>
      </w:r>
    </w:p>
    <w:p w:rsidR="001E71EA" w:rsidRDefault="001E71EA" w:rsidP="001E71EA">
      <w:pPr>
        <w:ind w:firstLine="0"/>
        <w:rPr>
          <w:rtl/>
          <w:lang w:val="en-GB" w:eastAsia="he-IL"/>
        </w:rPr>
      </w:pPr>
    </w:p>
    <w:p w:rsidR="001E71EA" w:rsidRDefault="001E71EA" w:rsidP="001E71EA">
      <w:pPr>
        <w:pStyle w:val="a4"/>
        <w:keepNext/>
        <w:rPr>
          <w:rtl/>
          <w:lang w:val="en-GB"/>
        </w:rPr>
      </w:pPr>
      <w:bookmarkStart w:id="456" w:name="ET_speaker_תומר_רוזנר_139"/>
      <w:r w:rsidRPr="001E71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1E71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"/>
    </w:p>
    <w:p w:rsidR="001E71EA" w:rsidRDefault="001E71EA" w:rsidP="001E71EA">
      <w:pPr>
        <w:pStyle w:val="KeepWithNext"/>
        <w:rPr>
          <w:rtl/>
          <w:lang w:val="en-GB" w:eastAsia="he-IL"/>
        </w:rPr>
      </w:pPr>
    </w:p>
    <w:p w:rsidR="001E71EA" w:rsidRPr="001E71EA" w:rsidRDefault="001E71EA" w:rsidP="001E71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המצב הקיים, למיטב הבנתנו, שדרישה ראשונה </w:t>
      </w:r>
      <w:bookmarkStart w:id="457" w:name="_ETM_Q1_3817845"/>
      <w:bookmarkEnd w:id="457"/>
      <w:r>
        <w:rPr>
          <w:rFonts w:hint="cs"/>
          <w:rtl/>
          <w:lang w:val="en-GB" w:eastAsia="he-IL"/>
        </w:rPr>
        <w:t xml:space="preserve">נשלחת בדואר רגיל, דרישה שנייה נשלחת בדואר רשום ללא </w:t>
      </w:r>
      <w:bookmarkStart w:id="458" w:name="_ETM_Q1_3823601"/>
      <w:bookmarkEnd w:id="458"/>
      <w:r>
        <w:rPr>
          <w:rFonts w:hint="cs"/>
          <w:rtl/>
          <w:lang w:val="en-GB" w:eastAsia="he-IL"/>
        </w:rPr>
        <w:t xml:space="preserve">אישור מסירה. 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1E71EA" w:rsidRDefault="001E71EA" w:rsidP="001E71EA">
      <w:pPr>
        <w:pStyle w:val="af6"/>
        <w:keepNext/>
        <w:rPr>
          <w:rtl/>
          <w:lang w:val="en-GB"/>
        </w:rPr>
      </w:pPr>
      <w:bookmarkStart w:id="459" w:name="ET_yor_5854_140"/>
      <w:r w:rsidRPr="001E71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E71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9"/>
    </w:p>
    <w:p w:rsidR="001E71EA" w:rsidRDefault="001E71EA" w:rsidP="001E71EA">
      <w:pPr>
        <w:pStyle w:val="KeepWithNext"/>
        <w:rPr>
          <w:rtl/>
          <w:lang w:val="en-GB" w:eastAsia="he-IL"/>
        </w:rPr>
      </w:pPr>
    </w:p>
    <w:p w:rsidR="001E71EA" w:rsidRPr="001E71EA" w:rsidRDefault="001E71EA" w:rsidP="001E71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חברות הגב</w:t>
      </w:r>
      <w:r w:rsidR="006B0D3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יה, </w:t>
      </w:r>
      <w:r w:rsidR="006B0D3B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זה מה שקורה היום?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7A5793" w:rsidRDefault="007A5793" w:rsidP="007A5793">
      <w:pPr>
        <w:pStyle w:val="af9"/>
        <w:keepNext/>
        <w:rPr>
          <w:rtl/>
          <w:lang w:val="en-GB" w:eastAsia="he-IL"/>
        </w:rPr>
      </w:pPr>
      <w:bookmarkStart w:id="460" w:name="_ETM_Q1_3852080"/>
      <w:bookmarkStart w:id="461" w:name="_ETM_Q1_3852132"/>
      <w:bookmarkStart w:id="462" w:name="_ETM_Q1_3853612"/>
      <w:bookmarkStart w:id="463" w:name="ET_guest_נתן_קלימי_141"/>
      <w:bookmarkEnd w:id="460"/>
      <w:bookmarkEnd w:id="461"/>
      <w:bookmarkEnd w:id="462"/>
      <w:r w:rsidRPr="007A57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7A57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3"/>
    </w:p>
    <w:p w:rsidR="007A5793" w:rsidRDefault="007A5793" w:rsidP="007A5793">
      <w:pPr>
        <w:pStyle w:val="KeepWithNext"/>
        <w:rPr>
          <w:rtl/>
          <w:lang w:val="en-GB" w:eastAsia="he-IL"/>
        </w:rPr>
      </w:pPr>
    </w:p>
    <w:p w:rsidR="007A5793" w:rsidRPr="007A5793" w:rsidRDefault="006F6DED" w:rsidP="007A5793">
      <w:pPr>
        <w:rPr>
          <w:rtl/>
          <w:lang w:val="en-GB" w:eastAsia="he-IL"/>
        </w:rPr>
      </w:pPr>
      <w:bookmarkStart w:id="464" w:name="_ETM_Q1_3854041"/>
      <w:bookmarkStart w:id="465" w:name="_ETM_Q1_3854083"/>
      <w:bookmarkEnd w:id="464"/>
      <w:bookmarkEnd w:id="465"/>
      <w:r>
        <w:rPr>
          <w:rFonts w:hint="cs"/>
          <w:rtl/>
          <w:lang w:val="en-GB" w:eastAsia="he-IL"/>
        </w:rPr>
        <w:t xml:space="preserve">נכון מאוד. </w:t>
      </w:r>
      <w:bookmarkStart w:id="466" w:name="_ETM_Q1_3869272"/>
      <w:bookmarkEnd w:id="466"/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6F6DED" w:rsidRDefault="006F6DED" w:rsidP="006F6DED">
      <w:pPr>
        <w:pStyle w:val="af6"/>
        <w:keepNext/>
        <w:rPr>
          <w:rtl/>
          <w:lang w:val="en-GB"/>
        </w:rPr>
      </w:pPr>
      <w:bookmarkStart w:id="467" w:name="ET_yor_5854_142"/>
      <w:r w:rsidRPr="006F6D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F6D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7"/>
    </w:p>
    <w:p w:rsidR="006F6DED" w:rsidRDefault="006F6DED" w:rsidP="006F6DED">
      <w:pPr>
        <w:pStyle w:val="KeepWithNext"/>
        <w:rPr>
          <w:rtl/>
          <w:lang w:val="en-GB" w:eastAsia="he-IL"/>
        </w:rPr>
      </w:pPr>
    </w:p>
    <w:p w:rsidR="006F6DED" w:rsidRPr="006F6DED" w:rsidRDefault="006F6DED" w:rsidP="006F6D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מבקשים לקבע את המצב הקיים?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6F6DED" w:rsidRDefault="006F6DED" w:rsidP="00F237E4">
      <w:pPr>
        <w:ind w:firstLine="0"/>
        <w:rPr>
          <w:rtl/>
          <w:lang w:val="en-GB" w:eastAsia="he-IL"/>
        </w:rPr>
      </w:pPr>
      <w:bookmarkStart w:id="468" w:name="_ETM_Q1_3868091"/>
      <w:bookmarkEnd w:id="468"/>
    </w:p>
    <w:p w:rsidR="006F6DED" w:rsidRDefault="006F6DED" w:rsidP="006F6DED">
      <w:pPr>
        <w:pStyle w:val="af9"/>
        <w:keepNext/>
        <w:rPr>
          <w:rtl/>
          <w:lang w:val="en-GB" w:eastAsia="he-IL"/>
        </w:rPr>
      </w:pPr>
      <w:bookmarkStart w:id="469" w:name="ET_guest_תומר_ביטון_143"/>
      <w:r w:rsidRPr="006F6D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6F6D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9"/>
    </w:p>
    <w:p w:rsidR="006F6DED" w:rsidRDefault="006F6DED" w:rsidP="006F6DED">
      <w:pPr>
        <w:pStyle w:val="KeepWithNext"/>
        <w:rPr>
          <w:rtl/>
          <w:lang w:val="en-GB" w:eastAsia="he-IL"/>
        </w:rPr>
      </w:pPr>
    </w:p>
    <w:p w:rsidR="00F237E4" w:rsidRDefault="00F237E4" w:rsidP="004B3F9C">
      <w:pPr>
        <w:rPr>
          <w:rtl/>
          <w:lang w:val="en-GB" w:eastAsia="he-IL"/>
        </w:rPr>
      </w:pPr>
      <w:bookmarkStart w:id="470" w:name="_ETM_Q1_3868596"/>
      <w:bookmarkStart w:id="471" w:name="_ETM_Q1_3868628"/>
      <w:bookmarkEnd w:id="470"/>
      <w:bookmarkEnd w:id="471"/>
      <w:r>
        <w:rPr>
          <w:rFonts w:hint="cs"/>
          <w:rtl/>
          <w:lang w:val="en-GB" w:eastAsia="he-IL"/>
        </w:rPr>
        <w:t xml:space="preserve">אנחנו </w:t>
      </w:r>
      <w:r w:rsidR="006F6DED">
        <w:rPr>
          <w:rFonts w:hint="cs"/>
          <w:rtl/>
          <w:lang w:val="en-GB" w:eastAsia="he-IL"/>
        </w:rPr>
        <w:t xml:space="preserve">חושבים שהוא מצב טוב. </w:t>
      </w:r>
      <w:bookmarkStart w:id="472" w:name="_ETM_Q1_3897792"/>
      <w:bookmarkEnd w:id="472"/>
      <w:r w:rsidR="006F6DED">
        <w:rPr>
          <w:rFonts w:hint="cs"/>
          <w:rtl/>
          <w:lang w:val="en-GB" w:eastAsia="he-IL"/>
        </w:rPr>
        <w:t>אנחנו הצענו</w:t>
      </w:r>
      <w:r w:rsidR="0022007D">
        <w:rPr>
          <w:rFonts w:hint="cs"/>
          <w:rtl/>
          <w:lang w:val="en-GB" w:eastAsia="he-IL"/>
        </w:rPr>
        <w:t xml:space="preserve">, </w:t>
      </w:r>
      <w:r w:rsidR="008044D6">
        <w:rPr>
          <w:rFonts w:hint="cs"/>
          <w:rtl/>
          <w:lang w:val="en-GB" w:eastAsia="he-IL"/>
        </w:rPr>
        <w:t xml:space="preserve">וזה </w:t>
      </w:r>
      <w:r w:rsidR="0022007D">
        <w:rPr>
          <w:rFonts w:hint="cs"/>
          <w:rtl/>
          <w:lang w:val="en-GB" w:eastAsia="he-IL"/>
        </w:rPr>
        <w:t>מעבר למה שנהוג היום,</w:t>
      </w:r>
      <w:r w:rsidR="006F6DED">
        <w:rPr>
          <w:rFonts w:hint="cs"/>
          <w:rtl/>
          <w:lang w:val="en-GB" w:eastAsia="he-IL"/>
        </w:rPr>
        <w:t xml:space="preserve"> </w:t>
      </w:r>
      <w:bookmarkStart w:id="473" w:name="_ETM_Q1_3903025"/>
      <w:bookmarkEnd w:id="473"/>
      <w:r w:rsidR="006F6DED">
        <w:rPr>
          <w:rFonts w:hint="cs"/>
          <w:rtl/>
          <w:lang w:val="en-GB" w:eastAsia="he-IL"/>
        </w:rPr>
        <w:t xml:space="preserve">גם את הנושא של המקוון שהוועדה </w:t>
      </w:r>
      <w:bookmarkStart w:id="474" w:name="_ETM_Q1_3910523"/>
      <w:bookmarkEnd w:id="474"/>
      <w:r w:rsidR="006F6DED">
        <w:rPr>
          <w:rFonts w:hint="cs"/>
          <w:rtl/>
          <w:lang w:val="en-GB" w:eastAsia="he-IL"/>
        </w:rPr>
        <w:t>מדברת עליו</w:t>
      </w:r>
      <w:r w:rsidR="008044D6">
        <w:rPr>
          <w:rFonts w:hint="cs"/>
          <w:rtl/>
          <w:lang w:val="en-GB" w:eastAsia="he-IL"/>
        </w:rPr>
        <w:t xml:space="preserve"> </w:t>
      </w:r>
      <w:r w:rsidR="004B3F9C">
        <w:rPr>
          <w:rFonts w:hint="cs"/>
          <w:rtl/>
          <w:lang w:val="en-GB" w:eastAsia="he-IL"/>
        </w:rPr>
        <w:t>ו</w:t>
      </w:r>
      <w:r w:rsidR="00C534D3">
        <w:rPr>
          <w:rFonts w:hint="cs"/>
          <w:rtl/>
          <w:lang w:val="en-GB" w:eastAsia="he-IL"/>
        </w:rPr>
        <w:t xml:space="preserve">גם שהכתובת שהרשויות יידרשו </w:t>
      </w:r>
      <w:r>
        <w:rPr>
          <w:rFonts w:hint="cs"/>
          <w:rtl/>
          <w:lang w:val="en-GB" w:eastAsia="he-IL"/>
        </w:rPr>
        <w:t>לה זה לא רק הכתובת ש</w:t>
      </w:r>
      <w:r w:rsidR="00C534D3">
        <w:rPr>
          <w:rFonts w:hint="cs"/>
          <w:rtl/>
          <w:lang w:val="en-GB" w:eastAsia="he-IL"/>
        </w:rPr>
        <w:t>רשומה במאגרי המידע שלנו</w:t>
      </w:r>
      <w:r w:rsidR="008044D6">
        <w:rPr>
          <w:rFonts w:hint="cs"/>
          <w:rtl/>
          <w:lang w:val="en-GB" w:eastAsia="he-IL"/>
        </w:rPr>
        <w:t xml:space="preserve"> אלא</w:t>
      </w:r>
      <w:r w:rsidR="00C534D3">
        <w:rPr>
          <w:rFonts w:hint="cs"/>
          <w:rtl/>
          <w:lang w:val="en-GB" w:eastAsia="he-IL"/>
        </w:rPr>
        <w:t xml:space="preserve"> </w:t>
      </w:r>
      <w:bookmarkStart w:id="475" w:name="_ETM_Q1_3921561"/>
      <w:bookmarkEnd w:id="475"/>
      <w:r w:rsidR="006B0D3B">
        <w:rPr>
          <w:rFonts w:hint="cs"/>
          <w:rtl/>
          <w:lang w:val="en-GB" w:eastAsia="he-IL"/>
        </w:rPr>
        <w:t xml:space="preserve">גם </w:t>
      </w:r>
      <w:r w:rsidR="00C534D3">
        <w:rPr>
          <w:rFonts w:hint="cs"/>
          <w:rtl/>
          <w:lang w:val="en-GB" w:eastAsia="he-IL"/>
        </w:rPr>
        <w:t>כתובתו של החייב כפי שהוא במרשם האוכלוסין</w:t>
      </w:r>
      <w:r w:rsidR="006B0D3B">
        <w:rPr>
          <w:rFonts w:hint="cs"/>
          <w:rtl/>
          <w:lang w:val="en-GB" w:eastAsia="he-IL"/>
        </w:rPr>
        <w:t>.</w:t>
      </w:r>
      <w:r w:rsidR="0022007D">
        <w:rPr>
          <w:rFonts w:hint="cs"/>
          <w:rtl/>
          <w:lang w:val="en-GB" w:eastAsia="he-IL"/>
        </w:rPr>
        <w:t xml:space="preserve"> </w:t>
      </w:r>
      <w:r w:rsidR="00C534D3">
        <w:rPr>
          <w:rFonts w:hint="cs"/>
          <w:rtl/>
          <w:lang w:val="en-GB" w:eastAsia="he-IL"/>
        </w:rPr>
        <w:t xml:space="preserve">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C534D3" w:rsidRDefault="00C534D3" w:rsidP="00C534D3">
      <w:pPr>
        <w:pStyle w:val="a4"/>
        <w:keepNext/>
        <w:rPr>
          <w:rtl/>
          <w:lang w:val="en-GB"/>
        </w:rPr>
      </w:pPr>
      <w:bookmarkStart w:id="476" w:name="ET_speaker_תומר_רוזנר_144"/>
      <w:r w:rsidRPr="00C534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534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C534D3" w:rsidRDefault="00C534D3" w:rsidP="00C534D3">
      <w:pPr>
        <w:pStyle w:val="KeepWithNext"/>
        <w:rPr>
          <w:rtl/>
          <w:lang w:val="en-GB" w:eastAsia="he-IL"/>
        </w:rPr>
      </w:pPr>
    </w:p>
    <w:p w:rsidR="00F237E4" w:rsidRDefault="00F237E4" w:rsidP="00C534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המצב היום</w:t>
      </w:r>
      <w:r w:rsidR="00C534D3">
        <w:rPr>
          <w:rFonts w:hint="cs"/>
          <w:rtl/>
          <w:lang w:val="en-GB" w:eastAsia="he-IL"/>
        </w:rPr>
        <w:t>.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C534D3" w:rsidRDefault="00C534D3" w:rsidP="00C534D3">
      <w:pPr>
        <w:pStyle w:val="af9"/>
        <w:keepNext/>
        <w:rPr>
          <w:rtl/>
          <w:lang w:val="en-GB" w:eastAsia="he-IL"/>
        </w:rPr>
      </w:pPr>
      <w:bookmarkStart w:id="477" w:name="ET_guest_תומר_ביטון_145"/>
      <w:r w:rsidRPr="00C534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C534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7"/>
    </w:p>
    <w:p w:rsidR="00C534D3" w:rsidRDefault="00C534D3" w:rsidP="00C534D3">
      <w:pPr>
        <w:pStyle w:val="KeepWithNext"/>
        <w:rPr>
          <w:rtl/>
          <w:lang w:val="en-GB" w:eastAsia="he-IL"/>
        </w:rPr>
      </w:pPr>
    </w:p>
    <w:p w:rsidR="00F237E4" w:rsidRDefault="00F237E4" w:rsidP="00C534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המצב היום. </w:t>
      </w:r>
    </w:p>
    <w:p w:rsidR="00FB1141" w:rsidRDefault="00FB1141" w:rsidP="00F237E4">
      <w:pPr>
        <w:ind w:firstLine="0"/>
        <w:rPr>
          <w:rtl/>
          <w:lang w:val="en-GB" w:eastAsia="he-IL"/>
        </w:rPr>
      </w:pPr>
    </w:p>
    <w:p w:rsidR="00FB1141" w:rsidRDefault="00FB1141" w:rsidP="00FB1141">
      <w:pPr>
        <w:pStyle w:val="a4"/>
        <w:keepNext/>
        <w:rPr>
          <w:rtl/>
          <w:lang w:val="en-GB"/>
        </w:rPr>
      </w:pPr>
      <w:bookmarkStart w:id="478" w:name="_ETM_Q1_3933130"/>
      <w:bookmarkStart w:id="479" w:name="_ETM_Q1_3933192"/>
      <w:bookmarkStart w:id="480" w:name="ET_speaker_תומר_רוזנר_146"/>
      <w:bookmarkEnd w:id="478"/>
      <w:bookmarkEnd w:id="479"/>
      <w:r w:rsidRPr="00FB11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B11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FB1141" w:rsidRDefault="00FB1141" w:rsidP="00FB1141">
      <w:pPr>
        <w:pStyle w:val="KeepWithNext"/>
        <w:rPr>
          <w:rtl/>
          <w:lang w:val="en-GB" w:eastAsia="he-IL"/>
        </w:rPr>
      </w:pPr>
    </w:p>
    <w:p w:rsidR="00F237E4" w:rsidRDefault="00FB1141" w:rsidP="00FB11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481" w:name="_ETM_Q1_3930573"/>
      <w:bookmarkEnd w:id="481"/>
      <w:r>
        <w:rPr>
          <w:rFonts w:hint="cs"/>
          <w:rtl/>
          <w:lang w:val="en-GB" w:eastAsia="he-IL"/>
        </w:rPr>
        <w:t xml:space="preserve">חוק עדכון כתובת משנת 2005 שמחייב את הרשות המקומית לבדוק </w:t>
      </w:r>
      <w:bookmarkStart w:id="482" w:name="_ETM_Q1_3935685"/>
      <w:bookmarkEnd w:id="482"/>
      <w:r>
        <w:rPr>
          <w:rFonts w:hint="cs"/>
          <w:rtl/>
          <w:lang w:val="en-GB" w:eastAsia="he-IL"/>
        </w:rPr>
        <w:t xml:space="preserve">את </w:t>
      </w:r>
      <w:r w:rsidR="00F237E4">
        <w:rPr>
          <w:rFonts w:hint="cs"/>
          <w:rtl/>
          <w:lang w:val="en-GB" w:eastAsia="he-IL"/>
        </w:rPr>
        <w:t xml:space="preserve">מענו </w:t>
      </w:r>
      <w:r>
        <w:rPr>
          <w:rFonts w:hint="cs"/>
          <w:rtl/>
          <w:lang w:val="en-GB" w:eastAsia="he-IL"/>
        </w:rPr>
        <w:t xml:space="preserve">של האזרח </w:t>
      </w:r>
      <w:r w:rsidR="00F237E4">
        <w:rPr>
          <w:rFonts w:hint="cs"/>
          <w:rtl/>
          <w:lang w:val="en-GB" w:eastAsia="he-IL"/>
        </w:rPr>
        <w:t>במרשם האוכלוסין.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FB1141" w:rsidRDefault="00FB1141" w:rsidP="00FB1141">
      <w:pPr>
        <w:pStyle w:val="af6"/>
        <w:keepNext/>
        <w:rPr>
          <w:rtl/>
          <w:lang w:val="en-GB"/>
        </w:rPr>
      </w:pPr>
      <w:bookmarkStart w:id="483" w:name="ET_yor_5854_147"/>
      <w:r w:rsidRPr="00FB11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B11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3"/>
    </w:p>
    <w:p w:rsidR="00FB1141" w:rsidRDefault="00FB1141" w:rsidP="00FB1141">
      <w:pPr>
        <w:pStyle w:val="KeepWithNext"/>
        <w:rPr>
          <w:rtl/>
          <w:lang w:val="en-GB" w:eastAsia="he-IL"/>
        </w:rPr>
      </w:pPr>
    </w:p>
    <w:p w:rsidR="00F237E4" w:rsidRDefault="004657F9" w:rsidP="009864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F237E4">
        <w:rPr>
          <w:rFonts w:hint="cs"/>
          <w:rtl/>
          <w:lang w:val="en-GB" w:eastAsia="he-IL"/>
        </w:rPr>
        <w:t xml:space="preserve">ם המצב הקיים </w:t>
      </w:r>
      <w:r w:rsidR="00986492">
        <w:rPr>
          <w:rFonts w:hint="cs"/>
          <w:rtl/>
          <w:lang w:val="en-GB" w:eastAsia="he-IL"/>
        </w:rPr>
        <w:t xml:space="preserve">בנקודה הזאת </w:t>
      </w:r>
      <w:r w:rsidR="00F237E4">
        <w:rPr>
          <w:rFonts w:hint="cs"/>
          <w:rtl/>
          <w:lang w:val="en-GB" w:eastAsia="he-IL"/>
        </w:rPr>
        <w:t xml:space="preserve">הוא טוב, אז הוא טוב. </w:t>
      </w:r>
      <w:r w:rsidR="00986492">
        <w:rPr>
          <w:rFonts w:hint="cs"/>
          <w:rtl/>
          <w:lang w:val="en-GB" w:eastAsia="he-IL"/>
        </w:rPr>
        <w:t xml:space="preserve">אנחנו </w:t>
      </w:r>
      <w:r w:rsidR="00F237E4">
        <w:rPr>
          <w:rFonts w:hint="cs"/>
          <w:rtl/>
          <w:lang w:val="en-GB" w:eastAsia="he-IL"/>
        </w:rPr>
        <w:t>רוצים לוודא שאנחנו עושים</w:t>
      </w:r>
      <w:r w:rsidR="00986492">
        <w:rPr>
          <w:rFonts w:hint="cs"/>
          <w:rtl/>
          <w:lang w:val="en-GB" w:eastAsia="he-IL"/>
        </w:rPr>
        <w:t xml:space="preserve"> </w:t>
      </w:r>
      <w:r w:rsidR="00F237E4">
        <w:rPr>
          <w:rFonts w:hint="cs"/>
          <w:rtl/>
          <w:lang w:val="en-GB" w:eastAsia="he-IL"/>
        </w:rPr>
        <w:t>א</w:t>
      </w:r>
      <w:r w:rsidR="00986492">
        <w:rPr>
          <w:rFonts w:hint="cs"/>
          <w:rtl/>
          <w:lang w:val="en-GB" w:eastAsia="he-IL"/>
        </w:rPr>
        <w:t xml:space="preserve">ת הדבר הטוב. אם המצב הקיים הוא טוב בעניין </w:t>
      </w:r>
      <w:r w:rsidR="00F237E4">
        <w:rPr>
          <w:rFonts w:hint="cs"/>
          <w:rtl/>
          <w:lang w:val="en-GB" w:eastAsia="he-IL"/>
        </w:rPr>
        <w:t xml:space="preserve">היידוע, אז הוא טוב. </w:t>
      </w:r>
      <w:r w:rsidR="00986492">
        <w:rPr>
          <w:rFonts w:hint="cs"/>
          <w:rtl/>
          <w:lang w:val="en-GB" w:eastAsia="he-IL"/>
        </w:rPr>
        <w:t xml:space="preserve">אם </w:t>
      </w:r>
      <w:bookmarkStart w:id="484" w:name="_ETM_Q1_3966464"/>
      <w:bookmarkEnd w:id="484"/>
      <w:r w:rsidR="00F237E4">
        <w:rPr>
          <w:rFonts w:hint="cs"/>
          <w:rtl/>
          <w:lang w:val="en-GB" w:eastAsia="he-IL"/>
        </w:rPr>
        <w:t>בענ</w:t>
      </w:r>
      <w:r w:rsidR="00986492">
        <w:rPr>
          <w:rFonts w:hint="cs"/>
          <w:rtl/>
          <w:lang w:val="en-GB" w:eastAsia="he-IL"/>
        </w:rPr>
        <w:t>יין אחר הו</w:t>
      </w:r>
      <w:r w:rsidR="00F237E4">
        <w:rPr>
          <w:rFonts w:hint="cs"/>
          <w:rtl/>
          <w:lang w:val="en-GB" w:eastAsia="he-IL"/>
        </w:rPr>
        <w:t>א</w:t>
      </w:r>
      <w:r w:rsidR="00F3681E">
        <w:rPr>
          <w:rFonts w:hint="cs"/>
          <w:rtl/>
          <w:lang w:val="en-GB" w:eastAsia="he-IL"/>
        </w:rPr>
        <w:t xml:space="preserve"> </w:t>
      </w:r>
      <w:r w:rsidR="00F237E4">
        <w:rPr>
          <w:rFonts w:hint="cs"/>
          <w:rtl/>
          <w:lang w:val="en-GB" w:eastAsia="he-IL"/>
        </w:rPr>
        <w:t xml:space="preserve">לא טוב, אז הוא לא טוב. זה לא שצריך עכשיו להוכיח אם </w:t>
      </w:r>
      <w:r w:rsidR="00986492">
        <w:rPr>
          <w:rFonts w:hint="cs"/>
          <w:rtl/>
          <w:lang w:val="en-GB" w:eastAsia="he-IL"/>
        </w:rPr>
        <w:t>ה</w:t>
      </w:r>
      <w:r w:rsidR="00F237E4">
        <w:rPr>
          <w:rFonts w:hint="cs"/>
          <w:rtl/>
          <w:lang w:val="en-GB" w:eastAsia="he-IL"/>
        </w:rPr>
        <w:t>מצב הקיים הוא טוב או לא טוב.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986492" w:rsidRDefault="00986492" w:rsidP="00986492">
      <w:pPr>
        <w:pStyle w:val="af9"/>
        <w:keepNext/>
        <w:rPr>
          <w:rtl/>
          <w:lang w:val="en-GB" w:eastAsia="he-IL"/>
        </w:rPr>
      </w:pPr>
      <w:bookmarkStart w:id="485" w:name="_ETM_Q1_3978962"/>
      <w:bookmarkStart w:id="486" w:name="ET_guest_תומר_ביטון_148"/>
      <w:bookmarkEnd w:id="485"/>
      <w:r w:rsidRPr="009864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9864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6"/>
    </w:p>
    <w:p w:rsidR="00986492" w:rsidRDefault="00986492" w:rsidP="00986492">
      <w:pPr>
        <w:pStyle w:val="KeepWithNext"/>
        <w:rPr>
          <w:rtl/>
          <w:lang w:val="en-GB" w:eastAsia="he-IL"/>
        </w:rPr>
      </w:pPr>
    </w:p>
    <w:p w:rsidR="00F237E4" w:rsidRDefault="00F3681E" w:rsidP="00F3681E">
      <w:pPr>
        <w:rPr>
          <w:rtl/>
          <w:lang w:val="en-GB" w:eastAsia="he-IL"/>
        </w:rPr>
      </w:pPr>
      <w:bookmarkStart w:id="487" w:name="_ETM_Q1_3979375"/>
      <w:bookmarkStart w:id="488" w:name="_ETM_Q1_3979403"/>
      <w:bookmarkEnd w:id="487"/>
      <w:bookmarkEnd w:id="488"/>
      <w:r>
        <w:rPr>
          <w:rFonts w:hint="cs"/>
          <w:rtl/>
          <w:lang w:val="en-GB" w:eastAsia="he-IL"/>
        </w:rPr>
        <w:t>אנחנו הצענו</w:t>
      </w:r>
      <w:r w:rsidR="00F237E4">
        <w:rPr>
          <w:rFonts w:hint="cs"/>
          <w:rtl/>
          <w:lang w:val="en-GB" w:eastAsia="he-IL"/>
        </w:rPr>
        <w:t xml:space="preserve"> </w:t>
      </w:r>
      <w:r w:rsidR="00986492">
        <w:rPr>
          <w:rFonts w:hint="cs"/>
          <w:rtl/>
          <w:lang w:val="en-GB" w:eastAsia="he-IL"/>
        </w:rPr>
        <w:t>שלגבי ה</w:t>
      </w:r>
      <w:r w:rsidR="00F237E4">
        <w:rPr>
          <w:rFonts w:hint="cs"/>
          <w:rtl/>
          <w:lang w:val="en-GB" w:eastAsia="he-IL"/>
        </w:rPr>
        <w:t xml:space="preserve">נושא </w:t>
      </w:r>
      <w:r>
        <w:rPr>
          <w:rFonts w:hint="cs"/>
          <w:rtl/>
          <w:lang w:val="en-GB" w:eastAsia="he-IL"/>
        </w:rPr>
        <w:t xml:space="preserve">של </w:t>
      </w:r>
      <w:r w:rsidR="00F237E4">
        <w:rPr>
          <w:rFonts w:hint="cs"/>
          <w:rtl/>
          <w:lang w:val="en-GB" w:eastAsia="he-IL"/>
        </w:rPr>
        <w:t xml:space="preserve">קנסות </w:t>
      </w:r>
      <w:r>
        <w:rPr>
          <w:rFonts w:hint="cs"/>
          <w:rtl/>
          <w:lang w:val="en-GB" w:eastAsia="he-IL"/>
        </w:rPr>
        <w:t xml:space="preserve">לתושבים שגרים מחוץ לעיר יחול ההסדר </w:t>
      </w:r>
      <w:r w:rsidR="00F237E4">
        <w:rPr>
          <w:rFonts w:hint="cs"/>
          <w:rtl/>
          <w:lang w:val="en-GB" w:eastAsia="he-IL"/>
        </w:rPr>
        <w:t>כפי ש</w:t>
      </w:r>
      <w:r>
        <w:rPr>
          <w:rFonts w:hint="cs"/>
          <w:rtl/>
          <w:lang w:val="en-GB" w:eastAsia="he-IL"/>
        </w:rPr>
        <w:t xml:space="preserve">הוועדה הציעה אותו. </w:t>
      </w:r>
      <w:bookmarkStart w:id="489" w:name="_ETM_Q1_4013470"/>
      <w:bookmarkEnd w:id="489"/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F3681E" w:rsidRDefault="00F3681E" w:rsidP="00F3681E">
      <w:pPr>
        <w:pStyle w:val="a4"/>
        <w:keepNext/>
        <w:rPr>
          <w:rtl/>
          <w:lang w:val="en-GB"/>
        </w:rPr>
      </w:pPr>
      <w:bookmarkStart w:id="490" w:name="_ETM_Q1_4012457"/>
      <w:bookmarkStart w:id="491" w:name="ET_speaker_גלעד_קרן_150"/>
      <w:bookmarkStart w:id="492" w:name="ET_speaker_6156_149"/>
      <w:bookmarkEnd w:id="490"/>
      <w:r w:rsidRPr="00F3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3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:rsidR="00F3681E" w:rsidRDefault="00F3681E" w:rsidP="00F3681E">
      <w:pPr>
        <w:pStyle w:val="KeepWithNext"/>
        <w:rPr>
          <w:rtl/>
          <w:lang w:val="en-GB"/>
        </w:rPr>
      </w:pPr>
    </w:p>
    <w:p w:rsidR="00F3681E" w:rsidRDefault="00F3681E" w:rsidP="00F3681E">
      <w:pPr>
        <w:rPr>
          <w:rtl/>
          <w:lang w:val="en-GB"/>
        </w:rPr>
      </w:pPr>
      <w:r>
        <w:rPr>
          <w:rFonts w:hint="cs"/>
          <w:rtl/>
          <w:lang w:val="en-GB"/>
        </w:rPr>
        <w:t>מעל 1,000 שקלים.</w:t>
      </w:r>
      <w:r>
        <w:rPr>
          <w:rtl/>
          <w:lang w:val="en-GB"/>
        </w:rPr>
        <w:t xml:space="preserve">   </w:t>
      </w:r>
      <w:bookmarkEnd w:id="492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3681E" w:rsidRDefault="00F3681E" w:rsidP="00F3681E">
      <w:pPr>
        <w:pStyle w:val="af9"/>
        <w:keepNext/>
        <w:rPr>
          <w:rtl/>
          <w:lang w:val="en-GB" w:eastAsia="he-IL"/>
        </w:rPr>
      </w:pPr>
      <w:bookmarkStart w:id="493" w:name="_ETM_Q1_4015405"/>
      <w:bookmarkStart w:id="494" w:name="_ETM_Q1_4015463"/>
      <w:bookmarkStart w:id="495" w:name="_ETM_Q1_4014632"/>
      <w:bookmarkStart w:id="496" w:name="ET_guest_יאיר_הירש_151"/>
      <w:bookmarkEnd w:id="493"/>
      <w:bookmarkEnd w:id="494"/>
      <w:bookmarkEnd w:id="495"/>
      <w:r w:rsidRPr="00F3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F3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6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3681E" w:rsidRPr="00F3681E" w:rsidRDefault="00F3681E" w:rsidP="00F3681E">
      <w:pPr>
        <w:rPr>
          <w:rtl/>
          <w:lang w:val="en-GB" w:eastAsia="he-IL"/>
        </w:rPr>
      </w:pPr>
      <w:bookmarkStart w:id="497" w:name="_ETM_Q1_4015056"/>
      <w:bookmarkStart w:id="498" w:name="_ETM_Q1_4015092"/>
      <w:bookmarkEnd w:id="497"/>
      <w:bookmarkEnd w:id="498"/>
      <w:r>
        <w:rPr>
          <w:rFonts w:hint="cs"/>
          <w:rtl/>
          <w:lang w:val="en-GB" w:eastAsia="he-IL"/>
        </w:rPr>
        <w:t>כן, מעל 1,000 שקלים.</w:t>
      </w:r>
    </w:p>
    <w:p w:rsidR="00F237E4" w:rsidRDefault="00F237E4" w:rsidP="00F237E4">
      <w:pPr>
        <w:ind w:firstLine="0"/>
        <w:rPr>
          <w:rtl/>
          <w:lang w:val="en-GB" w:eastAsia="he-IL"/>
        </w:rPr>
      </w:pPr>
      <w:bookmarkStart w:id="499" w:name="_ETM_Q1_4012869"/>
      <w:bookmarkStart w:id="500" w:name="_ETM_Q1_4012923"/>
      <w:bookmarkEnd w:id="499"/>
      <w:bookmarkEnd w:id="500"/>
    </w:p>
    <w:p w:rsidR="00F3681E" w:rsidRDefault="00F3681E" w:rsidP="00F3681E">
      <w:pPr>
        <w:pStyle w:val="a4"/>
        <w:keepNext/>
        <w:rPr>
          <w:rtl/>
          <w:lang w:val="en-GB"/>
        </w:rPr>
      </w:pPr>
      <w:bookmarkStart w:id="501" w:name="ET_speaker_תומר_רוזנר_152"/>
      <w:r w:rsidRPr="00F3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3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3681E" w:rsidRDefault="00F3681E" w:rsidP="00F3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אמרתם שאתם רוצים להשוות למדינה. אני </w:t>
      </w:r>
      <w:bookmarkStart w:id="502" w:name="_ETM_Q1_4022704"/>
      <w:bookmarkEnd w:id="502"/>
      <w:r>
        <w:rPr>
          <w:rFonts w:hint="cs"/>
          <w:rtl/>
          <w:lang w:val="en-GB" w:eastAsia="he-IL"/>
        </w:rPr>
        <w:t xml:space="preserve">לא מכיר את ההבחנה זאת במדינה. </w:t>
      </w:r>
    </w:p>
    <w:p w:rsidR="00F3681E" w:rsidRDefault="00F3681E" w:rsidP="00F3681E">
      <w:pPr>
        <w:rPr>
          <w:rtl/>
          <w:lang w:val="en-GB" w:eastAsia="he-IL"/>
        </w:rPr>
      </w:pPr>
    </w:p>
    <w:p w:rsidR="00F3681E" w:rsidRDefault="00F3681E" w:rsidP="00F3681E">
      <w:pPr>
        <w:pStyle w:val="af9"/>
        <w:keepNext/>
        <w:rPr>
          <w:rtl/>
          <w:lang w:val="en-GB" w:eastAsia="he-IL"/>
        </w:rPr>
      </w:pPr>
      <w:bookmarkStart w:id="503" w:name="ET_guest_יאיר_הירש_153"/>
      <w:r w:rsidRPr="00F3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F3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3681E" w:rsidRDefault="00F3681E" w:rsidP="00F3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כלומר?</w:t>
      </w:r>
    </w:p>
    <w:p w:rsidR="00F3681E" w:rsidRDefault="00F3681E" w:rsidP="00F3681E">
      <w:pPr>
        <w:ind w:firstLine="0"/>
        <w:rPr>
          <w:rtl/>
          <w:lang w:val="en-GB" w:eastAsia="he-IL"/>
        </w:rPr>
      </w:pPr>
      <w:bookmarkStart w:id="504" w:name="_ETM_Q1_4020467"/>
      <w:bookmarkStart w:id="505" w:name="_ETM_Q1_4020523"/>
      <w:bookmarkStart w:id="506" w:name="_ETM_Q1_4020760"/>
      <w:bookmarkEnd w:id="504"/>
      <w:bookmarkEnd w:id="505"/>
      <w:bookmarkEnd w:id="506"/>
    </w:p>
    <w:p w:rsidR="00F3681E" w:rsidRDefault="00F3681E" w:rsidP="00F3681E">
      <w:pPr>
        <w:pStyle w:val="a4"/>
        <w:keepNext/>
        <w:rPr>
          <w:rtl/>
          <w:lang w:val="en-GB"/>
        </w:rPr>
      </w:pPr>
      <w:bookmarkStart w:id="507" w:name="_ETM_Q1_4020823"/>
      <w:bookmarkStart w:id="508" w:name="_ETM_Q1_4022208"/>
      <w:bookmarkStart w:id="509" w:name="ET_speaker_תומר_רוזנר_154"/>
      <w:bookmarkEnd w:id="507"/>
      <w:bookmarkEnd w:id="508"/>
      <w:r w:rsidRPr="00F3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3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237E4" w:rsidRDefault="00F237E4" w:rsidP="00F3681E">
      <w:pPr>
        <w:rPr>
          <w:rtl/>
          <w:lang w:val="en-GB" w:eastAsia="he-IL"/>
        </w:rPr>
      </w:pPr>
      <w:bookmarkStart w:id="510" w:name="_ETM_Q1_4022641"/>
      <w:bookmarkStart w:id="511" w:name="_ETM_Q1_4022671"/>
      <w:bookmarkEnd w:id="510"/>
      <w:bookmarkEnd w:id="511"/>
      <w:r>
        <w:rPr>
          <w:rFonts w:hint="cs"/>
          <w:rtl/>
          <w:lang w:val="en-GB" w:eastAsia="he-IL"/>
        </w:rPr>
        <w:t>אין הבחנה ב</w:t>
      </w:r>
      <w:r w:rsidR="00F3681E">
        <w:rPr>
          <w:rFonts w:hint="cs"/>
          <w:rtl/>
          <w:lang w:val="en-GB" w:eastAsia="he-IL"/>
        </w:rPr>
        <w:t xml:space="preserve">מדינה בין קנס של </w:t>
      </w:r>
      <w:bookmarkStart w:id="512" w:name="_ETM_Q1_4024541"/>
      <w:bookmarkEnd w:id="512"/>
      <w:r w:rsidR="00F3681E">
        <w:rPr>
          <w:rFonts w:hint="cs"/>
          <w:rtl/>
          <w:lang w:val="en-GB" w:eastAsia="he-IL"/>
        </w:rPr>
        <w:t xml:space="preserve">1,000 שקל, 2,000 שקל, 600 שקל או 100 שקל. </w:t>
      </w:r>
      <w:bookmarkStart w:id="513" w:name="_ETM_Q1_4029116"/>
      <w:bookmarkEnd w:id="513"/>
      <w:r>
        <w:rPr>
          <w:rFonts w:hint="cs"/>
          <w:rtl/>
          <w:lang w:val="en-GB" w:eastAsia="he-IL"/>
        </w:rPr>
        <w:t xml:space="preserve">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F3681E" w:rsidRDefault="00F3681E" w:rsidP="00F3681E">
      <w:pPr>
        <w:pStyle w:val="af9"/>
        <w:keepNext/>
        <w:rPr>
          <w:rtl/>
          <w:lang w:val="en-GB" w:eastAsia="he-IL"/>
        </w:rPr>
      </w:pPr>
      <w:bookmarkStart w:id="514" w:name="ET_guest_תומר_ביטון_155"/>
      <w:r w:rsidRPr="00F3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F3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4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F3681E" w:rsidRPr="00F3681E" w:rsidRDefault="00F3681E" w:rsidP="00F3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אין תושבים שנמצאים בתוך העיר או מחוץ לעיר. </w:t>
      </w:r>
      <w:bookmarkStart w:id="515" w:name="_ETM_Q1_4035375"/>
      <w:bookmarkEnd w:id="515"/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F3681E" w:rsidRDefault="00F3681E" w:rsidP="00F237E4">
      <w:pPr>
        <w:ind w:firstLine="0"/>
        <w:rPr>
          <w:rtl/>
          <w:lang w:val="en-GB" w:eastAsia="he-IL"/>
        </w:rPr>
      </w:pPr>
      <w:bookmarkStart w:id="516" w:name="_ETM_Q1_4045055"/>
      <w:bookmarkStart w:id="517" w:name="_ETM_Q1_4045124"/>
      <w:bookmarkEnd w:id="516"/>
      <w:bookmarkEnd w:id="517"/>
    </w:p>
    <w:p w:rsidR="00F3681E" w:rsidRDefault="00F3681E" w:rsidP="00F3681E">
      <w:pPr>
        <w:pStyle w:val="a4"/>
        <w:keepNext/>
        <w:rPr>
          <w:rtl/>
          <w:lang w:val="en-GB"/>
        </w:rPr>
      </w:pPr>
      <w:bookmarkStart w:id="518" w:name="ET_speaker_תומר_רוזנר_156"/>
      <w:r w:rsidRPr="00F3681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3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F3681E" w:rsidRDefault="00F3681E" w:rsidP="00F3681E">
      <w:pPr>
        <w:pStyle w:val="KeepWithNext"/>
        <w:rPr>
          <w:rtl/>
          <w:lang w:val="en-GB" w:eastAsia="he-IL"/>
        </w:rPr>
      </w:pPr>
    </w:p>
    <w:p w:rsidR="003D06E7" w:rsidRDefault="00F3681E" w:rsidP="00ED752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8044D6">
        <w:rPr>
          <w:rFonts w:hint="cs"/>
          <w:rtl/>
          <w:lang w:val="en-GB" w:eastAsia="he-IL"/>
        </w:rPr>
        <w:t>אתם מבקשים שני תנאים.</w:t>
      </w:r>
      <w:r>
        <w:rPr>
          <w:rFonts w:hint="cs"/>
          <w:rtl/>
          <w:lang w:val="en-GB" w:eastAsia="he-IL"/>
        </w:rPr>
        <w:t xml:space="preserve"> </w:t>
      </w:r>
      <w:r w:rsidR="003D06E7">
        <w:rPr>
          <w:rFonts w:hint="cs"/>
          <w:rtl/>
          <w:lang w:val="en-GB" w:eastAsia="he-IL"/>
        </w:rPr>
        <w:t xml:space="preserve">תנאי אחד הוא </w:t>
      </w:r>
      <w:r>
        <w:rPr>
          <w:rFonts w:hint="cs"/>
          <w:rtl/>
          <w:lang w:val="en-GB" w:eastAsia="he-IL"/>
        </w:rPr>
        <w:t>קנס ש</w:t>
      </w:r>
      <w:bookmarkStart w:id="519" w:name="_ETM_Q1_4044423"/>
      <w:bookmarkEnd w:id="519"/>
      <w:r w:rsidR="003D06E7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מעל 1,000 </w:t>
      </w:r>
      <w:r w:rsidR="003D06E7">
        <w:rPr>
          <w:rFonts w:hint="cs"/>
          <w:rtl/>
          <w:lang w:val="en-GB" w:eastAsia="he-IL"/>
        </w:rPr>
        <w:t xml:space="preserve">שקלים, </w:t>
      </w:r>
      <w:r w:rsidR="004B3F9C">
        <w:rPr>
          <w:rFonts w:hint="cs"/>
          <w:rtl/>
          <w:lang w:val="en-GB" w:eastAsia="he-IL"/>
        </w:rPr>
        <w:t xml:space="preserve">שזה </w:t>
      </w:r>
      <w:r w:rsidR="003D06E7">
        <w:rPr>
          <w:rFonts w:hint="cs"/>
          <w:rtl/>
          <w:lang w:val="en-GB" w:eastAsia="he-IL"/>
        </w:rPr>
        <w:t>תנאי שאני לא מכיר במדינה כי</w:t>
      </w:r>
      <w:r>
        <w:rPr>
          <w:rFonts w:hint="cs"/>
          <w:rtl/>
          <w:lang w:val="en-GB" w:eastAsia="he-IL"/>
        </w:rPr>
        <w:t xml:space="preserve"> אין הבחנה במדינה בין </w:t>
      </w:r>
      <w:bookmarkStart w:id="520" w:name="_ETM_Q1_4046766"/>
      <w:bookmarkEnd w:id="520"/>
      <w:r w:rsidR="00F237E4">
        <w:rPr>
          <w:rFonts w:hint="cs"/>
          <w:rtl/>
          <w:lang w:val="en-GB" w:eastAsia="he-IL"/>
        </w:rPr>
        <w:t xml:space="preserve">קנסות של </w:t>
      </w:r>
      <w:r>
        <w:rPr>
          <w:rFonts w:hint="cs"/>
          <w:rtl/>
          <w:lang w:val="en-GB" w:eastAsia="he-IL"/>
        </w:rPr>
        <w:t>100 שקל לקנסות של 2,000 שק</w:t>
      </w:r>
      <w:r w:rsidR="008044D6">
        <w:rPr>
          <w:rFonts w:hint="cs"/>
          <w:rtl/>
          <w:lang w:val="en-GB" w:eastAsia="he-IL"/>
        </w:rPr>
        <w:t>ל, ותנאי שני</w:t>
      </w:r>
      <w:r w:rsidR="004B3F9C">
        <w:rPr>
          <w:rFonts w:hint="cs"/>
          <w:rtl/>
          <w:lang w:val="en-GB" w:eastAsia="he-IL"/>
        </w:rPr>
        <w:t xml:space="preserve"> הוא</w:t>
      </w:r>
      <w:r w:rsidR="008044D6">
        <w:rPr>
          <w:rFonts w:hint="cs"/>
          <w:rtl/>
          <w:lang w:val="en-GB" w:eastAsia="he-IL"/>
        </w:rPr>
        <w:t xml:space="preserve"> </w:t>
      </w:r>
      <w:r w:rsidR="003D06E7">
        <w:rPr>
          <w:rFonts w:hint="cs"/>
          <w:rtl/>
          <w:lang w:val="en-GB" w:eastAsia="he-IL"/>
        </w:rPr>
        <w:t>בתוך העיר או מחוץ לעיר.</w:t>
      </w:r>
      <w:r>
        <w:rPr>
          <w:rFonts w:hint="cs"/>
          <w:rtl/>
          <w:lang w:val="en-GB" w:eastAsia="he-IL"/>
        </w:rPr>
        <w:t xml:space="preserve"> אם אדם </w:t>
      </w:r>
      <w:r w:rsidR="00F237E4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F237E4">
        <w:rPr>
          <w:rFonts w:hint="cs"/>
          <w:rtl/>
          <w:lang w:val="en-GB" w:eastAsia="he-IL"/>
        </w:rPr>
        <w:t>בל הודע</w:t>
      </w:r>
      <w:r>
        <w:rPr>
          <w:rFonts w:hint="cs"/>
          <w:rtl/>
          <w:lang w:val="en-GB" w:eastAsia="he-IL"/>
        </w:rPr>
        <w:t>ת קנס שהוצמדה לרכבו והתעופפ</w:t>
      </w:r>
      <w:r w:rsidR="00F237E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3D06E7">
        <w:rPr>
          <w:rFonts w:hint="cs"/>
          <w:rtl/>
          <w:lang w:val="en-GB" w:eastAsia="he-IL"/>
        </w:rPr>
        <w:t>זה לא קשור</w:t>
      </w:r>
      <w:r w:rsidR="00F237E4">
        <w:rPr>
          <w:rFonts w:hint="cs"/>
          <w:rtl/>
          <w:lang w:val="en-GB" w:eastAsia="he-IL"/>
        </w:rPr>
        <w:t xml:space="preserve"> בשאלה אם הוא גר בעיר או לא גר בעיר. </w:t>
      </w:r>
    </w:p>
    <w:p w:rsidR="003D06E7" w:rsidRDefault="003D06E7" w:rsidP="00F3681E">
      <w:pPr>
        <w:ind w:firstLine="0"/>
        <w:rPr>
          <w:rtl/>
          <w:lang w:val="en-GB" w:eastAsia="he-IL"/>
        </w:rPr>
      </w:pPr>
      <w:bookmarkStart w:id="521" w:name="_ETM_Q1_4063466"/>
      <w:bookmarkStart w:id="522" w:name="_ETM_Q1_4063515"/>
      <w:bookmarkEnd w:id="521"/>
      <w:bookmarkEnd w:id="522"/>
    </w:p>
    <w:p w:rsidR="003D06E7" w:rsidRDefault="003D06E7" w:rsidP="003D06E7">
      <w:pPr>
        <w:pStyle w:val="af9"/>
        <w:keepNext/>
        <w:rPr>
          <w:rtl/>
          <w:lang w:val="en-GB" w:eastAsia="he-IL"/>
        </w:rPr>
      </w:pPr>
      <w:bookmarkStart w:id="523" w:name="_ETM_Q1_4063650"/>
      <w:bookmarkStart w:id="524" w:name="_ETM_Q1_4063697"/>
      <w:bookmarkStart w:id="525" w:name="ET_guest_תומר_ביטון_157"/>
      <w:bookmarkEnd w:id="523"/>
      <w:bookmarkEnd w:id="524"/>
      <w:r w:rsidRPr="003D0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D06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3D06E7" w:rsidRDefault="003D06E7" w:rsidP="003D06E7">
      <w:pPr>
        <w:pStyle w:val="KeepWithNext"/>
        <w:rPr>
          <w:rtl/>
          <w:lang w:val="en-GB" w:eastAsia="he-IL"/>
        </w:rPr>
      </w:pPr>
    </w:p>
    <w:p w:rsidR="003D06E7" w:rsidRDefault="003D06E7" w:rsidP="003D06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בטח שכן. </w:t>
      </w:r>
    </w:p>
    <w:p w:rsidR="003D06E7" w:rsidRDefault="003D06E7" w:rsidP="003D06E7">
      <w:pPr>
        <w:ind w:firstLine="0"/>
        <w:rPr>
          <w:rtl/>
          <w:lang w:val="en-GB" w:eastAsia="he-IL"/>
        </w:rPr>
      </w:pPr>
      <w:bookmarkStart w:id="526" w:name="_ETM_Q1_4066650"/>
      <w:bookmarkStart w:id="527" w:name="_ETM_Q1_4066730"/>
      <w:bookmarkEnd w:id="526"/>
      <w:bookmarkEnd w:id="527"/>
    </w:p>
    <w:p w:rsidR="003D06E7" w:rsidRDefault="003D06E7" w:rsidP="003D06E7">
      <w:pPr>
        <w:pStyle w:val="a4"/>
        <w:keepNext/>
        <w:rPr>
          <w:rtl/>
          <w:lang w:val="en-GB"/>
        </w:rPr>
      </w:pPr>
      <w:bookmarkStart w:id="528" w:name="_ETM_Q1_4067107"/>
      <w:bookmarkStart w:id="529" w:name="_ETM_Q1_4067179"/>
      <w:bookmarkStart w:id="530" w:name="_ETM_Q1_4068595"/>
      <w:bookmarkStart w:id="531" w:name="ET_speaker_תומר_רוזנר_158"/>
      <w:bookmarkEnd w:id="528"/>
      <w:bookmarkEnd w:id="529"/>
      <w:bookmarkEnd w:id="530"/>
      <w:r w:rsidRPr="003D06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D06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3D06E7" w:rsidRDefault="003D06E7" w:rsidP="003D06E7">
      <w:pPr>
        <w:pStyle w:val="KeepWithNext"/>
        <w:rPr>
          <w:rtl/>
          <w:lang w:val="en-GB" w:eastAsia="he-IL"/>
        </w:rPr>
      </w:pPr>
    </w:p>
    <w:p w:rsidR="00F237E4" w:rsidRDefault="00F237E4" w:rsidP="00412268">
      <w:pPr>
        <w:rPr>
          <w:rtl/>
          <w:lang w:val="en-GB" w:eastAsia="he-IL"/>
        </w:rPr>
      </w:pPr>
      <w:bookmarkStart w:id="532" w:name="_ETM_Q1_4069183"/>
      <w:bookmarkStart w:id="533" w:name="_ETM_Q1_4069242"/>
      <w:bookmarkStart w:id="534" w:name="_ETM_Q1_4063786"/>
      <w:bookmarkStart w:id="535" w:name="_ETM_Q1_4063832"/>
      <w:bookmarkStart w:id="536" w:name="_ETM_Q1_4063916"/>
      <w:bookmarkStart w:id="537" w:name="_ETM_Q1_4063964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val="en-GB" w:eastAsia="he-IL"/>
        </w:rPr>
        <w:t xml:space="preserve">איך זה קשור? </w:t>
      </w:r>
      <w:r w:rsidR="00412268">
        <w:rPr>
          <w:rFonts w:hint="cs"/>
          <w:rtl/>
          <w:lang w:val="en-GB" w:eastAsia="he-IL"/>
        </w:rPr>
        <w:t xml:space="preserve">נניח שאני תושב תל אביב. </w:t>
      </w:r>
      <w:r>
        <w:rPr>
          <w:rFonts w:hint="cs"/>
          <w:rtl/>
          <w:lang w:val="en-GB" w:eastAsia="he-IL"/>
        </w:rPr>
        <w:t>הרוח לא מבח</w:t>
      </w:r>
      <w:r w:rsidR="003D06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נה</w:t>
      </w:r>
      <w:r w:rsidR="003D06E7">
        <w:rPr>
          <w:rFonts w:hint="cs"/>
          <w:rtl/>
          <w:lang w:val="en-GB" w:eastAsia="he-IL"/>
        </w:rPr>
        <w:t xml:space="preserve"> ביני לבין זה שחנה </w:t>
      </w:r>
      <w:bookmarkStart w:id="538" w:name="_ETM_Q1_4072532"/>
      <w:bookmarkEnd w:id="538"/>
      <w:r w:rsidR="00412268">
        <w:rPr>
          <w:rFonts w:hint="cs"/>
          <w:rtl/>
          <w:lang w:val="en-GB" w:eastAsia="he-IL"/>
        </w:rPr>
        <w:t>לידי ש</w:t>
      </w:r>
      <w:r w:rsidR="003D06E7">
        <w:rPr>
          <w:rFonts w:hint="cs"/>
          <w:rtl/>
          <w:lang w:val="en-GB" w:eastAsia="he-IL"/>
        </w:rPr>
        <w:t xml:space="preserve">הקנס שלו </w:t>
      </w:r>
      <w:r w:rsidR="00412268">
        <w:rPr>
          <w:rFonts w:hint="cs"/>
          <w:rtl/>
          <w:lang w:val="en-GB" w:eastAsia="he-IL"/>
        </w:rPr>
        <w:t xml:space="preserve">או שלי </w:t>
      </w:r>
      <w:r w:rsidR="003D06E7">
        <w:rPr>
          <w:rFonts w:hint="cs"/>
          <w:rtl/>
          <w:lang w:val="en-GB" w:eastAsia="he-IL"/>
        </w:rPr>
        <w:t xml:space="preserve">עף. </w:t>
      </w:r>
      <w:r>
        <w:rPr>
          <w:rFonts w:hint="cs"/>
          <w:rtl/>
          <w:lang w:val="en-GB" w:eastAsia="he-IL"/>
        </w:rPr>
        <w:t xml:space="preserve">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412268" w:rsidRDefault="00412268" w:rsidP="00412268">
      <w:pPr>
        <w:pStyle w:val="af9"/>
        <w:keepNext/>
        <w:rPr>
          <w:rtl/>
          <w:lang w:val="en-GB" w:eastAsia="he-IL"/>
        </w:rPr>
      </w:pPr>
      <w:bookmarkStart w:id="539" w:name="_ETM_Q1_4076593"/>
      <w:bookmarkStart w:id="540" w:name="_ETM_Q1_4110023"/>
      <w:bookmarkStart w:id="541" w:name="ET_guest_יאיר_הירש_160"/>
      <w:bookmarkEnd w:id="539"/>
      <w:bookmarkEnd w:id="540"/>
      <w:r w:rsidRPr="004122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4122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1"/>
    </w:p>
    <w:p w:rsidR="00412268" w:rsidRDefault="00412268" w:rsidP="00412268">
      <w:pPr>
        <w:pStyle w:val="KeepWithNext"/>
        <w:rPr>
          <w:rtl/>
          <w:lang w:val="en-GB" w:eastAsia="he-IL"/>
        </w:rPr>
      </w:pPr>
    </w:p>
    <w:p w:rsidR="00412268" w:rsidRPr="00412268" w:rsidRDefault="00412268" w:rsidP="00412268">
      <w:pPr>
        <w:rPr>
          <w:rtl/>
          <w:lang w:val="en-GB" w:eastAsia="he-IL"/>
        </w:rPr>
      </w:pPr>
      <w:bookmarkStart w:id="542" w:name="_ETM_Q1_4110439"/>
      <w:bookmarkStart w:id="543" w:name="_ETM_Q1_4110476"/>
      <w:bookmarkEnd w:id="542"/>
      <w:bookmarkEnd w:id="543"/>
      <w:r>
        <w:rPr>
          <w:rFonts w:hint="cs"/>
          <w:rtl/>
          <w:lang w:val="en-GB" w:eastAsia="he-IL"/>
        </w:rPr>
        <w:t xml:space="preserve">ההצעה שהצענו לגבי </w:t>
      </w:r>
      <w:bookmarkStart w:id="544" w:name="_ETM_Q1_4126767"/>
      <w:bookmarkEnd w:id="544"/>
      <w:r>
        <w:rPr>
          <w:rFonts w:hint="cs"/>
          <w:rtl/>
          <w:lang w:val="en-GB" w:eastAsia="he-IL"/>
        </w:rPr>
        <w:t xml:space="preserve">הגובה וגם לגבי התושבים שמחוץ לעיר היא רק בגלל נושא </w:t>
      </w:r>
      <w:bookmarkStart w:id="545" w:name="_ETM_Q1_4129577"/>
      <w:bookmarkEnd w:id="545"/>
      <w:r>
        <w:rPr>
          <w:rFonts w:hint="cs"/>
          <w:rtl/>
          <w:lang w:val="en-GB" w:eastAsia="he-IL"/>
        </w:rPr>
        <w:t>האיתור. לרשות קשה לאתר בן אדם שגר מחוץ לתל אבי</w:t>
      </w:r>
      <w:bookmarkStart w:id="546" w:name="_ETM_Q1_4137301"/>
      <w:bookmarkEnd w:id="546"/>
      <w:r>
        <w:rPr>
          <w:rFonts w:hint="cs"/>
          <w:rtl/>
          <w:lang w:val="en-GB" w:eastAsia="he-IL"/>
        </w:rPr>
        <w:t xml:space="preserve">ב. מאיפה היא תדע איפה הוא גר?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412268" w:rsidRDefault="00412268" w:rsidP="00412268">
      <w:pPr>
        <w:pStyle w:val="a4"/>
        <w:keepNext/>
        <w:rPr>
          <w:rtl/>
          <w:lang w:val="en-GB"/>
        </w:rPr>
      </w:pPr>
      <w:bookmarkStart w:id="547" w:name="ET_speaker_תומר_רוזנר_161"/>
      <w:r w:rsidRPr="004122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122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412268" w:rsidRDefault="00412268" w:rsidP="00412268">
      <w:pPr>
        <w:pStyle w:val="KeepWithNext"/>
        <w:rPr>
          <w:rtl/>
          <w:lang w:val="en-GB" w:eastAsia="he-IL"/>
        </w:rPr>
      </w:pPr>
    </w:p>
    <w:p w:rsidR="00412268" w:rsidRPr="00412268" w:rsidRDefault="00412268" w:rsidP="004122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לה קשר למערכת מרשם האוכלוסין של </w:t>
      </w:r>
      <w:bookmarkStart w:id="548" w:name="_ETM_Q1_4137928"/>
      <w:bookmarkEnd w:id="548"/>
      <w:r>
        <w:rPr>
          <w:rFonts w:hint="cs"/>
          <w:rtl/>
          <w:lang w:val="en-GB" w:eastAsia="he-IL"/>
        </w:rPr>
        <w:t xml:space="preserve">משרד הפנים.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412268" w:rsidRDefault="00412268" w:rsidP="00412268">
      <w:pPr>
        <w:pStyle w:val="af9"/>
        <w:keepNext/>
        <w:rPr>
          <w:rtl/>
          <w:lang w:val="en-GB" w:eastAsia="he-IL"/>
        </w:rPr>
      </w:pPr>
      <w:bookmarkStart w:id="549" w:name="ET_guest_יאיר_הירש_162"/>
      <w:r w:rsidRPr="004122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4122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9"/>
    </w:p>
    <w:p w:rsidR="00412268" w:rsidRDefault="00412268" w:rsidP="00412268">
      <w:pPr>
        <w:pStyle w:val="KeepWithNext"/>
        <w:rPr>
          <w:rtl/>
          <w:lang w:val="en-GB" w:eastAsia="he-IL"/>
        </w:rPr>
      </w:pPr>
    </w:p>
    <w:p w:rsidR="00412268" w:rsidRDefault="00412268" w:rsidP="004122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לכל רשות יש. </w:t>
      </w:r>
    </w:p>
    <w:p w:rsidR="00412268" w:rsidRDefault="00412268" w:rsidP="00412268">
      <w:pPr>
        <w:ind w:firstLine="0"/>
        <w:rPr>
          <w:rtl/>
          <w:lang w:val="en-GB" w:eastAsia="he-IL"/>
        </w:rPr>
      </w:pPr>
      <w:bookmarkStart w:id="550" w:name="_ETM_Q1_4140875"/>
      <w:bookmarkStart w:id="551" w:name="_ETM_Q1_4140937"/>
      <w:bookmarkStart w:id="552" w:name="_ETM_Q1_4141175"/>
      <w:bookmarkEnd w:id="550"/>
      <w:bookmarkEnd w:id="551"/>
      <w:bookmarkEnd w:id="552"/>
    </w:p>
    <w:p w:rsidR="00412268" w:rsidRDefault="00412268" w:rsidP="00412268">
      <w:pPr>
        <w:pStyle w:val="a4"/>
        <w:keepNext/>
        <w:rPr>
          <w:rtl/>
          <w:lang w:val="en-GB"/>
        </w:rPr>
      </w:pPr>
      <w:bookmarkStart w:id="553" w:name="_ETM_Q1_4141240"/>
      <w:bookmarkStart w:id="554" w:name="_ETM_Q1_4141993"/>
      <w:bookmarkStart w:id="555" w:name="ET_speaker_תומר_רוזנר_163"/>
      <w:bookmarkEnd w:id="553"/>
      <w:bookmarkEnd w:id="554"/>
      <w:r w:rsidRPr="004122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122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412268" w:rsidRDefault="00412268" w:rsidP="00412268">
      <w:pPr>
        <w:pStyle w:val="KeepWithNext"/>
        <w:rPr>
          <w:rtl/>
          <w:lang w:val="en-GB" w:eastAsia="he-IL"/>
        </w:rPr>
      </w:pPr>
    </w:p>
    <w:p w:rsidR="00412268" w:rsidRDefault="00F237E4" w:rsidP="00F237E4">
      <w:pPr>
        <w:ind w:firstLine="0"/>
        <w:rPr>
          <w:rtl/>
          <w:lang w:val="en-GB" w:eastAsia="he-IL"/>
        </w:rPr>
      </w:pPr>
      <w:bookmarkStart w:id="556" w:name="_ETM_Q1_4142376"/>
      <w:bookmarkStart w:id="557" w:name="_ETM_Q1_4142407"/>
      <w:bookmarkEnd w:id="556"/>
      <w:bookmarkEnd w:id="557"/>
      <w:r>
        <w:rPr>
          <w:rtl/>
          <w:lang w:val="en-GB" w:eastAsia="he-IL"/>
        </w:rPr>
        <w:tab/>
      </w:r>
      <w:r w:rsidR="00412268">
        <w:rPr>
          <w:rFonts w:hint="cs"/>
          <w:rtl/>
          <w:lang w:val="en-GB" w:eastAsia="he-IL"/>
        </w:rPr>
        <w:t xml:space="preserve">כל </w:t>
      </w:r>
      <w:bookmarkStart w:id="558" w:name="_ETM_Q1_4149119"/>
      <w:bookmarkEnd w:id="558"/>
      <w:r w:rsidR="00412268">
        <w:rPr>
          <w:rFonts w:hint="cs"/>
          <w:rtl/>
          <w:lang w:val="en-GB" w:eastAsia="he-IL"/>
        </w:rPr>
        <w:t xml:space="preserve">רשות מקומית חייבת - - </w:t>
      </w:r>
      <w:bookmarkStart w:id="559" w:name="_ETM_Q1_4147426"/>
      <w:bookmarkEnd w:id="559"/>
    </w:p>
    <w:p w:rsidR="00412268" w:rsidRDefault="00412268" w:rsidP="00F237E4">
      <w:pPr>
        <w:ind w:firstLine="0"/>
        <w:rPr>
          <w:rtl/>
          <w:lang w:val="en-GB" w:eastAsia="he-IL"/>
        </w:rPr>
      </w:pPr>
      <w:bookmarkStart w:id="560" w:name="_ETM_Q1_4147478"/>
      <w:bookmarkStart w:id="561" w:name="_ETM_Q1_4147611"/>
      <w:bookmarkEnd w:id="560"/>
      <w:bookmarkEnd w:id="561"/>
    </w:p>
    <w:p w:rsidR="00412268" w:rsidRDefault="00412268" w:rsidP="00412268">
      <w:pPr>
        <w:pStyle w:val="af9"/>
        <w:keepNext/>
        <w:rPr>
          <w:rtl/>
          <w:lang w:val="en-GB" w:eastAsia="he-IL"/>
        </w:rPr>
      </w:pPr>
      <w:bookmarkStart w:id="562" w:name="_ETM_Q1_4147666"/>
      <w:bookmarkStart w:id="563" w:name="ET_guest_יאיר_הירש_164"/>
      <w:bookmarkEnd w:id="562"/>
      <w:r w:rsidRPr="004122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4122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3"/>
    </w:p>
    <w:p w:rsidR="00412268" w:rsidRDefault="00412268" w:rsidP="00412268">
      <w:pPr>
        <w:pStyle w:val="KeepWithNext"/>
        <w:rPr>
          <w:rtl/>
          <w:lang w:val="en-GB" w:eastAsia="he-IL"/>
        </w:rPr>
      </w:pPr>
    </w:p>
    <w:p w:rsidR="00F237E4" w:rsidRDefault="00F237E4" w:rsidP="00954A16">
      <w:pPr>
        <w:rPr>
          <w:rtl/>
          <w:lang w:val="en-GB" w:eastAsia="he-IL"/>
        </w:rPr>
      </w:pPr>
      <w:bookmarkStart w:id="564" w:name="_ETM_Q1_4150505"/>
      <w:bookmarkStart w:id="565" w:name="_ETM_Q1_4150534"/>
      <w:bookmarkStart w:id="566" w:name="_ETM_Q1_4147779"/>
      <w:bookmarkStart w:id="567" w:name="_ETM_Q1_4147827"/>
      <w:bookmarkStart w:id="568" w:name="_ETM_Q1_4147915"/>
      <w:bookmarkStart w:id="569" w:name="_ETM_Q1_4147968"/>
      <w:bookmarkEnd w:id="564"/>
      <w:bookmarkEnd w:id="565"/>
      <w:bookmarkEnd w:id="566"/>
      <w:bookmarkEnd w:id="567"/>
      <w:bookmarkEnd w:id="568"/>
      <w:bookmarkEnd w:id="569"/>
      <w:r>
        <w:rPr>
          <w:rFonts w:hint="cs"/>
          <w:rtl/>
          <w:lang w:val="en-GB" w:eastAsia="he-IL"/>
        </w:rPr>
        <w:t>הצענו הצעה ש</w:t>
      </w:r>
      <w:r w:rsidR="00412268">
        <w:rPr>
          <w:rFonts w:hint="cs"/>
          <w:rtl/>
          <w:lang w:val="en-GB" w:eastAsia="he-IL"/>
        </w:rPr>
        <w:t xml:space="preserve">באה </w:t>
      </w:r>
      <w:r>
        <w:rPr>
          <w:rFonts w:hint="cs"/>
          <w:rtl/>
          <w:lang w:val="en-GB" w:eastAsia="he-IL"/>
        </w:rPr>
        <w:t xml:space="preserve">לרכך </w:t>
      </w:r>
      <w:r w:rsidR="00412268">
        <w:rPr>
          <w:rFonts w:hint="cs"/>
          <w:rtl/>
          <w:lang w:val="en-GB" w:eastAsia="he-IL"/>
        </w:rPr>
        <w:t xml:space="preserve">טיפה. אפשר לחזור אחורה </w:t>
      </w:r>
      <w:bookmarkStart w:id="570" w:name="_ETM_Q1_4153319"/>
      <w:bookmarkEnd w:id="570"/>
      <w:r w:rsidR="00412268">
        <w:rPr>
          <w:rFonts w:hint="cs"/>
          <w:rtl/>
          <w:lang w:val="en-GB" w:eastAsia="he-IL"/>
        </w:rPr>
        <w:t>ולהגיד "לא"</w:t>
      </w:r>
      <w:r w:rsidR="00954A16">
        <w:rPr>
          <w:rFonts w:hint="cs"/>
          <w:rtl/>
          <w:lang w:val="en-GB" w:eastAsia="he-IL"/>
        </w:rPr>
        <w:t>, זה בסדר, אבל</w:t>
      </w:r>
      <w:r w:rsidR="00412268">
        <w:rPr>
          <w:rFonts w:hint="cs"/>
          <w:rtl/>
          <w:lang w:val="en-GB" w:eastAsia="he-IL"/>
        </w:rPr>
        <w:t xml:space="preserve"> אנחנו הצענו פה הצעה </w:t>
      </w:r>
      <w:bookmarkStart w:id="571" w:name="_ETM_Q1_4156903"/>
      <w:bookmarkEnd w:id="571"/>
      <w:r w:rsidR="00412268">
        <w:rPr>
          <w:rFonts w:hint="cs"/>
          <w:rtl/>
          <w:lang w:val="en-GB" w:eastAsia="he-IL"/>
        </w:rPr>
        <w:t xml:space="preserve">שתוכל לרכך את הנוסח. </w:t>
      </w:r>
      <w:bookmarkStart w:id="572" w:name="_ETM_Q1_4165089"/>
      <w:bookmarkEnd w:id="572"/>
      <w:r>
        <w:rPr>
          <w:rFonts w:hint="cs"/>
          <w:rtl/>
          <w:lang w:val="en-GB" w:eastAsia="he-IL"/>
        </w:rPr>
        <w:t xml:space="preserve">יש </w:t>
      </w:r>
      <w:r w:rsidR="00412268">
        <w:rPr>
          <w:rFonts w:hint="cs"/>
          <w:rtl/>
          <w:lang w:val="en-GB" w:eastAsia="he-IL"/>
        </w:rPr>
        <w:t xml:space="preserve">רשויות שיש </w:t>
      </w:r>
      <w:r>
        <w:rPr>
          <w:rFonts w:hint="cs"/>
          <w:rtl/>
          <w:lang w:val="en-GB" w:eastAsia="he-IL"/>
        </w:rPr>
        <w:t xml:space="preserve">להן גישה </w:t>
      </w:r>
      <w:r w:rsidR="00412268">
        <w:rPr>
          <w:rFonts w:hint="cs"/>
          <w:rtl/>
          <w:lang w:val="en-GB" w:eastAsia="he-IL"/>
        </w:rPr>
        <w:t>מאוד טובה למא</w:t>
      </w:r>
      <w:r>
        <w:rPr>
          <w:rFonts w:hint="cs"/>
          <w:rtl/>
          <w:lang w:val="en-GB" w:eastAsia="he-IL"/>
        </w:rPr>
        <w:t>ג</w:t>
      </w:r>
      <w:r w:rsidR="0041226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האו</w:t>
      </w:r>
      <w:r w:rsidR="00412268">
        <w:rPr>
          <w:rFonts w:hint="cs"/>
          <w:rtl/>
          <w:lang w:val="en-GB" w:eastAsia="he-IL"/>
        </w:rPr>
        <w:t>כלוסין, י</w:t>
      </w:r>
      <w:r>
        <w:rPr>
          <w:rFonts w:hint="cs"/>
          <w:rtl/>
          <w:lang w:val="en-GB" w:eastAsia="he-IL"/>
        </w:rPr>
        <w:t xml:space="preserve">ש כאלו שפחות. יש 257 רשויות.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954A16" w:rsidRDefault="00954A16" w:rsidP="00954A16">
      <w:pPr>
        <w:pStyle w:val="af6"/>
        <w:keepNext/>
        <w:rPr>
          <w:rtl/>
          <w:lang w:val="en-GB"/>
        </w:rPr>
      </w:pPr>
      <w:bookmarkStart w:id="573" w:name="_ETM_Q1_4171997"/>
      <w:bookmarkStart w:id="574" w:name="_ETM_Q1_4172054"/>
      <w:bookmarkStart w:id="575" w:name="_ETM_Q1_4173299"/>
      <w:bookmarkStart w:id="576" w:name="ET_yor_5854_165"/>
      <w:bookmarkEnd w:id="573"/>
      <w:bookmarkEnd w:id="574"/>
      <w:bookmarkEnd w:id="575"/>
      <w:r w:rsidRPr="00954A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54A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6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bookmarkStart w:id="577" w:name="_ETM_Q1_4173896"/>
      <w:bookmarkStart w:id="578" w:name="_ETM_Q1_4173935"/>
      <w:bookmarkEnd w:id="577"/>
      <w:bookmarkEnd w:id="578"/>
      <w:r>
        <w:rPr>
          <w:rFonts w:hint="cs"/>
          <w:rtl/>
          <w:lang w:val="en-GB" w:eastAsia="he-IL"/>
        </w:rPr>
        <w:t xml:space="preserve">כל </w:t>
      </w:r>
      <w:bookmarkStart w:id="579" w:name="_ETM_Q1_4178051"/>
      <w:bookmarkEnd w:id="579"/>
      <w:r>
        <w:rPr>
          <w:rFonts w:hint="cs"/>
          <w:rtl/>
          <w:lang w:val="en-GB" w:eastAsia="he-IL"/>
        </w:rPr>
        <w:t>הזמן נחזור על 257?</w:t>
      </w:r>
      <w:bookmarkStart w:id="580" w:name="_ETM_Q1_4181094"/>
      <w:bookmarkEnd w:id="580"/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581" w:name="_ETM_Q1_4181148"/>
      <w:bookmarkEnd w:id="581"/>
    </w:p>
    <w:p w:rsidR="00954A16" w:rsidRDefault="00954A16" w:rsidP="00954A16">
      <w:pPr>
        <w:pStyle w:val="af9"/>
        <w:keepNext/>
        <w:rPr>
          <w:rtl/>
          <w:lang w:val="en-GB" w:eastAsia="he-IL"/>
        </w:rPr>
      </w:pPr>
      <w:bookmarkStart w:id="582" w:name="_ETM_Q1_4181421"/>
      <w:bookmarkStart w:id="583" w:name="_ETM_Q1_4181484"/>
      <w:bookmarkStart w:id="584" w:name="ET_guest_יאיר_הירש_166"/>
      <w:bookmarkEnd w:id="582"/>
      <w:bookmarkEnd w:id="583"/>
      <w:r w:rsidRPr="00954A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54A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4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בא להזכיר שאנחנו מחילים את החוק </w:t>
      </w:r>
      <w:bookmarkStart w:id="585" w:name="_ETM_Q1_4179434"/>
      <w:bookmarkEnd w:id="585"/>
      <w:r>
        <w:rPr>
          <w:rFonts w:hint="cs"/>
          <w:rtl/>
          <w:lang w:val="en-GB" w:eastAsia="he-IL"/>
        </w:rPr>
        <w:t>על כולם.</w:t>
      </w:r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586" w:name="_ETM_Q1_4180378"/>
      <w:bookmarkStart w:id="587" w:name="_ETM_Q1_4180464"/>
      <w:bookmarkStart w:id="588" w:name="_ETM_Q1_4180705"/>
      <w:bookmarkEnd w:id="586"/>
      <w:bookmarkEnd w:id="587"/>
      <w:bookmarkEnd w:id="588"/>
    </w:p>
    <w:p w:rsidR="00954A16" w:rsidRDefault="00954A16" w:rsidP="00954A16">
      <w:pPr>
        <w:pStyle w:val="af6"/>
        <w:keepNext/>
        <w:rPr>
          <w:rtl/>
          <w:lang w:val="en-GB"/>
        </w:rPr>
      </w:pPr>
      <w:bookmarkStart w:id="589" w:name="_ETM_Q1_4180765"/>
      <w:bookmarkStart w:id="590" w:name="_ETM_Q1_4182074"/>
      <w:bookmarkStart w:id="591" w:name="ET_yor_5854_167"/>
      <w:bookmarkEnd w:id="589"/>
      <w:bookmarkEnd w:id="590"/>
      <w:r w:rsidRPr="00954A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54A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1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Pr="00954A16" w:rsidRDefault="00954A16" w:rsidP="00954A16">
      <w:pPr>
        <w:rPr>
          <w:rtl/>
          <w:lang w:val="en-GB" w:eastAsia="he-IL"/>
        </w:rPr>
      </w:pPr>
      <w:bookmarkStart w:id="592" w:name="_ETM_Q1_4182707"/>
      <w:bookmarkStart w:id="593" w:name="_ETM_Q1_4182740"/>
      <w:bookmarkEnd w:id="592"/>
      <w:bookmarkEnd w:id="593"/>
      <w:r>
        <w:rPr>
          <w:rFonts w:hint="cs"/>
          <w:rtl/>
          <w:lang w:val="en-GB" w:eastAsia="he-IL"/>
        </w:rPr>
        <w:t xml:space="preserve">ברור.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954A16" w:rsidRDefault="00954A16" w:rsidP="00954A16">
      <w:pPr>
        <w:pStyle w:val="a4"/>
        <w:keepNext/>
        <w:rPr>
          <w:rtl/>
          <w:lang w:val="en-GB"/>
        </w:rPr>
      </w:pPr>
      <w:bookmarkStart w:id="594" w:name="ET_speaker_גלעד_קרן_168"/>
      <w:r w:rsidRPr="00954A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54A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Pr="00954A16" w:rsidRDefault="00954A16" w:rsidP="00954A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לרשות בעיה לאתר את מי </w:t>
      </w:r>
      <w:bookmarkStart w:id="595" w:name="_ETM_Q1_4183804"/>
      <w:bookmarkEnd w:id="595"/>
      <w:r w:rsidR="004B3F9C">
        <w:rPr>
          <w:rFonts w:hint="cs"/>
          <w:rtl/>
          <w:lang w:val="en-GB" w:eastAsia="he-IL"/>
        </w:rPr>
        <w:t>שמחוץ לעיר</w:t>
      </w:r>
      <w:r>
        <w:rPr>
          <w:rFonts w:hint="cs"/>
          <w:rtl/>
          <w:lang w:val="en-GB" w:eastAsia="he-IL"/>
        </w:rPr>
        <w:t xml:space="preserve"> תהיה גם בעיה עם הדואר </w:t>
      </w:r>
      <w:bookmarkStart w:id="596" w:name="_ETM_Q1_4188546"/>
      <w:bookmarkEnd w:id="596"/>
      <w:r>
        <w:rPr>
          <w:rFonts w:hint="cs"/>
          <w:rtl/>
          <w:lang w:val="en-GB" w:eastAsia="he-IL"/>
        </w:rPr>
        <w:t xml:space="preserve">הרשום ומסירה אישית. אני לא מבין מה ההבדל בהקשר </w:t>
      </w:r>
      <w:bookmarkStart w:id="597" w:name="_ETM_Q1_4193031"/>
      <w:bookmarkEnd w:id="597"/>
      <w:r>
        <w:rPr>
          <w:rFonts w:hint="cs"/>
          <w:rtl/>
          <w:lang w:val="en-GB" w:eastAsia="he-IL"/>
        </w:rPr>
        <w:t xml:space="preserve">של האיתור.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954A16" w:rsidRDefault="00954A16" w:rsidP="00F237E4">
      <w:pPr>
        <w:ind w:firstLine="0"/>
        <w:rPr>
          <w:rtl/>
          <w:lang w:val="en-GB" w:eastAsia="he-IL"/>
        </w:rPr>
      </w:pPr>
      <w:bookmarkStart w:id="598" w:name="_ETM_Q1_4192392"/>
      <w:bookmarkStart w:id="599" w:name="_ETM_Q1_4192460"/>
      <w:bookmarkStart w:id="600" w:name="_ETM_Q1_4195734"/>
      <w:bookmarkEnd w:id="598"/>
      <w:bookmarkEnd w:id="599"/>
      <w:bookmarkEnd w:id="600"/>
    </w:p>
    <w:p w:rsidR="00954A16" w:rsidRDefault="00954A16" w:rsidP="00954A16">
      <w:pPr>
        <w:pStyle w:val="af9"/>
        <w:keepNext/>
        <w:rPr>
          <w:rtl/>
          <w:lang w:val="en-GB" w:eastAsia="he-IL"/>
        </w:rPr>
      </w:pPr>
      <w:bookmarkStart w:id="601" w:name="ET_guest_תומר_ביטון_169"/>
      <w:r w:rsidRPr="00954A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תומר ביטון:</w:t>
      </w:r>
      <w:r w:rsidRPr="00954A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1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ED752C">
      <w:pPr>
        <w:rPr>
          <w:rtl/>
          <w:lang w:val="en-GB" w:eastAsia="he-IL"/>
        </w:rPr>
      </w:pPr>
      <w:bookmarkStart w:id="602" w:name="_ETM_Q1_4196226"/>
      <w:bookmarkStart w:id="603" w:name="_ETM_Q1_4196283"/>
      <w:bookmarkEnd w:id="602"/>
      <w:bookmarkEnd w:id="603"/>
      <w:r>
        <w:rPr>
          <w:rFonts w:hint="cs"/>
          <w:rtl/>
          <w:lang w:val="en-GB" w:eastAsia="he-IL"/>
        </w:rPr>
        <w:t xml:space="preserve">אפשר להשאיר את זה כמו </w:t>
      </w:r>
      <w:bookmarkStart w:id="604" w:name="_ETM_Q1_4194812"/>
      <w:bookmarkEnd w:id="604"/>
      <w:r>
        <w:rPr>
          <w:rFonts w:hint="cs"/>
          <w:rtl/>
          <w:lang w:val="en-GB" w:eastAsia="he-IL"/>
        </w:rPr>
        <w:t xml:space="preserve">שזה. </w:t>
      </w:r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05" w:name="_ETM_Q1_4197518"/>
      <w:bookmarkStart w:id="606" w:name="_ETM_Q1_4197590"/>
      <w:bookmarkStart w:id="607" w:name="_ETM_Q1_4198108"/>
      <w:bookmarkEnd w:id="605"/>
      <w:bookmarkEnd w:id="606"/>
      <w:bookmarkEnd w:id="607"/>
    </w:p>
    <w:p w:rsidR="00954A16" w:rsidRDefault="00954A16" w:rsidP="00954A16">
      <w:pPr>
        <w:pStyle w:val="a4"/>
        <w:keepNext/>
        <w:rPr>
          <w:rtl/>
          <w:lang w:val="en-GB"/>
        </w:rPr>
      </w:pPr>
      <w:bookmarkStart w:id="608" w:name="_ETM_Q1_4198159"/>
      <w:bookmarkStart w:id="609" w:name="_ETM_Q1_4193863"/>
      <w:bookmarkStart w:id="610" w:name="ET_speaker_גלעד_קרן_170"/>
      <w:bookmarkEnd w:id="608"/>
      <w:bookmarkEnd w:id="609"/>
      <w:r w:rsidRPr="00954A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54A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0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bookmarkStart w:id="611" w:name="_ETM_Q1_4194252"/>
      <w:bookmarkStart w:id="612" w:name="_ETM_Q1_4194294"/>
      <w:bookmarkEnd w:id="611"/>
      <w:bookmarkEnd w:id="612"/>
      <w:r>
        <w:rPr>
          <w:rFonts w:hint="cs"/>
          <w:rtl/>
          <w:lang w:val="en-GB" w:eastAsia="he-IL"/>
        </w:rPr>
        <w:t>אתם אומרים שזה הרציונל</w:t>
      </w:r>
      <w:bookmarkStart w:id="613" w:name="_ETM_Q1_4198753"/>
      <w:bookmarkStart w:id="614" w:name="_ETM_Q1_4198816"/>
      <w:bookmarkStart w:id="615" w:name="_ETM_Q1_4199182"/>
      <w:bookmarkStart w:id="616" w:name="_ETM_Q1_4199240"/>
      <w:bookmarkEnd w:id="613"/>
      <w:bookmarkEnd w:id="614"/>
      <w:bookmarkEnd w:id="615"/>
      <w:bookmarkEnd w:id="616"/>
      <w:r>
        <w:rPr>
          <w:rFonts w:hint="cs"/>
          <w:rtl/>
          <w:lang w:val="en-GB" w:eastAsia="he-IL"/>
        </w:rPr>
        <w:t>, נכון?</w:t>
      </w:r>
      <w:bookmarkStart w:id="617" w:name="_ETM_Q1_4197329"/>
      <w:bookmarkEnd w:id="617"/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18" w:name="_ETM_Q1_4197389"/>
      <w:bookmarkEnd w:id="618"/>
    </w:p>
    <w:p w:rsidR="00954A16" w:rsidRDefault="00954A16" w:rsidP="00954A16">
      <w:pPr>
        <w:pStyle w:val="af9"/>
        <w:keepNext/>
        <w:rPr>
          <w:rtl/>
          <w:lang w:val="en-GB" w:eastAsia="he-IL"/>
        </w:rPr>
      </w:pPr>
      <w:bookmarkStart w:id="619" w:name="_ETM_Q1_4197624"/>
      <w:bookmarkStart w:id="620" w:name="_ETM_Q1_4197684"/>
      <w:bookmarkStart w:id="621" w:name="_ETM_Q1_4199358"/>
      <w:bookmarkStart w:id="622" w:name="ET_guest_יאיר_הירש_171"/>
      <w:bookmarkEnd w:id="619"/>
      <w:bookmarkEnd w:id="620"/>
      <w:bookmarkEnd w:id="621"/>
      <w:r w:rsidRPr="00954A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54A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2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bookmarkStart w:id="623" w:name="_ETM_Q1_4199807"/>
      <w:bookmarkStart w:id="624" w:name="_ETM_Q1_4199836"/>
      <w:bookmarkEnd w:id="623"/>
      <w:bookmarkEnd w:id="624"/>
      <w:r>
        <w:rPr>
          <w:rFonts w:hint="cs"/>
          <w:rtl/>
          <w:lang w:val="en-GB" w:eastAsia="he-IL"/>
        </w:rPr>
        <w:t>כן.</w:t>
      </w:r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25" w:name="_ETM_Q1_4196928"/>
      <w:bookmarkStart w:id="626" w:name="_ETM_Q1_4196993"/>
      <w:bookmarkStart w:id="627" w:name="_ETM_Q1_4197248"/>
      <w:bookmarkEnd w:id="625"/>
      <w:bookmarkEnd w:id="626"/>
      <w:bookmarkEnd w:id="627"/>
    </w:p>
    <w:p w:rsidR="00954A16" w:rsidRDefault="00954A16" w:rsidP="00954A16">
      <w:pPr>
        <w:pStyle w:val="a4"/>
        <w:keepNext/>
        <w:rPr>
          <w:rtl/>
          <w:lang w:val="en-GB"/>
        </w:rPr>
      </w:pPr>
      <w:bookmarkStart w:id="628" w:name="_ETM_Q1_4197307"/>
      <w:bookmarkStart w:id="629" w:name="_ETM_Q1_4198182"/>
      <w:bookmarkStart w:id="630" w:name="ET_speaker_גלעד_קרן_172"/>
      <w:bookmarkEnd w:id="628"/>
      <w:bookmarkEnd w:id="629"/>
      <w:r w:rsidRPr="00954A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54A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bookmarkStart w:id="631" w:name="_ETM_Q1_4198607"/>
      <w:bookmarkStart w:id="632" w:name="_ETM_Q1_4198637"/>
      <w:bookmarkEnd w:id="631"/>
      <w:bookmarkEnd w:id="632"/>
      <w:r>
        <w:rPr>
          <w:rFonts w:hint="cs"/>
          <w:rtl/>
          <w:lang w:val="en-GB" w:eastAsia="he-IL"/>
        </w:rPr>
        <w:t xml:space="preserve">הרציונל לא הגיוני. </w:t>
      </w:r>
      <w:bookmarkStart w:id="633" w:name="_ETM_Q1_4201760"/>
      <w:bookmarkEnd w:id="633"/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34" w:name="_ETM_Q1_4199403"/>
      <w:bookmarkStart w:id="635" w:name="_ETM_Q1_4199466"/>
      <w:bookmarkStart w:id="636" w:name="_ETM_Q1_4199997"/>
      <w:bookmarkEnd w:id="634"/>
      <w:bookmarkEnd w:id="635"/>
      <w:bookmarkEnd w:id="636"/>
    </w:p>
    <w:p w:rsidR="00954A16" w:rsidRDefault="00954A16" w:rsidP="00954A16">
      <w:pPr>
        <w:pStyle w:val="af9"/>
        <w:keepNext/>
        <w:rPr>
          <w:rtl/>
          <w:lang w:val="en-GB" w:eastAsia="he-IL"/>
        </w:rPr>
      </w:pPr>
      <w:bookmarkStart w:id="637" w:name="_ETM_Q1_4200052"/>
      <w:bookmarkStart w:id="638" w:name="ET_guest_יאיר_הירש_173"/>
      <w:bookmarkEnd w:id="637"/>
      <w:r w:rsidRPr="00954A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54A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8"/>
    </w:p>
    <w:p w:rsidR="00954A16" w:rsidRDefault="00954A16" w:rsidP="00954A16">
      <w:pPr>
        <w:pStyle w:val="KeepWithNext"/>
        <w:rPr>
          <w:rtl/>
          <w:lang w:val="en-GB" w:eastAsia="he-IL"/>
        </w:rPr>
      </w:pPr>
    </w:p>
    <w:p w:rsidR="00954A16" w:rsidRDefault="00954A16" w:rsidP="00954A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הוא לא הגיוני?</w:t>
      </w:r>
      <w:bookmarkStart w:id="639" w:name="_ETM_Q1_4205655"/>
      <w:bookmarkEnd w:id="639"/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40" w:name="_ETM_Q1_4205719"/>
      <w:bookmarkEnd w:id="640"/>
    </w:p>
    <w:p w:rsidR="00954A16" w:rsidRDefault="00954A16" w:rsidP="00954A16">
      <w:pPr>
        <w:pStyle w:val="a4"/>
        <w:keepNext/>
        <w:rPr>
          <w:rtl/>
        </w:rPr>
      </w:pPr>
      <w:bookmarkStart w:id="641" w:name="_ETM_Q1_4205969"/>
      <w:bookmarkStart w:id="642" w:name="_ETM_Q1_4206026"/>
      <w:bookmarkStart w:id="643" w:name="_ETM_Q1_4199418"/>
      <w:bookmarkStart w:id="644" w:name="ET_speaker_גלעד_קרן_175"/>
      <w:bookmarkEnd w:id="641"/>
      <w:bookmarkEnd w:id="642"/>
      <w:bookmarkEnd w:id="643"/>
      <w:r w:rsidRPr="00954A1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54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954A16" w:rsidRDefault="00954A16" w:rsidP="00954A16">
      <w:pPr>
        <w:pStyle w:val="KeepWithNext"/>
        <w:rPr>
          <w:rtl/>
          <w:lang w:eastAsia="he-IL"/>
        </w:rPr>
      </w:pPr>
    </w:p>
    <w:p w:rsidR="00954A16" w:rsidRDefault="00954A16" w:rsidP="00954A16">
      <w:pPr>
        <w:rPr>
          <w:rtl/>
          <w:lang w:eastAsia="he-IL"/>
        </w:rPr>
      </w:pPr>
      <w:bookmarkStart w:id="645" w:name="_ETM_Q1_4199793"/>
      <w:bookmarkStart w:id="646" w:name="_ETM_Q1_4199829"/>
      <w:bookmarkEnd w:id="645"/>
      <w:bookmarkEnd w:id="646"/>
      <w:r>
        <w:rPr>
          <w:rFonts w:hint="cs"/>
          <w:rtl/>
          <w:lang w:eastAsia="he-IL"/>
        </w:rPr>
        <w:t xml:space="preserve">אם אתם אומרים שאתם </w:t>
      </w:r>
      <w:bookmarkStart w:id="647" w:name="_ETM_Q1_4204862"/>
      <w:bookmarkEnd w:id="647"/>
      <w:r>
        <w:rPr>
          <w:rFonts w:hint="cs"/>
          <w:rtl/>
          <w:lang w:eastAsia="he-IL"/>
        </w:rPr>
        <w:t>נגד מסירה אישית כי יש בעיה לאתר את הכתובת שלו, אי</w:t>
      </w:r>
      <w:bookmarkStart w:id="648" w:name="_ETM_Q1_4209075"/>
      <w:bookmarkEnd w:id="648"/>
      <w:r>
        <w:rPr>
          <w:rFonts w:hint="cs"/>
          <w:rtl/>
          <w:lang w:eastAsia="he-IL"/>
        </w:rPr>
        <w:t xml:space="preserve">ך תשלח </w:t>
      </w:r>
      <w:r w:rsidR="00B81FA0">
        <w:rPr>
          <w:rFonts w:hint="cs"/>
          <w:rtl/>
          <w:lang w:eastAsia="he-IL"/>
        </w:rPr>
        <w:t>אותו במסירה אישית?</w:t>
      </w:r>
    </w:p>
    <w:p w:rsidR="00B81FA0" w:rsidRDefault="00B81FA0" w:rsidP="00B81FA0">
      <w:pPr>
        <w:ind w:firstLine="0"/>
        <w:rPr>
          <w:rtl/>
          <w:lang w:eastAsia="he-IL"/>
        </w:rPr>
      </w:pPr>
      <w:bookmarkStart w:id="649" w:name="_ETM_Q1_4210448"/>
      <w:bookmarkStart w:id="650" w:name="_ETM_Q1_4210508"/>
      <w:bookmarkStart w:id="651" w:name="_ETM_Q1_4210749"/>
      <w:bookmarkEnd w:id="649"/>
      <w:bookmarkEnd w:id="650"/>
      <w:bookmarkEnd w:id="651"/>
    </w:p>
    <w:p w:rsidR="00B81FA0" w:rsidRDefault="00B81FA0" w:rsidP="00B81FA0">
      <w:pPr>
        <w:pStyle w:val="af9"/>
        <w:keepNext/>
        <w:rPr>
          <w:rtl/>
          <w:lang w:eastAsia="he-IL"/>
        </w:rPr>
      </w:pPr>
      <w:bookmarkStart w:id="652" w:name="_ETM_Q1_4210807"/>
      <w:bookmarkStart w:id="653" w:name="ET_guest_תומר_ביטון_176"/>
      <w:bookmarkEnd w:id="652"/>
      <w:r w:rsidRPr="00B81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81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B81FA0" w:rsidRDefault="00B81FA0" w:rsidP="00B81FA0">
      <w:pPr>
        <w:pStyle w:val="KeepWithNext"/>
        <w:rPr>
          <w:rtl/>
          <w:lang w:eastAsia="he-IL"/>
        </w:rPr>
      </w:pPr>
    </w:p>
    <w:p w:rsidR="00B81FA0" w:rsidRPr="00B81FA0" w:rsidRDefault="00B81FA0" w:rsidP="00B81FA0">
      <w:pPr>
        <w:ind w:firstLine="0"/>
        <w:rPr>
          <w:rtl/>
          <w:lang w:eastAsia="he-IL"/>
        </w:rPr>
      </w:pPr>
      <w:bookmarkStart w:id="654" w:name="_ETM_Q1_4209049"/>
      <w:bookmarkEnd w:id="6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גלעד, אם אתה חושב שאין צורך, אז אין צורך. </w:t>
      </w:r>
      <w:bookmarkStart w:id="655" w:name="_ETM_Q1_4213683"/>
      <w:bookmarkEnd w:id="655"/>
    </w:p>
    <w:p w:rsidR="00954A16" w:rsidRDefault="00954A16" w:rsidP="00954A16">
      <w:pPr>
        <w:ind w:firstLine="0"/>
        <w:rPr>
          <w:rtl/>
          <w:lang w:val="en-GB" w:eastAsia="he-IL"/>
        </w:rPr>
      </w:pPr>
      <w:bookmarkStart w:id="656" w:name="_ETM_Q1_4202149"/>
      <w:bookmarkStart w:id="657" w:name="_ETM_Q1_4202234"/>
      <w:bookmarkEnd w:id="656"/>
      <w:bookmarkEnd w:id="657"/>
    </w:p>
    <w:p w:rsidR="00B81FA0" w:rsidRDefault="00B81FA0" w:rsidP="00B81FA0">
      <w:pPr>
        <w:pStyle w:val="af9"/>
        <w:keepNext/>
        <w:rPr>
          <w:rtl/>
          <w:lang w:val="en-GB" w:eastAsia="he-IL"/>
        </w:rPr>
      </w:pPr>
      <w:bookmarkStart w:id="658" w:name="_ETM_Q1_4217162"/>
      <w:bookmarkStart w:id="659" w:name="_ETM_Q1_4217213"/>
      <w:bookmarkStart w:id="660" w:name="ET_guest_יאיר_הירש_177"/>
      <w:bookmarkEnd w:id="658"/>
      <w:bookmarkEnd w:id="659"/>
      <w:r w:rsidRPr="00B81F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B81F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0"/>
    </w:p>
    <w:p w:rsidR="00B81FA0" w:rsidRDefault="00B81FA0" w:rsidP="00B81FA0">
      <w:pPr>
        <w:pStyle w:val="KeepWithNext"/>
        <w:rPr>
          <w:rtl/>
          <w:lang w:val="en-GB" w:eastAsia="he-IL"/>
        </w:rPr>
      </w:pPr>
    </w:p>
    <w:p w:rsidR="00B81FA0" w:rsidRDefault="00B81FA0" w:rsidP="00ED75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בגלל שיש בעיה לאתר </w:t>
      </w:r>
      <w:r w:rsidR="00ED752C">
        <w:rPr>
          <w:rFonts w:hint="cs"/>
          <w:rtl/>
          <w:lang w:val="en-GB" w:eastAsia="he-IL"/>
        </w:rPr>
        <w:t>צריך ל</w:t>
      </w:r>
      <w:r>
        <w:rPr>
          <w:rFonts w:hint="cs"/>
          <w:rtl/>
          <w:lang w:val="en-GB" w:eastAsia="he-IL"/>
        </w:rPr>
        <w:t xml:space="preserve">וודא את זה </w:t>
      </w:r>
      <w:bookmarkStart w:id="661" w:name="_ETM_Q1_4217395"/>
      <w:bookmarkEnd w:id="661"/>
      <w:r>
        <w:rPr>
          <w:rFonts w:hint="cs"/>
          <w:rtl/>
          <w:lang w:val="en-GB" w:eastAsia="he-IL"/>
        </w:rPr>
        <w:t>על ידי אישור מסירה.</w:t>
      </w:r>
    </w:p>
    <w:p w:rsidR="00B81FA0" w:rsidRDefault="00B81FA0" w:rsidP="00B81FA0">
      <w:pPr>
        <w:ind w:firstLine="0"/>
        <w:rPr>
          <w:rtl/>
          <w:lang w:val="en-GB" w:eastAsia="he-IL"/>
        </w:rPr>
      </w:pPr>
      <w:bookmarkStart w:id="662" w:name="_ETM_Q1_4220283"/>
      <w:bookmarkStart w:id="663" w:name="_ETM_Q1_4220342"/>
      <w:bookmarkStart w:id="664" w:name="_ETM_Q1_4220670"/>
      <w:bookmarkEnd w:id="662"/>
      <w:bookmarkEnd w:id="663"/>
      <w:bookmarkEnd w:id="664"/>
    </w:p>
    <w:p w:rsidR="00B81FA0" w:rsidRDefault="00B81FA0" w:rsidP="00B81FA0">
      <w:pPr>
        <w:pStyle w:val="a4"/>
        <w:keepNext/>
        <w:rPr>
          <w:rtl/>
          <w:lang w:val="en-GB"/>
        </w:rPr>
      </w:pPr>
      <w:bookmarkStart w:id="665" w:name="_ETM_Q1_4220719"/>
      <w:bookmarkStart w:id="666" w:name="_ETM_Q1_4221414"/>
      <w:bookmarkStart w:id="667" w:name="ET_speaker_גלעד_קרן_178"/>
      <w:bookmarkEnd w:id="665"/>
      <w:bookmarkEnd w:id="666"/>
      <w:r w:rsidRPr="00B81F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B81F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B81FA0" w:rsidRDefault="00B81FA0" w:rsidP="00B81FA0">
      <w:pPr>
        <w:pStyle w:val="KeepWithNext"/>
        <w:rPr>
          <w:rtl/>
          <w:lang w:val="en-GB" w:eastAsia="he-IL"/>
        </w:rPr>
      </w:pPr>
    </w:p>
    <w:p w:rsidR="00B81FA0" w:rsidRDefault="00B81FA0" w:rsidP="00B81FA0">
      <w:pPr>
        <w:rPr>
          <w:rtl/>
          <w:lang w:val="en-GB" w:eastAsia="he-IL"/>
        </w:rPr>
      </w:pPr>
      <w:bookmarkStart w:id="668" w:name="_ETM_Q1_4221791"/>
      <w:bookmarkStart w:id="669" w:name="_ETM_Q1_4221830"/>
      <w:bookmarkEnd w:id="668"/>
      <w:bookmarkEnd w:id="669"/>
      <w:r>
        <w:rPr>
          <w:rFonts w:hint="cs"/>
          <w:rtl/>
          <w:lang w:val="en-GB" w:eastAsia="he-IL"/>
        </w:rPr>
        <w:t>איך תוודא את זה? אם אתה לא יודע לאן למסור, איך תוודא</w:t>
      </w:r>
      <w:bookmarkStart w:id="670" w:name="_ETM_Q1_4220898"/>
      <w:bookmarkStart w:id="671" w:name="_ETM_Q1_4220956"/>
      <w:bookmarkStart w:id="672" w:name="_ETM_Q1_4221294"/>
      <w:bookmarkStart w:id="673" w:name="_ETM_Q1_4221351"/>
      <w:bookmarkEnd w:id="670"/>
      <w:bookmarkEnd w:id="671"/>
      <w:bookmarkEnd w:id="672"/>
      <w:bookmarkEnd w:id="673"/>
      <w:r>
        <w:rPr>
          <w:rFonts w:hint="cs"/>
          <w:rtl/>
          <w:lang w:val="en-GB" w:eastAsia="he-IL"/>
        </w:rPr>
        <w:t xml:space="preserve"> אישור מסירה?</w:t>
      </w:r>
    </w:p>
    <w:p w:rsidR="00B81FA0" w:rsidRDefault="00B81FA0" w:rsidP="00B81FA0">
      <w:pPr>
        <w:ind w:firstLine="0"/>
        <w:rPr>
          <w:rtl/>
          <w:lang w:val="en-GB" w:eastAsia="he-IL"/>
        </w:rPr>
      </w:pPr>
    </w:p>
    <w:p w:rsidR="00B81FA0" w:rsidRDefault="00B81FA0" w:rsidP="00B81FA0">
      <w:pPr>
        <w:pStyle w:val="a4"/>
        <w:keepNext/>
        <w:rPr>
          <w:rtl/>
          <w:lang w:val="en-GB"/>
        </w:rPr>
      </w:pPr>
      <w:bookmarkStart w:id="674" w:name="ET_speaker_תומר_רוזנר_179"/>
      <w:r w:rsidRPr="00B81F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B81F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4"/>
    </w:p>
    <w:p w:rsidR="00B81FA0" w:rsidRDefault="00B81FA0" w:rsidP="00B81FA0">
      <w:pPr>
        <w:pStyle w:val="KeepWithNext"/>
        <w:rPr>
          <w:rtl/>
          <w:lang w:val="en-GB" w:eastAsia="he-IL"/>
        </w:rPr>
      </w:pPr>
    </w:p>
    <w:p w:rsidR="00B81FA0" w:rsidRPr="00B81FA0" w:rsidRDefault="00B81FA0" w:rsidP="00B81F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ההיגיון לא ב</w:t>
      </w:r>
      <w:bookmarkStart w:id="675" w:name="_ETM_Q1_4223434"/>
      <w:bookmarkEnd w:id="675"/>
      <w:r>
        <w:rPr>
          <w:rFonts w:hint="cs"/>
          <w:rtl/>
          <w:lang w:val="en-GB" w:eastAsia="he-IL"/>
        </w:rPr>
        <w:t xml:space="preserve">רור.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303337" w:rsidRDefault="00303337" w:rsidP="00303337">
      <w:pPr>
        <w:pStyle w:val="af9"/>
        <w:keepNext/>
        <w:rPr>
          <w:rtl/>
          <w:lang w:val="en-GB" w:eastAsia="he-IL"/>
        </w:rPr>
      </w:pPr>
      <w:bookmarkStart w:id="676" w:name="_ETM_Q1_4259828"/>
      <w:bookmarkStart w:id="677" w:name="ET_guest_דבי_גילד_חיו_180"/>
      <w:bookmarkEnd w:id="676"/>
      <w:r w:rsidRPr="003033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3033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7"/>
    </w:p>
    <w:p w:rsidR="00303337" w:rsidRDefault="00303337" w:rsidP="00303337">
      <w:pPr>
        <w:pStyle w:val="KeepWithNext"/>
        <w:rPr>
          <w:rtl/>
          <w:lang w:val="en-GB" w:eastAsia="he-IL"/>
        </w:rPr>
      </w:pPr>
    </w:p>
    <w:p w:rsidR="00F237E4" w:rsidRDefault="00303337" w:rsidP="007A0FC5">
      <w:pPr>
        <w:rPr>
          <w:rtl/>
          <w:lang w:val="en-GB" w:eastAsia="he-IL"/>
        </w:rPr>
      </w:pPr>
      <w:bookmarkStart w:id="678" w:name="_ETM_Q1_4260235"/>
      <w:bookmarkStart w:id="679" w:name="_ETM_Q1_4260266"/>
      <w:bookmarkEnd w:id="678"/>
      <w:bookmarkEnd w:id="679"/>
      <w:r>
        <w:rPr>
          <w:rFonts w:hint="cs"/>
          <w:rtl/>
          <w:lang w:val="en-GB" w:eastAsia="he-IL"/>
        </w:rPr>
        <w:t xml:space="preserve">אני רוצה להסביר </w:t>
      </w:r>
      <w:r w:rsidR="00EE0CC5">
        <w:rPr>
          <w:rFonts w:hint="cs"/>
          <w:rtl/>
          <w:lang w:val="en-GB" w:eastAsia="he-IL"/>
        </w:rPr>
        <w:t>מה המ</w:t>
      </w:r>
      <w:r w:rsidR="00F237E4">
        <w:rPr>
          <w:rFonts w:hint="cs"/>
          <w:rtl/>
          <w:lang w:val="en-GB" w:eastAsia="he-IL"/>
        </w:rPr>
        <w:t>ש</w:t>
      </w:r>
      <w:r w:rsidR="00EE0CC5">
        <w:rPr>
          <w:rFonts w:hint="cs"/>
          <w:rtl/>
          <w:lang w:val="en-GB" w:eastAsia="he-IL"/>
        </w:rPr>
        <w:t xml:space="preserve">מעות של רשום במסירה אישית. לא במקרה </w:t>
      </w:r>
      <w:r w:rsidR="00F237E4">
        <w:rPr>
          <w:rFonts w:hint="cs"/>
          <w:rtl/>
          <w:lang w:val="en-GB" w:eastAsia="he-IL"/>
        </w:rPr>
        <w:t>בהליכים משפט</w:t>
      </w:r>
      <w:r w:rsidR="00EE0CC5">
        <w:rPr>
          <w:rFonts w:hint="cs"/>
          <w:rtl/>
          <w:lang w:val="en-GB" w:eastAsia="he-IL"/>
        </w:rPr>
        <w:t>יים של בית משפט צריך מסירה אישית</w:t>
      </w:r>
      <w:r w:rsidR="002460B0">
        <w:rPr>
          <w:rFonts w:hint="cs"/>
          <w:rtl/>
          <w:lang w:val="en-GB" w:eastAsia="he-IL"/>
        </w:rPr>
        <w:t>,</w:t>
      </w:r>
      <w:r w:rsidR="00F237E4">
        <w:rPr>
          <w:rFonts w:hint="cs"/>
          <w:rtl/>
          <w:lang w:val="en-GB" w:eastAsia="he-IL"/>
        </w:rPr>
        <w:t xml:space="preserve"> </w:t>
      </w:r>
      <w:r w:rsidR="002460B0">
        <w:rPr>
          <w:rFonts w:hint="cs"/>
          <w:rtl/>
          <w:lang w:val="en-GB" w:eastAsia="he-IL"/>
        </w:rPr>
        <w:t>ש</w:t>
      </w:r>
      <w:r w:rsidR="00F237E4">
        <w:rPr>
          <w:rFonts w:hint="cs"/>
          <w:rtl/>
          <w:lang w:val="en-GB" w:eastAsia="he-IL"/>
        </w:rPr>
        <w:t>זאת מסירה מיוחדת שמוודאת שהבן אדם קיבל את ההוד</w:t>
      </w:r>
      <w:r w:rsidR="00EE0CC5">
        <w:rPr>
          <w:rFonts w:hint="cs"/>
          <w:rtl/>
          <w:lang w:val="en-GB" w:eastAsia="he-IL"/>
        </w:rPr>
        <w:t xml:space="preserve">עה. צריך ללכת אליו </w:t>
      </w:r>
      <w:r w:rsidR="00F237E4">
        <w:rPr>
          <w:rFonts w:hint="cs"/>
          <w:rtl/>
          <w:lang w:val="en-GB" w:eastAsia="he-IL"/>
        </w:rPr>
        <w:t>שלוש פעמים</w:t>
      </w:r>
      <w:r w:rsidR="00EE0CC5">
        <w:rPr>
          <w:rFonts w:hint="cs"/>
          <w:rtl/>
          <w:lang w:val="en-GB" w:eastAsia="he-IL"/>
        </w:rPr>
        <w:t xml:space="preserve">, לוודא שהוא קיבל את </w:t>
      </w:r>
      <w:bookmarkStart w:id="680" w:name="_ETM_Q1_4276192"/>
      <w:bookmarkEnd w:id="680"/>
      <w:r w:rsidR="00EE0CC5">
        <w:rPr>
          <w:rFonts w:hint="cs"/>
          <w:rtl/>
          <w:lang w:val="en-GB" w:eastAsia="he-IL"/>
        </w:rPr>
        <w:t>זה, ורק אחרי שלוש פעמים</w:t>
      </w:r>
      <w:r w:rsidR="00F237E4">
        <w:rPr>
          <w:rFonts w:hint="cs"/>
          <w:rtl/>
          <w:lang w:val="en-GB" w:eastAsia="he-IL"/>
        </w:rPr>
        <w:t xml:space="preserve"> מדביקים</w:t>
      </w:r>
      <w:r w:rsidR="00EE0CC5">
        <w:rPr>
          <w:rFonts w:hint="cs"/>
          <w:rtl/>
          <w:lang w:val="en-GB" w:eastAsia="he-IL"/>
        </w:rPr>
        <w:t xml:space="preserve"> לו על הדלת</w:t>
      </w:r>
      <w:r w:rsidR="00F237E4">
        <w:rPr>
          <w:rFonts w:hint="cs"/>
          <w:rtl/>
          <w:lang w:val="en-GB" w:eastAsia="he-IL"/>
        </w:rPr>
        <w:t xml:space="preserve">. זה אישור מיוחד. למה? </w:t>
      </w:r>
      <w:r w:rsidR="00EE0CC5">
        <w:rPr>
          <w:rFonts w:hint="cs"/>
          <w:rtl/>
          <w:lang w:val="en-GB" w:eastAsia="he-IL"/>
        </w:rPr>
        <w:t xml:space="preserve">כי </w:t>
      </w:r>
      <w:bookmarkStart w:id="681" w:name="_ETM_Q1_4281528"/>
      <w:bookmarkEnd w:id="681"/>
      <w:r w:rsidR="00F237E4">
        <w:rPr>
          <w:rFonts w:hint="cs"/>
          <w:rtl/>
          <w:lang w:val="en-GB" w:eastAsia="he-IL"/>
        </w:rPr>
        <w:t>כ</w:t>
      </w:r>
      <w:r w:rsidR="00897322">
        <w:rPr>
          <w:rFonts w:hint="cs"/>
          <w:rtl/>
          <w:lang w:val="en-GB" w:eastAsia="he-IL"/>
        </w:rPr>
        <w:t>שעושים הליכים קשים</w:t>
      </w:r>
      <w:r w:rsidR="00EE0CC5">
        <w:rPr>
          <w:rFonts w:hint="cs"/>
          <w:rtl/>
          <w:lang w:val="en-GB" w:eastAsia="he-IL"/>
        </w:rPr>
        <w:t xml:space="preserve"> </w:t>
      </w:r>
      <w:r w:rsidR="00897322">
        <w:rPr>
          <w:rFonts w:hint="cs"/>
          <w:rtl/>
          <w:lang w:val="en-GB" w:eastAsia="he-IL"/>
        </w:rPr>
        <w:t>ו</w:t>
      </w:r>
      <w:r w:rsidR="00EE0CC5">
        <w:rPr>
          <w:rFonts w:hint="cs"/>
          <w:rtl/>
          <w:lang w:val="en-GB" w:eastAsia="he-IL"/>
        </w:rPr>
        <w:t>פוגעניים נגד אנשים</w:t>
      </w:r>
      <w:r w:rsidR="00F237E4">
        <w:rPr>
          <w:rFonts w:hint="cs"/>
          <w:rtl/>
          <w:lang w:val="en-GB" w:eastAsia="he-IL"/>
        </w:rPr>
        <w:t xml:space="preserve">, כמו עיקולים או </w:t>
      </w:r>
      <w:r w:rsidR="00EE0CC5">
        <w:rPr>
          <w:rFonts w:hint="cs"/>
          <w:rtl/>
          <w:lang w:val="en-GB" w:eastAsia="he-IL"/>
        </w:rPr>
        <w:t>צע</w:t>
      </w:r>
      <w:r w:rsidR="00F237E4">
        <w:rPr>
          <w:rFonts w:hint="cs"/>
          <w:rtl/>
          <w:lang w:val="en-GB" w:eastAsia="he-IL"/>
        </w:rPr>
        <w:t>דים נוספים שי</w:t>
      </w:r>
      <w:r w:rsidR="002460B0">
        <w:rPr>
          <w:rFonts w:hint="cs"/>
          <w:rtl/>
          <w:lang w:val="en-GB" w:eastAsia="he-IL"/>
        </w:rPr>
        <w:t xml:space="preserve">ש בהליכי </w:t>
      </w:r>
      <w:r w:rsidR="00EE0CC5">
        <w:rPr>
          <w:rFonts w:hint="cs"/>
          <w:rtl/>
          <w:lang w:val="en-GB" w:eastAsia="he-IL"/>
        </w:rPr>
        <w:t xml:space="preserve">גבייה, </w:t>
      </w:r>
      <w:r w:rsidR="00897322">
        <w:rPr>
          <w:rFonts w:hint="cs"/>
          <w:rtl/>
          <w:lang w:val="en-GB" w:eastAsia="he-IL"/>
        </w:rPr>
        <w:t>רוצים לוודא שקיבלת.</w:t>
      </w:r>
      <w:r w:rsidR="00F237E4">
        <w:rPr>
          <w:rFonts w:hint="cs"/>
          <w:rtl/>
          <w:lang w:val="en-GB" w:eastAsia="he-IL"/>
        </w:rPr>
        <w:t xml:space="preserve"> לפעמים </w:t>
      </w:r>
      <w:r w:rsidR="002460B0">
        <w:rPr>
          <w:rFonts w:hint="cs"/>
          <w:rtl/>
          <w:lang w:val="en-GB" w:eastAsia="he-IL"/>
        </w:rPr>
        <w:t xml:space="preserve">גם </w:t>
      </w:r>
      <w:r w:rsidR="00EE0CC5">
        <w:rPr>
          <w:rFonts w:hint="cs"/>
          <w:rtl/>
          <w:lang w:val="en-GB" w:eastAsia="he-IL"/>
        </w:rPr>
        <w:t xml:space="preserve">לאנשים מן השורה </w:t>
      </w:r>
      <w:r w:rsidR="00F237E4">
        <w:rPr>
          <w:rFonts w:hint="cs"/>
          <w:rtl/>
          <w:lang w:val="en-GB" w:eastAsia="he-IL"/>
        </w:rPr>
        <w:t xml:space="preserve">סכומים </w:t>
      </w:r>
      <w:r w:rsidR="00EE0CC5">
        <w:rPr>
          <w:rFonts w:hint="cs"/>
          <w:rtl/>
          <w:lang w:val="en-GB" w:eastAsia="he-IL"/>
        </w:rPr>
        <w:t xml:space="preserve">קטנים </w:t>
      </w:r>
      <w:r w:rsidR="00F237E4">
        <w:rPr>
          <w:rFonts w:hint="cs"/>
          <w:rtl/>
          <w:lang w:val="en-GB" w:eastAsia="he-IL"/>
        </w:rPr>
        <w:t xml:space="preserve">של כמה אלפי שקלים </w:t>
      </w:r>
      <w:r w:rsidR="002460B0">
        <w:rPr>
          <w:rFonts w:hint="cs"/>
          <w:rtl/>
          <w:lang w:val="en-GB" w:eastAsia="he-IL"/>
        </w:rPr>
        <w:t>זה הרבה כסף</w:t>
      </w:r>
      <w:r w:rsidR="00F237E4">
        <w:rPr>
          <w:rFonts w:hint="cs"/>
          <w:rtl/>
          <w:lang w:val="en-GB" w:eastAsia="he-IL"/>
        </w:rPr>
        <w:t xml:space="preserve"> </w:t>
      </w:r>
      <w:r w:rsidR="00897322">
        <w:rPr>
          <w:rFonts w:hint="cs"/>
          <w:rtl/>
          <w:lang w:val="en-GB" w:eastAsia="he-IL"/>
        </w:rPr>
        <w:t>ו</w:t>
      </w:r>
      <w:r w:rsidR="00F237E4">
        <w:rPr>
          <w:rFonts w:hint="cs"/>
          <w:rtl/>
          <w:lang w:val="en-GB" w:eastAsia="he-IL"/>
        </w:rPr>
        <w:t xml:space="preserve">עיקול </w:t>
      </w:r>
      <w:r w:rsidR="00812210">
        <w:rPr>
          <w:rFonts w:hint="cs"/>
          <w:rtl/>
          <w:lang w:val="en-GB" w:eastAsia="he-IL"/>
        </w:rPr>
        <w:t xml:space="preserve">על </w:t>
      </w:r>
      <w:r w:rsidR="00F237E4">
        <w:rPr>
          <w:rFonts w:hint="cs"/>
          <w:rtl/>
          <w:lang w:val="en-GB" w:eastAsia="he-IL"/>
        </w:rPr>
        <w:t xml:space="preserve">חשבון יכול לחסל את היכולת שלהם להתקיים. עושים </w:t>
      </w:r>
      <w:r w:rsidR="00812210">
        <w:rPr>
          <w:rFonts w:hint="cs"/>
          <w:rtl/>
          <w:lang w:val="en-GB" w:eastAsia="he-IL"/>
        </w:rPr>
        <w:t xml:space="preserve">את אישורי </w:t>
      </w:r>
      <w:bookmarkStart w:id="682" w:name="_ETM_Q1_4303447"/>
      <w:bookmarkEnd w:id="682"/>
      <w:r w:rsidR="00812210">
        <w:rPr>
          <w:rFonts w:hint="cs"/>
          <w:rtl/>
          <w:lang w:val="en-GB" w:eastAsia="he-IL"/>
        </w:rPr>
        <w:t xml:space="preserve">המסירה המיוחדים האלה </w:t>
      </w:r>
      <w:r w:rsidR="002460B0">
        <w:rPr>
          <w:rFonts w:hint="cs"/>
          <w:rtl/>
          <w:lang w:val="en-GB" w:eastAsia="he-IL"/>
        </w:rPr>
        <w:t>לפני הליכים פוגעניים.</w:t>
      </w:r>
      <w:r w:rsidR="00F237E4">
        <w:rPr>
          <w:rFonts w:hint="cs"/>
          <w:rtl/>
          <w:lang w:val="en-GB" w:eastAsia="he-IL"/>
        </w:rPr>
        <w:t xml:space="preserve"> </w:t>
      </w:r>
      <w:r w:rsidR="00812210">
        <w:rPr>
          <w:rFonts w:hint="cs"/>
          <w:rtl/>
          <w:lang w:val="en-GB" w:eastAsia="he-IL"/>
        </w:rPr>
        <w:t>אחת הטענות הכי נפוצות שי</w:t>
      </w:r>
      <w:r w:rsidR="00F237E4">
        <w:rPr>
          <w:rFonts w:hint="cs"/>
          <w:rtl/>
          <w:lang w:val="en-GB" w:eastAsia="he-IL"/>
        </w:rPr>
        <w:t>ש</w:t>
      </w:r>
      <w:r w:rsidR="00812210">
        <w:rPr>
          <w:rFonts w:hint="cs"/>
          <w:rtl/>
          <w:lang w:val="en-GB" w:eastAsia="he-IL"/>
        </w:rPr>
        <w:t xml:space="preserve"> זה ש</w:t>
      </w:r>
      <w:r w:rsidR="00F237E4">
        <w:rPr>
          <w:rFonts w:hint="cs"/>
          <w:rtl/>
          <w:lang w:val="en-GB" w:eastAsia="he-IL"/>
        </w:rPr>
        <w:t xml:space="preserve">אנשים לא מקבלים את הדואר, </w:t>
      </w:r>
      <w:r w:rsidR="00897322">
        <w:rPr>
          <w:rFonts w:hint="cs"/>
          <w:rtl/>
          <w:lang w:val="en-GB" w:eastAsia="he-IL"/>
        </w:rPr>
        <w:t xml:space="preserve">שהם </w:t>
      </w:r>
      <w:r w:rsidR="00F237E4">
        <w:rPr>
          <w:rFonts w:hint="cs"/>
          <w:rtl/>
          <w:lang w:val="en-GB" w:eastAsia="he-IL"/>
        </w:rPr>
        <w:t xml:space="preserve">לא יודעים </w:t>
      </w:r>
      <w:r w:rsidR="00812210">
        <w:rPr>
          <w:rFonts w:hint="cs"/>
          <w:rtl/>
          <w:lang w:val="en-GB" w:eastAsia="he-IL"/>
        </w:rPr>
        <w:t xml:space="preserve">בכלל </w:t>
      </w:r>
      <w:r w:rsidR="00F237E4">
        <w:rPr>
          <w:rFonts w:hint="cs"/>
          <w:rtl/>
          <w:lang w:val="en-GB" w:eastAsia="he-IL"/>
        </w:rPr>
        <w:t>שיש נגדם</w:t>
      </w:r>
      <w:r w:rsidR="00897322">
        <w:rPr>
          <w:rFonts w:hint="cs"/>
          <w:rtl/>
          <w:lang w:val="en-GB" w:eastAsia="he-IL"/>
        </w:rPr>
        <w:t xml:space="preserve"> הליכים.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897322" w:rsidRDefault="00897322" w:rsidP="00897322">
      <w:pPr>
        <w:pStyle w:val="af9"/>
        <w:keepNext/>
        <w:rPr>
          <w:rtl/>
          <w:lang w:val="en-GB" w:eastAsia="he-IL"/>
        </w:rPr>
      </w:pPr>
      <w:bookmarkStart w:id="683" w:name="ET_guest_תומר_ביטון_181"/>
      <w:r w:rsidRPr="00897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8973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3"/>
    </w:p>
    <w:p w:rsidR="00897322" w:rsidRDefault="00897322" w:rsidP="00897322">
      <w:pPr>
        <w:pStyle w:val="KeepWithNext"/>
        <w:rPr>
          <w:rtl/>
          <w:lang w:val="en-GB" w:eastAsia="he-IL"/>
        </w:rPr>
      </w:pPr>
    </w:p>
    <w:p w:rsidR="00F237E4" w:rsidRDefault="00B151A3" w:rsidP="00DF6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בסדר, </w:t>
      </w:r>
      <w:r w:rsidR="00DF6A50">
        <w:rPr>
          <w:rFonts w:hint="cs"/>
          <w:rtl/>
          <w:lang w:val="en-GB" w:eastAsia="he-IL"/>
        </w:rPr>
        <w:t>כי הם</w:t>
      </w:r>
      <w:r w:rsidR="00F237E4">
        <w:rPr>
          <w:rFonts w:hint="cs"/>
          <w:rtl/>
          <w:lang w:val="en-GB" w:eastAsia="he-IL"/>
        </w:rPr>
        <w:t xml:space="preserve"> לא יודע</w:t>
      </w:r>
      <w:r w:rsidR="00DF6A50">
        <w:rPr>
          <w:rFonts w:hint="cs"/>
          <w:rtl/>
          <w:lang w:val="en-GB" w:eastAsia="he-IL"/>
        </w:rPr>
        <w:t>ים שיש נגדם תביעה. את ה</w:t>
      </w:r>
      <w:r w:rsidR="00F237E4">
        <w:rPr>
          <w:rFonts w:hint="cs"/>
          <w:rtl/>
          <w:lang w:val="en-GB" w:eastAsia="he-IL"/>
        </w:rPr>
        <w:t>ארנונה</w:t>
      </w:r>
      <w:r>
        <w:rPr>
          <w:rFonts w:hint="cs"/>
          <w:rtl/>
          <w:lang w:val="en-GB" w:eastAsia="he-IL"/>
        </w:rPr>
        <w:t xml:space="preserve"> האדם</w:t>
      </w:r>
      <w:r w:rsidR="00DF6A50">
        <w:rPr>
          <w:rFonts w:hint="cs"/>
          <w:rtl/>
          <w:lang w:val="en-GB" w:eastAsia="he-IL"/>
        </w:rPr>
        <w:t xml:space="preserve"> יודע </w:t>
      </w:r>
      <w:bookmarkStart w:id="684" w:name="_ETM_Q1_4334206"/>
      <w:bookmarkEnd w:id="684"/>
      <w:r w:rsidR="00DF6A50">
        <w:rPr>
          <w:rFonts w:hint="cs"/>
          <w:rtl/>
          <w:lang w:val="en-GB" w:eastAsia="he-IL"/>
        </w:rPr>
        <w:t xml:space="preserve">שהוא צריך לשלם.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B151A3" w:rsidRDefault="00B151A3" w:rsidP="00F237E4">
      <w:pPr>
        <w:ind w:firstLine="0"/>
        <w:rPr>
          <w:rtl/>
          <w:lang w:val="en-GB" w:eastAsia="he-IL"/>
        </w:rPr>
      </w:pPr>
      <w:bookmarkStart w:id="685" w:name="_ETM_Q1_4326179"/>
      <w:bookmarkStart w:id="686" w:name="_ETM_Q1_4326265"/>
      <w:bookmarkStart w:id="687" w:name="_ETM_Q1_4327314"/>
      <w:bookmarkEnd w:id="685"/>
      <w:bookmarkEnd w:id="686"/>
      <w:bookmarkEnd w:id="687"/>
    </w:p>
    <w:p w:rsidR="00B151A3" w:rsidRDefault="00B151A3" w:rsidP="00F237E4">
      <w:pPr>
        <w:ind w:firstLine="0"/>
        <w:rPr>
          <w:rtl/>
          <w:lang w:val="en-GB" w:eastAsia="he-IL"/>
        </w:rPr>
      </w:pPr>
      <w:bookmarkStart w:id="688" w:name="_ETM_Q1_4327778"/>
      <w:bookmarkStart w:id="689" w:name="_ETM_Q1_4327840"/>
      <w:bookmarkEnd w:id="688"/>
      <w:bookmarkEnd w:id="689"/>
    </w:p>
    <w:p w:rsidR="00B151A3" w:rsidRDefault="00B151A3" w:rsidP="00B151A3">
      <w:pPr>
        <w:pStyle w:val="af9"/>
        <w:keepNext/>
        <w:rPr>
          <w:rtl/>
          <w:lang w:val="en-GB" w:eastAsia="he-IL"/>
        </w:rPr>
      </w:pPr>
      <w:bookmarkStart w:id="690" w:name="ET_guest_דבי_גילד_חיו_183"/>
      <w:r w:rsidRPr="00B151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B151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0"/>
    </w:p>
    <w:p w:rsidR="00B151A3" w:rsidRDefault="00B151A3" w:rsidP="00B151A3">
      <w:pPr>
        <w:pStyle w:val="KeepWithNext"/>
        <w:rPr>
          <w:rtl/>
          <w:lang w:val="en-GB" w:eastAsia="he-IL"/>
        </w:rPr>
      </w:pPr>
    </w:p>
    <w:p w:rsidR="00B151A3" w:rsidRDefault="00B151A3" w:rsidP="00B151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תמיד אנשים - - </w:t>
      </w:r>
      <w:bookmarkStart w:id="691" w:name="_ETM_Q1_4334129"/>
      <w:bookmarkEnd w:id="691"/>
    </w:p>
    <w:p w:rsidR="00B151A3" w:rsidRDefault="00B151A3" w:rsidP="00B151A3">
      <w:pPr>
        <w:ind w:firstLine="0"/>
        <w:rPr>
          <w:rtl/>
          <w:lang w:val="en-GB" w:eastAsia="he-IL"/>
        </w:rPr>
      </w:pPr>
    </w:p>
    <w:p w:rsidR="00B151A3" w:rsidRDefault="00B151A3" w:rsidP="00B151A3">
      <w:pPr>
        <w:pStyle w:val="af9"/>
        <w:keepNext/>
        <w:rPr>
          <w:rtl/>
          <w:lang w:val="en-GB" w:eastAsia="he-IL"/>
        </w:rPr>
      </w:pPr>
      <w:bookmarkStart w:id="692" w:name="_ETM_Q1_4333273"/>
      <w:bookmarkStart w:id="693" w:name="ET_guest_תומר_ביטון_184"/>
      <w:bookmarkEnd w:id="692"/>
      <w:r w:rsidRPr="00B151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B151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3"/>
    </w:p>
    <w:p w:rsidR="00B151A3" w:rsidRDefault="00B151A3" w:rsidP="00B151A3">
      <w:pPr>
        <w:pStyle w:val="KeepWithNext"/>
        <w:rPr>
          <w:rtl/>
          <w:lang w:val="en-GB" w:eastAsia="he-IL"/>
        </w:rPr>
      </w:pPr>
    </w:p>
    <w:p w:rsidR="00B151A3" w:rsidRPr="00B151A3" w:rsidRDefault="00B151A3" w:rsidP="00B151A3">
      <w:pPr>
        <w:rPr>
          <w:rtl/>
          <w:lang w:val="en-GB" w:eastAsia="he-IL"/>
        </w:rPr>
      </w:pPr>
      <w:bookmarkStart w:id="694" w:name="_ETM_Q1_4333752"/>
      <w:bookmarkStart w:id="695" w:name="_ETM_Q1_4333784"/>
      <w:bookmarkEnd w:id="694"/>
      <w:bookmarkEnd w:id="695"/>
      <w:r>
        <w:rPr>
          <w:rFonts w:hint="cs"/>
          <w:rtl/>
          <w:lang w:val="en-GB" w:eastAsia="he-IL"/>
        </w:rPr>
        <w:t>אנשים לא יו</w:t>
      </w:r>
      <w:r w:rsidR="008864A4">
        <w:rPr>
          <w:rFonts w:hint="cs"/>
          <w:rtl/>
          <w:lang w:val="en-GB" w:eastAsia="he-IL"/>
        </w:rPr>
        <w:t>דעים שהם צריכים לשלם את הארנונה?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C84955" w:rsidRDefault="00C84955" w:rsidP="00C84955">
      <w:pPr>
        <w:pStyle w:val="af9"/>
        <w:keepNext/>
        <w:rPr>
          <w:rtl/>
          <w:lang w:val="en-GB" w:eastAsia="he-IL"/>
        </w:rPr>
      </w:pPr>
      <w:bookmarkStart w:id="696" w:name="_ETM_Q1_4347929"/>
      <w:bookmarkStart w:id="697" w:name="_ETM_Q1_4347993"/>
      <w:bookmarkEnd w:id="696"/>
      <w:bookmarkEnd w:id="697"/>
      <w:r w:rsidRPr="00C849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C849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C84955" w:rsidRDefault="00C84955" w:rsidP="00C84955">
      <w:pPr>
        <w:pStyle w:val="KeepWithNext"/>
        <w:rPr>
          <w:rtl/>
          <w:lang w:val="en-GB" w:eastAsia="he-IL"/>
        </w:rPr>
      </w:pPr>
    </w:p>
    <w:p w:rsidR="00F237E4" w:rsidRDefault="002678AE" w:rsidP="001E12FB">
      <w:pPr>
        <w:rPr>
          <w:rtl/>
          <w:lang w:val="en-GB" w:eastAsia="he-IL"/>
        </w:rPr>
      </w:pPr>
      <w:bookmarkStart w:id="698" w:name="_ETM_Q1_4349438"/>
      <w:bookmarkStart w:id="699" w:name="_ETM_Q1_4349475"/>
      <w:bookmarkStart w:id="700" w:name="_ETM_Q1_4346133"/>
      <w:bookmarkStart w:id="701" w:name="_ETM_Q1_4350437"/>
      <w:bookmarkStart w:id="702" w:name="_ETM_Q1_4357981"/>
      <w:bookmarkEnd w:id="698"/>
      <w:bookmarkEnd w:id="699"/>
      <w:bookmarkEnd w:id="700"/>
      <w:bookmarkEnd w:id="701"/>
      <w:bookmarkEnd w:id="702"/>
      <w:r>
        <w:rPr>
          <w:rFonts w:hint="cs"/>
          <w:rtl/>
          <w:lang w:val="en-GB" w:eastAsia="he-IL"/>
        </w:rPr>
        <w:t>יוצאים מנקודת הנחה במשרד הפנים ו</w:t>
      </w:r>
      <w:r w:rsidR="002460B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רשות המסים </w:t>
      </w:r>
      <w:bookmarkStart w:id="703" w:name="_ETM_Q1_4362825"/>
      <w:bookmarkEnd w:id="703"/>
      <w:r>
        <w:rPr>
          <w:rFonts w:hint="cs"/>
          <w:rtl/>
          <w:lang w:val="en-GB" w:eastAsia="he-IL"/>
        </w:rPr>
        <w:t xml:space="preserve">כאילו בן אדם </w:t>
      </w:r>
      <w:r w:rsidR="007A0FC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גר באיזה מקום הוא כל החיים </w:t>
      </w:r>
      <w:bookmarkStart w:id="704" w:name="_ETM_Q1_4364461"/>
      <w:bookmarkEnd w:id="704"/>
      <w:r w:rsidR="008864A4">
        <w:rPr>
          <w:rFonts w:hint="cs"/>
          <w:rtl/>
          <w:lang w:val="en-GB" w:eastAsia="he-IL"/>
        </w:rPr>
        <w:t>משלם ארנונה</w:t>
      </w:r>
      <w:r w:rsidR="00326305">
        <w:rPr>
          <w:rFonts w:hint="cs"/>
          <w:rtl/>
          <w:lang w:val="en-GB" w:eastAsia="he-IL"/>
        </w:rPr>
        <w:t>, הוא יודע,</w:t>
      </w:r>
      <w:r w:rsidR="008864A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ואם הוא לא שילם סימן שבכוונה </w:t>
      </w:r>
      <w:bookmarkStart w:id="705" w:name="_ETM_Q1_4369005"/>
      <w:bookmarkEnd w:id="705"/>
      <w:r>
        <w:rPr>
          <w:rFonts w:hint="cs"/>
          <w:rtl/>
          <w:lang w:val="en-GB" w:eastAsia="he-IL"/>
        </w:rPr>
        <w:t>הוא עשה את זה. הרבה אנשים עוברים דירות,</w:t>
      </w:r>
      <w:r w:rsidR="00F237E4">
        <w:rPr>
          <w:rFonts w:hint="cs"/>
          <w:rtl/>
          <w:lang w:val="en-GB" w:eastAsia="he-IL"/>
        </w:rPr>
        <w:t xml:space="preserve"> שוק השכירות הולך </w:t>
      </w:r>
      <w:r>
        <w:rPr>
          <w:rFonts w:hint="cs"/>
          <w:rtl/>
          <w:lang w:val="en-GB" w:eastAsia="he-IL"/>
        </w:rPr>
        <w:t>וגדל במדינת ישראל. יש</w:t>
      </w:r>
      <w:r w:rsidR="00326305">
        <w:rPr>
          <w:rFonts w:hint="cs"/>
          <w:rtl/>
          <w:lang w:val="en-GB" w:eastAsia="he-IL"/>
        </w:rPr>
        <w:t xml:space="preserve"> הרבה מאו</w:t>
      </w:r>
      <w:r w:rsidR="00F237E4">
        <w:rPr>
          <w:rFonts w:hint="cs"/>
          <w:rtl/>
          <w:lang w:val="en-GB" w:eastAsia="he-IL"/>
        </w:rPr>
        <w:t>ד</w:t>
      </w:r>
      <w:r w:rsidR="00326305">
        <w:rPr>
          <w:rFonts w:hint="cs"/>
          <w:rtl/>
          <w:lang w:val="en-GB" w:eastAsia="he-IL"/>
        </w:rPr>
        <w:t xml:space="preserve"> </w:t>
      </w:r>
      <w:r w:rsidR="00F237E4">
        <w:rPr>
          <w:rFonts w:hint="cs"/>
          <w:rtl/>
          <w:lang w:val="en-GB" w:eastAsia="he-IL"/>
        </w:rPr>
        <w:t>ס</w:t>
      </w:r>
      <w:r w:rsidR="00326305">
        <w:rPr>
          <w:rFonts w:hint="cs"/>
          <w:rtl/>
          <w:lang w:val="en-GB" w:eastAsia="he-IL"/>
        </w:rPr>
        <w:t>יטו</w:t>
      </w:r>
      <w:r w:rsidR="00F237E4">
        <w:rPr>
          <w:rFonts w:hint="cs"/>
          <w:rtl/>
          <w:lang w:val="en-GB" w:eastAsia="he-IL"/>
        </w:rPr>
        <w:t>א</w:t>
      </w:r>
      <w:r w:rsidR="00326305">
        <w:rPr>
          <w:rFonts w:hint="cs"/>
          <w:rtl/>
          <w:lang w:val="en-GB" w:eastAsia="he-IL"/>
        </w:rPr>
        <w:t>ציות שאנשים עוב</w:t>
      </w:r>
      <w:r w:rsidR="00F237E4">
        <w:rPr>
          <w:rFonts w:hint="cs"/>
          <w:rtl/>
          <w:lang w:val="en-GB" w:eastAsia="he-IL"/>
        </w:rPr>
        <w:t>ר</w:t>
      </w:r>
      <w:r w:rsidR="00326305">
        <w:rPr>
          <w:rFonts w:hint="cs"/>
          <w:rtl/>
          <w:lang w:val="en-GB" w:eastAsia="he-IL"/>
        </w:rPr>
        <w:t>י</w:t>
      </w:r>
      <w:r w:rsidR="00F237E4">
        <w:rPr>
          <w:rFonts w:hint="cs"/>
          <w:rtl/>
          <w:lang w:val="en-GB" w:eastAsia="he-IL"/>
        </w:rPr>
        <w:t>ם ו</w:t>
      </w:r>
      <w:r w:rsidR="00326305">
        <w:rPr>
          <w:rFonts w:hint="cs"/>
          <w:rtl/>
          <w:lang w:val="en-GB" w:eastAsia="he-IL"/>
        </w:rPr>
        <w:t>הם לא יודעים שהם חייבים</w:t>
      </w:r>
      <w:r w:rsidR="00D625FC">
        <w:rPr>
          <w:rFonts w:hint="cs"/>
          <w:rtl/>
          <w:lang w:val="en-GB" w:eastAsia="he-IL"/>
        </w:rPr>
        <w:t>,</w:t>
      </w:r>
      <w:r w:rsidR="00F237E4">
        <w:rPr>
          <w:rFonts w:hint="cs"/>
          <w:rtl/>
          <w:lang w:val="en-GB" w:eastAsia="he-IL"/>
        </w:rPr>
        <w:t xml:space="preserve"> </w:t>
      </w:r>
      <w:r w:rsidR="00A23BF1">
        <w:rPr>
          <w:rFonts w:hint="cs"/>
          <w:rtl/>
          <w:lang w:val="en-GB" w:eastAsia="he-IL"/>
        </w:rPr>
        <w:t xml:space="preserve">לא יודעים </w:t>
      </w:r>
      <w:r w:rsidR="00F237E4">
        <w:rPr>
          <w:rFonts w:hint="cs"/>
          <w:rtl/>
          <w:lang w:val="en-GB" w:eastAsia="he-IL"/>
        </w:rPr>
        <w:t>שמחייב</w:t>
      </w:r>
      <w:r w:rsidR="00326305">
        <w:rPr>
          <w:rFonts w:hint="cs"/>
          <w:rtl/>
          <w:lang w:val="en-GB" w:eastAsia="he-IL"/>
        </w:rPr>
        <w:t>י</w:t>
      </w:r>
      <w:r w:rsidR="00F237E4">
        <w:rPr>
          <w:rFonts w:hint="cs"/>
          <w:rtl/>
          <w:lang w:val="en-GB" w:eastAsia="he-IL"/>
        </w:rPr>
        <w:t xml:space="preserve">ם </w:t>
      </w:r>
      <w:r w:rsidR="00326305">
        <w:rPr>
          <w:rFonts w:hint="cs"/>
          <w:rtl/>
          <w:lang w:val="en-GB" w:eastAsia="he-IL"/>
        </w:rPr>
        <w:t xml:space="preserve">אותם על </w:t>
      </w:r>
      <w:r w:rsidR="00F237E4">
        <w:rPr>
          <w:rFonts w:hint="cs"/>
          <w:rtl/>
          <w:lang w:val="en-GB" w:eastAsia="he-IL"/>
        </w:rPr>
        <w:t xml:space="preserve">חובות לא </w:t>
      </w:r>
      <w:r w:rsidR="00D625FC">
        <w:rPr>
          <w:rFonts w:hint="cs"/>
          <w:rtl/>
          <w:lang w:val="en-GB" w:eastAsia="he-IL"/>
        </w:rPr>
        <w:t>להם. אחת הבעיות הכי ידועות זה ש</w:t>
      </w:r>
      <w:r w:rsidR="00F237E4">
        <w:rPr>
          <w:rFonts w:hint="cs"/>
          <w:rtl/>
          <w:lang w:val="en-GB" w:eastAsia="he-IL"/>
        </w:rPr>
        <w:t>אנשים לא מקבלים את הדוא</w:t>
      </w:r>
      <w:r w:rsidR="00326305">
        <w:rPr>
          <w:rFonts w:hint="cs"/>
          <w:rtl/>
          <w:lang w:val="en-GB" w:eastAsia="he-IL"/>
        </w:rPr>
        <w:t>ר</w:t>
      </w:r>
      <w:r w:rsidR="00A23BF1">
        <w:rPr>
          <w:rFonts w:hint="cs"/>
          <w:rtl/>
          <w:lang w:val="en-GB" w:eastAsia="he-IL"/>
        </w:rPr>
        <w:t xml:space="preserve">, </w:t>
      </w:r>
      <w:r w:rsidR="00326305">
        <w:rPr>
          <w:rFonts w:hint="cs"/>
          <w:rtl/>
          <w:lang w:val="en-GB" w:eastAsia="he-IL"/>
        </w:rPr>
        <w:t>לא יודעים על ההליכים שקורים</w:t>
      </w:r>
      <w:r w:rsidR="00A23BF1">
        <w:rPr>
          <w:rFonts w:hint="cs"/>
          <w:rtl/>
          <w:lang w:val="en-GB" w:eastAsia="he-IL"/>
        </w:rPr>
        <w:t xml:space="preserve"> </w:t>
      </w:r>
      <w:r w:rsidR="00F237E4">
        <w:rPr>
          <w:rFonts w:hint="cs"/>
          <w:rtl/>
          <w:lang w:val="en-GB" w:eastAsia="he-IL"/>
        </w:rPr>
        <w:t>נגדם. ב</w:t>
      </w:r>
      <w:r w:rsidR="00326305">
        <w:rPr>
          <w:rFonts w:hint="cs"/>
          <w:rtl/>
          <w:lang w:val="en-GB" w:eastAsia="he-IL"/>
        </w:rPr>
        <w:t xml:space="preserve">רשויות מוחלשות הדבר </w:t>
      </w:r>
      <w:bookmarkStart w:id="706" w:name="_ETM_Q1_4393368"/>
      <w:bookmarkEnd w:id="706"/>
      <w:r w:rsidR="00326305">
        <w:rPr>
          <w:rFonts w:hint="cs"/>
          <w:rtl/>
          <w:lang w:val="en-GB" w:eastAsia="he-IL"/>
        </w:rPr>
        <w:t>ידוע</w:t>
      </w:r>
      <w:r w:rsidR="00A23BF1">
        <w:rPr>
          <w:rFonts w:hint="cs"/>
          <w:rtl/>
          <w:lang w:val="en-GB" w:eastAsia="he-IL"/>
        </w:rPr>
        <w:t>,</w:t>
      </w:r>
      <w:r w:rsidR="00326305">
        <w:rPr>
          <w:rFonts w:hint="cs"/>
          <w:rtl/>
          <w:lang w:val="en-GB" w:eastAsia="he-IL"/>
        </w:rPr>
        <w:t xml:space="preserve"> יש בעיות בקבלת דואר. </w:t>
      </w:r>
      <w:r w:rsidR="00A23BF1">
        <w:rPr>
          <w:rFonts w:hint="cs"/>
          <w:rtl/>
          <w:lang w:val="en-GB" w:eastAsia="he-IL"/>
        </w:rPr>
        <w:t>התלונה הכי מרכזית שכל ה</w:t>
      </w:r>
      <w:r w:rsidR="00F237E4">
        <w:rPr>
          <w:rFonts w:hint="cs"/>
          <w:rtl/>
          <w:lang w:val="en-GB" w:eastAsia="he-IL"/>
        </w:rPr>
        <w:t>ע</w:t>
      </w:r>
      <w:r w:rsidR="00A23BF1">
        <w:rPr>
          <w:rFonts w:hint="cs"/>
          <w:rtl/>
          <w:lang w:val="en-GB" w:eastAsia="he-IL"/>
        </w:rPr>
        <w:t>מו</w:t>
      </w:r>
      <w:r w:rsidR="00D625FC">
        <w:rPr>
          <w:rFonts w:hint="cs"/>
          <w:rtl/>
          <w:lang w:val="en-GB" w:eastAsia="he-IL"/>
        </w:rPr>
        <w:t xml:space="preserve">תות מקבלות היא על </w:t>
      </w:r>
      <w:r w:rsidR="00A23BF1">
        <w:rPr>
          <w:rFonts w:hint="cs"/>
          <w:rtl/>
          <w:lang w:val="en-GB" w:eastAsia="he-IL"/>
        </w:rPr>
        <w:t xml:space="preserve">אנשים שלא </w:t>
      </w:r>
      <w:r w:rsidR="00F237E4">
        <w:rPr>
          <w:rFonts w:hint="cs"/>
          <w:rtl/>
          <w:lang w:val="en-GB" w:eastAsia="he-IL"/>
        </w:rPr>
        <w:t>קיבלו</w:t>
      </w:r>
      <w:r w:rsidR="00A23BF1">
        <w:rPr>
          <w:rFonts w:hint="cs"/>
          <w:rtl/>
          <w:lang w:val="en-GB" w:eastAsia="he-IL"/>
        </w:rPr>
        <w:t>, ש</w:t>
      </w:r>
      <w:r w:rsidR="00F237E4">
        <w:rPr>
          <w:rFonts w:hint="cs"/>
          <w:rtl/>
          <w:lang w:val="en-GB" w:eastAsia="he-IL"/>
        </w:rPr>
        <w:t xml:space="preserve">לא ידעו.  </w:t>
      </w:r>
    </w:p>
    <w:p w:rsidR="00F237E4" w:rsidRDefault="00F237E4" w:rsidP="00F237E4">
      <w:pPr>
        <w:ind w:firstLine="0"/>
        <w:rPr>
          <w:rtl/>
          <w:lang w:val="en-GB" w:eastAsia="he-IL"/>
        </w:rPr>
      </w:pPr>
    </w:p>
    <w:p w:rsidR="00A23BF1" w:rsidRDefault="00A23BF1" w:rsidP="00A23BF1">
      <w:pPr>
        <w:pStyle w:val="af6"/>
        <w:keepNext/>
        <w:rPr>
          <w:rtl/>
          <w:lang w:val="en-GB"/>
        </w:rPr>
      </w:pPr>
      <w:bookmarkStart w:id="707" w:name="_ETM_Q1_4410271"/>
      <w:bookmarkEnd w:id="707"/>
      <w:r w:rsidRPr="00A23B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23B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23BF1" w:rsidRDefault="00A23BF1" w:rsidP="00A23BF1">
      <w:pPr>
        <w:pStyle w:val="KeepWithNext"/>
        <w:rPr>
          <w:rtl/>
          <w:lang w:val="en-GB" w:eastAsia="he-IL"/>
        </w:rPr>
      </w:pPr>
    </w:p>
    <w:p w:rsidR="00F237E4" w:rsidRDefault="00F237E4" w:rsidP="00D625FC">
      <w:pPr>
        <w:ind w:firstLine="0"/>
        <w:rPr>
          <w:rtl/>
          <w:lang w:val="en-GB" w:eastAsia="he-IL"/>
        </w:rPr>
      </w:pPr>
      <w:bookmarkStart w:id="708" w:name="_ETM_Q1_4410839"/>
      <w:bookmarkStart w:id="709" w:name="_ETM_Q1_4410868"/>
      <w:bookmarkEnd w:id="708"/>
      <w:bookmarkEnd w:id="70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מי שירצה לש</w:t>
      </w:r>
      <w:r w:rsidR="003F63C9">
        <w:rPr>
          <w:rFonts w:hint="cs"/>
          <w:rtl/>
          <w:lang w:val="en-GB" w:eastAsia="he-IL"/>
        </w:rPr>
        <w:t xml:space="preserve">לם וחמק לו, אחרי ההודעה הראשונה </w:t>
      </w:r>
      <w:bookmarkStart w:id="710" w:name="_ETM_Q1_4415918"/>
      <w:bookmarkEnd w:id="710"/>
      <w:r w:rsidR="003F63C9">
        <w:rPr>
          <w:rFonts w:hint="cs"/>
          <w:rtl/>
          <w:lang w:val="en-GB" w:eastAsia="he-IL"/>
        </w:rPr>
        <w:t>ילך ו</w:t>
      </w:r>
      <w:r>
        <w:rPr>
          <w:rFonts w:hint="cs"/>
          <w:rtl/>
          <w:lang w:val="en-GB" w:eastAsia="he-IL"/>
        </w:rPr>
        <w:t>י</w:t>
      </w:r>
      <w:r w:rsidR="003F63C9">
        <w:rPr>
          <w:rFonts w:hint="cs"/>
          <w:rtl/>
          <w:lang w:val="en-GB" w:eastAsia="he-IL"/>
        </w:rPr>
        <w:t>שלם. מי שעדיין</w:t>
      </w:r>
      <w:r>
        <w:rPr>
          <w:rFonts w:hint="cs"/>
          <w:rtl/>
          <w:lang w:val="en-GB" w:eastAsia="he-IL"/>
        </w:rPr>
        <w:t xml:space="preserve"> ש</w:t>
      </w:r>
      <w:r w:rsidR="003F63C9">
        <w:rPr>
          <w:rFonts w:hint="cs"/>
          <w:rtl/>
          <w:lang w:val="en-GB" w:eastAsia="he-IL"/>
        </w:rPr>
        <w:t>כח</w:t>
      </w:r>
      <w:r>
        <w:rPr>
          <w:rFonts w:hint="cs"/>
          <w:rtl/>
          <w:lang w:val="en-GB" w:eastAsia="he-IL"/>
        </w:rPr>
        <w:t xml:space="preserve"> אחרי ששלח</w:t>
      </w:r>
      <w:r w:rsidR="003F63C9">
        <w:rPr>
          <w:rFonts w:hint="cs"/>
          <w:rtl/>
          <w:lang w:val="en-GB" w:eastAsia="he-IL"/>
        </w:rPr>
        <w:t>ו לו את הדואר הראשון</w:t>
      </w:r>
      <w:r>
        <w:rPr>
          <w:rFonts w:hint="cs"/>
          <w:rtl/>
          <w:lang w:val="en-GB" w:eastAsia="he-IL"/>
        </w:rPr>
        <w:t>, יקבל הוד</w:t>
      </w:r>
      <w:r w:rsidR="003F63C9">
        <w:rPr>
          <w:rFonts w:hint="cs"/>
          <w:rtl/>
          <w:lang w:val="en-GB" w:eastAsia="he-IL"/>
        </w:rPr>
        <w:t xml:space="preserve">עה או דואר </w:t>
      </w:r>
      <w:r>
        <w:rPr>
          <w:rFonts w:hint="cs"/>
          <w:rtl/>
          <w:lang w:val="en-GB" w:eastAsia="he-IL"/>
        </w:rPr>
        <w:t xml:space="preserve">רשום. </w:t>
      </w:r>
      <w:r w:rsidR="003F63C9">
        <w:rPr>
          <w:rFonts w:hint="cs"/>
          <w:rtl/>
          <w:lang w:val="en-GB" w:eastAsia="he-IL"/>
        </w:rPr>
        <w:t>האם לכאלה שלא רוצים לשלם</w:t>
      </w:r>
      <w:r w:rsidR="0081492A">
        <w:rPr>
          <w:rFonts w:hint="cs"/>
          <w:rtl/>
          <w:lang w:val="en-GB" w:eastAsia="he-IL"/>
        </w:rPr>
        <w:t xml:space="preserve"> אנחנו עכשיו עוזרים לא לשלם? </w:t>
      </w:r>
      <w:r w:rsidR="003F63C9">
        <w:rPr>
          <w:rFonts w:hint="cs"/>
          <w:rtl/>
          <w:lang w:val="en-GB" w:eastAsia="he-IL"/>
        </w:rPr>
        <w:t xml:space="preserve">למה לתת </w:t>
      </w:r>
      <w:bookmarkStart w:id="711" w:name="_ETM_Q1_4460455"/>
      <w:bookmarkEnd w:id="711"/>
      <w:r w:rsidR="003F63C9">
        <w:rPr>
          <w:rFonts w:hint="cs"/>
          <w:rtl/>
          <w:lang w:val="en-GB" w:eastAsia="he-IL"/>
        </w:rPr>
        <w:t xml:space="preserve">להם </w:t>
      </w:r>
      <w:r w:rsidR="0081492A">
        <w:rPr>
          <w:rFonts w:hint="cs"/>
          <w:rtl/>
          <w:lang w:val="en-GB" w:eastAsia="he-IL"/>
        </w:rPr>
        <w:t>את הכלים לא לשלם</w:t>
      </w:r>
      <w:r w:rsidR="003F63C9">
        <w:rPr>
          <w:rFonts w:hint="cs"/>
          <w:rtl/>
          <w:lang w:val="en-GB" w:eastAsia="he-IL"/>
        </w:rPr>
        <w:t>?</w:t>
      </w:r>
    </w:p>
    <w:p w:rsidR="0081492A" w:rsidRDefault="0081492A" w:rsidP="00F237E4">
      <w:pPr>
        <w:ind w:firstLine="0"/>
        <w:rPr>
          <w:rtl/>
          <w:lang w:val="en-GB" w:eastAsia="he-IL"/>
        </w:rPr>
      </w:pPr>
    </w:p>
    <w:p w:rsidR="00235D95" w:rsidRDefault="00235D95" w:rsidP="00235D95">
      <w:pPr>
        <w:pStyle w:val="af9"/>
        <w:keepNext/>
        <w:rPr>
          <w:rtl/>
          <w:lang w:val="en-GB" w:eastAsia="he-IL"/>
        </w:rPr>
      </w:pPr>
      <w:r w:rsidRPr="00235D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235D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235D95" w:rsidRDefault="00235D95" w:rsidP="00235D95">
      <w:pPr>
        <w:pStyle w:val="KeepWithNext"/>
        <w:rPr>
          <w:rtl/>
          <w:lang w:val="en-GB" w:eastAsia="he-IL"/>
        </w:rPr>
      </w:pPr>
    </w:p>
    <w:p w:rsidR="0081492A" w:rsidRDefault="0081492A" w:rsidP="00FB09E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אנחנו לא באים להתיי</w:t>
      </w:r>
      <w:r w:rsidR="00235D9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ס למי שדווקא</w:t>
      </w:r>
      <w:r w:rsidR="00235D95">
        <w:rPr>
          <w:rFonts w:hint="cs"/>
          <w:rtl/>
          <w:lang w:val="en-GB" w:eastAsia="he-IL"/>
        </w:rPr>
        <w:t xml:space="preserve"> לא מתחשק לו לשלם, אנחנו באים להת</w:t>
      </w:r>
      <w:r>
        <w:rPr>
          <w:rFonts w:hint="cs"/>
          <w:rtl/>
          <w:lang w:val="en-GB" w:eastAsia="he-IL"/>
        </w:rPr>
        <w:t>ייחס לאנשים שצריכים לקבל הוד</w:t>
      </w:r>
      <w:r w:rsidR="00235D9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ה על ההליך הפוגעני שהולך להיות להם והם לא מקבלים</w:t>
      </w:r>
      <w:r w:rsidR="00FB09E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B546AA">
        <w:rPr>
          <w:rFonts w:hint="cs"/>
          <w:rtl/>
          <w:lang w:val="en-GB" w:eastAsia="he-IL"/>
        </w:rPr>
        <w:t xml:space="preserve">ברגע שנתת את </w:t>
      </w:r>
      <w:bookmarkStart w:id="712" w:name="_ETM_Q1_4488672"/>
      <w:bookmarkEnd w:id="712"/>
      <w:r w:rsidR="00B546AA">
        <w:rPr>
          <w:rFonts w:hint="cs"/>
          <w:rtl/>
          <w:lang w:val="en-GB" w:eastAsia="he-IL"/>
        </w:rPr>
        <w:t>הפתק הזה, כמו שאמר היועץ המשפטי, זה נחשב שהוא קיבל, א</w:t>
      </w:r>
      <w:r>
        <w:rPr>
          <w:rFonts w:hint="cs"/>
          <w:rtl/>
          <w:lang w:val="en-GB" w:eastAsia="he-IL"/>
        </w:rPr>
        <w:t>בל יכול להיות</w:t>
      </w:r>
      <w:r w:rsidR="00B546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שהוא לא</w:t>
      </w:r>
      <w:r w:rsidR="00B546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קיב</w:t>
      </w:r>
      <w:r w:rsidR="00B546AA">
        <w:rPr>
          <w:rFonts w:hint="cs"/>
          <w:rtl/>
          <w:lang w:val="en-GB" w:eastAsia="he-IL"/>
        </w:rPr>
        <w:t>ל.</w:t>
      </w:r>
    </w:p>
    <w:p w:rsidR="0081492A" w:rsidRDefault="0081492A" w:rsidP="00F237E4">
      <w:pPr>
        <w:ind w:firstLine="0"/>
        <w:rPr>
          <w:rtl/>
          <w:lang w:val="en-GB" w:eastAsia="he-IL"/>
        </w:rPr>
      </w:pPr>
    </w:p>
    <w:p w:rsidR="00B546AA" w:rsidRDefault="00B546AA" w:rsidP="00B546AA">
      <w:pPr>
        <w:pStyle w:val="af6"/>
        <w:keepNext/>
        <w:rPr>
          <w:rtl/>
          <w:lang w:val="en-GB"/>
        </w:rPr>
      </w:pPr>
      <w:r w:rsidRPr="00B546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546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546AA" w:rsidRDefault="00B546AA" w:rsidP="00B546AA">
      <w:pPr>
        <w:pStyle w:val="KeepWithNext"/>
        <w:rPr>
          <w:rtl/>
          <w:lang w:val="en-GB" w:eastAsia="he-IL"/>
        </w:rPr>
      </w:pPr>
    </w:p>
    <w:p w:rsidR="0081492A" w:rsidRDefault="0081492A" w:rsidP="00B546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את מציעה? </w:t>
      </w:r>
      <w:r w:rsidR="00B546AA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הצעתי</w:t>
      </w:r>
      <w:r w:rsidR="00B546AA">
        <w:rPr>
          <w:rFonts w:hint="cs"/>
          <w:rtl/>
          <w:lang w:val="en-GB" w:eastAsia="he-IL"/>
        </w:rPr>
        <w:t xml:space="preserve"> דואר רגיל.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B546AA" w:rsidRDefault="00B546AA" w:rsidP="00B546AA">
      <w:pPr>
        <w:pStyle w:val="af9"/>
        <w:keepNext/>
        <w:rPr>
          <w:rtl/>
          <w:lang w:val="en-GB" w:eastAsia="he-IL"/>
        </w:rPr>
      </w:pPr>
      <w:bookmarkStart w:id="713" w:name="_ETM_Q1_4499513"/>
      <w:bookmarkEnd w:id="713"/>
      <w:r w:rsidRPr="00B546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B546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B546AA" w:rsidRDefault="00B546AA" w:rsidP="00B546AA">
      <w:pPr>
        <w:pStyle w:val="KeepWithNext"/>
        <w:rPr>
          <w:rtl/>
          <w:lang w:val="en-GB" w:eastAsia="he-IL"/>
        </w:rPr>
      </w:pPr>
    </w:p>
    <w:p w:rsidR="0081492A" w:rsidRDefault="0081492A" w:rsidP="001E12FB">
      <w:pPr>
        <w:rPr>
          <w:rtl/>
          <w:lang w:val="en-GB" w:eastAsia="he-IL"/>
        </w:rPr>
      </w:pPr>
      <w:bookmarkStart w:id="714" w:name="_ETM_Q1_4499901"/>
      <w:bookmarkStart w:id="715" w:name="_ETM_Q1_4499934"/>
      <w:bookmarkEnd w:id="714"/>
      <w:bookmarkEnd w:id="715"/>
      <w:r>
        <w:rPr>
          <w:rFonts w:hint="cs"/>
          <w:rtl/>
          <w:lang w:val="en-GB" w:eastAsia="he-IL"/>
        </w:rPr>
        <w:t>דואר רגיל זה ברור. אחר כך יש את האינטר</w:t>
      </w:r>
      <w:r w:rsidR="00B546AA">
        <w:rPr>
          <w:rFonts w:hint="cs"/>
          <w:rtl/>
          <w:lang w:val="en-GB" w:eastAsia="he-IL"/>
        </w:rPr>
        <w:t xml:space="preserve">נט או </w:t>
      </w:r>
      <w:bookmarkStart w:id="716" w:name="_ETM_Q1_4505375"/>
      <w:bookmarkEnd w:id="716"/>
      <w:r w:rsidR="00B546AA"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</w:t>
      </w:r>
      <w:r w:rsidR="00474CB8">
        <w:rPr>
          <w:rFonts w:hint="cs"/>
          <w:rtl/>
          <w:lang w:val="en-GB" w:eastAsia="he-IL"/>
        </w:rPr>
        <w:t>לכל מי שמצטרף,</w:t>
      </w:r>
      <w:r w:rsidR="00B546AA">
        <w:rPr>
          <w:rFonts w:hint="cs"/>
          <w:rtl/>
          <w:lang w:val="en-GB" w:eastAsia="he-IL"/>
        </w:rPr>
        <w:t xml:space="preserve"> </w:t>
      </w:r>
      <w:r w:rsidR="00474CB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כבר מוריד </w:t>
      </w:r>
      <w:r w:rsidR="00B546AA">
        <w:rPr>
          <w:rFonts w:hint="cs"/>
          <w:rtl/>
          <w:lang w:val="en-GB" w:eastAsia="he-IL"/>
        </w:rPr>
        <w:t xml:space="preserve"> מעל 70% מהאנשים שבאים לשלם. </w:t>
      </w:r>
      <w:bookmarkStart w:id="717" w:name="_ETM_Q1_4512404"/>
      <w:bookmarkEnd w:id="717"/>
      <w:r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474CB8" w:rsidRDefault="00474CB8" w:rsidP="00474CB8">
      <w:pPr>
        <w:pStyle w:val="af6"/>
        <w:keepNext/>
        <w:rPr>
          <w:rtl/>
          <w:lang w:val="en-GB"/>
        </w:rPr>
      </w:pPr>
      <w:r w:rsidRPr="00474C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74C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474CB8" w:rsidRDefault="00474CB8" w:rsidP="00474CB8">
      <w:pPr>
        <w:pStyle w:val="KeepWithNext"/>
        <w:rPr>
          <w:rtl/>
          <w:lang w:val="en-GB" w:eastAsia="he-IL"/>
        </w:rPr>
      </w:pPr>
    </w:p>
    <w:p w:rsidR="0081492A" w:rsidRDefault="00474CB8" w:rsidP="00474C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מעל</w:t>
      </w:r>
      <w:r w:rsidR="0081492A">
        <w:rPr>
          <w:rFonts w:hint="cs"/>
          <w:rtl/>
          <w:lang w:val="en-GB" w:eastAsia="he-IL"/>
        </w:rPr>
        <w:t xml:space="preserve"> 90%.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474CB8" w:rsidRDefault="00474CB8" w:rsidP="00474CB8">
      <w:pPr>
        <w:pStyle w:val="af9"/>
        <w:keepNext/>
        <w:rPr>
          <w:rtl/>
          <w:lang w:val="en-GB" w:eastAsia="he-IL"/>
        </w:rPr>
      </w:pPr>
      <w:bookmarkStart w:id="718" w:name="_ETM_Q1_4521389"/>
      <w:bookmarkStart w:id="719" w:name="ET_guest_דבי_גילד_חיו_191"/>
      <w:bookmarkEnd w:id="718"/>
      <w:r w:rsidRPr="00474C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474C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9"/>
    </w:p>
    <w:p w:rsidR="00474CB8" w:rsidRDefault="00474CB8" w:rsidP="00474CB8">
      <w:pPr>
        <w:pStyle w:val="KeepWithNext"/>
        <w:rPr>
          <w:rtl/>
          <w:lang w:val="en-GB" w:eastAsia="he-IL"/>
        </w:rPr>
      </w:pPr>
    </w:p>
    <w:p w:rsidR="0081492A" w:rsidRDefault="00474CB8" w:rsidP="001E12FB">
      <w:pPr>
        <w:rPr>
          <w:rtl/>
          <w:lang w:val="en-GB" w:eastAsia="he-IL"/>
        </w:rPr>
      </w:pPr>
      <w:bookmarkStart w:id="720" w:name="_ETM_Q1_4521785"/>
      <w:bookmarkStart w:id="721" w:name="_ETM_Q1_4521819"/>
      <w:bookmarkEnd w:id="720"/>
      <w:bookmarkEnd w:id="721"/>
      <w:r>
        <w:rPr>
          <w:rFonts w:hint="cs"/>
          <w:rtl/>
          <w:lang w:val="en-GB" w:eastAsia="he-IL"/>
        </w:rPr>
        <w:t>תוריד מה-350 מיליון שלהם 70%, 80% ו</w:t>
      </w:r>
      <w:r w:rsidR="00A73B67">
        <w:rPr>
          <w:rFonts w:hint="cs"/>
          <w:rtl/>
          <w:lang w:val="en-GB" w:eastAsia="he-IL"/>
        </w:rPr>
        <w:t>הג</w:t>
      </w:r>
      <w:r>
        <w:rPr>
          <w:rFonts w:hint="cs"/>
          <w:rtl/>
          <w:lang w:val="en-GB" w:eastAsia="he-IL"/>
        </w:rPr>
        <w:t>ע</w:t>
      </w:r>
      <w:r w:rsidR="00A73B6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לסכום פחות</w:t>
      </w:r>
      <w:r w:rsidR="0081492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נכון, </w:t>
      </w:r>
      <w:bookmarkStart w:id="722" w:name="_ETM_Q1_4528262"/>
      <w:bookmarkEnd w:id="722"/>
      <w:r w:rsidR="0081492A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אנשים שהם לא בסדר ו</w:t>
      </w:r>
      <w:r w:rsidR="0081492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וצים להתחמק מתשלומים. </w:t>
      </w:r>
      <w:r w:rsidR="0081492A"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A73B67" w:rsidRDefault="00A73B67" w:rsidP="00A73B67">
      <w:pPr>
        <w:pStyle w:val="af6"/>
        <w:keepNext/>
        <w:rPr>
          <w:rtl/>
          <w:lang w:val="en-GB"/>
        </w:rPr>
      </w:pPr>
      <w:bookmarkStart w:id="723" w:name="_ETM_Q1_4534438"/>
      <w:bookmarkStart w:id="724" w:name="ET_yor_5854_192"/>
      <w:bookmarkEnd w:id="723"/>
      <w:r w:rsidRPr="00A73B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73B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4"/>
    </w:p>
    <w:p w:rsidR="00A73B67" w:rsidRDefault="00A73B67" w:rsidP="00A73B67">
      <w:pPr>
        <w:pStyle w:val="KeepWithNext"/>
        <w:rPr>
          <w:rtl/>
          <w:lang w:val="en-GB" w:eastAsia="he-IL"/>
        </w:rPr>
      </w:pPr>
    </w:p>
    <w:p w:rsidR="00A73B67" w:rsidRPr="00A73B67" w:rsidRDefault="00A73B67" w:rsidP="00A73B67">
      <w:pPr>
        <w:rPr>
          <w:rtl/>
          <w:lang w:val="en-GB" w:eastAsia="he-IL"/>
        </w:rPr>
      </w:pPr>
      <w:bookmarkStart w:id="725" w:name="_ETM_Q1_4535130"/>
      <w:bookmarkStart w:id="726" w:name="_ETM_Q1_4535167"/>
      <w:bookmarkEnd w:id="725"/>
      <w:bookmarkEnd w:id="726"/>
      <w:r>
        <w:rPr>
          <w:rFonts w:hint="cs"/>
          <w:rtl/>
          <w:lang w:val="en-GB" w:eastAsia="he-IL"/>
        </w:rPr>
        <w:t>מה את מציעה?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A73B67" w:rsidRDefault="00A73B67" w:rsidP="00A73B67">
      <w:pPr>
        <w:pStyle w:val="af9"/>
        <w:keepNext/>
        <w:rPr>
          <w:rtl/>
          <w:lang w:val="en-GB" w:eastAsia="he-IL"/>
        </w:rPr>
      </w:pPr>
      <w:bookmarkStart w:id="727" w:name="_ETM_Q1_4539381"/>
      <w:bookmarkStart w:id="728" w:name="_ETM_Q1_4539443"/>
      <w:bookmarkStart w:id="729" w:name="ET_guest_דבי_גילד_חיו_193"/>
      <w:bookmarkEnd w:id="727"/>
      <w:bookmarkEnd w:id="728"/>
      <w:r w:rsidRPr="00A73B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A73B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9"/>
    </w:p>
    <w:p w:rsidR="00A73B67" w:rsidRDefault="00A73B67" w:rsidP="00A73B67">
      <w:pPr>
        <w:pStyle w:val="KeepWithNext"/>
        <w:rPr>
          <w:rtl/>
          <w:lang w:val="en-GB" w:eastAsia="he-IL"/>
        </w:rPr>
      </w:pPr>
    </w:p>
    <w:p w:rsidR="0081492A" w:rsidRDefault="00A73B67" w:rsidP="00305E8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חייבים </w:t>
      </w:r>
      <w:bookmarkStart w:id="730" w:name="_ETM_Q1_4535078"/>
      <w:bookmarkEnd w:id="730"/>
      <w:r>
        <w:rPr>
          <w:rFonts w:hint="cs"/>
          <w:rtl/>
          <w:lang w:val="en-GB" w:eastAsia="he-IL"/>
        </w:rPr>
        <w:t xml:space="preserve">בהליכים כאלה פוגעניים לעשות אישור מסירה. אתה </w:t>
      </w:r>
      <w:bookmarkStart w:id="731" w:name="_ETM_Q1_4543641"/>
      <w:bookmarkEnd w:id="731"/>
      <w:r>
        <w:rPr>
          <w:rFonts w:hint="cs"/>
          <w:rtl/>
          <w:lang w:val="en-GB" w:eastAsia="he-IL"/>
        </w:rPr>
        <w:t>חייב לוודא שהם קיבלו את ההודעה</w:t>
      </w:r>
      <w:r w:rsidR="00685D4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</w:t>
      </w:r>
      <w:r w:rsidR="00305E85">
        <w:rPr>
          <w:rFonts w:hint="cs"/>
          <w:rtl/>
          <w:lang w:val="en-GB" w:eastAsia="he-IL"/>
        </w:rPr>
        <w:t>ש</w:t>
      </w:r>
      <w:r w:rsidR="00685D4D">
        <w:rPr>
          <w:rFonts w:hint="cs"/>
          <w:rtl/>
          <w:lang w:val="en-GB" w:eastAsia="he-IL"/>
        </w:rPr>
        <w:t xml:space="preserve">הם </w:t>
      </w:r>
      <w:r w:rsidR="00305E85">
        <w:rPr>
          <w:rFonts w:hint="cs"/>
          <w:rtl/>
          <w:lang w:val="en-GB" w:eastAsia="he-IL"/>
        </w:rPr>
        <w:t xml:space="preserve">יוכלו </w:t>
      </w:r>
      <w:r>
        <w:rPr>
          <w:rFonts w:hint="cs"/>
          <w:rtl/>
          <w:lang w:val="en-GB" w:eastAsia="he-IL"/>
        </w:rPr>
        <w:t xml:space="preserve">להתארגן, </w:t>
      </w:r>
      <w:bookmarkStart w:id="732" w:name="_ETM_Q1_4547013"/>
      <w:bookmarkEnd w:id="732"/>
      <w:r>
        <w:rPr>
          <w:rFonts w:hint="cs"/>
          <w:rtl/>
          <w:lang w:val="en-GB" w:eastAsia="he-IL"/>
        </w:rPr>
        <w:t xml:space="preserve">לשלם, להתגונן. 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A73B67" w:rsidRDefault="00A73B67" w:rsidP="0081492A">
      <w:pPr>
        <w:ind w:firstLine="0"/>
        <w:rPr>
          <w:rtl/>
          <w:lang w:val="en-GB" w:eastAsia="he-IL"/>
        </w:rPr>
      </w:pPr>
      <w:bookmarkStart w:id="733" w:name="_ETM_Q1_4555209"/>
      <w:bookmarkEnd w:id="733"/>
    </w:p>
    <w:p w:rsidR="00A73B67" w:rsidRDefault="00A73B67" w:rsidP="00A73B67">
      <w:pPr>
        <w:pStyle w:val="af6"/>
        <w:keepNext/>
        <w:rPr>
          <w:rtl/>
          <w:lang w:val="en-GB"/>
        </w:rPr>
      </w:pPr>
      <w:r w:rsidRPr="00A73B67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73B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73B67" w:rsidRDefault="00A73B67" w:rsidP="00A73B67">
      <w:pPr>
        <w:pStyle w:val="KeepWithNext"/>
        <w:rPr>
          <w:rtl/>
          <w:lang w:val="en-GB" w:eastAsia="he-IL"/>
        </w:rPr>
      </w:pPr>
    </w:p>
    <w:p w:rsidR="00A73B67" w:rsidRDefault="00A73B67" w:rsidP="00A73B67">
      <w:pPr>
        <w:rPr>
          <w:rtl/>
          <w:lang w:val="en-GB" w:eastAsia="he-IL"/>
        </w:rPr>
      </w:pPr>
      <w:bookmarkStart w:id="734" w:name="_ETM_Q1_4555929"/>
      <w:bookmarkStart w:id="735" w:name="_ETM_Q1_4555984"/>
      <w:bookmarkStart w:id="736" w:name="_ETM_Q1_4558441"/>
      <w:bookmarkEnd w:id="734"/>
      <w:bookmarkEnd w:id="735"/>
      <w:bookmarkEnd w:id="736"/>
      <w:r>
        <w:rPr>
          <w:rFonts w:hint="cs"/>
          <w:rtl/>
          <w:lang w:val="en-GB" w:eastAsia="he-IL"/>
        </w:rPr>
        <w:t>מה יהיה השלב השני?</w:t>
      </w:r>
    </w:p>
    <w:p w:rsidR="00A73B67" w:rsidRDefault="00A73B67" w:rsidP="00A73B67">
      <w:pPr>
        <w:ind w:firstLine="0"/>
        <w:rPr>
          <w:rtl/>
          <w:lang w:val="en-GB" w:eastAsia="he-IL"/>
        </w:rPr>
      </w:pPr>
      <w:bookmarkStart w:id="737" w:name="_ETM_Q1_4558516"/>
      <w:bookmarkEnd w:id="737"/>
    </w:p>
    <w:p w:rsidR="00A73B67" w:rsidRDefault="00A73B67" w:rsidP="00A73B67">
      <w:pPr>
        <w:pStyle w:val="af9"/>
        <w:keepNext/>
        <w:rPr>
          <w:rtl/>
          <w:lang w:val="en-GB" w:eastAsia="he-IL"/>
        </w:rPr>
      </w:pPr>
      <w:bookmarkStart w:id="738" w:name="_ETM_Q1_4557432"/>
      <w:bookmarkStart w:id="739" w:name="_ETM_Q1_4557491"/>
      <w:bookmarkStart w:id="740" w:name="_ETM_Q1_4558374"/>
      <w:bookmarkStart w:id="741" w:name="ET_guest_דבי_גילד_חיו_195"/>
      <w:bookmarkEnd w:id="738"/>
      <w:bookmarkEnd w:id="739"/>
      <w:bookmarkEnd w:id="740"/>
      <w:r w:rsidRPr="00A73B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A73B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1"/>
    </w:p>
    <w:p w:rsidR="00A73B67" w:rsidRDefault="00A73B67" w:rsidP="00A73B67">
      <w:pPr>
        <w:pStyle w:val="KeepWithNext"/>
        <w:rPr>
          <w:rtl/>
          <w:lang w:val="en-GB" w:eastAsia="he-IL"/>
        </w:rPr>
      </w:pPr>
    </w:p>
    <w:p w:rsidR="0081492A" w:rsidRDefault="0081492A" w:rsidP="00E82833">
      <w:pPr>
        <w:rPr>
          <w:rtl/>
          <w:lang w:val="en-GB" w:eastAsia="he-IL"/>
        </w:rPr>
      </w:pPr>
      <w:bookmarkStart w:id="742" w:name="_ETM_Q1_4558743"/>
      <w:bookmarkStart w:id="743" w:name="_ETM_Q1_4558782"/>
      <w:bookmarkEnd w:id="742"/>
      <w:bookmarkEnd w:id="743"/>
      <w:r>
        <w:rPr>
          <w:rFonts w:hint="cs"/>
          <w:rtl/>
          <w:lang w:val="en-GB" w:eastAsia="he-IL"/>
        </w:rPr>
        <w:t xml:space="preserve">אם </w:t>
      </w:r>
      <w:r w:rsidR="00305E85">
        <w:rPr>
          <w:rFonts w:hint="cs"/>
          <w:rtl/>
          <w:lang w:val="en-GB" w:eastAsia="he-IL"/>
        </w:rPr>
        <w:t xml:space="preserve">הרשויות רוצות לשלוח </w:t>
      </w:r>
      <w:bookmarkStart w:id="744" w:name="_ETM_Q1_4559493"/>
      <w:bookmarkEnd w:id="744"/>
      <w:r w:rsidR="00E3020D">
        <w:rPr>
          <w:rFonts w:hint="cs"/>
          <w:rtl/>
          <w:lang w:val="en-GB" w:eastAsia="he-IL"/>
        </w:rPr>
        <w:t>דואר רגיל -</w:t>
      </w:r>
      <w:r w:rsidR="00305E85">
        <w:rPr>
          <w:rFonts w:hint="cs"/>
          <w:rtl/>
          <w:lang w:val="en-GB" w:eastAsia="he-IL"/>
        </w:rPr>
        <w:t xml:space="preserve"> </w:t>
      </w:r>
      <w:proofErr w:type="spellStart"/>
      <w:r w:rsidR="00305E85">
        <w:rPr>
          <w:rFonts w:hint="cs"/>
          <w:rtl/>
          <w:lang w:val="en-GB" w:eastAsia="he-IL"/>
        </w:rPr>
        <w:t>סח</w:t>
      </w:r>
      <w:r w:rsidR="00E82833">
        <w:rPr>
          <w:rFonts w:hint="cs"/>
          <w:rtl/>
          <w:lang w:val="en-GB" w:eastAsia="he-IL"/>
        </w:rPr>
        <w:t>תיין</w:t>
      </w:r>
      <w:proofErr w:type="spellEnd"/>
      <w:r w:rsidR="00E82833">
        <w:rPr>
          <w:rFonts w:hint="cs"/>
          <w:rtl/>
          <w:lang w:val="en-GB" w:eastAsia="he-IL"/>
        </w:rPr>
        <w:t>,</w:t>
      </w:r>
      <w:r w:rsidR="00305E85">
        <w:rPr>
          <w:rFonts w:hint="cs"/>
          <w:rtl/>
          <w:lang w:val="en-GB" w:eastAsia="he-IL"/>
        </w:rPr>
        <w:t xml:space="preserve"> </w:t>
      </w:r>
      <w:r w:rsidR="00E82833">
        <w:rPr>
          <w:rFonts w:hint="cs"/>
          <w:rtl/>
          <w:lang w:val="en-GB" w:eastAsia="he-IL"/>
        </w:rPr>
        <w:t>ו</w:t>
      </w:r>
      <w:r w:rsidR="00305E85">
        <w:rPr>
          <w:rFonts w:hint="cs"/>
          <w:rtl/>
          <w:lang w:val="en-GB" w:eastAsia="he-IL"/>
        </w:rPr>
        <w:t xml:space="preserve">אם </w:t>
      </w:r>
      <w:r w:rsidR="00E82833">
        <w:rPr>
          <w:rFonts w:hint="cs"/>
          <w:rtl/>
          <w:lang w:val="en-GB" w:eastAsia="he-IL"/>
        </w:rPr>
        <w:t>הן רוצות לבקש מא</w:t>
      </w:r>
      <w:bookmarkStart w:id="745" w:name="_ETM_Q1_4561831"/>
      <w:bookmarkEnd w:id="745"/>
      <w:r w:rsidR="00E82833">
        <w:rPr>
          <w:rFonts w:hint="cs"/>
          <w:rtl/>
          <w:lang w:val="en-GB" w:eastAsia="he-IL"/>
        </w:rPr>
        <w:t>נשים ש</w:t>
      </w:r>
      <w:r w:rsidR="00E3020D">
        <w:rPr>
          <w:rFonts w:hint="cs"/>
          <w:rtl/>
          <w:lang w:val="en-GB" w:eastAsia="he-IL"/>
        </w:rPr>
        <w:t xml:space="preserve">יחתמו על בקשה לאינטרנט </w:t>
      </w:r>
      <w:proofErr w:type="spellStart"/>
      <w:r w:rsidR="00E3020D">
        <w:rPr>
          <w:rFonts w:hint="cs"/>
          <w:rtl/>
          <w:lang w:val="en-GB" w:eastAsia="he-IL"/>
        </w:rPr>
        <w:t>ולווטסאפ</w:t>
      </w:r>
      <w:proofErr w:type="spellEnd"/>
      <w:r w:rsidR="00E3020D">
        <w:rPr>
          <w:rFonts w:hint="cs"/>
          <w:rtl/>
          <w:lang w:val="en-GB" w:eastAsia="he-IL"/>
        </w:rPr>
        <w:t xml:space="preserve"> -</w:t>
      </w:r>
      <w:r w:rsidR="00E82833">
        <w:rPr>
          <w:rFonts w:hint="cs"/>
          <w:rtl/>
          <w:lang w:val="en-GB" w:eastAsia="he-IL"/>
        </w:rPr>
        <w:t xml:space="preserve"> מעולה. </w:t>
      </w:r>
      <w:bookmarkStart w:id="746" w:name="_ETM_Q1_4566352"/>
      <w:bookmarkEnd w:id="746"/>
      <w:r w:rsidR="00E82833">
        <w:rPr>
          <w:rFonts w:hint="cs"/>
          <w:rtl/>
          <w:lang w:val="en-GB" w:eastAsia="he-IL"/>
        </w:rPr>
        <w:t>תי</w:t>
      </w:r>
      <w:r>
        <w:rPr>
          <w:rFonts w:hint="cs"/>
          <w:rtl/>
          <w:lang w:val="en-GB" w:eastAsia="he-IL"/>
        </w:rPr>
        <w:t xml:space="preserve">שאר קבוצה שצריך </w:t>
      </w:r>
      <w:r w:rsidR="00E82833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ל</w:t>
      </w:r>
      <w:r w:rsidR="00E82833">
        <w:rPr>
          <w:rFonts w:hint="cs"/>
          <w:rtl/>
          <w:lang w:val="en-GB" w:eastAsia="he-IL"/>
        </w:rPr>
        <w:t xml:space="preserve">שלוח לה </w:t>
      </w:r>
      <w:bookmarkStart w:id="747" w:name="_ETM_Q1_4575869"/>
      <w:bookmarkEnd w:id="747"/>
      <w:r w:rsidR="00E82833">
        <w:rPr>
          <w:rFonts w:hint="cs"/>
          <w:rtl/>
          <w:lang w:val="en-GB" w:eastAsia="he-IL"/>
        </w:rPr>
        <w:t xml:space="preserve">דואר רשום עם אישור מסירה. </w:t>
      </w:r>
      <w:r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E82833" w:rsidRDefault="00E82833" w:rsidP="00E82833">
      <w:pPr>
        <w:pStyle w:val="af6"/>
        <w:keepNext/>
        <w:rPr>
          <w:rtl/>
          <w:lang w:val="en-GB"/>
        </w:rPr>
      </w:pPr>
      <w:bookmarkStart w:id="748" w:name="ET_yor_5854_196"/>
      <w:r w:rsidRPr="00E828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828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8"/>
    </w:p>
    <w:p w:rsidR="00E82833" w:rsidRDefault="00E82833" w:rsidP="00E82833">
      <w:pPr>
        <w:pStyle w:val="KeepWithNext"/>
        <w:rPr>
          <w:rtl/>
          <w:lang w:val="en-GB" w:eastAsia="he-IL"/>
        </w:rPr>
      </w:pPr>
    </w:p>
    <w:p w:rsidR="0081492A" w:rsidRDefault="00E82833" w:rsidP="00023C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שאני מקבל </w:t>
      </w:r>
      <w:r w:rsidR="0081492A">
        <w:rPr>
          <w:rFonts w:hint="cs"/>
          <w:rtl/>
          <w:lang w:val="en-GB" w:eastAsia="he-IL"/>
        </w:rPr>
        <w:t xml:space="preserve">זה דואר </w:t>
      </w:r>
      <w:r>
        <w:rPr>
          <w:rFonts w:hint="cs"/>
          <w:rtl/>
          <w:lang w:val="en-GB" w:eastAsia="he-IL"/>
        </w:rPr>
        <w:t xml:space="preserve">רשום עם </w:t>
      </w:r>
      <w:r w:rsidR="0081492A">
        <w:rPr>
          <w:rFonts w:hint="cs"/>
          <w:rtl/>
          <w:lang w:val="en-GB" w:eastAsia="he-IL"/>
        </w:rPr>
        <w:t>אישור מסירה?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E82833" w:rsidRDefault="00E82833" w:rsidP="00E82833">
      <w:pPr>
        <w:pStyle w:val="af9"/>
        <w:keepNext/>
        <w:rPr>
          <w:rtl/>
          <w:lang w:val="en-GB" w:eastAsia="he-IL"/>
        </w:rPr>
      </w:pPr>
      <w:bookmarkStart w:id="749" w:name="ET_guest_דבי_גילד_חיו_197"/>
      <w:r w:rsidRPr="00E828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E828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9"/>
    </w:p>
    <w:p w:rsidR="00E82833" w:rsidRDefault="00E82833" w:rsidP="00E82833">
      <w:pPr>
        <w:pStyle w:val="KeepWithNext"/>
        <w:rPr>
          <w:rtl/>
          <w:lang w:val="en-GB" w:eastAsia="he-IL"/>
        </w:rPr>
      </w:pPr>
    </w:p>
    <w:p w:rsidR="0081492A" w:rsidRDefault="00AB69CD" w:rsidP="00AB6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r w:rsidR="00E82833">
        <w:rPr>
          <w:rFonts w:hint="cs"/>
          <w:rtl/>
          <w:lang w:val="en-GB" w:eastAsia="he-IL"/>
        </w:rPr>
        <w:t xml:space="preserve"> </w:t>
      </w:r>
      <w:r w:rsidR="0081492A">
        <w:rPr>
          <w:rFonts w:hint="cs"/>
          <w:rtl/>
          <w:lang w:val="en-GB" w:eastAsia="he-IL"/>
        </w:rPr>
        <w:t xml:space="preserve">היום צריך </w:t>
      </w:r>
      <w:r w:rsidR="00E82833">
        <w:rPr>
          <w:rFonts w:hint="cs"/>
          <w:rtl/>
          <w:lang w:val="en-GB" w:eastAsia="he-IL"/>
        </w:rPr>
        <w:t xml:space="preserve">רק </w:t>
      </w:r>
      <w:bookmarkStart w:id="750" w:name="_ETM_Q1_4583660"/>
      <w:bookmarkEnd w:id="750"/>
      <w:r>
        <w:rPr>
          <w:rFonts w:hint="cs"/>
          <w:rtl/>
          <w:lang w:val="en-GB" w:eastAsia="he-IL"/>
        </w:rPr>
        <w:t>דואר רשום</w:t>
      </w:r>
      <w:r w:rsidR="00023CD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33BB7">
        <w:rPr>
          <w:rFonts w:hint="cs"/>
          <w:rtl/>
          <w:lang w:val="en-GB" w:eastAsia="he-IL"/>
        </w:rPr>
        <w:t>ש</w:t>
      </w:r>
      <w:r w:rsidR="00E82833">
        <w:rPr>
          <w:rFonts w:hint="cs"/>
          <w:rtl/>
          <w:lang w:val="en-GB" w:eastAsia="he-IL"/>
        </w:rPr>
        <w:t>זה אומר פתק שחלק מקבלים</w:t>
      </w:r>
      <w:r w:rsidR="00330C83">
        <w:rPr>
          <w:rFonts w:hint="cs"/>
          <w:rtl/>
          <w:lang w:val="en-GB" w:eastAsia="he-IL"/>
        </w:rPr>
        <w:t>,</w:t>
      </w:r>
      <w:r w:rsidR="00E82833">
        <w:rPr>
          <w:rFonts w:hint="cs"/>
          <w:rtl/>
          <w:lang w:val="en-GB" w:eastAsia="he-IL"/>
        </w:rPr>
        <w:t xml:space="preserve"> חלק לא. </w:t>
      </w:r>
      <w:r w:rsidR="0081492A">
        <w:rPr>
          <w:rFonts w:hint="cs"/>
          <w:rtl/>
          <w:lang w:val="en-GB" w:eastAsia="he-IL"/>
        </w:rPr>
        <w:t xml:space="preserve">אם לא </w:t>
      </w:r>
      <w:r w:rsidR="00E3020D">
        <w:rPr>
          <w:rFonts w:hint="cs"/>
          <w:rtl/>
          <w:lang w:val="en-GB" w:eastAsia="he-IL"/>
        </w:rPr>
        <w:t>לקחת</w:t>
      </w:r>
      <w:r w:rsidR="00E82833">
        <w:rPr>
          <w:rFonts w:hint="cs"/>
          <w:rtl/>
          <w:lang w:val="en-GB" w:eastAsia="he-IL"/>
        </w:rPr>
        <w:t xml:space="preserve"> סימן </w:t>
      </w:r>
      <w:bookmarkStart w:id="751" w:name="_ETM_Q1_4583523"/>
      <w:bookmarkEnd w:id="751"/>
      <w:r w:rsidR="00E82833">
        <w:rPr>
          <w:rFonts w:hint="cs"/>
          <w:rtl/>
          <w:lang w:val="en-GB" w:eastAsia="he-IL"/>
        </w:rPr>
        <w:t>ש</w:t>
      </w:r>
      <w:r w:rsidR="0081492A">
        <w:rPr>
          <w:rFonts w:hint="cs"/>
          <w:rtl/>
          <w:lang w:val="en-GB" w:eastAsia="he-IL"/>
        </w:rPr>
        <w:t>קיבלת</w:t>
      </w:r>
      <w:r w:rsidR="00E82833">
        <w:rPr>
          <w:rFonts w:hint="cs"/>
          <w:rtl/>
          <w:lang w:val="en-GB" w:eastAsia="he-IL"/>
        </w:rPr>
        <w:t>.</w:t>
      </w:r>
      <w:r w:rsidR="0081492A"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E82833" w:rsidRDefault="00E82833" w:rsidP="00E82833">
      <w:pPr>
        <w:pStyle w:val="af6"/>
        <w:keepNext/>
        <w:rPr>
          <w:rtl/>
          <w:lang w:val="en-GB"/>
        </w:rPr>
      </w:pPr>
      <w:bookmarkStart w:id="752" w:name="ET_yor_5854_198"/>
      <w:r w:rsidRPr="00E828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828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2"/>
    </w:p>
    <w:p w:rsidR="00E82833" w:rsidRDefault="00E82833" w:rsidP="00E82833">
      <w:pPr>
        <w:pStyle w:val="KeepWithNext"/>
        <w:rPr>
          <w:rtl/>
          <w:lang w:val="en-GB" w:eastAsia="he-IL"/>
        </w:rPr>
      </w:pPr>
    </w:p>
    <w:p w:rsidR="0081492A" w:rsidRDefault="00E82833" w:rsidP="00933B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81492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81492A">
        <w:rPr>
          <w:rFonts w:hint="cs"/>
          <w:rtl/>
          <w:lang w:val="en-GB" w:eastAsia="he-IL"/>
        </w:rPr>
        <w:t xml:space="preserve"> חושב </w:t>
      </w:r>
      <w:r>
        <w:rPr>
          <w:rFonts w:hint="cs"/>
          <w:rtl/>
          <w:lang w:val="en-GB" w:eastAsia="he-IL"/>
        </w:rPr>
        <w:t>שדואר רשום מגיע לכל אדם</w:t>
      </w:r>
      <w:r w:rsidR="0081492A">
        <w:rPr>
          <w:rFonts w:hint="cs"/>
          <w:rtl/>
          <w:lang w:val="en-GB" w:eastAsia="he-IL"/>
        </w:rPr>
        <w:t xml:space="preserve">.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933BB7" w:rsidRDefault="00933BB7" w:rsidP="00933BB7">
      <w:pPr>
        <w:pStyle w:val="af9"/>
        <w:keepNext/>
        <w:rPr>
          <w:rtl/>
          <w:lang w:val="en-GB" w:eastAsia="he-IL"/>
        </w:rPr>
      </w:pPr>
      <w:bookmarkStart w:id="753" w:name="ET_guest_דבי_גילד_חיו_185"/>
      <w:r w:rsidRPr="00933B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933B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3"/>
    </w:p>
    <w:p w:rsidR="00933BB7" w:rsidRDefault="00933BB7" w:rsidP="00933BB7">
      <w:pPr>
        <w:pStyle w:val="KeepWithNext"/>
        <w:rPr>
          <w:rtl/>
          <w:lang w:val="en-GB" w:eastAsia="he-IL"/>
        </w:rPr>
      </w:pPr>
    </w:p>
    <w:p w:rsidR="0081492A" w:rsidRDefault="00933BB7" w:rsidP="00933B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זה לא מגיע. </w:t>
      </w:r>
      <w:r w:rsidR="0081492A">
        <w:rPr>
          <w:rFonts w:hint="cs"/>
          <w:rtl/>
          <w:lang w:val="en-GB" w:eastAsia="he-IL"/>
        </w:rPr>
        <w:t>זאת בדיוק הבעיה</w:t>
      </w:r>
      <w:r>
        <w:rPr>
          <w:rFonts w:hint="cs"/>
          <w:rtl/>
          <w:lang w:val="en-GB" w:eastAsia="he-IL"/>
        </w:rPr>
        <w:t>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933BB7" w:rsidRDefault="00933BB7" w:rsidP="00933BB7">
      <w:pPr>
        <w:pStyle w:val="af6"/>
        <w:keepNext/>
        <w:rPr>
          <w:rtl/>
          <w:lang w:val="en-GB"/>
        </w:rPr>
      </w:pPr>
      <w:bookmarkStart w:id="754" w:name="_ETM_Q1_4603627"/>
      <w:bookmarkStart w:id="755" w:name="ET_yor_5854_186"/>
      <w:bookmarkEnd w:id="754"/>
      <w:r w:rsidRPr="00933B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33B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5"/>
    </w:p>
    <w:p w:rsidR="00933BB7" w:rsidRDefault="00933BB7" w:rsidP="00933BB7">
      <w:pPr>
        <w:pStyle w:val="KeepWithNext"/>
        <w:rPr>
          <w:rtl/>
          <w:lang w:val="en-GB" w:eastAsia="he-IL"/>
        </w:rPr>
      </w:pPr>
    </w:p>
    <w:p w:rsidR="0081492A" w:rsidRDefault="0081492A" w:rsidP="00933BB7">
      <w:pPr>
        <w:ind w:firstLine="0"/>
        <w:rPr>
          <w:rtl/>
          <w:lang w:val="en-GB" w:eastAsia="he-IL"/>
        </w:rPr>
      </w:pPr>
      <w:bookmarkStart w:id="756" w:name="_ETM_Q1_4604431"/>
      <w:bookmarkStart w:id="757" w:name="_ETM_Q1_4604480"/>
      <w:bookmarkEnd w:id="756"/>
      <w:bookmarkEnd w:id="757"/>
      <w:r>
        <w:rPr>
          <w:rtl/>
          <w:lang w:val="en-GB" w:eastAsia="he-IL"/>
        </w:rPr>
        <w:tab/>
      </w:r>
      <w:r w:rsidR="00933BB7">
        <w:rPr>
          <w:rFonts w:hint="cs"/>
          <w:rtl/>
          <w:lang w:val="en-GB" w:eastAsia="he-IL"/>
        </w:rPr>
        <w:t>בעניין הזה אנחנ</w:t>
      </w:r>
      <w:r>
        <w:rPr>
          <w:rFonts w:hint="cs"/>
          <w:rtl/>
          <w:lang w:val="en-GB" w:eastAsia="he-IL"/>
        </w:rPr>
        <w:t>ו</w:t>
      </w:r>
      <w:r w:rsidR="00933BB7">
        <w:rPr>
          <w:rFonts w:hint="cs"/>
          <w:rtl/>
          <w:lang w:val="en-GB" w:eastAsia="he-IL"/>
        </w:rPr>
        <w:t xml:space="preserve"> דווקא עוזרים לכתובת הלא </w:t>
      </w:r>
      <w:r>
        <w:rPr>
          <w:rFonts w:hint="cs"/>
          <w:rtl/>
          <w:lang w:val="en-GB" w:eastAsia="he-IL"/>
        </w:rPr>
        <w:t>ה</w:t>
      </w:r>
      <w:r w:rsidR="00933BB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כ</w:t>
      </w:r>
      <w:r w:rsidR="00933BB7">
        <w:rPr>
          <w:rFonts w:hint="cs"/>
          <w:rtl/>
          <w:lang w:val="en-GB" w:eastAsia="he-IL"/>
        </w:rPr>
        <w:t>ונה, כי</w:t>
      </w:r>
      <w:r>
        <w:rPr>
          <w:rFonts w:hint="cs"/>
          <w:rtl/>
          <w:lang w:val="en-GB" w:eastAsia="he-IL"/>
        </w:rPr>
        <w:t xml:space="preserve"> </w:t>
      </w:r>
      <w:r w:rsidR="00933BB7">
        <w:rPr>
          <w:rFonts w:hint="cs"/>
          <w:rtl/>
          <w:lang w:val="en-GB" w:eastAsia="he-IL"/>
        </w:rPr>
        <w:t>מי שרוצ</w:t>
      </w:r>
      <w:r>
        <w:rPr>
          <w:rFonts w:hint="cs"/>
          <w:rtl/>
          <w:lang w:val="en-GB" w:eastAsia="he-IL"/>
        </w:rPr>
        <w:t>ה</w:t>
      </w:r>
      <w:r w:rsidR="00933BB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933BB7">
        <w:rPr>
          <w:rFonts w:hint="cs"/>
          <w:rtl/>
          <w:lang w:val="en-GB" w:eastAsia="he-IL"/>
        </w:rPr>
        <w:t xml:space="preserve">התחמק מדואר </w:t>
      </w:r>
      <w:r>
        <w:rPr>
          <w:rFonts w:hint="cs"/>
          <w:rtl/>
          <w:lang w:val="en-GB" w:eastAsia="he-IL"/>
        </w:rPr>
        <w:t>ר</w:t>
      </w:r>
      <w:r w:rsidR="00933BB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ום כנראה לא רוצה לשלם</w:t>
      </w:r>
      <w:r w:rsidR="00933BB7">
        <w:rPr>
          <w:rFonts w:hint="cs"/>
          <w:rtl/>
          <w:lang w:val="en-GB" w:eastAsia="he-IL"/>
        </w:rPr>
        <w:t>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933BB7" w:rsidRDefault="00933BB7" w:rsidP="00933BB7">
      <w:pPr>
        <w:pStyle w:val="af9"/>
        <w:keepNext/>
        <w:rPr>
          <w:rtl/>
          <w:lang w:val="en-GB" w:eastAsia="he-IL"/>
        </w:rPr>
      </w:pPr>
      <w:bookmarkStart w:id="758" w:name="ET_guest_דבי_גילד_חיו_187"/>
      <w:r w:rsidRPr="00933B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933B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8"/>
    </w:p>
    <w:p w:rsidR="00933BB7" w:rsidRDefault="00933BB7" w:rsidP="00933BB7">
      <w:pPr>
        <w:pStyle w:val="KeepWithNext"/>
        <w:rPr>
          <w:rtl/>
          <w:lang w:val="en-GB" w:eastAsia="he-IL"/>
        </w:rPr>
      </w:pPr>
    </w:p>
    <w:p w:rsidR="0081492A" w:rsidRDefault="0081492A" w:rsidP="00933B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r w:rsidR="00933BB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כ</w:t>
      </w:r>
      <w:r w:rsidR="00933BB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ן</w:t>
      </w:r>
      <w:r w:rsidR="00933BB7">
        <w:rPr>
          <w:rFonts w:hint="cs"/>
          <w:rtl/>
          <w:lang w:val="en-GB" w:eastAsia="he-IL"/>
        </w:rPr>
        <w:t>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933BB7" w:rsidRDefault="00933BB7" w:rsidP="00933BB7">
      <w:pPr>
        <w:pStyle w:val="af6"/>
        <w:keepNext/>
        <w:rPr>
          <w:rtl/>
          <w:lang w:val="en-GB"/>
        </w:rPr>
      </w:pPr>
      <w:bookmarkStart w:id="759" w:name="ET_yor_5854_188"/>
      <w:r w:rsidRPr="00933B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33B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9"/>
    </w:p>
    <w:p w:rsidR="00933BB7" w:rsidRDefault="00933BB7" w:rsidP="00933BB7">
      <w:pPr>
        <w:pStyle w:val="KeepWithNext"/>
        <w:rPr>
          <w:rtl/>
          <w:lang w:val="en-GB" w:eastAsia="he-IL"/>
        </w:rPr>
      </w:pPr>
    </w:p>
    <w:p w:rsidR="0081492A" w:rsidRDefault="0081492A" w:rsidP="00933B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933BB7">
        <w:rPr>
          <w:rFonts w:hint="cs"/>
          <w:rtl/>
          <w:lang w:val="en-GB" w:eastAsia="he-IL"/>
        </w:rPr>
        <w:t>באופן אישי לא רוצה לעזור לעב</w:t>
      </w:r>
      <w:r>
        <w:rPr>
          <w:rFonts w:hint="cs"/>
          <w:rtl/>
          <w:lang w:val="en-GB" w:eastAsia="he-IL"/>
        </w:rPr>
        <w:t>ר</w:t>
      </w:r>
      <w:r w:rsidR="00933BB7">
        <w:rPr>
          <w:rFonts w:hint="cs"/>
          <w:rtl/>
          <w:lang w:val="en-GB" w:eastAsia="he-IL"/>
        </w:rPr>
        <w:t xml:space="preserve">יינים. </w:t>
      </w:r>
      <w:r>
        <w:rPr>
          <w:rFonts w:hint="cs"/>
          <w:rtl/>
          <w:lang w:val="en-GB" w:eastAsia="he-IL"/>
        </w:rPr>
        <w:t xml:space="preserve">אני רוצה לעזור לאלה שלא יכלו להגיע, </w:t>
      </w:r>
      <w:r w:rsidR="00933BB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היה להם, לא לאלה שלא רוצים </w:t>
      </w:r>
      <w:r w:rsidR="00933BB7">
        <w:rPr>
          <w:rFonts w:hint="cs"/>
          <w:rtl/>
          <w:lang w:val="en-GB" w:eastAsia="he-IL"/>
        </w:rPr>
        <w:t xml:space="preserve">ללכת </w:t>
      </w:r>
      <w:r>
        <w:rPr>
          <w:rFonts w:hint="cs"/>
          <w:rtl/>
          <w:lang w:val="en-GB" w:eastAsia="he-IL"/>
        </w:rPr>
        <w:t>לש</w:t>
      </w:r>
      <w:r w:rsidR="00933BB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ם</w:t>
      </w:r>
      <w:r w:rsidR="00933BB7">
        <w:rPr>
          <w:rFonts w:hint="cs"/>
          <w:rtl/>
          <w:lang w:val="en-GB" w:eastAsia="he-IL"/>
        </w:rPr>
        <w:t>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933BB7" w:rsidRDefault="00933BB7" w:rsidP="00933BB7">
      <w:pPr>
        <w:pStyle w:val="af9"/>
        <w:keepNext/>
        <w:rPr>
          <w:rtl/>
          <w:lang w:val="en-GB" w:eastAsia="he-IL"/>
        </w:rPr>
      </w:pPr>
      <w:bookmarkStart w:id="760" w:name="_ETM_Q1_4623949"/>
      <w:bookmarkStart w:id="761" w:name="ET_guest_דבי_גילד_חיו_189"/>
      <w:bookmarkEnd w:id="760"/>
      <w:r w:rsidRPr="00933B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933B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1"/>
    </w:p>
    <w:p w:rsidR="00933BB7" w:rsidRDefault="00933BB7" w:rsidP="00933BB7">
      <w:pPr>
        <w:pStyle w:val="KeepWithNext"/>
        <w:rPr>
          <w:rtl/>
          <w:lang w:val="en-GB" w:eastAsia="he-IL"/>
        </w:rPr>
      </w:pPr>
    </w:p>
    <w:p w:rsidR="0081492A" w:rsidRDefault="00933BB7" w:rsidP="00E3020D">
      <w:pPr>
        <w:rPr>
          <w:rtl/>
          <w:lang w:val="en-GB" w:eastAsia="he-IL"/>
        </w:rPr>
      </w:pPr>
      <w:bookmarkStart w:id="762" w:name="_ETM_Q1_4624393"/>
      <w:bookmarkStart w:id="763" w:name="_ETM_Q1_4624423"/>
      <w:bookmarkEnd w:id="762"/>
      <w:bookmarkEnd w:id="763"/>
      <w:r>
        <w:rPr>
          <w:rFonts w:hint="cs"/>
          <w:rtl/>
          <w:lang w:val="en-GB" w:eastAsia="he-IL"/>
        </w:rPr>
        <w:t xml:space="preserve">אדוני, </w:t>
      </w:r>
      <w:r w:rsidR="0081492A">
        <w:rPr>
          <w:rFonts w:hint="cs"/>
          <w:rtl/>
          <w:lang w:val="en-GB" w:eastAsia="he-IL"/>
        </w:rPr>
        <w:t>על האנשים האלה אנ</w:t>
      </w:r>
      <w:r>
        <w:rPr>
          <w:rFonts w:hint="cs"/>
          <w:rtl/>
          <w:lang w:val="en-GB" w:eastAsia="he-IL"/>
        </w:rPr>
        <w:t>חנו מדב</w:t>
      </w:r>
      <w:r w:rsidR="0081492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ים, בדיוק על מי שאת</w:t>
      </w:r>
      <w:bookmarkStart w:id="764" w:name="_ETM_Q1_4631645"/>
      <w:bookmarkEnd w:id="764"/>
      <w:r>
        <w:rPr>
          <w:rFonts w:hint="cs"/>
          <w:rtl/>
          <w:lang w:val="en-GB" w:eastAsia="he-IL"/>
        </w:rPr>
        <w:t>ה רוצה להגן. היום</w:t>
      </w:r>
      <w:r w:rsidR="00023CD3">
        <w:rPr>
          <w:rFonts w:hint="cs"/>
          <w:rtl/>
          <w:lang w:val="en-GB" w:eastAsia="he-IL"/>
        </w:rPr>
        <w:t>, כש</w:t>
      </w:r>
      <w:r w:rsidR="00E3020D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ממילא  דואר </w:t>
      </w:r>
      <w:r w:rsidR="0081492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ש</w:t>
      </w:r>
      <w:r w:rsidR="0081492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ם</w:t>
      </w:r>
      <w:r w:rsidR="00023CD3">
        <w:rPr>
          <w:rFonts w:hint="cs"/>
          <w:rtl/>
          <w:lang w:val="en-GB" w:eastAsia="he-IL"/>
        </w:rPr>
        <w:t xml:space="preserve">, </w:t>
      </w:r>
      <w:r w:rsidR="003D1C1E">
        <w:rPr>
          <w:rFonts w:hint="cs"/>
          <w:rtl/>
          <w:lang w:val="en-GB" w:eastAsia="he-IL"/>
        </w:rPr>
        <w:t xml:space="preserve">בכל זאת </w:t>
      </w:r>
      <w:r>
        <w:rPr>
          <w:rFonts w:hint="cs"/>
          <w:rtl/>
          <w:lang w:val="en-GB" w:eastAsia="he-IL"/>
        </w:rPr>
        <w:t xml:space="preserve">התלונה הכי ידועה והכי פופולארית היא </w:t>
      </w:r>
      <w:bookmarkStart w:id="765" w:name="_ETM_Q1_4639979"/>
      <w:bookmarkEnd w:id="765"/>
      <w:r>
        <w:rPr>
          <w:rFonts w:hint="cs"/>
          <w:rtl/>
          <w:lang w:val="en-GB" w:eastAsia="he-IL"/>
        </w:rPr>
        <w:t xml:space="preserve">על כך </w:t>
      </w:r>
      <w:r w:rsidR="0081492A">
        <w:rPr>
          <w:rFonts w:hint="cs"/>
          <w:rtl/>
          <w:lang w:val="en-GB" w:eastAsia="he-IL"/>
        </w:rPr>
        <w:t>שאנשים לא מק</w:t>
      </w:r>
      <w:r>
        <w:rPr>
          <w:rFonts w:hint="cs"/>
          <w:rtl/>
          <w:lang w:val="en-GB" w:eastAsia="he-IL"/>
        </w:rPr>
        <w:t xml:space="preserve">בלים את הדואר, </w:t>
      </w:r>
      <w:r w:rsidR="003D1C1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הם לא י</w:t>
      </w:r>
      <w:r w:rsidR="0081492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81492A">
        <w:rPr>
          <w:rFonts w:hint="cs"/>
          <w:rtl/>
          <w:lang w:val="en-GB" w:eastAsia="he-IL"/>
        </w:rPr>
        <w:t>עים</w:t>
      </w:r>
      <w:r>
        <w:rPr>
          <w:rFonts w:hint="cs"/>
          <w:rtl/>
          <w:lang w:val="en-GB" w:eastAsia="he-IL"/>
        </w:rPr>
        <w:t>.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3D1C1E" w:rsidRDefault="003D1C1E" w:rsidP="003D1C1E">
      <w:pPr>
        <w:pStyle w:val="af6"/>
        <w:keepNext/>
        <w:rPr>
          <w:rtl/>
          <w:lang w:val="en-GB"/>
        </w:rPr>
      </w:pPr>
      <w:bookmarkStart w:id="766" w:name="_ETM_Q1_4641106"/>
      <w:bookmarkStart w:id="767" w:name="ET_yor_5854_190"/>
      <w:bookmarkEnd w:id="766"/>
      <w:r w:rsidRPr="003D1C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D1C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7"/>
    </w:p>
    <w:p w:rsidR="003D1C1E" w:rsidRDefault="003D1C1E" w:rsidP="003D1C1E">
      <w:pPr>
        <w:pStyle w:val="KeepWithNext"/>
        <w:rPr>
          <w:rtl/>
          <w:lang w:val="en-GB" w:eastAsia="he-IL"/>
        </w:rPr>
      </w:pPr>
      <w:bookmarkStart w:id="768" w:name="_ETM_Q1_4641900"/>
      <w:bookmarkEnd w:id="768"/>
    </w:p>
    <w:p w:rsidR="0081492A" w:rsidRDefault="0081492A" w:rsidP="003D1C1E">
      <w:pPr>
        <w:rPr>
          <w:rtl/>
          <w:lang w:val="en-GB" w:eastAsia="he-IL"/>
        </w:rPr>
      </w:pPr>
      <w:bookmarkStart w:id="769" w:name="_ETM_Q1_4641861"/>
      <w:bookmarkEnd w:id="769"/>
      <w:r>
        <w:rPr>
          <w:rFonts w:hint="cs"/>
          <w:rtl/>
          <w:lang w:val="en-GB" w:eastAsia="he-IL"/>
        </w:rPr>
        <w:t xml:space="preserve">אבל אומרים </w:t>
      </w:r>
      <w:r w:rsidR="003D1C1E">
        <w:rPr>
          <w:rFonts w:hint="cs"/>
          <w:rtl/>
          <w:lang w:val="en-GB" w:eastAsia="he-IL"/>
        </w:rPr>
        <w:t xml:space="preserve">לי שהיום </w:t>
      </w:r>
      <w:r>
        <w:rPr>
          <w:rFonts w:hint="cs"/>
          <w:rtl/>
          <w:lang w:val="en-GB" w:eastAsia="he-IL"/>
        </w:rPr>
        <w:t>אין</w:t>
      </w:r>
      <w:r w:rsidR="003D1C1E">
        <w:rPr>
          <w:rFonts w:hint="cs"/>
          <w:rtl/>
          <w:lang w:val="en-GB" w:eastAsia="he-IL"/>
        </w:rPr>
        <w:t xml:space="preserve"> דוא</w:t>
      </w:r>
      <w:bookmarkStart w:id="770" w:name="_ETM_Q1_4642975"/>
      <w:bookmarkEnd w:id="770"/>
      <w:r w:rsidR="003D1C1E">
        <w:rPr>
          <w:rFonts w:hint="cs"/>
          <w:rtl/>
          <w:lang w:val="en-GB" w:eastAsia="he-IL"/>
        </w:rPr>
        <w:t>ר רשום.</w:t>
      </w:r>
      <w:r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  <w:bookmarkStart w:id="771" w:name="_ETM_Q1_4645515"/>
      <w:bookmarkEnd w:id="771"/>
    </w:p>
    <w:p w:rsidR="003D1C1E" w:rsidRDefault="003D1C1E" w:rsidP="003D1C1E">
      <w:pPr>
        <w:pStyle w:val="a4"/>
        <w:keepNext/>
        <w:rPr>
          <w:rtl/>
          <w:lang w:val="en-GB"/>
        </w:rPr>
      </w:pPr>
      <w:bookmarkStart w:id="772" w:name="_ETM_Q1_4645568"/>
      <w:bookmarkStart w:id="773" w:name="ET_speaker_תומר_רוזנר_191"/>
      <w:bookmarkEnd w:id="772"/>
      <w:r w:rsidRPr="003D1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D1C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3D1C1E" w:rsidRDefault="003D1C1E" w:rsidP="003D1C1E">
      <w:pPr>
        <w:pStyle w:val="KeepWithNext"/>
        <w:rPr>
          <w:rtl/>
          <w:lang w:val="en-GB" w:eastAsia="he-IL"/>
        </w:rPr>
      </w:pPr>
    </w:p>
    <w:p w:rsidR="003D1C1E" w:rsidRDefault="003D1C1E" w:rsidP="003D1C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יש. נציג חברת הגבייה אמר שיש דואר </w:t>
      </w:r>
      <w:bookmarkStart w:id="774" w:name="_ETM_Q1_4648856"/>
      <w:bookmarkEnd w:id="774"/>
      <w:r>
        <w:rPr>
          <w:rFonts w:hint="cs"/>
          <w:rtl/>
          <w:lang w:val="en-GB" w:eastAsia="he-IL"/>
        </w:rPr>
        <w:t>ראשון רגיל ודואר שני רשום.</w:t>
      </w:r>
    </w:p>
    <w:p w:rsidR="003D1C1E" w:rsidRDefault="003D1C1E" w:rsidP="003D1C1E">
      <w:pPr>
        <w:ind w:firstLine="0"/>
        <w:rPr>
          <w:rtl/>
          <w:lang w:val="en-GB" w:eastAsia="he-IL"/>
        </w:rPr>
      </w:pPr>
    </w:p>
    <w:p w:rsidR="003D1C1E" w:rsidRDefault="003D1C1E" w:rsidP="003D1C1E">
      <w:pPr>
        <w:pStyle w:val="a4"/>
        <w:keepNext/>
        <w:rPr>
          <w:rtl/>
          <w:lang w:val="en-GB"/>
        </w:rPr>
      </w:pPr>
      <w:bookmarkStart w:id="775" w:name="ET_speaker_גלעד_קרן_192"/>
      <w:r w:rsidRPr="003D1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3D1C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3D1C1E" w:rsidRDefault="003D1C1E" w:rsidP="003D1C1E">
      <w:pPr>
        <w:pStyle w:val="KeepWithNext"/>
        <w:rPr>
          <w:rtl/>
          <w:lang w:val="en-GB" w:eastAsia="he-IL"/>
        </w:rPr>
      </w:pPr>
    </w:p>
    <w:p w:rsidR="003D1C1E" w:rsidRDefault="003D1C1E" w:rsidP="003D1C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המצב היום.</w:t>
      </w:r>
    </w:p>
    <w:p w:rsidR="003D1C1E" w:rsidRPr="003D1C1E" w:rsidRDefault="003D1C1E" w:rsidP="003D1C1E">
      <w:pPr>
        <w:rPr>
          <w:rtl/>
          <w:lang w:val="en-GB" w:eastAsia="he-IL"/>
        </w:rPr>
      </w:pPr>
      <w:bookmarkStart w:id="776" w:name="_ETM_Q1_4651337"/>
      <w:bookmarkStart w:id="777" w:name="_ETM_Q1_4651410"/>
      <w:bookmarkEnd w:id="776"/>
      <w:bookmarkEnd w:id="777"/>
    </w:p>
    <w:p w:rsidR="003D1C1E" w:rsidRDefault="003D1C1E" w:rsidP="0081492A">
      <w:pPr>
        <w:ind w:firstLine="0"/>
        <w:rPr>
          <w:rtl/>
          <w:lang w:val="en-GB" w:eastAsia="he-IL"/>
        </w:rPr>
      </w:pPr>
      <w:bookmarkStart w:id="778" w:name="_ETM_Q1_4655096"/>
      <w:bookmarkEnd w:id="778"/>
    </w:p>
    <w:p w:rsidR="003D1C1E" w:rsidRDefault="003D1C1E" w:rsidP="003D1C1E">
      <w:pPr>
        <w:pStyle w:val="af9"/>
        <w:keepNext/>
        <w:rPr>
          <w:rtl/>
          <w:lang w:val="en-GB" w:eastAsia="he-IL"/>
        </w:rPr>
      </w:pPr>
      <w:bookmarkStart w:id="779" w:name="ET_guest_אביטל_בגין_193"/>
      <w:r w:rsidRPr="003D1C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אביטל בגין:</w:t>
      </w:r>
      <w:r w:rsidRPr="003D1C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9"/>
    </w:p>
    <w:p w:rsidR="003D1C1E" w:rsidRDefault="003D1C1E" w:rsidP="003D1C1E">
      <w:pPr>
        <w:pStyle w:val="KeepWithNext"/>
        <w:rPr>
          <w:rtl/>
          <w:lang w:val="en-GB" w:eastAsia="he-IL"/>
        </w:rPr>
      </w:pPr>
    </w:p>
    <w:p w:rsidR="0081492A" w:rsidRDefault="003D1C1E" w:rsidP="00402556">
      <w:pPr>
        <w:rPr>
          <w:rtl/>
          <w:lang w:val="en-GB" w:eastAsia="he-IL"/>
        </w:rPr>
      </w:pPr>
      <w:bookmarkStart w:id="780" w:name="_ETM_Q1_4655717"/>
      <w:bookmarkStart w:id="781" w:name="_ETM_Q1_4655752"/>
      <w:bookmarkEnd w:id="780"/>
      <w:bookmarkEnd w:id="781"/>
      <w:r>
        <w:rPr>
          <w:rFonts w:hint="cs"/>
          <w:rtl/>
          <w:lang w:val="en-GB" w:eastAsia="he-IL"/>
        </w:rPr>
        <w:t xml:space="preserve">בשתי האפשרויות, </w:t>
      </w:r>
      <w:bookmarkStart w:id="782" w:name="_ETM_Q1_4664722"/>
      <w:bookmarkEnd w:id="782"/>
      <w:r>
        <w:rPr>
          <w:rFonts w:hint="cs"/>
          <w:rtl/>
          <w:lang w:val="en-GB" w:eastAsia="he-IL"/>
        </w:rPr>
        <w:t>גם באפשרות שמשרד הפנים מסכים לה של דואר רשום וגם באפשרות של אישור מסירה</w:t>
      </w:r>
      <w:r w:rsidR="001923D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עדיין תהיה קבוצה של </w:t>
      </w:r>
      <w:bookmarkStart w:id="783" w:name="_ETM_Q1_4670520"/>
      <w:bookmarkEnd w:id="783"/>
      <w:r>
        <w:rPr>
          <w:rFonts w:hint="cs"/>
          <w:rtl/>
          <w:lang w:val="en-GB" w:eastAsia="he-IL"/>
        </w:rPr>
        <w:t xml:space="preserve">אנשים שיכול להיות שיסרבו, יתחמקו. </w:t>
      </w:r>
      <w:bookmarkStart w:id="784" w:name="_ETM_Q1_4675735"/>
      <w:bookmarkEnd w:id="784"/>
      <w:r>
        <w:rPr>
          <w:rFonts w:hint="cs"/>
          <w:rtl/>
          <w:lang w:val="en-GB" w:eastAsia="he-IL"/>
        </w:rPr>
        <w:t xml:space="preserve">השאלה על מי הנטל. באפשרות של דואר </w:t>
      </w:r>
      <w:bookmarkStart w:id="785" w:name="_ETM_Q1_4681325"/>
      <w:bookmarkEnd w:id="785"/>
      <w:r>
        <w:rPr>
          <w:rFonts w:hint="cs"/>
          <w:rtl/>
          <w:lang w:val="en-GB" w:eastAsia="he-IL"/>
        </w:rPr>
        <w:t xml:space="preserve">רשום אתה אומר שהעירייה קיימה את חובתה ברגע שהיא שלחה, </w:t>
      </w:r>
      <w:bookmarkStart w:id="786" w:name="_ETM_Q1_4687894"/>
      <w:bookmarkEnd w:id="786"/>
      <w:r>
        <w:rPr>
          <w:rFonts w:hint="cs"/>
          <w:rtl/>
          <w:lang w:val="en-GB" w:eastAsia="he-IL"/>
        </w:rPr>
        <w:t xml:space="preserve">לא מעניין מה קרה בצד השני, </w:t>
      </w:r>
      <w:r w:rsidR="00EA222C">
        <w:rPr>
          <w:rFonts w:hint="cs"/>
          <w:rtl/>
          <w:lang w:val="en-GB" w:eastAsia="he-IL"/>
        </w:rPr>
        <w:t xml:space="preserve">לא מעניין </w:t>
      </w:r>
      <w:r>
        <w:rPr>
          <w:rFonts w:hint="cs"/>
          <w:rtl/>
          <w:lang w:val="en-GB" w:eastAsia="he-IL"/>
        </w:rPr>
        <w:t xml:space="preserve">אם הוא קיבל. </w:t>
      </w:r>
      <w:bookmarkStart w:id="787" w:name="_ETM_Q1_4687354"/>
      <w:bookmarkEnd w:id="787"/>
      <w:r>
        <w:rPr>
          <w:rFonts w:hint="cs"/>
          <w:rtl/>
          <w:lang w:val="en-GB" w:eastAsia="he-IL"/>
        </w:rPr>
        <w:t>באיש</w:t>
      </w:r>
      <w:r w:rsidR="0081492A">
        <w:rPr>
          <w:rFonts w:hint="cs"/>
          <w:rtl/>
          <w:lang w:val="en-GB" w:eastAsia="he-IL"/>
        </w:rPr>
        <w:t xml:space="preserve">ור המסירה </w:t>
      </w:r>
      <w:r>
        <w:rPr>
          <w:rFonts w:hint="cs"/>
          <w:rtl/>
          <w:lang w:val="en-GB" w:eastAsia="he-IL"/>
        </w:rPr>
        <w:t xml:space="preserve">אתה אומר שלפני שהעירייה עושה פעולה של אכיפה כלפי האדם היא </w:t>
      </w:r>
      <w:bookmarkStart w:id="788" w:name="_ETM_Q1_4698109"/>
      <w:bookmarkEnd w:id="788"/>
      <w:r w:rsidR="001923D4">
        <w:rPr>
          <w:rFonts w:hint="cs"/>
          <w:rtl/>
          <w:lang w:val="en-GB" w:eastAsia="he-IL"/>
        </w:rPr>
        <w:t>צריכה לדעת שהאדם קיבל</w:t>
      </w:r>
      <w:r>
        <w:rPr>
          <w:rFonts w:hint="cs"/>
          <w:rtl/>
          <w:lang w:val="en-GB" w:eastAsia="he-IL"/>
        </w:rPr>
        <w:t xml:space="preserve"> </w:t>
      </w:r>
      <w:r w:rsidR="001923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רק אז יכולה </w:t>
      </w:r>
      <w:bookmarkStart w:id="789" w:name="_ETM_Q1_4701371"/>
      <w:bookmarkEnd w:id="789"/>
      <w:r>
        <w:rPr>
          <w:rFonts w:hint="cs"/>
          <w:rtl/>
          <w:lang w:val="en-GB" w:eastAsia="he-IL"/>
        </w:rPr>
        <w:t xml:space="preserve">לפעול. זה המצב הנכון והדרוש. הבעיה עם אותה קבוצה </w:t>
      </w:r>
      <w:bookmarkStart w:id="790" w:name="_ETM_Q1_4709596"/>
      <w:bookmarkEnd w:id="790"/>
      <w:r>
        <w:rPr>
          <w:rFonts w:hint="cs"/>
          <w:rtl/>
          <w:lang w:val="en-GB" w:eastAsia="he-IL"/>
        </w:rPr>
        <w:t xml:space="preserve">קטנה של אנשים שלא יעזור כלום עד שלא תנער אותם </w:t>
      </w:r>
      <w:bookmarkStart w:id="791" w:name="_ETM_Q1_4709687"/>
      <w:bookmarkEnd w:id="791"/>
      <w:r w:rsidR="001923D4">
        <w:rPr>
          <w:rFonts w:hint="cs"/>
          <w:rtl/>
          <w:lang w:val="en-GB" w:eastAsia="he-IL"/>
        </w:rPr>
        <w:t>מהשיער או</w:t>
      </w:r>
      <w:r>
        <w:rPr>
          <w:rFonts w:hint="cs"/>
          <w:rtl/>
          <w:lang w:val="en-GB" w:eastAsia="he-IL"/>
        </w:rPr>
        <w:t xml:space="preserve"> תגיע א</w:t>
      </w:r>
      <w:r w:rsidR="00ED70C2">
        <w:rPr>
          <w:rFonts w:hint="cs"/>
          <w:rtl/>
          <w:lang w:val="en-GB" w:eastAsia="he-IL"/>
        </w:rPr>
        <w:t>ליהם הביתה ותדחוף להם את זה ביד</w:t>
      </w:r>
      <w:r>
        <w:rPr>
          <w:rFonts w:hint="cs"/>
          <w:rtl/>
          <w:lang w:val="en-GB" w:eastAsia="he-IL"/>
        </w:rPr>
        <w:t xml:space="preserve"> </w:t>
      </w:r>
      <w:bookmarkStart w:id="792" w:name="_ETM_Q1_4715036"/>
      <w:bookmarkEnd w:id="792"/>
      <w:r>
        <w:rPr>
          <w:rFonts w:hint="cs"/>
          <w:rtl/>
          <w:lang w:val="en-GB" w:eastAsia="he-IL"/>
        </w:rPr>
        <w:t xml:space="preserve">נכונה בשני המקרים. 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3D1C1E" w:rsidRDefault="003D1C1E" w:rsidP="003D1C1E">
      <w:pPr>
        <w:pStyle w:val="af6"/>
        <w:keepNext/>
        <w:rPr>
          <w:rtl/>
          <w:lang w:val="en-GB"/>
        </w:rPr>
      </w:pPr>
      <w:bookmarkStart w:id="793" w:name="_ETM_Q1_4719946"/>
      <w:bookmarkStart w:id="794" w:name="ET_yor_5854_194"/>
      <w:bookmarkEnd w:id="793"/>
      <w:r w:rsidRPr="003D1C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D1C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:rsidR="003D1C1E" w:rsidRDefault="003D1C1E" w:rsidP="003D1C1E">
      <w:pPr>
        <w:pStyle w:val="KeepWithNext"/>
        <w:rPr>
          <w:rtl/>
          <w:lang w:val="en-GB" w:eastAsia="he-IL"/>
        </w:rPr>
      </w:pPr>
    </w:p>
    <w:p w:rsidR="0081492A" w:rsidRDefault="0081492A" w:rsidP="003D1C1E">
      <w:pPr>
        <w:rPr>
          <w:rtl/>
          <w:lang w:val="en-GB" w:eastAsia="he-IL"/>
        </w:rPr>
      </w:pPr>
      <w:bookmarkStart w:id="795" w:name="_ETM_Q1_4720725"/>
      <w:bookmarkStart w:id="796" w:name="_ETM_Q1_4720777"/>
      <w:bookmarkEnd w:id="795"/>
      <w:bookmarkEnd w:id="796"/>
      <w:r>
        <w:rPr>
          <w:rFonts w:hint="cs"/>
          <w:rtl/>
          <w:lang w:val="en-GB" w:eastAsia="he-IL"/>
        </w:rPr>
        <w:t>אז מה את מציעה</w:t>
      </w:r>
      <w:r w:rsidR="003D1C1E">
        <w:rPr>
          <w:rFonts w:hint="cs"/>
          <w:rtl/>
          <w:lang w:val="en-GB" w:eastAsia="he-IL"/>
        </w:rPr>
        <w:t>?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3D1C1E" w:rsidRDefault="003D1C1E" w:rsidP="003D1C1E">
      <w:pPr>
        <w:pStyle w:val="af9"/>
        <w:keepNext/>
        <w:rPr>
          <w:rtl/>
          <w:lang w:val="en-GB" w:eastAsia="he-IL"/>
        </w:rPr>
      </w:pPr>
      <w:bookmarkStart w:id="797" w:name="_ETM_Q1_4721976"/>
      <w:bookmarkStart w:id="798" w:name="ET_guest_אביטל_בגין_195"/>
      <w:bookmarkEnd w:id="797"/>
      <w:r w:rsidRPr="003D1C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אביטל בגין:</w:t>
      </w:r>
      <w:r w:rsidRPr="003D1C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8"/>
    </w:p>
    <w:p w:rsidR="003D1C1E" w:rsidRDefault="003D1C1E" w:rsidP="003D1C1E">
      <w:pPr>
        <w:pStyle w:val="KeepWithNext"/>
        <w:rPr>
          <w:rtl/>
          <w:lang w:val="en-GB" w:eastAsia="he-IL"/>
        </w:rPr>
      </w:pPr>
    </w:p>
    <w:p w:rsidR="0081492A" w:rsidRDefault="003D1C1E" w:rsidP="003E7A41">
      <w:pPr>
        <w:rPr>
          <w:rtl/>
          <w:lang w:val="en-GB" w:eastAsia="he-IL"/>
        </w:rPr>
      </w:pPr>
      <w:bookmarkStart w:id="799" w:name="_ETM_Q1_4722418"/>
      <w:bookmarkStart w:id="800" w:name="_ETM_Q1_4722445"/>
      <w:bookmarkEnd w:id="799"/>
      <w:bookmarkEnd w:id="800"/>
      <w:r>
        <w:rPr>
          <w:rFonts w:hint="cs"/>
          <w:rtl/>
          <w:lang w:val="en-GB" w:eastAsia="he-IL"/>
        </w:rPr>
        <w:t xml:space="preserve">אני מציעה שהנוסח של הוועדה יישאר, שיישאר </w:t>
      </w:r>
      <w:bookmarkStart w:id="801" w:name="_ETM_Q1_4724644"/>
      <w:bookmarkEnd w:id="801"/>
      <w:r>
        <w:rPr>
          <w:rFonts w:hint="cs"/>
          <w:rtl/>
          <w:lang w:val="en-GB" w:eastAsia="he-IL"/>
        </w:rPr>
        <w:t>אישור מסירה, כדי ש</w:t>
      </w:r>
      <w:bookmarkStart w:id="802" w:name="_ETM_Q1_4731532"/>
      <w:bookmarkEnd w:id="802"/>
      <w:r>
        <w:rPr>
          <w:rFonts w:hint="cs"/>
          <w:rtl/>
          <w:lang w:val="en-GB" w:eastAsia="he-IL"/>
        </w:rPr>
        <w:t>העירייה תדע שהיא עושה את הפעולה כלפי מי</w:t>
      </w:r>
      <w:bookmarkStart w:id="803" w:name="_ETM_Q1_4734464"/>
      <w:bookmarkEnd w:id="803"/>
      <w:r>
        <w:rPr>
          <w:rFonts w:hint="cs"/>
          <w:rtl/>
          <w:lang w:val="en-GB" w:eastAsia="he-IL"/>
        </w:rPr>
        <w:t xml:space="preserve"> שקיבל את ההודעה. </w:t>
      </w:r>
      <w:bookmarkStart w:id="804" w:name="_ETM_Q1_4740789"/>
      <w:bookmarkEnd w:id="804"/>
      <w:r>
        <w:rPr>
          <w:rFonts w:hint="cs"/>
          <w:rtl/>
          <w:lang w:val="en-GB" w:eastAsia="he-IL"/>
        </w:rPr>
        <w:t>אותם מקרים חריגים</w:t>
      </w:r>
      <w:r w:rsidR="003E7A4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E7A41">
        <w:rPr>
          <w:rFonts w:hint="cs"/>
          <w:rtl/>
          <w:lang w:val="en-GB" w:eastAsia="he-IL"/>
        </w:rPr>
        <w:t xml:space="preserve">שזה אחוז מאוד קטן, </w:t>
      </w:r>
      <w:r>
        <w:rPr>
          <w:rFonts w:hint="cs"/>
          <w:rtl/>
          <w:lang w:val="en-GB" w:eastAsia="he-IL"/>
        </w:rPr>
        <w:t xml:space="preserve">לא </w:t>
      </w:r>
      <w:r w:rsidR="003E7A41">
        <w:rPr>
          <w:rFonts w:hint="cs"/>
          <w:rtl/>
          <w:lang w:val="en-GB" w:eastAsia="he-IL"/>
        </w:rPr>
        <w:t xml:space="preserve">מטילים עלות גדולה על העיריות. </w:t>
      </w:r>
      <w:bookmarkStart w:id="805" w:name="_ETM_Q1_4752620"/>
      <w:bookmarkEnd w:id="805"/>
      <w:r w:rsidR="003E7A41">
        <w:rPr>
          <w:rFonts w:hint="cs"/>
          <w:rtl/>
          <w:lang w:val="en-GB" w:eastAsia="he-IL"/>
        </w:rPr>
        <w:t xml:space="preserve">יש אנשים שנעלמים בכל דבר, אנחנו </w:t>
      </w:r>
      <w:r w:rsidR="001923D4">
        <w:rPr>
          <w:rFonts w:hint="cs"/>
          <w:rtl/>
          <w:lang w:val="en-GB" w:eastAsia="he-IL"/>
        </w:rPr>
        <w:t xml:space="preserve">אף פעם </w:t>
      </w:r>
      <w:r w:rsidR="003E7A41">
        <w:rPr>
          <w:rFonts w:hint="cs"/>
          <w:rtl/>
          <w:lang w:val="en-GB" w:eastAsia="he-IL"/>
        </w:rPr>
        <w:t xml:space="preserve">לא יכולים להגיע ל-100%.  </w:t>
      </w:r>
      <w:r>
        <w:rPr>
          <w:rFonts w:hint="cs"/>
          <w:rtl/>
          <w:lang w:val="en-GB" w:eastAsia="he-IL"/>
        </w:rPr>
        <w:t xml:space="preserve"> </w:t>
      </w:r>
      <w:r w:rsidR="0081492A">
        <w:rPr>
          <w:rFonts w:hint="cs"/>
          <w:rtl/>
          <w:lang w:val="en-GB" w:eastAsia="he-IL"/>
        </w:rPr>
        <w:t xml:space="preserve"> </w:t>
      </w:r>
    </w:p>
    <w:p w:rsidR="0081492A" w:rsidRDefault="0081492A" w:rsidP="0081492A">
      <w:pPr>
        <w:ind w:firstLine="0"/>
        <w:rPr>
          <w:rtl/>
          <w:lang w:val="en-GB" w:eastAsia="he-IL"/>
        </w:rPr>
      </w:pPr>
    </w:p>
    <w:p w:rsidR="003E7A41" w:rsidRDefault="003E7A41" w:rsidP="003E7A41">
      <w:pPr>
        <w:pStyle w:val="a4"/>
        <w:keepNext/>
        <w:rPr>
          <w:rtl/>
          <w:lang w:val="en-GB"/>
        </w:rPr>
      </w:pPr>
      <w:bookmarkStart w:id="806" w:name="_ETM_Q1_4768547"/>
      <w:bookmarkStart w:id="807" w:name="ET_speaker_5694_196"/>
      <w:bookmarkEnd w:id="806"/>
      <w:r w:rsidRPr="003E7A4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3E7A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7"/>
    </w:p>
    <w:p w:rsidR="003E7A41" w:rsidRDefault="003E7A41" w:rsidP="003E7A41">
      <w:pPr>
        <w:pStyle w:val="KeepWithNext"/>
        <w:rPr>
          <w:rtl/>
          <w:lang w:val="en-GB" w:eastAsia="he-IL"/>
        </w:rPr>
      </w:pPr>
    </w:p>
    <w:p w:rsidR="0081492A" w:rsidRDefault="003E7A41" w:rsidP="0087559B">
      <w:pPr>
        <w:rPr>
          <w:rtl/>
          <w:lang w:val="en-GB" w:eastAsia="he-IL"/>
        </w:rPr>
      </w:pPr>
      <w:bookmarkStart w:id="808" w:name="_ETM_Q1_4768982"/>
      <w:bookmarkStart w:id="809" w:name="_ETM_Q1_4769016"/>
      <w:bookmarkEnd w:id="808"/>
      <w:bookmarkEnd w:id="809"/>
      <w:r>
        <w:rPr>
          <w:rFonts w:hint="cs"/>
          <w:rtl/>
          <w:lang w:val="en-GB" w:eastAsia="he-IL"/>
        </w:rPr>
        <w:t xml:space="preserve">הדואר, עם </w:t>
      </w:r>
      <w:r w:rsidR="0081492A">
        <w:rPr>
          <w:rFonts w:hint="cs"/>
          <w:rtl/>
          <w:lang w:val="en-GB" w:eastAsia="he-IL"/>
        </w:rPr>
        <w:t xml:space="preserve">כל הכבוד, </w:t>
      </w:r>
      <w:r>
        <w:rPr>
          <w:rFonts w:hint="cs"/>
          <w:rtl/>
          <w:lang w:val="en-GB" w:eastAsia="he-IL"/>
        </w:rPr>
        <w:t xml:space="preserve">בעיקר הדואר הרשום </w:t>
      </w:r>
      <w:bookmarkStart w:id="810" w:name="_ETM_Q1_4826088"/>
      <w:bookmarkEnd w:id="810"/>
      <w:r>
        <w:rPr>
          <w:rFonts w:hint="cs"/>
          <w:rtl/>
          <w:lang w:val="en-GB" w:eastAsia="he-IL"/>
        </w:rPr>
        <w:t>ו</w:t>
      </w:r>
      <w:r w:rsidR="005D5BDE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אישור מסירה</w:t>
      </w:r>
      <w:r w:rsidR="0081492A">
        <w:rPr>
          <w:rFonts w:hint="cs"/>
          <w:rtl/>
          <w:lang w:val="en-GB" w:eastAsia="he-IL"/>
        </w:rPr>
        <w:t xml:space="preserve"> </w:t>
      </w:r>
      <w:r w:rsidR="001923D4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חסר אמינות לחלוטין</w:t>
      </w:r>
      <w:r w:rsidR="0081492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יום אחד באתי </w:t>
      </w:r>
      <w:bookmarkStart w:id="811" w:name="_ETM_Q1_4870027"/>
      <w:bookmarkEnd w:id="811"/>
      <w:r>
        <w:rPr>
          <w:rFonts w:hint="cs"/>
          <w:rtl/>
          <w:lang w:val="en-GB" w:eastAsia="he-IL"/>
        </w:rPr>
        <w:t>הביתה</w:t>
      </w:r>
      <w:r w:rsidR="005D5BDE">
        <w:rPr>
          <w:rFonts w:hint="cs"/>
          <w:rtl/>
          <w:lang w:val="en-GB" w:eastAsia="he-IL"/>
        </w:rPr>
        <w:t>, ראיתי דואר רשום</w:t>
      </w:r>
      <w:r w:rsidR="0087559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1492A">
        <w:rPr>
          <w:rFonts w:hint="cs"/>
          <w:rtl/>
          <w:lang w:val="en-GB" w:eastAsia="he-IL"/>
        </w:rPr>
        <w:t xml:space="preserve">שמתי פעמיי </w:t>
      </w:r>
      <w:r>
        <w:rPr>
          <w:rFonts w:hint="cs"/>
          <w:rtl/>
          <w:lang w:val="en-GB" w:eastAsia="he-IL"/>
        </w:rPr>
        <w:t>לבית הדואר</w:t>
      </w:r>
      <w:r w:rsidR="0081492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חתמתי ולקחתי. לא ה</w:t>
      </w:r>
      <w:r w:rsidR="0081492A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ת</w:t>
      </w:r>
      <w:r w:rsidR="0081492A">
        <w:rPr>
          <w:rFonts w:hint="cs"/>
          <w:rtl/>
          <w:lang w:val="en-GB" w:eastAsia="he-IL"/>
        </w:rPr>
        <w:t>כל</w:t>
      </w:r>
      <w:r>
        <w:rPr>
          <w:rFonts w:hint="cs"/>
          <w:rtl/>
          <w:lang w:val="en-GB" w:eastAsia="he-IL"/>
        </w:rPr>
        <w:t xml:space="preserve">תי אפילו על </w:t>
      </w:r>
      <w:bookmarkStart w:id="812" w:name="_ETM_Q1_4874975"/>
      <w:bookmarkEnd w:id="812"/>
      <w:r>
        <w:rPr>
          <w:rFonts w:hint="cs"/>
          <w:rtl/>
          <w:lang w:val="en-GB" w:eastAsia="he-IL"/>
        </w:rPr>
        <w:t>מה שלקחתי.</w:t>
      </w:r>
      <w:r w:rsidR="0081492A">
        <w:rPr>
          <w:rFonts w:hint="cs"/>
          <w:rtl/>
          <w:lang w:val="en-GB" w:eastAsia="he-IL"/>
        </w:rPr>
        <w:t xml:space="preserve"> כשהגעתי הביתה גילית</w:t>
      </w:r>
      <w:r>
        <w:rPr>
          <w:rFonts w:hint="cs"/>
          <w:rtl/>
          <w:lang w:val="en-GB" w:eastAsia="he-IL"/>
        </w:rPr>
        <w:t xml:space="preserve">י שקיבלתי דרכון זר של אישה שאני </w:t>
      </w:r>
      <w:r w:rsidR="0081492A">
        <w:rPr>
          <w:rFonts w:hint="cs"/>
          <w:rtl/>
          <w:lang w:val="en-GB" w:eastAsia="he-IL"/>
        </w:rPr>
        <w:t xml:space="preserve">לא מכיר. יום אחר </w:t>
      </w:r>
      <w:r>
        <w:rPr>
          <w:rFonts w:hint="cs"/>
          <w:rtl/>
          <w:lang w:val="en-GB" w:eastAsia="he-IL"/>
        </w:rPr>
        <w:t xml:space="preserve">קיבלתי </w:t>
      </w:r>
      <w:proofErr w:type="spellStart"/>
      <w:r>
        <w:rPr>
          <w:rFonts w:hint="cs"/>
          <w:rtl/>
          <w:lang w:val="en-GB" w:eastAsia="he-IL"/>
        </w:rPr>
        <w:t>סמארט</w:t>
      </w:r>
      <w:r w:rsidR="00DD5C4C">
        <w:rPr>
          <w:rFonts w:hint="cs"/>
          <w:rtl/>
          <w:lang w:val="en-GB" w:eastAsia="he-IL"/>
        </w:rPr>
        <w:t>פון</w:t>
      </w:r>
      <w:proofErr w:type="spellEnd"/>
      <w:r w:rsidR="00DD5C4C">
        <w:rPr>
          <w:rFonts w:hint="cs"/>
          <w:rtl/>
          <w:lang w:val="en-GB" w:eastAsia="he-IL"/>
        </w:rPr>
        <w:t xml:space="preserve"> ש</w:t>
      </w:r>
      <w:r w:rsidR="00F6146C">
        <w:rPr>
          <w:rFonts w:hint="cs"/>
          <w:rtl/>
          <w:lang w:val="en-GB" w:eastAsia="he-IL"/>
        </w:rPr>
        <w:t>ל בן אדם ש</w:t>
      </w:r>
      <w:r w:rsidR="00DD5C4C">
        <w:rPr>
          <w:rFonts w:hint="cs"/>
          <w:rtl/>
          <w:lang w:val="en-GB" w:eastAsia="he-IL"/>
        </w:rPr>
        <w:t>אני ל</w:t>
      </w:r>
      <w:r w:rsidR="00F6146C">
        <w:rPr>
          <w:rFonts w:hint="cs"/>
          <w:rtl/>
          <w:lang w:val="en-GB" w:eastAsia="he-IL"/>
        </w:rPr>
        <w:t xml:space="preserve">א מכיר. אמנם במקרה </w:t>
      </w:r>
      <w:bookmarkStart w:id="813" w:name="_ETM_Q1_4897637"/>
      <w:bookmarkEnd w:id="813"/>
      <w:r w:rsidR="00F6146C">
        <w:rPr>
          <w:rFonts w:hint="cs"/>
          <w:rtl/>
          <w:lang w:val="en-GB" w:eastAsia="he-IL"/>
        </w:rPr>
        <w:t xml:space="preserve">היה לו את אותו שם משפחה, אבל אני לא </w:t>
      </w:r>
      <w:bookmarkStart w:id="814" w:name="_ETM_Q1_4900269"/>
      <w:bookmarkEnd w:id="814"/>
      <w:r w:rsidR="00F6146C">
        <w:rPr>
          <w:rFonts w:hint="cs"/>
          <w:rtl/>
          <w:lang w:val="en-GB" w:eastAsia="he-IL"/>
        </w:rPr>
        <w:t>מכיר אותו. כ</w:t>
      </w:r>
      <w:r w:rsidR="005D5BDE">
        <w:rPr>
          <w:rFonts w:hint="cs"/>
          <w:rtl/>
          <w:lang w:val="en-GB" w:eastAsia="he-IL"/>
        </w:rPr>
        <w:t>שפניתי אליו</w:t>
      </w:r>
      <w:r w:rsidR="00F6146C">
        <w:rPr>
          <w:rFonts w:hint="cs"/>
          <w:rtl/>
          <w:lang w:val="en-GB" w:eastAsia="he-IL"/>
        </w:rPr>
        <w:t xml:space="preserve"> הוא אמר לי: טוב </w:t>
      </w:r>
      <w:bookmarkStart w:id="815" w:name="_ETM_Q1_4905700"/>
      <w:bookmarkEnd w:id="815"/>
      <w:r w:rsidR="00F6146C">
        <w:rPr>
          <w:rFonts w:hint="cs"/>
          <w:rtl/>
          <w:lang w:val="en-GB" w:eastAsia="he-IL"/>
        </w:rPr>
        <w:t>שפנית אלי</w:t>
      </w:r>
      <w:r w:rsidR="005D5BDE">
        <w:rPr>
          <w:rFonts w:hint="cs"/>
          <w:rtl/>
          <w:lang w:val="en-GB" w:eastAsia="he-IL"/>
        </w:rPr>
        <w:t>,</w:t>
      </w:r>
      <w:r w:rsidR="00F6146C">
        <w:rPr>
          <w:rFonts w:hint="cs"/>
          <w:rtl/>
          <w:lang w:val="en-GB" w:eastAsia="he-IL"/>
        </w:rPr>
        <w:t xml:space="preserve"> כי הגיעה אלי בדואר רשום ערבות בנקאית </w:t>
      </w:r>
      <w:bookmarkStart w:id="816" w:name="_ETM_Q1_4908703"/>
      <w:bookmarkEnd w:id="816"/>
      <w:r w:rsidR="00F6146C">
        <w:rPr>
          <w:rFonts w:hint="cs"/>
          <w:rtl/>
          <w:lang w:val="en-GB" w:eastAsia="he-IL"/>
        </w:rPr>
        <w:t xml:space="preserve">של 150,000 שקל שנתת. אתה רוצה, אדוני היושב-ראש, שאני </w:t>
      </w:r>
      <w:bookmarkStart w:id="817" w:name="_ETM_Q1_4912732"/>
      <w:bookmarkEnd w:id="817"/>
      <w:r w:rsidR="00F6146C">
        <w:rPr>
          <w:rFonts w:hint="cs"/>
          <w:rtl/>
          <w:lang w:val="en-GB" w:eastAsia="he-IL"/>
        </w:rPr>
        <w:t>או</w:t>
      </w:r>
      <w:r w:rsidR="005D5BDE">
        <w:rPr>
          <w:rFonts w:hint="cs"/>
          <w:rtl/>
          <w:lang w:val="en-GB" w:eastAsia="he-IL"/>
        </w:rPr>
        <w:t xml:space="preserve"> בן אדם כלשהו שחי במדינת ישראל נ</w:t>
      </w:r>
      <w:r w:rsidR="00F6146C">
        <w:rPr>
          <w:rFonts w:hint="cs"/>
          <w:rtl/>
          <w:lang w:val="en-GB" w:eastAsia="he-IL"/>
        </w:rPr>
        <w:t xml:space="preserve">סמוך על דואר </w:t>
      </w:r>
      <w:bookmarkStart w:id="818" w:name="_ETM_Q1_4916206"/>
      <w:bookmarkEnd w:id="818"/>
      <w:r w:rsidR="00F6146C">
        <w:rPr>
          <w:rFonts w:hint="cs"/>
          <w:rtl/>
          <w:lang w:val="en-GB" w:eastAsia="he-IL"/>
        </w:rPr>
        <w:t xml:space="preserve">רשום? התשובה היא חד משמעית לא. </w:t>
      </w:r>
      <w:bookmarkStart w:id="819" w:name="_ETM_Q1_4919021"/>
      <w:bookmarkEnd w:id="819"/>
      <w:r w:rsidR="00F6146C">
        <w:rPr>
          <w:rFonts w:hint="cs"/>
          <w:rtl/>
          <w:lang w:val="en-GB" w:eastAsia="he-IL"/>
        </w:rPr>
        <w:t xml:space="preserve">מה שצריך זה לבחון. </w:t>
      </w:r>
      <w:bookmarkStart w:id="820" w:name="_ETM_Q1_4920579"/>
      <w:bookmarkEnd w:id="820"/>
      <w:r w:rsidR="00F6146C">
        <w:rPr>
          <w:rFonts w:hint="cs"/>
          <w:rtl/>
          <w:lang w:val="en-GB" w:eastAsia="he-IL"/>
        </w:rPr>
        <w:t>לעירייה ולמ</w:t>
      </w:r>
      <w:r w:rsidR="005D5BDE">
        <w:rPr>
          <w:rFonts w:hint="cs"/>
          <w:rtl/>
          <w:lang w:val="en-GB" w:eastAsia="he-IL"/>
        </w:rPr>
        <w:t>ועצה יש דרכים לתקשר עם האזרחים</w:t>
      </w:r>
      <w:r w:rsidR="00ED70C2">
        <w:rPr>
          <w:rFonts w:hint="cs"/>
          <w:rtl/>
          <w:lang w:val="en-GB" w:eastAsia="he-IL"/>
        </w:rPr>
        <w:t xml:space="preserve">. </w:t>
      </w:r>
      <w:r w:rsidR="00F6146C">
        <w:rPr>
          <w:rFonts w:hint="cs"/>
          <w:rtl/>
          <w:lang w:val="en-GB" w:eastAsia="he-IL"/>
        </w:rPr>
        <w:t>הן כבר מתקשרות</w:t>
      </w:r>
      <w:r w:rsidR="005D5BDE">
        <w:rPr>
          <w:rFonts w:hint="cs"/>
          <w:rtl/>
          <w:lang w:val="en-GB" w:eastAsia="he-IL"/>
        </w:rPr>
        <w:t>.</w:t>
      </w:r>
      <w:r w:rsidR="00F6146C">
        <w:rPr>
          <w:rFonts w:hint="cs"/>
          <w:rtl/>
          <w:lang w:val="en-GB" w:eastAsia="he-IL"/>
        </w:rPr>
        <w:t xml:space="preserve"> </w:t>
      </w:r>
      <w:bookmarkStart w:id="821" w:name="_ETM_Q1_4928527"/>
      <w:bookmarkEnd w:id="821"/>
      <w:r w:rsidR="0087559B">
        <w:rPr>
          <w:rFonts w:hint="cs"/>
          <w:rtl/>
          <w:lang w:val="en-GB" w:eastAsia="he-IL"/>
        </w:rPr>
        <w:t>האם כשהעירייה</w:t>
      </w:r>
      <w:r w:rsidR="00F6146C">
        <w:rPr>
          <w:rFonts w:hint="cs"/>
          <w:rtl/>
          <w:lang w:val="en-GB" w:eastAsia="he-IL"/>
        </w:rPr>
        <w:t xml:space="preserve"> שולחת דוח ארנונה היא כותבת שיש </w:t>
      </w:r>
      <w:bookmarkStart w:id="822" w:name="_ETM_Q1_4932860"/>
      <w:bookmarkEnd w:id="822"/>
      <w:r w:rsidR="00F6146C">
        <w:rPr>
          <w:rFonts w:hint="cs"/>
          <w:rtl/>
          <w:lang w:val="en-GB" w:eastAsia="he-IL"/>
        </w:rPr>
        <w:t>חובות אחרים? האם כש</w:t>
      </w:r>
      <w:r w:rsidR="005D5BDE">
        <w:rPr>
          <w:rFonts w:hint="cs"/>
          <w:rtl/>
          <w:lang w:val="en-GB" w:eastAsia="he-IL"/>
        </w:rPr>
        <w:t>היא כותבת שיש חובות אחרים</w:t>
      </w:r>
      <w:r w:rsidR="00F6146C">
        <w:rPr>
          <w:rFonts w:hint="cs"/>
          <w:rtl/>
          <w:lang w:val="en-GB" w:eastAsia="he-IL"/>
        </w:rPr>
        <w:t xml:space="preserve"> </w:t>
      </w:r>
      <w:bookmarkStart w:id="823" w:name="_ETM_Q1_4935803"/>
      <w:bookmarkEnd w:id="823"/>
      <w:r w:rsidR="00F6146C">
        <w:rPr>
          <w:rFonts w:hint="cs"/>
          <w:rtl/>
          <w:lang w:val="en-GB" w:eastAsia="he-IL"/>
        </w:rPr>
        <w:t>היא שולחת שיש חוב ארנונה? האם האנשים מקבלים שיח</w:t>
      </w:r>
      <w:r w:rsidR="00DD5C4C">
        <w:rPr>
          <w:rFonts w:hint="cs"/>
          <w:rtl/>
          <w:lang w:val="en-GB" w:eastAsia="he-IL"/>
        </w:rPr>
        <w:t xml:space="preserve">ת </w:t>
      </w:r>
      <w:r w:rsidR="00F6146C">
        <w:rPr>
          <w:rFonts w:hint="cs"/>
          <w:rtl/>
          <w:lang w:val="en-GB" w:eastAsia="he-IL"/>
        </w:rPr>
        <w:t>ט</w:t>
      </w:r>
      <w:r w:rsidR="00DD5C4C">
        <w:rPr>
          <w:rFonts w:hint="cs"/>
          <w:rtl/>
          <w:lang w:val="en-GB" w:eastAsia="he-IL"/>
        </w:rPr>
        <w:t>לפון שאומרת להם: את</w:t>
      </w:r>
      <w:r w:rsidR="00F6146C">
        <w:rPr>
          <w:rFonts w:hint="cs"/>
          <w:rtl/>
          <w:lang w:val="en-GB" w:eastAsia="he-IL"/>
        </w:rPr>
        <w:t>ה</w:t>
      </w:r>
      <w:r w:rsidR="0087559B">
        <w:rPr>
          <w:rFonts w:hint="cs"/>
          <w:rtl/>
          <w:lang w:val="en-GB" w:eastAsia="he-IL"/>
        </w:rPr>
        <w:t xml:space="preserve"> </w:t>
      </w:r>
      <w:r w:rsidR="00F6146C">
        <w:rPr>
          <w:rFonts w:hint="cs"/>
          <w:rtl/>
          <w:lang w:val="en-GB" w:eastAsia="he-IL"/>
        </w:rPr>
        <w:t xml:space="preserve">או את חייבים כסף? האם מקבלים </w:t>
      </w:r>
      <w:bookmarkStart w:id="824" w:name="_ETM_Q1_4943104"/>
      <w:bookmarkEnd w:id="824"/>
      <w:r w:rsidR="00F6146C">
        <w:rPr>
          <w:rFonts w:hint="cs"/>
          <w:lang w:val="en-GB" w:eastAsia="he-IL"/>
        </w:rPr>
        <w:t>SMS</w:t>
      </w:r>
      <w:r w:rsidR="005D5BDE">
        <w:rPr>
          <w:rFonts w:hint="cs"/>
          <w:rtl/>
          <w:lang w:val="en-GB" w:eastAsia="he-IL"/>
        </w:rPr>
        <w:t xml:space="preserve">, </w:t>
      </w:r>
      <w:proofErr w:type="spellStart"/>
      <w:r w:rsidR="005D5BDE">
        <w:rPr>
          <w:rFonts w:hint="cs"/>
          <w:rtl/>
          <w:lang w:val="en-GB" w:eastAsia="he-IL"/>
        </w:rPr>
        <w:t>ווטסאפ</w:t>
      </w:r>
      <w:proofErr w:type="spellEnd"/>
      <w:r w:rsidR="005D5BDE">
        <w:rPr>
          <w:rFonts w:hint="cs"/>
          <w:rtl/>
          <w:lang w:val="en-GB" w:eastAsia="he-IL"/>
        </w:rPr>
        <w:t>, אימייל?</w:t>
      </w:r>
      <w:r w:rsidR="00F6146C">
        <w:rPr>
          <w:rFonts w:hint="cs"/>
          <w:rtl/>
          <w:lang w:val="en-GB" w:eastAsia="he-IL"/>
        </w:rPr>
        <w:t xml:space="preserve"> אני חושב </w:t>
      </w:r>
      <w:r w:rsidR="00DD5C4C">
        <w:rPr>
          <w:rFonts w:hint="cs"/>
          <w:rtl/>
          <w:lang w:val="en-GB" w:eastAsia="he-IL"/>
        </w:rPr>
        <w:t>שהכל</w:t>
      </w:r>
      <w:r w:rsidR="00F6146C">
        <w:rPr>
          <w:rFonts w:hint="cs"/>
          <w:rtl/>
          <w:lang w:val="en-GB" w:eastAsia="he-IL"/>
        </w:rPr>
        <w:t xml:space="preserve">ים האלה יעילים הרבה יותר מדואר </w:t>
      </w:r>
      <w:r w:rsidR="00DD5C4C">
        <w:rPr>
          <w:rFonts w:hint="cs"/>
          <w:rtl/>
          <w:lang w:val="en-GB" w:eastAsia="he-IL"/>
        </w:rPr>
        <w:t>ר</w:t>
      </w:r>
      <w:r w:rsidR="00F6146C">
        <w:rPr>
          <w:rFonts w:hint="cs"/>
          <w:rtl/>
          <w:lang w:val="en-GB" w:eastAsia="he-IL"/>
        </w:rPr>
        <w:t xml:space="preserve">שום שאין לו שום יעילות במדינת ישראל </w:t>
      </w:r>
      <w:bookmarkStart w:id="825" w:name="_ETM_Q1_4953413"/>
      <w:bookmarkEnd w:id="825"/>
      <w:r w:rsidR="00F6146C">
        <w:rPr>
          <w:rFonts w:hint="cs"/>
          <w:rtl/>
          <w:lang w:val="en-GB" w:eastAsia="he-IL"/>
        </w:rPr>
        <w:t>ו</w:t>
      </w:r>
      <w:r w:rsidR="0087559B">
        <w:rPr>
          <w:rFonts w:hint="cs"/>
          <w:rtl/>
          <w:lang w:val="en-GB" w:eastAsia="he-IL"/>
        </w:rPr>
        <w:t xml:space="preserve">הוא </w:t>
      </w:r>
      <w:r w:rsidR="00F6146C">
        <w:rPr>
          <w:rFonts w:hint="cs"/>
          <w:rtl/>
          <w:lang w:val="en-GB" w:eastAsia="he-IL"/>
        </w:rPr>
        <w:t xml:space="preserve">צריך להימחק </w:t>
      </w:r>
      <w:r w:rsidR="0087559B">
        <w:rPr>
          <w:rFonts w:hint="cs"/>
          <w:rtl/>
          <w:lang w:val="en-GB" w:eastAsia="he-IL"/>
        </w:rPr>
        <w:t>מהחוק הזה.</w:t>
      </w:r>
      <w:r w:rsidR="00DD5C4C">
        <w:rPr>
          <w:rFonts w:hint="cs"/>
          <w:rtl/>
          <w:lang w:val="en-GB" w:eastAsia="he-IL"/>
        </w:rPr>
        <w:t xml:space="preserve"> </w:t>
      </w:r>
      <w:r w:rsidR="0087559B">
        <w:rPr>
          <w:rFonts w:hint="cs"/>
          <w:rtl/>
          <w:lang w:val="en-GB" w:eastAsia="he-IL"/>
        </w:rPr>
        <w:t>אנחנו צריכים למצוא כלים חלופיים.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F6146C" w:rsidRDefault="00F6146C" w:rsidP="00F6146C">
      <w:pPr>
        <w:pStyle w:val="af6"/>
        <w:keepNext/>
        <w:rPr>
          <w:rtl/>
          <w:lang w:val="en-GB"/>
        </w:rPr>
      </w:pPr>
      <w:bookmarkStart w:id="826" w:name="_ETM_Q1_4959362"/>
      <w:bookmarkStart w:id="827" w:name="_ETM_Q1_4959475"/>
      <w:bookmarkStart w:id="828" w:name="_ETM_Q1_4960628"/>
      <w:bookmarkStart w:id="829" w:name="ET_yor_5854_197"/>
      <w:bookmarkEnd w:id="826"/>
      <w:bookmarkEnd w:id="827"/>
      <w:bookmarkEnd w:id="828"/>
      <w:r w:rsidRPr="00F614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614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9"/>
    </w:p>
    <w:p w:rsidR="00F6146C" w:rsidRPr="00F6146C" w:rsidRDefault="00F6146C" w:rsidP="00F6146C">
      <w:pPr>
        <w:rPr>
          <w:rtl/>
          <w:lang w:val="en-GB" w:eastAsia="he-IL"/>
        </w:rPr>
      </w:pPr>
      <w:bookmarkStart w:id="830" w:name="_ETM_Q1_4961453"/>
      <w:bookmarkStart w:id="831" w:name="_ETM_Q1_4961408"/>
      <w:bookmarkEnd w:id="830"/>
      <w:bookmarkEnd w:id="831"/>
    </w:p>
    <w:p w:rsidR="00DD5C4C" w:rsidRDefault="00DD5C4C" w:rsidP="00F614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 מה</w:t>
      </w:r>
      <w:r w:rsidR="00F6146C">
        <w:rPr>
          <w:rFonts w:hint="cs"/>
          <w:rtl/>
          <w:lang w:val="en-GB" w:eastAsia="he-IL"/>
        </w:rPr>
        <w:t>?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5D5BDE" w:rsidRDefault="005D5BDE" w:rsidP="005D5BDE">
      <w:pPr>
        <w:pStyle w:val="a4"/>
        <w:keepNext/>
        <w:rPr>
          <w:rtl/>
          <w:lang w:val="en-GB"/>
        </w:rPr>
      </w:pPr>
      <w:bookmarkStart w:id="832" w:name="_ETM_Q1_4959476"/>
      <w:bookmarkStart w:id="833" w:name="ET_speaker_5694_198"/>
      <w:bookmarkEnd w:id="832"/>
      <w:r w:rsidRPr="005D5BD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D5B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5D5BDE" w:rsidRDefault="005D5BDE" w:rsidP="005D5BDE">
      <w:pPr>
        <w:pStyle w:val="KeepWithNext"/>
        <w:rPr>
          <w:rtl/>
          <w:lang w:val="en-GB" w:eastAsia="he-IL"/>
        </w:rPr>
      </w:pPr>
    </w:p>
    <w:p w:rsidR="00DD5C4C" w:rsidRDefault="0087559B" w:rsidP="005D5BDE">
      <w:pPr>
        <w:rPr>
          <w:rtl/>
          <w:lang w:val="en-GB" w:eastAsia="he-IL"/>
        </w:rPr>
      </w:pPr>
      <w:bookmarkStart w:id="834" w:name="_ETM_Q1_4959978"/>
      <w:bookmarkStart w:id="835" w:name="_ETM_Q1_4960014"/>
      <w:bookmarkEnd w:id="834"/>
      <w:bookmarkEnd w:id="835"/>
      <w:r>
        <w:rPr>
          <w:rFonts w:hint="cs"/>
          <w:rtl/>
          <w:lang w:val="en-GB" w:eastAsia="he-IL"/>
        </w:rPr>
        <w:t>שיחת</w:t>
      </w:r>
      <w:r w:rsidR="00DD5C4C">
        <w:rPr>
          <w:rFonts w:hint="cs"/>
          <w:rtl/>
          <w:lang w:val="en-GB" w:eastAsia="he-IL"/>
        </w:rPr>
        <w:t xml:space="preserve"> טלפון</w:t>
      </w:r>
      <w:r w:rsidR="005D5BDE">
        <w:rPr>
          <w:rFonts w:hint="cs"/>
          <w:rtl/>
          <w:lang w:val="en-GB" w:eastAsia="he-IL"/>
        </w:rPr>
        <w:t>.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5D5BDE" w:rsidRDefault="005D5BDE" w:rsidP="005D5BDE">
      <w:pPr>
        <w:pStyle w:val="af6"/>
        <w:keepNext/>
        <w:rPr>
          <w:rtl/>
          <w:lang w:val="en-GB"/>
        </w:rPr>
      </w:pPr>
      <w:bookmarkStart w:id="836" w:name="ET_yor_5854_199"/>
      <w:r w:rsidRPr="005D5B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D5B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6"/>
    </w:p>
    <w:p w:rsidR="005D5BDE" w:rsidRDefault="005D5BDE" w:rsidP="005D5BDE">
      <w:pPr>
        <w:pStyle w:val="KeepWithNext"/>
        <w:rPr>
          <w:rtl/>
          <w:lang w:val="en-GB" w:eastAsia="he-IL"/>
        </w:rPr>
      </w:pPr>
    </w:p>
    <w:p w:rsidR="00DD5C4C" w:rsidRDefault="00DD5C4C" w:rsidP="005D5B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שתיחשב הודעה אישית</w:t>
      </w:r>
      <w:r w:rsidR="005D5BDE">
        <w:rPr>
          <w:rFonts w:hint="cs"/>
          <w:rtl/>
          <w:lang w:val="en-GB" w:eastAsia="he-IL"/>
        </w:rPr>
        <w:t>?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5D5BDE" w:rsidRDefault="005D5BDE" w:rsidP="005D5BDE">
      <w:pPr>
        <w:pStyle w:val="a4"/>
        <w:keepNext/>
        <w:rPr>
          <w:rtl/>
          <w:lang w:val="en-GB"/>
        </w:rPr>
      </w:pPr>
      <w:bookmarkStart w:id="837" w:name="_ETM_Q1_4964219"/>
      <w:bookmarkStart w:id="838" w:name="ET_speaker_5694_200"/>
      <w:bookmarkEnd w:id="837"/>
      <w:r w:rsidRPr="005D5BD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D5B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5D5BDE" w:rsidRDefault="005D5BDE" w:rsidP="005D5BDE">
      <w:pPr>
        <w:pStyle w:val="KeepWithNext"/>
        <w:rPr>
          <w:rtl/>
          <w:lang w:val="en-GB" w:eastAsia="he-IL"/>
        </w:rPr>
      </w:pPr>
    </w:p>
    <w:p w:rsidR="00DD5C4C" w:rsidRDefault="00ED70C2" w:rsidP="00ED70C2">
      <w:pPr>
        <w:rPr>
          <w:rtl/>
          <w:lang w:val="en-GB" w:eastAsia="he-IL"/>
        </w:rPr>
      </w:pPr>
      <w:bookmarkStart w:id="839" w:name="_ETM_Q1_4964692"/>
      <w:bookmarkStart w:id="840" w:name="_ETM_Q1_4964739"/>
      <w:bookmarkEnd w:id="839"/>
      <w:bookmarkEnd w:id="840"/>
      <w:r>
        <w:rPr>
          <w:rFonts w:hint="cs"/>
          <w:rtl/>
          <w:lang w:val="en-GB" w:eastAsia="he-IL"/>
        </w:rPr>
        <w:t>כן, אם דיברת עם הבן אדם.</w:t>
      </w:r>
      <w:r w:rsidR="0087559B">
        <w:rPr>
          <w:rFonts w:hint="cs"/>
          <w:rtl/>
          <w:lang w:val="en-GB" w:eastAsia="he-IL"/>
        </w:rPr>
        <w:t xml:space="preserve"> </w:t>
      </w:r>
      <w:bookmarkStart w:id="841" w:name="_ETM_Q1_4970910"/>
      <w:bookmarkEnd w:id="841"/>
      <w:r>
        <w:rPr>
          <w:rFonts w:hint="cs"/>
          <w:rtl/>
          <w:lang w:val="en-GB" w:eastAsia="he-IL"/>
        </w:rPr>
        <w:t>גם</w:t>
      </w:r>
      <w:r w:rsidR="0087559B">
        <w:rPr>
          <w:rFonts w:hint="cs"/>
          <w:rtl/>
          <w:lang w:val="en-GB" w:eastAsia="he-IL"/>
        </w:rPr>
        <w:t xml:space="preserve"> </w:t>
      </w:r>
      <w:r w:rsidR="005D5BDE">
        <w:rPr>
          <w:rFonts w:hint="cs"/>
          <w:lang w:val="en-GB" w:eastAsia="he-IL"/>
        </w:rPr>
        <w:t>SMS</w:t>
      </w:r>
      <w:r w:rsidR="005D5BDE">
        <w:rPr>
          <w:rFonts w:hint="cs"/>
          <w:rtl/>
          <w:lang w:val="en-GB" w:eastAsia="he-IL"/>
        </w:rPr>
        <w:t xml:space="preserve">, </w:t>
      </w:r>
      <w:proofErr w:type="spellStart"/>
      <w:r w:rsidR="005D5BDE">
        <w:rPr>
          <w:rFonts w:hint="cs"/>
          <w:rtl/>
          <w:lang w:val="en-GB" w:eastAsia="he-IL"/>
        </w:rPr>
        <w:t>ווטסאפ</w:t>
      </w:r>
      <w:proofErr w:type="spellEnd"/>
      <w:r w:rsidR="005D5BDE">
        <w:rPr>
          <w:rFonts w:hint="cs"/>
          <w:rtl/>
          <w:lang w:val="en-GB" w:eastAsia="he-IL"/>
        </w:rPr>
        <w:t xml:space="preserve">, אימייל. 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5D5BDE" w:rsidRDefault="005D5BDE" w:rsidP="005D5BDE">
      <w:pPr>
        <w:pStyle w:val="af6"/>
        <w:keepNext/>
        <w:rPr>
          <w:rtl/>
          <w:lang w:val="en-GB"/>
        </w:rPr>
      </w:pPr>
      <w:bookmarkStart w:id="842" w:name="ET_yor_5854_201"/>
      <w:r w:rsidRPr="005D5B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D5B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2"/>
    </w:p>
    <w:p w:rsidR="005D5BDE" w:rsidRDefault="005D5BDE" w:rsidP="005D5BDE">
      <w:pPr>
        <w:pStyle w:val="KeepWithNext"/>
        <w:rPr>
          <w:rtl/>
          <w:lang w:val="en-GB" w:eastAsia="he-IL"/>
        </w:rPr>
      </w:pPr>
    </w:p>
    <w:p w:rsidR="00DD5C4C" w:rsidRDefault="005D5BDE" w:rsidP="0087559B">
      <w:pPr>
        <w:rPr>
          <w:rtl/>
          <w:lang w:val="en-GB" w:eastAsia="he-IL"/>
        </w:rPr>
      </w:pP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מבלי שהסכמת </w:t>
      </w:r>
      <w:bookmarkStart w:id="843" w:name="_ETM_Q1_4981293"/>
      <w:bookmarkEnd w:id="843"/>
      <w:r>
        <w:rPr>
          <w:rFonts w:hint="cs"/>
          <w:rtl/>
          <w:lang w:val="en-GB" w:eastAsia="he-IL"/>
        </w:rPr>
        <w:t xml:space="preserve">ייחשב? </w:t>
      </w:r>
      <w:r w:rsidR="00DD5C4C">
        <w:rPr>
          <w:rFonts w:hint="cs"/>
          <w:rtl/>
          <w:lang w:val="en-GB" w:eastAsia="he-IL"/>
        </w:rPr>
        <w:t>אתה אומר דברים</w:t>
      </w:r>
      <w:r>
        <w:rPr>
          <w:rFonts w:hint="cs"/>
          <w:rtl/>
          <w:lang w:val="en-GB" w:eastAsia="he-IL"/>
        </w:rPr>
        <w:t xml:space="preserve"> משפטיים.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5D5BDE" w:rsidRDefault="005D5BDE" w:rsidP="0081492A">
      <w:pPr>
        <w:ind w:firstLine="0"/>
        <w:rPr>
          <w:rtl/>
          <w:lang w:val="en-GB" w:eastAsia="he-IL"/>
        </w:rPr>
      </w:pPr>
    </w:p>
    <w:p w:rsidR="005D5BDE" w:rsidRDefault="005D5BDE" w:rsidP="005D5BDE">
      <w:pPr>
        <w:pStyle w:val="a4"/>
        <w:keepNext/>
        <w:rPr>
          <w:rtl/>
          <w:lang w:val="en-GB"/>
        </w:rPr>
      </w:pPr>
      <w:bookmarkStart w:id="844" w:name="ET_speaker_5694_202"/>
      <w:r w:rsidRPr="005D5BD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D5B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5D5BDE" w:rsidRDefault="005D5BDE" w:rsidP="005D5BDE">
      <w:pPr>
        <w:pStyle w:val="KeepWithNext"/>
        <w:rPr>
          <w:rtl/>
          <w:lang w:val="en-GB" w:eastAsia="he-IL"/>
        </w:rPr>
      </w:pPr>
    </w:p>
    <w:p w:rsidR="00DD5C4C" w:rsidRDefault="00DD5C4C" w:rsidP="000B5F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5D5BD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5D5BDE">
        <w:rPr>
          <w:rFonts w:hint="cs"/>
          <w:rtl/>
          <w:lang w:val="en-GB" w:eastAsia="he-IL"/>
        </w:rPr>
        <w:t>כשיו קובעים את הדברים המשפטיים. אני יודע דבר אחד</w:t>
      </w:r>
      <w:r w:rsidR="000B5FA4">
        <w:rPr>
          <w:rFonts w:hint="cs"/>
          <w:rtl/>
          <w:lang w:val="en-GB" w:eastAsia="he-IL"/>
        </w:rPr>
        <w:t>, וזה ש</w:t>
      </w:r>
      <w:r w:rsidR="005D5BD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דואר הרש</w:t>
      </w:r>
      <w:r w:rsidR="005D5BDE">
        <w:rPr>
          <w:rFonts w:hint="cs"/>
          <w:rtl/>
          <w:lang w:val="en-GB" w:eastAsia="he-IL"/>
        </w:rPr>
        <w:t xml:space="preserve">ום צריך לרדת מסדר היום. </w:t>
      </w:r>
      <w:r w:rsidR="000B5FA4">
        <w:rPr>
          <w:rFonts w:hint="cs"/>
          <w:rtl/>
          <w:lang w:val="en-GB" w:eastAsia="he-IL"/>
        </w:rPr>
        <w:t>ת</w:t>
      </w:r>
      <w:r w:rsidR="005D5BDE">
        <w:rPr>
          <w:rFonts w:hint="cs"/>
          <w:rtl/>
          <w:lang w:val="en-GB" w:eastAsia="he-IL"/>
        </w:rPr>
        <w:t xml:space="preserve">שלחו יונה, יש יותר סיכוי שהיא תגיע מהדואר הרשום, </w:t>
      </w:r>
      <w:bookmarkStart w:id="845" w:name="_ETM_Q1_5000285"/>
      <w:bookmarkEnd w:id="845"/>
      <w:r w:rsidR="000B5FA4">
        <w:rPr>
          <w:rFonts w:hint="cs"/>
          <w:rtl/>
          <w:lang w:val="en-GB" w:eastAsia="he-IL"/>
        </w:rPr>
        <w:t>או ת</w:t>
      </w:r>
      <w:r w:rsidR="005D5BDE">
        <w:rPr>
          <w:rFonts w:hint="cs"/>
          <w:rtl/>
          <w:lang w:val="en-GB" w:eastAsia="he-IL"/>
        </w:rPr>
        <w:t xml:space="preserve">שלחו שליח או שליחה. הדואר הרשום, אני מצטער, הוא </w:t>
      </w:r>
      <w:r>
        <w:rPr>
          <w:rFonts w:hint="cs"/>
          <w:rtl/>
          <w:lang w:val="en-GB" w:eastAsia="he-IL"/>
        </w:rPr>
        <w:t>לא אמי</w:t>
      </w:r>
      <w:r w:rsidR="005D5BDE">
        <w:rPr>
          <w:rFonts w:hint="cs"/>
          <w:rtl/>
          <w:lang w:val="en-GB" w:eastAsia="he-IL"/>
        </w:rPr>
        <w:t>ן. מה, אתם לא מקבלים תלונות כאלו?</w:t>
      </w:r>
      <w:bookmarkStart w:id="846" w:name="_ETM_Q1_5003936"/>
      <w:bookmarkEnd w:id="846"/>
      <w:r w:rsidR="005D5BD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</w:t>
      </w:r>
      <w:r w:rsidR="005D5BDE">
        <w:rPr>
          <w:rFonts w:hint="cs"/>
          <w:rtl/>
          <w:lang w:val="en-GB" w:eastAsia="he-IL"/>
        </w:rPr>
        <w:t xml:space="preserve">נתתי דוגמאות </w:t>
      </w:r>
      <w:r w:rsidR="000B5FA4">
        <w:rPr>
          <w:rFonts w:hint="cs"/>
          <w:rtl/>
          <w:lang w:val="en-GB" w:eastAsia="he-IL"/>
        </w:rPr>
        <w:t>ממני</w:t>
      </w:r>
      <w:r w:rsidR="005D5BDE">
        <w:rPr>
          <w:rFonts w:hint="cs"/>
          <w:rtl/>
          <w:lang w:val="en-GB" w:eastAsia="he-IL"/>
        </w:rPr>
        <w:t xml:space="preserve"> אישית, אבל אני יכול לתת </w:t>
      </w:r>
      <w:bookmarkStart w:id="847" w:name="_ETM_Q1_5008818"/>
      <w:bookmarkEnd w:id="847"/>
      <w:r w:rsidR="005D5BDE">
        <w:rPr>
          <w:rFonts w:hint="cs"/>
          <w:rtl/>
          <w:lang w:val="en-GB" w:eastAsia="he-IL"/>
        </w:rPr>
        <w:t xml:space="preserve">דוגמאות אחרות שאני מקבל. </w:t>
      </w:r>
      <w:r>
        <w:rPr>
          <w:rFonts w:hint="cs"/>
          <w:rtl/>
          <w:lang w:val="en-GB" w:eastAsia="he-IL"/>
        </w:rPr>
        <w:t>ל</w:t>
      </w:r>
      <w:r w:rsidR="005D5BDE">
        <w:rPr>
          <w:rFonts w:hint="cs"/>
          <w:rtl/>
          <w:lang w:val="en-GB" w:eastAsia="he-IL"/>
        </w:rPr>
        <w:t>השאיר את הדואר הרשום בחוק</w:t>
      </w:r>
      <w:r w:rsidR="000B5FA4">
        <w:rPr>
          <w:rFonts w:hint="cs"/>
          <w:rtl/>
          <w:lang w:val="en-GB" w:eastAsia="he-IL"/>
        </w:rPr>
        <w:t xml:space="preserve"> זה פשוט עצימת עיניים אל מול המציאות </w:t>
      </w:r>
      <w:bookmarkStart w:id="848" w:name="_ETM_Q1_5016663"/>
      <w:bookmarkEnd w:id="848"/>
      <w:r w:rsidR="000B5FA4">
        <w:rPr>
          <w:rFonts w:hint="cs"/>
          <w:rtl/>
          <w:lang w:val="en-GB" w:eastAsia="he-IL"/>
        </w:rPr>
        <w:t xml:space="preserve">במדינת ישראל. </w:t>
      </w:r>
      <w:r>
        <w:rPr>
          <w:rFonts w:hint="cs"/>
          <w:rtl/>
          <w:lang w:val="en-GB" w:eastAsia="he-IL"/>
        </w:rPr>
        <w:t xml:space="preserve"> 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0B5FA4" w:rsidRDefault="000B5FA4" w:rsidP="000B5FA4">
      <w:pPr>
        <w:pStyle w:val="a4"/>
        <w:keepNext/>
        <w:rPr>
          <w:rtl/>
          <w:lang w:val="en-GB"/>
        </w:rPr>
      </w:pPr>
      <w:bookmarkStart w:id="849" w:name="_ETM_Q1_5020782"/>
      <w:bookmarkStart w:id="850" w:name="ET_speaker_5768_203"/>
      <w:bookmarkEnd w:id="849"/>
      <w:r w:rsidRPr="000B5F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0B5F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0"/>
    </w:p>
    <w:p w:rsidR="000B5FA4" w:rsidRDefault="000B5FA4" w:rsidP="000B5FA4">
      <w:pPr>
        <w:pStyle w:val="KeepWithNext"/>
        <w:rPr>
          <w:rtl/>
          <w:lang w:val="en-GB" w:eastAsia="he-IL"/>
        </w:rPr>
      </w:pPr>
    </w:p>
    <w:p w:rsidR="00DD5C4C" w:rsidRDefault="000B5FA4" w:rsidP="0087559B">
      <w:pPr>
        <w:rPr>
          <w:rtl/>
          <w:lang w:val="en-GB" w:eastAsia="he-IL"/>
        </w:rPr>
      </w:pPr>
      <w:bookmarkStart w:id="851" w:name="_ETM_Q1_5021324"/>
      <w:bookmarkStart w:id="852" w:name="_ETM_Q1_5021362"/>
      <w:bookmarkEnd w:id="851"/>
      <w:bookmarkEnd w:id="852"/>
      <w:r>
        <w:rPr>
          <w:rFonts w:hint="cs"/>
          <w:rtl/>
          <w:lang w:val="en-GB" w:eastAsia="he-IL"/>
        </w:rPr>
        <w:t xml:space="preserve">יש לי טענות גדולות בנוגע לדואר רשום, </w:t>
      </w:r>
      <w:r w:rsidR="0087559B">
        <w:rPr>
          <w:rFonts w:hint="cs"/>
          <w:rtl/>
          <w:lang w:val="en-GB" w:eastAsia="he-IL"/>
        </w:rPr>
        <w:t xml:space="preserve">טענות </w:t>
      </w:r>
      <w:r>
        <w:rPr>
          <w:rFonts w:hint="cs"/>
          <w:rtl/>
          <w:lang w:val="en-GB" w:eastAsia="he-IL"/>
        </w:rPr>
        <w:t>על כך ש</w:t>
      </w:r>
      <w:r w:rsidR="0087559B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מעולם לא </w:t>
      </w:r>
      <w:r w:rsidR="0087559B">
        <w:rPr>
          <w:rFonts w:hint="cs"/>
          <w:rtl/>
          <w:lang w:val="en-GB" w:eastAsia="he-IL"/>
        </w:rPr>
        <w:t>הגיע אלי</w:t>
      </w:r>
      <w:r>
        <w:rPr>
          <w:rFonts w:hint="cs"/>
          <w:rtl/>
          <w:lang w:val="en-GB" w:eastAsia="he-IL"/>
        </w:rPr>
        <w:t xml:space="preserve">. רק </w:t>
      </w:r>
      <w:bookmarkStart w:id="853" w:name="_ETM_Q1_5031587"/>
      <w:bookmarkEnd w:id="853"/>
      <w:r>
        <w:rPr>
          <w:rFonts w:hint="cs"/>
          <w:rtl/>
          <w:lang w:val="en-GB" w:eastAsia="he-IL"/>
        </w:rPr>
        <w:t xml:space="preserve">לאחרונה קיבלתי הוראת ביצוע על הדלת שלי </w:t>
      </w:r>
      <w:r w:rsidR="00DD5C4C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משהו שמעולם לא </w:t>
      </w:r>
      <w:bookmarkStart w:id="854" w:name="_ETM_Q1_5034271"/>
      <w:bookmarkEnd w:id="854"/>
      <w:r>
        <w:rPr>
          <w:rFonts w:hint="cs"/>
          <w:rtl/>
          <w:lang w:val="en-GB" w:eastAsia="he-IL"/>
        </w:rPr>
        <w:t xml:space="preserve">קיבלתי בדואר רגיל, בדואר רשום או בכל דרך שהיא.  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81492A">
      <w:pPr>
        <w:ind w:firstLine="0"/>
        <w:rPr>
          <w:rtl/>
          <w:lang w:val="en-GB" w:eastAsia="he-IL"/>
        </w:rPr>
      </w:pPr>
    </w:p>
    <w:p w:rsidR="000B5FA4" w:rsidRDefault="000B5FA4" w:rsidP="000B5FA4">
      <w:pPr>
        <w:pStyle w:val="af6"/>
        <w:keepNext/>
        <w:rPr>
          <w:rtl/>
          <w:lang w:val="en-GB"/>
        </w:rPr>
      </w:pPr>
      <w:bookmarkStart w:id="855" w:name="ET_yor_5854_204"/>
      <w:r w:rsidRPr="000B5F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B5F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5"/>
    </w:p>
    <w:p w:rsidR="000B5FA4" w:rsidRDefault="000B5FA4" w:rsidP="000B5FA4">
      <w:pPr>
        <w:pStyle w:val="KeepWithNext"/>
        <w:rPr>
          <w:rtl/>
          <w:lang w:val="en-GB" w:eastAsia="he-IL"/>
        </w:rPr>
      </w:pPr>
    </w:p>
    <w:p w:rsidR="000B5FA4" w:rsidRDefault="000B5FA4" w:rsidP="000B5F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הוראת ביצוע על מה?</w:t>
      </w:r>
    </w:p>
    <w:p w:rsidR="000B5FA4" w:rsidRDefault="000B5FA4" w:rsidP="000B5FA4">
      <w:pPr>
        <w:ind w:firstLine="0"/>
        <w:rPr>
          <w:rtl/>
          <w:lang w:val="en-GB" w:eastAsia="he-IL"/>
        </w:rPr>
      </w:pPr>
      <w:bookmarkStart w:id="856" w:name="_ETM_Q1_5036877"/>
      <w:bookmarkStart w:id="857" w:name="_ETM_Q1_5036969"/>
      <w:bookmarkStart w:id="858" w:name="_ETM_Q1_5037260"/>
      <w:bookmarkEnd w:id="856"/>
      <w:bookmarkEnd w:id="857"/>
      <w:bookmarkEnd w:id="858"/>
    </w:p>
    <w:p w:rsidR="000B5FA4" w:rsidRDefault="000B5FA4" w:rsidP="000B5FA4">
      <w:pPr>
        <w:pStyle w:val="a4"/>
        <w:keepNext/>
        <w:rPr>
          <w:rtl/>
          <w:lang w:val="en-GB"/>
        </w:rPr>
      </w:pPr>
      <w:bookmarkStart w:id="859" w:name="_ETM_Q1_5037348"/>
      <w:bookmarkStart w:id="860" w:name="_ETM_Q1_5038394"/>
      <w:bookmarkStart w:id="861" w:name="ET_speaker_5768_205"/>
      <w:bookmarkEnd w:id="859"/>
      <w:bookmarkEnd w:id="860"/>
      <w:r w:rsidRPr="000B5F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0B5F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0B5FA4" w:rsidRDefault="000B5FA4" w:rsidP="000B5FA4">
      <w:pPr>
        <w:pStyle w:val="KeepWithNext"/>
        <w:rPr>
          <w:rtl/>
          <w:lang w:val="en-GB" w:eastAsia="he-IL"/>
        </w:rPr>
      </w:pPr>
    </w:p>
    <w:p w:rsidR="00DD5C4C" w:rsidRDefault="000B5FA4" w:rsidP="008B0E4B">
      <w:pPr>
        <w:rPr>
          <w:rtl/>
          <w:lang w:val="en-GB" w:eastAsia="he-IL"/>
        </w:rPr>
      </w:pPr>
      <w:bookmarkStart w:id="862" w:name="_ETM_Q1_5038952"/>
      <w:bookmarkStart w:id="863" w:name="_ETM_Q1_5038995"/>
      <w:bookmarkEnd w:id="862"/>
      <w:bookmarkEnd w:id="863"/>
      <w:r>
        <w:rPr>
          <w:rFonts w:hint="cs"/>
          <w:rtl/>
          <w:lang w:val="en-GB" w:eastAsia="he-IL"/>
        </w:rPr>
        <w:t xml:space="preserve">עיקול על משהו שמעולם לא </w:t>
      </w:r>
      <w:bookmarkStart w:id="864" w:name="_ETM_Q1_5042738"/>
      <w:bookmarkEnd w:id="864"/>
      <w:r>
        <w:rPr>
          <w:rFonts w:hint="cs"/>
          <w:rtl/>
          <w:lang w:val="en-GB" w:eastAsia="he-IL"/>
        </w:rPr>
        <w:t xml:space="preserve">קיבלתי התראה עליו, </w:t>
      </w:r>
      <w:r w:rsidR="001B5C56">
        <w:rPr>
          <w:rFonts w:hint="cs"/>
          <w:rtl/>
          <w:lang w:val="en-GB" w:eastAsia="he-IL"/>
        </w:rPr>
        <w:t xml:space="preserve">לכן </w:t>
      </w:r>
      <w:r w:rsidR="00DD5C4C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</w:t>
      </w:r>
      <w:r w:rsidR="00DD5C4C">
        <w:rPr>
          <w:rFonts w:hint="cs"/>
          <w:rtl/>
          <w:lang w:val="en-GB" w:eastAsia="he-IL"/>
        </w:rPr>
        <w:t xml:space="preserve"> </w:t>
      </w:r>
      <w:r w:rsidR="008B0E4B">
        <w:rPr>
          <w:rFonts w:hint="cs"/>
          <w:rtl/>
          <w:lang w:val="en-GB" w:eastAsia="he-IL"/>
        </w:rPr>
        <w:t xml:space="preserve">בטח </w:t>
      </w:r>
      <w:r w:rsidR="00DD5C4C">
        <w:rPr>
          <w:rFonts w:hint="cs"/>
          <w:rtl/>
          <w:lang w:val="en-GB" w:eastAsia="he-IL"/>
        </w:rPr>
        <w:t xml:space="preserve">לא יכולה לתמוך בזה. </w:t>
      </w:r>
    </w:p>
    <w:p w:rsidR="00DD5C4C" w:rsidRDefault="00DD5C4C" w:rsidP="00DD5C4C">
      <w:pPr>
        <w:rPr>
          <w:rtl/>
          <w:lang w:val="en-GB" w:eastAsia="he-IL"/>
        </w:rPr>
      </w:pPr>
    </w:p>
    <w:p w:rsidR="000B5FA4" w:rsidRDefault="000B5FA4" w:rsidP="000B5FA4">
      <w:pPr>
        <w:pStyle w:val="af6"/>
        <w:keepNext/>
        <w:rPr>
          <w:rtl/>
          <w:lang w:val="en-GB"/>
        </w:rPr>
      </w:pPr>
      <w:bookmarkStart w:id="865" w:name="_ETM_Q1_5064954"/>
      <w:bookmarkStart w:id="866" w:name="ET_yor_5854_206"/>
      <w:bookmarkEnd w:id="865"/>
      <w:r w:rsidRPr="000B5F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B5F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6"/>
    </w:p>
    <w:p w:rsidR="000B5FA4" w:rsidRDefault="000B5FA4" w:rsidP="000B5FA4">
      <w:pPr>
        <w:pStyle w:val="KeepWithNext"/>
        <w:rPr>
          <w:rtl/>
          <w:lang w:val="en-GB" w:eastAsia="he-IL"/>
        </w:rPr>
      </w:pPr>
    </w:p>
    <w:p w:rsidR="00DD5C4C" w:rsidRDefault="00DD5C4C" w:rsidP="00DD5C4C">
      <w:pPr>
        <w:rPr>
          <w:rtl/>
          <w:lang w:val="en-GB" w:eastAsia="he-IL"/>
        </w:rPr>
      </w:pPr>
      <w:bookmarkStart w:id="867" w:name="_ETM_Q1_5065700"/>
      <w:bookmarkStart w:id="868" w:name="_ETM_Q1_5065733"/>
      <w:bookmarkEnd w:id="867"/>
      <w:bookmarkEnd w:id="868"/>
      <w:r>
        <w:rPr>
          <w:rFonts w:hint="cs"/>
          <w:rtl/>
          <w:lang w:val="en-GB" w:eastAsia="he-IL"/>
        </w:rPr>
        <w:t>מה את מציעה</w:t>
      </w:r>
      <w:r w:rsidR="000B5FA4">
        <w:rPr>
          <w:rFonts w:hint="cs"/>
          <w:rtl/>
          <w:lang w:val="en-GB" w:eastAsia="he-IL"/>
        </w:rPr>
        <w:t>?</w:t>
      </w:r>
    </w:p>
    <w:p w:rsidR="00DD5C4C" w:rsidRDefault="00DD5C4C" w:rsidP="00DD5C4C">
      <w:pPr>
        <w:rPr>
          <w:rtl/>
          <w:lang w:val="en-GB" w:eastAsia="he-IL"/>
        </w:rPr>
      </w:pPr>
    </w:p>
    <w:p w:rsidR="00DD5C4C" w:rsidRDefault="00DD5C4C" w:rsidP="00DD5C4C">
      <w:pPr>
        <w:pStyle w:val="a4"/>
        <w:keepNext/>
        <w:rPr>
          <w:rtl/>
          <w:lang w:val="en-GB"/>
        </w:rPr>
      </w:pPr>
      <w:bookmarkStart w:id="869" w:name="ET_speaker_5768_32"/>
      <w:r w:rsidRPr="00DD5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DD5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DD5C4C" w:rsidRDefault="00DD5C4C" w:rsidP="00DD5C4C">
      <w:pPr>
        <w:pStyle w:val="KeepWithNext"/>
        <w:rPr>
          <w:rtl/>
          <w:lang w:val="en-GB" w:eastAsia="he-IL"/>
        </w:rPr>
      </w:pPr>
    </w:p>
    <w:p w:rsidR="00DD5C4C" w:rsidRDefault="00DD5C4C" w:rsidP="00ED70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מאמינה בלרד</w:t>
      </w:r>
      <w:r w:rsidR="000B5FA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ף אחרי עבריינים תחת מעטה </w:t>
      </w:r>
      <w:r w:rsidR="000B5FA4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זכויות אדם. מי שהמטרה שלו </w:t>
      </w:r>
      <w:r w:rsidR="00ED70C2">
        <w:rPr>
          <w:rFonts w:hint="cs"/>
          <w:rtl/>
          <w:lang w:val="en-GB" w:eastAsia="he-IL"/>
        </w:rPr>
        <w:t>בחיים היא להתחמק מתשלומים</w:t>
      </w:r>
      <w:r w:rsidR="000B5FA4">
        <w:rPr>
          <w:rFonts w:hint="cs"/>
          <w:rtl/>
          <w:lang w:val="en-GB" w:eastAsia="he-IL"/>
        </w:rPr>
        <w:t xml:space="preserve"> לא ניתן לו את האופציה </w:t>
      </w:r>
      <w:r w:rsidR="00ED70C2">
        <w:rPr>
          <w:rFonts w:hint="cs"/>
          <w:rtl/>
          <w:lang w:val="en-GB" w:eastAsia="he-IL"/>
        </w:rPr>
        <w:t xml:space="preserve">הזאת, מבחינתי </w:t>
      </w:r>
      <w:r w:rsidR="00E029BA">
        <w:rPr>
          <w:rFonts w:hint="cs"/>
          <w:rtl/>
          <w:lang w:val="en-GB" w:eastAsia="he-IL"/>
        </w:rPr>
        <w:t>האופציה הזאת לא קיימת.</w:t>
      </w:r>
      <w:r>
        <w:rPr>
          <w:rFonts w:hint="cs"/>
          <w:rtl/>
          <w:lang w:val="en-GB" w:eastAsia="he-IL"/>
        </w:rPr>
        <w:t xml:space="preserve"> </w:t>
      </w:r>
    </w:p>
    <w:p w:rsidR="00DD5C4C" w:rsidRDefault="00DD5C4C" w:rsidP="00DD5C4C">
      <w:pPr>
        <w:rPr>
          <w:rtl/>
          <w:lang w:val="en-GB" w:eastAsia="he-IL"/>
        </w:rPr>
      </w:pPr>
    </w:p>
    <w:p w:rsidR="00E029BA" w:rsidRDefault="00E029BA" w:rsidP="00E029BA">
      <w:pPr>
        <w:pStyle w:val="af6"/>
        <w:keepNext/>
        <w:rPr>
          <w:rtl/>
          <w:lang w:val="en-GB"/>
        </w:rPr>
      </w:pPr>
      <w:bookmarkStart w:id="870" w:name="_ETM_Q1_5083907"/>
      <w:bookmarkStart w:id="871" w:name="ET_yor_5854_207"/>
      <w:bookmarkEnd w:id="870"/>
      <w:r w:rsidRPr="00E029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029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1"/>
    </w:p>
    <w:p w:rsidR="00E029BA" w:rsidRDefault="00E029BA" w:rsidP="00E029BA">
      <w:pPr>
        <w:pStyle w:val="KeepWithNext"/>
        <w:rPr>
          <w:rtl/>
          <w:lang w:val="en-GB" w:eastAsia="he-IL"/>
        </w:rPr>
      </w:pPr>
    </w:p>
    <w:p w:rsidR="00DD5C4C" w:rsidRDefault="00DD5C4C" w:rsidP="00A4417F">
      <w:pPr>
        <w:rPr>
          <w:rtl/>
          <w:lang w:val="en-GB" w:eastAsia="he-IL"/>
        </w:rPr>
      </w:pPr>
      <w:bookmarkStart w:id="872" w:name="_ETM_Q1_5084622"/>
      <w:bookmarkStart w:id="873" w:name="_ETM_Q1_5084657"/>
      <w:bookmarkEnd w:id="872"/>
      <w:bookmarkEnd w:id="873"/>
      <w:r>
        <w:rPr>
          <w:rFonts w:hint="cs"/>
          <w:rtl/>
          <w:lang w:val="en-GB" w:eastAsia="he-IL"/>
        </w:rPr>
        <w:t xml:space="preserve">איך את </w:t>
      </w:r>
      <w:r w:rsidR="00E029BA">
        <w:rPr>
          <w:rFonts w:hint="cs"/>
          <w:rtl/>
          <w:lang w:val="en-GB" w:eastAsia="he-IL"/>
        </w:rPr>
        <w:t xml:space="preserve">יודעת להבדיל בינו לבין מי </w:t>
      </w:r>
      <w:r w:rsidR="00C94F40">
        <w:rPr>
          <w:rFonts w:hint="cs"/>
          <w:rtl/>
          <w:lang w:val="en-GB" w:eastAsia="he-IL"/>
        </w:rPr>
        <w:t>שאין לו</w:t>
      </w:r>
      <w:r w:rsidR="00E029BA">
        <w:rPr>
          <w:rFonts w:hint="cs"/>
          <w:rtl/>
          <w:lang w:val="en-GB" w:eastAsia="he-IL"/>
        </w:rPr>
        <w:t xml:space="preserve"> איך לשלם?</w:t>
      </w:r>
      <w:r>
        <w:rPr>
          <w:rFonts w:hint="cs"/>
          <w:rtl/>
          <w:lang w:val="en-GB" w:eastAsia="he-IL"/>
        </w:rPr>
        <w:t xml:space="preserve"> נניח שיש 15% </w:t>
      </w:r>
      <w:r w:rsidR="00E029BA">
        <w:rPr>
          <w:rFonts w:hint="cs"/>
          <w:rtl/>
          <w:lang w:val="en-GB" w:eastAsia="he-IL"/>
        </w:rPr>
        <w:t>שלא הגיעו לשלם</w:t>
      </w:r>
      <w:r w:rsidR="008408DA">
        <w:rPr>
          <w:rFonts w:hint="cs"/>
          <w:rtl/>
          <w:lang w:val="en-GB" w:eastAsia="he-IL"/>
        </w:rPr>
        <w:t xml:space="preserve"> ו</w:t>
      </w:r>
      <w:r w:rsidR="00A4417F">
        <w:rPr>
          <w:rFonts w:hint="cs"/>
          <w:rtl/>
          <w:lang w:val="en-GB" w:eastAsia="he-IL"/>
        </w:rPr>
        <w:t>-</w:t>
      </w:r>
      <w:r w:rsidR="00E029BA">
        <w:rPr>
          <w:rFonts w:hint="cs"/>
          <w:rtl/>
          <w:lang w:val="en-GB" w:eastAsia="he-IL"/>
        </w:rPr>
        <w:t xml:space="preserve">3% מתוכם </w:t>
      </w:r>
      <w:r>
        <w:rPr>
          <w:rFonts w:hint="cs"/>
          <w:rtl/>
          <w:lang w:val="en-GB" w:eastAsia="he-IL"/>
        </w:rPr>
        <w:t xml:space="preserve">לא רוצים </w:t>
      </w:r>
      <w:r w:rsidR="00E029BA">
        <w:rPr>
          <w:rFonts w:hint="cs"/>
          <w:rtl/>
          <w:lang w:val="en-GB" w:eastAsia="he-IL"/>
        </w:rPr>
        <w:t xml:space="preserve">לשלם </w:t>
      </w:r>
      <w:r>
        <w:rPr>
          <w:rFonts w:hint="cs"/>
          <w:rtl/>
          <w:lang w:val="en-GB" w:eastAsia="he-IL"/>
        </w:rPr>
        <w:t>כי הם עבריינ</w:t>
      </w:r>
      <w:r w:rsidR="00E029BA">
        <w:rPr>
          <w:rFonts w:hint="cs"/>
          <w:rtl/>
          <w:lang w:val="en-GB" w:eastAsia="he-IL"/>
        </w:rPr>
        <w:t xml:space="preserve">ים. איך את יודעת </w:t>
      </w:r>
      <w:r>
        <w:rPr>
          <w:rFonts w:hint="cs"/>
          <w:rtl/>
          <w:lang w:val="en-GB" w:eastAsia="he-IL"/>
        </w:rPr>
        <w:t>להבדיל</w:t>
      </w:r>
      <w:r w:rsidR="00E029BA">
        <w:rPr>
          <w:rFonts w:hint="cs"/>
          <w:rtl/>
          <w:lang w:val="en-GB" w:eastAsia="he-IL"/>
        </w:rPr>
        <w:t>?</w:t>
      </w:r>
    </w:p>
    <w:p w:rsidR="00DD5C4C" w:rsidRDefault="00DD5C4C" w:rsidP="00DD5C4C">
      <w:pPr>
        <w:rPr>
          <w:rtl/>
          <w:lang w:val="en-GB" w:eastAsia="he-IL"/>
        </w:rPr>
      </w:pPr>
    </w:p>
    <w:p w:rsidR="00DD5C4C" w:rsidRDefault="00DD5C4C" w:rsidP="00DD5C4C">
      <w:pPr>
        <w:pStyle w:val="a4"/>
        <w:keepNext/>
        <w:rPr>
          <w:rtl/>
          <w:lang w:val="en-GB"/>
        </w:rPr>
      </w:pPr>
      <w:bookmarkStart w:id="874" w:name="ET_speaker_5768_33"/>
      <w:r w:rsidRPr="00DD5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DD5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4"/>
    </w:p>
    <w:p w:rsidR="00DD5C4C" w:rsidRDefault="00DD5C4C" w:rsidP="00DD5C4C">
      <w:pPr>
        <w:pStyle w:val="KeepWithNext"/>
        <w:rPr>
          <w:rtl/>
          <w:lang w:val="en-GB" w:eastAsia="he-IL"/>
        </w:rPr>
      </w:pPr>
    </w:p>
    <w:p w:rsidR="00DD5C4C" w:rsidRDefault="00C94F40" w:rsidP="00C94F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</w:t>
      </w:r>
      <w:r w:rsidR="00DD5C4C">
        <w:rPr>
          <w:rFonts w:hint="cs"/>
          <w:rtl/>
          <w:lang w:val="en-GB" w:eastAsia="he-IL"/>
        </w:rPr>
        <w:t xml:space="preserve">אלה שאין להם יודעים </w:t>
      </w:r>
      <w:r>
        <w:rPr>
          <w:rFonts w:hint="cs"/>
          <w:rtl/>
          <w:lang w:val="en-GB" w:eastAsia="he-IL"/>
        </w:rPr>
        <w:t>בעירייה, ברווחה, הם לא אנשים אנונימיים</w:t>
      </w:r>
      <w:r w:rsidR="00DD5C4C">
        <w:rPr>
          <w:rFonts w:hint="cs"/>
          <w:rtl/>
          <w:lang w:val="en-GB" w:eastAsia="he-IL"/>
        </w:rPr>
        <w:t xml:space="preserve">. </w:t>
      </w:r>
    </w:p>
    <w:p w:rsidR="00DD5C4C" w:rsidRDefault="00DD5C4C" w:rsidP="00DD5C4C">
      <w:pPr>
        <w:rPr>
          <w:rtl/>
          <w:lang w:val="en-GB" w:eastAsia="he-IL"/>
        </w:rPr>
      </w:pPr>
    </w:p>
    <w:p w:rsidR="00C94F40" w:rsidRDefault="00C94F40" w:rsidP="00C94F40">
      <w:pPr>
        <w:pStyle w:val="af6"/>
        <w:keepNext/>
        <w:rPr>
          <w:rtl/>
          <w:lang w:val="en-GB"/>
        </w:rPr>
      </w:pPr>
      <w:bookmarkStart w:id="875" w:name="ET_yor_5854_208"/>
      <w:r w:rsidRPr="00C94F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94F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5"/>
    </w:p>
    <w:p w:rsidR="00C94F40" w:rsidRDefault="00C94F40" w:rsidP="00C94F40">
      <w:pPr>
        <w:pStyle w:val="KeepWithNext"/>
        <w:rPr>
          <w:rtl/>
          <w:lang w:val="en-GB" w:eastAsia="he-IL"/>
        </w:rPr>
      </w:pPr>
    </w:p>
    <w:p w:rsidR="00DD5C4C" w:rsidRDefault="00C1117F" w:rsidP="00DD5C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C94F40">
        <w:rPr>
          <w:rFonts w:hint="cs"/>
          <w:rtl/>
          <w:lang w:val="en-GB" w:eastAsia="he-IL"/>
        </w:rPr>
        <w:t>את אומרת</w:t>
      </w:r>
      <w:r w:rsidR="00AF66C1">
        <w:rPr>
          <w:rFonts w:hint="cs"/>
          <w:rtl/>
          <w:lang w:val="en-GB" w:eastAsia="he-IL"/>
        </w:rPr>
        <w:t xml:space="preserve">, </w:t>
      </w:r>
      <w:r w:rsidR="00DD5C4C">
        <w:rPr>
          <w:rFonts w:hint="cs"/>
          <w:rtl/>
          <w:lang w:val="en-GB" w:eastAsia="he-IL"/>
        </w:rPr>
        <w:t xml:space="preserve">כל אלה </w:t>
      </w:r>
      <w:r>
        <w:rPr>
          <w:rFonts w:hint="cs"/>
          <w:rtl/>
          <w:lang w:val="en-GB" w:eastAsia="he-IL"/>
        </w:rPr>
        <w:t>שלא הגיעו</w:t>
      </w:r>
      <w:r w:rsidR="00C94F40">
        <w:rPr>
          <w:rFonts w:hint="cs"/>
          <w:rtl/>
          <w:lang w:val="en-GB" w:eastAsia="he-IL"/>
        </w:rPr>
        <w:t xml:space="preserve"> הם עבריינים.</w:t>
      </w:r>
    </w:p>
    <w:p w:rsidR="00DD5C4C" w:rsidRDefault="00DD5C4C" w:rsidP="00DD5C4C">
      <w:pPr>
        <w:rPr>
          <w:rtl/>
          <w:lang w:val="en-GB" w:eastAsia="he-IL"/>
        </w:rPr>
      </w:pPr>
    </w:p>
    <w:p w:rsidR="00DD5C4C" w:rsidRDefault="00DD5C4C" w:rsidP="00DD5C4C">
      <w:pPr>
        <w:pStyle w:val="a4"/>
        <w:keepNext/>
        <w:rPr>
          <w:rtl/>
          <w:lang w:val="en-GB"/>
        </w:rPr>
      </w:pPr>
      <w:bookmarkStart w:id="876" w:name="ET_speaker_5768_34"/>
      <w:r w:rsidRPr="00DD5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DD5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6"/>
    </w:p>
    <w:p w:rsidR="00DD5C4C" w:rsidRDefault="00DD5C4C" w:rsidP="00DD5C4C">
      <w:pPr>
        <w:pStyle w:val="KeepWithNext"/>
        <w:rPr>
          <w:rtl/>
          <w:lang w:val="en-GB" w:eastAsia="he-IL"/>
        </w:rPr>
      </w:pPr>
    </w:p>
    <w:p w:rsidR="00DD5C4C" w:rsidRDefault="00C1117F" w:rsidP="00C111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שזה מקצוע עבורו לא לשלם </w:t>
      </w:r>
      <w:r w:rsidR="00DD5C4C">
        <w:rPr>
          <w:rFonts w:hint="cs"/>
          <w:rtl/>
          <w:lang w:val="en-GB" w:eastAsia="he-IL"/>
        </w:rPr>
        <w:t>יצליח</w:t>
      </w:r>
      <w:r>
        <w:rPr>
          <w:rFonts w:hint="cs"/>
          <w:rtl/>
          <w:lang w:val="en-GB" w:eastAsia="he-IL"/>
        </w:rPr>
        <w:t xml:space="preserve"> </w:t>
      </w:r>
      <w:bookmarkStart w:id="877" w:name="_ETM_Q1_5119823"/>
      <w:bookmarkEnd w:id="877"/>
      <w:r>
        <w:rPr>
          <w:rFonts w:hint="cs"/>
          <w:rtl/>
          <w:lang w:val="en-GB" w:eastAsia="he-IL"/>
        </w:rPr>
        <w:t xml:space="preserve">לא לשלם, </w:t>
      </w:r>
      <w:r w:rsidR="00DD5C4C">
        <w:rPr>
          <w:rFonts w:hint="cs"/>
          <w:rtl/>
          <w:lang w:val="en-GB" w:eastAsia="he-IL"/>
        </w:rPr>
        <w:t xml:space="preserve">אני לא מתכוונת לעזור לו בחוק. </w:t>
      </w:r>
      <w:r>
        <w:rPr>
          <w:rFonts w:hint="cs"/>
          <w:rtl/>
          <w:lang w:val="en-GB" w:eastAsia="he-IL"/>
        </w:rPr>
        <w:t xml:space="preserve">אלה שנזקקים </w:t>
      </w:r>
      <w:r w:rsidR="00AF66C1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רשומים.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DD5C4C">
      <w:pPr>
        <w:rPr>
          <w:rtl/>
          <w:lang w:val="en-GB" w:eastAsia="he-IL"/>
        </w:rPr>
      </w:pPr>
    </w:p>
    <w:p w:rsidR="00C1117F" w:rsidRDefault="00C1117F" w:rsidP="00C1117F">
      <w:pPr>
        <w:pStyle w:val="af6"/>
        <w:keepNext/>
        <w:rPr>
          <w:rtl/>
          <w:lang w:val="en-GB"/>
        </w:rPr>
      </w:pPr>
      <w:bookmarkStart w:id="878" w:name="_ETM_Q1_5126805"/>
      <w:bookmarkStart w:id="879" w:name="ET_yor_5854_209"/>
      <w:bookmarkEnd w:id="878"/>
      <w:r w:rsidRPr="00C11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11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9"/>
    </w:p>
    <w:p w:rsidR="00C1117F" w:rsidRDefault="00C1117F" w:rsidP="00C1117F">
      <w:pPr>
        <w:pStyle w:val="KeepWithNext"/>
        <w:rPr>
          <w:rtl/>
          <w:lang w:val="en-GB" w:eastAsia="he-IL"/>
        </w:rPr>
      </w:pPr>
    </w:p>
    <w:p w:rsidR="00DD5C4C" w:rsidRDefault="00DD5C4C" w:rsidP="00DD5C4C">
      <w:pPr>
        <w:rPr>
          <w:rtl/>
          <w:lang w:val="en-GB" w:eastAsia="he-IL"/>
        </w:rPr>
      </w:pPr>
      <w:bookmarkStart w:id="880" w:name="_ETM_Q1_5127395"/>
      <w:bookmarkStart w:id="881" w:name="_ETM_Q1_5127426"/>
      <w:bookmarkEnd w:id="880"/>
      <w:bookmarkEnd w:id="881"/>
      <w:r>
        <w:rPr>
          <w:rFonts w:hint="cs"/>
          <w:rtl/>
          <w:lang w:val="en-GB" w:eastAsia="he-IL"/>
        </w:rPr>
        <w:t>מה ההצעה</w:t>
      </w:r>
      <w:r w:rsidR="00C1117F">
        <w:rPr>
          <w:rFonts w:hint="cs"/>
          <w:rtl/>
          <w:lang w:val="en-GB" w:eastAsia="he-IL"/>
        </w:rPr>
        <w:t>?</w:t>
      </w:r>
    </w:p>
    <w:p w:rsidR="00DD5C4C" w:rsidRDefault="00DD5C4C" w:rsidP="00DD5C4C">
      <w:pPr>
        <w:rPr>
          <w:rtl/>
          <w:lang w:val="en-GB" w:eastAsia="he-IL"/>
        </w:rPr>
      </w:pPr>
    </w:p>
    <w:p w:rsidR="00DD5C4C" w:rsidRDefault="00DD5C4C" w:rsidP="00DD5C4C">
      <w:pPr>
        <w:pStyle w:val="a4"/>
        <w:keepNext/>
        <w:rPr>
          <w:rtl/>
          <w:lang w:val="en-GB"/>
        </w:rPr>
      </w:pPr>
      <w:bookmarkStart w:id="882" w:name="ET_speaker_5768_35"/>
      <w:r w:rsidRPr="00DD5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DD5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"/>
    </w:p>
    <w:p w:rsidR="00DD5C4C" w:rsidRDefault="00DD5C4C" w:rsidP="00DD5C4C">
      <w:pPr>
        <w:pStyle w:val="KeepWithNext"/>
        <w:rPr>
          <w:rtl/>
          <w:lang w:val="en-GB" w:eastAsia="he-IL"/>
        </w:rPr>
      </w:pPr>
    </w:p>
    <w:p w:rsidR="0003796B" w:rsidRDefault="0003796B" w:rsidP="00AF66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לי הצעה לגבי ה</w:t>
      </w:r>
      <w:r w:rsidR="00DD5C4C">
        <w:rPr>
          <w:rFonts w:hint="cs"/>
          <w:rtl/>
          <w:lang w:val="en-GB" w:eastAsia="he-IL"/>
        </w:rPr>
        <w:t>דבר הזה. בחוק כתוב ש</w:t>
      </w:r>
      <w:r>
        <w:rPr>
          <w:rFonts w:hint="cs"/>
          <w:rtl/>
          <w:lang w:val="en-GB" w:eastAsia="he-IL"/>
        </w:rPr>
        <w:t>כדי לגבות את הכסף</w:t>
      </w:r>
      <w:r w:rsidR="00AF66C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ופה זה פותר עוד דברים</w:t>
      </w:r>
      <w:r w:rsidR="00DD5C4C">
        <w:rPr>
          <w:rFonts w:hint="cs"/>
          <w:rtl/>
          <w:lang w:val="en-GB" w:eastAsia="he-IL"/>
        </w:rPr>
        <w:t xml:space="preserve">, יצטרכו לשלוח בדרך מקוונת או במסרון. אני </w:t>
      </w:r>
      <w:r>
        <w:rPr>
          <w:rFonts w:hint="cs"/>
          <w:rtl/>
          <w:lang w:val="en-GB" w:eastAsia="he-IL"/>
        </w:rPr>
        <w:t xml:space="preserve">מבקשת שזה יהיה גם וגם, לא או </w:t>
      </w:r>
      <w:proofErr w:type="spellStart"/>
      <w:r>
        <w:rPr>
          <w:rFonts w:hint="cs"/>
          <w:rtl/>
          <w:lang w:val="en-GB" w:eastAsia="he-IL"/>
        </w:rPr>
        <w:t>או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03796B" w:rsidRDefault="0003796B" w:rsidP="0003796B">
      <w:pPr>
        <w:ind w:firstLine="0"/>
        <w:rPr>
          <w:rtl/>
          <w:lang w:val="en-GB" w:eastAsia="he-IL"/>
        </w:rPr>
      </w:pPr>
      <w:bookmarkStart w:id="883" w:name="_ETM_Q1_5160637"/>
      <w:bookmarkEnd w:id="883"/>
    </w:p>
    <w:p w:rsidR="0003796B" w:rsidRDefault="0003796B" w:rsidP="0003796B">
      <w:pPr>
        <w:pStyle w:val="af6"/>
        <w:keepNext/>
        <w:rPr>
          <w:rtl/>
          <w:lang w:val="en-GB"/>
        </w:rPr>
      </w:pPr>
      <w:bookmarkStart w:id="884" w:name="ET_yor_5854_210"/>
      <w:r w:rsidRPr="0003796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379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4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03796B" w:rsidRPr="0003796B" w:rsidRDefault="0003796B" w:rsidP="0003796B">
      <w:pPr>
        <w:rPr>
          <w:rtl/>
          <w:lang w:val="en-GB" w:eastAsia="he-IL"/>
        </w:rPr>
      </w:pPr>
      <w:bookmarkStart w:id="885" w:name="_ETM_Q1_5161468"/>
      <w:bookmarkStart w:id="886" w:name="_ETM_Q1_5161515"/>
      <w:bookmarkEnd w:id="885"/>
      <w:bookmarkEnd w:id="886"/>
      <w:r>
        <w:rPr>
          <w:rFonts w:hint="cs"/>
          <w:rtl/>
          <w:lang w:val="en-GB" w:eastAsia="he-IL"/>
        </w:rPr>
        <w:t xml:space="preserve">מה </w:t>
      </w:r>
      <w:bookmarkStart w:id="887" w:name="_ETM_Q1_5162308"/>
      <w:bookmarkEnd w:id="887"/>
      <w:r>
        <w:rPr>
          <w:rFonts w:hint="cs"/>
          <w:rtl/>
          <w:lang w:val="en-GB" w:eastAsia="he-IL"/>
        </w:rPr>
        <w:t>ההבדל בין מקוונת למסרון?</w:t>
      </w:r>
    </w:p>
    <w:p w:rsidR="0003796B" w:rsidRDefault="0003796B" w:rsidP="0003796B">
      <w:pPr>
        <w:rPr>
          <w:rtl/>
          <w:lang w:val="en-GB" w:eastAsia="he-IL"/>
        </w:rPr>
      </w:pPr>
    </w:p>
    <w:p w:rsidR="0003796B" w:rsidRDefault="0003796B" w:rsidP="0003796B">
      <w:pPr>
        <w:pStyle w:val="a4"/>
        <w:keepNext/>
        <w:rPr>
          <w:rtl/>
          <w:lang w:val="en-GB"/>
        </w:rPr>
      </w:pPr>
      <w:bookmarkStart w:id="888" w:name="_ETM_Q1_5167275"/>
      <w:bookmarkStart w:id="889" w:name="ET_speaker_5768_211"/>
      <w:bookmarkEnd w:id="888"/>
      <w:r w:rsidRPr="00037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037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03796B" w:rsidRDefault="0003796B" w:rsidP="0003796B">
      <w:pPr>
        <w:ind w:left="720" w:firstLine="0"/>
        <w:rPr>
          <w:rtl/>
          <w:lang w:val="en-GB" w:eastAsia="he-IL"/>
        </w:rPr>
      </w:pPr>
      <w:bookmarkStart w:id="890" w:name="_ETM_Q1_5167843"/>
      <w:bookmarkStart w:id="891" w:name="_ETM_Q1_5167884"/>
      <w:bookmarkEnd w:id="890"/>
      <w:bookmarkEnd w:id="891"/>
      <w:r>
        <w:rPr>
          <w:rFonts w:hint="cs"/>
          <w:rtl/>
          <w:lang w:val="en-GB" w:eastAsia="he-IL"/>
        </w:rPr>
        <w:t xml:space="preserve">אני רוצה גם וגם. </w:t>
      </w:r>
    </w:p>
    <w:p w:rsidR="0003796B" w:rsidRDefault="0003796B" w:rsidP="0003796B">
      <w:pPr>
        <w:rPr>
          <w:rtl/>
          <w:lang w:val="en-GB" w:eastAsia="he-IL"/>
        </w:rPr>
      </w:pPr>
    </w:p>
    <w:p w:rsidR="0003796B" w:rsidRDefault="0003796B" w:rsidP="0003796B">
      <w:pPr>
        <w:pStyle w:val="af6"/>
        <w:keepNext/>
        <w:rPr>
          <w:rtl/>
          <w:lang w:val="en-GB"/>
        </w:rPr>
      </w:pPr>
      <w:bookmarkStart w:id="892" w:name="_ETM_Q1_5167509"/>
      <w:bookmarkStart w:id="893" w:name="ET_yor_5854_212"/>
      <w:bookmarkEnd w:id="892"/>
      <w:r w:rsidRPr="000379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379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3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DD5C4C" w:rsidRDefault="0003796B" w:rsidP="0003796B">
      <w:pPr>
        <w:rPr>
          <w:rtl/>
          <w:lang w:val="en-GB" w:eastAsia="he-IL"/>
        </w:rPr>
      </w:pPr>
      <w:bookmarkStart w:id="894" w:name="_ETM_Q1_5168330"/>
      <w:bookmarkStart w:id="895" w:name="_ETM_Q1_5168378"/>
      <w:bookmarkStart w:id="896" w:name="_ETM_Q1_5171262"/>
      <w:bookmarkEnd w:id="894"/>
      <w:bookmarkEnd w:id="895"/>
      <w:bookmarkEnd w:id="896"/>
      <w:r>
        <w:rPr>
          <w:rFonts w:hint="cs"/>
          <w:rtl/>
          <w:lang w:val="en-GB" w:eastAsia="he-IL"/>
        </w:rPr>
        <w:t xml:space="preserve">הודעה, מבחינתי, לטלפון </w:t>
      </w:r>
      <w:bookmarkStart w:id="897" w:name="_ETM_Q1_5186258"/>
      <w:bookmarkEnd w:id="897"/>
      <w:r>
        <w:rPr>
          <w:rFonts w:hint="cs"/>
          <w:rtl/>
          <w:lang w:val="en-GB" w:eastAsia="he-IL"/>
        </w:rPr>
        <w:t>והודעה למייל היא הודעה אחת, אלו לא שתי פעולות.</w:t>
      </w:r>
    </w:p>
    <w:p w:rsidR="0003796B" w:rsidRDefault="0003796B" w:rsidP="0003796B">
      <w:pPr>
        <w:rPr>
          <w:rtl/>
          <w:lang w:val="en-GB" w:eastAsia="he-IL"/>
        </w:rPr>
      </w:pPr>
    </w:p>
    <w:p w:rsidR="0003796B" w:rsidRDefault="0003796B" w:rsidP="0003796B">
      <w:pPr>
        <w:pStyle w:val="a4"/>
        <w:keepNext/>
        <w:rPr>
          <w:rtl/>
          <w:lang w:val="en-GB"/>
        </w:rPr>
      </w:pPr>
      <w:bookmarkStart w:id="898" w:name="_ETM_Q1_5191969"/>
      <w:bookmarkStart w:id="899" w:name="ET_speaker_5768_213"/>
      <w:bookmarkEnd w:id="898"/>
      <w:r w:rsidRPr="00037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037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03796B" w:rsidRPr="0003796B" w:rsidRDefault="00AF66C1" w:rsidP="00AF66C1">
      <w:pPr>
        <w:rPr>
          <w:rtl/>
          <w:lang w:val="en-GB" w:eastAsia="he-IL"/>
        </w:rPr>
      </w:pPr>
      <w:bookmarkStart w:id="900" w:name="_ETM_Q1_5194932"/>
      <w:bookmarkStart w:id="901" w:name="_ETM_Q1_5195023"/>
      <w:bookmarkEnd w:id="900"/>
      <w:bookmarkEnd w:id="901"/>
      <w:r>
        <w:rPr>
          <w:rFonts w:hint="cs"/>
          <w:rtl/>
          <w:lang w:val="en-GB" w:eastAsia="he-IL"/>
        </w:rPr>
        <w:t>אני לא מקבלת מיילים</w:t>
      </w:r>
      <w:r w:rsidR="0003796B">
        <w:rPr>
          <w:rFonts w:hint="cs"/>
          <w:rtl/>
          <w:lang w:val="en-GB" w:eastAsia="he-IL"/>
        </w:rPr>
        <w:t xml:space="preserve"> </w:t>
      </w:r>
      <w:r w:rsidR="00A4417F">
        <w:rPr>
          <w:rFonts w:hint="cs"/>
          <w:rtl/>
          <w:lang w:val="en-GB" w:eastAsia="he-IL"/>
        </w:rPr>
        <w:t xml:space="preserve">אבל </w:t>
      </w:r>
      <w:r w:rsidR="0003796B">
        <w:rPr>
          <w:rFonts w:hint="cs"/>
          <w:rtl/>
          <w:lang w:val="en-GB" w:eastAsia="he-IL"/>
        </w:rPr>
        <w:t xml:space="preserve">כן מקבלת </w:t>
      </w:r>
      <w:bookmarkStart w:id="902" w:name="_ETM_Q1_5196369"/>
      <w:bookmarkEnd w:id="902"/>
      <w:r w:rsidR="0003796B">
        <w:rPr>
          <w:rFonts w:hint="cs"/>
          <w:lang w:val="en-GB" w:eastAsia="he-IL"/>
        </w:rPr>
        <w:t>SMS</w:t>
      </w:r>
      <w:r w:rsidR="0003796B">
        <w:rPr>
          <w:rFonts w:hint="cs"/>
          <w:rtl/>
          <w:lang w:val="en-GB" w:eastAsia="he-IL"/>
        </w:rPr>
        <w:t xml:space="preserve">. אני משלמת באותה שנייה שאני מקבלת </w:t>
      </w:r>
      <w:r w:rsidR="0003796B">
        <w:rPr>
          <w:rFonts w:hint="cs"/>
          <w:lang w:val="en-GB" w:eastAsia="he-IL"/>
        </w:rPr>
        <w:t>SMS</w:t>
      </w:r>
      <w:r w:rsidR="0003796B">
        <w:rPr>
          <w:rFonts w:hint="cs"/>
          <w:rtl/>
          <w:lang w:val="en-GB" w:eastAsia="he-IL"/>
        </w:rPr>
        <w:t xml:space="preserve">. </w:t>
      </w:r>
      <w:bookmarkStart w:id="903" w:name="_ETM_Q1_5199248"/>
      <w:bookmarkEnd w:id="903"/>
      <w:r w:rsidR="0003796B">
        <w:rPr>
          <w:rFonts w:hint="cs"/>
          <w:rtl/>
          <w:lang w:val="en-GB" w:eastAsia="he-IL"/>
        </w:rPr>
        <w:t xml:space="preserve">אני מבקשת שזה יהיה גם וגם. </w:t>
      </w:r>
    </w:p>
    <w:p w:rsidR="0003796B" w:rsidRDefault="0003796B" w:rsidP="0003796B">
      <w:pPr>
        <w:ind w:firstLine="0"/>
        <w:rPr>
          <w:rtl/>
          <w:lang w:val="en-GB" w:eastAsia="he-IL"/>
        </w:rPr>
      </w:pPr>
      <w:bookmarkStart w:id="904" w:name="_ETM_Q1_5192617"/>
      <w:bookmarkStart w:id="905" w:name="_ETM_Q1_5192660"/>
      <w:bookmarkEnd w:id="904"/>
      <w:bookmarkEnd w:id="905"/>
    </w:p>
    <w:p w:rsidR="0003796B" w:rsidRDefault="0003796B" w:rsidP="0003796B">
      <w:pPr>
        <w:pStyle w:val="af6"/>
        <w:keepNext/>
        <w:rPr>
          <w:rtl/>
          <w:lang w:val="en-GB"/>
        </w:rPr>
      </w:pPr>
      <w:bookmarkStart w:id="906" w:name="ET_yor_5854_214"/>
      <w:r w:rsidRPr="000379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379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6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03796B" w:rsidRDefault="0003796B" w:rsidP="000379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אמרנו שזה </w:t>
      </w:r>
      <w:bookmarkStart w:id="907" w:name="_ETM_Q1_5207423"/>
      <w:bookmarkEnd w:id="907"/>
      <w:r>
        <w:rPr>
          <w:rFonts w:hint="cs"/>
          <w:rtl/>
          <w:lang w:val="en-GB" w:eastAsia="he-IL"/>
        </w:rPr>
        <w:t xml:space="preserve">או זה או זה. </w:t>
      </w:r>
    </w:p>
    <w:p w:rsidR="0003796B" w:rsidRDefault="0003796B" w:rsidP="0003796B">
      <w:pPr>
        <w:ind w:firstLine="0"/>
        <w:rPr>
          <w:rtl/>
          <w:lang w:val="en-GB" w:eastAsia="he-IL"/>
        </w:rPr>
      </w:pPr>
    </w:p>
    <w:p w:rsidR="0003796B" w:rsidRDefault="0003796B" w:rsidP="0003796B">
      <w:pPr>
        <w:pStyle w:val="a4"/>
        <w:keepNext/>
        <w:rPr>
          <w:rtl/>
          <w:lang w:val="en-GB"/>
        </w:rPr>
      </w:pPr>
      <w:bookmarkStart w:id="908" w:name="ET_speaker_תומר_רוזנר_215"/>
      <w:r w:rsidRPr="00037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037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8"/>
    </w:p>
    <w:p w:rsidR="0003796B" w:rsidRDefault="0003796B" w:rsidP="0003796B">
      <w:pPr>
        <w:pStyle w:val="KeepWithNext"/>
        <w:rPr>
          <w:rtl/>
          <w:lang w:val="en-GB" w:eastAsia="he-IL"/>
        </w:rPr>
      </w:pPr>
    </w:p>
    <w:p w:rsidR="0003796B" w:rsidRDefault="007727CA" w:rsidP="000379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או זה </w:t>
      </w:r>
      <w:bookmarkStart w:id="909" w:name="_ETM_Q1_5215461"/>
      <w:bookmarkEnd w:id="909"/>
      <w:r>
        <w:rPr>
          <w:rFonts w:hint="cs"/>
          <w:rtl/>
          <w:lang w:val="en-GB" w:eastAsia="he-IL"/>
        </w:rPr>
        <w:t xml:space="preserve">או זה. </w:t>
      </w:r>
      <w:bookmarkStart w:id="910" w:name="_ETM_Q1_5217674"/>
      <w:bookmarkEnd w:id="910"/>
    </w:p>
    <w:p w:rsidR="007727CA" w:rsidRDefault="007727CA" w:rsidP="007727CA">
      <w:pPr>
        <w:ind w:firstLine="0"/>
        <w:rPr>
          <w:rtl/>
          <w:lang w:val="en-GB" w:eastAsia="he-IL"/>
        </w:rPr>
      </w:pPr>
      <w:bookmarkStart w:id="911" w:name="_ETM_Q1_5217756"/>
      <w:bookmarkEnd w:id="911"/>
    </w:p>
    <w:p w:rsidR="007727CA" w:rsidRDefault="007727CA" w:rsidP="007727CA">
      <w:pPr>
        <w:pStyle w:val="af6"/>
        <w:keepNext/>
        <w:rPr>
          <w:rtl/>
          <w:lang w:val="en-GB"/>
        </w:rPr>
      </w:pPr>
      <w:bookmarkStart w:id="912" w:name="ET_yor_5854_216"/>
      <w:r w:rsidRPr="007727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727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2"/>
    </w:p>
    <w:p w:rsidR="007727CA" w:rsidRDefault="007727CA" w:rsidP="007727CA">
      <w:pPr>
        <w:pStyle w:val="KeepWithNext"/>
        <w:rPr>
          <w:rtl/>
          <w:lang w:val="en-GB" w:eastAsia="he-IL"/>
        </w:rPr>
      </w:pPr>
    </w:p>
    <w:p w:rsidR="007727CA" w:rsidRDefault="007727CA" w:rsidP="007727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יודעת לזהות שיש עבריינים שלא רוצים לשלם</w:t>
      </w:r>
      <w:r w:rsidR="00AF66C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913" w:name="_ETM_Q1_5226019"/>
      <w:bookmarkEnd w:id="913"/>
      <w:r w:rsidR="00AF66C1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אין לך הצעה.</w:t>
      </w:r>
    </w:p>
    <w:p w:rsidR="007727CA" w:rsidRDefault="007727CA" w:rsidP="007727CA">
      <w:pPr>
        <w:rPr>
          <w:rtl/>
          <w:lang w:val="en-GB" w:eastAsia="he-IL"/>
        </w:rPr>
      </w:pPr>
    </w:p>
    <w:p w:rsidR="007727CA" w:rsidRDefault="007727CA" w:rsidP="007727CA">
      <w:pPr>
        <w:pStyle w:val="a4"/>
        <w:keepNext/>
        <w:rPr>
          <w:rtl/>
          <w:lang w:val="en-GB"/>
        </w:rPr>
      </w:pPr>
      <w:bookmarkStart w:id="914" w:name="ET_speaker_5768_217"/>
      <w:r w:rsidRPr="007727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7727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7727CA" w:rsidRDefault="007727CA" w:rsidP="007727CA">
      <w:pPr>
        <w:pStyle w:val="KeepWithNext"/>
        <w:rPr>
          <w:rtl/>
          <w:lang w:val="en-GB" w:eastAsia="he-IL"/>
        </w:rPr>
      </w:pPr>
    </w:p>
    <w:p w:rsidR="007727CA" w:rsidRDefault="007727CA" w:rsidP="00945A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תעשו </w:t>
      </w:r>
      <w:r w:rsidR="00945A28">
        <w:rPr>
          <w:rFonts w:hint="cs"/>
          <w:rtl/>
          <w:lang w:val="en-GB" w:eastAsia="he-IL"/>
        </w:rPr>
        <w:t xml:space="preserve">את ההליכים הכי קשים כנגד </w:t>
      </w:r>
      <w:r w:rsidR="00A4417F">
        <w:rPr>
          <w:rFonts w:hint="cs"/>
          <w:rtl/>
          <w:lang w:val="en-GB" w:eastAsia="he-IL"/>
        </w:rPr>
        <w:t xml:space="preserve">העבריינים. </w:t>
      </w:r>
      <w:r w:rsidR="00945A28">
        <w:rPr>
          <w:rFonts w:hint="cs"/>
          <w:rtl/>
          <w:lang w:val="en-GB" w:eastAsia="he-IL"/>
        </w:rPr>
        <w:t xml:space="preserve">את </w:t>
      </w:r>
      <w:bookmarkStart w:id="915" w:name="_ETM_Q1_5231438"/>
      <w:bookmarkEnd w:id="915"/>
      <w:r w:rsidR="00945A28">
        <w:rPr>
          <w:rFonts w:hint="cs"/>
          <w:rtl/>
          <w:lang w:val="en-GB" w:eastAsia="he-IL"/>
        </w:rPr>
        <w:t>המסכנים תדעו לזהות בדרך אחרת.</w:t>
      </w:r>
    </w:p>
    <w:p w:rsidR="00945A28" w:rsidRDefault="00945A28" w:rsidP="00945A28">
      <w:pPr>
        <w:ind w:firstLine="0"/>
        <w:rPr>
          <w:rtl/>
          <w:lang w:val="en-GB" w:eastAsia="he-IL"/>
        </w:rPr>
      </w:pPr>
      <w:bookmarkStart w:id="916" w:name="_ETM_Q1_5236170"/>
      <w:bookmarkStart w:id="917" w:name="_ETM_Q1_5236232"/>
      <w:bookmarkEnd w:id="916"/>
      <w:bookmarkEnd w:id="917"/>
    </w:p>
    <w:p w:rsidR="00945A28" w:rsidRDefault="00945A28" w:rsidP="00945A28">
      <w:pPr>
        <w:pStyle w:val="a4"/>
        <w:keepNext/>
        <w:rPr>
          <w:rtl/>
          <w:lang w:val="en-GB"/>
        </w:rPr>
      </w:pPr>
      <w:bookmarkStart w:id="918" w:name="_ETM_Q1_5236651"/>
      <w:bookmarkStart w:id="919" w:name="_ETM_Q1_5236746"/>
      <w:bookmarkStart w:id="920" w:name="_ETM_Q1_5238181"/>
      <w:bookmarkStart w:id="921" w:name="_ETM_Q1_5239172"/>
      <w:bookmarkStart w:id="922" w:name="_ETM_Q1_5239227"/>
      <w:bookmarkStart w:id="923" w:name="ET_speaker_תומר_רוזנר_219"/>
      <w:bookmarkEnd w:id="918"/>
      <w:bookmarkEnd w:id="919"/>
      <w:bookmarkEnd w:id="920"/>
      <w:bookmarkEnd w:id="921"/>
      <w:bookmarkEnd w:id="922"/>
      <w:r w:rsidRPr="00945A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945A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945A28" w:rsidRDefault="00945A28" w:rsidP="00945A28">
      <w:pPr>
        <w:pStyle w:val="KeepWithNext"/>
        <w:rPr>
          <w:rtl/>
          <w:lang w:val="en-GB" w:eastAsia="he-IL"/>
        </w:rPr>
      </w:pPr>
    </w:p>
    <w:p w:rsidR="00DD5C4C" w:rsidRDefault="00945A28" w:rsidP="00A441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המקרה </w:t>
      </w:r>
      <w:bookmarkStart w:id="924" w:name="_ETM_Q1_5243046"/>
      <w:bookmarkEnd w:id="924"/>
      <w:r>
        <w:rPr>
          <w:rFonts w:hint="cs"/>
          <w:rtl/>
          <w:lang w:val="en-GB" w:eastAsia="he-IL"/>
        </w:rPr>
        <w:t>ש</w:t>
      </w:r>
      <w:r w:rsidR="003713B1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גברתי </w:t>
      </w:r>
      <w:r w:rsidR="00DD5C4C">
        <w:rPr>
          <w:rFonts w:hint="cs"/>
          <w:rtl/>
          <w:lang w:val="en-GB" w:eastAsia="he-IL"/>
        </w:rPr>
        <w:t xml:space="preserve">זה לא </w:t>
      </w:r>
      <w:r w:rsidR="003713B1">
        <w:rPr>
          <w:rFonts w:hint="cs"/>
          <w:rtl/>
          <w:lang w:val="en-GB" w:eastAsia="he-IL"/>
        </w:rPr>
        <w:t xml:space="preserve">המקרה של </w:t>
      </w:r>
      <w:r w:rsidR="00DD5C4C">
        <w:rPr>
          <w:rFonts w:hint="cs"/>
          <w:rtl/>
          <w:lang w:val="en-GB" w:eastAsia="he-IL"/>
        </w:rPr>
        <w:t xml:space="preserve">האנשים המסכנים. </w:t>
      </w:r>
      <w:r w:rsidR="0001044A">
        <w:rPr>
          <w:rFonts w:hint="cs"/>
          <w:rtl/>
          <w:lang w:val="en-GB" w:eastAsia="he-IL"/>
        </w:rPr>
        <w:t xml:space="preserve">אנחנו יודעים שגברתי לא מסכנה ובכל זאת קיבלה </w:t>
      </w:r>
      <w:bookmarkStart w:id="925" w:name="_ETM_Q1_5249645"/>
      <w:bookmarkEnd w:id="925"/>
      <w:r w:rsidR="003713B1">
        <w:rPr>
          <w:rFonts w:hint="cs"/>
          <w:rtl/>
          <w:lang w:val="en-GB" w:eastAsia="he-IL"/>
        </w:rPr>
        <w:t>עיקול מבלי שידעה על כך קודם.</w:t>
      </w:r>
      <w:r w:rsidR="0001044A">
        <w:rPr>
          <w:rFonts w:hint="cs"/>
          <w:rtl/>
          <w:lang w:val="en-GB" w:eastAsia="he-IL"/>
        </w:rPr>
        <w:t xml:space="preserve"> מרבית התלונות </w:t>
      </w:r>
      <w:bookmarkStart w:id="926" w:name="_ETM_Q1_5249121"/>
      <w:bookmarkEnd w:id="926"/>
      <w:r w:rsidR="0001044A">
        <w:rPr>
          <w:rFonts w:hint="cs"/>
          <w:rtl/>
          <w:lang w:val="en-GB" w:eastAsia="he-IL"/>
        </w:rPr>
        <w:t>שמתקבלות בנושא של חברות הגביי</w:t>
      </w:r>
      <w:r w:rsidR="003713B1">
        <w:rPr>
          <w:rFonts w:hint="cs"/>
          <w:rtl/>
          <w:lang w:val="en-GB" w:eastAsia="he-IL"/>
        </w:rPr>
        <w:t>ה הן של אנשים ש</w:t>
      </w:r>
      <w:r w:rsidR="0001044A">
        <w:rPr>
          <w:rFonts w:hint="cs"/>
          <w:rtl/>
          <w:lang w:val="en-GB" w:eastAsia="he-IL"/>
        </w:rPr>
        <w:t>מתעוררים בבוקר לעיקו</w:t>
      </w:r>
      <w:r w:rsidR="00DD5C4C">
        <w:rPr>
          <w:rFonts w:hint="cs"/>
          <w:rtl/>
          <w:lang w:val="en-GB" w:eastAsia="he-IL"/>
        </w:rPr>
        <w:t xml:space="preserve">ל בבנק. </w:t>
      </w:r>
    </w:p>
    <w:p w:rsidR="00DD5C4C" w:rsidRDefault="00DD5C4C" w:rsidP="00DD5C4C">
      <w:pPr>
        <w:rPr>
          <w:rtl/>
          <w:lang w:val="en-GB" w:eastAsia="he-IL"/>
        </w:rPr>
      </w:pPr>
    </w:p>
    <w:p w:rsidR="00DD5C4C" w:rsidRDefault="00DD5C4C" w:rsidP="00DD5C4C">
      <w:pPr>
        <w:pStyle w:val="a4"/>
        <w:keepNext/>
        <w:rPr>
          <w:rtl/>
          <w:lang w:val="en-GB"/>
        </w:rPr>
      </w:pPr>
      <w:bookmarkStart w:id="927" w:name="ET_speaker_5768_36"/>
      <w:r w:rsidRPr="00DD5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DD5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7"/>
    </w:p>
    <w:p w:rsidR="00DD5C4C" w:rsidRDefault="00DD5C4C" w:rsidP="00DD5C4C">
      <w:pPr>
        <w:pStyle w:val="KeepWithNext"/>
        <w:rPr>
          <w:rtl/>
          <w:lang w:val="en-GB" w:eastAsia="he-IL"/>
        </w:rPr>
      </w:pPr>
    </w:p>
    <w:p w:rsidR="00DD5C4C" w:rsidRDefault="0001044A" w:rsidP="000104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אצלי זא</w:t>
      </w:r>
      <w:r w:rsidR="00DD5C4C">
        <w:rPr>
          <w:rFonts w:hint="cs"/>
          <w:rtl/>
          <w:lang w:val="en-GB" w:eastAsia="he-IL"/>
        </w:rPr>
        <w:t xml:space="preserve">ת לא הייתה </w:t>
      </w:r>
      <w:r>
        <w:rPr>
          <w:rFonts w:hint="cs"/>
          <w:rtl/>
          <w:lang w:val="en-GB" w:eastAsia="he-IL"/>
        </w:rPr>
        <w:t>חברת גבי</w:t>
      </w:r>
      <w:r w:rsidR="00AF66C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ה, </w:t>
      </w:r>
      <w:r w:rsidR="00DD5C4C">
        <w:rPr>
          <w:rFonts w:hint="cs"/>
          <w:rtl/>
          <w:lang w:val="en-GB" w:eastAsia="he-IL"/>
        </w:rPr>
        <w:t>זאת הייתה</w:t>
      </w:r>
      <w:r>
        <w:rPr>
          <w:rFonts w:hint="cs"/>
          <w:rtl/>
          <w:lang w:val="en-GB" w:eastAsia="he-IL"/>
        </w:rPr>
        <w:t xml:space="preserve"> </w:t>
      </w:r>
      <w:r w:rsidR="00AF66C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עירייה.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DD5C4C">
      <w:pPr>
        <w:rPr>
          <w:rtl/>
          <w:lang w:val="en-GB" w:eastAsia="he-IL"/>
        </w:rPr>
      </w:pPr>
    </w:p>
    <w:p w:rsidR="003713B1" w:rsidRDefault="003713B1" w:rsidP="003713B1">
      <w:pPr>
        <w:pStyle w:val="af9"/>
        <w:keepNext/>
        <w:rPr>
          <w:rtl/>
          <w:lang w:val="en-GB" w:eastAsia="he-IL"/>
        </w:rPr>
      </w:pPr>
      <w:bookmarkStart w:id="928" w:name="_ETM_Q1_5264930"/>
      <w:bookmarkStart w:id="929" w:name="ET_guest_יאיר_הירש_220"/>
      <w:bookmarkEnd w:id="928"/>
      <w:r w:rsidRPr="003713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3713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9"/>
    </w:p>
    <w:p w:rsidR="003713B1" w:rsidRDefault="003713B1" w:rsidP="003713B1">
      <w:pPr>
        <w:pStyle w:val="KeepWithNext"/>
        <w:rPr>
          <w:rtl/>
          <w:lang w:val="en-GB" w:eastAsia="he-IL"/>
        </w:rPr>
      </w:pPr>
    </w:p>
    <w:p w:rsidR="003713B1" w:rsidRDefault="003713B1" w:rsidP="003713B1">
      <w:pPr>
        <w:rPr>
          <w:rtl/>
          <w:lang w:val="en-GB" w:eastAsia="he-IL"/>
        </w:rPr>
      </w:pPr>
      <w:bookmarkStart w:id="930" w:name="_ETM_Q1_5265403"/>
      <w:bookmarkStart w:id="931" w:name="_ETM_Q1_5265428"/>
      <w:bookmarkEnd w:id="930"/>
      <w:bookmarkEnd w:id="931"/>
      <w:r>
        <w:rPr>
          <w:rFonts w:hint="cs"/>
          <w:rtl/>
          <w:lang w:val="en-GB" w:eastAsia="he-IL"/>
        </w:rPr>
        <w:t>בנושא ארנונה?</w:t>
      </w:r>
    </w:p>
    <w:p w:rsidR="003713B1" w:rsidRDefault="003713B1" w:rsidP="003713B1">
      <w:pPr>
        <w:ind w:firstLine="0"/>
        <w:rPr>
          <w:rtl/>
          <w:lang w:val="en-GB" w:eastAsia="he-IL"/>
        </w:rPr>
      </w:pPr>
      <w:bookmarkStart w:id="932" w:name="_ETM_Q1_5269826"/>
      <w:bookmarkStart w:id="933" w:name="_ETM_Q1_5269886"/>
      <w:bookmarkEnd w:id="932"/>
      <w:bookmarkEnd w:id="933"/>
    </w:p>
    <w:p w:rsidR="003713B1" w:rsidRDefault="003713B1" w:rsidP="003713B1">
      <w:pPr>
        <w:pStyle w:val="a4"/>
        <w:keepNext/>
        <w:rPr>
          <w:rtl/>
          <w:lang w:val="en-GB"/>
        </w:rPr>
      </w:pPr>
      <w:bookmarkStart w:id="934" w:name="_ETM_Q1_5270176"/>
      <w:bookmarkStart w:id="935" w:name="_ETM_Q1_5270234"/>
      <w:bookmarkStart w:id="936" w:name="ET_speaker_5768_221"/>
      <w:bookmarkEnd w:id="934"/>
      <w:bookmarkEnd w:id="935"/>
      <w:r w:rsidRPr="003713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3713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6"/>
    </w:p>
    <w:p w:rsidR="003713B1" w:rsidRDefault="003713B1" w:rsidP="003713B1">
      <w:pPr>
        <w:pStyle w:val="KeepWithNext"/>
        <w:rPr>
          <w:rtl/>
          <w:lang w:val="en-GB" w:eastAsia="he-IL"/>
        </w:rPr>
      </w:pPr>
    </w:p>
    <w:p w:rsidR="003713B1" w:rsidRPr="003713B1" w:rsidRDefault="003713B1" w:rsidP="003713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</w:t>
      </w:r>
    </w:p>
    <w:p w:rsidR="00DD5C4C" w:rsidRDefault="00DD5C4C" w:rsidP="0071463D">
      <w:pPr>
        <w:ind w:firstLine="0"/>
        <w:rPr>
          <w:rtl/>
          <w:lang w:val="en-GB" w:eastAsia="he-IL"/>
        </w:rPr>
      </w:pPr>
    </w:p>
    <w:p w:rsidR="0071463D" w:rsidRDefault="0071463D" w:rsidP="0071463D">
      <w:pPr>
        <w:pStyle w:val="af9"/>
        <w:keepNext/>
        <w:rPr>
          <w:rtl/>
          <w:lang w:val="en-GB" w:eastAsia="he-IL"/>
        </w:rPr>
      </w:pPr>
      <w:bookmarkStart w:id="937" w:name="_ETM_Q1_5274031"/>
      <w:bookmarkStart w:id="938" w:name="_ETM_Q1_5274113"/>
      <w:bookmarkStart w:id="939" w:name="_ETM_Q1_5275938"/>
      <w:bookmarkStart w:id="940" w:name="ET_guest_יאיר_הירש_222"/>
      <w:bookmarkEnd w:id="937"/>
      <w:bookmarkEnd w:id="938"/>
      <w:bookmarkEnd w:id="939"/>
      <w:r w:rsidRPr="007146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7146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0"/>
    </w:p>
    <w:p w:rsidR="0071463D" w:rsidRDefault="0071463D" w:rsidP="0071463D">
      <w:pPr>
        <w:pStyle w:val="KeepWithNext"/>
        <w:rPr>
          <w:rtl/>
          <w:lang w:val="en-GB" w:eastAsia="he-IL"/>
        </w:rPr>
      </w:pPr>
    </w:p>
    <w:p w:rsidR="00DD5C4C" w:rsidRDefault="0071463D" w:rsidP="00CA0A3A">
      <w:pPr>
        <w:rPr>
          <w:rtl/>
          <w:lang w:val="en-GB" w:eastAsia="he-IL"/>
        </w:rPr>
      </w:pPr>
      <w:bookmarkStart w:id="941" w:name="_ETM_Q1_5276446"/>
      <w:bookmarkStart w:id="942" w:name="_ETM_Q1_5276479"/>
      <w:bookmarkEnd w:id="941"/>
      <w:bookmarkEnd w:id="942"/>
      <w:r>
        <w:rPr>
          <w:rFonts w:hint="cs"/>
          <w:rtl/>
          <w:lang w:val="en-GB" w:eastAsia="he-IL"/>
        </w:rPr>
        <w:t xml:space="preserve">זאת בדיוק הטענה, זאת בדיוק ההפרדה. מדברים </w:t>
      </w:r>
      <w:bookmarkStart w:id="943" w:name="_ETM_Q1_5277022"/>
      <w:bookmarkEnd w:id="943"/>
      <w:r>
        <w:rPr>
          <w:rFonts w:hint="cs"/>
          <w:rtl/>
          <w:lang w:val="en-GB" w:eastAsia="he-IL"/>
        </w:rPr>
        <w:t xml:space="preserve">פה על קנסות, על דברים שאדם לא יודע שהוא חייב. ארנונה זו החובה הבסיסית שחייב בה </w:t>
      </w:r>
      <w:bookmarkStart w:id="944" w:name="_ETM_Q1_5280855"/>
      <w:bookmarkEnd w:id="944"/>
      <w:r>
        <w:rPr>
          <w:rFonts w:hint="cs"/>
          <w:rtl/>
          <w:lang w:val="en-GB" w:eastAsia="he-IL"/>
        </w:rPr>
        <w:t xml:space="preserve">כל אזרח. </w:t>
      </w:r>
      <w:r w:rsidR="00DD5C4C">
        <w:rPr>
          <w:rFonts w:hint="cs"/>
          <w:rtl/>
          <w:lang w:val="en-GB" w:eastAsia="he-IL"/>
        </w:rPr>
        <w:t>אדם</w:t>
      </w:r>
      <w:r>
        <w:rPr>
          <w:rFonts w:hint="cs"/>
          <w:rtl/>
          <w:lang w:val="en-GB" w:eastAsia="he-IL"/>
        </w:rPr>
        <w:t xml:space="preserve"> שמתעורר אחרי חצי שנה ולא שילם ארנונה, </w:t>
      </w:r>
      <w:r w:rsidR="00DD5C4C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ה</w:t>
      </w:r>
      <w:r w:rsidR="00DD5C4C">
        <w:rPr>
          <w:rFonts w:hint="cs"/>
          <w:rtl/>
          <w:lang w:val="en-GB" w:eastAsia="he-IL"/>
        </w:rPr>
        <w:t>וא חושב? שהוא גר בל</w:t>
      </w:r>
      <w:r>
        <w:rPr>
          <w:rFonts w:hint="cs"/>
          <w:rtl/>
          <w:lang w:val="en-GB" w:eastAsia="he-IL"/>
        </w:rPr>
        <w:t>ה</w:t>
      </w:r>
      <w:r w:rsidR="00CA0A3A">
        <w:rPr>
          <w:rFonts w:hint="cs"/>
          <w:rtl/>
          <w:lang w:val="en-GB" w:eastAsia="he-IL"/>
        </w:rPr>
        <w:t xml:space="preserve"> לה </w:t>
      </w:r>
      <w:r>
        <w:rPr>
          <w:rFonts w:hint="cs"/>
          <w:rtl/>
          <w:lang w:val="en-GB" w:eastAsia="he-IL"/>
        </w:rPr>
        <w:t>לנד?</w:t>
      </w:r>
      <w:r w:rsidR="00DD5C4C">
        <w:rPr>
          <w:rFonts w:hint="cs"/>
          <w:rtl/>
          <w:lang w:val="en-GB" w:eastAsia="he-IL"/>
        </w:rPr>
        <w:t xml:space="preserve"> </w:t>
      </w:r>
      <w:r w:rsidR="00CA0A3A">
        <w:rPr>
          <w:rFonts w:hint="cs"/>
          <w:rtl/>
          <w:lang w:val="en-GB" w:eastAsia="he-IL"/>
        </w:rPr>
        <w:t xml:space="preserve">אני מצפה ממנו שירים </w:t>
      </w:r>
      <w:bookmarkStart w:id="945" w:name="_ETM_Q1_5293720"/>
      <w:bookmarkEnd w:id="945"/>
      <w:r w:rsidR="00CA0A3A">
        <w:rPr>
          <w:rFonts w:hint="cs"/>
          <w:rtl/>
          <w:lang w:val="en-GB" w:eastAsia="he-IL"/>
        </w:rPr>
        <w:t xml:space="preserve">טלפון לרשות ויגיד: חבר'ה, יש פה בעיה, לא קיבלתי </w:t>
      </w:r>
      <w:bookmarkStart w:id="946" w:name="_ETM_Q1_5298684"/>
      <w:bookmarkEnd w:id="946"/>
      <w:r w:rsidR="00CA0A3A">
        <w:rPr>
          <w:rFonts w:hint="cs"/>
          <w:rtl/>
          <w:lang w:val="en-GB" w:eastAsia="he-IL"/>
        </w:rPr>
        <w:t xml:space="preserve">חיוב כבר ארבעה-חמישה חודשים. </w:t>
      </w:r>
      <w:r w:rsidR="00DD5C4C">
        <w:rPr>
          <w:rFonts w:hint="cs"/>
          <w:rtl/>
          <w:lang w:val="en-GB" w:eastAsia="he-IL"/>
        </w:rPr>
        <w:t xml:space="preserve"> </w:t>
      </w:r>
    </w:p>
    <w:p w:rsidR="00CA0A3A" w:rsidRDefault="00CA0A3A" w:rsidP="00DD5C4C">
      <w:pPr>
        <w:rPr>
          <w:rtl/>
          <w:lang w:val="en-GB" w:eastAsia="he-IL"/>
        </w:rPr>
      </w:pPr>
    </w:p>
    <w:p w:rsidR="00CA0A3A" w:rsidRDefault="00CA0A3A" w:rsidP="00CA0A3A">
      <w:pPr>
        <w:pStyle w:val="af6"/>
        <w:keepNext/>
        <w:rPr>
          <w:rtl/>
          <w:lang w:val="en-GB"/>
        </w:rPr>
      </w:pPr>
      <w:bookmarkStart w:id="947" w:name="ET_yor_5854_223"/>
      <w:r w:rsidRPr="00CA0A3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A0A3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7"/>
    </w:p>
    <w:p w:rsidR="00CA0A3A" w:rsidRDefault="00CA0A3A" w:rsidP="00CA0A3A">
      <w:pPr>
        <w:pStyle w:val="KeepWithNext"/>
        <w:rPr>
          <w:rtl/>
          <w:lang w:val="en-GB" w:eastAsia="he-IL"/>
        </w:rPr>
      </w:pPr>
    </w:p>
    <w:p w:rsidR="00CA0A3A" w:rsidRPr="00CA0A3A" w:rsidRDefault="006526BF" w:rsidP="00CA0A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אנשים קשי</w:t>
      </w:r>
      <w:r w:rsidR="00CA0A3A">
        <w:rPr>
          <w:rFonts w:hint="cs"/>
          <w:rtl/>
          <w:lang w:val="en-GB" w:eastAsia="he-IL"/>
        </w:rPr>
        <w:t xml:space="preserve"> יום, אנשים שבקושי מסיימים את היום שלהם. </w:t>
      </w:r>
    </w:p>
    <w:p w:rsidR="00DD5C4C" w:rsidRDefault="00DD5C4C" w:rsidP="00DD5C4C">
      <w:pPr>
        <w:rPr>
          <w:rtl/>
          <w:lang w:val="en-GB" w:eastAsia="he-IL"/>
        </w:rPr>
      </w:pPr>
    </w:p>
    <w:p w:rsidR="00CA0A3A" w:rsidRDefault="00CA0A3A" w:rsidP="00CA0A3A">
      <w:pPr>
        <w:pStyle w:val="af9"/>
        <w:keepNext/>
        <w:rPr>
          <w:rtl/>
          <w:lang w:val="en-GB" w:eastAsia="he-IL"/>
        </w:rPr>
      </w:pPr>
      <w:bookmarkStart w:id="948" w:name="_ETM_Q1_5302941"/>
      <w:bookmarkStart w:id="949" w:name="ET_guest_יאיר_הירש_224"/>
      <w:bookmarkEnd w:id="948"/>
      <w:r w:rsidRPr="00CA0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CA0A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9"/>
    </w:p>
    <w:p w:rsidR="00CA0A3A" w:rsidRDefault="00CA0A3A" w:rsidP="00CA0A3A">
      <w:pPr>
        <w:pStyle w:val="KeepWithNext"/>
        <w:rPr>
          <w:rtl/>
          <w:lang w:val="en-GB" w:eastAsia="he-IL"/>
        </w:rPr>
      </w:pPr>
    </w:p>
    <w:p w:rsidR="00DD5C4C" w:rsidRDefault="00DD5C4C" w:rsidP="00804A02">
      <w:pPr>
        <w:rPr>
          <w:rtl/>
          <w:lang w:val="en-GB" w:eastAsia="he-IL"/>
        </w:rPr>
      </w:pPr>
      <w:bookmarkStart w:id="950" w:name="_ETM_Q1_5303426"/>
      <w:bookmarkStart w:id="951" w:name="_ETM_Q1_5303469"/>
      <w:bookmarkEnd w:id="950"/>
      <w:bookmarkEnd w:id="951"/>
      <w:r>
        <w:rPr>
          <w:rFonts w:hint="cs"/>
          <w:rtl/>
          <w:lang w:val="en-GB" w:eastAsia="he-IL"/>
        </w:rPr>
        <w:t>אנחנו ר</w:t>
      </w:r>
      <w:r w:rsidR="00CA0A3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צים לעזור להם. </w:t>
      </w:r>
      <w:r w:rsidR="00CA0A3A">
        <w:rPr>
          <w:rFonts w:hint="cs"/>
          <w:rtl/>
          <w:lang w:val="en-GB" w:eastAsia="he-IL"/>
        </w:rPr>
        <w:t xml:space="preserve">אנחנו עוזרים להם היום על ידי </w:t>
      </w:r>
      <w:bookmarkStart w:id="952" w:name="_ETM_Q1_5312830"/>
      <w:bookmarkEnd w:id="952"/>
      <w:r w:rsidR="00CA0A3A">
        <w:rPr>
          <w:rFonts w:hint="cs"/>
          <w:rtl/>
          <w:lang w:val="en-GB" w:eastAsia="he-IL"/>
        </w:rPr>
        <w:t>זה שה</w:t>
      </w:r>
      <w:r>
        <w:rPr>
          <w:rFonts w:hint="cs"/>
          <w:rtl/>
          <w:lang w:val="en-GB" w:eastAsia="he-IL"/>
        </w:rPr>
        <w:t xml:space="preserve">רשות חזקה </w:t>
      </w:r>
      <w:r w:rsidR="00CA0A3A">
        <w:rPr>
          <w:rFonts w:hint="cs"/>
          <w:rtl/>
          <w:lang w:val="en-GB" w:eastAsia="he-IL"/>
        </w:rPr>
        <w:t xml:space="preserve">ויש לה אפשרות לתת יותר לאגף הרווחה. </w:t>
      </w:r>
      <w:r>
        <w:rPr>
          <w:rFonts w:hint="cs"/>
          <w:rtl/>
          <w:lang w:val="en-GB" w:eastAsia="he-IL"/>
        </w:rPr>
        <w:t>כשא</w:t>
      </w:r>
      <w:r w:rsidR="00CA0A3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ה</w:t>
      </w:r>
      <w:r w:rsidR="00CA0A3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לוקח מ</w:t>
      </w:r>
      <w:r w:rsidR="00CA0A3A">
        <w:rPr>
          <w:rFonts w:hint="cs"/>
          <w:rtl/>
          <w:lang w:val="en-GB" w:eastAsia="he-IL"/>
        </w:rPr>
        <w:t xml:space="preserve">העירייה </w:t>
      </w:r>
      <w:bookmarkStart w:id="953" w:name="_ETM_Q1_5323245"/>
      <w:bookmarkEnd w:id="953"/>
      <w:r w:rsidR="00CA0A3A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>הכנסו</w:t>
      </w:r>
      <w:r w:rsidR="00CA0A3A">
        <w:rPr>
          <w:rFonts w:hint="cs"/>
          <w:rtl/>
          <w:lang w:val="en-GB" w:eastAsia="he-IL"/>
        </w:rPr>
        <w:t>ת אין לה אפשרות לעזור לאותו מסכן.</w:t>
      </w:r>
      <w:r>
        <w:rPr>
          <w:rFonts w:hint="cs"/>
          <w:rtl/>
          <w:lang w:val="en-GB" w:eastAsia="he-IL"/>
        </w:rPr>
        <w:t xml:space="preserve"> אנחנ</w:t>
      </w:r>
      <w:r w:rsidR="00CA0A3A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>לא עוזרים פה לאוכלוס</w:t>
      </w:r>
      <w:r w:rsidR="00CA0A3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יה החלשה, אנחנו</w:t>
      </w:r>
      <w:r w:rsidR="00CA0A3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רק</w:t>
      </w:r>
      <w:r w:rsidR="00CA0A3A">
        <w:rPr>
          <w:rFonts w:hint="cs"/>
          <w:rtl/>
          <w:lang w:val="en-GB" w:eastAsia="he-IL"/>
        </w:rPr>
        <w:t xml:space="preserve"> מקשים עליה יותר </w:t>
      </w:r>
      <w:r>
        <w:rPr>
          <w:rFonts w:hint="cs"/>
          <w:rtl/>
          <w:lang w:val="en-GB" w:eastAsia="he-IL"/>
        </w:rPr>
        <w:t>בהחלטה הזאת.</w:t>
      </w:r>
      <w:r w:rsidR="00AB5136">
        <w:rPr>
          <w:rFonts w:hint="cs"/>
          <w:rtl/>
          <w:lang w:val="en-GB" w:eastAsia="he-IL"/>
        </w:rPr>
        <w:t xml:space="preserve"> </w:t>
      </w:r>
      <w:bookmarkStart w:id="954" w:name="_ETM_Q1_5411241"/>
      <w:bookmarkStart w:id="955" w:name="_ETM_Q1_5334155"/>
      <w:bookmarkStart w:id="956" w:name="_ETM_Q1_5335109"/>
      <w:bookmarkStart w:id="957" w:name="_ETM_Q1_5335152"/>
      <w:bookmarkEnd w:id="954"/>
      <w:bookmarkEnd w:id="955"/>
      <w:bookmarkEnd w:id="956"/>
      <w:bookmarkEnd w:id="957"/>
      <w:r w:rsidR="00AB5136">
        <w:rPr>
          <w:rFonts w:hint="cs"/>
          <w:rtl/>
          <w:lang w:val="en-GB" w:eastAsia="he-IL"/>
        </w:rPr>
        <w:t xml:space="preserve">ההצעה של חבר הכנסת </w:t>
      </w:r>
      <w:proofErr w:type="spellStart"/>
      <w:r w:rsidR="00AB5136">
        <w:rPr>
          <w:rFonts w:hint="cs"/>
          <w:rtl/>
          <w:lang w:val="en-GB" w:eastAsia="he-IL"/>
        </w:rPr>
        <w:t>מוסי</w:t>
      </w:r>
      <w:proofErr w:type="spellEnd"/>
      <w:r w:rsidR="00AB5136">
        <w:rPr>
          <w:rFonts w:hint="cs"/>
          <w:rtl/>
          <w:lang w:val="en-GB" w:eastAsia="he-IL"/>
        </w:rPr>
        <w:t xml:space="preserve"> רז היא בהחלט לגיטימית, אני </w:t>
      </w:r>
      <w:bookmarkStart w:id="958" w:name="_ETM_Q1_5413119"/>
      <w:bookmarkEnd w:id="958"/>
      <w:r w:rsidR="00AB5136">
        <w:rPr>
          <w:rFonts w:hint="cs"/>
          <w:rtl/>
          <w:lang w:val="en-GB" w:eastAsia="he-IL"/>
        </w:rPr>
        <w:t xml:space="preserve">רק שואל את עצמי אם אנחנו יכולים היום לחפש אלטרנטיבה, </w:t>
      </w:r>
      <w:r w:rsidR="00804A02">
        <w:rPr>
          <w:rFonts w:hint="cs"/>
          <w:rtl/>
          <w:lang w:val="en-GB" w:eastAsia="he-IL"/>
        </w:rPr>
        <w:t xml:space="preserve">אם אנחנו יכולים </w:t>
      </w:r>
      <w:r w:rsidR="00AB5136">
        <w:rPr>
          <w:rFonts w:hint="cs"/>
          <w:rtl/>
          <w:lang w:val="en-GB" w:eastAsia="he-IL"/>
        </w:rPr>
        <w:t xml:space="preserve">ללכת על דברים לא מקובלים </w:t>
      </w:r>
      <w:bookmarkStart w:id="959" w:name="_ETM_Q1_5419984"/>
      <w:bookmarkEnd w:id="959"/>
      <w:r w:rsidR="00804A02">
        <w:rPr>
          <w:rFonts w:hint="cs"/>
          <w:rtl/>
          <w:lang w:val="en-GB" w:eastAsia="he-IL"/>
        </w:rPr>
        <w:t xml:space="preserve">כמו יונת דואר </w:t>
      </w:r>
      <w:r w:rsidR="00AB5136">
        <w:rPr>
          <w:rFonts w:hint="cs"/>
          <w:rtl/>
          <w:lang w:val="en-GB" w:eastAsia="he-IL"/>
        </w:rPr>
        <w:t xml:space="preserve">כשאין לנו שום פתרון למה יקרה מחר בבוקר אם לא יהיו </w:t>
      </w:r>
      <w:bookmarkStart w:id="960" w:name="_ETM_Q1_5423607"/>
      <w:bookmarkEnd w:id="960"/>
      <w:r w:rsidR="00AB5136">
        <w:rPr>
          <w:rFonts w:hint="cs"/>
          <w:rtl/>
          <w:lang w:val="en-GB" w:eastAsia="he-IL"/>
        </w:rPr>
        <w:t>לנו את ההכנסות האלו. יש היום במדינת</w:t>
      </w:r>
      <w:r>
        <w:rPr>
          <w:rFonts w:hint="cs"/>
          <w:rtl/>
          <w:lang w:val="en-GB" w:eastAsia="he-IL"/>
        </w:rPr>
        <w:t xml:space="preserve"> ישראל </w:t>
      </w:r>
      <w:r w:rsidR="00804A02">
        <w:rPr>
          <w:rFonts w:hint="cs"/>
          <w:rtl/>
          <w:lang w:val="en-GB" w:eastAsia="he-IL"/>
        </w:rPr>
        <w:t>מוסד שנקרא דואר ישראל</w:t>
      </w:r>
      <w:r w:rsidR="006526BF">
        <w:rPr>
          <w:rFonts w:hint="cs"/>
          <w:rtl/>
          <w:lang w:val="en-GB" w:eastAsia="he-IL"/>
        </w:rPr>
        <w:t>,</w:t>
      </w:r>
      <w:r w:rsidR="00AB5136">
        <w:rPr>
          <w:rFonts w:hint="cs"/>
          <w:rtl/>
          <w:lang w:val="en-GB" w:eastAsia="he-IL"/>
        </w:rPr>
        <w:t xml:space="preserve"> אפשר לתקן ול</w:t>
      </w:r>
      <w:r>
        <w:rPr>
          <w:rFonts w:hint="cs"/>
          <w:rtl/>
          <w:lang w:val="en-GB" w:eastAsia="he-IL"/>
        </w:rPr>
        <w:t>ש</w:t>
      </w:r>
      <w:r w:rsidR="00AB5136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ר, </w:t>
      </w:r>
      <w:r w:rsidR="00AB513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שאלה אם יש ל</w:t>
      </w:r>
      <w:r w:rsidR="00804A02">
        <w:rPr>
          <w:rFonts w:hint="cs"/>
          <w:rtl/>
          <w:lang w:val="en-GB" w:eastAsia="he-IL"/>
        </w:rPr>
        <w:t>נו את האפשרות - -</w:t>
      </w:r>
      <w:r>
        <w:rPr>
          <w:rFonts w:hint="cs"/>
          <w:rtl/>
          <w:lang w:val="en-GB" w:eastAsia="he-IL"/>
        </w:rPr>
        <w:t xml:space="preserve"> </w:t>
      </w:r>
    </w:p>
    <w:p w:rsidR="00DD5C4C" w:rsidRDefault="00DD5C4C" w:rsidP="00DD5C4C">
      <w:pPr>
        <w:rPr>
          <w:rtl/>
          <w:lang w:val="en-GB" w:eastAsia="he-IL"/>
        </w:rPr>
      </w:pPr>
    </w:p>
    <w:p w:rsidR="00AB5136" w:rsidRDefault="00AB5136" w:rsidP="00AB5136">
      <w:pPr>
        <w:pStyle w:val="af6"/>
        <w:keepNext/>
        <w:rPr>
          <w:rtl/>
          <w:lang w:val="en-GB"/>
        </w:rPr>
      </w:pPr>
      <w:bookmarkStart w:id="961" w:name="_ETM_Q1_5436772"/>
      <w:bookmarkStart w:id="962" w:name="ET_yor_5854_226"/>
      <w:bookmarkEnd w:id="961"/>
      <w:r w:rsidRPr="00AB51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B51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2"/>
    </w:p>
    <w:p w:rsidR="00AB5136" w:rsidRDefault="00AB5136" w:rsidP="00AB5136">
      <w:pPr>
        <w:pStyle w:val="KeepWithNext"/>
        <w:rPr>
          <w:rtl/>
          <w:lang w:val="en-GB" w:eastAsia="he-IL"/>
        </w:rPr>
      </w:pPr>
    </w:p>
    <w:p w:rsidR="00DD5C4C" w:rsidRDefault="00AB5136" w:rsidP="006526BF">
      <w:pPr>
        <w:rPr>
          <w:rtl/>
          <w:lang w:val="en-GB" w:eastAsia="he-IL"/>
        </w:rPr>
      </w:pPr>
      <w:bookmarkStart w:id="963" w:name="_ETM_Q1_5437482"/>
      <w:bookmarkStart w:id="964" w:name="_ETM_Q1_5437523"/>
      <w:bookmarkEnd w:id="963"/>
      <w:bookmarkEnd w:id="964"/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מוסי</w:t>
      </w:r>
      <w:proofErr w:type="spellEnd"/>
      <w:r>
        <w:rPr>
          <w:rFonts w:hint="cs"/>
          <w:rtl/>
          <w:lang w:val="en-GB" w:eastAsia="he-IL"/>
        </w:rPr>
        <w:t xml:space="preserve"> רז צודק </w:t>
      </w:r>
      <w:r w:rsidR="00804A02">
        <w:rPr>
          <w:rFonts w:hint="cs"/>
          <w:rtl/>
          <w:lang w:val="en-GB" w:eastAsia="he-IL"/>
        </w:rPr>
        <w:t>ש</w:t>
      </w:r>
      <w:r w:rsidR="00DD5C4C">
        <w:rPr>
          <w:rFonts w:hint="cs"/>
          <w:rtl/>
          <w:lang w:val="en-GB" w:eastAsia="he-IL"/>
        </w:rPr>
        <w:t>זה מתפקד גר</w:t>
      </w:r>
      <w:r>
        <w:rPr>
          <w:rFonts w:hint="cs"/>
          <w:rtl/>
          <w:lang w:val="en-GB" w:eastAsia="he-IL"/>
        </w:rPr>
        <w:t>וע</w:t>
      </w:r>
      <w:r w:rsidR="00DD5C4C">
        <w:rPr>
          <w:rFonts w:hint="cs"/>
          <w:rtl/>
          <w:lang w:val="en-GB" w:eastAsia="he-IL"/>
        </w:rPr>
        <w:t xml:space="preserve"> ברמת המדינה, </w:t>
      </w:r>
      <w:r>
        <w:rPr>
          <w:rFonts w:hint="cs"/>
          <w:rtl/>
          <w:lang w:val="en-GB" w:eastAsia="he-IL"/>
        </w:rPr>
        <w:t xml:space="preserve">מתפקד גרוע מאוד </w:t>
      </w:r>
      <w:bookmarkStart w:id="965" w:name="_ETM_Q1_5448751"/>
      <w:bookmarkEnd w:id="965"/>
      <w:r>
        <w:rPr>
          <w:rFonts w:hint="cs"/>
          <w:rtl/>
          <w:lang w:val="en-GB" w:eastAsia="he-IL"/>
        </w:rPr>
        <w:t>בחברה הערבית</w:t>
      </w:r>
      <w:r w:rsidR="00DD5C4C">
        <w:rPr>
          <w:rFonts w:hint="cs"/>
          <w:rtl/>
          <w:lang w:val="en-GB" w:eastAsia="he-IL"/>
        </w:rPr>
        <w:t xml:space="preserve">, מתפקד </w:t>
      </w:r>
      <w:r>
        <w:rPr>
          <w:rFonts w:hint="cs"/>
          <w:rtl/>
          <w:lang w:val="en-GB" w:eastAsia="he-IL"/>
        </w:rPr>
        <w:t xml:space="preserve">יותר </w:t>
      </w:r>
      <w:r w:rsidR="006526BF">
        <w:rPr>
          <w:rFonts w:hint="cs"/>
          <w:rtl/>
          <w:lang w:val="en-GB" w:eastAsia="he-IL"/>
        </w:rPr>
        <w:t xml:space="preserve">גרוע </w:t>
      </w:r>
      <w:r w:rsidR="00DD5C4C">
        <w:rPr>
          <w:rFonts w:hint="cs"/>
          <w:rtl/>
          <w:lang w:val="en-GB" w:eastAsia="he-IL"/>
        </w:rPr>
        <w:t>בחברה החרדית. יש הרבה טענות על הדבר הזה.</w:t>
      </w:r>
      <w:r w:rsidR="00804A02">
        <w:rPr>
          <w:rFonts w:hint="cs"/>
          <w:rtl/>
          <w:lang w:val="en-GB" w:eastAsia="he-IL"/>
        </w:rPr>
        <w:t xml:space="preserve"> עוברים לסעיף הבא. </w:t>
      </w:r>
      <w:r w:rsidR="00DD5C4C">
        <w:rPr>
          <w:rFonts w:hint="cs"/>
          <w:rtl/>
          <w:lang w:val="en-GB" w:eastAsia="he-IL"/>
        </w:rPr>
        <w:t xml:space="preserve"> </w:t>
      </w:r>
    </w:p>
    <w:p w:rsidR="00DD5C4C" w:rsidRDefault="00DD5C4C" w:rsidP="00DD5C4C">
      <w:pPr>
        <w:rPr>
          <w:rtl/>
          <w:lang w:val="en-GB" w:eastAsia="he-IL"/>
        </w:rPr>
      </w:pPr>
    </w:p>
    <w:p w:rsidR="00804A02" w:rsidRDefault="00804A02" w:rsidP="00804A02">
      <w:pPr>
        <w:pStyle w:val="af9"/>
        <w:keepNext/>
        <w:rPr>
          <w:rtl/>
          <w:lang w:val="en-GB" w:eastAsia="he-IL"/>
        </w:rPr>
      </w:pPr>
      <w:bookmarkStart w:id="966" w:name="ET_guest_תומר_ביטון_227"/>
      <w:r w:rsidRPr="00804A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804A0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6"/>
    </w:p>
    <w:p w:rsidR="00804A02" w:rsidRDefault="00804A02" w:rsidP="00804A02">
      <w:pPr>
        <w:pStyle w:val="KeepWithNext"/>
        <w:rPr>
          <w:rtl/>
          <w:lang w:val="en-GB" w:eastAsia="he-IL"/>
        </w:rPr>
      </w:pPr>
    </w:p>
    <w:p w:rsidR="00DD5C4C" w:rsidRDefault="00DD5C4C" w:rsidP="00CD42A9">
      <w:pPr>
        <w:rPr>
          <w:rtl/>
          <w:lang w:val="en-GB" w:eastAsia="he-IL"/>
        </w:rPr>
      </w:pPr>
      <w:bookmarkStart w:id="967" w:name="_ETM_Q1_5538648"/>
      <w:bookmarkStart w:id="968" w:name="_ETM_Q1_5538681"/>
      <w:bookmarkEnd w:id="967"/>
      <w:bookmarkEnd w:id="968"/>
      <w:r>
        <w:rPr>
          <w:rFonts w:hint="cs"/>
          <w:rtl/>
          <w:lang w:val="en-GB" w:eastAsia="he-IL"/>
        </w:rPr>
        <w:t xml:space="preserve">ביקשנו </w:t>
      </w:r>
      <w:r w:rsidR="00804A02">
        <w:rPr>
          <w:rFonts w:hint="cs"/>
          <w:rtl/>
          <w:lang w:val="en-GB" w:eastAsia="he-IL"/>
        </w:rPr>
        <w:t xml:space="preserve">במסגרת אותו סעיף </w:t>
      </w:r>
      <w:r>
        <w:rPr>
          <w:rFonts w:hint="cs"/>
          <w:rtl/>
          <w:lang w:val="en-GB" w:eastAsia="he-IL"/>
        </w:rPr>
        <w:t xml:space="preserve">להכניס </w:t>
      </w:r>
      <w:r w:rsidR="00804A02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הנחיות ה</w:t>
      </w:r>
      <w:r w:rsidR="00804A02">
        <w:rPr>
          <w:rFonts w:hint="cs"/>
          <w:rtl/>
          <w:lang w:val="en-GB" w:eastAsia="he-IL"/>
        </w:rPr>
        <w:t>יועץ המשפטי לממשלה</w:t>
      </w:r>
      <w:r w:rsidR="00D1597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D42A9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לא בנוסח שמוצע כרגע בתוך הצעת החוק. אני חושב שמה שחל על המדינה צריך לחול גם על הרשויות המקומיו</w:t>
      </w:r>
      <w:r w:rsidR="009666AD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אם אתם לא רוצים </w:t>
      </w:r>
      <w:r w:rsidR="00CD6A5F">
        <w:rPr>
          <w:rFonts w:hint="cs"/>
          <w:rtl/>
          <w:lang w:val="en-GB" w:eastAsia="he-IL"/>
        </w:rPr>
        <w:t>שזה יהיה בתוך הצעת החוק</w:t>
      </w:r>
      <w:r w:rsidR="00533125">
        <w:rPr>
          <w:rFonts w:hint="cs"/>
          <w:rtl/>
          <w:lang w:val="en-GB" w:eastAsia="he-IL"/>
        </w:rPr>
        <w:t xml:space="preserve"> אנחנו יכולים לה</w:t>
      </w:r>
      <w:r>
        <w:rPr>
          <w:rFonts w:hint="cs"/>
          <w:rtl/>
          <w:lang w:val="en-GB" w:eastAsia="he-IL"/>
        </w:rPr>
        <w:t xml:space="preserve">וציא הנחיה לרשויות המקומיות </w:t>
      </w:r>
      <w:r w:rsidR="00533125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>שהנחיית היועץ המשפ</w:t>
      </w:r>
      <w:r w:rsidR="009666AD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 לממשלה מחייב</w:t>
      </w:r>
      <w:r w:rsidR="009666AD">
        <w:rPr>
          <w:rFonts w:hint="cs"/>
          <w:rtl/>
          <w:lang w:val="en-GB" w:eastAsia="he-IL"/>
        </w:rPr>
        <w:t>ת</w:t>
      </w:r>
      <w:r w:rsidR="00533125">
        <w:rPr>
          <w:rFonts w:hint="cs"/>
          <w:rtl/>
          <w:lang w:val="en-GB" w:eastAsia="he-IL"/>
        </w:rPr>
        <w:t xml:space="preserve">, אבל </w:t>
      </w:r>
      <w:bookmarkStart w:id="969" w:name="_ETM_Q1_5631104"/>
      <w:bookmarkEnd w:id="969"/>
      <w:r w:rsidR="009666AD">
        <w:rPr>
          <w:rFonts w:hint="cs"/>
          <w:rtl/>
          <w:lang w:val="en-GB" w:eastAsia="he-IL"/>
        </w:rPr>
        <w:t>אז אנחנו מבקשים תיקון ל</w:t>
      </w:r>
      <w:r w:rsidR="00533125">
        <w:rPr>
          <w:rFonts w:hint="cs"/>
          <w:rtl/>
          <w:lang w:val="en-GB" w:eastAsia="he-IL"/>
        </w:rPr>
        <w:t>נוסח גם בעניין הזה.</w:t>
      </w:r>
      <w:r>
        <w:rPr>
          <w:rFonts w:hint="cs"/>
          <w:rtl/>
          <w:lang w:val="en-GB" w:eastAsia="he-IL"/>
        </w:rPr>
        <w:t xml:space="preserve"> </w:t>
      </w:r>
    </w:p>
    <w:p w:rsidR="006621DB" w:rsidRDefault="006621DB" w:rsidP="00DD5C4C">
      <w:pPr>
        <w:rPr>
          <w:rtl/>
          <w:lang w:val="en-GB" w:eastAsia="he-IL"/>
        </w:rPr>
      </w:pPr>
    </w:p>
    <w:p w:rsidR="00533125" w:rsidRDefault="00533125" w:rsidP="00533125">
      <w:pPr>
        <w:pStyle w:val="a4"/>
        <w:keepNext/>
        <w:rPr>
          <w:rtl/>
          <w:lang w:val="en-GB"/>
        </w:rPr>
      </w:pPr>
      <w:bookmarkStart w:id="970" w:name="_ETM_Q1_5640409"/>
      <w:bookmarkStart w:id="971" w:name="ET_speaker_תומר_רוזנר_228"/>
      <w:bookmarkEnd w:id="970"/>
      <w:r w:rsidRPr="005331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5331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1"/>
    </w:p>
    <w:p w:rsidR="00533125" w:rsidRDefault="00533125" w:rsidP="00533125">
      <w:pPr>
        <w:pStyle w:val="KeepWithNext"/>
        <w:rPr>
          <w:rtl/>
          <w:lang w:val="en-GB" w:eastAsia="he-IL"/>
        </w:rPr>
      </w:pPr>
    </w:p>
    <w:p w:rsidR="006621DB" w:rsidRDefault="00533125" w:rsidP="00495472">
      <w:pPr>
        <w:rPr>
          <w:rtl/>
          <w:lang w:val="en-GB" w:eastAsia="he-IL"/>
        </w:rPr>
      </w:pPr>
      <w:bookmarkStart w:id="972" w:name="_ETM_Q1_5640893"/>
      <w:bookmarkStart w:id="973" w:name="_ETM_Q1_5640920"/>
      <w:bookmarkEnd w:id="972"/>
      <w:bookmarkEnd w:id="973"/>
      <w:r>
        <w:rPr>
          <w:rFonts w:hint="cs"/>
          <w:rtl/>
          <w:lang w:val="en-GB" w:eastAsia="he-IL"/>
        </w:rPr>
        <w:t xml:space="preserve">הדבר הזה נדון בדיון הקודם, אין פה חידוש מהדיון </w:t>
      </w:r>
      <w:bookmarkStart w:id="974" w:name="_ETM_Q1_5650515"/>
      <w:bookmarkEnd w:id="974"/>
      <w:r>
        <w:rPr>
          <w:rFonts w:hint="cs"/>
          <w:rtl/>
          <w:lang w:val="en-GB" w:eastAsia="he-IL"/>
        </w:rPr>
        <w:t>הקודם. אנחנו סברנו שיש להכניס את הדברים הבסיסיים ש</w:t>
      </w:r>
      <w:r w:rsidR="00495472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</w:t>
      </w:r>
      <w:r w:rsidR="006621D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וראות נורמט</w:t>
      </w:r>
      <w:r w:rsidR="006621DB">
        <w:rPr>
          <w:rFonts w:hint="cs"/>
          <w:rtl/>
          <w:lang w:val="en-GB" w:eastAsia="he-IL"/>
        </w:rPr>
        <w:t>יב</w:t>
      </w:r>
      <w:r>
        <w:rPr>
          <w:rFonts w:hint="cs"/>
          <w:rtl/>
          <w:lang w:val="en-GB" w:eastAsia="he-IL"/>
        </w:rPr>
        <w:t>י</w:t>
      </w:r>
      <w:r w:rsidR="006621DB">
        <w:rPr>
          <w:rFonts w:hint="cs"/>
          <w:rtl/>
          <w:lang w:val="en-GB" w:eastAsia="he-IL"/>
        </w:rPr>
        <w:t>ות</w:t>
      </w:r>
      <w:r w:rsidR="0012071D">
        <w:rPr>
          <w:rFonts w:hint="cs"/>
          <w:rtl/>
          <w:lang w:val="en-GB" w:eastAsia="he-IL"/>
        </w:rPr>
        <w:t xml:space="preserve"> שמופנות לכלל </w:t>
      </w:r>
      <w:bookmarkStart w:id="975" w:name="_ETM_Q1_5672064"/>
      <w:bookmarkEnd w:id="975"/>
      <w:r w:rsidR="0012071D">
        <w:rPr>
          <w:rFonts w:hint="cs"/>
          <w:rtl/>
          <w:lang w:val="en-GB" w:eastAsia="he-IL"/>
        </w:rPr>
        <w:t>הציבור</w:t>
      </w:r>
      <w:r w:rsidR="00495472">
        <w:rPr>
          <w:rFonts w:hint="cs"/>
          <w:rtl/>
          <w:lang w:val="en-GB" w:eastAsia="he-IL"/>
        </w:rPr>
        <w:t>,</w:t>
      </w:r>
      <w:r w:rsidR="006621DB">
        <w:rPr>
          <w:rFonts w:hint="cs"/>
          <w:rtl/>
          <w:lang w:val="en-GB" w:eastAsia="he-IL"/>
        </w:rPr>
        <w:t xml:space="preserve"> </w:t>
      </w:r>
      <w:r w:rsidR="00CD42A9">
        <w:rPr>
          <w:rFonts w:hint="cs"/>
          <w:rtl/>
          <w:lang w:val="en-GB" w:eastAsia="he-IL"/>
        </w:rPr>
        <w:t>ש</w:t>
      </w:r>
      <w:r w:rsidR="00495472">
        <w:rPr>
          <w:rFonts w:hint="cs"/>
          <w:rtl/>
          <w:lang w:val="en-GB" w:eastAsia="he-IL"/>
        </w:rPr>
        <w:t xml:space="preserve">הם </w:t>
      </w:r>
      <w:r w:rsidR="006621DB">
        <w:rPr>
          <w:rFonts w:hint="cs"/>
          <w:rtl/>
          <w:lang w:val="en-GB" w:eastAsia="he-IL"/>
        </w:rPr>
        <w:t>לא ב</w:t>
      </w:r>
      <w:r w:rsidR="00495472">
        <w:rPr>
          <w:rFonts w:hint="cs"/>
          <w:rtl/>
          <w:lang w:val="en-GB" w:eastAsia="he-IL"/>
        </w:rPr>
        <w:t>ג</w:t>
      </w:r>
      <w:r w:rsidR="006621DB">
        <w:rPr>
          <w:rFonts w:hint="cs"/>
          <w:rtl/>
          <w:lang w:val="en-GB" w:eastAsia="he-IL"/>
        </w:rPr>
        <w:t>דר ה</w:t>
      </w:r>
      <w:r w:rsidR="00495472">
        <w:rPr>
          <w:rFonts w:hint="cs"/>
          <w:rtl/>
          <w:lang w:val="en-GB" w:eastAsia="he-IL"/>
        </w:rPr>
        <w:t>נחיה</w:t>
      </w:r>
      <w:r w:rsidR="00CD42A9">
        <w:rPr>
          <w:rFonts w:hint="cs"/>
          <w:rtl/>
          <w:lang w:val="en-GB" w:eastAsia="he-IL"/>
        </w:rPr>
        <w:t>, לעגן אותם</w:t>
      </w:r>
      <w:r w:rsidR="00A81A81">
        <w:rPr>
          <w:rFonts w:hint="cs"/>
          <w:rtl/>
          <w:lang w:val="en-GB" w:eastAsia="he-IL"/>
        </w:rPr>
        <w:t xml:space="preserve"> </w:t>
      </w:r>
      <w:r w:rsidR="00495472">
        <w:rPr>
          <w:rFonts w:hint="cs"/>
          <w:rtl/>
          <w:lang w:val="en-GB" w:eastAsia="he-IL"/>
        </w:rPr>
        <w:t xml:space="preserve"> - - </w:t>
      </w:r>
    </w:p>
    <w:p w:rsidR="006621DB" w:rsidRDefault="006621DB" w:rsidP="00DD5C4C">
      <w:pPr>
        <w:rPr>
          <w:rtl/>
          <w:lang w:val="en-GB" w:eastAsia="he-IL"/>
        </w:rPr>
      </w:pPr>
    </w:p>
    <w:p w:rsidR="00495472" w:rsidRDefault="00495472" w:rsidP="00495472">
      <w:pPr>
        <w:pStyle w:val="af9"/>
        <w:keepNext/>
        <w:rPr>
          <w:rtl/>
          <w:lang w:val="en-GB" w:eastAsia="he-IL"/>
        </w:rPr>
      </w:pPr>
      <w:bookmarkStart w:id="976" w:name="_ETM_Q1_5668280"/>
      <w:bookmarkStart w:id="977" w:name="ET_guest_תומר_ביטון_229"/>
      <w:bookmarkEnd w:id="976"/>
      <w:r w:rsidRPr="00495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495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7"/>
    </w:p>
    <w:p w:rsidR="00495472" w:rsidRDefault="00495472" w:rsidP="00495472">
      <w:pPr>
        <w:pStyle w:val="KeepWithNext"/>
        <w:rPr>
          <w:rtl/>
          <w:lang w:val="en-GB" w:eastAsia="he-IL"/>
        </w:rPr>
      </w:pPr>
    </w:p>
    <w:p w:rsidR="006621DB" w:rsidRDefault="006621DB" w:rsidP="00080191">
      <w:pPr>
        <w:rPr>
          <w:rtl/>
          <w:lang w:val="en-GB" w:eastAsia="he-IL"/>
        </w:rPr>
      </w:pPr>
      <w:bookmarkStart w:id="978" w:name="_ETM_Q1_5668733"/>
      <w:bookmarkStart w:id="979" w:name="_ETM_Q1_5668766"/>
      <w:bookmarkEnd w:id="978"/>
      <w:bookmarkEnd w:id="979"/>
      <w:r>
        <w:rPr>
          <w:rFonts w:hint="cs"/>
          <w:rtl/>
          <w:lang w:val="en-GB" w:eastAsia="he-IL"/>
        </w:rPr>
        <w:t xml:space="preserve">זה </w:t>
      </w:r>
      <w:r w:rsidR="00495472">
        <w:rPr>
          <w:rFonts w:hint="cs"/>
          <w:rtl/>
          <w:lang w:val="en-GB" w:eastAsia="he-IL"/>
        </w:rPr>
        <w:t xml:space="preserve">לא </w:t>
      </w:r>
      <w:r w:rsidR="00A81A81">
        <w:rPr>
          <w:rFonts w:hint="cs"/>
          <w:rtl/>
          <w:lang w:val="en-GB" w:eastAsia="he-IL"/>
        </w:rPr>
        <w:t xml:space="preserve">רק </w:t>
      </w:r>
      <w:r w:rsidR="00080191">
        <w:rPr>
          <w:rFonts w:hint="cs"/>
          <w:rtl/>
          <w:lang w:val="en-GB" w:eastAsia="he-IL"/>
        </w:rPr>
        <w:t>הדברים הבסיסיים.</w:t>
      </w:r>
      <w:r w:rsidR="00495472">
        <w:rPr>
          <w:rFonts w:hint="cs"/>
          <w:rtl/>
          <w:lang w:val="en-GB" w:eastAsia="he-IL"/>
        </w:rPr>
        <w:t xml:space="preserve"> זה </w:t>
      </w:r>
      <w:r w:rsidR="00A81A81">
        <w:rPr>
          <w:rFonts w:hint="cs"/>
          <w:rtl/>
          <w:lang w:val="en-GB" w:eastAsia="he-IL"/>
        </w:rPr>
        <w:t>לקחת חלק מההנחיות ולהכניס להצעת החוק</w:t>
      </w:r>
      <w:r>
        <w:rPr>
          <w:rFonts w:hint="cs"/>
          <w:rtl/>
          <w:lang w:val="en-GB" w:eastAsia="he-IL"/>
        </w:rPr>
        <w:t xml:space="preserve">. </w:t>
      </w:r>
      <w:r w:rsidR="00A81A81">
        <w:rPr>
          <w:rFonts w:hint="cs"/>
          <w:rtl/>
          <w:lang w:val="en-GB" w:eastAsia="he-IL"/>
        </w:rPr>
        <w:t xml:space="preserve">זה לא רק </w:t>
      </w:r>
      <w:bookmarkStart w:id="980" w:name="_ETM_Q1_5686942"/>
      <w:bookmarkEnd w:id="980"/>
      <w:r w:rsidR="00A81A81">
        <w:rPr>
          <w:rFonts w:hint="cs"/>
          <w:rtl/>
          <w:lang w:val="en-GB" w:eastAsia="he-IL"/>
        </w:rPr>
        <w:t>הדברים הבסיסיים, כי</w:t>
      </w:r>
      <w:r>
        <w:rPr>
          <w:rFonts w:hint="cs"/>
          <w:rtl/>
          <w:lang w:val="en-GB" w:eastAsia="he-IL"/>
        </w:rPr>
        <w:t xml:space="preserve"> יש פה גם שינוי מההנחיות של</w:t>
      </w:r>
      <w:r w:rsidR="00A81A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A81A81">
        <w:rPr>
          <w:rFonts w:hint="cs"/>
          <w:rtl/>
          <w:lang w:val="en-GB" w:eastAsia="he-IL"/>
        </w:rPr>
        <w:t>יועץ המשפטי לממשלה</w:t>
      </w:r>
      <w:r>
        <w:rPr>
          <w:rFonts w:hint="cs"/>
          <w:rtl/>
          <w:lang w:val="en-GB" w:eastAsia="he-IL"/>
        </w:rPr>
        <w:t>.</w:t>
      </w:r>
      <w:r w:rsidR="00A81A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ההנחיות האלו הן הנחיות שמבחינת</w:t>
      </w:r>
      <w:r w:rsidR="00A81A81">
        <w:rPr>
          <w:rFonts w:hint="cs"/>
          <w:rtl/>
          <w:lang w:val="en-GB" w:eastAsia="he-IL"/>
        </w:rPr>
        <w:t>נו נותנות יכולת לרשו</w:t>
      </w:r>
      <w:r w:rsidR="00080191">
        <w:rPr>
          <w:rFonts w:hint="cs"/>
          <w:rtl/>
          <w:lang w:val="en-GB" w:eastAsia="he-IL"/>
        </w:rPr>
        <w:t>יו</w:t>
      </w:r>
      <w:r w:rsidR="00A81A81">
        <w:rPr>
          <w:rFonts w:hint="cs"/>
          <w:rtl/>
          <w:lang w:val="en-GB" w:eastAsia="he-IL"/>
        </w:rPr>
        <w:t>ת המקומיות להתנהל מול</w:t>
      </w:r>
      <w:r w:rsidR="00080191">
        <w:rPr>
          <w:rFonts w:hint="cs"/>
          <w:rtl/>
          <w:lang w:val="en-GB" w:eastAsia="he-IL"/>
        </w:rPr>
        <w:t xml:space="preserve"> החייבים</w:t>
      </w:r>
      <w:r w:rsidR="00A81A81">
        <w:rPr>
          <w:rFonts w:hint="cs"/>
          <w:rtl/>
          <w:lang w:val="en-GB" w:eastAsia="he-IL"/>
        </w:rPr>
        <w:t xml:space="preserve"> לא רק באמצעות </w:t>
      </w:r>
      <w:r>
        <w:rPr>
          <w:rFonts w:hint="cs"/>
          <w:rtl/>
          <w:lang w:val="en-GB" w:eastAsia="he-IL"/>
        </w:rPr>
        <w:t>אותם שני סעיפים שהוכנסו</w:t>
      </w:r>
      <w:r w:rsidR="00A81A81">
        <w:rPr>
          <w:rFonts w:hint="cs"/>
          <w:rtl/>
          <w:lang w:val="en-GB" w:eastAsia="he-IL"/>
        </w:rPr>
        <w:t xml:space="preserve"> לתוך הצעת </w:t>
      </w:r>
      <w:bookmarkStart w:id="981" w:name="_ETM_Q1_5711362"/>
      <w:bookmarkEnd w:id="981"/>
      <w:r w:rsidR="00A81A81">
        <w:rPr>
          <w:rFonts w:hint="cs"/>
          <w:rtl/>
          <w:lang w:val="en-GB" w:eastAsia="he-IL"/>
        </w:rPr>
        <w:t>החוק</w:t>
      </w:r>
      <w:r>
        <w:rPr>
          <w:rFonts w:hint="cs"/>
          <w:rtl/>
          <w:lang w:val="en-GB" w:eastAsia="he-IL"/>
        </w:rPr>
        <w:t xml:space="preserve">. זה משפר את המצב </w:t>
      </w:r>
      <w:r w:rsidR="00080191">
        <w:rPr>
          <w:rFonts w:hint="cs"/>
          <w:rtl/>
          <w:lang w:val="en-GB" w:eastAsia="he-IL"/>
        </w:rPr>
        <w:t xml:space="preserve">מבחינת החייבים </w:t>
      </w:r>
      <w:r>
        <w:rPr>
          <w:rFonts w:hint="cs"/>
          <w:rtl/>
          <w:lang w:val="en-GB" w:eastAsia="he-IL"/>
        </w:rPr>
        <w:t>יותר מ</w:t>
      </w:r>
      <w:r w:rsidR="00A81A81">
        <w:rPr>
          <w:rFonts w:hint="cs"/>
          <w:rtl/>
          <w:lang w:val="en-GB" w:eastAsia="he-IL"/>
        </w:rPr>
        <w:t xml:space="preserve">מה </w:t>
      </w:r>
      <w:r w:rsidR="00080191">
        <w:rPr>
          <w:rFonts w:hint="cs"/>
          <w:rtl/>
          <w:lang w:val="en-GB" w:eastAsia="he-IL"/>
        </w:rPr>
        <w:t xml:space="preserve">שקיים </w:t>
      </w:r>
      <w:r w:rsidR="00A81A81">
        <w:rPr>
          <w:rFonts w:hint="cs"/>
          <w:rtl/>
          <w:lang w:val="en-GB" w:eastAsia="he-IL"/>
        </w:rPr>
        <w:t>כיום בהצעת החוק</w:t>
      </w:r>
      <w:r w:rsidR="00080191">
        <w:rPr>
          <w:rFonts w:hint="cs"/>
          <w:rtl/>
          <w:lang w:val="en-GB" w:eastAsia="he-IL"/>
        </w:rPr>
        <w:t>.</w:t>
      </w:r>
    </w:p>
    <w:p w:rsidR="006621DB" w:rsidRDefault="006621DB" w:rsidP="00DD5C4C">
      <w:pPr>
        <w:rPr>
          <w:rtl/>
          <w:lang w:val="en-GB" w:eastAsia="he-IL"/>
        </w:rPr>
      </w:pPr>
    </w:p>
    <w:p w:rsidR="00A81A81" w:rsidRDefault="00A81A81" w:rsidP="00A81A81">
      <w:pPr>
        <w:pStyle w:val="a4"/>
        <w:keepNext/>
        <w:rPr>
          <w:rtl/>
          <w:lang w:val="en-GB"/>
        </w:rPr>
      </w:pPr>
      <w:bookmarkStart w:id="982" w:name="_ETM_Q1_5722600"/>
      <w:bookmarkStart w:id="983" w:name="ET_speaker_תומר_רוזנר_230"/>
      <w:bookmarkEnd w:id="982"/>
      <w:r w:rsidRPr="00A81A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81A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A81A81" w:rsidRDefault="00A81A81" w:rsidP="00A81A81">
      <w:pPr>
        <w:pStyle w:val="KeepWithNext"/>
        <w:rPr>
          <w:rtl/>
          <w:lang w:val="en-GB" w:eastAsia="he-IL"/>
        </w:rPr>
      </w:pPr>
    </w:p>
    <w:p w:rsidR="006621DB" w:rsidRDefault="00A81A81" w:rsidP="000B544B">
      <w:pPr>
        <w:rPr>
          <w:rtl/>
          <w:lang w:val="en-GB" w:eastAsia="he-IL"/>
        </w:rPr>
      </w:pPr>
      <w:bookmarkStart w:id="984" w:name="_ETM_Q1_5723049"/>
      <w:bookmarkStart w:id="985" w:name="_ETM_Q1_5723099"/>
      <w:bookmarkEnd w:id="984"/>
      <w:bookmarkEnd w:id="985"/>
      <w:r>
        <w:rPr>
          <w:rFonts w:hint="cs"/>
          <w:rtl/>
          <w:lang w:val="en-GB" w:eastAsia="he-IL"/>
        </w:rPr>
        <w:t>הנורמות הבסיסיות שמוצע לכלול במסגרת נוסח החוק הן נ</w:t>
      </w:r>
      <w:r w:rsidR="006621D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6621DB">
        <w:rPr>
          <w:rFonts w:hint="cs"/>
          <w:rtl/>
          <w:lang w:val="en-GB" w:eastAsia="he-IL"/>
        </w:rPr>
        <w:t xml:space="preserve">מות שלצערנו הרב לא מקוימות על ידי </w:t>
      </w:r>
      <w:r>
        <w:rPr>
          <w:rFonts w:hint="cs"/>
          <w:rtl/>
          <w:lang w:val="en-GB" w:eastAsia="he-IL"/>
        </w:rPr>
        <w:t xml:space="preserve">חלק מהרשויות המקומיות. הדברים האלה </w:t>
      </w:r>
      <w:r w:rsidR="006621DB">
        <w:rPr>
          <w:rFonts w:hint="cs"/>
          <w:rtl/>
          <w:lang w:val="en-GB" w:eastAsia="he-IL"/>
        </w:rPr>
        <w:t>כבר נראו בתלו</w:t>
      </w:r>
      <w:r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ות שהתקבלו בוועדה, בכתבות בתקשורת</w:t>
      </w:r>
      <w:r w:rsidR="000B544B">
        <w:rPr>
          <w:rFonts w:hint="cs"/>
          <w:rtl/>
          <w:lang w:val="en-GB" w:eastAsia="he-IL"/>
        </w:rPr>
        <w:t xml:space="preserve">, </w:t>
      </w:r>
      <w:r w:rsidR="00080191">
        <w:rPr>
          <w:rFonts w:hint="cs"/>
          <w:rtl/>
          <w:lang w:val="en-GB" w:eastAsia="he-IL"/>
        </w:rPr>
        <w:t>במקומות אחרים,</w:t>
      </w:r>
      <w:r>
        <w:rPr>
          <w:rFonts w:hint="cs"/>
          <w:rtl/>
          <w:lang w:val="en-GB" w:eastAsia="he-IL"/>
        </w:rPr>
        <w:t xml:space="preserve"> </w:t>
      </w:r>
      <w:r w:rsidR="00CD6A5F">
        <w:rPr>
          <w:rFonts w:hint="cs"/>
          <w:rtl/>
          <w:lang w:val="en-GB" w:eastAsia="he-IL"/>
        </w:rPr>
        <w:t>ו</w:t>
      </w:r>
      <w:r w:rsidR="006621DB">
        <w:rPr>
          <w:rFonts w:hint="cs"/>
          <w:rtl/>
          <w:lang w:val="en-GB" w:eastAsia="he-IL"/>
        </w:rPr>
        <w:t>לכן סבר</w:t>
      </w:r>
      <w:r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ו שהדברים הבסיס</w:t>
      </w:r>
      <w:r>
        <w:rPr>
          <w:rFonts w:hint="cs"/>
          <w:rtl/>
          <w:lang w:val="en-GB" w:eastAsia="he-IL"/>
        </w:rPr>
        <w:t>י</w:t>
      </w:r>
      <w:r w:rsidR="006621DB">
        <w:rPr>
          <w:rFonts w:hint="cs"/>
          <w:rtl/>
          <w:lang w:val="en-GB" w:eastAsia="he-IL"/>
        </w:rPr>
        <w:t xml:space="preserve">ים האלה </w:t>
      </w:r>
      <w:r>
        <w:rPr>
          <w:rFonts w:hint="cs"/>
          <w:rtl/>
          <w:lang w:val="en-GB" w:eastAsia="he-IL"/>
        </w:rPr>
        <w:t>שאינם שנויים במחלוקת צריכים</w:t>
      </w:r>
      <w:r w:rsidR="006621DB">
        <w:rPr>
          <w:rFonts w:hint="cs"/>
          <w:rtl/>
          <w:lang w:val="en-GB" w:eastAsia="he-IL"/>
        </w:rPr>
        <w:t xml:space="preserve"> להיכל</w:t>
      </w:r>
      <w:r>
        <w:rPr>
          <w:rFonts w:hint="cs"/>
          <w:rtl/>
          <w:lang w:val="en-GB" w:eastAsia="he-IL"/>
        </w:rPr>
        <w:t xml:space="preserve">ל בהצעת </w:t>
      </w:r>
      <w:bookmarkStart w:id="986" w:name="_ETM_Q1_5759980"/>
      <w:bookmarkEnd w:id="986"/>
      <w:r>
        <w:rPr>
          <w:rFonts w:hint="cs"/>
          <w:rtl/>
          <w:lang w:val="en-GB" w:eastAsia="he-IL"/>
        </w:rPr>
        <w:t>החוק. הנ</w:t>
      </w:r>
      <w:r w:rsidR="006621DB">
        <w:rPr>
          <w:rFonts w:hint="cs"/>
          <w:rtl/>
          <w:lang w:val="en-GB" w:eastAsia="he-IL"/>
        </w:rPr>
        <w:t>ורמות האלו לא קובעות דברים שהם בגדר ה</w:t>
      </w:r>
      <w:r>
        <w:rPr>
          <w:rFonts w:hint="cs"/>
          <w:rtl/>
          <w:lang w:val="en-GB" w:eastAsia="he-IL"/>
        </w:rPr>
        <w:t>נחיה</w:t>
      </w:r>
      <w:r w:rsidR="000B544B">
        <w:rPr>
          <w:rFonts w:hint="cs"/>
          <w:rtl/>
          <w:lang w:val="en-GB" w:eastAsia="he-IL"/>
        </w:rPr>
        <w:t>,</w:t>
      </w:r>
      <w:r w:rsidR="00080191">
        <w:rPr>
          <w:rFonts w:hint="cs"/>
          <w:rtl/>
          <w:lang w:val="en-GB" w:eastAsia="he-IL"/>
        </w:rPr>
        <w:t xml:space="preserve"> </w:t>
      </w:r>
      <w:r w:rsidR="000B544B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בגדר חובה, </w:t>
      </w:r>
      <w:r w:rsidR="00080191">
        <w:rPr>
          <w:rFonts w:hint="cs"/>
          <w:rtl/>
          <w:lang w:val="en-GB" w:eastAsia="he-IL"/>
        </w:rPr>
        <w:t>לכן צריך לעגן אותן</w:t>
      </w:r>
      <w:r w:rsidR="006621DB">
        <w:rPr>
          <w:rFonts w:hint="cs"/>
          <w:rtl/>
          <w:lang w:val="en-GB" w:eastAsia="he-IL"/>
        </w:rPr>
        <w:t xml:space="preserve">. </w:t>
      </w:r>
    </w:p>
    <w:p w:rsidR="00080191" w:rsidRDefault="00080191" w:rsidP="00080191">
      <w:pPr>
        <w:rPr>
          <w:rtl/>
          <w:lang w:val="en-GB" w:eastAsia="he-IL"/>
        </w:rPr>
      </w:pPr>
    </w:p>
    <w:p w:rsidR="00080191" w:rsidRDefault="00080191" w:rsidP="00080191">
      <w:pPr>
        <w:pStyle w:val="af9"/>
        <w:keepNext/>
        <w:rPr>
          <w:rtl/>
          <w:lang w:val="en-GB" w:eastAsia="he-IL"/>
        </w:rPr>
      </w:pPr>
      <w:bookmarkStart w:id="987" w:name="ET_guest_תומר_ביטון_231"/>
      <w:r w:rsidRPr="000801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0801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7"/>
    </w:p>
    <w:p w:rsidR="00080191" w:rsidRDefault="00080191" w:rsidP="00080191">
      <w:pPr>
        <w:pStyle w:val="KeepWithNext"/>
        <w:rPr>
          <w:rtl/>
          <w:lang w:val="en-GB" w:eastAsia="he-IL"/>
        </w:rPr>
      </w:pPr>
    </w:p>
    <w:p w:rsidR="00080191" w:rsidRPr="00080191" w:rsidRDefault="00080191" w:rsidP="00CD6A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מסכימים, תומר, בוא נכניס את ההנחיות ככתבן </w:t>
      </w:r>
      <w:bookmarkStart w:id="988" w:name="_ETM_Q1_5789876"/>
      <w:bookmarkEnd w:id="988"/>
      <w:r>
        <w:rPr>
          <w:rFonts w:hint="cs"/>
          <w:rtl/>
          <w:lang w:val="en-GB" w:eastAsia="he-IL"/>
        </w:rPr>
        <w:t>וכלשונן.</w:t>
      </w:r>
    </w:p>
    <w:p w:rsidR="006621DB" w:rsidRDefault="006621DB" w:rsidP="006621DB">
      <w:pPr>
        <w:rPr>
          <w:rtl/>
          <w:lang w:val="en-GB" w:eastAsia="he-IL"/>
        </w:rPr>
      </w:pPr>
    </w:p>
    <w:p w:rsidR="00080191" w:rsidRDefault="00080191" w:rsidP="00080191">
      <w:pPr>
        <w:pStyle w:val="a4"/>
        <w:keepNext/>
        <w:rPr>
          <w:rtl/>
          <w:lang w:val="en-GB"/>
        </w:rPr>
      </w:pPr>
      <w:bookmarkStart w:id="989" w:name="ET_speaker_תומר_רוזנר_232"/>
      <w:r w:rsidRPr="000801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0801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080191" w:rsidRDefault="00080191" w:rsidP="00080191">
      <w:pPr>
        <w:pStyle w:val="KeepWithNext"/>
        <w:rPr>
          <w:rtl/>
          <w:lang w:val="en-GB" w:eastAsia="he-IL"/>
        </w:rPr>
      </w:pPr>
    </w:p>
    <w:p w:rsidR="006621DB" w:rsidRDefault="006621DB" w:rsidP="00AA25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עם כל הכבוד ליועץ המשפ</w:t>
      </w:r>
      <w:r w:rsidR="00080191">
        <w:rPr>
          <w:rFonts w:hint="cs"/>
          <w:rtl/>
          <w:lang w:val="en-GB" w:eastAsia="he-IL"/>
        </w:rPr>
        <w:t>טי לממשל</w:t>
      </w:r>
      <w:r>
        <w:rPr>
          <w:rFonts w:hint="cs"/>
          <w:rtl/>
          <w:lang w:val="en-GB" w:eastAsia="he-IL"/>
        </w:rPr>
        <w:t>ה</w:t>
      </w:r>
      <w:r w:rsidR="0008019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</w:t>
      </w:r>
      <w:r w:rsidR="0008019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ידוע לי שיש לו סמכות לקבוע חקיקה. היועץ המשפטי</w:t>
      </w:r>
      <w:r w:rsidR="00367B19">
        <w:rPr>
          <w:rFonts w:hint="cs"/>
          <w:rtl/>
          <w:lang w:val="en-GB" w:eastAsia="he-IL"/>
        </w:rPr>
        <w:t xml:space="preserve"> לממשלה קובע הנחיות. כשהוא מדבר א</w:t>
      </w:r>
      <w:r>
        <w:rPr>
          <w:rFonts w:hint="cs"/>
          <w:rtl/>
          <w:lang w:val="en-GB" w:eastAsia="he-IL"/>
        </w:rPr>
        <w:t>ל המדינה, אל גופי המדי</w:t>
      </w:r>
      <w:r w:rsidR="00367B19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ה, הוא יכול להנחות אותם </w:t>
      </w:r>
      <w:r w:rsidR="00367B19">
        <w:rPr>
          <w:rFonts w:hint="cs"/>
          <w:rtl/>
          <w:lang w:val="en-GB" w:eastAsia="he-IL"/>
        </w:rPr>
        <w:t xml:space="preserve">איך </w:t>
      </w:r>
      <w:r>
        <w:rPr>
          <w:rFonts w:hint="cs"/>
          <w:rtl/>
          <w:lang w:val="en-GB" w:eastAsia="he-IL"/>
        </w:rPr>
        <w:t xml:space="preserve">להפעיל </w:t>
      </w:r>
      <w:r w:rsidR="00367B19">
        <w:rPr>
          <w:rFonts w:hint="cs"/>
          <w:rtl/>
          <w:lang w:val="en-GB" w:eastAsia="he-IL"/>
        </w:rPr>
        <w:t>את החוק</w:t>
      </w:r>
      <w:r>
        <w:rPr>
          <w:rFonts w:hint="cs"/>
          <w:rtl/>
          <w:lang w:val="en-GB" w:eastAsia="he-IL"/>
        </w:rPr>
        <w:t>, א</w:t>
      </w:r>
      <w:r w:rsidR="00367B1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 כ</w:t>
      </w:r>
      <w:r w:rsidR="00367B19">
        <w:rPr>
          <w:rFonts w:hint="cs"/>
          <w:rtl/>
          <w:lang w:val="en-GB" w:eastAsia="he-IL"/>
        </w:rPr>
        <w:t>שמדובר בנורמה שמופנית לכל</w:t>
      </w:r>
      <w:r>
        <w:rPr>
          <w:rFonts w:hint="cs"/>
          <w:rtl/>
          <w:lang w:val="en-GB" w:eastAsia="he-IL"/>
        </w:rPr>
        <w:t>ל</w:t>
      </w:r>
      <w:r w:rsidR="00367B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הצי</w:t>
      </w:r>
      <w:r w:rsidR="0072200F">
        <w:rPr>
          <w:rFonts w:hint="cs"/>
          <w:rtl/>
          <w:lang w:val="en-GB" w:eastAsia="he-IL"/>
        </w:rPr>
        <w:t>בור</w:t>
      </w:r>
      <w:r w:rsidR="00367B19">
        <w:rPr>
          <w:rFonts w:hint="cs"/>
          <w:rtl/>
          <w:lang w:val="en-GB" w:eastAsia="he-IL"/>
        </w:rPr>
        <w:t xml:space="preserve"> </w:t>
      </w:r>
      <w:r w:rsidR="0072200F">
        <w:rPr>
          <w:rFonts w:hint="cs"/>
          <w:rtl/>
          <w:lang w:val="en-GB" w:eastAsia="he-IL"/>
        </w:rPr>
        <w:t xml:space="preserve">או </w:t>
      </w:r>
      <w:r w:rsidR="00367B19">
        <w:rPr>
          <w:rFonts w:hint="cs"/>
          <w:rtl/>
          <w:lang w:val="en-GB" w:eastAsia="he-IL"/>
        </w:rPr>
        <w:t>לרשויות המקומיות שלא מחויבות להנחי</w:t>
      </w:r>
      <w:bookmarkStart w:id="990" w:name="_ETM_Q1_5814279"/>
      <w:bookmarkEnd w:id="990"/>
      <w:r w:rsidR="0005199F">
        <w:rPr>
          <w:rFonts w:hint="cs"/>
          <w:rtl/>
          <w:lang w:val="en-GB" w:eastAsia="he-IL"/>
        </w:rPr>
        <w:t>ות היועץ המשפטי לממשלה</w:t>
      </w:r>
      <w:r w:rsidR="0072200F">
        <w:rPr>
          <w:rFonts w:hint="cs"/>
          <w:rtl/>
          <w:lang w:val="en-GB" w:eastAsia="he-IL"/>
        </w:rPr>
        <w:t>,</w:t>
      </w:r>
      <w:r w:rsidR="00367B19">
        <w:rPr>
          <w:rFonts w:hint="cs"/>
          <w:rtl/>
          <w:lang w:val="en-GB" w:eastAsia="he-IL"/>
        </w:rPr>
        <w:t xml:space="preserve"> </w:t>
      </w:r>
      <w:r w:rsidR="0072200F">
        <w:rPr>
          <w:rFonts w:hint="cs"/>
          <w:rtl/>
          <w:lang w:val="en-GB" w:eastAsia="he-IL"/>
        </w:rPr>
        <w:t xml:space="preserve">כשמדובר </w:t>
      </w:r>
      <w:r w:rsidR="00AA256D">
        <w:rPr>
          <w:rFonts w:hint="cs"/>
          <w:rtl/>
          <w:lang w:val="en-GB" w:eastAsia="he-IL"/>
        </w:rPr>
        <w:t>ב</w:t>
      </w:r>
      <w:r w:rsidR="0072200F">
        <w:rPr>
          <w:rFonts w:hint="cs"/>
          <w:rtl/>
          <w:lang w:val="en-GB" w:eastAsia="he-IL"/>
        </w:rPr>
        <w:t>נורמות בנות</w:t>
      </w:r>
      <w:r w:rsidR="00367B19">
        <w:rPr>
          <w:rFonts w:hint="cs"/>
          <w:rtl/>
          <w:lang w:val="en-GB" w:eastAsia="he-IL"/>
        </w:rPr>
        <w:t xml:space="preserve"> פועל תח</w:t>
      </w:r>
      <w:r>
        <w:rPr>
          <w:rFonts w:hint="cs"/>
          <w:rtl/>
          <w:lang w:val="en-GB" w:eastAsia="he-IL"/>
        </w:rPr>
        <w:t>י</w:t>
      </w:r>
      <w:r w:rsidR="00367B19">
        <w:rPr>
          <w:rFonts w:hint="cs"/>
          <w:rtl/>
          <w:lang w:val="en-GB" w:eastAsia="he-IL"/>
        </w:rPr>
        <w:t>ק</w:t>
      </w:r>
      <w:r w:rsidR="00AA256D">
        <w:rPr>
          <w:rFonts w:hint="cs"/>
          <w:rtl/>
          <w:lang w:val="en-GB" w:eastAsia="he-IL"/>
        </w:rPr>
        <w:t xml:space="preserve">תי, נורמות </w:t>
      </w:r>
      <w:r w:rsidR="00367B19">
        <w:rPr>
          <w:rFonts w:hint="cs"/>
          <w:rtl/>
          <w:lang w:val="en-GB" w:eastAsia="he-IL"/>
        </w:rPr>
        <w:t xml:space="preserve">שיש להן משמעות נורמטיבית לא בגדר </w:t>
      </w:r>
      <w:bookmarkStart w:id="991" w:name="_ETM_Q1_5824238"/>
      <w:bookmarkEnd w:id="991"/>
      <w:r w:rsidR="00367B19">
        <w:rPr>
          <w:rFonts w:hint="cs"/>
          <w:rtl/>
          <w:lang w:val="en-GB" w:eastAsia="he-IL"/>
        </w:rPr>
        <w:t xml:space="preserve">הנחיה </w:t>
      </w:r>
      <w:proofErr w:type="spellStart"/>
      <w:r w:rsidR="00367B19">
        <w:rPr>
          <w:rFonts w:hint="cs"/>
          <w:rtl/>
          <w:lang w:val="en-GB" w:eastAsia="he-IL"/>
        </w:rPr>
        <w:t>מינהלית</w:t>
      </w:r>
      <w:proofErr w:type="spellEnd"/>
      <w:r w:rsidR="00367B19">
        <w:rPr>
          <w:rFonts w:hint="cs"/>
          <w:rtl/>
          <w:lang w:val="en-GB" w:eastAsia="he-IL"/>
        </w:rPr>
        <w:t xml:space="preserve"> אלא בגדר הוראת דין, </w:t>
      </w:r>
      <w:r>
        <w:rPr>
          <w:rFonts w:hint="cs"/>
          <w:rtl/>
          <w:lang w:val="en-GB" w:eastAsia="he-IL"/>
        </w:rPr>
        <w:t>זה לא יכול להיות במסגרת ה</w:t>
      </w:r>
      <w:r w:rsidR="00367B19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חיות שמעמדן לא ברור בכל הנוגע לרשויות המקומיות. </w:t>
      </w:r>
    </w:p>
    <w:p w:rsidR="006621DB" w:rsidRDefault="006621DB" w:rsidP="006621DB">
      <w:pPr>
        <w:rPr>
          <w:rtl/>
          <w:lang w:val="en-GB" w:eastAsia="he-IL"/>
        </w:rPr>
      </w:pPr>
    </w:p>
    <w:p w:rsidR="00367B19" w:rsidRDefault="00367B19" w:rsidP="00367B19">
      <w:pPr>
        <w:pStyle w:val="af9"/>
        <w:keepNext/>
        <w:rPr>
          <w:rtl/>
          <w:lang w:val="en-GB" w:eastAsia="he-IL"/>
        </w:rPr>
      </w:pPr>
      <w:bookmarkStart w:id="992" w:name="_ETM_Q1_5836463"/>
      <w:bookmarkStart w:id="993" w:name="ET_guest_הגר_סלקטר_233"/>
      <w:bookmarkEnd w:id="992"/>
      <w:r w:rsidRPr="00367B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367B1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3"/>
    </w:p>
    <w:p w:rsidR="00367B19" w:rsidRDefault="00367B19" w:rsidP="00367B19">
      <w:pPr>
        <w:pStyle w:val="KeepWithNext"/>
        <w:rPr>
          <w:rtl/>
          <w:lang w:val="en-GB" w:eastAsia="he-IL"/>
        </w:rPr>
      </w:pPr>
    </w:p>
    <w:p w:rsidR="006621DB" w:rsidRDefault="006621DB" w:rsidP="00CD6A5F">
      <w:pPr>
        <w:rPr>
          <w:rtl/>
          <w:lang w:val="en-GB" w:eastAsia="he-IL"/>
        </w:rPr>
      </w:pPr>
      <w:bookmarkStart w:id="994" w:name="_ETM_Q1_5836927"/>
      <w:bookmarkStart w:id="995" w:name="_ETM_Q1_5836971"/>
      <w:bookmarkEnd w:id="994"/>
      <w:bookmarkEnd w:id="995"/>
      <w:r>
        <w:rPr>
          <w:rFonts w:hint="cs"/>
          <w:rtl/>
          <w:lang w:val="en-GB" w:eastAsia="he-IL"/>
        </w:rPr>
        <w:t>אנחנו תומכים בעמדת משרד הפנים בהקשר הז</w:t>
      </w:r>
      <w:r w:rsidR="004249D1">
        <w:rPr>
          <w:rFonts w:hint="cs"/>
          <w:rtl/>
          <w:lang w:val="en-GB" w:eastAsia="he-IL"/>
        </w:rPr>
        <w:t>ה. הנחיות היועץ המשפטי לממשלה הן</w:t>
      </w:r>
      <w:r>
        <w:rPr>
          <w:rFonts w:hint="cs"/>
          <w:rtl/>
          <w:lang w:val="en-GB" w:eastAsia="he-IL"/>
        </w:rPr>
        <w:t xml:space="preserve"> גמישות </w:t>
      </w:r>
      <w:r w:rsidR="004249D1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>מבח</w:t>
      </w:r>
      <w:r w:rsidR="004249D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נת ה</w:t>
      </w:r>
      <w:r w:rsidR="004249D1">
        <w:rPr>
          <w:rFonts w:hint="cs"/>
          <w:rtl/>
          <w:lang w:val="en-GB" w:eastAsia="he-IL"/>
        </w:rPr>
        <w:t>יכולת ל</w:t>
      </w:r>
      <w:r w:rsidR="00AA256D">
        <w:rPr>
          <w:rFonts w:hint="cs"/>
          <w:rtl/>
          <w:lang w:val="en-GB" w:eastAsia="he-IL"/>
        </w:rPr>
        <w:t>שנות אותן</w:t>
      </w:r>
      <w:r>
        <w:rPr>
          <w:rFonts w:hint="cs"/>
          <w:rtl/>
          <w:lang w:val="en-GB" w:eastAsia="he-IL"/>
        </w:rPr>
        <w:t xml:space="preserve">, </w:t>
      </w:r>
      <w:r w:rsidR="0072200F">
        <w:rPr>
          <w:rFonts w:hint="cs"/>
          <w:rtl/>
          <w:lang w:val="en-GB" w:eastAsia="he-IL"/>
        </w:rPr>
        <w:t>לטייב אותן</w:t>
      </w:r>
      <w:r w:rsidR="00AA256D">
        <w:rPr>
          <w:rFonts w:hint="cs"/>
          <w:rtl/>
          <w:lang w:val="en-GB" w:eastAsia="he-IL"/>
        </w:rPr>
        <w:t xml:space="preserve"> מבחינת הנסיבות, המקרים, </w:t>
      </w:r>
      <w:bookmarkStart w:id="996" w:name="_ETM_Q1_5852985"/>
      <w:bookmarkEnd w:id="996"/>
      <w:r w:rsidR="00AA256D">
        <w:rPr>
          <w:rFonts w:hint="cs"/>
          <w:rtl/>
          <w:lang w:val="en-GB" w:eastAsia="he-IL"/>
        </w:rPr>
        <w:t>לכן היה נכון להסתמך עליהן</w:t>
      </w:r>
      <w:r>
        <w:rPr>
          <w:rFonts w:hint="cs"/>
          <w:rtl/>
          <w:lang w:val="en-GB" w:eastAsia="he-IL"/>
        </w:rPr>
        <w:t xml:space="preserve"> בהקשר הזה. </w:t>
      </w:r>
    </w:p>
    <w:p w:rsidR="006621DB" w:rsidRDefault="006621DB" w:rsidP="006621DB">
      <w:pPr>
        <w:rPr>
          <w:rtl/>
          <w:lang w:val="en-GB" w:eastAsia="he-IL"/>
        </w:rPr>
      </w:pPr>
    </w:p>
    <w:p w:rsidR="00AA256D" w:rsidRDefault="00AA256D" w:rsidP="00AA256D">
      <w:pPr>
        <w:pStyle w:val="a4"/>
        <w:keepNext/>
        <w:rPr>
          <w:rtl/>
          <w:lang w:val="en-GB"/>
        </w:rPr>
      </w:pPr>
      <w:bookmarkStart w:id="997" w:name="_ETM_Q1_5869405"/>
      <w:bookmarkStart w:id="998" w:name="ET_speaker_תומר_רוזנר_234"/>
      <w:bookmarkEnd w:id="997"/>
      <w:r w:rsidRPr="00AA25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A25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"/>
    </w:p>
    <w:p w:rsidR="00AA256D" w:rsidRDefault="00AA256D" w:rsidP="00AA256D">
      <w:pPr>
        <w:pStyle w:val="KeepWithNext"/>
        <w:rPr>
          <w:rtl/>
          <w:lang w:val="en-GB" w:eastAsia="he-IL"/>
        </w:rPr>
      </w:pPr>
    </w:p>
    <w:p w:rsidR="006621DB" w:rsidRDefault="0072200F" w:rsidP="0072200F">
      <w:pPr>
        <w:rPr>
          <w:rtl/>
          <w:lang w:val="en-GB" w:eastAsia="he-IL"/>
        </w:rPr>
      </w:pPr>
      <w:bookmarkStart w:id="999" w:name="_ETM_Q1_5869919"/>
      <w:bookmarkStart w:id="1000" w:name="_ETM_Q1_5869956"/>
      <w:bookmarkEnd w:id="999"/>
      <w:bookmarkEnd w:id="1000"/>
      <w:r>
        <w:rPr>
          <w:rFonts w:hint="cs"/>
          <w:rtl/>
          <w:lang w:val="en-GB" w:eastAsia="he-IL"/>
        </w:rPr>
        <w:t>כיוון שמדובר בתקנה בת</w:t>
      </w:r>
      <w:r w:rsidR="00AA256D">
        <w:rPr>
          <w:rFonts w:hint="cs"/>
          <w:rtl/>
          <w:lang w:val="en-GB" w:eastAsia="he-IL"/>
        </w:rPr>
        <w:t xml:space="preserve"> פועל תחיקתי</w:t>
      </w:r>
      <w:r w:rsidR="006621DB">
        <w:rPr>
          <w:rFonts w:hint="cs"/>
          <w:rtl/>
          <w:lang w:val="en-GB" w:eastAsia="he-IL"/>
        </w:rPr>
        <w:t xml:space="preserve">, בנורמה </w:t>
      </w:r>
      <w:r w:rsidR="00AA256D">
        <w:rPr>
          <w:rFonts w:hint="cs"/>
          <w:rtl/>
          <w:lang w:val="en-GB" w:eastAsia="he-IL"/>
        </w:rPr>
        <w:t>המופנית לכלל הציבור</w:t>
      </w:r>
      <w:r>
        <w:rPr>
          <w:rFonts w:hint="cs"/>
          <w:rtl/>
          <w:lang w:val="en-GB" w:eastAsia="he-IL"/>
        </w:rPr>
        <w:t>,</w:t>
      </w:r>
      <w:r w:rsidR="00AA256D">
        <w:rPr>
          <w:rFonts w:hint="cs"/>
          <w:rtl/>
          <w:lang w:val="en-GB" w:eastAsia="he-IL"/>
        </w:rPr>
        <w:t xml:space="preserve"> </w:t>
      </w:r>
      <w:bookmarkStart w:id="1001" w:name="_ETM_Q1_5873267"/>
      <w:bookmarkEnd w:id="1001"/>
      <w:r w:rsidR="006621DB">
        <w:rPr>
          <w:rFonts w:hint="cs"/>
          <w:rtl/>
          <w:lang w:val="en-GB" w:eastAsia="he-IL"/>
        </w:rPr>
        <w:t>תסב</w:t>
      </w:r>
      <w:r w:rsidR="001D7657">
        <w:rPr>
          <w:rFonts w:hint="cs"/>
          <w:rtl/>
          <w:lang w:val="en-GB" w:eastAsia="he-IL"/>
        </w:rPr>
        <w:t>י</w:t>
      </w:r>
      <w:r w:rsidR="006621DB">
        <w:rPr>
          <w:rFonts w:hint="cs"/>
          <w:rtl/>
          <w:lang w:val="en-GB" w:eastAsia="he-IL"/>
        </w:rPr>
        <w:t>ר</w:t>
      </w:r>
      <w:r w:rsidR="001D7657">
        <w:rPr>
          <w:rFonts w:hint="cs"/>
          <w:rtl/>
          <w:lang w:val="en-GB" w:eastAsia="he-IL"/>
        </w:rPr>
        <w:t xml:space="preserve"> </w:t>
      </w:r>
      <w:r w:rsidR="006621DB">
        <w:rPr>
          <w:rFonts w:hint="cs"/>
          <w:rtl/>
          <w:lang w:val="en-GB" w:eastAsia="he-IL"/>
        </w:rPr>
        <w:t xml:space="preserve">גברתי איך אפשר </w:t>
      </w:r>
      <w:r w:rsidR="001D7657">
        <w:rPr>
          <w:rFonts w:hint="cs"/>
          <w:rtl/>
          <w:lang w:val="en-GB" w:eastAsia="he-IL"/>
        </w:rPr>
        <w:t xml:space="preserve">לעשות נורמה כזאת </w:t>
      </w:r>
      <w:r w:rsidR="006621DB">
        <w:rPr>
          <w:rFonts w:hint="cs"/>
          <w:rtl/>
          <w:lang w:val="en-GB" w:eastAsia="he-IL"/>
        </w:rPr>
        <w:t xml:space="preserve">שלא במסגרת חקיקה. </w:t>
      </w:r>
    </w:p>
    <w:p w:rsidR="006621DB" w:rsidRDefault="006621DB" w:rsidP="006621DB">
      <w:pPr>
        <w:rPr>
          <w:rtl/>
          <w:lang w:val="en-GB" w:eastAsia="he-IL"/>
        </w:rPr>
      </w:pPr>
    </w:p>
    <w:p w:rsidR="001D7657" w:rsidRDefault="001D7657" w:rsidP="001D7657">
      <w:pPr>
        <w:pStyle w:val="af9"/>
        <w:keepNext/>
        <w:rPr>
          <w:rtl/>
          <w:lang w:val="en-GB" w:eastAsia="he-IL"/>
        </w:rPr>
      </w:pPr>
      <w:bookmarkStart w:id="1002" w:name="_ETM_Q1_5882358"/>
      <w:bookmarkStart w:id="1003" w:name="ET_guest_הגר_סלקטר_235"/>
      <w:bookmarkEnd w:id="1002"/>
      <w:r w:rsidRPr="001D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1D76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3"/>
    </w:p>
    <w:p w:rsidR="001D7657" w:rsidRDefault="001D7657" w:rsidP="001D7657">
      <w:pPr>
        <w:pStyle w:val="KeepWithNext"/>
        <w:rPr>
          <w:rtl/>
          <w:lang w:val="en-GB" w:eastAsia="he-IL"/>
        </w:rPr>
      </w:pPr>
    </w:p>
    <w:p w:rsidR="006621DB" w:rsidRDefault="001D7657" w:rsidP="0072200F">
      <w:pPr>
        <w:rPr>
          <w:rtl/>
          <w:lang w:val="en-GB" w:eastAsia="he-IL"/>
        </w:rPr>
      </w:pPr>
      <w:bookmarkStart w:id="1004" w:name="_ETM_Q1_5882841"/>
      <w:bookmarkStart w:id="1005" w:name="_ETM_Q1_5882872"/>
      <w:bookmarkEnd w:id="1004"/>
      <w:bookmarkEnd w:id="1005"/>
      <w:r>
        <w:rPr>
          <w:rFonts w:hint="cs"/>
          <w:rtl/>
          <w:lang w:val="en-GB" w:eastAsia="he-IL"/>
        </w:rPr>
        <w:t>אני מס</w:t>
      </w:r>
      <w:r w:rsidR="006621D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ימה עם הה</w:t>
      </w:r>
      <w:r w:rsidR="006621DB">
        <w:rPr>
          <w:rFonts w:hint="cs"/>
          <w:rtl/>
          <w:lang w:val="en-GB" w:eastAsia="he-IL"/>
        </w:rPr>
        <w:t>ערה</w:t>
      </w:r>
      <w:r>
        <w:rPr>
          <w:rFonts w:hint="cs"/>
          <w:rtl/>
          <w:lang w:val="en-GB" w:eastAsia="he-IL"/>
        </w:rPr>
        <w:t xml:space="preserve"> בגדול</w:t>
      </w:r>
      <w:r w:rsidR="005F439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</w:t>
      </w:r>
      <w:r w:rsidR="006621DB">
        <w:rPr>
          <w:rFonts w:hint="cs"/>
          <w:rtl/>
          <w:lang w:val="en-GB" w:eastAsia="he-IL"/>
        </w:rPr>
        <w:t xml:space="preserve"> צריכה לבדוק את האופן שבו </w:t>
      </w:r>
      <w:r w:rsidR="0072200F">
        <w:rPr>
          <w:rFonts w:hint="cs"/>
          <w:rtl/>
          <w:lang w:val="en-GB" w:eastAsia="he-IL"/>
        </w:rPr>
        <w:t>נכון לנסח הפנ</w:t>
      </w:r>
      <w:r w:rsidR="005F4398">
        <w:rPr>
          <w:rFonts w:hint="cs"/>
          <w:rtl/>
          <w:lang w:val="en-GB" w:eastAsia="he-IL"/>
        </w:rPr>
        <w:t xml:space="preserve">יה להנחיות היועץ המשפטי לממשלה בדברים שכבר קרו. ממה </w:t>
      </w:r>
      <w:bookmarkStart w:id="1006" w:name="_ETM_Q1_5897903"/>
      <w:bookmarkEnd w:id="1006"/>
      <w:r w:rsidR="005F4398">
        <w:rPr>
          <w:rFonts w:hint="cs"/>
          <w:rtl/>
          <w:lang w:val="en-GB" w:eastAsia="he-IL"/>
        </w:rPr>
        <w:t>שאני מבינה השלטון</w:t>
      </w:r>
      <w:r w:rsidR="006621DB">
        <w:rPr>
          <w:rFonts w:hint="cs"/>
          <w:rtl/>
          <w:lang w:val="en-GB" w:eastAsia="he-IL"/>
        </w:rPr>
        <w:t xml:space="preserve"> ה</w:t>
      </w:r>
      <w:r w:rsidR="005F4398">
        <w:rPr>
          <w:rFonts w:hint="cs"/>
          <w:rtl/>
          <w:lang w:val="en-GB" w:eastAsia="he-IL"/>
        </w:rPr>
        <w:t>מקומי תומך בבקשה הזאת. למרות שהנחיות היועץ המ</w:t>
      </w:r>
      <w:r w:rsidR="006621DB">
        <w:rPr>
          <w:rFonts w:hint="cs"/>
          <w:rtl/>
          <w:lang w:val="en-GB" w:eastAsia="he-IL"/>
        </w:rPr>
        <w:t>ש</w:t>
      </w:r>
      <w:r w:rsidR="005F4398">
        <w:rPr>
          <w:rFonts w:hint="cs"/>
          <w:rtl/>
          <w:lang w:val="en-GB" w:eastAsia="he-IL"/>
        </w:rPr>
        <w:t>פ</w:t>
      </w:r>
      <w:r w:rsidR="006621DB">
        <w:rPr>
          <w:rFonts w:hint="cs"/>
          <w:rtl/>
          <w:lang w:val="en-GB" w:eastAsia="he-IL"/>
        </w:rPr>
        <w:t xml:space="preserve">טי לממשלה במצב </w:t>
      </w:r>
      <w:r w:rsidR="005F4398">
        <w:rPr>
          <w:rFonts w:hint="cs"/>
          <w:rtl/>
          <w:lang w:val="en-GB" w:eastAsia="he-IL"/>
        </w:rPr>
        <w:t xml:space="preserve">הרגיל מחייבות את הממשלה פנימה, </w:t>
      </w:r>
      <w:bookmarkStart w:id="1007" w:name="_ETM_Q1_5907250"/>
      <w:bookmarkEnd w:id="1007"/>
      <w:r w:rsidR="005F4398">
        <w:rPr>
          <w:rFonts w:hint="cs"/>
          <w:rtl/>
          <w:lang w:val="en-GB" w:eastAsia="he-IL"/>
        </w:rPr>
        <w:t xml:space="preserve">לא את השלטון המקומי, </w:t>
      </w:r>
      <w:r w:rsidR="006621DB">
        <w:rPr>
          <w:rFonts w:hint="cs"/>
          <w:rtl/>
          <w:lang w:val="en-GB" w:eastAsia="he-IL"/>
        </w:rPr>
        <w:t>במק</w:t>
      </w:r>
      <w:r w:rsidR="005F4398">
        <w:rPr>
          <w:rFonts w:hint="cs"/>
          <w:rtl/>
          <w:lang w:val="en-GB" w:eastAsia="he-IL"/>
        </w:rPr>
        <w:t>רה הזה את ההור</w:t>
      </w:r>
      <w:r w:rsidR="006621DB">
        <w:rPr>
          <w:rFonts w:hint="cs"/>
          <w:rtl/>
          <w:lang w:val="en-GB" w:eastAsia="he-IL"/>
        </w:rPr>
        <w:t>א</w:t>
      </w:r>
      <w:r w:rsidR="005F4398">
        <w:rPr>
          <w:rFonts w:hint="cs"/>
          <w:rtl/>
          <w:lang w:val="en-GB" w:eastAsia="he-IL"/>
        </w:rPr>
        <w:t>ו</w:t>
      </w:r>
      <w:r w:rsidR="006621DB">
        <w:rPr>
          <w:rFonts w:hint="cs"/>
          <w:rtl/>
          <w:lang w:val="en-GB" w:eastAsia="he-IL"/>
        </w:rPr>
        <w:t>ת שקבועות בה</w:t>
      </w:r>
      <w:r w:rsidR="005F4398"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ח</w:t>
      </w:r>
      <w:r w:rsidR="005F4398">
        <w:rPr>
          <w:rFonts w:hint="cs"/>
          <w:rtl/>
          <w:lang w:val="en-GB" w:eastAsia="he-IL"/>
        </w:rPr>
        <w:t>יה</w:t>
      </w:r>
      <w:r w:rsidR="006621DB">
        <w:rPr>
          <w:rFonts w:hint="cs"/>
          <w:rtl/>
          <w:lang w:val="en-GB" w:eastAsia="he-IL"/>
        </w:rPr>
        <w:t xml:space="preserve"> השלטון המקומי רואה כר</w:t>
      </w:r>
      <w:r w:rsidR="005F4398">
        <w:rPr>
          <w:rFonts w:hint="cs"/>
          <w:rtl/>
          <w:lang w:val="en-GB" w:eastAsia="he-IL"/>
        </w:rPr>
        <w:t>צ</w:t>
      </w:r>
      <w:r w:rsidR="006621DB">
        <w:rPr>
          <w:rFonts w:hint="cs"/>
          <w:rtl/>
          <w:lang w:val="en-GB" w:eastAsia="he-IL"/>
        </w:rPr>
        <w:t>ויות, הן מאפשרות גמישות</w:t>
      </w:r>
      <w:r w:rsidR="005F4398">
        <w:rPr>
          <w:rFonts w:hint="cs"/>
          <w:rtl/>
          <w:lang w:val="en-GB" w:eastAsia="he-IL"/>
        </w:rPr>
        <w:t xml:space="preserve"> יותר לגבי הסיטואציות השונות</w:t>
      </w:r>
      <w:r w:rsidR="006621DB">
        <w:rPr>
          <w:rFonts w:hint="cs"/>
          <w:rtl/>
          <w:lang w:val="en-GB" w:eastAsia="he-IL"/>
        </w:rPr>
        <w:t>. יש מקום לבדוק את האופן שבו נכון להחי</w:t>
      </w:r>
      <w:r w:rsidR="00CD6A5F">
        <w:rPr>
          <w:rFonts w:hint="cs"/>
          <w:rtl/>
          <w:lang w:val="en-GB" w:eastAsia="he-IL"/>
        </w:rPr>
        <w:t>ל את ההוראה באמצעות חקיקה ראשית.</w:t>
      </w:r>
      <w:r w:rsidR="006621DB">
        <w:rPr>
          <w:rFonts w:hint="cs"/>
          <w:rtl/>
          <w:lang w:val="en-GB" w:eastAsia="he-IL"/>
        </w:rPr>
        <w:t xml:space="preserve"> אני יכולה לבד</w:t>
      </w:r>
      <w:r w:rsidR="005F4398">
        <w:rPr>
          <w:rFonts w:hint="cs"/>
          <w:rtl/>
          <w:lang w:val="en-GB" w:eastAsia="he-IL"/>
        </w:rPr>
        <w:t xml:space="preserve">וק ולהחזיר </w:t>
      </w:r>
      <w:bookmarkStart w:id="1008" w:name="_ETM_Q1_5929580"/>
      <w:bookmarkEnd w:id="1008"/>
      <w:r w:rsidR="006621DB">
        <w:rPr>
          <w:rFonts w:hint="cs"/>
          <w:rtl/>
          <w:lang w:val="en-GB" w:eastAsia="he-IL"/>
        </w:rPr>
        <w:t>תשובה</w:t>
      </w:r>
      <w:r w:rsidR="005F4398">
        <w:rPr>
          <w:rFonts w:hint="cs"/>
          <w:rtl/>
          <w:lang w:val="en-GB" w:eastAsia="he-IL"/>
        </w:rPr>
        <w:t xml:space="preserve"> לוועדה.</w:t>
      </w:r>
      <w:r w:rsidR="006621DB">
        <w:rPr>
          <w:rFonts w:hint="cs"/>
          <w:rtl/>
          <w:lang w:val="en-GB" w:eastAsia="he-IL"/>
        </w:rPr>
        <w:t xml:space="preserve"> </w:t>
      </w:r>
    </w:p>
    <w:p w:rsidR="006621DB" w:rsidRDefault="006621DB" w:rsidP="006621DB">
      <w:pPr>
        <w:rPr>
          <w:rtl/>
          <w:lang w:val="en-GB" w:eastAsia="he-IL"/>
        </w:rPr>
      </w:pPr>
    </w:p>
    <w:p w:rsidR="005F4398" w:rsidRDefault="005F4398" w:rsidP="005F4398">
      <w:pPr>
        <w:pStyle w:val="af6"/>
        <w:keepNext/>
        <w:rPr>
          <w:rtl/>
          <w:lang w:val="en-GB"/>
        </w:rPr>
      </w:pPr>
      <w:bookmarkStart w:id="1009" w:name="_ETM_Q1_5928857"/>
      <w:bookmarkStart w:id="1010" w:name="ET_yor_5854_236"/>
      <w:bookmarkEnd w:id="1009"/>
      <w:r w:rsidRPr="005F43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F43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0"/>
    </w:p>
    <w:p w:rsidR="005F4398" w:rsidRDefault="005F4398" w:rsidP="005F4398">
      <w:pPr>
        <w:pStyle w:val="KeepWithNext"/>
        <w:rPr>
          <w:rtl/>
          <w:lang w:val="en-GB" w:eastAsia="he-IL"/>
        </w:rPr>
      </w:pPr>
    </w:p>
    <w:p w:rsidR="006621DB" w:rsidRDefault="005F4398" w:rsidP="006621DB">
      <w:pPr>
        <w:rPr>
          <w:rtl/>
          <w:lang w:val="en-GB" w:eastAsia="he-IL"/>
        </w:rPr>
      </w:pPr>
      <w:bookmarkStart w:id="1011" w:name="_ETM_Q1_5928937"/>
      <w:bookmarkStart w:id="1012" w:name="_ETM_Q1_5928978"/>
      <w:bookmarkEnd w:id="1011"/>
      <w:bookmarkEnd w:id="1012"/>
      <w:r>
        <w:rPr>
          <w:rFonts w:hint="cs"/>
          <w:rtl/>
          <w:lang w:val="en-GB" w:eastAsia="he-IL"/>
        </w:rPr>
        <w:t xml:space="preserve">מה </w:t>
      </w:r>
      <w:r w:rsidR="006621DB">
        <w:rPr>
          <w:rFonts w:hint="cs"/>
          <w:rtl/>
          <w:lang w:val="en-GB" w:eastAsia="he-IL"/>
        </w:rPr>
        <w:t>לגופו</w:t>
      </w:r>
      <w:r>
        <w:rPr>
          <w:rFonts w:hint="cs"/>
          <w:rtl/>
          <w:lang w:val="en-GB" w:eastAsia="he-IL"/>
        </w:rPr>
        <w:t xml:space="preserve"> של עניין?</w:t>
      </w:r>
      <w:r w:rsidR="006621DB">
        <w:rPr>
          <w:rFonts w:hint="cs"/>
          <w:rtl/>
          <w:lang w:val="en-GB" w:eastAsia="he-IL"/>
        </w:rPr>
        <w:t xml:space="preserve"> </w:t>
      </w:r>
    </w:p>
    <w:p w:rsidR="006621DB" w:rsidRDefault="006621DB" w:rsidP="006621DB">
      <w:pPr>
        <w:rPr>
          <w:rtl/>
          <w:lang w:val="en-GB" w:eastAsia="he-IL"/>
        </w:rPr>
      </w:pPr>
    </w:p>
    <w:p w:rsidR="005F4398" w:rsidRDefault="005F4398" w:rsidP="005F4398">
      <w:pPr>
        <w:pStyle w:val="af9"/>
        <w:keepNext/>
        <w:rPr>
          <w:rtl/>
          <w:lang w:val="en-GB" w:eastAsia="he-IL"/>
        </w:rPr>
      </w:pPr>
      <w:bookmarkStart w:id="1013" w:name="_ETM_Q1_5931369"/>
      <w:bookmarkStart w:id="1014" w:name="ET_guest_הגר_סלקטר_237"/>
      <w:bookmarkEnd w:id="1013"/>
      <w:r w:rsidRPr="005F43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5F43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4"/>
    </w:p>
    <w:p w:rsidR="005F4398" w:rsidRDefault="005F4398" w:rsidP="005F4398">
      <w:pPr>
        <w:pStyle w:val="KeepWithNext"/>
        <w:rPr>
          <w:rtl/>
          <w:lang w:val="en-GB" w:eastAsia="he-IL"/>
        </w:rPr>
      </w:pPr>
    </w:p>
    <w:p w:rsidR="006621DB" w:rsidRDefault="005F4398" w:rsidP="0072200F">
      <w:pPr>
        <w:rPr>
          <w:rtl/>
          <w:lang w:val="en-GB" w:eastAsia="he-IL"/>
        </w:rPr>
      </w:pPr>
      <w:bookmarkStart w:id="1015" w:name="_ETM_Q1_5931816"/>
      <w:bookmarkStart w:id="1016" w:name="_ETM_Q1_5931850"/>
      <w:bookmarkStart w:id="1017" w:name="_ETM_Q1_5935422"/>
      <w:bookmarkEnd w:id="1015"/>
      <w:bookmarkEnd w:id="1016"/>
      <w:bookmarkEnd w:id="1017"/>
      <w:r>
        <w:rPr>
          <w:rFonts w:hint="cs"/>
          <w:rtl/>
          <w:lang w:val="en-GB" w:eastAsia="he-IL"/>
        </w:rPr>
        <w:t>אפשר היה</w:t>
      </w:r>
      <w:r w:rsidR="006621DB">
        <w:rPr>
          <w:rFonts w:hint="cs"/>
          <w:rtl/>
          <w:lang w:val="en-GB" w:eastAsia="he-IL"/>
        </w:rPr>
        <w:t xml:space="preserve"> לקבוע הסדר שלם שבמהות מדבר </w:t>
      </w:r>
      <w:r>
        <w:rPr>
          <w:rFonts w:hint="cs"/>
          <w:rtl/>
          <w:lang w:val="en-GB" w:eastAsia="he-IL"/>
        </w:rPr>
        <w:t>על מה שמדברת ההנחיה ולה</w:t>
      </w:r>
      <w:r w:rsidR="006621D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ניס לתוך החקיקה,</w:t>
      </w:r>
      <w:r w:rsidR="006621D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דבר שמבחינה </w:t>
      </w:r>
      <w:bookmarkStart w:id="1018" w:name="_ETM_Q1_5947249"/>
      <w:bookmarkEnd w:id="1018"/>
      <w:r>
        <w:rPr>
          <w:rFonts w:hint="cs"/>
          <w:rtl/>
          <w:lang w:val="en-GB" w:eastAsia="he-IL"/>
        </w:rPr>
        <w:t>עקרונית הוא אפשרי, אבל במקרה הזה ה</w:t>
      </w:r>
      <w:r w:rsidR="006621DB">
        <w:rPr>
          <w:rFonts w:hint="cs"/>
          <w:rtl/>
          <w:lang w:val="en-GB" w:eastAsia="he-IL"/>
        </w:rPr>
        <w:t xml:space="preserve">הנחיה הזאת היא יותר גמישה </w:t>
      </w:r>
      <w:proofErr w:type="spellStart"/>
      <w:r w:rsidR="006621DB">
        <w:rPr>
          <w:rFonts w:hint="cs"/>
          <w:rtl/>
          <w:lang w:val="en-GB" w:eastAsia="he-IL"/>
        </w:rPr>
        <w:t>באיך</w:t>
      </w:r>
      <w:proofErr w:type="spellEnd"/>
      <w:r w:rsidR="006621DB">
        <w:rPr>
          <w:rFonts w:hint="cs"/>
          <w:rtl/>
          <w:lang w:val="en-GB" w:eastAsia="he-IL"/>
        </w:rPr>
        <w:t xml:space="preserve"> שהיא מטפלת מבחי</w:t>
      </w:r>
      <w:r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ת ההתייש</w:t>
      </w:r>
      <w:r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ות בסוגיה של גביית החובות</w:t>
      </w:r>
      <w:r>
        <w:rPr>
          <w:rFonts w:hint="cs"/>
          <w:rtl/>
          <w:lang w:val="en-GB" w:eastAsia="he-IL"/>
        </w:rPr>
        <w:t>.</w:t>
      </w:r>
    </w:p>
    <w:p w:rsidR="006621DB" w:rsidRDefault="006621DB" w:rsidP="006621DB">
      <w:pPr>
        <w:rPr>
          <w:rtl/>
          <w:lang w:val="en-GB" w:eastAsia="he-IL"/>
        </w:rPr>
      </w:pPr>
    </w:p>
    <w:p w:rsidR="005F4398" w:rsidRDefault="005F4398" w:rsidP="005F4398">
      <w:pPr>
        <w:pStyle w:val="a4"/>
        <w:keepNext/>
        <w:rPr>
          <w:rtl/>
          <w:lang w:val="en-GB"/>
        </w:rPr>
      </w:pPr>
      <w:bookmarkStart w:id="1019" w:name="ET_speaker_תומר_רוזנר_238"/>
      <w:r w:rsidRPr="005F43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5F43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5F4398" w:rsidRDefault="005F4398" w:rsidP="005F4398">
      <w:pPr>
        <w:pStyle w:val="KeepWithNext"/>
        <w:rPr>
          <w:rtl/>
          <w:lang w:val="en-GB" w:eastAsia="he-IL"/>
        </w:rPr>
      </w:pPr>
    </w:p>
    <w:p w:rsidR="006621DB" w:rsidRDefault="006621DB" w:rsidP="005F43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</w:t>
      </w:r>
      <w:r w:rsidR="005F439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סבורים שב</w:t>
      </w:r>
      <w:r w:rsidR="005F4398">
        <w:rPr>
          <w:rFonts w:hint="cs"/>
          <w:rtl/>
          <w:lang w:val="en-GB" w:eastAsia="he-IL"/>
        </w:rPr>
        <w:t xml:space="preserve">מובן </w:t>
      </w:r>
      <w:bookmarkStart w:id="1020" w:name="_ETM_Q1_5957307"/>
      <w:bookmarkEnd w:id="1020"/>
      <w:r w:rsidR="005F4398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>אין הבדל בין ההוראה</w:t>
      </w:r>
      <w:r w:rsidR="005F4398">
        <w:rPr>
          <w:rFonts w:hint="cs"/>
          <w:rtl/>
          <w:lang w:val="en-GB" w:eastAsia="he-IL"/>
        </w:rPr>
        <w:t xml:space="preserve"> המוצעת</w:t>
      </w:r>
      <w:r>
        <w:rPr>
          <w:rFonts w:hint="cs"/>
          <w:rtl/>
          <w:lang w:val="en-GB" w:eastAsia="he-IL"/>
        </w:rPr>
        <w:t xml:space="preserve"> לבין ההנחיה. </w:t>
      </w:r>
    </w:p>
    <w:p w:rsidR="006621DB" w:rsidRDefault="006621DB" w:rsidP="006621DB">
      <w:pPr>
        <w:rPr>
          <w:rtl/>
          <w:lang w:val="en-GB" w:eastAsia="he-IL"/>
        </w:rPr>
      </w:pPr>
    </w:p>
    <w:p w:rsidR="00EF7A3F" w:rsidRDefault="00EF7A3F" w:rsidP="00EF7A3F">
      <w:pPr>
        <w:pStyle w:val="af9"/>
        <w:keepNext/>
        <w:rPr>
          <w:rtl/>
          <w:lang w:val="en-GB" w:eastAsia="he-IL"/>
        </w:rPr>
      </w:pPr>
      <w:bookmarkStart w:id="1021" w:name="_ETM_Q1_5968810"/>
      <w:bookmarkStart w:id="1022" w:name="ET_guest_אביטל_בגין_239"/>
      <w:bookmarkEnd w:id="1021"/>
      <w:r w:rsidRPr="00EF7A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אביטל בגין:</w:t>
      </w:r>
      <w:r w:rsidRPr="00EF7A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2"/>
    </w:p>
    <w:p w:rsidR="00EF7A3F" w:rsidRDefault="00EF7A3F" w:rsidP="00EF7A3F">
      <w:pPr>
        <w:pStyle w:val="KeepWithNext"/>
        <w:rPr>
          <w:rtl/>
          <w:lang w:val="en-GB" w:eastAsia="he-IL"/>
        </w:rPr>
      </w:pPr>
    </w:p>
    <w:p w:rsidR="006621DB" w:rsidRDefault="006621DB" w:rsidP="0072200F">
      <w:pPr>
        <w:rPr>
          <w:rtl/>
          <w:lang w:val="en-GB" w:eastAsia="he-IL"/>
        </w:rPr>
      </w:pPr>
      <w:bookmarkStart w:id="1023" w:name="_ETM_Q1_5969283"/>
      <w:bookmarkStart w:id="1024" w:name="_ETM_Q1_5969322"/>
      <w:bookmarkEnd w:id="1023"/>
      <w:bookmarkEnd w:id="1024"/>
      <w:r>
        <w:rPr>
          <w:rFonts w:hint="cs"/>
          <w:rtl/>
          <w:lang w:val="en-GB" w:eastAsia="he-IL"/>
        </w:rPr>
        <w:t xml:space="preserve">אם משרד הפנים והשלטון </w:t>
      </w:r>
      <w:r w:rsidR="0072200F">
        <w:rPr>
          <w:rFonts w:hint="cs"/>
          <w:rtl/>
          <w:lang w:val="en-GB" w:eastAsia="he-IL"/>
        </w:rPr>
        <w:t xml:space="preserve">המקומי </w:t>
      </w:r>
      <w:r w:rsidR="006A576C">
        <w:rPr>
          <w:rFonts w:hint="cs"/>
          <w:rtl/>
          <w:lang w:val="en-GB" w:eastAsia="he-IL"/>
        </w:rPr>
        <w:t xml:space="preserve">חושבים </w:t>
      </w:r>
      <w:r>
        <w:rPr>
          <w:rFonts w:hint="cs"/>
          <w:rtl/>
          <w:lang w:val="en-GB" w:eastAsia="he-IL"/>
        </w:rPr>
        <w:t xml:space="preserve">שההנחיה </w:t>
      </w:r>
      <w:r w:rsidR="006A576C">
        <w:rPr>
          <w:rFonts w:hint="cs"/>
          <w:rtl/>
          <w:lang w:val="en-GB" w:eastAsia="he-IL"/>
        </w:rPr>
        <w:t xml:space="preserve">היא נכונה </w:t>
      </w:r>
      <w:r w:rsidR="0072200F">
        <w:rPr>
          <w:rFonts w:hint="cs"/>
          <w:rtl/>
          <w:lang w:val="en-GB" w:eastAsia="he-IL"/>
        </w:rPr>
        <w:t>ו</w:t>
      </w:r>
      <w:r w:rsidR="006A576C">
        <w:rPr>
          <w:rFonts w:hint="cs"/>
          <w:rtl/>
          <w:lang w:val="en-GB" w:eastAsia="he-IL"/>
        </w:rPr>
        <w:t>מה שנכנס פה חסר</w:t>
      </w:r>
      <w:r>
        <w:rPr>
          <w:rFonts w:hint="cs"/>
          <w:rtl/>
          <w:lang w:val="en-GB" w:eastAsia="he-IL"/>
        </w:rPr>
        <w:t>, למה שלא יציעו נוסח</w:t>
      </w:r>
      <w:r w:rsidR="0072200F">
        <w:rPr>
          <w:rFonts w:hint="cs"/>
          <w:rtl/>
          <w:lang w:val="en-GB" w:eastAsia="he-IL"/>
        </w:rPr>
        <w:t xml:space="preserve"> </w:t>
      </w:r>
      <w:bookmarkStart w:id="1025" w:name="_ETM_Q1_5988414"/>
      <w:bookmarkEnd w:id="1025"/>
      <w:r w:rsidR="006A576C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מה צריך לה</w:t>
      </w:r>
      <w:r w:rsidR="006A576C">
        <w:rPr>
          <w:rFonts w:hint="cs"/>
          <w:rtl/>
          <w:lang w:val="en-GB" w:eastAsia="he-IL"/>
        </w:rPr>
        <w:t xml:space="preserve">כניס? </w:t>
      </w:r>
    </w:p>
    <w:p w:rsidR="006621DB" w:rsidRDefault="006621DB" w:rsidP="006621DB">
      <w:pPr>
        <w:rPr>
          <w:rtl/>
          <w:lang w:val="en-GB" w:eastAsia="he-IL"/>
        </w:rPr>
      </w:pPr>
    </w:p>
    <w:p w:rsidR="006A576C" w:rsidRDefault="006A576C" w:rsidP="006A576C">
      <w:pPr>
        <w:pStyle w:val="af6"/>
        <w:keepNext/>
        <w:rPr>
          <w:rtl/>
          <w:lang w:val="en-GB"/>
        </w:rPr>
      </w:pPr>
      <w:bookmarkStart w:id="1026" w:name="ET_yor_5854_240"/>
      <w:r w:rsidRPr="006A5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A5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6"/>
    </w:p>
    <w:p w:rsidR="006A576C" w:rsidRDefault="006A576C" w:rsidP="006A576C">
      <w:pPr>
        <w:pStyle w:val="KeepWithNext"/>
        <w:rPr>
          <w:rtl/>
          <w:lang w:val="en-GB" w:eastAsia="he-IL"/>
        </w:rPr>
      </w:pPr>
    </w:p>
    <w:p w:rsidR="006621DB" w:rsidRDefault="006621DB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חבילה</w:t>
      </w:r>
      <w:r w:rsidR="0072200F">
        <w:rPr>
          <w:rFonts w:hint="cs"/>
          <w:rtl/>
          <w:lang w:val="en-GB" w:eastAsia="he-IL"/>
        </w:rPr>
        <w:t>.</w:t>
      </w:r>
    </w:p>
    <w:p w:rsidR="006621DB" w:rsidRDefault="006621DB" w:rsidP="006621DB">
      <w:pPr>
        <w:rPr>
          <w:rtl/>
          <w:lang w:val="en-GB" w:eastAsia="he-IL"/>
        </w:rPr>
      </w:pPr>
    </w:p>
    <w:p w:rsidR="006A576C" w:rsidRDefault="006A576C" w:rsidP="006A576C">
      <w:pPr>
        <w:pStyle w:val="af9"/>
        <w:keepNext/>
        <w:rPr>
          <w:rtl/>
          <w:lang w:val="en-GB" w:eastAsia="he-IL"/>
        </w:rPr>
      </w:pPr>
      <w:bookmarkStart w:id="1027" w:name="_ETM_Q1_5992995"/>
      <w:bookmarkStart w:id="1028" w:name="ET_guest_אביטל_בגין_241"/>
      <w:bookmarkEnd w:id="1027"/>
      <w:r w:rsidRPr="006A57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אביטל בגין:</w:t>
      </w:r>
      <w:r w:rsidRPr="006A57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8"/>
    </w:p>
    <w:p w:rsidR="006A576C" w:rsidRDefault="006A576C" w:rsidP="006A576C">
      <w:pPr>
        <w:pStyle w:val="KeepWithNext"/>
        <w:rPr>
          <w:rtl/>
          <w:lang w:val="en-GB" w:eastAsia="he-IL"/>
        </w:rPr>
      </w:pPr>
    </w:p>
    <w:p w:rsidR="006621DB" w:rsidRDefault="006A576C" w:rsidP="006A576C">
      <w:pPr>
        <w:rPr>
          <w:rtl/>
          <w:lang w:val="en-GB" w:eastAsia="he-IL"/>
        </w:rPr>
      </w:pPr>
      <w:bookmarkStart w:id="1029" w:name="_ETM_Q1_5993427"/>
      <w:bookmarkStart w:id="1030" w:name="_ETM_Q1_5993463"/>
      <w:bookmarkEnd w:id="1029"/>
      <w:bookmarkEnd w:id="1030"/>
      <w:r>
        <w:rPr>
          <w:rFonts w:hint="cs"/>
          <w:rtl/>
          <w:lang w:val="en-GB" w:eastAsia="he-IL"/>
        </w:rPr>
        <w:t xml:space="preserve">כן, את כל החבילה השלמה. </w:t>
      </w:r>
      <w:r w:rsidR="006621DB">
        <w:rPr>
          <w:rFonts w:hint="cs"/>
          <w:rtl/>
          <w:lang w:val="en-GB" w:eastAsia="he-IL"/>
        </w:rPr>
        <w:t xml:space="preserve">איך יכול להיות שנשען על </w:t>
      </w:r>
      <w:r>
        <w:rPr>
          <w:rFonts w:hint="cs"/>
          <w:rtl/>
          <w:lang w:val="en-GB" w:eastAsia="he-IL"/>
        </w:rPr>
        <w:t>ט</w:t>
      </w:r>
      <w:r w:rsidR="006621DB">
        <w:rPr>
          <w:rFonts w:hint="cs"/>
          <w:rtl/>
          <w:lang w:val="en-GB" w:eastAsia="he-IL"/>
        </w:rPr>
        <w:t xml:space="preserve">וב ליבן של </w:t>
      </w:r>
      <w:r>
        <w:rPr>
          <w:rFonts w:hint="cs"/>
          <w:rtl/>
          <w:lang w:val="en-GB" w:eastAsia="he-IL"/>
        </w:rPr>
        <w:t>הרשויות המקומיות שמסכימות להחיל, שרוצות להחיל את הנחיית היועץ</w:t>
      </w:r>
      <w:bookmarkStart w:id="1031" w:name="_ETM_Q1_6004675"/>
      <w:bookmarkEnd w:id="1031"/>
      <w:r>
        <w:rPr>
          <w:rFonts w:hint="cs"/>
          <w:rtl/>
          <w:lang w:val="en-GB" w:eastAsia="he-IL"/>
        </w:rPr>
        <w:t xml:space="preserve"> מחר, בעוד שנה או </w:t>
      </w:r>
      <w:r w:rsidR="0072200F">
        <w:rPr>
          <w:rFonts w:hint="cs"/>
          <w:rtl/>
          <w:lang w:val="en-GB" w:eastAsia="he-IL"/>
        </w:rPr>
        <w:t xml:space="preserve">בעוד </w:t>
      </w:r>
      <w:r>
        <w:rPr>
          <w:rFonts w:hint="cs"/>
          <w:rtl/>
          <w:lang w:val="en-GB" w:eastAsia="he-IL"/>
        </w:rPr>
        <w:t>10 שנים?</w:t>
      </w:r>
      <w:r w:rsidR="006621DB">
        <w:rPr>
          <w:rFonts w:hint="cs"/>
          <w:rtl/>
          <w:lang w:val="en-GB" w:eastAsia="he-IL"/>
        </w:rPr>
        <w:t xml:space="preserve"> זאת סיטו</w:t>
      </w:r>
      <w:r>
        <w:rPr>
          <w:rFonts w:hint="cs"/>
          <w:rtl/>
          <w:lang w:val="en-GB" w:eastAsia="he-IL"/>
        </w:rPr>
        <w:t>א</w:t>
      </w:r>
      <w:r w:rsidR="006621DB">
        <w:rPr>
          <w:rFonts w:hint="cs"/>
          <w:rtl/>
          <w:lang w:val="en-GB" w:eastAsia="he-IL"/>
        </w:rPr>
        <w:t>ציה שהיא לא הגיונית</w:t>
      </w:r>
      <w:r>
        <w:rPr>
          <w:rFonts w:hint="cs"/>
          <w:rtl/>
          <w:lang w:val="en-GB" w:eastAsia="he-IL"/>
        </w:rPr>
        <w:t>.</w:t>
      </w:r>
    </w:p>
    <w:p w:rsidR="006621DB" w:rsidRDefault="006621DB" w:rsidP="006621DB">
      <w:pPr>
        <w:rPr>
          <w:rtl/>
          <w:lang w:val="en-GB" w:eastAsia="he-IL"/>
        </w:rPr>
      </w:pPr>
    </w:p>
    <w:p w:rsidR="006A576C" w:rsidRDefault="006A576C" w:rsidP="006A576C">
      <w:pPr>
        <w:pStyle w:val="af6"/>
        <w:keepNext/>
        <w:rPr>
          <w:rtl/>
          <w:lang w:val="en-GB"/>
        </w:rPr>
      </w:pPr>
      <w:bookmarkStart w:id="1032" w:name="ET_yor_5854_242"/>
      <w:r w:rsidRPr="006A5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A5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2"/>
    </w:p>
    <w:p w:rsidR="006A576C" w:rsidRDefault="006A576C" w:rsidP="006A576C">
      <w:pPr>
        <w:pStyle w:val="KeepWithNext"/>
        <w:rPr>
          <w:rtl/>
          <w:lang w:val="en-GB" w:eastAsia="he-IL"/>
        </w:rPr>
      </w:pPr>
    </w:p>
    <w:p w:rsidR="006621DB" w:rsidRDefault="006621DB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מקובל, תומר</w:t>
      </w:r>
      <w:r w:rsidR="006A576C">
        <w:rPr>
          <w:rFonts w:hint="cs"/>
          <w:rtl/>
          <w:lang w:val="en-GB" w:eastAsia="he-IL"/>
        </w:rPr>
        <w:t>?</w:t>
      </w:r>
    </w:p>
    <w:p w:rsidR="006A576C" w:rsidRDefault="006A576C" w:rsidP="006A576C">
      <w:pPr>
        <w:ind w:firstLine="0"/>
        <w:rPr>
          <w:rtl/>
          <w:lang w:val="en-GB" w:eastAsia="he-IL"/>
        </w:rPr>
      </w:pPr>
    </w:p>
    <w:p w:rsidR="006A576C" w:rsidRDefault="006A576C" w:rsidP="006A576C">
      <w:pPr>
        <w:pStyle w:val="af9"/>
        <w:keepNext/>
        <w:rPr>
          <w:rtl/>
          <w:lang w:val="en-GB" w:eastAsia="he-IL"/>
        </w:rPr>
      </w:pPr>
      <w:bookmarkStart w:id="1033" w:name="ET_guest_תומר_ביטון_243"/>
      <w:r w:rsidRPr="006A57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6A57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3"/>
    </w:p>
    <w:p w:rsidR="006A576C" w:rsidRDefault="006A576C" w:rsidP="006A576C">
      <w:pPr>
        <w:pStyle w:val="KeepWithNext"/>
        <w:rPr>
          <w:rtl/>
          <w:lang w:val="en-GB" w:eastAsia="he-IL"/>
        </w:rPr>
      </w:pPr>
    </w:p>
    <w:p w:rsidR="006621DB" w:rsidRDefault="006A576C" w:rsidP="007220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מקובלות עלינו ה</w:t>
      </w:r>
      <w:r w:rsidR="006621DB">
        <w:rPr>
          <w:rFonts w:hint="cs"/>
          <w:rtl/>
          <w:lang w:val="en-GB" w:eastAsia="he-IL"/>
        </w:rPr>
        <w:t xml:space="preserve">נחיות </w:t>
      </w:r>
      <w:r>
        <w:rPr>
          <w:rFonts w:hint="cs"/>
          <w:rtl/>
          <w:lang w:val="en-GB" w:eastAsia="he-IL"/>
        </w:rPr>
        <w:t xml:space="preserve">היועץ </w:t>
      </w:r>
      <w:bookmarkStart w:id="1034" w:name="_ETM_Q1_6015464"/>
      <w:bookmarkEnd w:id="1034"/>
      <w:r>
        <w:rPr>
          <w:rFonts w:hint="cs"/>
          <w:rtl/>
          <w:lang w:val="en-GB" w:eastAsia="he-IL"/>
        </w:rPr>
        <w:t>המשפטי לממשלה</w:t>
      </w:r>
      <w:r w:rsidR="006621DB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כמעט כל הרשויות מקיימות את ההנחיות האלו. א</w:t>
      </w:r>
      <w:bookmarkStart w:id="1035" w:name="_ETM_Q1_6025069"/>
      <w:bookmarkEnd w:id="1035"/>
      <w:r w:rsidR="00CD6A5F">
        <w:rPr>
          <w:rFonts w:hint="cs"/>
          <w:rtl/>
          <w:lang w:val="en-GB" w:eastAsia="he-IL"/>
        </w:rPr>
        <w:t>ם רוצים לחייב אותן</w:t>
      </w:r>
      <w:r w:rsidR="006621DB">
        <w:rPr>
          <w:rFonts w:hint="cs"/>
          <w:rtl/>
          <w:lang w:val="en-GB" w:eastAsia="he-IL"/>
        </w:rPr>
        <w:t xml:space="preserve"> אין שום בעיה להכניס את זה לתוך החוק. ראיתי </w:t>
      </w:r>
      <w:r>
        <w:rPr>
          <w:rFonts w:hint="cs"/>
          <w:rtl/>
          <w:lang w:val="en-GB" w:eastAsia="he-IL"/>
        </w:rPr>
        <w:t xml:space="preserve">גם בחקיקות אחרות שמפנים להנחיות היועץ </w:t>
      </w:r>
      <w:bookmarkStart w:id="1036" w:name="_ETM_Q1_6036425"/>
      <w:bookmarkEnd w:id="1036"/>
      <w:r w:rsidR="0072200F">
        <w:rPr>
          <w:rFonts w:hint="cs"/>
          <w:rtl/>
          <w:lang w:val="en-GB" w:eastAsia="he-IL"/>
        </w:rPr>
        <w:t>המשפטי לממשלה.</w:t>
      </w:r>
      <w:r>
        <w:rPr>
          <w:rFonts w:hint="cs"/>
          <w:rtl/>
          <w:lang w:val="en-GB" w:eastAsia="he-IL"/>
        </w:rPr>
        <w:t xml:space="preserve"> מה הבעי</w:t>
      </w:r>
      <w:r w:rsidR="006621D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לה</w:t>
      </w:r>
      <w:r w:rsidR="006621D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ניס את זה?</w:t>
      </w:r>
      <w:r w:rsidR="006621DB">
        <w:rPr>
          <w:rFonts w:hint="cs"/>
          <w:rtl/>
          <w:lang w:val="en-GB" w:eastAsia="he-IL"/>
        </w:rPr>
        <w:t xml:space="preserve"> אם </w:t>
      </w:r>
      <w:r>
        <w:rPr>
          <w:rFonts w:hint="cs"/>
          <w:rtl/>
          <w:lang w:val="en-GB" w:eastAsia="he-IL"/>
        </w:rPr>
        <w:t xml:space="preserve">בהמשך </w:t>
      </w:r>
      <w:r w:rsidR="0049249B">
        <w:rPr>
          <w:rFonts w:hint="cs"/>
          <w:rtl/>
          <w:lang w:val="en-GB" w:eastAsia="he-IL"/>
        </w:rPr>
        <w:t xml:space="preserve">יהיו </w:t>
      </w:r>
      <w:r w:rsidR="006621DB">
        <w:rPr>
          <w:rFonts w:hint="cs"/>
          <w:rtl/>
          <w:lang w:val="en-GB" w:eastAsia="he-IL"/>
        </w:rPr>
        <w:t>שינ</w:t>
      </w:r>
      <w:r>
        <w:rPr>
          <w:rFonts w:hint="cs"/>
          <w:rtl/>
          <w:lang w:val="en-GB" w:eastAsia="he-IL"/>
        </w:rPr>
        <w:t xml:space="preserve">ויים אפשר </w:t>
      </w:r>
      <w:r w:rsidR="0072200F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לשנו</w:t>
      </w:r>
      <w:r w:rsidR="006621D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את זה מבלי להידרש כל פעם לויה ד</w:t>
      </w:r>
      <w:r w:rsidR="0049249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r w:rsidR="0049249B">
        <w:rPr>
          <w:rFonts w:hint="cs"/>
          <w:rtl/>
          <w:lang w:val="en-GB" w:eastAsia="he-IL"/>
        </w:rPr>
        <w:t>ו</w:t>
      </w:r>
      <w:r w:rsidR="006621D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CF59D6">
        <w:rPr>
          <w:rFonts w:hint="cs"/>
          <w:rtl/>
          <w:lang w:val="en-GB" w:eastAsia="he-IL"/>
        </w:rPr>
        <w:t>זה ש</w:t>
      </w:r>
      <w:r w:rsidR="006621DB">
        <w:rPr>
          <w:rFonts w:hint="cs"/>
          <w:rtl/>
          <w:lang w:val="en-GB" w:eastAsia="he-IL"/>
        </w:rPr>
        <w:t>א</w:t>
      </w:r>
      <w:r w:rsidR="00CF59D6">
        <w:rPr>
          <w:rFonts w:hint="cs"/>
          <w:rtl/>
          <w:lang w:val="en-GB" w:eastAsia="he-IL"/>
        </w:rPr>
        <w:t>נ</w:t>
      </w:r>
      <w:r w:rsidR="006621DB">
        <w:rPr>
          <w:rFonts w:hint="cs"/>
          <w:rtl/>
          <w:lang w:val="en-GB" w:eastAsia="he-IL"/>
        </w:rPr>
        <w:t>חנו עוברים פה. אין לי בעיה להכניס א</w:t>
      </w:r>
      <w:r w:rsidR="00CF59D6">
        <w:rPr>
          <w:rFonts w:hint="cs"/>
          <w:rtl/>
          <w:lang w:val="en-GB" w:eastAsia="he-IL"/>
        </w:rPr>
        <w:t xml:space="preserve">ת כל </w:t>
      </w:r>
      <w:r w:rsidR="006621DB">
        <w:rPr>
          <w:rFonts w:hint="cs"/>
          <w:rtl/>
          <w:lang w:val="en-GB" w:eastAsia="he-IL"/>
        </w:rPr>
        <w:t>הנחיות היועץ המשפטי לתוך החוק</w:t>
      </w:r>
      <w:r w:rsidR="00CF59D6">
        <w:rPr>
          <w:rFonts w:hint="cs"/>
          <w:rtl/>
          <w:lang w:val="en-GB" w:eastAsia="he-IL"/>
        </w:rPr>
        <w:t>.</w:t>
      </w:r>
    </w:p>
    <w:p w:rsidR="006621DB" w:rsidRDefault="006621DB" w:rsidP="006621DB">
      <w:pPr>
        <w:rPr>
          <w:rtl/>
          <w:lang w:val="en-GB" w:eastAsia="he-IL"/>
        </w:rPr>
      </w:pPr>
    </w:p>
    <w:p w:rsidR="00CF59D6" w:rsidRDefault="00CF59D6" w:rsidP="00CF59D6">
      <w:pPr>
        <w:pStyle w:val="af9"/>
        <w:keepNext/>
        <w:rPr>
          <w:rtl/>
          <w:lang w:val="en-GB" w:eastAsia="he-IL"/>
        </w:rPr>
      </w:pPr>
      <w:bookmarkStart w:id="1037" w:name="_ETM_Q1_6066882"/>
      <w:bookmarkStart w:id="1038" w:name="ET_guest_מירה_סלומון_244"/>
      <w:bookmarkEnd w:id="1037"/>
      <w:r w:rsidRPr="00CF59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CF59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8"/>
    </w:p>
    <w:p w:rsidR="00CF59D6" w:rsidRDefault="00CF59D6" w:rsidP="00CF59D6">
      <w:pPr>
        <w:pStyle w:val="KeepWithNext"/>
        <w:rPr>
          <w:rtl/>
          <w:lang w:val="en-GB" w:eastAsia="he-IL"/>
        </w:rPr>
      </w:pPr>
    </w:p>
    <w:p w:rsidR="006621DB" w:rsidRDefault="006621DB" w:rsidP="00552B8B">
      <w:pPr>
        <w:rPr>
          <w:rtl/>
          <w:lang w:val="en-GB" w:eastAsia="he-IL"/>
        </w:rPr>
      </w:pPr>
      <w:bookmarkStart w:id="1039" w:name="_ETM_Q1_6067439"/>
      <w:bookmarkStart w:id="1040" w:name="_ETM_Q1_6067474"/>
      <w:bookmarkEnd w:id="1039"/>
      <w:bookmarkEnd w:id="1040"/>
      <w:r>
        <w:rPr>
          <w:rFonts w:hint="cs"/>
          <w:rtl/>
          <w:lang w:val="en-GB" w:eastAsia="he-IL"/>
        </w:rPr>
        <w:t>אנחנו מסכימים לנו</w:t>
      </w:r>
      <w:r w:rsidR="0049249B">
        <w:rPr>
          <w:rFonts w:hint="cs"/>
          <w:rtl/>
          <w:lang w:val="en-GB" w:eastAsia="he-IL"/>
        </w:rPr>
        <w:t>סח שהניח משרד הפנים בפני הוועדה</w:t>
      </w:r>
      <w:r w:rsidR="00CD6A5F">
        <w:rPr>
          <w:rFonts w:hint="cs"/>
          <w:rtl/>
          <w:lang w:val="en-GB" w:eastAsia="he-IL"/>
        </w:rPr>
        <w:t>,</w:t>
      </w:r>
      <w:r w:rsidR="0049249B">
        <w:rPr>
          <w:rFonts w:hint="cs"/>
          <w:rtl/>
          <w:lang w:val="en-GB" w:eastAsia="he-IL"/>
        </w:rPr>
        <w:t xml:space="preserve"> </w:t>
      </w:r>
      <w:r w:rsidR="00CD6A5F">
        <w:rPr>
          <w:rFonts w:hint="cs"/>
          <w:rtl/>
          <w:lang w:val="en-GB" w:eastAsia="he-IL"/>
        </w:rPr>
        <w:t xml:space="preserve">נוסח </w:t>
      </w:r>
      <w:r w:rsidR="00552B8B">
        <w:rPr>
          <w:rFonts w:hint="cs"/>
          <w:rtl/>
          <w:lang w:val="en-GB" w:eastAsia="he-IL"/>
        </w:rPr>
        <w:t xml:space="preserve">שאומר </w:t>
      </w:r>
      <w:r>
        <w:rPr>
          <w:rFonts w:hint="cs"/>
          <w:rtl/>
          <w:lang w:val="en-GB" w:eastAsia="he-IL"/>
        </w:rPr>
        <w:t>מפו</w:t>
      </w:r>
      <w:r w:rsidR="0049249B">
        <w:rPr>
          <w:rFonts w:hint="cs"/>
          <w:rtl/>
          <w:lang w:val="en-GB" w:eastAsia="he-IL"/>
        </w:rPr>
        <w:t>רשות</w:t>
      </w:r>
      <w:r w:rsidR="00674DD9">
        <w:rPr>
          <w:rFonts w:hint="cs"/>
          <w:rtl/>
          <w:lang w:val="en-GB" w:eastAsia="he-IL"/>
        </w:rPr>
        <w:t xml:space="preserve"> שג</w:t>
      </w:r>
      <w:r>
        <w:rPr>
          <w:rFonts w:hint="cs"/>
          <w:rtl/>
          <w:lang w:val="en-GB" w:eastAsia="he-IL"/>
        </w:rPr>
        <w:t>ביי</w:t>
      </w:r>
      <w:r w:rsidR="0049249B">
        <w:rPr>
          <w:rFonts w:hint="cs"/>
          <w:rtl/>
          <w:lang w:val="en-GB" w:eastAsia="he-IL"/>
        </w:rPr>
        <w:t xml:space="preserve">ת חובות לפי סעיף זה תיעשה בהתאם להנחיות </w:t>
      </w:r>
      <w:bookmarkStart w:id="1041" w:name="_ETM_Q1_6083537"/>
      <w:bookmarkEnd w:id="1041"/>
      <w:r w:rsidR="0049249B">
        <w:rPr>
          <w:rFonts w:hint="cs"/>
          <w:rtl/>
          <w:lang w:val="en-GB" w:eastAsia="he-IL"/>
        </w:rPr>
        <w:t>היועץ המשפטי לממשלה</w:t>
      </w:r>
      <w:r w:rsidR="00552B8B">
        <w:rPr>
          <w:rFonts w:hint="cs"/>
          <w:rtl/>
          <w:lang w:val="en-GB" w:eastAsia="he-IL"/>
        </w:rPr>
        <w:t xml:space="preserve">. </w:t>
      </w:r>
      <w:r w:rsidR="00674DD9">
        <w:rPr>
          <w:rFonts w:hint="cs"/>
          <w:rtl/>
          <w:lang w:val="en-GB" w:eastAsia="he-IL"/>
        </w:rPr>
        <w:t>אנחנו מסכימים שת</w:t>
      </w:r>
      <w:r>
        <w:rPr>
          <w:rFonts w:hint="cs"/>
          <w:rtl/>
          <w:lang w:val="en-GB" w:eastAsia="he-IL"/>
        </w:rPr>
        <w:t xml:space="preserve">היה </w:t>
      </w:r>
      <w:r w:rsidR="0049249B">
        <w:rPr>
          <w:rFonts w:hint="cs"/>
          <w:rtl/>
          <w:lang w:val="en-GB" w:eastAsia="he-IL"/>
        </w:rPr>
        <w:t>כתוב</w:t>
      </w:r>
      <w:r w:rsidR="00674DD9">
        <w:rPr>
          <w:rFonts w:hint="cs"/>
          <w:rtl/>
          <w:lang w:val="en-GB" w:eastAsia="he-IL"/>
        </w:rPr>
        <w:t>ה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בצורה </w:t>
      </w:r>
      <w:r w:rsidR="0049249B">
        <w:rPr>
          <w:rFonts w:hint="cs"/>
          <w:rtl/>
          <w:lang w:val="en-GB" w:eastAsia="he-IL"/>
        </w:rPr>
        <w:t>ברורה ו</w:t>
      </w:r>
      <w:r>
        <w:rPr>
          <w:rFonts w:hint="cs"/>
          <w:rtl/>
          <w:lang w:val="en-GB" w:eastAsia="he-IL"/>
        </w:rPr>
        <w:t xml:space="preserve">מפורשת בחוק הפניה </w:t>
      </w:r>
      <w:r w:rsidR="0049249B">
        <w:rPr>
          <w:rFonts w:hint="cs"/>
          <w:rtl/>
          <w:lang w:val="en-GB" w:eastAsia="he-IL"/>
        </w:rPr>
        <w:t xml:space="preserve">להנחיות היועץ המשפטי לממשלה </w:t>
      </w:r>
      <w:bookmarkStart w:id="1042" w:name="_ETM_Q1_6089352"/>
      <w:bookmarkEnd w:id="1042"/>
      <w:r w:rsidR="0049249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49249B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ולו, לא להסתמך על טוב ליבן של הרשויות המקומיות. לשאלה למה לעשות </w:t>
      </w:r>
      <w:r w:rsidR="0049249B">
        <w:rPr>
          <w:rFonts w:hint="cs"/>
          <w:rtl/>
          <w:lang w:val="en-GB" w:eastAsia="he-IL"/>
        </w:rPr>
        <w:t xml:space="preserve">את זה על דרך ההפניה ולא לבצע </w:t>
      </w:r>
      <w:bookmarkStart w:id="1043" w:name="_ETM_Q1_6101093"/>
      <w:bookmarkEnd w:id="1043"/>
      <w:r w:rsidR="00674DD9">
        <w:rPr>
          <w:rFonts w:hint="cs"/>
          <w:rtl/>
          <w:lang w:val="en-GB" w:eastAsia="he-IL"/>
        </w:rPr>
        <w:t>העתקה מדויקת</w:t>
      </w:r>
      <w:r w:rsidR="0049249B">
        <w:rPr>
          <w:rFonts w:hint="cs"/>
          <w:rtl/>
          <w:lang w:val="en-GB" w:eastAsia="he-IL"/>
        </w:rPr>
        <w:t xml:space="preserve"> הסבירה</w:t>
      </w:r>
      <w:r w:rsidR="00674DD9">
        <w:rPr>
          <w:rFonts w:hint="cs"/>
          <w:rtl/>
          <w:lang w:val="en-GB" w:eastAsia="he-IL"/>
        </w:rPr>
        <w:t xml:space="preserve"> עורכת הדין </w:t>
      </w:r>
      <w:proofErr w:type="spellStart"/>
      <w:r w:rsidR="00674DD9">
        <w:rPr>
          <w:rFonts w:hint="cs"/>
          <w:rtl/>
          <w:lang w:val="en-GB" w:eastAsia="he-IL"/>
        </w:rPr>
        <w:t>סלקטר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674DD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הסביר מנהל </w:t>
      </w:r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 לש</w:t>
      </w:r>
      <w:r w:rsidR="0049249B">
        <w:rPr>
          <w:rFonts w:hint="cs"/>
          <w:rtl/>
          <w:lang w:val="en-GB" w:eastAsia="he-IL"/>
        </w:rPr>
        <w:t xml:space="preserve">לטון </w:t>
      </w:r>
      <w:r>
        <w:rPr>
          <w:rFonts w:hint="cs"/>
          <w:rtl/>
          <w:lang w:val="en-GB" w:eastAsia="he-IL"/>
        </w:rPr>
        <w:t>מקומ</w:t>
      </w:r>
      <w:r w:rsidR="0049249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שהנחיות שכאלו יכולות להשת</w:t>
      </w:r>
      <w:r w:rsidR="0049249B">
        <w:rPr>
          <w:rFonts w:hint="cs"/>
          <w:rtl/>
          <w:lang w:val="en-GB" w:eastAsia="he-IL"/>
        </w:rPr>
        <w:t>נות</w:t>
      </w:r>
      <w:r w:rsidR="00674DD9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>הגמישות שבהן היא גמ</w:t>
      </w:r>
      <w:r w:rsidR="0049249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שות </w:t>
      </w:r>
      <w:r w:rsidR="0049249B">
        <w:rPr>
          <w:rFonts w:hint="cs"/>
          <w:rtl/>
          <w:lang w:val="en-GB" w:eastAsia="he-IL"/>
        </w:rPr>
        <w:t xml:space="preserve">חשובה, </w:t>
      </w:r>
      <w:r w:rsidR="00674DD9">
        <w:rPr>
          <w:rFonts w:hint="cs"/>
          <w:rtl/>
          <w:lang w:val="en-GB" w:eastAsia="he-IL"/>
        </w:rPr>
        <w:t>ש</w:t>
      </w:r>
      <w:r w:rsidR="0049249B">
        <w:rPr>
          <w:rFonts w:hint="cs"/>
          <w:rtl/>
          <w:lang w:val="en-GB" w:eastAsia="he-IL"/>
        </w:rPr>
        <w:t>הדינאמ</w:t>
      </w:r>
      <w:r>
        <w:rPr>
          <w:rFonts w:hint="cs"/>
          <w:rtl/>
          <w:lang w:val="en-GB" w:eastAsia="he-IL"/>
        </w:rPr>
        <w:t xml:space="preserve">יות </w:t>
      </w:r>
      <w:r w:rsidR="0049249B">
        <w:rPr>
          <w:rFonts w:hint="cs"/>
          <w:rtl/>
          <w:lang w:val="en-GB" w:eastAsia="he-IL"/>
        </w:rPr>
        <w:t xml:space="preserve">שבהן היא דינאמיות חשובה </w:t>
      </w:r>
      <w:r>
        <w:rPr>
          <w:rFonts w:hint="cs"/>
          <w:rtl/>
          <w:lang w:val="en-GB" w:eastAsia="he-IL"/>
        </w:rPr>
        <w:t>שמתאימה לשינוים</w:t>
      </w:r>
      <w:r w:rsidR="0049249B">
        <w:rPr>
          <w:rFonts w:hint="cs"/>
          <w:rtl/>
          <w:lang w:val="en-GB" w:eastAsia="he-IL"/>
        </w:rPr>
        <w:t xml:space="preserve"> </w:t>
      </w:r>
      <w:bookmarkStart w:id="1044" w:name="_ETM_Q1_6117349"/>
      <w:bookmarkEnd w:id="1044"/>
      <w:r>
        <w:rPr>
          <w:rFonts w:hint="cs"/>
          <w:rtl/>
          <w:lang w:val="en-GB" w:eastAsia="he-IL"/>
        </w:rPr>
        <w:t>בזמני</w:t>
      </w:r>
      <w:r w:rsidR="0049249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</w:t>
      </w:r>
      <w:r w:rsidR="0049249B">
        <w:rPr>
          <w:rFonts w:hint="cs"/>
          <w:rtl/>
          <w:lang w:val="en-GB" w:eastAsia="he-IL"/>
        </w:rPr>
        <w:t>נחנו רואים עד כמה אי אפשר לשנות את פקודת המסים (גבי</w:t>
      </w:r>
      <w:r w:rsidR="00552B8B">
        <w:rPr>
          <w:rFonts w:hint="cs"/>
          <w:rtl/>
          <w:lang w:val="en-GB" w:eastAsia="he-IL"/>
        </w:rPr>
        <w:t>י</w:t>
      </w:r>
      <w:r w:rsidR="0049249B">
        <w:rPr>
          <w:rFonts w:hint="cs"/>
          <w:rtl/>
          <w:lang w:val="en-GB" w:eastAsia="he-IL"/>
        </w:rPr>
        <w:t>ה)</w:t>
      </w:r>
      <w:r>
        <w:rPr>
          <w:rFonts w:hint="cs"/>
          <w:rtl/>
          <w:lang w:val="en-GB" w:eastAsia="he-IL"/>
        </w:rPr>
        <w:t>, אנחנו רואים איזה תה</w:t>
      </w:r>
      <w:r w:rsidR="0049249B">
        <w:rPr>
          <w:rFonts w:hint="cs"/>
          <w:rtl/>
          <w:lang w:val="en-GB" w:eastAsia="he-IL"/>
        </w:rPr>
        <w:t>ליך קשה אנחנ</w:t>
      </w:r>
      <w:r>
        <w:rPr>
          <w:rFonts w:hint="cs"/>
          <w:rtl/>
          <w:lang w:val="en-GB" w:eastAsia="he-IL"/>
        </w:rPr>
        <w:t>ו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עוברים כרגע.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</w:t>
      </w:r>
      <w:r w:rsidR="00674DD9">
        <w:rPr>
          <w:rFonts w:hint="cs"/>
          <w:rtl/>
          <w:lang w:val="en-GB" w:eastAsia="he-IL"/>
        </w:rPr>
        <w:t xml:space="preserve">מדובר </w:t>
      </w:r>
      <w:r>
        <w:rPr>
          <w:rFonts w:hint="cs"/>
          <w:rtl/>
          <w:lang w:val="en-GB" w:eastAsia="he-IL"/>
        </w:rPr>
        <w:t xml:space="preserve">בגורם </w:t>
      </w:r>
      <w:r w:rsidR="00552B8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יש לו אינטרס כזה או אחר, </w:t>
      </w:r>
      <w:r w:rsidR="00674DD9">
        <w:rPr>
          <w:rFonts w:hint="cs"/>
          <w:rtl/>
          <w:lang w:val="en-GB" w:eastAsia="he-IL"/>
        </w:rPr>
        <w:t>מדובר ב</w:t>
      </w:r>
      <w:r>
        <w:rPr>
          <w:rFonts w:hint="cs"/>
          <w:rtl/>
          <w:lang w:val="en-GB" w:eastAsia="he-IL"/>
        </w:rPr>
        <w:t>גו</w:t>
      </w:r>
      <w:r w:rsidR="0049249B">
        <w:rPr>
          <w:rFonts w:hint="cs"/>
          <w:rtl/>
          <w:lang w:val="en-GB" w:eastAsia="he-IL"/>
        </w:rPr>
        <w:t>רם שתפקידו לאזן בין כל השיקולים</w:t>
      </w:r>
      <w:r>
        <w:rPr>
          <w:rFonts w:hint="cs"/>
          <w:rtl/>
          <w:lang w:val="en-GB" w:eastAsia="he-IL"/>
        </w:rPr>
        <w:t xml:space="preserve"> כשהוא מנחה. </w:t>
      </w:r>
    </w:p>
    <w:p w:rsidR="006621DB" w:rsidRDefault="006621DB" w:rsidP="006621DB">
      <w:pPr>
        <w:rPr>
          <w:rtl/>
          <w:lang w:val="en-GB" w:eastAsia="he-IL"/>
        </w:rPr>
      </w:pPr>
    </w:p>
    <w:p w:rsidR="006621DB" w:rsidRDefault="006621DB" w:rsidP="00CD6A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השאלה בנושא </w:t>
      </w:r>
      <w:r w:rsidR="0049249B">
        <w:rPr>
          <w:rFonts w:hint="cs"/>
          <w:rtl/>
          <w:lang w:val="en-GB" w:eastAsia="he-IL"/>
        </w:rPr>
        <w:t xml:space="preserve">תקנות בנות פועל תחיקתי </w:t>
      </w:r>
      <w:bookmarkStart w:id="1045" w:name="_ETM_Q1_6146407"/>
      <w:bookmarkEnd w:id="1045"/>
      <w:r w:rsidR="0049249B">
        <w:rPr>
          <w:rFonts w:hint="cs"/>
          <w:rtl/>
          <w:lang w:val="en-GB" w:eastAsia="he-IL"/>
        </w:rPr>
        <w:t>כתוב מפורשות בפקודת המסים שיש הפנ</w:t>
      </w:r>
      <w:r>
        <w:rPr>
          <w:rFonts w:hint="cs"/>
          <w:rtl/>
          <w:lang w:val="en-GB" w:eastAsia="he-IL"/>
        </w:rPr>
        <w:t xml:space="preserve">יה להנחיות </w:t>
      </w:r>
      <w:r w:rsidR="0049249B">
        <w:rPr>
          <w:rFonts w:hint="cs"/>
          <w:rtl/>
          <w:lang w:val="en-GB" w:eastAsia="he-IL"/>
        </w:rPr>
        <w:t xml:space="preserve">היועץ המשפטי לממשלה </w:t>
      </w:r>
      <w:r>
        <w:rPr>
          <w:rFonts w:hint="cs"/>
          <w:rtl/>
          <w:lang w:val="en-GB" w:eastAsia="he-IL"/>
        </w:rPr>
        <w:t>שמחייב</w:t>
      </w:r>
      <w:r w:rsidR="00552B8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גם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מי שאינו משרד </w:t>
      </w:r>
      <w:r w:rsidR="0049249B">
        <w:rPr>
          <w:rFonts w:hint="cs"/>
          <w:rtl/>
          <w:lang w:val="en-GB" w:eastAsia="he-IL"/>
        </w:rPr>
        <w:t>ממשלתי. הטכניק</w:t>
      </w:r>
      <w:r>
        <w:rPr>
          <w:rFonts w:hint="cs"/>
          <w:rtl/>
          <w:lang w:val="en-GB" w:eastAsia="he-IL"/>
        </w:rPr>
        <w:t>ה הזאת כבר נעשתה בעבר. הנוסח שהו</w:t>
      </w:r>
      <w:r w:rsidR="00674DD9">
        <w:rPr>
          <w:rFonts w:hint="cs"/>
          <w:rtl/>
          <w:lang w:val="en-GB" w:eastAsia="he-IL"/>
        </w:rPr>
        <w:t xml:space="preserve">נח בפני הוועדה </w:t>
      </w:r>
      <w:r w:rsidR="0049249B">
        <w:rPr>
          <w:rFonts w:hint="cs"/>
          <w:rtl/>
          <w:lang w:val="en-GB" w:eastAsia="he-IL"/>
        </w:rPr>
        <w:t>הו</w:t>
      </w:r>
      <w:r>
        <w:rPr>
          <w:rFonts w:hint="cs"/>
          <w:rtl/>
          <w:lang w:val="en-GB" w:eastAsia="he-IL"/>
        </w:rPr>
        <w:t>א</w:t>
      </w:r>
      <w:r w:rsidR="004924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ציטוט חלקי מהנחיות היועץ המשפטי לממשלה</w:t>
      </w:r>
      <w:r w:rsidR="00552B8B">
        <w:rPr>
          <w:rFonts w:hint="cs"/>
          <w:rtl/>
          <w:lang w:val="en-GB" w:eastAsia="he-IL"/>
        </w:rPr>
        <w:t xml:space="preserve">, הוא </w:t>
      </w:r>
      <w:r>
        <w:rPr>
          <w:rFonts w:hint="cs"/>
          <w:rtl/>
          <w:lang w:val="en-GB" w:eastAsia="he-IL"/>
        </w:rPr>
        <w:t>ממש לא מעלה את כל רוח הדברים ש</w:t>
      </w:r>
      <w:r w:rsidR="0049249B">
        <w:rPr>
          <w:rFonts w:hint="cs"/>
          <w:rtl/>
          <w:lang w:val="en-GB" w:eastAsia="he-IL"/>
        </w:rPr>
        <w:t xml:space="preserve">יש בהנחיות היועץ המשפטי </w:t>
      </w:r>
      <w:bookmarkStart w:id="1046" w:name="_ETM_Q1_6177436"/>
      <w:bookmarkEnd w:id="1046"/>
      <w:r w:rsidR="0049249B">
        <w:rPr>
          <w:rFonts w:hint="cs"/>
          <w:rtl/>
          <w:lang w:val="en-GB" w:eastAsia="he-IL"/>
        </w:rPr>
        <w:t>לממשלה</w:t>
      </w:r>
      <w:r w:rsidR="00552B8B">
        <w:rPr>
          <w:rFonts w:hint="cs"/>
          <w:rtl/>
          <w:lang w:val="en-GB" w:eastAsia="he-IL"/>
        </w:rPr>
        <w:t>.</w:t>
      </w:r>
      <w:r w:rsidR="006956C7">
        <w:rPr>
          <w:rFonts w:hint="cs"/>
          <w:rtl/>
          <w:lang w:val="en-GB" w:eastAsia="he-IL"/>
        </w:rPr>
        <w:t xml:space="preserve"> </w:t>
      </w:r>
      <w:r w:rsidR="00552B8B">
        <w:rPr>
          <w:rFonts w:hint="cs"/>
          <w:rtl/>
          <w:lang w:val="en-GB" w:eastAsia="he-IL"/>
        </w:rPr>
        <w:t>מדובר</w:t>
      </w:r>
      <w:r>
        <w:rPr>
          <w:rFonts w:hint="cs"/>
          <w:rtl/>
          <w:lang w:val="en-GB" w:eastAsia="he-IL"/>
        </w:rPr>
        <w:t xml:space="preserve"> </w:t>
      </w:r>
      <w:r w:rsidR="00552B8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תוספ</w:t>
      </w:r>
      <w:r w:rsidR="006956C7">
        <w:rPr>
          <w:rFonts w:hint="cs"/>
          <w:rtl/>
          <w:lang w:val="en-GB" w:eastAsia="he-IL"/>
        </w:rPr>
        <w:t>ת שבכלל לא קיימת שמטילה עוד עול</w:t>
      </w:r>
      <w:r w:rsidR="00552B8B">
        <w:rPr>
          <w:rFonts w:hint="cs"/>
          <w:rtl/>
          <w:lang w:val="en-GB" w:eastAsia="he-IL"/>
        </w:rPr>
        <w:t>,</w:t>
      </w:r>
      <w:r w:rsidR="006956C7">
        <w:rPr>
          <w:rFonts w:hint="cs"/>
          <w:rtl/>
          <w:lang w:val="en-GB" w:eastAsia="he-IL"/>
        </w:rPr>
        <w:t xml:space="preserve"> כי </w:t>
      </w:r>
      <w:r>
        <w:rPr>
          <w:rFonts w:hint="cs"/>
          <w:rtl/>
          <w:lang w:val="en-GB" w:eastAsia="he-IL"/>
        </w:rPr>
        <w:t>אם חלפ</w:t>
      </w:r>
      <w:r w:rsidR="006956C7">
        <w:rPr>
          <w:rFonts w:hint="cs"/>
          <w:rtl/>
          <w:lang w:val="en-GB" w:eastAsia="he-IL"/>
        </w:rPr>
        <w:t>ה שנה נצטרך לעשות את כל התהליך מחדש</w:t>
      </w:r>
      <w:r w:rsidR="00674DD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6956C7">
        <w:rPr>
          <w:rFonts w:hint="cs"/>
          <w:rtl/>
          <w:lang w:val="en-GB" w:eastAsia="he-IL"/>
        </w:rPr>
        <w:t>זה לא קיים בהנחיות היועץ המשפטי לממשלה.</w:t>
      </w:r>
    </w:p>
    <w:p w:rsidR="006621DB" w:rsidRDefault="006621DB" w:rsidP="006621DB">
      <w:pPr>
        <w:rPr>
          <w:rtl/>
          <w:lang w:val="en-GB" w:eastAsia="he-IL"/>
        </w:rPr>
      </w:pPr>
    </w:p>
    <w:p w:rsidR="000D7752" w:rsidRDefault="000D7752" w:rsidP="000D7752">
      <w:pPr>
        <w:pStyle w:val="af6"/>
        <w:keepNext/>
        <w:rPr>
          <w:rtl/>
          <w:lang w:val="en-GB"/>
        </w:rPr>
      </w:pPr>
      <w:bookmarkStart w:id="1047" w:name="ET_yor_5854_245"/>
      <w:r w:rsidRPr="000D77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77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7"/>
    </w:p>
    <w:p w:rsidR="000D7752" w:rsidRDefault="000D7752" w:rsidP="000D7752">
      <w:pPr>
        <w:pStyle w:val="KeepWithNext"/>
        <w:rPr>
          <w:rtl/>
          <w:lang w:val="en-GB" w:eastAsia="he-IL"/>
        </w:rPr>
      </w:pPr>
    </w:p>
    <w:p w:rsidR="006621DB" w:rsidRDefault="006621DB" w:rsidP="000D77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0D7752">
        <w:rPr>
          <w:rFonts w:hint="cs"/>
          <w:rtl/>
          <w:lang w:val="en-GB" w:eastAsia="he-IL"/>
        </w:rPr>
        <w:t xml:space="preserve">מציע היועץ המשפטי? </w:t>
      </w:r>
    </w:p>
    <w:p w:rsidR="006621DB" w:rsidRDefault="006621DB" w:rsidP="006621DB">
      <w:pPr>
        <w:rPr>
          <w:rtl/>
          <w:lang w:val="en-GB" w:eastAsia="he-IL"/>
        </w:rPr>
      </w:pPr>
    </w:p>
    <w:p w:rsidR="00674DD9" w:rsidRDefault="00674DD9" w:rsidP="00674DD9">
      <w:pPr>
        <w:pStyle w:val="af9"/>
        <w:keepNext/>
        <w:rPr>
          <w:rtl/>
          <w:lang w:val="en-GB" w:eastAsia="he-IL"/>
        </w:rPr>
      </w:pPr>
      <w:bookmarkStart w:id="1048" w:name="_ETM_Q1_6192746"/>
      <w:bookmarkStart w:id="1049" w:name="ET_guest_מירה_סלומון_246"/>
      <w:bookmarkEnd w:id="1048"/>
      <w:r w:rsidRPr="00674D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74D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9"/>
    </w:p>
    <w:p w:rsidR="00674DD9" w:rsidRDefault="00674DD9" w:rsidP="00674DD9">
      <w:pPr>
        <w:pStyle w:val="KeepWithNext"/>
        <w:rPr>
          <w:rtl/>
          <w:lang w:val="en-GB" w:eastAsia="he-IL"/>
        </w:rPr>
      </w:pPr>
    </w:p>
    <w:p w:rsidR="006621DB" w:rsidRDefault="00674DD9" w:rsidP="00674DD9">
      <w:pPr>
        <w:rPr>
          <w:rtl/>
          <w:lang w:val="en-GB" w:eastAsia="he-IL"/>
        </w:rPr>
      </w:pPr>
      <w:bookmarkStart w:id="1050" w:name="_ETM_Q1_6193355"/>
      <w:bookmarkStart w:id="1051" w:name="_ETM_Q1_6193388"/>
      <w:bookmarkStart w:id="1052" w:name="_ETM_Q1_6190507"/>
      <w:bookmarkStart w:id="1053" w:name="_ETM_Q1_6190640"/>
      <w:bookmarkEnd w:id="1050"/>
      <w:bookmarkEnd w:id="1051"/>
      <w:bookmarkEnd w:id="1052"/>
      <w:bookmarkEnd w:id="1053"/>
      <w:r>
        <w:rPr>
          <w:rFonts w:hint="cs"/>
          <w:rtl/>
          <w:lang w:val="en-GB" w:eastAsia="he-IL"/>
        </w:rPr>
        <w:t>היועץ המ</w:t>
      </w:r>
      <w:r w:rsidR="006621D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פטי לממשלה מדבר על כך שאסור לה</w:t>
      </w:r>
      <w:r w:rsidR="006621D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6621DB">
        <w:rPr>
          <w:rFonts w:hint="cs"/>
          <w:rtl/>
          <w:lang w:val="en-GB" w:eastAsia="he-IL"/>
        </w:rPr>
        <w:t>הות, שיש רשימה ארוכה מאוד של שיקולים ומקרים שלא ייחשבו כש</w:t>
      </w:r>
      <w:r>
        <w:rPr>
          <w:rFonts w:hint="cs"/>
          <w:rtl/>
          <w:lang w:val="en-GB" w:eastAsia="he-IL"/>
        </w:rPr>
        <w:t>יה</w:t>
      </w:r>
      <w:r w:rsidR="006621D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 </w:t>
      </w:r>
      <w:r w:rsidR="006621DB">
        <w:rPr>
          <w:rFonts w:hint="cs"/>
          <w:rtl/>
          <w:lang w:val="en-GB" w:eastAsia="he-IL"/>
        </w:rPr>
        <w:t xml:space="preserve">מעבר לשלוש </w:t>
      </w:r>
      <w:r>
        <w:rPr>
          <w:rFonts w:hint="cs"/>
          <w:rtl/>
          <w:lang w:val="en-GB" w:eastAsia="he-IL"/>
        </w:rPr>
        <w:t>ה</w:t>
      </w:r>
      <w:r w:rsidR="006621DB">
        <w:rPr>
          <w:rFonts w:hint="cs"/>
          <w:rtl/>
          <w:lang w:val="en-GB" w:eastAsia="he-IL"/>
        </w:rPr>
        <w:t>שני</w:t>
      </w:r>
      <w:r>
        <w:rPr>
          <w:rFonts w:hint="cs"/>
          <w:rtl/>
          <w:lang w:val="en-GB" w:eastAsia="he-IL"/>
        </w:rPr>
        <w:t>ם</w:t>
      </w:r>
      <w:r w:rsidR="006621DB">
        <w:rPr>
          <w:rFonts w:hint="cs"/>
          <w:rtl/>
          <w:lang w:val="en-GB" w:eastAsia="he-IL"/>
        </w:rPr>
        <w:t xml:space="preserve">.  </w:t>
      </w:r>
    </w:p>
    <w:p w:rsidR="006621DB" w:rsidRDefault="006621DB" w:rsidP="006621DB">
      <w:pPr>
        <w:rPr>
          <w:rtl/>
          <w:lang w:val="en-GB" w:eastAsia="he-IL"/>
        </w:rPr>
      </w:pPr>
    </w:p>
    <w:p w:rsidR="00674DD9" w:rsidRDefault="00674DD9" w:rsidP="00674DD9">
      <w:pPr>
        <w:pStyle w:val="af6"/>
        <w:keepNext/>
        <w:rPr>
          <w:rtl/>
          <w:lang w:val="en-GB"/>
        </w:rPr>
      </w:pPr>
      <w:bookmarkStart w:id="1054" w:name="_ETM_Q1_6214666"/>
      <w:bookmarkStart w:id="1055" w:name="ET_yor_5854_247"/>
      <w:bookmarkEnd w:id="1054"/>
      <w:r w:rsidRPr="00674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74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5"/>
    </w:p>
    <w:p w:rsidR="00674DD9" w:rsidRDefault="00674DD9" w:rsidP="00674DD9">
      <w:pPr>
        <w:pStyle w:val="KeepWithNext"/>
        <w:rPr>
          <w:rtl/>
          <w:lang w:val="en-GB" w:eastAsia="he-IL"/>
        </w:rPr>
      </w:pPr>
    </w:p>
    <w:p w:rsidR="006621DB" w:rsidRDefault="006621DB" w:rsidP="00674DD9">
      <w:pPr>
        <w:rPr>
          <w:rtl/>
          <w:lang w:val="en-GB" w:eastAsia="he-IL"/>
        </w:rPr>
      </w:pPr>
      <w:bookmarkStart w:id="1056" w:name="_ETM_Q1_6215465"/>
      <w:bookmarkStart w:id="1057" w:name="_ETM_Q1_6215502"/>
      <w:bookmarkEnd w:id="1056"/>
      <w:bookmarkEnd w:id="1057"/>
      <w:r>
        <w:rPr>
          <w:rFonts w:hint="cs"/>
          <w:rtl/>
          <w:lang w:val="en-GB" w:eastAsia="he-IL"/>
        </w:rPr>
        <w:t>כמו מה</w:t>
      </w:r>
      <w:r w:rsidR="00674DD9">
        <w:rPr>
          <w:rFonts w:hint="cs"/>
          <w:rtl/>
          <w:lang w:val="en-GB" w:eastAsia="he-IL"/>
        </w:rPr>
        <w:t xml:space="preserve">? </w:t>
      </w:r>
    </w:p>
    <w:p w:rsidR="006621DB" w:rsidRDefault="006621DB" w:rsidP="006621DB">
      <w:pPr>
        <w:rPr>
          <w:rtl/>
          <w:lang w:val="en-GB" w:eastAsia="he-IL"/>
        </w:rPr>
      </w:pPr>
    </w:p>
    <w:p w:rsidR="00674DD9" w:rsidRDefault="00674DD9" w:rsidP="00674DD9">
      <w:pPr>
        <w:pStyle w:val="af9"/>
        <w:keepNext/>
        <w:rPr>
          <w:rtl/>
          <w:lang w:val="en-GB" w:eastAsia="he-IL"/>
        </w:rPr>
      </w:pPr>
      <w:bookmarkStart w:id="1058" w:name="ET_guest_מירה_סלומון_248"/>
      <w:r w:rsidRPr="00674D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74D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8"/>
    </w:p>
    <w:p w:rsidR="00674DD9" w:rsidRDefault="00674DD9" w:rsidP="00674DD9">
      <w:pPr>
        <w:pStyle w:val="KeepWithNext"/>
        <w:rPr>
          <w:rtl/>
          <w:lang w:val="en-GB" w:eastAsia="he-IL"/>
        </w:rPr>
      </w:pPr>
    </w:p>
    <w:p w:rsidR="006621DB" w:rsidRDefault="006621DB" w:rsidP="00674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אדם בחו</w:t>
      </w:r>
      <w:r w:rsidR="00674DD9">
        <w:rPr>
          <w:rFonts w:hint="cs"/>
          <w:rtl/>
          <w:lang w:val="en-GB" w:eastAsia="he-IL"/>
        </w:rPr>
        <w:t>"ל</w:t>
      </w:r>
      <w:r>
        <w:rPr>
          <w:rFonts w:hint="cs"/>
          <w:rtl/>
          <w:lang w:val="en-GB" w:eastAsia="he-IL"/>
        </w:rPr>
        <w:t xml:space="preserve">. </w:t>
      </w:r>
    </w:p>
    <w:p w:rsidR="00A83540" w:rsidRDefault="00A83540" w:rsidP="006621DB">
      <w:pPr>
        <w:rPr>
          <w:rtl/>
          <w:lang w:val="en-GB" w:eastAsia="he-IL"/>
        </w:rPr>
      </w:pPr>
    </w:p>
    <w:p w:rsidR="00FC4420" w:rsidRDefault="00FC4420" w:rsidP="00FC4420">
      <w:pPr>
        <w:pStyle w:val="a4"/>
        <w:keepNext/>
        <w:rPr>
          <w:rtl/>
          <w:lang w:val="en-GB"/>
        </w:rPr>
      </w:pPr>
      <w:bookmarkStart w:id="1059" w:name="ET_speaker_גלעד_קרן_249"/>
      <w:r w:rsidRPr="00FC44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C44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FC4420" w:rsidRDefault="00FC4420" w:rsidP="00FC4420">
      <w:pPr>
        <w:pStyle w:val="KeepWithNext"/>
        <w:rPr>
          <w:rtl/>
          <w:lang w:val="en-GB" w:eastAsia="he-IL"/>
        </w:rPr>
      </w:pPr>
    </w:p>
    <w:p w:rsidR="00FC4420" w:rsidRPr="00FC4420" w:rsidRDefault="00FC4420" w:rsidP="00FC44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בהנחיה כתוב שעל הרשות להודיע לחייב על </w:t>
      </w:r>
      <w:bookmarkStart w:id="1060" w:name="_ETM_Q1_6225446"/>
      <w:bookmarkEnd w:id="1060"/>
      <w:r>
        <w:rPr>
          <w:rFonts w:hint="cs"/>
          <w:rtl/>
          <w:lang w:val="en-GB" w:eastAsia="he-IL"/>
        </w:rPr>
        <w:t xml:space="preserve">קיום החוב אחת לשנה. </w:t>
      </w:r>
    </w:p>
    <w:p w:rsidR="00A83540" w:rsidRDefault="00A83540" w:rsidP="006621DB">
      <w:pPr>
        <w:rPr>
          <w:rtl/>
          <w:lang w:val="en-GB" w:eastAsia="he-IL"/>
        </w:rPr>
      </w:pPr>
    </w:p>
    <w:p w:rsidR="00FC4420" w:rsidRDefault="00FC4420" w:rsidP="00FC4420">
      <w:pPr>
        <w:pStyle w:val="af9"/>
        <w:keepNext/>
        <w:rPr>
          <w:rtl/>
          <w:lang w:val="en-GB" w:eastAsia="he-IL"/>
        </w:rPr>
      </w:pPr>
      <w:bookmarkStart w:id="1061" w:name="ET_guest_מירה_סלומון_250"/>
      <w:r w:rsidRPr="00FC44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FC44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1"/>
    </w:p>
    <w:p w:rsidR="00FC4420" w:rsidRDefault="00FC4420" w:rsidP="00FC4420">
      <w:pPr>
        <w:pStyle w:val="KeepWithNext"/>
        <w:rPr>
          <w:rtl/>
          <w:lang w:val="en-GB" w:eastAsia="he-IL"/>
        </w:rPr>
      </w:pPr>
    </w:p>
    <w:p w:rsidR="00A83540" w:rsidRDefault="00A83540" w:rsidP="006621DB">
      <w:pPr>
        <w:rPr>
          <w:rtl/>
          <w:lang w:val="en-GB" w:eastAsia="he-IL"/>
        </w:rPr>
      </w:pPr>
      <w:bookmarkStart w:id="1062" w:name="_ETM_Q1_6233285"/>
      <w:bookmarkStart w:id="1063" w:name="_ETM_Q1_6233319"/>
      <w:bookmarkEnd w:id="1062"/>
      <w:bookmarkEnd w:id="1063"/>
      <w:r>
        <w:rPr>
          <w:rFonts w:hint="cs"/>
          <w:rtl/>
          <w:lang w:val="en-GB" w:eastAsia="he-IL"/>
        </w:rPr>
        <w:t>זה לא הליך ההמצאה מאפס.</w:t>
      </w:r>
    </w:p>
    <w:p w:rsidR="00A83540" w:rsidRDefault="00A83540" w:rsidP="006621DB">
      <w:pPr>
        <w:rPr>
          <w:rtl/>
          <w:lang w:val="en-GB" w:eastAsia="he-IL"/>
        </w:rPr>
      </w:pPr>
    </w:p>
    <w:p w:rsidR="00FC4420" w:rsidRDefault="00FC4420" w:rsidP="00FC4420">
      <w:pPr>
        <w:pStyle w:val="a4"/>
        <w:keepNext/>
        <w:rPr>
          <w:rtl/>
          <w:lang w:val="en-GB"/>
        </w:rPr>
      </w:pPr>
      <w:bookmarkStart w:id="1064" w:name="_ETM_Q1_6234339"/>
      <w:bookmarkStart w:id="1065" w:name="ET_speaker_תומר_רוזנר_251"/>
      <w:bookmarkEnd w:id="1064"/>
      <w:r w:rsidRPr="00FC44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C44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5"/>
    </w:p>
    <w:p w:rsidR="00FC4420" w:rsidRDefault="00FC4420" w:rsidP="00FC4420">
      <w:pPr>
        <w:pStyle w:val="KeepWithNext"/>
        <w:rPr>
          <w:rtl/>
          <w:lang w:val="en-GB" w:eastAsia="he-IL"/>
        </w:rPr>
      </w:pPr>
    </w:p>
    <w:p w:rsidR="00A83540" w:rsidRDefault="00FC4420" w:rsidP="006621DB">
      <w:pPr>
        <w:rPr>
          <w:rtl/>
          <w:lang w:val="en-GB" w:eastAsia="he-IL"/>
        </w:rPr>
      </w:pPr>
      <w:bookmarkStart w:id="1066" w:name="_ETM_Q1_6234696"/>
      <w:bookmarkStart w:id="1067" w:name="_ETM_Q1_6234724"/>
      <w:bookmarkEnd w:id="1066"/>
      <w:bookmarkEnd w:id="1067"/>
      <w:r>
        <w:rPr>
          <w:rFonts w:hint="cs"/>
          <w:rtl/>
          <w:lang w:val="en-GB" w:eastAsia="he-IL"/>
        </w:rPr>
        <w:t>איך להו</w:t>
      </w:r>
      <w:r w:rsidR="00A83540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A8354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?</w:t>
      </w:r>
    </w:p>
    <w:p w:rsidR="00A83540" w:rsidRDefault="00A83540" w:rsidP="006621DB">
      <w:pPr>
        <w:rPr>
          <w:rtl/>
          <w:lang w:val="en-GB" w:eastAsia="he-IL"/>
        </w:rPr>
      </w:pPr>
    </w:p>
    <w:p w:rsidR="00FC4420" w:rsidRDefault="00FC4420" w:rsidP="00FC4420">
      <w:pPr>
        <w:pStyle w:val="af9"/>
        <w:keepNext/>
        <w:rPr>
          <w:rtl/>
          <w:lang w:val="en-GB" w:eastAsia="he-IL"/>
        </w:rPr>
      </w:pPr>
      <w:bookmarkStart w:id="1068" w:name="_ETM_Q1_6236973"/>
      <w:bookmarkStart w:id="1069" w:name="ET_guest_מירה_סלומון_252"/>
      <w:bookmarkEnd w:id="1068"/>
      <w:r w:rsidRPr="00FC44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FC44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9"/>
    </w:p>
    <w:p w:rsidR="00FC4420" w:rsidRDefault="00FC4420" w:rsidP="00FC4420">
      <w:pPr>
        <w:pStyle w:val="KeepWithNext"/>
        <w:rPr>
          <w:rtl/>
          <w:lang w:val="en-GB" w:eastAsia="he-IL"/>
        </w:rPr>
      </w:pPr>
    </w:p>
    <w:p w:rsidR="00A83540" w:rsidRDefault="00FC4420" w:rsidP="0069258B">
      <w:pPr>
        <w:rPr>
          <w:rtl/>
          <w:lang w:val="en-GB" w:eastAsia="he-IL"/>
        </w:rPr>
      </w:pPr>
      <w:bookmarkStart w:id="1070" w:name="_ETM_Q1_6237516"/>
      <w:bookmarkStart w:id="1071" w:name="_ETM_Q1_6237586"/>
      <w:bookmarkEnd w:id="1070"/>
      <w:bookmarkEnd w:id="1071"/>
      <w:r>
        <w:rPr>
          <w:rFonts w:hint="cs"/>
          <w:rtl/>
          <w:lang w:val="en-GB" w:eastAsia="he-IL"/>
        </w:rPr>
        <w:t xml:space="preserve">ההודעה היא במכתב על קיום החוב. </w:t>
      </w:r>
      <w:r w:rsidR="00A83540">
        <w:rPr>
          <w:rFonts w:hint="cs"/>
          <w:rtl/>
          <w:lang w:val="en-GB" w:eastAsia="he-IL"/>
        </w:rPr>
        <w:t xml:space="preserve">אנחנו לא צריכים לעבור את </w:t>
      </w:r>
      <w:proofErr w:type="spellStart"/>
      <w:r w:rsidR="00A83540">
        <w:rPr>
          <w:rFonts w:hint="cs"/>
          <w:rtl/>
          <w:lang w:val="en-GB" w:eastAsia="he-IL"/>
        </w:rPr>
        <w:t>הכל</w:t>
      </w:r>
      <w:proofErr w:type="spellEnd"/>
      <w:r w:rsidR="00A83540">
        <w:rPr>
          <w:rFonts w:hint="cs"/>
          <w:rtl/>
          <w:lang w:val="en-GB" w:eastAsia="he-IL"/>
        </w:rPr>
        <w:t xml:space="preserve"> מהתחלה כדי להגיד שהודענו או לא הודענו. היועץ המשפטי לממשלה לא קובע מכתב ראשון רגיל ומכתב שני</w:t>
      </w:r>
      <w:r w:rsidR="0069258B">
        <w:rPr>
          <w:rFonts w:hint="cs"/>
          <w:rtl/>
          <w:lang w:val="en-GB" w:eastAsia="he-IL"/>
        </w:rPr>
        <w:t xml:space="preserve"> </w:t>
      </w:r>
      <w:bookmarkStart w:id="1072" w:name="_ETM_Q1_6253890"/>
      <w:bookmarkEnd w:id="1072"/>
      <w:r w:rsidR="0069258B">
        <w:rPr>
          <w:rFonts w:hint="cs"/>
          <w:rtl/>
          <w:lang w:val="en-GB" w:eastAsia="he-IL"/>
        </w:rPr>
        <w:t xml:space="preserve">דואר רשום, הוא מתייחס לעובדה שיש נוהג כזה ברשויות מקומיות רבות. </w:t>
      </w:r>
      <w:r w:rsidR="00A83540">
        <w:rPr>
          <w:rFonts w:hint="cs"/>
          <w:rtl/>
          <w:lang w:val="en-GB" w:eastAsia="he-IL"/>
        </w:rPr>
        <w:t xml:space="preserve"> </w:t>
      </w:r>
    </w:p>
    <w:p w:rsidR="00A83540" w:rsidRDefault="00A83540" w:rsidP="006621DB">
      <w:pPr>
        <w:rPr>
          <w:rtl/>
          <w:lang w:val="en-GB" w:eastAsia="he-IL"/>
        </w:rPr>
      </w:pPr>
    </w:p>
    <w:p w:rsidR="0069258B" w:rsidRDefault="0069258B" w:rsidP="0069258B">
      <w:pPr>
        <w:pStyle w:val="af6"/>
        <w:keepNext/>
        <w:rPr>
          <w:rtl/>
          <w:lang w:val="en-GB"/>
        </w:rPr>
      </w:pPr>
      <w:bookmarkStart w:id="1073" w:name="ET_yor_5854_253"/>
      <w:r w:rsidRPr="006925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925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3"/>
    </w:p>
    <w:p w:rsidR="0069258B" w:rsidRDefault="0069258B" w:rsidP="0069258B">
      <w:pPr>
        <w:pStyle w:val="KeepWithNext"/>
        <w:rPr>
          <w:rtl/>
          <w:lang w:val="en-GB" w:eastAsia="he-IL"/>
        </w:rPr>
      </w:pPr>
    </w:p>
    <w:p w:rsidR="00A83540" w:rsidRDefault="00A83540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נוהג</w:t>
      </w:r>
      <w:r w:rsidR="0069258B">
        <w:rPr>
          <w:rFonts w:hint="cs"/>
          <w:rtl/>
          <w:lang w:val="en-GB" w:eastAsia="he-IL"/>
        </w:rPr>
        <w:t>?</w:t>
      </w:r>
    </w:p>
    <w:p w:rsidR="00A83540" w:rsidRDefault="00A83540" w:rsidP="006621DB">
      <w:pPr>
        <w:rPr>
          <w:rtl/>
          <w:lang w:val="en-GB" w:eastAsia="he-IL"/>
        </w:rPr>
      </w:pPr>
    </w:p>
    <w:p w:rsidR="0069258B" w:rsidRDefault="0069258B" w:rsidP="0069258B">
      <w:pPr>
        <w:pStyle w:val="af9"/>
        <w:keepNext/>
        <w:rPr>
          <w:rtl/>
          <w:lang w:val="en-GB" w:eastAsia="he-IL"/>
        </w:rPr>
      </w:pPr>
      <w:bookmarkStart w:id="1074" w:name="ET_guest_מירה_סלומון_254"/>
      <w:r w:rsidRPr="006925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925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4"/>
    </w:p>
    <w:p w:rsidR="0069258B" w:rsidRDefault="0069258B" w:rsidP="0069258B">
      <w:pPr>
        <w:pStyle w:val="KeepWithNext"/>
        <w:rPr>
          <w:rtl/>
          <w:lang w:val="en-GB" w:eastAsia="he-IL"/>
        </w:rPr>
      </w:pPr>
    </w:p>
    <w:p w:rsidR="00A83540" w:rsidRDefault="0069258B" w:rsidP="006925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נוהג של לשלוח מכתב ראשון רגיל ומכתב שני רשום. </w:t>
      </w:r>
      <w:bookmarkStart w:id="1075" w:name="_ETM_Q1_6266241"/>
      <w:bookmarkEnd w:id="1075"/>
      <w:r w:rsidR="00A83540">
        <w:rPr>
          <w:rFonts w:hint="cs"/>
          <w:rtl/>
          <w:lang w:val="en-GB" w:eastAsia="he-IL"/>
        </w:rPr>
        <w:t>זה מה שי</w:t>
      </w:r>
      <w:r>
        <w:rPr>
          <w:rFonts w:hint="cs"/>
          <w:rtl/>
          <w:lang w:val="en-GB" w:eastAsia="he-IL"/>
        </w:rPr>
        <w:t>ש</w:t>
      </w:r>
      <w:r w:rsidR="00A83540">
        <w:rPr>
          <w:rFonts w:hint="cs"/>
          <w:rtl/>
          <w:lang w:val="en-GB" w:eastAsia="he-IL"/>
        </w:rPr>
        <w:t xml:space="preserve"> במציאות המשפטית של הנחיות היועץ המשפטי לממשלה. </w:t>
      </w:r>
      <w:r>
        <w:rPr>
          <w:rFonts w:hint="cs"/>
          <w:rtl/>
          <w:lang w:val="en-GB" w:eastAsia="he-IL"/>
        </w:rPr>
        <w:t xml:space="preserve">מצאנו שכמעט בכל הרשויות </w:t>
      </w:r>
      <w:r w:rsidR="00A83540">
        <w:rPr>
          <w:rFonts w:hint="cs"/>
          <w:rtl/>
          <w:lang w:val="en-GB" w:eastAsia="he-IL"/>
        </w:rPr>
        <w:t xml:space="preserve">הנוהג </w:t>
      </w:r>
      <w:r>
        <w:rPr>
          <w:rFonts w:hint="cs"/>
          <w:rtl/>
          <w:lang w:val="en-GB" w:eastAsia="he-IL"/>
        </w:rPr>
        <w:t xml:space="preserve">הזה </w:t>
      </w:r>
      <w:r w:rsidR="00A83540">
        <w:rPr>
          <w:rFonts w:hint="cs"/>
          <w:rtl/>
          <w:lang w:val="en-GB" w:eastAsia="he-IL"/>
        </w:rPr>
        <w:t>קי</w:t>
      </w:r>
      <w:r>
        <w:rPr>
          <w:rFonts w:hint="cs"/>
          <w:rtl/>
          <w:lang w:val="en-GB" w:eastAsia="he-IL"/>
        </w:rPr>
        <w:t xml:space="preserve">ים בצורה נרחבת, </w:t>
      </w:r>
      <w:r w:rsidR="00A83540">
        <w:rPr>
          <w:rFonts w:hint="cs"/>
          <w:rtl/>
          <w:lang w:val="en-GB" w:eastAsia="he-IL"/>
        </w:rPr>
        <w:t>לכן הסכמ</w:t>
      </w:r>
      <w:r>
        <w:rPr>
          <w:rFonts w:hint="cs"/>
          <w:rtl/>
          <w:lang w:val="en-GB" w:eastAsia="he-IL"/>
        </w:rPr>
        <w:t>נ</w:t>
      </w:r>
      <w:r w:rsidR="00A8354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 לכך שהדבר הזה יהפוך מנוהג לחובה. </w:t>
      </w:r>
    </w:p>
    <w:p w:rsidR="00A83540" w:rsidRDefault="00A83540" w:rsidP="006621DB">
      <w:pPr>
        <w:rPr>
          <w:rtl/>
          <w:lang w:val="en-GB" w:eastAsia="he-IL"/>
        </w:rPr>
      </w:pPr>
    </w:p>
    <w:p w:rsidR="0069258B" w:rsidRDefault="0069258B" w:rsidP="0069258B">
      <w:pPr>
        <w:pStyle w:val="af6"/>
        <w:keepNext/>
        <w:rPr>
          <w:rtl/>
          <w:lang w:val="en-GB"/>
        </w:rPr>
      </w:pPr>
      <w:bookmarkStart w:id="1076" w:name="ET_yor_5854_255"/>
      <w:r w:rsidRPr="006925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925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6"/>
    </w:p>
    <w:p w:rsidR="0069258B" w:rsidRDefault="0069258B" w:rsidP="0069258B">
      <w:pPr>
        <w:pStyle w:val="KeepWithNext"/>
        <w:rPr>
          <w:rtl/>
          <w:lang w:val="en-GB" w:eastAsia="he-IL"/>
        </w:rPr>
      </w:pPr>
    </w:p>
    <w:p w:rsidR="00A83540" w:rsidRDefault="00A83540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נוהג רק בגלל רצון טוב של </w:t>
      </w:r>
      <w:r w:rsidR="00C06E0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רשויות</w:t>
      </w:r>
      <w:r w:rsidR="0069258B">
        <w:rPr>
          <w:rFonts w:hint="cs"/>
          <w:rtl/>
          <w:lang w:val="en-GB" w:eastAsia="he-IL"/>
        </w:rPr>
        <w:t>?</w:t>
      </w:r>
    </w:p>
    <w:p w:rsidR="00A83540" w:rsidRDefault="00A83540" w:rsidP="006621DB">
      <w:pPr>
        <w:rPr>
          <w:rtl/>
          <w:lang w:val="en-GB" w:eastAsia="he-IL"/>
        </w:rPr>
      </w:pPr>
    </w:p>
    <w:p w:rsidR="00C06E05" w:rsidRDefault="00C06E05" w:rsidP="00C06E05">
      <w:pPr>
        <w:pStyle w:val="af9"/>
        <w:keepNext/>
        <w:rPr>
          <w:rtl/>
          <w:lang w:val="en-GB" w:eastAsia="he-IL"/>
        </w:rPr>
      </w:pPr>
      <w:bookmarkStart w:id="1077" w:name="_ETM_Q1_6301830"/>
      <w:bookmarkStart w:id="1078" w:name="ET_guest_מירה_סלומון_256"/>
      <w:bookmarkEnd w:id="1077"/>
      <w:r w:rsidRPr="00C06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C06E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8"/>
    </w:p>
    <w:p w:rsidR="00C06E05" w:rsidRDefault="00C06E05" w:rsidP="00C06E05">
      <w:pPr>
        <w:pStyle w:val="KeepWithNext"/>
        <w:rPr>
          <w:rtl/>
          <w:lang w:val="en-GB" w:eastAsia="he-IL"/>
        </w:rPr>
      </w:pPr>
    </w:p>
    <w:p w:rsidR="00A83540" w:rsidRDefault="00C06E05" w:rsidP="00C06E05">
      <w:pPr>
        <w:rPr>
          <w:rtl/>
          <w:lang w:val="en-GB" w:eastAsia="he-IL"/>
        </w:rPr>
      </w:pPr>
      <w:bookmarkStart w:id="1079" w:name="_ETM_Q1_6302407"/>
      <w:bookmarkStart w:id="1080" w:name="_ETM_Q1_6302438"/>
      <w:bookmarkEnd w:id="1079"/>
      <w:bookmarkEnd w:id="1080"/>
      <w:r>
        <w:rPr>
          <w:rFonts w:hint="cs"/>
          <w:rtl/>
          <w:lang w:val="en-GB" w:eastAsia="he-IL"/>
        </w:rPr>
        <w:t>לא, אדוני</w:t>
      </w:r>
      <w:bookmarkStart w:id="1081" w:name="_ETM_Q1_6302860"/>
      <w:bookmarkEnd w:id="1081"/>
      <w:r>
        <w:rPr>
          <w:rFonts w:hint="cs"/>
          <w:rtl/>
          <w:lang w:val="en-GB" w:eastAsia="he-IL"/>
        </w:rPr>
        <w:t xml:space="preserve">. </w:t>
      </w:r>
      <w:r w:rsidR="00A83540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ועץ המ</w:t>
      </w:r>
      <w:r w:rsidR="00A8354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A83540">
        <w:rPr>
          <w:rFonts w:hint="cs"/>
          <w:rtl/>
          <w:lang w:val="en-GB" w:eastAsia="he-IL"/>
        </w:rPr>
        <w:t xml:space="preserve">טי לממשלה אומר שלפי </w:t>
      </w:r>
      <w:r>
        <w:rPr>
          <w:rFonts w:hint="cs"/>
          <w:rtl/>
          <w:lang w:val="en-GB" w:eastAsia="he-IL"/>
        </w:rPr>
        <w:t>פקודת המסים (גב</w:t>
      </w:r>
      <w:r w:rsidR="00A3126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יה) </w:t>
      </w:r>
      <w:r w:rsidR="00A83540">
        <w:rPr>
          <w:rFonts w:hint="cs"/>
          <w:rtl/>
          <w:lang w:val="en-GB" w:eastAsia="he-IL"/>
        </w:rPr>
        <w:t xml:space="preserve">אפשר </w:t>
      </w:r>
      <w:r>
        <w:rPr>
          <w:rFonts w:hint="cs"/>
          <w:rtl/>
          <w:lang w:val="en-GB" w:eastAsia="he-IL"/>
        </w:rPr>
        <w:t xml:space="preserve">היה </w:t>
      </w:r>
      <w:r w:rsidR="00A83540">
        <w:rPr>
          <w:rFonts w:hint="cs"/>
          <w:rtl/>
          <w:lang w:val="en-GB" w:eastAsia="he-IL"/>
        </w:rPr>
        <w:t>להסתפק</w:t>
      </w:r>
      <w:r>
        <w:rPr>
          <w:rFonts w:hint="cs"/>
          <w:rtl/>
          <w:lang w:val="en-GB" w:eastAsia="he-IL"/>
        </w:rPr>
        <w:t xml:space="preserve"> בשני משלוחי - -</w:t>
      </w:r>
    </w:p>
    <w:p w:rsidR="00A83540" w:rsidRDefault="00A83540" w:rsidP="006621DB">
      <w:pPr>
        <w:rPr>
          <w:rtl/>
          <w:lang w:val="en-GB" w:eastAsia="he-IL"/>
        </w:rPr>
      </w:pPr>
    </w:p>
    <w:p w:rsidR="00C06E05" w:rsidRDefault="00C06E05" w:rsidP="00C06E05">
      <w:pPr>
        <w:pStyle w:val="af6"/>
        <w:keepNext/>
        <w:rPr>
          <w:rtl/>
          <w:lang w:val="en-GB"/>
        </w:rPr>
      </w:pPr>
      <w:bookmarkStart w:id="1082" w:name="ET_yor_5854_257"/>
      <w:r w:rsidRPr="00C06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06E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2"/>
    </w:p>
    <w:p w:rsidR="00C06E05" w:rsidRDefault="00C06E05" w:rsidP="00C06E05">
      <w:pPr>
        <w:pStyle w:val="KeepWithNext"/>
        <w:rPr>
          <w:rtl/>
          <w:lang w:val="en-GB" w:eastAsia="he-IL"/>
        </w:rPr>
      </w:pPr>
    </w:p>
    <w:p w:rsidR="00A83540" w:rsidRDefault="00A83540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מסכימה להפוך את הנוהג הזה של טוב הלב </w:t>
      </w:r>
      <w:r w:rsidR="00C06E05">
        <w:rPr>
          <w:rFonts w:hint="cs"/>
          <w:rtl/>
          <w:lang w:val="en-GB" w:eastAsia="he-IL"/>
        </w:rPr>
        <w:t xml:space="preserve">של </w:t>
      </w:r>
      <w:bookmarkStart w:id="1083" w:name="_ETM_Q1_6316754"/>
      <w:bookmarkEnd w:id="1083"/>
      <w:r w:rsidR="00A31265">
        <w:rPr>
          <w:rFonts w:hint="cs"/>
          <w:rtl/>
          <w:lang w:val="en-GB" w:eastAsia="he-IL"/>
        </w:rPr>
        <w:t>הרשויות לחוק?</w:t>
      </w:r>
    </w:p>
    <w:p w:rsidR="00A83540" w:rsidRDefault="00A83540" w:rsidP="006621DB">
      <w:pPr>
        <w:rPr>
          <w:rtl/>
          <w:lang w:val="en-GB" w:eastAsia="he-IL"/>
        </w:rPr>
      </w:pPr>
    </w:p>
    <w:p w:rsidR="00C06E05" w:rsidRDefault="00C06E05" w:rsidP="00C06E05">
      <w:pPr>
        <w:pStyle w:val="af9"/>
        <w:keepNext/>
        <w:rPr>
          <w:rtl/>
          <w:lang w:val="en-GB" w:eastAsia="he-IL"/>
        </w:rPr>
      </w:pPr>
      <w:bookmarkStart w:id="1084" w:name="ET_guest_מירה_סלומון_258"/>
      <w:r w:rsidRPr="00C06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C06E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4"/>
    </w:p>
    <w:p w:rsidR="00C06E05" w:rsidRDefault="00C06E05" w:rsidP="00C06E05">
      <w:pPr>
        <w:pStyle w:val="KeepWithNext"/>
        <w:rPr>
          <w:rtl/>
          <w:lang w:val="en-GB" w:eastAsia="he-IL"/>
        </w:rPr>
      </w:pPr>
    </w:p>
    <w:p w:rsidR="00A83540" w:rsidRDefault="00CD6A5F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טוב לב</w:t>
      </w:r>
      <w:r w:rsidR="00A83540">
        <w:rPr>
          <w:rFonts w:hint="cs"/>
          <w:rtl/>
          <w:lang w:val="en-GB" w:eastAsia="he-IL"/>
        </w:rPr>
        <w:t xml:space="preserve"> אלא נוהג שנועד להביא ודאות ולאזן בין</w:t>
      </w:r>
      <w:r w:rsidR="001D2506">
        <w:rPr>
          <w:rFonts w:hint="cs"/>
          <w:rtl/>
          <w:lang w:val="en-GB" w:eastAsia="he-IL"/>
        </w:rPr>
        <w:t xml:space="preserve"> השיקול של גביית חובות - -</w:t>
      </w:r>
      <w:r w:rsidR="00A83540">
        <w:rPr>
          <w:rFonts w:hint="cs"/>
          <w:rtl/>
          <w:lang w:val="en-GB" w:eastAsia="he-IL"/>
        </w:rPr>
        <w:t xml:space="preserve"> </w:t>
      </w:r>
    </w:p>
    <w:p w:rsidR="00A83540" w:rsidRDefault="00A83540" w:rsidP="006621DB">
      <w:pPr>
        <w:rPr>
          <w:rtl/>
          <w:lang w:val="en-GB" w:eastAsia="he-IL"/>
        </w:rPr>
      </w:pPr>
    </w:p>
    <w:p w:rsidR="001D2506" w:rsidRDefault="001D2506" w:rsidP="001D2506">
      <w:pPr>
        <w:pStyle w:val="af6"/>
        <w:keepNext/>
        <w:rPr>
          <w:rtl/>
          <w:lang w:val="en-GB"/>
        </w:rPr>
      </w:pPr>
      <w:bookmarkStart w:id="1085" w:name="ET_yor_5854_259"/>
      <w:r w:rsidRPr="001D25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D25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5"/>
    </w:p>
    <w:p w:rsidR="001D2506" w:rsidRDefault="001D2506" w:rsidP="001D2506">
      <w:pPr>
        <w:pStyle w:val="KeepWithNext"/>
        <w:rPr>
          <w:rtl/>
          <w:lang w:val="en-GB" w:eastAsia="he-IL"/>
        </w:rPr>
      </w:pPr>
    </w:p>
    <w:p w:rsidR="00A83540" w:rsidRDefault="001D2506" w:rsidP="00662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מאיפה </w:t>
      </w:r>
      <w:r w:rsidR="00A835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</w:t>
      </w:r>
      <w:r w:rsidR="00A83540">
        <w:rPr>
          <w:rFonts w:hint="cs"/>
          <w:rtl/>
          <w:lang w:val="en-GB" w:eastAsia="he-IL"/>
        </w:rPr>
        <w:t>א נולד</w:t>
      </w:r>
      <w:r>
        <w:rPr>
          <w:rFonts w:hint="cs"/>
          <w:rtl/>
          <w:lang w:val="en-GB" w:eastAsia="he-IL"/>
        </w:rPr>
        <w:t>?</w:t>
      </w:r>
    </w:p>
    <w:p w:rsidR="00A83540" w:rsidRDefault="00A83540" w:rsidP="006621DB">
      <w:pPr>
        <w:rPr>
          <w:rtl/>
          <w:lang w:val="en-GB" w:eastAsia="he-IL"/>
        </w:rPr>
      </w:pPr>
    </w:p>
    <w:p w:rsidR="001D2506" w:rsidRDefault="001D2506" w:rsidP="001D2506">
      <w:pPr>
        <w:pStyle w:val="af9"/>
        <w:keepNext/>
        <w:rPr>
          <w:rtl/>
          <w:lang w:val="en-GB" w:eastAsia="he-IL"/>
        </w:rPr>
      </w:pPr>
      <w:bookmarkStart w:id="1086" w:name="_ETM_Q1_6328503"/>
      <w:bookmarkStart w:id="1087" w:name="ET_guest_מירה_סלומון_260"/>
      <w:bookmarkEnd w:id="1086"/>
      <w:r w:rsidRPr="001D25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1D25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7"/>
    </w:p>
    <w:p w:rsidR="001D2506" w:rsidRDefault="001D2506" w:rsidP="001D2506">
      <w:pPr>
        <w:pStyle w:val="KeepWithNext"/>
        <w:rPr>
          <w:rtl/>
          <w:lang w:val="en-GB" w:eastAsia="he-IL"/>
        </w:rPr>
      </w:pPr>
    </w:p>
    <w:p w:rsidR="00A83540" w:rsidRDefault="00360456" w:rsidP="00CD6A5F">
      <w:pPr>
        <w:rPr>
          <w:rtl/>
          <w:lang w:val="en-GB" w:eastAsia="he-IL"/>
        </w:rPr>
      </w:pPr>
      <w:bookmarkStart w:id="1088" w:name="_ETM_Q1_6328963"/>
      <w:bookmarkStart w:id="1089" w:name="_ETM_Q1_6328997"/>
      <w:bookmarkStart w:id="1090" w:name="_ETM_Q1_6332997"/>
      <w:bookmarkEnd w:id="1088"/>
      <w:bookmarkEnd w:id="1089"/>
      <w:bookmarkEnd w:id="1090"/>
      <w:r>
        <w:rPr>
          <w:rFonts w:hint="cs"/>
          <w:rtl/>
          <w:lang w:val="en-GB" w:eastAsia="he-IL"/>
        </w:rPr>
        <w:t>ה</w:t>
      </w:r>
      <w:r w:rsidR="00A83540">
        <w:rPr>
          <w:rFonts w:hint="cs"/>
          <w:rtl/>
          <w:lang w:val="en-GB" w:eastAsia="he-IL"/>
        </w:rPr>
        <w:t xml:space="preserve">נוהג </w:t>
      </w:r>
      <w:r w:rsidR="001D2506">
        <w:rPr>
          <w:rFonts w:hint="cs"/>
          <w:rtl/>
          <w:lang w:val="en-GB" w:eastAsia="he-IL"/>
        </w:rPr>
        <w:t xml:space="preserve">הזה </w:t>
      </w:r>
      <w:r w:rsidR="00A83540">
        <w:rPr>
          <w:rFonts w:hint="cs"/>
          <w:rtl/>
          <w:lang w:val="en-GB" w:eastAsia="he-IL"/>
        </w:rPr>
        <w:t xml:space="preserve">נוצר מהן. </w:t>
      </w:r>
      <w:r w:rsidR="001D2506">
        <w:rPr>
          <w:rFonts w:hint="cs"/>
          <w:rtl/>
          <w:lang w:val="en-GB" w:eastAsia="he-IL"/>
        </w:rPr>
        <w:t xml:space="preserve">הנחיות </w:t>
      </w:r>
      <w:bookmarkStart w:id="1091" w:name="_ETM_Q1_6351438"/>
      <w:bookmarkEnd w:id="1091"/>
      <w:r w:rsidR="001D2506">
        <w:rPr>
          <w:rFonts w:hint="cs"/>
          <w:rtl/>
          <w:lang w:val="en-GB" w:eastAsia="he-IL"/>
        </w:rPr>
        <w:t xml:space="preserve">היועץ המשפטי לממשלה </w:t>
      </w:r>
      <w:r w:rsidR="00A83540">
        <w:rPr>
          <w:rFonts w:hint="cs"/>
          <w:rtl/>
          <w:lang w:val="en-GB" w:eastAsia="he-IL"/>
        </w:rPr>
        <w:t xml:space="preserve">מכירות בנוהג </w:t>
      </w:r>
      <w:r>
        <w:rPr>
          <w:rFonts w:hint="cs"/>
          <w:rtl/>
          <w:lang w:val="en-GB" w:eastAsia="he-IL"/>
        </w:rPr>
        <w:t xml:space="preserve">הזה </w:t>
      </w:r>
      <w:r w:rsidR="00A83540">
        <w:rPr>
          <w:rFonts w:hint="cs"/>
          <w:rtl/>
          <w:lang w:val="en-GB" w:eastAsia="he-IL"/>
        </w:rPr>
        <w:t>של הר</w:t>
      </w:r>
      <w:r w:rsidR="001D2506">
        <w:rPr>
          <w:rFonts w:hint="cs"/>
          <w:rtl/>
          <w:lang w:val="en-GB" w:eastAsia="he-IL"/>
        </w:rPr>
        <w:t>שויות המקומיות. לא בכל משר</w:t>
      </w:r>
      <w:r w:rsidR="00A83540">
        <w:rPr>
          <w:rFonts w:hint="cs"/>
          <w:rtl/>
          <w:lang w:val="en-GB" w:eastAsia="he-IL"/>
        </w:rPr>
        <w:t xml:space="preserve">די הממשלה היה נוהג כזה. </w:t>
      </w:r>
      <w:r w:rsidR="009D7613">
        <w:rPr>
          <w:rFonts w:hint="cs"/>
          <w:rtl/>
          <w:lang w:val="en-GB" w:eastAsia="he-IL"/>
        </w:rPr>
        <w:t>הרשויות המקומיות</w:t>
      </w:r>
      <w:r w:rsidR="00A83540">
        <w:rPr>
          <w:rFonts w:hint="cs"/>
          <w:rtl/>
          <w:lang w:val="en-GB" w:eastAsia="he-IL"/>
        </w:rPr>
        <w:t xml:space="preserve"> עשו את הנוהג הזה ו</w:t>
      </w:r>
      <w:r w:rsidR="001D2506">
        <w:rPr>
          <w:rFonts w:hint="cs"/>
          <w:rtl/>
          <w:lang w:val="en-GB" w:eastAsia="he-IL"/>
        </w:rPr>
        <w:t>גיוונו באמצעי ההודעה. את הדבר הזה שנעשה כנוהג</w:t>
      </w:r>
      <w:r w:rsidR="00352C0F">
        <w:rPr>
          <w:rFonts w:hint="cs"/>
          <w:rtl/>
          <w:lang w:val="en-GB" w:eastAsia="he-IL"/>
        </w:rPr>
        <w:t xml:space="preserve"> אנחנו רוצים</w:t>
      </w:r>
      <w:r w:rsidR="00A83540">
        <w:rPr>
          <w:rFonts w:hint="cs"/>
          <w:rtl/>
          <w:lang w:val="en-GB" w:eastAsia="he-IL"/>
        </w:rPr>
        <w:t xml:space="preserve"> </w:t>
      </w:r>
      <w:bookmarkStart w:id="1092" w:name="_ETM_Q1_6375439"/>
      <w:bookmarkEnd w:id="1092"/>
      <w:r w:rsidR="00A83540">
        <w:rPr>
          <w:rFonts w:hint="cs"/>
          <w:rtl/>
          <w:lang w:val="en-GB" w:eastAsia="he-IL"/>
        </w:rPr>
        <w:t>לעגן בחוק כחובה. זה מה שאמרנו</w:t>
      </w:r>
      <w:r w:rsidR="001D2506">
        <w:rPr>
          <w:rFonts w:hint="cs"/>
          <w:rtl/>
          <w:lang w:val="en-GB" w:eastAsia="he-IL"/>
        </w:rPr>
        <w:t xml:space="preserve"> גם לפני כן</w:t>
      </w:r>
      <w:r>
        <w:rPr>
          <w:rFonts w:hint="cs"/>
          <w:rtl/>
          <w:lang w:val="en-GB" w:eastAsia="he-IL"/>
        </w:rPr>
        <w:t xml:space="preserve">, </w:t>
      </w:r>
      <w:r w:rsidR="00CD6A5F">
        <w:rPr>
          <w:rFonts w:hint="cs"/>
          <w:rtl/>
          <w:lang w:val="en-GB" w:eastAsia="he-IL"/>
        </w:rPr>
        <w:t>ו</w:t>
      </w:r>
      <w:r w:rsidR="00A83540">
        <w:rPr>
          <w:rFonts w:hint="cs"/>
          <w:rtl/>
          <w:lang w:val="en-GB" w:eastAsia="he-IL"/>
        </w:rPr>
        <w:t>זה מה שאנחנו</w:t>
      </w:r>
      <w:r w:rsidR="001D2506"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>א</w:t>
      </w:r>
      <w:r w:rsidR="001D2506">
        <w:rPr>
          <w:rFonts w:hint="cs"/>
          <w:rtl/>
          <w:lang w:val="en-GB" w:eastAsia="he-IL"/>
        </w:rPr>
        <w:t>ו</w:t>
      </w:r>
      <w:r w:rsidR="00A83540">
        <w:rPr>
          <w:rFonts w:hint="cs"/>
          <w:rtl/>
          <w:lang w:val="en-GB" w:eastAsia="he-IL"/>
        </w:rPr>
        <w:t>מ</w:t>
      </w:r>
      <w:r w:rsidR="001D2506">
        <w:rPr>
          <w:rFonts w:hint="cs"/>
          <w:rtl/>
          <w:lang w:val="en-GB" w:eastAsia="he-IL"/>
        </w:rPr>
        <w:t>רים גם עכ</w:t>
      </w:r>
      <w:r w:rsidR="00A83540">
        <w:rPr>
          <w:rFonts w:hint="cs"/>
          <w:rtl/>
          <w:lang w:val="en-GB" w:eastAsia="he-IL"/>
        </w:rPr>
        <w:t>ש</w:t>
      </w:r>
      <w:r w:rsidR="001D2506">
        <w:rPr>
          <w:rFonts w:hint="cs"/>
          <w:rtl/>
          <w:lang w:val="en-GB" w:eastAsia="he-IL"/>
        </w:rPr>
        <w:t>י</w:t>
      </w:r>
      <w:r w:rsidR="00A83540">
        <w:rPr>
          <w:rFonts w:hint="cs"/>
          <w:rtl/>
          <w:lang w:val="en-GB" w:eastAsia="he-IL"/>
        </w:rPr>
        <w:t>ו</w:t>
      </w:r>
      <w:r w:rsidR="001D2506">
        <w:rPr>
          <w:rFonts w:hint="cs"/>
          <w:rtl/>
          <w:lang w:val="en-GB" w:eastAsia="he-IL"/>
        </w:rPr>
        <w:t>.</w:t>
      </w:r>
    </w:p>
    <w:p w:rsidR="00A83540" w:rsidRDefault="00A83540" w:rsidP="001D2506">
      <w:pPr>
        <w:ind w:firstLine="0"/>
        <w:rPr>
          <w:rtl/>
          <w:lang w:val="en-GB" w:eastAsia="he-IL"/>
        </w:rPr>
      </w:pPr>
    </w:p>
    <w:p w:rsidR="00A902E1" w:rsidRDefault="00A902E1" w:rsidP="00A902E1">
      <w:pPr>
        <w:pStyle w:val="a4"/>
        <w:keepNext/>
        <w:rPr>
          <w:rtl/>
          <w:lang w:val="en-GB"/>
        </w:rPr>
      </w:pPr>
      <w:bookmarkStart w:id="1093" w:name="_ETM_Q1_6381689"/>
      <w:bookmarkStart w:id="1094" w:name="ET_speaker_תומר_רוזנר_261"/>
      <w:bookmarkEnd w:id="1093"/>
      <w:r w:rsidRPr="00A902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902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A902E1" w:rsidRPr="00A902E1" w:rsidRDefault="00A902E1" w:rsidP="00A902E1">
      <w:pPr>
        <w:rPr>
          <w:rtl/>
          <w:lang w:val="en-GB" w:eastAsia="he-IL"/>
        </w:rPr>
      </w:pPr>
      <w:bookmarkStart w:id="1095" w:name="_ETM_Q1_6382077"/>
      <w:bookmarkStart w:id="1096" w:name="_ETM_Q1_6382102"/>
      <w:bookmarkEnd w:id="1095"/>
      <w:bookmarkEnd w:id="1096"/>
    </w:p>
    <w:p w:rsidR="00A83540" w:rsidRDefault="00A83540" w:rsidP="00A902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ובכל זאת יש</w:t>
      </w:r>
      <w:r w:rsidR="00A902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A902E1">
        <w:rPr>
          <w:rFonts w:hint="cs"/>
          <w:rtl/>
          <w:lang w:val="en-GB" w:eastAsia="he-IL"/>
        </w:rPr>
        <w:t>אות ואלפי תלונות</w:t>
      </w:r>
      <w:r>
        <w:rPr>
          <w:rFonts w:hint="cs"/>
          <w:rtl/>
          <w:lang w:val="en-GB" w:eastAsia="he-IL"/>
        </w:rPr>
        <w:t xml:space="preserve"> של אנשים נ</w:t>
      </w:r>
      <w:r w:rsidR="00A902E1">
        <w:rPr>
          <w:rFonts w:hint="cs"/>
          <w:rtl/>
          <w:lang w:val="en-GB" w:eastAsia="he-IL"/>
        </w:rPr>
        <w:t xml:space="preserve">ורמטיביים. </w:t>
      </w:r>
      <w:bookmarkStart w:id="1097" w:name="_ETM_Q1_6388294"/>
      <w:bookmarkEnd w:id="1097"/>
    </w:p>
    <w:p w:rsidR="00A83540" w:rsidRDefault="00A83540" w:rsidP="006621DB">
      <w:pPr>
        <w:rPr>
          <w:rtl/>
          <w:lang w:val="en-GB" w:eastAsia="he-IL"/>
        </w:rPr>
      </w:pPr>
    </w:p>
    <w:p w:rsidR="00A902E1" w:rsidRDefault="00A902E1" w:rsidP="00A902E1">
      <w:pPr>
        <w:pStyle w:val="af9"/>
        <w:keepNext/>
        <w:rPr>
          <w:rtl/>
          <w:lang w:val="en-GB" w:eastAsia="he-IL"/>
        </w:rPr>
      </w:pPr>
      <w:bookmarkStart w:id="1098" w:name="ET_guest_מירה_סלומון_262"/>
      <w:r w:rsidRPr="00A902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A902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8"/>
    </w:p>
    <w:p w:rsidR="00A902E1" w:rsidRDefault="00A902E1" w:rsidP="00A902E1">
      <w:pPr>
        <w:pStyle w:val="KeepWithNext"/>
        <w:rPr>
          <w:rtl/>
          <w:lang w:val="en-GB" w:eastAsia="he-IL"/>
        </w:rPr>
      </w:pPr>
    </w:p>
    <w:p w:rsidR="00A83540" w:rsidRDefault="00A902E1" w:rsidP="008020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בוודאי. </w:t>
      </w:r>
      <w:r w:rsidR="00A83540">
        <w:rPr>
          <w:rFonts w:hint="cs"/>
          <w:rtl/>
          <w:lang w:val="en-GB" w:eastAsia="he-IL"/>
        </w:rPr>
        <w:t>כבר נאמר ב</w:t>
      </w:r>
      <w:r>
        <w:rPr>
          <w:rFonts w:hint="cs"/>
          <w:rtl/>
          <w:lang w:val="en-GB" w:eastAsia="he-IL"/>
        </w:rPr>
        <w:t>ו</w:t>
      </w:r>
      <w:r w:rsidR="00A8354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</w:t>
      </w:r>
      <w:r w:rsidR="00A8354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שיש עם </w:t>
      </w:r>
      <w:r w:rsidR="00A83540">
        <w:rPr>
          <w:rFonts w:hint="cs"/>
          <w:rtl/>
          <w:lang w:val="en-GB" w:eastAsia="he-IL"/>
        </w:rPr>
        <w:t xml:space="preserve">דואר </w:t>
      </w:r>
      <w:r>
        <w:rPr>
          <w:rFonts w:hint="cs"/>
          <w:rtl/>
          <w:lang w:val="en-GB" w:eastAsia="he-IL"/>
        </w:rPr>
        <w:t xml:space="preserve">ישראל בעיות. גם דואר </w:t>
      </w:r>
      <w:r w:rsidR="00A83540">
        <w:rPr>
          <w:rFonts w:hint="cs"/>
          <w:rtl/>
          <w:lang w:val="en-GB" w:eastAsia="he-IL"/>
        </w:rPr>
        <w:t xml:space="preserve">רשום </w:t>
      </w:r>
      <w:r>
        <w:rPr>
          <w:rFonts w:hint="cs"/>
          <w:rtl/>
          <w:lang w:val="en-GB" w:eastAsia="he-IL"/>
        </w:rPr>
        <w:t xml:space="preserve">עם </w:t>
      </w:r>
      <w:bookmarkStart w:id="1099" w:name="_ETM_Q1_6393125"/>
      <w:bookmarkEnd w:id="1099"/>
      <w:r>
        <w:rPr>
          <w:rFonts w:hint="cs"/>
          <w:rtl/>
          <w:lang w:val="en-GB" w:eastAsia="he-IL"/>
        </w:rPr>
        <w:t xml:space="preserve">אישור מסירה </w:t>
      </w:r>
      <w:r w:rsidR="00A83540">
        <w:rPr>
          <w:rFonts w:hint="cs"/>
          <w:rtl/>
          <w:lang w:val="en-GB" w:eastAsia="he-IL"/>
        </w:rPr>
        <w:t xml:space="preserve">לא יעזור. אני </w:t>
      </w:r>
      <w:r>
        <w:rPr>
          <w:rFonts w:hint="cs"/>
          <w:rtl/>
          <w:lang w:val="en-GB" w:eastAsia="he-IL"/>
        </w:rPr>
        <w:t>מזכיר</w:t>
      </w:r>
      <w:r w:rsidR="00A835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שיושב </w:t>
      </w:r>
      <w:r w:rsidR="00A83540">
        <w:rPr>
          <w:rFonts w:hint="cs"/>
          <w:rtl/>
          <w:lang w:val="en-GB" w:eastAsia="he-IL"/>
        </w:rPr>
        <w:t>ראש הוועדה בדיון</w:t>
      </w:r>
      <w:r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 xml:space="preserve">הקודם נתן דוגמה שממנה ניתן היה ללמוד </w:t>
      </w:r>
      <w:r>
        <w:rPr>
          <w:rFonts w:hint="cs"/>
          <w:rtl/>
          <w:lang w:val="en-GB" w:eastAsia="he-IL"/>
        </w:rPr>
        <w:t>שמדובר בחוב של הוצא</w:t>
      </w:r>
      <w:r w:rsidR="00A835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>לפ</w:t>
      </w:r>
      <w:r>
        <w:rPr>
          <w:rFonts w:hint="cs"/>
          <w:rtl/>
          <w:lang w:val="en-GB" w:eastAsia="he-IL"/>
        </w:rPr>
        <w:t xml:space="preserve">ועל, לא חוב שנעשים לגביו </w:t>
      </w:r>
      <w:bookmarkStart w:id="1100" w:name="_ETM_Q1_6402042"/>
      <w:bookmarkEnd w:id="1100"/>
      <w:r>
        <w:rPr>
          <w:rFonts w:hint="cs"/>
          <w:rtl/>
          <w:lang w:val="en-GB" w:eastAsia="he-IL"/>
        </w:rPr>
        <w:t xml:space="preserve">הליכי גבייה </w:t>
      </w:r>
      <w:proofErr w:type="spellStart"/>
      <w:r>
        <w:rPr>
          <w:rFonts w:hint="cs"/>
          <w:rtl/>
          <w:lang w:val="en-GB" w:eastAsia="he-IL"/>
        </w:rPr>
        <w:t>מינהליים</w:t>
      </w:r>
      <w:proofErr w:type="spellEnd"/>
      <w:r>
        <w:rPr>
          <w:rFonts w:hint="cs"/>
          <w:rtl/>
          <w:lang w:val="en-GB" w:eastAsia="he-IL"/>
        </w:rPr>
        <w:t>.</w:t>
      </w:r>
      <w:r w:rsidR="00A83540">
        <w:rPr>
          <w:rFonts w:hint="cs"/>
          <w:rtl/>
          <w:lang w:val="en-GB" w:eastAsia="he-IL"/>
        </w:rPr>
        <w:t xml:space="preserve"> חוב של הוצאה לפעול הוא חוב שחלה לג</w:t>
      </w:r>
      <w:r>
        <w:rPr>
          <w:rFonts w:hint="cs"/>
          <w:rtl/>
          <w:lang w:val="en-GB" w:eastAsia="he-IL"/>
        </w:rPr>
        <w:t>ב</w:t>
      </w:r>
      <w:r w:rsidR="00A83540">
        <w:rPr>
          <w:rFonts w:hint="cs"/>
          <w:rtl/>
          <w:lang w:val="en-GB" w:eastAsia="he-IL"/>
        </w:rPr>
        <w:t xml:space="preserve">יו </w:t>
      </w:r>
      <w:r>
        <w:rPr>
          <w:rFonts w:hint="cs"/>
          <w:rtl/>
          <w:lang w:val="en-GB" w:eastAsia="he-IL"/>
        </w:rPr>
        <w:t>חובת מסירה, אישור מסירה, דואר רשום עם אישור מסירה</w:t>
      </w:r>
      <w:r w:rsidR="0019432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01" w:name="_ETM_Q1_6411054"/>
      <w:bookmarkEnd w:id="1101"/>
      <w:r w:rsidR="0019432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בכל זאת </w:t>
      </w:r>
      <w:r w:rsidR="00A83540">
        <w:rPr>
          <w:rFonts w:hint="cs"/>
          <w:rtl/>
          <w:lang w:val="en-GB" w:eastAsia="he-IL"/>
        </w:rPr>
        <w:t>ל</w:t>
      </w:r>
      <w:r w:rsidR="00352C0F">
        <w:rPr>
          <w:rFonts w:hint="cs"/>
          <w:rtl/>
          <w:lang w:val="en-GB" w:eastAsia="he-IL"/>
        </w:rPr>
        <w:t>מרות שמדובר ב</w:t>
      </w:r>
      <w:r w:rsidR="008020B8">
        <w:rPr>
          <w:rFonts w:hint="cs"/>
          <w:rtl/>
          <w:lang w:val="en-GB" w:eastAsia="he-IL"/>
        </w:rPr>
        <w:t>חוב של הוצאה לפ</w:t>
      </w:r>
      <w:r w:rsidR="00352C0F">
        <w:rPr>
          <w:rFonts w:hint="cs"/>
          <w:rtl/>
          <w:lang w:val="en-GB" w:eastAsia="he-IL"/>
        </w:rPr>
        <w:t>ו</w:t>
      </w:r>
      <w:r w:rsidR="008020B8">
        <w:rPr>
          <w:rFonts w:hint="cs"/>
          <w:rtl/>
          <w:lang w:val="en-GB" w:eastAsia="he-IL"/>
        </w:rPr>
        <w:t>ע</w:t>
      </w:r>
      <w:r w:rsidR="00352C0F">
        <w:rPr>
          <w:rFonts w:hint="cs"/>
          <w:rtl/>
          <w:lang w:val="en-GB" w:eastAsia="he-IL"/>
        </w:rPr>
        <w:t>ל</w:t>
      </w:r>
      <w:r w:rsidR="00A83540">
        <w:rPr>
          <w:rFonts w:hint="cs"/>
          <w:rtl/>
          <w:lang w:val="en-GB" w:eastAsia="he-IL"/>
        </w:rPr>
        <w:t xml:space="preserve"> משהו קרה והחייב לא יודע. אנחנו לא נוכל לפתור</w:t>
      </w:r>
      <w:r>
        <w:rPr>
          <w:rFonts w:hint="cs"/>
          <w:rtl/>
          <w:lang w:val="en-GB" w:eastAsia="he-IL"/>
        </w:rPr>
        <w:t xml:space="preserve"> את הב</w:t>
      </w:r>
      <w:r w:rsidR="00A8354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יות של דואר ישראל.</w:t>
      </w:r>
      <w:r w:rsidR="00A83540">
        <w:rPr>
          <w:rFonts w:hint="cs"/>
          <w:rtl/>
          <w:lang w:val="en-GB" w:eastAsia="he-IL"/>
        </w:rPr>
        <w:t xml:space="preserve"> אנחנו יכול</w:t>
      </w:r>
      <w:r>
        <w:rPr>
          <w:rFonts w:hint="cs"/>
          <w:rtl/>
          <w:lang w:val="en-GB" w:eastAsia="he-IL"/>
        </w:rPr>
        <w:t>י</w:t>
      </w:r>
      <w:r w:rsidR="00A83540">
        <w:rPr>
          <w:rFonts w:hint="cs"/>
          <w:rtl/>
          <w:lang w:val="en-GB" w:eastAsia="he-IL"/>
        </w:rPr>
        <w:t>ם לבקש שב</w:t>
      </w:r>
      <w:r>
        <w:rPr>
          <w:rFonts w:hint="cs"/>
          <w:rtl/>
          <w:lang w:val="en-GB" w:eastAsia="he-IL"/>
        </w:rPr>
        <w:t>מ</w:t>
      </w:r>
      <w:r w:rsidR="00A83540">
        <w:rPr>
          <w:rFonts w:hint="cs"/>
          <w:rtl/>
          <w:lang w:val="en-GB" w:eastAsia="he-IL"/>
        </w:rPr>
        <w:t xml:space="preserve">קום שתהיה אפשרות לשלוח לחייב דואר </w:t>
      </w:r>
      <w:r>
        <w:rPr>
          <w:rFonts w:hint="cs"/>
          <w:rtl/>
          <w:lang w:val="en-GB" w:eastAsia="he-IL"/>
        </w:rPr>
        <w:t xml:space="preserve">במסרון אלקטרוני </w:t>
      </w:r>
      <w:r w:rsidR="00A83540">
        <w:rPr>
          <w:rFonts w:hint="cs"/>
          <w:rtl/>
          <w:lang w:val="en-GB" w:eastAsia="he-IL"/>
        </w:rPr>
        <w:t>או הודע</w:t>
      </w:r>
      <w:r>
        <w:rPr>
          <w:rFonts w:hint="cs"/>
          <w:rtl/>
          <w:lang w:val="en-GB" w:eastAsia="he-IL"/>
        </w:rPr>
        <w:t xml:space="preserve">ת </w:t>
      </w: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תהי</w:t>
      </w:r>
      <w:r w:rsidR="00A835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>חובה לשלוח את</w:t>
      </w:r>
      <w:r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>ז</w:t>
      </w:r>
      <w:r w:rsidR="008020B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בין אם הוא הסכים או לא הס</w:t>
      </w:r>
      <w:r w:rsidR="00A8354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ים. אם הוא נתן לנו את המ</w:t>
      </w:r>
      <w:r w:rsidR="00A8354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A83540">
        <w:rPr>
          <w:rFonts w:hint="cs"/>
          <w:rtl/>
          <w:lang w:val="en-GB" w:eastAsia="he-IL"/>
        </w:rPr>
        <w:t xml:space="preserve">ע כשהוא נרשם </w:t>
      </w:r>
      <w:r>
        <w:rPr>
          <w:rFonts w:hint="cs"/>
          <w:rtl/>
          <w:lang w:val="en-GB" w:eastAsia="he-IL"/>
        </w:rPr>
        <w:t>לשירותי גבייה</w:t>
      </w:r>
      <w:bookmarkStart w:id="1102" w:name="_ETM_Q1_6441076"/>
      <w:bookmarkEnd w:id="1102"/>
      <w:r>
        <w:rPr>
          <w:rFonts w:hint="cs"/>
          <w:rtl/>
          <w:lang w:val="en-GB" w:eastAsia="he-IL"/>
        </w:rPr>
        <w:t xml:space="preserve">, אכיפה, חיוב, </w:t>
      </w:r>
      <w:r w:rsidR="00A83540">
        <w:rPr>
          <w:rFonts w:hint="cs"/>
          <w:rtl/>
          <w:lang w:val="en-GB" w:eastAsia="he-IL"/>
        </w:rPr>
        <w:t>חזקה על</w:t>
      </w:r>
      <w:r>
        <w:rPr>
          <w:rFonts w:hint="cs"/>
          <w:rtl/>
          <w:lang w:val="en-GB" w:eastAsia="he-IL"/>
        </w:rPr>
        <w:t>י</w:t>
      </w:r>
      <w:r w:rsidR="00A83540">
        <w:rPr>
          <w:rFonts w:hint="cs"/>
          <w:rtl/>
          <w:lang w:val="en-GB" w:eastAsia="he-IL"/>
        </w:rPr>
        <w:t>ו ש</w:t>
      </w:r>
      <w:r>
        <w:rPr>
          <w:rFonts w:hint="cs"/>
          <w:rtl/>
          <w:lang w:val="en-GB" w:eastAsia="he-IL"/>
        </w:rPr>
        <w:t>הוא הבין ש</w:t>
      </w:r>
      <w:r w:rsidR="00A83540">
        <w:rPr>
          <w:rFonts w:hint="cs"/>
          <w:rtl/>
          <w:lang w:val="en-GB" w:eastAsia="he-IL"/>
        </w:rPr>
        <w:t>נוכל לתת לו פידבק</w:t>
      </w:r>
      <w:r>
        <w:rPr>
          <w:rFonts w:hint="cs"/>
          <w:rtl/>
          <w:lang w:val="en-GB" w:eastAsia="he-IL"/>
        </w:rPr>
        <w:t xml:space="preserve"> </w:t>
      </w:r>
      <w:r w:rsidR="0019432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עניין הזה</w:t>
      </w:r>
      <w:r w:rsidR="00A83540">
        <w:rPr>
          <w:rFonts w:hint="cs"/>
          <w:rtl/>
          <w:lang w:val="en-GB" w:eastAsia="he-IL"/>
        </w:rPr>
        <w:t>. אגב, חוק הדיוו</w:t>
      </w:r>
      <w:r>
        <w:rPr>
          <w:rFonts w:hint="cs"/>
          <w:rtl/>
          <w:lang w:val="en-GB" w:eastAsia="he-IL"/>
        </w:rPr>
        <w:t>ר</w:t>
      </w:r>
      <w:r w:rsidR="00A83540">
        <w:rPr>
          <w:rFonts w:hint="cs"/>
          <w:rtl/>
          <w:lang w:val="en-GB" w:eastAsia="he-IL"/>
        </w:rPr>
        <w:t xml:space="preserve"> האלקט</w:t>
      </w:r>
      <w:r>
        <w:rPr>
          <w:rFonts w:hint="cs"/>
          <w:rtl/>
          <w:lang w:val="en-GB" w:eastAsia="he-IL"/>
        </w:rPr>
        <w:t>ר</w:t>
      </w:r>
      <w:r w:rsidR="0019432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ני עדיין </w:t>
      </w:r>
      <w:r w:rsidR="00A8354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A835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הסתיים. הדיונים </w:t>
      </w:r>
      <w:r w:rsidR="00A83540">
        <w:rPr>
          <w:rFonts w:hint="cs"/>
          <w:rtl/>
          <w:lang w:val="en-GB" w:eastAsia="he-IL"/>
        </w:rPr>
        <w:t>לא אמרו ש</w:t>
      </w:r>
      <w:r>
        <w:rPr>
          <w:rFonts w:hint="cs"/>
          <w:rtl/>
          <w:lang w:val="en-GB" w:eastAsia="he-IL"/>
        </w:rPr>
        <w:t>אסור לנו לשלוח ל</w:t>
      </w:r>
      <w:bookmarkStart w:id="1103" w:name="_ETM_Q1_6457098"/>
      <w:bookmarkEnd w:id="1103"/>
      <w:r>
        <w:rPr>
          <w:rFonts w:hint="cs"/>
          <w:rtl/>
          <w:lang w:val="en-GB" w:eastAsia="he-IL"/>
        </w:rPr>
        <w:t xml:space="preserve">אדם שיש לנו במאגרים, הם אמרו שזה לא ייחשב אישור המצאה אם הוא </w:t>
      </w:r>
      <w:r w:rsidR="0019432D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נתן הסכמה. </w:t>
      </w:r>
      <w:bookmarkStart w:id="1104" w:name="_ETM_Q1_6464311"/>
      <w:bookmarkEnd w:id="1104"/>
      <w:r w:rsidR="00A83540">
        <w:rPr>
          <w:rFonts w:hint="cs"/>
          <w:rtl/>
          <w:lang w:val="en-GB" w:eastAsia="he-IL"/>
        </w:rPr>
        <w:t>השאלה אם מדו</w:t>
      </w:r>
      <w:r>
        <w:rPr>
          <w:rFonts w:hint="cs"/>
          <w:rtl/>
          <w:lang w:val="en-GB" w:eastAsia="he-IL"/>
        </w:rPr>
        <w:t>בר באפשרות שמותרת או לא נדונה כעת. אנחנו רוצי</w:t>
      </w:r>
      <w:r w:rsidR="00A83540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לתת </w:t>
      </w:r>
      <w:bookmarkStart w:id="1105" w:name="_ETM_Q1_6471379"/>
      <w:bookmarkEnd w:id="1105"/>
      <w:r>
        <w:rPr>
          <w:rFonts w:hint="cs"/>
          <w:rtl/>
          <w:lang w:val="en-GB" w:eastAsia="he-IL"/>
        </w:rPr>
        <w:t>שירות לתושב, אנחנו מ</w:t>
      </w:r>
      <w:r w:rsidR="00A8354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ס</w:t>
      </w:r>
      <w:r w:rsidR="00A83540">
        <w:rPr>
          <w:rFonts w:hint="cs"/>
          <w:rtl/>
          <w:lang w:val="en-GB" w:eastAsia="he-IL"/>
        </w:rPr>
        <w:t>ים לרפא בעיות, אנחנו</w:t>
      </w:r>
      <w:r>
        <w:rPr>
          <w:rFonts w:hint="cs"/>
          <w:rtl/>
          <w:lang w:val="en-GB" w:eastAsia="he-IL"/>
        </w:rPr>
        <w:t xml:space="preserve"> </w:t>
      </w:r>
      <w:r w:rsidR="00A83540">
        <w:rPr>
          <w:rFonts w:hint="cs"/>
          <w:rtl/>
          <w:lang w:val="en-GB" w:eastAsia="he-IL"/>
        </w:rPr>
        <w:t xml:space="preserve">רוצים לחייב אפשרות לשלוח </w:t>
      </w: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או דואר אלקט</w:t>
      </w:r>
      <w:r w:rsidR="00A8354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A83540">
        <w:rPr>
          <w:rFonts w:hint="cs"/>
          <w:rtl/>
          <w:lang w:val="en-GB" w:eastAsia="he-IL"/>
        </w:rPr>
        <w:t xml:space="preserve">ני. </w:t>
      </w:r>
      <w:r>
        <w:rPr>
          <w:rFonts w:hint="cs"/>
          <w:rtl/>
          <w:lang w:val="en-GB" w:eastAsia="he-IL"/>
        </w:rPr>
        <w:t>ב</w:t>
      </w:r>
      <w:r w:rsidR="008020B8">
        <w:rPr>
          <w:rFonts w:hint="cs"/>
          <w:rtl/>
          <w:lang w:val="en-GB" w:eastAsia="he-IL"/>
        </w:rPr>
        <w:t>התייחס למה שאמרה חברת הכנסת ברק</w:t>
      </w:r>
      <w:r>
        <w:rPr>
          <w:rFonts w:hint="cs"/>
          <w:rtl/>
          <w:lang w:val="en-GB" w:eastAsia="he-IL"/>
        </w:rPr>
        <w:t xml:space="preserve"> </w:t>
      </w:r>
      <w:r w:rsidR="008020B8">
        <w:rPr>
          <w:rFonts w:hint="cs"/>
          <w:rtl/>
          <w:lang w:val="en-GB" w:eastAsia="he-IL"/>
        </w:rPr>
        <w:t xml:space="preserve">לגבי גם וגם </w:t>
      </w:r>
      <w:r>
        <w:rPr>
          <w:rFonts w:hint="cs"/>
          <w:rtl/>
          <w:lang w:val="en-GB" w:eastAsia="he-IL"/>
        </w:rPr>
        <w:t>אנחנו מ</w:t>
      </w:r>
      <w:r w:rsidR="00A8354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</w:t>
      </w:r>
      <w:r w:rsidR="00A83540">
        <w:rPr>
          <w:rFonts w:hint="cs"/>
          <w:rtl/>
          <w:lang w:val="en-GB" w:eastAsia="he-IL"/>
        </w:rPr>
        <w:t>נים</w:t>
      </w:r>
      <w:r w:rsidR="008020B8">
        <w:rPr>
          <w:rFonts w:hint="cs"/>
          <w:rtl/>
          <w:lang w:val="en-GB" w:eastAsia="he-IL"/>
        </w:rPr>
        <w:t>,</w:t>
      </w:r>
      <w:r w:rsidR="00A83540">
        <w:rPr>
          <w:rFonts w:hint="cs"/>
          <w:rtl/>
          <w:lang w:val="en-GB" w:eastAsia="he-IL"/>
        </w:rPr>
        <w:t xml:space="preserve"> </w:t>
      </w:r>
      <w:bookmarkStart w:id="1106" w:name="_ETM_Q1_6485464"/>
      <w:bookmarkEnd w:id="1106"/>
      <w:r w:rsidR="008020B8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ככל שיש לנו מ</w:t>
      </w:r>
      <w:r w:rsidR="00A83540">
        <w:rPr>
          <w:rFonts w:hint="cs"/>
          <w:rtl/>
          <w:lang w:val="en-GB" w:eastAsia="he-IL"/>
        </w:rPr>
        <w:t>י</w:t>
      </w:r>
      <w:r w:rsidR="0019432D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ע על גם וגם. אם אין לנו מ</w:t>
      </w:r>
      <w:r w:rsidR="00A8354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8020B8">
        <w:rPr>
          <w:rFonts w:hint="cs"/>
          <w:rtl/>
          <w:lang w:val="en-GB" w:eastAsia="he-IL"/>
        </w:rPr>
        <w:t>ע</w:t>
      </w:r>
      <w:r w:rsidR="00A83540">
        <w:rPr>
          <w:rFonts w:hint="cs"/>
          <w:rtl/>
          <w:lang w:val="en-GB" w:eastAsia="he-IL"/>
        </w:rPr>
        <w:t xml:space="preserve"> אנחנו שולח</w:t>
      </w:r>
      <w:r>
        <w:rPr>
          <w:rFonts w:hint="cs"/>
          <w:rtl/>
          <w:lang w:val="en-GB" w:eastAsia="he-IL"/>
        </w:rPr>
        <w:t xml:space="preserve">ים למה שיש לנו. </w:t>
      </w:r>
    </w:p>
    <w:p w:rsidR="00A83540" w:rsidRDefault="00A83540" w:rsidP="006621DB">
      <w:pPr>
        <w:rPr>
          <w:rtl/>
          <w:lang w:val="en-GB" w:eastAsia="he-IL"/>
        </w:rPr>
      </w:pPr>
    </w:p>
    <w:p w:rsidR="00116F4F" w:rsidRDefault="00116F4F" w:rsidP="00116F4F">
      <w:pPr>
        <w:pStyle w:val="af6"/>
        <w:keepNext/>
        <w:rPr>
          <w:rtl/>
          <w:lang w:val="en-GB"/>
        </w:rPr>
      </w:pPr>
      <w:bookmarkStart w:id="1107" w:name="_ETM_Q1_6498435"/>
      <w:bookmarkStart w:id="1108" w:name="ET_yor_5854_263"/>
      <w:bookmarkEnd w:id="1107"/>
      <w:r w:rsidRPr="00116F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16F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8"/>
    </w:p>
    <w:p w:rsidR="00116F4F" w:rsidRDefault="00116F4F" w:rsidP="00116F4F">
      <w:pPr>
        <w:pStyle w:val="KeepWithNext"/>
        <w:rPr>
          <w:rtl/>
          <w:lang w:val="en-GB" w:eastAsia="he-IL"/>
        </w:rPr>
      </w:pPr>
    </w:p>
    <w:p w:rsidR="00A83540" w:rsidRDefault="00116F4F" w:rsidP="00116F4F">
      <w:pPr>
        <w:rPr>
          <w:rtl/>
          <w:lang w:val="en-GB" w:eastAsia="he-IL"/>
        </w:rPr>
      </w:pPr>
      <w:bookmarkStart w:id="1109" w:name="_ETM_Q1_6499258"/>
      <w:bookmarkStart w:id="1110" w:name="_ETM_Q1_6499299"/>
      <w:bookmarkEnd w:id="1109"/>
      <w:bookmarkEnd w:id="1110"/>
      <w:r>
        <w:rPr>
          <w:rFonts w:hint="cs"/>
          <w:rtl/>
          <w:lang w:val="en-GB" w:eastAsia="he-IL"/>
        </w:rPr>
        <w:t xml:space="preserve">בעניין הזה את לא עושה </w:t>
      </w:r>
      <w:bookmarkStart w:id="1111" w:name="_ETM_Q1_6497929"/>
      <w:bookmarkEnd w:id="1111"/>
      <w:r w:rsidR="008020B8">
        <w:rPr>
          <w:rFonts w:hint="cs"/>
          <w:rtl/>
          <w:lang w:val="en-GB" w:eastAsia="he-IL"/>
        </w:rPr>
        <w:t>כלום</w:t>
      </w:r>
      <w:r>
        <w:rPr>
          <w:rFonts w:hint="cs"/>
          <w:rtl/>
          <w:lang w:val="en-GB" w:eastAsia="he-IL"/>
        </w:rPr>
        <w:t xml:space="preserve"> כי את מה שיש לך</w:t>
      </w:r>
      <w:r w:rsidR="00A835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כבר יש לך, את רק לוחצת על כפתור. </w:t>
      </w:r>
      <w:r w:rsidR="00A8354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 לא רוצה להתאמץ, את לא רוצה לה</w:t>
      </w:r>
      <w:r w:rsidR="00A8354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A83540">
        <w:rPr>
          <w:rFonts w:hint="cs"/>
          <w:rtl/>
          <w:lang w:val="en-GB" w:eastAsia="he-IL"/>
        </w:rPr>
        <w:t xml:space="preserve">יב </w:t>
      </w:r>
      <w:r>
        <w:rPr>
          <w:rFonts w:hint="cs"/>
          <w:rtl/>
          <w:lang w:val="en-GB" w:eastAsia="he-IL"/>
        </w:rPr>
        <w:t>את ה</w:t>
      </w:r>
      <w:r w:rsidR="0037188C">
        <w:rPr>
          <w:rFonts w:hint="cs"/>
          <w:rtl/>
          <w:lang w:val="en-GB" w:eastAsia="he-IL"/>
        </w:rPr>
        <w:t>מאגר.</w:t>
      </w:r>
      <w:r w:rsidR="00A83540">
        <w:rPr>
          <w:rFonts w:hint="cs"/>
          <w:rtl/>
          <w:lang w:val="en-GB" w:eastAsia="he-IL"/>
        </w:rPr>
        <w:t xml:space="preserve"> </w:t>
      </w:r>
    </w:p>
    <w:p w:rsidR="00A83540" w:rsidRDefault="00A83540" w:rsidP="00A83540">
      <w:pPr>
        <w:rPr>
          <w:rtl/>
          <w:lang w:val="en-GB" w:eastAsia="he-IL"/>
        </w:rPr>
      </w:pPr>
    </w:p>
    <w:p w:rsidR="00116F4F" w:rsidRDefault="00116F4F" w:rsidP="00116F4F">
      <w:pPr>
        <w:pStyle w:val="af9"/>
        <w:keepNext/>
        <w:rPr>
          <w:rtl/>
          <w:lang w:val="en-GB" w:eastAsia="he-IL"/>
        </w:rPr>
      </w:pPr>
      <w:bookmarkStart w:id="1112" w:name="_ETM_Q1_6505997"/>
      <w:bookmarkStart w:id="1113" w:name="ET_guest_מירה_סלומון_264"/>
      <w:bookmarkEnd w:id="1112"/>
      <w:r w:rsidRPr="00116F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116F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3"/>
    </w:p>
    <w:p w:rsidR="00116F4F" w:rsidRDefault="00116F4F" w:rsidP="00116F4F">
      <w:pPr>
        <w:pStyle w:val="KeepWithNext"/>
        <w:rPr>
          <w:rtl/>
          <w:lang w:val="en-GB" w:eastAsia="he-IL"/>
        </w:rPr>
      </w:pPr>
    </w:p>
    <w:p w:rsidR="00A83540" w:rsidRDefault="00A83540" w:rsidP="00116F4F">
      <w:pPr>
        <w:rPr>
          <w:rtl/>
          <w:lang w:val="en-GB" w:eastAsia="he-IL"/>
        </w:rPr>
      </w:pPr>
      <w:bookmarkStart w:id="1114" w:name="_ETM_Q1_6506546"/>
      <w:bookmarkStart w:id="1115" w:name="_ETM_Q1_6506582"/>
      <w:bookmarkEnd w:id="1114"/>
      <w:bookmarkEnd w:id="1115"/>
      <w:r>
        <w:rPr>
          <w:rFonts w:hint="cs"/>
          <w:rtl/>
          <w:lang w:val="en-GB" w:eastAsia="he-IL"/>
        </w:rPr>
        <w:t>לא, אדוני</w:t>
      </w:r>
      <w:r w:rsidR="00116F4F">
        <w:rPr>
          <w:rFonts w:hint="cs"/>
          <w:rtl/>
          <w:lang w:val="en-GB" w:eastAsia="he-IL"/>
        </w:rPr>
        <w:t>, אנחנו לא אומרים שא</w:t>
      </w:r>
      <w:r>
        <w:rPr>
          <w:rFonts w:hint="cs"/>
          <w:rtl/>
          <w:lang w:val="en-GB" w:eastAsia="he-IL"/>
        </w:rPr>
        <w:t>נחנו פאסיב</w:t>
      </w:r>
      <w:r w:rsidR="00116F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ים.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16" w:name="_ETM_Q1_6513812"/>
      <w:bookmarkStart w:id="1117" w:name="ET_yor_5854_265"/>
      <w:bookmarkEnd w:id="1116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7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A83540">
      <w:pPr>
        <w:rPr>
          <w:rtl/>
          <w:lang w:val="en-GB" w:eastAsia="he-IL"/>
        </w:rPr>
      </w:pPr>
      <w:bookmarkStart w:id="1118" w:name="_ETM_Q1_6514656"/>
      <w:bookmarkStart w:id="1119" w:name="_ETM_Q1_6514692"/>
      <w:bookmarkEnd w:id="1118"/>
      <w:bookmarkEnd w:id="1119"/>
      <w:r>
        <w:rPr>
          <w:rFonts w:hint="cs"/>
          <w:rtl/>
          <w:lang w:val="en-GB" w:eastAsia="he-IL"/>
        </w:rPr>
        <w:t xml:space="preserve">כן, גברתי, </w:t>
      </w:r>
      <w:bookmarkStart w:id="1120" w:name="_ETM_Q1_6518603"/>
      <w:bookmarkEnd w:id="1120"/>
      <w:r w:rsidR="00A83540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מה שאמרת במילים פשוטות יותר.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21" w:name="_ETM_Q1_6520875"/>
      <w:bookmarkStart w:id="1122" w:name="ET_guest_מירה_סלומון_266"/>
      <w:bookmarkEnd w:id="1121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2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A83540">
      <w:pPr>
        <w:rPr>
          <w:rtl/>
          <w:lang w:val="en-GB" w:eastAsia="he-IL"/>
        </w:rPr>
      </w:pPr>
      <w:bookmarkStart w:id="1123" w:name="_ETM_Q1_6521426"/>
      <w:bookmarkStart w:id="1124" w:name="_ETM_Q1_6521463"/>
      <w:bookmarkEnd w:id="1123"/>
      <w:bookmarkEnd w:id="1124"/>
      <w:r>
        <w:rPr>
          <w:rFonts w:hint="cs"/>
          <w:rtl/>
          <w:lang w:val="en-GB" w:eastAsia="he-IL"/>
        </w:rPr>
        <w:t xml:space="preserve">אנחנו </w:t>
      </w:r>
      <w:r w:rsidR="00A8354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אומרים שאנחנו פאס</w:t>
      </w:r>
      <w:r w:rsidR="00A8354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בי</w:t>
      </w:r>
      <w:r w:rsidR="00A83540">
        <w:rPr>
          <w:rFonts w:hint="cs"/>
          <w:rtl/>
          <w:lang w:val="en-GB" w:eastAsia="he-IL"/>
        </w:rPr>
        <w:t>ים ב</w:t>
      </w:r>
      <w:r>
        <w:rPr>
          <w:rFonts w:hint="cs"/>
          <w:rtl/>
          <w:lang w:val="en-GB" w:eastAsia="he-IL"/>
        </w:rPr>
        <w:t>נ</w:t>
      </w:r>
      <w:r w:rsidR="00A83540">
        <w:rPr>
          <w:rFonts w:hint="cs"/>
          <w:rtl/>
          <w:lang w:val="en-GB" w:eastAsia="he-IL"/>
        </w:rPr>
        <w:t xml:space="preserve">יסיון להשיג מידע. </w:t>
      </w:r>
      <w:bookmarkStart w:id="1125" w:name="_ETM_Q1_6528033"/>
      <w:bookmarkEnd w:id="1125"/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26" w:name="_ETM_Q1_6527587"/>
      <w:bookmarkStart w:id="1127" w:name="ET_yor_5854_267"/>
      <w:bookmarkEnd w:id="1126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7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A83540">
      <w:pPr>
        <w:rPr>
          <w:rtl/>
          <w:lang w:val="en-GB" w:eastAsia="he-IL"/>
        </w:rPr>
      </w:pPr>
      <w:bookmarkStart w:id="1128" w:name="_ETM_Q1_6528360"/>
      <w:bookmarkStart w:id="1129" w:name="_ETM_Q1_6528389"/>
      <w:bookmarkEnd w:id="1128"/>
      <w:bookmarkEnd w:id="1129"/>
      <w:r>
        <w:rPr>
          <w:rFonts w:hint="cs"/>
          <w:rtl/>
          <w:lang w:val="en-GB" w:eastAsia="he-IL"/>
        </w:rPr>
        <w:t>אולי נכניס</w:t>
      </w:r>
      <w:r w:rsidR="00A83540">
        <w:rPr>
          <w:rFonts w:hint="cs"/>
          <w:rtl/>
          <w:lang w:val="en-GB" w:eastAsia="he-IL"/>
        </w:rPr>
        <w:t xml:space="preserve"> לחוק סעיף שמחייב את החברות </w:t>
      </w:r>
      <w:r>
        <w:rPr>
          <w:rFonts w:hint="cs"/>
          <w:rtl/>
          <w:lang w:val="en-GB" w:eastAsia="he-IL"/>
        </w:rPr>
        <w:t>לפעול להרחבת מאגר הפרטים של האז</w:t>
      </w:r>
      <w:r w:rsidR="00A8354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A83540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כדי שקצת תעשו מאמץ?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30" w:name="_ETM_Q1_6542161"/>
      <w:bookmarkStart w:id="1131" w:name="ET_guest_מירה_סלומון_268"/>
      <w:bookmarkEnd w:id="1130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1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37188C">
      <w:pPr>
        <w:rPr>
          <w:rtl/>
          <w:lang w:val="en-GB" w:eastAsia="he-IL"/>
        </w:rPr>
      </w:pPr>
      <w:bookmarkStart w:id="1132" w:name="_ETM_Q1_6542717"/>
      <w:bookmarkStart w:id="1133" w:name="_ETM_Q1_6542746"/>
      <w:bookmarkEnd w:id="1132"/>
      <w:bookmarkEnd w:id="1133"/>
      <w:r>
        <w:rPr>
          <w:rFonts w:hint="cs"/>
          <w:rtl/>
          <w:lang w:val="en-GB" w:eastAsia="he-IL"/>
        </w:rPr>
        <w:t>הרשויות</w:t>
      </w:r>
      <w:r w:rsidR="00A835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המקומיות, לא חברות הג</w:t>
      </w:r>
      <w:r w:rsidR="00A8354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ייה. 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34" w:name="ET_yor_5854_269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4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A83540" w:rsidP="00A835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באמצעות חברות הג</w:t>
      </w:r>
      <w:r w:rsidR="0037188C">
        <w:rPr>
          <w:rFonts w:hint="cs"/>
          <w:rtl/>
          <w:lang w:val="en-GB" w:eastAsia="he-IL"/>
        </w:rPr>
        <w:t>ביי</w:t>
      </w:r>
      <w:r>
        <w:rPr>
          <w:rFonts w:hint="cs"/>
          <w:rtl/>
          <w:lang w:val="en-GB" w:eastAsia="he-IL"/>
        </w:rPr>
        <w:t>ה</w:t>
      </w:r>
      <w:r w:rsidR="0037188C">
        <w:rPr>
          <w:rFonts w:hint="cs"/>
          <w:rtl/>
          <w:lang w:val="en-GB" w:eastAsia="he-IL"/>
        </w:rPr>
        <w:t>.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35" w:name="_ETM_Q1_6550568"/>
      <w:bookmarkStart w:id="1136" w:name="_ETM_Q1_6550636"/>
      <w:bookmarkStart w:id="1137" w:name="ET_guest_מירה_סלומון_270"/>
      <w:bookmarkEnd w:id="1135"/>
      <w:bookmarkEnd w:id="1136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7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A83540" w:rsidP="003718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ל</w:t>
      </w:r>
      <w:r w:rsidR="0037188C">
        <w:rPr>
          <w:rFonts w:hint="cs"/>
          <w:rtl/>
          <w:lang w:val="en-GB" w:eastAsia="he-IL"/>
        </w:rPr>
        <w:t xml:space="preserve">הסתייע בחברות הגבייה </w:t>
      </w:r>
      <w:bookmarkStart w:id="1138" w:name="_ETM_Q1_6550277"/>
      <w:bookmarkEnd w:id="1138"/>
      <w:r w:rsidR="0037188C">
        <w:rPr>
          <w:rFonts w:hint="cs"/>
          <w:rtl/>
          <w:lang w:val="en-GB" w:eastAsia="he-IL"/>
        </w:rPr>
        <w:t xml:space="preserve">כדי לעשות כמיטב יכולתן או לפעול בשקידה סבירה, </w:t>
      </w:r>
      <w:r w:rsidR="008020B8">
        <w:rPr>
          <w:rFonts w:hint="cs"/>
          <w:rtl/>
          <w:lang w:val="en-GB" w:eastAsia="he-IL"/>
        </w:rPr>
        <w:t xml:space="preserve">שזה </w:t>
      </w:r>
      <w:r w:rsidR="0037188C">
        <w:rPr>
          <w:rFonts w:hint="cs"/>
          <w:rtl/>
          <w:lang w:val="en-GB" w:eastAsia="he-IL"/>
        </w:rPr>
        <w:t>דבר שמקובל עלינו</w:t>
      </w:r>
      <w:bookmarkStart w:id="1139" w:name="_ETM_Q1_6555490"/>
      <w:bookmarkEnd w:id="1139"/>
      <w:r w:rsidR="0037188C">
        <w:rPr>
          <w:rFonts w:hint="cs"/>
          <w:rtl/>
          <w:lang w:val="en-GB" w:eastAsia="he-IL"/>
        </w:rPr>
        <w:t xml:space="preserve">. 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40" w:name="_ETM_Q1_6563842"/>
      <w:bookmarkStart w:id="1141" w:name="ET_yor_5854_271"/>
      <w:bookmarkEnd w:id="1140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1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37188C">
      <w:pPr>
        <w:rPr>
          <w:rtl/>
          <w:lang w:val="en-GB" w:eastAsia="he-IL"/>
        </w:rPr>
      </w:pPr>
      <w:bookmarkStart w:id="1142" w:name="_ETM_Q1_6564542"/>
      <w:bookmarkStart w:id="1143" w:name="_ETM_Q1_6564573"/>
      <w:bookmarkEnd w:id="1142"/>
      <w:bookmarkEnd w:id="1143"/>
      <w:r>
        <w:rPr>
          <w:rFonts w:hint="cs"/>
          <w:rtl/>
          <w:lang w:val="en-GB" w:eastAsia="he-IL"/>
        </w:rPr>
        <w:t>בואו</w:t>
      </w:r>
      <w:r w:rsidR="00A83540">
        <w:rPr>
          <w:rFonts w:hint="cs"/>
          <w:rtl/>
          <w:lang w:val="en-GB" w:eastAsia="he-IL"/>
        </w:rPr>
        <w:t xml:space="preserve"> נחזור ל</w:t>
      </w:r>
      <w:r>
        <w:rPr>
          <w:rFonts w:hint="cs"/>
          <w:rtl/>
          <w:lang w:val="en-GB" w:eastAsia="he-IL"/>
        </w:rPr>
        <w:t>הנחיות ה</w:t>
      </w:r>
      <w:r w:rsidR="00A83540">
        <w:rPr>
          <w:rFonts w:hint="cs"/>
          <w:rtl/>
          <w:lang w:val="en-GB" w:eastAsia="he-IL"/>
        </w:rPr>
        <w:t xml:space="preserve">יועץ </w:t>
      </w:r>
      <w:r>
        <w:rPr>
          <w:rFonts w:hint="cs"/>
          <w:rtl/>
          <w:lang w:val="en-GB" w:eastAsia="he-IL"/>
        </w:rPr>
        <w:t>ה</w:t>
      </w:r>
      <w:r w:rsidR="00A8354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שפטי </w:t>
      </w:r>
      <w:r w:rsidR="00A83540">
        <w:rPr>
          <w:rFonts w:hint="cs"/>
          <w:rtl/>
          <w:lang w:val="en-GB" w:eastAsia="he-IL"/>
        </w:rPr>
        <w:t xml:space="preserve">לממשלה. </w:t>
      </w:r>
    </w:p>
    <w:p w:rsidR="00A83540" w:rsidRDefault="00A83540" w:rsidP="00A83540">
      <w:pPr>
        <w:rPr>
          <w:rtl/>
          <w:lang w:val="en-GB" w:eastAsia="he-IL"/>
        </w:rPr>
      </w:pPr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44" w:name="ET_guest_גל_פרויקט_272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4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37188C" w:rsidRDefault="001F47F2" w:rsidP="00352C0F">
      <w:pPr>
        <w:rPr>
          <w:rtl/>
          <w:lang w:val="en-GB" w:eastAsia="he-IL"/>
        </w:rPr>
      </w:pPr>
      <w:bookmarkStart w:id="1145" w:name="_ETM_Q1_6619880"/>
      <w:bookmarkStart w:id="1146" w:name="_ETM_Q1_6620814"/>
      <w:bookmarkEnd w:id="1145"/>
      <w:bookmarkEnd w:id="1146"/>
      <w:r>
        <w:rPr>
          <w:rFonts w:hint="cs"/>
          <w:rtl/>
          <w:lang w:val="en-GB" w:eastAsia="he-IL"/>
        </w:rPr>
        <w:t>בהנחיות</w:t>
      </w:r>
      <w:r w:rsidR="0037188C">
        <w:rPr>
          <w:rFonts w:hint="cs"/>
          <w:rtl/>
          <w:lang w:val="en-GB" w:eastAsia="he-IL"/>
        </w:rPr>
        <w:t xml:space="preserve"> כתוב שפעם בשנה יישלח לחייב </w:t>
      </w:r>
      <w:bookmarkStart w:id="1147" w:name="_ETM_Q1_6628092"/>
      <w:bookmarkEnd w:id="1147"/>
      <w:r w:rsidR="0037188C">
        <w:rPr>
          <w:rFonts w:hint="cs"/>
          <w:rtl/>
          <w:lang w:val="en-GB" w:eastAsia="he-IL"/>
        </w:rPr>
        <w:t xml:space="preserve">מכתב. </w:t>
      </w:r>
    </w:p>
    <w:p w:rsidR="0037188C" w:rsidRDefault="0037188C" w:rsidP="0037188C">
      <w:pPr>
        <w:rPr>
          <w:rtl/>
          <w:lang w:val="en-GB" w:eastAsia="he-IL"/>
        </w:rPr>
      </w:pPr>
      <w:bookmarkStart w:id="1148" w:name="_ETM_Q1_6636799"/>
      <w:bookmarkStart w:id="1149" w:name="_ETM_Q1_6636857"/>
      <w:bookmarkEnd w:id="1148"/>
      <w:bookmarkEnd w:id="1149"/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50" w:name="_ETM_Q1_6636966"/>
      <w:bookmarkStart w:id="1151" w:name="_ETM_Q1_6637019"/>
      <w:bookmarkStart w:id="1152" w:name="ET_yor_5854_273"/>
      <w:bookmarkEnd w:id="1150"/>
      <w:bookmarkEnd w:id="1151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2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37188C" w:rsidRDefault="0037188C" w:rsidP="003718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מכתב?</w:t>
      </w:r>
    </w:p>
    <w:p w:rsidR="0037188C" w:rsidRDefault="0037188C" w:rsidP="0037188C">
      <w:pPr>
        <w:ind w:firstLine="0"/>
        <w:rPr>
          <w:rtl/>
          <w:lang w:val="en-GB" w:eastAsia="he-IL"/>
        </w:rPr>
      </w:pPr>
      <w:bookmarkStart w:id="1153" w:name="_ETM_Q1_6638033"/>
      <w:bookmarkStart w:id="1154" w:name="_ETM_Q1_6638093"/>
      <w:bookmarkStart w:id="1155" w:name="_ETM_Q1_6638367"/>
      <w:bookmarkEnd w:id="1153"/>
      <w:bookmarkEnd w:id="1154"/>
      <w:bookmarkEnd w:id="1155"/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56" w:name="_ETM_Q1_6638424"/>
      <w:bookmarkStart w:id="1157" w:name="ET_guest_גל_פרויקט_274"/>
      <w:bookmarkEnd w:id="1156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7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37188C" w:rsidRDefault="0037188C" w:rsidP="003718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הודעה על קיום חוב. </w:t>
      </w:r>
    </w:p>
    <w:p w:rsidR="0037188C" w:rsidRDefault="0037188C" w:rsidP="0037188C">
      <w:pPr>
        <w:ind w:firstLine="0"/>
        <w:rPr>
          <w:rtl/>
          <w:lang w:val="en-GB" w:eastAsia="he-IL"/>
        </w:rPr>
      </w:pPr>
      <w:bookmarkStart w:id="1158" w:name="_ETM_Q1_6644979"/>
      <w:bookmarkStart w:id="1159" w:name="_ETM_Q1_6645058"/>
      <w:bookmarkEnd w:id="1158"/>
      <w:bookmarkEnd w:id="1159"/>
    </w:p>
    <w:p w:rsidR="0037188C" w:rsidRDefault="0037188C" w:rsidP="0037188C">
      <w:pPr>
        <w:pStyle w:val="af6"/>
        <w:keepNext/>
        <w:rPr>
          <w:rtl/>
          <w:lang w:val="en-GB"/>
        </w:rPr>
      </w:pPr>
      <w:bookmarkStart w:id="1160" w:name="ET_yor_5854_275"/>
      <w:r w:rsidRPr="003718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718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0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37188C" w:rsidRDefault="0037188C" w:rsidP="003718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בדואר רגיל?</w:t>
      </w:r>
      <w:bookmarkStart w:id="1161" w:name="_ETM_Q1_6640937"/>
      <w:bookmarkEnd w:id="1161"/>
    </w:p>
    <w:p w:rsidR="0037188C" w:rsidRDefault="0037188C" w:rsidP="0037188C">
      <w:pPr>
        <w:ind w:firstLine="0"/>
        <w:rPr>
          <w:rtl/>
          <w:lang w:val="en-GB" w:eastAsia="he-IL"/>
        </w:rPr>
      </w:pPr>
      <w:bookmarkStart w:id="1162" w:name="_ETM_Q1_6640997"/>
      <w:bookmarkEnd w:id="1162"/>
    </w:p>
    <w:p w:rsidR="0037188C" w:rsidRDefault="0037188C" w:rsidP="0037188C">
      <w:pPr>
        <w:pStyle w:val="af9"/>
        <w:keepNext/>
        <w:rPr>
          <w:rtl/>
          <w:lang w:val="en-GB" w:eastAsia="he-IL"/>
        </w:rPr>
      </w:pPr>
      <w:bookmarkStart w:id="1163" w:name="_ETM_Q1_6641263"/>
      <w:bookmarkStart w:id="1164" w:name="_ETM_Q1_6641329"/>
      <w:bookmarkStart w:id="1165" w:name="ET_guest_גל_פרויקט_276"/>
      <w:bookmarkEnd w:id="1163"/>
      <w:bookmarkEnd w:id="1164"/>
      <w:r w:rsidRPr="003718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3718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5"/>
    </w:p>
    <w:p w:rsidR="0037188C" w:rsidRDefault="0037188C" w:rsidP="0037188C">
      <w:pPr>
        <w:pStyle w:val="KeepWithNext"/>
        <w:rPr>
          <w:rtl/>
          <w:lang w:val="en-GB" w:eastAsia="he-IL"/>
        </w:rPr>
      </w:pPr>
    </w:p>
    <w:p w:rsidR="00A83540" w:rsidRDefault="0037188C" w:rsidP="008020B8">
      <w:pPr>
        <w:rPr>
          <w:rtl/>
          <w:lang w:val="en-GB" w:eastAsia="he-IL"/>
        </w:rPr>
      </w:pPr>
      <w:bookmarkStart w:id="1166" w:name="_ETM_Q1_6642553"/>
      <w:bookmarkStart w:id="1167" w:name="_ETM_Q1_6642588"/>
      <w:bookmarkEnd w:id="1166"/>
      <w:bookmarkEnd w:id="1167"/>
      <w:r>
        <w:rPr>
          <w:rFonts w:hint="cs"/>
          <w:rtl/>
          <w:lang w:val="en-GB" w:eastAsia="he-IL"/>
        </w:rPr>
        <w:t xml:space="preserve">כן. </w:t>
      </w:r>
      <w:r w:rsidR="001B36AD">
        <w:rPr>
          <w:rFonts w:hint="cs"/>
          <w:rtl/>
          <w:lang w:val="en-GB" w:eastAsia="he-IL"/>
        </w:rPr>
        <w:t xml:space="preserve">למי שיש לנו את הדואר האלקטרוני שלו אנחנו </w:t>
      </w:r>
      <w:bookmarkStart w:id="1168" w:name="_ETM_Q1_6649427"/>
      <w:bookmarkEnd w:id="1168"/>
      <w:r w:rsidR="001B36AD">
        <w:rPr>
          <w:rFonts w:hint="cs"/>
          <w:rtl/>
          <w:lang w:val="en-GB" w:eastAsia="he-IL"/>
        </w:rPr>
        <w:t>שולחים גם לדואר האלקטרוני</w:t>
      </w:r>
      <w:r w:rsidR="00352C0F">
        <w:rPr>
          <w:rFonts w:hint="cs"/>
          <w:rtl/>
          <w:lang w:val="en-GB" w:eastAsia="he-IL"/>
        </w:rPr>
        <w:t>.</w:t>
      </w:r>
      <w:r w:rsidR="001B36AD">
        <w:rPr>
          <w:rFonts w:hint="cs"/>
          <w:rtl/>
          <w:lang w:val="en-GB" w:eastAsia="he-IL"/>
        </w:rPr>
        <w:t xml:space="preserve"> לגבי </w:t>
      </w:r>
      <w:bookmarkStart w:id="1169" w:name="_ETM_Q1_6656807"/>
      <w:bookmarkEnd w:id="1169"/>
      <w:r w:rsidR="008020B8">
        <w:rPr>
          <w:rFonts w:hint="cs"/>
          <w:rtl/>
          <w:lang w:val="en-GB" w:eastAsia="he-IL"/>
        </w:rPr>
        <w:t>הדואר הרשום שגלעד אמר</w:t>
      </w:r>
      <w:r w:rsidR="001B36AD">
        <w:rPr>
          <w:rFonts w:hint="cs"/>
          <w:rtl/>
          <w:lang w:val="en-GB" w:eastAsia="he-IL"/>
        </w:rPr>
        <w:t xml:space="preserve"> ההצעה המקורית שהייתה זה לשלוח </w:t>
      </w:r>
      <w:bookmarkStart w:id="1170" w:name="_ETM_Q1_6656645"/>
      <w:bookmarkEnd w:id="1170"/>
      <w:r w:rsidR="00352C0F">
        <w:rPr>
          <w:rFonts w:hint="cs"/>
          <w:rtl/>
          <w:lang w:val="en-GB" w:eastAsia="he-IL"/>
        </w:rPr>
        <w:t xml:space="preserve">את הדרישה השנייה בדואר </w:t>
      </w:r>
      <w:r w:rsidR="008020B8">
        <w:rPr>
          <w:rFonts w:hint="cs"/>
          <w:rtl/>
          <w:lang w:val="en-GB" w:eastAsia="he-IL"/>
        </w:rPr>
        <w:t>רגיל.</w:t>
      </w:r>
      <w:r w:rsidR="00427525">
        <w:rPr>
          <w:rFonts w:hint="cs"/>
          <w:rtl/>
          <w:lang w:val="en-GB" w:eastAsia="he-IL"/>
        </w:rPr>
        <w:t xml:space="preserve"> </w:t>
      </w:r>
      <w:r w:rsidR="001B36AD">
        <w:rPr>
          <w:rFonts w:hint="cs"/>
          <w:rtl/>
          <w:lang w:val="en-GB" w:eastAsia="he-IL"/>
        </w:rPr>
        <w:t xml:space="preserve">חלק מהרשויות באו </w:t>
      </w:r>
      <w:bookmarkStart w:id="1171" w:name="_ETM_Q1_6660977"/>
      <w:bookmarkEnd w:id="1171"/>
      <w:r w:rsidR="001B36AD">
        <w:rPr>
          <w:rFonts w:hint="cs"/>
          <w:rtl/>
          <w:lang w:val="en-GB" w:eastAsia="he-IL"/>
        </w:rPr>
        <w:t>ואמרו</w:t>
      </w:r>
      <w:r w:rsidR="00427525">
        <w:rPr>
          <w:rFonts w:hint="cs"/>
          <w:rtl/>
          <w:lang w:val="en-GB" w:eastAsia="he-IL"/>
        </w:rPr>
        <w:t xml:space="preserve"> שמכיוון שהן שולחות היום</w:t>
      </w:r>
      <w:r w:rsidR="001B36AD">
        <w:rPr>
          <w:rFonts w:hint="cs"/>
          <w:rtl/>
          <w:lang w:val="en-GB" w:eastAsia="he-IL"/>
        </w:rPr>
        <w:t xml:space="preserve"> בדואר רשום </w:t>
      </w:r>
      <w:r w:rsidR="00427525">
        <w:rPr>
          <w:rFonts w:hint="cs"/>
          <w:rtl/>
          <w:lang w:val="en-GB" w:eastAsia="he-IL"/>
        </w:rPr>
        <w:t xml:space="preserve">הן מבקשות שנכתוב </w:t>
      </w:r>
      <w:bookmarkStart w:id="1172" w:name="_ETM_Q1_6666267"/>
      <w:bookmarkEnd w:id="1172"/>
      <w:r w:rsidR="00352C0F">
        <w:rPr>
          <w:rFonts w:hint="cs"/>
          <w:rtl/>
          <w:lang w:val="en-GB" w:eastAsia="he-IL"/>
        </w:rPr>
        <w:t>שמי ששולח בדואר רשום י</w:t>
      </w:r>
      <w:r w:rsidR="001B36AD">
        <w:rPr>
          <w:rFonts w:hint="cs"/>
          <w:rtl/>
          <w:lang w:val="en-GB" w:eastAsia="he-IL"/>
        </w:rPr>
        <w:t>ו</w:t>
      </w:r>
      <w:r w:rsidR="00352C0F">
        <w:rPr>
          <w:rFonts w:hint="cs"/>
          <w:rtl/>
          <w:lang w:val="en-GB" w:eastAsia="he-IL"/>
        </w:rPr>
        <w:t>כ</w:t>
      </w:r>
      <w:r w:rsidR="001B36AD">
        <w:rPr>
          <w:rFonts w:hint="cs"/>
          <w:rtl/>
          <w:lang w:val="en-GB" w:eastAsia="he-IL"/>
        </w:rPr>
        <w:t>ל להמשיך</w:t>
      </w:r>
      <w:r w:rsidR="00427525">
        <w:rPr>
          <w:rFonts w:hint="cs"/>
          <w:rtl/>
          <w:lang w:val="en-GB" w:eastAsia="he-IL"/>
        </w:rPr>
        <w:t>.</w:t>
      </w:r>
      <w:r w:rsidR="001B36AD">
        <w:rPr>
          <w:rFonts w:hint="cs"/>
          <w:rtl/>
          <w:lang w:val="en-GB" w:eastAsia="he-IL"/>
        </w:rPr>
        <w:t xml:space="preserve"> </w:t>
      </w:r>
      <w:bookmarkStart w:id="1173" w:name="_ETM_Q1_6670056"/>
      <w:bookmarkStart w:id="1174" w:name="_ETM_Q1_6673120"/>
      <w:bookmarkEnd w:id="1173"/>
      <w:bookmarkEnd w:id="1174"/>
      <w:r w:rsidR="00427525">
        <w:rPr>
          <w:rFonts w:hint="cs"/>
          <w:rtl/>
          <w:lang w:val="en-GB" w:eastAsia="he-IL"/>
        </w:rPr>
        <w:t>ההנ</w:t>
      </w:r>
      <w:r w:rsidR="001B36AD">
        <w:rPr>
          <w:rFonts w:hint="cs"/>
          <w:rtl/>
          <w:lang w:val="en-GB" w:eastAsia="he-IL"/>
        </w:rPr>
        <w:t xml:space="preserve">חיות האלו הן הרבה מאוד סעיפים </w:t>
      </w:r>
      <w:bookmarkStart w:id="1175" w:name="_ETM_Q1_6680193"/>
      <w:bookmarkEnd w:id="1175"/>
      <w:r w:rsidR="001B36AD">
        <w:rPr>
          <w:rFonts w:hint="cs"/>
          <w:rtl/>
          <w:lang w:val="en-GB" w:eastAsia="he-IL"/>
        </w:rPr>
        <w:t xml:space="preserve">שמסייעים לנו להפחית חובות ארנונה לתושב. חלק מההנחיות </w:t>
      </w:r>
      <w:bookmarkStart w:id="1176" w:name="_ETM_Q1_6685138"/>
      <w:bookmarkEnd w:id="1176"/>
      <w:r w:rsidR="001B36AD">
        <w:rPr>
          <w:rFonts w:hint="cs"/>
          <w:rtl/>
          <w:lang w:val="en-GB" w:eastAsia="he-IL"/>
        </w:rPr>
        <w:t xml:space="preserve">האלו מדברות על כלים שניתנו לנו בשביל לא לגבות ממנו, </w:t>
      </w:r>
      <w:bookmarkStart w:id="1177" w:name="_ETM_Q1_6689080"/>
      <w:bookmarkEnd w:id="1177"/>
      <w:r w:rsidR="00427525">
        <w:rPr>
          <w:rFonts w:hint="cs"/>
          <w:rtl/>
          <w:lang w:val="en-GB" w:eastAsia="he-IL"/>
        </w:rPr>
        <w:t xml:space="preserve">בשביל </w:t>
      </w:r>
      <w:r w:rsidR="001B36AD">
        <w:rPr>
          <w:rFonts w:hint="cs"/>
          <w:rtl/>
          <w:lang w:val="en-GB" w:eastAsia="he-IL"/>
        </w:rPr>
        <w:t xml:space="preserve">להקפיא את החוב, </w:t>
      </w:r>
      <w:r w:rsidR="00427525">
        <w:rPr>
          <w:rFonts w:hint="cs"/>
          <w:rtl/>
          <w:lang w:val="en-GB" w:eastAsia="he-IL"/>
        </w:rPr>
        <w:t xml:space="preserve">בשביל </w:t>
      </w:r>
      <w:r w:rsidR="001B36AD">
        <w:rPr>
          <w:rFonts w:hint="cs"/>
          <w:rtl/>
          <w:lang w:val="en-GB" w:eastAsia="he-IL"/>
        </w:rPr>
        <w:t xml:space="preserve">לפרוס לו את החוב. </w:t>
      </w:r>
      <w:bookmarkStart w:id="1178" w:name="_ETM_Q1_6637119"/>
      <w:bookmarkStart w:id="1179" w:name="_ETM_Q1_6637176"/>
      <w:bookmarkStart w:id="1180" w:name="_ETM_Q1_6637251"/>
      <w:bookmarkStart w:id="1181" w:name="_ETM_Q1_6637303"/>
      <w:bookmarkEnd w:id="1178"/>
      <w:bookmarkEnd w:id="1179"/>
      <w:bookmarkEnd w:id="1180"/>
      <w:bookmarkEnd w:id="1181"/>
      <w:r w:rsidR="001B36AD">
        <w:rPr>
          <w:rFonts w:hint="cs"/>
          <w:rtl/>
          <w:lang w:val="en-GB" w:eastAsia="he-IL"/>
        </w:rPr>
        <w:t xml:space="preserve">יש פרק שלם </w:t>
      </w:r>
      <w:bookmarkStart w:id="1182" w:name="_ETM_Q1_6690090"/>
      <w:bookmarkEnd w:id="1182"/>
      <w:r w:rsidR="001B36AD">
        <w:rPr>
          <w:rFonts w:hint="cs"/>
          <w:rtl/>
          <w:lang w:val="en-GB" w:eastAsia="he-IL"/>
        </w:rPr>
        <w:t xml:space="preserve">בהנחיות היועץ שאומר </w:t>
      </w:r>
      <w:r w:rsidR="00221C58">
        <w:rPr>
          <w:rFonts w:hint="cs"/>
          <w:rtl/>
          <w:lang w:val="en-GB" w:eastAsia="he-IL"/>
        </w:rPr>
        <w:t xml:space="preserve">שאם הגענו למסקנה שהוא קשה יום ואנחנו </w:t>
      </w:r>
      <w:bookmarkStart w:id="1183" w:name="_ETM_Q1_6696902"/>
      <w:bookmarkEnd w:id="1183"/>
      <w:r w:rsidR="00427525">
        <w:rPr>
          <w:rFonts w:hint="cs"/>
          <w:rtl/>
          <w:lang w:val="en-GB" w:eastAsia="he-IL"/>
        </w:rPr>
        <w:t>לא יכולים לגבות את החוב,</w:t>
      </w:r>
      <w:r w:rsidR="00221C58">
        <w:rPr>
          <w:rFonts w:hint="cs"/>
          <w:rtl/>
          <w:lang w:val="en-GB" w:eastAsia="he-IL"/>
        </w:rPr>
        <w:t xml:space="preserve"> אנחנו רשאים להקפיא את החוב.</w:t>
      </w:r>
      <w:bookmarkStart w:id="1184" w:name="_ETM_Q1_6704611"/>
      <w:bookmarkEnd w:id="1184"/>
      <w:r w:rsidR="00221C58">
        <w:rPr>
          <w:rFonts w:hint="cs"/>
          <w:rtl/>
          <w:lang w:val="en-GB" w:eastAsia="he-IL"/>
        </w:rPr>
        <w:t xml:space="preserve"> </w:t>
      </w:r>
      <w:r w:rsidR="005B401B">
        <w:rPr>
          <w:rFonts w:hint="cs"/>
          <w:rtl/>
          <w:lang w:val="en-GB" w:eastAsia="he-IL"/>
        </w:rPr>
        <w:t xml:space="preserve">ההנחיות נותנות מעטפת שלמה </w:t>
      </w:r>
      <w:r w:rsidR="00427525">
        <w:rPr>
          <w:rFonts w:hint="cs"/>
          <w:rtl/>
          <w:lang w:val="en-GB" w:eastAsia="he-IL"/>
        </w:rPr>
        <w:t xml:space="preserve">כדי </w:t>
      </w:r>
      <w:r w:rsidR="005B401B">
        <w:rPr>
          <w:rFonts w:hint="cs"/>
          <w:rtl/>
          <w:lang w:val="en-GB" w:eastAsia="he-IL"/>
        </w:rPr>
        <w:t xml:space="preserve">לסייע לנו לפרוס לתושבים את </w:t>
      </w:r>
      <w:bookmarkStart w:id="1185" w:name="_ETM_Q1_6713324"/>
      <w:bookmarkEnd w:id="1185"/>
      <w:r w:rsidR="005B401B">
        <w:rPr>
          <w:rFonts w:hint="cs"/>
          <w:rtl/>
          <w:lang w:val="en-GB" w:eastAsia="he-IL"/>
        </w:rPr>
        <w:t xml:space="preserve">החוב, </w:t>
      </w:r>
      <w:r w:rsidR="00427525">
        <w:rPr>
          <w:rFonts w:hint="cs"/>
          <w:rtl/>
          <w:lang w:val="en-GB" w:eastAsia="he-IL"/>
        </w:rPr>
        <w:t xml:space="preserve">כדי לסייע לנו </w:t>
      </w:r>
      <w:r w:rsidR="005B401B">
        <w:rPr>
          <w:rFonts w:hint="cs"/>
          <w:rtl/>
          <w:lang w:val="en-GB" w:eastAsia="he-IL"/>
        </w:rPr>
        <w:t xml:space="preserve">להקל עליהם את יכולות התשלום. </w:t>
      </w:r>
      <w:r w:rsidR="00A83540">
        <w:rPr>
          <w:rFonts w:hint="cs"/>
          <w:rtl/>
          <w:lang w:val="en-GB" w:eastAsia="he-IL"/>
        </w:rPr>
        <w:t>ההנחיות האלו הן מאוד מגוונות.</w:t>
      </w:r>
    </w:p>
    <w:p w:rsidR="00A83540" w:rsidRDefault="00A83540" w:rsidP="00A83540">
      <w:pPr>
        <w:ind w:firstLine="0"/>
        <w:rPr>
          <w:rtl/>
          <w:lang w:val="en-GB" w:eastAsia="he-IL"/>
        </w:rPr>
      </w:pPr>
    </w:p>
    <w:p w:rsidR="00391CBF" w:rsidRDefault="00391CBF" w:rsidP="00391CBF">
      <w:pPr>
        <w:pStyle w:val="af6"/>
        <w:keepNext/>
        <w:rPr>
          <w:rtl/>
          <w:lang w:val="en-GB"/>
        </w:rPr>
      </w:pPr>
      <w:bookmarkStart w:id="1186" w:name="ET_yor_5854_277"/>
      <w:r w:rsidRPr="00391C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91C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6"/>
    </w:p>
    <w:p w:rsidR="00391CBF" w:rsidRDefault="00391CBF" w:rsidP="00391CBF">
      <w:pPr>
        <w:pStyle w:val="KeepWithNext"/>
        <w:rPr>
          <w:rtl/>
          <w:lang w:val="en-GB" w:eastAsia="he-IL"/>
        </w:rPr>
      </w:pPr>
    </w:p>
    <w:p w:rsidR="00391CBF" w:rsidRDefault="00391CBF" w:rsidP="00391C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תומר, אתה רוצה </w:t>
      </w:r>
      <w:bookmarkStart w:id="1187" w:name="_ETM_Q1_6721922"/>
      <w:bookmarkEnd w:id="1187"/>
      <w:r>
        <w:rPr>
          <w:rFonts w:hint="cs"/>
          <w:rtl/>
          <w:lang w:val="en-GB" w:eastAsia="he-IL"/>
        </w:rPr>
        <w:t>לומר משהו?</w:t>
      </w:r>
    </w:p>
    <w:p w:rsidR="00391CBF" w:rsidRPr="00391CBF" w:rsidRDefault="00391CBF" w:rsidP="00391CBF">
      <w:pPr>
        <w:rPr>
          <w:rtl/>
          <w:lang w:val="en-GB" w:eastAsia="he-IL"/>
        </w:rPr>
      </w:pPr>
      <w:bookmarkStart w:id="1188" w:name="_ETM_Q1_6723324"/>
      <w:bookmarkStart w:id="1189" w:name="_ETM_Q1_6723398"/>
      <w:bookmarkEnd w:id="1188"/>
      <w:bookmarkEnd w:id="1189"/>
    </w:p>
    <w:p w:rsidR="00391CBF" w:rsidRDefault="00391CBF" w:rsidP="00391CBF">
      <w:pPr>
        <w:pStyle w:val="a4"/>
        <w:keepNext/>
        <w:rPr>
          <w:rtl/>
          <w:lang w:val="en-GB"/>
        </w:rPr>
      </w:pPr>
      <w:bookmarkStart w:id="1190" w:name="_ETM_Q1_6725730"/>
      <w:bookmarkStart w:id="1191" w:name="ET_speaker_תומר_רוזנר_278"/>
      <w:bookmarkEnd w:id="1190"/>
      <w:r w:rsidRPr="00391C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91C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391CBF" w:rsidRDefault="00391CBF" w:rsidP="00391CBF">
      <w:pPr>
        <w:pStyle w:val="KeepWithNext"/>
        <w:rPr>
          <w:rtl/>
          <w:lang w:val="en-GB" w:eastAsia="he-IL"/>
        </w:rPr>
      </w:pPr>
    </w:p>
    <w:p w:rsidR="00A83540" w:rsidRDefault="00A83540" w:rsidP="00391CBF">
      <w:pPr>
        <w:rPr>
          <w:rtl/>
          <w:lang w:val="en-GB" w:eastAsia="he-IL"/>
        </w:rPr>
      </w:pPr>
      <w:bookmarkStart w:id="1192" w:name="_ETM_Q1_6726223"/>
      <w:bookmarkStart w:id="1193" w:name="_ETM_Q1_6726255"/>
      <w:bookmarkEnd w:id="1192"/>
      <w:bookmarkEnd w:id="1193"/>
      <w:r>
        <w:rPr>
          <w:rFonts w:hint="cs"/>
          <w:rtl/>
          <w:lang w:val="en-GB" w:eastAsia="he-IL"/>
        </w:rPr>
        <w:t xml:space="preserve">אנחנו חושבים שיש </w:t>
      </w:r>
      <w:r w:rsidR="00391CBF">
        <w:rPr>
          <w:rFonts w:hint="cs"/>
          <w:rtl/>
          <w:lang w:val="en-GB" w:eastAsia="he-IL"/>
        </w:rPr>
        <w:t xml:space="preserve">לפירוט הזה </w:t>
      </w:r>
      <w:r>
        <w:rPr>
          <w:rFonts w:hint="cs"/>
          <w:rtl/>
          <w:lang w:val="en-GB" w:eastAsia="he-IL"/>
        </w:rPr>
        <w:t xml:space="preserve">חשיבות משפטית וציבורית, </w:t>
      </w:r>
      <w:r w:rsidR="00391CBF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זאת ההחלטה של הוועדה</w:t>
      </w:r>
      <w:r w:rsidR="00391CBF">
        <w:rPr>
          <w:rFonts w:hint="cs"/>
          <w:rtl/>
          <w:lang w:val="en-GB" w:eastAsia="he-IL"/>
        </w:rPr>
        <w:t>.</w:t>
      </w:r>
    </w:p>
    <w:p w:rsidR="00A83540" w:rsidRDefault="00A83540" w:rsidP="00A83540">
      <w:pPr>
        <w:ind w:firstLine="0"/>
        <w:rPr>
          <w:rtl/>
          <w:lang w:val="en-GB" w:eastAsia="he-IL"/>
        </w:rPr>
      </w:pPr>
    </w:p>
    <w:p w:rsidR="00391CBF" w:rsidRDefault="00391CBF" w:rsidP="00391CBF">
      <w:pPr>
        <w:pStyle w:val="af6"/>
        <w:keepNext/>
        <w:rPr>
          <w:rtl/>
          <w:lang w:val="en-GB"/>
        </w:rPr>
      </w:pPr>
      <w:bookmarkStart w:id="1194" w:name="ET_yor_5854_279"/>
      <w:r w:rsidRPr="00391C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91C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4"/>
    </w:p>
    <w:p w:rsidR="00391CBF" w:rsidRDefault="00391CBF" w:rsidP="00391CBF">
      <w:pPr>
        <w:pStyle w:val="KeepWithNext"/>
        <w:rPr>
          <w:rtl/>
          <w:lang w:val="en-GB" w:eastAsia="he-IL"/>
        </w:rPr>
      </w:pPr>
    </w:p>
    <w:p w:rsidR="00A83540" w:rsidRDefault="008020B8" w:rsidP="00391C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B95293">
        <w:rPr>
          <w:rFonts w:hint="cs"/>
          <w:rtl/>
          <w:lang w:val="en-GB" w:eastAsia="he-IL"/>
        </w:rPr>
        <w:t>נקודה נוספת שתרצו להתמקד בה?</w:t>
      </w:r>
      <w:r w:rsidR="00A83540">
        <w:rPr>
          <w:rFonts w:hint="cs"/>
          <w:rtl/>
          <w:lang w:val="en-GB" w:eastAsia="he-IL"/>
        </w:rPr>
        <w:t xml:space="preserve"> </w:t>
      </w:r>
    </w:p>
    <w:p w:rsidR="00A83540" w:rsidRDefault="00A83540" w:rsidP="00A83540">
      <w:pPr>
        <w:ind w:firstLine="0"/>
        <w:rPr>
          <w:rtl/>
          <w:lang w:val="en-GB" w:eastAsia="he-IL"/>
        </w:rPr>
      </w:pPr>
    </w:p>
    <w:p w:rsidR="00391CBF" w:rsidRDefault="00391CBF" w:rsidP="00391CBF">
      <w:pPr>
        <w:pStyle w:val="af9"/>
        <w:keepNext/>
        <w:rPr>
          <w:rtl/>
          <w:lang w:val="en-GB" w:eastAsia="he-IL"/>
        </w:rPr>
      </w:pPr>
      <w:bookmarkStart w:id="1195" w:name="_ETM_Q1_6735922"/>
      <w:bookmarkStart w:id="1196" w:name="ET_guest_תומר_ביטון_280"/>
      <w:bookmarkEnd w:id="1195"/>
      <w:r w:rsidRPr="00391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91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6"/>
    </w:p>
    <w:p w:rsidR="00391CBF" w:rsidRDefault="00391CBF" w:rsidP="00391CBF">
      <w:pPr>
        <w:pStyle w:val="KeepWithNext"/>
        <w:rPr>
          <w:rtl/>
          <w:lang w:val="en-GB" w:eastAsia="he-IL"/>
        </w:rPr>
      </w:pPr>
    </w:p>
    <w:p w:rsidR="00A905E0" w:rsidRDefault="00031791" w:rsidP="00B95293">
      <w:pPr>
        <w:ind w:firstLine="0"/>
        <w:rPr>
          <w:rtl/>
          <w:lang w:val="en-GB" w:eastAsia="he-IL"/>
        </w:rPr>
      </w:pPr>
      <w:bookmarkStart w:id="1197" w:name="_ETM_Q1_6736379"/>
      <w:bookmarkStart w:id="1198" w:name="_ETM_Q1_6736411"/>
      <w:bookmarkEnd w:id="1197"/>
      <w:bookmarkEnd w:id="119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לגב</w:t>
      </w:r>
      <w:r w:rsidR="002044FD">
        <w:rPr>
          <w:rFonts w:hint="cs"/>
          <w:rtl/>
          <w:lang w:val="en-GB" w:eastAsia="he-IL"/>
        </w:rPr>
        <w:t>י גביית חוב במסלול אזרחי</w:t>
      </w:r>
      <w:r>
        <w:rPr>
          <w:rFonts w:hint="cs"/>
          <w:rtl/>
          <w:lang w:val="en-GB" w:eastAsia="he-IL"/>
        </w:rPr>
        <w:t xml:space="preserve"> ביקשנו שההוצאו</w:t>
      </w:r>
      <w:r w:rsidR="002044FD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שבהן יישא החי</w:t>
      </w:r>
      <w:r w:rsidR="002044F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ב </w:t>
      </w:r>
      <w:r w:rsidR="002044FD">
        <w:rPr>
          <w:rFonts w:hint="cs"/>
          <w:rtl/>
          <w:lang w:val="en-GB" w:eastAsia="he-IL"/>
        </w:rPr>
        <w:t xml:space="preserve">לא יעלו על ההוצאות הסבירות </w:t>
      </w:r>
      <w:r w:rsidR="00B95293">
        <w:rPr>
          <w:rFonts w:hint="cs"/>
          <w:rtl/>
          <w:lang w:val="en-GB" w:eastAsia="he-IL"/>
        </w:rPr>
        <w:t xml:space="preserve">בנקיטת </w:t>
      </w:r>
      <w:r w:rsidR="002044FD">
        <w:rPr>
          <w:rFonts w:hint="cs"/>
          <w:rtl/>
          <w:lang w:val="en-GB" w:eastAsia="he-IL"/>
        </w:rPr>
        <w:t>הליכים</w:t>
      </w:r>
      <w:r>
        <w:rPr>
          <w:rFonts w:hint="cs"/>
          <w:rtl/>
          <w:lang w:val="en-GB" w:eastAsia="he-IL"/>
        </w:rPr>
        <w:t xml:space="preserve"> כפי שנקבע </w:t>
      </w:r>
      <w:r w:rsidR="002044FD">
        <w:rPr>
          <w:rFonts w:hint="cs"/>
          <w:rtl/>
          <w:lang w:val="en-GB" w:eastAsia="he-IL"/>
        </w:rPr>
        <w:t xml:space="preserve">לעניין </w:t>
      </w:r>
      <w:bookmarkStart w:id="1199" w:name="_ETM_Q1_6770937"/>
      <w:bookmarkEnd w:id="1199"/>
      <w:r w:rsidR="002044FD">
        <w:rPr>
          <w:rFonts w:hint="cs"/>
          <w:rtl/>
          <w:lang w:val="en-GB" w:eastAsia="he-IL"/>
        </w:rPr>
        <w:t xml:space="preserve">מסלול הגבייה </w:t>
      </w:r>
      <w:proofErr w:type="spellStart"/>
      <w:r w:rsidR="002044FD">
        <w:rPr>
          <w:rFonts w:hint="cs"/>
          <w:rtl/>
          <w:lang w:val="en-GB" w:eastAsia="he-IL"/>
        </w:rPr>
        <w:t>המינהלי</w:t>
      </w:r>
      <w:proofErr w:type="spellEnd"/>
      <w:r>
        <w:rPr>
          <w:rFonts w:hint="cs"/>
          <w:rtl/>
          <w:lang w:val="en-GB" w:eastAsia="he-IL"/>
        </w:rPr>
        <w:t>. המש</w:t>
      </w:r>
      <w:r w:rsidR="002044F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עות </w:t>
      </w:r>
      <w:r w:rsidR="00B95293">
        <w:rPr>
          <w:rFonts w:hint="cs"/>
          <w:rtl/>
          <w:lang w:val="en-GB" w:eastAsia="he-IL"/>
        </w:rPr>
        <w:t>של הדבר הזה, במידה ו</w:t>
      </w:r>
      <w:r w:rsidR="002044FD">
        <w:rPr>
          <w:rFonts w:hint="cs"/>
          <w:rtl/>
          <w:lang w:val="en-GB" w:eastAsia="he-IL"/>
        </w:rPr>
        <w:t xml:space="preserve">אנחנו משאירים את זה </w:t>
      </w:r>
      <w:bookmarkStart w:id="1200" w:name="_ETM_Q1_6779239"/>
      <w:bookmarkEnd w:id="1200"/>
      <w:r w:rsidR="002044FD">
        <w:rPr>
          <w:rFonts w:hint="cs"/>
          <w:rtl/>
          <w:lang w:val="en-GB" w:eastAsia="he-IL"/>
        </w:rPr>
        <w:t xml:space="preserve">ככה, </w:t>
      </w:r>
      <w:r w:rsidR="00B95293">
        <w:rPr>
          <w:rFonts w:hint="cs"/>
          <w:rtl/>
          <w:lang w:val="en-GB" w:eastAsia="he-IL"/>
        </w:rPr>
        <w:t xml:space="preserve">היא </w:t>
      </w:r>
      <w:r w:rsidR="002044FD">
        <w:rPr>
          <w:rFonts w:hint="cs"/>
          <w:rtl/>
          <w:lang w:val="en-GB" w:eastAsia="he-IL"/>
        </w:rPr>
        <w:t>הטלת ההפרש על קופת הרשות המקומיות</w:t>
      </w:r>
      <w:r>
        <w:rPr>
          <w:rFonts w:hint="cs"/>
          <w:rtl/>
          <w:lang w:val="en-GB" w:eastAsia="he-IL"/>
        </w:rPr>
        <w:t xml:space="preserve">. </w:t>
      </w:r>
      <w:bookmarkStart w:id="1201" w:name="_ETM_Q1_6789540"/>
      <w:bookmarkEnd w:id="1201"/>
    </w:p>
    <w:p w:rsidR="00A905E0" w:rsidRDefault="00A905E0" w:rsidP="00E32FCB">
      <w:pPr>
        <w:ind w:firstLine="0"/>
        <w:rPr>
          <w:rtl/>
          <w:lang w:val="en-GB" w:eastAsia="he-IL"/>
        </w:rPr>
      </w:pPr>
    </w:p>
    <w:p w:rsidR="00031791" w:rsidRDefault="00E32FCB" w:rsidP="00B952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קטן 330ו(ג) משאיר את שכר טרחת </w:t>
      </w:r>
      <w:bookmarkStart w:id="1202" w:name="_ETM_Q1_6797867"/>
      <w:bookmarkEnd w:id="1202"/>
      <w:r>
        <w:rPr>
          <w:rFonts w:hint="cs"/>
          <w:rtl/>
          <w:lang w:val="en-GB" w:eastAsia="he-IL"/>
        </w:rPr>
        <w:t xml:space="preserve">עורך </w:t>
      </w:r>
      <w:r w:rsidR="00B9529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דין </w:t>
      </w:r>
      <w:r w:rsidR="005A3F04">
        <w:rPr>
          <w:rFonts w:hint="cs"/>
          <w:rtl/>
          <w:lang w:val="en-GB" w:eastAsia="he-IL"/>
        </w:rPr>
        <w:t>מאוד נמוך</w:t>
      </w:r>
      <w:r>
        <w:rPr>
          <w:rFonts w:hint="cs"/>
          <w:rtl/>
          <w:lang w:val="en-GB" w:eastAsia="he-IL"/>
        </w:rPr>
        <w:t xml:space="preserve"> גם כשחולף המועד הנקוב לתשלום </w:t>
      </w:r>
      <w:bookmarkStart w:id="1203" w:name="_ETM_Q1_6805214"/>
      <w:bookmarkEnd w:id="1203"/>
      <w:r>
        <w:rPr>
          <w:rFonts w:hint="cs"/>
          <w:rtl/>
          <w:lang w:val="en-GB" w:eastAsia="he-IL"/>
        </w:rPr>
        <w:t xml:space="preserve">החוב. מה שאנחנו מבקשים זה להעלות את הרף </w:t>
      </w:r>
      <w:bookmarkStart w:id="1204" w:name="_ETM_Q1_6810902"/>
      <w:bookmarkEnd w:id="1204"/>
      <w:r>
        <w:rPr>
          <w:rFonts w:hint="cs"/>
          <w:rtl/>
          <w:lang w:val="en-GB" w:eastAsia="he-IL"/>
        </w:rPr>
        <w:t xml:space="preserve">מ-2,000 שקל ל-3,000 </w:t>
      </w:r>
      <w:r w:rsidR="00B95293">
        <w:rPr>
          <w:rFonts w:hint="cs"/>
          <w:rtl/>
          <w:lang w:val="en-GB" w:eastAsia="he-IL"/>
        </w:rPr>
        <w:t>שקל</w:t>
      </w:r>
      <w:r>
        <w:rPr>
          <w:rFonts w:hint="cs"/>
          <w:rtl/>
          <w:lang w:val="en-GB" w:eastAsia="he-IL"/>
        </w:rPr>
        <w:t xml:space="preserve">. </w:t>
      </w:r>
    </w:p>
    <w:p w:rsidR="00031791" w:rsidRDefault="00031791" w:rsidP="00A83540">
      <w:pPr>
        <w:ind w:firstLine="0"/>
        <w:rPr>
          <w:rtl/>
          <w:lang w:val="en-GB" w:eastAsia="he-IL"/>
        </w:rPr>
      </w:pPr>
    </w:p>
    <w:p w:rsidR="005A3F04" w:rsidRDefault="005A3F04" w:rsidP="005A3F04">
      <w:pPr>
        <w:pStyle w:val="af9"/>
        <w:keepNext/>
        <w:rPr>
          <w:rtl/>
          <w:lang w:val="en-GB" w:eastAsia="he-IL"/>
        </w:rPr>
      </w:pPr>
      <w:bookmarkStart w:id="1205" w:name="_ETM_Q1_6875706"/>
      <w:bookmarkStart w:id="1206" w:name="_ETM_Q1_6876394"/>
      <w:bookmarkStart w:id="1207" w:name="_ETM_Q1_6876431"/>
      <w:bookmarkStart w:id="1208" w:name="_ETM_Q1_6880845"/>
      <w:bookmarkStart w:id="1209" w:name="ET_guest_נתן_בביוף_282"/>
      <w:bookmarkEnd w:id="1205"/>
      <w:bookmarkEnd w:id="1206"/>
      <w:bookmarkEnd w:id="1207"/>
      <w:bookmarkEnd w:id="1208"/>
      <w:r w:rsidRPr="005A3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5A3F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9"/>
    </w:p>
    <w:p w:rsidR="005A3F04" w:rsidRDefault="005A3F04" w:rsidP="005A3F04">
      <w:pPr>
        <w:pStyle w:val="KeepWithNext"/>
        <w:rPr>
          <w:rtl/>
          <w:lang w:val="en-GB" w:eastAsia="he-IL"/>
        </w:rPr>
      </w:pPr>
    </w:p>
    <w:p w:rsidR="0062106F" w:rsidRDefault="005A3F04" w:rsidP="008B39F9">
      <w:pPr>
        <w:rPr>
          <w:rtl/>
          <w:lang w:val="en-GB" w:eastAsia="he-IL"/>
        </w:rPr>
      </w:pPr>
      <w:bookmarkStart w:id="1210" w:name="_ETM_Q1_6881313"/>
      <w:bookmarkStart w:id="1211" w:name="_ETM_Q1_6881349"/>
      <w:bookmarkEnd w:id="1210"/>
      <w:bookmarkEnd w:id="1211"/>
      <w:r>
        <w:rPr>
          <w:rFonts w:hint="cs"/>
          <w:rtl/>
          <w:lang w:val="en-GB" w:eastAsia="he-IL"/>
        </w:rPr>
        <w:t xml:space="preserve">בסעיף </w:t>
      </w:r>
      <w:bookmarkStart w:id="1212" w:name="_ETM_Q1_6879712"/>
      <w:bookmarkEnd w:id="1212"/>
      <w:r>
        <w:rPr>
          <w:rFonts w:hint="cs"/>
          <w:rtl/>
          <w:lang w:val="en-GB" w:eastAsia="he-IL"/>
        </w:rPr>
        <w:t xml:space="preserve">330ו הועלו שני עניינים על ידי הוועדה. </w:t>
      </w:r>
      <w:r w:rsidR="0062106F">
        <w:rPr>
          <w:rFonts w:hint="cs"/>
          <w:rtl/>
          <w:lang w:val="en-GB" w:eastAsia="he-IL"/>
        </w:rPr>
        <w:t>האחד זה שא</w:t>
      </w:r>
      <w:r>
        <w:rPr>
          <w:rFonts w:hint="cs"/>
          <w:rtl/>
          <w:lang w:val="en-GB" w:eastAsia="he-IL"/>
        </w:rPr>
        <w:t>ם עירייה החליטה לגבות במסלול אז</w:t>
      </w:r>
      <w:r w:rsidR="0062106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62106F">
        <w:rPr>
          <w:rFonts w:hint="cs"/>
          <w:rtl/>
          <w:lang w:val="en-GB" w:eastAsia="he-IL"/>
        </w:rPr>
        <w:t xml:space="preserve">י ולא </w:t>
      </w:r>
      <w:r>
        <w:rPr>
          <w:rFonts w:hint="cs"/>
          <w:rtl/>
          <w:lang w:val="en-GB" w:eastAsia="he-IL"/>
        </w:rPr>
        <w:t xml:space="preserve">במסלול </w:t>
      </w:r>
      <w:r w:rsidR="0062106F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בייה </w:t>
      </w:r>
      <w:proofErr w:type="spellStart"/>
      <w:r>
        <w:rPr>
          <w:rFonts w:hint="cs"/>
          <w:rtl/>
          <w:lang w:val="en-GB" w:eastAsia="he-IL"/>
        </w:rPr>
        <w:t>מינהלי</w:t>
      </w:r>
      <w:proofErr w:type="spellEnd"/>
      <w:r w:rsidR="0062106F">
        <w:rPr>
          <w:rFonts w:hint="cs"/>
          <w:rtl/>
          <w:lang w:val="en-GB" w:eastAsia="he-IL"/>
        </w:rPr>
        <w:t>, ההוצאות ש</w:t>
      </w:r>
      <w:r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 xml:space="preserve">וטלו על החייב לא יעלו על ההוצאות </w:t>
      </w:r>
      <w:r>
        <w:rPr>
          <w:rFonts w:hint="cs"/>
          <w:rtl/>
          <w:lang w:val="en-GB" w:eastAsia="he-IL"/>
        </w:rPr>
        <w:t xml:space="preserve">הסבירות של מסלול הגבייה </w:t>
      </w:r>
      <w:proofErr w:type="spellStart"/>
      <w:r>
        <w:rPr>
          <w:rFonts w:hint="cs"/>
          <w:rtl/>
          <w:lang w:val="en-GB" w:eastAsia="he-IL"/>
        </w:rPr>
        <w:t>המינהלי</w:t>
      </w:r>
      <w:proofErr w:type="spellEnd"/>
      <w:r w:rsidR="0062106F">
        <w:rPr>
          <w:rFonts w:hint="cs"/>
          <w:rtl/>
          <w:lang w:val="en-GB" w:eastAsia="he-IL"/>
        </w:rPr>
        <w:t xml:space="preserve"> שהן הוצאות מופחתות לפי התקנות. זה אומר שהחייב לא יישא במסלול </w:t>
      </w:r>
      <w:r w:rsidR="00515BDE">
        <w:rPr>
          <w:rFonts w:hint="cs"/>
          <w:rtl/>
          <w:lang w:val="en-GB" w:eastAsia="he-IL"/>
        </w:rPr>
        <w:t>גבייה אזרחי</w:t>
      </w:r>
      <w:r w:rsidR="0062106F">
        <w:rPr>
          <w:rFonts w:hint="cs"/>
          <w:rtl/>
          <w:lang w:val="en-GB" w:eastAsia="he-IL"/>
        </w:rPr>
        <w:t xml:space="preserve"> של </w:t>
      </w:r>
      <w:r w:rsidR="00515BDE">
        <w:rPr>
          <w:rFonts w:hint="cs"/>
          <w:rtl/>
          <w:lang w:val="en-GB" w:eastAsia="he-IL"/>
        </w:rPr>
        <w:t xml:space="preserve">הוצאה </w:t>
      </w:r>
      <w:bookmarkStart w:id="1213" w:name="_ETM_Q1_6908395"/>
      <w:bookmarkEnd w:id="1213"/>
      <w:r w:rsidR="00B61329">
        <w:rPr>
          <w:rFonts w:hint="cs"/>
          <w:rtl/>
          <w:lang w:val="en-GB" w:eastAsia="he-IL"/>
        </w:rPr>
        <w:t>לפועל וכו'</w:t>
      </w:r>
      <w:r w:rsidR="0062106F">
        <w:rPr>
          <w:rFonts w:hint="cs"/>
          <w:rtl/>
          <w:lang w:val="en-GB" w:eastAsia="he-IL"/>
        </w:rPr>
        <w:t xml:space="preserve"> אלא במה שהוא היה צריך לשאת אם העירייה </w:t>
      </w:r>
      <w:r w:rsidR="00515BDE">
        <w:rPr>
          <w:rFonts w:hint="cs"/>
          <w:rtl/>
          <w:lang w:val="en-GB" w:eastAsia="he-IL"/>
        </w:rPr>
        <w:t xml:space="preserve">הייתה </w:t>
      </w:r>
      <w:r w:rsidR="0062106F">
        <w:rPr>
          <w:rFonts w:hint="cs"/>
          <w:rtl/>
          <w:lang w:val="en-GB" w:eastAsia="he-IL"/>
        </w:rPr>
        <w:t>נוקטת נגדו בהליכי גבייה</w:t>
      </w:r>
      <w:r w:rsidR="00515BDE">
        <w:rPr>
          <w:rFonts w:hint="cs"/>
          <w:rtl/>
          <w:lang w:val="en-GB" w:eastAsia="he-IL"/>
        </w:rPr>
        <w:t xml:space="preserve"> </w:t>
      </w:r>
      <w:proofErr w:type="spellStart"/>
      <w:r w:rsidR="00515BDE">
        <w:rPr>
          <w:rFonts w:hint="cs"/>
          <w:rtl/>
          <w:lang w:val="en-GB" w:eastAsia="he-IL"/>
        </w:rPr>
        <w:t>מינהליים</w:t>
      </w:r>
      <w:proofErr w:type="spellEnd"/>
      <w:r w:rsidR="00515BDE">
        <w:rPr>
          <w:rFonts w:hint="cs"/>
          <w:rtl/>
          <w:lang w:val="en-GB" w:eastAsia="he-IL"/>
        </w:rPr>
        <w:t>. התוספת הזאת משית</w:t>
      </w:r>
      <w:r w:rsidR="0062106F">
        <w:rPr>
          <w:rFonts w:hint="cs"/>
          <w:rtl/>
          <w:lang w:val="en-GB" w:eastAsia="he-IL"/>
        </w:rPr>
        <w:t>ה על הרשויות</w:t>
      </w:r>
      <w:r w:rsidR="00515BDE">
        <w:rPr>
          <w:rFonts w:hint="cs"/>
          <w:rtl/>
          <w:lang w:val="en-GB" w:eastAsia="he-IL"/>
        </w:rPr>
        <w:t xml:space="preserve"> </w:t>
      </w:r>
      <w:r w:rsidR="0062106F">
        <w:rPr>
          <w:rFonts w:hint="cs"/>
          <w:rtl/>
          <w:lang w:val="en-GB" w:eastAsia="he-IL"/>
        </w:rPr>
        <w:t>ה</w:t>
      </w:r>
      <w:r w:rsidR="00515BDE">
        <w:rPr>
          <w:rFonts w:hint="cs"/>
          <w:rtl/>
          <w:lang w:val="en-GB" w:eastAsia="he-IL"/>
        </w:rPr>
        <w:t>מקומיות את ההפרש</w:t>
      </w:r>
      <w:r w:rsidR="008B39F9">
        <w:rPr>
          <w:rFonts w:hint="cs"/>
          <w:rtl/>
          <w:lang w:val="en-GB" w:eastAsia="he-IL"/>
        </w:rPr>
        <w:t>.</w:t>
      </w:r>
      <w:r w:rsidR="00515BDE">
        <w:rPr>
          <w:rFonts w:hint="cs"/>
          <w:rtl/>
          <w:lang w:val="en-GB" w:eastAsia="he-IL"/>
        </w:rPr>
        <w:t xml:space="preserve"> מכיוון </w:t>
      </w:r>
      <w:bookmarkStart w:id="1214" w:name="_ETM_Q1_6930461"/>
      <w:bookmarkEnd w:id="1214"/>
      <w:r w:rsidR="00515BDE">
        <w:rPr>
          <w:rFonts w:hint="cs"/>
          <w:rtl/>
          <w:lang w:val="en-GB" w:eastAsia="he-IL"/>
        </w:rPr>
        <w:t>שה</w:t>
      </w:r>
      <w:r w:rsidR="0062106F">
        <w:rPr>
          <w:rFonts w:hint="cs"/>
          <w:rtl/>
          <w:lang w:val="en-GB" w:eastAsia="he-IL"/>
        </w:rPr>
        <w:t xml:space="preserve">חייב ייתן להן </w:t>
      </w:r>
      <w:r w:rsidR="00515BDE">
        <w:rPr>
          <w:rFonts w:hint="cs"/>
          <w:rtl/>
          <w:lang w:val="en-GB" w:eastAsia="he-IL"/>
        </w:rPr>
        <w:t xml:space="preserve">רק את ההוצאות המרביות לפי גבייה </w:t>
      </w:r>
      <w:proofErr w:type="spellStart"/>
      <w:r w:rsidR="00515BDE">
        <w:rPr>
          <w:rFonts w:hint="cs"/>
          <w:rtl/>
          <w:lang w:val="en-GB" w:eastAsia="he-IL"/>
        </w:rPr>
        <w:t>מינהלית</w:t>
      </w:r>
      <w:proofErr w:type="spellEnd"/>
      <w:r w:rsidR="00515BDE">
        <w:rPr>
          <w:rFonts w:hint="cs"/>
          <w:rtl/>
          <w:lang w:val="en-GB" w:eastAsia="he-IL"/>
        </w:rPr>
        <w:t>, העירי</w:t>
      </w:r>
      <w:r w:rsidR="0062106F">
        <w:rPr>
          <w:rFonts w:hint="cs"/>
          <w:rtl/>
          <w:lang w:val="en-GB" w:eastAsia="he-IL"/>
        </w:rPr>
        <w:t>י</w:t>
      </w:r>
      <w:r w:rsidR="00515BDE">
        <w:rPr>
          <w:rFonts w:hint="cs"/>
          <w:rtl/>
          <w:lang w:val="en-GB" w:eastAsia="he-IL"/>
        </w:rPr>
        <w:t>ה תצ</w:t>
      </w:r>
      <w:r w:rsidR="0062106F">
        <w:rPr>
          <w:rFonts w:hint="cs"/>
          <w:rtl/>
          <w:lang w:val="en-GB" w:eastAsia="he-IL"/>
        </w:rPr>
        <w:t>ט</w:t>
      </w:r>
      <w:r w:rsidR="00515BDE">
        <w:rPr>
          <w:rFonts w:hint="cs"/>
          <w:rtl/>
          <w:lang w:val="en-GB" w:eastAsia="he-IL"/>
        </w:rPr>
        <w:t>ר</w:t>
      </w:r>
      <w:r w:rsidR="0062106F">
        <w:rPr>
          <w:rFonts w:hint="cs"/>
          <w:rtl/>
          <w:lang w:val="en-GB" w:eastAsia="he-IL"/>
        </w:rPr>
        <w:t xml:space="preserve">ך לשאת </w:t>
      </w:r>
      <w:r w:rsidR="00515BDE">
        <w:rPr>
          <w:rFonts w:hint="cs"/>
          <w:rtl/>
          <w:lang w:val="en-GB" w:eastAsia="he-IL"/>
        </w:rPr>
        <w:t xml:space="preserve">בהפרש </w:t>
      </w:r>
      <w:r w:rsidR="0062106F">
        <w:rPr>
          <w:rFonts w:hint="cs"/>
          <w:rtl/>
          <w:lang w:val="en-GB" w:eastAsia="he-IL"/>
        </w:rPr>
        <w:t xml:space="preserve">במסלול הגבייה </w:t>
      </w:r>
      <w:r w:rsidR="00515BDE">
        <w:rPr>
          <w:rFonts w:hint="cs"/>
          <w:rtl/>
          <w:lang w:val="en-GB" w:eastAsia="he-IL"/>
        </w:rPr>
        <w:t>האזרחי שלפעמים יש בו הליכים יקרים.</w:t>
      </w:r>
      <w:r w:rsidR="0062106F">
        <w:rPr>
          <w:rFonts w:hint="cs"/>
          <w:rtl/>
          <w:lang w:val="en-GB" w:eastAsia="he-IL"/>
        </w:rPr>
        <w:t xml:space="preserve"> הדבר </w:t>
      </w:r>
      <w:r w:rsidR="00515BDE">
        <w:rPr>
          <w:rFonts w:hint="cs"/>
          <w:rtl/>
          <w:lang w:val="en-GB" w:eastAsia="he-IL"/>
        </w:rPr>
        <w:t xml:space="preserve">השני היה הפחתת שכר הטרחה שאותה </w:t>
      </w:r>
      <w:bookmarkStart w:id="1215" w:name="_ETM_Q1_6948867"/>
      <w:bookmarkEnd w:id="1215"/>
      <w:r w:rsidR="00515BDE">
        <w:rPr>
          <w:rFonts w:hint="cs"/>
          <w:rtl/>
          <w:lang w:val="en-GB" w:eastAsia="he-IL"/>
        </w:rPr>
        <w:t>יצטרך חייב לשלם בחוב ש</w:t>
      </w:r>
      <w:r w:rsidR="00DA699D">
        <w:rPr>
          <w:rFonts w:hint="cs"/>
          <w:rtl/>
          <w:lang w:val="en-GB" w:eastAsia="he-IL"/>
        </w:rPr>
        <w:t>ל עד 6,000 שקל שזה סכום סמלי.</w:t>
      </w:r>
      <w:r w:rsidR="00515BDE">
        <w:rPr>
          <w:rFonts w:hint="cs"/>
          <w:rtl/>
          <w:lang w:val="en-GB" w:eastAsia="he-IL"/>
        </w:rPr>
        <w:t xml:space="preserve"> </w:t>
      </w:r>
      <w:bookmarkStart w:id="1216" w:name="_ETM_Q1_6965501"/>
      <w:bookmarkEnd w:id="1216"/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DA699D" w:rsidRDefault="00DA699D" w:rsidP="00DA699D">
      <w:pPr>
        <w:pStyle w:val="a4"/>
        <w:keepNext/>
        <w:rPr>
          <w:rtl/>
          <w:lang w:val="en-GB"/>
        </w:rPr>
      </w:pPr>
      <w:bookmarkStart w:id="1217" w:name="_ETM_Q1_7001423"/>
      <w:bookmarkStart w:id="1218" w:name="ET_speaker_גלעד_קרן_283"/>
      <w:bookmarkEnd w:id="1217"/>
      <w:r w:rsidRPr="00DA69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A69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8"/>
    </w:p>
    <w:p w:rsidR="00DA699D" w:rsidRDefault="00DA699D" w:rsidP="00DA699D">
      <w:pPr>
        <w:pStyle w:val="KeepWithNext"/>
        <w:rPr>
          <w:rtl/>
          <w:lang w:val="en-GB" w:eastAsia="he-IL"/>
        </w:rPr>
      </w:pPr>
    </w:p>
    <w:p w:rsidR="0062106F" w:rsidRDefault="00DA699D" w:rsidP="00DA699D">
      <w:pPr>
        <w:rPr>
          <w:rtl/>
          <w:lang w:val="en-GB" w:eastAsia="he-IL"/>
        </w:rPr>
      </w:pPr>
      <w:bookmarkStart w:id="1219" w:name="_ETM_Q1_7001857"/>
      <w:bookmarkStart w:id="1220" w:name="_ETM_Q1_7001894"/>
      <w:bookmarkEnd w:id="1219"/>
      <w:bookmarkEnd w:id="1220"/>
      <w:r>
        <w:rPr>
          <w:rFonts w:hint="cs"/>
          <w:rtl/>
          <w:lang w:val="en-GB" w:eastAsia="he-IL"/>
        </w:rPr>
        <w:t xml:space="preserve">10% </w:t>
      </w:r>
      <w:r w:rsidR="008B39F9">
        <w:rPr>
          <w:rFonts w:hint="cs"/>
          <w:rtl/>
          <w:lang w:val="en-GB" w:eastAsia="he-IL"/>
        </w:rPr>
        <w:t>זה לא סכום</w:t>
      </w:r>
      <w:r>
        <w:rPr>
          <w:rFonts w:hint="cs"/>
          <w:rtl/>
          <w:lang w:val="en-GB" w:eastAsia="he-IL"/>
        </w:rPr>
        <w:t xml:space="preserve"> </w:t>
      </w:r>
      <w:bookmarkStart w:id="1221" w:name="_ETM_Q1_7011743"/>
      <w:bookmarkEnd w:id="1221"/>
      <w:r>
        <w:rPr>
          <w:rFonts w:hint="cs"/>
          <w:rtl/>
          <w:lang w:val="en-GB" w:eastAsia="he-IL"/>
        </w:rPr>
        <w:t>סמלי.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DA699D" w:rsidRDefault="00DA699D" w:rsidP="00DA699D">
      <w:pPr>
        <w:pStyle w:val="af9"/>
        <w:keepNext/>
        <w:rPr>
          <w:rtl/>
          <w:lang w:val="en-GB" w:eastAsia="he-IL"/>
        </w:rPr>
      </w:pPr>
      <w:bookmarkStart w:id="1222" w:name="_ETM_Q1_7014039"/>
      <w:bookmarkStart w:id="1223" w:name="ET_guest_נתן_בביוף_284"/>
      <w:bookmarkEnd w:id="1222"/>
      <w:r w:rsidRPr="00DA69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DA69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3"/>
    </w:p>
    <w:p w:rsidR="00DA699D" w:rsidRDefault="00DA699D" w:rsidP="00DA699D">
      <w:pPr>
        <w:pStyle w:val="KeepWithNext"/>
        <w:rPr>
          <w:rtl/>
          <w:lang w:val="en-GB" w:eastAsia="he-IL"/>
        </w:rPr>
      </w:pPr>
    </w:p>
    <w:p w:rsidR="0062106F" w:rsidRDefault="008B39F9" w:rsidP="00B61329">
      <w:pPr>
        <w:rPr>
          <w:rtl/>
          <w:lang w:val="en-GB" w:eastAsia="he-IL"/>
        </w:rPr>
      </w:pPr>
      <w:bookmarkStart w:id="1224" w:name="_ETM_Q1_7014541"/>
      <w:bookmarkStart w:id="1225" w:name="_ETM_Q1_7014580"/>
      <w:bookmarkEnd w:id="1224"/>
      <w:bookmarkEnd w:id="1225"/>
      <w:r>
        <w:rPr>
          <w:rFonts w:hint="cs"/>
          <w:rtl/>
          <w:lang w:val="en-GB" w:eastAsia="he-IL"/>
        </w:rPr>
        <w:t>הרשות המק</w:t>
      </w:r>
      <w:r w:rsidR="0062106F">
        <w:rPr>
          <w:rFonts w:hint="cs"/>
          <w:rtl/>
          <w:lang w:val="en-GB" w:eastAsia="he-IL"/>
        </w:rPr>
        <w:t>ומית תצטרך</w:t>
      </w:r>
      <w:r>
        <w:rPr>
          <w:rFonts w:hint="cs"/>
          <w:rtl/>
          <w:lang w:val="en-GB" w:eastAsia="he-IL"/>
        </w:rPr>
        <w:t xml:space="preserve"> לשאת בעצמה בהפרש שכר הטרחה. הה</w:t>
      </w:r>
      <w:r w:rsidR="0062106F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עה היא שבחובות שאינם עולים על 3,000 </w:t>
      </w:r>
      <w:bookmarkStart w:id="1226" w:name="_ETM_Q1_7036126"/>
      <w:bookmarkEnd w:id="1226"/>
      <w:r>
        <w:rPr>
          <w:rFonts w:hint="cs"/>
          <w:rtl/>
          <w:lang w:val="en-GB" w:eastAsia="he-IL"/>
        </w:rPr>
        <w:t xml:space="preserve">שקל </w:t>
      </w:r>
      <w:r w:rsidR="0062106F">
        <w:rPr>
          <w:rFonts w:hint="cs"/>
          <w:rtl/>
          <w:lang w:val="en-GB" w:eastAsia="he-IL"/>
        </w:rPr>
        <w:t xml:space="preserve"> </w:t>
      </w:r>
      <w:r w:rsidR="00051AB2">
        <w:rPr>
          <w:rFonts w:hint="cs"/>
          <w:rtl/>
          <w:lang w:val="en-GB" w:eastAsia="he-IL"/>
        </w:rPr>
        <w:t xml:space="preserve">יהיה שכר טרחה מופחת </w:t>
      </w:r>
      <w:r>
        <w:rPr>
          <w:rFonts w:hint="cs"/>
          <w:rtl/>
          <w:lang w:val="en-GB" w:eastAsia="he-IL"/>
        </w:rPr>
        <w:t xml:space="preserve">של 236 שקלים </w:t>
      </w:r>
      <w:bookmarkStart w:id="1227" w:name="_ETM_Q1_7044584"/>
      <w:bookmarkEnd w:id="1227"/>
      <w:r w:rsidR="00B6132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תוספת מע"מ. </w:t>
      </w:r>
      <w:r w:rsidR="0062106F">
        <w:rPr>
          <w:rFonts w:hint="cs"/>
          <w:rtl/>
          <w:lang w:val="en-GB" w:eastAsia="he-IL"/>
        </w:rPr>
        <w:t xml:space="preserve"> </w:t>
      </w:r>
    </w:p>
    <w:p w:rsidR="00051AB2" w:rsidRDefault="00051AB2" w:rsidP="0062106F">
      <w:pPr>
        <w:ind w:firstLine="0"/>
        <w:rPr>
          <w:rtl/>
          <w:lang w:val="en-GB" w:eastAsia="he-IL"/>
        </w:rPr>
      </w:pPr>
    </w:p>
    <w:p w:rsidR="00051AB2" w:rsidRDefault="00051AB2" w:rsidP="00051AB2">
      <w:pPr>
        <w:pStyle w:val="a4"/>
        <w:keepNext/>
        <w:rPr>
          <w:rtl/>
          <w:lang w:val="en-GB"/>
        </w:rPr>
      </w:pPr>
      <w:bookmarkStart w:id="1228" w:name="ET_speaker_תומר_רוזנר_285"/>
      <w:r w:rsidRPr="00051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051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8"/>
    </w:p>
    <w:p w:rsidR="00051AB2" w:rsidRDefault="00051AB2" w:rsidP="00051AB2">
      <w:pPr>
        <w:pStyle w:val="KeepWithNext"/>
        <w:rPr>
          <w:rtl/>
          <w:lang w:val="en-GB" w:eastAsia="he-IL"/>
        </w:rPr>
      </w:pPr>
    </w:p>
    <w:p w:rsidR="0062106F" w:rsidRDefault="0062106F" w:rsidP="00051A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מה שאתם מציעים</w:t>
      </w:r>
      <w:r w:rsidR="00051AB2">
        <w:rPr>
          <w:rFonts w:hint="cs"/>
          <w:rtl/>
          <w:lang w:val="en-GB" w:eastAsia="he-IL"/>
        </w:rPr>
        <w:t>.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514F50" w:rsidRDefault="00514F50" w:rsidP="00514F50">
      <w:pPr>
        <w:pStyle w:val="af9"/>
        <w:keepNext/>
        <w:rPr>
          <w:rtl/>
          <w:lang w:val="en-GB" w:eastAsia="he-IL"/>
        </w:rPr>
      </w:pPr>
      <w:bookmarkStart w:id="1229" w:name="_ETM_Q1_7049249"/>
      <w:bookmarkStart w:id="1230" w:name="ET_guest_נתן_בביוף_286"/>
      <w:bookmarkEnd w:id="1229"/>
      <w:r w:rsidRPr="00514F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514F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0"/>
    </w:p>
    <w:p w:rsidR="00514F50" w:rsidRDefault="00514F50" w:rsidP="00514F50">
      <w:pPr>
        <w:pStyle w:val="KeepWithNext"/>
        <w:rPr>
          <w:rtl/>
          <w:lang w:val="en-GB" w:eastAsia="he-IL"/>
        </w:rPr>
      </w:pPr>
    </w:p>
    <w:p w:rsidR="0062106F" w:rsidRDefault="003D2946" w:rsidP="003D2946">
      <w:pPr>
        <w:rPr>
          <w:rtl/>
          <w:lang w:val="en-GB" w:eastAsia="he-IL"/>
        </w:rPr>
      </w:pPr>
      <w:bookmarkStart w:id="1231" w:name="_ETM_Q1_7049701"/>
      <w:bookmarkStart w:id="1232" w:name="_ETM_Q1_7049737"/>
      <w:bookmarkEnd w:id="1231"/>
      <w:bookmarkEnd w:id="1232"/>
      <w:r>
        <w:rPr>
          <w:rFonts w:hint="cs"/>
          <w:rtl/>
          <w:lang w:val="en-GB" w:eastAsia="he-IL"/>
        </w:rPr>
        <w:t>ו</w:t>
      </w:r>
      <w:r w:rsidR="00514F50">
        <w:rPr>
          <w:rFonts w:hint="cs"/>
          <w:rtl/>
          <w:lang w:val="en-GB" w:eastAsia="he-IL"/>
        </w:rPr>
        <w:t xml:space="preserve">אם החייב לא </w:t>
      </w:r>
      <w:r w:rsidR="0062106F">
        <w:rPr>
          <w:rFonts w:hint="cs"/>
          <w:rtl/>
          <w:lang w:val="en-GB" w:eastAsia="he-IL"/>
        </w:rPr>
        <w:t>ש</w:t>
      </w:r>
      <w:r w:rsidR="00514F50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 xml:space="preserve">לם כאשר </w:t>
      </w:r>
      <w:r w:rsidR="00B61329">
        <w:rPr>
          <w:rFonts w:hint="cs"/>
          <w:rtl/>
          <w:lang w:val="en-GB" w:eastAsia="he-IL"/>
        </w:rPr>
        <w:t>כבר חלף תום המועד הנקוב במסירה,</w:t>
      </w:r>
      <w:r w:rsidR="00514F5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יחזור לסכום הנקוב בסעיף 10(א)</w:t>
      </w:r>
      <w:r w:rsidR="0062106F">
        <w:rPr>
          <w:rFonts w:hint="cs"/>
          <w:rtl/>
          <w:lang w:val="en-GB" w:eastAsia="he-IL"/>
        </w:rPr>
        <w:t xml:space="preserve"> ל</w:t>
      </w:r>
      <w:r w:rsidR="00514F50">
        <w:rPr>
          <w:rFonts w:hint="cs"/>
          <w:rtl/>
          <w:lang w:val="en-GB" w:eastAsia="he-IL"/>
        </w:rPr>
        <w:t xml:space="preserve">הוצאה </w:t>
      </w:r>
      <w:bookmarkStart w:id="1233" w:name="_ETM_Q1_7059482"/>
      <w:bookmarkEnd w:id="1233"/>
      <w:r w:rsidR="00514F50">
        <w:rPr>
          <w:rFonts w:hint="cs"/>
          <w:rtl/>
          <w:lang w:val="en-GB" w:eastAsia="he-IL"/>
        </w:rPr>
        <w:t>לפועל. גם הסייג הזה מאוד חשוב</w:t>
      </w:r>
      <w:r>
        <w:rPr>
          <w:rFonts w:hint="cs"/>
          <w:rtl/>
          <w:lang w:val="en-GB" w:eastAsia="he-IL"/>
        </w:rPr>
        <w:t>, כדי ש</w:t>
      </w:r>
      <w:r w:rsidR="0062106F">
        <w:rPr>
          <w:rFonts w:hint="cs"/>
          <w:rtl/>
          <w:lang w:val="en-GB" w:eastAsia="he-IL"/>
        </w:rPr>
        <w:t xml:space="preserve">לא יקרה מצב שחייב לא משלם הרבה זמן ועדיין </w:t>
      </w:r>
      <w:r>
        <w:rPr>
          <w:rFonts w:hint="cs"/>
          <w:rtl/>
          <w:lang w:val="en-GB" w:eastAsia="he-IL"/>
        </w:rPr>
        <w:t>יש</w:t>
      </w:r>
      <w:r w:rsidR="00514F50">
        <w:rPr>
          <w:rFonts w:hint="cs"/>
          <w:rtl/>
          <w:lang w:val="en-GB" w:eastAsia="he-IL"/>
        </w:rPr>
        <w:t xml:space="preserve"> שכר טרחה מאוד נמוך. </w:t>
      </w:r>
      <w:r w:rsidR="0062106F">
        <w:rPr>
          <w:rFonts w:hint="cs"/>
          <w:rtl/>
          <w:lang w:val="en-GB" w:eastAsia="he-IL"/>
        </w:rPr>
        <w:t xml:space="preserve">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514F50" w:rsidRDefault="00514F50" w:rsidP="00514F50">
      <w:pPr>
        <w:pStyle w:val="af9"/>
        <w:keepNext/>
        <w:rPr>
          <w:rtl/>
          <w:lang w:val="en-GB" w:eastAsia="he-IL"/>
        </w:rPr>
      </w:pPr>
      <w:bookmarkStart w:id="1234" w:name="_ETM_Q1_7079071"/>
      <w:bookmarkStart w:id="1235" w:name="ET_guest_דבי_גילד_חיו_287"/>
      <w:bookmarkEnd w:id="1234"/>
      <w:r w:rsidRPr="00514F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דבי </w:t>
      </w:r>
      <w:proofErr w:type="spellStart"/>
      <w:r>
        <w:rPr>
          <w:rtl/>
          <w:lang w:val="en-GB" w:eastAsia="he-IL"/>
        </w:rPr>
        <w:t>גילד</w:t>
      </w:r>
      <w:proofErr w:type="spellEnd"/>
      <w:r>
        <w:rPr>
          <w:rtl/>
          <w:lang w:val="en-GB" w:eastAsia="he-IL"/>
        </w:rPr>
        <w:t>-חיו:</w:t>
      </w:r>
      <w:r w:rsidRPr="00514F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5"/>
    </w:p>
    <w:p w:rsidR="00514F50" w:rsidRDefault="00514F50" w:rsidP="00514F50">
      <w:pPr>
        <w:pStyle w:val="KeepWithNext"/>
        <w:rPr>
          <w:rtl/>
          <w:lang w:val="en-GB" w:eastAsia="he-IL"/>
        </w:rPr>
      </w:pPr>
    </w:p>
    <w:p w:rsidR="0062106F" w:rsidRDefault="0062106F" w:rsidP="00B4388C">
      <w:pPr>
        <w:rPr>
          <w:rtl/>
          <w:lang w:val="en-GB" w:eastAsia="he-IL"/>
        </w:rPr>
      </w:pPr>
      <w:bookmarkStart w:id="1236" w:name="_ETM_Q1_7079567"/>
      <w:bookmarkStart w:id="1237" w:name="_ETM_Q1_7079600"/>
      <w:bookmarkEnd w:id="1236"/>
      <w:bookmarkEnd w:id="1237"/>
      <w:r>
        <w:rPr>
          <w:rFonts w:hint="cs"/>
          <w:rtl/>
          <w:lang w:val="en-GB" w:eastAsia="he-IL"/>
        </w:rPr>
        <w:t xml:space="preserve">הסעיפים האלה </w:t>
      </w:r>
      <w:r w:rsidR="004058F4">
        <w:rPr>
          <w:rFonts w:hint="cs"/>
          <w:rtl/>
          <w:lang w:val="en-GB" w:eastAsia="he-IL"/>
        </w:rPr>
        <w:t xml:space="preserve">מנסים להבטיח שבחובות קטנים </w:t>
      </w:r>
      <w:r>
        <w:rPr>
          <w:rFonts w:hint="cs"/>
          <w:rtl/>
          <w:lang w:val="en-GB" w:eastAsia="he-IL"/>
        </w:rPr>
        <w:t xml:space="preserve">שכר </w:t>
      </w:r>
      <w:r w:rsidR="004058F4">
        <w:rPr>
          <w:rFonts w:hint="cs"/>
          <w:rtl/>
          <w:lang w:val="en-GB" w:eastAsia="he-IL"/>
        </w:rPr>
        <w:t xml:space="preserve">הטרחה </w:t>
      </w:r>
      <w:bookmarkStart w:id="1238" w:name="_ETM_Q1_7221225"/>
      <w:bookmarkEnd w:id="1238"/>
      <w:r w:rsidR="004058F4">
        <w:rPr>
          <w:rFonts w:hint="cs"/>
          <w:rtl/>
          <w:lang w:val="en-GB" w:eastAsia="he-IL"/>
        </w:rPr>
        <w:t>שייגבה יהיה</w:t>
      </w:r>
      <w:r>
        <w:rPr>
          <w:rFonts w:hint="cs"/>
          <w:rtl/>
          <w:lang w:val="en-GB" w:eastAsia="he-IL"/>
        </w:rPr>
        <w:t xml:space="preserve"> נמוך </w:t>
      </w:r>
      <w:r w:rsidR="004058F4">
        <w:rPr>
          <w:rFonts w:hint="cs"/>
          <w:rtl/>
          <w:lang w:val="en-GB" w:eastAsia="he-IL"/>
        </w:rPr>
        <w:t>ופרופור</w:t>
      </w:r>
      <w:r>
        <w:rPr>
          <w:rFonts w:hint="cs"/>
          <w:rtl/>
          <w:lang w:val="en-GB" w:eastAsia="he-IL"/>
        </w:rPr>
        <w:t>צ</w:t>
      </w:r>
      <w:r w:rsidR="004058F4">
        <w:rPr>
          <w:rFonts w:hint="cs"/>
          <w:rtl/>
          <w:lang w:val="en-GB" w:eastAsia="he-IL"/>
        </w:rPr>
        <w:t xml:space="preserve">יונאלי. הרף שהוועדה </w:t>
      </w:r>
      <w:r>
        <w:rPr>
          <w:rFonts w:hint="cs"/>
          <w:rtl/>
          <w:lang w:val="en-GB" w:eastAsia="he-IL"/>
        </w:rPr>
        <w:t>ה</w:t>
      </w:r>
      <w:r w:rsidR="004058F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יעה זה עד 6,000 ש</w:t>
      </w:r>
      <w:r w:rsidR="004058F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ח.</w:t>
      </w:r>
      <w:r w:rsidR="004058F4">
        <w:rPr>
          <w:rFonts w:hint="cs"/>
          <w:rtl/>
          <w:lang w:val="en-GB" w:eastAsia="he-IL"/>
        </w:rPr>
        <w:t xml:space="preserve"> </w:t>
      </w:r>
      <w:bookmarkStart w:id="1239" w:name="_ETM_Q1_7097509"/>
      <w:bookmarkStart w:id="1240" w:name="_ETM_Q1_7098223"/>
      <w:bookmarkStart w:id="1241" w:name="_ETM_Q1_7098250"/>
      <w:bookmarkEnd w:id="1239"/>
      <w:bookmarkEnd w:id="1240"/>
      <w:bookmarkEnd w:id="1241"/>
      <w:r w:rsidR="004058F4">
        <w:rPr>
          <w:rFonts w:hint="cs"/>
          <w:rtl/>
          <w:lang w:val="en-GB" w:eastAsia="he-IL"/>
        </w:rPr>
        <w:t>הוועדה</w:t>
      </w:r>
      <w:r>
        <w:rPr>
          <w:rFonts w:hint="cs"/>
          <w:rtl/>
          <w:lang w:val="en-GB" w:eastAsia="he-IL"/>
        </w:rPr>
        <w:t xml:space="preserve"> הציעה שהמחירים שי</w:t>
      </w:r>
      <w:r w:rsidR="004058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קבעו לפעולות </w:t>
      </w:r>
      <w:r w:rsidR="004058F4">
        <w:rPr>
          <w:rFonts w:hint="cs"/>
          <w:rtl/>
          <w:lang w:val="en-GB" w:eastAsia="he-IL"/>
        </w:rPr>
        <w:t xml:space="preserve">או לדברים </w:t>
      </w:r>
      <w:r>
        <w:rPr>
          <w:rFonts w:hint="cs"/>
          <w:rtl/>
          <w:lang w:val="en-GB" w:eastAsia="he-IL"/>
        </w:rPr>
        <w:t>י</w:t>
      </w:r>
      <w:r w:rsidR="004058F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יו פרו</w:t>
      </w:r>
      <w:r w:rsidR="004058F4">
        <w:rPr>
          <w:rFonts w:hint="cs"/>
          <w:rtl/>
          <w:lang w:val="en-GB" w:eastAsia="he-IL"/>
        </w:rPr>
        <w:t>פורציונאליים וסבירים.</w:t>
      </w:r>
      <w:r>
        <w:rPr>
          <w:rFonts w:hint="cs"/>
          <w:rtl/>
          <w:lang w:val="en-GB" w:eastAsia="he-IL"/>
        </w:rPr>
        <w:t xml:space="preserve"> </w:t>
      </w:r>
      <w:r w:rsidR="00B4388C">
        <w:rPr>
          <w:rFonts w:hint="cs"/>
          <w:rtl/>
          <w:lang w:val="en-GB" w:eastAsia="he-IL"/>
        </w:rPr>
        <w:t xml:space="preserve">אם </w:t>
      </w:r>
      <w:r w:rsidR="004058F4">
        <w:rPr>
          <w:rFonts w:hint="cs"/>
          <w:rtl/>
          <w:lang w:val="en-GB" w:eastAsia="he-IL"/>
        </w:rPr>
        <w:t>לוקחים בחשבון את זה ש</w:t>
      </w:r>
      <w:r>
        <w:rPr>
          <w:rFonts w:hint="cs"/>
          <w:rtl/>
          <w:lang w:val="en-GB" w:eastAsia="he-IL"/>
        </w:rPr>
        <w:t xml:space="preserve">לרשויות המקומות אין הגבלה </w:t>
      </w:r>
      <w:r w:rsidR="004058F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אחוזים </w:t>
      </w:r>
      <w:r w:rsidR="004058F4">
        <w:rPr>
          <w:rFonts w:hint="cs"/>
          <w:rtl/>
          <w:lang w:val="en-GB" w:eastAsia="he-IL"/>
        </w:rPr>
        <w:t xml:space="preserve">שהם יכולים לסגור עם </w:t>
      </w:r>
      <w:r>
        <w:rPr>
          <w:rFonts w:hint="cs"/>
          <w:rtl/>
          <w:lang w:val="en-GB" w:eastAsia="he-IL"/>
        </w:rPr>
        <w:t xml:space="preserve">חברות </w:t>
      </w:r>
      <w:r w:rsidR="004058F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גבייה, </w:t>
      </w:r>
      <w:r w:rsidR="004058F4">
        <w:rPr>
          <w:rFonts w:hint="cs"/>
          <w:rtl/>
          <w:lang w:val="en-GB" w:eastAsia="he-IL"/>
        </w:rPr>
        <w:t>לפחות אפשר להגן על הקבוצות</w:t>
      </w:r>
      <w:r>
        <w:rPr>
          <w:rFonts w:hint="cs"/>
          <w:rtl/>
          <w:lang w:val="en-GB" w:eastAsia="he-IL"/>
        </w:rPr>
        <w:t xml:space="preserve"> המוח</w:t>
      </w:r>
      <w:r w:rsidR="004058F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שות ולהג</w:t>
      </w:r>
      <w:r w:rsidR="004058F4">
        <w:rPr>
          <w:rFonts w:hint="cs"/>
          <w:rtl/>
          <w:lang w:val="en-GB" w:eastAsia="he-IL"/>
        </w:rPr>
        <w:t xml:space="preserve">ביל את שכר הטרחה בסכומים </w:t>
      </w:r>
      <w:bookmarkStart w:id="1242" w:name="_ETM_Q1_7272743"/>
      <w:bookmarkEnd w:id="1242"/>
      <w:r w:rsidR="004058F4">
        <w:rPr>
          <w:rFonts w:hint="cs"/>
          <w:rtl/>
          <w:lang w:val="en-GB" w:eastAsia="he-IL"/>
        </w:rPr>
        <w:t xml:space="preserve">הקטנים האלה.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4058F4" w:rsidRDefault="004058F4" w:rsidP="004058F4">
      <w:pPr>
        <w:pStyle w:val="af9"/>
        <w:keepNext/>
        <w:rPr>
          <w:rtl/>
          <w:lang w:val="en-GB" w:eastAsia="he-IL"/>
        </w:rPr>
      </w:pPr>
      <w:bookmarkStart w:id="1243" w:name="_ETM_Q1_7295382"/>
      <w:bookmarkStart w:id="1244" w:name="ET_guest_נתן_קלימי_289"/>
      <w:bookmarkEnd w:id="1243"/>
      <w:r w:rsidRPr="004058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4058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4"/>
    </w:p>
    <w:p w:rsidR="004058F4" w:rsidRDefault="004058F4" w:rsidP="004058F4">
      <w:pPr>
        <w:pStyle w:val="KeepWithNext"/>
        <w:rPr>
          <w:rtl/>
          <w:lang w:val="en-GB" w:eastAsia="he-IL"/>
        </w:rPr>
      </w:pPr>
    </w:p>
    <w:p w:rsidR="0062106F" w:rsidRDefault="00692C05" w:rsidP="00BD7846">
      <w:pPr>
        <w:rPr>
          <w:rtl/>
          <w:lang w:val="en-GB" w:eastAsia="he-IL"/>
        </w:rPr>
      </w:pPr>
      <w:bookmarkStart w:id="1245" w:name="_ETM_Q1_7295872"/>
      <w:bookmarkStart w:id="1246" w:name="_ETM_Q1_7295897"/>
      <w:bookmarkEnd w:id="1245"/>
      <w:bookmarkEnd w:id="1246"/>
      <w:r>
        <w:rPr>
          <w:rFonts w:hint="cs"/>
          <w:rtl/>
          <w:lang w:val="en-GB" w:eastAsia="he-IL"/>
        </w:rPr>
        <w:t xml:space="preserve">פעם אחר </w:t>
      </w:r>
      <w:bookmarkStart w:id="1247" w:name="_ETM_Q1_7306492"/>
      <w:bookmarkEnd w:id="1247"/>
      <w:r>
        <w:rPr>
          <w:rFonts w:hint="cs"/>
          <w:rtl/>
          <w:lang w:val="en-GB" w:eastAsia="he-IL"/>
        </w:rPr>
        <w:t xml:space="preserve">פעם </w:t>
      </w:r>
      <w:r w:rsidR="00B4388C">
        <w:rPr>
          <w:rFonts w:hint="cs"/>
          <w:rtl/>
          <w:lang w:val="en-GB" w:eastAsia="he-IL"/>
        </w:rPr>
        <w:t>מתייחסים</w:t>
      </w:r>
      <w:r>
        <w:rPr>
          <w:rFonts w:hint="cs"/>
          <w:rtl/>
          <w:lang w:val="en-GB" w:eastAsia="he-IL"/>
        </w:rPr>
        <w:t xml:space="preserve"> פה </w:t>
      </w:r>
      <w:r w:rsidR="00B4388C">
        <w:rPr>
          <w:rFonts w:hint="cs"/>
          <w:rtl/>
          <w:lang w:val="en-GB" w:eastAsia="he-IL"/>
        </w:rPr>
        <w:t>ל</w:t>
      </w:r>
      <w:r w:rsidR="00BD7846">
        <w:rPr>
          <w:rFonts w:hint="cs"/>
          <w:rtl/>
          <w:lang w:val="en-GB" w:eastAsia="he-IL"/>
        </w:rPr>
        <w:t>חברות הגבייה,</w:t>
      </w:r>
      <w:r w:rsidR="00B4388C">
        <w:rPr>
          <w:rFonts w:hint="cs"/>
          <w:rtl/>
          <w:lang w:val="en-GB" w:eastAsia="he-IL"/>
        </w:rPr>
        <w:t xml:space="preserve"> </w:t>
      </w:r>
      <w:r w:rsidR="00BD7846">
        <w:rPr>
          <w:rFonts w:hint="cs"/>
          <w:rtl/>
          <w:lang w:val="en-GB" w:eastAsia="he-IL"/>
        </w:rPr>
        <w:t xml:space="preserve">אבל </w:t>
      </w:r>
      <w:r w:rsidR="00B4388C">
        <w:rPr>
          <w:rFonts w:hint="cs"/>
          <w:rtl/>
          <w:lang w:val="en-GB" w:eastAsia="he-IL"/>
        </w:rPr>
        <w:t xml:space="preserve">הסעיפים האלה לא </w:t>
      </w:r>
      <w:bookmarkStart w:id="1248" w:name="_ETM_Q1_7311287"/>
      <w:bookmarkEnd w:id="1248"/>
      <w:r w:rsidR="00B4388C">
        <w:rPr>
          <w:rFonts w:hint="cs"/>
          <w:rtl/>
          <w:lang w:val="en-GB" w:eastAsia="he-IL"/>
        </w:rPr>
        <w:t xml:space="preserve">נוגעים לחברות הגבייה, הם נוגעים לכלל הרשויות, לנושאים של </w:t>
      </w:r>
      <w:bookmarkStart w:id="1249" w:name="_ETM_Q1_7316606"/>
      <w:bookmarkEnd w:id="1249"/>
      <w:r w:rsidR="00B4388C">
        <w:rPr>
          <w:rFonts w:hint="cs"/>
          <w:rtl/>
          <w:lang w:val="en-GB" w:eastAsia="he-IL"/>
        </w:rPr>
        <w:t>גבייה משפטית. יש חשי</w:t>
      </w:r>
      <w:r w:rsidR="0062106F">
        <w:rPr>
          <w:rFonts w:hint="cs"/>
          <w:rtl/>
          <w:lang w:val="en-GB" w:eastAsia="he-IL"/>
        </w:rPr>
        <w:t>ב</w:t>
      </w:r>
      <w:r w:rsidR="00B4388C">
        <w:rPr>
          <w:rFonts w:hint="cs"/>
          <w:rtl/>
          <w:lang w:val="en-GB" w:eastAsia="he-IL"/>
        </w:rPr>
        <w:t>ו</w:t>
      </w:r>
      <w:r w:rsidR="0062106F">
        <w:rPr>
          <w:rFonts w:hint="cs"/>
          <w:rtl/>
          <w:lang w:val="en-GB" w:eastAsia="he-IL"/>
        </w:rPr>
        <w:t xml:space="preserve">ת למה שנאמר פה, כי אחר כך מתקבע </w:t>
      </w:r>
      <w:r w:rsidR="00B4388C">
        <w:rPr>
          <w:rFonts w:hint="cs"/>
          <w:rtl/>
          <w:lang w:val="en-GB" w:eastAsia="he-IL"/>
        </w:rPr>
        <w:t>בתוך ה</w:t>
      </w:r>
      <w:r w:rsidR="0062106F">
        <w:rPr>
          <w:rFonts w:hint="cs"/>
          <w:rtl/>
          <w:lang w:val="en-GB" w:eastAsia="he-IL"/>
        </w:rPr>
        <w:t xml:space="preserve">דיון כאילו הבעיה היא חברות </w:t>
      </w:r>
      <w:r w:rsidR="00B4388C">
        <w:rPr>
          <w:rFonts w:hint="cs"/>
          <w:rtl/>
          <w:lang w:val="en-GB" w:eastAsia="he-IL"/>
        </w:rPr>
        <w:t>ה</w:t>
      </w:r>
      <w:r w:rsidR="0062106F">
        <w:rPr>
          <w:rFonts w:hint="cs"/>
          <w:rtl/>
          <w:lang w:val="en-GB" w:eastAsia="he-IL"/>
        </w:rPr>
        <w:t>גב</w:t>
      </w:r>
      <w:r w:rsidR="00B95293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>י</w:t>
      </w:r>
      <w:r w:rsidR="00B4388C">
        <w:rPr>
          <w:rFonts w:hint="cs"/>
          <w:rtl/>
          <w:lang w:val="en-GB" w:eastAsia="he-IL"/>
        </w:rPr>
        <w:t>ה</w:t>
      </w:r>
      <w:r w:rsidR="0062106F">
        <w:rPr>
          <w:rFonts w:hint="cs"/>
          <w:rtl/>
          <w:lang w:val="en-GB" w:eastAsia="he-IL"/>
        </w:rPr>
        <w:t>, מה שממש לא כך. מכיוון</w:t>
      </w:r>
      <w:r w:rsidR="00B4388C">
        <w:rPr>
          <w:rFonts w:hint="cs"/>
          <w:rtl/>
          <w:lang w:val="en-GB" w:eastAsia="he-IL"/>
        </w:rPr>
        <w:t xml:space="preserve"> שאף אחד לא אומר את זה ואף </w:t>
      </w:r>
      <w:bookmarkStart w:id="1250" w:name="_ETM_Q1_7332800"/>
      <w:bookmarkEnd w:id="1250"/>
      <w:r w:rsidR="00B4388C">
        <w:rPr>
          <w:rFonts w:hint="cs"/>
          <w:rtl/>
          <w:lang w:val="en-GB" w:eastAsia="he-IL"/>
        </w:rPr>
        <w:t xml:space="preserve">אחד </w:t>
      </w:r>
      <w:r w:rsidR="00B95293">
        <w:rPr>
          <w:rFonts w:hint="cs"/>
          <w:rtl/>
          <w:lang w:val="en-GB" w:eastAsia="he-IL"/>
        </w:rPr>
        <w:t xml:space="preserve">גם </w:t>
      </w:r>
      <w:r w:rsidR="00B4388C">
        <w:rPr>
          <w:rFonts w:hint="cs"/>
          <w:rtl/>
          <w:lang w:val="en-GB" w:eastAsia="he-IL"/>
        </w:rPr>
        <w:t>לא מגיב</w:t>
      </w:r>
      <w:r w:rsidR="00B61329">
        <w:rPr>
          <w:rFonts w:hint="cs"/>
          <w:rtl/>
          <w:lang w:val="en-GB" w:eastAsia="he-IL"/>
        </w:rPr>
        <w:t xml:space="preserve"> אז</w:t>
      </w:r>
      <w:r w:rsidR="00B4388C">
        <w:rPr>
          <w:rFonts w:hint="cs"/>
          <w:rtl/>
          <w:lang w:val="en-GB" w:eastAsia="he-IL"/>
        </w:rPr>
        <w:t xml:space="preserve"> נ</w:t>
      </w:r>
      <w:r w:rsidR="0062106F">
        <w:rPr>
          <w:rFonts w:hint="cs"/>
          <w:rtl/>
          <w:lang w:val="en-GB" w:eastAsia="he-IL"/>
        </w:rPr>
        <w:t>אל</w:t>
      </w:r>
      <w:r w:rsidR="00B4388C">
        <w:rPr>
          <w:rFonts w:hint="cs"/>
          <w:rtl/>
          <w:lang w:val="en-GB" w:eastAsia="he-IL"/>
        </w:rPr>
        <w:t>צתי לדבר</w:t>
      </w:r>
      <w:r w:rsidR="00BD7846">
        <w:rPr>
          <w:rFonts w:hint="cs"/>
          <w:rtl/>
          <w:lang w:val="en-GB" w:eastAsia="he-IL"/>
        </w:rPr>
        <w:t>.</w:t>
      </w:r>
      <w:r w:rsidR="00B4388C">
        <w:rPr>
          <w:rFonts w:hint="cs"/>
          <w:rtl/>
          <w:lang w:val="en-GB" w:eastAsia="he-IL"/>
        </w:rPr>
        <w:t xml:space="preserve"> </w:t>
      </w:r>
      <w:r w:rsidR="00BD7846">
        <w:rPr>
          <w:rFonts w:hint="cs"/>
          <w:rtl/>
          <w:lang w:val="en-GB" w:eastAsia="he-IL"/>
        </w:rPr>
        <w:t>הסבלנות שלנו ל</w:t>
      </w:r>
      <w:bookmarkStart w:id="1251" w:name="_ETM_Q1_7337342"/>
      <w:bookmarkEnd w:id="1251"/>
      <w:r w:rsidR="00BD7846">
        <w:rPr>
          <w:rFonts w:hint="cs"/>
          <w:rtl/>
          <w:lang w:val="en-GB" w:eastAsia="he-IL"/>
        </w:rPr>
        <w:t xml:space="preserve">גבי האופן שבו אנחנו מוצגים פה מתחילה להיסדק. </w:t>
      </w:r>
      <w:r w:rsidR="0062106F">
        <w:rPr>
          <w:rFonts w:hint="cs"/>
          <w:rtl/>
          <w:lang w:val="en-GB" w:eastAsia="he-IL"/>
        </w:rPr>
        <w:t xml:space="preserve">אני </w:t>
      </w:r>
      <w:r w:rsidR="00BD7846">
        <w:rPr>
          <w:rFonts w:hint="cs"/>
          <w:rtl/>
          <w:lang w:val="en-GB" w:eastAsia="he-IL"/>
        </w:rPr>
        <w:t>ממש מבקש לדייק בעניין הזה,</w:t>
      </w:r>
      <w:r w:rsidR="0062106F">
        <w:rPr>
          <w:rFonts w:hint="cs"/>
          <w:rtl/>
          <w:lang w:val="en-GB" w:eastAsia="he-IL"/>
        </w:rPr>
        <w:t xml:space="preserve"> בבקשה ל</w:t>
      </w:r>
      <w:r w:rsidR="00BD7846">
        <w:rPr>
          <w:rFonts w:hint="cs"/>
          <w:rtl/>
          <w:lang w:val="en-GB" w:eastAsia="he-IL"/>
        </w:rPr>
        <w:t>א לה</w:t>
      </w:r>
      <w:r w:rsidR="0062106F">
        <w:rPr>
          <w:rFonts w:hint="cs"/>
          <w:rtl/>
          <w:lang w:val="en-GB" w:eastAsia="he-IL"/>
        </w:rPr>
        <w:t>כ</w:t>
      </w:r>
      <w:r w:rsidR="00BD7846">
        <w:rPr>
          <w:rFonts w:hint="cs"/>
          <w:rtl/>
          <w:lang w:val="en-GB" w:eastAsia="he-IL"/>
        </w:rPr>
        <w:t>נ</w:t>
      </w:r>
      <w:r w:rsidR="0062106F">
        <w:rPr>
          <w:rFonts w:hint="cs"/>
          <w:rtl/>
          <w:lang w:val="en-GB" w:eastAsia="he-IL"/>
        </w:rPr>
        <w:t xml:space="preserve">יס אותנו לעניינים </w:t>
      </w:r>
      <w:r w:rsidR="00BD7846">
        <w:rPr>
          <w:rFonts w:hint="cs"/>
          <w:rtl/>
          <w:lang w:val="en-GB" w:eastAsia="he-IL"/>
        </w:rPr>
        <w:t>ש</w:t>
      </w:r>
      <w:r w:rsidR="0062106F">
        <w:rPr>
          <w:rFonts w:hint="cs"/>
          <w:rtl/>
          <w:lang w:val="en-GB" w:eastAsia="he-IL"/>
        </w:rPr>
        <w:t>ל</w:t>
      </w:r>
      <w:r w:rsidR="00BD7846">
        <w:rPr>
          <w:rFonts w:hint="cs"/>
          <w:rtl/>
          <w:lang w:val="en-GB" w:eastAsia="he-IL"/>
        </w:rPr>
        <w:t xml:space="preserve">א </w:t>
      </w:r>
      <w:bookmarkStart w:id="1252" w:name="_ETM_Q1_7350505"/>
      <w:bookmarkEnd w:id="1252"/>
      <w:r w:rsidR="00BD7846">
        <w:rPr>
          <w:rFonts w:hint="cs"/>
          <w:rtl/>
          <w:lang w:val="en-GB" w:eastAsia="he-IL"/>
        </w:rPr>
        <w:t>קשורים אלינו.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BD7846" w:rsidRDefault="00BD7846" w:rsidP="00BD7846">
      <w:pPr>
        <w:pStyle w:val="af6"/>
        <w:keepNext/>
        <w:rPr>
          <w:rtl/>
          <w:lang w:val="en-GB"/>
        </w:rPr>
      </w:pPr>
      <w:bookmarkStart w:id="1253" w:name="ET_yor_5854_290"/>
      <w:r w:rsidRPr="00BD78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78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3"/>
    </w:p>
    <w:p w:rsidR="00BD7846" w:rsidRDefault="00BD7846" w:rsidP="00BD7846">
      <w:pPr>
        <w:pStyle w:val="KeepWithNext"/>
        <w:rPr>
          <w:rtl/>
          <w:lang w:val="en-GB" w:eastAsia="he-IL"/>
        </w:rPr>
      </w:pPr>
    </w:p>
    <w:p w:rsidR="0062106F" w:rsidRDefault="0062106F" w:rsidP="00BD78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שזה הרשויות</w:t>
      </w:r>
      <w:r w:rsidR="00BD7846">
        <w:rPr>
          <w:rFonts w:hint="cs"/>
          <w:rtl/>
          <w:lang w:val="en-GB" w:eastAsia="he-IL"/>
        </w:rPr>
        <w:t xml:space="preserve"> המקומיות, לא אתם.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BD7846" w:rsidRDefault="00BD7846" w:rsidP="00BD7846">
      <w:pPr>
        <w:pStyle w:val="af9"/>
        <w:keepNext/>
        <w:rPr>
          <w:rtl/>
          <w:lang w:val="en-GB" w:eastAsia="he-IL"/>
        </w:rPr>
      </w:pPr>
      <w:bookmarkStart w:id="1254" w:name="ET_guest_נתן_קלימי_291"/>
      <w:r w:rsidRPr="00BD7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BD78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54"/>
    </w:p>
    <w:p w:rsidR="00BD7846" w:rsidRDefault="00BD7846" w:rsidP="00BD7846">
      <w:pPr>
        <w:pStyle w:val="KeepWithNext"/>
        <w:rPr>
          <w:rtl/>
          <w:lang w:val="en-GB" w:eastAsia="he-IL"/>
        </w:rPr>
      </w:pPr>
    </w:p>
    <w:p w:rsidR="00BD7846" w:rsidRDefault="00BD7846" w:rsidP="00BD78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הסעיף הזה דן </w:t>
      </w:r>
      <w:bookmarkStart w:id="1255" w:name="_ETM_Q1_7357553"/>
      <w:bookmarkEnd w:id="1255"/>
      <w:r>
        <w:rPr>
          <w:rFonts w:hint="cs"/>
          <w:rtl/>
          <w:lang w:val="en-GB" w:eastAsia="he-IL"/>
        </w:rPr>
        <w:t>בא</w:t>
      </w:r>
      <w:r w:rsidR="0062106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>פה משפט</w:t>
      </w:r>
      <w:r>
        <w:rPr>
          <w:rFonts w:hint="cs"/>
          <w:rtl/>
          <w:lang w:val="en-GB" w:eastAsia="he-IL"/>
        </w:rPr>
        <w:t xml:space="preserve">ית, לא יודע אם בכלל באכיפה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. גם אכיפה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 ב</w:t>
      </w:r>
      <w:r w:rsidR="0062106F">
        <w:rPr>
          <w:rFonts w:hint="cs"/>
          <w:rtl/>
          <w:lang w:val="en-GB" w:eastAsia="he-IL"/>
        </w:rPr>
        <w:t>רוב הרשויו</w:t>
      </w:r>
      <w:r>
        <w:rPr>
          <w:rFonts w:hint="cs"/>
          <w:rtl/>
          <w:lang w:val="en-GB" w:eastAsia="he-IL"/>
        </w:rPr>
        <w:t>ת לא נעשית על ידנו</w:t>
      </w:r>
      <w:r w:rsidR="0062106F">
        <w:rPr>
          <w:rFonts w:hint="cs"/>
          <w:rtl/>
          <w:lang w:val="en-GB" w:eastAsia="he-IL"/>
        </w:rPr>
        <w:t xml:space="preserve">. </w:t>
      </w:r>
      <w:bookmarkStart w:id="1256" w:name="_ETM_Q1_7371165"/>
      <w:bookmarkEnd w:id="1256"/>
    </w:p>
    <w:p w:rsidR="00BD7846" w:rsidRDefault="00BD7846" w:rsidP="00BD7846">
      <w:pPr>
        <w:rPr>
          <w:rtl/>
          <w:lang w:val="en-GB" w:eastAsia="he-IL"/>
        </w:rPr>
      </w:pPr>
      <w:bookmarkStart w:id="1257" w:name="_ETM_Q1_7371236"/>
      <w:bookmarkStart w:id="1258" w:name="_ETM_Q1_7371349"/>
      <w:bookmarkEnd w:id="1257"/>
      <w:bookmarkEnd w:id="1258"/>
    </w:p>
    <w:p w:rsidR="00BD7846" w:rsidRDefault="00BD7846" w:rsidP="00BD7846">
      <w:pPr>
        <w:pStyle w:val="af6"/>
        <w:keepNext/>
        <w:rPr>
          <w:rtl/>
          <w:lang w:val="en-GB"/>
        </w:rPr>
      </w:pPr>
      <w:bookmarkStart w:id="1259" w:name="_ETM_Q1_7371402"/>
      <w:bookmarkStart w:id="1260" w:name="_ETM_Q1_7371496"/>
      <w:bookmarkStart w:id="1261" w:name="_ETM_Q1_7371558"/>
      <w:bookmarkStart w:id="1262" w:name="_ETM_Q1_7371643"/>
      <w:bookmarkStart w:id="1263" w:name="_ETM_Q1_7371726"/>
      <w:bookmarkStart w:id="1264" w:name="ET_yor_5854_292"/>
      <w:bookmarkEnd w:id="1259"/>
      <w:bookmarkEnd w:id="1260"/>
      <w:bookmarkEnd w:id="1261"/>
      <w:bookmarkEnd w:id="1262"/>
      <w:bookmarkEnd w:id="1263"/>
      <w:r w:rsidRPr="00BD78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D78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4"/>
    </w:p>
    <w:p w:rsidR="00BD7846" w:rsidRDefault="00BD7846" w:rsidP="00BD7846">
      <w:pPr>
        <w:pStyle w:val="KeepWithNext"/>
        <w:rPr>
          <w:rtl/>
          <w:lang w:val="en-GB" w:eastAsia="he-IL"/>
        </w:rPr>
      </w:pPr>
    </w:p>
    <w:p w:rsidR="0062106F" w:rsidRDefault="0062106F" w:rsidP="00BD78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במסלול מקביל אחר.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BD7846" w:rsidRDefault="00BD7846" w:rsidP="00BD7846">
      <w:pPr>
        <w:pStyle w:val="af9"/>
        <w:keepNext/>
        <w:rPr>
          <w:rtl/>
          <w:lang w:val="en-GB" w:eastAsia="he-IL"/>
        </w:rPr>
      </w:pPr>
      <w:bookmarkStart w:id="1265" w:name="_ETM_Q1_7369288"/>
      <w:bookmarkStart w:id="1266" w:name="ET_guest_נתן_קלימי_293"/>
      <w:bookmarkEnd w:id="1265"/>
      <w:r w:rsidRPr="00BD7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BD78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6"/>
    </w:p>
    <w:p w:rsidR="00BD7846" w:rsidRDefault="00BD7846" w:rsidP="00BD7846">
      <w:pPr>
        <w:pStyle w:val="KeepWithNext"/>
        <w:rPr>
          <w:rtl/>
          <w:lang w:val="en-GB" w:eastAsia="he-IL"/>
        </w:rPr>
      </w:pPr>
    </w:p>
    <w:p w:rsidR="0062106F" w:rsidRDefault="0062106F" w:rsidP="00BD7846">
      <w:pPr>
        <w:rPr>
          <w:rtl/>
          <w:lang w:val="en-GB" w:eastAsia="he-IL"/>
        </w:rPr>
      </w:pPr>
      <w:bookmarkStart w:id="1267" w:name="_ETM_Q1_7369705"/>
      <w:bookmarkStart w:id="1268" w:name="_ETM_Q1_7369737"/>
      <w:bookmarkEnd w:id="1267"/>
      <w:bookmarkEnd w:id="1268"/>
      <w:r>
        <w:rPr>
          <w:rFonts w:hint="cs"/>
          <w:rtl/>
          <w:lang w:val="en-GB" w:eastAsia="he-IL"/>
        </w:rPr>
        <w:t xml:space="preserve">זה לא קשור אלינו.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BD7846" w:rsidRDefault="00BD7846" w:rsidP="00BD7846">
      <w:pPr>
        <w:pStyle w:val="af9"/>
        <w:keepNext/>
        <w:rPr>
          <w:rtl/>
          <w:lang w:val="en-GB" w:eastAsia="he-IL"/>
        </w:rPr>
      </w:pPr>
      <w:bookmarkStart w:id="1269" w:name="_ETM_Q1_7376549"/>
      <w:bookmarkStart w:id="1270" w:name="ET_guest_ניר_גדעוני_294"/>
      <w:bookmarkEnd w:id="1269"/>
      <w:r w:rsidRPr="00BD7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ניר </w:t>
      </w:r>
      <w:proofErr w:type="spellStart"/>
      <w:r>
        <w:rPr>
          <w:rtl/>
          <w:lang w:val="en-GB" w:eastAsia="he-IL"/>
        </w:rPr>
        <w:t>גדעוני</w:t>
      </w:r>
      <w:proofErr w:type="spellEnd"/>
      <w:r>
        <w:rPr>
          <w:rtl/>
          <w:lang w:val="en-GB" w:eastAsia="he-IL"/>
        </w:rPr>
        <w:t>:</w:t>
      </w:r>
      <w:r w:rsidRPr="00BD78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0"/>
    </w:p>
    <w:p w:rsidR="00BD7846" w:rsidRDefault="00BD7846" w:rsidP="00BD7846">
      <w:pPr>
        <w:pStyle w:val="KeepWithNext"/>
        <w:rPr>
          <w:rtl/>
          <w:lang w:val="en-GB" w:eastAsia="he-IL"/>
        </w:rPr>
      </w:pPr>
    </w:p>
    <w:p w:rsidR="00774022" w:rsidRDefault="0062106F" w:rsidP="0062106F">
      <w:pPr>
        <w:ind w:firstLine="0"/>
        <w:rPr>
          <w:rtl/>
          <w:lang w:val="en-GB" w:eastAsia="he-IL"/>
        </w:rPr>
      </w:pPr>
      <w:bookmarkStart w:id="1271" w:name="_ETM_Q1_7376992"/>
      <w:bookmarkStart w:id="1272" w:name="_ETM_Q1_7377016"/>
      <w:bookmarkEnd w:id="1271"/>
      <w:bookmarkEnd w:id="1272"/>
      <w:r>
        <w:rPr>
          <w:rtl/>
          <w:lang w:val="en-GB" w:eastAsia="he-IL"/>
        </w:rPr>
        <w:tab/>
      </w:r>
      <w:r w:rsidR="00774022">
        <w:rPr>
          <w:rFonts w:hint="cs"/>
          <w:rtl/>
          <w:lang w:val="en-GB" w:eastAsia="he-IL"/>
        </w:rPr>
        <w:t xml:space="preserve">רציתי </w:t>
      </w:r>
      <w:r w:rsidR="00EF0ED9">
        <w:rPr>
          <w:rFonts w:hint="cs"/>
          <w:rtl/>
          <w:lang w:val="en-GB" w:eastAsia="he-IL"/>
        </w:rPr>
        <w:t xml:space="preserve">להשיב לנתן </w:t>
      </w:r>
      <w:proofErr w:type="spellStart"/>
      <w:r w:rsidR="00EF0ED9">
        <w:rPr>
          <w:rFonts w:hint="cs"/>
          <w:rtl/>
          <w:lang w:val="en-GB" w:eastAsia="he-IL"/>
        </w:rPr>
        <w:t>קלימי</w:t>
      </w:r>
      <w:proofErr w:type="spellEnd"/>
      <w:r w:rsidR="00EF0ED9">
        <w:rPr>
          <w:rFonts w:hint="cs"/>
          <w:rtl/>
          <w:lang w:val="en-GB" w:eastAsia="he-IL"/>
        </w:rPr>
        <w:t>.</w:t>
      </w:r>
      <w:r w:rsidR="00774022">
        <w:rPr>
          <w:rFonts w:hint="cs"/>
          <w:rtl/>
          <w:lang w:val="en-GB" w:eastAsia="he-IL"/>
        </w:rPr>
        <w:t xml:space="preserve"> אני מסכים עם העיקרון. בדרך כלל מי שסובל מהעיקרון הזה </w:t>
      </w:r>
      <w:bookmarkStart w:id="1273" w:name="_ETM_Q1_7433153"/>
      <w:bookmarkEnd w:id="1273"/>
      <w:r w:rsidR="00774022">
        <w:rPr>
          <w:rFonts w:hint="cs"/>
          <w:rtl/>
          <w:lang w:val="en-GB" w:eastAsia="he-IL"/>
        </w:rPr>
        <w:t>זה אנחנו, כי הרבה פעמים בכל מיני פעולות שנוקטות חברו</w:t>
      </w:r>
      <w:bookmarkStart w:id="1274" w:name="_ETM_Q1_7435713"/>
      <w:bookmarkEnd w:id="1274"/>
      <w:r w:rsidR="00774022">
        <w:rPr>
          <w:rFonts w:hint="cs"/>
          <w:rtl/>
          <w:lang w:val="en-GB" w:eastAsia="he-IL"/>
        </w:rPr>
        <w:t>ת הגבי</w:t>
      </w:r>
      <w:r w:rsidR="00B95293">
        <w:rPr>
          <w:rFonts w:hint="cs"/>
          <w:rtl/>
          <w:lang w:val="en-GB" w:eastAsia="he-IL"/>
        </w:rPr>
        <w:t>י</w:t>
      </w:r>
      <w:r w:rsidR="00774022">
        <w:rPr>
          <w:rFonts w:hint="cs"/>
          <w:rtl/>
          <w:lang w:val="en-GB" w:eastAsia="he-IL"/>
        </w:rPr>
        <w:t xml:space="preserve">ה מתבלבלים ואומרים עורכי הדין. נתן, אנחנו כנראה באותה </w:t>
      </w:r>
      <w:bookmarkStart w:id="1275" w:name="_ETM_Q1_7439129"/>
      <w:bookmarkEnd w:id="1275"/>
      <w:r w:rsidR="00774022">
        <w:rPr>
          <w:rFonts w:hint="cs"/>
          <w:rtl/>
          <w:lang w:val="en-GB" w:eastAsia="he-IL"/>
        </w:rPr>
        <w:t xml:space="preserve">סירה. </w:t>
      </w:r>
      <w:bookmarkStart w:id="1276" w:name="_ETM_Q1_7445316"/>
      <w:bookmarkEnd w:id="1276"/>
    </w:p>
    <w:p w:rsidR="00774022" w:rsidRDefault="00774022" w:rsidP="0062106F">
      <w:pPr>
        <w:ind w:firstLine="0"/>
        <w:rPr>
          <w:rtl/>
          <w:lang w:val="en-GB" w:eastAsia="he-IL"/>
        </w:rPr>
      </w:pPr>
      <w:bookmarkStart w:id="1277" w:name="_ETM_Q1_7445375"/>
      <w:bookmarkEnd w:id="1277"/>
    </w:p>
    <w:p w:rsidR="00EF0ED9" w:rsidRDefault="00B61329" w:rsidP="00B61329">
      <w:pPr>
        <w:rPr>
          <w:rtl/>
          <w:lang w:val="en-GB" w:eastAsia="he-IL"/>
        </w:rPr>
      </w:pPr>
      <w:bookmarkStart w:id="1278" w:name="_ETM_Q1_7445516"/>
      <w:bookmarkStart w:id="1279" w:name="_ETM_Q1_7445564"/>
      <w:bookmarkEnd w:id="1278"/>
      <w:bookmarkEnd w:id="1279"/>
      <w:r>
        <w:rPr>
          <w:rFonts w:hint="cs"/>
          <w:rtl/>
          <w:lang w:val="en-GB" w:eastAsia="he-IL"/>
        </w:rPr>
        <w:t xml:space="preserve">הפצנו נייר עמדה </w:t>
      </w:r>
      <w:bookmarkStart w:id="1280" w:name="_ETM_Q1_7449482"/>
      <w:bookmarkEnd w:id="1280"/>
      <w:r w:rsidR="00774022">
        <w:rPr>
          <w:rFonts w:hint="cs"/>
          <w:rtl/>
          <w:lang w:val="en-GB" w:eastAsia="he-IL"/>
        </w:rPr>
        <w:t xml:space="preserve">שנותן איזה שהוא נוסח חליפי לסעיף 330ו. </w:t>
      </w:r>
      <w:r w:rsidR="0062106F">
        <w:rPr>
          <w:rFonts w:hint="cs"/>
          <w:rtl/>
          <w:lang w:val="en-GB" w:eastAsia="he-IL"/>
        </w:rPr>
        <w:t>כל מה שקשור בהוצאות שמפורטות ב</w:t>
      </w:r>
      <w:r w:rsidR="00774022">
        <w:rPr>
          <w:rFonts w:hint="cs"/>
          <w:rtl/>
          <w:lang w:val="en-GB" w:eastAsia="he-IL"/>
        </w:rPr>
        <w:t>ת</w:t>
      </w:r>
      <w:r w:rsidR="0062106F">
        <w:rPr>
          <w:rFonts w:hint="cs"/>
          <w:rtl/>
          <w:lang w:val="en-GB" w:eastAsia="he-IL"/>
        </w:rPr>
        <w:t xml:space="preserve">קנות המסים </w:t>
      </w:r>
      <w:r w:rsidR="00774022">
        <w:rPr>
          <w:rFonts w:hint="cs"/>
          <w:rtl/>
          <w:lang w:val="en-GB" w:eastAsia="he-IL"/>
        </w:rPr>
        <w:t>(גב</w:t>
      </w:r>
      <w:r w:rsidR="00EF0ED9">
        <w:rPr>
          <w:rFonts w:hint="cs"/>
          <w:rtl/>
          <w:lang w:val="en-GB" w:eastAsia="he-IL"/>
        </w:rPr>
        <w:t>י</w:t>
      </w:r>
      <w:r w:rsidR="00774022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>ה</w:t>
      </w:r>
      <w:r w:rsidR="00774022">
        <w:rPr>
          <w:rFonts w:hint="cs"/>
          <w:rtl/>
          <w:lang w:val="en-GB" w:eastAsia="he-IL"/>
        </w:rPr>
        <w:t>)</w:t>
      </w:r>
      <w:r w:rsidR="0062106F">
        <w:rPr>
          <w:rFonts w:hint="cs"/>
          <w:rtl/>
          <w:lang w:val="en-GB" w:eastAsia="he-IL"/>
        </w:rPr>
        <w:t xml:space="preserve"> לא ניתן להחיל </w:t>
      </w:r>
      <w:r w:rsidR="00774022">
        <w:rPr>
          <w:rFonts w:hint="cs"/>
          <w:rtl/>
          <w:lang w:val="en-GB" w:eastAsia="he-IL"/>
        </w:rPr>
        <w:t>על תיקי ההוצאה לפ</w:t>
      </w:r>
      <w:r w:rsidR="0062106F">
        <w:rPr>
          <w:rFonts w:hint="cs"/>
          <w:rtl/>
          <w:lang w:val="en-GB" w:eastAsia="he-IL"/>
        </w:rPr>
        <w:t>ו</w:t>
      </w:r>
      <w:r w:rsidR="00774022">
        <w:rPr>
          <w:rFonts w:hint="cs"/>
          <w:rtl/>
          <w:lang w:val="en-GB" w:eastAsia="he-IL"/>
        </w:rPr>
        <w:t>ע</w:t>
      </w:r>
      <w:r w:rsidR="0062106F">
        <w:rPr>
          <w:rFonts w:hint="cs"/>
          <w:rtl/>
          <w:lang w:val="en-GB" w:eastAsia="he-IL"/>
        </w:rPr>
        <w:t xml:space="preserve">ל. </w:t>
      </w:r>
      <w:r w:rsidR="00774022">
        <w:rPr>
          <w:rFonts w:hint="cs"/>
          <w:rtl/>
          <w:lang w:val="en-GB" w:eastAsia="he-IL"/>
        </w:rPr>
        <w:t>למש</w:t>
      </w:r>
      <w:r w:rsidR="00EF0ED9">
        <w:rPr>
          <w:rFonts w:hint="cs"/>
          <w:rtl/>
          <w:lang w:val="en-GB" w:eastAsia="he-IL"/>
        </w:rPr>
        <w:t>ל</w:t>
      </w:r>
      <w:r w:rsidR="00774022">
        <w:rPr>
          <w:rFonts w:hint="cs"/>
          <w:rtl/>
          <w:lang w:val="en-GB" w:eastAsia="he-IL"/>
        </w:rPr>
        <w:t xml:space="preserve">, כפי שאמרה </w:t>
      </w:r>
      <w:bookmarkStart w:id="1281" w:name="_ETM_Q1_7464769"/>
      <w:bookmarkEnd w:id="1281"/>
      <w:r w:rsidR="00774022">
        <w:rPr>
          <w:rFonts w:hint="cs"/>
          <w:rtl/>
          <w:lang w:val="en-GB" w:eastAsia="he-IL"/>
        </w:rPr>
        <w:t xml:space="preserve">עורכת הדין ענת הר אבן בדיון הקודם, לא ברור מה קורה עם </w:t>
      </w:r>
      <w:bookmarkStart w:id="1282" w:name="_ETM_Q1_7471471"/>
      <w:bookmarkEnd w:id="1282"/>
      <w:r w:rsidR="00774022">
        <w:rPr>
          <w:rFonts w:hint="cs"/>
          <w:rtl/>
          <w:lang w:val="en-GB" w:eastAsia="he-IL"/>
        </w:rPr>
        <w:t>האגרה.</w:t>
      </w:r>
      <w:r w:rsidR="0062106F">
        <w:rPr>
          <w:rFonts w:hint="cs"/>
          <w:rtl/>
          <w:lang w:val="en-GB" w:eastAsia="he-IL"/>
        </w:rPr>
        <w:t xml:space="preserve"> </w:t>
      </w:r>
      <w:r w:rsidR="00774022">
        <w:rPr>
          <w:rFonts w:hint="cs"/>
          <w:rtl/>
          <w:lang w:val="en-GB" w:eastAsia="he-IL"/>
        </w:rPr>
        <w:t>כ</w:t>
      </w:r>
      <w:r w:rsidR="0062106F">
        <w:rPr>
          <w:rFonts w:hint="cs"/>
          <w:rtl/>
          <w:lang w:val="en-GB" w:eastAsia="he-IL"/>
        </w:rPr>
        <w:t>שפ</w:t>
      </w:r>
      <w:r w:rsidR="00774022">
        <w:rPr>
          <w:rFonts w:hint="cs"/>
          <w:rtl/>
          <w:lang w:val="en-GB" w:eastAsia="he-IL"/>
        </w:rPr>
        <w:t>ו</w:t>
      </w:r>
      <w:r w:rsidR="0062106F">
        <w:rPr>
          <w:rFonts w:hint="cs"/>
          <w:rtl/>
          <w:lang w:val="en-GB" w:eastAsia="he-IL"/>
        </w:rPr>
        <w:t>תחים תיק הוצאה</w:t>
      </w:r>
      <w:r w:rsidR="00774022">
        <w:rPr>
          <w:rFonts w:hint="cs"/>
          <w:rtl/>
          <w:lang w:val="en-GB" w:eastAsia="he-IL"/>
        </w:rPr>
        <w:t xml:space="preserve"> </w:t>
      </w:r>
      <w:r w:rsidR="0062106F">
        <w:rPr>
          <w:rFonts w:hint="cs"/>
          <w:rtl/>
          <w:lang w:val="en-GB" w:eastAsia="he-IL"/>
        </w:rPr>
        <w:t xml:space="preserve">לפועל יש אגרה. הסעיף לא </w:t>
      </w:r>
      <w:r w:rsidR="00774022">
        <w:rPr>
          <w:rFonts w:hint="cs"/>
          <w:rtl/>
          <w:lang w:val="en-GB" w:eastAsia="he-IL"/>
        </w:rPr>
        <w:t xml:space="preserve">עוסק </w:t>
      </w:r>
      <w:r w:rsidR="00EF0ED9">
        <w:rPr>
          <w:rFonts w:hint="cs"/>
          <w:rtl/>
          <w:lang w:val="en-GB" w:eastAsia="he-IL"/>
        </w:rPr>
        <w:t>ב</w:t>
      </w:r>
      <w:r w:rsidR="00774022">
        <w:rPr>
          <w:rFonts w:hint="cs"/>
          <w:rtl/>
          <w:lang w:val="en-GB" w:eastAsia="he-IL"/>
        </w:rPr>
        <w:t>זה, הו</w:t>
      </w:r>
      <w:r w:rsidR="0062106F">
        <w:rPr>
          <w:rFonts w:hint="cs"/>
          <w:rtl/>
          <w:lang w:val="en-GB" w:eastAsia="he-IL"/>
        </w:rPr>
        <w:t>א</w:t>
      </w:r>
      <w:r w:rsidR="00774022">
        <w:rPr>
          <w:rFonts w:hint="cs"/>
          <w:rtl/>
          <w:lang w:val="en-GB" w:eastAsia="he-IL"/>
        </w:rPr>
        <w:t xml:space="preserve"> </w:t>
      </w:r>
      <w:r w:rsidR="0062106F">
        <w:rPr>
          <w:rFonts w:hint="cs"/>
          <w:rtl/>
          <w:lang w:val="en-GB" w:eastAsia="he-IL"/>
        </w:rPr>
        <w:t>מדבר על פעולות גבייה</w:t>
      </w:r>
      <w:r w:rsidR="00774022">
        <w:rPr>
          <w:rFonts w:hint="cs"/>
          <w:rtl/>
          <w:lang w:val="en-GB" w:eastAsia="he-IL"/>
        </w:rPr>
        <w:t>,</w:t>
      </w:r>
      <w:r w:rsidR="0062106F">
        <w:rPr>
          <w:rFonts w:hint="cs"/>
          <w:rtl/>
          <w:lang w:val="en-GB" w:eastAsia="he-IL"/>
        </w:rPr>
        <w:t xml:space="preserve"> </w:t>
      </w:r>
      <w:r w:rsidR="00774022">
        <w:rPr>
          <w:rFonts w:hint="cs"/>
          <w:rtl/>
          <w:lang w:val="en-GB" w:eastAsia="he-IL"/>
        </w:rPr>
        <w:t>לכן</w:t>
      </w:r>
      <w:r w:rsidR="0062106F">
        <w:rPr>
          <w:rFonts w:hint="cs"/>
          <w:rtl/>
          <w:lang w:val="en-GB" w:eastAsia="he-IL"/>
        </w:rPr>
        <w:t xml:space="preserve"> </w:t>
      </w:r>
      <w:r w:rsidR="00774022">
        <w:rPr>
          <w:rFonts w:hint="cs"/>
          <w:rtl/>
          <w:lang w:val="en-GB" w:eastAsia="he-IL"/>
        </w:rPr>
        <w:t xml:space="preserve">אני </w:t>
      </w:r>
      <w:r w:rsidR="0062106F">
        <w:rPr>
          <w:rFonts w:hint="cs"/>
          <w:rtl/>
          <w:lang w:val="en-GB" w:eastAsia="he-IL"/>
        </w:rPr>
        <w:t xml:space="preserve">מניח </w:t>
      </w:r>
      <w:r w:rsidR="00774022">
        <w:rPr>
          <w:rFonts w:hint="cs"/>
          <w:rtl/>
          <w:lang w:val="en-GB" w:eastAsia="he-IL"/>
        </w:rPr>
        <w:t xml:space="preserve">שהכוונה </w:t>
      </w:r>
      <w:r w:rsidR="00EF0ED9">
        <w:rPr>
          <w:rFonts w:hint="cs"/>
          <w:rtl/>
          <w:lang w:val="en-GB" w:eastAsia="he-IL"/>
        </w:rPr>
        <w:t xml:space="preserve">היא </w:t>
      </w:r>
      <w:r w:rsidR="0062106F">
        <w:rPr>
          <w:rFonts w:hint="cs"/>
          <w:rtl/>
          <w:lang w:val="en-GB" w:eastAsia="he-IL"/>
        </w:rPr>
        <w:t>הוצאו</w:t>
      </w:r>
      <w:r w:rsidR="00774022">
        <w:rPr>
          <w:rFonts w:hint="cs"/>
          <w:rtl/>
          <w:lang w:val="en-GB" w:eastAsia="he-IL"/>
        </w:rPr>
        <w:t>ת שקשורות לפעולות גבייה</w:t>
      </w:r>
      <w:r w:rsidR="0062106F">
        <w:rPr>
          <w:rFonts w:hint="cs"/>
          <w:rtl/>
          <w:lang w:val="en-GB" w:eastAsia="he-IL"/>
        </w:rPr>
        <w:t>. בדקת</w:t>
      </w:r>
      <w:r w:rsidR="00774022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 xml:space="preserve"> וראית</w:t>
      </w:r>
      <w:r w:rsidR="00774022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 xml:space="preserve"> </w:t>
      </w:r>
      <w:r w:rsidR="00774022">
        <w:rPr>
          <w:rFonts w:hint="cs"/>
          <w:rtl/>
          <w:lang w:val="en-GB" w:eastAsia="he-IL"/>
        </w:rPr>
        <w:t>ש</w:t>
      </w:r>
      <w:r w:rsidR="0062106F">
        <w:rPr>
          <w:rFonts w:hint="cs"/>
          <w:rtl/>
          <w:lang w:val="en-GB" w:eastAsia="he-IL"/>
        </w:rPr>
        <w:t>ת</w:t>
      </w:r>
      <w:r w:rsidR="00774022">
        <w:rPr>
          <w:rFonts w:hint="cs"/>
          <w:rtl/>
          <w:lang w:val="en-GB" w:eastAsia="he-IL"/>
        </w:rPr>
        <w:t>ק</w:t>
      </w:r>
      <w:r w:rsidR="0062106F">
        <w:rPr>
          <w:rFonts w:hint="cs"/>
          <w:rtl/>
          <w:lang w:val="en-GB" w:eastAsia="he-IL"/>
        </w:rPr>
        <w:t xml:space="preserve">נות </w:t>
      </w:r>
      <w:r w:rsidR="00774022">
        <w:rPr>
          <w:rFonts w:hint="cs"/>
          <w:rtl/>
          <w:lang w:val="en-GB" w:eastAsia="he-IL"/>
        </w:rPr>
        <w:t>ה</w:t>
      </w:r>
      <w:r w:rsidR="0062106F">
        <w:rPr>
          <w:rFonts w:hint="cs"/>
          <w:rtl/>
          <w:lang w:val="en-GB" w:eastAsia="he-IL"/>
        </w:rPr>
        <w:t>מיס</w:t>
      </w:r>
      <w:r w:rsidR="00774022">
        <w:rPr>
          <w:rFonts w:hint="cs"/>
          <w:rtl/>
          <w:lang w:val="en-GB" w:eastAsia="he-IL"/>
        </w:rPr>
        <w:t>י</w:t>
      </w:r>
      <w:r w:rsidR="0062106F">
        <w:rPr>
          <w:rFonts w:hint="cs"/>
          <w:rtl/>
          <w:lang w:val="en-GB" w:eastAsia="he-IL"/>
        </w:rPr>
        <w:t xml:space="preserve">ם </w:t>
      </w:r>
      <w:r w:rsidR="00774022">
        <w:rPr>
          <w:rFonts w:hint="cs"/>
          <w:rtl/>
          <w:lang w:val="en-GB" w:eastAsia="he-IL"/>
        </w:rPr>
        <w:t>(</w:t>
      </w:r>
      <w:r w:rsidR="0062106F">
        <w:rPr>
          <w:rFonts w:hint="cs"/>
          <w:rtl/>
          <w:lang w:val="en-GB" w:eastAsia="he-IL"/>
        </w:rPr>
        <w:t>גבייה</w:t>
      </w:r>
      <w:r w:rsidR="00774022">
        <w:rPr>
          <w:rFonts w:hint="cs"/>
          <w:rtl/>
          <w:lang w:val="en-GB" w:eastAsia="he-IL"/>
        </w:rPr>
        <w:t>)</w:t>
      </w:r>
      <w:r w:rsidR="0062106F">
        <w:rPr>
          <w:rFonts w:hint="cs"/>
          <w:rtl/>
          <w:lang w:val="en-GB" w:eastAsia="he-IL"/>
        </w:rPr>
        <w:t xml:space="preserve"> </w:t>
      </w:r>
      <w:r w:rsidR="00774022">
        <w:rPr>
          <w:rFonts w:hint="cs"/>
          <w:rtl/>
          <w:lang w:val="en-GB" w:eastAsia="he-IL"/>
        </w:rPr>
        <w:t xml:space="preserve">נוקבות בתעריפים </w:t>
      </w:r>
      <w:bookmarkStart w:id="1283" w:name="_ETM_Q1_7492810"/>
      <w:bookmarkEnd w:id="1283"/>
      <w:r w:rsidR="00774022">
        <w:rPr>
          <w:rFonts w:hint="cs"/>
          <w:rtl/>
          <w:lang w:val="en-GB" w:eastAsia="he-IL"/>
        </w:rPr>
        <w:t>גבוהים יותר. עיקול צד ג'</w:t>
      </w:r>
      <w:r w:rsidR="00EF0ED9">
        <w:rPr>
          <w:rFonts w:hint="cs"/>
          <w:rtl/>
          <w:lang w:val="en-GB" w:eastAsia="he-IL"/>
        </w:rPr>
        <w:t xml:space="preserve"> בהוצאה לפועל</w:t>
      </w:r>
      <w:r w:rsidR="00774022">
        <w:rPr>
          <w:rFonts w:hint="cs"/>
          <w:rtl/>
          <w:lang w:val="en-GB" w:eastAsia="he-IL"/>
        </w:rPr>
        <w:t>, למשל, הוא שבע</w:t>
      </w:r>
      <w:bookmarkStart w:id="1284" w:name="_ETM_Q1_7496362"/>
      <w:bookmarkEnd w:id="1284"/>
      <w:r>
        <w:rPr>
          <w:rFonts w:hint="cs"/>
          <w:rtl/>
          <w:lang w:val="en-GB" w:eastAsia="he-IL"/>
        </w:rPr>
        <w:t xml:space="preserve">ה שקלים. </w:t>
      </w:r>
      <w:r w:rsidR="0062106F">
        <w:rPr>
          <w:rFonts w:hint="cs"/>
          <w:rtl/>
          <w:lang w:val="en-GB" w:eastAsia="he-IL"/>
        </w:rPr>
        <w:t xml:space="preserve">עיקול צד ג' </w:t>
      </w:r>
      <w:r w:rsidR="00774022">
        <w:rPr>
          <w:rFonts w:hint="cs"/>
          <w:rtl/>
          <w:lang w:val="en-GB" w:eastAsia="he-IL"/>
        </w:rPr>
        <w:t xml:space="preserve">בתקנות המסים </w:t>
      </w:r>
      <w:r w:rsidR="0062106F">
        <w:rPr>
          <w:rFonts w:hint="cs"/>
          <w:rtl/>
          <w:lang w:val="en-GB" w:eastAsia="he-IL"/>
        </w:rPr>
        <w:t>הוא תשעה שקלים. עיקול רכב</w:t>
      </w:r>
      <w:r w:rsidR="00EF0ED9">
        <w:rPr>
          <w:rFonts w:hint="cs"/>
          <w:rtl/>
          <w:lang w:val="en-GB" w:eastAsia="he-IL"/>
        </w:rPr>
        <w:t>, למשל,</w:t>
      </w:r>
      <w:r w:rsidR="0062106F">
        <w:rPr>
          <w:rFonts w:hint="cs"/>
          <w:rtl/>
          <w:lang w:val="en-GB" w:eastAsia="he-IL"/>
        </w:rPr>
        <w:t xml:space="preserve"> בהתאם להוצאה ל</w:t>
      </w:r>
      <w:r w:rsidR="00774022">
        <w:rPr>
          <w:rFonts w:hint="cs"/>
          <w:rtl/>
          <w:lang w:val="en-GB" w:eastAsia="he-IL"/>
        </w:rPr>
        <w:t>פוע</w:t>
      </w:r>
      <w:r w:rsidR="0062106F">
        <w:rPr>
          <w:rFonts w:hint="cs"/>
          <w:rtl/>
          <w:lang w:val="en-GB" w:eastAsia="he-IL"/>
        </w:rPr>
        <w:t>ל הוא בחינ</w:t>
      </w:r>
      <w:r w:rsidR="00774022">
        <w:rPr>
          <w:rFonts w:hint="cs"/>
          <w:rtl/>
          <w:lang w:val="en-GB" w:eastAsia="he-IL"/>
        </w:rPr>
        <w:t>ם</w:t>
      </w:r>
      <w:r w:rsidR="0062106F">
        <w:rPr>
          <w:rFonts w:hint="cs"/>
          <w:rtl/>
          <w:lang w:val="en-GB" w:eastAsia="he-IL"/>
        </w:rPr>
        <w:t>, ב</w:t>
      </w:r>
      <w:r w:rsidR="00774022">
        <w:rPr>
          <w:rFonts w:hint="cs"/>
          <w:rtl/>
          <w:lang w:val="en-GB" w:eastAsia="he-IL"/>
        </w:rPr>
        <w:t xml:space="preserve">התאם לתקנות </w:t>
      </w:r>
      <w:bookmarkStart w:id="1285" w:name="_ETM_Q1_7509713"/>
      <w:bookmarkEnd w:id="1285"/>
      <w:r w:rsidR="00774022">
        <w:rPr>
          <w:rFonts w:hint="cs"/>
          <w:rtl/>
          <w:lang w:val="en-GB" w:eastAsia="he-IL"/>
        </w:rPr>
        <w:t>המסים (גבי</w:t>
      </w:r>
      <w:r w:rsidR="00EF0ED9">
        <w:rPr>
          <w:rFonts w:hint="cs"/>
          <w:rtl/>
          <w:lang w:val="en-GB" w:eastAsia="he-IL"/>
        </w:rPr>
        <w:t>י</w:t>
      </w:r>
      <w:r w:rsidR="00B95293">
        <w:rPr>
          <w:rFonts w:hint="cs"/>
          <w:rtl/>
          <w:lang w:val="en-GB" w:eastAsia="he-IL"/>
        </w:rPr>
        <w:t>ה)</w:t>
      </w:r>
      <w:r w:rsidR="00774022">
        <w:rPr>
          <w:rFonts w:hint="cs"/>
          <w:rtl/>
          <w:lang w:val="en-GB" w:eastAsia="he-IL"/>
        </w:rPr>
        <w:t xml:space="preserve"> </w:t>
      </w:r>
      <w:r w:rsidR="0062106F">
        <w:rPr>
          <w:rFonts w:hint="cs"/>
          <w:rtl/>
          <w:lang w:val="en-GB" w:eastAsia="he-IL"/>
        </w:rPr>
        <w:t>עולה כ</w:t>
      </w:r>
      <w:r w:rsidR="00774022">
        <w:rPr>
          <w:rFonts w:hint="cs"/>
          <w:rtl/>
          <w:lang w:val="en-GB" w:eastAsia="he-IL"/>
        </w:rPr>
        <w:t>-</w:t>
      </w:r>
      <w:r w:rsidR="00EF0ED9">
        <w:rPr>
          <w:rFonts w:hint="cs"/>
          <w:rtl/>
          <w:lang w:val="en-GB" w:eastAsia="he-IL"/>
        </w:rPr>
        <w:t>60 שקלים</w:t>
      </w:r>
      <w:r w:rsidR="0062106F">
        <w:rPr>
          <w:rFonts w:hint="cs"/>
          <w:rtl/>
          <w:lang w:val="en-GB" w:eastAsia="he-IL"/>
        </w:rPr>
        <w:t xml:space="preserve"> או קצת יותר. </w:t>
      </w:r>
      <w:r w:rsidR="00774022">
        <w:rPr>
          <w:rFonts w:hint="cs"/>
          <w:rtl/>
          <w:lang w:val="en-GB" w:eastAsia="he-IL"/>
        </w:rPr>
        <w:t>אנחנו סבורים שלא ניתן להחיל את זה,</w:t>
      </w:r>
      <w:r w:rsidR="0062106F">
        <w:rPr>
          <w:rFonts w:hint="cs"/>
          <w:rtl/>
          <w:lang w:val="en-GB" w:eastAsia="he-IL"/>
        </w:rPr>
        <w:t xml:space="preserve"> זה לא פ</w:t>
      </w:r>
      <w:r w:rsidR="00774022">
        <w:rPr>
          <w:rFonts w:hint="cs"/>
          <w:rtl/>
          <w:lang w:val="en-GB" w:eastAsia="he-IL"/>
        </w:rPr>
        <w:t>ר</w:t>
      </w:r>
      <w:r w:rsidR="0062106F">
        <w:rPr>
          <w:rFonts w:hint="cs"/>
          <w:rtl/>
          <w:lang w:val="en-GB" w:eastAsia="he-IL"/>
        </w:rPr>
        <w:t>קטי ו</w:t>
      </w:r>
      <w:r w:rsidR="00774022">
        <w:rPr>
          <w:rFonts w:hint="cs"/>
          <w:rtl/>
          <w:lang w:val="en-GB" w:eastAsia="he-IL"/>
        </w:rPr>
        <w:t xml:space="preserve">לא תורם שום דבר לאף </w:t>
      </w:r>
      <w:bookmarkStart w:id="1286" w:name="_ETM_Q1_7519507"/>
      <w:bookmarkEnd w:id="1286"/>
      <w:r w:rsidR="00774022">
        <w:rPr>
          <w:rFonts w:hint="cs"/>
          <w:rtl/>
          <w:lang w:val="en-GB" w:eastAsia="he-IL"/>
        </w:rPr>
        <w:t>אחד. תקנות ההוצאה לפועל מעודכנות,</w:t>
      </w:r>
      <w:bookmarkStart w:id="1287" w:name="_ETM_Q1_7522377"/>
      <w:bookmarkEnd w:id="1287"/>
      <w:r>
        <w:rPr>
          <w:rFonts w:hint="cs"/>
          <w:rtl/>
          <w:lang w:val="en-GB" w:eastAsia="he-IL"/>
        </w:rPr>
        <w:t xml:space="preserve"> הן חלות על כולם.</w:t>
      </w:r>
      <w:r w:rsidR="00774022">
        <w:rPr>
          <w:rFonts w:hint="cs"/>
          <w:rtl/>
          <w:lang w:val="en-GB" w:eastAsia="he-IL"/>
        </w:rPr>
        <w:t xml:space="preserve"> כל מי ש</w:t>
      </w:r>
      <w:bookmarkStart w:id="1288" w:name="_ETM_Q1_7526823"/>
      <w:bookmarkEnd w:id="1288"/>
      <w:r w:rsidR="00774022">
        <w:rPr>
          <w:rFonts w:hint="cs"/>
          <w:rtl/>
          <w:lang w:val="en-GB" w:eastAsia="he-IL"/>
        </w:rPr>
        <w:t xml:space="preserve">פותח הוצאה לפועל משלם את </w:t>
      </w:r>
      <w:r w:rsidR="00EF0ED9">
        <w:rPr>
          <w:rFonts w:hint="cs"/>
          <w:rtl/>
          <w:lang w:val="en-GB" w:eastAsia="he-IL"/>
        </w:rPr>
        <w:t>אותן הוצאות, לכן</w:t>
      </w:r>
      <w:r w:rsidR="00774022">
        <w:rPr>
          <w:rFonts w:hint="cs"/>
          <w:rtl/>
          <w:lang w:val="en-GB" w:eastAsia="he-IL"/>
        </w:rPr>
        <w:t xml:space="preserve"> אין סיבה ממשית </w:t>
      </w:r>
      <w:bookmarkStart w:id="1289" w:name="_ETM_Q1_7529344"/>
      <w:bookmarkEnd w:id="1289"/>
      <w:proofErr w:type="spellStart"/>
      <w:r w:rsidR="00774022">
        <w:rPr>
          <w:rFonts w:hint="cs"/>
          <w:rtl/>
          <w:lang w:val="en-GB" w:eastAsia="he-IL"/>
        </w:rPr>
        <w:t>להחריג</w:t>
      </w:r>
      <w:proofErr w:type="spellEnd"/>
      <w:r w:rsidR="00774022">
        <w:rPr>
          <w:rFonts w:hint="cs"/>
          <w:rtl/>
          <w:lang w:val="en-GB" w:eastAsia="he-IL"/>
        </w:rPr>
        <w:t xml:space="preserve"> את הרשויות המקומיות, זה לא נותן כלום. אם עוברים </w:t>
      </w:r>
      <w:bookmarkStart w:id="1290" w:name="_ETM_Q1_7536047"/>
      <w:bookmarkEnd w:id="1290"/>
      <w:r w:rsidR="00774022">
        <w:rPr>
          <w:rFonts w:hint="cs"/>
          <w:rtl/>
          <w:lang w:val="en-GB" w:eastAsia="he-IL"/>
        </w:rPr>
        <w:t>על התעריפים רואים שזה לא מוזיל את העלויות</w:t>
      </w:r>
      <w:bookmarkStart w:id="1291" w:name="_ETM_Q1_7537364"/>
      <w:bookmarkEnd w:id="1291"/>
      <w:r w:rsidR="00774022">
        <w:rPr>
          <w:rFonts w:hint="cs"/>
          <w:rtl/>
          <w:lang w:val="en-GB" w:eastAsia="he-IL"/>
        </w:rPr>
        <w:t xml:space="preserve"> בכלל, זה רק מסבך את העניין ופוגע בהתנהלות. </w:t>
      </w:r>
      <w:bookmarkStart w:id="1292" w:name="_ETM_Q1_7542975"/>
      <w:bookmarkEnd w:id="1292"/>
    </w:p>
    <w:p w:rsidR="00EF0ED9" w:rsidRDefault="00EF0ED9" w:rsidP="00EF0ED9">
      <w:pPr>
        <w:rPr>
          <w:rtl/>
          <w:lang w:val="en-GB" w:eastAsia="he-IL"/>
        </w:rPr>
      </w:pPr>
    </w:p>
    <w:p w:rsidR="0062106F" w:rsidRDefault="00774022" w:rsidP="00B952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שכר הטרחה מוסדר גם הוא לפי תקנות </w:t>
      </w:r>
      <w:bookmarkStart w:id="1293" w:name="_ETM_Q1_7547258"/>
      <w:bookmarkEnd w:id="1293"/>
      <w:r>
        <w:rPr>
          <w:rFonts w:hint="cs"/>
          <w:rtl/>
          <w:lang w:val="en-GB" w:eastAsia="he-IL"/>
        </w:rPr>
        <w:t>ההוצאה לפועל</w:t>
      </w:r>
      <w:r w:rsidR="0062106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גם אם יש איזו שהיא אנומליה בנושא של </w:t>
      </w:r>
      <w:bookmarkStart w:id="1294" w:name="_ETM_Q1_7549249"/>
      <w:bookmarkEnd w:id="1294"/>
      <w:r>
        <w:rPr>
          <w:rFonts w:hint="cs"/>
          <w:rtl/>
          <w:lang w:val="en-GB" w:eastAsia="he-IL"/>
        </w:rPr>
        <w:t xml:space="preserve">הספרים הקטנים, הרי </w:t>
      </w:r>
      <w:r w:rsidR="00EF0ED9">
        <w:rPr>
          <w:rFonts w:hint="cs"/>
          <w:rtl/>
          <w:lang w:val="en-GB" w:eastAsia="he-IL"/>
        </w:rPr>
        <w:t xml:space="preserve">הוראת השעה בסעיף 68 </w:t>
      </w:r>
      <w:bookmarkStart w:id="1295" w:name="_ETM_Q1_7557624"/>
      <w:bookmarkEnd w:id="1295"/>
      <w:r w:rsidR="00EF0ED9">
        <w:rPr>
          <w:rFonts w:hint="cs"/>
          <w:rtl/>
          <w:lang w:val="en-GB" w:eastAsia="he-IL"/>
        </w:rPr>
        <w:t>מתקנת</w:t>
      </w:r>
      <w:r>
        <w:rPr>
          <w:rFonts w:hint="cs"/>
          <w:rtl/>
          <w:lang w:val="en-GB" w:eastAsia="he-IL"/>
        </w:rPr>
        <w:t xml:space="preserve"> את חוק ההוצאה לפועל</w:t>
      </w:r>
      <w:r w:rsidR="00B9529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הכוונה להאריך אותה</w:t>
      </w:r>
      <w:bookmarkStart w:id="1296" w:name="_ETM_Q1_7559306"/>
      <w:bookmarkEnd w:id="1296"/>
      <w:r w:rsidR="00EF0ED9">
        <w:rPr>
          <w:rFonts w:hint="cs"/>
          <w:rtl/>
          <w:lang w:val="en-GB" w:eastAsia="he-IL"/>
        </w:rPr>
        <w:t xml:space="preserve">, לדעתי, עד 2025 </w:t>
      </w:r>
      <w:bookmarkStart w:id="1297" w:name="_ETM_Q1_7561429"/>
      <w:bookmarkEnd w:id="1297"/>
      <w:r w:rsidR="00EF0ED9">
        <w:rPr>
          <w:rFonts w:hint="cs"/>
          <w:rtl/>
          <w:lang w:val="en-GB" w:eastAsia="he-IL"/>
        </w:rPr>
        <w:t>ו</w:t>
      </w:r>
      <w:r w:rsidR="00B61329">
        <w:rPr>
          <w:rFonts w:hint="cs"/>
          <w:rtl/>
          <w:lang w:val="en-GB" w:eastAsia="he-IL"/>
        </w:rPr>
        <w:t>ש</w:t>
      </w:r>
      <w:r w:rsidR="00B95293">
        <w:rPr>
          <w:rFonts w:hint="cs"/>
          <w:rtl/>
          <w:lang w:val="en-GB" w:eastAsia="he-IL"/>
        </w:rPr>
        <w:t xml:space="preserve">אחר כך </w:t>
      </w:r>
      <w:r>
        <w:rPr>
          <w:rFonts w:hint="cs"/>
          <w:rtl/>
          <w:lang w:val="en-GB" w:eastAsia="he-IL"/>
        </w:rPr>
        <w:t xml:space="preserve">תישאר ככה לעד. היא מאוד מאוזנת, היא </w:t>
      </w:r>
      <w:bookmarkStart w:id="1298" w:name="_ETM_Q1_7565181"/>
      <w:bookmarkEnd w:id="1298"/>
      <w:r>
        <w:rPr>
          <w:rFonts w:hint="cs"/>
          <w:rtl/>
          <w:lang w:val="en-GB" w:eastAsia="he-IL"/>
        </w:rPr>
        <w:t>אומרת שבשלב הראשון משלמים אגרה מינימאלי</w:t>
      </w:r>
      <w:bookmarkStart w:id="1299" w:name="_ETM_Q1_7571390"/>
      <w:bookmarkEnd w:id="1299"/>
      <w:r w:rsidR="00EF0ED9">
        <w:rPr>
          <w:rFonts w:hint="cs"/>
          <w:rtl/>
          <w:lang w:val="en-GB" w:eastAsia="he-IL"/>
        </w:rPr>
        <w:t>ת של 60 שקלים</w:t>
      </w:r>
      <w:r>
        <w:rPr>
          <w:rFonts w:hint="cs"/>
          <w:rtl/>
          <w:lang w:val="en-GB" w:eastAsia="he-IL"/>
        </w:rPr>
        <w:t xml:space="preserve"> ושכר טרחה מינ</w:t>
      </w:r>
      <w:r w:rsidR="00EF0E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מאלי </w:t>
      </w:r>
      <w:bookmarkStart w:id="1300" w:name="_ETM_Q1_7574505"/>
      <w:bookmarkEnd w:id="1300"/>
      <w:r>
        <w:rPr>
          <w:rFonts w:hint="cs"/>
          <w:rtl/>
          <w:lang w:val="en-GB" w:eastAsia="he-IL"/>
        </w:rPr>
        <w:t>של 236 שקלים, כל זאת ל-60 יום</w:t>
      </w:r>
      <w:r w:rsidR="00EF0ED9">
        <w:rPr>
          <w:rFonts w:hint="cs"/>
          <w:rtl/>
          <w:lang w:val="en-GB" w:eastAsia="he-IL"/>
        </w:rPr>
        <w:t xml:space="preserve">, כאשר </w:t>
      </w:r>
      <w:r>
        <w:rPr>
          <w:rFonts w:hint="cs"/>
          <w:rtl/>
          <w:lang w:val="en-GB" w:eastAsia="he-IL"/>
        </w:rPr>
        <w:t>חייב שלא מש</w:t>
      </w:r>
      <w:bookmarkStart w:id="1301" w:name="_ETM_Q1_7576221"/>
      <w:bookmarkEnd w:id="1301"/>
      <w:r w:rsidR="00EF0ED9">
        <w:rPr>
          <w:rFonts w:hint="cs"/>
          <w:rtl/>
          <w:lang w:val="en-GB" w:eastAsia="he-IL"/>
        </w:rPr>
        <w:t>לם</w:t>
      </w:r>
      <w:r>
        <w:rPr>
          <w:rFonts w:hint="cs"/>
          <w:rtl/>
          <w:lang w:val="en-GB" w:eastAsia="he-IL"/>
        </w:rPr>
        <w:t xml:space="preserve"> אחרי שהוא קיבל א</w:t>
      </w:r>
      <w:r w:rsidR="00B95293">
        <w:rPr>
          <w:rFonts w:hint="cs"/>
          <w:rtl/>
          <w:lang w:val="en-GB" w:eastAsia="he-IL"/>
        </w:rPr>
        <w:t xml:space="preserve">זהרה </w:t>
      </w:r>
      <w:bookmarkStart w:id="1302" w:name="_ETM_Q1_7582844"/>
      <w:bookmarkStart w:id="1303" w:name="_ETM_Q1_7583264"/>
      <w:bookmarkEnd w:id="1302"/>
      <w:bookmarkEnd w:id="1303"/>
      <w:r>
        <w:rPr>
          <w:rFonts w:hint="cs"/>
          <w:rtl/>
          <w:lang w:val="en-GB" w:eastAsia="he-IL"/>
        </w:rPr>
        <w:t xml:space="preserve">צריך </w:t>
      </w:r>
      <w:r w:rsidR="0062106F">
        <w:rPr>
          <w:rFonts w:hint="cs"/>
          <w:rtl/>
          <w:lang w:val="en-GB" w:eastAsia="he-IL"/>
        </w:rPr>
        <w:t>לשאת במלו</w:t>
      </w:r>
      <w:r>
        <w:rPr>
          <w:rFonts w:hint="cs"/>
          <w:rtl/>
          <w:lang w:val="en-GB" w:eastAsia="he-IL"/>
        </w:rPr>
        <w:t>א שכר הטרחה שקיים לפי ההוצאה לפ</w:t>
      </w:r>
      <w:r w:rsidR="0062106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62106F">
        <w:rPr>
          <w:rFonts w:hint="cs"/>
          <w:rtl/>
          <w:lang w:val="en-GB" w:eastAsia="he-IL"/>
        </w:rPr>
        <w:t xml:space="preserve">ל. </w:t>
      </w:r>
    </w:p>
    <w:p w:rsidR="0062106F" w:rsidRDefault="0062106F" w:rsidP="0062106F">
      <w:pPr>
        <w:ind w:firstLine="0"/>
        <w:rPr>
          <w:rtl/>
          <w:lang w:val="en-GB" w:eastAsia="he-IL"/>
        </w:rPr>
      </w:pPr>
    </w:p>
    <w:p w:rsidR="00EF0ED9" w:rsidRDefault="00EF0ED9" w:rsidP="00EF0ED9">
      <w:pPr>
        <w:pStyle w:val="af9"/>
        <w:keepNext/>
        <w:rPr>
          <w:rtl/>
          <w:lang w:val="en-GB" w:eastAsia="he-IL"/>
        </w:rPr>
      </w:pPr>
      <w:bookmarkStart w:id="1304" w:name="ET_guest_ענת_הר_אבן_295"/>
      <w:r w:rsidRPr="00EF0E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EF0E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4"/>
    </w:p>
    <w:p w:rsidR="00EF0ED9" w:rsidRDefault="00EF0ED9" w:rsidP="00EF0ED9">
      <w:pPr>
        <w:pStyle w:val="KeepWithNext"/>
        <w:rPr>
          <w:rtl/>
          <w:lang w:val="en-GB" w:eastAsia="he-IL"/>
        </w:rPr>
      </w:pPr>
    </w:p>
    <w:p w:rsidR="0062106F" w:rsidRDefault="0062106F" w:rsidP="001C257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A750F2">
        <w:rPr>
          <w:rFonts w:hint="cs"/>
          <w:rtl/>
          <w:lang w:val="en-GB" w:eastAsia="he-IL"/>
        </w:rPr>
        <w:t xml:space="preserve">צריך לשים </w:t>
      </w:r>
      <w:bookmarkStart w:id="1305" w:name="_ETM_Q1_7626295"/>
      <w:bookmarkEnd w:id="1305"/>
      <w:r w:rsidR="00A750F2">
        <w:rPr>
          <w:rFonts w:hint="cs"/>
          <w:rtl/>
          <w:lang w:val="en-GB" w:eastAsia="he-IL"/>
        </w:rPr>
        <w:t xml:space="preserve">לב שב-330ו(א) העירייה רשאית לגבות חוב, כאשר </w:t>
      </w:r>
      <w:r w:rsidR="004B2E7D">
        <w:rPr>
          <w:rFonts w:hint="cs"/>
          <w:rtl/>
          <w:lang w:val="en-GB" w:eastAsia="he-IL"/>
        </w:rPr>
        <w:t xml:space="preserve">חוב </w:t>
      </w:r>
      <w:r w:rsidR="00A750F2">
        <w:rPr>
          <w:rFonts w:hint="cs"/>
          <w:rtl/>
          <w:lang w:val="en-GB" w:eastAsia="he-IL"/>
        </w:rPr>
        <w:t>מוגדר בסעיף ההגדרות</w:t>
      </w:r>
      <w:r w:rsidR="004B2E7D">
        <w:rPr>
          <w:rFonts w:hint="cs"/>
          <w:rtl/>
          <w:lang w:val="en-GB" w:eastAsia="he-IL"/>
        </w:rPr>
        <w:t xml:space="preserve"> </w:t>
      </w:r>
      <w:r w:rsidR="00A750F2">
        <w:rPr>
          <w:rFonts w:hint="cs"/>
          <w:rtl/>
          <w:lang w:val="en-GB" w:eastAsia="he-IL"/>
        </w:rPr>
        <w:t>כ</w:t>
      </w:r>
      <w:r w:rsidR="004B2E7D">
        <w:rPr>
          <w:rFonts w:hint="cs"/>
          <w:rtl/>
          <w:lang w:val="en-GB" w:eastAsia="he-IL"/>
        </w:rPr>
        <w:t>חוב לרבות קנסו</w:t>
      </w:r>
      <w:r w:rsidR="00A750F2">
        <w:rPr>
          <w:rFonts w:hint="cs"/>
          <w:rtl/>
          <w:lang w:val="en-GB" w:eastAsia="he-IL"/>
        </w:rPr>
        <w:t>ת</w:t>
      </w:r>
      <w:r w:rsidR="004B2E7D">
        <w:rPr>
          <w:rFonts w:hint="cs"/>
          <w:rtl/>
          <w:lang w:val="en-GB" w:eastAsia="he-IL"/>
        </w:rPr>
        <w:t>. אני מנ</w:t>
      </w:r>
      <w:r w:rsidR="00A750F2">
        <w:rPr>
          <w:rFonts w:hint="cs"/>
          <w:rtl/>
          <w:lang w:val="en-GB" w:eastAsia="he-IL"/>
        </w:rPr>
        <w:t>י</w:t>
      </w:r>
      <w:r w:rsidR="004B2E7D">
        <w:rPr>
          <w:rFonts w:hint="cs"/>
          <w:rtl/>
          <w:lang w:val="en-GB" w:eastAsia="he-IL"/>
        </w:rPr>
        <w:t xml:space="preserve">חה שהוועדה </w:t>
      </w:r>
      <w:r w:rsidR="00A750F2">
        <w:rPr>
          <w:rFonts w:hint="cs"/>
          <w:rtl/>
          <w:lang w:val="en-GB" w:eastAsia="he-IL"/>
        </w:rPr>
        <w:t>לא רוצה</w:t>
      </w:r>
      <w:bookmarkStart w:id="1306" w:name="_ETM_Q1_7634791"/>
      <w:bookmarkEnd w:id="1306"/>
      <w:r w:rsidR="00A750F2">
        <w:rPr>
          <w:rFonts w:hint="cs"/>
          <w:rtl/>
          <w:lang w:val="en-GB" w:eastAsia="he-IL"/>
        </w:rPr>
        <w:t xml:space="preserve"> שקנסות חנייה</w:t>
      </w:r>
      <w:r w:rsidR="004B2E7D">
        <w:rPr>
          <w:rFonts w:hint="cs"/>
          <w:rtl/>
          <w:lang w:val="en-GB" w:eastAsia="he-IL"/>
        </w:rPr>
        <w:t xml:space="preserve"> יבואו להוצאה לפועל, לכן צריך לדייק</w:t>
      </w:r>
      <w:r w:rsidR="00A750F2">
        <w:rPr>
          <w:rFonts w:hint="cs"/>
          <w:rtl/>
          <w:lang w:val="en-GB" w:eastAsia="he-IL"/>
        </w:rPr>
        <w:t xml:space="preserve"> שז</w:t>
      </w:r>
      <w:r w:rsidR="004B2E7D">
        <w:rPr>
          <w:rFonts w:hint="cs"/>
          <w:rtl/>
          <w:lang w:val="en-GB" w:eastAsia="he-IL"/>
        </w:rPr>
        <w:t xml:space="preserve">ה </w:t>
      </w:r>
      <w:r w:rsidR="001C2576">
        <w:rPr>
          <w:rFonts w:hint="cs"/>
          <w:rtl/>
          <w:lang w:val="en-GB" w:eastAsia="he-IL"/>
        </w:rPr>
        <w:t xml:space="preserve">יהיה </w:t>
      </w:r>
      <w:r w:rsidR="004B2E7D">
        <w:rPr>
          <w:rFonts w:hint="cs"/>
          <w:rtl/>
          <w:lang w:val="en-GB" w:eastAsia="he-IL"/>
        </w:rPr>
        <w:t xml:space="preserve">חוב </w:t>
      </w:r>
      <w:r w:rsidR="00A750F2">
        <w:rPr>
          <w:rFonts w:hint="cs"/>
          <w:rtl/>
          <w:lang w:val="en-GB" w:eastAsia="he-IL"/>
        </w:rPr>
        <w:t>ש</w:t>
      </w:r>
      <w:r w:rsidR="00B61329">
        <w:rPr>
          <w:rFonts w:hint="cs"/>
          <w:rtl/>
          <w:lang w:val="en-GB" w:eastAsia="he-IL"/>
        </w:rPr>
        <w:t xml:space="preserve">הינו תשלום חובה שלא שולם במועד עם </w:t>
      </w:r>
      <w:r w:rsidR="00A750F2">
        <w:rPr>
          <w:rFonts w:hint="cs"/>
          <w:rtl/>
          <w:lang w:val="en-GB" w:eastAsia="he-IL"/>
        </w:rPr>
        <w:t xml:space="preserve">תוספות הפיגורים </w:t>
      </w:r>
      <w:bookmarkStart w:id="1307" w:name="_ETM_Q1_7640321"/>
      <w:bookmarkEnd w:id="1307"/>
      <w:r w:rsidR="00A750F2">
        <w:rPr>
          <w:rFonts w:hint="cs"/>
          <w:rtl/>
          <w:lang w:val="en-GB" w:eastAsia="he-IL"/>
        </w:rPr>
        <w:t>עליו</w:t>
      </w:r>
      <w:r w:rsidR="003200CA">
        <w:rPr>
          <w:rFonts w:hint="cs"/>
          <w:rtl/>
          <w:lang w:val="en-GB" w:eastAsia="he-IL"/>
        </w:rPr>
        <w:t>, לא כלל החובות כפי שמוגדר כעת.</w:t>
      </w:r>
    </w:p>
    <w:p w:rsidR="004B2E7D" w:rsidRDefault="004B2E7D" w:rsidP="0062106F">
      <w:pPr>
        <w:ind w:firstLine="0"/>
        <w:rPr>
          <w:rtl/>
          <w:lang w:val="en-GB" w:eastAsia="he-IL"/>
        </w:rPr>
      </w:pPr>
    </w:p>
    <w:p w:rsidR="003200CA" w:rsidRDefault="003200CA" w:rsidP="003200CA">
      <w:pPr>
        <w:pStyle w:val="a4"/>
        <w:keepNext/>
        <w:rPr>
          <w:rtl/>
          <w:lang w:val="en-GB"/>
        </w:rPr>
      </w:pPr>
      <w:bookmarkStart w:id="1308" w:name="ET_speaker_תומר_רוזנר_296"/>
      <w:r w:rsidRPr="003200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200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8"/>
    </w:p>
    <w:p w:rsidR="003200CA" w:rsidRDefault="003200CA" w:rsidP="003200CA">
      <w:pPr>
        <w:pStyle w:val="KeepWithNext"/>
        <w:rPr>
          <w:rtl/>
          <w:lang w:val="en-GB" w:eastAsia="he-IL"/>
        </w:rPr>
      </w:pPr>
    </w:p>
    <w:p w:rsidR="004B2E7D" w:rsidRDefault="004B2E7D" w:rsidP="003200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הערה נכונה</w:t>
      </w:r>
      <w:r w:rsidR="003200CA">
        <w:rPr>
          <w:rFonts w:hint="cs"/>
          <w:rtl/>
          <w:lang w:val="en-GB" w:eastAsia="he-IL"/>
        </w:rPr>
        <w:t>.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3200CA" w:rsidRDefault="003200CA" w:rsidP="003200CA">
      <w:pPr>
        <w:pStyle w:val="af9"/>
        <w:keepNext/>
        <w:rPr>
          <w:rtl/>
          <w:lang w:val="en-GB" w:eastAsia="he-IL"/>
        </w:rPr>
      </w:pPr>
      <w:bookmarkStart w:id="1309" w:name="ET_guest_ענת_הר_אבן_297"/>
      <w:r w:rsidRPr="003200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3200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9"/>
    </w:p>
    <w:p w:rsidR="003200CA" w:rsidRDefault="003200CA" w:rsidP="003200CA">
      <w:pPr>
        <w:pStyle w:val="KeepWithNext"/>
        <w:rPr>
          <w:rtl/>
          <w:lang w:val="en-GB" w:eastAsia="he-IL"/>
        </w:rPr>
      </w:pPr>
    </w:p>
    <w:p w:rsidR="00686420" w:rsidRDefault="009D1CE3" w:rsidP="00B613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הנוסח</w:t>
      </w:r>
      <w:r w:rsidR="004B2E7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בסעיף ההוצאות </w:t>
      </w:r>
      <w:r w:rsidR="004B2E7D">
        <w:rPr>
          <w:rFonts w:hint="cs"/>
          <w:rtl/>
          <w:lang w:val="en-GB" w:eastAsia="he-IL"/>
        </w:rPr>
        <w:t>לא כולל אגרות. דיברנו על ה</w:t>
      </w:r>
      <w:r>
        <w:rPr>
          <w:rFonts w:hint="cs"/>
          <w:rtl/>
          <w:lang w:val="en-GB" w:eastAsia="he-IL"/>
        </w:rPr>
        <w:t>היע</w:t>
      </w:r>
      <w:r w:rsidR="004B2E7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כות </w:t>
      </w:r>
      <w:proofErr w:type="spellStart"/>
      <w:r>
        <w:rPr>
          <w:rFonts w:hint="cs"/>
          <w:rtl/>
          <w:lang w:val="en-GB" w:eastAsia="he-IL"/>
        </w:rPr>
        <w:t>המחש</w:t>
      </w:r>
      <w:r w:rsidR="004B2E7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בית</w:t>
      </w:r>
      <w:proofErr w:type="spellEnd"/>
      <w:r>
        <w:rPr>
          <w:rFonts w:hint="cs"/>
          <w:rtl/>
          <w:lang w:val="en-GB" w:eastAsia="he-IL"/>
        </w:rPr>
        <w:t xml:space="preserve"> שלנו</w:t>
      </w:r>
      <w:r w:rsidR="004B2E7D">
        <w:rPr>
          <w:rFonts w:hint="cs"/>
          <w:rtl/>
          <w:lang w:val="en-GB" w:eastAsia="he-IL"/>
        </w:rPr>
        <w:t xml:space="preserve">, אמרנו שאנחנו </w:t>
      </w:r>
      <w:r>
        <w:rPr>
          <w:rFonts w:hint="cs"/>
          <w:rtl/>
          <w:lang w:val="en-GB" w:eastAsia="he-IL"/>
        </w:rPr>
        <w:t xml:space="preserve">נוכל להיערך </w:t>
      </w:r>
      <w:proofErr w:type="spellStart"/>
      <w:r>
        <w:rPr>
          <w:rFonts w:hint="cs"/>
          <w:rtl/>
          <w:lang w:val="en-GB" w:eastAsia="he-IL"/>
        </w:rPr>
        <w:t>מחשובית</w:t>
      </w:r>
      <w:proofErr w:type="spellEnd"/>
      <w:r w:rsidR="004B2E7D">
        <w:rPr>
          <w:rFonts w:hint="cs"/>
          <w:rtl/>
          <w:lang w:val="en-GB" w:eastAsia="he-IL"/>
        </w:rPr>
        <w:t xml:space="preserve"> </w:t>
      </w:r>
      <w:r w:rsidR="00B61329">
        <w:rPr>
          <w:rFonts w:hint="cs"/>
          <w:rtl/>
          <w:lang w:val="en-GB" w:eastAsia="he-IL"/>
        </w:rPr>
        <w:t>וש</w:t>
      </w:r>
      <w:r w:rsidR="004B2E7D">
        <w:rPr>
          <w:rFonts w:hint="cs"/>
          <w:rtl/>
          <w:lang w:val="en-GB" w:eastAsia="he-IL"/>
        </w:rPr>
        <w:t xml:space="preserve">צריך להחיל את זה רק על </w:t>
      </w:r>
      <w:r>
        <w:rPr>
          <w:rFonts w:hint="cs"/>
          <w:rtl/>
          <w:lang w:val="en-GB" w:eastAsia="he-IL"/>
        </w:rPr>
        <w:t>תיקים חדשים</w:t>
      </w:r>
      <w:r w:rsidR="004B2E7D">
        <w:rPr>
          <w:rFonts w:hint="cs"/>
          <w:rtl/>
          <w:lang w:val="en-GB" w:eastAsia="he-IL"/>
        </w:rPr>
        <w:t>, אין יכולת להחיל את זה</w:t>
      </w:r>
      <w:r w:rsidR="00686420">
        <w:rPr>
          <w:rFonts w:hint="cs"/>
          <w:rtl/>
          <w:lang w:val="en-GB" w:eastAsia="he-IL"/>
        </w:rPr>
        <w:t xml:space="preserve"> על תיקים קיימים.</w:t>
      </w:r>
      <w:r w:rsidR="004B2E7D">
        <w:rPr>
          <w:rFonts w:hint="cs"/>
          <w:rtl/>
          <w:lang w:val="en-GB" w:eastAsia="he-IL"/>
        </w:rPr>
        <w:t xml:space="preserve"> </w:t>
      </w:r>
      <w:r w:rsidR="0068642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החלה ע</w:t>
      </w:r>
      <w:r w:rsidR="004B2E7D">
        <w:rPr>
          <w:rFonts w:hint="cs"/>
          <w:rtl/>
          <w:lang w:val="en-GB" w:eastAsia="he-IL"/>
        </w:rPr>
        <w:t xml:space="preserve">ל תיקים </w:t>
      </w:r>
      <w:r>
        <w:rPr>
          <w:rFonts w:hint="cs"/>
          <w:rtl/>
          <w:lang w:val="en-GB" w:eastAsia="he-IL"/>
        </w:rPr>
        <w:t xml:space="preserve">קיימים </w:t>
      </w:r>
      <w:bookmarkStart w:id="1310" w:name="_ETM_Q1_7672542"/>
      <w:bookmarkEnd w:id="1310"/>
      <w:r>
        <w:rPr>
          <w:rFonts w:hint="cs"/>
          <w:rtl/>
          <w:lang w:val="en-GB" w:eastAsia="he-IL"/>
        </w:rPr>
        <w:t>תהיה רק ביחס לתשלומי חובה</w:t>
      </w:r>
      <w:r w:rsidR="00747CF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צריך להטיל חובה על עורכי הדין לדווח </w:t>
      </w:r>
      <w:bookmarkStart w:id="1311" w:name="_ETM_Q1_7679696"/>
      <w:bookmarkEnd w:id="1311"/>
      <w:r>
        <w:rPr>
          <w:rFonts w:hint="cs"/>
          <w:rtl/>
          <w:lang w:val="en-GB" w:eastAsia="he-IL"/>
        </w:rPr>
        <w:t xml:space="preserve">על תיקים שהם תשלומי חובה. </w:t>
      </w:r>
      <w:r w:rsidR="004B2E7D">
        <w:rPr>
          <w:rFonts w:hint="cs"/>
          <w:rtl/>
          <w:lang w:val="en-GB" w:eastAsia="he-IL"/>
        </w:rPr>
        <w:t>כדי ליצור ודאו</w:t>
      </w:r>
      <w:r>
        <w:rPr>
          <w:rFonts w:hint="cs"/>
          <w:rtl/>
          <w:lang w:val="en-GB" w:eastAsia="he-IL"/>
        </w:rPr>
        <w:t>ת צריך לראות</w:t>
      </w:r>
      <w:r w:rsidR="004B2E7D">
        <w:rPr>
          <w:rFonts w:hint="cs"/>
          <w:rtl/>
          <w:lang w:val="en-GB" w:eastAsia="he-IL"/>
        </w:rPr>
        <w:t xml:space="preserve"> מה השיעור המקסימאלי שמשיתה כל רשות ורשות. </w:t>
      </w:r>
      <w:r w:rsidR="00686420">
        <w:rPr>
          <w:rFonts w:hint="cs"/>
          <w:rtl/>
          <w:lang w:val="en-GB" w:eastAsia="he-IL"/>
        </w:rPr>
        <w:t xml:space="preserve">אגב, </w:t>
      </w:r>
      <w:bookmarkStart w:id="1312" w:name="_ETM_Q1_7723441"/>
      <w:bookmarkEnd w:id="1312"/>
      <w:r w:rsidR="00686420">
        <w:rPr>
          <w:rFonts w:hint="cs"/>
          <w:rtl/>
          <w:lang w:val="en-GB" w:eastAsia="he-IL"/>
        </w:rPr>
        <w:t xml:space="preserve">שיעור ההוצאות של עיקולים הוא שלושה </w:t>
      </w:r>
      <w:bookmarkStart w:id="1313" w:name="_ETM_Q1_7727836"/>
      <w:bookmarkEnd w:id="1313"/>
      <w:r w:rsidR="00B61329">
        <w:rPr>
          <w:rFonts w:hint="cs"/>
          <w:rtl/>
          <w:lang w:val="en-GB" w:eastAsia="he-IL"/>
        </w:rPr>
        <w:t>שקלים, לא תשעה שקלים</w:t>
      </w:r>
      <w:r w:rsidR="00686420">
        <w:rPr>
          <w:rFonts w:hint="cs"/>
          <w:rtl/>
          <w:lang w:val="en-GB" w:eastAsia="he-IL"/>
        </w:rPr>
        <w:t xml:space="preserve"> כפי שאמר הדובר שלפניי.  </w:t>
      </w:r>
      <w:bookmarkStart w:id="1314" w:name="_ETM_Q1_7730635"/>
      <w:bookmarkEnd w:id="1314"/>
    </w:p>
    <w:p w:rsidR="00686420" w:rsidRDefault="00686420" w:rsidP="00686420">
      <w:pPr>
        <w:rPr>
          <w:rtl/>
          <w:lang w:val="en-GB" w:eastAsia="he-IL"/>
        </w:rPr>
      </w:pPr>
      <w:bookmarkStart w:id="1315" w:name="_ETM_Q1_7740491"/>
      <w:bookmarkStart w:id="1316" w:name="_ETM_Q1_7740551"/>
      <w:bookmarkEnd w:id="1315"/>
      <w:bookmarkEnd w:id="1316"/>
    </w:p>
    <w:p w:rsidR="00686420" w:rsidRDefault="00686420" w:rsidP="00686420">
      <w:pPr>
        <w:pStyle w:val="a4"/>
        <w:keepNext/>
        <w:rPr>
          <w:rtl/>
          <w:lang w:val="en-GB"/>
        </w:rPr>
      </w:pPr>
      <w:bookmarkStart w:id="1317" w:name="_ETM_Q1_7740697"/>
      <w:bookmarkStart w:id="1318" w:name="_ETM_Q1_7740779"/>
      <w:bookmarkStart w:id="1319" w:name="_ETM_Q1_7740837"/>
      <w:bookmarkStart w:id="1320" w:name="ET_speaker_תומר_רוזנר_298"/>
      <w:bookmarkEnd w:id="1317"/>
      <w:bookmarkEnd w:id="1318"/>
      <w:bookmarkEnd w:id="1319"/>
      <w:r w:rsidRPr="006864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6864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0"/>
    </w:p>
    <w:p w:rsidR="00686420" w:rsidRDefault="00686420" w:rsidP="00686420">
      <w:pPr>
        <w:pStyle w:val="KeepWithNext"/>
        <w:rPr>
          <w:rtl/>
          <w:lang w:val="en-GB" w:eastAsia="he-IL"/>
        </w:rPr>
      </w:pPr>
    </w:p>
    <w:p w:rsidR="004B2E7D" w:rsidRDefault="00686420" w:rsidP="00C55A94">
      <w:pPr>
        <w:rPr>
          <w:rtl/>
          <w:lang w:val="en-GB" w:eastAsia="he-IL"/>
        </w:rPr>
      </w:pPr>
      <w:bookmarkStart w:id="1321" w:name="_ETM_Q1_7740937"/>
      <w:bookmarkStart w:id="1322" w:name="_ETM_Q1_7740992"/>
      <w:bookmarkStart w:id="1323" w:name="_ETM_Q1_7741044"/>
      <w:bookmarkEnd w:id="1321"/>
      <w:bookmarkEnd w:id="1322"/>
      <w:bookmarkEnd w:id="1323"/>
      <w:r>
        <w:rPr>
          <w:rFonts w:hint="cs"/>
          <w:rtl/>
          <w:lang w:val="en-GB" w:eastAsia="he-IL"/>
        </w:rPr>
        <w:t xml:space="preserve">טען הדובר הקודם </w:t>
      </w:r>
      <w:bookmarkStart w:id="1324" w:name="_ETM_Q1_7744990"/>
      <w:bookmarkEnd w:id="1324"/>
      <w:r w:rsidR="00C55A94">
        <w:rPr>
          <w:rFonts w:hint="cs"/>
          <w:rtl/>
          <w:lang w:val="en-GB" w:eastAsia="he-IL"/>
        </w:rPr>
        <w:t>שבאופן כללי</w:t>
      </w:r>
      <w:r>
        <w:rPr>
          <w:rFonts w:hint="cs"/>
          <w:rtl/>
          <w:lang w:val="en-GB" w:eastAsia="he-IL"/>
        </w:rPr>
        <w:t xml:space="preserve"> ההוצאות במסלול </w:t>
      </w:r>
      <w:proofErr w:type="spellStart"/>
      <w:r w:rsidR="004B2E7D">
        <w:rPr>
          <w:rFonts w:hint="cs"/>
          <w:rtl/>
          <w:lang w:val="en-GB" w:eastAsia="he-IL"/>
        </w:rPr>
        <w:t>המינהלי</w:t>
      </w:r>
      <w:proofErr w:type="spellEnd"/>
      <w:r w:rsidR="004B2E7D">
        <w:rPr>
          <w:rFonts w:hint="cs"/>
          <w:rtl/>
          <w:lang w:val="en-GB" w:eastAsia="he-IL"/>
        </w:rPr>
        <w:t xml:space="preserve"> גבוהות יותר מהמסלול שלכם, של ההוצאה ל</w:t>
      </w:r>
      <w:r>
        <w:rPr>
          <w:rFonts w:hint="cs"/>
          <w:rtl/>
          <w:lang w:val="en-GB" w:eastAsia="he-IL"/>
        </w:rPr>
        <w:t>פ</w:t>
      </w:r>
      <w:r w:rsidR="004B2E7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4B2E7D">
        <w:rPr>
          <w:rFonts w:hint="cs"/>
          <w:rtl/>
          <w:lang w:val="en-GB" w:eastAsia="he-IL"/>
        </w:rPr>
        <w:t xml:space="preserve">ל. לפי מה שאני מבין ממך </w:t>
      </w:r>
      <w:r>
        <w:rPr>
          <w:rFonts w:hint="cs"/>
          <w:rtl/>
          <w:lang w:val="en-GB" w:eastAsia="he-IL"/>
        </w:rPr>
        <w:t xml:space="preserve">בחלק </w:t>
      </w:r>
      <w:r w:rsidR="004B2E7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4B2E7D">
        <w:rPr>
          <w:rFonts w:hint="cs"/>
          <w:rtl/>
          <w:lang w:val="en-GB" w:eastAsia="he-IL"/>
        </w:rPr>
        <w:t>דברים זה לא כך. האם גברתי יודעת ל</w:t>
      </w:r>
      <w:r>
        <w:rPr>
          <w:rFonts w:hint="cs"/>
          <w:rtl/>
          <w:lang w:val="en-GB" w:eastAsia="he-IL"/>
        </w:rPr>
        <w:t>ו</w:t>
      </w:r>
      <w:r w:rsidR="004B2E7D">
        <w:rPr>
          <w:rFonts w:hint="cs"/>
          <w:rtl/>
          <w:lang w:val="en-GB" w:eastAsia="he-IL"/>
        </w:rPr>
        <w:t>מר לנו מה היחס בדרך כלל</w:t>
      </w:r>
      <w:r>
        <w:rPr>
          <w:rFonts w:hint="cs"/>
          <w:rtl/>
          <w:lang w:val="en-GB" w:eastAsia="he-IL"/>
        </w:rPr>
        <w:t>?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686420" w:rsidRDefault="00686420" w:rsidP="00686420">
      <w:pPr>
        <w:pStyle w:val="af9"/>
        <w:keepNext/>
        <w:rPr>
          <w:rtl/>
          <w:lang w:val="en-GB" w:eastAsia="he-IL"/>
        </w:rPr>
      </w:pPr>
      <w:bookmarkStart w:id="1325" w:name="_ETM_Q1_7767017"/>
      <w:bookmarkStart w:id="1326" w:name="ET_guest_ענת_הר_אבן_299"/>
      <w:bookmarkEnd w:id="1325"/>
      <w:r w:rsidRPr="006864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6864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6"/>
    </w:p>
    <w:p w:rsidR="00686420" w:rsidRDefault="00686420" w:rsidP="00686420">
      <w:pPr>
        <w:pStyle w:val="KeepWithNext"/>
        <w:rPr>
          <w:rtl/>
          <w:lang w:val="en-GB" w:eastAsia="he-IL"/>
        </w:rPr>
      </w:pPr>
    </w:p>
    <w:p w:rsidR="004B2E7D" w:rsidRDefault="004B2E7D" w:rsidP="005A3BFD">
      <w:pPr>
        <w:rPr>
          <w:rtl/>
          <w:lang w:val="en-GB" w:eastAsia="he-IL"/>
        </w:rPr>
      </w:pPr>
      <w:bookmarkStart w:id="1327" w:name="_ETM_Q1_7767494"/>
      <w:bookmarkStart w:id="1328" w:name="_ETM_Q1_7767536"/>
      <w:bookmarkEnd w:id="1327"/>
      <w:bookmarkEnd w:id="1328"/>
      <w:r>
        <w:rPr>
          <w:rFonts w:hint="cs"/>
          <w:rtl/>
          <w:lang w:val="en-GB" w:eastAsia="he-IL"/>
        </w:rPr>
        <w:t xml:space="preserve">הוא נתן </w:t>
      </w:r>
      <w:r w:rsidR="00C55A94">
        <w:rPr>
          <w:rFonts w:hint="cs"/>
          <w:rtl/>
          <w:lang w:val="en-GB" w:eastAsia="he-IL"/>
        </w:rPr>
        <w:t>שתי דוגמאות</w:t>
      </w:r>
      <w:r>
        <w:rPr>
          <w:rFonts w:hint="cs"/>
          <w:rtl/>
          <w:lang w:val="en-GB" w:eastAsia="he-IL"/>
        </w:rPr>
        <w:t>.</w:t>
      </w:r>
      <w:r w:rsidR="00C55A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C55A94">
        <w:rPr>
          <w:rFonts w:hint="cs"/>
          <w:rtl/>
          <w:lang w:val="en-GB" w:eastAsia="he-IL"/>
        </w:rPr>
        <w:t xml:space="preserve">גבי עיקולי </w:t>
      </w:r>
      <w:bookmarkStart w:id="1329" w:name="_ETM_Q1_7766763"/>
      <w:bookmarkEnd w:id="1329"/>
      <w:r w:rsidR="00C55A94">
        <w:rPr>
          <w:rFonts w:hint="cs"/>
          <w:rtl/>
          <w:lang w:val="en-GB" w:eastAsia="he-IL"/>
        </w:rPr>
        <w:t xml:space="preserve">בנק </w:t>
      </w:r>
      <w:r>
        <w:rPr>
          <w:rFonts w:hint="cs"/>
          <w:rtl/>
          <w:lang w:val="en-GB" w:eastAsia="he-IL"/>
        </w:rPr>
        <w:t>שיעור ההו</w:t>
      </w:r>
      <w:r w:rsidR="00C55A94">
        <w:rPr>
          <w:rFonts w:hint="cs"/>
          <w:rtl/>
          <w:lang w:val="en-GB" w:eastAsia="he-IL"/>
        </w:rPr>
        <w:t>צאות לפ</w:t>
      </w:r>
      <w:r>
        <w:rPr>
          <w:rFonts w:hint="cs"/>
          <w:rtl/>
          <w:lang w:val="en-GB" w:eastAsia="he-IL"/>
        </w:rPr>
        <w:t xml:space="preserve">י </w:t>
      </w:r>
      <w:r w:rsidR="00C55A94">
        <w:rPr>
          <w:rFonts w:hint="cs"/>
          <w:rtl/>
          <w:lang w:val="en-GB" w:eastAsia="he-IL"/>
        </w:rPr>
        <w:t xml:space="preserve">פקודת המסים (גבייה) זה שלושה </w:t>
      </w:r>
      <w:bookmarkStart w:id="1330" w:name="_ETM_Q1_7772806"/>
      <w:bookmarkEnd w:id="1330"/>
      <w:r w:rsidR="00C55A94">
        <w:rPr>
          <w:rFonts w:hint="cs"/>
          <w:rtl/>
          <w:lang w:val="en-GB" w:eastAsia="he-IL"/>
        </w:rPr>
        <w:t>שקלים. הוא צודק ש</w:t>
      </w:r>
      <w:r>
        <w:rPr>
          <w:rFonts w:hint="cs"/>
          <w:rtl/>
          <w:lang w:val="en-GB" w:eastAsia="he-IL"/>
        </w:rPr>
        <w:t>ב</w:t>
      </w:r>
      <w:r w:rsidR="00C55A94">
        <w:rPr>
          <w:rFonts w:hint="cs"/>
          <w:rtl/>
          <w:lang w:val="en-GB" w:eastAsia="he-IL"/>
        </w:rPr>
        <w:t>פקודת המסים (גבייה)</w:t>
      </w:r>
      <w:bookmarkStart w:id="1331" w:name="_ETM_Q1_7777507"/>
      <w:bookmarkEnd w:id="1331"/>
      <w:r w:rsidR="00C55A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משיתים </w:t>
      </w:r>
      <w:r w:rsidR="00C55A94">
        <w:rPr>
          <w:rFonts w:hint="cs"/>
          <w:rtl/>
          <w:lang w:val="en-GB" w:eastAsia="he-IL"/>
        </w:rPr>
        <w:t xml:space="preserve">הוצאות </w:t>
      </w:r>
      <w:r>
        <w:rPr>
          <w:rFonts w:hint="cs"/>
          <w:rtl/>
          <w:lang w:val="en-GB" w:eastAsia="he-IL"/>
        </w:rPr>
        <w:t xml:space="preserve">בשיעור </w:t>
      </w:r>
      <w:r w:rsidR="00C55A94">
        <w:rPr>
          <w:rFonts w:hint="cs"/>
          <w:rtl/>
          <w:lang w:val="en-GB" w:eastAsia="he-IL"/>
        </w:rPr>
        <w:t xml:space="preserve">4.5 או חמישה שקלים </w:t>
      </w:r>
      <w:r>
        <w:rPr>
          <w:rFonts w:hint="cs"/>
          <w:rtl/>
          <w:lang w:val="en-GB" w:eastAsia="he-IL"/>
        </w:rPr>
        <w:t>בגין עיקול רכב. בהוצא</w:t>
      </w:r>
      <w:r w:rsidR="00C55A94">
        <w:rPr>
          <w:rFonts w:hint="cs"/>
          <w:rtl/>
          <w:lang w:val="en-GB" w:eastAsia="he-IL"/>
        </w:rPr>
        <w:t xml:space="preserve">ה לפועל </w:t>
      </w:r>
      <w:r>
        <w:rPr>
          <w:rFonts w:hint="cs"/>
          <w:rtl/>
          <w:lang w:val="en-GB" w:eastAsia="he-IL"/>
        </w:rPr>
        <w:t>לא מ</w:t>
      </w:r>
      <w:r w:rsidR="00C55A94">
        <w:rPr>
          <w:rFonts w:hint="cs"/>
          <w:rtl/>
          <w:lang w:val="en-GB" w:eastAsia="he-IL"/>
        </w:rPr>
        <w:t>שיתים שום דבר. ביחס ליתר ההוצאות,</w:t>
      </w:r>
      <w:r>
        <w:rPr>
          <w:rFonts w:hint="cs"/>
          <w:rtl/>
          <w:lang w:val="en-GB" w:eastAsia="he-IL"/>
        </w:rPr>
        <w:t xml:space="preserve"> </w:t>
      </w:r>
      <w:r w:rsidR="005A3BF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יש </w:t>
      </w:r>
      <w:r w:rsidR="00C55A94">
        <w:rPr>
          <w:rFonts w:hint="cs"/>
          <w:rtl/>
          <w:lang w:val="en-GB" w:eastAsia="he-IL"/>
        </w:rPr>
        <w:t>הרי הליכים רבים ומגוונים</w:t>
      </w:r>
      <w:bookmarkStart w:id="1332" w:name="_ETM_Q1_7795741"/>
      <w:bookmarkEnd w:id="1332"/>
      <w:r w:rsidR="00C55A94">
        <w:rPr>
          <w:rFonts w:hint="cs"/>
          <w:rtl/>
          <w:lang w:val="en-GB" w:eastAsia="he-IL"/>
        </w:rPr>
        <w:t xml:space="preserve"> </w:t>
      </w:r>
      <w:r w:rsidR="00C55A94">
        <w:rPr>
          <w:rtl/>
          <w:lang w:val="en-GB" w:eastAsia="he-IL"/>
        </w:rPr>
        <w:t>–</w:t>
      </w:r>
      <w:r w:rsidR="00C55A94">
        <w:rPr>
          <w:rFonts w:hint="cs"/>
          <w:rtl/>
          <w:lang w:val="en-GB" w:eastAsia="he-IL"/>
        </w:rPr>
        <w:t xml:space="preserve"> תפיסת רכב, עיקול </w:t>
      </w:r>
      <w:proofErr w:type="spellStart"/>
      <w:r w:rsidR="00C55A94">
        <w:rPr>
          <w:rFonts w:hint="cs"/>
          <w:rtl/>
          <w:lang w:val="en-GB" w:eastAsia="he-IL"/>
        </w:rPr>
        <w:t>מטלטלין</w:t>
      </w:r>
      <w:proofErr w:type="spellEnd"/>
      <w:r w:rsidR="00C55A94">
        <w:rPr>
          <w:rFonts w:hint="cs"/>
          <w:rtl/>
          <w:lang w:val="en-GB" w:eastAsia="he-IL"/>
        </w:rPr>
        <w:t xml:space="preserve">, </w:t>
      </w:r>
      <w:bookmarkStart w:id="1333" w:name="_ETM_Q1_7796593"/>
      <w:bookmarkEnd w:id="1333"/>
      <w:r w:rsidR="00C55A94">
        <w:rPr>
          <w:rFonts w:hint="cs"/>
          <w:rtl/>
          <w:lang w:val="en-GB" w:eastAsia="he-IL"/>
        </w:rPr>
        <w:t xml:space="preserve">קשה לי כרגע לעמוד על ההבדלים. אני בסוף אצטרך איזו </w:t>
      </w:r>
      <w:bookmarkStart w:id="1334" w:name="_ETM_Q1_7802716"/>
      <w:bookmarkEnd w:id="1334"/>
      <w:r w:rsidR="00412F88">
        <w:rPr>
          <w:rFonts w:hint="cs"/>
          <w:rtl/>
          <w:lang w:val="en-GB" w:eastAsia="he-IL"/>
        </w:rPr>
        <w:t>שהיא ודאות</w:t>
      </w:r>
      <w:r w:rsidR="00C55A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</w:t>
      </w:r>
      <w:r w:rsidR="00C55A94">
        <w:rPr>
          <w:rFonts w:hint="cs"/>
          <w:rtl/>
          <w:lang w:val="en-GB" w:eastAsia="he-IL"/>
        </w:rPr>
        <w:t>י כ</w:t>
      </w:r>
      <w:r>
        <w:rPr>
          <w:rFonts w:hint="cs"/>
          <w:rtl/>
          <w:lang w:val="en-GB" w:eastAsia="he-IL"/>
        </w:rPr>
        <w:t>מס</w:t>
      </w:r>
      <w:r w:rsidR="00C55A9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 הרשויו</w:t>
      </w:r>
      <w:r w:rsidR="00C55A94">
        <w:rPr>
          <w:rFonts w:hint="cs"/>
          <w:rtl/>
          <w:lang w:val="en-GB" w:eastAsia="he-IL"/>
        </w:rPr>
        <w:t>ת כך ה</w:t>
      </w:r>
      <w:r>
        <w:rPr>
          <w:rFonts w:hint="cs"/>
          <w:rtl/>
          <w:lang w:val="en-GB" w:eastAsia="he-IL"/>
        </w:rPr>
        <w:t xml:space="preserve">שוני בין </w:t>
      </w:r>
      <w:r w:rsidR="00C55A94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רשו</w:t>
      </w:r>
      <w:r w:rsidR="00C55A94">
        <w:rPr>
          <w:rFonts w:hint="cs"/>
          <w:rtl/>
          <w:lang w:val="en-GB" w:eastAsia="he-IL"/>
        </w:rPr>
        <w:t>ת ור</w:t>
      </w:r>
      <w:r>
        <w:rPr>
          <w:rFonts w:hint="cs"/>
          <w:rtl/>
          <w:lang w:val="en-GB" w:eastAsia="he-IL"/>
        </w:rPr>
        <w:t>ש</w:t>
      </w:r>
      <w:r w:rsidR="00C55A94">
        <w:rPr>
          <w:rFonts w:hint="cs"/>
          <w:rtl/>
          <w:lang w:val="en-GB" w:eastAsia="he-IL"/>
        </w:rPr>
        <w:t>ות. הסעיף הזה</w:t>
      </w:r>
      <w:r w:rsidR="005A3BFD">
        <w:rPr>
          <w:rFonts w:hint="cs"/>
          <w:rtl/>
          <w:lang w:val="en-GB" w:eastAsia="he-IL"/>
        </w:rPr>
        <w:t xml:space="preserve"> </w:t>
      </w:r>
      <w:r w:rsidR="00C55A94">
        <w:rPr>
          <w:rFonts w:hint="cs"/>
          <w:rtl/>
          <w:lang w:val="en-GB" w:eastAsia="he-IL"/>
        </w:rPr>
        <w:t xml:space="preserve">חייב לקבע ודאות. </w:t>
      </w:r>
      <w:bookmarkStart w:id="1335" w:name="_ETM_Q1_7812548"/>
      <w:bookmarkEnd w:id="1335"/>
      <w:r>
        <w:rPr>
          <w:rFonts w:hint="cs"/>
          <w:rtl/>
          <w:lang w:val="en-GB" w:eastAsia="he-IL"/>
        </w:rPr>
        <w:t xml:space="preserve"> 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55A94" w:rsidRDefault="00C55A94" w:rsidP="00C55A94">
      <w:pPr>
        <w:pStyle w:val="a4"/>
        <w:keepNext/>
        <w:rPr>
          <w:rtl/>
          <w:lang w:val="en-GB"/>
        </w:rPr>
      </w:pPr>
      <w:bookmarkStart w:id="1336" w:name="_ETM_Q1_7822257"/>
      <w:bookmarkStart w:id="1337" w:name="ET_speaker_תומר_רוזנר_300"/>
      <w:bookmarkEnd w:id="1336"/>
      <w:r w:rsidRPr="00C55A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55A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7"/>
    </w:p>
    <w:p w:rsidR="00C55A94" w:rsidRDefault="00C55A94" w:rsidP="00C55A94">
      <w:pPr>
        <w:pStyle w:val="KeepWithNext"/>
        <w:rPr>
          <w:rtl/>
          <w:lang w:val="en-GB" w:eastAsia="he-IL"/>
        </w:rPr>
      </w:pPr>
    </w:p>
    <w:p w:rsidR="004B2E7D" w:rsidRDefault="004B2E7D" w:rsidP="00412F88">
      <w:pPr>
        <w:ind w:firstLine="0"/>
        <w:rPr>
          <w:rtl/>
          <w:lang w:val="en-GB" w:eastAsia="he-IL"/>
        </w:rPr>
      </w:pPr>
      <w:bookmarkStart w:id="1338" w:name="_ETM_Q1_7822691"/>
      <w:bookmarkStart w:id="1339" w:name="_ETM_Q1_7822749"/>
      <w:bookmarkEnd w:id="1338"/>
      <w:bookmarkEnd w:id="1339"/>
      <w:r>
        <w:rPr>
          <w:rtl/>
          <w:lang w:val="en-GB" w:eastAsia="he-IL"/>
        </w:rPr>
        <w:tab/>
      </w:r>
      <w:r w:rsidR="00412F88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כשמדובר בהו</w:t>
      </w:r>
      <w:r w:rsidR="00C05D69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אה </w:t>
      </w:r>
      <w:r w:rsidR="00412F88">
        <w:rPr>
          <w:rFonts w:hint="cs"/>
          <w:rtl/>
          <w:lang w:val="en-GB" w:eastAsia="he-IL"/>
        </w:rPr>
        <w:t>לפועל</w:t>
      </w:r>
      <w:r w:rsidR="00C05D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התעריף שנקבע בתקנות הוא התעריף שנקבע </w:t>
      </w:r>
      <w:r w:rsidR="00C05D69">
        <w:rPr>
          <w:rFonts w:hint="cs"/>
          <w:rtl/>
          <w:lang w:val="en-GB" w:eastAsia="he-IL"/>
        </w:rPr>
        <w:t xml:space="preserve">בכל מקרה </w:t>
      </w:r>
      <w:bookmarkStart w:id="1340" w:name="_ETM_Q1_7827413"/>
      <w:bookmarkEnd w:id="1340"/>
      <w:r w:rsidR="00C05D69">
        <w:rPr>
          <w:rFonts w:hint="cs"/>
          <w:rtl/>
          <w:lang w:val="en-GB" w:eastAsia="he-IL"/>
        </w:rPr>
        <w:t>ללא קשר להוצאות בפועל?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41" w:name="ET_guest_ענת_הר_אבן_301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1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4B2E7D">
        <w:rPr>
          <w:rFonts w:hint="cs"/>
          <w:rtl/>
          <w:lang w:val="en-GB" w:eastAsia="he-IL"/>
        </w:rPr>
        <w:t>חלק מה</w:t>
      </w:r>
      <w:r>
        <w:rPr>
          <w:rFonts w:hint="cs"/>
          <w:rtl/>
          <w:lang w:val="en-GB" w:eastAsia="he-IL"/>
        </w:rPr>
        <w:t>מק</w:t>
      </w:r>
      <w:r w:rsidR="004B2E7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4B2E7D">
        <w:rPr>
          <w:rFonts w:hint="cs"/>
          <w:rtl/>
          <w:lang w:val="en-GB" w:eastAsia="he-IL"/>
        </w:rPr>
        <w:t>ם, לא בכל המקרים</w:t>
      </w:r>
      <w:r>
        <w:rPr>
          <w:rFonts w:hint="cs"/>
          <w:rtl/>
          <w:lang w:val="en-GB" w:eastAsia="he-IL"/>
        </w:rPr>
        <w:t>.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4"/>
        <w:keepNext/>
        <w:rPr>
          <w:rtl/>
          <w:lang w:val="en-GB"/>
        </w:rPr>
      </w:pPr>
      <w:bookmarkStart w:id="1342" w:name="_ETM_Q1_7838278"/>
      <w:bookmarkStart w:id="1343" w:name="ET_speaker_תומר_רוזנר_302"/>
      <w:bookmarkEnd w:id="1342"/>
      <w:r w:rsidRPr="00C05D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05D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3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bookmarkStart w:id="1344" w:name="_ETM_Q1_7838714"/>
      <w:bookmarkStart w:id="1345" w:name="_ETM_Q1_7838756"/>
      <w:bookmarkEnd w:id="1344"/>
      <w:bookmarkEnd w:id="1345"/>
      <w:r>
        <w:rPr>
          <w:rFonts w:hint="cs"/>
          <w:rtl/>
          <w:lang w:val="en-GB" w:eastAsia="he-IL"/>
        </w:rPr>
        <w:t>הסכום</w:t>
      </w:r>
      <w:r w:rsidR="004B2E7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4B2E7D">
        <w:rPr>
          <w:rFonts w:hint="cs"/>
          <w:rtl/>
          <w:lang w:val="en-GB" w:eastAsia="he-IL"/>
        </w:rPr>
        <w:t>ל שבע</w:t>
      </w:r>
      <w:r>
        <w:rPr>
          <w:rFonts w:hint="cs"/>
          <w:rtl/>
          <w:lang w:val="en-GB" w:eastAsia="he-IL"/>
        </w:rPr>
        <w:t>ה שקלים לגבי עיקולי בנק הוא לא הס</w:t>
      </w:r>
      <w:r w:rsidR="004B2E7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</w:t>
      </w:r>
      <w:r w:rsidR="004B2E7D">
        <w:rPr>
          <w:rFonts w:hint="cs"/>
          <w:rtl/>
          <w:lang w:val="en-GB" w:eastAsia="he-IL"/>
        </w:rPr>
        <w:t>ם שמ</w:t>
      </w:r>
      <w:r>
        <w:rPr>
          <w:rFonts w:hint="cs"/>
          <w:rtl/>
          <w:lang w:val="en-GB" w:eastAsia="he-IL"/>
        </w:rPr>
        <w:t xml:space="preserve">שלמים בפועל, זאת לא הוצאה שמוצאת בפועל. </w:t>
      </w:r>
      <w:bookmarkStart w:id="1346" w:name="_ETM_Q1_7849586"/>
      <w:bookmarkEnd w:id="1346"/>
      <w:r>
        <w:rPr>
          <w:rFonts w:hint="cs"/>
          <w:rtl/>
          <w:lang w:val="en-GB" w:eastAsia="he-IL"/>
        </w:rPr>
        <w:t xml:space="preserve">מה נגבה בפועל? </w:t>
      </w:r>
      <w:r w:rsidR="004B2E7D">
        <w:rPr>
          <w:rFonts w:hint="cs"/>
          <w:rtl/>
          <w:lang w:val="en-GB" w:eastAsia="he-IL"/>
        </w:rPr>
        <w:t>מה נגבה מהחייב?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47" w:name="ET_guest_ענת_הר_אבן_303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7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בעיקול בנק גובים מהזוכה שבעה שקלים</w:t>
      </w:r>
      <w:r w:rsidR="004B2E7D">
        <w:rPr>
          <w:rFonts w:hint="cs"/>
          <w:rtl/>
          <w:lang w:val="en-GB" w:eastAsia="he-IL"/>
        </w:rPr>
        <w:t xml:space="preserve">, משלמים </w:t>
      </w:r>
      <w:r>
        <w:rPr>
          <w:rFonts w:hint="cs"/>
          <w:rtl/>
          <w:lang w:val="en-GB" w:eastAsia="he-IL"/>
        </w:rPr>
        <w:t>לבנק שבעה שקלים,</w:t>
      </w:r>
      <w:r w:rsidR="004B2E7D">
        <w:rPr>
          <w:rFonts w:hint="cs"/>
          <w:rtl/>
          <w:lang w:val="en-GB" w:eastAsia="he-IL"/>
        </w:rPr>
        <w:t xml:space="preserve"> ומשיתים</w:t>
      </w:r>
      <w:r>
        <w:rPr>
          <w:rFonts w:hint="cs"/>
          <w:rtl/>
          <w:lang w:val="en-GB" w:eastAsia="he-IL"/>
        </w:rPr>
        <w:t xml:space="preserve"> על החייב שבעה שקלים.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4"/>
        <w:keepNext/>
        <w:rPr>
          <w:rtl/>
          <w:lang w:val="en-GB"/>
        </w:rPr>
      </w:pPr>
      <w:bookmarkStart w:id="1348" w:name="ET_speaker_תומר_רוזנר_304"/>
      <w:r w:rsidRPr="00C05D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05D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8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C05D69" w:rsidRDefault="00C05D69" w:rsidP="00C05D69">
      <w:pPr>
        <w:rPr>
          <w:rtl/>
          <w:lang w:val="en-GB" w:eastAsia="he-IL"/>
        </w:rPr>
      </w:pPr>
      <w:bookmarkStart w:id="1349" w:name="_ETM_Q1_7859178"/>
      <w:bookmarkEnd w:id="1349"/>
      <w:r>
        <w:rPr>
          <w:rFonts w:hint="cs"/>
          <w:rtl/>
          <w:lang w:val="en-GB" w:eastAsia="he-IL"/>
        </w:rPr>
        <w:t>כי זה סכום שמוציאים אותו בפועל</w:t>
      </w:r>
      <w:bookmarkStart w:id="1350" w:name="_ETM_Q1_7865489"/>
      <w:bookmarkEnd w:id="1350"/>
      <w:r>
        <w:rPr>
          <w:rFonts w:hint="cs"/>
          <w:rtl/>
          <w:lang w:val="en-GB" w:eastAsia="he-IL"/>
        </w:rPr>
        <w:t xml:space="preserve">, שמשלמים אותו לבנק. </w:t>
      </w:r>
    </w:p>
    <w:p w:rsidR="00C05D69" w:rsidRDefault="00C05D69" w:rsidP="00C05D69">
      <w:pPr>
        <w:rPr>
          <w:rtl/>
          <w:lang w:val="en-GB" w:eastAsia="he-IL"/>
        </w:rPr>
      </w:pPr>
      <w:bookmarkStart w:id="1351" w:name="_ETM_Q1_7864794"/>
      <w:bookmarkStart w:id="1352" w:name="_ETM_Q1_7864866"/>
      <w:bookmarkStart w:id="1353" w:name="_ETM_Q1_7864965"/>
      <w:bookmarkEnd w:id="1351"/>
      <w:bookmarkEnd w:id="1352"/>
      <w:bookmarkEnd w:id="1353"/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54" w:name="_ETM_Q1_7865036"/>
      <w:bookmarkStart w:id="1355" w:name="_ETM_Q1_7865121"/>
      <w:bookmarkStart w:id="1356" w:name="_ETM_Q1_7866923"/>
      <w:bookmarkStart w:id="1357" w:name="ET_guest_ענת_הר_אבן_305"/>
      <w:bookmarkEnd w:id="1354"/>
      <w:bookmarkEnd w:id="1355"/>
      <w:bookmarkEnd w:id="1356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7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C05D69" w:rsidRDefault="00C05D69" w:rsidP="00C05D69">
      <w:pPr>
        <w:rPr>
          <w:rtl/>
          <w:lang w:val="en-GB" w:eastAsia="he-IL"/>
        </w:rPr>
      </w:pPr>
      <w:bookmarkStart w:id="1358" w:name="_ETM_Q1_7867381"/>
      <w:bookmarkStart w:id="1359" w:name="_ETM_Q1_7867415"/>
      <w:bookmarkEnd w:id="1358"/>
      <w:bookmarkEnd w:id="1359"/>
      <w:r>
        <w:rPr>
          <w:rFonts w:hint="cs"/>
          <w:rtl/>
          <w:lang w:val="en-GB" w:eastAsia="he-IL"/>
        </w:rPr>
        <w:t>נכון.</w:t>
      </w:r>
      <w:bookmarkStart w:id="1360" w:name="_ETM_Q1_7869707"/>
      <w:bookmarkEnd w:id="1360"/>
    </w:p>
    <w:p w:rsidR="00C05D69" w:rsidRDefault="00C05D69" w:rsidP="00C05D69">
      <w:pPr>
        <w:ind w:firstLine="0"/>
        <w:rPr>
          <w:rtl/>
          <w:lang w:val="en-GB" w:eastAsia="he-IL"/>
        </w:rPr>
      </w:pPr>
      <w:bookmarkStart w:id="1361" w:name="_ETM_Q1_7869794"/>
      <w:bookmarkEnd w:id="1361"/>
    </w:p>
    <w:p w:rsidR="00C05D69" w:rsidRDefault="00C05D69" w:rsidP="00C05D69">
      <w:pPr>
        <w:pStyle w:val="a4"/>
        <w:keepNext/>
        <w:rPr>
          <w:rtl/>
          <w:lang w:val="en-GB"/>
        </w:rPr>
      </w:pPr>
      <w:bookmarkStart w:id="1362" w:name="_ETM_Q1_7870038"/>
      <w:bookmarkStart w:id="1363" w:name="_ETM_Q1_7870138"/>
      <w:bookmarkStart w:id="1364" w:name="ET_speaker_תומר_רוזנר_306"/>
      <w:bookmarkEnd w:id="1362"/>
      <w:bookmarkEnd w:id="1363"/>
      <w:r w:rsidRPr="00C05D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05D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4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bookmarkStart w:id="1365" w:name="_ETM_Q1_7865222"/>
      <w:bookmarkStart w:id="1366" w:name="_ETM_Q1_7865278"/>
      <w:bookmarkStart w:id="1367" w:name="_ETM_Q1_7865338"/>
      <w:bookmarkEnd w:id="1365"/>
      <w:bookmarkEnd w:id="1366"/>
      <w:bookmarkEnd w:id="1367"/>
      <w:r>
        <w:rPr>
          <w:rFonts w:hint="cs"/>
          <w:rtl/>
          <w:lang w:val="en-GB" w:eastAsia="he-IL"/>
        </w:rPr>
        <w:t xml:space="preserve">האם יש סכומים בתקנות </w:t>
      </w:r>
      <w:bookmarkStart w:id="1368" w:name="_ETM_Q1_7871425"/>
      <w:bookmarkEnd w:id="1368"/>
      <w:r>
        <w:rPr>
          <w:rFonts w:hint="cs"/>
          <w:rtl/>
          <w:lang w:val="en-GB" w:eastAsia="he-IL"/>
        </w:rPr>
        <w:t>שהם סכומים מרביים שלא משקפים את ההוצא</w:t>
      </w:r>
      <w:bookmarkStart w:id="1369" w:name="_ETM_Q1_7871963"/>
      <w:bookmarkEnd w:id="1369"/>
      <w:r>
        <w:rPr>
          <w:rFonts w:hint="cs"/>
          <w:rtl/>
          <w:lang w:val="en-GB" w:eastAsia="he-IL"/>
        </w:rPr>
        <w:t xml:space="preserve">ה בפועל ובכל זאת גובים אותם? 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70" w:name="_ETM_Q1_7876813"/>
      <w:bookmarkStart w:id="1371" w:name="ET_guest_ענת_הר_אבן_307"/>
      <w:bookmarkEnd w:id="1370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1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bookmarkStart w:id="1372" w:name="_ETM_Q1_7877198"/>
      <w:bookmarkStart w:id="1373" w:name="_ETM_Q1_7877232"/>
      <w:bookmarkEnd w:id="1372"/>
      <w:bookmarkEnd w:id="1373"/>
      <w:r>
        <w:rPr>
          <w:rFonts w:hint="cs"/>
          <w:rtl/>
          <w:lang w:val="en-GB" w:eastAsia="he-IL"/>
        </w:rPr>
        <w:t xml:space="preserve">כמו </w:t>
      </w:r>
      <w:r w:rsidR="004B2E7D">
        <w:rPr>
          <w:rFonts w:hint="cs"/>
          <w:rtl/>
          <w:lang w:val="en-GB" w:eastAsia="he-IL"/>
        </w:rPr>
        <w:t xml:space="preserve">תפיסת </w:t>
      </w:r>
      <w:r>
        <w:rPr>
          <w:rFonts w:hint="cs"/>
          <w:rtl/>
          <w:lang w:val="en-GB" w:eastAsia="he-IL"/>
        </w:rPr>
        <w:t xml:space="preserve">רכב שהסכומים היום בתקנות </w:t>
      </w:r>
      <w:bookmarkStart w:id="1374" w:name="_ETM_Q1_7879699"/>
      <w:bookmarkEnd w:id="1374"/>
      <w:r>
        <w:rPr>
          <w:rFonts w:hint="cs"/>
          <w:rtl/>
          <w:lang w:val="en-GB" w:eastAsia="he-IL"/>
        </w:rPr>
        <w:t xml:space="preserve">לא משקפים והתשלומים הם אחרים לקבלני ההוצאה לפועל. </w:t>
      </w:r>
      <w:r w:rsidR="004B2E7D">
        <w:rPr>
          <w:rFonts w:hint="cs"/>
          <w:rtl/>
          <w:lang w:val="en-GB" w:eastAsia="he-IL"/>
        </w:rPr>
        <w:t xml:space="preserve"> 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4"/>
        <w:keepNext/>
        <w:rPr>
          <w:rtl/>
          <w:lang w:val="en-GB"/>
        </w:rPr>
      </w:pPr>
      <w:bookmarkStart w:id="1375" w:name="_ETM_Q1_7879718"/>
      <w:bookmarkStart w:id="1376" w:name="ET_speaker_תומר_רוזנר_308"/>
      <w:bookmarkEnd w:id="1375"/>
      <w:r w:rsidRPr="00C05D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05D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6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4B2E7D" w:rsidP="00C05D69">
      <w:pPr>
        <w:rPr>
          <w:rtl/>
          <w:lang w:val="en-GB" w:eastAsia="he-IL"/>
        </w:rPr>
      </w:pPr>
      <w:bookmarkStart w:id="1377" w:name="_ETM_Q1_7880187"/>
      <w:bookmarkStart w:id="1378" w:name="_ETM_Q1_7880214"/>
      <w:bookmarkEnd w:id="1377"/>
      <w:bookmarkEnd w:id="1378"/>
      <w:r>
        <w:rPr>
          <w:rFonts w:hint="cs"/>
          <w:rtl/>
          <w:lang w:val="en-GB" w:eastAsia="he-IL"/>
        </w:rPr>
        <w:t xml:space="preserve">נמוכים </w:t>
      </w:r>
      <w:r w:rsidR="00C05D69">
        <w:rPr>
          <w:rFonts w:hint="cs"/>
          <w:rtl/>
          <w:lang w:val="en-GB" w:eastAsia="he-IL"/>
        </w:rPr>
        <w:t xml:space="preserve">יותר או גבוהים </w:t>
      </w:r>
      <w:bookmarkStart w:id="1379" w:name="_ETM_Q1_7887224"/>
      <w:bookmarkEnd w:id="1379"/>
      <w:r w:rsidR="00C05D69">
        <w:rPr>
          <w:rFonts w:hint="cs"/>
          <w:rtl/>
          <w:lang w:val="en-GB" w:eastAsia="he-IL"/>
        </w:rPr>
        <w:t xml:space="preserve">יותר? 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80" w:name="_ETM_Q1_7883824"/>
      <w:bookmarkStart w:id="1381" w:name="ET_guest_ענת_הר_אבן_309"/>
      <w:bookmarkEnd w:id="1380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1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C05D69">
      <w:pPr>
        <w:rPr>
          <w:rtl/>
          <w:lang w:val="en-GB" w:eastAsia="he-IL"/>
        </w:rPr>
      </w:pPr>
      <w:bookmarkStart w:id="1382" w:name="_ETM_Q1_7884283"/>
      <w:bookmarkStart w:id="1383" w:name="_ETM_Q1_7884323"/>
      <w:bookmarkEnd w:id="1382"/>
      <w:bookmarkEnd w:id="1383"/>
      <w:r>
        <w:rPr>
          <w:rFonts w:hint="cs"/>
          <w:rtl/>
          <w:lang w:val="en-GB" w:eastAsia="he-IL"/>
        </w:rPr>
        <w:t xml:space="preserve">יותר גבוהים. </w:t>
      </w:r>
      <w:r w:rsidR="004B2E7D">
        <w:rPr>
          <w:rFonts w:hint="cs"/>
          <w:rtl/>
          <w:lang w:val="en-GB" w:eastAsia="he-IL"/>
        </w:rPr>
        <w:t>יש שם שיעור</w:t>
      </w:r>
      <w:r>
        <w:rPr>
          <w:rFonts w:hint="cs"/>
          <w:rtl/>
          <w:lang w:val="en-GB" w:eastAsia="he-IL"/>
        </w:rPr>
        <w:t xml:space="preserve"> שהוא לא פרופורציונאלי. </w:t>
      </w:r>
    </w:p>
    <w:p w:rsidR="00C05D69" w:rsidRDefault="00C05D69" w:rsidP="00C05D69">
      <w:pPr>
        <w:rPr>
          <w:rtl/>
          <w:lang w:val="en-GB" w:eastAsia="he-IL"/>
        </w:rPr>
      </w:pPr>
      <w:bookmarkStart w:id="1384" w:name="_ETM_Q1_7889221"/>
      <w:bookmarkStart w:id="1385" w:name="_ETM_Q1_7889289"/>
      <w:bookmarkEnd w:id="1384"/>
      <w:bookmarkEnd w:id="1385"/>
    </w:p>
    <w:p w:rsidR="00C05D69" w:rsidRDefault="00C05D69" w:rsidP="00C05D69">
      <w:pPr>
        <w:pStyle w:val="a4"/>
        <w:keepNext/>
        <w:rPr>
          <w:rtl/>
          <w:lang w:val="en-GB"/>
        </w:rPr>
      </w:pPr>
      <w:bookmarkStart w:id="1386" w:name="ET_speaker_תומר_רוזנר_310"/>
      <w:r w:rsidRPr="00C05D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05D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6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C05D69" w:rsidRPr="00C05D69" w:rsidRDefault="00C05D69" w:rsidP="00C05D69">
      <w:pPr>
        <w:rPr>
          <w:rtl/>
          <w:lang w:val="en-GB" w:eastAsia="he-IL"/>
        </w:rPr>
      </w:pPr>
      <w:bookmarkStart w:id="1387" w:name="_ETM_Q1_7892800"/>
      <w:bookmarkStart w:id="1388" w:name="_ETM_Q1_7892833"/>
      <w:bookmarkEnd w:id="1387"/>
      <w:bookmarkEnd w:id="1388"/>
      <w:r>
        <w:rPr>
          <w:rFonts w:hint="cs"/>
          <w:rtl/>
          <w:lang w:val="en-GB" w:eastAsia="he-IL"/>
        </w:rPr>
        <w:t>זה השיעור המקסימאלי.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C05D69" w:rsidRDefault="00C05D69" w:rsidP="00C05D69">
      <w:pPr>
        <w:pStyle w:val="af9"/>
        <w:keepNext/>
        <w:rPr>
          <w:rtl/>
          <w:lang w:val="en-GB" w:eastAsia="he-IL"/>
        </w:rPr>
      </w:pPr>
      <w:bookmarkStart w:id="1389" w:name="_ETM_Q1_7890164"/>
      <w:bookmarkStart w:id="1390" w:name="_ETM_Q1_7890231"/>
      <w:bookmarkStart w:id="1391" w:name="_ETM_Q1_7891175"/>
      <w:bookmarkStart w:id="1392" w:name="ET_guest_ענת_הר_אבן_311"/>
      <w:bookmarkEnd w:id="1389"/>
      <w:bookmarkEnd w:id="1390"/>
      <w:bookmarkEnd w:id="1391"/>
      <w:r w:rsidRPr="00C05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הר אבן:</w:t>
      </w:r>
      <w:r w:rsidRPr="00C05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2"/>
    </w:p>
    <w:p w:rsidR="00C05D69" w:rsidRDefault="00C05D69" w:rsidP="00C05D69">
      <w:pPr>
        <w:pStyle w:val="KeepWithNext"/>
        <w:rPr>
          <w:rtl/>
          <w:lang w:val="en-GB" w:eastAsia="he-IL"/>
        </w:rPr>
      </w:pPr>
    </w:p>
    <w:p w:rsidR="004B2E7D" w:rsidRDefault="00C05D69" w:rsidP="00412F88">
      <w:pPr>
        <w:rPr>
          <w:rtl/>
          <w:lang w:val="en-GB" w:eastAsia="he-IL"/>
        </w:rPr>
      </w:pPr>
      <w:bookmarkStart w:id="1393" w:name="_ETM_Q1_7891642"/>
      <w:bookmarkStart w:id="1394" w:name="_ETM_Q1_7891677"/>
      <w:bookmarkEnd w:id="1393"/>
      <w:bookmarkEnd w:id="1394"/>
      <w:r>
        <w:rPr>
          <w:rFonts w:hint="cs"/>
          <w:rtl/>
          <w:lang w:val="en-GB" w:eastAsia="he-IL"/>
        </w:rPr>
        <w:t>א</w:t>
      </w:r>
      <w:r w:rsidR="004B2E7D">
        <w:rPr>
          <w:rFonts w:hint="cs"/>
          <w:rtl/>
          <w:lang w:val="en-GB" w:eastAsia="he-IL"/>
        </w:rPr>
        <w:t>ין</w:t>
      </w:r>
      <w:r>
        <w:rPr>
          <w:rFonts w:hint="cs"/>
          <w:rtl/>
          <w:lang w:val="en-GB" w:eastAsia="he-IL"/>
        </w:rPr>
        <w:t xml:space="preserve"> </w:t>
      </w:r>
      <w:r w:rsidR="00C54962">
        <w:rPr>
          <w:rFonts w:hint="cs"/>
          <w:rtl/>
          <w:lang w:val="en-GB" w:eastAsia="he-IL"/>
        </w:rPr>
        <w:t>אצלנו שיעור מקסימאלי.</w:t>
      </w:r>
      <w:r>
        <w:rPr>
          <w:rFonts w:hint="cs"/>
          <w:rtl/>
          <w:lang w:val="en-GB" w:eastAsia="he-IL"/>
        </w:rPr>
        <w:t xml:space="preserve"> יש פעולות ש</w:t>
      </w:r>
      <w:r w:rsidR="00C54962">
        <w:rPr>
          <w:rFonts w:hint="cs"/>
          <w:rtl/>
          <w:lang w:val="en-GB" w:eastAsia="he-IL"/>
        </w:rPr>
        <w:t xml:space="preserve">בהן </w:t>
      </w:r>
      <w:r>
        <w:rPr>
          <w:rFonts w:hint="cs"/>
          <w:rtl/>
          <w:lang w:val="en-GB" w:eastAsia="he-IL"/>
        </w:rPr>
        <w:t xml:space="preserve">רשם ההוצאה לפועל </w:t>
      </w:r>
      <w:bookmarkStart w:id="1395" w:name="_ETM_Q1_7896611"/>
      <w:bookmarkEnd w:id="1395"/>
      <w:r>
        <w:rPr>
          <w:rFonts w:hint="cs"/>
          <w:rtl/>
          <w:lang w:val="en-GB" w:eastAsia="he-IL"/>
        </w:rPr>
        <w:t xml:space="preserve">מאשר את השיעורים הגבוהים בהתאם לשוק, לא </w:t>
      </w:r>
      <w:bookmarkStart w:id="1396" w:name="_ETM_Q1_7900418"/>
      <w:bookmarkEnd w:id="1396"/>
      <w:r w:rsidR="00747CFF">
        <w:rPr>
          <w:rFonts w:hint="cs"/>
          <w:rtl/>
          <w:lang w:val="en-GB" w:eastAsia="he-IL"/>
        </w:rPr>
        <w:t>בהתאם למה שנקבע לפני שנים רבות ו</w:t>
      </w:r>
      <w:r>
        <w:rPr>
          <w:rFonts w:hint="cs"/>
          <w:rtl/>
          <w:lang w:val="en-GB" w:eastAsia="he-IL"/>
        </w:rPr>
        <w:t xml:space="preserve">אנחנו מנסים כבר </w:t>
      </w:r>
      <w:r w:rsidR="00C5496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זמן </w:t>
      </w:r>
      <w:bookmarkStart w:id="1397" w:name="_ETM_Q1_7900631"/>
      <w:bookmarkEnd w:id="1397"/>
      <w:r w:rsidR="004B2E7D">
        <w:rPr>
          <w:rFonts w:hint="cs"/>
          <w:rtl/>
          <w:lang w:val="en-GB" w:eastAsia="he-IL"/>
        </w:rPr>
        <w:t xml:space="preserve">לשנות </w:t>
      </w:r>
      <w:r w:rsidR="00412F8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עוד </w:t>
      </w:r>
      <w:r w:rsidR="004B2E7D">
        <w:rPr>
          <w:rFonts w:hint="cs"/>
          <w:rtl/>
          <w:lang w:val="en-GB" w:eastAsia="he-IL"/>
        </w:rPr>
        <w:t xml:space="preserve">לא שונה. </w:t>
      </w:r>
    </w:p>
    <w:p w:rsidR="004B2E7D" w:rsidRDefault="004B2E7D" w:rsidP="004B2E7D">
      <w:pPr>
        <w:ind w:firstLine="0"/>
        <w:rPr>
          <w:rtl/>
          <w:lang w:val="en-GB" w:eastAsia="he-IL"/>
        </w:rPr>
      </w:pPr>
    </w:p>
    <w:p w:rsidR="0084670D" w:rsidRDefault="004B2E7D" w:rsidP="00C5496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שכר הטרחה</w:t>
      </w:r>
      <w:r w:rsidR="0084670D">
        <w:rPr>
          <w:rFonts w:hint="cs"/>
          <w:rtl/>
          <w:lang w:val="en-GB" w:eastAsia="he-IL"/>
        </w:rPr>
        <w:t>, ככל שזה הנוסח שהוקרא, אני מציעה</w:t>
      </w:r>
      <w:r>
        <w:rPr>
          <w:rFonts w:hint="cs"/>
          <w:rtl/>
          <w:lang w:val="en-GB" w:eastAsia="he-IL"/>
        </w:rPr>
        <w:t xml:space="preserve"> </w:t>
      </w:r>
      <w:r w:rsidR="0084670D">
        <w:rPr>
          <w:rFonts w:hint="cs"/>
          <w:rtl/>
          <w:lang w:val="en-GB" w:eastAsia="he-IL"/>
        </w:rPr>
        <w:t>ש</w:t>
      </w:r>
      <w:bookmarkStart w:id="1398" w:name="_ETM_Q1_7923666"/>
      <w:bookmarkEnd w:id="1398"/>
      <w:r>
        <w:rPr>
          <w:rFonts w:hint="cs"/>
          <w:rtl/>
          <w:lang w:val="en-GB" w:eastAsia="he-IL"/>
        </w:rPr>
        <w:t xml:space="preserve">יחול רק לגבי </w:t>
      </w:r>
      <w:r w:rsidR="0084670D">
        <w:rPr>
          <w:rFonts w:hint="cs"/>
          <w:rtl/>
          <w:lang w:val="en-GB" w:eastAsia="he-IL"/>
        </w:rPr>
        <w:t>תביעות על סכום קצוב, לא ביחס לפסקי דין לשטרות</w:t>
      </w:r>
      <w:r w:rsidR="00747CFF">
        <w:rPr>
          <w:rFonts w:hint="cs"/>
          <w:rtl/>
          <w:lang w:val="en-GB" w:eastAsia="he-IL"/>
        </w:rPr>
        <w:t>.</w:t>
      </w:r>
      <w:r w:rsidR="0084670D">
        <w:rPr>
          <w:rFonts w:hint="cs"/>
          <w:rtl/>
          <w:lang w:val="en-GB" w:eastAsia="he-IL"/>
        </w:rPr>
        <w:t xml:space="preserve"> </w:t>
      </w:r>
      <w:r w:rsidR="00C54962">
        <w:rPr>
          <w:rFonts w:hint="cs"/>
          <w:rtl/>
          <w:lang w:val="en-GB" w:eastAsia="he-IL"/>
        </w:rPr>
        <w:t>אי</w:t>
      </w:r>
      <w:r>
        <w:rPr>
          <w:rFonts w:hint="cs"/>
          <w:rtl/>
          <w:lang w:val="en-GB" w:eastAsia="he-IL"/>
        </w:rPr>
        <w:t xml:space="preserve">ן שום קשר בין </w:t>
      </w:r>
      <w:r w:rsidR="0084670D">
        <w:rPr>
          <w:rFonts w:hint="cs"/>
          <w:rtl/>
          <w:lang w:val="en-GB" w:eastAsia="he-IL"/>
        </w:rPr>
        <w:t xml:space="preserve">הסכום </w:t>
      </w:r>
      <w:bookmarkStart w:id="1399" w:name="_ETM_Q1_7930963"/>
      <w:bookmarkEnd w:id="1399"/>
      <w:r w:rsidR="0084670D">
        <w:rPr>
          <w:rFonts w:hint="cs"/>
          <w:rtl/>
          <w:lang w:val="en-GB" w:eastAsia="he-IL"/>
        </w:rPr>
        <w:t xml:space="preserve">שמוצע פה לפסקי דין לשטרות. </w:t>
      </w:r>
      <w:r>
        <w:rPr>
          <w:rFonts w:hint="cs"/>
          <w:rtl/>
          <w:lang w:val="en-GB" w:eastAsia="he-IL"/>
        </w:rPr>
        <w:t xml:space="preserve">גם בסעיף הזה חייב </w:t>
      </w:r>
      <w:r w:rsidR="0084670D">
        <w:rPr>
          <w:rFonts w:hint="cs"/>
          <w:rtl/>
          <w:lang w:val="en-GB" w:eastAsia="he-IL"/>
        </w:rPr>
        <w:t xml:space="preserve">להיות דיווח של עורך הדין על כך שמדובר בתשלום </w:t>
      </w:r>
      <w:bookmarkStart w:id="1400" w:name="_ETM_Q1_7939536"/>
      <w:bookmarkEnd w:id="1400"/>
      <w:r w:rsidR="0084670D">
        <w:rPr>
          <w:rFonts w:hint="cs"/>
          <w:rtl/>
          <w:lang w:val="en-GB" w:eastAsia="he-IL"/>
        </w:rPr>
        <w:t>חובה.</w:t>
      </w:r>
      <w:r>
        <w:rPr>
          <w:rFonts w:hint="cs"/>
          <w:rtl/>
          <w:lang w:val="en-GB" w:eastAsia="he-IL"/>
        </w:rPr>
        <w:t xml:space="preserve"> </w:t>
      </w:r>
    </w:p>
    <w:p w:rsidR="0084670D" w:rsidRDefault="0084670D" w:rsidP="0084670D">
      <w:pPr>
        <w:ind w:firstLine="0"/>
        <w:rPr>
          <w:rtl/>
          <w:lang w:val="en-GB" w:eastAsia="he-IL"/>
        </w:rPr>
      </w:pPr>
      <w:bookmarkStart w:id="1401" w:name="_ETM_Q1_7943432"/>
      <w:bookmarkStart w:id="1402" w:name="_ETM_Q1_7943494"/>
      <w:bookmarkStart w:id="1403" w:name="_ETM_Q1_7943598"/>
      <w:bookmarkEnd w:id="1401"/>
      <w:bookmarkEnd w:id="1402"/>
      <w:bookmarkEnd w:id="1403"/>
    </w:p>
    <w:p w:rsidR="0084670D" w:rsidRDefault="004B2E7D" w:rsidP="00412F88">
      <w:pPr>
        <w:rPr>
          <w:rtl/>
          <w:lang w:val="en-GB" w:eastAsia="he-IL"/>
        </w:rPr>
      </w:pPr>
      <w:bookmarkStart w:id="1404" w:name="_ETM_Q1_7943659"/>
      <w:bookmarkEnd w:id="1404"/>
      <w:r>
        <w:rPr>
          <w:rFonts w:hint="cs"/>
          <w:rtl/>
          <w:lang w:val="en-GB" w:eastAsia="he-IL"/>
        </w:rPr>
        <w:t xml:space="preserve">יש </w:t>
      </w:r>
      <w:r w:rsidR="0084670D">
        <w:rPr>
          <w:rFonts w:hint="cs"/>
          <w:rtl/>
          <w:lang w:val="en-GB" w:eastAsia="he-IL"/>
        </w:rPr>
        <w:t xml:space="preserve">כאן </w:t>
      </w:r>
      <w:r w:rsidR="00C54962">
        <w:rPr>
          <w:rFonts w:hint="cs"/>
          <w:rtl/>
          <w:lang w:val="en-GB" w:eastAsia="he-IL"/>
        </w:rPr>
        <w:t xml:space="preserve">את הנושא של עדכון </w:t>
      </w:r>
      <w:r>
        <w:rPr>
          <w:rFonts w:hint="cs"/>
          <w:rtl/>
          <w:lang w:val="en-GB" w:eastAsia="he-IL"/>
        </w:rPr>
        <w:t>תעריפים. מדו</w:t>
      </w:r>
      <w:r w:rsidR="0084670D">
        <w:rPr>
          <w:rFonts w:hint="cs"/>
          <w:rtl/>
          <w:lang w:val="en-GB" w:eastAsia="he-IL"/>
        </w:rPr>
        <w:t>בר פה בפקודת</w:t>
      </w:r>
      <w:r w:rsidR="00C54962">
        <w:rPr>
          <w:rFonts w:hint="cs"/>
          <w:rtl/>
          <w:lang w:val="en-GB" w:eastAsia="he-IL"/>
        </w:rPr>
        <w:t xml:space="preserve"> העיריות ש</w:t>
      </w:r>
      <w:r w:rsidR="0084670D">
        <w:rPr>
          <w:rFonts w:hint="cs"/>
          <w:rtl/>
          <w:lang w:val="en-GB" w:eastAsia="he-IL"/>
        </w:rPr>
        <w:t>אני מני</w:t>
      </w:r>
      <w:r>
        <w:rPr>
          <w:rFonts w:hint="cs"/>
          <w:rtl/>
          <w:lang w:val="en-GB" w:eastAsia="he-IL"/>
        </w:rPr>
        <w:t>ח</w:t>
      </w:r>
      <w:r w:rsidR="0084670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שמשר</w:t>
      </w:r>
      <w:r w:rsidR="0084670D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ה</w:t>
      </w:r>
      <w:r w:rsidR="0084670D">
        <w:rPr>
          <w:rFonts w:hint="cs"/>
          <w:rtl/>
          <w:lang w:val="en-GB" w:eastAsia="he-IL"/>
        </w:rPr>
        <w:t xml:space="preserve">פנים יעדכן או לשכת עורכי </w:t>
      </w:r>
      <w:bookmarkStart w:id="1405" w:name="_ETM_Q1_7949197"/>
      <w:bookmarkEnd w:id="1405"/>
      <w:r w:rsidR="0084670D">
        <w:rPr>
          <w:rFonts w:hint="cs"/>
          <w:rtl/>
          <w:lang w:val="en-GB" w:eastAsia="he-IL"/>
        </w:rPr>
        <w:t>הדין תעדכן</w:t>
      </w:r>
      <w:r w:rsidR="00412F88">
        <w:rPr>
          <w:rFonts w:hint="cs"/>
          <w:rtl/>
          <w:lang w:val="en-GB" w:eastAsia="he-IL"/>
        </w:rPr>
        <w:t>.</w:t>
      </w:r>
      <w:r w:rsidR="0084670D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א מדו</w:t>
      </w:r>
      <w:r w:rsidR="0084670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 </w:t>
      </w:r>
      <w:r w:rsidR="0084670D">
        <w:rPr>
          <w:rFonts w:hint="cs"/>
          <w:rtl/>
          <w:lang w:val="en-GB" w:eastAsia="he-IL"/>
        </w:rPr>
        <w:t xml:space="preserve">פה באיזה שהוא סכום </w:t>
      </w:r>
      <w:bookmarkStart w:id="1406" w:name="_ETM_Q1_7950788"/>
      <w:bookmarkEnd w:id="1406"/>
      <w:r w:rsidR="0084670D">
        <w:rPr>
          <w:rFonts w:hint="cs"/>
          <w:rtl/>
          <w:lang w:val="en-GB" w:eastAsia="he-IL"/>
        </w:rPr>
        <w:t>במסגרת העדכונים שעושה רשות האכיפה והגבייה. א</w:t>
      </w:r>
      <w:r>
        <w:rPr>
          <w:rFonts w:hint="cs"/>
          <w:rtl/>
          <w:lang w:val="en-GB" w:eastAsia="he-IL"/>
        </w:rPr>
        <w:t>ני אשמח שיובה</w:t>
      </w:r>
      <w:r w:rsidR="0084670D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פה שאם </w:t>
      </w:r>
      <w:r w:rsidR="0084670D">
        <w:rPr>
          <w:rFonts w:hint="cs"/>
          <w:rtl/>
          <w:lang w:val="en-GB" w:eastAsia="he-IL"/>
        </w:rPr>
        <w:t>מדובר בשכר טרחה מי שי</w:t>
      </w:r>
      <w:r>
        <w:rPr>
          <w:rFonts w:hint="cs"/>
          <w:rtl/>
          <w:lang w:val="en-GB" w:eastAsia="he-IL"/>
        </w:rPr>
        <w:t>עדכן את ה</w:t>
      </w:r>
      <w:r w:rsidR="0084670D">
        <w:rPr>
          <w:rFonts w:hint="cs"/>
          <w:rtl/>
          <w:lang w:val="en-GB" w:eastAsia="he-IL"/>
        </w:rPr>
        <w:t xml:space="preserve">סכום </w:t>
      </w:r>
      <w:bookmarkStart w:id="1407" w:name="_ETM_Q1_7965179"/>
      <w:bookmarkEnd w:id="1407"/>
      <w:r w:rsidR="00C54962">
        <w:rPr>
          <w:rFonts w:hint="cs"/>
          <w:rtl/>
          <w:lang w:val="en-GB" w:eastAsia="he-IL"/>
        </w:rPr>
        <w:t>הזה הי</w:t>
      </w:r>
      <w:r w:rsidR="00412F88">
        <w:rPr>
          <w:rFonts w:hint="cs"/>
          <w:rtl/>
          <w:lang w:val="en-GB" w:eastAsia="he-IL"/>
        </w:rPr>
        <w:t>א לשכת עורכי הדין</w:t>
      </w:r>
      <w:r w:rsidR="0084670D">
        <w:rPr>
          <w:rFonts w:hint="cs"/>
          <w:rtl/>
          <w:lang w:val="en-GB" w:eastAsia="he-IL"/>
        </w:rPr>
        <w:t xml:space="preserve"> במסגרת העדכונים </w:t>
      </w:r>
      <w:bookmarkStart w:id="1408" w:name="_ETM_Q1_7969129"/>
      <w:bookmarkEnd w:id="1408"/>
      <w:r w:rsidR="0084670D">
        <w:rPr>
          <w:rFonts w:hint="cs"/>
          <w:rtl/>
          <w:lang w:val="en-GB" w:eastAsia="he-IL"/>
        </w:rPr>
        <w:t xml:space="preserve">הכלליים שהיא עושה </w:t>
      </w:r>
      <w:r w:rsidR="00C54962">
        <w:rPr>
          <w:rFonts w:hint="cs"/>
          <w:rtl/>
          <w:lang w:val="en-GB" w:eastAsia="he-IL"/>
        </w:rPr>
        <w:t>ב</w:t>
      </w:r>
      <w:r w:rsidR="0084670D">
        <w:rPr>
          <w:rFonts w:hint="cs"/>
          <w:rtl/>
          <w:lang w:val="en-GB" w:eastAsia="he-IL"/>
        </w:rPr>
        <w:t>כללי לשכת עורכי הדין (</w:t>
      </w:r>
      <w:r w:rsidR="00C54962">
        <w:rPr>
          <w:rFonts w:hint="cs"/>
          <w:rtl/>
          <w:lang w:val="en-GB" w:eastAsia="he-IL"/>
        </w:rPr>
        <w:t>ה</w:t>
      </w:r>
      <w:r w:rsidR="0084670D">
        <w:rPr>
          <w:rFonts w:hint="cs"/>
          <w:rtl/>
          <w:lang w:val="en-GB" w:eastAsia="he-IL"/>
        </w:rPr>
        <w:t xml:space="preserve">תעריף </w:t>
      </w:r>
      <w:bookmarkStart w:id="1409" w:name="_ETM_Q1_7971459"/>
      <w:bookmarkEnd w:id="1409"/>
      <w:r w:rsidR="00C54962">
        <w:rPr>
          <w:rFonts w:hint="cs"/>
          <w:rtl/>
          <w:lang w:val="en-GB" w:eastAsia="he-IL"/>
        </w:rPr>
        <w:t>ה</w:t>
      </w:r>
      <w:r w:rsidR="0084670D">
        <w:rPr>
          <w:rFonts w:hint="cs"/>
          <w:rtl/>
          <w:lang w:val="en-GB" w:eastAsia="he-IL"/>
        </w:rPr>
        <w:t xml:space="preserve">מינימאלי </w:t>
      </w:r>
      <w:r w:rsidR="00C54962">
        <w:rPr>
          <w:rFonts w:hint="cs"/>
          <w:rtl/>
          <w:lang w:val="en-GB" w:eastAsia="he-IL"/>
        </w:rPr>
        <w:t>ה</w:t>
      </w:r>
      <w:r w:rsidR="0084670D">
        <w:rPr>
          <w:rFonts w:hint="cs"/>
          <w:rtl/>
          <w:lang w:val="en-GB" w:eastAsia="he-IL"/>
        </w:rPr>
        <w:t>מומלץ)</w:t>
      </w:r>
      <w:r w:rsidR="00C54962">
        <w:rPr>
          <w:rFonts w:hint="cs"/>
          <w:rtl/>
          <w:lang w:val="en-GB" w:eastAsia="he-IL"/>
        </w:rPr>
        <w:t xml:space="preserve">. כמו </w:t>
      </w:r>
      <w:r w:rsidR="0084670D">
        <w:rPr>
          <w:rFonts w:hint="cs"/>
          <w:rtl/>
          <w:lang w:val="en-GB" w:eastAsia="he-IL"/>
        </w:rPr>
        <w:t xml:space="preserve">ששם היא מעבירה לנו את </w:t>
      </w:r>
      <w:bookmarkStart w:id="1410" w:name="_ETM_Q1_7973699"/>
      <w:bookmarkEnd w:id="1410"/>
      <w:r w:rsidR="0084670D">
        <w:rPr>
          <w:rFonts w:hint="cs"/>
          <w:rtl/>
          <w:lang w:val="en-GB" w:eastAsia="he-IL"/>
        </w:rPr>
        <w:t xml:space="preserve">הדיווחים כך </w:t>
      </w:r>
      <w:r w:rsidR="00747CFF">
        <w:rPr>
          <w:rFonts w:hint="cs"/>
          <w:rtl/>
          <w:lang w:val="en-GB" w:eastAsia="he-IL"/>
        </w:rPr>
        <w:t xml:space="preserve">צריך </w:t>
      </w:r>
      <w:r w:rsidR="00C54962">
        <w:rPr>
          <w:rFonts w:hint="cs"/>
          <w:rtl/>
          <w:lang w:val="en-GB" w:eastAsia="he-IL"/>
        </w:rPr>
        <w:t xml:space="preserve">שייעשה </w:t>
      </w:r>
      <w:r w:rsidR="0084670D">
        <w:rPr>
          <w:rFonts w:hint="cs"/>
          <w:rtl/>
          <w:lang w:val="en-GB" w:eastAsia="he-IL"/>
        </w:rPr>
        <w:t xml:space="preserve">גם כאן.  </w:t>
      </w:r>
    </w:p>
    <w:p w:rsidR="00D8397F" w:rsidRDefault="0084670D" w:rsidP="00C54962">
      <w:pPr>
        <w:rPr>
          <w:rtl/>
          <w:lang w:val="en-GB" w:eastAsia="he-IL"/>
        </w:rPr>
      </w:pPr>
      <w:bookmarkStart w:id="1411" w:name="_ETM_Q1_7975755"/>
      <w:bookmarkStart w:id="1412" w:name="_ETM_Q1_7975827"/>
      <w:bookmarkEnd w:id="1411"/>
      <w:bookmarkEnd w:id="1412"/>
      <w:r>
        <w:rPr>
          <w:rFonts w:hint="cs"/>
          <w:rtl/>
          <w:lang w:val="en-GB" w:eastAsia="he-IL"/>
        </w:rPr>
        <w:t xml:space="preserve"> </w:t>
      </w:r>
    </w:p>
    <w:p w:rsidR="00D8397F" w:rsidRDefault="00D8397F" w:rsidP="00D8397F">
      <w:pPr>
        <w:pStyle w:val="af6"/>
        <w:keepNext/>
        <w:rPr>
          <w:rtl/>
          <w:lang w:val="en-GB"/>
        </w:rPr>
      </w:pPr>
      <w:bookmarkStart w:id="1413" w:name="ET_yor_5854_312"/>
      <w:r w:rsidRPr="00D839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39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3"/>
    </w:p>
    <w:p w:rsidR="00D8397F" w:rsidRDefault="00D8397F" w:rsidP="00D8397F">
      <w:pPr>
        <w:pStyle w:val="KeepWithNext"/>
        <w:rPr>
          <w:rtl/>
          <w:lang w:val="en-GB" w:eastAsia="he-IL"/>
        </w:rPr>
      </w:pPr>
    </w:p>
    <w:p w:rsidR="00D8397F" w:rsidRPr="00D8397F" w:rsidRDefault="00C54962" w:rsidP="00D839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שמרית גולדנברג ממשרד המשפטים, בבקשה.</w:t>
      </w:r>
    </w:p>
    <w:p w:rsidR="00D8397F" w:rsidRDefault="00D8397F" w:rsidP="004B2E7D">
      <w:pPr>
        <w:ind w:firstLine="0"/>
        <w:rPr>
          <w:rtl/>
          <w:lang w:val="en-GB" w:eastAsia="he-IL"/>
        </w:rPr>
      </w:pPr>
      <w:bookmarkStart w:id="1414" w:name="_ETM_Q1_7986118"/>
      <w:bookmarkStart w:id="1415" w:name="_ETM_Q1_7986193"/>
      <w:bookmarkEnd w:id="1414"/>
      <w:bookmarkEnd w:id="1415"/>
    </w:p>
    <w:p w:rsidR="00DF6433" w:rsidRDefault="00DF6433" w:rsidP="004B2E7D">
      <w:pPr>
        <w:ind w:firstLine="0"/>
        <w:rPr>
          <w:rtl/>
          <w:lang w:val="en-GB" w:eastAsia="he-IL"/>
        </w:rPr>
      </w:pPr>
      <w:bookmarkStart w:id="1416" w:name="_ETM_Q1_7995563"/>
      <w:bookmarkEnd w:id="1416"/>
    </w:p>
    <w:p w:rsidR="00DF6433" w:rsidRDefault="00DF6433" w:rsidP="00DF6433">
      <w:pPr>
        <w:pStyle w:val="af9"/>
        <w:keepNext/>
        <w:rPr>
          <w:rtl/>
          <w:lang w:val="en-GB" w:eastAsia="he-IL"/>
        </w:rPr>
      </w:pPr>
      <w:bookmarkStart w:id="1417" w:name="ET_guest_שמרית_גולדנברג_313"/>
      <w:r w:rsidRPr="00DF64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שמרית גולדנברג:</w:t>
      </w:r>
      <w:r w:rsidRPr="00DF64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7"/>
    </w:p>
    <w:p w:rsidR="00DF6433" w:rsidRDefault="00DF6433" w:rsidP="00DF6433">
      <w:pPr>
        <w:pStyle w:val="KeepWithNext"/>
        <w:rPr>
          <w:rtl/>
          <w:lang w:val="en-GB" w:eastAsia="he-IL"/>
        </w:rPr>
      </w:pPr>
    </w:p>
    <w:p w:rsidR="00DF6433" w:rsidRDefault="00DF6433" w:rsidP="00DF6433">
      <w:pPr>
        <w:rPr>
          <w:rtl/>
          <w:lang w:val="en-GB" w:eastAsia="he-IL"/>
        </w:rPr>
      </w:pPr>
      <w:bookmarkStart w:id="1418" w:name="_ETM_Q1_7996098"/>
      <w:bookmarkStart w:id="1419" w:name="_ETM_Q1_7996143"/>
      <w:bookmarkEnd w:id="1418"/>
      <w:bookmarkEnd w:id="1419"/>
      <w:r>
        <w:rPr>
          <w:rFonts w:hint="cs"/>
          <w:rtl/>
          <w:lang w:val="en-GB" w:eastAsia="he-IL"/>
        </w:rPr>
        <w:t xml:space="preserve">הצגנו בדיון הקודם את ההערות </w:t>
      </w:r>
      <w:bookmarkStart w:id="1420" w:name="_ETM_Q1_7992324"/>
      <w:bookmarkEnd w:id="1420"/>
      <w:r>
        <w:rPr>
          <w:rFonts w:hint="cs"/>
          <w:rtl/>
          <w:lang w:val="en-GB" w:eastAsia="he-IL"/>
        </w:rPr>
        <w:t xml:space="preserve">שלנו ביחס לסעיף העונשין, </w:t>
      </w:r>
      <w:r w:rsidR="00CB308D">
        <w:rPr>
          <w:rFonts w:hint="cs"/>
          <w:rtl/>
          <w:lang w:val="en-GB" w:eastAsia="he-IL"/>
        </w:rPr>
        <w:t>ל</w:t>
      </w:r>
      <w:r w:rsidR="00412F88">
        <w:rPr>
          <w:rFonts w:hint="cs"/>
          <w:rtl/>
          <w:lang w:val="en-GB" w:eastAsia="he-IL"/>
        </w:rPr>
        <w:t xml:space="preserve">סעיף 330כח וסעיף 330כה, </w:t>
      </w:r>
      <w:r w:rsidR="001F2222">
        <w:rPr>
          <w:lang w:val="en-GB" w:eastAsia="he-IL"/>
        </w:rPr>
        <w:t>u</w:t>
      </w:r>
      <w:r>
        <w:rPr>
          <w:rFonts w:hint="cs"/>
          <w:rtl/>
          <w:lang w:val="en-GB" w:eastAsia="he-IL"/>
        </w:rPr>
        <w:t xml:space="preserve">רצינו </w:t>
      </w:r>
      <w:bookmarkStart w:id="1421" w:name="_ETM_Q1_8004489"/>
      <w:bookmarkEnd w:id="1421"/>
      <w:r>
        <w:rPr>
          <w:rFonts w:hint="cs"/>
          <w:rtl/>
          <w:lang w:val="en-GB" w:eastAsia="he-IL"/>
        </w:rPr>
        <w:t>לדעת מה העמדה, כי הנוס</w:t>
      </w:r>
      <w:r w:rsidR="00747CFF">
        <w:rPr>
          <w:rFonts w:hint="cs"/>
          <w:rtl/>
          <w:lang w:val="en-GB" w:eastAsia="he-IL"/>
        </w:rPr>
        <w:t>ח ה</w:t>
      </w:r>
      <w:r>
        <w:rPr>
          <w:rFonts w:hint="cs"/>
          <w:rtl/>
          <w:lang w:val="en-GB" w:eastAsia="he-IL"/>
        </w:rPr>
        <w:t xml:space="preserve">קיים הוא הנוסח שעליו הערנו. </w:t>
      </w:r>
      <w:bookmarkStart w:id="1422" w:name="_ETM_Q1_8011119"/>
      <w:bookmarkEnd w:id="1422"/>
      <w:r>
        <w:rPr>
          <w:rFonts w:hint="cs"/>
          <w:rtl/>
          <w:lang w:val="en-GB" w:eastAsia="he-IL"/>
        </w:rPr>
        <w:t xml:space="preserve">נשמח לדעת איפה הדברים עומדים מהבחינה הזאת. </w:t>
      </w:r>
    </w:p>
    <w:p w:rsidR="00CB308D" w:rsidRDefault="00CB308D" w:rsidP="00CB308D">
      <w:pPr>
        <w:ind w:firstLine="0"/>
        <w:rPr>
          <w:rtl/>
          <w:lang w:val="en-GB" w:eastAsia="he-IL"/>
        </w:rPr>
      </w:pPr>
    </w:p>
    <w:p w:rsidR="00CB308D" w:rsidRDefault="00CB308D" w:rsidP="00CB308D">
      <w:pPr>
        <w:pStyle w:val="af9"/>
        <w:keepNext/>
        <w:rPr>
          <w:rtl/>
          <w:lang w:val="en-GB" w:eastAsia="he-IL"/>
        </w:rPr>
      </w:pPr>
      <w:bookmarkStart w:id="1423" w:name="_ETM_Q1_8025853"/>
      <w:bookmarkStart w:id="1424" w:name="ET_guest_הגר_סלקטר_314"/>
      <w:bookmarkEnd w:id="1423"/>
      <w:r w:rsidRPr="00CB30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CB30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4"/>
    </w:p>
    <w:p w:rsidR="00CB308D" w:rsidRDefault="00CB308D" w:rsidP="00CB308D">
      <w:pPr>
        <w:pStyle w:val="KeepWithNext"/>
        <w:rPr>
          <w:rtl/>
          <w:lang w:val="en-GB" w:eastAsia="he-IL"/>
        </w:rPr>
      </w:pPr>
    </w:p>
    <w:p w:rsidR="00CB308D" w:rsidRDefault="00CB308D" w:rsidP="00AE7AA4">
      <w:pPr>
        <w:rPr>
          <w:rtl/>
          <w:lang w:val="en-GB" w:eastAsia="he-IL"/>
        </w:rPr>
      </w:pPr>
      <w:bookmarkStart w:id="1425" w:name="_ETM_Q1_8026270"/>
      <w:bookmarkStart w:id="1426" w:name="_ETM_Q1_8026311"/>
      <w:bookmarkEnd w:id="1425"/>
      <w:bookmarkEnd w:id="1426"/>
      <w:r>
        <w:rPr>
          <w:rFonts w:hint="cs"/>
          <w:rtl/>
          <w:lang w:val="en-GB" w:eastAsia="he-IL"/>
        </w:rPr>
        <w:t xml:space="preserve">אנחנו הערנו </w:t>
      </w:r>
      <w:bookmarkStart w:id="1427" w:name="_ETM_Q1_8033871"/>
      <w:bookmarkEnd w:id="1427"/>
      <w:r>
        <w:rPr>
          <w:rFonts w:hint="cs"/>
          <w:rtl/>
          <w:lang w:val="en-GB" w:eastAsia="he-IL"/>
        </w:rPr>
        <w:t xml:space="preserve">לגבי סעיף העונשין, מה </w:t>
      </w:r>
      <w:proofErr w:type="spellStart"/>
      <w:r>
        <w:rPr>
          <w:rFonts w:hint="cs"/>
          <w:rtl/>
          <w:lang w:val="en-GB" w:eastAsia="he-IL"/>
        </w:rPr>
        <w:t>ששמרית</w:t>
      </w:r>
      <w:proofErr w:type="spellEnd"/>
      <w:r>
        <w:rPr>
          <w:rFonts w:hint="cs"/>
          <w:rtl/>
          <w:lang w:val="en-GB" w:eastAsia="he-IL"/>
        </w:rPr>
        <w:t xml:space="preserve"> כרגע פירטה. היינו רוצים לדעת </w:t>
      </w:r>
      <w:bookmarkStart w:id="1428" w:name="_ETM_Q1_8034387"/>
      <w:bookmarkEnd w:id="1428"/>
      <w:r>
        <w:rPr>
          <w:rFonts w:hint="cs"/>
          <w:rtl/>
          <w:lang w:val="en-GB" w:eastAsia="he-IL"/>
        </w:rPr>
        <w:t>אם ההערות שלנו מקובלות, כ</w:t>
      </w:r>
      <w:r w:rsidR="00AE7AA4">
        <w:rPr>
          <w:rFonts w:hint="cs"/>
          <w:rtl/>
          <w:lang w:val="en-GB" w:eastAsia="he-IL"/>
        </w:rPr>
        <w:t xml:space="preserve">י הנוסח שמונח כרגע </w:t>
      </w:r>
      <w:bookmarkStart w:id="1429" w:name="_ETM_Q1_8068263"/>
      <w:bookmarkEnd w:id="1429"/>
      <w:r>
        <w:rPr>
          <w:rFonts w:hint="cs"/>
          <w:rtl/>
          <w:lang w:val="en-GB" w:eastAsia="he-IL"/>
        </w:rPr>
        <w:t xml:space="preserve">לא </w:t>
      </w:r>
      <w:bookmarkStart w:id="1430" w:name="_ETM_Q1_8037131"/>
      <w:bookmarkEnd w:id="1430"/>
      <w:r>
        <w:rPr>
          <w:rFonts w:hint="cs"/>
          <w:rtl/>
          <w:lang w:val="en-GB" w:eastAsia="he-IL"/>
        </w:rPr>
        <w:t xml:space="preserve">משקף את ההערות </w:t>
      </w:r>
      <w:proofErr w:type="spellStart"/>
      <w:r>
        <w:rPr>
          <w:rFonts w:hint="cs"/>
          <w:rtl/>
          <w:lang w:val="en-GB" w:eastAsia="he-IL"/>
        </w:rPr>
        <w:t>ששמרית</w:t>
      </w:r>
      <w:proofErr w:type="spellEnd"/>
      <w:r>
        <w:rPr>
          <w:rFonts w:hint="cs"/>
          <w:rtl/>
          <w:lang w:val="en-GB" w:eastAsia="he-IL"/>
        </w:rPr>
        <w:t xml:space="preserve"> פירטה בסוף הדיון שעבר. </w:t>
      </w:r>
    </w:p>
    <w:p w:rsidR="00CB308D" w:rsidRDefault="00CB308D" w:rsidP="00CB308D">
      <w:pPr>
        <w:ind w:firstLine="0"/>
        <w:rPr>
          <w:rtl/>
          <w:lang w:val="en-GB" w:eastAsia="he-IL"/>
        </w:rPr>
      </w:pPr>
      <w:bookmarkStart w:id="1431" w:name="_ETM_Q1_8044528"/>
      <w:bookmarkStart w:id="1432" w:name="_ETM_Q1_8044604"/>
      <w:bookmarkEnd w:id="1431"/>
      <w:bookmarkEnd w:id="1432"/>
    </w:p>
    <w:p w:rsidR="00983E9D" w:rsidRDefault="00983E9D" w:rsidP="00983E9D">
      <w:pPr>
        <w:pStyle w:val="a4"/>
        <w:keepNext/>
        <w:rPr>
          <w:rtl/>
          <w:lang w:val="en-GB"/>
        </w:rPr>
      </w:pPr>
      <w:bookmarkStart w:id="1433" w:name="_ETM_Q1_8045056"/>
      <w:bookmarkStart w:id="1434" w:name="_ETM_Q1_8045124"/>
      <w:bookmarkStart w:id="1435" w:name="_ETM_Q1_8017700"/>
      <w:bookmarkStart w:id="1436" w:name="_ETM_Q1_8017758"/>
      <w:bookmarkStart w:id="1437" w:name="ET_speaker_תומר_רוזנר_315"/>
      <w:bookmarkEnd w:id="1433"/>
      <w:bookmarkEnd w:id="1434"/>
      <w:bookmarkEnd w:id="1435"/>
      <w:bookmarkEnd w:id="1436"/>
      <w:r w:rsidRPr="00983E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983E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7"/>
    </w:p>
    <w:p w:rsidR="00983E9D" w:rsidRDefault="00983E9D" w:rsidP="00983E9D">
      <w:pPr>
        <w:pStyle w:val="KeepWithNext"/>
        <w:rPr>
          <w:rtl/>
          <w:lang w:val="en-GB" w:eastAsia="he-IL"/>
        </w:rPr>
      </w:pPr>
    </w:p>
    <w:p w:rsidR="00983E9D" w:rsidRDefault="006419FC" w:rsidP="001F222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412F88">
        <w:rPr>
          <w:rFonts w:hint="cs"/>
          <w:rtl/>
          <w:lang w:val="en-GB" w:eastAsia="he-IL"/>
        </w:rPr>
        <w:t>לגבי חובת הסודיות</w:t>
      </w:r>
      <w:r w:rsidR="001F2222">
        <w:rPr>
          <w:rFonts w:hint="cs"/>
          <w:rtl/>
          <w:lang w:val="en-GB" w:eastAsia="he-IL"/>
        </w:rPr>
        <w:t>,</w:t>
      </w:r>
      <w:r w:rsidR="00983E9D">
        <w:rPr>
          <w:rFonts w:hint="cs"/>
          <w:rtl/>
          <w:lang w:val="en-GB" w:eastAsia="he-IL"/>
        </w:rPr>
        <w:t xml:space="preserve"> מדובר במקרה של הפרטת סמכויות שיש ע</w:t>
      </w:r>
      <w:r>
        <w:rPr>
          <w:rFonts w:hint="cs"/>
          <w:rtl/>
          <w:lang w:val="en-GB" w:eastAsia="he-IL"/>
        </w:rPr>
        <w:t>מה פגי</w:t>
      </w:r>
      <w:r w:rsidR="00A53BF8">
        <w:rPr>
          <w:rFonts w:hint="cs"/>
          <w:rtl/>
          <w:lang w:val="en-GB" w:eastAsia="he-IL"/>
        </w:rPr>
        <w:t>עה הכרחית בפרטיותם של החייבים</w:t>
      </w:r>
      <w:r w:rsidR="00983E9D">
        <w:rPr>
          <w:rFonts w:hint="cs"/>
          <w:rtl/>
          <w:lang w:val="en-GB" w:eastAsia="he-IL"/>
        </w:rPr>
        <w:t xml:space="preserve"> </w:t>
      </w:r>
      <w:r w:rsidR="00A53BF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לכן צריך להגן על סודיות המידע ו</w:t>
      </w:r>
      <w:bookmarkStart w:id="1438" w:name="_ETM_Q1_8409190"/>
      <w:bookmarkEnd w:id="1438"/>
      <w:r w:rsidR="00983E9D">
        <w:rPr>
          <w:rFonts w:hint="cs"/>
          <w:rtl/>
          <w:lang w:val="en-GB" w:eastAsia="he-IL"/>
        </w:rPr>
        <w:t>נדרשת הוראת חיק</w:t>
      </w:r>
      <w:r>
        <w:rPr>
          <w:rFonts w:hint="cs"/>
          <w:rtl/>
          <w:lang w:val="en-GB" w:eastAsia="he-IL"/>
        </w:rPr>
        <w:t>ו</w:t>
      </w:r>
      <w:r w:rsidR="00983E9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 ספציפית. לגבי רף הענישה</w:t>
      </w:r>
      <w:r w:rsidR="001F22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אפשר ל</w:t>
      </w:r>
      <w:r w:rsidR="00983E9D">
        <w:rPr>
          <w:rFonts w:hint="cs"/>
          <w:rtl/>
          <w:lang w:val="en-GB" w:eastAsia="he-IL"/>
        </w:rPr>
        <w:t xml:space="preserve">קבל את ההערה שהרף הנכון במקרה הזה </w:t>
      </w:r>
      <w:r>
        <w:rPr>
          <w:rFonts w:hint="cs"/>
          <w:rtl/>
          <w:lang w:val="en-GB" w:eastAsia="he-IL"/>
        </w:rPr>
        <w:t xml:space="preserve">הוא </w:t>
      </w:r>
      <w:r w:rsidR="00983E9D">
        <w:rPr>
          <w:rFonts w:hint="cs"/>
          <w:rtl/>
          <w:lang w:val="en-GB" w:eastAsia="he-IL"/>
        </w:rPr>
        <w:t>שלוש שנות מאס</w:t>
      </w:r>
      <w:r>
        <w:rPr>
          <w:rFonts w:hint="cs"/>
          <w:rtl/>
          <w:lang w:val="en-GB" w:eastAsia="he-IL"/>
        </w:rPr>
        <w:t>ר</w:t>
      </w:r>
      <w:r w:rsidR="00983E9D">
        <w:rPr>
          <w:rFonts w:hint="cs"/>
          <w:rtl/>
          <w:lang w:val="en-GB" w:eastAsia="he-IL"/>
        </w:rPr>
        <w:t>, לא חמש</w:t>
      </w:r>
      <w:r>
        <w:rPr>
          <w:rFonts w:hint="cs"/>
          <w:rtl/>
          <w:lang w:val="en-GB" w:eastAsia="he-IL"/>
        </w:rPr>
        <w:t xml:space="preserve"> כפי שהוצע תחילה. לגבי העבירה של שימוש במידע שנאסף על ידי חברות הג</w:t>
      </w:r>
      <w:r w:rsidR="00983E9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ייה עצמן</w:t>
      </w:r>
      <w:r w:rsidR="001F2222">
        <w:rPr>
          <w:rFonts w:hint="cs"/>
          <w:rtl/>
          <w:lang w:val="en-GB" w:eastAsia="he-IL"/>
        </w:rPr>
        <w:t>,</w:t>
      </w:r>
      <w:r w:rsidR="00983E9D">
        <w:rPr>
          <w:rFonts w:hint="cs"/>
          <w:rtl/>
          <w:lang w:val="en-GB" w:eastAsia="he-IL"/>
        </w:rPr>
        <w:t xml:space="preserve"> </w:t>
      </w:r>
      <w:bookmarkStart w:id="1439" w:name="_ETM_Q1_8432614"/>
      <w:bookmarkEnd w:id="1439"/>
      <w:r w:rsidR="00983E9D">
        <w:rPr>
          <w:rFonts w:hint="cs"/>
          <w:rtl/>
          <w:lang w:val="en-GB" w:eastAsia="he-IL"/>
        </w:rPr>
        <w:t>לא סברנו</w:t>
      </w:r>
      <w:r>
        <w:rPr>
          <w:rFonts w:hint="cs"/>
          <w:rtl/>
          <w:lang w:val="en-GB" w:eastAsia="he-IL"/>
        </w:rPr>
        <w:t xml:space="preserve"> שיש </w:t>
      </w:r>
      <w:r w:rsidR="00983E9D">
        <w:rPr>
          <w:rFonts w:hint="cs"/>
          <w:rtl/>
          <w:lang w:val="en-GB" w:eastAsia="he-IL"/>
        </w:rPr>
        <w:t xml:space="preserve">מקום לתת את האפשרות </w:t>
      </w:r>
      <w:bookmarkStart w:id="1440" w:name="_ETM_Q1_8435361"/>
      <w:bookmarkEnd w:id="1440"/>
      <w:r w:rsidR="00983E9D">
        <w:rPr>
          <w:rFonts w:hint="cs"/>
          <w:rtl/>
          <w:lang w:val="en-GB" w:eastAsia="he-IL"/>
        </w:rPr>
        <w:t xml:space="preserve">של החריג הזה. </w:t>
      </w:r>
      <w:r>
        <w:rPr>
          <w:rFonts w:hint="cs"/>
          <w:rtl/>
          <w:lang w:val="en-GB" w:eastAsia="he-IL"/>
        </w:rPr>
        <w:t>הווע</w:t>
      </w:r>
      <w:r w:rsidR="00983E9D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ה ביקשה לאפשר את החריג הזה שיש בו אפשרות לח</w:t>
      </w:r>
      <w:r w:rsidR="00983E9D">
        <w:rPr>
          <w:rFonts w:hint="cs"/>
          <w:rtl/>
          <w:lang w:val="en-GB" w:eastAsia="he-IL"/>
        </w:rPr>
        <w:t xml:space="preserve">ברת </w:t>
      </w:r>
      <w:r>
        <w:rPr>
          <w:rFonts w:hint="cs"/>
          <w:rtl/>
          <w:lang w:val="en-GB" w:eastAsia="he-IL"/>
        </w:rPr>
        <w:t>הגב</w:t>
      </w:r>
      <w:r w:rsidR="00983E9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לאסוף </w:t>
      </w:r>
      <w:r w:rsidR="00983E9D">
        <w:rPr>
          <w:rFonts w:hint="cs"/>
          <w:rtl/>
          <w:lang w:val="en-GB" w:eastAsia="he-IL"/>
        </w:rPr>
        <w:t>מידע שהרשות המקומית הייתה יכולה לאסוף בעצמה,</w:t>
      </w:r>
      <w:r w:rsidR="009861C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לכן </w:t>
      </w:r>
      <w:r w:rsidR="00983E9D">
        <w:rPr>
          <w:rFonts w:hint="cs"/>
          <w:rtl/>
          <w:lang w:val="en-GB" w:eastAsia="he-IL"/>
        </w:rPr>
        <w:t>עדי</w:t>
      </w:r>
      <w:r>
        <w:rPr>
          <w:rFonts w:hint="cs"/>
          <w:rtl/>
          <w:lang w:val="en-GB" w:eastAsia="he-IL"/>
        </w:rPr>
        <w:t>ין יש מק</w:t>
      </w:r>
      <w:r w:rsidR="00983E9D">
        <w:rPr>
          <w:rFonts w:hint="cs"/>
          <w:rtl/>
          <w:lang w:val="en-GB" w:eastAsia="he-IL"/>
        </w:rPr>
        <w:t>ום להוראה שקובעת איסור פלילי על</w:t>
      </w:r>
      <w:r>
        <w:rPr>
          <w:rFonts w:hint="cs"/>
          <w:rtl/>
          <w:lang w:val="en-GB" w:eastAsia="he-IL"/>
        </w:rPr>
        <w:t xml:space="preserve"> </w:t>
      </w:r>
      <w:r w:rsidR="00983E9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פרת המג</w:t>
      </w:r>
      <w:r w:rsidR="00983E9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לות האלו. </w:t>
      </w:r>
      <w:r w:rsidR="00983E9D">
        <w:rPr>
          <w:rFonts w:hint="cs"/>
          <w:rtl/>
          <w:lang w:val="en-GB" w:eastAsia="he-IL"/>
        </w:rPr>
        <w:t>המ</w:t>
      </w:r>
      <w:r>
        <w:rPr>
          <w:rFonts w:hint="cs"/>
          <w:rtl/>
          <w:lang w:val="en-GB" w:eastAsia="he-IL"/>
        </w:rPr>
        <w:t>ור</w:t>
      </w:r>
      <w:r w:rsidR="00983E9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בות </w:t>
      </w:r>
      <w:r w:rsidR="00983E9D">
        <w:rPr>
          <w:rFonts w:hint="cs"/>
          <w:rtl/>
          <w:lang w:val="en-GB" w:eastAsia="he-IL"/>
        </w:rPr>
        <w:t xml:space="preserve">הזאת </w:t>
      </w:r>
      <w:r>
        <w:rPr>
          <w:rFonts w:hint="cs"/>
          <w:rtl/>
          <w:lang w:val="en-GB" w:eastAsia="he-IL"/>
        </w:rPr>
        <w:t>קיי</w:t>
      </w:r>
      <w:r w:rsidR="00983E9D">
        <w:rPr>
          <w:rFonts w:hint="cs"/>
          <w:rtl/>
          <w:lang w:val="en-GB" w:eastAsia="he-IL"/>
        </w:rPr>
        <w:t xml:space="preserve">מת בכל עבירה </w:t>
      </w:r>
      <w:bookmarkStart w:id="1441" w:name="_ETM_Q1_8468499"/>
      <w:bookmarkEnd w:id="1441"/>
      <w:r w:rsidR="00983E9D">
        <w:rPr>
          <w:rFonts w:hint="cs"/>
          <w:rtl/>
          <w:lang w:val="en-GB" w:eastAsia="he-IL"/>
        </w:rPr>
        <w:t xml:space="preserve">שעניינה מידע. </w:t>
      </w:r>
      <w:r>
        <w:rPr>
          <w:rFonts w:hint="cs"/>
          <w:rtl/>
          <w:lang w:val="en-GB" w:eastAsia="he-IL"/>
        </w:rPr>
        <w:t>הטענה שנדרש בירו</w:t>
      </w:r>
      <w:r w:rsidR="00983E9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פרטני היא טענה נכונה בכל מק</w:t>
      </w:r>
      <w:r w:rsidR="00983E9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ה של עבירה </w:t>
      </w:r>
      <w:r w:rsidR="009861CF">
        <w:rPr>
          <w:rFonts w:hint="cs"/>
          <w:rtl/>
          <w:lang w:val="en-GB" w:eastAsia="he-IL"/>
        </w:rPr>
        <w:t xml:space="preserve">על מידע, </w:t>
      </w:r>
      <w:r w:rsidR="00983E9D">
        <w:rPr>
          <w:rFonts w:hint="cs"/>
          <w:rtl/>
          <w:lang w:val="en-GB" w:eastAsia="he-IL"/>
        </w:rPr>
        <w:t xml:space="preserve">לכן </w:t>
      </w:r>
      <w:bookmarkStart w:id="1442" w:name="_ETM_Q1_8481939"/>
      <w:bookmarkEnd w:id="1442"/>
      <w:r w:rsidR="00983E9D">
        <w:rPr>
          <w:rFonts w:hint="cs"/>
          <w:rtl/>
          <w:lang w:val="en-GB" w:eastAsia="he-IL"/>
        </w:rPr>
        <w:t xml:space="preserve">העבירה הזאת היא בהחלט במקומה, במיוחד </w:t>
      </w:r>
      <w:r w:rsidR="009861CF">
        <w:rPr>
          <w:rFonts w:hint="cs"/>
          <w:rtl/>
          <w:lang w:val="en-GB" w:eastAsia="he-IL"/>
        </w:rPr>
        <w:t>ש</w:t>
      </w:r>
      <w:r w:rsidR="00983E9D">
        <w:rPr>
          <w:rFonts w:hint="cs"/>
          <w:rtl/>
          <w:lang w:val="en-GB" w:eastAsia="he-IL"/>
        </w:rPr>
        <w:t>אליב</w:t>
      </w:r>
      <w:bookmarkStart w:id="1443" w:name="_ETM_Q1_8490431"/>
      <w:bookmarkEnd w:id="1443"/>
      <w:r w:rsidR="00983E9D">
        <w:rPr>
          <w:rFonts w:hint="cs"/>
          <w:rtl/>
          <w:lang w:val="en-GB" w:eastAsia="he-IL"/>
        </w:rPr>
        <w:t xml:space="preserve">א </w:t>
      </w:r>
      <w:proofErr w:type="spellStart"/>
      <w:r w:rsidR="00983E9D">
        <w:rPr>
          <w:rFonts w:hint="cs"/>
          <w:rtl/>
          <w:lang w:val="en-GB" w:eastAsia="he-IL"/>
        </w:rPr>
        <w:t>דנציגי</w:t>
      </w:r>
      <w:proofErr w:type="spellEnd"/>
      <w:r w:rsidR="00983E9D">
        <w:rPr>
          <w:rFonts w:hint="cs"/>
          <w:rtl/>
          <w:lang w:val="en-GB" w:eastAsia="he-IL"/>
        </w:rPr>
        <w:t xml:space="preserve"> הממשלה </w:t>
      </w:r>
      <w:r>
        <w:rPr>
          <w:rFonts w:hint="cs"/>
          <w:rtl/>
          <w:lang w:val="en-GB" w:eastAsia="he-IL"/>
        </w:rPr>
        <w:t xml:space="preserve">יש להדק את הפיקוח ואת </w:t>
      </w:r>
      <w:r w:rsidR="00983E9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הקפדה על זכויות החייבים ב</w:t>
      </w:r>
      <w:r w:rsidR="00983E9D">
        <w:rPr>
          <w:rFonts w:hint="cs"/>
          <w:rtl/>
          <w:lang w:val="en-GB" w:eastAsia="he-IL"/>
        </w:rPr>
        <w:t xml:space="preserve">היבטי הפרטיות לפחות. ההערה האחרונה </w:t>
      </w:r>
      <w:r w:rsidR="00F91D1A">
        <w:rPr>
          <w:rFonts w:hint="cs"/>
          <w:rtl/>
          <w:lang w:val="en-GB" w:eastAsia="he-IL"/>
        </w:rPr>
        <w:t xml:space="preserve">הייתה </w:t>
      </w:r>
      <w:r w:rsidR="00983E9D">
        <w:rPr>
          <w:rFonts w:hint="cs"/>
          <w:rtl/>
          <w:lang w:val="en-GB" w:eastAsia="he-IL"/>
        </w:rPr>
        <w:t xml:space="preserve">לגבי </w:t>
      </w:r>
      <w:bookmarkStart w:id="1444" w:name="_ETM_Q1_8506437"/>
      <w:bookmarkEnd w:id="1444"/>
      <w:r w:rsidR="006D2C33">
        <w:rPr>
          <w:rFonts w:hint="cs"/>
          <w:rtl/>
          <w:lang w:val="en-GB" w:eastAsia="he-IL"/>
        </w:rPr>
        <w:t>תאגידי העזר לגבייה</w:t>
      </w:r>
      <w:r w:rsidR="00F91D1A">
        <w:rPr>
          <w:rFonts w:hint="cs"/>
          <w:rtl/>
          <w:lang w:val="en-GB" w:eastAsia="he-IL"/>
        </w:rPr>
        <w:t>.</w:t>
      </w:r>
      <w:r w:rsidR="006D2C33">
        <w:rPr>
          <w:rFonts w:hint="cs"/>
          <w:rtl/>
          <w:lang w:val="en-GB" w:eastAsia="he-IL"/>
        </w:rPr>
        <w:t xml:space="preserve"> </w:t>
      </w:r>
      <w:bookmarkStart w:id="1445" w:name="_ETM_Q1_8516063"/>
      <w:bookmarkEnd w:id="1445"/>
      <w:r w:rsidR="009861CF">
        <w:rPr>
          <w:rFonts w:hint="cs"/>
          <w:rtl/>
          <w:lang w:val="en-GB" w:eastAsia="he-IL"/>
        </w:rPr>
        <w:t xml:space="preserve">מכיוון שיש הצעה להרחיב </w:t>
      </w:r>
      <w:bookmarkStart w:id="1446" w:name="_ETM_Q1_8517186"/>
      <w:bookmarkEnd w:id="1446"/>
      <w:r w:rsidR="009861CF">
        <w:rPr>
          <w:rFonts w:hint="cs"/>
          <w:rtl/>
          <w:lang w:val="en-GB" w:eastAsia="he-IL"/>
        </w:rPr>
        <w:t xml:space="preserve">את סמכויותיו של תאגיד הגבייה לטפל גם בבדיקה </w:t>
      </w:r>
      <w:proofErr w:type="spellStart"/>
      <w:r w:rsidR="009861CF">
        <w:rPr>
          <w:rFonts w:hint="cs"/>
          <w:rtl/>
          <w:lang w:val="en-GB" w:eastAsia="he-IL"/>
        </w:rPr>
        <w:t>וב"סיוע</w:t>
      </w:r>
      <w:proofErr w:type="spellEnd"/>
      <w:r w:rsidR="009861CF">
        <w:rPr>
          <w:rFonts w:hint="cs"/>
          <w:rtl/>
          <w:lang w:val="en-GB" w:eastAsia="he-IL"/>
        </w:rPr>
        <w:t xml:space="preserve">" בטיפול </w:t>
      </w:r>
      <w:bookmarkStart w:id="1447" w:name="_ETM_Q1_8527498"/>
      <w:bookmarkEnd w:id="1447"/>
      <w:r w:rsidR="009861CF">
        <w:rPr>
          <w:rFonts w:hint="cs"/>
          <w:rtl/>
          <w:lang w:val="en-GB" w:eastAsia="he-IL"/>
        </w:rPr>
        <w:t>בהנחות, התמונה עשויה להשתנות. אילו היה מדובר בתפקיד טכני בלבד - -</w:t>
      </w:r>
      <w:r>
        <w:rPr>
          <w:rFonts w:hint="cs"/>
          <w:rtl/>
          <w:lang w:val="en-GB" w:eastAsia="he-IL"/>
        </w:rPr>
        <w:t xml:space="preserve"> </w:t>
      </w:r>
    </w:p>
    <w:p w:rsidR="00983E9D" w:rsidRDefault="00983E9D" w:rsidP="00983E9D">
      <w:pPr>
        <w:ind w:firstLine="0"/>
        <w:rPr>
          <w:rtl/>
          <w:lang w:val="en-GB" w:eastAsia="he-IL"/>
        </w:rPr>
      </w:pPr>
    </w:p>
    <w:p w:rsidR="00983E9D" w:rsidRDefault="00983E9D" w:rsidP="00983E9D">
      <w:pPr>
        <w:pStyle w:val="af9"/>
        <w:keepNext/>
        <w:rPr>
          <w:rtl/>
          <w:lang w:val="en-GB" w:eastAsia="he-IL"/>
        </w:rPr>
      </w:pPr>
      <w:bookmarkStart w:id="1448" w:name="ET_guest_יאיר_הירש_316"/>
      <w:r w:rsidRPr="00983E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983E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8"/>
    </w:p>
    <w:p w:rsidR="00983E9D" w:rsidRDefault="00983E9D" w:rsidP="00983E9D">
      <w:pPr>
        <w:pStyle w:val="KeepWithNext"/>
        <w:rPr>
          <w:rtl/>
          <w:lang w:val="en-GB" w:eastAsia="he-IL"/>
        </w:rPr>
      </w:pPr>
    </w:p>
    <w:p w:rsidR="00983E9D" w:rsidRDefault="009861CF" w:rsidP="00983E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1449" w:name="_ETM_Q1_8531376"/>
      <w:bookmarkEnd w:id="1449"/>
      <w:r>
        <w:rPr>
          <w:rFonts w:hint="cs"/>
          <w:rtl/>
          <w:lang w:val="en-GB" w:eastAsia="he-IL"/>
        </w:rPr>
        <w:t>שם חלקים טכניים לחלוטין.</w:t>
      </w:r>
    </w:p>
    <w:p w:rsidR="009861CF" w:rsidRDefault="009861CF" w:rsidP="009861CF">
      <w:pPr>
        <w:ind w:firstLine="0"/>
        <w:rPr>
          <w:rtl/>
          <w:lang w:val="en-GB" w:eastAsia="he-IL"/>
        </w:rPr>
      </w:pPr>
      <w:bookmarkStart w:id="1450" w:name="_ETM_Q1_8536616"/>
      <w:bookmarkStart w:id="1451" w:name="_ETM_Q1_8536675"/>
      <w:bookmarkEnd w:id="1450"/>
      <w:bookmarkEnd w:id="1451"/>
    </w:p>
    <w:p w:rsidR="009861CF" w:rsidRDefault="009861CF" w:rsidP="009861CF">
      <w:pPr>
        <w:pStyle w:val="a4"/>
        <w:keepNext/>
        <w:rPr>
          <w:rtl/>
          <w:lang w:val="en-GB"/>
        </w:rPr>
      </w:pPr>
      <w:bookmarkStart w:id="1452" w:name="_ETM_Q1_8536927"/>
      <w:bookmarkStart w:id="1453" w:name="_ETM_Q1_8536990"/>
      <w:bookmarkStart w:id="1454" w:name="_ETM_Q1_8537836"/>
      <w:bookmarkStart w:id="1455" w:name="ET_speaker_תומר_רוזנר_317"/>
      <w:bookmarkEnd w:id="1452"/>
      <w:bookmarkEnd w:id="1453"/>
      <w:bookmarkEnd w:id="1454"/>
      <w:r w:rsidRPr="009861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9861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5"/>
    </w:p>
    <w:p w:rsidR="009861CF" w:rsidRDefault="009861CF" w:rsidP="009861CF">
      <w:pPr>
        <w:pStyle w:val="KeepWithNext"/>
        <w:rPr>
          <w:rtl/>
          <w:lang w:val="en-GB" w:eastAsia="he-IL"/>
        </w:rPr>
      </w:pPr>
    </w:p>
    <w:p w:rsidR="006419FC" w:rsidRDefault="009861CF" w:rsidP="009861CF">
      <w:pPr>
        <w:rPr>
          <w:rtl/>
          <w:lang w:val="en-GB" w:eastAsia="he-IL"/>
        </w:rPr>
      </w:pPr>
      <w:bookmarkStart w:id="1456" w:name="_ETM_Q1_8538305"/>
      <w:bookmarkStart w:id="1457" w:name="_ETM_Q1_8538345"/>
      <w:bookmarkEnd w:id="1456"/>
      <w:bookmarkEnd w:id="1457"/>
      <w:r>
        <w:rPr>
          <w:rFonts w:hint="cs"/>
          <w:rtl/>
          <w:lang w:val="en-GB" w:eastAsia="he-IL"/>
        </w:rPr>
        <w:t xml:space="preserve">זה לא מה שאתם מציעים. </w:t>
      </w:r>
      <w:bookmarkStart w:id="1458" w:name="_ETM_Q1_8543162"/>
      <w:bookmarkEnd w:id="1458"/>
      <w:r>
        <w:rPr>
          <w:rFonts w:hint="cs"/>
          <w:rtl/>
          <w:lang w:val="en-GB" w:eastAsia="he-IL"/>
        </w:rPr>
        <w:t xml:space="preserve">בשאלה הזאת </w:t>
      </w:r>
      <w:r w:rsidR="006419FC">
        <w:rPr>
          <w:rFonts w:hint="cs"/>
          <w:rtl/>
          <w:lang w:val="en-GB" w:eastAsia="he-IL"/>
        </w:rPr>
        <w:t xml:space="preserve">המלצתנו </w:t>
      </w:r>
      <w:r>
        <w:rPr>
          <w:rFonts w:hint="cs"/>
          <w:rtl/>
          <w:lang w:val="en-GB" w:eastAsia="he-IL"/>
        </w:rPr>
        <w:t>היא לדחות את ההכרעה לאחר שהוועדה תכריע</w:t>
      </w:r>
      <w:r w:rsidR="006419F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6419FC">
        <w:rPr>
          <w:rFonts w:hint="cs"/>
          <w:rtl/>
          <w:lang w:val="en-GB" w:eastAsia="he-IL"/>
        </w:rPr>
        <w:t>שאלה מה יכול לעשות תאגיד העזר לגבייה</w:t>
      </w:r>
      <w:r>
        <w:rPr>
          <w:rFonts w:hint="cs"/>
          <w:rtl/>
          <w:lang w:val="en-GB" w:eastAsia="he-IL"/>
        </w:rPr>
        <w:t>.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9861CF" w:rsidRDefault="009861CF" w:rsidP="009861CF">
      <w:pPr>
        <w:pStyle w:val="af6"/>
        <w:keepNext/>
        <w:rPr>
          <w:rtl/>
          <w:lang w:val="en-GB"/>
        </w:rPr>
      </w:pPr>
      <w:bookmarkStart w:id="1459" w:name="_ETM_Q1_8557625"/>
      <w:bookmarkStart w:id="1460" w:name="ET_yor_5854_318"/>
      <w:bookmarkEnd w:id="1459"/>
      <w:r w:rsidRPr="009861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861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0"/>
    </w:p>
    <w:p w:rsidR="009861CF" w:rsidRDefault="009861CF" w:rsidP="009861CF">
      <w:pPr>
        <w:pStyle w:val="KeepWithNext"/>
        <w:rPr>
          <w:rtl/>
          <w:lang w:val="en-GB" w:eastAsia="he-IL"/>
        </w:rPr>
      </w:pPr>
    </w:p>
    <w:p w:rsidR="006419FC" w:rsidRDefault="006419FC" w:rsidP="009861CF">
      <w:pPr>
        <w:rPr>
          <w:rtl/>
          <w:lang w:val="en-GB" w:eastAsia="he-IL"/>
        </w:rPr>
      </w:pPr>
      <w:bookmarkStart w:id="1461" w:name="_ETM_Q1_8558355"/>
      <w:bookmarkStart w:id="1462" w:name="_ETM_Q1_8558410"/>
      <w:bookmarkEnd w:id="1461"/>
      <w:bookmarkEnd w:id="1462"/>
      <w:r>
        <w:rPr>
          <w:rFonts w:hint="cs"/>
          <w:rtl/>
          <w:lang w:val="en-GB" w:eastAsia="he-IL"/>
        </w:rPr>
        <w:t xml:space="preserve">ביקשתי שינסחו סעיף שמדבר על תפקיד טכני לחלוטין. 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9861CF" w:rsidRDefault="009861CF" w:rsidP="009861CF">
      <w:pPr>
        <w:pStyle w:val="a4"/>
        <w:keepNext/>
        <w:rPr>
          <w:rtl/>
          <w:lang w:val="en-GB"/>
        </w:rPr>
      </w:pPr>
      <w:bookmarkStart w:id="1463" w:name="_ETM_Q1_8562283"/>
      <w:bookmarkStart w:id="1464" w:name="ET_speaker_תומר_רוזנר_319"/>
      <w:bookmarkEnd w:id="1463"/>
      <w:r w:rsidRPr="009861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9861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4"/>
    </w:p>
    <w:p w:rsidR="009861CF" w:rsidRDefault="009861CF" w:rsidP="009861CF">
      <w:pPr>
        <w:pStyle w:val="KeepWithNext"/>
        <w:rPr>
          <w:rtl/>
          <w:lang w:val="en-GB" w:eastAsia="he-IL"/>
        </w:rPr>
      </w:pPr>
    </w:p>
    <w:p w:rsidR="006419FC" w:rsidRDefault="009861CF" w:rsidP="009861CF">
      <w:pPr>
        <w:rPr>
          <w:rtl/>
          <w:lang w:val="en-GB" w:eastAsia="he-IL"/>
        </w:rPr>
      </w:pPr>
      <w:bookmarkStart w:id="1465" w:name="_ETM_Q1_8562729"/>
      <w:bookmarkStart w:id="1466" w:name="_ETM_Q1_8562763"/>
      <w:bookmarkEnd w:id="1465"/>
      <w:bookmarkEnd w:id="1466"/>
      <w:r>
        <w:rPr>
          <w:rFonts w:hint="cs"/>
          <w:rtl/>
          <w:lang w:val="en-GB" w:eastAsia="he-IL"/>
        </w:rPr>
        <w:t>ל</w:t>
      </w:r>
      <w:bookmarkStart w:id="1467" w:name="_ETM_Q1_8567283"/>
      <w:bookmarkEnd w:id="1467"/>
      <w:r>
        <w:rPr>
          <w:rFonts w:hint="cs"/>
          <w:rtl/>
          <w:lang w:val="en-GB" w:eastAsia="he-IL"/>
        </w:rPr>
        <w:t>גבי חברת הגבייה</w:t>
      </w:r>
      <w:r w:rsidR="00A3367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אכן </w:t>
      </w:r>
      <w:r w:rsidR="006419FC">
        <w:rPr>
          <w:rFonts w:hint="cs"/>
          <w:rtl/>
          <w:lang w:val="en-GB" w:eastAsia="he-IL"/>
        </w:rPr>
        <w:t>הוסיפו הוראה שמשקפת את</w:t>
      </w:r>
      <w:r>
        <w:rPr>
          <w:rFonts w:hint="cs"/>
          <w:rtl/>
          <w:lang w:val="en-GB" w:eastAsia="he-IL"/>
        </w:rPr>
        <w:t xml:space="preserve"> </w:t>
      </w:r>
      <w:r w:rsidR="006419FC">
        <w:rPr>
          <w:rFonts w:hint="cs"/>
          <w:rtl/>
          <w:lang w:val="en-GB" w:eastAsia="he-IL"/>
        </w:rPr>
        <w:t xml:space="preserve">מה שאדוני ביקש. </w:t>
      </w:r>
      <w:r>
        <w:rPr>
          <w:rFonts w:hint="cs"/>
          <w:rtl/>
          <w:lang w:val="en-GB" w:eastAsia="he-IL"/>
        </w:rPr>
        <w:t xml:space="preserve">בד בבד הוסיפו הוראה </w:t>
      </w:r>
      <w:bookmarkStart w:id="1468" w:name="_ETM_Q1_8579493"/>
      <w:bookmarkEnd w:id="1468"/>
      <w:r>
        <w:rPr>
          <w:rFonts w:hint="cs"/>
          <w:rtl/>
          <w:lang w:val="en-GB" w:eastAsia="he-IL"/>
        </w:rPr>
        <w:t xml:space="preserve">לעניין תאגידי העזר לגבייה שכן יוכלו לסייע בטיפול </w:t>
      </w:r>
      <w:bookmarkStart w:id="1469" w:name="_ETM_Q1_8583318"/>
      <w:bookmarkEnd w:id="1469"/>
      <w:r>
        <w:rPr>
          <w:rFonts w:hint="cs"/>
          <w:rtl/>
          <w:lang w:val="en-GB" w:eastAsia="he-IL"/>
        </w:rPr>
        <w:t xml:space="preserve">בהנחות. 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9861CF" w:rsidRDefault="009861CF" w:rsidP="009861CF">
      <w:pPr>
        <w:pStyle w:val="a4"/>
        <w:keepNext/>
        <w:rPr>
          <w:rtl/>
          <w:lang w:val="en-GB"/>
        </w:rPr>
      </w:pPr>
      <w:bookmarkStart w:id="1470" w:name="ET_speaker_גלעד_קרן_320"/>
      <w:r w:rsidRPr="009861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861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0"/>
    </w:p>
    <w:p w:rsidR="009861CF" w:rsidRDefault="009861CF" w:rsidP="009861CF">
      <w:pPr>
        <w:pStyle w:val="KeepWithNext"/>
        <w:rPr>
          <w:rtl/>
          <w:lang w:val="en-GB" w:eastAsia="he-IL"/>
        </w:rPr>
      </w:pPr>
    </w:p>
    <w:p w:rsidR="006419FC" w:rsidRDefault="00E0761A" w:rsidP="009861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6419FC">
        <w:rPr>
          <w:rFonts w:hint="cs"/>
          <w:rtl/>
          <w:lang w:val="en-GB" w:eastAsia="he-IL"/>
        </w:rPr>
        <w:t>בלי להגיד שזה טכני</w:t>
      </w:r>
      <w:r w:rsidR="009861CF">
        <w:rPr>
          <w:rFonts w:hint="cs"/>
          <w:rtl/>
          <w:lang w:val="en-GB" w:eastAsia="he-IL"/>
        </w:rPr>
        <w:t>.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E0761A" w:rsidRDefault="00E0761A" w:rsidP="00E0761A">
      <w:pPr>
        <w:pStyle w:val="af9"/>
        <w:keepNext/>
        <w:rPr>
          <w:rtl/>
          <w:lang w:val="en-GB" w:eastAsia="he-IL"/>
        </w:rPr>
      </w:pPr>
      <w:bookmarkStart w:id="1471" w:name="_ETM_Q1_8585023"/>
      <w:bookmarkStart w:id="1472" w:name="ET_guest_יאיר_הירש_321"/>
      <w:bookmarkEnd w:id="1471"/>
      <w:r w:rsidRPr="00E076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E076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2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Pr="00E0761A" w:rsidRDefault="00E0761A" w:rsidP="00E0761A">
      <w:pPr>
        <w:rPr>
          <w:rtl/>
          <w:lang w:val="en-GB" w:eastAsia="he-IL"/>
        </w:rPr>
      </w:pPr>
      <w:bookmarkStart w:id="1473" w:name="_ETM_Q1_8585521"/>
      <w:bookmarkStart w:id="1474" w:name="_ETM_Q1_8585561"/>
      <w:bookmarkEnd w:id="1473"/>
      <w:bookmarkEnd w:id="1474"/>
      <w:r>
        <w:rPr>
          <w:rFonts w:hint="cs"/>
          <w:rtl/>
          <w:lang w:val="en-GB" w:eastAsia="he-IL"/>
        </w:rPr>
        <w:t>צריך לחדד שזה טכני? זאת הבעיה?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475" w:name="ET_speaker_קריאה_328"/>
      <w:bookmarkStart w:id="1476" w:name="ET_guest_תומר_ביטון_322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5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bookmarkEnd w:id="1476"/>
    <w:p w:rsidR="006419FC" w:rsidRDefault="00E0761A" w:rsidP="00E076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</w:t>
      </w:r>
      <w:bookmarkStart w:id="1477" w:name="_ETM_Q1_8588203"/>
      <w:bookmarkEnd w:id="1477"/>
      <w:r>
        <w:rPr>
          <w:rFonts w:hint="cs"/>
          <w:rtl/>
          <w:lang w:val="en-GB" w:eastAsia="he-IL"/>
        </w:rPr>
        <w:t xml:space="preserve">הבחין בין תאגידי העזר לבין תאגידי הגבייה. 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E0761A" w:rsidRDefault="00E0761A" w:rsidP="004B2E7D">
      <w:pPr>
        <w:ind w:firstLine="0"/>
        <w:rPr>
          <w:rtl/>
          <w:lang w:val="en-GB" w:eastAsia="he-IL"/>
        </w:rPr>
      </w:pPr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478" w:name="ET_speaker_תומר_רוזנר_323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8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Default="00E0761A" w:rsidP="006D2C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תאגיד </w:t>
      </w:r>
      <w:bookmarkStart w:id="1479" w:name="_ETM_Q1_8589323"/>
      <w:bookmarkEnd w:id="1479"/>
      <w:r>
        <w:rPr>
          <w:rFonts w:hint="cs"/>
          <w:rtl/>
          <w:lang w:val="en-GB" w:eastAsia="he-IL"/>
        </w:rPr>
        <w:t>העזר הוא חברת הבת של חברת הגבייה</w:t>
      </w:r>
      <w:r w:rsidR="006D2C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עשינו </w:t>
      </w:r>
      <w:bookmarkStart w:id="1480" w:name="_ETM_Q1_8595057"/>
      <w:bookmarkEnd w:id="1480"/>
      <w:r>
        <w:rPr>
          <w:rFonts w:hint="cs"/>
          <w:rtl/>
          <w:lang w:val="en-GB" w:eastAsia="he-IL"/>
        </w:rPr>
        <w:t xml:space="preserve">שום דבר. </w:t>
      </w:r>
      <w:bookmarkStart w:id="1481" w:name="_ETM_Q1_8596974"/>
      <w:bookmarkEnd w:id="1481"/>
    </w:p>
    <w:p w:rsidR="00E0761A" w:rsidRPr="00E0761A" w:rsidRDefault="00E0761A" w:rsidP="00E0761A">
      <w:pPr>
        <w:rPr>
          <w:rtl/>
          <w:lang w:val="en-GB" w:eastAsia="he-IL"/>
        </w:rPr>
      </w:pPr>
      <w:bookmarkStart w:id="1482" w:name="_ETM_Q1_8597053"/>
      <w:bookmarkEnd w:id="1482"/>
    </w:p>
    <w:p w:rsidR="00E0761A" w:rsidRDefault="00E0761A" w:rsidP="00E0761A">
      <w:pPr>
        <w:pStyle w:val="af6"/>
        <w:keepNext/>
        <w:rPr>
          <w:rtl/>
          <w:lang w:val="en-GB"/>
        </w:rPr>
      </w:pPr>
      <w:bookmarkStart w:id="1483" w:name="_ETM_Q1_8596849"/>
      <w:bookmarkStart w:id="1484" w:name="ET_yor_5854_324"/>
      <w:bookmarkEnd w:id="1483"/>
      <w:r w:rsidRPr="00E076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076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4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6419FC" w:rsidRDefault="00E0761A" w:rsidP="00E0761A">
      <w:pPr>
        <w:rPr>
          <w:rtl/>
          <w:lang w:val="en-GB" w:eastAsia="he-IL"/>
        </w:rPr>
      </w:pPr>
      <w:bookmarkStart w:id="1485" w:name="_ETM_Q1_8597609"/>
      <w:bookmarkStart w:id="1486" w:name="_ETM_Q1_8597649"/>
      <w:bookmarkEnd w:id="1485"/>
      <w:bookmarkEnd w:id="1486"/>
      <w:r>
        <w:rPr>
          <w:rFonts w:hint="cs"/>
          <w:rtl/>
          <w:lang w:val="en-GB" w:eastAsia="he-IL"/>
        </w:rPr>
        <w:t xml:space="preserve">זה </w:t>
      </w:r>
      <w:r w:rsidR="006419FC">
        <w:rPr>
          <w:rFonts w:hint="cs"/>
          <w:rtl/>
          <w:lang w:val="en-GB" w:eastAsia="he-IL"/>
        </w:rPr>
        <w:t xml:space="preserve">לא רק </w:t>
      </w:r>
      <w:r>
        <w:rPr>
          <w:rFonts w:hint="cs"/>
          <w:rtl/>
          <w:lang w:val="en-GB" w:eastAsia="he-IL"/>
        </w:rPr>
        <w:t>לכתוב שזה טכני</w:t>
      </w:r>
      <w:r w:rsidR="006419F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אלא גם שהם לא צריכים לעסוק מהותית בעניינים שאנחנ</w:t>
      </w:r>
      <w:r w:rsidR="006419F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לא רוצים שהם יעס</w:t>
      </w:r>
      <w:r w:rsidR="006419FC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</w:t>
      </w:r>
      <w:r w:rsidR="006419FC">
        <w:rPr>
          <w:rFonts w:hint="cs"/>
          <w:rtl/>
          <w:lang w:val="en-GB" w:eastAsia="he-IL"/>
        </w:rPr>
        <w:t xml:space="preserve"> בהם</w:t>
      </w:r>
      <w:r>
        <w:rPr>
          <w:rFonts w:hint="cs"/>
          <w:rtl/>
          <w:lang w:val="en-GB" w:eastAsia="he-IL"/>
        </w:rPr>
        <w:t>.</w:t>
      </w:r>
      <w:r w:rsidR="006419FC">
        <w:rPr>
          <w:rFonts w:hint="cs"/>
          <w:rtl/>
          <w:lang w:val="en-GB" w:eastAsia="he-IL"/>
        </w:rPr>
        <w:t xml:space="preserve"> </w:t>
      </w:r>
    </w:p>
    <w:p w:rsidR="006419FC" w:rsidRDefault="006419FC" w:rsidP="004B2E7D">
      <w:pPr>
        <w:ind w:firstLine="0"/>
        <w:rPr>
          <w:rtl/>
          <w:lang w:val="en-GB" w:eastAsia="he-IL"/>
        </w:rPr>
      </w:pPr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487" w:name="ET_speaker_תומר_רוזנר_325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7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Default="006419FC" w:rsidP="00E076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חבר</w:t>
      </w:r>
      <w:r w:rsidR="00E0761A">
        <w:rPr>
          <w:rFonts w:hint="cs"/>
          <w:rtl/>
          <w:lang w:val="en-GB" w:eastAsia="he-IL"/>
        </w:rPr>
        <w:t xml:space="preserve">ות </w:t>
      </w:r>
      <w:bookmarkStart w:id="1488" w:name="_ETM_Q1_8606194"/>
      <w:bookmarkEnd w:id="1488"/>
      <w:r w:rsidR="00E0761A">
        <w:rPr>
          <w:rFonts w:hint="cs"/>
          <w:rtl/>
          <w:lang w:val="en-GB" w:eastAsia="he-IL"/>
        </w:rPr>
        <w:t>הגבייה.</w:t>
      </w:r>
    </w:p>
    <w:p w:rsidR="00E0761A" w:rsidRDefault="00E0761A" w:rsidP="00E0761A">
      <w:pPr>
        <w:rPr>
          <w:rtl/>
          <w:lang w:val="en-GB" w:eastAsia="he-IL"/>
        </w:rPr>
      </w:pPr>
      <w:bookmarkStart w:id="1489" w:name="_ETM_Q1_8607384"/>
      <w:bookmarkStart w:id="1490" w:name="_ETM_Q1_8607458"/>
      <w:bookmarkEnd w:id="1489"/>
      <w:bookmarkEnd w:id="1490"/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491" w:name="_ETM_Q1_8607539"/>
      <w:bookmarkStart w:id="1492" w:name="_ETM_Q1_8607637"/>
      <w:bookmarkStart w:id="1493" w:name="_ETM_Q1_8610824"/>
      <w:bookmarkStart w:id="1494" w:name="_ETM_Q1_8618431"/>
      <w:bookmarkStart w:id="1495" w:name="ET_speaker_קריאה_329"/>
      <w:bookmarkStart w:id="1496" w:name="ET_guest_תומר_ביטון_326"/>
      <w:bookmarkEnd w:id="1491"/>
      <w:bookmarkEnd w:id="1492"/>
      <w:bookmarkEnd w:id="1493"/>
      <w:bookmarkEnd w:id="1494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5"/>
    </w:p>
    <w:p w:rsidR="00E0761A" w:rsidRDefault="00E0761A" w:rsidP="00E0761A">
      <w:pPr>
        <w:pStyle w:val="KeepWithNext"/>
        <w:rPr>
          <w:rtl/>
          <w:lang w:val="en-GB"/>
        </w:rPr>
      </w:pPr>
    </w:p>
    <w:p w:rsidR="00E0761A" w:rsidRPr="00E0761A" w:rsidRDefault="00E0761A" w:rsidP="00E0761A">
      <w:pPr>
        <w:rPr>
          <w:rtl/>
          <w:lang w:val="en-GB" w:eastAsia="he-IL"/>
        </w:rPr>
      </w:pPr>
      <w:bookmarkStart w:id="1497" w:name="_ETM_Q1_8618937"/>
      <w:bookmarkStart w:id="1498" w:name="_ETM_Q1_8618980"/>
      <w:bookmarkStart w:id="1499" w:name="_ETM_Q1_8611280"/>
      <w:bookmarkStart w:id="1500" w:name="_ETM_Q1_8611315"/>
      <w:bookmarkEnd w:id="1496"/>
      <w:bookmarkEnd w:id="1497"/>
      <w:bookmarkEnd w:id="1498"/>
      <w:bookmarkEnd w:id="1499"/>
      <w:bookmarkEnd w:id="1500"/>
      <w:r>
        <w:rPr>
          <w:rFonts w:hint="cs"/>
          <w:rtl/>
          <w:lang w:val="en-GB" w:eastAsia="he-IL"/>
        </w:rPr>
        <w:t xml:space="preserve">גם לגבי תאגידי העזר באותה מידה. </w:t>
      </w:r>
    </w:p>
    <w:p w:rsidR="00E0761A" w:rsidRDefault="00E0761A" w:rsidP="00E0761A">
      <w:pPr>
        <w:ind w:firstLine="0"/>
        <w:rPr>
          <w:rtl/>
          <w:lang w:val="en-GB" w:eastAsia="he-IL"/>
        </w:rPr>
      </w:pPr>
      <w:bookmarkStart w:id="1501" w:name="_ETM_Q1_8607705"/>
      <w:bookmarkStart w:id="1502" w:name="_ETM_Q1_8607807"/>
      <w:bookmarkStart w:id="1503" w:name="_ETM_Q1_8607838"/>
      <w:bookmarkEnd w:id="1501"/>
      <w:bookmarkEnd w:id="1502"/>
      <w:bookmarkEnd w:id="1503"/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504" w:name="ET_speaker_תומר_רוזנר_327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Default="00E0761A" w:rsidP="00E076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אתה מוכן לכתוב </w:t>
      </w:r>
      <w:bookmarkStart w:id="1505" w:name="_ETM_Q1_8615876"/>
      <w:bookmarkEnd w:id="1505"/>
      <w:r>
        <w:rPr>
          <w:rFonts w:hint="cs"/>
          <w:rtl/>
          <w:lang w:val="en-GB" w:eastAsia="he-IL"/>
        </w:rPr>
        <w:t xml:space="preserve">שתאגיד אזורי לגבייה לא נשלט או שולט בחברת גבייה, </w:t>
      </w:r>
      <w:bookmarkStart w:id="1506" w:name="_ETM_Q1_8622297"/>
      <w:bookmarkEnd w:id="1506"/>
      <w:r>
        <w:rPr>
          <w:rFonts w:hint="cs"/>
          <w:rtl/>
          <w:lang w:val="en-GB" w:eastAsia="he-IL"/>
        </w:rPr>
        <w:t xml:space="preserve">אנחנו נסכים לדבר הזה. </w:t>
      </w:r>
    </w:p>
    <w:p w:rsidR="00E0761A" w:rsidRDefault="00E0761A" w:rsidP="00E0761A">
      <w:pPr>
        <w:ind w:firstLine="0"/>
        <w:rPr>
          <w:rtl/>
          <w:lang w:val="en-GB" w:eastAsia="he-IL"/>
        </w:rPr>
      </w:pPr>
      <w:bookmarkStart w:id="1507" w:name="_ETM_Q1_8620573"/>
      <w:bookmarkStart w:id="1508" w:name="_ETM_Q1_8620628"/>
      <w:bookmarkStart w:id="1509" w:name="_ETM_Q1_8620719"/>
      <w:bookmarkStart w:id="1510" w:name="_ETM_Q1_8620792"/>
      <w:bookmarkStart w:id="1511" w:name="_ETM_Q1_8621393"/>
      <w:bookmarkEnd w:id="1507"/>
      <w:bookmarkEnd w:id="1508"/>
      <w:bookmarkEnd w:id="1509"/>
      <w:bookmarkEnd w:id="1510"/>
      <w:bookmarkEnd w:id="1511"/>
    </w:p>
    <w:p w:rsidR="00E0761A" w:rsidRDefault="00E0761A" w:rsidP="00E0761A">
      <w:pPr>
        <w:pStyle w:val="af9"/>
        <w:keepNext/>
        <w:rPr>
          <w:rtl/>
          <w:lang w:val="en-GB" w:eastAsia="he-IL"/>
        </w:rPr>
      </w:pPr>
      <w:bookmarkStart w:id="1512" w:name="_ETM_Q1_8621470"/>
      <w:bookmarkStart w:id="1513" w:name="_ETM_Q1_8624247"/>
      <w:bookmarkStart w:id="1514" w:name="ET_guest_תומר_ביטון_330"/>
      <w:bookmarkEnd w:id="1512"/>
      <w:bookmarkEnd w:id="1513"/>
      <w:r w:rsidRPr="00E076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E076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4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Default="00E0761A" w:rsidP="00E0761A">
      <w:pPr>
        <w:rPr>
          <w:rtl/>
          <w:lang w:val="en-GB" w:eastAsia="he-IL"/>
        </w:rPr>
      </w:pPr>
      <w:bookmarkStart w:id="1515" w:name="_ETM_Q1_8624777"/>
      <w:bookmarkStart w:id="1516" w:name="_ETM_Q1_8624811"/>
      <w:bookmarkEnd w:id="1515"/>
      <w:bookmarkEnd w:id="1516"/>
      <w:r>
        <w:rPr>
          <w:rFonts w:hint="cs"/>
          <w:rtl/>
          <w:lang w:val="en-GB" w:eastAsia="he-IL"/>
        </w:rPr>
        <w:t>לא אמרנו את זה.</w:t>
      </w:r>
    </w:p>
    <w:p w:rsidR="00E0761A" w:rsidRDefault="00E0761A" w:rsidP="00E0761A">
      <w:pPr>
        <w:ind w:firstLine="0"/>
        <w:rPr>
          <w:rtl/>
          <w:lang w:val="en-GB" w:eastAsia="he-IL"/>
        </w:rPr>
      </w:pPr>
      <w:bookmarkStart w:id="1517" w:name="_ETM_Q1_8625918"/>
      <w:bookmarkStart w:id="1518" w:name="_ETM_Q1_8625980"/>
      <w:bookmarkStart w:id="1519" w:name="_ETM_Q1_8626276"/>
      <w:bookmarkEnd w:id="1517"/>
      <w:bookmarkEnd w:id="1518"/>
      <w:bookmarkEnd w:id="1519"/>
    </w:p>
    <w:p w:rsidR="00E0761A" w:rsidRDefault="00E0761A" w:rsidP="00E0761A">
      <w:pPr>
        <w:pStyle w:val="a4"/>
        <w:keepNext/>
        <w:rPr>
          <w:rtl/>
          <w:lang w:val="en-GB"/>
        </w:rPr>
      </w:pPr>
      <w:bookmarkStart w:id="1520" w:name="_ETM_Q1_8626368"/>
      <w:bookmarkStart w:id="1521" w:name="ET_speaker_תומר_רוזנר_331"/>
      <w:bookmarkEnd w:id="1520"/>
      <w:r w:rsidRPr="00E076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076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1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E0761A" w:rsidRDefault="00E0761A" w:rsidP="00E0761A">
      <w:pPr>
        <w:rPr>
          <w:rtl/>
          <w:lang w:val="en-GB" w:eastAsia="he-IL"/>
        </w:rPr>
      </w:pPr>
      <w:bookmarkStart w:id="1522" w:name="_ETM_Q1_8622470"/>
      <w:bookmarkStart w:id="1523" w:name="_ETM_Q1_8622500"/>
      <w:bookmarkEnd w:id="1522"/>
      <w:bookmarkEnd w:id="1523"/>
      <w:r>
        <w:rPr>
          <w:rFonts w:hint="cs"/>
          <w:rtl/>
          <w:lang w:val="en-GB" w:eastAsia="he-IL"/>
        </w:rPr>
        <w:t xml:space="preserve">אנחנו משחקים </w:t>
      </w:r>
      <w:bookmarkStart w:id="1524" w:name="_ETM_Q1_8627540"/>
      <w:bookmarkEnd w:id="1524"/>
      <w:r>
        <w:rPr>
          <w:rFonts w:hint="cs"/>
          <w:rtl/>
          <w:lang w:val="en-GB" w:eastAsia="he-IL"/>
        </w:rPr>
        <w:t>בנדמה לי?</w:t>
      </w:r>
      <w:bookmarkStart w:id="1525" w:name="_ETM_Q1_8629101"/>
      <w:bookmarkEnd w:id="1525"/>
    </w:p>
    <w:p w:rsidR="00E0761A" w:rsidRDefault="00E0761A" w:rsidP="00E0761A">
      <w:pPr>
        <w:ind w:firstLine="0"/>
        <w:rPr>
          <w:rtl/>
          <w:lang w:val="en-GB" w:eastAsia="he-IL"/>
        </w:rPr>
      </w:pPr>
      <w:bookmarkStart w:id="1526" w:name="_ETM_Q1_8629183"/>
      <w:bookmarkEnd w:id="1526"/>
    </w:p>
    <w:p w:rsidR="00E0761A" w:rsidRDefault="00E0761A" w:rsidP="00E0761A">
      <w:pPr>
        <w:pStyle w:val="af9"/>
        <w:keepNext/>
        <w:rPr>
          <w:rtl/>
          <w:lang w:val="en-GB" w:eastAsia="he-IL"/>
        </w:rPr>
      </w:pPr>
      <w:bookmarkStart w:id="1527" w:name="_ETM_Q1_8627557"/>
      <w:bookmarkStart w:id="1528" w:name="_ETM_Q1_8627643"/>
      <w:bookmarkStart w:id="1529" w:name="_ETM_Q1_8629051"/>
      <w:bookmarkStart w:id="1530" w:name="ET_guest_תומר_ביטון_332"/>
      <w:bookmarkEnd w:id="1527"/>
      <w:bookmarkEnd w:id="1528"/>
      <w:bookmarkEnd w:id="1529"/>
      <w:r w:rsidRPr="00E076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E076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0"/>
    </w:p>
    <w:p w:rsidR="00E0761A" w:rsidRDefault="00E0761A" w:rsidP="00E0761A">
      <w:pPr>
        <w:pStyle w:val="KeepWithNext"/>
        <w:rPr>
          <w:rtl/>
          <w:lang w:val="en-GB" w:eastAsia="he-IL"/>
        </w:rPr>
      </w:pPr>
    </w:p>
    <w:p w:rsidR="004248CA" w:rsidRDefault="00E0761A" w:rsidP="006D2C33">
      <w:pPr>
        <w:rPr>
          <w:rtl/>
          <w:lang w:val="en-GB" w:eastAsia="he-IL"/>
        </w:rPr>
      </w:pPr>
      <w:bookmarkStart w:id="1531" w:name="_ETM_Q1_8629542"/>
      <w:bookmarkStart w:id="1532" w:name="_ETM_Q1_8629577"/>
      <w:bookmarkStart w:id="1533" w:name="_ETM_Q1_8607948"/>
      <w:bookmarkEnd w:id="1531"/>
      <w:bookmarkEnd w:id="1532"/>
      <w:bookmarkEnd w:id="1533"/>
      <w:r>
        <w:rPr>
          <w:rFonts w:hint="cs"/>
          <w:rtl/>
          <w:lang w:val="en-GB" w:eastAsia="he-IL"/>
        </w:rPr>
        <w:t>אז בוא נשחק בנדמה לי עד הסוף</w:t>
      </w:r>
      <w:bookmarkStart w:id="1534" w:name="_ETM_Q1_8625859"/>
      <w:bookmarkEnd w:id="1534"/>
      <w:r w:rsidR="004248CA">
        <w:rPr>
          <w:rFonts w:hint="cs"/>
          <w:rtl/>
          <w:lang w:val="en-GB" w:eastAsia="he-IL"/>
        </w:rPr>
        <w:t xml:space="preserve">, </w:t>
      </w:r>
      <w:r w:rsidR="006D2C33">
        <w:rPr>
          <w:rFonts w:hint="cs"/>
          <w:rtl/>
          <w:lang w:val="en-GB" w:eastAsia="he-IL"/>
        </w:rPr>
        <w:t>לא צריך תאגיד עזר לגבייה.</w:t>
      </w:r>
      <w:r w:rsidR="004248CA">
        <w:rPr>
          <w:rFonts w:hint="cs"/>
          <w:rtl/>
          <w:lang w:val="en-GB" w:eastAsia="he-IL"/>
        </w:rPr>
        <w:t xml:space="preserve"> </w:t>
      </w:r>
    </w:p>
    <w:p w:rsidR="004248CA" w:rsidRDefault="004248CA" w:rsidP="004248CA">
      <w:pPr>
        <w:ind w:firstLine="0"/>
        <w:rPr>
          <w:rtl/>
          <w:lang w:val="en-GB" w:eastAsia="he-IL"/>
        </w:rPr>
      </w:pPr>
      <w:bookmarkStart w:id="1535" w:name="_ETM_Q1_8628410"/>
      <w:bookmarkStart w:id="1536" w:name="_ETM_Q1_8628492"/>
      <w:bookmarkEnd w:id="1535"/>
      <w:bookmarkEnd w:id="1536"/>
    </w:p>
    <w:p w:rsidR="004248CA" w:rsidRDefault="004248CA" w:rsidP="004248CA">
      <w:pPr>
        <w:pStyle w:val="a4"/>
        <w:keepNext/>
        <w:rPr>
          <w:rtl/>
          <w:lang w:val="en-GB"/>
        </w:rPr>
      </w:pPr>
      <w:bookmarkStart w:id="1537" w:name="_ETM_Q1_8628753"/>
      <w:bookmarkStart w:id="1538" w:name="_ETM_Q1_8628823"/>
      <w:bookmarkStart w:id="1539" w:name="_ETM_Q1_8629868"/>
      <w:bookmarkStart w:id="1540" w:name="ET_speaker_תומר_רוזנר_333"/>
      <w:bookmarkEnd w:id="1537"/>
      <w:bookmarkEnd w:id="1538"/>
      <w:bookmarkEnd w:id="1539"/>
      <w:r w:rsidRPr="00424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24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0"/>
    </w:p>
    <w:p w:rsidR="004248CA" w:rsidRDefault="004248CA" w:rsidP="004248CA">
      <w:pPr>
        <w:pStyle w:val="KeepWithNext"/>
        <w:rPr>
          <w:rtl/>
          <w:lang w:val="en-GB" w:eastAsia="he-IL"/>
        </w:rPr>
      </w:pPr>
    </w:p>
    <w:p w:rsidR="004248CA" w:rsidRDefault="004248CA" w:rsidP="004248CA">
      <w:pPr>
        <w:rPr>
          <w:rtl/>
          <w:lang w:val="en-GB" w:eastAsia="he-IL"/>
        </w:rPr>
      </w:pPr>
      <w:bookmarkStart w:id="1541" w:name="_ETM_Q1_8630313"/>
      <w:bookmarkStart w:id="1542" w:name="_ETM_Q1_8630354"/>
      <w:bookmarkEnd w:id="1541"/>
      <w:bookmarkEnd w:id="1542"/>
      <w:r>
        <w:rPr>
          <w:rFonts w:hint="cs"/>
          <w:rtl/>
          <w:lang w:val="en-GB" w:eastAsia="he-IL"/>
        </w:rPr>
        <w:t>למה לא?</w:t>
      </w:r>
      <w:bookmarkStart w:id="1543" w:name="_ETM_Q1_8632741"/>
      <w:bookmarkEnd w:id="1543"/>
    </w:p>
    <w:p w:rsidR="004248CA" w:rsidRDefault="004248CA" w:rsidP="004248CA">
      <w:pPr>
        <w:ind w:firstLine="0"/>
        <w:rPr>
          <w:rtl/>
          <w:lang w:val="en-GB" w:eastAsia="he-IL"/>
        </w:rPr>
      </w:pPr>
      <w:bookmarkStart w:id="1544" w:name="_ETM_Q1_8632820"/>
      <w:bookmarkEnd w:id="1544"/>
    </w:p>
    <w:p w:rsidR="004248CA" w:rsidRDefault="004248CA" w:rsidP="004248CA">
      <w:pPr>
        <w:pStyle w:val="af9"/>
        <w:keepNext/>
        <w:rPr>
          <w:rtl/>
          <w:lang w:val="en-GB" w:eastAsia="he-IL"/>
        </w:rPr>
      </w:pPr>
      <w:bookmarkStart w:id="1545" w:name="_ETM_Q1_8633037"/>
      <w:bookmarkStart w:id="1546" w:name="_ETM_Q1_8633102"/>
      <w:bookmarkStart w:id="1547" w:name="_ETM_Q1_8629209"/>
      <w:bookmarkStart w:id="1548" w:name="ET_guest_תומר_ביטון_334"/>
      <w:bookmarkEnd w:id="1545"/>
      <w:bookmarkEnd w:id="1546"/>
      <w:bookmarkEnd w:id="1547"/>
      <w:r w:rsidRPr="004248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4248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8"/>
    </w:p>
    <w:p w:rsidR="004248CA" w:rsidRDefault="004248CA" w:rsidP="004248CA">
      <w:pPr>
        <w:pStyle w:val="KeepWithNext"/>
        <w:rPr>
          <w:rtl/>
          <w:lang w:val="en-GB" w:eastAsia="he-IL"/>
        </w:rPr>
      </w:pPr>
    </w:p>
    <w:p w:rsidR="004248CA" w:rsidRPr="004248CA" w:rsidRDefault="004248CA" w:rsidP="004248CA">
      <w:pPr>
        <w:rPr>
          <w:rtl/>
          <w:lang w:val="en-GB" w:eastAsia="he-IL"/>
        </w:rPr>
      </w:pPr>
      <w:bookmarkStart w:id="1549" w:name="_ETM_Q1_8629720"/>
      <w:bookmarkStart w:id="1550" w:name="_ETM_Q1_8629750"/>
      <w:bookmarkEnd w:id="1549"/>
      <w:bookmarkEnd w:id="1550"/>
      <w:r>
        <w:rPr>
          <w:rFonts w:hint="cs"/>
          <w:rtl/>
          <w:lang w:val="en-GB" w:eastAsia="he-IL"/>
        </w:rPr>
        <w:t xml:space="preserve">שכל </w:t>
      </w:r>
      <w:bookmarkStart w:id="1551" w:name="_ETM_Q1_8632465"/>
      <w:bookmarkEnd w:id="1551"/>
      <w:r>
        <w:rPr>
          <w:rFonts w:hint="cs"/>
          <w:rtl/>
          <w:lang w:val="en-GB" w:eastAsia="he-IL"/>
        </w:rPr>
        <w:t>הד</w:t>
      </w:r>
      <w:r w:rsidR="007D24CD">
        <w:rPr>
          <w:rFonts w:hint="cs"/>
          <w:rtl/>
          <w:lang w:val="en-GB" w:eastAsia="he-IL"/>
        </w:rPr>
        <w:t xml:space="preserve">ברים ייעשו בתוך חברת הגבייה כך </w:t>
      </w:r>
      <w:r>
        <w:rPr>
          <w:rFonts w:hint="cs"/>
          <w:rtl/>
          <w:lang w:val="en-GB" w:eastAsia="he-IL"/>
        </w:rPr>
        <w:t xml:space="preserve">שתאגיד העזר יעסוק רק </w:t>
      </w:r>
      <w:bookmarkStart w:id="1552" w:name="_ETM_Q1_8637561"/>
      <w:bookmarkEnd w:id="1552"/>
      <w:r>
        <w:rPr>
          <w:rFonts w:hint="cs"/>
          <w:rtl/>
          <w:lang w:val="en-GB" w:eastAsia="he-IL"/>
        </w:rPr>
        <w:t>בנושא הטכני.</w:t>
      </w:r>
    </w:p>
    <w:p w:rsidR="004248CA" w:rsidRDefault="004248CA" w:rsidP="00E0761A">
      <w:pPr>
        <w:rPr>
          <w:rtl/>
          <w:lang w:val="en-GB" w:eastAsia="he-IL"/>
        </w:rPr>
      </w:pPr>
      <w:bookmarkStart w:id="1553" w:name="_ETM_Q1_8627438"/>
      <w:bookmarkStart w:id="1554" w:name="_ETM_Q1_8627497"/>
      <w:bookmarkStart w:id="1555" w:name="_ETM_Q1_8627587"/>
      <w:bookmarkEnd w:id="1553"/>
      <w:bookmarkEnd w:id="1554"/>
      <w:bookmarkEnd w:id="1555"/>
    </w:p>
    <w:p w:rsidR="004248CA" w:rsidRDefault="004248CA" w:rsidP="004248CA">
      <w:pPr>
        <w:pStyle w:val="a4"/>
        <w:keepNext/>
        <w:rPr>
          <w:rtl/>
          <w:lang w:val="en-GB"/>
        </w:rPr>
      </w:pPr>
      <w:bookmarkStart w:id="1556" w:name="_ETM_Q1_8627654"/>
      <w:bookmarkStart w:id="1557" w:name="_ETM_Q1_8627735"/>
      <w:bookmarkStart w:id="1558" w:name="_ETM_Q1_8627805"/>
      <w:bookmarkStart w:id="1559" w:name="_ETM_Q1_8627868"/>
      <w:bookmarkStart w:id="1560" w:name="_ETM_Q1_8627939"/>
      <w:bookmarkStart w:id="1561" w:name="_ETM_Q1_8649068"/>
      <w:bookmarkStart w:id="1562" w:name="ET_speaker_תומר_רוזנר_335"/>
      <w:bookmarkEnd w:id="1556"/>
      <w:bookmarkEnd w:id="1557"/>
      <w:bookmarkEnd w:id="1558"/>
      <w:bookmarkEnd w:id="1559"/>
      <w:bookmarkEnd w:id="1560"/>
      <w:bookmarkEnd w:id="1561"/>
      <w:r w:rsidRPr="00424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24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4248CA" w:rsidRDefault="004248CA" w:rsidP="004248CA">
      <w:pPr>
        <w:pStyle w:val="KeepWithNext"/>
        <w:rPr>
          <w:rtl/>
          <w:lang w:val="en-GB" w:eastAsia="he-IL"/>
        </w:rPr>
      </w:pPr>
    </w:p>
    <w:p w:rsidR="006419FC" w:rsidRDefault="006419FC" w:rsidP="006D2C33">
      <w:pPr>
        <w:ind w:firstLine="0"/>
        <w:rPr>
          <w:rtl/>
          <w:lang w:val="en-GB" w:eastAsia="he-IL"/>
        </w:rPr>
      </w:pPr>
      <w:bookmarkStart w:id="1563" w:name="_ETM_Q1_8649465"/>
      <w:bookmarkStart w:id="1564" w:name="_ETM_Q1_8649500"/>
      <w:bookmarkEnd w:id="1563"/>
      <w:bookmarkEnd w:id="156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חברת ה</w:t>
      </w:r>
      <w:r w:rsidR="004248CA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בי</w:t>
      </w:r>
      <w:r w:rsidR="004248CA">
        <w:rPr>
          <w:rFonts w:hint="cs"/>
          <w:rtl/>
          <w:lang w:val="en-GB" w:eastAsia="he-IL"/>
        </w:rPr>
        <w:t>יה יכולה לעשות מה שתאגיד עזר לג</w:t>
      </w:r>
      <w:r>
        <w:rPr>
          <w:rFonts w:hint="cs"/>
          <w:rtl/>
          <w:lang w:val="en-GB" w:eastAsia="he-IL"/>
        </w:rPr>
        <w:t>ב</w:t>
      </w:r>
      <w:r w:rsidR="004248C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</w:t>
      </w:r>
      <w:r w:rsidR="004248CA">
        <w:rPr>
          <w:rFonts w:hint="cs"/>
          <w:rtl/>
          <w:lang w:val="en-GB" w:eastAsia="he-IL"/>
        </w:rPr>
        <w:t>יכול לעשות</w:t>
      </w:r>
      <w:r w:rsidR="007D24CD">
        <w:rPr>
          <w:rFonts w:hint="cs"/>
          <w:rtl/>
          <w:lang w:val="en-GB" w:eastAsia="he-IL"/>
        </w:rPr>
        <w:t>. אנחנו יכולים להשמיט את כל הסעיף של תא</w:t>
      </w:r>
      <w:bookmarkStart w:id="1565" w:name="_ETM_Q1_8656411"/>
      <w:bookmarkEnd w:id="1565"/>
      <w:r w:rsidR="007D24CD">
        <w:rPr>
          <w:rFonts w:hint="cs"/>
          <w:rtl/>
          <w:lang w:val="en-GB" w:eastAsia="he-IL"/>
        </w:rPr>
        <w:t>גיד עזר לגבייה</w:t>
      </w:r>
      <w:r>
        <w:rPr>
          <w:rFonts w:hint="cs"/>
          <w:rtl/>
          <w:lang w:val="en-GB" w:eastAsia="he-IL"/>
        </w:rPr>
        <w:t>. ביקשו הרשויות המקומ</w:t>
      </w:r>
      <w:r w:rsidR="007D24CD">
        <w:rPr>
          <w:rFonts w:hint="cs"/>
          <w:rtl/>
          <w:lang w:val="en-GB" w:eastAsia="he-IL"/>
        </w:rPr>
        <w:t>יות להבהיר שמותר להן להעסיק</w:t>
      </w:r>
      <w:r>
        <w:rPr>
          <w:rFonts w:hint="cs"/>
          <w:rtl/>
          <w:lang w:val="en-GB" w:eastAsia="he-IL"/>
        </w:rPr>
        <w:t xml:space="preserve"> מוקד לק</w:t>
      </w:r>
      <w:r w:rsidR="007D24CD">
        <w:rPr>
          <w:rFonts w:hint="cs"/>
          <w:rtl/>
          <w:lang w:val="en-GB" w:eastAsia="he-IL"/>
        </w:rPr>
        <w:t xml:space="preserve">בלת פניות, דברים כאלה שהם פעולות עזר שלא באמצעות חברת גבייה. </w:t>
      </w:r>
      <w:bookmarkStart w:id="1566" w:name="_ETM_Q1_8671809"/>
      <w:bookmarkEnd w:id="1566"/>
      <w:r w:rsidR="007D24CD">
        <w:rPr>
          <w:rFonts w:hint="cs"/>
          <w:rtl/>
          <w:lang w:val="en-GB" w:eastAsia="he-IL"/>
        </w:rPr>
        <w:t xml:space="preserve">אין שום בעיה שרשות מקומית תפעיל קול </w:t>
      </w:r>
      <w:bookmarkStart w:id="1567" w:name="_ETM_Q1_8686069"/>
      <w:bookmarkEnd w:id="1567"/>
      <w:r w:rsidR="007D24CD">
        <w:rPr>
          <w:rFonts w:hint="cs"/>
          <w:rtl/>
          <w:lang w:val="en-GB" w:eastAsia="he-IL"/>
        </w:rPr>
        <w:t xml:space="preserve">סנטר באמצעות חברה חיצונית בשביל קבלת פניות תושבים </w:t>
      </w:r>
      <w:proofErr w:type="spellStart"/>
      <w:r w:rsidR="007D24CD">
        <w:rPr>
          <w:rFonts w:hint="cs"/>
          <w:rtl/>
          <w:lang w:val="en-GB" w:eastAsia="he-IL"/>
        </w:rPr>
        <w:t>וכו</w:t>
      </w:r>
      <w:proofErr w:type="spellEnd"/>
      <w:r w:rsidR="007D24CD">
        <w:rPr>
          <w:rFonts w:hint="cs"/>
          <w:rtl/>
          <w:lang w:val="en-GB" w:eastAsia="he-IL"/>
        </w:rPr>
        <w:t xml:space="preserve">'. כמובן שגם חברת גבייה יכולה לעשות את זה, </w:t>
      </w:r>
      <w:bookmarkStart w:id="1568" w:name="_ETM_Q1_8693613"/>
      <w:bookmarkEnd w:id="1568"/>
      <w:r w:rsidR="007D24CD">
        <w:rPr>
          <w:rFonts w:hint="cs"/>
          <w:rtl/>
          <w:lang w:val="en-GB" w:eastAsia="he-IL"/>
        </w:rPr>
        <w:t xml:space="preserve">אין בעיה שחברת גבייה תפעיל את הקול סנטר של </w:t>
      </w:r>
      <w:bookmarkStart w:id="1569" w:name="_ETM_Q1_8694314"/>
      <w:bookmarkEnd w:id="1569"/>
      <w:r w:rsidR="007D24CD">
        <w:rPr>
          <w:rFonts w:hint="cs"/>
          <w:rtl/>
          <w:lang w:val="en-GB" w:eastAsia="he-IL"/>
        </w:rPr>
        <w:t xml:space="preserve">הרשות המקומית. 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7D24CD" w:rsidRDefault="007D24CD" w:rsidP="007D24CD">
      <w:pPr>
        <w:pStyle w:val="af9"/>
        <w:keepNext/>
        <w:rPr>
          <w:rtl/>
          <w:lang w:val="en-GB" w:eastAsia="he-IL"/>
        </w:rPr>
      </w:pPr>
      <w:bookmarkStart w:id="1570" w:name="_ETM_Q1_8694196"/>
      <w:bookmarkStart w:id="1571" w:name="ET_guest_תומר_ביטון_336"/>
      <w:bookmarkEnd w:id="1570"/>
      <w:r w:rsidRPr="007D24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7D24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1"/>
    </w:p>
    <w:p w:rsidR="007D24CD" w:rsidRDefault="007D24CD" w:rsidP="007D24CD">
      <w:pPr>
        <w:pStyle w:val="KeepWithNext"/>
        <w:rPr>
          <w:rtl/>
          <w:lang w:val="en-GB" w:eastAsia="he-IL"/>
        </w:rPr>
      </w:pPr>
    </w:p>
    <w:p w:rsidR="006419FC" w:rsidRDefault="007D24CD" w:rsidP="007D24CD">
      <w:pPr>
        <w:rPr>
          <w:rtl/>
          <w:lang w:val="en-GB" w:eastAsia="he-IL"/>
        </w:rPr>
      </w:pPr>
      <w:bookmarkStart w:id="1572" w:name="_ETM_Q1_8694633"/>
      <w:bookmarkStart w:id="1573" w:name="_ETM_Q1_8694674"/>
      <w:bookmarkEnd w:id="1572"/>
      <w:bookmarkEnd w:id="1573"/>
      <w:r>
        <w:rPr>
          <w:rFonts w:hint="cs"/>
          <w:rtl/>
          <w:lang w:val="en-GB" w:eastAsia="he-IL"/>
        </w:rPr>
        <w:t xml:space="preserve">מה שאתה אומר זה שככל שתאגיד העזר </w:t>
      </w:r>
      <w:bookmarkStart w:id="1574" w:name="_ETM_Q1_8701873"/>
      <w:bookmarkEnd w:id="1574"/>
      <w:r>
        <w:rPr>
          <w:rFonts w:hint="cs"/>
          <w:rtl/>
          <w:lang w:val="en-GB" w:eastAsia="he-IL"/>
        </w:rPr>
        <w:t>הוא תאגיד עזר שנשלט על ידי חברת גבייה</w:t>
      </w:r>
      <w:r w:rsidR="006D2C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יחול </w:t>
      </w:r>
      <w:bookmarkStart w:id="1575" w:name="_ETM_Q1_8704122"/>
      <w:bookmarkEnd w:id="1575"/>
      <w:r>
        <w:rPr>
          <w:rFonts w:hint="cs"/>
          <w:rtl/>
          <w:lang w:val="en-GB" w:eastAsia="he-IL"/>
        </w:rPr>
        <w:t>עליו אותו סעיף של הסיוע הטכני?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7D24CD" w:rsidRDefault="007D24CD" w:rsidP="006419FC">
      <w:pPr>
        <w:ind w:firstLine="0"/>
        <w:rPr>
          <w:rtl/>
          <w:lang w:val="en-GB" w:eastAsia="he-IL"/>
        </w:rPr>
      </w:pPr>
    </w:p>
    <w:p w:rsidR="007D24CD" w:rsidRDefault="007D24CD" w:rsidP="007D24CD">
      <w:pPr>
        <w:pStyle w:val="a4"/>
        <w:keepNext/>
        <w:rPr>
          <w:rtl/>
          <w:lang w:val="en-GB"/>
        </w:rPr>
      </w:pPr>
      <w:bookmarkStart w:id="1576" w:name="ET_speaker_תומר_רוזנר_337"/>
      <w:r w:rsidRPr="007D24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7D24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7D24CD" w:rsidRDefault="007D24CD" w:rsidP="007D24CD">
      <w:pPr>
        <w:pStyle w:val="KeepWithNext"/>
        <w:rPr>
          <w:rtl/>
          <w:lang w:val="en-GB" w:eastAsia="he-IL"/>
        </w:rPr>
      </w:pPr>
    </w:p>
    <w:p w:rsidR="006419FC" w:rsidRDefault="006419FC" w:rsidP="003D6748">
      <w:pPr>
        <w:rPr>
          <w:rtl/>
          <w:lang w:val="en-GB" w:eastAsia="he-IL"/>
        </w:rPr>
      </w:pPr>
      <w:bookmarkStart w:id="1577" w:name="_ETM_Q1_8706946"/>
      <w:bookmarkEnd w:id="1577"/>
      <w:r>
        <w:rPr>
          <w:rFonts w:hint="cs"/>
          <w:rtl/>
          <w:lang w:val="en-GB" w:eastAsia="he-IL"/>
        </w:rPr>
        <w:t>עיר</w:t>
      </w:r>
      <w:r w:rsidR="007D24C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שרוצה </w:t>
      </w:r>
      <w:r w:rsidR="007D24CD">
        <w:rPr>
          <w:rFonts w:hint="cs"/>
          <w:rtl/>
          <w:lang w:val="en-GB" w:eastAsia="he-IL"/>
        </w:rPr>
        <w:t xml:space="preserve">להעסיק חברה חיצונית </w:t>
      </w:r>
      <w:r>
        <w:rPr>
          <w:rFonts w:hint="cs"/>
          <w:rtl/>
          <w:lang w:val="en-GB" w:eastAsia="he-IL"/>
        </w:rPr>
        <w:t>שאינה עוסקת בגב</w:t>
      </w:r>
      <w:r w:rsidR="007D24CD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ה</w:t>
      </w:r>
      <w:r w:rsidR="007D24CD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אין לה קשר </w:t>
      </w:r>
      <w:r w:rsidR="007D24CD">
        <w:rPr>
          <w:rFonts w:hint="cs"/>
          <w:rtl/>
          <w:lang w:val="en-GB" w:eastAsia="he-IL"/>
        </w:rPr>
        <w:t xml:space="preserve">לחברת גבייה, </w:t>
      </w:r>
      <w:r>
        <w:rPr>
          <w:rFonts w:hint="cs"/>
          <w:rtl/>
          <w:lang w:val="en-GB" w:eastAsia="he-IL"/>
        </w:rPr>
        <w:t>בסיוע במתן</w:t>
      </w:r>
      <w:r w:rsidR="007D24CD">
        <w:rPr>
          <w:rFonts w:hint="cs"/>
          <w:rtl/>
          <w:lang w:val="en-GB" w:eastAsia="he-IL"/>
        </w:rPr>
        <w:t xml:space="preserve"> הנחות, אין בזה בעיה של ניגוד </w:t>
      </w:r>
      <w:bookmarkStart w:id="1578" w:name="_ETM_Q1_8723172"/>
      <w:bookmarkEnd w:id="1578"/>
      <w:r w:rsidR="007D24CD">
        <w:rPr>
          <w:rFonts w:hint="cs"/>
          <w:rtl/>
          <w:lang w:val="en-GB" w:eastAsia="he-IL"/>
        </w:rPr>
        <w:t>עניינים.</w:t>
      </w:r>
      <w:r>
        <w:rPr>
          <w:rFonts w:hint="cs"/>
          <w:rtl/>
          <w:lang w:val="en-GB" w:eastAsia="he-IL"/>
        </w:rPr>
        <w:t xml:space="preserve"> </w:t>
      </w:r>
      <w:r w:rsidR="007D24CD">
        <w:rPr>
          <w:rFonts w:hint="cs"/>
          <w:rtl/>
          <w:lang w:val="en-GB" w:eastAsia="he-IL"/>
        </w:rPr>
        <w:t>כמובן שבמצב הזה הוא יצטרך להתייחס</w:t>
      </w:r>
      <w:r>
        <w:rPr>
          <w:rFonts w:hint="cs"/>
          <w:rtl/>
          <w:lang w:val="en-GB" w:eastAsia="he-IL"/>
        </w:rPr>
        <w:t>, גם בעקבות הערת</w:t>
      </w:r>
      <w:r w:rsidR="007D24CD">
        <w:rPr>
          <w:rFonts w:hint="cs"/>
          <w:rtl/>
          <w:lang w:val="en-GB" w:eastAsia="he-IL"/>
        </w:rPr>
        <w:t xml:space="preserve"> בית המשפט העליון, </w:t>
      </w:r>
      <w:r>
        <w:rPr>
          <w:rFonts w:hint="cs"/>
          <w:rtl/>
          <w:lang w:val="en-GB" w:eastAsia="he-IL"/>
        </w:rPr>
        <w:t>לע</w:t>
      </w:r>
      <w:r w:rsidR="007D24CD">
        <w:rPr>
          <w:rFonts w:hint="cs"/>
          <w:rtl/>
          <w:lang w:val="en-GB" w:eastAsia="he-IL"/>
        </w:rPr>
        <w:t>נ</w:t>
      </w:r>
      <w:r w:rsidR="003D6748">
        <w:rPr>
          <w:rFonts w:hint="cs"/>
          <w:rtl/>
          <w:lang w:val="en-GB" w:eastAsia="he-IL"/>
        </w:rPr>
        <w:t xml:space="preserve">יין שכר הטרחה של אותו תאגיד </w:t>
      </w:r>
      <w:r>
        <w:rPr>
          <w:rFonts w:hint="cs"/>
          <w:rtl/>
          <w:lang w:val="en-GB" w:eastAsia="he-IL"/>
        </w:rPr>
        <w:t>עזר</w:t>
      </w:r>
      <w:r w:rsidR="007D24C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אם שכר </w:t>
      </w:r>
      <w:r w:rsidR="007D24CD">
        <w:rPr>
          <w:rFonts w:hint="cs"/>
          <w:rtl/>
          <w:lang w:val="en-GB" w:eastAsia="he-IL"/>
        </w:rPr>
        <w:t xml:space="preserve">טרחתו של תאגיד העזר </w:t>
      </w:r>
      <w:bookmarkStart w:id="1579" w:name="_ETM_Q1_8748492"/>
      <w:bookmarkEnd w:id="1579"/>
      <w:r w:rsidR="007D24CD">
        <w:rPr>
          <w:rFonts w:hint="cs"/>
          <w:rtl/>
          <w:lang w:val="en-GB" w:eastAsia="he-IL"/>
        </w:rPr>
        <w:t xml:space="preserve">נגזר מגובה </w:t>
      </w:r>
      <w:r>
        <w:rPr>
          <w:rFonts w:hint="cs"/>
          <w:rtl/>
          <w:lang w:val="en-GB" w:eastAsia="he-IL"/>
        </w:rPr>
        <w:t>ה</w:t>
      </w:r>
      <w:r w:rsidR="007D24CD">
        <w:rPr>
          <w:rFonts w:hint="cs"/>
          <w:rtl/>
          <w:lang w:val="en-GB" w:eastAsia="he-IL"/>
        </w:rPr>
        <w:t>ח</w:t>
      </w:r>
      <w:r w:rsidR="00A33670">
        <w:rPr>
          <w:rFonts w:hint="cs"/>
          <w:rtl/>
          <w:lang w:val="en-GB" w:eastAsia="he-IL"/>
        </w:rPr>
        <w:t>ובה שנקבע,</w:t>
      </w:r>
      <w:r>
        <w:rPr>
          <w:rFonts w:hint="cs"/>
          <w:rtl/>
          <w:lang w:val="en-GB" w:eastAsia="he-IL"/>
        </w:rPr>
        <w:t xml:space="preserve"> קיים אותו ניגוד עניינים.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7D24CD" w:rsidRDefault="007D24CD" w:rsidP="007D24CD">
      <w:pPr>
        <w:pStyle w:val="af9"/>
        <w:keepNext/>
        <w:rPr>
          <w:rtl/>
          <w:lang w:val="en-GB" w:eastAsia="he-IL"/>
        </w:rPr>
      </w:pPr>
      <w:bookmarkStart w:id="1580" w:name="_ETM_Q1_8756926"/>
      <w:bookmarkStart w:id="1581" w:name="_ETM_Q1_8757498"/>
      <w:bookmarkStart w:id="1582" w:name="_ETM_Q1_8757535"/>
      <w:bookmarkStart w:id="1583" w:name="_ETM_Q1_8785329"/>
      <w:bookmarkStart w:id="1584" w:name="ET_guest_נתן_קלימי_339"/>
      <w:bookmarkEnd w:id="1580"/>
      <w:bookmarkEnd w:id="1581"/>
      <w:bookmarkEnd w:id="1582"/>
      <w:bookmarkEnd w:id="1583"/>
      <w:r w:rsidRPr="007D24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7D24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4"/>
    </w:p>
    <w:p w:rsidR="007D24CD" w:rsidRDefault="007D24CD" w:rsidP="007D24CD">
      <w:pPr>
        <w:pStyle w:val="KeepWithNext"/>
        <w:rPr>
          <w:rtl/>
          <w:lang w:val="en-GB" w:eastAsia="he-IL"/>
        </w:rPr>
      </w:pPr>
    </w:p>
    <w:p w:rsidR="006419FC" w:rsidRDefault="006419FC" w:rsidP="003D6748">
      <w:pPr>
        <w:ind w:firstLine="0"/>
        <w:rPr>
          <w:rtl/>
          <w:lang w:val="en-GB" w:eastAsia="he-IL"/>
        </w:rPr>
      </w:pPr>
      <w:bookmarkStart w:id="1585" w:name="_ETM_Q1_8785867"/>
      <w:bookmarkStart w:id="1586" w:name="_ETM_Q1_8785900"/>
      <w:bookmarkEnd w:id="1585"/>
      <w:bookmarkEnd w:id="158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נושא </w:t>
      </w:r>
      <w:r w:rsidR="003D6748">
        <w:rPr>
          <w:rFonts w:hint="cs"/>
          <w:rtl/>
          <w:lang w:val="en-GB" w:eastAsia="he-IL"/>
        </w:rPr>
        <w:t xml:space="preserve">ההנחות עלה גם בדיון הקודם, הסברנו שהוא </w:t>
      </w:r>
      <w:bookmarkStart w:id="1587" w:name="_ETM_Q1_8809353"/>
      <w:bookmarkEnd w:id="1587"/>
      <w:r w:rsidR="003D6748">
        <w:rPr>
          <w:rFonts w:hint="cs"/>
          <w:rtl/>
          <w:lang w:val="en-GB" w:eastAsia="he-IL"/>
        </w:rPr>
        <w:t xml:space="preserve">נושא מהותי. הנוסח, לפחות כפי שאנחנו מבינים אותו, הוא לא כפי </w:t>
      </w:r>
      <w:bookmarkStart w:id="1588" w:name="_ETM_Q1_8818596"/>
      <w:bookmarkEnd w:id="1588"/>
      <w:r w:rsidR="003D6748">
        <w:rPr>
          <w:rFonts w:hint="cs"/>
          <w:rtl/>
          <w:lang w:val="en-GB" w:eastAsia="he-IL"/>
        </w:rPr>
        <w:t xml:space="preserve">שהוצג פה. </w:t>
      </w:r>
      <w:r>
        <w:rPr>
          <w:rFonts w:hint="cs"/>
          <w:rtl/>
          <w:lang w:val="en-GB" w:eastAsia="he-IL"/>
        </w:rPr>
        <w:t xml:space="preserve">נושא </w:t>
      </w:r>
      <w:r w:rsidR="003D67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הנחות אי </w:t>
      </w:r>
      <w:r w:rsidR="003D6748">
        <w:rPr>
          <w:rFonts w:hint="cs"/>
          <w:rtl/>
          <w:lang w:val="en-GB" w:eastAsia="he-IL"/>
        </w:rPr>
        <w:t>אפשר לעשות באמצעות תאגיד העזר</w:t>
      </w:r>
      <w:r>
        <w:rPr>
          <w:rFonts w:hint="cs"/>
          <w:rtl/>
          <w:lang w:val="en-GB" w:eastAsia="he-IL"/>
        </w:rPr>
        <w:t xml:space="preserve"> </w:t>
      </w:r>
      <w:r w:rsidR="003D6748">
        <w:rPr>
          <w:rFonts w:hint="cs"/>
          <w:rtl/>
          <w:lang w:val="en-GB" w:eastAsia="he-IL"/>
        </w:rPr>
        <w:t>או</w:t>
      </w:r>
      <w:r>
        <w:rPr>
          <w:rFonts w:hint="cs"/>
          <w:rtl/>
          <w:lang w:val="en-GB" w:eastAsia="he-IL"/>
        </w:rPr>
        <w:t xml:space="preserve"> באמצעות</w:t>
      </w:r>
      <w:r w:rsidR="003D6748">
        <w:rPr>
          <w:rFonts w:hint="cs"/>
          <w:rtl/>
          <w:lang w:val="en-GB" w:eastAsia="he-IL"/>
        </w:rPr>
        <w:t xml:space="preserve"> חברת גבייה.</w:t>
      </w:r>
      <w:r>
        <w:rPr>
          <w:rFonts w:hint="cs"/>
          <w:rtl/>
          <w:lang w:val="en-GB" w:eastAsia="he-IL"/>
        </w:rPr>
        <w:t xml:space="preserve"> 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3D6748" w:rsidRDefault="003D6748" w:rsidP="003D6748">
      <w:pPr>
        <w:pStyle w:val="af6"/>
        <w:keepNext/>
        <w:rPr>
          <w:rtl/>
          <w:lang w:val="en-GB"/>
        </w:rPr>
      </w:pPr>
      <w:bookmarkStart w:id="1589" w:name="_ETM_Q1_8825921"/>
      <w:bookmarkStart w:id="1590" w:name="ET_yor_5854_340"/>
      <w:bookmarkEnd w:id="1589"/>
      <w:r w:rsidRPr="003D67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D67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0"/>
    </w:p>
    <w:p w:rsidR="003D6748" w:rsidRDefault="003D6748" w:rsidP="003D6748">
      <w:pPr>
        <w:pStyle w:val="KeepWithNext"/>
        <w:rPr>
          <w:rtl/>
          <w:lang w:val="en-GB" w:eastAsia="he-IL"/>
        </w:rPr>
      </w:pPr>
      <w:bookmarkStart w:id="1591" w:name="_ETM_Q1_8826754"/>
      <w:bookmarkEnd w:id="1591"/>
    </w:p>
    <w:p w:rsidR="006419FC" w:rsidRDefault="006419FC" w:rsidP="003D6748">
      <w:pPr>
        <w:rPr>
          <w:rtl/>
          <w:lang w:val="en-GB" w:eastAsia="he-IL"/>
        </w:rPr>
      </w:pPr>
      <w:bookmarkStart w:id="1592" w:name="_ETM_Q1_8826714"/>
      <w:bookmarkEnd w:id="1592"/>
      <w:r>
        <w:rPr>
          <w:rFonts w:hint="cs"/>
          <w:rtl/>
          <w:lang w:val="en-GB" w:eastAsia="he-IL"/>
        </w:rPr>
        <w:t>נאמר במפור</w:t>
      </w:r>
      <w:r w:rsidR="003D674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ש</w:t>
      </w:r>
      <w:r w:rsidR="003D67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ם לא יתעסקו בזה</w:t>
      </w:r>
      <w:r w:rsidR="003D6748">
        <w:rPr>
          <w:rFonts w:hint="cs"/>
          <w:rtl/>
          <w:lang w:val="en-GB" w:eastAsia="he-IL"/>
        </w:rPr>
        <w:t xml:space="preserve"> אלא בתפקידים טכניים ל</w:t>
      </w:r>
      <w:r>
        <w:rPr>
          <w:rFonts w:hint="cs"/>
          <w:rtl/>
          <w:lang w:val="en-GB" w:eastAsia="he-IL"/>
        </w:rPr>
        <w:t>חלוטין</w:t>
      </w:r>
      <w:r w:rsidR="003D6748">
        <w:rPr>
          <w:rFonts w:hint="cs"/>
          <w:rtl/>
          <w:lang w:val="en-GB" w:eastAsia="he-IL"/>
        </w:rPr>
        <w:t>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3D6748" w:rsidRDefault="003D6748" w:rsidP="003D6748">
      <w:pPr>
        <w:pStyle w:val="af9"/>
        <w:keepNext/>
        <w:rPr>
          <w:rtl/>
          <w:lang w:val="en-GB" w:eastAsia="he-IL"/>
        </w:rPr>
      </w:pPr>
      <w:bookmarkStart w:id="1593" w:name="_ETM_Q1_8842812"/>
      <w:bookmarkStart w:id="1594" w:name="ET_guest_נתן_קלימי_341"/>
      <w:bookmarkEnd w:id="1593"/>
      <w:r w:rsidRPr="003D67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3D67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4"/>
    </w:p>
    <w:p w:rsidR="003D6748" w:rsidRDefault="003D6748" w:rsidP="003D6748">
      <w:pPr>
        <w:pStyle w:val="KeepWithNext"/>
        <w:rPr>
          <w:rtl/>
          <w:lang w:val="en-GB" w:eastAsia="he-IL"/>
        </w:rPr>
      </w:pPr>
    </w:p>
    <w:p w:rsidR="006419FC" w:rsidRDefault="006419FC" w:rsidP="00A33670">
      <w:pPr>
        <w:rPr>
          <w:rtl/>
          <w:lang w:val="en-GB" w:eastAsia="he-IL"/>
        </w:rPr>
      </w:pPr>
      <w:bookmarkStart w:id="1595" w:name="_ETM_Q1_8843220"/>
      <w:bookmarkStart w:id="1596" w:name="_ETM_Q1_8843256"/>
      <w:bookmarkEnd w:id="1595"/>
      <w:bookmarkEnd w:id="1596"/>
      <w:proofErr w:type="spellStart"/>
      <w:r>
        <w:rPr>
          <w:rFonts w:hint="cs"/>
          <w:rtl/>
          <w:lang w:val="en-GB" w:eastAsia="he-IL"/>
        </w:rPr>
        <w:t>הבג</w:t>
      </w:r>
      <w:r w:rsidR="003D6748">
        <w:rPr>
          <w:rFonts w:hint="cs"/>
          <w:rtl/>
          <w:lang w:val="en-GB" w:eastAsia="he-IL"/>
        </w:rPr>
        <w:t>"ץ</w:t>
      </w:r>
      <w:proofErr w:type="spellEnd"/>
      <w:r>
        <w:rPr>
          <w:rFonts w:hint="cs"/>
          <w:rtl/>
          <w:lang w:val="en-GB" w:eastAsia="he-IL"/>
        </w:rPr>
        <w:t xml:space="preserve"> דיבר על </w:t>
      </w:r>
      <w:r w:rsidR="003D6748">
        <w:rPr>
          <w:rFonts w:hint="cs"/>
          <w:rtl/>
          <w:lang w:val="en-GB" w:eastAsia="he-IL"/>
        </w:rPr>
        <w:t xml:space="preserve">נושא האכיפה בלבד, </w:t>
      </w:r>
      <w:bookmarkStart w:id="1597" w:name="_ETM_Q1_8848294"/>
      <w:bookmarkEnd w:id="1597"/>
      <w:r w:rsidR="003D6748">
        <w:rPr>
          <w:rFonts w:hint="cs"/>
          <w:rtl/>
          <w:lang w:val="en-GB" w:eastAsia="he-IL"/>
        </w:rPr>
        <w:t>לא על שירותי העזר. אנחנו מ</w:t>
      </w:r>
      <w:r>
        <w:rPr>
          <w:rFonts w:hint="cs"/>
          <w:rtl/>
          <w:lang w:val="en-GB" w:eastAsia="he-IL"/>
        </w:rPr>
        <w:t xml:space="preserve">וכנים </w:t>
      </w:r>
      <w:r w:rsidR="003D6748">
        <w:rPr>
          <w:rFonts w:hint="cs"/>
          <w:rtl/>
          <w:lang w:val="en-GB" w:eastAsia="he-IL"/>
        </w:rPr>
        <w:t>שגם הנושא הז</w:t>
      </w:r>
      <w:r>
        <w:rPr>
          <w:rFonts w:hint="cs"/>
          <w:rtl/>
          <w:lang w:val="en-GB" w:eastAsia="he-IL"/>
        </w:rPr>
        <w:t xml:space="preserve">ה </w:t>
      </w:r>
      <w:r w:rsidR="003D6748">
        <w:rPr>
          <w:rFonts w:hint="cs"/>
          <w:rtl/>
          <w:lang w:val="en-GB" w:eastAsia="he-IL"/>
        </w:rPr>
        <w:t xml:space="preserve">יוסדר פה, </w:t>
      </w:r>
      <w:r w:rsidR="0018148F">
        <w:rPr>
          <w:rFonts w:hint="cs"/>
          <w:rtl/>
          <w:lang w:val="en-GB" w:eastAsia="he-IL"/>
        </w:rPr>
        <w:t>אבל זה לא חלק מ</w:t>
      </w:r>
      <w:r>
        <w:rPr>
          <w:rFonts w:hint="cs"/>
          <w:rtl/>
          <w:lang w:val="en-GB" w:eastAsia="he-IL"/>
        </w:rPr>
        <w:t>ב</w:t>
      </w:r>
      <w:r w:rsidR="003D6748">
        <w:rPr>
          <w:rFonts w:hint="cs"/>
          <w:rtl/>
          <w:lang w:val="en-GB" w:eastAsia="he-IL"/>
        </w:rPr>
        <w:t>ג"</w:t>
      </w:r>
      <w:r>
        <w:rPr>
          <w:rFonts w:hint="cs"/>
          <w:rtl/>
          <w:lang w:val="en-GB" w:eastAsia="he-IL"/>
        </w:rPr>
        <w:t>ץ, לא חלק מהאמירות של בג</w:t>
      </w:r>
      <w:r w:rsidR="003D6748">
        <w:rPr>
          <w:rFonts w:hint="cs"/>
          <w:rtl/>
          <w:lang w:val="en-GB" w:eastAsia="he-IL"/>
        </w:rPr>
        <w:t xml:space="preserve">"ץ. אנחנו </w:t>
      </w:r>
      <w:r>
        <w:rPr>
          <w:rFonts w:hint="cs"/>
          <w:rtl/>
          <w:lang w:val="en-GB" w:eastAsia="he-IL"/>
        </w:rPr>
        <w:t>מ</w:t>
      </w:r>
      <w:r w:rsidR="003D674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קשים שההס</w:t>
      </w:r>
      <w:r w:rsidR="003D6748">
        <w:rPr>
          <w:rFonts w:hint="cs"/>
          <w:rtl/>
          <w:lang w:val="en-GB" w:eastAsia="he-IL"/>
        </w:rPr>
        <w:t>דר</w:t>
      </w:r>
      <w:r w:rsidR="00040B9B">
        <w:rPr>
          <w:rFonts w:hint="cs"/>
          <w:rtl/>
          <w:lang w:val="en-GB" w:eastAsia="he-IL"/>
        </w:rPr>
        <w:t>ה</w:t>
      </w:r>
      <w:r w:rsidR="003D6748">
        <w:rPr>
          <w:rFonts w:hint="cs"/>
          <w:rtl/>
          <w:lang w:val="en-GB" w:eastAsia="he-IL"/>
        </w:rPr>
        <w:t xml:space="preserve"> הזאת תקרה באופן כזה שתאפשר את</w:t>
      </w:r>
      <w:r>
        <w:rPr>
          <w:rFonts w:hint="cs"/>
          <w:rtl/>
          <w:lang w:val="en-GB" w:eastAsia="he-IL"/>
        </w:rPr>
        <w:t xml:space="preserve"> מה שנחוץ </w:t>
      </w:r>
      <w:r w:rsidR="003D6748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היום ברשויו</w:t>
      </w:r>
      <w:r w:rsidR="003D674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מה שקורה היום </w:t>
      </w:r>
      <w:r w:rsidR="00040B9B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שה</w:t>
      </w:r>
      <w:r w:rsidR="003D6748">
        <w:rPr>
          <w:rFonts w:hint="cs"/>
          <w:rtl/>
          <w:lang w:val="en-GB" w:eastAsia="he-IL"/>
        </w:rPr>
        <w:t xml:space="preserve">שירותים ניתנים </w:t>
      </w:r>
      <w:bookmarkStart w:id="1598" w:name="_ETM_Q1_8880738"/>
      <w:bookmarkEnd w:id="1598"/>
      <w:r w:rsidR="00040B9B">
        <w:rPr>
          <w:rFonts w:hint="cs"/>
          <w:rtl/>
          <w:lang w:val="en-GB" w:eastAsia="he-IL"/>
        </w:rPr>
        <w:t>בד בבד,</w:t>
      </w:r>
      <w:r w:rsidR="003D67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אין כמעט הפרדה ב</w:t>
      </w:r>
      <w:r w:rsidR="003D6748">
        <w:rPr>
          <w:rFonts w:hint="cs"/>
          <w:rtl/>
          <w:lang w:val="en-GB" w:eastAsia="he-IL"/>
        </w:rPr>
        <w:t>אף רשות ב</w:t>
      </w:r>
      <w:r>
        <w:rPr>
          <w:rFonts w:hint="cs"/>
          <w:rtl/>
          <w:lang w:val="en-GB" w:eastAsia="he-IL"/>
        </w:rPr>
        <w:t xml:space="preserve">ין חברת הגבייה </w:t>
      </w:r>
      <w:r w:rsidR="003D6748">
        <w:rPr>
          <w:rFonts w:hint="cs"/>
          <w:rtl/>
          <w:lang w:val="en-GB" w:eastAsia="he-IL"/>
        </w:rPr>
        <w:t xml:space="preserve">לבין שירותי העזר. </w:t>
      </w:r>
      <w:bookmarkStart w:id="1599" w:name="_ETM_Q1_8890029"/>
      <w:bookmarkEnd w:id="1599"/>
      <w:r>
        <w:rPr>
          <w:rFonts w:hint="cs"/>
          <w:rtl/>
          <w:lang w:val="en-GB" w:eastAsia="he-IL"/>
        </w:rPr>
        <w:t xml:space="preserve">ההפרדה </w:t>
      </w:r>
      <w:r w:rsidR="003D6748">
        <w:rPr>
          <w:rFonts w:hint="cs"/>
          <w:rtl/>
          <w:lang w:val="en-GB" w:eastAsia="he-IL"/>
        </w:rPr>
        <w:t>הזאת היא הפרדה מלאכותית</w:t>
      </w:r>
      <w:r>
        <w:rPr>
          <w:rFonts w:hint="cs"/>
          <w:rtl/>
          <w:lang w:val="en-GB" w:eastAsia="he-IL"/>
        </w:rPr>
        <w:t xml:space="preserve"> שתייצר מצב שה</w:t>
      </w:r>
      <w:r w:rsidR="003D6748">
        <w:rPr>
          <w:rFonts w:hint="cs"/>
          <w:rtl/>
          <w:lang w:val="en-GB" w:eastAsia="he-IL"/>
        </w:rPr>
        <w:t xml:space="preserve">רשויות יוותרו על חברות הגבייה. </w:t>
      </w:r>
      <w:bookmarkStart w:id="1600" w:name="_ETM_Q1_8900454"/>
      <w:bookmarkEnd w:id="1600"/>
      <w:r>
        <w:rPr>
          <w:rFonts w:hint="cs"/>
          <w:rtl/>
          <w:lang w:val="en-GB" w:eastAsia="he-IL"/>
        </w:rPr>
        <w:t>עיקר הפעילות שלנו</w:t>
      </w:r>
      <w:r w:rsidR="003D6748">
        <w:rPr>
          <w:rFonts w:hint="cs"/>
          <w:rtl/>
          <w:lang w:val="en-GB" w:eastAsia="he-IL"/>
        </w:rPr>
        <w:t xml:space="preserve"> היא שירותי עזר, לא שירותי גבייה. </w:t>
      </w:r>
      <w:r>
        <w:rPr>
          <w:rFonts w:hint="cs"/>
          <w:rtl/>
          <w:lang w:val="en-GB" w:eastAsia="he-IL"/>
        </w:rPr>
        <w:t xml:space="preserve">אם </w:t>
      </w:r>
      <w:r w:rsidR="00040B9B">
        <w:rPr>
          <w:rFonts w:hint="cs"/>
          <w:rtl/>
          <w:lang w:val="en-GB" w:eastAsia="he-IL"/>
        </w:rPr>
        <w:t>נאלץ להיפרד מהדברים האלה</w:t>
      </w:r>
      <w:r>
        <w:rPr>
          <w:rFonts w:hint="cs"/>
          <w:rtl/>
          <w:lang w:val="en-GB" w:eastAsia="he-IL"/>
        </w:rPr>
        <w:t xml:space="preserve"> </w:t>
      </w:r>
      <w:r w:rsidR="003D6748">
        <w:rPr>
          <w:rFonts w:hint="cs"/>
          <w:rtl/>
          <w:lang w:val="en-GB" w:eastAsia="he-IL"/>
        </w:rPr>
        <w:t>תהי</w:t>
      </w:r>
      <w:r>
        <w:rPr>
          <w:rFonts w:hint="cs"/>
          <w:rtl/>
          <w:lang w:val="en-GB" w:eastAsia="he-IL"/>
        </w:rPr>
        <w:t>ה</w:t>
      </w:r>
      <w:r w:rsidR="003D6748">
        <w:rPr>
          <w:rFonts w:hint="cs"/>
          <w:rtl/>
          <w:lang w:val="en-GB" w:eastAsia="he-IL"/>
        </w:rPr>
        <w:t xml:space="preserve"> בעיה עם הא</w:t>
      </w:r>
      <w:r>
        <w:rPr>
          <w:rFonts w:hint="cs"/>
          <w:rtl/>
          <w:lang w:val="en-GB" w:eastAsia="he-IL"/>
        </w:rPr>
        <w:t>כ</w:t>
      </w:r>
      <w:r w:rsidR="003D6748">
        <w:rPr>
          <w:rFonts w:hint="cs"/>
          <w:rtl/>
          <w:lang w:val="en-GB" w:eastAsia="he-IL"/>
        </w:rPr>
        <w:t>י</w:t>
      </w:r>
      <w:r w:rsidR="00040B9B">
        <w:rPr>
          <w:rFonts w:hint="cs"/>
          <w:rtl/>
          <w:lang w:val="en-GB" w:eastAsia="he-IL"/>
        </w:rPr>
        <w:t>פה</w:t>
      </w:r>
      <w:r>
        <w:rPr>
          <w:rFonts w:hint="cs"/>
          <w:rtl/>
          <w:lang w:val="en-GB" w:eastAsia="he-IL"/>
        </w:rPr>
        <w:t xml:space="preserve"> </w:t>
      </w:r>
      <w:r w:rsidR="003D6748">
        <w:rPr>
          <w:rFonts w:hint="cs"/>
          <w:rtl/>
          <w:lang w:val="en-GB" w:eastAsia="he-IL"/>
        </w:rPr>
        <w:t xml:space="preserve">ובסופו של </w:t>
      </w:r>
      <w:bookmarkStart w:id="1601" w:name="_ETM_Q1_8912958"/>
      <w:bookmarkEnd w:id="1601"/>
      <w:r w:rsidR="003D6748">
        <w:rPr>
          <w:rFonts w:hint="cs"/>
          <w:rtl/>
          <w:lang w:val="en-GB" w:eastAsia="he-IL"/>
        </w:rPr>
        <w:t xml:space="preserve">דבר יהיה </w:t>
      </w:r>
      <w:r>
        <w:rPr>
          <w:rFonts w:hint="cs"/>
          <w:rtl/>
          <w:lang w:val="en-GB" w:eastAsia="he-IL"/>
        </w:rPr>
        <w:t>פ</w:t>
      </w:r>
      <w:r w:rsidR="003D67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3D6748">
        <w:rPr>
          <w:rFonts w:hint="cs"/>
          <w:rtl/>
          <w:lang w:val="en-GB" w:eastAsia="he-IL"/>
        </w:rPr>
        <w:t>ברווז צולע שלא יעשה את זה ולא את</w:t>
      </w:r>
      <w:r>
        <w:rPr>
          <w:rFonts w:hint="cs"/>
          <w:rtl/>
          <w:lang w:val="en-GB" w:eastAsia="he-IL"/>
        </w:rPr>
        <w:t xml:space="preserve"> זה. </w:t>
      </w:r>
      <w:r w:rsidR="00DF2F39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רואה בשירותי ה</w:t>
      </w:r>
      <w:r w:rsidR="00DF2F39">
        <w:rPr>
          <w:rFonts w:hint="cs"/>
          <w:rtl/>
          <w:lang w:val="en-GB" w:eastAsia="he-IL"/>
        </w:rPr>
        <w:t xml:space="preserve">עזר שלנו יחד עם שירותי הגבייה </w:t>
      </w:r>
      <w:bookmarkStart w:id="1602" w:name="_ETM_Q1_8936594"/>
      <w:bookmarkEnd w:id="1602"/>
      <w:r w:rsidR="00DF2F39">
        <w:rPr>
          <w:rFonts w:hint="cs"/>
          <w:rtl/>
          <w:lang w:val="en-GB" w:eastAsia="he-IL"/>
        </w:rPr>
        <w:t>שירות מצוין לציבור</w:t>
      </w:r>
      <w:r w:rsidR="00040B9B">
        <w:rPr>
          <w:rFonts w:hint="cs"/>
          <w:rtl/>
          <w:lang w:val="en-GB" w:eastAsia="he-IL"/>
        </w:rPr>
        <w:t>, שירות שעוזר לציבור.</w:t>
      </w:r>
      <w:r>
        <w:rPr>
          <w:rFonts w:hint="cs"/>
          <w:rtl/>
          <w:lang w:val="en-GB" w:eastAsia="he-IL"/>
        </w:rPr>
        <w:t xml:space="preserve"> </w:t>
      </w:r>
      <w:r w:rsidR="00DF2F39">
        <w:rPr>
          <w:rFonts w:hint="cs"/>
          <w:rtl/>
          <w:lang w:val="en-GB" w:eastAsia="he-IL"/>
        </w:rPr>
        <w:t>תזכרו שהרשות המקומי</w:t>
      </w:r>
      <w:r>
        <w:rPr>
          <w:rFonts w:hint="cs"/>
          <w:rtl/>
          <w:lang w:val="en-GB" w:eastAsia="he-IL"/>
        </w:rPr>
        <w:t xml:space="preserve">ת נבחנת </w:t>
      </w:r>
      <w:r w:rsidR="00040B9B">
        <w:rPr>
          <w:rFonts w:hint="cs"/>
          <w:rtl/>
          <w:lang w:val="en-GB" w:eastAsia="he-IL"/>
        </w:rPr>
        <w:t>בנושא אחוזי הגבייה על ידי ה</w:t>
      </w:r>
      <w:r w:rsidR="00DF2F39">
        <w:rPr>
          <w:rFonts w:hint="cs"/>
          <w:rtl/>
          <w:lang w:val="en-GB" w:eastAsia="he-IL"/>
        </w:rPr>
        <w:t>מענקים שהי</w:t>
      </w:r>
      <w:r>
        <w:rPr>
          <w:rFonts w:hint="cs"/>
          <w:rtl/>
          <w:lang w:val="en-GB" w:eastAsia="he-IL"/>
        </w:rPr>
        <w:t>א</w:t>
      </w:r>
      <w:r w:rsidR="00DF2F39">
        <w:rPr>
          <w:rFonts w:hint="cs"/>
          <w:rtl/>
          <w:lang w:val="en-GB" w:eastAsia="he-IL"/>
        </w:rPr>
        <w:t xml:space="preserve"> מקבל</w:t>
      </w:r>
      <w:r>
        <w:rPr>
          <w:rFonts w:hint="cs"/>
          <w:rtl/>
          <w:lang w:val="en-GB" w:eastAsia="he-IL"/>
        </w:rPr>
        <w:t>ת</w:t>
      </w:r>
      <w:r w:rsidR="00DF2F39">
        <w:rPr>
          <w:rFonts w:hint="cs"/>
          <w:rtl/>
          <w:lang w:val="en-GB" w:eastAsia="he-IL"/>
        </w:rPr>
        <w:t>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6"/>
        <w:keepNext/>
        <w:rPr>
          <w:rtl/>
          <w:lang w:val="en-GB"/>
        </w:rPr>
      </w:pPr>
      <w:bookmarkStart w:id="1603" w:name="_ETM_Q1_8949302"/>
      <w:bookmarkStart w:id="1604" w:name="ET_yor_5854_342"/>
      <w:bookmarkEnd w:id="1603"/>
      <w:r w:rsidRPr="00040B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40B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4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6419FC" w:rsidP="00040B9B">
      <w:pPr>
        <w:rPr>
          <w:rtl/>
          <w:lang w:val="en-GB" w:eastAsia="he-IL"/>
        </w:rPr>
      </w:pPr>
      <w:bookmarkStart w:id="1605" w:name="_ETM_Q1_8950072"/>
      <w:bookmarkStart w:id="1606" w:name="_ETM_Q1_8950110"/>
      <w:bookmarkEnd w:id="1605"/>
      <w:bookmarkEnd w:id="1606"/>
      <w:r>
        <w:rPr>
          <w:rFonts w:hint="cs"/>
          <w:rtl/>
          <w:lang w:val="en-GB" w:eastAsia="he-IL"/>
        </w:rPr>
        <w:t>זה לא מה שאתה רואה. יש פה ניגוד עניינים</w:t>
      </w:r>
      <w:r w:rsidR="00040B9B">
        <w:rPr>
          <w:rFonts w:hint="cs"/>
          <w:rtl/>
          <w:lang w:val="en-GB" w:eastAsia="he-IL"/>
        </w:rPr>
        <w:t xml:space="preserve"> מובהק</w:t>
      </w:r>
      <w:r>
        <w:rPr>
          <w:rFonts w:hint="cs"/>
          <w:rtl/>
          <w:lang w:val="en-GB" w:eastAsia="he-IL"/>
        </w:rPr>
        <w:t>. עזוב מה שאתה רואה באופן אישי</w:t>
      </w:r>
      <w:r w:rsidR="00040B9B">
        <w:rPr>
          <w:rFonts w:hint="cs"/>
          <w:rtl/>
          <w:lang w:val="en-GB" w:eastAsia="he-IL"/>
        </w:rPr>
        <w:t>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9"/>
        <w:keepNext/>
        <w:rPr>
          <w:rtl/>
          <w:lang w:val="en-GB" w:eastAsia="he-IL"/>
        </w:rPr>
      </w:pPr>
      <w:bookmarkStart w:id="1607" w:name="_ETM_Q1_8958113"/>
      <w:bookmarkStart w:id="1608" w:name="ET_guest_נתן_קלימי_343"/>
      <w:bookmarkEnd w:id="1607"/>
      <w:r w:rsidRPr="00040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040B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8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040B9B" w:rsidP="00AD7210">
      <w:pPr>
        <w:rPr>
          <w:rtl/>
          <w:lang w:val="en-GB" w:eastAsia="he-IL"/>
        </w:rPr>
      </w:pPr>
      <w:bookmarkStart w:id="1609" w:name="_ETM_Q1_8958520"/>
      <w:bookmarkStart w:id="1610" w:name="_ETM_Q1_8958549"/>
      <w:bookmarkEnd w:id="1609"/>
      <w:bookmarkEnd w:id="1610"/>
      <w:r>
        <w:rPr>
          <w:rFonts w:hint="cs"/>
          <w:rtl/>
          <w:lang w:val="en-GB" w:eastAsia="he-IL"/>
        </w:rPr>
        <w:t>כשר</w:t>
      </w:r>
      <w:bookmarkStart w:id="1611" w:name="_ETM_Q1_8955450"/>
      <w:bookmarkEnd w:id="1611"/>
      <w:r>
        <w:rPr>
          <w:rFonts w:hint="cs"/>
          <w:rtl/>
          <w:lang w:val="en-GB" w:eastAsia="he-IL"/>
        </w:rPr>
        <w:t xml:space="preserve">שות מקומית נבחנת באחוזי הגבייה, </w:t>
      </w:r>
      <w:r w:rsidR="00D53598">
        <w:rPr>
          <w:rFonts w:hint="cs"/>
          <w:rtl/>
          <w:lang w:val="en-GB" w:eastAsia="he-IL"/>
        </w:rPr>
        <w:t xml:space="preserve">אז </w:t>
      </w:r>
      <w:r w:rsidR="006419FC">
        <w:rPr>
          <w:rFonts w:hint="cs"/>
          <w:rtl/>
          <w:lang w:val="en-GB" w:eastAsia="he-IL"/>
        </w:rPr>
        <w:t xml:space="preserve">זה לא משנה אם הכסף הגיע </w:t>
      </w:r>
      <w:r>
        <w:rPr>
          <w:rFonts w:hint="cs"/>
          <w:rtl/>
          <w:lang w:val="en-GB" w:eastAsia="he-IL"/>
        </w:rPr>
        <w:t>או שניתנה הנחה.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6"/>
        <w:keepNext/>
        <w:rPr>
          <w:rtl/>
          <w:lang w:val="en-GB"/>
        </w:rPr>
      </w:pPr>
      <w:bookmarkStart w:id="1612" w:name="_ETM_Q1_8970843"/>
      <w:bookmarkStart w:id="1613" w:name="ET_yor_5854_344"/>
      <w:bookmarkEnd w:id="1612"/>
      <w:r w:rsidRPr="00040B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40B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3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040B9B" w:rsidP="00040B9B">
      <w:pPr>
        <w:rPr>
          <w:rtl/>
          <w:lang w:val="en-GB" w:eastAsia="he-IL"/>
        </w:rPr>
      </w:pPr>
      <w:bookmarkStart w:id="1614" w:name="_ETM_Q1_8971581"/>
      <w:bookmarkStart w:id="1615" w:name="_ETM_Q1_8971619"/>
      <w:bookmarkEnd w:id="1614"/>
      <w:bookmarkEnd w:id="1615"/>
      <w:r>
        <w:rPr>
          <w:rFonts w:hint="cs"/>
          <w:rtl/>
          <w:lang w:val="en-GB" w:eastAsia="he-IL"/>
        </w:rPr>
        <w:t xml:space="preserve">לא הבנתי </w:t>
      </w:r>
      <w:bookmarkStart w:id="1616" w:name="_ETM_Q1_8967169"/>
      <w:bookmarkEnd w:id="1616"/>
      <w:r w:rsidR="006419FC">
        <w:rPr>
          <w:rFonts w:hint="cs"/>
          <w:rtl/>
          <w:lang w:val="en-GB" w:eastAsia="he-IL"/>
        </w:rPr>
        <w:t>מה הקשר</w:t>
      </w:r>
      <w:r>
        <w:rPr>
          <w:rFonts w:hint="cs"/>
          <w:rtl/>
          <w:lang w:val="en-GB" w:eastAsia="he-IL"/>
        </w:rPr>
        <w:t xml:space="preserve">. 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9"/>
        <w:keepNext/>
        <w:rPr>
          <w:rtl/>
          <w:lang w:val="en-GB" w:eastAsia="he-IL"/>
        </w:rPr>
      </w:pPr>
      <w:bookmarkStart w:id="1617" w:name="_ETM_Q1_8973762"/>
      <w:bookmarkStart w:id="1618" w:name="ET_guest_נתן_קלימי_345"/>
      <w:bookmarkEnd w:id="1617"/>
      <w:r w:rsidRPr="00040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040B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8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040B9B" w:rsidP="00040B9B">
      <w:pPr>
        <w:rPr>
          <w:rtl/>
          <w:lang w:val="en-GB" w:eastAsia="he-IL"/>
        </w:rPr>
      </w:pPr>
      <w:bookmarkStart w:id="1619" w:name="_ETM_Q1_8974298"/>
      <w:bookmarkStart w:id="1620" w:name="_ETM_Q1_8974352"/>
      <w:bookmarkEnd w:id="1619"/>
      <w:bookmarkEnd w:id="1620"/>
      <w:r>
        <w:rPr>
          <w:rFonts w:hint="cs"/>
          <w:rtl/>
          <w:lang w:val="en-GB" w:eastAsia="he-IL"/>
        </w:rPr>
        <w:t xml:space="preserve">זה אומר ששאלת ניגוד </w:t>
      </w:r>
      <w:r w:rsidR="006419FC">
        <w:rPr>
          <w:rFonts w:hint="cs"/>
          <w:rtl/>
          <w:lang w:val="en-GB" w:eastAsia="he-IL"/>
        </w:rPr>
        <w:t>העניינים לא נכונה</w:t>
      </w:r>
      <w:r>
        <w:rPr>
          <w:rFonts w:hint="cs"/>
          <w:rtl/>
          <w:lang w:val="en-GB" w:eastAsia="he-IL"/>
        </w:rPr>
        <w:t>.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6"/>
        <w:keepNext/>
        <w:rPr>
          <w:rtl/>
          <w:lang w:val="en-GB"/>
        </w:rPr>
      </w:pPr>
      <w:bookmarkStart w:id="1621" w:name="_ETM_Q1_8978172"/>
      <w:bookmarkStart w:id="1622" w:name="ET_yor_5854_346"/>
      <w:bookmarkEnd w:id="1621"/>
      <w:r w:rsidRPr="00040B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40B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2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040B9B" w:rsidP="00040B9B">
      <w:pPr>
        <w:rPr>
          <w:rtl/>
          <w:lang w:val="en-GB" w:eastAsia="he-IL"/>
        </w:rPr>
      </w:pPr>
      <w:bookmarkStart w:id="1623" w:name="_ETM_Q1_8978908"/>
      <w:bookmarkStart w:id="1624" w:name="_ETM_Q1_8978939"/>
      <w:bookmarkEnd w:id="1623"/>
      <w:bookmarkEnd w:id="1624"/>
      <w:r>
        <w:rPr>
          <w:rFonts w:hint="cs"/>
          <w:rtl/>
          <w:lang w:val="en-GB" w:eastAsia="he-IL"/>
        </w:rPr>
        <w:t>ה</w:t>
      </w:r>
      <w:r w:rsidR="006419FC">
        <w:rPr>
          <w:rFonts w:hint="cs"/>
          <w:rtl/>
          <w:lang w:val="en-GB" w:eastAsia="he-IL"/>
        </w:rPr>
        <w:t>הסבר שלך לא משכנע. מה הקשר</w:t>
      </w:r>
      <w:r>
        <w:rPr>
          <w:rFonts w:hint="cs"/>
          <w:rtl/>
          <w:lang w:val="en-GB" w:eastAsia="he-IL"/>
        </w:rPr>
        <w:t>?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040B9B" w:rsidRDefault="00040B9B" w:rsidP="00040B9B">
      <w:pPr>
        <w:pStyle w:val="af9"/>
        <w:keepNext/>
        <w:rPr>
          <w:rtl/>
          <w:lang w:val="en-GB" w:eastAsia="he-IL"/>
        </w:rPr>
      </w:pPr>
      <w:bookmarkStart w:id="1625" w:name="_ETM_Q1_8986263"/>
      <w:bookmarkStart w:id="1626" w:name="ET_guest_נתן_קלימי_347"/>
      <w:bookmarkEnd w:id="1625"/>
      <w:r w:rsidRPr="00040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040B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6"/>
    </w:p>
    <w:p w:rsidR="00040B9B" w:rsidRDefault="00040B9B" w:rsidP="00040B9B">
      <w:pPr>
        <w:pStyle w:val="KeepWithNext"/>
        <w:rPr>
          <w:rtl/>
          <w:lang w:val="en-GB" w:eastAsia="he-IL"/>
        </w:rPr>
      </w:pPr>
    </w:p>
    <w:p w:rsidR="006419FC" w:rsidRDefault="00040B9B" w:rsidP="0035681E">
      <w:pPr>
        <w:rPr>
          <w:rtl/>
          <w:lang w:val="en-GB" w:eastAsia="he-IL"/>
        </w:rPr>
      </w:pPr>
      <w:bookmarkStart w:id="1627" w:name="_ETM_Q1_8986763"/>
      <w:bookmarkStart w:id="1628" w:name="_ETM_Q1_8986809"/>
      <w:bookmarkEnd w:id="1627"/>
      <w:bookmarkEnd w:id="1628"/>
      <w:r>
        <w:rPr>
          <w:rFonts w:hint="cs"/>
          <w:rtl/>
          <w:lang w:val="en-GB" w:eastAsia="he-IL"/>
        </w:rPr>
        <w:t>לנו</w:t>
      </w:r>
      <w:r w:rsidR="006419FC">
        <w:rPr>
          <w:rFonts w:hint="cs"/>
          <w:rtl/>
          <w:lang w:val="en-GB" w:eastAsia="he-IL"/>
        </w:rPr>
        <w:t xml:space="preserve"> כמו</w:t>
      </w:r>
      <w:r>
        <w:rPr>
          <w:rFonts w:hint="cs"/>
          <w:rtl/>
          <w:lang w:val="en-GB" w:eastAsia="he-IL"/>
        </w:rPr>
        <w:t xml:space="preserve"> </w:t>
      </w:r>
      <w:r w:rsidR="006419FC">
        <w:rPr>
          <w:rFonts w:hint="cs"/>
          <w:rtl/>
          <w:lang w:val="en-GB" w:eastAsia="he-IL"/>
        </w:rPr>
        <w:t>הרשות המקומי</w:t>
      </w:r>
      <w:r>
        <w:rPr>
          <w:rFonts w:hint="cs"/>
          <w:rtl/>
          <w:lang w:val="en-GB" w:eastAsia="he-IL"/>
        </w:rPr>
        <w:t>ת</w:t>
      </w:r>
      <w:r w:rsidR="006419FC">
        <w:rPr>
          <w:rFonts w:hint="cs"/>
          <w:rtl/>
          <w:lang w:val="en-GB" w:eastAsia="he-IL"/>
        </w:rPr>
        <w:t xml:space="preserve"> יש אינטרס גדול מאוד לדאוג שההנחות י</w:t>
      </w:r>
      <w:r w:rsidR="00AA7FE7">
        <w:rPr>
          <w:rFonts w:hint="cs"/>
          <w:rtl/>
          <w:lang w:val="en-GB" w:eastAsia="he-IL"/>
        </w:rPr>
        <w:t xml:space="preserve">ינתנו </w:t>
      </w:r>
      <w:r w:rsidR="006419FC">
        <w:rPr>
          <w:rFonts w:hint="cs"/>
          <w:rtl/>
          <w:lang w:val="en-GB" w:eastAsia="he-IL"/>
        </w:rPr>
        <w:t>למי ש</w:t>
      </w:r>
      <w:r w:rsidR="00AA7FE7">
        <w:rPr>
          <w:rFonts w:hint="cs"/>
          <w:rtl/>
          <w:lang w:val="en-GB" w:eastAsia="he-IL"/>
        </w:rPr>
        <w:t xml:space="preserve">זכאי להן. נוסחת המענק של הרשויות </w:t>
      </w:r>
      <w:bookmarkStart w:id="1629" w:name="_ETM_Q1_8997770"/>
      <w:bookmarkEnd w:id="1629"/>
      <w:r w:rsidR="006419FC">
        <w:rPr>
          <w:rFonts w:hint="cs"/>
          <w:rtl/>
          <w:lang w:val="en-GB" w:eastAsia="he-IL"/>
        </w:rPr>
        <w:t>מתייחסת לה</w:t>
      </w:r>
      <w:r w:rsidR="00AA7FE7">
        <w:rPr>
          <w:rFonts w:hint="cs"/>
          <w:rtl/>
          <w:lang w:val="en-GB" w:eastAsia="he-IL"/>
        </w:rPr>
        <w:t xml:space="preserve">נחות כהכנסה. </w:t>
      </w:r>
    </w:p>
    <w:p w:rsidR="006419FC" w:rsidRDefault="006419FC" w:rsidP="006419FC">
      <w:pPr>
        <w:ind w:firstLine="0"/>
        <w:rPr>
          <w:rtl/>
          <w:lang w:val="en-GB" w:eastAsia="he-IL"/>
        </w:rPr>
      </w:pPr>
    </w:p>
    <w:p w:rsidR="00AA7FE7" w:rsidRDefault="00AA7FE7" w:rsidP="00AA7FE7">
      <w:pPr>
        <w:pStyle w:val="af6"/>
        <w:keepNext/>
        <w:rPr>
          <w:rtl/>
          <w:lang w:val="en-GB"/>
        </w:rPr>
      </w:pPr>
      <w:bookmarkStart w:id="1630" w:name="ET_yor_5854_348"/>
      <w:r w:rsidRPr="00AA7F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A7F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0"/>
    </w:p>
    <w:p w:rsidR="00AA7FE7" w:rsidRDefault="00AA7FE7" w:rsidP="00AA7FE7">
      <w:pPr>
        <w:pStyle w:val="KeepWithNext"/>
        <w:rPr>
          <w:rtl/>
          <w:lang w:val="en-GB" w:eastAsia="he-IL"/>
        </w:rPr>
      </w:pPr>
    </w:p>
    <w:p w:rsidR="006419FC" w:rsidRDefault="00AA7FE7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6419F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דבר על </w:t>
      </w:r>
      <w:bookmarkStart w:id="1631" w:name="_ETM_Q1_9004259"/>
      <w:bookmarkEnd w:id="1631"/>
      <w:r w:rsidR="006419FC">
        <w:rPr>
          <w:rFonts w:hint="cs"/>
          <w:rtl/>
          <w:lang w:val="en-GB" w:eastAsia="he-IL"/>
        </w:rPr>
        <w:t>עיסוק חברות הגבייה בהנחות</w:t>
      </w:r>
      <w:r>
        <w:rPr>
          <w:rFonts w:hint="cs"/>
          <w:rtl/>
          <w:lang w:val="en-GB" w:eastAsia="he-IL"/>
        </w:rPr>
        <w:t xml:space="preserve">. אני אמרתי שחברות הגבייה יעסקו </w:t>
      </w:r>
      <w:r w:rsidR="005C7853">
        <w:rPr>
          <w:rFonts w:hint="cs"/>
          <w:rtl/>
          <w:lang w:val="en-GB" w:eastAsia="he-IL"/>
        </w:rPr>
        <w:t xml:space="preserve">באופן טכני </w:t>
      </w:r>
      <w:r>
        <w:rPr>
          <w:rFonts w:hint="cs"/>
          <w:rtl/>
          <w:lang w:val="en-GB" w:eastAsia="he-IL"/>
        </w:rPr>
        <w:t xml:space="preserve">לחלוטין </w:t>
      </w:r>
      <w:r w:rsidR="005C7853">
        <w:rPr>
          <w:rFonts w:hint="cs"/>
          <w:rtl/>
          <w:lang w:val="en-GB" w:eastAsia="he-IL"/>
        </w:rPr>
        <w:t>בכל הקשור</w:t>
      </w:r>
      <w:r>
        <w:rPr>
          <w:rFonts w:hint="cs"/>
          <w:rtl/>
          <w:lang w:val="en-GB" w:eastAsia="he-IL"/>
        </w:rPr>
        <w:t xml:space="preserve"> להנחות, לא יקבלו החלטות</w:t>
      </w:r>
      <w:r w:rsidR="005C7853">
        <w:rPr>
          <w:rFonts w:hint="cs"/>
          <w:rtl/>
          <w:lang w:val="en-GB" w:eastAsia="he-IL"/>
        </w:rPr>
        <w:t xml:space="preserve"> מהותיות בע</w:t>
      </w:r>
      <w:r>
        <w:rPr>
          <w:rFonts w:hint="cs"/>
          <w:rtl/>
          <w:lang w:val="en-GB" w:eastAsia="he-IL"/>
        </w:rPr>
        <w:t>נ</w:t>
      </w:r>
      <w:r w:rsidR="005C7853">
        <w:rPr>
          <w:rFonts w:hint="cs"/>
          <w:rtl/>
          <w:lang w:val="en-GB" w:eastAsia="he-IL"/>
        </w:rPr>
        <w:t xml:space="preserve">יין. אתה </w:t>
      </w:r>
      <w:r>
        <w:rPr>
          <w:rFonts w:hint="cs"/>
          <w:rtl/>
          <w:lang w:val="en-GB" w:eastAsia="he-IL"/>
        </w:rPr>
        <w:t xml:space="preserve">נסוג </w:t>
      </w:r>
      <w:bookmarkStart w:id="1632" w:name="_ETM_Q1_9029042"/>
      <w:bookmarkEnd w:id="1632"/>
      <w:r>
        <w:rPr>
          <w:rFonts w:hint="cs"/>
          <w:rtl/>
          <w:lang w:val="en-GB" w:eastAsia="he-IL"/>
        </w:rPr>
        <w:t>מזה?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AA7FE7" w:rsidRDefault="00AA7FE7" w:rsidP="006419FC">
      <w:pPr>
        <w:ind w:firstLine="0"/>
        <w:rPr>
          <w:rtl/>
          <w:lang w:val="en-GB" w:eastAsia="he-IL"/>
        </w:rPr>
      </w:pPr>
    </w:p>
    <w:p w:rsidR="00AA7FE7" w:rsidRDefault="00AA7FE7" w:rsidP="00AA7FE7">
      <w:pPr>
        <w:pStyle w:val="af9"/>
        <w:keepNext/>
        <w:rPr>
          <w:rtl/>
          <w:lang w:val="en-GB" w:eastAsia="he-IL"/>
        </w:rPr>
      </w:pPr>
      <w:bookmarkStart w:id="1633" w:name="ET_guest_נתן_קלימי_349"/>
      <w:r w:rsidRPr="00AA7F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AA7F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3"/>
    </w:p>
    <w:p w:rsidR="00AA7FE7" w:rsidRDefault="00AA7FE7" w:rsidP="00AA7FE7">
      <w:pPr>
        <w:pStyle w:val="KeepWithNext"/>
        <w:rPr>
          <w:rtl/>
          <w:lang w:val="en-GB" w:eastAsia="he-IL"/>
        </w:rPr>
      </w:pPr>
    </w:p>
    <w:p w:rsidR="005C7853" w:rsidRDefault="00AA7FE7" w:rsidP="00AA7F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ממש לא. אם זה הנוסח, לגמרי מקובל. 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34" w:name="_ETM_Q1_9028305"/>
      <w:bookmarkStart w:id="1635" w:name="ET_yor_5854_350"/>
      <w:bookmarkEnd w:id="1634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5"/>
    </w:p>
    <w:p w:rsidR="0035681E" w:rsidRPr="0035681E" w:rsidRDefault="0035681E" w:rsidP="0035681E">
      <w:pPr>
        <w:rPr>
          <w:rtl/>
          <w:lang w:val="en-GB" w:eastAsia="he-IL"/>
        </w:rPr>
      </w:pPr>
      <w:bookmarkStart w:id="1636" w:name="_ETM_Q1_9029054"/>
      <w:bookmarkStart w:id="1637" w:name="_ETM_Q1_9029097"/>
      <w:bookmarkEnd w:id="1636"/>
      <w:bookmarkEnd w:id="1637"/>
    </w:p>
    <w:p w:rsidR="005C7853" w:rsidRDefault="005C7853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הצעתי את הנוסח הזה</w:t>
      </w:r>
      <w:r w:rsidR="0035681E">
        <w:rPr>
          <w:rFonts w:hint="cs"/>
          <w:rtl/>
          <w:lang w:val="en-GB" w:eastAsia="he-IL"/>
        </w:rPr>
        <w:t>.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38" w:name="_ETM_Q1_9034968"/>
      <w:bookmarkStart w:id="1639" w:name="ET_guest_נתן_קלימי_351"/>
      <w:bookmarkEnd w:id="1638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9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35681E">
      <w:pPr>
        <w:rPr>
          <w:rtl/>
          <w:lang w:val="en-GB" w:eastAsia="he-IL"/>
        </w:rPr>
      </w:pPr>
      <w:bookmarkStart w:id="1640" w:name="_ETM_Q1_9035509"/>
      <w:bookmarkStart w:id="1641" w:name="_ETM_Q1_9035552"/>
      <w:bookmarkEnd w:id="1640"/>
      <w:bookmarkEnd w:id="1641"/>
      <w:r>
        <w:rPr>
          <w:rFonts w:hint="cs"/>
          <w:rtl/>
          <w:lang w:val="en-GB" w:eastAsia="he-IL"/>
        </w:rPr>
        <w:t>לא ככה הבנתי</w:t>
      </w:r>
      <w:r w:rsidR="0035681E">
        <w:rPr>
          <w:rFonts w:hint="cs"/>
          <w:rtl/>
          <w:lang w:val="en-GB" w:eastAsia="he-IL"/>
        </w:rPr>
        <w:t>.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42" w:name="ET_guest_תומר_ביטון_352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42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הנוסח שאנחנו מבקשים. </w:t>
      </w:r>
      <w:r w:rsidR="005C7853">
        <w:rPr>
          <w:rFonts w:hint="cs"/>
          <w:rtl/>
          <w:lang w:val="en-GB" w:eastAsia="he-IL"/>
        </w:rPr>
        <w:t>אנח</w:t>
      </w:r>
      <w:r>
        <w:rPr>
          <w:rFonts w:hint="cs"/>
          <w:rtl/>
          <w:lang w:val="en-GB" w:eastAsia="he-IL"/>
        </w:rPr>
        <w:t xml:space="preserve">נו </w:t>
      </w:r>
      <w:r w:rsidR="005C785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5C7853">
        <w:rPr>
          <w:rFonts w:hint="cs"/>
          <w:rtl/>
          <w:lang w:val="en-GB" w:eastAsia="he-IL"/>
        </w:rPr>
        <w:t xml:space="preserve">קשים </w:t>
      </w:r>
      <w:r>
        <w:rPr>
          <w:rFonts w:hint="cs"/>
          <w:rtl/>
          <w:lang w:val="en-GB" w:eastAsia="he-IL"/>
        </w:rPr>
        <w:t xml:space="preserve">נוסח שבא ואומר </w:t>
      </w:r>
      <w:r w:rsidR="005C785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על </w:t>
      </w:r>
      <w:bookmarkStart w:id="1643" w:name="_ETM_Q1_9055216"/>
      <w:bookmarkEnd w:id="1643"/>
      <w:r>
        <w:rPr>
          <w:rFonts w:hint="cs"/>
          <w:rtl/>
          <w:lang w:val="en-GB" w:eastAsia="he-IL"/>
        </w:rPr>
        <w:t xml:space="preserve">ידי חברות הגבייה יתבצע סיוע טכני בלבד. </w:t>
      </w:r>
    </w:p>
    <w:p w:rsidR="0035681E" w:rsidRDefault="0035681E" w:rsidP="006419FC">
      <w:pPr>
        <w:ind w:firstLine="0"/>
        <w:rPr>
          <w:rtl/>
          <w:lang w:val="en-GB" w:eastAsia="he-IL"/>
        </w:rPr>
      </w:pPr>
      <w:bookmarkStart w:id="1644" w:name="_ETM_Q1_9054623"/>
      <w:bookmarkEnd w:id="1644"/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45" w:name="ET_yor_5854_353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5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6419FC">
      <w:pPr>
        <w:ind w:firstLine="0"/>
        <w:rPr>
          <w:rtl/>
          <w:lang w:val="en-GB" w:eastAsia="he-IL"/>
        </w:rPr>
      </w:pPr>
      <w:bookmarkStart w:id="1646" w:name="_ETM_Q1_9055253"/>
      <w:bookmarkStart w:id="1647" w:name="_ETM_Q1_9055284"/>
      <w:bookmarkEnd w:id="1646"/>
      <w:bookmarkEnd w:id="164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אתה מכניס את ההערה שלי לסעיף</w:t>
      </w:r>
      <w:r w:rsidR="0035681E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48" w:name="ET_guest_תומר_ביטון_354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48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35681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כן.</w:t>
      </w:r>
      <w:r w:rsidR="0035681E">
        <w:rPr>
          <w:rFonts w:hint="cs"/>
          <w:rtl/>
          <w:lang w:val="en-GB" w:eastAsia="he-IL"/>
        </w:rPr>
        <w:t xml:space="preserve"> ת</w:t>
      </w:r>
      <w:r>
        <w:rPr>
          <w:rFonts w:hint="cs"/>
          <w:rtl/>
          <w:lang w:val="en-GB" w:eastAsia="he-IL"/>
        </w:rPr>
        <w:t xml:space="preserve">אגידי עזר </w:t>
      </w:r>
      <w:r w:rsidR="0035681E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לא חברת הגב</w:t>
      </w:r>
      <w:r w:rsidR="0035681E">
        <w:rPr>
          <w:rFonts w:hint="cs"/>
          <w:rtl/>
          <w:lang w:val="en-GB" w:eastAsia="he-IL"/>
        </w:rPr>
        <w:t>ייה, לכן בתא</w:t>
      </w:r>
      <w:r>
        <w:rPr>
          <w:rFonts w:hint="cs"/>
          <w:rtl/>
          <w:lang w:val="en-GB" w:eastAsia="he-IL"/>
        </w:rPr>
        <w:t>גיד</w:t>
      </w:r>
      <w:r w:rsidR="0035681E">
        <w:rPr>
          <w:rFonts w:hint="cs"/>
          <w:rtl/>
          <w:lang w:val="en-GB" w:eastAsia="he-IL"/>
        </w:rPr>
        <w:t>י עזר אין צורך שיהיה רשום סי</w:t>
      </w:r>
      <w:r>
        <w:rPr>
          <w:rFonts w:hint="cs"/>
          <w:rtl/>
          <w:lang w:val="en-GB" w:eastAsia="he-IL"/>
        </w:rPr>
        <w:t>ו</w:t>
      </w:r>
      <w:r w:rsidR="0035681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טכני. 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49" w:name="ET_yor_5854_355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9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הם </w:t>
      </w:r>
      <w:r w:rsidR="005C785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5C7853">
        <w:rPr>
          <w:rFonts w:hint="cs"/>
          <w:rtl/>
          <w:lang w:val="en-GB" w:eastAsia="he-IL"/>
        </w:rPr>
        <w:t xml:space="preserve"> עוסקים</w:t>
      </w:r>
      <w:r>
        <w:rPr>
          <w:rFonts w:hint="cs"/>
          <w:rtl/>
          <w:lang w:val="en-GB" w:eastAsia="he-IL"/>
        </w:rPr>
        <w:t xml:space="preserve"> בגבייה - -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50" w:name="ET_guest_תומר_ביטון_356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0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</w:t>
      </w:r>
      <w:r w:rsidR="005C785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5C7853">
        <w:rPr>
          <w:rFonts w:hint="cs"/>
          <w:rtl/>
          <w:lang w:val="en-GB" w:eastAsia="he-IL"/>
        </w:rPr>
        <w:t xml:space="preserve"> עוסקים בגבייה</w:t>
      </w:r>
      <w:r>
        <w:rPr>
          <w:rFonts w:hint="cs"/>
          <w:rtl/>
          <w:lang w:val="en-GB" w:eastAsia="he-IL"/>
        </w:rPr>
        <w:t>.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51" w:name="_ETM_Q1_9080002"/>
      <w:bookmarkStart w:id="1652" w:name="ET_yor_5854_357"/>
      <w:bookmarkEnd w:id="1651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2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bookmarkStart w:id="1653" w:name="_ETM_Q1_9080713"/>
      <w:bookmarkStart w:id="1654" w:name="_ETM_Q1_9080752"/>
      <w:bookmarkEnd w:id="1653"/>
      <w:bookmarkEnd w:id="1654"/>
      <w:r>
        <w:rPr>
          <w:rFonts w:hint="cs"/>
          <w:rtl/>
          <w:lang w:val="en-GB" w:eastAsia="he-IL"/>
        </w:rPr>
        <w:t xml:space="preserve">אז תכתוב שהם לא עוסקים. 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55" w:name="_ETM_Q1_9079758"/>
      <w:bookmarkStart w:id="1656" w:name="_ETM_Q1_9080284"/>
      <w:bookmarkStart w:id="1657" w:name="_ETM_Q1_9080315"/>
      <w:bookmarkStart w:id="1658" w:name="_ETM_Q1_9093390"/>
      <w:bookmarkStart w:id="1659" w:name="ET_guest_תומר_ביטון_359"/>
      <w:bookmarkEnd w:id="1655"/>
      <w:bookmarkEnd w:id="1656"/>
      <w:bookmarkEnd w:id="1657"/>
      <w:bookmarkEnd w:id="1658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9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35681E" w:rsidRDefault="0035681E" w:rsidP="0035681E">
      <w:pPr>
        <w:rPr>
          <w:rtl/>
          <w:lang w:val="en-GB" w:eastAsia="he-IL"/>
        </w:rPr>
      </w:pPr>
      <w:bookmarkStart w:id="1660" w:name="_ETM_Q1_9093889"/>
      <w:bookmarkStart w:id="1661" w:name="_ETM_Q1_9093922"/>
      <w:bookmarkEnd w:id="1660"/>
      <w:bookmarkEnd w:id="1661"/>
      <w:r>
        <w:rPr>
          <w:rFonts w:hint="cs"/>
          <w:rtl/>
          <w:lang w:val="en-GB" w:eastAsia="he-IL"/>
        </w:rPr>
        <w:t>זה כתוב.</w:t>
      </w:r>
    </w:p>
    <w:p w:rsidR="0035681E" w:rsidRDefault="0035681E" w:rsidP="0035681E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62" w:name="ET_yor_5854_360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2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35681E" w:rsidRPr="0035681E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הם נשלטים על ידי חברת הגבייה </w:t>
      </w:r>
      <w:bookmarkStart w:id="1663" w:name="_ETM_Q1_9095076"/>
      <w:bookmarkEnd w:id="1663"/>
      <w:r>
        <w:rPr>
          <w:rFonts w:hint="cs"/>
          <w:rtl/>
          <w:lang w:val="en-GB" w:eastAsia="he-IL"/>
        </w:rPr>
        <w:t>ולא עוסקים בזה, אז - -</w:t>
      </w:r>
    </w:p>
    <w:p w:rsidR="005C7853" w:rsidRDefault="005C7853" w:rsidP="006419FC">
      <w:pPr>
        <w:ind w:firstLine="0"/>
        <w:rPr>
          <w:rtl/>
          <w:lang w:val="en-GB" w:eastAsia="he-IL"/>
        </w:rPr>
      </w:pPr>
    </w:p>
    <w:p w:rsidR="005C7853" w:rsidRDefault="005C7853" w:rsidP="005C7853">
      <w:pPr>
        <w:pStyle w:val="a4"/>
        <w:keepNext/>
        <w:rPr>
          <w:rtl/>
          <w:lang w:val="en-GB"/>
        </w:rPr>
      </w:pPr>
      <w:bookmarkStart w:id="1664" w:name="ET_speaker_5771_38"/>
      <w:r w:rsidRPr="005C78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C78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4"/>
    </w:p>
    <w:p w:rsidR="005C7853" w:rsidRDefault="005C7853" w:rsidP="005C7853">
      <w:pPr>
        <w:pStyle w:val="KeepWithNext"/>
        <w:rPr>
          <w:rtl/>
          <w:lang w:val="en-GB" w:eastAsia="he-IL"/>
        </w:rPr>
      </w:pPr>
    </w:p>
    <w:p w:rsidR="005C7853" w:rsidRDefault="0035681E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חברה עם מנכ"ל.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4"/>
        <w:keepNext/>
        <w:rPr>
          <w:rtl/>
          <w:lang w:val="en-GB"/>
        </w:rPr>
      </w:pPr>
      <w:bookmarkStart w:id="1665" w:name="ET_speaker_גלעד_קרן_361"/>
      <w:r w:rsidRPr="0035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35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5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להיות </w:t>
      </w:r>
      <w:bookmarkStart w:id="1666" w:name="_ETM_Q1_9101890"/>
      <w:bookmarkEnd w:id="1666"/>
      <w:r>
        <w:rPr>
          <w:rFonts w:hint="cs"/>
          <w:rtl/>
          <w:lang w:val="en-GB" w:eastAsia="he-IL"/>
        </w:rPr>
        <w:t xml:space="preserve">מצב שתאגיד עזר לגבייה </w:t>
      </w:r>
      <w:r w:rsidR="005C7853">
        <w:rPr>
          <w:rFonts w:hint="cs"/>
          <w:rtl/>
          <w:lang w:val="en-GB" w:eastAsia="he-IL"/>
        </w:rPr>
        <w:t>מקבל את</w:t>
      </w:r>
      <w:r>
        <w:rPr>
          <w:rFonts w:hint="cs"/>
          <w:rtl/>
          <w:lang w:val="en-GB" w:eastAsia="he-IL"/>
        </w:rPr>
        <w:t xml:space="preserve"> </w:t>
      </w:r>
      <w:r w:rsidR="005C7853">
        <w:rPr>
          <w:rFonts w:hint="cs"/>
          <w:rtl/>
          <w:lang w:val="en-GB" w:eastAsia="he-IL"/>
        </w:rPr>
        <w:t>התשלום לפי גובה ההכנסות שמתקבלות</w:t>
      </w:r>
      <w:r>
        <w:rPr>
          <w:rFonts w:hint="cs"/>
          <w:rtl/>
          <w:lang w:val="en-GB" w:eastAsia="he-IL"/>
        </w:rPr>
        <w:t>?</w:t>
      </w:r>
    </w:p>
    <w:p w:rsidR="0035681E" w:rsidRDefault="0035681E" w:rsidP="0035681E">
      <w:pPr>
        <w:ind w:firstLine="0"/>
        <w:rPr>
          <w:rtl/>
          <w:lang w:val="en-GB" w:eastAsia="he-IL"/>
        </w:rPr>
      </w:pPr>
      <w:bookmarkStart w:id="1667" w:name="_ETM_Q1_9108629"/>
      <w:bookmarkEnd w:id="1667"/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68" w:name="ET_guest_תומר_ביטון_362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8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669" w:name="_ETM_Q1_9109100"/>
      <w:bookmarkStart w:id="1670" w:name="_ETM_Q1_9109159"/>
      <w:bookmarkEnd w:id="1669"/>
      <w:bookmarkEnd w:id="1670"/>
      <w:r>
        <w:rPr>
          <w:rFonts w:hint="cs"/>
          <w:rtl/>
          <w:lang w:val="en-GB" w:eastAsia="he-IL"/>
        </w:rPr>
        <w:t>לא תאגיד העזר</w:t>
      </w:r>
      <w:r w:rsidR="0035681E">
        <w:rPr>
          <w:rFonts w:hint="cs"/>
          <w:rtl/>
          <w:lang w:val="en-GB" w:eastAsia="he-IL"/>
        </w:rPr>
        <w:t>.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4"/>
        <w:keepNext/>
        <w:rPr>
          <w:rtl/>
          <w:lang w:val="en-GB"/>
        </w:rPr>
      </w:pPr>
      <w:bookmarkStart w:id="1671" w:name="ET_speaker_גלעד_קרן_363"/>
      <w:r w:rsidRPr="0035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35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1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תאגיד עזר </w:t>
      </w:r>
      <w:r w:rsidR="0035681E">
        <w:rPr>
          <w:rFonts w:hint="cs"/>
          <w:rtl/>
          <w:lang w:val="en-GB" w:eastAsia="he-IL"/>
        </w:rPr>
        <w:t xml:space="preserve">לגבייה </w:t>
      </w:r>
      <w:r>
        <w:rPr>
          <w:rFonts w:hint="cs"/>
          <w:rtl/>
          <w:lang w:val="en-GB" w:eastAsia="he-IL"/>
        </w:rPr>
        <w:t>יכול ל</w:t>
      </w:r>
      <w:r w:rsidR="0035681E">
        <w:rPr>
          <w:rFonts w:hint="cs"/>
          <w:rtl/>
          <w:lang w:val="en-GB" w:eastAsia="he-IL"/>
        </w:rPr>
        <w:t xml:space="preserve">קבל </w:t>
      </w:r>
      <w:bookmarkStart w:id="1672" w:name="_ETM_Q1_9119414"/>
      <w:bookmarkEnd w:id="1672"/>
      <w:r w:rsidR="0035681E">
        <w:rPr>
          <w:rFonts w:hint="cs"/>
          <w:rtl/>
          <w:lang w:val="en-GB" w:eastAsia="he-IL"/>
        </w:rPr>
        <w:t>תשלום לפי - -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73" w:name="_ETM_Q1_9119288"/>
      <w:bookmarkStart w:id="1674" w:name="ET_guest_תומר_ביטון_364"/>
      <w:bookmarkEnd w:id="1673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4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5C7853">
      <w:pPr>
        <w:rPr>
          <w:rtl/>
          <w:lang w:val="en-GB" w:eastAsia="he-IL"/>
        </w:rPr>
      </w:pPr>
      <w:bookmarkStart w:id="1675" w:name="_ETM_Q1_9119816"/>
      <w:bookmarkStart w:id="1676" w:name="_ETM_Q1_9119848"/>
      <w:bookmarkEnd w:id="1675"/>
      <w:bookmarkEnd w:id="1676"/>
      <w:r>
        <w:rPr>
          <w:rFonts w:hint="cs"/>
          <w:rtl/>
          <w:lang w:val="en-GB" w:eastAsia="he-IL"/>
        </w:rPr>
        <w:t>ממש לא. למה?</w:t>
      </w:r>
      <w:r w:rsidR="005C7853">
        <w:rPr>
          <w:rFonts w:hint="cs"/>
          <w:rtl/>
          <w:lang w:val="en-GB" w:eastAsia="he-IL"/>
        </w:rPr>
        <w:t xml:space="preserve"> אם הוא עושה </w:t>
      </w:r>
      <w:r>
        <w:rPr>
          <w:rFonts w:hint="cs"/>
          <w:rtl/>
          <w:lang w:val="en-GB" w:eastAsia="he-IL"/>
        </w:rPr>
        <w:t>סיוע להנחות</w:t>
      </w:r>
      <w:r w:rsidR="005C785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איך הוא קשור להכנסות?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77" w:name="ET_yor_5854_365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7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הוא כפוף לחברת הגבייה</w:t>
      </w:r>
      <w:r w:rsidR="0035681E">
        <w:rPr>
          <w:rFonts w:hint="cs"/>
          <w:rtl/>
          <w:lang w:val="en-GB" w:eastAsia="he-IL"/>
        </w:rPr>
        <w:t xml:space="preserve"> - -</w:t>
      </w:r>
    </w:p>
    <w:p w:rsidR="005C7853" w:rsidRDefault="005C7853" w:rsidP="0035681E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78" w:name="_ETM_Q1_9134871"/>
      <w:bookmarkStart w:id="1679" w:name="_ETM_Q1_9134947"/>
      <w:bookmarkStart w:id="1680" w:name="ET_guest_יאיר_הירש_366"/>
      <w:bookmarkEnd w:id="1678"/>
      <w:bookmarkEnd w:id="1679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0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35681E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</w:t>
      </w:r>
      <w:bookmarkStart w:id="1681" w:name="_ETM_Q1_9133263"/>
      <w:bookmarkEnd w:id="1681"/>
      <w:r>
        <w:rPr>
          <w:rFonts w:hint="cs"/>
          <w:rtl/>
          <w:lang w:val="en-GB" w:eastAsia="he-IL"/>
        </w:rPr>
        <w:t>לא כפוף לחברת הגבייה.</w:t>
      </w:r>
    </w:p>
    <w:p w:rsidR="0035681E" w:rsidRPr="0035681E" w:rsidRDefault="0035681E" w:rsidP="0035681E">
      <w:pPr>
        <w:rPr>
          <w:rtl/>
          <w:lang w:val="en-GB" w:eastAsia="he-IL"/>
        </w:rPr>
      </w:pPr>
      <w:bookmarkStart w:id="1682" w:name="_ETM_Q1_9137893"/>
      <w:bookmarkStart w:id="1683" w:name="_ETM_Q1_9137974"/>
      <w:bookmarkEnd w:id="1682"/>
      <w:bookmarkEnd w:id="1683"/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84" w:name="ET_guest_תומר_ביטון_367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4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AD7210" w:rsidP="0035681E">
      <w:pPr>
        <w:rPr>
          <w:rtl/>
          <w:lang w:val="en-GB" w:eastAsia="he-IL"/>
        </w:rPr>
      </w:pPr>
      <w:bookmarkStart w:id="1685" w:name="_ETM_Q1_9135594"/>
      <w:bookmarkStart w:id="1686" w:name="_ETM_Q1_9135630"/>
      <w:bookmarkEnd w:id="1685"/>
      <w:bookmarkEnd w:id="1686"/>
      <w:r>
        <w:rPr>
          <w:rFonts w:hint="cs"/>
          <w:rtl/>
          <w:lang w:val="en-GB" w:eastAsia="he-IL"/>
        </w:rPr>
        <w:t>הוא לא כפוף,</w:t>
      </w:r>
      <w:r w:rsidR="0035681E">
        <w:rPr>
          <w:rFonts w:hint="cs"/>
          <w:rtl/>
          <w:lang w:val="en-GB" w:eastAsia="he-IL"/>
        </w:rPr>
        <w:t xml:space="preserve"> זו</w:t>
      </w:r>
      <w:r w:rsidR="005C7853">
        <w:rPr>
          <w:rFonts w:hint="cs"/>
          <w:rtl/>
          <w:lang w:val="en-GB" w:eastAsia="he-IL"/>
        </w:rPr>
        <w:t xml:space="preserve"> </w:t>
      </w:r>
      <w:r w:rsidR="0035681E">
        <w:rPr>
          <w:rFonts w:hint="cs"/>
          <w:rtl/>
          <w:lang w:val="en-GB" w:eastAsia="he-IL"/>
        </w:rPr>
        <w:t xml:space="preserve">חברה נפרדת. 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87" w:name="_ETM_Q1_9142877"/>
      <w:bookmarkStart w:id="1688" w:name="ET_yor_5854_368"/>
      <w:bookmarkEnd w:id="1687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8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689" w:name="_ETM_Q1_9143535"/>
      <w:bookmarkStart w:id="1690" w:name="_ETM_Q1_9143560"/>
      <w:bookmarkEnd w:id="1689"/>
      <w:bookmarkEnd w:id="1690"/>
      <w:r>
        <w:rPr>
          <w:rFonts w:hint="cs"/>
          <w:rtl/>
          <w:lang w:val="en-GB" w:eastAsia="he-IL"/>
        </w:rPr>
        <w:t>של מי?</w:t>
      </w:r>
    </w:p>
    <w:p w:rsidR="005C7853" w:rsidRDefault="005C7853" w:rsidP="0035681E">
      <w:pPr>
        <w:ind w:firstLine="0"/>
        <w:rPr>
          <w:rtl/>
          <w:lang w:val="en-GB" w:eastAsia="he-IL"/>
        </w:rPr>
      </w:pPr>
    </w:p>
    <w:p w:rsidR="0035681E" w:rsidRDefault="0035681E" w:rsidP="0035681E">
      <w:pPr>
        <w:pStyle w:val="af6"/>
        <w:keepNext/>
        <w:rPr>
          <w:rtl/>
          <w:lang w:val="en-GB"/>
        </w:rPr>
      </w:pPr>
      <w:bookmarkStart w:id="1691" w:name="_ETM_Q1_9149153"/>
      <w:bookmarkStart w:id="1692" w:name="_ETM_Q1_9149246"/>
      <w:bookmarkStart w:id="1693" w:name="ET_yor_5854_369"/>
      <w:bookmarkEnd w:id="1691"/>
      <w:bookmarkEnd w:id="1692"/>
      <w:r w:rsidRPr="0035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5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3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35681E" w:rsidP="003568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5C7853">
        <w:rPr>
          <w:rFonts w:hint="cs"/>
          <w:rtl/>
          <w:lang w:val="en-GB" w:eastAsia="he-IL"/>
        </w:rPr>
        <w:t>ה אומר גלעד?</w:t>
      </w:r>
      <w:r>
        <w:rPr>
          <w:rFonts w:hint="cs"/>
          <w:rtl/>
          <w:lang w:val="en-GB" w:eastAsia="he-IL"/>
        </w:rPr>
        <w:t xml:space="preserve"> </w:t>
      </w:r>
      <w:r w:rsidR="00AD7210">
        <w:rPr>
          <w:rFonts w:hint="cs"/>
          <w:rtl/>
          <w:lang w:val="en-GB" w:eastAsia="he-IL"/>
        </w:rPr>
        <w:t>גלעד אומר</w:t>
      </w:r>
      <w:r w:rsidR="005C7853">
        <w:rPr>
          <w:rFonts w:hint="cs"/>
          <w:rtl/>
          <w:lang w:val="en-GB" w:eastAsia="he-IL"/>
        </w:rPr>
        <w:t xml:space="preserve"> </w:t>
      </w:r>
      <w:r w:rsidR="00AD7210">
        <w:rPr>
          <w:rFonts w:hint="cs"/>
          <w:rtl/>
          <w:lang w:val="en-GB" w:eastAsia="he-IL"/>
        </w:rPr>
        <w:t>ש</w:t>
      </w:r>
      <w:r w:rsidR="005C7853">
        <w:rPr>
          <w:rFonts w:hint="cs"/>
          <w:rtl/>
          <w:lang w:val="en-GB" w:eastAsia="he-IL"/>
        </w:rPr>
        <w:t>אנח</w:t>
      </w:r>
      <w:r>
        <w:rPr>
          <w:rFonts w:hint="cs"/>
          <w:rtl/>
          <w:lang w:val="en-GB" w:eastAsia="he-IL"/>
        </w:rPr>
        <w:t xml:space="preserve">נו לא רוצים </w:t>
      </w:r>
      <w:r w:rsidR="005C7853">
        <w:rPr>
          <w:rFonts w:hint="cs"/>
          <w:rtl/>
          <w:lang w:val="en-GB" w:eastAsia="he-IL"/>
        </w:rPr>
        <w:t>שמישהו יעש</w:t>
      </w:r>
      <w:r>
        <w:rPr>
          <w:rFonts w:hint="cs"/>
          <w:rtl/>
          <w:lang w:val="en-GB" w:eastAsia="he-IL"/>
        </w:rPr>
        <w:t>ה עלינו סיבוב בכך שהוא י</w:t>
      </w:r>
      <w:r w:rsidR="005C7853">
        <w:rPr>
          <w:rFonts w:hint="cs"/>
          <w:rtl/>
          <w:lang w:val="en-GB" w:eastAsia="he-IL"/>
        </w:rPr>
        <w:t>עשה</w:t>
      </w:r>
      <w:r>
        <w:rPr>
          <w:rFonts w:hint="cs"/>
          <w:rtl/>
          <w:lang w:val="en-GB" w:eastAsia="he-IL"/>
        </w:rPr>
        <w:t xml:space="preserve"> </w:t>
      </w:r>
      <w:bookmarkStart w:id="1694" w:name="_ETM_Q1_9155283"/>
      <w:bookmarkEnd w:id="1694"/>
      <w:r>
        <w:rPr>
          <w:rFonts w:hint="cs"/>
          <w:rtl/>
          <w:lang w:val="en-GB" w:eastAsia="he-IL"/>
        </w:rPr>
        <w:t>את זה עם אותם אנשים רק בשמות אחרים. אני עדיין</w:t>
      </w:r>
      <w:r w:rsidR="005C7853">
        <w:rPr>
          <w:rFonts w:hint="cs"/>
          <w:rtl/>
          <w:lang w:val="en-GB" w:eastAsia="he-IL"/>
        </w:rPr>
        <w:t xml:space="preserve"> אומר שלא יתע</w:t>
      </w:r>
      <w:r>
        <w:rPr>
          <w:rFonts w:hint="cs"/>
          <w:rtl/>
          <w:lang w:val="en-GB" w:eastAsia="he-IL"/>
        </w:rPr>
        <w:t xml:space="preserve">סקו </w:t>
      </w:r>
      <w:bookmarkStart w:id="1695" w:name="_ETM_Q1_9166838"/>
      <w:bookmarkEnd w:id="1695"/>
      <w:r w:rsidR="008B0B2E">
        <w:rPr>
          <w:rFonts w:hint="cs"/>
          <w:rtl/>
          <w:lang w:val="en-GB" w:eastAsia="he-IL"/>
        </w:rPr>
        <w:t>בהנחות,</w:t>
      </w:r>
      <w:r>
        <w:rPr>
          <w:rFonts w:hint="cs"/>
          <w:rtl/>
          <w:lang w:val="en-GB" w:eastAsia="he-IL"/>
        </w:rPr>
        <w:t xml:space="preserve"> שיתעסקו בגבייה, </w:t>
      </w:r>
      <w:r w:rsidR="008B0B2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יעשו את הדברים הטכניים. </w:t>
      </w:r>
      <w:r w:rsidR="005C7853">
        <w:rPr>
          <w:rFonts w:hint="cs"/>
          <w:rtl/>
          <w:lang w:val="en-GB" w:eastAsia="he-IL"/>
        </w:rPr>
        <w:t xml:space="preserve">מי שצריך לקבל </w:t>
      </w:r>
      <w:r>
        <w:rPr>
          <w:rFonts w:hint="cs"/>
          <w:rtl/>
          <w:lang w:val="en-GB" w:eastAsia="he-IL"/>
        </w:rPr>
        <w:t xml:space="preserve">את ההחלטה על </w:t>
      </w:r>
      <w:bookmarkStart w:id="1696" w:name="_ETM_Q1_9172007"/>
      <w:bookmarkEnd w:id="1696"/>
      <w:r>
        <w:rPr>
          <w:rFonts w:hint="cs"/>
          <w:rtl/>
          <w:lang w:val="en-GB" w:eastAsia="he-IL"/>
        </w:rPr>
        <w:t xml:space="preserve">הנחה </w:t>
      </w:r>
      <w:r w:rsidR="005C7853">
        <w:rPr>
          <w:rFonts w:hint="cs"/>
          <w:rtl/>
          <w:lang w:val="en-GB" w:eastAsia="he-IL"/>
        </w:rPr>
        <w:t>היא לא חברת</w:t>
      </w:r>
      <w:r>
        <w:rPr>
          <w:rFonts w:hint="cs"/>
          <w:rtl/>
          <w:lang w:val="en-GB" w:eastAsia="he-IL"/>
        </w:rPr>
        <w:t xml:space="preserve"> הגבייה.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35681E" w:rsidRDefault="0035681E" w:rsidP="0035681E">
      <w:pPr>
        <w:pStyle w:val="af9"/>
        <w:keepNext/>
        <w:rPr>
          <w:rtl/>
          <w:lang w:val="en-GB" w:eastAsia="he-IL"/>
        </w:rPr>
      </w:pPr>
      <w:bookmarkStart w:id="1697" w:name="_ETM_Q1_9173842"/>
      <w:bookmarkStart w:id="1698" w:name="ET_guest_תומר_ביטון_370"/>
      <w:bookmarkEnd w:id="1697"/>
      <w:r w:rsidRPr="003568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3568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98"/>
    </w:p>
    <w:p w:rsidR="0035681E" w:rsidRDefault="0035681E" w:rsidP="0035681E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699" w:name="_ETM_Q1_9174358"/>
      <w:bookmarkStart w:id="1700" w:name="_ETM_Q1_9174406"/>
      <w:bookmarkEnd w:id="1699"/>
      <w:bookmarkEnd w:id="1700"/>
      <w:r>
        <w:rPr>
          <w:rFonts w:hint="cs"/>
          <w:rtl/>
          <w:lang w:val="en-GB" w:eastAsia="he-IL"/>
        </w:rPr>
        <w:t xml:space="preserve">זה תאגיד העזר יעשה. </w:t>
      </w:r>
    </w:p>
    <w:p w:rsidR="005C7853" w:rsidRDefault="005C7853" w:rsidP="005C7853">
      <w:pPr>
        <w:rPr>
          <w:rtl/>
          <w:lang w:val="en-GB" w:eastAsia="he-IL"/>
        </w:rPr>
      </w:pPr>
    </w:p>
    <w:p w:rsidR="00FA0BFB" w:rsidRDefault="00FA0BFB" w:rsidP="00FA0BFB">
      <w:pPr>
        <w:pStyle w:val="a4"/>
        <w:keepNext/>
        <w:rPr>
          <w:rtl/>
          <w:lang w:val="en-GB"/>
        </w:rPr>
      </w:pPr>
      <w:bookmarkStart w:id="1701" w:name="_ETM_Q1_9179929"/>
      <w:bookmarkStart w:id="1702" w:name="ET_speaker_גלעד_קרן_371"/>
      <w:bookmarkEnd w:id="1701"/>
      <w:r w:rsidRPr="00FA0B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A0B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2"/>
    </w:p>
    <w:p w:rsidR="00FA0BFB" w:rsidRDefault="00FA0BFB" w:rsidP="00FA0BFB">
      <w:pPr>
        <w:pStyle w:val="KeepWithNext"/>
        <w:rPr>
          <w:rtl/>
          <w:lang w:val="en-GB" w:eastAsia="he-IL"/>
        </w:rPr>
      </w:pPr>
    </w:p>
    <w:p w:rsidR="00F10A3E" w:rsidRDefault="005C7853" w:rsidP="00F10A3E">
      <w:pPr>
        <w:rPr>
          <w:rtl/>
          <w:lang w:val="en-GB" w:eastAsia="he-IL"/>
        </w:rPr>
      </w:pPr>
      <w:bookmarkStart w:id="1703" w:name="_ETM_Q1_9180388"/>
      <w:bookmarkStart w:id="1704" w:name="_ETM_Q1_9180417"/>
      <w:bookmarkEnd w:id="1703"/>
      <w:bookmarkEnd w:id="1704"/>
      <w:r>
        <w:rPr>
          <w:rFonts w:hint="cs"/>
          <w:rtl/>
          <w:lang w:val="en-GB" w:eastAsia="he-IL"/>
        </w:rPr>
        <w:t xml:space="preserve">לא </w:t>
      </w:r>
      <w:r w:rsidR="00FA0BFB">
        <w:rPr>
          <w:rFonts w:hint="cs"/>
          <w:rtl/>
          <w:lang w:val="en-GB" w:eastAsia="he-IL"/>
        </w:rPr>
        <w:t xml:space="preserve">תאגיד העזר ולא חברת הגבייה. </w:t>
      </w:r>
    </w:p>
    <w:p w:rsidR="00F10A3E" w:rsidRDefault="00F10A3E" w:rsidP="00F10A3E">
      <w:pPr>
        <w:rPr>
          <w:rtl/>
          <w:lang w:val="en-GB" w:eastAsia="he-IL"/>
        </w:rPr>
      </w:pPr>
      <w:bookmarkStart w:id="1705" w:name="_ETM_Q1_9185135"/>
      <w:bookmarkStart w:id="1706" w:name="_ETM_Q1_9185210"/>
      <w:bookmarkEnd w:id="1705"/>
      <w:bookmarkEnd w:id="1706"/>
    </w:p>
    <w:p w:rsidR="00F10A3E" w:rsidRDefault="00F10A3E" w:rsidP="00F10A3E">
      <w:pPr>
        <w:pStyle w:val="af9"/>
        <w:keepNext/>
        <w:rPr>
          <w:rtl/>
          <w:lang w:val="en-GB" w:eastAsia="he-IL"/>
        </w:rPr>
      </w:pPr>
      <w:bookmarkStart w:id="1707" w:name="_ETM_Q1_9181399"/>
      <w:bookmarkStart w:id="1708" w:name="ET_guest_תומר_ביטון_372"/>
      <w:bookmarkEnd w:id="1707"/>
      <w:r w:rsidRPr="00F10A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F10A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8"/>
    </w:p>
    <w:p w:rsidR="00F10A3E" w:rsidRDefault="00F10A3E" w:rsidP="00F10A3E">
      <w:pPr>
        <w:pStyle w:val="KeepWithNext"/>
        <w:rPr>
          <w:rtl/>
          <w:lang w:val="en-GB" w:eastAsia="he-IL"/>
        </w:rPr>
      </w:pPr>
    </w:p>
    <w:p w:rsidR="00F10A3E" w:rsidRPr="00F10A3E" w:rsidRDefault="00F10A3E" w:rsidP="00F10A3E">
      <w:pPr>
        <w:rPr>
          <w:rtl/>
          <w:lang w:val="en-GB" w:eastAsia="he-IL"/>
        </w:rPr>
      </w:pPr>
      <w:bookmarkStart w:id="1709" w:name="_ETM_Q1_9181884"/>
      <w:bookmarkStart w:id="1710" w:name="_ETM_Q1_9181921"/>
      <w:bookmarkEnd w:id="1709"/>
      <w:bookmarkEnd w:id="1710"/>
      <w:r>
        <w:rPr>
          <w:rFonts w:hint="cs"/>
          <w:rtl/>
          <w:lang w:val="en-GB" w:eastAsia="he-IL"/>
        </w:rPr>
        <w:t xml:space="preserve">אנחנו מדברים </w:t>
      </w:r>
      <w:bookmarkStart w:id="1711" w:name="_ETM_Q1_9185438"/>
      <w:bookmarkEnd w:id="1711"/>
      <w:r>
        <w:rPr>
          <w:rFonts w:hint="cs"/>
          <w:rtl/>
          <w:lang w:val="en-GB" w:eastAsia="he-IL"/>
        </w:rPr>
        <w:t xml:space="preserve">על הסיוע. לא כתוב שתאגיד העזר מקבל החלטות. </w:t>
      </w:r>
    </w:p>
    <w:p w:rsidR="005C7853" w:rsidRDefault="005C7853" w:rsidP="00F10A3E">
      <w:pPr>
        <w:rPr>
          <w:rtl/>
          <w:lang w:val="en-GB" w:eastAsia="he-IL"/>
        </w:rPr>
      </w:pPr>
    </w:p>
    <w:p w:rsidR="00F10A3E" w:rsidRDefault="00F10A3E" w:rsidP="00F10A3E">
      <w:pPr>
        <w:pStyle w:val="a4"/>
        <w:keepNext/>
        <w:rPr>
          <w:rtl/>
          <w:lang w:val="en-GB"/>
        </w:rPr>
      </w:pPr>
      <w:bookmarkStart w:id="1712" w:name="_ETM_Q1_9187301"/>
      <w:bookmarkStart w:id="1713" w:name="ET_speaker_גלעד_קרן_373"/>
      <w:bookmarkEnd w:id="1712"/>
      <w:r w:rsidRPr="00F10A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10A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3"/>
    </w:p>
    <w:p w:rsidR="00F10A3E" w:rsidRDefault="00F10A3E" w:rsidP="00F10A3E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714" w:name="_ETM_Q1_9187706"/>
      <w:bookmarkStart w:id="1715" w:name="_ETM_Q1_9187737"/>
      <w:bookmarkEnd w:id="1714"/>
      <w:bookmarkEnd w:id="1715"/>
      <w:r>
        <w:rPr>
          <w:rFonts w:hint="cs"/>
          <w:rtl/>
          <w:lang w:val="en-GB" w:eastAsia="he-IL"/>
        </w:rPr>
        <w:t>מה זה סיוע שהוא לא טכני?</w:t>
      </w:r>
    </w:p>
    <w:p w:rsidR="005C7853" w:rsidRDefault="005C7853" w:rsidP="005C7853">
      <w:pPr>
        <w:rPr>
          <w:rtl/>
          <w:lang w:val="en-GB" w:eastAsia="he-IL"/>
        </w:rPr>
      </w:pPr>
    </w:p>
    <w:p w:rsidR="00F10A3E" w:rsidRDefault="00F10A3E" w:rsidP="00F10A3E">
      <w:pPr>
        <w:pStyle w:val="af9"/>
        <w:keepNext/>
        <w:rPr>
          <w:rtl/>
          <w:lang w:val="en-GB" w:eastAsia="he-IL"/>
        </w:rPr>
      </w:pPr>
      <w:bookmarkStart w:id="1716" w:name="_ETM_Q1_9192089"/>
      <w:bookmarkStart w:id="1717" w:name="ET_guest_תומר_ביטון_374"/>
      <w:bookmarkEnd w:id="1716"/>
      <w:r w:rsidRPr="00F10A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F10A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7"/>
    </w:p>
    <w:p w:rsidR="00F10A3E" w:rsidRDefault="00F10A3E" w:rsidP="00F10A3E">
      <w:pPr>
        <w:pStyle w:val="KeepWithNext"/>
        <w:rPr>
          <w:rtl/>
          <w:lang w:val="en-GB" w:eastAsia="he-IL"/>
        </w:rPr>
      </w:pPr>
    </w:p>
    <w:p w:rsidR="005C7853" w:rsidRDefault="004E3DBB" w:rsidP="00AD7210">
      <w:pPr>
        <w:rPr>
          <w:rtl/>
          <w:lang w:val="en-GB" w:eastAsia="he-IL"/>
        </w:rPr>
      </w:pPr>
      <w:bookmarkStart w:id="1718" w:name="_ETM_Q1_9192516"/>
      <w:bookmarkStart w:id="1719" w:name="_ETM_Q1_9192540"/>
      <w:bookmarkEnd w:id="1718"/>
      <w:bookmarkEnd w:id="1719"/>
      <w:r>
        <w:rPr>
          <w:rFonts w:hint="cs"/>
          <w:rtl/>
          <w:lang w:val="en-GB" w:eastAsia="he-IL"/>
        </w:rPr>
        <w:t>כתוב ש</w:t>
      </w:r>
      <w:r w:rsidR="005C7853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</w:t>
      </w:r>
      <w:r w:rsidR="005C7853">
        <w:rPr>
          <w:rFonts w:hint="cs"/>
          <w:rtl/>
          <w:lang w:val="en-GB" w:eastAsia="he-IL"/>
        </w:rPr>
        <w:t>רת הג</w:t>
      </w:r>
      <w:r>
        <w:rPr>
          <w:rFonts w:hint="cs"/>
          <w:rtl/>
          <w:lang w:val="en-GB" w:eastAsia="he-IL"/>
        </w:rPr>
        <w:t>ב</w:t>
      </w:r>
      <w:r w:rsidR="005C7853">
        <w:rPr>
          <w:rFonts w:hint="cs"/>
          <w:rtl/>
          <w:lang w:val="en-GB" w:eastAsia="he-IL"/>
        </w:rPr>
        <w:t>ייה לא מקבלת שום החל</w:t>
      </w:r>
      <w:r>
        <w:rPr>
          <w:rFonts w:hint="cs"/>
          <w:rtl/>
          <w:lang w:val="en-GB" w:eastAsia="he-IL"/>
        </w:rPr>
        <w:t xml:space="preserve">טה </w:t>
      </w:r>
      <w:bookmarkStart w:id="1720" w:name="_ETM_Q1_9199451"/>
      <w:bookmarkEnd w:id="1720"/>
      <w:r>
        <w:rPr>
          <w:rFonts w:hint="cs"/>
          <w:rtl/>
          <w:lang w:val="en-GB" w:eastAsia="he-IL"/>
        </w:rPr>
        <w:t>של שיקול דעת,</w:t>
      </w:r>
      <w:r w:rsidR="005C7853">
        <w:rPr>
          <w:rFonts w:hint="cs"/>
          <w:rtl/>
          <w:lang w:val="en-GB" w:eastAsia="he-IL"/>
        </w:rPr>
        <w:t xml:space="preserve"> לא כל ש</w:t>
      </w:r>
      <w:r>
        <w:rPr>
          <w:rFonts w:hint="cs"/>
          <w:rtl/>
          <w:lang w:val="en-GB" w:eastAsia="he-IL"/>
        </w:rPr>
        <w:t xml:space="preserve">כן </w:t>
      </w:r>
      <w:r w:rsidR="00D579D0">
        <w:rPr>
          <w:rFonts w:hint="cs"/>
          <w:rtl/>
          <w:lang w:val="en-GB" w:eastAsia="he-IL"/>
        </w:rPr>
        <w:t>תאגיד העזר</w:t>
      </w:r>
      <w:r w:rsidR="005C7853">
        <w:rPr>
          <w:rFonts w:hint="cs"/>
          <w:rtl/>
          <w:lang w:val="en-GB" w:eastAsia="he-IL"/>
        </w:rPr>
        <w:t xml:space="preserve">. </w:t>
      </w:r>
      <w:r w:rsidR="00D579D0">
        <w:rPr>
          <w:rFonts w:hint="cs"/>
          <w:rtl/>
          <w:lang w:val="en-GB" w:eastAsia="he-IL"/>
        </w:rPr>
        <w:t xml:space="preserve">אתם רציתם שחברת הגבייה </w:t>
      </w:r>
      <w:r w:rsidR="005C7853">
        <w:rPr>
          <w:rFonts w:hint="cs"/>
          <w:rtl/>
          <w:lang w:val="en-GB" w:eastAsia="he-IL"/>
        </w:rPr>
        <w:t>לא תתעס</w:t>
      </w:r>
      <w:r w:rsidR="00D579D0">
        <w:rPr>
          <w:rFonts w:hint="cs"/>
          <w:rtl/>
          <w:lang w:val="en-GB" w:eastAsia="he-IL"/>
        </w:rPr>
        <w:t>ק בשום דבר אלא בסיוע טכני</w:t>
      </w:r>
      <w:r w:rsidR="00AD7210">
        <w:rPr>
          <w:rFonts w:hint="cs"/>
          <w:rtl/>
          <w:lang w:val="en-GB" w:eastAsia="he-IL"/>
        </w:rPr>
        <w:t xml:space="preserve">, </w:t>
      </w:r>
      <w:bookmarkStart w:id="1721" w:name="_ETM_Q1_9212159"/>
      <w:bookmarkEnd w:id="1721"/>
      <w:r w:rsidR="00D579D0">
        <w:rPr>
          <w:rFonts w:hint="cs"/>
          <w:rtl/>
          <w:lang w:val="en-GB" w:eastAsia="he-IL"/>
        </w:rPr>
        <w:t xml:space="preserve">לקבל את הטפסים ולהעביר אותם. </w:t>
      </w:r>
    </w:p>
    <w:p w:rsidR="00D579D0" w:rsidRDefault="00D579D0" w:rsidP="00D579D0">
      <w:pPr>
        <w:ind w:firstLine="0"/>
        <w:rPr>
          <w:rtl/>
          <w:lang w:val="en-GB" w:eastAsia="he-IL"/>
        </w:rPr>
      </w:pPr>
    </w:p>
    <w:p w:rsidR="00D579D0" w:rsidRDefault="00D579D0" w:rsidP="00D579D0">
      <w:pPr>
        <w:pStyle w:val="af6"/>
        <w:keepNext/>
        <w:rPr>
          <w:rtl/>
          <w:lang w:val="en-GB"/>
        </w:rPr>
      </w:pPr>
      <w:bookmarkStart w:id="1722" w:name="ET_yor_5854_375"/>
      <w:r w:rsidRPr="00D579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579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2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5C7853" w:rsidRDefault="00D579D0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5C7853">
        <w:rPr>
          <w:rFonts w:hint="cs"/>
          <w:rtl/>
          <w:lang w:val="en-GB" w:eastAsia="he-IL"/>
        </w:rPr>
        <w:t xml:space="preserve">רצית </w:t>
      </w:r>
      <w:r>
        <w:rPr>
          <w:rFonts w:hint="cs"/>
          <w:rtl/>
          <w:lang w:val="en-GB" w:eastAsia="he-IL"/>
        </w:rPr>
        <w:t>ש</w:t>
      </w:r>
      <w:r w:rsidR="005C7853">
        <w:rPr>
          <w:rFonts w:hint="cs"/>
          <w:rtl/>
          <w:lang w:val="en-GB" w:eastAsia="he-IL"/>
        </w:rPr>
        <w:t>היא תתעסק בהנחות</w:t>
      </w:r>
      <w:r>
        <w:rPr>
          <w:rFonts w:hint="cs"/>
          <w:rtl/>
          <w:lang w:val="en-GB" w:eastAsia="he-IL"/>
        </w:rPr>
        <w:t>?</w:t>
      </w:r>
    </w:p>
    <w:p w:rsidR="005C7853" w:rsidRDefault="005C7853" w:rsidP="005C7853">
      <w:pPr>
        <w:rPr>
          <w:rtl/>
          <w:lang w:val="en-GB" w:eastAsia="he-IL"/>
        </w:rPr>
      </w:pPr>
    </w:p>
    <w:p w:rsidR="00D579D0" w:rsidRDefault="00D579D0" w:rsidP="00D579D0">
      <w:pPr>
        <w:pStyle w:val="af9"/>
        <w:keepNext/>
        <w:rPr>
          <w:rtl/>
          <w:lang w:val="en-GB" w:eastAsia="he-IL"/>
        </w:rPr>
      </w:pPr>
      <w:bookmarkStart w:id="1723" w:name="ET_guest_נתן_בביוף_376"/>
      <w:r w:rsidRPr="00D579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D579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3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5C7853" w:rsidRDefault="00D579D0" w:rsidP="00D579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הסכמנו </w:t>
      </w:r>
      <w:bookmarkStart w:id="1724" w:name="_ETM_Q1_9232375"/>
      <w:bookmarkEnd w:id="1724"/>
      <w:r>
        <w:rPr>
          <w:rFonts w:hint="cs"/>
          <w:rtl/>
          <w:lang w:val="en-GB" w:eastAsia="he-IL"/>
        </w:rPr>
        <w:t xml:space="preserve">שלא, לכן עשינו את ההבחנה בין חברת הגבייה שלא מתעסקת בהנחות </w:t>
      </w:r>
      <w:r w:rsidR="005C7853">
        <w:rPr>
          <w:rFonts w:hint="cs"/>
          <w:rtl/>
          <w:lang w:val="en-GB" w:eastAsia="he-IL"/>
        </w:rPr>
        <w:t>אלא רק נותנ</w:t>
      </w:r>
      <w:r>
        <w:rPr>
          <w:rFonts w:hint="cs"/>
          <w:rtl/>
          <w:lang w:val="en-GB" w:eastAsia="he-IL"/>
        </w:rPr>
        <w:t>ת סי</w:t>
      </w:r>
      <w:r w:rsidR="005C785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 טכני.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D579D0" w:rsidRDefault="00D579D0" w:rsidP="00D579D0">
      <w:pPr>
        <w:pStyle w:val="af6"/>
        <w:keepNext/>
        <w:rPr>
          <w:rtl/>
          <w:lang w:val="en-GB"/>
        </w:rPr>
      </w:pPr>
      <w:bookmarkStart w:id="1725" w:name="_ETM_Q1_9242615"/>
      <w:bookmarkStart w:id="1726" w:name="ET_yor_5854_377"/>
      <w:bookmarkEnd w:id="1725"/>
      <w:r w:rsidRPr="00D579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579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6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5C7853" w:rsidRDefault="00D579D0" w:rsidP="00D579D0">
      <w:pPr>
        <w:rPr>
          <w:rtl/>
          <w:lang w:val="en-GB" w:eastAsia="he-IL"/>
        </w:rPr>
      </w:pPr>
      <w:bookmarkStart w:id="1727" w:name="_ETM_Q1_9243279"/>
      <w:bookmarkStart w:id="1728" w:name="_ETM_Q1_9243317"/>
      <w:bookmarkEnd w:id="1727"/>
      <w:bookmarkEnd w:id="1728"/>
      <w:r>
        <w:rPr>
          <w:rFonts w:hint="cs"/>
          <w:rtl/>
          <w:lang w:val="en-GB" w:eastAsia="he-IL"/>
        </w:rPr>
        <w:t>נכון, בדיוק. למה עכ</w:t>
      </w:r>
      <w:r w:rsidR="005C785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5C7853">
        <w:rPr>
          <w:rFonts w:hint="cs"/>
          <w:rtl/>
          <w:lang w:val="en-GB" w:eastAsia="he-IL"/>
        </w:rPr>
        <w:t>ו מכנ</w:t>
      </w:r>
      <w:r>
        <w:rPr>
          <w:rFonts w:hint="cs"/>
          <w:rtl/>
          <w:lang w:val="en-GB" w:eastAsia="he-IL"/>
        </w:rPr>
        <w:t>יסים אות</w:t>
      </w:r>
      <w:r w:rsidR="005C7853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bookmarkStart w:id="1729" w:name="_ETM_Q1_9245013"/>
      <w:bookmarkEnd w:id="1729"/>
      <w:r>
        <w:rPr>
          <w:rFonts w:hint="cs"/>
          <w:rtl/>
          <w:lang w:val="en-GB" w:eastAsia="he-IL"/>
        </w:rPr>
        <w:t xml:space="preserve">בדרך אחרת? 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D579D0" w:rsidRDefault="00D579D0" w:rsidP="00D579D0">
      <w:pPr>
        <w:pStyle w:val="af9"/>
        <w:keepNext/>
        <w:rPr>
          <w:rtl/>
          <w:lang w:val="en-GB" w:eastAsia="he-IL"/>
        </w:rPr>
      </w:pPr>
      <w:bookmarkStart w:id="1730" w:name="ET_guest_נתן_בביוף_378"/>
      <w:r w:rsidRPr="00D579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D579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0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D579D0" w:rsidRDefault="00D579D0" w:rsidP="00D579D0">
      <w:pPr>
        <w:rPr>
          <w:rtl/>
          <w:lang w:val="en-GB" w:eastAsia="he-IL"/>
        </w:rPr>
      </w:pPr>
      <w:bookmarkStart w:id="1731" w:name="_ETM_Q1_9254034"/>
      <w:bookmarkStart w:id="1732" w:name="_ETM_Q1_9254081"/>
      <w:bookmarkEnd w:id="1731"/>
      <w:bookmarkEnd w:id="1732"/>
      <w:r>
        <w:rPr>
          <w:rFonts w:hint="cs"/>
          <w:rtl/>
          <w:lang w:val="en-GB" w:eastAsia="he-IL"/>
        </w:rPr>
        <w:t>תאגיד העזר לגבייה לא מתעסק בגבייה.</w:t>
      </w:r>
    </w:p>
    <w:p w:rsidR="00D579D0" w:rsidRDefault="00D579D0" w:rsidP="00D579D0">
      <w:pPr>
        <w:ind w:firstLine="0"/>
        <w:rPr>
          <w:rtl/>
          <w:lang w:val="en-GB" w:eastAsia="he-IL"/>
        </w:rPr>
      </w:pPr>
      <w:bookmarkStart w:id="1733" w:name="_ETM_Q1_9251945"/>
      <w:bookmarkStart w:id="1734" w:name="_ETM_Q1_9252038"/>
      <w:bookmarkEnd w:id="1733"/>
      <w:bookmarkEnd w:id="1734"/>
    </w:p>
    <w:p w:rsidR="00D579D0" w:rsidRDefault="00D579D0" w:rsidP="00D579D0">
      <w:pPr>
        <w:pStyle w:val="a4"/>
        <w:keepNext/>
        <w:rPr>
          <w:rtl/>
          <w:lang w:val="en-GB"/>
        </w:rPr>
      </w:pPr>
      <w:bookmarkStart w:id="1735" w:name="_ETM_Q1_9252388"/>
      <w:bookmarkStart w:id="1736" w:name="_ETM_Q1_9252469"/>
      <w:bookmarkStart w:id="1737" w:name="ET_speaker_גלעד_קרן_379"/>
      <w:bookmarkEnd w:id="1735"/>
      <w:bookmarkEnd w:id="1736"/>
      <w:r w:rsidRPr="00D57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57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7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D579D0" w:rsidRPr="00D579D0" w:rsidRDefault="00D579D0" w:rsidP="00D579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1738" w:name="_ETM_Q1_9252953"/>
      <w:bookmarkEnd w:id="1738"/>
      <w:r>
        <w:rPr>
          <w:rFonts w:hint="cs"/>
          <w:rtl/>
          <w:lang w:val="en-GB" w:eastAsia="he-IL"/>
        </w:rPr>
        <w:t>אתם רוצים שהם יחליטו בהקשר של הנחות?</w:t>
      </w:r>
    </w:p>
    <w:p w:rsidR="005C7853" w:rsidRDefault="005C7853" w:rsidP="00D579D0">
      <w:pPr>
        <w:ind w:firstLine="0"/>
        <w:rPr>
          <w:rtl/>
          <w:lang w:val="en-GB" w:eastAsia="he-IL"/>
        </w:rPr>
      </w:pPr>
    </w:p>
    <w:p w:rsidR="00D579D0" w:rsidRDefault="00D579D0" w:rsidP="00D579D0">
      <w:pPr>
        <w:pStyle w:val="af9"/>
        <w:keepNext/>
        <w:rPr>
          <w:rtl/>
          <w:lang w:val="en-GB" w:eastAsia="he-IL"/>
        </w:rPr>
      </w:pPr>
      <w:bookmarkStart w:id="1739" w:name="_ETM_Q1_9255335"/>
      <w:bookmarkStart w:id="1740" w:name="_ETM_Q1_9255408"/>
      <w:bookmarkStart w:id="1741" w:name="_ETM_Q1_9256138"/>
      <w:bookmarkStart w:id="1742" w:name="ET_guest_תומר_ביטון_380"/>
      <w:bookmarkEnd w:id="1739"/>
      <w:bookmarkEnd w:id="1740"/>
      <w:bookmarkEnd w:id="1741"/>
      <w:r w:rsidRPr="00D579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D579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2"/>
    </w:p>
    <w:p w:rsidR="00D579D0" w:rsidRDefault="00D579D0" w:rsidP="00D579D0">
      <w:pPr>
        <w:pStyle w:val="KeepWithNext"/>
        <w:rPr>
          <w:rtl/>
          <w:lang w:val="en-GB" w:eastAsia="he-IL"/>
        </w:rPr>
      </w:pPr>
    </w:p>
    <w:p w:rsidR="00D579D0" w:rsidRDefault="00D579D0" w:rsidP="00D579D0">
      <w:pPr>
        <w:rPr>
          <w:rtl/>
          <w:lang w:val="en-GB" w:eastAsia="he-IL"/>
        </w:rPr>
      </w:pPr>
      <w:bookmarkStart w:id="1743" w:name="_ETM_Q1_9256589"/>
      <w:bookmarkStart w:id="1744" w:name="_ETM_Q1_9256622"/>
      <w:bookmarkEnd w:id="1743"/>
      <w:bookmarkEnd w:id="1744"/>
      <w:r>
        <w:rPr>
          <w:rFonts w:hint="cs"/>
          <w:rtl/>
          <w:lang w:val="en-GB" w:eastAsia="he-IL"/>
        </w:rPr>
        <w:t xml:space="preserve">הם לא צריכים להחליט </w:t>
      </w:r>
      <w:bookmarkStart w:id="1745" w:name="_ETM_Q1_9258691"/>
      <w:bookmarkEnd w:id="1745"/>
      <w:r>
        <w:rPr>
          <w:rFonts w:hint="cs"/>
          <w:rtl/>
          <w:lang w:val="en-GB" w:eastAsia="he-IL"/>
        </w:rPr>
        <w:t xml:space="preserve">כלום. </w:t>
      </w:r>
      <w:bookmarkStart w:id="1746" w:name="_ETM_Q1_9259471"/>
      <w:bookmarkEnd w:id="1746"/>
    </w:p>
    <w:p w:rsidR="00D579D0" w:rsidRDefault="00D579D0" w:rsidP="00187638">
      <w:pPr>
        <w:ind w:firstLine="0"/>
        <w:rPr>
          <w:rtl/>
          <w:lang w:val="en-GB" w:eastAsia="he-IL"/>
        </w:rPr>
      </w:pPr>
      <w:bookmarkStart w:id="1747" w:name="_ETM_Q1_9259554"/>
      <w:bookmarkEnd w:id="1747"/>
    </w:p>
    <w:p w:rsidR="00187638" w:rsidRDefault="00187638" w:rsidP="00187638">
      <w:pPr>
        <w:pStyle w:val="af9"/>
        <w:keepNext/>
        <w:rPr>
          <w:rtl/>
          <w:lang w:val="en-GB" w:eastAsia="he-IL"/>
        </w:rPr>
      </w:pPr>
      <w:bookmarkStart w:id="1748" w:name="ET_guest_נתן_בביוף_381"/>
      <w:r w:rsidRPr="001876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בביוף</w:t>
      </w:r>
      <w:proofErr w:type="spellEnd"/>
      <w:r>
        <w:rPr>
          <w:rtl/>
          <w:lang w:val="en-GB" w:eastAsia="he-IL"/>
        </w:rPr>
        <w:t>:</w:t>
      </w:r>
      <w:r w:rsidRPr="001876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8"/>
    </w:p>
    <w:p w:rsidR="00187638" w:rsidRDefault="00187638" w:rsidP="00187638">
      <w:pPr>
        <w:pStyle w:val="KeepWithNext"/>
        <w:rPr>
          <w:rtl/>
          <w:lang w:val="en-GB" w:eastAsia="he-IL"/>
        </w:rPr>
      </w:pPr>
    </w:p>
    <w:p w:rsidR="00187638" w:rsidRPr="00187638" w:rsidRDefault="00187638" w:rsidP="00187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לתת חוות דעת זה אסור? </w:t>
      </w:r>
    </w:p>
    <w:p w:rsidR="005C7853" w:rsidRDefault="005C7853" w:rsidP="005C7853">
      <w:pPr>
        <w:rPr>
          <w:rtl/>
          <w:lang w:val="en-GB" w:eastAsia="he-IL"/>
        </w:rPr>
      </w:pPr>
    </w:p>
    <w:p w:rsidR="00187638" w:rsidRDefault="00187638" w:rsidP="00187638">
      <w:pPr>
        <w:pStyle w:val="af6"/>
        <w:keepNext/>
        <w:rPr>
          <w:rtl/>
          <w:lang w:val="en-GB"/>
        </w:rPr>
      </w:pPr>
      <w:bookmarkStart w:id="1749" w:name="_ETM_Q1_9275813"/>
      <w:bookmarkStart w:id="1750" w:name="_ETM_Q1_9275869"/>
      <w:bookmarkStart w:id="1751" w:name="_ETM_Q1_9278567"/>
      <w:bookmarkStart w:id="1752" w:name="ET_yor_5854_382"/>
      <w:bookmarkEnd w:id="1749"/>
      <w:bookmarkEnd w:id="1750"/>
      <w:bookmarkEnd w:id="1751"/>
      <w:r w:rsidRPr="001876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876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2"/>
    </w:p>
    <w:p w:rsidR="00187638" w:rsidRDefault="00187638" w:rsidP="00187638">
      <w:pPr>
        <w:pStyle w:val="KeepWithNext"/>
        <w:rPr>
          <w:rtl/>
          <w:lang w:val="en-GB" w:eastAsia="he-IL"/>
        </w:rPr>
      </w:pPr>
      <w:bookmarkStart w:id="1753" w:name="_ETM_Q1_9279381"/>
      <w:bookmarkEnd w:id="1753"/>
    </w:p>
    <w:p w:rsidR="005B5854" w:rsidRDefault="005C7853" w:rsidP="005B5854">
      <w:pPr>
        <w:rPr>
          <w:rtl/>
          <w:lang w:val="en-GB" w:eastAsia="he-IL"/>
        </w:rPr>
      </w:pPr>
      <w:bookmarkStart w:id="1754" w:name="_ETM_Q1_9279340"/>
      <w:bookmarkEnd w:id="1754"/>
      <w:r>
        <w:rPr>
          <w:rFonts w:hint="cs"/>
          <w:rtl/>
          <w:lang w:val="en-GB" w:eastAsia="he-IL"/>
        </w:rPr>
        <w:t>הם יתנו חוות דעת אם מגיעה או לא מגיעה הנחה?</w:t>
      </w:r>
      <w:r w:rsidR="005B5854">
        <w:rPr>
          <w:rFonts w:hint="cs"/>
          <w:rtl/>
          <w:lang w:val="en-GB" w:eastAsia="he-IL"/>
        </w:rPr>
        <w:t xml:space="preserve"> זה </w:t>
      </w:r>
      <w:bookmarkStart w:id="1755" w:name="_ETM_Q1_9289986"/>
      <w:bookmarkEnd w:id="1755"/>
      <w:r w:rsidR="005B5854">
        <w:rPr>
          <w:rFonts w:hint="cs"/>
          <w:rtl/>
          <w:lang w:val="en-GB" w:eastAsia="he-IL"/>
        </w:rPr>
        <w:t>ממש לא טכני. העירייה יכולה לחתום על כל חוות דעת</w:t>
      </w:r>
      <w:bookmarkStart w:id="1756" w:name="_ETM_Q1_9299434"/>
      <w:bookmarkEnd w:id="1756"/>
      <w:r w:rsidR="00AD7210">
        <w:rPr>
          <w:rFonts w:hint="cs"/>
          <w:rtl/>
          <w:lang w:val="en-GB" w:eastAsia="he-IL"/>
        </w:rPr>
        <w:t>, כש</w:t>
      </w:r>
      <w:r w:rsidR="005B5854">
        <w:rPr>
          <w:rFonts w:hint="cs"/>
          <w:rtl/>
          <w:lang w:val="en-GB" w:eastAsia="he-IL"/>
        </w:rPr>
        <w:t>אני מניח מה יהיו התוצאות מראש.</w:t>
      </w:r>
    </w:p>
    <w:p w:rsidR="005B5854" w:rsidRDefault="005B5854" w:rsidP="005B5854">
      <w:pPr>
        <w:ind w:firstLine="0"/>
        <w:rPr>
          <w:rtl/>
          <w:lang w:val="en-GB" w:eastAsia="he-IL"/>
        </w:rPr>
      </w:pPr>
      <w:bookmarkStart w:id="1757" w:name="_ETM_Q1_9301733"/>
      <w:bookmarkStart w:id="1758" w:name="_ETM_Q1_9301815"/>
      <w:bookmarkEnd w:id="1757"/>
      <w:bookmarkEnd w:id="1758"/>
    </w:p>
    <w:p w:rsidR="005B5854" w:rsidRDefault="005B5854" w:rsidP="005B5854">
      <w:pPr>
        <w:pStyle w:val="af9"/>
        <w:keepNext/>
        <w:rPr>
          <w:rtl/>
          <w:lang w:val="en-GB" w:eastAsia="he-IL"/>
        </w:rPr>
      </w:pPr>
      <w:bookmarkStart w:id="1759" w:name="_ETM_Q1_9302117"/>
      <w:bookmarkStart w:id="1760" w:name="_ETM_Q1_9302192"/>
      <w:bookmarkStart w:id="1761" w:name="_ETM_Q1_9298763"/>
      <w:bookmarkStart w:id="1762" w:name="ET_guest_תומר_ביטון_383"/>
      <w:bookmarkEnd w:id="1759"/>
      <w:bookmarkEnd w:id="1760"/>
      <w:bookmarkEnd w:id="1761"/>
      <w:r w:rsidRPr="005B58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5B58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2"/>
    </w:p>
    <w:p w:rsidR="005B5854" w:rsidRDefault="005B5854" w:rsidP="005B5854">
      <w:pPr>
        <w:pStyle w:val="KeepWithNext"/>
        <w:rPr>
          <w:rtl/>
          <w:lang w:val="en-GB" w:eastAsia="he-IL"/>
        </w:rPr>
      </w:pPr>
    </w:p>
    <w:p w:rsidR="005C7853" w:rsidRDefault="005B5854" w:rsidP="00AD7210">
      <w:pPr>
        <w:rPr>
          <w:rtl/>
          <w:lang w:val="en-GB" w:eastAsia="he-IL"/>
        </w:rPr>
      </w:pPr>
      <w:bookmarkStart w:id="1763" w:name="_ETM_Q1_9299206"/>
      <w:bookmarkStart w:id="1764" w:name="_ETM_Q1_9299241"/>
      <w:bookmarkEnd w:id="1763"/>
      <w:bookmarkEnd w:id="1764"/>
      <w:r>
        <w:rPr>
          <w:rFonts w:hint="cs"/>
          <w:rtl/>
          <w:lang w:val="en-GB" w:eastAsia="he-IL"/>
        </w:rPr>
        <w:t xml:space="preserve">אני לא מדבר </w:t>
      </w:r>
      <w:bookmarkStart w:id="1765" w:name="_ETM_Q1_9301651"/>
      <w:bookmarkEnd w:id="1765"/>
      <w:r>
        <w:rPr>
          <w:rFonts w:hint="cs"/>
          <w:rtl/>
          <w:lang w:val="en-GB" w:eastAsia="he-IL"/>
        </w:rPr>
        <w:t xml:space="preserve">על חוות דעת. אמרנו שלגבי חברות גבייה </w:t>
      </w:r>
      <w:r w:rsidR="00AD7210">
        <w:rPr>
          <w:rFonts w:hint="cs"/>
          <w:rtl/>
          <w:lang w:val="en-GB" w:eastAsia="he-IL"/>
        </w:rPr>
        <w:t xml:space="preserve">זה יהיה </w:t>
      </w:r>
      <w:r w:rsidR="005C7853">
        <w:rPr>
          <w:rFonts w:hint="cs"/>
          <w:rtl/>
          <w:lang w:val="en-GB" w:eastAsia="he-IL"/>
        </w:rPr>
        <w:t>סיוע טכני</w:t>
      </w:r>
      <w:r>
        <w:rPr>
          <w:rFonts w:hint="cs"/>
          <w:rtl/>
          <w:lang w:val="en-GB" w:eastAsia="he-IL"/>
        </w:rPr>
        <w:t xml:space="preserve"> </w:t>
      </w:r>
      <w:bookmarkStart w:id="1766" w:name="_ETM_Q1_9306997"/>
      <w:bookmarkEnd w:id="1766"/>
      <w:r>
        <w:rPr>
          <w:rFonts w:hint="cs"/>
          <w:rtl/>
          <w:lang w:val="en-GB" w:eastAsia="he-IL"/>
        </w:rPr>
        <w:t>בלבד.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5B5854" w:rsidRDefault="005B5854" w:rsidP="005B5854">
      <w:pPr>
        <w:pStyle w:val="af6"/>
        <w:keepNext/>
        <w:rPr>
          <w:rtl/>
          <w:lang w:val="en-GB"/>
        </w:rPr>
      </w:pPr>
      <w:bookmarkStart w:id="1767" w:name="ET_yor_5854_384"/>
      <w:r w:rsidRPr="005B58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B58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7"/>
    </w:p>
    <w:p w:rsidR="005B5854" w:rsidRDefault="005B5854" w:rsidP="005B5854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חו</w:t>
      </w:r>
      <w:r w:rsidR="005B585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דע</w:t>
      </w:r>
      <w:r w:rsidR="005B5854">
        <w:rPr>
          <w:rFonts w:hint="cs"/>
          <w:rtl/>
          <w:lang w:val="en-GB" w:eastAsia="he-IL"/>
        </w:rPr>
        <w:t>ת היא לא סיוע טכני.</w:t>
      </w:r>
    </w:p>
    <w:p w:rsidR="005C7853" w:rsidRDefault="005C7853" w:rsidP="005C7853">
      <w:pPr>
        <w:rPr>
          <w:rtl/>
          <w:lang w:val="en-GB" w:eastAsia="he-IL"/>
        </w:rPr>
      </w:pPr>
    </w:p>
    <w:p w:rsidR="005B5854" w:rsidRDefault="005B5854" w:rsidP="005B5854">
      <w:pPr>
        <w:pStyle w:val="af9"/>
        <w:keepNext/>
        <w:rPr>
          <w:rtl/>
          <w:lang w:val="en-GB" w:eastAsia="he-IL"/>
        </w:rPr>
      </w:pPr>
      <w:bookmarkStart w:id="1768" w:name="_ETM_Q1_9306502"/>
      <w:bookmarkStart w:id="1769" w:name="ET_guest_תומר_ביטון_385"/>
      <w:bookmarkEnd w:id="1768"/>
      <w:r w:rsidRPr="005B58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5B58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9"/>
    </w:p>
    <w:p w:rsidR="005B5854" w:rsidRDefault="005B5854" w:rsidP="005B5854">
      <w:pPr>
        <w:pStyle w:val="KeepWithNext"/>
        <w:rPr>
          <w:rtl/>
          <w:lang w:val="en-GB" w:eastAsia="he-IL"/>
        </w:rPr>
      </w:pPr>
    </w:p>
    <w:p w:rsidR="005C7853" w:rsidRDefault="005C7853" w:rsidP="0029342A">
      <w:pPr>
        <w:rPr>
          <w:rtl/>
          <w:lang w:val="en-GB" w:eastAsia="he-IL"/>
        </w:rPr>
      </w:pPr>
      <w:bookmarkStart w:id="1770" w:name="_ETM_Q1_9306938"/>
      <w:bookmarkStart w:id="1771" w:name="_ETM_Q1_9306969"/>
      <w:bookmarkEnd w:id="1770"/>
      <w:bookmarkEnd w:id="1771"/>
      <w:r>
        <w:rPr>
          <w:rFonts w:hint="cs"/>
          <w:rtl/>
          <w:lang w:val="en-GB" w:eastAsia="he-IL"/>
        </w:rPr>
        <w:t xml:space="preserve">תאגידי עזר </w:t>
      </w:r>
      <w:r w:rsidR="0029342A">
        <w:rPr>
          <w:rFonts w:hint="cs"/>
          <w:rtl/>
          <w:lang w:val="en-GB" w:eastAsia="he-IL"/>
        </w:rPr>
        <w:t>יכ</w:t>
      </w:r>
      <w:r>
        <w:rPr>
          <w:rFonts w:hint="cs"/>
          <w:rtl/>
          <w:lang w:val="en-GB" w:eastAsia="he-IL"/>
        </w:rPr>
        <w:t xml:space="preserve">ולים לתת סיוע בהנחות </w:t>
      </w:r>
      <w:r w:rsidR="005B5854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>לא רק סיוע</w:t>
      </w:r>
      <w:r w:rsidR="005B5854">
        <w:rPr>
          <w:rFonts w:hint="cs"/>
          <w:rtl/>
          <w:lang w:val="en-GB" w:eastAsia="he-IL"/>
        </w:rPr>
        <w:t xml:space="preserve"> טכני</w:t>
      </w:r>
      <w:r>
        <w:rPr>
          <w:rFonts w:hint="cs"/>
          <w:rtl/>
          <w:lang w:val="en-GB" w:eastAsia="he-IL"/>
        </w:rPr>
        <w:t xml:space="preserve">. הם יכולים לתת </w:t>
      </w:r>
      <w:r w:rsidR="005B5854">
        <w:rPr>
          <w:rFonts w:hint="cs"/>
          <w:rtl/>
          <w:lang w:val="en-GB" w:eastAsia="he-IL"/>
        </w:rPr>
        <w:t xml:space="preserve">כל </w:t>
      </w:r>
      <w:bookmarkStart w:id="1772" w:name="_ETM_Q1_9318407"/>
      <w:bookmarkEnd w:id="1772"/>
      <w:r>
        <w:rPr>
          <w:rFonts w:hint="cs"/>
          <w:rtl/>
          <w:lang w:val="en-GB" w:eastAsia="he-IL"/>
        </w:rPr>
        <w:t>סיוע</w:t>
      </w:r>
      <w:r w:rsidR="005B5854">
        <w:rPr>
          <w:rFonts w:hint="cs"/>
          <w:rtl/>
          <w:lang w:val="en-GB" w:eastAsia="he-IL"/>
        </w:rPr>
        <w:t xml:space="preserve"> שנדרש בנושא של הנחות</w:t>
      </w:r>
      <w:r>
        <w:rPr>
          <w:rFonts w:hint="cs"/>
          <w:rtl/>
          <w:lang w:val="en-GB" w:eastAsia="he-IL"/>
        </w:rPr>
        <w:t xml:space="preserve">, מלבד לקבל החלטות.  </w:t>
      </w:r>
    </w:p>
    <w:p w:rsidR="005C7853" w:rsidRDefault="005C7853" w:rsidP="005C7853">
      <w:pPr>
        <w:rPr>
          <w:rtl/>
          <w:lang w:val="en-GB" w:eastAsia="he-IL"/>
        </w:rPr>
      </w:pPr>
    </w:p>
    <w:p w:rsidR="0029342A" w:rsidRDefault="0029342A" w:rsidP="0029342A">
      <w:pPr>
        <w:pStyle w:val="af6"/>
        <w:keepNext/>
        <w:rPr>
          <w:rtl/>
          <w:lang w:val="en-GB"/>
        </w:rPr>
      </w:pPr>
      <w:bookmarkStart w:id="1773" w:name="_ETM_Q1_9329011"/>
      <w:bookmarkStart w:id="1774" w:name="ET_yor_5854_386"/>
      <w:bookmarkEnd w:id="1773"/>
      <w:r w:rsidRPr="002934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934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4"/>
    </w:p>
    <w:p w:rsidR="0029342A" w:rsidRDefault="0029342A" w:rsidP="0029342A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775" w:name="_ETM_Q1_9329730"/>
      <w:bookmarkStart w:id="1776" w:name="_ETM_Q1_9329781"/>
      <w:bookmarkEnd w:id="1775"/>
      <w:bookmarkEnd w:id="1776"/>
      <w:r>
        <w:rPr>
          <w:rFonts w:hint="cs"/>
          <w:rtl/>
          <w:lang w:val="en-GB" w:eastAsia="he-IL"/>
        </w:rPr>
        <w:t>זה כולל חוות דעת</w:t>
      </w:r>
      <w:r w:rsidR="0029342A">
        <w:rPr>
          <w:rFonts w:hint="cs"/>
          <w:rtl/>
          <w:lang w:val="en-GB" w:eastAsia="he-IL"/>
        </w:rPr>
        <w:t>?</w:t>
      </w:r>
    </w:p>
    <w:p w:rsidR="005C7853" w:rsidRDefault="005C7853" w:rsidP="005C7853">
      <w:pPr>
        <w:rPr>
          <w:rtl/>
          <w:lang w:val="en-GB" w:eastAsia="he-IL"/>
        </w:rPr>
      </w:pPr>
    </w:p>
    <w:p w:rsidR="0029342A" w:rsidRDefault="0029342A" w:rsidP="0029342A">
      <w:pPr>
        <w:pStyle w:val="af9"/>
        <w:keepNext/>
        <w:rPr>
          <w:rtl/>
          <w:lang w:val="en-GB" w:eastAsia="he-IL"/>
        </w:rPr>
      </w:pPr>
      <w:bookmarkStart w:id="1777" w:name="_ETM_Q1_9332179"/>
      <w:bookmarkStart w:id="1778" w:name="ET_guest_יאיר_הירש_387"/>
      <w:bookmarkEnd w:id="1777"/>
      <w:r w:rsidRPr="002934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2934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8"/>
    </w:p>
    <w:p w:rsidR="0029342A" w:rsidRDefault="0029342A" w:rsidP="0029342A">
      <w:pPr>
        <w:pStyle w:val="KeepWithNext"/>
        <w:rPr>
          <w:rtl/>
          <w:lang w:val="en-GB" w:eastAsia="he-IL"/>
        </w:rPr>
      </w:pPr>
    </w:p>
    <w:p w:rsidR="005C7853" w:rsidRDefault="0029342A" w:rsidP="0029342A">
      <w:pPr>
        <w:rPr>
          <w:rtl/>
          <w:lang w:val="en-GB" w:eastAsia="he-IL"/>
        </w:rPr>
      </w:pPr>
      <w:bookmarkStart w:id="1779" w:name="_ETM_Q1_9332568"/>
      <w:bookmarkStart w:id="1780" w:name="_ETM_Q1_9332605"/>
      <w:bookmarkEnd w:id="1779"/>
      <w:bookmarkEnd w:id="1780"/>
      <w:r>
        <w:rPr>
          <w:rFonts w:hint="cs"/>
          <w:rtl/>
          <w:lang w:val="en-GB" w:eastAsia="he-IL"/>
        </w:rPr>
        <w:t xml:space="preserve">השאלה בסוף היא </w:t>
      </w:r>
      <w:bookmarkStart w:id="1781" w:name="_ETM_Q1_9330685"/>
      <w:bookmarkEnd w:id="1781"/>
      <w:r>
        <w:rPr>
          <w:rFonts w:hint="cs"/>
          <w:rtl/>
          <w:lang w:val="en-GB" w:eastAsia="he-IL"/>
        </w:rPr>
        <w:t xml:space="preserve">מי קובע. הם יכולים </w:t>
      </w:r>
      <w:r w:rsidR="005C785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5C7853">
        <w:rPr>
          <w:rFonts w:hint="cs"/>
          <w:rtl/>
          <w:lang w:val="en-GB" w:eastAsia="he-IL"/>
        </w:rPr>
        <w:t>גיש את כל החומר,</w:t>
      </w:r>
      <w:r>
        <w:rPr>
          <w:rFonts w:hint="cs"/>
          <w:rtl/>
          <w:lang w:val="en-GB" w:eastAsia="he-IL"/>
        </w:rPr>
        <w:t xml:space="preserve"> להכין אותו - -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5C7853" w:rsidRDefault="005C7853" w:rsidP="005C7853">
      <w:pPr>
        <w:pStyle w:val="a4"/>
        <w:keepNext/>
        <w:rPr>
          <w:rtl/>
          <w:lang w:val="en-GB"/>
        </w:rPr>
      </w:pPr>
      <w:bookmarkStart w:id="1782" w:name="ET_speaker_5771_39"/>
      <w:r w:rsidRPr="005C78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C78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2"/>
    </w:p>
    <w:p w:rsidR="005C7853" w:rsidRDefault="005C7853" w:rsidP="005C7853">
      <w:pPr>
        <w:pStyle w:val="KeepWithNext"/>
        <w:rPr>
          <w:rtl/>
          <w:lang w:val="en-GB" w:eastAsia="he-IL"/>
        </w:rPr>
      </w:pPr>
    </w:p>
    <w:p w:rsidR="005C7853" w:rsidRDefault="0029342A" w:rsidP="002934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שבסוף קובע</w:t>
      </w:r>
      <w:r w:rsidR="00036DC3">
        <w:rPr>
          <w:rFonts w:hint="cs"/>
          <w:rtl/>
          <w:lang w:val="en-GB" w:eastAsia="he-IL"/>
        </w:rPr>
        <w:t xml:space="preserve"> גם אם יש חוות דעת</w:t>
      </w:r>
      <w:r w:rsidR="005C78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</w:t>
      </w:r>
      <w:r w:rsidR="00833B14">
        <w:rPr>
          <w:rFonts w:hint="cs"/>
          <w:rtl/>
          <w:lang w:val="en-GB" w:eastAsia="he-IL"/>
        </w:rPr>
        <w:t>ה גזבר העירייה או האנשים שלו,</w:t>
      </w:r>
      <w:r w:rsidR="005C7853">
        <w:rPr>
          <w:rFonts w:hint="cs"/>
          <w:rtl/>
          <w:lang w:val="en-GB" w:eastAsia="he-IL"/>
        </w:rPr>
        <w:t xml:space="preserve"> לא החברה. </w:t>
      </w:r>
    </w:p>
    <w:p w:rsidR="005C7853" w:rsidRDefault="005C7853" w:rsidP="005C7853">
      <w:pPr>
        <w:rPr>
          <w:rtl/>
          <w:lang w:val="en-GB" w:eastAsia="he-IL"/>
        </w:rPr>
      </w:pPr>
    </w:p>
    <w:p w:rsidR="00833B14" w:rsidRDefault="00833B14" w:rsidP="00833B14">
      <w:pPr>
        <w:pStyle w:val="af6"/>
        <w:keepNext/>
        <w:rPr>
          <w:rtl/>
          <w:lang w:val="en-GB"/>
        </w:rPr>
      </w:pPr>
      <w:bookmarkStart w:id="1783" w:name="_ETM_Q1_9352891"/>
      <w:bookmarkStart w:id="1784" w:name="ET_yor_5854_388"/>
      <w:bookmarkEnd w:id="1783"/>
      <w:r w:rsidRPr="00833B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33B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4"/>
    </w:p>
    <w:p w:rsidR="00833B14" w:rsidRDefault="00833B14" w:rsidP="00833B14">
      <w:pPr>
        <w:rPr>
          <w:rtl/>
          <w:lang w:val="en-GB" w:eastAsia="he-IL"/>
        </w:rPr>
      </w:pPr>
      <w:bookmarkStart w:id="1785" w:name="_ETM_Q1_9353699"/>
      <w:bookmarkStart w:id="1786" w:name="_ETM_Q1_9353749"/>
      <w:bookmarkEnd w:id="1785"/>
      <w:bookmarkEnd w:id="1786"/>
    </w:p>
    <w:p w:rsidR="005C7853" w:rsidRDefault="005C7853" w:rsidP="00833B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לך את חוות הדעת של החברה, מן הסתם </w:t>
      </w:r>
      <w:r w:rsidR="00833B14">
        <w:rPr>
          <w:rFonts w:hint="cs"/>
          <w:rtl/>
          <w:lang w:val="en-GB" w:eastAsia="he-IL"/>
        </w:rPr>
        <w:t>הבאת</w:t>
      </w:r>
      <w:r>
        <w:rPr>
          <w:rFonts w:hint="cs"/>
          <w:rtl/>
          <w:lang w:val="en-GB" w:eastAsia="he-IL"/>
        </w:rPr>
        <w:t xml:space="preserve"> אותו</w:t>
      </w:r>
      <w:r w:rsidR="00833B14">
        <w:rPr>
          <w:rFonts w:hint="cs"/>
          <w:rtl/>
          <w:lang w:val="en-GB" w:eastAsia="he-IL"/>
        </w:rPr>
        <w:t xml:space="preserve"> להחלטה.</w:t>
      </w:r>
      <w:r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A72EFE" w:rsidRDefault="00A72EFE" w:rsidP="00A72EFE">
      <w:pPr>
        <w:pStyle w:val="af9"/>
        <w:keepNext/>
        <w:rPr>
          <w:rtl/>
          <w:lang w:val="en-GB" w:eastAsia="he-IL"/>
        </w:rPr>
      </w:pPr>
      <w:bookmarkStart w:id="1787" w:name="ET_guest_תומר_ביטון_389"/>
      <w:r w:rsidRPr="00A72E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A72E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7"/>
    </w:p>
    <w:p w:rsidR="00A72EFE" w:rsidRDefault="00A72EFE" w:rsidP="00A72EFE">
      <w:pPr>
        <w:pStyle w:val="KeepWithNext"/>
        <w:rPr>
          <w:rtl/>
          <w:lang w:val="en-GB" w:eastAsia="he-IL"/>
        </w:rPr>
      </w:pPr>
    </w:p>
    <w:p w:rsidR="00A72EFE" w:rsidRPr="00A72EFE" w:rsidRDefault="00231A60" w:rsidP="00A72EFE">
      <w:pPr>
        <w:rPr>
          <w:rtl/>
          <w:lang w:val="en-GB" w:eastAsia="he-IL"/>
        </w:rPr>
      </w:pPr>
      <w:bookmarkStart w:id="1788" w:name="_ETM_Q1_9369485"/>
      <w:bookmarkEnd w:id="1788"/>
      <w:r>
        <w:rPr>
          <w:rFonts w:hint="cs"/>
          <w:rtl/>
          <w:lang w:val="en-GB" w:eastAsia="he-IL"/>
        </w:rPr>
        <w:t xml:space="preserve">הנחות זה לא חוות דעת. </w:t>
      </w:r>
      <w:bookmarkStart w:id="1789" w:name="_ETM_Q1_9368566"/>
      <w:bookmarkEnd w:id="1789"/>
      <w:r>
        <w:rPr>
          <w:rFonts w:hint="cs"/>
          <w:rtl/>
          <w:lang w:val="en-GB" w:eastAsia="he-IL"/>
        </w:rPr>
        <w:t xml:space="preserve">איזו חוות דעת אפשר לתת על הנחות? או שלבן אדם </w:t>
      </w:r>
      <w:bookmarkStart w:id="1790" w:name="_ETM_Q1_9371119"/>
      <w:bookmarkEnd w:id="1790"/>
      <w:r>
        <w:rPr>
          <w:rFonts w:hint="cs"/>
          <w:rtl/>
          <w:lang w:val="en-GB" w:eastAsia="he-IL"/>
        </w:rPr>
        <w:t xml:space="preserve">מגיעה ההנחה כי יש לו את המסמך שמעיד על כך, </w:t>
      </w:r>
      <w:bookmarkStart w:id="1791" w:name="_ETM_Q1_9377257"/>
      <w:bookmarkEnd w:id="1791"/>
      <w:r>
        <w:rPr>
          <w:rFonts w:hint="cs"/>
          <w:rtl/>
          <w:lang w:val="en-GB" w:eastAsia="he-IL"/>
        </w:rPr>
        <w:t>או שלא.</w:t>
      </w:r>
    </w:p>
    <w:p w:rsidR="005C7853" w:rsidRDefault="005C7853" w:rsidP="005C7853">
      <w:pPr>
        <w:rPr>
          <w:rtl/>
          <w:lang w:val="en-GB" w:eastAsia="he-IL"/>
        </w:rPr>
      </w:pPr>
    </w:p>
    <w:p w:rsidR="00490493" w:rsidRDefault="00490493" w:rsidP="00490493">
      <w:pPr>
        <w:pStyle w:val="af9"/>
        <w:keepNext/>
        <w:rPr>
          <w:rtl/>
          <w:lang w:val="en-GB" w:eastAsia="he-IL"/>
        </w:rPr>
      </w:pPr>
      <w:bookmarkStart w:id="1792" w:name="ET_guest_לירון_בנדק_390"/>
      <w:r w:rsidRPr="004904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4904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2"/>
    </w:p>
    <w:p w:rsidR="00490493" w:rsidRDefault="00490493" w:rsidP="00490493">
      <w:pPr>
        <w:pStyle w:val="KeepWithNext"/>
        <w:rPr>
          <w:rtl/>
          <w:lang w:val="en-GB" w:eastAsia="he-IL"/>
        </w:rPr>
      </w:pPr>
    </w:p>
    <w:p w:rsidR="005C7853" w:rsidRDefault="00832904" w:rsidP="00AD72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מתחברת למה שאתה אומר, אדוני, ולמה שאומר גלעד</w:t>
      </w:r>
      <w:r w:rsidR="005C7853">
        <w:rPr>
          <w:rFonts w:hint="cs"/>
          <w:rtl/>
          <w:lang w:val="en-GB" w:eastAsia="he-IL"/>
        </w:rPr>
        <w:t>. תאגיד העזר חייב להיות מ</w:t>
      </w:r>
      <w:r w:rsidR="00AD7210">
        <w:rPr>
          <w:rFonts w:hint="cs"/>
          <w:rtl/>
          <w:lang w:val="en-GB" w:eastAsia="he-IL"/>
        </w:rPr>
        <w:t xml:space="preserve">נותק מחברת הגבייה. </w:t>
      </w:r>
      <w:r w:rsidR="001F5542">
        <w:rPr>
          <w:rFonts w:hint="cs"/>
          <w:rtl/>
          <w:lang w:val="en-GB" w:eastAsia="he-IL"/>
        </w:rPr>
        <w:t>אם הוא לא מנ</w:t>
      </w:r>
      <w:r w:rsidR="005C7853">
        <w:rPr>
          <w:rFonts w:hint="cs"/>
          <w:rtl/>
          <w:lang w:val="en-GB" w:eastAsia="he-IL"/>
        </w:rPr>
        <w:t>ו</w:t>
      </w:r>
      <w:r w:rsidR="001F5542">
        <w:rPr>
          <w:rFonts w:hint="cs"/>
          <w:rtl/>
          <w:lang w:val="en-GB" w:eastAsia="he-IL"/>
        </w:rPr>
        <w:t>ת</w:t>
      </w:r>
      <w:r w:rsidR="00D2771E">
        <w:rPr>
          <w:rFonts w:hint="cs"/>
          <w:rtl/>
          <w:lang w:val="en-GB" w:eastAsia="he-IL"/>
        </w:rPr>
        <w:t>ק</w:t>
      </w:r>
      <w:r w:rsidR="00AD7210">
        <w:rPr>
          <w:rFonts w:hint="cs"/>
          <w:rtl/>
          <w:lang w:val="en-GB" w:eastAsia="he-IL"/>
        </w:rPr>
        <w:t>,</w:t>
      </w:r>
      <w:r w:rsidR="00D2771E">
        <w:rPr>
          <w:rFonts w:hint="cs"/>
          <w:rtl/>
          <w:lang w:val="en-GB" w:eastAsia="he-IL"/>
        </w:rPr>
        <w:t xml:space="preserve"> </w:t>
      </w:r>
      <w:r w:rsidR="005C7853">
        <w:rPr>
          <w:rFonts w:hint="cs"/>
          <w:rtl/>
          <w:lang w:val="en-GB" w:eastAsia="he-IL"/>
        </w:rPr>
        <w:t>שלא י</w:t>
      </w:r>
      <w:r w:rsidR="001F5542">
        <w:rPr>
          <w:rFonts w:hint="cs"/>
          <w:rtl/>
          <w:lang w:val="en-GB" w:eastAsia="he-IL"/>
        </w:rPr>
        <w:t>תעסק בהנחות.</w:t>
      </w:r>
    </w:p>
    <w:p w:rsidR="005C7853" w:rsidRDefault="005C7853" w:rsidP="005C7853">
      <w:pPr>
        <w:rPr>
          <w:rtl/>
          <w:lang w:val="en-GB" w:eastAsia="he-IL"/>
        </w:rPr>
      </w:pPr>
    </w:p>
    <w:p w:rsidR="001F5542" w:rsidRDefault="001F5542" w:rsidP="001F5542">
      <w:pPr>
        <w:pStyle w:val="af9"/>
        <w:keepNext/>
        <w:rPr>
          <w:rtl/>
          <w:lang w:val="en-GB" w:eastAsia="he-IL"/>
        </w:rPr>
      </w:pPr>
      <w:bookmarkStart w:id="1793" w:name="ET_guest_תומר_ביטון_391"/>
      <w:r w:rsidRPr="001F55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ביטון:</w:t>
      </w:r>
      <w:r w:rsidRPr="001F55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3"/>
    </w:p>
    <w:p w:rsidR="001F5542" w:rsidRDefault="001F5542" w:rsidP="001F5542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לעסקים יש הנחות</w:t>
      </w:r>
      <w:r w:rsidR="001F5542">
        <w:rPr>
          <w:rFonts w:hint="cs"/>
          <w:rtl/>
          <w:lang w:val="en-GB" w:eastAsia="he-IL"/>
        </w:rPr>
        <w:t>?</w:t>
      </w:r>
    </w:p>
    <w:p w:rsidR="005C7853" w:rsidRDefault="005C7853" w:rsidP="005C7853">
      <w:pPr>
        <w:rPr>
          <w:rtl/>
          <w:lang w:val="en-GB" w:eastAsia="he-IL"/>
        </w:rPr>
      </w:pPr>
    </w:p>
    <w:p w:rsidR="001F5542" w:rsidRDefault="001F5542" w:rsidP="001F5542">
      <w:pPr>
        <w:pStyle w:val="af9"/>
        <w:keepNext/>
        <w:rPr>
          <w:rtl/>
          <w:lang w:val="en-GB" w:eastAsia="he-IL"/>
        </w:rPr>
      </w:pPr>
      <w:bookmarkStart w:id="1794" w:name="ET_guest_לירון_בנדק_392"/>
      <w:r w:rsidRPr="001F55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1F55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4"/>
    </w:p>
    <w:p w:rsidR="001F5542" w:rsidRDefault="001F5542" w:rsidP="001F5542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</w:t>
      </w:r>
      <w:r w:rsidR="00D2771E">
        <w:rPr>
          <w:rFonts w:hint="cs"/>
          <w:rtl/>
          <w:lang w:val="en-GB" w:eastAsia="he-IL"/>
        </w:rPr>
        <w:t xml:space="preserve">ייצגים גם </w:t>
      </w:r>
      <w:bookmarkStart w:id="1795" w:name="_ETM_Q1_9426078"/>
      <w:bookmarkEnd w:id="1795"/>
      <w:r w:rsidR="00D2771E">
        <w:rPr>
          <w:rFonts w:hint="cs"/>
          <w:rtl/>
          <w:lang w:val="en-GB" w:eastAsia="he-IL"/>
        </w:rPr>
        <w:t xml:space="preserve">עסקים קטנים. </w:t>
      </w:r>
      <w:r w:rsidR="00650EEB">
        <w:rPr>
          <w:rFonts w:hint="cs"/>
          <w:rtl/>
          <w:lang w:val="en-GB" w:eastAsia="he-IL"/>
        </w:rPr>
        <w:t xml:space="preserve">תכף נגיע גם לכל העניין הזה של אחוזי </w:t>
      </w:r>
      <w:bookmarkStart w:id="1796" w:name="_ETM_Q1_9425568"/>
      <w:bookmarkEnd w:id="1796"/>
      <w:r w:rsidR="009A5681">
        <w:rPr>
          <w:rFonts w:hint="cs"/>
          <w:rtl/>
          <w:lang w:val="en-GB" w:eastAsia="he-IL"/>
        </w:rPr>
        <w:t>גבייה ואחוזי הצלחה</w:t>
      </w:r>
      <w:r w:rsidR="00650EEB">
        <w:rPr>
          <w:rFonts w:hint="cs"/>
          <w:rtl/>
          <w:lang w:val="en-GB" w:eastAsia="he-IL"/>
        </w:rPr>
        <w:t xml:space="preserve"> שלזה בטח נתנגד. אנחנו מ</w:t>
      </w:r>
      <w:r>
        <w:rPr>
          <w:rFonts w:hint="cs"/>
          <w:rtl/>
          <w:lang w:val="en-GB" w:eastAsia="he-IL"/>
        </w:rPr>
        <w:t xml:space="preserve">תנגדים לכל הקונספט הזה. </w:t>
      </w:r>
    </w:p>
    <w:p w:rsidR="005C7853" w:rsidRDefault="005C7853" w:rsidP="005C7853">
      <w:pPr>
        <w:rPr>
          <w:rtl/>
          <w:lang w:val="en-GB" w:eastAsia="he-IL"/>
        </w:rPr>
      </w:pPr>
    </w:p>
    <w:p w:rsidR="005C7853" w:rsidRDefault="005C7853" w:rsidP="005C7853">
      <w:pPr>
        <w:pStyle w:val="a4"/>
        <w:keepNext/>
        <w:rPr>
          <w:rtl/>
          <w:lang w:val="en-GB"/>
        </w:rPr>
      </w:pPr>
      <w:bookmarkStart w:id="1797" w:name="ET_speaker_5771_40"/>
      <w:r w:rsidRPr="005C78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C78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7"/>
    </w:p>
    <w:p w:rsidR="005C7853" w:rsidRDefault="005C7853" w:rsidP="005C7853">
      <w:pPr>
        <w:pStyle w:val="KeepWithNext"/>
        <w:rPr>
          <w:rtl/>
          <w:lang w:val="en-GB" w:eastAsia="he-IL"/>
        </w:rPr>
      </w:pPr>
    </w:p>
    <w:p w:rsidR="009A5681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</w:t>
      </w:r>
      <w:r w:rsidR="009A5681">
        <w:rPr>
          <w:rFonts w:hint="cs"/>
          <w:rtl/>
          <w:lang w:val="en-GB" w:eastAsia="he-IL"/>
        </w:rPr>
        <w:t xml:space="preserve">מתנגדים לכל </w:t>
      </w:r>
      <w:bookmarkStart w:id="1798" w:name="_ETM_Q1_9427933"/>
      <w:bookmarkEnd w:id="1798"/>
      <w:r w:rsidR="009A5681">
        <w:rPr>
          <w:rFonts w:hint="cs"/>
          <w:rtl/>
          <w:lang w:val="en-GB" w:eastAsia="he-IL"/>
        </w:rPr>
        <w:t xml:space="preserve">החוק, אתם לא רוצים שיהיו חברות גבייה. </w:t>
      </w:r>
    </w:p>
    <w:p w:rsidR="009A5681" w:rsidRDefault="009A5681" w:rsidP="005C7853">
      <w:pPr>
        <w:rPr>
          <w:rtl/>
          <w:lang w:val="en-GB" w:eastAsia="he-IL"/>
        </w:rPr>
      </w:pPr>
    </w:p>
    <w:p w:rsidR="009A5681" w:rsidRDefault="009A5681" w:rsidP="009A5681">
      <w:pPr>
        <w:pStyle w:val="af9"/>
        <w:keepNext/>
        <w:rPr>
          <w:rtl/>
          <w:lang w:val="en-GB" w:eastAsia="he-IL"/>
        </w:rPr>
      </w:pPr>
      <w:bookmarkStart w:id="1799" w:name="ET_guest_לירון_בנדק_393"/>
      <w:r w:rsidRPr="009A5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9A56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9"/>
    </w:p>
    <w:p w:rsidR="009A5681" w:rsidRDefault="009A5681" w:rsidP="009A5681">
      <w:pPr>
        <w:pStyle w:val="KeepWithNext"/>
        <w:rPr>
          <w:rtl/>
          <w:lang w:val="en-GB" w:eastAsia="he-IL"/>
        </w:rPr>
      </w:pPr>
    </w:p>
    <w:p w:rsidR="009A5681" w:rsidRDefault="009A5681" w:rsidP="009A56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1800" w:name="_ETM_Q1_9435783"/>
      <w:bookmarkEnd w:id="1800"/>
      <w:r>
        <w:rPr>
          <w:rFonts w:hint="cs"/>
          <w:rtl/>
          <w:lang w:val="en-GB" w:eastAsia="he-IL"/>
        </w:rPr>
        <w:t>נכון.</w:t>
      </w:r>
    </w:p>
    <w:p w:rsidR="009A5681" w:rsidRDefault="009A5681" w:rsidP="009A5681">
      <w:pPr>
        <w:ind w:firstLine="0"/>
        <w:rPr>
          <w:rtl/>
          <w:lang w:val="en-GB" w:eastAsia="he-IL"/>
        </w:rPr>
      </w:pPr>
      <w:bookmarkStart w:id="1801" w:name="_ETM_Q1_9437694"/>
      <w:bookmarkStart w:id="1802" w:name="_ETM_Q1_9437744"/>
      <w:bookmarkEnd w:id="1801"/>
      <w:bookmarkEnd w:id="1802"/>
    </w:p>
    <w:p w:rsidR="009A5681" w:rsidRDefault="009A5681" w:rsidP="009A5681">
      <w:pPr>
        <w:pStyle w:val="a4"/>
        <w:keepNext/>
        <w:rPr>
          <w:rtl/>
          <w:lang w:val="en-GB"/>
        </w:rPr>
      </w:pPr>
      <w:bookmarkStart w:id="1803" w:name="_ETM_Q1_9438014"/>
      <w:bookmarkStart w:id="1804" w:name="_ETM_Q1_9438079"/>
      <w:bookmarkStart w:id="1805" w:name="_ETM_Q1_9438774"/>
      <w:bookmarkStart w:id="1806" w:name="ET_speaker_5771_394"/>
      <w:bookmarkEnd w:id="1803"/>
      <w:bookmarkEnd w:id="1804"/>
      <w:bookmarkEnd w:id="1805"/>
      <w:r w:rsidRPr="009A56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9A56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6"/>
    </w:p>
    <w:p w:rsidR="009A5681" w:rsidRDefault="009A5681" w:rsidP="009A5681">
      <w:pPr>
        <w:pStyle w:val="KeepWithNext"/>
        <w:rPr>
          <w:rtl/>
          <w:lang w:val="en-GB" w:eastAsia="he-IL"/>
        </w:rPr>
      </w:pPr>
    </w:p>
    <w:p w:rsidR="005C7853" w:rsidRDefault="009A5681" w:rsidP="009A5681">
      <w:pPr>
        <w:rPr>
          <w:rtl/>
          <w:lang w:val="en-GB" w:eastAsia="he-IL"/>
        </w:rPr>
      </w:pPr>
      <w:bookmarkStart w:id="1807" w:name="_ETM_Q1_9439224"/>
      <w:bookmarkStart w:id="1808" w:name="_ETM_Q1_9439252"/>
      <w:bookmarkEnd w:id="1807"/>
      <w:bookmarkEnd w:id="1808"/>
      <w:r>
        <w:rPr>
          <w:rFonts w:hint="cs"/>
          <w:rtl/>
          <w:lang w:val="en-GB" w:eastAsia="he-IL"/>
        </w:rPr>
        <w:t>אז תגידי את זה. את חושבת ש</w:t>
      </w:r>
      <w:r w:rsidR="005C7853">
        <w:rPr>
          <w:rFonts w:hint="cs"/>
          <w:rtl/>
          <w:lang w:val="en-GB" w:eastAsia="he-IL"/>
        </w:rPr>
        <w:t>החוק הזה לא רלוונטי</w:t>
      </w:r>
      <w:r>
        <w:rPr>
          <w:rFonts w:hint="cs"/>
          <w:rtl/>
          <w:lang w:val="en-GB" w:eastAsia="he-IL"/>
        </w:rPr>
        <w:t>.</w:t>
      </w:r>
    </w:p>
    <w:p w:rsidR="005C7853" w:rsidRDefault="005C7853" w:rsidP="005C7853">
      <w:pPr>
        <w:rPr>
          <w:rtl/>
          <w:lang w:val="en-GB" w:eastAsia="he-IL"/>
        </w:rPr>
      </w:pPr>
    </w:p>
    <w:p w:rsidR="009A5681" w:rsidRDefault="009A5681" w:rsidP="009A5681">
      <w:pPr>
        <w:pStyle w:val="af9"/>
        <w:keepNext/>
        <w:rPr>
          <w:rtl/>
          <w:lang w:val="en-GB" w:eastAsia="he-IL"/>
        </w:rPr>
      </w:pPr>
      <w:bookmarkStart w:id="1809" w:name="_ETM_Q1_9453133"/>
      <w:bookmarkStart w:id="1810" w:name="ET_guest_לירון_בנדק_395"/>
      <w:bookmarkEnd w:id="1809"/>
      <w:r w:rsidRPr="009A5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9A56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0"/>
    </w:p>
    <w:p w:rsidR="009A5681" w:rsidRDefault="009A5681" w:rsidP="009A5681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bookmarkStart w:id="1811" w:name="_ETM_Q1_9453627"/>
      <w:bookmarkStart w:id="1812" w:name="_ETM_Q1_9453662"/>
      <w:bookmarkEnd w:id="1811"/>
      <w:bookmarkEnd w:id="1812"/>
      <w:r>
        <w:rPr>
          <w:rFonts w:hint="cs"/>
          <w:rtl/>
          <w:lang w:val="en-GB" w:eastAsia="he-IL"/>
        </w:rPr>
        <w:t xml:space="preserve">אנחנו  </w:t>
      </w:r>
      <w:r w:rsidR="00E17E3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תנגדים לכל הקונספט הזה. אנחנו חושבים שאם יש רשות מקומית, </w:t>
      </w:r>
      <w:r w:rsidR="00E17E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רשות </w:t>
      </w:r>
      <w:r w:rsidR="00E17E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מקומית צריכה לעשות </w:t>
      </w:r>
      <w:r w:rsidR="00E17E30">
        <w:rPr>
          <w:rFonts w:hint="cs"/>
          <w:rtl/>
          <w:lang w:val="en-GB" w:eastAsia="he-IL"/>
        </w:rPr>
        <w:t>את הגבייה</w:t>
      </w:r>
      <w:bookmarkStart w:id="1813" w:name="_ETM_Q1_9467916"/>
      <w:bookmarkEnd w:id="1813"/>
      <w:r w:rsidR="00E17E30">
        <w:rPr>
          <w:rFonts w:hint="cs"/>
          <w:rtl/>
          <w:lang w:val="en-GB" w:eastAsia="he-IL"/>
        </w:rPr>
        <w:t>.</w:t>
      </w:r>
    </w:p>
    <w:p w:rsidR="005C7853" w:rsidRDefault="005C7853" w:rsidP="005C7853">
      <w:pPr>
        <w:rPr>
          <w:rtl/>
          <w:lang w:val="en-GB" w:eastAsia="he-IL"/>
        </w:rPr>
      </w:pPr>
    </w:p>
    <w:p w:rsidR="00E17E30" w:rsidRDefault="00E17E30" w:rsidP="00E17E30">
      <w:pPr>
        <w:pStyle w:val="af6"/>
        <w:keepNext/>
        <w:rPr>
          <w:rtl/>
          <w:lang w:val="en-GB"/>
        </w:rPr>
      </w:pPr>
      <w:bookmarkStart w:id="1814" w:name="ET_yor_5854_396"/>
      <w:r w:rsidRPr="00E17E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17E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14"/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E17E30" w:rsidRDefault="00E17E30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שלא ק</w:t>
      </w:r>
      <w:r w:rsidR="005C785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5C7853">
        <w:rPr>
          <w:rFonts w:hint="cs"/>
          <w:rtl/>
          <w:lang w:val="en-GB" w:eastAsia="he-IL"/>
        </w:rPr>
        <w:t xml:space="preserve">ה בפועל. </w:t>
      </w:r>
    </w:p>
    <w:p w:rsidR="00E17E30" w:rsidRDefault="00E17E30" w:rsidP="005C7853">
      <w:pPr>
        <w:rPr>
          <w:rtl/>
          <w:lang w:val="en-GB" w:eastAsia="he-IL"/>
        </w:rPr>
      </w:pPr>
    </w:p>
    <w:p w:rsidR="00E17E30" w:rsidRDefault="00E17E30" w:rsidP="00E17E30">
      <w:pPr>
        <w:pStyle w:val="af9"/>
        <w:keepNext/>
        <w:rPr>
          <w:rtl/>
          <w:lang w:val="en-GB" w:eastAsia="he-IL"/>
        </w:rPr>
      </w:pPr>
      <w:r w:rsidRPr="00E17E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E17E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E17E30" w:rsidRDefault="00E17E30" w:rsidP="00E17E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שלא קורה בפועל.</w:t>
      </w:r>
    </w:p>
    <w:p w:rsidR="00E17E30" w:rsidRDefault="00E17E30" w:rsidP="00E17E30">
      <w:pPr>
        <w:ind w:firstLine="0"/>
        <w:rPr>
          <w:rtl/>
          <w:lang w:val="en-GB" w:eastAsia="he-IL"/>
        </w:rPr>
      </w:pPr>
      <w:bookmarkStart w:id="1815" w:name="_ETM_Q1_9471144"/>
      <w:bookmarkStart w:id="1816" w:name="_ETM_Q1_9471221"/>
      <w:bookmarkEnd w:id="1815"/>
      <w:bookmarkEnd w:id="1816"/>
    </w:p>
    <w:p w:rsidR="00E17E30" w:rsidRDefault="00E17E30" w:rsidP="00E17E30">
      <w:pPr>
        <w:pStyle w:val="af6"/>
        <w:keepNext/>
        <w:rPr>
          <w:rtl/>
          <w:lang w:val="en-GB"/>
        </w:rPr>
      </w:pPr>
      <w:bookmarkStart w:id="1817" w:name="_ETM_Q1_9471663"/>
      <w:bookmarkStart w:id="1818" w:name="_ETM_Q1_9471734"/>
      <w:bookmarkStart w:id="1819" w:name="_ETM_Q1_9472588"/>
      <w:bookmarkEnd w:id="1817"/>
      <w:bookmarkEnd w:id="1818"/>
      <w:bookmarkEnd w:id="1819"/>
      <w:r w:rsidRPr="00E17E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17E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5C7853" w:rsidRDefault="00E17E30" w:rsidP="00E17E30">
      <w:pPr>
        <w:rPr>
          <w:rtl/>
          <w:lang w:val="en-GB" w:eastAsia="he-IL"/>
        </w:rPr>
      </w:pPr>
      <w:bookmarkStart w:id="1820" w:name="_ETM_Q1_9473227"/>
      <w:bookmarkStart w:id="1821" w:name="_ETM_Q1_9473270"/>
      <w:bookmarkEnd w:id="1820"/>
      <w:bookmarkEnd w:id="1821"/>
      <w:r>
        <w:rPr>
          <w:rFonts w:hint="cs"/>
          <w:rtl/>
          <w:lang w:val="en-GB" w:eastAsia="he-IL"/>
        </w:rPr>
        <w:t xml:space="preserve">חברות הגבייה, עם </w:t>
      </w:r>
      <w:r w:rsidR="005C7853">
        <w:rPr>
          <w:rFonts w:hint="cs"/>
          <w:rtl/>
          <w:lang w:val="en-GB" w:eastAsia="he-IL"/>
        </w:rPr>
        <w:t xml:space="preserve">כמה רשויות </w:t>
      </w:r>
      <w:r>
        <w:rPr>
          <w:rFonts w:hint="cs"/>
          <w:rtl/>
          <w:lang w:val="en-GB" w:eastAsia="he-IL"/>
        </w:rPr>
        <w:t xml:space="preserve">אתם עובדים? </w:t>
      </w:r>
      <w:bookmarkStart w:id="1822" w:name="_ETM_Q1_9475792"/>
      <w:bookmarkEnd w:id="1822"/>
      <w:r>
        <w:rPr>
          <w:rFonts w:hint="cs"/>
          <w:rtl/>
          <w:lang w:val="en-GB" w:eastAsia="he-IL"/>
        </w:rPr>
        <w:t>עם 250 רשויות אתם עובדים?</w:t>
      </w:r>
    </w:p>
    <w:p w:rsidR="005C7853" w:rsidRDefault="005C7853" w:rsidP="005C7853">
      <w:pPr>
        <w:rPr>
          <w:rtl/>
          <w:lang w:val="en-GB" w:eastAsia="he-IL"/>
        </w:rPr>
      </w:pPr>
    </w:p>
    <w:p w:rsidR="00E17E30" w:rsidRDefault="00E17E30" w:rsidP="00E17E30">
      <w:pPr>
        <w:pStyle w:val="af9"/>
        <w:keepNext/>
        <w:rPr>
          <w:rtl/>
          <w:lang w:val="en-GB" w:eastAsia="he-IL"/>
        </w:rPr>
      </w:pPr>
      <w:bookmarkStart w:id="1823" w:name="_ETM_Q1_9470577"/>
      <w:bookmarkStart w:id="1824" w:name="ET_guest_נתן_קלימי_397"/>
      <w:bookmarkEnd w:id="1823"/>
      <w:r w:rsidRPr="00E17E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E17E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24"/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E17E30" w:rsidRDefault="00E17E30" w:rsidP="00E17E30">
      <w:pPr>
        <w:rPr>
          <w:rtl/>
          <w:lang w:val="en-GB" w:eastAsia="he-IL"/>
        </w:rPr>
      </w:pPr>
      <w:bookmarkStart w:id="1825" w:name="_ETM_Q1_9471058"/>
      <w:bookmarkStart w:id="1826" w:name="_ETM_Q1_9471100"/>
      <w:bookmarkEnd w:id="1825"/>
      <w:bookmarkEnd w:id="1826"/>
      <w:r>
        <w:rPr>
          <w:rFonts w:hint="cs"/>
          <w:rtl/>
          <w:lang w:val="en-GB" w:eastAsia="he-IL"/>
        </w:rPr>
        <w:t xml:space="preserve">170. </w:t>
      </w:r>
    </w:p>
    <w:p w:rsidR="00E17E30" w:rsidRDefault="00E17E30" w:rsidP="00E17E30">
      <w:pPr>
        <w:ind w:firstLine="0"/>
        <w:rPr>
          <w:rtl/>
          <w:lang w:val="en-GB" w:eastAsia="he-IL"/>
        </w:rPr>
      </w:pPr>
      <w:bookmarkStart w:id="1827" w:name="_ETM_Q1_9503493"/>
      <w:bookmarkStart w:id="1828" w:name="_ETM_Q1_9503551"/>
      <w:bookmarkStart w:id="1829" w:name="_ETM_Q1_9503862"/>
      <w:bookmarkStart w:id="1830" w:name="_ETM_Q1_9503955"/>
      <w:bookmarkEnd w:id="1827"/>
      <w:bookmarkEnd w:id="1828"/>
      <w:bookmarkEnd w:id="1829"/>
      <w:bookmarkEnd w:id="1830"/>
    </w:p>
    <w:p w:rsidR="00E17E30" w:rsidRDefault="00E17E30" w:rsidP="00E17E30">
      <w:pPr>
        <w:pStyle w:val="af6"/>
        <w:keepNext/>
        <w:rPr>
          <w:rtl/>
          <w:lang w:val="en-GB"/>
        </w:rPr>
      </w:pPr>
      <w:bookmarkStart w:id="1831" w:name="_ETM_Q1_9505069"/>
      <w:bookmarkStart w:id="1832" w:name="_ETM_Q1_9505147"/>
      <w:bookmarkStart w:id="1833" w:name="_ETM_Q1_9506255"/>
      <w:bookmarkStart w:id="1834" w:name="ET_yor_5854_400"/>
      <w:bookmarkEnd w:id="1831"/>
      <w:bookmarkEnd w:id="1832"/>
      <w:bookmarkEnd w:id="1833"/>
      <w:r w:rsidRPr="00E17E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17E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4"/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E17E30" w:rsidRDefault="00E17E30" w:rsidP="00AD7210">
      <w:pPr>
        <w:rPr>
          <w:rtl/>
          <w:lang w:val="en-GB" w:eastAsia="he-IL"/>
        </w:rPr>
      </w:pPr>
      <w:bookmarkStart w:id="1835" w:name="_ETM_Q1_9507025"/>
      <w:bookmarkStart w:id="1836" w:name="_ETM_Q1_9507065"/>
      <w:bookmarkEnd w:id="1835"/>
      <w:bookmarkEnd w:id="1836"/>
      <w:r>
        <w:rPr>
          <w:rFonts w:hint="cs"/>
          <w:rtl/>
          <w:lang w:val="en-GB" w:eastAsia="he-IL"/>
        </w:rPr>
        <w:t xml:space="preserve">עוד מעט </w:t>
      </w:r>
      <w:r w:rsidR="00AD7210">
        <w:rPr>
          <w:rFonts w:hint="cs"/>
          <w:rtl/>
          <w:lang w:val="en-GB" w:eastAsia="he-IL"/>
        </w:rPr>
        <w:t>זה מגיע לכל</w:t>
      </w:r>
      <w:r>
        <w:rPr>
          <w:rFonts w:hint="cs"/>
          <w:rtl/>
          <w:lang w:val="en-GB" w:eastAsia="he-IL"/>
        </w:rPr>
        <w:t xml:space="preserve"> הרשויות </w:t>
      </w:r>
      <w:bookmarkStart w:id="1837" w:name="_ETM_Q1_9508367"/>
      <w:bookmarkEnd w:id="1837"/>
      <w:r>
        <w:rPr>
          <w:rFonts w:hint="cs"/>
          <w:rtl/>
          <w:lang w:val="en-GB" w:eastAsia="he-IL"/>
        </w:rPr>
        <w:t>המקומיות במדינה.</w:t>
      </w:r>
    </w:p>
    <w:p w:rsidR="00E17E30" w:rsidRDefault="00E17E30" w:rsidP="00E17E30">
      <w:pPr>
        <w:ind w:firstLine="0"/>
        <w:rPr>
          <w:rtl/>
          <w:lang w:val="en-GB" w:eastAsia="he-IL"/>
        </w:rPr>
      </w:pPr>
    </w:p>
    <w:p w:rsidR="00E17E30" w:rsidRDefault="00E17E30" w:rsidP="00E17E30">
      <w:pPr>
        <w:pStyle w:val="af9"/>
        <w:keepNext/>
        <w:rPr>
          <w:rtl/>
          <w:lang w:val="en-GB" w:eastAsia="he-IL"/>
        </w:rPr>
      </w:pPr>
      <w:bookmarkStart w:id="1838" w:name="ET_guest_לירון_בנדק_401"/>
      <w:r w:rsidRPr="00E17E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E17E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8"/>
    </w:p>
    <w:p w:rsidR="00E17E30" w:rsidRDefault="00E17E30" w:rsidP="00E17E30">
      <w:pPr>
        <w:pStyle w:val="KeepWithNext"/>
        <w:rPr>
          <w:rtl/>
          <w:lang w:val="en-GB" w:eastAsia="he-IL"/>
        </w:rPr>
      </w:pPr>
    </w:p>
    <w:p w:rsidR="00E17E30" w:rsidRDefault="00E17E30" w:rsidP="00E17E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אפשר </w:t>
      </w:r>
      <w:r w:rsidR="00B15B02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להפריט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</w:t>
      </w:r>
    </w:p>
    <w:p w:rsidR="00E17E30" w:rsidRPr="00E17E30" w:rsidRDefault="00E17E30" w:rsidP="00E17E30">
      <w:pPr>
        <w:rPr>
          <w:rtl/>
          <w:lang w:val="en-GB" w:eastAsia="he-IL"/>
        </w:rPr>
      </w:pPr>
      <w:bookmarkStart w:id="1839" w:name="_ETM_Q1_9506360"/>
      <w:bookmarkStart w:id="1840" w:name="_ETM_Q1_9506431"/>
      <w:bookmarkEnd w:id="1839"/>
      <w:bookmarkEnd w:id="1840"/>
    </w:p>
    <w:p w:rsidR="00B15B02" w:rsidRDefault="00B15B02" w:rsidP="00B15B02">
      <w:pPr>
        <w:pStyle w:val="af9"/>
        <w:keepNext/>
        <w:rPr>
          <w:rtl/>
          <w:lang w:val="en-GB" w:eastAsia="he-IL"/>
        </w:rPr>
      </w:pPr>
      <w:bookmarkStart w:id="1841" w:name="_ETM_Q1_9486149"/>
      <w:bookmarkStart w:id="1842" w:name="_ETM_Q1_9486231"/>
      <w:bookmarkStart w:id="1843" w:name="_ETM_Q1_9486297"/>
      <w:bookmarkStart w:id="1844" w:name="ET_guest_גל_פרויקט_402"/>
      <w:bookmarkEnd w:id="1841"/>
      <w:bookmarkEnd w:id="1842"/>
      <w:bookmarkEnd w:id="1843"/>
      <w:r w:rsidRPr="00B15B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פרויקט:</w:t>
      </w:r>
      <w:r w:rsidRPr="00B15B0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4"/>
    </w:p>
    <w:p w:rsidR="00B15B02" w:rsidRDefault="00B15B02" w:rsidP="00B15B02">
      <w:pPr>
        <w:pStyle w:val="KeepWithNext"/>
        <w:rPr>
          <w:rtl/>
          <w:lang w:val="en-GB" w:eastAsia="he-IL"/>
        </w:rPr>
      </w:pPr>
    </w:p>
    <w:p w:rsidR="00B15B02" w:rsidRDefault="00B15B02" w:rsidP="00B15B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לא.</w:t>
      </w:r>
    </w:p>
    <w:p w:rsidR="00B15B02" w:rsidRDefault="00B15B02" w:rsidP="00B15B02">
      <w:pPr>
        <w:rPr>
          <w:rtl/>
          <w:lang w:val="en-GB" w:eastAsia="he-IL"/>
        </w:rPr>
      </w:pPr>
      <w:bookmarkStart w:id="1845" w:name="_ETM_Q1_9509651"/>
      <w:bookmarkStart w:id="1846" w:name="_ETM_Q1_9509722"/>
      <w:bookmarkEnd w:id="1845"/>
      <w:bookmarkEnd w:id="1846"/>
    </w:p>
    <w:p w:rsidR="00EB4F38" w:rsidRDefault="00EB4F38" w:rsidP="00EB4F38">
      <w:pPr>
        <w:pStyle w:val="a4"/>
        <w:keepNext/>
        <w:rPr>
          <w:rtl/>
          <w:lang w:val="en-GB"/>
        </w:rPr>
      </w:pPr>
      <w:bookmarkStart w:id="1847" w:name="_ETM_Q1_9510178"/>
      <w:bookmarkStart w:id="1848" w:name="_ETM_Q1_9510260"/>
      <w:bookmarkStart w:id="1849" w:name="_ETM_Q1_9514499"/>
      <w:bookmarkStart w:id="1850" w:name="ET_speaker_תומר_רוזנר_403"/>
      <w:bookmarkEnd w:id="1847"/>
      <w:bookmarkEnd w:id="1848"/>
      <w:bookmarkEnd w:id="1849"/>
      <w:r w:rsidRPr="00EB4F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B4F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0"/>
    </w:p>
    <w:p w:rsidR="00EB4F38" w:rsidRDefault="00EB4F38" w:rsidP="00EB4F38">
      <w:pPr>
        <w:pStyle w:val="KeepWithNext"/>
        <w:rPr>
          <w:rtl/>
          <w:lang w:val="en-GB" w:eastAsia="he-IL"/>
        </w:rPr>
      </w:pPr>
    </w:p>
    <w:p w:rsidR="00EB4F38" w:rsidRDefault="00EB4F38" w:rsidP="00EB4F38">
      <w:pPr>
        <w:rPr>
          <w:rtl/>
          <w:lang w:val="en-GB" w:eastAsia="he-IL"/>
        </w:rPr>
      </w:pPr>
      <w:bookmarkStart w:id="1851" w:name="_ETM_Q1_9515014"/>
      <w:bookmarkStart w:id="1852" w:name="_ETM_Q1_9515059"/>
      <w:bookmarkEnd w:id="1851"/>
      <w:bookmarkEnd w:id="1852"/>
      <w:r>
        <w:rPr>
          <w:rFonts w:hint="cs"/>
          <w:rtl/>
          <w:lang w:val="en-GB" w:eastAsia="he-IL"/>
        </w:rPr>
        <w:t xml:space="preserve">יש הרבה </w:t>
      </w:r>
      <w:bookmarkStart w:id="1853" w:name="_ETM_Q1_9518217"/>
      <w:bookmarkEnd w:id="1853"/>
      <w:r>
        <w:rPr>
          <w:rFonts w:hint="cs"/>
          <w:rtl/>
          <w:lang w:val="en-GB" w:eastAsia="he-IL"/>
        </w:rPr>
        <w:t xml:space="preserve">שלא. הגדולות בעיקר לא. </w:t>
      </w:r>
      <w:bookmarkStart w:id="1854" w:name="_ETM_Q1_9521842"/>
      <w:bookmarkEnd w:id="1854"/>
    </w:p>
    <w:p w:rsidR="00EB4F38" w:rsidRDefault="00EB4F38" w:rsidP="00EB4F38">
      <w:pPr>
        <w:ind w:firstLine="0"/>
        <w:rPr>
          <w:rtl/>
          <w:lang w:val="en-GB" w:eastAsia="he-IL"/>
        </w:rPr>
      </w:pPr>
      <w:bookmarkStart w:id="1855" w:name="_ETM_Q1_9521915"/>
      <w:bookmarkStart w:id="1856" w:name="_ETM_Q1_9522225"/>
      <w:bookmarkEnd w:id="1855"/>
      <w:bookmarkEnd w:id="1856"/>
    </w:p>
    <w:p w:rsidR="005F02D2" w:rsidRDefault="005F02D2" w:rsidP="005F02D2">
      <w:pPr>
        <w:pStyle w:val="af9"/>
        <w:keepNext/>
        <w:rPr>
          <w:rtl/>
          <w:lang w:val="en-GB" w:eastAsia="he-IL"/>
        </w:rPr>
      </w:pPr>
      <w:bookmarkStart w:id="1857" w:name="_ETM_Q1_9522300"/>
      <w:bookmarkStart w:id="1858" w:name="_ETM_Q1_9542397"/>
      <w:bookmarkStart w:id="1859" w:name="ET_guest_נתן_קלימי_404"/>
      <w:bookmarkEnd w:id="1857"/>
      <w:bookmarkEnd w:id="1858"/>
      <w:r w:rsidRPr="005F02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5F02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9"/>
    </w:p>
    <w:p w:rsidR="005F02D2" w:rsidRDefault="005F02D2" w:rsidP="005F02D2">
      <w:pPr>
        <w:pStyle w:val="KeepWithNext"/>
        <w:rPr>
          <w:rtl/>
          <w:lang w:val="en-GB" w:eastAsia="he-IL"/>
        </w:rPr>
      </w:pPr>
    </w:p>
    <w:p w:rsidR="005C7853" w:rsidRPr="006E6B42" w:rsidRDefault="005F02D2" w:rsidP="00AD7210">
      <w:pPr>
        <w:rPr>
          <w:rtl/>
          <w:lang w:val="en-GB" w:eastAsia="he-IL"/>
        </w:rPr>
      </w:pPr>
      <w:bookmarkStart w:id="1860" w:name="_ETM_Q1_9542930"/>
      <w:bookmarkStart w:id="1861" w:name="_ETM_Q1_9542973"/>
      <w:bookmarkEnd w:id="1860"/>
      <w:bookmarkEnd w:id="1861"/>
      <w:r>
        <w:rPr>
          <w:rFonts w:hint="cs"/>
          <w:rtl/>
          <w:lang w:val="en-GB" w:eastAsia="he-IL"/>
        </w:rPr>
        <w:t xml:space="preserve">מי שהגיש את </w:t>
      </w:r>
      <w:proofErr w:type="spellStart"/>
      <w:r>
        <w:rPr>
          <w:rFonts w:hint="cs"/>
          <w:rtl/>
          <w:lang w:val="en-GB" w:eastAsia="he-IL"/>
        </w:rPr>
        <w:t>הבג"ץ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862" w:name="_ETM_Q1_9486382"/>
      <w:bookmarkStart w:id="1863" w:name="_ETM_Q1_9486442"/>
      <w:bookmarkStart w:id="1864" w:name="_ETM_Q1_9486514"/>
      <w:bookmarkEnd w:id="1862"/>
      <w:bookmarkEnd w:id="1863"/>
      <w:bookmarkEnd w:id="1864"/>
      <w:r>
        <w:rPr>
          <w:rFonts w:hint="cs"/>
          <w:rtl/>
          <w:lang w:val="en-GB" w:eastAsia="he-IL"/>
        </w:rPr>
        <w:t xml:space="preserve">הם </w:t>
      </w:r>
      <w:r w:rsidR="005C7853">
        <w:rPr>
          <w:rFonts w:hint="cs"/>
          <w:rtl/>
          <w:lang w:val="en-GB" w:eastAsia="he-IL"/>
        </w:rPr>
        <w:t>לא אותם אנשים שהוועדה פה מבקשת להגן עליהם</w:t>
      </w:r>
      <w:r w:rsidR="00AD7210">
        <w:rPr>
          <w:rFonts w:hint="cs"/>
          <w:rtl/>
          <w:lang w:val="en-GB" w:eastAsia="he-IL"/>
        </w:rPr>
        <w:t>,</w:t>
      </w:r>
      <w:r w:rsidR="005C7853">
        <w:rPr>
          <w:rFonts w:hint="cs"/>
          <w:rtl/>
          <w:lang w:val="en-GB" w:eastAsia="he-IL"/>
        </w:rPr>
        <w:t xml:space="preserve"> </w:t>
      </w:r>
      <w:r w:rsidR="00AD7210">
        <w:rPr>
          <w:rFonts w:hint="cs"/>
          <w:rtl/>
          <w:lang w:val="en-GB" w:eastAsia="he-IL"/>
        </w:rPr>
        <w:t>ה</w:t>
      </w:r>
      <w:r w:rsidR="005C7853">
        <w:rPr>
          <w:rFonts w:hint="cs"/>
          <w:rtl/>
          <w:lang w:val="en-GB" w:eastAsia="he-IL"/>
        </w:rPr>
        <w:t xml:space="preserve">חלשים </w:t>
      </w:r>
      <w:r w:rsidR="006E6B42">
        <w:rPr>
          <w:rFonts w:hint="cs"/>
          <w:rtl/>
          <w:lang w:val="en-GB" w:eastAsia="he-IL"/>
        </w:rPr>
        <w:t xml:space="preserve">באוכלוסייה. </w:t>
      </w:r>
    </w:p>
    <w:p w:rsidR="005C7853" w:rsidRDefault="005C7853" w:rsidP="005C7853">
      <w:pPr>
        <w:rPr>
          <w:rtl/>
          <w:lang w:val="en-GB" w:eastAsia="he-IL"/>
        </w:rPr>
      </w:pPr>
    </w:p>
    <w:p w:rsidR="006E6B42" w:rsidRDefault="006E6B42" w:rsidP="006E6B42">
      <w:pPr>
        <w:pStyle w:val="af6"/>
        <w:keepNext/>
        <w:rPr>
          <w:rtl/>
          <w:lang w:val="en-GB"/>
        </w:rPr>
      </w:pPr>
      <w:bookmarkStart w:id="1865" w:name="ET_yor_5854_390"/>
      <w:r w:rsidRPr="006E6B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B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5"/>
    </w:p>
    <w:p w:rsidR="006E6B42" w:rsidRDefault="006E6B42" w:rsidP="006E6B42">
      <w:pPr>
        <w:pStyle w:val="KeepWithNext"/>
        <w:rPr>
          <w:rtl/>
          <w:lang w:val="en-GB" w:eastAsia="he-IL"/>
        </w:rPr>
      </w:pPr>
    </w:p>
    <w:p w:rsidR="005C7853" w:rsidRDefault="006E6B42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</w:t>
      </w:r>
      <w:r w:rsidR="005C7853">
        <w:rPr>
          <w:rFonts w:hint="cs"/>
          <w:rtl/>
          <w:lang w:val="en-GB" w:eastAsia="he-IL"/>
        </w:rPr>
        <w:t xml:space="preserve"> אומר</w:t>
      </w:r>
      <w:r>
        <w:rPr>
          <w:rFonts w:hint="cs"/>
          <w:rtl/>
          <w:lang w:val="en-GB" w:eastAsia="he-IL"/>
        </w:rPr>
        <w:t xml:space="preserve"> שהחזקים הגישו.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6E6B42" w:rsidRDefault="006E6B42" w:rsidP="006E6B42">
      <w:pPr>
        <w:pStyle w:val="af9"/>
        <w:keepNext/>
        <w:rPr>
          <w:rtl/>
          <w:lang w:val="en-GB" w:eastAsia="he-IL"/>
        </w:rPr>
      </w:pPr>
      <w:bookmarkStart w:id="1866" w:name="ET_guest_נתן_קלימי_391"/>
      <w:r w:rsidRPr="006E6B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6E6B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6"/>
    </w:p>
    <w:p w:rsidR="006E6B42" w:rsidRDefault="006E6B42" w:rsidP="006E6B42">
      <w:pPr>
        <w:pStyle w:val="KeepWithNext"/>
        <w:rPr>
          <w:rtl/>
          <w:lang w:val="en-GB" w:eastAsia="he-IL"/>
        </w:rPr>
      </w:pPr>
    </w:p>
    <w:p w:rsidR="005C7853" w:rsidRDefault="006E6B42" w:rsidP="006E6B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התעשיינים, אותם מפעלים. </w:t>
      </w:r>
    </w:p>
    <w:p w:rsidR="006E6B42" w:rsidRDefault="006E6B42" w:rsidP="006E6B42">
      <w:pPr>
        <w:ind w:firstLine="0"/>
        <w:rPr>
          <w:rtl/>
          <w:lang w:val="en-GB" w:eastAsia="he-IL"/>
        </w:rPr>
      </w:pPr>
    </w:p>
    <w:p w:rsidR="006E6B42" w:rsidRDefault="006E6B42" w:rsidP="006E6B42">
      <w:pPr>
        <w:pStyle w:val="af6"/>
        <w:keepNext/>
        <w:rPr>
          <w:rtl/>
          <w:lang w:val="en-GB"/>
        </w:rPr>
      </w:pPr>
      <w:bookmarkStart w:id="1867" w:name="ET_yor_5854_392"/>
      <w:r w:rsidRPr="006E6B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B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7"/>
    </w:p>
    <w:p w:rsidR="006E6B42" w:rsidRDefault="006E6B42" w:rsidP="006E6B42">
      <w:pPr>
        <w:pStyle w:val="KeepWithNext"/>
        <w:rPr>
          <w:rtl/>
          <w:lang w:val="en-GB" w:eastAsia="he-IL"/>
        </w:rPr>
      </w:pPr>
    </w:p>
    <w:p w:rsidR="006E6B42" w:rsidRPr="006E6B42" w:rsidRDefault="006E6B42" w:rsidP="006E6B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 שיש להם כסף.</w:t>
      </w:r>
    </w:p>
    <w:p w:rsidR="005C7853" w:rsidRDefault="005C7853" w:rsidP="006E6B42">
      <w:pPr>
        <w:ind w:firstLine="0"/>
        <w:rPr>
          <w:rtl/>
          <w:lang w:val="en-GB" w:eastAsia="he-IL"/>
        </w:rPr>
      </w:pPr>
    </w:p>
    <w:p w:rsidR="006E6B42" w:rsidRDefault="006E6B42" w:rsidP="006E6B42">
      <w:pPr>
        <w:pStyle w:val="af9"/>
        <w:keepNext/>
        <w:rPr>
          <w:rtl/>
          <w:lang w:val="en-GB" w:eastAsia="he-IL"/>
        </w:rPr>
      </w:pPr>
      <w:bookmarkStart w:id="1868" w:name="_ETM_Q1_9556815"/>
      <w:bookmarkStart w:id="1869" w:name="_ETM_Q1_9556900"/>
      <w:bookmarkStart w:id="1870" w:name="_ETM_Q1_9558128"/>
      <w:bookmarkStart w:id="1871" w:name="ET_guest_נתן_קלימי_393"/>
      <w:bookmarkEnd w:id="1868"/>
      <w:bookmarkEnd w:id="1869"/>
      <w:bookmarkEnd w:id="1870"/>
      <w:r w:rsidRPr="006E6B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6E6B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1"/>
    </w:p>
    <w:p w:rsidR="006E6B42" w:rsidRDefault="006E6B42" w:rsidP="006E6B42">
      <w:pPr>
        <w:pStyle w:val="KeepWithNext"/>
        <w:rPr>
          <w:rtl/>
          <w:lang w:val="en-GB" w:eastAsia="he-IL"/>
        </w:rPr>
      </w:pPr>
    </w:p>
    <w:p w:rsidR="006E6B42" w:rsidRPr="006E6B42" w:rsidRDefault="006E6B42" w:rsidP="006E6B42">
      <w:pPr>
        <w:rPr>
          <w:rtl/>
          <w:lang w:val="en-GB" w:eastAsia="he-IL"/>
        </w:rPr>
      </w:pPr>
      <w:bookmarkStart w:id="1872" w:name="_ETM_Q1_9558614"/>
      <w:bookmarkStart w:id="1873" w:name="_ETM_Q1_9558649"/>
      <w:bookmarkEnd w:id="1872"/>
      <w:bookmarkEnd w:id="1873"/>
      <w:r>
        <w:rPr>
          <w:rFonts w:hint="cs"/>
          <w:rtl/>
          <w:lang w:val="en-GB" w:eastAsia="he-IL"/>
        </w:rPr>
        <w:t xml:space="preserve">אלה שכן לוקחים עורכי דין, שכן מגישים השגות. </w:t>
      </w:r>
    </w:p>
    <w:p w:rsidR="005C7853" w:rsidRDefault="005C7853" w:rsidP="005C7853">
      <w:pPr>
        <w:rPr>
          <w:rtl/>
          <w:lang w:val="en-GB" w:eastAsia="he-IL"/>
        </w:rPr>
      </w:pPr>
    </w:p>
    <w:p w:rsidR="006E6B42" w:rsidRDefault="006E6B42" w:rsidP="006E6B42">
      <w:pPr>
        <w:pStyle w:val="af9"/>
        <w:keepNext/>
        <w:rPr>
          <w:rtl/>
          <w:lang w:val="en-GB" w:eastAsia="he-IL"/>
        </w:rPr>
      </w:pPr>
      <w:bookmarkStart w:id="1874" w:name="_ETM_Q1_9559499"/>
      <w:bookmarkStart w:id="1875" w:name="_ETM_Q1_9559574"/>
      <w:bookmarkStart w:id="1876" w:name="_ETM_Q1_9563475"/>
      <w:bookmarkStart w:id="1877" w:name="ET_guest_לירון_בנדק_394"/>
      <w:bookmarkEnd w:id="1874"/>
      <w:bookmarkEnd w:id="1875"/>
      <w:bookmarkEnd w:id="1876"/>
      <w:r w:rsidRPr="006E6B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6E6B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7"/>
    </w:p>
    <w:p w:rsidR="006E6B42" w:rsidRDefault="006E6B42" w:rsidP="006E6B42">
      <w:pPr>
        <w:pStyle w:val="KeepWithNext"/>
        <w:rPr>
          <w:rtl/>
          <w:lang w:val="en-GB" w:eastAsia="he-IL"/>
        </w:rPr>
      </w:pPr>
    </w:p>
    <w:p w:rsidR="005C7853" w:rsidRDefault="006E6B42" w:rsidP="004035D7">
      <w:pPr>
        <w:rPr>
          <w:rtl/>
          <w:lang w:val="en-GB" w:eastAsia="he-IL"/>
        </w:rPr>
      </w:pPr>
      <w:bookmarkStart w:id="1878" w:name="_ETM_Q1_9564019"/>
      <w:bookmarkStart w:id="1879" w:name="_ETM_Q1_9564057"/>
      <w:bookmarkStart w:id="1880" w:name="_ETM_Q1_9561093"/>
      <w:bookmarkStart w:id="1881" w:name="_ETM_Q1_9561208"/>
      <w:bookmarkEnd w:id="1878"/>
      <w:bookmarkEnd w:id="1879"/>
      <w:bookmarkEnd w:id="1880"/>
      <w:bookmarkEnd w:id="1881"/>
      <w:r>
        <w:rPr>
          <w:rFonts w:hint="cs"/>
          <w:rtl/>
          <w:lang w:val="en-GB" w:eastAsia="he-IL"/>
        </w:rPr>
        <w:t xml:space="preserve">אנחנו הגשנו </w:t>
      </w:r>
      <w:bookmarkStart w:id="1882" w:name="_ETM_Q1_9568240"/>
      <w:bookmarkEnd w:id="1882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הבג"ץ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4035D7">
        <w:rPr>
          <w:rFonts w:hint="cs"/>
          <w:rtl/>
          <w:lang w:val="en-GB" w:eastAsia="he-IL"/>
        </w:rPr>
        <w:t xml:space="preserve">אנחנו מייצגים </w:t>
      </w:r>
      <w:r w:rsidR="00AD7210">
        <w:rPr>
          <w:rFonts w:hint="cs"/>
          <w:rtl/>
          <w:lang w:val="en-GB" w:eastAsia="he-IL"/>
        </w:rPr>
        <w:t xml:space="preserve">גם </w:t>
      </w:r>
      <w:r w:rsidR="004035D7">
        <w:rPr>
          <w:rFonts w:hint="cs"/>
          <w:rtl/>
          <w:lang w:val="en-GB" w:eastAsia="he-IL"/>
        </w:rPr>
        <w:t>כאלה שיש להם וגם עסקים ש</w:t>
      </w:r>
      <w:bookmarkStart w:id="1883" w:name="_ETM_Q1_9576901"/>
      <w:bookmarkEnd w:id="1883"/>
      <w:r w:rsidR="004035D7">
        <w:rPr>
          <w:rFonts w:hint="cs"/>
          <w:rtl/>
          <w:lang w:val="en-GB" w:eastAsia="he-IL"/>
        </w:rPr>
        <w:t xml:space="preserve">אין להם. אם יש משהו שהקורונה הראתה והוכיחה זה שיש </w:t>
      </w:r>
      <w:bookmarkStart w:id="1884" w:name="_ETM_Q1_9581755"/>
      <w:bookmarkEnd w:id="1884"/>
      <w:r w:rsidR="004035D7">
        <w:rPr>
          <w:rFonts w:hint="cs"/>
          <w:rtl/>
          <w:lang w:val="en-GB" w:eastAsia="he-IL"/>
        </w:rPr>
        <w:t xml:space="preserve">הרבה מאוד עסקים שאין להם וקשה להם. </w:t>
      </w:r>
      <w:r w:rsidR="005C7853"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4035D7" w:rsidRDefault="004035D7" w:rsidP="004035D7">
      <w:pPr>
        <w:pStyle w:val="af6"/>
        <w:keepNext/>
        <w:rPr>
          <w:rtl/>
          <w:lang w:val="en-GB"/>
        </w:rPr>
      </w:pPr>
      <w:bookmarkStart w:id="1885" w:name="ET_yor_5854_395"/>
      <w:r w:rsidRPr="00403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03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5"/>
    </w:p>
    <w:p w:rsidR="004035D7" w:rsidRDefault="004035D7" w:rsidP="004035D7">
      <w:pPr>
        <w:pStyle w:val="KeepWithNext"/>
        <w:rPr>
          <w:rtl/>
          <w:lang w:val="en-GB" w:eastAsia="he-IL"/>
        </w:rPr>
      </w:pPr>
    </w:p>
    <w:p w:rsidR="005C7853" w:rsidRDefault="004035D7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</w:t>
      </w:r>
      <w:r w:rsidR="005C7853">
        <w:rPr>
          <w:rFonts w:hint="cs"/>
          <w:rtl/>
          <w:lang w:val="en-GB" w:eastAsia="he-IL"/>
        </w:rPr>
        <w:t>אלה שנסגרו כבר לא קיימים</w:t>
      </w:r>
      <w:r>
        <w:rPr>
          <w:rFonts w:hint="cs"/>
          <w:rtl/>
          <w:lang w:val="en-GB" w:eastAsia="he-IL"/>
        </w:rPr>
        <w:t>.</w:t>
      </w:r>
    </w:p>
    <w:p w:rsidR="005C7853" w:rsidRDefault="005C7853" w:rsidP="005C7853">
      <w:pPr>
        <w:rPr>
          <w:rtl/>
          <w:lang w:val="en-GB" w:eastAsia="he-IL"/>
        </w:rPr>
      </w:pPr>
    </w:p>
    <w:p w:rsidR="004035D7" w:rsidRDefault="004035D7" w:rsidP="004035D7">
      <w:pPr>
        <w:pStyle w:val="af9"/>
        <w:keepNext/>
        <w:rPr>
          <w:rtl/>
          <w:lang w:val="en-GB" w:eastAsia="he-IL"/>
        </w:rPr>
      </w:pPr>
      <w:bookmarkStart w:id="1886" w:name="_ETM_Q1_9588757"/>
      <w:bookmarkStart w:id="1887" w:name="ET_guest_לירון_בנדק_396"/>
      <w:bookmarkEnd w:id="1886"/>
      <w:r w:rsidRPr="004035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4035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87"/>
    </w:p>
    <w:p w:rsidR="004035D7" w:rsidRDefault="004035D7" w:rsidP="004035D7">
      <w:pPr>
        <w:pStyle w:val="KeepWithNext"/>
        <w:rPr>
          <w:rtl/>
          <w:lang w:val="en-GB" w:eastAsia="he-IL"/>
        </w:rPr>
      </w:pPr>
    </w:p>
    <w:p w:rsidR="005C7853" w:rsidRDefault="004035D7" w:rsidP="005C7853">
      <w:pPr>
        <w:rPr>
          <w:rtl/>
          <w:lang w:val="en-GB" w:eastAsia="he-IL"/>
        </w:rPr>
      </w:pPr>
      <w:bookmarkStart w:id="1888" w:name="_ETM_Q1_9589212"/>
      <w:bookmarkStart w:id="1889" w:name="_ETM_Q1_9589245"/>
      <w:bookmarkEnd w:id="1888"/>
      <w:bookmarkEnd w:id="1889"/>
      <w:r>
        <w:rPr>
          <w:rFonts w:hint="cs"/>
          <w:rtl/>
          <w:lang w:val="en-GB" w:eastAsia="he-IL"/>
        </w:rPr>
        <w:t xml:space="preserve">בדיוק. </w:t>
      </w:r>
      <w:r w:rsidR="005C7853">
        <w:rPr>
          <w:rFonts w:hint="cs"/>
          <w:rtl/>
          <w:lang w:val="en-GB" w:eastAsia="he-IL"/>
        </w:rPr>
        <w:t>יש כאלה שה</w:t>
      </w:r>
      <w:r>
        <w:rPr>
          <w:rFonts w:hint="cs"/>
          <w:rtl/>
          <w:lang w:val="en-GB" w:eastAsia="he-IL"/>
        </w:rPr>
        <w:t xml:space="preserve">ם </w:t>
      </w:r>
      <w:bookmarkStart w:id="1890" w:name="_ETM_Q1_9595169"/>
      <w:bookmarkEnd w:id="1890"/>
      <w:r>
        <w:rPr>
          <w:rFonts w:hint="cs"/>
          <w:rtl/>
          <w:lang w:val="en-GB" w:eastAsia="he-IL"/>
        </w:rPr>
        <w:t>עכשיו</w:t>
      </w:r>
      <w:r w:rsidR="005C78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ממש </w:t>
      </w:r>
      <w:r w:rsidR="005C7853">
        <w:rPr>
          <w:rFonts w:hint="cs"/>
          <w:rtl/>
          <w:lang w:val="en-GB" w:eastAsia="he-IL"/>
        </w:rPr>
        <w:t>ברגעים האחר</w:t>
      </w:r>
      <w:r>
        <w:rPr>
          <w:rFonts w:hint="cs"/>
          <w:rtl/>
          <w:lang w:val="en-GB" w:eastAsia="he-IL"/>
        </w:rPr>
        <w:t>ונים שלהם, בפרפורי גסיסה.</w:t>
      </w:r>
    </w:p>
    <w:p w:rsidR="005C7853" w:rsidRDefault="005C7853" w:rsidP="005C7853">
      <w:pPr>
        <w:rPr>
          <w:rtl/>
          <w:lang w:val="en-GB" w:eastAsia="he-IL"/>
        </w:rPr>
      </w:pPr>
    </w:p>
    <w:p w:rsidR="004035D7" w:rsidRDefault="004035D7" w:rsidP="004035D7">
      <w:pPr>
        <w:pStyle w:val="af6"/>
        <w:keepNext/>
        <w:rPr>
          <w:rtl/>
          <w:lang w:val="en-GB"/>
        </w:rPr>
      </w:pPr>
      <w:bookmarkStart w:id="1891" w:name="ET_yor_5854_397"/>
      <w:r w:rsidRPr="00403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03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1"/>
    </w:p>
    <w:p w:rsidR="004035D7" w:rsidRDefault="004035D7" w:rsidP="004035D7">
      <w:pPr>
        <w:pStyle w:val="KeepWithNext"/>
        <w:rPr>
          <w:rtl/>
          <w:lang w:val="en-GB" w:eastAsia="he-IL"/>
        </w:rPr>
      </w:pPr>
    </w:p>
    <w:p w:rsidR="005C7853" w:rsidRDefault="005C7853" w:rsidP="005C78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</w:t>
      </w:r>
      <w:r w:rsidR="004035D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היות שהם בשלב</w:t>
      </w:r>
      <w:r w:rsidR="004035D7">
        <w:rPr>
          <w:rFonts w:hint="cs"/>
          <w:rtl/>
          <w:lang w:val="en-GB" w:eastAsia="he-IL"/>
        </w:rPr>
        <w:t xml:space="preserve"> משפטי לתשלום החובות שלהם בארנונה.</w:t>
      </w:r>
      <w:r>
        <w:rPr>
          <w:rFonts w:hint="cs"/>
          <w:rtl/>
          <w:lang w:val="en-GB" w:eastAsia="he-IL"/>
        </w:rPr>
        <w:t xml:space="preserve"> </w:t>
      </w:r>
    </w:p>
    <w:p w:rsidR="005C7853" w:rsidRDefault="005C7853" w:rsidP="005C7853">
      <w:pPr>
        <w:rPr>
          <w:rtl/>
          <w:lang w:val="en-GB" w:eastAsia="he-IL"/>
        </w:rPr>
      </w:pPr>
    </w:p>
    <w:p w:rsidR="004035D7" w:rsidRDefault="004035D7" w:rsidP="004035D7">
      <w:pPr>
        <w:pStyle w:val="af9"/>
        <w:keepNext/>
        <w:rPr>
          <w:rtl/>
          <w:lang w:val="en-GB" w:eastAsia="he-IL"/>
        </w:rPr>
      </w:pPr>
      <w:bookmarkStart w:id="1892" w:name="_ETM_Q1_9603369"/>
      <w:bookmarkStart w:id="1893" w:name="ET_guest_לירון_בנדק_398"/>
      <w:bookmarkEnd w:id="1892"/>
      <w:r w:rsidRPr="004035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4035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3"/>
    </w:p>
    <w:p w:rsidR="004035D7" w:rsidRDefault="004035D7" w:rsidP="004035D7">
      <w:pPr>
        <w:pStyle w:val="KeepWithNext"/>
        <w:rPr>
          <w:rtl/>
          <w:lang w:val="en-GB" w:eastAsia="he-IL"/>
        </w:rPr>
      </w:pPr>
    </w:p>
    <w:p w:rsidR="005C7853" w:rsidRDefault="004035D7" w:rsidP="00AD7210">
      <w:pPr>
        <w:rPr>
          <w:rtl/>
          <w:lang w:val="en-GB" w:eastAsia="he-IL"/>
        </w:rPr>
      </w:pPr>
      <w:bookmarkStart w:id="1894" w:name="_ETM_Q1_9603918"/>
      <w:bookmarkStart w:id="1895" w:name="_ETM_Q1_9603959"/>
      <w:bookmarkEnd w:id="1894"/>
      <w:bookmarkEnd w:id="1895"/>
      <w:r>
        <w:rPr>
          <w:rFonts w:hint="cs"/>
          <w:rtl/>
          <w:lang w:val="en-GB" w:eastAsia="he-IL"/>
        </w:rPr>
        <w:t xml:space="preserve">יכול מאוד להיות. </w:t>
      </w:r>
      <w:bookmarkStart w:id="1896" w:name="_ETM_Q1_9606720"/>
      <w:bookmarkEnd w:id="1896"/>
      <w:r w:rsidR="005C7853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גם מחזיקים את העצמאיים אצלנו. אנחנו </w:t>
      </w:r>
      <w:r w:rsidR="005C7853">
        <w:rPr>
          <w:rFonts w:hint="cs"/>
          <w:rtl/>
          <w:lang w:val="en-GB" w:eastAsia="he-IL"/>
        </w:rPr>
        <w:t>נגד כל הק</w:t>
      </w:r>
      <w:r>
        <w:rPr>
          <w:rFonts w:hint="cs"/>
          <w:rtl/>
          <w:lang w:val="en-GB" w:eastAsia="he-IL"/>
        </w:rPr>
        <w:t>ו</w:t>
      </w:r>
      <w:r w:rsidR="005C7853">
        <w:rPr>
          <w:rFonts w:hint="cs"/>
          <w:rtl/>
          <w:lang w:val="en-GB" w:eastAsia="he-IL"/>
        </w:rPr>
        <w:t xml:space="preserve">נספט של החוק. אם החוק </w:t>
      </w:r>
      <w:r w:rsidR="00BF5E89">
        <w:rPr>
          <w:rFonts w:hint="cs"/>
          <w:rtl/>
          <w:lang w:val="en-GB" w:eastAsia="he-IL"/>
        </w:rPr>
        <w:t xml:space="preserve">בא כי </w:t>
      </w:r>
      <w:r w:rsidR="005C7853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רשויות עם אחוזי גבייה </w:t>
      </w:r>
      <w:bookmarkStart w:id="1897" w:name="_ETM_Q1_9617790"/>
      <w:bookmarkEnd w:id="1897"/>
      <w:r>
        <w:rPr>
          <w:rFonts w:hint="cs"/>
          <w:rtl/>
          <w:lang w:val="en-GB" w:eastAsia="he-IL"/>
        </w:rPr>
        <w:t xml:space="preserve">נמוכים ובגלל זה </w:t>
      </w:r>
      <w:r w:rsidR="00BF5E89">
        <w:rPr>
          <w:rFonts w:hint="cs"/>
          <w:rtl/>
          <w:lang w:val="en-GB" w:eastAsia="he-IL"/>
        </w:rPr>
        <w:t>הן מקבלות</w:t>
      </w:r>
      <w:r>
        <w:rPr>
          <w:rFonts w:hint="cs"/>
          <w:rtl/>
          <w:lang w:val="en-GB" w:eastAsia="he-IL"/>
        </w:rPr>
        <w:t xml:space="preserve"> פחות תמיכה, </w:t>
      </w:r>
      <w:bookmarkStart w:id="1898" w:name="_ETM_Q1_9619036"/>
      <w:bookmarkEnd w:id="1898"/>
      <w:r>
        <w:rPr>
          <w:rFonts w:hint="cs"/>
          <w:rtl/>
          <w:lang w:val="en-GB" w:eastAsia="he-IL"/>
        </w:rPr>
        <w:t>אולי החוק צריך להתמקד רק ברשויות</w:t>
      </w:r>
      <w:r w:rsidR="005C78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האלו, רק לתת להן, לא כל רשות להפריט, כי הכי קל להפריט ולהוציא את</w:t>
      </w:r>
      <w:r w:rsidR="005C7853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ה</w:t>
      </w:r>
      <w:r w:rsidR="005C7853">
        <w:rPr>
          <w:rFonts w:hint="cs"/>
          <w:rtl/>
          <w:lang w:val="en-GB" w:eastAsia="he-IL"/>
        </w:rPr>
        <w:t xml:space="preserve">חוצה. </w:t>
      </w:r>
      <w:r>
        <w:rPr>
          <w:rFonts w:hint="cs"/>
          <w:rtl/>
          <w:lang w:val="en-GB" w:eastAsia="he-IL"/>
        </w:rPr>
        <w:t xml:space="preserve">כמו שאדוני אומר וגלעד אמר, </w:t>
      </w:r>
      <w:bookmarkStart w:id="1899" w:name="_ETM_Q1_9633689"/>
      <w:bookmarkEnd w:id="1899"/>
      <w:r w:rsidR="005C7853">
        <w:rPr>
          <w:rFonts w:hint="cs"/>
          <w:rtl/>
          <w:lang w:val="en-GB" w:eastAsia="he-IL"/>
        </w:rPr>
        <w:t>יש מקום של</w:t>
      </w:r>
      <w:r w:rsidR="00BF5E89">
        <w:rPr>
          <w:rFonts w:hint="cs"/>
          <w:rtl/>
          <w:lang w:val="en-GB" w:eastAsia="he-IL"/>
        </w:rPr>
        <w:t xml:space="preserve"> עובד עירייה, של עובד מועצה ש</w:t>
      </w:r>
      <w:r w:rsidR="005C785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5C7853">
        <w:rPr>
          <w:rFonts w:hint="cs"/>
          <w:rtl/>
          <w:lang w:val="en-GB" w:eastAsia="he-IL"/>
        </w:rPr>
        <w:t xml:space="preserve">קול </w:t>
      </w:r>
      <w:r w:rsidR="00BF5E89">
        <w:rPr>
          <w:rFonts w:hint="cs"/>
          <w:rtl/>
          <w:lang w:val="en-GB" w:eastAsia="he-IL"/>
        </w:rPr>
        <w:t>ה</w:t>
      </w:r>
      <w:r w:rsidR="005C7853">
        <w:rPr>
          <w:rFonts w:hint="cs"/>
          <w:rtl/>
          <w:lang w:val="en-GB" w:eastAsia="he-IL"/>
        </w:rPr>
        <w:t xml:space="preserve">דעת צריך להישאר אצלו, לא </w:t>
      </w:r>
      <w:r w:rsidR="00BF5E89">
        <w:rPr>
          <w:rFonts w:hint="cs"/>
          <w:rtl/>
          <w:lang w:val="en-GB" w:eastAsia="he-IL"/>
        </w:rPr>
        <w:t>ש</w:t>
      </w:r>
      <w:r w:rsidR="005C7853">
        <w:rPr>
          <w:rFonts w:hint="cs"/>
          <w:rtl/>
          <w:lang w:val="en-GB" w:eastAsia="he-IL"/>
        </w:rPr>
        <w:t xml:space="preserve">תאגיד עזר </w:t>
      </w:r>
      <w:r w:rsidR="00BF5E8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בוא ו</w:t>
      </w:r>
      <w:r w:rsidR="00BF5E89">
        <w:rPr>
          <w:rFonts w:hint="cs"/>
          <w:rtl/>
          <w:lang w:val="en-GB" w:eastAsia="he-IL"/>
        </w:rPr>
        <w:t>יתעסק</w:t>
      </w:r>
      <w:r w:rsidR="005C7853">
        <w:rPr>
          <w:rFonts w:hint="cs"/>
          <w:rtl/>
          <w:lang w:val="en-GB" w:eastAsia="he-IL"/>
        </w:rPr>
        <w:t xml:space="preserve"> בהנחות, </w:t>
      </w:r>
      <w:r w:rsidR="00BF5E89">
        <w:rPr>
          <w:rFonts w:hint="cs"/>
          <w:rtl/>
          <w:lang w:val="en-GB" w:eastAsia="he-IL"/>
        </w:rPr>
        <w:t xml:space="preserve">יתעסק </w:t>
      </w:r>
      <w:r w:rsidR="005C7853">
        <w:rPr>
          <w:rFonts w:hint="cs"/>
          <w:rtl/>
          <w:lang w:val="en-GB" w:eastAsia="he-IL"/>
        </w:rPr>
        <w:t>בדברים האלה</w:t>
      </w:r>
      <w:r>
        <w:rPr>
          <w:rFonts w:hint="cs"/>
          <w:rtl/>
          <w:lang w:val="en-GB" w:eastAsia="he-IL"/>
        </w:rPr>
        <w:t>.</w:t>
      </w:r>
      <w:r w:rsidR="005C7853">
        <w:rPr>
          <w:rFonts w:hint="cs"/>
          <w:rtl/>
          <w:lang w:val="en-GB" w:eastAsia="he-IL"/>
        </w:rPr>
        <w:t xml:space="preserve"> כשאתם מת</w:t>
      </w:r>
      <w:r>
        <w:rPr>
          <w:rFonts w:hint="cs"/>
          <w:rtl/>
          <w:lang w:val="en-GB" w:eastAsia="he-IL"/>
        </w:rPr>
        <w:t xml:space="preserve">חילים לגמגם ולהגיד שתאגיד עזר כן קשור, לא קשור, כשיש </w:t>
      </w:r>
      <w:bookmarkStart w:id="1900" w:name="_ETM_Q1_9647729"/>
      <w:bookmarkEnd w:id="1900"/>
      <w:r>
        <w:rPr>
          <w:rFonts w:hint="cs"/>
          <w:rtl/>
          <w:lang w:val="en-GB" w:eastAsia="he-IL"/>
        </w:rPr>
        <w:t>חברה - -</w:t>
      </w:r>
    </w:p>
    <w:p w:rsidR="005C7853" w:rsidRDefault="005C7853" w:rsidP="005C7853">
      <w:pPr>
        <w:rPr>
          <w:rtl/>
          <w:lang w:val="en-GB" w:eastAsia="he-IL"/>
        </w:rPr>
      </w:pPr>
    </w:p>
    <w:p w:rsidR="004035D7" w:rsidRDefault="004035D7" w:rsidP="004035D7">
      <w:pPr>
        <w:pStyle w:val="af6"/>
        <w:keepNext/>
        <w:rPr>
          <w:rtl/>
          <w:lang w:val="en-GB"/>
        </w:rPr>
      </w:pPr>
      <w:bookmarkStart w:id="1901" w:name="ET_yor_5854_399"/>
      <w:r w:rsidRPr="00403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03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1"/>
    </w:p>
    <w:p w:rsidR="004035D7" w:rsidRDefault="004035D7" w:rsidP="004035D7">
      <w:pPr>
        <w:pStyle w:val="KeepWithNext"/>
        <w:rPr>
          <w:rtl/>
          <w:lang w:val="en-GB" w:eastAsia="he-IL"/>
        </w:rPr>
      </w:pPr>
    </w:p>
    <w:p w:rsidR="004035D7" w:rsidRPr="004035D7" w:rsidRDefault="004035D7" w:rsidP="004035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זה "אתם"?</w:t>
      </w:r>
    </w:p>
    <w:p w:rsidR="005C7853" w:rsidRDefault="005C7853" w:rsidP="005C7853">
      <w:pPr>
        <w:rPr>
          <w:rtl/>
          <w:lang w:val="en-GB" w:eastAsia="he-IL"/>
        </w:rPr>
      </w:pPr>
    </w:p>
    <w:p w:rsidR="00BF5E89" w:rsidRDefault="00BF5E89" w:rsidP="00BF5E89">
      <w:pPr>
        <w:pStyle w:val="af9"/>
        <w:keepNext/>
        <w:rPr>
          <w:rtl/>
          <w:lang w:val="en-GB" w:eastAsia="he-IL"/>
        </w:rPr>
      </w:pPr>
      <w:bookmarkStart w:id="1902" w:name="ET_guest_לירון_בנדק_400"/>
      <w:r w:rsidRPr="00BF5E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בנדק</w:t>
      </w:r>
      <w:proofErr w:type="spellEnd"/>
      <w:r>
        <w:rPr>
          <w:rtl/>
          <w:lang w:val="en-GB" w:eastAsia="he-IL"/>
        </w:rPr>
        <w:t>:</w:t>
      </w:r>
      <w:r w:rsidRPr="00BF5E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2"/>
    </w:p>
    <w:p w:rsidR="00BF5E89" w:rsidRDefault="00BF5E89" w:rsidP="00BF5E89">
      <w:pPr>
        <w:pStyle w:val="KeepWithNext"/>
        <w:rPr>
          <w:rtl/>
          <w:lang w:val="en-GB" w:eastAsia="he-IL"/>
        </w:rPr>
      </w:pPr>
    </w:p>
    <w:p w:rsidR="00BF5E89" w:rsidRPr="00BF5E89" w:rsidRDefault="00BF5E89" w:rsidP="00BF5E89">
      <w:pPr>
        <w:rPr>
          <w:rtl/>
          <w:lang w:val="en-GB" w:eastAsia="he-IL"/>
        </w:rPr>
      </w:pPr>
      <w:bookmarkStart w:id="1903" w:name="_ETM_Q1_9644996"/>
      <w:bookmarkEnd w:id="1903"/>
      <w:r>
        <w:rPr>
          <w:rFonts w:hint="cs"/>
          <w:rtl/>
          <w:lang w:val="en-GB" w:eastAsia="he-IL"/>
        </w:rPr>
        <w:t xml:space="preserve">לא אתה, </w:t>
      </w:r>
      <w:bookmarkStart w:id="1904" w:name="_ETM_Q1_9647382"/>
      <w:bookmarkEnd w:id="1904"/>
      <w:r>
        <w:rPr>
          <w:rFonts w:hint="cs"/>
          <w:rtl/>
          <w:lang w:val="en-GB" w:eastAsia="he-IL"/>
        </w:rPr>
        <w:t xml:space="preserve">אדוני. מי שגמגם יודע. </w:t>
      </w:r>
    </w:p>
    <w:p w:rsidR="005C7853" w:rsidRDefault="005C7853" w:rsidP="005C7853">
      <w:pPr>
        <w:rPr>
          <w:rtl/>
          <w:lang w:val="en-GB" w:eastAsia="he-IL"/>
        </w:rPr>
      </w:pPr>
    </w:p>
    <w:p w:rsidR="00BF5E89" w:rsidRDefault="00BF5E89" w:rsidP="00BF5E89">
      <w:pPr>
        <w:pStyle w:val="af6"/>
        <w:keepNext/>
        <w:rPr>
          <w:rtl/>
          <w:lang w:val="en-GB"/>
        </w:rPr>
      </w:pPr>
      <w:bookmarkStart w:id="1905" w:name="ET_yor_5854_401"/>
      <w:r w:rsidRPr="00BF5E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F5E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5"/>
    </w:p>
    <w:p w:rsidR="00BF5E89" w:rsidRDefault="00BF5E89" w:rsidP="00BF5E89">
      <w:pPr>
        <w:pStyle w:val="KeepWithNext"/>
        <w:rPr>
          <w:rtl/>
          <w:lang w:val="en-GB" w:eastAsia="he-IL"/>
        </w:rPr>
      </w:pPr>
    </w:p>
    <w:p w:rsidR="00265FE5" w:rsidRPr="005C7853" w:rsidRDefault="00587ECE" w:rsidP="006A2E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רצית לומר משרד הפנים</w:t>
      </w:r>
      <w:r w:rsidR="00BF5E89">
        <w:rPr>
          <w:rFonts w:hint="cs"/>
          <w:rtl/>
          <w:lang w:val="en-GB" w:eastAsia="he-IL"/>
        </w:rPr>
        <w:t xml:space="preserve"> </w:t>
      </w:r>
      <w:r w:rsidR="00AD7210">
        <w:rPr>
          <w:rFonts w:hint="cs"/>
          <w:rtl/>
          <w:lang w:val="en-GB" w:eastAsia="he-IL"/>
        </w:rPr>
        <w:t>ו</w:t>
      </w:r>
      <w:r w:rsidR="00BF5E89">
        <w:rPr>
          <w:rFonts w:hint="cs"/>
          <w:rtl/>
          <w:lang w:val="en-GB" w:eastAsia="he-IL"/>
        </w:rPr>
        <w:t>אנ</w:t>
      </w:r>
      <w:bookmarkStart w:id="1906" w:name="_ETM_Q1_9656718"/>
      <w:bookmarkEnd w:id="1906"/>
      <w:r w:rsidR="00BF5E89">
        <w:rPr>
          <w:rFonts w:hint="cs"/>
          <w:rtl/>
          <w:lang w:val="en-GB" w:eastAsia="he-IL"/>
        </w:rPr>
        <w:t>י אומר את זה במקומך.</w:t>
      </w:r>
      <w:r w:rsidR="00C4390A">
        <w:rPr>
          <w:rFonts w:hint="cs"/>
          <w:rtl/>
          <w:lang w:val="en-GB" w:eastAsia="he-IL"/>
        </w:rPr>
        <w:t xml:space="preserve"> </w:t>
      </w:r>
      <w:r w:rsidR="00B05312">
        <w:rPr>
          <w:rFonts w:hint="cs"/>
          <w:rtl/>
          <w:lang w:val="en-GB" w:eastAsia="he-IL"/>
        </w:rPr>
        <w:t>אני רוצה לת</w:t>
      </w:r>
      <w:r w:rsidR="00E16488">
        <w:rPr>
          <w:rFonts w:hint="cs"/>
          <w:rtl/>
          <w:lang w:val="en-GB" w:eastAsia="he-IL"/>
        </w:rPr>
        <w:t>ת לתומר לענות על הסוגיה האחרונה.</w:t>
      </w:r>
      <w:r w:rsidR="00B05312">
        <w:rPr>
          <w:rFonts w:hint="cs"/>
          <w:rtl/>
          <w:lang w:val="en-GB" w:eastAsia="he-IL"/>
        </w:rPr>
        <w:t xml:space="preserve"> נראה לי שאנחנו </w:t>
      </w:r>
      <w:bookmarkStart w:id="1907" w:name="_ETM_Q1_9663450"/>
      <w:bookmarkStart w:id="1908" w:name="_ETM_Q1_9663516"/>
      <w:bookmarkEnd w:id="1907"/>
      <w:bookmarkEnd w:id="1908"/>
      <w:r w:rsidR="00265FE5">
        <w:rPr>
          <w:rFonts w:hint="cs"/>
          <w:rtl/>
          <w:lang w:val="en-GB" w:eastAsia="he-IL"/>
        </w:rPr>
        <w:t>צריכים ל</w:t>
      </w:r>
      <w:r w:rsidR="00B05312">
        <w:rPr>
          <w:rFonts w:hint="cs"/>
          <w:rtl/>
          <w:lang w:val="en-GB" w:eastAsia="he-IL"/>
        </w:rPr>
        <w:t xml:space="preserve">התכנס </w:t>
      </w:r>
      <w:bookmarkStart w:id="1909" w:name="_ETM_Q1_9684758"/>
      <w:bookmarkEnd w:id="1909"/>
      <w:r w:rsidR="00B05312">
        <w:rPr>
          <w:rFonts w:hint="cs"/>
          <w:rtl/>
          <w:lang w:val="en-GB" w:eastAsia="he-IL"/>
        </w:rPr>
        <w:t>לישיבה ארוכה מחוץ ל</w:t>
      </w:r>
      <w:r w:rsidR="00AD7210">
        <w:rPr>
          <w:rFonts w:hint="cs"/>
          <w:rtl/>
          <w:lang w:val="en-GB" w:eastAsia="he-IL"/>
        </w:rPr>
        <w:t>וועדה</w:t>
      </w:r>
      <w:r w:rsidR="00B05312">
        <w:rPr>
          <w:rFonts w:hint="cs"/>
          <w:rtl/>
          <w:lang w:val="en-GB" w:eastAsia="he-IL"/>
        </w:rPr>
        <w:t xml:space="preserve">. בוועדה חזרנו לדבר על אותם </w:t>
      </w:r>
      <w:bookmarkStart w:id="1910" w:name="_ETM_Q1_9689781"/>
      <w:bookmarkEnd w:id="1910"/>
      <w:r w:rsidR="00AD7210">
        <w:rPr>
          <w:rFonts w:hint="cs"/>
          <w:rtl/>
          <w:lang w:val="en-GB" w:eastAsia="he-IL"/>
        </w:rPr>
        <w:t>דברים עשרות פעמים</w:t>
      </w:r>
      <w:r w:rsidR="006A2ECA">
        <w:rPr>
          <w:rFonts w:hint="cs"/>
          <w:rtl/>
          <w:lang w:val="en-GB" w:eastAsia="he-IL"/>
        </w:rPr>
        <w:t>.</w:t>
      </w:r>
      <w:r w:rsidR="00B05312">
        <w:rPr>
          <w:rFonts w:hint="cs"/>
          <w:rtl/>
          <w:lang w:val="en-GB" w:eastAsia="he-IL"/>
        </w:rPr>
        <w:t xml:space="preserve"> אני מרגיש שמיציתי. </w:t>
      </w:r>
      <w:r w:rsidR="00EC522D">
        <w:rPr>
          <w:rFonts w:hint="cs"/>
          <w:rtl/>
          <w:lang w:val="en-GB" w:eastAsia="he-IL"/>
        </w:rPr>
        <w:t>כדי לראו</w:t>
      </w:r>
      <w:bookmarkStart w:id="1911" w:name="_ETM_Q1_9705084"/>
      <w:bookmarkEnd w:id="1911"/>
      <w:r w:rsidR="00EC522D">
        <w:rPr>
          <w:rFonts w:hint="cs"/>
          <w:rtl/>
          <w:lang w:val="en-GB" w:eastAsia="he-IL"/>
        </w:rPr>
        <w:t xml:space="preserve">ת אם נבוא עם נוסח להצבעה, אם לאו, אנחנו </w:t>
      </w:r>
      <w:bookmarkStart w:id="1912" w:name="_ETM_Q1_9712927"/>
      <w:bookmarkEnd w:id="1912"/>
      <w:r w:rsidR="00EC522D">
        <w:rPr>
          <w:rFonts w:hint="cs"/>
          <w:rtl/>
          <w:lang w:val="en-GB" w:eastAsia="he-IL"/>
        </w:rPr>
        <w:t>צריכים לקבוע פגישה עם יאיר, עם תומר ועם מי שירצה מחברי הכנסת</w:t>
      </w:r>
      <w:r w:rsidR="006A2ECA">
        <w:rPr>
          <w:rFonts w:hint="cs"/>
          <w:rtl/>
          <w:lang w:val="en-GB" w:eastAsia="he-IL"/>
        </w:rPr>
        <w:t>.</w:t>
      </w:r>
      <w:r w:rsidR="00EC522D">
        <w:rPr>
          <w:rFonts w:hint="cs"/>
          <w:rtl/>
          <w:lang w:val="en-GB" w:eastAsia="he-IL"/>
        </w:rPr>
        <w:t xml:space="preserve"> </w:t>
      </w:r>
      <w:r w:rsidR="00425E59">
        <w:rPr>
          <w:rFonts w:hint="cs"/>
          <w:rtl/>
          <w:lang w:val="en-GB" w:eastAsia="he-IL"/>
        </w:rPr>
        <w:t xml:space="preserve"> </w:t>
      </w:r>
      <w:r w:rsidR="00265FE5">
        <w:rPr>
          <w:rFonts w:hint="cs"/>
          <w:rtl/>
          <w:lang w:val="en-GB" w:eastAsia="he-IL"/>
        </w:rPr>
        <w:t xml:space="preserve"> </w:t>
      </w:r>
    </w:p>
    <w:p w:rsidR="00F237E4" w:rsidRPr="00E5328F" w:rsidRDefault="00F237E4" w:rsidP="00F237E4">
      <w:pPr>
        <w:ind w:firstLine="0"/>
        <w:rPr>
          <w:rtl/>
          <w:lang w:val="en-GB" w:eastAsia="he-IL"/>
        </w:rPr>
      </w:pPr>
    </w:p>
    <w:p w:rsidR="00E16488" w:rsidRDefault="00E16488" w:rsidP="00E16488">
      <w:pPr>
        <w:pStyle w:val="a4"/>
        <w:keepNext/>
        <w:rPr>
          <w:rtl/>
          <w:lang w:val="en-GB"/>
        </w:rPr>
      </w:pPr>
      <w:bookmarkStart w:id="1913" w:name="ET_speaker_תומר_רוזנר_402"/>
      <w:r w:rsidRPr="00E164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164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3"/>
    </w:p>
    <w:p w:rsidR="00E16488" w:rsidRDefault="00E16488" w:rsidP="00E16488">
      <w:pPr>
        <w:pStyle w:val="KeepWithNext"/>
        <w:rPr>
          <w:rtl/>
          <w:lang w:val="en-GB" w:eastAsia="he-IL"/>
        </w:rPr>
      </w:pPr>
    </w:p>
    <w:p w:rsidR="00265FE5" w:rsidRDefault="009F0652" w:rsidP="00587E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בקצרה להזכיר למה כולנו כאן. </w:t>
      </w:r>
      <w:r w:rsidR="00237CEF">
        <w:rPr>
          <w:rFonts w:hint="cs"/>
          <w:rtl/>
          <w:lang w:val="en-GB" w:eastAsia="he-IL"/>
        </w:rPr>
        <w:t xml:space="preserve">הטענה של הממשלה </w:t>
      </w:r>
      <w:bookmarkStart w:id="1914" w:name="_ETM_Q1_9765186"/>
      <w:bookmarkEnd w:id="1914"/>
      <w:r w:rsidR="00237CEF">
        <w:rPr>
          <w:rFonts w:hint="cs"/>
          <w:rtl/>
          <w:lang w:val="en-GB" w:eastAsia="he-IL"/>
        </w:rPr>
        <w:t xml:space="preserve">בפני בית המשפט העליון הייתה שלא מדובר בהפרטת שיקול </w:t>
      </w:r>
      <w:bookmarkStart w:id="1915" w:name="_ETM_Q1_9766277"/>
      <w:bookmarkEnd w:id="1915"/>
      <w:r w:rsidR="00237CEF">
        <w:rPr>
          <w:rFonts w:hint="cs"/>
          <w:rtl/>
          <w:lang w:val="en-GB" w:eastAsia="he-IL"/>
        </w:rPr>
        <w:t>הדעת, ששיקול הדעת נותר אצל הרשות המקומית</w:t>
      </w:r>
      <w:r w:rsidR="00AD7210">
        <w:rPr>
          <w:rFonts w:hint="cs"/>
          <w:rtl/>
          <w:lang w:val="en-GB" w:eastAsia="he-IL"/>
        </w:rPr>
        <w:t xml:space="preserve"> ו</w:t>
      </w:r>
      <w:r w:rsidR="00237CEF">
        <w:rPr>
          <w:rFonts w:hint="cs"/>
          <w:rtl/>
          <w:lang w:val="en-GB" w:eastAsia="he-IL"/>
        </w:rPr>
        <w:t xml:space="preserve">חברת הגבייה </w:t>
      </w:r>
      <w:bookmarkStart w:id="1916" w:name="_ETM_Q1_9772941"/>
      <w:bookmarkEnd w:id="1916"/>
      <w:r w:rsidR="00237CEF">
        <w:rPr>
          <w:rFonts w:hint="cs"/>
          <w:rtl/>
          <w:lang w:val="en-GB" w:eastAsia="he-IL"/>
        </w:rPr>
        <w:t xml:space="preserve">עושה רק פעולות טכניות. העמדה הזאת לא התקבלה על ידי </w:t>
      </w:r>
      <w:bookmarkStart w:id="1917" w:name="_ETM_Q1_9775946"/>
      <w:bookmarkEnd w:id="1917"/>
      <w:r w:rsidR="00237CEF">
        <w:rPr>
          <w:rFonts w:hint="cs"/>
          <w:rtl/>
          <w:lang w:val="en-GB" w:eastAsia="he-IL"/>
        </w:rPr>
        <w:t xml:space="preserve">בית המשפט, בית המשפט לא ראה בפעולתן של חברות הגבייה </w:t>
      </w:r>
      <w:bookmarkStart w:id="1918" w:name="_ETM_Q1_9778540"/>
      <w:bookmarkEnd w:id="1918"/>
      <w:r w:rsidR="00237CEF">
        <w:rPr>
          <w:rFonts w:hint="cs"/>
          <w:rtl/>
          <w:lang w:val="en-GB" w:eastAsia="he-IL"/>
        </w:rPr>
        <w:t xml:space="preserve">פעולות טכניות. למרות </w:t>
      </w:r>
      <w:r w:rsidR="007863E3">
        <w:rPr>
          <w:rFonts w:hint="cs"/>
          <w:rtl/>
          <w:lang w:val="en-GB" w:eastAsia="he-IL"/>
        </w:rPr>
        <w:t>שעמדת משרד הפנים הייתה</w:t>
      </w:r>
      <w:r w:rsidR="00237CEF">
        <w:rPr>
          <w:rFonts w:hint="cs"/>
          <w:rtl/>
          <w:lang w:val="en-GB" w:eastAsia="he-IL"/>
        </w:rPr>
        <w:t xml:space="preserve"> </w:t>
      </w:r>
      <w:bookmarkStart w:id="1919" w:name="_ETM_Q1_9784585"/>
      <w:bookmarkEnd w:id="1919"/>
      <w:r w:rsidR="007863E3">
        <w:rPr>
          <w:rFonts w:hint="cs"/>
          <w:rtl/>
          <w:lang w:val="en-GB" w:eastAsia="he-IL"/>
        </w:rPr>
        <w:t>בפני בית המשפט העליון</w:t>
      </w:r>
      <w:r w:rsidR="00237CEF">
        <w:rPr>
          <w:rFonts w:hint="cs"/>
          <w:rtl/>
          <w:lang w:val="en-GB" w:eastAsia="he-IL"/>
        </w:rPr>
        <w:t xml:space="preserve"> שכל הפעולה של חברת הגבייה </w:t>
      </w:r>
      <w:bookmarkStart w:id="1920" w:name="_ETM_Q1_9783263"/>
      <w:bookmarkEnd w:id="1920"/>
      <w:r w:rsidR="00AD7210">
        <w:rPr>
          <w:rFonts w:hint="cs"/>
          <w:rtl/>
          <w:lang w:val="en-GB" w:eastAsia="he-IL"/>
        </w:rPr>
        <w:t>היא פעולה טכנית</w:t>
      </w:r>
      <w:r w:rsidR="00237CEF">
        <w:rPr>
          <w:rFonts w:hint="cs"/>
          <w:rtl/>
          <w:lang w:val="en-GB" w:eastAsia="he-IL"/>
        </w:rPr>
        <w:t xml:space="preserve"> </w:t>
      </w:r>
      <w:r w:rsidR="00AD7210">
        <w:rPr>
          <w:rFonts w:hint="cs"/>
          <w:rtl/>
          <w:lang w:val="en-GB" w:eastAsia="he-IL"/>
        </w:rPr>
        <w:t>ו</w:t>
      </w:r>
      <w:r w:rsidR="00237CEF">
        <w:rPr>
          <w:rFonts w:hint="cs"/>
          <w:rtl/>
          <w:lang w:val="en-GB" w:eastAsia="he-IL"/>
        </w:rPr>
        <w:t xml:space="preserve">שיקול </w:t>
      </w:r>
      <w:bookmarkStart w:id="1921" w:name="_ETM_Q1_9784623"/>
      <w:bookmarkEnd w:id="1921"/>
      <w:r w:rsidR="00237CEF">
        <w:rPr>
          <w:rFonts w:hint="cs"/>
          <w:rtl/>
          <w:lang w:val="en-GB" w:eastAsia="he-IL"/>
        </w:rPr>
        <w:t xml:space="preserve">הדעת וההחלטה הסופית נותרת בידי הרשות המקומית, בית המשפט העליון </w:t>
      </w:r>
      <w:bookmarkStart w:id="1922" w:name="_ETM_Q1_9794355"/>
      <w:bookmarkEnd w:id="1922"/>
      <w:r w:rsidR="00237CEF">
        <w:rPr>
          <w:rFonts w:hint="cs"/>
          <w:rtl/>
          <w:lang w:val="en-GB" w:eastAsia="he-IL"/>
        </w:rPr>
        <w:t>לא "קנה" את התזה הזאת</w:t>
      </w:r>
      <w:r w:rsidR="00D51B55">
        <w:rPr>
          <w:rFonts w:hint="cs"/>
          <w:rtl/>
          <w:lang w:val="en-GB" w:eastAsia="he-IL"/>
        </w:rPr>
        <w:t>,</w:t>
      </w:r>
      <w:r w:rsidR="00DB1B2E">
        <w:rPr>
          <w:rFonts w:hint="cs"/>
          <w:rtl/>
          <w:lang w:val="en-GB" w:eastAsia="he-IL"/>
        </w:rPr>
        <w:t xml:space="preserve"> הוא </w:t>
      </w:r>
      <w:r w:rsidR="00237CEF">
        <w:rPr>
          <w:rFonts w:hint="cs"/>
          <w:rtl/>
          <w:lang w:val="en-GB" w:eastAsia="he-IL"/>
        </w:rPr>
        <w:t>אמר ש</w:t>
      </w:r>
      <w:r w:rsidR="00DB1B2E">
        <w:rPr>
          <w:rFonts w:hint="cs"/>
          <w:rtl/>
          <w:lang w:val="en-GB" w:eastAsia="he-IL"/>
        </w:rPr>
        <w:t>הטיפול</w:t>
      </w:r>
      <w:r w:rsidR="00237CEF">
        <w:rPr>
          <w:rFonts w:hint="cs"/>
          <w:rtl/>
          <w:lang w:val="en-GB" w:eastAsia="he-IL"/>
        </w:rPr>
        <w:t xml:space="preserve"> של </w:t>
      </w:r>
      <w:bookmarkStart w:id="1923" w:name="_ETM_Q1_9798347"/>
      <w:bookmarkEnd w:id="1923"/>
      <w:r w:rsidR="00237CEF">
        <w:rPr>
          <w:rFonts w:hint="cs"/>
          <w:rtl/>
          <w:lang w:val="en-GB" w:eastAsia="he-IL"/>
        </w:rPr>
        <w:t xml:space="preserve">חברות הגבייה, הגם שיכול להיות שהוא נחזה </w:t>
      </w:r>
      <w:bookmarkStart w:id="1924" w:name="_ETM_Q1_9799068"/>
      <w:bookmarkEnd w:id="1924"/>
      <w:r w:rsidR="00237CEF">
        <w:rPr>
          <w:rFonts w:hint="cs"/>
          <w:rtl/>
          <w:lang w:val="en-GB" w:eastAsia="he-IL"/>
        </w:rPr>
        <w:t xml:space="preserve">כטכני, </w:t>
      </w:r>
      <w:r w:rsidR="007863E3">
        <w:rPr>
          <w:rFonts w:hint="cs"/>
          <w:rtl/>
          <w:lang w:val="en-GB" w:eastAsia="he-IL"/>
        </w:rPr>
        <w:t>הוא לא טכני.</w:t>
      </w:r>
      <w:r w:rsidR="00237CEF">
        <w:rPr>
          <w:rFonts w:hint="cs"/>
          <w:rtl/>
          <w:lang w:val="en-GB" w:eastAsia="he-IL"/>
        </w:rPr>
        <w:t xml:space="preserve"> בגז</w:t>
      </w:r>
      <w:r w:rsidR="00265FE5">
        <w:rPr>
          <w:rFonts w:hint="cs"/>
          <w:rtl/>
          <w:lang w:val="en-GB" w:eastAsia="he-IL"/>
        </w:rPr>
        <w:t>י</w:t>
      </w:r>
      <w:r w:rsidR="00237CEF">
        <w:rPr>
          <w:rFonts w:hint="cs"/>
          <w:rtl/>
          <w:lang w:val="en-GB" w:eastAsia="he-IL"/>
        </w:rPr>
        <w:t xml:space="preserve">רה שווה אנחנו </w:t>
      </w:r>
      <w:r w:rsidR="00265FE5">
        <w:rPr>
          <w:rFonts w:hint="cs"/>
          <w:rtl/>
          <w:lang w:val="en-GB" w:eastAsia="he-IL"/>
        </w:rPr>
        <w:t>מ</w:t>
      </w:r>
      <w:r w:rsidR="00237CEF">
        <w:rPr>
          <w:rFonts w:hint="cs"/>
          <w:rtl/>
          <w:lang w:val="en-GB" w:eastAsia="he-IL"/>
        </w:rPr>
        <w:t>ד</w:t>
      </w:r>
      <w:r w:rsidR="007863E3">
        <w:rPr>
          <w:rFonts w:hint="cs"/>
          <w:rtl/>
          <w:lang w:val="en-GB" w:eastAsia="he-IL"/>
        </w:rPr>
        <w:t>ברים על נושא ההנחות,</w:t>
      </w:r>
      <w:r w:rsidR="00265FE5">
        <w:rPr>
          <w:rFonts w:hint="cs"/>
          <w:rtl/>
          <w:lang w:val="en-GB" w:eastAsia="he-IL"/>
        </w:rPr>
        <w:t xml:space="preserve"> </w:t>
      </w:r>
      <w:r w:rsidR="007863E3">
        <w:rPr>
          <w:rFonts w:hint="cs"/>
          <w:rtl/>
          <w:lang w:val="en-GB" w:eastAsia="he-IL"/>
        </w:rPr>
        <w:t>ש</w:t>
      </w:r>
      <w:r w:rsidR="00265FE5">
        <w:rPr>
          <w:rFonts w:hint="cs"/>
          <w:rtl/>
          <w:lang w:val="en-GB" w:eastAsia="he-IL"/>
        </w:rPr>
        <w:t xml:space="preserve">אי אפשר לומר </w:t>
      </w:r>
      <w:r w:rsidR="00237CEF">
        <w:rPr>
          <w:rFonts w:hint="cs"/>
          <w:rtl/>
          <w:lang w:val="en-GB" w:eastAsia="he-IL"/>
        </w:rPr>
        <w:t>ש</w:t>
      </w:r>
      <w:r w:rsidR="00265FE5">
        <w:rPr>
          <w:rFonts w:hint="cs"/>
          <w:rtl/>
          <w:lang w:val="en-GB" w:eastAsia="he-IL"/>
        </w:rPr>
        <w:t>מדובר בעיסוק טכנ</w:t>
      </w:r>
      <w:r w:rsidR="00237CEF">
        <w:rPr>
          <w:rFonts w:hint="cs"/>
          <w:rtl/>
          <w:lang w:val="en-GB" w:eastAsia="he-IL"/>
        </w:rPr>
        <w:t>י</w:t>
      </w:r>
      <w:r w:rsidR="007863E3">
        <w:rPr>
          <w:rFonts w:hint="cs"/>
          <w:rtl/>
          <w:lang w:val="en-GB" w:eastAsia="he-IL"/>
        </w:rPr>
        <w:t>.</w:t>
      </w:r>
      <w:r w:rsidR="00237CEF">
        <w:rPr>
          <w:rFonts w:hint="cs"/>
          <w:rtl/>
          <w:lang w:val="en-GB" w:eastAsia="he-IL"/>
        </w:rPr>
        <w:t xml:space="preserve"> </w:t>
      </w:r>
      <w:r w:rsidR="00265FE5">
        <w:rPr>
          <w:rFonts w:hint="cs"/>
          <w:rtl/>
          <w:lang w:val="en-GB" w:eastAsia="he-IL"/>
        </w:rPr>
        <w:t>א</w:t>
      </w:r>
      <w:r w:rsidR="00237CEF">
        <w:rPr>
          <w:rFonts w:hint="cs"/>
          <w:rtl/>
          <w:lang w:val="en-GB" w:eastAsia="he-IL"/>
        </w:rPr>
        <w:t>ם תאגידי העזר קשורים בדרך כל</w:t>
      </w:r>
      <w:r w:rsidR="007863E3">
        <w:rPr>
          <w:rFonts w:hint="cs"/>
          <w:rtl/>
          <w:lang w:val="en-GB" w:eastAsia="he-IL"/>
        </w:rPr>
        <w:t xml:space="preserve">שהי </w:t>
      </w:r>
      <w:bookmarkStart w:id="1925" w:name="_ETM_Q1_9825082"/>
      <w:bookmarkEnd w:id="1925"/>
      <w:r w:rsidR="00237CEF">
        <w:rPr>
          <w:rFonts w:hint="cs"/>
          <w:rtl/>
          <w:lang w:val="en-GB" w:eastAsia="he-IL"/>
        </w:rPr>
        <w:t>לנושא הגבייה</w:t>
      </w:r>
      <w:r w:rsidR="00265FE5">
        <w:rPr>
          <w:rFonts w:hint="cs"/>
          <w:rtl/>
          <w:lang w:val="en-GB" w:eastAsia="he-IL"/>
        </w:rPr>
        <w:t xml:space="preserve"> הם לא יכולים לטפל בהנחות. </w:t>
      </w:r>
    </w:p>
    <w:p w:rsidR="00265FE5" w:rsidRDefault="00265FE5" w:rsidP="005E296E">
      <w:pPr>
        <w:rPr>
          <w:rtl/>
          <w:lang w:val="en-GB" w:eastAsia="he-IL"/>
        </w:rPr>
      </w:pPr>
    </w:p>
    <w:p w:rsidR="00237CEF" w:rsidRDefault="00237CEF" w:rsidP="00237CEF">
      <w:pPr>
        <w:pStyle w:val="af9"/>
        <w:keepNext/>
        <w:rPr>
          <w:rtl/>
          <w:lang w:val="en-GB" w:eastAsia="he-IL"/>
        </w:rPr>
      </w:pPr>
      <w:bookmarkStart w:id="1926" w:name="_ETM_Q1_9829588"/>
      <w:bookmarkStart w:id="1927" w:name="ET_guest_נתן_קלימי_403"/>
      <w:bookmarkEnd w:id="1926"/>
      <w:r w:rsidRPr="00237C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237C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7"/>
    </w:p>
    <w:p w:rsidR="00237CEF" w:rsidRDefault="00237CEF" w:rsidP="00237CEF">
      <w:pPr>
        <w:pStyle w:val="KeepWithNext"/>
        <w:rPr>
          <w:rtl/>
          <w:lang w:val="en-GB" w:eastAsia="he-IL"/>
        </w:rPr>
      </w:pPr>
    </w:p>
    <w:p w:rsidR="00265FE5" w:rsidRDefault="00E60E90" w:rsidP="00DB1B2E">
      <w:pPr>
        <w:rPr>
          <w:rtl/>
          <w:lang w:val="en-GB" w:eastAsia="he-IL"/>
        </w:rPr>
      </w:pPr>
      <w:bookmarkStart w:id="1928" w:name="_ETM_Q1_9829978"/>
      <w:bookmarkStart w:id="1929" w:name="_ETM_Q1_9830009"/>
      <w:bookmarkEnd w:id="1928"/>
      <w:bookmarkEnd w:id="1929"/>
      <w:r>
        <w:rPr>
          <w:rFonts w:hint="cs"/>
          <w:rtl/>
          <w:lang w:val="en-GB" w:eastAsia="he-IL"/>
        </w:rPr>
        <w:t xml:space="preserve">גם פה צריך לדייק. </w:t>
      </w:r>
      <w:proofErr w:type="spellStart"/>
      <w:r w:rsidR="007863E3">
        <w:rPr>
          <w:rFonts w:hint="cs"/>
          <w:rtl/>
          <w:lang w:val="en-GB" w:eastAsia="he-IL"/>
        </w:rPr>
        <w:t>הבג"ץ</w:t>
      </w:r>
      <w:proofErr w:type="spellEnd"/>
      <w:r w:rsidR="007863E3">
        <w:rPr>
          <w:rFonts w:hint="cs"/>
          <w:rtl/>
          <w:lang w:val="en-GB" w:eastAsia="he-IL"/>
        </w:rPr>
        <w:t xml:space="preserve"> דיבר </w:t>
      </w:r>
      <w:bookmarkStart w:id="1930" w:name="_ETM_Q1_9837495"/>
      <w:bookmarkEnd w:id="1930"/>
      <w:r w:rsidR="007863E3">
        <w:rPr>
          <w:rFonts w:hint="cs"/>
          <w:rtl/>
          <w:lang w:val="en-GB" w:eastAsia="he-IL"/>
        </w:rPr>
        <w:t xml:space="preserve">רק על שיקול הדעת בנושא אכיפה, הוא לא דיבר </w:t>
      </w:r>
      <w:bookmarkStart w:id="1931" w:name="_ETM_Q1_9841424"/>
      <w:bookmarkEnd w:id="1931"/>
      <w:r w:rsidR="007863E3">
        <w:rPr>
          <w:rFonts w:hint="cs"/>
          <w:rtl/>
          <w:lang w:val="en-GB" w:eastAsia="he-IL"/>
        </w:rPr>
        <w:t>על הנחות ו</w:t>
      </w:r>
      <w:r w:rsidR="00DB1B2E">
        <w:rPr>
          <w:rFonts w:hint="cs"/>
          <w:rtl/>
          <w:lang w:val="en-GB" w:eastAsia="he-IL"/>
        </w:rPr>
        <w:t>על שום פעולה שקשורה לתאגיד העזר.</w:t>
      </w:r>
      <w:r w:rsidR="007863E3">
        <w:rPr>
          <w:rFonts w:hint="cs"/>
          <w:rtl/>
          <w:lang w:val="en-GB" w:eastAsia="he-IL"/>
        </w:rPr>
        <w:t xml:space="preserve"> </w:t>
      </w:r>
      <w:bookmarkStart w:id="1932" w:name="_ETM_Q1_9844797"/>
      <w:bookmarkEnd w:id="1932"/>
      <w:r w:rsidR="00265FE5">
        <w:rPr>
          <w:rFonts w:hint="cs"/>
          <w:rtl/>
          <w:lang w:val="en-GB" w:eastAsia="he-IL"/>
        </w:rPr>
        <w:t>ההרחבה הזאת מביא</w:t>
      </w:r>
      <w:r w:rsidR="007863E3">
        <w:rPr>
          <w:rFonts w:hint="cs"/>
          <w:rtl/>
          <w:lang w:val="en-GB" w:eastAsia="he-IL"/>
        </w:rPr>
        <w:t>ה אותנו</w:t>
      </w:r>
      <w:r w:rsidR="00265FE5">
        <w:rPr>
          <w:rFonts w:hint="cs"/>
          <w:rtl/>
          <w:lang w:val="en-GB" w:eastAsia="he-IL"/>
        </w:rPr>
        <w:t xml:space="preserve"> למקום רחו</w:t>
      </w:r>
      <w:r w:rsidR="007863E3">
        <w:rPr>
          <w:rFonts w:hint="cs"/>
          <w:rtl/>
          <w:lang w:val="en-GB" w:eastAsia="he-IL"/>
        </w:rPr>
        <w:t>ק מאוד מהמקום של איך שהצעת החוק הזאת ה</w:t>
      </w:r>
      <w:r w:rsidR="00265FE5">
        <w:rPr>
          <w:rFonts w:hint="cs"/>
          <w:rtl/>
          <w:lang w:val="en-GB" w:eastAsia="he-IL"/>
        </w:rPr>
        <w:t>ו</w:t>
      </w:r>
      <w:r w:rsidR="007863E3">
        <w:rPr>
          <w:rFonts w:hint="cs"/>
          <w:rtl/>
          <w:lang w:val="en-GB" w:eastAsia="he-IL"/>
        </w:rPr>
        <w:t>נ</w:t>
      </w:r>
      <w:r w:rsidR="00265FE5">
        <w:rPr>
          <w:rFonts w:hint="cs"/>
          <w:rtl/>
          <w:lang w:val="en-GB" w:eastAsia="he-IL"/>
        </w:rPr>
        <w:t>חה על השול</w:t>
      </w:r>
      <w:r w:rsidR="007863E3">
        <w:rPr>
          <w:rFonts w:hint="cs"/>
          <w:rtl/>
          <w:lang w:val="en-GB" w:eastAsia="he-IL"/>
        </w:rPr>
        <w:t>חן. אני רואה פגיעה חמורה מאוד</w:t>
      </w:r>
      <w:r w:rsidR="00265FE5">
        <w:rPr>
          <w:rFonts w:hint="cs"/>
          <w:rtl/>
          <w:lang w:val="en-GB" w:eastAsia="he-IL"/>
        </w:rPr>
        <w:t xml:space="preserve"> </w:t>
      </w:r>
      <w:r w:rsidR="007863E3">
        <w:rPr>
          <w:rFonts w:hint="cs"/>
          <w:rtl/>
          <w:lang w:val="en-GB" w:eastAsia="he-IL"/>
        </w:rPr>
        <w:t xml:space="preserve">לא רק בנושא של הסמכויות של הרשות </w:t>
      </w:r>
      <w:bookmarkStart w:id="1933" w:name="_ETM_Q1_9861761"/>
      <w:bookmarkEnd w:id="1933"/>
      <w:r w:rsidR="007863E3">
        <w:rPr>
          <w:rFonts w:hint="cs"/>
          <w:rtl/>
          <w:lang w:val="en-GB" w:eastAsia="he-IL"/>
        </w:rPr>
        <w:t>המקומית</w:t>
      </w:r>
      <w:r w:rsidR="00265FE5">
        <w:rPr>
          <w:rFonts w:hint="cs"/>
          <w:rtl/>
          <w:lang w:val="en-GB" w:eastAsia="he-IL"/>
        </w:rPr>
        <w:t xml:space="preserve">, גם בנושא </w:t>
      </w:r>
      <w:r w:rsidR="007863E3">
        <w:rPr>
          <w:rFonts w:hint="cs"/>
          <w:rtl/>
          <w:lang w:val="en-GB" w:eastAsia="he-IL"/>
        </w:rPr>
        <w:t>של חופש העיסוק שלנו</w:t>
      </w:r>
      <w:r w:rsidR="00D51B55">
        <w:rPr>
          <w:rFonts w:hint="cs"/>
          <w:rtl/>
          <w:lang w:val="en-GB" w:eastAsia="he-IL"/>
        </w:rPr>
        <w:t>,</w:t>
      </w:r>
      <w:r w:rsidR="007863E3">
        <w:rPr>
          <w:rFonts w:hint="cs"/>
          <w:rtl/>
          <w:lang w:val="en-GB" w:eastAsia="he-IL"/>
        </w:rPr>
        <w:t xml:space="preserve"> בגלל האמירות האלו שאין </w:t>
      </w:r>
      <w:bookmarkStart w:id="1934" w:name="_ETM_Q1_9862729"/>
      <w:bookmarkEnd w:id="1934"/>
      <w:r w:rsidR="007863E3">
        <w:rPr>
          <w:rFonts w:hint="cs"/>
          <w:rtl/>
          <w:lang w:val="en-GB" w:eastAsia="he-IL"/>
        </w:rPr>
        <w:t>להן שום קשר למציאות</w:t>
      </w:r>
      <w:r w:rsidR="00265FE5">
        <w:rPr>
          <w:rFonts w:hint="cs"/>
          <w:rtl/>
          <w:lang w:val="en-GB" w:eastAsia="he-IL"/>
        </w:rPr>
        <w:t xml:space="preserve">. </w:t>
      </w:r>
    </w:p>
    <w:p w:rsidR="00265FE5" w:rsidRDefault="00265FE5" w:rsidP="005E296E">
      <w:pPr>
        <w:rPr>
          <w:rtl/>
          <w:lang w:val="en-GB" w:eastAsia="he-IL"/>
        </w:rPr>
      </w:pPr>
    </w:p>
    <w:p w:rsidR="007863E3" w:rsidRDefault="007863E3" w:rsidP="007863E3">
      <w:pPr>
        <w:pStyle w:val="af9"/>
        <w:keepNext/>
        <w:rPr>
          <w:rtl/>
          <w:lang w:val="en-GB" w:eastAsia="he-IL"/>
        </w:rPr>
      </w:pPr>
      <w:bookmarkStart w:id="1935" w:name="ET_guest_אייל_כץ_404"/>
      <w:r w:rsidRPr="007863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 כץ:</w:t>
      </w:r>
      <w:r w:rsidRPr="007863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35"/>
    </w:p>
    <w:p w:rsidR="007863E3" w:rsidRDefault="007863E3" w:rsidP="007863E3">
      <w:pPr>
        <w:pStyle w:val="KeepWithNext"/>
        <w:rPr>
          <w:rtl/>
          <w:lang w:val="en-GB" w:eastAsia="he-IL"/>
        </w:rPr>
      </w:pPr>
    </w:p>
    <w:p w:rsidR="00265FE5" w:rsidRDefault="00265FE5" w:rsidP="001378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7863E3">
        <w:rPr>
          <w:rFonts w:hint="cs"/>
          <w:rtl/>
          <w:lang w:val="en-GB" w:eastAsia="he-IL"/>
        </w:rPr>
        <w:t xml:space="preserve">ג"ץ, לפי הבנתנו, </w:t>
      </w:r>
      <w:bookmarkStart w:id="1936" w:name="_ETM_Q1_9874851"/>
      <w:bookmarkEnd w:id="1936"/>
      <w:r w:rsidR="007863E3">
        <w:rPr>
          <w:rFonts w:hint="cs"/>
          <w:rtl/>
          <w:lang w:val="en-GB" w:eastAsia="he-IL"/>
        </w:rPr>
        <w:t>אמר שהפעולות ב</w:t>
      </w:r>
      <w:r>
        <w:rPr>
          <w:rFonts w:hint="cs"/>
          <w:rtl/>
          <w:lang w:val="en-GB" w:eastAsia="he-IL"/>
        </w:rPr>
        <w:t xml:space="preserve">העדר </w:t>
      </w:r>
      <w:r w:rsidR="007863E3">
        <w:rPr>
          <w:rFonts w:hint="cs"/>
          <w:rtl/>
          <w:lang w:val="en-GB" w:eastAsia="he-IL"/>
        </w:rPr>
        <w:t>חקיקה מסמיכה לא אפשריות. הו</w:t>
      </w:r>
      <w:r>
        <w:rPr>
          <w:rFonts w:hint="cs"/>
          <w:rtl/>
          <w:lang w:val="en-GB" w:eastAsia="he-IL"/>
        </w:rPr>
        <w:t>א</w:t>
      </w:r>
      <w:r w:rsidR="007863E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מנע אותן בכלל וא</w:t>
      </w:r>
      <w:r w:rsidR="007863E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ר </w:t>
      </w:r>
      <w:r w:rsidR="007863E3">
        <w:rPr>
          <w:rFonts w:hint="cs"/>
          <w:rtl/>
          <w:lang w:val="en-GB" w:eastAsia="he-IL"/>
        </w:rPr>
        <w:t>שהן אסורות</w:t>
      </w:r>
      <w:r>
        <w:rPr>
          <w:rFonts w:hint="cs"/>
          <w:rtl/>
          <w:lang w:val="en-GB" w:eastAsia="he-IL"/>
        </w:rPr>
        <w:t xml:space="preserve">. </w:t>
      </w:r>
      <w:r w:rsidR="0013785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כל מה שמציגים פה </w:t>
      </w:r>
      <w:r w:rsidR="007863E3">
        <w:rPr>
          <w:rFonts w:hint="cs"/>
          <w:rtl/>
          <w:lang w:val="en-GB" w:eastAsia="he-IL"/>
        </w:rPr>
        <w:t>על שיקול דעת או לא</w:t>
      </w:r>
      <w:r>
        <w:rPr>
          <w:rFonts w:hint="cs"/>
          <w:rtl/>
          <w:lang w:val="en-GB" w:eastAsia="he-IL"/>
        </w:rPr>
        <w:t xml:space="preserve"> </w:t>
      </w:r>
      <w:r w:rsidR="007863E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יקול דעת, </w:t>
      </w:r>
      <w:r w:rsidR="007863E3">
        <w:rPr>
          <w:rFonts w:hint="cs"/>
          <w:rtl/>
          <w:lang w:val="en-GB" w:eastAsia="he-IL"/>
        </w:rPr>
        <w:t xml:space="preserve">על טכני או לא טכני, מוציאים מקונטקסט </w:t>
      </w:r>
      <w:bookmarkStart w:id="1937" w:name="_ETM_Q1_9886160"/>
      <w:bookmarkEnd w:id="1937"/>
      <w:r w:rsidR="007863E3">
        <w:rPr>
          <w:rFonts w:hint="cs"/>
          <w:rtl/>
          <w:lang w:val="en-GB" w:eastAsia="he-IL"/>
        </w:rPr>
        <w:t>את דבריו של בג"ץ.</w:t>
      </w:r>
      <w:r>
        <w:rPr>
          <w:rFonts w:hint="cs"/>
          <w:rtl/>
          <w:lang w:val="en-GB" w:eastAsia="he-IL"/>
        </w:rPr>
        <w:t xml:space="preserve"> בג</w:t>
      </w:r>
      <w:r w:rsidR="007863E3">
        <w:rPr>
          <w:rFonts w:hint="cs"/>
          <w:rtl/>
          <w:lang w:val="en-GB" w:eastAsia="he-IL"/>
        </w:rPr>
        <w:t>"ץ</w:t>
      </w:r>
      <w:r>
        <w:rPr>
          <w:rFonts w:hint="cs"/>
          <w:rtl/>
          <w:lang w:val="en-GB" w:eastAsia="he-IL"/>
        </w:rPr>
        <w:t xml:space="preserve"> אמר שאי אפשר לעשו</w:t>
      </w:r>
      <w:r w:rsidR="007863E3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את הד</w:t>
      </w:r>
      <w:r w:rsidR="007863E3">
        <w:rPr>
          <w:rFonts w:hint="cs"/>
          <w:rtl/>
          <w:lang w:val="en-GB" w:eastAsia="he-IL"/>
        </w:rPr>
        <w:t>ברים האלה על בסיס חוזר מנכ"ל משרד הפנים</w:t>
      </w:r>
      <w:bookmarkStart w:id="1938" w:name="_ETM_Q1_9896630"/>
      <w:bookmarkEnd w:id="1938"/>
      <w:r w:rsidR="007863E3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7863E3" w:rsidRDefault="007863E3" w:rsidP="007863E3">
      <w:pPr>
        <w:pStyle w:val="af6"/>
        <w:keepNext/>
        <w:rPr>
          <w:rtl/>
          <w:lang w:val="en-GB"/>
        </w:rPr>
      </w:pPr>
      <w:bookmarkStart w:id="1939" w:name="_ETM_Q1_9901553"/>
      <w:bookmarkStart w:id="1940" w:name="ET_yor_5854_405"/>
      <w:bookmarkEnd w:id="1939"/>
      <w:r w:rsidRPr="007863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863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0"/>
    </w:p>
    <w:p w:rsidR="007863E3" w:rsidRDefault="007863E3" w:rsidP="007863E3">
      <w:pPr>
        <w:pStyle w:val="KeepWithNext"/>
        <w:rPr>
          <w:rtl/>
          <w:lang w:val="en-GB" w:eastAsia="he-IL"/>
        </w:rPr>
      </w:pPr>
    </w:p>
    <w:p w:rsidR="007863E3" w:rsidRDefault="007863E3" w:rsidP="007863E3">
      <w:pPr>
        <w:rPr>
          <w:rtl/>
          <w:lang w:val="en-GB" w:eastAsia="he-IL"/>
        </w:rPr>
      </w:pPr>
      <w:bookmarkStart w:id="1941" w:name="_ETM_Q1_9902218"/>
      <w:bookmarkStart w:id="1942" w:name="_ETM_Q1_9902266"/>
      <w:bookmarkEnd w:id="1941"/>
      <w:bookmarkEnd w:id="1942"/>
      <w:r>
        <w:rPr>
          <w:rFonts w:hint="cs"/>
          <w:rtl/>
          <w:lang w:val="en-GB" w:eastAsia="he-IL"/>
        </w:rPr>
        <w:t>אתם הבנתם את בג"ץ כפי שהבנתם אותו</w:t>
      </w:r>
      <w:bookmarkStart w:id="1943" w:name="_ETM_Q1_9904284"/>
      <w:bookmarkEnd w:id="1943"/>
      <w:r>
        <w:rPr>
          <w:rFonts w:hint="cs"/>
          <w:rtl/>
          <w:lang w:val="en-GB" w:eastAsia="he-IL"/>
        </w:rPr>
        <w:t xml:space="preserve">. </w:t>
      </w:r>
    </w:p>
    <w:p w:rsidR="007863E3" w:rsidRDefault="007863E3" w:rsidP="007863E3">
      <w:pPr>
        <w:ind w:firstLine="0"/>
        <w:rPr>
          <w:rtl/>
          <w:lang w:val="en-GB" w:eastAsia="he-IL"/>
        </w:rPr>
      </w:pPr>
      <w:bookmarkStart w:id="1944" w:name="_ETM_Q1_9905342"/>
      <w:bookmarkStart w:id="1945" w:name="_ETM_Q1_9905388"/>
      <w:bookmarkEnd w:id="1944"/>
      <w:bookmarkEnd w:id="1945"/>
    </w:p>
    <w:p w:rsidR="007863E3" w:rsidRDefault="007863E3" w:rsidP="007863E3">
      <w:pPr>
        <w:pStyle w:val="af9"/>
        <w:keepNext/>
        <w:rPr>
          <w:rtl/>
          <w:lang w:val="en-GB" w:eastAsia="he-IL"/>
        </w:rPr>
      </w:pPr>
      <w:bookmarkStart w:id="1946" w:name="ET_guest_אייל_כץ_406"/>
      <w:r w:rsidRPr="007863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 כץ:</w:t>
      </w:r>
      <w:r w:rsidRPr="007863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6"/>
    </w:p>
    <w:p w:rsidR="007863E3" w:rsidRDefault="007863E3" w:rsidP="007863E3">
      <w:pPr>
        <w:pStyle w:val="KeepWithNext"/>
        <w:rPr>
          <w:rtl/>
          <w:lang w:val="en-GB" w:eastAsia="he-IL"/>
        </w:rPr>
      </w:pPr>
    </w:p>
    <w:p w:rsidR="007863E3" w:rsidRDefault="007863E3" w:rsidP="001378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13785D">
        <w:rPr>
          <w:rFonts w:hint="cs"/>
          <w:rtl/>
          <w:lang w:val="en-GB" w:eastAsia="he-IL"/>
        </w:rPr>
        <w:t xml:space="preserve">מה שכתוב במה שפסק בג"ץ. </w:t>
      </w:r>
    </w:p>
    <w:p w:rsidR="0013785D" w:rsidRDefault="0013785D" w:rsidP="0013785D">
      <w:pPr>
        <w:ind w:firstLine="0"/>
        <w:rPr>
          <w:rtl/>
          <w:lang w:val="en-GB" w:eastAsia="he-IL"/>
        </w:rPr>
      </w:pPr>
      <w:bookmarkStart w:id="1947" w:name="_ETM_Q1_9903552"/>
      <w:bookmarkStart w:id="1948" w:name="_ETM_Q1_9903613"/>
      <w:bookmarkStart w:id="1949" w:name="_ETM_Q1_9903898"/>
      <w:bookmarkEnd w:id="1947"/>
      <w:bookmarkEnd w:id="1948"/>
      <w:bookmarkEnd w:id="1949"/>
    </w:p>
    <w:p w:rsidR="0013785D" w:rsidRDefault="0013785D" w:rsidP="0013785D">
      <w:pPr>
        <w:pStyle w:val="af6"/>
        <w:keepNext/>
        <w:rPr>
          <w:rtl/>
          <w:lang w:val="en-GB"/>
        </w:rPr>
      </w:pPr>
      <w:bookmarkStart w:id="1950" w:name="_ETM_Q1_9903966"/>
      <w:bookmarkStart w:id="1951" w:name="_ETM_Q1_9904049"/>
      <w:bookmarkStart w:id="1952" w:name="ET_yor_5854_407"/>
      <w:bookmarkEnd w:id="1950"/>
      <w:bookmarkEnd w:id="1951"/>
      <w:r w:rsidRPr="001378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378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2"/>
    </w:p>
    <w:p w:rsidR="0013785D" w:rsidRDefault="0013785D" w:rsidP="0013785D">
      <w:pPr>
        <w:pStyle w:val="KeepWithNext"/>
        <w:rPr>
          <w:rtl/>
          <w:lang w:val="en-GB" w:eastAsia="he-IL"/>
        </w:rPr>
      </w:pPr>
    </w:p>
    <w:p w:rsidR="0013785D" w:rsidRPr="0013785D" w:rsidRDefault="0013785D" w:rsidP="0013785D">
      <w:pPr>
        <w:rPr>
          <w:rtl/>
          <w:lang w:val="en-GB" w:eastAsia="he-IL"/>
        </w:rPr>
      </w:pPr>
      <w:bookmarkStart w:id="1953" w:name="_ETM_Q1_9904733"/>
      <w:bookmarkStart w:id="1954" w:name="_ETM_Q1_9904777"/>
      <w:bookmarkEnd w:id="1953"/>
      <w:bookmarkEnd w:id="1954"/>
      <w:r>
        <w:rPr>
          <w:rFonts w:hint="cs"/>
          <w:rtl/>
          <w:lang w:val="en-GB" w:eastAsia="he-IL"/>
        </w:rPr>
        <w:t xml:space="preserve">היועץ המשפטי והאחרים </w:t>
      </w:r>
      <w:bookmarkStart w:id="1955" w:name="_ETM_Q1_9907260"/>
      <w:bookmarkEnd w:id="1955"/>
      <w:r>
        <w:rPr>
          <w:rFonts w:hint="cs"/>
          <w:rtl/>
          <w:lang w:val="en-GB" w:eastAsia="he-IL"/>
        </w:rPr>
        <w:t>הבינו אותו כפי שהבינו אותו.</w:t>
      </w:r>
    </w:p>
    <w:p w:rsidR="007863E3" w:rsidRDefault="007863E3" w:rsidP="0013785D">
      <w:pPr>
        <w:ind w:firstLine="0"/>
        <w:rPr>
          <w:rtl/>
          <w:lang w:val="en-GB" w:eastAsia="he-IL"/>
        </w:rPr>
      </w:pPr>
    </w:p>
    <w:p w:rsidR="0013785D" w:rsidRDefault="0013785D" w:rsidP="0013785D">
      <w:pPr>
        <w:pStyle w:val="af9"/>
        <w:keepNext/>
        <w:rPr>
          <w:rtl/>
          <w:lang w:val="en-GB" w:eastAsia="he-IL"/>
        </w:rPr>
      </w:pPr>
      <w:bookmarkStart w:id="1956" w:name="_ETM_Q1_9906198"/>
      <w:bookmarkStart w:id="1957" w:name="ET_guest_אייל_כץ_408"/>
      <w:bookmarkEnd w:id="1956"/>
      <w:r w:rsidRPr="001378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 כץ:</w:t>
      </w:r>
      <w:r w:rsidRPr="001378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7"/>
    </w:p>
    <w:p w:rsidR="0013785D" w:rsidRDefault="0013785D" w:rsidP="0013785D">
      <w:pPr>
        <w:pStyle w:val="KeepWithNext"/>
        <w:rPr>
          <w:rtl/>
          <w:lang w:val="en-GB" w:eastAsia="he-IL"/>
        </w:rPr>
      </w:pPr>
    </w:p>
    <w:p w:rsidR="0013785D" w:rsidRDefault="00265FE5" w:rsidP="007863E3">
      <w:pPr>
        <w:rPr>
          <w:rtl/>
          <w:lang w:val="en-GB" w:eastAsia="he-IL"/>
        </w:rPr>
      </w:pPr>
      <w:bookmarkStart w:id="1958" w:name="_ETM_Q1_9906687"/>
      <w:bookmarkStart w:id="1959" w:name="_ETM_Q1_9906721"/>
      <w:bookmarkEnd w:id="1958"/>
      <w:bookmarkEnd w:id="1959"/>
      <w:r>
        <w:rPr>
          <w:rFonts w:hint="cs"/>
          <w:rtl/>
          <w:lang w:val="en-GB" w:eastAsia="he-IL"/>
        </w:rPr>
        <w:t>זה מה ש</w:t>
      </w:r>
      <w:r w:rsidR="0013785D">
        <w:rPr>
          <w:rFonts w:hint="cs"/>
          <w:rtl/>
          <w:lang w:val="en-GB" w:eastAsia="he-IL"/>
        </w:rPr>
        <w:t xml:space="preserve">היה בבג"ץ. הוא אמר שלא ניתן </w:t>
      </w:r>
      <w:bookmarkStart w:id="1960" w:name="_ETM_Q1_9911876"/>
      <w:bookmarkEnd w:id="1960"/>
      <w:r w:rsidR="0013785D">
        <w:rPr>
          <w:rFonts w:hint="cs"/>
          <w:rtl/>
          <w:lang w:val="en-GB" w:eastAsia="he-IL"/>
        </w:rPr>
        <w:t xml:space="preserve">ללא חקיקה ראשית. </w:t>
      </w:r>
      <w:bookmarkStart w:id="1961" w:name="_ETM_Q1_9914466"/>
      <w:bookmarkEnd w:id="1961"/>
    </w:p>
    <w:p w:rsidR="0013785D" w:rsidRDefault="0013785D" w:rsidP="007863E3">
      <w:pPr>
        <w:rPr>
          <w:rtl/>
          <w:lang w:val="en-GB" w:eastAsia="he-IL"/>
        </w:rPr>
      </w:pPr>
      <w:bookmarkStart w:id="1962" w:name="_ETM_Q1_9914511"/>
      <w:bookmarkEnd w:id="1962"/>
    </w:p>
    <w:p w:rsidR="0013785D" w:rsidRDefault="0013785D" w:rsidP="0013785D">
      <w:pPr>
        <w:pStyle w:val="a4"/>
        <w:keepNext/>
        <w:rPr>
          <w:rtl/>
          <w:lang w:val="en-GB"/>
        </w:rPr>
      </w:pPr>
      <w:bookmarkStart w:id="1963" w:name="_ETM_Q1_9914684"/>
      <w:bookmarkStart w:id="1964" w:name="_ETM_Q1_9914731"/>
      <w:bookmarkStart w:id="1965" w:name="_ETM_Q1_9914836"/>
      <w:bookmarkStart w:id="1966" w:name="_ETM_Q1_9917224"/>
      <w:bookmarkStart w:id="1967" w:name="ET_speaker_תומר_רוזנר_409"/>
      <w:bookmarkEnd w:id="1963"/>
      <w:bookmarkEnd w:id="1964"/>
      <w:bookmarkEnd w:id="1965"/>
      <w:bookmarkEnd w:id="1966"/>
      <w:r w:rsidRPr="001378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1378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7"/>
    </w:p>
    <w:p w:rsidR="0013785D" w:rsidRDefault="0013785D" w:rsidP="0013785D">
      <w:pPr>
        <w:pStyle w:val="KeepWithNext"/>
        <w:rPr>
          <w:rtl/>
          <w:lang w:val="en-GB" w:eastAsia="he-IL"/>
        </w:rPr>
      </w:pPr>
    </w:p>
    <w:p w:rsidR="0013785D" w:rsidRPr="0013785D" w:rsidRDefault="0013785D" w:rsidP="0013785D">
      <w:pPr>
        <w:rPr>
          <w:rtl/>
          <w:lang w:val="en-GB" w:eastAsia="he-IL"/>
        </w:rPr>
      </w:pPr>
      <w:bookmarkStart w:id="1968" w:name="_ETM_Q1_9917650"/>
      <w:bookmarkStart w:id="1969" w:name="_ETM_Q1_9917685"/>
      <w:bookmarkEnd w:id="1968"/>
      <w:bookmarkEnd w:id="1969"/>
      <w:r>
        <w:rPr>
          <w:rFonts w:hint="cs"/>
          <w:rtl/>
          <w:lang w:val="en-GB" w:eastAsia="he-IL"/>
        </w:rPr>
        <w:t xml:space="preserve">למה? כי לא מדובר בעניין טכני. </w:t>
      </w:r>
    </w:p>
    <w:p w:rsidR="0013785D" w:rsidRDefault="0013785D" w:rsidP="0013785D">
      <w:pPr>
        <w:ind w:firstLine="0"/>
        <w:rPr>
          <w:rtl/>
          <w:lang w:val="en-GB" w:eastAsia="he-IL"/>
        </w:rPr>
      </w:pPr>
      <w:bookmarkStart w:id="1970" w:name="_ETM_Q1_9914900"/>
      <w:bookmarkStart w:id="1971" w:name="_ETM_Q1_9914988"/>
      <w:bookmarkEnd w:id="1970"/>
      <w:bookmarkEnd w:id="1971"/>
    </w:p>
    <w:p w:rsidR="0013785D" w:rsidRDefault="0013785D" w:rsidP="0013785D">
      <w:pPr>
        <w:pStyle w:val="af9"/>
        <w:keepNext/>
        <w:rPr>
          <w:rtl/>
          <w:lang w:val="en-GB" w:eastAsia="he-IL"/>
        </w:rPr>
      </w:pPr>
      <w:bookmarkStart w:id="1972" w:name="_ETM_Q1_9922197"/>
      <w:bookmarkStart w:id="1973" w:name="_ETM_Q1_9922270"/>
      <w:bookmarkStart w:id="1974" w:name="_ETM_Q1_9923179"/>
      <w:bookmarkStart w:id="1975" w:name="ET_guest_אייל_כץ_410"/>
      <w:bookmarkEnd w:id="1972"/>
      <w:bookmarkEnd w:id="1973"/>
      <w:bookmarkEnd w:id="1974"/>
      <w:r w:rsidRPr="001378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 כץ:</w:t>
      </w:r>
      <w:r w:rsidRPr="001378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75"/>
    </w:p>
    <w:p w:rsidR="0013785D" w:rsidRDefault="0013785D" w:rsidP="0013785D">
      <w:pPr>
        <w:pStyle w:val="KeepWithNext"/>
        <w:rPr>
          <w:rtl/>
          <w:lang w:val="en-GB" w:eastAsia="he-IL"/>
        </w:rPr>
      </w:pPr>
    </w:p>
    <w:p w:rsidR="0013785D" w:rsidRDefault="0013785D" w:rsidP="0013785D">
      <w:pPr>
        <w:rPr>
          <w:rtl/>
          <w:lang w:val="en-GB" w:eastAsia="he-IL"/>
        </w:rPr>
      </w:pPr>
      <w:bookmarkStart w:id="1976" w:name="_ETM_Q1_9923578"/>
      <w:bookmarkStart w:id="1977" w:name="_ETM_Q1_9923610"/>
      <w:bookmarkEnd w:id="1976"/>
      <w:bookmarkEnd w:id="1977"/>
      <w:r>
        <w:rPr>
          <w:rFonts w:hint="cs"/>
          <w:rtl/>
          <w:lang w:val="en-GB" w:eastAsia="he-IL"/>
        </w:rPr>
        <w:t xml:space="preserve">הוא </w:t>
      </w:r>
      <w:bookmarkStart w:id="1978" w:name="_ETM_Q1_9925602"/>
      <w:bookmarkEnd w:id="1978"/>
      <w:r>
        <w:rPr>
          <w:rFonts w:hint="cs"/>
          <w:rtl/>
          <w:lang w:val="en-GB" w:eastAsia="he-IL"/>
        </w:rPr>
        <w:t>אמר שככל שרוצים להעביר סמכות לחברה פרטית</w:t>
      </w:r>
      <w:r w:rsidR="00F408F3">
        <w:rPr>
          <w:rFonts w:hint="cs"/>
          <w:rtl/>
          <w:lang w:val="en-GB" w:eastAsia="he-IL"/>
        </w:rPr>
        <w:t xml:space="preserve">, יש לעשות </w:t>
      </w:r>
      <w:bookmarkStart w:id="1979" w:name="_ETM_Q1_9929670"/>
      <w:bookmarkEnd w:id="1979"/>
      <w:r w:rsidR="00F408F3">
        <w:rPr>
          <w:rFonts w:hint="cs"/>
          <w:rtl/>
          <w:lang w:val="en-GB" w:eastAsia="he-IL"/>
        </w:rPr>
        <w:t xml:space="preserve">כן במסגרת חקיקה ראשית, לא בחוזר מנכ"ל </w:t>
      </w:r>
      <w:r w:rsidR="001B55DC">
        <w:rPr>
          <w:rFonts w:hint="cs"/>
          <w:rtl/>
          <w:lang w:val="en-GB" w:eastAsia="he-IL"/>
        </w:rPr>
        <w:t xml:space="preserve">משרד. </w:t>
      </w:r>
      <w:bookmarkStart w:id="1980" w:name="_ETM_Q1_9933961"/>
      <w:bookmarkEnd w:id="1980"/>
    </w:p>
    <w:p w:rsidR="001B55DC" w:rsidRDefault="001B55DC" w:rsidP="001B55DC">
      <w:pPr>
        <w:ind w:firstLine="0"/>
        <w:rPr>
          <w:rtl/>
          <w:lang w:val="en-GB" w:eastAsia="he-IL"/>
        </w:rPr>
      </w:pPr>
      <w:bookmarkStart w:id="1981" w:name="_ETM_Q1_9938401"/>
      <w:bookmarkStart w:id="1982" w:name="_ETM_Q1_9938465"/>
      <w:bookmarkEnd w:id="1981"/>
      <w:bookmarkEnd w:id="1982"/>
    </w:p>
    <w:p w:rsidR="001B55DC" w:rsidRDefault="001B55DC" w:rsidP="001B55DC">
      <w:pPr>
        <w:pStyle w:val="af6"/>
        <w:keepNext/>
        <w:rPr>
          <w:rtl/>
          <w:lang w:val="en-GB"/>
        </w:rPr>
      </w:pPr>
      <w:bookmarkStart w:id="1983" w:name="_ETM_Q1_9938911"/>
      <w:bookmarkStart w:id="1984" w:name="_ETM_Q1_9938974"/>
      <w:bookmarkStart w:id="1985" w:name="ET_yor_5854_411"/>
      <w:bookmarkEnd w:id="1983"/>
      <w:bookmarkEnd w:id="1984"/>
      <w:r w:rsidRPr="001B55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B55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5"/>
    </w:p>
    <w:p w:rsidR="001B55DC" w:rsidRDefault="001B55DC" w:rsidP="001B55DC">
      <w:pPr>
        <w:pStyle w:val="KeepWithNext"/>
        <w:rPr>
          <w:rtl/>
          <w:lang w:val="en-GB" w:eastAsia="he-IL"/>
        </w:rPr>
      </w:pPr>
    </w:p>
    <w:p w:rsidR="001B55DC" w:rsidRDefault="001B55DC" w:rsidP="001B55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שאנחנו טוענים מהיום הראשון. כ</w:t>
      </w:r>
      <w:bookmarkStart w:id="1986" w:name="_ETM_Q1_9938595"/>
      <w:bookmarkEnd w:id="1986"/>
      <w:r>
        <w:rPr>
          <w:rFonts w:hint="cs"/>
          <w:rtl/>
          <w:lang w:val="en-GB" w:eastAsia="he-IL"/>
        </w:rPr>
        <w:t>שאתה בא להפקיד כוח בידי חברה פרטית אתה צרי</w:t>
      </w:r>
      <w:bookmarkStart w:id="1987" w:name="_ETM_Q1_9941553"/>
      <w:bookmarkEnd w:id="1987"/>
      <w:r>
        <w:rPr>
          <w:rFonts w:hint="cs"/>
          <w:rtl/>
          <w:lang w:val="en-GB" w:eastAsia="he-IL"/>
        </w:rPr>
        <w:t xml:space="preserve">ך לדעת איך לעשות את זה. </w:t>
      </w:r>
      <w:bookmarkStart w:id="1988" w:name="_ETM_Q1_9915045"/>
      <w:bookmarkStart w:id="1989" w:name="_ETM_Q1_9915134"/>
      <w:bookmarkStart w:id="1990" w:name="_ETM_Q1_9915189"/>
      <w:bookmarkEnd w:id="1988"/>
      <w:bookmarkEnd w:id="1989"/>
      <w:bookmarkEnd w:id="1990"/>
    </w:p>
    <w:p w:rsidR="001B55DC" w:rsidRDefault="001B55DC" w:rsidP="001B55DC">
      <w:pPr>
        <w:ind w:firstLine="0"/>
        <w:rPr>
          <w:rtl/>
          <w:lang w:val="en-GB" w:eastAsia="he-IL"/>
        </w:rPr>
      </w:pPr>
      <w:bookmarkStart w:id="1991" w:name="_ETM_Q1_9950531"/>
      <w:bookmarkStart w:id="1992" w:name="_ETM_Q1_9950607"/>
      <w:bookmarkStart w:id="1993" w:name="_ETM_Q1_9950962"/>
      <w:bookmarkEnd w:id="1991"/>
      <w:bookmarkEnd w:id="1992"/>
      <w:bookmarkEnd w:id="1993"/>
    </w:p>
    <w:p w:rsidR="001B55DC" w:rsidRDefault="001B55DC" w:rsidP="001B55DC">
      <w:pPr>
        <w:pStyle w:val="af9"/>
        <w:keepNext/>
        <w:rPr>
          <w:rtl/>
          <w:lang w:val="en-GB" w:eastAsia="he-IL"/>
        </w:rPr>
      </w:pPr>
      <w:bookmarkStart w:id="1994" w:name="_ETM_Q1_9951034"/>
      <w:bookmarkStart w:id="1995" w:name="ET_guest_אייל_כץ_412"/>
      <w:bookmarkEnd w:id="1994"/>
      <w:r w:rsidRPr="001B55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 כץ:</w:t>
      </w:r>
      <w:r w:rsidRPr="001B55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5"/>
    </w:p>
    <w:p w:rsidR="001B55DC" w:rsidRDefault="001B55DC" w:rsidP="001B55DC">
      <w:pPr>
        <w:pStyle w:val="KeepWithNext"/>
        <w:rPr>
          <w:rtl/>
          <w:lang w:val="en-GB" w:eastAsia="he-IL"/>
        </w:rPr>
      </w:pPr>
    </w:p>
    <w:p w:rsidR="00265FE5" w:rsidRDefault="001B55DC" w:rsidP="001B55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אדוני צודק.</w:t>
      </w:r>
      <w:r w:rsidR="00265FE5">
        <w:rPr>
          <w:rFonts w:hint="cs"/>
          <w:rtl/>
          <w:lang w:val="en-GB" w:eastAsia="he-IL"/>
        </w:rPr>
        <w:t xml:space="preserve"> 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1B55DC" w:rsidRDefault="001B55DC" w:rsidP="001B55DC">
      <w:pPr>
        <w:pStyle w:val="a4"/>
        <w:keepNext/>
        <w:rPr>
          <w:rtl/>
          <w:lang w:val="en-GB"/>
        </w:rPr>
      </w:pPr>
      <w:bookmarkStart w:id="1996" w:name="_ETM_Q1_9951052"/>
      <w:bookmarkStart w:id="1997" w:name="ET_speaker_5771_413"/>
      <w:bookmarkEnd w:id="1996"/>
      <w:r w:rsidRPr="001B55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1B55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7"/>
    </w:p>
    <w:p w:rsidR="001B55DC" w:rsidRDefault="001B55DC" w:rsidP="001B55DC">
      <w:pPr>
        <w:pStyle w:val="KeepWithNext"/>
        <w:rPr>
          <w:rtl/>
          <w:lang w:val="en-GB" w:eastAsia="he-IL"/>
        </w:rPr>
      </w:pPr>
    </w:p>
    <w:p w:rsidR="008A4D2C" w:rsidRDefault="008A4D2C" w:rsidP="00587ECE">
      <w:pPr>
        <w:rPr>
          <w:rtl/>
          <w:lang w:val="en-GB" w:eastAsia="he-IL"/>
        </w:rPr>
      </w:pPr>
      <w:bookmarkStart w:id="1998" w:name="_ETM_Q1_9951531"/>
      <w:bookmarkStart w:id="1999" w:name="_ETM_Q1_9951559"/>
      <w:bookmarkEnd w:id="1998"/>
      <w:bookmarkEnd w:id="1999"/>
      <w:r>
        <w:rPr>
          <w:rFonts w:hint="cs"/>
          <w:rtl/>
          <w:lang w:val="en-GB" w:eastAsia="he-IL"/>
        </w:rPr>
        <w:t xml:space="preserve">הסיפור </w:t>
      </w:r>
      <w:bookmarkStart w:id="2000" w:name="_ETM_Q1_9992275"/>
      <w:bookmarkEnd w:id="2000"/>
      <w:r>
        <w:rPr>
          <w:rFonts w:hint="cs"/>
          <w:rtl/>
          <w:lang w:val="en-GB" w:eastAsia="he-IL"/>
        </w:rPr>
        <w:t xml:space="preserve">של חוק הגבייה והסיפור של בית המשפט </w:t>
      </w:r>
      <w:bookmarkStart w:id="2001" w:name="_ETM_Q1_9994951"/>
      <w:bookmarkEnd w:id="2001"/>
      <w:r>
        <w:rPr>
          <w:rFonts w:hint="cs"/>
          <w:rtl/>
          <w:lang w:val="en-GB" w:eastAsia="he-IL"/>
        </w:rPr>
        <w:t xml:space="preserve">העליון זה </w:t>
      </w:r>
      <w:r w:rsidR="00265FE5">
        <w:rPr>
          <w:rFonts w:hint="cs"/>
          <w:rtl/>
          <w:lang w:val="en-GB" w:eastAsia="he-IL"/>
        </w:rPr>
        <w:t>הרצון שנ</w:t>
      </w:r>
      <w:r>
        <w:rPr>
          <w:rFonts w:hint="cs"/>
          <w:rtl/>
          <w:lang w:val="en-GB" w:eastAsia="he-IL"/>
        </w:rPr>
        <w:t>עזוב את כולם. הרצון שלנו הוא ש</w:t>
      </w:r>
      <w:bookmarkStart w:id="2002" w:name="_ETM_Q1_9998783"/>
      <w:bookmarkStart w:id="2003" w:name="_ETM_Q1_10006617"/>
      <w:bookmarkEnd w:id="2002"/>
      <w:bookmarkEnd w:id="2003"/>
      <w:r>
        <w:rPr>
          <w:rFonts w:hint="cs"/>
          <w:rtl/>
          <w:lang w:val="en-GB" w:eastAsia="he-IL"/>
        </w:rPr>
        <w:t>כשבאים לגבות חוב מאדם שסירב לשלם</w:t>
      </w:r>
      <w:r w:rsidR="0034539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4539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צריך לזכור </w:t>
      </w:r>
      <w:bookmarkStart w:id="2004" w:name="_ETM_Q1_9999956"/>
      <w:bookmarkEnd w:id="2004"/>
      <w:r>
        <w:rPr>
          <w:rFonts w:hint="cs"/>
          <w:rtl/>
          <w:lang w:val="en-GB" w:eastAsia="he-IL"/>
        </w:rPr>
        <w:t>שמדובר פה באנשים שלא שילמו חוב שהם חייבים לשלם אותו</w:t>
      </w:r>
      <w:r w:rsidR="0034539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005" w:name="_ETM_Q1_10004627"/>
      <w:bookmarkEnd w:id="2005"/>
      <w:r>
        <w:rPr>
          <w:rFonts w:hint="cs"/>
          <w:rtl/>
          <w:lang w:val="en-GB" w:eastAsia="he-IL"/>
        </w:rPr>
        <w:t xml:space="preserve">לא יבואו אליו הביתה וייכנסו בצורה ברוטאלית, </w:t>
      </w:r>
      <w:r w:rsidR="00454CEE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יתעסקו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בצורה פוגענית</w:t>
      </w:r>
      <w:r w:rsidR="00265FE5">
        <w:rPr>
          <w:rFonts w:hint="cs"/>
          <w:rtl/>
          <w:lang w:val="en-GB" w:eastAsia="he-IL"/>
        </w:rPr>
        <w:t xml:space="preserve">. זה </w:t>
      </w:r>
      <w:r>
        <w:rPr>
          <w:rFonts w:hint="cs"/>
          <w:rtl/>
          <w:lang w:val="en-GB" w:eastAsia="he-IL"/>
        </w:rPr>
        <w:t>החשש של חברי הכנסת לאורך כל הכ</w:t>
      </w:r>
      <w:r w:rsidR="00265FE5">
        <w:rPr>
          <w:rFonts w:hint="cs"/>
          <w:rtl/>
          <w:lang w:val="en-GB" w:eastAsia="he-IL"/>
        </w:rPr>
        <w:t>נסות שדנו בחוק הז</w:t>
      </w:r>
      <w:r>
        <w:rPr>
          <w:rFonts w:hint="cs"/>
          <w:rtl/>
          <w:lang w:val="en-GB" w:eastAsia="he-IL"/>
        </w:rPr>
        <w:t>ה</w:t>
      </w:r>
      <w:r w:rsidR="00265FE5">
        <w:rPr>
          <w:rFonts w:hint="cs"/>
          <w:rtl/>
          <w:lang w:val="en-GB" w:eastAsia="he-IL"/>
        </w:rPr>
        <w:t xml:space="preserve">. </w:t>
      </w:r>
      <w:bookmarkStart w:id="2006" w:name="_ETM_Q1_10025538"/>
      <w:bookmarkEnd w:id="2006"/>
      <w:r>
        <w:rPr>
          <w:rFonts w:hint="cs"/>
          <w:rtl/>
          <w:lang w:val="en-GB" w:eastAsia="he-IL"/>
        </w:rPr>
        <w:t>החברות האלו</w:t>
      </w:r>
      <w:r w:rsidR="00265FE5">
        <w:rPr>
          <w:rFonts w:hint="cs"/>
          <w:rtl/>
          <w:lang w:val="en-GB" w:eastAsia="he-IL"/>
        </w:rPr>
        <w:t xml:space="preserve"> הן לא חברות עבריינ</w:t>
      </w:r>
      <w:r>
        <w:rPr>
          <w:rFonts w:hint="cs"/>
          <w:rtl/>
          <w:lang w:val="en-GB" w:eastAsia="he-IL"/>
        </w:rPr>
        <w:t>י</w:t>
      </w:r>
      <w:r w:rsidR="00265FE5">
        <w:rPr>
          <w:rFonts w:hint="cs"/>
          <w:rtl/>
          <w:lang w:val="en-GB" w:eastAsia="he-IL"/>
        </w:rPr>
        <w:t>ות, הן</w:t>
      </w:r>
      <w:r>
        <w:rPr>
          <w:rFonts w:hint="cs"/>
          <w:rtl/>
          <w:lang w:val="en-GB" w:eastAsia="he-IL"/>
        </w:rPr>
        <w:t xml:space="preserve"> לא חברות שבאות להציק למישהו. נכון שהן חברות מסחריות, </w:t>
      </w:r>
      <w:r w:rsidR="00454CEE">
        <w:rPr>
          <w:rFonts w:hint="cs"/>
          <w:rtl/>
          <w:lang w:val="en-GB" w:eastAsia="he-IL"/>
        </w:rPr>
        <w:t>נכון ש</w:t>
      </w:r>
      <w:r>
        <w:rPr>
          <w:rFonts w:hint="cs"/>
          <w:rtl/>
          <w:lang w:val="en-GB" w:eastAsia="he-IL"/>
        </w:rPr>
        <w:t xml:space="preserve">הן מתקשרות </w:t>
      </w:r>
      <w:bookmarkStart w:id="2007" w:name="_ETM_Q1_10039760"/>
      <w:bookmarkEnd w:id="2007"/>
      <w:r w:rsidR="000F145E">
        <w:rPr>
          <w:rFonts w:hint="cs"/>
          <w:rtl/>
          <w:lang w:val="en-GB" w:eastAsia="he-IL"/>
        </w:rPr>
        <w:t>במכרזים עם העיריות</w:t>
      </w:r>
      <w:r>
        <w:rPr>
          <w:rFonts w:hint="cs"/>
          <w:rtl/>
          <w:lang w:val="en-GB" w:eastAsia="he-IL"/>
        </w:rPr>
        <w:t xml:space="preserve"> </w:t>
      </w:r>
      <w:r w:rsidR="000F145E">
        <w:rPr>
          <w:rFonts w:hint="cs"/>
          <w:rtl/>
          <w:lang w:val="en-GB" w:eastAsia="he-IL"/>
        </w:rPr>
        <w:t>ו</w:t>
      </w:r>
      <w:r w:rsidR="00265FE5">
        <w:rPr>
          <w:rFonts w:hint="cs"/>
          <w:rtl/>
          <w:lang w:val="en-GB" w:eastAsia="he-IL"/>
        </w:rPr>
        <w:t xml:space="preserve">מרוויחות כסף. </w:t>
      </w:r>
    </w:p>
    <w:p w:rsidR="008A4D2C" w:rsidRDefault="008A4D2C" w:rsidP="008A4D2C">
      <w:pPr>
        <w:ind w:firstLine="0"/>
        <w:rPr>
          <w:rtl/>
          <w:lang w:val="en-GB" w:eastAsia="he-IL"/>
        </w:rPr>
      </w:pPr>
      <w:bookmarkStart w:id="2008" w:name="_ETM_Q1_10043809"/>
      <w:bookmarkStart w:id="2009" w:name="_ETM_Q1_10043888"/>
      <w:bookmarkStart w:id="2010" w:name="_ETM_Q1_10043987"/>
      <w:bookmarkEnd w:id="2008"/>
      <w:bookmarkEnd w:id="2009"/>
      <w:bookmarkEnd w:id="2010"/>
    </w:p>
    <w:p w:rsidR="008A4D2C" w:rsidRDefault="008A4D2C" w:rsidP="008A4D2C">
      <w:pPr>
        <w:pStyle w:val="af6"/>
        <w:keepNext/>
        <w:rPr>
          <w:rtl/>
          <w:lang w:val="en-GB"/>
        </w:rPr>
      </w:pPr>
      <w:bookmarkStart w:id="2011" w:name="ET_yor_5854_414"/>
      <w:r w:rsidRPr="008A4D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A4D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11"/>
    </w:p>
    <w:p w:rsidR="008A4D2C" w:rsidRDefault="008A4D2C" w:rsidP="008A4D2C">
      <w:pPr>
        <w:pStyle w:val="KeepWithNext"/>
        <w:rPr>
          <w:rtl/>
          <w:lang w:val="en-GB" w:eastAsia="he-IL"/>
        </w:rPr>
      </w:pPr>
    </w:p>
    <w:p w:rsidR="008A4D2C" w:rsidRPr="008A4D2C" w:rsidRDefault="008A4D2C" w:rsidP="00454C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כבר היו דברים מעולם, היו </w:t>
      </w:r>
      <w:r w:rsidR="00454CEE">
        <w:rPr>
          <w:rFonts w:hint="cs"/>
          <w:rtl/>
          <w:lang w:val="en-GB" w:eastAsia="he-IL"/>
        </w:rPr>
        <w:t>דברים ממ</w:t>
      </w:r>
      <w:r>
        <w:rPr>
          <w:rFonts w:hint="cs"/>
          <w:rtl/>
          <w:lang w:val="en-GB" w:eastAsia="he-IL"/>
        </w:rPr>
        <w:t>ש לא נעימים.</w:t>
      </w:r>
    </w:p>
    <w:p w:rsidR="008A4D2C" w:rsidRDefault="008A4D2C" w:rsidP="00454CEE">
      <w:pPr>
        <w:ind w:firstLine="0"/>
        <w:rPr>
          <w:rtl/>
          <w:lang w:val="en-GB" w:eastAsia="he-IL"/>
        </w:rPr>
      </w:pPr>
      <w:bookmarkStart w:id="2012" w:name="_ETM_Q1_10044064"/>
      <w:bookmarkStart w:id="2013" w:name="_ETM_Q1_10044144"/>
      <w:bookmarkEnd w:id="2012"/>
      <w:bookmarkEnd w:id="2013"/>
    </w:p>
    <w:p w:rsidR="00454CEE" w:rsidRDefault="00454CEE" w:rsidP="00454CEE">
      <w:pPr>
        <w:pStyle w:val="a4"/>
        <w:keepNext/>
        <w:rPr>
          <w:rtl/>
          <w:lang w:val="en-GB"/>
        </w:rPr>
      </w:pPr>
      <w:bookmarkStart w:id="2014" w:name="_ETM_Q1_10041279"/>
      <w:bookmarkStart w:id="2015" w:name="_ETM_Q1_10041361"/>
      <w:bookmarkStart w:id="2016" w:name="ET_speaker_5771_415"/>
      <w:bookmarkEnd w:id="2014"/>
      <w:bookmarkEnd w:id="2015"/>
      <w:r w:rsidRPr="00454C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454C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6"/>
    </w:p>
    <w:p w:rsidR="00454CEE" w:rsidRDefault="00454CEE" w:rsidP="00454CEE">
      <w:pPr>
        <w:pStyle w:val="KeepWithNext"/>
        <w:rPr>
          <w:rtl/>
          <w:lang w:val="en-GB" w:eastAsia="he-IL"/>
        </w:rPr>
      </w:pPr>
    </w:p>
    <w:p w:rsidR="00265FE5" w:rsidRDefault="00454CEE" w:rsidP="008A4D2C">
      <w:pPr>
        <w:rPr>
          <w:rtl/>
          <w:lang w:val="en-GB" w:eastAsia="he-IL"/>
        </w:rPr>
      </w:pPr>
      <w:bookmarkStart w:id="2017" w:name="_ETM_Q1_10042594"/>
      <w:bookmarkStart w:id="2018" w:name="_ETM_Q1_10042633"/>
      <w:bookmarkStart w:id="2019" w:name="_ETM_Q1_10044229"/>
      <w:bookmarkStart w:id="2020" w:name="_ETM_Q1_10044293"/>
      <w:bookmarkStart w:id="2021" w:name="_ETM_Q1_10044374"/>
      <w:bookmarkEnd w:id="2017"/>
      <w:bookmarkEnd w:id="2018"/>
      <w:bookmarkEnd w:id="2019"/>
      <w:bookmarkEnd w:id="2020"/>
      <w:bookmarkEnd w:id="2021"/>
      <w:r>
        <w:rPr>
          <w:rFonts w:hint="cs"/>
          <w:rtl/>
          <w:lang w:val="en-GB" w:eastAsia="he-IL"/>
        </w:rPr>
        <w:t xml:space="preserve">אדוני היושב-ראש, </w:t>
      </w:r>
      <w:r w:rsidR="00F16A09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ד</w:t>
      </w:r>
      <w:r w:rsidR="00265FE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265FE5">
        <w:rPr>
          <w:rFonts w:hint="cs"/>
          <w:rtl/>
          <w:lang w:val="en-GB" w:eastAsia="he-IL"/>
        </w:rPr>
        <w:t xml:space="preserve">רתי על </w:t>
      </w:r>
      <w:r w:rsidR="00F16A09">
        <w:rPr>
          <w:rFonts w:hint="cs"/>
          <w:rtl/>
          <w:lang w:val="en-GB" w:eastAsia="he-IL"/>
        </w:rPr>
        <w:t xml:space="preserve">חברות הגבייה, דיברתי </w:t>
      </w:r>
      <w:bookmarkStart w:id="2022" w:name="_ETM_Q1_10049058"/>
      <w:bookmarkEnd w:id="2022"/>
      <w:r w:rsidR="00F16A09">
        <w:rPr>
          <w:rFonts w:hint="cs"/>
          <w:rtl/>
          <w:lang w:val="en-GB" w:eastAsia="he-IL"/>
        </w:rPr>
        <w:t xml:space="preserve">על </w:t>
      </w:r>
      <w:r w:rsidR="00265FE5">
        <w:rPr>
          <w:rFonts w:hint="cs"/>
          <w:rtl/>
          <w:lang w:val="en-GB" w:eastAsia="he-IL"/>
        </w:rPr>
        <w:t>ארגונ</w:t>
      </w:r>
      <w:r w:rsidR="00F16A09">
        <w:rPr>
          <w:rFonts w:hint="cs"/>
          <w:rtl/>
          <w:lang w:val="en-GB" w:eastAsia="he-IL"/>
        </w:rPr>
        <w:t xml:space="preserve">י העזר. לא כל הרשויות המקומיות </w:t>
      </w:r>
      <w:r w:rsidR="00265FE5">
        <w:rPr>
          <w:rFonts w:hint="cs"/>
          <w:rtl/>
          <w:lang w:val="en-GB" w:eastAsia="he-IL"/>
        </w:rPr>
        <w:t>ב</w:t>
      </w:r>
      <w:r w:rsidR="00F16A09">
        <w:rPr>
          <w:rFonts w:hint="cs"/>
          <w:rtl/>
          <w:lang w:val="en-GB" w:eastAsia="he-IL"/>
        </w:rPr>
        <w:t>ישראל יכולות לעמוד במטלת הגבייה,</w:t>
      </w:r>
      <w:r w:rsidR="00265FE5">
        <w:rPr>
          <w:rFonts w:hint="cs"/>
          <w:rtl/>
          <w:lang w:val="en-GB" w:eastAsia="he-IL"/>
        </w:rPr>
        <w:t xml:space="preserve"> זה מערך מורכב</w:t>
      </w:r>
      <w:r w:rsidR="00F16A09">
        <w:rPr>
          <w:rFonts w:hint="cs"/>
          <w:rtl/>
          <w:lang w:val="en-GB" w:eastAsia="he-IL"/>
        </w:rPr>
        <w:t>.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F16A09" w:rsidRDefault="00F16A09" w:rsidP="00F16A09">
      <w:pPr>
        <w:pStyle w:val="af6"/>
        <w:keepNext/>
        <w:rPr>
          <w:rtl/>
          <w:lang w:val="en-GB"/>
        </w:rPr>
      </w:pPr>
      <w:bookmarkStart w:id="2023" w:name="_ETM_Q1_10064858"/>
      <w:bookmarkStart w:id="2024" w:name="ET_yor_5854_416"/>
      <w:bookmarkEnd w:id="2023"/>
      <w:r w:rsidRPr="00F16A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16A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4"/>
    </w:p>
    <w:p w:rsidR="00F16A09" w:rsidRDefault="00F16A09" w:rsidP="00F16A09">
      <w:pPr>
        <w:pStyle w:val="KeepWithNext"/>
        <w:rPr>
          <w:rtl/>
          <w:lang w:val="en-GB" w:eastAsia="he-IL"/>
        </w:rPr>
      </w:pPr>
    </w:p>
    <w:p w:rsidR="00265FE5" w:rsidRDefault="00F16A09" w:rsidP="00F16A09">
      <w:pPr>
        <w:rPr>
          <w:rtl/>
          <w:lang w:val="en-GB" w:eastAsia="he-IL"/>
        </w:rPr>
      </w:pPr>
      <w:bookmarkStart w:id="2025" w:name="_ETM_Q1_10065545"/>
      <w:bookmarkStart w:id="2026" w:name="_ETM_Q1_10065574"/>
      <w:bookmarkEnd w:id="2025"/>
      <w:bookmarkEnd w:id="2026"/>
      <w:r>
        <w:rPr>
          <w:rFonts w:hint="cs"/>
          <w:rtl/>
          <w:lang w:val="en-GB" w:eastAsia="he-IL"/>
        </w:rPr>
        <w:t xml:space="preserve">למה אנחנו מקיימים 10 דיונים? כי אנחנו </w:t>
      </w:r>
      <w:bookmarkStart w:id="2027" w:name="_ETM_Q1_10066901"/>
      <w:bookmarkEnd w:id="2027"/>
      <w:r>
        <w:rPr>
          <w:rFonts w:hint="cs"/>
          <w:rtl/>
          <w:lang w:val="en-GB" w:eastAsia="he-IL"/>
        </w:rPr>
        <w:t xml:space="preserve">רוצים חוק </w:t>
      </w:r>
      <w:r w:rsidR="00265FE5">
        <w:rPr>
          <w:rFonts w:hint="cs"/>
          <w:rtl/>
          <w:lang w:val="en-GB" w:eastAsia="he-IL"/>
        </w:rPr>
        <w:t xml:space="preserve">שאפשר לחיות </w:t>
      </w:r>
      <w:proofErr w:type="spellStart"/>
      <w:r w:rsidR="00265FE5">
        <w:rPr>
          <w:rFonts w:hint="cs"/>
          <w:rtl/>
          <w:lang w:val="en-GB" w:eastAsia="he-IL"/>
        </w:rPr>
        <w:t>איתו</w:t>
      </w:r>
      <w:proofErr w:type="spellEnd"/>
      <w:r w:rsidR="00265FE5">
        <w:rPr>
          <w:rFonts w:hint="cs"/>
          <w:rtl/>
          <w:lang w:val="en-GB" w:eastAsia="he-IL"/>
        </w:rPr>
        <w:t xml:space="preserve"> מבחינה ערכית, חברתית</w:t>
      </w:r>
      <w:r>
        <w:rPr>
          <w:rFonts w:hint="cs"/>
          <w:rtl/>
          <w:lang w:val="en-GB" w:eastAsia="he-IL"/>
        </w:rPr>
        <w:t>.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F16A09" w:rsidRDefault="00F16A09" w:rsidP="00F16A09">
      <w:pPr>
        <w:pStyle w:val="a4"/>
        <w:keepNext/>
        <w:rPr>
          <w:rtl/>
          <w:lang w:val="en-GB"/>
        </w:rPr>
      </w:pPr>
      <w:bookmarkStart w:id="2028" w:name="ET_speaker_5771_417"/>
      <w:r w:rsidRPr="00F16A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F16A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8"/>
    </w:p>
    <w:p w:rsidR="00F16A09" w:rsidRDefault="00F16A09" w:rsidP="00F16A09">
      <w:pPr>
        <w:pStyle w:val="KeepWithNext"/>
        <w:rPr>
          <w:rtl/>
          <w:lang w:val="en-GB" w:eastAsia="he-IL"/>
        </w:rPr>
      </w:pPr>
    </w:p>
    <w:p w:rsidR="00265FE5" w:rsidRDefault="00587ECE" w:rsidP="000F14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מאה אחוז.</w:t>
      </w:r>
      <w:r w:rsidR="00F16A09">
        <w:rPr>
          <w:rFonts w:hint="cs"/>
          <w:rtl/>
          <w:lang w:val="en-GB" w:eastAsia="he-IL"/>
        </w:rPr>
        <w:t xml:space="preserve"> </w:t>
      </w:r>
      <w:r w:rsidR="000F145E">
        <w:rPr>
          <w:rFonts w:hint="cs"/>
          <w:rtl/>
          <w:lang w:val="en-GB" w:eastAsia="he-IL"/>
        </w:rPr>
        <w:t xml:space="preserve">אז </w:t>
      </w:r>
      <w:r w:rsidR="00F16A09">
        <w:rPr>
          <w:rFonts w:hint="cs"/>
          <w:rtl/>
          <w:lang w:val="en-GB" w:eastAsia="he-IL"/>
        </w:rPr>
        <w:t xml:space="preserve">תתנו לעירייה. </w:t>
      </w:r>
      <w:r w:rsidR="00265FE5">
        <w:rPr>
          <w:rFonts w:hint="cs"/>
          <w:rtl/>
          <w:lang w:val="en-GB" w:eastAsia="he-IL"/>
        </w:rPr>
        <w:t xml:space="preserve">אתם </w:t>
      </w:r>
      <w:r w:rsidR="00F16A09">
        <w:rPr>
          <w:rFonts w:hint="cs"/>
          <w:rtl/>
          <w:lang w:val="en-GB" w:eastAsia="he-IL"/>
        </w:rPr>
        <w:t>לא מבינים שי</w:t>
      </w:r>
      <w:r w:rsidR="00265FE5">
        <w:rPr>
          <w:rFonts w:hint="cs"/>
          <w:rtl/>
          <w:lang w:val="en-GB" w:eastAsia="he-IL"/>
        </w:rPr>
        <w:t>ש</w:t>
      </w:r>
      <w:r w:rsidR="00F16A09">
        <w:rPr>
          <w:rFonts w:hint="cs"/>
          <w:rtl/>
          <w:lang w:val="en-GB" w:eastAsia="he-IL"/>
        </w:rPr>
        <w:t xml:space="preserve"> ר</w:t>
      </w:r>
      <w:r w:rsidR="00265FE5">
        <w:rPr>
          <w:rFonts w:hint="cs"/>
          <w:rtl/>
          <w:lang w:val="en-GB" w:eastAsia="he-IL"/>
        </w:rPr>
        <w:t>ש</w:t>
      </w:r>
      <w:r w:rsidR="00F16A09">
        <w:rPr>
          <w:rFonts w:hint="cs"/>
          <w:rtl/>
          <w:lang w:val="en-GB" w:eastAsia="he-IL"/>
        </w:rPr>
        <w:t>ו</w:t>
      </w:r>
      <w:r w:rsidR="006E60CF">
        <w:rPr>
          <w:rFonts w:hint="cs"/>
          <w:rtl/>
          <w:lang w:val="en-GB" w:eastAsia="he-IL"/>
        </w:rPr>
        <w:t xml:space="preserve">יות מקומיות </w:t>
      </w:r>
      <w:bookmarkStart w:id="2029" w:name="_ETM_Q1_10078873"/>
      <w:bookmarkEnd w:id="2029"/>
      <w:r w:rsidR="006E60CF">
        <w:rPr>
          <w:rFonts w:hint="cs"/>
          <w:rtl/>
          <w:lang w:val="en-GB" w:eastAsia="he-IL"/>
        </w:rPr>
        <w:t xml:space="preserve">שאין להן מספיק עובדים? 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6E60CF" w:rsidRDefault="006E60CF" w:rsidP="006E60CF">
      <w:pPr>
        <w:pStyle w:val="af6"/>
        <w:keepNext/>
        <w:rPr>
          <w:rtl/>
          <w:lang w:val="en-GB"/>
        </w:rPr>
      </w:pPr>
      <w:bookmarkStart w:id="2030" w:name="_ETM_Q1_10083943"/>
      <w:bookmarkStart w:id="2031" w:name="ET_yor_5854_418"/>
      <w:bookmarkEnd w:id="2030"/>
      <w:r w:rsidRPr="006E60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0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1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265FE5" w:rsidRDefault="006E60CF" w:rsidP="006E60CF">
      <w:pPr>
        <w:rPr>
          <w:rtl/>
          <w:lang w:val="en-GB" w:eastAsia="he-IL"/>
        </w:rPr>
      </w:pPr>
      <w:bookmarkStart w:id="2032" w:name="_ETM_Q1_10084686"/>
      <w:bookmarkStart w:id="2033" w:name="_ETM_Q1_10084731"/>
      <w:bookmarkEnd w:id="2032"/>
      <w:bookmarkEnd w:id="2033"/>
      <w:r>
        <w:rPr>
          <w:rFonts w:hint="cs"/>
          <w:rtl/>
          <w:lang w:val="en-GB" w:eastAsia="he-IL"/>
        </w:rPr>
        <w:t xml:space="preserve">אז </w:t>
      </w:r>
      <w:r w:rsidR="00265FE5">
        <w:rPr>
          <w:rFonts w:hint="cs"/>
          <w:rtl/>
          <w:lang w:val="en-GB" w:eastAsia="he-IL"/>
        </w:rPr>
        <w:t xml:space="preserve">למה שלא יגידו שבגלל </w:t>
      </w:r>
      <w:r>
        <w:rPr>
          <w:rFonts w:hint="cs"/>
          <w:rtl/>
          <w:lang w:val="en-GB" w:eastAsia="he-IL"/>
        </w:rPr>
        <w:t xml:space="preserve">שיש רשויות שאין בהן מספיק עובדים </w:t>
      </w:r>
      <w:r w:rsidR="00265FE5">
        <w:rPr>
          <w:rFonts w:hint="cs"/>
          <w:rtl/>
          <w:lang w:val="en-GB" w:eastAsia="he-IL"/>
        </w:rPr>
        <w:t>רוצים שחברות הגבייה יעסקו בהנחות</w:t>
      </w:r>
      <w:r>
        <w:rPr>
          <w:rFonts w:hint="cs"/>
          <w:rtl/>
          <w:lang w:val="en-GB" w:eastAsia="he-IL"/>
        </w:rPr>
        <w:t>?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6E60CF" w:rsidRDefault="006E60CF" w:rsidP="006E60CF">
      <w:pPr>
        <w:pStyle w:val="a4"/>
        <w:keepNext/>
        <w:rPr>
          <w:rtl/>
          <w:lang w:val="en-GB"/>
        </w:rPr>
      </w:pPr>
      <w:bookmarkStart w:id="2034" w:name="_ETM_Q1_10084383"/>
      <w:bookmarkStart w:id="2035" w:name="ET_speaker_5771_419"/>
      <w:bookmarkEnd w:id="2034"/>
      <w:r w:rsidRPr="006E60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6E60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5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265FE5" w:rsidRDefault="006E60CF" w:rsidP="00587ECE">
      <w:pPr>
        <w:rPr>
          <w:rtl/>
          <w:lang w:val="en-GB" w:eastAsia="he-IL"/>
        </w:rPr>
      </w:pPr>
      <w:bookmarkStart w:id="2036" w:name="_ETM_Q1_10084933"/>
      <w:bookmarkStart w:id="2037" w:name="_ETM_Q1_10084965"/>
      <w:bookmarkEnd w:id="2036"/>
      <w:bookmarkEnd w:id="2037"/>
      <w:r>
        <w:rPr>
          <w:rFonts w:hint="cs"/>
          <w:rtl/>
          <w:lang w:val="en-GB" w:eastAsia="he-IL"/>
        </w:rPr>
        <w:t xml:space="preserve">גם אני מתנגד לזה. </w:t>
      </w:r>
      <w:r w:rsidR="00265FE5">
        <w:rPr>
          <w:rFonts w:hint="cs"/>
          <w:rtl/>
          <w:lang w:val="en-GB" w:eastAsia="he-IL"/>
        </w:rPr>
        <w:t xml:space="preserve">אם יש חברות עזר שעוזרות </w:t>
      </w:r>
      <w:r>
        <w:rPr>
          <w:rFonts w:hint="cs"/>
          <w:rtl/>
          <w:lang w:val="en-GB" w:eastAsia="he-IL"/>
        </w:rPr>
        <w:t xml:space="preserve">להן </w:t>
      </w:r>
      <w:bookmarkStart w:id="2038" w:name="_ETM_Q1_10093911"/>
      <w:bookmarkEnd w:id="2038"/>
      <w:r>
        <w:rPr>
          <w:rFonts w:hint="cs"/>
          <w:rtl/>
          <w:lang w:val="en-GB" w:eastAsia="he-IL"/>
        </w:rPr>
        <w:t xml:space="preserve">לאסוף נתונים כדי שבסוף הגזבר יחליט אם מגיע או </w:t>
      </w:r>
      <w:bookmarkStart w:id="2039" w:name="_ETM_Q1_10097820"/>
      <w:bookmarkEnd w:id="2039"/>
      <w:r>
        <w:rPr>
          <w:rFonts w:hint="cs"/>
          <w:rtl/>
          <w:lang w:val="en-GB" w:eastAsia="he-IL"/>
        </w:rPr>
        <w:t>לא מגיע  - -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6E60CF" w:rsidRDefault="006E60CF" w:rsidP="006E60CF">
      <w:pPr>
        <w:pStyle w:val="af6"/>
        <w:keepNext/>
        <w:rPr>
          <w:rtl/>
          <w:lang w:val="en-GB"/>
        </w:rPr>
      </w:pPr>
      <w:bookmarkStart w:id="2040" w:name="ET_yor_5854_420"/>
      <w:r w:rsidRPr="006E60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0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0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6E60CF" w:rsidRDefault="006E60CF" w:rsidP="006E60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חוות דעת זה לא משהו </w:t>
      </w:r>
      <w:bookmarkStart w:id="2041" w:name="_ETM_Q1_10099471"/>
      <w:bookmarkEnd w:id="2041"/>
      <w:r>
        <w:rPr>
          <w:rFonts w:hint="cs"/>
          <w:rtl/>
          <w:lang w:val="en-GB" w:eastAsia="he-IL"/>
        </w:rPr>
        <w:t xml:space="preserve">טכני. </w:t>
      </w:r>
    </w:p>
    <w:p w:rsidR="006E60CF" w:rsidRDefault="006E60CF" w:rsidP="006E60CF">
      <w:pPr>
        <w:rPr>
          <w:rtl/>
          <w:lang w:val="en-GB" w:eastAsia="he-IL"/>
        </w:rPr>
      </w:pPr>
      <w:bookmarkStart w:id="2042" w:name="_ETM_Q1_10101635"/>
      <w:bookmarkStart w:id="2043" w:name="_ETM_Q1_10101701"/>
      <w:bookmarkEnd w:id="2042"/>
      <w:bookmarkEnd w:id="2043"/>
    </w:p>
    <w:p w:rsidR="006E60CF" w:rsidRDefault="006E60CF" w:rsidP="006E60CF">
      <w:pPr>
        <w:pStyle w:val="a4"/>
        <w:keepNext/>
        <w:rPr>
          <w:rtl/>
          <w:lang w:val="en-GB"/>
        </w:rPr>
      </w:pPr>
      <w:bookmarkStart w:id="2044" w:name="_ETM_Q1_10101793"/>
      <w:bookmarkStart w:id="2045" w:name="_ETM_Q1_10101848"/>
      <w:bookmarkStart w:id="2046" w:name="_ETM_Q1_10104263"/>
      <w:bookmarkStart w:id="2047" w:name="ET_speaker_5771_421"/>
      <w:bookmarkEnd w:id="2044"/>
      <w:bookmarkEnd w:id="2045"/>
      <w:bookmarkEnd w:id="2046"/>
      <w:r w:rsidRPr="006E60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6E60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7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6E60CF" w:rsidRDefault="006E60CF" w:rsidP="006E60CF">
      <w:pPr>
        <w:rPr>
          <w:rtl/>
          <w:lang w:val="en-GB" w:eastAsia="he-IL"/>
        </w:rPr>
      </w:pPr>
      <w:bookmarkStart w:id="2048" w:name="_ETM_Q1_10104704"/>
      <w:bookmarkStart w:id="2049" w:name="_ETM_Q1_10104741"/>
      <w:bookmarkEnd w:id="2048"/>
      <w:bookmarkEnd w:id="2049"/>
      <w:r>
        <w:rPr>
          <w:rFonts w:hint="cs"/>
          <w:rtl/>
          <w:lang w:val="en-GB" w:eastAsia="he-IL"/>
        </w:rPr>
        <w:t xml:space="preserve">זה לא נכון. לאסוף נתונים האם האדם זכאי - </w:t>
      </w:r>
      <w:bookmarkStart w:id="2050" w:name="_ETM_Q1_10103921"/>
      <w:bookmarkEnd w:id="2050"/>
      <w:r>
        <w:rPr>
          <w:rFonts w:hint="cs"/>
          <w:rtl/>
          <w:lang w:val="en-GB" w:eastAsia="he-IL"/>
        </w:rPr>
        <w:t>-</w:t>
      </w:r>
    </w:p>
    <w:p w:rsidR="006E60CF" w:rsidRDefault="006E60CF" w:rsidP="006E60CF">
      <w:pPr>
        <w:ind w:firstLine="0"/>
        <w:rPr>
          <w:rtl/>
          <w:lang w:val="en-GB" w:eastAsia="he-IL"/>
        </w:rPr>
      </w:pPr>
      <w:bookmarkStart w:id="2051" w:name="_ETM_Q1_10104434"/>
      <w:bookmarkStart w:id="2052" w:name="_ETM_Q1_10104500"/>
      <w:bookmarkStart w:id="2053" w:name="_ETM_Q1_10104945"/>
      <w:bookmarkEnd w:id="2051"/>
      <w:bookmarkEnd w:id="2052"/>
      <w:bookmarkEnd w:id="2053"/>
    </w:p>
    <w:p w:rsidR="006E60CF" w:rsidRDefault="006E60CF" w:rsidP="006E60CF">
      <w:pPr>
        <w:pStyle w:val="af6"/>
        <w:keepNext/>
        <w:rPr>
          <w:rtl/>
          <w:lang w:val="en-GB"/>
        </w:rPr>
      </w:pPr>
      <w:bookmarkStart w:id="2054" w:name="_ETM_Q1_10105004"/>
      <w:bookmarkStart w:id="2055" w:name="_ETM_Q1_10106477"/>
      <w:bookmarkStart w:id="2056" w:name="ET_yor_5854_422"/>
      <w:bookmarkEnd w:id="2054"/>
      <w:bookmarkEnd w:id="2055"/>
      <w:r w:rsidRPr="006E60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0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6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6E60CF" w:rsidRDefault="006E60CF" w:rsidP="006E60CF">
      <w:pPr>
        <w:rPr>
          <w:rtl/>
          <w:lang w:val="en-GB" w:eastAsia="he-IL"/>
        </w:rPr>
      </w:pPr>
      <w:bookmarkStart w:id="2057" w:name="_ETM_Q1_10107207"/>
      <w:bookmarkStart w:id="2058" w:name="_ETM_Q1_10107238"/>
      <w:bookmarkEnd w:id="2057"/>
      <w:bookmarkEnd w:id="2058"/>
      <w:r>
        <w:rPr>
          <w:rFonts w:hint="cs"/>
          <w:rtl/>
          <w:lang w:val="en-GB" w:eastAsia="he-IL"/>
        </w:rPr>
        <w:t>מה זה "לאסוף נתונים"?</w:t>
      </w:r>
      <w:bookmarkStart w:id="2059" w:name="_ETM_Q1_10109097"/>
      <w:bookmarkEnd w:id="2059"/>
    </w:p>
    <w:p w:rsidR="006E60CF" w:rsidRDefault="006E60CF" w:rsidP="006E60CF">
      <w:pPr>
        <w:ind w:firstLine="0"/>
        <w:rPr>
          <w:rtl/>
          <w:lang w:val="en-GB" w:eastAsia="he-IL"/>
        </w:rPr>
      </w:pPr>
      <w:bookmarkStart w:id="2060" w:name="_ETM_Q1_10109160"/>
      <w:bookmarkEnd w:id="2060"/>
    </w:p>
    <w:p w:rsidR="006E60CF" w:rsidRDefault="006E60CF" w:rsidP="006E60CF">
      <w:pPr>
        <w:pStyle w:val="a4"/>
        <w:keepNext/>
        <w:rPr>
          <w:rtl/>
          <w:lang w:val="en-GB"/>
        </w:rPr>
      </w:pPr>
      <w:bookmarkStart w:id="2061" w:name="_ETM_Q1_10109404"/>
      <w:bookmarkStart w:id="2062" w:name="_ETM_Q1_10109483"/>
      <w:bookmarkStart w:id="2063" w:name="_ETM_Q1_10110195"/>
      <w:bookmarkStart w:id="2064" w:name="ET_speaker_5771_423"/>
      <w:bookmarkEnd w:id="2061"/>
      <w:bookmarkEnd w:id="2062"/>
      <w:bookmarkEnd w:id="2063"/>
      <w:r w:rsidRPr="006E60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6E60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4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6E60CF" w:rsidRPr="006E60CF" w:rsidRDefault="006E60CF" w:rsidP="006E60CF">
      <w:pPr>
        <w:rPr>
          <w:rtl/>
          <w:lang w:val="en-GB" w:eastAsia="he-IL"/>
        </w:rPr>
      </w:pPr>
      <w:bookmarkStart w:id="2065" w:name="_ETM_Q1_10110626"/>
      <w:bookmarkStart w:id="2066" w:name="_ETM_Q1_10110655"/>
      <w:bookmarkEnd w:id="2065"/>
      <w:bookmarkEnd w:id="2066"/>
      <w:r>
        <w:rPr>
          <w:rFonts w:hint="cs"/>
          <w:rtl/>
          <w:lang w:val="en-GB" w:eastAsia="he-IL"/>
        </w:rPr>
        <w:t xml:space="preserve">לאסוף מסמכים מהתושב. </w:t>
      </w:r>
    </w:p>
    <w:p w:rsidR="006E60CF" w:rsidRDefault="006E60CF" w:rsidP="006E60CF">
      <w:pPr>
        <w:rPr>
          <w:rtl/>
          <w:lang w:val="en-GB" w:eastAsia="he-IL"/>
        </w:rPr>
      </w:pPr>
      <w:bookmarkStart w:id="2067" w:name="_ETM_Q1_10101946"/>
      <w:bookmarkStart w:id="2068" w:name="_ETM_Q1_10102022"/>
      <w:bookmarkStart w:id="2069" w:name="_ETM_Q1_10102100"/>
      <w:bookmarkEnd w:id="2067"/>
      <w:bookmarkEnd w:id="2068"/>
      <w:bookmarkEnd w:id="2069"/>
    </w:p>
    <w:p w:rsidR="006E60CF" w:rsidRDefault="006E60CF" w:rsidP="006E60CF">
      <w:pPr>
        <w:pStyle w:val="af6"/>
        <w:keepNext/>
        <w:rPr>
          <w:rtl/>
          <w:lang w:val="en-GB"/>
        </w:rPr>
      </w:pPr>
      <w:bookmarkStart w:id="2070" w:name="_ETM_Q1_10102161"/>
      <w:bookmarkStart w:id="2071" w:name="_ETM_Q1_10124644"/>
      <w:bookmarkStart w:id="2072" w:name="ET_yor_5854_424"/>
      <w:bookmarkEnd w:id="2070"/>
      <w:bookmarkEnd w:id="2071"/>
      <w:r w:rsidRPr="006E60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E60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2"/>
    </w:p>
    <w:p w:rsidR="006E60CF" w:rsidRDefault="006E60CF" w:rsidP="006E60CF">
      <w:pPr>
        <w:pStyle w:val="KeepWithNext"/>
        <w:rPr>
          <w:rtl/>
          <w:lang w:val="en-GB" w:eastAsia="he-IL"/>
        </w:rPr>
      </w:pPr>
    </w:p>
    <w:p w:rsidR="00265FE5" w:rsidRDefault="006E60CF" w:rsidP="00587ECE">
      <w:pPr>
        <w:rPr>
          <w:rtl/>
          <w:lang w:val="en-GB" w:eastAsia="he-IL"/>
        </w:rPr>
      </w:pPr>
      <w:bookmarkStart w:id="2073" w:name="_ETM_Q1_10125293"/>
      <w:bookmarkStart w:id="2074" w:name="_ETM_Q1_10125328"/>
      <w:bookmarkEnd w:id="2073"/>
      <w:bookmarkEnd w:id="2074"/>
      <w:r>
        <w:rPr>
          <w:rFonts w:hint="cs"/>
          <w:rtl/>
          <w:lang w:val="en-GB" w:eastAsia="he-IL"/>
        </w:rPr>
        <w:t xml:space="preserve">אני רוצה להודות לכולם. </w:t>
      </w:r>
      <w:bookmarkStart w:id="2075" w:name="_ETM_Q1_10129790"/>
      <w:bookmarkEnd w:id="2075"/>
      <w:r w:rsidR="00265FE5">
        <w:rPr>
          <w:rFonts w:hint="cs"/>
          <w:rtl/>
          <w:lang w:val="en-GB" w:eastAsia="he-IL"/>
        </w:rPr>
        <w:t xml:space="preserve">יאיר, </w:t>
      </w:r>
      <w:r>
        <w:rPr>
          <w:rFonts w:hint="cs"/>
          <w:rtl/>
          <w:lang w:val="en-GB" w:eastAsia="he-IL"/>
        </w:rPr>
        <w:t>ת</w:t>
      </w:r>
      <w:r w:rsidR="00265FE5">
        <w:rPr>
          <w:rFonts w:hint="cs"/>
          <w:rtl/>
          <w:lang w:val="en-GB" w:eastAsia="he-IL"/>
        </w:rPr>
        <w:t xml:space="preserve">ומר, </w:t>
      </w:r>
      <w:r>
        <w:rPr>
          <w:rFonts w:hint="cs"/>
          <w:rtl/>
          <w:lang w:val="en-GB" w:eastAsia="he-IL"/>
        </w:rPr>
        <w:t>נצטרך לשבת יום ארוך</w:t>
      </w:r>
      <w:r w:rsidR="0066208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לא יודע מתי, את </w:t>
      </w:r>
      <w:bookmarkStart w:id="2076" w:name="_ETM_Q1_10139582"/>
      <w:bookmarkEnd w:id="2076"/>
      <w:r w:rsidR="005D33B4">
        <w:rPr>
          <w:rFonts w:hint="cs"/>
          <w:rtl/>
          <w:lang w:val="en-GB" w:eastAsia="he-IL"/>
        </w:rPr>
        <w:t>זה נקבע בינינו לפי לוח זמנים.</w:t>
      </w:r>
      <w:r>
        <w:rPr>
          <w:rFonts w:hint="cs"/>
          <w:rtl/>
          <w:lang w:val="en-GB" w:eastAsia="he-IL"/>
        </w:rPr>
        <w:t xml:space="preserve"> </w:t>
      </w:r>
      <w:bookmarkStart w:id="2077" w:name="_ETM_Q1_10149983"/>
      <w:bookmarkEnd w:id="2077"/>
      <w:r>
        <w:rPr>
          <w:rFonts w:hint="cs"/>
          <w:rtl/>
          <w:lang w:val="en-GB" w:eastAsia="he-IL"/>
        </w:rPr>
        <w:t xml:space="preserve">חברי כנסת שמעוניינים יוכלו </w:t>
      </w:r>
      <w:bookmarkStart w:id="2078" w:name="_ETM_Q1_10149738"/>
      <w:bookmarkEnd w:id="2078"/>
      <w:r>
        <w:rPr>
          <w:rFonts w:hint="cs"/>
          <w:rtl/>
          <w:lang w:val="en-GB" w:eastAsia="he-IL"/>
        </w:rPr>
        <w:t xml:space="preserve">להצטרף. זה יהיה המפגש האחרון. או שמגיעים הנה עם נוסח </w:t>
      </w:r>
      <w:bookmarkStart w:id="2079" w:name="_ETM_Q1_10156454"/>
      <w:bookmarkEnd w:id="2079"/>
      <w:r w:rsidR="005D33B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</w:t>
      </w:r>
      <w:r w:rsidR="005D33B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כם בין כולם, או שבאים עם נוסח של </w:t>
      </w:r>
      <w:bookmarkStart w:id="2080" w:name="_ETM_Q1_10165754"/>
      <w:bookmarkEnd w:id="2080"/>
      <w:r>
        <w:rPr>
          <w:rFonts w:hint="cs"/>
          <w:rtl/>
          <w:lang w:val="en-GB" w:eastAsia="he-IL"/>
        </w:rPr>
        <w:t>הוועדה</w:t>
      </w:r>
      <w:r w:rsidR="005D33B4">
        <w:rPr>
          <w:rFonts w:hint="cs"/>
          <w:rtl/>
          <w:lang w:val="en-GB" w:eastAsia="he-IL"/>
        </w:rPr>
        <w:t xml:space="preserve"> </w:t>
      </w:r>
      <w:r w:rsidR="00587EC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חברי הכנסת שירצו יעבירו אותו, חברי </w:t>
      </w:r>
      <w:bookmarkStart w:id="2081" w:name="_ETM_Q1_10165861"/>
      <w:bookmarkEnd w:id="2081"/>
      <w:r>
        <w:rPr>
          <w:rFonts w:hint="cs"/>
          <w:rtl/>
          <w:lang w:val="en-GB" w:eastAsia="he-IL"/>
        </w:rPr>
        <w:t xml:space="preserve">כנסת שלא ירצו יפילו אותו. דיברנו על זה </w:t>
      </w:r>
      <w:bookmarkStart w:id="2082" w:name="_ETM_Q1_10174829"/>
      <w:bookmarkEnd w:id="2082"/>
      <w:r>
        <w:rPr>
          <w:rFonts w:hint="cs"/>
          <w:rtl/>
          <w:lang w:val="en-GB" w:eastAsia="he-IL"/>
        </w:rPr>
        <w:t xml:space="preserve">יותר מידי זמן. אני מרגיש שבכל דיון אנחנו חוזרים לדבר. </w:t>
      </w:r>
      <w:bookmarkStart w:id="2083" w:name="_ETM_Q1_10177516"/>
      <w:bookmarkEnd w:id="2083"/>
      <w:r>
        <w:rPr>
          <w:rFonts w:hint="cs"/>
          <w:rtl/>
          <w:lang w:val="en-GB" w:eastAsia="he-IL"/>
        </w:rPr>
        <w:t>למה מ</w:t>
      </w:r>
      <w:r w:rsidR="00587EC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התחלה </w:t>
      </w:r>
      <w:r w:rsidR="007A63E7">
        <w:rPr>
          <w:rFonts w:hint="cs"/>
          <w:rtl/>
          <w:lang w:val="en-GB" w:eastAsia="he-IL"/>
        </w:rPr>
        <w:t>רציתי שנתחיל עם הנקודות ספציפית?</w:t>
      </w:r>
      <w:r>
        <w:rPr>
          <w:rFonts w:hint="cs"/>
          <w:rtl/>
          <w:lang w:val="en-GB" w:eastAsia="he-IL"/>
        </w:rPr>
        <w:t xml:space="preserve"> כי </w:t>
      </w:r>
      <w:bookmarkStart w:id="2084" w:name="_ETM_Q1_10179597"/>
      <w:bookmarkEnd w:id="2084"/>
      <w:r>
        <w:rPr>
          <w:rFonts w:hint="cs"/>
          <w:rtl/>
          <w:lang w:val="en-GB" w:eastAsia="he-IL"/>
        </w:rPr>
        <w:t xml:space="preserve">ברור שנחזור לדבר על נקודות המחלוקת שאנחנו כבר זוכרים </w:t>
      </w:r>
      <w:bookmarkStart w:id="2085" w:name="_ETM_Q1_10186442"/>
      <w:bookmarkEnd w:id="2085"/>
      <w:r>
        <w:rPr>
          <w:rFonts w:hint="cs"/>
          <w:rtl/>
          <w:lang w:val="en-GB" w:eastAsia="he-IL"/>
        </w:rPr>
        <w:t xml:space="preserve">בעל פה. אנחנו נקבע ישיבה כזאת. אני רוצה להודות לכל </w:t>
      </w:r>
      <w:bookmarkStart w:id="2086" w:name="_ETM_Q1_10189672"/>
      <w:bookmarkEnd w:id="2086"/>
      <w:r>
        <w:rPr>
          <w:rFonts w:hint="cs"/>
          <w:rtl/>
          <w:lang w:val="en-GB" w:eastAsia="he-IL"/>
        </w:rPr>
        <w:t xml:space="preserve">אלה שבאו והשתתפו, הישיבה נעולה.  </w:t>
      </w:r>
      <w:r w:rsidR="00265FE5">
        <w:rPr>
          <w:rFonts w:hint="cs"/>
          <w:rtl/>
          <w:lang w:val="en-GB" w:eastAsia="he-IL"/>
        </w:rPr>
        <w:t xml:space="preserve"> </w:t>
      </w:r>
    </w:p>
    <w:p w:rsidR="00265FE5" w:rsidRDefault="00265FE5" w:rsidP="00265FE5">
      <w:pPr>
        <w:ind w:firstLine="0"/>
        <w:rPr>
          <w:rtl/>
          <w:lang w:val="en-GB" w:eastAsia="he-IL"/>
        </w:rPr>
      </w:pPr>
    </w:p>
    <w:p w:rsidR="00E5328F" w:rsidRDefault="00E5328F" w:rsidP="006E60CF">
      <w:pPr>
        <w:ind w:firstLine="0"/>
        <w:rPr>
          <w:rtl/>
          <w:lang w:val="en-GB" w:eastAsia="he-IL"/>
        </w:rPr>
      </w:pPr>
    </w:p>
    <w:p w:rsidR="006E60CF" w:rsidRDefault="00204E7C" w:rsidP="00204E7C">
      <w:pPr>
        <w:pStyle w:val="afc"/>
        <w:keepNext/>
        <w:rPr>
          <w:rtl/>
          <w:lang w:val="en-GB" w:eastAsia="he-IL"/>
        </w:rPr>
      </w:pPr>
      <w:bookmarkStart w:id="2087" w:name="ET_meetingend_425"/>
      <w:r w:rsidRPr="00204E7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12:10.</w:t>
      </w:r>
      <w:r w:rsidRPr="00204E7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087"/>
    </w:p>
    <w:p w:rsidR="00204E7C" w:rsidRDefault="00204E7C" w:rsidP="00204E7C">
      <w:pPr>
        <w:pStyle w:val="KeepWithNext"/>
        <w:rPr>
          <w:rtl/>
          <w:lang w:val="en-GB" w:eastAsia="he-IL"/>
        </w:rPr>
      </w:pPr>
    </w:p>
    <w:p w:rsidR="00204E7C" w:rsidRPr="00204E7C" w:rsidRDefault="00204E7C" w:rsidP="00204E7C">
      <w:pPr>
        <w:rPr>
          <w:rtl/>
          <w:lang w:val="en-GB" w:eastAsia="he-IL"/>
        </w:rPr>
      </w:pPr>
    </w:p>
    <w:p w:rsidR="00BD6B30" w:rsidRDefault="00BD6B30" w:rsidP="00BD6B30">
      <w:pPr>
        <w:rPr>
          <w:rtl/>
          <w:lang w:val="en-GB" w:eastAsia="he-IL"/>
        </w:rPr>
      </w:pPr>
    </w:p>
    <w:p w:rsidR="00BD6B30" w:rsidRPr="00BD6B30" w:rsidRDefault="00BD6B30" w:rsidP="00BD6B30">
      <w:pPr>
        <w:rPr>
          <w:rtl/>
          <w:lang w:val="en-GB" w:eastAsia="he-IL"/>
        </w:rPr>
      </w:pPr>
    </w:p>
    <w:sectPr w:rsidR="00BD6B30" w:rsidRPr="00BD6B30" w:rsidSect="005E29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598" w:rsidRDefault="00D53598">
      <w:r>
        <w:separator/>
      </w:r>
    </w:p>
  </w:endnote>
  <w:endnote w:type="continuationSeparator" w:id="0">
    <w:p w:rsidR="00D53598" w:rsidRDefault="00D5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598" w:rsidRDefault="00D53598">
      <w:r>
        <w:separator/>
      </w:r>
    </w:p>
  </w:footnote>
  <w:footnote w:type="continuationSeparator" w:id="0">
    <w:p w:rsidR="00D53598" w:rsidRDefault="00D53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98" w:rsidRDefault="00D535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598" w:rsidRDefault="00D535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98" w:rsidRDefault="00D535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290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53598" w:rsidRPr="00CC5815" w:rsidRDefault="00D53598" w:rsidP="008E5E3F">
    <w:pPr>
      <w:pStyle w:val="a3"/>
      <w:ind w:firstLine="0"/>
    </w:pPr>
    <w:r>
      <w:rPr>
        <w:rtl/>
      </w:rPr>
      <w:t>ועדת הפנים והגנת הסביבה</w:t>
    </w:r>
  </w:p>
  <w:p w:rsidR="00D53598" w:rsidRPr="00CC5815" w:rsidRDefault="00D53598" w:rsidP="008E5E3F">
    <w:pPr>
      <w:pStyle w:val="a3"/>
      <w:ind w:firstLine="0"/>
      <w:rPr>
        <w:rtl/>
      </w:rPr>
    </w:pPr>
    <w:r>
      <w:rPr>
        <w:rtl/>
      </w:rPr>
      <w:t>01/03/2022</w:t>
    </w:r>
  </w:p>
  <w:p w:rsidR="00D53598" w:rsidRPr="00CC5815" w:rsidRDefault="00D535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98" w:rsidRDefault="00D535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A05F24" wp14:editId="206EB3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598" w:rsidRDefault="00D535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598" w:rsidRDefault="00D535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4A"/>
    <w:rsid w:val="0002047E"/>
    <w:rsid w:val="00023CD3"/>
    <w:rsid w:val="000254F9"/>
    <w:rsid w:val="00031791"/>
    <w:rsid w:val="00034045"/>
    <w:rsid w:val="00036DC3"/>
    <w:rsid w:val="00037279"/>
    <w:rsid w:val="0003796B"/>
    <w:rsid w:val="00040B9B"/>
    <w:rsid w:val="0005199F"/>
    <w:rsid w:val="00051AB2"/>
    <w:rsid w:val="00054BD1"/>
    <w:rsid w:val="00067F42"/>
    <w:rsid w:val="00076E38"/>
    <w:rsid w:val="00077480"/>
    <w:rsid w:val="00080191"/>
    <w:rsid w:val="00092B80"/>
    <w:rsid w:val="000A17C6"/>
    <w:rsid w:val="000A5ABF"/>
    <w:rsid w:val="000B060C"/>
    <w:rsid w:val="000B2EE6"/>
    <w:rsid w:val="000B544B"/>
    <w:rsid w:val="000B5FA4"/>
    <w:rsid w:val="000C47F5"/>
    <w:rsid w:val="000D7752"/>
    <w:rsid w:val="000E1E49"/>
    <w:rsid w:val="000E3314"/>
    <w:rsid w:val="000F145E"/>
    <w:rsid w:val="000F1D12"/>
    <w:rsid w:val="000F2459"/>
    <w:rsid w:val="0010065B"/>
    <w:rsid w:val="00116F4F"/>
    <w:rsid w:val="0012071D"/>
    <w:rsid w:val="00124B6D"/>
    <w:rsid w:val="00127F6C"/>
    <w:rsid w:val="0013238D"/>
    <w:rsid w:val="001327E9"/>
    <w:rsid w:val="0013785D"/>
    <w:rsid w:val="00150436"/>
    <w:rsid w:val="00167294"/>
    <w:rsid w:val="001673D4"/>
    <w:rsid w:val="00171E7F"/>
    <w:rsid w:val="001758C1"/>
    <w:rsid w:val="0017779F"/>
    <w:rsid w:val="0018148F"/>
    <w:rsid w:val="00187638"/>
    <w:rsid w:val="001923D4"/>
    <w:rsid w:val="001937FF"/>
    <w:rsid w:val="0019432D"/>
    <w:rsid w:val="001A49D4"/>
    <w:rsid w:val="001A74E9"/>
    <w:rsid w:val="001A7A1B"/>
    <w:rsid w:val="001B36AD"/>
    <w:rsid w:val="001B55DC"/>
    <w:rsid w:val="001B5C56"/>
    <w:rsid w:val="001C2576"/>
    <w:rsid w:val="001C44DA"/>
    <w:rsid w:val="001C4FDA"/>
    <w:rsid w:val="001D2506"/>
    <w:rsid w:val="001D440C"/>
    <w:rsid w:val="001D7657"/>
    <w:rsid w:val="001E12FB"/>
    <w:rsid w:val="001E71EA"/>
    <w:rsid w:val="001F2222"/>
    <w:rsid w:val="001F47F2"/>
    <w:rsid w:val="001F5542"/>
    <w:rsid w:val="002016FF"/>
    <w:rsid w:val="002044FD"/>
    <w:rsid w:val="00204E7C"/>
    <w:rsid w:val="002122FD"/>
    <w:rsid w:val="0022007D"/>
    <w:rsid w:val="00221C58"/>
    <w:rsid w:val="00227FEF"/>
    <w:rsid w:val="00231A60"/>
    <w:rsid w:val="00235D95"/>
    <w:rsid w:val="00237700"/>
    <w:rsid w:val="00237CEF"/>
    <w:rsid w:val="002460B0"/>
    <w:rsid w:val="002540CB"/>
    <w:rsid w:val="00261554"/>
    <w:rsid w:val="00265FE5"/>
    <w:rsid w:val="002678AE"/>
    <w:rsid w:val="00272995"/>
    <w:rsid w:val="00275C03"/>
    <w:rsid w:val="00280D58"/>
    <w:rsid w:val="0029342A"/>
    <w:rsid w:val="002A0E04"/>
    <w:rsid w:val="002D4BDB"/>
    <w:rsid w:val="002D557B"/>
    <w:rsid w:val="002E5E31"/>
    <w:rsid w:val="00303337"/>
    <w:rsid w:val="003038D4"/>
    <w:rsid w:val="00303B4C"/>
    <w:rsid w:val="003049FA"/>
    <w:rsid w:val="00304C37"/>
    <w:rsid w:val="00305E85"/>
    <w:rsid w:val="003153AE"/>
    <w:rsid w:val="003200CA"/>
    <w:rsid w:val="00321E62"/>
    <w:rsid w:val="00326305"/>
    <w:rsid w:val="0032792F"/>
    <w:rsid w:val="00327BF8"/>
    <w:rsid w:val="00330C83"/>
    <w:rsid w:val="00331B91"/>
    <w:rsid w:val="00334CBD"/>
    <w:rsid w:val="00340AFA"/>
    <w:rsid w:val="00345390"/>
    <w:rsid w:val="00352C0F"/>
    <w:rsid w:val="003544D1"/>
    <w:rsid w:val="0035681E"/>
    <w:rsid w:val="00360456"/>
    <w:rsid w:val="003658CB"/>
    <w:rsid w:val="00366CFB"/>
    <w:rsid w:val="0036794C"/>
    <w:rsid w:val="00367B19"/>
    <w:rsid w:val="00370F91"/>
    <w:rsid w:val="003713B1"/>
    <w:rsid w:val="0037188C"/>
    <w:rsid w:val="00373508"/>
    <w:rsid w:val="00391CBF"/>
    <w:rsid w:val="00396023"/>
    <w:rsid w:val="003B586C"/>
    <w:rsid w:val="003C279D"/>
    <w:rsid w:val="003D06E7"/>
    <w:rsid w:val="003D1C1E"/>
    <w:rsid w:val="003D2946"/>
    <w:rsid w:val="003D6748"/>
    <w:rsid w:val="003D7D3C"/>
    <w:rsid w:val="003E3CF8"/>
    <w:rsid w:val="003E7A41"/>
    <w:rsid w:val="003F0A5F"/>
    <w:rsid w:val="003F2E2E"/>
    <w:rsid w:val="003F63C9"/>
    <w:rsid w:val="00400B4D"/>
    <w:rsid w:val="00402556"/>
    <w:rsid w:val="004035D7"/>
    <w:rsid w:val="004058F4"/>
    <w:rsid w:val="0040652D"/>
    <w:rsid w:val="00412268"/>
    <w:rsid w:val="00412F88"/>
    <w:rsid w:val="00420E41"/>
    <w:rsid w:val="004248CA"/>
    <w:rsid w:val="004249D1"/>
    <w:rsid w:val="00424C94"/>
    <w:rsid w:val="00425E59"/>
    <w:rsid w:val="00427525"/>
    <w:rsid w:val="00434169"/>
    <w:rsid w:val="00447608"/>
    <w:rsid w:val="004476E0"/>
    <w:rsid w:val="00451746"/>
    <w:rsid w:val="00454CEE"/>
    <w:rsid w:val="004657F9"/>
    <w:rsid w:val="00470EAC"/>
    <w:rsid w:val="00474C43"/>
    <w:rsid w:val="00474CB8"/>
    <w:rsid w:val="00490493"/>
    <w:rsid w:val="0049249B"/>
    <w:rsid w:val="0049458B"/>
    <w:rsid w:val="00495472"/>
    <w:rsid w:val="0049580C"/>
    <w:rsid w:val="00495FD8"/>
    <w:rsid w:val="00496A7E"/>
    <w:rsid w:val="004B0A65"/>
    <w:rsid w:val="004B1BE9"/>
    <w:rsid w:val="004B2E7D"/>
    <w:rsid w:val="004B3F9C"/>
    <w:rsid w:val="004C0D04"/>
    <w:rsid w:val="004E3DBB"/>
    <w:rsid w:val="004E4ACD"/>
    <w:rsid w:val="004F287B"/>
    <w:rsid w:val="004F4F28"/>
    <w:rsid w:val="00500C0C"/>
    <w:rsid w:val="00502B50"/>
    <w:rsid w:val="00502CFB"/>
    <w:rsid w:val="00514F50"/>
    <w:rsid w:val="00515BDE"/>
    <w:rsid w:val="00533125"/>
    <w:rsid w:val="00540933"/>
    <w:rsid w:val="00542968"/>
    <w:rsid w:val="00546678"/>
    <w:rsid w:val="005506B9"/>
    <w:rsid w:val="00552B8B"/>
    <w:rsid w:val="005817EC"/>
    <w:rsid w:val="00587ECE"/>
    <w:rsid w:val="00590B77"/>
    <w:rsid w:val="00593F1F"/>
    <w:rsid w:val="0059705B"/>
    <w:rsid w:val="005A342D"/>
    <w:rsid w:val="005A3BFD"/>
    <w:rsid w:val="005A3F04"/>
    <w:rsid w:val="005A799E"/>
    <w:rsid w:val="005B3E69"/>
    <w:rsid w:val="005B401B"/>
    <w:rsid w:val="005B5854"/>
    <w:rsid w:val="005C363E"/>
    <w:rsid w:val="005C701C"/>
    <w:rsid w:val="005C7853"/>
    <w:rsid w:val="005D3358"/>
    <w:rsid w:val="005D33B4"/>
    <w:rsid w:val="005D5BDE"/>
    <w:rsid w:val="005D61F3"/>
    <w:rsid w:val="005E1C6B"/>
    <w:rsid w:val="005E290A"/>
    <w:rsid w:val="005E296E"/>
    <w:rsid w:val="005E30D5"/>
    <w:rsid w:val="005F02D2"/>
    <w:rsid w:val="005F4398"/>
    <w:rsid w:val="005F76B0"/>
    <w:rsid w:val="006111E2"/>
    <w:rsid w:val="0062106F"/>
    <w:rsid w:val="00634F61"/>
    <w:rsid w:val="006419FC"/>
    <w:rsid w:val="00650EEB"/>
    <w:rsid w:val="006526BF"/>
    <w:rsid w:val="006547B0"/>
    <w:rsid w:val="0066208D"/>
    <w:rsid w:val="006621DB"/>
    <w:rsid w:val="00663B59"/>
    <w:rsid w:val="00674DD9"/>
    <w:rsid w:val="006763DC"/>
    <w:rsid w:val="00683E0D"/>
    <w:rsid w:val="00685D4D"/>
    <w:rsid w:val="00686420"/>
    <w:rsid w:val="006916BF"/>
    <w:rsid w:val="0069258B"/>
    <w:rsid w:val="00692C05"/>
    <w:rsid w:val="00694C75"/>
    <w:rsid w:val="006956C7"/>
    <w:rsid w:val="00695A47"/>
    <w:rsid w:val="006A0CB7"/>
    <w:rsid w:val="006A0E4E"/>
    <w:rsid w:val="006A2ECA"/>
    <w:rsid w:val="006A51DE"/>
    <w:rsid w:val="006A576C"/>
    <w:rsid w:val="006B0D3B"/>
    <w:rsid w:val="006B5E3C"/>
    <w:rsid w:val="006C38E0"/>
    <w:rsid w:val="006C7A8E"/>
    <w:rsid w:val="006D2C33"/>
    <w:rsid w:val="006D5C54"/>
    <w:rsid w:val="006E60CF"/>
    <w:rsid w:val="006E6B42"/>
    <w:rsid w:val="006F0259"/>
    <w:rsid w:val="006F6DED"/>
    <w:rsid w:val="00700433"/>
    <w:rsid w:val="00702755"/>
    <w:rsid w:val="0070472C"/>
    <w:rsid w:val="007071D9"/>
    <w:rsid w:val="00712BB1"/>
    <w:rsid w:val="0071463D"/>
    <w:rsid w:val="00714A84"/>
    <w:rsid w:val="00715C1C"/>
    <w:rsid w:val="0072200F"/>
    <w:rsid w:val="0073189D"/>
    <w:rsid w:val="00732E42"/>
    <w:rsid w:val="00744E97"/>
    <w:rsid w:val="00747CFF"/>
    <w:rsid w:val="007509A6"/>
    <w:rsid w:val="007727CA"/>
    <w:rsid w:val="00772F60"/>
    <w:rsid w:val="0077386B"/>
    <w:rsid w:val="00774022"/>
    <w:rsid w:val="007863E3"/>
    <w:rsid w:val="007872B4"/>
    <w:rsid w:val="00791CBE"/>
    <w:rsid w:val="007A0FC5"/>
    <w:rsid w:val="007A5793"/>
    <w:rsid w:val="007A63E7"/>
    <w:rsid w:val="007C693F"/>
    <w:rsid w:val="007C6ADD"/>
    <w:rsid w:val="007D24CD"/>
    <w:rsid w:val="007D6D12"/>
    <w:rsid w:val="007E5D90"/>
    <w:rsid w:val="008020B8"/>
    <w:rsid w:val="0080381E"/>
    <w:rsid w:val="008044D6"/>
    <w:rsid w:val="00804A02"/>
    <w:rsid w:val="008050AF"/>
    <w:rsid w:val="00812210"/>
    <w:rsid w:val="008127C5"/>
    <w:rsid w:val="0081492A"/>
    <w:rsid w:val="0082136D"/>
    <w:rsid w:val="008320F6"/>
    <w:rsid w:val="00832904"/>
    <w:rsid w:val="00833B14"/>
    <w:rsid w:val="008408DA"/>
    <w:rsid w:val="00841223"/>
    <w:rsid w:val="0084670D"/>
    <w:rsid w:val="00846BE9"/>
    <w:rsid w:val="00852763"/>
    <w:rsid w:val="00853207"/>
    <w:rsid w:val="00865ECD"/>
    <w:rsid w:val="008713A4"/>
    <w:rsid w:val="0087559B"/>
    <w:rsid w:val="00875F10"/>
    <w:rsid w:val="008864A4"/>
    <w:rsid w:val="00887558"/>
    <w:rsid w:val="00897322"/>
    <w:rsid w:val="008A4D2C"/>
    <w:rsid w:val="008B0B2E"/>
    <w:rsid w:val="008B0E4B"/>
    <w:rsid w:val="008B39F9"/>
    <w:rsid w:val="008B3E5E"/>
    <w:rsid w:val="008B57BE"/>
    <w:rsid w:val="008C2650"/>
    <w:rsid w:val="008C6035"/>
    <w:rsid w:val="008C7015"/>
    <w:rsid w:val="008D0168"/>
    <w:rsid w:val="008D1DFB"/>
    <w:rsid w:val="008D2B87"/>
    <w:rsid w:val="008E03B4"/>
    <w:rsid w:val="008E5E3F"/>
    <w:rsid w:val="0090279B"/>
    <w:rsid w:val="00914904"/>
    <w:rsid w:val="009258CE"/>
    <w:rsid w:val="00933BB7"/>
    <w:rsid w:val="00943072"/>
    <w:rsid w:val="00944A99"/>
    <w:rsid w:val="00945A28"/>
    <w:rsid w:val="00947DC9"/>
    <w:rsid w:val="00950743"/>
    <w:rsid w:val="009511E7"/>
    <w:rsid w:val="009515F0"/>
    <w:rsid w:val="00954A16"/>
    <w:rsid w:val="009666AD"/>
    <w:rsid w:val="00980290"/>
    <w:rsid w:val="009830CB"/>
    <w:rsid w:val="00983E9D"/>
    <w:rsid w:val="009861CF"/>
    <w:rsid w:val="00986492"/>
    <w:rsid w:val="0099147C"/>
    <w:rsid w:val="009A5681"/>
    <w:rsid w:val="009A594F"/>
    <w:rsid w:val="009B2921"/>
    <w:rsid w:val="009C00F3"/>
    <w:rsid w:val="009D1CE3"/>
    <w:rsid w:val="009D478A"/>
    <w:rsid w:val="009D7613"/>
    <w:rsid w:val="009E6E93"/>
    <w:rsid w:val="009F0652"/>
    <w:rsid w:val="009F1518"/>
    <w:rsid w:val="009F5773"/>
    <w:rsid w:val="00A11400"/>
    <w:rsid w:val="00A15971"/>
    <w:rsid w:val="00A22C90"/>
    <w:rsid w:val="00A23BF1"/>
    <w:rsid w:val="00A31265"/>
    <w:rsid w:val="00A331A0"/>
    <w:rsid w:val="00A33670"/>
    <w:rsid w:val="00A42723"/>
    <w:rsid w:val="00A4417F"/>
    <w:rsid w:val="00A52887"/>
    <w:rsid w:val="00A53BF8"/>
    <w:rsid w:val="00A62969"/>
    <w:rsid w:val="00A64745"/>
    <w:rsid w:val="00A64A6D"/>
    <w:rsid w:val="00A66020"/>
    <w:rsid w:val="00A72EFE"/>
    <w:rsid w:val="00A73B67"/>
    <w:rsid w:val="00A750F2"/>
    <w:rsid w:val="00A81A81"/>
    <w:rsid w:val="00A83540"/>
    <w:rsid w:val="00A902E1"/>
    <w:rsid w:val="00A905E0"/>
    <w:rsid w:val="00A91DC4"/>
    <w:rsid w:val="00AA256D"/>
    <w:rsid w:val="00AA7FE7"/>
    <w:rsid w:val="00AB02EE"/>
    <w:rsid w:val="00AB3F3A"/>
    <w:rsid w:val="00AB5136"/>
    <w:rsid w:val="00AB69CD"/>
    <w:rsid w:val="00AD1143"/>
    <w:rsid w:val="00AD4D5E"/>
    <w:rsid w:val="00AD4EC9"/>
    <w:rsid w:val="00AD6FFC"/>
    <w:rsid w:val="00AD7210"/>
    <w:rsid w:val="00AE0B1A"/>
    <w:rsid w:val="00AE7AA4"/>
    <w:rsid w:val="00AF31E6"/>
    <w:rsid w:val="00AF4150"/>
    <w:rsid w:val="00AF66C1"/>
    <w:rsid w:val="00B0308B"/>
    <w:rsid w:val="00B0509A"/>
    <w:rsid w:val="00B05312"/>
    <w:rsid w:val="00B120B2"/>
    <w:rsid w:val="00B151A3"/>
    <w:rsid w:val="00B15B02"/>
    <w:rsid w:val="00B4388C"/>
    <w:rsid w:val="00B50340"/>
    <w:rsid w:val="00B546AA"/>
    <w:rsid w:val="00B61329"/>
    <w:rsid w:val="00B65508"/>
    <w:rsid w:val="00B72368"/>
    <w:rsid w:val="00B81FA0"/>
    <w:rsid w:val="00B8517A"/>
    <w:rsid w:val="00B87FF2"/>
    <w:rsid w:val="00B95293"/>
    <w:rsid w:val="00B954D9"/>
    <w:rsid w:val="00BA6446"/>
    <w:rsid w:val="00BB5F29"/>
    <w:rsid w:val="00BD47B7"/>
    <w:rsid w:val="00BD6B30"/>
    <w:rsid w:val="00BD7846"/>
    <w:rsid w:val="00BE775A"/>
    <w:rsid w:val="00BF58AB"/>
    <w:rsid w:val="00BF5E89"/>
    <w:rsid w:val="00C05D69"/>
    <w:rsid w:val="00C06E05"/>
    <w:rsid w:val="00C1117F"/>
    <w:rsid w:val="00C135D5"/>
    <w:rsid w:val="00C22DCB"/>
    <w:rsid w:val="00C3598A"/>
    <w:rsid w:val="00C360BC"/>
    <w:rsid w:val="00C40C1C"/>
    <w:rsid w:val="00C4390A"/>
    <w:rsid w:val="00C44800"/>
    <w:rsid w:val="00C50C76"/>
    <w:rsid w:val="00C52EC2"/>
    <w:rsid w:val="00C534D3"/>
    <w:rsid w:val="00C54962"/>
    <w:rsid w:val="00C55A94"/>
    <w:rsid w:val="00C5754A"/>
    <w:rsid w:val="00C61DC1"/>
    <w:rsid w:val="00C64AFF"/>
    <w:rsid w:val="00C661EE"/>
    <w:rsid w:val="00C7115D"/>
    <w:rsid w:val="00C72438"/>
    <w:rsid w:val="00C763E4"/>
    <w:rsid w:val="00C8434B"/>
    <w:rsid w:val="00C84955"/>
    <w:rsid w:val="00C8624A"/>
    <w:rsid w:val="00C94F40"/>
    <w:rsid w:val="00CA0A3A"/>
    <w:rsid w:val="00CA5363"/>
    <w:rsid w:val="00CB308D"/>
    <w:rsid w:val="00CB6D60"/>
    <w:rsid w:val="00CC5815"/>
    <w:rsid w:val="00CD42A9"/>
    <w:rsid w:val="00CD6A5F"/>
    <w:rsid w:val="00CE24B8"/>
    <w:rsid w:val="00CE5849"/>
    <w:rsid w:val="00CE5B6A"/>
    <w:rsid w:val="00CF00D2"/>
    <w:rsid w:val="00CF59D6"/>
    <w:rsid w:val="00D01428"/>
    <w:rsid w:val="00D1597C"/>
    <w:rsid w:val="00D2771E"/>
    <w:rsid w:val="00D278F7"/>
    <w:rsid w:val="00D37550"/>
    <w:rsid w:val="00D40A29"/>
    <w:rsid w:val="00D45D27"/>
    <w:rsid w:val="00D51B55"/>
    <w:rsid w:val="00D53598"/>
    <w:rsid w:val="00D579D0"/>
    <w:rsid w:val="00D625FC"/>
    <w:rsid w:val="00D810C6"/>
    <w:rsid w:val="00D81B14"/>
    <w:rsid w:val="00D8397F"/>
    <w:rsid w:val="00D86E57"/>
    <w:rsid w:val="00D96B24"/>
    <w:rsid w:val="00DA3368"/>
    <w:rsid w:val="00DA699D"/>
    <w:rsid w:val="00DB1B2E"/>
    <w:rsid w:val="00DB4498"/>
    <w:rsid w:val="00DD5C4C"/>
    <w:rsid w:val="00DE5B80"/>
    <w:rsid w:val="00DF2F39"/>
    <w:rsid w:val="00DF6433"/>
    <w:rsid w:val="00DF6A50"/>
    <w:rsid w:val="00E029BA"/>
    <w:rsid w:val="00E033D9"/>
    <w:rsid w:val="00E054E5"/>
    <w:rsid w:val="00E0761A"/>
    <w:rsid w:val="00E10E7E"/>
    <w:rsid w:val="00E16488"/>
    <w:rsid w:val="00E17E30"/>
    <w:rsid w:val="00E24DE9"/>
    <w:rsid w:val="00E24F96"/>
    <w:rsid w:val="00E3020D"/>
    <w:rsid w:val="00E32FCB"/>
    <w:rsid w:val="00E33AE3"/>
    <w:rsid w:val="00E34B2E"/>
    <w:rsid w:val="00E40A11"/>
    <w:rsid w:val="00E5328F"/>
    <w:rsid w:val="00E60E90"/>
    <w:rsid w:val="00E61903"/>
    <w:rsid w:val="00E64116"/>
    <w:rsid w:val="00E82833"/>
    <w:rsid w:val="00E96915"/>
    <w:rsid w:val="00EA222C"/>
    <w:rsid w:val="00EA624B"/>
    <w:rsid w:val="00EB057D"/>
    <w:rsid w:val="00EB0AFF"/>
    <w:rsid w:val="00EB18E4"/>
    <w:rsid w:val="00EB26A4"/>
    <w:rsid w:val="00EB4F38"/>
    <w:rsid w:val="00EB5C85"/>
    <w:rsid w:val="00EC0AC2"/>
    <w:rsid w:val="00EC1FB3"/>
    <w:rsid w:val="00EC2CD4"/>
    <w:rsid w:val="00EC522D"/>
    <w:rsid w:val="00EC6884"/>
    <w:rsid w:val="00ED3F74"/>
    <w:rsid w:val="00ED70C2"/>
    <w:rsid w:val="00ED752C"/>
    <w:rsid w:val="00EE09AD"/>
    <w:rsid w:val="00EE0CC5"/>
    <w:rsid w:val="00EE39AB"/>
    <w:rsid w:val="00EF0ED9"/>
    <w:rsid w:val="00EF7A3F"/>
    <w:rsid w:val="00F053E5"/>
    <w:rsid w:val="00F10A3E"/>
    <w:rsid w:val="00F10D2D"/>
    <w:rsid w:val="00F16831"/>
    <w:rsid w:val="00F16A09"/>
    <w:rsid w:val="00F17D3C"/>
    <w:rsid w:val="00F2008C"/>
    <w:rsid w:val="00F23494"/>
    <w:rsid w:val="00F237E4"/>
    <w:rsid w:val="00F3623F"/>
    <w:rsid w:val="00F3681E"/>
    <w:rsid w:val="00F408F3"/>
    <w:rsid w:val="00F41C33"/>
    <w:rsid w:val="00F423F1"/>
    <w:rsid w:val="00F44109"/>
    <w:rsid w:val="00F4792E"/>
    <w:rsid w:val="00F53584"/>
    <w:rsid w:val="00F549E5"/>
    <w:rsid w:val="00F6146C"/>
    <w:rsid w:val="00F63F05"/>
    <w:rsid w:val="00F72368"/>
    <w:rsid w:val="00F77069"/>
    <w:rsid w:val="00F821F6"/>
    <w:rsid w:val="00F82C3D"/>
    <w:rsid w:val="00F84D49"/>
    <w:rsid w:val="00F91D1A"/>
    <w:rsid w:val="00FA0BFB"/>
    <w:rsid w:val="00FB0768"/>
    <w:rsid w:val="00FB09E0"/>
    <w:rsid w:val="00FB1141"/>
    <w:rsid w:val="00FC2A67"/>
    <w:rsid w:val="00FC4420"/>
    <w:rsid w:val="00FE3474"/>
    <w:rsid w:val="00FE5012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6B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8EC36-C29F-492C-8FA4-B099860BE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39</Pages>
  <Words>10425</Words>
  <Characters>59425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329</cp:revision>
  <cp:lastPrinted>2015-07-20T08:20:00Z</cp:lastPrinted>
  <dcterms:created xsi:type="dcterms:W3CDTF">2018-05-03T11:21:00Z</dcterms:created>
  <dcterms:modified xsi:type="dcterms:W3CDTF">2022-03-08T06:59:00Z</dcterms:modified>
</cp:coreProperties>
</file>