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766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3A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66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6654" w:rsidP="00A7665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</w:t>
      </w:r>
    </w:p>
    <w:p w:rsidR="00E64116" w:rsidRPr="008713A4" w:rsidRDefault="00A766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:rsidR="00E64116" w:rsidRPr="008713A4" w:rsidRDefault="00A76654" w:rsidP="00A7665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בתמוז התש"ף (30 ביוני 2020), שעה 12:</w:t>
      </w:r>
      <w:r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83A6E" w:rsidRDefault="00A76654" w:rsidP="00083A6E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18848_1"/>
      <w:r w:rsidRPr="00083A6E">
        <w:rPr>
          <w:rStyle w:val="TagStyle"/>
          <w:b/>
          <w:bCs w:val="0"/>
          <w:u w:val="none"/>
          <w:rtl/>
        </w:rPr>
        <w:t xml:space="preserve"> &lt;&lt; נושא &gt;&gt; </w:t>
      </w:r>
      <w:r w:rsidRPr="00083A6E">
        <w:rPr>
          <w:b w:val="0"/>
          <w:bCs w:val="0"/>
          <w:u w:val="none"/>
          <w:rtl/>
        </w:rPr>
        <w:t xml:space="preserve">הצעת תקנות התכנית הכלכלית </w:t>
      </w:r>
      <w:r w:rsidR="001E5DE4" w:rsidRPr="00083A6E">
        <w:rPr>
          <w:rFonts w:hint="cs"/>
          <w:b w:val="0"/>
          <w:bCs w:val="0"/>
          <w:u w:val="none"/>
          <w:rtl/>
        </w:rPr>
        <w:t>(</w:t>
      </w:r>
      <w:r w:rsidRPr="00083A6E">
        <w:rPr>
          <w:b w:val="0"/>
          <w:bCs w:val="0"/>
          <w:u w:val="none"/>
          <w:rtl/>
        </w:rPr>
        <w:t>תיקוני חקיקה ליישום המדיניות הכלכלית לשנת התקציב 2019) (דחיית תחילתו של פרק ב' לחוק), התש"ף-2020, בדבר מעבר לקוחות מבנק אחד למשנהו</w:t>
      </w:r>
      <w:r w:rsidR="003333B9" w:rsidRPr="00083A6E">
        <w:rPr>
          <w:rFonts w:hint="cs"/>
          <w:b w:val="0"/>
          <w:bCs w:val="0"/>
          <w:u w:val="none"/>
          <w:rtl/>
        </w:rPr>
        <w:t>.</w:t>
      </w:r>
      <w:r w:rsidRPr="00083A6E">
        <w:rPr>
          <w:rStyle w:val="TagStyle"/>
          <w:b/>
          <w:bCs w:val="0"/>
          <w:u w:val="none"/>
          <w:rtl/>
        </w:rPr>
        <w:t>&lt;&lt; נושא &gt;&gt;</w:t>
      </w:r>
      <w:r w:rsidRPr="00083A6E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76654" w:rsidRPr="008713A4" w:rsidRDefault="00A7665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76654" w:rsidP="00EC1FB3">
      <w:pPr>
        <w:ind w:firstLine="0"/>
        <w:rPr>
          <w:rtl/>
        </w:rPr>
      </w:pPr>
      <w:r w:rsidRPr="00A76654">
        <w:rPr>
          <w:rtl/>
        </w:rPr>
        <w:t>יעקב מרגי – היו"ר</w:t>
      </w:r>
    </w:p>
    <w:p w:rsidR="00A76654" w:rsidRPr="00A76654" w:rsidRDefault="00A76654" w:rsidP="00EC1FB3">
      <w:pPr>
        <w:ind w:firstLine="0"/>
        <w:rPr>
          <w:rtl/>
        </w:rPr>
      </w:pPr>
      <w:bookmarkStart w:id="1" w:name="_ETM_Q1_139000"/>
      <w:bookmarkEnd w:id="1"/>
      <w:r>
        <w:rPr>
          <w:rFonts w:hint="cs"/>
          <w:rtl/>
        </w:rPr>
        <w:t>הילה וזאן</w:t>
      </w:r>
    </w:p>
    <w:p w:rsidR="00A76654" w:rsidRPr="00A76654" w:rsidRDefault="00A76654" w:rsidP="00EC1FB3">
      <w:pPr>
        <w:ind w:firstLine="0"/>
        <w:rPr>
          <w:rtl/>
        </w:rPr>
      </w:pPr>
      <w:r w:rsidRPr="00A76654">
        <w:rPr>
          <w:rtl/>
        </w:rPr>
        <w:t>בועז טופורובסקי</w:t>
      </w:r>
    </w:p>
    <w:p w:rsidR="00A76654" w:rsidRPr="00A76654" w:rsidRDefault="00A76654" w:rsidP="00EC1FB3">
      <w:pPr>
        <w:ind w:firstLine="0"/>
        <w:rPr>
          <w:rtl/>
        </w:rPr>
      </w:pPr>
      <w:r w:rsidRPr="00A76654">
        <w:rPr>
          <w:rtl/>
        </w:rPr>
        <w:t>יבגני סובה</w:t>
      </w:r>
    </w:p>
    <w:p w:rsidR="00A76654" w:rsidRPr="00A76654" w:rsidRDefault="00A76654" w:rsidP="00EC1FB3">
      <w:pPr>
        <w:ind w:firstLine="0"/>
        <w:rPr>
          <w:rtl/>
        </w:rPr>
      </w:pPr>
      <w:r w:rsidRPr="00A76654">
        <w:rPr>
          <w:rtl/>
        </w:rPr>
        <w:t>עידן רול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687D5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0"/>
        <w:gridCol w:w="336"/>
        <w:gridCol w:w="4672"/>
      </w:tblGrid>
      <w:tr w:rsidR="00A76654" w:rsidTr="00083A6E">
        <w:tc>
          <w:tcPr>
            <w:tcW w:w="0" w:type="auto"/>
            <w:shd w:val="clear" w:color="auto" w:fill="auto"/>
          </w:tcPr>
          <w:p w:rsidR="00A76654" w:rsidRDefault="00A76654" w:rsidP="00DE5B80">
            <w:pPr>
              <w:ind w:firstLine="0"/>
              <w:rPr>
                <w:rtl/>
              </w:rPr>
            </w:pPr>
            <w:bookmarkStart w:id="2" w:name="_ETM_Q1_176000"/>
            <w:bookmarkEnd w:id="2"/>
            <w:r>
              <w:rPr>
                <w:rtl/>
              </w:rPr>
              <w:t>כפיר בטט</w:t>
            </w:r>
          </w:p>
        </w:tc>
        <w:tc>
          <w:tcPr>
            <w:tcW w:w="0" w:type="auto"/>
            <w:shd w:val="clear" w:color="auto" w:fill="auto"/>
          </w:tcPr>
          <w:p w:rsidR="00A76654" w:rsidRDefault="00A766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654" w:rsidRDefault="00A766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שכר ומאקרו באגף תקציבים, משרד האוצר</w:t>
            </w:r>
          </w:p>
        </w:tc>
      </w:tr>
      <w:tr w:rsidR="00A76654" w:rsidTr="00083A6E">
        <w:tc>
          <w:tcPr>
            <w:tcW w:w="0" w:type="auto"/>
            <w:shd w:val="clear" w:color="auto" w:fill="auto"/>
          </w:tcPr>
          <w:p w:rsidR="00A76654" w:rsidRDefault="00A766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הראל</w:t>
            </w:r>
          </w:p>
        </w:tc>
        <w:tc>
          <w:tcPr>
            <w:tcW w:w="0" w:type="auto"/>
            <w:shd w:val="clear" w:color="auto" w:fill="auto"/>
          </w:tcPr>
          <w:p w:rsidR="00A76654" w:rsidRDefault="00A766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654" w:rsidRDefault="00A76654" w:rsidP="00A76654">
            <w:pPr>
              <w:ind w:firstLine="0"/>
              <w:rPr>
                <w:rtl/>
              </w:rPr>
            </w:pPr>
            <w:r>
              <w:rPr>
                <w:rtl/>
              </w:rPr>
              <w:t>ראש מטה המפקח,  הפיקוח על הבנקים</w:t>
            </w:r>
            <w:r>
              <w:rPr>
                <w:rFonts w:hint="cs"/>
                <w:rtl/>
              </w:rPr>
              <w:t>, בנק ישראל</w:t>
            </w:r>
          </w:p>
        </w:tc>
      </w:tr>
      <w:tr w:rsidR="00687D51" w:rsidTr="00083A6E">
        <w:tc>
          <w:tcPr>
            <w:tcW w:w="0" w:type="auto"/>
            <w:shd w:val="clear" w:color="auto" w:fill="auto"/>
          </w:tcPr>
          <w:p w:rsidR="00687D51" w:rsidRDefault="0068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אוסטרובסקי משה</w:t>
            </w:r>
          </w:p>
        </w:tc>
        <w:tc>
          <w:tcPr>
            <w:tcW w:w="0" w:type="auto"/>
            <w:shd w:val="clear" w:color="auto" w:fill="auto"/>
          </w:tcPr>
          <w:p w:rsidR="00687D51" w:rsidRDefault="0068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D51" w:rsidRDefault="0068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 מעבר בין בנקים, איגוד הבנקים</w:t>
            </w:r>
          </w:p>
        </w:tc>
      </w:tr>
      <w:tr w:rsidR="00687D51" w:rsidTr="00083A6E">
        <w:tc>
          <w:tcPr>
            <w:tcW w:w="0" w:type="auto"/>
            <w:shd w:val="clear" w:color="auto" w:fill="auto"/>
          </w:tcPr>
          <w:p w:rsidR="00687D51" w:rsidRDefault="0068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רבינוביץ'</w:t>
            </w:r>
          </w:p>
        </w:tc>
        <w:tc>
          <w:tcPr>
            <w:tcW w:w="0" w:type="auto"/>
            <w:shd w:val="clear" w:color="auto" w:fill="auto"/>
          </w:tcPr>
          <w:p w:rsidR="00687D51" w:rsidRDefault="0068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D51" w:rsidRDefault="0068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  <w:p w:rsidR="00687D51" w:rsidRDefault="00687D51" w:rsidP="00DE5B80">
            <w:pPr>
              <w:ind w:firstLine="0"/>
              <w:rPr>
                <w:rtl/>
              </w:rPr>
            </w:pPr>
          </w:p>
        </w:tc>
      </w:tr>
    </w:tbl>
    <w:p w:rsidR="00083A6E" w:rsidRDefault="00083A6E" w:rsidP="00F415F9">
      <w:pPr>
        <w:ind w:firstLine="0"/>
        <w:rPr>
          <w:b/>
          <w:bCs/>
          <w:u w:val="single"/>
          <w:rtl/>
        </w:rPr>
      </w:pPr>
    </w:p>
    <w:p w:rsidR="00F415F9" w:rsidRDefault="00F415F9" w:rsidP="00F415F9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5415"/>
      </w:tblGrid>
      <w:tr w:rsidR="00A76654" w:rsidTr="00083A6E">
        <w:tc>
          <w:tcPr>
            <w:tcW w:w="0" w:type="auto"/>
            <w:shd w:val="clear" w:color="auto" w:fill="auto"/>
          </w:tcPr>
          <w:p w:rsidR="00A76654" w:rsidRDefault="00A766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שטרק</w:t>
            </w:r>
          </w:p>
        </w:tc>
        <w:tc>
          <w:tcPr>
            <w:tcW w:w="0" w:type="auto"/>
            <w:shd w:val="clear" w:color="auto" w:fill="auto"/>
          </w:tcPr>
          <w:p w:rsidR="00A76654" w:rsidRDefault="00A766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654" w:rsidRDefault="00A766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(אזרחי), משרד המשפטים</w:t>
            </w:r>
          </w:p>
        </w:tc>
      </w:tr>
      <w:tr w:rsidR="00A76654" w:rsidTr="00083A6E">
        <w:tc>
          <w:tcPr>
            <w:tcW w:w="0" w:type="auto"/>
            <w:shd w:val="clear" w:color="auto" w:fill="auto"/>
          </w:tcPr>
          <w:p w:rsidR="00A76654" w:rsidRDefault="00A766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לינור דויטש</w:t>
            </w:r>
          </w:p>
        </w:tc>
        <w:tc>
          <w:tcPr>
            <w:tcW w:w="0" w:type="auto"/>
            <w:shd w:val="clear" w:color="auto" w:fill="auto"/>
          </w:tcPr>
          <w:p w:rsidR="00A76654" w:rsidRDefault="00A766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654" w:rsidRDefault="00A766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 לובי 99, מיזם חברתי כלכלי ללא מטרת רווח, לובי 99</w:t>
            </w:r>
          </w:p>
        </w:tc>
      </w:tr>
      <w:tr w:rsidR="00A76654" w:rsidTr="00083A6E">
        <w:tc>
          <w:tcPr>
            <w:tcW w:w="0" w:type="auto"/>
            <w:shd w:val="clear" w:color="auto" w:fill="auto"/>
          </w:tcPr>
          <w:p w:rsidR="00A76654" w:rsidRDefault="00A766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מלכה דברה</w:t>
            </w:r>
          </w:p>
        </w:tc>
        <w:tc>
          <w:tcPr>
            <w:tcW w:w="0" w:type="auto"/>
            <w:shd w:val="clear" w:color="auto" w:fill="auto"/>
          </w:tcPr>
          <w:p w:rsidR="00A76654" w:rsidRDefault="00A766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6654" w:rsidRDefault="00A766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עמותת עוז - בנקים לא מעל החוק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83A6E" w:rsidRDefault="00083A6E" w:rsidP="00DE5B80">
      <w:pPr>
        <w:ind w:firstLine="0"/>
        <w:rPr>
          <w:rFonts w:hint="cs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E2A24" w:rsidP="00D40A29">
      <w:pPr>
        <w:ind w:firstLine="0"/>
        <w:rPr>
          <w:rtl/>
        </w:rPr>
      </w:pPr>
      <w:r>
        <w:rPr>
          <w:rFonts w:hint="cs"/>
          <w:rtl/>
        </w:rPr>
        <w:t>מ</w:t>
      </w:r>
      <w:r w:rsidR="00A76654">
        <w:rPr>
          <w:rFonts w:hint="cs"/>
          <w:rtl/>
        </w:rPr>
        <w:t xml:space="preserve">רב </w:t>
      </w:r>
      <w:bookmarkStart w:id="3" w:name="_ETM_Q1_461000"/>
      <w:bookmarkEnd w:id="3"/>
      <w:r w:rsidR="00A76654">
        <w:rPr>
          <w:rFonts w:hint="cs"/>
          <w:rtl/>
        </w:rPr>
        <w:t>תורג'מן</w:t>
      </w:r>
    </w:p>
    <w:p w:rsidR="00A76654" w:rsidRPr="008713A4" w:rsidRDefault="00A76654" w:rsidP="003E2A24">
      <w:pPr>
        <w:ind w:firstLine="0"/>
      </w:pPr>
      <w:bookmarkStart w:id="4" w:name="_ETM_Q1_464000"/>
      <w:bookmarkEnd w:id="4"/>
      <w:r>
        <w:rPr>
          <w:rFonts w:hint="cs"/>
          <w:rtl/>
        </w:rPr>
        <w:t>לינור כרם</w:t>
      </w:r>
      <w:r w:rsidR="003E2A24">
        <w:rPr>
          <w:rFonts w:hint="cs"/>
          <w:rtl/>
        </w:rPr>
        <w:t xml:space="preserve"> - מתמחה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83A6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76654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740C4" w:rsidRDefault="00A76654" w:rsidP="008320F6">
      <w:pPr>
        <w:ind w:firstLine="0"/>
        <w:rPr>
          <w:rtl/>
        </w:rPr>
      </w:pPr>
      <w:r>
        <w:rPr>
          <w:rtl/>
        </w:rPr>
        <w:t>חנה כהן</w:t>
      </w:r>
    </w:p>
    <w:p w:rsidR="008740C4" w:rsidRDefault="008740C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Pr="008713A4" w:rsidRDefault="00E64116" w:rsidP="008320F6">
      <w:pPr>
        <w:ind w:firstLine="0"/>
        <w:rPr>
          <w:rtl/>
        </w:rPr>
      </w:pPr>
    </w:p>
    <w:p w:rsidR="007872B4" w:rsidRDefault="00A76654" w:rsidP="000A4407">
      <w:pPr>
        <w:pStyle w:val="a6"/>
      </w:pPr>
      <w:bookmarkStart w:id="5" w:name="ET_subject_618848_2"/>
      <w:r w:rsidRPr="000A4407">
        <w:rPr>
          <w:rStyle w:val="TagStyle"/>
          <w:rtl/>
        </w:rPr>
        <w:t>&lt;&lt; נושא &gt;&gt;</w:t>
      </w:r>
      <w:r w:rsidRPr="00A76654">
        <w:rPr>
          <w:rStyle w:val="TagStyle"/>
          <w:rtl/>
        </w:rPr>
        <w:t xml:space="preserve"> </w:t>
      </w:r>
      <w:r>
        <w:rPr>
          <w:rtl/>
        </w:rPr>
        <w:t>הצעת תקנות הת</w:t>
      </w:r>
      <w:r w:rsidR="009F3A8B">
        <w:rPr>
          <w:rFonts w:hint="cs"/>
          <w:rtl/>
        </w:rPr>
        <w:t>ו</w:t>
      </w:r>
      <w:r>
        <w:rPr>
          <w:rtl/>
        </w:rPr>
        <w:t>כנית הכלכלית תיקוני חקיקה ליישום המדיניות הכלכלית לשנת התקציב 2019) (דחיית תחילתו של פרק ב' לחוק), התש"ף-2020, בדבר מעבר לקוחות מבנק אחד למשנהו</w:t>
      </w:r>
      <w:r w:rsidRPr="00A7665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A76654" w:rsidRDefault="00A76654" w:rsidP="00A76654">
      <w:pPr>
        <w:pStyle w:val="KeepWithNext"/>
        <w:rPr>
          <w:rtl/>
        </w:rPr>
      </w:pPr>
    </w:p>
    <w:p w:rsidR="00083A6E" w:rsidRPr="00083A6E" w:rsidRDefault="00083A6E" w:rsidP="00083A6E">
      <w:pPr>
        <w:rPr>
          <w:rtl/>
        </w:rPr>
      </w:pPr>
    </w:p>
    <w:p w:rsidR="00A76654" w:rsidRDefault="004B0827" w:rsidP="000A4407">
      <w:pPr>
        <w:pStyle w:val="af6"/>
      </w:pPr>
      <w:bookmarkStart w:id="6" w:name="_ETM_Q1_488000"/>
      <w:bookmarkStart w:id="7" w:name="ET_yor_4758_3"/>
      <w:bookmarkEnd w:id="6"/>
      <w:r w:rsidRPr="000A4407">
        <w:rPr>
          <w:rStyle w:val="TagStyle"/>
          <w:rtl/>
        </w:rPr>
        <w:t xml:space="preserve"> &lt;&lt; יור &gt;&gt;</w:t>
      </w:r>
      <w:r w:rsidRPr="004B082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B082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4B0827" w:rsidRDefault="004B0827" w:rsidP="004B0827">
      <w:pPr>
        <w:pStyle w:val="KeepWithNext"/>
        <w:rPr>
          <w:rtl/>
          <w:lang w:eastAsia="he-IL"/>
        </w:rPr>
      </w:pPr>
    </w:p>
    <w:p w:rsidR="004B0827" w:rsidRDefault="009F3A8B" w:rsidP="001E5DE4">
      <w:pPr>
        <w:rPr>
          <w:rtl/>
          <w:lang w:eastAsia="he-IL"/>
        </w:rPr>
      </w:pPr>
      <w:bookmarkStart w:id="8" w:name="_ETM_Q1_872000"/>
      <w:bookmarkEnd w:id="8"/>
      <w:r>
        <w:rPr>
          <w:rFonts w:hint="cs"/>
          <w:rtl/>
          <w:lang w:eastAsia="he-IL"/>
        </w:rPr>
        <w:t xml:space="preserve">שלום לכולם, אני מתכבד לפתוח את ישיבת ועדת הכלכלה </w:t>
      </w:r>
      <w:bookmarkStart w:id="9" w:name="_ETM_Q1_834000"/>
      <w:bookmarkEnd w:id="9"/>
      <w:r>
        <w:rPr>
          <w:rFonts w:hint="cs"/>
          <w:rtl/>
          <w:lang w:eastAsia="he-IL"/>
        </w:rPr>
        <w:t xml:space="preserve">של הכנסת, 30 ביוני 2020, ח' בתמוז התש"ף. הנושא על סדר היום: הצעת תקנות התוכנית </w:t>
      </w:r>
      <w:r w:rsidR="001E5DE4">
        <w:rPr>
          <w:rFonts w:hint="cs"/>
          <w:rtl/>
          <w:lang w:eastAsia="he-IL"/>
        </w:rPr>
        <w:t>הכלכלית</w:t>
      </w:r>
      <w:r>
        <w:rPr>
          <w:rFonts w:hint="cs"/>
          <w:rtl/>
          <w:lang w:eastAsia="he-IL"/>
        </w:rPr>
        <w:t xml:space="preserve"> </w:t>
      </w:r>
      <w:r w:rsidR="001E5DE4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 xml:space="preserve">תיקוני חקיקה </w:t>
      </w:r>
      <w:bookmarkStart w:id="10" w:name="_ETM_Q1_845000"/>
      <w:bookmarkEnd w:id="10"/>
      <w:r>
        <w:rPr>
          <w:rFonts w:hint="cs"/>
          <w:rtl/>
          <w:lang w:eastAsia="he-IL"/>
        </w:rPr>
        <w:t>ליישום המדיניות הכלכלית לשנת התקציב 2019)</w:t>
      </w:r>
      <w:r w:rsidR="001E5DE4">
        <w:rPr>
          <w:rFonts w:hint="cs"/>
          <w:rtl/>
          <w:lang w:eastAsia="he-IL"/>
        </w:rPr>
        <w:t xml:space="preserve"> </w:t>
      </w:r>
      <w:r w:rsidR="001E5DE4" w:rsidRPr="00A76654">
        <w:rPr>
          <w:rtl/>
        </w:rPr>
        <w:t>(דחיית תחילתו של פרק ב' לחוק), התש"ף-2020, בדבר מעבר לקוחות מבנק אחד למשנהו</w:t>
      </w:r>
      <w:r w:rsidR="001E5DE4">
        <w:rPr>
          <w:rFonts w:hint="cs"/>
          <w:rtl/>
          <w:lang w:eastAsia="he-IL"/>
        </w:rPr>
        <w:t xml:space="preserve">. קראתי את כל </w:t>
      </w:r>
      <w:bookmarkStart w:id="11" w:name="_ETM_Q1_855000"/>
      <w:bookmarkEnd w:id="11"/>
      <w:r w:rsidR="001E5DE4">
        <w:rPr>
          <w:rFonts w:hint="cs"/>
          <w:rtl/>
          <w:lang w:eastAsia="he-IL"/>
        </w:rPr>
        <w:t xml:space="preserve">הכותרת הזאת, ולמי שלא הבין אפשר היה לומר את זה במספר מילים: חוק </w:t>
      </w:r>
      <w:bookmarkStart w:id="12" w:name="_ETM_Q1_858000"/>
      <w:bookmarkEnd w:id="12"/>
      <w:r w:rsidR="001E5DE4">
        <w:rPr>
          <w:rFonts w:hint="cs"/>
          <w:rtl/>
          <w:lang w:eastAsia="he-IL"/>
        </w:rPr>
        <w:t>ההסדרים של 2019. נכון?</w:t>
      </w:r>
    </w:p>
    <w:p w:rsidR="001E5DE4" w:rsidRDefault="001E5DE4" w:rsidP="001E5DE4">
      <w:pPr>
        <w:rPr>
          <w:rtl/>
          <w:lang w:eastAsia="he-IL"/>
        </w:rPr>
      </w:pPr>
    </w:p>
    <w:p w:rsidR="001E5DE4" w:rsidRDefault="001E5DE4" w:rsidP="000A4407">
      <w:pPr>
        <w:pStyle w:val="af9"/>
        <w:rPr>
          <w:lang w:eastAsia="he-IL"/>
        </w:rPr>
      </w:pPr>
      <w:bookmarkStart w:id="13" w:name="ET_guest_767362_4"/>
      <w:r w:rsidRPr="000A4407">
        <w:rPr>
          <w:rStyle w:val="TagStyle"/>
          <w:rtl/>
        </w:rPr>
        <w:t xml:space="preserve"> &lt;&lt; אורח &gt;&gt;</w:t>
      </w:r>
      <w:r w:rsidRPr="001E5DE4">
        <w:rPr>
          <w:rStyle w:val="TagStyle"/>
          <w:rtl/>
        </w:rPr>
        <w:t xml:space="preserve"> </w:t>
      </w:r>
      <w:r>
        <w:rPr>
          <w:rtl/>
          <w:lang w:eastAsia="he-IL"/>
        </w:rPr>
        <w:t>כפיר בטט:</w:t>
      </w:r>
      <w:r w:rsidRPr="001E5DE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"/>
    </w:p>
    <w:p w:rsidR="001E5DE4" w:rsidRDefault="001E5DE4" w:rsidP="001E5DE4">
      <w:pPr>
        <w:pStyle w:val="KeepWithNext"/>
        <w:rPr>
          <w:rtl/>
          <w:lang w:eastAsia="he-IL"/>
        </w:rPr>
      </w:pPr>
    </w:p>
    <w:p w:rsidR="001E5DE4" w:rsidRDefault="001E5DE4" w:rsidP="001E5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</w:t>
      </w:r>
    </w:p>
    <w:p w:rsidR="001E5DE4" w:rsidRDefault="001E5DE4" w:rsidP="001E5DE4">
      <w:pPr>
        <w:rPr>
          <w:rtl/>
          <w:lang w:eastAsia="he-IL"/>
        </w:rPr>
      </w:pPr>
    </w:p>
    <w:p w:rsidR="001E5DE4" w:rsidRDefault="001E5DE4" w:rsidP="000A4407">
      <w:pPr>
        <w:pStyle w:val="af6"/>
      </w:pPr>
      <w:bookmarkStart w:id="14" w:name="_ETM_Q1_863000"/>
      <w:bookmarkStart w:id="15" w:name="ET_yor_4758_5"/>
      <w:bookmarkEnd w:id="14"/>
      <w:r w:rsidRPr="000A4407">
        <w:rPr>
          <w:rStyle w:val="TagStyle"/>
          <w:rtl/>
        </w:rPr>
        <w:t xml:space="preserve"> &lt;&lt; יור &gt;&gt;</w:t>
      </w:r>
      <w:r w:rsidRPr="001E5DE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E5DE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"/>
    </w:p>
    <w:p w:rsidR="001E5DE4" w:rsidRDefault="001E5DE4" w:rsidP="001E5DE4">
      <w:pPr>
        <w:pStyle w:val="KeepWithNext"/>
        <w:rPr>
          <w:rtl/>
          <w:lang w:eastAsia="he-IL"/>
        </w:rPr>
      </w:pPr>
    </w:p>
    <w:p w:rsidR="001E5DE4" w:rsidRDefault="003E2A24" w:rsidP="00F415F9">
      <w:pPr>
        <w:rPr>
          <w:rtl/>
          <w:lang w:eastAsia="he-IL"/>
        </w:rPr>
      </w:pPr>
      <w:bookmarkStart w:id="16" w:name="_ETM_Q1_865000"/>
      <w:bookmarkEnd w:id="16"/>
      <w:r>
        <w:rPr>
          <w:rFonts w:hint="cs"/>
          <w:rtl/>
          <w:lang w:eastAsia="he-IL"/>
        </w:rPr>
        <w:t xml:space="preserve">חבריי חברי הכנסת, מכובדיי, האורחים בזום, אנחנו באים לדיון הזה אחרי </w:t>
      </w:r>
      <w:bookmarkStart w:id="17" w:name="_ETM_Q1_878000"/>
      <w:bookmarkEnd w:id="17"/>
      <w:r>
        <w:rPr>
          <w:rFonts w:hint="cs"/>
          <w:rtl/>
          <w:lang w:eastAsia="he-IL"/>
        </w:rPr>
        <w:t xml:space="preserve">דיון נוקב, חשוב ומעמיק בסוגיית הרפורמה בענף הבנקאות. אפשר לומר שהדיון הזה </w:t>
      </w:r>
      <w:bookmarkStart w:id="18" w:name="_ETM_Q1_889000"/>
      <w:bookmarkEnd w:id="18"/>
      <w:r>
        <w:rPr>
          <w:rFonts w:hint="cs"/>
          <w:rtl/>
          <w:lang w:eastAsia="he-IL"/>
        </w:rPr>
        <w:t xml:space="preserve">הוא דיון המשך, כי אי אפשר לדבר על </w:t>
      </w:r>
      <w:bookmarkStart w:id="19" w:name="_ETM_Q1_891000"/>
      <w:bookmarkEnd w:id="19"/>
      <w:r>
        <w:rPr>
          <w:rFonts w:hint="cs"/>
          <w:rtl/>
          <w:lang w:eastAsia="he-IL"/>
        </w:rPr>
        <w:t>רפורמה בענף הבנקאות בלי שהרגל השלישית שלה לא מתקיימת</w:t>
      </w:r>
      <w:r w:rsidR="00F415F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0" w:name="_ETM_Q1_898000"/>
      <w:bookmarkEnd w:id="20"/>
      <w:r>
        <w:rPr>
          <w:rFonts w:hint="cs"/>
          <w:rtl/>
          <w:lang w:eastAsia="he-IL"/>
        </w:rPr>
        <w:t>הרפורמה במעבר מבנק לבנק בלחיצת כפתור. אלה היו הציפיות</w:t>
      </w:r>
      <w:bookmarkStart w:id="21" w:name="_ETM_Q1_906000"/>
      <w:bookmarkEnd w:id="21"/>
      <w:r>
        <w:rPr>
          <w:rFonts w:hint="cs"/>
          <w:rtl/>
          <w:lang w:eastAsia="he-IL"/>
        </w:rPr>
        <w:t xml:space="preserve">. הציפייה הייתה שאזרח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שזה גם </w:t>
      </w:r>
      <w:bookmarkStart w:id="22" w:name="_ETM_Q1_907000"/>
      <w:bookmarkEnd w:id="22"/>
      <w:r>
        <w:rPr>
          <w:rFonts w:hint="cs"/>
          <w:rtl/>
          <w:lang w:eastAsia="he-IL"/>
        </w:rPr>
        <w:t xml:space="preserve">צריך להיות כך. כזכור לכם, היה אפילו בג"ץ הכבילה בעניין העובדים הזרים. אנחנו לא כובלים אף אחד, </w:t>
      </w:r>
      <w:bookmarkStart w:id="23" w:name="_ETM_Q1_915000"/>
      <w:bookmarkEnd w:id="23"/>
      <w:r>
        <w:rPr>
          <w:rFonts w:hint="cs"/>
          <w:rtl/>
          <w:lang w:eastAsia="he-IL"/>
        </w:rPr>
        <w:t xml:space="preserve">ברוך ה', אנחנו בעידן בו האנושות נגמלת מהכבילות, לא כובלים אף אחד. אני חושב שהרפורמה הזאת מתבקשת והיא חלק </w:t>
      </w:r>
      <w:bookmarkStart w:id="24" w:name="_ETM_Q1_926000"/>
      <w:bookmarkEnd w:id="24"/>
      <w:r>
        <w:rPr>
          <w:rFonts w:hint="cs"/>
          <w:rtl/>
          <w:lang w:eastAsia="he-IL"/>
        </w:rPr>
        <w:t xml:space="preserve">חשוב ביישום הרפורמה בכלל של התחרות בענף הבנקאות. </w:t>
      </w:r>
    </w:p>
    <w:p w:rsidR="003E2A24" w:rsidRDefault="003E2A24" w:rsidP="003E2A24">
      <w:pPr>
        <w:rPr>
          <w:rtl/>
          <w:lang w:eastAsia="he-IL"/>
        </w:rPr>
      </w:pPr>
    </w:p>
    <w:p w:rsidR="003E2A24" w:rsidRDefault="003E2A24" w:rsidP="003E2A24">
      <w:pPr>
        <w:rPr>
          <w:rtl/>
          <w:lang w:eastAsia="he-IL"/>
        </w:rPr>
      </w:pPr>
      <w:bookmarkStart w:id="25" w:name="_ETM_Q1_933000"/>
      <w:bookmarkEnd w:id="25"/>
      <w:r>
        <w:rPr>
          <w:rFonts w:hint="cs"/>
          <w:rtl/>
          <w:lang w:eastAsia="he-IL"/>
        </w:rPr>
        <w:t>מה עומד לנו על סדר</w:t>
      </w:r>
      <w:bookmarkStart w:id="26" w:name="_ETM_Q1_934000"/>
      <w:bookmarkEnd w:id="26"/>
      <w:r>
        <w:rPr>
          <w:rFonts w:hint="cs"/>
          <w:rtl/>
          <w:lang w:eastAsia="he-IL"/>
        </w:rPr>
        <w:t xml:space="preserve">-היום? יש לנו כבר מעבר מבנק לבנק </w:t>
      </w:r>
      <w:bookmarkStart w:id="27" w:name="_ETM_Q1_936000"/>
      <w:bookmarkEnd w:id="27"/>
      <w:r>
        <w:rPr>
          <w:rFonts w:hint="cs"/>
          <w:rtl/>
          <w:lang w:eastAsia="he-IL"/>
        </w:rPr>
        <w:t>בלחיצת כפתור? מי רוצה לדבר?</w:t>
      </w:r>
    </w:p>
    <w:p w:rsidR="003E2A24" w:rsidRDefault="003E2A24" w:rsidP="003E2A24">
      <w:pPr>
        <w:rPr>
          <w:rtl/>
          <w:lang w:eastAsia="he-IL"/>
        </w:rPr>
      </w:pPr>
    </w:p>
    <w:p w:rsidR="003E2A24" w:rsidRDefault="003E2A24" w:rsidP="000A4407">
      <w:pPr>
        <w:pStyle w:val="af9"/>
        <w:rPr>
          <w:rtl/>
          <w:lang w:eastAsia="he-IL"/>
        </w:rPr>
      </w:pPr>
      <w:bookmarkStart w:id="28" w:name="ET_guest_767362_6"/>
      <w:r w:rsidRPr="000A4407">
        <w:rPr>
          <w:rStyle w:val="TagStyle"/>
          <w:rtl/>
        </w:rPr>
        <w:t xml:space="preserve"> &lt;&lt; אורח &gt;&gt;</w:t>
      </w:r>
      <w:r w:rsidRPr="003E2A24">
        <w:rPr>
          <w:rStyle w:val="TagStyle"/>
          <w:rtl/>
        </w:rPr>
        <w:t xml:space="preserve"> </w:t>
      </w:r>
      <w:r>
        <w:rPr>
          <w:rtl/>
          <w:lang w:eastAsia="he-IL"/>
        </w:rPr>
        <w:t>כפיר בטט:</w:t>
      </w:r>
      <w:r w:rsidRPr="003E2A2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"/>
    </w:p>
    <w:p w:rsidR="003E2A24" w:rsidRDefault="003E2A24" w:rsidP="003E2A24">
      <w:pPr>
        <w:pStyle w:val="KeepWithNext"/>
        <w:rPr>
          <w:rtl/>
          <w:lang w:eastAsia="he-IL"/>
        </w:rPr>
      </w:pPr>
    </w:p>
    <w:p w:rsidR="003E2A24" w:rsidRDefault="003E2A24" w:rsidP="003E2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לדבר. </w:t>
      </w:r>
    </w:p>
    <w:p w:rsidR="003E2A24" w:rsidRDefault="003E2A24" w:rsidP="003E2A24">
      <w:pPr>
        <w:rPr>
          <w:rtl/>
          <w:lang w:eastAsia="he-IL"/>
        </w:rPr>
      </w:pPr>
    </w:p>
    <w:p w:rsidR="003E2A24" w:rsidRDefault="003E2A24" w:rsidP="000A4407">
      <w:pPr>
        <w:pStyle w:val="a4"/>
        <w:rPr>
          <w:rtl/>
        </w:rPr>
      </w:pPr>
      <w:bookmarkStart w:id="29" w:name="_ETM_Q1_945000"/>
      <w:bookmarkStart w:id="30" w:name="ET_speaker_לאה_ורון_7"/>
      <w:bookmarkEnd w:id="29"/>
      <w:r w:rsidRPr="000A4407">
        <w:rPr>
          <w:rStyle w:val="TagStyle"/>
          <w:rtl/>
        </w:rPr>
        <w:t xml:space="preserve"> &lt;&lt; דובר &gt;&gt;</w:t>
      </w:r>
      <w:r w:rsidRPr="003E2A24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3E2A2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"/>
    </w:p>
    <w:p w:rsidR="003E2A24" w:rsidRDefault="003E2A24" w:rsidP="003E2A24">
      <w:pPr>
        <w:pStyle w:val="KeepWithNext"/>
        <w:rPr>
          <w:rtl/>
          <w:lang w:eastAsia="he-IL"/>
        </w:rPr>
      </w:pPr>
    </w:p>
    <w:p w:rsidR="003E2A24" w:rsidRDefault="003E2A24" w:rsidP="00A768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שלפני כן תציג את ההצעה עו"ד מירב תורג'מן.</w:t>
      </w:r>
    </w:p>
    <w:p w:rsidR="003E2A24" w:rsidRDefault="003E2A24" w:rsidP="003E2A24">
      <w:pPr>
        <w:rPr>
          <w:rtl/>
          <w:lang w:eastAsia="he-IL"/>
        </w:rPr>
      </w:pPr>
    </w:p>
    <w:p w:rsidR="003E2A24" w:rsidRDefault="003E2A24" w:rsidP="000A4407">
      <w:pPr>
        <w:pStyle w:val="af6"/>
        <w:rPr>
          <w:rtl/>
        </w:rPr>
      </w:pPr>
      <w:bookmarkStart w:id="31" w:name="_ETM_Q1_943000"/>
      <w:bookmarkStart w:id="32" w:name="ET_yor_4758_8"/>
      <w:bookmarkEnd w:id="31"/>
      <w:r w:rsidRPr="000A4407">
        <w:rPr>
          <w:rStyle w:val="TagStyle"/>
          <w:rtl/>
        </w:rPr>
        <w:t xml:space="preserve"> &lt;&lt; יור &gt;&gt;</w:t>
      </w:r>
      <w:r w:rsidRPr="003E2A2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E2A2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"/>
    </w:p>
    <w:p w:rsidR="003E2A24" w:rsidRDefault="003E2A24" w:rsidP="003E2A24">
      <w:pPr>
        <w:pStyle w:val="KeepWithNext"/>
        <w:rPr>
          <w:rtl/>
          <w:lang w:eastAsia="he-IL"/>
        </w:rPr>
      </w:pPr>
    </w:p>
    <w:p w:rsidR="003E2A24" w:rsidRDefault="003E2A24" w:rsidP="003E2A24">
      <w:pPr>
        <w:rPr>
          <w:rtl/>
          <w:lang w:eastAsia="he-IL"/>
        </w:rPr>
      </w:pPr>
      <w:bookmarkStart w:id="33" w:name="_ETM_Q1_944000"/>
      <w:bookmarkEnd w:id="33"/>
      <w:r>
        <w:rPr>
          <w:rFonts w:hint="cs"/>
          <w:rtl/>
          <w:lang w:eastAsia="he-IL"/>
        </w:rPr>
        <w:t xml:space="preserve">בבקשה. </w:t>
      </w:r>
    </w:p>
    <w:p w:rsidR="005402D9" w:rsidRDefault="005402D9" w:rsidP="003E2A24">
      <w:pPr>
        <w:rPr>
          <w:rtl/>
          <w:lang w:eastAsia="he-IL"/>
        </w:rPr>
      </w:pPr>
    </w:p>
    <w:p w:rsidR="005402D9" w:rsidRDefault="005402D9" w:rsidP="000A4407">
      <w:pPr>
        <w:pStyle w:val="a4"/>
        <w:rPr>
          <w:rtl/>
        </w:rPr>
      </w:pPr>
      <w:bookmarkStart w:id="34" w:name="_ETM_Q1_946000"/>
      <w:bookmarkStart w:id="35" w:name="ET_speaker_מרב_תורגמן_9"/>
      <w:bookmarkEnd w:id="34"/>
      <w:r w:rsidRPr="000A4407">
        <w:rPr>
          <w:rStyle w:val="TagStyle"/>
          <w:rtl/>
        </w:rPr>
        <w:t xml:space="preserve"> &lt;&lt; דובר &gt;&gt;</w:t>
      </w:r>
      <w:r w:rsidRPr="005402D9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5402D9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"/>
    </w:p>
    <w:p w:rsidR="005402D9" w:rsidRDefault="005402D9" w:rsidP="005402D9">
      <w:pPr>
        <w:pStyle w:val="KeepWithNext"/>
        <w:rPr>
          <w:rtl/>
          <w:lang w:eastAsia="he-IL"/>
        </w:rPr>
      </w:pPr>
    </w:p>
    <w:p w:rsidR="003E2A24" w:rsidRDefault="005402D9" w:rsidP="00A76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אציין את הרקע לתקנות, לבקשה שכרגע מונחת על </w:t>
      </w:r>
      <w:bookmarkStart w:id="36" w:name="_ETM_Q1_952000"/>
      <w:bookmarkEnd w:id="36"/>
      <w:r>
        <w:rPr>
          <w:rFonts w:hint="cs"/>
          <w:rtl/>
          <w:lang w:eastAsia="he-IL"/>
        </w:rPr>
        <w:t xml:space="preserve">שולחן הוועדה. ראשיתן של התקנות האלה הוא פרק ב' לחוק </w:t>
      </w:r>
      <w:bookmarkStart w:id="37" w:name="_ETM_Q1_956000"/>
      <w:bookmarkEnd w:id="37"/>
      <w:r>
        <w:rPr>
          <w:rFonts w:hint="cs"/>
          <w:rtl/>
          <w:lang w:eastAsia="he-IL"/>
        </w:rPr>
        <w:t>התוכנית הכלכלית (תיקוני חקיקה ליישום המדיניות הכלכלית לשנת התקציב 2019), פרק ב' שעניינו היה בנקאות, מטרתו היית</w:t>
      </w:r>
      <w:r w:rsidR="00A76858">
        <w:rPr>
          <w:rFonts w:hint="cs"/>
          <w:rtl/>
          <w:lang w:eastAsia="he-IL"/>
        </w:rPr>
        <w:t>ה לאפשר ניידות בין הבנקים והטיל</w:t>
      </w:r>
      <w:r>
        <w:rPr>
          <w:rFonts w:hint="cs"/>
          <w:rtl/>
          <w:lang w:eastAsia="he-IL"/>
        </w:rPr>
        <w:t xml:space="preserve"> חובה על הבנקים – גם הבנק הקולט וגם הבנק המעביר, כלומר הבנק שממנו מעבירים את החשבון והבנק שמקבל </w:t>
      </w:r>
      <w:bookmarkStart w:id="38" w:name="_ETM_Q1_979000"/>
      <w:bookmarkEnd w:id="38"/>
      <w:r>
        <w:rPr>
          <w:rFonts w:hint="cs"/>
          <w:rtl/>
          <w:lang w:eastAsia="he-IL"/>
        </w:rPr>
        <w:t xml:space="preserve">את החשבון –בפעולות הדרושות כדי לאפשר </w:t>
      </w:r>
      <w:bookmarkStart w:id="39" w:name="_ETM_Q1_983000"/>
      <w:bookmarkEnd w:id="39"/>
      <w:r>
        <w:rPr>
          <w:rFonts w:hint="cs"/>
          <w:rtl/>
          <w:lang w:eastAsia="he-IL"/>
        </w:rPr>
        <w:t xml:space="preserve">ללקוח להעביר את הפעילות הפיננסית שלו באופן מקוון, נוח, </w:t>
      </w:r>
      <w:bookmarkStart w:id="40" w:name="_ETM_Q1_988000"/>
      <w:bookmarkEnd w:id="40"/>
      <w:r w:rsidR="00A76858">
        <w:rPr>
          <w:rFonts w:hint="cs"/>
          <w:rtl/>
          <w:lang w:eastAsia="he-IL"/>
        </w:rPr>
        <w:t>אמין, מאובטח וללא תשלו</w:t>
      </w:r>
      <w:r>
        <w:rPr>
          <w:rFonts w:hint="cs"/>
          <w:rtl/>
          <w:lang w:eastAsia="he-IL"/>
        </w:rPr>
        <w:t xml:space="preserve">ם בתוך שבעה ימי עסקים </w:t>
      </w:r>
      <w:bookmarkStart w:id="41" w:name="_ETM_Q1_993000"/>
      <w:bookmarkEnd w:id="41"/>
      <w:r>
        <w:rPr>
          <w:rFonts w:hint="cs"/>
          <w:rtl/>
          <w:lang w:eastAsia="he-IL"/>
        </w:rPr>
        <w:t xml:space="preserve">לבנק הקולט. </w:t>
      </w:r>
    </w:p>
    <w:p w:rsidR="005402D9" w:rsidRDefault="005402D9" w:rsidP="005402D9">
      <w:pPr>
        <w:rPr>
          <w:rtl/>
          <w:lang w:eastAsia="he-IL"/>
        </w:rPr>
      </w:pPr>
    </w:p>
    <w:p w:rsidR="005402D9" w:rsidRDefault="005402D9" w:rsidP="005402D9">
      <w:pPr>
        <w:rPr>
          <w:rtl/>
          <w:lang w:eastAsia="he-IL"/>
        </w:rPr>
      </w:pPr>
      <w:bookmarkStart w:id="42" w:name="_ETM_Q1_994000"/>
      <w:bookmarkEnd w:id="42"/>
      <w:r>
        <w:rPr>
          <w:rFonts w:hint="cs"/>
          <w:rtl/>
          <w:lang w:eastAsia="he-IL"/>
        </w:rPr>
        <w:t xml:space="preserve">הפרק הסמיך את הנגיד לקבוע את סוגי החשבונות </w:t>
      </w:r>
      <w:bookmarkStart w:id="43" w:name="_ETM_Q1_1000000"/>
      <w:bookmarkEnd w:id="43"/>
      <w:r>
        <w:rPr>
          <w:rFonts w:hint="cs"/>
          <w:rtl/>
          <w:lang w:eastAsia="he-IL"/>
        </w:rPr>
        <w:t>שיאפשרו את ה</w:t>
      </w:r>
      <w:r w:rsidR="004B792C">
        <w:rPr>
          <w:rFonts w:hint="cs"/>
          <w:rtl/>
          <w:lang w:eastAsia="he-IL"/>
        </w:rPr>
        <w:t xml:space="preserve">ניידות הזאת, את העברת החשבונות באופן מקוון. ככול שלא נקבעו כללים, הרפורמה הזאת הייתה אמורה לחול </w:t>
      </w:r>
      <w:bookmarkStart w:id="44" w:name="_ETM_Q1_1009000"/>
      <w:bookmarkEnd w:id="44"/>
      <w:r w:rsidR="004B792C">
        <w:rPr>
          <w:rFonts w:hint="cs"/>
          <w:rtl/>
          <w:lang w:eastAsia="he-IL"/>
        </w:rPr>
        <w:t xml:space="preserve">על כלל סוגי החשבונות. </w:t>
      </w:r>
    </w:p>
    <w:p w:rsidR="004B792C" w:rsidRDefault="004B792C" w:rsidP="005402D9">
      <w:pPr>
        <w:rPr>
          <w:rtl/>
          <w:lang w:eastAsia="he-IL"/>
        </w:rPr>
      </w:pPr>
    </w:p>
    <w:p w:rsidR="004B792C" w:rsidRDefault="004B792C" w:rsidP="005402D9">
      <w:pPr>
        <w:rPr>
          <w:rtl/>
          <w:lang w:eastAsia="he-IL"/>
        </w:rPr>
      </w:pPr>
      <w:bookmarkStart w:id="45" w:name="_ETM_Q1_1013000"/>
      <w:bookmarkEnd w:id="45"/>
      <w:r>
        <w:rPr>
          <w:rFonts w:hint="cs"/>
          <w:rtl/>
          <w:lang w:eastAsia="he-IL"/>
        </w:rPr>
        <w:t xml:space="preserve">הרפורמה אפשרה גם להחריג בנקים קטנים, </w:t>
      </w:r>
      <w:bookmarkStart w:id="46" w:name="_ETM_Q1_1019000"/>
      <w:bookmarkEnd w:id="46"/>
      <w:r>
        <w:rPr>
          <w:rFonts w:hint="cs"/>
          <w:rtl/>
          <w:lang w:eastAsia="he-IL"/>
        </w:rPr>
        <w:t xml:space="preserve">בנקים שאינם בעלי היקף פעילות רחב. החוק מתכוון </w:t>
      </w:r>
      <w:bookmarkStart w:id="47" w:name="_ETM_Q1_1028000"/>
      <w:bookmarkEnd w:id="47"/>
      <w:r>
        <w:rPr>
          <w:rFonts w:hint="cs"/>
          <w:rtl/>
          <w:lang w:eastAsia="he-IL"/>
        </w:rPr>
        <w:t xml:space="preserve">למעל 20% מהיקף הנכסים המנוהלים על-ידי הבנקים. הוטל גם </w:t>
      </w:r>
      <w:bookmarkStart w:id="48" w:name="_ETM_Q1_1036000"/>
      <w:bookmarkEnd w:id="48"/>
      <w:r>
        <w:rPr>
          <w:rFonts w:hint="cs"/>
          <w:rtl/>
          <w:lang w:eastAsia="he-IL"/>
        </w:rPr>
        <w:t xml:space="preserve">עיצום כספי על בנק שלא עומד בהוראות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קנס </w:t>
      </w:r>
      <w:bookmarkStart w:id="49" w:name="_ETM_Q1_1041000"/>
      <w:bookmarkEnd w:id="49"/>
      <w:r>
        <w:rPr>
          <w:rFonts w:hint="cs"/>
          <w:rtl/>
          <w:lang w:eastAsia="he-IL"/>
        </w:rPr>
        <w:t xml:space="preserve">של 50,000 ש"ח. </w:t>
      </w:r>
    </w:p>
    <w:p w:rsidR="004B792C" w:rsidRDefault="004B792C" w:rsidP="005402D9">
      <w:pPr>
        <w:rPr>
          <w:rtl/>
          <w:lang w:eastAsia="he-IL"/>
        </w:rPr>
      </w:pPr>
      <w:bookmarkStart w:id="50" w:name="_ETM_Q1_1045000"/>
      <w:bookmarkEnd w:id="50"/>
    </w:p>
    <w:p w:rsidR="004B792C" w:rsidRDefault="004B792C" w:rsidP="004B792C">
      <w:pPr>
        <w:rPr>
          <w:rtl/>
          <w:lang w:eastAsia="he-IL"/>
        </w:rPr>
      </w:pPr>
      <w:bookmarkStart w:id="51" w:name="_ETM_Q1_1046000"/>
      <w:bookmarkEnd w:id="51"/>
      <w:r>
        <w:rPr>
          <w:rFonts w:hint="cs"/>
          <w:rtl/>
          <w:lang w:eastAsia="he-IL"/>
        </w:rPr>
        <w:lastRenderedPageBreak/>
        <w:t xml:space="preserve">התחילה של הפרק נקבעה לשלוש שנים מיום הפרסום, היינו מרץ 2021. החוק </w:t>
      </w:r>
      <w:bookmarkStart w:id="52" w:name="_ETM_Q1_1054000"/>
      <w:bookmarkEnd w:id="52"/>
      <w:r>
        <w:rPr>
          <w:rFonts w:hint="cs"/>
          <w:rtl/>
          <w:lang w:eastAsia="he-IL"/>
        </w:rPr>
        <w:t xml:space="preserve">גם הסמיך את שר האוצר לדחות את התחילה בשתי תקופות </w:t>
      </w:r>
      <w:bookmarkStart w:id="53" w:name="_ETM_Q1_1062000"/>
      <w:bookmarkEnd w:id="53"/>
      <w:r>
        <w:rPr>
          <w:rFonts w:hint="cs"/>
          <w:rtl/>
          <w:lang w:eastAsia="he-IL"/>
        </w:rPr>
        <w:t xml:space="preserve">שלא יעלו על שישה חודשים. כלומר, ניתן </w:t>
      </w:r>
      <w:bookmarkStart w:id="54" w:name="_ETM_Q1_1063000"/>
      <w:bookmarkEnd w:id="54"/>
      <w:r>
        <w:rPr>
          <w:rFonts w:hint="cs"/>
          <w:rtl/>
          <w:lang w:eastAsia="he-IL"/>
        </w:rPr>
        <w:t>היה לדחות את הרפורמה הזאת בסך הכול בשנה אחת נוספת</w:t>
      </w:r>
      <w:bookmarkStart w:id="55" w:name="_ETM_Q1_1067000"/>
      <w:bookmarkEnd w:id="55"/>
      <w:r>
        <w:rPr>
          <w:rFonts w:hint="cs"/>
          <w:rtl/>
          <w:lang w:eastAsia="he-IL"/>
        </w:rPr>
        <w:t>, עד למרץ 2022. כרגע מונחת בקשה של שר האוצר לדחות בחצי שנה, מה שמביא את הרפורמה לספטמבר 2021.</w:t>
      </w:r>
    </w:p>
    <w:p w:rsidR="004B792C" w:rsidRDefault="004B792C" w:rsidP="004B792C">
      <w:pPr>
        <w:rPr>
          <w:rtl/>
          <w:lang w:eastAsia="he-IL"/>
        </w:rPr>
      </w:pPr>
    </w:p>
    <w:p w:rsidR="004B792C" w:rsidRDefault="004B792C" w:rsidP="000A4407">
      <w:pPr>
        <w:pStyle w:val="af6"/>
        <w:rPr>
          <w:rtl/>
        </w:rPr>
      </w:pPr>
      <w:bookmarkStart w:id="56" w:name="ET_yor_4758_10"/>
      <w:r w:rsidRPr="000A4407">
        <w:rPr>
          <w:rStyle w:val="TagStyle"/>
          <w:rtl/>
        </w:rPr>
        <w:t xml:space="preserve"> &lt;&lt; יור &gt;&gt;</w:t>
      </w:r>
      <w:r w:rsidRPr="004B79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B792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:rsidR="004B792C" w:rsidRDefault="004B792C" w:rsidP="004B792C">
      <w:pPr>
        <w:pStyle w:val="KeepWithNext"/>
        <w:rPr>
          <w:rtl/>
          <w:lang w:eastAsia="he-IL"/>
        </w:rPr>
      </w:pPr>
    </w:p>
    <w:p w:rsidR="004B792C" w:rsidRDefault="004B792C" w:rsidP="004B79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תשכנעו אותנו למה. </w:t>
      </w:r>
    </w:p>
    <w:p w:rsidR="004B792C" w:rsidRDefault="004B792C" w:rsidP="004B792C">
      <w:pPr>
        <w:rPr>
          <w:rtl/>
          <w:lang w:eastAsia="he-IL"/>
        </w:rPr>
      </w:pPr>
      <w:bookmarkStart w:id="57" w:name="_ETM_Q1_1083000"/>
      <w:bookmarkEnd w:id="57"/>
    </w:p>
    <w:p w:rsidR="004B792C" w:rsidRDefault="004B792C" w:rsidP="000A4407">
      <w:pPr>
        <w:pStyle w:val="af9"/>
        <w:rPr>
          <w:rtl/>
          <w:lang w:eastAsia="he-IL"/>
        </w:rPr>
      </w:pPr>
      <w:bookmarkStart w:id="58" w:name="_ETM_Q1_1084000"/>
      <w:bookmarkStart w:id="59" w:name="ET_guest_767362_11"/>
      <w:bookmarkEnd w:id="58"/>
      <w:r w:rsidRPr="000A4407">
        <w:rPr>
          <w:rStyle w:val="TagStyle"/>
          <w:rtl/>
        </w:rPr>
        <w:t xml:space="preserve"> &lt;&lt; אורח &gt;&gt;</w:t>
      </w:r>
      <w:r w:rsidRPr="004B792C">
        <w:rPr>
          <w:rStyle w:val="TagStyle"/>
          <w:rtl/>
        </w:rPr>
        <w:t xml:space="preserve"> </w:t>
      </w:r>
      <w:r>
        <w:rPr>
          <w:rtl/>
          <w:lang w:eastAsia="he-IL"/>
        </w:rPr>
        <w:t>כפיר בטט:</w:t>
      </w:r>
      <w:r w:rsidRPr="004B792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"/>
    </w:p>
    <w:p w:rsidR="004B792C" w:rsidRDefault="004B792C" w:rsidP="004B792C">
      <w:pPr>
        <w:pStyle w:val="KeepWithNext"/>
        <w:rPr>
          <w:rtl/>
          <w:lang w:eastAsia="he-IL"/>
        </w:rPr>
      </w:pPr>
    </w:p>
    <w:p w:rsidR="004B792C" w:rsidRDefault="004B792C" w:rsidP="004B79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תורג'מן תיארה מה אומר החוק. </w:t>
      </w:r>
      <w:bookmarkStart w:id="60" w:name="_ETM_Q1_1089000"/>
      <w:bookmarkEnd w:id="60"/>
      <w:r>
        <w:rPr>
          <w:rFonts w:hint="cs"/>
          <w:rtl/>
          <w:lang w:eastAsia="he-IL"/>
        </w:rPr>
        <w:t xml:space="preserve">לפני כן אני רוצה לומר מה תכלס הדבר הזה אמור </w:t>
      </w:r>
      <w:bookmarkStart w:id="61" w:name="_ETM_Q1_1092000"/>
      <w:bookmarkEnd w:id="61"/>
      <w:r>
        <w:rPr>
          <w:rFonts w:hint="cs"/>
          <w:rtl/>
          <w:lang w:eastAsia="he-IL"/>
        </w:rPr>
        <w:t xml:space="preserve">לעשות. מעבר למה שאמרנו בדיון הקודם על שלוש הרגליים של </w:t>
      </w:r>
      <w:bookmarkStart w:id="62" w:name="_ETM_Q1_1094000"/>
      <w:bookmarkEnd w:id="62"/>
      <w:r>
        <w:rPr>
          <w:rFonts w:hint="cs"/>
          <w:rtl/>
          <w:lang w:eastAsia="he-IL"/>
        </w:rPr>
        <w:t>התחרות ואיך זה אמור לשרת, בסופו של דבר מה שאנחנו רוצים שיקרה פה זה שלקוח יוכל לבוא לבנק חדש</w:t>
      </w:r>
      <w:bookmarkStart w:id="63" w:name="_ETM_Q1_1100000"/>
      <w:bookmarkEnd w:id="63"/>
      <w:r>
        <w:rPr>
          <w:rFonts w:hint="cs"/>
          <w:rtl/>
          <w:lang w:eastAsia="he-IL"/>
        </w:rPr>
        <w:t xml:space="preserve">, לומר לו מה מספר חשבון הבנק הישן ובעצם כל החיובים והזיכויים שלו יעברו אחריו אוטומטית. אם היום הוא נזקק </w:t>
      </w:r>
      <w:bookmarkStart w:id="64" w:name="_ETM_Q1_1105000"/>
      <w:bookmarkEnd w:id="64"/>
      <w:r>
        <w:rPr>
          <w:rFonts w:hint="cs"/>
          <w:rtl/>
          <w:lang w:eastAsia="he-IL"/>
        </w:rPr>
        <w:t xml:space="preserve">לדבר למשל עם חברת החשמל, ביטוח לאומי, מחלקת </w:t>
      </w:r>
      <w:bookmarkStart w:id="65" w:name="_ETM_Q1_1111000"/>
      <w:bookmarkEnd w:id="65"/>
      <w:r>
        <w:rPr>
          <w:rFonts w:hint="cs"/>
          <w:rtl/>
          <w:lang w:eastAsia="he-IL"/>
        </w:rPr>
        <w:t xml:space="preserve">השכר והמילואים וכל מקום שבעצם או מזכה את חשבונו או </w:t>
      </w:r>
      <w:bookmarkStart w:id="66" w:name="_ETM_Q1_1115000"/>
      <w:bookmarkEnd w:id="66"/>
      <w:r>
        <w:rPr>
          <w:rFonts w:hint="cs"/>
          <w:rtl/>
          <w:lang w:eastAsia="he-IL"/>
        </w:rPr>
        <w:t>מחייב אותו, מה שדורש בי</w:t>
      </w:r>
      <w:r w:rsidR="00A768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רוקרטיה מאוד מהותית שזיהינו אותה </w:t>
      </w:r>
      <w:bookmarkStart w:id="67" w:name="_ETM_Q1_1119000"/>
      <w:bookmarkEnd w:id="67"/>
      <w:r>
        <w:rPr>
          <w:rFonts w:hint="cs"/>
          <w:rtl/>
          <w:lang w:eastAsia="he-IL"/>
        </w:rPr>
        <w:t xml:space="preserve">כחסם משמעותי למעבר, אז הדבר הזה אמור לפתור את כל </w:t>
      </w:r>
      <w:bookmarkStart w:id="68" w:name="_ETM_Q1_1121000"/>
      <w:bookmarkEnd w:id="68"/>
      <w:r>
        <w:rPr>
          <w:rFonts w:hint="cs"/>
          <w:rtl/>
          <w:lang w:eastAsia="he-IL"/>
        </w:rPr>
        <w:t xml:space="preserve">העניין הזה ולייצר הכול כדי שהכול יעבור באופן אוטומטי. </w:t>
      </w:r>
    </w:p>
    <w:p w:rsidR="004B792C" w:rsidRDefault="004B792C" w:rsidP="004B792C">
      <w:pPr>
        <w:rPr>
          <w:rtl/>
          <w:lang w:eastAsia="he-IL"/>
        </w:rPr>
      </w:pPr>
    </w:p>
    <w:p w:rsidR="003E2A24" w:rsidRDefault="004B792C" w:rsidP="00D77DCB">
      <w:pPr>
        <w:rPr>
          <w:rtl/>
          <w:lang w:eastAsia="he-IL"/>
        </w:rPr>
      </w:pPr>
      <w:bookmarkStart w:id="69" w:name="_ETM_Q1_1126000"/>
      <w:bookmarkEnd w:id="69"/>
      <w:r>
        <w:rPr>
          <w:rFonts w:hint="cs"/>
          <w:rtl/>
          <w:lang w:eastAsia="he-IL"/>
        </w:rPr>
        <w:t>בחוק הה</w:t>
      </w:r>
      <w:r w:rsidR="00D77DCB">
        <w:rPr>
          <w:rFonts w:hint="cs"/>
          <w:rtl/>
          <w:lang w:eastAsia="he-IL"/>
        </w:rPr>
        <w:t xml:space="preserve">סדרים הקודם הבאנו, יחד עם בנק ישראל, את הרפורמה הזאת </w:t>
      </w:r>
      <w:bookmarkStart w:id="70" w:name="_ETM_Q1_1130511"/>
      <w:bookmarkEnd w:id="70"/>
      <w:r w:rsidR="00D77DCB">
        <w:rPr>
          <w:rFonts w:hint="cs"/>
          <w:rtl/>
          <w:lang w:eastAsia="he-IL"/>
        </w:rPr>
        <w:t xml:space="preserve">שדחפנו אותה והאמנו בה בכל מאודנו. עכשיו אנחנו באים לבקש </w:t>
      </w:r>
      <w:bookmarkStart w:id="71" w:name="_ETM_Q1_1131233"/>
      <w:bookmarkEnd w:id="71"/>
      <w:r w:rsidR="00D77DCB">
        <w:rPr>
          <w:rFonts w:hint="cs"/>
          <w:rtl/>
          <w:lang w:eastAsia="he-IL"/>
        </w:rPr>
        <w:t>דחייה ואני מבין למה זה יכול להישמע מוזר או</w:t>
      </w:r>
      <w:bookmarkStart w:id="72" w:name="_ETM_Q1_1138191"/>
      <w:bookmarkEnd w:id="72"/>
      <w:r w:rsidR="00D77DCB">
        <w:rPr>
          <w:rFonts w:hint="cs"/>
          <w:rtl/>
          <w:lang w:eastAsia="he-IL"/>
        </w:rPr>
        <w:t xml:space="preserve"> שלילי, אבל אני רוצה להסביר לכם למה זה הכרחי </w:t>
      </w:r>
      <w:bookmarkStart w:id="73" w:name="_ETM_Q1_1136022"/>
      <w:bookmarkEnd w:id="73"/>
      <w:r w:rsidR="00D77DCB">
        <w:rPr>
          <w:rFonts w:hint="cs"/>
          <w:rtl/>
          <w:lang w:eastAsia="he-IL"/>
        </w:rPr>
        <w:t xml:space="preserve">דווקא כן להגביר את התחרות. קודם כול, צריך </w:t>
      </w:r>
      <w:bookmarkStart w:id="74" w:name="_ETM_Q1_1138822"/>
      <w:bookmarkEnd w:id="74"/>
      <w:r w:rsidR="00D77DCB">
        <w:rPr>
          <w:rFonts w:hint="cs"/>
          <w:rtl/>
          <w:lang w:eastAsia="he-IL"/>
        </w:rPr>
        <w:t>להבין שמבחינה טכנולוגית אנחנו הולכים פה לאיזשהו מהלך שהוא מאוד מורכב, לא נעשה בדיוק כמוהו בישראל. דיברתי קודם עם חבר הכנסת טופורובסקי ע</w:t>
      </w:r>
      <w:bookmarkStart w:id="75" w:name="_ETM_Q1_1147274"/>
      <w:bookmarkEnd w:id="75"/>
      <w:r w:rsidR="00D77DCB">
        <w:rPr>
          <w:rFonts w:hint="cs"/>
          <w:rtl/>
          <w:lang w:eastAsia="he-IL"/>
        </w:rPr>
        <w:t xml:space="preserve">ל רפורמת הסלולר וניסיתי להסביר לו למה כאן </w:t>
      </w:r>
      <w:bookmarkStart w:id="76" w:name="_ETM_Q1_1152102"/>
      <w:bookmarkEnd w:id="76"/>
      <w:r w:rsidR="00D77DCB">
        <w:rPr>
          <w:rFonts w:hint="cs"/>
          <w:rtl/>
          <w:lang w:eastAsia="he-IL"/>
        </w:rPr>
        <w:t xml:space="preserve">המורכבות הרבה יותר גדולה. </w:t>
      </w:r>
    </w:p>
    <w:p w:rsidR="00D77DCB" w:rsidRDefault="00D77DCB" w:rsidP="00D77DCB">
      <w:pPr>
        <w:rPr>
          <w:rtl/>
          <w:lang w:eastAsia="he-IL"/>
        </w:rPr>
      </w:pPr>
      <w:bookmarkStart w:id="77" w:name="_ETM_Q1_1156341"/>
      <w:bookmarkStart w:id="78" w:name="_ETM_Q1_1156435"/>
      <w:bookmarkStart w:id="79" w:name="_ETM_Q1_1156777"/>
      <w:bookmarkStart w:id="80" w:name="_ETM_Q1_1156840"/>
      <w:bookmarkStart w:id="81" w:name="_ETM_Q1_1150573"/>
      <w:bookmarkEnd w:id="77"/>
      <w:bookmarkEnd w:id="78"/>
      <w:bookmarkEnd w:id="79"/>
      <w:bookmarkEnd w:id="80"/>
      <w:bookmarkEnd w:id="81"/>
    </w:p>
    <w:p w:rsidR="00D77DCB" w:rsidRDefault="00D77DCB" w:rsidP="000A4407">
      <w:pPr>
        <w:pStyle w:val="a4"/>
        <w:rPr>
          <w:rtl/>
        </w:rPr>
      </w:pPr>
      <w:bookmarkStart w:id="82" w:name="ET_speaker_5811_12"/>
      <w:r w:rsidRPr="000A4407">
        <w:rPr>
          <w:rStyle w:val="TagStyle"/>
          <w:rtl/>
        </w:rPr>
        <w:t xml:space="preserve"> &lt;&lt; דובר &gt;&gt;</w:t>
      </w:r>
      <w:r w:rsidRPr="00D77DCB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77DCB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"/>
    </w:p>
    <w:p w:rsidR="00D77DCB" w:rsidRDefault="00D77DCB" w:rsidP="00D77DCB">
      <w:pPr>
        <w:pStyle w:val="KeepWithNext"/>
        <w:rPr>
          <w:rtl/>
        </w:rPr>
      </w:pPr>
    </w:p>
    <w:p w:rsidR="00C229A8" w:rsidRDefault="00C229A8" w:rsidP="00D77DCB">
      <w:pPr>
        <w:rPr>
          <w:rtl/>
        </w:rPr>
      </w:pPr>
      <w:bookmarkStart w:id="83" w:name="_ETM_Q1_1151409"/>
      <w:bookmarkStart w:id="84" w:name="_ETM_Q1_1151442"/>
      <w:bookmarkEnd w:id="83"/>
      <w:bookmarkEnd w:id="84"/>
      <w:r>
        <w:rPr>
          <w:rFonts w:hint="cs"/>
          <w:rtl/>
        </w:rPr>
        <w:t xml:space="preserve">לא אמרתי שאני לא </w:t>
      </w:r>
      <w:bookmarkStart w:id="85" w:name="_ETM_Q1_1161539"/>
      <w:bookmarkEnd w:id="85"/>
      <w:r>
        <w:rPr>
          <w:rFonts w:hint="cs"/>
          <w:rtl/>
        </w:rPr>
        <w:t>מבין,</w:t>
      </w:r>
      <w:r w:rsidR="003C1DC8">
        <w:rPr>
          <w:rFonts w:hint="cs"/>
          <w:rtl/>
        </w:rPr>
        <w:t xml:space="preserve"> אבל גם אז רצו לדחות את הרפורמה.</w:t>
      </w:r>
    </w:p>
    <w:p w:rsidR="00C229A8" w:rsidRDefault="00C229A8" w:rsidP="00D77DCB">
      <w:pPr>
        <w:rPr>
          <w:rtl/>
        </w:rPr>
      </w:pPr>
      <w:bookmarkStart w:id="86" w:name="_ETM_Q1_1166671"/>
      <w:bookmarkStart w:id="87" w:name="_ETM_Q1_1166729"/>
      <w:bookmarkStart w:id="88" w:name="_ETM_Q1_1159072"/>
      <w:bookmarkEnd w:id="86"/>
      <w:bookmarkEnd w:id="87"/>
      <w:bookmarkEnd w:id="88"/>
    </w:p>
    <w:p w:rsidR="00C229A8" w:rsidRDefault="00C229A8" w:rsidP="000A4407">
      <w:pPr>
        <w:pStyle w:val="af9"/>
        <w:rPr>
          <w:rtl/>
        </w:rPr>
      </w:pPr>
      <w:bookmarkStart w:id="89" w:name="ET_guest_767362_13"/>
      <w:r w:rsidRPr="000A4407">
        <w:rPr>
          <w:rStyle w:val="TagStyle"/>
          <w:rtl/>
        </w:rPr>
        <w:t xml:space="preserve"> &lt;&lt; אורח &gt;&gt;</w:t>
      </w:r>
      <w:r w:rsidRPr="00C229A8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C229A8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9"/>
    </w:p>
    <w:p w:rsidR="00C229A8" w:rsidRDefault="00C229A8" w:rsidP="00C229A8">
      <w:pPr>
        <w:pStyle w:val="KeepWithNext"/>
        <w:rPr>
          <w:rtl/>
        </w:rPr>
      </w:pPr>
    </w:p>
    <w:p w:rsidR="00D77DCB" w:rsidRDefault="00C229A8" w:rsidP="00285E35">
      <w:pPr>
        <w:rPr>
          <w:rtl/>
        </w:rPr>
      </w:pPr>
      <w:bookmarkStart w:id="90" w:name="_ETM_Q1_1159461"/>
      <w:bookmarkStart w:id="91" w:name="_ETM_Q1_1159502"/>
      <w:bookmarkEnd w:id="90"/>
      <w:bookmarkEnd w:id="91"/>
      <w:r>
        <w:rPr>
          <w:rFonts w:hint="cs"/>
          <w:rtl/>
        </w:rPr>
        <w:t xml:space="preserve">נכון. רק </w:t>
      </w:r>
      <w:bookmarkStart w:id="92" w:name="_ETM_Q1_1161030"/>
      <w:bookmarkEnd w:id="92"/>
      <w:r>
        <w:rPr>
          <w:rFonts w:hint="cs"/>
          <w:rtl/>
        </w:rPr>
        <w:t>ציינתי שדיברנו על זה מעט ושיש פה מהלך שהוא הרבה יותר מורכב. המורכבות הטכנולוגית העיקרית פה</w:t>
      </w:r>
      <w:r w:rsidR="00071603">
        <w:rPr>
          <w:rFonts w:hint="cs"/>
          <w:rtl/>
        </w:rPr>
        <w:t xml:space="preserve">, שהיא </w:t>
      </w:r>
      <w:bookmarkStart w:id="93" w:name="_ETM_Q1_1173494"/>
      <w:bookmarkEnd w:id="93"/>
      <w:r w:rsidR="00071603">
        <w:rPr>
          <w:rFonts w:hint="cs"/>
          <w:rtl/>
        </w:rPr>
        <w:t>גם קצת ייחודית, נובעת מזה שאנחנו מנסים לבנות פה רשת</w:t>
      </w:r>
      <w:bookmarkStart w:id="94" w:name="_ETM_Q1_1174704"/>
      <w:bookmarkEnd w:id="94"/>
      <w:r w:rsidR="00071603">
        <w:rPr>
          <w:rFonts w:hint="cs"/>
          <w:rtl/>
        </w:rPr>
        <w:t xml:space="preserve"> שכל הבנקים מחוברים אליה והכול עובד בתיאום מושלם, </w:t>
      </w:r>
      <w:bookmarkStart w:id="95" w:name="_ETM_Q1_1181881"/>
      <w:bookmarkEnd w:id="95"/>
      <w:r w:rsidR="00071603">
        <w:rPr>
          <w:rFonts w:hint="cs"/>
          <w:rtl/>
        </w:rPr>
        <w:t xml:space="preserve">כך שכל חיוב או זיכוי שקיבלת בחשבון הישן </w:t>
      </w:r>
      <w:r w:rsidR="00BF54B8">
        <w:rPr>
          <w:rFonts w:hint="cs"/>
          <w:rtl/>
        </w:rPr>
        <w:t xml:space="preserve">יבוא לחשבון </w:t>
      </w:r>
      <w:bookmarkStart w:id="96" w:name="_ETM_Q1_1177831"/>
      <w:bookmarkEnd w:id="96"/>
      <w:r w:rsidR="00BF54B8">
        <w:rPr>
          <w:rFonts w:hint="cs"/>
          <w:rtl/>
        </w:rPr>
        <w:t>החדש, ולא משנה אם היית בבנק א' או בבנק ב'.</w:t>
      </w:r>
      <w:bookmarkStart w:id="97" w:name="_ETM_Q1_1187033"/>
      <w:bookmarkEnd w:id="97"/>
      <w:r w:rsidR="00BF54B8">
        <w:rPr>
          <w:rFonts w:hint="cs"/>
          <w:rtl/>
        </w:rPr>
        <w:t xml:space="preserve"> מבחינה טכנולוגית הדבר הזה מאוד-מאוד מורכב. האנשים הטובים </w:t>
      </w:r>
      <w:r w:rsidR="00BF54B8">
        <w:rPr>
          <w:rtl/>
        </w:rPr>
        <w:softHyphen/>
        <w:t>–</w:t>
      </w:r>
      <w:r w:rsidR="00BF54B8">
        <w:rPr>
          <w:rFonts w:hint="cs"/>
          <w:rtl/>
        </w:rPr>
        <w:t xml:space="preserve"> גם בבנק ישראל, גם בבנקים עצמם </w:t>
      </w:r>
      <w:bookmarkStart w:id="98" w:name="_ETM_Q1_1197366"/>
      <w:bookmarkEnd w:id="98"/>
      <w:r w:rsidR="00BF54B8">
        <w:rPr>
          <w:rFonts w:hint="cs"/>
          <w:rtl/>
        </w:rPr>
        <w:t xml:space="preserve">ובעיקר האנשים ברשת מס"ב </w:t>
      </w:r>
      <w:r w:rsidR="00285E35">
        <w:rPr>
          <w:rFonts w:hint="eastAsia"/>
          <w:rtl/>
        </w:rPr>
        <w:t>–</w:t>
      </w:r>
      <w:r w:rsidR="00BF54B8">
        <w:rPr>
          <w:rFonts w:hint="cs"/>
          <w:rtl/>
        </w:rPr>
        <w:t xml:space="preserve"> עובדים </w:t>
      </w:r>
      <w:bookmarkStart w:id="99" w:name="_ETM_Q1_1189165"/>
      <w:bookmarkEnd w:id="99"/>
      <w:r w:rsidR="00BF54B8">
        <w:rPr>
          <w:rFonts w:hint="cs"/>
          <w:rtl/>
        </w:rPr>
        <w:t>לילות כימים למען המטרה הזאת. סמנכ"לי</w:t>
      </w:r>
      <w:bookmarkStart w:id="100" w:name="_ETM_Q1_1197247"/>
      <w:bookmarkEnd w:id="100"/>
      <w:r w:rsidR="00BF54B8">
        <w:rPr>
          <w:rFonts w:hint="cs"/>
          <w:rtl/>
        </w:rPr>
        <w:t>ת מס"ב, כפרויקטור של כל האירוע הזה, תוכל להסביר בעצמה</w:t>
      </w:r>
      <w:r>
        <w:rPr>
          <w:rtl/>
        </w:rPr>
        <w:t xml:space="preserve"> </w:t>
      </w:r>
      <w:bookmarkStart w:id="101" w:name="_ETM_Q1_1204627"/>
      <w:bookmarkEnd w:id="101"/>
      <w:r w:rsidR="00BF54B8">
        <w:rPr>
          <w:rFonts w:hint="cs"/>
          <w:rtl/>
        </w:rPr>
        <w:t xml:space="preserve">מה נעשה. </w:t>
      </w:r>
    </w:p>
    <w:p w:rsidR="00BF54B8" w:rsidRDefault="00BF54B8" w:rsidP="00BF54B8">
      <w:pPr>
        <w:rPr>
          <w:rtl/>
        </w:rPr>
      </w:pPr>
      <w:bookmarkStart w:id="102" w:name="_ETM_Q1_1220455"/>
      <w:bookmarkStart w:id="103" w:name="_ETM_Q1_1220524"/>
      <w:bookmarkStart w:id="104" w:name="_ETM_Q1_1220741"/>
      <w:bookmarkEnd w:id="102"/>
      <w:bookmarkEnd w:id="103"/>
      <w:bookmarkEnd w:id="104"/>
    </w:p>
    <w:p w:rsidR="00BF54B8" w:rsidRDefault="00BF54B8" w:rsidP="00607D91">
      <w:pPr>
        <w:rPr>
          <w:rtl/>
        </w:rPr>
      </w:pPr>
      <w:bookmarkStart w:id="105" w:name="_ETM_Q1_1220812"/>
      <w:bookmarkEnd w:id="105"/>
      <w:r>
        <w:rPr>
          <w:rFonts w:hint="cs"/>
          <w:rtl/>
        </w:rPr>
        <w:t xml:space="preserve">מדיונים קודמים וגם משיחות הרקע </w:t>
      </w:r>
      <w:bookmarkStart w:id="106" w:name="_ETM_Q1_1220535"/>
      <w:bookmarkEnd w:id="106"/>
      <w:r>
        <w:rPr>
          <w:rFonts w:hint="cs"/>
          <w:rtl/>
        </w:rPr>
        <w:t>הבנתי שחשוב לכם לראות שנעשית עבודה. אומנם בחוק הטלנו את האחריות על הבנקים, אבל אני חושב שחשוב</w:t>
      </w:r>
      <w:bookmarkStart w:id="107" w:name="_ETM_Q1_1227930"/>
      <w:bookmarkEnd w:id="107"/>
      <w:r>
        <w:rPr>
          <w:rFonts w:hint="cs"/>
          <w:rtl/>
        </w:rPr>
        <w:t xml:space="preserve"> להדגיש את העבודה המתודית שיש כדי לעקוב שהדבר הזה </w:t>
      </w:r>
      <w:bookmarkStart w:id="108" w:name="_ETM_Q1_1231635"/>
      <w:bookmarkEnd w:id="108"/>
      <w:r>
        <w:rPr>
          <w:rFonts w:hint="cs"/>
          <w:rtl/>
        </w:rPr>
        <w:t xml:space="preserve">אכן קורה וזה יחד עם הפיקוח הפרלמנטרי שהוא הכרחי ונדרש ואנחנו שמחים על הדיון הזה.  </w:t>
      </w:r>
      <w:bookmarkStart w:id="109" w:name="_ETM_Q1_1222521"/>
      <w:bookmarkEnd w:id="109"/>
      <w:r>
        <w:rPr>
          <w:rFonts w:hint="cs"/>
          <w:rtl/>
        </w:rPr>
        <w:t xml:space="preserve">יש גם </w:t>
      </w:r>
      <w:bookmarkStart w:id="110" w:name="_ETM_Q1_1238937"/>
      <w:bookmarkEnd w:id="110"/>
      <w:r>
        <w:rPr>
          <w:rFonts w:hint="cs"/>
          <w:rtl/>
        </w:rPr>
        <w:t xml:space="preserve">פיקוח הדוק של בנק ישראל </w:t>
      </w:r>
      <w:r w:rsidR="00607D91">
        <w:rPr>
          <w:rFonts w:hint="cs"/>
          <w:rtl/>
        </w:rPr>
        <w:t xml:space="preserve">ומשרד האוצר על העניין, בהמשך </w:t>
      </w:r>
      <w:bookmarkStart w:id="111" w:name="_ETM_Q1_1237794"/>
      <w:bookmarkEnd w:id="111"/>
      <w:r w:rsidR="00607D91">
        <w:rPr>
          <w:rFonts w:hint="cs"/>
          <w:rtl/>
        </w:rPr>
        <w:t xml:space="preserve">אני אסביר איך זה נעשה, וגם של מס"ב </w:t>
      </w:r>
      <w:bookmarkStart w:id="112" w:name="_ETM_Q1_1241411"/>
      <w:bookmarkEnd w:id="112"/>
      <w:r w:rsidR="00607D91">
        <w:rPr>
          <w:rFonts w:hint="cs"/>
          <w:rtl/>
        </w:rPr>
        <w:t xml:space="preserve">כפרויקטור שמאגד את כל הבנקים כולם, כדי לוודאי </w:t>
      </w:r>
      <w:bookmarkStart w:id="113" w:name="_ETM_Q1_1244127"/>
      <w:bookmarkEnd w:id="113"/>
      <w:r w:rsidR="00607D91">
        <w:rPr>
          <w:rFonts w:hint="cs"/>
          <w:rtl/>
        </w:rPr>
        <w:t xml:space="preserve">שהדבר הזה אכן קורה. </w:t>
      </w:r>
      <w:bookmarkStart w:id="114" w:name="_ETM_Q1_1244229"/>
      <w:bookmarkEnd w:id="114"/>
    </w:p>
    <w:p w:rsidR="00607D91" w:rsidRDefault="00607D91" w:rsidP="00607D91">
      <w:pPr>
        <w:rPr>
          <w:rtl/>
        </w:rPr>
      </w:pPr>
      <w:bookmarkStart w:id="115" w:name="_ETM_Q1_1244318"/>
      <w:bookmarkStart w:id="116" w:name="_ETM_Q1_1244374"/>
      <w:bookmarkEnd w:id="115"/>
      <w:bookmarkEnd w:id="116"/>
    </w:p>
    <w:p w:rsidR="00607D91" w:rsidRDefault="00607D91" w:rsidP="00285E35">
      <w:pPr>
        <w:rPr>
          <w:rtl/>
        </w:rPr>
      </w:pPr>
      <w:bookmarkStart w:id="117" w:name="_ETM_Q1_1244442"/>
      <w:bookmarkEnd w:id="117"/>
      <w:r>
        <w:rPr>
          <w:rFonts w:hint="cs"/>
          <w:rtl/>
        </w:rPr>
        <w:t xml:space="preserve">צריך להבין דבר נוסף </w:t>
      </w:r>
      <w:r>
        <w:rPr>
          <w:rtl/>
        </w:rPr>
        <w:t>–</w:t>
      </w:r>
      <w:r>
        <w:rPr>
          <w:rFonts w:hint="cs"/>
          <w:rtl/>
        </w:rPr>
        <w:t xml:space="preserve"> כפי שציינה עו"ד תורג'מן, בסוף </w:t>
      </w:r>
      <w:bookmarkStart w:id="118" w:name="_ETM_Q1_1252404"/>
      <w:bookmarkEnd w:id="118"/>
      <w:r>
        <w:rPr>
          <w:rFonts w:hint="cs"/>
          <w:rtl/>
        </w:rPr>
        <w:t>יש סמכות לנגיד לקבוע את</w:t>
      </w:r>
      <w:bookmarkStart w:id="119" w:name="_ETM_Q1_1252527"/>
      <w:bookmarkEnd w:id="119"/>
      <w:r>
        <w:rPr>
          <w:rFonts w:hint="cs"/>
          <w:rtl/>
        </w:rPr>
        <w:t xml:space="preserve"> </w:t>
      </w:r>
      <w:r w:rsidRPr="00687D51">
        <w:rPr>
          <w:rFonts w:hint="cs"/>
          <w:rtl/>
        </w:rPr>
        <w:t>הת</w:t>
      </w:r>
      <w:r w:rsidR="00687D51" w:rsidRPr="00687D51">
        <w:rPr>
          <w:rFonts w:hint="cs"/>
          <w:rtl/>
        </w:rPr>
        <w:t>ח</w:t>
      </w:r>
      <w:r w:rsidRPr="00687D51">
        <w:rPr>
          <w:rFonts w:hint="cs"/>
          <w:rtl/>
        </w:rPr>
        <w:t>ולה</w:t>
      </w:r>
      <w:r>
        <w:rPr>
          <w:rFonts w:hint="cs"/>
          <w:rtl/>
        </w:rPr>
        <w:t xml:space="preserve"> של מה בדיוק עובד ומה לא.  החשש </w:t>
      </w:r>
      <w:bookmarkStart w:id="120" w:name="_ETM_Q1_1260229"/>
      <w:bookmarkEnd w:id="120"/>
      <w:r>
        <w:rPr>
          <w:rFonts w:hint="cs"/>
          <w:rtl/>
        </w:rPr>
        <w:t>העיקר</w:t>
      </w:r>
      <w:r w:rsidR="00285E35">
        <w:rPr>
          <w:rFonts w:hint="cs"/>
          <w:rtl/>
        </w:rPr>
        <w:t xml:space="preserve">י שלנו הוא שאם לא תתאפשר הדחייה </w:t>
      </w:r>
      <w:r>
        <w:rPr>
          <w:rtl/>
        </w:rPr>
        <w:t>–</w:t>
      </w:r>
      <w:r>
        <w:rPr>
          <w:rFonts w:hint="cs"/>
          <w:rtl/>
        </w:rPr>
        <w:t xml:space="preserve"> במידה מסוימת </w:t>
      </w:r>
      <w:r w:rsidR="00285E3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מוצדקת, כי הפרויקט הטכנולוגי הוא </w:t>
      </w:r>
      <w:bookmarkStart w:id="121" w:name="_ETM_Q1_1264807"/>
      <w:bookmarkEnd w:id="121"/>
      <w:r>
        <w:rPr>
          <w:rFonts w:hint="cs"/>
          <w:rtl/>
        </w:rPr>
        <w:t xml:space="preserve">כה מורכב, הוא מורכב יותר ממה שהערכנו תחילה. אגב, לכן </w:t>
      </w:r>
      <w:bookmarkStart w:id="122" w:name="_ETM_Q1_1266333"/>
      <w:bookmarkEnd w:id="122"/>
      <w:r>
        <w:rPr>
          <w:rFonts w:hint="cs"/>
          <w:rtl/>
        </w:rPr>
        <w:t xml:space="preserve">גם השארנו לעצמנו את הגמישות המסוימת של השנה </w:t>
      </w:r>
      <w:r>
        <w:rPr>
          <w:rtl/>
        </w:rPr>
        <w:t>–</w:t>
      </w:r>
      <w:bookmarkStart w:id="123" w:name="_ETM_Q1_1269346"/>
      <w:bookmarkEnd w:id="123"/>
      <w:r w:rsidR="00285E3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</w:t>
      </w:r>
      <w:r w:rsidRPr="00687D51">
        <w:rPr>
          <w:rFonts w:hint="cs"/>
          <w:rtl/>
        </w:rPr>
        <w:t>מהת</w:t>
      </w:r>
      <w:r w:rsidR="00687D51" w:rsidRPr="00687D51">
        <w:rPr>
          <w:rFonts w:hint="cs"/>
          <w:rtl/>
        </w:rPr>
        <w:t>ח</w:t>
      </w:r>
      <w:r w:rsidRPr="00687D51">
        <w:rPr>
          <w:rFonts w:hint="cs"/>
          <w:rtl/>
        </w:rPr>
        <w:t>ולה</w:t>
      </w:r>
      <w:r>
        <w:t xml:space="preserve">   </w:t>
      </w:r>
      <w:r>
        <w:rPr>
          <w:rFonts w:hint="cs"/>
          <w:rtl/>
        </w:rPr>
        <w:t xml:space="preserve">לא תוכל </w:t>
      </w:r>
      <w:bookmarkStart w:id="124" w:name="_ETM_Q1_1274516"/>
      <w:bookmarkEnd w:id="124"/>
      <w:r>
        <w:rPr>
          <w:rFonts w:hint="cs"/>
          <w:rtl/>
        </w:rPr>
        <w:t xml:space="preserve">להיכנס בפרק הזמן שאנחנו רוצים. </w:t>
      </w:r>
      <w:bookmarkStart w:id="125" w:name="_ETM_Q1_1281143"/>
      <w:bookmarkEnd w:id="125"/>
    </w:p>
    <w:p w:rsidR="00607D91" w:rsidRDefault="00607D91" w:rsidP="00607D91">
      <w:pPr>
        <w:rPr>
          <w:rtl/>
        </w:rPr>
      </w:pPr>
      <w:bookmarkStart w:id="126" w:name="_ETM_Q1_1281216"/>
      <w:bookmarkEnd w:id="126"/>
    </w:p>
    <w:p w:rsidR="00607D91" w:rsidRDefault="00607D91" w:rsidP="000A4407">
      <w:pPr>
        <w:pStyle w:val="af6"/>
        <w:rPr>
          <w:rtl/>
        </w:rPr>
      </w:pPr>
      <w:bookmarkStart w:id="127" w:name="_ETM_Q1_1281332"/>
      <w:bookmarkStart w:id="128" w:name="_ETM_Q1_1281404"/>
      <w:bookmarkStart w:id="129" w:name="ET_yor_4758_14"/>
      <w:bookmarkEnd w:id="127"/>
      <w:bookmarkEnd w:id="128"/>
      <w:r w:rsidRPr="000A4407">
        <w:rPr>
          <w:rStyle w:val="TagStyle"/>
          <w:rtl/>
        </w:rPr>
        <w:t xml:space="preserve"> &lt;&lt; יור &gt;&gt;</w:t>
      </w:r>
      <w:r w:rsidRPr="00607D9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07D9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"/>
    </w:p>
    <w:p w:rsidR="00607D91" w:rsidRDefault="00607D91" w:rsidP="00607D91">
      <w:pPr>
        <w:pStyle w:val="KeepWithNext"/>
        <w:rPr>
          <w:rtl/>
        </w:rPr>
      </w:pPr>
    </w:p>
    <w:p w:rsidR="00607D91" w:rsidRDefault="00607D91" w:rsidP="00607D91">
      <w:pPr>
        <w:rPr>
          <w:rtl/>
        </w:rPr>
      </w:pPr>
      <w:bookmarkStart w:id="130" w:name="_ETM_Q1_1273688"/>
      <w:bookmarkEnd w:id="130"/>
      <w:r>
        <w:rPr>
          <w:rFonts w:hint="cs"/>
          <w:rtl/>
        </w:rPr>
        <w:t>למה? למה?</w:t>
      </w:r>
    </w:p>
    <w:p w:rsidR="00607D91" w:rsidRDefault="00607D91" w:rsidP="00607D91">
      <w:pPr>
        <w:rPr>
          <w:rtl/>
        </w:rPr>
      </w:pPr>
    </w:p>
    <w:p w:rsidR="00607D91" w:rsidRDefault="00607D91" w:rsidP="000A4407">
      <w:pPr>
        <w:pStyle w:val="af9"/>
        <w:rPr>
          <w:rtl/>
        </w:rPr>
      </w:pPr>
      <w:bookmarkStart w:id="131" w:name="ET_guest_767362_15"/>
      <w:r w:rsidRPr="000A4407">
        <w:rPr>
          <w:rStyle w:val="TagStyle"/>
          <w:rtl/>
        </w:rPr>
        <w:t xml:space="preserve"> &lt;&lt; אורח &gt;&gt;</w:t>
      </w:r>
      <w:r w:rsidRPr="00607D91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607D9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1"/>
    </w:p>
    <w:p w:rsidR="00607D91" w:rsidRDefault="00607D91" w:rsidP="00607D91">
      <w:pPr>
        <w:pStyle w:val="KeepWithNext"/>
        <w:rPr>
          <w:rtl/>
        </w:rPr>
      </w:pPr>
    </w:p>
    <w:p w:rsidR="008C7277" w:rsidRDefault="00607D91" w:rsidP="00607D91">
      <w:pPr>
        <w:rPr>
          <w:rtl/>
        </w:rPr>
      </w:pPr>
      <w:r>
        <w:rPr>
          <w:rFonts w:hint="cs"/>
          <w:rtl/>
        </w:rPr>
        <w:t xml:space="preserve">אני אסביר. </w:t>
      </w:r>
      <w:bookmarkStart w:id="132" w:name="_ETM_Q1_1283845"/>
      <w:bookmarkEnd w:id="132"/>
      <w:r w:rsidR="008C7277">
        <w:rPr>
          <w:rFonts w:hint="cs"/>
          <w:rtl/>
        </w:rPr>
        <w:t xml:space="preserve">כמו שאמרתי, יש פה הרבה מאוד רבדים שונים </w:t>
      </w:r>
      <w:bookmarkStart w:id="133" w:name="_ETM_Q1_1280909"/>
      <w:bookmarkEnd w:id="133"/>
      <w:r w:rsidR="008C7277">
        <w:rPr>
          <w:rFonts w:hint="cs"/>
          <w:rtl/>
        </w:rPr>
        <w:t xml:space="preserve">שצריכים להתחבר, כדי שיהיה את אותו תוצר </w:t>
      </w:r>
      <w:bookmarkStart w:id="134" w:name="_ETM_Q1_1286448"/>
      <w:bookmarkEnd w:id="134"/>
      <w:r w:rsidR="008C7277">
        <w:rPr>
          <w:rFonts w:hint="cs"/>
          <w:rtl/>
        </w:rPr>
        <w:t xml:space="preserve">מושלם. חייב להיות תוצר מושלם, כי אם אתה, כלקוח, </w:t>
      </w:r>
      <w:bookmarkStart w:id="135" w:name="_ETM_Q1_1290273"/>
      <w:bookmarkEnd w:id="135"/>
      <w:r w:rsidR="008C7277">
        <w:rPr>
          <w:rFonts w:hint="cs"/>
          <w:rtl/>
        </w:rPr>
        <w:t xml:space="preserve">תעבור בנק - - - </w:t>
      </w:r>
    </w:p>
    <w:p w:rsidR="008C7277" w:rsidRDefault="008C7277" w:rsidP="008C7277">
      <w:pPr>
        <w:rPr>
          <w:rtl/>
        </w:rPr>
      </w:pPr>
      <w:bookmarkStart w:id="136" w:name="_ETM_Q1_1287257"/>
      <w:bookmarkStart w:id="137" w:name="_ETM_Q1_1287317"/>
      <w:bookmarkStart w:id="138" w:name="_ETM_Q1_1287557"/>
      <w:bookmarkStart w:id="139" w:name="_ETM_Q1_1287617"/>
      <w:bookmarkEnd w:id="136"/>
      <w:bookmarkEnd w:id="137"/>
      <w:bookmarkEnd w:id="138"/>
      <w:bookmarkEnd w:id="139"/>
    </w:p>
    <w:p w:rsidR="008C7277" w:rsidRDefault="008C7277" w:rsidP="000A4407">
      <w:pPr>
        <w:pStyle w:val="a4"/>
        <w:rPr>
          <w:rtl/>
        </w:rPr>
      </w:pPr>
      <w:bookmarkStart w:id="140" w:name="ET_speaker_5939_16"/>
      <w:r w:rsidRPr="000A4407">
        <w:rPr>
          <w:rStyle w:val="TagStyle"/>
          <w:rtl/>
        </w:rPr>
        <w:t xml:space="preserve"> &lt;&lt; דובר &gt;&gt;</w:t>
      </w:r>
      <w:r w:rsidRPr="008C7277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8C727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"/>
    </w:p>
    <w:p w:rsidR="008C7277" w:rsidRDefault="008C7277" w:rsidP="008C7277">
      <w:pPr>
        <w:pStyle w:val="KeepWithNext"/>
        <w:rPr>
          <w:rtl/>
        </w:rPr>
      </w:pPr>
    </w:p>
    <w:p w:rsidR="008C7277" w:rsidRDefault="008C7277" w:rsidP="008C7277">
      <w:pPr>
        <w:rPr>
          <w:rtl/>
        </w:rPr>
      </w:pPr>
      <w:r>
        <w:rPr>
          <w:rFonts w:hint="cs"/>
          <w:rtl/>
        </w:rPr>
        <w:t>אולי נדבר על מה נעשה בפועל, איפה הפרויקט נמצא טכנולוגית, מה הפערים.</w:t>
      </w:r>
    </w:p>
    <w:p w:rsidR="008C7277" w:rsidRDefault="008C7277" w:rsidP="008C7277">
      <w:pPr>
        <w:rPr>
          <w:rtl/>
        </w:rPr>
      </w:pPr>
      <w:bookmarkStart w:id="141" w:name="_ETM_Q1_1291029"/>
      <w:bookmarkStart w:id="142" w:name="_ETM_Q1_1291096"/>
      <w:bookmarkStart w:id="143" w:name="_ETM_Q1_1291180"/>
      <w:bookmarkEnd w:id="141"/>
      <w:bookmarkEnd w:id="142"/>
      <w:bookmarkEnd w:id="143"/>
    </w:p>
    <w:p w:rsidR="008C7277" w:rsidRDefault="008C7277" w:rsidP="000A4407">
      <w:pPr>
        <w:pStyle w:val="af6"/>
        <w:rPr>
          <w:rtl/>
        </w:rPr>
      </w:pPr>
      <w:bookmarkStart w:id="144" w:name="_ETM_Q1_1291243"/>
      <w:bookmarkStart w:id="145" w:name="ET_yor_4758_17"/>
      <w:bookmarkEnd w:id="144"/>
      <w:r w:rsidRPr="000A4407">
        <w:rPr>
          <w:rStyle w:val="TagStyle"/>
          <w:rtl/>
        </w:rPr>
        <w:t xml:space="preserve"> &lt;&lt; יור &gt;&gt;</w:t>
      </w:r>
      <w:r w:rsidRPr="008C727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C727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"/>
    </w:p>
    <w:p w:rsidR="008C7277" w:rsidRDefault="008C7277" w:rsidP="008C7277">
      <w:pPr>
        <w:pStyle w:val="KeepWithNext"/>
        <w:rPr>
          <w:rtl/>
        </w:rPr>
      </w:pPr>
    </w:p>
    <w:p w:rsidR="003E2A24" w:rsidRDefault="008C7277" w:rsidP="008C7277">
      <w:pPr>
        <w:rPr>
          <w:rtl/>
        </w:rPr>
      </w:pPr>
      <w:bookmarkStart w:id="146" w:name="_ETM_Q1_1292702"/>
      <w:bookmarkEnd w:id="146"/>
      <w:r>
        <w:rPr>
          <w:rFonts w:hint="cs"/>
          <w:rtl/>
        </w:rPr>
        <w:t xml:space="preserve">במילים אחרות, </w:t>
      </w:r>
      <w:r>
        <w:rPr>
          <w:rtl/>
        </w:rPr>
        <w:t xml:space="preserve"> </w:t>
      </w:r>
      <w:r>
        <w:rPr>
          <w:rFonts w:hint="cs"/>
          <w:rtl/>
        </w:rPr>
        <w:t xml:space="preserve">אם הפרויקט בן </w:t>
      </w:r>
      <w:bookmarkStart w:id="147" w:name="_ETM_Q1_1305872"/>
      <w:bookmarkEnd w:id="147"/>
      <w:r>
        <w:rPr>
          <w:rFonts w:hint="cs"/>
          <w:rtl/>
        </w:rPr>
        <w:t>עשר קומות, לאיזה קומה הגעתם?</w:t>
      </w:r>
      <w:bookmarkStart w:id="148" w:name="_ETM_Q1_1308325"/>
      <w:bookmarkEnd w:id="148"/>
    </w:p>
    <w:p w:rsidR="008C7277" w:rsidRDefault="008C7277" w:rsidP="008C7277">
      <w:pPr>
        <w:rPr>
          <w:rtl/>
        </w:rPr>
      </w:pPr>
      <w:bookmarkStart w:id="149" w:name="_ETM_Q1_1308383"/>
      <w:bookmarkEnd w:id="149"/>
    </w:p>
    <w:p w:rsidR="008C7277" w:rsidRDefault="008C7277" w:rsidP="000A4407">
      <w:pPr>
        <w:pStyle w:val="a4"/>
        <w:rPr>
          <w:rtl/>
        </w:rPr>
      </w:pPr>
      <w:bookmarkStart w:id="150" w:name="ET_speaker_5939_18"/>
      <w:r w:rsidRPr="000A4407">
        <w:rPr>
          <w:rStyle w:val="TagStyle"/>
          <w:rtl/>
        </w:rPr>
        <w:t xml:space="preserve"> &lt;&lt; דובר &gt;&gt;</w:t>
      </w:r>
      <w:r w:rsidRPr="008C7277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8C727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"/>
    </w:p>
    <w:p w:rsidR="008C7277" w:rsidRDefault="008C7277" w:rsidP="008C7277">
      <w:pPr>
        <w:pStyle w:val="KeepWithNext"/>
        <w:rPr>
          <w:rtl/>
        </w:rPr>
      </w:pPr>
    </w:p>
    <w:p w:rsidR="008C7277" w:rsidRDefault="008C7277" w:rsidP="008C7277">
      <w:pPr>
        <w:rPr>
          <w:rtl/>
        </w:rPr>
      </w:pPr>
      <w:r>
        <w:rPr>
          <w:rFonts w:hint="cs"/>
          <w:rtl/>
        </w:rPr>
        <w:t>כי התממשקות טכנולוגית של בנקים</w:t>
      </w:r>
      <w:bookmarkStart w:id="151" w:name="_ETM_Q1_1311678"/>
      <w:bookmarkEnd w:id="151"/>
      <w:r>
        <w:rPr>
          <w:rFonts w:hint="cs"/>
          <w:rtl/>
        </w:rPr>
        <w:t xml:space="preserve"> היא מאוד-מאוד אפשרית. יש חברות </w:t>
      </w:r>
      <w:r>
        <w:t xml:space="preserve">outsourcing </w:t>
      </w:r>
      <w:r>
        <w:rPr>
          <w:rFonts w:hint="cs"/>
          <w:rtl/>
        </w:rPr>
        <w:t xml:space="preserve"> שעושות את זה. מה העלויות, מה הפרויקט, איפה זה </w:t>
      </w:r>
      <w:bookmarkStart w:id="152" w:name="_ETM_Q1_1318309"/>
      <w:bookmarkEnd w:id="152"/>
      <w:r>
        <w:rPr>
          <w:rFonts w:hint="cs"/>
          <w:rtl/>
        </w:rPr>
        <w:t xml:space="preserve">נמצא, מה הממשקים החסרים, מה נעשה </w:t>
      </w:r>
      <w:r>
        <w:rPr>
          <w:rtl/>
        </w:rPr>
        <w:t>–</w:t>
      </w:r>
      <w:r>
        <w:rPr>
          <w:rFonts w:hint="cs"/>
          <w:rtl/>
        </w:rPr>
        <w:t xml:space="preserve"> בואו נדבר יותר </w:t>
      </w:r>
      <w:bookmarkStart w:id="153" w:name="_ETM_Q1_1316455"/>
      <w:bookmarkEnd w:id="153"/>
      <w:r>
        <w:rPr>
          <w:rFonts w:hint="cs"/>
          <w:rtl/>
        </w:rPr>
        <w:t xml:space="preserve">תכלס ולא על הקשיים, אלא למה </w:t>
      </w:r>
      <w:bookmarkStart w:id="154" w:name="_ETM_Q1_1319510"/>
      <w:bookmarkEnd w:id="154"/>
      <w:r>
        <w:rPr>
          <w:rFonts w:hint="cs"/>
          <w:rtl/>
        </w:rPr>
        <w:t xml:space="preserve">למעשה לא הספקתם. </w:t>
      </w:r>
    </w:p>
    <w:p w:rsidR="008C7277" w:rsidRDefault="008C7277" w:rsidP="008C7277">
      <w:pPr>
        <w:rPr>
          <w:rtl/>
        </w:rPr>
      </w:pPr>
      <w:bookmarkStart w:id="155" w:name="_ETM_Q1_1322659"/>
      <w:bookmarkStart w:id="156" w:name="_ETM_Q1_1322731"/>
      <w:bookmarkEnd w:id="155"/>
      <w:bookmarkEnd w:id="156"/>
    </w:p>
    <w:p w:rsidR="008C7277" w:rsidRDefault="008C7277" w:rsidP="000A4407">
      <w:pPr>
        <w:pStyle w:val="a4"/>
        <w:rPr>
          <w:rtl/>
        </w:rPr>
      </w:pPr>
      <w:bookmarkStart w:id="157" w:name="ET_speaker_מרב_תורגמן_19"/>
      <w:r w:rsidRPr="000A4407">
        <w:rPr>
          <w:rStyle w:val="TagStyle"/>
          <w:rtl/>
        </w:rPr>
        <w:t xml:space="preserve"> &lt;&lt; דובר &gt;&gt;</w:t>
      </w:r>
      <w:r w:rsidRPr="008C7277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8C727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"/>
    </w:p>
    <w:p w:rsidR="008C7277" w:rsidRDefault="008C7277" w:rsidP="008C7277">
      <w:pPr>
        <w:pStyle w:val="KeepWithNext"/>
        <w:rPr>
          <w:rtl/>
        </w:rPr>
      </w:pPr>
    </w:p>
    <w:p w:rsidR="008C7277" w:rsidRDefault="008C7277" w:rsidP="008C7277">
      <w:pPr>
        <w:rPr>
          <w:rtl/>
        </w:rPr>
      </w:pPr>
      <w:r>
        <w:rPr>
          <w:rFonts w:hint="cs"/>
          <w:rtl/>
        </w:rPr>
        <w:t xml:space="preserve">תוכל לפרט גם על אלו סוגי חשבונות </w:t>
      </w:r>
      <w:bookmarkStart w:id="158" w:name="_ETM_Q1_1326981"/>
      <w:bookmarkEnd w:id="158"/>
      <w:r>
        <w:rPr>
          <w:rFonts w:hint="cs"/>
          <w:rtl/>
        </w:rPr>
        <w:t>יש לכם כוונה להחיל את הרפורמה?</w:t>
      </w:r>
      <w:bookmarkStart w:id="159" w:name="_ETM_Q1_1334056"/>
      <w:bookmarkEnd w:id="159"/>
    </w:p>
    <w:p w:rsidR="008C7277" w:rsidRDefault="008C7277" w:rsidP="008C7277">
      <w:pPr>
        <w:rPr>
          <w:rtl/>
        </w:rPr>
      </w:pPr>
      <w:bookmarkStart w:id="160" w:name="_ETM_Q1_1334125"/>
      <w:bookmarkStart w:id="161" w:name="_ETM_Q1_1334780"/>
      <w:bookmarkEnd w:id="160"/>
      <w:bookmarkEnd w:id="161"/>
    </w:p>
    <w:p w:rsidR="008C7277" w:rsidRDefault="008C7277" w:rsidP="000A4407">
      <w:pPr>
        <w:pStyle w:val="af9"/>
        <w:rPr>
          <w:rtl/>
        </w:rPr>
      </w:pPr>
      <w:bookmarkStart w:id="162" w:name="_ETM_Q1_1334852"/>
      <w:bookmarkStart w:id="163" w:name="ET_guest_767362_20"/>
      <w:bookmarkEnd w:id="162"/>
      <w:r w:rsidRPr="000A4407">
        <w:rPr>
          <w:rStyle w:val="TagStyle"/>
          <w:rtl/>
        </w:rPr>
        <w:t>&lt;&lt; אורח &gt;&gt;</w:t>
      </w:r>
      <w:r w:rsidRPr="008C7277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8C727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3"/>
    </w:p>
    <w:p w:rsidR="008C7277" w:rsidRDefault="008C7277" w:rsidP="008C7277">
      <w:pPr>
        <w:pStyle w:val="KeepWithNext"/>
        <w:rPr>
          <w:rtl/>
        </w:rPr>
      </w:pPr>
    </w:p>
    <w:p w:rsidR="00BF722C" w:rsidRDefault="008C7277" w:rsidP="00687D51">
      <w:pPr>
        <w:rPr>
          <w:rtl/>
        </w:rPr>
      </w:pPr>
      <w:r>
        <w:rPr>
          <w:rFonts w:hint="cs"/>
          <w:rtl/>
        </w:rPr>
        <w:t xml:space="preserve">סוגי חשבונות </w:t>
      </w:r>
      <w:r>
        <w:rPr>
          <w:rtl/>
        </w:rPr>
        <w:t>–</w:t>
      </w:r>
      <w:r>
        <w:rPr>
          <w:rFonts w:hint="cs"/>
          <w:rtl/>
        </w:rPr>
        <w:t xml:space="preserve"> כבר יש </w:t>
      </w:r>
      <w:bookmarkStart w:id="164" w:name="_ETM_Q1_1331169"/>
      <w:bookmarkEnd w:id="164"/>
      <w:r>
        <w:rPr>
          <w:rFonts w:hint="cs"/>
          <w:rtl/>
        </w:rPr>
        <w:t xml:space="preserve">כללים של הנגיד שמתייחסים לאיזה סוגי חשבונות. קל יותר </w:t>
      </w:r>
      <w:bookmarkStart w:id="165" w:name="_ETM_Q1_1338861"/>
      <w:bookmarkEnd w:id="165"/>
      <w:r>
        <w:rPr>
          <w:rFonts w:hint="cs"/>
          <w:rtl/>
        </w:rPr>
        <w:t xml:space="preserve">להגיד איזה סוגי חשבונות לא. אם תרצו נוכל לתת את </w:t>
      </w:r>
      <w:bookmarkStart w:id="166" w:name="_ETM_Q1_1340544"/>
      <w:bookmarkEnd w:id="166"/>
      <w:r>
        <w:rPr>
          <w:rFonts w:hint="cs"/>
          <w:rtl/>
        </w:rPr>
        <w:t>הרשימה המדויקת, אבל זה מפורסם גם באתר. כשדיברתי על ת</w:t>
      </w:r>
      <w:r w:rsidR="00687D51">
        <w:rPr>
          <w:rFonts w:hint="cs"/>
          <w:rtl/>
        </w:rPr>
        <w:t>ח</w:t>
      </w:r>
      <w:r>
        <w:rPr>
          <w:rFonts w:hint="cs"/>
          <w:rtl/>
        </w:rPr>
        <w:t xml:space="preserve">ולה, ניסיתי יותר להגיד איזה מוצרים עוברים, ופה המורכבות היתרה. אני </w:t>
      </w:r>
      <w:bookmarkStart w:id="167" w:name="_ETM_Q1_1345591"/>
      <w:bookmarkEnd w:id="167"/>
      <w:r>
        <w:rPr>
          <w:rFonts w:hint="cs"/>
          <w:rtl/>
        </w:rPr>
        <w:t>אתן דוגמה ל</w:t>
      </w:r>
      <w:r w:rsidR="00B548DD">
        <w:rPr>
          <w:rFonts w:hint="cs"/>
          <w:rtl/>
        </w:rPr>
        <w:t xml:space="preserve">שני מוצרים שיש בהם מורכבות יתרה, שאני </w:t>
      </w:r>
      <w:bookmarkStart w:id="168" w:name="_ETM_Q1_1348686"/>
      <w:bookmarkEnd w:id="168"/>
      <w:r w:rsidR="00B548DD">
        <w:rPr>
          <w:rFonts w:hint="cs"/>
          <w:rtl/>
        </w:rPr>
        <w:t xml:space="preserve">חושש מאוד שאם לא תהיה דחייה הם פשוט יהיו בחוץ, </w:t>
      </w:r>
      <w:bookmarkStart w:id="169" w:name="_ETM_Q1_1357820"/>
      <w:bookmarkEnd w:id="169"/>
      <w:r w:rsidR="00B548DD">
        <w:rPr>
          <w:rFonts w:hint="cs"/>
          <w:rtl/>
        </w:rPr>
        <w:t xml:space="preserve">וזה נושא הצ'קים ונושא כרטיסי האשראי. כשאני אומר "צ'קים", למה אני מתכוון </w:t>
      </w:r>
      <w:r w:rsidR="00B548DD">
        <w:rPr>
          <w:rtl/>
        </w:rPr>
        <w:t>–</w:t>
      </w:r>
      <w:r w:rsidR="00B548DD">
        <w:rPr>
          <w:rFonts w:hint="cs"/>
          <w:rtl/>
        </w:rPr>
        <w:t xml:space="preserve"> אם עכשיו נתתי לבעל הבית שלי </w:t>
      </w:r>
      <w:bookmarkStart w:id="170" w:name="_ETM_Q1_1359059"/>
      <w:bookmarkEnd w:id="170"/>
      <w:r w:rsidR="00B548DD">
        <w:rPr>
          <w:rFonts w:hint="cs"/>
          <w:rtl/>
        </w:rPr>
        <w:t>12 צ'קים לדירה, הדבר האחרון שאני רוצה זה כשאני אעבור בנק זה ללכת אליו שוב, לקרוע את הצ'קים</w:t>
      </w:r>
      <w:bookmarkStart w:id="171" w:name="_ETM_Q1_1369201"/>
      <w:bookmarkEnd w:id="171"/>
      <w:r w:rsidR="00B548DD">
        <w:rPr>
          <w:rFonts w:hint="cs"/>
          <w:rtl/>
        </w:rPr>
        <w:t xml:space="preserve"> ולתת לו חדשים. אותו הדבר עם </w:t>
      </w:r>
      <w:r w:rsidR="00BF722C">
        <w:rPr>
          <w:rFonts w:hint="cs"/>
          <w:rtl/>
        </w:rPr>
        <w:t xml:space="preserve">הגן של הבנות שלי, </w:t>
      </w:r>
      <w:bookmarkStart w:id="172" w:name="_ETM_Q1_1366022"/>
      <w:bookmarkEnd w:id="172"/>
      <w:r w:rsidR="00BF722C">
        <w:rPr>
          <w:rFonts w:hint="cs"/>
          <w:rtl/>
        </w:rPr>
        <w:t xml:space="preserve">עם החוגים וכל הדברים האלה. מה שאמרנו, יחד עם בנק </w:t>
      </w:r>
      <w:bookmarkStart w:id="173" w:name="_ETM_Q1_1374521"/>
      <w:bookmarkEnd w:id="173"/>
      <w:r w:rsidR="00BF722C">
        <w:rPr>
          <w:rFonts w:hint="cs"/>
          <w:rtl/>
        </w:rPr>
        <w:t xml:space="preserve">ישראל, </w:t>
      </w:r>
      <w:r>
        <w:rPr>
          <w:rtl/>
        </w:rPr>
        <w:t xml:space="preserve"> </w:t>
      </w:r>
      <w:r w:rsidR="00BF722C">
        <w:rPr>
          <w:rFonts w:hint="cs"/>
          <w:rtl/>
        </w:rPr>
        <w:t xml:space="preserve">שצריך לקרות זה שגם הצ'קים יעברו אוטומטית. לדבר הזה </w:t>
      </w:r>
      <w:bookmarkStart w:id="174" w:name="_ETM_Q1_1374902"/>
      <w:bookmarkEnd w:id="174"/>
      <w:r w:rsidR="00BF722C">
        <w:rPr>
          <w:rFonts w:hint="cs"/>
          <w:rtl/>
        </w:rPr>
        <w:t>יש מורכבות יתרה. אם אתם שואלים איפה המורכבות, זה</w:t>
      </w:r>
      <w:bookmarkStart w:id="175" w:name="_ETM_Q1_1380583"/>
      <w:bookmarkEnd w:id="175"/>
      <w:r w:rsidR="00BF722C">
        <w:rPr>
          <w:rFonts w:hint="cs"/>
          <w:rtl/>
        </w:rPr>
        <w:t xml:space="preserve"> אחד מהנושאים שיש להם מורכבות יתרה. דבר נוסף </w:t>
      </w:r>
      <w:bookmarkStart w:id="176" w:name="_ETM_Q1_1382815"/>
      <w:bookmarkEnd w:id="176"/>
      <w:r w:rsidR="00BF722C">
        <w:rPr>
          <w:rFonts w:hint="cs"/>
          <w:rtl/>
        </w:rPr>
        <w:t xml:space="preserve">זה כרטיסי אשראי. </w:t>
      </w:r>
    </w:p>
    <w:p w:rsidR="00BF722C" w:rsidRDefault="00BF722C" w:rsidP="00B548DD">
      <w:pPr>
        <w:rPr>
          <w:rtl/>
        </w:rPr>
      </w:pPr>
      <w:bookmarkStart w:id="177" w:name="_ETM_Q1_1389072"/>
      <w:bookmarkStart w:id="178" w:name="_ETM_Q1_1389143"/>
      <w:bookmarkEnd w:id="177"/>
      <w:bookmarkEnd w:id="178"/>
    </w:p>
    <w:p w:rsidR="00BF722C" w:rsidRDefault="00BF722C" w:rsidP="000A4407">
      <w:pPr>
        <w:pStyle w:val="af6"/>
        <w:rPr>
          <w:rtl/>
        </w:rPr>
      </w:pPr>
      <w:bookmarkStart w:id="179" w:name="_ETM_Q1_1390717"/>
      <w:bookmarkStart w:id="180" w:name="_ETM_Q1_1390795"/>
      <w:bookmarkStart w:id="181" w:name="ET_yor_4758_21"/>
      <w:bookmarkEnd w:id="179"/>
      <w:bookmarkEnd w:id="180"/>
      <w:r w:rsidRPr="000A4407">
        <w:rPr>
          <w:rStyle w:val="TagStyle"/>
          <w:rtl/>
        </w:rPr>
        <w:t xml:space="preserve"> &lt;&lt; יור &gt;&gt;</w:t>
      </w:r>
      <w:r w:rsidRPr="00BF72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F722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1"/>
    </w:p>
    <w:p w:rsidR="00BF722C" w:rsidRDefault="00BF722C" w:rsidP="00BF722C">
      <w:pPr>
        <w:pStyle w:val="KeepWithNext"/>
        <w:rPr>
          <w:rtl/>
        </w:rPr>
      </w:pPr>
    </w:p>
    <w:p w:rsidR="00BF722C" w:rsidRDefault="00BF722C" w:rsidP="00BF722C">
      <w:pPr>
        <w:rPr>
          <w:rtl/>
        </w:rPr>
      </w:pPr>
      <w:bookmarkStart w:id="182" w:name="_ETM_Q1_1392840"/>
      <w:bookmarkEnd w:id="182"/>
      <w:r>
        <w:rPr>
          <w:rFonts w:hint="cs"/>
          <w:rtl/>
        </w:rPr>
        <w:t>בוא לא נקיים דיון אקדמי. כשאתה אומר "מורכבות יתרה"</w:t>
      </w:r>
      <w:bookmarkStart w:id="183" w:name="_ETM_Q1_1387035"/>
      <w:bookmarkEnd w:id="183"/>
      <w:r>
        <w:rPr>
          <w:rFonts w:hint="cs"/>
          <w:rtl/>
        </w:rPr>
        <w:t xml:space="preserve"> במעבר הצ'קים, תסביר ותפרט. </w:t>
      </w:r>
      <w:bookmarkStart w:id="184" w:name="_ETM_Q1_1396984"/>
      <w:bookmarkEnd w:id="184"/>
    </w:p>
    <w:p w:rsidR="00BF722C" w:rsidRDefault="00BF722C" w:rsidP="00BF722C">
      <w:pPr>
        <w:rPr>
          <w:rtl/>
        </w:rPr>
      </w:pPr>
      <w:bookmarkStart w:id="185" w:name="_ETM_Q1_1397046"/>
      <w:bookmarkStart w:id="186" w:name="_ETM_Q1_1397145"/>
      <w:bookmarkStart w:id="187" w:name="_ETM_Q1_1397218"/>
      <w:bookmarkEnd w:id="185"/>
      <w:bookmarkEnd w:id="186"/>
      <w:bookmarkEnd w:id="187"/>
    </w:p>
    <w:p w:rsidR="00BF722C" w:rsidRDefault="00BF722C" w:rsidP="000A4407">
      <w:pPr>
        <w:pStyle w:val="af9"/>
        <w:rPr>
          <w:rtl/>
        </w:rPr>
      </w:pPr>
      <w:bookmarkStart w:id="188" w:name="ET_guest_767362_22"/>
      <w:r w:rsidRPr="000A4407">
        <w:rPr>
          <w:rStyle w:val="TagStyle"/>
          <w:rtl/>
        </w:rPr>
        <w:t xml:space="preserve"> &lt;&lt; אורח &gt;&gt;</w:t>
      </w:r>
      <w:r w:rsidRPr="00BF722C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BF722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8"/>
    </w:p>
    <w:p w:rsidR="00BF722C" w:rsidRDefault="00BF722C" w:rsidP="00BF722C">
      <w:pPr>
        <w:pStyle w:val="KeepWithNext"/>
        <w:rPr>
          <w:rtl/>
        </w:rPr>
      </w:pPr>
    </w:p>
    <w:p w:rsidR="00BF722C" w:rsidRDefault="00BF722C" w:rsidP="00BF722C">
      <w:pPr>
        <w:rPr>
          <w:rtl/>
        </w:rPr>
      </w:pPr>
      <w:bookmarkStart w:id="189" w:name="_ETM_Q1_1400238"/>
      <w:bookmarkStart w:id="190" w:name="_ETM_Q1_1400279"/>
      <w:bookmarkEnd w:id="189"/>
      <w:bookmarkEnd w:id="190"/>
      <w:r>
        <w:rPr>
          <w:rFonts w:hint="cs"/>
          <w:rtl/>
        </w:rPr>
        <w:t xml:space="preserve">יש את </w:t>
      </w:r>
      <w:bookmarkStart w:id="191" w:name="_ETM_Q1_1404368"/>
      <w:bookmarkEnd w:id="191"/>
      <w:r>
        <w:rPr>
          <w:rFonts w:hint="cs"/>
          <w:rtl/>
        </w:rPr>
        <w:t xml:space="preserve">מס"ב, שהיא המסלקה שאחראית על ההעברות הבין-בנקאיות, ויש את מסלקת </w:t>
      </w:r>
      <w:bookmarkStart w:id="192" w:name="_ETM_Q1_1408914"/>
      <w:bookmarkEnd w:id="192"/>
      <w:r>
        <w:rPr>
          <w:rFonts w:hint="cs"/>
          <w:rtl/>
        </w:rPr>
        <w:t xml:space="preserve">הצ'קים שיושבת בבנק ישראל. להפוך את זה שכשבעל הבית מפקיד </w:t>
      </w:r>
      <w:bookmarkStart w:id="193" w:name="_ETM_Q1_1408398"/>
      <w:bookmarkEnd w:id="193"/>
      <w:r>
        <w:rPr>
          <w:rFonts w:hint="cs"/>
          <w:rtl/>
        </w:rPr>
        <w:t>את הצ'ק זה יחויב מהחשבון החדש שלי</w:t>
      </w:r>
      <w:r>
        <w:rPr>
          <w:rtl/>
        </w:rPr>
        <w:t xml:space="preserve"> </w:t>
      </w:r>
      <w:r>
        <w:rPr>
          <w:rFonts w:hint="cs"/>
          <w:rtl/>
        </w:rPr>
        <w:t xml:space="preserve">, יש בזה </w:t>
      </w:r>
      <w:bookmarkStart w:id="194" w:name="_ETM_Q1_1416249"/>
      <w:bookmarkEnd w:id="194"/>
      <w:r>
        <w:rPr>
          <w:rFonts w:hint="cs"/>
          <w:rtl/>
        </w:rPr>
        <w:t xml:space="preserve">מורכבות יתרה, מעבר למורכבות המשפטית-רגולטורית </w:t>
      </w:r>
      <w:r>
        <w:rPr>
          <w:rtl/>
        </w:rPr>
        <w:t>–</w:t>
      </w:r>
      <w:r>
        <w:rPr>
          <w:rFonts w:hint="cs"/>
          <w:rtl/>
        </w:rPr>
        <w:t xml:space="preserve"> שגם לגבי </w:t>
      </w:r>
      <w:r w:rsidR="00285E35">
        <w:rPr>
          <w:rFonts w:hint="cs"/>
          <w:rtl/>
        </w:rPr>
        <w:t xml:space="preserve"> זה </w:t>
      </w:r>
      <w:r>
        <w:rPr>
          <w:rFonts w:hint="cs"/>
          <w:rtl/>
        </w:rPr>
        <w:t>יש לנו שאיפה לפתור את זה בחודשים הקרובים</w:t>
      </w:r>
      <w:bookmarkStart w:id="195" w:name="_ETM_Q1_1414695"/>
      <w:bookmarkStart w:id="196" w:name="_ETM_Q1_1418496"/>
      <w:bookmarkEnd w:id="195"/>
      <w:bookmarkEnd w:id="19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את המורכבות הטכנולוגית שהיא ספציפית </w:t>
      </w:r>
      <w:bookmarkStart w:id="197" w:name="_ETM_Q1_1426021"/>
      <w:bookmarkEnd w:id="197"/>
      <w:r>
        <w:rPr>
          <w:rFonts w:hint="cs"/>
          <w:rtl/>
        </w:rPr>
        <w:t xml:space="preserve">למסלקת הצ'קים. ברשותכם, אני מבקש לאפשר לפרויקטורית של כל </w:t>
      </w:r>
      <w:bookmarkStart w:id="198" w:name="_ETM_Q1_1432180"/>
      <w:bookmarkEnd w:id="198"/>
      <w:r>
        <w:rPr>
          <w:rFonts w:hint="cs"/>
          <w:rtl/>
        </w:rPr>
        <w:t xml:space="preserve">המהלך הזה להסביר את זה. </w:t>
      </w:r>
      <w:bookmarkStart w:id="199" w:name="_ETM_Q1_1429774"/>
      <w:bookmarkEnd w:id="199"/>
    </w:p>
    <w:p w:rsidR="00BF722C" w:rsidRDefault="00BF722C" w:rsidP="00BF722C">
      <w:pPr>
        <w:rPr>
          <w:rtl/>
        </w:rPr>
      </w:pPr>
      <w:bookmarkStart w:id="200" w:name="_ETM_Q1_1429838"/>
      <w:bookmarkStart w:id="201" w:name="_ETM_Q1_1429935"/>
      <w:bookmarkStart w:id="202" w:name="_ETM_Q1_1430009"/>
      <w:bookmarkEnd w:id="200"/>
      <w:bookmarkEnd w:id="201"/>
      <w:bookmarkEnd w:id="202"/>
    </w:p>
    <w:p w:rsidR="00BF722C" w:rsidRDefault="00BF722C" w:rsidP="000A4407">
      <w:pPr>
        <w:pStyle w:val="af6"/>
        <w:rPr>
          <w:rtl/>
        </w:rPr>
      </w:pPr>
      <w:bookmarkStart w:id="203" w:name="ET_yor_4758_23"/>
      <w:r w:rsidRPr="000A4407">
        <w:rPr>
          <w:rStyle w:val="TagStyle"/>
          <w:rtl/>
        </w:rPr>
        <w:t xml:space="preserve"> &lt;&lt; יור &gt;&gt;</w:t>
      </w:r>
      <w:r w:rsidRPr="00BF72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F722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3"/>
    </w:p>
    <w:p w:rsidR="00BF722C" w:rsidRDefault="00BF722C" w:rsidP="00BF722C">
      <w:pPr>
        <w:pStyle w:val="KeepWithNext"/>
        <w:rPr>
          <w:rtl/>
        </w:rPr>
      </w:pPr>
    </w:p>
    <w:p w:rsidR="00BF722C" w:rsidRDefault="00285E35" w:rsidP="00BF722C">
      <w:pPr>
        <w:rPr>
          <w:rtl/>
        </w:rPr>
      </w:pPr>
      <w:bookmarkStart w:id="204" w:name="_ETM_Q1_1436123"/>
      <w:bookmarkEnd w:id="204"/>
      <w:r>
        <w:rPr>
          <w:rFonts w:hint="cs"/>
          <w:rtl/>
        </w:rPr>
        <w:t>אמרת שלמורכבות הזאת</w:t>
      </w:r>
      <w:r w:rsidR="00BF722C">
        <w:rPr>
          <w:rFonts w:hint="cs"/>
          <w:rtl/>
        </w:rPr>
        <w:t xml:space="preserve"> יש שני פרמטרים: אחד, תיקוני חקיקה; דבר </w:t>
      </w:r>
      <w:bookmarkStart w:id="205" w:name="_ETM_Q1_1440371"/>
      <w:bookmarkEnd w:id="205"/>
      <w:r w:rsidR="00BF722C">
        <w:rPr>
          <w:rFonts w:hint="cs"/>
          <w:rtl/>
        </w:rPr>
        <w:t xml:space="preserve">שני, מורכבות טכנולוגית. </w:t>
      </w:r>
      <w:bookmarkStart w:id="206" w:name="_ETM_Q1_1436315"/>
      <w:bookmarkEnd w:id="206"/>
    </w:p>
    <w:p w:rsidR="00BF722C" w:rsidRDefault="00BF722C" w:rsidP="00BF722C">
      <w:pPr>
        <w:rPr>
          <w:rtl/>
        </w:rPr>
      </w:pPr>
      <w:bookmarkStart w:id="207" w:name="_ETM_Q1_1436380"/>
      <w:bookmarkStart w:id="208" w:name="_ETM_Q1_1436472"/>
      <w:bookmarkStart w:id="209" w:name="_ETM_Q1_1436560"/>
      <w:bookmarkStart w:id="210" w:name="_ETM_Q1_1438550"/>
      <w:bookmarkEnd w:id="207"/>
      <w:bookmarkEnd w:id="208"/>
      <w:bookmarkEnd w:id="209"/>
      <w:bookmarkEnd w:id="210"/>
    </w:p>
    <w:p w:rsidR="00BF722C" w:rsidRDefault="00BF722C" w:rsidP="000A4407">
      <w:pPr>
        <w:pStyle w:val="af9"/>
        <w:rPr>
          <w:rtl/>
        </w:rPr>
      </w:pPr>
      <w:bookmarkStart w:id="211" w:name="ET_guest_767362_24"/>
      <w:r w:rsidRPr="000A4407">
        <w:rPr>
          <w:rStyle w:val="TagStyle"/>
          <w:rtl/>
        </w:rPr>
        <w:t xml:space="preserve"> &lt;&lt; אורח &gt;&gt;</w:t>
      </w:r>
      <w:r w:rsidRPr="00BF722C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BF722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1"/>
    </w:p>
    <w:p w:rsidR="00BF722C" w:rsidRDefault="00BF722C" w:rsidP="00BF722C">
      <w:pPr>
        <w:pStyle w:val="KeepWithNext"/>
        <w:rPr>
          <w:rtl/>
        </w:rPr>
      </w:pPr>
    </w:p>
    <w:p w:rsidR="00BF722C" w:rsidRDefault="00BF722C" w:rsidP="00BF722C">
      <w:pPr>
        <w:rPr>
          <w:rtl/>
        </w:rPr>
      </w:pPr>
      <w:bookmarkStart w:id="212" w:name="_ETM_Q1_1439321"/>
      <w:bookmarkStart w:id="213" w:name="_ETM_Q1_1439452"/>
      <w:bookmarkEnd w:id="212"/>
      <w:bookmarkEnd w:id="213"/>
      <w:r>
        <w:rPr>
          <w:rFonts w:hint="cs"/>
          <w:rtl/>
        </w:rPr>
        <w:t xml:space="preserve">לא בגלל תיקוני החקיקה אנחנו מבקשים את </w:t>
      </w:r>
      <w:bookmarkStart w:id="214" w:name="_ETM_Q1_1439535"/>
      <w:bookmarkEnd w:id="214"/>
      <w:r>
        <w:rPr>
          <w:rFonts w:hint="cs"/>
          <w:rtl/>
        </w:rPr>
        <w:t xml:space="preserve">הדחייה. </w:t>
      </w:r>
    </w:p>
    <w:p w:rsidR="00BF722C" w:rsidRDefault="00BF722C" w:rsidP="00BF722C">
      <w:pPr>
        <w:rPr>
          <w:rtl/>
        </w:rPr>
      </w:pPr>
      <w:bookmarkStart w:id="215" w:name="_ETM_Q1_1444306"/>
      <w:bookmarkStart w:id="216" w:name="_ETM_Q1_1444385"/>
      <w:bookmarkEnd w:id="215"/>
      <w:bookmarkEnd w:id="216"/>
    </w:p>
    <w:p w:rsidR="00BF722C" w:rsidRDefault="00BF722C" w:rsidP="00BF722C">
      <w:pPr>
        <w:rPr>
          <w:rtl/>
        </w:rPr>
      </w:pPr>
      <w:bookmarkStart w:id="217" w:name="_ETM_Q1_1444453"/>
      <w:bookmarkStart w:id="218" w:name="_ETM_Q1_1444540"/>
      <w:bookmarkEnd w:id="217"/>
      <w:bookmarkEnd w:id="218"/>
    </w:p>
    <w:p w:rsidR="00BF722C" w:rsidRDefault="00BF722C" w:rsidP="000A4407">
      <w:pPr>
        <w:pStyle w:val="af6"/>
        <w:rPr>
          <w:rtl/>
        </w:rPr>
      </w:pPr>
      <w:bookmarkStart w:id="219" w:name="ET_yor_4758_25"/>
      <w:r w:rsidRPr="000A4407">
        <w:rPr>
          <w:rStyle w:val="TagStyle"/>
          <w:rtl/>
        </w:rPr>
        <w:t xml:space="preserve"> &lt;&lt; יור &gt;&gt;</w:t>
      </w:r>
      <w:r w:rsidRPr="00BF72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F722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9"/>
    </w:p>
    <w:p w:rsidR="00BF722C" w:rsidRDefault="00BF722C" w:rsidP="00BF722C">
      <w:pPr>
        <w:pStyle w:val="KeepWithNext"/>
        <w:rPr>
          <w:rtl/>
        </w:rPr>
      </w:pPr>
    </w:p>
    <w:p w:rsidR="00BF722C" w:rsidRDefault="00BF722C" w:rsidP="00BF722C">
      <w:pPr>
        <w:rPr>
          <w:rtl/>
        </w:rPr>
      </w:pPr>
      <w:r>
        <w:rPr>
          <w:rFonts w:hint="cs"/>
          <w:rtl/>
        </w:rPr>
        <w:t>זה לא יעכב?</w:t>
      </w:r>
    </w:p>
    <w:p w:rsidR="00BF722C" w:rsidRDefault="00BF722C" w:rsidP="00BF722C">
      <w:pPr>
        <w:rPr>
          <w:rtl/>
        </w:rPr>
      </w:pPr>
    </w:p>
    <w:p w:rsidR="00BF722C" w:rsidRDefault="00BF722C" w:rsidP="00083A6E">
      <w:pPr>
        <w:pStyle w:val="af9"/>
        <w:keepNext/>
        <w:rPr>
          <w:rtl/>
        </w:rPr>
      </w:pPr>
      <w:bookmarkStart w:id="220" w:name="ET_guest_767362_26"/>
      <w:r w:rsidRPr="000A4407">
        <w:rPr>
          <w:rStyle w:val="TagStyle"/>
          <w:rtl/>
        </w:rPr>
        <w:t xml:space="preserve"> &lt;&lt; אורח &gt;&gt;</w:t>
      </w:r>
      <w:r w:rsidRPr="00BF722C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BF722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0"/>
    </w:p>
    <w:p w:rsidR="00BF722C" w:rsidRDefault="00BF722C" w:rsidP="00083A6E">
      <w:pPr>
        <w:pStyle w:val="KeepWithNext"/>
        <w:rPr>
          <w:rtl/>
        </w:rPr>
      </w:pPr>
    </w:p>
    <w:p w:rsidR="00BF722C" w:rsidRDefault="00BF722C" w:rsidP="00083A6E">
      <w:pPr>
        <w:keepNext/>
        <w:rPr>
          <w:rtl/>
        </w:rPr>
      </w:pPr>
      <w:r>
        <w:rPr>
          <w:rFonts w:hint="cs"/>
          <w:rtl/>
        </w:rPr>
        <w:t>לא. אנחנו מבקשים את הדחייה בגלל המורכבות הטכנולוגית. תיקוני החקיקה לא יעכבו.</w:t>
      </w:r>
    </w:p>
    <w:p w:rsidR="00BF722C" w:rsidRDefault="00BF722C" w:rsidP="00BF722C">
      <w:pPr>
        <w:rPr>
          <w:rtl/>
        </w:rPr>
      </w:pPr>
      <w:bookmarkStart w:id="221" w:name="_ETM_Q1_1450728"/>
      <w:bookmarkStart w:id="222" w:name="_ETM_Q1_1450808"/>
      <w:bookmarkEnd w:id="221"/>
      <w:bookmarkEnd w:id="222"/>
    </w:p>
    <w:p w:rsidR="00BF722C" w:rsidRDefault="00BF722C" w:rsidP="000A4407">
      <w:pPr>
        <w:pStyle w:val="af6"/>
        <w:rPr>
          <w:rtl/>
        </w:rPr>
      </w:pPr>
      <w:bookmarkStart w:id="223" w:name="ET_yor_4758_27"/>
      <w:r w:rsidRPr="000A4407">
        <w:rPr>
          <w:rStyle w:val="TagStyle"/>
          <w:rtl/>
        </w:rPr>
        <w:t xml:space="preserve"> &lt;&lt; יור &gt;&gt;</w:t>
      </w:r>
      <w:r w:rsidRPr="00BF72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F722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3"/>
    </w:p>
    <w:p w:rsidR="00BF722C" w:rsidRDefault="00BF722C" w:rsidP="00BF722C">
      <w:pPr>
        <w:pStyle w:val="KeepWithNext"/>
        <w:rPr>
          <w:rtl/>
        </w:rPr>
      </w:pPr>
    </w:p>
    <w:p w:rsidR="00BF722C" w:rsidRDefault="00BF722C" w:rsidP="00BF722C">
      <w:pPr>
        <w:rPr>
          <w:rtl/>
        </w:rPr>
      </w:pPr>
      <w:r>
        <w:rPr>
          <w:rFonts w:hint="cs"/>
          <w:rtl/>
        </w:rPr>
        <w:t xml:space="preserve">למה, כי זה לא קריטי? </w:t>
      </w:r>
      <w:bookmarkStart w:id="224" w:name="_ETM_Q1_1451017"/>
      <w:bookmarkStart w:id="225" w:name="_ETM_Q1_1451808"/>
      <w:bookmarkEnd w:id="224"/>
      <w:bookmarkEnd w:id="225"/>
    </w:p>
    <w:p w:rsidR="00BF722C" w:rsidRDefault="00BF722C" w:rsidP="00BF722C">
      <w:pPr>
        <w:rPr>
          <w:rtl/>
        </w:rPr>
      </w:pPr>
      <w:bookmarkStart w:id="226" w:name="_ETM_Q1_1451868"/>
      <w:bookmarkEnd w:id="226"/>
    </w:p>
    <w:p w:rsidR="00BF722C" w:rsidRDefault="00BF722C" w:rsidP="000A4407">
      <w:pPr>
        <w:pStyle w:val="af9"/>
        <w:rPr>
          <w:rtl/>
        </w:rPr>
      </w:pPr>
      <w:bookmarkStart w:id="227" w:name="ET_guest_767362_28"/>
      <w:r w:rsidRPr="000A4407">
        <w:rPr>
          <w:rStyle w:val="TagStyle"/>
          <w:rtl/>
        </w:rPr>
        <w:t xml:space="preserve"> &lt;&lt; אורח &gt;&gt;</w:t>
      </w:r>
      <w:r w:rsidRPr="00BF722C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BF722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7"/>
    </w:p>
    <w:p w:rsidR="00BF722C" w:rsidRDefault="00BF722C" w:rsidP="00BF722C">
      <w:pPr>
        <w:pStyle w:val="KeepWithNext"/>
        <w:rPr>
          <w:rtl/>
        </w:rPr>
      </w:pPr>
    </w:p>
    <w:p w:rsidR="00BF722C" w:rsidRDefault="00BF722C" w:rsidP="00BF722C">
      <w:pPr>
        <w:rPr>
          <w:rtl/>
        </w:rPr>
      </w:pPr>
      <w:r>
        <w:rPr>
          <w:rFonts w:hint="cs"/>
          <w:rtl/>
        </w:rPr>
        <w:t xml:space="preserve">את תיקוני החקיקה אנחנו מביאים עכשיו ויום אחרי שתיקוני החקיקה </w:t>
      </w:r>
      <w:bookmarkStart w:id="228" w:name="_ETM_Q1_1448238"/>
      <w:bookmarkEnd w:id="228"/>
      <w:r>
        <w:rPr>
          <w:rFonts w:hint="cs"/>
          <w:rtl/>
        </w:rPr>
        <w:t>יעברו זה כבר בסדר.  לא בגלל זה אנחנו מבקשים דחייה.</w:t>
      </w:r>
    </w:p>
    <w:p w:rsidR="00BF722C" w:rsidRDefault="00BF722C" w:rsidP="00BF722C">
      <w:pPr>
        <w:rPr>
          <w:rtl/>
        </w:rPr>
      </w:pPr>
    </w:p>
    <w:p w:rsidR="00261797" w:rsidRDefault="00261797" w:rsidP="000A4407">
      <w:pPr>
        <w:pStyle w:val="af6"/>
        <w:rPr>
          <w:rtl/>
        </w:rPr>
      </w:pPr>
      <w:bookmarkStart w:id="229" w:name="ET_yor_4758_29"/>
      <w:r w:rsidRPr="000A4407">
        <w:rPr>
          <w:rStyle w:val="TagStyle"/>
          <w:rtl/>
        </w:rPr>
        <w:t xml:space="preserve"> &lt;&lt; יור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9"/>
    </w:p>
    <w:p w:rsidR="00261797" w:rsidRDefault="00261797" w:rsidP="00261797">
      <w:pPr>
        <w:pStyle w:val="KeepWithNext"/>
        <w:rPr>
          <w:rtl/>
        </w:rPr>
      </w:pPr>
    </w:p>
    <w:p w:rsidR="00261797" w:rsidRDefault="00261797" w:rsidP="00261797">
      <w:pPr>
        <w:rPr>
          <w:rtl/>
        </w:rPr>
      </w:pPr>
      <w:r>
        <w:rPr>
          <w:rFonts w:hint="cs"/>
          <w:rtl/>
        </w:rPr>
        <w:t>מתי אתם אמורים להעביר את זה?</w:t>
      </w:r>
    </w:p>
    <w:p w:rsidR="00261797" w:rsidRDefault="00261797" w:rsidP="00261797">
      <w:pPr>
        <w:rPr>
          <w:rtl/>
        </w:rPr>
      </w:pPr>
      <w:bookmarkStart w:id="230" w:name="_ETM_Q1_1455410"/>
      <w:bookmarkStart w:id="231" w:name="_ETM_Q1_1455479"/>
      <w:bookmarkStart w:id="232" w:name="_ETM_Q1_1455584"/>
      <w:bookmarkStart w:id="233" w:name="_ETM_Q1_1449825"/>
      <w:bookmarkEnd w:id="230"/>
      <w:bookmarkEnd w:id="231"/>
      <w:bookmarkEnd w:id="232"/>
      <w:bookmarkEnd w:id="233"/>
    </w:p>
    <w:p w:rsidR="00261797" w:rsidRDefault="00261797" w:rsidP="000A4407">
      <w:pPr>
        <w:pStyle w:val="af9"/>
        <w:rPr>
          <w:rtl/>
        </w:rPr>
      </w:pPr>
      <w:bookmarkStart w:id="234" w:name="ET_guest_767362_30"/>
      <w:r w:rsidRPr="000A4407">
        <w:rPr>
          <w:rStyle w:val="TagStyle"/>
          <w:rtl/>
        </w:rPr>
        <w:t xml:space="preserve"> &lt;&lt; אורח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4"/>
    </w:p>
    <w:p w:rsidR="00261797" w:rsidRDefault="00261797" w:rsidP="00261797">
      <w:pPr>
        <w:pStyle w:val="KeepWithNext"/>
        <w:rPr>
          <w:rtl/>
        </w:rPr>
      </w:pPr>
    </w:p>
    <w:p w:rsidR="00261797" w:rsidRDefault="00261797" w:rsidP="00261797">
      <w:pPr>
        <w:rPr>
          <w:rtl/>
        </w:rPr>
      </w:pPr>
      <w:bookmarkStart w:id="235" w:name="_ETM_Q1_1450211"/>
      <w:bookmarkStart w:id="236" w:name="_ETM_Q1_1450255"/>
      <w:bookmarkEnd w:id="235"/>
      <w:bookmarkEnd w:id="236"/>
      <w:r>
        <w:rPr>
          <w:rFonts w:hint="cs"/>
          <w:rtl/>
        </w:rPr>
        <w:t xml:space="preserve">בחוק </w:t>
      </w:r>
      <w:bookmarkStart w:id="237" w:name="_ETM_Q1_1452733"/>
      <w:bookmarkEnd w:id="237"/>
      <w:r>
        <w:rPr>
          <w:rFonts w:hint="cs"/>
          <w:rtl/>
        </w:rPr>
        <w:t xml:space="preserve">ההסדרים הקרוב. </w:t>
      </w:r>
    </w:p>
    <w:p w:rsidR="00261797" w:rsidRDefault="00261797" w:rsidP="00261797">
      <w:pPr>
        <w:rPr>
          <w:rtl/>
        </w:rPr>
      </w:pPr>
    </w:p>
    <w:p w:rsidR="00261797" w:rsidRDefault="00261797" w:rsidP="000A4407">
      <w:pPr>
        <w:pStyle w:val="af6"/>
        <w:rPr>
          <w:rtl/>
        </w:rPr>
      </w:pPr>
      <w:bookmarkStart w:id="238" w:name="ET_yor_4758_31"/>
      <w:r w:rsidRPr="000A4407">
        <w:rPr>
          <w:rStyle w:val="TagStyle"/>
          <w:rtl/>
        </w:rPr>
        <w:t xml:space="preserve"> &lt;&lt; יור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8"/>
    </w:p>
    <w:p w:rsidR="00261797" w:rsidRDefault="00261797" w:rsidP="00261797">
      <w:pPr>
        <w:pStyle w:val="KeepWithNext"/>
        <w:rPr>
          <w:rtl/>
        </w:rPr>
      </w:pPr>
    </w:p>
    <w:p w:rsidR="00261797" w:rsidRDefault="00261797" w:rsidP="00261797">
      <w:pPr>
        <w:rPr>
          <w:rtl/>
        </w:rPr>
      </w:pPr>
      <w:r>
        <w:rPr>
          <w:rFonts w:hint="cs"/>
          <w:rtl/>
        </w:rPr>
        <w:t xml:space="preserve">אתה אדם אופטימי. </w:t>
      </w:r>
    </w:p>
    <w:p w:rsidR="00261797" w:rsidRDefault="00261797" w:rsidP="00261797">
      <w:pPr>
        <w:rPr>
          <w:rtl/>
        </w:rPr>
      </w:pPr>
      <w:bookmarkStart w:id="239" w:name="_ETM_Q1_1455968"/>
      <w:bookmarkStart w:id="240" w:name="_ETM_Q1_1456045"/>
      <w:bookmarkStart w:id="241" w:name="_ETM_Q1_1460105"/>
      <w:bookmarkEnd w:id="239"/>
      <w:bookmarkEnd w:id="240"/>
      <w:bookmarkEnd w:id="241"/>
    </w:p>
    <w:p w:rsidR="00261797" w:rsidRDefault="00261797" w:rsidP="000A4407">
      <w:pPr>
        <w:pStyle w:val="af9"/>
        <w:rPr>
          <w:rtl/>
        </w:rPr>
      </w:pPr>
      <w:bookmarkStart w:id="242" w:name="ET_guest_767362_32"/>
      <w:r w:rsidRPr="000A4407">
        <w:rPr>
          <w:rStyle w:val="TagStyle"/>
          <w:rtl/>
        </w:rPr>
        <w:t xml:space="preserve"> &lt;&lt; אורח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2"/>
    </w:p>
    <w:p w:rsidR="00261797" w:rsidRDefault="00261797" w:rsidP="00261797">
      <w:pPr>
        <w:pStyle w:val="KeepWithNext"/>
        <w:rPr>
          <w:rtl/>
        </w:rPr>
      </w:pPr>
    </w:p>
    <w:p w:rsidR="00261797" w:rsidRDefault="00261797" w:rsidP="00261797">
      <w:pPr>
        <w:rPr>
          <w:rtl/>
        </w:rPr>
      </w:pPr>
      <w:bookmarkStart w:id="243" w:name="_ETM_Q1_1460492"/>
      <w:bookmarkStart w:id="244" w:name="_ETM_Q1_1460535"/>
      <w:bookmarkEnd w:id="243"/>
      <w:bookmarkEnd w:id="244"/>
      <w:r>
        <w:rPr>
          <w:rFonts w:hint="cs"/>
          <w:rtl/>
        </w:rPr>
        <w:t xml:space="preserve">אני אומר שוב, לא בגלל </w:t>
      </w:r>
      <w:bookmarkStart w:id="245" w:name="_ETM_Q1_1457006"/>
      <w:bookmarkEnd w:id="245"/>
      <w:r>
        <w:rPr>
          <w:rFonts w:hint="cs"/>
          <w:rtl/>
        </w:rPr>
        <w:t xml:space="preserve">תיקוני החקיקה אנחנו מבקשים את הדחייה. </w:t>
      </w:r>
    </w:p>
    <w:p w:rsidR="00261797" w:rsidRDefault="00261797" w:rsidP="00261797">
      <w:pPr>
        <w:rPr>
          <w:rtl/>
        </w:rPr>
      </w:pPr>
      <w:bookmarkStart w:id="246" w:name="_ETM_Q1_1463975"/>
      <w:bookmarkStart w:id="247" w:name="_ETM_Q1_1464038"/>
      <w:bookmarkEnd w:id="246"/>
      <w:bookmarkEnd w:id="247"/>
    </w:p>
    <w:p w:rsidR="00261797" w:rsidRDefault="00261797" w:rsidP="000A4407">
      <w:pPr>
        <w:pStyle w:val="af6"/>
        <w:rPr>
          <w:rtl/>
        </w:rPr>
      </w:pPr>
      <w:bookmarkStart w:id="248" w:name="ET_yor_4758_33"/>
      <w:r w:rsidRPr="000A4407">
        <w:rPr>
          <w:rStyle w:val="TagStyle"/>
          <w:rtl/>
        </w:rPr>
        <w:t xml:space="preserve"> &lt;&lt; יור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8"/>
    </w:p>
    <w:p w:rsidR="00261797" w:rsidRDefault="00261797" w:rsidP="00261797">
      <w:pPr>
        <w:pStyle w:val="KeepWithNext"/>
        <w:rPr>
          <w:rtl/>
        </w:rPr>
      </w:pPr>
    </w:p>
    <w:p w:rsidR="00261797" w:rsidRDefault="00261797" w:rsidP="00261797">
      <w:pPr>
        <w:rPr>
          <w:rtl/>
        </w:rPr>
      </w:pPr>
      <w:r>
        <w:rPr>
          <w:rFonts w:hint="cs"/>
          <w:rtl/>
        </w:rPr>
        <w:t xml:space="preserve">למה אתה צריך את חוק ההסדרים? הנה, אומרים לך יו"ר הוועדה הייעודית, היועצת המשפטית של הוועדה ומנהלת הוועדה שאנחנו מוכנים בנפש חפצה לקדם </w:t>
      </w:r>
      <w:bookmarkStart w:id="249" w:name="_ETM_Q1_1466365"/>
      <w:bookmarkEnd w:id="249"/>
      <w:r>
        <w:rPr>
          <w:rFonts w:hint="cs"/>
          <w:rtl/>
        </w:rPr>
        <w:t xml:space="preserve">את זה. תביא את זה מחר. החטא הקדמון שלכם זה </w:t>
      </w:r>
      <w:bookmarkStart w:id="250" w:name="_ETM_Q1_1473076"/>
      <w:bookmarkEnd w:id="250"/>
      <w:r>
        <w:rPr>
          <w:rFonts w:hint="cs"/>
          <w:rtl/>
        </w:rPr>
        <w:t xml:space="preserve">לבוא, להכניס את כל המערכות ללחץ, לדחוס ביממה וחצי </w:t>
      </w:r>
      <w:bookmarkStart w:id="251" w:name="_ETM_Q1_1475813"/>
      <w:bookmarkEnd w:id="251"/>
      <w:r>
        <w:rPr>
          <w:rFonts w:hint="cs"/>
          <w:rtl/>
        </w:rPr>
        <w:t xml:space="preserve">את כל העולם ואחותו ואחר כך תגידו "לא צפינו את </w:t>
      </w:r>
      <w:bookmarkStart w:id="252" w:name="_ETM_Q1_1481729"/>
      <w:bookmarkEnd w:id="252"/>
      <w:r>
        <w:rPr>
          <w:rFonts w:hint="cs"/>
          <w:rtl/>
        </w:rPr>
        <w:t xml:space="preserve">זה" ותבקשו עוד דחייה ועוד תיקון. החוכמה לא נמצאת במקום אחד. </w:t>
      </w:r>
    </w:p>
    <w:p w:rsidR="00261797" w:rsidRDefault="00261797" w:rsidP="00261797">
      <w:pPr>
        <w:rPr>
          <w:rtl/>
        </w:rPr>
      </w:pPr>
      <w:bookmarkStart w:id="253" w:name="_ETM_Q1_1458910"/>
      <w:bookmarkStart w:id="254" w:name="_ETM_Q1_1458975"/>
      <w:bookmarkStart w:id="255" w:name="_ETM_Q1_1462485"/>
      <w:bookmarkEnd w:id="253"/>
      <w:bookmarkEnd w:id="254"/>
      <w:bookmarkEnd w:id="255"/>
    </w:p>
    <w:p w:rsidR="00261797" w:rsidRDefault="00261797" w:rsidP="000A4407">
      <w:pPr>
        <w:pStyle w:val="af9"/>
        <w:rPr>
          <w:rtl/>
        </w:rPr>
      </w:pPr>
      <w:bookmarkStart w:id="256" w:name="ET_guest_767362_34"/>
      <w:r w:rsidRPr="000A4407">
        <w:rPr>
          <w:rStyle w:val="TagStyle"/>
          <w:rtl/>
        </w:rPr>
        <w:t xml:space="preserve"> &lt;&lt; אורח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6"/>
    </w:p>
    <w:p w:rsidR="00261797" w:rsidRDefault="00261797" w:rsidP="00261797">
      <w:pPr>
        <w:pStyle w:val="KeepWithNext"/>
        <w:rPr>
          <w:rtl/>
        </w:rPr>
      </w:pPr>
    </w:p>
    <w:p w:rsidR="00261797" w:rsidRDefault="00261797" w:rsidP="00285E35">
      <w:pPr>
        <w:rPr>
          <w:rtl/>
        </w:rPr>
      </w:pPr>
      <w:bookmarkStart w:id="257" w:name="_ETM_Q1_1462893"/>
      <w:bookmarkStart w:id="258" w:name="_ETM_Q1_1462943"/>
      <w:bookmarkEnd w:id="257"/>
      <w:bookmarkEnd w:id="258"/>
      <w:r>
        <w:rPr>
          <w:rtl/>
        </w:rPr>
        <w:t xml:space="preserve"> </w:t>
      </w:r>
      <w:r>
        <w:rPr>
          <w:rFonts w:hint="cs"/>
          <w:rtl/>
        </w:rPr>
        <w:t xml:space="preserve">אני אגיד לך, חבר הכנסת מרגי, בצורה </w:t>
      </w:r>
      <w:r w:rsidR="00285E35">
        <w:rPr>
          <w:rFonts w:hint="cs"/>
          <w:rtl/>
        </w:rPr>
        <w:t>ה</w:t>
      </w:r>
      <w:r>
        <w:rPr>
          <w:rFonts w:hint="cs"/>
          <w:rtl/>
        </w:rPr>
        <w:t xml:space="preserve">כי צנועה </w:t>
      </w:r>
      <w:bookmarkStart w:id="259" w:name="_ETM_Q1_1488010"/>
      <w:bookmarkEnd w:id="259"/>
      <w:r>
        <w:rPr>
          <w:rFonts w:hint="cs"/>
          <w:rtl/>
        </w:rPr>
        <w:t xml:space="preserve">ועדינה שאני יכול </w:t>
      </w:r>
      <w:r>
        <w:rPr>
          <w:rtl/>
        </w:rPr>
        <w:t>–</w:t>
      </w:r>
      <w:r>
        <w:rPr>
          <w:rFonts w:hint="cs"/>
          <w:rtl/>
        </w:rPr>
        <w:t xml:space="preserve"> היינו שמחים מאוד להביא את זה </w:t>
      </w:r>
      <w:bookmarkStart w:id="260" w:name="_ETM_Q1_1496077"/>
      <w:bookmarkEnd w:id="260"/>
      <w:r>
        <w:rPr>
          <w:rFonts w:hint="cs"/>
          <w:rtl/>
        </w:rPr>
        <w:t xml:space="preserve">גם לפני חודשיים ולפני שנה. </w:t>
      </w:r>
      <w:bookmarkStart w:id="261" w:name="_ETM_Q1_1496797"/>
      <w:bookmarkEnd w:id="261"/>
      <w:r>
        <w:rPr>
          <w:rFonts w:hint="cs"/>
          <w:rtl/>
        </w:rPr>
        <w:t>זה נבצר מסיבות ידועות.</w:t>
      </w:r>
    </w:p>
    <w:p w:rsidR="00261797" w:rsidRDefault="00261797" w:rsidP="00261797">
      <w:pPr>
        <w:pStyle w:val="af6"/>
        <w:keepNext/>
        <w:rPr>
          <w:rStyle w:val="TagStyle"/>
          <w:rtl/>
        </w:rPr>
      </w:pPr>
      <w:bookmarkStart w:id="262" w:name="ET_yor_4758_35"/>
    </w:p>
    <w:p w:rsidR="00261797" w:rsidRDefault="00261797" w:rsidP="000A4407">
      <w:pPr>
        <w:pStyle w:val="af6"/>
        <w:rPr>
          <w:rtl/>
        </w:rPr>
      </w:pPr>
      <w:r w:rsidRPr="000A4407">
        <w:rPr>
          <w:rStyle w:val="TagStyle"/>
          <w:rtl/>
        </w:rPr>
        <w:t xml:space="preserve"> &lt;&lt; יור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2"/>
    </w:p>
    <w:p w:rsidR="00261797" w:rsidRDefault="00261797" w:rsidP="00261797">
      <w:pPr>
        <w:pStyle w:val="KeepWithNext"/>
        <w:rPr>
          <w:rtl/>
        </w:rPr>
      </w:pPr>
    </w:p>
    <w:p w:rsidR="00261797" w:rsidRDefault="00261797" w:rsidP="00261797">
      <w:pPr>
        <w:rPr>
          <w:rtl/>
        </w:rPr>
      </w:pPr>
      <w:r>
        <w:rPr>
          <w:rFonts w:hint="cs"/>
          <w:rtl/>
        </w:rPr>
        <w:t>למה?</w:t>
      </w:r>
      <w:r>
        <w:rPr>
          <w:rtl/>
        </w:rPr>
        <w:t xml:space="preserve">  </w:t>
      </w:r>
    </w:p>
    <w:p w:rsidR="00261797" w:rsidRDefault="00261797" w:rsidP="00261797">
      <w:pPr>
        <w:rPr>
          <w:rtl/>
        </w:rPr>
      </w:pPr>
      <w:bookmarkStart w:id="263" w:name="_ETM_Q1_1496856"/>
      <w:bookmarkStart w:id="264" w:name="_ETM_Q1_1487040"/>
      <w:bookmarkEnd w:id="263"/>
      <w:bookmarkEnd w:id="264"/>
    </w:p>
    <w:p w:rsidR="00261797" w:rsidRDefault="00261797" w:rsidP="000A4407">
      <w:pPr>
        <w:pStyle w:val="af9"/>
        <w:rPr>
          <w:rtl/>
        </w:rPr>
      </w:pPr>
      <w:bookmarkStart w:id="265" w:name="ET_guest_767362_36"/>
      <w:r w:rsidRPr="000A4407">
        <w:rPr>
          <w:rStyle w:val="TagStyle"/>
          <w:rtl/>
        </w:rPr>
        <w:t xml:space="preserve"> &lt;&lt; אורח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5"/>
    </w:p>
    <w:p w:rsidR="00261797" w:rsidRDefault="00261797" w:rsidP="00261797">
      <w:pPr>
        <w:pStyle w:val="KeepWithNext"/>
        <w:rPr>
          <w:rtl/>
        </w:rPr>
      </w:pPr>
    </w:p>
    <w:p w:rsidR="00261797" w:rsidRDefault="00261797" w:rsidP="00261797">
      <w:pPr>
        <w:rPr>
          <w:rtl/>
        </w:rPr>
      </w:pPr>
      <w:bookmarkStart w:id="266" w:name="_ETM_Q1_1487573"/>
      <w:bookmarkStart w:id="267" w:name="_ETM_Q1_1487639"/>
      <w:bookmarkEnd w:id="266"/>
      <w:bookmarkEnd w:id="267"/>
      <w:r>
        <w:rPr>
          <w:rFonts w:hint="cs"/>
          <w:rtl/>
        </w:rPr>
        <w:t xml:space="preserve">כי לא </w:t>
      </w:r>
      <w:bookmarkStart w:id="268" w:name="_ETM_Q1_1489090"/>
      <w:bookmarkEnd w:id="268"/>
      <w:r>
        <w:rPr>
          <w:rFonts w:hint="cs"/>
          <w:rtl/>
        </w:rPr>
        <w:t>הייתה כנסת.</w:t>
      </w:r>
    </w:p>
    <w:p w:rsidR="00261797" w:rsidRDefault="00261797" w:rsidP="00261797">
      <w:pPr>
        <w:rPr>
          <w:rtl/>
        </w:rPr>
      </w:pPr>
      <w:bookmarkStart w:id="269" w:name="_ETM_Q1_1504449"/>
      <w:bookmarkStart w:id="270" w:name="_ETM_Q1_1504521"/>
      <w:bookmarkStart w:id="271" w:name="_ETM_Q1_1501206"/>
      <w:bookmarkStart w:id="272" w:name="_ETM_Q1_1501266"/>
      <w:bookmarkEnd w:id="269"/>
      <w:bookmarkEnd w:id="270"/>
      <w:bookmarkEnd w:id="271"/>
      <w:bookmarkEnd w:id="272"/>
    </w:p>
    <w:p w:rsidR="00261797" w:rsidRDefault="00261797" w:rsidP="000A4407">
      <w:pPr>
        <w:pStyle w:val="a4"/>
        <w:rPr>
          <w:rtl/>
        </w:rPr>
      </w:pPr>
      <w:bookmarkStart w:id="273" w:name="ET_speaker_5939_37"/>
      <w:r w:rsidRPr="000A4407">
        <w:rPr>
          <w:rStyle w:val="TagStyle"/>
          <w:rtl/>
        </w:rPr>
        <w:t xml:space="preserve"> &lt;&lt; דובר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3"/>
    </w:p>
    <w:p w:rsidR="00261797" w:rsidRDefault="00261797" w:rsidP="00261797">
      <w:pPr>
        <w:pStyle w:val="KeepWithNext"/>
        <w:rPr>
          <w:rtl/>
        </w:rPr>
      </w:pPr>
    </w:p>
    <w:p w:rsidR="00261797" w:rsidRDefault="00261797" w:rsidP="00261797">
      <w:pPr>
        <w:rPr>
          <w:rtl/>
        </w:rPr>
      </w:pPr>
      <w:bookmarkStart w:id="274" w:name="_ETM_Q1_1499870"/>
      <w:bookmarkStart w:id="275" w:name="_ETM_Q1_1500188"/>
      <w:bookmarkStart w:id="276" w:name="_ETM_Q1_1500259"/>
      <w:bookmarkEnd w:id="274"/>
      <w:bookmarkEnd w:id="275"/>
      <w:bookmarkEnd w:id="276"/>
      <w:r>
        <w:rPr>
          <w:rFonts w:hint="cs"/>
          <w:rtl/>
        </w:rPr>
        <w:t xml:space="preserve">אבל עכשיו יש. </w:t>
      </w:r>
      <w:bookmarkStart w:id="277" w:name="_ETM_Q1_1504454"/>
      <w:bookmarkEnd w:id="277"/>
    </w:p>
    <w:p w:rsidR="00261797" w:rsidRDefault="00261797" w:rsidP="00261797">
      <w:pPr>
        <w:rPr>
          <w:rtl/>
        </w:rPr>
      </w:pPr>
      <w:bookmarkStart w:id="278" w:name="_ETM_Q1_1504509"/>
      <w:bookmarkEnd w:id="278"/>
    </w:p>
    <w:p w:rsidR="00261797" w:rsidRDefault="00261797" w:rsidP="000A4407">
      <w:pPr>
        <w:pStyle w:val="af6"/>
        <w:rPr>
          <w:rtl/>
        </w:rPr>
      </w:pPr>
      <w:bookmarkStart w:id="279" w:name="ET_yor_4758_38"/>
      <w:r w:rsidRPr="000A4407">
        <w:rPr>
          <w:rStyle w:val="TagStyle"/>
          <w:rtl/>
        </w:rPr>
        <w:t xml:space="preserve"> &lt;&lt; יור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9"/>
    </w:p>
    <w:p w:rsidR="00261797" w:rsidRDefault="00261797" w:rsidP="00261797">
      <w:pPr>
        <w:pStyle w:val="KeepWithNext"/>
        <w:rPr>
          <w:rtl/>
        </w:rPr>
      </w:pPr>
    </w:p>
    <w:p w:rsidR="00261797" w:rsidRDefault="00261797" w:rsidP="00261797">
      <w:pPr>
        <w:rPr>
          <w:rtl/>
        </w:rPr>
      </w:pPr>
      <w:r>
        <w:rPr>
          <w:rFonts w:hint="cs"/>
          <w:rtl/>
        </w:rPr>
        <w:t>כ</w:t>
      </w:r>
      <w:bookmarkStart w:id="280" w:name="_ETM_Q1_1510730"/>
      <w:bookmarkEnd w:id="280"/>
      <w:r>
        <w:rPr>
          <w:rFonts w:hint="cs"/>
          <w:rtl/>
        </w:rPr>
        <w:t>פיר, היית גם בדיון הקודם. א</w:t>
      </w:r>
      <w:bookmarkStart w:id="281" w:name="_ETM_Q1_1511394"/>
      <w:bookmarkEnd w:id="281"/>
      <w:r>
        <w:rPr>
          <w:rFonts w:hint="cs"/>
          <w:rtl/>
        </w:rPr>
        <w:t xml:space="preserve">מרתי </w:t>
      </w:r>
      <w:r>
        <w:rPr>
          <w:rtl/>
        </w:rPr>
        <w:t>–</w:t>
      </w:r>
      <w:r>
        <w:rPr>
          <w:rFonts w:hint="cs"/>
          <w:rtl/>
        </w:rPr>
        <w:t xml:space="preserve"> אני חושב שהרמתי את הווליום כשאמרתי את זה </w:t>
      </w:r>
      <w:bookmarkStart w:id="282" w:name="_ETM_Q1_1507482"/>
      <w:bookmarkEnd w:id="282"/>
      <w:r>
        <w:rPr>
          <w:rtl/>
        </w:rPr>
        <w:t>–</w:t>
      </w:r>
      <w:r>
        <w:rPr>
          <w:rFonts w:hint="cs"/>
          <w:rtl/>
        </w:rPr>
        <w:t xml:space="preserve"> שתקופת הקורונה ותקופת ההסתגלות וההיערכות היא תקופה לעבודה, </w:t>
      </w:r>
      <w:bookmarkStart w:id="283" w:name="_ETM_Q1_1515368"/>
      <w:bookmarkEnd w:id="283"/>
      <w:r>
        <w:rPr>
          <w:rFonts w:hint="cs"/>
          <w:rtl/>
        </w:rPr>
        <w:t xml:space="preserve">לא לבטלה. ידעתם שיש רפורמה, ידעתם שצריך תיקוני חקיקה, הנייר </w:t>
      </w:r>
      <w:bookmarkStart w:id="284" w:name="_ETM_Q1_1529865"/>
      <w:bookmarkEnd w:id="284"/>
      <w:r>
        <w:rPr>
          <w:rFonts w:hint="cs"/>
          <w:rtl/>
        </w:rPr>
        <w:t xml:space="preserve">היה צריך להיות מוכן. </w:t>
      </w:r>
    </w:p>
    <w:p w:rsidR="00261797" w:rsidRDefault="00261797" w:rsidP="00261797">
      <w:pPr>
        <w:rPr>
          <w:rtl/>
        </w:rPr>
      </w:pPr>
      <w:bookmarkStart w:id="285" w:name="_ETM_Q1_1525006"/>
      <w:bookmarkStart w:id="286" w:name="_ETM_Q1_1525071"/>
      <w:bookmarkStart w:id="287" w:name="_ETM_Q1_1526810"/>
      <w:bookmarkEnd w:id="285"/>
      <w:bookmarkEnd w:id="286"/>
      <w:bookmarkEnd w:id="287"/>
    </w:p>
    <w:p w:rsidR="00261797" w:rsidRDefault="00261797" w:rsidP="000A4407">
      <w:pPr>
        <w:pStyle w:val="af9"/>
        <w:rPr>
          <w:rtl/>
        </w:rPr>
      </w:pPr>
      <w:bookmarkStart w:id="288" w:name="ET_guest_767362_39"/>
      <w:r w:rsidRPr="000A4407">
        <w:rPr>
          <w:rStyle w:val="TagStyle"/>
          <w:rtl/>
        </w:rPr>
        <w:t xml:space="preserve"> &lt;&lt; אורח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8"/>
    </w:p>
    <w:p w:rsidR="00261797" w:rsidRDefault="00261797" w:rsidP="00261797">
      <w:pPr>
        <w:pStyle w:val="KeepWithNext"/>
        <w:rPr>
          <w:rtl/>
        </w:rPr>
      </w:pPr>
    </w:p>
    <w:p w:rsidR="00261797" w:rsidRDefault="00261797" w:rsidP="00261797">
      <w:pPr>
        <w:rPr>
          <w:rtl/>
        </w:rPr>
      </w:pPr>
      <w:bookmarkStart w:id="289" w:name="_ETM_Q1_1527270"/>
      <w:bookmarkStart w:id="290" w:name="_ETM_Q1_1527317"/>
      <w:bookmarkEnd w:id="289"/>
      <w:bookmarkEnd w:id="290"/>
      <w:r>
        <w:rPr>
          <w:rFonts w:hint="cs"/>
          <w:rtl/>
        </w:rPr>
        <w:t xml:space="preserve">הנייר מוכן לחלוטין. </w:t>
      </w:r>
    </w:p>
    <w:p w:rsidR="00261797" w:rsidRDefault="00261797" w:rsidP="00261797">
      <w:pPr>
        <w:rPr>
          <w:rtl/>
        </w:rPr>
      </w:pPr>
    </w:p>
    <w:p w:rsidR="00261797" w:rsidRDefault="00261797" w:rsidP="000A4407">
      <w:pPr>
        <w:pStyle w:val="af6"/>
        <w:rPr>
          <w:rtl/>
        </w:rPr>
      </w:pPr>
      <w:bookmarkStart w:id="291" w:name="ET_yor_4758_40"/>
      <w:r w:rsidRPr="000A4407">
        <w:rPr>
          <w:rStyle w:val="TagStyle"/>
          <w:rtl/>
        </w:rPr>
        <w:t xml:space="preserve"> &lt;&lt; יור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1"/>
    </w:p>
    <w:p w:rsidR="00261797" w:rsidRDefault="00261797" w:rsidP="00261797">
      <w:pPr>
        <w:pStyle w:val="KeepWithNext"/>
        <w:rPr>
          <w:rtl/>
        </w:rPr>
      </w:pPr>
    </w:p>
    <w:p w:rsidR="00261797" w:rsidRDefault="00261797" w:rsidP="00261797">
      <w:pPr>
        <w:rPr>
          <w:rtl/>
        </w:rPr>
      </w:pPr>
      <w:r>
        <w:rPr>
          <w:rFonts w:hint="cs"/>
          <w:rtl/>
        </w:rPr>
        <w:t xml:space="preserve">אז תביא אותו. </w:t>
      </w:r>
      <w:bookmarkStart w:id="292" w:name="_ETM_Q1_1526921"/>
      <w:bookmarkEnd w:id="292"/>
    </w:p>
    <w:p w:rsidR="00261797" w:rsidRDefault="00261797" w:rsidP="00261797">
      <w:pPr>
        <w:rPr>
          <w:rtl/>
        </w:rPr>
      </w:pPr>
      <w:bookmarkStart w:id="293" w:name="_ETM_Q1_1527251"/>
      <w:bookmarkStart w:id="294" w:name="_ETM_Q1_1527308"/>
      <w:bookmarkStart w:id="295" w:name="_ETM_Q1_1528998"/>
      <w:bookmarkEnd w:id="293"/>
      <w:bookmarkEnd w:id="294"/>
      <w:bookmarkEnd w:id="295"/>
    </w:p>
    <w:p w:rsidR="00261797" w:rsidRDefault="00261797" w:rsidP="000A4407">
      <w:pPr>
        <w:pStyle w:val="af9"/>
        <w:rPr>
          <w:rtl/>
        </w:rPr>
      </w:pPr>
      <w:bookmarkStart w:id="296" w:name="ET_guest_767362_41"/>
      <w:r w:rsidRPr="000A4407">
        <w:rPr>
          <w:rStyle w:val="TagStyle"/>
          <w:rtl/>
        </w:rPr>
        <w:t xml:space="preserve"> &lt;&lt; אורח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6"/>
    </w:p>
    <w:p w:rsidR="00261797" w:rsidRDefault="00261797" w:rsidP="00261797">
      <w:pPr>
        <w:pStyle w:val="KeepWithNext"/>
        <w:rPr>
          <w:rtl/>
        </w:rPr>
      </w:pPr>
    </w:p>
    <w:p w:rsidR="00261797" w:rsidRDefault="00261797" w:rsidP="00261797">
      <w:pPr>
        <w:rPr>
          <w:rtl/>
        </w:rPr>
      </w:pPr>
      <w:bookmarkStart w:id="297" w:name="_ETM_Q1_1529508"/>
      <w:bookmarkStart w:id="298" w:name="_ETM_Q1_1529566"/>
      <w:bookmarkEnd w:id="297"/>
      <w:bookmarkEnd w:id="298"/>
      <w:r>
        <w:rPr>
          <w:rFonts w:hint="cs"/>
          <w:rtl/>
        </w:rPr>
        <w:t>בסוף הדרך הכי מהירה להעביר את החקיקה</w:t>
      </w:r>
      <w:r>
        <w:rPr>
          <w:rtl/>
        </w:rPr>
        <w:t xml:space="preserve"> </w:t>
      </w:r>
      <w:r>
        <w:rPr>
          <w:rFonts w:hint="cs"/>
          <w:rtl/>
        </w:rPr>
        <w:t xml:space="preserve">הזאת היא בחוק ההסדרים. </w:t>
      </w:r>
      <w:bookmarkStart w:id="299" w:name="_ETM_Q1_1538120"/>
      <w:bookmarkEnd w:id="299"/>
      <w:r>
        <w:rPr>
          <w:rFonts w:hint="cs"/>
          <w:rtl/>
        </w:rPr>
        <w:t xml:space="preserve">זו הדרך שתהיה המהירה ביותר. אני חושב שזו לא מהות הדיון. </w:t>
      </w:r>
    </w:p>
    <w:p w:rsidR="00261797" w:rsidRDefault="00261797" w:rsidP="00261797">
      <w:pPr>
        <w:rPr>
          <w:rtl/>
        </w:rPr>
      </w:pPr>
      <w:bookmarkStart w:id="300" w:name="_ETM_Q1_1536508"/>
      <w:bookmarkStart w:id="301" w:name="_ETM_Q1_1536568"/>
      <w:bookmarkStart w:id="302" w:name="_ETM_Q1_1536678"/>
      <w:bookmarkEnd w:id="300"/>
      <w:bookmarkEnd w:id="301"/>
      <w:bookmarkEnd w:id="302"/>
    </w:p>
    <w:p w:rsidR="00261797" w:rsidRDefault="00261797" w:rsidP="000A4407">
      <w:pPr>
        <w:pStyle w:val="af6"/>
        <w:rPr>
          <w:rtl/>
        </w:rPr>
      </w:pPr>
      <w:bookmarkStart w:id="303" w:name="ET_yor_4758_42"/>
      <w:r w:rsidRPr="000A4407">
        <w:rPr>
          <w:rStyle w:val="TagStyle"/>
          <w:rtl/>
        </w:rPr>
        <w:t xml:space="preserve"> &lt;&lt; יור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3"/>
    </w:p>
    <w:p w:rsidR="00261797" w:rsidRDefault="00261797" w:rsidP="00261797">
      <w:pPr>
        <w:pStyle w:val="KeepWithNext"/>
        <w:rPr>
          <w:rtl/>
        </w:rPr>
      </w:pPr>
    </w:p>
    <w:p w:rsidR="00261797" w:rsidRDefault="00261797" w:rsidP="00261797">
      <w:pPr>
        <w:rPr>
          <w:rtl/>
        </w:rPr>
      </w:pPr>
      <w:bookmarkStart w:id="304" w:name="_ETM_Q1_1541418"/>
      <w:bookmarkEnd w:id="304"/>
      <w:r>
        <w:rPr>
          <w:rFonts w:hint="cs"/>
          <w:rtl/>
        </w:rPr>
        <w:t>לא הצלחתי לשכנע אותך</w:t>
      </w:r>
      <w:bookmarkStart w:id="305" w:name="_ETM_Q1_1541328"/>
      <w:bookmarkEnd w:id="305"/>
      <w:r>
        <w:rPr>
          <w:rFonts w:hint="cs"/>
          <w:rtl/>
        </w:rPr>
        <w:t xml:space="preserve"> ואתה לא אותי. קדימה, בוא נתקדם. </w:t>
      </w:r>
      <w:bookmarkStart w:id="306" w:name="_ETM_Q1_1539328"/>
      <w:bookmarkEnd w:id="306"/>
    </w:p>
    <w:p w:rsidR="00261797" w:rsidRDefault="00261797" w:rsidP="00261797">
      <w:pPr>
        <w:rPr>
          <w:rtl/>
        </w:rPr>
      </w:pPr>
      <w:bookmarkStart w:id="307" w:name="_ETM_Q1_1539392"/>
      <w:bookmarkStart w:id="308" w:name="_ETM_Q1_1541079"/>
      <w:bookmarkEnd w:id="307"/>
      <w:bookmarkEnd w:id="308"/>
    </w:p>
    <w:p w:rsidR="00261797" w:rsidRDefault="00261797" w:rsidP="000A4407">
      <w:pPr>
        <w:pStyle w:val="a4"/>
        <w:rPr>
          <w:rtl/>
        </w:rPr>
      </w:pPr>
      <w:bookmarkStart w:id="309" w:name="ET_speaker_5792_44"/>
      <w:r w:rsidRPr="000A4407">
        <w:rPr>
          <w:rStyle w:val="TagStyle"/>
          <w:rtl/>
        </w:rPr>
        <w:t xml:space="preserve"> &lt;&lt; דובר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9"/>
    </w:p>
    <w:p w:rsidR="00261797" w:rsidRDefault="00261797" w:rsidP="00261797">
      <w:pPr>
        <w:pStyle w:val="KeepWithNext"/>
        <w:rPr>
          <w:rtl/>
        </w:rPr>
      </w:pPr>
    </w:p>
    <w:p w:rsidR="00261797" w:rsidRDefault="00261797" w:rsidP="00261797">
      <w:pPr>
        <w:rPr>
          <w:rtl/>
        </w:rPr>
      </w:pPr>
      <w:r>
        <w:rPr>
          <w:rFonts w:hint="cs"/>
          <w:rtl/>
        </w:rPr>
        <w:t xml:space="preserve">אולי זה בגלל הקשיים </w:t>
      </w:r>
      <w:bookmarkStart w:id="310" w:name="_ETM_Q1_1546615"/>
      <w:bookmarkEnd w:id="310"/>
      <w:r>
        <w:rPr>
          <w:rFonts w:hint="cs"/>
          <w:rtl/>
        </w:rPr>
        <w:t>בתוך הממשלה, בתוך הקואליציה?</w:t>
      </w:r>
    </w:p>
    <w:p w:rsidR="00261797" w:rsidRDefault="00261797" w:rsidP="00261797">
      <w:pPr>
        <w:rPr>
          <w:rtl/>
        </w:rPr>
      </w:pPr>
      <w:bookmarkStart w:id="311" w:name="_ETM_Q1_1554092"/>
      <w:bookmarkStart w:id="312" w:name="_ETM_Q1_1554180"/>
      <w:bookmarkEnd w:id="311"/>
      <w:bookmarkEnd w:id="312"/>
    </w:p>
    <w:p w:rsidR="00261797" w:rsidRDefault="00261797" w:rsidP="000A4407">
      <w:pPr>
        <w:pStyle w:val="af6"/>
        <w:rPr>
          <w:rtl/>
        </w:rPr>
      </w:pPr>
      <w:bookmarkStart w:id="313" w:name="ET_yor_4758_45"/>
      <w:r w:rsidRPr="000A4407">
        <w:rPr>
          <w:rStyle w:val="TagStyle"/>
          <w:rtl/>
        </w:rPr>
        <w:t xml:space="preserve"> &lt;&lt; יור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3"/>
    </w:p>
    <w:p w:rsidR="00261797" w:rsidRDefault="00261797" w:rsidP="00261797">
      <w:pPr>
        <w:pStyle w:val="KeepWithNext"/>
        <w:rPr>
          <w:rtl/>
        </w:rPr>
      </w:pPr>
    </w:p>
    <w:p w:rsidR="00261797" w:rsidRDefault="00261797" w:rsidP="00261797">
      <w:pPr>
        <w:rPr>
          <w:rtl/>
        </w:rPr>
      </w:pPr>
      <w:bookmarkStart w:id="314" w:name="_ETM_Q1_1552104"/>
      <w:bookmarkEnd w:id="314"/>
      <w:r>
        <w:rPr>
          <w:rFonts w:hint="cs"/>
          <w:rtl/>
        </w:rPr>
        <w:t xml:space="preserve">אני אסביר לח"כים החדשים לגבי חוק ההסדרים - - - </w:t>
      </w:r>
    </w:p>
    <w:p w:rsidR="005A2723" w:rsidRDefault="005A2723" w:rsidP="00261797">
      <w:pPr>
        <w:rPr>
          <w:rtl/>
        </w:rPr>
      </w:pPr>
      <w:bookmarkStart w:id="315" w:name="_ETM_Q1_1556812"/>
      <w:bookmarkStart w:id="316" w:name="_ETM_Q1_1556879"/>
      <w:bookmarkEnd w:id="315"/>
      <w:bookmarkEnd w:id="316"/>
    </w:p>
    <w:p w:rsidR="005A2723" w:rsidRDefault="005A2723" w:rsidP="000A4407">
      <w:pPr>
        <w:pStyle w:val="a4"/>
        <w:rPr>
          <w:rtl/>
        </w:rPr>
      </w:pPr>
      <w:bookmarkStart w:id="317" w:name="ET_speaker_5792_46"/>
      <w:r w:rsidRPr="000A4407">
        <w:rPr>
          <w:rStyle w:val="TagStyle"/>
          <w:rtl/>
        </w:rPr>
        <w:t xml:space="preserve"> &lt;&lt; דובר &gt;&gt;</w:t>
      </w:r>
      <w:r w:rsidRPr="005A272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A2723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7"/>
    </w:p>
    <w:p w:rsidR="005A2723" w:rsidRDefault="005A2723" w:rsidP="005A2723">
      <w:pPr>
        <w:pStyle w:val="KeepWithNext"/>
        <w:rPr>
          <w:rtl/>
        </w:rPr>
      </w:pPr>
    </w:p>
    <w:p w:rsidR="005A2723" w:rsidRDefault="005A2723" w:rsidP="005A2723">
      <w:pPr>
        <w:rPr>
          <w:rtl/>
        </w:rPr>
      </w:pPr>
      <w:r>
        <w:rPr>
          <w:rFonts w:hint="cs"/>
          <w:rtl/>
        </w:rPr>
        <w:t xml:space="preserve">לא יכולים להביע התנגדות. </w:t>
      </w:r>
    </w:p>
    <w:p w:rsidR="005A2723" w:rsidRDefault="005A2723" w:rsidP="005A2723">
      <w:pPr>
        <w:rPr>
          <w:rtl/>
        </w:rPr>
      </w:pPr>
    </w:p>
    <w:p w:rsidR="005A2723" w:rsidRDefault="005A2723" w:rsidP="000A4407">
      <w:pPr>
        <w:pStyle w:val="af6"/>
        <w:rPr>
          <w:rtl/>
        </w:rPr>
      </w:pPr>
      <w:bookmarkStart w:id="318" w:name="ET_yor_4758_47"/>
      <w:r w:rsidRPr="000A4407">
        <w:rPr>
          <w:rStyle w:val="TagStyle"/>
          <w:rtl/>
        </w:rPr>
        <w:t xml:space="preserve"> &lt;&lt; יור &gt;&gt;</w:t>
      </w:r>
      <w:r w:rsidRPr="005A272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A2723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8"/>
    </w:p>
    <w:p w:rsidR="005A2723" w:rsidRDefault="005A2723" w:rsidP="005A2723">
      <w:pPr>
        <w:pStyle w:val="KeepWithNext"/>
        <w:rPr>
          <w:rtl/>
        </w:rPr>
      </w:pPr>
    </w:p>
    <w:p w:rsidR="005A2723" w:rsidRDefault="005A2723" w:rsidP="005A2723">
      <w:pPr>
        <w:rPr>
          <w:rtl/>
        </w:rPr>
      </w:pPr>
      <w:bookmarkStart w:id="319" w:name="_ETM_Q1_1554585"/>
      <w:bookmarkEnd w:id="319"/>
      <w:r>
        <w:rPr>
          <w:rFonts w:hint="cs"/>
          <w:rtl/>
        </w:rPr>
        <w:t xml:space="preserve">לא, יכולים, </w:t>
      </w:r>
      <w:bookmarkStart w:id="320" w:name="_ETM_Q1_1555521"/>
      <w:bookmarkEnd w:id="320"/>
      <w:r>
        <w:rPr>
          <w:rFonts w:hint="cs"/>
          <w:rtl/>
        </w:rPr>
        <w:t xml:space="preserve">אבל הדיון דחוס. חברי הקואליציה רוצים לרצות כי צריך להעביר </w:t>
      </w:r>
      <w:bookmarkStart w:id="321" w:name="_ETM_Q1_1564130"/>
      <w:bookmarkEnd w:id="321"/>
      <w:r>
        <w:rPr>
          <w:rFonts w:hint="cs"/>
          <w:rtl/>
        </w:rPr>
        <w:t>תקציב</w:t>
      </w:r>
      <w:r w:rsidR="00190AD5">
        <w:rPr>
          <w:rFonts w:hint="cs"/>
          <w:rtl/>
        </w:rPr>
        <w:t>,</w:t>
      </w:r>
      <w:r>
        <w:rPr>
          <w:rFonts w:hint="cs"/>
          <w:rtl/>
        </w:rPr>
        <w:t xml:space="preserve"> ואם לא המדינה נעצרת. חוק ההסדרים הוא</w:t>
      </w:r>
      <w:bookmarkStart w:id="322" w:name="_ETM_Q1_1583798"/>
      <w:bookmarkEnd w:id="322"/>
      <w:r>
        <w:rPr>
          <w:rFonts w:hint="cs"/>
          <w:rtl/>
        </w:rPr>
        <w:t xml:space="preserve"> לא מכבסה, זו מילה עדינה לזה, אלא מכונת דחיסה, מכונה שדוחסת לך חוקים בזמן קצר. זה בניגוד למה שמחנכים </w:t>
      </w:r>
      <w:bookmarkStart w:id="323" w:name="_ETM_Q1_1588999"/>
      <w:bookmarkEnd w:id="323"/>
      <w:r>
        <w:rPr>
          <w:rFonts w:hint="cs"/>
          <w:rtl/>
        </w:rPr>
        <w:t xml:space="preserve">אותנו </w:t>
      </w:r>
      <w:r>
        <w:rPr>
          <w:rtl/>
        </w:rPr>
        <w:t>–</w:t>
      </w:r>
      <w:r>
        <w:rPr>
          <w:rFonts w:hint="cs"/>
          <w:rtl/>
        </w:rPr>
        <w:t xml:space="preserve"> סליחה שאני משתמש בזה </w:t>
      </w:r>
      <w:r>
        <w:rPr>
          <w:rtl/>
        </w:rPr>
        <w:t>–</w:t>
      </w:r>
      <w:r>
        <w:rPr>
          <w:rFonts w:hint="cs"/>
          <w:rtl/>
        </w:rPr>
        <w:t xml:space="preserve"> הייעוץ המשפטי שחקיקה צריכה להיעשות בשום שכל, באיטיות, לתת לדוברים לדבר,</w:t>
      </w:r>
      <w:bookmarkStart w:id="324" w:name="_ETM_Q1_1602824"/>
      <w:bookmarkEnd w:id="324"/>
      <w:r>
        <w:rPr>
          <w:rFonts w:hint="cs"/>
          <w:rtl/>
        </w:rPr>
        <w:t xml:space="preserve"> לתת לכל חלקי האוכלוסייה, המשק והחברה הישראלית להביע </w:t>
      </w:r>
      <w:bookmarkStart w:id="325" w:name="_ETM_Q1_1604973"/>
      <w:bookmarkEnd w:id="325"/>
      <w:r>
        <w:rPr>
          <w:rFonts w:hint="cs"/>
          <w:rtl/>
        </w:rPr>
        <w:t xml:space="preserve">את דעתם ואם יש שאלות לקיים דיון. כך אני </w:t>
      </w:r>
      <w:bookmarkStart w:id="326" w:name="_ETM_Q1_1604552"/>
      <w:bookmarkEnd w:id="326"/>
      <w:r>
        <w:rPr>
          <w:rFonts w:hint="cs"/>
          <w:rtl/>
        </w:rPr>
        <w:t xml:space="preserve">נוהג, כך אני רוצה. בחוק ההסדרים אין את זה. זה </w:t>
      </w:r>
      <w:bookmarkStart w:id="327" w:name="_ETM_Q1_1616721"/>
      <w:bookmarkEnd w:id="327"/>
      <w:r>
        <w:rPr>
          <w:rFonts w:hint="cs"/>
          <w:rtl/>
        </w:rPr>
        <w:t xml:space="preserve">מסע כומתה מלחיץ שיש בו רק תקלות, יבלות ופצעי לחץ, </w:t>
      </w:r>
      <w:bookmarkStart w:id="328" w:name="_ETM_Q1_1616166"/>
      <w:bookmarkEnd w:id="328"/>
      <w:r>
        <w:rPr>
          <w:rFonts w:hint="cs"/>
          <w:rtl/>
        </w:rPr>
        <w:t xml:space="preserve">ועוד משהו אחר שלא נעים להגיד. </w:t>
      </w:r>
      <w:bookmarkStart w:id="329" w:name="_ETM_Q1_1624023"/>
      <w:bookmarkEnd w:id="329"/>
    </w:p>
    <w:p w:rsidR="00261797" w:rsidRDefault="005A2723" w:rsidP="005A2723">
      <w:pPr>
        <w:rPr>
          <w:rtl/>
        </w:rPr>
      </w:pPr>
      <w:bookmarkStart w:id="330" w:name="_ETM_Q1_1624092"/>
      <w:bookmarkEnd w:id="330"/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  <w:r w:rsidR="00261797">
        <w:rPr>
          <w:rtl/>
        </w:rPr>
        <w:t xml:space="preserve">    </w:t>
      </w:r>
    </w:p>
    <w:p w:rsidR="00261797" w:rsidRDefault="00261797" w:rsidP="000A4407">
      <w:pPr>
        <w:pStyle w:val="af9"/>
        <w:rPr>
          <w:rtl/>
        </w:rPr>
      </w:pPr>
      <w:bookmarkStart w:id="331" w:name="ET_guest_767362_43"/>
      <w:r w:rsidRPr="000A4407">
        <w:rPr>
          <w:rStyle w:val="TagStyle"/>
          <w:rtl/>
        </w:rPr>
        <w:t xml:space="preserve"> &lt;&lt; אורח &gt;&gt;</w:t>
      </w:r>
      <w:r w:rsidRPr="00261797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26179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1"/>
    </w:p>
    <w:p w:rsidR="00261797" w:rsidRDefault="00261797" w:rsidP="00261797">
      <w:pPr>
        <w:pStyle w:val="KeepWithNext"/>
        <w:rPr>
          <w:rtl/>
        </w:rPr>
      </w:pPr>
    </w:p>
    <w:p w:rsidR="00261797" w:rsidRDefault="005A2723" w:rsidP="00B246FF">
      <w:pPr>
        <w:rPr>
          <w:rtl/>
        </w:rPr>
      </w:pPr>
      <w:bookmarkStart w:id="332" w:name="_ETM_Q1_1541538"/>
      <w:bookmarkStart w:id="333" w:name="_ETM_Q1_1541587"/>
      <w:bookmarkEnd w:id="332"/>
      <w:bookmarkEnd w:id="333"/>
      <w:r>
        <w:rPr>
          <w:rFonts w:hint="cs"/>
          <w:rtl/>
        </w:rPr>
        <w:t>אני אתייחס בקצרה למתודולוגיה</w:t>
      </w:r>
      <w:bookmarkStart w:id="334" w:name="_ETM_Q1_1627306"/>
      <w:bookmarkEnd w:id="334"/>
      <w:r>
        <w:rPr>
          <w:rFonts w:hint="cs"/>
          <w:rtl/>
        </w:rPr>
        <w:t xml:space="preserve"> של איך אנחנו עובדים, כדי לפקח ולראות שהפרויקט אכן קורה. </w:t>
      </w:r>
      <w:bookmarkStart w:id="335" w:name="_ETM_Q1_1632204"/>
      <w:bookmarkEnd w:id="335"/>
      <w:r>
        <w:rPr>
          <w:rFonts w:hint="cs"/>
          <w:rtl/>
        </w:rPr>
        <w:t xml:space="preserve">בגדול, יש לנו ועדת היגוי עליונה שמונתה על ידי נגידת </w:t>
      </w:r>
      <w:bookmarkStart w:id="336" w:name="_ETM_Q1_1642679"/>
      <w:bookmarkEnd w:id="336"/>
      <w:r>
        <w:rPr>
          <w:rFonts w:hint="cs"/>
          <w:rtl/>
        </w:rPr>
        <w:t xml:space="preserve">בנק ישראל ושר האוצר, בה חברים גם עבדכם הנאמן </w:t>
      </w:r>
      <w:bookmarkStart w:id="337" w:name="_ETM_Q1_1641231"/>
      <w:bookmarkEnd w:id="337"/>
      <w:r>
        <w:rPr>
          <w:rFonts w:hint="cs"/>
          <w:rtl/>
        </w:rPr>
        <w:t xml:space="preserve">וגם מי שיושבת לצדי, סמנכ"לית מס"ב, שהיא אחראית לראות מלמעלה, בישיבות שמתקיימות אחת לכמה חודשים, שהפרויקט </w:t>
      </w:r>
      <w:bookmarkStart w:id="338" w:name="_ETM_Q1_1644054"/>
      <w:bookmarkEnd w:id="338"/>
      <w:r>
        <w:rPr>
          <w:rFonts w:hint="cs"/>
          <w:rtl/>
        </w:rPr>
        <w:t xml:space="preserve">מתנהל כסדרו. </w:t>
      </w:r>
      <w:bookmarkStart w:id="339" w:name="_ETM_Q1_1650259"/>
      <w:bookmarkEnd w:id="339"/>
      <w:r>
        <w:rPr>
          <w:rFonts w:hint="cs"/>
          <w:rtl/>
        </w:rPr>
        <w:t>מתחת לזה יש את בנק ישראל שיושב פעם בכמה חודשים</w:t>
      </w:r>
      <w:bookmarkStart w:id="340" w:name="_ETM_Q1_1652375"/>
      <w:bookmarkEnd w:id="340"/>
      <w:r>
        <w:rPr>
          <w:rFonts w:hint="cs"/>
          <w:rtl/>
        </w:rPr>
        <w:t xml:space="preserve"> עם כל המערכת הבנקאית לראות שהפרויקט מתנהל כסדרו מבחינה</w:t>
      </w:r>
      <w:bookmarkStart w:id="341" w:name="_ETM_Q1_1657230"/>
      <w:bookmarkEnd w:id="341"/>
      <w:r>
        <w:rPr>
          <w:rFonts w:hint="cs"/>
          <w:rtl/>
        </w:rPr>
        <w:t xml:space="preserve"> טכנולוגית. גם אנחנו יושבים איתם כמשקיפים. מתחת לזה יש עוד </w:t>
      </w:r>
      <w:bookmarkStart w:id="342" w:name="_ETM_Q1_1661169"/>
      <w:bookmarkEnd w:id="342"/>
      <w:r>
        <w:rPr>
          <w:rFonts w:hint="cs"/>
          <w:rtl/>
        </w:rPr>
        <w:t>הרבה תתי-ועדות ש</w:t>
      </w:r>
      <w:r w:rsidR="00B246FF">
        <w:rPr>
          <w:rFonts w:hint="cs"/>
          <w:rtl/>
        </w:rPr>
        <w:t xml:space="preserve">ל </w:t>
      </w:r>
      <w:r>
        <w:rPr>
          <w:rFonts w:hint="cs"/>
          <w:rtl/>
        </w:rPr>
        <w:t>בנק ישראל, כמפקח, כדי לוודא שהדברים</w:t>
      </w:r>
      <w:r w:rsidR="00B246FF">
        <w:rPr>
          <w:rFonts w:hint="cs"/>
          <w:rtl/>
        </w:rPr>
        <w:t xml:space="preserve"> מתבצעים.</w:t>
      </w:r>
      <w:r>
        <w:rPr>
          <w:rFonts w:hint="cs"/>
          <w:rtl/>
        </w:rPr>
        <w:t xml:space="preserve"> </w:t>
      </w:r>
      <w:bookmarkStart w:id="343" w:name="_ETM_Q1_1671603"/>
      <w:bookmarkEnd w:id="343"/>
      <w:r>
        <w:rPr>
          <w:rFonts w:hint="cs"/>
          <w:rtl/>
        </w:rPr>
        <w:t xml:space="preserve">בהתחלה </w:t>
      </w:r>
      <w:r w:rsidR="00B246FF">
        <w:rPr>
          <w:rFonts w:hint="cs"/>
          <w:rtl/>
        </w:rPr>
        <w:t xml:space="preserve">זה היה </w:t>
      </w:r>
      <w:r>
        <w:rPr>
          <w:rFonts w:hint="cs"/>
          <w:rtl/>
        </w:rPr>
        <w:t xml:space="preserve">אפילו ברמה יום-יומית </w:t>
      </w:r>
      <w:r w:rsidR="00B246FF">
        <w:rPr>
          <w:rFonts w:hint="cs"/>
          <w:rtl/>
        </w:rPr>
        <w:t xml:space="preserve">ועכשיו זה קצת פחות, כי הדברים כבר די </w:t>
      </w:r>
      <w:bookmarkStart w:id="344" w:name="_ETM_Q1_1670296"/>
      <w:bookmarkEnd w:id="344"/>
      <w:r w:rsidR="00B246FF">
        <w:rPr>
          <w:rFonts w:hint="cs"/>
          <w:rtl/>
        </w:rPr>
        <w:t xml:space="preserve">רצים. חוץ מזה יש את הגורמים העסקיים, שמס"ב בראשם, כמי </w:t>
      </w:r>
      <w:bookmarkStart w:id="345" w:name="_ETM_Q1_1676108"/>
      <w:bookmarkEnd w:id="345"/>
      <w:r w:rsidR="00B246FF">
        <w:rPr>
          <w:rFonts w:hint="cs"/>
          <w:rtl/>
        </w:rPr>
        <w:t>שמנהלים את הפרויקט עצמו, כמי שאחראים להביא את ה-</w:t>
      </w:r>
      <w:bookmarkStart w:id="346" w:name="_ETM_Q1_1677631"/>
      <w:bookmarkEnd w:id="346"/>
      <w:r w:rsidR="00B246FF">
        <w:t xml:space="preserve"> delivery</w:t>
      </w:r>
      <w:r w:rsidR="00B246FF">
        <w:rPr>
          <w:rFonts w:hint="cs"/>
          <w:rtl/>
        </w:rPr>
        <w:t xml:space="preserve"> עליו. </w:t>
      </w:r>
    </w:p>
    <w:p w:rsidR="00B246FF" w:rsidRDefault="00B246FF" w:rsidP="00B246FF">
      <w:pPr>
        <w:rPr>
          <w:rtl/>
        </w:rPr>
      </w:pPr>
      <w:bookmarkStart w:id="347" w:name="_ETM_Q1_1686251"/>
      <w:bookmarkStart w:id="348" w:name="_ETM_Q1_1686340"/>
      <w:bookmarkEnd w:id="347"/>
      <w:bookmarkEnd w:id="348"/>
    </w:p>
    <w:p w:rsidR="00B246FF" w:rsidRDefault="00B246FF" w:rsidP="00B246FF">
      <w:pPr>
        <w:rPr>
          <w:rtl/>
        </w:rPr>
      </w:pPr>
      <w:bookmarkStart w:id="349" w:name="_ETM_Q1_1686795"/>
      <w:bookmarkStart w:id="350" w:name="_ETM_Q1_1686866"/>
      <w:bookmarkEnd w:id="349"/>
      <w:bookmarkEnd w:id="350"/>
      <w:r>
        <w:rPr>
          <w:rFonts w:hint="cs"/>
          <w:rtl/>
        </w:rPr>
        <w:t xml:space="preserve">לכן בשלב זה אני אתן את השרביט </w:t>
      </w:r>
      <w:bookmarkStart w:id="351" w:name="_ETM_Q1_1689323"/>
      <w:bookmarkEnd w:id="351"/>
      <w:r>
        <w:rPr>
          <w:rFonts w:hint="cs"/>
          <w:rtl/>
        </w:rPr>
        <w:t>לאודליה ממס"ב.</w:t>
      </w:r>
    </w:p>
    <w:p w:rsidR="00B246FF" w:rsidRDefault="00B246FF" w:rsidP="00B246FF">
      <w:pPr>
        <w:rPr>
          <w:rtl/>
        </w:rPr>
      </w:pPr>
      <w:bookmarkStart w:id="352" w:name="_ETM_Q1_1688350"/>
      <w:bookmarkStart w:id="353" w:name="_ETM_Q1_1688414"/>
      <w:bookmarkEnd w:id="352"/>
      <w:bookmarkEnd w:id="353"/>
    </w:p>
    <w:p w:rsidR="00B246FF" w:rsidRDefault="00B246FF" w:rsidP="000A4407">
      <w:pPr>
        <w:pStyle w:val="af9"/>
        <w:rPr>
          <w:rtl/>
        </w:rPr>
      </w:pPr>
      <w:bookmarkStart w:id="354" w:name="_ETM_Q1_1689163"/>
      <w:bookmarkStart w:id="355" w:name="_ETM_Q1_1689225"/>
      <w:bookmarkStart w:id="356" w:name="ET_guest_856652_48"/>
      <w:bookmarkEnd w:id="354"/>
      <w:bookmarkEnd w:id="355"/>
      <w:r w:rsidRPr="000A4407">
        <w:rPr>
          <w:rStyle w:val="TagStyle"/>
          <w:rtl/>
        </w:rPr>
        <w:t>&lt;&lt; אורח &gt;&gt;</w:t>
      </w:r>
      <w:r w:rsidRPr="00B246FF">
        <w:rPr>
          <w:rStyle w:val="TagStyle"/>
          <w:rtl/>
        </w:rPr>
        <w:t xml:space="preserve"> </w:t>
      </w:r>
      <w:r>
        <w:rPr>
          <w:rtl/>
        </w:rPr>
        <w:t>טל הראל:</w:t>
      </w:r>
      <w:r w:rsidRPr="00B246FF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6"/>
    </w:p>
    <w:p w:rsidR="00B246FF" w:rsidRDefault="00B246FF" w:rsidP="00B246FF">
      <w:pPr>
        <w:pStyle w:val="KeepWithNext"/>
        <w:rPr>
          <w:rtl/>
        </w:rPr>
      </w:pPr>
    </w:p>
    <w:p w:rsidR="00B246FF" w:rsidRDefault="00B246FF" w:rsidP="00687D51">
      <w:pPr>
        <w:rPr>
          <w:rtl/>
        </w:rPr>
      </w:pPr>
      <w:r>
        <w:rPr>
          <w:rFonts w:hint="cs"/>
          <w:rtl/>
        </w:rPr>
        <w:t xml:space="preserve">לפני כן אני אומר משפט אחד. </w:t>
      </w:r>
      <w:r>
        <w:rPr>
          <w:rtl/>
        </w:rPr>
        <w:t xml:space="preserve">  </w:t>
      </w:r>
      <w:r>
        <w:rPr>
          <w:rFonts w:hint="cs"/>
          <w:rtl/>
        </w:rPr>
        <w:t xml:space="preserve">אני ראש </w:t>
      </w:r>
      <w:bookmarkStart w:id="357" w:name="_ETM_Q1_1691834"/>
      <w:bookmarkEnd w:id="357"/>
      <w:r>
        <w:rPr>
          <w:rFonts w:hint="cs"/>
          <w:rtl/>
        </w:rPr>
        <w:t xml:space="preserve">מטה המפקח על הבנקים וגם מרכזת את הפרויקט הזה בבנק </w:t>
      </w:r>
      <w:bookmarkStart w:id="358" w:name="_ETM_Q1_1694849"/>
      <w:bookmarkEnd w:id="358"/>
      <w:r>
        <w:rPr>
          <w:rFonts w:hint="cs"/>
          <w:rtl/>
        </w:rPr>
        <w:t xml:space="preserve">ישראל. אני אנסה להשיב על השאלות שעלו תוך כדי </w:t>
      </w:r>
      <w:bookmarkStart w:id="359" w:name="_ETM_Q1_1705189"/>
      <w:bookmarkEnd w:id="359"/>
      <w:r>
        <w:rPr>
          <w:rFonts w:hint="cs"/>
          <w:rtl/>
        </w:rPr>
        <w:t>לגבי מה מתנייד ומה הת</w:t>
      </w:r>
      <w:r w:rsidR="00687D51">
        <w:rPr>
          <w:rFonts w:hint="cs"/>
          <w:rtl/>
        </w:rPr>
        <w:t>ח</w:t>
      </w:r>
      <w:r>
        <w:rPr>
          <w:rFonts w:hint="cs"/>
          <w:rtl/>
        </w:rPr>
        <w:t xml:space="preserve">ולה שלו. קודם כול, מרבית החשבונות </w:t>
      </w:r>
      <w:bookmarkStart w:id="360" w:name="_ETM_Q1_1709037"/>
      <w:bookmarkEnd w:id="360"/>
      <w:r>
        <w:rPr>
          <w:rFonts w:hint="cs"/>
          <w:rtl/>
        </w:rPr>
        <w:t xml:space="preserve">של משקי הבית יוכלו להתנייד דרך המערכת המקוונת הזאת. </w:t>
      </w:r>
      <w:bookmarkStart w:id="361" w:name="_ETM_Q1_1707372"/>
      <w:bookmarkEnd w:id="361"/>
      <w:r>
        <w:rPr>
          <w:rFonts w:hint="cs"/>
          <w:rtl/>
        </w:rPr>
        <w:t xml:space="preserve">מה פחות יתנייד </w:t>
      </w:r>
      <w:r>
        <w:rPr>
          <w:rtl/>
        </w:rPr>
        <w:t>–</w:t>
      </w:r>
      <w:r>
        <w:rPr>
          <w:rFonts w:hint="cs"/>
          <w:rtl/>
        </w:rPr>
        <w:t xml:space="preserve"> אלה חשבונות שיש בהם איזושהי </w:t>
      </w:r>
      <w:bookmarkStart w:id="362" w:name="_ETM_Q1_1711158"/>
      <w:bookmarkEnd w:id="362"/>
      <w:r>
        <w:rPr>
          <w:rFonts w:hint="cs"/>
          <w:rtl/>
        </w:rPr>
        <w:t xml:space="preserve">מורכבות משפטית, כמו חשבון מעוקל או חשבון אפוטרופסות שאי </w:t>
      </w:r>
      <w:bookmarkStart w:id="363" w:name="_ETM_Q1_1720534"/>
      <w:bookmarkEnd w:id="363"/>
      <w:r>
        <w:rPr>
          <w:rFonts w:hint="cs"/>
          <w:rtl/>
        </w:rPr>
        <w:t xml:space="preserve">אפשר להעביר אותם בטייס אוטומטי ולנייד אותם. </w:t>
      </w:r>
    </w:p>
    <w:p w:rsidR="00B246FF" w:rsidRDefault="00B246FF" w:rsidP="00B246FF">
      <w:pPr>
        <w:rPr>
          <w:rtl/>
        </w:rPr>
      </w:pPr>
      <w:bookmarkStart w:id="364" w:name="_ETM_Q1_1723347"/>
      <w:bookmarkStart w:id="365" w:name="_ETM_Q1_1723418"/>
      <w:bookmarkEnd w:id="364"/>
      <w:bookmarkEnd w:id="365"/>
    </w:p>
    <w:p w:rsidR="00B246FF" w:rsidRDefault="00B246FF" w:rsidP="00687D51">
      <w:pPr>
        <w:rPr>
          <w:rtl/>
        </w:rPr>
      </w:pPr>
      <w:bookmarkStart w:id="366" w:name="_ETM_Q1_1723525"/>
      <w:bookmarkStart w:id="367" w:name="_ETM_Q1_1723609"/>
      <w:bookmarkEnd w:id="366"/>
      <w:bookmarkEnd w:id="367"/>
      <w:r>
        <w:rPr>
          <w:rFonts w:hint="cs"/>
          <w:rtl/>
        </w:rPr>
        <w:t>לגבי הת</w:t>
      </w:r>
      <w:r w:rsidR="00687D51">
        <w:rPr>
          <w:rFonts w:hint="cs"/>
          <w:rtl/>
        </w:rPr>
        <w:t>ח</w:t>
      </w:r>
      <w:r>
        <w:rPr>
          <w:rFonts w:hint="cs"/>
          <w:rtl/>
        </w:rPr>
        <w:t xml:space="preserve">ולה של </w:t>
      </w:r>
      <w:bookmarkStart w:id="368" w:name="_ETM_Q1_1721888"/>
      <w:bookmarkEnd w:id="368"/>
      <w:r>
        <w:rPr>
          <w:rFonts w:hint="cs"/>
          <w:rtl/>
        </w:rPr>
        <w:t xml:space="preserve">הפעילות, איזה פעילות תנויד </w:t>
      </w:r>
      <w:r>
        <w:rPr>
          <w:rtl/>
        </w:rPr>
        <w:t>–</w:t>
      </w:r>
      <w:r>
        <w:rPr>
          <w:rFonts w:hint="cs"/>
          <w:rtl/>
        </w:rPr>
        <w:t xml:space="preserve"> כמעט כל הפעילות העו"שית </w:t>
      </w:r>
      <w:bookmarkStart w:id="369" w:name="_ETM_Q1_1725188"/>
      <w:bookmarkEnd w:id="369"/>
      <w:r>
        <w:rPr>
          <w:rFonts w:hint="cs"/>
          <w:rtl/>
        </w:rPr>
        <w:t xml:space="preserve">של לקוח תוכל להתנייד, אם זה יתרות זכות בשקלים, </w:t>
      </w:r>
      <w:bookmarkStart w:id="370" w:name="_ETM_Q1_1728554"/>
      <w:bookmarkEnd w:id="370"/>
      <w:r>
        <w:rPr>
          <w:rFonts w:hint="cs"/>
          <w:rtl/>
        </w:rPr>
        <w:t xml:space="preserve">יתרות חובה בשקלים, ניירות ערך, כרטיסי אשראי, צ'קים, חיובים על </w:t>
      </w:r>
      <w:bookmarkStart w:id="371" w:name="_ETM_Q1_1731957"/>
      <w:bookmarkEnd w:id="371"/>
      <w:r>
        <w:rPr>
          <w:rFonts w:hint="cs"/>
          <w:rtl/>
        </w:rPr>
        <w:t xml:space="preserve">פי הרשאה, הוראות קבע. כל הפעילות הזאת שהיא פעילות רחבה מאוד תוכל להתנייד כחבילה אחת לבנק החדש תוך </w:t>
      </w:r>
      <w:bookmarkStart w:id="372" w:name="_ETM_Q1_1739044"/>
      <w:bookmarkEnd w:id="372"/>
      <w:r>
        <w:rPr>
          <w:rFonts w:hint="cs"/>
          <w:rtl/>
        </w:rPr>
        <w:t xml:space="preserve">שבעה ימי עסקים. זה המון פעילויות. </w:t>
      </w:r>
    </w:p>
    <w:p w:rsidR="00B246FF" w:rsidRDefault="00B246FF" w:rsidP="00B246FF">
      <w:pPr>
        <w:rPr>
          <w:rtl/>
        </w:rPr>
      </w:pPr>
    </w:p>
    <w:p w:rsidR="001D1D57" w:rsidRDefault="00B246FF" w:rsidP="00B246FF">
      <w:pPr>
        <w:rPr>
          <w:rtl/>
        </w:rPr>
      </w:pPr>
      <w:r>
        <w:rPr>
          <w:rFonts w:hint="cs"/>
          <w:rtl/>
        </w:rPr>
        <w:t xml:space="preserve">כפי שציין כפיר, אנחנו </w:t>
      </w:r>
      <w:bookmarkStart w:id="373" w:name="_ETM_Q1_1749055"/>
      <w:bookmarkEnd w:id="373"/>
      <w:r>
        <w:rPr>
          <w:rFonts w:hint="cs"/>
          <w:rtl/>
        </w:rPr>
        <w:t>על זה במלוא האחוזים. מבחינתנו זה פרויקט שאין מצב שהוא</w:t>
      </w:r>
      <w:bookmarkStart w:id="374" w:name="_ETM_Q1_1756388"/>
      <w:bookmarkEnd w:id="374"/>
      <w:r>
        <w:rPr>
          <w:rFonts w:hint="cs"/>
          <w:rtl/>
        </w:rPr>
        <w:t xml:space="preserve"> לא יצליח. זה פרויקט חשוב, אנחנו רוצים שללקוחות </w:t>
      </w:r>
      <w:bookmarkStart w:id="375" w:name="_ETM_Q1_1758034"/>
      <w:bookmarkEnd w:id="375"/>
      <w:r>
        <w:rPr>
          <w:rFonts w:hint="cs"/>
          <w:rtl/>
        </w:rPr>
        <w:t xml:space="preserve">של המערכת הבנקאית תהיה אפשרות לממש את </w:t>
      </w:r>
      <w:r w:rsidR="001D1D57">
        <w:rPr>
          <w:rFonts w:hint="cs"/>
          <w:rtl/>
        </w:rPr>
        <w:t>הזכ</w:t>
      </w:r>
      <w:bookmarkStart w:id="376" w:name="_ETM_Q1_1762864"/>
      <w:bookmarkEnd w:id="376"/>
      <w:r w:rsidR="001D1D57">
        <w:rPr>
          <w:rFonts w:hint="cs"/>
          <w:rtl/>
        </w:rPr>
        <w:t xml:space="preserve">ות שלהם לעבור מבנק לבנק מתי שהם רוצים. גם אם </w:t>
      </w:r>
      <w:bookmarkStart w:id="377" w:name="_ETM_Q1_1761212"/>
      <w:bookmarkEnd w:id="377"/>
      <w:r w:rsidR="001D1D57">
        <w:rPr>
          <w:rFonts w:hint="cs"/>
          <w:rtl/>
        </w:rPr>
        <w:t xml:space="preserve">הם יבחרו לא לעבור, עדיין יש פה איום תחרותי </w:t>
      </w:r>
      <w:bookmarkStart w:id="378" w:name="_ETM_Q1_1763206"/>
      <w:bookmarkEnd w:id="378"/>
      <w:r w:rsidR="001D1D57">
        <w:rPr>
          <w:rFonts w:hint="cs"/>
          <w:rtl/>
        </w:rPr>
        <w:t xml:space="preserve"> וזה ישפר את התנאים שלהם באותו בנק. זה </w:t>
      </w:r>
      <w:bookmarkStart w:id="379" w:name="_ETM_Q1_1770798"/>
      <w:bookmarkEnd w:id="379"/>
      <w:r w:rsidR="001D1D57">
        <w:rPr>
          <w:rFonts w:hint="cs"/>
          <w:rtl/>
        </w:rPr>
        <w:t xml:space="preserve">פרויקט מאוד חשוב מבחינתנו, צוותים שלמים עובדים על זה, </w:t>
      </w:r>
      <w:bookmarkStart w:id="380" w:name="_ETM_Q1_1767414"/>
      <w:bookmarkEnd w:id="380"/>
      <w:r w:rsidR="001D1D57">
        <w:rPr>
          <w:rFonts w:hint="cs"/>
          <w:rtl/>
        </w:rPr>
        <w:t>אני מפקחת על זה בצורה של ועדות היגוי על בס</w:t>
      </w:r>
      <w:bookmarkStart w:id="381" w:name="_ETM_Q1_1771891"/>
      <w:bookmarkEnd w:id="381"/>
      <w:r w:rsidR="001D1D57">
        <w:rPr>
          <w:rFonts w:hint="cs"/>
          <w:rtl/>
        </w:rPr>
        <w:t xml:space="preserve">יס חודשי. אני נפגשת עם הבנקים, יש ועדת היגוי שמתכנסת עם המפקח אחת לרבעון וכן עם חברי הנהלה של הבנקים </w:t>
      </w:r>
      <w:r w:rsidR="001D1D57">
        <w:rPr>
          <w:rtl/>
        </w:rPr>
        <w:t>–</w:t>
      </w:r>
      <w:r w:rsidR="001D1D57">
        <w:rPr>
          <w:rFonts w:hint="cs"/>
          <w:rtl/>
        </w:rPr>
        <w:t xml:space="preserve"> חברי הנהלה מנמ"רים וחברי הנהלה בחטיבות קמעוניות. אנחנו נפגשים </w:t>
      </w:r>
      <w:bookmarkStart w:id="382" w:name="_ETM_Q1_1785187"/>
      <w:bookmarkEnd w:id="382"/>
      <w:r w:rsidR="001D1D57">
        <w:rPr>
          <w:rFonts w:hint="cs"/>
          <w:rtl/>
        </w:rPr>
        <w:t xml:space="preserve">עם מס"ב על בסיס חודשי, יחד על כל הצוות ואחראי פרויקטים. זה ניהול הדוק של צוות שלם </w:t>
      </w:r>
      <w:bookmarkStart w:id="383" w:name="_ETM_Q1_1794760"/>
      <w:bookmarkEnd w:id="383"/>
      <w:r w:rsidR="001D1D57">
        <w:rPr>
          <w:rFonts w:hint="cs"/>
          <w:rtl/>
        </w:rPr>
        <w:t xml:space="preserve">בפיקוח על הבנקים שמרותק לטובת הצלחת הפרויקט הזה. </w:t>
      </w:r>
    </w:p>
    <w:p w:rsidR="001D1D57" w:rsidRDefault="001D1D57" w:rsidP="00B246FF">
      <w:pPr>
        <w:rPr>
          <w:rtl/>
        </w:rPr>
      </w:pPr>
      <w:bookmarkStart w:id="384" w:name="_ETM_Q1_1798013"/>
      <w:bookmarkStart w:id="385" w:name="_ETM_Q1_1798100"/>
      <w:bookmarkStart w:id="386" w:name="_ETM_Q1_1799171"/>
      <w:bookmarkStart w:id="387" w:name="_ETM_Q1_1799246"/>
      <w:bookmarkEnd w:id="384"/>
      <w:bookmarkEnd w:id="385"/>
      <w:bookmarkEnd w:id="386"/>
      <w:bookmarkEnd w:id="387"/>
    </w:p>
    <w:p w:rsidR="001D1D57" w:rsidRDefault="001D1D57" w:rsidP="000A4407">
      <w:pPr>
        <w:pStyle w:val="af6"/>
        <w:rPr>
          <w:rtl/>
        </w:rPr>
      </w:pPr>
      <w:bookmarkStart w:id="388" w:name="ET_yor_4758_49"/>
      <w:r w:rsidRPr="000A4407">
        <w:rPr>
          <w:rStyle w:val="TagStyle"/>
          <w:rtl/>
        </w:rPr>
        <w:t xml:space="preserve"> &lt;&lt; יור &gt;&gt;</w:t>
      </w:r>
      <w:r w:rsidRPr="001D1D5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D1D5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8"/>
    </w:p>
    <w:p w:rsidR="001D1D57" w:rsidRDefault="001D1D57" w:rsidP="001D1D57">
      <w:pPr>
        <w:pStyle w:val="KeepWithNext"/>
        <w:rPr>
          <w:rtl/>
        </w:rPr>
      </w:pPr>
    </w:p>
    <w:p w:rsidR="001D1D57" w:rsidRDefault="001D1D57" w:rsidP="001D1D57">
      <w:pPr>
        <w:rPr>
          <w:rtl/>
        </w:rPr>
      </w:pPr>
      <w:bookmarkStart w:id="389" w:name="_ETM_Q1_1806826"/>
      <w:bookmarkEnd w:id="389"/>
      <w:r>
        <w:rPr>
          <w:rFonts w:hint="cs"/>
          <w:rtl/>
        </w:rPr>
        <w:t xml:space="preserve">אמרת שאת פרויקטורית, את עוקבת ושיושבים. שאלתי קודם שאלה </w:t>
      </w:r>
      <w:r>
        <w:rPr>
          <w:rtl/>
        </w:rPr>
        <w:t>–</w:t>
      </w:r>
      <w:r>
        <w:rPr>
          <w:rFonts w:hint="cs"/>
          <w:rtl/>
        </w:rPr>
        <w:t xml:space="preserve"> אומנם השאלתי מושגים מענף הבנייה, אז עכשיו אני אלך לחשבון פשוט </w:t>
      </w:r>
      <w:r>
        <w:rPr>
          <w:rtl/>
        </w:rPr>
        <w:t>–</w:t>
      </w:r>
      <w:r>
        <w:rPr>
          <w:rFonts w:hint="cs"/>
          <w:rtl/>
        </w:rPr>
        <w:t xml:space="preserve"> באיזה שלב אתם, 70%? </w:t>
      </w:r>
      <w:bookmarkStart w:id="390" w:name="_ETM_Q1_1817001"/>
      <w:bookmarkEnd w:id="390"/>
      <w:r>
        <w:rPr>
          <w:rFonts w:hint="cs"/>
          <w:rtl/>
        </w:rPr>
        <w:t xml:space="preserve"> 80%? 10%? 5%? אנחנו רוצים להיענות לבקשה, אבל </w:t>
      </w:r>
      <w:bookmarkStart w:id="391" w:name="_ETM_Q1_1818730"/>
      <w:bookmarkEnd w:id="391"/>
      <w:r>
        <w:rPr>
          <w:rFonts w:hint="cs"/>
          <w:rtl/>
        </w:rPr>
        <w:t xml:space="preserve">אנחנו גם צריכים למלא את חובתנו ולראות כמה זמן אתם </w:t>
      </w:r>
      <w:bookmarkStart w:id="392" w:name="_ETM_Q1_1827357"/>
      <w:bookmarkEnd w:id="392"/>
      <w:r>
        <w:rPr>
          <w:rFonts w:hint="cs"/>
          <w:rtl/>
        </w:rPr>
        <w:t xml:space="preserve">באמת צריכים או שפשוט זה עוד כלי ושר האוצר יבוא אלינו עוד פעם עם בקשה להארכה. </w:t>
      </w:r>
    </w:p>
    <w:p w:rsidR="001D1D57" w:rsidRDefault="001D1D57" w:rsidP="001D1D57">
      <w:pPr>
        <w:rPr>
          <w:rtl/>
        </w:rPr>
      </w:pPr>
      <w:bookmarkStart w:id="393" w:name="_ETM_Q1_1838778"/>
      <w:bookmarkStart w:id="394" w:name="_ETM_Q1_1838850"/>
      <w:bookmarkStart w:id="395" w:name="_ETM_Q1_1839050"/>
      <w:bookmarkStart w:id="396" w:name="_ETM_Q1_1839134"/>
      <w:bookmarkEnd w:id="393"/>
      <w:bookmarkEnd w:id="394"/>
      <w:bookmarkEnd w:id="395"/>
      <w:bookmarkEnd w:id="396"/>
    </w:p>
    <w:p w:rsidR="001D1D57" w:rsidRDefault="001D1D57" w:rsidP="000A4407">
      <w:pPr>
        <w:pStyle w:val="af9"/>
        <w:rPr>
          <w:rtl/>
        </w:rPr>
      </w:pPr>
      <w:bookmarkStart w:id="397" w:name="ET_guest_856652_50"/>
      <w:r w:rsidRPr="000A4407">
        <w:rPr>
          <w:rStyle w:val="TagStyle"/>
          <w:rtl/>
        </w:rPr>
        <w:t xml:space="preserve"> &lt;&lt; אורח &gt;&gt;</w:t>
      </w:r>
      <w:r w:rsidRPr="001D1D57">
        <w:rPr>
          <w:rStyle w:val="TagStyle"/>
          <w:rtl/>
        </w:rPr>
        <w:t xml:space="preserve"> </w:t>
      </w:r>
      <w:r>
        <w:rPr>
          <w:rtl/>
        </w:rPr>
        <w:t>טל הראל:</w:t>
      </w:r>
      <w:r w:rsidRPr="001D1D5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7"/>
    </w:p>
    <w:p w:rsidR="001D1D57" w:rsidRDefault="001D1D57" w:rsidP="001D1D57">
      <w:pPr>
        <w:pStyle w:val="KeepWithNext"/>
        <w:rPr>
          <w:rtl/>
        </w:rPr>
      </w:pPr>
    </w:p>
    <w:p w:rsidR="00A22984" w:rsidRDefault="001D1D57" w:rsidP="00A22984">
      <w:pPr>
        <w:rPr>
          <w:rtl/>
        </w:rPr>
      </w:pPr>
      <w:r>
        <w:rPr>
          <w:rFonts w:hint="cs"/>
          <w:rtl/>
        </w:rPr>
        <w:t xml:space="preserve">השאלה בהחלט במקומה. </w:t>
      </w:r>
      <w:r w:rsidR="00A22984">
        <w:rPr>
          <w:rFonts w:hint="cs"/>
          <w:rtl/>
        </w:rPr>
        <w:t>אני אתן את האחוזים בהקשר העסקי והרגולטורי ואודליה תיתן בהקש</w:t>
      </w:r>
      <w:bookmarkStart w:id="398" w:name="_ETM_Q1_1840611"/>
      <w:bookmarkEnd w:id="398"/>
      <w:r w:rsidR="00A22984">
        <w:rPr>
          <w:rFonts w:hint="cs"/>
          <w:rtl/>
        </w:rPr>
        <w:t xml:space="preserve">ר הטכנולוגי. מבחינת רגולציה </w:t>
      </w:r>
      <w:r w:rsidR="00A22984">
        <w:rPr>
          <w:rtl/>
        </w:rPr>
        <w:t>–</w:t>
      </w:r>
      <w:r w:rsidR="00A22984">
        <w:rPr>
          <w:rFonts w:hint="cs"/>
          <w:rtl/>
        </w:rPr>
        <w:t xml:space="preserve"> היה עיכוב בהוצאת רגולציה. מבחינתנו </w:t>
      </w:r>
      <w:bookmarkStart w:id="399" w:name="_ETM_Q1_1846061"/>
      <w:bookmarkEnd w:id="399"/>
      <w:r w:rsidR="00A22984">
        <w:rPr>
          <w:rFonts w:hint="cs"/>
          <w:rtl/>
        </w:rPr>
        <w:t xml:space="preserve">זה כללי הנגיד, לאחר מכן הוראת ניהול בנקאי תקין, כי היה </w:t>
      </w:r>
      <w:bookmarkStart w:id="400" w:name="_ETM_Q1_1847901"/>
      <w:bookmarkEnd w:id="400"/>
      <w:r w:rsidR="00A22984">
        <w:rPr>
          <w:rFonts w:hint="cs"/>
          <w:rtl/>
        </w:rPr>
        <w:t xml:space="preserve">צריך לגבש את ההסכמות וגם מבחינת ישימות, שזה </w:t>
      </w:r>
      <w:bookmarkStart w:id="401" w:name="_ETM_Q1_1852903"/>
      <w:bookmarkEnd w:id="401"/>
      <w:r w:rsidR="00A22984">
        <w:rPr>
          <w:rFonts w:hint="cs"/>
          <w:rtl/>
        </w:rPr>
        <w:t xml:space="preserve">אכן יכול לקרות בשטח, כי אנחנו לא נייצר איזושהי </w:t>
      </w:r>
      <w:bookmarkStart w:id="402" w:name="_ETM_Q1_1853874"/>
      <w:bookmarkEnd w:id="402"/>
      <w:r w:rsidR="00A22984">
        <w:rPr>
          <w:rFonts w:hint="cs"/>
          <w:rtl/>
        </w:rPr>
        <w:t xml:space="preserve">חקיקה שאינה ישימה. </w:t>
      </w:r>
      <w:bookmarkStart w:id="403" w:name="_ETM_Q1_1852907"/>
      <w:bookmarkEnd w:id="403"/>
    </w:p>
    <w:p w:rsidR="00A22984" w:rsidRDefault="00A22984" w:rsidP="00A22984">
      <w:pPr>
        <w:rPr>
          <w:rtl/>
        </w:rPr>
      </w:pPr>
      <w:bookmarkStart w:id="404" w:name="_ETM_Q1_1852976"/>
      <w:bookmarkEnd w:id="404"/>
    </w:p>
    <w:p w:rsidR="00A22984" w:rsidRDefault="00A22984" w:rsidP="000A4407">
      <w:pPr>
        <w:pStyle w:val="af6"/>
        <w:rPr>
          <w:rtl/>
        </w:rPr>
      </w:pPr>
      <w:bookmarkStart w:id="405" w:name="ET_yor_4758_51"/>
      <w:r w:rsidRPr="000A4407">
        <w:rPr>
          <w:rStyle w:val="TagStyle"/>
          <w:rtl/>
        </w:rPr>
        <w:t xml:space="preserve"> &lt;&lt; יור &gt;&gt;</w:t>
      </w:r>
      <w:r w:rsidRPr="00A2298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2298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5"/>
    </w:p>
    <w:p w:rsidR="00A22984" w:rsidRDefault="00A22984" w:rsidP="00A22984">
      <w:pPr>
        <w:pStyle w:val="KeepWithNext"/>
        <w:rPr>
          <w:rtl/>
        </w:rPr>
      </w:pPr>
    </w:p>
    <w:p w:rsidR="00A22984" w:rsidRDefault="00A22984" w:rsidP="00A22984">
      <w:pPr>
        <w:rPr>
          <w:rtl/>
        </w:rPr>
      </w:pPr>
      <w:bookmarkStart w:id="406" w:name="_ETM_Q1_1856411"/>
      <w:bookmarkEnd w:id="406"/>
      <w:r>
        <w:rPr>
          <w:rFonts w:hint="cs"/>
          <w:rtl/>
        </w:rPr>
        <w:t xml:space="preserve">גם אנחנו לא רוצים. </w:t>
      </w:r>
      <w:bookmarkStart w:id="407" w:name="_ETM_Q1_1859857"/>
      <w:bookmarkEnd w:id="407"/>
    </w:p>
    <w:p w:rsidR="00A22984" w:rsidRDefault="00A22984" w:rsidP="00A22984">
      <w:pPr>
        <w:rPr>
          <w:rtl/>
        </w:rPr>
      </w:pPr>
      <w:bookmarkStart w:id="408" w:name="_ETM_Q1_1859922"/>
      <w:bookmarkStart w:id="409" w:name="_ETM_Q1_1861990"/>
      <w:bookmarkEnd w:id="408"/>
      <w:bookmarkEnd w:id="409"/>
    </w:p>
    <w:p w:rsidR="00A22984" w:rsidRDefault="00A22984" w:rsidP="000A4407">
      <w:pPr>
        <w:pStyle w:val="af9"/>
        <w:rPr>
          <w:rtl/>
        </w:rPr>
      </w:pPr>
      <w:bookmarkStart w:id="410" w:name="ET_guest_856652_52"/>
      <w:r w:rsidRPr="000A4407">
        <w:rPr>
          <w:rStyle w:val="TagStyle"/>
          <w:rtl/>
        </w:rPr>
        <w:t xml:space="preserve"> &lt;&lt; אורח &gt;&gt;</w:t>
      </w:r>
      <w:r w:rsidRPr="00A22984">
        <w:rPr>
          <w:rStyle w:val="TagStyle"/>
          <w:rtl/>
        </w:rPr>
        <w:t xml:space="preserve"> </w:t>
      </w:r>
      <w:r>
        <w:rPr>
          <w:rtl/>
        </w:rPr>
        <w:t>טל הראל:</w:t>
      </w:r>
      <w:r w:rsidRPr="00A2298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0"/>
    </w:p>
    <w:p w:rsidR="00A22984" w:rsidRDefault="00A22984" w:rsidP="00A22984">
      <w:pPr>
        <w:pStyle w:val="KeepWithNext"/>
        <w:rPr>
          <w:rtl/>
        </w:rPr>
      </w:pPr>
    </w:p>
    <w:p w:rsidR="00543DD7" w:rsidRDefault="00A22984" w:rsidP="00543DD7">
      <w:pPr>
        <w:rPr>
          <w:rtl/>
        </w:rPr>
      </w:pPr>
      <w:bookmarkStart w:id="411" w:name="_ETM_Q1_1862588"/>
      <w:bookmarkStart w:id="412" w:name="_ETM_Q1_1862653"/>
      <w:bookmarkEnd w:id="411"/>
      <w:bookmarkEnd w:id="412"/>
      <w:r>
        <w:rPr>
          <w:rFonts w:hint="cs"/>
          <w:rtl/>
        </w:rPr>
        <w:t xml:space="preserve">לכן זה לקח </w:t>
      </w:r>
      <w:bookmarkStart w:id="413" w:name="_ETM_Q1_1857056"/>
      <w:bookmarkEnd w:id="413"/>
      <w:r>
        <w:rPr>
          <w:rFonts w:hint="cs"/>
          <w:rtl/>
        </w:rPr>
        <w:t>קצת זמן. נ</w:t>
      </w:r>
      <w:r w:rsidR="0008212A">
        <w:rPr>
          <w:rFonts w:hint="cs"/>
          <w:rtl/>
        </w:rPr>
        <w:t xml:space="preserve">כון לנקודת זמן נוכחית סיימנו, </w:t>
      </w:r>
      <w:bookmarkStart w:id="414" w:name="_ETM_Q1_1860651"/>
      <w:bookmarkEnd w:id="414"/>
      <w:r w:rsidR="0008212A">
        <w:rPr>
          <w:rFonts w:hint="cs"/>
          <w:rtl/>
        </w:rPr>
        <w:t xml:space="preserve">מאה אחוז, מבחינת כללי נגיד וזה סגור; הוראת </w:t>
      </w:r>
      <w:r w:rsidR="00543DD7">
        <w:rPr>
          <w:rFonts w:hint="cs"/>
          <w:rtl/>
        </w:rPr>
        <w:t>ה</w:t>
      </w:r>
      <w:r w:rsidR="0008212A">
        <w:rPr>
          <w:rFonts w:hint="cs"/>
          <w:rtl/>
        </w:rPr>
        <w:t>מפקח</w:t>
      </w:r>
      <w:r w:rsidR="00543DD7">
        <w:rPr>
          <w:rFonts w:hint="cs"/>
          <w:rtl/>
        </w:rPr>
        <w:t xml:space="preserve">, </w:t>
      </w:r>
      <w:r w:rsidR="0008212A">
        <w:rPr>
          <w:rFonts w:hint="cs"/>
          <w:rtl/>
        </w:rPr>
        <w:t xml:space="preserve">הוראת ניהול </w:t>
      </w:r>
      <w:bookmarkStart w:id="415" w:name="_ETM_Q1_1865888"/>
      <w:bookmarkEnd w:id="415"/>
      <w:r w:rsidR="0008212A">
        <w:rPr>
          <w:rFonts w:hint="cs"/>
          <w:rtl/>
        </w:rPr>
        <w:t xml:space="preserve">בנקאי </w:t>
      </w:r>
      <w:r w:rsidR="00543DD7">
        <w:rPr>
          <w:rFonts w:hint="cs"/>
          <w:rtl/>
        </w:rPr>
        <w:t xml:space="preserve">שאומרת את הוראות הביצוע, איך לבצע </w:t>
      </w:r>
      <w:r>
        <w:rPr>
          <w:rtl/>
        </w:rPr>
        <w:t xml:space="preserve"> </w:t>
      </w:r>
      <w:r w:rsidR="00543DD7">
        <w:rPr>
          <w:rFonts w:hint="cs"/>
          <w:rtl/>
        </w:rPr>
        <w:t xml:space="preserve">את זה בהיבט העסקי </w:t>
      </w:r>
      <w:r w:rsidR="00543DD7">
        <w:rPr>
          <w:rtl/>
        </w:rPr>
        <w:t>–</w:t>
      </w:r>
      <w:r w:rsidR="00543DD7">
        <w:rPr>
          <w:rFonts w:hint="cs"/>
          <w:rtl/>
        </w:rPr>
        <w:t xml:space="preserve"> סגור לחלוטין. מה שנותר על הפרק זה להסדיר </w:t>
      </w:r>
      <w:bookmarkStart w:id="416" w:name="_ETM_Q1_1870858"/>
      <w:bookmarkEnd w:id="416"/>
      <w:r w:rsidR="00543DD7">
        <w:rPr>
          <w:rFonts w:hint="cs"/>
          <w:rtl/>
        </w:rPr>
        <w:t xml:space="preserve">בחקיקה ראשית את כל הנושא של צ'קים, כי לקח זמן </w:t>
      </w:r>
      <w:bookmarkStart w:id="417" w:name="_ETM_Q1_1877095"/>
      <w:bookmarkEnd w:id="417"/>
      <w:r w:rsidR="00543DD7">
        <w:rPr>
          <w:rFonts w:hint="cs"/>
          <w:rtl/>
        </w:rPr>
        <w:t xml:space="preserve">להבין את המתווה. במקור זה לא היה במתווה </w:t>
      </w:r>
      <w:bookmarkStart w:id="418" w:name="_ETM_Q1_1881231"/>
      <w:bookmarkEnd w:id="418"/>
      <w:r w:rsidR="00543DD7">
        <w:rPr>
          <w:rFonts w:hint="cs"/>
          <w:rtl/>
        </w:rPr>
        <w:t xml:space="preserve">והוספנו את זה בגלל ראייה הוליסטית </w:t>
      </w:r>
      <w:bookmarkStart w:id="419" w:name="_ETM_Q1_1883046"/>
      <w:bookmarkEnd w:id="419"/>
      <w:r w:rsidR="00543DD7">
        <w:rPr>
          <w:rFonts w:hint="cs"/>
          <w:rtl/>
        </w:rPr>
        <w:t>מה טובת הלקוח, שאם הוא ישאיר את הצ'קים מאחור, זה</w:t>
      </w:r>
      <w:bookmarkStart w:id="420" w:name="_ETM_Q1_1886491"/>
      <w:bookmarkEnd w:id="420"/>
      <w:r w:rsidR="00543DD7">
        <w:rPr>
          <w:rFonts w:hint="cs"/>
          <w:rtl/>
        </w:rPr>
        <w:t xml:space="preserve"> יהיה חסם לניוד. לכן החלטנו להוסיף את זה וכן את</w:t>
      </w:r>
      <w:bookmarkStart w:id="421" w:name="_ETM_Q1_1891648"/>
      <w:bookmarkEnd w:id="421"/>
      <w:r w:rsidR="00543DD7">
        <w:rPr>
          <w:rFonts w:hint="cs"/>
          <w:rtl/>
        </w:rPr>
        <w:t xml:space="preserve"> כרטיסי האשראי ולכן לקח זמן לגבש את החקיק</w:t>
      </w:r>
      <w:bookmarkStart w:id="422" w:name="_ETM_Q1_1893503"/>
      <w:bookmarkEnd w:id="422"/>
      <w:r w:rsidR="00543DD7">
        <w:rPr>
          <w:rFonts w:hint="cs"/>
          <w:rtl/>
        </w:rPr>
        <w:t xml:space="preserve">ה. מבחינתנו יש תזכיר חוק מוכן, רק להריץ </w:t>
      </w:r>
      <w:bookmarkStart w:id="423" w:name="_ETM_Q1_1902835"/>
      <w:bookmarkEnd w:id="423"/>
      <w:r w:rsidR="00543DD7">
        <w:rPr>
          <w:rFonts w:hint="cs"/>
          <w:rtl/>
        </w:rPr>
        <w:t xml:space="preserve">אותו. </w:t>
      </w:r>
    </w:p>
    <w:p w:rsidR="00543DD7" w:rsidRDefault="00543DD7" w:rsidP="00543DD7">
      <w:pPr>
        <w:rPr>
          <w:rtl/>
        </w:rPr>
      </w:pPr>
    </w:p>
    <w:p w:rsidR="00543DD7" w:rsidRDefault="00543DD7" w:rsidP="000A4407">
      <w:pPr>
        <w:pStyle w:val="af6"/>
        <w:rPr>
          <w:rtl/>
        </w:rPr>
      </w:pPr>
      <w:bookmarkStart w:id="424" w:name="ET_yor_4758_53"/>
      <w:r w:rsidRPr="000A4407">
        <w:rPr>
          <w:rStyle w:val="TagStyle"/>
          <w:rtl/>
        </w:rPr>
        <w:t xml:space="preserve"> &lt;&lt; יור &gt;&gt;</w:t>
      </w:r>
      <w:r w:rsidRPr="00543DD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43DD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4"/>
    </w:p>
    <w:p w:rsidR="00543DD7" w:rsidRDefault="00543DD7" w:rsidP="00543DD7">
      <w:pPr>
        <w:pStyle w:val="KeepWithNext"/>
        <w:rPr>
          <w:rtl/>
        </w:rPr>
      </w:pPr>
    </w:p>
    <w:p w:rsidR="00543DD7" w:rsidRDefault="00543DD7" w:rsidP="00543DD7">
      <w:pPr>
        <w:rPr>
          <w:rtl/>
        </w:rPr>
      </w:pPr>
      <w:r>
        <w:rPr>
          <w:rFonts w:hint="cs"/>
          <w:rtl/>
        </w:rPr>
        <w:t xml:space="preserve">הוא הופץ? </w:t>
      </w:r>
    </w:p>
    <w:p w:rsidR="00543DD7" w:rsidRDefault="00543DD7" w:rsidP="00543DD7">
      <w:pPr>
        <w:rPr>
          <w:rtl/>
        </w:rPr>
      </w:pPr>
      <w:bookmarkStart w:id="425" w:name="_ETM_Q1_1904134"/>
      <w:bookmarkStart w:id="426" w:name="_ETM_Q1_1904192"/>
      <w:bookmarkEnd w:id="425"/>
      <w:bookmarkEnd w:id="426"/>
    </w:p>
    <w:p w:rsidR="00543DD7" w:rsidRDefault="00543DD7" w:rsidP="000A4407">
      <w:pPr>
        <w:pStyle w:val="af9"/>
        <w:rPr>
          <w:rtl/>
        </w:rPr>
      </w:pPr>
      <w:bookmarkStart w:id="427" w:name="ET_guest_767362_55"/>
      <w:r w:rsidRPr="000A4407">
        <w:rPr>
          <w:rStyle w:val="TagStyle"/>
          <w:rtl/>
        </w:rPr>
        <w:t xml:space="preserve"> &lt;&lt; אורח &gt;&gt;</w:t>
      </w:r>
      <w:r w:rsidRPr="00543DD7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543DD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7"/>
    </w:p>
    <w:p w:rsidR="00543DD7" w:rsidRDefault="00543DD7" w:rsidP="00543DD7">
      <w:pPr>
        <w:pStyle w:val="KeepWithNext"/>
        <w:rPr>
          <w:rtl/>
        </w:rPr>
      </w:pPr>
    </w:p>
    <w:p w:rsidR="00543DD7" w:rsidRDefault="00543DD7" w:rsidP="00543DD7">
      <w:pPr>
        <w:rPr>
          <w:rtl/>
        </w:rPr>
      </w:pPr>
      <w:r>
        <w:rPr>
          <w:rFonts w:hint="cs"/>
          <w:rtl/>
        </w:rPr>
        <w:t xml:space="preserve">הוא לא הופץ בגלל שהוא לא </w:t>
      </w:r>
      <w:bookmarkStart w:id="428" w:name="_ETM_Q1_1906893"/>
      <w:bookmarkEnd w:id="428"/>
      <w:r>
        <w:rPr>
          <w:rFonts w:hint="cs"/>
          <w:rtl/>
        </w:rPr>
        <w:t>חקיקה של משרד האוצר. זו חקיקה של משרד המשפטים.</w:t>
      </w:r>
    </w:p>
    <w:p w:rsidR="00543DD7" w:rsidRDefault="00543DD7" w:rsidP="00543DD7">
      <w:pPr>
        <w:rPr>
          <w:rtl/>
        </w:rPr>
      </w:pPr>
      <w:bookmarkStart w:id="429" w:name="_ETM_Q1_1909848"/>
      <w:bookmarkStart w:id="430" w:name="_ETM_Q1_1909919"/>
      <w:bookmarkEnd w:id="429"/>
      <w:bookmarkEnd w:id="430"/>
    </w:p>
    <w:p w:rsidR="00543DD7" w:rsidRDefault="00543DD7" w:rsidP="000A4407">
      <w:pPr>
        <w:pStyle w:val="af6"/>
        <w:rPr>
          <w:rtl/>
        </w:rPr>
      </w:pPr>
      <w:bookmarkStart w:id="431" w:name="ET_yor_4758_56"/>
      <w:r w:rsidRPr="000A4407">
        <w:rPr>
          <w:rStyle w:val="TagStyle"/>
          <w:rtl/>
        </w:rPr>
        <w:t xml:space="preserve"> &lt;&lt; יור &gt;&gt;</w:t>
      </w:r>
      <w:r w:rsidRPr="00543DD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43DD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1"/>
    </w:p>
    <w:p w:rsidR="00543DD7" w:rsidRDefault="00543DD7" w:rsidP="00543DD7">
      <w:pPr>
        <w:pStyle w:val="KeepWithNext"/>
        <w:rPr>
          <w:rtl/>
        </w:rPr>
      </w:pPr>
    </w:p>
    <w:p w:rsidR="00543DD7" w:rsidRDefault="00543DD7" w:rsidP="00543DD7">
      <w:pPr>
        <w:rPr>
          <w:rtl/>
        </w:rPr>
      </w:pPr>
      <w:bookmarkStart w:id="432" w:name="_ETM_Q1_1902756"/>
      <w:bookmarkEnd w:id="432"/>
      <w:r>
        <w:rPr>
          <w:rFonts w:hint="cs"/>
          <w:rtl/>
        </w:rPr>
        <w:t>משרד המשפטים נמצאים איתנו?</w:t>
      </w:r>
      <w:bookmarkStart w:id="433" w:name="_ETM_Q1_1914882"/>
      <w:bookmarkEnd w:id="433"/>
    </w:p>
    <w:p w:rsidR="00543DD7" w:rsidRDefault="00543DD7" w:rsidP="00543DD7">
      <w:pPr>
        <w:rPr>
          <w:rtl/>
        </w:rPr>
      </w:pPr>
      <w:bookmarkStart w:id="434" w:name="_ETM_Q1_1914941"/>
      <w:bookmarkEnd w:id="434"/>
    </w:p>
    <w:p w:rsidR="00543DD7" w:rsidRDefault="00543DD7" w:rsidP="00083A6E">
      <w:pPr>
        <w:pStyle w:val="af9"/>
        <w:keepNext/>
        <w:rPr>
          <w:rtl/>
        </w:rPr>
      </w:pPr>
      <w:bookmarkStart w:id="435" w:name="ET_guest_767362_57"/>
      <w:r w:rsidRPr="000A4407">
        <w:rPr>
          <w:rStyle w:val="TagStyle"/>
          <w:rtl/>
        </w:rPr>
        <w:t xml:space="preserve"> &lt;&lt; אורח &gt;&gt;</w:t>
      </w:r>
      <w:r w:rsidRPr="00543DD7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543DD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5"/>
    </w:p>
    <w:p w:rsidR="00543DD7" w:rsidRDefault="00543DD7" w:rsidP="00083A6E">
      <w:pPr>
        <w:pStyle w:val="KeepWithNext"/>
        <w:rPr>
          <w:rtl/>
        </w:rPr>
      </w:pPr>
    </w:p>
    <w:p w:rsidR="00543DD7" w:rsidRDefault="00543DD7" w:rsidP="00543DD7">
      <w:pPr>
        <w:rPr>
          <w:rtl/>
        </w:rPr>
      </w:pPr>
      <w:bookmarkStart w:id="436" w:name="_ETM_Q1_1910684"/>
      <w:bookmarkStart w:id="437" w:name="_ETM_Q1_1910734"/>
      <w:bookmarkEnd w:id="436"/>
      <w:bookmarkEnd w:id="437"/>
      <w:r>
        <w:rPr>
          <w:rFonts w:hint="cs"/>
          <w:rtl/>
        </w:rPr>
        <w:t xml:space="preserve">זה לא עניין של השמטה או </w:t>
      </w:r>
      <w:bookmarkStart w:id="438" w:name="_ETM_Q1_1916237"/>
      <w:bookmarkEnd w:id="438"/>
      <w:r>
        <w:rPr>
          <w:rFonts w:hint="cs"/>
          <w:rtl/>
        </w:rPr>
        <w:t xml:space="preserve">משהו כזה, אני מסביר מבחינה פרוצדורלית. </w:t>
      </w:r>
    </w:p>
    <w:p w:rsidR="00543DD7" w:rsidRDefault="00543DD7" w:rsidP="00543DD7">
      <w:pPr>
        <w:rPr>
          <w:rtl/>
        </w:rPr>
      </w:pPr>
      <w:bookmarkStart w:id="439" w:name="_ETM_Q1_1919237"/>
      <w:bookmarkStart w:id="440" w:name="_ETM_Q1_1919296"/>
      <w:bookmarkEnd w:id="439"/>
      <w:bookmarkEnd w:id="440"/>
    </w:p>
    <w:p w:rsidR="00543DD7" w:rsidRDefault="00543DD7" w:rsidP="000A4407">
      <w:pPr>
        <w:pStyle w:val="af6"/>
        <w:rPr>
          <w:rtl/>
        </w:rPr>
      </w:pPr>
      <w:bookmarkStart w:id="441" w:name="ET_yor_4758_58"/>
      <w:r w:rsidRPr="000A4407">
        <w:rPr>
          <w:rStyle w:val="TagStyle"/>
          <w:rtl/>
        </w:rPr>
        <w:t xml:space="preserve"> &lt;&lt; יור &gt;&gt;</w:t>
      </w:r>
      <w:r w:rsidRPr="00543DD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43DD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1"/>
    </w:p>
    <w:p w:rsidR="00543DD7" w:rsidRDefault="00543DD7" w:rsidP="00543DD7">
      <w:pPr>
        <w:pStyle w:val="KeepWithNext"/>
        <w:rPr>
          <w:rtl/>
        </w:rPr>
      </w:pPr>
    </w:p>
    <w:p w:rsidR="00543DD7" w:rsidRDefault="00543DD7" w:rsidP="00543DD7">
      <w:pPr>
        <w:rPr>
          <w:rtl/>
        </w:rPr>
      </w:pPr>
      <w:bookmarkStart w:id="442" w:name="_ETM_Q1_1923354"/>
      <w:bookmarkEnd w:id="442"/>
      <w:r>
        <w:rPr>
          <w:rFonts w:hint="cs"/>
          <w:rtl/>
        </w:rPr>
        <w:t xml:space="preserve">מבחינתי אתם אלופים בפרקטיקה, אבל גם לי יש קצת פרקטיקה בחיים. תזכיר חוק </w:t>
      </w:r>
      <w:bookmarkStart w:id="443" w:name="_ETM_Q1_1920101"/>
      <w:bookmarkEnd w:id="443"/>
      <w:r>
        <w:rPr>
          <w:rFonts w:hint="cs"/>
          <w:rtl/>
        </w:rPr>
        <w:t xml:space="preserve">ממשלתי שלא הופץ עדיין, מבחינתי לא קיים. אתם יודעים </w:t>
      </w:r>
      <w:bookmarkStart w:id="444" w:name="_ETM_Q1_1933574"/>
      <w:bookmarkEnd w:id="444"/>
      <w:r>
        <w:rPr>
          <w:rFonts w:hint="cs"/>
          <w:rtl/>
        </w:rPr>
        <w:t xml:space="preserve">בדיוק מה התהליך, ויהיו לכם הסתייגויות ויהיו הערות. למשרד המשפטים </w:t>
      </w:r>
      <w:bookmarkStart w:id="445" w:name="_ETM_Q1_1933319"/>
      <w:bookmarkEnd w:id="445"/>
      <w:r>
        <w:rPr>
          <w:rFonts w:hint="cs"/>
          <w:rtl/>
        </w:rPr>
        <w:t>יש אילוצים רבים. יש לו חוב לכנסת של תקנות</w:t>
      </w:r>
      <w:bookmarkStart w:id="446" w:name="_ETM_Q1_1940776"/>
      <w:bookmarkEnd w:id="446"/>
      <w:r>
        <w:rPr>
          <w:rFonts w:hint="cs"/>
          <w:rtl/>
        </w:rPr>
        <w:t xml:space="preserve"> 14 שנה אחורה. למשרד המשפטים יש הרבה משימות, </w:t>
      </w:r>
      <w:bookmarkStart w:id="447" w:name="_ETM_Q1_1942588"/>
      <w:bookmarkEnd w:id="447"/>
      <w:r>
        <w:rPr>
          <w:rFonts w:hint="cs"/>
          <w:rtl/>
        </w:rPr>
        <w:t xml:space="preserve">אתם לא היחידים. לכן אני אומר, תבינו שאין מה </w:t>
      </w:r>
      <w:bookmarkStart w:id="448" w:name="_ETM_Q1_1956360"/>
      <w:bookmarkEnd w:id="448"/>
      <w:r>
        <w:rPr>
          <w:rFonts w:hint="cs"/>
          <w:rtl/>
        </w:rPr>
        <w:t>לעשות ומי שהוא פרויקטור של הנושא צריך לקחת ולקדם את</w:t>
      </w:r>
      <w:bookmarkStart w:id="449" w:name="_ETM_Q1_1959490"/>
      <w:bookmarkEnd w:id="449"/>
      <w:r>
        <w:rPr>
          <w:rFonts w:hint="cs"/>
          <w:rtl/>
        </w:rPr>
        <w:t xml:space="preserve"> הנושא בכל הכיוונים.</w:t>
      </w:r>
    </w:p>
    <w:p w:rsidR="00543DD7" w:rsidRDefault="00543DD7" w:rsidP="00543DD7">
      <w:pPr>
        <w:rPr>
          <w:rtl/>
        </w:rPr>
      </w:pPr>
    </w:p>
    <w:p w:rsidR="00543DD7" w:rsidRDefault="00543DD7" w:rsidP="00543DD7">
      <w:pPr>
        <w:rPr>
          <w:rtl/>
        </w:rPr>
      </w:pPr>
      <w:r>
        <w:rPr>
          <w:rFonts w:hint="cs"/>
          <w:rtl/>
        </w:rPr>
        <w:t xml:space="preserve">עדיין לא אמרתם לי </w:t>
      </w:r>
      <w:r>
        <w:rPr>
          <w:rtl/>
        </w:rPr>
        <w:t>–</w:t>
      </w:r>
      <w:r>
        <w:rPr>
          <w:rFonts w:hint="cs"/>
          <w:rtl/>
        </w:rPr>
        <w:t xml:space="preserve"> עולם הדימויים שלי רחב </w:t>
      </w:r>
      <w:r>
        <w:rPr>
          <w:rtl/>
        </w:rPr>
        <w:t>–</w:t>
      </w:r>
      <w:r>
        <w:rPr>
          <w:rFonts w:hint="cs"/>
          <w:rtl/>
        </w:rPr>
        <w:t xml:space="preserve"> איפה אני במסלול הריצה? </w:t>
      </w:r>
      <w:bookmarkStart w:id="450" w:name="_ETM_Q1_1961739"/>
      <w:bookmarkEnd w:id="450"/>
      <w:r>
        <w:rPr>
          <w:rFonts w:hint="cs"/>
          <w:rtl/>
        </w:rPr>
        <w:t>לאיזה שלב הגעתם?</w:t>
      </w:r>
    </w:p>
    <w:p w:rsidR="00543DD7" w:rsidRDefault="00543DD7" w:rsidP="00543DD7">
      <w:pPr>
        <w:rPr>
          <w:rtl/>
        </w:rPr>
      </w:pPr>
      <w:bookmarkStart w:id="451" w:name="_ETM_Q1_1968395"/>
      <w:bookmarkStart w:id="452" w:name="_ETM_Q1_1968474"/>
      <w:bookmarkEnd w:id="451"/>
      <w:bookmarkEnd w:id="452"/>
    </w:p>
    <w:p w:rsidR="00543DD7" w:rsidRDefault="00543DD7" w:rsidP="000A4407">
      <w:pPr>
        <w:pStyle w:val="a4"/>
        <w:rPr>
          <w:rtl/>
        </w:rPr>
      </w:pPr>
      <w:bookmarkStart w:id="453" w:name="ET_speaker_5939_59"/>
      <w:r w:rsidRPr="000A4407">
        <w:rPr>
          <w:rStyle w:val="TagStyle"/>
          <w:rtl/>
        </w:rPr>
        <w:t xml:space="preserve"> &lt;&lt; דובר &gt;&gt;</w:t>
      </w:r>
      <w:r w:rsidRPr="00543DD7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543DD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3"/>
    </w:p>
    <w:p w:rsidR="00543DD7" w:rsidRDefault="00543DD7" w:rsidP="00543DD7">
      <w:pPr>
        <w:pStyle w:val="KeepWithNext"/>
        <w:rPr>
          <w:rtl/>
        </w:rPr>
      </w:pPr>
    </w:p>
    <w:p w:rsidR="00543DD7" w:rsidRDefault="00543DD7" w:rsidP="00543DD7">
      <w:pPr>
        <w:rPr>
          <w:rtl/>
        </w:rPr>
      </w:pPr>
      <w:r>
        <w:rPr>
          <w:rFonts w:hint="cs"/>
          <w:rtl/>
        </w:rPr>
        <w:t xml:space="preserve">עכשיו אנחנו בספורט. </w:t>
      </w:r>
    </w:p>
    <w:p w:rsidR="00543DD7" w:rsidRDefault="00543DD7" w:rsidP="00543DD7">
      <w:pPr>
        <w:rPr>
          <w:rtl/>
        </w:rPr>
      </w:pPr>
      <w:bookmarkStart w:id="454" w:name="_ETM_Q1_1964956"/>
      <w:bookmarkStart w:id="455" w:name="_ETM_Q1_1965033"/>
      <w:bookmarkEnd w:id="454"/>
      <w:bookmarkEnd w:id="455"/>
    </w:p>
    <w:p w:rsidR="00543DD7" w:rsidRDefault="00543DD7" w:rsidP="000A4407">
      <w:pPr>
        <w:pStyle w:val="af6"/>
        <w:rPr>
          <w:rtl/>
        </w:rPr>
      </w:pPr>
      <w:bookmarkStart w:id="456" w:name="ET_yor_4758_60"/>
      <w:r w:rsidRPr="000A4407">
        <w:rPr>
          <w:rStyle w:val="TagStyle"/>
          <w:rtl/>
        </w:rPr>
        <w:t xml:space="preserve"> &lt;&lt; יור &gt;&gt;</w:t>
      </w:r>
      <w:r w:rsidRPr="00543DD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43DD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6"/>
    </w:p>
    <w:p w:rsidR="00543DD7" w:rsidRDefault="00543DD7" w:rsidP="00543DD7">
      <w:pPr>
        <w:pStyle w:val="KeepWithNext"/>
        <w:rPr>
          <w:rtl/>
        </w:rPr>
      </w:pPr>
    </w:p>
    <w:p w:rsidR="007B148F" w:rsidRDefault="00543DD7" w:rsidP="00543DD7">
      <w:pPr>
        <w:rPr>
          <w:rtl/>
        </w:rPr>
      </w:pPr>
      <w:bookmarkStart w:id="457" w:name="_ETM_Q1_1967127"/>
      <w:bookmarkEnd w:id="457"/>
      <w:r>
        <w:rPr>
          <w:rFonts w:hint="cs"/>
          <w:rtl/>
        </w:rPr>
        <w:t xml:space="preserve">ניסיתי בבניין </w:t>
      </w:r>
      <w:r>
        <w:rPr>
          <w:rtl/>
        </w:rPr>
        <w:t>–</w:t>
      </w:r>
      <w:r>
        <w:rPr>
          <w:rFonts w:hint="cs"/>
          <w:rtl/>
        </w:rPr>
        <w:t xml:space="preserve"> לא הלך;</w:t>
      </w:r>
      <w:bookmarkStart w:id="458" w:name="_ETM_Q1_1966456"/>
      <w:bookmarkEnd w:id="458"/>
      <w:r>
        <w:rPr>
          <w:rFonts w:hint="cs"/>
          <w:rtl/>
        </w:rPr>
        <w:t xml:space="preserve"> ניסיתי באחוזים </w:t>
      </w:r>
      <w:r>
        <w:rPr>
          <w:rtl/>
        </w:rPr>
        <w:t>–</w:t>
      </w:r>
      <w:r>
        <w:rPr>
          <w:rFonts w:hint="cs"/>
          <w:rtl/>
        </w:rPr>
        <w:t xml:space="preserve"> לא הלך. </w:t>
      </w:r>
      <w:bookmarkStart w:id="459" w:name="_ETM_Q1_1973506"/>
      <w:bookmarkEnd w:id="459"/>
    </w:p>
    <w:p w:rsidR="007B148F" w:rsidRDefault="007B148F" w:rsidP="00543DD7">
      <w:pPr>
        <w:rPr>
          <w:rtl/>
        </w:rPr>
      </w:pPr>
      <w:bookmarkStart w:id="460" w:name="_ETM_Q1_1973582"/>
      <w:bookmarkEnd w:id="460"/>
    </w:p>
    <w:p w:rsidR="007B148F" w:rsidRDefault="007B148F" w:rsidP="000A4407">
      <w:pPr>
        <w:pStyle w:val="af9"/>
        <w:rPr>
          <w:rtl/>
        </w:rPr>
      </w:pPr>
      <w:bookmarkStart w:id="461" w:name="ET_guest_865738_61"/>
      <w:r w:rsidRPr="000A4407">
        <w:rPr>
          <w:rStyle w:val="TagStyle"/>
          <w:rtl/>
        </w:rPr>
        <w:t xml:space="preserve"> &lt;&lt; אורח &gt;&gt;</w:t>
      </w:r>
      <w:r w:rsidRPr="007B148F">
        <w:rPr>
          <w:rStyle w:val="TagStyle"/>
          <w:rtl/>
        </w:rPr>
        <w:t xml:space="preserve"> </w:t>
      </w:r>
      <w:r>
        <w:rPr>
          <w:rtl/>
        </w:rPr>
        <w:t>אודליה אוסטרובסקי משה:</w:t>
      </w:r>
      <w:r w:rsidRPr="007B148F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1"/>
    </w:p>
    <w:p w:rsidR="007B148F" w:rsidRDefault="007B148F" w:rsidP="007B148F">
      <w:pPr>
        <w:pStyle w:val="KeepWithNext"/>
        <w:rPr>
          <w:rtl/>
        </w:rPr>
      </w:pPr>
    </w:p>
    <w:p w:rsidR="007B148F" w:rsidRDefault="007B148F" w:rsidP="007B148F">
      <w:pPr>
        <w:rPr>
          <w:rtl/>
        </w:rPr>
      </w:pPr>
      <w:r>
        <w:rPr>
          <w:rFonts w:hint="cs"/>
          <w:rtl/>
        </w:rPr>
        <w:t>אני סמנכ"ל פיתוח,  ת</w:t>
      </w:r>
      <w:bookmarkStart w:id="462" w:name="_ETM_Q1_1973305"/>
      <w:bookmarkEnd w:id="462"/>
      <w:r>
        <w:rPr>
          <w:rFonts w:hint="cs"/>
          <w:rtl/>
        </w:rPr>
        <w:t xml:space="preserve">פעול וטכנולוגיות במס"ב. מבחינתנו, כמרכזי הפרויקט, אנחנו רואים את המורכבות </w:t>
      </w:r>
      <w:bookmarkStart w:id="463" w:name="_ETM_Q1_1983983"/>
      <w:bookmarkEnd w:id="463"/>
      <w:r>
        <w:rPr>
          <w:rFonts w:hint="cs"/>
          <w:rtl/>
        </w:rPr>
        <w:t xml:space="preserve">של הפרויקט גם בהיבטים של כמות הממשקים שצריך לפתח </w:t>
      </w:r>
      <w:bookmarkStart w:id="464" w:name="_ETM_Q1_1988827"/>
      <w:bookmarkEnd w:id="464"/>
      <w:r>
        <w:rPr>
          <w:rFonts w:hint="cs"/>
          <w:rtl/>
        </w:rPr>
        <w:t>כדי להשלים את הפרויקט, גם הנתונים שצריכים לעבור בין הבנקים.</w:t>
      </w:r>
      <w:bookmarkStart w:id="465" w:name="_ETM_Q1_1990033"/>
      <w:bookmarkEnd w:id="465"/>
      <w:r>
        <w:rPr>
          <w:rFonts w:hint="cs"/>
          <w:rtl/>
        </w:rPr>
        <w:t xml:space="preserve"> אלה נתונים שמגיעים ממערכות שונות בבנק והאינטגרציה היא אינטגרציה </w:t>
      </w:r>
      <w:bookmarkStart w:id="466" w:name="_ETM_Q1_1995804"/>
      <w:bookmarkEnd w:id="466"/>
      <w:r>
        <w:rPr>
          <w:rFonts w:hint="cs"/>
          <w:rtl/>
        </w:rPr>
        <w:t>מאוד-מאוד מאתגרת כי היא משתפת גופים רבים, גם כאלה שהם</w:t>
      </w:r>
      <w:bookmarkStart w:id="467" w:name="_ETM_Q1_2001207"/>
      <w:bookmarkEnd w:id="467"/>
      <w:r>
        <w:rPr>
          <w:rFonts w:hint="cs"/>
          <w:rtl/>
        </w:rPr>
        <w:t xml:space="preserve"> לא תחת החוק, כמו לדוגמה חברות כרטיסי אשראי </w:t>
      </w:r>
      <w:bookmarkStart w:id="468" w:name="_ETM_Q1_2011728"/>
      <w:bookmarkEnd w:id="468"/>
      <w:r>
        <w:rPr>
          <w:rFonts w:hint="cs"/>
          <w:rtl/>
        </w:rPr>
        <w:t>או בנקים שלכאורה קיבלו פטור מהחוק, אבל הם עדיין צריכים לנתב תשלומים שמגיעים אליהם כדי שהלקוח לא יפגע. צריך</w:t>
      </w:r>
      <w:bookmarkStart w:id="469" w:name="_ETM_Q1_2020713"/>
      <w:bookmarkEnd w:id="469"/>
      <w:r>
        <w:rPr>
          <w:rFonts w:hint="cs"/>
          <w:rtl/>
        </w:rPr>
        <w:t xml:space="preserve"> להבין שמדובר פה בכסף, בהעברות תשלומים. זה אומר שתקלה </w:t>
      </w:r>
      <w:bookmarkStart w:id="470" w:name="_ETM_Q1_2021741"/>
      <w:bookmarkEnd w:id="470"/>
      <w:r>
        <w:rPr>
          <w:rFonts w:hint="cs"/>
          <w:rtl/>
        </w:rPr>
        <w:t xml:space="preserve">במערכת כזאת משמעותה - - - </w:t>
      </w:r>
      <w:bookmarkStart w:id="471" w:name="_ETM_Q1_2022361"/>
      <w:bookmarkEnd w:id="471"/>
    </w:p>
    <w:p w:rsidR="007B148F" w:rsidRDefault="007B148F" w:rsidP="007B148F">
      <w:pPr>
        <w:rPr>
          <w:rtl/>
        </w:rPr>
      </w:pPr>
      <w:bookmarkStart w:id="472" w:name="_ETM_Q1_2022442"/>
      <w:bookmarkEnd w:id="472"/>
    </w:p>
    <w:p w:rsidR="007B148F" w:rsidRDefault="007B148F" w:rsidP="000A4407">
      <w:pPr>
        <w:pStyle w:val="af6"/>
        <w:rPr>
          <w:rtl/>
        </w:rPr>
      </w:pPr>
      <w:bookmarkStart w:id="473" w:name="ET_yor_4758_62"/>
      <w:r w:rsidRPr="000A4407">
        <w:rPr>
          <w:rStyle w:val="TagStyle"/>
          <w:rtl/>
        </w:rPr>
        <w:t xml:space="preserve"> &lt;&lt; יור &gt;&gt;</w:t>
      </w:r>
      <w:r w:rsidRPr="007B148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B148F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3"/>
    </w:p>
    <w:p w:rsidR="007B148F" w:rsidRDefault="007B148F" w:rsidP="007B148F">
      <w:pPr>
        <w:pStyle w:val="KeepWithNext"/>
        <w:rPr>
          <w:rtl/>
        </w:rPr>
      </w:pPr>
    </w:p>
    <w:p w:rsidR="007B148F" w:rsidRDefault="007B148F" w:rsidP="007B148F">
      <w:pPr>
        <w:rPr>
          <w:rtl/>
        </w:rPr>
      </w:pPr>
      <w:bookmarkStart w:id="474" w:name="_ETM_Q1_2024272"/>
      <w:bookmarkEnd w:id="474"/>
      <w:r>
        <w:rPr>
          <w:rFonts w:hint="cs"/>
          <w:rtl/>
        </w:rPr>
        <w:t xml:space="preserve">אנחנו לא רוצים תקלות. </w:t>
      </w:r>
      <w:bookmarkStart w:id="475" w:name="_ETM_Q1_2028235"/>
      <w:bookmarkEnd w:id="475"/>
      <w:r>
        <w:rPr>
          <w:rFonts w:hint="cs"/>
          <w:rtl/>
        </w:rPr>
        <w:t>אנחנו יודעים לתכנת, והוכחנו, דברים יותר מסובכים. אנחנו גם יודעים</w:t>
      </w:r>
      <w:bookmarkStart w:id="476" w:name="_ETM_Q1_2031009"/>
      <w:bookmarkEnd w:id="476"/>
      <w:r>
        <w:rPr>
          <w:rFonts w:hint="cs"/>
          <w:rtl/>
        </w:rPr>
        <w:t xml:space="preserve"> למצוא פתרונות טכנולוגיים. למשל, עידן רול למשל, יודע מייד שהוא כבר עבר לבנק השני עם כל האשראי </w:t>
      </w:r>
      <w:bookmarkStart w:id="477" w:name="_ETM_Q1_2042045"/>
      <w:bookmarkEnd w:id="477"/>
      <w:r>
        <w:rPr>
          <w:rFonts w:hint="cs"/>
          <w:rtl/>
        </w:rPr>
        <w:t xml:space="preserve">שלו, עם </w:t>
      </w:r>
      <w:bookmarkStart w:id="478" w:name="_ETM_Q1_2043575"/>
      <w:bookmarkEnd w:id="478"/>
      <w:r>
        <w:rPr>
          <w:rFonts w:hint="cs"/>
          <w:rtl/>
        </w:rPr>
        <w:t xml:space="preserve">הצ'קים שלו, וכשיהיה צ'ק של עידן </w:t>
      </w:r>
      <w:bookmarkStart w:id="479" w:name="_ETM_Q1_2048560"/>
      <w:bookmarkEnd w:id="479"/>
      <w:r>
        <w:rPr>
          <w:rFonts w:hint="cs"/>
          <w:rtl/>
        </w:rPr>
        <w:t xml:space="preserve">רול בעוד חצי שנה, הוא ידע ממש לנתב אותם באמצעות הפתרונות </w:t>
      </w:r>
      <w:bookmarkStart w:id="480" w:name="_ETM_Q1_2048120"/>
      <w:bookmarkEnd w:id="480"/>
      <w:r>
        <w:rPr>
          <w:rFonts w:hint="cs"/>
          <w:rtl/>
        </w:rPr>
        <w:t xml:space="preserve">הטכנולוגיים. השאלה איפה זה נמצא בסדר-היום </w:t>
      </w:r>
      <w:bookmarkStart w:id="481" w:name="_ETM_Q1_2051642"/>
      <w:bookmarkEnd w:id="481"/>
      <w:r>
        <w:rPr>
          <w:rFonts w:hint="cs"/>
          <w:rtl/>
        </w:rPr>
        <w:t>של המתכנתים, של הפרויקטור, של המשרד ושל מס"ב.</w:t>
      </w:r>
    </w:p>
    <w:p w:rsidR="007B148F" w:rsidRDefault="007B148F" w:rsidP="007B148F">
      <w:pPr>
        <w:rPr>
          <w:rtl/>
        </w:rPr>
      </w:pPr>
    </w:p>
    <w:p w:rsidR="007B148F" w:rsidRDefault="007B148F" w:rsidP="000A4407">
      <w:pPr>
        <w:pStyle w:val="af9"/>
        <w:rPr>
          <w:rtl/>
        </w:rPr>
      </w:pPr>
      <w:bookmarkStart w:id="482" w:name="_ETM_Q1_2058100"/>
      <w:bookmarkStart w:id="483" w:name="ET_guest_865738_63"/>
      <w:bookmarkEnd w:id="482"/>
      <w:r w:rsidRPr="000A4407">
        <w:rPr>
          <w:rStyle w:val="TagStyle"/>
          <w:rtl/>
        </w:rPr>
        <w:t xml:space="preserve"> &lt;&lt; אורח &gt;&gt;</w:t>
      </w:r>
      <w:r w:rsidRPr="007B148F">
        <w:rPr>
          <w:rStyle w:val="TagStyle"/>
          <w:rtl/>
        </w:rPr>
        <w:t xml:space="preserve"> </w:t>
      </w:r>
      <w:r>
        <w:rPr>
          <w:rtl/>
        </w:rPr>
        <w:t>אודליה אוסטרובסקי משה:</w:t>
      </w:r>
      <w:r w:rsidRPr="007B148F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3"/>
    </w:p>
    <w:p w:rsidR="007B148F" w:rsidRDefault="007B148F" w:rsidP="007B148F">
      <w:pPr>
        <w:pStyle w:val="KeepWithNext"/>
        <w:rPr>
          <w:rtl/>
        </w:rPr>
      </w:pPr>
    </w:p>
    <w:p w:rsidR="00414161" w:rsidRDefault="007B148F" w:rsidP="007B148F">
      <w:pPr>
        <w:rPr>
          <w:rtl/>
        </w:rPr>
      </w:pPr>
      <w:bookmarkStart w:id="484" w:name="_ETM_Q1_2058655"/>
      <w:bookmarkStart w:id="485" w:name="_ETM_Q1_2058723"/>
      <w:bookmarkEnd w:id="484"/>
      <w:bookmarkEnd w:id="485"/>
      <w:r>
        <w:rPr>
          <w:rFonts w:hint="cs"/>
          <w:rtl/>
        </w:rPr>
        <w:t xml:space="preserve">במס"ב הפרויקט </w:t>
      </w:r>
      <w:bookmarkStart w:id="486" w:name="_ETM_Q1_2064945"/>
      <w:bookmarkEnd w:id="486"/>
      <w:r>
        <w:rPr>
          <w:rFonts w:hint="cs"/>
          <w:rtl/>
        </w:rPr>
        <w:t>מחולק לשניים: 1. הקצב שבו אנחנו דוגמים את הפיתוחים של</w:t>
      </w:r>
      <w:bookmarkStart w:id="487" w:name="_ETM_Q1_2067663"/>
      <w:bookmarkEnd w:id="487"/>
      <w:r>
        <w:rPr>
          <w:rFonts w:hint="cs"/>
          <w:rtl/>
        </w:rPr>
        <w:t xml:space="preserve"> מס"ב; 2. אנחנו מנהלים את הפרויקט גם מול כל </w:t>
      </w:r>
      <w:bookmarkStart w:id="488" w:name="_ETM_Q1_2072574"/>
      <w:bookmarkEnd w:id="488"/>
      <w:r>
        <w:rPr>
          <w:rFonts w:hint="cs"/>
          <w:rtl/>
        </w:rPr>
        <w:t xml:space="preserve">הארגונים האחרים שמשתתפים, ביניהם חברות כרטיסי האשראי והבנקים. אנחנו עושים את זה על בסיס שוטף, בכל יום אנחנו אצל מישהו </w:t>
      </w:r>
      <w:bookmarkStart w:id="489" w:name="_ETM_Q1_2075626"/>
      <w:bookmarkEnd w:id="489"/>
      <w:r>
        <w:rPr>
          <w:rFonts w:hint="cs"/>
          <w:rtl/>
        </w:rPr>
        <w:t xml:space="preserve">אחר ודוגמים את הסטטיסטיקות בכל מערכת, גם מערכת שלא נוגעת בפיתוחים של מס"ב, כמו המערכת מול הלקוח, הממשק שלהם, </w:t>
      </w:r>
      <w:bookmarkStart w:id="490" w:name="_ETM_Q1_2089981"/>
      <w:bookmarkEnd w:id="490"/>
      <w:r>
        <w:rPr>
          <w:rFonts w:hint="cs"/>
          <w:rtl/>
        </w:rPr>
        <w:t xml:space="preserve">הגשת הבקשה, הזמנים, לוודא שיש בקרות וכו'. אנחנו רואים, וכך </w:t>
      </w:r>
      <w:bookmarkStart w:id="491" w:name="_ETM_Q1_2088699"/>
      <w:bookmarkEnd w:id="491"/>
      <w:r>
        <w:rPr>
          <w:rFonts w:hint="cs"/>
          <w:rtl/>
        </w:rPr>
        <w:t xml:space="preserve">אנחנו גם מדווחים לבנק ישראל, שאחוזי ההתקדמות עד כה </w:t>
      </w:r>
      <w:bookmarkStart w:id="492" w:name="_ETM_Q1_2095441"/>
      <w:bookmarkEnd w:id="492"/>
      <w:r>
        <w:rPr>
          <w:rFonts w:hint="cs"/>
          <w:rtl/>
        </w:rPr>
        <w:t>הם בין 25 ל-30% מכלל הפעילות שצריך לעשות במערכת.</w:t>
      </w:r>
      <w:bookmarkStart w:id="493" w:name="_ETM_Q1_2103465"/>
      <w:bookmarkEnd w:id="493"/>
      <w:r>
        <w:rPr>
          <w:rFonts w:hint="cs"/>
          <w:rtl/>
        </w:rPr>
        <w:t xml:space="preserve"> רוב האפיונים כבר הושלמו, פיתוחים במקומות </w:t>
      </w:r>
      <w:r w:rsidR="00414161">
        <w:rPr>
          <w:rFonts w:hint="cs"/>
          <w:rtl/>
        </w:rPr>
        <w:t xml:space="preserve">שהיה קל </w:t>
      </w:r>
      <w:bookmarkStart w:id="494" w:name="_ETM_Q1_2109002"/>
      <w:bookmarkEnd w:id="494"/>
      <w:r w:rsidR="00414161">
        <w:rPr>
          <w:rFonts w:hint="cs"/>
          <w:rtl/>
        </w:rPr>
        <w:t xml:space="preserve">ליישם אותם כבר הושלמו, אבל צריך להבין שעדיין מדובר במערכות </w:t>
      </w:r>
      <w:bookmarkStart w:id="495" w:name="_ETM_Q1_2105612"/>
      <w:bookmarkEnd w:id="495"/>
      <w:r w:rsidR="00414161">
        <w:rPr>
          <w:rFonts w:hint="cs"/>
          <w:rtl/>
        </w:rPr>
        <w:t>שונות בבנק שעד עכשיו לא בהכרח דיברו אחת עם השנייה.</w:t>
      </w:r>
      <w:bookmarkStart w:id="496" w:name="_ETM_Q1_2116035"/>
      <w:bookmarkEnd w:id="496"/>
      <w:r w:rsidR="00414161">
        <w:rPr>
          <w:rFonts w:hint="cs"/>
          <w:rtl/>
        </w:rPr>
        <w:t xml:space="preserve"> יותר מזה, אלה מערכות ליבה של הבנק ושינויים שם הם </w:t>
      </w:r>
      <w:bookmarkStart w:id="497" w:name="_ETM_Q1_2119636"/>
      <w:bookmarkEnd w:id="497"/>
      <w:r w:rsidR="00414161">
        <w:rPr>
          <w:rFonts w:hint="cs"/>
          <w:rtl/>
        </w:rPr>
        <w:t xml:space="preserve">שינויים שצריכים להיעשות ברגישות הראויה. </w:t>
      </w:r>
    </w:p>
    <w:p w:rsidR="00414161" w:rsidRDefault="00414161" w:rsidP="007B148F">
      <w:pPr>
        <w:rPr>
          <w:rtl/>
        </w:rPr>
      </w:pPr>
      <w:bookmarkStart w:id="498" w:name="_ETM_Q1_2122549"/>
      <w:bookmarkStart w:id="499" w:name="_ETM_Q1_2122613"/>
      <w:bookmarkEnd w:id="498"/>
      <w:bookmarkEnd w:id="499"/>
    </w:p>
    <w:p w:rsidR="00414161" w:rsidRDefault="00414161" w:rsidP="000A4407">
      <w:pPr>
        <w:pStyle w:val="af6"/>
        <w:rPr>
          <w:rtl/>
        </w:rPr>
      </w:pPr>
      <w:bookmarkStart w:id="500" w:name="ET_yor_4758_64"/>
      <w:r w:rsidRPr="000A4407">
        <w:rPr>
          <w:rStyle w:val="TagStyle"/>
          <w:rtl/>
        </w:rPr>
        <w:t xml:space="preserve"> &lt;&lt; יור &gt;&gt;</w:t>
      </w:r>
      <w:r w:rsidRPr="0041416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141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0"/>
    </w:p>
    <w:p w:rsidR="00414161" w:rsidRDefault="00414161" w:rsidP="00414161">
      <w:pPr>
        <w:pStyle w:val="KeepWithNext"/>
        <w:rPr>
          <w:rtl/>
        </w:rPr>
      </w:pPr>
    </w:p>
    <w:p w:rsidR="00414161" w:rsidRDefault="00414161" w:rsidP="00414161">
      <w:pPr>
        <w:rPr>
          <w:rtl/>
        </w:rPr>
      </w:pPr>
      <w:bookmarkStart w:id="501" w:name="_ETM_Q1_2125665"/>
      <w:bookmarkEnd w:id="501"/>
      <w:r>
        <w:rPr>
          <w:rFonts w:hint="cs"/>
          <w:rtl/>
        </w:rPr>
        <w:t xml:space="preserve">אולי חצי שנה לא תספיק </w:t>
      </w:r>
      <w:bookmarkStart w:id="502" w:name="_ETM_Q1_2132763"/>
      <w:bookmarkEnd w:id="502"/>
      <w:r>
        <w:rPr>
          <w:rFonts w:hint="cs"/>
          <w:rtl/>
        </w:rPr>
        <w:t>לך?</w:t>
      </w:r>
    </w:p>
    <w:p w:rsidR="00414161" w:rsidRDefault="00414161" w:rsidP="00414161">
      <w:pPr>
        <w:ind w:firstLine="0"/>
        <w:rPr>
          <w:rtl/>
        </w:rPr>
      </w:pPr>
      <w:bookmarkStart w:id="503" w:name="_ETM_Q1_2134270"/>
      <w:bookmarkStart w:id="504" w:name="_ETM_Q1_2134331"/>
      <w:bookmarkStart w:id="505" w:name="_ETM_Q1_2127445"/>
      <w:bookmarkStart w:id="506" w:name="_ETM_Q1_2129903"/>
      <w:bookmarkStart w:id="507" w:name="_ETM_Q1_2129971"/>
      <w:bookmarkEnd w:id="503"/>
      <w:bookmarkEnd w:id="504"/>
      <w:bookmarkEnd w:id="505"/>
      <w:bookmarkEnd w:id="506"/>
      <w:bookmarkEnd w:id="507"/>
    </w:p>
    <w:p w:rsidR="00414161" w:rsidRDefault="00414161" w:rsidP="00083A6E">
      <w:pPr>
        <w:pStyle w:val="af5"/>
        <w:keepNext/>
        <w:rPr>
          <w:rtl/>
        </w:rPr>
      </w:pPr>
      <w:bookmarkStart w:id="508" w:name="ET_interruption_קריאה_66"/>
      <w:r w:rsidRPr="000A4407">
        <w:rPr>
          <w:rStyle w:val="TagStyle"/>
          <w:rtl/>
        </w:rPr>
        <w:t xml:space="preserve"> &lt;&lt; קריאה &gt;&gt;</w:t>
      </w:r>
      <w:r w:rsidRPr="0041416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141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08"/>
    </w:p>
    <w:p w:rsidR="00414161" w:rsidRDefault="00414161" w:rsidP="00083A6E">
      <w:pPr>
        <w:pStyle w:val="KeepWithNext"/>
        <w:rPr>
          <w:rtl/>
        </w:rPr>
      </w:pPr>
    </w:p>
    <w:p w:rsidR="00414161" w:rsidRDefault="00414161" w:rsidP="00083A6E">
      <w:pPr>
        <w:keepNext/>
        <w:rPr>
          <w:rtl/>
        </w:rPr>
      </w:pPr>
      <w:r>
        <w:rPr>
          <w:rFonts w:hint="cs"/>
          <w:rtl/>
        </w:rPr>
        <w:t xml:space="preserve">זה באמת לא יספיק. </w:t>
      </w:r>
    </w:p>
    <w:p w:rsidR="00414161" w:rsidRDefault="00414161" w:rsidP="00414161">
      <w:pPr>
        <w:ind w:firstLine="0"/>
        <w:rPr>
          <w:rtl/>
        </w:rPr>
      </w:pPr>
    </w:p>
    <w:p w:rsidR="00414161" w:rsidRDefault="00414161" w:rsidP="000A4407">
      <w:pPr>
        <w:pStyle w:val="af9"/>
        <w:rPr>
          <w:rtl/>
        </w:rPr>
      </w:pPr>
      <w:bookmarkStart w:id="509" w:name="ET_guest_865738_65"/>
      <w:r w:rsidRPr="000A4407">
        <w:rPr>
          <w:rStyle w:val="TagStyle"/>
          <w:rtl/>
        </w:rPr>
        <w:t xml:space="preserve"> &lt;&lt; אורח &gt;&gt;</w:t>
      </w:r>
      <w:r w:rsidRPr="00414161">
        <w:rPr>
          <w:rStyle w:val="TagStyle"/>
          <w:rtl/>
        </w:rPr>
        <w:t xml:space="preserve"> </w:t>
      </w:r>
      <w:r>
        <w:rPr>
          <w:rtl/>
        </w:rPr>
        <w:t>אודליה אוסטרובסקי משה:</w:t>
      </w:r>
      <w:r w:rsidRPr="004141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9"/>
    </w:p>
    <w:p w:rsidR="00414161" w:rsidRDefault="00414161" w:rsidP="00414161">
      <w:pPr>
        <w:pStyle w:val="KeepWithNext"/>
        <w:rPr>
          <w:rtl/>
        </w:rPr>
      </w:pPr>
    </w:p>
    <w:p w:rsidR="007B148F" w:rsidRDefault="00414161" w:rsidP="00414161">
      <w:pPr>
        <w:rPr>
          <w:rtl/>
        </w:rPr>
      </w:pPr>
      <w:r>
        <w:rPr>
          <w:rFonts w:hint="cs"/>
          <w:rtl/>
        </w:rPr>
        <w:t>כ</w:t>
      </w:r>
      <w:bookmarkStart w:id="510" w:name="_ETM_Q1_2128183"/>
      <w:bookmarkEnd w:id="510"/>
      <w:r>
        <w:rPr>
          <w:rFonts w:hint="cs"/>
          <w:rtl/>
        </w:rPr>
        <w:t>ר</w:t>
      </w:r>
      <w:bookmarkStart w:id="511" w:name="_ETM_Q1_2128355"/>
      <w:bookmarkEnd w:id="511"/>
      <w:r>
        <w:rPr>
          <w:rFonts w:hint="cs"/>
          <w:rtl/>
        </w:rPr>
        <w:t xml:space="preserve">גע פרסנו את הלו"ז מבחינת ההבנה שלנו למשך הזמן שאנחנו חושבים שנוכל לעמוד בו. אם תהיה </w:t>
      </w:r>
      <w:bookmarkStart w:id="512" w:name="_ETM_Q1_2143823"/>
      <w:bookmarkEnd w:id="512"/>
      <w:r>
        <w:rPr>
          <w:rFonts w:hint="cs"/>
          <w:rtl/>
        </w:rPr>
        <w:t xml:space="preserve">איזושהי בעיה עם הקורונה למשל ומשך הזמן יתמשך, כי יש </w:t>
      </w:r>
      <w:bookmarkStart w:id="513" w:name="_ETM_Q1_2153798"/>
      <w:bookmarkEnd w:id="513"/>
      <w:r>
        <w:rPr>
          <w:rFonts w:hint="cs"/>
          <w:rtl/>
        </w:rPr>
        <w:t xml:space="preserve">בנקים שנוהגים אחרת </w:t>
      </w:r>
      <w:r>
        <w:rPr>
          <w:rtl/>
        </w:rPr>
        <w:t>–</w:t>
      </w:r>
      <w:r>
        <w:rPr>
          <w:rFonts w:hint="cs"/>
          <w:rtl/>
        </w:rPr>
        <w:t xml:space="preserve"> יש כאלה שהמשיכו לתת את </w:t>
      </w:r>
      <w:bookmarkStart w:id="514" w:name="_ETM_Q1_2149416"/>
      <w:bookmarkEnd w:id="514"/>
      <w:r>
        <w:rPr>
          <w:rFonts w:hint="cs"/>
          <w:rtl/>
        </w:rPr>
        <w:t xml:space="preserve">כל הפוש על הפרויקט ויש בנקים שלא יכלו, </w:t>
      </w:r>
      <w:bookmarkStart w:id="515" w:name="_ETM_Q1_2152078"/>
      <w:bookmarkEnd w:id="515"/>
      <w:r>
        <w:rPr>
          <w:rFonts w:hint="cs"/>
          <w:rtl/>
        </w:rPr>
        <w:t xml:space="preserve">כי היו להם בעיות אחרות שהם היו צריכים להתמודד </w:t>
      </w:r>
      <w:bookmarkStart w:id="516" w:name="_ETM_Q1_2156248"/>
      <w:bookmarkEnd w:id="516"/>
      <w:r>
        <w:rPr>
          <w:rFonts w:hint="cs"/>
          <w:rtl/>
        </w:rPr>
        <w:t xml:space="preserve">איתן. לכן אי אפשר להגיד עכשיו שנעמוד בלו"ז, אבל </w:t>
      </w:r>
      <w:bookmarkStart w:id="517" w:name="_ETM_Q1_2158557"/>
      <w:bookmarkEnd w:id="517"/>
      <w:r>
        <w:rPr>
          <w:rFonts w:hint="cs"/>
          <w:rtl/>
        </w:rPr>
        <w:t xml:space="preserve">כפי שאנחנו רואים את זה כרגע, לפי פריסת הגאנט עד </w:t>
      </w:r>
      <w:bookmarkStart w:id="518" w:name="_ETM_Q1_2158899"/>
      <w:bookmarkEnd w:id="518"/>
      <w:r>
        <w:rPr>
          <w:rFonts w:hint="cs"/>
          <w:rtl/>
        </w:rPr>
        <w:t xml:space="preserve">למועד של ספטמבר, כולל אבני הדרך והדגימות שלהם </w:t>
      </w:r>
      <w:bookmarkStart w:id="519" w:name="_ETM_Q1_2161971"/>
      <w:bookmarkEnd w:id="519"/>
      <w:r>
        <w:rPr>
          <w:rFonts w:hint="cs"/>
          <w:rtl/>
        </w:rPr>
        <w:t xml:space="preserve">וקצב ההתקדמות הנוכחי, אנחנו חושבים שאפשר יהיה </w:t>
      </w:r>
      <w:bookmarkStart w:id="520" w:name="_ETM_Q1_2169746"/>
      <w:bookmarkEnd w:id="520"/>
      <w:r>
        <w:rPr>
          <w:rFonts w:hint="cs"/>
          <w:rtl/>
        </w:rPr>
        <w:t xml:space="preserve">לעמוד בזה. </w:t>
      </w:r>
      <w:bookmarkStart w:id="521" w:name="_ETM_Q1_2173267"/>
      <w:bookmarkEnd w:id="521"/>
    </w:p>
    <w:p w:rsidR="00414161" w:rsidRDefault="00414161" w:rsidP="00414161">
      <w:pPr>
        <w:rPr>
          <w:rtl/>
        </w:rPr>
      </w:pPr>
      <w:bookmarkStart w:id="522" w:name="_ETM_Q1_2173343"/>
      <w:bookmarkEnd w:id="522"/>
    </w:p>
    <w:p w:rsidR="00414161" w:rsidRDefault="00414161" w:rsidP="000A4407">
      <w:pPr>
        <w:pStyle w:val="af6"/>
        <w:rPr>
          <w:rtl/>
        </w:rPr>
      </w:pPr>
      <w:bookmarkStart w:id="523" w:name="ET_yor_4758_67"/>
      <w:r w:rsidRPr="000A4407">
        <w:rPr>
          <w:rStyle w:val="TagStyle"/>
          <w:rtl/>
        </w:rPr>
        <w:t xml:space="preserve"> &lt;&lt; יור &gt;&gt;</w:t>
      </w:r>
      <w:r w:rsidRPr="0041416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141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3"/>
    </w:p>
    <w:p w:rsidR="00414161" w:rsidRDefault="00414161" w:rsidP="00414161">
      <w:pPr>
        <w:pStyle w:val="KeepWithNext"/>
        <w:rPr>
          <w:rtl/>
        </w:rPr>
      </w:pPr>
    </w:p>
    <w:p w:rsidR="00414161" w:rsidRDefault="00414161" w:rsidP="00414161">
      <w:pPr>
        <w:rPr>
          <w:rtl/>
        </w:rPr>
      </w:pPr>
      <w:r>
        <w:rPr>
          <w:rFonts w:hint="cs"/>
          <w:rtl/>
        </w:rPr>
        <w:t>מלכתחילה לא צפיתם ששלוש שנים לא יספיקו?</w:t>
      </w:r>
      <w:bookmarkStart w:id="524" w:name="_ETM_Q1_2172039"/>
      <w:bookmarkEnd w:id="524"/>
    </w:p>
    <w:p w:rsidR="00414161" w:rsidRDefault="00414161" w:rsidP="00414161">
      <w:pPr>
        <w:rPr>
          <w:rtl/>
        </w:rPr>
      </w:pPr>
      <w:bookmarkStart w:id="525" w:name="_ETM_Q1_2172130"/>
      <w:bookmarkStart w:id="526" w:name="_ETM_Q1_2175020"/>
      <w:bookmarkEnd w:id="525"/>
      <w:bookmarkEnd w:id="526"/>
    </w:p>
    <w:p w:rsidR="00414161" w:rsidRDefault="00414161" w:rsidP="000A4407">
      <w:pPr>
        <w:pStyle w:val="af9"/>
        <w:rPr>
          <w:rtl/>
        </w:rPr>
      </w:pPr>
      <w:bookmarkStart w:id="527" w:name="ET_guest_865738_68"/>
      <w:r w:rsidRPr="000A4407">
        <w:rPr>
          <w:rStyle w:val="TagStyle"/>
          <w:rtl/>
        </w:rPr>
        <w:t xml:space="preserve"> &lt;&lt; אורח &gt;&gt;</w:t>
      </w:r>
      <w:r w:rsidRPr="00414161">
        <w:rPr>
          <w:rStyle w:val="TagStyle"/>
          <w:rtl/>
        </w:rPr>
        <w:t xml:space="preserve"> </w:t>
      </w:r>
      <w:r>
        <w:rPr>
          <w:rtl/>
        </w:rPr>
        <w:t>אודליה אוסטרובסקי משה:</w:t>
      </w:r>
      <w:r w:rsidRPr="004141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7"/>
    </w:p>
    <w:p w:rsidR="00414161" w:rsidRDefault="00414161" w:rsidP="00414161">
      <w:pPr>
        <w:pStyle w:val="KeepWithNext"/>
        <w:rPr>
          <w:rtl/>
        </w:rPr>
      </w:pPr>
    </w:p>
    <w:p w:rsidR="00414161" w:rsidRDefault="00414161" w:rsidP="00414161">
      <w:pPr>
        <w:rPr>
          <w:rtl/>
        </w:rPr>
      </w:pPr>
      <w:bookmarkStart w:id="528" w:name="_ETM_Q1_2175856"/>
      <w:bookmarkStart w:id="529" w:name="_ETM_Q1_2175956"/>
      <w:bookmarkEnd w:id="528"/>
      <w:bookmarkEnd w:id="529"/>
      <w:r>
        <w:rPr>
          <w:rFonts w:hint="cs"/>
          <w:rtl/>
        </w:rPr>
        <w:t xml:space="preserve">אנחנו צפינו </w:t>
      </w:r>
      <w:bookmarkStart w:id="530" w:name="_ETM_Q1_2179004"/>
      <w:bookmarkEnd w:id="530"/>
      <w:r>
        <w:rPr>
          <w:rFonts w:hint="cs"/>
          <w:rtl/>
        </w:rPr>
        <w:t xml:space="preserve">וגם הגשנו - -  </w:t>
      </w:r>
      <w:bookmarkStart w:id="531" w:name="_ETM_Q1_2174191"/>
      <w:bookmarkEnd w:id="531"/>
    </w:p>
    <w:p w:rsidR="00414161" w:rsidRDefault="00414161" w:rsidP="00414161">
      <w:pPr>
        <w:rPr>
          <w:rtl/>
        </w:rPr>
      </w:pPr>
      <w:bookmarkStart w:id="532" w:name="_ETM_Q1_2174267"/>
      <w:bookmarkStart w:id="533" w:name="_ETM_Q1_2174390"/>
      <w:bookmarkEnd w:id="532"/>
      <w:bookmarkEnd w:id="533"/>
    </w:p>
    <w:p w:rsidR="00414161" w:rsidRDefault="00414161" w:rsidP="000A4407">
      <w:pPr>
        <w:pStyle w:val="af6"/>
        <w:rPr>
          <w:rtl/>
        </w:rPr>
      </w:pPr>
      <w:bookmarkStart w:id="534" w:name="ET_yor_4758_69"/>
      <w:r w:rsidRPr="000A4407">
        <w:rPr>
          <w:rStyle w:val="TagStyle"/>
          <w:rtl/>
        </w:rPr>
        <w:t xml:space="preserve"> &lt;&lt; יור &gt;&gt;</w:t>
      </w:r>
      <w:r w:rsidRPr="0041416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141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4"/>
    </w:p>
    <w:p w:rsidR="00414161" w:rsidRDefault="00414161" w:rsidP="00414161">
      <w:pPr>
        <w:pStyle w:val="KeepWithNext"/>
        <w:rPr>
          <w:rtl/>
        </w:rPr>
      </w:pPr>
    </w:p>
    <w:p w:rsidR="00414161" w:rsidRDefault="00414161" w:rsidP="00414161">
      <w:pPr>
        <w:rPr>
          <w:rtl/>
        </w:rPr>
      </w:pPr>
      <w:bookmarkStart w:id="535" w:name="_ETM_Q1_2178544"/>
      <w:bookmarkEnd w:id="535"/>
      <w:r>
        <w:rPr>
          <w:rFonts w:hint="cs"/>
          <w:rtl/>
        </w:rPr>
        <w:t xml:space="preserve">אז למה לא קיבלתם יותר, </w:t>
      </w:r>
      <w:bookmarkStart w:id="536" w:name="_ETM_Q1_2174421"/>
      <w:bookmarkEnd w:id="536"/>
      <w:r>
        <w:rPr>
          <w:rFonts w:hint="cs"/>
          <w:rtl/>
        </w:rPr>
        <w:t>ארבע או חמש?</w:t>
      </w:r>
    </w:p>
    <w:p w:rsidR="00414161" w:rsidRDefault="00414161" w:rsidP="00414161">
      <w:pPr>
        <w:rPr>
          <w:rtl/>
        </w:rPr>
      </w:pPr>
    </w:p>
    <w:p w:rsidR="00414161" w:rsidRDefault="00414161" w:rsidP="000A4407">
      <w:pPr>
        <w:pStyle w:val="af9"/>
        <w:rPr>
          <w:rtl/>
        </w:rPr>
      </w:pPr>
      <w:bookmarkStart w:id="537" w:name="ET_guest_856652_70"/>
      <w:r w:rsidRPr="000A4407">
        <w:rPr>
          <w:rStyle w:val="TagStyle"/>
          <w:rtl/>
        </w:rPr>
        <w:t xml:space="preserve"> &lt;&lt; אורח &gt;&gt;</w:t>
      </w:r>
      <w:r w:rsidRPr="00414161">
        <w:rPr>
          <w:rStyle w:val="TagStyle"/>
          <w:rtl/>
        </w:rPr>
        <w:t xml:space="preserve"> </w:t>
      </w:r>
      <w:r>
        <w:rPr>
          <w:rtl/>
        </w:rPr>
        <w:t>טל הראל:</w:t>
      </w:r>
      <w:r w:rsidRPr="004141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7"/>
    </w:p>
    <w:p w:rsidR="00414161" w:rsidRDefault="00414161" w:rsidP="00414161">
      <w:pPr>
        <w:pStyle w:val="KeepWithNext"/>
        <w:rPr>
          <w:rtl/>
        </w:rPr>
      </w:pPr>
    </w:p>
    <w:p w:rsidR="00414161" w:rsidRDefault="00414161" w:rsidP="00414161">
      <w:pPr>
        <w:rPr>
          <w:rtl/>
        </w:rPr>
      </w:pPr>
      <w:r>
        <w:rPr>
          <w:rFonts w:hint="cs"/>
          <w:rtl/>
        </w:rPr>
        <w:t xml:space="preserve">קודם כול, כן צפינו ובגלל זה </w:t>
      </w:r>
      <w:bookmarkStart w:id="538" w:name="_ETM_Q1_2185683"/>
      <w:bookmarkEnd w:id="538"/>
      <w:r>
        <w:rPr>
          <w:rFonts w:hint="cs"/>
          <w:rtl/>
        </w:rPr>
        <w:t>דאגנו שישולב בחוק הסעיף הזה שאומר שתהיה אפשרות</w:t>
      </w:r>
      <w:bookmarkStart w:id="539" w:name="_ETM_Q1_2187479"/>
      <w:bookmarkEnd w:id="539"/>
      <w:r>
        <w:rPr>
          <w:rFonts w:hint="cs"/>
          <w:rtl/>
        </w:rPr>
        <w:t xml:space="preserve"> לתת ארכה לשישה חודשים, פעמיים. זאת אומרת, כן צפינו </w:t>
      </w:r>
      <w:bookmarkStart w:id="540" w:name="_ETM_Q1_2191517"/>
      <w:bookmarkEnd w:id="540"/>
      <w:r>
        <w:rPr>
          <w:rFonts w:hint="cs"/>
          <w:rtl/>
        </w:rPr>
        <w:t xml:space="preserve">את זה, אבל אתה יודע איך זה הולך בחקיקה ומבקשים </w:t>
      </w:r>
      <w:bookmarkStart w:id="541" w:name="_ETM_Q1_2191379"/>
      <w:bookmarkEnd w:id="541"/>
      <w:r>
        <w:rPr>
          <w:rFonts w:hint="cs"/>
          <w:rtl/>
        </w:rPr>
        <w:t xml:space="preserve">שנקצר פה ונקצר שם. חשוב לנו שזה ייושם ומראש צפינו </w:t>
      </w:r>
      <w:bookmarkStart w:id="542" w:name="_ETM_Q1_2202890"/>
      <w:bookmarkEnd w:id="542"/>
      <w:r>
        <w:rPr>
          <w:rFonts w:hint="cs"/>
          <w:rtl/>
        </w:rPr>
        <w:t xml:space="preserve">ושילבנו את זה בחקיקה. אנחנו לא מבקשים עכשיו שנה. </w:t>
      </w:r>
      <w:bookmarkStart w:id="543" w:name="_ETM_Q1_2206637"/>
      <w:bookmarkEnd w:id="543"/>
    </w:p>
    <w:p w:rsidR="00414161" w:rsidRDefault="00414161" w:rsidP="00414161">
      <w:pPr>
        <w:rPr>
          <w:rtl/>
        </w:rPr>
      </w:pPr>
      <w:bookmarkStart w:id="544" w:name="_ETM_Q1_2206729"/>
      <w:bookmarkEnd w:id="544"/>
    </w:p>
    <w:p w:rsidR="00414161" w:rsidRDefault="00414161" w:rsidP="000A4407">
      <w:pPr>
        <w:pStyle w:val="af6"/>
        <w:rPr>
          <w:rtl/>
        </w:rPr>
      </w:pPr>
      <w:bookmarkStart w:id="545" w:name="ET_yor_4758_71"/>
      <w:r w:rsidRPr="000A4407">
        <w:rPr>
          <w:rStyle w:val="TagStyle"/>
          <w:rtl/>
        </w:rPr>
        <w:t xml:space="preserve"> &lt;&lt; יור &gt;&gt;</w:t>
      </w:r>
      <w:r w:rsidRPr="0041416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141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5"/>
    </w:p>
    <w:p w:rsidR="00414161" w:rsidRDefault="00414161" w:rsidP="00414161">
      <w:pPr>
        <w:pStyle w:val="KeepWithNext"/>
        <w:rPr>
          <w:rtl/>
        </w:rPr>
      </w:pPr>
    </w:p>
    <w:p w:rsidR="00414161" w:rsidRDefault="00AE474D" w:rsidP="00A20354">
      <w:pPr>
        <w:rPr>
          <w:rtl/>
        </w:rPr>
      </w:pPr>
      <w:r>
        <w:rPr>
          <w:rFonts w:hint="cs"/>
          <w:rtl/>
        </w:rPr>
        <w:t xml:space="preserve">"ארכה" </w:t>
      </w:r>
      <w:r w:rsidR="00414161">
        <w:rPr>
          <w:rFonts w:hint="cs"/>
          <w:rtl/>
        </w:rPr>
        <w:t xml:space="preserve"> זה לא צפי</w:t>
      </w:r>
      <w:r w:rsidR="00A20354">
        <w:rPr>
          <w:rFonts w:hint="cs"/>
          <w:rtl/>
        </w:rPr>
        <w:t>ת</w:t>
      </w:r>
      <w:r w:rsidR="00414161">
        <w:rPr>
          <w:rFonts w:hint="cs"/>
          <w:rtl/>
        </w:rPr>
        <w:t xml:space="preserve">ם - - - </w:t>
      </w:r>
    </w:p>
    <w:p w:rsidR="00414161" w:rsidRDefault="00414161" w:rsidP="00414161">
      <w:pPr>
        <w:rPr>
          <w:rtl/>
        </w:rPr>
      </w:pPr>
    </w:p>
    <w:p w:rsidR="00414161" w:rsidRDefault="00414161" w:rsidP="000A4407">
      <w:pPr>
        <w:pStyle w:val="af9"/>
        <w:rPr>
          <w:rtl/>
        </w:rPr>
      </w:pPr>
      <w:bookmarkStart w:id="546" w:name="ET_guest_767362_72"/>
      <w:r w:rsidRPr="000A4407">
        <w:rPr>
          <w:rStyle w:val="TagStyle"/>
          <w:rtl/>
        </w:rPr>
        <w:t xml:space="preserve"> &lt;&lt; אורח &gt;&gt;</w:t>
      </w:r>
      <w:r w:rsidRPr="00414161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4141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6"/>
    </w:p>
    <w:p w:rsidR="00414161" w:rsidRDefault="00414161" w:rsidP="00414161">
      <w:pPr>
        <w:pStyle w:val="KeepWithNext"/>
        <w:rPr>
          <w:rtl/>
        </w:rPr>
      </w:pPr>
    </w:p>
    <w:p w:rsidR="00414161" w:rsidRDefault="00414161" w:rsidP="00414161">
      <w:pPr>
        <w:rPr>
          <w:rtl/>
        </w:rPr>
      </w:pPr>
      <w:r>
        <w:rPr>
          <w:rFonts w:hint="cs"/>
          <w:rtl/>
        </w:rPr>
        <w:t xml:space="preserve">צפינו, אדוני. </w:t>
      </w:r>
    </w:p>
    <w:p w:rsidR="00414161" w:rsidRDefault="00414161" w:rsidP="00414161">
      <w:pPr>
        <w:rPr>
          <w:rtl/>
        </w:rPr>
      </w:pPr>
      <w:bookmarkStart w:id="547" w:name="_ETM_Q1_2206117"/>
      <w:bookmarkStart w:id="548" w:name="_ETM_Q1_2206197"/>
      <w:bookmarkEnd w:id="547"/>
      <w:bookmarkEnd w:id="548"/>
    </w:p>
    <w:p w:rsidR="00414161" w:rsidRDefault="00414161" w:rsidP="000A4407">
      <w:pPr>
        <w:pStyle w:val="af6"/>
        <w:rPr>
          <w:rtl/>
        </w:rPr>
      </w:pPr>
      <w:bookmarkStart w:id="549" w:name="ET_yor_4758_73"/>
      <w:r w:rsidRPr="000A4407">
        <w:rPr>
          <w:rStyle w:val="TagStyle"/>
          <w:rtl/>
        </w:rPr>
        <w:t xml:space="preserve"> &lt;&lt; יור &gt;&gt;</w:t>
      </w:r>
      <w:r w:rsidRPr="0041416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141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9"/>
    </w:p>
    <w:p w:rsidR="00414161" w:rsidRDefault="00414161" w:rsidP="00414161">
      <w:pPr>
        <w:pStyle w:val="KeepWithNext"/>
        <w:rPr>
          <w:rtl/>
        </w:rPr>
      </w:pPr>
    </w:p>
    <w:p w:rsidR="00A20354" w:rsidRDefault="00414161" w:rsidP="00414161">
      <w:pPr>
        <w:rPr>
          <w:rtl/>
        </w:rPr>
      </w:pPr>
      <w:bookmarkStart w:id="550" w:name="_ETM_Q1_2208365"/>
      <w:bookmarkEnd w:id="550"/>
      <w:r>
        <w:rPr>
          <w:rFonts w:hint="cs"/>
          <w:rtl/>
        </w:rPr>
        <w:t>ארכה מיועדת למקרים</w:t>
      </w:r>
      <w:bookmarkStart w:id="551" w:name="_ETM_Q1_2215452"/>
      <w:bookmarkEnd w:id="551"/>
      <w:r w:rsidR="00A20354">
        <w:rPr>
          <w:rFonts w:hint="cs"/>
          <w:rtl/>
        </w:rPr>
        <w:t xml:space="preserve"> כמו קורונה, לדברים בלתי צפויים.</w:t>
      </w:r>
      <w:bookmarkStart w:id="552" w:name="_ETM_Q1_2217263"/>
      <w:bookmarkEnd w:id="552"/>
      <w:r w:rsidR="00A20354">
        <w:rPr>
          <w:rFonts w:hint="cs"/>
          <w:rtl/>
        </w:rPr>
        <w:t xml:space="preserve"> תהליך צריך להימדד באופן אובייקטיבי, באופן מלא, ליישום מלא. אם </w:t>
      </w:r>
      <w:bookmarkStart w:id="553" w:name="_ETM_Q1_2222435"/>
      <w:bookmarkEnd w:id="553"/>
      <w:r w:rsidR="00A20354">
        <w:rPr>
          <w:rFonts w:hint="cs"/>
          <w:rtl/>
        </w:rPr>
        <w:t xml:space="preserve">לקחתם שלוש שנים ולא הייתה קורונה, הייתם צריכים לסיים בשלוש </w:t>
      </w:r>
      <w:bookmarkStart w:id="554" w:name="_ETM_Q1_2228052"/>
      <w:bookmarkEnd w:id="554"/>
      <w:r w:rsidR="00A20354">
        <w:rPr>
          <w:rFonts w:hint="cs"/>
          <w:rtl/>
        </w:rPr>
        <w:t xml:space="preserve">שנים. </w:t>
      </w:r>
    </w:p>
    <w:p w:rsidR="00A20354" w:rsidRDefault="00A20354" w:rsidP="00414161">
      <w:pPr>
        <w:rPr>
          <w:rtl/>
        </w:rPr>
      </w:pPr>
      <w:bookmarkStart w:id="555" w:name="_ETM_Q1_2229519"/>
      <w:bookmarkStart w:id="556" w:name="_ETM_Q1_2229674"/>
      <w:bookmarkEnd w:id="555"/>
      <w:bookmarkEnd w:id="556"/>
    </w:p>
    <w:p w:rsidR="00A20354" w:rsidRDefault="00A20354" w:rsidP="000A4407">
      <w:pPr>
        <w:pStyle w:val="af9"/>
        <w:rPr>
          <w:rtl/>
        </w:rPr>
      </w:pPr>
      <w:bookmarkStart w:id="557" w:name="ET_guest_767362_74"/>
      <w:r w:rsidRPr="000A4407">
        <w:rPr>
          <w:rStyle w:val="TagStyle"/>
          <w:rtl/>
        </w:rPr>
        <w:t xml:space="preserve"> &lt;&lt; אורח &gt;&gt;</w:t>
      </w:r>
      <w:r w:rsidRPr="00A20354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A2035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7"/>
    </w:p>
    <w:p w:rsidR="00A20354" w:rsidRDefault="00A20354" w:rsidP="00A20354">
      <w:pPr>
        <w:pStyle w:val="KeepWithNext"/>
        <w:rPr>
          <w:rtl/>
        </w:rPr>
      </w:pPr>
    </w:p>
    <w:p w:rsidR="00414161" w:rsidRDefault="00A20354" w:rsidP="00A20354">
      <w:pPr>
        <w:rPr>
          <w:rtl/>
        </w:rPr>
      </w:pPr>
      <w:r>
        <w:rPr>
          <w:rFonts w:hint="cs"/>
          <w:rtl/>
        </w:rPr>
        <w:t>חבר הכנסת מרגי, אני אשמח להתייחס. אני אגיד שגם</w:t>
      </w:r>
      <w:bookmarkStart w:id="558" w:name="_ETM_Q1_2224695"/>
      <w:bookmarkEnd w:id="558"/>
      <w:r>
        <w:rPr>
          <w:rFonts w:hint="cs"/>
          <w:rtl/>
        </w:rPr>
        <w:t xml:space="preserve"> אנחנו, כמשרד האוצר, לחצנו שזה יהיה כמה שיותר מהר וקיווינו </w:t>
      </w:r>
      <w:bookmarkStart w:id="559" w:name="_ETM_Q1_2229375"/>
      <w:bookmarkEnd w:id="559"/>
      <w:r>
        <w:rPr>
          <w:rFonts w:hint="cs"/>
          <w:rtl/>
        </w:rPr>
        <w:t xml:space="preserve">ושאפנו ורצינו להלחיץ את המערכת הבנקים לעשות את זה כמה </w:t>
      </w:r>
      <w:bookmarkStart w:id="560" w:name="_ETM_Q1_2238139"/>
      <w:bookmarkEnd w:id="560"/>
      <w:r>
        <w:rPr>
          <w:rFonts w:hint="cs"/>
          <w:rtl/>
        </w:rPr>
        <w:t xml:space="preserve">שיותר מהר. לא רצינו יותר משלוש שנים. אבל גם </w:t>
      </w:r>
      <w:bookmarkStart w:id="561" w:name="_ETM_Q1_2237351"/>
      <w:bookmarkEnd w:id="561"/>
      <w:r>
        <w:rPr>
          <w:rFonts w:hint="cs"/>
          <w:rtl/>
        </w:rPr>
        <w:t xml:space="preserve">במאגר נתוני אשראי, שחוקק בוועדת הכלכלה, וניתן לו </w:t>
      </w:r>
      <w:bookmarkStart w:id="562" w:name="_ETM_Q1_2239070"/>
      <w:bookmarkEnd w:id="562"/>
      <w:r>
        <w:rPr>
          <w:rFonts w:hint="cs"/>
          <w:rtl/>
        </w:rPr>
        <w:t xml:space="preserve">פרק זמן של שנתיים - - - </w:t>
      </w:r>
    </w:p>
    <w:p w:rsidR="00A20354" w:rsidRDefault="00A20354" w:rsidP="00A20354">
      <w:pPr>
        <w:rPr>
          <w:rtl/>
        </w:rPr>
      </w:pPr>
      <w:bookmarkStart w:id="563" w:name="_ETM_Q1_2250071"/>
      <w:bookmarkStart w:id="564" w:name="_ETM_Q1_2250151"/>
      <w:bookmarkEnd w:id="563"/>
      <w:bookmarkEnd w:id="564"/>
    </w:p>
    <w:p w:rsidR="00A20354" w:rsidRDefault="00A20354" w:rsidP="000A4407">
      <w:pPr>
        <w:pStyle w:val="af6"/>
        <w:rPr>
          <w:rtl/>
        </w:rPr>
      </w:pPr>
      <w:bookmarkStart w:id="565" w:name="ET_yor_4758_75"/>
      <w:r w:rsidRPr="000A4407">
        <w:rPr>
          <w:rStyle w:val="TagStyle"/>
          <w:rtl/>
        </w:rPr>
        <w:t xml:space="preserve"> &lt;&lt; יור &gt;&gt;</w:t>
      </w:r>
      <w:r w:rsidRPr="00A2035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2035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5"/>
    </w:p>
    <w:p w:rsidR="00A20354" w:rsidRDefault="00A20354" w:rsidP="00A20354">
      <w:pPr>
        <w:pStyle w:val="KeepWithNext"/>
        <w:rPr>
          <w:rtl/>
        </w:rPr>
      </w:pPr>
    </w:p>
    <w:p w:rsidR="00A20354" w:rsidRDefault="00A20354" w:rsidP="00A20354">
      <w:pPr>
        <w:rPr>
          <w:rtl/>
        </w:rPr>
      </w:pPr>
      <w:r>
        <w:rPr>
          <w:rFonts w:hint="cs"/>
          <w:rtl/>
        </w:rPr>
        <w:t xml:space="preserve">אתה יודע למה אני שואל אותך? כי עוד מעט כתב באיזה עיתון כלכלי </w:t>
      </w:r>
      <w:bookmarkStart w:id="566" w:name="_ETM_Q1_2253869"/>
      <w:bookmarkEnd w:id="566"/>
      <w:r>
        <w:rPr>
          <w:rtl/>
        </w:rPr>
        <w:t>–</w:t>
      </w:r>
      <w:r>
        <w:rPr>
          <w:rFonts w:hint="cs"/>
          <w:rtl/>
        </w:rPr>
        <w:t xml:space="preserve"> נניח דה-מרקר, לא יודע, לא קראתי אותו אף </w:t>
      </w:r>
      <w:bookmarkStart w:id="567" w:name="_ETM_Q1_2255730"/>
      <w:bookmarkEnd w:id="567"/>
      <w:r>
        <w:rPr>
          <w:rFonts w:hint="cs"/>
          <w:rtl/>
        </w:rPr>
        <w:t xml:space="preserve">פעם </w:t>
      </w:r>
      <w:r>
        <w:rPr>
          <w:rtl/>
        </w:rPr>
        <w:t>–</w:t>
      </w:r>
      <w:r>
        <w:rPr>
          <w:rFonts w:hint="cs"/>
          <w:rtl/>
        </w:rPr>
        <w:t xml:space="preserve"> יכתוב, בלי להתעמק בדיוק, אפילו בלי אפשרות לתת לכם להגיב, למה קיבלתם ארכה. אני לא צריך להגיב, אבל אתם.</w:t>
      </w:r>
      <w:bookmarkStart w:id="568" w:name="_ETM_Q1_2263584"/>
      <w:bookmarkEnd w:id="568"/>
    </w:p>
    <w:p w:rsidR="00A20354" w:rsidRDefault="00A20354" w:rsidP="00A20354">
      <w:pPr>
        <w:rPr>
          <w:rtl/>
        </w:rPr>
      </w:pPr>
      <w:bookmarkStart w:id="569" w:name="_ETM_Q1_2263658"/>
      <w:bookmarkStart w:id="570" w:name="_ETM_Q1_2263622"/>
      <w:bookmarkEnd w:id="569"/>
      <w:bookmarkEnd w:id="570"/>
    </w:p>
    <w:p w:rsidR="00A20354" w:rsidRDefault="00A20354" w:rsidP="000A4407">
      <w:pPr>
        <w:pStyle w:val="af9"/>
        <w:rPr>
          <w:rtl/>
        </w:rPr>
      </w:pPr>
      <w:bookmarkStart w:id="571" w:name="ET_guest_767362_76"/>
      <w:r w:rsidRPr="000A4407">
        <w:rPr>
          <w:rStyle w:val="TagStyle"/>
          <w:rtl/>
        </w:rPr>
        <w:t xml:space="preserve"> &lt;&lt; אורח &gt;&gt;</w:t>
      </w:r>
      <w:r w:rsidRPr="00A20354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A2035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1"/>
    </w:p>
    <w:p w:rsidR="00A20354" w:rsidRDefault="00A20354" w:rsidP="00A20354">
      <w:pPr>
        <w:pStyle w:val="KeepWithNext"/>
        <w:rPr>
          <w:rtl/>
        </w:rPr>
      </w:pPr>
    </w:p>
    <w:p w:rsidR="003716A6" w:rsidRDefault="00A20354" w:rsidP="00A20354">
      <w:pPr>
        <w:rPr>
          <w:rtl/>
        </w:rPr>
      </w:pPr>
      <w:bookmarkStart w:id="572" w:name="_ETM_Q1_2264880"/>
      <w:bookmarkStart w:id="573" w:name="_ETM_Q1_2265029"/>
      <w:bookmarkEnd w:id="572"/>
      <w:bookmarkEnd w:id="573"/>
      <w:r>
        <w:rPr>
          <w:rFonts w:hint="cs"/>
          <w:rtl/>
        </w:rPr>
        <w:t xml:space="preserve">אני אומר בשיא </w:t>
      </w:r>
      <w:bookmarkStart w:id="574" w:name="_ETM_Q1_2263763"/>
      <w:bookmarkEnd w:id="574"/>
      <w:r>
        <w:rPr>
          <w:rFonts w:hint="cs"/>
          <w:rtl/>
        </w:rPr>
        <w:t>הכנות, ה</w:t>
      </w:r>
      <w:r w:rsidR="00AE474D">
        <w:rPr>
          <w:rFonts w:hint="cs"/>
          <w:rtl/>
        </w:rPr>
        <w:t>י</w:t>
      </w:r>
      <w:r>
        <w:rPr>
          <w:rFonts w:hint="cs"/>
          <w:rtl/>
        </w:rPr>
        <w:t>י</w:t>
      </w:r>
      <w:r w:rsidR="00AE474D">
        <w:rPr>
          <w:rFonts w:hint="cs"/>
          <w:rtl/>
        </w:rPr>
        <w:t>ת</w:t>
      </w:r>
      <w:r>
        <w:rPr>
          <w:rFonts w:hint="cs"/>
          <w:rtl/>
        </w:rPr>
        <w:t>ה פה איז</w:t>
      </w:r>
      <w:r w:rsidR="00AE474D">
        <w:rPr>
          <w:rFonts w:hint="cs"/>
          <w:rtl/>
        </w:rPr>
        <w:t>ושה</w:t>
      </w:r>
      <w:r>
        <w:rPr>
          <w:rFonts w:hint="cs"/>
          <w:rtl/>
        </w:rPr>
        <w:t xml:space="preserve"> חוסר ודאות. תמיד כשבונים </w:t>
      </w:r>
      <w:bookmarkStart w:id="575" w:name="_ETM_Q1_2272308"/>
      <w:bookmarkEnd w:id="575"/>
      <w:r>
        <w:rPr>
          <w:rFonts w:hint="cs"/>
          <w:rtl/>
        </w:rPr>
        <w:t xml:space="preserve">פרויקט קדימה, יש חוסר ודאות. אני אתן שתי דוגמאות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6" w:name="_ETM_Q1_2270054"/>
      <w:bookmarkEnd w:id="576"/>
      <w:r>
        <w:rPr>
          <w:rFonts w:hint="cs"/>
          <w:rtl/>
        </w:rPr>
        <w:t xml:space="preserve">גם כעשינו את מאגר נתוני אשראי, גם בלי שהיה </w:t>
      </w:r>
      <w:bookmarkStart w:id="577" w:name="_ETM_Q1_2273927"/>
      <w:bookmarkEnd w:id="577"/>
      <w:r>
        <w:rPr>
          <w:rFonts w:hint="cs"/>
          <w:rtl/>
        </w:rPr>
        <w:t>קורונה או משהו אחר, בסוף היינו צריכים חצי שנה</w:t>
      </w:r>
      <w:bookmarkStart w:id="578" w:name="_ETM_Q1_2273401"/>
      <w:bookmarkEnd w:id="578"/>
      <w:r>
        <w:rPr>
          <w:rFonts w:hint="cs"/>
          <w:rtl/>
        </w:rPr>
        <w:t xml:space="preserve"> של דחייה; גם כשהבנק הדיגיטלי הוקם, כשהם התחילו </w:t>
      </w:r>
      <w:bookmarkStart w:id="579" w:name="_ETM_Q1_2283494"/>
      <w:bookmarkEnd w:id="579"/>
      <w:r w:rsidR="003716A6">
        <w:rPr>
          <w:rFonts w:hint="cs"/>
          <w:rtl/>
        </w:rPr>
        <w:t xml:space="preserve">להיכנס לעובי הפרויקט של להקים לשכת מחשוב בנקאית לבנק </w:t>
      </w:r>
      <w:bookmarkStart w:id="580" w:name="_ETM_Q1_2294347"/>
      <w:bookmarkEnd w:id="580"/>
      <w:r w:rsidR="003716A6">
        <w:rPr>
          <w:rFonts w:hint="cs"/>
          <w:rtl/>
        </w:rPr>
        <w:t xml:space="preserve">חדש, הם ביקשו מאיתנו דחייה אפילו של שנה, </w:t>
      </w:r>
      <w:bookmarkStart w:id="581" w:name="_ETM_Q1_2288787"/>
      <w:bookmarkEnd w:id="581"/>
      <w:r w:rsidR="003716A6">
        <w:rPr>
          <w:rFonts w:hint="cs"/>
          <w:rtl/>
        </w:rPr>
        <w:t xml:space="preserve">גם בלי שהיה קורונה וכד'. אני אומר </w:t>
      </w:r>
      <w:bookmarkStart w:id="582" w:name="_ETM_Q1_2292550"/>
      <w:bookmarkEnd w:id="582"/>
      <w:r w:rsidR="003716A6">
        <w:rPr>
          <w:rFonts w:hint="cs"/>
          <w:rtl/>
        </w:rPr>
        <w:t xml:space="preserve">את זה סתם, כדי להגיד - - - </w:t>
      </w:r>
    </w:p>
    <w:p w:rsidR="003716A6" w:rsidRDefault="003716A6" w:rsidP="00A20354">
      <w:pPr>
        <w:rPr>
          <w:rtl/>
        </w:rPr>
      </w:pPr>
    </w:p>
    <w:p w:rsidR="003716A6" w:rsidRDefault="003716A6" w:rsidP="000A4407">
      <w:pPr>
        <w:pStyle w:val="af6"/>
        <w:rPr>
          <w:rtl/>
        </w:rPr>
      </w:pPr>
      <w:bookmarkStart w:id="583" w:name="ET_yor_4758_77"/>
      <w:r w:rsidRPr="000A4407">
        <w:rPr>
          <w:rStyle w:val="TagStyle"/>
          <w:rtl/>
        </w:rPr>
        <w:t xml:space="preserve"> &lt;&lt; יור &gt;&gt;</w:t>
      </w:r>
      <w:r w:rsidRPr="003716A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716A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3"/>
    </w:p>
    <w:p w:rsidR="003716A6" w:rsidRDefault="003716A6" w:rsidP="003716A6">
      <w:pPr>
        <w:pStyle w:val="KeepWithNext"/>
        <w:rPr>
          <w:rtl/>
        </w:rPr>
      </w:pPr>
    </w:p>
    <w:p w:rsidR="00384317" w:rsidRDefault="003716A6" w:rsidP="003716A6">
      <w:pPr>
        <w:rPr>
          <w:rtl/>
        </w:rPr>
      </w:pPr>
      <w:r>
        <w:rPr>
          <w:rFonts w:hint="cs"/>
          <w:rtl/>
        </w:rPr>
        <w:t xml:space="preserve">זה לא </w:t>
      </w:r>
      <w:bookmarkStart w:id="584" w:name="_ETM_Q1_2292961"/>
      <w:bookmarkEnd w:id="584"/>
      <w:r>
        <w:rPr>
          <w:rFonts w:hint="cs"/>
          <w:rtl/>
        </w:rPr>
        <w:t xml:space="preserve">סתם, זה חשוב. </w:t>
      </w:r>
    </w:p>
    <w:p w:rsidR="00384317" w:rsidRDefault="00384317" w:rsidP="003716A6">
      <w:pPr>
        <w:rPr>
          <w:rtl/>
        </w:rPr>
      </w:pPr>
      <w:bookmarkStart w:id="585" w:name="_ETM_Q1_2303935"/>
      <w:bookmarkStart w:id="586" w:name="_ETM_Q1_2304033"/>
      <w:bookmarkEnd w:id="585"/>
      <w:bookmarkEnd w:id="586"/>
    </w:p>
    <w:p w:rsidR="00384317" w:rsidRDefault="00384317" w:rsidP="000A4407">
      <w:pPr>
        <w:pStyle w:val="af9"/>
        <w:rPr>
          <w:rtl/>
        </w:rPr>
      </w:pPr>
      <w:bookmarkStart w:id="587" w:name="ET_guest_767362_78"/>
      <w:r w:rsidRPr="000A4407">
        <w:rPr>
          <w:rStyle w:val="TagStyle"/>
          <w:rtl/>
        </w:rPr>
        <w:t xml:space="preserve"> &lt;&lt; אורח &gt;&gt;</w:t>
      </w:r>
      <w:r w:rsidRPr="00384317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38431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7"/>
    </w:p>
    <w:p w:rsidR="00384317" w:rsidRDefault="00384317" w:rsidP="00384317">
      <w:pPr>
        <w:pStyle w:val="KeepWithNext"/>
        <w:rPr>
          <w:rtl/>
        </w:rPr>
      </w:pPr>
    </w:p>
    <w:p w:rsidR="00384317" w:rsidRDefault="00384317" w:rsidP="00384317">
      <w:pPr>
        <w:rPr>
          <w:rtl/>
        </w:rPr>
      </w:pPr>
      <w:bookmarkStart w:id="588" w:name="_ETM_Q1_2300764"/>
      <w:bookmarkStart w:id="589" w:name="_ETM_Q1_2300915"/>
      <w:bookmarkEnd w:id="588"/>
      <w:bookmarkEnd w:id="589"/>
      <w:r>
        <w:rPr>
          <w:rFonts w:hint="cs"/>
          <w:rtl/>
        </w:rPr>
        <w:t xml:space="preserve">לא סתם. בסופו </w:t>
      </w:r>
      <w:r>
        <w:rPr>
          <w:rtl/>
        </w:rPr>
        <w:t xml:space="preserve"> </w:t>
      </w:r>
      <w:r>
        <w:rPr>
          <w:rFonts w:hint="cs"/>
          <w:rtl/>
        </w:rPr>
        <w:t xml:space="preserve">של דבר יש </w:t>
      </w:r>
      <w:bookmarkStart w:id="590" w:name="_ETM_Q1_2300640"/>
      <w:bookmarkEnd w:id="590"/>
      <w:r>
        <w:rPr>
          <w:rFonts w:hint="cs"/>
          <w:rtl/>
        </w:rPr>
        <w:t xml:space="preserve">פה פרויקטים מאוד מורכבים. </w:t>
      </w:r>
    </w:p>
    <w:p w:rsidR="00384317" w:rsidRDefault="00384317" w:rsidP="00384317">
      <w:pPr>
        <w:rPr>
          <w:rtl/>
        </w:rPr>
      </w:pPr>
      <w:bookmarkStart w:id="591" w:name="_ETM_Q1_2308590"/>
      <w:bookmarkStart w:id="592" w:name="_ETM_Q1_2308665"/>
      <w:bookmarkStart w:id="593" w:name="_ETM_Q1_2310972"/>
      <w:bookmarkEnd w:id="591"/>
      <w:bookmarkEnd w:id="592"/>
      <w:bookmarkEnd w:id="593"/>
    </w:p>
    <w:p w:rsidR="00384317" w:rsidRDefault="00384317" w:rsidP="000A4407">
      <w:pPr>
        <w:pStyle w:val="af9"/>
        <w:rPr>
          <w:rtl/>
        </w:rPr>
      </w:pPr>
      <w:bookmarkStart w:id="594" w:name="ET_guest_865738_79"/>
      <w:r w:rsidRPr="000A4407">
        <w:rPr>
          <w:rStyle w:val="TagStyle"/>
          <w:rtl/>
        </w:rPr>
        <w:t xml:space="preserve"> &lt;&lt; אורח &gt;&gt;</w:t>
      </w:r>
      <w:r w:rsidRPr="00384317">
        <w:rPr>
          <w:rStyle w:val="TagStyle"/>
          <w:rtl/>
        </w:rPr>
        <w:t xml:space="preserve"> </w:t>
      </w:r>
      <w:r>
        <w:rPr>
          <w:rtl/>
        </w:rPr>
        <w:t>אודליה אוסטרובסקי משה:</w:t>
      </w:r>
      <w:r w:rsidRPr="0038431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4"/>
    </w:p>
    <w:p w:rsidR="00384317" w:rsidRDefault="00384317" w:rsidP="00384317">
      <w:pPr>
        <w:pStyle w:val="KeepWithNext"/>
        <w:rPr>
          <w:rtl/>
        </w:rPr>
      </w:pPr>
    </w:p>
    <w:p w:rsidR="00384317" w:rsidRDefault="00384317" w:rsidP="00384317">
      <w:pPr>
        <w:rPr>
          <w:rtl/>
        </w:rPr>
      </w:pPr>
      <w:bookmarkStart w:id="595" w:name="_ETM_Q1_2311566"/>
      <w:bookmarkStart w:id="596" w:name="_ETM_Q1_2311622"/>
      <w:bookmarkEnd w:id="595"/>
      <w:bookmarkEnd w:id="596"/>
      <w:r>
        <w:rPr>
          <w:rFonts w:hint="cs"/>
          <w:rtl/>
        </w:rPr>
        <w:t xml:space="preserve">כשבאנו לאפיין את הדברים </w:t>
      </w:r>
      <w:r>
        <w:rPr>
          <w:rtl/>
        </w:rPr>
        <w:t>–</w:t>
      </w:r>
      <w:r>
        <w:rPr>
          <w:rFonts w:hint="cs"/>
          <w:rtl/>
        </w:rPr>
        <w:t xml:space="preserve"> וכשמאפיינים מאפיינים ברחל בתך הקטנה </w:t>
      </w:r>
      <w:r>
        <w:rPr>
          <w:rtl/>
        </w:rPr>
        <w:t>–</w:t>
      </w:r>
      <w:r>
        <w:rPr>
          <w:rFonts w:hint="cs"/>
          <w:rtl/>
        </w:rPr>
        <w:t xml:space="preserve"> גילינו דברים </w:t>
      </w:r>
      <w:bookmarkStart w:id="597" w:name="_ETM_Q1_2310891"/>
      <w:bookmarkEnd w:id="597"/>
      <w:r>
        <w:rPr>
          <w:rFonts w:hint="cs"/>
          <w:rtl/>
        </w:rPr>
        <w:t xml:space="preserve">שאני חושבת שמי שקיבל את ההחלטות לפני כן </w:t>
      </w:r>
      <w:bookmarkStart w:id="598" w:name="_ETM_Q1_2312703"/>
      <w:bookmarkEnd w:id="598"/>
      <w:r>
        <w:rPr>
          <w:rFonts w:hint="cs"/>
          <w:rtl/>
        </w:rPr>
        <w:t xml:space="preserve">לא חשב עליהם. </w:t>
      </w:r>
    </w:p>
    <w:p w:rsidR="00384317" w:rsidRDefault="00384317" w:rsidP="00384317">
      <w:pPr>
        <w:rPr>
          <w:rtl/>
        </w:rPr>
      </w:pPr>
      <w:bookmarkStart w:id="599" w:name="_ETM_Q1_2316265"/>
      <w:bookmarkStart w:id="600" w:name="_ETM_Q1_2316355"/>
      <w:bookmarkEnd w:id="599"/>
      <w:bookmarkEnd w:id="600"/>
    </w:p>
    <w:p w:rsidR="00384317" w:rsidRDefault="00384317" w:rsidP="000A4407">
      <w:pPr>
        <w:pStyle w:val="af6"/>
        <w:rPr>
          <w:rtl/>
        </w:rPr>
      </w:pPr>
      <w:bookmarkStart w:id="601" w:name="ET_yor_4758_80"/>
      <w:r w:rsidRPr="000A4407">
        <w:rPr>
          <w:rStyle w:val="TagStyle"/>
          <w:rtl/>
        </w:rPr>
        <w:t xml:space="preserve"> &lt;&lt; יור &gt;&gt;</w:t>
      </w:r>
      <w:r w:rsidRPr="0038431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8431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1"/>
    </w:p>
    <w:p w:rsidR="00384317" w:rsidRDefault="00384317" w:rsidP="00384317">
      <w:pPr>
        <w:pStyle w:val="KeepWithNext"/>
        <w:rPr>
          <w:rtl/>
        </w:rPr>
      </w:pPr>
    </w:p>
    <w:p w:rsidR="00384317" w:rsidRDefault="00384317" w:rsidP="00384317">
      <w:pPr>
        <w:rPr>
          <w:rtl/>
        </w:rPr>
      </w:pPr>
      <w:bookmarkStart w:id="602" w:name="_ETM_Q1_2314414"/>
      <w:bookmarkEnd w:id="602"/>
      <w:r>
        <w:rPr>
          <w:rFonts w:hint="cs"/>
          <w:rtl/>
        </w:rPr>
        <w:t xml:space="preserve">לא חשב עליהם. גם זה קורה. </w:t>
      </w:r>
    </w:p>
    <w:p w:rsidR="00384317" w:rsidRDefault="00384317" w:rsidP="00384317">
      <w:pPr>
        <w:rPr>
          <w:rtl/>
        </w:rPr>
      </w:pPr>
      <w:bookmarkStart w:id="603" w:name="_ETM_Q1_2320687"/>
      <w:bookmarkStart w:id="604" w:name="_ETM_Q1_2320768"/>
      <w:bookmarkEnd w:id="603"/>
      <w:bookmarkEnd w:id="604"/>
    </w:p>
    <w:p w:rsidR="00384317" w:rsidRDefault="00384317" w:rsidP="000A4407">
      <w:pPr>
        <w:pStyle w:val="af9"/>
        <w:rPr>
          <w:rtl/>
        </w:rPr>
      </w:pPr>
      <w:bookmarkStart w:id="605" w:name="ET_guest_865738_81"/>
      <w:r w:rsidRPr="000A4407">
        <w:rPr>
          <w:rStyle w:val="TagStyle"/>
          <w:rtl/>
        </w:rPr>
        <w:t xml:space="preserve"> &lt;&lt; אורח &gt;&gt;</w:t>
      </w:r>
      <w:r w:rsidRPr="00384317">
        <w:rPr>
          <w:rStyle w:val="TagStyle"/>
          <w:rtl/>
        </w:rPr>
        <w:t xml:space="preserve"> </w:t>
      </w:r>
      <w:r>
        <w:rPr>
          <w:rtl/>
        </w:rPr>
        <w:t>אודליה אוסטרובסקי משה:</w:t>
      </w:r>
      <w:r w:rsidRPr="0038431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5"/>
    </w:p>
    <w:p w:rsidR="00384317" w:rsidRDefault="00384317" w:rsidP="00384317">
      <w:pPr>
        <w:pStyle w:val="KeepWithNext"/>
        <w:rPr>
          <w:rtl/>
        </w:rPr>
      </w:pPr>
    </w:p>
    <w:p w:rsidR="00384317" w:rsidRDefault="00384317" w:rsidP="00384317">
      <w:pPr>
        <w:rPr>
          <w:rtl/>
        </w:rPr>
      </w:pPr>
      <w:r>
        <w:rPr>
          <w:rFonts w:hint="cs"/>
          <w:rtl/>
        </w:rPr>
        <w:t xml:space="preserve">לדוגמה, אפילו נתונים שצריך </w:t>
      </w:r>
      <w:bookmarkStart w:id="606" w:name="_ETM_Q1_2321712"/>
      <w:bookmarkEnd w:id="606"/>
      <w:r>
        <w:rPr>
          <w:rFonts w:hint="cs"/>
          <w:rtl/>
        </w:rPr>
        <w:t xml:space="preserve">להעביר בין בנקים ואין לבנק </w:t>
      </w:r>
      <w:bookmarkStart w:id="607" w:name="_ETM_Q1_2317485"/>
      <w:bookmarkEnd w:id="607"/>
      <w:r>
        <w:rPr>
          <w:rFonts w:hint="cs"/>
          <w:rtl/>
        </w:rPr>
        <w:t xml:space="preserve">ועכשיו הוא צריך לפתח ממשקים מול הגופים, כמו חברות כרטיסי </w:t>
      </w:r>
      <w:bookmarkStart w:id="608" w:name="_ETM_Q1_2321745"/>
      <w:bookmarkEnd w:id="608"/>
      <w:r>
        <w:rPr>
          <w:rFonts w:hint="cs"/>
          <w:rtl/>
        </w:rPr>
        <w:t xml:space="preserve">האשראי, כדי שייתנו לו את הנתונים כדי שהוא יעביר </w:t>
      </w:r>
      <w:bookmarkStart w:id="609" w:name="_ETM_Q1_2326424"/>
      <w:bookmarkEnd w:id="609"/>
      <w:r>
        <w:rPr>
          <w:rFonts w:hint="cs"/>
          <w:rtl/>
        </w:rPr>
        <w:t xml:space="preserve">לבנק השני. </w:t>
      </w:r>
      <w:r>
        <w:rPr>
          <w:rtl/>
        </w:rPr>
        <w:t xml:space="preserve">    </w:t>
      </w:r>
    </w:p>
    <w:p w:rsidR="00384317" w:rsidRDefault="00384317" w:rsidP="00384317">
      <w:pPr>
        <w:rPr>
          <w:rtl/>
        </w:rPr>
      </w:pPr>
      <w:bookmarkStart w:id="610" w:name="_ETM_Q1_2316462"/>
      <w:bookmarkStart w:id="611" w:name="_ETM_Q1_2316603"/>
      <w:bookmarkEnd w:id="610"/>
      <w:bookmarkEnd w:id="611"/>
    </w:p>
    <w:p w:rsidR="00384317" w:rsidRDefault="00384317" w:rsidP="000A4407">
      <w:pPr>
        <w:pStyle w:val="af6"/>
        <w:rPr>
          <w:rtl/>
        </w:rPr>
      </w:pPr>
      <w:bookmarkStart w:id="612" w:name="ET_yor_4758_82"/>
      <w:r w:rsidRPr="000A4407">
        <w:rPr>
          <w:rStyle w:val="TagStyle"/>
          <w:rtl/>
        </w:rPr>
        <w:t xml:space="preserve"> &lt;&lt; יור &gt;&gt;</w:t>
      </w:r>
      <w:r w:rsidRPr="0038431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8431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2"/>
    </w:p>
    <w:p w:rsidR="00384317" w:rsidRDefault="00384317" w:rsidP="00384317">
      <w:pPr>
        <w:pStyle w:val="KeepWithNext"/>
        <w:rPr>
          <w:rtl/>
        </w:rPr>
      </w:pPr>
    </w:p>
    <w:p w:rsidR="00384317" w:rsidRDefault="00384317" w:rsidP="00384317">
      <w:pPr>
        <w:rPr>
          <w:rtl/>
        </w:rPr>
      </w:pPr>
      <w:bookmarkStart w:id="613" w:name="_ETM_Q1_2333602"/>
      <w:bookmarkEnd w:id="613"/>
      <w:r>
        <w:rPr>
          <w:rFonts w:hint="cs"/>
          <w:rtl/>
        </w:rPr>
        <w:t xml:space="preserve">תודה. איגוד הבנקים, בבקשה. </w:t>
      </w:r>
    </w:p>
    <w:p w:rsidR="00384317" w:rsidRDefault="00384317" w:rsidP="00384317">
      <w:pPr>
        <w:rPr>
          <w:rtl/>
        </w:rPr>
      </w:pPr>
      <w:bookmarkStart w:id="614" w:name="_ETM_Q1_2339232"/>
      <w:bookmarkStart w:id="615" w:name="_ETM_Q1_2339316"/>
      <w:bookmarkEnd w:id="614"/>
      <w:bookmarkEnd w:id="615"/>
    </w:p>
    <w:p w:rsidR="00384317" w:rsidRDefault="00384317" w:rsidP="000A4407">
      <w:pPr>
        <w:pStyle w:val="af9"/>
        <w:rPr>
          <w:rtl/>
        </w:rPr>
      </w:pPr>
      <w:bookmarkStart w:id="616" w:name="ET_guest_575336_83"/>
      <w:r w:rsidRPr="000A4407">
        <w:rPr>
          <w:rStyle w:val="TagStyle"/>
          <w:rtl/>
        </w:rPr>
        <w:t xml:space="preserve"> &lt;&lt; אורח &gt;&gt;</w:t>
      </w:r>
      <w:r w:rsidRPr="00384317">
        <w:rPr>
          <w:rStyle w:val="TagStyle"/>
          <w:rtl/>
        </w:rPr>
        <w:t xml:space="preserve"> </w:t>
      </w:r>
      <w:r>
        <w:rPr>
          <w:rtl/>
        </w:rPr>
        <w:t>טיבי רבינוביץ':</w:t>
      </w:r>
      <w:r w:rsidRPr="0038431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6"/>
    </w:p>
    <w:p w:rsidR="00384317" w:rsidRDefault="00384317" w:rsidP="00384317">
      <w:pPr>
        <w:pStyle w:val="KeepWithNext"/>
        <w:rPr>
          <w:rtl/>
        </w:rPr>
      </w:pPr>
    </w:p>
    <w:p w:rsidR="00384317" w:rsidRDefault="00384317" w:rsidP="00384317">
      <w:pPr>
        <w:rPr>
          <w:rtl/>
        </w:rPr>
      </w:pPr>
      <w:bookmarkStart w:id="617" w:name="_ETM_Q1_2332969"/>
      <w:bookmarkEnd w:id="617"/>
      <w:r>
        <w:rPr>
          <w:rFonts w:hint="cs"/>
          <w:rtl/>
        </w:rPr>
        <w:t xml:space="preserve">לשאלתך, אני אתחיל מהסוף. צפינו. </w:t>
      </w:r>
      <w:bookmarkStart w:id="618" w:name="_ETM_Q1_2348791"/>
      <w:bookmarkEnd w:id="618"/>
      <w:r>
        <w:rPr>
          <w:rFonts w:hint="cs"/>
          <w:rtl/>
        </w:rPr>
        <w:t xml:space="preserve">לא רק צפינו, אלא בדיונים שהתקיימו במהלך תהליך החקיקה </w:t>
      </w:r>
      <w:bookmarkStart w:id="619" w:name="_ETM_Q1_2347497"/>
      <w:bookmarkEnd w:id="619"/>
      <w:r>
        <w:rPr>
          <w:rFonts w:hint="cs"/>
          <w:rtl/>
        </w:rPr>
        <w:t xml:space="preserve">בכנסת אמרנו שאנחנו לא  נצליח לעמוד בלוחות הזמנים. </w:t>
      </w:r>
      <w:bookmarkStart w:id="620" w:name="_ETM_Q1_2358051"/>
      <w:bookmarkEnd w:id="620"/>
      <w:r>
        <w:rPr>
          <w:rFonts w:hint="cs"/>
          <w:rtl/>
        </w:rPr>
        <w:t>אמרנו את זה גם בחוק שירותי תשלום.</w:t>
      </w:r>
    </w:p>
    <w:p w:rsidR="00384317" w:rsidRDefault="00384317" w:rsidP="00384317">
      <w:pPr>
        <w:rPr>
          <w:rtl/>
        </w:rPr>
      </w:pPr>
      <w:bookmarkStart w:id="621" w:name="_ETM_Q1_2360794"/>
      <w:bookmarkStart w:id="622" w:name="_ETM_Q1_2360867"/>
      <w:bookmarkEnd w:id="621"/>
      <w:bookmarkEnd w:id="622"/>
    </w:p>
    <w:p w:rsidR="00384317" w:rsidRDefault="00384317" w:rsidP="000A4407">
      <w:pPr>
        <w:pStyle w:val="af6"/>
        <w:rPr>
          <w:rtl/>
        </w:rPr>
      </w:pPr>
      <w:bookmarkStart w:id="623" w:name="ET_yor_4758_84"/>
      <w:r w:rsidRPr="000A4407">
        <w:rPr>
          <w:rStyle w:val="TagStyle"/>
          <w:rtl/>
        </w:rPr>
        <w:t xml:space="preserve"> &lt;&lt; יור &gt;&gt;</w:t>
      </w:r>
      <w:r w:rsidRPr="0038431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8431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3"/>
    </w:p>
    <w:p w:rsidR="00384317" w:rsidRDefault="00384317" w:rsidP="00384317">
      <w:pPr>
        <w:pStyle w:val="KeepWithNext"/>
        <w:rPr>
          <w:rtl/>
        </w:rPr>
      </w:pPr>
    </w:p>
    <w:p w:rsidR="00384317" w:rsidRDefault="00384317" w:rsidP="00384317">
      <w:pPr>
        <w:rPr>
          <w:rtl/>
        </w:rPr>
      </w:pPr>
      <w:bookmarkStart w:id="624" w:name="_ETM_Q1_2364332"/>
      <w:bookmarkEnd w:id="624"/>
      <w:r>
        <w:rPr>
          <w:rFonts w:hint="cs"/>
          <w:rtl/>
        </w:rPr>
        <w:t xml:space="preserve">רציתם את השינוי </w:t>
      </w:r>
      <w:bookmarkStart w:id="625" w:name="_ETM_Q1_2367250"/>
      <w:bookmarkEnd w:id="625"/>
      <w:r>
        <w:rPr>
          <w:rFonts w:hint="cs"/>
          <w:rtl/>
        </w:rPr>
        <w:t>הזה?</w:t>
      </w:r>
    </w:p>
    <w:p w:rsidR="00384317" w:rsidRDefault="00384317" w:rsidP="00384317">
      <w:pPr>
        <w:rPr>
          <w:rtl/>
        </w:rPr>
      </w:pPr>
      <w:bookmarkStart w:id="626" w:name="_ETM_Q1_2369729"/>
      <w:bookmarkStart w:id="627" w:name="_ETM_Q1_2369825"/>
      <w:bookmarkStart w:id="628" w:name="_ETM_Q1_2372309"/>
      <w:bookmarkEnd w:id="626"/>
      <w:bookmarkEnd w:id="627"/>
      <w:bookmarkEnd w:id="628"/>
    </w:p>
    <w:p w:rsidR="00384317" w:rsidRDefault="00384317" w:rsidP="000A4407">
      <w:pPr>
        <w:pStyle w:val="af9"/>
        <w:rPr>
          <w:rtl/>
        </w:rPr>
      </w:pPr>
      <w:bookmarkStart w:id="629" w:name="ET_guest_575336_85"/>
      <w:r w:rsidRPr="000A4407">
        <w:rPr>
          <w:rStyle w:val="TagStyle"/>
          <w:rtl/>
        </w:rPr>
        <w:t xml:space="preserve"> &lt;&lt; אורח &gt;&gt;</w:t>
      </w:r>
      <w:r w:rsidRPr="00384317">
        <w:rPr>
          <w:rStyle w:val="TagStyle"/>
          <w:rtl/>
        </w:rPr>
        <w:t xml:space="preserve"> </w:t>
      </w:r>
      <w:r>
        <w:rPr>
          <w:rtl/>
        </w:rPr>
        <w:t>טיבי רבינוביץ':</w:t>
      </w:r>
      <w:r w:rsidRPr="0038431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9"/>
    </w:p>
    <w:p w:rsidR="00384317" w:rsidRDefault="00384317" w:rsidP="00384317">
      <w:pPr>
        <w:pStyle w:val="KeepWithNext"/>
        <w:rPr>
          <w:rtl/>
        </w:rPr>
      </w:pPr>
    </w:p>
    <w:p w:rsidR="00384317" w:rsidRDefault="00384317" w:rsidP="00384317">
      <w:pPr>
        <w:rPr>
          <w:rtl/>
        </w:rPr>
      </w:pPr>
      <w:bookmarkStart w:id="630" w:name="_ETM_Q1_2372901"/>
      <w:bookmarkStart w:id="631" w:name="_ETM_Q1_2372950"/>
      <w:bookmarkEnd w:id="630"/>
      <w:bookmarkEnd w:id="631"/>
      <w:r>
        <w:rPr>
          <w:rFonts w:hint="cs"/>
          <w:rtl/>
        </w:rPr>
        <w:t xml:space="preserve">חשבנו שהשינוי הזה לא נחוץ. הייתה הוראה 431 שמאפשרת העברת פעילויות בין חשבון לחשבון ואפשר היה לתקן אותה במקום לבנות </w:t>
      </w:r>
      <w:bookmarkStart w:id="632" w:name="_ETM_Q1_2378232"/>
      <w:bookmarkEnd w:id="632"/>
      <w:r>
        <w:rPr>
          <w:rFonts w:hint="cs"/>
          <w:rtl/>
        </w:rPr>
        <w:t xml:space="preserve">את המגה-מערכת הזאת </w:t>
      </w:r>
      <w:r>
        <w:rPr>
          <w:rtl/>
        </w:rPr>
        <w:t>–</w:t>
      </w:r>
      <w:r>
        <w:rPr>
          <w:rFonts w:hint="cs"/>
          <w:rtl/>
        </w:rPr>
        <w:t xml:space="preserve"> אומר בשפה לא פרלמנטרית</w:t>
      </w:r>
      <w:bookmarkStart w:id="633" w:name="_ETM_Q1_2384325"/>
      <w:bookmarkEnd w:id="633"/>
      <w:r>
        <w:rPr>
          <w:rFonts w:hint="cs"/>
          <w:rtl/>
        </w:rPr>
        <w:t xml:space="preserve">, המגלומנית </w:t>
      </w:r>
      <w:r>
        <w:rPr>
          <w:rtl/>
        </w:rPr>
        <w:t>–</w:t>
      </w:r>
      <w:r>
        <w:rPr>
          <w:rFonts w:hint="cs"/>
          <w:rtl/>
        </w:rPr>
        <w:t xml:space="preserve"> שכוללת כל מיני פעולות שלא מתקיימות גם </w:t>
      </w:r>
      <w:bookmarkStart w:id="634" w:name="_ETM_Q1_2387442"/>
      <w:bookmarkEnd w:id="634"/>
      <w:r>
        <w:rPr>
          <w:rFonts w:hint="cs"/>
          <w:rtl/>
        </w:rPr>
        <w:t>בחו"ל, וחשבנו שהקמת מפלצת כזאת לא נחוצה.</w:t>
      </w:r>
    </w:p>
    <w:p w:rsidR="00384317" w:rsidRDefault="00384317" w:rsidP="00384317">
      <w:pPr>
        <w:rPr>
          <w:rtl/>
        </w:rPr>
      </w:pPr>
      <w:bookmarkStart w:id="635" w:name="_ETM_Q1_2397011"/>
      <w:bookmarkStart w:id="636" w:name="_ETM_Q1_2397076"/>
      <w:bookmarkEnd w:id="635"/>
      <w:bookmarkEnd w:id="636"/>
    </w:p>
    <w:p w:rsidR="00384317" w:rsidRDefault="00384317" w:rsidP="000A4407">
      <w:pPr>
        <w:pStyle w:val="af6"/>
        <w:rPr>
          <w:rtl/>
        </w:rPr>
      </w:pPr>
      <w:bookmarkStart w:id="637" w:name="ET_yor_4758_86"/>
      <w:r w:rsidRPr="000A4407">
        <w:rPr>
          <w:rStyle w:val="TagStyle"/>
          <w:rtl/>
        </w:rPr>
        <w:t xml:space="preserve"> &lt;&lt; יור &gt;&gt;</w:t>
      </w:r>
      <w:r w:rsidRPr="0038431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8431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7"/>
    </w:p>
    <w:p w:rsidR="00384317" w:rsidRDefault="00384317" w:rsidP="00384317">
      <w:pPr>
        <w:pStyle w:val="KeepWithNext"/>
        <w:rPr>
          <w:rtl/>
        </w:rPr>
      </w:pPr>
    </w:p>
    <w:p w:rsidR="00384317" w:rsidRDefault="00384317" w:rsidP="00384317">
      <w:pPr>
        <w:rPr>
          <w:rtl/>
        </w:rPr>
      </w:pPr>
      <w:r>
        <w:rPr>
          <w:rFonts w:hint="cs"/>
          <w:rtl/>
        </w:rPr>
        <w:t xml:space="preserve">אתה מגדיר אותה </w:t>
      </w:r>
      <w:bookmarkStart w:id="638" w:name="_ETM_Q1_2391539"/>
      <w:bookmarkEnd w:id="638"/>
      <w:r>
        <w:rPr>
          <w:rFonts w:hint="cs"/>
          <w:rtl/>
        </w:rPr>
        <w:t>כמפלצת?</w:t>
      </w:r>
      <w:bookmarkStart w:id="639" w:name="_ETM_Q1_2394725"/>
      <w:bookmarkEnd w:id="639"/>
    </w:p>
    <w:p w:rsidR="00384317" w:rsidRDefault="00384317" w:rsidP="00384317">
      <w:pPr>
        <w:rPr>
          <w:rtl/>
        </w:rPr>
      </w:pPr>
      <w:bookmarkStart w:id="640" w:name="_ETM_Q1_2394822"/>
      <w:bookmarkStart w:id="641" w:name="_ETM_Q1_2398137"/>
      <w:bookmarkEnd w:id="640"/>
      <w:bookmarkEnd w:id="641"/>
    </w:p>
    <w:p w:rsidR="00384317" w:rsidRDefault="00384317" w:rsidP="000A4407">
      <w:pPr>
        <w:pStyle w:val="af9"/>
        <w:rPr>
          <w:rtl/>
        </w:rPr>
      </w:pPr>
      <w:bookmarkStart w:id="642" w:name="ET_guest_575336_87"/>
      <w:r w:rsidRPr="000A4407">
        <w:rPr>
          <w:rStyle w:val="TagStyle"/>
          <w:rtl/>
        </w:rPr>
        <w:t xml:space="preserve"> &lt;&lt; אורח &gt;&gt;</w:t>
      </w:r>
      <w:r w:rsidRPr="00384317">
        <w:rPr>
          <w:rStyle w:val="TagStyle"/>
          <w:rtl/>
        </w:rPr>
        <w:t xml:space="preserve"> </w:t>
      </w:r>
      <w:r>
        <w:rPr>
          <w:rtl/>
        </w:rPr>
        <w:t>טיבי רבינוביץ':</w:t>
      </w:r>
      <w:r w:rsidRPr="0038431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2"/>
    </w:p>
    <w:p w:rsidR="00384317" w:rsidRDefault="00384317" w:rsidP="00384317">
      <w:pPr>
        <w:pStyle w:val="KeepWithNext"/>
        <w:rPr>
          <w:rtl/>
        </w:rPr>
      </w:pPr>
    </w:p>
    <w:p w:rsidR="00384317" w:rsidRDefault="00384317" w:rsidP="00AB6CBE">
      <w:pPr>
        <w:rPr>
          <w:rtl/>
        </w:rPr>
      </w:pPr>
      <w:bookmarkStart w:id="643" w:name="_ETM_Q1_2398693"/>
      <w:bookmarkStart w:id="644" w:name="_ETM_Q1_2398748"/>
      <w:bookmarkEnd w:id="643"/>
      <w:bookmarkEnd w:id="644"/>
      <w:r>
        <w:rPr>
          <w:rFonts w:hint="cs"/>
          <w:rtl/>
        </w:rPr>
        <w:t xml:space="preserve">לדעתי, כן. יחד עם זאת, </w:t>
      </w:r>
      <w:r w:rsidR="00375ACC">
        <w:rPr>
          <w:rFonts w:hint="cs"/>
          <w:rtl/>
        </w:rPr>
        <w:t xml:space="preserve">ברגע שהמחוקק והרגולטור קיבלו החלטה, </w:t>
      </w:r>
      <w:bookmarkStart w:id="645" w:name="_ETM_Q1_2404618"/>
      <w:bookmarkEnd w:id="645"/>
      <w:r w:rsidR="00375ACC">
        <w:rPr>
          <w:rFonts w:hint="cs"/>
          <w:rtl/>
        </w:rPr>
        <w:t xml:space="preserve">אנחנו פועלים ב-200% כדי ליישם את ההחלטה. </w:t>
      </w:r>
      <w:bookmarkStart w:id="646" w:name="_ETM_Q1_2408544"/>
      <w:bookmarkEnd w:id="646"/>
      <w:r w:rsidR="00AB6CBE">
        <w:rPr>
          <w:rFonts w:hint="cs"/>
          <w:rtl/>
        </w:rPr>
        <w:t xml:space="preserve">ואכן צפינו, אמרנו, התרענו, פנינו לשר האוצר כבר בספטמבר 2019 ואמרנו שאנחנו לא נעמוד בזה, לא בגלל שאנחנו </w:t>
      </w:r>
      <w:bookmarkStart w:id="647" w:name="_ETM_Q1_2420080"/>
      <w:bookmarkEnd w:id="647"/>
      <w:r w:rsidR="00AB6CBE">
        <w:rPr>
          <w:rFonts w:hint="cs"/>
          <w:rtl/>
        </w:rPr>
        <w:t xml:space="preserve">לא רוצים. לדעתי יש פה מספיק אנשים שיודעים שאנחנו עושים </w:t>
      </w:r>
      <w:bookmarkStart w:id="648" w:name="_ETM_Q1_2424122"/>
      <w:bookmarkEnd w:id="648"/>
      <w:r w:rsidR="00AB6CBE">
        <w:rPr>
          <w:rFonts w:hint="cs"/>
          <w:rtl/>
        </w:rPr>
        <w:t xml:space="preserve">את ה-200%. נמצאים פה נציגי משרד האוצר, הפיקוח על </w:t>
      </w:r>
      <w:bookmarkStart w:id="649" w:name="_ETM_Q1_2423532"/>
      <w:bookmarkEnd w:id="649"/>
      <w:r w:rsidR="00AB6CBE">
        <w:rPr>
          <w:rFonts w:hint="cs"/>
          <w:rtl/>
        </w:rPr>
        <w:t xml:space="preserve">הבנקים, כולם, ויודעים שעשינו את ה-200%. </w:t>
      </w:r>
    </w:p>
    <w:p w:rsidR="00AB6CBE" w:rsidRDefault="00AB6CBE" w:rsidP="00AB6CBE">
      <w:pPr>
        <w:rPr>
          <w:rtl/>
        </w:rPr>
      </w:pPr>
      <w:bookmarkStart w:id="650" w:name="_ETM_Q1_2428786"/>
      <w:bookmarkStart w:id="651" w:name="_ETM_Q1_2428880"/>
      <w:bookmarkStart w:id="652" w:name="_ETM_Q1_2429000"/>
      <w:bookmarkEnd w:id="650"/>
      <w:bookmarkEnd w:id="651"/>
      <w:bookmarkEnd w:id="652"/>
    </w:p>
    <w:p w:rsidR="00AB6CBE" w:rsidRDefault="00AB6CBE" w:rsidP="00AB6CBE">
      <w:pPr>
        <w:rPr>
          <w:rtl/>
        </w:rPr>
      </w:pPr>
      <w:bookmarkStart w:id="653" w:name="_ETM_Q1_2429063"/>
      <w:bookmarkEnd w:id="653"/>
      <w:r>
        <w:rPr>
          <w:rFonts w:hint="cs"/>
          <w:rtl/>
        </w:rPr>
        <w:t xml:space="preserve">מה שצריך לעניין אתכם </w:t>
      </w:r>
      <w:bookmarkStart w:id="654" w:name="_ETM_Q1_2425616"/>
      <w:bookmarkEnd w:id="654"/>
      <w:r>
        <w:rPr>
          <w:rFonts w:hint="cs"/>
          <w:rtl/>
        </w:rPr>
        <w:t xml:space="preserve">זה דבר מאוד פשוט: מה יקרה אם מחר בבוקר גברת לאה ורון תבקש להעביר חשבון ממקום וזה לא עובר, </w:t>
      </w:r>
      <w:bookmarkStart w:id="655" w:name="_ETM_Q1_2434023"/>
      <w:bookmarkEnd w:id="655"/>
      <w:r>
        <w:rPr>
          <w:rFonts w:hint="cs"/>
          <w:rtl/>
        </w:rPr>
        <w:t xml:space="preserve">או חבר הכנסת מרגי או טיבי רבינוביץ'. </w:t>
      </w:r>
    </w:p>
    <w:p w:rsidR="00AB6CBE" w:rsidRDefault="00AB6CBE" w:rsidP="00AB6CBE">
      <w:pPr>
        <w:rPr>
          <w:rtl/>
        </w:rPr>
      </w:pPr>
      <w:bookmarkStart w:id="656" w:name="_ETM_Q1_2435982"/>
      <w:bookmarkStart w:id="657" w:name="_ETM_Q1_2436058"/>
      <w:bookmarkEnd w:id="656"/>
      <w:bookmarkEnd w:id="657"/>
    </w:p>
    <w:p w:rsidR="00AB6CBE" w:rsidRDefault="00AB6CBE" w:rsidP="000A4407">
      <w:pPr>
        <w:pStyle w:val="af6"/>
        <w:rPr>
          <w:rtl/>
        </w:rPr>
      </w:pPr>
      <w:bookmarkStart w:id="658" w:name="_ETM_Q1_2436652"/>
      <w:bookmarkStart w:id="659" w:name="_ETM_Q1_2436725"/>
      <w:bookmarkStart w:id="660" w:name="ET_yor_4758_87"/>
      <w:bookmarkEnd w:id="658"/>
      <w:bookmarkEnd w:id="659"/>
      <w:r w:rsidRPr="000A4407">
        <w:rPr>
          <w:rStyle w:val="TagStyle"/>
          <w:rtl/>
        </w:rPr>
        <w:t xml:space="preserve"> &lt;&lt; יור &gt;&gt;</w:t>
      </w:r>
      <w:r w:rsidRPr="00AB6CB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B6CB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0"/>
    </w:p>
    <w:p w:rsidR="00AB6CBE" w:rsidRDefault="00AB6CBE" w:rsidP="00AB6CBE">
      <w:pPr>
        <w:pStyle w:val="KeepWithNext"/>
        <w:rPr>
          <w:rtl/>
        </w:rPr>
      </w:pPr>
    </w:p>
    <w:p w:rsidR="00AB6CBE" w:rsidRDefault="00AB6CBE" w:rsidP="00AB6CBE">
      <w:pPr>
        <w:rPr>
          <w:rtl/>
        </w:rPr>
      </w:pPr>
      <w:bookmarkStart w:id="661" w:name="_ETM_Q1_2442420"/>
      <w:bookmarkEnd w:id="661"/>
      <w:r>
        <w:rPr>
          <w:rFonts w:hint="cs"/>
          <w:rtl/>
        </w:rPr>
        <w:t>למה שלא יעבור?</w:t>
      </w:r>
    </w:p>
    <w:p w:rsidR="00AB6CBE" w:rsidRDefault="00AB6CBE" w:rsidP="00AB6CBE">
      <w:pPr>
        <w:rPr>
          <w:rtl/>
        </w:rPr>
      </w:pPr>
      <w:bookmarkStart w:id="662" w:name="_ETM_Q1_2443004"/>
      <w:bookmarkStart w:id="663" w:name="_ETM_Q1_2443095"/>
      <w:bookmarkStart w:id="664" w:name="_ETM_Q1_2443160"/>
      <w:bookmarkStart w:id="665" w:name="_ETM_Q1_2442111"/>
      <w:bookmarkEnd w:id="662"/>
      <w:bookmarkEnd w:id="663"/>
      <w:bookmarkEnd w:id="664"/>
      <w:bookmarkEnd w:id="665"/>
    </w:p>
    <w:p w:rsidR="00AB6CBE" w:rsidRDefault="00AB6CBE" w:rsidP="00AB6CBE">
      <w:pPr>
        <w:pStyle w:val="af9"/>
        <w:keepNext/>
        <w:rPr>
          <w:rtl/>
        </w:rPr>
      </w:pPr>
      <w:r w:rsidRPr="00AB6CBE">
        <w:rPr>
          <w:rStyle w:val="TagStyle"/>
          <w:rtl/>
        </w:rPr>
        <w:t xml:space="preserve"> &lt;&lt; אורח &gt;&gt; </w:t>
      </w:r>
      <w:r>
        <w:rPr>
          <w:rtl/>
        </w:rPr>
        <w:t>טיבי רבינוביץ':</w:t>
      </w:r>
      <w:r w:rsidRPr="00AB6CBE">
        <w:rPr>
          <w:rStyle w:val="TagStyle"/>
          <w:rtl/>
        </w:rPr>
        <w:t xml:space="preserve"> &lt;</w:t>
      </w:r>
      <w:r>
        <w:rPr>
          <w:rStyle w:val="TagStyle"/>
          <w:rFonts w:hint="cs"/>
          <w:rtl/>
        </w:rPr>
        <w:t>אנחנ</w:t>
      </w:r>
      <w:r w:rsidRPr="00AB6CBE">
        <w:rPr>
          <w:rStyle w:val="TagStyle"/>
          <w:rtl/>
        </w:rPr>
        <w:t>&lt; אורח &gt;&gt;</w:t>
      </w:r>
      <w:r>
        <w:rPr>
          <w:rtl/>
        </w:rPr>
        <w:t xml:space="preserve"> </w:t>
      </w:r>
    </w:p>
    <w:p w:rsidR="00AB6CBE" w:rsidRDefault="00AB6CBE" w:rsidP="00AB6CBE">
      <w:pPr>
        <w:pStyle w:val="KeepWithNext"/>
        <w:rPr>
          <w:rtl/>
        </w:rPr>
      </w:pPr>
    </w:p>
    <w:p w:rsidR="00AB6CBE" w:rsidRDefault="00AB6CBE" w:rsidP="00AB6CBE">
      <w:pPr>
        <w:rPr>
          <w:rtl/>
        </w:rPr>
      </w:pPr>
      <w:bookmarkStart w:id="666" w:name="_ETM_Q1_2442694"/>
      <w:bookmarkStart w:id="667" w:name="_ETM_Q1_2442753"/>
      <w:bookmarkEnd w:id="666"/>
      <w:bookmarkEnd w:id="667"/>
      <w:r>
        <w:rPr>
          <w:rFonts w:hint="cs"/>
          <w:rtl/>
        </w:rPr>
        <w:t xml:space="preserve">רק </w:t>
      </w:r>
      <w:bookmarkStart w:id="668" w:name="_ETM_Q1_2446416"/>
      <w:bookmarkEnd w:id="668"/>
      <w:r>
        <w:rPr>
          <w:rFonts w:hint="cs"/>
          <w:rtl/>
        </w:rPr>
        <w:t xml:space="preserve">שנייה. והפעולה לא מושלמת ב-200%, אלא משהו קטן מתפקשש. </w:t>
      </w:r>
      <w:r>
        <w:rPr>
          <w:rtl/>
        </w:rPr>
        <w:t xml:space="preserve">  </w:t>
      </w:r>
    </w:p>
    <w:p w:rsidR="00AB6CBE" w:rsidRDefault="00AB6CBE" w:rsidP="00AB6CBE">
      <w:pPr>
        <w:rPr>
          <w:rtl/>
        </w:rPr>
      </w:pPr>
      <w:bookmarkStart w:id="669" w:name="_ETM_Q1_2443252"/>
      <w:bookmarkEnd w:id="669"/>
    </w:p>
    <w:p w:rsidR="00AB6CBE" w:rsidRDefault="00AB6CBE" w:rsidP="000A4407">
      <w:pPr>
        <w:pStyle w:val="af6"/>
        <w:rPr>
          <w:rtl/>
        </w:rPr>
      </w:pPr>
      <w:bookmarkStart w:id="670" w:name="ET_yor_4758_88"/>
      <w:r w:rsidRPr="000A4407">
        <w:rPr>
          <w:rStyle w:val="TagStyle"/>
          <w:rtl/>
        </w:rPr>
        <w:t xml:space="preserve"> &lt;&lt; יור &gt;&gt;</w:t>
      </w:r>
      <w:r w:rsidRPr="00AB6CB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B6CB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0"/>
    </w:p>
    <w:p w:rsidR="00AB6CBE" w:rsidRDefault="00AB6CBE" w:rsidP="00AB6CBE">
      <w:pPr>
        <w:pStyle w:val="KeepWithNext"/>
        <w:rPr>
          <w:rtl/>
        </w:rPr>
      </w:pPr>
    </w:p>
    <w:p w:rsidR="00AB6CBE" w:rsidRDefault="00AB6CBE" w:rsidP="00AB6CBE">
      <w:pPr>
        <w:rPr>
          <w:rtl/>
        </w:rPr>
      </w:pPr>
      <w:bookmarkStart w:id="671" w:name="_ETM_Q1_2443981"/>
      <w:bookmarkEnd w:id="671"/>
      <w:r>
        <w:rPr>
          <w:rtl/>
        </w:rPr>
        <w:t xml:space="preserve">    </w:t>
      </w:r>
      <w:r>
        <w:rPr>
          <w:rFonts w:hint="cs"/>
          <w:rtl/>
        </w:rPr>
        <w:t xml:space="preserve">מכובדי, צא מתוך הנחה שכל היושבים סביב השולחן פה </w:t>
      </w:r>
      <w:bookmarkStart w:id="672" w:name="_ETM_Q1_2450660"/>
      <w:bookmarkEnd w:id="672"/>
      <w:r>
        <w:rPr>
          <w:rFonts w:hint="cs"/>
          <w:rtl/>
        </w:rPr>
        <w:t xml:space="preserve">לא רוצים שאיזושהי פעולה תתפקשש. </w:t>
      </w:r>
    </w:p>
    <w:p w:rsidR="00AB6CBE" w:rsidRDefault="00AB6CBE" w:rsidP="00AB6CBE">
      <w:pPr>
        <w:rPr>
          <w:rtl/>
        </w:rPr>
      </w:pPr>
    </w:p>
    <w:p w:rsidR="00AB6CBE" w:rsidRDefault="00AB6CBE" w:rsidP="000A4407">
      <w:pPr>
        <w:pStyle w:val="af9"/>
        <w:rPr>
          <w:rtl/>
        </w:rPr>
      </w:pPr>
      <w:bookmarkStart w:id="673" w:name="ET_guest_575336_90"/>
      <w:r w:rsidRPr="000A4407">
        <w:rPr>
          <w:rStyle w:val="TagStyle"/>
          <w:rtl/>
        </w:rPr>
        <w:t xml:space="preserve"> &lt;&lt; אורח &gt;&gt;</w:t>
      </w:r>
      <w:r w:rsidRPr="00AB6CBE">
        <w:rPr>
          <w:rStyle w:val="TagStyle"/>
          <w:rtl/>
        </w:rPr>
        <w:t xml:space="preserve"> </w:t>
      </w:r>
      <w:r>
        <w:rPr>
          <w:rtl/>
        </w:rPr>
        <w:t>טיבי רבינוביץ':</w:t>
      </w:r>
      <w:r w:rsidRPr="00AB6CB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3"/>
    </w:p>
    <w:p w:rsidR="00AB6CBE" w:rsidRDefault="00AB6CBE" w:rsidP="00AB6CBE">
      <w:pPr>
        <w:pStyle w:val="KeepWithNext"/>
        <w:rPr>
          <w:rtl/>
        </w:rPr>
      </w:pPr>
    </w:p>
    <w:p w:rsidR="00AB6CBE" w:rsidRDefault="00AB6CBE" w:rsidP="00AB6CBE">
      <w:pPr>
        <w:rPr>
          <w:rtl/>
        </w:rPr>
      </w:pPr>
      <w:r>
        <w:rPr>
          <w:rFonts w:hint="cs"/>
          <w:rtl/>
        </w:rPr>
        <w:t xml:space="preserve">זו צריכה </w:t>
      </w:r>
      <w:r>
        <w:rPr>
          <w:rtl/>
        </w:rPr>
        <w:t xml:space="preserve"> </w:t>
      </w:r>
      <w:r>
        <w:rPr>
          <w:rFonts w:hint="cs"/>
          <w:rtl/>
        </w:rPr>
        <w:t xml:space="preserve">להיות המטרה </w:t>
      </w:r>
      <w:bookmarkStart w:id="674" w:name="_ETM_Q1_2455158"/>
      <w:bookmarkEnd w:id="674"/>
      <w:r>
        <w:rPr>
          <w:rFonts w:hint="cs"/>
          <w:rtl/>
        </w:rPr>
        <w:t xml:space="preserve">ולכן צריך לעשות את זה מושלם. </w:t>
      </w:r>
    </w:p>
    <w:p w:rsidR="00AB6CBE" w:rsidRDefault="00AB6CBE" w:rsidP="00AB6CBE">
      <w:pPr>
        <w:rPr>
          <w:rtl/>
        </w:rPr>
      </w:pPr>
    </w:p>
    <w:p w:rsidR="00AB6CBE" w:rsidRDefault="00AB6CBE" w:rsidP="000A4407">
      <w:pPr>
        <w:pStyle w:val="af6"/>
        <w:rPr>
          <w:rtl/>
        </w:rPr>
      </w:pPr>
      <w:bookmarkStart w:id="675" w:name="ET_yor_4758_91"/>
      <w:r w:rsidRPr="000A4407">
        <w:rPr>
          <w:rStyle w:val="TagStyle"/>
          <w:rtl/>
        </w:rPr>
        <w:t xml:space="preserve"> &lt;&lt; יור &gt;&gt;</w:t>
      </w:r>
      <w:r w:rsidRPr="00AB6CB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B6CB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5"/>
    </w:p>
    <w:p w:rsidR="00AB6CBE" w:rsidRDefault="00AB6CBE" w:rsidP="00AB6CBE">
      <w:pPr>
        <w:pStyle w:val="KeepWithNext"/>
        <w:rPr>
          <w:rtl/>
        </w:rPr>
      </w:pPr>
    </w:p>
    <w:p w:rsidR="00AB6CBE" w:rsidRDefault="00AB6CBE" w:rsidP="00AB6CBE">
      <w:pPr>
        <w:rPr>
          <w:rtl/>
        </w:rPr>
      </w:pPr>
      <w:bookmarkStart w:id="676" w:name="_ETM_Q1_2457824"/>
      <w:bookmarkEnd w:id="676"/>
      <w:r>
        <w:rPr>
          <w:rFonts w:hint="cs"/>
          <w:rtl/>
        </w:rPr>
        <w:t xml:space="preserve">כשאתה אומר את </w:t>
      </w:r>
      <w:bookmarkStart w:id="677" w:name="_ETM_Q1_2455149"/>
      <w:bookmarkEnd w:id="677"/>
      <w:r>
        <w:rPr>
          <w:rFonts w:hint="cs"/>
          <w:rtl/>
        </w:rPr>
        <w:t>זה, זה יכול להישמע כאילו יושבת פה חבורת שרלטנים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bookmarkStart w:id="678" w:name="_ETM_Q1_2461163"/>
      <w:bookmarkEnd w:id="678"/>
      <w:r>
        <w:rPr>
          <w:rFonts w:hint="cs"/>
          <w:rtl/>
        </w:rPr>
        <w:t xml:space="preserve"> כאלה שרוצים לעשות דברים בצורה חפיפית.</w:t>
      </w:r>
    </w:p>
    <w:p w:rsidR="00AB6CBE" w:rsidRDefault="00AB6CBE" w:rsidP="00AB6CBE">
      <w:pPr>
        <w:rPr>
          <w:rtl/>
        </w:rPr>
      </w:pPr>
      <w:bookmarkStart w:id="679" w:name="_ETM_Q1_2463974"/>
      <w:bookmarkStart w:id="680" w:name="_ETM_Q1_2464067"/>
      <w:bookmarkEnd w:id="679"/>
      <w:bookmarkEnd w:id="680"/>
    </w:p>
    <w:p w:rsidR="00AB6CBE" w:rsidRDefault="00AB6CBE" w:rsidP="000A4407">
      <w:pPr>
        <w:pStyle w:val="af9"/>
        <w:rPr>
          <w:rtl/>
        </w:rPr>
      </w:pPr>
      <w:bookmarkStart w:id="681" w:name="ET_guest_575336_92"/>
      <w:r w:rsidRPr="000A4407">
        <w:rPr>
          <w:rStyle w:val="TagStyle"/>
          <w:rtl/>
        </w:rPr>
        <w:t xml:space="preserve"> &lt;&lt; אורח &gt;&gt;</w:t>
      </w:r>
      <w:r w:rsidRPr="00AB6CBE">
        <w:rPr>
          <w:rStyle w:val="TagStyle"/>
          <w:rtl/>
        </w:rPr>
        <w:t xml:space="preserve"> </w:t>
      </w:r>
      <w:r>
        <w:rPr>
          <w:rtl/>
        </w:rPr>
        <w:t>טיבי רבינוביץ':</w:t>
      </w:r>
      <w:r w:rsidRPr="00AB6CB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1"/>
    </w:p>
    <w:p w:rsidR="00AB6CBE" w:rsidRDefault="00AB6CBE" w:rsidP="00AB6CBE">
      <w:pPr>
        <w:pStyle w:val="KeepWithNext"/>
        <w:rPr>
          <w:rtl/>
        </w:rPr>
      </w:pPr>
    </w:p>
    <w:p w:rsidR="00AB6CBE" w:rsidRDefault="00AB6CBE" w:rsidP="00AB6CBE">
      <w:pPr>
        <w:rPr>
          <w:rtl/>
        </w:rPr>
      </w:pPr>
      <w:r>
        <w:rPr>
          <w:rFonts w:hint="cs"/>
          <w:rtl/>
        </w:rPr>
        <w:t xml:space="preserve">לא, לא, לא, ממש לא. </w:t>
      </w:r>
      <w:bookmarkStart w:id="682" w:name="_ETM_Q1_2458921"/>
      <w:bookmarkEnd w:id="682"/>
      <w:r>
        <w:rPr>
          <w:rFonts w:hint="cs"/>
          <w:rtl/>
        </w:rPr>
        <w:t xml:space="preserve">כנראה שהתנסחתי לא נכון. </w:t>
      </w:r>
    </w:p>
    <w:p w:rsidR="00AB6CBE" w:rsidRDefault="00AB6CBE" w:rsidP="00AB6CBE">
      <w:pPr>
        <w:rPr>
          <w:rtl/>
        </w:rPr>
      </w:pPr>
      <w:bookmarkStart w:id="683" w:name="_ETM_Q1_2467425"/>
      <w:bookmarkStart w:id="684" w:name="_ETM_Q1_2467496"/>
      <w:bookmarkEnd w:id="683"/>
      <w:bookmarkEnd w:id="684"/>
    </w:p>
    <w:p w:rsidR="00AB6CBE" w:rsidRDefault="00AB6CBE" w:rsidP="000A4407">
      <w:pPr>
        <w:pStyle w:val="af6"/>
        <w:rPr>
          <w:rtl/>
        </w:rPr>
      </w:pPr>
      <w:bookmarkStart w:id="685" w:name="ET_yor_4758_93"/>
      <w:r w:rsidRPr="000A4407">
        <w:rPr>
          <w:rStyle w:val="TagStyle"/>
          <w:rtl/>
        </w:rPr>
        <w:t xml:space="preserve"> &lt;&lt; יור &gt;&gt;</w:t>
      </w:r>
      <w:r w:rsidRPr="00AB6CB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B6CB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85"/>
    </w:p>
    <w:p w:rsidR="00AB6CBE" w:rsidRDefault="00AB6CBE" w:rsidP="00AB6CBE">
      <w:pPr>
        <w:pStyle w:val="KeepWithNext"/>
        <w:rPr>
          <w:rtl/>
        </w:rPr>
      </w:pPr>
    </w:p>
    <w:p w:rsidR="00AB6CBE" w:rsidRDefault="00AB6CBE" w:rsidP="00AB6CBE">
      <w:pPr>
        <w:rPr>
          <w:rtl/>
        </w:rPr>
      </w:pPr>
      <w:bookmarkStart w:id="686" w:name="_ETM_Q1_2469142"/>
      <w:bookmarkEnd w:id="686"/>
      <w:r>
        <w:rPr>
          <w:rtl/>
        </w:rPr>
        <w:t xml:space="preserve">    </w:t>
      </w:r>
      <w:r>
        <w:rPr>
          <w:rFonts w:hint="cs"/>
          <w:rtl/>
        </w:rPr>
        <w:t xml:space="preserve">אנחנו שואלים וחוקרים ומנדנדים בגלל </w:t>
      </w:r>
      <w:bookmarkStart w:id="687" w:name="_ETM_Q1_2475158"/>
      <w:bookmarkEnd w:id="687"/>
      <w:r w:rsidR="00F61B9D">
        <w:rPr>
          <w:rFonts w:hint="cs"/>
          <w:rtl/>
        </w:rPr>
        <w:t xml:space="preserve">שאנחנו רוצים שזה יהיה יסודי, ושואלים למה זה לא </w:t>
      </w:r>
      <w:bookmarkStart w:id="688" w:name="_ETM_Q1_2477975"/>
      <w:bookmarkEnd w:id="688"/>
      <w:r w:rsidR="00F61B9D">
        <w:rPr>
          <w:rFonts w:hint="cs"/>
          <w:rtl/>
        </w:rPr>
        <w:t xml:space="preserve">היה יסודי מההתחלה. </w:t>
      </w:r>
      <w:bookmarkStart w:id="689" w:name="_ETM_Q1_2473381"/>
      <w:bookmarkEnd w:id="689"/>
    </w:p>
    <w:p w:rsidR="00F61B9D" w:rsidRDefault="00F61B9D" w:rsidP="00AB6CBE">
      <w:pPr>
        <w:rPr>
          <w:rtl/>
        </w:rPr>
      </w:pPr>
      <w:bookmarkStart w:id="690" w:name="_ETM_Q1_2473471"/>
      <w:bookmarkEnd w:id="690"/>
    </w:p>
    <w:p w:rsidR="00F61B9D" w:rsidRDefault="00F61B9D" w:rsidP="000A4407">
      <w:pPr>
        <w:pStyle w:val="af9"/>
        <w:rPr>
          <w:rtl/>
        </w:rPr>
      </w:pPr>
      <w:bookmarkStart w:id="691" w:name="ET_guest_575336_94"/>
      <w:r w:rsidRPr="000A4407">
        <w:rPr>
          <w:rStyle w:val="TagStyle"/>
          <w:rtl/>
        </w:rPr>
        <w:t xml:space="preserve"> &lt;&lt; אורח &gt;&gt;</w:t>
      </w:r>
      <w:r w:rsidRPr="00F61B9D">
        <w:rPr>
          <w:rStyle w:val="TagStyle"/>
          <w:rtl/>
        </w:rPr>
        <w:t xml:space="preserve"> </w:t>
      </w:r>
      <w:r>
        <w:rPr>
          <w:rtl/>
        </w:rPr>
        <w:t>טיבי רבינוביץ':</w:t>
      </w:r>
      <w:r w:rsidRPr="00F61B9D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1"/>
    </w:p>
    <w:p w:rsidR="00F61B9D" w:rsidRDefault="00F61B9D" w:rsidP="00F61B9D">
      <w:pPr>
        <w:pStyle w:val="KeepWithNext"/>
        <w:rPr>
          <w:rtl/>
        </w:rPr>
      </w:pPr>
    </w:p>
    <w:p w:rsidR="00F61B9D" w:rsidRDefault="00F61B9D" w:rsidP="00F61B9D">
      <w:pPr>
        <w:rPr>
          <w:rtl/>
        </w:rPr>
      </w:pPr>
      <w:bookmarkStart w:id="692" w:name="_ETM_Q1_2476195"/>
      <w:bookmarkStart w:id="693" w:name="_ETM_Q1_2476249"/>
      <w:bookmarkEnd w:id="692"/>
      <w:bookmarkEnd w:id="693"/>
      <w:r>
        <w:rPr>
          <w:rFonts w:hint="cs"/>
          <w:rtl/>
        </w:rPr>
        <w:t>אז כנראה שהתנסחתי לא נכון. קודם כול</w:t>
      </w:r>
      <w:bookmarkStart w:id="694" w:name="_ETM_Q1_2477365"/>
      <w:bookmarkEnd w:id="694"/>
      <w:r>
        <w:rPr>
          <w:rFonts w:hint="cs"/>
          <w:rtl/>
        </w:rPr>
        <w:t xml:space="preserve">, זה יסודי מההתחלה, אבל צריך להקפיד שזה יהיה מושלם </w:t>
      </w:r>
      <w:bookmarkStart w:id="695" w:name="_ETM_Q1_2484638"/>
      <w:bookmarkEnd w:id="695"/>
      <w:r>
        <w:rPr>
          <w:rFonts w:hint="cs"/>
          <w:rtl/>
        </w:rPr>
        <w:t xml:space="preserve">באופן כזה שכשאתה ניגש, אתה יודע </w:t>
      </w:r>
      <w:r>
        <w:rPr>
          <w:rtl/>
        </w:rPr>
        <w:t xml:space="preserve"> </w:t>
      </w:r>
      <w:r>
        <w:rPr>
          <w:rFonts w:hint="cs"/>
          <w:rtl/>
        </w:rPr>
        <w:t xml:space="preserve">שאין סיכוי שתהיה </w:t>
      </w:r>
      <w:bookmarkStart w:id="696" w:name="_ETM_Q1_2483336"/>
      <w:bookmarkEnd w:id="696"/>
      <w:r>
        <w:rPr>
          <w:rFonts w:hint="cs"/>
          <w:rtl/>
        </w:rPr>
        <w:t xml:space="preserve">תקלה. כדי שזה יהיה מושלם, אנחנו חייבים את הזמן. </w:t>
      </w:r>
    </w:p>
    <w:p w:rsidR="00F61B9D" w:rsidRDefault="00F61B9D" w:rsidP="00F61B9D">
      <w:pPr>
        <w:rPr>
          <w:rtl/>
        </w:rPr>
      </w:pPr>
    </w:p>
    <w:p w:rsidR="00F61B9D" w:rsidRDefault="00F61B9D" w:rsidP="000A4407">
      <w:pPr>
        <w:pStyle w:val="af6"/>
        <w:rPr>
          <w:rtl/>
        </w:rPr>
      </w:pPr>
      <w:bookmarkStart w:id="697" w:name="ET_yor_4758_95"/>
      <w:r w:rsidRPr="000A4407">
        <w:rPr>
          <w:rStyle w:val="TagStyle"/>
          <w:rtl/>
        </w:rPr>
        <w:t xml:space="preserve"> &lt;&lt; יור &gt;&gt;</w:t>
      </w:r>
      <w:r w:rsidRPr="00F61B9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61B9D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7"/>
    </w:p>
    <w:p w:rsidR="00F61B9D" w:rsidRDefault="00F61B9D" w:rsidP="00F61B9D">
      <w:pPr>
        <w:pStyle w:val="KeepWithNext"/>
        <w:rPr>
          <w:rtl/>
        </w:rPr>
      </w:pPr>
    </w:p>
    <w:p w:rsidR="00DD5ECE" w:rsidRDefault="00F61B9D" w:rsidP="00DD5ECE">
      <w:pPr>
        <w:rPr>
          <w:rtl/>
        </w:rPr>
      </w:pPr>
      <w:bookmarkStart w:id="698" w:name="_ETM_Q1_2486718"/>
      <w:bookmarkEnd w:id="698"/>
      <w:r>
        <w:rPr>
          <w:rFonts w:hint="cs"/>
          <w:rtl/>
        </w:rPr>
        <w:t xml:space="preserve">מכובדי, </w:t>
      </w:r>
      <w:bookmarkStart w:id="699" w:name="_ETM_Q1_2491455"/>
      <w:bookmarkEnd w:id="699"/>
      <w:r>
        <w:rPr>
          <w:rFonts w:hint="cs"/>
          <w:rtl/>
        </w:rPr>
        <w:t>אני אדם פרקטי, אני לא יסודי. אני שואל אותך שאלה</w:t>
      </w:r>
      <w:bookmarkStart w:id="700" w:name="_ETM_Q1_2495842"/>
      <w:bookmarkEnd w:id="700"/>
      <w:r>
        <w:rPr>
          <w:rFonts w:hint="cs"/>
          <w:rtl/>
        </w:rPr>
        <w:t xml:space="preserve">: מה לדעתך, כנציג איגוד הבנקים, </w:t>
      </w:r>
      <w:r w:rsidR="00DD5ECE">
        <w:rPr>
          <w:rFonts w:hint="cs"/>
          <w:rtl/>
        </w:rPr>
        <w:t>ה</w:t>
      </w:r>
      <w:r>
        <w:rPr>
          <w:rFonts w:hint="cs"/>
          <w:rtl/>
        </w:rPr>
        <w:t xml:space="preserve">זמן </w:t>
      </w:r>
      <w:r w:rsidR="00DD5ECE">
        <w:rPr>
          <w:rFonts w:hint="cs"/>
          <w:rtl/>
        </w:rPr>
        <w:t>ה</w:t>
      </w:r>
      <w:r>
        <w:rPr>
          <w:rFonts w:hint="cs"/>
          <w:rtl/>
        </w:rPr>
        <w:t>ראוי</w:t>
      </w:r>
      <w:r w:rsidR="00DD5ECE">
        <w:rPr>
          <w:rFonts w:hint="cs"/>
          <w:rtl/>
        </w:rPr>
        <w:t xml:space="preserve"> </w:t>
      </w:r>
      <w:r w:rsidR="00DD5ECE">
        <w:rPr>
          <w:rtl/>
        </w:rPr>
        <w:t>–</w:t>
      </w:r>
      <w:r w:rsidR="00DD5ECE">
        <w:rPr>
          <w:rFonts w:hint="cs"/>
          <w:rtl/>
        </w:rPr>
        <w:t xml:space="preserve"> מבחינה טכנולוגית, מבחינת החקיקה </w:t>
      </w:r>
      <w:r w:rsidR="00DD5ECE">
        <w:rPr>
          <w:rtl/>
        </w:rPr>
        <w:t>–</w:t>
      </w:r>
      <w:r w:rsidR="00DD5ECE">
        <w:rPr>
          <w:rFonts w:hint="cs"/>
          <w:rtl/>
        </w:rPr>
        <w:t xml:space="preserve">כדי שזה </w:t>
      </w:r>
      <w:bookmarkStart w:id="701" w:name="_ETM_Q1_2498550"/>
      <w:bookmarkEnd w:id="701"/>
      <w:r w:rsidR="00DD5ECE">
        <w:rPr>
          <w:rFonts w:hint="cs"/>
          <w:rtl/>
        </w:rPr>
        <w:t>יעמוד כמו שצריך בלי תקלות?</w:t>
      </w:r>
    </w:p>
    <w:p w:rsidR="00DD5ECE" w:rsidRDefault="00DD5ECE" w:rsidP="00DD5ECE">
      <w:pPr>
        <w:rPr>
          <w:rtl/>
        </w:rPr>
      </w:pPr>
      <w:bookmarkStart w:id="702" w:name="_ETM_Q1_2507619"/>
      <w:bookmarkStart w:id="703" w:name="_ETM_Q1_2507703"/>
      <w:bookmarkEnd w:id="702"/>
      <w:bookmarkEnd w:id="703"/>
    </w:p>
    <w:p w:rsidR="00DD5ECE" w:rsidRDefault="00DD5ECE" w:rsidP="000A4407">
      <w:pPr>
        <w:pStyle w:val="af9"/>
        <w:rPr>
          <w:rtl/>
        </w:rPr>
      </w:pPr>
      <w:bookmarkStart w:id="704" w:name="ET_guest_575336_96"/>
      <w:r w:rsidRPr="000A4407">
        <w:rPr>
          <w:rStyle w:val="TagStyle"/>
          <w:rtl/>
        </w:rPr>
        <w:t xml:space="preserve"> &lt;&lt; אורח &gt;&gt;</w:t>
      </w:r>
      <w:r w:rsidRPr="00DD5ECE">
        <w:rPr>
          <w:rStyle w:val="TagStyle"/>
          <w:rtl/>
        </w:rPr>
        <w:t xml:space="preserve"> </w:t>
      </w:r>
      <w:r>
        <w:rPr>
          <w:rtl/>
        </w:rPr>
        <w:t>טיבי רבינוביץ':</w:t>
      </w:r>
      <w:r w:rsidRPr="00DD5EC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4"/>
    </w:p>
    <w:p w:rsidR="00DD5ECE" w:rsidRDefault="00DD5ECE" w:rsidP="00DD5ECE">
      <w:pPr>
        <w:pStyle w:val="KeepWithNext"/>
        <w:rPr>
          <w:rtl/>
        </w:rPr>
      </w:pPr>
    </w:p>
    <w:p w:rsidR="00F61B9D" w:rsidRDefault="00DD5ECE" w:rsidP="00DD5ECE">
      <w:pPr>
        <w:rPr>
          <w:rtl/>
        </w:rPr>
      </w:pPr>
      <w:r>
        <w:rPr>
          <w:rFonts w:hint="cs"/>
          <w:rtl/>
        </w:rPr>
        <w:t>כמו שאמרנו ב-</w:t>
      </w:r>
      <w:r>
        <w:t>day one</w:t>
      </w:r>
      <w:r>
        <w:rPr>
          <w:rtl/>
        </w:rPr>
        <w:t xml:space="preserve"> </w:t>
      </w:r>
      <w:bookmarkStart w:id="705" w:name="_ETM_Q1_2502733"/>
      <w:bookmarkEnd w:id="705"/>
      <w:r>
        <w:rPr>
          <w:rFonts w:hint="cs"/>
          <w:rtl/>
        </w:rPr>
        <w:t xml:space="preserve"> בתהליך החקיקה </w:t>
      </w:r>
      <w:bookmarkStart w:id="706" w:name="_ETM_Q1_2511377"/>
      <w:bookmarkEnd w:id="706"/>
      <w:r>
        <w:rPr>
          <w:rFonts w:hint="cs"/>
          <w:rtl/>
        </w:rPr>
        <w:t xml:space="preserve">- - </w:t>
      </w:r>
    </w:p>
    <w:p w:rsidR="00DD5ECE" w:rsidRDefault="00DD5ECE" w:rsidP="00DD5ECE">
      <w:pPr>
        <w:rPr>
          <w:rtl/>
        </w:rPr>
      </w:pPr>
      <w:bookmarkStart w:id="707" w:name="_ETM_Q1_2508284"/>
      <w:bookmarkStart w:id="708" w:name="_ETM_Q1_2508347"/>
      <w:bookmarkEnd w:id="707"/>
      <w:bookmarkEnd w:id="708"/>
    </w:p>
    <w:p w:rsidR="00DD5ECE" w:rsidRDefault="00DD5ECE" w:rsidP="000A4407">
      <w:pPr>
        <w:pStyle w:val="af6"/>
        <w:rPr>
          <w:rtl/>
        </w:rPr>
      </w:pPr>
      <w:bookmarkStart w:id="709" w:name="ET_yor_4758_97"/>
      <w:r w:rsidRPr="000A4407">
        <w:rPr>
          <w:rStyle w:val="TagStyle"/>
          <w:rtl/>
        </w:rPr>
        <w:t xml:space="preserve"> &lt;&lt; יור &gt;&gt;</w:t>
      </w:r>
      <w:r w:rsidRPr="00DD5EC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D5EC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9"/>
    </w:p>
    <w:p w:rsidR="00DD5ECE" w:rsidRDefault="00DD5ECE" w:rsidP="00DD5ECE">
      <w:pPr>
        <w:pStyle w:val="KeepWithNext"/>
        <w:rPr>
          <w:rtl/>
        </w:rPr>
      </w:pPr>
    </w:p>
    <w:p w:rsidR="00DD5ECE" w:rsidRDefault="00DD5ECE" w:rsidP="00DD5ECE">
      <w:pPr>
        <w:rPr>
          <w:rtl/>
        </w:rPr>
      </w:pPr>
      <w:bookmarkStart w:id="710" w:name="_ETM_Q1_2510445"/>
      <w:bookmarkEnd w:id="710"/>
      <w:r>
        <w:rPr>
          <w:rtl/>
        </w:rPr>
        <w:t xml:space="preserve">  </w:t>
      </w:r>
      <w:r>
        <w:rPr>
          <w:rFonts w:hint="cs"/>
          <w:rtl/>
        </w:rPr>
        <w:t xml:space="preserve">מה אמרתם בתהליך החקיקה? </w:t>
      </w:r>
    </w:p>
    <w:p w:rsidR="00DD5ECE" w:rsidRDefault="00DD5ECE" w:rsidP="00DD5ECE">
      <w:pPr>
        <w:rPr>
          <w:rtl/>
        </w:rPr>
      </w:pPr>
      <w:bookmarkStart w:id="711" w:name="_ETM_Q1_2507187"/>
      <w:bookmarkEnd w:id="711"/>
    </w:p>
    <w:p w:rsidR="00DD5ECE" w:rsidRDefault="00DD5ECE" w:rsidP="000A4407">
      <w:pPr>
        <w:pStyle w:val="a4"/>
        <w:rPr>
          <w:rtl/>
        </w:rPr>
      </w:pPr>
      <w:bookmarkStart w:id="712" w:name="ET_speaker_5811_99"/>
      <w:r w:rsidRPr="000A4407">
        <w:rPr>
          <w:rStyle w:val="TagStyle"/>
          <w:rtl/>
        </w:rPr>
        <w:t xml:space="preserve"> &lt;&lt; דובר &gt;&gt;</w:t>
      </w:r>
      <w:r w:rsidRPr="00DD5EC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D5EC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2"/>
    </w:p>
    <w:p w:rsidR="00DD5ECE" w:rsidRDefault="00DD5ECE" w:rsidP="00DD5ECE">
      <w:pPr>
        <w:pStyle w:val="KeepWithNext"/>
        <w:rPr>
          <w:rtl/>
        </w:rPr>
      </w:pPr>
    </w:p>
    <w:p w:rsidR="00DD5ECE" w:rsidRDefault="00DD5ECE" w:rsidP="00DD5ECE">
      <w:pPr>
        <w:rPr>
          <w:rtl/>
        </w:rPr>
      </w:pPr>
      <w:r>
        <w:rPr>
          <w:rFonts w:hint="cs"/>
          <w:rtl/>
        </w:rPr>
        <w:t>ארבע שנים.</w:t>
      </w:r>
    </w:p>
    <w:p w:rsidR="00DD5ECE" w:rsidRDefault="00DD5ECE" w:rsidP="00DD5ECE">
      <w:pPr>
        <w:rPr>
          <w:rtl/>
        </w:rPr>
      </w:pPr>
      <w:bookmarkStart w:id="713" w:name="_ETM_Q1_2510379"/>
      <w:bookmarkStart w:id="714" w:name="_ETM_Q1_2510467"/>
      <w:bookmarkEnd w:id="713"/>
      <w:bookmarkEnd w:id="714"/>
      <w:r>
        <w:rPr>
          <w:rtl/>
        </w:rPr>
        <w:t xml:space="preserve">  </w:t>
      </w:r>
    </w:p>
    <w:p w:rsidR="00DD5ECE" w:rsidRDefault="00DD5ECE" w:rsidP="000A4407">
      <w:pPr>
        <w:pStyle w:val="af9"/>
        <w:rPr>
          <w:rtl/>
        </w:rPr>
      </w:pPr>
      <w:bookmarkStart w:id="715" w:name="ET_guest_575336_98"/>
      <w:r w:rsidRPr="000A4407">
        <w:rPr>
          <w:rStyle w:val="TagStyle"/>
          <w:rtl/>
        </w:rPr>
        <w:t xml:space="preserve"> &lt;&lt; אורח &gt;&gt;</w:t>
      </w:r>
      <w:r w:rsidRPr="00DD5ECE">
        <w:rPr>
          <w:rStyle w:val="TagStyle"/>
          <w:rtl/>
        </w:rPr>
        <w:t xml:space="preserve"> </w:t>
      </w:r>
      <w:r>
        <w:rPr>
          <w:rtl/>
        </w:rPr>
        <w:t>טיבי רבינוביץ':</w:t>
      </w:r>
      <w:r w:rsidRPr="00DD5EC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5"/>
    </w:p>
    <w:p w:rsidR="00F61B9D" w:rsidRDefault="00F61B9D" w:rsidP="00F61B9D">
      <w:pPr>
        <w:rPr>
          <w:rtl/>
        </w:rPr>
      </w:pPr>
    </w:p>
    <w:p w:rsidR="00DD5ECE" w:rsidRDefault="00DD5ECE" w:rsidP="00F61B9D">
      <w:pPr>
        <w:rPr>
          <w:rtl/>
        </w:rPr>
      </w:pPr>
      <w:r>
        <w:rPr>
          <w:rFonts w:hint="cs"/>
          <w:rtl/>
        </w:rPr>
        <w:t xml:space="preserve">- - והצבענו גם בבקשה, אנחנו חושבים שצריכה להיות </w:t>
      </w:r>
      <w:bookmarkStart w:id="716" w:name="_ETM_Q1_2516414"/>
      <w:bookmarkEnd w:id="716"/>
      <w:r>
        <w:rPr>
          <w:rFonts w:hint="cs"/>
          <w:rtl/>
        </w:rPr>
        <w:t xml:space="preserve">דחייה של שנה נוספת ולא רק של חצי שנה. </w:t>
      </w:r>
      <w:bookmarkStart w:id="717" w:name="_ETM_Q1_2516548"/>
      <w:bookmarkEnd w:id="717"/>
      <w:r>
        <w:rPr>
          <w:rFonts w:hint="cs"/>
          <w:rtl/>
        </w:rPr>
        <w:t xml:space="preserve">זה לא יספיק. אנחנו נעשה, כמו שעשינו עד היום, </w:t>
      </w:r>
      <w:bookmarkStart w:id="718" w:name="_ETM_Q1_2520986"/>
      <w:bookmarkEnd w:id="718"/>
      <w:r>
        <w:rPr>
          <w:rFonts w:hint="cs"/>
          <w:rtl/>
        </w:rPr>
        <w:t xml:space="preserve">את ה-200%, יחד עם זאת אנחנו צריכים להיות בטוחים שהדבר </w:t>
      </w:r>
      <w:bookmarkStart w:id="719" w:name="_ETM_Q1_2529606"/>
      <w:bookmarkEnd w:id="719"/>
      <w:r>
        <w:rPr>
          <w:rFonts w:hint="cs"/>
          <w:rtl/>
        </w:rPr>
        <w:t xml:space="preserve">הזה הוא מושלם. כולם עושים את ה-200% כדי שיהיה </w:t>
      </w:r>
      <w:bookmarkStart w:id="720" w:name="_ETM_Q1_2532185"/>
      <w:bookmarkEnd w:id="720"/>
      <w:r>
        <w:rPr>
          <w:rFonts w:hint="cs"/>
          <w:rtl/>
        </w:rPr>
        <w:t xml:space="preserve">מושלם, צריך להיות בטוחים ששום דבר לא מתפקשש. </w:t>
      </w:r>
    </w:p>
    <w:p w:rsidR="00DD5ECE" w:rsidRDefault="00DD5ECE" w:rsidP="00DD5ECE">
      <w:pPr>
        <w:rPr>
          <w:rtl/>
        </w:rPr>
      </w:pPr>
      <w:bookmarkStart w:id="721" w:name="_ETM_Q1_2535227"/>
      <w:bookmarkStart w:id="722" w:name="_ETM_Q1_2535305"/>
      <w:bookmarkStart w:id="723" w:name="_ETM_Q1_2534960"/>
      <w:bookmarkEnd w:id="721"/>
      <w:bookmarkEnd w:id="722"/>
      <w:bookmarkEnd w:id="723"/>
    </w:p>
    <w:p w:rsidR="00DD5ECE" w:rsidRDefault="00DD5ECE" w:rsidP="000A4407">
      <w:pPr>
        <w:pStyle w:val="af9"/>
        <w:rPr>
          <w:rtl/>
        </w:rPr>
      </w:pPr>
      <w:bookmarkStart w:id="724" w:name="ET_guest_865738_100"/>
      <w:r w:rsidRPr="000A4407">
        <w:rPr>
          <w:rStyle w:val="TagStyle"/>
          <w:rtl/>
        </w:rPr>
        <w:t xml:space="preserve"> &lt;&lt; אורח &gt;&gt;</w:t>
      </w:r>
      <w:r w:rsidRPr="00DD5ECE">
        <w:rPr>
          <w:rStyle w:val="TagStyle"/>
          <w:rtl/>
        </w:rPr>
        <w:t xml:space="preserve"> </w:t>
      </w:r>
      <w:r>
        <w:rPr>
          <w:rtl/>
        </w:rPr>
        <w:t>אודליה אוסטרובסקי משה:</w:t>
      </w:r>
      <w:r w:rsidRPr="00DD5EC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4"/>
    </w:p>
    <w:p w:rsidR="00DD5ECE" w:rsidRDefault="00DD5ECE" w:rsidP="00DD5ECE">
      <w:pPr>
        <w:pStyle w:val="KeepWithNext"/>
        <w:rPr>
          <w:rtl/>
        </w:rPr>
      </w:pPr>
    </w:p>
    <w:p w:rsidR="00F551B6" w:rsidRDefault="00DD5ECE" w:rsidP="00F551B6">
      <w:pPr>
        <w:rPr>
          <w:rtl/>
        </w:rPr>
      </w:pPr>
      <w:bookmarkStart w:id="725" w:name="_ETM_Q1_2535531"/>
      <w:bookmarkStart w:id="726" w:name="_ETM_Q1_2535581"/>
      <w:bookmarkEnd w:id="725"/>
      <w:bookmarkEnd w:id="726"/>
      <w:r>
        <w:rPr>
          <w:rFonts w:hint="cs"/>
          <w:rtl/>
        </w:rPr>
        <w:t xml:space="preserve">אני מבקשת </w:t>
      </w:r>
      <w:bookmarkStart w:id="727" w:name="_ETM_Q1_2537709"/>
      <w:bookmarkEnd w:id="727"/>
      <w:r>
        <w:rPr>
          <w:rFonts w:hint="cs"/>
          <w:rtl/>
        </w:rPr>
        <w:t xml:space="preserve">להוסיף. אנחנו </w:t>
      </w:r>
      <w:r w:rsidR="00F551B6">
        <w:rPr>
          <w:rFonts w:hint="cs"/>
          <w:rtl/>
        </w:rPr>
        <w:t xml:space="preserve">למדנו את הנושא באנגליה. למדנו </w:t>
      </w:r>
      <w:bookmarkStart w:id="728" w:name="_ETM_Q1_2535903"/>
      <w:bookmarkEnd w:id="728"/>
      <w:r w:rsidR="00F551B6">
        <w:rPr>
          <w:rFonts w:hint="cs"/>
          <w:rtl/>
        </w:rPr>
        <w:t>מה הם עשו וכמה זמן לקח להם - - -</w:t>
      </w:r>
    </w:p>
    <w:p w:rsidR="00F551B6" w:rsidRDefault="00F551B6" w:rsidP="00F551B6">
      <w:pPr>
        <w:rPr>
          <w:rtl/>
        </w:rPr>
      </w:pPr>
    </w:p>
    <w:p w:rsidR="00F551B6" w:rsidRDefault="00F551B6" w:rsidP="000A4407">
      <w:pPr>
        <w:pStyle w:val="af6"/>
        <w:rPr>
          <w:rtl/>
        </w:rPr>
      </w:pPr>
      <w:bookmarkStart w:id="729" w:name="ET_yor_4758_101"/>
      <w:r w:rsidRPr="000A4407">
        <w:rPr>
          <w:rStyle w:val="TagStyle"/>
          <w:rtl/>
        </w:rPr>
        <w:t xml:space="preserve"> &lt;&lt; יור &gt;&gt;</w:t>
      </w:r>
      <w:r w:rsidRPr="00F551B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551B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9"/>
    </w:p>
    <w:p w:rsidR="00F551B6" w:rsidRDefault="00F551B6" w:rsidP="00F551B6">
      <w:pPr>
        <w:pStyle w:val="KeepWithNext"/>
        <w:rPr>
          <w:rtl/>
        </w:rPr>
      </w:pPr>
    </w:p>
    <w:p w:rsidR="00F551B6" w:rsidRDefault="00F551B6" w:rsidP="00F551B6">
      <w:pPr>
        <w:rPr>
          <w:rtl/>
        </w:rPr>
      </w:pPr>
      <w:r>
        <w:rPr>
          <w:rFonts w:hint="cs"/>
          <w:rtl/>
        </w:rPr>
        <w:t>והאנגלים לא ידועים כזריזים במיוחד. לחץ הדם שלהם נמוך משלנו.</w:t>
      </w:r>
      <w:bookmarkStart w:id="730" w:name="_ETM_Q1_2544599"/>
      <w:bookmarkEnd w:id="730"/>
      <w:r>
        <w:rPr>
          <w:rFonts w:hint="cs"/>
          <w:rtl/>
        </w:rPr>
        <w:t xml:space="preserve"> </w:t>
      </w:r>
      <w:bookmarkStart w:id="731" w:name="_ETM_Q1_2549233"/>
      <w:bookmarkEnd w:id="731"/>
    </w:p>
    <w:p w:rsidR="00F551B6" w:rsidRDefault="00F551B6" w:rsidP="00F551B6">
      <w:pPr>
        <w:rPr>
          <w:rtl/>
        </w:rPr>
      </w:pPr>
      <w:bookmarkStart w:id="732" w:name="_ETM_Q1_2549302"/>
      <w:bookmarkStart w:id="733" w:name="_ETM_Q1_2542662"/>
      <w:bookmarkEnd w:id="732"/>
      <w:bookmarkEnd w:id="733"/>
    </w:p>
    <w:p w:rsidR="00F551B6" w:rsidRDefault="00F551B6" w:rsidP="000A4407">
      <w:pPr>
        <w:pStyle w:val="af9"/>
        <w:rPr>
          <w:rtl/>
        </w:rPr>
      </w:pPr>
      <w:bookmarkStart w:id="734" w:name="ET_guest_865738_102"/>
      <w:r w:rsidRPr="000A4407">
        <w:rPr>
          <w:rStyle w:val="TagStyle"/>
          <w:rtl/>
        </w:rPr>
        <w:t xml:space="preserve"> &lt;&lt; אורח &gt;&gt;</w:t>
      </w:r>
      <w:r w:rsidRPr="00F551B6">
        <w:rPr>
          <w:rStyle w:val="TagStyle"/>
          <w:rtl/>
        </w:rPr>
        <w:t xml:space="preserve"> </w:t>
      </w:r>
      <w:r>
        <w:rPr>
          <w:rtl/>
        </w:rPr>
        <w:t>אודליה אוסטרובסקי משה:</w:t>
      </w:r>
      <w:r w:rsidRPr="00F551B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4"/>
    </w:p>
    <w:p w:rsidR="00F551B6" w:rsidRDefault="00F551B6" w:rsidP="00F551B6">
      <w:pPr>
        <w:pStyle w:val="KeepWithNext"/>
        <w:rPr>
          <w:rtl/>
        </w:rPr>
      </w:pPr>
    </w:p>
    <w:p w:rsidR="00F551B6" w:rsidRDefault="00F551B6" w:rsidP="00F551B6">
      <w:pPr>
        <w:rPr>
          <w:rtl/>
        </w:rPr>
      </w:pPr>
      <w:bookmarkStart w:id="735" w:name="_ETM_Q1_2543266"/>
      <w:bookmarkStart w:id="736" w:name="_ETM_Q1_2543323"/>
      <w:bookmarkEnd w:id="735"/>
      <w:bookmarkEnd w:id="736"/>
      <w:r>
        <w:rPr>
          <w:rFonts w:hint="cs"/>
          <w:rtl/>
        </w:rPr>
        <w:t xml:space="preserve">והתברר שאנחנו עושים פה דברים הרבה-הרבה יותר מורכבים, כי הם </w:t>
      </w:r>
      <w:bookmarkStart w:id="737" w:name="_ETM_Q1_2545702"/>
      <w:bookmarkEnd w:id="737"/>
      <w:r>
        <w:rPr>
          <w:rFonts w:hint="cs"/>
          <w:rtl/>
        </w:rPr>
        <w:t xml:space="preserve">לא העבירו כרטיסי אשראי והם לא העבירו צ'קים והרבה מאוד </w:t>
      </w:r>
      <w:bookmarkStart w:id="738" w:name="_ETM_Q1_2551841"/>
      <w:bookmarkEnd w:id="738"/>
      <w:r>
        <w:rPr>
          <w:rFonts w:hint="cs"/>
          <w:rtl/>
        </w:rPr>
        <w:t xml:space="preserve">דברים שבמערכת הבנקאית הישראלית קיימים ושמבקשים מאיתנו לתת </w:t>
      </w:r>
      <w:bookmarkStart w:id="739" w:name="_ETM_Q1_2559430"/>
      <w:bookmarkEnd w:id="739"/>
      <w:r>
        <w:rPr>
          <w:rFonts w:hint="cs"/>
          <w:rtl/>
        </w:rPr>
        <w:t xml:space="preserve">עליהם את הדעת ולטפל בהם. </w:t>
      </w:r>
    </w:p>
    <w:p w:rsidR="00F551B6" w:rsidRDefault="00F551B6" w:rsidP="00F551B6">
      <w:pPr>
        <w:rPr>
          <w:rtl/>
        </w:rPr>
      </w:pPr>
      <w:bookmarkStart w:id="740" w:name="_ETM_Q1_2564172"/>
      <w:bookmarkStart w:id="741" w:name="_ETM_Q1_2564247"/>
      <w:bookmarkEnd w:id="740"/>
      <w:bookmarkEnd w:id="741"/>
    </w:p>
    <w:p w:rsidR="00F551B6" w:rsidRDefault="00F551B6" w:rsidP="000A4407">
      <w:pPr>
        <w:pStyle w:val="af6"/>
        <w:rPr>
          <w:rtl/>
        </w:rPr>
      </w:pPr>
      <w:bookmarkStart w:id="742" w:name="ET_yor_4758_103"/>
      <w:r w:rsidRPr="000A4407">
        <w:rPr>
          <w:rStyle w:val="TagStyle"/>
          <w:rtl/>
        </w:rPr>
        <w:t xml:space="preserve"> &lt;&lt; יור &gt;&gt;</w:t>
      </w:r>
      <w:r w:rsidRPr="00F551B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551B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2"/>
    </w:p>
    <w:p w:rsidR="00F551B6" w:rsidRDefault="00F551B6" w:rsidP="00F551B6">
      <w:pPr>
        <w:pStyle w:val="KeepWithNext"/>
        <w:rPr>
          <w:rtl/>
        </w:rPr>
      </w:pPr>
    </w:p>
    <w:p w:rsidR="00F551B6" w:rsidRDefault="00F551B6" w:rsidP="00AE474D">
      <w:pPr>
        <w:rPr>
          <w:rtl/>
        </w:rPr>
      </w:pPr>
      <w:bookmarkStart w:id="743" w:name="_ETM_Q1_2566681"/>
      <w:bookmarkEnd w:id="743"/>
      <w:r>
        <w:rPr>
          <w:rFonts w:hint="cs"/>
          <w:rtl/>
        </w:rPr>
        <w:t>אל תאשימו את הפתרונות הטכנולוגיים.</w:t>
      </w:r>
      <w:bookmarkStart w:id="744" w:name="_ETM_Q1_2565441"/>
      <w:bookmarkEnd w:id="744"/>
      <w:r w:rsidR="00AE474D">
        <w:rPr>
          <w:rFonts w:hint="cs"/>
          <w:rtl/>
        </w:rPr>
        <w:t xml:space="preserve"> יכול להיות שצריך זמן,</w:t>
      </w:r>
      <w:r>
        <w:rPr>
          <w:rFonts w:hint="cs"/>
          <w:rtl/>
        </w:rPr>
        <w:t xml:space="preserve"> זמן לפיתוח, </w:t>
      </w:r>
      <w:bookmarkStart w:id="745" w:name="_ETM_Q1_2570399"/>
      <w:bookmarkEnd w:id="745"/>
      <w:r>
        <w:rPr>
          <w:rFonts w:hint="cs"/>
          <w:rtl/>
        </w:rPr>
        <w:t xml:space="preserve">לגלות באגים, להריץ ולנסות. זה דבר טוב ומתבקש, אבל </w:t>
      </w:r>
      <w:bookmarkStart w:id="746" w:name="_ETM_Q1_2576949"/>
      <w:bookmarkEnd w:id="746"/>
      <w:r>
        <w:rPr>
          <w:rFonts w:hint="cs"/>
          <w:rtl/>
        </w:rPr>
        <w:t xml:space="preserve">ההיתכנות של פתרונות טכנולוגיים </w:t>
      </w:r>
      <w:r>
        <w:rPr>
          <w:rtl/>
        </w:rPr>
        <w:t>–</w:t>
      </w:r>
      <w:r>
        <w:rPr>
          <w:rFonts w:hint="cs"/>
          <w:rtl/>
        </w:rPr>
        <w:t xml:space="preserve"> הפעם האחרונה </w:t>
      </w:r>
      <w:bookmarkStart w:id="747" w:name="_ETM_Q1_2577121"/>
      <w:bookmarkEnd w:id="747"/>
      <w:r>
        <w:rPr>
          <w:rFonts w:hint="cs"/>
          <w:rtl/>
        </w:rPr>
        <w:t xml:space="preserve">שלמדתי תכנות הייתה תוכנת הבייסיק שנעלמה מהנוף, אז תאמינו לי שאפשר לייצר פתרון טכנולוגי. </w:t>
      </w:r>
    </w:p>
    <w:p w:rsidR="00F551B6" w:rsidRDefault="00F551B6" w:rsidP="00F551B6">
      <w:pPr>
        <w:rPr>
          <w:rtl/>
        </w:rPr>
      </w:pPr>
      <w:bookmarkStart w:id="748" w:name="_ETM_Q1_2593846"/>
      <w:bookmarkStart w:id="749" w:name="_ETM_Q1_2593922"/>
      <w:bookmarkStart w:id="750" w:name="_ETM_Q1_2594006"/>
      <w:bookmarkEnd w:id="748"/>
      <w:bookmarkEnd w:id="749"/>
      <w:bookmarkEnd w:id="750"/>
    </w:p>
    <w:p w:rsidR="00F551B6" w:rsidRDefault="00F551B6" w:rsidP="00F551B6">
      <w:pPr>
        <w:rPr>
          <w:rtl/>
        </w:rPr>
      </w:pPr>
      <w:bookmarkStart w:id="751" w:name="_ETM_Q1_2594086"/>
      <w:bookmarkEnd w:id="751"/>
      <w:r>
        <w:rPr>
          <w:rFonts w:hint="cs"/>
          <w:rtl/>
        </w:rPr>
        <w:t>בשלב הזה אני מעביר</w:t>
      </w:r>
      <w:bookmarkStart w:id="752" w:name="_ETM_Q1_2590593"/>
      <w:bookmarkEnd w:id="752"/>
      <w:r>
        <w:rPr>
          <w:rFonts w:hint="cs"/>
          <w:rtl/>
        </w:rPr>
        <w:t xml:space="preserve"> את רשות הדיבור לחברי הכנסת ואחר כך נמשיך עם </w:t>
      </w:r>
      <w:bookmarkStart w:id="753" w:name="_ETM_Q1_2592103"/>
      <w:bookmarkEnd w:id="753"/>
      <w:r>
        <w:rPr>
          <w:rFonts w:hint="cs"/>
          <w:rtl/>
        </w:rPr>
        <w:t xml:space="preserve">שאר הדוברים. </w:t>
      </w:r>
    </w:p>
    <w:p w:rsidR="00F551B6" w:rsidRDefault="00F551B6" w:rsidP="00F551B6">
      <w:pPr>
        <w:rPr>
          <w:rtl/>
        </w:rPr>
      </w:pPr>
      <w:bookmarkStart w:id="754" w:name="_ETM_Q1_2595805"/>
      <w:bookmarkStart w:id="755" w:name="_ETM_Q1_2595879"/>
      <w:bookmarkStart w:id="756" w:name="_ETM_Q1_2593559"/>
      <w:bookmarkStart w:id="757" w:name="_ETM_Q1_2593655"/>
      <w:bookmarkEnd w:id="754"/>
      <w:bookmarkEnd w:id="755"/>
      <w:bookmarkEnd w:id="756"/>
      <w:bookmarkEnd w:id="757"/>
    </w:p>
    <w:p w:rsidR="00F551B6" w:rsidRDefault="00F551B6" w:rsidP="000A4407">
      <w:pPr>
        <w:pStyle w:val="a4"/>
        <w:rPr>
          <w:rtl/>
        </w:rPr>
      </w:pPr>
      <w:bookmarkStart w:id="758" w:name="ET_speaker_5792_104"/>
      <w:r w:rsidRPr="000A4407">
        <w:rPr>
          <w:rStyle w:val="TagStyle"/>
          <w:rtl/>
        </w:rPr>
        <w:t xml:space="preserve"> &lt;&lt; דובר &gt;&gt;</w:t>
      </w:r>
      <w:r w:rsidRPr="00F551B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F551B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8"/>
    </w:p>
    <w:p w:rsidR="00F551B6" w:rsidRDefault="00F551B6" w:rsidP="00F551B6">
      <w:pPr>
        <w:pStyle w:val="KeepWithNext"/>
        <w:rPr>
          <w:rtl/>
        </w:rPr>
      </w:pPr>
    </w:p>
    <w:p w:rsidR="00F551B6" w:rsidRDefault="00F551B6" w:rsidP="00F551B6">
      <w:pPr>
        <w:rPr>
          <w:rtl/>
        </w:rPr>
      </w:pPr>
      <w:bookmarkStart w:id="759" w:name="_ETM_Q1_2592668"/>
      <w:bookmarkEnd w:id="759"/>
      <w:r>
        <w:rPr>
          <w:rFonts w:hint="cs"/>
          <w:rtl/>
        </w:rPr>
        <w:t>נכנסתי לא מזמן לסניף הבנק כי איבדתי את</w:t>
      </w:r>
      <w:bookmarkStart w:id="760" w:name="_ETM_Q1_2605730"/>
      <w:bookmarkEnd w:id="760"/>
      <w:r>
        <w:rPr>
          <w:rFonts w:hint="cs"/>
          <w:rtl/>
        </w:rPr>
        <w:t xml:space="preserve"> כרטיס האשראי שלי. זה היה דווקא פה, במליאת </w:t>
      </w:r>
      <w:bookmarkStart w:id="761" w:name="_ETM_Q1_2600433"/>
      <w:bookmarkEnd w:id="761"/>
      <w:r>
        <w:rPr>
          <w:rFonts w:hint="cs"/>
          <w:rtl/>
        </w:rPr>
        <w:t>הכנסת</w:t>
      </w:r>
      <w:r>
        <w:rPr>
          <w:rtl/>
        </w:rPr>
        <w:t xml:space="preserve"> </w:t>
      </w:r>
      <w:r>
        <w:rPr>
          <w:rFonts w:hint="cs"/>
          <w:rtl/>
        </w:rPr>
        <w:t xml:space="preserve">ועשיתי טעות </w:t>
      </w:r>
      <w:r>
        <w:rPr>
          <w:rtl/>
        </w:rPr>
        <w:t>–</w:t>
      </w:r>
      <w:r>
        <w:rPr>
          <w:rFonts w:hint="cs"/>
          <w:rtl/>
        </w:rPr>
        <w:t xml:space="preserve"> הייתי צריך לחסום את זה ל-48 שעות</w:t>
      </w:r>
      <w:bookmarkStart w:id="762" w:name="_ETM_Q1_2609836"/>
      <w:bookmarkEnd w:id="762"/>
      <w:r>
        <w:rPr>
          <w:rFonts w:hint="cs"/>
          <w:rtl/>
        </w:rPr>
        <w:t xml:space="preserve">, אבל חסמתי את זה לצמיתות. אחרי כמה שעות התקשרו </w:t>
      </w:r>
      <w:bookmarkStart w:id="763" w:name="_ETM_Q1_2606475"/>
      <w:bookmarkEnd w:id="763"/>
      <w:r>
        <w:rPr>
          <w:rFonts w:hint="cs"/>
          <w:rtl/>
        </w:rPr>
        <w:t xml:space="preserve">אליי ואמרו שמצאו את הכרטיס שלי במליאה, כנראה שזה נפל כשרצתי לדבר שם. </w:t>
      </w:r>
      <w:r w:rsidR="005B2F22">
        <w:rPr>
          <w:rFonts w:hint="cs"/>
          <w:rtl/>
        </w:rPr>
        <w:t xml:space="preserve">התקשרתי ורציתי לבטל </w:t>
      </w:r>
      <w:bookmarkStart w:id="764" w:name="_ETM_Q1_2614292"/>
      <w:bookmarkEnd w:id="764"/>
      <w:r w:rsidR="005B2F22">
        <w:rPr>
          <w:rFonts w:hint="cs"/>
          <w:rtl/>
        </w:rPr>
        <w:t xml:space="preserve">את החסימה, אבל אמרו לי שאי אפשר, כי </w:t>
      </w:r>
      <w:r w:rsidR="00AE474D">
        <w:rPr>
          <w:rFonts w:hint="cs"/>
          <w:rtl/>
        </w:rPr>
        <w:t>כש</w:t>
      </w:r>
      <w:r w:rsidR="005B2F22">
        <w:rPr>
          <w:rFonts w:hint="cs"/>
          <w:rtl/>
        </w:rPr>
        <w:t xml:space="preserve">אתה מבטל </w:t>
      </w:r>
      <w:bookmarkStart w:id="765" w:name="_ETM_Q1_2618695"/>
      <w:bookmarkEnd w:id="765"/>
      <w:r w:rsidR="005B2F22">
        <w:rPr>
          <w:rFonts w:hint="cs"/>
          <w:rtl/>
        </w:rPr>
        <w:t xml:space="preserve">לצמיתות, אתה צריך להזמין כרטיס חדש, שכמובן מגיע לסניף וכו'. </w:t>
      </w:r>
    </w:p>
    <w:p w:rsidR="005B2F22" w:rsidRDefault="005B2F22" w:rsidP="00F551B6">
      <w:pPr>
        <w:rPr>
          <w:rtl/>
        </w:rPr>
      </w:pPr>
    </w:p>
    <w:p w:rsidR="005B2F22" w:rsidRDefault="005B2F22" w:rsidP="000A4407">
      <w:pPr>
        <w:pStyle w:val="af6"/>
        <w:rPr>
          <w:rtl/>
        </w:rPr>
      </w:pPr>
      <w:bookmarkStart w:id="766" w:name="ET_yor_4758_105"/>
      <w:r w:rsidRPr="000A4407">
        <w:rPr>
          <w:rStyle w:val="TagStyle"/>
          <w:rtl/>
        </w:rPr>
        <w:t xml:space="preserve"> &lt;&lt; יור &gt;&gt;</w:t>
      </w:r>
      <w:r w:rsidRPr="005B2F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2F2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6"/>
    </w:p>
    <w:p w:rsidR="005B2F22" w:rsidRDefault="005B2F22" w:rsidP="005B2F22">
      <w:pPr>
        <w:pStyle w:val="KeepWithNext"/>
        <w:rPr>
          <w:rtl/>
        </w:rPr>
      </w:pPr>
    </w:p>
    <w:p w:rsidR="005B2F22" w:rsidRDefault="005B2F22" w:rsidP="005B2F22">
      <w:pPr>
        <w:rPr>
          <w:rtl/>
        </w:rPr>
      </w:pPr>
      <w:r>
        <w:rPr>
          <w:rFonts w:hint="cs"/>
          <w:rtl/>
        </w:rPr>
        <w:t xml:space="preserve">ואתה חשבת שעלית ממדינות שבהן - - - </w:t>
      </w:r>
    </w:p>
    <w:p w:rsidR="005B2F22" w:rsidRDefault="005B2F22" w:rsidP="005B2F22">
      <w:pPr>
        <w:rPr>
          <w:rtl/>
        </w:rPr>
      </w:pPr>
      <w:bookmarkStart w:id="767" w:name="_ETM_Q1_2631629"/>
      <w:bookmarkStart w:id="768" w:name="_ETM_Q1_2631687"/>
      <w:bookmarkStart w:id="769" w:name="_ETM_Q1_2628779"/>
      <w:bookmarkEnd w:id="767"/>
      <w:bookmarkEnd w:id="768"/>
      <w:bookmarkEnd w:id="769"/>
    </w:p>
    <w:p w:rsidR="005B2F22" w:rsidRDefault="005B2F22" w:rsidP="000A4407">
      <w:pPr>
        <w:pStyle w:val="a4"/>
        <w:rPr>
          <w:rtl/>
        </w:rPr>
      </w:pPr>
      <w:bookmarkStart w:id="770" w:name="ET_speaker_5792_106"/>
      <w:r w:rsidRPr="000A4407">
        <w:rPr>
          <w:rStyle w:val="TagStyle"/>
          <w:rtl/>
        </w:rPr>
        <w:t xml:space="preserve"> &lt;&lt; דובר &gt;&gt;</w:t>
      </w:r>
      <w:r w:rsidRPr="005B2F2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B2F2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0"/>
    </w:p>
    <w:p w:rsidR="005B2F22" w:rsidRDefault="005B2F22" w:rsidP="005B2F22">
      <w:pPr>
        <w:pStyle w:val="KeepWithNext"/>
        <w:rPr>
          <w:rtl/>
        </w:rPr>
      </w:pPr>
    </w:p>
    <w:p w:rsidR="005B2F22" w:rsidRDefault="005B2F22" w:rsidP="005B2F22">
      <w:pPr>
        <w:rPr>
          <w:rtl/>
        </w:rPr>
      </w:pPr>
      <w:bookmarkStart w:id="771" w:name="_ETM_Q1_2629272"/>
      <w:bookmarkStart w:id="772" w:name="_ETM_Q1_2629321"/>
      <w:bookmarkEnd w:id="771"/>
      <w:bookmarkEnd w:id="772"/>
      <w:r>
        <w:rPr>
          <w:rFonts w:hint="cs"/>
          <w:rtl/>
        </w:rPr>
        <w:t xml:space="preserve">אני עליתי ממדינות שבהן בזמנו בכלל לא היו כרטיסי אשראי. </w:t>
      </w:r>
      <w:bookmarkStart w:id="773" w:name="_ETM_Q1_2632890"/>
      <w:bookmarkEnd w:id="773"/>
      <w:r>
        <w:rPr>
          <w:rFonts w:hint="cs"/>
          <w:rtl/>
        </w:rPr>
        <w:t xml:space="preserve">עליתי לפני 24 שנים, אבל זה לא נושא הדיון. </w:t>
      </w:r>
      <w:bookmarkStart w:id="774" w:name="_ETM_Q1_2632633"/>
      <w:bookmarkEnd w:id="774"/>
    </w:p>
    <w:p w:rsidR="005B2F22" w:rsidRDefault="005B2F22" w:rsidP="005B2F22">
      <w:pPr>
        <w:rPr>
          <w:rtl/>
        </w:rPr>
      </w:pPr>
      <w:bookmarkStart w:id="775" w:name="_ETM_Q1_2632695"/>
      <w:bookmarkEnd w:id="775"/>
    </w:p>
    <w:p w:rsidR="005B2F22" w:rsidRDefault="005B2F22" w:rsidP="005B2F22">
      <w:pPr>
        <w:rPr>
          <w:rtl/>
        </w:rPr>
      </w:pPr>
      <w:bookmarkStart w:id="776" w:name="_ETM_Q1_2633232"/>
      <w:bookmarkStart w:id="777" w:name="_ETM_Q1_2633297"/>
      <w:bookmarkEnd w:id="776"/>
      <w:bookmarkEnd w:id="777"/>
      <w:r>
        <w:rPr>
          <w:rFonts w:hint="cs"/>
          <w:rtl/>
        </w:rPr>
        <w:t xml:space="preserve">הגעתי </w:t>
      </w:r>
      <w:bookmarkStart w:id="778" w:name="_ETM_Q1_2634918"/>
      <w:bookmarkEnd w:id="778"/>
      <w:r>
        <w:rPr>
          <w:rFonts w:hint="cs"/>
          <w:rtl/>
        </w:rPr>
        <w:t xml:space="preserve">לבנק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להגיד איזה סניף ואיזה בנק, </w:t>
      </w:r>
      <w:bookmarkStart w:id="779" w:name="_ETM_Q1_2637947"/>
      <w:bookmarkEnd w:id="779"/>
      <w:r>
        <w:rPr>
          <w:rFonts w:hint="cs"/>
          <w:rtl/>
        </w:rPr>
        <w:t xml:space="preserve">זה לא העניין </w:t>
      </w:r>
      <w:r>
        <w:rPr>
          <w:rtl/>
        </w:rPr>
        <w:t>–</w:t>
      </w:r>
      <w:r>
        <w:rPr>
          <w:rFonts w:hint="cs"/>
          <w:rtl/>
        </w:rPr>
        <w:t xml:space="preserve"> ואמרו לי: מוזר שבכלל באת. היום </w:t>
      </w:r>
      <w:bookmarkStart w:id="780" w:name="_ETM_Q1_2642704"/>
      <w:bookmarkEnd w:id="780"/>
      <w:r>
        <w:rPr>
          <w:rFonts w:hint="cs"/>
          <w:rtl/>
        </w:rPr>
        <w:t xml:space="preserve">הכול דיגיטלי, אתה לא צריך להגיע. תתקשר, תגיד, אתה נכנס - - - </w:t>
      </w:r>
    </w:p>
    <w:p w:rsidR="005B2F22" w:rsidRDefault="005B2F22" w:rsidP="005B2F22">
      <w:pPr>
        <w:rPr>
          <w:rtl/>
        </w:rPr>
      </w:pPr>
    </w:p>
    <w:p w:rsidR="005B2F22" w:rsidRDefault="005B2F22" w:rsidP="000A4407">
      <w:pPr>
        <w:pStyle w:val="af6"/>
        <w:rPr>
          <w:rtl/>
        </w:rPr>
      </w:pPr>
      <w:bookmarkStart w:id="781" w:name="ET_yor_4758_107"/>
      <w:r w:rsidRPr="000A4407">
        <w:rPr>
          <w:rStyle w:val="TagStyle"/>
          <w:rtl/>
        </w:rPr>
        <w:t xml:space="preserve"> &lt;&lt; יור &gt;&gt;</w:t>
      </w:r>
      <w:r w:rsidRPr="005B2F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2F2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1"/>
    </w:p>
    <w:p w:rsidR="005B2F22" w:rsidRDefault="005B2F22" w:rsidP="005B2F22">
      <w:pPr>
        <w:pStyle w:val="KeepWithNext"/>
        <w:rPr>
          <w:rtl/>
        </w:rPr>
      </w:pPr>
    </w:p>
    <w:p w:rsidR="005B2F22" w:rsidRDefault="005B2F22" w:rsidP="005B2F22">
      <w:pPr>
        <w:rPr>
          <w:rtl/>
        </w:rPr>
      </w:pPr>
      <w:bookmarkStart w:id="782" w:name="_ETM_Q1_2650256"/>
      <w:bookmarkEnd w:id="782"/>
      <w:r>
        <w:rPr>
          <w:rFonts w:hint="cs"/>
          <w:rtl/>
        </w:rPr>
        <w:t>הפרעת לה. מה, אתה לא יודע</w:t>
      </w:r>
      <w:bookmarkStart w:id="783" w:name="_ETM_Q1_2650158"/>
      <w:bookmarkEnd w:id="783"/>
      <w:r>
        <w:rPr>
          <w:rFonts w:hint="cs"/>
          <w:rtl/>
        </w:rPr>
        <w:t xml:space="preserve"> שהפרעת לה? ניסית פעם לתפוס את הבנק שלך בטלפון? </w:t>
      </w:r>
    </w:p>
    <w:p w:rsidR="005B2F22" w:rsidRDefault="005B2F22" w:rsidP="005B2F22">
      <w:pPr>
        <w:rPr>
          <w:rtl/>
        </w:rPr>
      </w:pPr>
      <w:bookmarkStart w:id="784" w:name="_ETM_Q1_2654935"/>
      <w:bookmarkStart w:id="785" w:name="_ETM_Q1_2655004"/>
      <w:bookmarkEnd w:id="784"/>
      <w:bookmarkEnd w:id="785"/>
    </w:p>
    <w:p w:rsidR="005B2F22" w:rsidRDefault="005B2F22" w:rsidP="000A4407">
      <w:pPr>
        <w:pStyle w:val="a4"/>
        <w:rPr>
          <w:rtl/>
        </w:rPr>
      </w:pPr>
      <w:bookmarkStart w:id="786" w:name="ET_speaker_5792_108"/>
      <w:r w:rsidRPr="000A4407">
        <w:rPr>
          <w:rStyle w:val="TagStyle"/>
          <w:rtl/>
        </w:rPr>
        <w:t xml:space="preserve"> &lt;&lt; דובר &gt;&gt;</w:t>
      </w:r>
      <w:r w:rsidRPr="005B2F2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B2F2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6"/>
    </w:p>
    <w:p w:rsidR="005B2F22" w:rsidRDefault="005B2F22" w:rsidP="005B2F22">
      <w:pPr>
        <w:pStyle w:val="KeepWithNext"/>
        <w:rPr>
          <w:rtl/>
        </w:rPr>
      </w:pPr>
    </w:p>
    <w:p w:rsidR="005B2F22" w:rsidRDefault="005B2F22" w:rsidP="005B2F22">
      <w:pPr>
        <w:rPr>
          <w:rtl/>
        </w:rPr>
      </w:pPr>
      <w:r>
        <w:rPr>
          <w:rFonts w:hint="cs"/>
          <w:rtl/>
        </w:rPr>
        <w:t xml:space="preserve">כן, </w:t>
      </w:r>
      <w:bookmarkStart w:id="787" w:name="_ETM_Q1_2650728"/>
      <w:bookmarkEnd w:id="787"/>
      <w:r>
        <w:rPr>
          <w:rFonts w:hint="cs"/>
          <w:rtl/>
        </w:rPr>
        <w:t xml:space="preserve">ודווקא פה אני חייב להגיד מילה טובה. </w:t>
      </w:r>
    </w:p>
    <w:p w:rsidR="005B2F22" w:rsidRDefault="005B2F22" w:rsidP="005B2F22">
      <w:pPr>
        <w:rPr>
          <w:rtl/>
        </w:rPr>
      </w:pPr>
    </w:p>
    <w:p w:rsidR="005B2F22" w:rsidRDefault="005B2F22" w:rsidP="000A4407">
      <w:pPr>
        <w:pStyle w:val="af6"/>
        <w:rPr>
          <w:rtl/>
        </w:rPr>
      </w:pPr>
      <w:bookmarkStart w:id="788" w:name="ET_yor_4758_109"/>
      <w:r w:rsidRPr="000A4407">
        <w:rPr>
          <w:rStyle w:val="TagStyle"/>
          <w:rtl/>
        </w:rPr>
        <w:t xml:space="preserve"> &lt;&lt; יור &gt;&gt;</w:t>
      </w:r>
      <w:r w:rsidRPr="005B2F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2F2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8"/>
    </w:p>
    <w:p w:rsidR="005B2F22" w:rsidRDefault="005B2F22" w:rsidP="005B2F22">
      <w:pPr>
        <w:pStyle w:val="KeepWithNext"/>
        <w:rPr>
          <w:rtl/>
        </w:rPr>
      </w:pPr>
    </w:p>
    <w:p w:rsidR="005B2F22" w:rsidRDefault="005B2F22" w:rsidP="005B2F22">
      <w:pPr>
        <w:rPr>
          <w:rtl/>
        </w:rPr>
      </w:pPr>
      <w:r>
        <w:rPr>
          <w:rFonts w:hint="cs"/>
          <w:rtl/>
        </w:rPr>
        <w:t xml:space="preserve">אשריך, אתה בר-מזל. הם מחנכים אותך בדרך הקלה, אל תנסה </w:t>
      </w:r>
      <w:bookmarkStart w:id="789" w:name="_ETM_Q1_2663990"/>
      <w:bookmarkEnd w:id="789"/>
      <w:r>
        <w:rPr>
          <w:rFonts w:hint="cs"/>
          <w:rtl/>
        </w:rPr>
        <w:t xml:space="preserve">בטלפון. </w:t>
      </w:r>
    </w:p>
    <w:p w:rsidR="005B2F22" w:rsidRDefault="005B2F22" w:rsidP="005B2F22">
      <w:pPr>
        <w:rPr>
          <w:rtl/>
        </w:rPr>
      </w:pPr>
      <w:bookmarkStart w:id="790" w:name="_ETM_Q1_2661521"/>
      <w:bookmarkStart w:id="791" w:name="_ETM_Q1_2661588"/>
      <w:bookmarkEnd w:id="790"/>
      <w:bookmarkEnd w:id="791"/>
    </w:p>
    <w:p w:rsidR="005B2F22" w:rsidRDefault="005B2F22" w:rsidP="000A4407">
      <w:pPr>
        <w:pStyle w:val="a4"/>
        <w:rPr>
          <w:rtl/>
        </w:rPr>
      </w:pPr>
      <w:bookmarkStart w:id="792" w:name="ET_speaker_5792_110"/>
      <w:r w:rsidRPr="000A4407">
        <w:rPr>
          <w:rStyle w:val="TagStyle"/>
          <w:rtl/>
        </w:rPr>
        <w:t xml:space="preserve"> &lt;&lt; דובר &gt;&gt;</w:t>
      </w:r>
      <w:r w:rsidRPr="005B2F2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B2F2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2"/>
    </w:p>
    <w:p w:rsidR="005B2F22" w:rsidRDefault="005B2F22" w:rsidP="005B2F22">
      <w:pPr>
        <w:pStyle w:val="KeepWithNext"/>
        <w:rPr>
          <w:rtl/>
        </w:rPr>
      </w:pPr>
    </w:p>
    <w:p w:rsidR="005B2F22" w:rsidRDefault="005B2F22" w:rsidP="005B2F22">
      <w:pPr>
        <w:rPr>
          <w:rtl/>
        </w:rPr>
      </w:pPr>
      <w:bookmarkStart w:id="793" w:name="_ETM_Q1_2656582"/>
      <w:bookmarkStart w:id="794" w:name="_ETM_Q1_2656635"/>
      <w:bookmarkEnd w:id="793"/>
      <w:bookmarkEnd w:id="794"/>
      <w:r>
        <w:rPr>
          <w:rFonts w:hint="cs"/>
          <w:rtl/>
        </w:rPr>
        <w:t xml:space="preserve">שנייה, אל תעשו אותי זקן - - </w:t>
      </w:r>
    </w:p>
    <w:p w:rsidR="005B2F22" w:rsidRDefault="005B2F22" w:rsidP="005B2F22">
      <w:pPr>
        <w:rPr>
          <w:rtl/>
        </w:rPr>
      </w:pPr>
    </w:p>
    <w:p w:rsidR="005B2F22" w:rsidRDefault="005B2F22" w:rsidP="000A4407">
      <w:pPr>
        <w:pStyle w:val="af6"/>
        <w:rPr>
          <w:rtl/>
        </w:rPr>
      </w:pPr>
      <w:bookmarkStart w:id="795" w:name="ET_yor_4758_111"/>
      <w:r w:rsidRPr="000A4407">
        <w:rPr>
          <w:rStyle w:val="TagStyle"/>
          <w:rtl/>
        </w:rPr>
        <w:t xml:space="preserve"> &lt;&lt; יור &gt;&gt;</w:t>
      </w:r>
      <w:r w:rsidRPr="005B2F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2F2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5"/>
    </w:p>
    <w:p w:rsidR="005B2F22" w:rsidRDefault="005B2F22" w:rsidP="005B2F22">
      <w:pPr>
        <w:pStyle w:val="KeepWithNext"/>
        <w:rPr>
          <w:rtl/>
        </w:rPr>
      </w:pPr>
    </w:p>
    <w:p w:rsidR="005B2F22" w:rsidRDefault="005B2F22" w:rsidP="005B2F22">
      <w:pPr>
        <w:rPr>
          <w:rtl/>
        </w:rPr>
      </w:pPr>
      <w:r>
        <w:rPr>
          <w:rFonts w:hint="cs"/>
          <w:rtl/>
        </w:rPr>
        <w:t xml:space="preserve">אנחנו זקנים. </w:t>
      </w:r>
    </w:p>
    <w:p w:rsidR="005B2F22" w:rsidRDefault="005B2F22" w:rsidP="005B2F22">
      <w:pPr>
        <w:rPr>
          <w:rtl/>
        </w:rPr>
      </w:pPr>
      <w:bookmarkStart w:id="796" w:name="_ETM_Q1_2661914"/>
      <w:bookmarkStart w:id="797" w:name="_ETM_Q1_2661985"/>
      <w:bookmarkStart w:id="798" w:name="_ETM_Q1_2663404"/>
      <w:bookmarkEnd w:id="796"/>
      <w:bookmarkEnd w:id="797"/>
      <w:bookmarkEnd w:id="798"/>
    </w:p>
    <w:p w:rsidR="005B2F22" w:rsidRDefault="005B2F22" w:rsidP="000A4407">
      <w:pPr>
        <w:pStyle w:val="a4"/>
        <w:rPr>
          <w:rtl/>
        </w:rPr>
      </w:pPr>
      <w:bookmarkStart w:id="799" w:name="ET_speaker_5792_112"/>
      <w:r w:rsidRPr="000A4407">
        <w:rPr>
          <w:rStyle w:val="TagStyle"/>
          <w:rtl/>
        </w:rPr>
        <w:t xml:space="preserve"> &lt;&lt; דובר &gt;&gt;</w:t>
      </w:r>
      <w:r w:rsidRPr="005B2F2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B2F2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9"/>
    </w:p>
    <w:p w:rsidR="005B2F22" w:rsidRDefault="005B2F22" w:rsidP="005B2F22">
      <w:pPr>
        <w:pStyle w:val="KeepWithNext"/>
        <w:rPr>
          <w:rtl/>
        </w:rPr>
      </w:pPr>
    </w:p>
    <w:p w:rsidR="005B2F22" w:rsidRDefault="005B2F22" w:rsidP="00CE32CF">
      <w:pPr>
        <w:rPr>
          <w:rtl/>
        </w:rPr>
      </w:pPr>
      <w:bookmarkStart w:id="800" w:name="_ETM_Q1_2663978"/>
      <w:bookmarkStart w:id="801" w:name="_ETM_Q1_2664029"/>
      <w:bookmarkEnd w:id="800"/>
      <w:bookmarkEnd w:id="801"/>
      <w:r>
        <w:rPr>
          <w:rFonts w:hint="cs"/>
          <w:rtl/>
        </w:rPr>
        <w:t xml:space="preserve">- - כי תכף אני אגיע </w:t>
      </w:r>
      <w:bookmarkStart w:id="802" w:name="_ETM_Q1_2661639"/>
      <w:bookmarkEnd w:id="802"/>
      <w:r>
        <w:rPr>
          <w:rFonts w:hint="cs"/>
          <w:rtl/>
        </w:rPr>
        <w:t>לנקודה</w:t>
      </w:r>
      <w:bookmarkStart w:id="803" w:name="_ETM_Q1_2652656"/>
      <w:bookmarkEnd w:id="803"/>
      <w:r>
        <w:rPr>
          <w:rFonts w:hint="cs"/>
          <w:rtl/>
        </w:rPr>
        <w:t xml:space="preserve"> </w:t>
      </w:r>
      <w:bookmarkStart w:id="804" w:name="_ETM_Q1_2668959"/>
      <w:bookmarkEnd w:id="804"/>
      <w:r>
        <w:rPr>
          <w:rFonts w:hint="cs"/>
          <w:rtl/>
        </w:rPr>
        <w:t xml:space="preserve">למה אני אומר את זה. כשבאתי ואמרתי שזה יפה, כי </w:t>
      </w:r>
      <w:bookmarkStart w:id="805" w:name="_ETM_Q1_2666973"/>
      <w:bookmarkEnd w:id="805"/>
      <w:r>
        <w:rPr>
          <w:rFonts w:hint="cs"/>
          <w:rtl/>
        </w:rPr>
        <w:t xml:space="preserve">אני משתמש בדיגיטל </w:t>
      </w:r>
      <w:r w:rsidR="00CE32CF">
        <w:rPr>
          <w:rFonts w:hint="cs"/>
          <w:rtl/>
        </w:rPr>
        <w:t>ב</w:t>
      </w:r>
      <w:r>
        <w:rPr>
          <w:rFonts w:hint="cs"/>
          <w:rtl/>
        </w:rPr>
        <w:t xml:space="preserve">חשבון הבנק ובודק </w:t>
      </w:r>
      <w:bookmarkStart w:id="806" w:name="_ETM_Q1_2676526"/>
      <w:bookmarkEnd w:id="806"/>
      <w:r>
        <w:rPr>
          <w:rFonts w:hint="cs"/>
          <w:rtl/>
        </w:rPr>
        <w:t xml:space="preserve">דברים, אבל אני מקבל הרבה פניות של אנשים בגיל שכבר </w:t>
      </w:r>
      <w:bookmarkStart w:id="807" w:name="_ETM_Q1_2676001"/>
      <w:bookmarkEnd w:id="807"/>
      <w:r>
        <w:rPr>
          <w:rFonts w:hint="cs"/>
          <w:rtl/>
        </w:rPr>
        <w:t xml:space="preserve">עברו את האפשרות לקבל את ההכשרה. הם, לא </w:t>
      </w:r>
      <w:bookmarkStart w:id="808" w:name="_ETM_Q1_2682759"/>
      <w:bookmarkEnd w:id="808"/>
      <w:r>
        <w:rPr>
          <w:rFonts w:hint="cs"/>
          <w:rtl/>
        </w:rPr>
        <w:t xml:space="preserve">רק שהם בוכים שנסגרים סניפים ליד הבית שלהם </w:t>
      </w:r>
      <w:r>
        <w:rPr>
          <w:rtl/>
        </w:rPr>
        <w:t>–</w:t>
      </w:r>
      <w:r>
        <w:rPr>
          <w:rFonts w:hint="cs"/>
          <w:rtl/>
        </w:rPr>
        <w:t xml:space="preserve"> ושכולם יחיו עד 120 </w:t>
      </w:r>
      <w:r>
        <w:rPr>
          <w:rtl/>
        </w:rPr>
        <w:t>–</w:t>
      </w:r>
      <w:r>
        <w:rPr>
          <w:rFonts w:hint="cs"/>
          <w:rtl/>
        </w:rPr>
        <w:t xml:space="preserve"> הם אומרים שהם לא </w:t>
      </w:r>
      <w:bookmarkStart w:id="809" w:name="_ETM_Q1_2684524"/>
      <w:bookmarkEnd w:id="809"/>
      <w:r>
        <w:rPr>
          <w:rFonts w:hint="cs"/>
          <w:rtl/>
        </w:rPr>
        <w:t>מסו</w:t>
      </w:r>
      <w:r w:rsidR="00CE32CF">
        <w:rPr>
          <w:rFonts w:hint="cs"/>
          <w:rtl/>
        </w:rPr>
        <w:t>גלים אפילו להבין מה רוצים מהם</w:t>
      </w:r>
      <w:r>
        <w:rPr>
          <w:rFonts w:hint="cs"/>
          <w:rtl/>
        </w:rPr>
        <w:t xml:space="preserve">. כל פעם מתקשרים ומציעים כל מיני שירותי דיגיטל בחינם, לא </w:t>
      </w:r>
      <w:bookmarkStart w:id="810" w:name="_ETM_Q1_2691851"/>
      <w:bookmarkEnd w:id="810"/>
      <w:r>
        <w:rPr>
          <w:rFonts w:hint="cs"/>
          <w:rtl/>
        </w:rPr>
        <w:t>רוצים את זה. עזבו שאין להם סמארטפונים,</w:t>
      </w:r>
      <w:bookmarkStart w:id="811" w:name="_ETM_Q1_2699353"/>
      <w:bookmarkEnd w:id="811"/>
      <w:r>
        <w:rPr>
          <w:rFonts w:hint="cs"/>
          <w:rtl/>
        </w:rPr>
        <w:t xml:space="preserve"> שהם לא מסוגלים, הם מבקשים דבר פשוט ביותר: תשאירו לנו </w:t>
      </w:r>
      <w:bookmarkStart w:id="812" w:name="_ETM_Q1_2703750"/>
      <w:bookmarkEnd w:id="812"/>
      <w:r>
        <w:rPr>
          <w:rFonts w:hint="cs"/>
          <w:rtl/>
        </w:rPr>
        <w:t xml:space="preserve">את הבנקאי. כל החבר'ה שעובדים בסניף מתלהבים מזה שהבנק עובר לשירות הדיגיטלי, שאני לא צריך להגיע לסניף. </w:t>
      </w:r>
      <w:bookmarkStart w:id="813" w:name="_ETM_Q1_2711217"/>
      <w:bookmarkEnd w:id="813"/>
      <w:r>
        <w:rPr>
          <w:rFonts w:hint="cs"/>
          <w:rtl/>
        </w:rPr>
        <w:t xml:space="preserve">ואז אני אומר להם: רגע, אבל אתם תיעלמו. </w:t>
      </w:r>
      <w:bookmarkStart w:id="814" w:name="_ETM_Q1_2714421"/>
      <w:bookmarkEnd w:id="814"/>
    </w:p>
    <w:p w:rsidR="005B2F22" w:rsidRDefault="005B2F22" w:rsidP="005B2F22">
      <w:pPr>
        <w:rPr>
          <w:rtl/>
        </w:rPr>
      </w:pPr>
      <w:bookmarkStart w:id="815" w:name="_ETM_Q1_2714739"/>
      <w:bookmarkStart w:id="816" w:name="_ETM_Q1_2714815"/>
      <w:bookmarkEnd w:id="815"/>
      <w:bookmarkEnd w:id="816"/>
    </w:p>
    <w:p w:rsidR="005B2F22" w:rsidRDefault="005B2F22" w:rsidP="000A4407">
      <w:pPr>
        <w:pStyle w:val="af6"/>
        <w:rPr>
          <w:rtl/>
        </w:rPr>
      </w:pPr>
      <w:bookmarkStart w:id="817" w:name="ET_yor_4758_113"/>
      <w:r w:rsidRPr="000A4407">
        <w:rPr>
          <w:rStyle w:val="TagStyle"/>
          <w:rtl/>
        </w:rPr>
        <w:t xml:space="preserve"> &lt;&lt; יור &gt;&gt;</w:t>
      </w:r>
      <w:r w:rsidRPr="005B2F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B2F2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7"/>
    </w:p>
    <w:p w:rsidR="005B2F22" w:rsidRDefault="005B2F22" w:rsidP="005B2F22">
      <w:pPr>
        <w:pStyle w:val="KeepWithNext"/>
        <w:rPr>
          <w:rtl/>
        </w:rPr>
      </w:pPr>
    </w:p>
    <w:p w:rsidR="005B2F22" w:rsidRDefault="005B2F22" w:rsidP="005B2F22">
      <w:pPr>
        <w:rPr>
          <w:rtl/>
        </w:rPr>
      </w:pPr>
      <w:r>
        <w:rPr>
          <w:rFonts w:hint="cs"/>
          <w:rtl/>
        </w:rPr>
        <w:t xml:space="preserve">הם נעלמו כבר. 80% מהם נעלמו. </w:t>
      </w:r>
    </w:p>
    <w:p w:rsidR="005B2F22" w:rsidRDefault="005B2F22" w:rsidP="005B2F22">
      <w:pPr>
        <w:rPr>
          <w:rtl/>
        </w:rPr>
      </w:pPr>
      <w:bookmarkStart w:id="818" w:name="_ETM_Q1_2715357"/>
      <w:bookmarkStart w:id="819" w:name="_ETM_Q1_2715425"/>
      <w:bookmarkStart w:id="820" w:name="_ETM_Q1_2709404"/>
      <w:bookmarkEnd w:id="818"/>
      <w:bookmarkEnd w:id="819"/>
      <w:bookmarkEnd w:id="820"/>
    </w:p>
    <w:p w:rsidR="005B2F22" w:rsidRDefault="005B2F22" w:rsidP="000A4407">
      <w:pPr>
        <w:pStyle w:val="a4"/>
        <w:rPr>
          <w:rtl/>
        </w:rPr>
      </w:pPr>
      <w:bookmarkStart w:id="821" w:name="ET_speaker_5792_114"/>
      <w:r w:rsidRPr="000A4407">
        <w:rPr>
          <w:rStyle w:val="TagStyle"/>
          <w:rtl/>
        </w:rPr>
        <w:t xml:space="preserve"> &lt;&lt; דובר &gt;&gt;</w:t>
      </w:r>
      <w:r w:rsidRPr="005B2F2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B2F2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1"/>
    </w:p>
    <w:p w:rsidR="005B2F22" w:rsidRDefault="005B2F22" w:rsidP="005B2F22">
      <w:pPr>
        <w:pStyle w:val="KeepWithNext"/>
        <w:rPr>
          <w:rtl/>
        </w:rPr>
      </w:pPr>
    </w:p>
    <w:p w:rsidR="005B2F22" w:rsidRDefault="005B2F22" w:rsidP="005B2F22">
      <w:pPr>
        <w:rPr>
          <w:rtl/>
        </w:rPr>
      </w:pPr>
      <w:bookmarkStart w:id="822" w:name="_ETM_Q1_2709906"/>
      <w:bookmarkStart w:id="823" w:name="_ETM_Q1_2709960"/>
      <w:bookmarkEnd w:id="822"/>
      <w:bookmarkEnd w:id="823"/>
      <w:r>
        <w:rPr>
          <w:rFonts w:hint="cs"/>
          <w:rtl/>
        </w:rPr>
        <w:t>בדיוק.</w:t>
      </w:r>
      <w:r w:rsidR="00805466">
        <w:rPr>
          <w:rFonts w:hint="cs"/>
          <w:rtl/>
        </w:rPr>
        <w:t xml:space="preserve"> תחשבו על הלקוחות </w:t>
      </w:r>
      <w:bookmarkStart w:id="824" w:name="_ETM_Q1_2720975"/>
      <w:bookmarkEnd w:id="824"/>
      <w:r w:rsidR="00805466">
        <w:rPr>
          <w:rFonts w:hint="cs"/>
          <w:rtl/>
        </w:rPr>
        <w:t xml:space="preserve">שהם בגיל מבוגר יותר, שעדיין זקוקים לבנקאות </w:t>
      </w:r>
      <w:bookmarkStart w:id="825" w:name="_ETM_Q1_2723805"/>
      <w:bookmarkEnd w:id="825"/>
      <w:r w:rsidR="00805466">
        <w:rPr>
          <w:rFonts w:hint="cs"/>
          <w:rtl/>
        </w:rPr>
        <w:t xml:space="preserve">הישנה, הפשוטה, בשפה הפשוטה. </w:t>
      </w:r>
    </w:p>
    <w:p w:rsidR="00805466" w:rsidRDefault="00805466" w:rsidP="005B2F22">
      <w:pPr>
        <w:rPr>
          <w:rtl/>
        </w:rPr>
      </w:pPr>
      <w:bookmarkStart w:id="826" w:name="_ETM_Q1_2725498"/>
      <w:bookmarkStart w:id="827" w:name="_ETM_Q1_2725564"/>
      <w:bookmarkStart w:id="828" w:name="_ETM_Q1_2726002"/>
      <w:bookmarkEnd w:id="826"/>
      <w:bookmarkEnd w:id="827"/>
      <w:bookmarkEnd w:id="828"/>
    </w:p>
    <w:p w:rsidR="00805466" w:rsidRDefault="00805466" w:rsidP="005B2F22">
      <w:pPr>
        <w:rPr>
          <w:rtl/>
        </w:rPr>
      </w:pPr>
      <w:bookmarkStart w:id="829" w:name="_ETM_Q1_2726102"/>
      <w:bookmarkEnd w:id="829"/>
      <w:r>
        <w:rPr>
          <w:rFonts w:hint="cs"/>
          <w:rtl/>
        </w:rPr>
        <w:t xml:space="preserve">אני אגיד לכם </w:t>
      </w:r>
      <w:bookmarkStart w:id="830" w:name="_ETM_Q1_2733020"/>
      <w:bookmarkEnd w:id="830"/>
      <w:r>
        <w:rPr>
          <w:rFonts w:hint="cs"/>
          <w:rtl/>
        </w:rPr>
        <w:t xml:space="preserve">עוד יותר, לפעמים ההליכה לבנק ולעשות את הפעולה הפשוטה, מבחינת אלה שעברו את גיל 70, 80, זה </w:t>
      </w:r>
      <w:bookmarkStart w:id="831" w:name="_ETM_Q1_2735663"/>
      <w:bookmarkEnd w:id="831"/>
      <w:r>
        <w:rPr>
          <w:rFonts w:hint="cs"/>
          <w:rtl/>
        </w:rPr>
        <w:t>כמו חמצן.</w:t>
      </w:r>
    </w:p>
    <w:p w:rsidR="00805466" w:rsidRDefault="00805466" w:rsidP="005B2F22">
      <w:pPr>
        <w:rPr>
          <w:rtl/>
        </w:rPr>
      </w:pPr>
      <w:bookmarkStart w:id="832" w:name="_ETM_Q1_2733310"/>
      <w:bookmarkStart w:id="833" w:name="_ETM_Q1_2733377"/>
      <w:bookmarkEnd w:id="832"/>
      <w:bookmarkEnd w:id="833"/>
    </w:p>
    <w:p w:rsidR="00805466" w:rsidRDefault="00805466" w:rsidP="000A4407">
      <w:pPr>
        <w:pStyle w:val="af6"/>
        <w:rPr>
          <w:rtl/>
        </w:rPr>
      </w:pPr>
      <w:bookmarkStart w:id="834" w:name="ET_yor_4758_115"/>
      <w:r w:rsidRPr="000A4407">
        <w:rPr>
          <w:rStyle w:val="TagStyle"/>
          <w:rtl/>
        </w:rPr>
        <w:t xml:space="preserve"> &lt;&lt; יור &gt;&gt;</w:t>
      </w:r>
      <w:r w:rsidRPr="0080546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0546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34"/>
    </w:p>
    <w:p w:rsidR="00805466" w:rsidRDefault="00805466" w:rsidP="00805466">
      <w:pPr>
        <w:pStyle w:val="KeepWithNext"/>
        <w:rPr>
          <w:rtl/>
        </w:rPr>
      </w:pPr>
    </w:p>
    <w:p w:rsidR="00805466" w:rsidRDefault="00805466" w:rsidP="00805466">
      <w:pPr>
        <w:rPr>
          <w:rtl/>
        </w:rPr>
      </w:pPr>
      <w:bookmarkStart w:id="835" w:name="_ETM_Q1_2736090"/>
      <w:bookmarkEnd w:id="835"/>
      <w:r>
        <w:rPr>
          <w:rFonts w:hint="cs"/>
          <w:rtl/>
        </w:rPr>
        <w:t xml:space="preserve">טוב, </w:t>
      </w:r>
      <w:bookmarkStart w:id="836" w:name="_ETM_Q1_2737555"/>
      <w:bookmarkEnd w:id="836"/>
      <w:r>
        <w:rPr>
          <w:rFonts w:hint="cs"/>
          <w:rtl/>
        </w:rPr>
        <w:t xml:space="preserve">זה לא הדיון. נתתי לך להתרפק על הנוסטלגיה, אבל זה </w:t>
      </w:r>
      <w:bookmarkStart w:id="837" w:name="_ETM_Q1_2737979"/>
      <w:bookmarkEnd w:id="837"/>
      <w:r>
        <w:rPr>
          <w:rFonts w:hint="cs"/>
          <w:rtl/>
        </w:rPr>
        <w:t xml:space="preserve">לא הדיון. </w:t>
      </w:r>
    </w:p>
    <w:p w:rsidR="00805466" w:rsidRDefault="00805466" w:rsidP="00805466">
      <w:pPr>
        <w:rPr>
          <w:rtl/>
        </w:rPr>
      </w:pPr>
      <w:bookmarkStart w:id="838" w:name="_ETM_Q1_2742764"/>
      <w:bookmarkStart w:id="839" w:name="_ETM_Q1_2742830"/>
      <w:bookmarkEnd w:id="838"/>
      <w:bookmarkEnd w:id="839"/>
    </w:p>
    <w:p w:rsidR="00805466" w:rsidRDefault="00805466" w:rsidP="000A4407">
      <w:pPr>
        <w:pStyle w:val="a4"/>
        <w:rPr>
          <w:rtl/>
        </w:rPr>
      </w:pPr>
      <w:bookmarkStart w:id="840" w:name="ET_speaker_5792_116"/>
      <w:r w:rsidRPr="000A4407">
        <w:rPr>
          <w:rStyle w:val="TagStyle"/>
          <w:rtl/>
        </w:rPr>
        <w:t xml:space="preserve"> &lt;&lt; דובר &gt;&gt;</w:t>
      </w:r>
      <w:r w:rsidRPr="0080546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0546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0"/>
    </w:p>
    <w:p w:rsidR="00805466" w:rsidRDefault="00805466" w:rsidP="00805466">
      <w:pPr>
        <w:pStyle w:val="KeepWithNext"/>
        <w:rPr>
          <w:rtl/>
        </w:rPr>
      </w:pPr>
    </w:p>
    <w:p w:rsidR="00805466" w:rsidRDefault="00805466" w:rsidP="009830D9">
      <w:pPr>
        <w:rPr>
          <w:rtl/>
        </w:rPr>
      </w:pPr>
      <w:r>
        <w:rPr>
          <w:rFonts w:hint="cs"/>
          <w:rtl/>
        </w:rPr>
        <w:t xml:space="preserve">מבחינתם זה כמו יציאה לבילוי, כמו ללכת </w:t>
      </w:r>
      <w:bookmarkStart w:id="841" w:name="_ETM_Q1_2739006"/>
      <w:bookmarkEnd w:id="841"/>
      <w:r>
        <w:rPr>
          <w:rFonts w:hint="cs"/>
          <w:rtl/>
        </w:rPr>
        <w:t xml:space="preserve">לסרט, כמו ללכת למסעדה. הוא הולך לבנק לדבר עם הבנקאי. </w:t>
      </w:r>
      <w:bookmarkStart w:id="842" w:name="_ETM_Q1_2748056"/>
      <w:bookmarkEnd w:id="842"/>
      <w:r>
        <w:rPr>
          <w:rFonts w:hint="cs"/>
          <w:rtl/>
        </w:rPr>
        <w:t xml:space="preserve">אתם יודעים למה? כי אותו בנקאי לא רק ששומע </w:t>
      </w:r>
      <w:bookmarkStart w:id="843" w:name="_ETM_Q1_2751956"/>
      <w:bookmarkEnd w:id="843"/>
      <w:r>
        <w:rPr>
          <w:rFonts w:hint="cs"/>
          <w:rtl/>
        </w:rPr>
        <w:t xml:space="preserve">את כל המצוקות שלו, שומע מה עם הילדים, עם </w:t>
      </w:r>
      <w:bookmarkStart w:id="844" w:name="_ETM_Q1_2755103"/>
      <w:bookmarkEnd w:id="844"/>
      <w:r>
        <w:rPr>
          <w:rFonts w:hint="cs"/>
          <w:rtl/>
        </w:rPr>
        <w:t>הנכדים, זה אורח החיים, מה שנקרא. אז אני מבקש:</w:t>
      </w:r>
      <w:bookmarkStart w:id="845" w:name="_ETM_Q1_2754130"/>
      <w:bookmarkEnd w:id="845"/>
      <w:r>
        <w:rPr>
          <w:rFonts w:hint="cs"/>
          <w:rtl/>
        </w:rPr>
        <w:t xml:space="preserve"> אל ת</w:t>
      </w:r>
      <w:r w:rsidR="009830D9">
        <w:rPr>
          <w:rFonts w:hint="cs"/>
          <w:rtl/>
        </w:rPr>
        <w:t>י</w:t>
      </w:r>
      <w:r>
        <w:rPr>
          <w:rFonts w:hint="cs"/>
          <w:rtl/>
        </w:rPr>
        <w:t xml:space="preserve">קחו את זה מהאנשים שבאמת זקוקים לזה. </w:t>
      </w:r>
    </w:p>
    <w:p w:rsidR="00805466" w:rsidRDefault="00805466" w:rsidP="00805466">
      <w:pPr>
        <w:rPr>
          <w:rtl/>
        </w:rPr>
      </w:pPr>
    </w:p>
    <w:p w:rsidR="00805466" w:rsidRDefault="00805466" w:rsidP="000A4407">
      <w:pPr>
        <w:pStyle w:val="af6"/>
        <w:rPr>
          <w:rtl/>
        </w:rPr>
      </w:pPr>
      <w:bookmarkStart w:id="846" w:name="ET_yor_4758_117"/>
      <w:r w:rsidRPr="000A4407">
        <w:rPr>
          <w:rStyle w:val="TagStyle"/>
          <w:rtl/>
        </w:rPr>
        <w:t xml:space="preserve"> &lt;&lt; יור &gt;&gt;</w:t>
      </w:r>
      <w:r w:rsidRPr="0080546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0546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6"/>
    </w:p>
    <w:p w:rsidR="00805466" w:rsidRDefault="00805466" w:rsidP="00805466">
      <w:pPr>
        <w:pStyle w:val="KeepWithNext"/>
        <w:rPr>
          <w:rtl/>
        </w:rPr>
      </w:pPr>
    </w:p>
    <w:p w:rsidR="00805466" w:rsidRDefault="00805466" w:rsidP="00805466">
      <w:pPr>
        <w:rPr>
          <w:rtl/>
        </w:rPr>
      </w:pPr>
      <w:r>
        <w:rPr>
          <w:rFonts w:hint="cs"/>
          <w:rtl/>
        </w:rPr>
        <w:t xml:space="preserve">אתה לא </w:t>
      </w:r>
      <w:bookmarkStart w:id="847" w:name="_ETM_Q1_2755309"/>
      <w:bookmarkEnd w:id="847"/>
      <w:r>
        <w:rPr>
          <w:rFonts w:hint="cs"/>
          <w:rtl/>
        </w:rPr>
        <w:t xml:space="preserve">שם, אבל כבר לקחו. זה דיון סרק, זה לא </w:t>
      </w:r>
      <w:bookmarkStart w:id="848" w:name="_ETM_Q1_2758968"/>
      <w:bookmarkEnd w:id="848"/>
      <w:r>
        <w:rPr>
          <w:rFonts w:hint="cs"/>
          <w:rtl/>
        </w:rPr>
        <w:t xml:space="preserve">הדיון עכשיו. </w:t>
      </w:r>
    </w:p>
    <w:p w:rsidR="00805466" w:rsidRDefault="00805466" w:rsidP="00805466">
      <w:pPr>
        <w:rPr>
          <w:rtl/>
        </w:rPr>
      </w:pPr>
      <w:bookmarkStart w:id="849" w:name="_ETM_Q1_2767482"/>
      <w:bookmarkStart w:id="850" w:name="_ETM_Q1_2767543"/>
      <w:bookmarkEnd w:id="849"/>
      <w:bookmarkEnd w:id="850"/>
    </w:p>
    <w:p w:rsidR="00805466" w:rsidRDefault="00805466" w:rsidP="000A4407">
      <w:pPr>
        <w:pStyle w:val="a4"/>
        <w:rPr>
          <w:rtl/>
        </w:rPr>
      </w:pPr>
      <w:bookmarkStart w:id="851" w:name="ET_speaker_5792_118"/>
      <w:r w:rsidRPr="000A4407">
        <w:rPr>
          <w:rStyle w:val="TagStyle"/>
          <w:rtl/>
        </w:rPr>
        <w:t xml:space="preserve"> &lt;&lt; דובר &gt;&gt;</w:t>
      </w:r>
      <w:r w:rsidRPr="0080546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0546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1"/>
    </w:p>
    <w:p w:rsidR="00805466" w:rsidRDefault="00805466" w:rsidP="00805466">
      <w:pPr>
        <w:pStyle w:val="KeepWithNext"/>
        <w:rPr>
          <w:rtl/>
        </w:rPr>
      </w:pPr>
    </w:p>
    <w:p w:rsidR="00805466" w:rsidRDefault="00805466" w:rsidP="00805466">
      <w:pPr>
        <w:rPr>
          <w:rtl/>
        </w:rPr>
      </w:pPr>
      <w:r>
        <w:rPr>
          <w:rFonts w:hint="cs"/>
          <w:rtl/>
        </w:rPr>
        <w:t>לפחות תשאירו משהו.</w:t>
      </w:r>
    </w:p>
    <w:p w:rsidR="00805466" w:rsidRDefault="00805466" w:rsidP="00805466">
      <w:pPr>
        <w:rPr>
          <w:rtl/>
        </w:rPr>
      </w:pPr>
      <w:bookmarkStart w:id="852" w:name="_ETM_Q1_2772607"/>
      <w:bookmarkStart w:id="853" w:name="_ETM_Q1_2772674"/>
      <w:bookmarkStart w:id="854" w:name="_ETM_Q1_2773762"/>
      <w:bookmarkEnd w:id="852"/>
      <w:bookmarkEnd w:id="853"/>
      <w:bookmarkEnd w:id="854"/>
    </w:p>
    <w:p w:rsidR="00805466" w:rsidRDefault="00805466" w:rsidP="000A4407">
      <w:pPr>
        <w:pStyle w:val="af6"/>
        <w:rPr>
          <w:rtl/>
        </w:rPr>
      </w:pPr>
      <w:bookmarkStart w:id="855" w:name="ET_yor_4758_120"/>
      <w:r w:rsidRPr="000A4407">
        <w:rPr>
          <w:rStyle w:val="TagStyle"/>
          <w:rtl/>
        </w:rPr>
        <w:t xml:space="preserve"> &lt;&lt; יור &gt;&gt;</w:t>
      </w:r>
      <w:r w:rsidRPr="0080546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0546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5"/>
    </w:p>
    <w:p w:rsidR="00805466" w:rsidRDefault="00805466" w:rsidP="00805466">
      <w:pPr>
        <w:pStyle w:val="KeepWithNext"/>
        <w:rPr>
          <w:rtl/>
        </w:rPr>
      </w:pPr>
    </w:p>
    <w:p w:rsidR="00805466" w:rsidRDefault="00805466" w:rsidP="00805466">
      <w:pPr>
        <w:rPr>
          <w:rtl/>
        </w:rPr>
      </w:pPr>
      <w:r>
        <w:rPr>
          <w:rFonts w:hint="cs"/>
          <w:rtl/>
        </w:rPr>
        <w:t xml:space="preserve">תודה. </w:t>
      </w:r>
    </w:p>
    <w:p w:rsidR="00805466" w:rsidRDefault="00805466" w:rsidP="00805466">
      <w:pPr>
        <w:rPr>
          <w:rtl/>
        </w:rPr>
      </w:pPr>
    </w:p>
    <w:p w:rsidR="00805466" w:rsidRDefault="00805466" w:rsidP="00083A6E">
      <w:pPr>
        <w:pStyle w:val="a4"/>
        <w:keepNext/>
        <w:rPr>
          <w:rtl/>
        </w:rPr>
      </w:pPr>
      <w:bookmarkStart w:id="856" w:name="ET_speaker_5792_121"/>
      <w:r w:rsidRPr="000A4407">
        <w:rPr>
          <w:rStyle w:val="TagStyle"/>
          <w:rtl/>
        </w:rPr>
        <w:t xml:space="preserve"> &lt;&lt; דובר &gt;&gt;</w:t>
      </w:r>
      <w:r w:rsidRPr="0080546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0546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6"/>
    </w:p>
    <w:p w:rsidR="00805466" w:rsidRDefault="00805466" w:rsidP="00083A6E">
      <w:pPr>
        <w:pStyle w:val="KeepWithNext"/>
        <w:rPr>
          <w:rtl/>
        </w:rPr>
      </w:pPr>
    </w:p>
    <w:p w:rsidR="00805466" w:rsidRDefault="00805466" w:rsidP="00805466">
      <w:pPr>
        <w:rPr>
          <w:rtl/>
        </w:rPr>
      </w:pPr>
      <w:r>
        <w:rPr>
          <w:rFonts w:hint="cs"/>
          <w:rtl/>
        </w:rPr>
        <w:t xml:space="preserve">נתת לי שתי דקות, איבדתי </w:t>
      </w:r>
      <w:bookmarkStart w:id="857" w:name="_ETM_Q1_2766121"/>
      <w:bookmarkEnd w:id="857"/>
      <w:r>
        <w:rPr>
          <w:rFonts w:hint="cs"/>
          <w:rtl/>
        </w:rPr>
        <w:t xml:space="preserve">את התחושה שלי, זה הכול. </w:t>
      </w:r>
    </w:p>
    <w:p w:rsidR="00805466" w:rsidRDefault="00805466" w:rsidP="00805466">
      <w:pPr>
        <w:rPr>
          <w:rtl/>
        </w:rPr>
      </w:pPr>
      <w:bookmarkStart w:id="858" w:name="_ETM_Q1_2770268"/>
      <w:bookmarkStart w:id="859" w:name="_ETM_Q1_2770346"/>
      <w:bookmarkEnd w:id="858"/>
      <w:bookmarkEnd w:id="859"/>
    </w:p>
    <w:p w:rsidR="00805466" w:rsidRDefault="00805466" w:rsidP="000A4407">
      <w:pPr>
        <w:pStyle w:val="af6"/>
        <w:rPr>
          <w:rtl/>
        </w:rPr>
      </w:pPr>
      <w:bookmarkStart w:id="860" w:name="ET_yor_4758_122"/>
      <w:r w:rsidRPr="000A4407">
        <w:rPr>
          <w:rStyle w:val="TagStyle"/>
          <w:rtl/>
        </w:rPr>
        <w:t xml:space="preserve"> &lt;&lt; יור &gt;&gt;</w:t>
      </w:r>
      <w:r w:rsidRPr="0080546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0546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0"/>
    </w:p>
    <w:p w:rsidR="00805466" w:rsidRDefault="00805466" w:rsidP="00805466">
      <w:pPr>
        <w:pStyle w:val="KeepWithNext"/>
        <w:rPr>
          <w:rtl/>
        </w:rPr>
      </w:pPr>
    </w:p>
    <w:p w:rsidR="00805466" w:rsidRDefault="00805466" w:rsidP="00805466">
      <w:pPr>
        <w:rPr>
          <w:rtl/>
        </w:rPr>
      </w:pPr>
      <w:bookmarkStart w:id="861" w:name="_ETM_Q1_2772690"/>
      <w:bookmarkEnd w:id="861"/>
      <w:r>
        <w:rPr>
          <w:rFonts w:hint="cs"/>
          <w:rtl/>
        </w:rPr>
        <w:t>לקחת ארבע. מגיע לך, מותר</w:t>
      </w:r>
      <w:r w:rsidR="009830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2" w:name="_ETM_Q1_2774422"/>
      <w:bookmarkEnd w:id="862"/>
      <w:r>
        <w:rPr>
          <w:rFonts w:hint="cs"/>
          <w:rtl/>
        </w:rPr>
        <w:t xml:space="preserve">והעלית חיוך. </w:t>
      </w:r>
    </w:p>
    <w:p w:rsidR="00805466" w:rsidRDefault="00805466" w:rsidP="00805466">
      <w:pPr>
        <w:rPr>
          <w:rtl/>
        </w:rPr>
      </w:pPr>
      <w:bookmarkStart w:id="863" w:name="_ETM_Q1_2777827"/>
      <w:bookmarkStart w:id="864" w:name="_ETM_Q1_2777903"/>
      <w:bookmarkEnd w:id="863"/>
      <w:bookmarkEnd w:id="864"/>
      <w:r>
        <w:rPr>
          <w:rtl/>
        </w:rPr>
        <w:t xml:space="preserve">      </w:t>
      </w:r>
    </w:p>
    <w:p w:rsidR="00805466" w:rsidRDefault="00805466" w:rsidP="000A4407">
      <w:pPr>
        <w:pStyle w:val="a4"/>
        <w:rPr>
          <w:rtl/>
        </w:rPr>
      </w:pPr>
      <w:bookmarkStart w:id="865" w:name="ET_speaker_5811_119"/>
      <w:r w:rsidRPr="000A4407">
        <w:rPr>
          <w:rStyle w:val="TagStyle"/>
          <w:rtl/>
        </w:rPr>
        <w:t xml:space="preserve"> &lt;&lt; דובר &gt;&gt;</w:t>
      </w:r>
      <w:r w:rsidRPr="00805466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80546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5"/>
    </w:p>
    <w:p w:rsidR="00805466" w:rsidRDefault="00805466" w:rsidP="00805466">
      <w:pPr>
        <w:pStyle w:val="KeepWithNext"/>
        <w:rPr>
          <w:rtl/>
        </w:rPr>
      </w:pPr>
    </w:p>
    <w:p w:rsidR="00805466" w:rsidRDefault="00805466" w:rsidP="00805466">
      <w:pPr>
        <w:rPr>
          <w:rtl/>
        </w:rPr>
      </w:pPr>
      <w:r>
        <w:rPr>
          <w:rFonts w:hint="cs"/>
          <w:rtl/>
        </w:rPr>
        <w:t xml:space="preserve">המעבר מחשבון לחשבון בקלות, מה שנקרא "בלחיצת </w:t>
      </w:r>
      <w:bookmarkStart w:id="866" w:name="_ETM_Q1_2785952"/>
      <w:bookmarkEnd w:id="866"/>
      <w:r>
        <w:rPr>
          <w:rFonts w:hint="cs"/>
          <w:rtl/>
        </w:rPr>
        <w:t xml:space="preserve">כפתור" הוא קריטי לכל הרפורמה. </w:t>
      </w:r>
    </w:p>
    <w:p w:rsidR="00805466" w:rsidRDefault="00805466" w:rsidP="00805466">
      <w:pPr>
        <w:rPr>
          <w:rtl/>
        </w:rPr>
      </w:pPr>
    </w:p>
    <w:p w:rsidR="00805466" w:rsidRDefault="00805466" w:rsidP="000A4407">
      <w:pPr>
        <w:pStyle w:val="af6"/>
        <w:rPr>
          <w:rtl/>
        </w:rPr>
      </w:pPr>
      <w:bookmarkStart w:id="867" w:name="ET_yor_4758_123"/>
      <w:r w:rsidRPr="000A4407">
        <w:rPr>
          <w:rStyle w:val="TagStyle"/>
          <w:rtl/>
        </w:rPr>
        <w:t xml:space="preserve"> &lt;&lt; יור &gt;&gt;</w:t>
      </w:r>
      <w:r w:rsidRPr="0080546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0546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7"/>
    </w:p>
    <w:p w:rsidR="00805466" w:rsidRDefault="00805466" w:rsidP="00805466">
      <w:pPr>
        <w:pStyle w:val="KeepWithNext"/>
        <w:rPr>
          <w:rtl/>
        </w:rPr>
      </w:pPr>
    </w:p>
    <w:p w:rsidR="00805466" w:rsidRDefault="00805466" w:rsidP="00805466">
      <w:pPr>
        <w:rPr>
          <w:rtl/>
        </w:rPr>
      </w:pPr>
      <w:r>
        <w:rPr>
          <w:rFonts w:hint="cs"/>
          <w:rtl/>
        </w:rPr>
        <w:t>הוא לא מפלצת ולא מגלומני.</w:t>
      </w:r>
      <w:bookmarkStart w:id="868" w:name="_ETM_Q1_2789692"/>
      <w:bookmarkEnd w:id="868"/>
    </w:p>
    <w:p w:rsidR="00805466" w:rsidRDefault="00805466" w:rsidP="00805466">
      <w:pPr>
        <w:rPr>
          <w:rtl/>
        </w:rPr>
      </w:pPr>
      <w:bookmarkStart w:id="869" w:name="_ETM_Q1_2789768"/>
      <w:bookmarkStart w:id="870" w:name="_ETM_Q1_2792500"/>
      <w:bookmarkEnd w:id="869"/>
      <w:bookmarkEnd w:id="870"/>
    </w:p>
    <w:p w:rsidR="00805466" w:rsidRDefault="00805466" w:rsidP="000A4407">
      <w:pPr>
        <w:pStyle w:val="a4"/>
        <w:rPr>
          <w:rtl/>
        </w:rPr>
      </w:pPr>
      <w:bookmarkStart w:id="871" w:name="ET_speaker_5811_124"/>
      <w:r w:rsidRPr="000A4407">
        <w:rPr>
          <w:rStyle w:val="TagStyle"/>
          <w:rtl/>
        </w:rPr>
        <w:t xml:space="preserve"> &lt;&lt; דובר &gt;&gt;</w:t>
      </w:r>
      <w:r w:rsidRPr="00805466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80546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1"/>
    </w:p>
    <w:p w:rsidR="00805466" w:rsidRDefault="00805466" w:rsidP="00805466">
      <w:pPr>
        <w:pStyle w:val="KeepWithNext"/>
        <w:rPr>
          <w:rtl/>
        </w:rPr>
      </w:pPr>
    </w:p>
    <w:p w:rsidR="00805466" w:rsidRDefault="00805466" w:rsidP="00805466">
      <w:pPr>
        <w:rPr>
          <w:rtl/>
        </w:rPr>
      </w:pPr>
      <w:bookmarkStart w:id="872" w:name="_ETM_Q1_2792993"/>
      <w:bookmarkStart w:id="873" w:name="_ETM_Q1_2793051"/>
      <w:bookmarkEnd w:id="872"/>
      <w:bookmarkEnd w:id="873"/>
      <w:r>
        <w:rPr>
          <w:rFonts w:hint="cs"/>
          <w:rtl/>
        </w:rPr>
        <w:t xml:space="preserve">כל </w:t>
      </w:r>
      <w:bookmarkStart w:id="874" w:name="_ETM_Q1_2794696"/>
      <w:bookmarkEnd w:id="874"/>
      <w:r>
        <w:rPr>
          <w:rFonts w:hint="cs"/>
          <w:rtl/>
        </w:rPr>
        <w:t xml:space="preserve">אחד רואה את זה בעיניים שלו. הוא קריטי לאזרחי ישראל </w:t>
      </w:r>
      <w:bookmarkStart w:id="875" w:name="_ETM_Q1_2792916"/>
      <w:bookmarkEnd w:id="875"/>
      <w:r>
        <w:rPr>
          <w:rFonts w:hint="cs"/>
          <w:rtl/>
        </w:rPr>
        <w:t xml:space="preserve">ולצרכנים בישראל, גם להורדת המחירים, גם לאפשרות לתחרותיות וגם לכל </w:t>
      </w:r>
      <w:bookmarkStart w:id="876" w:name="_ETM_Q1_2796859"/>
      <w:bookmarkEnd w:id="876"/>
      <w:r>
        <w:rPr>
          <w:rFonts w:hint="cs"/>
          <w:rtl/>
        </w:rPr>
        <w:t xml:space="preserve">מה שקשור להלוואות ולאשראי והדברים שמתלווים לזה. </w:t>
      </w:r>
    </w:p>
    <w:p w:rsidR="00805466" w:rsidRDefault="00805466" w:rsidP="00805466">
      <w:pPr>
        <w:rPr>
          <w:rtl/>
        </w:rPr>
      </w:pPr>
    </w:p>
    <w:p w:rsidR="00805466" w:rsidRDefault="00805466" w:rsidP="00805466">
      <w:pPr>
        <w:rPr>
          <w:rtl/>
        </w:rPr>
      </w:pPr>
      <w:r>
        <w:rPr>
          <w:rFonts w:hint="cs"/>
          <w:rtl/>
        </w:rPr>
        <w:t>כפיר, טל ואודליה, אני יודע שאתם עושים עבודה נהדרת וכוונתכם</w:t>
      </w:r>
      <w:bookmarkStart w:id="877" w:name="_ETM_Q1_2808781"/>
      <w:bookmarkEnd w:id="877"/>
      <w:r>
        <w:rPr>
          <w:rFonts w:hint="cs"/>
          <w:rtl/>
        </w:rPr>
        <w:t xml:space="preserve"> טובה ואני גם יודע שהייתם מההתחלה בסיפור הזה, </w:t>
      </w:r>
      <w:bookmarkStart w:id="878" w:name="_ETM_Q1_2819441"/>
      <w:bookmarkEnd w:id="878"/>
      <w:r>
        <w:rPr>
          <w:rFonts w:hint="cs"/>
          <w:rtl/>
        </w:rPr>
        <w:t xml:space="preserve">אבל תמיד </w:t>
      </w:r>
      <w:r>
        <w:rPr>
          <w:rtl/>
        </w:rPr>
        <w:t>–</w:t>
      </w:r>
      <w:r>
        <w:rPr>
          <w:rFonts w:hint="cs"/>
          <w:rtl/>
        </w:rPr>
        <w:t xml:space="preserve"> ואני מזכיר את הדיונים שהיו ב-2018 </w:t>
      </w:r>
      <w:r>
        <w:rPr>
          <w:rtl/>
        </w:rPr>
        <w:t>–</w:t>
      </w:r>
      <w:bookmarkStart w:id="879" w:name="_ETM_Q1_2825772"/>
      <w:bookmarkEnd w:id="879"/>
      <w:r>
        <w:rPr>
          <w:rFonts w:hint="cs"/>
          <w:rtl/>
        </w:rPr>
        <w:t xml:space="preserve"> יהיו הגופים שהם נגד זה, הבנקים נגד זה. גם אם אני לא מסכים איתם, אני יכול להבין מאיפה מגיעה ההתנגדות </w:t>
      </w:r>
      <w:bookmarkStart w:id="880" w:name="_ETM_Q1_2826511"/>
      <w:bookmarkEnd w:id="880"/>
      <w:r>
        <w:rPr>
          <w:rFonts w:hint="cs"/>
          <w:rtl/>
        </w:rPr>
        <w:t xml:space="preserve">שלהם. הם ירצו למשוך את זה. בדיונים אז </w:t>
      </w:r>
      <w:bookmarkStart w:id="881" w:name="_ETM_Q1_2829274"/>
      <w:bookmarkEnd w:id="881"/>
      <w:r>
        <w:rPr>
          <w:rFonts w:hint="cs"/>
          <w:rtl/>
        </w:rPr>
        <w:t xml:space="preserve">על החוק חברי הכנסת רצו שזה יהיה שנתיים, הבנקים רצו </w:t>
      </w:r>
      <w:bookmarkStart w:id="882" w:name="_ETM_Q1_2832233"/>
      <w:bookmarkEnd w:id="882"/>
      <w:r>
        <w:rPr>
          <w:rFonts w:hint="cs"/>
          <w:rtl/>
        </w:rPr>
        <w:t xml:space="preserve">ארבע, ובסוף הוחלט על שלוש שנים. הוחלט שזה יהיה שלוש </w:t>
      </w:r>
      <w:bookmarkStart w:id="883" w:name="_ETM_Q1_2840983"/>
      <w:bookmarkEnd w:id="883"/>
      <w:r>
        <w:rPr>
          <w:rFonts w:hint="cs"/>
          <w:rtl/>
        </w:rPr>
        <w:t xml:space="preserve">שנים, ובלחץ של הבנקים נתנו אפשרות לשתי דחיות. באופן מפתיע, הבנקים רוצים להאריך את שתי </w:t>
      </w:r>
      <w:bookmarkStart w:id="884" w:name="_ETM_Q1_2849052"/>
      <w:bookmarkEnd w:id="884"/>
      <w:r>
        <w:rPr>
          <w:rFonts w:hint="cs"/>
          <w:rtl/>
        </w:rPr>
        <w:t>התקופות.</w:t>
      </w:r>
    </w:p>
    <w:p w:rsidR="00805466" w:rsidRDefault="00805466" w:rsidP="00805466">
      <w:pPr>
        <w:rPr>
          <w:rtl/>
        </w:rPr>
      </w:pPr>
      <w:bookmarkStart w:id="885" w:name="_ETM_Q1_2851834"/>
      <w:bookmarkStart w:id="886" w:name="_ETM_Q1_2851903"/>
      <w:bookmarkEnd w:id="885"/>
      <w:bookmarkEnd w:id="886"/>
    </w:p>
    <w:p w:rsidR="00805466" w:rsidRDefault="00805466" w:rsidP="000A4407">
      <w:pPr>
        <w:pStyle w:val="af6"/>
        <w:rPr>
          <w:rtl/>
        </w:rPr>
      </w:pPr>
      <w:bookmarkStart w:id="887" w:name="ET_yor_4758_125"/>
      <w:r w:rsidRPr="000A4407">
        <w:rPr>
          <w:rStyle w:val="TagStyle"/>
          <w:rtl/>
        </w:rPr>
        <w:t xml:space="preserve"> &lt;&lt; יור &gt;&gt;</w:t>
      </w:r>
      <w:r w:rsidRPr="0080546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0546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7"/>
    </w:p>
    <w:p w:rsidR="00805466" w:rsidRDefault="00805466" w:rsidP="00805466">
      <w:pPr>
        <w:pStyle w:val="KeepWithNext"/>
        <w:rPr>
          <w:rtl/>
        </w:rPr>
      </w:pPr>
    </w:p>
    <w:p w:rsidR="00A9038E" w:rsidRDefault="00805466" w:rsidP="00805466">
      <w:pPr>
        <w:rPr>
          <w:rtl/>
        </w:rPr>
      </w:pPr>
      <w:r>
        <w:rPr>
          <w:rFonts w:hint="cs"/>
          <w:rtl/>
        </w:rPr>
        <w:t>באופן לא מפתיע</w:t>
      </w:r>
      <w:r w:rsidR="00A9038E">
        <w:rPr>
          <w:rFonts w:hint="cs"/>
          <w:rtl/>
        </w:rPr>
        <w:t>.</w:t>
      </w:r>
    </w:p>
    <w:p w:rsidR="00A9038E" w:rsidRDefault="00A9038E" w:rsidP="00805466">
      <w:pPr>
        <w:rPr>
          <w:rtl/>
        </w:rPr>
      </w:pPr>
      <w:bookmarkStart w:id="888" w:name="_ETM_Q1_2854066"/>
      <w:bookmarkStart w:id="889" w:name="_ETM_Q1_2854140"/>
      <w:bookmarkEnd w:id="888"/>
      <w:bookmarkEnd w:id="889"/>
    </w:p>
    <w:p w:rsidR="00A9038E" w:rsidRDefault="00A9038E" w:rsidP="000A4407">
      <w:pPr>
        <w:pStyle w:val="a4"/>
        <w:rPr>
          <w:rtl/>
        </w:rPr>
      </w:pPr>
      <w:bookmarkStart w:id="890" w:name="ET_speaker_5811_126"/>
      <w:r w:rsidRPr="000A4407">
        <w:rPr>
          <w:rStyle w:val="TagStyle"/>
          <w:rtl/>
        </w:rPr>
        <w:t xml:space="preserve"> &lt;&lt; דובר &gt;&gt;</w:t>
      </w:r>
      <w:r w:rsidRPr="00A9038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A9038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0"/>
    </w:p>
    <w:p w:rsidR="00A9038E" w:rsidRDefault="00A9038E" w:rsidP="00A9038E">
      <w:pPr>
        <w:pStyle w:val="KeepWithNext"/>
        <w:rPr>
          <w:rtl/>
        </w:rPr>
      </w:pPr>
    </w:p>
    <w:p w:rsidR="00A9038E" w:rsidRDefault="00A9038E" w:rsidP="00A9038E">
      <w:pPr>
        <w:rPr>
          <w:rtl/>
        </w:rPr>
      </w:pPr>
      <w:r>
        <w:rPr>
          <w:rFonts w:hint="cs"/>
          <w:rtl/>
        </w:rPr>
        <w:t xml:space="preserve">מפתיע. אם עשיתי את זה במירכאות או לא, </w:t>
      </w:r>
      <w:bookmarkStart w:id="891" w:name="_ETM_Q1_2855691"/>
      <w:bookmarkEnd w:id="891"/>
      <w:r>
        <w:rPr>
          <w:rFonts w:hint="cs"/>
          <w:rtl/>
        </w:rPr>
        <w:t xml:space="preserve">זה כבר משהו אחר. </w:t>
      </w:r>
    </w:p>
    <w:p w:rsidR="00A9038E" w:rsidRDefault="00A9038E" w:rsidP="00A9038E">
      <w:pPr>
        <w:rPr>
          <w:rtl/>
        </w:rPr>
      </w:pPr>
      <w:bookmarkStart w:id="892" w:name="_ETM_Q1_2849360"/>
      <w:bookmarkStart w:id="893" w:name="_ETM_Q1_2849435"/>
      <w:bookmarkEnd w:id="892"/>
      <w:bookmarkEnd w:id="893"/>
    </w:p>
    <w:p w:rsidR="00A9038E" w:rsidRDefault="00A9038E" w:rsidP="00A9038E">
      <w:pPr>
        <w:rPr>
          <w:rtl/>
        </w:rPr>
      </w:pPr>
      <w:bookmarkStart w:id="894" w:name="_ETM_Q1_2849991"/>
      <w:bookmarkStart w:id="895" w:name="_ETM_Q1_2850088"/>
      <w:bookmarkEnd w:id="894"/>
      <w:bookmarkEnd w:id="895"/>
      <w:r>
        <w:rPr>
          <w:rFonts w:hint="cs"/>
          <w:rtl/>
        </w:rPr>
        <w:t xml:space="preserve">הם מבקשים עכשיו את ההארכה הראשונה </w:t>
      </w:r>
      <w:bookmarkStart w:id="896" w:name="_ETM_Q1_2858846"/>
      <w:bookmarkEnd w:id="896"/>
      <w:r>
        <w:rPr>
          <w:rFonts w:hint="cs"/>
          <w:rtl/>
        </w:rPr>
        <w:t xml:space="preserve">וכבר מדברים על ההארכה השנייה. גם במכתב של נגיד </w:t>
      </w:r>
      <w:bookmarkStart w:id="897" w:name="_ETM_Q1_2863191"/>
      <w:bookmarkEnd w:id="897"/>
      <w:r>
        <w:rPr>
          <w:rFonts w:hint="cs"/>
          <w:rtl/>
        </w:rPr>
        <w:t xml:space="preserve">בנק ישראל - - - </w:t>
      </w:r>
      <w:bookmarkStart w:id="898" w:name="_ETM_Q1_2859437"/>
      <w:bookmarkEnd w:id="898"/>
    </w:p>
    <w:p w:rsidR="00A9038E" w:rsidRDefault="00A9038E" w:rsidP="00A9038E">
      <w:pPr>
        <w:rPr>
          <w:rtl/>
        </w:rPr>
      </w:pPr>
      <w:bookmarkStart w:id="899" w:name="_ETM_Q1_2859496"/>
      <w:bookmarkEnd w:id="899"/>
    </w:p>
    <w:p w:rsidR="00A9038E" w:rsidRDefault="00A9038E" w:rsidP="000A4407">
      <w:pPr>
        <w:pStyle w:val="af6"/>
        <w:rPr>
          <w:rtl/>
        </w:rPr>
      </w:pPr>
      <w:bookmarkStart w:id="900" w:name="ET_yor_4758_127"/>
      <w:r w:rsidRPr="000A4407">
        <w:rPr>
          <w:rStyle w:val="TagStyle"/>
          <w:rtl/>
        </w:rPr>
        <w:t xml:space="preserve"> &lt;&lt; יור &gt;&gt;</w:t>
      </w:r>
      <w:r w:rsidRPr="00A9038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9038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0"/>
    </w:p>
    <w:p w:rsidR="00A9038E" w:rsidRDefault="00A9038E" w:rsidP="00A9038E">
      <w:pPr>
        <w:pStyle w:val="KeepWithNext"/>
        <w:rPr>
          <w:rtl/>
        </w:rPr>
      </w:pPr>
    </w:p>
    <w:p w:rsidR="00A9038E" w:rsidRDefault="00A9038E" w:rsidP="00A9038E">
      <w:pPr>
        <w:rPr>
          <w:rtl/>
        </w:rPr>
      </w:pPr>
      <w:bookmarkStart w:id="901" w:name="_ETM_Q1_2862771"/>
      <w:bookmarkEnd w:id="901"/>
      <w:r>
        <w:rPr>
          <w:rFonts w:hint="cs"/>
          <w:rtl/>
        </w:rPr>
        <w:t>שר האוצר לא עובד אצלם.</w:t>
      </w:r>
      <w:bookmarkStart w:id="902" w:name="_ETM_Q1_2858362"/>
      <w:bookmarkEnd w:id="902"/>
      <w:r>
        <w:rPr>
          <w:rFonts w:hint="cs"/>
          <w:rtl/>
        </w:rPr>
        <w:t xml:space="preserve"> שר האוצר יהיה ענייני, ורק אם צריך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3" w:name="_ETM_Q1_2862754"/>
      <w:bookmarkEnd w:id="903"/>
      <w:r>
        <w:rPr>
          <w:rFonts w:hint="cs"/>
          <w:rtl/>
        </w:rPr>
        <w:t xml:space="preserve">הוא יבקש. </w:t>
      </w:r>
      <w:bookmarkStart w:id="904" w:name="_ETM_Q1_2866975"/>
      <w:bookmarkEnd w:id="904"/>
    </w:p>
    <w:p w:rsidR="00A9038E" w:rsidRDefault="00A9038E" w:rsidP="00A9038E">
      <w:pPr>
        <w:rPr>
          <w:rtl/>
        </w:rPr>
      </w:pPr>
      <w:bookmarkStart w:id="905" w:name="_ETM_Q1_2867062"/>
      <w:bookmarkStart w:id="906" w:name="_ETM_Q1_2862304"/>
      <w:bookmarkEnd w:id="905"/>
      <w:bookmarkEnd w:id="906"/>
    </w:p>
    <w:p w:rsidR="00A9038E" w:rsidRDefault="00A9038E" w:rsidP="000A4407">
      <w:pPr>
        <w:pStyle w:val="a4"/>
        <w:rPr>
          <w:rtl/>
        </w:rPr>
      </w:pPr>
      <w:bookmarkStart w:id="907" w:name="ET_speaker_5811_128"/>
      <w:r w:rsidRPr="000A4407">
        <w:rPr>
          <w:rStyle w:val="TagStyle"/>
          <w:rtl/>
        </w:rPr>
        <w:t xml:space="preserve"> &lt;&lt; דובר &gt;&gt;</w:t>
      </w:r>
      <w:r w:rsidRPr="00A9038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A9038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7"/>
    </w:p>
    <w:p w:rsidR="00A9038E" w:rsidRDefault="00A9038E" w:rsidP="00A9038E">
      <w:pPr>
        <w:pStyle w:val="KeepWithNext"/>
        <w:rPr>
          <w:rtl/>
        </w:rPr>
      </w:pPr>
    </w:p>
    <w:p w:rsidR="00A9038E" w:rsidRDefault="00A9038E" w:rsidP="00A9038E">
      <w:pPr>
        <w:rPr>
          <w:rtl/>
        </w:rPr>
      </w:pPr>
      <w:bookmarkStart w:id="908" w:name="_ETM_Q1_2862811"/>
      <w:bookmarkStart w:id="909" w:name="_ETM_Q1_2862860"/>
      <w:bookmarkEnd w:id="908"/>
      <w:bookmarkEnd w:id="909"/>
      <w:r>
        <w:rPr>
          <w:rFonts w:hint="cs"/>
          <w:rtl/>
        </w:rPr>
        <w:t>אין ספק, אבל כבר נאמר שקיימת סבירות גבוהה כי תידרש דחייה נוספת. כל דחייה כזאת היא קריטית</w:t>
      </w:r>
      <w:bookmarkStart w:id="910" w:name="_ETM_Q1_2871119"/>
      <w:bookmarkEnd w:id="910"/>
      <w:r>
        <w:rPr>
          <w:rFonts w:hint="cs"/>
          <w:rtl/>
        </w:rPr>
        <w:t>, מדובר על הרבה מאוד זמן שאנשים בעצם שבויים</w:t>
      </w:r>
      <w:bookmarkStart w:id="911" w:name="_ETM_Q1_2874106"/>
      <w:bookmarkEnd w:id="9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בתכלס, הם שבויים בבנק שלהם. ברגע </w:t>
      </w:r>
      <w:bookmarkStart w:id="912" w:name="_ETM_Q1_2880753"/>
      <w:bookmarkEnd w:id="912"/>
      <w:r>
        <w:rPr>
          <w:rFonts w:hint="cs"/>
          <w:rtl/>
        </w:rPr>
        <w:t xml:space="preserve">שאתה פותח חשבון, ברגע שאתה מתחיל לקחת הלוואה, אתה </w:t>
      </w:r>
      <w:bookmarkStart w:id="913" w:name="_ETM_Q1_2879557"/>
      <w:bookmarkEnd w:id="913"/>
      <w:r>
        <w:rPr>
          <w:rFonts w:hint="cs"/>
          <w:rtl/>
        </w:rPr>
        <w:t xml:space="preserve">שבוי בבנק. </w:t>
      </w:r>
    </w:p>
    <w:p w:rsidR="00A9038E" w:rsidRDefault="00A9038E" w:rsidP="00A9038E">
      <w:pPr>
        <w:rPr>
          <w:rtl/>
        </w:rPr>
      </w:pPr>
      <w:bookmarkStart w:id="914" w:name="_ETM_Q1_2884882"/>
      <w:bookmarkStart w:id="915" w:name="_ETM_Q1_2884949"/>
      <w:bookmarkStart w:id="916" w:name="_ETM_Q1_2885070"/>
      <w:bookmarkEnd w:id="914"/>
      <w:bookmarkEnd w:id="915"/>
      <w:bookmarkEnd w:id="916"/>
    </w:p>
    <w:p w:rsidR="00A9038E" w:rsidRDefault="00A9038E" w:rsidP="00A9038E">
      <w:pPr>
        <w:rPr>
          <w:rtl/>
        </w:rPr>
      </w:pPr>
      <w:bookmarkStart w:id="917" w:name="_ETM_Q1_2885132"/>
      <w:bookmarkEnd w:id="917"/>
      <w:r>
        <w:rPr>
          <w:rFonts w:hint="cs"/>
          <w:rtl/>
        </w:rPr>
        <w:t>אני חושב שצריך להתאמץ, וזה התפקיד שלנו לדאוג</w:t>
      </w:r>
      <w:bookmarkStart w:id="918" w:name="_ETM_Q1_2883501"/>
      <w:bookmarkEnd w:id="9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דיברנו על זה גם בדיון הקודם </w:t>
      </w:r>
      <w:r>
        <w:rPr>
          <w:rtl/>
        </w:rPr>
        <w:t>–</w:t>
      </w:r>
      <w:r>
        <w:rPr>
          <w:rFonts w:hint="cs"/>
          <w:rtl/>
        </w:rPr>
        <w:t xml:space="preserve"> שיעמדו על החוק, שלא יאריכו איפה שלא צריך להאריך, ולהתאמץ </w:t>
      </w:r>
      <w:bookmarkStart w:id="919" w:name="_ETM_Q1_2891140"/>
      <w:bookmarkEnd w:id="919"/>
      <w:r>
        <w:rPr>
          <w:rFonts w:hint="cs"/>
          <w:rtl/>
        </w:rPr>
        <w:t>שכל חיוב וכל זיכוי יוכלו לעבור בלחיצת כפתור</w:t>
      </w:r>
      <w:bookmarkStart w:id="920" w:name="_ETM_Q1_2859985"/>
      <w:bookmarkStart w:id="921" w:name="_ETM_Q1_2860050"/>
      <w:bookmarkEnd w:id="920"/>
      <w:bookmarkEnd w:id="921"/>
      <w:r>
        <w:rPr>
          <w:rFonts w:hint="cs"/>
          <w:rtl/>
        </w:rPr>
        <w:t xml:space="preserve">, כולל צ'קים </w:t>
      </w:r>
      <w:bookmarkStart w:id="922" w:name="_ETM_Q1_2894383"/>
      <w:bookmarkEnd w:id="922"/>
      <w:r>
        <w:rPr>
          <w:rFonts w:hint="cs"/>
          <w:rtl/>
        </w:rPr>
        <w:t>וכרטיסי אשראי. לדעתי עצם זה שאומרים שטכנולוגית זה קשה</w:t>
      </w:r>
      <w:bookmarkStart w:id="923" w:name="_ETM_Q1_2905806"/>
      <w:bookmarkEnd w:id="923"/>
      <w:r>
        <w:rPr>
          <w:rFonts w:hint="cs"/>
          <w:rtl/>
        </w:rPr>
        <w:t xml:space="preserve"> - - - </w:t>
      </w:r>
    </w:p>
    <w:p w:rsidR="00A9038E" w:rsidRDefault="00A9038E" w:rsidP="00A9038E">
      <w:pPr>
        <w:rPr>
          <w:rtl/>
        </w:rPr>
      </w:pPr>
    </w:p>
    <w:p w:rsidR="00A9038E" w:rsidRDefault="00A9038E" w:rsidP="000A4407">
      <w:pPr>
        <w:pStyle w:val="af6"/>
        <w:rPr>
          <w:rtl/>
        </w:rPr>
      </w:pPr>
      <w:bookmarkStart w:id="924" w:name="ET_yor_4758_129"/>
      <w:r w:rsidRPr="000A4407">
        <w:rPr>
          <w:rStyle w:val="TagStyle"/>
          <w:rtl/>
        </w:rPr>
        <w:t xml:space="preserve"> &lt;&lt; יור &gt;&gt;</w:t>
      </w:r>
      <w:r w:rsidRPr="00A9038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9038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4"/>
    </w:p>
    <w:p w:rsidR="00A9038E" w:rsidRDefault="00A9038E" w:rsidP="00A9038E">
      <w:pPr>
        <w:pStyle w:val="KeepWithNext"/>
        <w:rPr>
          <w:rtl/>
        </w:rPr>
      </w:pPr>
    </w:p>
    <w:p w:rsidR="00A9038E" w:rsidRDefault="00A9038E" w:rsidP="00A9038E">
      <w:pPr>
        <w:rPr>
          <w:rtl/>
        </w:rPr>
      </w:pPr>
      <w:bookmarkStart w:id="925" w:name="_ETM_Q1_2903856"/>
      <w:bookmarkEnd w:id="925"/>
      <w:r>
        <w:rPr>
          <w:rFonts w:hint="cs"/>
          <w:rtl/>
        </w:rPr>
        <w:t xml:space="preserve">בועז, ברשותך, אני אפריע לך באמצע הדברים שלך. אודליה, את יכולה לומר לי </w:t>
      </w:r>
      <w:r>
        <w:rPr>
          <w:rtl/>
        </w:rPr>
        <w:t>–</w:t>
      </w:r>
      <w:r>
        <w:rPr>
          <w:rFonts w:hint="cs"/>
          <w:rtl/>
        </w:rPr>
        <w:t xml:space="preserve"> אם יש לך את הנתון, את לא חייבת לענות אם אין לך </w:t>
      </w:r>
      <w:r>
        <w:rPr>
          <w:rtl/>
        </w:rPr>
        <w:t>–</w:t>
      </w:r>
      <w:r>
        <w:rPr>
          <w:rFonts w:hint="cs"/>
          <w:rtl/>
        </w:rPr>
        <w:t xml:space="preserve"> באחוזים, כמה עדיין משתמשים בצ'קים? </w:t>
      </w:r>
    </w:p>
    <w:p w:rsidR="00A9038E" w:rsidRDefault="00A9038E" w:rsidP="00A9038E">
      <w:pPr>
        <w:rPr>
          <w:rtl/>
        </w:rPr>
      </w:pPr>
      <w:bookmarkStart w:id="926" w:name="_ETM_Q1_2921234"/>
      <w:bookmarkStart w:id="927" w:name="_ETM_Q1_2921301"/>
      <w:bookmarkEnd w:id="926"/>
      <w:bookmarkEnd w:id="927"/>
    </w:p>
    <w:p w:rsidR="00A9038E" w:rsidRDefault="00A9038E" w:rsidP="000A4407">
      <w:pPr>
        <w:pStyle w:val="af9"/>
        <w:rPr>
          <w:rtl/>
        </w:rPr>
      </w:pPr>
      <w:bookmarkStart w:id="928" w:name="ET_guest_865738_130"/>
      <w:r w:rsidRPr="000A4407">
        <w:rPr>
          <w:rStyle w:val="TagStyle"/>
          <w:rtl/>
        </w:rPr>
        <w:t xml:space="preserve"> &lt;&lt; אורח &gt;&gt;</w:t>
      </w:r>
      <w:r w:rsidRPr="00A9038E">
        <w:rPr>
          <w:rStyle w:val="TagStyle"/>
          <w:rtl/>
        </w:rPr>
        <w:t xml:space="preserve"> </w:t>
      </w:r>
      <w:r>
        <w:rPr>
          <w:rtl/>
        </w:rPr>
        <w:t>אודליה אוסטרובסקי משה:</w:t>
      </w:r>
      <w:r w:rsidRPr="00A9038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8"/>
    </w:p>
    <w:p w:rsidR="00A9038E" w:rsidRDefault="00A9038E" w:rsidP="00A9038E">
      <w:pPr>
        <w:pStyle w:val="KeepWithNext"/>
        <w:rPr>
          <w:rtl/>
        </w:rPr>
      </w:pPr>
    </w:p>
    <w:p w:rsidR="00A9038E" w:rsidRDefault="00A9038E" w:rsidP="00A9038E">
      <w:pPr>
        <w:rPr>
          <w:rtl/>
        </w:rPr>
      </w:pPr>
      <w:r>
        <w:rPr>
          <w:rFonts w:hint="cs"/>
          <w:rtl/>
        </w:rPr>
        <w:t xml:space="preserve">זה שייך לבנק ישראל. </w:t>
      </w:r>
    </w:p>
    <w:p w:rsidR="00A9038E" w:rsidRDefault="00A9038E" w:rsidP="00A9038E">
      <w:pPr>
        <w:rPr>
          <w:rtl/>
        </w:rPr>
      </w:pPr>
    </w:p>
    <w:p w:rsidR="00A9038E" w:rsidRDefault="00A9038E" w:rsidP="000A4407">
      <w:pPr>
        <w:pStyle w:val="af9"/>
        <w:rPr>
          <w:rtl/>
        </w:rPr>
      </w:pPr>
      <w:bookmarkStart w:id="929" w:name="ET_guest_856652_131"/>
      <w:r w:rsidRPr="000A4407">
        <w:rPr>
          <w:rStyle w:val="TagStyle"/>
          <w:rtl/>
        </w:rPr>
        <w:t xml:space="preserve"> &lt;&lt; אורח &gt;&gt;</w:t>
      </w:r>
      <w:r w:rsidRPr="00A9038E">
        <w:rPr>
          <w:rStyle w:val="TagStyle"/>
          <w:rtl/>
        </w:rPr>
        <w:t xml:space="preserve"> </w:t>
      </w:r>
      <w:r>
        <w:rPr>
          <w:rtl/>
        </w:rPr>
        <w:t>טל הראל:</w:t>
      </w:r>
      <w:r w:rsidRPr="00A9038E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9"/>
    </w:p>
    <w:p w:rsidR="00A9038E" w:rsidRDefault="00A9038E" w:rsidP="00A9038E">
      <w:pPr>
        <w:pStyle w:val="KeepWithNext"/>
        <w:rPr>
          <w:rtl/>
        </w:rPr>
      </w:pPr>
    </w:p>
    <w:p w:rsidR="00D42928" w:rsidRDefault="00A9038E" w:rsidP="00A9038E">
      <w:pPr>
        <w:rPr>
          <w:rtl/>
        </w:rPr>
      </w:pPr>
      <w:r>
        <w:rPr>
          <w:rFonts w:hint="cs"/>
          <w:rtl/>
        </w:rPr>
        <w:t xml:space="preserve">אין לי פה את המספרים, אני </w:t>
      </w:r>
      <w:bookmarkStart w:id="930" w:name="_ETM_Q1_2921943"/>
      <w:bookmarkEnd w:id="930"/>
      <w:r>
        <w:rPr>
          <w:rFonts w:hint="cs"/>
          <w:rtl/>
        </w:rPr>
        <w:t>לא רוצה לתת מספר שאני לא יכולה לעמוד מאחוריו. א</w:t>
      </w:r>
      <w:bookmarkStart w:id="931" w:name="_ETM_Q1_2920069"/>
      <w:bookmarkEnd w:id="931"/>
      <w:r>
        <w:rPr>
          <w:rFonts w:hint="cs"/>
          <w:rtl/>
        </w:rPr>
        <w:t xml:space="preserve">ין לי בעיה להעביר אחרי הישיבה את הנתון הזה לוועדה. אני רק יכולה להגיד לכם שבגלל שנוכחנו </w:t>
      </w:r>
      <w:bookmarkStart w:id="932" w:name="_ETM_Q1_2926817"/>
      <w:bookmarkEnd w:id="932"/>
      <w:r>
        <w:rPr>
          <w:rFonts w:hint="cs"/>
          <w:rtl/>
        </w:rPr>
        <w:t xml:space="preserve">שהרבה לקוחות </w:t>
      </w:r>
      <w:r w:rsidR="00D42928">
        <w:rPr>
          <w:rFonts w:hint="cs"/>
          <w:rtl/>
        </w:rPr>
        <w:t>עדיין עושים שימוש בצ'קים, החלטנ</w:t>
      </w:r>
      <w:r>
        <w:rPr>
          <w:rFonts w:hint="cs"/>
          <w:rtl/>
        </w:rPr>
        <w:t>ו</w:t>
      </w:r>
      <w:r w:rsidR="00D42928">
        <w:rPr>
          <w:rFonts w:hint="cs"/>
          <w:rtl/>
        </w:rPr>
        <w:t xml:space="preserve"> שזה צריך להיכנס לתחולת החוק. </w:t>
      </w:r>
    </w:p>
    <w:p w:rsidR="00D42928" w:rsidRDefault="00D42928" w:rsidP="00A9038E">
      <w:pPr>
        <w:rPr>
          <w:rtl/>
        </w:rPr>
      </w:pPr>
      <w:bookmarkStart w:id="933" w:name="_ETM_Q1_2935240"/>
      <w:bookmarkStart w:id="934" w:name="_ETM_Q1_2935317"/>
      <w:bookmarkEnd w:id="933"/>
      <w:bookmarkEnd w:id="934"/>
    </w:p>
    <w:p w:rsidR="00D42928" w:rsidRDefault="00D42928" w:rsidP="000A4407">
      <w:pPr>
        <w:pStyle w:val="af6"/>
        <w:rPr>
          <w:rtl/>
        </w:rPr>
      </w:pPr>
      <w:bookmarkStart w:id="935" w:name="ET_yor_4758_132"/>
      <w:r w:rsidRPr="000A4407">
        <w:rPr>
          <w:rStyle w:val="TagStyle"/>
          <w:rtl/>
        </w:rPr>
        <w:t xml:space="preserve"> &lt;&lt; יור &gt;&gt;</w:t>
      </w:r>
      <w:r w:rsidRPr="00D4292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42928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5"/>
    </w:p>
    <w:p w:rsidR="00D42928" w:rsidRDefault="00D42928" w:rsidP="00D42928">
      <w:pPr>
        <w:pStyle w:val="KeepWithNext"/>
        <w:rPr>
          <w:rtl/>
        </w:rPr>
      </w:pPr>
    </w:p>
    <w:p w:rsidR="00D42928" w:rsidRDefault="00D42928" w:rsidP="00D42928">
      <w:pPr>
        <w:rPr>
          <w:rtl/>
        </w:rPr>
      </w:pPr>
      <w:r>
        <w:rPr>
          <w:rFonts w:hint="cs"/>
          <w:rtl/>
        </w:rPr>
        <w:t xml:space="preserve">החברה הישראלית </w:t>
      </w:r>
      <w:bookmarkStart w:id="936" w:name="_ETM_Q1_2937261"/>
      <w:bookmarkEnd w:id="936"/>
      <w:r>
        <w:rPr>
          <w:rFonts w:hint="cs"/>
          <w:rtl/>
        </w:rPr>
        <w:t xml:space="preserve">חדשנית, אבל במובנים מסוימים </w:t>
      </w:r>
      <w:bookmarkStart w:id="937" w:name="_ETM_Q1_2931687"/>
      <w:bookmarkEnd w:id="937"/>
      <w:r>
        <w:rPr>
          <w:rFonts w:hint="cs"/>
          <w:rtl/>
        </w:rPr>
        <w:t xml:space="preserve">היא גם שמרנית. </w:t>
      </w:r>
      <w:r>
        <w:rPr>
          <w:rtl/>
        </w:rPr>
        <w:t xml:space="preserve">  </w:t>
      </w:r>
    </w:p>
    <w:p w:rsidR="00A9038E" w:rsidRDefault="00A9038E" w:rsidP="00A9038E">
      <w:pPr>
        <w:rPr>
          <w:rtl/>
        </w:rPr>
      </w:pPr>
      <w:bookmarkStart w:id="938" w:name="_ETM_Q1_2935383"/>
      <w:bookmarkStart w:id="939" w:name="_ETM_Q1_2935476"/>
      <w:bookmarkEnd w:id="938"/>
      <w:bookmarkEnd w:id="939"/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D42928" w:rsidRDefault="00D42928" w:rsidP="000A4407">
      <w:pPr>
        <w:pStyle w:val="af9"/>
        <w:rPr>
          <w:rtl/>
        </w:rPr>
      </w:pPr>
      <w:bookmarkStart w:id="940" w:name="_ETM_Q1_2942597"/>
      <w:bookmarkStart w:id="941" w:name="_ETM_Q1_2942675"/>
      <w:bookmarkStart w:id="942" w:name="ET_guest_865738_133"/>
      <w:bookmarkEnd w:id="940"/>
      <w:bookmarkEnd w:id="941"/>
      <w:r w:rsidRPr="000A4407">
        <w:rPr>
          <w:rStyle w:val="TagStyle"/>
          <w:rtl/>
        </w:rPr>
        <w:t xml:space="preserve"> &lt;&lt; אורח &gt;&gt;</w:t>
      </w:r>
      <w:r w:rsidRPr="00D42928">
        <w:rPr>
          <w:rStyle w:val="TagStyle"/>
          <w:rtl/>
        </w:rPr>
        <w:t xml:space="preserve"> </w:t>
      </w:r>
      <w:r>
        <w:rPr>
          <w:rtl/>
        </w:rPr>
        <w:t>אודליה אוסטרובסקי משה:</w:t>
      </w:r>
      <w:r w:rsidRPr="00D42928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2"/>
    </w:p>
    <w:p w:rsidR="00D42928" w:rsidRDefault="00D42928" w:rsidP="00D42928">
      <w:pPr>
        <w:pStyle w:val="KeepWithNext"/>
        <w:rPr>
          <w:rtl/>
        </w:rPr>
      </w:pPr>
    </w:p>
    <w:p w:rsidR="00D42928" w:rsidRDefault="00D42928" w:rsidP="00D42928">
      <w:pPr>
        <w:rPr>
          <w:rtl/>
        </w:rPr>
      </w:pPr>
      <w:r>
        <w:rPr>
          <w:rFonts w:hint="cs"/>
          <w:rtl/>
        </w:rPr>
        <w:t xml:space="preserve">אגב, מבחינה טכנולוגית, גם אם יש מעט צ'קים </w:t>
      </w:r>
      <w:bookmarkStart w:id="943" w:name="_ETM_Q1_2942170"/>
      <w:bookmarkEnd w:id="943"/>
      <w:r>
        <w:rPr>
          <w:rFonts w:hint="cs"/>
          <w:rtl/>
        </w:rPr>
        <w:t xml:space="preserve">צריך שיהיה פתרון מלא. </w:t>
      </w:r>
    </w:p>
    <w:p w:rsidR="00D42928" w:rsidRDefault="00D42928" w:rsidP="00D42928">
      <w:pPr>
        <w:rPr>
          <w:rtl/>
        </w:rPr>
      </w:pPr>
      <w:bookmarkStart w:id="944" w:name="_ETM_Q1_2937945"/>
      <w:bookmarkStart w:id="945" w:name="_ETM_Q1_2938035"/>
      <w:bookmarkStart w:id="946" w:name="_ETM_Q1_2935654"/>
      <w:bookmarkEnd w:id="944"/>
      <w:bookmarkEnd w:id="945"/>
      <w:bookmarkEnd w:id="946"/>
    </w:p>
    <w:p w:rsidR="00D42928" w:rsidRDefault="00D42928" w:rsidP="000A4407">
      <w:pPr>
        <w:pStyle w:val="a4"/>
        <w:rPr>
          <w:rtl/>
        </w:rPr>
      </w:pPr>
      <w:bookmarkStart w:id="947" w:name="ET_speaker_5792_135"/>
      <w:r w:rsidRPr="000A4407">
        <w:rPr>
          <w:rStyle w:val="TagStyle"/>
          <w:rtl/>
        </w:rPr>
        <w:t xml:space="preserve"> &lt;&lt; דובר &gt;&gt;</w:t>
      </w:r>
      <w:r w:rsidRPr="00D4292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42928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7"/>
    </w:p>
    <w:p w:rsidR="00D42928" w:rsidRDefault="00D42928" w:rsidP="00D42928">
      <w:pPr>
        <w:pStyle w:val="KeepWithNext"/>
        <w:rPr>
          <w:rtl/>
        </w:rPr>
      </w:pPr>
    </w:p>
    <w:p w:rsidR="00D42928" w:rsidRDefault="00D42928" w:rsidP="009830D9">
      <w:pPr>
        <w:rPr>
          <w:rtl/>
        </w:rPr>
      </w:pPr>
      <w:bookmarkStart w:id="948" w:name="_ETM_Q1_2936260"/>
      <w:bookmarkStart w:id="949" w:name="_ETM_Q1_2936310"/>
      <w:bookmarkEnd w:id="948"/>
      <w:bookmarkEnd w:id="949"/>
      <w:r>
        <w:rPr>
          <w:rFonts w:hint="cs"/>
          <w:rtl/>
        </w:rPr>
        <w:t>היום</w:t>
      </w:r>
      <w:r w:rsidR="009830D9">
        <w:rPr>
          <w:rFonts w:hint="cs"/>
          <w:rtl/>
        </w:rPr>
        <w:t xml:space="preserve"> למשל</w:t>
      </w:r>
      <w:r>
        <w:rPr>
          <w:rFonts w:hint="cs"/>
          <w:rtl/>
        </w:rPr>
        <w:t xml:space="preserve"> משלמים </w:t>
      </w:r>
      <w:bookmarkStart w:id="950" w:name="_ETM_Q1_2932407"/>
      <w:bookmarkEnd w:id="950"/>
      <w:r>
        <w:rPr>
          <w:rFonts w:hint="cs"/>
          <w:rtl/>
        </w:rPr>
        <w:t>שכר דירה בצ'קים. 600,000 בעלי דירות שמשכירים דירות, משלמים בצ'קים.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D42928" w:rsidRDefault="00D42928" w:rsidP="00A9038E">
      <w:pPr>
        <w:rPr>
          <w:rtl/>
        </w:rPr>
      </w:pPr>
    </w:p>
    <w:p w:rsidR="00D42928" w:rsidRDefault="00D42928" w:rsidP="000A4407">
      <w:pPr>
        <w:pStyle w:val="a4"/>
        <w:rPr>
          <w:rtl/>
        </w:rPr>
      </w:pPr>
      <w:bookmarkStart w:id="951" w:name="ET_speaker_5811_136"/>
      <w:r w:rsidRPr="000A4407">
        <w:rPr>
          <w:rStyle w:val="TagStyle"/>
          <w:rtl/>
        </w:rPr>
        <w:t xml:space="preserve"> &lt;&lt; דובר &gt;&gt;</w:t>
      </w:r>
      <w:r w:rsidRPr="00D42928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42928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1"/>
    </w:p>
    <w:p w:rsidR="00D42928" w:rsidRDefault="00D42928" w:rsidP="00D42928">
      <w:pPr>
        <w:pStyle w:val="KeepWithNext"/>
        <w:rPr>
          <w:rtl/>
        </w:rPr>
      </w:pPr>
    </w:p>
    <w:p w:rsidR="00C31391" w:rsidRDefault="00D42928" w:rsidP="00D42928">
      <w:pPr>
        <w:rPr>
          <w:rtl/>
        </w:rPr>
      </w:pPr>
      <w:bookmarkStart w:id="952" w:name="_ETM_Q1_2950973"/>
      <w:bookmarkStart w:id="953" w:name="_ETM_Q1_2951031"/>
      <w:bookmarkEnd w:id="952"/>
      <w:bookmarkEnd w:id="953"/>
      <w:r>
        <w:rPr>
          <w:rFonts w:hint="cs"/>
          <w:rtl/>
        </w:rPr>
        <w:t xml:space="preserve">כפיר בטט אמר דברי טעם. הוא אמר </w:t>
      </w:r>
      <w:bookmarkStart w:id="954" w:name="_ETM_Q1_2958821"/>
      <w:bookmarkEnd w:id="954"/>
      <w:r>
        <w:rPr>
          <w:rFonts w:hint="cs"/>
          <w:rtl/>
        </w:rPr>
        <w:t xml:space="preserve">שאולי לא נעמוד בזמנים, אבל נקטין את גודל ההיקף </w:t>
      </w:r>
      <w:bookmarkStart w:id="955" w:name="_ETM_Q1_2956919"/>
      <w:bookmarkEnd w:id="955"/>
      <w:r>
        <w:rPr>
          <w:rFonts w:hint="cs"/>
          <w:rtl/>
        </w:rPr>
        <w:t>של מה שאפשר להעביר ומה שלא אפשרי להעביר.</w:t>
      </w:r>
      <w:bookmarkStart w:id="956" w:name="_ETM_Q1_2960515"/>
      <w:bookmarkEnd w:id="956"/>
      <w:r>
        <w:rPr>
          <w:rFonts w:hint="cs"/>
          <w:rtl/>
        </w:rPr>
        <w:t xml:space="preserve"> אני מבין את זה, אבל בסופו של דבר </w:t>
      </w:r>
      <w:r w:rsidR="00C31391">
        <w:rPr>
          <w:rFonts w:hint="cs"/>
          <w:rtl/>
        </w:rPr>
        <w:t xml:space="preserve">אנחנו חייבים </w:t>
      </w:r>
      <w:bookmarkStart w:id="957" w:name="_ETM_Q1_2962367"/>
      <w:bookmarkEnd w:id="957"/>
      <w:r w:rsidR="00C31391">
        <w:rPr>
          <w:rFonts w:hint="cs"/>
          <w:rtl/>
        </w:rPr>
        <w:t xml:space="preserve">להתאמץ כדי שיעמדו בזמנים. אם במרץ 2018 היו מסתכלים על </w:t>
      </w:r>
      <w:bookmarkStart w:id="958" w:name="_ETM_Q1_2964989"/>
      <w:bookmarkEnd w:id="958"/>
      <w:r w:rsidR="00C31391">
        <w:rPr>
          <w:rFonts w:hint="cs"/>
          <w:rtl/>
        </w:rPr>
        <w:t>מרץ 2021 כעל תאריך סופי, אני בטוח שהיו עומדים בזה.</w:t>
      </w:r>
      <w:bookmarkStart w:id="959" w:name="_ETM_Q1_2968773"/>
      <w:bookmarkEnd w:id="959"/>
      <w:r w:rsidR="00C31391">
        <w:rPr>
          <w:rFonts w:hint="cs"/>
          <w:rtl/>
        </w:rPr>
        <w:t xml:space="preserve"> אבל מראש, כשמסתכלים על מרץ 2022, עכשיו אנחנו רק</w:t>
      </w:r>
      <w:bookmarkStart w:id="960" w:name="_ETM_Q1_2971528"/>
      <w:bookmarkEnd w:id="960"/>
      <w:r w:rsidR="00C31391">
        <w:rPr>
          <w:rFonts w:hint="cs"/>
          <w:rtl/>
        </w:rPr>
        <w:t xml:space="preserve"> איזושהי חותמת גומי, שחייבים לעבור אותנו </w:t>
      </w:r>
      <w:bookmarkStart w:id="961" w:name="_ETM_Q1_2978875"/>
      <w:bookmarkEnd w:id="961"/>
      <w:r w:rsidR="00C31391">
        <w:rPr>
          <w:rFonts w:hint="cs"/>
          <w:rtl/>
        </w:rPr>
        <w:t xml:space="preserve">רק כדי להאריך לעוד חצי שנה, ובעוד חצי שנה יבואו עוד פעם. </w:t>
      </w:r>
      <w:bookmarkStart w:id="962" w:name="_ETM_Q1_2983440"/>
      <w:bookmarkEnd w:id="962"/>
    </w:p>
    <w:p w:rsidR="00C31391" w:rsidRDefault="00C31391" w:rsidP="00D42928">
      <w:pPr>
        <w:rPr>
          <w:rtl/>
        </w:rPr>
      </w:pPr>
      <w:bookmarkStart w:id="963" w:name="_ETM_Q1_2980131"/>
      <w:bookmarkStart w:id="964" w:name="_ETM_Q1_2980217"/>
      <w:bookmarkEnd w:id="963"/>
      <w:bookmarkEnd w:id="964"/>
    </w:p>
    <w:p w:rsidR="00C31391" w:rsidRDefault="00C31391" w:rsidP="000A4407">
      <w:pPr>
        <w:pStyle w:val="af6"/>
        <w:rPr>
          <w:rtl/>
        </w:rPr>
      </w:pPr>
      <w:bookmarkStart w:id="965" w:name="ET_yor_4758_137"/>
      <w:r w:rsidRPr="000A4407">
        <w:rPr>
          <w:rStyle w:val="TagStyle"/>
          <w:rtl/>
        </w:rPr>
        <w:t xml:space="preserve"> &lt;&lt; יור &gt;&gt;</w:t>
      </w:r>
      <w:r w:rsidRPr="00C3139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3139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5"/>
    </w:p>
    <w:p w:rsidR="00C31391" w:rsidRDefault="00C31391" w:rsidP="00C31391">
      <w:pPr>
        <w:pStyle w:val="KeepWithNext"/>
        <w:rPr>
          <w:rtl/>
        </w:rPr>
      </w:pPr>
    </w:p>
    <w:p w:rsidR="00D42928" w:rsidRDefault="00C31391" w:rsidP="00C31391">
      <w:pPr>
        <w:rPr>
          <w:rtl/>
        </w:rPr>
      </w:pPr>
      <w:bookmarkStart w:id="966" w:name="_ETM_Q1_2982467"/>
      <w:bookmarkEnd w:id="966"/>
      <w:r>
        <w:rPr>
          <w:rFonts w:hint="cs"/>
          <w:rtl/>
        </w:rPr>
        <w:t xml:space="preserve">גומי ממוחזר הוא </w:t>
      </w:r>
      <w:bookmarkStart w:id="967" w:name="_ETM_Q1_2977733"/>
      <w:bookmarkEnd w:id="967"/>
      <w:r>
        <w:rPr>
          <w:rFonts w:hint="cs"/>
          <w:rtl/>
        </w:rPr>
        <w:t xml:space="preserve">קשיח יותר, אז כדאי שיחשבו על הבקשה השנייה. </w:t>
      </w:r>
    </w:p>
    <w:p w:rsidR="00C31391" w:rsidRDefault="00C31391" w:rsidP="00C31391">
      <w:pPr>
        <w:rPr>
          <w:rtl/>
        </w:rPr>
      </w:pPr>
      <w:bookmarkStart w:id="968" w:name="_ETM_Q1_2989942"/>
      <w:bookmarkStart w:id="969" w:name="_ETM_Q1_2990015"/>
      <w:bookmarkEnd w:id="968"/>
      <w:bookmarkEnd w:id="969"/>
    </w:p>
    <w:p w:rsidR="00C31391" w:rsidRDefault="00C31391" w:rsidP="00C31391">
      <w:pPr>
        <w:rPr>
          <w:rtl/>
        </w:rPr>
      </w:pPr>
      <w:bookmarkStart w:id="970" w:name="_ETM_Q1_2990411"/>
      <w:bookmarkStart w:id="971" w:name="_ETM_Q1_2990491"/>
      <w:bookmarkEnd w:id="970"/>
      <w:bookmarkEnd w:id="971"/>
      <w:r>
        <w:rPr>
          <w:rFonts w:hint="cs"/>
          <w:rtl/>
        </w:rPr>
        <w:t xml:space="preserve">עידן רול, בבקשה. </w:t>
      </w:r>
      <w:bookmarkStart w:id="972" w:name="_ETM_Q1_2990034"/>
      <w:bookmarkStart w:id="973" w:name="_ETM_Q1_2990327"/>
      <w:bookmarkEnd w:id="972"/>
      <w:bookmarkEnd w:id="973"/>
    </w:p>
    <w:p w:rsidR="00C31391" w:rsidRDefault="00C31391" w:rsidP="00C31391">
      <w:pPr>
        <w:rPr>
          <w:rtl/>
        </w:rPr>
      </w:pPr>
      <w:bookmarkStart w:id="974" w:name="_ETM_Q1_2990397"/>
      <w:bookmarkStart w:id="975" w:name="_ETM_Q1_2990490"/>
      <w:bookmarkEnd w:id="974"/>
      <w:bookmarkEnd w:id="975"/>
    </w:p>
    <w:p w:rsidR="00C31391" w:rsidRDefault="00C31391" w:rsidP="000A4407">
      <w:pPr>
        <w:pStyle w:val="a4"/>
        <w:rPr>
          <w:rtl/>
        </w:rPr>
      </w:pPr>
      <w:bookmarkStart w:id="976" w:name="_ETM_Q1_2990564"/>
      <w:bookmarkStart w:id="977" w:name="_ETM_Q1_2992757"/>
      <w:bookmarkStart w:id="978" w:name="_ETM_Q1_2992850"/>
      <w:bookmarkStart w:id="979" w:name="ET_speaker_5939_138"/>
      <w:bookmarkEnd w:id="976"/>
      <w:bookmarkEnd w:id="977"/>
      <w:bookmarkEnd w:id="978"/>
      <w:r w:rsidRPr="000A4407">
        <w:rPr>
          <w:rStyle w:val="TagStyle"/>
          <w:rtl/>
        </w:rPr>
        <w:t xml:space="preserve"> &lt;&lt; דובר &gt;&gt;</w:t>
      </w:r>
      <w:r w:rsidRPr="00C31391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C3139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9"/>
    </w:p>
    <w:p w:rsidR="00C31391" w:rsidRDefault="00C31391" w:rsidP="00C31391">
      <w:pPr>
        <w:pStyle w:val="KeepWithNext"/>
        <w:rPr>
          <w:rtl/>
        </w:rPr>
      </w:pPr>
    </w:p>
    <w:p w:rsidR="00C31391" w:rsidRDefault="00C31391" w:rsidP="00597461">
      <w:pPr>
        <w:rPr>
          <w:rtl/>
        </w:rPr>
      </w:pPr>
      <w:r>
        <w:rPr>
          <w:rFonts w:hint="cs"/>
          <w:rtl/>
        </w:rPr>
        <w:t xml:space="preserve">תודה רבה, אדוני היושב-ראש. אני דוגל בשמירה על המידע </w:t>
      </w:r>
      <w:bookmarkStart w:id="980" w:name="_ETM_Q1_2998884"/>
      <w:bookmarkEnd w:id="980"/>
      <w:r>
        <w:rPr>
          <w:rFonts w:hint="cs"/>
          <w:rtl/>
        </w:rPr>
        <w:t xml:space="preserve">שלך, ביכולת להעביר אותו ממקום למקום. אני חושב שזה מעלה </w:t>
      </w:r>
      <w:bookmarkStart w:id="981" w:name="_ETM_Q1_2998265"/>
      <w:bookmarkEnd w:id="981"/>
      <w:r>
        <w:rPr>
          <w:rFonts w:hint="cs"/>
          <w:rtl/>
        </w:rPr>
        <w:t xml:space="preserve">סוגיות מעניינות של קניין על המידע שלנו. אפשר להגיד שזה </w:t>
      </w:r>
      <w:bookmarkStart w:id="982" w:name="_ETM_Q1_2999007"/>
      <w:bookmarkEnd w:id="982"/>
      <w:r>
        <w:rPr>
          <w:rFonts w:hint="cs"/>
          <w:rtl/>
        </w:rPr>
        <w:t xml:space="preserve">של הבנקים, זה במידה רבה גם של הצרכן. אני יכול </w:t>
      </w:r>
      <w:bookmarkStart w:id="983" w:name="_ETM_Q1_3004228"/>
      <w:bookmarkEnd w:id="983"/>
      <w:r>
        <w:rPr>
          <w:rFonts w:hint="cs"/>
          <w:rtl/>
        </w:rPr>
        <w:t>להגיד לכם בנושא</w:t>
      </w:r>
      <w:r w:rsidR="00597461">
        <w:rPr>
          <w:rFonts w:hint="cs"/>
          <w:rtl/>
        </w:rPr>
        <w:t xml:space="preserve"> אחר לגמרי, אבל זו דוגמה למה </w:t>
      </w:r>
      <w:bookmarkStart w:id="984" w:name="_ETM_Q1_3008704"/>
      <w:bookmarkEnd w:id="984"/>
      <w:r w:rsidR="00597461">
        <w:rPr>
          <w:rFonts w:hint="cs"/>
          <w:rtl/>
        </w:rPr>
        <w:t xml:space="preserve">אנחנו לא רוצים שיהיה </w:t>
      </w:r>
      <w:r w:rsidR="00597461">
        <w:rPr>
          <w:rtl/>
        </w:rPr>
        <w:t>–</w:t>
      </w:r>
      <w:r w:rsidR="00597461">
        <w:rPr>
          <w:rFonts w:hint="cs"/>
          <w:rtl/>
        </w:rPr>
        <w:t xml:space="preserve"> לפני </w:t>
      </w:r>
      <w:bookmarkStart w:id="985" w:name="_ETM_Q1_3009016"/>
      <w:bookmarkEnd w:id="985"/>
      <w:r w:rsidR="00597461">
        <w:rPr>
          <w:rFonts w:hint="cs"/>
          <w:rtl/>
        </w:rPr>
        <w:t xml:space="preserve">מספר חודשים עברתי בין קופות חולים. אין שום ממשק כמובן ובאותו יום גם לא היה </w:t>
      </w:r>
      <w:bookmarkStart w:id="986" w:name="_ETM_Q1_3013526"/>
      <w:bookmarkEnd w:id="986"/>
      <w:r w:rsidR="00597461">
        <w:rPr>
          <w:rFonts w:hint="cs"/>
          <w:rtl/>
        </w:rPr>
        <w:t xml:space="preserve">תקליטור. הפקידה אמרה </w:t>
      </w:r>
      <w:bookmarkStart w:id="987" w:name="_ETM_Q1_3017590"/>
      <w:bookmarkEnd w:id="987"/>
      <w:r w:rsidR="00597461">
        <w:rPr>
          <w:rFonts w:hint="cs"/>
          <w:rtl/>
        </w:rPr>
        <w:t xml:space="preserve">לי: אני אדפיס לך את התיק הרפואי שלך ותיקח אותו </w:t>
      </w:r>
      <w:bookmarkStart w:id="988" w:name="_ETM_Q1_3022220"/>
      <w:bookmarkEnd w:id="988"/>
      <w:r w:rsidR="00597461">
        <w:rPr>
          <w:rFonts w:hint="cs"/>
          <w:rtl/>
        </w:rPr>
        <w:t xml:space="preserve">בשקים לקופת החולים הבאה, שם אולי הם </w:t>
      </w:r>
      <w:bookmarkStart w:id="989" w:name="_ETM_Q1_3020911"/>
      <w:bookmarkEnd w:id="989"/>
      <w:r w:rsidR="00597461">
        <w:rPr>
          <w:rFonts w:hint="cs"/>
          <w:rtl/>
        </w:rPr>
        <w:t xml:space="preserve">יסרקו את זה לתוך המערכת שלהם. אנחנו לא רוצים את זה. אין ספק </w:t>
      </w:r>
      <w:bookmarkStart w:id="990" w:name="_ETM_Q1_3024436"/>
      <w:bookmarkEnd w:id="990"/>
      <w:r w:rsidR="00597461">
        <w:rPr>
          <w:rFonts w:hint="cs"/>
          <w:rtl/>
        </w:rPr>
        <w:t xml:space="preserve">שרוצים שהמעבר יהיה וטוב. </w:t>
      </w:r>
    </w:p>
    <w:p w:rsidR="00597461" w:rsidRDefault="00597461" w:rsidP="00597461">
      <w:pPr>
        <w:rPr>
          <w:rtl/>
        </w:rPr>
      </w:pPr>
    </w:p>
    <w:p w:rsidR="00597461" w:rsidRDefault="00597461" w:rsidP="000A4407">
      <w:pPr>
        <w:pStyle w:val="af6"/>
        <w:rPr>
          <w:rtl/>
        </w:rPr>
      </w:pPr>
      <w:bookmarkStart w:id="991" w:name="ET_yor_4758_139"/>
      <w:r w:rsidRPr="000A4407">
        <w:rPr>
          <w:rStyle w:val="TagStyle"/>
          <w:rtl/>
        </w:rPr>
        <w:t xml:space="preserve"> &lt;&lt; יור &gt;&gt;</w:t>
      </w:r>
      <w:r w:rsidRPr="0059746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974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1"/>
    </w:p>
    <w:p w:rsidR="00597461" w:rsidRDefault="00597461" w:rsidP="00597461">
      <w:pPr>
        <w:pStyle w:val="KeepWithNext"/>
        <w:rPr>
          <w:rtl/>
        </w:rPr>
      </w:pPr>
    </w:p>
    <w:p w:rsidR="00597461" w:rsidRDefault="00597461" w:rsidP="00597461">
      <w:pPr>
        <w:rPr>
          <w:rtl/>
        </w:rPr>
      </w:pPr>
      <w:r>
        <w:rPr>
          <w:rFonts w:hint="cs"/>
          <w:rtl/>
        </w:rPr>
        <w:t xml:space="preserve">הנושא הזה בעבודה כבר </w:t>
      </w:r>
      <w:bookmarkStart w:id="992" w:name="_ETM_Q1_3021553"/>
      <w:bookmarkEnd w:id="992"/>
      <w:r>
        <w:rPr>
          <w:rFonts w:hint="cs"/>
          <w:rtl/>
        </w:rPr>
        <w:t xml:space="preserve">כמה שנים. </w:t>
      </w:r>
    </w:p>
    <w:p w:rsidR="00597461" w:rsidRDefault="00597461" w:rsidP="00597461">
      <w:pPr>
        <w:rPr>
          <w:rtl/>
        </w:rPr>
      </w:pPr>
      <w:bookmarkStart w:id="993" w:name="_ETM_Q1_3031988"/>
      <w:bookmarkStart w:id="994" w:name="_ETM_Q1_3032058"/>
      <w:bookmarkStart w:id="995" w:name="_ETM_Q1_3033971"/>
      <w:bookmarkStart w:id="996" w:name="_ETM_Q1_3034045"/>
      <w:bookmarkEnd w:id="993"/>
      <w:bookmarkEnd w:id="994"/>
      <w:bookmarkEnd w:id="995"/>
      <w:bookmarkEnd w:id="996"/>
    </w:p>
    <w:p w:rsidR="00597461" w:rsidRDefault="00597461" w:rsidP="000A4407">
      <w:pPr>
        <w:pStyle w:val="a4"/>
        <w:rPr>
          <w:rtl/>
        </w:rPr>
      </w:pPr>
      <w:bookmarkStart w:id="997" w:name="ET_speaker_5939_140"/>
      <w:r w:rsidRPr="000A4407">
        <w:rPr>
          <w:rStyle w:val="TagStyle"/>
          <w:rtl/>
        </w:rPr>
        <w:t xml:space="preserve"> &lt;&lt; דובר &gt;&gt;</w:t>
      </w:r>
      <w:r w:rsidRPr="00597461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5974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7"/>
    </w:p>
    <w:p w:rsidR="00597461" w:rsidRDefault="00597461" w:rsidP="00597461">
      <w:pPr>
        <w:pStyle w:val="KeepWithNext"/>
        <w:rPr>
          <w:rtl/>
        </w:rPr>
      </w:pPr>
    </w:p>
    <w:p w:rsidR="00597461" w:rsidRDefault="00597461" w:rsidP="00597461">
      <w:pPr>
        <w:rPr>
          <w:rtl/>
        </w:rPr>
      </w:pPr>
      <w:r>
        <w:rPr>
          <w:rFonts w:hint="cs"/>
          <w:rtl/>
        </w:rPr>
        <w:t xml:space="preserve">נכון, זה כבר הרבה זמן בעבודה. </w:t>
      </w:r>
    </w:p>
    <w:p w:rsidR="00597461" w:rsidRDefault="00597461" w:rsidP="00597461">
      <w:pPr>
        <w:rPr>
          <w:rtl/>
        </w:rPr>
      </w:pPr>
      <w:bookmarkStart w:id="998" w:name="_ETM_Q1_3037461"/>
      <w:bookmarkStart w:id="999" w:name="_ETM_Q1_3037526"/>
      <w:bookmarkEnd w:id="998"/>
      <w:bookmarkEnd w:id="999"/>
    </w:p>
    <w:p w:rsidR="00597461" w:rsidRDefault="00597461" w:rsidP="000A4407">
      <w:pPr>
        <w:pStyle w:val="af6"/>
        <w:rPr>
          <w:rtl/>
        </w:rPr>
      </w:pPr>
      <w:bookmarkStart w:id="1000" w:name="ET_yor_4758_141"/>
      <w:r w:rsidRPr="000A4407">
        <w:rPr>
          <w:rStyle w:val="TagStyle"/>
          <w:rtl/>
        </w:rPr>
        <w:t xml:space="preserve"> &lt;&lt; יור &gt;&gt;</w:t>
      </w:r>
      <w:r w:rsidRPr="0059746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974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0"/>
    </w:p>
    <w:p w:rsidR="00597461" w:rsidRDefault="00597461" w:rsidP="00597461">
      <w:pPr>
        <w:pStyle w:val="KeepWithNext"/>
        <w:rPr>
          <w:rtl/>
        </w:rPr>
      </w:pPr>
    </w:p>
    <w:p w:rsidR="00597461" w:rsidRDefault="00597461" w:rsidP="00597461">
      <w:pPr>
        <w:rPr>
          <w:rtl/>
        </w:rPr>
      </w:pPr>
      <w:bookmarkStart w:id="1001" w:name="_ETM_Q1_3039588"/>
      <w:bookmarkEnd w:id="1001"/>
      <w:r>
        <w:rPr>
          <w:rFonts w:hint="cs"/>
          <w:rtl/>
        </w:rPr>
        <w:t>כדאי</w:t>
      </w:r>
      <w:bookmarkStart w:id="1002" w:name="_ETM_Q1_3040672"/>
      <w:bookmarkEnd w:id="1002"/>
      <w:r>
        <w:rPr>
          <w:rFonts w:hint="cs"/>
          <w:rtl/>
        </w:rPr>
        <w:t xml:space="preserve"> שתדע שהם לא עושים את זה בגלל התיאור שתיארת, אלא </w:t>
      </w:r>
      <w:bookmarkStart w:id="1003" w:name="_ETM_Q1_3039379"/>
      <w:bookmarkEnd w:id="1003"/>
      <w:r>
        <w:rPr>
          <w:rFonts w:hint="cs"/>
          <w:rtl/>
        </w:rPr>
        <w:t>לצורכי מחקר.  הם עובדים עכשיו על מסד נתונים רפואי</w:t>
      </w:r>
      <w:bookmarkStart w:id="1004" w:name="_ETM_Q1_3053130"/>
      <w:bookmarkEnd w:id="1004"/>
      <w:r>
        <w:rPr>
          <w:rFonts w:hint="cs"/>
          <w:rtl/>
        </w:rPr>
        <w:t xml:space="preserve"> של הבן אדם</w:t>
      </w:r>
      <w:bookmarkStart w:id="1005" w:name="_ETM_Q1_3059767"/>
      <w:bookmarkEnd w:id="1005"/>
      <w:r>
        <w:rPr>
          <w:rFonts w:hint="cs"/>
          <w:rtl/>
        </w:rPr>
        <w:t xml:space="preserve"> - - - </w:t>
      </w:r>
    </w:p>
    <w:p w:rsidR="00597461" w:rsidRDefault="00597461" w:rsidP="00597461">
      <w:pPr>
        <w:rPr>
          <w:rtl/>
        </w:rPr>
      </w:pPr>
      <w:bookmarkStart w:id="1006" w:name="_ETM_Q1_3061080"/>
      <w:bookmarkStart w:id="1007" w:name="_ETM_Q1_3061156"/>
      <w:bookmarkEnd w:id="1006"/>
      <w:bookmarkEnd w:id="1007"/>
    </w:p>
    <w:p w:rsidR="00597461" w:rsidRDefault="00597461" w:rsidP="000A4407">
      <w:pPr>
        <w:pStyle w:val="a4"/>
        <w:rPr>
          <w:rtl/>
        </w:rPr>
      </w:pPr>
      <w:bookmarkStart w:id="1008" w:name="_ETM_Q1_3061819"/>
      <w:bookmarkStart w:id="1009" w:name="_ETM_Q1_3061902"/>
      <w:bookmarkStart w:id="1010" w:name="ET_speaker_5939_142"/>
      <w:bookmarkEnd w:id="1008"/>
      <w:bookmarkEnd w:id="1009"/>
      <w:r w:rsidRPr="000A4407">
        <w:rPr>
          <w:rStyle w:val="TagStyle"/>
          <w:rtl/>
        </w:rPr>
        <w:t xml:space="preserve"> &lt;&lt; דובר &gt;&gt;</w:t>
      </w:r>
      <w:r w:rsidRPr="00597461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5974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0"/>
    </w:p>
    <w:p w:rsidR="00597461" w:rsidRDefault="00597461" w:rsidP="00597461">
      <w:pPr>
        <w:pStyle w:val="KeepWithNext"/>
        <w:rPr>
          <w:rtl/>
        </w:rPr>
      </w:pPr>
    </w:p>
    <w:p w:rsidR="00597461" w:rsidRDefault="00597461" w:rsidP="00597461">
      <w:pPr>
        <w:rPr>
          <w:rtl/>
        </w:rPr>
      </w:pPr>
      <w:r>
        <w:rPr>
          <w:rFonts w:hint="cs"/>
          <w:rtl/>
        </w:rPr>
        <w:t xml:space="preserve">במטרה לא להקל על מעבר. </w:t>
      </w:r>
      <w:bookmarkStart w:id="1011" w:name="_ETM_Q1_3064060"/>
      <w:bookmarkEnd w:id="1011"/>
    </w:p>
    <w:p w:rsidR="00597461" w:rsidRDefault="00597461" w:rsidP="00597461">
      <w:pPr>
        <w:rPr>
          <w:rtl/>
        </w:rPr>
      </w:pPr>
      <w:bookmarkStart w:id="1012" w:name="_ETM_Q1_3071177"/>
      <w:bookmarkStart w:id="1013" w:name="_ETM_Q1_3071254"/>
      <w:bookmarkEnd w:id="1012"/>
      <w:bookmarkEnd w:id="1013"/>
    </w:p>
    <w:p w:rsidR="00597461" w:rsidRDefault="00597461" w:rsidP="000A4407">
      <w:pPr>
        <w:pStyle w:val="af6"/>
        <w:rPr>
          <w:rtl/>
        </w:rPr>
      </w:pPr>
      <w:bookmarkStart w:id="1014" w:name="ET_yor_4758_143"/>
      <w:r w:rsidRPr="000A4407">
        <w:rPr>
          <w:rStyle w:val="TagStyle"/>
          <w:rtl/>
        </w:rPr>
        <w:t xml:space="preserve"> &lt;&lt; יור &gt;&gt;</w:t>
      </w:r>
      <w:r w:rsidRPr="0059746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974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4"/>
    </w:p>
    <w:p w:rsidR="00597461" w:rsidRDefault="00597461" w:rsidP="00597461">
      <w:pPr>
        <w:pStyle w:val="KeepWithNext"/>
        <w:rPr>
          <w:rtl/>
        </w:rPr>
      </w:pPr>
    </w:p>
    <w:p w:rsidR="00597461" w:rsidRDefault="00597461" w:rsidP="00597461">
      <w:pPr>
        <w:rPr>
          <w:rtl/>
        </w:rPr>
      </w:pPr>
      <w:bookmarkStart w:id="1015" w:name="_ETM_Q1_3056428"/>
      <w:bookmarkEnd w:id="1015"/>
      <w:r>
        <w:rPr>
          <w:rFonts w:hint="cs"/>
          <w:rtl/>
        </w:rPr>
        <w:t xml:space="preserve">זה מאגר חשוב לצורכי מחקר. </w:t>
      </w:r>
    </w:p>
    <w:p w:rsidR="00597461" w:rsidRDefault="00597461" w:rsidP="00597461">
      <w:pPr>
        <w:rPr>
          <w:rtl/>
        </w:rPr>
      </w:pPr>
    </w:p>
    <w:p w:rsidR="00597461" w:rsidRDefault="00597461" w:rsidP="000A4407">
      <w:pPr>
        <w:pStyle w:val="a4"/>
        <w:rPr>
          <w:rtl/>
        </w:rPr>
      </w:pPr>
      <w:bookmarkStart w:id="1016" w:name="ET_speaker_5939_144"/>
      <w:r w:rsidRPr="000A4407">
        <w:rPr>
          <w:rStyle w:val="TagStyle"/>
          <w:rtl/>
        </w:rPr>
        <w:t xml:space="preserve"> &lt;&lt; דובר &gt;&gt;</w:t>
      </w:r>
      <w:r w:rsidRPr="00597461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5974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6"/>
    </w:p>
    <w:p w:rsidR="00597461" w:rsidRDefault="00597461" w:rsidP="00597461">
      <w:pPr>
        <w:pStyle w:val="KeepWithNext"/>
        <w:rPr>
          <w:rtl/>
        </w:rPr>
      </w:pPr>
    </w:p>
    <w:p w:rsidR="00597461" w:rsidRDefault="00597461" w:rsidP="00597461">
      <w:pPr>
        <w:rPr>
          <w:rtl/>
        </w:rPr>
      </w:pPr>
      <w:bookmarkStart w:id="1017" w:name="_ETM_Q1_3059404"/>
      <w:bookmarkEnd w:id="1017"/>
      <w:r>
        <w:rPr>
          <w:rFonts w:hint="cs"/>
          <w:rtl/>
        </w:rPr>
        <w:t>זה מאגר חשוב שהולך להעלות שאלות פרטיות מאוד מעניינות.</w:t>
      </w:r>
    </w:p>
    <w:p w:rsidR="00597461" w:rsidRDefault="00597461" w:rsidP="00597461">
      <w:pPr>
        <w:rPr>
          <w:rtl/>
        </w:rPr>
      </w:pPr>
    </w:p>
    <w:p w:rsidR="00597461" w:rsidRDefault="00597461" w:rsidP="000A4407">
      <w:pPr>
        <w:pStyle w:val="af6"/>
        <w:rPr>
          <w:rtl/>
        </w:rPr>
      </w:pPr>
      <w:bookmarkStart w:id="1018" w:name="ET_yor_4758_145"/>
      <w:r w:rsidRPr="000A4407">
        <w:rPr>
          <w:rStyle w:val="TagStyle"/>
          <w:rtl/>
        </w:rPr>
        <w:t xml:space="preserve"> &lt;&lt; יור &gt;&gt;</w:t>
      </w:r>
      <w:r w:rsidRPr="0059746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9746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8"/>
    </w:p>
    <w:p w:rsidR="00597461" w:rsidRDefault="00597461" w:rsidP="00597461">
      <w:pPr>
        <w:pStyle w:val="KeepWithNext"/>
        <w:rPr>
          <w:rtl/>
        </w:rPr>
      </w:pPr>
    </w:p>
    <w:p w:rsidR="00941339" w:rsidRDefault="00597461" w:rsidP="00597461">
      <w:pPr>
        <w:rPr>
          <w:rtl/>
        </w:rPr>
      </w:pPr>
      <w:r>
        <w:rPr>
          <w:rFonts w:hint="cs"/>
          <w:rtl/>
        </w:rPr>
        <w:t xml:space="preserve">וגם אתיות. </w:t>
      </w:r>
    </w:p>
    <w:p w:rsidR="00941339" w:rsidRDefault="00941339" w:rsidP="00597461">
      <w:pPr>
        <w:rPr>
          <w:rtl/>
        </w:rPr>
      </w:pPr>
      <w:bookmarkStart w:id="1019" w:name="_ETM_Q1_3078326"/>
      <w:bookmarkStart w:id="1020" w:name="_ETM_Q1_3078422"/>
      <w:bookmarkEnd w:id="1019"/>
      <w:bookmarkEnd w:id="1020"/>
    </w:p>
    <w:p w:rsidR="00941339" w:rsidRDefault="00941339" w:rsidP="000A4407">
      <w:pPr>
        <w:pStyle w:val="a4"/>
        <w:rPr>
          <w:rtl/>
        </w:rPr>
      </w:pPr>
      <w:bookmarkStart w:id="1021" w:name="ET_speaker_5939_146"/>
      <w:r w:rsidRPr="000A4407">
        <w:rPr>
          <w:rStyle w:val="TagStyle"/>
          <w:rtl/>
        </w:rPr>
        <w:t xml:space="preserve"> &lt;&lt; דובר &gt;&gt;</w:t>
      </w:r>
      <w:r w:rsidRPr="00941339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941339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1"/>
    </w:p>
    <w:p w:rsidR="00941339" w:rsidRDefault="00941339" w:rsidP="00941339">
      <w:pPr>
        <w:pStyle w:val="KeepWithNext"/>
        <w:rPr>
          <w:rtl/>
        </w:rPr>
      </w:pPr>
    </w:p>
    <w:p w:rsidR="00941339" w:rsidRDefault="00941339" w:rsidP="00941339">
      <w:pPr>
        <w:rPr>
          <w:rtl/>
        </w:rPr>
      </w:pPr>
      <w:r>
        <w:rPr>
          <w:rFonts w:hint="cs"/>
          <w:rtl/>
        </w:rPr>
        <w:t xml:space="preserve">ושאלות אתיות מאוד מעניינות </w:t>
      </w:r>
      <w:bookmarkStart w:id="1022" w:name="_ETM_Q1_3078160"/>
      <w:bookmarkEnd w:id="1022"/>
      <w:r>
        <w:rPr>
          <w:rFonts w:hint="cs"/>
          <w:rtl/>
        </w:rPr>
        <w:t xml:space="preserve">שבוודאי נדון בהן פה. </w:t>
      </w:r>
    </w:p>
    <w:p w:rsidR="00941339" w:rsidRDefault="00941339" w:rsidP="00941339">
      <w:pPr>
        <w:rPr>
          <w:rtl/>
        </w:rPr>
      </w:pPr>
      <w:bookmarkStart w:id="1023" w:name="_ETM_Q1_3075797"/>
      <w:bookmarkStart w:id="1024" w:name="_ETM_Q1_3075902"/>
      <w:bookmarkEnd w:id="1023"/>
      <w:bookmarkEnd w:id="1024"/>
    </w:p>
    <w:p w:rsidR="00941339" w:rsidRDefault="00941339" w:rsidP="00941339">
      <w:pPr>
        <w:rPr>
          <w:rtl/>
        </w:rPr>
      </w:pPr>
      <w:bookmarkStart w:id="1025" w:name="_ETM_Q1_3075984"/>
      <w:bookmarkStart w:id="1026" w:name="_ETM_Q1_3076074"/>
      <w:bookmarkEnd w:id="1025"/>
      <w:bookmarkEnd w:id="1026"/>
      <w:r>
        <w:rPr>
          <w:rFonts w:hint="cs"/>
          <w:rtl/>
        </w:rPr>
        <w:t xml:space="preserve">בכל מקרה, אני מכיר את </w:t>
      </w:r>
      <w:bookmarkStart w:id="1027" w:name="_ETM_Q1_3076091"/>
      <w:bookmarkEnd w:id="1027"/>
      <w:r>
        <w:rPr>
          <w:rFonts w:hint="cs"/>
          <w:rtl/>
        </w:rPr>
        <w:t xml:space="preserve">המערכות של הבנקים, אני יודע שהן מערכות סגורות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8" w:name="_ETM_Q1_3087562"/>
      <w:bookmarkEnd w:id="1028"/>
      <w:r>
        <w:rPr>
          <w:rFonts w:hint="cs"/>
          <w:rtl/>
        </w:rPr>
        <w:t xml:space="preserve">עבדתי איתן </w:t>
      </w:r>
      <w:r>
        <w:rPr>
          <w:rtl/>
        </w:rPr>
        <w:t>–</w:t>
      </w:r>
      <w:r>
        <w:rPr>
          <w:rFonts w:hint="cs"/>
          <w:rtl/>
        </w:rPr>
        <w:t xml:space="preserve"> ומעניין אותי לדעת כמה שאלות קונקרטיות: האם </w:t>
      </w:r>
      <w:bookmarkStart w:id="1029" w:name="_ETM_Q1_3089508"/>
      <w:bookmarkEnd w:id="1029"/>
      <w:r>
        <w:rPr>
          <w:rFonts w:hint="cs"/>
          <w:rtl/>
        </w:rPr>
        <w:t xml:space="preserve">התחלתם את הפיתוח במקביל לתהליך של החקיקה או שקודם </w:t>
      </w:r>
      <w:bookmarkStart w:id="1030" w:name="_ETM_Q1_3087749"/>
      <w:bookmarkEnd w:id="1030"/>
      <w:r>
        <w:rPr>
          <w:rFonts w:hint="cs"/>
          <w:rtl/>
        </w:rPr>
        <w:t xml:space="preserve">סיימתם את כל התהליך עם הנגיד? </w:t>
      </w:r>
    </w:p>
    <w:p w:rsidR="00941339" w:rsidRDefault="00941339" w:rsidP="00941339">
      <w:pPr>
        <w:rPr>
          <w:rStyle w:val="TagStyle"/>
          <w:rFonts w:ascii="David" w:hAnsi="David"/>
          <w:u w:val="single"/>
          <w:rtl/>
        </w:rPr>
      </w:pPr>
      <w:bookmarkStart w:id="1031" w:name="_ETM_Q1_3095937"/>
      <w:bookmarkStart w:id="1032" w:name="_ETM_Q1_3096012"/>
      <w:bookmarkEnd w:id="1031"/>
      <w:bookmarkEnd w:id="1032"/>
    </w:p>
    <w:p w:rsidR="00941339" w:rsidRDefault="00941339" w:rsidP="000A4407">
      <w:pPr>
        <w:pStyle w:val="af9"/>
        <w:rPr>
          <w:rtl/>
        </w:rPr>
      </w:pPr>
      <w:bookmarkStart w:id="1033" w:name="ET_guest_856652_148"/>
      <w:r w:rsidRPr="000A4407">
        <w:rPr>
          <w:rStyle w:val="TagStyle"/>
          <w:rtl/>
        </w:rPr>
        <w:t xml:space="preserve"> &lt;&lt; אורח &gt;&gt;</w:t>
      </w:r>
      <w:r w:rsidRPr="00941339">
        <w:rPr>
          <w:rStyle w:val="TagStyle"/>
          <w:rtl/>
        </w:rPr>
        <w:t xml:space="preserve"> </w:t>
      </w:r>
      <w:r>
        <w:rPr>
          <w:rtl/>
        </w:rPr>
        <w:t>טל הראל:</w:t>
      </w:r>
      <w:r w:rsidRPr="00941339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3"/>
    </w:p>
    <w:p w:rsidR="00941339" w:rsidRDefault="00941339" w:rsidP="00941339">
      <w:pPr>
        <w:pStyle w:val="KeepWithNext"/>
        <w:rPr>
          <w:rtl/>
        </w:rPr>
      </w:pPr>
    </w:p>
    <w:p w:rsidR="00597461" w:rsidRDefault="00941339" w:rsidP="00941339">
      <w:pPr>
        <w:rPr>
          <w:rtl/>
        </w:rPr>
      </w:pPr>
      <w:r>
        <w:rPr>
          <w:rFonts w:hint="cs"/>
          <w:rtl/>
        </w:rPr>
        <w:t>היינו חייבים לסיי</w:t>
      </w:r>
      <w:bookmarkStart w:id="1034" w:name="_ETM_Q1_3090989"/>
      <w:bookmarkEnd w:id="1034"/>
      <w:r>
        <w:rPr>
          <w:rFonts w:hint="cs"/>
          <w:rtl/>
        </w:rPr>
        <w:t xml:space="preserve">ם קודם את תהליך החקיקה, כי הפיתוח תואם את </w:t>
      </w:r>
      <w:bookmarkStart w:id="1035" w:name="_ETM_Q1_3096544"/>
      <w:bookmarkEnd w:id="1035"/>
      <w:r>
        <w:rPr>
          <w:rFonts w:hint="cs"/>
          <w:rtl/>
        </w:rPr>
        <w:t>האפיון העסקי. אי אפשר לפתח מבלי שיודעים מה כללי המש</w:t>
      </w:r>
      <w:bookmarkStart w:id="1036" w:name="_ETM_Q1_3099127"/>
      <w:bookmarkEnd w:id="1036"/>
      <w:r>
        <w:rPr>
          <w:rFonts w:hint="cs"/>
          <w:rtl/>
        </w:rPr>
        <w:t xml:space="preserve">חק, מה יעבור, מה לא יעבור. תמיד יש את השלב של סיום החקיקה שקובעת את המתווה הכללי, אחרי </w:t>
      </w:r>
      <w:bookmarkStart w:id="1037" w:name="_ETM_Q1_3104126"/>
      <w:bookmarkEnd w:id="1037"/>
      <w:r>
        <w:rPr>
          <w:rFonts w:hint="cs"/>
          <w:rtl/>
        </w:rPr>
        <w:t>כן יש את האפיון הטכנולוגי ולאחר מכן שלב הפיתוח.</w:t>
      </w:r>
      <w:bookmarkStart w:id="1038" w:name="_ETM_Q1_3106215"/>
      <w:bookmarkEnd w:id="1038"/>
      <w:r>
        <w:rPr>
          <w:rFonts w:hint="cs"/>
          <w:rtl/>
        </w:rPr>
        <w:t xml:space="preserve"> לא הכול בטור - הפיתוח כן נעשה </w:t>
      </w:r>
      <w:bookmarkStart w:id="1039" w:name="_ETM_Q1_3112000"/>
      <w:bookmarkEnd w:id="1039"/>
      <w:r>
        <w:rPr>
          <w:rFonts w:hint="cs"/>
          <w:rtl/>
        </w:rPr>
        <w:t xml:space="preserve">במקביל כמה דברים, כדי לקצר את הזמנים, אבל </w:t>
      </w:r>
      <w:bookmarkStart w:id="1040" w:name="_ETM_Q1_3120751"/>
      <w:bookmarkEnd w:id="1040"/>
      <w:r>
        <w:rPr>
          <w:rFonts w:hint="cs"/>
          <w:rtl/>
        </w:rPr>
        <w:t xml:space="preserve">אם למשל מחר יחליטו שחקיקה מסוימת לא עוברת, </w:t>
      </w:r>
      <w:bookmarkStart w:id="1041" w:name="_ETM_Q1_3124094"/>
      <w:bookmarkEnd w:id="1041"/>
      <w:r>
        <w:rPr>
          <w:rFonts w:hint="cs"/>
          <w:rtl/>
        </w:rPr>
        <w:t xml:space="preserve">אז אין מה להתחיל באפיון והפיתוח. </w:t>
      </w:r>
      <w:bookmarkStart w:id="1042" w:name="_ETM_Q1_3122252"/>
      <w:bookmarkEnd w:id="1042"/>
    </w:p>
    <w:p w:rsidR="00941339" w:rsidRDefault="00941339" w:rsidP="00941339">
      <w:pPr>
        <w:rPr>
          <w:rtl/>
        </w:rPr>
      </w:pPr>
      <w:bookmarkStart w:id="1043" w:name="_ETM_Q1_3122331"/>
      <w:bookmarkEnd w:id="1043"/>
    </w:p>
    <w:p w:rsidR="00941339" w:rsidRDefault="00941339" w:rsidP="000A4407">
      <w:pPr>
        <w:pStyle w:val="a4"/>
        <w:rPr>
          <w:rtl/>
        </w:rPr>
      </w:pPr>
      <w:bookmarkStart w:id="1044" w:name="ET_speaker_5939_149"/>
      <w:r w:rsidRPr="000A4407">
        <w:rPr>
          <w:rStyle w:val="TagStyle"/>
          <w:rtl/>
        </w:rPr>
        <w:t xml:space="preserve"> &lt;&lt; דובר &gt;&gt;</w:t>
      </w:r>
      <w:r w:rsidRPr="00941339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941339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4"/>
    </w:p>
    <w:p w:rsidR="00941339" w:rsidRDefault="00941339" w:rsidP="00941339">
      <w:pPr>
        <w:pStyle w:val="KeepWithNext"/>
        <w:rPr>
          <w:rtl/>
        </w:rPr>
      </w:pPr>
    </w:p>
    <w:p w:rsidR="00941339" w:rsidRDefault="009830D9" w:rsidP="00941339">
      <w:pPr>
        <w:rPr>
          <w:rtl/>
        </w:rPr>
      </w:pPr>
      <w:r>
        <w:rPr>
          <w:rFonts w:hint="cs"/>
          <w:rtl/>
        </w:rPr>
        <w:t>זה נכון מבחינת התכ</w:t>
      </w:r>
      <w:r w:rsidR="00941339">
        <w:rPr>
          <w:rFonts w:hint="cs"/>
          <w:rtl/>
        </w:rPr>
        <w:t xml:space="preserve">ולות, </w:t>
      </w:r>
      <w:bookmarkStart w:id="1045" w:name="_ETM_Q1_3121526"/>
      <w:bookmarkEnd w:id="1045"/>
      <w:r w:rsidR="00941339">
        <w:rPr>
          <w:rFonts w:hint="cs"/>
          <w:rtl/>
        </w:rPr>
        <w:t xml:space="preserve">אבל ידעתם שבכל מקרה צריך לייצר ממשק בסיסי, הממשק הראשוני </w:t>
      </w:r>
      <w:bookmarkStart w:id="1046" w:name="_ETM_Q1_3125573"/>
      <w:bookmarkEnd w:id="1046"/>
      <w:r w:rsidR="00941339">
        <w:rPr>
          <w:rFonts w:hint="cs"/>
          <w:rtl/>
        </w:rPr>
        <w:t>שהוא עוד לפני התכולות, בין מערכות שונות.</w:t>
      </w:r>
    </w:p>
    <w:p w:rsidR="00941339" w:rsidRDefault="00941339" w:rsidP="00941339">
      <w:pPr>
        <w:rPr>
          <w:rtl/>
        </w:rPr>
      </w:pPr>
    </w:p>
    <w:p w:rsidR="00941339" w:rsidRDefault="00941339" w:rsidP="000A4407">
      <w:pPr>
        <w:pStyle w:val="af9"/>
        <w:rPr>
          <w:rtl/>
        </w:rPr>
      </w:pPr>
      <w:bookmarkStart w:id="1047" w:name="ET_guest_856652_150"/>
      <w:r w:rsidRPr="000A4407">
        <w:rPr>
          <w:rStyle w:val="TagStyle"/>
          <w:rtl/>
        </w:rPr>
        <w:t xml:space="preserve"> &lt;&lt; אורח &gt;&gt;</w:t>
      </w:r>
      <w:r w:rsidRPr="00941339">
        <w:rPr>
          <w:rStyle w:val="TagStyle"/>
          <w:rtl/>
        </w:rPr>
        <w:t xml:space="preserve"> </w:t>
      </w:r>
      <w:r>
        <w:rPr>
          <w:rtl/>
        </w:rPr>
        <w:t>טל הראל:</w:t>
      </w:r>
      <w:r w:rsidRPr="00941339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7"/>
    </w:p>
    <w:p w:rsidR="00941339" w:rsidRDefault="00941339" w:rsidP="00941339">
      <w:pPr>
        <w:pStyle w:val="KeepWithNext"/>
        <w:rPr>
          <w:rtl/>
        </w:rPr>
      </w:pPr>
    </w:p>
    <w:p w:rsidR="00941339" w:rsidRDefault="00941339" w:rsidP="00941339">
      <w:pPr>
        <w:rPr>
          <w:rtl/>
        </w:rPr>
      </w:pPr>
      <w:r>
        <w:rPr>
          <w:rFonts w:hint="cs"/>
          <w:rtl/>
        </w:rPr>
        <w:t xml:space="preserve">אבל לא ידעו </w:t>
      </w:r>
      <w:bookmarkStart w:id="1048" w:name="_ETM_Q1_3128784"/>
      <w:bookmarkEnd w:id="1048"/>
      <w:r>
        <w:rPr>
          <w:rFonts w:hint="cs"/>
          <w:rtl/>
        </w:rPr>
        <w:t xml:space="preserve">איזה מערכות כי לא ידעו מה ייכנס, אם הצ'קים בפנים </w:t>
      </w:r>
      <w:bookmarkStart w:id="1049" w:name="_ETM_Q1_3136367"/>
      <w:bookmarkEnd w:id="1049"/>
      <w:r>
        <w:rPr>
          <w:rFonts w:hint="cs"/>
          <w:rtl/>
        </w:rPr>
        <w:t>או לא בפנים; אם ניירות ערך בפנים או לא בפנים.</w:t>
      </w:r>
    </w:p>
    <w:p w:rsidR="00941339" w:rsidRDefault="00941339" w:rsidP="00941339">
      <w:pPr>
        <w:rPr>
          <w:rtl/>
        </w:rPr>
      </w:pPr>
    </w:p>
    <w:p w:rsidR="00941339" w:rsidRDefault="00941339" w:rsidP="000A4407">
      <w:pPr>
        <w:pStyle w:val="af6"/>
        <w:rPr>
          <w:rtl/>
        </w:rPr>
      </w:pPr>
      <w:bookmarkStart w:id="1050" w:name="ET_yor_4758_151"/>
      <w:r w:rsidRPr="000A4407">
        <w:rPr>
          <w:rStyle w:val="TagStyle"/>
          <w:rtl/>
        </w:rPr>
        <w:t xml:space="preserve"> &lt;&lt; יור &gt;&gt;</w:t>
      </w:r>
      <w:r w:rsidRPr="0094133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41339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50"/>
    </w:p>
    <w:p w:rsidR="00941339" w:rsidRDefault="00941339" w:rsidP="00941339">
      <w:pPr>
        <w:pStyle w:val="KeepWithNext"/>
        <w:rPr>
          <w:rtl/>
        </w:rPr>
      </w:pPr>
    </w:p>
    <w:p w:rsidR="00941339" w:rsidRDefault="00941339" w:rsidP="00941339">
      <w:pPr>
        <w:rPr>
          <w:rtl/>
        </w:rPr>
      </w:pPr>
      <w:r>
        <w:rPr>
          <w:rFonts w:hint="cs"/>
          <w:rtl/>
        </w:rPr>
        <w:t>שקלתם</w:t>
      </w:r>
      <w:bookmarkStart w:id="1051" w:name="_ETM_Q1_3131894"/>
      <w:bookmarkEnd w:id="1051"/>
      <w:r>
        <w:rPr>
          <w:rFonts w:hint="cs"/>
          <w:rtl/>
        </w:rPr>
        <w:t xml:space="preserve"> מעבר הדרגתי?</w:t>
      </w:r>
    </w:p>
    <w:p w:rsidR="00941339" w:rsidRDefault="00941339" w:rsidP="00941339">
      <w:pPr>
        <w:rPr>
          <w:rtl/>
        </w:rPr>
      </w:pPr>
      <w:bookmarkStart w:id="1052" w:name="_ETM_Q1_3141367"/>
      <w:bookmarkStart w:id="1053" w:name="_ETM_Q1_3141431"/>
      <w:bookmarkEnd w:id="1052"/>
      <w:bookmarkEnd w:id="1053"/>
    </w:p>
    <w:p w:rsidR="00941339" w:rsidRDefault="00941339" w:rsidP="000A4407">
      <w:pPr>
        <w:pStyle w:val="af9"/>
        <w:rPr>
          <w:rtl/>
        </w:rPr>
      </w:pPr>
      <w:bookmarkStart w:id="1054" w:name="ET_guest_767362_152"/>
      <w:r w:rsidRPr="000A4407">
        <w:rPr>
          <w:rStyle w:val="TagStyle"/>
          <w:rtl/>
        </w:rPr>
        <w:t xml:space="preserve"> &lt;&lt; אורח &gt;&gt;</w:t>
      </w:r>
      <w:r w:rsidRPr="00941339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941339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4"/>
    </w:p>
    <w:p w:rsidR="00941339" w:rsidRDefault="00941339" w:rsidP="00941339">
      <w:pPr>
        <w:pStyle w:val="KeepWithNext"/>
        <w:rPr>
          <w:rtl/>
        </w:rPr>
      </w:pPr>
    </w:p>
    <w:p w:rsidR="00DB5F0F" w:rsidRDefault="00941339" w:rsidP="00BC527D">
      <w:pPr>
        <w:rPr>
          <w:rtl/>
        </w:rPr>
      </w:pPr>
      <w:r>
        <w:rPr>
          <w:rFonts w:hint="cs"/>
          <w:rtl/>
        </w:rPr>
        <w:t>כן</w:t>
      </w:r>
      <w:r w:rsidR="00DB5F0F">
        <w:rPr>
          <w:rFonts w:hint="cs"/>
          <w:rtl/>
        </w:rPr>
        <w:t xml:space="preserve">. התנגדנו לזה מאוד ואני גם אסביר. </w:t>
      </w:r>
      <w:bookmarkStart w:id="1055" w:name="_ETM_Q1_3151131"/>
      <w:bookmarkEnd w:id="1055"/>
      <w:r w:rsidR="00DB5F0F">
        <w:rPr>
          <w:rFonts w:hint="cs"/>
          <w:rtl/>
        </w:rPr>
        <w:t>לדעתנו מעבר הדרגתי יכול לגרום ליותר נזק מתועלת</w:t>
      </w:r>
      <w:r w:rsidR="00BC527D">
        <w:rPr>
          <w:rFonts w:hint="cs"/>
          <w:rtl/>
        </w:rPr>
        <w:t xml:space="preserve">. אם </w:t>
      </w:r>
      <w:bookmarkStart w:id="1056" w:name="_ETM_Q1_3156982"/>
      <w:bookmarkEnd w:id="1056"/>
      <w:r w:rsidR="00DB5F0F">
        <w:rPr>
          <w:rFonts w:hint="cs"/>
          <w:rtl/>
        </w:rPr>
        <w:t xml:space="preserve">לקוח רוצה לעבור בנק </w:t>
      </w:r>
      <w:r w:rsidR="00BC527D">
        <w:rPr>
          <w:rFonts w:hint="cs"/>
          <w:rtl/>
        </w:rPr>
        <w:t>ו</w:t>
      </w:r>
      <w:r w:rsidR="00DB5F0F">
        <w:rPr>
          <w:rFonts w:hint="cs"/>
          <w:rtl/>
        </w:rPr>
        <w:t xml:space="preserve">אני אומר לו </w:t>
      </w:r>
      <w:bookmarkStart w:id="1057" w:name="_ETM_Q1_3151531"/>
      <w:bookmarkEnd w:id="1057"/>
      <w:r w:rsidR="00BC527D">
        <w:rPr>
          <w:rFonts w:hint="cs"/>
          <w:rtl/>
        </w:rPr>
        <w:t xml:space="preserve">שזה עובר וזה </w:t>
      </w:r>
      <w:bookmarkStart w:id="1058" w:name="_ETM_Q1_3157227"/>
      <w:bookmarkEnd w:id="1058"/>
      <w:r w:rsidR="00BC527D">
        <w:rPr>
          <w:rFonts w:hint="cs"/>
          <w:rtl/>
        </w:rPr>
        <w:t xml:space="preserve">לא עובר וזה לא עובר </w:t>
      </w:r>
      <w:r w:rsidR="00BC527D">
        <w:rPr>
          <w:rtl/>
        </w:rPr>
        <w:t>–</w:t>
      </w:r>
      <w:r w:rsidR="00BC527D">
        <w:rPr>
          <w:rFonts w:hint="cs"/>
          <w:rtl/>
        </w:rPr>
        <w:t xml:space="preserve"> רמת האמון שלו במערכת כשפתאום הוא יגלה שזה לא עבר וכו', זה יגרום לבאים בתור לא להשתמש בזה. האמון של האזרח </w:t>
      </w:r>
      <w:bookmarkStart w:id="1059" w:name="_ETM_Q1_3165898"/>
      <w:bookmarkEnd w:id="1059"/>
      <w:r w:rsidR="00BC527D">
        <w:rPr>
          <w:rFonts w:hint="cs"/>
          <w:rtl/>
        </w:rPr>
        <w:t xml:space="preserve">במערכת הזאת </w:t>
      </w:r>
      <w:r w:rsidR="00BC527D">
        <w:rPr>
          <w:rtl/>
        </w:rPr>
        <w:t>–</w:t>
      </w:r>
      <w:r w:rsidR="00BC527D">
        <w:rPr>
          <w:rFonts w:hint="cs"/>
          <w:rtl/>
        </w:rPr>
        <w:t xml:space="preserve"> בגלל שזה הכסף שלו והחשש </w:t>
      </w:r>
      <w:bookmarkStart w:id="1060" w:name="_ETM_Q1_3165376"/>
      <w:bookmarkEnd w:id="1060"/>
      <w:r w:rsidR="00BC527D">
        <w:rPr>
          <w:rFonts w:hint="cs"/>
          <w:rtl/>
        </w:rPr>
        <w:t xml:space="preserve">שזה לא יגיע </w:t>
      </w:r>
      <w:r w:rsidR="00BC527D">
        <w:rPr>
          <w:rtl/>
        </w:rPr>
        <w:t>–</w:t>
      </w:r>
      <w:r w:rsidR="00BC527D">
        <w:rPr>
          <w:rFonts w:hint="cs"/>
          <w:rtl/>
        </w:rPr>
        <w:t xml:space="preserve"> מבחינתנו זה הדבר הראשון שאנחנו נצטרך להימדד עליו, כלומר כמה </w:t>
      </w:r>
      <w:bookmarkStart w:id="1061" w:name="_ETM_Q1_3177423"/>
      <w:bookmarkEnd w:id="1061"/>
      <w:r w:rsidR="00BC527D">
        <w:rPr>
          <w:rFonts w:hint="cs"/>
          <w:rtl/>
        </w:rPr>
        <w:t xml:space="preserve">הצרכנים בישראל סומכים על המערכת הזאת שכשהם עוברים הכול באמת יעבור. </w:t>
      </w:r>
      <w:bookmarkStart w:id="1062" w:name="_ETM_Q1_3183133"/>
      <w:bookmarkEnd w:id="1062"/>
    </w:p>
    <w:p w:rsidR="00BC527D" w:rsidRDefault="00BC527D" w:rsidP="00BC527D">
      <w:pPr>
        <w:rPr>
          <w:rtl/>
        </w:rPr>
      </w:pPr>
      <w:bookmarkStart w:id="1063" w:name="_ETM_Q1_3183203"/>
      <w:bookmarkEnd w:id="1063"/>
    </w:p>
    <w:p w:rsidR="00BC527D" w:rsidRDefault="00BC527D" w:rsidP="000A4407">
      <w:pPr>
        <w:pStyle w:val="af9"/>
        <w:rPr>
          <w:rtl/>
        </w:rPr>
      </w:pPr>
      <w:bookmarkStart w:id="1064" w:name="ET_guest_856652_154"/>
      <w:r w:rsidRPr="000A4407">
        <w:rPr>
          <w:rStyle w:val="TagStyle"/>
          <w:rtl/>
        </w:rPr>
        <w:t xml:space="preserve"> &lt;&lt; אורח &gt;&gt;</w:t>
      </w:r>
      <w:r w:rsidRPr="00BC527D">
        <w:rPr>
          <w:rStyle w:val="TagStyle"/>
          <w:rtl/>
        </w:rPr>
        <w:t xml:space="preserve"> </w:t>
      </w:r>
      <w:r>
        <w:rPr>
          <w:rtl/>
        </w:rPr>
        <w:t>טל הראל:</w:t>
      </w:r>
      <w:r w:rsidRPr="00BC527D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4"/>
    </w:p>
    <w:p w:rsidR="00BC527D" w:rsidRDefault="00BC527D" w:rsidP="00BC527D">
      <w:pPr>
        <w:pStyle w:val="KeepWithNext"/>
        <w:rPr>
          <w:rtl/>
        </w:rPr>
      </w:pPr>
    </w:p>
    <w:p w:rsidR="00BC527D" w:rsidRDefault="00BC527D" w:rsidP="00BC527D">
      <w:pPr>
        <w:rPr>
          <w:rtl/>
        </w:rPr>
      </w:pPr>
      <w:r>
        <w:rPr>
          <w:rFonts w:hint="cs"/>
          <w:rtl/>
        </w:rPr>
        <w:t xml:space="preserve">גם עיקרון הסופיות </w:t>
      </w:r>
      <w:r>
        <w:rPr>
          <w:rtl/>
        </w:rPr>
        <w:t>–</w:t>
      </w:r>
      <w:r>
        <w:rPr>
          <w:rFonts w:hint="cs"/>
          <w:rtl/>
        </w:rPr>
        <w:t xml:space="preserve"> לקוח שעובר </w:t>
      </w:r>
      <w:bookmarkStart w:id="1065" w:name="_ETM_Q1_3185365"/>
      <w:bookmarkEnd w:id="1065"/>
      <w:r>
        <w:rPr>
          <w:rFonts w:hint="cs"/>
          <w:rtl/>
        </w:rPr>
        <w:t xml:space="preserve">לא רוצה לגרור את זה למשך שנה. יש התחלה, </w:t>
      </w:r>
      <w:bookmarkStart w:id="1066" w:name="_ETM_Q1_3181255"/>
      <w:bookmarkEnd w:id="1066"/>
      <w:r>
        <w:rPr>
          <w:rFonts w:hint="cs"/>
          <w:rtl/>
        </w:rPr>
        <w:t xml:space="preserve">אמצע וסוף בסוף שבעה ימי עסקים. הוא לא </w:t>
      </w:r>
      <w:bookmarkStart w:id="1067" w:name="_ETM_Q1_3183764"/>
      <w:bookmarkEnd w:id="1067"/>
      <w:r>
        <w:rPr>
          <w:rFonts w:hint="cs"/>
          <w:rtl/>
        </w:rPr>
        <w:t xml:space="preserve">רוצה לחשוב שזה נמצא בבנק הזה, הצ'קים בבנק השני </w:t>
      </w:r>
      <w:bookmarkStart w:id="1068" w:name="_ETM_Q1_3189227"/>
      <w:bookmarkEnd w:id="1068"/>
      <w:r>
        <w:rPr>
          <w:rFonts w:hint="cs"/>
          <w:rtl/>
        </w:rPr>
        <w:t xml:space="preserve">וכו'. </w:t>
      </w:r>
    </w:p>
    <w:p w:rsidR="00BC527D" w:rsidRDefault="00BC527D" w:rsidP="00BC527D">
      <w:pPr>
        <w:rPr>
          <w:rtl/>
        </w:rPr>
      </w:pPr>
    </w:p>
    <w:p w:rsidR="00BC527D" w:rsidRDefault="00BC527D" w:rsidP="000A4407">
      <w:pPr>
        <w:pStyle w:val="af9"/>
        <w:rPr>
          <w:rtl/>
        </w:rPr>
      </w:pPr>
      <w:bookmarkStart w:id="1069" w:name="ET_guest_865738_155"/>
      <w:r w:rsidRPr="000A4407">
        <w:rPr>
          <w:rStyle w:val="TagStyle"/>
          <w:rtl/>
        </w:rPr>
        <w:t xml:space="preserve"> &lt;&lt; אורח &gt;&gt;</w:t>
      </w:r>
      <w:r w:rsidRPr="00BC527D">
        <w:rPr>
          <w:rStyle w:val="TagStyle"/>
          <w:rtl/>
        </w:rPr>
        <w:t xml:space="preserve"> </w:t>
      </w:r>
      <w:r>
        <w:rPr>
          <w:rtl/>
        </w:rPr>
        <w:t>אודליה אוסטרובסקי משה:</w:t>
      </w:r>
      <w:r w:rsidRPr="00BC527D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9"/>
    </w:p>
    <w:p w:rsidR="00BC527D" w:rsidRDefault="00BC527D" w:rsidP="00BC527D">
      <w:pPr>
        <w:pStyle w:val="KeepWithNext"/>
        <w:rPr>
          <w:rtl/>
        </w:rPr>
      </w:pPr>
    </w:p>
    <w:p w:rsidR="00BC527D" w:rsidRDefault="00BC527D" w:rsidP="00BC527D">
      <w:pPr>
        <w:rPr>
          <w:rtl/>
        </w:rPr>
      </w:pPr>
      <w:r>
        <w:rPr>
          <w:rFonts w:hint="cs"/>
          <w:rtl/>
        </w:rPr>
        <w:t xml:space="preserve">לשאלה אם התחלנו קודם פיתוחים </w:t>
      </w:r>
      <w:r>
        <w:rPr>
          <w:rtl/>
        </w:rPr>
        <w:t>–</w:t>
      </w:r>
      <w:r>
        <w:rPr>
          <w:rFonts w:hint="cs"/>
          <w:rtl/>
        </w:rPr>
        <w:t xml:space="preserve"> התחלנו פיתוחים של תשתית ועשינו סבב ועד סבב של תיקונים ועוד סבב </w:t>
      </w:r>
      <w:bookmarkStart w:id="1070" w:name="_ETM_Q1_3196512"/>
      <w:bookmarkEnd w:id="1070"/>
      <w:r>
        <w:rPr>
          <w:rFonts w:hint="cs"/>
          <w:rtl/>
        </w:rPr>
        <w:t xml:space="preserve">של תיקונים. </w:t>
      </w:r>
    </w:p>
    <w:p w:rsidR="00BC527D" w:rsidRDefault="00BC527D" w:rsidP="00BC527D">
      <w:pPr>
        <w:rPr>
          <w:rtl/>
        </w:rPr>
      </w:pPr>
      <w:bookmarkStart w:id="1071" w:name="_ETM_Q1_3198745"/>
      <w:bookmarkStart w:id="1072" w:name="_ETM_Q1_3198805"/>
      <w:bookmarkEnd w:id="1071"/>
      <w:bookmarkEnd w:id="1072"/>
    </w:p>
    <w:p w:rsidR="00BC527D" w:rsidRDefault="00BC527D" w:rsidP="000A4407">
      <w:pPr>
        <w:pStyle w:val="a4"/>
        <w:rPr>
          <w:rtl/>
        </w:rPr>
      </w:pPr>
      <w:bookmarkStart w:id="1073" w:name="ET_speaker_5939_156"/>
      <w:r w:rsidRPr="000A4407">
        <w:rPr>
          <w:rStyle w:val="TagStyle"/>
          <w:rtl/>
        </w:rPr>
        <w:t xml:space="preserve"> &lt;&lt; דובר &gt;&gt;</w:t>
      </w:r>
      <w:r w:rsidRPr="00BC527D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BC527D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3"/>
    </w:p>
    <w:p w:rsidR="00BC527D" w:rsidRDefault="00BC527D" w:rsidP="00BC527D">
      <w:pPr>
        <w:pStyle w:val="KeepWithNext"/>
        <w:rPr>
          <w:rtl/>
        </w:rPr>
      </w:pPr>
    </w:p>
    <w:p w:rsidR="00BC527D" w:rsidRDefault="00BC527D" w:rsidP="00BC527D">
      <w:pPr>
        <w:rPr>
          <w:rtl/>
        </w:rPr>
      </w:pPr>
      <w:r>
        <w:rPr>
          <w:rFonts w:hint="cs"/>
          <w:rtl/>
        </w:rPr>
        <w:t xml:space="preserve">אפשר היה להתחיל עם תשתיות. </w:t>
      </w:r>
    </w:p>
    <w:p w:rsidR="00BC527D" w:rsidRDefault="00BC527D" w:rsidP="00BC527D">
      <w:pPr>
        <w:rPr>
          <w:rtl/>
        </w:rPr>
      </w:pPr>
      <w:bookmarkStart w:id="1074" w:name="_ETM_Q1_3201084"/>
      <w:bookmarkStart w:id="1075" w:name="_ETM_Q1_3201155"/>
      <w:bookmarkEnd w:id="1074"/>
      <w:bookmarkEnd w:id="1075"/>
    </w:p>
    <w:p w:rsidR="00BC527D" w:rsidRDefault="00BC527D" w:rsidP="000A4407">
      <w:pPr>
        <w:pStyle w:val="af9"/>
        <w:rPr>
          <w:rtl/>
        </w:rPr>
      </w:pPr>
      <w:bookmarkStart w:id="1076" w:name="ET_guest_865738_157"/>
      <w:r w:rsidRPr="000A4407">
        <w:rPr>
          <w:rStyle w:val="TagStyle"/>
          <w:rtl/>
        </w:rPr>
        <w:t xml:space="preserve"> &lt;&lt; אורח &gt;&gt;</w:t>
      </w:r>
      <w:r w:rsidRPr="00BC527D">
        <w:rPr>
          <w:rStyle w:val="TagStyle"/>
          <w:rtl/>
        </w:rPr>
        <w:t xml:space="preserve"> </w:t>
      </w:r>
      <w:r>
        <w:rPr>
          <w:rtl/>
        </w:rPr>
        <w:t>אודליה אוסטרובסקי משה:</w:t>
      </w:r>
      <w:r w:rsidRPr="00BC527D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76"/>
    </w:p>
    <w:p w:rsidR="00BC527D" w:rsidRDefault="00BC527D" w:rsidP="00BC527D">
      <w:pPr>
        <w:pStyle w:val="KeepWithNext"/>
        <w:rPr>
          <w:rtl/>
        </w:rPr>
      </w:pPr>
    </w:p>
    <w:p w:rsidR="00BC527D" w:rsidRDefault="00BC527D" w:rsidP="00BC527D">
      <w:pPr>
        <w:rPr>
          <w:rtl/>
        </w:rPr>
      </w:pPr>
      <w:bookmarkStart w:id="1077" w:name="_ETM_Q1_3204280"/>
      <w:bookmarkStart w:id="1078" w:name="_ETM_Q1_3204334"/>
      <w:bookmarkEnd w:id="1077"/>
      <w:bookmarkEnd w:id="1078"/>
      <w:r>
        <w:rPr>
          <w:rFonts w:hint="cs"/>
          <w:rtl/>
        </w:rPr>
        <w:t>לא רק את התשתיות, בנינו גם את המבנה</w:t>
      </w:r>
      <w:r>
        <w:rPr>
          <w:rtl/>
        </w:rPr>
        <w:t xml:space="preserve"> </w:t>
      </w:r>
      <w:r>
        <w:rPr>
          <w:rFonts w:hint="cs"/>
          <w:rtl/>
        </w:rPr>
        <w:t xml:space="preserve">של המסרים ואמרנו שבהמשך יכול </w:t>
      </w:r>
      <w:bookmarkStart w:id="1079" w:name="_ETM_Q1_3201576"/>
      <w:bookmarkEnd w:id="1079"/>
      <w:r>
        <w:rPr>
          <w:rFonts w:hint="cs"/>
          <w:rtl/>
        </w:rPr>
        <w:t xml:space="preserve">להיות שמשהו ירד או משהו יתווסף. אכן התחלנו קודם </w:t>
      </w:r>
      <w:bookmarkStart w:id="1080" w:name="_ETM_Q1_3203613"/>
      <w:bookmarkEnd w:id="1080"/>
      <w:r>
        <w:rPr>
          <w:rFonts w:hint="cs"/>
          <w:rtl/>
        </w:rPr>
        <w:t xml:space="preserve">במה שאפשר היה, אבל לחלק גדול מהדברים היה צריך להמתין, לראות מה המתווה הסופי כדי להבין איפה אנחנו </w:t>
      </w:r>
      <w:bookmarkStart w:id="1081" w:name="_ETM_Q1_3210899"/>
      <w:bookmarkEnd w:id="1081"/>
      <w:r>
        <w:rPr>
          <w:rFonts w:hint="cs"/>
          <w:rtl/>
        </w:rPr>
        <w:t>מזיזים את הדברים.</w:t>
      </w:r>
    </w:p>
    <w:p w:rsidR="00BC527D" w:rsidRDefault="00BC527D" w:rsidP="00BC527D">
      <w:pPr>
        <w:rPr>
          <w:rtl/>
        </w:rPr>
      </w:pPr>
      <w:bookmarkStart w:id="1082" w:name="_ETM_Q1_3220051"/>
      <w:bookmarkStart w:id="1083" w:name="_ETM_Q1_3220114"/>
      <w:bookmarkEnd w:id="1082"/>
      <w:bookmarkEnd w:id="1083"/>
    </w:p>
    <w:p w:rsidR="00BC527D" w:rsidRDefault="00BC527D" w:rsidP="000A4407">
      <w:pPr>
        <w:pStyle w:val="a4"/>
        <w:rPr>
          <w:rtl/>
        </w:rPr>
      </w:pPr>
      <w:bookmarkStart w:id="1084" w:name="ET_speaker_5939_158"/>
      <w:r w:rsidRPr="000A4407">
        <w:rPr>
          <w:rStyle w:val="TagStyle"/>
          <w:rtl/>
        </w:rPr>
        <w:t xml:space="preserve"> &lt;&lt; דובר &gt;&gt;</w:t>
      </w:r>
      <w:r w:rsidRPr="00BC527D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BC527D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4"/>
    </w:p>
    <w:p w:rsidR="00BC527D" w:rsidRDefault="00BC527D" w:rsidP="00BC527D">
      <w:pPr>
        <w:pStyle w:val="KeepWithNext"/>
        <w:rPr>
          <w:rtl/>
        </w:rPr>
      </w:pPr>
    </w:p>
    <w:p w:rsidR="0053340A" w:rsidRDefault="00BC527D" w:rsidP="00BC527D">
      <w:pPr>
        <w:rPr>
          <w:rtl/>
        </w:rPr>
      </w:pPr>
      <w:bookmarkStart w:id="1085" w:name="_ETM_Q1_3215467"/>
      <w:bookmarkEnd w:id="1085"/>
      <w:r>
        <w:rPr>
          <w:rFonts w:hint="cs"/>
          <w:rtl/>
        </w:rPr>
        <w:t xml:space="preserve">לא הייתי בדיונים האלה אז. אני </w:t>
      </w:r>
      <w:bookmarkStart w:id="1086" w:name="_ETM_Q1_3217209"/>
      <w:bookmarkEnd w:id="1086"/>
      <w:r>
        <w:rPr>
          <w:rFonts w:hint="cs"/>
          <w:rtl/>
        </w:rPr>
        <w:t>מקבל את הטענה שאמרתם מראש שאתם צריכים ארבע שנים, אבל</w:t>
      </w:r>
      <w:bookmarkStart w:id="1087" w:name="_ETM_Q1_3224048"/>
      <w:bookmarkEnd w:id="1087"/>
      <w:r>
        <w:rPr>
          <w:rFonts w:hint="cs"/>
          <w:rtl/>
        </w:rPr>
        <w:t xml:space="preserve"> ביחס לגאנט שהגשתם </w:t>
      </w:r>
      <w:r>
        <w:rPr>
          <w:rtl/>
        </w:rPr>
        <w:t>–</w:t>
      </w:r>
      <w:r>
        <w:rPr>
          <w:rFonts w:hint="cs"/>
          <w:rtl/>
        </w:rPr>
        <w:t xml:space="preserve"> איפה אתם נמצאים?</w:t>
      </w:r>
      <w:r w:rsidR="0053340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ביחס </w:t>
      </w:r>
      <w:bookmarkStart w:id="1088" w:name="_ETM_Q1_3225117"/>
      <w:bookmarkEnd w:id="1088"/>
      <w:r>
        <w:rPr>
          <w:rFonts w:hint="cs"/>
          <w:rtl/>
        </w:rPr>
        <w:t xml:space="preserve">לגאנט של צפי </w:t>
      </w:r>
      <w:r w:rsidR="0053340A">
        <w:rPr>
          <w:rFonts w:hint="cs"/>
          <w:rtl/>
        </w:rPr>
        <w:t xml:space="preserve">של שלוש שנים </w:t>
      </w:r>
      <w:r w:rsidR="0053340A">
        <w:rPr>
          <w:rtl/>
        </w:rPr>
        <w:t>–</w:t>
      </w:r>
      <w:r w:rsidR="0053340A">
        <w:rPr>
          <w:rFonts w:hint="cs"/>
          <w:rtl/>
        </w:rPr>
        <w:t xml:space="preserve"> אתם עומדים בגאנט הפיתוח המקורי? </w:t>
      </w:r>
    </w:p>
    <w:p w:rsidR="0053340A" w:rsidRDefault="0053340A" w:rsidP="00BC527D">
      <w:pPr>
        <w:rPr>
          <w:rtl/>
        </w:rPr>
      </w:pPr>
      <w:bookmarkStart w:id="1089" w:name="_ETM_Q1_3234025"/>
      <w:bookmarkStart w:id="1090" w:name="_ETM_Q1_3234096"/>
      <w:bookmarkStart w:id="1091" w:name="_ETM_Q1_3235596"/>
      <w:bookmarkEnd w:id="1089"/>
      <w:bookmarkEnd w:id="1090"/>
      <w:bookmarkEnd w:id="1091"/>
    </w:p>
    <w:p w:rsidR="0053340A" w:rsidRDefault="0053340A" w:rsidP="000A4407">
      <w:pPr>
        <w:pStyle w:val="a4"/>
        <w:rPr>
          <w:rtl/>
        </w:rPr>
      </w:pPr>
      <w:bookmarkStart w:id="1092" w:name="ET_speaker_5811_160"/>
      <w:r w:rsidRPr="000A4407">
        <w:rPr>
          <w:rStyle w:val="TagStyle"/>
          <w:rtl/>
        </w:rPr>
        <w:t xml:space="preserve"> &lt;&lt; דובר &gt;&gt;</w:t>
      </w:r>
      <w:r w:rsidRPr="0053340A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3340A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2"/>
    </w:p>
    <w:p w:rsidR="0053340A" w:rsidRDefault="0053340A" w:rsidP="0053340A">
      <w:pPr>
        <w:pStyle w:val="KeepWithNext"/>
        <w:rPr>
          <w:rtl/>
        </w:rPr>
      </w:pPr>
    </w:p>
    <w:p w:rsidR="0053340A" w:rsidRDefault="0053340A" w:rsidP="0053340A">
      <w:pPr>
        <w:rPr>
          <w:rtl/>
        </w:rPr>
      </w:pPr>
      <w:r>
        <w:rPr>
          <w:rFonts w:hint="cs"/>
          <w:rtl/>
        </w:rPr>
        <w:t>לא, הם עבדו לפי ארבע שנים.</w:t>
      </w:r>
    </w:p>
    <w:p w:rsidR="0053340A" w:rsidRDefault="0053340A" w:rsidP="0053340A">
      <w:pPr>
        <w:rPr>
          <w:rtl/>
        </w:rPr>
      </w:pPr>
      <w:bookmarkStart w:id="1093" w:name="_ETM_Q1_3229371"/>
      <w:bookmarkStart w:id="1094" w:name="_ETM_Q1_3229438"/>
      <w:bookmarkEnd w:id="1093"/>
      <w:bookmarkEnd w:id="1094"/>
      <w:r>
        <w:rPr>
          <w:rtl/>
        </w:rPr>
        <w:t xml:space="preserve">  </w:t>
      </w:r>
    </w:p>
    <w:p w:rsidR="0053340A" w:rsidRDefault="0053340A" w:rsidP="000A4407">
      <w:pPr>
        <w:pStyle w:val="af9"/>
        <w:rPr>
          <w:rtl/>
        </w:rPr>
      </w:pPr>
      <w:bookmarkStart w:id="1095" w:name="ET_guest_865738_159"/>
      <w:r w:rsidRPr="000A4407">
        <w:rPr>
          <w:rStyle w:val="TagStyle"/>
          <w:rtl/>
        </w:rPr>
        <w:t xml:space="preserve"> &lt;&lt; אורח &gt;&gt;</w:t>
      </w:r>
      <w:r w:rsidRPr="0053340A">
        <w:rPr>
          <w:rStyle w:val="TagStyle"/>
          <w:rtl/>
        </w:rPr>
        <w:t xml:space="preserve"> </w:t>
      </w:r>
      <w:r>
        <w:rPr>
          <w:rtl/>
        </w:rPr>
        <w:t>אודליה אוסטרובסקי משה:</w:t>
      </w:r>
      <w:r w:rsidRPr="0053340A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5"/>
    </w:p>
    <w:p w:rsidR="0053340A" w:rsidRDefault="0053340A" w:rsidP="0053340A">
      <w:pPr>
        <w:pStyle w:val="KeepWithNext"/>
        <w:rPr>
          <w:rtl/>
        </w:rPr>
      </w:pPr>
    </w:p>
    <w:p w:rsidR="00BC527D" w:rsidRDefault="0053340A" w:rsidP="0053340A">
      <w:pPr>
        <w:rPr>
          <w:rtl/>
        </w:rPr>
      </w:pPr>
      <w:bookmarkStart w:id="1096" w:name="_ETM_Q1_3236139"/>
      <w:bookmarkStart w:id="1097" w:name="_ETM_Q1_3236190"/>
      <w:bookmarkEnd w:id="1096"/>
      <w:bookmarkEnd w:id="1097"/>
      <w:r>
        <w:rPr>
          <w:rFonts w:hint="cs"/>
          <w:rtl/>
        </w:rPr>
        <w:t xml:space="preserve">מה זה המקורי? </w:t>
      </w:r>
      <w:bookmarkStart w:id="1098" w:name="_ETM_Q1_3228874"/>
      <w:bookmarkEnd w:id="1098"/>
      <w:r>
        <w:rPr>
          <w:rFonts w:hint="cs"/>
          <w:rtl/>
        </w:rPr>
        <w:t>אנחנו מזיזים אותו. לדוגמה</w:t>
      </w:r>
      <w:bookmarkStart w:id="1099" w:name="_ETM_Q1_3224866"/>
      <w:bookmarkEnd w:id="1099"/>
      <w:r>
        <w:rPr>
          <w:rFonts w:hint="cs"/>
          <w:rtl/>
        </w:rPr>
        <w:t xml:space="preserve">, בפעם האחרונה הזזנו אותו כדי לראות </w:t>
      </w:r>
      <w:bookmarkStart w:id="1100" w:name="_ETM_Q1_3233093"/>
      <w:bookmarkEnd w:id="1100"/>
      <w:r>
        <w:rPr>
          <w:rFonts w:hint="cs"/>
          <w:rtl/>
        </w:rPr>
        <w:t xml:space="preserve">איך בספטמבר אנחנו עומדים בלו"ז. כשהגאנט עומד בזה שבספטמבר אנחנו </w:t>
      </w:r>
      <w:bookmarkStart w:id="1101" w:name="_ETM_Q1_3237620"/>
      <w:bookmarkEnd w:id="1101"/>
      <w:r>
        <w:rPr>
          <w:rFonts w:hint="cs"/>
          <w:rtl/>
        </w:rPr>
        <w:t xml:space="preserve">צריכים להיות בייצור, אז מבחינתנו בין 25% ל-30% מהפיתוחים של </w:t>
      </w:r>
      <w:bookmarkStart w:id="1102" w:name="_ETM_Q1_3247652"/>
      <w:bookmarkEnd w:id="1102"/>
      <w:r>
        <w:rPr>
          <w:rFonts w:hint="cs"/>
          <w:rtl/>
        </w:rPr>
        <w:t>הבנקים הושלמו. בהינתן דגימת קצב ההתקדמות כפי שאנחנו רואים</w:t>
      </w:r>
      <w:bookmarkStart w:id="1103" w:name="_ETM_Q1_3249449"/>
      <w:bookmarkEnd w:id="1103"/>
      <w:r>
        <w:rPr>
          <w:rFonts w:hint="cs"/>
          <w:rtl/>
        </w:rPr>
        <w:t xml:space="preserve"> אותה היום, במאמץ מסוים אנחנו יכולים להגיע ולהשלים בספטמבר </w:t>
      </w:r>
      <w:bookmarkStart w:id="1104" w:name="_ETM_Q1_3260025"/>
      <w:bookmarkEnd w:id="1104"/>
      <w:r>
        <w:rPr>
          <w:rFonts w:hint="cs"/>
          <w:rtl/>
        </w:rPr>
        <w:t>בהינתן ששום דבר קיצוני לא קורה.</w:t>
      </w:r>
    </w:p>
    <w:p w:rsidR="0053340A" w:rsidRDefault="0053340A" w:rsidP="0053340A">
      <w:pPr>
        <w:rPr>
          <w:rtl/>
        </w:rPr>
      </w:pPr>
      <w:bookmarkStart w:id="1105" w:name="_ETM_Q1_3262678"/>
      <w:bookmarkStart w:id="1106" w:name="_ETM_Q1_3262744"/>
      <w:bookmarkEnd w:id="1105"/>
      <w:bookmarkEnd w:id="1106"/>
    </w:p>
    <w:p w:rsidR="0053340A" w:rsidRDefault="0053340A" w:rsidP="000A4407">
      <w:pPr>
        <w:pStyle w:val="af9"/>
        <w:rPr>
          <w:rtl/>
        </w:rPr>
      </w:pPr>
      <w:bookmarkStart w:id="1107" w:name="ET_guest_856652_161"/>
      <w:r w:rsidRPr="000A4407">
        <w:rPr>
          <w:rStyle w:val="TagStyle"/>
          <w:rtl/>
        </w:rPr>
        <w:t xml:space="preserve"> &lt;&lt; אורח &gt;&gt;</w:t>
      </w:r>
      <w:r w:rsidRPr="0053340A">
        <w:rPr>
          <w:rStyle w:val="TagStyle"/>
          <w:rtl/>
        </w:rPr>
        <w:t xml:space="preserve"> </w:t>
      </w:r>
      <w:r>
        <w:rPr>
          <w:rtl/>
        </w:rPr>
        <w:t>טל הראל:</w:t>
      </w:r>
      <w:r w:rsidRPr="0053340A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07"/>
    </w:p>
    <w:p w:rsidR="0053340A" w:rsidRDefault="0053340A" w:rsidP="0053340A">
      <w:pPr>
        <w:pStyle w:val="KeepWithNext"/>
        <w:rPr>
          <w:rtl/>
        </w:rPr>
      </w:pPr>
    </w:p>
    <w:p w:rsidR="0053340A" w:rsidRDefault="0053340A" w:rsidP="0053340A">
      <w:pPr>
        <w:rPr>
          <w:rtl/>
        </w:rPr>
      </w:pPr>
      <w:r>
        <w:rPr>
          <w:rFonts w:hint="cs"/>
          <w:rtl/>
        </w:rPr>
        <w:t xml:space="preserve">צריך גם לזכור את תקופת </w:t>
      </w:r>
      <w:bookmarkStart w:id="1108" w:name="_ETM_Q1_3263879"/>
      <w:bookmarkEnd w:id="1108"/>
      <w:r>
        <w:rPr>
          <w:rFonts w:hint="cs"/>
          <w:rtl/>
        </w:rPr>
        <w:t xml:space="preserve">הקורונה. שלושה חודשים כולם, לרבות הבנקאים - - - </w:t>
      </w:r>
      <w:r>
        <w:rPr>
          <w:rtl/>
        </w:rPr>
        <w:t xml:space="preserve">  </w:t>
      </w:r>
    </w:p>
    <w:p w:rsidR="00DB5F0F" w:rsidRDefault="00DB5F0F" w:rsidP="00941339">
      <w:pPr>
        <w:rPr>
          <w:rtl/>
        </w:rPr>
      </w:pPr>
      <w:bookmarkStart w:id="1109" w:name="_ETM_Q1_3142793"/>
      <w:bookmarkStart w:id="1110" w:name="_ETM_Q1_3142866"/>
      <w:bookmarkEnd w:id="1109"/>
      <w:bookmarkEnd w:id="1110"/>
    </w:p>
    <w:p w:rsidR="00DB5F0F" w:rsidRDefault="00DB5F0F" w:rsidP="000A4407">
      <w:pPr>
        <w:pStyle w:val="af6"/>
        <w:rPr>
          <w:rtl/>
        </w:rPr>
      </w:pPr>
      <w:bookmarkStart w:id="1111" w:name="ET_yor_4758_153"/>
      <w:r w:rsidRPr="000A4407">
        <w:rPr>
          <w:rStyle w:val="TagStyle"/>
          <w:rtl/>
        </w:rPr>
        <w:t xml:space="preserve"> &lt;&lt; יור &gt;&gt;</w:t>
      </w:r>
      <w:r w:rsidRPr="00DB5F0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B5F0F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1"/>
    </w:p>
    <w:p w:rsidR="00DB5F0F" w:rsidRDefault="00DB5F0F" w:rsidP="00DB5F0F">
      <w:pPr>
        <w:pStyle w:val="KeepWithNext"/>
        <w:rPr>
          <w:rtl/>
        </w:rPr>
      </w:pPr>
    </w:p>
    <w:p w:rsidR="00941339" w:rsidRDefault="0053340A" w:rsidP="0053340A">
      <w:pPr>
        <w:rPr>
          <w:rtl/>
        </w:rPr>
      </w:pPr>
      <w:bookmarkStart w:id="1112" w:name="_ETM_Q1_3144938"/>
      <w:bookmarkEnd w:id="1112"/>
      <w:r>
        <w:rPr>
          <w:rFonts w:hint="cs"/>
          <w:rtl/>
        </w:rPr>
        <w:t xml:space="preserve">דווקא </w:t>
      </w:r>
      <w:bookmarkStart w:id="1113" w:name="_ETM_Q1_3262956"/>
      <w:bookmarkEnd w:id="1113"/>
      <w:r>
        <w:rPr>
          <w:rFonts w:hint="cs"/>
          <w:rtl/>
        </w:rPr>
        <w:t>הקורונה לימדה אותנו, וכנראה שזה יהיה גם לעתיד</w:t>
      </w:r>
      <w:bookmarkStart w:id="1114" w:name="_ETM_Q1_3267138"/>
      <w:bookmarkEnd w:id="1114"/>
      <w:r>
        <w:rPr>
          <w:rFonts w:hint="cs"/>
          <w:rtl/>
        </w:rPr>
        <w:t xml:space="preserve">, גם בלי הקורונה, וחברות ההיי-טק קפצו על זה </w:t>
      </w:r>
      <w:bookmarkStart w:id="1115" w:name="_ETM_Q1_3273683"/>
      <w:bookmarkEnd w:id="1115"/>
      <w:r>
        <w:rPr>
          <w:rFonts w:hint="cs"/>
          <w:rtl/>
        </w:rPr>
        <w:t xml:space="preserve">ראשונות, שאפשר לעבוד מהבית. </w:t>
      </w:r>
    </w:p>
    <w:p w:rsidR="0053340A" w:rsidRDefault="0053340A" w:rsidP="0053340A">
      <w:pPr>
        <w:rPr>
          <w:rtl/>
        </w:rPr>
      </w:pPr>
      <w:bookmarkStart w:id="1116" w:name="_ETM_Q1_3279260"/>
      <w:bookmarkStart w:id="1117" w:name="_ETM_Q1_3279319"/>
      <w:bookmarkEnd w:id="1116"/>
      <w:bookmarkEnd w:id="1117"/>
    </w:p>
    <w:p w:rsidR="0053340A" w:rsidRDefault="0053340A" w:rsidP="000A4407">
      <w:pPr>
        <w:pStyle w:val="af9"/>
        <w:rPr>
          <w:rtl/>
        </w:rPr>
      </w:pPr>
      <w:bookmarkStart w:id="1118" w:name="ET_guest_856652_162"/>
      <w:r w:rsidRPr="000A4407">
        <w:rPr>
          <w:rStyle w:val="TagStyle"/>
          <w:rtl/>
        </w:rPr>
        <w:t xml:space="preserve"> &lt;&lt; אורח &gt;&gt;</w:t>
      </w:r>
      <w:r w:rsidRPr="0053340A">
        <w:rPr>
          <w:rStyle w:val="TagStyle"/>
          <w:rtl/>
        </w:rPr>
        <w:t xml:space="preserve"> </w:t>
      </w:r>
      <w:r>
        <w:rPr>
          <w:rtl/>
        </w:rPr>
        <w:t>טל הראל:</w:t>
      </w:r>
      <w:r w:rsidRPr="0053340A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8"/>
    </w:p>
    <w:p w:rsidR="0053340A" w:rsidRDefault="0053340A" w:rsidP="0053340A">
      <w:pPr>
        <w:pStyle w:val="KeepWithNext"/>
        <w:rPr>
          <w:rtl/>
        </w:rPr>
      </w:pPr>
    </w:p>
    <w:p w:rsidR="0053340A" w:rsidRDefault="0053340A" w:rsidP="0053340A">
      <w:pPr>
        <w:rPr>
          <w:rtl/>
        </w:rPr>
      </w:pPr>
      <w:r>
        <w:rPr>
          <w:rFonts w:hint="cs"/>
          <w:rtl/>
        </w:rPr>
        <w:t xml:space="preserve">נכון, אפשר לעבוד מהבית, אבל המערכות </w:t>
      </w:r>
      <w:bookmarkStart w:id="1119" w:name="_ETM_Q1_3277276"/>
      <w:bookmarkEnd w:id="1119"/>
      <w:r>
        <w:rPr>
          <w:rFonts w:hint="cs"/>
          <w:rtl/>
        </w:rPr>
        <w:t xml:space="preserve">לא נמצאות בבית וצריך אנשים שיישבו בתוך הבנק, למרות שרבים נכנסו לבידוד. גם בבנקים אנשים נכנסו לבידוד. </w:t>
      </w:r>
    </w:p>
    <w:p w:rsidR="0053340A" w:rsidRDefault="0053340A" w:rsidP="0053340A">
      <w:pPr>
        <w:rPr>
          <w:rtl/>
        </w:rPr>
      </w:pPr>
      <w:bookmarkStart w:id="1120" w:name="_ETM_Q1_3281688"/>
      <w:bookmarkStart w:id="1121" w:name="_ETM_Q1_3281775"/>
      <w:bookmarkEnd w:id="1120"/>
      <w:bookmarkEnd w:id="1121"/>
    </w:p>
    <w:p w:rsidR="0053340A" w:rsidRDefault="0053340A" w:rsidP="000A4407">
      <w:pPr>
        <w:pStyle w:val="a4"/>
        <w:rPr>
          <w:rtl/>
        </w:rPr>
      </w:pPr>
      <w:bookmarkStart w:id="1122" w:name="ET_speaker_5939_163"/>
      <w:r w:rsidRPr="000A4407">
        <w:rPr>
          <w:rStyle w:val="TagStyle"/>
          <w:rtl/>
        </w:rPr>
        <w:t xml:space="preserve"> &lt;&lt; דובר &gt;&gt;</w:t>
      </w:r>
      <w:r w:rsidRPr="0053340A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53340A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2"/>
    </w:p>
    <w:p w:rsidR="0053340A" w:rsidRDefault="0053340A" w:rsidP="0053340A">
      <w:pPr>
        <w:pStyle w:val="KeepWithNext"/>
        <w:rPr>
          <w:rtl/>
        </w:rPr>
      </w:pPr>
    </w:p>
    <w:p w:rsidR="0053340A" w:rsidRDefault="0053340A" w:rsidP="0053340A">
      <w:pPr>
        <w:rPr>
          <w:rtl/>
        </w:rPr>
      </w:pPr>
      <w:r>
        <w:rPr>
          <w:rFonts w:hint="cs"/>
          <w:rtl/>
        </w:rPr>
        <w:t xml:space="preserve">זה נכון. בבנקים </w:t>
      </w:r>
      <w:bookmarkStart w:id="1123" w:name="_ETM_Q1_3282671"/>
      <w:bookmarkEnd w:id="1123"/>
      <w:r>
        <w:rPr>
          <w:rFonts w:hint="cs"/>
          <w:rtl/>
        </w:rPr>
        <w:t xml:space="preserve">אין גישה מרחוק למערכות הבנקאות. הן מנותקות מהאינטרנט הכללי. </w:t>
      </w:r>
    </w:p>
    <w:p w:rsidR="0053340A" w:rsidRDefault="0053340A" w:rsidP="0053340A">
      <w:pPr>
        <w:rPr>
          <w:rtl/>
        </w:rPr>
      </w:pPr>
      <w:bookmarkStart w:id="1124" w:name="_ETM_Q1_3286002"/>
      <w:bookmarkStart w:id="1125" w:name="_ETM_Q1_3286070"/>
      <w:bookmarkEnd w:id="1124"/>
      <w:bookmarkEnd w:id="1125"/>
    </w:p>
    <w:p w:rsidR="0053340A" w:rsidRDefault="0053340A" w:rsidP="000A4407">
      <w:pPr>
        <w:pStyle w:val="af6"/>
        <w:rPr>
          <w:rtl/>
        </w:rPr>
      </w:pPr>
      <w:bookmarkStart w:id="1126" w:name="ET_yor_4758_164"/>
      <w:r w:rsidRPr="000A4407">
        <w:rPr>
          <w:rStyle w:val="TagStyle"/>
          <w:rtl/>
        </w:rPr>
        <w:t xml:space="preserve"> &lt;&lt; יור &gt;&gt;</w:t>
      </w:r>
      <w:r w:rsidRPr="0053340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3340A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6"/>
    </w:p>
    <w:p w:rsidR="0053340A" w:rsidRDefault="0053340A" w:rsidP="0053340A">
      <w:pPr>
        <w:pStyle w:val="KeepWithNext"/>
        <w:rPr>
          <w:rtl/>
        </w:rPr>
      </w:pPr>
    </w:p>
    <w:p w:rsidR="0053340A" w:rsidRDefault="0053340A" w:rsidP="0053340A">
      <w:pPr>
        <w:rPr>
          <w:rtl/>
        </w:rPr>
      </w:pPr>
      <w:bookmarkStart w:id="1127" w:name="_ETM_Q1_3291374"/>
      <w:bookmarkEnd w:id="1127"/>
      <w:r>
        <w:rPr>
          <w:rFonts w:hint="cs"/>
          <w:rtl/>
        </w:rPr>
        <w:t xml:space="preserve">אל </w:t>
      </w:r>
      <w:bookmarkStart w:id="1128" w:name="_ETM_Q1_3292276"/>
      <w:bookmarkEnd w:id="1128"/>
      <w:r>
        <w:rPr>
          <w:rFonts w:hint="cs"/>
          <w:rtl/>
        </w:rPr>
        <w:t>תתפלאו שאנחנו שואלים. השאלות שאנחנו שואלים אינן רק לידיעה</w:t>
      </w:r>
      <w:r w:rsidR="00896E4C">
        <w:rPr>
          <w:rFonts w:hint="cs"/>
          <w:rtl/>
        </w:rPr>
        <w:t xml:space="preserve">, הן </w:t>
      </w:r>
      <w:bookmarkStart w:id="1129" w:name="_ETM_Q1_3298388"/>
      <w:bookmarkEnd w:id="1129"/>
      <w:r w:rsidR="00896E4C">
        <w:rPr>
          <w:rFonts w:hint="cs"/>
          <w:rtl/>
        </w:rPr>
        <w:t xml:space="preserve">גם נרשמות וכך גם התשובות שלהם. כשהן נרשמות, זה דברי הימים של הכנסת ולפעמים זה גם דברי הימים של בתי-המשפט. </w:t>
      </w:r>
    </w:p>
    <w:p w:rsidR="00896E4C" w:rsidRDefault="00896E4C" w:rsidP="0053340A">
      <w:pPr>
        <w:rPr>
          <w:rtl/>
        </w:rPr>
      </w:pPr>
      <w:bookmarkStart w:id="1130" w:name="_ETM_Q1_3312338"/>
      <w:bookmarkStart w:id="1131" w:name="_ETM_Q1_3312404"/>
      <w:bookmarkEnd w:id="1130"/>
      <w:bookmarkEnd w:id="1131"/>
    </w:p>
    <w:p w:rsidR="00896E4C" w:rsidRDefault="00896E4C" w:rsidP="00083A6E">
      <w:pPr>
        <w:pStyle w:val="af9"/>
        <w:keepNext/>
        <w:rPr>
          <w:rtl/>
        </w:rPr>
      </w:pPr>
      <w:bookmarkStart w:id="1132" w:name="ET_guest_856652_165"/>
      <w:r w:rsidRPr="000A4407">
        <w:rPr>
          <w:rStyle w:val="TagStyle"/>
          <w:rtl/>
        </w:rPr>
        <w:t xml:space="preserve"> &lt;&lt; אורח &gt;&gt;</w:t>
      </w:r>
      <w:r w:rsidRPr="00896E4C">
        <w:rPr>
          <w:rStyle w:val="TagStyle"/>
          <w:rtl/>
        </w:rPr>
        <w:t xml:space="preserve"> </w:t>
      </w:r>
      <w:r>
        <w:rPr>
          <w:rtl/>
        </w:rPr>
        <w:t>טל הראל:</w:t>
      </w:r>
      <w:r w:rsidRPr="00896E4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32"/>
    </w:p>
    <w:p w:rsidR="00896E4C" w:rsidRDefault="00896E4C" w:rsidP="00083A6E">
      <w:pPr>
        <w:pStyle w:val="KeepWithNext"/>
        <w:rPr>
          <w:rtl/>
        </w:rPr>
      </w:pPr>
    </w:p>
    <w:p w:rsidR="00896E4C" w:rsidRDefault="00896E4C" w:rsidP="00896E4C">
      <w:pPr>
        <w:rPr>
          <w:rtl/>
        </w:rPr>
      </w:pPr>
      <w:r>
        <w:rPr>
          <w:rFonts w:hint="cs"/>
          <w:rtl/>
        </w:rPr>
        <w:t xml:space="preserve">השאלות הן לגיטימיות מאוד. </w:t>
      </w:r>
    </w:p>
    <w:p w:rsidR="00896E4C" w:rsidRDefault="00896E4C" w:rsidP="00896E4C">
      <w:pPr>
        <w:rPr>
          <w:rtl/>
        </w:rPr>
      </w:pPr>
      <w:bookmarkStart w:id="1133" w:name="_ETM_Q1_3309835"/>
      <w:bookmarkStart w:id="1134" w:name="_ETM_Q1_3309905"/>
      <w:bookmarkEnd w:id="1133"/>
      <w:bookmarkEnd w:id="1134"/>
    </w:p>
    <w:p w:rsidR="00896E4C" w:rsidRDefault="00896E4C" w:rsidP="000A4407">
      <w:pPr>
        <w:pStyle w:val="a4"/>
        <w:rPr>
          <w:rtl/>
        </w:rPr>
      </w:pPr>
      <w:bookmarkStart w:id="1135" w:name="ET_speaker_5939_166"/>
      <w:r w:rsidRPr="000A4407">
        <w:rPr>
          <w:rStyle w:val="TagStyle"/>
          <w:rtl/>
        </w:rPr>
        <w:t xml:space="preserve"> &lt;&lt; דובר &gt;&gt;</w:t>
      </w:r>
      <w:r w:rsidRPr="00896E4C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896E4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5"/>
    </w:p>
    <w:p w:rsidR="00896E4C" w:rsidRDefault="00896E4C" w:rsidP="00896E4C">
      <w:pPr>
        <w:pStyle w:val="KeepWithNext"/>
        <w:rPr>
          <w:rtl/>
        </w:rPr>
      </w:pPr>
    </w:p>
    <w:p w:rsidR="00896E4C" w:rsidRDefault="00896E4C" w:rsidP="00896E4C">
      <w:pPr>
        <w:rPr>
          <w:rtl/>
        </w:rPr>
      </w:pPr>
      <w:r>
        <w:rPr>
          <w:rFonts w:hint="cs"/>
          <w:rtl/>
        </w:rPr>
        <w:t>הפיתוח נעשה ב-</w:t>
      </w:r>
      <w:r>
        <w:t xml:space="preserve"> insourcing</w:t>
      </w:r>
      <w:r>
        <w:rPr>
          <w:rFonts w:hint="cs"/>
          <w:rtl/>
        </w:rPr>
        <w:t xml:space="preserve"> או ב-</w:t>
      </w:r>
      <w:r>
        <w:t>outsourcing</w:t>
      </w:r>
      <w:r>
        <w:rPr>
          <w:rFonts w:hint="cs"/>
          <w:rtl/>
        </w:rPr>
        <w:t xml:space="preserve"> ?</w:t>
      </w:r>
      <w:bookmarkStart w:id="1136" w:name="_ETM_Q1_3315815"/>
      <w:bookmarkEnd w:id="1136"/>
      <w:r>
        <w:rPr>
          <w:rFonts w:hint="cs"/>
          <w:rtl/>
        </w:rPr>
        <w:t xml:space="preserve"> מי מפתח את כל זה?</w:t>
      </w:r>
    </w:p>
    <w:p w:rsidR="00896E4C" w:rsidRDefault="00896E4C" w:rsidP="00896E4C">
      <w:pPr>
        <w:rPr>
          <w:rtl/>
        </w:rPr>
      </w:pPr>
    </w:p>
    <w:p w:rsidR="00896E4C" w:rsidRDefault="00896E4C" w:rsidP="000A4407">
      <w:pPr>
        <w:pStyle w:val="af9"/>
        <w:rPr>
          <w:rtl/>
        </w:rPr>
      </w:pPr>
      <w:bookmarkStart w:id="1137" w:name="ET_guest_865738_167"/>
      <w:r w:rsidRPr="000A4407">
        <w:rPr>
          <w:rStyle w:val="TagStyle"/>
          <w:rtl/>
        </w:rPr>
        <w:t xml:space="preserve"> &lt;&lt; אורח &gt;&gt;</w:t>
      </w:r>
      <w:r w:rsidRPr="00896E4C">
        <w:rPr>
          <w:rStyle w:val="TagStyle"/>
          <w:rtl/>
        </w:rPr>
        <w:t xml:space="preserve"> </w:t>
      </w:r>
      <w:r>
        <w:rPr>
          <w:rtl/>
        </w:rPr>
        <w:t>אודליה אוסטרובסקי משה:</w:t>
      </w:r>
      <w:r w:rsidRPr="00896E4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37"/>
    </w:p>
    <w:p w:rsidR="00896E4C" w:rsidRDefault="00896E4C" w:rsidP="00896E4C">
      <w:pPr>
        <w:pStyle w:val="KeepWithNext"/>
        <w:rPr>
          <w:rtl/>
        </w:rPr>
      </w:pPr>
    </w:p>
    <w:p w:rsidR="00896E4C" w:rsidRDefault="00896E4C" w:rsidP="00896E4C">
      <w:pPr>
        <w:rPr>
          <w:rtl/>
        </w:rPr>
      </w:pPr>
      <w:r>
        <w:rPr>
          <w:rFonts w:hint="cs"/>
          <w:rtl/>
        </w:rPr>
        <w:t>אתה שואל בתוך מס"ב או בבנקים?</w:t>
      </w:r>
    </w:p>
    <w:p w:rsidR="00896E4C" w:rsidRDefault="00896E4C" w:rsidP="00896E4C">
      <w:pPr>
        <w:rPr>
          <w:rtl/>
        </w:rPr>
      </w:pPr>
    </w:p>
    <w:p w:rsidR="00896E4C" w:rsidRDefault="00896E4C" w:rsidP="000A4407">
      <w:pPr>
        <w:pStyle w:val="a4"/>
        <w:rPr>
          <w:rtl/>
        </w:rPr>
      </w:pPr>
      <w:bookmarkStart w:id="1138" w:name="ET_speaker_5939_168"/>
      <w:r w:rsidRPr="000A4407">
        <w:rPr>
          <w:rStyle w:val="TagStyle"/>
          <w:rtl/>
        </w:rPr>
        <w:t xml:space="preserve"> &lt;&lt; דובר &gt;&gt;</w:t>
      </w:r>
      <w:r w:rsidRPr="00896E4C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896E4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8"/>
    </w:p>
    <w:p w:rsidR="00896E4C" w:rsidRDefault="00896E4C" w:rsidP="00896E4C">
      <w:pPr>
        <w:pStyle w:val="KeepWithNext"/>
        <w:rPr>
          <w:rtl/>
        </w:rPr>
      </w:pPr>
    </w:p>
    <w:p w:rsidR="00896E4C" w:rsidRDefault="00896E4C" w:rsidP="00896E4C">
      <w:pPr>
        <w:rPr>
          <w:rtl/>
        </w:rPr>
      </w:pPr>
      <w:r>
        <w:rPr>
          <w:rFonts w:hint="cs"/>
          <w:rtl/>
        </w:rPr>
        <w:t xml:space="preserve">גם </w:t>
      </w:r>
      <w:bookmarkStart w:id="1139" w:name="_ETM_Q1_3312302"/>
      <w:bookmarkEnd w:id="1139"/>
      <w:r>
        <w:rPr>
          <w:rFonts w:hint="cs"/>
          <w:rtl/>
        </w:rPr>
        <w:t xml:space="preserve">וגם. </w:t>
      </w:r>
    </w:p>
    <w:p w:rsidR="00896E4C" w:rsidRDefault="00896E4C" w:rsidP="00896E4C">
      <w:pPr>
        <w:rPr>
          <w:rtl/>
        </w:rPr>
      </w:pPr>
      <w:bookmarkStart w:id="1140" w:name="_ETM_Q1_3313475"/>
      <w:bookmarkStart w:id="1141" w:name="_ETM_Q1_3313543"/>
      <w:bookmarkEnd w:id="1140"/>
      <w:bookmarkEnd w:id="1141"/>
    </w:p>
    <w:p w:rsidR="00896E4C" w:rsidRDefault="00896E4C" w:rsidP="000A4407">
      <w:pPr>
        <w:pStyle w:val="af9"/>
        <w:rPr>
          <w:rtl/>
        </w:rPr>
      </w:pPr>
      <w:bookmarkStart w:id="1142" w:name="ET_guest_865738_169"/>
      <w:r w:rsidRPr="000A4407">
        <w:rPr>
          <w:rStyle w:val="TagStyle"/>
          <w:rtl/>
        </w:rPr>
        <w:t xml:space="preserve"> &lt;&lt; אורח &gt;&gt;</w:t>
      </w:r>
      <w:r w:rsidRPr="00896E4C">
        <w:rPr>
          <w:rStyle w:val="TagStyle"/>
          <w:rtl/>
        </w:rPr>
        <w:t xml:space="preserve"> </w:t>
      </w:r>
      <w:r>
        <w:rPr>
          <w:rtl/>
        </w:rPr>
        <w:t>אודליה אוסטרובסקי משה:</w:t>
      </w:r>
      <w:r w:rsidRPr="00896E4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2"/>
    </w:p>
    <w:p w:rsidR="00896E4C" w:rsidRDefault="00896E4C" w:rsidP="00896E4C">
      <w:pPr>
        <w:pStyle w:val="KeepWithNext"/>
        <w:rPr>
          <w:rtl/>
        </w:rPr>
      </w:pPr>
    </w:p>
    <w:p w:rsidR="00896E4C" w:rsidRDefault="00896E4C" w:rsidP="00896E4C">
      <w:pPr>
        <w:rPr>
          <w:rtl/>
        </w:rPr>
      </w:pPr>
      <w:bookmarkStart w:id="1143" w:name="_ETM_Q1_3315093"/>
      <w:bookmarkStart w:id="1144" w:name="_ETM_Q1_3315148"/>
      <w:bookmarkEnd w:id="1143"/>
      <w:bookmarkEnd w:id="1144"/>
      <w:r>
        <w:rPr>
          <w:rFonts w:hint="cs"/>
          <w:rtl/>
        </w:rPr>
        <w:t xml:space="preserve">מס"ב היא לא בטווח הבעייתי, כי הממשקים של מס"ב </w:t>
      </w:r>
      <w:bookmarkStart w:id="1145" w:name="_ETM_Q1_3323610"/>
      <w:bookmarkEnd w:id="1145"/>
      <w:r>
        <w:rPr>
          <w:rFonts w:hint="cs"/>
          <w:rtl/>
        </w:rPr>
        <w:t xml:space="preserve">הם מסוימים. לבנקים יש מערכות רבות שהם צריכים לפתח מול </w:t>
      </w:r>
      <w:bookmarkStart w:id="1146" w:name="_ETM_Q1_3323972"/>
      <w:bookmarkEnd w:id="1146"/>
      <w:r>
        <w:rPr>
          <w:rFonts w:hint="cs"/>
          <w:rtl/>
        </w:rPr>
        <w:t xml:space="preserve">הלקוחות שלהם ומול הקשר בין המערכות בתוך הבנק, קשר מול </w:t>
      </w:r>
      <w:bookmarkStart w:id="1147" w:name="_ETM_Q1_3327814"/>
      <w:bookmarkEnd w:id="1147"/>
      <w:r>
        <w:rPr>
          <w:rFonts w:hint="cs"/>
          <w:rtl/>
        </w:rPr>
        <w:t>חברות האשראי</w:t>
      </w:r>
      <w:r>
        <w:rPr>
          <w:rtl/>
        </w:rPr>
        <w:t xml:space="preserve"> </w:t>
      </w:r>
      <w:r>
        <w:rPr>
          <w:rFonts w:hint="cs"/>
          <w:rtl/>
        </w:rPr>
        <w:t xml:space="preserve"> שבכלל לא נוגע למס"ב. </w:t>
      </w:r>
    </w:p>
    <w:p w:rsidR="00896E4C" w:rsidRDefault="00896E4C" w:rsidP="00896E4C">
      <w:pPr>
        <w:rPr>
          <w:rtl/>
        </w:rPr>
      </w:pPr>
    </w:p>
    <w:p w:rsidR="00896E4C" w:rsidRDefault="00896E4C" w:rsidP="000A4407">
      <w:pPr>
        <w:pStyle w:val="af6"/>
        <w:rPr>
          <w:rtl/>
        </w:rPr>
      </w:pPr>
      <w:bookmarkStart w:id="1148" w:name="ET_yor_4758_170"/>
      <w:r w:rsidRPr="000A4407">
        <w:rPr>
          <w:rStyle w:val="TagStyle"/>
          <w:rtl/>
        </w:rPr>
        <w:t xml:space="preserve"> &lt;&lt; יור &gt;&gt;</w:t>
      </w:r>
      <w:r w:rsidRPr="00896E4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96E4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8"/>
    </w:p>
    <w:p w:rsidR="00896E4C" w:rsidRDefault="00896E4C" w:rsidP="00896E4C">
      <w:pPr>
        <w:pStyle w:val="KeepWithNext"/>
        <w:rPr>
          <w:rtl/>
        </w:rPr>
      </w:pPr>
    </w:p>
    <w:p w:rsidR="00896E4C" w:rsidRDefault="00896E4C" w:rsidP="00896E4C">
      <w:pPr>
        <w:rPr>
          <w:rtl/>
        </w:rPr>
      </w:pPr>
      <w:r>
        <w:rPr>
          <w:rFonts w:hint="cs"/>
          <w:rtl/>
        </w:rPr>
        <w:t xml:space="preserve">נכון שאתם רוצים שנאשר לכם את הדחייה? אם נדבר ונדבר, </w:t>
      </w:r>
      <w:bookmarkStart w:id="1149" w:name="_ETM_Q1_3339301"/>
      <w:bookmarkEnd w:id="1149"/>
      <w:r>
        <w:rPr>
          <w:rFonts w:hint="cs"/>
          <w:rtl/>
        </w:rPr>
        <w:t xml:space="preserve">לא נקרא את התקנות. </w:t>
      </w:r>
    </w:p>
    <w:p w:rsidR="00896E4C" w:rsidRDefault="00896E4C" w:rsidP="00896E4C">
      <w:pPr>
        <w:rPr>
          <w:rtl/>
        </w:rPr>
      </w:pPr>
    </w:p>
    <w:p w:rsidR="00896E4C" w:rsidRDefault="00896E4C" w:rsidP="000A4407">
      <w:pPr>
        <w:pStyle w:val="a4"/>
        <w:rPr>
          <w:rtl/>
        </w:rPr>
      </w:pPr>
      <w:bookmarkStart w:id="1150" w:name="ET_speaker_5939_171"/>
      <w:r w:rsidRPr="000A4407">
        <w:rPr>
          <w:rStyle w:val="TagStyle"/>
          <w:rtl/>
        </w:rPr>
        <w:t xml:space="preserve"> &lt;&lt; דובר &gt;&gt;</w:t>
      </w:r>
      <w:r w:rsidRPr="00896E4C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896E4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0"/>
    </w:p>
    <w:p w:rsidR="00896E4C" w:rsidRDefault="00896E4C" w:rsidP="00896E4C">
      <w:pPr>
        <w:pStyle w:val="KeepWithNext"/>
        <w:rPr>
          <w:rtl/>
        </w:rPr>
      </w:pPr>
    </w:p>
    <w:p w:rsidR="00896E4C" w:rsidRDefault="00896E4C" w:rsidP="00896E4C">
      <w:pPr>
        <w:rPr>
          <w:rtl/>
        </w:rPr>
      </w:pPr>
      <w:r>
        <w:rPr>
          <w:rFonts w:hint="cs"/>
          <w:rtl/>
        </w:rPr>
        <w:t>השאלה הייתה מאוד קונקרטית בעיניי, כי</w:t>
      </w:r>
      <w:bookmarkStart w:id="1151" w:name="_ETM_Q1_3347802"/>
      <w:bookmarkEnd w:id="1151"/>
      <w:r>
        <w:rPr>
          <w:rFonts w:hint="cs"/>
          <w:rtl/>
        </w:rPr>
        <w:t xml:space="preserve"> אם זה </w:t>
      </w:r>
      <w:r>
        <w:t>outsourcing</w:t>
      </w:r>
      <w:r>
        <w:rPr>
          <w:rFonts w:hint="cs"/>
          <w:rtl/>
        </w:rPr>
        <w:t xml:space="preserve"> של הבנקים אולי אפשר לתגבר בעלות נוספת</w:t>
      </w:r>
      <w:bookmarkStart w:id="1152" w:name="_ETM_Q1_3347352"/>
      <w:bookmarkEnd w:id="1152"/>
      <w:r>
        <w:rPr>
          <w:rFonts w:hint="cs"/>
          <w:rtl/>
        </w:rPr>
        <w:t xml:space="preserve"> את הפיתוח. זאת אומרת להוסיף עוד </w:t>
      </w:r>
      <w:bookmarkStart w:id="1153" w:name="_ETM_Q1_3349131"/>
      <w:bookmarkEnd w:id="1153"/>
      <w:r>
        <w:rPr>
          <w:rFonts w:hint="cs"/>
          <w:rtl/>
        </w:rPr>
        <w:t xml:space="preserve">מפתחים. </w:t>
      </w:r>
    </w:p>
    <w:p w:rsidR="00896E4C" w:rsidRDefault="00896E4C" w:rsidP="00896E4C">
      <w:pPr>
        <w:rPr>
          <w:rtl/>
        </w:rPr>
      </w:pPr>
    </w:p>
    <w:p w:rsidR="00896E4C" w:rsidRDefault="00896E4C" w:rsidP="000A4407">
      <w:pPr>
        <w:pStyle w:val="af9"/>
        <w:rPr>
          <w:rtl/>
        </w:rPr>
      </w:pPr>
      <w:bookmarkStart w:id="1154" w:name="ET_guest_865738_172"/>
      <w:r w:rsidRPr="000A4407">
        <w:rPr>
          <w:rStyle w:val="TagStyle"/>
          <w:rtl/>
        </w:rPr>
        <w:t xml:space="preserve"> &lt;&lt; אורח &gt;&gt;</w:t>
      </w:r>
      <w:r w:rsidRPr="00896E4C">
        <w:rPr>
          <w:rStyle w:val="TagStyle"/>
          <w:rtl/>
        </w:rPr>
        <w:t xml:space="preserve"> </w:t>
      </w:r>
      <w:r>
        <w:rPr>
          <w:rtl/>
        </w:rPr>
        <w:t>אודליה אוסטרובסקי משה:</w:t>
      </w:r>
      <w:r w:rsidRPr="00896E4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54"/>
    </w:p>
    <w:p w:rsidR="00896E4C" w:rsidRDefault="00896E4C" w:rsidP="00896E4C">
      <w:pPr>
        <w:pStyle w:val="KeepWithNext"/>
        <w:rPr>
          <w:rtl/>
        </w:rPr>
      </w:pPr>
    </w:p>
    <w:p w:rsidR="00896E4C" w:rsidRDefault="00896E4C" w:rsidP="00896E4C">
      <w:pPr>
        <w:rPr>
          <w:rtl/>
        </w:rPr>
      </w:pPr>
      <w:r>
        <w:rPr>
          <w:rFonts w:hint="cs"/>
          <w:rtl/>
        </w:rPr>
        <w:t>בחלק גדול מהפיתוחים מדובר במערכות הליבה של הבנק</w:t>
      </w:r>
      <w:bookmarkStart w:id="1155" w:name="_ETM_Q1_3358331"/>
      <w:bookmarkEnd w:id="1155"/>
      <w:r>
        <w:rPr>
          <w:rFonts w:hint="cs"/>
          <w:rtl/>
        </w:rPr>
        <w:t xml:space="preserve">. אנחנו תמיד משווים את זה לניתוח לב פתוח, שאי אפשר כל כך הרבה ידיים שמתעסקות בכל מיני מערכות. כשנוגעים </w:t>
      </w:r>
      <w:bookmarkStart w:id="1156" w:name="_ETM_Q1_3361489"/>
      <w:bookmarkEnd w:id="1156"/>
      <w:r>
        <w:rPr>
          <w:rFonts w:hint="cs"/>
          <w:rtl/>
        </w:rPr>
        <w:t xml:space="preserve">במערכות הליבה זה צריך להיות משהו שהוא סריאלי, ובדרך כלל </w:t>
      </w:r>
      <w:bookmarkStart w:id="1157" w:name="_ETM_Q1_3361881"/>
      <w:bookmarkEnd w:id="1157"/>
      <w:r>
        <w:rPr>
          <w:rFonts w:hint="cs"/>
          <w:rtl/>
        </w:rPr>
        <w:t xml:space="preserve">עושים את זה עובדי הבנק. </w:t>
      </w:r>
    </w:p>
    <w:p w:rsidR="00896E4C" w:rsidRDefault="00896E4C" w:rsidP="00896E4C">
      <w:pPr>
        <w:rPr>
          <w:rtl/>
        </w:rPr>
      </w:pPr>
      <w:bookmarkStart w:id="1158" w:name="_ETM_Q1_3370223"/>
      <w:bookmarkStart w:id="1159" w:name="_ETM_Q1_3370288"/>
      <w:bookmarkEnd w:id="1158"/>
      <w:bookmarkEnd w:id="1159"/>
    </w:p>
    <w:p w:rsidR="00896E4C" w:rsidRDefault="00896E4C" w:rsidP="000A4407">
      <w:pPr>
        <w:pStyle w:val="af6"/>
        <w:rPr>
          <w:rtl/>
        </w:rPr>
      </w:pPr>
      <w:bookmarkStart w:id="1160" w:name="ET_yor_4758_173"/>
      <w:r w:rsidRPr="000A4407">
        <w:rPr>
          <w:rStyle w:val="TagStyle"/>
          <w:rtl/>
        </w:rPr>
        <w:t xml:space="preserve"> &lt;&lt; יור &gt;&gt;</w:t>
      </w:r>
      <w:r w:rsidRPr="00896E4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96E4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0"/>
    </w:p>
    <w:p w:rsidR="00896E4C" w:rsidRDefault="00896E4C" w:rsidP="00896E4C">
      <w:pPr>
        <w:pStyle w:val="KeepWithNext"/>
        <w:rPr>
          <w:rtl/>
        </w:rPr>
      </w:pPr>
    </w:p>
    <w:p w:rsidR="00896E4C" w:rsidRDefault="00896E4C" w:rsidP="00896E4C">
      <w:pPr>
        <w:rPr>
          <w:rtl/>
        </w:rPr>
      </w:pPr>
      <w:r>
        <w:rPr>
          <w:rFonts w:hint="cs"/>
          <w:rtl/>
        </w:rPr>
        <w:t>עו"ד לינור דויטש, מנכ"לית לובי 99, אני מקווה שנרגעת מהדיון הקודם. בבקשה.</w:t>
      </w:r>
    </w:p>
    <w:p w:rsidR="006D21B5" w:rsidRDefault="006D21B5" w:rsidP="00896E4C">
      <w:pPr>
        <w:pStyle w:val="af9"/>
        <w:keepNext/>
        <w:rPr>
          <w:rStyle w:val="TagStyle"/>
          <w:rtl/>
        </w:rPr>
      </w:pPr>
      <w:bookmarkStart w:id="1161" w:name="ET_guest_702357_174"/>
    </w:p>
    <w:p w:rsidR="00896E4C" w:rsidRDefault="00896E4C" w:rsidP="000A4407">
      <w:pPr>
        <w:pStyle w:val="af9"/>
        <w:rPr>
          <w:rtl/>
        </w:rPr>
      </w:pPr>
      <w:r w:rsidRPr="000A4407">
        <w:rPr>
          <w:rStyle w:val="TagStyle"/>
          <w:rtl/>
        </w:rPr>
        <w:t>&lt;&lt; אורח &gt;&gt;</w:t>
      </w:r>
      <w:r w:rsidRPr="00896E4C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896E4C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1"/>
    </w:p>
    <w:p w:rsidR="00896E4C" w:rsidRDefault="00896E4C" w:rsidP="00896E4C">
      <w:pPr>
        <w:pStyle w:val="KeepWithNext"/>
        <w:rPr>
          <w:rtl/>
        </w:rPr>
      </w:pPr>
    </w:p>
    <w:p w:rsidR="006D1EF9" w:rsidRDefault="00896E4C" w:rsidP="00896E4C">
      <w:pPr>
        <w:rPr>
          <w:rtl/>
        </w:rPr>
      </w:pPr>
      <w:r>
        <w:rPr>
          <w:rFonts w:hint="cs"/>
          <w:rtl/>
        </w:rPr>
        <w:t xml:space="preserve">תודה רבה על זכות הדיבור. </w:t>
      </w:r>
      <w:r w:rsidR="006D1EF9">
        <w:rPr>
          <w:rFonts w:hint="cs"/>
          <w:rtl/>
        </w:rPr>
        <w:t xml:space="preserve">אני רגועה </w:t>
      </w:r>
      <w:bookmarkStart w:id="1162" w:name="_ETM_Q1_3382312"/>
      <w:bookmarkEnd w:id="1162"/>
      <w:r w:rsidR="006D1EF9">
        <w:rPr>
          <w:rFonts w:hint="cs"/>
          <w:rtl/>
        </w:rPr>
        <w:t>תמיד, חה"כ מרגי, זה המזג שלי, אז אל תתרגש.</w:t>
      </w:r>
      <w:bookmarkStart w:id="1163" w:name="_ETM_Q1_3387551"/>
      <w:bookmarkEnd w:id="1163"/>
      <w:r w:rsidR="006D1EF9">
        <w:rPr>
          <w:rFonts w:hint="cs"/>
          <w:rtl/>
        </w:rPr>
        <w:t xml:space="preserve"> </w:t>
      </w:r>
    </w:p>
    <w:p w:rsidR="006D1EF9" w:rsidRDefault="006D1EF9" w:rsidP="00896E4C">
      <w:pPr>
        <w:rPr>
          <w:rtl/>
        </w:rPr>
      </w:pPr>
      <w:bookmarkStart w:id="1164" w:name="_ETM_Q1_3394199"/>
      <w:bookmarkStart w:id="1165" w:name="_ETM_Q1_3394266"/>
      <w:bookmarkEnd w:id="1164"/>
      <w:bookmarkEnd w:id="1165"/>
    </w:p>
    <w:p w:rsidR="006D1EF9" w:rsidRDefault="006D1EF9" w:rsidP="00896E4C">
      <w:pPr>
        <w:rPr>
          <w:rtl/>
        </w:rPr>
      </w:pPr>
      <w:bookmarkStart w:id="1166" w:name="_ETM_Q1_3394557"/>
      <w:bookmarkStart w:id="1167" w:name="_ETM_Q1_3394622"/>
      <w:bookmarkEnd w:id="1166"/>
      <w:bookmarkEnd w:id="1167"/>
      <w:r>
        <w:rPr>
          <w:rFonts w:hint="cs"/>
          <w:rtl/>
        </w:rPr>
        <w:t xml:space="preserve">אני רוצה להביע את מחאתי כשאני רואה את נציג איגוד </w:t>
      </w:r>
      <w:bookmarkStart w:id="1168" w:name="_ETM_Q1_3394256"/>
      <w:bookmarkEnd w:id="1168"/>
      <w:r>
        <w:rPr>
          <w:rFonts w:hint="cs"/>
          <w:rtl/>
        </w:rPr>
        <w:t xml:space="preserve">הבנקים יושב אצלכם בחדר. לנו הובהר שאנחנו יכולים להשתתף רק </w:t>
      </w:r>
      <w:bookmarkStart w:id="1169" w:name="_ETM_Q1_3396214"/>
      <w:bookmarkEnd w:id="1169"/>
      <w:r>
        <w:rPr>
          <w:rFonts w:hint="cs"/>
          <w:rtl/>
        </w:rPr>
        <w:t>באמצעות הזום. אז אם מאפשר</w:t>
      </w:r>
      <w:r w:rsidR="006D21B5">
        <w:rPr>
          <w:rFonts w:hint="cs"/>
          <w:rtl/>
        </w:rPr>
        <w:t>ים</w:t>
      </w:r>
      <w:r>
        <w:rPr>
          <w:rFonts w:hint="cs"/>
          <w:rtl/>
        </w:rPr>
        <w:t xml:space="preserve"> לנציג איגוד הבנקים - - - </w:t>
      </w:r>
    </w:p>
    <w:p w:rsidR="006D1EF9" w:rsidRDefault="006D1EF9" w:rsidP="00896E4C">
      <w:pPr>
        <w:rPr>
          <w:rtl/>
        </w:rPr>
      </w:pPr>
    </w:p>
    <w:p w:rsidR="006D1EF9" w:rsidRDefault="006D1EF9" w:rsidP="000A4407">
      <w:pPr>
        <w:pStyle w:val="af6"/>
        <w:rPr>
          <w:rtl/>
        </w:rPr>
      </w:pPr>
      <w:r w:rsidRPr="000A4407">
        <w:rPr>
          <w:rStyle w:val="TagStyle"/>
          <w:rtl/>
        </w:rPr>
        <w:t xml:space="preserve"> &lt;&lt; יור &gt;&gt;</w:t>
      </w:r>
      <w:r w:rsidRPr="006D1EF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D1EF9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6D1EF9" w:rsidRDefault="006D1EF9" w:rsidP="006D1EF9">
      <w:pPr>
        <w:pStyle w:val="KeepWithNext"/>
        <w:rPr>
          <w:rtl/>
        </w:rPr>
      </w:pPr>
    </w:p>
    <w:p w:rsidR="006D1EF9" w:rsidRDefault="006D1EF9" w:rsidP="006D1EF9">
      <w:pPr>
        <w:rPr>
          <w:rtl/>
        </w:rPr>
      </w:pPr>
      <w:r>
        <w:rPr>
          <w:rFonts w:hint="cs"/>
          <w:rtl/>
        </w:rPr>
        <w:t>שאלתי אותך אם נרגעת מהדיון הקודם ואני אסביר לך. גם ועדת הכלכלה, ואפילו גברת לאה ורון</w:t>
      </w:r>
      <w:bookmarkStart w:id="1170" w:name="_ETM_Q1_3414683"/>
      <w:bookmarkEnd w:id="1170"/>
      <w:r>
        <w:rPr>
          <w:rFonts w:hint="cs"/>
          <w:rtl/>
        </w:rPr>
        <w:t xml:space="preserve"> שידועה כמנהלת לא פראיירית, מוגבלת להזמנת חמישה </w:t>
      </w:r>
      <w:bookmarkStart w:id="1171" w:name="_ETM_Q1_3411959"/>
      <w:bookmarkEnd w:id="1171"/>
      <w:r>
        <w:rPr>
          <w:rFonts w:hint="cs"/>
          <w:rtl/>
        </w:rPr>
        <w:t xml:space="preserve">אורחים. עומדת לנו הזכות </w:t>
      </w:r>
      <w:r>
        <w:rPr>
          <w:rtl/>
        </w:rPr>
        <w:t>–</w:t>
      </w:r>
      <w:r>
        <w:rPr>
          <w:rFonts w:hint="cs"/>
          <w:rtl/>
        </w:rPr>
        <w:t xml:space="preserve"> אל תיקחי את זה אישית </w:t>
      </w:r>
      <w:r>
        <w:rPr>
          <w:rtl/>
        </w:rPr>
        <w:t>–</w:t>
      </w:r>
      <w:r>
        <w:rPr>
          <w:rFonts w:hint="cs"/>
          <w:rtl/>
        </w:rPr>
        <w:t xml:space="preserve"> בסוף-בסוף להכריע מי יהיה פה. זה נפל על איגוד הבנקים. בדיון הקודם הוא ישב לידך, בזום.</w:t>
      </w:r>
      <w:bookmarkStart w:id="1172" w:name="_ETM_Q1_3422378"/>
      <w:bookmarkEnd w:id="1172"/>
      <w:r>
        <w:rPr>
          <w:rFonts w:hint="cs"/>
          <w:rtl/>
        </w:rPr>
        <w:t xml:space="preserve"> אולי לא ראית אותו, אבל הוא ישב לידך בזום. </w:t>
      </w:r>
      <w:bookmarkStart w:id="1173" w:name="_ETM_Q1_3425122"/>
      <w:bookmarkEnd w:id="1173"/>
    </w:p>
    <w:p w:rsidR="006D1EF9" w:rsidRDefault="006D1EF9" w:rsidP="006D1EF9">
      <w:pPr>
        <w:rPr>
          <w:rtl/>
        </w:rPr>
      </w:pPr>
      <w:bookmarkStart w:id="1174" w:name="_ETM_Q1_3425195"/>
      <w:bookmarkEnd w:id="1174"/>
    </w:p>
    <w:p w:rsidR="006D1EF9" w:rsidRDefault="006D1EF9" w:rsidP="000A4407">
      <w:pPr>
        <w:pStyle w:val="af9"/>
        <w:rPr>
          <w:rtl/>
        </w:rPr>
      </w:pPr>
      <w:bookmarkStart w:id="1175" w:name="ET_guest_702357_267"/>
      <w:r w:rsidRPr="000A4407">
        <w:rPr>
          <w:rStyle w:val="TagStyle"/>
          <w:rtl/>
        </w:rPr>
        <w:t xml:space="preserve"> &lt;&lt; אורח &gt;&gt;</w:t>
      </w:r>
      <w:r w:rsidRPr="006D1EF9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6D1EF9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bookmarkEnd w:id="1175"/>
      <w:r>
        <w:rPr>
          <w:rtl/>
        </w:rPr>
        <w:t xml:space="preserve"> </w:t>
      </w:r>
    </w:p>
    <w:p w:rsidR="006D1EF9" w:rsidRDefault="006D1EF9" w:rsidP="006D1EF9">
      <w:pPr>
        <w:pStyle w:val="KeepWithNext"/>
        <w:rPr>
          <w:rtl/>
        </w:rPr>
      </w:pPr>
    </w:p>
    <w:p w:rsidR="006D1EF9" w:rsidRDefault="006D1EF9" w:rsidP="006D1EF9">
      <w:pPr>
        <w:rPr>
          <w:rtl/>
        </w:rPr>
      </w:pPr>
      <w:bookmarkStart w:id="1176" w:name="_ETM_Q1_3430219"/>
      <w:bookmarkStart w:id="1177" w:name="_ETM_Q1_3430275"/>
      <w:bookmarkEnd w:id="1176"/>
      <w:bookmarkEnd w:id="1177"/>
      <w:r>
        <w:rPr>
          <w:rFonts w:hint="cs"/>
          <w:rtl/>
        </w:rPr>
        <w:t xml:space="preserve">קודם </w:t>
      </w:r>
      <w:bookmarkStart w:id="1178" w:name="_ETM_Q1_3434508"/>
      <w:bookmarkEnd w:id="1178"/>
      <w:r>
        <w:rPr>
          <w:rFonts w:hint="cs"/>
          <w:rtl/>
        </w:rPr>
        <w:t xml:space="preserve">כול, נשמח אם להבא, כשמאשרים הגעה של אורחים, שייתנו </w:t>
      </w:r>
      <w:bookmarkStart w:id="1179" w:name="_ETM_Q1_3439181"/>
      <w:bookmarkEnd w:id="1179"/>
      <w:r>
        <w:rPr>
          <w:rFonts w:hint="cs"/>
          <w:rtl/>
        </w:rPr>
        <w:t xml:space="preserve">אישור גם לארגון החברתי היחיד שעוסק בנושא הזה. </w:t>
      </w:r>
    </w:p>
    <w:p w:rsidR="006D1EF9" w:rsidRDefault="006D1EF9" w:rsidP="006D1EF9">
      <w:pPr>
        <w:rPr>
          <w:rtl/>
        </w:rPr>
      </w:pPr>
      <w:bookmarkStart w:id="1180" w:name="_ETM_Q1_3442554"/>
      <w:bookmarkStart w:id="1181" w:name="_ETM_Q1_3442621"/>
      <w:bookmarkEnd w:id="1180"/>
      <w:bookmarkEnd w:id="1181"/>
    </w:p>
    <w:p w:rsidR="006D1EF9" w:rsidRDefault="006D1EF9" w:rsidP="006D1EF9">
      <w:pPr>
        <w:rPr>
          <w:rtl/>
        </w:rPr>
      </w:pPr>
      <w:bookmarkStart w:id="1182" w:name="_ETM_Q1_3442910"/>
      <w:bookmarkStart w:id="1183" w:name="_ETM_Q1_3442978"/>
      <w:bookmarkEnd w:id="1182"/>
      <w:bookmarkEnd w:id="1183"/>
      <w:r>
        <w:rPr>
          <w:rFonts w:hint="cs"/>
          <w:rtl/>
        </w:rPr>
        <w:t xml:space="preserve">אני רוצה להתייחס גם ללב העניין וגם למה שאמר נציג איגוד </w:t>
      </w:r>
      <w:bookmarkStart w:id="1184" w:name="_ETM_Q1_3440693"/>
      <w:bookmarkEnd w:id="1184"/>
      <w:r>
        <w:rPr>
          <w:rFonts w:hint="cs"/>
          <w:rtl/>
        </w:rPr>
        <w:t xml:space="preserve">הבנקים, טיבי, שדיבר על השלמות, שמחכים שהמערכת </w:t>
      </w:r>
      <w:bookmarkStart w:id="1185" w:name="_ETM_Q1_3444183"/>
      <w:bookmarkEnd w:id="1185"/>
      <w:r>
        <w:rPr>
          <w:rFonts w:hint="cs"/>
          <w:rtl/>
        </w:rPr>
        <w:t xml:space="preserve">תהיה מושלמת. זה מאוד משעשע אותי שגופים שעדיין משתמשים </w:t>
      </w:r>
      <w:bookmarkStart w:id="1186" w:name="_ETM_Q1_3446014"/>
      <w:bookmarkEnd w:id="1186"/>
      <w:r>
        <w:rPr>
          <w:rFonts w:hint="cs"/>
          <w:rtl/>
        </w:rPr>
        <w:t xml:space="preserve">בפקס ומחייבים שימוש בפקס, מדברים על שלמות המערכת. זה </w:t>
      </w:r>
      <w:bookmarkStart w:id="1187" w:name="_ETM_Q1_3459285"/>
      <w:bookmarkEnd w:id="1187"/>
      <w:r>
        <w:rPr>
          <w:rFonts w:hint="cs"/>
          <w:rtl/>
        </w:rPr>
        <w:t xml:space="preserve">מאוד-מאוד מצחיק שכשזה נוח </w:t>
      </w:r>
      <w:r>
        <w:rPr>
          <w:rtl/>
        </w:rPr>
        <w:t>–</w:t>
      </w:r>
      <w:r>
        <w:rPr>
          <w:rFonts w:hint="cs"/>
          <w:rtl/>
        </w:rPr>
        <w:t xml:space="preserve"> דוחים. כמי שעבדה מאוד-מאוד מקרוב על הרפורמה </w:t>
      </w:r>
      <w:bookmarkStart w:id="1188" w:name="_ETM_Q1_3458322"/>
      <w:bookmarkEnd w:id="1188"/>
      <w:r>
        <w:rPr>
          <w:rFonts w:hint="cs"/>
          <w:rtl/>
        </w:rPr>
        <w:t>של הבנקים, וסעיף אחר סעיף נלחמנו באיגוד הבנקים</w:t>
      </w:r>
      <w:r w:rsidR="006D21B5">
        <w:rPr>
          <w:rFonts w:hint="cs"/>
          <w:rtl/>
        </w:rPr>
        <w:t>,</w:t>
      </w:r>
      <w:r>
        <w:rPr>
          <w:rFonts w:hint="cs"/>
          <w:rtl/>
        </w:rPr>
        <w:t xml:space="preserve"> שניסה תמיד לדחות כל סעיף וכל </w:t>
      </w:r>
      <w:bookmarkStart w:id="1189" w:name="_ETM_Q1_3463012"/>
      <w:bookmarkEnd w:id="1189"/>
      <w:r>
        <w:rPr>
          <w:rFonts w:hint="cs"/>
          <w:rtl/>
        </w:rPr>
        <w:t xml:space="preserve">יישום, אני מוצאת את זה מאוד </w:t>
      </w:r>
      <w:bookmarkStart w:id="1190" w:name="_ETM_Q1_3466097"/>
      <w:bookmarkEnd w:id="1190"/>
      <w:r>
        <w:rPr>
          <w:rFonts w:hint="cs"/>
          <w:rtl/>
        </w:rPr>
        <w:t>מטריד שהם מנסים עכשיו לדחות עוד פעם. אני מאוד שמחה על הגישה של ועדת הכלכלה שלא מאשרת את זה</w:t>
      </w:r>
      <w:bookmarkStart w:id="1191" w:name="_ETM_Q1_3478305"/>
      <w:bookmarkEnd w:id="1191"/>
      <w:r>
        <w:rPr>
          <w:rFonts w:hint="cs"/>
          <w:rtl/>
        </w:rPr>
        <w:t xml:space="preserve"> בקלות, כי אני חושבת שהדחייה הזאת היא רק דחייה ראשונה </w:t>
      </w:r>
      <w:bookmarkStart w:id="1192" w:name="_ETM_Q1_3481069"/>
      <w:bookmarkEnd w:id="1192"/>
      <w:r>
        <w:rPr>
          <w:rFonts w:hint="cs"/>
          <w:rtl/>
        </w:rPr>
        <w:t xml:space="preserve">לדחייה הנוספת שהם יקבלו. </w:t>
      </w:r>
      <w:bookmarkStart w:id="1193" w:name="_ETM_Q1_3482965"/>
      <w:bookmarkEnd w:id="1193"/>
    </w:p>
    <w:p w:rsidR="006D1EF9" w:rsidRDefault="006D1EF9" w:rsidP="006D1EF9">
      <w:pPr>
        <w:rPr>
          <w:rtl/>
        </w:rPr>
      </w:pPr>
      <w:bookmarkStart w:id="1194" w:name="_ETM_Q1_3483046"/>
      <w:bookmarkEnd w:id="1194"/>
    </w:p>
    <w:p w:rsidR="001A33C6" w:rsidRDefault="006D1EF9" w:rsidP="006D1EF9">
      <w:pPr>
        <w:rPr>
          <w:rtl/>
        </w:rPr>
      </w:pPr>
      <w:r>
        <w:rPr>
          <w:rFonts w:hint="cs"/>
          <w:rtl/>
        </w:rPr>
        <w:t>א</w:t>
      </w:r>
      <w:r w:rsidR="001A33C6">
        <w:rPr>
          <w:rFonts w:hint="cs"/>
          <w:rtl/>
        </w:rPr>
        <w:t xml:space="preserve">ני רוצה לשים עוד נתון על השולחן. במרץ 2021 אמור להתחיל את פעולתו הבנק הדיגיטלי </w:t>
      </w:r>
      <w:bookmarkStart w:id="1195" w:name="_ETM_Q1_3488223"/>
      <w:bookmarkEnd w:id="1195"/>
      <w:r w:rsidR="001A33C6">
        <w:rPr>
          <w:rFonts w:hint="cs"/>
          <w:rtl/>
        </w:rPr>
        <w:t>החדש. החסם הזה שאי אפשר לעבור עד אז בניוד דיגיטלי</w:t>
      </w:r>
      <w:bookmarkStart w:id="1196" w:name="_ETM_Q1_3486005"/>
      <w:bookmarkEnd w:id="1196"/>
      <w:r w:rsidR="001A33C6">
        <w:rPr>
          <w:rFonts w:hint="cs"/>
          <w:rtl/>
        </w:rPr>
        <w:t xml:space="preserve"> הוא חסם דרמטי, שהוא צינור חמצן לבנק הדיגיטלי החדש. </w:t>
      </w:r>
      <w:bookmarkStart w:id="1197" w:name="_ETM_Q1_3491187"/>
      <w:bookmarkEnd w:id="1197"/>
      <w:r>
        <w:rPr>
          <w:rtl/>
        </w:rPr>
        <w:t xml:space="preserve"> </w:t>
      </w:r>
      <w:r w:rsidR="001A33C6">
        <w:rPr>
          <w:rFonts w:hint="cs"/>
          <w:rtl/>
        </w:rPr>
        <w:t xml:space="preserve">לא סתם הם נאבקים על הדחייה. </w:t>
      </w:r>
    </w:p>
    <w:p w:rsidR="001A33C6" w:rsidRDefault="001A33C6" w:rsidP="006D1EF9">
      <w:pPr>
        <w:rPr>
          <w:rtl/>
        </w:rPr>
      </w:pPr>
      <w:bookmarkStart w:id="1198" w:name="_ETM_Q1_3499712"/>
      <w:bookmarkStart w:id="1199" w:name="_ETM_Q1_3499847"/>
      <w:bookmarkEnd w:id="1198"/>
      <w:bookmarkEnd w:id="1199"/>
    </w:p>
    <w:p w:rsidR="001A33C6" w:rsidRDefault="001A33C6" w:rsidP="000A4407">
      <w:pPr>
        <w:pStyle w:val="af6"/>
        <w:rPr>
          <w:rtl/>
        </w:rPr>
      </w:pPr>
      <w:bookmarkStart w:id="1200" w:name="ET_yor_4758_175"/>
      <w:r w:rsidRPr="000A4407">
        <w:rPr>
          <w:rStyle w:val="TagStyle"/>
          <w:rtl/>
        </w:rPr>
        <w:t xml:space="preserve"> &lt;&lt; יור &gt;&gt;</w:t>
      </w:r>
      <w:r w:rsidRPr="001A33C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A33C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0"/>
    </w:p>
    <w:p w:rsidR="001A33C6" w:rsidRDefault="001A33C6" w:rsidP="001A33C6">
      <w:pPr>
        <w:pStyle w:val="KeepWithNext"/>
        <w:rPr>
          <w:rtl/>
        </w:rPr>
      </w:pPr>
    </w:p>
    <w:p w:rsidR="001A33C6" w:rsidRDefault="001A33C6" w:rsidP="001A33C6">
      <w:pPr>
        <w:rPr>
          <w:rtl/>
        </w:rPr>
      </w:pPr>
      <w:r>
        <w:rPr>
          <w:rFonts w:hint="cs"/>
          <w:rtl/>
        </w:rPr>
        <w:t>מה שהערת עכשיו חשוב</w:t>
      </w:r>
      <w:bookmarkStart w:id="1201" w:name="_ETM_Q1_3503791"/>
      <w:bookmarkEnd w:id="1201"/>
      <w:r>
        <w:rPr>
          <w:rFonts w:hint="cs"/>
          <w:rtl/>
        </w:rPr>
        <w:t xml:space="preserve"> יותר מההערה שלך על המיקום של המוזמנים,</w:t>
      </w:r>
      <w:bookmarkStart w:id="1202" w:name="_ETM_Q1_3492897"/>
      <w:bookmarkEnd w:id="1202"/>
      <w:r>
        <w:rPr>
          <w:rFonts w:hint="cs"/>
          <w:rtl/>
        </w:rPr>
        <w:t xml:space="preserve"> מאיפה הם מדברים. קיבלת מחמאה בעקיפין.</w:t>
      </w:r>
    </w:p>
    <w:p w:rsidR="001A33C6" w:rsidRDefault="001A33C6" w:rsidP="001A33C6">
      <w:pPr>
        <w:rPr>
          <w:rtl/>
        </w:rPr>
      </w:pPr>
    </w:p>
    <w:p w:rsidR="001A33C6" w:rsidRDefault="001A33C6" w:rsidP="000A4407">
      <w:pPr>
        <w:pStyle w:val="af9"/>
        <w:rPr>
          <w:rtl/>
        </w:rPr>
      </w:pPr>
      <w:bookmarkStart w:id="1203" w:name="ET_guest_702357_176"/>
      <w:r w:rsidRPr="000A4407">
        <w:rPr>
          <w:rStyle w:val="TagStyle"/>
          <w:rtl/>
        </w:rPr>
        <w:t xml:space="preserve"> &lt;&lt; אורח &gt;&gt;</w:t>
      </w:r>
      <w:r w:rsidRPr="001A33C6">
        <w:rPr>
          <w:rStyle w:val="TagStyle"/>
          <w:rtl/>
        </w:rPr>
        <w:t xml:space="preserve"> </w:t>
      </w:r>
      <w:r>
        <w:rPr>
          <w:rtl/>
        </w:rPr>
        <w:t>לינור דויטש:</w:t>
      </w:r>
      <w:r w:rsidRPr="001A33C6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3"/>
    </w:p>
    <w:p w:rsidR="001A33C6" w:rsidRDefault="001A33C6" w:rsidP="001A33C6">
      <w:pPr>
        <w:pStyle w:val="KeepWithNext"/>
        <w:rPr>
          <w:rtl/>
        </w:rPr>
      </w:pPr>
    </w:p>
    <w:p w:rsidR="001A33C6" w:rsidRDefault="001A33C6" w:rsidP="001A33C6">
      <w:pPr>
        <w:rPr>
          <w:rtl/>
        </w:rPr>
      </w:pPr>
      <w:r>
        <w:rPr>
          <w:rFonts w:hint="cs"/>
          <w:rtl/>
        </w:rPr>
        <w:t xml:space="preserve">קיבלתי, תודה רבה. </w:t>
      </w:r>
    </w:p>
    <w:p w:rsidR="001A33C6" w:rsidRDefault="001A33C6" w:rsidP="001A33C6">
      <w:pPr>
        <w:rPr>
          <w:rtl/>
        </w:rPr>
      </w:pPr>
      <w:bookmarkStart w:id="1204" w:name="_ETM_Q1_3510972"/>
      <w:bookmarkStart w:id="1205" w:name="_ETM_Q1_3511044"/>
      <w:bookmarkEnd w:id="1204"/>
      <w:bookmarkEnd w:id="1205"/>
    </w:p>
    <w:p w:rsidR="001A33C6" w:rsidRDefault="001A33C6" w:rsidP="001A33C6">
      <w:pPr>
        <w:rPr>
          <w:rtl/>
        </w:rPr>
      </w:pPr>
      <w:r>
        <w:rPr>
          <w:rFonts w:hint="cs"/>
          <w:rtl/>
        </w:rPr>
        <w:t xml:space="preserve">אני רוצה גם להגיד שאין לי ספק שגם כפיר </w:t>
      </w:r>
      <w:bookmarkStart w:id="1206" w:name="_ETM_Q1_3513924"/>
      <w:bookmarkEnd w:id="1206"/>
      <w:r>
        <w:rPr>
          <w:rFonts w:hint="cs"/>
          <w:rtl/>
        </w:rPr>
        <w:t xml:space="preserve">בטט וגם טל הראל, שניהם אנשים שאני עובדת איתם מאוד </w:t>
      </w:r>
      <w:bookmarkStart w:id="1207" w:name="_ETM_Q1_3511542"/>
      <w:bookmarkEnd w:id="1207"/>
      <w:r>
        <w:rPr>
          <w:rFonts w:hint="cs"/>
          <w:rtl/>
        </w:rPr>
        <w:t xml:space="preserve">מקרוב כבר תקופה ארוכה מאוד, הלב שלהם במקום הנכון ושהכוונות </w:t>
      </w:r>
      <w:bookmarkStart w:id="1208" w:name="_ETM_Q1_3514854"/>
      <w:bookmarkEnd w:id="1208"/>
      <w:r>
        <w:rPr>
          <w:rFonts w:hint="cs"/>
          <w:rtl/>
        </w:rPr>
        <w:t xml:space="preserve">שלהם טובות. אבל אני יודעת, בסופו של דבר, שכשהבנקים יושבים </w:t>
      </w:r>
      <w:bookmarkStart w:id="1209" w:name="_ETM_Q1_3523101"/>
      <w:bookmarkEnd w:id="1209"/>
      <w:r>
        <w:rPr>
          <w:rFonts w:hint="cs"/>
          <w:rtl/>
        </w:rPr>
        <w:t xml:space="preserve">מאוד קרוב </w:t>
      </w:r>
      <w:r>
        <w:rPr>
          <w:rtl/>
        </w:rPr>
        <w:t>–</w:t>
      </w:r>
      <w:r>
        <w:rPr>
          <w:rFonts w:hint="cs"/>
          <w:rtl/>
        </w:rPr>
        <w:t xml:space="preserve"> לא סתם נציג איגוד הבנקים הגיע לשולחן </w:t>
      </w:r>
      <w:bookmarkStart w:id="1210" w:name="_ETM_Q1_3529031"/>
      <w:bookmarkEnd w:id="1210"/>
      <w:r>
        <w:rPr>
          <w:rFonts w:hint="cs"/>
          <w:rtl/>
        </w:rPr>
        <w:t xml:space="preserve">ודחף לכם שדווקא הוא זה שיגיע </w:t>
      </w:r>
      <w:bookmarkStart w:id="1211" w:name="_ETM_Q1_3526934"/>
      <w:bookmarkEnd w:id="1211"/>
      <w:r>
        <w:rPr>
          <w:rtl/>
        </w:rPr>
        <w:t>–</w:t>
      </w:r>
      <w:r>
        <w:rPr>
          <w:rFonts w:hint="cs"/>
          <w:rtl/>
        </w:rPr>
        <w:t xml:space="preserve"> הם עסוקים כל היום בלפמפם כמה הם לא יכולים</w:t>
      </w:r>
      <w:bookmarkStart w:id="1212" w:name="_ETM_Q1_3526557"/>
      <w:bookmarkEnd w:id="1212"/>
      <w:r>
        <w:rPr>
          <w:rFonts w:hint="cs"/>
          <w:rtl/>
        </w:rPr>
        <w:t xml:space="preserve"> להספיק וכמה הם לא יכולים להספיק. עם כל הכבוד, </w:t>
      </w:r>
      <w:bookmarkStart w:id="1213" w:name="_ETM_Q1_3535743"/>
      <w:bookmarkEnd w:id="1213"/>
      <w:r>
        <w:rPr>
          <w:rFonts w:hint="cs"/>
          <w:rtl/>
        </w:rPr>
        <w:t xml:space="preserve">צ'קים לא צ'קים, נראה לי שבכל דחייה </w:t>
      </w:r>
      <w:bookmarkStart w:id="1214" w:name="_ETM_Q1_3507664"/>
      <w:bookmarkEnd w:id="1214"/>
      <w:r>
        <w:rPr>
          <w:rFonts w:hint="cs"/>
          <w:rtl/>
        </w:rPr>
        <w:t xml:space="preserve">נוספת </w:t>
      </w:r>
      <w:r>
        <w:rPr>
          <w:rtl/>
        </w:rPr>
        <w:t>–</w:t>
      </w:r>
      <w:r>
        <w:rPr>
          <w:rFonts w:hint="cs"/>
          <w:rtl/>
        </w:rPr>
        <w:t xml:space="preserve"> אם</w:t>
      </w:r>
      <w:bookmarkStart w:id="1215" w:name="_ETM_Q1_3542311"/>
      <w:bookmarkEnd w:id="1215"/>
      <w:r>
        <w:rPr>
          <w:rFonts w:hint="cs"/>
          <w:rtl/>
        </w:rPr>
        <w:t xml:space="preserve"> עכשיו הולכים לקבל את הדחייה הזאת, שאני מתנגדת לה, אבל </w:t>
      </w:r>
      <w:bookmarkStart w:id="1216" w:name="_ETM_Q1_3545217"/>
      <w:bookmarkEnd w:id="1216"/>
      <w:r>
        <w:rPr>
          <w:rFonts w:hint="cs"/>
          <w:rtl/>
        </w:rPr>
        <w:t xml:space="preserve">נניח שמקבלים אותה </w:t>
      </w:r>
      <w:r>
        <w:rPr>
          <w:rtl/>
        </w:rPr>
        <w:t>–</w:t>
      </w:r>
      <w:r>
        <w:rPr>
          <w:rFonts w:hint="cs"/>
          <w:rtl/>
        </w:rPr>
        <w:t xml:space="preserve"> צריך לקבוע מסמרות שזו אכן </w:t>
      </w:r>
      <w:bookmarkStart w:id="1217" w:name="_ETM_Q1_3540533"/>
      <w:bookmarkEnd w:id="1217"/>
      <w:r>
        <w:rPr>
          <w:rFonts w:hint="cs"/>
          <w:rtl/>
        </w:rPr>
        <w:t xml:space="preserve">הדחייה האחרונה ולא תהייה דחייה נוספת בחצי השנה הנוספת שהם </w:t>
      </w:r>
      <w:bookmarkStart w:id="1218" w:name="_ETM_Q1_3553204"/>
      <w:bookmarkEnd w:id="1218"/>
      <w:r>
        <w:rPr>
          <w:rFonts w:hint="cs"/>
          <w:rtl/>
        </w:rPr>
        <w:t>הצליחו להכניס בסעיף החוק, כי אני חושבת שזו שיטת</w:t>
      </w:r>
      <w:bookmarkStart w:id="1219" w:name="_ETM_Q1_3551441"/>
      <w:bookmarkEnd w:id="1219"/>
      <w:r>
        <w:rPr>
          <w:rFonts w:hint="cs"/>
          <w:rtl/>
        </w:rPr>
        <w:t xml:space="preserve"> העבודה של הבנקים ואנחנו רואים את זה לאורך כל </w:t>
      </w:r>
      <w:bookmarkStart w:id="1220" w:name="_ETM_Q1_3551150"/>
      <w:bookmarkEnd w:id="1220"/>
      <w:r>
        <w:rPr>
          <w:rFonts w:hint="cs"/>
          <w:rtl/>
        </w:rPr>
        <w:t xml:space="preserve">הדרך: מה שאי אפשר לבטל, בואו נדחה. </w:t>
      </w:r>
      <w:r w:rsidR="00522507">
        <w:rPr>
          <w:rFonts w:hint="cs"/>
          <w:rtl/>
        </w:rPr>
        <w:t>זה</w:t>
      </w:r>
      <w:bookmarkStart w:id="1221" w:name="_ETM_Q1_3560511"/>
      <w:bookmarkEnd w:id="1221"/>
      <w:r w:rsidR="00522507">
        <w:rPr>
          <w:rFonts w:hint="cs"/>
          <w:rtl/>
        </w:rPr>
        <w:t xml:space="preserve"> מה שהם מנסים לעשות פה. תודה.</w:t>
      </w:r>
    </w:p>
    <w:p w:rsidR="00522507" w:rsidRDefault="00522507" w:rsidP="001A33C6">
      <w:pPr>
        <w:rPr>
          <w:rtl/>
        </w:rPr>
      </w:pPr>
    </w:p>
    <w:p w:rsidR="00522507" w:rsidRDefault="00522507" w:rsidP="000A4407">
      <w:pPr>
        <w:pStyle w:val="af6"/>
        <w:rPr>
          <w:rtl/>
        </w:rPr>
      </w:pPr>
      <w:bookmarkStart w:id="1222" w:name="ET_yor_4758_177"/>
      <w:r w:rsidRPr="000A4407">
        <w:rPr>
          <w:rStyle w:val="TagStyle"/>
          <w:rtl/>
        </w:rPr>
        <w:t xml:space="preserve"> &lt;&lt; יור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2"/>
    </w:p>
    <w:p w:rsidR="00522507" w:rsidRDefault="00522507" w:rsidP="00522507">
      <w:pPr>
        <w:pStyle w:val="KeepWithNext"/>
        <w:rPr>
          <w:rtl/>
        </w:rPr>
      </w:pPr>
    </w:p>
    <w:p w:rsidR="00522507" w:rsidRDefault="00522507" w:rsidP="00522507">
      <w:pPr>
        <w:rPr>
          <w:rtl/>
        </w:rPr>
      </w:pPr>
      <w:r>
        <w:rPr>
          <w:rFonts w:hint="cs"/>
          <w:rtl/>
        </w:rPr>
        <w:t xml:space="preserve">תודה, את נותנת לנו כוחות. </w:t>
      </w:r>
      <w:bookmarkStart w:id="1223" w:name="_ETM_Q1_3559628"/>
      <w:bookmarkEnd w:id="1223"/>
      <w:r>
        <w:rPr>
          <w:rFonts w:hint="cs"/>
          <w:rtl/>
        </w:rPr>
        <w:t>באחד הדיונים אמרתי שלמדתי מהחתול הכתום</w:t>
      </w:r>
      <w:r>
        <w:rPr>
          <w:rtl/>
        </w:rPr>
        <w:t xml:space="preserve">  </w:t>
      </w:r>
      <w:r>
        <w:rPr>
          <w:rFonts w:hint="cs"/>
          <w:rtl/>
        </w:rPr>
        <w:t>שפלסטיק בגלג</w:t>
      </w:r>
      <w:bookmarkStart w:id="1224" w:name="_ETM_Q1_3567060"/>
      <w:bookmarkEnd w:id="1224"/>
      <w:r>
        <w:rPr>
          <w:rFonts w:hint="cs"/>
          <w:rtl/>
        </w:rPr>
        <w:t>ול הראשון שלו הוא גמיש, אחרי שממחזרים אותו הוא נהי</w:t>
      </w:r>
      <w:bookmarkStart w:id="1225" w:name="_ETM_Q1_3571436"/>
      <w:bookmarkEnd w:id="1225"/>
      <w:r>
        <w:rPr>
          <w:rFonts w:hint="cs"/>
          <w:rtl/>
        </w:rPr>
        <w:t xml:space="preserve">יה קשיח יותר. זה חומר למחשבה לגבי בקשה </w:t>
      </w:r>
      <w:bookmarkStart w:id="1226" w:name="_ETM_Q1_3574716"/>
      <w:bookmarkEnd w:id="1226"/>
      <w:r>
        <w:rPr>
          <w:rFonts w:hint="cs"/>
          <w:rtl/>
        </w:rPr>
        <w:t xml:space="preserve">נוספת. </w:t>
      </w:r>
      <w:bookmarkStart w:id="1227" w:name="_ETM_Q1_3580803"/>
      <w:bookmarkEnd w:id="1227"/>
    </w:p>
    <w:p w:rsidR="00522507" w:rsidRDefault="00522507" w:rsidP="00522507">
      <w:pPr>
        <w:rPr>
          <w:rtl/>
        </w:rPr>
      </w:pPr>
      <w:bookmarkStart w:id="1228" w:name="_ETM_Q1_3580895"/>
      <w:bookmarkStart w:id="1229" w:name="_ETM_Q1_3581020"/>
      <w:bookmarkEnd w:id="1228"/>
      <w:bookmarkEnd w:id="1229"/>
    </w:p>
    <w:p w:rsidR="00522507" w:rsidRDefault="00522507" w:rsidP="00522507">
      <w:pPr>
        <w:rPr>
          <w:rtl/>
        </w:rPr>
      </w:pPr>
      <w:bookmarkStart w:id="1230" w:name="_ETM_Q1_3581122"/>
      <w:bookmarkEnd w:id="1230"/>
      <w:r>
        <w:rPr>
          <w:rFonts w:hint="cs"/>
          <w:rtl/>
        </w:rPr>
        <w:t xml:space="preserve">עו"ד ליאת שטרק, משרד המשפטים, </w:t>
      </w:r>
      <w:bookmarkStart w:id="1231" w:name="_ETM_Q1_3615019"/>
      <w:bookmarkEnd w:id="1231"/>
      <w:r>
        <w:rPr>
          <w:rFonts w:hint="cs"/>
          <w:rtl/>
        </w:rPr>
        <w:t>בבקשה.</w:t>
      </w:r>
    </w:p>
    <w:p w:rsidR="00522507" w:rsidRDefault="00522507" w:rsidP="00522507">
      <w:pPr>
        <w:rPr>
          <w:rtl/>
        </w:rPr>
      </w:pPr>
    </w:p>
    <w:p w:rsidR="00522507" w:rsidRDefault="00522507" w:rsidP="000A4407">
      <w:pPr>
        <w:pStyle w:val="a4"/>
        <w:rPr>
          <w:rtl/>
        </w:rPr>
      </w:pPr>
      <w:bookmarkStart w:id="1232" w:name="ET_speaker_5792_178"/>
      <w:r w:rsidRPr="000A4407">
        <w:rPr>
          <w:rStyle w:val="TagStyle"/>
          <w:rtl/>
        </w:rPr>
        <w:t xml:space="preserve"> &lt;&lt; דובר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2"/>
    </w:p>
    <w:p w:rsidR="00522507" w:rsidRDefault="00522507" w:rsidP="00522507">
      <w:pPr>
        <w:pStyle w:val="KeepWithNext"/>
        <w:rPr>
          <w:rtl/>
        </w:rPr>
      </w:pPr>
    </w:p>
    <w:p w:rsidR="00522507" w:rsidRDefault="00522507" w:rsidP="00522507">
      <w:pPr>
        <w:rPr>
          <w:rtl/>
        </w:rPr>
      </w:pPr>
      <w:r>
        <w:rPr>
          <w:rFonts w:hint="cs"/>
          <w:rtl/>
        </w:rPr>
        <w:t xml:space="preserve">את הקואליציה זה לא </w:t>
      </w:r>
      <w:bookmarkStart w:id="1233" w:name="_ETM_Q1_3584280"/>
      <w:bookmarkEnd w:id="1233"/>
      <w:r>
        <w:rPr>
          <w:rFonts w:hint="cs"/>
          <w:rtl/>
        </w:rPr>
        <w:t xml:space="preserve">מעניין, שמת לב? רק האופוזיציה נוכחת כאן. </w:t>
      </w:r>
    </w:p>
    <w:p w:rsidR="00522507" w:rsidRDefault="00522507" w:rsidP="00522507">
      <w:pPr>
        <w:rPr>
          <w:rtl/>
        </w:rPr>
      </w:pPr>
      <w:bookmarkStart w:id="1234" w:name="_ETM_Q1_3587505"/>
      <w:bookmarkStart w:id="1235" w:name="_ETM_Q1_3587572"/>
      <w:bookmarkEnd w:id="1234"/>
      <w:bookmarkEnd w:id="1235"/>
    </w:p>
    <w:p w:rsidR="00522507" w:rsidRDefault="00522507" w:rsidP="000A4407">
      <w:pPr>
        <w:pStyle w:val="af6"/>
        <w:rPr>
          <w:rtl/>
        </w:rPr>
      </w:pPr>
      <w:bookmarkStart w:id="1236" w:name="ET_yor_4758_179"/>
      <w:r w:rsidRPr="000A4407">
        <w:rPr>
          <w:rStyle w:val="TagStyle"/>
          <w:rtl/>
        </w:rPr>
        <w:t xml:space="preserve"> &lt;&lt; יור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6"/>
    </w:p>
    <w:p w:rsidR="00522507" w:rsidRDefault="00522507" w:rsidP="00522507">
      <w:pPr>
        <w:pStyle w:val="KeepWithNext"/>
        <w:rPr>
          <w:rtl/>
        </w:rPr>
      </w:pPr>
    </w:p>
    <w:p w:rsidR="00522507" w:rsidRDefault="00522507" w:rsidP="00522507">
      <w:pPr>
        <w:rPr>
          <w:rtl/>
        </w:rPr>
      </w:pPr>
      <w:bookmarkStart w:id="1237" w:name="_ETM_Q1_3589020"/>
      <w:bookmarkEnd w:id="1237"/>
      <w:r>
        <w:rPr>
          <w:rFonts w:hint="cs"/>
          <w:rtl/>
        </w:rPr>
        <w:t xml:space="preserve">זו מחמאה בשבילי, </w:t>
      </w:r>
      <w:bookmarkStart w:id="1238" w:name="_ETM_Q1_3593058"/>
      <w:bookmarkEnd w:id="1238"/>
      <w:r>
        <w:rPr>
          <w:rFonts w:hint="cs"/>
          <w:rtl/>
        </w:rPr>
        <w:t xml:space="preserve">קיבלתי אותה. </w:t>
      </w:r>
    </w:p>
    <w:p w:rsidR="00522507" w:rsidRDefault="00522507" w:rsidP="00522507">
      <w:pPr>
        <w:rPr>
          <w:rtl/>
        </w:rPr>
      </w:pPr>
      <w:bookmarkStart w:id="1239" w:name="_ETM_Q1_3595325"/>
      <w:bookmarkStart w:id="1240" w:name="_ETM_Q1_3595396"/>
      <w:bookmarkEnd w:id="1239"/>
      <w:bookmarkEnd w:id="1240"/>
    </w:p>
    <w:p w:rsidR="00522507" w:rsidRDefault="00522507" w:rsidP="000A4407">
      <w:pPr>
        <w:pStyle w:val="a4"/>
        <w:rPr>
          <w:rtl/>
        </w:rPr>
      </w:pPr>
      <w:bookmarkStart w:id="1241" w:name="ET_speaker_5792_180"/>
      <w:r w:rsidRPr="000A4407">
        <w:rPr>
          <w:rStyle w:val="TagStyle"/>
          <w:rtl/>
        </w:rPr>
        <w:t xml:space="preserve"> &lt;&lt; דובר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1"/>
    </w:p>
    <w:p w:rsidR="00522507" w:rsidRDefault="00522507" w:rsidP="00522507">
      <w:pPr>
        <w:pStyle w:val="KeepWithNext"/>
        <w:rPr>
          <w:rtl/>
        </w:rPr>
      </w:pPr>
    </w:p>
    <w:p w:rsidR="00522507" w:rsidRDefault="00522507" w:rsidP="00522507">
      <w:pPr>
        <w:rPr>
          <w:rtl/>
        </w:rPr>
      </w:pPr>
      <w:r>
        <w:rPr>
          <w:rFonts w:hint="cs"/>
          <w:rtl/>
        </w:rPr>
        <w:t xml:space="preserve">אתה היחיד שמתמודד עם האופוזיציה. </w:t>
      </w:r>
    </w:p>
    <w:p w:rsidR="00522507" w:rsidRDefault="00522507" w:rsidP="00522507">
      <w:pPr>
        <w:rPr>
          <w:rtl/>
        </w:rPr>
      </w:pPr>
      <w:bookmarkStart w:id="1242" w:name="_ETM_Q1_3598066"/>
      <w:bookmarkStart w:id="1243" w:name="_ETM_Q1_3598132"/>
      <w:bookmarkEnd w:id="1242"/>
      <w:bookmarkEnd w:id="1243"/>
    </w:p>
    <w:p w:rsidR="00522507" w:rsidRDefault="00522507" w:rsidP="000A4407">
      <w:pPr>
        <w:pStyle w:val="af6"/>
        <w:rPr>
          <w:rtl/>
        </w:rPr>
      </w:pPr>
      <w:bookmarkStart w:id="1244" w:name="ET_yor_4758_181"/>
      <w:r w:rsidRPr="000A4407">
        <w:rPr>
          <w:rStyle w:val="TagStyle"/>
          <w:rtl/>
        </w:rPr>
        <w:t xml:space="preserve"> &lt;&lt; יור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44"/>
    </w:p>
    <w:p w:rsidR="00522507" w:rsidRDefault="00522507" w:rsidP="00522507">
      <w:pPr>
        <w:pStyle w:val="KeepWithNext"/>
        <w:rPr>
          <w:rtl/>
        </w:rPr>
      </w:pPr>
    </w:p>
    <w:p w:rsidR="00522507" w:rsidRDefault="00522507" w:rsidP="00522507">
      <w:pPr>
        <w:rPr>
          <w:rtl/>
        </w:rPr>
      </w:pPr>
      <w:r>
        <w:rPr>
          <w:rFonts w:hint="cs"/>
          <w:rtl/>
        </w:rPr>
        <w:t xml:space="preserve">אני אשם שאוהבים </w:t>
      </w:r>
      <w:bookmarkStart w:id="1245" w:name="_ETM_Q1_3592999"/>
      <w:bookmarkEnd w:id="1245"/>
      <w:r>
        <w:rPr>
          <w:rFonts w:hint="cs"/>
          <w:rtl/>
        </w:rPr>
        <w:t xml:space="preserve">אותי? מה אתה רוצה, שאני אתלונן על זה? </w:t>
      </w:r>
    </w:p>
    <w:p w:rsidR="00522507" w:rsidRDefault="00522507" w:rsidP="00522507">
      <w:pPr>
        <w:rPr>
          <w:rtl/>
        </w:rPr>
      </w:pPr>
      <w:bookmarkStart w:id="1246" w:name="_ETM_Q1_3602986"/>
      <w:bookmarkStart w:id="1247" w:name="_ETM_Q1_3603083"/>
      <w:bookmarkStart w:id="1248" w:name="_ETM_Q1_3629349"/>
      <w:bookmarkEnd w:id="1246"/>
      <w:bookmarkEnd w:id="1247"/>
      <w:bookmarkEnd w:id="1248"/>
    </w:p>
    <w:p w:rsidR="00522507" w:rsidRDefault="00522507" w:rsidP="00083A6E">
      <w:pPr>
        <w:pStyle w:val="af9"/>
        <w:keepNext/>
        <w:rPr>
          <w:rtl/>
        </w:rPr>
      </w:pPr>
      <w:bookmarkStart w:id="1249" w:name="ET_guest_601627_182"/>
      <w:r w:rsidRPr="000A4407">
        <w:rPr>
          <w:rStyle w:val="TagStyle"/>
          <w:rtl/>
        </w:rPr>
        <w:t xml:space="preserve"> &lt;&lt; אורח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ליאת שטרק: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9"/>
    </w:p>
    <w:p w:rsidR="00522507" w:rsidRDefault="00522507" w:rsidP="00083A6E">
      <w:pPr>
        <w:pStyle w:val="KeepWithNext"/>
        <w:rPr>
          <w:rtl/>
        </w:rPr>
      </w:pPr>
    </w:p>
    <w:p w:rsidR="00805466" w:rsidRDefault="00522507" w:rsidP="00522507">
      <w:pPr>
        <w:rPr>
          <w:rtl/>
        </w:rPr>
      </w:pPr>
      <w:bookmarkStart w:id="1250" w:name="_ETM_Q1_3630221"/>
      <w:bookmarkStart w:id="1251" w:name="_ETM_Q1_3630271"/>
      <w:bookmarkStart w:id="1252" w:name="_ETM_Q1_2773830"/>
      <w:bookmarkEnd w:id="1250"/>
      <w:bookmarkEnd w:id="1251"/>
      <w:bookmarkEnd w:id="1252"/>
      <w:r>
        <w:rPr>
          <w:rFonts w:hint="cs"/>
          <w:rtl/>
        </w:rPr>
        <w:t xml:space="preserve">אני רוצה רק לדייק את הדברים שאמר קודם </w:t>
      </w:r>
      <w:bookmarkStart w:id="1253" w:name="_ETM_Q1_3646228"/>
      <w:bookmarkEnd w:id="1253"/>
      <w:r>
        <w:rPr>
          <w:rFonts w:hint="cs"/>
          <w:rtl/>
        </w:rPr>
        <w:t xml:space="preserve">נציג משרד האוצר לעניין פרסום התזכיר. משרד המשפטים פועל בהתאם למוכנות הטכנולוגית ובהתאם לבקשות של הגורמים המקצועיים לעניין פרסום </w:t>
      </w:r>
      <w:bookmarkStart w:id="1254" w:name="_ETM_Q1_3663859"/>
      <w:bookmarkEnd w:id="1254"/>
      <w:r>
        <w:rPr>
          <w:rFonts w:hint="cs"/>
          <w:rtl/>
        </w:rPr>
        <w:t xml:space="preserve">התזכיר. </w:t>
      </w:r>
      <w:bookmarkStart w:id="1255" w:name="_ETM_Q1_3666095"/>
      <w:bookmarkEnd w:id="1255"/>
    </w:p>
    <w:p w:rsidR="00522507" w:rsidRDefault="00522507" w:rsidP="00522507">
      <w:pPr>
        <w:rPr>
          <w:rtl/>
        </w:rPr>
      </w:pPr>
      <w:bookmarkStart w:id="1256" w:name="_ETM_Q1_3666211"/>
      <w:bookmarkEnd w:id="1256"/>
    </w:p>
    <w:p w:rsidR="00522507" w:rsidRDefault="00522507" w:rsidP="000A4407">
      <w:pPr>
        <w:pStyle w:val="af6"/>
        <w:rPr>
          <w:rtl/>
        </w:rPr>
      </w:pPr>
      <w:bookmarkStart w:id="1257" w:name="ET_yor_4758_183"/>
      <w:r w:rsidRPr="000A4407">
        <w:rPr>
          <w:rStyle w:val="TagStyle"/>
          <w:rtl/>
        </w:rPr>
        <w:t xml:space="preserve"> &lt;&lt; יור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7"/>
    </w:p>
    <w:p w:rsidR="00522507" w:rsidRDefault="00522507" w:rsidP="00522507">
      <w:pPr>
        <w:pStyle w:val="KeepWithNext"/>
        <w:rPr>
          <w:rtl/>
        </w:rPr>
      </w:pPr>
    </w:p>
    <w:p w:rsidR="00522507" w:rsidRDefault="00522507" w:rsidP="00522507">
      <w:pPr>
        <w:rPr>
          <w:rtl/>
        </w:rPr>
      </w:pPr>
      <w:bookmarkStart w:id="1258" w:name="_ETM_Q1_3668363"/>
      <w:bookmarkEnd w:id="1258"/>
      <w:r>
        <w:rPr>
          <w:rFonts w:hint="cs"/>
          <w:rtl/>
        </w:rPr>
        <w:t>אז את אומרת לי שתזכיר החוק עדיין לא מוכן</w:t>
      </w:r>
      <w:bookmarkStart w:id="1259" w:name="_ETM_Q1_3667558"/>
      <w:bookmarkEnd w:id="1259"/>
      <w:r>
        <w:rPr>
          <w:rFonts w:hint="cs"/>
          <w:rtl/>
        </w:rPr>
        <w:t xml:space="preserve">, שעוד לא נגעתם בו. </w:t>
      </w:r>
      <w:bookmarkStart w:id="1260" w:name="_ETM_Q1_3673100"/>
      <w:bookmarkEnd w:id="1260"/>
    </w:p>
    <w:p w:rsidR="00522507" w:rsidRDefault="00522507" w:rsidP="00522507">
      <w:pPr>
        <w:rPr>
          <w:rtl/>
        </w:rPr>
      </w:pPr>
      <w:bookmarkStart w:id="1261" w:name="_ETM_Q1_3673237"/>
      <w:bookmarkEnd w:id="1261"/>
    </w:p>
    <w:p w:rsidR="00522507" w:rsidRDefault="00522507" w:rsidP="000A4407">
      <w:pPr>
        <w:pStyle w:val="af9"/>
        <w:rPr>
          <w:rtl/>
        </w:rPr>
      </w:pPr>
      <w:bookmarkStart w:id="1262" w:name="ET_guest_601627_184"/>
      <w:r w:rsidRPr="000A4407">
        <w:rPr>
          <w:rStyle w:val="TagStyle"/>
          <w:rtl/>
        </w:rPr>
        <w:t xml:space="preserve"> &lt;&lt; אורח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ליאת שטרק: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62"/>
    </w:p>
    <w:p w:rsidR="00522507" w:rsidRDefault="00522507" w:rsidP="00522507">
      <w:pPr>
        <w:pStyle w:val="KeepWithNext"/>
        <w:rPr>
          <w:rtl/>
        </w:rPr>
      </w:pPr>
    </w:p>
    <w:p w:rsidR="00522507" w:rsidRDefault="00522507" w:rsidP="00522507">
      <w:pPr>
        <w:rPr>
          <w:rtl/>
        </w:rPr>
      </w:pPr>
      <w:r>
        <w:rPr>
          <w:rFonts w:hint="cs"/>
          <w:rtl/>
        </w:rPr>
        <w:t xml:space="preserve">לא. </w:t>
      </w:r>
      <w:bookmarkStart w:id="1263" w:name="_ETM_Q1_3669384"/>
      <w:bookmarkEnd w:id="1263"/>
      <w:r>
        <w:rPr>
          <w:rFonts w:hint="cs"/>
          <w:rtl/>
        </w:rPr>
        <w:t xml:space="preserve">אני אומרת שאנחנו פועלים לקדם את הדברים בהתאם לדרישות - - - </w:t>
      </w:r>
    </w:p>
    <w:p w:rsidR="00522507" w:rsidRDefault="00522507" w:rsidP="00522507">
      <w:pPr>
        <w:rPr>
          <w:rtl/>
        </w:rPr>
      </w:pPr>
    </w:p>
    <w:p w:rsidR="00522507" w:rsidRDefault="00522507" w:rsidP="000A4407">
      <w:pPr>
        <w:pStyle w:val="af6"/>
        <w:rPr>
          <w:rtl/>
        </w:rPr>
      </w:pPr>
      <w:bookmarkStart w:id="1264" w:name="ET_yor_4758_185"/>
      <w:r w:rsidRPr="000A4407">
        <w:rPr>
          <w:rStyle w:val="TagStyle"/>
          <w:rtl/>
        </w:rPr>
        <w:t xml:space="preserve"> &lt;&lt; יור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4"/>
    </w:p>
    <w:p w:rsidR="00522507" w:rsidRDefault="00522507" w:rsidP="00522507">
      <w:pPr>
        <w:pStyle w:val="KeepWithNext"/>
        <w:rPr>
          <w:rtl/>
        </w:rPr>
      </w:pPr>
    </w:p>
    <w:p w:rsidR="00522507" w:rsidRDefault="00522507" w:rsidP="00522507">
      <w:pPr>
        <w:rPr>
          <w:rtl/>
        </w:rPr>
      </w:pPr>
      <w:r>
        <w:rPr>
          <w:rFonts w:hint="cs"/>
          <w:rtl/>
        </w:rPr>
        <w:t xml:space="preserve">למה בהתאם לפיתוח הטכנולוגי? למה זה צריך </w:t>
      </w:r>
      <w:bookmarkStart w:id="1265" w:name="_ETM_Q1_3680036"/>
      <w:bookmarkEnd w:id="1265"/>
      <w:r>
        <w:rPr>
          <w:rFonts w:hint="cs"/>
          <w:rtl/>
        </w:rPr>
        <w:t>להיות בהתאם?</w:t>
      </w:r>
    </w:p>
    <w:p w:rsidR="00522507" w:rsidRDefault="00522507" w:rsidP="00522507">
      <w:pPr>
        <w:rPr>
          <w:rtl/>
        </w:rPr>
      </w:pPr>
      <w:bookmarkStart w:id="1266" w:name="_ETM_Q1_3682990"/>
      <w:bookmarkStart w:id="1267" w:name="_ETM_Q1_3683085"/>
      <w:bookmarkEnd w:id="1266"/>
      <w:bookmarkEnd w:id="1267"/>
    </w:p>
    <w:p w:rsidR="00522507" w:rsidRDefault="00522507" w:rsidP="000A4407">
      <w:pPr>
        <w:pStyle w:val="af9"/>
        <w:rPr>
          <w:rtl/>
        </w:rPr>
      </w:pPr>
      <w:bookmarkStart w:id="1268" w:name="ET_guest_601627_186"/>
      <w:r w:rsidRPr="000A4407">
        <w:rPr>
          <w:rStyle w:val="TagStyle"/>
          <w:rtl/>
        </w:rPr>
        <w:t xml:space="preserve"> &lt;&lt; אורח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ליאת שטרק: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68"/>
    </w:p>
    <w:p w:rsidR="00522507" w:rsidRDefault="00522507" w:rsidP="00522507">
      <w:pPr>
        <w:pStyle w:val="KeepWithNext"/>
        <w:rPr>
          <w:rtl/>
        </w:rPr>
      </w:pPr>
    </w:p>
    <w:p w:rsidR="00522507" w:rsidRDefault="00522507" w:rsidP="00522507">
      <w:pPr>
        <w:rPr>
          <w:rtl/>
        </w:rPr>
      </w:pPr>
      <w:r>
        <w:rPr>
          <w:rFonts w:hint="cs"/>
          <w:rtl/>
        </w:rPr>
        <w:t>אנחנו מתאימים את הדברים לפיתוחים הטכנולוגיים ולדרישות שאנחנו מקבלים.</w:t>
      </w:r>
    </w:p>
    <w:p w:rsidR="00522507" w:rsidRDefault="00522507" w:rsidP="00522507">
      <w:pPr>
        <w:rPr>
          <w:rtl/>
        </w:rPr>
      </w:pPr>
    </w:p>
    <w:p w:rsidR="00522507" w:rsidRDefault="00522507" w:rsidP="000A4407">
      <w:pPr>
        <w:pStyle w:val="af6"/>
        <w:rPr>
          <w:rtl/>
        </w:rPr>
      </w:pPr>
      <w:bookmarkStart w:id="1269" w:name="ET_yor_4758_187"/>
      <w:r w:rsidRPr="000A4407">
        <w:rPr>
          <w:rStyle w:val="TagStyle"/>
          <w:rtl/>
        </w:rPr>
        <w:t xml:space="preserve"> &lt;&lt; יור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9"/>
    </w:p>
    <w:p w:rsidR="00522507" w:rsidRDefault="00522507" w:rsidP="00522507">
      <w:pPr>
        <w:pStyle w:val="KeepWithNext"/>
        <w:rPr>
          <w:rtl/>
        </w:rPr>
      </w:pPr>
    </w:p>
    <w:p w:rsidR="00522507" w:rsidRDefault="00522507" w:rsidP="00522507">
      <w:pPr>
        <w:rPr>
          <w:rtl/>
        </w:rPr>
      </w:pPr>
      <w:r>
        <w:rPr>
          <w:rFonts w:hint="cs"/>
          <w:rtl/>
        </w:rPr>
        <w:t xml:space="preserve">אנחנו </w:t>
      </w:r>
      <w:bookmarkStart w:id="1270" w:name="_ETM_Q1_3681960"/>
      <w:bookmarkEnd w:id="1270"/>
      <w:r>
        <w:rPr>
          <w:rFonts w:hint="cs"/>
          <w:rtl/>
        </w:rPr>
        <w:t>יודעים מה הפיתוחים הטכנולוגיים שצריכים להיות, נכון?</w:t>
      </w:r>
    </w:p>
    <w:p w:rsidR="00522507" w:rsidRDefault="00522507" w:rsidP="00522507">
      <w:pPr>
        <w:rPr>
          <w:rtl/>
        </w:rPr>
      </w:pPr>
      <w:bookmarkStart w:id="1271" w:name="_ETM_Q1_3694808"/>
      <w:bookmarkStart w:id="1272" w:name="_ETM_Q1_3694889"/>
      <w:bookmarkEnd w:id="1271"/>
      <w:bookmarkEnd w:id="1272"/>
    </w:p>
    <w:p w:rsidR="00522507" w:rsidRDefault="00522507" w:rsidP="000A4407">
      <w:pPr>
        <w:pStyle w:val="af9"/>
        <w:rPr>
          <w:rtl/>
        </w:rPr>
      </w:pPr>
      <w:bookmarkStart w:id="1273" w:name="ET_guest_601627_188"/>
      <w:r w:rsidRPr="000A4407">
        <w:rPr>
          <w:rStyle w:val="TagStyle"/>
          <w:rtl/>
        </w:rPr>
        <w:t xml:space="preserve"> &lt;&lt; אורח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ליאת שטרק: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73"/>
    </w:p>
    <w:p w:rsidR="00522507" w:rsidRDefault="00522507" w:rsidP="00522507">
      <w:pPr>
        <w:pStyle w:val="KeepWithNext"/>
        <w:rPr>
          <w:rtl/>
        </w:rPr>
      </w:pPr>
    </w:p>
    <w:p w:rsidR="00522507" w:rsidRDefault="00522507" w:rsidP="00522507">
      <w:pPr>
        <w:rPr>
          <w:rtl/>
        </w:rPr>
      </w:pPr>
      <w:bookmarkStart w:id="1274" w:name="_ETM_Q1_3689760"/>
      <w:bookmarkStart w:id="1275" w:name="_ETM_Q1_3689813"/>
      <w:bookmarkEnd w:id="1274"/>
      <w:bookmarkEnd w:id="1275"/>
      <w:r>
        <w:rPr>
          <w:rFonts w:hint="cs"/>
          <w:rtl/>
        </w:rPr>
        <w:t>נכון.</w:t>
      </w:r>
    </w:p>
    <w:p w:rsidR="00522507" w:rsidRDefault="00522507" w:rsidP="00522507">
      <w:pPr>
        <w:rPr>
          <w:rtl/>
        </w:rPr>
      </w:pPr>
      <w:bookmarkStart w:id="1276" w:name="_ETM_Q1_3691106"/>
      <w:bookmarkStart w:id="1277" w:name="_ETM_Q1_3691183"/>
      <w:bookmarkEnd w:id="1276"/>
      <w:bookmarkEnd w:id="1277"/>
    </w:p>
    <w:p w:rsidR="00522507" w:rsidRDefault="00522507" w:rsidP="000A4407">
      <w:pPr>
        <w:pStyle w:val="af6"/>
        <w:rPr>
          <w:rtl/>
        </w:rPr>
      </w:pPr>
      <w:bookmarkStart w:id="1278" w:name="ET_yor_4758_189"/>
      <w:r w:rsidRPr="000A4407">
        <w:rPr>
          <w:rStyle w:val="TagStyle"/>
          <w:rtl/>
        </w:rPr>
        <w:t xml:space="preserve"> &lt;&lt; יור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8"/>
    </w:p>
    <w:p w:rsidR="00522507" w:rsidRDefault="00522507" w:rsidP="00522507">
      <w:pPr>
        <w:pStyle w:val="KeepWithNext"/>
        <w:rPr>
          <w:rtl/>
        </w:rPr>
      </w:pPr>
    </w:p>
    <w:p w:rsidR="00522507" w:rsidRDefault="00522507" w:rsidP="00522507">
      <w:pPr>
        <w:rPr>
          <w:rtl/>
        </w:rPr>
      </w:pPr>
      <w:bookmarkStart w:id="1279" w:name="_ETM_Q1_3693595"/>
      <w:bookmarkEnd w:id="1279"/>
      <w:r>
        <w:rPr>
          <w:rFonts w:hint="cs"/>
          <w:rtl/>
        </w:rPr>
        <w:t>אז למה צריך לחכות?</w:t>
      </w:r>
      <w:bookmarkStart w:id="1280" w:name="_ETM_Q1_3698575"/>
      <w:bookmarkEnd w:id="1280"/>
      <w:r>
        <w:rPr>
          <w:rFonts w:hint="cs"/>
          <w:rtl/>
        </w:rPr>
        <w:t xml:space="preserve"> אנחנו יודעים איזה פיתוחים טכנולוגיים אנחנו רוצים. צריך להתאים </w:t>
      </w:r>
      <w:bookmarkStart w:id="1281" w:name="_ETM_Q1_3697616"/>
      <w:bookmarkEnd w:id="1281"/>
      <w:r>
        <w:rPr>
          <w:rFonts w:hint="cs"/>
          <w:rtl/>
        </w:rPr>
        <w:t xml:space="preserve">את החקיקה בהתאם. </w:t>
      </w:r>
    </w:p>
    <w:p w:rsidR="00522507" w:rsidRDefault="00522507" w:rsidP="00522507">
      <w:pPr>
        <w:rPr>
          <w:rtl/>
        </w:rPr>
      </w:pPr>
      <w:bookmarkStart w:id="1282" w:name="_ETM_Q1_3704865"/>
      <w:bookmarkStart w:id="1283" w:name="_ETM_Q1_3704927"/>
      <w:bookmarkEnd w:id="1282"/>
      <w:bookmarkEnd w:id="1283"/>
    </w:p>
    <w:p w:rsidR="00522507" w:rsidRDefault="00522507" w:rsidP="000A4407">
      <w:pPr>
        <w:pStyle w:val="af9"/>
        <w:rPr>
          <w:rtl/>
        </w:rPr>
      </w:pPr>
      <w:bookmarkStart w:id="1284" w:name="ET_guest_601627_190"/>
      <w:r w:rsidRPr="000A4407">
        <w:rPr>
          <w:rStyle w:val="TagStyle"/>
          <w:rtl/>
        </w:rPr>
        <w:t xml:space="preserve"> &lt;&lt; אורח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ליאת שטרק: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4"/>
    </w:p>
    <w:p w:rsidR="00522507" w:rsidRDefault="00522507" w:rsidP="00522507">
      <w:pPr>
        <w:pStyle w:val="KeepWithNext"/>
        <w:rPr>
          <w:rtl/>
        </w:rPr>
      </w:pPr>
    </w:p>
    <w:p w:rsidR="00522507" w:rsidRDefault="00522507" w:rsidP="00522507">
      <w:pPr>
        <w:rPr>
          <w:rtl/>
        </w:rPr>
      </w:pPr>
      <w:r>
        <w:rPr>
          <w:rFonts w:hint="cs"/>
          <w:rtl/>
        </w:rPr>
        <w:t xml:space="preserve">אני אומרת שוב, אנחנו אכן פועלים כדי להתאים את החקיקה ובהתאם ללוחות הזמנים והדרישות שמגיעות אלינו. </w:t>
      </w:r>
      <w:bookmarkStart w:id="1285" w:name="_ETM_Q1_3712432"/>
      <w:bookmarkEnd w:id="1285"/>
    </w:p>
    <w:p w:rsidR="00522507" w:rsidRDefault="00522507" w:rsidP="00522507">
      <w:pPr>
        <w:rPr>
          <w:rtl/>
        </w:rPr>
      </w:pPr>
      <w:bookmarkStart w:id="1286" w:name="_ETM_Q1_3714496"/>
      <w:bookmarkStart w:id="1287" w:name="_ETM_Q1_3714582"/>
      <w:bookmarkEnd w:id="1286"/>
      <w:bookmarkEnd w:id="1287"/>
    </w:p>
    <w:p w:rsidR="00522507" w:rsidRDefault="00522507" w:rsidP="000A4407">
      <w:pPr>
        <w:pStyle w:val="af6"/>
        <w:rPr>
          <w:rtl/>
        </w:rPr>
      </w:pPr>
      <w:bookmarkStart w:id="1288" w:name="ET_yor_4758_191"/>
      <w:r w:rsidRPr="000A4407">
        <w:rPr>
          <w:rStyle w:val="TagStyle"/>
          <w:rtl/>
        </w:rPr>
        <w:t xml:space="preserve"> &lt;&lt; יור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8"/>
    </w:p>
    <w:p w:rsidR="00522507" w:rsidRDefault="00522507" w:rsidP="00522507">
      <w:pPr>
        <w:pStyle w:val="KeepWithNext"/>
        <w:rPr>
          <w:rtl/>
        </w:rPr>
      </w:pPr>
    </w:p>
    <w:p w:rsidR="00522507" w:rsidRDefault="00522507" w:rsidP="00522507">
      <w:pPr>
        <w:rPr>
          <w:rtl/>
        </w:rPr>
      </w:pPr>
      <w:r>
        <w:rPr>
          <w:rFonts w:hint="cs"/>
          <w:rtl/>
        </w:rPr>
        <w:t xml:space="preserve">לא הבנתי. מתי אני אקבל את החקיקה? מתי אזרחי </w:t>
      </w:r>
      <w:bookmarkStart w:id="1289" w:name="_ETM_Q1_3721284"/>
      <w:bookmarkEnd w:id="1289"/>
      <w:r>
        <w:rPr>
          <w:rFonts w:hint="cs"/>
          <w:rtl/>
        </w:rPr>
        <w:t xml:space="preserve">ישראל ידעו שיש חקיקה מוכנה? </w:t>
      </w:r>
    </w:p>
    <w:p w:rsidR="00522507" w:rsidRDefault="00522507" w:rsidP="00522507">
      <w:pPr>
        <w:rPr>
          <w:rtl/>
        </w:rPr>
      </w:pPr>
      <w:bookmarkStart w:id="1290" w:name="_ETM_Q1_3724768"/>
      <w:bookmarkStart w:id="1291" w:name="_ETM_Q1_3724840"/>
      <w:bookmarkStart w:id="1292" w:name="_ETM_Q1_3718960"/>
      <w:bookmarkEnd w:id="1290"/>
      <w:bookmarkEnd w:id="1291"/>
      <w:bookmarkEnd w:id="1292"/>
    </w:p>
    <w:p w:rsidR="00522507" w:rsidRDefault="00522507" w:rsidP="000A4407">
      <w:pPr>
        <w:pStyle w:val="af9"/>
        <w:rPr>
          <w:rtl/>
        </w:rPr>
      </w:pPr>
      <w:bookmarkStart w:id="1293" w:name="ET_guest_601627_192"/>
      <w:r w:rsidRPr="000A4407">
        <w:rPr>
          <w:rStyle w:val="TagStyle"/>
          <w:rtl/>
        </w:rPr>
        <w:t xml:space="preserve"> &lt;&lt; אורח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ליאת שטרק: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93"/>
    </w:p>
    <w:p w:rsidR="00522507" w:rsidRDefault="00522507" w:rsidP="00522507">
      <w:pPr>
        <w:pStyle w:val="KeepWithNext"/>
        <w:rPr>
          <w:rtl/>
        </w:rPr>
      </w:pPr>
    </w:p>
    <w:p w:rsidR="00522507" w:rsidRDefault="00522507" w:rsidP="00522507">
      <w:pPr>
        <w:rPr>
          <w:rtl/>
        </w:rPr>
      </w:pPr>
      <w:bookmarkStart w:id="1294" w:name="_ETM_Q1_3719576"/>
      <w:bookmarkStart w:id="1295" w:name="_ETM_Q1_3719629"/>
      <w:bookmarkEnd w:id="1294"/>
      <w:bookmarkEnd w:id="1295"/>
      <w:r>
        <w:rPr>
          <w:rFonts w:hint="cs"/>
          <w:rtl/>
        </w:rPr>
        <w:t>כבר ב</w:t>
      </w:r>
      <w:r w:rsidR="006D21B5">
        <w:rPr>
          <w:rFonts w:hint="cs"/>
          <w:rtl/>
        </w:rPr>
        <w:t>חוק ה</w:t>
      </w:r>
      <w:r>
        <w:rPr>
          <w:rFonts w:hint="cs"/>
          <w:rtl/>
        </w:rPr>
        <w:t xml:space="preserve">הסדרים </w:t>
      </w:r>
      <w:r w:rsidR="006D21B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הולכים לתקן - - - </w:t>
      </w:r>
    </w:p>
    <w:p w:rsidR="00522507" w:rsidRDefault="00522507" w:rsidP="00522507">
      <w:pPr>
        <w:rPr>
          <w:rtl/>
        </w:rPr>
      </w:pPr>
      <w:bookmarkStart w:id="1296" w:name="_ETM_Q1_3722236"/>
      <w:bookmarkStart w:id="1297" w:name="_ETM_Q1_3722318"/>
      <w:bookmarkEnd w:id="1296"/>
      <w:bookmarkEnd w:id="1297"/>
    </w:p>
    <w:p w:rsidR="00522507" w:rsidRDefault="00522507" w:rsidP="000A4407">
      <w:pPr>
        <w:pStyle w:val="af6"/>
        <w:rPr>
          <w:rtl/>
        </w:rPr>
      </w:pPr>
      <w:bookmarkStart w:id="1298" w:name="ET_yor_4758_193"/>
      <w:r w:rsidRPr="000A4407">
        <w:rPr>
          <w:rStyle w:val="TagStyle"/>
          <w:rtl/>
        </w:rPr>
        <w:t xml:space="preserve"> &lt;&lt; יור &gt;&gt;</w:t>
      </w:r>
      <w:r w:rsidRPr="0052250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250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8"/>
    </w:p>
    <w:p w:rsidR="00522507" w:rsidRDefault="00522507" w:rsidP="00522507">
      <w:pPr>
        <w:pStyle w:val="KeepWithNext"/>
        <w:rPr>
          <w:rtl/>
        </w:rPr>
      </w:pPr>
    </w:p>
    <w:p w:rsidR="00522507" w:rsidRDefault="00522507" w:rsidP="00522507">
      <w:pPr>
        <w:rPr>
          <w:rtl/>
        </w:rPr>
      </w:pPr>
      <w:bookmarkStart w:id="1299" w:name="_ETM_Q1_3729430"/>
      <w:bookmarkEnd w:id="1299"/>
      <w:r>
        <w:rPr>
          <w:rFonts w:hint="cs"/>
          <w:rtl/>
        </w:rPr>
        <w:t>אתה מבין מה זה הסדרים...</w:t>
      </w:r>
    </w:p>
    <w:p w:rsidR="00F147D2" w:rsidRDefault="00F147D2" w:rsidP="00522507">
      <w:pPr>
        <w:rPr>
          <w:rtl/>
        </w:rPr>
      </w:pPr>
      <w:bookmarkStart w:id="1300" w:name="_ETM_Q1_3722841"/>
      <w:bookmarkStart w:id="1301" w:name="_ETM_Q1_3722914"/>
      <w:bookmarkEnd w:id="1300"/>
      <w:bookmarkEnd w:id="1301"/>
    </w:p>
    <w:p w:rsidR="00F147D2" w:rsidRDefault="00F147D2" w:rsidP="000A4407">
      <w:pPr>
        <w:pStyle w:val="a4"/>
        <w:rPr>
          <w:rtl/>
        </w:rPr>
      </w:pPr>
      <w:bookmarkStart w:id="1302" w:name="ET_speaker_5939_194"/>
      <w:r w:rsidRPr="000A4407">
        <w:rPr>
          <w:rStyle w:val="TagStyle"/>
          <w:rtl/>
        </w:rPr>
        <w:t xml:space="preserve"> &lt;&lt; דובר &gt;&gt;</w:t>
      </w:r>
      <w:r w:rsidRPr="00F147D2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F147D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2"/>
    </w:p>
    <w:p w:rsidR="00F147D2" w:rsidRDefault="00F147D2" w:rsidP="00F147D2">
      <w:pPr>
        <w:pStyle w:val="KeepWithNext"/>
        <w:rPr>
          <w:rtl/>
        </w:rPr>
      </w:pPr>
    </w:p>
    <w:p w:rsidR="00F147D2" w:rsidRDefault="00F147D2" w:rsidP="00F147D2">
      <w:pPr>
        <w:rPr>
          <w:rtl/>
        </w:rPr>
      </w:pPr>
      <w:bookmarkStart w:id="1303" w:name="_ETM_Q1_3728669"/>
      <w:bookmarkStart w:id="1304" w:name="_ETM_Q1_3728977"/>
      <w:bookmarkStart w:id="1305" w:name="_ETM_Q1_3729048"/>
      <w:bookmarkEnd w:id="1303"/>
      <w:bookmarkEnd w:id="1304"/>
      <w:bookmarkEnd w:id="1305"/>
      <w:r>
        <w:rPr>
          <w:rFonts w:hint="cs"/>
          <w:rtl/>
        </w:rPr>
        <w:t xml:space="preserve">למה בהסדרים </w:t>
      </w:r>
      <w:bookmarkStart w:id="1306" w:name="_ETM_Q1_3731276"/>
      <w:bookmarkEnd w:id="1306"/>
      <w:r>
        <w:rPr>
          <w:rFonts w:hint="cs"/>
          <w:rtl/>
        </w:rPr>
        <w:t>אם יש שלוש שנים לעבוד על זה?</w:t>
      </w:r>
    </w:p>
    <w:p w:rsidR="00F147D2" w:rsidRDefault="00F147D2" w:rsidP="00F147D2">
      <w:pPr>
        <w:rPr>
          <w:rtl/>
        </w:rPr>
      </w:pPr>
      <w:bookmarkStart w:id="1307" w:name="_ETM_Q1_3736722"/>
      <w:bookmarkStart w:id="1308" w:name="_ETM_Q1_3736822"/>
      <w:bookmarkEnd w:id="1307"/>
      <w:bookmarkEnd w:id="1308"/>
    </w:p>
    <w:p w:rsidR="00F147D2" w:rsidRDefault="00F147D2" w:rsidP="00083A6E">
      <w:pPr>
        <w:pStyle w:val="af6"/>
        <w:keepNext/>
        <w:rPr>
          <w:rtl/>
        </w:rPr>
      </w:pPr>
      <w:bookmarkStart w:id="1309" w:name="ET_yor_4758_195"/>
      <w:r w:rsidRPr="000A4407">
        <w:rPr>
          <w:rStyle w:val="TagStyle"/>
          <w:rtl/>
        </w:rPr>
        <w:t xml:space="preserve"> &lt;&lt; יור &gt;&gt;</w:t>
      </w:r>
      <w:r w:rsidRPr="00F147D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147D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09"/>
    </w:p>
    <w:p w:rsidR="00F147D2" w:rsidRDefault="00F147D2" w:rsidP="00083A6E">
      <w:pPr>
        <w:pStyle w:val="KeepWithNext"/>
        <w:rPr>
          <w:rtl/>
        </w:rPr>
      </w:pPr>
    </w:p>
    <w:p w:rsidR="00F147D2" w:rsidRDefault="00F147D2" w:rsidP="00083A6E">
      <w:pPr>
        <w:keepNext/>
        <w:rPr>
          <w:rtl/>
        </w:rPr>
      </w:pPr>
      <w:r>
        <w:rPr>
          <w:rFonts w:hint="cs"/>
          <w:rtl/>
        </w:rPr>
        <w:t>בואו נאפשר לליאת. בהסדרים</w:t>
      </w:r>
      <w:bookmarkStart w:id="1310" w:name="_ETM_Q1_3730170"/>
      <w:bookmarkEnd w:id="13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מה?</w:t>
      </w:r>
      <w:bookmarkStart w:id="1311" w:name="_ETM_Q1_3734961"/>
      <w:bookmarkEnd w:id="1311"/>
    </w:p>
    <w:p w:rsidR="00F147D2" w:rsidRDefault="00F147D2" w:rsidP="00083A6E">
      <w:pPr>
        <w:keepNext/>
        <w:rPr>
          <w:rtl/>
        </w:rPr>
      </w:pPr>
      <w:bookmarkStart w:id="1312" w:name="_ETM_Q1_3735063"/>
      <w:bookmarkStart w:id="1313" w:name="_ETM_Q1_3736865"/>
      <w:bookmarkEnd w:id="1312"/>
      <w:bookmarkEnd w:id="1313"/>
    </w:p>
    <w:p w:rsidR="00F147D2" w:rsidRDefault="00F147D2" w:rsidP="00083A6E">
      <w:pPr>
        <w:pStyle w:val="af9"/>
        <w:keepNext/>
        <w:rPr>
          <w:rtl/>
        </w:rPr>
      </w:pPr>
      <w:bookmarkStart w:id="1314" w:name="ET_guest_601627_196"/>
      <w:r w:rsidRPr="000A4407">
        <w:rPr>
          <w:rStyle w:val="TagStyle"/>
          <w:rtl/>
        </w:rPr>
        <w:t xml:space="preserve"> &lt;&lt; אורח &gt;&gt;</w:t>
      </w:r>
      <w:r w:rsidRPr="00F147D2">
        <w:rPr>
          <w:rStyle w:val="TagStyle"/>
          <w:rtl/>
        </w:rPr>
        <w:t xml:space="preserve"> </w:t>
      </w:r>
      <w:r>
        <w:rPr>
          <w:rtl/>
        </w:rPr>
        <w:t>ליאת שטרק:</w:t>
      </w:r>
      <w:r w:rsidRPr="00F147D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14"/>
    </w:p>
    <w:p w:rsidR="00F147D2" w:rsidRDefault="00F147D2" w:rsidP="00083A6E">
      <w:pPr>
        <w:pStyle w:val="KeepWithNext"/>
        <w:rPr>
          <w:rtl/>
        </w:rPr>
      </w:pPr>
    </w:p>
    <w:p w:rsidR="00F147D2" w:rsidRDefault="00F147D2" w:rsidP="00F147D2">
      <w:pPr>
        <w:rPr>
          <w:rtl/>
        </w:rPr>
      </w:pPr>
      <w:bookmarkStart w:id="1315" w:name="_ETM_Q1_3737545"/>
      <w:bookmarkEnd w:id="1315"/>
      <w:r>
        <w:rPr>
          <w:rFonts w:hint="cs"/>
          <w:rtl/>
        </w:rPr>
        <w:t>א</w:t>
      </w:r>
      <w:bookmarkStart w:id="1316" w:name="_ETM_Q1_3737641"/>
      <w:bookmarkEnd w:id="1316"/>
      <w:r>
        <w:rPr>
          <w:rFonts w:hint="cs"/>
          <w:rtl/>
        </w:rPr>
        <w:t xml:space="preserve">ת כל ההקשרים שנוגעים לניידות בהקשר לצ'קים </w:t>
      </w:r>
      <w:bookmarkStart w:id="1317" w:name="_ETM_Q1_3736208"/>
      <w:bookmarkEnd w:id="1317"/>
      <w:r>
        <w:rPr>
          <w:rFonts w:hint="cs"/>
          <w:rtl/>
        </w:rPr>
        <w:t xml:space="preserve">נרצה להסדיר כבר עכשיו. אנחנו פועלים למען זה. </w:t>
      </w:r>
    </w:p>
    <w:p w:rsidR="00F147D2" w:rsidRDefault="00F147D2" w:rsidP="00F147D2">
      <w:pPr>
        <w:rPr>
          <w:rtl/>
        </w:rPr>
      </w:pPr>
    </w:p>
    <w:p w:rsidR="00F147D2" w:rsidRDefault="00F147D2" w:rsidP="000A4407">
      <w:pPr>
        <w:pStyle w:val="af6"/>
        <w:rPr>
          <w:rtl/>
        </w:rPr>
      </w:pPr>
      <w:bookmarkStart w:id="1318" w:name="ET_yor_4758_197"/>
      <w:r w:rsidRPr="000A4407">
        <w:rPr>
          <w:rStyle w:val="TagStyle"/>
          <w:rtl/>
        </w:rPr>
        <w:t xml:space="preserve"> &lt;&lt; יור &gt;&gt;</w:t>
      </w:r>
      <w:r w:rsidRPr="00F147D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147D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8"/>
    </w:p>
    <w:p w:rsidR="00F147D2" w:rsidRDefault="00F147D2" w:rsidP="00F147D2">
      <w:pPr>
        <w:pStyle w:val="KeepWithNext"/>
        <w:rPr>
          <w:rtl/>
        </w:rPr>
      </w:pPr>
    </w:p>
    <w:p w:rsidR="00F147D2" w:rsidRDefault="00F147D2" w:rsidP="00F147D2">
      <w:pPr>
        <w:rPr>
          <w:rtl/>
        </w:rPr>
      </w:pPr>
      <w:r>
        <w:rPr>
          <w:rFonts w:hint="cs"/>
          <w:rtl/>
        </w:rPr>
        <w:t>מנין לי הביטחון שתספיקי בחוק ההסדרים?</w:t>
      </w:r>
    </w:p>
    <w:p w:rsidR="00F147D2" w:rsidRDefault="00F147D2" w:rsidP="00F147D2">
      <w:pPr>
        <w:rPr>
          <w:rtl/>
        </w:rPr>
      </w:pPr>
      <w:bookmarkStart w:id="1319" w:name="_ETM_Q1_3750477"/>
      <w:bookmarkStart w:id="1320" w:name="_ETM_Q1_3750588"/>
      <w:bookmarkStart w:id="1321" w:name="_ETM_Q1_3751966"/>
      <w:bookmarkEnd w:id="1319"/>
      <w:bookmarkEnd w:id="1320"/>
      <w:bookmarkEnd w:id="1321"/>
    </w:p>
    <w:p w:rsidR="00F147D2" w:rsidRDefault="00F147D2" w:rsidP="000A4407">
      <w:pPr>
        <w:pStyle w:val="af9"/>
        <w:rPr>
          <w:rtl/>
        </w:rPr>
      </w:pPr>
      <w:bookmarkStart w:id="1322" w:name="ET_guest_601627_198"/>
      <w:r w:rsidRPr="000A4407">
        <w:rPr>
          <w:rStyle w:val="TagStyle"/>
          <w:rtl/>
        </w:rPr>
        <w:t xml:space="preserve"> &lt;&lt; אורח &gt;&gt;</w:t>
      </w:r>
      <w:r w:rsidRPr="00F147D2">
        <w:rPr>
          <w:rStyle w:val="TagStyle"/>
          <w:rtl/>
        </w:rPr>
        <w:t xml:space="preserve"> </w:t>
      </w:r>
      <w:r>
        <w:rPr>
          <w:rtl/>
        </w:rPr>
        <w:t>ליאת שטרק:</w:t>
      </w:r>
      <w:r w:rsidRPr="00F147D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22"/>
    </w:p>
    <w:p w:rsidR="00F147D2" w:rsidRDefault="00F147D2" w:rsidP="00F147D2">
      <w:pPr>
        <w:pStyle w:val="KeepWithNext"/>
        <w:rPr>
          <w:rtl/>
        </w:rPr>
      </w:pPr>
    </w:p>
    <w:p w:rsidR="00F147D2" w:rsidRDefault="00F147D2" w:rsidP="00F147D2">
      <w:pPr>
        <w:rPr>
          <w:rtl/>
        </w:rPr>
      </w:pPr>
      <w:bookmarkStart w:id="1323" w:name="_ETM_Q1_3752549"/>
      <w:bookmarkStart w:id="1324" w:name="_ETM_Q1_3752604"/>
      <w:bookmarkEnd w:id="1323"/>
      <w:bookmarkEnd w:id="1324"/>
      <w:r>
        <w:rPr>
          <w:rFonts w:hint="cs"/>
          <w:rtl/>
        </w:rPr>
        <w:t>אנחנו פועלים כדי לעשות את זה.</w:t>
      </w:r>
      <w:bookmarkStart w:id="1325" w:name="_ETM_Q1_3755531"/>
      <w:bookmarkEnd w:id="1325"/>
    </w:p>
    <w:p w:rsidR="00F147D2" w:rsidRDefault="00F147D2" w:rsidP="00F147D2">
      <w:pPr>
        <w:rPr>
          <w:rtl/>
        </w:rPr>
      </w:pPr>
      <w:bookmarkStart w:id="1326" w:name="_ETM_Q1_3755626"/>
      <w:bookmarkEnd w:id="1326"/>
    </w:p>
    <w:p w:rsidR="00F147D2" w:rsidRDefault="00F147D2" w:rsidP="000A4407">
      <w:pPr>
        <w:pStyle w:val="af6"/>
        <w:rPr>
          <w:rtl/>
        </w:rPr>
      </w:pPr>
      <w:bookmarkStart w:id="1327" w:name="ET_yor_4758_199"/>
      <w:r w:rsidRPr="000A4407">
        <w:rPr>
          <w:rStyle w:val="TagStyle"/>
          <w:rtl/>
        </w:rPr>
        <w:t xml:space="preserve"> &lt;&lt; יור &gt;&gt;</w:t>
      </w:r>
      <w:r w:rsidRPr="00F147D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147D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27"/>
    </w:p>
    <w:p w:rsidR="00F147D2" w:rsidRDefault="00F147D2" w:rsidP="00F147D2">
      <w:pPr>
        <w:pStyle w:val="KeepWithNext"/>
        <w:rPr>
          <w:rtl/>
        </w:rPr>
      </w:pPr>
    </w:p>
    <w:p w:rsidR="00F147D2" w:rsidRDefault="00F147D2" w:rsidP="00F147D2">
      <w:pPr>
        <w:rPr>
          <w:rtl/>
        </w:rPr>
      </w:pPr>
      <w:r>
        <w:rPr>
          <w:rFonts w:hint="cs"/>
          <w:rtl/>
        </w:rPr>
        <w:t xml:space="preserve">את מודיעה לוועדה שבחוק ההסדרים הקרוב זה יכנס, למרות שזה </w:t>
      </w:r>
      <w:bookmarkStart w:id="1328" w:name="_ETM_Q1_3752802"/>
      <w:bookmarkEnd w:id="1328"/>
      <w:r>
        <w:rPr>
          <w:rFonts w:hint="cs"/>
          <w:rtl/>
        </w:rPr>
        <w:t>לא לשביעות רצוננו, התיקון לחקיקה המתבקש?</w:t>
      </w:r>
    </w:p>
    <w:p w:rsidR="00F147D2" w:rsidRDefault="00F147D2" w:rsidP="00F147D2">
      <w:pPr>
        <w:rPr>
          <w:rtl/>
        </w:rPr>
      </w:pPr>
      <w:bookmarkStart w:id="1329" w:name="_ETM_Q1_3762233"/>
      <w:bookmarkStart w:id="1330" w:name="_ETM_Q1_3762342"/>
      <w:bookmarkEnd w:id="1329"/>
      <w:bookmarkEnd w:id="1330"/>
    </w:p>
    <w:p w:rsidR="00F147D2" w:rsidRDefault="00F147D2" w:rsidP="000A4407">
      <w:pPr>
        <w:pStyle w:val="af9"/>
        <w:rPr>
          <w:rtl/>
        </w:rPr>
      </w:pPr>
      <w:bookmarkStart w:id="1331" w:name="ET_guest_601627_200"/>
      <w:r w:rsidRPr="000A4407">
        <w:rPr>
          <w:rStyle w:val="TagStyle"/>
          <w:rtl/>
        </w:rPr>
        <w:t xml:space="preserve"> &lt;&lt; אורח &gt;&gt;</w:t>
      </w:r>
      <w:r w:rsidRPr="00F147D2">
        <w:rPr>
          <w:rStyle w:val="TagStyle"/>
          <w:rtl/>
        </w:rPr>
        <w:t xml:space="preserve"> </w:t>
      </w:r>
      <w:r>
        <w:rPr>
          <w:rtl/>
        </w:rPr>
        <w:t>ליאת שטרק:</w:t>
      </w:r>
      <w:r w:rsidRPr="00F147D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31"/>
    </w:p>
    <w:p w:rsidR="00F147D2" w:rsidRDefault="00F147D2" w:rsidP="00F147D2">
      <w:pPr>
        <w:pStyle w:val="KeepWithNext"/>
        <w:rPr>
          <w:rtl/>
        </w:rPr>
      </w:pPr>
    </w:p>
    <w:p w:rsidR="00F147D2" w:rsidRDefault="00F147D2" w:rsidP="00F147D2">
      <w:pPr>
        <w:rPr>
          <w:rtl/>
        </w:rPr>
      </w:pPr>
      <w:r>
        <w:rPr>
          <w:rFonts w:hint="cs"/>
          <w:rtl/>
        </w:rPr>
        <w:t xml:space="preserve">אנחנו מדברים על התיקון של </w:t>
      </w:r>
      <w:bookmarkStart w:id="1332" w:name="_ETM_Q1_3763321"/>
      <w:bookmarkEnd w:id="1332"/>
      <w:r>
        <w:rPr>
          <w:rFonts w:hint="cs"/>
          <w:rtl/>
        </w:rPr>
        <w:t xml:space="preserve">חוק צ'קים ללא כיסוי והתיקון לחוק סליקה אלקטרונית, כדי לאפשר </w:t>
      </w:r>
      <w:bookmarkStart w:id="1333" w:name="_ETM_Q1_3762572"/>
      <w:bookmarkEnd w:id="1333"/>
      <w:r>
        <w:rPr>
          <w:rFonts w:hint="cs"/>
          <w:rtl/>
        </w:rPr>
        <w:t xml:space="preserve">מעבר של צ'קים. </w:t>
      </w:r>
    </w:p>
    <w:p w:rsidR="00F147D2" w:rsidRDefault="00F147D2" w:rsidP="00F147D2">
      <w:pPr>
        <w:rPr>
          <w:rtl/>
        </w:rPr>
      </w:pPr>
    </w:p>
    <w:p w:rsidR="00F147D2" w:rsidRDefault="00F147D2" w:rsidP="000A4407">
      <w:pPr>
        <w:pStyle w:val="af6"/>
        <w:rPr>
          <w:rtl/>
        </w:rPr>
      </w:pPr>
      <w:bookmarkStart w:id="1334" w:name="ET_yor_4758_201"/>
      <w:r w:rsidRPr="000A4407">
        <w:rPr>
          <w:rStyle w:val="TagStyle"/>
          <w:rtl/>
        </w:rPr>
        <w:t xml:space="preserve"> &lt;&lt; יור &gt;&gt;</w:t>
      </w:r>
      <w:r w:rsidRPr="00F147D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147D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4"/>
    </w:p>
    <w:p w:rsidR="00F147D2" w:rsidRDefault="00F147D2" w:rsidP="00F147D2">
      <w:pPr>
        <w:pStyle w:val="KeepWithNext"/>
        <w:rPr>
          <w:rtl/>
        </w:rPr>
      </w:pPr>
    </w:p>
    <w:p w:rsidR="00F147D2" w:rsidRDefault="00F147D2" w:rsidP="00F147D2">
      <w:pPr>
        <w:rPr>
          <w:rtl/>
        </w:rPr>
      </w:pPr>
      <w:r>
        <w:rPr>
          <w:rFonts w:hint="cs"/>
          <w:rtl/>
        </w:rPr>
        <w:t xml:space="preserve">וזה יהיה בחוק ההסדרים הקרוב? תראה לאיזה </w:t>
      </w:r>
      <w:bookmarkStart w:id="1335" w:name="_ETM_Q1_3772187"/>
      <w:bookmarkEnd w:id="1335"/>
      <w:r>
        <w:rPr>
          <w:rFonts w:hint="cs"/>
          <w:rtl/>
        </w:rPr>
        <w:t xml:space="preserve">מצב הגענו, שאני שואף שזה יכנס לחוק ההסדרים. </w:t>
      </w:r>
    </w:p>
    <w:p w:rsidR="00F147D2" w:rsidRDefault="00F147D2" w:rsidP="00F147D2">
      <w:pPr>
        <w:rPr>
          <w:rtl/>
        </w:rPr>
      </w:pPr>
      <w:bookmarkStart w:id="1336" w:name="_ETM_Q1_3776323"/>
      <w:bookmarkStart w:id="1337" w:name="_ETM_Q1_3776408"/>
      <w:bookmarkEnd w:id="1336"/>
      <w:bookmarkEnd w:id="1337"/>
    </w:p>
    <w:p w:rsidR="005B2F22" w:rsidRDefault="00F147D2" w:rsidP="00F147D2">
      <w:pPr>
        <w:rPr>
          <w:rtl/>
        </w:rPr>
      </w:pPr>
      <w:bookmarkStart w:id="1338" w:name="_ETM_Q1_3776710"/>
      <w:bookmarkStart w:id="1339" w:name="_ETM_Q1_3776802"/>
      <w:bookmarkEnd w:id="1338"/>
      <w:bookmarkEnd w:id="1339"/>
      <w:r>
        <w:rPr>
          <w:rFonts w:hint="cs"/>
          <w:rtl/>
        </w:rPr>
        <w:t>תאמרי לי דברים ברורים, גברתי, זה יהיה</w:t>
      </w:r>
      <w:r>
        <w:rPr>
          <w:rtl/>
        </w:rPr>
        <w:t xml:space="preserve"> </w:t>
      </w:r>
      <w:bookmarkStart w:id="1340" w:name="_ETM_Q1_2742979"/>
      <w:bookmarkStart w:id="1341" w:name="_ETM_Q1_2743055"/>
      <w:bookmarkEnd w:id="1340"/>
      <w:bookmarkEnd w:id="1341"/>
      <w:r>
        <w:rPr>
          <w:rFonts w:hint="cs"/>
          <w:rtl/>
        </w:rPr>
        <w:t>בחוק ההסדרים הקרוב?</w:t>
      </w:r>
    </w:p>
    <w:p w:rsidR="00F147D2" w:rsidRDefault="00F147D2" w:rsidP="00F147D2">
      <w:pPr>
        <w:rPr>
          <w:rtl/>
        </w:rPr>
      </w:pPr>
      <w:bookmarkStart w:id="1342" w:name="_ETM_Q1_3782693"/>
      <w:bookmarkStart w:id="1343" w:name="_ETM_Q1_3782765"/>
      <w:bookmarkStart w:id="1344" w:name="_ETM_Q1_3788033"/>
      <w:bookmarkEnd w:id="1342"/>
      <w:bookmarkEnd w:id="1343"/>
      <w:bookmarkEnd w:id="1344"/>
    </w:p>
    <w:p w:rsidR="00F147D2" w:rsidRDefault="00F147D2" w:rsidP="000A4407">
      <w:pPr>
        <w:pStyle w:val="af9"/>
        <w:rPr>
          <w:rtl/>
        </w:rPr>
      </w:pPr>
      <w:bookmarkStart w:id="1345" w:name="ET_guest_601627_202"/>
      <w:r w:rsidRPr="000A4407">
        <w:rPr>
          <w:rStyle w:val="TagStyle"/>
          <w:rtl/>
        </w:rPr>
        <w:t xml:space="preserve"> &lt;&lt; אורח &gt;&gt;</w:t>
      </w:r>
      <w:r w:rsidRPr="00F147D2">
        <w:rPr>
          <w:rStyle w:val="TagStyle"/>
          <w:rtl/>
        </w:rPr>
        <w:t xml:space="preserve"> </w:t>
      </w:r>
      <w:r>
        <w:rPr>
          <w:rtl/>
        </w:rPr>
        <w:t>ליאת שטרק:</w:t>
      </w:r>
      <w:r w:rsidRPr="00F147D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45"/>
    </w:p>
    <w:p w:rsidR="00F147D2" w:rsidRDefault="00F147D2" w:rsidP="00F147D2">
      <w:pPr>
        <w:pStyle w:val="KeepWithNext"/>
        <w:rPr>
          <w:rtl/>
        </w:rPr>
      </w:pPr>
    </w:p>
    <w:p w:rsidR="00F147D2" w:rsidRDefault="00F147D2" w:rsidP="00F147D2">
      <w:pPr>
        <w:rPr>
          <w:rtl/>
        </w:rPr>
      </w:pPr>
      <w:bookmarkStart w:id="1346" w:name="_ETM_Q1_3788474"/>
      <w:bookmarkStart w:id="1347" w:name="_ETM_Q1_3788521"/>
      <w:bookmarkEnd w:id="1346"/>
      <w:bookmarkEnd w:id="1347"/>
      <w:r>
        <w:rPr>
          <w:rFonts w:hint="cs"/>
          <w:rtl/>
        </w:rPr>
        <w:t xml:space="preserve">אנחנו רוצים לקדם את </w:t>
      </w:r>
      <w:bookmarkStart w:id="1348" w:name="_ETM_Q1_3783411"/>
      <w:bookmarkEnd w:id="1348"/>
      <w:r>
        <w:rPr>
          <w:rFonts w:hint="cs"/>
          <w:rtl/>
        </w:rPr>
        <w:t>הנושא של ניידות צ'קים - - -</w:t>
      </w:r>
    </w:p>
    <w:p w:rsidR="00F147D2" w:rsidRDefault="00F147D2" w:rsidP="00F147D2">
      <w:pPr>
        <w:rPr>
          <w:rtl/>
        </w:rPr>
      </w:pPr>
      <w:bookmarkStart w:id="1349" w:name="_ETM_Q1_3790300"/>
      <w:bookmarkStart w:id="1350" w:name="_ETM_Q1_3790359"/>
      <w:bookmarkEnd w:id="1349"/>
      <w:bookmarkEnd w:id="1350"/>
    </w:p>
    <w:p w:rsidR="00F147D2" w:rsidRDefault="00F147D2" w:rsidP="000A4407">
      <w:pPr>
        <w:pStyle w:val="af6"/>
        <w:rPr>
          <w:rtl/>
        </w:rPr>
      </w:pPr>
      <w:bookmarkStart w:id="1351" w:name="ET_yor_4758_203"/>
      <w:r w:rsidRPr="000A4407">
        <w:rPr>
          <w:rStyle w:val="TagStyle"/>
          <w:rtl/>
        </w:rPr>
        <w:t xml:space="preserve"> &lt;&lt; יור &gt;&gt;</w:t>
      </w:r>
      <w:r w:rsidRPr="00F147D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147D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1"/>
    </w:p>
    <w:p w:rsidR="00F147D2" w:rsidRDefault="00F147D2" w:rsidP="00F147D2">
      <w:pPr>
        <w:pStyle w:val="KeepWithNext"/>
        <w:rPr>
          <w:rtl/>
        </w:rPr>
      </w:pPr>
    </w:p>
    <w:p w:rsidR="00F147D2" w:rsidRDefault="00F147D2" w:rsidP="00F147D2">
      <w:pPr>
        <w:rPr>
          <w:rtl/>
        </w:rPr>
      </w:pPr>
      <w:r>
        <w:rPr>
          <w:rFonts w:hint="cs"/>
          <w:rtl/>
        </w:rPr>
        <w:t xml:space="preserve">"רוצים" זה לא </w:t>
      </w:r>
      <w:bookmarkStart w:id="1352" w:name="_ETM_Q1_3788412"/>
      <w:bookmarkEnd w:id="1352"/>
      <w:r>
        <w:rPr>
          <w:rFonts w:hint="cs"/>
          <w:rtl/>
        </w:rPr>
        <w:t xml:space="preserve">תשובה לפרוטוקול. את הריבון, את משרד המשפטים, את יכולה לתת </w:t>
      </w:r>
      <w:bookmarkStart w:id="1353" w:name="_ETM_Q1_3799345"/>
      <w:bookmarkEnd w:id="1353"/>
      <w:r>
        <w:rPr>
          <w:rFonts w:hint="cs"/>
          <w:rtl/>
        </w:rPr>
        <w:t xml:space="preserve">לי תשובה אם זה יכנס לחוק ההסדרים? איך הידרדרתי, שאני </w:t>
      </w:r>
      <w:bookmarkStart w:id="1354" w:name="_ETM_Q1_3798811"/>
      <w:bookmarkEnd w:id="1354"/>
      <w:r>
        <w:rPr>
          <w:rFonts w:hint="cs"/>
          <w:rtl/>
        </w:rPr>
        <w:t xml:space="preserve">מוודא שזה יכנס לחוק ההסדרים. </w:t>
      </w:r>
      <w:bookmarkStart w:id="1355" w:name="_ETM_Q1_3799422"/>
      <w:bookmarkEnd w:id="1355"/>
    </w:p>
    <w:p w:rsidR="00F147D2" w:rsidRDefault="00F147D2" w:rsidP="00F147D2">
      <w:pPr>
        <w:rPr>
          <w:rtl/>
        </w:rPr>
      </w:pPr>
      <w:bookmarkStart w:id="1356" w:name="_ETM_Q1_3799479"/>
      <w:bookmarkStart w:id="1357" w:name="_ETM_Q1_3801434"/>
      <w:bookmarkEnd w:id="1356"/>
      <w:bookmarkEnd w:id="1357"/>
    </w:p>
    <w:p w:rsidR="00F147D2" w:rsidRDefault="00F147D2" w:rsidP="000A4407">
      <w:pPr>
        <w:pStyle w:val="af9"/>
        <w:rPr>
          <w:rtl/>
        </w:rPr>
      </w:pPr>
      <w:bookmarkStart w:id="1358" w:name="ET_guest_601627_204"/>
      <w:r w:rsidRPr="000A4407">
        <w:rPr>
          <w:rStyle w:val="TagStyle"/>
          <w:rtl/>
        </w:rPr>
        <w:t xml:space="preserve"> &lt;&lt; אורח &gt;&gt;</w:t>
      </w:r>
      <w:r w:rsidRPr="00F147D2">
        <w:rPr>
          <w:rStyle w:val="TagStyle"/>
          <w:rtl/>
        </w:rPr>
        <w:t xml:space="preserve"> </w:t>
      </w:r>
      <w:r>
        <w:rPr>
          <w:rtl/>
        </w:rPr>
        <w:t>ליאת שטרק:</w:t>
      </w:r>
      <w:r w:rsidRPr="00F147D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58"/>
    </w:p>
    <w:p w:rsidR="006D21B5" w:rsidRDefault="006D21B5" w:rsidP="00F147D2">
      <w:pPr>
        <w:rPr>
          <w:rtl/>
        </w:rPr>
      </w:pPr>
      <w:bookmarkStart w:id="1359" w:name="_ETM_Q1_3801872"/>
      <w:bookmarkStart w:id="1360" w:name="_ETM_Q1_3801911"/>
      <w:bookmarkEnd w:id="1359"/>
      <w:bookmarkEnd w:id="1360"/>
    </w:p>
    <w:p w:rsidR="00F147D2" w:rsidRDefault="00F147D2" w:rsidP="00F147D2">
      <w:pPr>
        <w:rPr>
          <w:rtl/>
        </w:rPr>
      </w:pPr>
      <w:r>
        <w:rPr>
          <w:rFonts w:hint="cs"/>
          <w:rtl/>
        </w:rPr>
        <w:t xml:space="preserve">אני חס וחלילה לא רוצה </w:t>
      </w:r>
      <w:bookmarkStart w:id="1361" w:name="_ETM_Q1_3808659"/>
      <w:bookmarkEnd w:id="1361"/>
      <w:r>
        <w:rPr>
          <w:rFonts w:hint="cs"/>
          <w:rtl/>
        </w:rPr>
        <w:t xml:space="preserve">להיכנס לעניינים האלה. אני אומרת שוב, ברגע שקיבלנו דרישות מגורמי המקצוע לקדם את הנושא של </w:t>
      </w:r>
      <w:bookmarkStart w:id="1362" w:name="_ETM_Q1_3812408"/>
      <w:bookmarkEnd w:id="1362"/>
      <w:r>
        <w:rPr>
          <w:rFonts w:hint="cs"/>
          <w:rtl/>
        </w:rPr>
        <w:t xml:space="preserve">ניידות צ'קים, אנחנו פועלים להכין את דבר החקיקה הרלוונטי. </w:t>
      </w:r>
      <w:bookmarkStart w:id="1363" w:name="_ETM_Q1_3809695"/>
      <w:bookmarkEnd w:id="1363"/>
    </w:p>
    <w:p w:rsidR="00F147D2" w:rsidRDefault="00F147D2" w:rsidP="00F147D2">
      <w:pPr>
        <w:rPr>
          <w:rtl/>
        </w:rPr>
      </w:pPr>
      <w:bookmarkStart w:id="1364" w:name="_ETM_Q1_3823848"/>
      <w:bookmarkStart w:id="1365" w:name="_ETM_Q1_3823910"/>
      <w:bookmarkEnd w:id="1364"/>
      <w:bookmarkEnd w:id="1365"/>
    </w:p>
    <w:p w:rsidR="00F147D2" w:rsidRDefault="00F147D2" w:rsidP="000A4407">
      <w:pPr>
        <w:pStyle w:val="af6"/>
        <w:rPr>
          <w:rtl/>
        </w:rPr>
      </w:pPr>
      <w:bookmarkStart w:id="1366" w:name="ET_yor_4758_205"/>
      <w:r w:rsidRPr="000A4407">
        <w:rPr>
          <w:rStyle w:val="TagStyle"/>
          <w:rtl/>
        </w:rPr>
        <w:t xml:space="preserve"> &lt;&lt; יור &gt;&gt;</w:t>
      </w:r>
      <w:r w:rsidRPr="00F147D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147D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66"/>
    </w:p>
    <w:p w:rsidR="00F147D2" w:rsidRDefault="00F147D2" w:rsidP="00F147D2">
      <w:pPr>
        <w:pStyle w:val="KeepWithNext"/>
        <w:rPr>
          <w:rtl/>
        </w:rPr>
      </w:pPr>
    </w:p>
    <w:p w:rsidR="00F147D2" w:rsidRDefault="00F147D2" w:rsidP="00F147D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זה </w:t>
      </w:r>
      <w:bookmarkStart w:id="1367" w:name="_ETM_Q1_3814404"/>
      <w:bookmarkEnd w:id="1367"/>
      <w:r>
        <w:rPr>
          <w:rFonts w:hint="cs"/>
          <w:rtl/>
        </w:rPr>
        <w:t xml:space="preserve">יהיה בחוק ההסדרים או לא? </w:t>
      </w:r>
      <w:bookmarkStart w:id="1368" w:name="_ETM_Q1_3826780"/>
      <w:bookmarkEnd w:id="1368"/>
    </w:p>
    <w:p w:rsidR="00F147D2" w:rsidRDefault="00F147D2" w:rsidP="00F147D2">
      <w:pPr>
        <w:rPr>
          <w:rtl/>
        </w:rPr>
      </w:pPr>
      <w:bookmarkStart w:id="1369" w:name="_ETM_Q1_3826841"/>
      <w:bookmarkEnd w:id="1369"/>
    </w:p>
    <w:p w:rsidR="00F147D2" w:rsidRDefault="00F147D2" w:rsidP="000A4407">
      <w:pPr>
        <w:pStyle w:val="af9"/>
        <w:rPr>
          <w:rtl/>
        </w:rPr>
      </w:pPr>
      <w:bookmarkStart w:id="1370" w:name="ET_guest_601627_206"/>
      <w:r w:rsidRPr="000A4407">
        <w:rPr>
          <w:rStyle w:val="TagStyle"/>
          <w:rtl/>
        </w:rPr>
        <w:t xml:space="preserve"> &lt;&lt; אורח &gt;&gt;</w:t>
      </w:r>
      <w:r w:rsidRPr="00F147D2">
        <w:rPr>
          <w:rStyle w:val="TagStyle"/>
          <w:rtl/>
        </w:rPr>
        <w:t xml:space="preserve"> </w:t>
      </w:r>
      <w:r>
        <w:rPr>
          <w:rtl/>
        </w:rPr>
        <w:t>ליאת שטרק:</w:t>
      </w:r>
      <w:r w:rsidRPr="00F147D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70"/>
    </w:p>
    <w:p w:rsidR="00F147D2" w:rsidRDefault="00F147D2" w:rsidP="00F147D2">
      <w:pPr>
        <w:pStyle w:val="KeepWithNext"/>
        <w:rPr>
          <w:rtl/>
        </w:rPr>
      </w:pPr>
    </w:p>
    <w:p w:rsidR="00F147D2" w:rsidRDefault="00F147D2" w:rsidP="00F147D2">
      <w:pPr>
        <w:rPr>
          <w:rtl/>
        </w:rPr>
      </w:pPr>
      <w:r>
        <w:rPr>
          <w:rFonts w:hint="cs"/>
          <w:rtl/>
        </w:rPr>
        <w:t xml:space="preserve">את העניין של </w:t>
      </w:r>
      <w:bookmarkStart w:id="1371" w:name="_ETM_Q1_3823134"/>
      <w:bookmarkEnd w:id="1371"/>
      <w:r>
        <w:rPr>
          <w:rFonts w:hint="cs"/>
          <w:rtl/>
        </w:rPr>
        <w:t xml:space="preserve">ניידות צ'קים אנחנו כן רוצים לקדם את זה שם. </w:t>
      </w:r>
    </w:p>
    <w:p w:rsidR="00F147D2" w:rsidRDefault="00F147D2" w:rsidP="00F147D2">
      <w:pPr>
        <w:rPr>
          <w:rtl/>
        </w:rPr>
      </w:pPr>
    </w:p>
    <w:p w:rsidR="00F147D2" w:rsidRDefault="00F147D2" w:rsidP="00083A6E">
      <w:pPr>
        <w:pStyle w:val="af6"/>
        <w:keepNext/>
        <w:rPr>
          <w:rtl/>
        </w:rPr>
      </w:pPr>
      <w:bookmarkStart w:id="1372" w:name="ET_yor_4758_207"/>
      <w:r w:rsidRPr="000A4407">
        <w:rPr>
          <w:rStyle w:val="TagStyle"/>
          <w:rtl/>
        </w:rPr>
        <w:t xml:space="preserve"> &lt;&lt; יור &gt;&gt;</w:t>
      </w:r>
      <w:r w:rsidRPr="00F147D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147D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2"/>
    </w:p>
    <w:p w:rsidR="00F147D2" w:rsidRDefault="00F147D2" w:rsidP="00083A6E">
      <w:pPr>
        <w:pStyle w:val="KeepWithNext"/>
        <w:rPr>
          <w:rtl/>
        </w:rPr>
      </w:pPr>
    </w:p>
    <w:p w:rsidR="00F147D2" w:rsidRDefault="00F147D2" w:rsidP="00F147D2">
      <w:pPr>
        <w:rPr>
          <w:rtl/>
        </w:rPr>
      </w:pPr>
      <w:r>
        <w:rPr>
          <w:rFonts w:hint="cs"/>
          <w:rtl/>
        </w:rPr>
        <w:t xml:space="preserve">ושאר </w:t>
      </w:r>
      <w:bookmarkStart w:id="1373" w:name="_ETM_Q1_3824313"/>
      <w:bookmarkEnd w:id="1373"/>
      <w:r>
        <w:rPr>
          <w:rFonts w:hint="cs"/>
          <w:rtl/>
        </w:rPr>
        <w:t>הדברים? חשבתי שאני פוליטיקאי.</w:t>
      </w:r>
      <w:bookmarkStart w:id="1374" w:name="_ETM_Q1_3832022"/>
      <w:bookmarkStart w:id="1375" w:name="_ETM_Q1_3832091"/>
      <w:bookmarkEnd w:id="1374"/>
      <w:bookmarkEnd w:id="1375"/>
      <w:r>
        <w:rPr>
          <w:rFonts w:hint="cs"/>
          <w:rtl/>
        </w:rPr>
        <w:t xml:space="preserve"> </w:t>
      </w:r>
      <w:bookmarkStart w:id="1376" w:name="_ETM_Q1_3837375"/>
      <w:bookmarkEnd w:id="1376"/>
      <w:r>
        <w:rPr>
          <w:rFonts w:hint="cs"/>
          <w:rtl/>
        </w:rPr>
        <w:t>אני שואל שאלות ברורות וגם "אין תשובה", ז</w:t>
      </w:r>
      <w:bookmarkStart w:id="1377" w:name="_ETM_Q1_3834247"/>
      <w:bookmarkEnd w:id="1377"/>
      <w:r>
        <w:rPr>
          <w:rFonts w:hint="cs"/>
          <w:rtl/>
        </w:rPr>
        <w:t xml:space="preserve">ו </w:t>
      </w:r>
      <w:r w:rsidR="00F52412">
        <w:rPr>
          <w:rFonts w:hint="cs"/>
          <w:rtl/>
        </w:rPr>
        <w:t xml:space="preserve">גם </w:t>
      </w:r>
      <w:r>
        <w:rPr>
          <w:rFonts w:hint="cs"/>
          <w:rtl/>
        </w:rPr>
        <w:t>תשובה.</w:t>
      </w:r>
      <w:r w:rsidR="00F52412">
        <w:rPr>
          <w:rFonts w:hint="cs"/>
          <w:rtl/>
        </w:rPr>
        <w:t xml:space="preserve"> "אני לא יודעת", "אני לא יכולה </w:t>
      </w:r>
      <w:bookmarkStart w:id="1378" w:name="_ETM_Q1_3837130"/>
      <w:bookmarkEnd w:id="1378"/>
      <w:r w:rsidR="00F52412">
        <w:rPr>
          <w:rFonts w:hint="cs"/>
          <w:rtl/>
        </w:rPr>
        <w:t xml:space="preserve">להבטיח" </w:t>
      </w:r>
      <w:r w:rsidR="00F52412">
        <w:rPr>
          <w:rtl/>
        </w:rPr>
        <w:t>–</w:t>
      </w:r>
      <w:r w:rsidR="00F52412">
        <w:rPr>
          <w:rFonts w:hint="cs"/>
          <w:rtl/>
        </w:rPr>
        <w:t xml:space="preserve"> אבל תעני לי, העיקר שתעני לי. </w:t>
      </w:r>
    </w:p>
    <w:p w:rsidR="00F52412" w:rsidRDefault="00F52412" w:rsidP="00F147D2">
      <w:pPr>
        <w:rPr>
          <w:rtl/>
        </w:rPr>
      </w:pPr>
      <w:bookmarkStart w:id="1379" w:name="_ETM_Q1_3837875"/>
      <w:bookmarkStart w:id="1380" w:name="_ETM_Q1_3841073"/>
      <w:bookmarkEnd w:id="1379"/>
      <w:bookmarkEnd w:id="1380"/>
    </w:p>
    <w:p w:rsidR="00F52412" w:rsidRDefault="00F52412" w:rsidP="000A4407">
      <w:pPr>
        <w:pStyle w:val="af9"/>
        <w:rPr>
          <w:rtl/>
        </w:rPr>
      </w:pPr>
      <w:bookmarkStart w:id="1381" w:name="ET_guest_601627_209"/>
      <w:r w:rsidRPr="000A4407">
        <w:rPr>
          <w:rStyle w:val="TagStyle"/>
          <w:rtl/>
        </w:rPr>
        <w:t xml:space="preserve"> &lt;&lt; אורח &gt;&gt;</w:t>
      </w:r>
      <w:r w:rsidRPr="00F52412">
        <w:rPr>
          <w:rStyle w:val="TagStyle"/>
          <w:rtl/>
        </w:rPr>
        <w:t xml:space="preserve"> </w:t>
      </w:r>
      <w:r>
        <w:rPr>
          <w:rtl/>
        </w:rPr>
        <w:t>ליאת שטרק:</w:t>
      </w:r>
      <w:r w:rsidRPr="00F5241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81"/>
    </w:p>
    <w:p w:rsidR="00F52412" w:rsidRDefault="00F52412" w:rsidP="00F52412">
      <w:pPr>
        <w:pStyle w:val="KeepWithNext"/>
        <w:rPr>
          <w:rtl/>
        </w:rPr>
      </w:pPr>
    </w:p>
    <w:p w:rsidR="00F52412" w:rsidRDefault="00F52412" w:rsidP="00F52412">
      <w:pPr>
        <w:rPr>
          <w:rtl/>
        </w:rPr>
      </w:pPr>
      <w:bookmarkStart w:id="1382" w:name="_ETM_Q1_3841559"/>
      <w:bookmarkStart w:id="1383" w:name="_ETM_Q1_3841614"/>
      <w:bookmarkEnd w:id="1382"/>
      <w:bookmarkEnd w:id="1383"/>
      <w:r>
        <w:rPr>
          <w:rFonts w:hint="cs"/>
          <w:rtl/>
        </w:rPr>
        <w:t xml:space="preserve">אני יודעת </w:t>
      </w:r>
      <w:bookmarkStart w:id="1384" w:name="_ETM_Q1_3847225"/>
      <w:bookmarkEnd w:id="1384"/>
      <w:r>
        <w:rPr>
          <w:rFonts w:hint="cs"/>
          <w:rtl/>
        </w:rPr>
        <w:t xml:space="preserve">להגיד על הנושא שבו אני מטפלת בזמן האחרון, שעניינו </w:t>
      </w:r>
      <w:bookmarkStart w:id="1385" w:name="_ETM_Q1_3852482"/>
      <w:bookmarkEnd w:id="1385"/>
      <w:r>
        <w:rPr>
          <w:rFonts w:hint="cs"/>
          <w:rtl/>
        </w:rPr>
        <w:t xml:space="preserve">ניידות צ'קים, ושם אנחנו רוצים להסדיר את הדברים במסגרת חוק </w:t>
      </w:r>
      <w:bookmarkStart w:id="1386" w:name="_ETM_Q1_3856949"/>
      <w:bookmarkEnd w:id="1386"/>
      <w:r>
        <w:rPr>
          <w:rFonts w:hint="cs"/>
          <w:rtl/>
        </w:rPr>
        <w:t xml:space="preserve">ההסדרים. זה המידע שאני יודעת להגיד עכשיו. </w:t>
      </w:r>
    </w:p>
    <w:p w:rsidR="00F52412" w:rsidRDefault="00F52412" w:rsidP="00F52412">
      <w:pPr>
        <w:rPr>
          <w:rtl/>
        </w:rPr>
      </w:pPr>
    </w:p>
    <w:p w:rsidR="00F52412" w:rsidRDefault="00F52412" w:rsidP="000A4407">
      <w:pPr>
        <w:pStyle w:val="af6"/>
        <w:rPr>
          <w:rtl/>
        </w:rPr>
      </w:pPr>
      <w:bookmarkStart w:id="1387" w:name="ET_yor_4758_210"/>
      <w:r w:rsidRPr="000A4407">
        <w:rPr>
          <w:rStyle w:val="TagStyle"/>
          <w:rtl/>
        </w:rPr>
        <w:t xml:space="preserve"> &lt;&lt; יור &gt;&gt;</w:t>
      </w:r>
      <w:r w:rsidRPr="00F5241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5241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7"/>
    </w:p>
    <w:p w:rsidR="00F52412" w:rsidRDefault="00F52412" w:rsidP="00F52412">
      <w:pPr>
        <w:pStyle w:val="KeepWithNext"/>
        <w:rPr>
          <w:rtl/>
        </w:rPr>
      </w:pPr>
    </w:p>
    <w:p w:rsidR="00F52412" w:rsidRDefault="00F52412" w:rsidP="00F52412">
      <w:pPr>
        <w:rPr>
          <w:rtl/>
        </w:rPr>
      </w:pPr>
      <w:r>
        <w:rPr>
          <w:rFonts w:hint="cs"/>
          <w:rtl/>
        </w:rPr>
        <w:t xml:space="preserve">אני לא מצליח </w:t>
      </w:r>
      <w:bookmarkStart w:id="1388" w:name="_ETM_Q1_3856947"/>
      <w:bookmarkEnd w:id="1388"/>
      <w:r>
        <w:rPr>
          <w:rFonts w:hint="cs"/>
          <w:rtl/>
        </w:rPr>
        <w:t xml:space="preserve">לקבל תשובות. כפיר או טל או מי שצריך לענות לי, </w:t>
      </w:r>
      <w:bookmarkStart w:id="1389" w:name="_ETM_Q1_3861176"/>
      <w:bookmarkEnd w:id="1389"/>
      <w:r>
        <w:rPr>
          <w:rFonts w:hint="cs"/>
          <w:rtl/>
        </w:rPr>
        <w:t>ברגע שתושלם החקיקה בסוגיית הצ'קים, העסק הזה ינוע?</w:t>
      </w:r>
      <w:bookmarkStart w:id="1390" w:name="_ETM_Q1_3877709"/>
      <w:bookmarkEnd w:id="1390"/>
      <w:r>
        <w:rPr>
          <w:rFonts w:hint="cs"/>
          <w:rtl/>
        </w:rPr>
        <w:t xml:space="preserve"> הרפורמה תיושם או שיש דברים אחרים שיצוצו?</w:t>
      </w:r>
      <w:r>
        <w:rPr>
          <w:rtl/>
        </w:rPr>
        <w:t xml:space="preserve">  </w:t>
      </w:r>
    </w:p>
    <w:p w:rsidR="00F52412" w:rsidRDefault="00F52412" w:rsidP="00F147D2">
      <w:pPr>
        <w:rPr>
          <w:rtl/>
        </w:rPr>
      </w:pPr>
      <w:bookmarkStart w:id="1391" w:name="_ETM_Q1_3837933"/>
      <w:bookmarkStart w:id="1392" w:name="_ETM_Q1_3882435"/>
      <w:bookmarkEnd w:id="1391"/>
      <w:bookmarkEnd w:id="1392"/>
    </w:p>
    <w:p w:rsidR="00F52412" w:rsidRDefault="00F52412" w:rsidP="000A4407">
      <w:pPr>
        <w:pStyle w:val="af9"/>
        <w:rPr>
          <w:rtl/>
        </w:rPr>
      </w:pPr>
      <w:bookmarkStart w:id="1393" w:name="ET_guest_767362_211"/>
      <w:r w:rsidRPr="000A4407">
        <w:rPr>
          <w:rStyle w:val="TagStyle"/>
          <w:rtl/>
        </w:rPr>
        <w:t xml:space="preserve"> &lt;&lt; אורח &gt;&gt;</w:t>
      </w:r>
      <w:r w:rsidRPr="00F5241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F5241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3"/>
    </w:p>
    <w:p w:rsidR="00F52412" w:rsidRDefault="00F52412" w:rsidP="00F52412">
      <w:pPr>
        <w:pStyle w:val="KeepWithNext"/>
        <w:rPr>
          <w:rtl/>
        </w:rPr>
      </w:pPr>
    </w:p>
    <w:p w:rsidR="00F52412" w:rsidRDefault="00F52412" w:rsidP="00F52412">
      <w:pPr>
        <w:rPr>
          <w:rtl/>
        </w:rPr>
      </w:pPr>
      <w:bookmarkStart w:id="1394" w:name="_ETM_Q1_3882867"/>
      <w:bookmarkStart w:id="1395" w:name="_ETM_Q1_3882917"/>
      <w:bookmarkEnd w:id="1394"/>
      <w:bookmarkEnd w:id="1395"/>
      <w:r>
        <w:rPr>
          <w:rFonts w:hint="cs"/>
          <w:rtl/>
        </w:rPr>
        <w:t xml:space="preserve">אני אומר שוב </w:t>
      </w:r>
      <w:bookmarkStart w:id="1396" w:name="_ETM_Q1_3880166"/>
      <w:bookmarkEnd w:id="1396"/>
      <w:r>
        <w:rPr>
          <w:rFonts w:hint="cs"/>
          <w:rtl/>
        </w:rPr>
        <w:t xml:space="preserve">ואני אחדד, כי אני מבין שיצא מדבריי כאילו שאני מאשים </w:t>
      </w:r>
      <w:bookmarkStart w:id="1397" w:name="_ETM_Q1_3883677"/>
      <w:bookmarkEnd w:id="1397"/>
      <w:r>
        <w:rPr>
          <w:rFonts w:hint="cs"/>
          <w:rtl/>
        </w:rPr>
        <w:t xml:space="preserve">את משרד המשפטים במשהו - - - </w:t>
      </w:r>
    </w:p>
    <w:p w:rsidR="00F52412" w:rsidRDefault="00F52412" w:rsidP="00F52412">
      <w:pPr>
        <w:rPr>
          <w:rtl/>
        </w:rPr>
      </w:pPr>
      <w:bookmarkStart w:id="1398" w:name="_ETM_Q1_3886499"/>
      <w:bookmarkStart w:id="1399" w:name="_ETM_Q1_3886569"/>
      <w:bookmarkStart w:id="1400" w:name="_ETM_Q1_3886719"/>
      <w:bookmarkEnd w:id="1398"/>
      <w:bookmarkEnd w:id="1399"/>
      <w:bookmarkEnd w:id="1400"/>
    </w:p>
    <w:p w:rsidR="00F52412" w:rsidRDefault="00F52412" w:rsidP="000A4407">
      <w:pPr>
        <w:pStyle w:val="af6"/>
        <w:rPr>
          <w:rtl/>
        </w:rPr>
      </w:pPr>
      <w:bookmarkStart w:id="1401" w:name="ET_yor_4758_212"/>
      <w:r w:rsidRPr="000A4407">
        <w:rPr>
          <w:rStyle w:val="TagStyle"/>
          <w:rtl/>
        </w:rPr>
        <w:t xml:space="preserve"> &lt;&lt; יור &gt;&gt;</w:t>
      </w:r>
      <w:r w:rsidRPr="00F5241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5241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01"/>
    </w:p>
    <w:p w:rsidR="00F52412" w:rsidRDefault="00F52412" w:rsidP="00F52412">
      <w:pPr>
        <w:pStyle w:val="KeepWithNext"/>
        <w:rPr>
          <w:rtl/>
        </w:rPr>
      </w:pPr>
    </w:p>
    <w:p w:rsidR="00F52412" w:rsidRDefault="00F52412" w:rsidP="00F52412">
      <w:pPr>
        <w:rPr>
          <w:rtl/>
        </w:rPr>
      </w:pPr>
      <w:bookmarkStart w:id="1402" w:name="_ETM_Q1_3890010"/>
      <w:bookmarkEnd w:id="1402"/>
      <w:r>
        <w:rPr>
          <w:rFonts w:hint="cs"/>
          <w:rtl/>
        </w:rPr>
        <w:t xml:space="preserve">לא, אתה לא </w:t>
      </w:r>
      <w:bookmarkStart w:id="1403" w:name="_ETM_Q1_3885664"/>
      <w:bookmarkEnd w:id="1403"/>
      <w:r>
        <w:rPr>
          <w:rFonts w:hint="cs"/>
          <w:rtl/>
        </w:rPr>
        <w:t xml:space="preserve">מאשים, אנחנו אחרי זה. </w:t>
      </w:r>
    </w:p>
    <w:p w:rsidR="00F52412" w:rsidRDefault="00F52412" w:rsidP="00F52412">
      <w:pPr>
        <w:rPr>
          <w:rtl/>
        </w:rPr>
      </w:pPr>
      <w:bookmarkStart w:id="1404" w:name="_ETM_Q1_3889346"/>
      <w:bookmarkStart w:id="1405" w:name="_ETM_Q1_3889415"/>
      <w:bookmarkStart w:id="1406" w:name="_ETM_Q1_3891731"/>
      <w:bookmarkEnd w:id="1404"/>
      <w:bookmarkEnd w:id="1405"/>
      <w:bookmarkEnd w:id="1406"/>
    </w:p>
    <w:p w:rsidR="00F52412" w:rsidRDefault="00F52412" w:rsidP="000A4407">
      <w:pPr>
        <w:pStyle w:val="af9"/>
        <w:rPr>
          <w:rtl/>
        </w:rPr>
      </w:pPr>
      <w:bookmarkStart w:id="1407" w:name="ET_guest_767362_213"/>
      <w:r w:rsidRPr="000A4407">
        <w:rPr>
          <w:rStyle w:val="TagStyle"/>
          <w:rtl/>
        </w:rPr>
        <w:t xml:space="preserve"> &lt;&lt; אורח &gt;&gt;</w:t>
      </w:r>
      <w:r w:rsidRPr="00F5241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F5241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07"/>
    </w:p>
    <w:p w:rsidR="00F52412" w:rsidRDefault="00F52412" w:rsidP="00F52412">
      <w:pPr>
        <w:pStyle w:val="KeepWithNext"/>
        <w:rPr>
          <w:rtl/>
        </w:rPr>
      </w:pPr>
    </w:p>
    <w:p w:rsidR="00F52412" w:rsidRDefault="00F52412" w:rsidP="00F52412">
      <w:pPr>
        <w:rPr>
          <w:rtl/>
        </w:rPr>
      </w:pPr>
      <w:bookmarkStart w:id="1408" w:name="_ETM_Q1_3892150"/>
      <w:bookmarkStart w:id="1409" w:name="_ETM_Q1_3892212"/>
      <w:bookmarkEnd w:id="1408"/>
      <w:bookmarkEnd w:id="1409"/>
      <w:r>
        <w:rPr>
          <w:rFonts w:hint="cs"/>
          <w:rtl/>
        </w:rPr>
        <w:t xml:space="preserve">חשוב לי מאוד להבהיר, כי יש </w:t>
      </w:r>
      <w:bookmarkStart w:id="1410" w:name="_ETM_Q1_3891838"/>
      <w:bookmarkEnd w:id="1410"/>
      <w:r>
        <w:rPr>
          <w:rFonts w:hint="cs"/>
          <w:rtl/>
        </w:rPr>
        <w:t xml:space="preserve">פה עבודה בין-ממשלתית מאוד טובה שנעשית וחס וחלילה לא התכוונתי </w:t>
      </w:r>
      <w:bookmarkStart w:id="1411" w:name="_ETM_Q1_3891902"/>
      <w:bookmarkEnd w:id="1411"/>
      <w:r>
        <w:rPr>
          <w:rFonts w:hint="cs"/>
          <w:rtl/>
        </w:rPr>
        <w:t xml:space="preserve">- - - </w:t>
      </w:r>
    </w:p>
    <w:p w:rsidR="00F52412" w:rsidRDefault="00F52412" w:rsidP="00F52412">
      <w:pPr>
        <w:rPr>
          <w:rtl/>
        </w:rPr>
      </w:pPr>
    </w:p>
    <w:p w:rsidR="00F52412" w:rsidRDefault="00F52412" w:rsidP="000A4407">
      <w:pPr>
        <w:pStyle w:val="af6"/>
        <w:rPr>
          <w:rtl/>
        </w:rPr>
      </w:pPr>
      <w:bookmarkStart w:id="1412" w:name="ET_yor_4758_214"/>
      <w:r w:rsidRPr="000A4407">
        <w:rPr>
          <w:rStyle w:val="TagStyle"/>
          <w:rtl/>
        </w:rPr>
        <w:t xml:space="preserve"> &lt;&lt; יור &gt;&gt;</w:t>
      </w:r>
      <w:r w:rsidRPr="00F5241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5241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2"/>
    </w:p>
    <w:p w:rsidR="00F52412" w:rsidRDefault="00F52412" w:rsidP="00F52412">
      <w:pPr>
        <w:pStyle w:val="KeepWithNext"/>
        <w:rPr>
          <w:rtl/>
        </w:rPr>
      </w:pPr>
    </w:p>
    <w:p w:rsidR="00F52412" w:rsidRDefault="00F52412" w:rsidP="00F52412">
      <w:pPr>
        <w:rPr>
          <w:rtl/>
        </w:rPr>
      </w:pPr>
      <w:r>
        <w:rPr>
          <w:rFonts w:hint="cs"/>
          <w:rtl/>
        </w:rPr>
        <w:t xml:space="preserve">אני האחרון שאסכסך ביניכם. </w:t>
      </w:r>
    </w:p>
    <w:p w:rsidR="00F52412" w:rsidRDefault="00F52412" w:rsidP="00F52412">
      <w:pPr>
        <w:rPr>
          <w:rtl/>
        </w:rPr>
      </w:pPr>
      <w:bookmarkStart w:id="1413" w:name="_ETM_Q1_3900897"/>
      <w:bookmarkStart w:id="1414" w:name="_ETM_Q1_3900965"/>
      <w:bookmarkEnd w:id="1413"/>
      <w:bookmarkEnd w:id="1414"/>
    </w:p>
    <w:p w:rsidR="00F52412" w:rsidRDefault="00F52412" w:rsidP="000A4407">
      <w:pPr>
        <w:pStyle w:val="af9"/>
        <w:rPr>
          <w:rtl/>
        </w:rPr>
      </w:pPr>
      <w:bookmarkStart w:id="1415" w:name="ET_guest_767362_215"/>
      <w:r w:rsidRPr="000A4407">
        <w:rPr>
          <w:rStyle w:val="TagStyle"/>
          <w:rtl/>
        </w:rPr>
        <w:t xml:space="preserve"> &lt;&lt; אורח &gt;&gt;</w:t>
      </w:r>
      <w:r w:rsidRPr="00F5241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F5241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15"/>
    </w:p>
    <w:p w:rsidR="00F52412" w:rsidRDefault="00F52412" w:rsidP="00F52412">
      <w:pPr>
        <w:pStyle w:val="KeepWithNext"/>
        <w:rPr>
          <w:rtl/>
        </w:rPr>
      </w:pPr>
    </w:p>
    <w:p w:rsidR="00F52412" w:rsidRDefault="00F52412" w:rsidP="00F52412">
      <w:pPr>
        <w:rPr>
          <w:rtl/>
        </w:rPr>
      </w:pPr>
      <w:r>
        <w:rPr>
          <w:rFonts w:hint="cs"/>
          <w:rtl/>
        </w:rPr>
        <w:t xml:space="preserve">לא אתה, אבל כנראה שכך יצא מדבריי. </w:t>
      </w:r>
    </w:p>
    <w:p w:rsidR="00F52412" w:rsidRDefault="00F52412" w:rsidP="00F52412">
      <w:pPr>
        <w:rPr>
          <w:rtl/>
        </w:rPr>
      </w:pPr>
      <w:bookmarkStart w:id="1416" w:name="_ETM_Q1_3896433"/>
      <w:bookmarkEnd w:id="1416"/>
    </w:p>
    <w:p w:rsidR="00F52412" w:rsidRDefault="00F52412" w:rsidP="00F52412">
      <w:pPr>
        <w:rPr>
          <w:rtl/>
        </w:rPr>
      </w:pPr>
      <w:bookmarkStart w:id="1417" w:name="_ETM_Q1_3899887"/>
      <w:bookmarkStart w:id="1418" w:name="_ETM_Q1_3899946"/>
      <w:bookmarkEnd w:id="1417"/>
      <w:bookmarkEnd w:id="1418"/>
      <w:r>
        <w:rPr>
          <w:rFonts w:hint="cs"/>
          <w:rtl/>
        </w:rPr>
        <w:t xml:space="preserve">אני אומר </w:t>
      </w:r>
      <w:bookmarkStart w:id="1419" w:name="_ETM_Q1_3897261"/>
      <w:bookmarkEnd w:id="1419"/>
      <w:r>
        <w:rPr>
          <w:rFonts w:hint="cs"/>
          <w:rtl/>
        </w:rPr>
        <w:t xml:space="preserve">שוב, אנחנו לא מבקשים את הדחייה בגלל הסיפור הרגולטורי. אנחנו סמוכים ובטוחים שהסיפור </w:t>
      </w:r>
      <w:bookmarkStart w:id="1420" w:name="_ETM_Q1_3903203"/>
      <w:bookmarkEnd w:id="1420"/>
      <w:r>
        <w:rPr>
          <w:rFonts w:hint="cs"/>
          <w:rtl/>
        </w:rPr>
        <w:t xml:space="preserve">הרגולטורי יושלם הרבה לפני שאנחנו נגיע למועד </w:t>
      </w:r>
      <w:bookmarkStart w:id="1421" w:name="_ETM_Q1_3906075"/>
      <w:bookmarkEnd w:id="1421"/>
      <w:r>
        <w:rPr>
          <w:rFonts w:hint="cs"/>
          <w:rtl/>
        </w:rPr>
        <w:t xml:space="preserve">התחולה, גם אם לא הייתם מאשרים את הדחייה. </w:t>
      </w:r>
    </w:p>
    <w:p w:rsidR="00F52412" w:rsidRDefault="00F52412" w:rsidP="00F52412">
      <w:pPr>
        <w:rPr>
          <w:rtl/>
        </w:rPr>
      </w:pPr>
      <w:bookmarkStart w:id="1422" w:name="_ETM_Q1_3915708"/>
      <w:bookmarkStart w:id="1423" w:name="_ETM_Q1_3915780"/>
      <w:bookmarkEnd w:id="1422"/>
      <w:bookmarkEnd w:id="1423"/>
    </w:p>
    <w:p w:rsidR="00F52412" w:rsidRDefault="00F52412" w:rsidP="000A4407">
      <w:pPr>
        <w:pStyle w:val="af6"/>
        <w:rPr>
          <w:rtl/>
        </w:rPr>
      </w:pPr>
      <w:bookmarkStart w:id="1424" w:name="ET_yor_4758_216"/>
      <w:r w:rsidRPr="000A4407">
        <w:rPr>
          <w:rStyle w:val="TagStyle"/>
          <w:rtl/>
        </w:rPr>
        <w:t xml:space="preserve"> &lt;&lt; יור &gt;&gt;</w:t>
      </w:r>
      <w:r w:rsidRPr="00F5241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5241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4"/>
    </w:p>
    <w:p w:rsidR="00F52412" w:rsidRDefault="00F52412" w:rsidP="00F52412">
      <w:pPr>
        <w:pStyle w:val="KeepWithNext"/>
        <w:rPr>
          <w:rtl/>
        </w:rPr>
      </w:pPr>
    </w:p>
    <w:p w:rsidR="00784182" w:rsidRDefault="00F52412" w:rsidP="00F52412">
      <w:pPr>
        <w:rPr>
          <w:rtl/>
        </w:rPr>
      </w:pPr>
      <w:bookmarkStart w:id="1425" w:name="_ETM_Q1_3918288"/>
      <w:bookmarkEnd w:id="1425"/>
      <w:r>
        <w:rPr>
          <w:rFonts w:hint="cs"/>
          <w:rtl/>
        </w:rPr>
        <w:t xml:space="preserve">מבחינתי </w:t>
      </w:r>
      <w:bookmarkStart w:id="1426" w:name="_ETM_Q1_3921153"/>
      <w:bookmarkEnd w:id="1426"/>
      <w:r>
        <w:rPr>
          <w:rFonts w:hint="cs"/>
          <w:rtl/>
        </w:rPr>
        <w:t xml:space="preserve">אתה הממונה על יישום החוק. </w:t>
      </w:r>
      <w:r w:rsidR="00784182">
        <w:rPr>
          <w:rFonts w:hint="cs"/>
          <w:rtl/>
        </w:rPr>
        <w:t xml:space="preserve">מבחינתי אתה עכשיו ישראל כץ. </w:t>
      </w:r>
      <w:bookmarkStart w:id="1427" w:name="_ETM_Q1_3925836"/>
      <w:bookmarkEnd w:id="1427"/>
      <w:r w:rsidR="00784182">
        <w:rPr>
          <w:rFonts w:hint="cs"/>
          <w:rtl/>
        </w:rPr>
        <w:t>אתה יכול להבטיח לי שכל הקשקשת הזאת של תיקוני חקיקה</w:t>
      </w:r>
      <w:bookmarkStart w:id="1428" w:name="_ETM_Q1_3926069"/>
      <w:bookmarkEnd w:id="1428"/>
      <w:r w:rsidR="00784182">
        <w:rPr>
          <w:rFonts w:hint="cs"/>
          <w:rtl/>
        </w:rPr>
        <w:t xml:space="preserve">, הכול, שלא יצוצו לי דברים אחרים, הכול ייכנס </w:t>
      </w:r>
      <w:bookmarkStart w:id="1429" w:name="_ETM_Q1_3925024"/>
      <w:bookmarkEnd w:id="1429"/>
      <w:r w:rsidR="00784182">
        <w:rPr>
          <w:rFonts w:hint="cs"/>
          <w:rtl/>
        </w:rPr>
        <w:t xml:space="preserve">בחוק ההסדרים? </w:t>
      </w:r>
      <w:bookmarkStart w:id="1430" w:name="_ETM_Q1_3933044"/>
      <w:bookmarkEnd w:id="1430"/>
    </w:p>
    <w:p w:rsidR="00784182" w:rsidRDefault="00784182" w:rsidP="00F52412">
      <w:pPr>
        <w:rPr>
          <w:rtl/>
        </w:rPr>
      </w:pPr>
      <w:bookmarkStart w:id="1431" w:name="_ETM_Q1_3933118"/>
      <w:bookmarkEnd w:id="1431"/>
    </w:p>
    <w:p w:rsidR="00784182" w:rsidRDefault="00784182" w:rsidP="000A4407">
      <w:pPr>
        <w:pStyle w:val="af9"/>
        <w:rPr>
          <w:rtl/>
        </w:rPr>
      </w:pPr>
      <w:bookmarkStart w:id="1432" w:name="ET_guest_767362_217"/>
      <w:r w:rsidRPr="000A4407">
        <w:rPr>
          <w:rStyle w:val="TagStyle"/>
          <w:rtl/>
        </w:rPr>
        <w:t xml:space="preserve"> &lt;&lt; אורח &gt;&gt;</w:t>
      </w:r>
      <w:r w:rsidRPr="0078418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78418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32"/>
    </w:p>
    <w:p w:rsidR="00784182" w:rsidRDefault="00784182" w:rsidP="00784182">
      <w:pPr>
        <w:pStyle w:val="KeepWithNext"/>
        <w:rPr>
          <w:rtl/>
        </w:rPr>
      </w:pPr>
    </w:p>
    <w:p w:rsidR="00F52412" w:rsidRDefault="00784182" w:rsidP="00784182">
      <w:pPr>
        <w:rPr>
          <w:rtl/>
        </w:rPr>
      </w:pPr>
      <w:r>
        <w:rPr>
          <w:rFonts w:hint="cs"/>
          <w:rtl/>
        </w:rPr>
        <w:t xml:space="preserve">הדבר היחיד שנוגע לחוק הניידות, שטרם הושלם, </w:t>
      </w:r>
      <w:bookmarkStart w:id="1433" w:name="_ETM_Q1_3934061"/>
      <w:bookmarkEnd w:id="1433"/>
      <w:r>
        <w:rPr>
          <w:rFonts w:hint="cs"/>
          <w:rtl/>
        </w:rPr>
        <w:t xml:space="preserve">יובא עכשיו בחוק ההסדרים. אין דברים נוספים. </w:t>
      </w:r>
      <w:bookmarkStart w:id="1434" w:name="_ETM_Q1_3934696"/>
      <w:bookmarkEnd w:id="1434"/>
    </w:p>
    <w:p w:rsidR="00784182" w:rsidRDefault="00784182" w:rsidP="00784182">
      <w:pPr>
        <w:rPr>
          <w:rtl/>
        </w:rPr>
      </w:pPr>
      <w:bookmarkStart w:id="1435" w:name="_ETM_Q1_3934758"/>
      <w:bookmarkEnd w:id="1435"/>
    </w:p>
    <w:p w:rsidR="00784182" w:rsidRDefault="00784182" w:rsidP="000A4407">
      <w:pPr>
        <w:pStyle w:val="af6"/>
        <w:rPr>
          <w:rtl/>
        </w:rPr>
      </w:pPr>
      <w:bookmarkStart w:id="1436" w:name="ET_yor_4758_218"/>
      <w:r w:rsidRPr="000A4407">
        <w:rPr>
          <w:rStyle w:val="TagStyle"/>
          <w:rtl/>
        </w:rPr>
        <w:t xml:space="preserve"> &lt;&lt; יור &gt;&gt;</w:t>
      </w:r>
      <w:r w:rsidRPr="0078418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8418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36"/>
    </w:p>
    <w:p w:rsidR="00784182" w:rsidRDefault="00784182" w:rsidP="00784182">
      <w:pPr>
        <w:pStyle w:val="KeepWithNext"/>
        <w:rPr>
          <w:rtl/>
        </w:rPr>
      </w:pPr>
    </w:p>
    <w:p w:rsidR="00784182" w:rsidRDefault="00784182" w:rsidP="00784182">
      <w:pPr>
        <w:rPr>
          <w:rtl/>
        </w:rPr>
      </w:pPr>
      <w:bookmarkStart w:id="1437" w:name="_ETM_Q1_3937269"/>
      <w:bookmarkEnd w:id="1437"/>
      <w:r>
        <w:rPr>
          <w:rtl/>
        </w:rPr>
        <w:t xml:space="preserve">  </w:t>
      </w:r>
      <w:r>
        <w:rPr>
          <w:rFonts w:hint="cs"/>
          <w:rtl/>
        </w:rPr>
        <w:t>יובא. אתה מודיע עכשיו לפרוטוקול שיובא.</w:t>
      </w:r>
    </w:p>
    <w:p w:rsidR="00784182" w:rsidRDefault="00784182" w:rsidP="00784182">
      <w:pPr>
        <w:rPr>
          <w:rtl/>
        </w:rPr>
      </w:pPr>
    </w:p>
    <w:p w:rsidR="00784182" w:rsidRDefault="00784182" w:rsidP="000A4407">
      <w:pPr>
        <w:pStyle w:val="af9"/>
        <w:rPr>
          <w:rtl/>
        </w:rPr>
      </w:pPr>
      <w:bookmarkStart w:id="1438" w:name="ET_guest_767362_219"/>
      <w:r w:rsidRPr="000A4407">
        <w:rPr>
          <w:rStyle w:val="TagStyle"/>
          <w:rtl/>
        </w:rPr>
        <w:t xml:space="preserve"> &lt;&lt; אורח &gt;&gt;</w:t>
      </w:r>
      <w:r w:rsidRPr="0078418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78418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38"/>
    </w:p>
    <w:p w:rsidR="00784182" w:rsidRDefault="00784182" w:rsidP="00784182">
      <w:pPr>
        <w:pStyle w:val="KeepWithNext"/>
        <w:rPr>
          <w:rtl/>
        </w:rPr>
      </w:pPr>
    </w:p>
    <w:p w:rsidR="00784182" w:rsidRDefault="00784182" w:rsidP="00784182">
      <w:pPr>
        <w:rPr>
          <w:rtl/>
        </w:rPr>
      </w:pPr>
      <w:r>
        <w:rPr>
          <w:rFonts w:hint="cs"/>
          <w:rtl/>
        </w:rPr>
        <w:t xml:space="preserve">אני אומר שוב </w:t>
      </w:r>
      <w:r>
        <w:rPr>
          <w:rtl/>
        </w:rPr>
        <w:t>–</w:t>
      </w:r>
      <w:r>
        <w:rPr>
          <w:rFonts w:hint="cs"/>
          <w:rtl/>
        </w:rPr>
        <w:t xml:space="preserve"> כמובן שיש ממשלה שמחליטה, יש יועץ משפטי שמאשר ויש כנסת שמאשרת.</w:t>
      </w:r>
    </w:p>
    <w:p w:rsidR="00784182" w:rsidRDefault="00784182" w:rsidP="00784182">
      <w:pPr>
        <w:rPr>
          <w:rtl/>
        </w:rPr>
      </w:pPr>
      <w:bookmarkStart w:id="1439" w:name="_ETM_Q1_3946489"/>
      <w:bookmarkStart w:id="1440" w:name="_ETM_Q1_3946555"/>
      <w:bookmarkEnd w:id="1439"/>
      <w:bookmarkEnd w:id="1440"/>
    </w:p>
    <w:p w:rsidR="00784182" w:rsidRDefault="00784182" w:rsidP="00083A6E">
      <w:pPr>
        <w:pStyle w:val="a4"/>
        <w:keepNext/>
        <w:rPr>
          <w:rtl/>
        </w:rPr>
      </w:pPr>
      <w:bookmarkStart w:id="1441" w:name="_ETM_Q1_3947295"/>
      <w:bookmarkStart w:id="1442" w:name="_ETM_Q1_3947357"/>
      <w:bookmarkStart w:id="1443" w:name="ET_speaker_לאה_ורון_220"/>
      <w:bookmarkEnd w:id="1441"/>
      <w:bookmarkEnd w:id="1442"/>
      <w:r w:rsidRPr="000A4407">
        <w:rPr>
          <w:rStyle w:val="TagStyle"/>
          <w:rtl/>
        </w:rPr>
        <w:t xml:space="preserve"> &lt;&lt; דובר &gt;&gt;</w:t>
      </w:r>
      <w:r w:rsidRPr="00784182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78418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3"/>
    </w:p>
    <w:p w:rsidR="00784182" w:rsidRDefault="00784182" w:rsidP="00083A6E">
      <w:pPr>
        <w:pStyle w:val="KeepWithNext"/>
        <w:rPr>
          <w:rtl/>
        </w:rPr>
      </w:pPr>
    </w:p>
    <w:p w:rsidR="00784182" w:rsidRDefault="00784182" w:rsidP="00083A6E">
      <w:pPr>
        <w:keepNext/>
        <w:rPr>
          <w:rtl/>
        </w:rPr>
      </w:pPr>
      <w:r>
        <w:rPr>
          <w:rFonts w:hint="cs"/>
          <w:rtl/>
        </w:rPr>
        <w:t xml:space="preserve">מה אתם תמליצו </w:t>
      </w:r>
      <w:bookmarkStart w:id="1444" w:name="_ETM_Q1_3946236"/>
      <w:bookmarkEnd w:id="1444"/>
      <w:r>
        <w:rPr>
          <w:rFonts w:hint="cs"/>
          <w:rtl/>
        </w:rPr>
        <w:t>לממשלה?</w:t>
      </w:r>
    </w:p>
    <w:p w:rsidR="00784182" w:rsidRDefault="00784182" w:rsidP="00083A6E">
      <w:pPr>
        <w:keepNext/>
        <w:rPr>
          <w:rtl/>
        </w:rPr>
      </w:pPr>
    </w:p>
    <w:p w:rsidR="00784182" w:rsidRDefault="00784182" w:rsidP="000A4407">
      <w:pPr>
        <w:pStyle w:val="af9"/>
        <w:rPr>
          <w:rtl/>
        </w:rPr>
      </w:pPr>
      <w:bookmarkStart w:id="1445" w:name="ET_guest_767362_221"/>
      <w:r w:rsidRPr="000A4407">
        <w:rPr>
          <w:rStyle w:val="TagStyle"/>
          <w:rtl/>
        </w:rPr>
        <w:t xml:space="preserve"> &lt;&lt; אורח &gt;&gt;</w:t>
      </w:r>
      <w:r w:rsidRPr="0078418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78418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45"/>
    </w:p>
    <w:p w:rsidR="00784182" w:rsidRDefault="00784182" w:rsidP="00784182">
      <w:pPr>
        <w:pStyle w:val="KeepWithNext"/>
        <w:rPr>
          <w:rtl/>
        </w:rPr>
      </w:pPr>
    </w:p>
    <w:p w:rsidR="00784182" w:rsidRDefault="00784182" w:rsidP="00784182">
      <w:pPr>
        <w:rPr>
          <w:rtl/>
        </w:rPr>
      </w:pPr>
      <w:r>
        <w:rPr>
          <w:rFonts w:hint="cs"/>
          <w:rtl/>
        </w:rPr>
        <w:t xml:space="preserve">אנחנו ממליצים לממשלה להביא את תיקון החקיקה הנותר, היחידי, </w:t>
      </w:r>
      <w:bookmarkStart w:id="1446" w:name="_ETM_Q1_3947632"/>
      <w:bookmarkEnd w:id="1446"/>
      <w:r>
        <w:rPr>
          <w:rFonts w:hint="cs"/>
          <w:rtl/>
        </w:rPr>
        <w:t>לעניין הניידות בין בנקים, כבר בחוק ההסדרים</w:t>
      </w:r>
      <w:r>
        <w:rPr>
          <w:rtl/>
        </w:rPr>
        <w:t xml:space="preserve"> </w:t>
      </w:r>
      <w:r>
        <w:rPr>
          <w:rFonts w:hint="cs"/>
          <w:rtl/>
        </w:rPr>
        <w:t xml:space="preserve">הקרוב. </w:t>
      </w:r>
      <w:bookmarkStart w:id="1447" w:name="_ETM_Q1_3949488"/>
      <w:bookmarkEnd w:id="1447"/>
      <w:r>
        <w:rPr>
          <w:rFonts w:hint="cs"/>
          <w:rtl/>
        </w:rPr>
        <w:t xml:space="preserve">עניתי הכי ברור שאני יכול, אם תרצו לחדד את זה </w:t>
      </w:r>
      <w:r>
        <w:rPr>
          <w:rtl/>
        </w:rPr>
        <w:t>–</w:t>
      </w:r>
      <w:r>
        <w:rPr>
          <w:rFonts w:hint="cs"/>
          <w:rtl/>
        </w:rPr>
        <w:t xml:space="preserve"> אני אנסה לחדד. </w:t>
      </w:r>
    </w:p>
    <w:p w:rsidR="00784182" w:rsidRDefault="00784182" w:rsidP="00784182">
      <w:pPr>
        <w:rPr>
          <w:rtl/>
        </w:rPr>
      </w:pPr>
      <w:bookmarkStart w:id="1448" w:name="_ETM_Q1_3956065"/>
      <w:bookmarkStart w:id="1449" w:name="_ETM_Q1_3956138"/>
      <w:bookmarkEnd w:id="1448"/>
      <w:bookmarkEnd w:id="1449"/>
    </w:p>
    <w:p w:rsidR="00784182" w:rsidRDefault="00784182" w:rsidP="000A4407">
      <w:pPr>
        <w:pStyle w:val="af6"/>
        <w:rPr>
          <w:rtl/>
        </w:rPr>
      </w:pPr>
      <w:bookmarkStart w:id="1450" w:name="ET_yor_4758_222"/>
      <w:r w:rsidRPr="000A4407">
        <w:rPr>
          <w:rStyle w:val="TagStyle"/>
          <w:rtl/>
        </w:rPr>
        <w:t xml:space="preserve"> &lt;&lt; יור &gt;&gt;</w:t>
      </w:r>
      <w:r w:rsidRPr="0078418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8418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0"/>
    </w:p>
    <w:p w:rsidR="00784182" w:rsidRDefault="00784182" w:rsidP="00784182">
      <w:pPr>
        <w:pStyle w:val="KeepWithNext"/>
        <w:rPr>
          <w:rtl/>
        </w:rPr>
      </w:pPr>
    </w:p>
    <w:p w:rsidR="00784182" w:rsidRDefault="00784182" w:rsidP="00784182">
      <w:pPr>
        <w:rPr>
          <w:rtl/>
        </w:rPr>
      </w:pPr>
      <w:bookmarkStart w:id="1451" w:name="_ETM_Q1_3958445"/>
      <w:bookmarkEnd w:id="1451"/>
      <w:r>
        <w:rPr>
          <w:rFonts w:hint="cs"/>
          <w:rtl/>
        </w:rPr>
        <w:t xml:space="preserve">סליחה על החוצפה והיוהרה ושגעון </w:t>
      </w:r>
      <w:bookmarkStart w:id="1452" w:name="_ETM_Q1_3957298"/>
      <w:bookmarkEnd w:id="1452"/>
      <w:r>
        <w:rPr>
          <w:rFonts w:hint="cs"/>
          <w:rtl/>
        </w:rPr>
        <w:t xml:space="preserve">הגדלות שלי כיו"ר ועדת הכלכלה, אני מבקש להיות מכותב לפנייה </w:t>
      </w:r>
      <w:bookmarkStart w:id="1453" w:name="_ETM_Q1_3968570"/>
      <w:bookmarkEnd w:id="1453"/>
      <w:r>
        <w:rPr>
          <w:rFonts w:hint="cs"/>
          <w:rtl/>
        </w:rPr>
        <w:t xml:space="preserve">הזאת לממשלה. כשאתה מעביר את החומר לחוק ההסדרים, בפרוצדורות, </w:t>
      </w:r>
      <w:bookmarkStart w:id="1454" w:name="_ETM_Q1_3968529"/>
      <w:bookmarkEnd w:id="1454"/>
      <w:r>
        <w:rPr>
          <w:rFonts w:hint="cs"/>
          <w:rtl/>
        </w:rPr>
        <w:t xml:space="preserve">אני רוצה לדעת על זה כיו"ר ועדה. </w:t>
      </w:r>
    </w:p>
    <w:p w:rsidR="00784182" w:rsidRDefault="00784182" w:rsidP="00784182">
      <w:pPr>
        <w:rPr>
          <w:rtl/>
        </w:rPr>
      </w:pPr>
      <w:bookmarkStart w:id="1455" w:name="_ETM_Q1_3971489"/>
      <w:bookmarkStart w:id="1456" w:name="_ETM_Q1_3971556"/>
      <w:bookmarkStart w:id="1457" w:name="_ETM_Q1_3973272"/>
      <w:bookmarkEnd w:id="1455"/>
      <w:bookmarkEnd w:id="1456"/>
      <w:bookmarkEnd w:id="1457"/>
    </w:p>
    <w:p w:rsidR="00784182" w:rsidRDefault="00784182" w:rsidP="000A4407">
      <w:pPr>
        <w:pStyle w:val="af9"/>
        <w:rPr>
          <w:rtl/>
        </w:rPr>
      </w:pPr>
      <w:bookmarkStart w:id="1458" w:name="ET_guest_767362_223"/>
      <w:r w:rsidRPr="000A4407">
        <w:rPr>
          <w:rStyle w:val="TagStyle"/>
          <w:rtl/>
        </w:rPr>
        <w:t xml:space="preserve"> &lt;&lt; אורח &gt;&gt;</w:t>
      </w:r>
      <w:r w:rsidRPr="0078418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78418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8"/>
    </w:p>
    <w:p w:rsidR="00784182" w:rsidRDefault="00784182" w:rsidP="00784182">
      <w:pPr>
        <w:pStyle w:val="KeepWithNext"/>
        <w:rPr>
          <w:rtl/>
        </w:rPr>
      </w:pPr>
    </w:p>
    <w:p w:rsidR="00784182" w:rsidRDefault="00784182" w:rsidP="00784182">
      <w:pPr>
        <w:rPr>
          <w:rtl/>
        </w:rPr>
      </w:pPr>
      <w:bookmarkStart w:id="1459" w:name="_ETM_Q1_3973694"/>
      <w:bookmarkStart w:id="1460" w:name="_ETM_Q1_3973743"/>
      <w:bookmarkEnd w:id="1459"/>
      <w:bookmarkEnd w:id="1460"/>
      <w:r>
        <w:rPr>
          <w:rFonts w:hint="cs"/>
          <w:rtl/>
        </w:rPr>
        <w:t xml:space="preserve">בסדר גמור. אני </w:t>
      </w:r>
      <w:bookmarkStart w:id="1461" w:name="_ETM_Q1_3972810"/>
      <w:bookmarkEnd w:id="1461"/>
      <w:r>
        <w:rPr>
          <w:rFonts w:hint="cs"/>
          <w:rtl/>
        </w:rPr>
        <w:t xml:space="preserve">אברר מה זה בדיוק אומר - - - </w:t>
      </w:r>
    </w:p>
    <w:p w:rsidR="00784182" w:rsidRDefault="00784182" w:rsidP="00784182">
      <w:pPr>
        <w:rPr>
          <w:rtl/>
        </w:rPr>
      </w:pPr>
      <w:bookmarkStart w:id="1462" w:name="_ETM_Q1_3981608"/>
      <w:bookmarkStart w:id="1463" w:name="_ETM_Q1_3981678"/>
      <w:bookmarkEnd w:id="1462"/>
      <w:bookmarkEnd w:id="1463"/>
    </w:p>
    <w:p w:rsidR="00784182" w:rsidRDefault="00784182" w:rsidP="000A4407">
      <w:pPr>
        <w:pStyle w:val="af6"/>
        <w:rPr>
          <w:rtl/>
        </w:rPr>
      </w:pPr>
      <w:bookmarkStart w:id="1464" w:name="ET_yor_4758_224"/>
      <w:r w:rsidRPr="000A4407">
        <w:rPr>
          <w:rStyle w:val="TagStyle"/>
          <w:rtl/>
        </w:rPr>
        <w:t xml:space="preserve"> &lt;&lt; יור &gt;&gt;</w:t>
      </w:r>
      <w:r w:rsidRPr="0078418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8418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64"/>
    </w:p>
    <w:p w:rsidR="00784182" w:rsidRDefault="00784182" w:rsidP="00784182">
      <w:pPr>
        <w:pStyle w:val="KeepWithNext"/>
        <w:rPr>
          <w:rtl/>
        </w:rPr>
      </w:pPr>
    </w:p>
    <w:p w:rsidR="00784182" w:rsidRDefault="00784182" w:rsidP="00784182">
      <w:pPr>
        <w:rPr>
          <w:rtl/>
        </w:rPr>
      </w:pPr>
      <w:r>
        <w:rPr>
          <w:rFonts w:hint="cs"/>
          <w:rtl/>
        </w:rPr>
        <w:t xml:space="preserve">הנה, אני </w:t>
      </w:r>
      <w:bookmarkStart w:id="1465" w:name="_ETM_Q1_3975847"/>
      <w:bookmarkEnd w:id="1465"/>
      <w:r>
        <w:rPr>
          <w:rFonts w:hint="cs"/>
          <w:rtl/>
        </w:rPr>
        <w:t xml:space="preserve">אומר לך. לו יצויר שאני מאשר את הארכה, אני אגרור </w:t>
      </w:r>
      <w:bookmarkStart w:id="1466" w:name="_ETM_Q1_3988118"/>
      <w:bookmarkEnd w:id="1466"/>
      <w:r>
        <w:rPr>
          <w:rFonts w:hint="cs"/>
          <w:rtl/>
        </w:rPr>
        <w:t xml:space="preserve">את חוק ההסדרים בוועדה הזאת וכל מה שתצטרכו פה </w:t>
      </w:r>
      <w:bookmarkStart w:id="1467" w:name="_ETM_Q1_3984524"/>
      <w:bookmarkEnd w:id="1467"/>
      <w:r>
        <w:rPr>
          <w:rFonts w:hint="cs"/>
          <w:rtl/>
        </w:rPr>
        <w:t xml:space="preserve">אם זה לא יהיה בפנים. </w:t>
      </w:r>
    </w:p>
    <w:p w:rsidR="00784182" w:rsidRDefault="00784182" w:rsidP="00784182">
      <w:pPr>
        <w:rPr>
          <w:rtl/>
        </w:rPr>
      </w:pPr>
      <w:bookmarkStart w:id="1468" w:name="_ETM_Q1_3993065"/>
      <w:bookmarkStart w:id="1469" w:name="_ETM_Q1_3993130"/>
      <w:bookmarkStart w:id="1470" w:name="_ETM_Q1_3994552"/>
      <w:bookmarkEnd w:id="1468"/>
      <w:bookmarkEnd w:id="1469"/>
      <w:bookmarkEnd w:id="1470"/>
    </w:p>
    <w:p w:rsidR="00784182" w:rsidRDefault="00784182" w:rsidP="000A4407">
      <w:pPr>
        <w:pStyle w:val="af9"/>
        <w:rPr>
          <w:rtl/>
        </w:rPr>
      </w:pPr>
      <w:bookmarkStart w:id="1471" w:name="ET_guest_767362_225"/>
      <w:r w:rsidRPr="000A4407">
        <w:rPr>
          <w:rStyle w:val="TagStyle"/>
          <w:rtl/>
        </w:rPr>
        <w:t xml:space="preserve"> &lt;&lt; אורח &gt;&gt;</w:t>
      </w:r>
      <w:r w:rsidRPr="00784182">
        <w:rPr>
          <w:rStyle w:val="TagStyle"/>
          <w:rtl/>
        </w:rPr>
        <w:t xml:space="preserve"> </w:t>
      </w:r>
      <w:r>
        <w:rPr>
          <w:rtl/>
        </w:rPr>
        <w:t>כפיר בטט:</w:t>
      </w:r>
      <w:r w:rsidRPr="0078418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71"/>
    </w:p>
    <w:p w:rsidR="00784182" w:rsidRDefault="00784182" w:rsidP="00784182">
      <w:pPr>
        <w:pStyle w:val="KeepWithNext"/>
        <w:rPr>
          <w:rtl/>
        </w:rPr>
      </w:pPr>
    </w:p>
    <w:p w:rsidR="00784182" w:rsidRDefault="00784182" w:rsidP="00784182">
      <w:pPr>
        <w:rPr>
          <w:rtl/>
        </w:rPr>
      </w:pPr>
      <w:bookmarkStart w:id="1472" w:name="_ETM_Q1_3995017"/>
      <w:bookmarkStart w:id="1473" w:name="_ETM_Q1_3995071"/>
      <w:bookmarkEnd w:id="1472"/>
      <w:bookmarkEnd w:id="1473"/>
      <w:r>
        <w:rPr>
          <w:rFonts w:hint="cs"/>
          <w:rtl/>
        </w:rPr>
        <w:t xml:space="preserve">בסדר גמור. </w:t>
      </w:r>
    </w:p>
    <w:p w:rsidR="00784182" w:rsidRDefault="00784182" w:rsidP="00784182">
      <w:pPr>
        <w:rPr>
          <w:rtl/>
        </w:rPr>
      </w:pPr>
      <w:bookmarkStart w:id="1474" w:name="_ETM_Q1_3997488"/>
      <w:bookmarkStart w:id="1475" w:name="_ETM_Q1_3997556"/>
      <w:bookmarkEnd w:id="1474"/>
      <w:bookmarkEnd w:id="1475"/>
    </w:p>
    <w:p w:rsidR="00784182" w:rsidRDefault="00784182" w:rsidP="00784182">
      <w:pPr>
        <w:rPr>
          <w:rtl/>
        </w:rPr>
      </w:pPr>
      <w:bookmarkStart w:id="1476" w:name="_ETM_Q1_4004753"/>
      <w:bookmarkStart w:id="1477" w:name="_ETM_Q1_4004813"/>
      <w:bookmarkEnd w:id="1476"/>
      <w:bookmarkEnd w:id="1477"/>
      <w:r>
        <w:rPr>
          <w:rFonts w:hint="cs"/>
          <w:rtl/>
        </w:rPr>
        <w:t xml:space="preserve">ליאת שטרק, יש </w:t>
      </w:r>
      <w:bookmarkStart w:id="1478" w:name="_ETM_Q1_4013274"/>
      <w:bookmarkEnd w:id="1478"/>
      <w:r>
        <w:rPr>
          <w:rFonts w:hint="cs"/>
          <w:rtl/>
        </w:rPr>
        <w:t>לך להשלים דברים?</w:t>
      </w:r>
    </w:p>
    <w:p w:rsidR="00784182" w:rsidRDefault="00784182" w:rsidP="00784182">
      <w:pPr>
        <w:rPr>
          <w:rtl/>
        </w:rPr>
      </w:pPr>
      <w:bookmarkStart w:id="1479" w:name="_ETM_Q1_4019938"/>
      <w:bookmarkStart w:id="1480" w:name="_ETM_Q1_4020007"/>
      <w:bookmarkEnd w:id="1479"/>
      <w:bookmarkEnd w:id="1480"/>
    </w:p>
    <w:p w:rsidR="00784182" w:rsidRDefault="00784182" w:rsidP="000A4407">
      <w:pPr>
        <w:pStyle w:val="af9"/>
        <w:rPr>
          <w:rtl/>
        </w:rPr>
      </w:pPr>
      <w:bookmarkStart w:id="1481" w:name="ET_guest_601627_226"/>
      <w:r w:rsidRPr="000A4407">
        <w:rPr>
          <w:rStyle w:val="TagStyle"/>
          <w:rtl/>
        </w:rPr>
        <w:t xml:space="preserve"> &lt;&lt; אורח &gt;&gt;</w:t>
      </w:r>
      <w:r w:rsidRPr="00784182">
        <w:rPr>
          <w:rStyle w:val="TagStyle"/>
          <w:rtl/>
        </w:rPr>
        <w:t xml:space="preserve"> </w:t>
      </w:r>
      <w:r>
        <w:rPr>
          <w:rtl/>
        </w:rPr>
        <w:t>ליאת שטרק:</w:t>
      </w:r>
      <w:r w:rsidRPr="0078418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1"/>
    </w:p>
    <w:p w:rsidR="00784182" w:rsidRDefault="00784182" w:rsidP="00784182">
      <w:pPr>
        <w:pStyle w:val="KeepWithNext"/>
        <w:rPr>
          <w:rtl/>
        </w:rPr>
      </w:pPr>
    </w:p>
    <w:p w:rsidR="00784182" w:rsidRDefault="00784182" w:rsidP="00784182">
      <w:pPr>
        <w:rPr>
          <w:rtl/>
        </w:rPr>
      </w:pPr>
      <w:r>
        <w:rPr>
          <w:rFonts w:hint="cs"/>
          <w:rtl/>
        </w:rPr>
        <w:t xml:space="preserve">אני רק רוצה לחזור על הדברים, </w:t>
      </w:r>
      <w:bookmarkStart w:id="1482" w:name="_ETM_Q1_4018396"/>
      <w:bookmarkEnd w:id="1482"/>
      <w:r>
        <w:rPr>
          <w:rFonts w:hint="cs"/>
          <w:rtl/>
        </w:rPr>
        <w:t xml:space="preserve">שאנחנו נקדם את החקיקה שקשורה לניידות צ'קים בחוק ההסדרים. אנחנו </w:t>
      </w:r>
      <w:bookmarkStart w:id="1483" w:name="_ETM_Q1_4022004"/>
      <w:bookmarkEnd w:id="1483"/>
      <w:r>
        <w:rPr>
          <w:rFonts w:hint="cs"/>
          <w:rtl/>
        </w:rPr>
        <w:t>פועלים בשיתוף פעולה עם שאר הגורמים כדי לעשות את זה.</w:t>
      </w:r>
      <w:bookmarkStart w:id="1484" w:name="_ETM_Q1_4031766"/>
      <w:bookmarkEnd w:id="1484"/>
      <w:r>
        <w:rPr>
          <w:rFonts w:hint="cs"/>
          <w:rtl/>
        </w:rPr>
        <w:t xml:space="preserve"> </w:t>
      </w:r>
      <w:bookmarkStart w:id="1485" w:name="_ETM_Q1_4032099"/>
      <w:bookmarkEnd w:id="1485"/>
    </w:p>
    <w:p w:rsidR="00784182" w:rsidRDefault="00784182" w:rsidP="00784182">
      <w:pPr>
        <w:rPr>
          <w:rtl/>
        </w:rPr>
      </w:pPr>
      <w:bookmarkStart w:id="1486" w:name="_ETM_Q1_4032174"/>
      <w:bookmarkEnd w:id="1486"/>
    </w:p>
    <w:p w:rsidR="00784182" w:rsidRDefault="00784182" w:rsidP="000A4407">
      <w:pPr>
        <w:pStyle w:val="af6"/>
        <w:rPr>
          <w:rtl/>
        </w:rPr>
      </w:pPr>
      <w:bookmarkStart w:id="1487" w:name="ET_yor_4758_227"/>
      <w:r w:rsidRPr="000A4407">
        <w:rPr>
          <w:rStyle w:val="TagStyle"/>
          <w:rtl/>
        </w:rPr>
        <w:t xml:space="preserve"> &lt;&lt; יור &gt;&gt;</w:t>
      </w:r>
      <w:r w:rsidRPr="0078418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84182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7"/>
    </w:p>
    <w:p w:rsidR="00784182" w:rsidRDefault="00784182" w:rsidP="00784182">
      <w:pPr>
        <w:pStyle w:val="KeepWithNext"/>
        <w:rPr>
          <w:rtl/>
        </w:rPr>
      </w:pPr>
    </w:p>
    <w:p w:rsidR="00784182" w:rsidRDefault="00784182" w:rsidP="00784182">
      <w:pPr>
        <w:rPr>
          <w:rtl/>
        </w:rPr>
      </w:pPr>
      <w:r>
        <w:rPr>
          <w:rFonts w:hint="cs"/>
          <w:rtl/>
        </w:rPr>
        <w:t>אןקיי, תודה. היית אומרת את זה בהתחלה והיינו חוסכים</w:t>
      </w:r>
      <w:bookmarkStart w:id="1488" w:name="_ETM_Q1_4030443"/>
      <w:bookmarkEnd w:id="1488"/>
      <w:r>
        <w:rPr>
          <w:rFonts w:hint="cs"/>
          <w:rtl/>
        </w:rPr>
        <w:t xml:space="preserve"> את השאר. </w:t>
      </w:r>
      <w:bookmarkStart w:id="1489" w:name="_ETM_Q1_4036876"/>
      <w:bookmarkEnd w:id="1489"/>
    </w:p>
    <w:p w:rsidR="00784182" w:rsidRDefault="00784182" w:rsidP="00784182">
      <w:pPr>
        <w:rPr>
          <w:rtl/>
        </w:rPr>
      </w:pPr>
      <w:bookmarkStart w:id="1490" w:name="_ETM_Q1_4036938"/>
      <w:bookmarkStart w:id="1491" w:name="_ETM_Q1_4037881"/>
      <w:bookmarkEnd w:id="1490"/>
      <w:bookmarkEnd w:id="1491"/>
    </w:p>
    <w:p w:rsidR="00E678A1" w:rsidRDefault="00784182" w:rsidP="00E678A1">
      <w:pPr>
        <w:rPr>
          <w:rtl/>
        </w:rPr>
      </w:pPr>
      <w:bookmarkStart w:id="1492" w:name="_ETM_Q1_4037943"/>
      <w:bookmarkEnd w:id="1492"/>
      <w:r>
        <w:rPr>
          <w:rFonts w:hint="cs"/>
          <w:rtl/>
        </w:rPr>
        <w:t xml:space="preserve">יש אורחים בזום שרוצים להתבטא לפני שידבר טיבי רבינוביץ'? </w:t>
      </w:r>
      <w:r w:rsidR="00E678A1">
        <w:rPr>
          <w:rFonts w:hint="cs"/>
          <w:rtl/>
        </w:rPr>
        <w:t xml:space="preserve">אין. טיבי, בבקשה. </w:t>
      </w:r>
    </w:p>
    <w:p w:rsidR="00E678A1" w:rsidRDefault="00E678A1" w:rsidP="00E678A1">
      <w:pPr>
        <w:rPr>
          <w:rtl/>
        </w:rPr>
      </w:pPr>
      <w:bookmarkStart w:id="1493" w:name="_ETM_Q1_4049976"/>
      <w:bookmarkStart w:id="1494" w:name="_ETM_Q1_4050035"/>
      <w:bookmarkStart w:id="1495" w:name="_ETM_Q1_4053362"/>
      <w:bookmarkEnd w:id="1493"/>
      <w:bookmarkEnd w:id="1494"/>
      <w:bookmarkEnd w:id="1495"/>
    </w:p>
    <w:p w:rsidR="00E678A1" w:rsidRDefault="00E678A1" w:rsidP="000A4407">
      <w:pPr>
        <w:pStyle w:val="af9"/>
        <w:rPr>
          <w:rtl/>
        </w:rPr>
      </w:pPr>
      <w:bookmarkStart w:id="1496" w:name="ET_guest_575336_228"/>
      <w:r w:rsidRPr="000A4407">
        <w:rPr>
          <w:rStyle w:val="TagStyle"/>
          <w:rtl/>
        </w:rPr>
        <w:t xml:space="preserve"> &lt;&lt; אורח &gt;&gt;</w:t>
      </w:r>
      <w:r w:rsidRPr="00E678A1">
        <w:rPr>
          <w:rStyle w:val="TagStyle"/>
          <w:rtl/>
        </w:rPr>
        <w:t xml:space="preserve"> </w:t>
      </w:r>
      <w:r>
        <w:rPr>
          <w:rtl/>
        </w:rPr>
        <w:t>טיבי רבינוביץ':</w:t>
      </w:r>
      <w:r w:rsidRPr="00E678A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96"/>
    </w:p>
    <w:p w:rsidR="00E678A1" w:rsidRDefault="00E678A1" w:rsidP="00E678A1">
      <w:pPr>
        <w:pStyle w:val="KeepWithNext"/>
        <w:rPr>
          <w:rtl/>
        </w:rPr>
      </w:pPr>
    </w:p>
    <w:p w:rsidR="00E678A1" w:rsidRDefault="00E678A1" w:rsidP="00E678A1">
      <w:pPr>
        <w:rPr>
          <w:rtl/>
        </w:rPr>
      </w:pPr>
      <w:bookmarkStart w:id="1497" w:name="_ETM_Q1_4053860"/>
      <w:bookmarkStart w:id="1498" w:name="_ETM_Q1_4053910"/>
      <w:bookmarkEnd w:id="1497"/>
      <w:bookmarkEnd w:id="1498"/>
      <w:r>
        <w:rPr>
          <w:rFonts w:hint="cs"/>
          <w:rtl/>
        </w:rPr>
        <w:t>שני דברים</w:t>
      </w:r>
      <w:bookmarkStart w:id="1499" w:name="_ETM_Q1_4055542"/>
      <w:bookmarkEnd w:id="1499"/>
      <w:r>
        <w:rPr>
          <w:rFonts w:hint="cs"/>
          <w:rtl/>
        </w:rPr>
        <w:t xml:space="preserve">: לגבי סוגיית הצ'קים </w:t>
      </w:r>
      <w:r>
        <w:rPr>
          <w:rtl/>
        </w:rPr>
        <w:t>–</w:t>
      </w:r>
      <w:r>
        <w:rPr>
          <w:rFonts w:hint="cs"/>
          <w:rtl/>
        </w:rPr>
        <w:t xml:space="preserve"> השאלות שלך במקומ</w:t>
      </w:r>
      <w:bookmarkStart w:id="1500" w:name="_ETM_Q1_4069457"/>
      <w:bookmarkStart w:id="1501" w:name="_ETM_Q1_4069525"/>
      <w:bookmarkEnd w:id="1500"/>
      <w:bookmarkEnd w:id="1501"/>
      <w:r>
        <w:rPr>
          <w:rFonts w:hint="cs"/>
          <w:rtl/>
        </w:rPr>
        <w:t>ן.</w:t>
      </w:r>
      <w:bookmarkStart w:id="1502" w:name="_ETM_Q1_4073731"/>
      <w:bookmarkEnd w:id="1502"/>
    </w:p>
    <w:p w:rsidR="00E678A1" w:rsidRDefault="00E678A1" w:rsidP="00E678A1">
      <w:pPr>
        <w:rPr>
          <w:rtl/>
        </w:rPr>
      </w:pPr>
      <w:bookmarkStart w:id="1503" w:name="_ETM_Q1_4073794"/>
      <w:bookmarkEnd w:id="1503"/>
    </w:p>
    <w:p w:rsidR="00E678A1" w:rsidRDefault="00E678A1" w:rsidP="000A4407">
      <w:pPr>
        <w:pStyle w:val="af6"/>
        <w:rPr>
          <w:rtl/>
        </w:rPr>
      </w:pPr>
      <w:bookmarkStart w:id="1504" w:name="ET_yor_4758_229"/>
      <w:r w:rsidRPr="000A4407">
        <w:rPr>
          <w:rStyle w:val="TagStyle"/>
          <w:rtl/>
        </w:rPr>
        <w:t xml:space="preserve"> &lt;&lt; יור &gt;&gt;</w:t>
      </w:r>
      <w:r w:rsidRPr="00E678A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678A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4"/>
    </w:p>
    <w:p w:rsidR="00E678A1" w:rsidRDefault="00E678A1" w:rsidP="00E678A1">
      <w:pPr>
        <w:pStyle w:val="KeepWithNext"/>
        <w:rPr>
          <w:rtl/>
        </w:rPr>
      </w:pPr>
    </w:p>
    <w:p w:rsidR="00784182" w:rsidRDefault="00E678A1" w:rsidP="00E678A1">
      <w:pPr>
        <w:rPr>
          <w:rtl/>
        </w:rPr>
      </w:pPr>
      <w:r>
        <w:rPr>
          <w:rFonts w:hint="cs"/>
          <w:rtl/>
        </w:rPr>
        <w:t xml:space="preserve">רגע, מישהו בזום מנסה לדבר. כן, מי מדבר? זה על השתק. "די </w:t>
      </w:r>
      <w:bookmarkStart w:id="1505" w:name="_ETM_Q1_4072565"/>
      <w:bookmarkEnd w:id="1505"/>
      <w:r>
        <w:rPr>
          <w:rFonts w:hint="cs"/>
          <w:rtl/>
        </w:rPr>
        <w:t xml:space="preserve">לבנקים מעל החוק" </w:t>
      </w:r>
      <w:r>
        <w:rPr>
          <w:rtl/>
        </w:rPr>
        <w:t>–</w:t>
      </w:r>
      <w:r>
        <w:rPr>
          <w:rFonts w:hint="cs"/>
          <w:rtl/>
        </w:rPr>
        <w:t xml:space="preserve"> אני מבטיח לך שנעשה לזה די, הם לא יהיו מעל החוק. </w:t>
      </w:r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r w:rsidR="00784182">
        <w:rPr>
          <w:rtl/>
        </w:rPr>
        <w:t xml:space="preserve">          </w:t>
      </w:r>
    </w:p>
    <w:p w:rsidR="00E678A1" w:rsidRDefault="00E678A1" w:rsidP="00E678A1">
      <w:pPr>
        <w:rPr>
          <w:rtl/>
        </w:rPr>
      </w:pPr>
      <w:bookmarkStart w:id="1506" w:name="_ETM_Q1_4084544"/>
      <w:bookmarkStart w:id="1507" w:name="_ETM_Q1_4084607"/>
      <w:bookmarkStart w:id="1508" w:name="_ETM_Q1_4085113"/>
      <w:bookmarkEnd w:id="1506"/>
      <w:bookmarkEnd w:id="1507"/>
      <w:bookmarkEnd w:id="1508"/>
    </w:p>
    <w:p w:rsidR="00E678A1" w:rsidRDefault="00E678A1" w:rsidP="00E678A1">
      <w:pPr>
        <w:rPr>
          <w:rtl/>
        </w:rPr>
      </w:pPr>
      <w:bookmarkStart w:id="1509" w:name="_ETM_Q1_4085178"/>
      <w:bookmarkEnd w:id="1509"/>
      <w:r>
        <w:rPr>
          <w:rFonts w:hint="cs"/>
          <w:rtl/>
        </w:rPr>
        <w:t>בבקשה,</w:t>
      </w:r>
      <w:bookmarkStart w:id="1510" w:name="_ETM_Q1_4087777"/>
      <w:bookmarkEnd w:id="1510"/>
      <w:r>
        <w:rPr>
          <w:rFonts w:hint="cs"/>
          <w:rtl/>
        </w:rPr>
        <w:t xml:space="preserve"> טיבי. </w:t>
      </w:r>
    </w:p>
    <w:p w:rsidR="00E678A1" w:rsidRDefault="00E678A1" w:rsidP="00E678A1">
      <w:pPr>
        <w:rPr>
          <w:rtl/>
        </w:rPr>
      </w:pPr>
      <w:bookmarkStart w:id="1511" w:name="_ETM_Q1_4089539"/>
      <w:bookmarkStart w:id="1512" w:name="_ETM_Q1_4089609"/>
      <w:bookmarkEnd w:id="1511"/>
      <w:bookmarkEnd w:id="1512"/>
    </w:p>
    <w:p w:rsidR="00E678A1" w:rsidRDefault="00E678A1" w:rsidP="000A4407">
      <w:pPr>
        <w:pStyle w:val="af9"/>
        <w:rPr>
          <w:rtl/>
        </w:rPr>
      </w:pPr>
      <w:bookmarkStart w:id="1513" w:name="ET_guest_575336_230"/>
      <w:r w:rsidRPr="000A4407">
        <w:rPr>
          <w:rStyle w:val="TagStyle"/>
          <w:rtl/>
        </w:rPr>
        <w:t xml:space="preserve"> &lt;&lt; אורח &gt;&gt;</w:t>
      </w:r>
      <w:r w:rsidRPr="00E678A1">
        <w:rPr>
          <w:rStyle w:val="TagStyle"/>
          <w:rtl/>
        </w:rPr>
        <w:t xml:space="preserve"> </w:t>
      </w:r>
      <w:r>
        <w:rPr>
          <w:rtl/>
        </w:rPr>
        <w:t>טיבי רבינוביץ':</w:t>
      </w:r>
      <w:r w:rsidRPr="00E678A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13"/>
    </w:p>
    <w:p w:rsidR="00E678A1" w:rsidRDefault="00E678A1" w:rsidP="00E678A1">
      <w:pPr>
        <w:pStyle w:val="KeepWithNext"/>
        <w:rPr>
          <w:rtl/>
        </w:rPr>
      </w:pPr>
    </w:p>
    <w:p w:rsidR="00E678A1" w:rsidRDefault="00E678A1" w:rsidP="00E678A1">
      <w:pPr>
        <w:rPr>
          <w:rtl/>
        </w:rPr>
      </w:pPr>
      <w:r>
        <w:rPr>
          <w:rFonts w:hint="cs"/>
          <w:rtl/>
        </w:rPr>
        <w:t xml:space="preserve">בסוגיית הצ'קים </w:t>
      </w:r>
      <w:r>
        <w:rPr>
          <w:rtl/>
        </w:rPr>
        <w:t>–</w:t>
      </w:r>
      <w:r>
        <w:rPr>
          <w:rFonts w:hint="cs"/>
          <w:rtl/>
        </w:rPr>
        <w:t xml:space="preserve"> אני מבין את השאלות שלך והן </w:t>
      </w:r>
      <w:bookmarkStart w:id="1514" w:name="_ETM_Q1_4085491"/>
      <w:bookmarkEnd w:id="1514"/>
      <w:r>
        <w:rPr>
          <w:rFonts w:hint="cs"/>
          <w:rtl/>
        </w:rPr>
        <w:t xml:space="preserve">במקומן. אני גם מבין את הוועדה שרוצה להחיש כמה שיותר </w:t>
      </w:r>
      <w:bookmarkStart w:id="1515" w:name="_ETM_Q1_4088421"/>
      <w:bookmarkEnd w:id="1515"/>
      <w:r>
        <w:rPr>
          <w:rFonts w:hint="cs"/>
          <w:rtl/>
        </w:rPr>
        <w:t xml:space="preserve">את התהליך. </w:t>
      </w:r>
      <w:r>
        <w:rPr>
          <w:rtl/>
        </w:rPr>
        <w:t xml:space="preserve">  </w:t>
      </w:r>
      <w:r>
        <w:rPr>
          <w:rFonts w:hint="cs"/>
          <w:rtl/>
        </w:rPr>
        <w:t xml:space="preserve">סוגיית הצ'קים היא סוגיה מאוד-מאוד </w:t>
      </w:r>
      <w:bookmarkStart w:id="1516" w:name="_ETM_Q1_4090473"/>
      <w:bookmarkEnd w:id="1516"/>
      <w:r>
        <w:rPr>
          <w:rFonts w:hint="cs"/>
          <w:rtl/>
        </w:rPr>
        <w:t xml:space="preserve">מורכבת ולא פשוט לקדם במהירות את תיקון החקיקה, </w:t>
      </w:r>
      <w:bookmarkStart w:id="1517" w:name="_ETM_Q1_4101082"/>
      <w:bookmarkEnd w:id="1517"/>
      <w:r>
        <w:rPr>
          <w:rFonts w:hint="cs"/>
          <w:rtl/>
        </w:rPr>
        <w:t xml:space="preserve">מכיוון שצריך לקבל החלטות </w:t>
      </w:r>
      <w:r>
        <w:rPr>
          <w:rtl/>
        </w:rPr>
        <w:t>–</w:t>
      </w:r>
      <w:r>
        <w:rPr>
          <w:rFonts w:hint="cs"/>
          <w:rtl/>
        </w:rPr>
        <w:t xml:space="preserve"> צריך לקחת את הצ'קים </w:t>
      </w:r>
      <w:bookmarkStart w:id="1518" w:name="_ETM_Q1_4098607"/>
      <w:bookmarkEnd w:id="1518"/>
      <w:r>
        <w:rPr>
          <w:rFonts w:hint="cs"/>
          <w:rtl/>
        </w:rPr>
        <w:t xml:space="preserve">האלה שניתנו - - - </w:t>
      </w:r>
    </w:p>
    <w:p w:rsidR="00E678A1" w:rsidRDefault="00E678A1" w:rsidP="00E678A1">
      <w:pPr>
        <w:rPr>
          <w:rtl/>
        </w:rPr>
      </w:pPr>
    </w:p>
    <w:p w:rsidR="00E678A1" w:rsidRDefault="00E678A1" w:rsidP="000A4407">
      <w:pPr>
        <w:pStyle w:val="af6"/>
        <w:rPr>
          <w:rtl/>
        </w:rPr>
      </w:pPr>
      <w:bookmarkStart w:id="1519" w:name="ET_yor_4758_231"/>
      <w:r w:rsidRPr="000A4407">
        <w:rPr>
          <w:rStyle w:val="TagStyle"/>
          <w:rtl/>
        </w:rPr>
        <w:t xml:space="preserve"> &lt;&lt; יור &gt;&gt;</w:t>
      </w:r>
      <w:r w:rsidRPr="00E678A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678A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9"/>
    </w:p>
    <w:p w:rsidR="00E678A1" w:rsidRDefault="00E678A1" w:rsidP="00E678A1">
      <w:pPr>
        <w:pStyle w:val="KeepWithNext"/>
        <w:rPr>
          <w:rtl/>
        </w:rPr>
      </w:pPr>
    </w:p>
    <w:p w:rsidR="00E678A1" w:rsidRDefault="00E678A1" w:rsidP="00E678A1">
      <w:pPr>
        <w:rPr>
          <w:rtl/>
        </w:rPr>
      </w:pPr>
      <w:r>
        <w:rPr>
          <w:rFonts w:hint="cs"/>
          <w:rtl/>
        </w:rPr>
        <w:t xml:space="preserve">טיבי, אני איתך. אני </w:t>
      </w:r>
      <w:bookmarkStart w:id="1520" w:name="_ETM_Q1_4102219"/>
      <w:bookmarkEnd w:id="1520"/>
      <w:r>
        <w:rPr>
          <w:rFonts w:hint="cs"/>
          <w:rtl/>
        </w:rPr>
        <w:t>האדם הכי פרפקציוניסט כשמדובר בכסף שלי. אני אגיד לך מה אני לא שומע ממך</w:t>
      </w:r>
      <w:bookmarkStart w:id="1521" w:name="_ETM_Q1_4114652"/>
      <w:bookmarkEnd w:id="1521"/>
      <w:r>
        <w:rPr>
          <w:rFonts w:hint="cs"/>
          <w:rtl/>
        </w:rPr>
        <w:t xml:space="preserve">. אני מבין, אני לא </w:t>
      </w:r>
      <w:bookmarkStart w:id="1522" w:name="_ETM_Q1_4117987"/>
      <w:bookmarkEnd w:id="1522"/>
      <w:r>
        <w:rPr>
          <w:rFonts w:hint="cs"/>
          <w:rtl/>
        </w:rPr>
        <w:t xml:space="preserve">מופתע. יש </w:t>
      </w:r>
      <w:r>
        <w:rPr>
          <w:rtl/>
        </w:rPr>
        <w:t xml:space="preserve"> </w:t>
      </w:r>
      <w:r>
        <w:rPr>
          <w:rFonts w:hint="cs"/>
          <w:rtl/>
        </w:rPr>
        <w:t xml:space="preserve">שני בנקים גדולים, שולטים על נתח גדול מהשוק, </w:t>
      </w:r>
      <w:bookmarkStart w:id="1523" w:name="_ETM_Q1_4120569"/>
      <w:bookmarkEnd w:id="1523"/>
      <w:r>
        <w:rPr>
          <w:rFonts w:hint="cs"/>
          <w:rtl/>
        </w:rPr>
        <w:t>קרוב ל-70%, ובתחרות הזאת הם לא הולכים לקחת עוד לקטנים</w:t>
      </w:r>
      <w:bookmarkStart w:id="1524" w:name="_ETM_Q1_4125778"/>
      <w:bookmarkEnd w:id="1524"/>
      <w:r>
        <w:rPr>
          <w:rFonts w:hint="cs"/>
          <w:rtl/>
        </w:rPr>
        <w:t xml:space="preserve">, יש רק סיכוי שהקטנים ייקחו מהם. </w:t>
      </w:r>
      <w:bookmarkStart w:id="1525" w:name="_ETM_Q1_4133065"/>
      <w:bookmarkEnd w:id="1525"/>
      <w:r>
        <w:rPr>
          <w:rFonts w:hint="cs"/>
          <w:rtl/>
        </w:rPr>
        <w:t>צריך לשים את זה במרכז השולחן ולדבר על זה. אין</w:t>
      </w:r>
      <w:bookmarkStart w:id="1526" w:name="_ETM_Q1_4137903"/>
      <w:bookmarkEnd w:id="1526"/>
      <w:r>
        <w:rPr>
          <w:rFonts w:hint="cs"/>
          <w:rtl/>
        </w:rPr>
        <w:t xml:space="preserve"> כללי תחרות, כי אם התחרות הזאת, הרפורמה זאת,</w:t>
      </w:r>
      <w:bookmarkStart w:id="1527" w:name="_ETM_Q1_4136894"/>
      <w:bookmarkEnd w:id="1527"/>
      <w:r>
        <w:rPr>
          <w:rFonts w:hint="cs"/>
          <w:rtl/>
        </w:rPr>
        <w:t xml:space="preserve"> תביא לכך שזה יהיה 75%, אז היא נכשלה. </w:t>
      </w:r>
    </w:p>
    <w:p w:rsidR="00E678A1" w:rsidRDefault="00E678A1" w:rsidP="00E678A1">
      <w:pPr>
        <w:rPr>
          <w:rtl/>
        </w:rPr>
      </w:pPr>
      <w:bookmarkStart w:id="1528" w:name="_ETM_Q1_4146080"/>
      <w:bookmarkStart w:id="1529" w:name="_ETM_Q1_4146155"/>
      <w:bookmarkEnd w:id="1528"/>
      <w:bookmarkEnd w:id="1529"/>
    </w:p>
    <w:p w:rsidR="00E678A1" w:rsidRDefault="00E678A1" w:rsidP="000A4407">
      <w:pPr>
        <w:pStyle w:val="af9"/>
        <w:rPr>
          <w:rtl/>
        </w:rPr>
      </w:pPr>
      <w:bookmarkStart w:id="1530" w:name="ET_guest_575336_232"/>
      <w:r w:rsidRPr="000A4407">
        <w:rPr>
          <w:rStyle w:val="TagStyle"/>
          <w:rtl/>
        </w:rPr>
        <w:t xml:space="preserve"> &lt;&lt; אורח &gt;&gt;</w:t>
      </w:r>
      <w:r w:rsidRPr="00E678A1">
        <w:rPr>
          <w:rStyle w:val="TagStyle"/>
          <w:rtl/>
        </w:rPr>
        <w:t xml:space="preserve"> </w:t>
      </w:r>
      <w:r>
        <w:rPr>
          <w:rtl/>
        </w:rPr>
        <w:t>טיבי רבינוביץ':</w:t>
      </w:r>
      <w:r w:rsidRPr="00E678A1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30"/>
    </w:p>
    <w:p w:rsidR="00E678A1" w:rsidRDefault="00E678A1" w:rsidP="00E678A1">
      <w:pPr>
        <w:pStyle w:val="KeepWithNext"/>
        <w:rPr>
          <w:rtl/>
        </w:rPr>
      </w:pPr>
    </w:p>
    <w:p w:rsidR="003333B9" w:rsidRDefault="00E678A1" w:rsidP="003333B9">
      <w:pPr>
        <w:rPr>
          <w:rtl/>
        </w:rPr>
      </w:pPr>
      <w:r>
        <w:rPr>
          <w:rFonts w:hint="cs"/>
          <w:rtl/>
        </w:rPr>
        <w:t>אני רוצה לתת לך תשובה בעניין הזה</w:t>
      </w:r>
      <w:r w:rsidR="003333B9">
        <w:rPr>
          <w:rFonts w:hint="cs"/>
          <w:rtl/>
        </w:rPr>
        <w:t xml:space="preserve">, מכיוון שאני מכיר את כל התמונה, אני מכיר </w:t>
      </w:r>
      <w:bookmarkStart w:id="1531" w:name="_ETM_Q1_4146520"/>
      <w:bookmarkEnd w:id="1531"/>
      <w:r w:rsidR="003333B9">
        <w:rPr>
          <w:rFonts w:hint="cs"/>
          <w:rtl/>
        </w:rPr>
        <w:t>פחות או יותר את ההתקדמות של כולם.</w:t>
      </w:r>
      <w:bookmarkStart w:id="1532" w:name="_ETM_Q1_3896486"/>
      <w:bookmarkEnd w:id="1532"/>
      <w:r w:rsidR="003333B9">
        <w:rPr>
          <w:rFonts w:hint="cs"/>
          <w:rtl/>
        </w:rPr>
        <w:t xml:space="preserve"> </w:t>
      </w:r>
      <w:bookmarkStart w:id="1533" w:name="_ETM_Q1_4151133"/>
      <w:bookmarkEnd w:id="1533"/>
      <w:r w:rsidR="003333B9">
        <w:rPr>
          <w:rFonts w:hint="cs"/>
          <w:rtl/>
        </w:rPr>
        <w:t>לא פעם, דווקא בנקים שהם בינוניים ולפעמים יותר קטנים, קשה</w:t>
      </w:r>
      <w:bookmarkStart w:id="1534" w:name="_ETM_Q1_4153322"/>
      <w:bookmarkEnd w:id="1534"/>
      <w:r w:rsidR="003333B9">
        <w:rPr>
          <w:rFonts w:hint="cs"/>
          <w:rtl/>
        </w:rPr>
        <w:t xml:space="preserve"> להם יותר לעמוד בקצב של פיתוח מהיר כמו לבנק גדול.</w:t>
      </w:r>
      <w:bookmarkStart w:id="1535" w:name="_ETM_Q1_4154989"/>
      <w:bookmarkEnd w:id="1535"/>
      <w:r w:rsidR="003333B9">
        <w:rPr>
          <w:rFonts w:hint="cs"/>
          <w:rtl/>
        </w:rPr>
        <w:t xml:space="preserve"> </w:t>
      </w:r>
      <w:bookmarkStart w:id="1536" w:name="_ETM_Q1_4155280"/>
      <w:bookmarkEnd w:id="1536"/>
    </w:p>
    <w:p w:rsidR="003333B9" w:rsidRDefault="003333B9" w:rsidP="003333B9">
      <w:pPr>
        <w:rPr>
          <w:rtl/>
        </w:rPr>
      </w:pPr>
      <w:bookmarkStart w:id="1537" w:name="_ETM_Q1_4155351"/>
      <w:bookmarkEnd w:id="1537"/>
    </w:p>
    <w:p w:rsidR="003333B9" w:rsidRDefault="003333B9" w:rsidP="000A4407">
      <w:pPr>
        <w:pStyle w:val="af6"/>
        <w:rPr>
          <w:rtl/>
        </w:rPr>
      </w:pPr>
      <w:bookmarkStart w:id="1538" w:name="ET_yor_4758_230"/>
      <w:r w:rsidRPr="000A4407">
        <w:rPr>
          <w:rStyle w:val="TagStyle"/>
          <w:rtl/>
        </w:rPr>
        <w:t xml:space="preserve"> &lt;&lt; יור &gt;&gt;</w:t>
      </w:r>
      <w:r w:rsidRPr="003333B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333B9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8"/>
    </w:p>
    <w:p w:rsidR="003333B9" w:rsidRDefault="003333B9" w:rsidP="003333B9">
      <w:pPr>
        <w:pStyle w:val="KeepWithNext"/>
        <w:rPr>
          <w:rtl/>
        </w:rPr>
      </w:pPr>
    </w:p>
    <w:p w:rsidR="003333B9" w:rsidRDefault="003333B9" w:rsidP="003333B9">
      <w:pPr>
        <w:rPr>
          <w:rtl/>
        </w:rPr>
      </w:pPr>
      <w:bookmarkStart w:id="1539" w:name="_ETM_Q1_4160566"/>
      <w:bookmarkEnd w:id="1539"/>
      <w:r>
        <w:rPr>
          <w:rFonts w:hint="cs"/>
          <w:rtl/>
        </w:rPr>
        <w:t>אמרתי זאת בדיון הקודם והנוכחי.</w:t>
      </w:r>
    </w:p>
    <w:p w:rsidR="003333B9" w:rsidRDefault="003333B9" w:rsidP="003333B9">
      <w:pPr>
        <w:rPr>
          <w:rtl/>
        </w:rPr>
      </w:pPr>
      <w:bookmarkStart w:id="1540" w:name="_ETM_Q1_4157049"/>
      <w:bookmarkStart w:id="1541" w:name="_ETM_Q1_4157114"/>
      <w:bookmarkStart w:id="1542" w:name="_ETM_Q1_4161091"/>
      <w:bookmarkEnd w:id="1540"/>
      <w:bookmarkEnd w:id="1541"/>
      <w:bookmarkEnd w:id="1542"/>
    </w:p>
    <w:p w:rsidR="003333B9" w:rsidRDefault="003333B9" w:rsidP="000A4407">
      <w:pPr>
        <w:pStyle w:val="af9"/>
        <w:rPr>
          <w:rtl/>
        </w:rPr>
      </w:pPr>
      <w:bookmarkStart w:id="1543" w:name="ET_guest_575336_231"/>
      <w:r w:rsidRPr="000A4407">
        <w:rPr>
          <w:rStyle w:val="TagStyle"/>
          <w:rtl/>
        </w:rPr>
        <w:t xml:space="preserve"> &lt;&lt; אורח &gt;&gt;</w:t>
      </w:r>
      <w:r w:rsidRPr="003333B9">
        <w:rPr>
          <w:rStyle w:val="TagStyle"/>
          <w:rtl/>
        </w:rPr>
        <w:t xml:space="preserve"> </w:t>
      </w:r>
      <w:r>
        <w:rPr>
          <w:rtl/>
        </w:rPr>
        <w:t>טיבי רבינוביץ':</w:t>
      </w:r>
      <w:r w:rsidRPr="003333B9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43"/>
    </w:p>
    <w:p w:rsidR="003333B9" w:rsidRDefault="003333B9" w:rsidP="003333B9">
      <w:pPr>
        <w:pStyle w:val="KeepWithNext"/>
        <w:rPr>
          <w:rtl/>
        </w:rPr>
      </w:pPr>
    </w:p>
    <w:p w:rsidR="003333B9" w:rsidRDefault="003333B9" w:rsidP="003333B9">
      <w:pPr>
        <w:rPr>
          <w:rtl/>
        </w:rPr>
      </w:pPr>
      <w:bookmarkStart w:id="1544" w:name="_ETM_Q1_4161581"/>
      <w:bookmarkStart w:id="1545" w:name="_ETM_Q1_4161645"/>
      <w:bookmarkEnd w:id="1544"/>
      <w:bookmarkEnd w:id="1545"/>
      <w:r>
        <w:rPr>
          <w:rFonts w:hint="cs"/>
          <w:rtl/>
        </w:rPr>
        <w:t xml:space="preserve">נכון. לכן לפעמים </w:t>
      </w:r>
      <w:bookmarkStart w:id="1546" w:name="_ETM_Q1_4160940"/>
      <w:bookmarkEnd w:id="1546"/>
      <w:r>
        <w:rPr>
          <w:rFonts w:hint="cs"/>
          <w:rtl/>
        </w:rPr>
        <w:t xml:space="preserve">התמונה בכללותה, מכיוון שמדובר בכל הבנקים - - - </w:t>
      </w:r>
    </w:p>
    <w:p w:rsidR="003333B9" w:rsidRDefault="003333B9" w:rsidP="003333B9">
      <w:pPr>
        <w:rPr>
          <w:rtl/>
        </w:rPr>
      </w:pPr>
      <w:bookmarkStart w:id="1547" w:name="_ETM_Q1_4161987"/>
      <w:bookmarkStart w:id="1548" w:name="_ETM_Q1_4162063"/>
      <w:bookmarkEnd w:id="1547"/>
      <w:bookmarkEnd w:id="1548"/>
    </w:p>
    <w:p w:rsidR="003333B9" w:rsidRDefault="003333B9" w:rsidP="000A4407">
      <w:pPr>
        <w:pStyle w:val="af6"/>
        <w:rPr>
          <w:rtl/>
        </w:rPr>
      </w:pPr>
      <w:bookmarkStart w:id="1549" w:name="ET_yor_4758_232"/>
      <w:r w:rsidRPr="000A4407">
        <w:rPr>
          <w:rStyle w:val="TagStyle"/>
          <w:rtl/>
        </w:rPr>
        <w:t xml:space="preserve"> &lt;&lt; יור &gt;&gt;</w:t>
      </w:r>
      <w:r w:rsidRPr="003333B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333B9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49"/>
    </w:p>
    <w:p w:rsidR="003333B9" w:rsidRDefault="003333B9" w:rsidP="003333B9">
      <w:pPr>
        <w:pStyle w:val="KeepWithNext"/>
        <w:rPr>
          <w:rtl/>
        </w:rPr>
      </w:pPr>
    </w:p>
    <w:p w:rsidR="00913BA7" w:rsidRDefault="003333B9" w:rsidP="003333B9">
      <w:pPr>
        <w:rPr>
          <w:rtl/>
        </w:rPr>
      </w:pPr>
      <w:bookmarkStart w:id="1550" w:name="_ETM_Q1_4164731"/>
      <w:bookmarkEnd w:id="1550"/>
      <w:r>
        <w:rPr>
          <w:rFonts w:hint="cs"/>
          <w:rtl/>
        </w:rPr>
        <w:t>מסכים</w:t>
      </w:r>
      <w:bookmarkStart w:id="1551" w:name="_ETM_Q1_4159638"/>
      <w:bookmarkEnd w:id="1551"/>
      <w:r>
        <w:rPr>
          <w:rFonts w:hint="cs"/>
          <w:rtl/>
        </w:rPr>
        <w:t xml:space="preserve"> איתך. אנחנו לא רוצים לעשות משהו שהוא פרטאץ', אלא </w:t>
      </w:r>
      <w:bookmarkStart w:id="1552" w:name="_ETM_Q1_4168990"/>
      <w:bookmarkEnd w:id="1552"/>
      <w:r>
        <w:rPr>
          <w:rFonts w:hint="cs"/>
          <w:rtl/>
        </w:rPr>
        <w:t xml:space="preserve">משהו יסודי, רציני, בלי תקלות, בלי באגים </w:t>
      </w:r>
      <w:r>
        <w:rPr>
          <w:rtl/>
        </w:rPr>
        <w:t>–</w:t>
      </w:r>
      <w:r>
        <w:rPr>
          <w:rFonts w:hint="cs"/>
          <w:rtl/>
        </w:rPr>
        <w:t xml:space="preserve"> בלשון</w:t>
      </w:r>
      <w:bookmarkStart w:id="1553" w:name="_ETM_Q1_4173081"/>
      <w:bookmarkEnd w:id="1553"/>
      <w:r>
        <w:rPr>
          <w:rFonts w:hint="cs"/>
          <w:rtl/>
        </w:rPr>
        <w:t xml:space="preserve"> המתכנתים </w:t>
      </w:r>
      <w:r>
        <w:rPr>
          <w:rtl/>
        </w:rPr>
        <w:t>–</w:t>
      </w:r>
      <w:r>
        <w:rPr>
          <w:rFonts w:hint="cs"/>
          <w:rtl/>
        </w:rPr>
        <w:t xml:space="preserve"> לעשות לו הרצות. הנה אני אומר, תעשו סימולציות עד </w:t>
      </w:r>
      <w:bookmarkStart w:id="1554" w:name="_ETM_Q1_4180278"/>
      <w:bookmarkEnd w:id="1554"/>
      <w:r>
        <w:rPr>
          <w:rFonts w:hint="cs"/>
          <w:rtl/>
        </w:rPr>
        <w:t xml:space="preserve">בלי די, עד שתיווכחו שהכול מרושת במעבר, אבל תעשו. </w:t>
      </w:r>
      <w:r w:rsidR="00913BA7">
        <w:rPr>
          <w:rFonts w:hint="cs"/>
          <w:rtl/>
        </w:rPr>
        <w:t xml:space="preserve">זה לא כיסוי לא לעשות. אתה </w:t>
      </w:r>
      <w:bookmarkStart w:id="1555" w:name="_ETM_Q1_4193638"/>
      <w:bookmarkEnd w:id="1555"/>
      <w:r w:rsidR="00913BA7">
        <w:rPr>
          <w:rFonts w:hint="cs"/>
          <w:rtl/>
        </w:rPr>
        <w:t xml:space="preserve">חוזר כל הזמן על החששות, ואני איתך בחששות, אבל אני </w:t>
      </w:r>
      <w:bookmarkStart w:id="1556" w:name="_ETM_Q1_4198916"/>
      <w:bookmarkEnd w:id="1556"/>
      <w:r w:rsidR="00913BA7">
        <w:rPr>
          <w:rFonts w:hint="cs"/>
          <w:rtl/>
        </w:rPr>
        <w:t xml:space="preserve">רוצה להיווכח מה שלא נוכחתי לדעת. אני רוצה להיווכח שאכן </w:t>
      </w:r>
      <w:bookmarkStart w:id="1557" w:name="_ETM_Q1_4195488"/>
      <w:bookmarkEnd w:id="1557"/>
      <w:r w:rsidR="00913BA7">
        <w:rPr>
          <w:rFonts w:hint="cs"/>
          <w:rtl/>
        </w:rPr>
        <w:t xml:space="preserve">כל המערכות מגויסות למימוש הרפורמה הזאת. </w:t>
      </w:r>
    </w:p>
    <w:p w:rsidR="00913BA7" w:rsidRDefault="00913BA7" w:rsidP="003333B9">
      <w:pPr>
        <w:rPr>
          <w:rtl/>
        </w:rPr>
      </w:pPr>
    </w:p>
    <w:p w:rsidR="00913BA7" w:rsidRDefault="00913BA7" w:rsidP="000A4407">
      <w:pPr>
        <w:pStyle w:val="af9"/>
        <w:rPr>
          <w:rtl/>
        </w:rPr>
      </w:pPr>
      <w:bookmarkStart w:id="1558" w:name="ET_guest_575336_233"/>
      <w:r w:rsidRPr="000A4407">
        <w:rPr>
          <w:rStyle w:val="TagStyle"/>
          <w:rtl/>
        </w:rPr>
        <w:t xml:space="preserve"> &lt;&lt; אורח &gt;&gt;</w:t>
      </w:r>
      <w:r w:rsidRPr="00913BA7">
        <w:rPr>
          <w:rStyle w:val="TagStyle"/>
          <w:rtl/>
        </w:rPr>
        <w:t xml:space="preserve"> </w:t>
      </w:r>
      <w:r>
        <w:rPr>
          <w:rtl/>
        </w:rPr>
        <w:t>טיבי רבינוביץ':</w:t>
      </w:r>
      <w:r w:rsidRPr="00913BA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58"/>
    </w:p>
    <w:p w:rsidR="00913BA7" w:rsidRDefault="00913BA7" w:rsidP="00913BA7">
      <w:pPr>
        <w:pStyle w:val="KeepWithNext"/>
        <w:rPr>
          <w:rtl/>
        </w:rPr>
      </w:pPr>
    </w:p>
    <w:p w:rsidR="00913BA7" w:rsidRDefault="00913BA7" w:rsidP="00913BA7">
      <w:pPr>
        <w:rPr>
          <w:rtl/>
        </w:rPr>
      </w:pPr>
      <w:r>
        <w:rPr>
          <w:rFonts w:hint="cs"/>
          <w:rtl/>
        </w:rPr>
        <w:t xml:space="preserve">בשביל זה יש לך נציגי ממשלה ואתה יכול לשאול אותם. </w:t>
      </w:r>
    </w:p>
    <w:p w:rsidR="00913BA7" w:rsidRDefault="00913BA7" w:rsidP="00913BA7">
      <w:pPr>
        <w:rPr>
          <w:rtl/>
        </w:rPr>
      </w:pPr>
      <w:bookmarkStart w:id="1559" w:name="_ETM_Q1_4209132"/>
      <w:bookmarkStart w:id="1560" w:name="_ETM_Q1_4209202"/>
      <w:bookmarkEnd w:id="1559"/>
      <w:bookmarkEnd w:id="1560"/>
    </w:p>
    <w:p w:rsidR="00913BA7" w:rsidRDefault="00913BA7" w:rsidP="000A4407">
      <w:pPr>
        <w:pStyle w:val="af6"/>
        <w:rPr>
          <w:rtl/>
        </w:rPr>
      </w:pPr>
      <w:bookmarkStart w:id="1561" w:name="ET_yor_4758_234"/>
      <w:r w:rsidRPr="000A4407">
        <w:rPr>
          <w:rStyle w:val="TagStyle"/>
          <w:rtl/>
        </w:rPr>
        <w:t xml:space="preserve"> &lt;&lt; יור &gt;&gt;</w:t>
      </w:r>
      <w:r w:rsidRPr="00913BA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13BA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61"/>
    </w:p>
    <w:p w:rsidR="00913BA7" w:rsidRDefault="00913BA7" w:rsidP="00913BA7">
      <w:pPr>
        <w:pStyle w:val="KeepWithNext"/>
        <w:rPr>
          <w:rtl/>
        </w:rPr>
      </w:pPr>
    </w:p>
    <w:p w:rsidR="00913BA7" w:rsidRDefault="00913BA7" w:rsidP="00913BA7">
      <w:pPr>
        <w:rPr>
          <w:rtl/>
        </w:rPr>
      </w:pPr>
      <w:bookmarkStart w:id="1562" w:name="_ETM_Q1_4211460"/>
      <w:bookmarkEnd w:id="1562"/>
      <w:r>
        <w:rPr>
          <w:rFonts w:hint="cs"/>
          <w:rtl/>
        </w:rPr>
        <w:t xml:space="preserve">לא, אני רוצה לשמוע גם מהצלע השלישית במרכבה, הגלגל השלישי. </w:t>
      </w:r>
    </w:p>
    <w:p w:rsidR="00913BA7" w:rsidRDefault="00913BA7" w:rsidP="00913BA7">
      <w:pPr>
        <w:rPr>
          <w:rtl/>
        </w:rPr>
      </w:pPr>
      <w:bookmarkStart w:id="1563" w:name="_ETM_Q1_4208282"/>
      <w:bookmarkStart w:id="1564" w:name="_ETM_Q1_4208354"/>
      <w:bookmarkStart w:id="1565" w:name="_ETM_Q1_4210189"/>
      <w:bookmarkEnd w:id="1563"/>
      <w:bookmarkEnd w:id="1564"/>
      <w:bookmarkEnd w:id="1565"/>
    </w:p>
    <w:p w:rsidR="00913BA7" w:rsidRDefault="00913BA7" w:rsidP="000A4407">
      <w:pPr>
        <w:pStyle w:val="af9"/>
        <w:rPr>
          <w:rtl/>
        </w:rPr>
      </w:pPr>
      <w:bookmarkStart w:id="1566" w:name="ET_guest_575336_235"/>
      <w:r w:rsidRPr="000A4407">
        <w:rPr>
          <w:rStyle w:val="TagStyle"/>
          <w:rtl/>
        </w:rPr>
        <w:t xml:space="preserve"> &lt;&lt; אורח &gt;&gt;</w:t>
      </w:r>
      <w:r w:rsidRPr="00913BA7">
        <w:rPr>
          <w:rStyle w:val="TagStyle"/>
          <w:rtl/>
        </w:rPr>
        <w:t xml:space="preserve"> </w:t>
      </w:r>
      <w:r>
        <w:rPr>
          <w:rtl/>
        </w:rPr>
        <w:t>טיבי רבינוביץ':</w:t>
      </w:r>
      <w:r w:rsidRPr="00913BA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6"/>
    </w:p>
    <w:p w:rsidR="00913BA7" w:rsidRDefault="00913BA7" w:rsidP="00913BA7">
      <w:pPr>
        <w:pStyle w:val="KeepWithNext"/>
        <w:rPr>
          <w:rtl/>
        </w:rPr>
      </w:pPr>
    </w:p>
    <w:p w:rsidR="00913BA7" w:rsidRDefault="00913BA7" w:rsidP="00913BA7">
      <w:pPr>
        <w:rPr>
          <w:rtl/>
        </w:rPr>
      </w:pPr>
      <w:bookmarkStart w:id="1567" w:name="_ETM_Q1_4210756"/>
      <w:bookmarkStart w:id="1568" w:name="_ETM_Q1_4210810"/>
      <w:bookmarkEnd w:id="1567"/>
      <w:bookmarkEnd w:id="1568"/>
      <w:r>
        <w:rPr>
          <w:rFonts w:hint="cs"/>
          <w:rtl/>
        </w:rPr>
        <w:t xml:space="preserve">גם אנחנו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69" w:name="_ETM_Q1_4217147"/>
      <w:bookmarkEnd w:id="1569"/>
      <w:r>
        <w:rPr>
          <w:rFonts w:hint="cs"/>
          <w:rtl/>
        </w:rPr>
        <w:t xml:space="preserve">וזו הערה להערתו של חבר הכנסת טופורובסקי </w:t>
      </w:r>
      <w:r>
        <w:rPr>
          <w:rtl/>
        </w:rPr>
        <w:t>–</w:t>
      </w:r>
      <w:r>
        <w:rPr>
          <w:rFonts w:hint="cs"/>
          <w:rtl/>
        </w:rPr>
        <w:t xml:space="preserve"> ברגע שהתקבלה </w:t>
      </w:r>
      <w:bookmarkStart w:id="1570" w:name="_ETM_Q1_4222905"/>
      <w:bookmarkEnd w:id="1570"/>
      <w:r>
        <w:rPr>
          <w:rFonts w:hint="cs"/>
          <w:rtl/>
        </w:rPr>
        <w:t xml:space="preserve">החלטה, התגייסנו. אני חושב שהמערכת מגויסת, כי אנחנו רוצים לסיים עם זה. אנחנו לא יכולים לעסוק באלף ואחד פרויקטים </w:t>
      </w:r>
      <w:bookmarkStart w:id="1571" w:name="_ETM_Q1_4227580"/>
      <w:bookmarkEnd w:id="1571"/>
      <w:r>
        <w:rPr>
          <w:rFonts w:hint="cs"/>
          <w:rtl/>
        </w:rPr>
        <w:t>עסקיים אחרים כי אנחנו מבצעים הרבה פרויקטים כאן.</w:t>
      </w:r>
      <w:bookmarkStart w:id="1572" w:name="_ETM_Q1_4230793"/>
      <w:bookmarkEnd w:id="1572"/>
    </w:p>
    <w:p w:rsidR="00913BA7" w:rsidRDefault="00913BA7" w:rsidP="00913BA7">
      <w:pPr>
        <w:rPr>
          <w:rtl/>
        </w:rPr>
      </w:pPr>
      <w:bookmarkStart w:id="1573" w:name="_ETM_Q1_4230852"/>
      <w:bookmarkEnd w:id="1573"/>
    </w:p>
    <w:p w:rsidR="00913BA7" w:rsidRDefault="00913BA7" w:rsidP="000A4407">
      <w:pPr>
        <w:pStyle w:val="af6"/>
        <w:rPr>
          <w:rtl/>
        </w:rPr>
      </w:pPr>
      <w:bookmarkStart w:id="1574" w:name="ET_yor_4758_236"/>
      <w:r w:rsidRPr="000A4407">
        <w:rPr>
          <w:rStyle w:val="TagStyle"/>
          <w:rtl/>
        </w:rPr>
        <w:t xml:space="preserve"> &lt;&lt; יור &gt;&gt;</w:t>
      </w:r>
      <w:r w:rsidRPr="00913BA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13BA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74"/>
    </w:p>
    <w:p w:rsidR="00913BA7" w:rsidRDefault="00913BA7" w:rsidP="00913BA7">
      <w:pPr>
        <w:pStyle w:val="KeepWithNext"/>
        <w:rPr>
          <w:rtl/>
        </w:rPr>
      </w:pPr>
    </w:p>
    <w:p w:rsidR="00913BA7" w:rsidRDefault="00913BA7" w:rsidP="00913BA7">
      <w:pPr>
        <w:rPr>
          <w:rtl/>
        </w:rPr>
      </w:pPr>
      <w:bookmarkStart w:id="1575" w:name="_ETM_Q1_4232990"/>
      <w:bookmarkEnd w:id="1575"/>
      <w:r>
        <w:rPr>
          <w:rFonts w:hint="cs"/>
          <w:rtl/>
        </w:rPr>
        <w:t xml:space="preserve">כל הכבוד. זו </w:t>
      </w:r>
      <w:bookmarkStart w:id="1576" w:name="_ETM_Q1_4237260"/>
      <w:bookmarkEnd w:id="1576"/>
      <w:r>
        <w:rPr>
          <w:rFonts w:hint="cs"/>
          <w:rtl/>
        </w:rPr>
        <w:t>אמירה חשובה. התכנסו ולו רק לשמוע את זה מאיגוד הבנקים</w:t>
      </w:r>
      <w:bookmarkStart w:id="1577" w:name="_ETM_Q1_4235649"/>
      <w:bookmarkEnd w:id="1577"/>
      <w:r>
        <w:rPr>
          <w:rFonts w:hint="cs"/>
          <w:rtl/>
        </w:rPr>
        <w:t xml:space="preserve">, כדי להסיר מכם חשש שאתם מעכבים או לא אוהבים </w:t>
      </w:r>
      <w:bookmarkStart w:id="1578" w:name="_ETM_Q1_4245827"/>
      <w:bookmarkEnd w:id="1578"/>
      <w:r>
        <w:rPr>
          <w:rFonts w:hint="cs"/>
          <w:rtl/>
        </w:rPr>
        <w:t xml:space="preserve">את זה. </w:t>
      </w:r>
    </w:p>
    <w:p w:rsidR="00913BA7" w:rsidRDefault="00913BA7" w:rsidP="00913BA7">
      <w:pPr>
        <w:rPr>
          <w:rtl/>
        </w:rPr>
      </w:pPr>
      <w:bookmarkStart w:id="1579" w:name="_ETM_Q1_4246900"/>
      <w:bookmarkStart w:id="1580" w:name="_ETM_Q1_4246986"/>
      <w:bookmarkEnd w:id="1579"/>
      <w:bookmarkEnd w:id="1580"/>
    </w:p>
    <w:p w:rsidR="003333B9" w:rsidRDefault="00913BA7" w:rsidP="00913BA7">
      <w:pPr>
        <w:rPr>
          <w:rtl/>
        </w:rPr>
      </w:pPr>
      <w:r>
        <w:rPr>
          <w:rFonts w:hint="cs"/>
          <w:rtl/>
        </w:rPr>
        <w:t xml:space="preserve">נכנסה תוך כדי הדיון, בלהט הדברים, </w:t>
      </w:r>
      <w:bookmarkStart w:id="1581" w:name="_ETM_Q1_4243129"/>
      <w:bookmarkEnd w:id="1581"/>
      <w:r>
        <w:rPr>
          <w:rFonts w:hint="cs"/>
          <w:rtl/>
        </w:rPr>
        <w:t xml:space="preserve">חברת הכנסת הילה וזאן. </w:t>
      </w:r>
      <w:r w:rsidR="00BA04FD">
        <w:rPr>
          <w:rFonts w:hint="cs"/>
          <w:rtl/>
        </w:rPr>
        <w:t xml:space="preserve">את חברת הכנסת וזאן אני מכיר </w:t>
      </w:r>
      <w:r>
        <w:rPr>
          <w:rFonts w:hint="cs"/>
          <w:rtl/>
        </w:rPr>
        <w:t xml:space="preserve">מההשתתפות התמידית שלה בוועדת החינוך בכנסת העשרים. אנחנו </w:t>
      </w:r>
      <w:bookmarkStart w:id="1582" w:name="_ETM_Q1_4265503"/>
      <w:bookmarkEnd w:id="1582"/>
      <w:r>
        <w:rPr>
          <w:rFonts w:hint="cs"/>
          <w:rtl/>
        </w:rPr>
        <w:t>מברכים אותך גם על כניסתך לכנסת וגם להצטרפותך לוועדת הכלכלה</w:t>
      </w:r>
      <w:bookmarkStart w:id="1583" w:name="_ETM_Q1_4263970"/>
      <w:bookmarkEnd w:id="1583"/>
      <w:r>
        <w:rPr>
          <w:rFonts w:hint="cs"/>
          <w:rtl/>
        </w:rPr>
        <w:t>. זה כבוד, זה מוסיף לנו.</w:t>
      </w:r>
      <w:r>
        <w:rPr>
          <w:rtl/>
        </w:rPr>
        <w:t xml:space="preserve">       </w:t>
      </w:r>
      <w:r w:rsidR="003333B9">
        <w:rPr>
          <w:rtl/>
        </w:rPr>
        <w:t xml:space="preserve">   </w:t>
      </w:r>
    </w:p>
    <w:p w:rsidR="00913BA7" w:rsidRDefault="00913BA7" w:rsidP="00913BA7">
      <w:pPr>
        <w:rPr>
          <w:rtl/>
        </w:rPr>
      </w:pPr>
      <w:bookmarkStart w:id="1584" w:name="_ETM_Q1_4266708"/>
      <w:bookmarkStart w:id="1585" w:name="_ETM_Q1_4266775"/>
      <w:bookmarkStart w:id="1586" w:name="_ETM_Q1_4267385"/>
      <w:bookmarkEnd w:id="1584"/>
      <w:bookmarkEnd w:id="1585"/>
      <w:bookmarkEnd w:id="1586"/>
    </w:p>
    <w:p w:rsidR="00913BA7" w:rsidRDefault="00913BA7" w:rsidP="000A4407">
      <w:pPr>
        <w:pStyle w:val="a4"/>
        <w:rPr>
          <w:rtl/>
        </w:rPr>
      </w:pPr>
      <w:bookmarkStart w:id="1587" w:name="ET_knessetmember_6045_237"/>
      <w:r w:rsidRPr="000A4407">
        <w:rPr>
          <w:rStyle w:val="TagStyle"/>
          <w:rtl/>
        </w:rPr>
        <w:t>&lt;&lt; דובר &gt;&gt;</w:t>
      </w:r>
      <w:r w:rsidRPr="00913BA7">
        <w:rPr>
          <w:rStyle w:val="TagStyle"/>
          <w:rtl/>
        </w:rPr>
        <w:t xml:space="preserve"> </w:t>
      </w:r>
      <w:r>
        <w:rPr>
          <w:rtl/>
        </w:rPr>
        <w:t>הילה וזאן (כחול לבן):</w:t>
      </w:r>
      <w:r w:rsidRPr="00913BA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7"/>
    </w:p>
    <w:p w:rsidR="00913BA7" w:rsidRDefault="00913BA7" w:rsidP="00913BA7">
      <w:pPr>
        <w:pStyle w:val="KeepWithNext"/>
        <w:rPr>
          <w:rtl/>
        </w:rPr>
      </w:pPr>
    </w:p>
    <w:p w:rsidR="00913BA7" w:rsidRDefault="00913BA7" w:rsidP="00913BA7">
      <w:pPr>
        <w:rPr>
          <w:rtl/>
        </w:rPr>
      </w:pPr>
      <w:bookmarkStart w:id="1588" w:name="_ETM_Q1_4265886"/>
      <w:bookmarkEnd w:id="1588"/>
      <w:r>
        <w:rPr>
          <w:rFonts w:hint="cs"/>
          <w:rtl/>
        </w:rPr>
        <w:t xml:space="preserve">תודה רבה. </w:t>
      </w:r>
    </w:p>
    <w:p w:rsidR="00913BA7" w:rsidRDefault="00913BA7" w:rsidP="00913BA7">
      <w:pPr>
        <w:rPr>
          <w:rtl/>
        </w:rPr>
      </w:pPr>
    </w:p>
    <w:p w:rsidR="00913BA7" w:rsidRDefault="00913BA7" w:rsidP="00083A6E">
      <w:pPr>
        <w:pStyle w:val="af6"/>
        <w:keepNext/>
        <w:rPr>
          <w:rtl/>
        </w:rPr>
      </w:pPr>
      <w:bookmarkStart w:id="1589" w:name="ET_yor_4758_238"/>
      <w:r w:rsidRPr="000A4407">
        <w:rPr>
          <w:rStyle w:val="TagStyle"/>
          <w:rtl/>
        </w:rPr>
        <w:t xml:space="preserve"> &lt;&lt; יור &gt;&gt;</w:t>
      </w:r>
      <w:r w:rsidRPr="00913BA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13BA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89"/>
    </w:p>
    <w:p w:rsidR="00913BA7" w:rsidRDefault="00913BA7" w:rsidP="00083A6E">
      <w:pPr>
        <w:pStyle w:val="KeepWithNext"/>
        <w:rPr>
          <w:rtl/>
        </w:rPr>
      </w:pPr>
    </w:p>
    <w:p w:rsidR="00913BA7" w:rsidRDefault="00913BA7" w:rsidP="00913BA7">
      <w:pPr>
        <w:rPr>
          <w:rtl/>
        </w:rPr>
      </w:pPr>
      <w:r>
        <w:rPr>
          <w:rFonts w:hint="cs"/>
          <w:rtl/>
        </w:rPr>
        <w:t xml:space="preserve">נשמח </w:t>
      </w:r>
      <w:bookmarkStart w:id="1590" w:name="_ETM_Q1_4265883"/>
      <w:bookmarkEnd w:id="1590"/>
      <w:r>
        <w:rPr>
          <w:rFonts w:hint="cs"/>
          <w:rtl/>
        </w:rPr>
        <w:t xml:space="preserve">שהמפלגה שלך לא תעמיס עלייך הרבה ועדות, כדי שתוכלי </w:t>
      </w:r>
      <w:bookmarkStart w:id="1591" w:name="_ETM_Q1_4269075"/>
      <w:bookmarkEnd w:id="1591"/>
      <w:r>
        <w:rPr>
          <w:rFonts w:hint="cs"/>
          <w:rtl/>
        </w:rPr>
        <w:t xml:space="preserve">להיות נוכחת אצלנו בוועדה. תראי את חברי הכנסת מהאופוזיציה, יושבים </w:t>
      </w:r>
      <w:bookmarkStart w:id="1592" w:name="_ETM_Q1_4274338"/>
      <w:bookmarkEnd w:id="1592"/>
      <w:r>
        <w:rPr>
          <w:rFonts w:hint="cs"/>
          <w:rtl/>
        </w:rPr>
        <w:t xml:space="preserve">מתחילת הדיון ואני נהנה מהם. </w:t>
      </w:r>
    </w:p>
    <w:p w:rsidR="00913BA7" w:rsidRDefault="00913BA7" w:rsidP="00913BA7">
      <w:pPr>
        <w:rPr>
          <w:rtl/>
        </w:rPr>
      </w:pPr>
    </w:p>
    <w:p w:rsidR="00913BA7" w:rsidRDefault="00913BA7" w:rsidP="000A4407">
      <w:pPr>
        <w:pStyle w:val="a4"/>
        <w:rPr>
          <w:rtl/>
        </w:rPr>
      </w:pPr>
      <w:bookmarkStart w:id="1593" w:name="ET_knessetmember_6045_239"/>
      <w:r w:rsidRPr="000A4407">
        <w:rPr>
          <w:rStyle w:val="TagStyle"/>
          <w:rtl/>
        </w:rPr>
        <w:t xml:space="preserve"> &lt;&lt; דובר &gt;&gt;</w:t>
      </w:r>
      <w:r w:rsidRPr="00913BA7">
        <w:rPr>
          <w:rStyle w:val="TagStyle"/>
          <w:rtl/>
        </w:rPr>
        <w:t xml:space="preserve"> </w:t>
      </w:r>
      <w:r>
        <w:rPr>
          <w:rtl/>
        </w:rPr>
        <w:t>הילה וזאן (כחול לבן):</w:t>
      </w:r>
      <w:r w:rsidRPr="00913BA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3"/>
    </w:p>
    <w:p w:rsidR="00913BA7" w:rsidRDefault="00913BA7" w:rsidP="00913BA7">
      <w:pPr>
        <w:pStyle w:val="KeepWithNext"/>
        <w:rPr>
          <w:rtl/>
        </w:rPr>
      </w:pPr>
    </w:p>
    <w:p w:rsidR="00913BA7" w:rsidRDefault="00913BA7" w:rsidP="00913BA7">
      <w:pPr>
        <w:rPr>
          <w:rtl/>
        </w:rPr>
      </w:pPr>
      <w:r>
        <w:rPr>
          <w:rFonts w:hint="cs"/>
          <w:rtl/>
        </w:rPr>
        <w:t xml:space="preserve">זה בגלל היושב-ראש. </w:t>
      </w:r>
    </w:p>
    <w:p w:rsidR="00913BA7" w:rsidRDefault="00913BA7" w:rsidP="00913BA7">
      <w:pPr>
        <w:rPr>
          <w:rtl/>
        </w:rPr>
      </w:pPr>
      <w:bookmarkStart w:id="1594" w:name="_ETM_Q1_4283346"/>
      <w:bookmarkStart w:id="1595" w:name="_ETM_Q1_4283425"/>
      <w:bookmarkEnd w:id="1594"/>
      <w:bookmarkEnd w:id="1595"/>
      <w:r>
        <w:rPr>
          <w:rtl/>
        </w:rPr>
        <w:t xml:space="preserve">      </w:t>
      </w:r>
    </w:p>
    <w:p w:rsidR="00913BA7" w:rsidRDefault="00913BA7" w:rsidP="000A4407">
      <w:pPr>
        <w:pStyle w:val="af6"/>
        <w:rPr>
          <w:rtl/>
        </w:rPr>
      </w:pPr>
      <w:bookmarkStart w:id="1596" w:name="_ETM_Q1_4157255"/>
      <w:bookmarkStart w:id="1597" w:name="_ETM_Q1_4157315"/>
      <w:bookmarkStart w:id="1598" w:name="ET_yor_4758_240"/>
      <w:bookmarkEnd w:id="1596"/>
      <w:bookmarkEnd w:id="1597"/>
      <w:r w:rsidRPr="000A4407">
        <w:rPr>
          <w:rStyle w:val="TagStyle"/>
          <w:rtl/>
        </w:rPr>
        <w:t>&lt;&lt; יור &gt;&gt;</w:t>
      </w:r>
      <w:r w:rsidRPr="00913BA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13BA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8"/>
    </w:p>
    <w:p w:rsidR="00913BA7" w:rsidRDefault="00913BA7" w:rsidP="00913BA7">
      <w:pPr>
        <w:pStyle w:val="KeepWithNext"/>
        <w:rPr>
          <w:rtl/>
        </w:rPr>
      </w:pPr>
    </w:p>
    <w:p w:rsidR="00913BA7" w:rsidRDefault="00913BA7" w:rsidP="00BA04FD">
      <w:pPr>
        <w:rPr>
          <w:rtl/>
        </w:rPr>
      </w:pPr>
      <w:bookmarkStart w:id="1599" w:name="_ETM_Q1_4285268"/>
      <w:bookmarkEnd w:id="1599"/>
      <w:r>
        <w:rPr>
          <w:rtl/>
        </w:rPr>
        <w:t xml:space="preserve"> </w:t>
      </w:r>
      <w:r>
        <w:rPr>
          <w:rFonts w:hint="cs"/>
          <w:rtl/>
        </w:rPr>
        <w:t>תודה</w:t>
      </w:r>
      <w:bookmarkStart w:id="1600" w:name="_ETM_Q1_4283967"/>
      <w:bookmarkEnd w:id="1600"/>
      <w:r>
        <w:rPr>
          <w:rFonts w:hint="cs"/>
          <w:rtl/>
        </w:rPr>
        <w:t xml:space="preserve">. אובייקטיבית, חברי הכנסת צריכים למלא מכסות בוועדות אחרות, </w:t>
      </w:r>
      <w:bookmarkStart w:id="1601" w:name="_ETM_Q1_4292651"/>
      <w:bookmarkEnd w:id="1601"/>
      <w:r>
        <w:rPr>
          <w:rFonts w:hint="cs"/>
          <w:rtl/>
        </w:rPr>
        <w:t xml:space="preserve">בדיונים מקבילים, ולפעמים גם האזרחים וגם אורחים בוועדה מרגישים </w:t>
      </w:r>
      <w:bookmarkStart w:id="1602" w:name="_ETM_Q1_4299777"/>
      <w:bookmarkEnd w:id="1602"/>
      <w:r w:rsidR="00BA04FD">
        <w:rPr>
          <w:rFonts w:hint="cs"/>
          <w:rtl/>
        </w:rPr>
        <w:t xml:space="preserve">כאילו </w:t>
      </w:r>
      <w:r>
        <w:rPr>
          <w:rFonts w:hint="cs"/>
          <w:rtl/>
        </w:rPr>
        <w:t xml:space="preserve">חברי הכנסת לא מייחסים חשיבות לדיון, אבל </w:t>
      </w:r>
      <w:bookmarkStart w:id="1603" w:name="_ETM_Q1_4297683"/>
      <w:bookmarkEnd w:id="1603"/>
      <w:r>
        <w:rPr>
          <w:rFonts w:hint="cs"/>
          <w:rtl/>
        </w:rPr>
        <w:t xml:space="preserve">תהיו במקום חבר כנסת שבא מדיון אחר, נכנס לפה ורוצה להביע עמדה וצריך מייד לרוץ לוועדה אחרת כי גם </w:t>
      </w:r>
      <w:bookmarkStart w:id="1604" w:name="_ETM_Q1_4310844"/>
      <w:bookmarkEnd w:id="1604"/>
      <w:r>
        <w:rPr>
          <w:rFonts w:hint="cs"/>
          <w:rtl/>
        </w:rPr>
        <w:t xml:space="preserve">שם הוא חבר ועדה. זו הדינמיקה בכנסת. חברי האופוזיציה </w:t>
      </w:r>
      <w:bookmarkStart w:id="1605" w:name="_ETM_Q1_4322010"/>
      <w:bookmarkEnd w:id="1605"/>
      <w:r w:rsidR="00857E65">
        <w:rPr>
          <w:rFonts w:hint="cs"/>
          <w:rtl/>
        </w:rPr>
        <w:t xml:space="preserve">יכולים להרשות לעצמם להיות יותר נוכחים, מה גם </w:t>
      </w:r>
      <w:bookmarkStart w:id="1606" w:name="_ETM_Q1_4324692"/>
      <w:bookmarkEnd w:id="1606"/>
      <w:r w:rsidR="00857E65">
        <w:rPr>
          <w:rFonts w:hint="cs"/>
          <w:rtl/>
        </w:rPr>
        <w:t>שהם פנויים יותר כי אין להם תפקידים אחרים.</w:t>
      </w:r>
      <w:bookmarkStart w:id="1607" w:name="_ETM_Q1_4326867"/>
      <w:bookmarkEnd w:id="1607"/>
    </w:p>
    <w:p w:rsidR="00857E65" w:rsidRDefault="00857E65" w:rsidP="00857E65">
      <w:pPr>
        <w:rPr>
          <w:rtl/>
        </w:rPr>
      </w:pPr>
      <w:bookmarkStart w:id="1608" w:name="_ETM_Q1_4326938"/>
      <w:bookmarkStart w:id="1609" w:name="_ETM_Q1_4327405"/>
      <w:bookmarkEnd w:id="1608"/>
      <w:bookmarkEnd w:id="1609"/>
    </w:p>
    <w:p w:rsidR="00857E65" w:rsidRDefault="00857E65" w:rsidP="00857E65">
      <w:pPr>
        <w:rPr>
          <w:rtl/>
        </w:rPr>
      </w:pPr>
      <w:bookmarkStart w:id="1610" w:name="_ETM_Q1_4327472"/>
      <w:bookmarkEnd w:id="1610"/>
      <w:r>
        <w:rPr>
          <w:rFonts w:hint="cs"/>
          <w:rtl/>
        </w:rPr>
        <w:t xml:space="preserve">כאמור, אנחנו מקדמים </w:t>
      </w:r>
      <w:bookmarkStart w:id="1611" w:name="_ETM_Q1_4324546"/>
      <w:bookmarkEnd w:id="1611"/>
      <w:r>
        <w:rPr>
          <w:rFonts w:hint="cs"/>
          <w:rtl/>
        </w:rPr>
        <w:t xml:space="preserve">אותך בברכה ומאחלים לך בהצלחה. </w:t>
      </w:r>
      <w:bookmarkStart w:id="1612" w:name="_ETM_Q1_4334529"/>
      <w:bookmarkEnd w:id="1612"/>
    </w:p>
    <w:p w:rsidR="00857E65" w:rsidRDefault="00857E65" w:rsidP="00857E65">
      <w:pPr>
        <w:rPr>
          <w:rtl/>
        </w:rPr>
      </w:pPr>
      <w:bookmarkStart w:id="1613" w:name="_ETM_Q1_4334591"/>
      <w:bookmarkStart w:id="1614" w:name="_ETM_Q1_4335424"/>
      <w:bookmarkEnd w:id="1613"/>
      <w:bookmarkEnd w:id="1614"/>
    </w:p>
    <w:p w:rsidR="00857E65" w:rsidRDefault="00857E65" w:rsidP="000A4407">
      <w:pPr>
        <w:pStyle w:val="a4"/>
        <w:rPr>
          <w:rtl/>
        </w:rPr>
      </w:pPr>
      <w:bookmarkStart w:id="1615" w:name="_ETM_Q1_4335491"/>
      <w:bookmarkStart w:id="1616" w:name="ET_speaker_5939_241"/>
      <w:bookmarkEnd w:id="1615"/>
      <w:r w:rsidRPr="000A4407">
        <w:rPr>
          <w:rStyle w:val="TagStyle"/>
          <w:rtl/>
        </w:rPr>
        <w:t xml:space="preserve"> &lt;&lt; דובר &gt;&gt;</w:t>
      </w:r>
      <w:r w:rsidRPr="00857E65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857E65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6"/>
    </w:p>
    <w:p w:rsidR="00857E65" w:rsidRDefault="00857E65" w:rsidP="00857E65">
      <w:pPr>
        <w:pStyle w:val="KeepWithNext"/>
        <w:rPr>
          <w:rtl/>
        </w:rPr>
      </w:pPr>
    </w:p>
    <w:p w:rsidR="00857E65" w:rsidRDefault="00857E65" w:rsidP="00857E65">
      <w:pPr>
        <w:rPr>
          <w:rtl/>
        </w:rPr>
      </w:pPr>
      <w:r>
        <w:rPr>
          <w:rFonts w:hint="cs"/>
          <w:rtl/>
        </w:rPr>
        <w:t xml:space="preserve">אני מרגיש שנעשה </w:t>
      </w:r>
      <w:bookmarkStart w:id="1617" w:name="_ETM_Q1_4348288"/>
      <w:bookmarkEnd w:id="1617"/>
      <w:r>
        <w:rPr>
          <w:rFonts w:hint="cs"/>
          <w:rtl/>
        </w:rPr>
        <w:t xml:space="preserve">מאמץ גדול ועדיין, העובדה שאין עליכם, הבנקים, </w:t>
      </w:r>
      <w:bookmarkStart w:id="1618" w:name="_ETM_Q1_4353295"/>
      <w:bookmarkEnd w:id="1618"/>
      <w:r>
        <w:rPr>
          <w:rFonts w:hint="cs"/>
          <w:rtl/>
        </w:rPr>
        <w:t>סנקציות אם לא תעמדו בדד-ליין, נותנת את ההר</w:t>
      </w:r>
      <w:bookmarkStart w:id="1619" w:name="_ETM_Q1_4353072"/>
      <w:bookmarkEnd w:id="1619"/>
      <w:r>
        <w:rPr>
          <w:rFonts w:hint="cs"/>
          <w:rtl/>
        </w:rPr>
        <w:t xml:space="preserve">גשה שאולי לא בהכרח ממקסמים את הצורך. אם היה פה </w:t>
      </w:r>
      <w:bookmarkStart w:id="1620" w:name="_ETM_Q1_4362727"/>
      <w:bookmarkEnd w:id="1620"/>
      <w:r>
        <w:rPr>
          <w:rFonts w:hint="cs"/>
          <w:rtl/>
        </w:rPr>
        <w:t xml:space="preserve">עכשיו פוטנציאל של אפליקציה של בנק שצריכים למכור אותה או </w:t>
      </w:r>
      <w:bookmarkStart w:id="1621" w:name="_ETM_Q1_4360783"/>
      <w:bookmarkEnd w:id="1621"/>
      <w:r>
        <w:rPr>
          <w:rFonts w:hint="cs"/>
          <w:rtl/>
        </w:rPr>
        <w:t xml:space="preserve">להוציא לשוק </w:t>
      </w:r>
      <w:r>
        <w:rPr>
          <w:rtl/>
        </w:rPr>
        <w:t>–</w:t>
      </w:r>
      <w:r>
        <w:rPr>
          <w:rFonts w:hint="cs"/>
          <w:rtl/>
        </w:rPr>
        <w:t xml:space="preserve">  אני חושב שאפשר לתגבר מאמצים</w:t>
      </w:r>
      <w:bookmarkStart w:id="1622" w:name="_ETM_Q1_4363161"/>
      <w:bookmarkEnd w:id="1622"/>
      <w:r>
        <w:rPr>
          <w:rFonts w:hint="cs"/>
          <w:rtl/>
        </w:rPr>
        <w:t xml:space="preserve"> גם ברמת הממשקים. זה לא פונה לאף אחד מכם פה </w:t>
      </w:r>
      <w:bookmarkStart w:id="1623" w:name="_ETM_Q1_4367890"/>
      <w:bookmarkEnd w:id="1623"/>
      <w:r>
        <w:rPr>
          <w:rFonts w:hint="cs"/>
          <w:rtl/>
        </w:rPr>
        <w:t>ספציפית, אתם באמת נותנים תשובות. אני אישית, על אף</w:t>
      </w:r>
      <w:bookmarkStart w:id="1624" w:name="_ETM_Q1_4373818"/>
      <w:bookmarkEnd w:id="1624"/>
      <w:r>
        <w:rPr>
          <w:rFonts w:hint="cs"/>
          <w:rtl/>
        </w:rPr>
        <w:t xml:space="preserve"> ההסברים, לא השתכנעתי. אני חושב שבסופו של דבר חזקה עליכם </w:t>
      </w:r>
      <w:bookmarkStart w:id="1625" w:name="_ETM_Q1_4375734"/>
      <w:bookmarkEnd w:id="1625"/>
      <w:r>
        <w:rPr>
          <w:rFonts w:hint="cs"/>
          <w:rtl/>
        </w:rPr>
        <w:t xml:space="preserve">להוכיח שעשיתם את המקסימום. הבנקים הם גופים חזקים עם כיסים </w:t>
      </w:r>
      <w:bookmarkStart w:id="1626" w:name="_ETM_Q1_4388695"/>
      <w:bookmarkEnd w:id="1626"/>
      <w:r>
        <w:rPr>
          <w:rFonts w:hint="cs"/>
          <w:rtl/>
        </w:rPr>
        <w:t xml:space="preserve">מאוד עמוקים. אני מגיע מעולם של פיתוח, אני חושב שכדי </w:t>
      </w:r>
      <w:bookmarkStart w:id="1627" w:name="_ETM_Q1_4394988"/>
      <w:bookmarkEnd w:id="1627"/>
      <w:r>
        <w:rPr>
          <w:rFonts w:hint="cs"/>
          <w:rtl/>
        </w:rPr>
        <w:t>להאיץ את הפיתוח יש הרבה דברים והרבה משאבים שאפשר לעשות</w:t>
      </w:r>
      <w:bookmarkStart w:id="1628" w:name="_ETM_Q1_4396116"/>
      <w:bookmarkEnd w:id="1628"/>
      <w:r>
        <w:rPr>
          <w:rFonts w:hint="cs"/>
          <w:rtl/>
        </w:rPr>
        <w:t xml:space="preserve"> ואני מביע חשש שדחייה פה תהיה תחילה </w:t>
      </w:r>
      <w:bookmarkStart w:id="1629" w:name="_ETM_Q1_4393050"/>
      <w:bookmarkEnd w:id="1629"/>
      <w:r>
        <w:rPr>
          <w:rFonts w:hint="cs"/>
          <w:rtl/>
        </w:rPr>
        <w:t xml:space="preserve">של דחיות נוספות. אני אישית לא השתכנעתי שיש </w:t>
      </w:r>
      <w:bookmarkStart w:id="1630" w:name="_ETM_Q1_4395967"/>
      <w:bookmarkEnd w:id="1630"/>
      <w:r>
        <w:rPr>
          <w:rFonts w:hint="cs"/>
          <w:rtl/>
        </w:rPr>
        <w:t xml:space="preserve">פה צורך בדחייה. </w:t>
      </w:r>
      <w:bookmarkStart w:id="1631" w:name="_ETM_Q1_4403483"/>
      <w:bookmarkEnd w:id="1631"/>
    </w:p>
    <w:p w:rsidR="00857E65" w:rsidRDefault="00857E65" w:rsidP="00857E65">
      <w:pPr>
        <w:rPr>
          <w:rtl/>
        </w:rPr>
      </w:pPr>
      <w:bookmarkStart w:id="1632" w:name="_ETM_Q1_4403559"/>
      <w:bookmarkEnd w:id="1632"/>
    </w:p>
    <w:p w:rsidR="00857E65" w:rsidRDefault="00857E65" w:rsidP="000A4407">
      <w:pPr>
        <w:pStyle w:val="af6"/>
        <w:rPr>
          <w:rtl/>
        </w:rPr>
      </w:pPr>
      <w:bookmarkStart w:id="1633" w:name="ET_yor_4758_242"/>
      <w:r w:rsidRPr="000A4407">
        <w:rPr>
          <w:rStyle w:val="TagStyle"/>
          <w:rtl/>
        </w:rPr>
        <w:t xml:space="preserve"> &lt;&lt; יור &gt;&gt;</w:t>
      </w:r>
      <w:r w:rsidRPr="00857E6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57E65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33"/>
    </w:p>
    <w:p w:rsidR="00857E65" w:rsidRDefault="00857E65" w:rsidP="00857E65">
      <w:pPr>
        <w:pStyle w:val="KeepWithNext"/>
        <w:rPr>
          <w:rtl/>
        </w:rPr>
      </w:pPr>
    </w:p>
    <w:p w:rsidR="00857E65" w:rsidRDefault="00857E65" w:rsidP="00857E65">
      <w:pPr>
        <w:rPr>
          <w:rtl/>
        </w:rPr>
      </w:pPr>
      <w:bookmarkStart w:id="1634" w:name="_ETM_Q1_4405771"/>
      <w:bookmarkEnd w:id="1634"/>
      <w:r>
        <w:rPr>
          <w:rFonts w:hint="cs"/>
          <w:rtl/>
        </w:rPr>
        <w:t>יכול להיות שאם היה מאמץ גדול יותר וכולם היו מגויסים, היו עומדים בשלוש שנים. מה שעומד לזכות</w:t>
      </w:r>
      <w:bookmarkStart w:id="1635" w:name="_ETM_Q1_4422299"/>
      <w:bookmarkEnd w:id="1635"/>
      <w:r>
        <w:rPr>
          <w:rFonts w:hint="cs"/>
          <w:rtl/>
        </w:rPr>
        <w:t xml:space="preserve"> הבקשה זה שכבר נאמר בדיונים אז שרוצים ארבע </w:t>
      </w:r>
      <w:bookmarkStart w:id="1636" w:name="_ETM_Q1_4421934"/>
      <w:bookmarkEnd w:id="1636"/>
      <w:r>
        <w:rPr>
          <w:rFonts w:hint="cs"/>
          <w:rtl/>
        </w:rPr>
        <w:t xml:space="preserve">שנים. היה לחץ, גם של האוצר וגם של </w:t>
      </w:r>
      <w:bookmarkStart w:id="1637" w:name="_ETM_Q1_4421959"/>
      <w:bookmarkEnd w:id="1637"/>
      <w:r>
        <w:rPr>
          <w:rFonts w:hint="cs"/>
          <w:rtl/>
        </w:rPr>
        <w:t xml:space="preserve">הגורמים בדיון לשלוש שנים, ונתנו את המתווה הזה. הנה אני </w:t>
      </w:r>
      <w:bookmarkStart w:id="1638" w:name="_ETM_Q1_4433567"/>
      <w:bookmarkEnd w:id="1638"/>
      <w:r>
        <w:rPr>
          <w:rFonts w:hint="cs"/>
          <w:rtl/>
        </w:rPr>
        <w:t xml:space="preserve">אומר לכם, אם הוועדה תאשר את הארכה, אנחנו צריכים להיווכח שאתם מבינים שהארכה הבאה אינה מובנת </w:t>
      </w:r>
      <w:bookmarkStart w:id="1639" w:name="_ETM_Q1_4444254"/>
      <w:bookmarkEnd w:id="1639"/>
      <w:r>
        <w:rPr>
          <w:rFonts w:hint="cs"/>
          <w:rtl/>
        </w:rPr>
        <w:t xml:space="preserve">מאליה. אני לא רוצה לתת לכם כביכול </w:t>
      </w:r>
      <w:bookmarkStart w:id="1640" w:name="_ETM_Q1_4450080"/>
      <w:bookmarkEnd w:id="1640"/>
      <w:r>
        <w:rPr>
          <w:rFonts w:hint="cs"/>
          <w:rtl/>
        </w:rPr>
        <w:t xml:space="preserve">אופציה, אבל אנחנו נדרוש הסברים עמוקים יותר, נוקבים יותר וגם יהיו לנו סנקציות. </w:t>
      </w:r>
      <w:bookmarkStart w:id="1641" w:name="_ETM_Q1_4455732"/>
      <w:bookmarkEnd w:id="1641"/>
      <w:r>
        <w:rPr>
          <w:rFonts w:hint="cs"/>
          <w:rtl/>
        </w:rPr>
        <w:t xml:space="preserve">אמרתי והשתמשתי בשוט, למרות שבדרך כלל לא אומרים </w:t>
      </w:r>
      <w:bookmarkStart w:id="1642" w:name="_ETM_Q1_4465829"/>
      <w:bookmarkEnd w:id="1642"/>
      <w:r>
        <w:rPr>
          <w:rFonts w:hint="cs"/>
          <w:rtl/>
        </w:rPr>
        <w:t>את זה, כי אדם שמאיים לא עושה</w:t>
      </w:r>
      <w:r w:rsidR="00A91FA7">
        <w:rPr>
          <w:rFonts w:hint="cs"/>
          <w:rtl/>
        </w:rPr>
        <w:t xml:space="preserve">. אדם צריך לחכות </w:t>
      </w:r>
      <w:bookmarkStart w:id="1643" w:name="_ETM_Q1_4462972"/>
      <w:bookmarkEnd w:id="1643"/>
      <w:r w:rsidR="00A91FA7">
        <w:rPr>
          <w:rFonts w:hint="cs"/>
          <w:rtl/>
        </w:rPr>
        <w:t xml:space="preserve">בשקט-בשקט, וכשמביאים לו את זה אז יש את השוט. </w:t>
      </w:r>
      <w:bookmarkStart w:id="1644" w:name="_ETM_Q1_4470647"/>
      <w:bookmarkEnd w:id="1644"/>
      <w:r w:rsidR="00A91FA7">
        <w:rPr>
          <w:rFonts w:hint="cs"/>
          <w:rtl/>
        </w:rPr>
        <w:t xml:space="preserve">הנה אני אומר לכם, משרד האוצר, אתם תפגשו אותי בחוק </w:t>
      </w:r>
      <w:bookmarkStart w:id="1645" w:name="_ETM_Q1_4476431"/>
      <w:bookmarkEnd w:id="1645"/>
      <w:r w:rsidR="00A91FA7">
        <w:rPr>
          <w:rFonts w:hint="cs"/>
          <w:rtl/>
        </w:rPr>
        <w:t xml:space="preserve">ההסדרים. לכן אל תחכו. שמעת את עו"ד ליאת שטרק? לא מדדתי לה לחץ דם בסוגיית תזכיר החוק, כי היה </w:t>
      </w:r>
      <w:bookmarkStart w:id="1646" w:name="_ETM_Q1_4492634"/>
      <w:bookmarkEnd w:id="1646"/>
      <w:r w:rsidR="00A91FA7">
        <w:rPr>
          <w:rFonts w:hint="cs"/>
          <w:rtl/>
        </w:rPr>
        <w:t>לה לחץ דם נמוך. אתה מבין שמפה אתם הולכים לעבוד</w:t>
      </w:r>
      <w:bookmarkStart w:id="1647" w:name="_ETM_Q1_4496044"/>
      <w:bookmarkEnd w:id="1647"/>
      <w:r w:rsidR="00A91FA7">
        <w:rPr>
          <w:rFonts w:hint="cs"/>
          <w:rtl/>
        </w:rPr>
        <w:t xml:space="preserve">, להאיץ את זה. חוק ההסדרים הוא לא מובן </w:t>
      </w:r>
      <w:bookmarkStart w:id="1648" w:name="_ETM_Q1_4496517"/>
      <w:bookmarkEnd w:id="1648"/>
      <w:r w:rsidR="00A91FA7">
        <w:rPr>
          <w:rFonts w:hint="cs"/>
          <w:rtl/>
        </w:rPr>
        <w:t xml:space="preserve">מאליו. חוק ההסדרים זה בית ספר אחר, ישבו פה חברי אופוזיציה, ובצדק, שיעשו את המוות לממשלה. פה חברי הכנסת ענייניים, הם יושבים ומוכנים לתמוך בזה עכשיו, כשאני </w:t>
      </w:r>
      <w:bookmarkStart w:id="1649" w:name="_ETM_Q1_4506328"/>
      <w:bookmarkEnd w:id="1649"/>
      <w:r w:rsidR="00A91FA7">
        <w:rPr>
          <w:rFonts w:hint="cs"/>
          <w:rtl/>
        </w:rPr>
        <w:t>מביא את זה, בתנאי שהם יודעים שהארכה הבאה לא מובנ</w:t>
      </w:r>
      <w:bookmarkStart w:id="1650" w:name="_ETM_Q1_4510667"/>
      <w:bookmarkEnd w:id="1650"/>
      <w:r w:rsidR="00A91FA7">
        <w:rPr>
          <w:rFonts w:hint="cs"/>
          <w:rtl/>
        </w:rPr>
        <w:t xml:space="preserve">ת מאליה. </w:t>
      </w:r>
    </w:p>
    <w:p w:rsidR="00A91FA7" w:rsidRDefault="00A91FA7" w:rsidP="00857E65">
      <w:pPr>
        <w:rPr>
          <w:rtl/>
        </w:rPr>
      </w:pPr>
      <w:bookmarkStart w:id="1651" w:name="_ETM_Q1_4518407"/>
      <w:bookmarkStart w:id="1652" w:name="_ETM_Q1_4518472"/>
      <w:bookmarkEnd w:id="1651"/>
      <w:bookmarkEnd w:id="1652"/>
    </w:p>
    <w:p w:rsidR="00A91FA7" w:rsidRDefault="00A91FA7" w:rsidP="000A4407">
      <w:pPr>
        <w:pStyle w:val="a4"/>
        <w:rPr>
          <w:rtl/>
        </w:rPr>
      </w:pPr>
      <w:bookmarkStart w:id="1653" w:name="ET_speaker_5811_243"/>
      <w:r w:rsidRPr="000A4407">
        <w:rPr>
          <w:rStyle w:val="TagStyle"/>
          <w:rtl/>
        </w:rPr>
        <w:t xml:space="preserve"> &lt;&lt; דובר &gt;&gt;</w:t>
      </w:r>
      <w:r w:rsidRPr="00A91FA7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A91FA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3"/>
    </w:p>
    <w:p w:rsidR="00A91FA7" w:rsidRDefault="00A91FA7" w:rsidP="00A91FA7">
      <w:pPr>
        <w:pStyle w:val="KeepWithNext"/>
        <w:rPr>
          <w:rtl/>
        </w:rPr>
      </w:pPr>
    </w:p>
    <w:p w:rsidR="00A91FA7" w:rsidRDefault="00A91FA7" w:rsidP="00A91FA7">
      <w:pPr>
        <w:rPr>
          <w:rtl/>
        </w:rPr>
      </w:pPr>
      <w:r>
        <w:rPr>
          <w:rFonts w:hint="cs"/>
          <w:rtl/>
        </w:rPr>
        <w:t xml:space="preserve">שלא תהיה עוד ארכה, שיעמדו בזה. אם הם באים לבקש מאיתנו ארכה, שיתחייבו שזו תהיה </w:t>
      </w:r>
      <w:bookmarkStart w:id="1654" w:name="_ETM_Q1_4530011"/>
      <w:bookmarkEnd w:id="1654"/>
      <w:r>
        <w:rPr>
          <w:rFonts w:hint="cs"/>
          <w:rtl/>
        </w:rPr>
        <w:t>האחרונה, ולא כמו במכתבים שלהם בהם הם כבר אומרים שהם יבקשו עוד אחת.</w:t>
      </w:r>
    </w:p>
    <w:p w:rsidR="00A91FA7" w:rsidRDefault="00A91FA7" w:rsidP="00A91FA7">
      <w:pPr>
        <w:rPr>
          <w:rtl/>
        </w:rPr>
      </w:pPr>
      <w:bookmarkStart w:id="1655" w:name="_ETM_Q1_4535323"/>
      <w:bookmarkStart w:id="1656" w:name="_ETM_Q1_4535382"/>
      <w:bookmarkEnd w:id="1655"/>
      <w:bookmarkEnd w:id="1656"/>
    </w:p>
    <w:p w:rsidR="00A91FA7" w:rsidRDefault="00A91FA7" w:rsidP="000A4407">
      <w:pPr>
        <w:pStyle w:val="af6"/>
        <w:rPr>
          <w:rtl/>
        </w:rPr>
      </w:pPr>
      <w:bookmarkStart w:id="1657" w:name="ET_yor_4758_244"/>
      <w:r w:rsidRPr="000A4407">
        <w:rPr>
          <w:rStyle w:val="TagStyle"/>
          <w:rtl/>
        </w:rPr>
        <w:t xml:space="preserve"> &lt;&lt; יור &gt;&gt;</w:t>
      </w:r>
      <w:r w:rsidRPr="00A91FA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91FA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7"/>
    </w:p>
    <w:p w:rsidR="00A91FA7" w:rsidRDefault="00A91FA7" w:rsidP="00A91FA7">
      <w:pPr>
        <w:pStyle w:val="KeepWithNext"/>
        <w:rPr>
          <w:rtl/>
        </w:rPr>
      </w:pPr>
    </w:p>
    <w:p w:rsidR="00A91FA7" w:rsidRDefault="00A91FA7" w:rsidP="00A91FA7">
      <w:pPr>
        <w:rPr>
          <w:rtl/>
        </w:rPr>
      </w:pPr>
      <w:bookmarkStart w:id="1658" w:name="_ETM_Q1_4530426"/>
      <w:bookmarkEnd w:id="1658"/>
      <w:r>
        <w:rPr>
          <w:rFonts w:hint="cs"/>
          <w:rtl/>
        </w:rPr>
        <w:t xml:space="preserve">אם הם יגידו עכשיו שהם </w:t>
      </w:r>
      <w:bookmarkStart w:id="1659" w:name="_ETM_Q1_4538696"/>
      <w:bookmarkEnd w:id="1659"/>
      <w:r>
        <w:rPr>
          <w:rFonts w:hint="cs"/>
          <w:rtl/>
        </w:rPr>
        <w:t xml:space="preserve">מבקשים את הארכה הזאת ושהם יבקשו את הארכה </w:t>
      </w:r>
      <w:bookmarkStart w:id="1660" w:name="_ETM_Q1_4535570"/>
      <w:bookmarkEnd w:id="1660"/>
      <w:r>
        <w:rPr>
          <w:rFonts w:hint="cs"/>
          <w:rtl/>
        </w:rPr>
        <w:t xml:space="preserve">הבאה, הם לא יקבלו לא את זו ולא את </w:t>
      </w:r>
      <w:bookmarkStart w:id="1661" w:name="_ETM_Q1_4539758"/>
      <w:bookmarkEnd w:id="1661"/>
      <w:r>
        <w:rPr>
          <w:rFonts w:hint="cs"/>
          <w:rtl/>
        </w:rPr>
        <w:t xml:space="preserve">הבאה. </w:t>
      </w:r>
    </w:p>
    <w:p w:rsidR="00A91FA7" w:rsidRDefault="00A91FA7" w:rsidP="00A91FA7">
      <w:pPr>
        <w:rPr>
          <w:rtl/>
        </w:rPr>
      </w:pPr>
      <w:bookmarkStart w:id="1662" w:name="_ETM_Q1_4544982"/>
      <w:bookmarkStart w:id="1663" w:name="_ETM_Q1_4545052"/>
      <w:bookmarkEnd w:id="1662"/>
      <w:bookmarkEnd w:id="1663"/>
    </w:p>
    <w:p w:rsidR="00A91FA7" w:rsidRDefault="00A91FA7" w:rsidP="00083A6E">
      <w:pPr>
        <w:pStyle w:val="a4"/>
        <w:keepNext/>
        <w:rPr>
          <w:rtl/>
        </w:rPr>
      </w:pPr>
      <w:bookmarkStart w:id="1664" w:name="ET_speaker_5939_245"/>
      <w:r w:rsidRPr="000A4407">
        <w:rPr>
          <w:rStyle w:val="TagStyle"/>
          <w:rtl/>
        </w:rPr>
        <w:t xml:space="preserve"> &lt;&lt; דובר &gt;&gt;</w:t>
      </w:r>
      <w:r w:rsidRPr="00A91FA7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A91FA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4"/>
    </w:p>
    <w:p w:rsidR="00A91FA7" w:rsidRDefault="00A91FA7" w:rsidP="00083A6E">
      <w:pPr>
        <w:pStyle w:val="KeepWithNext"/>
        <w:rPr>
          <w:rtl/>
        </w:rPr>
      </w:pPr>
    </w:p>
    <w:p w:rsidR="00A91FA7" w:rsidRDefault="00A91FA7" w:rsidP="00A91FA7">
      <w:pPr>
        <w:rPr>
          <w:rtl/>
        </w:rPr>
      </w:pPr>
      <w:r>
        <w:rPr>
          <w:rFonts w:hint="cs"/>
          <w:rtl/>
        </w:rPr>
        <w:t xml:space="preserve">אם היה פה לקוח בסוף שדורש את המוצר, </w:t>
      </w:r>
      <w:bookmarkStart w:id="1665" w:name="_ETM_Q1_4547514"/>
      <w:bookmarkEnd w:id="1665"/>
      <w:r>
        <w:rPr>
          <w:rFonts w:hint="cs"/>
          <w:rtl/>
        </w:rPr>
        <w:t xml:space="preserve">המוצר היה מוכן בזמן. אין גבול לארכות בעולם </w:t>
      </w:r>
      <w:bookmarkStart w:id="1666" w:name="_ETM_Q1_4544372"/>
      <w:bookmarkStart w:id="1667" w:name="_ETM_Q1_4524333"/>
      <w:bookmarkEnd w:id="1666"/>
      <w:bookmarkEnd w:id="1667"/>
      <w:r>
        <w:rPr>
          <w:rFonts w:hint="cs"/>
          <w:rtl/>
        </w:rPr>
        <w:t xml:space="preserve">הטכנולוגי. אני מגיע מעולמות הפיתוח, אין גבול לארכות שאפשר לקבל. </w:t>
      </w:r>
      <w:bookmarkStart w:id="1668" w:name="_ETM_Q1_4548335"/>
      <w:bookmarkEnd w:id="1668"/>
      <w:r>
        <w:rPr>
          <w:rFonts w:hint="cs"/>
          <w:rtl/>
        </w:rPr>
        <w:t>הלקוח פה הוא בסופו של דבר אוסף של אנשים</w:t>
      </w:r>
      <w:bookmarkStart w:id="1669" w:name="_ETM_Q1_4557802"/>
      <w:bookmarkEnd w:id="1669"/>
      <w:r>
        <w:rPr>
          <w:rFonts w:hint="cs"/>
          <w:rtl/>
        </w:rPr>
        <w:t xml:space="preserve"> שיוצרים ציבור והם מוחלשים. הם לא יכולים לבוא ולהגיד לכם שאם לא תסיימו את זה בזמן, אנחנו לוקחים </w:t>
      </w:r>
      <w:bookmarkStart w:id="1670" w:name="_ETM_Q1_4558890"/>
      <w:bookmarkEnd w:id="1670"/>
      <w:r>
        <w:rPr>
          <w:rFonts w:hint="cs"/>
          <w:rtl/>
        </w:rPr>
        <w:t xml:space="preserve">את הדברים שלנו והולכים. לכן נטיית הלב שלי היא </w:t>
      </w:r>
      <w:bookmarkStart w:id="1671" w:name="_ETM_Q1_4561334"/>
      <w:bookmarkEnd w:id="1671"/>
      <w:r>
        <w:rPr>
          <w:rFonts w:hint="cs"/>
          <w:rtl/>
        </w:rPr>
        <w:t>לא.</w:t>
      </w:r>
    </w:p>
    <w:p w:rsidR="00A91FA7" w:rsidRDefault="00A91FA7" w:rsidP="00A91FA7">
      <w:pPr>
        <w:rPr>
          <w:rtl/>
        </w:rPr>
      </w:pPr>
    </w:p>
    <w:p w:rsidR="00A91FA7" w:rsidRDefault="00A91FA7" w:rsidP="000A4407">
      <w:pPr>
        <w:pStyle w:val="af6"/>
        <w:rPr>
          <w:rtl/>
        </w:rPr>
      </w:pPr>
      <w:bookmarkStart w:id="1672" w:name="ET_yor_4758_246"/>
      <w:r w:rsidRPr="000A4407">
        <w:rPr>
          <w:rStyle w:val="TagStyle"/>
          <w:rtl/>
        </w:rPr>
        <w:t xml:space="preserve"> &lt;&lt; יור &gt;&gt;</w:t>
      </w:r>
      <w:r w:rsidRPr="00A91FA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91FA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72"/>
    </w:p>
    <w:p w:rsidR="00A91FA7" w:rsidRDefault="00A91FA7" w:rsidP="00A91FA7">
      <w:pPr>
        <w:pStyle w:val="KeepWithNext"/>
        <w:rPr>
          <w:rtl/>
        </w:rPr>
      </w:pPr>
    </w:p>
    <w:p w:rsidR="00A91FA7" w:rsidRDefault="00A91FA7" w:rsidP="00A91FA7">
      <w:pPr>
        <w:rPr>
          <w:rtl/>
        </w:rPr>
      </w:pPr>
      <w:bookmarkStart w:id="1673" w:name="_ETM_Q1_4563734"/>
      <w:bookmarkEnd w:id="1673"/>
      <w:r>
        <w:rPr>
          <w:rFonts w:hint="cs"/>
          <w:rtl/>
        </w:rPr>
        <w:t xml:space="preserve">אובייקטיבית יש פה שני צדדים </w:t>
      </w:r>
      <w:r>
        <w:rPr>
          <w:rtl/>
        </w:rPr>
        <w:t>–</w:t>
      </w:r>
      <w:r>
        <w:rPr>
          <w:rFonts w:hint="cs"/>
          <w:rtl/>
        </w:rPr>
        <w:t xml:space="preserve"> המשרדים והפרויקטורים שמובילים. הבנקים באו לחתונה הזאת כמי שכפאו שד. הם עונים אמן בעל כורחם. </w:t>
      </w:r>
    </w:p>
    <w:p w:rsidR="00A91FA7" w:rsidRDefault="00A91FA7" w:rsidP="00A91FA7">
      <w:pPr>
        <w:rPr>
          <w:rtl/>
        </w:rPr>
      </w:pPr>
      <w:bookmarkStart w:id="1674" w:name="_ETM_Q1_4580522"/>
      <w:bookmarkStart w:id="1675" w:name="_ETM_Q1_4580588"/>
      <w:bookmarkEnd w:id="1674"/>
      <w:bookmarkEnd w:id="1675"/>
      <w:r>
        <w:rPr>
          <w:rtl/>
        </w:rPr>
        <w:t xml:space="preserve">  </w:t>
      </w:r>
    </w:p>
    <w:p w:rsidR="00A91FA7" w:rsidRDefault="00A91FA7" w:rsidP="000A4407">
      <w:pPr>
        <w:pStyle w:val="a4"/>
        <w:rPr>
          <w:rtl/>
        </w:rPr>
      </w:pPr>
      <w:bookmarkStart w:id="1676" w:name="ET_speaker_5939_247"/>
      <w:r w:rsidRPr="000A4407">
        <w:rPr>
          <w:rStyle w:val="TagStyle"/>
          <w:rtl/>
        </w:rPr>
        <w:t xml:space="preserve"> &lt;&lt; דובר &gt;&gt;</w:t>
      </w:r>
      <w:r w:rsidRPr="00A91FA7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A91FA7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6"/>
    </w:p>
    <w:p w:rsidR="00A91FA7" w:rsidRDefault="00A91FA7" w:rsidP="00A91FA7">
      <w:pPr>
        <w:pStyle w:val="KeepWithNext"/>
        <w:rPr>
          <w:rtl/>
        </w:rPr>
      </w:pPr>
    </w:p>
    <w:p w:rsidR="004E03F4" w:rsidRDefault="00A91FA7" w:rsidP="004E03F4">
      <w:pPr>
        <w:rPr>
          <w:rtl/>
        </w:rPr>
      </w:pPr>
      <w:bookmarkStart w:id="1677" w:name="_ETM_Q1_4579851"/>
      <w:bookmarkStart w:id="1678" w:name="_ETM_Q1_4580127"/>
      <w:bookmarkStart w:id="1679" w:name="_ETM_Q1_4580208"/>
      <w:bookmarkEnd w:id="1677"/>
      <w:bookmarkEnd w:id="1678"/>
      <w:bookmarkEnd w:id="1679"/>
      <w:r>
        <w:rPr>
          <w:rFonts w:hint="cs"/>
          <w:rtl/>
        </w:rPr>
        <w:t xml:space="preserve">בסדר גמור. </w:t>
      </w:r>
      <w:r w:rsidR="004E03F4">
        <w:rPr>
          <w:rFonts w:hint="cs"/>
          <w:rtl/>
        </w:rPr>
        <w:t xml:space="preserve">יש </w:t>
      </w:r>
      <w:bookmarkStart w:id="1680" w:name="_ETM_Q1_4586093"/>
      <w:bookmarkEnd w:id="1680"/>
      <w:r>
        <w:rPr>
          <w:rFonts w:hint="cs"/>
          <w:rtl/>
        </w:rPr>
        <w:t xml:space="preserve">ארגונים </w:t>
      </w:r>
      <w:r w:rsidR="004E03F4">
        <w:rPr>
          <w:rFonts w:hint="cs"/>
          <w:rtl/>
        </w:rPr>
        <w:t>חזקים שמשיתים עליהם רגולציה.</w:t>
      </w:r>
    </w:p>
    <w:p w:rsidR="004E03F4" w:rsidRDefault="004E03F4" w:rsidP="004E03F4">
      <w:pPr>
        <w:rPr>
          <w:rtl/>
        </w:rPr>
      </w:pPr>
      <w:bookmarkStart w:id="1681" w:name="_ETM_Q1_4589298"/>
      <w:bookmarkStart w:id="1682" w:name="_ETM_Q1_4589372"/>
      <w:bookmarkEnd w:id="1681"/>
      <w:bookmarkEnd w:id="1682"/>
    </w:p>
    <w:p w:rsidR="004E03F4" w:rsidRDefault="004E03F4" w:rsidP="000A4407">
      <w:pPr>
        <w:pStyle w:val="af6"/>
        <w:rPr>
          <w:rtl/>
        </w:rPr>
      </w:pPr>
      <w:bookmarkStart w:id="1683" w:name="ET_yor_4758_248"/>
      <w:r w:rsidRPr="000A4407">
        <w:rPr>
          <w:rStyle w:val="TagStyle"/>
          <w:rtl/>
        </w:rPr>
        <w:t xml:space="preserve"> &lt;&lt; יור &gt;&gt;</w:t>
      </w:r>
      <w:r w:rsidRPr="004E03F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E03F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3"/>
    </w:p>
    <w:p w:rsidR="004E03F4" w:rsidRDefault="004E03F4" w:rsidP="004E03F4">
      <w:pPr>
        <w:pStyle w:val="KeepWithNext"/>
        <w:rPr>
          <w:rtl/>
        </w:rPr>
      </w:pPr>
    </w:p>
    <w:p w:rsidR="004E03F4" w:rsidRDefault="004E03F4" w:rsidP="00BA04FD">
      <w:pPr>
        <w:rPr>
          <w:rtl/>
        </w:rPr>
      </w:pPr>
      <w:bookmarkStart w:id="1684" w:name="_ETM_Q1_4591357"/>
      <w:bookmarkEnd w:id="1684"/>
      <w:r>
        <w:rPr>
          <w:rFonts w:hint="cs"/>
          <w:rtl/>
        </w:rPr>
        <w:t>מה שעומד בנקודת הזכות</w:t>
      </w:r>
      <w:r w:rsidR="00BA04FD">
        <w:rPr>
          <w:rFonts w:hint="cs"/>
          <w:rtl/>
        </w:rPr>
        <w:t xml:space="preserve"> זה ש</w:t>
      </w:r>
      <w:bookmarkStart w:id="1685" w:name="_ETM_Q1_4592652"/>
      <w:bookmarkEnd w:id="1685"/>
      <w:r>
        <w:rPr>
          <w:rFonts w:hint="cs"/>
          <w:rtl/>
        </w:rPr>
        <w:t xml:space="preserve">כדי שמשרדי הממשלה יתקדמו בחלק מהדברים, הם היו תלויים בבנקים. בהתחלה הבנקים - - - </w:t>
      </w:r>
    </w:p>
    <w:p w:rsidR="004E03F4" w:rsidRDefault="004E03F4" w:rsidP="004E03F4">
      <w:pPr>
        <w:rPr>
          <w:rtl/>
        </w:rPr>
      </w:pPr>
      <w:bookmarkStart w:id="1686" w:name="_ETM_Q1_4598005"/>
      <w:bookmarkStart w:id="1687" w:name="_ETM_Q1_4598083"/>
      <w:bookmarkEnd w:id="1686"/>
      <w:bookmarkEnd w:id="1687"/>
    </w:p>
    <w:p w:rsidR="004E03F4" w:rsidRDefault="004E03F4" w:rsidP="000A4407">
      <w:pPr>
        <w:pStyle w:val="a4"/>
        <w:rPr>
          <w:rtl/>
        </w:rPr>
      </w:pPr>
      <w:bookmarkStart w:id="1688" w:name="ET_speaker_5939_249"/>
      <w:r w:rsidRPr="000A4407">
        <w:rPr>
          <w:rStyle w:val="TagStyle"/>
          <w:rtl/>
        </w:rPr>
        <w:t xml:space="preserve"> &lt;&lt; דובר &gt;&gt;</w:t>
      </w:r>
      <w:r w:rsidRPr="004E03F4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4E03F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8"/>
    </w:p>
    <w:p w:rsidR="004E03F4" w:rsidRDefault="004E03F4" w:rsidP="004E03F4">
      <w:pPr>
        <w:pStyle w:val="KeepWithNext"/>
        <w:rPr>
          <w:rtl/>
        </w:rPr>
      </w:pPr>
    </w:p>
    <w:p w:rsidR="004E03F4" w:rsidRDefault="004E03F4" w:rsidP="004E03F4">
      <w:pPr>
        <w:rPr>
          <w:rtl/>
        </w:rPr>
      </w:pPr>
      <w:bookmarkStart w:id="1689" w:name="_ETM_Q1_4596472"/>
      <w:bookmarkStart w:id="1690" w:name="_ETM_Q1_4596744"/>
      <w:bookmarkStart w:id="1691" w:name="_ETM_Q1_4596818"/>
      <w:bookmarkEnd w:id="1689"/>
      <w:bookmarkEnd w:id="1690"/>
      <w:bookmarkEnd w:id="1691"/>
      <w:r>
        <w:rPr>
          <w:rFonts w:hint="cs"/>
          <w:rtl/>
        </w:rPr>
        <w:t xml:space="preserve">אני </w:t>
      </w:r>
      <w:bookmarkStart w:id="1692" w:name="_ETM_Q1_4597569"/>
      <w:bookmarkEnd w:id="1692"/>
      <w:r>
        <w:rPr>
          <w:rFonts w:hint="cs"/>
          <w:rtl/>
        </w:rPr>
        <w:t xml:space="preserve">מלין פה על הבנקים, אדוני היושב-ראש. </w:t>
      </w:r>
    </w:p>
    <w:p w:rsidR="004E03F4" w:rsidRDefault="004E03F4" w:rsidP="004E03F4">
      <w:pPr>
        <w:rPr>
          <w:rtl/>
        </w:rPr>
      </w:pPr>
      <w:bookmarkStart w:id="1693" w:name="_ETM_Q1_4606226"/>
      <w:bookmarkStart w:id="1694" w:name="_ETM_Q1_4606295"/>
      <w:bookmarkEnd w:id="1693"/>
      <w:bookmarkEnd w:id="1694"/>
    </w:p>
    <w:p w:rsidR="004E03F4" w:rsidRDefault="004E03F4" w:rsidP="000A4407">
      <w:pPr>
        <w:pStyle w:val="af6"/>
        <w:rPr>
          <w:rtl/>
        </w:rPr>
      </w:pPr>
      <w:bookmarkStart w:id="1695" w:name="ET_yor_4758_250"/>
      <w:r w:rsidRPr="000A4407">
        <w:rPr>
          <w:rStyle w:val="TagStyle"/>
          <w:rtl/>
        </w:rPr>
        <w:t xml:space="preserve"> &lt;&lt; יור &gt;&gt;</w:t>
      </w:r>
      <w:r w:rsidRPr="004E03F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E03F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95"/>
    </w:p>
    <w:p w:rsidR="004E03F4" w:rsidRDefault="004E03F4" w:rsidP="004E03F4">
      <w:pPr>
        <w:pStyle w:val="KeepWithNext"/>
        <w:rPr>
          <w:rtl/>
        </w:rPr>
      </w:pPr>
    </w:p>
    <w:p w:rsidR="004E03F4" w:rsidRDefault="004E03F4" w:rsidP="004E03F4">
      <w:pPr>
        <w:rPr>
          <w:rtl/>
        </w:rPr>
      </w:pPr>
      <w:r>
        <w:rPr>
          <w:rFonts w:hint="cs"/>
          <w:rtl/>
        </w:rPr>
        <w:t>לא הבנקים מבק</w:t>
      </w:r>
      <w:bookmarkStart w:id="1696" w:name="_ETM_Q1_4599674"/>
      <w:bookmarkEnd w:id="1696"/>
      <w:r>
        <w:rPr>
          <w:rFonts w:hint="cs"/>
          <w:rtl/>
        </w:rPr>
        <w:t xml:space="preserve">שים הארכה. אני לא הולך להיענות לבקשת הבנקים, אני אומר את זה לאוצר. </w:t>
      </w:r>
    </w:p>
    <w:p w:rsidR="004E03F4" w:rsidRDefault="004E03F4" w:rsidP="004E03F4">
      <w:pPr>
        <w:rPr>
          <w:rtl/>
        </w:rPr>
      </w:pPr>
    </w:p>
    <w:p w:rsidR="004E03F4" w:rsidRDefault="004E03F4" w:rsidP="000A4407">
      <w:pPr>
        <w:pStyle w:val="a4"/>
        <w:rPr>
          <w:rtl/>
        </w:rPr>
      </w:pPr>
      <w:bookmarkStart w:id="1697" w:name="ET_knessetmember_6045_251"/>
      <w:r w:rsidRPr="000A4407">
        <w:rPr>
          <w:rStyle w:val="TagStyle"/>
          <w:rtl/>
        </w:rPr>
        <w:t xml:space="preserve"> &lt;&lt; דובר &gt;&gt;</w:t>
      </w:r>
      <w:r w:rsidRPr="004E03F4">
        <w:rPr>
          <w:rStyle w:val="TagStyle"/>
          <w:rtl/>
        </w:rPr>
        <w:t xml:space="preserve"> </w:t>
      </w:r>
      <w:r>
        <w:rPr>
          <w:rtl/>
        </w:rPr>
        <w:t>הילה וזאן (כחול לבן):</w:t>
      </w:r>
      <w:r w:rsidRPr="004E03F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7"/>
    </w:p>
    <w:p w:rsidR="004E03F4" w:rsidRDefault="004E03F4" w:rsidP="004E03F4">
      <w:pPr>
        <w:pStyle w:val="KeepWithNext"/>
        <w:rPr>
          <w:rtl/>
        </w:rPr>
      </w:pPr>
    </w:p>
    <w:p w:rsidR="004E03F4" w:rsidRDefault="004E03F4" w:rsidP="004E03F4">
      <w:pPr>
        <w:rPr>
          <w:rtl/>
        </w:rPr>
      </w:pPr>
      <w:r>
        <w:rPr>
          <w:rFonts w:hint="cs"/>
          <w:rtl/>
        </w:rPr>
        <w:t xml:space="preserve">השאלה היא איך אנחנו מוודאים את זה </w:t>
      </w:r>
      <w:bookmarkStart w:id="1698" w:name="_ETM_Q1_4615917"/>
      <w:bookmarkEnd w:id="1698"/>
      <w:r>
        <w:rPr>
          <w:rFonts w:hint="cs"/>
          <w:rtl/>
        </w:rPr>
        <w:t xml:space="preserve">שהארכה הזאת תהיה סופית ולא תהיה עוד אחת. </w:t>
      </w:r>
    </w:p>
    <w:p w:rsidR="004E03F4" w:rsidRDefault="004E03F4" w:rsidP="004E03F4">
      <w:pPr>
        <w:rPr>
          <w:rtl/>
        </w:rPr>
      </w:pPr>
      <w:bookmarkStart w:id="1699" w:name="_ETM_Q1_4621359"/>
      <w:bookmarkStart w:id="1700" w:name="_ETM_Q1_4621450"/>
      <w:bookmarkEnd w:id="1699"/>
      <w:bookmarkEnd w:id="1700"/>
    </w:p>
    <w:p w:rsidR="004E03F4" w:rsidRDefault="004E03F4" w:rsidP="000A4407">
      <w:pPr>
        <w:pStyle w:val="a4"/>
        <w:rPr>
          <w:rtl/>
        </w:rPr>
      </w:pPr>
      <w:bookmarkStart w:id="1701" w:name="ET_speaker_5939_252"/>
      <w:r w:rsidRPr="000A4407">
        <w:rPr>
          <w:rStyle w:val="TagStyle"/>
          <w:rtl/>
        </w:rPr>
        <w:t xml:space="preserve"> &lt;&lt; דובר &gt;&gt;</w:t>
      </w:r>
      <w:r w:rsidRPr="004E03F4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4E03F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1"/>
    </w:p>
    <w:p w:rsidR="004E03F4" w:rsidRDefault="004E03F4" w:rsidP="004E03F4">
      <w:pPr>
        <w:pStyle w:val="KeepWithNext"/>
        <w:rPr>
          <w:rtl/>
        </w:rPr>
      </w:pPr>
    </w:p>
    <w:p w:rsidR="004E03F4" w:rsidRDefault="004E03F4" w:rsidP="004E03F4">
      <w:pPr>
        <w:rPr>
          <w:rtl/>
        </w:rPr>
      </w:pPr>
      <w:r>
        <w:rPr>
          <w:rFonts w:hint="cs"/>
          <w:rtl/>
        </w:rPr>
        <w:t xml:space="preserve">נאמר פה </w:t>
      </w:r>
      <w:bookmarkStart w:id="1702" w:name="_ETM_Q1_4614929"/>
      <w:bookmarkEnd w:id="1702"/>
      <w:r>
        <w:rPr>
          <w:rFonts w:hint="cs"/>
          <w:rtl/>
        </w:rPr>
        <w:t xml:space="preserve">שעיקר הפיתוח הוא בבנקים ולכן אני אומר שזה על הבנקים. </w:t>
      </w:r>
      <w:bookmarkStart w:id="1703" w:name="_ETM_Q1_4620161"/>
      <w:bookmarkStart w:id="1704" w:name="_ETM_Q1_4620473"/>
      <w:bookmarkEnd w:id="1703"/>
      <w:bookmarkEnd w:id="1704"/>
    </w:p>
    <w:p w:rsidR="004E03F4" w:rsidRDefault="004E03F4" w:rsidP="004E03F4">
      <w:pPr>
        <w:rPr>
          <w:rtl/>
        </w:rPr>
      </w:pPr>
      <w:bookmarkStart w:id="1705" w:name="_ETM_Q1_4620551"/>
      <w:bookmarkEnd w:id="1705"/>
    </w:p>
    <w:p w:rsidR="004E03F4" w:rsidRDefault="004E03F4" w:rsidP="000A4407">
      <w:pPr>
        <w:pStyle w:val="af6"/>
        <w:rPr>
          <w:rtl/>
        </w:rPr>
      </w:pPr>
      <w:bookmarkStart w:id="1706" w:name="ET_yor_4758_253"/>
      <w:r w:rsidRPr="000A4407">
        <w:rPr>
          <w:rStyle w:val="TagStyle"/>
          <w:rtl/>
        </w:rPr>
        <w:t xml:space="preserve"> &lt;&lt; יור &gt;&gt;</w:t>
      </w:r>
      <w:r w:rsidRPr="004E03F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E03F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06"/>
    </w:p>
    <w:p w:rsidR="004E03F4" w:rsidRDefault="004E03F4" w:rsidP="004E03F4">
      <w:pPr>
        <w:pStyle w:val="KeepWithNext"/>
        <w:rPr>
          <w:rtl/>
        </w:rPr>
      </w:pPr>
    </w:p>
    <w:p w:rsidR="004E03F4" w:rsidRDefault="004E03F4" w:rsidP="004E03F4">
      <w:pPr>
        <w:rPr>
          <w:rtl/>
        </w:rPr>
      </w:pPr>
      <w:bookmarkStart w:id="1707" w:name="_ETM_Q1_4629247"/>
      <w:bookmarkEnd w:id="1707"/>
      <w:r>
        <w:rPr>
          <w:rFonts w:hint="cs"/>
          <w:rtl/>
        </w:rPr>
        <w:t xml:space="preserve">כמעט ואין לנו שוט. בואו נאמר שאני </w:t>
      </w:r>
      <w:bookmarkStart w:id="1708" w:name="_ETM_Q1_4628246"/>
      <w:bookmarkEnd w:id="1708"/>
      <w:r>
        <w:rPr>
          <w:rFonts w:hint="cs"/>
          <w:rtl/>
        </w:rPr>
        <w:t xml:space="preserve">לא מאשר את הארכה, מי ירוויח מזה? </w:t>
      </w:r>
    </w:p>
    <w:p w:rsidR="004E03F4" w:rsidRDefault="004E03F4" w:rsidP="004E03F4">
      <w:pPr>
        <w:rPr>
          <w:rtl/>
        </w:rPr>
      </w:pPr>
      <w:bookmarkStart w:id="1709" w:name="_ETM_Q1_4638808"/>
      <w:bookmarkStart w:id="1710" w:name="_ETM_Q1_4638868"/>
      <w:bookmarkEnd w:id="1709"/>
      <w:bookmarkEnd w:id="1710"/>
    </w:p>
    <w:p w:rsidR="004E03F4" w:rsidRDefault="004E03F4" w:rsidP="000A4407">
      <w:pPr>
        <w:pStyle w:val="a4"/>
        <w:rPr>
          <w:rtl/>
        </w:rPr>
      </w:pPr>
      <w:bookmarkStart w:id="1711" w:name="ET_speaker_5811_254"/>
      <w:r w:rsidRPr="000A4407">
        <w:rPr>
          <w:rStyle w:val="TagStyle"/>
          <w:rtl/>
        </w:rPr>
        <w:t xml:space="preserve"> &lt;&lt; דובר &gt;&gt;</w:t>
      </w:r>
      <w:r w:rsidRPr="004E03F4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4E03F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1"/>
    </w:p>
    <w:p w:rsidR="004E03F4" w:rsidRDefault="004E03F4" w:rsidP="004E03F4">
      <w:pPr>
        <w:pStyle w:val="KeepWithNext"/>
        <w:rPr>
          <w:rtl/>
        </w:rPr>
      </w:pPr>
    </w:p>
    <w:p w:rsidR="004E03F4" w:rsidRDefault="004E03F4" w:rsidP="004E03F4">
      <w:pPr>
        <w:rPr>
          <w:rtl/>
        </w:rPr>
      </w:pPr>
      <w:r>
        <w:rPr>
          <w:rFonts w:hint="cs"/>
          <w:rtl/>
        </w:rPr>
        <w:t xml:space="preserve">הם יעמדו </w:t>
      </w:r>
      <w:bookmarkStart w:id="1712" w:name="_ETM_Q1_4631839"/>
      <w:bookmarkEnd w:id="1712"/>
      <w:r>
        <w:rPr>
          <w:rFonts w:hint="cs"/>
          <w:rtl/>
        </w:rPr>
        <w:t xml:space="preserve">בזה. הם יעבדו הרבה יותר קשה. </w:t>
      </w:r>
    </w:p>
    <w:p w:rsidR="004E03F4" w:rsidRDefault="004E03F4" w:rsidP="004E03F4">
      <w:pPr>
        <w:rPr>
          <w:rtl/>
        </w:rPr>
      </w:pPr>
    </w:p>
    <w:p w:rsidR="004E03F4" w:rsidRDefault="004E03F4" w:rsidP="000A4407">
      <w:pPr>
        <w:pStyle w:val="a4"/>
        <w:rPr>
          <w:rtl/>
        </w:rPr>
      </w:pPr>
      <w:bookmarkStart w:id="1713" w:name="ET_speaker_5939_255"/>
      <w:r w:rsidRPr="000A4407">
        <w:rPr>
          <w:rStyle w:val="TagStyle"/>
          <w:rtl/>
        </w:rPr>
        <w:t xml:space="preserve"> &lt;&lt; דובר &gt;&gt;</w:t>
      </w:r>
      <w:r w:rsidRPr="004E03F4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4E03F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3"/>
    </w:p>
    <w:p w:rsidR="004E03F4" w:rsidRDefault="004E03F4" w:rsidP="004E03F4">
      <w:pPr>
        <w:pStyle w:val="KeepWithNext"/>
        <w:rPr>
          <w:rtl/>
        </w:rPr>
      </w:pPr>
    </w:p>
    <w:p w:rsidR="004E03F4" w:rsidRDefault="004E03F4" w:rsidP="004E03F4">
      <w:pPr>
        <w:rPr>
          <w:rtl/>
        </w:rPr>
      </w:pPr>
      <w:r>
        <w:rPr>
          <w:rFonts w:hint="cs"/>
          <w:rtl/>
        </w:rPr>
        <w:t xml:space="preserve">שיכפילו את מספר </w:t>
      </w:r>
      <w:bookmarkStart w:id="1714" w:name="_ETM_Q1_4638400"/>
      <w:bookmarkEnd w:id="1714"/>
      <w:r>
        <w:rPr>
          <w:rFonts w:hint="cs"/>
          <w:rtl/>
        </w:rPr>
        <w:t>המפתחים.</w:t>
      </w:r>
    </w:p>
    <w:p w:rsidR="004E03F4" w:rsidRDefault="004E03F4" w:rsidP="004E03F4">
      <w:pPr>
        <w:rPr>
          <w:rtl/>
        </w:rPr>
      </w:pPr>
      <w:bookmarkStart w:id="1715" w:name="_ETM_Q1_4648176"/>
      <w:bookmarkStart w:id="1716" w:name="_ETM_Q1_4648237"/>
      <w:bookmarkEnd w:id="1715"/>
      <w:bookmarkEnd w:id="1716"/>
    </w:p>
    <w:p w:rsidR="004E03F4" w:rsidRDefault="004E03F4" w:rsidP="000A4407">
      <w:pPr>
        <w:pStyle w:val="af6"/>
        <w:rPr>
          <w:rtl/>
        </w:rPr>
      </w:pPr>
      <w:bookmarkStart w:id="1717" w:name="ET_yor_4758_256"/>
      <w:r w:rsidRPr="000A4407">
        <w:rPr>
          <w:rStyle w:val="TagStyle"/>
          <w:rtl/>
        </w:rPr>
        <w:t xml:space="preserve"> &lt;&lt; יור &gt;&gt;</w:t>
      </w:r>
      <w:r w:rsidRPr="004E03F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E03F4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7"/>
    </w:p>
    <w:p w:rsidR="004E03F4" w:rsidRDefault="004E03F4" w:rsidP="004E03F4">
      <w:pPr>
        <w:pStyle w:val="KeepWithNext"/>
        <w:rPr>
          <w:rtl/>
        </w:rPr>
      </w:pPr>
    </w:p>
    <w:p w:rsidR="004E03F4" w:rsidRDefault="004E03F4" w:rsidP="00794C78">
      <w:pPr>
        <w:rPr>
          <w:rtl/>
        </w:rPr>
      </w:pPr>
      <w:bookmarkStart w:id="1718" w:name="_ETM_Q1_4650762"/>
      <w:bookmarkEnd w:id="1718"/>
      <w:r>
        <w:rPr>
          <w:rFonts w:hint="cs"/>
          <w:rtl/>
        </w:rPr>
        <w:t xml:space="preserve">בדרך כלל, בקרב לא מגלים את החולשות. בטרם בואי </w:t>
      </w:r>
      <w:bookmarkStart w:id="1719" w:name="_ETM_Q1_4660192"/>
      <w:bookmarkEnd w:id="1719"/>
      <w:r>
        <w:rPr>
          <w:rFonts w:hint="cs"/>
          <w:rtl/>
        </w:rPr>
        <w:t xml:space="preserve">לדון בסוגיה, חשבתי איפה השוט שיכול להיות לי. בוא נניח </w:t>
      </w:r>
      <w:bookmarkStart w:id="1720" w:name="_ETM_Q1_4662349"/>
      <w:bookmarkEnd w:id="1720"/>
      <w:r>
        <w:rPr>
          <w:rFonts w:hint="cs"/>
          <w:rtl/>
        </w:rPr>
        <w:t xml:space="preserve">שאני לא מאשר להם עכשיו את הארכה </w:t>
      </w:r>
      <w:r>
        <w:rPr>
          <w:rtl/>
        </w:rPr>
        <w:softHyphen/>
        <w:t>–</w:t>
      </w:r>
      <w:r>
        <w:rPr>
          <w:rFonts w:hint="cs"/>
          <w:rtl/>
        </w:rPr>
        <w:t xml:space="preserve"> וואוו, עשיתי. </w:t>
      </w:r>
      <w:bookmarkStart w:id="1721" w:name="_ETM_Q1_4664614"/>
      <w:bookmarkEnd w:id="1721"/>
      <w:r>
        <w:rPr>
          <w:rFonts w:hint="cs"/>
          <w:rtl/>
        </w:rPr>
        <w:t xml:space="preserve">הנה, יעקב מרגי, כחבר כנסת. עכשיו </w:t>
      </w:r>
      <w:bookmarkStart w:id="1722" w:name="_ETM_Q1_4668145"/>
      <w:bookmarkEnd w:id="1722"/>
      <w:r>
        <w:rPr>
          <w:rFonts w:hint="cs"/>
          <w:rtl/>
        </w:rPr>
        <w:t xml:space="preserve">כל מהדורות החדשות, כל הכתבים הכלכליים, הכול, מקבל. אבל אני </w:t>
      </w:r>
      <w:bookmarkStart w:id="1723" w:name="_ETM_Q1_4673945"/>
      <w:bookmarkEnd w:id="1723"/>
      <w:r>
        <w:rPr>
          <w:rFonts w:hint="cs"/>
          <w:rtl/>
        </w:rPr>
        <w:t>לא שם, לא מעניין אותי. אני רוצה להיות תכליתי</w:t>
      </w:r>
      <w:bookmarkStart w:id="1724" w:name="_ETM_Q1_4681090"/>
      <w:bookmarkEnd w:id="1724"/>
      <w:r>
        <w:rPr>
          <w:rFonts w:hint="cs"/>
          <w:rtl/>
        </w:rPr>
        <w:t xml:space="preserve">, מעשי ואפקטיבי. לכן אני אומר, אם בעל הדבר </w:t>
      </w:r>
      <w:bookmarkStart w:id="1725" w:name="_ETM_Q1_4679703"/>
      <w:bookmarkEnd w:id="1725"/>
      <w:r>
        <w:rPr>
          <w:rFonts w:hint="cs"/>
          <w:rtl/>
        </w:rPr>
        <w:t xml:space="preserve">שרוצה בזה אומר: יש לי קושי לסיים במרץ 2021, </w:t>
      </w:r>
      <w:bookmarkStart w:id="1726" w:name="_ETM_Q1_4693426"/>
      <w:bookmarkEnd w:id="1726"/>
      <w:r>
        <w:rPr>
          <w:rFonts w:hint="cs"/>
          <w:rtl/>
        </w:rPr>
        <w:t xml:space="preserve">אני רוצה ארכה </w:t>
      </w:r>
      <w:r>
        <w:rPr>
          <w:rtl/>
        </w:rPr>
        <w:t>–</w:t>
      </w:r>
      <w:r>
        <w:rPr>
          <w:rFonts w:hint="cs"/>
          <w:rtl/>
        </w:rPr>
        <w:t xml:space="preserve"> יכולתי לומר להם שידברו איתי במרץ</w:t>
      </w:r>
      <w:r w:rsidR="00794C78">
        <w:rPr>
          <w:rFonts w:hint="cs"/>
          <w:rtl/>
        </w:rPr>
        <w:t xml:space="preserve">, </w:t>
      </w:r>
      <w:bookmarkStart w:id="1727" w:name="_ETM_Q1_4692763"/>
      <w:bookmarkEnd w:id="1727"/>
      <w:r w:rsidR="00794C78">
        <w:rPr>
          <w:rFonts w:hint="cs"/>
          <w:rtl/>
        </w:rPr>
        <w:t xml:space="preserve">אבל זה לא יהיה חכם. </w:t>
      </w:r>
    </w:p>
    <w:p w:rsidR="00794C78" w:rsidRDefault="00794C78" w:rsidP="00794C78">
      <w:pPr>
        <w:rPr>
          <w:rtl/>
        </w:rPr>
      </w:pPr>
    </w:p>
    <w:p w:rsidR="00794C78" w:rsidRDefault="00794C78" w:rsidP="00083A6E">
      <w:pPr>
        <w:pStyle w:val="af9"/>
        <w:keepNext/>
        <w:rPr>
          <w:rtl/>
        </w:rPr>
      </w:pPr>
      <w:bookmarkStart w:id="1728" w:name="ET_guest_856652_258"/>
      <w:bookmarkStart w:id="1729" w:name="_GoBack"/>
      <w:r w:rsidRPr="000A4407">
        <w:rPr>
          <w:rStyle w:val="TagStyle"/>
          <w:rtl/>
        </w:rPr>
        <w:t xml:space="preserve"> &lt;&lt; אורח &gt;&gt;</w:t>
      </w:r>
      <w:r w:rsidRPr="00794C78">
        <w:rPr>
          <w:rStyle w:val="TagStyle"/>
          <w:rtl/>
        </w:rPr>
        <w:t xml:space="preserve"> </w:t>
      </w:r>
      <w:r>
        <w:rPr>
          <w:rtl/>
        </w:rPr>
        <w:t>טל הראל:</w:t>
      </w:r>
      <w:r w:rsidRPr="00794C78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28"/>
    </w:p>
    <w:p w:rsidR="00794C78" w:rsidRDefault="00794C78" w:rsidP="00083A6E">
      <w:pPr>
        <w:pStyle w:val="KeepWithNext"/>
        <w:rPr>
          <w:rtl/>
        </w:rPr>
      </w:pPr>
    </w:p>
    <w:bookmarkEnd w:id="1729"/>
    <w:p w:rsidR="00794C78" w:rsidRDefault="00794C78" w:rsidP="00794C78">
      <w:pPr>
        <w:rPr>
          <w:rtl/>
        </w:rPr>
      </w:pPr>
      <w:r>
        <w:rPr>
          <w:rFonts w:hint="cs"/>
          <w:rtl/>
        </w:rPr>
        <w:t xml:space="preserve">הם צריכים להיערך. </w:t>
      </w:r>
    </w:p>
    <w:p w:rsidR="00794C78" w:rsidRDefault="00794C78" w:rsidP="00794C78">
      <w:pPr>
        <w:rPr>
          <w:rtl/>
        </w:rPr>
      </w:pPr>
      <w:bookmarkStart w:id="1730" w:name="_ETM_Q1_4701668"/>
      <w:bookmarkStart w:id="1731" w:name="_ETM_Q1_4701726"/>
      <w:bookmarkEnd w:id="1730"/>
      <w:bookmarkEnd w:id="1731"/>
    </w:p>
    <w:p w:rsidR="00794C78" w:rsidRDefault="00794C78" w:rsidP="000A4407">
      <w:pPr>
        <w:pStyle w:val="af6"/>
        <w:rPr>
          <w:rtl/>
        </w:rPr>
      </w:pPr>
      <w:bookmarkStart w:id="1732" w:name="ET_yor_4758_259"/>
      <w:r w:rsidRPr="000A4407">
        <w:rPr>
          <w:rStyle w:val="TagStyle"/>
          <w:rtl/>
        </w:rPr>
        <w:t xml:space="preserve"> &lt;&lt; יור &gt;&gt;</w:t>
      </w:r>
      <w:r w:rsidRPr="00794C7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94C78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32"/>
    </w:p>
    <w:p w:rsidR="00794C78" w:rsidRDefault="00794C78" w:rsidP="00794C78">
      <w:pPr>
        <w:pStyle w:val="KeepWithNext"/>
        <w:rPr>
          <w:rtl/>
        </w:rPr>
      </w:pPr>
    </w:p>
    <w:p w:rsidR="00794C78" w:rsidRDefault="00794C78" w:rsidP="00794C78">
      <w:pPr>
        <w:rPr>
          <w:rtl/>
        </w:rPr>
      </w:pPr>
      <w:bookmarkStart w:id="1733" w:name="_ETM_Q1_4704153"/>
      <w:bookmarkEnd w:id="1733"/>
      <w:r>
        <w:rPr>
          <w:rFonts w:hint="cs"/>
          <w:rtl/>
        </w:rPr>
        <w:t>אני נותן להם אופק שירות</w:t>
      </w:r>
      <w:bookmarkStart w:id="1734" w:name="_ETM_Q1_4709195"/>
      <w:bookmarkEnd w:id="1734"/>
      <w:r>
        <w:rPr>
          <w:rFonts w:hint="cs"/>
          <w:rtl/>
        </w:rPr>
        <w:t xml:space="preserve"> די גדול, שנה ושלושה חודשים ויותר. אין עילה ואין</w:t>
      </w:r>
      <w:bookmarkStart w:id="1735" w:name="_ETM_Q1_4721624"/>
      <w:bookmarkEnd w:id="1735"/>
      <w:r>
        <w:rPr>
          <w:rFonts w:hint="cs"/>
          <w:rtl/>
        </w:rPr>
        <w:t xml:space="preserve"> הצדקה לבקש עוד ארכה. הנה, אני אומר לכם את </w:t>
      </w:r>
      <w:bookmarkStart w:id="1736" w:name="_ETM_Q1_4722198"/>
      <w:bookmarkEnd w:id="1736"/>
      <w:r>
        <w:rPr>
          <w:rFonts w:hint="cs"/>
          <w:rtl/>
        </w:rPr>
        <w:t xml:space="preserve">זה. כדי להוכיח דמי רצינות, זה יהיה חוק ההסדרים הקרוב. </w:t>
      </w:r>
      <w:bookmarkStart w:id="1737" w:name="_ETM_Q1_4730865"/>
      <w:bookmarkEnd w:id="1737"/>
      <w:r>
        <w:rPr>
          <w:rFonts w:hint="cs"/>
          <w:rtl/>
        </w:rPr>
        <w:t xml:space="preserve">אם לא יושלמו תיקוני החקיקה בחוק ההסדרים, כפי שביקשתי </w:t>
      </w:r>
      <w:r>
        <w:rPr>
          <w:rtl/>
        </w:rPr>
        <w:t>–</w:t>
      </w:r>
      <w:r>
        <w:rPr>
          <w:rFonts w:hint="cs"/>
          <w:rtl/>
        </w:rPr>
        <w:t xml:space="preserve"> אני דורש לקבל עדכון שאכן זה נעשה </w:t>
      </w:r>
      <w:r>
        <w:rPr>
          <w:rtl/>
        </w:rPr>
        <w:t>–</w:t>
      </w:r>
      <w:r>
        <w:rPr>
          <w:rFonts w:hint="cs"/>
          <w:rtl/>
        </w:rPr>
        <w:t xml:space="preserve"> ואם לא, כפי שאיימתי, למרות שבדרך כלל אני לא אוהב לעשות את זה, אני אעכב דברים אחרים שקשורים לאוצר, </w:t>
      </w:r>
      <w:bookmarkStart w:id="1738" w:name="_ETM_Q1_4748641"/>
      <w:bookmarkEnd w:id="1738"/>
      <w:r>
        <w:rPr>
          <w:rFonts w:hint="cs"/>
          <w:rtl/>
        </w:rPr>
        <w:t xml:space="preserve">שקשורים למערכת הבנקאות, שקשורים לשוק ההון, אם הנושא הזה </w:t>
      </w:r>
      <w:bookmarkStart w:id="1739" w:name="_ETM_Q1_4749377"/>
      <w:bookmarkEnd w:id="1739"/>
      <w:r>
        <w:rPr>
          <w:rFonts w:hint="cs"/>
          <w:rtl/>
        </w:rPr>
        <w:t xml:space="preserve">לא יקודם. לא יהיה קל, אל תעזו לבקש בקשה שנייה. </w:t>
      </w:r>
      <w:bookmarkStart w:id="1740" w:name="_ETM_Q1_4755772"/>
      <w:bookmarkEnd w:id="1740"/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  <w:bookmarkStart w:id="1741" w:name="_ETM_Q1_4759784"/>
      <w:bookmarkEnd w:id="1741"/>
    </w:p>
    <w:p w:rsidR="00794C78" w:rsidRDefault="00794C78" w:rsidP="00794C78">
      <w:pPr>
        <w:rPr>
          <w:rtl/>
        </w:rPr>
      </w:pPr>
      <w:bookmarkStart w:id="1742" w:name="_ETM_Q1_4759846"/>
      <w:bookmarkEnd w:id="1742"/>
    </w:p>
    <w:p w:rsidR="00794C78" w:rsidRDefault="00794C78" w:rsidP="000A4407">
      <w:pPr>
        <w:pStyle w:val="a4"/>
        <w:rPr>
          <w:rtl/>
        </w:rPr>
      </w:pPr>
      <w:bookmarkStart w:id="1743" w:name="ET_speaker_5811_260"/>
      <w:r w:rsidRPr="000A4407">
        <w:rPr>
          <w:rStyle w:val="TagStyle"/>
          <w:rtl/>
        </w:rPr>
        <w:t xml:space="preserve"> &lt;&lt; דובר &gt;&gt;</w:t>
      </w:r>
      <w:r w:rsidRPr="00794C78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794C78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3"/>
    </w:p>
    <w:p w:rsidR="00794C78" w:rsidRDefault="00794C78" w:rsidP="00794C78">
      <w:pPr>
        <w:pStyle w:val="KeepWithNext"/>
        <w:rPr>
          <w:rtl/>
        </w:rPr>
      </w:pPr>
    </w:p>
    <w:p w:rsidR="00794C78" w:rsidRDefault="00794C78" w:rsidP="00794C78">
      <w:pPr>
        <w:rPr>
          <w:rtl/>
        </w:rPr>
      </w:pPr>
      <w:r>
        <w:rPr>
          <w:rFonts w:hint="cs"/>
          <w:rtl/>
        </w:rPr>
        <w:t>במובן הרחב, כל חיוב-זיכוי, לא שזה יהיה בלי אשראי וכו'.</w:t>
      </w:r>
    </w:p>
    <w:p w:rsidR="00794C78" w:rsidRDefault="00794C78" w:rsidP="00794C78">
      <w:pPr>
        <w:rPr>
          <w:rtl/>
        </w:rPr>
      </w:pPr>
      <w:bookmarkStart w:id="1744" w:name="_ETM_Q1_4764423"/>
      <w:bookmarkStart w:id="1745" w:name="_ETM_Q1_4764490"/>
      <w:bookmarkEnd w:id="1744"/>
      <w:bookmarkEnd w:id="1745"/>
    </w:p>
    <w:p w:rsidR="00794C78" w:rsidRDefault="00794C78" w:rsidP="000A4407">
      <w:pPr>
        <w:pStyle w:val="af6"/>
        <w:rPr>
          <w:rtl/>
        </w:rPr>
      </w:pPr>
      <w:bookmarkStart w:id="1746" w:name="ET_yor_4758_261"/>
      <w:r w:rsidRPr="000A4407">
        <w:rPr>
          <w:rStyle w:val="TagStyle"/>
          <w:rtl/>
        </w:rPr>
        <w:t xml:space="preserve"> &lt;&lt; יור &gt;&gt;</w:t>
      </w:r>
      <w:r w:rsidRPr="00794C7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94C78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46"/>
    </w:p>
    <w:p w:rsidR="00794C78" w:rsidRDefault="00794C78" w:rsidP="00794C78">
      <w:pPr>
        <w:pStyle w:val="KeepWithNext"/>
        <w:rPr>
          <w:rtl/>
        </w:rPr>
      </w:pPr>
    </w:p>
    <w:p w:rsidR="00794C78" w:rsidRDefault="00794C78" w:rsidP="00794C78">
      <w:pPr>
        <w:rPr>
          <w:rtl/>
        </w:rPr>
      </w:pPr>
      <w:r>
        <w:rPr>
          <w:rFonts w:hint="cs"/>
          <w:rtl/>
        </w:rPr>
        <w:t xml:space="preserve">ברור. </w:t>
      </w:r>
    </w:p>
    <w:p w:rsidR="00794C78" w:rsidRDefault="00794C78" w:rsidP="00794C78">
      <w:pPr>
        <w:rPr>
          <w:rtl/>
        </w:rPr>
      </w:pPr>
    </w:p>
    <w:p w:rsidR="00794C78" w:rsidRDefault="00794C78" w:rsidP="00794C78">
      <w:pPr>
        <w:rPr>
          <w:rtl/>
        </w:rPr>
      </w:pPr>
      <w:r>
        <w:rPr>
          <w:rFonts w:hint="cs"/>
          <w:rtl/>
        </w:rPr>
        <w:t>אני מציע לקרוא את התקנות.</w:t>
      </w:r>
    </w:p>
    <w:p w:rsidR="00794C78" w:rsidRDefault="00794C78" w:rsidP="00794C78">
      <w:pPr>
        <w:rPr>
          <w:rtl/>
        </w:rPr>
      </w:pPr>
      <w:bookmarkStart w:id="1747" w:name="_ETM_Q1_4757423"/>
      <w:bookmarkStart w:id="1748" w:name="_ETM_Q1_4757490"/>
      <w:bookmarkStart w:id="1749" w:name="_ETM_Q1_4758354"/>
      <w:bookmarkEnd w:id="1747"/>
      <w:bookmarkEnd w:id="1748"/>
      <w:bookmarkEnd w:id="1749"/>
    </w:p>
    <w:p w:rsidR="00794C78" w:rsidRDefault="00794C78" w:rsidP="000A4407">
      <w:pPr>
        <w:pStyle w:val="a4"/>
        <w:rPr>
          <w:rtl/>
        </w:rPr>
      </w:pPr>
      <w:bookmarkStart w:id="1750" w:name="ET_speaker_מרב_תורגמן_262"/>
      <w:r w:rsidRPr="000A4407">
        <w:rPr>
          <w:rStyle w:val="TagStyle"/>
          <w:rtl/>
        </w:rPr>
        <w:t xml:space="preserve"> &lt;&lt; דובר &gt;&gt;</w:t>
      </w:r>
      <w:r w:rsidRPr="00794C78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794C78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0"/>
    </w:p>
    <w:p w:rsidR="00794C78" w:rsidRDefault="00794C78" w:rsidP="00794C78">
      <w:pPr>
        <w:pStyle w:val="KeepWithNext"/>
        <w:rPr>
          <w:rtl/>
        </w:rPr>
      </w:pPr>
    </w:p>
    <w:p w:rsidR="00794C78" w:rsidRDefault="00BA04FD" w:rsidP="00905ACC">
      <w:pPr>
        <w:jc w:val="center"/>
        <w:rPr>
          <w:rtl/>
        </w:rPr>
      </w:pPr>
      <w:bookmarkStart w:id="1751" w:name="_ETM_Q1_4767705"/>
      <w:bookmarkEnd w:id="1751"/>
      <w:r>
        <w:rPr>
          <w:rFonts w:hint="cs"/>
          <w:rtl/>
        </w:rPr>
        <w:t>"</w:t>
      </w:r>
      <w:r w:rsidR="00794C78">
        <w:rPr>
          <w:rFonts w:hint="cs"/>
          <w:rtl/>
        </w:rPr>
        <w:t xml:space="preserve">תקנות התכנית הכלכלית (תיקוני חקיקה </w:t>
      </w:r>
      <w:bookmarkStart w:id="1752" w:name="_ETM_Q1_4778703"/>
      <w:bookmarkEnd w:id="1752"/>
      <w:r w:rsidR="00794C78">
        <w:rPr>
          <w:rFonts w:hint="cs"/>
          <w:rtl/>
        </w:rPr>
        <w:t xml:space="preserve">ליישום המדיניות הכלכלית לשנת התקציב 2019) (דחיית תחילתו של פרק </w:t>
      </w:r>
      <w:bookmarkStart w:id="1753" w:name="_ETM_Q1_4787798"/>
      <w:bookmarkEnd w:id="1753"/>
      <w:r w:rsidR="00794C78">
        <w:rPr>
          <w:rFonts w:hint="cs"/>
          <w:rtl/>
        </w:rPr>
        <w:t>ב' לחוק), התש"ף-2020</w:t>
      </w:r>
    </w:p>
    <w:p w:rsidR="00794C78" w:rsidRDefault="00794C78" w:rsidP="00794C78">
      <w:pPr>
        <w:rPr>
          <w:rtl/>
        </w:rPr>
      </w:pPr>
      <w:bookmarkStart w:id="1754" w:name="_ETM_Q1_4790516"/>
      <w:bookmarkStart w:id="1755" w:name="_ETM_Q1_4790592"/>
      <w:bookmarkEnd w:id="1754"/>
      <w:bookmarkEnd w:id="1755"/>
      <w:r>
        <w:rPr>
          <w:rtl/>
        </w:rPr>
        <w:t xml:space="preserve">  </w:t>
      </w:r>
    </w:p>
    <w:p w:rsidR="00905ACC" w:rsidRDefault="00BA04FD" w:rsidP="00905ACC">
      <w:pPr>
        <w:rPr>
          <w:rtl/>
        </w:rPr>
      </w:pPr>
      <w:bookmarkStart w:id="1756" w:name="_ETM_Q1_4758416"/>
      <w:bookmarkEnd w:id="1756"/>
      <w:r>
        <w:rPr>
          <w:rFonts w:hint="cs"/>
          <w:rtl/>
        </w:rPr>
        <w:t>"</w:t>
      </w:r>
      <w:r w:rsidR="00905ACC">
        <w:rPr>
          <w:rFonts w:hint="cs"/>
          <w:rtl/>
        </w:rPr>
        <w:t xml:space="preserve">בתוקף סמכותי לפי סעיף 3(א) לחוק </w:t>
      </w:r>
      <w:bookmarkStart w:id="1757" w:name="_ETM_Q1_4791443"/>
      <w:bookmarkEnd w:id="1757"/>
      <w:r w:rsidR="00905ACC">
        <w:rPr>
          <w:rFonts w:hint="cs"/>
          <w:rtl/>
        </w:rPr>
        <w:t xml:space="preserve">התוכנית הכלכלית (תיקוני חקיקה ליישום המדיניות הכלכלית לשנת התקציב </w:t>
      </w:r>
      <w:bookmarkStart w:id="1758" w:name="_ETM_Q1_4792236"/>
      <w:bookmarkEnd w:id="1758"/>
      <w:r w:rsidR="00905ACC">
        <w:rPr>
          <w:rFonts w:hint="cs"/>
          <w:rtl/>
        </w:rPr>
        <w:t xml:space="preserve">2019), התשע"ח-2018, (להלן </w:t>
      </w:r>
      <w:r w:rsidR="00905ACC">
        <w:rPr>
          <w:rtl/>
        </w:rPr>
        <w:t>–</w:t>
      </w:r>
      <w:r w:rsidR="00905ACC">
        <w:rPr>
          <w:rFonts w:hint="cs"/>
          <w:rtl/>
        </w:rPr>
        <w:t xml:space="preserve"> החוק), בהסכמת נגיד בנק ישראל ובאישור ועדת הכלכלה של הכנסת, אני מתקין תקנות אלה:</w:t>
      </w:r>
      <w:bookmarkStart w:id="1759" w:name="_ETM_Q1_4797337"/>
      <w:bookmarkEnd w:id="1759"/>
    </w:p>
    <w:p w:rsidR="00905ACC" w:rsidRDefault="00905ACC" w:rsidP="00905ACC">
      <w:pPr>
        <w:rPr>
          <w:rtl/>
        </w:rPr>
      </w:pPr>
    </w:p>
    <w:p w:rsidR="00905ACC" w:rsidRDefault="00905ACC" w:rsidP="00905ACC">
      <w:pPr>
        <w:rPr>
          <w:rtl/>
        </w:rPr>
      </w:pPr>
      <w:r>
        <w:rPr>
          <w:rtl/>
        </w:rPr>
        <w:t xml:space="preserve"> </w:t>
      </w:r>
    </w:p>
    <w:p w:rsidR="008740C4" w:rsidRPr="008740C4" w:rsidRDefault="00BA04FD" w:rsidP="00794C78">
      <w:bookmarkStart w:id="1760" w:name="_ETM_Q1_4797924"/>
      <w:bookmarkEnd w:id="1760"/>
      <w:r>
        <w:rPr>
          <w:rFonts w:hint="cs"/>
          <w:rtl/>
        </w:rPr>
        <w:t>"</w:t>
      </w:r>
      <w:r w:rsidR="00905ACC" w:rsidRPr="008740C4">
        <w:rPr>
          <w:rFonts w:hint="cs"/>
          <w:rtl/>
        </w:rPr>
        <w:t>דחיית יום התחילה</w:t>
      </w:r>
      <w:r w:rsidR="008740C4" w:rsidRPr="008740C4">
        <w:rPr>
          <w:rFonts w:hint="cs"/>
          <w:rtl/>
        </w:rPr>
        <w:t xml:space="preserve"> של פרק ב' לחוק </w:t>
      </w:r>
      <w:r w:rsidR="008740C4" w:rsidRPr="008740C4">
        <w:rPr>
          <w:rFonts w:hint="eastAsia"/>
        </w:rPr>
        <w:t>–</w:t>
      </w:r>
    </w:p>
    <w:p w:rsidR="008740C4" w:rsidRPr="008740C4" w:rsidRDefault="008740C4" w:rsidP="00794C78">
      <w:pPr>
        <w:rPr>
          <w:rtl/>
        </w:rPr>
      </w:pPr>
    </w:p>
    <w:p w:rsidR="00794C78" w:rsidRDefault="00794C78" w:rsidP="00794C78">
      <w:pPr>
        <w:rPr>
          <w:rtl/>
        </w:rPr>
      </w:pPr>
      <w:r w:rsidRPr="008740C4">
        <w:rPr>
          <w:rtl/>
        </w:rPr>
        <w:t xml:space="preserve">    </w:t>
      </w:r>
      <w:r w:rsidR="00905ACC" w:rsidRPr="008740C4">
        <w:rPr>
          <w:rFonts w:hint="cs"/>
          <w:rtl/>
        </w:rPr>
        <w:t xml:space="preserve">1. </w:t>
      </w:r>
      <w:r w:rsidR="00905ACC" w:rsidRPr="008740C4">
        <w:rPr>
          <w:rFonts w:hint="cs"/>
          <w:rtl/>
        </w:rPr>
        <w:tab/>
        <w:t xml:space="preserve">יום התחילה כמשמעותו בסעיף 3(א) לחוק יידחה </w:t>
      </w:r>
      <w:bookmarkStart w:id="1761" w:name="_ETM_Q1_4810498"/>
      <w:bookmarkEnd w:id="1761"/>
      <w:r w:rsidR="00905ACC" w:rsidRPr="008740C4">
        <w:rPr>
          <w:rFonts w:hint="cs"/>
          <w:rtl/>
        </w:rPr>
        <w:t>בשישה חודשים,</w:t>
      </w:r>
      <w:r w:rsidR="008740C4" w:rsidRPr="008740C4">
        <w:rPr>
          <w:rFonts w:hint="cs"/>
          <w:rtl/>
        </w:rPr>
        <w:t xml:space="preserve"> ליום ט"ז בתשרי התשפ"ב (22 בספטמבר 2021)</w:t>
      </w:r>
      <w:r w:rsidR="00BA04FD">
        <w:rPr>
          <w:rFonts w:hint="cs"/>
          <w:rtl/>
        </w:rPr>
        <w:t>"</w:t>
      </w:r>
      <w:r w:rsidR="008740C4" w:rsidRPr="008740C4">
        <w:rPr>
          <w:rFonts w:hint="cs"/>
          <w:rtl/>
        </w:rPr>
        <w:t>.</w:t>
      </w:r>
    </w:p>
    <w:p w:rsidR="00BA04FD" w:rsidRDefault="00BA04FD" w:rsidP="00794C78">
      <w:pPr>
        <w:rPr>
          <w:rtl/>
        </w:rPr>
      </w:pPr>
    </w:p>
    <w:p w:rsidR="00905ACC" w:rsidRDefault="00905ACC" w:rsidP="00794C78">
      <w:pPr>
        <w:rPr>
          <w:rtl/>
        </w:rPr>
      </w:pPr>
      <w:r>
        <w:rPr>
          <w:rFonts w:hint="cs"/>
          <w:rtl/>
        </w:rPr>
        <w:t xml:space="preserve">אני חושבת שיש מקום לנסח את ההוראה </w:t>
      </w:r>
      <w:bookmarkStart w:id="1762" w:name="_ETM_Q1_4822917"/>
      <w:bookmarkEnd w:id="1762"/>
      <w:r>
        <w:rPr>
          <w:rFonts w:hint="cs"/>
          <w:rtl/>
        </w:rPr>
        <w:t xml:space="preserve">הזאת אחרת. אני חושבת שצריך לנסח כך: תחילתו של </w:t>
      </w:r>
      <w:bookmarkStart w:id="1763" w:name="_ETM_Q1_4823682"/>
      <w:bookmarkEnd w:id="1763"/>
      <w:r>
        <w:rPr>
          <w:rFonts w:hint="cs"/>
          <w:rtl/>
        </w:rPr>
        <w:t xml:space="preserve">פרק ב', כנוסחו בסעיף3(א) לחוק התוכנית הכלכלית ... ביום </w:t>
      </w:r>
      <w:bookmarkStart w:id="1764" w:name="_ETM_Q1_4836077"/>
      <w:bookmarkEnd w:id="1764"/>
      <w:r>
        <w:rPr>
          <w:rFonts w:hint="cs"/>
          <w:rtl/>
        </w:rPr>
        <w:t>22 בספטמבר 2021</w:t>
      </w:r>
      <w:r w:rsidR="00BE1E4A">
        <w:rPr>
          <w:rFonts w:hint="cs"/>
          <w:rtl/>
        </w:rPr>
        <w:t xml:space="preserve">. אין צורך לחזור שוב על התאריך העברי </w:t>
      </w:r>
      <w:bookmarkStart w:id="1765" w:name="_ETM_Q1_4835506"/>
      <w:bookmarkEnd w:id="1765"/>
      <w:r w:rsidR="00BE1E4A">
        <w:rPr>
          <w:rFonts w:hint="cs"/>
          <w:rtl/>
        </w:rPr>
        <w:t xml:space="preserve">ועל התאריך הלועזי וגם לא לומר שישה חודשים. אני אתייעץ </w:t>
      </w:r>
      <w:bookmarkStart w:id="1766" w:name="_ETM_Q1_4841939"/>
      <w:bookmarkEnd w:id="1766"/>
      <w:r w:rsidR="00BE1E4A">
        <w:rPr>
          <w:rFonts w:hint="cs"/>
          <w:rtl/>
        </w:rPr>
        <w:t xml:space="preserve">על כך עם מחלקת חקיקת משנה. </w:t>
      </w:r>
      <w:bookmarkStart w:id="1767" w:name="_ETM_Q1_4850659"/>
      <w:bookmarkEnd w:id="1767"/>
    </w:p>
    <w:p w:rsidR="00BE1E4A" w:rsidRDefault="00BE1E4A" w:rsidP="00794C78">
      <w:pPr>
        <w:rPr>
          <w:rtl/>
        </w:rPr>
      </w:pPr>
      <w:bookmarkStart w:id="1768" w:name="_ETM_Q1_4850721"/>
      <w:bookmarkStart w:id="1769" w:name="_ETM_Q1_4851174"/>
      <w:bookmarkEnd w:id="1768"/>
      <w:bookmarkEnd w:id="1769"/>
    </w:p>
    <w:p w:rsidR="00BE1E4A" w:rsidRDefault="00BE1E4A" w:rsidP="00794C78">
      <w:pPr>
        <w:rPr>
          <w:rtl/>
        </w:rPr>
      </w:pPr>
      <w:bookmarkStart w:id="1770" w:name="_ETM_Q1_4851227"/>
      <w:bookmarkEnd w:id="1770"/>
    </w:p>
    <w:p w:rsidR="00BE1E4A" w:rsidRDefault="00BE1E4A" w:rsidP="000A4407">
      <w:pPr>
        <w:pStyle w:val="af6"/>
        <w:rPr>
          <w:rtl/>
        </w:rPr>
      </w:pPr>
      <w:bookmarkStart w:id="1771" w:name="ET_yor_4758_263"/>
      <w:r w:rsidRPr="000A4407">
        <w:rPr>
          <w:rStyle w:val="TagStyle"/>
          <w:rtl/>
        </w:rPr>
        <w:t xml:space="preserve"> &lt;&lt; יור &gt;&gt;</w:t>
      </w:r>
      <w:r w:rsidRPr="00BE1E4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E1E4A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1"/>
    </w:p>
    <w:p w:rsidR="00BE1E4A" w:rsidRDefault="00BE1E4A" w:rsidP="00BE1E4A">
      <w:pPr>
        <w:pStyle w:val="KeepWithNext"/>
        <w:rPr>
          <w:rtl/>
        </w:rPr>
      </w:pPr>
    </w:p>
    <w:p w:rsidR="00BE1E4A" w:rsidRDefault="00BE1E4A" w:rsidP="00BE1E4A">
      <w:pPr>
        <w:rPr>
          <w:rtl/>
        </w:rPr>
      </w:pPr>
      <w:bookmarkStart w:id="1772" w:name="_ETM_Q1_4843644"/>
      <w:bookmarkEnd w:id="1772"/>
      <w:r>
        <w:rPr>
          <w:rFonts w:hint="cs"/>
          <w:rtl/>
        </w:rPr>
        <w:t xml:space="preserve">מה שתסכימו ביניכם מוסכם עלינו. </w:t>
      </w:r>
    </w:p>
    <w:p w:rsidR="00BE1E4A" w:rsidRDefault="00BE1E4A" w:rsidP="00BE1E4A">
      <w:pPr>
        <w:rPr>
          <w:rtl/>
        </w:rPr>
      </w:pPr>
      <w:bookmarkStart w:id="1773" w:name="_ETM_Q1_4846711"/>
      <w:bookmarkStart w:id="1774" w:name="_ETM_Q1_4846772"/>
      <w:bookmarkEnd w:id="1773"/>
      <w:bookmarkEnd w:id="1774"/>
    </w:p>
    <w:p w:rsidR="00BE1E4A" w:rsidRDefault="00BE1E4A" w:rsidP="00BE1E4A">
      <w:pPr>
        <w:rPr>
          <w:rtl/>
        </w:rPr>
      </w:pPr>
      <w:bookmarkStart w:id="1775" w:name="_ETM_Q1_4846894"/>
      <w:bookmarkStart w:id="1776" w:name="_ETM_Q1_4846962"/>
      <w:bookmarkEnd w:id="1775"/>
      <w:bookmarkEnd w:id="1776"/>
      <w:r>
        <w:rPr>
          <w:rFonts w:hint="cs"/>
          <w:rtl/>
        </w:rPr>
        <w:t>חבריי, מי בעד התיקון?</w:t>
      </w:r>
      <w:bookmarkStart w:id="1777" w:name="_ETM_Q1_4857296"/>
      <w:bookmarkEnd w:id="1777"/>
    </w:p>
    <w:p w:rsidR="00BE1E4A" w:rsidRDefault="00BE1E4A" w:rsidP="00BE1E4A">
      <w:pPr>
        <w:rPr>
          <w:rtl/>
        </w:rPr>
      </w:pPr>
      <w:bookmarkStart w:id="1778" w:name="_ETM_Q1_4857354"/>
      <w:bookmarkStart w:id="1779" w:name="_ETM_Q1_4857462"/>
      <w:bookmarkEnd w:id="1778"/>
      <w:bookmarkEnd w:id="1779"/>
    </w:p>
    <w:p w:rsidR="00BE1E4A" w:rsidRDefault="00BE1E4A" w:rsidP="00BE1E4A">
      <w:pPr>
        <w:pStyle w:val="af1"/>
        <w:keepNext/>
        <w:rPr>
          <w:rtl/>
        </w:rPr>
      </w:pPr>
      <w:bookmarkStart w:id="1780" w:name="_ETM_Q1_4857529"/>
      <w:bookmarkEnd w:id="1780"/>
      <w:r>
        <w:rPr>
          <w:rtl/>
        </w:rPr>
        <w:t>הצבעה</w:t>
      </w:r>
    </w:p>
    <w:p w:rsidR="00BE1E4A" w:rsidRDefault="00BE1E4A" w:rsidP="00BE1E4A">
      <w:pPr>
        <w:pStyle w:val="--"/>
        <w:keepNext/>
        <w:rPr>
          <w:rtl/>
        </w:rPr>
      </w:pPr>
    </w:p>
    <w:p w:rsidR="00BE1E4A" w:rsidRDefault="00BE1E4A" w:rsidP="00BE1E4A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5</w:t>
      </w:r>
      <w:r>
        <w:rPr>
          <w:rtl/>
        </w:rPr>
        <w:t xml:space="preserve"> </w:t>
      </w:r>
    </w:p>
    <w:p w:rsidR="00BE1E4A" w:rsidRDefault="00BE1E4A" w:rsidP="006C0DF3">
      <w:pPr>
        <w:pStyle w:val="--"/>
        <w:keepNext/>
        <w:rPr>
          <w:rtl/>
        </w:rPr>
      </w:pPr>
      <w:r>
        <w:rPr>
          <w:rFonts w:hint="cs"/>
          <w:rtl/>
        </w:rPr>
        <w:t xml:space="preserve">ההצעה </w:t>
      </w:r>
      <w:r w:rsidR="006C0DF3">
        <w:rPr>
          <w:rFonts w:hint="cs"/>
          <w:rtl/>
        </w:rPr>
        <w:t>אושרה</w:t>
      </w:r>
      <w:r>
        <w:rPr>
          <w:rFonts w:hint="cs"/>
          <w:rtl/>
        </w:rPr>
        <w:t xml:space="preserve">. </w:t>
      </w:r>
    </w:p>
    <w:p w:rsidR="00BE1E4A" w:rsidRDefault="00BE1E4A" w:rsidP="00BE1E4A">
      <w:pPr>
        <w:rPr>
          <w:rtl/>
        </w:rPr>
      </w:pPr>
    </w:p>
    <w:p w:rsidR="00BE1E4A" w:rsidRDefault="00BE1E4A" w:rsidP="00BE1E4A">
      <w:pPr>
        <w:rPr>
          <w:rtl/>
        </w:rPr>
      </w:pPr>
    </w:p>
    <w:p w:rsidR="00BE1E4A" w:rsidRDefault="00BE1E4A" w:rsidP="000A4407">
      <w:pPr>
        <w:pStyle w:val="af6"/>
        <w:rPr>
          <w:rtl/>
        </w:rPr>
      </w:pPr>
      <w:bookmarkStart w:id="1781" w:name="ET_yor_4758_264"/>
      <w:r w:rsidRPr="000A4407">
        <w:rPr>
          <w:rStyle w:val="TagStyle"/>
          <w:rtl/>
        </w:rPr>
        <w:t xml:space="preserve"> &lt;&lt; יור &gt;&gt;</w:t>
      </w:r>
      <w:r w:rsidRPr="00BE1E4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E1E4A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81"/>
    </w:p>
    <w:p w:rsidR="00BE1E4A" w:rsidRDefault="00BE1E4A" w:rsidP="00BE1E4A">
      <w:pPr>
        <w:pStyle w:val="KeepWithNext"/>
        <w:rPr>
          <w:rtl/>
        </w:rPr>
      </w:pPr>
    </w:p>
    <w:p w:rsidR="00BE1E4A" w:rsidRDefault="00BE1E4A" w:rsidP="00BE1E4A">
      <w:pPr>
        <w:rPr>
          <w:rtl/>
        </w:rPr>
      </w:pPr>
      <w:r>
        <w:rPr>
          <w:rFonts w:hint="cs"/>
          <w:rtl/>
        </w:rPr>
        <w:t xml:space="preserve">אין מתנגדים, אין נמנעים - - - </w:t>
      </w:r>
    </w:p>
    <w:p w:rsidR="00BE1E4A" w:rsidRDefault="00BE1E4A" w:rsidP="00BE1E4A">
      <w:pPr>
        <w:rPr>
          <w:rtl/>
        </w:rPr>
      </w:pPr>
      <w:bookmarkStart w:id="1782" w:name="_ETM_Q1_4854459"/>
      <w:bookmarkStart w:id="1783" w:name="_ETM_Q1_4854520"/>
      <w:bookmarkEnd w:id="1782"/>
      <w:bookmarkEnd w:id="1783"/>
    </w:p>
    <w:p w:rsidR="00BE1E4A" w:rsidRDefault="00BE1E4A" w:rsidP="000A4407">
      <w:pPr>
        <w:pStyle w:val="a4"/>
        <w:rPr>
          <w:rtl/>
        </w:rPr>
      </w:pPr>
      <w:bookmarkStart w:id="1784" w:name="ET_speaker_5939_265"/>
      <w:r w:rsidRPr="000A4407">
        <w:rPr>
          <w:rStyle w:val="TagStyle"/>
          <w:rtl/>
        </w:rPr>
        <w:t xml:space="preserve"> &lt;&lt; דובר &gt;&gt;</w:t>
      </w:r>
      <w:r w:rsidRPr="00BE1E4A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BE1E4A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4"/>
    </w:p>
    <w:p w:rsidR="00BE1E4A" w:rsidRDefault="00BE1E4A" w:rsidP="00BE1E4A">
      <w:pPr>
        <w:pStyle w:val="KeepWithNext"/>
        <w:rPr>
          <w:rtl/>
        </w:rPr>
      </w:pPr>
    </w:p>
    <w:p w:rsidR="00BE1E4A" w:rsidRDefault="00BE1E4A" w:rsidP="00BE1E4A">
      <w:pPr>
        <w:rPr>
          <w:rtl/>
        </w:rPr>
      </w:pPr>
      <w:bookmarkStart w:id="1785" w:name="_ETM_Q1_4851909"/>
      <w:bookmarkEnd w:id="1785"/>
      <w:r>
        <w:rPr>
          <w:rFonts w:hint="cs"/>
          <w:rtl/>
        </w:rPr>
        <w:t xml:space="preserve">ביד כבדה </w:t>
      </w:r>
      <w:bookmarkStart w:id="1786" w:name="_ETM_Q1_4853876"/>
      <w:bookmarkEnd w:id="1786"/>
      <w:r>
        <w:rPr>
          <w:rFonts w:hint="cs"/>
          <w:rtl/>
        </w:rPr>
        <w:t xml:space="preserve">ומתוך כבוד ליושב-ראש ולהצמדה לחוק ההסדרים. אני רוצה </w:t>
      </w:r>
      <w:bookmarkStart w:id="1787" w:name="_ETM_Q1_4860793"/>
      <w:bookmarkEnd w:id="1787"/>
      <w:r>
        <w:rPr>
          <w:rFonts w:hint="cs"/>
          <w:rtl/>
        </w:rPr>
        <w:t xml:space="preserve">שיירשם לפרוטוקול שבעוד שנראה שאתם עושים את עבודתכם נאמנה, חסר </w:t>
      </w:r>
      <w:bookmarkStart w:id="1788" w:name="_ETM_Q1_4865378"/>
      <w:bookmarkEnd w:id="1788"/>
      <w:r>
        <w:rPr>
          <w:rFonts w:hint="cs"/>
          <w:rtl/>
        </w:rPr>
        <w:t xml:space="preserve">תמריץ לבנקים להשקיע את אותו מאמץ בדבר הזה. </w:t>
      </w:r>
      <w:bookmarkStart w:id="1789" w:name="_ETM_Q1_4874566"/>
      <w:bookmarkEnd w:id="1789"/>
    </w:p>
    <w:p w:rsidR="00BE1E4A" w:rsidRDefault="00BE1E4A" w:rsidP="00BE1E4A">
      <w:pPr>
        <w:rPr>
          <w:rtl/>
        </w:rPr>
      </w:pPr>
      <w:bookmarkStart w:id="1790" w:name="_ETM_Q1_4874629"/>
      <w:bookmarkEnd w:id="1790"/>
    </w:p>
    <w:p w:rsidR="00BE1E4A" w:rsidRDefault="00BE1E4A" w:rsidP="000A4407">
      <w:pPr>
        <w:pStyle w:val="af6"/>
        <w:rPr>
          <w:rtl/>
        </w:rPr>
      </w:pPr>
      <w:bookmarkStart w:id="1791" w:name="ET_yor_4758_268"/>
      <w:r w:rsidRPr="000A4407">
        <w:rPr>
          <w:rStyle w:val="TagStyle"/>
          <w:rtl/>
        </w:rPr>
        <w:t xml:space="preserve"> &lt;&lt; יור &gt;&gt;</w:t>
      </w:r>
      <w:r w:rsidRPr="00BE1E4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E1E4A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יור &gt;&gt;</w:t>
      </w:r>
      <w:bookmarkEnd w:id="1791"/>
      <w:r>
        <w:rPr>
          <w:rtl/>
        </w:rPr>
        <w:t xml:space="preserve"> </w:t>
      </w:r>
    </w:p>
    <w:p w:rsidR="00BE1E4A" w:rsidRDefault="00BE1E4A" w:rsidP="00BE1E4A">
      <w:pPr>
        <w:pStyle w:val="KeepWithNext"/>
        <w:rPr>
          <w:rtl/>
        </w:rPr>
      </w:pPr>
    </w:p>
    <w:p w:rsidR="00BE1E4A" w:rsidRDefault="00BE1E4A" w:rsidP="00BE1E4A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792" w:name="_ETM_Q1_4869896"/>
      <w:bookmarkEnd w:id="1792"/>
      <w:r>
        <w:rPr>
          <w:rFonts w:hint="cs"/>
          <w:rtl/>
        </w:rPr>
        <w:t xml:space="preserve">אני חושב שגם בלי שתבקש, זה נרשם בפרוטוקול. </w:t>
      </w:r>
    </w:p>
    <w:p w:rsidR="00BE1E4A" w:rsidRDefault="00BE1E4A" w:rsidP="00BE1E4A">
      <w:pPr>
        <w:rPr>
          <w:rtl/>
        </w:rPr>
      </w:pPr>
      <w:bookmarkStart w:id="1793" w:name="_ETM_Q1_4880444"/>
      <w:bookmarkStart w:id="1794" w:name="_ETM_Q1_4880503"/>
      <w:bookmarkStart w:id="1795" w:name="_ETM_Q1_4880832"/>
      <w:bookmarkEnd w:id="1793"/>
      <w:bookmarkEnd w:id="1794"/>
      <w:bookmarkEnd w:id="1795"/>
    </w:p>
    <w:p w:rsidR="00BE1E4A" w:rsidRDefault="00BE1E4A" w:rsidP="00BE1E4A">
      <w:pPr>
        <w:rPr>
          <w:rtl/>
        </w:rPr>
      </w:pPr>
      <w:bookmarkStart w:id="1796" w:name="_ETM_Q1_4880911"/>
      <w:bookmarkEnd w:id="1796"/>
      <w:r>
        <w:rPr>
          <w:rFonts w:hint="cs"/>
          <w:rtl/>
        </w:rPr>
        <w:t xml:space="preserve">אני מודה </w:t>
      </w:r>
      <w:bookmarkStart w:id="1797" w:name="_ETM_Q1_4873606"/>
      <w:bookmarkEnd w:id="1797"/>
      <w:r>
        <w:rPr>
          <w:rFonts w:hint="cs"/>
          <w:rtl/>
        </w:rPr>
        <w:t xml:space="preserve">לחברי הכנסת, זה לא מובן מאליו. המבקשים, זה לא מובן מאליו, קיבלתם </w:t>
      </w:r>
      <w:bookmarkStart w:id="1798" w:name="_ETM_Q1_4881048"/>
      <w:bookmarkEnd w:id="1798"/>
      <w:r>
        <w:rPr>
          <w:rFonts w:hint="cs"/>
          <w:rtl/>
        </w:rPr>
        <w:t xml:space="preserve">את זה, אבל תגלו רצינות ותגמרו </w:t>
      </w:r>
      <w:bookmarkStart w:id="1799" w:name="_ETM_Q1_4884557"/>
      <w:bookmarkEnd w:id="1799"/>
      <w:r>
        <w:rPr>
          <w:rFonts w:hint="cs"/>
          <w:rtl/>
        </w:rPr>
        <w:t xml:space="preserve">עם זה כבר. אין כבילות בעידן המודרני, תשחררו את האנשים </w:t>
      </w:r>
      <w:bookmarkStart w:id="1800" w:name="_ETM_Q1_4895813"/>
      <w:bookmarkEnd w:id="1800"/>
      <w:r>
        <w:rPr>
          <w:rFonts w:hint="cs"/>
          <w:rtl/>
        </w:rPr>
        <w:t xml:space="preserve">מהכבילות. </w:t>
      </w:r>
      <w:bookmarkStart w:id="1801" w:name="_ETM_Q1_4891219"/>
      <w:bookmarkEnd w:id="1801"/>
    </w:p>
    <w:p w:rsidR="00BE1E4A" w:rsidRDefault="00BE1E4A" w:rsidP="00BE1E4A">
      <w:pPr>
        <w:rPr>
          <w:rtl/>
        </w:rPr>
      </w:pPr>
      <w:bookmarkStart w:id="1802" w:name="_ETM_Q1_4891284"/>
      <w:bookmarkStart w:id="1803" w:name="_ETM_Q1_4891371"/>
      <w:bookmarkEnd w:id="1802"/>
      <w:bookmarkEnd w:id="1803"/>
    </w:p>
    <w:p w:rsidR="00BE1E4A" w:rsidRDefault="00BE1E4A" w:rsidP="00BE1E4A">
      <w:pPr>
        <w:rPr>
          <w:rtl/>
        </w:rPr>
      </w:pPr>
      <w:bookmarkStart w:id="1804" w:name="_ETM_Q1_4891436"/>
      <w:bookmarkEnd w:id="1804"/>
      <w:r>
        <w:rPr>
          <w:rFonts w:hint="cs"/>
          <w:rtl/>
        </w:rPr>
        <w:t xml:space="preserve">תודה רבה לכולם, הישיבה נעולה. </w:t>
      </w:r>
      <w:r>
        <w:rPr>
          <w:rtl/>
        </w:rPr>
        <w:t xml:space="preserve">  </w:t>
      </w:r>
    </w:p>
    <w:p w:rsidR="00BE1E4A" w:rsidRDefault="00BE1E4A" w:rsidP="00BE1E4A">
      <w:pPr>
        <w:rPr>
          <w:rtl/>
        </w:rPr>
      </w:pPr>
      <w:r>
        <w:rPr>
          <w:rtl/>
        </w:rPr>
        <w:t xml:space="preserve">  </w:t>
      </w:r>
    </w:p>
    <w:p w:rsidR="00BE1E4A" w:rsidRDefault="00BE1E4A" w:rsidP="00BE1E4A">
      <w:pPr>
        <w:rPr>
          <w:rtl/>
        </w:rPr>
      </w:pPr>
    </w:p>
    <w:p w:rsidR="00BE1E4A" w:rsidRDefault="00BE1E4A" w:rsidP="000A4407">
      <w:pPr>
        <w:pStyle w:val="afc"/>
        <w:rPr>
          <w:rtl/>
        </w:rPr>
      </w:pPr>
      <w:bookmarkStart w:id="1805" w:name="ET_meetingend_267"/>
      <w:r w:rsidRPr="000A4407">
        <w:rPr>
          <w:rStyle w:val="TagStyle"/>
          <w:rtl/>
        </w:rPr>
        <w:t xml:space="preserve"> &lt;&lt; סיום &gt;&gt;</w:t>
      </w:r>
      <w:r w:rsidRPr="00BE1E4A">
        <w:rPr>
          <w:rStyle w:val="TagStyle"/>
          <w:rtl/>
        </w:rPr>
        <w:t xml:space="preserve"> </w:t>
      </w:r>
      <w:r>
        <w:rPr>
          <w:rtl/>
        </w:rPr>
        <w:t>הישיבה ננעלה בשעה 13:30.</w:t>
      </w:r>
      <w:r w:rsidRPr="00BE1E4A">
        <w:rPr>
          <w:rStyle w:val="TagStyle"/>
          <w:rtl/>
        </w:rPr>
        <w:t xml:space="preserve"> </w:t>
      </w:r>
      <w:r w:rsidRPr="000A4407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805"/>
    </w:p>
    <w:p w:rsidR="00BE1E4A" w:rsidRDefault="00BE1E4A" w:rsidP="00BE1E4A">
      <w:pPr>
        <w:pStyle w:val="KeepWithNext"/>
        <w:rPr>
          <w:rtl/>
        </w:rPr>
      </w:pPr>
    </w:p>
    <w:p w:rsidR="00BE1E4A" w:rsidRDefault="00BE1E4A" w:rsidP="00BE1E4A">
      <w:pPr>
        <w:rPr>
          <w:rtl/>
        </w:rPr>
      </w:pPr>
      <w:r>
        <w:rPr>
          <w:rtl/>
        </w:rPr>
        <w:t xml:space="preserve">  </w:t>
      </w:r>
    </w:p>
    <w:p w:rsidR="00BE1E4A" w:rsidRPr="00BE1E4A" w:rsidRDefault="00BE1E4A" w:rsidP="00BE1E4A">
      <w:pPr>
        <w:rPr>
          <w:rtl/>
        </w:rPr>
      </w:pPr>
      <w:bookmarkStart w:id="1806" w:name="_ETM_Q1_4854642"/>
      <w:bookmarkStart w:id="1807" w:name="_ETM_Q1_4854707"/>
      <w:bookmarkEnd w:id="1806"/>
      <w:bookmarkEnd w:id="1807"/>
      <w:r>
        <w:rPr>
          <w:rtl/>
        </w:rPr>
        <w:t xml:space="preserve">  </w:t>
      </w:r>
    </w:p>
    <w:p w:rsidR="00BE1E4A" w:rsidRDefault="00BE1E4A" w:rsidP="00BE1E4A">
      <w:pPr>
        <w:pStyle w:val="af2"/>
        <w:rPr>
          <w:rtl/>
        </w:rPr>
      </w:pPr>
      <w:r>
        <w:rPr>
          <w:rtl/>
        </w:rPr>
        <w:t xml:space="preserve">  </w:t>
      </w:r>
    </w:p>
    <w:p w:rsidR="00905ACC" w:rsidRDefault="00905ACC" w:rsidP="00794C78">
      <w:pPr>
        <w:rPr>
          <w:rtl/>
        </w:rPr>
      </w:pPr>
    </w:p>
    <w:sectPr w:rsidR="00905ACC" w:rsidSect="00083A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D51" w:rsidRDefault="00687D51">
      <w:r>
        <w:separator/>
      </w:r>
    </w:p>
  </w:endnote>
  <w:endnote w:type="continuationSeparator" w:id="0">
    <w:p w:rsidR="00687D51" w:rsidRDefault="00687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D51" w:rsidRDefault="00687D51">
      <w:r>
        <w:separator/>
      </w:r>
    </w:p>
  </w:footnote>
  <w:footnote w:type="continuationSeparator" w:id="0">
    <w:p w:rsidR="00687D51" w:rsidRDefault="00687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D51" w:rsidRDefault="00687D5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87D51" w:rsidRDefault="00687D5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D51" w:rsidRDefault="00687D5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83A6E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687D51" w:rsidRPr="00CC5815" w:rsidRDefault="00687D51" w:rsidP="008E5E3F">
    <w:pPr>
      <w:pStyle w:val="a3"/>
      <w:ind w:firstLine="0"/>
    </w:pPr>
    <w:r>
      <w:rPr>
        <w:rFonts w:hint="cs"/>
        <w:rtl/>
      </w:rPr>
      <w:t>ועדת הכלכלה</w:t>
    </w:r>
  </w:p>
  <w:p w:rsidR="00687D51" w:rsidRPr="00CC5815" w:rsidRDefault="00687D51" w:rsidP="008E5E3F">
    <w:pPr>
      <w:pStyle w:val="a3"/>
      <w:ind w:firstLine="0"/>
      <w:rPr>
        <w:rtl/>
      </w:rPr>
    </w:pPr>
    <w:r>
      <w:rPr>
        <w:rtl/>
      </w:rPr>
      <w:t>30/06/2020</w:t>
    </w:r>
  </w:p>
  <w:p w:rsidR="00687D51" w:rsidRPr="00CC5815" w:rsidRDefault="00687D5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D51" w:rsidRDefault="00687D5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7D51" w:rsidRDefault="00687D5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87D51" w:rsidRDefault="00687D5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205"/>
    <w:rsid w:val="00067F42"/>
    <w:rsid w:val="00071603"/>
    <w:rsid w:val="0008212A"/>
    <w:rsid w:val="00083A6E"/>
    <w:rsid w:val="00092B80"/>
    <w:rsid w:val="000A17C6"/>
    <w:rsid w:val="000A4407"/>
    <w:rsid w:val="000B060C"/>
    <w:rsid w:val="000B2EE6"/>
    <w:rsid w:val="000C21E0"/>
    <w:rsid w:val="000C47F5"/>
    <w:rsid w:val="000E08F5"/>
    <w:rsid w:val="000E3314"/>
    <w:rsid w:val="000F2459"/>
    <w:rsid w:val="00150436"/>
    <w:rsid w:val="00167294"/>
    <w:rsid w:val="001673D4"/>
    <w:rsid w:val="00171E7F"/>
    <w:rsid w:val="001758C1"/>
    <w:rsid w:val="0017779F"/>
    <w:rsid w:val="00190AD5"/>
    <w:rsid w:val="001A33C6"/>
    <w:rsid w:val="001A74E9"/>
    <w:rsid w:val="001A7A1B"/>
    <w:rsid w:val="001C44DA"/>
    <w:rsid w:val="001C4FDA"/>
    <w:rsid w:val="001D1D57"/>
    <w:rsid w:val="001D440C"/>
    <w:rsid w:val="001E5DE4"/>
    <w:rsid w:val="002016FF"/>
    <w:rsid w:val="00227FEF"/>
    <w:rsid w:val="00261554"/>
    <w:rsid w:val="00261797"/>
    <w:rsid w:val="00275C03"/>
    <w:rsid w:val="00280D58"/>
    <w:rsid w:val="00285E35"/>
    <w:rsid w:val="002D4BDB"/>
    <w:rsid w:val="002E5E31"/>
    <w:rsid w:val="00303B4C"/>
    <w:rsid w:val="00321E62"/>
    <w:rsid w:val="00327BF8"/>
    <w:rsid w:val="003333B9"/>
    <w:rsid w:val="00340AFA"/>
    <w:rsid w:val="003658CB"/>
    <w:rsid w:val="00366CFB"/>
    <w:rsid w:val="0036794C"/>
    <w:rsid w:val="003716A6"/>
    <w:rsid w:val="00373508"/>
    <w:rsid w:val="00375ACC"/>
    <w:rsid w:val="00384317"/>
    <w:rsid w:val="00396023"/>
    <w:rsid w:val="003C1DC8"/>
    <w:rsid w:val="003C279D"/>
    <w:rsid w:val="003E2A24"/>
    <w:rsid w:val="003F0A5F"/>
    <w:rsid w:val="00414161"/>
    <w:rsid w:val="00420E41"/>
    <w:rsid w:val="00424C94"/>
    <w:rsid w:val="00447608"/>
    <w:rsid w:val="00451746"/>
    <w:rsid w:val="00470EAC"/>
    <w:rsid w:val="0049458B"/>
    <w:rsid w:val="00495FD8"/>
    <w:rsid w:val="004B0827"/>
    <w:rsid w:val="004B0A65"/>
    <w:rsid w:val="004B1BE9"/>
    <w:rsid w:val="004B792C"/>
    <w:rsid w:val="004E03F4"/>
    <w:rsid w:val="00500C0C"/>
    <w:rsid w:val="00513E12"/>
    <w:rsid w:val="00522507"/>
    <w:rsid w:val="0053340A"/>
    <w:rsid w:val="005402D9"/>
    <w:rsid w:val="00543DD7"/>
    <w:rsid w:val="00546678"/>
    <w:rsid w:val="005506B9"/>
    <w:rsid w:val="00576B97"/>
    <w:rsid w:val="005817EC"/>
    <w:rsid w:val="00590B77"/>
    <w:rsid w:val="00597461"/>
    <w:rsid w:val="005A2723"/>
    <w:rsid w:val="005A342D"/>
    <w:rsid w:val="005B2F22"/>
    <w:rsid w:val="005C363E"/>
    <w:rsid w:val="005C442B"/>
    <w:rsid w:val="005D61F3"/>
    <w:rsid w:val="005E1C6B"/>
    <w:rsid w:val="005F76B0"/>
    <w:rsid w:val="00607D91"/>
    <w:rsid w:val="00634F61"/>
    <w:rsid w:val="00687D51"/>
    <w:rsid w:val="00695A47"/>
    <w:rsid w:val="006A0CB7"/>
    <w:rsid w:val="006C0DF3"/>
    <w:rsid w:val="006D1EF9"/>
    <w:rsid w:val="006D21B5"/>
    <w:rsid w:val="006F0259"/>
    <w:rsid w:val="00700433"/>
    <w:rsid w:val="00702755"/>
    <w:rsid w:val="0070472C"/>
    <w:rsid w:val="007509A6"/>
    <w:rsid w:val="00784182"/>
    <w:rsid w:val="007872B4"/>
    <w:rsid w:val="00791CBE"/>
    <w:rsid w:val="00794C78"/>
    <w:rsid w:val="007B148F"/>
    <w:rsid w:val="007C693F"/>
    <w:rsid w:val="007C6ADD"/>
    <w:rsid w:val="00805466"/>
    <w:rsid w:val="0082136D"/>
    <w:rsid w:val="008320F6"/>
    <w:rsid w:val="00841223"/>
    <w:rsid w:val="00846BE9"/>
    <w:rsid w:val="00853207"/>
    <w:rsid w:val="00857E65"/>
    <w:rsid w:val="008713A4"/>
    <w:rsid w:val="008740C4"/>
    <w:rsid w:val="00875F10"/>
    <w:rsid w:val="00896E4C"/>
    <w:rsid w:val="008C6035"/>
    <w:rsid w:val="008C7015"/>
    <w:rsid w:val="008C7277"/>
    <w:rsid w:val="008D1DFB"/>
    <w:rsid w:val="008E03B4"/>
    <w:rsid w:val="008E5E3F"/>
    <w:rsid w:val="0090279B"/>
    <w:rsid w:val="00905ACC"/>
    <w:rsid w:val="00913BA7"/>
    <w:rsid w:val="00914904"/>
    <w:rsid w:val="009258CE"/>
    <w:rsid w:val="00941339"/>
    <w:rsid w:val="009515F0"/>
    <w:rsid w:val="009830CB"/>
    <w:rsid w:val="009830D9"/>
    <w:rsid w:val="009D478A"/>
    <w:rsid w:val="009E6E93"/>
    <w:rsid w:val="009F1518"/>
    <w:rsid w:val="009F3A8B"/>
    <w:rsid w:val="009F5773"/>
    <w:rsid w:val="00A15971"/>
    <w:rsid w:val="00A20354"/>
    <w:rsid w:val="00A22984"/>
    <w:rsid w:val="00A22C90"/>
    <w:rsid w:val="00A42723"/>
    <w:rsid w:val="00A578D2"/>
    <w:rsid w:val="00A64A6D"/>
    <w:rsid w:val="00A66020"/>
    <w:rsid w:val="00A76654"/>
    <w:rsid w:val="00A76858"/>
    <w:rsid w:val="00A9038E"/>
    <w:rsid w:val="00A91FA7"/>
    <w:rsid w:val="00AB02EE"/>
    <w:rsid w:val="00AB3F3A"/>
    <w:rsid w:val="00AB6CBE"/>
    <w:rsid w:val="00AD4EC9"/>
    <w:rsid w:val="00AD6FFC"/>
    <w:rsid w:val="00AE474D"/>
    <w:rsid w:val="00AF31E6"/>
    <w:rsid w:val="00AF4150"/>
    <w:rsid w:val="00B0509A"/>
    <w:rsid w:val="00B120B2"/>
    <w:rsid w:val="00B246FF"/>
    <w:rsid w:val="00B50340"/>
    <w:rsid w:val="00B548DD"/>
    <w:rsid w:val="00B65508"/>
    <w:rsid w:val="00B8517A"/>
    <w:rsid w:val="00BA04FD"/>
    <w:rsid w:val="00BA6446"/>
    <w:rsid w:val="00BC527D"/>
    <w:rsid w:val="00BD47B7"/>
    <w:rsid w:val="00BE1E4A"/>
    <w:rsid w:val="00BF54B8"/>
    <w:rsid w:val="00BF722C"/>
    <w:rsid w:val="00C135D5"/>
    <w:rsid w:val="00C229A8"/>
    <w:rsid w:val="00C22DCB"/>
    <w:rsid w:val="00C3139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2CF"/>
    <w:rsid w:val="00CE5849"/>
    <w:rsid w:val="00D278F7"/>
    <w:rsid w:val="00D33D66"/>
    <w:rsid w:val="00D37550"/>
    <w:rsid w:val="00D40A29"/>
    <w:rsid w:val="00D42928"/>
    <w:rsid w:val="00D45D27"/>
    <w:rsid w:val="00D77DCB"/>
    <w:rsid w:val="00D86E57"/>
    <w:rsid w:val="00D96B24"/>
    <w:rsid w:val="00DB5F0F"/>
    <w:rsid w:val="00DD5ECE"/>
    <w:rsid w:val="00DE5B80"/>
    <w:rsid w:val="00E31042"/>
    <w:rsid w:val="00E33AE3"/>
    <w:rsid w:val="00E61903"/>
    <w:rsid w:val="00E64116"/>
    <w:rsid w:val="00E656A9"/>
    <w:rsid w:val="00E678A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9FB"/>
    <w:rsid w:val="00F070C2"/>
    <w:rsid w:val="00F10D2D"/>
    <w:rsid w:val="00F147D2"/>
    <w:rsid w:val="00F16831"/>
    <w:rsid w:val="00F415F9"/>
    <w:rsid w:val="00F41C33"/>
    <w:rsid w:val="00F423F1"/>
    <w:rsid w:val="00F4792E"/>
    <w:rsid w:val="00F52412"/>
    <w:rsid w:val="00F53584"/>
    <w:rsid w:val="00F549E5"/>
    <w:rsid w:val="00F551B6"/>
    <w:rsid w:val="00F56597"/>
    <w:rsid w:val="00F61B9D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9CE0155"/>
  <w15:docId w15:val="{AB67D9EE-0733-4D1A-82A0-1DF372547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665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66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E34B3-E096-4380-BD71-A945A40B0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28</Pages>
  <Words>9393</Words>
  <Characters>46967</Characters>
  <Application>Microsoft Office Word</Application>
  <DocSecurity>0</DocSecurity>
  <Lines>391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2020-07-06T09:11:00Z</dcterms:created>
  <dcterms:modified xsi:type="dcterms:W3CDTF">2020-07-15T09:43:00Z</dcterms:modified>
</cp:coreProperties>
</file>