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57EC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A09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57EC5" w:rsidP="00FD759F">
      <w:pPr>
        <w:tabs>
          <w:tab w:val="center" w:pos="4541"/>
        </w:tabs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  <w:r w:rsidR="00FD759F">
        <w:rPr>
          <w:b/>
          <w:bCs/>
          <w:rtl/>
        </w:rPr>
        <w:tab/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57E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04EE0">
        <w:rPr>
          <w:rFonts w:hint="cs"/>
          <w:b/>
          <w:bCs/>
          <w:rtl/>
        </w:rPr>
        <w:t>41</w:t>
      </w:r>
    </w:p>
    <w:p w:rsidR="00E64116" w:rsidRPr="008713A4" w:rsidRDefault="00C57E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C57EC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(25 באוקטובר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57EC5" w:rsidP="00C57EC5">
      <w:pPr>
        <w:spacing w:before="60"/>
        <w:ind w:firstLine="0"/>
        <w:rPr>
          <w:rtl/>
        </w:rPr>
      </w:pPr>
      <w:bookmarkStart w:id="0" w:name="ET_hatsach_624651_1"/>
      <w:r w:rsidRPr="00C57EC5">
        <w:rPr>
          <w:rStyle w:val="TagStyle"/>
          <w:rtl/>
        </w:rPr>
        <w:t xml:space="preserve"> &lt;&lt; הצח &gt;&gt; </w:t>
      </w:r>
      <w:r w:rsidRPr="00C57EC5">
        <w:rPr>
          <w:rtl/>
        </w:rPr>
        <w:t>פרק ד' (בינוי ושיכון) מתוך הצעת חוק התכנית הכלכלית (תיקוני חקיקה ליישום המדיניות הכלכלית לשנות התקציב 2021 ו-2022), התשפ"א-2021</w:t>
      </w:r>
      <w:r w:rsidRPr="00C57EC5">
        <w:rPr>
          <w:rStyle w:val="TagStyle"/>
          <w:rtl/>
        </w:rPr>
        <w:t xml:space="preserve"> &lt;&lt; הצח &gt;&gt;</w:t>
      </w:r>
      <w:r w:rsidRPr="00C57EC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57EC5" w:rsidRPr="008713A4" w:rsidRDefault="00C57EC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57EC5" w:rsidRDefault="004504E9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 w:rsidR="00C57EC5" w:rsidRPr="00C57EC5">
        <w:rPr>
          <w:rtl/>
        </w:rPr>
        <w:t xml:space="preserve"> – היו"ר</w:t>
      </w:r>
    </w:p>
    <w:p w:rsidR="00C57EC5" w:rsidRPr="00C57EC5" w:rsidRDefault="00C57EC5" w:rsidP="00EC1FB3">
      <w:pPr>
        <w:ind w:firstLine="0"/>
        <w:rPr>
          <w:rtl/>
        </w:rPr>
      </w:pPr>
      <w:r w:rsidRPr="00C57EC5">
        <w:rPr>
          <w:rtl/>
        </w:rPr>
        <w:t>זאב בנימין בגין</w:t>
      </w:r>
    </w:p>
    <w:p w:rsidR="00C57EC5" w:rsidRPr="00C57EC5" w:rsidRDefault="00C57EC5" w:rsidP="00EC1FB3">
      <w:pPr>
        <w:ind w:firstLine="0"/>
        <w:rPr>
          <w:rtl/>
        </w:rPr>
      </w:pPr>
      <w:r w:rsidRPr="00C57EC5">
        <w:rPr>
          <w:rtl/>
        </w:rPr>
        <w:t xml:space="preserve">איתן </w:t>
      </w:r>
      <w:proofErr w:type="spellStart"/>
      <w:r w:rsidRPr="00C57EC5">
        <w:rPr>
          <w:rtl/>
        </w:rPr>
        <w:t>גינזבורג</w:t>
      </w:r>
      <w:proofErr w:type="spellEnd"/>
    </w:p>
    <w:p w:rsidR="00C57EC5" w:rsidRPr="00C57EC5" w:rsidRDefault="00C57EC5" w:rsidP="00EC1FB3">
      <w:pPr>
        <w:ind w:firstLine="0"/>
        <w:rPr>
          <w:rtl/>
        </w:rPr>
      </w:pPr>
      <w:proofErr w:type="spellStart"/>
      <w:r w:rsidRPr="00C57EC5">
        <w:rPr>
          <w:rtl/>
        </w:rPr>
        <w:t>יוראי</w:t>
      </w:r>
      <w:proofErr w:type="spellEnd"/>
      <w:r w:rsidRPr="00C57EC5">
        <w:rPr>
          <w:rtl/>
        </w:rPr>
        <w:t xml:space="preserve"> להב הרצנו</w:t>
      </w:r>
    </w:p>
    <w:p w:rsidR="00C57EC5" w:rsidRPr="00C57EC5" w:rsidRDefault="00C57EC5" w:rsidP="00EC1FB3">
      <w:pPr>
        <w:ind w:firstLine="0"/>
        <w:rPr>
          <w:rtl/>
        </w:rPr>
      </w:pPr>
      <w:r w:rsidRPr="00C57EC5">
        <w:rPr>
          <w:rtl/>
        </w:rPr>
        <w:t>שרון רופא אופיר</w:t>
      </w:r>
    </w:p>
    <w:p w:rsidR="00C57EC5" w:rsidRDefault="00C57EC5" w:rsidP="00EC1FB3">
      <w:pPr>
        <w:ind w:firstLine="0"/>
        <w:rPr>
          <w:rtl/>
        </w:rPr>
      </w:pPr>
      <w:proofErr w:type="spellStart"/>
      <w:r w:rsidRPr="00C57EC5">
        <w:rPr>
          <w:rtl/>
        </w:rPr>
        <w:t>מוסי</w:t>
      </w:r>
      <w:proofErr w:type="spellEnd"/>
      <w:r w:rsidRPr="00C57EC5">
        <w:rPr>
          <w:rtl/>
        </w:rPr>
        <w:t xml:space="preserve"> רז</w:t>
      </w:r>
    </w:p>
    <w:p w:rsidR="00C57EC5" w:rsidRPr="008713A4" w:rsidRDefault="00C57EC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504E9" w:rsidRDefault="004504E9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4504E9" w:rsidRDefault="004504E9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0C47F5" w:rsidRDefault="004504E9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4504E9" w:rsidRPr="0082136D" w:rsidRDefault="004504E9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A09FE" w:rsidRPr="000C47F5" w:rsidRDefault="00AA09F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5940"/>
      </w:tblGrid>
      <w:tr w:rsidR="001767BF" w:rsidTr="00AA09FE"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פרידמן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הבינוי והשיכון</w:t>
            </w:r>
          </w:p>
        </w:tc>
      </w:tr>
      <w:tr w:rsidR="001767BF" w:rsidTr="00AA09FE"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יוסי </w:t>
            </w:r>
            <w:proofErr w:type="spellStart"/>
            <w:r>
              <w:rPr>
                <w:rtl/>
              </w:rPr>
              <w:t>בנישתי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proofErr w:type="spellStart"/>
            <w:r>
              <w:rPr>
                <w:rtl/>
              </w:rPr>
              <w:t>מקרקין</w:t>
            </w:r>
            <w:proofErr w:type="spellEnd"/>
            <w:r>
              <w:rPr>
                <w:rtl/>
              </w:rPr>
              <w:t xml:space="preserve"> ומיסוי מקומי, משרד הפנים</w:t>
            </w:r>
          </w:p>
        </w:tc>
      </w:tr>
      <w:tr w:rsidR="001767BF" w:rsidTr="00AA09FE"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ארביב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היועצת המשפטית לענייני חקיקה,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התכנון, משרד הפנים</w:t>
            </w:r>
          </w:p>
        </w:tc>
      </w:tr>
      <w:tr w:rsidR="001767BF" w:rsidTr="00AA09FE"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רואי </w:t>
            </w:r>
            <w:proofErr w:type="spellStart"/>
            <w:r>
              <w:rPr>
                <w:rtl/>
              </w:rPr>
              <w:t>זרנצ'נסקי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משרד האוצר</w:t>
            </w:r>
          </w:p>
        </w:tc>
      </w:tr>
      <w:tr w:rsidR="001767BF" w:rsidTr="00AA09FE"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 </w:t>
            </w:r>
            <w:proofErr w:type="spellStart"/>
            <w:r>
              <w:rPr>
                <w:rtl/>
              </w:rPr>
              <w:t>חאיך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1767BF" w:rsidTr="00AA09FE"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לינדנברג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שיכון באגף תקציבים, משרד האוצר</w:t>
            </w:r>
          </w:p>
        </w:tc>
      </w:tr>
      <w:tr w:rsidR="001767BF" w:rsidTr="00AA09FE"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המסים, משרד האוצר</w:t>
            </w:r>
          </w:p>
        </w:tc>
      </w:tr>
      <w:tr w:rsidR="001767BF" w:rsidTr="00AA09FE"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פישר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- משפט אזרחי, משרד האוצר</w:t>
            </w:r>
          </w:p>
        </w:tc>
      </w:tr>
      <w:tr w:rsidR="001767BF" w:rsidTr="00AA09FE"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כהן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שומת מקרקעין, רשות המסים, משרד האוצר</w:t>
            </w:r>
          </w:p>
        </w:tc>
      </w:tr>
      <w:tr w:rsidR="001767BF" w:rsidTr="00AA09FE"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דוד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1767BF" w:rsidTr="00AA09FE"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קמיניץ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ליועץ המשפטי לממשלה, משרד המשפטים</w:t>
            </w:r>
          </w:p>
        </w:tc>
      </w:tr>
      <w:tr w:rsidR="001767BF" w:rsidTr="00AA09FE"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נאדין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חג'איז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1767BF" w:rsidTr="00AA09FE"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פרנקל כהן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יועמ"ש, הרשות </w:t>
            </w:r>
            <w:proofErr w:type="spellStart"/>
            <w:r>
              <w:rPr>
                <w:rtl/>
              </w:rPr>
              <w:t>הממשלתתית</w:t>
            </w:r>
            <w:proofErr w:type="spellEnd"/>
            <w:r>
              <w:rPr>
                <w:rtl/>
              </w:rPr>
              <w:t xml:space="preserve"> להתחדשות עירונית</w:t>
            </w:r>
          </w:p>
        </w:tc>
      </w:tr>
      <w:tr w:rsidR="001767BF" w:rsidTr="00AA09FE"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אלעזר </w:t>
            </w:r>
            <w:proofErr w:type="spellStart"/>
            <w:r>
              <w:rPr>
                <w:rtl/>
              </w:rPr>
              <w:t>במברגר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הרשות הממשלתית להתחדשות עירונית </w:t>
            </w:r>
          </w:p>
        </w:tc>
      </w:tr>
      <w:tr w:rsidR="001767BF" w:rsidTr="00AA09FE"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גנון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הרשות הממשלתית להתחדשות עירונית</w:t>
            </w:r>
          </w:p>
        </w:tc>
      </w:tr>
      <w:tr w:rsidR="001767BF" w:rsidTr="00AA09FE"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1767BF" w:rsidTr="00AA09FE"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משרד השלטון המקומי</w:t>
            </w:r>
          </w:p>
        </w:tc>
      </w:tr>
      <w:tr w:rsidR="001767BF" w:rsidTr="00AA09FE"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אלישע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מסים, לשכת עו"ד</w:t>
            </w:r>
          </w:p>
        </w:tc>
      </w:tr>
      <w:tr w:rsidR="001767BF" w:rsidTr="00AA09FE"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יצקוביץ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חיצוני ממשרד אגמון, התאחדות הקבלנים בוני הארץ</w:t>
            </w:r>
          </w:p>
        </w:tc>
      </w:tr>
      <w:tr w:rsidR="001767BF" w:rsidTr="00AA09FE"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תמיר קהילה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תל-אביב יפו</w:t>
            </w:r>
          </w:p>
        </w:tc>
      </w:tr>
      <w:tr w:rsidR="001767BF" w:rsidTr="00AA09FE"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אסף </w:t>
            </w:r>
            <w:proofErr w:type="spellStart"/>
            <w:r>
              <w:rPr>
                <w:rtl/>
              </w:rPr>
              <w:t>שפנייר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 ועדה פיזית,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קהילתי יובלים</w:t>
            </w:r>
          </w:p>
        </w:tc>
      </w:tr>
      <w:tr w:rsidR="001767BF" w:rsidTr="00AA09FE"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סטלה</w:t>
            </w:r>
            <w:proofErr w:type="spellEnd"/>
            <w:r>
              <w:rPr>
                <w:rtl/>
              </w:rPr>
              <w:t xml:space="preserve"> רות אבידן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נציגויות דיירים תל-אביב</w:t>
            </w:r>
          </w:p>
        </w:tc>
      </w:tr>
      <w:tr w:rsidR="001767BF" w:rsidTr="00AA09FE"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מלין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</w:t>
            </w:r>
          </w:p>
        </w:tc>
      </w:tr>
      <w:tr w:rsidR="001767BF" w:rsidTr="00AA09FE"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משה שחק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BF" w:rsidRDefault="001767B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מ.מ.מ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57EC5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Default="004504E9" w:rsidP="00DE5B80">
      <w:pPr>
        <w:ind w:firstLine="0"/>
        <w:rPr>
          <w:rtl/>
        </w:rPr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:rsidR="004504E9" w:rsidRPr="008713A4" w:rsidRDefault="004504E9" w:rsidP="00DE5B80">
      <w:pPr>
        <w:ind w:firstLine="0"/>
        <w:rPr>
          <w:rtl/>
        </w:rPr>
      </w:pPr>
    </w:p>
    <w:p w:rsidR="00E64116" w:rsidRPr="008713A4" w:rsidRDefault="00E64116" w:rsidP="00AA09F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57EC5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57EC5" w:rsidP="008320F6">
      <w:pPr>
        <w:ind w:firstLine="0"/>
        <w:rPr>
          <w:rtl/>
        </w:rPr>
      </w:pPr>
      <w:r>
        <w:rPr>
          <w:rtl/>
        </w:rPr>
        <w:t>יפעת קדם</w:t>
      </w:r>
    </w:p>
    <w:p w:rsidR="00C57EC5" w:rsidRDefault="00C57EC5" w:rsidP="008320F6">
      <w:pPr>
        <w:ind w:firstLine="0"/>
        <w:rPr>
          <w:rtl/>
        </w:rPr>
      </w:pPr>
    </w:p>
    <w:p w:rsidR="00C57EC5" w:rsidRDefault="00C57EC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57EC5" w:rsidRDefault="00C57EC5" w:rsidP="00C57EC5">
      <w:pPr>
        <w:pStyle w:val="a6"/>
        <w:keepNext/>
        <w:rPr>
          <w:rtl/>
        </w:rPr>
      </w:pPr>
      <w:bookmarkStart w:id="1" w:name="ET_subject_624651_2"/>
      <w:r w:rsidRPr="00C57EC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ד' (בינוי ושיכון) מתוך הצעת חוק התכנית הכלכלית (תיקוני חקיקה ליישום המדיניות הכלכלית לשנות התקציב 2021 ו-2022), התשפ"א-2021,  מ/1443</w:t>
      </w:r>
      <w:r w:rsidRPr="00C57EC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C57EC5" w:rsidRDefault="00C57EC5" w:rsidP="00C57EC5">
      <w:pPr>
        <w:pStyle w:val="KeepWithNext"/>
        <w:rPr>
          <w:rtl/>
        </w:rPr>
      </w:pPr>
    </w:p>
    <w:p w:rsidR="00AA09FE" w:rsidRPr="00AA09FE" w:rsidRDefault="00AA09FE" w:rsidP="00AA09FE">
      <w:pPr>
        <w:rPr>
          <w:rtl/>
        </w:rPr>
      </w:pPr>
    </w:p>
    <w:p w:rsidR="00C57EC5" w:rsidRDefault="00C57EC5" w:rsidP="00C57EC5">
      <w:pPr>
        <w:pStyle w:val="af6"/>
        <w:keepNext/>
        <w:rPr>
          <w:rtl/>
        </w:rPr>
      </w:pPr>
      <w:bookmarkStart w:id="2" w:name="ET_yor_5854_4"/>
      <w:bookmarkStart w:id="3" w:name="ET_speaker_5854_3"/>
      <w:r w:rsidRPr="00C57E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57E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C57EC5" w:rsidRDefault="00C57EC5" w:rsidP="00C57EC5">
      <w:pPr>
        <w:pStyle w:val="KeepWithNext"/>
        <w:rPr>
          <w:rtl/>
        </w:rPr>
      </w:pPr>
    </w:p>
    <w:p w:rsidR="00C57EC5" w:rsidRDefault="00E57645" w:rsidP="00E57645">
      <w:pPr>
        <w:rPr>
          <w:rtl/>
        </w:rPr>
      </w:pPr>
      <w:bookmarkStart w:id="4" w:name="_ETM_Q1_598837"/>
      <w:bookmarkStart w:id="5" w:name="_ETM_Q1_606523"/>
      <w:bookmarkStart w:id="6" w:name="_ETM_Q1_612181"/>
      <w:bookmarkEnd w:id="4"/>
      <w:bookmarkEnd w:id="5"/>
      <w:bookmarkEnd w:id="6"/>
      <w:r>
        <w:rPr>
          <w:rFonts w:hint="cs"/>
          <w:rtl/>
        </w:rPr>
        <w:t>הנושא:</w:t>
      </w:r>
      <w:r w:rsidR="00C57EC5">
        <w:rPr>
          <w:rFonts w:hint="cs"/>
          <w:rtl/>
        </w:rPr>
        <w:t xml:space="preserve"> </w:t>
      </w:r>
      <w:r w:rsidR="00474C40">
        <w:rPr>
          <w:rFonts w:hint="cs"/>
          <w:rtl/>
        </w:rPr>
        <w:t>פרק ד' (בינוי ושיכון)</w:t>
      </w:r>
      <w:r>
        <w:rPr>
          <w:rFonts w:hint="cs"/>
          <w:rtl/>
        </w:rPr>
        <w:t xml:space="preserve"> מתוך הצעת חוק התכנית הכלכלית (תיקוני חקיקה ליישום המדיניות </w:t>
      </w:r>
      <w:bookmarkStart w:id="7" w:name="_ETM_Q1_619303"/>
      <w:bookmarkEnd w:id="7"/>
      <w:r>
        <w:rPr>
          <w:rFonts w:hint="cs"/>
          <w:rtl/>
        </w:rPr>
        <w:t xml:space="preserve">הכלכלית לשנות התקציב 2021 ו-2022, התשפ"א-2021, מ/1443 </w:t>
      </w:r>
      <w:r>
        <w:rPr>
          <w:rtl/>
        </w:rPr>
        <w:t>–</w:t>
      </w:r>
      <w:r>
        <w:rPr>
          <w:rFonts w:hint="cs"/>
          <w:rtl/>
        </w:rPr>
        <w:t xml:space="preserve"> הכנה </w:t>
      </w:r>
      <w:bookmarkStart w:id="8" w:name="_ETM_Q1_630535"/>
      <w:bookmarkEnd w:id="8"/>
      <w:r>
        <w:rPr>
          <w:rFonts w:hint="cs"/>
          <w:rtl/>
        </w:rPr>
        <w:t xml:space="preserve">לקריאה שנייה ושלישית. </w:t>
      </w:r>
      <w:r w:rsidR="00C57EC5">
        <w:rPr>
          <w:rFonts w:hint="cs"/>
          <w:rtl/>
        </w:rPr>
        <w:t>אנחנו</w:t>
      </w:r>
      <w:r w:rsidR="00474C40">
        <w:rPr>
          <w:rFonts w:hint="cs"/>
          <w:rtl/>
        </w:rPr>
        <w:t xml:space="preserve"> - אני מקווה -</w:t>
      </w:r>
      <w:r>
        <w:rPr>
          <w:rFonts w:hint="cs"/>
          <w:rtl/>
        </w:rPr>
        <w:t xml:space="preserve"> בדיון מסכם שנת</w:t>
      </w:r>
      <w:r w:rsidR="00C57EC5">
        <w:rPr>
          <w:rFonts w:hint="cs"/>
          <w:rtl/>
        </w:rPr>
        <w:t>כנס בו ל</w:t>
      </w:r>
      <w:r>
        <w:rPr>
          <w:rFonts w:hint="cs"/>
          <w:rtl/>
        </w:rPr>
        <w:t xml:space="preserve">נוסחים </w:t>
      </w:r>
      <w:r w:rsidR="00C57EC5">
        <w:rPr>
          <w:rFonts w:hint="cs"/>
          <w:rtl/>
        </w:rPr>
        <w:t xml:space="preserve">אחרונים. נשמע </w:t>
      </w:r>
      <w:r>
        <w:rPr>
          <w:rFonts w:hint="cs"/>
          <w:rtl/>
        </w:rPr>
        <w:t xml:space="preserve">עכשיו מהיועץ המשפטי </w:t>
      </w:r>
      <w:bookmarkStart w:id="9" w:name="_ETM_Q1_648355"/>
      <w:bookmarkEnd w:id="9"/>
      <w:r>
        <w:rPr>
          <w:rFonts w:hint="cs"/>
          <w:rtl/>
        </w:rPr>
        <w:t xml:space="preserve">של הוועדה תומר </w:t>
      </w:r>
      <w:r w:rsidR="00C57EC5">
        <w:rPr>
          <w:rFonts w:hint="cs"/>
          <w:rtl/>
        </w:rPr>
        <w:t xml:space="preserve">איפה </w:t>
      </w:r>
      <w:r>
        <w:rPr>
          <w:rFonts w:hint="cs"/>
          <w:rtl/>
        </w:rPr>
        <w:t>ס</w:t>
      </w:r>
      <w:r w:rsidR="00C57EC5">
        <w:rPr>
          <w:rFonts w:hint="cs"/>
          <w:rtl/>
        </w:rPr>
        <w:t>יימנו בדיון הקודם</w:t>
      </w:r>
      <w:r>
        <w:rPr>
          <w:rFonts w:hint="cs"/>
          <w:rtl/>
        </w:rPr>
        <w:t xml:space="preserve"> ואיך מתק</w:t>
      </w:r>
      <w:r w:rsidR="00C57EC5">
        <w:rPr>
          <w:rFonts w:hint="cs"/>
          <w:rtl/>
        </w:rPr>
        <w:t>דמים הלאה</w:t>
      </w:r>
      <w:r>
        <w:rPr>
          <w:rFonts w:hint="cs"/>
          <w:rtl/>
        </w:rPr>
        <w:t>.</w:t>
      </w:r>
    </w:p>
    <w:p w:rsidR="00C57EC5" w:rsidRDefault="00C57EC5" w:rsidP="004504E9">
      <w:pPr>
        <w:ind w:firstLine="0"/>
        <w:rPr>
          <w:rtl/>
        </w:rPr>
      </w:pPr>
    </w:p>
    <w:p w:rsidR="004504E9" w:rsidRDefault="004504E9" w:rsidP="004504E9">
      <w:pPr>
        <w:pStyle w:val="a4"/>
        <w:keepNext/>
        <w:rPr>
          <w:rtl/>
        </w:rPr>
      </w:pPr>
      <w:bookmarkStart w:id="10" w:name="_ETM_Q1_509255"/>
      <w:bookmarkStart w:id="11" w:name="_ETM_Q1_509319"/>
      <w:bookmarkStart w:id="12" w:name="ET_speaker_תומר_רוזנר_80"/>
      <w:bookmarkEnd w:id="10"/>
      <w:bookmarkEnd w:id="11"/>
      <w:r w:rsidRPr="004504E9">
        <w:rPr>
          <w:rStyle w:val="TagStyle"/>
          <w:rtl/>
        </w:rPr>
        <w:t xml:space="preserve"> &lt;&lt; דוב</w:t>
      </w:r>
      <w:bookmarkStart w:id="13" w:name="_ETM_Q1_594842"/>
      <w:bookmarkEnd w:id="13"/>
      <w:r w:rsidRPr="004504E9">
        <w:rPr>
          <w:rStyle w:val="TagStyle"/>
          <w:rtl/>
        </w:rPr>
        <w:t xml:space="preserve">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50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4504E9" w:rsidRDefault="004504E9" w:rsidP="004504E9">
      <w:pPr>
        <w:pStyle w:val="KeepWithNext"/>
        <w:rPr>
          <w:rtl/>
          <w:lang w:eastAsia="he-IL"/>
        </w:rPr>
      </w:pPr>
    </w:p>
    <w:p w:rsidR="00C57EC5" w:rsidRDefault="00C57EC5" w:rsidP="00631715">
      <w:pPr>
        <w:rPr>
          <w:rtl/>
        </w:rPr>
      </w:pPr>
      <w:bookmarkStart w:id="14" w:name="_ETM_Q1_516305"/>
      <w:bookmarkEnd w:id="14"/>
      <w:r>
        <w:rPr>
          <w:rFonts w:hint="cs"/>
          <w:rtl/>
        </w:rPr>
        <w:t>בדיון הקודם עצרנו לאחר שביצענו הקראה ש</w:t>
      </w:r>
      <w:r w:rsidR="00AF42F6">
        <w:rPr>
          <w:rFonts w:hint="cs"/>
          <w:rtl/>
        </w:rPr>
        <w:t xml:space="preserve">ל הפרק </w:t>
      </w:r>
      <w:bookmarkStart w:id="15" w:name="_ETM_Q1_663290"/>
      <w:bookmarkEnd w:id="15"/>
      <w:r w:rsidR="00AF42F6">
        <w:rPr>
          <w:rFonts w:hint="cs"/>
          <w:rtl/>
        </w:rPr>
        <w:t>האחרון שעוסק בשינויים בחוק מיסוי מקרקעין. הסעיפים ה</w:t>
      </w:r>
      <w:r>
        <w:rPr>
          <w:rFonts w:hint="cs"/>
          <w:rtl/>
        </w:rPr>
        <w:t>וקר</w:t>
      </w:r>
      <w:r w:rsidR="00AF42F6">
        <w:rPr>
          <w:rFonts w:hint="cs"/>
          <w:rtl/>
        </w:rPr>
        <w:t>א</w:t>
      </w:r>
      <w:r>
        <w:rPr>
          <w:rFonts w:hint="cs"/>
          <w:rtl/>
        </w:rPr>
        <w:t>ו</w:t>
      </w:r>
      <w:r w:rsidR="00631715">
        <w:rPr>
          <w:rFonts w:hint="cs"/>
          <w:rtl/>
        </w:rPr>
        <w:t>,</w:t>
      </w:r>
      <w:r>
        <w:rPr>
          <w:rFonts w:hint="cs"/>
          <w:rtl/>
        </w:rPr>
        <w:t xml:space="preserve"> לא הוסבר</w:t>
      </w:r>
      <w:r w:rsidR="00AF42F6">
        <w:rPr>
          <w:rFonts w:hint="cs"/>
          <w:rtl/>
        </w:rPr>
        <w:t>ו, ולא נשמעו הערות לסעיפים האלה, אם ישנן.</w:t>
      </w:r>
      <w:r>
        <w:rPr>
          <w:rFonts w:hint="cs"/>
          <w:rtl/>
        </w:rPr>
        <w:t xml:space="preserve"> </w:t>
      </w:r>
      <w:r w:rsidR="00AF42F6">
        <w:rPr>
          <w:rFonts w:hint="cs"/>
          <w:rtl/>
        </w:rPr>
        <w:t xml:space="preserve">אני מציע שהממשלה תתחיל בכך שהיא </w:t>
      </w:r>
      <w:bookmarkStart w:id="16" w:name="_ETM_Q1_674906"/>
      <w:bookmarkEnd w:id="16"/>
      <w:r w:rsidR="00AF42F6">
        <w:rPr>
          <w:rFonts w:hint="cs"/>
          <w:rtl/>
        </w:rPr>
        <w:t>תסביר לנו</w:t>
      </w:r>
      <w:r w:rsidR="00631715">
        <w:rPr>
          <w:rFonts w:hint="cs"/>
          <w:rtl/>
        </w:rPr>
        <w:t xml:space="preserve"> את התיקונים בחוק מיסוי מקרקעין</w:t>
      </w:r>
      <w:r w:rsidR="001767BF">
        <w:rPr>
          <w:rFonts w:hint="cs"/>
          <w:rtl/>
        </w:rPr>
        <w:t>,</w:t>
      </w:r>
      <w:r w:rsidR="00631715">
        <w:rPr>
          <w:rFonts w:hint="cs"/>
          <w:rtl/>
        </w:rPr>
        <w:t xml:space="preserve"> ו</w:t>
      </w:r>
      <w:r w:rsidR="00454CCC">
        <w:rPr>
          <w:rFonts w:hint="cs"/>
          <w:rtl/>
        </w:rPr>
        <w:t xml:space="preserve">אז </w:t>
      </w:r>
      <w:r w:rsidR="00AF42F6">
        <w:rPr>
          <w:rFonts w:hint="cs"/>
          <w:rtl/>
        </w:rPr>
        <w:t xml:space="preserve">יישמעו </w:t>
      </w:r>
      <w:bookmarkStart w:id="17" w:name="_ETM_Q1_677985"/>
      <w:bookmarkEnd w:id="17"/>
      <w:r w:rsidR="00AF42F6">
        <w:rPr>
          <w:rFonts w:hint="cs"/>
          <w:rtl/>
        </w:rPr>
        <w:t>הערות ככל שישנן.</w:t>
      </w:r>
      <w:r>
        <w:rPr>
          <w:rFonts w:hint="cs"/>
          <w:rtl/>
        </w:rPr>
        <w:t xml:space="preserve"> </w:t>
      </w:r>
    </w:p>
    <w:p w:rsidR="00C57EC5" w:rsidRDefault="00C57EC5" w:rsidP="00C57EC5">
      <w:pPr>
        <w:rPr>
          <w:rtl/>
        </w:rPr>
      </w:pPr>
    </w:p>
    <w:p w:rsidR="00631715" w:rsidRPr="00E26519" w:rsidRDefault="00631715" w:rsidP="00631715">
      <w:pPr>
        <w:pStyle w:val="af9"/>
        <w:keepNext/>
        <w:rPr>
          <w:lang w:val="en-GB"/>
        </w:rPr>
      </w:pPr>
      <w:bookmarkStart w:id="18" w:name="_ETM_Q1_734566"/>
      <w:bookmarkStart w:id="19" w:name="ET_guest_ישי_פרלמן_81"/>
      <w:bookmarkEnd w:id="18"/>
      <w:r w:rsidRPr="00631715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6317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"/>
    </w:p>
    <w:p w:rsidR="00631715" w:rsidRDefault="00631715" w:rsidP="00631715">
      <w:pPr>
        <w:pStyle w:val="KeepWithNext"/>
        <w:rPr>
          <w:rtl/>
        </w:rPr>
      </w:pPr>
    </w:p>
    <w:p w:rsidR="00F805B2" w:rsidRDefault="00623B61" w:rsidP="00244BF8">
      <w:pPr>
        <w:rPr>
          <w:rtl/>
        </w:rPr>
      </w:pPr>
      <w:bookmarkStart w:id="20" w:name="_ETM_Q1_735124"/>
      <w:bookmarkStart w:id="21" w:name="_ETM_Q1_735187"/>
      <w:bookmarkEnd w:id="20"/>
      <w:bookmarkEnd w:id="21"/>
      <w:r>
        <w:rPr>
          <w:rFonts w:hint="cs"/>
          <w:rtl/>
        </w:rPr>
        <w:t>יש</w:t>
      </w:r>
      <w:r w:rsidR="00631715">
        <w:rPr>
          <w:rFonts w:hint="cs"/>
          <w:rtl/>
        </w:rPr>
        <w:t xml:space="preserve"> לנו </w:t>
      </w:r>
      <w:r w:rsidR="006679ED">
        <w:rPr>
          <w:rFonts w:hint="cs"/>
          <w:rtl/>
        </w:rPr>
        <w:t xml:space="preserve">פה </w:t>
      </w:r>
      <w:r w:rsidR="00631715">
        <w:rPr>
          <w:rFonts w:hint="cs"/>
          <w:rtl/>
        </w:rPr>
        <w:t>מספר תיקונים</w:t>
      </w:r>
      <w:r>
        <w:rPr>
          <w:rFonts w:hint="cs"/>
          <w:rtl/>
        </w:rPr>
        <w:t xml:space="preserve"> </w:t>
      </w:r>
      <w:r w:rsidR="006679ED">
        <w:rPr>
          <w:rFonts w:hint="cs"/>
          <w:rtl/>
        </w:rPr>
        <w:t xml:space="preserve">שאמורים להקל על פרויקטים מבחינת המיסוי. מותר היום לקבל את הפטור ממס </w:t>
      </w:r>
      <w:bookmarkStart w:id="22" w:name="_ETM_Q1_751665"/>
      <w:bookmarkEnd w:id="22"/>
      <w:r w:rsidR="006679ED">
        <w:rPr>
          <w:rFonts w:hint="cs"/>
          <w:rtl/>
        </w:rPr>
        <w:t>רק על דירה אחת במתחם</w:t>
      </w:r>
      <w:r w:rsidR="00E26519">
        <w:rPr>
          <w:rFonts w:hint="cs"/>
          <w:rtl/>
        </w:rPr>
        <w:t>.</w:t>
      </w:r>
      <w:r w:rsidR="00F805B2">
        <w:rPr>
          <w:rFonts w:hint="cs"/>
          <w:rtl/>
        </w:rPr>
        <w:t xml:space="preserve"> </w:t>
      </w:r>
      <w:r w:rsidR="00E26519">
        <w:rPr>
          <w:rFonts w:hint="cs"/>
          <w:rtl/>
        </w:rPr>
        <w:t>עכשיו אנחנו מרחיבים את זה כך ש</w:t>
      </w:r>
      <w:r>
        <w:rPr>
          <w:rFonts w:hint="cs"/>
          <w:rtl/>
        </w:rPr>
        <w:t>גם אם יש לבעלים מסוימים מספר</w:t>
      </w:r>
      <w:r w:rsidR="005A48B6">
        <w:rPr>
          <w:rFonts w:hint="cs"/>
          <w:rtl/>
        </w:rPr>
        <w:t xml:space="preserve"> דירות במתחם, הו</w:t>
      </w:r>
      <w:r>
        <w:rPr>
          <w:rFonts w:hint="cs"/>
          <w:rtl/>
        </w:rPr>
        <w:t>א</w:t>
      </w:r>
      <w:r w:rsidR="005A48B6">
        <w:rPr>
          <w:rFonts w:hint="cs"/>
          <w:rtl/>
        </w:rPr>
        <w:t xml:space="preserve"> </w:t>
      </w:r>
      <w:bookmarkStart w:id="23" w:name="_ETM_Q1_760761"/>
      <w:bookmarkEnd w:id="23"/>
      <w:r>
        <w:rPr>
          <w:rFonts w:hint="cs"/>
          <w:rtl/>
        </w:rPr>
        <w:t>יוכל לק</w:t>
      </w:r>
      <w:r w:rsidR="00244BF8">
        <w:rPr>
          <w:rFonts w:hint="cs"/>
          <w:rtl/>
        </w:rPr>
        <w:t>בל את הפטור ממס על כלל הדירות,</w:t>
      </w:r>
      <w:r w:rsidR="00244BF8">
        <w:t xml:space="preserve"> </w:t>
      </w:r>
      <w:r w:rsidR="00244BF8">
        <w:rPr>
          <w:rFonts w:hint="cs"/>
          <w:rtl/>
        </w:rPr>
        <w:t>ו</w:t>
      </w:r>
      <w:r>
        <w:rPr>
          <w:rFonts w:hint="cs"/>
          <w:rtl/>
        </w:rPr>
        <w:t>זה כול</w:t>
      </w:r>
      <w:r w:rsidR="005A48B6">
        <w:rPr>
          <w:rFonts w:hint="cs"/>
          <w:rtl/>
        </w:rPr>
        <w:t>ל גם פטור ממע"מ ליזם.</w:t>
      </w:r>
      <w:r>
        <w:rPr>
          <w:rFonts w:hint="cs"/>
          <w:rtl/>
        </w:rPr>
        <w:t xml:space="preserve"> </w:t>
      </w:r>
      <w:r w:rsidR="005A48B6">
        <w:rPr>
          <w:rFonts w:hint="cs"/>
          <w:rtl/>
        </w:rPr>
        <w:t>א</w:t>
      </w:r>
      <w:r>
        <w:rPr>
          <w:rFonts w:hint="cs"/>
          <w:rtl/>
        </w:rPr>
        <w:t xml:space="preserve">נחנו עושים </w:t>
      </w:r>
      <w:r w:rsidR="005A48B6">
        <w:rPr>
          <w:rFonts w:hint="cs"/>
          <w:rtl/>
        </w:rPr>
        <w:t>גם תיקון שיבהיר ש</w:t>
      </w:r>
      <w:r w:rsidR="001767BF">
        <w:rPr>
          <w:rFonts w:hint="cs"/>
          <w:rtl/>
        </w:rPr>
        <w:t>ה</w:t>
      </w:r>
      <w:r>
        <w:rPr>
          <w:rFonts w:hint="cs"/>
          <w:rtl/>
        </w:rPr>
        <w:t>הוצאות שהיזם מ</w:t>
      </w:r>
      <w:r w:rsidR="001767BF">
        <w:rPr>
          <w:rFonts w:hint="cs"/>
          <w:rtl/>
        </w:rPr>
        <w:t xml:space="preserve">וציא, לא </w:t>
      </w:r>
      <w:r w:rsidR="005A48B6">
        <w:rPr>
          <w:rFonts w:hint="cs"/>
          <w:rtl/>
        </w:rPr>
        <w:t xml:space="preserve">הדייר, לא </w:t>
      </w:r>
      <w:bookmarkStart w:id="24" w:name="_ETM_Q1_773011"/>
      <w:bookmarkEnd w:id="24"/>
      <w:r w:rsidR="005A48B6">
        <w:rPr>
          <w:rFonts w:hint="cs"/>
          <w:rtl/>
        </w:rPr>
        <w:t>יוכרו בניכוי, כי יהיו עכשיו הרב</w:t>
      </w:r>
      <w:r>
        <w:rPr>
          <w:rFonts w:hint="cs"/>
          <w:rtl/>
        </w:rPr>
        <w:t>ה</w:t>
      </w:r>
      <w:r w:rsidR="005A48B6">
        <w:rPr>
          <w:rFonts w:hint="cs"/>
          <w:rtl/>
        </w:rPr>
        <w:t xml:space="preserve"> </w:t>
      </w:r>
      <w:r>
        <w:rPr>
          <w:rFonts w:hint="cs"/>
          <w:rtl/>
        </w:rPr>
        <w:t>יותר מקרי</w:t>
      </w:r>
      <w:r w:rsidR="00244BF8">
        <w:rPr>
          <w:rFonts w:hint="cs"/>
          <w:rtl/>
        </w:rPr>
        <w:t>ם שבהם</w:t>
      </w:r>
      <w:r w:rsidR="005A48B6">
        <w:rPr>
          <w:rFonts w:hint="cs"/>
          <w:rtl/>
        </w:rPr>
        <w:t xml:space="preserve"> דירות לא יהיו דירה יחידה</w:t>
      </w:r>
      <w:r>
        <w:rPr>
          <w:rFonts w:hint="cs"/>
          <w:rtl/>
        </w:rPr>
        <w:t xml:space="preserve"> אלא פרויקטים</w:t>
      </w:r>
      <w:r w:rsidR="005A48B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A48B6">
        <w:rPr>
          <w:rFonts w:hint="cs"/>
          <w:rtl/>
        </w:rPr>
        <w:t xml:space="preserve">ל משקיעים שיקבלו את הפטור מפינוי בינוי. אנחנו </w:t>
      </w:r>
      <w:r>
        <w:rPr>
          <w:rFonts w:hint="cs"/>
          <w:rtl/>
        </w:rPr>
        <w:t>מוסיפים</w:t>
      </w:r>
      <w:r w:rsidR="005A48B6">
        <w:rPr>
          <w:rFonts w:hint="cs"/>
          <w:rtl/>
        </w:rPr>
        <w:t xml:space="preserve"> הבהרה </w:t>
      </w:r>
      <w:bookmarkStart w:id="25" w:name="_ETM_Q1_794578"/>
      <w:bookmarkEnd w:id="25"/>
      <w:r w:rsidR="005A48B6">
        <w:rPr>
          <w:rFonts w:hint="cs"/>
          <w:rtl/>
        </w:rPr>
        <w:t>דומה לעניין תמ"א 38. ת</w:t>
      </w:r>
      <w:r>
        <w:rPr>
          <w:rFonts w:hint="cs"/>
          <w:rtl/>
        </w:rPr>
        <w:t>יקון נוסף שאנחנו</w:t>
      </w:r>
      <w:r w:rsidR="005A48B6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5A48B6">
        <w:rPr>
          <w:rFonts w:hint="cs"/>
          <w:rtl/>
        </w:rPr>
        <w:t>ושים</w:t>
      </w:r>
      <w:r w:rsidR="00F805B2">
        <w:rPr>
          <w:rFonts w:hint="cs"/>
          <w:rtl/>
        </w:rPr>
        <w:t xml:space="preserve"> זו</w:t>
      </w:r>
      <w:r w:rsidR="005A48B6">
        <w:rPr>
          <w:rFonts w:hint="cs"/>
          <w:rtl/>
        </w:rPr>
        <w:t xml:space="preserve"> </w:t>
      </w:r>
      <w:bookmarkStart w:id="26" w:name="_ETM_Q1_806223"/>
      <w:bookmarkEnd w:id="26"/>
      <w:r w:rsidR="00F805B2">
        <w:rPr>
          <w:rFonts w:hint="cs"/>
          <w:rtl/>
        </w:rPr>
        <w:t>הגדרה של יחידה אחרת,</w:t>
      </w:r>
      <w:r w:rsidR="005A48B6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5A48B6">
        <w:rPr>
          <w:rFonts w:hint="cs"/>
          <w:rtl/>
        </w:rPr>
        <w:t>בהירים מה זו יחידה אחרת.</w:t>
      </w:r>
      <w:r>
        <w:rPr>
          <w:rFonts w:hint="cs"/>
          <w:rtl/>
        </w:rPr>
        <w:t xml:space="preserve"> </w:t>
      </w:r>
      <w:r w:rsidR="00F805B2">
        <w:rPr>
          <w:rFonts w:hint="cs"/>
          <w:rtl/>
        </w:rPr>
        <w:t xml:space="preserve">שלחנו לייעוץ משפטי לפני </w:t>
      </w:r>
      <w:bookmarkStart w:id="27" w:name="_ETM_Q1_815722"/>
      <w:bookmarkEnd w:id="27"/>
      <w:r w:rsidR="00F805B2">
        <w:rPr>
          <w:rFonts w:hint="cs"/>
          <w:rtl/>
        </w:rPr>
        <w:t>כמה שבועות הצעה לעשות עוד הקלה.</w:t>
      </w:r>
    </w:p>
    <w:p w:rsidR="00F805B2" w:rsidRDefault="00F805B2" w:rsidP="00F805B2">
      <w:pPr>
        <w:ind w:firstLine="0"/>
        <w:rPr>
          <w:rtl/>
        </w:rPr>
      </w:pPr>
      <w:bookmarkStart w:id="28" w:name="_ETM_Q1_834538"/>
      <w:bookmarkStart w:id="29" w:name="_ETM_Q1_834598"/>
      <w:bookmarkEnd w:id="28"/>
      <w:bookmarkEnd w:id="29"/>
    </w:p>
    <w:p w:rsidR="00F805B2" w:rsidRDefault="00F805B2" w:rsidP="00F805B2">
      <w:pPr>
        <w:pStyle w:val="af6"/>
        <w:keepNext/>
        <w:rPr>
          <w:rtl/>
        </w:rPr>
      </w:pPr>
      <w:bookmarkStart w:id="30" w:name="ET_yor_5854_83"/>
      <w:r w:rsidRPr="00F805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805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F805B2" w:rsidRDefault="00F805B2" w:rsidP="00F805B2">
      <w:pPr>
        <w:pStyle w:val="KeepWithNext"/>
        <w:rPr>
          <w:rtl/>
          <w:lang w:eastAsia="he-IL"/>
        </w:rPr>
      </w:pPr>
    </w:p>
    <w:p w:rsidR="00F805B2" w:rsidRDefault="00F805B2" w:rsidP="00F805B2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התיקונים שאתה מדבר עליהם הגיעו ליועץ המשפטי?</w:t>
      </w:r>
    </w:p>
    <w:p w:rsidR="00F805B2" w:rsidRDefault="00F805B2" w:rsidP="00F805B2">
      <w:pPr>
        <w:ind w:firstLine="0"/>
        <w:rPr>
          <w:rtl/>
          <w:lang w:eastAsia="he-IL"/>
        </w:rPr>
      </w:pPr>
    </w:p>
    <w:p w:rsidR="00F805B2" w:rsidRDefault="00F805B2" w:rsidP="00F805B2">
      <w:pPr>
        <w:pStyle w:val="af9"/>
        <w:keepNext/>
        <w:rPr>
          <w:rtl/>
          <w:lang w:eastAsia="he-IL"/>
        </w:rPr>
      </w:pPr>
      <w:bookmarkStart w:id="31" w:name="ET_guest_ישי_פרלמן_84"/>
      <w:r w:rsidRPr="00F80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805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"/>
    </w:p>
    <w:p w:rsidR="00F805B2" w:rsidRPr="00244BF8" w:rsidRDefault="00F805B2" w:rsidP="00F805B2">
      <w:pPr>
        <w:pStyle w:val="KeepWithNext"/>
        <w:rPr>
          <w:lang w:val="en-GB" w:eastAsia="he-IL"/>
        </w:rPr>
      </w:pPr>
    </w:p>
    <w:p w:rsidR="00F805B2" w:rsidRDefault="00F805B2" w:rsidP="00F805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F805B2" w:rsidRPr="00F805B2" w:rsidRDefault="00F805B2" w:rsidP="00F805B2">
      <w:pPr>
        <w:rPr>
          <w:rtl/>
          <w:lang w:eastAsia="he-IL"/>
        </w:rPr>
      </w:pPr>
      <w:bookmarkStart w:id="32" w:name="_ETM_Q1_819650"/>
      <w:bookmarkStart w:id="33" w:name="_ETM_Q1_819719"/>
      <w:bookmarkEnd w:id="32"/>
      <w:bookmarkEnd w:id="33"/>
    </w:p>
    <w:p w:rsidR="00F805B2" w:rsidRDefault="00F805B2" w:rsidP="00F805B2">
      <w:pPr>
        <w:pStyle w:val="a4"/>
        <w:keepNext/>
        <w:rPr>
          <w:rtl/>
        </w:rPr>
      </w:pPr>
      <w:bookmarkStart w:id="34" w:name="ET_speaker_רעות_בינג_82"/>
      <w:r w:rsidRPr="00F805B2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F805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F805B2" w:rsidRDefault="00F805B2" w:rsidP="00F805B2">
      <w:pPr>
        <w:pStyle w:val="KeepWithNext"/>
        <w:rPr>
          <w:rtl/>
          <w:lang w:eastAsia="he-IL"/>
        </w:rPr>
      </w:pPr>
    </w:p>
    <w:p w:rsidR="00BB2397" w:rsidRDefault="00F805B2" w:rsidP="00F805B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מתכוון</w:t>
      </w:r>
      <w:r w:rsidR="00BB2397">
        <w:rPr>
          <w:rFonts w:hint="cs"/>
          <w:rtl/>
          <w:lang w:eastAsia="he-IL"/>
        </w:rPr>
        <w:t xml:space="preserve"> בתיקונים שהעברתם אלינו? איזה תיקון </w:t>
      </w:r>
      <w:bookmarkStart w:id="35" w:name="_ETM_Q1_836518"/>
      <w:bookmarkEnd w:id="35"/>
      <w:r w:rsidR="00BB2397">
        <w:rPr>
          <w:rFonts w:hint="cs"/>
          <w:rtl/>
          <w:lang w:eastAsia="he-IL"/>
        </w:rPr>
        <w:t>אתם רוצים לעשות כאן?</w:t>
      </w:r>
    </w:p>
    <w:p w:rsidR="00BB2397" w:rsidRDefault="00BB2397" w:rsidP="00BB2397">
      <w:pPr>
        <w:ind w:firstLine="0"/>
        <w:rPr>
          <w:rtl/>
          <w:lang w:eastAsia="he-IL"/>
        </w:rPr>
      </w:pPr>
    </w:p>
    <w:p w:rsidR="00BB2397" w:rsidRDefault="00BB2397" w:rsidP="00BB2397">
      <w:pPr>
        <w:pStyle w:val="af9"/>
        <w:keepNext/>
        <w:rPr>
          <w:rtl/>
          <w:lang w:eastAsia="he-IL"/>
        </w:rPr>
      </w:pPr>
      <w:bookmarkStart w:id="36" w:name="ET_guest_ישי_פרלמן_85"/>
      <w:r w:rsidRPr="00BB2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B23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"/>
    </w:p>
    <w:p w:rsidR="00BB2397" w:rsidRDefault="00BB2397" w:rsidP="00BB2397">
      <w:pPr>
        <w:pStyle w:val="KeepWithNext"/>
        <w:rPr>
          <w:rtl/>
          <w:lang w:eastAsia="he-IL"/>
        </w:rPr>
      </w:pPr>
    </w:p>
    <w:p w:rsidR="00623B61" w:rsidRDefault="00BB2397" w:rsidP="006C5FCF">
      <w:pPr>
        <w:rPr>
          <w:rtl/>
        </w:rPr>
      </w:pPr>
      <w:r>
        <w:rPr>
          <w:rFonts w:hint="cs"/>
          <w:rtl/>
          <w:lang w:eastAsia="he-IL"/>
        </w:rPr>
        <w:t xml:space="preserve">כיום כתוב בנוסח: </w:t>
      </w:r>
      <w:r w:rsidR="001767B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יחידה נפרדת לצורך עסקי</w:t>
      </w:r>
      <w:r w:rsidR="001767B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37" w:name="_ETM_Q1_836789"/>
      <w:bookmarkEnd w:id="37"/>
      <w:r>
        <w:rPr>
          <w:rFonts w:hint="cs"/>
          <w:rtl/>
          <w:lang w:eastAsia="he-IL"/>
        </w:rPr>
        <w:t>בעקבות הערות הייעוץ המשפטי של הוועדה ש</w:t>
      </w:r>
      <w:r w:rsidR="00623B61">
        <w:rPr>
          <w:rFonts w:hint="cs"/>
          <w:rtl/>
        </w:rPr>
        <w:t>יכול</w:t>
      </w:r>
      <w:r>
        <w:rPr>
          <w:rFonts w:hint="cs"/>
          <w:rtl/>
        </w:rPr>
        <w:t>ים</w:t>
      </w:r>
      <w:r w:rsidR="00623B61">
        <w:rPr>
          <w:rFonts w:hint="cs"/>
          <w:rtl/>
        </w:rPr>
        <w:t xml:space="preserve"> להיות </w:t>
      </w:r>
      <w:r>
        <w:rPr>
          <w:rFonts w:hint="cs"/>
          <w:rtl/>
        </w:rPr>
        <w:t>מקרים ש</w:t>
      </w:r>
      <w:bookmarkStart w:id="38" w:name="_ETM_Q1_844014"/>
      <w:bookmarkEnd w:id="38"/>
      <w:r w:rsidR="006C5FCF">
        <w:rPr>
          <w:rFonts w:hint="cs"/>
          <w:rtl/>
        </w:rPr>
        <w:t xml:space="preserve">ל </w:t>
      </w:r>
      <w:r>
        <w:rPr>
          <w:rFonts w:hint="cs"/>
          <w:rtl/>
        </w:rPr>
        <w:t xml:space="preserve">עמותה שעובדת בבניין ולא רוצים למנוע מהעמותה לקבל </w:t>
      </w:r>
      <w:bookmarkStart w:id="39" w:name="_ETM_Q1_850265"/>
      <w:bookmarkEnd w:id="39"/>
      <w:r>
        <w:rPr>
          <w:rFonts w:hint="cs"/>
          <w:rtl/>
        </w:rPr>
        <w:t>את הפטור ממס למרות שזה לא צורך עסקי,</w:t>
      </w:r>
      <w:r w:rsidR="00623B61">
        <w:rPr>
          <w:rFonts w:hint="cs"/>
          <w:rtl/>
        </w:rPr>
        <w:t xml:space="preserve"> אנחנו </w:t>
      </w:r>
      <w:r>
        <w:rPr>
          <w:rFonts w:hint="cs"/>
          <w:rtl/>
        </w:rPr>
        <w:t>עכשיו נכת</w:t>
      </w:r>
      <w:r w:rsidR="00623B61">
        <w:rPr>
          <w:rFonts w:hint="cs"/>
          <w:rtl/>
        </w:rPr>
        <w:t>ו</w:t>
      </w:r>
      <w:r>
        <w:rPr>
          <w:rFonts w:hint="cs"/>
          <w:rtl/>
        </w:rPr>
        <w:t xml:space="preserve">ב: </w:t>
      </w:r>
      <w:r w:rsidR="001767BF">
        <w:rPr>
          <w:rFonts w:hint="cs"/>
          <w:rtl/>
        </w:rPr>
        <w:t>"</w:t>
      </w:r>
      <w:r>
        <w:rPr>
          <w:rFonts w:hint="cs"/>
          <w:rtl/>
        </w:rPr>
        <w:t>יחידה עצמאית ונפרדת</w:t>
      </w:r>
      <w:r w:rsidR="001767BF">
        <w:rPr>
          <w:rFonts w:hint="cs"/>
          <w:rtl/>
        </w:rPr>
        <w:t>"</w:t>
      </w:r>
      <w:r>
        <w:rPr>
          <w:rFonts w:hint="cs"/>
          <w:rtl/>
        </w:rPr>
        <w:t>, שזה בעצם מבהיר שאנחנו מדברים על יחידה עצמאית, נפרדת, לא משנה מה השימוש שלה.</w:t>
      </w:r>
    </w:p>
    <w:p w:rsidR="00623B61" w:rsidRDefault="00623B61" w:rsidP="00C57EC5">
      <w:pPr>
        <w:rPr>
          <w:rtl/>
        </w:rPr>
      </w:pPr>
    </w:p>
    <w:p w:rsidR="00BB2397" w:rsidRDefault="00BB2397" w:rsidP="00BB2397">
      <w:pPr>
        <w:pStyle w:val="af9"/>
        <w:keepNext/>
        <w:rPr>
          <w:rtl/>
        </w:rPr>
      </w:pPr>
      <w:bookmarkStart w:id="40" w:name="_ETM_Q1_865184"/>
      <w:bookmarkStart w:id="41" w:name="ET_guest_יניב_כהן_86"/>
      <w:bookmarkEnd w:id="40"/>
      <w:r w:rsidRPr="00BB2397">
        <w:rPr>
          <w:rStyle w:val="TagStyle"/>
          <w:rtl/>
        </w:rPr>
        <w:t xml:space="preserve"> &lt;&lt; אורח &gt;&gt; </w:t>
      </w:r>
      <w:r>
        <w:rPr>
          <w:rtl/>
        </w:rPr>
        <w:t>יניב כהן:</w:t>
      </w:r>
      <w:r w:rsidRPr="00BB23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"/>
    </w:p>
    <w:p w:rsidR="00BB2397" w:rsidRDefault="00BB2397" w:rsidP="00BB2397">
      <w:pPr>
        <w:pStyle w:val="KeepWithNext"/>
        <w:rPr>
          <w:rtl/>
        </w:rPr>
      </w:pPr>
    </w:p>
    <w:p w:rsidR="00623B61" w:rsidRDefault="00104A86" w:rsidP="00104A86">
      <w:pPr>
        <w:rPr>
          <w:rtl/>
        </w:rPr>
      </w:pPr>
      <w:bookmarkStart w:id="42" w:name="_ETM_Q1_865730"/>
      <w:bookmarkStart w:id="43" w:name="_ETM_Q1_865786"/>
      <w:bookmarkEnd w:id="42"/>
      <w:bookmarkEnd w:id="43"/>
      <w:r>
        <w:rPr>
          <w:rFonts w:hint="cs"/>
          <w:rtl/>
        </w:rPr>
        <w:t xml:space="preserve">עשינו פה איזה תיקון </w:t>
      </w:r>
      <w:bookmarkStart w:id="44" w:name="_ETM_Q1_889880"/>
      <w:bookmarkStart w:id="45" w:name="_ETM_Q1_897001"/>
      <w:bookmarkEnd w:id="44"/>
      <w:bookmarkEnd w:id="45"/>
      <w:r>
        <w:rPr>
          <w:rFonts w:hint="cs"/>
          <w:rtl/>
        </w:rPr>
        <w:t>כך ש</w:t>
      </w:r>
      <w:r w:rsidR="00623B61">
        <w:rPr>
          <w:rFonts w:hint="cs"/>
          <w:rtl/>
        </w:rPr>
        <w:t xml:space="preserve">יהיה אפשר לדחות את יום המכירה גם לגבי הסכמים </w:t>
      </w:r>
      <w:r>
        <w:rPr>
          <w:rFonts w:hint="cs"/>
          <w:rtl/>
        </w:rPr>
        <w:t xml:space="preserve">שנחתמו </w:t>
      </w:r>
      <w:r w:rsidR="00623B61">
        <w:rPr>
          <w:rFonts w:hint="cs"/>
          <w:rtl/>
        </w:rPr>
        <w:t>לפני</w:t>
      </w:r>
      <w:r>
        <w:rPr>
          <w:rFonts w:hint="cs"/>
          <w:rtl/>
        </w:rPr>
        <w:t xml:space="preserve"> </w:t>
      </w:r>
      <w:r w:rsidR="00623B61">
        <w:rPr>
          <w:rFonts w:hint="cs"/>
          <w:rtl/>
        </w:rPr>
        <w:t xml:space="preserve">שהוגשה הבקשה לקבלת </w:t>
      </w:r>
      <w:r>
        <w:rPr>
          <w:rFonts w:hint="cs"/>
          <w:rtl/>
        </w:rPr>
        <w:t>החלטה מקדמית</w:t>
      </w:r>
      <w:r w:rsidR="00623B61">
        <w:rPr>
          <w:rFonts w:hint="cs"/>
          <w:rtl/>
        </w:rPr>
        <w:t xml:space="preserve">. </w:t>
      </w:r>
    </w:p>
    <w:p w:rsidR="00104A86" w:rsidRDefault="00104A86" w:rsidP="00104A86">
      <w:pPr>
        <w:ind w:firstLine="0"/>
        <w:rPr>
          <w:rtl/>
        </w:rPr>
      </w:pPr>
      <w:bookmarkStart w:id="46" w:name="_ETM_Q1_904119"/>
      <w:bookmarkStart w:id="47" w:name="_ETM_Q1_904190"/>
      <w:bookmarkStart w:id="48" w:name="_ETM_Q1_905920"/>
      <w:bookmarkEnd w:id="46"/>
      <w:bookmarkEnd w:id="47"/>
      <w:bookmarkEnd w:id="48"/>
    </w:p>
    <w:p w:rsidR="00104A86" w:rsidRDefault="00104A86" w:rsidP="00104A86">
      <w:pPr>
        <w:pStyle w:val="a4"/>
        <w:keepNext/>
        <w:rPr>
          <w:rtl/>
        </w:rPr>
      </w:pPr>
      <w:bookmarkStart w:id="49" w:name="ET_speaker_תומר_רוזנר_87"/>
      <w:r w:rsidRPr="00104A8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04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104A86" w:rsidRDefault="00104A86" w:rsidP="00104A86">
      <w:pPr>
        <w:pStyle w:val="KeepWithNext"/>
        <w:rPr>
          <w:rtl/>
          <w:lang w:eastAsia="he-IL"/>
        </w:rPr>
      </w:pPr>
    </w:p>
    <w:p w:rsidR="00623B61" w:rsidRDefault="00104A86" w:rsidP="00C57EC5">
      <w:pPr>
        <w:rPr>
          <w:rtl/>
        </w:rPr>
      </w:pPr>
      <w:bookmarkStart w:id="50" w:name="_ETM_Q1_906392"/>
      <w:bookmarkStart w:id="51" w:name="_ETM_Q1_906448"/>
      <w:bookmarkEnd w:id="50"/>
      <w:bookmarkEnd w:id="51"/>
      <w:r>
        <w:rPr>
          <w:rFonts w:hint="cs"/>
          <w:rtl/>
        </w:rPr>
        <w:t>ת</w:t>
      </w:r>
      <w:r w:rsidR="00623B61">
        <w:rPr>
          <w:rFonts w:hint="cs"/>
          <w:rtl/>
        </w:rPr>
        <w:t>סביר את משמעות התיקון</w:t>
      </w:r>
      <w:r>
        <w:rPr>
          <w:rFonts w:hint="cs"/>
          <w:rtl/>
        </w:rPr>
        <w:t>.</w:t>
      </w:r>
    </w:p>
    <w:p w:rsidR="00623B61" w:rsidRDefault="00623B61" w:rsidP="00C57EC5">
      <w:pPr>
        <w:rPr>
          <w:rtl/>
        </w:rPr>
      </w:pPr>
    </w:p>
    <w:p w:rsidR="00104A86" w:rsidRDefault="00104A86" w:rsidP="00104A86">
      <w:pPr>
        <w:ind w:firstLine="0"/>
        <w:rPr>
          <w:rtl/>
        </w:rPr>
      </w:pPr>
      <w:bookmarkStart w:id="52" w:name="_ETM_Q1_917891"/>
      <w:bookmarkEnd w:id="52"/>
    </w:p>
    <w:p w:rsidR="00104A86" w:rsidRDefault="00104A86" w:rsidP="00104A86">
      <w:pPr>
        <w:pStyle w:val="af9"/>
        <w:keepNext/>
        <w:rPr>
          <w:rtl/>
        </w:rPr>
      </w:pPr>
      <w:bookmarkStart w:id="53" w:name="ET_guest_ישי_פרלמן_88"/>
      <w:r w:rsidRPr="00104A8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ישי פרלמן:</w:t>
      </w:r>
      <w:r w:rsidRPr="00104A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"/>
    </w:p>
    <w:p w:rsidR="00104A86" w:rsidRDefault="00104A86" w:rsidP="00104A86">
      <w:pPr>
        <w:pStyle w:val="KeepWithNext"/>
        <w:rPr>
          <w:rtl/>
        </w:rPr>
      </w:pPr>
    </w:p>
    <w:p w:rsidR="00623B61" w:rsidRDefault="006C5FCF" w:rsidP="006C5FCF">
      <w:pPr>
        <w:rPr>
          <w:rtl/>
        </w:rPr>
      </w:pPr>
      <w:bookmarkStart w:id="54" w:name="_ETM_Q1_918407"/>
      <w:bookmarkStart w:id="55" w:name="_ETM_Q1_918498"/>
      <w:bookmarkEnd w:id="54"/>
      <w:bookmarkEnd w:id="55"/>
      <w:r>
        <w:rPr>
          <w:rFonts w:hint="cs"/>
          <w:rtl/>
        </w:rPr>
        <w:t>התיקון שדיברתי עליו הוא</w:t>
      </w:r>
      <w:r w:rsidR="00104A86">
        <w:rPr>
          <w:rFonts w:hint="cs"/>
          <w:rtl/>
        </w:rPr>
        <w:t xml:space="preserve"> </w:t>
      </w:r>
      <w:bookmarkStart w:id="56" w:name="_ETM_Q1_925711"/>
      <w:bookmarkEnd w:id="56"/>
      <w:r w:rsidR="00104A86">
        <w:rPr>
          <w:rFonts w:hint="cs"/>
          <w:rtl/>
        </w:rPr>
        <w:t xml:space="preserve">בסעיף 32(1)(ב). בהגדרה "יחידה אחרת", אחרי "לרבות </w:t>
      </w:r>
      <w:bookmarkStart w:id="57" w:name="_ETM_Q1_926552"/>
      <w:bookmarkEnd w:id="57"/>
      <w:r w:rsidR="00DD5B42">
        <w:rPr>
          <w:rFonts w:hint="cs"/>
          <w:rtl/>
        </w:rPr>
        <w:t>שהוא משמש את המחזיק בו</w:t>
      </w:r>
      <w:r w:rsidR="00104A86">
        <w:rPr>
          <w:rFonts w:hint="cs"/>
          <w:rtl/>
        </w:rPr>
        <w:t xml:space="preserve"> יבוא</w:t>
      </w:r>
      <w:r w:rsidR="001767BF">
        <w:rPr>
          <w:rFonts w:hint="cs"/>
          <w:rtl/>
        </w:rPr>
        <w:t>:</w:t>
      </w:r>
      <w:r w:rsidR="00104A86">
        <w:rPr>
          <w:rFonts w:hint="cs"/>
          <w:rtl/>
        </w:rPr>
        <w:t xml:space="preserve"> </w:t>
      </w:r>
      <w:r w:rsidR="00DD5B42">
        <w:rPr>
          <w:rFonts w:hint="cs"/>
          <w:rtl/>
        </w:rPr>
        <w:t>"</w:t>
      </w:r>
      <w:r w:rsidR="00104A86">
        <w:rPr>
          <w:rFonts w:hint="cs"/>
          <w:rtl/>
        </w:rPr>
        <w:t xml:space="preserve">כיחידה </w:t>
      </w:r>
      <w:bookmarkStart w:id="58" w:name="_ETM_Q1_933287"/>
      <w:bookmarkEnd w:id="58"/>
      <w:r w:rsidR="00104A86">
        <w:rPr>
          <w:rFonts w:hint="cs"/>
          <w:rtl/>
        </w:rPr>
        <w:t>עצמאית ונפרדת</w:t>
      </w:r>
      <w:r w:rsidR="00DD5B42">
        <w:rPr>
          <w:rFonts w:hint="cs"/>
          <w:rtl/>
        </w:rPr>
        <w:t>"</w:t>
      </w:r>
      <w:r w:rsidR="00104A86">
        <w:rPr>
          <w:rFonts w:hint="cs"/>
          <w:rtl/>
        </w:rPr>
        <w:t xml:space="preserve">, ובמקום  </w:t>
      </w:r>
      <w:r w:rsidR="00DD5B42">
        <w:rPr>
          <w:rFonts w:hint="cs"/>
          <w:rtl/>
        </w:rPr>
        <w:t xml:space="preserve">"סמוך לפני מתן הכרזה </w:t>
      </w:r>
      <w:bookmarkStart w:id="59" w:name="_ETM_Q1_934970"/>
      <w:bookmarkEnd w:id="59"/>
      <w:r w:rsidR="00DD5B42">
        <w:rPr>
          <w:rFonts w:hint="cs"/>
          <w:rtl/>
        </w:rPr>
        <w:t>על המתחם לפי סעיף 14 או 15" יבוא</w:t>
      </w:r>
      <w:r w:rsidR="001767BF">
        <w:rPr>
          <w:rFonts w:hint="cs"/>
          <w:rtl/>
        </w:rPr>
        <w:t>:</w:t>
      </w:r>
      <w:r w:rsidR="00DD5B42">
        <w:rPr>
          <w:rFonts w:hint="cs"/>
          <w:rtl/>
        </w:rPr>
        <w:t xml:space="preserve"> "סמוך לפני ההכרזה על המתחם לפי סעיף 14". התיקון שיניב </w:t>
      </w:r>
      <w:bookmarkStart w:id="60" w:name="_ETM_Q1_941989"/>
      <w:bookmarkEnd w:id="60"/>
      <w:r w:rsidR="00DD5B42">
        <w:rPr>
          <w:rFonts w:hint="cs"/>
          <w:rtl/>
        </w:rPr>
        <w:t xml:space="preserve">עכשיו התייחס אליו </w:t>
      </w:r>
      <w:r>
        <w:rPr>
          <w:rFonts w:hint="cs"/>
          <w:rtl/>
        </w:rPr>
        <w:t>הוא</w:t>
      </w:r>
      <w:r w:rsidR="00DD5B42">
        <w:rPr>
          <w:rFonts w:hint="cs"/>
          <w:rtl/>
        </w:rPr>
        <w:t xml:space="preserve"> בפסקה (3). בסעיף 49כ, במקום </w:t>
      </w:r>
      <w:bookmarkStart w:id="61" w:name="_ETM_Q1_951179"/>
      <w:bookmarkEnd w:id="61"/>
      <w:r w:rsidR="00DD5B42">
        <w:rPr>
          <w:rFonts w:hint="cs"/>
          <w:rtl/>
        </w:rPr>
        <w:t>"בשטח שלגביו הוגשה בקשה לפי סעיף 15 לחוק הרשות הממשל</w:t>
      </w:r>
      <w:bookmarkStart w:id="62" w:name="_ETM_Q1_955711"/>
      <w:bookmarkEnd w:id="62"/>
      <w:r w:rsidR="00DD5B42">
        <w:rPr>
          <w:rFonts w:hint="cs"/>
          <w:rtl/>
        </w:rPr>
        <w:t xml:space="preserve">תית להתחדשות עירונית להכריז עליו כעל מתחם פינוי ובינוי במסלול </w:t>
      </w:r>
      <w:bookmarkStart w:id="63" w:name="_ETM_Q1_957632"/>
      <w:bookmarkEnd w:id="63"/>
      <w:r w:rsidR="00DD5B42">
        <w:rPr>
          <w:rFonts w:hint="cs"/>
          <w:rtl/>
        </w:rPr>
        <w:t>מיסוי" יבוא</w:t>
      </w:r>
      <w:r w:rsidR="001767BF">
        <w:rPr>
          <w:rFonts w:hint="cs"/>
          <w:rtl/>
        </w:rPr>
        <w:t>:</w:t>
      </w:r>
      <w:r w:rsidR="00DD5B42">
        <w:rPr>
          <w:rFonts w:hint="cs"/>
          <w:rtl/>
        </w:rPr>
        <w:t xml:space="preserve"> "בשטח שלגביו הוגשה בקשה </w:t>
      </w:r>
      <w:bookmarkStart w:id="64" w:name="_ETM_Q1_959121"/>
      <w:bookmarkEnd w:id="64"/>
      <w:r w:rsidR="00DD5B42">
        <w:rPr>
          <w:rFonts w:hint="cs"/>
          <w:rtl/>
        </w:rPr>
        <w:t xml:space="preserve">לאישור מקדמי לפי סעיף 14(ב) לחוק הרשות הממשלתית להתחדשות </w:t>
      </w:r>
      <w:bookmarkStart w:id="65" w:name="_ETM_Q1_963358"/>
      <w:bookmarkEnd w:id="65"/>
      <w:r w:rsidR="00DD5B42">
        <w:rPr>
          <w:rFonts w:hint="cs"/>
          <w:rtl/>
        </w:rPr>
        <w:t xml:space="preserve">עירונית, או בסמוך לפני הגשת הבקשה האמורה". זה מאפשר לנו </w:t>
      </w:r>
      <w:bookmarkStart w:id="66" w:name="_ETM_Q1_972968"/>
      <w:bookmarkEnd w:id="66"/>
      <w:r w:rsidR="00DD5B42">
        <w:rPr>
          <w:rFonts w:hint="cs"/>
          <w:rtl/>
        </w:rPr>
        <w:t>לתת את דחיית המס ליותר עסקאות.</w:t>
      </w:r>
      <w:r w:rsidR="00623B61">
        <w:rPr>
          <w:rFonts w:hint="cs"/>
          <w:rtl/>
        </w:rPr>
        <w:t xml:space="preserve"> </w:t>
      </w:r>
    </w:p>
    <w:p w:rsidR="00623B61" w:rsidRDefault="00623B61" w:rsidP="00C57EC5">
      <w:pPr>
        <w:rPr>
          <w:rtl/>
        </w:rPr>
      </w:pPr>
    </w:p>
    <w:p w:rsidR="00DD5B42" w:rsidRDefault="00DD5B42" w:rsidP="00DD5B42">
      <w:pPr>
        <w:pStyle w:val="a4"/>
        <w:keepNext/>
        <w:rPr>
          <w:rtl/>
        </w:rPr>
      </w:pPr>
      <w:bookmarkStart w:id="67" w:name="ET_speaker_תומר_רוזנר_89"/>
      <w:r w:rsidRPr="00DD5B4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5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DD5B42" w:rsidRDefault="00DD5B42" w:rsidP="00DD5B42">
      <w:pPr>
        <w:pStyle w:val="KeepWithNext"/>
        <w:rPr>
          <w:rtl/>
          <w:lang w:eastAsia="he-IL"/>
        </w:rPr>
      </w:pPr>
    </w:p>
    <w:p w:rsidR="00623B61" w:rsidRDefault="00DD5B42" w:rsidP="000A6245">
      <w:pPr>
        <w:rPr>
          <w:rtl/>
        </w:rPr>
      </w:pPr>
      <w:bookmarkStart w:id="68" w:name="_ETM_Q1_980084"/>
      <w:bookmarkStart w:id="69" w:name="_ETM_Q1_980152"/>
      <w:bookmarkEnd w:id="68"/>
      <w:bookmarkEnd w:id="69"/>
      <w:r>
        <w:rPr>
          <w:rFonts w:hint="cs"/>
          <w:rtl/>
        </w:rPr>
        <w:t>מ</w:t>
      </w:r>
      <w:r w:rsidR="00623B61">
        <w:rPr>
          <w:rFonts w:hint="cs"/>
          <w:rtl/>
        </w:rPr>
        <w:t>דובר ב</w:t>
      </w:r>
      <w:r>
        <w:rPr>
          <w:rFonts w:hint="cs"/>
          <w:rtl/>
        </w:rPr>
        <w:t>תיקונים ש</w:t>
      </w:r>
      <w:bookmarkStart w:id="70" w:name="_ETM_Q1_991053"/>
      <w:bookmarkEnd w:id="70"/>
      <w:r w:rsidR="005A1B7E">
        <w:rPr>
          <w:rFonts w:hint="cs"/>
          <w:rtl/>
        </w:rPr>
        <w:t>מאפשרים</w:t>
      </w:r>
      <w:r w:rsidR="00623B61">
        <w:rPr>
          <w:rFonts w:hint="cs"/>
          <w:rtl/>
        </w:rPr>
        <w:t xml:space="preserve"> </w:t>
      </w:r>
      <w:r>
        <w:rPr>
          <w:rFonts w:hint="cs"/>
          <w:rtl/>
        </w:rPr>
        <w:t>את הפטור הזה גם לדירות של משקיע</w:t>
      </w:r>
      <w:r w:rsidR="00623B61">
        <w:rPr>
          <w:rFonts w:hint="cs"/>
          <w:rtl/>
        </w:rPr>
        <w:t>י</w:t>
      </w:r>
      <w:r>
        <w:rPr>
          <w:rFonts w:hint="cs"/>
          <w:rtl/>
        </w:rPr>
        <w:t>ם</w:t>
      </w:r>
      <w:r w:rsidR="00623B61">
        <w:rPr>
          <w:rFonts w:hint="cs"/>
          <w:rtl/>
        </w:rPr>
        <w:t>.</w:t>
      </w:r>
      <w:r>
        <w:rPr>
          <w:rFonts w:hint="cs"/>
          <w:rtl/>
        </w:rPr>
        <w:t xml:space="preserve"> ז</w:t>
      </w:r>
      <w:r w:rsidR="00623B61">
        <w:rPr>
          <w:rFonts w:hint="cs"/>
          <w:rtl/>
        </w:rPr>
        <w:t>ה</w:t>
      </w:r>
      <w:r>
        <w:rPr>
          <w:rFonts w:hint="cs"/>
          <w:rtl/>
        </w:rPr>
        <w:t xml:space="preserve"> חלק ממהלך יותר רחב </w:t>
      </w:r>
      <w:r w:rsidR="00623B61">
        <w:rPr>
          <w:rFonts w:hint="cs"/>
          <w:rtl/>
        </w:rPr>
        <w:t>ב</w:t>
      </w:r>
      <w:r>
        <w:rPr>
          <w:rFonts w:hint="cs"/>
          <w:rtl/>
        </w:rPr>
        <w:t>מ</w:t>
      </w:r>
      <w:r w:rsidR="00623B61">
        <w:rPr>
          <w:rFonts w:hint="cs"/>
          <w:rtl/>
        </w:rPr>
        <w:t xml:space="preserve">סגרת הצעת החוק </w:t>
      </w:r>
      <w:r>
        <w:rPr>
          <w:rFonts w:hint="cs"/>
          <w:rtl/>
        </w:rPr>
        <w:t xml:space="preserve">הזאת </w:t>
      </w:r>
      <w:bookmarkStart w:id="71" w:name="_ETM_Q1_1007569"/>
      <w:bookmarkEnd w:id="71"/>
      <w:r w:rsidR="00623B61">
        <w:rPr>
          <w:rFonts w:hint="cs"/>
          <w:rtl/>
        </w:rPr>
        <w:t xml:space="preserve">והצעות חוק אחרות </w:t>
      </w:r>
      <w:r>
        <w:rPr>
          <w:rFonts w:hint="cs"/>
          <w:rtl/>
        </w:rPr>
        <w:t>בחוק ההסדרים</w:t>
      </w:r>
      <w:r w:rsidR="000A6245">
        <w:rPr>
          <w:rFonts w:hint="cs"/>
          <w:rtl/>
        </w:rPr>
        <w:t xml:space="preserve"> ש</w:t>
      </w:r>
      <w:r w:rsidR="00623B61">
        <w:rPr>
          <w:rFonts w:hint="cs"/>
          <w:rtl/>
        </w:rPr>
        <w:t>הממשלה מבקשת ל</w:t>
      </w:r>
      <w:r>
        <w:rPr>
          <w:rFonts w:hint="cs"/>
          <w:rtl/>
        </w:rPr>
        <w:t>עודד</w:t>
      </w:r>
      <w:r w:rsidR="000A6245">
        <w:rPr>
          <w:rFonts w:hint="cs"/>
          <w:rtl/>
        </w:rPr>
        <w:t>.</w:t>
      </w:r>
      <w:r>
        <w:rPr>
          <w:rFonts w:hint="cs"/>
          <w:rtl/>
        </w:rPr>
        <w:t xml:space="preserve"> ז</w:t>
      </w:r>
      <w:r w:rsidR="00623B6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23B61">
        <w:rPr>
          <w:rFonts w:hint="cs"/>
          <w:rtl/>
        </w:rPr>
        <w:t>שינוי תפ</w:t>
      </w:r>
      <w:r>
        <w:rPr>
          <w:rFonts w:hint="cs"/>
          <w:rtl/>
        </w:rPr>
        <w:t>יסה</w:t>
      </w:r>
      <w:r w:rsidR="00623B6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יסודי </w:t>
      </w:r>
      <w:bookmarkStart w:id="72" w:name="_ETM_Q1_1016671"/>
      <w:bookmarkEnd w:id="72"/>
      <w:r w:rsidR="00623B61">
        <w:rPr>
          <w:rFonts w:hint="cs"/>
          <w:rtl/>
        </w:rPr>
        <w:t xml:space="preserve">שצריך להיות ערים לו. השינויים </w:t>
      </w:r>
      <w:r>
        <w:rPr>
          <w:rFonts w:hint="cs"/>
          <w:rtl/>
        </w:rPr>
        <w:t xml:space="preserve">הם </w:t>
      </w:r>
      <w:r w:rsidR="00623B61">
        <w:rPr>
          <w:rFonts w:hint="cs"/>
          <w:rtl/>
        </w:rPr>
        <w:t xml:space="preserve">גם בחוק </w:t>
      </w:r>
      <w:r>
        <w:rPr>
          <w:rFonts w:hint="cs"/>
          <w:rtl/>
        </w:rPr>
        <w:t xml:space="preserve">עידוד </w:t>
      </w:r>
      <w:r w:rsidR="00623B61">
        <w:rPr>
          <w:rFonts w:hint="cs"/>
          <w:rtl/>
        </w:rPr>
        <w:t>פינו</w:t>
      </w:r>
      <w:r>
        <w:rPr>
          <w:rFonts w:hint="cs"/>
          <w:rtl/>
        </w:rPr>
        <w:t>י בינוי, שזה חוק פינוי בינוי הי</w:t>
      </w:r>
      <w:r w:rsidR="00623B61">
        <w:rPr>
          <w:rFonts w:hint="cs"/>
          <w:rtl/>
        </w:rPr>
        <w:t>ד</w:t>
      </w:r>
      <w:r>
        <w:rPr>
          <w:rFonts w:hint="cs"/>
          <w:rtl/>
        </w:rPr>
        <w:t>ו</w:t>
      </w:r>
      <w:r w:rsidR="00623B61">
        <w:rPr>
          <w:rFonts w:hint="cs"/>
          <w:rtl/>
        </w:rPr>
        <w:t xml:space="preserve">ע, וגם בחוקים שלא נמצאים </w:t>
      </w:r>
      <w:r>
        <w:rPr>
          <w:rFonts w:hint="cs"/>
          <w:rtl/>
        </w:rPr>
        <w:t xml:space="preserve">בפניכם כרגע, </w:t>
      </w:r>
      <w:r w:rsidR="00994F1F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החוקים שנמצאים בוועדת הכספים </w:t>
      </w:r>
      <w:bookmarkStart w:id="73" w:name="_ETM_Q1_1036560"/>
      <w:bookmarkEnd w:id="73"/>
      <w:r>
        <w:rPr>
          <w:rFonts w:hint="cs"/>
          <w:rtl/>
        </w:rPr>
        <w:t xml:space="preserve">בנושא של קרנות להשקעה במקרקעין. </w:t>
      </w:r>
      <w:r w:rsidR="00623B61">
        <w:rPr>
          <w:rFonts w:hint="cs"/>
          <w:rtl/>
        </w:rPr>
        <w:t>גם שם מאפשרים לדירות משקיעים להיות חלק מהפ</w:t>
      </w:r>
      <w:r>
        <w:rPr>
          <w:rFonts w:hint="cs"/>
          <w:rtl/>
        </w:rPr>
        <w:t xml:space="preserve">רויקטים האלה. </w:t>
      </w:r>
      <w:r w:rsidR="00623B61">
        <w:rPr>
          <w:rFonts w:hint="cs"/>
          <w:rtl/>
        </w:rPr>
        <w:t xml:space="preserve"> </w:t>
      </w:r>
    </w:p>
    <w:p w:rsidR="00623B61" w:rsidRDefault="00623B61" w:rsidP="00C57EC5">
      <w:pPr>
        <w:rPr>
          <w:rtl/>
        </w:rPr>
      </w:pPr>
    </w:p>
    <w:p w:rsidR="00DD5B42" w:rsidRDefault="00DD5B42" w:rsidP="00DD5B42">
      <w:pPr>
        <w:pStyle w:val="af9"/>
        <w:keepNext/>
        <w:rPr>
          <w:rtl/>
        </w:rPr>
      </w:pPr>
      <w:bookmarkStart w:id="74" w:name="_ETM_Q1_1058290"/>
      <w:bookmarkStart w:id="75" w:name="ET_guest_אלעזר_במברגר_90"/>
      <w:bookmarkEnd w:id="74"/>
      <w:r w:rsidRPr="00DD5B42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אלעזר </w:t>
      </w:r>
      <w:proofErr w:type="spellStart"/>
      <w:r>
        <w:rPr>
          <w:rtl/>
        </w:rPr>
        <w:t>במברגר</w:t>
      </w:r>
      <w:proofErr w:type="spellEnd"/>
      <w:r>
        <w:rPr>
          <w:rtl/>
        </w:rPr>
        <w:t>:</w:t>
      </w:r>
      <w:r w:rsidRPr="00DD5B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"/>
    </w:p>
    <w:p w:rsidR="00DD5B42" w:rsidRDefault="00DD5B42" w:rsidP="00DD5B42">
      <w:pPr>
        <w:pStyle w:val="KeepWithNext"/>
        <w:rPr>
          <w:rtl/>
        </w:rPr>
      </w:pPr>
    </w:p>
    <w:p w:rsidR="00623B61" w:rsidRDefault="00623B61" w:rsidP="00DD5B42">
      <w:pPr>
        <w:rPr>
          <w:rtl/>
        </w:rPr>
      </w:pPr>
      <w:bookmarkStart w:id="76" w:name="_ETM_Q1_1058835"/>
      <w:bookmarkStart w:id="77" w:name="_ETM_Q1_1058897"/>
      <w:bookmarkStart w:id="78" w:name="_ETM_Q1_1059212"/>
      <w:bookmarkEnd w:id="76"/>
      <w:bookmarkEnd w:id="77"/>
      <w:bookmarkEnd w:id="78"/>
      <w:r>
        <w:rPr>
          <w:rFonts w:hint="cs"/>
          <w:rtl/>
        </w:rPr>
        <w:t xml:space="preserve">החוק מעולם לא עסק </w:t>
      </w:r>
      <w:r w:rsidR="00DD5B42">
        <w:rPr>
          <w:rFonts w:hint="cs"/>
          <w:rtl/>
        </w:rPr>
        <w:t>בשאלה אם בעל הדירה מתגורר ב</w:t>
      </w:r>
      <w:bookmarkStart w:id="79" w:name="_ETM_Q1_1066686"/>
      <w:bookmarkEnd w:id="79"/>
      <w:r w:rsidR="00DD5B42">
        <w:rPr>
          <w:rFonts w:hint="cs"/>
          <w:rtl/>
        </w:rPr>
        <w:t xml:space="preserve">דירה או לא מתגורר בדירה </w:t>
      </w:r>
      <w:r>
        <w:rPr>
          <w:rFonts w:hint="cs"/>
          <w:rtl/>
        </w:rPr>
        <w:t xml:space="preserve">לעניין הטבת המס. הטבת המס </w:t>
      </w:r>
      <w:r w:rsidR="00DD5B42">
        <w:rPr>
          <w:rFonts w:hint="cs"/>
          <w:rtl/>
        </w:rPr>
        <w:t xml:space="preserve">תאפשר </w:t>
      </w:r>
      <w:r>
        <w:rPr>
          <w:rFonts w:hint="cs"/>
          <w:rtl/>
        </w:rPr>
        <w:t xml:space="preserve">כדאיות כלכלית </w:t>
      </w:r>
      <w:r w:rsidR="00DD5B42">
        <w:rPr>
          <w:rFonts w:hint="cs"/>
          <w:rtl/>
        </w:rPr>
        <w:t>של העסקה הזאת</w:t>
      </w:r>
      <w:r>
        <w:rPr>
          <w:rFonts w:hint="cs"/>
          <w:rtl/>
        </w:rPr>
        <w:t xml:space="preserve">. </w:t>
      </w:r>
    </w:p>
    <w:p w:rsidR="00623B61" w:rsidRDefault="00623B61" w:rsidP="00C57EC5">
      <w:pPr>
        <w:rPr>
          <w:rtl/>
        </w:rPr>
      </w:pPr>
    </w:p>
    <w:p w:rsidR="00DD5B42" w:rsidRDefault="00DD5B42" w:rsidP="00DD5B42">
      <w:pPr>
        <w:pStyle w:val="af6"/>
        <w:keepNext/>
        <w:rPr>
          <w:rtl/>
        </w:rPr>
      </w:pPr>
      <w:bookmarkStart w:id="80" w:name="ET_yor_5854_91"/>
      <w:r w:rsidRPr="00DD5B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D5B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DD5B42" w:rsidRDefault="00DD5B42" w:rsidP="00DD5B42">
      <w:pPr>
        <w:pStyle w:val="KeepWithNext"/>
        <w:rPr>
          <w:rtl/>
          <w:lang w:eastAsia="he-IL"/>
        </w:rPr>
      </w:pPr>
    </w:p>
    <w:p w:rsidR="00623B61" w:rsidRDefault="00623B61" w:rsidP="00994F1F">
      <w:pPr>
        <w:rPr>
          <w:rtl/>
        </w:rPr>
      </w:pPr>
      <w:r>
        <w:rPr>
          <w:rFonts w:hint="cs"/>
          <w:rtl/>
        </w:rPr>
        <w:t>העירו על ה</w:t>
      </w:r>
      <w:r w:rsidR="00DD5B42">
        <w:rPr>
          <w:rFonts w:hint="cs"/>
          <w:rtl/>
        </w:rPr>
        <w:t xml:space="preserve">סוגיה </w:t>
      </w:r>
      <w:bookmarkStart w:id="81" w:name="_ETM_Q1_1081653"/>
      <w:bookmarkEnd w:id="81"/>
      <w:r w:rsidR="00994F1F">
        <w:rPr>
          <w:rFonts w:hint="cs"/>
          <w:rtl/>
        </w:rPr>
        <w:t>הזאת לגבי ה</w:t>
      </w:r>
      <w:r w:rsidR="00DD5B42">
        <w:rPr>
          <w:rFonts w:hint="cs"/>
          <w:rtl/>
        </w:rPr>
        <w:t>עניין הזה ו</w:t>
      </w:r>
      <w:r w:rsidR="00994F1F">
        <w:rPr>
          <w:rFonts w:hint="cs"/>
          <w:rtl/>
        </w:rPr>
        <w:t xml:space="preserve">לגבי </w:t>
      </w:r>
      <w:r w:rsidR="00DD5B42">
        <w:rPr>
          <w:rFonts w:hint="cs"/>
          <w:rtl/>
        </w:rPr>
        <w:t xml:space="preserve">אחוז ההצבעה. </w:t>
      </w:r>
    </w:p>
    <w:p w:rsidR="00623B61" w:rsidRDefault="00623B61" w:rsidP="00C57EC5">
      <w:pPr>
        <w:rPr>
          <w:rtl/>
        </w:rPr>
      </w:pPr>
    </w:p>
    <w:p w:rsidR="00DD5B42" w:rsidRDefault="00DD5B42" w:rsidP="00DD5B42">
      <w:pPr>
        <w:pStyle w:val="af9"/>
        <w:keepNext/>
        <w:rPr>
          <w:rtl/>
        </w:rPr>
      </w:pPr>
      <w:bookmarkStart w:id="82" w:name="_ETM_Q1_1084151"/>
      <w:bookmarkStart w:id="83" w:name="ET_guest_אלעזר_במברגר_92"/>
      <w:bookmarkEnd w:id="82"/>
      <w:r w:rsidRPr="00DD5B42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אלעזר </w:t>
      </w:r>
      <w:proofErr w:type="spellStart"/>
      <w:r>
        <w:rPr>
          <w:rtl/>
        </w:rPr>
        <w:t>במברגר</w:t>
      </w:r>
      <w:proofErr w:type="spellEnd"/>
      <w:r>
        <w:rPr>
          <w:rtl/>
        </w:rPr>
        <w:t>:</w:t>
      </w:r>
      <w:r w:rsidRPr="00DD5B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"/>
    </w:p>
    <w:p w:rsidR="00DD5B42" w:rsidRDefault="00DD5B42" w:rsidP="00DD5B42">
      <w:pPr>
        <w:pStyle w:val="KeepWithNext"/>
        <w:rPr>
          <w:rtl/>
        </w:rPr>
      </w:pPr>
    </w:p>
    <w:p w:rsidR="00623B61" w:rsidRDefault="00DD5B42" w:rsidP="00994F1F">
      <w:pPr>
        <w:rPr>
          <w:rtl/>
        </w:rPr>
      </w:pPr>
      <w:bookmarkStart w:id="84" w:name="_ETM_Q1_1084680"/>
      <w:bookmarkStart w:id="85" w:name="_ETM_Q1_1084743"/>
      <w:bookmarkEnd w:id="84"/>
      <w:bookmarkEnd w:id="85"/>
      <w:r>
        <w:rPr>
          <w:rFonts w:hint="cs"/>
          <w:rtl/>
        </w:rPr>
        <w:t xml:space="preserve">מטרת התיקון </w:t>
      </w:r>
      <w:bookmarkStart w:id="86" w:name="_ETM_Q1_1087874"/>
      <w:bookmarkEnd w:id="86"/>
      <w:r>
        <w:rPr>
          <w:rFonts w:hint="cs"/>
          <w:rtl/>
        </w:rPr>
        <w:t xml:space="preserve">כאן היא </w:t>
      </w:r>
      <w:r w:rsidR="00623B61">
        <w:rPr>
          <w:rFonts w:hint="cs"/>
          <w:rtl/>
        </w:rPr>
        <w:t xml:space="preserve">להרחיב את הפטור שיינתן </w:t>
      </w:r>
      <w:r w:rsidR="00994F1F">
        <w:rPr>
          <w:rFonts w:hint="cs"/>
          <w:rtl/>
        </w:rPr>
        <w:t>ל</w:t>
      </w:r>
      <w:r>
        <w:rPr>
          <w:rFonts w:hint="cs"/>
          <w:rtl/>
        </w:rPr>
        <w:t xml:space="preserve">מצבים שיש יותר מדירה אחת, </w:t>
      </w:r>
      <w:r w:rsidR="00623B61">
        <w:rPr>
          <w:rFonts w:hint="cs"/>
          <w:rtl/>
        </w:rPr>
        <w:t xml:space="preserve">על מנת להקל </w:t>
      </w:r>
      <w:r>
        <w:rPr>
          <w:rFonts w:hint="cs"/>
          <w:rtl/>
        </w:rPr>
        <w:t>על הוצאה ל</w:t>
      </w:r>
      <w:bookmarkStart w:id="87" w:name="_ETM_Q1_1093336"/>
      <w:bookmarkEnd w:id="87"/>
      <w:r>
        <w:rPr>
          <w:rFonts w:hint="cs"/>
          <w:rtl/>
        </w:rPr>
        <w:t>פועל של עסקאות פינוי בינוי משמעותיות.</w:t>
      </w:r>
    </w:p>
    <w:p w:rsidR="00623B61" w:rsidRDefault="00623B61" w:rsidP="00C57EC5">
      <w:pPr>
        <w:rPr>
          <w:rtl/>
        </w:rPr>
      </w:pPr>
    </w:p>
    <w:p w:rsidR="00DD5B42" w:rsidRDefault="00DD5B42" w:rsidP="00DD5B42">
      <w:pPr>
        <w:pStyle w:val="af9"/>
        <w:keepNext/>
        <w:rPr>
          <w:rtl/>
        </w:rPr>
      </w:pPr>
      <w:bookmarkStart w:id="88" w:name="_ETM_Q1_1102144"/>
      <w:bookmarkStart w:id="89" w:name="ET_guest_אביעד_פרידמן_93"/>
      <w:bookmarkEnd w:id="88"/>
      <w:r w:rsidRPr="00DD5B42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DD5B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"/>
    </w:p>
    <w:p w:rsidR="00DD5B42" w:rsidRDefault="00DD5B42" w:rsidP="00DD5B42">
      <w:pPr>
        <w:pStyle w:val="KeepWithNext"/>
        <w:rPr>
          <w:rtl/>
        </w:rPr>
      </w:pPr>
    </w:p>
    <w:p w:rsidR="00623B61" w:rsidRDefault="00623B61" w:rsidP="001767BF">
      <w:pPr>
        <w:rPr>
          <w:rtl/>
        </w:rPr>
      </w:pPr>
      <w:bookmarkStart w:id="90" w:name="_ETM_Q1_1102701"/>
      <w:bookmarkStart w:id="91" w:name="_ETM_Q1_1102772"/>
      <w:bookmarkEnd w:id="90"/>
      <w:bookmarkEnd w:id="91"/>
      <w:r>
        <w:rPr>
          <w:rFonts w:hint="cs"/>
          <w:rtl/>
        </w:rPr>
        <w:t xml:space="preserve">הנקודה שאני רוצה להעלות </w:t>
      </w:r>
      <w:r w:rsidR="00994F1F">
        <w:rPr>
          <w:rFonts w:hint="cs"/>
          <w:rtl/>
        </w:rPr>
        <w:t xml:space="preserve">אמנם </w:t>
      </w:r>
      <w:r w:rsidR="00F37CF5">
        <w:rPr>
          <w:rFonts w:hint="cs"/>
          <w:rtl/>
        </w:rPr>
        <w:t xml:space="preserve">נוגעת </w:t>
      </w:r>
      <w:r w:rsidR="000427BB">
        <w:rPr>
          <w:rFonts w:hint="cs"/>
          <w:rtl/>
        </w:rPr>
        <w:t>למעט מאוד אנשים</w:t>
      </w:r>
      <w:r>
        <w:rPr>
          <w:rFonts w:hint="cs"/>
          <w:rtl/>
        </w:rPr>
        <w:t xml:space="preserve"> </w:t>
      </w:r>
      <w:r w:rsidR="00994F1F">
        <w:rPr>
          <w:rFonts w:hint="cs"/>
          <w:rtl/>
        </w:rPr>
        <w:t xml:space="preserve">אבל </w:t>
      </w:r>
      <w:r>
        <w:rPr>
          <w:rFonts w:hint="cs"/>
          <w:rtl/>
        </w:rPr>
        <w:t>היא מאוד בעייתי</w:t>
      </w:r>
      <w:r w:rsidR="00F37CF5">
        <w:rPr>
          <w:rFonts w:hint="cs"/>
          <w:rtl/>
        </w:rPr>
        <w:t xml:space="preserve">ת. </w:t>
      </w:r>
      <w:r>
        <w:rPr>
          <w:rFonts w:hint="cs"/>
          <w:rtl/>
        </w:rPr>
        <w:t>הנקודה היא בקשר לאנשים שב</w:t>
      </w:r>
      <w:r w:rsidR="00F37CF5">
        <w:rPr>
          <w:rFonts w:hint="cs"/>
          <w:rtl/>
        </w:rPr>
        <w:t>ית</w:t>
      </w:r>
      <w:r>
        <w:rPr>
          <w:rFonts w:hint="cs"/>
          <w:rtl/>
        </w:rPr>
        <w:t xml:space="preserve">ם </w:t>
      </w:r>
      <w:r w:rsidR="00F37CF5">
        <w:rPr>
          <w:rFonts w:hint="cs"/>
          <w:rtl/>
        </w:rPr>
        <w:t xml:space="preserve">נחרב </w:t>
      </w:r>
      <w:bookmarkStart w:id="92" w:name="_ETM_Q1_1147917"/>
      <w:bookmarkEnd w:id="92"/>
      <w:r w:rsidR="00F37CF5">
        <w:rPr>
          <w:rFonts w:hint="cs"/>
          <w:rtl/>
        </w:rPr>
        <w:t xml:space="preserve">בפועל </w:t>
      </w:r>
      <w:r>
        <w:rPr>
          <w:rFonts w:hint="cs"/>
          <w:rtl/>
        </w:rPr>
        <w:t xml:space="preserve">או הוגדר כאסור למגורים והם הוצאו מהבית. </w:t>
      </w:r>
      <w:r w:rsidR="00F37CF5">
        <w:rPr>
          <w:rFonts w:hint="cs"/>
          <w:rtl/>
        </w:rPr>
        <w:t>י</w:t>
      </w:r>
      <w:r>
        <w:rPr>
          <w:rFonts w:hint="cs"/>
          <w:rtl/>
        </w:rPr>
        <w:t xml:space="preserve">ש מעמדים שונים בנושא של מבנים </w:t>
      </w:r>
      <w:r w:rsidR="00F37CF5">
        <w:rPr>
          <w:rFonts w:hint="cs"/>
          <w:rtl/>
        </w:rPr>
        <w:t xml:space="preserve">מסוכנים. </w:t>
      </w:r>
      <w:r>
        <w:rPr>
          <w:rFonts w:hint="cs"/>
          <w:rtl/>
        </w:rPr>
        <w:t xml:space="preserve">מעמד אחד </w:t>
      </w:r>
      <w:r w:rsidR="00F37CF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שהעירייה </w:t>
      </w:r>
      <w:r w:rsidR="00F37CF5">
        <w:rPr>
          <w:rFonts w:hint="cs"/>
          <w:rtl/>
        </w:rPr>
        <w:t>אומרת שהמבנה הוא מסוכן</w:t>
      </w:r>
      <w:bookmarkStart w:id="93" w:name="_ETM_Q1_1162046"/>
      <w:bookmarkEnd w:id="93"/>
      <w:r w:rsidR="00F37CF5">
        <w:rPr>
          <w:rFonts w:hint="cs"/>
          <w:rtl/>
        </w:rPr>
        <w:t>, שזה מעמד יותר רחב, יש כמה מאות כאלה.</w:t>
      </w:r>
      <w:bookmarkStart w:id="94" w:name="_ETM_Q1_1160906"/>
      <w:bookmarkEnd w:id="94"/>
      <w:r w:rsidR="00F37CF5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מעמד </w:t>
      </w:r>
      <w:r w:rsidR="00F37CF5">
        <w:rPr>
          <w:rFonts w:hint="cs"/>
          <w:rtl/>
        </w:rPr>
        <w:t>א</w:t>
      </w:r>
      <w:r>
        <w:rPr>
          <w:rFonts w:hint="cs"/>
          <w:rtl/>
        </w:rPr>
        <w:t>חר</w:t>
      </w:r>
      <w:r w:rsidR="000427BB">
        <w:rPr>
          <w:rFonts w:hint="cs"/>
          <w:rtl/>
        </w:rPr>
        <w:t>,</w:t>
      </w:r>
      <w:r w:rsidR="000B3723">
        <w:rPr>
          <w:rFonts w:hint="cs"/>
          <w:rtl/>
        </w:rPr>
        <w:t xml:space="preserve"> </w:t>
      </w:r>
      <w:r w:rsidR="001B1038">
        <w:rPr>
          <w:rFonts w:hint="cs"/>
          <w:rtl/>
        </w:rPr>
        <w:t>ש</w:t>
      </w:r>
      <w:r w:rsidR="000427BB">
        <w:rPr>
          <w:rFonts w:hint="cs"/>
          <w:rtl/>
        </w:rPr>
        <w:t>ב</w:t>
      </w:r>
      <w:r w:rsidR="00F37CF5">
        <w:rPr>
          <w:rFonts w:hint="cs"/>
          <w:rtl/>
        </w:rPr>
        <w:t>שנה האח</w:t>
      </w:r>
      <w:r>
        <w:rPr>
          <w:rFonts w:hint="cs"/>
          <w:rtl/>
        </w:rPr>
        <w:t>ר</w:t>
      </w:r>
      <w:r w:rsidR="00F37CF5">
        <w:rPr>
          <w:rFonts w:hint="cs"/>
          <w:rtl/>
        </w:rPr>
        <w:t>ו</w:t>
      </w:r>
      <w:r>
        <w:rPr>
          <w:rFonts w:hint="cs"/>
          <w:rtl/>
        </w:rPr>
        <w:t xml:space="preserve">נה </w:t>
      </w:r>
      <w:r w:rsidR="00F37CF5">
        <w:rPr>
          <w:rFonts w:hint="cs"/>
          <w:rtl/>
        </w:rPr>
        <w:t>גבר</w:t>
      </w:r>
      <w:r w:rsidR="000427BB">
        <w:rPr>
          <w:rFonts w:hint="cs"/>
          <w:rtl/>
        </w:rPr>
        <w:t>, של</w:t>
      </w:r>
      <w:r>
        <w:rPr>
          <w:rFonts w:hint="cs"/>
          <w:rtl/>
        </w:rPr>
        <w:t xml:space="preserve"> בתים שהתמוטט</w:t>
      </w:r>
      <w:r w:rsidR="000427BB">
        <w:rPr>
          <w:rFonts w:hint="cs"/>
          <w:rtl/>
        </w:rPr>
        <w:t xml:space="preserve">ו בפועל או </w:t>
      </w:r>
      <w:r w:rsidR="00F37CF5">
        <w:rPr>
          <w:rFonts w:hint="cs"/>
          <w:rtl/>
        </w:rPr>
        <w:t xml:space="preserve">העירייה אמרה שהם כבר </w:t>
      </w:r>
      <w:bookmarkStart w:id="95" w:name="_ETM_Q1_1171314"/>
      <w:bookmarkEnd w:id="95"/>
      <w:r w:rsidR="00F37CF5">
        <w:rPr>
          <w:rFonts w:hint="cs"/>
          <w:rtl/>
        </w:rPr>
        <w:t>לא ראויים למגורים. כ</w:t>
      </w:r>
      <w:r>
        <w:rPr>
          <w:rFonts w:hint="cs"/>
          <w:rtl/>
        </w:rPr>
        <w:t>מו</w:t>
      </w:r>
      <w:r w:rsidR="00F37CF5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היה </w:t>
      </w:r>
      <w:r w:rsidR="00F37CF5">
        <w:rPr>
          <w:rFonts w:hint="cs"/>
          <w:rtl/>
        </w:rPr>
        <w:t>לנו בקרית ביאליק בשבוע שעבר, בבית שמש בשבוע שעבר, בחולו</w:t>
      </w:r>
      <w:r>
        <w:rPr>
          <w:rFonts w:hint="cs"/>
          <w:rtl/>
        </w:rPr>
        <w:t>ן</w:t>
      </w:r>
      <w:r w:rsidR="00F37CF5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בנתיבות, בקרית שמונה, ברמת </w:t>
      </w:r>
      <w:r w:rsidR="00F37CF5">
        <w:rPr>
          <w:rFonts w:hint="cs"/>
          <w:rtl/>
        </w:rPr>
        <w:t>גן</w:t>
      </w:r>
      <w:r w:rsidR="000427BB">
        <w:rPr>
          <w:rFonts w:hint="cs"/>
          <w:rtl/>
        </w:rPr>
        <w:t>,</w:t>
      </w:r>
      <w:r w:rsidR="00F37CF5">
        <w:rPr>
          <w:rFonts w:hint="cs"/>
          <w:rtl/>
        </w:rPr>
        <w:t xml:space="preserve"> ובעוד מקום</w:t>
      </w:r>
      <w:bookmarkStart w:id="96" w:name="_ETM_Q1_1188328"/>
      <w:bookmarkEnd w:id="96"/>
      <w:r w:rsidR="00F37CF5">
        <w:rPr>
          <w:rFonts w:hint="cs"/>
          <w:rtl/>
        </w:rPr>
        <w:t xml:space="preserve"> אחד שאני לא זוכר. זה קרה בשבעה מקומות ברחבי הארץ</w:t>
      </w:r>
      <w:r w:rsidR="000427BB">
        <w:rPr>
          <w:rFonts w:hint="cs"/>
          <w:rtl/>
        </w:rPr>
        <w:t>.</w:t>
      </w:r>
      <w:r w:rsidR="00F37CF5">
        <w:rPr>
          <w:rFonts w:hint="cs"/>
          <w:rtl/>
        </w:rPr>
        <w:t xml:space="preserve"> </w:t>
      </w:r>
      <w:bookmarkStart w:id="97" w:name="_ETM_Q1_1196965"/>
      <w:bookmarkEnd w:id="97"/>
      <w:r w:rsidR="00F37CF5">
        <w:rPr>
          <w:rFonts w:hint="cs"/>
          <w:rtl/>
        </w:rPr>
        <w:t xml:space="preserve">אני מפחד </w:t>
      </w:r>
      <w:r>
        <w:rPr>
          <w:rFonts w:hint="cs"/>
          <w:rtl/>
        </w:rPr>
        <w:t>ש</w:t>
      </w:r>
      <w:r w:rsidR="000427BB">
        <w:rPr>
          <w:rFonts w:hint="cs"/>
          <w:rtl/>
        </w:rPr>
        <w:t>יהיו עוד</w:t>
      </w:r>
      <w:r>
        <w:rPr>
          <w:rFonts w:hint="cs"/>
          <w:rtl/>
        </w:rPr>
        <w:t xml:space="preserve"> מקומו</w:t>
      </w:r>
      <w:r w:rsidR="00F37CF5">
        <w:rPr>
          <w:rFonts w:hint="cs"/>
          <w:rtl/>
        </w:rPr>
        <w:t>ת</w:t>
      </w:r>
      <w:r>
        <w:rPr>
          <w:rFonts w:hint="cs"/>
          <w:rtl/>
        </w:rPr>
        <w:t xml:space="preserve"> שבתים </w:t>
      </w:r>
      <w:r w:rsidR="000427BB">
        <w:rPr>
          <w:rFonts w:hint="cs"/>
          <w:rtl/>
        </w:rPr>
        <w:t xml:space="preserve">יתמוטטו. </w:t>
      </w:r>
      <w:r w:rsidR="00F37CF5">
        <w:rPr>
          <w:rFonts w:hint="cs"/>
          <w:rtl/>
        </w:rPr>
        <w:t xml:space="preserve">בקרית שמונה </w:t>
      </w:r>
      <w:r w:rsidR="000427BB">
        <w:rPr>
          <w:rFonts w:hint="cs"/>
          <w:rtl/>
        </w:rPr>
        <w:t xml:space="preserve">פינו את </w:t>
      </w:r>
      <w:r w:rsidR="00F37CF5">
        <w:rPr>
          <w:rFonts w:hint="cs"/>
          <w:rtl/>
        </w:rPr>
        <w:t>תושבי הב</w:t>
      </w:r>
      <w:bookmarkStart w:id="98" w:name="_ETM_Q1_1211616"/>
      <w:bookmarkEnd w:id="98"/>
      <w:r w:rsidR="00F37CF5">
        <w:rPr>
          <w:rFonts w:hint="cs"/>
          <w:rtl/>
        </w:rPr>
        <w:t>ניין</w:t>
      </w:r>
      <w:r w:rsidR="000427BB">
        <w:rPr>
          <w:rFonts w:hint="cs"/>
          <w:rtl/>
        </w:rPr>
        <w:t xml:space="preserve"> ו</w:t>
      </w:r>
      <w:r w:rsidR="00F37CF5">
        <w:rPr>
          <w:rFonts w:hint="cs"/>
          <w:rtl/>
        </w:rPr>
        <w:t xml:space="preserve">הם גרים עכשיו </w:t>
      </w:r>
      <w:bookmarkStart w:id="99" w:name="_ETM_Q1_1215290"/>
      <w:bookmarkEnd w:id="99"/>
      <w:r w:rsidR="00F37CF5">
        <w:rPr>
          <w:rFonts w:hint="cs"/>
          <w:rtl/>
        </w:rPr>
        <w:t>בתל-חי</w:t>
      </w:r>
      <w:r w:rsidR="000427BB">
        <w:rPr>
          <w:rFonts w:hint="cs"/>
          <w:rtl/>
        </w:rPr>
        <w:t>.</w:t>
      </w:r>
      <w:r w:rsidR="00F37CF5">
        <w:rPr>
          <w:rFonts w:hint="cs"/>
          <w:rtl/>
        </w:rPr>
        <w:t xml:space="preserve"> הדיירים מ</w:t>
      </w:r>
      <w:r w:rsidR="000427BB">
        <w:rPr>
          <w:rFonts w:hint="cs"/>
          <w:rtl/>
        </w:rPr>
        <w:t xml:space="preserve">הבניין שקרס חולון </w:t>
      </w:r>
      <w:r w:rsidR="00F37CF5">
        <w:rPr>
          <w:rFonts w:hint="cs"/>
          <w:rtl/>
        </w:rPr>
        <w:t xml:space="preserve">גרים עכשיו במקווה ישראל. הסיכוי </w:t>
      </w:r>
      <w:bookmarkStart w:id="100" w:name="_ETM_Q1_1222350"/>
      <w:bookmarkEnd w:id="100"/>
      <w:r w:rsidR="00F37CF5">
        <w:rPr>
          <w:rFonts w:hint="cs"/>
          <w:rtl/>
        </w:rPr>
        <w:t xml:space="preserve">היחידי שלהם לחזור לביתם זה סוג של התחדשות </w:t>
      </w:r>
      <w:bookmarkStart w:id="101" w:name="_ETM_Q1_1223569"/>
      <w:bookmarkEnd w:id="101"/>
      <w:r w:rsidR="00F37CF5">
        <w:rPr>
          <w:rFonts w:hint="cs"/>
          <w:rtl/>
        </w:rPr>
        <w:t>עירונית</w:t>
      </w:r>
      <w:r w:rsidR="000427BB">
        <w:rPr>
          <w:rFonts w:hint="cs"/>
          <w:rtl/>
        </w:rPr>
        <w:t>,</w:t>
      </w:r>
      <w:r w:rsidR="00F37CF5">
        <w:rPr>
          <w:rFonts w:hint="cs"/>
          <w:rtl/>
        </w:rPr>
        <w:t xml:space="preserve"> שאפשר </w:t>
      </w:r>
      <w:r w:rsidR="000427BB">
        <w:rPr>
          <w:rFonts w:hint="cs"/>
          <w:rtl/>
        </w:rPr>
        <w:t xml:space="preserve">יהיה </w:t>
      </w:r>
      <w:r w:rsidR="00F37CF5">
        <w:rPr>
          <w:rFonts w:hint="cs"/>
          <w:rtl/>
        </w:rPr>
        <w:t xml:space="preserve">לבנות את המקום החדש. במקום </w:t>
      </w:r>
      <w:bookmarkStart w:id="102" w:name="_ETM_Q1_1223448"/>
      <w:bookmarkEnd w:id="102"/>
      <w:r w:rsidR="00F37CF5">
        <w:rPr>
          <w:rFonts w:hint="cs"/>
          <w:rtl/>
        </w:rPr>
        <w:t xml:space="preserve">כזה רוצים להקל כמה שיותר </w:t>
      </w:r>
      <w:bookmarkStart w:id="103" w:name="_ETM_Q1_1229239"/>
      <w:bookmarkEnd w:id="103"/>
      <w:r w:rsidR="000427BB">
        <w:rPr>
          <w:rFonts w:hint="cs"/>
          <w:rtl/>
        </w:rPr>
        <w:t>ו</w:t>
      </w:r>
      <w:r w:rsidR="00F37CF5">
        <w:rPr>
          <w:rFonts w:hint="cs"/>
          <w:rtl/>
        </w:rPr>
        <w:t xml:space="preserve">לאפשר את ה-51%. זה לא דבר שיכול להיות עם השלכות </w:t>
      </w:r>
      <w:bookmarkStart w:id="104" w:name="_ETM_Q1_1231594"/>
      <w:bookmarkEnd w:id="104"/>
      <w:r w:rsidR="000427BB">
        <w:rPr>
          <w:rFonts w:hint="cs"/>
          <w:rtl/>
        </w:rPr>
        <w:t>למקומות אחרים, ו</w:t>
      </w:r>
      <w:r w:rsidR="00F37CF5">
        <w:rPr>
          <w:rFonts w:hint="cs"/>
          <w:rtl/>
        </w:rPr>
        <w:t xml:space="preserve">זה </w:t>
      </w:r>
      <w:r w:rsidR="000427BB">
        <w:rPr>
          <w:rFonts w:hint="cs"/>
          <w:rtl/>
        </w:rPr>
        <w:t xml:space="preserve">גם </w:t>
      </w:r>
      <w:r w:rsidR="00F37CF5">
        <w:rPr>
          <w:rFonts w:hint="cs"/>
          <w:rtl/>
        </w:rPr>
        <w:t xml:space="preserve">לא דבר שיכול </w:t>
      </w:r>
      <w:bookmarkStart w:id="105" w:name="_ETM_Q1_1240767"/>
      <w:bookmarkEnd w:id="105"/>
      <w:r w:rsidR="00F37CF5">
        <w:rPr>
          <w:rFonts w:hint="cs"/>
          <w:rtl/>
        </w:rPr>
        <w:t>לגרום ל</w:t>
      </w:r>
      <w:r w:rsidR="000427BB">
        <w:rPr>
          <w:rFonts w:hint="cs"/>
          <w:rtl/>
        </w:rPr>
        <w:t xml:space="preserve">מישהו </w:t>
      </w:r>
      <w:r w:rsidR="00F37CF5">
        <w:rPr>
          <w:rFonts w:hint="cs"/>
          <w:rtl/>
        </w:rPr>
        <w:t xml:space="preserve">לבוא ולפגוע בבניין כדי </w:t>
      </w:r>
      <w:bookmarkStart w:id="106" w:name="_ETM_Q1_1247624"/>
      <w:bookmarkEnd w:id="106"/>
      <w:r w:rsidR="00F37CF5">
        <w:rPr>
          <w:rFonts w:hint="cs"/>
          <w:rtl/>
        </w:rPr>
        <w:t xml:space="preserve">לגרום לו להיות מסוכן. </w:t>
      </w:r>
      <w:r>
        <w:rPr>
          <w:rFonts w:hint="cs"/>
          <w:rtl/>
        </w:rPr>
        <w:t>מדובר רק במ</w:t>
      </w:r>
      <w:r w:rsidR="00F37CF5">
        <w:rPr>
          <w:rFonts w:hint="cs"/>
          <w:rtl/>
        </w:rPr>
        <w:t xml:space="preserve">בנים שהוגדרו כלא ראויים למגורים </w:t>
      </w:r>
      <w:r w:rsidR="000427BB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התמוטטו כבר </w:t>
      </w:r>
      <w:r w:rsidR="000427BB">
        <w:rPr>
          <w:rFonts w:hint="cs"/>
          <w:rtl/>
        </w:rPr>
        <w:t>בפועל,</w:t>
      </w:r>
      <w:r>
        <w:rPr>
          <w:rFonts w:hint="cs"/>
          <w:rtl/>
        </w:rPr>
        <w:t xml:space="preserve"> </w:t>
      </w:r>
      <w:r w:rsidR="000427BB">
        <w:rPr>
          <w:rFonts w:hint="cs"/>
          <w:rtl/>
        </w:rPr>
        <w:t>ש</w:t>
      </w:r>
      <w:r>
        <w:rPr>
          <w:rFonts w:hint="cs"/>
          <w:rtl/>
        </w:rPr>
        <w:t>זאת הגדרה של</w:t>
      </w:r>
      <w:r w:rsidR="00F37CF5">
        <w:rPr>
          <w:rFonts w:hint="cs"/>
          <w:rtl/>
        </w:rPr>
        <w:t xml:space="preserve"> מהנדס העיר. היום מדובר על שבעה, שמונה מבנים</w:t>
      </w:r>
      <w:r>
        <w:rPr>
          <w:rFonts w:hint="cs"/>
          <w:rtl/>
        </w:rPr>
        <w:t xml:space="preserve">. </w:t>
      </w:r>
      <w:r w:rsidR="00F37CF5">
        <w:rPr>
          <w:rFonts w:hint="cs"/>
          <w:rtl/>
        </w:rPr>
        <w:t xml:space="preserve">בפועל, ממה שהולך </w:t>
      </w:r>
      <w:bookmarkStart w:id="107" w:name="_ETM_Q1_1263589"/>
      <w:bookmarkEnd w:id="107"/>
      <w:r w:rsidR="00F37CF5">
        <w:rPr>
          <w:rFonts w:hint="cs"/>
          <w:rtl/>
        </w:rPr>
        <w:t>לקרות במדינת ישראל - -</w:t>
      </w:r>
    </w:p>
    <w:p w:rsidR="00623B61" w:rsidRDefault="00623B61" w:rsidP="00C57EC5">
      <w:pPr>
        <w:rPr>
          <w:rtl/>
        </w:rPr>
      </w:pPr>
    </w:p>
    <w:p w:rsidR="00623B61" w:rsidRDefault="00623B61" w:rsidP="00623B61">
      <w:pPr>
        <w:pStyle w:val="a4"/>
        <w:keepNext/>
        <w:rPr>
          <w:rtl/>
        </w:rPr>
      </w:pPr>
      <w:bookmarkStart w:id="108" w:name="ET_speaker_5628_5"/>
      <w:r w:rsidRPr="00623B6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23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623B61" w:rsidRDefault="00623B61" w:rsidP="00623B61">
      <w:pPr>
        <w:pStyle w:val="KeepWithNext"/>
        <w:rPr>
          <w:rtl/>
        </w:rPr>
      </w:pPr>
    </w:p>
    <w:p w:rsidR="00B7450B" w:rsidRDefault="00B7450B" w:rsidP="00B7450B">
      <w:pPr>
        <w:rPr>
          <w:rtl/>
        </w:rPr>
      </w:pPr>
      <w:r>
        <w:rPr>
          <w:rFonts w:hint="cs"/>
          <w:rtl/>
        </w:rPr>
        <w:t>אז למה לא פחות מ-51%?</w:t>
      </w:r>
    </w:p>
    <w:p w:rsidR="00B7450B" w:rsidRDefault="00B7450B" w:rsidP="00B7450B">
      <w:pPr>
        <w:rPr>
          <w:rtl/>
        </w:rPr>
      </w:pPr>
      <w:bookmarkStart w:id="109" w:name="_ETM_Q1_1265007"/>
      <w:bookmarkStart w:id="110" w:name="_ETM_Q1_1265056"/>
      <w:bookmarkEnd w:id="109"/>
      <w:bookmarkEnd w:id="110"/>
    </w:p>
    <w:p w:rsidR="00B7450B" w:rsidRDefault="00B7450B" w:rsidP="00B7450B">
      <w:pPr>
        <w:pStyle w:val="af9"/>
        <w:keepNext/>
        <w:rPr>
          <w:rtl/>
        </w:rPr>
      </w:pPr>
      <w:bookmarkStart w:id="111" w:name="_ETM_Q1_1265155"/>
      <w:bookmarkStart w:id="112" w:name="_ETM_Q1_1265205"/>
      <w:bookmarkStart w:id="113" w:name="_ETM_Q1_1269124"/>
      <w:bookmarkStart w:id="114" w:name="ET_guest_אביעד_פרידמן_94"/>
      <w:bookmarkEnd w:id="111"/>
      <w:bookmarkEnd w:id="112"/>
      <w:bookmarkEnd w:id="113"/>
      <w:r w:rsidRPr="00B7450B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B745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"/>
    </w:p>
    <w:p w:rsidR="00B7450B" w:rsidRDefault="00B7450B" w:rsidP="00B7450B">
      <w:pPr>
        <w:pStyle w:val="KeepWithNext"/>
        <w:rPr>
          <w:rtl/>
        </w:rPr>
      </w:pPr>
    </w:p>
    <w:p w:rsidR="00B7450B" w:rsidRPr="00B7450B" w:rsidRDefault="00B7450B" w:rsidP="00B7450B">
      <w:pPr>
        <w:rPr>
          <w:rtl/>
        </w:rPr>
      </w:pPr>
      <w:bookmarkStart w:id="115" w:name="_ETM_Q1_1269676"/>
      <w:bookmarkStart w:id="116" w:name="_ETM_Q1_1269733"/>
      <w:bookmarkEnd w:id="115"/>
      <w:bookmarkEnd w:id="116"/>
      <w:r>
        <w:rPr>
          <w:rFonts w:hint="cs"/>
          <w:rtl/>
        </w:rPr>
        <w:t>פחות מ-51%</w:t>
      </w:r>
      <w:r>
        <w:rPr>
          <w:rFonts w:hint="cs"/>
        </w:rPr>
        <w:t xml:space="preserve"> </w:t>
      </w:r>
      <w:bookmarkStart w:id="117" w:name="_ETM_Q1_1267742"/>
      <w:bookmarkEnd w:id="117"/>
      <w:r>
        <w:rPr>
          <w:rFonts w:hint="cs"/>
          <w:rtl/>
        </w:rPr>
        <w:t>זה לפגוע בזכות הקניינית.</w:t>
      </w:r>
    </w:p>
    <w:p w:rsidR="00623B61" w:rsidRDefault="00623B61" w:rsidP="00B7450B">
      <w:pPr>
        <w:ind w:firstLine="0"/>
        <w:rPr>
          <w:rtl/>
        </w:rPr>
      </w:pPr>
    </w:p>
    <w:p w:rsidR="00B7450B" w:rsidRDefault="00B7450B" w:rsidP="00B7450B">
      <w:pPr>
        <w:ind w:firstLine="0"/>
        <w:rPr>
          <w:rtl/>
        </w:rPr>
      </w:pPr>
    </w:p>
    <w:p w:rsidR="00B7450B" w:rsidRDefault="00B7450B" w:rsidP="00B7450B">
      <w:pPr>
        <w:pStyle w:val="a4"/>
        <w:keepNext/>
        <w:rPr>
          <w:rtl/>
        </w:rPr>
      </w:pPr>
      <w:bookmarkStart w:id="118" w:name="ET_speaker_5628_95"/>
      <w:r w:rsidRPr="00B745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74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B7450B" w:rsidRDefault="00B7450B" w:rsidP="00B7450B">
      <w:pPr>
        <w:pStyle w:val="KeepWithNext"/>
        <w:rPr>
          <w:rtl/>
          <w:lang w:eastAsia="he-IL"/>
        </w:rPr>
      </w:pPr>
    </w:p>
    <w:p w:rsidR="00B7450B" w:rsidRPr="00B7450B" w:rsidRDefault="00B7450B" w:rsidP="00B74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הבניין בכל מקרה נפל, הוא לא </w:t>
      </w:r>
      <w:bookmarkStart w:id="119" w:name="_ETM_Q1_1271967"/>
      <w:bookmarkEnd w:id="119"/>
      <w:r>
        <w:rPr>
          <w:rFonts w:hint="cs"/>
          <w:rtl/>
          <w:lang w:eastAsia="he-IL"/>
        </w:rPr>
        <w:t>ראוי לשימוש.</w:t>
      </w:r>
    </w:p>
    <w:p w:rsidR="00623B61" w:rsidRDefault="00623B61" w:rsidP="00B7450B">
      <w:pPr>
        <w:ind w:firstLine="0"/>
        <w:rPr>
          <w:rtl/>
        </w:rPr>
      </w:pPr>
    </w:p>
    <w:p w:rsidR="00B7450B" w:rsidRDefault="00B7450B" w:rsidP="00B7450B">
      <w:pPr>
        <w:pStyle w:val="af6"/>
        <w:keepNext/>
        <w:rPr>
          <w:rtl/>
        </w:rPr>
      </w:pPr>
      <w:bookmarkStart w:id="120" w:name="_ETM_Q1_1272470"/>
      <w:bookmarkStart w:id="121" w:name="_ETM_Q1_1272530"/>
      <w:bookmarkStart w:id="122" w:name="_ETM_Q1_1279899"/>
      <w:bookmarkStart w:id="123" w:name="_ETM_Q1_1294748"/>
      <w:bookmarkStart w:id="124" w:name="ET_yor_5854_97"/>
      <w:bookmarkEnd w:id="120"/>
      <w:bookmarkEnd w:id="121"/>
      <w:bookmarkEnd w:id="122"/>
      <w:bookmarkEnd w:id="123"/>
      <w:r w:rsidRPr="00B745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745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B7450B" w:rsidRDefault="00B7450B" w:rsidP="00B7450B">
      <w:pPr>
        <w:pStyle w:val="KeepWithNext"/>
        <w:rPr>
          <w:rtl/>
          <w:lang w:eastAsia="he-IL"/>
        </w:rPr>
      </w:pPr>
    </w:p>
    <w:p w:rsidR="00623B61" w:rsidRDefault="00623B61" w:rsidP="00623B61">
      <w:pPr>
        <w:rPr>
          <w:rtl/>
        </w:rPr>
      </w:pPr>
      <w:bookmarkStart w:id="125" w:name="_ETM_Q1_1295484"/>
      <w:bookmarkStart w:id="126" w:name="_ETM_Q1_1295556"/>
      <w:bookmarkEnd w:id="125"/>
      <w:bookmarkEnd w:id="126"/>
      <w:r>
        <w:rPr>
          <w:rFonts w:hint="cs"/>
          <w:rtl/>
        </w:rPr>
        <w:t>י</w:t>
      </w:r>
      <w:r w:rsidR="00B7450B">
        <w:rPr>
          <w:rFonts w:hint="cs"/>
          <w:rtl/>
        </w:rPr>
        <w:t>ש</w:t>
      </w:r>
      <w:r>
        <w:rPr>
          <w:rFonts w:hint="cs"/>
          <w:rtl/>
        </w:rPr>
        <w:t xml:space="preserve"> ב</w:t>
      </w:r>
      <w:r w:rsidR="00B7450B">
        <w:rPr>
          <w:rFonts w:hint="cs"/>
          <w:rtl/>
        </w:rPr>
        <w:t>נ</w:t>
      </w:r>
      <w:r w:rsidR="001B1038">
        <w:rPr>
          <w:rFonts w:hint="cs"/>
          <w:rtl/>
        </w:rPr>
        <w:t>י</w:t>
      </w:r>
      <w:r w:rsidR="00B7450B">
        <w:rPr>
          <w:rFonts w:hint="cs"/>
          <w:rtl/>
        </w:rPr>
        <w:t>ינים שאנשים עדיין לא עזבו אותם. הוא מדבר על זה.</w:t>
      </w:r>
    </w:p>
    <w:p w:rsidR="00623B61" w:rsidRDefault="00623B61" w:rsidP="00623B61">
      <w:pPr>
        <w:rPr>
          <w:rtl/>
        </w:rPr>
      </w:pPr>
    </w:p>
    <w:p w:rsidR="00B7450B" w:rsidRDefault="00B7450B" w:rsidP="00B7450B">
      <w:pPr>
        <w:pStyle w:val="af9"/>
        <w:keepNext/>
        <w:rPr>
          <w:rtl/>
        </w:rPr>
      </w:pPr>
      <w:bookmarkStart w:id="127" w:name="ET_guest_אביעד_פרידמן_98"/>
      <w:r w:rsidRPr="00B7450B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B745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"/>
    </w:p>
    <w:p w:rsidR="00B7450B" w:rsidRDefault="00B7450B" w:rsidP="00B7450B">
      <w:pPr>
        <w:pStyle w:val="KeepWithNext"/>
        <w:rPr>
          <w:rtl/>
        </w:rPr>
      </w:pPr>
    </w:p>
    <w:p w:rsidR="00623B61" w:rsidRDefault="00B7450B" w:rsidP="001B1038">
      <w:pPr>
        <w:rPr>
          <w:rtl/>
        </w:rPr>
      </w:pPr>
      <w:r>
        <w:rPr>
          <w:rFonts w:hint="cs"/>
          <w:rtl/>
        </w:rPr>
        <w:t xml:space="preserve">אני מדבר רק על בניינים שעזבו אותם </w:t>
      </w:r>
      <w:r w:rsidR="001B1038">
        <w:rPr>
          <w:rFonts w:hint="cs"/>
          <w:rtl/>
        </w:rPr>
        <w:t xml:space="preserve">ועל </w:t>
      </w:r>
      <w:r w:rsidR="001767BF">
        <w:rPr>
          <w:rFonts w:hint="cs"/>
          <w:rtl/>
        </w:rPr>
        <w:t>בניינים ש</w:t>
      </w:r>
      <w:r>
        <w:rPr>
          <w:rFonts w:hint="cs"/>
          <w:rtl/>
        </w:rPr>
        <w:t>התמוטטו בפועל</w:t>
      </w:r>
      <w:bookmarkStart w:id="128" w:name="_ETM_Q1_1301033"/>
      <w:bookmarkEnd w:id="128"/>
      <w:r>
        <w:rPr>
          <w:rFonts w:hint="cs"/>
          <w:rtl/>
        </w:rPr>
        <w:t>, בניינים שהוגדרו כמסוכנים.</w:t>
      </w:r>
      <w:r w:rsidR="00623B61">
        <w:rPr>
          <w:rFonts w:hint="cs"/>
          <w:rtl/>
        </w:rPr>
        <w:t xml:space="preserve"> </w:t>
      </w:r>
    </w:p>
    <w:p w:rsidR="00623B61" w:rsidRDefault="00623B61" w:rsidP="00623B61">
      <w:pPr>
        <w:rPr>
          <w:rtl/>
        </w:rPr>
      </w:pPr>
    </w:p>
    <w:p w:rsidR="00B7450B" w:rsidRDefault="00B7450B" w:rsidP="00B7450B">
      <w:pPr>
        <w:pStyle w:val="a4"/>
        <w:keepNext/>
        <w:rPr>
          <w:rtl/>
        </w:rPr>
      </w:pPr>
      <w:bookmarkStart w:id="129" w:name="ET_speaker_6275_99"/>
      <w:r w:rsidRPr="00B7450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74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B7450B" w:rsidRDefault="00B7450B" w:rsidP="00B7450B">
      <w:pPr>
        <w:pStyle w:val="KeepWithNext"/>
        <w:rPr>
          <w:rtl/>
          <w:lang w:eastAsia="he-IL"/>
        </w:rPr>
      </w:pPr>
    </w:p>
    <w:p w:rsidR="00623B61" w:rsidRDefault="0062648B" w:rsidP="001767BF">
      <w:pPr>
        <w:rPr>
          <w:rtl/>
        </w:rPr>
      </w:pPr>
      <w:r>
        <w:rPr>
          <w:rFonts w:hint="cs"/>
          <w:rtl/>
        </w:rPr>
        <w:t>את אותם שבעה הוא כבר מכיר</w:t>
      </w:r>
      <w:r w:rsidR="001767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54C2A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האסון </w:t>
      </w:r>
      <w:r w:rsidR="00854C2A">
        <w:rPr>
          <w:rFonts w:hint="cs"/>
          <w:rtl/>
        </w:rPr>
        <w:t xml:space="preserve">כבר </w:t>
      </w:r>
      <w:r>
        <w:rPr>
          <w:rFonts w:hint="cs"/>
          <w:rtl/>
        </w:rPr>
        <w:t>התרחש</w:t>
      </w:r>
      <w:r w:rsidR="00623B6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23B61">
        <w:rPr>
          <w:rFonts w:hint="cs"/>
          <w:rtl/>
        </w:rPr>
        <w:t>אנחנו רוצים ל</w:t>
      </w:r>
      <w:r>
        <w:rPr>
          <w:rFonts w:hint="cs"/>
          <w:rtl/>
        </w:rPr>
        <w:t xml:space="preserve">מנוע את </w:t>
      </w:r>
      <w:bookmarkStart w:id="130" w:name="_ETM_Q1_1318934"/>
      <w:bookmarkEnd w:id="130"/>
      <w:r w:rsidR="00854C2A">
        <w:rPr>
          <w:rFonts w:hint="cs"/>
          <w:rtl/>
        </w:rPr>
        <w:t>האסון הבא.</w:t>
      </w:r>
      <w:r>
        <w:rPr>
          <w:rFonts w:hint="cs"/>
          <w:rtl/>
        </w:rPr>
        <w:t xml:space="preserve"> </w:t>
      </w:r>
      <w:r w:rsidR="00623B61">
        <w:rPr>
          <w:rFonts w:hint="cs"/>
          <w:rtl/>
        </w:rPr>
        <w:t>אנחנו מסכ</w:t>
      </w:r>
      <w:r>
        <w:rPr>
          <w:rFonts w:hint="cs"/>
          <w:rtl/>
        </w:rPr>
        <w:t>י</w:t>
      </w:r>
      <w:r w:rsidR="00623B61">
        <w:rPr>
          <w:rFonts w:hint="cs"/>
          <w:rtl/>
        </w:rPr>
        <w:t xml:space="preserve">מים שזה לא רק שבעה. </w:t>
      </w:r>
      <w:r>
        <w:rPr>
          <w:rFonts w:hint="cs"/>
          <w:rtl/>
        </w:rPr>
        <w:t xml:space="preserve">איך אתה יודע כמה יש? </w:t>
      </w:r>
      <w:r w:rsidR="00623B61">
        <w:rPr>
          <w:rFonts w:hint="cs"/>
          <w:rtl/>
        </w:rPr>
        <w:t xml:space="preserve">אתה תחייב מהנדסי ערים לבדוק </w:t>
      </w:r>
      <w:r>
        <w:rPr>
          <w:rFonts w:hint="cs"/>
          <w:rtl/>
        </w:rPr>
        <w:t>עכשיו את כל הבניינים?</w:t>
      </w:r>
    </w:p>
    <w:p w:rsidR="00623B61" w:rsidRDefault="00623B61" w:rsidP="00623B61">
      <w:pPr>
        <w:rPr>
          <w:rtl/>
        </w:rPr>
      </w:pPr>
    </w:p>
    <w:p w:rsidR="0062648B" w:rsidRDefault="0062648B" w:rsidP="0062648B">
      <w:pPr>
        <w:pStyle w:val="a4"/>
        <w:keepNext/>
        <w:rPr>
          <w:rtl/>
        </w:rPr>
      </w:pPr>
      <w:bookmarkStart w:id="131" w:name="_ETM_Q1_1332491"/>
      <w:bookmarkStart w:id="132" w:name="ET_speaker_תומר_רוזנר_100"/>
      <w:bookmarkEnd w:id="131"/>
      <w:r w:rsidRPr="0062648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264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62648B" w:rsidRDefault="0062648B" w:rsidP="0062648B">
      <w:pPr>
        <w:pStyle w:val="KeepWithNext"/>
        <w:rPr>
          <w:rtl/>
          <w:lang w:eastAsia="he-IL"/>
        </w:rPr>
      </w:pPr>
    </w:p>
    <w:p w:rsidR="00623B61" w:rsidRDefault="0062648B" w:rsidP="0062648B">
      <w:pPr>
        <w:rPr>
          <w:rtl/>
        </w:rPr>
      </w:pPr>
      <w:bookmarkStart w:id="133" w:name="_ETM_Q1_1332974"/>
      <w:bookmarkStart w:id="134" w:name="_ETM_Q1_1333026"/>
      <w:bookmarkEnd w:id="133"/>
      <w:bookmarkEnd w:id="134"/>
      <w:r>
        <w:rPr>
          <w:rFonts w:hint="cs"/>
          <w:rtl/>
        </w:rPr>
        <w:t xml:space="preserve">עם כל הכבוד, </w:t>
      </w:r>
      <w:r w:rsidR="00623B61">
        <w:rPr>
          <w:rFonts w:hint="cs"/>
          <w:rtl/>
        </w:rPr>
        <w:t xml:space="preserve">בדיון האחרון </w:t>
      </w:r>
      <w:r>
        <w:rPr>
          <w:rFonts w:hint="cs"/>
          <w:rtl/>
        </w:rPr>
        <w:t xml:space="preserve">על חוק מסוים להביא הצעה בנושא הזה </w:t>
      </w:r>
      <w:bookmarkStart w:id="135" w:name="_ETM_Q1_1331960"/>
      <w:bookmarkEnd w:id="135"/>
      <w:r w:rsidR="00623B61">
        <w:rPr>
          <w:rFonts w:hint="cs"/>
          <w:rtl/>
        </w:rPr>
        <w:t xml:space="preserve">זה </w:t>
      </w:r>
      <w:r>
        <w:rPr>
          <w:rFonts w:hint="cs"/>
          <w:rtl/>
        </w:rPr>
        <w:t>דבר ש</w:t>
      </w:r>
      <w:r w:rsidR="00623B61">
        <w:rPr>
          <w:rFonts w:hint="cs"/>
          <w:rtl/>
        </w:rPr>
        <w:t>חורג באופ</w:t>
      </w:r>
      <w:r>
        <w:rPr>
          <w:rFonts w:hint="cs"/>
          <w:rtl/>
        </w:rPr>
        <w:t>ן</w:t>
      </w:r>
      <w:r w:rsidR="00623B61">
        <w:rPr>
          <w:rFonts w:hint="cs"/>
          <w:rtl/>
        </w:rPr>
        <w:t xml:space="preserve"> בוטה מגדר הנושא. חוק המקרק</w:t>
      </w:r>
      <w:r>
        <w:rPr>
          <w:rFonts w:hint="cs"/>
          <w:rtl/>
        </w:rPr>
        <w:t>ע</w:t>
      </w:r>
      <w:r w:rsidR="00623B61">
        <w:rPr>
          <w:rFonts w:hint="cs"/>
          <w:rtl/>
        </w:rPr>
        <w:t xml:space="preserve">ין מתייחס לנושא </w:t>
      </w:r>
      <w:r w:rsidR="00854C2A">
        <w:rPr>
          <w:rFonts w:hint="cs"/>
          <w:rtl/>
        </w:rPr>
        <w:t>ה</w:t>
      </w:r>
      <w:r w:rsidR="00623B61">
        <w:rPr>
          <w:rFonts w:hint="cs"/>
          <w:rtl/>
        </w:rPr>
        <w:t>זה</w:t>
      </w:r>
      <w:r>
        <w:rPr>
          <w:rFonts w:hint="cs"/>
          <w:rtl/>
        </w:rPr>
        <w:t>.</w:t>
      </w:r>
    </w:p>
    <w:p w:rsidR="00623B61" w:rsidRDefault="00623B61" w:rsidP="00623B61">
      <w:pPr>
        <w:rPr>
          <w:rtl/>
        </w:rPr>
      </w:pPr>
    </w:p>
    <w:p w:rsidR="0062648B" w:rsidRDefault="0062648B" w:rsidP="0062648B">
      <w:pPr>
        <w:pStyle w:val="af6"/>
        <w:keepNext/>
        <w:rPr>
          <w:rtl/>
        </w:rPr>
      </w:pPr>
      <w:bookmarkStart w:id="136" w:name="_ETM_Q1_1341076"/>
      <w:bookmarkStart w:id="137" w:name="ET_yor_5854_101"/>
      <w:bookmarkEnd w:id="136"/>
      <w:r w:rsidRPr="006264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26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62648B" w:rsidRDefault="0062648B" w:rsidP="0062648B">
      <w:pPr>
        <w:pStyle w:val="KeepWithNext"/>
        <w:rPr>
          <w:rtl/>
          <w:lang w:eastAsia="he-IL"/>
        </w:rPr>
      </w:pPr>
    </w:p>
    <w:p w:rsidR="00623B61" w:rsidRDefault="00623B61" w:rsidP="0062648B">
      <w:pPr>
        <w:rPr>
          <w:rtl/>
        </w:rPr>
      </w:pPr>
      <w:bookmarkStart w:id="138" w:name="_ETM_Q1_1341736"/>
      <w:bookmarkStart w:id="139" w:name="_ETM_Q1_1341793"/>
      <w:bookmarkEnd w:id="138"/>
      <w:bookmarkEnd w:id="139"/>
      <w:r>
        <w:rPr>
          <w:rFonts w:hint="cs"/>
          <w:rtl/>
        </w:rPr>
        <w:t>זה לא עלה בדיונים</w:t>
      </w:r>
      <w:r w:rsidR="0062648B">
        <w:rPr>
          <w:rFonts w:hint="cs"/>
          <w:rtl/>
        </w:rPr>
        <w:t xml:space="preserve"> </w:t>
      </w:r>
      <w:r>
        <w:rPr>
          <w:rFonts w:hint="cs"/>
          <w:rtl/>
        </w:rPr>
        <w:t>הקודמים</w:t>
      </w:r>
      <w:r w:rsidR="0062648B">
        <w:rPr>
          <w:rFonts w:hint="cs"/>
          <w:rtl/>
        </w:rPr>
        <w:t>?</w:t>
      </w:r>
    </w:p>
    <w:p w:rsidR="00623B61" w:rsidRDefault="00623B61" w:rsidP="00623B61">
      <w:pPr>
        <w:rPr>
          <w:rtl/>
        </w:rPr>
      </w:pPr>
    </w:p>
    <w:p w:rsidR="0062648B" w:rsidRDefault="0062648B" w:rsidP="0062648B">
      <w:pPr>
        <w:pStyle w:val="a4"/>
        <w:keepNext/>
        <w:rPr>
          <w:rtl/>
        </w:rPr>
      </w:pPr>
      <w:bookmarkStart w:id="140" w:name="_ETM_Q1_1339598"/>
      <w:bookmarkStart w:id="141" w:name="ET_speaker_תומר_רוזנר_102"/>
      <w:bookmarkEnd w:id="140"/>
      <w:r w:rsidRPr="0062648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264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62648B" w:rsidRDefault="0062648B" w:rsidP="0062648B">
      <w:pPr>
        <w:pStyle w:val="KeepWithNext"/>
        <w:rPr>
          <w:rtl/>
          <w:lang w:eastAsia="he-IL"/>
        </w:rPr>
      </w:pPr>
    </w:p>
    <w:p w:rsidR="00623B61" w:rsidRDefault="0062648B" w:rsidP="0062648B">
      <w:pPr>
        <w:rPr>
          <w:rtl/>
        </w:rPr>
      </w:pPr>
      <w:bookmarkStart w:id="142" w:name="_ETM_Q1_1340000"/>
      <w:bookmarkStart w:id="143" w:name="_ETM_Q1_1340063"/>
      <w:bookmarkEnd w:id="142"/>
      <w:bookmarkEnd w:id="143"/>
      <w:r>
        <w:rPr>
          <w:rFonts w:hint="cs"/>
          <w:rtl/>
          <w:lang w:eastAsia="he-IL"/>
        </w:rPr>
        <w:t xml:space="preserve">לא, </w:t>
      </w:r>
      <w:r w:rsidR="00623B61">
        <w:rPr>
          <w:rFonts w:hint="cs"/>
          <w:rtl/>
        </w:rPr>
        <w:t>זה לא עלה ב</w:t>
      </w:r>
      <w:r>
        <w:rPr>
          <w:rFonts w:hint="cs"/>
          <w:rtl/>
        </w:rPr>
        <w:t>דיונים הקודמים.</w:t>
      </w:r>
    </w:p>
    <w:p w:rsidR="00623B61" w:rsidRDefault="00623B61" w:rsidP="00623B61">
      <w:pPr>
        <w:rPr>
          <w:rtl/>
        </w:rPr>
      </w:pPr>
    </w:p>
    <w:p w:rsidR="0062648B" w:rsidRDefault="0062648B" w:rsidP="0062648B">
      <w:pPr>
        <w:pStyle w:val="af6"/>
        <w:keepNext/>
        <w:rPr>
          <w:rtl/>
        </w:rPr>
      </w:pPr>
      <w:bookmarkStart w:id="144" w:name="_ETM_Q1_1346486"/>
      <w:bookmarkStart w:id="145" w:name="ET_yor_5854_103"/>
      <w:bookmarkEnd w:id="144"/>
      <w:r w:rsidRPr="006264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26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62648B" w:rsidRDefault="0062648B" w:rsidP="0062648B">
      <w:pPr>
        <w:pStyle w:val="KeepWithNext"/>
        <w:rPr>
          <w:rtl/>
          <w:lang w:eastAsia="he-IL"/>
        </w:rPr>
      </w:pPr>
    </w:p>
    <w:p w:rsidR="00623B61" w:rsidRDefault="0062648B" w:rsidP="00EC3168">
      <w:pPr>
        <w:rPr>
          <w:rtl/>
        </w:rPr>
      </w:pPr>
      <w:bookmarkStart w:id="146" w:name="_ETM_Q1_1347227"/>
      <w:bookmarkStart w:id="147" w:name="_ETM_Q1_1347284"/>
      <w:bookmarkEnd w:id="146"/>
      <w:bookmarkEnd w:id="147"/>
      <w:r>
        <w:rPr>
          <w:rFonts w:hint="cs"/>
          <w:rtl/>
          <w:lang w:eastAsia="he-IL"/>
        </w:rPr>
        <w:t>זה עלה בדיונים הקודמים</w:t>
      </w:r>
      <w:r w:rsidR="00EC31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8" w:name="_ETM_Q1_1349746"/>
      <w:bookmarkEnd w:id="148"/>
      <w:r w:rsidR="00EC3168">
        <w:rPr>
          <w:rFonts w:hint="cs"/>
          <w:rtl/>
          <w:lang w:eastAsia="he-IL"/>
        </w:rPr>
        <w:t xml:space="preserve">אבל לא בפירוט הזה. </w:t>
      </w:r>
      <w:r>
        <w:rPr>
          <w:rFonts w:hint="cs"/>
          <w:rtl/>
          <w:lang w:eastAsia="he-IL"/>
        </w:rPr>
        <w:t xml:space="preserve">דובר על מבנים </w:t>
      </w:r>
      <w:bookmarkStart w:id="149" w:name="_ETM_Q1_1350986"/>
      <w:bookmarkEnd w:id="149"/>
      <w:r>
        <w:rPr>
          <w:rFonts w:hint="cs"/>
          <w:rtl/>
          <w:lang w:eastAsia="he-IL"/>
        </w:rPr>
        <w:t>מסוכנים ו</w:t>
      </w:r>
      <w:r>
        <w:rPr>
          <w:rFonts w:hint="cs"/>
          <w:rtl/>
        </w:rPr>
        <w:t>על מבנים שמתמוטטים. זה לא מופר</w:t>
      </w:r>
      <w:r w:rsidR="00623B61">
        <w:rPr>
          <w:rFonts w:hint="cs"/>
          <w:rtl/>
        </w:rPr>
        <w:t>ך לחלוטין מהנושא</w:t>
      </w:r>
      <w:r>
        <w:rPr>
          <w:rFonts w:hint="cs"/>
          <w:rtl/>
        </w:rPr>
        <w:t>.</w:t>
      </w:r>
    </w:p>
    <w:p w:rsidR="00623B61" w:rsidRDefault="00623B61" w:rsidP="00623B61">
      <w:pPr>
        <w:rPr>
          <w:rtl/>
        </w:rPr>
      </w:pPr>
    </w:p>
    <w:p w:rsidR="0062648B" w:rsidRDefault="0062648B" w:rsidP="0062648B">
      <w:pPr>
        <w:pStyle w:val="a4"/>
        <w:keepNext/>
        <w:rPr>
          <w:rtl/>
        </w:rPr>
      </w:pPr>
      <w:bookmarkStart w:id="150" w:name="ET_speaker_6275_104"/>
      <w:r w:rsidRPr="0062648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6264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62648B" w:rsidRDefault="0062648B" w:rsidP="0062648B">
      <w:pPr>
        <w:pStyle w:val="KeepWithNext"/>
        <w:rPr>
          <w:rtl/>
          <w:lang w:eastAsia="he-IL"/>
        </w:rPr>
      </w:pPr>
    </w:p>
    <w:p w:rsidR="00623B61" w:rsidRDefault="0062648B" w:rsidP="00854C2A">
      <w:pPr>
        <w:rPr>
          <w:rtl/>
        </w:rPr>
      </w:pPr>
      <w:r>
        <w:rPr>
          <w:rFonts w:hint="cs"/>
          <w:rtl/>
        </w:rPr>
        <w:t xml:space="preserve">אדוני, אם אתה זוכר, </w:t>
      </w:r>
      <w:bookmarkStart w:id="151" w:name="_ETM_Q1_1359104"/>
      <w:bookmarkEnd w:id="151"/>
      <w:r>
        <w:rPr>
          <w:rFonts w:hint="cs"/>
          <w:rtl/>
        </w:rPr>
        <w:t>אמרנו שמאחר ומדובר בנושא כ</w:t>
      </w:r>
      <w:r w:rsidR="00623B61">
        <w:rPr>
          <w:rFonts w:hint="cs"/>
          <w:rtl/>
        </w:rPr>
        <w:t xml:space="preserve">ל כך ראוי, </w:t>
      </w:r>
      <w:r>
        <w:rPr>
          <w:rFonts w:hint="cs"/>
          <w:rtl/>
        </w:rPr>
        <w:t xml:space="preserve">חשוב וכבד משקל, ננהל עליו דיון ללא קשר לחוק שמונח </w:t>
      </w:r>
      <w:bookmarkStart w:id="152" w:name="_ETM_Q1_1366476"/>
      <w:bookmarkEnd w:id="152"/>
      <w:r>
        <w:rPr>
          <w:rFonts w:hint="cs"/>
          <w:rtl/>
        </w:rPr>
        <w:t xml:space="preserve">בפנינו. אין לנו פה נתונים. </w:t>
      </w:r>
      <w:r w:rsidR="00623B61">
        <w:rPr>
          <w:rFonts w:hint="cs"/>
          <w:rtl/>
        </w:rPr>
        <w:t xml:space="preserve"> </w:t>
      </w:r>
    </w:p>
    <w:p w:rsidR="00623B61" w:rsidRDefault="00623B61" w:rsidP="0062648B">
      <w:pPr>
        <w:ind w:firstLine="0"/>
        <w:rPr>
          <w:rtl/>
        </w:rPr>
      </w:pPr>
    </w:p>
    <w:p w:rsidR="0062648B" w:rsidRDefault="0062648B" w:rsidP="0062648B">
      <w:pPr>
        <w:pStyle w:val="af6"/>
        <w:keepNext/>
        <w:rPr>
          <w:rtl/>
        </w:rPr>
      </w:pPr>
      <w:bookmarkStart w:id="153" w:name="_ETM_Q1_1371187"/>
      <w:bookmarkStart w:id="154" w:name="_ETM_Q1_1371242"/>
      <w:bookmarkStart w:id="155" w:name="_ETM_Q1_1368120"/>
      <w:bookmarkStart w:id="156" w:name="ET_yor_5854_105"/>
      <w:bookmarkEnd w:id="153"/>
      <w:bookmarkEnd w:id="154"/>
      <w:bookmarkEnd w:id="155"/>
      <w:r w:rsidRPr="006264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26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62648B" w:rsidRDefault="0062648B" w:rsidP="0062648B">
      <w:pPr>
        <w:pStyle w:val="KeepWithNext"/>
        <w:rPr>
          <w:rtl/>
          <w:lang w:eastAsia="he-IL"/>
        </w:rPr>
      </w:pPr>
    </w:p>
    <w:p w:rsidR="0062648B" w:rsidRPr="0062648B" w:rsidRDefault="0062648B" w:rsidP="0062648B">
      <w:pPr>
        <w:rPr>
          <w:rtl/>
          <w:lang w:eastAsia="he-IL"/>
        </w:rPr>
      </w:pPr>
      <w:bookmarkStart w:id="157" w:name="_ETM_Q1_1368806"/>
      <w:bookmarkStart w:id="158" w:name="_ETM_Q1_1368861"/>
      <w:bookmarkEnd w:id="157"/>
      <w:bookmarkEnd w:id="158"/>
      <w:r>
        <w:rPr>
          <w:rFonts w:hint="cs"/>
          <w:rtl/>
          <w:lang w:eastAsia="he-IL"/>
        </w:rPr>
        <w:t>למה? זה אותו דבר.</w:t>
      </w:r>
    </w:p>
    <w:p w:rsidR="009F37C9" w:rsidRDefault="009F37C9" w:rsidP="00623B61">
      <w:pPr>
        <w:rPr>
          <w:rtl/>
        </w:rPr>
      </w:pPr>
    </w:p>
    <w:p w:rsidR="0062648B" w:rsidRDefault="0062648B" w:rsidP="0062648B">
      <w:pPr>
        <w:pStyle w:val="a4"/>
        <w:keepNext/>
        <w:rPr>
          <w:rtl/>
        </w:rPr>
      </w:pPr>
      <w:bookmarkStart w:id="159" w:name="_ETM_Q1_1374274"/>
      <w:bookmarkStart w:id="160" w:name="_ETM_Q1_1374333"/>
      <w:bookmarkStart w:id="161" w:name="_ETM_Q1_1375561"/>
      <w:bookmarkStart w:id="162" w:name="ET_speaker_6275_107"/>
      <w:bookmarkEnd w:id="159"/>
      <w:bookmarkEnd w:id="160"/>
      <w:bookmarkEnd w:id="161"/>
      <w:r w:rsidRPr="0062648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6264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62648B" w:rsidRDefault="0062648B" w:rsidP="0062648B">
      <w:pPr>
        <w:pStyle w:val="KeepWithNext"/>
        <w:rPr>
          <w:rtl/>
          <w:lang w:eastAsia="he-IL"/>
        </w:rPr>
      </w:pPr>
    </w:p>
    <w:p w:rsidR="0062648B" w:rsidRDefault="0062648B" w:rsidP="0062648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מבקש להפחית פה מ-66% ל-51%.</w:t>
      </w:r>
    </w:p>
    <w:p w:rsidR="0062648B" w:rsidRDefault="0062648B" w:rsidP="0062648B">
      <w:pPr>
        <w:ind w:firstLine="0"/>
        <w:rPr>
          <w:rtl/>
          <w:lang w:eastAsia="he-IL"/>
        </w:rPr>
      </w:pPr>
      <w:bookmarkStart w:id="163" w:name="_ETM_Q1_1379975"/>
      <w:bookmarkStart w:id="164" w:name="_ETM_Q1_1380034"/>
      <w:bookmarkEnd w:id="163"/>
      <w:bookmarkEnd w:id="164"/>
    </w:p>
    <w:p w:rsidR="0062648B" w:rsidRDefault="0062648B" w:rsidP="0062648B">
      <w:pPr>
        <w:pStyle w:val="af6"/>
        <w:keepNext/>
        <w:rPr>
          <w:rtl/>
        </w:rPr>
      </w:pPr>
      <w:bookmarkStart w:id="165" w:name="ET_yor_5854_108"/>
      <w:r w:rsidRPr="006264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26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62648B" w:rsidRDefault="0062648B" w:rsidP="0062648B">
      <w:pPr>
        <w:pStyle w:val="KeepWithNext"/>
        <w:rPr>
          <w:rtl/>
          <w:lang w:eastAsia="he-IL"/>
        </w:rPr>
      </w:pPr>
    </w:p>
    <w:p w:rsidR="0062648B" w:rsidRDefault="0062648B" w:rsidP="00626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ל-66% </w:t>
      </w:r>
      <w:bookmarkStart w:id="166" w:name="_ETM_Q1_1379681"/>
      <w:bookmarkEnd w:id="166"/>
      <w:r>
        <w:rPr>
          <w:rFonts w:hint="cs"/>
          <w:rtl/>
          <w:lang w:eastAsia="he-IL"/>
        </w:rPr>
        <w:t>אין קשר למבנים מסוכנים ולמבנים שהתמוטטו.</w:t>
      </w:r>
    </w:p>
    <w:p w:rsidR="0062648B" w:rsidRDefault="0062648B" w:rsidP="0062648B">
      <w:pPr>
        <w:ind w:firstLine="0"/>
        <w:rPr>
          <w:rtl/>
          <w:lang w:eastAsia="he-IL"/>
        </w:rPr>
      </w:pPr>
      <w:bookmarkStart w:id="167" w:name="_ETM_Q1_1383998"/>
      <w:bookmarkStart w:id="168" w:name="_ETM_Q1_1384062"/>
      <w:bookmarkEnd w:id="167"/>
      <w:bookmarkEnd w:id="168"/>
    </w:p>
    <w:p w:rsidR="0062648B" w:rsidRDefault="0062648B" w:rsidP="0062648B">
      <w:pPr>
        <w:pStyle w:val="a4"/>
        <w:keepNext/>
        <w:rPr>
          <w:rtl/>
        </w:rPr>
      </w:pPr>
      <w:bookmarkStart w:id="169" w:name="ET_speaker_6275_109"/>
      <w:r w:rsidRPr="0062648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6264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62648B" w:rsidRDefault="0062648B" w:rsidP="0062648B">
      <w:pPr>
        <w:pStyle w:val="KeepWithNext"/>
        <w:rPr>
          <w:rtl/>
          <w:lang w:eastAsia="he-IL"/>
        </w:rPr>
      </w:pPr>
    </w:p>
    <w:p w:rsidR="0062648B" w:rsidRPr="0062648B" w:rsidRDefault="0062648B" w:rsidP="00626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אין בעיה </w:t>
      </w:r>
      <w:bookmarkStart w:id="170" w:name="_ETM_Q1_1384395"/>
      <w:bookmarkEnd w:id="170"/>
      <w:r>
        <w:rPr>
          <w:rFonts w:hint="cs"/>
          <w:rtl/>
          <w:lang w:eastAsia="he-IL"/>
        </w:rPr>
        <w:t xml:space="preserve">שגם לא יהיה 51%, אני רק רוצה להבין </w:t>
      </w:r>
      <w:bookmarkStart w:id="171" w:name="_ETM_Q1_1389800"/>
      <w:bookmarkEnd w:id="171"/>
      <w:r>
        <w:rPr>
          <w:rFonts w:hint="cs"/>
          <w:rtl/>
          <w:lang w:eastAsia="he-IL"/>
        </w:rPr>
        <w:t>באיזה מאגר מדובר.</w:t>
      </w:r>
    </w:p>
    <w:p w:rsidR="0062648B" w:rsidRDefault="0062648B" w:rsidP="0062648B">
      <w:pPr>
        <w:pStyle w:val="af9"/>
        <w:keepNext/>
        <w:rPr>
          <w:rtl/>
        </w:rPr>
      </w:pPr>
      <w:bookmarkStart w:id="172" w:name="ET_guest_אביעד_פרידמן_106"/>
      <w:r w:rsidRPr="0062648B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6264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"/>
    </w:p>
    <w:p w:rsidR="0062648B" w:rsidRDefault="0062648B" w:rsidP="0062648B">
      <w:pPr>
        <w:pStyle w:val="KeepWithNext"/>
        <w:rPr>
          <w:rtl/>
        </w:rPr>
      </w:pPr>
    </w:p>
    <w:p w:rsidR="009F37C9" w:rsidRDefault="0062648B" w:rsidP="00FC5DFA">
      <w:pPr>
        <w:rPr>
          <w:rtl/>
        </w:rPr>
      </w:pPr>
      <w:bookmarkStart w:id="173" w:name="_ETM_Q1_1376030"/>
      <w:bookmarkStart w:id="174" w:name="_ETM_Q1_1376083"/>
      <w:bookmarkEnd w:id="173"/>
      <w:bookmarkEnd w:id="174"/>
      <w:r>
        <w:rPr>
          <w:rFonts w:hint="cs"/>
          <w:rtl/>
        </w:rPr>
        <w:t xml:space="preserve">כל הנושא של מבנים מסוכנים זה נושא שבוועדת הפנים יזדקק לדיון בפני עצמו, </w:t>
      </w:r>
      <w:bookmarkStart w:id="175" w:name="_ETM_Q1_1396821"/>
      <w:bookmarkEnd w:id="175"/>
      <w:r>
        <w:rPr>
          <w:rFonts w:hint="cs"/>
          <w:rtl/>
        </w:rPr>
        <w:t xml:space="preserve">ללא קשר לדבר הזה. </w:t>
      </w:r>
      <w:bookmarkStart w:id="176" w:name="_ETM_Q1_1408592"/>
      <w:bookmarkEnd w:id="176"/>
      <w:r w:rsidR="009F37C9">
        <w:rPr>
          <w:rFonts w:hint="cs"/>
          <w:rtl/>
        </w:rPr>
        <w:t xml:space="preserve">הסמכות להגדיר מבנה כלא ראוי היא סמכות של מהנדס </w:t>
      </w:r>
      <w:r>
        <w:rPr>
          <w:rFonts w:hint="cs"/>
          <w:rtl/>
        </w:rPr>
        <w:t>העיר בלבד</w:t>
      </w:r>
      <w:r w:rsidR="009F37C9">
        <w:rPr>
          <w:rFonts w:hint="cs"/>
          <w:rtl/>
        </w:rPr>
        <w:t xml:space="preserve">, </w:t>
      </w:r>
      <w:r>
        <w:rPr>
          <w:rFonts w:hint="cs"/>
          <w:rtl/>
        </w:rPr>
        <w:t>היא ל</w:t>
      </w:r>
      <w:r w:rsidR="009F37C9">
        <w:rPr>
          <w:rFonts w:hint="cs"/>
          <w:rtl/>
        </w:rPr>
        <w:t xml:space="preserve">א סמכות של משרד השיכון, </w:t>
      </w:r>
      <w:r>
        <w:rPr>
          <w:rFonts w:hint="cs"/>
          <w:rtl/>
        </w:rPr>
        <w:t xml:space="preserve">היא </w:t>
      </w:r>
      <w:r w:rsidR="009F37C9">
        <w:rPr>
          <w:rFonts w:hint="cs"/>
          <w:rtl/>
        </w:rPr>
        <w:t>ל</w:t>
      </w:r>
      <w:r>
        <w:rPr>
          <w:rFonts w:hint="cs"/>
          <w:rtl/>
        </w:rPr>
        <w:t>א</w:t>
      </w:r>
      <w:r w:rsidR="009F37C9">
        <w:rPr>
          <w:rFonts w:hint="cs"/>
          <w:rtl/>
        </w:rPr>
        <w:t xml:space="preserve"> סמכות של אף גוף אחר. </w:t>
      </w:r>
      <w:r>
        <w:rPr>
          <w:rFonts w:hint="cs"/>
          <w:rtl/>
        </w:rPr>
        <w:t>ל</w:t>
      </w:r>
      <w:r w:rsidR="009F37C9">
        <w:rPr>
          <w:rFonts w:hint="cs"/>
          <w:rtl/>
        </w:rPr>
        <w:t xml:space="preserve">מהנדס העיר יש </w:t>
      </w:r>
      <w:r>
        <w:rPr>
          <w:rFonts w:hint="cs"/>
          <w:rtl/>
        </w:rPr>
        <w:t>את כל האינטרס לא להגדיר מבנה כמבנה מסוכן, כי מרגע שהוא הג</w:t>
      </w:r>
      <w:r w:rsidR="009F37C9">
        <w:rPr>
          <w:rFonts w:hint="cs"/>
          <w:rtl/>
        </w:rPr>
        <w:t>ד</w:t>
      </w:r>
      <w:r w:rsidR="00FC5DFA">
        <w:rPr>
          <w:rFonts w:hint="cs"/>
          <w:rtl/>
        </w:rPr>
        <w:t>יר מבנה כמבנה מסוכן הוא</w:t>
      </w:r>
      <w:r w:rsidR="009F37C9">
        <w:rPr>
          <w:rFonts w:hint="cs"/>
          <w:rtl/>
        </w:rPr>
        <w:t xml:space="preserve"> </w:t>
      </w:r>
      <w:r w:rsidR="00FC5DFA">
        <w:rPr>
          <w:rFonts w:hint="cs"/>
          <w:rtl/>
        </w:rPr>
        <w:t>צריך לפנות את התושבים</w:t>
      </w:r>
      <w:r>
        <w:rPr>
          <w:rFonts w:hint="cs"/>
          <w:rtl/>
        </w:rPr>
        <w:t xml:space="preserve"> </w:t>
      </w:r>
      <w:r w:rsidR="00F6630C">
        <w:rPr>
          <w:rFonts w:hint="cs"/>
          <w:rtl/>
        </w:rPr>
        <w:t>ו</w:t>
      </w:r>
      <w:r w:rsidR="009F37C9">
        <w:rPr>
          <w:rFonts w:hint="cs"/>
          <w:rtl/>
        </w:rPr>
        <w:t>ראש העיר צריך לדאוג ל</w:t>
      </w:r>
      <w:r>
        <w:rPr>
          <w:rFonts w:hint="cs"/>
          <w:rtl/>
        </w:rPr>
        <w:t xml:space="preserve">מקום </w:t>
      </w:r>
      <w:bookmarkStart w:id="177" w:name="_ETM_Q1_1430657"/>
      <w:bookmarkEnd w:id="177"/>
      <w:r w:rsidR="00FC5DFA">
        <w:rPr>
          <w:rFonts w:hint="cs"/>
          <w:rtl/>
        </w:rPr>
        <w:t>ל</w:t>
      </w:r>
      <w:r w:rsidR="009F37C9">
        <w:rPr>
          <w:rFonts w:hint="cs"/>
          <w:rtl/>
        </w:rPr>
        <w:t>תושב</w:t>
      </w:r>
      <w:r w:rsidR="00FC5DFA">
        <w:rPr>
          <w:rFonts w:hint="cs"/>
          <w:rtl/>
        </w:rPr>
        <w:t xml:space="preserve">ים. </w:t>
      </w:r>
      <w:bookmarkStart w:id="178" w:name="_ETM_Q1_1440081"/>
      <w:bookmarkEnd w:id="178"/>
      <w:r w:rsidR="009F37C9">
        <w:rPr>
          <w:rFonts w:hint="cs"/>
          <w:rtl/>
        </w:rPr>
        <w:t xml:space="preserve"> </w:t>
      </w:r>
    </w:p>
    <w:p w:rsidR="009F37C9" w:rsidRDefault="009F37C9" w:rsidP="00623B61">
      <w:pPr>
        <w:rPr>
          <w:rtl/>
        </w:rPr>
      </w:pPr>
    </w:p>
    <w:p w:rsidR="00FC5DFA" w:rsidRDefault="00FC5DFA" w:rsidP="00FC5DFA">
      <w:pPr>
        <w:pStyle w:val="a4"/>
        <w:keepNext/>
        <w:rPr>
          <w:rtl/>
        </w:rPr>
      </w:pPr>
      <w:bookmarkStart w:id="179" w:name="ET_speaker_תומר_רוזנר_110"/>
      <w:r w:rsidRPr="00FC5DF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C5D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FC5DFA" w:rsidRDefault="00FC5DFA" w:rsidP="00FC5DFA">
      <w:pPr>
        <w:pStyle w:val="KeepWithNext"/>
        <w:rPr>
          <w:rtl/>
          <w:lang w:eastAsia="he-IL"/>
        </w:rPr>
      </w:pPr>
    </w:p>
    <w:p w:rsidR="009F37C9" w:rsidRDefault="009F37C9" w:rsidP="00D662AF">
      <w:pPr>
        <w:rPr>
          <w:rtl/>
        </w:rPr>
      </w:pPr>
      <w:r>
        <w:rPr>
          <w:rFonts w:hint="cs"/>
          <w:rtl/>
        </w:rPr>
        <w:t xml:space="preserve">הנושא הזה </w:t>
      </w:r>
      <w:r w:rsidR="00FC5DFA">
        <w:rPr>
          <w:rFonts w:hint="cs"/>
          <w:rtl/>
        </w:rPr>
        <w:t>כבר מוסדר בחקיקה,</w:t>
      </w:r>
      <w:r>
        <w:rPr>
          <w:rFonts w:hint="cs"/>
          <w:rtl/>
        </w:rPr>
        <w:t xml:space="preserve"> </w:t>
      </w:r>
      <w:r w:rsidR="00D662AF">
        <w:rPr>
          <w:rFonts w:hint="cs"/>
          <w:rtl/>
        </w:rPr>
        <w:t>בסעיף 60 ל</w:t>
      </w:r>
      <w:r>
        <w:rPr>
          <w:rFonts w:hint="cs"/>
          <w:rtl/>
        </w:rPr>
        <w:t>חוק המקרק</w:t>
      </w:r>
      <w:r w:rsidR="00FC5DFA">
        <w:rPr>
          <w:rFonts w:hint="cs"/>
          <w:rtl/>
        </w:rPr>
        <w:t>ע</w:t>
      </w:r>
      <w:r>
        <w:rPr>
          <w:rFonts w:hint="cs"/>
          <w:rtl/>
        </w:rPr>
        <w:t>ין. הוא קובע את ה</w:t>
      </w:r>
      <w:r w:rsidR="00D662AF">
        <w:rPr>
          <w:rFonts w:hint="cs"/>
          <w:rtl/>
        </w:rPr>
        <w:t xml:space="preserve">רוב </w:t>
      </w:r>
      <w:bookmarkStart w:id="180" w:name="_ETM_Q1_1457528"/>
      <w:bookmarkEnd w:id="180"/>
      <w:r w:rsidR="00D662AF">
        <w:rPr>
          <w:rFonts w:hint="cs"/>
          <w:rtl/>
        </w:rPr>
        <w:t xml:space="preserve">הנדרש. </w:t>
      </w:r>
      <w:r>
        <w:rPr>
          <w:rFonts w:hint="cs"/>
          <w:rtl/>
        </w:rPr>
        <w:t>זה חוק אחר</w:t>
      </w:r>
      <w:r w:rsidR="00D662A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F37C9" w:rsidRDefault="009F37C9" w:rsidP="00623B61">
      <w:pPr>
        <w:rPr>
          <w:rtl/>
        </w:rPr>
      </w:pPr>
    </w:p>
    <w:p w:rsidR="00D662AF" w:rsidRDefault="00D662AF" w:rsidP="00D662AF">
      <w:pPr>
        <w:pStyle w:val="af9"/>
        <w:keepNext/>
        <w:rPr>
          <w:rtl/>
        </w:rPr>
      </w:pPr>
      <w:bookmarkStart w:id="181" w:name="_ETM_Q1_1461813"/>
      <w:bookmarkStart w:id="182" w:name="ET_guest_אביעד_פרידמן_111"/>
      <w:bookmarkEnd w:id="181"/>
      <w:r w:rsidRPr="00D662AF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D662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"/>
    </w:p>
    <w:p w:rsidR="00D662AF" w:rsidRDefault="00D662AF" w:rsidP="00D662AF">
      <w:pPr>
        <w:pStyle w:val="KeepWithNext"/>
        <w:rPr>
          <w:rtl/>
        </w:rPr>
      </w:pPr>
    </w:p>
    <w:p w:rsidR="009F37C9" w:rsidRDefault="009F37C9" w:rsidP="00005225">
      <w:pPr>
        <w:rPr>
          <w:rtl/>
        </w:rPr>
      </w:pPr>
      <w:bookmarkStart w:id="183" w:name="_ETM_Q1_1462259"/>
      <w:bookmarkStart w:id="184" w:name="_ETM_Q1_1462301"/>
      <w:bookmarkEnd w:id="183"/>
      <w:bookmarkEnd w:id="184"/>
      <w:r>
        <w:rPr>
          <w:rFonts w:hint="cs"/>
          <w:rtl/>
        </w:rPr>
        <w:t xml:space="preserve">אני חולק על תומר חברי. </w:t>
      </w:r>
      <w:r w:rsidR="00005225">
        <w:rPr>
          <w:rFonts w:hint="cs"/>
          <w:rtl/>
        </w:rPr>
        <w:t>אני חושב ש</w:t>
      </w:r>
      <w:r>
        <w:rPr>
          <w:rFonts w:hint="cs"/>
          <w:rtl/>
        </w:rPr>
        <w:t>מ</w:t>
      </w:r>
      <w:r w:rsidR="00005225">
        <w:rPr>
          <w:rFonts w:hint="cs"/>
          <w:rtl/>
        </w:rPr>
        <w:t>כ</w:t>
      </w:r>
      <w:r>
        <w:rPr>
          <w:rFonts w:hint="cs"/>
          <w:rtl/>
        </w:rPr>
        <w:t>יוון שמדובר באוכלוסייה קטנה שמ</w:t>
      </w:r>
      <w:r w:rsidR="00005225">
        <w:rPr>
          <w:rFonts w:hint="cs"/>
          <w:rtl/>
        </w:rPr>
        <w:t>צפה לפתרון, לאיזו שהיא התייחסות - -</w:t>
      </w:r>
      <w:r>
        <w:rPr>
          <w:rFonts w:hint="cs"/>
          <w:rtl/>
        </w:rPr>
        <w:t xml:space="preserve"> </w:t>
      </w:r>
    </w:p>
    <w:p w:rsidR="009F37C9" w:rsidRDefault="009F37C9" w:rsidP="00623B61">
      <w:pPr>
        <w:rPr>
          <w:rtl/>
        </w:rPr>
      </w:pPr>
    </w:p>
    <w:p w:rsidR="00005225" w:rsidRDefault="00005225" w:rsidP="00005225">
      <w:pPr>
        <w:pStyle w:val="a4"/>
        <w:keepNext/>
        <w:rPr>
          <w:rtl/>
        </w:rPr>
      </w:pPr>
      <w:bookmarkStart w:id="185" w:name="_ETM_Q1_1476665"/>
      <w:bookmarkStart w:id="186" w:name="ET_speaker_תומר_רוזנר_112"/>
      <w:bookmarkEnd w:id="185"/>
      <w:r w:rsidRPr="0000522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052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005225" w:rsidRDefault="00005225" w:rsidP="00005225">
      <w:pPr>
        <w:pStyle w:val="KeepWithNext"/>
        <w:rPr>
          <w:rtl/>
          <w:lang w:eastAsia="he-IL"/>
        </w:rPr>
      </w:pPr>
    </w:p>
    <w:p w:rsidR="009F37C9" w:rsidRDefault="009F37C9" w:rsidP="00623B61">
      <w:pPr>
        <w:rPr>
          <w:rtl/>
        </w:rPr>
      </w:pPr>
      <w:bookmarkStart w:id="187" w:name="_ETM_Q1_1477146"/>
      <w:bookmarkStart w:id="188" w:name="_ETM_Q1_1477193"/>
      <w:bookmarkEnd w:id="187"/>
      <w:bookmarkEnd w:id="188"/>
      <w:r>
        <w:rPr>
          <w:rFonts w:hint="cs"/>
          <w:rtl/>
        </w:rPr>
        <w:t>תתכבד הממשלה ותגיש הצעת חוק. מה זה הדבר הזה</w:t>
      </w:r>
      <w:r w:rsidR="00005225">
        <w:rPr>
          <w:rFonts w:hint="cs"/>
          <w:rtl/>
        </w:rPr>
        <w:t>?</w:t>
      </w:r>
    </w:p>
    <w:p w:rsidR="00005225" w:rsidRDefault="00005225" w:rsidP="00005225">
      <w:pPr>
        <w:ind w:firstLine="0"/>
        <w:rPr>
          <w:rtl/>
        </w:rPr>
      </w:pPr>
      <w:bookmarkStart w:id="189" w:name="_ETM_Q1_1486772"/>
      <w:bookmarkStart w:id="190" w:name="_ETM_Q1_1486848"/>
      <w:bookmarkEnd w:id="189"/>
      <w:bookmarkEnd w:id="190"/>
    </w:p>
    <w:p w:rsidR="00005225" w:rsidRDefault="00005225" w:rsidP="00005225">
      <w:pPr>
        <w:pStyle w:val="af9"/>
        <w:keepNext/>
        <w:rPr>
          <w:rtl/>
        </w:rPr>
      </w:pPr>
      <w:bookmarkStart w:id="191" w:name="_ETM_Q1_1488254"/>
      <w:bookmarkStart w:id="192" w:name="_ETM_Q1_1488308"/>
      <w:bookmarkStart w:id="193" w:name="_ETM_Q1_1489923"/>
      <w:bookmarkStart w:id="194" w:name="ET_guest_אביעד_פרידמן_113"/>
      <w:bookmarkEnd w:id="191"/>
      <w:bookmarkEnd w:id="192"/>
      <w:bookmarkEnd w:id="193"/>
      <w:r w:rsidRPr="00005225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0052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"/>
    </w:p>
    <w:p w:rsidR="00005225" w:rsidRDefault="00005225" w:rsidP="00005225">
      <w:pPr>
        <w:pStyle w:val="KeepWithNext"/>
        <w:rPr>
          <w:rtl/>
        </w:rPr>
      </w:pPr>
    </w:p>
    <w:p w:rsidR="009F37C9" w:rsidRDefault="009F37C9" w:rsidP="00005225">
      <w:pPr>
        <w:rPr>
          <w:rtl/>
        </w:rPr>
      </w:pPr>
      <w:bookmarkStart w:id="195" w:name="_ETM_Q1_1490380"/>
      <w:bookmarkStart w:id="196" w:name="_ETM_Q1_1490431"/>
      <w:bookmarkEnd w:id="195"/>
      <w:bookmarkEnd w:id="196"/>
      <w:r>
        <w:rPr>
          <w:rFonts w:hint="cs"/>
          <w:rtl/>
        </w:rPr>
        <w:t>כשה</w:t>
      </w:r>
      <w:r w:rsidR="00854C2A">
        <w:rPr>
          <w:rFonts w:hint="cs"/>
          <w:rtl/>
        </w:rPr>
        <w:t>תחלנו את חקיקת החוק הזה</w:t>
      </w:r>
      <w:r>
        <w:rPr>
          <w:rFonts w:hint="cs"/>
          <w:rtl/>
        </w:rPr>
        <w:t xml:space="preserve"> </w:t>
      </w:r>
      <w:r w:rsidR="00005225">
        <w:rPr>
          <w:rFonts w:hint="cs"/>
          <w:rtl/>
        </w:rPr>
        <w:t>ה</w:t>
      </w:r>
      <w:r>
        <w:rPr>
          <w:rFonts w:hint="cs"/>
          <w:rtl/>
        </w:rPr>
        <w:t>נושא אפילו לא היה על השולחן</w:t>
      </w:r>
      <w:r w:rsidR="00005225">
        <w:rPr>
          <w:rFonts w:hint="cs"/>
          <w:rtl/>
        </w:rPr>
        <w:t>.</w:t>
      </w:r>
    </w:p>
    <w:p w:rsidR="009F37C9" w:rsidRDefault="009F37C9" w:rsidP="00623B61">
      <w:pPr>
        <w:rPr>
          <w:rtl/>
        </w:rPr>
      </w:pPr>
    </w:p>
    <w:p w:rsidR="00005225" w:rsidRDefault="00005225" w:rsidP="00005225">
      <w:pPr>
        <w:pStyle w:val="a4"/>
        <w:keepNext/>
        <w:rPr>
          <w:rtl/>
        </w:rPr>
      </w:pPr>
      <w:bookmarkStart w:id="197" w:name="_ETM_Q1_1495431"/>
      <w:bookmarkStart w:id="198" w:name="ET_speaker_תומר_רוזנר_114"/>
      <w:bookmarkEnd w:id="197"/>
      <w:r w:rsidRPr="0000522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052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005225" w:rsidRDefault="00005225" w:rsidP="00005225">
      <w:pPr>
        <w:pStyle w:val="KeepWithNext"/>
        <w:rPr>
          <w:rtl/>
          <w:lang w:eastAsia="he-IL"/>
        </w:rPr>
      </w:pPr>
    </w:p>
    <w:p w:rsidR="009F37C9" w:rsidRDefault="00005225" w:rsidP="001F17E0">
      <w:pPr>
        <w:rPr>
          <w:rtl/>
        </w:rPr>
      </w:pPr>
      <w:bookmarkStart w:id="199" w:name="_ETM_Q1_1495929"/>
      <w:bookmarkStart w:id="200" w:name="_ETM_Q1_1495972"/>
      <w:bookmarkEnd w:id="199"/>
      <w:bookmarkEnd w:id="200"/>
      <w:r>
        <w:rPr>
          <w:rFonts w:hint="cs"/>
          <w:rtl/>
        </w:rPr>
        <w:t xml:space="preserve">כיוון שהרשות לא מקיימת את חובותיה על </w:t>
      </w:r>
      <w:bookmarkStart w:id="201" w:name="_ETM_Q1_1496752"/>
      <w:bookmarkEnd w:id="201"/>
      <w:r>
        <w:rPr>
          <w:rFonts w:hint="cs"/>
          <w:rtl/>
        </w:rPr>
        <w:t xml:space="preserve">פי החוק להתייחס לנושא של תחזוקה לטווח ארוך של בניינים, </w:t>
      </w:r>
      <w:r w:rsidR="009F37C9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פלא שהנושא לא נמצא על שולחנך. הרשות </w:t>
      </w:r>
      <w:bookmarkStart w:id="202" w:name="_ETM_Q1_1504465"/>
      <w:bookmarkEnd w:id="202"/>
      <w:r>
        <w:rPr>
          <w:rFonts w:hint="cs"/>
          <w:rtl/>
        </w:rPr>
        <w:t xml:space="preserve">להתחדשות עירונית הייתה צריכה לטפל בנושא הזה לפי הוראות המחוקק, אבל לא עשתה זאת.  </w:t>
      </w:r>
      <w:r w:rsidR="009F37C9">
        <w:rPr>
          <w:rFonts w:hint="cs"/>
          <w:rtl/>
        </w:rPr>
        <w:t xml:space="preserve"> </w:t>
      </w:r>
    </w:p>
    <w:p w:rsidR="009F37C9" w:rsidRDefault="009F37C9" w:rsidP="00623B61">
      <w:pPr>
        <w:rPr>
          <w:rtl/>
        </w:rPr>
      </w:pPr>
    </w:p>
    <w:p w:rsidR="00005225" w:rsidRDefault="00005225" w:rsidP="00005225">
      <w:pPr>
        <w:pStyle w:val="af9"/>
        <w:keepNext/>
        <w:rPr>
          <w:rtl/>
        </w:rPr>
      </w:pPr>
      <w:bookmarkStart w:id="203" w:name="_ETM_Q1_1505083"/>
      <w:bookmarkStart w:id="204" w:name="_ETM_Q1_1505569"/>
      <w:bookmarkStart w:id="205" w:name="_ETM_Q1_1505636"/>
      <w:bookmarkStart w:id="206" w:name="_ETM_Q1_1511342"/>
      <w:bookmarkStart w:id="207" w:name="ET_guest_אלעזר_במברגר_116"/>
      <w:bookmarkEnd w:id="203"/>
      <w:bookmarkEnd w:id="204"/>
      <w:bookmarkEnd w:id="205"/>
      <w:bookmarkEnd w:id="206"/>
      <w:r w:rsidRPr="0000522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אלעזר </w:t>
      </w:r>
      <w:proofErr w:type="spellStart"/>
      <w:r>
        <w:rPr>
          <w:rtl/>
        </w:rPr>
        <w:t>במברגר</w:t>
      </w:r>
      <w:proofErr w:type="spellEnd"/>
      <w:r>
        <w:rPr>
          <w:rtl/>
        </w:rPr>
        <w:t>:</w:t>
      </w:r>
      <w:r w:rsidRPr="000052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"/>
    </w:p>
    <w:p w:rsidR="00005225" w:rsidRDefault="00005225" w:rsidP="00005225">
      <w:pPr>
        <w:pStyle w:val="KeepWithNext"/>
        <w:rPr>
          <w:rtl/>
        </w:rPr>
      </w:pPr>
    </w:p>
    <w:p w:rsidR="009F37C9" w:rsidRDefault="009F37C9" w:rsidP="00854C2A">
      <w:pPr>
        <w:rPr>
          <w:rtl/>
        </w:rPr>
      </w:pPr>
      <w:bookmarkStart w:id="208" w:name="_ETM_Q1_1511874"/>
      <w:bookmarkStart w:id="209" w:name="_ETM_Q1_1511923"/>
      <w:bookmarkEnd w:id="208"/>
      <w:bookmarkEnd w:id="209"/>
      <w:r>
        <w:rPr>
          <w:rFonts w:hint="cs"/>
          <w:rtl/>
        </w:rPr>
        <w:t xml:space="preserve">יש </w:t>
      </w:r>
      <w:r w:rsidR="00005225">
        <w:rPr>
          <w:rFonts w:hint="cs"/>
          <w:rtl/>
        </w:rPr>
        <w:t>הסדרים בחוק שמטפ</w:t>
      </w:r>
      <w:bookmarkStart w:id="210" w:name="_ETM_Q1_1514275"/>
      <w:bookmarkEnd w:id="210"/>
      <w:r w:rsidR="00005225">
        <w:rPr>
          <w:rFonts w:hint="cs"/>
          <w:rtl/>
        </w:rPr>
        <w:t>לים בנושא של תחזוקה ארוכת טווח. זה לח</w:t>
      </w:r>
      <w:r>
        <w:rPr>
          <w:rFonts w:hint="cs"/>
          <w:rtl/>
        </w:rPr>
        <w:t>ל</w:t>
      </w:r>
      <w:r w:rsidR="00005225">
        <w:rPr>
          <w:rFonts w:hint="cs"/>
          <w:rtl/>
        </w:rPr>
        <w:t>וטין לא רלוונטי לדיון כרגע</w:t>
      </w:r>
      <w:r>
        <w:rPr>
          <w:rFonts w:hint="cs"/>
          <w:rtl/>
        </w:rPr>
        <w:t>.</w:t>
      </w:r>
      <w:r w:rsidR="00005225">
        <w:rPr>
          <w:rFonts w:hint="cs"/>
          <w:rtl/>
        </w:rPr>
        <w:t xml:space="preserve"> </w:t>
      </w:r>
      <w:r w:rsidR="00854C2A">
        <w:rPr>
          <w:rFonts w:hint="cs"/>
          <w:rtl/>
        </w:rPr>
        <w:t>ב</w:t>
      </w:r>
      <w:r w:rsidR="00005225">
        <w:rPr>
          <w:rFonts w:hint="cs"/>
          <w:rtl/>
        </w:rPr>
        <w:t xml:space="preserve">דיון </w:t>
      </w:r>
      <w:bookmarkStart w:id="211" w:name="_ETM_Q1_1520464"/>
      <w:bookmarkEnd w:id="211"/>
      <w:r w:rsidR="00005225">
        <w:rPr>
          <w:rFonts w:hint="cs"/>
          <w:rtl/>
        </w:rPr>
        <w:t xml:space="preserve">הארוך שהיה בוועדה על הנושא של הפחתת הרוב </w:t>
      </w:r>
      <w:bookmarkStart w:id="212" w:name="_ETM_Q1_1526335"/>
      <w:bookmarkEnd w:id="212"/>
      <w:r w:rsidR="00005225">
        <w:rPr>
          <w:rFonts w:hint="cs"/>
          <w:rtl/>
        </w:rPr>
        <w:t xml:space="preserve">המוסכם הנושא הזה עלה. הדרישה המאוד דרמטית שעולה היום </w:t>
      </w:r>
      <w:bookmarkStart w:id="213" w:name="_ETM_Q1_1533072"/>
      <w:bookmarkEnd w:id="213"/>
      <w:r w:rsidR="00005225">
        <w:rPr>
          <w:rFonts w:hint="cs"/>
          <w:rtl/>
        </w:rPr>
        <w:t>מהשטח</w:t>
      </w:r>
      <w:r>
        <w:rPr>
          <w:rFonts w:hint="cs"/>
          <w:rtl/>
        </w:rPr>
        <w:t xml:space="preserve"> תמי</w:t>
      </w:r>
      <w:r w:rsidR="00005225">
        <w:rPr>
          <w:rFonts w:hint="cs"/>
          <w:rtl/>
        </w:rPr>
        <w:t>ד הייתה. היא התחזקה מאוד בחודשיים, שלושה האחרונים בגלל האירועים.</w:t>
      </w:r>
      <w:r>
        <w:rPr>
          <w:rFonts w:hint="cs"/>
          <w:rtl/>
        </w:rPr>
        <w:t xml:space="preserve"> </w:t>
      </w:r>
    </w:p>
    <w:p w:rsidR="009F37C9" w:rsidRDefault="009F37C9" w:rsidP="00623B61">
      <w:pPr>
        <w:rPr>
          <w:rtl/>
        </w:rPr>
      </w:pPr>
    </w:p>
    <w:p w:rsidR="00005225" w:rsidRDefault="00005225" w:rsidP="00005225">
      <w:pPr>
        <w:pStyle w:val="a4"/>
        <w:keepNext/>
        <w:rPr>
          <w:rtl/>
        </w:rPr>
      </w:pPr>
      <w:bookmarkStart w:id="214" w:name="_ETM_Q1_1534964"/>
      <w:bookmarkStart w:id="215" w:name="ET_speaker_תומר_רוזנר_117"/>
      <w:bookmarkEnd w:id="214"/>
      <w:r w:rsidRPr="0000522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052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005225" w:rsidRDefault="00005225" w:rsidP="00005225">
      <w:pPr>
        <w:pStyle w:val="KeepWithNext"/>
        <w:rPr>
          <w:rtl/>
          <w:lang w:eastAsia="he-IL"/>
        </w:rPr>
      </w:pPr>
    </w:p>
    <w:p w:rsidR="009F37C9" w:rsidRDefault="009F37C9" w:rsidP="00623B61">
      <w:pPr>
        <w:rPr>
          <w:rtl/>
        </w:rPr>
      </w:pPr>
      <w:bookmarkStart w:id="216" w:name="_ETM_Q1_1535442"/>
      <w:bookmarkStart w:id="217" w:name="_ETM_Q1_1535491"/>
      <w:bookmarkEnd w:id="216"/>
      <w:bookmarkEnd w:id="217"/>
      <w:r>
        <w:rPr>
          <w:rFonts w:hint="cs"/>
          <w:rtl/>
        </w:rPr>
        <w:t>תתכבד הממשלה ותגיש הצעת חוק</w:t>
      </w:r>
      <w:r w:rsidR="00005225">
        <w:rPr>
          <w:rFonts w:hint="cs"/>
          <w:rtl/>
        </w:rPr>
        <w:t>.</w:t>
      </w:r>
    </w:p>
    <w:p w:rsidR="009F37C9" w:rsidRDefault="009F37C9" w:rsidP="00623B61">
      <w:pPr>
        <w:rPr>
          <w:rtl/>
        </w:rPr>
      </w:pPr>
    </w:p>
    <w:p w:rsidR="00005225" w:rsidRDefault="00005225" w:rsidP="00005225">
      <w:pPr>
        <w:pStyle w:val="af9"/>
        <w:keepNext/>
        <w:rPr>
          <w:rtl/>
        </w:rPr>
      </w:pPr>
      <w:bookmarkStart w:id="218" w:name="ET_guest_אלעזר_במברגר_118"/>
      <w:r w:rsidRPr="0000522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אלעזר </w:t>
      </w:r>
      <w:proofErr w:type="spellStart"/>
      <w:r>
        <w:rPr>
          <w:rtl/>
        </w:rPr>
        <w:t>במברגר</w:t>
      </w:r>
      <w:proofErr w:type="spellEnd"/>
      <w:r>
        <w:rPr>
          <w:rtl/>
        </w:rPr>
        <w:t>:</w:t>
      </w:r>
      <w:r w:rsidRPr="000052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"/>
    </w:p>
    <w:p w:rsidR="00005225" w:rsidRDefault="00005225" w:rsidP="00005225">
      <w:pPr>
        <w:pStyle w:val="KeepWithNext"/>
        <w:rPr>
          <w:rtl/>
        </w:rPr>
      </w:pPr>
    </w:p>
    <w:p w:rsidR="009F37C9" w:rsidRDefault="00005225" w:rsidP="0039519A">
      <w:pPr>
        <w:rPr>
          <w:rtl/>
        </w:rPr>
      </w:pPr>
      <w:bookmarkStart w:id="219" w:name="_ETM_Q1_1539064"/>
      <w:bookmarkEnd w:id="219"/>
      <w:r>
        <w:rPr>
          <w:rFonts w:hint="cs"/>
          <w:rtl/>
        </w:rPr>
        <w:t>דיברנו לא מעט על הצורך האקוטי.</w:t>
      </w:r>
      <w:r w:rsidR="009F37C9">
        <w:rPr>
          <w:rFonts w:hint="cs"/>
          <w:rtl/>
        </w:rPr>
        <w:t xml:space="preserve"> </w:t>
      </w:r>
      <w:bookmarkStart w:id="220" w:name="_ETM_Q1_1547974"/>
      <w:bookmarkStart w:id="221" w:name="_ETM_Q1_1550452"/>
      <w:bookmarkEnd w:id="220"/>
      <w:bookmarkEnd w:id="221"/>
      <w:r>
        <w:rPr>
          <w:rFonts w:hint="cs"/>
          <w:rtl/>
        </w:rPr>
        <w:t xml:space="preserve">הפניות אלינו הן מאנשים נואשים </w:t>
      </w:r>
      <w:r w:rsidR="0039519A">
        <w:rPr>
          <w:rFonts w:hint="cs"/>
          <w:rtl/>
        </w:rPr>
        <w:t>ש</w:t>
      </w:r>
      <w:r>
        <w:rPr>
          <w:rFonts w:hint="cs"/>
          <w:rtl/>
        </w:rPr>
        <w:t xml:space="preserve">רוצים להוציא את </w:t>
      </w:r>
      <w:bookmarkStart w:id="222" w:name="_ETM_Q1_1555824"/>
      <w:bookmarkEnd w:id="222"/>
      <w:r>
        <w:rPr>
          <w:rFonts w:hint="cs"/>
          <w:rtl/>
        </w:rPr>
        <w:t>הפרויקט לפועל בלוח זמנים הכי קצר שאפשר.</w:t>
      </w:r>
      <w:r w:rsidR="009F37C9">
        <w:rPr>
          <w:rFonts w:hint="cs"/>
          <w:rtl/>
        </w:rPr>
        <w:t xml:space="preserve"> </w:t>
      </w:r>
    </w:p>
    <w:p w:rsidR="009F37C9" w:rsidRDefault="009F37C9" w:rsidP="00623B61">
      <w:pPr>
        <w:rPr>
          <w:rtl/>
        </w:rPr>
      </w:pPr>
    </w:p>
    <w:p w:rsidR="00005225" w:rsidRDefault="00005225" w:rsidP="00005225">
      <w:pPr>
        <w:pStyle w:val="a4"/>
        <w:keepNext/>
        <w:rPr>
          <w:rtl/>
        </w:rPr>
      </w:pPr>
      <w:bookmarkStart w:id="223" w:name="ET_speaker_תומר_רוזנר_119"/>
      <w:r w:rsidRPr="0000522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052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005225" w:rsidRDefault="00005225" w:rsidP="00005225">
      <w:pPr>
        <w:pStyle w:val="KeepWithNext"/>
        <w:rPr>
          <w:rtl/>
          <w:lang w:eastAsia="he-IL"/>
        </w:rPr>
      </w:pPr>
    </w:p>
    <w:p w:rsidR="009F37C9" w:rsidRDefault="009F37C9" w:rsidP="008F0F6F">
      <w:pPr>
        <w:rPr>
          <w:rtl/>
        </w:rPr>
      </w:pPr>
      <w:r>
        <w:rPr>
          <w:rFonts w:hint="cs"/>
          <w:rtl/>
        </w:rPr>
        <w:t xml:space="preserve">הממשלה יודעת להגיש הצעות חוק בלוח </w:t>
      </w:r>
      <w:r w:rsidR="008F0F6F">
        <w:rPr>
          <w:rFonts w:hint="cs"/>
          <w:rtl/>
        </w:rPr>
        <w:t>זמנים מאוד קצר, אם היא רוצה.</w:t>
      </w:r>
      <w:r>
        <w:rPr>
          <w:rFonts w:hint="cs"/>
          <w:rtl/>
        </w:rPr>
        <w:t xml:space="preserve"> א</w:t>
      </w:r>
      <w:r w:rsidR="008F0F6F">
        <w:rPr>
          <w:rFonts w:hint="cs"/>
          <w:rtl/>
        </w:rPr>
        <w:t>ני</w:t>
      </w:r>
      <w:r>
        <w:rPr>
          <w:rFonts w:hint="cs"/>
          <w:rtl/>
        </w:rPr>
        <w:t xml:space="preserve"> אשמח לשמוע את עמדת משרד המשפטים ב</w:t>
      </w:r>
      <w:r w:rsidR="008F0F6F">
        <w:rPr>
          <w:rFonts w:hint="cs"/>
          <w:rtl/>
        </w:rPr>
        <w:t xml:space="preserve">עניין </w:t>
      </w:r>
      <w:bookmarkStart w:id="224" w:name="_ETM_Q1_1566201"/>
      <w:bookmarkEnd w:id="224"/>
      <w:r w:rsidR="008F0F6F">
        <w:rPr>
          <w:rFonts w:hint="cs"/>
          <w:rtl/>
        </w:rPr>
        <w:t xml:space="preserve">הזה. זה נושא שלא עלה בהצעת החוק. אני חושב </w:t>
      </w:r>
      <w:bookmarkStart w:id="225" w:name="_ETM_Q1_1568093"/>
      <w:bookmarkEnd w:id="225"/>
      <w:r w:rsidR="008F0F6F">
        <w:rPr>
          <w:rFonts w:hint="cs"/>
          <w:rtl/>
        </w:rPr>
        <w:t xml:space="preserve">שהכנסתו להצעת החוק בשלב הזה - - </w:t>
      </w:r>
      <w:r>
        <w:rPr>
          <w:rFonts w:hint="cs"/>
          <w:rtl/>
        </w:rPr>
        <w:t xml:space="preserve"> </w:t>
      </w:r>
    </w:p>
    <w:p w:rsidR="009F37C9" w:rsidRDefault="009F37C9" w:rsidP="00623B61">
      <w:pPr>
        <w:rPr>
          <w:rtl/>
        </w:rPr>
      </w:pPr>
    </w:p>
    <w:p w:rsidR="008F0F6F" w:rsidRDefault="008F0F6F" w:rsidP="008F0F6F">
      <w:pPr>
        <w:pStyle w:val="af9"/>
        <w:keepNext/>
        <w:rPr>
          <w:rtl/>
        </w:rPr>
      </w:pPr>
      <w:bookmarkStart w:id="226" w:name="ET_guest_תום_פישר_120"/>
      <w:r w:rsidRPr="008F0F6F">
        <w:rPr>
          <w:rStyle w:val="TagStyle"/>
          <w:rtl/>
        </w:rPr>
        <w:t xml:space="preserve"> &lt;&lt; אורח &gt;&gt; </w:t>
      </w:r>
      <w:r>
        <w:rPr>
          <w:rtl/>
        </w:rPr>
        <w:t>תום פישר:</w:t>
      </w:r>
      <w:r w:rsidRPr="008F0F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"/>
    </w:p>
    <w:p w:rsidR="008F0F6F" w:rsidRDefault="008F0F6F" w:rsidP="008F0F6F">
      <w:pPr>
        <w:pStyle w:val="KeepWithNext"/>
        <w:rPr>
          <w:rtl/>
        </w:rPr>
      </w:pPr>
    </w:p>
    <w:p w:rsidR="009F37C9" w:rsidRDefault="008F0F6F" w:rsidP="008F0F6F">
      <w:pPr>
        <w:rPr>
          <w:rtl/>
        </w:rPr>
      </w:pPr>
      <w:r>
        <w:rPr>
          <w:rFonts w:hint="cs"/>
          <w:rtl/>
        </w:rPr>
        <w:t xml:space="preserve">ההצעה שעולה פה </w:t>
      </w:r>
      <w:bookmarkStart w:id="227" w:name="_ETM_Q1_1586477"/>
      <w:bookmarkEnd w:id="227"/>
      <w:r>
        <w:rPr>
          <w:rFonts w:hint="cs"/>
          <w:rtl/>
        </w:rPr>
        <w:t xml:space="preserve">על ידי מנכ"ל משרד השיכון עדיין לא נדונה בממשלה, </w:t>
      </w:r>
      <w:bookmarkStart w:id="228" w:name="_ETM_Q1_1591587"/>
      <w:bookmarkEnd w:id="228"/>
      <w:r w:rsidR="00854C2A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אי אפשר לומר שזאת הצעת חוק ממשלתית. אולי הוא </w:t>
      </w:r>
      <w:bookmarkStart w:id="229" w:name="_ETM_Q1_1595344"/>
      <w:bookmarkEnd w:id="229"/>
      <w:r>
        <w:rPr>
          <w:rFonts w:hint="cs"/>
          <w:rtl/>
        </w:rPr>
        <w:t xml:space="preserve">מייצג את עמדת השר ואת עמדת המשרד, אבל לא מדובר </w:t>
      </w:r>
      <w:bookmarkStart w:id="230" w:name="_ETM_Q1_1599844"/>
      <w:bookmarkEnd w:id="230"/>
      <w:r>
        <w:rPr>
          <w:rFonts w:hint="cs"/>
          <w:rtl/>
        </w:rPr>
        <w:t xml:space="preserve">בהצעה ממשלתית או </w:t>
      </w:r>
      <w:r w:rsidR="00EE728A">
        <w:rPr>
          <w:rFonts w:hint="cs"/>
          <w:rtl/>
        </w:rPr>
        <w:t xml:space="preserve">הצעה </w:t>
      </w:r>
      <w:r>
        <w:rPr>
          <w:rFonts w:hint="cs"/>
          <w:rtl/>
        </w:rPr>
        <w:t xml:space="preserve">שמוסכמת על הממשלה. יש </w:t>
      </w:r>
      <w:bookmarkStart w:id="231" w:name="_ETM_Q1_1600870"/>
      <w:bookmarkEnd w:id="231"/>
      <w:r>
        <w:rPr>
          <w:rFonts w:hint="cs"/>
          <w:rtl/>
        </w:rPr>
        <w:t>מחלו</w:t>
      </w:r>
      <w:r w:rsidR="009F37C9">
        <w:rPr>
          <w:rFonts w:hint="cs"/>
          <w:rtl/>
        </w:rPr>
        <w:t>ק</w:t>
      </w:r>
      <w:r>
        <w:rPr>
          <w:rFonts w:hint="cs"/>
          <w:rtl/>
        </w:rPr>
        <w:t>ו</w:t>
      </w:r>
      <w:r w:rsidR="009F37C9">
        <w:rPr>
          <w:rFonts w:hint="cs"/>
          <w:rtl/>
        </w:rPr>
        <w:t xml:space="preserve">ת </w:t>
      </w:r>
      <w:r>
        <w:rPr>
          <w:rFonts w:hint="cs"/>
          <w:rtl/>
        </w:rPr>
        <w:t xml:space="preserve">בתוך הממשלה </w:t>
      </w:r>
      <w:r w:rsidR="009F37C9">
        <w:rPr>
          <w:rFonts w:hint="cs"/>
          <w:rtl/>
        </w:rPr>
        <w:t xml:space="preserve">לגבי דרך הטיפול באותם מבנים מסוכנים. </w:t>
      </w:r>
    </w:p>
    <w:p w:rsidR="009F37C9" w:rsidRDefault="009F37C9" w:rsidP="00623B61">
      <w:pPr>
        <w:rPr>
          <w:rtl/>
        </w:rPr>
      </w:pPr>
    </w:p>
    <w:p w:rsidR="007C076A" w:rsidRDefault="007C076A" w:rsidP="007C076A">
      <w:pPr>
        <w:pStyle w:val="af6"/>
        <w:keepNext/>
        <w:rPr>
          <w:rtl/>
        </w:rPr>
      </w:pPr>
      <w:bookmarkStart w:id="232" w:name="_ETM_Q1_1614594"/>
      <w:bookmarkStart w:id="233" w:name="ET_yor_5854_121"/>
      <w:bookmarkEnd w:id="232"/>
      <w:r w:rsidRPr="007C07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C07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7C076A" w:rsidRDefault="007C076A" w:rsidP="007C076A">
      <w:pPr>
        <w:pStyle w:val="KeepWithNext"/>
        <w:rPr>
          <w:rtl/>
          <w:lang w:eastAsia="he-IL"/>
        </w:rPr>
      </w:pPr>
    </w:p>
    <w:p w:rsidR="009F37C9" w:rsidRDefault="007C076A" w:rsidP="00623B61">
      <w:pPr>
        <w:rPr>
          <w:rtl/>
        </w:rPr>
      </w:pPr>
      <w:bookmarkStart w:id="234" w:name="_ETM_Q1_1615331"/>
      <w:bookmarkStart w:id="235" w:name="_ETM_Q1_1615393"/>
      <w:bookmarkEnd w:id="234"/>
      <w:bookmarkEnd w:id="235"/>
      <w:r>
        <w:rPr>
          <w:rFonts w:hint="cs"/>
          <w:rtl/>
        </w:rPr>
        <w:t>תום</w:t>
      </w:r>
      <w:r w:rsidR="009F37C9">
        <w:rPr>
          <w:rFonts w:hint="cs"/>
          <w:rtl/>
        </w:rPr>
        <w:t xml:space="preserve"> מחזק את העמדה של תומר</w:t>
      </w:r>
      <w:r>
        <w:rPr>
          <w:rFonts w:hint="cs"/>
          <w:rtl/>
        </w:rPr>
        <w:t xml:space="preserve">, היועץ המשפטי של הוועדה. </w:t>
      </w:r>
    </w:p>
    <w:p w:rsidR="009F37C9" w:rsidRDefault="009F37C9" w:rsidP="00623B61">
      <w:pPr>
        <w:rPr>
          <w:rtl/>
        </w:rPr>
      </w:pPr>
    </w:p>
    <w:p w:rsidR="009F37C9" w:rsidRDefault="009F37C9" w:rsidP="009F37C9">
      <w:pPr>
        <w:pStyle w:val="a4"/>
        <w:keepNext/>
        <w:rPr>
          <w:rtl/>
        </w:rPr>
      </w:pPr>
      <w:bookmarkStart w:id="236" w:name="ET_speaker_5771_7"/>
      <w:r w:rsidRPr="009F37C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F3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9F37C9" w:rsidRDefault="009F37C9" w:rsidP="009F37C9">
      <w:pPr>
        <w:pStyle w:val="KeepWithNext"/>
        <w:rPr>
          <w:rtl/>
        </w:rPr>
      </w:pPr>
    </w:p>
    <w:p w:rsidR="009F37C9" w:rsidRDefault="009F37C9" w:rsidP="009F37C9">
      <w:pPr>
        <w:rPr>
          <w:rtl/>
        </w:rPr>
      </w:pPr>
      <w:r>
        <w:rPr>
          <w:rFonts w:hint="cs"/>
          <w:rtl/>
        </w:rPr>
        <w:t>איך משרד משפטים מת</w:t>
      </w:r>
      <w:r w:rsidR="007C076A">
        <w:rPr>
          <w:rFonts w:hint="cs"/>
          <w:rtl/>
        </w:rPr>
        <w:t xml:space="preserve">ייחס לדחיפות של </w:t>
      </w:r>
      <w:bookmarkStart w:id="237" w:name="_ETM_Q1_1615834"/>
      <w:bookmarkEnd w:id="237"/>
      <w:r w:rsidR="007C076A">
        <w:rPr>
          <w:rFonts w:hint="cs"/>
          <w:rtl/>
        </w:rPr>
        <w:t>העניין?</w:t>
      </w:r>
    </w:p>
    <w:p w:rsidR="009F37C9" w:rsidRDefault="009F37C9" w:rsidP="009F37C9">
      <w:pPr>
        <w:rPr>
          <w:rtl/>
        </w:rPr>
      </w:pPr>
    </w:p>
    <w:p w:rsidR="007C076A" w:rsidRDefault="007C076A" w:rsidP="007C076A">
      <w:pPr>
        <w:pStyle w:val="af6"/>
        <w:keepNext/>
        <w:rPr>
          <w:rtl/>
        </w:rPr>
      </w:pPr>
      <w:bookmarkStart w:id="238" w:name="ET_yor_5854_122"/>
      <w:r w:rsidRPr="007C07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C07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7C076A" w:rsidRDefault="007C076A" w:rsidP="007C076A">
      <w:pPr>
        <w:pStyle w:val="KeepWithNext"/>
        <w:rPr>
          <w:rtl/>
          <w:lang w:eastAsia="he-IL"/>
        </w:rPr>
      </w:pPr>
    </w:p>
    <w:p w:rsidR="009F37C9" w:rsidRDefault="00854C2A" w:rsidP="00854C2A">
      <w:pPr>
        <w:rPr>
          <w:rtl/>
        </w:rPr>
      </w:pPr>
      <w:bookmarkStart w:id="239" w:name="_ETM_Q1_1621738"/>
      <w:bookmarkStart w:id="240" w:name="_ETM_Q1_1621812"/>
      <w:bookmarkEnd w:id="239"/>
      <w:bookmarkEnd w:id="240"/>
      <w:r>
        <w:rPr>
          <w:rFonts w:hint="cs"/>
          <w:rtl/>
        </w:rPr>
        <w:t>יכול להיות ש</w:t>
      </w:r>
      <w:r w:rsidR="00EE728A">
        <w:rPr>
          <w:rFonts w:hint="cs"/>
          <w:rtl/>
        </w:rPr>
        <w:t xml:space="preserve">הם </w:t>
      </w:r>
      <w:r>
        <w:rPr>
          <w:rFonts w:hint="cs"/>
          <w:rtl/>
        </w:rPr>
        <w:t>לא היו ערים לזה.</w:t>
      </w:r>
      <w:r w:rsidR="009F37C9">
        <w:rPr>
          <w:rFonts w:hint="cs"/>
          <w:rtl/>
        </w:rPr>
        <w:t xml:space="preserve"> </w:t>
      </w:r>
      <w:r w:rsidR="00EE728A">
        <w:rPr>
          <w:rFonts w:hint="cs"/>
          <w:rtl/>
        </w:rPr>
        <w:t xml:space="preserve">הם </w:t>
      </w:r>
      <w:r w:rsidR="009F37C9">
        <w:rPr>
          <w:rFonts w:hint="cs"/>
          <w:rtl/>
        </w:rPr>
        <w:t>היו צרי</w:t>
      </w:r>
      <w:r w:rsidR="00EE728A">
        <w:rPr>
          <w:rFonts w:hint="cs"/>
          <w:rtl/>
        </w:rPr>
        <w:t>כים למצות את זה בממשלה ולהביא את</w:t>
      </w:r>
      <w:r w:rsidR="009F37C9">
        <w:rPr>
          <w:rFonts w:hint="cs"/>
          <w:rtl/>
        </w:rPr>
        <w:t xml:space="preserve"> זה</w:t>
      </w:r>
      <w:r w:rsidR="00EE728A">
        <w:rPr>
          <w:rFonts w:hint="cs"/>
          <w:rtl/>
        </w:rPr>
        <w:t xml:space="preserve"> יותר מסודר.</w:t>
      </w:r>
    </w:p>
    <w:p w:rsidR="009F37C9" w:rsidRDefault="009F37C9" w:rsidP="009F37C9">
      <w:pPr>
        <w:rPr>
          <w:rtl/>
        </w:rPr>
      </w:pPr>
    </w:p>
    <w:p w:rsidR="00EE728A" w:rsidRDefault="00EE728A" w:rsidP="00EE728A">
      <w:pPr>
        <w:pStyle w:val="af9"/>
        <w:keepNext/>
        <w:rPr>
          <w:rtl/>
        </w:rPr>
      </w:pPr>
      <w:bookmarkStart w:id="241" w:name="_ETM_Q1_1629261"/>
      <w:bookmarkStart w:id="242" w:name="ET_guest_אביעד_פרידמן_123"/>
      <w:bookmarkEnd w:id="241"/>
      <w:r w:rsidRPr="00EE728A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EE72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"/>
    </w:p>
    <w:p w:rsidR="00EE728A" w:rsidRDefault="00EE728A" w:rsidP="00EE728A">
      <w:pPr>
        <w:pStyle w:val="KeepWithNext"/>
        <w:rPr>
          <w:rtl/>
        </w:rPr>
      </w:pPr>
    </w:p>
    <w:p w:rsidR="009F37C9" w:rsidRDefault="00EE728A" w:rsidP="00854C2A">
      <w:pPr>
        <w:rPr>
          <w:rtl/>
        </w:rPr>
      </w:pPr>
      <w:bookmarkStart w:id="243" w:name="_ETM_Q1_1629785"/>
      <w:bookmarkStart w:id="244" w:name="_ETM_Q1_1629830"/>
      <w:bookmarkEnd w:id="243"/>
      <w:bookmarkEnd w:id="244"/>
      <w:r>
        <w:rPr>
          <w:rFonts w:hint="cs"/>
          <w:rtl/>
        </w:rPr>
        <w:t xml:space="preserve">הדיון הכללי בממשלה </w:t>
      </w:r>
      <w:r w:rsidR="009F37C9">
        <w:rPr>
          <w:rFonts w:hint="cs"/>
          <w:rtl/>
        </w:rPr>
        <w:t xml:space="preserve">מתעסק </w:t>
      </w:r>
      <w:r>
        <w:rPr>
          <w:rFonts w:hint="cs"/>
          <w:rtl/>
        </w:rPr>
        <w:t xml:space="preserve">בשלב הקודם </w:t>
      </w:r>
      <w:bookmarkStart w:id="245" w:name="_ETM_Q1_1634274"/>
      <w:bookmarkEnd w:id="245"/>
      <w:r w:rsidR="00854C2A">
        <w:rPr>
          <w:rFonts w:hint="cs"/>
          <w:rtl/>
        </w:rPr>
        <w:t>של הבתים -</w:t>
      </w:r>
      <w:r w:rsidR="009F37C9">
        <w:rPr>
          <w:rFonts w:hint="cs"/>
          <w:rtl/>
        </w:rPr>
        <w:t xml:space="preserve"> </w:t>
      </w:r>
      <w:r w:rsidR="00700A54">
        <w:rPr>
          <w:rFonts w:hint="cs"/>
          <w:rtl/>
        </w:rPr>
        <w:t xml:space="preserve">בתים </w:t>
      </w:r>
      <w:r w:rsidR="00854C2A">
        <w:rPr>
          <w:rFonts w:hint="cs"/>
          <w:rtl/>
        </w:rPr>
        <w:t xml:space="preserve">מוזרים, </w:t>
      </w:r>
      <w:r w:rsidR="009F37C9">
        <w:rPr>
          <w:rFonts w:hint="cs"/>
          <w:rtl/>
        </w:rPr>
        <w:t>בתים שמוגדרים כמסוכנים</w:t>
      </w:r>
      <w:r>
        <w:rPr>
          <w:rFonts w:hint="cs"/>
          <w:rtl/>
        </w:rPr>
        <w:t>. לגבי הב</w:t>
      </w:r>
      <w:r w:rsidR="009F37C9">
        <w:rPr>
          <w:rFonts w:hint="cs"/>
          <w:rtl/>
        </w:rPr>
        <w:t xml:space="preserve">תים האלה מתקיימים דיונים. </w:t>
      </w:r>
      <w:r>
        <w:rPr>
          <w:rFonts w:hint="cs"/>
          <w:rtl/>
        </w:rPr>
        <w:t xml:space="preserve">אנחנו מדברים עכשיו </w:t>
      </w:r>
      <w:r w:rsidR="009F37C9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9F37C9">
        <w:rPr>
          <w:rFonts w:hint="cs"/>
          <w:rtl/>
        </w:rPr>
        <w:t xml:space="preserve">בתים שנהרסו, על </w:t>
      </w:r>
      <w:r>
        <w:rPr>
          <w:rFonts w:hint="cs"/>
          <w:rtl/>
        </w:rPr>
        <w:t xml:space="preserve">הבתים שהתושבים שלהם עכשיו יושבים </w:t>
      </w:r>
      <w:bookmarkStart w:id="246" w:name="_ETM_Q1_1646590"/>
      <w:bookmarkEnd w:id="246"/>
      <w:r>
        <w:rPr>
          <w:rFonts w:hint="cs"/>
          <w:rtl/>
        </w:rPr>
        <w:t>בחוץ וממתינים לאיזו שהיא תשובה</w:t>
      </w:r>
      <w:r w:rsidR="009F37C9">
        <w:rPr>
          <w:rFonts w:hint="cs"/>
          <w:rtl/>
        </w:rPr>
        <w:t xml:space="preserve">. </w:t>
      </w:r>
      <w:r>
        <w:rPr>
          <w:rFonts w:hint="cs"/>
          <w:rtl/>
        </w:rPr>
        <w:t>בזמן שהם ממתינים</w:t>
      </w:r>
      <w:r w:rsidR="009F37C9">
        <w:rPr>
          <w:rFonts w:hint="cs"/>
          <w:rtl/>
        </w:rPr>
        <w:t xml:space="preserve"> עוברים </w:t>
      </w:r>
      <w:r>
        <w:rPr>
          <w:rFonts w:hint="cs"/>
          <w:rtl/>
        </w:rPr>
        <w:t xml:space="preserve">ביניהם </w:t>
      </w:r>
      <w:r w:rsidR="009F37C9">
        <w:rPr>
          <w:rFonts w:hint="cs"/>
          <w:rtl/>
        </w:rPr>
        <w:t xml:space="preserve">יזמים </w:t>
      </w:r>
      <w:r>
        <w:rPr>
          <w:rFonts w:hint="cs"/>
          <w:rtl/>
        </w:rPr>
        <w:t xml:space="preserve">שמתחילים לשכנע </w:t>
      </w:r>
      <w:bookmarkStart w:id="247" w:name="_ETM_Q1_1649634"/>
      <w:bookmarkEnd w:id="247"/>
      <w:r>
        <w:rPr>
          <w:rFonts w:hint="cs"/>
          <w:rtl/>
        </w:rPr>
        <w:t xml:space="preserve">את האדם הזה ואת האדם האחר. כשאדם נמצא </w:t>
      </w:r>
      <w:bookmarkStart w:id="248" w:name="_ETM_Q1_1654796"/>
      <w:bookmarkEnd w:id="248"/>
      <w:r w:rsidR="00700A54">
        <w:rPr>
          <w:rFonts w:hint="cs"/>
          <w:rtl/>
        </w:rPr>
        <w:t>מחוץ ל</w:t>
      </w:r>
      <w:r>
        <w:rPr>
          <w:rFonts w:hint="cs"/>
          <w:rtl/>
        </w:rPr>
        <w:t xml:space="preserve">ביתו </w:t>
      </w:r>
      <w:r w:rsidR="009F37C9">
        <w:rPr>
          <w:rFonts w:hint="cs"/>
          <w:rtl/>
        </w:rPr>
        <w:t>יש לו פחות זמן לחכו</w:t>
      </w:r>
      <w:r>
        <w:rPr>
          <w:rFonts w:hint="cs"/>
          <w:rtl/>
        </w:rPr>
        <w:t>ת</w:t>
      </w:r>
      <w:r w:rsidR="009F37C9">
        <w:rPr>
          <w:rFonts w:hint="cs"/>
          <w:rtl/>
        </w:rPr>
        <w:t xml:space="preserve"> עד שהמחוקק והממשלה יגיעו למקומו</w:t>
      </w:r>
      <w:r>
        <w:rPr>
          <w:rFonts w:hint="cs"/>
          <w:rtl/>
        </w:rPr>
        <w:t>ת</w:t>
      </w:r>
      <w:r w:rsidR="009F37C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האלה. </w:t>
      </w:r>
      <w:r w:rsidR="009F37C9">
        <w:rPr>
          <w:rFonts w:hint="cs"/>
          <w:rtl/>
        </w:rPr>
        <w:t xml:space="preserve">היום זה שבעה </w:t>
      </w:r>
      <w:r>
        <w:rPr>
          <w:rFonts w:hint="cs"/>
          <w:rtl/>
        </w:rPr>
        <w:t xml:space="preserve">מבנים שאנשים נמצאים </w:t>
      </w:r>
      <w:r w:rsidR="00700A54">
        <w:rPr>
          <w:rFonts w:hint="cs"/>
          <w:rtl/>
        </w:rPr>
        <w:t xml:space="preserve">מחוץ </w:t>
      </w:r>
      <w:bookmarkStart w:id="249" w:name="_ETM_Q1_1664241"/>
      <w:bookmarkEnd w:id="249"/>
      <w:r w:rsidR="00700A54">
        <w:rPr>
          <w:rFonts w:hint="cs"/>
          <w:rtl/>
        </w:rPr>
        <w:t xml:space="preserve">לביתם. בסך </w:t>
      </w:r>
      <w:proofErr w:type="spellStart"/>
      <w:r w:rsidR="00700A54">
        <w:rPr>
          <w:rFonts w:hint="cs"/>
          <w:rtl/>
        </w:rPr>
        <w:t>הכל</w:t>
      </w:r>
      <w:proofErr w:type="spellEnd"/>
      <w:r w:rsidR="00700A54">
        <w:rPr>
          <w:rFonts w:hint="cs"/>
          <w:rtl/>
        </w:rPr>
        <w:t xml:space="preserve"> מדובר בכמה עשרות א</w:t>
      </w:r>
      <w:r w:rsidR="009F37C9">
        <w:rPr>
          <w:rFonts w:hint="cs"/>
          <w:rtl/>
        </w:rPr>
        <w:t>נ</w:t>
      </w:r>
      <w:r w:rsidR="00700A54">
        <w:rPr>
          <w:rFonts w:hint="cs"/>
          <w:rtl/>
        </w:rPr>
        <w:t>שים. אני חושב שהוועדה יכולה לה</w:t>
      </w:r>
      <w:r w:rsidR="009F37C9">
        <w:rPr>
          <w:rFonts w:hint="cs"/>
          <w:rtl/>
        </w:rPr>
        <w:t>י</w:t>
      </w:r>
      <w:r w:rsidR="00700A54">
        <w:rPr>
          <w:rFonts w:hint="cs"/>
          <w:rtl/>
        </w:rPr>
        <w:t>ע</w:t>
      </w:r>
      <w:r w:rsidR="009F37C9">
        <w:rPr>
          <w:rFonts w:hint="cs"/>
          <w:rtl/>
        </w:rPr>
        <w:t>תר לנושא זה.</w:t>
      </w:r>
    </w:p>
    <w:p w:rsidR="009F37C9" w:rsidRDefault="009F37C9" w:rsidP="009F37C9">
      <w:pPr>
        <w:ind w:firstLine="0"/>
        <w:rPr>
          <w:rtl/>
        </w:rPr>
      </w:pPr>
    </w:p>
    <w:p w:rsidR="009F37C9" w:rsidRDefault="009F37C9" w:rsidP="009F37C9">
      <w:pPr>
        <w:pStyle w:val="a4"/>
        <w:keepNext/>
        <w:rPr>
          <w:rtl/>
        </w:rPr>
      </w:pPr>
      <w:bookmarkStart w:id="250" w:name="ET_speaker_4741_8"/>
      <w:r w:rsidRPr="009F37C9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9F3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9F37C9" w:rsidRDefault="009F37C9" w:rsidP="009F37C9">
      <w:pPr>
        <w:pStyle w:val="KeepWithNext"/>
        <w:rPr>
          <w:rtl/>
        </w:rPr>
      </w:pPr>
    </w:p>
    <w:p w:rsidR="009F37C9" w:rsidRDefault="009F37C9" w:rsidP="007A2C84">
      <w:pPr>
        <w:rPr>
          <w:rtl/>
        </w:rPr>
      </w:pPr>
      <w:r>
        <w:rPr>
          <w:rFonts w:hint="cs"/>
          <w:rtl/>
        </w:rPr>
        <w:t xml:space="preserve">אני מציע לבדוק את האפשרות </w:t>
      </w:r>
      <w:r w:rsidR="007A2C84">
        <w:rPr>
          <w:rFonts w:hint="cs"/>
          <w:rtl/>
        </w:rPr>
        <w:t xml:space="preserve">שבמסגרת החוק הזה יימצא פתרון כהוראת שעה </w:t>
      </w:r>
      <w:r>
        <w:rPr>
          <w:rFonts w:hint="cs"/>
          <w:rtl/>
        </w:rPr>
        <w:t>לשנה</w:t>
      </w:r>
      <w:r w:rsidR="00854C2A">
        <w:rPr>
          <w:rFonts w:hint="cs"/>
          <w:rtl/>
        </w:rPr>
        <w:t>, שנתיים, ו</w:t>
      </w:r>
      <w:r>
        <w:rPr>
          <w:rFonts w:hint="cs"/>
          <w:rtl/>
        </w:rPr>
        <w:t xml:space="preserve">אחר כך </w:t>
      </w:r>
      <w:r w:rsidR="00854C2A">
        <w:rPr>
          <w:rFonts w:hint="cs"/>
          <w:rtl/>
        </w:rPr>
        <w:t>ש</w:t>
      </w:r>
      <w:r>
        <w:rPr>
          <w:rFonts w:hint="cs"/>
          <w:rtl/>
        </w:rPr>
        <w:t>הממשלה תסיים את דיוניה. עד שהיא תביא את החוק</w:t>
      </w:r>
      <w:r w:rsidR="007A2C84">
        <w:rPr>
          <w:rFonts w:hint="cs"/>
          <w:rtl/>
        </w:rPr>
        <w:t xml:space="preserve"> </w:t>
      </w:r>
      <w:bookmarkStart w:id="251" w:name="_ETM_Q1_1710027"/>
      <w:bookmarkEnd w:id="251"/>
      <w:r w:rsidR="007A2C84">
        <w:rPr>
          <w:rFonts w:hint="cs"/>
          <w:rtl/>
        </w:rPr>
        <w:t>ייקח שנה וחצי.</w:t>
      </w:r>
    </w:p>
    <w:p w:rsidR="009F37C9" w:rsidRDefault="009F37C9" w:rsidP="009F37C9">
      <w:pPr>
        <w:rPr>
          <w:rtl/>
        </w:rPr>
      </w:pPr>
    </w:p>
    <w:p w:rsidR="007A2C84" w:rsidRDefault="007A2C84" w:rsidP="007A2C84">
      <w:pPr>
        <w:pStyle w:val="af6"/>
        <w:keepNext/>
        <w:rPr>
          <w:rtl/>
        </w:rPr>
      </w:pPr>
      <w:bookmarkStart w:id="252" w:name="_ETM_Q1_1713163"/>
      <w:bookmarkStart w:id="253" w:name="ET_yor_5854_124"/>
      <w:bookmarkEnd w:id="252"/>
      <w:r w:rsidRPr="007A2C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A2C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7A2C84" w:rsidRDefault="007A2C84" w:rsidP="007A2C84">
      <w:pPr>
        <w:pStyle w:val="KeepWithNext"/>
        <w:rPr>
          <w:rtl/>
          <w:lang w:eastAsia="he-IL"/>
        </w:rPr>
      </w:pPr>
    </w:p>
    <w:p w:rsidR="009F37C9" w:rsidRDefault="009F37C9" w:rsidP="009F37C9">
      <w:pPr>
        <w:rPr>
          <w:rtl/>
        </w:rPr>
      </w:pPr>
      <w:bookmarkStart w:id="254" w:name="_ETM_Q1_1713920"/>
      <w:bookmarkStart w:id="255" w:name="_ETM_Q1_1713965"/>
      <w:bookmarkEnd w:id="254"/>
      <w:bookmarkEnd w:id="255"/>
      <w:r>
        <w:rPr>
          <w:rFonts w:hint="cs"/>
          <w:rtl/>
        </w:rPr>
        <w:t>היו גם הצעות לסדר שאנחנו צריכים ל</w:t>
      </w:r>
      <w:r w:rsidR="007A2C84">
        <w:rPr>
          <w:rFonts w:hint="cs"/>
          <w:rtl/>
        </w:rPr>
        <w:t>דון בהן לגבי מבנים מסוכנים.</w:t>
      </w:r>
    </w:p>
    <w:p w:rsidR="009F37C9" w:rsidRDefault="009F37C9" w:rsidP="009F37C9">
      <w:pPr>
        <w:rPr>
          <w:rtl/>
        </w:rPr>
      </w:pPr>
    </w:p>
    <w:p w:rsidR="009F37C9" w:rsidRDefault="009F37C9" w:rsidP="009F37C9">
      <w:pPr>
        <w:pStyle w:val="a4"/>
        <w:keepNext/>
        <w:rPr>
          <w:rtl/>
        </w:rPr>
      </w:pPr>
      <w:bookmarkStart w:id="256" w:name="ET_speaker_4741_9"/>
      <w:r w:rsidRPr="009F37C9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9F3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9F37C9" w:rsidRDefault="009F37C9" w:rsidP="009F37C9">
      <w:pPr>
        <w:pStyle w:val="KeepWithNext"/>
        <w:rPr>
          <w:rtl/>
        </w:rPr>
      </w:pPr>
    </w:p>
    <w:p w:rsidR="0066448F" w:rsidRDefault="0066448F" w:rsidP="0066448F">
      <w:pPr>
        <w:rPr>
          <w:rtl/>
        </w:rPr>
      </w:pPr>
      <w:bookmarkStart w:id="257" w:name="_ETM_Q1_1716020"/>
      <w:bookmarkStart w:id="258" w:name="_ETM_Q1_1716102"/>
      <w:bookmarkEnd w:id="257"/>
      <w:bookmarkEnd w:id="258"/>
      <w:r>
        <w:rPr>
          <w:rFonts w:hint="cs"/>
          <w:rtl/>
        </w:rPr>
        <w:t xml:space="preserve">יש </w:t>
      </w:r>
      <w:bookmarkStart w:id="259" w:name="_ETM_Q1_1719194"/>
      <w:bookmarkEnd w:id="259"/>
      <w:r>
        <w:rPr>
          <w:rFonts w:hint="cs"/>
          <w:rtl/>
        </w:rPr>
        <w:t>פה הזדמנות.</w:t>
      </w:r>
    </w:p>
    <w:p w:rsidR="0066448F" w:rsidRPr="0066448F" w:rsidRDefault="0066448F" w:rsidP="0066448F">
      <w:pPr>
        <w:rPr>
          <w:rtl/>
        </w:rPr>
      </w:pPr>
      <w:bookmarkStart w:id="260" w:name="_ETM_Q1_1720849"/>
      <w:bookmarkStart w:id="261" w:name="_ETM_Q1_1720904"/>
      <w:bookmarkEnd w:id="260"/>
      <w:bookmarkEnd w:id="261"/>
    </w:p>
    <w:p w:rsidR="0066448F" w:rsidRDefault="0066448F" w:rsidP="0066448F">
      <w:pPr>
        <w:pStyle w:val="af6"/>
        <w:keepNext/>
        <w:rPr>
          <w:rtl/>
        </w:rPr>
      </w:pPr>
      <w:bookmarkStart w:id="262" w:name="_ETM_Q1_1724274"/>
      <w:bookmarkStart w:id="263" w:name="ET_yor_5854_125"/>
      <w:bookmarkEnd w:id="262"/>
      <w:r w:rsidRPr="006644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64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66448F" w:rsidRDefault="0066448F" w:rsidP="0066448F">
      <w:pPr>
        <w:pStyle w:val="KeepWithNext"/>
        <w:rPr>
          <w:rtl/>
          <w:lang w:eastAsia="he-IL"/>
        </w:rPr>
      </w:pPr>
    </w:p>
    <w:p w:rsidR="009F37C9" w:rsidRDefault="0066448F" w:rsidP="0066448F">
      <w:pPr>
        <w:rPr>
          <w:rtl/>
        </w:rPr>
      </w:pPr>
      <w:bookmarkStart w:id="264" w:name="_ETM_Q1_1725014"/>
      <w:bookmarkStart w:id="265" w:name="_ETM_Q1_1725069"/>
      <w:bookmarkEnd w:id="264"/>
      <w:bookmarkEnd w:id="265"/>
      <w:r>
        <w:rPr>
          <w:rFonts w:hint="cs"/>
          <w:rtl/>
        </w:rPr>
        <w:t xml:space="preserve">מישהו היה צריך לשים לב שהנושא </w:t>
      </w:r>
      <w:bookmarkStart w:id="266" w:name="_ETM_Q1_1723463"/>
      <w:bookmarkEnd w:id="266"/>
      <w:r>
        <w:rPr>
          <w:rFonts w:hint="cs"/>
          <w:rtl/>
        </w:rPr>
        <w:t xml:space="preserve">הזה יגיע לוועדה </w:t>
      </w:r>
      <w:r w:rsidR="009F37C9">
        <w:rPr>
          <w:rFonts w:hint="cs"/>
          <w:rtl/>
        </w:rPr>
        <w:t xml:space="preserve">יותר מסודר. </w:t>
      </w:r>
    </w:p>
    <w:p w:rsidR="009F37C9" w:rsidRDefault="009F37C9" w:rsidP="009F37C9">
      <w:pPr>
        <w:rPr>
          <w:rtl/>
        </w:rPr>
      </w:pPr>
    </w:p>
    <w:p w:rsidR="0066448F" w:rsidRDefault="0066448F" w:rsidP="0066448F">
      <w:pPr>
        <w:pStyle w:val="a4"/>
        <w:keepNext/>
        <w:rPr>
          <w:rtl/>
        </w:rPr>
      </w:pPr>
      <w:bookmarkStart w:id="267" w:name="_ETM_Q1_1731660"/>
      <w:bookmarkStart w:id="268" w:name="ET_speaker_תומר_רוזנר_126"/>
      <w:bookmarkEnd w:id="267"/>
      <w:r w:rsidRPr="0066448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4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66448F" w:rsidRDefault="0066448F" w:rsidP="0066448F">
      <w:pPr>
        <w:pStyle w:val="KeepWithNext"/>
        <w:rPr>
          <w:rtl/>
          <w:lang w:eastAsia="he-IL"/>
        </w:rPr>
      </w:pPr>
    </w:p>
    <w:p w:rsidR="009F37C9" w:rsidRDefault="009F37C9" w:rsidP="009F37C9">
      <w:pPr>
        <w:rPr>
          <w:rtl/>
        </w:rPr>
      </w:pPr>
      <w:bookmarkStart w:id="269" w:name="_ETM_Q1_1732150"/>
      <w:bookmarkStart w:id="270" w:name="_ETM_Q1_1732198"/>
      <w:bookmarkEnd w:id="269"/>
      <w:bookmarkEnd w:id="270"/>
      <w:r>
        <w:rPr>
          <w:rFonts w:hint="cs"/>
          <w:rtl/>
        </w:rPr>
        <w:t>הממשלה יכול</w:t>
      </w:r>
      <w:r w:rsidR="0066448F">
        <w:rPr>
          <w:rFonts w:hint="cs"/>
          <w:rtl/>
        </w:rPr>
        <w:t>ה להביא כבר בשבוע הבא הצעת חוק. אם היא חושבת שזה מאוד דחוף,</w:t>
      </w:r>
      <w:r>
        <w:rPr>
          <w:rFonts w:hint="cs"/>
          <w:rtl/>
        </w:rPr>
        <w:t xml:space="preserve"> היא יכולה להביא</w:t>
      </w:r>
      <w:r w:rsidR="0066448F">
        <w:rPr>
          <w:rFonts w:hint="cs"/>
          <w:rtl/>
        </w:rPr>
        <w:t xml:space="preserve"> </w:t>
      </w:r>
      <w:bookmarkStart w:id="271" w:name="_ETM_Q1_1740099"/>
      <w:bookmarkEnd w:id="271"/>
      <w:r w:rsidR="0066448F">
        <w:rPr>
          <w:rFonts w:hint="cs"/>
          <w:rtl/>
        </w:rPr>
        <w:t>בשבוע הבא הצעת חוק.</w:t>
      </w:r>
      <w:r>
        <w:rPr>
          <w:rFonts w:hint="cs"/>
          <w:rtl/>
        </w:rPr>
        <w:t xml:space="preserve"> </w:t>
      </w:r>
    </w:p>
    <w:p w:rsidR="009F37C9" w:rsidRDefault="009F37C9" w:rsidP="009F37C9">
      <w:pPr>
        <w:rPr>
          <w:rtl/>
        </w:rPr>
      </w:pPr>
    </w:p>
    <w:p w:rsidR="0066448F" w:rsidRDefault="0066448F" w:rsidP="0066448F">
      <w:pPr>
        <w:pStyle w:val="af9"/>
        <w:keepNext/>
        <w:rPr>
          <w:rtl/>
        </w:rPr>
      </w:pPr>
      <w:bookmarkStart w:id="272" w:name="ET_guest_אביעד_פרידמן_127"/>
      <w:r w:rsidRPr="0066448F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6644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"/>
    </w:p>
    <w:p w:rsidR="0066448F" w:rsidRDefault="0066448F" w:rsidP="0066448F">
      <w:pPr>
        <w:pStyle w:val="KeepWithNext"/>
        <w:rPr>
          <w:rtl/>
        </w:rPr>
      </w:pPr>
    </w:p>
    <w:p w:rsidR="009F37C9" w:rsidRDefault="0066448F" w:rsidP="00283C8F">
      <w:pPr>
        <w:rPr>
          <w:rtl/>
        </w:rPr>
      </w:pPr>
      <w:bookmarkStart w:id="273" w:name="_ETM_Q1_1739780"/>
      <w:bookmarkStart w:id="274" w:name="_ETM_Q1_1739837"/>
      <w:bookmarkEnd w:id="273"/>
      <w:bookmarkEnd w:id="274"/>
      <w:r>
        <w:rPr>
          <w:rFonts w:hint="cs"/>
          <w:rtl/>
        </w:rPr>
        <w:t xml:space="preserve">הצעת החוק שהממשלה תביא </w:t>
      </w:r>
      <w:r w:rsidR="009F37C9">
        <w:rPr>
          <w:rFonts w:hint="cs"/>
          <w:rtl/>
        </w:rPr>
        <w:t xml:space="preserve">תתייחס לכלל הנושאים. </w:t>
      </w:r>
    </w:p>
    <w:p w:rsidR="009F37C9" w:rsidRDefault="009F37C9" w:rsidP="009F37C9">
      <w:pPr>
        <w:rPr>
          <w:rtl/>
        </w:rPr>
      </w:pPr>
    </w:p>
    <w:p w:rsidR="00283C8F" w:rsidRDefault="00283C8F" w:rsidP="00283C8F">
      <w:pPr>
        <w:pStyle w:val="a4"/>
        <w:keepNext/>
        <w:rPr>
          <w:rtl/>
        </w:rPr>
      </w:pPr>
      <w:bookmarkStart w:id="275" w:name="_ETM_Q1_1744694"/>
      <w:bookmarkStart w:id="276" w:name="ET_speaker_תומר_רוזנר_128"/>
      <w:bookmarkEnd w:id="275"/>
      <w:r w:rsidRPr="00283C8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83C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283C8F" w:rsidRDefault="00283C8F" w:rsidP="00283C8F">
      <w:pPr>
        <w:pStyle w:val="KeepWithNext"/>
        <w:rPr>
          <w:rtl/>
          <w:lang w:eastAsia="he-IL"/>
        </w:rPr>
      </w:pPr>
    </w:p>
    <w:p w:rsidR="00283C8F" w:rsidRPr="00283C8F" w:rsidRDefault="00283C8F" w:rsidP="00551DA6">
      <w:pPr>
        <w:rPr>
          <w:rtl/>
          <w:lang w:eastAsia="he-IL"/>
        </w:rPr>
      </w:pPr>
      <w:bookmarkStart w:id="277" w:name="_ETM_Q1_1745245"/>
      <w:bookmarkStart w:id="278" w:name="_ETM_Q1_1745314"/>
      <w:bookmarkEnd w:id="277"/>
      <w:bookmarkEnd w:id="278"/>
      <w:r>
        <w:rPr>
          <w:rFonts w:hint="cs"/>
          <w:rtl/>
          <w:lang w:eastAsia="he-IL"/>
        </w:rPr>
        <w:t xml:space="preserve">אם </w:t>
      </w:r>
      <w:bookmarkStart w:id="279" w:name="_ETM_Q1_1744456"/>
      <w:bookmarkEnd w:id="279"/>
      <w:r>
        <w:rPr>
          <w:rFonts w:hint="cs"/>
          <w:rtl/>
          <w:lang w:eastAsia="he-IL"/>
        </w:rPr>
        <w:t xml:space="preserve">דחוף לממשלה להתייחס לנושא הזה, שתתייחס </w:t>
      </w:r>
      <w:bookmarkStart w:id="280" w:name="_ETM_Q1_1744807"/>
      <w:bookmarkEnd w:id="280"/>
      <w:r>
        <w:rPr>
          <w:rFonts w:hint="cs"/>
          <w:rtl/>
          <w:lang w:eastAsia="he-IL"/>
        </w:rPr>
        <w:t xml:space="preserve">לנושא הזה בדחיפות. </w:t>
      </w:r>
    </w:p>
    <w:p w:rsidR="009F37C9" w:rsidRDefault="009F37C9" w:rsidP="009F37C9">
      <w:pPr>
        <w:rPr>
          <w:rtl/>
        </w:rPr>
      </w:pPr>
    </w:p>
    <w:p w:rsidR="00283C8F" w:rsidRDefault="00283C8F" w:rsidP="009F37C9">
      <w:pPr>
        <w:rPr>
          <w:rtl/>
        </w:rPr>
      </w:pPr>
    </w:p>
    <w:p w:rsidR="00283C8F" w:rsidRDefault="00283C8F" w:rsidP="00283C8F">
      <w:pPr>
        <w:pStyle w:val="af9"/>
        <w:keepNext/>
        <w:rPr>
          <w:rtl/>
        </w:rPr>
      </w:pPr>
      <w:bookmarkStart w:id="281" w:name="ET_guest_אביעד_פרידמן_129"/>
      <w:r w:rsidRPr="00283C8F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283C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"/>
    </w:p>
    <w:p w:rsidR="00283C8F" w:rsidRDefault="00283C8F" w:rsidP="00283C8F">
      <w:pPr>
        <w:pStyle w:val="KeepWithNext"/>
        <w:rPr>
          <w:rtl/>
        </w:rPr>
      </w:pPr>
    </w:p>
    <w:p w:rsidR="009F37C9" w:rsidRDefault="00551DA6" w:rsidP="00283C8F">
      <w:pPr>
        <w:rPr>
          <w:rtl/>
        </w:rPr>
      </w:pPr>
      <w:r>
        <w:rPr>
          <w:rFonts w:hint="cs"/>
          <w:rtl/>
        </w:rPr>
        <w:t xml:space="preserve">אבל </w:t>
      </w:r>
      <w:r w:rsidR="009F37C9">
        <w:rPr>
          <w:rFonts w:hint="cs"/>
          <w:rtl/>
        </w:rPr>
        <w:t xml:space="preserve">בינתיים יש את </w:t>
      </w:r>
      <w:r w:rsidR="00283C8F">
        <w:rPr>
          <w:rFonts w:hint="cs"/>
          <w:rtl/>
        </w:rPr>
        <w:t>הנושא הספציפי הזה</w:t>
      </w:r>
      <w:r w:rsidR="009F37C9">
        <w:rPr>
          <w:rFonts w:hint="cs"/>
          <w:rtl/>
        </w:rPr>
        <w:t xml:space="preserve">. </w:t>
      </w:r>
      <w:r w:rsidR="00283C8F">
        <w:rPr>
          <w:rFonts w:hint="cs"/>
          <w:rtl/>
        </w:rPr>
        <w:t xml:space="preserve">אני מקבל את הצעתו של חבר </w:t>
      </w:r>
      <w:bookmarkStart w:id="282" w:name="_ETM_Q1_1753123"/>
      <w:bookmarkEnd w:id="282"/>
      <w:r w:rsidR="00283C8F">
        <w:rPr>
          <w:rFonts w:hint="cs"/>
          <w:rtl/>
        </w:rPr>
        <w:t>הכנסת בני בגין שזה יהיה כהוראת שעה, כדי שאנשים</w:t>
      </w:r>
      <w:r w:rsidR="009F37C9">
        <w:rPr>
          <w:rFonts w:hint="cs"/>
          <w:rtl/>
        </w:rPr>
        <w:t xml:space="preserve"> </w:t>
      </w:r>
      <w:r w:rsidR="00283C8F">
        <w:rPr>
          <w:rFonts w:hint="cs"/>
          <w:rtl/>
        </w:rPr>
        <w:t>ש</w:t>
      </w:r>
      <w:r w:rsidR="009F37C9">
        <w:rPr>
          <w:rFonts w:hint="cs"/>
          <w:rtl/>
        </w:rPr>
        <w:t>נמצאים בחוץ ומ</w:t>
      </w:r>
      <w:r w:rsidR="00283C8F">
        <w:rPr>
          <w:rFonts w:hint="cs"/>
          <w:rtl/>
        </w:rPr>
        <w:t>מתינים לפתרון</w:t>
      </w:r>
      <w:r w:rsidR="009F37C9">
        <w:rPr>
          <w:rFonts w:hint="cs"/>
          <w:rtl/>
        </w:rPr>
        <w:t xml:space="preserve"> יקבלו את הפתרון. </w:t>
      </w:r>
      <w:r w:rsidR="00283C8F">
        <w:rPr>
          <w:rFonts w:hint="cs"/>
          <w:rtl/>
        </w:rPr>
        <w:t xml:space="preserve">אם זאת הוראה </w:t>
      </w:r>
      <w:bookmarkStart w:id="283" w:name="_ETM_Q1_1761081"/>
      <w:bookmarkEnd w:id="283"/>
      <w:r w:rsidR="00283C8F">
        <w:rPr>
          <w:rFonts w:hint="cs"/>
          <w:rtl/>
        </w:rPr>
        <w:t>לשנה או שנה וחצי</w:t>
      </w:r>
      <w:r w:rsidR="00854C2A">
        <w:rPr>
          <w:rFonts w:hint="cs"/>
          <w:rtl/>
        </w:rPr>
        <w:t>,</w:t>
      </w:r>
      <w:r w:rsidR="00283C8F">
        <w:rPr>
          <w:rFonts w:hint="cs"/>
          <w:rtl/>
        </w:rPr>
        <w:t xml:space="preserve"> לא יקרה שום דבר, מ</w:t>
      </w:r>
      <w:bookmarkStart w:id="284" w:name="_ETM_Q1_1762821"/>
      <w:bookmarkEnd w:id="284"/>
      <w:r w:rsidR="00283C8F">
        <w:rPr>
          <w:rFonts w:hint="cs"/>
          <w:rtl/>
        </w:rPr>
        <w:t xml:space="preserve">דובר בסך </w:t>
      </w:r>
      <w:proofErr w:type="spellStart"/>
      <w:r w:rsidR="00283C8F">
        <w:rPr>
          <w:rFonts w:hint="cs"/>
          <w:rtl/>
        </w:rPr>
        <w:t>הכל</w:t>
      </w:r>
      <w:proofErr w:type="spellEnd"/>
      <w:r w:rsidR="00283C8F">
        <w:rPr>
          <w:rFonts w:hint="cs"/>
          <w:rtl/>
        </w:rPr>
        <w:t xml:space="preserve"> בכמות מוגדרת של אנשים. </w:t>
      </w:r>
    </w:p>
    <w:p w:rsidR="009F37C9" w:rsidRDefault="009F37C9" w:rsidP="009F37C9">
      <w:pPr>
        <w:rPr>
          <w:rtl/>
        </w:rPr>
      </w:pPr>
    </w:p>
    <w:p w:rsidR="00283C8F" w:rsidRDefault="00283C8F" w:rsidP="00283C8F">
      <w:pPr>
        <w:pStyle w:val="af6"/>
        <w:keepNext/>
        <w:rPr>
          <w:rtl/>
        </w:rPr>
      </w:pPr>
      <w:bookmarkStart w:id="285" w:name="ET_yor_5854_130"/>
      <w:r w:rsidRPr="00283C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83C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283C8F" w:rsidRDefault="00283C8F" w:rsidP="00283C8F">
      <w:pPr>
        <w:pStyle w:val="KeepWithNext"/>
        <w:rPr>
          <w:rtl/>
          <w:lang w:eastAsia="he-IL"/>
        </w:rPr>
      </w:pPr>
    </w:p>
    <w:p w:rsidR="009F37C9" w:rsidRDefault="009F37C9" w:rsidP="009F37C9">
      <w:pPr>
        <w:rPr>
          <w:rtl/>
        </w:rPr>
      </w:pPr>
      <w:r>
        <w:rPr>
          <w:rFonts w:hint="cs"/>
          <w:rtl/>
        </w:rPr>
        <w:t xml:space="preserve">בכל זאת הייתה צריכה להיות פנייה מצד הממשלה, משהו מסודר. </w:t>
      </w:r>
    </w:p>
    <w:p w:rsidR="009F37C9" w:rsidRDefault="009F37C9" w:rsidP="009F37C9">
      <w:pPr>
        <w:ind w:firstLine="0"/>
        <w:rPr>
          <w:rtl/>
        </w:rPr>
      </w:pPr>
    </w:p>
    <w:p w:rsidR="009F37C9" w:rsidRDefault="009F37C9" w:rsidP="009F37C9">
      <w:pPr>
        <w:pStyle w:val="a4"/>
        <w:keepNext/>
        <w:rPr>
          <w:rtl/>
        </w:rPr>
      </w:pPr>
      <w:bookmarkStart w:id="286" w:name="ET_speaker_4741_10"/>
      <w:r w:rsidRPr="009F37C9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9F3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9F37C9" w:rsidRDefault="009F37C9" w:rsidP="009F37C9">
      <w:pPr>
        <w:pStyle w:val="KeepWithNext"/>
        <w:rPr>
          <w:rtl/>
        </w:rPr>
      </w:pPr>
    </w:p>
    <w:p w:rsidR="009F37C9" w:rsidRDefault="009F37C9" w:rsidP="009F37C9">
      <w:pPr>
        <w:rPr>
          <w:rtl/>
        </w:rPr>
      </w:pPr>
      <w:r>
        <w:rPr>
          <w:rFonts w:hint="cs"/>
          <w:rtl/>
        </w:rPr>
        <w:t xml:space="preserve">אני מוכן להוסיף </w:t>
      </w:r>
      <w:r w:rsidR="00E3111D">
        <w:rPr>
          <w:rFonts w:hint="cs"/>
          <w:rtl/>
        </w:rPr>
        <w:t xml:space="preserve">את זה </w:t>
      </w:r>
      <w:r>
        <w:rPr>
          <w:rFonts w:hint="cs"/>
          <w:rtl/>
        </w:rPr>
        <w:t>כהסת</w:t>
      </w:r>
      <w:r w:rsidR="00E3111D">
        <w:rPr>
          <w:rFonts w:hint="cs"/>
          <w:rtl/>
        </w:rPr>
        <w:t>י</w:t>
      </w:r>
      <w:r>
        <w:rPr>
          <w:rFonts w:hint="cs"/>
          <w:rtl/>
        </w:rPr>
        <w:t>יגות</w:t>
      </w:r>
      <w:r w:rsidR="00E3111D">
        <w:rPr>
          <w:rFonts w:hint="cs"/>
          <w:rtl/>
        </w:rPr>
        <w:t>, בהנחה שהיא תתקבל.</w:t>
      </w:r>
    </w:p>
    <w:p w:rsidR="009F37C9" w:rsidRDefault="009F37C9" w:rsidP="00E3111D">
      <w:pPr>
        <w:ind w:firstLine="0"/>
        <w:rPr>
          <w:rtl/>
        </w:rPr>
      </w:pPr>
    </w:p>
    <w:p w:rsidR="00E3111D" w:rsidRDefault="00E3111D" w:rsidP="00E3111D">
      <w:pPr>
        <w:pStyle w:val="af6"/>
        <w:keepNext/>
        <w:rPr>
          <w:rtl/>
        </w:rPr>
      </w:pPr>
      <w:bookmarkStart w:id="287" w:name="_ETM_Q1_1788645"/>
      <w:bookmarkStart w:id="288" w:name="_ETM_Q1_1788702"/>
      <w:bookmarkStart w:id="289" w:name="_ETM_Q1_1789670"/>
      <w:bookmarkStart w:id="290" w:name="ET_yor_5854_131"/>
      <w:bookmarkEnd w:id="287"/>
      <w:bookmarkEnd w:id="288"/>
      <w:bookmarkEnd w:id="289"/>
      <w:r w:rsidRPr="00E311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311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E3111D" w:rsidRDefault="00E3111D" w:rsidP="00E3111D">
      <w:pPr>
        <w:pStyle w:val="KeepWithNext"/>
        <w:rPr>
          <w:rtl/>
          <w:lang w:eastAsia="he-IL"/>
        </w:rPr>
      </w:pPr>
    </w:p>
    <w:p w:rsidR="009F37C9" w:rsidRDefault="009F37C9" w:rsidP="00551DA6">
      <w:pPr>
        <w:rPr>
          <w:rtl/>
        </w:rPr>
      </w:pPr>
      <w:bookmarkStart w:id="291" w:name="_ETM_Q1_1790370"/>
      <w:bookmarkStart w:id="292" w:name="_ETM_Q1_1790448"/>
      <w:bookmarkEnd w:id="291"/>
      <w:bookmarkEnd w:id="292"/>
      <w:r>
        <w:rPr>
          <w:rFonts w:hint="cs"/>
          <w:rtl/>
        </w:rPr>
        <w:t>אבל אז צריך להביא את האנשים ה</w:t>
      </w:r>
      <w:r w:rsidR="00E3111D">
        <w:rPr>
          <w:rFonts w:hint="cs"/>
          <w:rtl/>
        </w:rPr>
        <w:t>רלוו</w:t>
      </w:r>
      <w:r>
        <w:rPr>
          <w:rFonts w:hint="cs"/>
          <w:rtl/>
        </w:rPr>
        <w:t>נ</w:t>
      </w:r>
      <w:r w:rsidR="00E3111D">
        <w:rPr>
          <w:rFonts w:hint="cs"/>
          <w:rtl/>
        </w:rPr>
        <w:t>ט</w:t>
      </w:r>
      <w:r>
        <w:rPr>
          <w:rFonts w:hint="cs"/>
          <w:rtl/>
        </w:rPr>
        <w:t>יים לדיון. לא הי</w:t>
      </w:r>
      <w:r w:rsidR="00E3111D">
        <w:rPr>
          <w:rFonts w:hint="cs"/>
          <w:rtl/>
        </w:rPr>
        <w:t>ו כאלה בוועדה, לא שמענו את כולם.</w:t>
      </w:r>
      <w:r>
        <w:rPr>
          <w:rFonts w:hint="cs"/>
          <w:rtl/>
        </w:rPr>
        <w:t xml:space="preserve"> </w:t>
      </w:r>
      <w:r w:rsidR="00760EED">
        <w:rPr>
          <w:rFonts w:hint="cs"/>
          <w:rtl/>
        </w:rPr>
        <w:t>אני מציע שזה לא יובא כהסתייגות</w:t>
      </w:r>
      <w:r w:rsidR="002C651C">
        <w:rPr>
          <w:rFonts w:hint="cs"/>
          <w:rtl/>
        </w:rPr>
        <w:t>,</w:t>
      </w:r>
      <w:r w:rsidR="00760EE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2C651C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נהיה חייבים למצות את הדיון. </w:t>
      </w:r>
      <w:r w:rsidR="002C651C">
        <w:rPr>
          <w:rFonts w:hint="cs"/>
          <w:rtl/>
        </w:rPr>
        <w:t>אני מציע ש</w:t>
      </w:r>
      <w:r>
        <w:rPr>
          <w:rFonts w:hint="cs"/>
          <w:rtl/>
        </w:rPr>
        <w:t>יביאו הצעה מסודר</w:t>
      </w:r>
      <w:r w:rsidR="00760EED">
        <w:rPr>
          <w:rFonts w:hint="cs"/>
          <w:rtl/>
        </w:rPr>
        <w:t>ת</w:t>
      </w:r>
      <w:r w:rsidR="00854C2A">
        <w:rPr>
          <w:rFonts w:hint="cs"/>
          <w:rtl/>
        </w:rPr>
        <w:t>,</w:t>
      </w:r>
      <w:r w:rsidR="002C651C">
        <w:rPr>
          <w:rFonts w:hint="cs"/>
          <w:rtl/>
        </w:rPr>
        <w:t xml:space="preserve"> </w:t>
      </w:r>
      <w:r w:rsidR="00854C2A">
        <w:rPr>
          <w:rFonts w:hint="cs"/>
          <w:rtl/>
        </w:rPr>
        <w:t>ו</w:t>
      </w:r>
      <w:r w:rsidR="00760EED">
        <w:rPr>
          <w:rFonts w:hint="cs"/>
          <w:rtl/>
        </w:rPr>
        <w:t xml:space="preserve">אז </w:t>
      </w:r>
      <w:r w:rsidR="002C651C">
        <w:rPr>
          <w:rFonts w:hint="cs"/>
          <w:rtl/>
        </w:rPr>
        <w:t>הוועדה תזמין את כל האנשים הרלוונטיים ו</w:t>
      </w:r>
      <w:r w:rsidR="00551DA6">
        <w:rPr>
          <w:rFonts w:hint="cs"/>
          <w:rtl/>
        </w:rPr>
        <w:t>תקיים</w:t>
      </w:r>
      <w:r>
        <w:rPr>
          <w:rFonts w:hint="cs"/>
          <w:rtl/>
        </w:rPr>
        <w:t xml:space="preserve"> על זה</w:t>
      </w:r>
      <w:r w:rsidR="002C651C">
        <w:rPr>
          <w:rFonts w:hint="cs"/>
          <w:rtl/>
        </w:rPr>
        <w:t xml:space="preserve"> דיון.</w:t>
      </w:r>
      <w:r>
        <w:rPr>
          <w:rFonts w:hint="cs"/>
          <w:rtl/>
        </w:rPr>
        <w:t xml:space="preserve"> </w:t>
      </w:r>
    </w:p>
    <w:p w:rsidR="009F37C9" w:rsidRDefault="009F37C9" w:rsidP="009F37C9">
      <w:pPr>
        <w:rPr>
          <w:rtl/>
        </w:rPr>
      </w:pPr>
    </w:p>
    <w:p w:rsidR="002C651C" w:rsidRDefault="002C651C" w:rsidP="002C651C">
      <w:pPr>
        <w:pStyle w:val="a4"/>
        <w:keepNext/>
        <w:rPr>
          <w:rtl/>
        </w:rPr>
      </w:pPr>
      <w:bookmarkStart w:id="293" w:name="_ETM_Q1_1826243"/>
      <w:bookmarkStart w:id="294" w:name="ET_speaker_6275_132"/>
      <w:bookmarkEnd w:id="293"/>
      <w:r w:rsidRPr="002C651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2C6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2C651C" w:rsidRDefault="002C651C" w:rsidP="002C651C">
      <w:pPr>
        <w:pStyle w:val="KeepWithNext"/>
        <w:rPr>
          <w:rtl/>
          <w:lang w:eastAsia="he-IL"/>
        </w:rPr>
      </w:pPr>
    </w:p>
    <w:p w:rsidR="009F37C9" w:rsidRDefault="002C651C" w:rsidP="002C651C">
      <w:pPr>
        <w:rPr>
          <w:rtl/>
        </w:rPr>
      </w:pPr>
      <w:bookmarkStart w:id="295" w:name="_ETM_Q1_1826758"/>
      <w:bookmarkStart w:id="296" w:name="_ETM_Q1_1826812"/>
      <w:bookmarkEnd w:id="295"/>
      <w:bookmarkEnd w:id="296"/>
      <w:r>
        <w:rPr>
          <w:rFonts w:hint="cs"/>
          <w:rtl/>
        </w:rPr>
        <w:t xml:space="preserve">ללא כל קשר לפרק הזה. </w:t>
      </w:r>
    </w:p>
    <w:p w:rsidR="009F37C9" w:rsidRDefault="009F37C9" w:rsidP="009F37C9">
      <w:pPr>
        <w:rPr>
          <w:rtl/>
        </w:rPr>
      </w:pPr>
    </w:p>
    <w:p w:rsidR="002C651C" w:rsidRDefault="002C651C" w:rsidP="002C651C">
      <w:pPr>
        <w:pStyle w:val="af6"/>
        <w:keepNext/>
        <w:rPr>
          <w:rtl/>
        </w:rPr>
      </w:pPr>
      <w:bookmarkStart w:id="297" w:name="_ETM_Q1_1831981"/>
      <w:bookmarkStart w:id="298" w:name="ET_yor_5854_133"/>
      <w:bookmarkEnd w:id="297"/>
      <w:r w:rsidRPr="002C65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C65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2C651C" w:rsidRDefault="002C651C" w:rsidP="002C651C">
      <w:pPr>
        <w:pStyle w:val="KeepWithNext"/>
        <w:rPr>
          <w:rtl/>
          <w:lang w:eastAsia="he-IL"/>
        </w:rPr>
      </w:pPr>
    </w:p>
    <w:p w:rsidR="009F37C9" w:rsidRDefault="002C651C" w:rsidP="002C651C">
      <w:pPr>
        <w:rPr>
          <w:rtl/>
        </w:rPr>
      </w:pPr>
      <w:bookmarkStart w:id="299" w:name="_ETM_Q1_1832697"/>
      <w:bookmarkStart w:id="300" w:name="_ETM_Q1_1832744"/>
      <w:bookmarkEnd w:id="299"/>
      <w:bookmarkEnd w:id="300"/>
      <w:r>
        <w:rPr>
          <w:rFonts w:hint="cs"/>
          <w:rtl/>
        </w:rPr>
        <w:t>כן, כי התברר ש</w:t>
      </w:r>
      <w:bookmarkStart w:id="301" w:name="_ETM_Q1_1832218"/>
      <w:bookmarkEnd w:id="301"/>
      <w:r>
        <w:rPr>
          <w:rFonts w:hint="cs"/>
          <w:rtl/>
        </w:rPr>
        <w:t xml:space="preserve">בעייתי להכניס אותו לנוסח בלי שמוצה הדיון. </w:t>
      </w:r>
    </w:p>
    <w:p w:rsidR="009F37C9" w:rsidRDefault="009F37C9" w:rsidP="009F37C9">
      <w:pPr>
        <w:rPr>
          <w:rtl/>
        </w:rPr>
      </w:pPr>
    </w:p>
    <w:p w:rsidR="002C651C" w:rsidRDefault="002C651C" w:rsidP="002C651C">
      <w:pPr>
        <w:pStyle w:val="af9"/>
        <w:keepNext/>
        <w:rPr>
          <w:rtl/>
        </w:rPr>
      </w:pPr>
      <w:bookmarkStart w:id="302" w:name="ET_guest_אביעד_פרידמן_134"/>
      <w:r w:rsidRPr="002C651C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2C65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"/>
    </w:p>
    <w:p w:rsidR="002C651C" w:rsidRDefault="002C651C" w:rsidP="002C651C">
      <w:pPr>
        <w:pStyle w:val="KeepWithNext"/>
        <w:rPr>
          <w:rtl/>
        </w:rPr>
      </w:pPr>
    </w:p>
    <w:p w:rsidR="009F37C9" w:rsidRDefault="002C651C" w:rsidP="009F37C9">
      <w:pPr>
        <w:rPr>
          <w:rtl/>
        </w:rPr>
      </w:pPr>
      <w:r>
        <w:rPr>
          <w:rFonts w:hint="cs"/>
          <w:rtl/>
        </w:rPr>
        <w:t>א</w:t>
      </w:r>
      <w:bookmarkStart w:id="303" w:name="_ETM_Q1_1850567"/>
      <w:bookmarkEnd w:id="303"/>
      <w:r>
        <w:rPr>
          <w:rFonts w:hint="cs"/>
          <w:rtl/>
        </w:rPr>
        <w:t>ני חושב ש</w:t>
      </w:r>
      <w:r w:rsidR="009F37C9">
        <w:rPr>
          <w:rFonts w:hint="cs"/>
          <w:rtl/>
        </w:rPr>
        <w:t>גם כהוראת שעה</w:t>
      </w:r>
      <w:r w:rsidR="004562CF">
        <w:rPr>
          <w:rFonts w:hint="cs"/>
          <w:rtl/>
        </w:rPr>
        <w:t xml:space="preserve"> - -</w:t>
      </w:r>
      <w:r w:rsidR="009F37C9">
        <w:rPr>
          <w:rFonts w:hint="cs"/>
          <w:rtl/>
        </w:rPr>
        <w:t xml:space="preserve"> </w:t>
      </w:r>
    </w:p>
    <w:p w:rsidR="009F37C9" w:rsidRDefault="009F37C9" w:rsidP="009F37C9">
      <w:pPr>
        <w:rPr>
          <w:rtl/>
        </w:rPr>
      </w:pPr>
    </w:p>
    <w:p w:rsidR="009F37C9" w:rsidRDefault="009F37C9" w:rsidP="009F37C9">
      <w:pPr>
        <w:pStyle w:val="a4"/>
        <w:keepNext/>
        <w:rPr>
          <w:rtl/>
        </w:rPr>
      </w:pPr>
      <w:bookmarkStart w:id="304" w:name="ET_speaker_5628_11"/>
      <w:r w:rsidRPr="009F37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F3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9F37C9" w:rsidRDefault="009F37C9" w:rsidP="009F37C9">
      <w:pPr>
        <w:pStyle w:val="KeepWithNext"/>
        <w:rPr>
          <w:rtl/>
        </w:rPr>
      </w:pPr>
    </w:p>
    <w:p w:rsidR="009F37C9" w:rsidRDefault="005B2807" w:rsidP="005B2807">
      <w:pPr>
        <w:rPr>
          <w:rtl/>
        </w:rPr>
      </w:pPr>
      <w:r>
        <w:rPr>
          <w:rFonts w:hint="cs"/>
          <w:rtl/>
        </w:rPr>
        <w:t xml:space="preserve">אני חושב שכדאי לעשות כמו </w:t>
      </w:r>
      <w:bookmarkStart w:id="305" w:name="_ETM_Q1_1873634"/>
      <w:bookmarkEnd w:id="305"/>
      <w:r>
        <w:rPr>
          <w:rFonts w:hint="cs"/>
          <w:rtl/>
        </w:rPr>
        <w:t>שהמנכ"ל אומר בנושא הזה</w:t>
      </w:r>
      <w:r w:rsidR="009F37C9">
        <w:rPr>
          <w:rFonts w:hint="cs"/>
          <w:rtl/>
        </w:rPr>
        <w:t xml:space="preserve">. היום </w:t>
      </w:r>
      <w:r>
        <w:rPr>
          <w:rFonts w:hint="cs"/>
          <w:rtl/>
        </w:rPr>
        <w:t xml:space="preserve">יש </w:t>
      </w:r>
      <w:r w:rsidR="009F37C9">
        <w:rPr>
          <w:rFonts w:hint="cs"/>
          <w:rtl/>
        </w:rPr>
        <w:t>שבע</w:t>
      </w:r>
      <w:r>
        <w:rPr>
          <w:rFonts w:hint="cs"/>
          <w:rtl/>
        </w:rPr>
        <w:t>ה</w:t>
      </w:r>
      <w:r w:rsidR="009F37C9">
        <w:rPr>
          <w:rFonts w:hint="cs"/>
          <w:rtl/>
        </w:rPr>
        <w:t xml:space="preserve"> בניינים,</w:t>
      </w:r>
      <w:r>
        <w:rPr>
          <w:rFonts w:hint="cs"/>
          <w:rtl/>
        </w:rPr>
        <w:t xml:space="preserve"> אבל </w:t>
      </w:r>
      <w:r w:rsidR="009F37C9">
        <w:rPr>
          <w:rFonts w:hint="cs"/>
          <w:rtl/>
        </w:rPr>
        <w:t xml:space="preserve">זה יכול לגדול יותר ויותר. </w:t>
      </w:r>
      <w:r>
        <w:rPr>
          <w:rFonts w:hint="cs"/>
          <w:rtl/>
        </w:rPr>
        <w:t xml:space="preserve">תומר אומר בצדק שהממשלה </w:t>
      </w:r>
      <w:bookmarkStart w:id="306" w:name="_ETM_Q1_1878982"/>
      <w:bookmarkEnd w:id="306"/>
      <w:r>
        <w:rPr>
          <w:rFonts w:hint="cs"/>
          <w:rtl/>
        </w:rPr>
        <w:t xml:space="preserve">תגיש הצעת חוק. </w:t>
      </w:r>
      <w:r w:rsidR="009F37C9">
        <w:rPr>
          <w:rFonts w:hint="cs"/>
          <w:rtl/>
        </w:rPr>
        <w:t xml:space="preserve"> </w:t>
      </w:r>
    </w:p>
    <w:p w:rsidR="009F37C9" w:rsidRDefault="009F37C9" w:rsidP="009F37C9">
      <w:pPr>
        <w:rPr>
          <w:rtl/>
        </w:rPr>
      </w:pPr>
    </w:p>
    <w:p w:rsidR="005B2807" w:rsidRDefault="005B2807" w:rsidP="005B2807">
      <w:pPr>
        <w:pStyle w:val="a4"/>
        <w:keepNext/>
        <w:rPr>
          <w:rtl/>
        </w:rPr>
      </w:pPr>
      <w:bookmarkStart w:id="307" w:name="ET_speaker_תומר_רוזנר_135"/>
      <w:r w:rsidRPr="005B280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B28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5B2807" w:rsidRDefault="005B2807" w:rsidP="005B2807">
      <w:pPr>
        <w:pStyle w:val="KeepWithNext"/>
        <w:rPr>
          <w:rtl/>
          <w:lang w:eastAsia="he-IL"/>
        </w:rPr>
      </w:pPr>
    </w:p>
    <w:p w:rsidR="009F37C9" w:rsidRDefault="005B2807" w:rsidP="009F37C9">
      <w:pPr>
        <w:rPr>
          <w:rtl/>
        </w:rPr>
      </w:pPr>
      <w:r>
        <w:rPr>
          <w:rFonts w:hint="cs"/>
          <w:rtl/>
        </w:rPr>
        <w:t>יש הליך חק</w:t>
      </w:r>
      <w:r w:rsidR="009F37C9">
        <w:rPr>
          <w:rFonts w:hint="cs"/>
          <w:rtl/>
        </w:rPr>
        <w:t>י</w:t>
      </w:r>
      <w:r>
        <w:rPr>
          <w:rFonts w:hint="cs"/>
          <w:rtl/>
        </w:rPr>
        <w:t>קה</w:t>
      </w:r>
      <w:r w:rsidR="009F37C9">
        <w:rPr>
          <w:rFonts w:hint="cs"/>
          <w:rtl/>
        </w:rPr>
        <w:t xml:space="preserve"> נאות שצריך להתבצע</w:t>
      </w:r>
      <w:r>
        <w:rPr>
          <w:rFonts w:hint="cs"/>
          <w:rtl/>
        </w:rPr>
        <w:t>.</w:t>
      </w:r>
    </w:p>
    <w:p w:rsidR="009F37C9" w:rsidRDefault="009F37C9" w:rsidP="009F37C9">
      <w:pPr>
        <w:rPr>
          <w:rtl/>
        </w:rPr>
      </w:pPr>
    </w:p>
    <w:p w:rsidR="009F37C9" w:rsidRDefault="009F37C9" w:rsidP="009F37C9">
      <w:pPr>
        <w:pStyle w:val="a4"/>
        <w:keepNext/>
        <w:rPr>
          <w:rtl/>
        </w:rPr>
      </w:pPr>
      <w:bookmarkStart w:id="308" w:name="ET_speaker_5628_12"/>
      <w:r w:rsidRPr="009F37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F3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9F37C9" w:rsidRDefault="009F37C9" w:rsidP="009F37C9">
      <w:pPr>
        <w:pStyle w:val="KeepWithNext"/>
        <w:rPr>
          <w:rtl/>
        </w:rPr>
      </w:pPr>
    </w:p>
    <w:p w:rsidR="009F37C9" w:rsidRDefault="009F37C9" w:rsidP="000A570E">
      <w:pPr>
        <w:rPr>
          <w:rtl/>
        </w:rPr>
      </w:pPr>
      <w:r>
        <w:rPr>
          <w:rFonts w:hint="cs"/>
          <w:rtl/>
        </w:rPr>
        <w:t>אם כב</w:t>
      </w:r>
      <w:r w:rsidR="000A570E">
        <w:rPr>
          <w:rFonts w:hint="cs"/>
          <w:rtl/>
        </w:rPr>
        <w:t>ר זה נמצא בתוך הצעת החוק - -</w:t>
      </w:r>
    </w:p>
    <w:p w:rsidR="009F37C9" w:rsidRDefault="009F37C9" w:rsidP="009F37C9">
      <w:pPr>
        <w:rPr>
          <w:rtl/>
        </w:rPr>
      </w:pPr>
    </w:p>
    <w:p w:rsidR="000A570E" w:rsidRDefault="000A570E" w:rsidP="000A570E">
      <w:pPr>
        <w:pStyle w:val="a4"/>
        <w:keepNext/>
        <w:rPr>
          <w:rtl/>
        </w:rPr>
      </w:pPr>
      <w:bookmarkStart w:id="309" w:name="_ETM_Q1_1898571"/>
      <w:bookmarkStart w:id="310" w:name="ET_speaker_תומר_רוזנר_136"/>
      <w:bookmarkEnd w:id="309"/>
      <w:r w:rsidRPr="000A570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A57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0A570E" w:rsidRDefault="000A570E" w:rsidP="000A570E">
      <w:pPr>
        <w:pStyle w:val="KeepWithNext"/>
        <w:rPr>
          <w:rtl/>
          <w:lang w:eastAsia="he-IL"/>
        </w:rPr>
      </w:pPr>
    </w:p>
    <w:p w:rsidR="009F37C9" w:rsidRDefault="009F37C9" w:rsidP="009F37C9">
      <w:pPr>
        <w:rPr>
          <w:rtl/>
        </w:rPr>
      </w:pPr>
      <w:bookmarkStart w:id="311" w:name="_ETM_Q1_1899066"/>
      <w:bookmarkStart w:id="312" w:name="_ETM_Q1_1899109"/>
      <w:bookmarkEnd w:id="311"/>
      <w:bookmarkEnd w:id="312"/>
      <w:r>
        <w:rPr>
          <w:rFonts w:hint="cs"/>
          <w:rtl/>
        </w:rPr>
        <w:t>זה לא נמצא</w:t>
      </w:r>
      <w:r w:rsidR="000A570E">
        <w:rPr>
          <w:rFonts w:hint="cs"/>
          <w:rtl/>
        </w:rPr>
        <w:t>.</w:t>
      </w:r>
    </w:p>
    <w:p w:rsidR="009F37C9" w:rsidRDefault="009F37C9" w:rsidP="000A570E">
      <w:pPr>
        <w:ind w:firstLine="0"/>
        <w:rPr>
          <w:rtl/>
        </w:rPr>
      </w:pPr>
    </w:p>
    <w:p w:rsidR="000A570E" w:rsidRDefault="000A570E" w:rsidP="000A570E">
      <w:pPr>
        <w:pStyle w:val="af6"/>
        <w:keepNext/>
        <w:rPr>
          <w:rtl/>
        </w:rPr>
      </w:pPr>
      <w:bookmarkStart w:id="313" w:name="_ETM_Q1_1905122"/>
      <w:bookmarkStart w:id="314" w:name="_ETM_Q1_1905188"/>
      <w:bookmarkStart w:id="315" w:name="ET_yor_5854_137"/>
      <w:bookmarkEnd w:id="313"/>
      <w:bookmarkEnd w:id="314"/>
      <w:r w:rsidRPr="000A57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A57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0A570E" w:rsidRDefault="000A570E" w:rsidP="000A570E">
      <w:pPr>
        <w:pStyle w:val="KeepWithNext"/>
        <w:rPr>
          <w:rtl/>
          <w:lang w:eastAsia="he-IL"/>
        </w:rPr>
      </w:pPr>
    </w:p>
    <w:p w:rsidR="000A570E" w:rsidRDefault="000A570E" w:rsidP="000A570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היה נמצא</w:t>
      </w:r>
      <w:r w:rsidR="00854C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היינו צריכים את הוויכוח ה</w:t>
      </w:r>
      <w:bookmarkStart w:id="316" w:name="_ETM_Q1_1908298"/>
      <w:bookmarkEnd w:id="316"/>
      <w:r>
        <w:rPr>
          <w:rFonts w:hint="cs"/>
          <w:rtl/>
          <w:lang w:eastAsia="he-IL"/>
        </w:rPr>
        <w:t xml:space="preserve">זה. </w:t>
      </w:r>
    </w:p>
    <w:p w:rsidR="000A570E" w:rsidRPr="000A570E" w:rsidRDefault="000A570E" w:rsidP="000A570E">
      <w:pPr>
        <w:rPr>
          <w:rtl/>
          <w:lang w:eastAsia="he-IL"/>
        </w:rPr>
      </w:pPr>
      <w:bookmarkStart w:id="317" w:name="_ETM_Q1_1909730"/>
      <w:bookmarkStart w:id="318" w:name="_ETM_Q1_1909791"/>
      <w:bookmarkEnd w:id="317"/>
      <w:bookmarkEnd w:id="318"/>
    </w:p>
    <w:p w:rsidR="000A570E" w:rsidRDefault="000A570E" w:rsidP="000A570E">
      <w:pPr>
        <w:pStyle w:val="af9"/>
        <w:keepNext/>
        <w:rPr>
          <w:rtl/>
        </w:rPr>
      </w:pPr>
      <w:bookmarkStart w:id="319" w:name="_ETM_Q1_1906696"/>
      <w:bookmarkStart w:id="320" w:name="ET_guest_אביעד_פרידמן_138"/>
      <w:bookmarkEnd w:id="319"/>
      <w:r w:rsidRPr="000A570E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0A57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"/>
    </w:p>
    <w:p w:rsidR="000A570E" w:rsidRDefault="000A570E" w:rsidP="000A570E">
      <w:pPr>
        <w:pStyle w:val="KeepWithNext"/>
        <w:rPr>
          <w:rtl/>
        </w:rPr>
      </w:pPr>
    </w:p>
    <w:p w:rsidR="009F37C9" w:rsidRDefault="009F37C9" w:rsidP="009F37C9">
      <w:pPr>
        <w:rPr>
          <w:rtl/>
        </w:rPr>
      </w:pPr>
      <w:bookmarkStart w:id="321" w:name="_ETM_Q1_1907302"/>
      <w:bookmarkStart w:id="322" w:name="_ETM_Q1_1907350"/>
      <w:bookmarkEnd w:id="321"/>
      <w:bookmarkEnd w:id="322"/>
      <w:r>
        <w:rPr>
          <w:rFonts w:hint="cs"/>
          <w:rtl/>
        </w:rPr>
        <w:t>חברי הכנסת יכול</w:t>
      </w:r>
      <w:r w:rsidR="000A570E">
        <w:rPr>
          <w:rFonts w:hint="cs"/>
          <w:rtl/>
        </w:rPr>
        <w:t>י</w:t>
      </w:r>
      <w:r>
        <w:rPr>
          <w:rFonts w:hint="cs"/>
          <w:rtl/>
        </w:rPr>
        <w:t>ם להגיש הסתי</w:t>
      </w:r>
      <w:r w:rsidR="000A570E">
        <w:rPr>
          <w:rFonts w:hint="cs"/>
          <w:rtl/>
        </w:rPr>
        <w:t>י</w:t>
      </w:r>
      <w:r>
        <w:rPr>
          <w:rFonts w:hint="cs"/>
          <w:rtl/>
        </w:rPr>
        <w:t>גות</w:t>
      </w:r>
      <w:r w:rsidR="000A570E">
        <w:rPr>
          <w:rFonts w:hint="cs"/>
          <w:rtl/>
        </w:rPr>
        <w:t>.</w:t>
      </w:r>
    </w:p>
    <w:p w:rsidR="009F37C9" w:rsidRDefault="009F37C9" w:rsidP="009F37C9">
      <w:pPr>
        <w:rPr>
          <w:rtl/>
        </w:rPr>
      </w:pPr>
    </w:p>
    <w:p w:rsidR="000A570E" w:rsidRDefault="000A570E" w:rsidP="000A570E">
      <w:pPr>
        <w:ind w:firstLine="0"/>
        <w:rPr>
          <w:rtl/>
        </w:rPr>
      </w:pPr>
    </w:p>
    <w:p w:rsidR="000A570E" w:rsidRDefault="000A570E" w:rsidP="000A570E">
      <w:pPr>
        <w:pStyle w:val="af6"/>
        <w:keepNext/>
        <w:rPr>
          <w:rtl/>
        </w:rPr>
      </w:pPr>
      <w:bookmarkStart w:id="323" w:name="ET_yor_5854_139"/>
      <w:r w:rsidRPr="000A57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A57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:rsidR="000A570E" w:rsidRDefault="000A570E" w:rsidP="000A570E">
      <w:pPr>
        <w:pStyle w:val="KeepWithNext"/>
        <w:rPr>
          <w:rtl/>
          <w:lang w:eastAsia="he-IL"/>
        </w:rPr>
      </w:pPr>
    </w:p>
    <w:p w:rsidR="009F37C9" w:rsidRDefault="000A570E" w:rsidP="000A570E">
      <w:pPr>
        <w:rPr>
          <w:rtl/>
        </w:rPr>
      </w:pPr>
      <w:r>
        <w:rPr>
          <w:rFonts w:hint="cs"/>
          <w:rtl/>
        </w:rPr>
        <w:t xml:space="preserve">אבל אז צריך דיון. </w:t>
      </w:r>
    </w:p>
    <w:p w:rsidR="009F37C9" w:rsidRDefault="009F37C9" w:rsidP="009F37C9">
      <w:pPr>
        <w:rPr>
          <w:rtl/>
        </w:rPr>
      </w:pPr>
    </w:p>
    <w:p w:rsidR="009F37C9" w:rsidRDefault="009F37C9" w:rsidP="009F37C9">
      <w:pPr>
        <w:pStyle w:val="a4"/>
        <w:keepNext/>
        <w:rPr>
          <w:rtl/>
        </w:rPr>
      </w:pPr>
      <w:bookmarkStart w:id="324" w:name="ET_speaker_5628_14"/>
      <w:r w:rsidRPr="009F37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F3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9F37C9" w:rsidRDefault="009F37C9" w:rsidP="009F37C9">
      <w:pPr>
        <w:pStyle w:val="KeepWithNext"/>
        <w:rPr>
          <w:rtl/>
        </w:rPr>
      </w:pPr>
    </w:p>
    <w:p w:rsidR="009F37C9" w:rsidRDefault="000A570E" w:rsidP="009F37C9">
      <w:pPr>
        <w:rPr>
          <w:rtl/>
        </w:rPr>
      </w:pPr>
      <w:r>
        <w:rPr>
          <w:rFonts w:hint="cs"/>
          <w:rtl/>
        </w:rPr>
        <w:t xml:space="preserve">המדיניות בממשלה </w:t>
      </w:r>
      <w:bookmarkStart w:id="325" w:name="_ETM_Q1_1912269"/>
      <w:bookmarkEnd w:id="325"/>
      <w:r>
        <w:rPr>
          <w:rFonts w:hint="cs"/>
          <w:rtl/>
        </w:rPr>
        <w:t xml:space="preserve">היא לא לקבל הסתייגויות, </w:t>
      </w:r>
      <w:r w:rsidR="00551DA6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לדחות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אני חושב </w:t>
      </w:r>
      <w:bookmarkStart w:id="326" w:name="_ETM_Q1_1917315"/>
      <w:bookmarkEnd w:id="326"/>
      <w:r>
        <w:rPr>
          <w:rFonts w:hint="cs"/>
          <w:rtl/>
        </w:rPr>
        <w:t xml:space="preserve">שאם אחד מחברי הקואליציה יגיש את ההסתייגות, </w:t>
      </w:r>
      <w:r w:rsidR="009F37C9">
        <w:rPr>
          <w:rFonts w:hint="cs"/>
          <w:rtl/>
        </w:rPr>
        <w:t>אפשר יהיה לקדם את זה</w:t>
      </w:r>
      <w:r>
        <w:rPr>
          <w:rFonts w:hint="cs"/>
          <w:rtl/>
        </w:rPr>
        <w:t>.</w:t>
      </w:r>
    </w:p>
    <w:p w:rsidR="009F37C9" w:rsidRDefault="009F37C9" w:rsidP="000A570E">
      <w:pPr>
        <w:ind w:firstLine="0"/>
        <w:rPr>
          <w:rtl/>
        </w:rPr>
      </w:pPr>
    </w:p>
    <w:p w:rsidR="000A570E" w:rsidRDefault="000A570E" w:rsidP="000A570E">
      <w:pPr>
        <w:pStyle w:val="af9"/>
        <w:keepNext/>
        <w:rPr>
          <w:rtl/>
        </w:rPr>
      </w:pPr>
      <w:bookmarkStart w:id="327" w:name="_ETM_Q1_1916223"/>
      <w:bookmarkStart w:id="328" w:name="_ETM_Q1_1916287"/>
      <w:bookmarkStart w:id="329" w:name="_ETM_Q1_1918976"/>
      <w:bookmarkStart w:id="330" w:name="ET_guest_אביעד_פרידמן_140"/>
      <w:bookmarkEnd w:id="327"/>
      <w:bookmarkEnd w:id="328"/>
      <w:bookmarkEnd w:id="329"/>
      <w:r w:rsidRPr="000A570E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0A57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"/>
    </w:p>
    <w:p w:rsidR="000A570E" w:rsidRDefault="000A570E" w:rsidP="000A570E">
      <w:pPr>
        <w:pStyle w:val="KeepWithNext"/>
        <w:rPr>
          <w:rtl/>
        </w:rPr>
      </w:pPr>
    </w:p>
    <w:p w:rsidR="000A570E" w:rsidRDefault="000A570E" w:rsidP="000A570E">
      <w:pPr>
        <w:rPr>
          <w:rtl/>
        </w:rPr>
      </w:pPr>
      <w:bookmarkStart w:id="331" w:name="_ETM_Q1_1919514"/>
      <w:bookmarkStart w:id="332" w:name="_ETM_Q1_1919564"/>
      <w:bookmarkEnd w:id="331"/>
      <w:bookmarkEnd w:id="332"/>
      <w:r>
        <w:rPr>
          <w:rFonts w:hint="cs"/>
          <w:rtl/>
        </w:rPr>
        <w:t xml:space="preserve">יש חבר כנסת </w:t>
      </w:r>
      <w:bookmarkStart w:id="333" w:name="_ETM_Q1_1916841"/>
      <w:bookmarkEnd w:id="333"/>
      <w:r>
        <w:rPr>
          <w:rFonts w:hint="cs"/>
          <w:rtl/>
        </w:rPr>
        <w:t>שמוכן להגיש את ההסתייגות.</w:t>
      </w:r>
      <w:bookmarkStart w:id="334" w:name="_ETM_Q1_1920476"/>
      <w:bookmarkEnd w:id="334"/>
    </w:p>
    <w:p w:rsidR="000A570E" w:rsidRPr="000A570E" w:rsidRDefault="000A570E" w:rsidP="000A570E">
      <w:pPr>
        <w:rPr>
          <w:rtl/>
        </w:rPr>
      </w:pPr>
      <w:bookmarkStart w:id="335" w:name="_ETM_Q1_1920538"/>
      <w:bookmarkEnd w:id="335"/>
    </w:p>
    <w:p w:rsidR="009F37C9" w:rsidRDefault="009F37C9" w:rsidP="009F37C9">
      <w:pPr>
        <w:pStyle w:val="a4"/>
        <w:keepNext/>
        <w:rPr>
          <w:rtl/>
        </w:rPr>
      </w:pPr>
      <w:bookmarkStart w:id="336" w:name="ET_speaker_5771_15"/>
      <w:r w:rsidRPr="009F37C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F3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9F37C9" w:rsidRDefault="009F37C9" w:rsidP="009F37C9">
      <w:pPr>
        <w:pStyle w:val="KeepWithNext"/>
        <w:rPr>
          <w:rtl/>
        </w:rPr>
      </w:pPr>
    </w:p>
    <w:p w:rsidR="009F37C9" w:rsidRDefault="009F37C9" w:rsidP="009F37C9">
      <w:pPr>
        <w:rPr>
          <w:rtl/>
        </w:rPr>
      </w:pPr>
      <w:r>
        <w:rPr>
          <w:rFonts w:hint="cs"/>
          <w:rtl/>
        </w:rPr>
        <w:t>אולי הוראת שעה לתקופה קצרה</w:t>
      </w:r>
      <w:r w:rsidR="000A570E">
        <w:rPr>
          <w:rFonts w:hint="cs"/>
          <w:rtl/>
        </w:rPr>
        <w:t>.</w:t>
      </w:r>
    </w:p>
    <w:p w:rsidR="009F37C9" w:rsidRDefault="009F37C9" w:rsidP="009F37C9">
      <w:pPr>
        <w:rPr>
          <w:rtl/>
        </w:rPr>
      </w:pPr>
    </w:p>
    <w:p w:rsidR="000A570E" w:rsidRDefault="000A570E" w:rsidP="000A570E">
      <w:pPr>
        <w:pStyle w:val="a4"/>
        <w:keepNext/>
        <w:rPr>
          <w:rtl/>
        </w:rPr>
      </w:pPr>
      <w:bookmarkStart w:id="337" w:name="_ETM_Q1_1921430"/>
      <w:bookmarkStart w:id="338" w:name="ET_speaker_תומר_רוזנר_141"/>
      <w:bookmarkEnd w:id="337"/>
      <w:r w:rsidRPr="000A570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A57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0A570E" w:rsidRDefault="000A570E" w:rsidP="000A570E">
      <w:pPr>
        <w:pStyle w:val="KeepWithNext"/>
        <w:rPr>
          <w:rtl/>
          <w:lang w:eastAsia="he-IL"/>
        </w:rPr>
      </w:pPr>
    </w:p>
    <w:p w:rsidR="009F37C9" w:rsidRDefault="000A570E" w:rsidP="000A570E">
      <w:pPr>
        <w:rPr>
          <w:rtl/>
        </w:rPr>
      </w:pPr>
      <w:bookmarkStart w:id="339" w:name="_ETM_Q1_1921862"/>
      <w:bookmarkStart w:id="340" w:name="_ETM_Q1_1921917"/>
      <w:bookmarkEnd w:id="339"/>
      <w:bookmarkEnd w:id="340"/>
      <w:r>
        <w:rPr>
          <w:rFonts w:hint="cs"/>
          <w:rtl/>
        </w:rPr>
        <w:t xml:space="preserve">זה לא עניין של הוראת שעה או </w:t>
      </w:r>
      <w:bookmarkStart w:id="341" w:name="_ETM_Q1_1922754"/>
      <w:bookmarkEnd w:id="341"/>
      <w:r>
        <w:rPr>
          <w:rFonts w:hint="cs"/>
          <w:rtl/>
        </w:rPr>
        <w:t>לא הוראת שעה. יש הליך חקיקה נאות שצריך להתקיים. ע</w:t>
      </w:r>
      <w:r w:rsidR="009F37C9">
        <w:rPr>
          <w:rFonts w:hint="cs"/>
          <w:rtl/>
        </w:rPr>
        <w:t>ם כל הכבוד ל</w:t>
      </w:r>
      <w:r>
        <w:rPr>
          <w:rFonts w:hint="cs"/>
          <w:rtl/>
        </w:rPr>
        <w:t xml:space="preserve">מנהל הכללי </w:t>
      </w:r>
      <w:bookmarkStart w:id="342" w:name="_ETM_Q1_1927892"/>
      <w:bookmarkEnd w:id="342"/>
      <w:r>
        <w:rPr>
          <w:rFonts w:hint="cs"/>
          <w:rtl/>
        </w:rPr>
        <w:t xml:space="preserve">של משרד הבינוי </w:t>
      </w:r>
      <w:r w:rsidR="009F37C9">
        <w:rPr>
          <w:rFonts w:hint="cs"/>
          <w:rtl/>
        </w:rPr>
        <w:t>ו</w:t>
      </w:r>
      <w:r>
        <w:rPr>
          <w:rFonts w:hint="cs"/>
          <w:rtl/>
        </w:rPr>
        <w:t>הש</w:t>
      </w:r>
      <w:r w:rsidR="009F37C9">
        <w:rPr>
          <w:rFonts w:hint="cs"/>
          <w:rtl/>
        </w:rPr>
        <w:t>י</w:t>
      </w:r>
      <w:r>
        <w:rPr>
          <w:rFonts w:hint="cs"/>
          <w:rtl/>
        </w:rPr>
        <w:t>כ</w:t>
      </w:r>
      <w:r w:rsidR="009F37C9">
        <w:rPr>
          <w:rFonts w:hint="cs"/>
          <w:rtl/>
        </w:rPr>
        <w:t xml:space="preserve">ון, גם הוא לא יכול לעקם את הליך החקיקה </w:t>
      </w:r>
      <w:r>
        <w:rPr>
          <w:rFonts w:hint="cs"/>
          <w:rtl/>
        </w:rPr>
        <w:t xml:space="preserve">בצורה כל </w:t>
      </w:r>
      <w:r w:rsidR="009F37C9">
        <w:rPr>
          <w:rFonts w:hint="cs"/>
          <w:rtl/>
        </w:rPr>
        <w:t>כך חמורה</w:t>
      </w:r>
      <w:r>
        <w:rPr>
          <w:rFonts w:hint="cs"/>
          <w:rtl/>
        </w:rPr>
        <w:t>.</w:t>
      </w:r>
    </w:p>
    <w:p w:rsidR="009F37C9" w:rsidRDefault="009F37C9" w:rsidP="009F37C9">
      <w:pPr>
        <w:rPr>
          <w:rtl/>
        </w:rPr>
      </w:pPr>
    </w:p>
    <w:p w:rsidR="000A570E" w:rsidRDefault="000A570E" w:rsidP="000A570E">
      <w:pPr>
        <w:pStyle w:val="a4"/>
        <w:keepNext/>
        <w:rPr>
          <w:rtl/>
        </w:rPr>
      </w:pPr>
      <w:bookmarkStart w:id="343" w:name="_ETM_Q1_1932479"/>
      <w:bookmarkStart w:id="344" w:name="_ETM_Q1_1933356"/>
      <w:bookmarkStart w:id="345" w:name="_ETM_Q1_1933416"/>
      <w:bookmarkStart w:id="346" w:name="_ETM_Q1_1939087"/>
      <w:bookmarkStart w:id="347" w:name="ET_speaker_6275_143"/>
      <w:bookmarkEnd w:id="343"/>
      <w:bookmarkEnd w:id="344"/>
      <w:bookmarkEnd w:id="345"/>
      <w:bookmarkEnd w:id="346"/>
      <w:r w:rsidRPr="000A570E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A57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0A570E" w:rsidRDefault="000A570E" w:rsidP="000A570E">
      <w:pPr>
        <w:pStyle w:val="KeepWithNext"/>
        <w:rPr>
          <w:rtl/>
          <w:lang w:eastAsia="he-IL"/>
        </w:rPr>
      </w:pPr>
    </w:p>
    <w:p w:rsidR="009F37C9" w:rsidRDefault="000A570E" w:rsidP="004E2DE2">
      <w:pPr>
        <w:rPr>
          <w:rtl/>
        </w:rPr>
      </w:pPr>
      <w:bookmarkStart w:id="348" w:name="_ETM_Q1_1939557"/>
      <w:bookmarkStart w:id="349" w:name="_ETM_Q1_1939610"/>
      <w:bookmarkEnd w:id="348"/>
      <w:bookmarkEnd w:id="349"/>
      <w:r>
        <w:rPr>
          <w:rFonts w:hint="cs"/>
          <w:rtl/>
          <w:lang w:eastAsia="he-IL"/>
        </w:rPr>
        <w:t xml:space="preserve">אני לא חושבת שהוא </w:t>
      </w:r>
      <w:r w:rsidR="009F37C9">
        <w:rPr>
          <w:rFonts w:hint="cs"/>
          <w:rtl/>
        </w:rPr>
        <w:t>מבקש ל</w:t>
      </w:r>
      <w:r>
        <w:rPr>
          <w:rFonts w:hint="cs"/>
          <w:rtl/>
        </w:rPr>
        <w:t>עקם את הליך ה</w:t>
      </w:r>
      <w:r w:rsidR="003B7D71">
        <w:rPr>
          <w:rFonts w:hint="cs"/>
          <w:rtl/>
        </w:rPr>
        <w:t>חקיקה,</w:t>
      </w:r>
      <w:r>
        <w:rPr>
          <w:rFonts w:hint="cs"/>
          <w:rtl/>
        </w:rPr>
        <w:t xml:space="preserve"> אני חושבת שהוא </w:t>
      </w:r>
      <w:bookmarkStart w:id="350" w:name="_ETM_Q1_1946435"/>
      <w:bookmarkEnd w:id="350"/>
      <w:r>
        <w:rPr>
          <w:rFonts w:hint="cs"/>
          <w:rtl/>
        </w:rPr>
        <w:t>מבקש לדאוג ל</w:t>
      </w:r>
      <w:r w:rsidR="009F37C9">
        <w:rPr>
          <w:rFonts w:hint="cs"/>
          <w:rtl/>
        </w:rPr>
        <w:t>א</w:t>
      </w:r>
      <w:r>
        <w:rPr>
          <w:rFonts w:hint="cs"/>
          <w:rtl/>
        </w:rPr>
        <w:t>ותם דיירים בשבעה בניינים</w:t>
      </w:r>
      <w:r w:rsidR="009F37C9">
        <w:rPr>
          <w:rFonts w:hint="cs"/>
          <w:rtl/>
        </w:rPr>
        <w:t xml:space="preserve">. דעתי לא נחה, כי לא </w:t>
      </w:r>
      <w:r w:rsidR="003B7D71">
        <w:rPr>
          <w:rFonts w:hint="cs"/>
          <w:rtl/>
        </w:rPr>
        <w:t xml:space="preserve">מדובר </w:t>
      </w:r>
      <w:r w:rsidR="009F37C9">
        <w:rPr>
          <w:rFonts w:hint="cs"/>
          <w:rtl/>
        </w:rPr>
        <w:t xml:space="preserve">רק </w:t>
      </w:r>
      <w:r w:rsidR="003B7D71">
        <w:rPr>
          <w:rFonts w:hint="cs"/>
          <w:rtl/>
        </w:rPr>
        <w:t>ב</w:t>
      </w:r>
      <w:r w:rsidR="009F37C9">
        <w:rPr>
          <w:rFonts w:hint="cs"/>
          <w:rtl/>
        </w:rPr>
        <w:t>שבעה בניינ</w:t>
      </w:r>
      <w:r>
        <w:rPr>
          <w:rFonts w:hint="cs"/>
          <w:rtl/>
        </w:rPr>
        <w:t>י</w:t>
      </w:r>
      <w:r w:rsidR="009F37C9">
        <w:rPr>
          <w:rFonts w:hint="cs"/>
          <w:rtl/>
        </w:rPr>
        <w:t>ם. אני מניחה שזה 70</w:t>
      </w:r>
      <w:r w:rsidR="003B7D71">
        <w:rPr>
          <w:rFonts w:hint="cs"/>
          <w:rtl/>
        </w:rPr>
        <w:t>,</w:t>
      </w:r>
      <w:r w:rsidR="009F37C9">
        <w:rPr>
          <w:rFonts w:hint="cs"/>
          <w:rtl/>
        </w:rPr>
        <w:t xml:space="preserve"> אם לא 700. אם </w:t>
      </w:r>
      <w:r w:rsidR="003B7D71">
        <w:rPr>
          <w:rFonts w:hint="cs"/>
          <w:rtl/>
        </w:rPr>
        <w:t>נ</w:t>
      </w:r>
      <w:r w:rsidR="009F37C9">
        <w:rPr>
          <w:rFonts w:hint="cs"/>
          <w:rtl/>
        </w:rPr>
        <w:t xml:space="preserve">דאג במסגרת החוק הזה רק לאותם שבעה </w:t>
      </w:r>
      <w:r w:rsidR="003B7D71">
        <w:rPr>
          <w:rFonts w:hint="cs"/>
          <w:rtl/>
        </w:rPr>
        <w:t xml:space="preserve">בניינים </w:t>
      </w:r>
      <w:r w:rsidR="009F37C9">
        <w:rPr>
          <w:rFonts w:hint="cs"/>
          <w:rtl/>
        </w:rPr>
        <w:t xml:space="preserve">ורגע אחרי </w:t>
      </w:r>
      <w:r w:rsidR="003B7D71">
        <w:rPr>
          <w:rFonts w:hint="cs"/>
          <w:rtl/>
        </w:rPr>
        <w:t xml:space="preserve">שנצביע </w:t>
      </w:r>
      <w:r w:rsidR="009F37C9">
        <w:rPr>
          <w:rFonts w:hint="cs"/>
          <w:rtl/>
        </w:rPr>
        <w:t>יקרוס ויתמוט</w:t>
      </w:r>
      <w:r w:rsidR="00854C2A">
        <w:rPr>
          <w:rFonts w:hint="cs"/>
          <w:rtl/>
        </w:rPr>
        <w:t>ט עוד בניין, איך אתה תרגיש,</w:t>
      </w:r>
      <w:r w:rsidR="009F37C9">
        <w:rPr>
          <w:rFonts w:hint="cs"/>
          <w:rtl/>
        </w:rPr>
        <w:t xml:space="preserve"> איך אני א</w:t>
      </w:r>
      <w:r w:rsidR="003B7D71">
        <w:rPr>
          <w:rFonts w:hint="cs"/>
          <w:rtl/>
        </w:rPr>
        <w:t>ר</w:t>
      </w:r>
      <w:r w:rsidR="004E2DE2">
        <w:rPr>
          <w:rFonts w:hint="cs"/>
          <w:rtl/>
        </w:rPr>
        <w:t>גיש?</w:t>
      </w:r>
      <w:r w:rsidR="009F37C9">
        <w:rPr>
          <w:rFonts w:hint="cs"/>
          <w:rtl/>
        </w:rPr>
        <w:t xml:space="preserve"> אני הייתי</w:t>
      </w:r>
      <w:r w:rsidR="003B7D71">
        <w:rPr>
          <w:rFonts w:hint="cs"/>
          <w:rtl/>
        </w:rPr>
        <w:t xml:space="preserve"> מבקשת, ומבחינתי שזה יהיה בעוד יומיים, לקיים </w:t>
      </w:r>
      <w:r w:rsidR="009F37C9">
        <w:rPr>
          <w:rFonts w:hint="cs"/>
          <w:rtl/>
        </w:rPr>
        <w:t>דיון רחב ב</w:t>
      </w:r>
      <w:r w:rsidR="004E2DE2">
        <w:rPr>
          <w:rFonts w:hint="cs"/>
          <w:rtl/>
        </w:rPr>
        <w:t>נושא הזה</w:t>
      </w:r>
      <w:r w:rsidR="003B7D71">
        <w:rPr>
          <w:rFonts w:hint="cs"/>
          <w:rtl/>
        </w:rPr>
        <w:t xml:space="preserve"> </w:t>
      </w:r>
      <w:r w:rsidR="004E2DE2">
        <w:rPr>
          <w:rFonts w:hint="cs"/>
          <w:rtl/>
        </w:rPr>
        <w:t>ו</w:t>
      </w:r>
      <w:r w:rsidR="003B7D71">
        <w:rPr>
          <w:rFonts w:hint="cs"/>
          <w:rtl/>
        </w:rPr>
        <w:t xml:space="preserve">להביא את זה כהצעת חוק מידית שתיתן </w:t>
      </w:r>
      <w:r w:rsidR="009F37C9">
        <w:rPr>
          <w:rFonts w:hint="cs"/>
          <w:rtl/>
        </w:rPr>
        <w:t xml:space="preserve">מענה לא רק </w:t>
      </w:r>
      <w:r w:rsidR="003B7D71">
        <w:rPr>
          <w:rFonts w:hint="cs"/>
          <w:rtl/>
        </w:rPr>
        <w:t xml:space="preserve">לאותם </w:t>
      </w:r>
      <w:r w:rsidR="009F37C9">
        <w:rPr>
          <w:rFonts w:hint="cs"/>
          <w:rtl/>
        </w:rPr>
        <w:t>שבעה בנ</w:t>
      </w:r>
      <w:r w:rsidR="003B7D71">
        <w:rPr>
          <w:rFonts w:hint="cs"/>
          <w:rtl/>
        </w:rPr>
        <w:t>יינים</w:t>
      </w:r>
      <w:r w:rsidR="004E2DE2">
        <w:rPr>
          <w:rFonts w:hint="cs"/>
          <w:rtl/>
        </w:rPr>
        <w:t xml:space="preserve"> אלא</w:t>
      </w:r>
      <w:r w:rsidR="003B7D71">
        <w:rPr>
          <w:rFonts w:hint="cs"/>
          <w:rtl/>
        </w:rPr>
        <w:t xml:space="preserve"> ליותר מכך, כי אם יקרוס בניין ביום </w:t>
      </w:r>
      <w:bookmarkStart w:id="351" w:name="_ETM_Q1_1998872"/>
      <w:bookmarkEnd w:id="351"/>
      <w:r w:rsidR="003B7D71">
        <w:rPr>
          <w:rFonts w:hint="cs"/>
          <w:rtl/>
        </w:rPr>
        <w:t xml:space="preserve">שישי בבוקר, וזאת מציאות שלא נדע </w:t>
      </w:r>
      <w:r w:rsidR="00854C2A">
        <w:rPr>
          <w:rFonts w:hint="cs"/>
          <w:rtl/>
        </w:rPr>
        <w:t>שיכולה להתרחש, מה נגיד אחד לשני</w:t>
      </w:r>
      <w:r w:rsidR="005349D9">
        <w:rPr>
          <w:rFonts w:hint="cs"/>
          <w:rtl/>
        </w:rPr>
        <w:t xml:space="preserve"> -</w:t>
      </w:r>
      <w:r w:rsidR="00854C2A">
        <w:rPr>
          <w:rFonts w:hint="cs"/>
          <w:rtl/>
        </w:rPr>
        <w:t xml:space="preserve"> </w:t>
      </w:r>
      <w:r w:rsidR="003B7D71">
        <w:rPr>
          <w:rFonts w:hint="cs"/>
          <w:rtl/>
        </w:rPr>
        <w:t xml:space="preserve">דאגנו רק לאלה </w:t>
      </w:r>
      <w:bookmarkStart w:id="352" w:name="_ETM_Q1_2001827"/>
      <w:bookmarkEnd w:id="352"/>
      <w:r w:rsidR="003B7D71">
        <w:rPr>
          <w:rFonts w:hint="cs"/>
          <w:rtl/>
        </w:rPr>
        <w:t>שכבר קרס עליהם ולאחרים לא נתנו שום מענה?</w:t>
      </w:r>
    </w:p>
    <w:p w:rsidR="009F37C9" w:rsidRDefault="009F37C9" w:rsidP="009F37C9">
      <w:pPr>
        <w:rPr>
          <w:rtl/>
        </w:rPr>
      </w:pPr>
    </w:p>
    <w:p w:rsidR="009F37C9" w:rsidRDefault="009F37C9" w:rsidP="009F37C9">
      <w:pPr>
        <w:pStyle w:val="a4"/>
        <w:keepNext/>
        <w:rPr>
          <w:rtl/>
        </w:rPr>
      </w:pPr>
      <w:bookmarkStart w:id="353" w:name="ET_speaker_4741_18"/>
      <w:r w:rsidRPr="009F37C9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9F3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9F37C9" w:rsidRDefault="009F37C9" w:rsidP="009F37C9">
      <w:pPr>
        <w:pStyle w:val="KeepWithNext"/>
        <w:rPr>
          <w:rtl/>
        </w:rPr>
      </w:pPr>
    </w:p>
    <w:p w:rsidR="009F37C9" w:rsidRDefault="003B7D71" w:rsidP="006B0F2B">
      <w:pPr>
        <w:rPr>
          <w:rtl/>
        </w:rPr>
      </w:pPr>
      <w:r>
        <w:rPr>
          <w:rFonts w:hint="cs"/>
          <w:rtl/>
        </w:rPr>
        <w:t>שרון, זה לא ינוסח כשבעה</w:t>
      </w:r>
      <w:r w:rsidR="009F37C9">
        <w:rPr>
          <w:rFonts w:hint="cs"/>
          <w:rtl/>
        </w:rPr>
        <w:t>, אלא כב</w:t>
      </w:r>
      <w:r w:rsidR="006B0F2B">
        <w:rPr>
          <w:rFonts w:hint="cs"/>
          <w:rtl/>
        </w:rPr>
        <w:t xml:space="preserve">ניינים שכבר נהרסו. </w:t>
      </w:r>
      <w:bookmarkStart w:id="354" w:name="_ETM_Q1_2012938"/>
      <w:bookmarkEnd w:id="354"/>
      <w:r w:rsidR="009F37C9">
        <w:rPr>
          <w:rFonts w:hint="cs"/>
          <w:rtl/>
        </w:rPr>
        <w:t xml:space="preserve"> </w:t>
      </w:r>
    </w:p>
    <w:p w:rsidR="009F37C9" w:rsidRDefault="009F37C9" w:rsidP="009F37C9">
      <w:pPr>
        <w:rPr>
          <w:rtl/>
        </w:rPr>
      </w:pPr>
    </w:p>
    <w:p w:rsidR="006B0F2B" w:rsidRDefault="006B0F2B" w:rsidP="006B0F2B">
      <w:pPr>
        <w:pStyle w:val="a4"/>
        <w:keepNext/>
        <w:rPr>
          <w:rtl/>
        </w:rPr>
      </w:pPr>
      <w:bookmarkStart w:id="355" w:name="_ETM_Q1_2008673"/>
      <w:bookmarkStart w:id="356" w:name="ET_speaker_6275_144"/>
      <w:bookmarkEnd w:id="355"/>
      <w:r w:rsidRPr="006B0F2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6B0F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6B0F2B" w:rsidRDefault="006B0F2B" w:rsidP="006B0F2B">
      <w:pPr>
        <w:pStyle w:val="KeepWithNext"/>
        <w:rPr>
          <w:rtl/>
          <w:lang w:eastAsia="he-IL"/>
        </w:rPr>
      </w:pPr>
    </w:p>
    <w:p w:rsidR="009F37C9" w:rsidRDefault="006B0F2B" w:rsidP="009F37C9">
      <w:pPr>
        <w:rPr>
          <w:rtl/>
        </w:rPr>
      </w:pPr>
      <w:bookmarkStart w:id="357" w:name="_ETM_Q1_2009073"/>
      <w:bookmarkStart w:id="358" w:name="_ETM_Q1_2009117"/>
      <w:bookmarkEnd w:id="357"/>
      <w:bookmarkEnd w:id="358"/>
      <w:r>
        <w:rPr>
          <w:rFonts w:hint="cs"/>
          <w:rtl/>
        </w:rPr>
        <w:t>הבניינים שכבר נהרסו הם אותם שבעה.</w:t>
      </w:r>
    </w:p>
    <w:p w:rsidR="009F37C9" w:rsidRDefault="009F37C9" w:rsidP="009F37C9">
      <w:pPr>
        <w:rPr>
          <w:rtl/>
        </w:rPr>
      </w:pPr>
    </w:p>
    <w:p w:rsidR="009F37C9" w:rsidRDefault="009F37C9" w:rsidP="009F37C9">
      <w:pPr>
        <w:pStyle w:val="a4"/>
        <w:keepNext/>
        <w:rPr>
          <w:rtl/>
        </w:rPr>
      </w:pPr>
      <w:bookmarkStart w:id="359" w:name="ET_speaker_5628_19"/>
      <w:r w:rsidRPr="009F37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F3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9F37C9" w:rsidRDefault="009F37C9" w:rsidP="009F37C9">
      <w:pPr>
        <w:pStyle w:val="KeepWithNext"/>
        <w:rPr>
          <w:rtl/>
        </w:rPr>
      </w:pPr>
    </w:p>
    <w:p w:rsidR="009F37C9" w:rsidRDefault="00BD2F15" w:rsidP="00BD2F15">
      <w:pPr>
        <w:rPr>
          <w:rtl/>
        </w:rPr>
      </w:pPr>
      <w:r>
        <w:rPr>
          <w:rFonts w:hint="cs"/>
          <w:rtl/>
        </w:rPr>
        <w:t xml:space="preserve">לא </w:t>
      </w:r>
      <w:r w:rsidR="005349D9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מי שנהרס, </w:t>
      </w:r>
      <w:bookmarkStart w:id="360" w:name="_ETM_Q1_2017196"/>
      <w:bookmarkEnd w:id="360"/>
      <w:r>
        <w:rPr>
          <w:rFonts w:hint="cs"/>
          <w:rtl/>
        </w:rPr>
        <w:t xml:space="preserve">אלא מי שנחתם שהוא עתיד להיהרס. </w:t>
      </w:r>
    </w:p>
    <w:p w:rsidR="009F37C9" w:rsidRDefault="009F37C9" w:rsidP="009F37C9">
      <w:pPr>
        <w:rPr>
          <w:rtl/>
        </w:rPr>
      </w:pPr>
    </w:p>
    <w:p w:rsidR="00BD2F15" w:rsidRDefault="00BD2F15" w:rsidP="00BD2F15">
      <w:pPr>
        <w:pStyle w:val="a4"/>
        <w:keepNext/>
        <w:rPr>
          <w:rtl/>
        </w:rPr>
      </w:pPr>
      <w:bookmarkStart w:id="361" w:name="_ETM_Q1_2018829"/>
      <w:bookmarkStart w:id="362" w:name="ET_speaker_6275_145"/>
      <w:bookmarkEnd w:id="361"/>
      <w:r w:rsidRPr="00BD2F1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D2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BD2F15" w:rsidRDefault="00BD2F15" w:rsidP="00BD2F15">
      <w:pPr>
        <w:pStyle w:val="KeepWithNext"/>
        <w:rPr>
          <w:rtl/>
          <w:lang w:eastAsia="he-IL"/>
        </w:rPr>
      </w:pPr>
    </w:p>
    <w:p w:rsidR="009F37C9" w:rsidRDefault="00BD2F15" w:rsidP="005349D9">
      <w:pPr>
        <w:rPr>
          <w:rtl/>
        </w:rPr>
      </w:pPr>
      <w:bookmarkStart w:id="363" w:name="_ETM_Q1_2019308"/>
      <w:bookmarkStart w:id="364" w:name="_ETM_Q1_2019382"/>
      <w:bookmarkEnd w:id="363"/>
      <w:bookmarkEnd w:id="364"/>
      <w:r>
        <w:rPr>
          <w:rFonts w:hint="cs"/>
          <w:rtl/>
          <w:lang w:eastAsia="he-IL"/>
        </w:rPr>
        <w:t>לא נחתם</w:t>
      </w:r>
      <w:bookmarkStart w:id="365" w:name="_ETM_Q1_2022878"/>
      <w:bookmarkEnd w:id="365"/>
      <w:r>
        <w:rPr>
          <w:rFonts w:hint="cs"/>
          <w:rtl/>
          <w:lang w:eastAsia="he-IL"/>
        </w:rPr>
        <w:t>, כי שמעת פה ש</w:t>
      </w:r>
      <w:r w:rsidR="009F37C9">
        <w:rPr>
          <w:rFonts w:hint="cs"/>
          <w:rtl/>
        </w:rPr>
        <w:t>אף מהנד</w:t>
      </w:r>
      <w:r>
        <w:rPr>
          <w:rFonts w:hint="cs"/>
          <w:rtl/>
        </w:rPr>
        <w:t>ס</w:t>
      </w:r>
      <w:r w:rsidR="009F37C9">
        <w:rPr>
          <w:rFonts w:hint="cs"/>
          <w:rtl/>
        </w:rPr>
        <w:t xml:space="preserve"> לא הולך לבדוק</w:t>
      </w:r>
      <w:r w:rsidR="005349D9">
        <w:rPr>
          <w:rFonts w:hint="cs"/>
          <w:rtl/>
        </w:rPr>
        <w:t xml:space="preserve"> אף בניין.</w:t>
      </w:r>
      <w:r>
        <w:rPr>
          <w:rFonts w:hint="cs"/>
          <w:rtl/>
        </w:rPr>
        <w:t xml:space="preserve"> </w:t>
      </w:r>
      <w:bookmarkStart w:id="366" w:name="_ETM_Q1_2027104"/>
      <w:bookmarkEnd w:id="366"/>
      <w:r w:rsidR="009F37C9">
        <w:rPr>
          <w:rFonts w:hint="cs"/>
          <w:rtl/>
        </w:rPr>
        <w:t xml:space="preserve"> </w:t>
      </w:r>
    </w:p>
    <w:p w:rsidR="009F37C9" w:rsidRDefault="009F37C9" w:rsidP="009F37C9">
      <w:pPr>
        <w:rPr>
          <w:rtl/>
        </w:rPr>
      </w:pPr>
    </w:p>
    <w:p w:rsidR="009F37C9" w:rsidRDefault="009F37C9" w:rsidP="009F37C9">
      <w:pPr>
        <w:pStyle w:val="a4"/>
        <w:keepNext/>
        <w:rPr>
          <w:rtl/>
        </w:rPr>
      </w:pPr>
      <w:bookmarkStart w:id="367" w:name="ET_speaker_5628_20"/>
      <w:r w:rsidRPr="009F37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F3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9F37C9" w:rsidRDefault="009F37C9" w:rsidP="009F37C9">
      <w:pPr>
        <w:pStyle w:val="KeepWithNext"/>
        <w:rPr>
          <w:rtl/>
        </w:rPr>
      </w:pPr>
    </w:p>
    <w:p w:rsidR="009F37C9" w:rsidRDefault="009F37C9" w:rsidP="009F37C9">
      <w:pPr>
        <w:rPr>
          <w:rtl/>
        </w:rPr>
      </w:pPr>
      <w:r>
        <w:rPr>
          <w:rFonts w:hint="cs"/>
          <w:rtl/>
        </w:rPr>
        <w:t>זה לא נאמר</w:t>
      </w:r>
      <w:r w:rsidR="00BD2F15">
        <w:rPr>
          <w:rFonts w:hint="cs"/>
          <w:rtl/>
        </w:rPr>
        <w:t>.</w:t>
      </w:r>
    </w:p>
    <w:p w:rsidR="009F37C9" w:rsidRDefault="009F37C9" w:rsidP="00BD2F15">
      <w:pPr>
        <w:ind w:firstLine="0"/>
        <w:rPr>
          <w:rtl/>
        </w:rPr>
      </w:pPr>
      <w:bookmarkStart w:id="368" w:name="_ETM_Q1_2026634"/>
      <w:bookmarkEnd w:id="368"/>
    </w:p>
    <w:p w:rsidR="00BD2F15" w:rsidRDefault="00BD2F15" w:rsidP="00BD2F15">
      <w:pPr>
        <w:pStyle w:val="a4"/>
        <w:keepNext/>
        <w:rPr>
          <w:rtl/>
        </w:rPr>
      </w:pPr>
      <w:bookmarkStart w:id="369" w:name="_ETM_Q1_2026704"/>
      <w:bookmarkStart w:id="370" w:name="_ETM_Q1_2027618"/>
      <w:bookmarkStart w:id="371" w:name="ET_speaker_6275_146"/>
      <w:bookmarkEnd w:id="369"/>
      <w:bookmarkEnd w:id="370"/>
      <w:r w:rsidRPr="00BD2F1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D2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BD2F15" w:rsidRDefault="00BD2F15" w:rsidP="00BD2F15">
      <w:pPr>
        <w:pStyle w:val="KeepWithNext"/>
        <w:rPr>
          <w:rtl/>
          <w:lang w:eastAsia="he-IL"/>
        </w:rPr>
      </w:pPr>
    </w:p>
    <w:p w:rsidR="00BD2F15" w:rsidRPr="00BD2F15" w:rsidRDefault="005349D9" w:rsidP="005349D9">
      <w:pPr>
        <w:rPr>
          <w:rtl/>
          <w:lang w:eastAsia="he-IL"/>
        </w:rPr>
      </w:pPr>
      <w:bookmarkStart w:id="372" w:name="_ETM_Q1_2028163"/>
      <w:bookmarkStart w:id="373" w:name="_ETM_Q1_2028216"/>
      <w:bookmarkEnd w:id="372"/>
      <w:bookmarkEnd w:id="373"/>
      <w:r>
        <w:rPr>
          <w:rFonts w:hint="cs"/>
          <w:rtl/>
          <w:lang w:eastAsia="he-IL"/>
        </w:rPr>
        <w:t>זה נאמר.</w:t>
      </w:r>
      <w:r w:rsidR="00BD2F15">
        <w:rPr>
          <w:rFonts w:hint="cs"/>
          <w:rtl/>
          <w:lang w:eastAsia="he-IL"/>
        </w:rPr>
        <w:t xml:space="preserve"> </w:t>
      </w:r>
      <w:bookmarkStart w:id="374" w:name="_ETM_Q1_2030856"/>
      <w:bookmarkEnd w:id="374"/>
      <w:r w:rsidR="00BD2F15">
        <w:rPr>
          <w:rFonts w:hint="cs"/>
          <w:rtl/>
          <w:lang w:eastAsia="he-IL"/>
        </w:rPr>
        <w:t xml:space="preserve"> </w:t>
      </w:r>
    </w:p>
    <w:p w:rsidR="009F37C9" w:rsidRDefault="009F37C9" w:rsidP="00BD2F15">
      <w:pPr>
        <w:ind w:firstLine="0"/>
        <w:rPr>
          <w:rtl/>
        </w:rPr>
      </w:pPr>
    </w:p>
    <w:p w:rsidR="00BD2F15" w:rsidRDefault="00BD2F15" w:rsidP="00BD2F15">
      <w:pPr>
        <w:ind w:firstLine="0"/>
        <w:rPr>
          <w:rtl/>
        </w:rPr>
      </w:pPr>
      <w:bookmarkStart w:id="375" w:name="_ETM_Q1_2033938"/>
      <w:bookmarkStart w:id="376" w:name="_ETM_Q1_2034013"/>
      <w:bookmarkStart w:id="377" w:name="_ETM_Q1_2034938"/>
      <w:bookmarkEnd w:id="375"/>
      <w:bookmarkEnd w:id="376"/>
      <w:bookmarkEnd w:id="377"/>
    </w:p>
    <w:p w:rsidR="00BD2F15" w:rsidRDefault="00BD2F15" w:rsidP="00BD2F15">
      <w:pPr>
        <w:pStyle w:val="a4"/>
        <w:keepNext/>
        <w:rPr>
          <w:rtl/>
        </w:rPr>
      </w:pPr>
      <w:bookmarkStart w:id="378" w:name="ET_speaker_5771_147"/>
      <w:r w:rsidRPr="00BD2F1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D2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BD2F15" w:rsidRDefault="00BD2F15" w:rsidP="00BD2F15">
      <w:pPr>
        <w:pStyle w:val="KeepWithNext"/>
        <w:rPr>
          <w:rtl/>
          <w:lang w:eastAsia="he-IL"/>
        </w:rPr>
      </w:pPr>
    </w:p>
    <w:p w:rsidR="00BD2F15" w:rsidRDefault="009F37C9" w:rsidP="005349D9">
      <w:pPr>
        <w:rPr>
          <w:rtl/>
        </w:rPr>
      </w:pPr>
      <w:bookmarkStart w:id="379" w:name="_ETM_Q1_2035486"/>
      <w:bookmarkStart w:id="380" w:name="_ETM_Q1_2035544"/>
      <w:bookmarkEnd w:id="379"/>
      <w:bookmarkEnd w:id="380"/>
      <w:r>
        <w:rPr>
          <w:rFonts w:hint="cs"/>
          <w:rtl/>
        </w:rPr>
        <w:t xml:space="preserve">הוא אמר שאף אחד </w:t>
      </w:r>
      <w:r w:rsidR="005349D9">
        <w:rPr>
          <w:rFonts w:hint="cs"/>
          <w:rtl/>
        </w:rPr>
        <w:t xml:space="preserve">לא יחתום </w:t>
      </w:r>
      <w:r w:rsidR="00BD2F15">
        <w:rPr>
          <w:rFonts w:hint="cs"/>
          <w:rtl/>
        </w:rPr>
        <w:t xml:space="preserve">כיוון שיש בזה עול על </w:t>
      </w:r>
      <w:bookmarkStart w:id="381" w:name="_ETM_Q1_2041680"/>
      <w:bookmarkEnd w:id="381"/>
      <w:r w:rsidR="005349D9">
        <w:rPr>
          <w:rFonts w:hint="cs"/>
          <w:rtl/>
        </w:rPr>
        <w:t>העירייה.</w:t>
      </w:r>
      <w:r w:rsidR="00BD2F15">
        <w:rPr>
          <w:rFonts w:hint="cs"/>
          <w:rtl/>
        </w:rPr>
        <w:t xml:space="preserve"> </w:t>
      </w:r>
      <w:r w:rsidR="005349D9">
        <w:rPr>
          <w:rFonts w:hint="cs"/>
          <w:rtl/>
        </w:rPr>
        <w:t>ז</w:t>
      </w:r>
      <w:r w:rsidR="00BD2F15">
        <w:rPr>
          <w:rFonts w:hint="cs"/>
          <w:rtl/>
        </w:rPr>
        <w:t xml:space="preserve">ה </w:t>
      </w:r>
      <w:r w:rsidR="005349D9">
        <w:rPr>
          <w:rFonts w:hint="cs"/>
          <w:rtl/>
        </w:rPr>
        <w:t xml:space="preserve">עוד </w:t>
      </w:r>
      <w:r w:rsidR="00BD2F15">
        <w:rPr>
          <w:rFonts w:hint="cs"/>
          <w:rtl/>
        </w:rPr>
        <w:t xml:space="preserve">לא אומר שאם מהנדס רואה מול </w:t>
      </w:r>
      <w:bookmarkStart w:id="382" w:name="_ETM_Q1_2041096"/>
      <w:bookmarkEnd w:id="382"/>
      <w:r w:rsidR="00BD2F15">
        <w:rPr>
          <w:rFonts w:hint="cs"/>
          <w:rtl/>
        </w:rPr>
        <w:t>עיניו בניין הוא לא יחתום עליו.</w:t>
      </w:r>
      <w:bookmarkStart w:id="383" w:name="_ETM_Q1_2047035"/>
      <w:bookmarkEnd w:id="383"/>
    </w:p>
    <w:p w:rsidR="009F37C9" w:rsidRDefault="00BD2F15" w:rsidP="00BD2F15">
      <w:pPr>
        <w:rPr>
          <w:rtl/>
        </w:rPr>
      </w:pPr>
      <w:bookmarkStart w:id="384" w:name="_ETM_Q1_2047092"/>
      <w:bookmarkEnd w:id="384"/>
      <w:r>
        <w:rPr>
          <w:rFonts w:hint="cs"/>
          <w:rtl/>
        </w:rPr>
        <w:t xml:space="preserve"> </w:t>
      </w:r>
    </w:p>
    <w:p w:rsidR="00BD2F15" w:rsidRDefault="00BD2F15" w:rsidP="00BD2F15">
      <w:pPr>
        <w:pStyle w:val="a4"/>
        <w:keepNext/>
        <w:rPr>
          <w:rtl/>
        </w:rPr>
      </w:pPr>
      <w:bookmarkStart w:id="385" w:name="_ETM_Q1_2049906"/>
      <w:bookmarkStart w:id="386" w:name="ET_speaker_6275_148"/>
      <w:bookmarkEnd w:id="385"/>
      <w:r w:rsidRPr="00BD2F1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D2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BD2F15" w:rsidRDefault="00BD2F15" w:rsidP="00BD2F15">
      <w:pPr>
        <w:pStyle w:val="KeepWithNext"/>
        <w:rPr>
          <w:rtl/>
          <w:lang w:eastAsia="he-IL"/>
        </w:rPr>
      </w:pPr>
    </w:p>
    <w:p w:rsidR="009F37C9" w:rsidRDefault="00BD2F15" w:rsidP="00BD2F15">
      <w:pPr>
        <w:rPr>
          <w:rtl/>
        </w:rPr>
      </w:pPr>
      <w:bookmarkStart w:id="387" w:name="_ETM_Q1_2050352"/>
      <w:bookmarkStart w:id="388" w:name="_ETM_Q1_2050409"/>
      <w:bookmarkEnd w:id="387"/>
      <w:bookmarkEnd w:id="388"/>
      <w:r>
        <w:rPr>
          <w:rFonts w:hint="cs"/>
          <w:rtl/>
        </w:rPr>
        <w:t>אם עכשיו נ</w:t>
      </w:r>
      <w:r w:rsidR="009F37C9">
        <w:rPr>
          <w:rFonts w:hint="cs"/>
          <w:rtl/>
        </w:rPr>
        <w:t>צ</w:t>
      </w:r>
      <w:r>
        <w:rPr>
          <w:rFonts w:hint="cs"/>
          <w:rtl/>
        </w:rPr>
        <w:t>ב</w:t>
      </w:r>
      <w:r w:rsidR="009F37C9">
        <w:rPr>
          <w:rFonts w:hint="cs"/>
          <w:rtl/>
        </w:rPr>
        <w:t xml:space="preserve">יע, </w:t>
      </w:r>
      <w:r>
        <w:rPr>
          <w:rFonts w:hint="cs"/>
          <w:rtl/>
        </w:rPr>
        <w:t>נצביע</w:t>
      </w:r>
      <w:r w:rsidR="009F37C9">
        <w:rPr>
          <w:rFonts w:hint="cs"/>
          <w:rtl/>
        </w:rPr>
        <w:t xml:space="preserve"> רק על אותם שבעה בניינים</w:t>
      </w:r>
      <w:r>
        <w:rPr>
          <w:rFonts w:hint="cs"/>
          <w:rtl/>
        </w:rPr>
        <w:t>?</w:t>
      </w:r>
    </w:p>
    <w:p w:rsidR="009F37C9" w:rsidRDefault="009F37C9" w:rsidP="009F37C9">
      <w:pPr>
        <w:rPr>
          <w:rtl/>
        </w:rPr>
      </w:pPr>
    </w:p>
    <w:p w:rsidR="00BD2F15" w:rsidRDefault="00BD2F15" w:rsidP="00BD2F15">
      <w:pPr>
        <w:pStyle w:val="af9"/>
        <w:keepNext/>
        <w:rPr>
          <w:rtl/>
        </w:rPr>
      </w:pPr>
      <w:bookmarkStart w:id="389" w:name="_ETM_Q1_2047113"/>
      <w:bookmarkStart w:id="390" w:name="ET_guest_אביעד_פרידמן_149"/>
      <w:bookmarkEnd w:id="389"/>
      <w:r w:rsidRPr="00BD2F15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BD2F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0"/>
    </w:p>
    <w:p w:rsidR="00BD2F15" w:rsidRDefault="00BD2F15" w:rsidP="00BD2F15">
      <w:pPr>
        <w:pStyle w:val="KeepWithNext"/>
        <w:rPr>
          <w:rtl/>
        </w:rPr>
      </w:pPr>
    </w:p>
    <w:p w:rsidR="00BD2F15" w:rsidRDefault="009F37C9" w:rsidP="009F37C9">
      <w:pPr>
        <w:rPr>
          <w:rtl/>
        </w:rPr>
      </w:pPr>
      <w:bookmarkStart w:id="391" w:name="_ETM_Q1_2047627"/>
      <w:bookmarkStart w:id="392" w:name="_ETM_Q1_2047693"/>
      <w:bookmarkEnd w:id="391"/>
      <w:bookmarkEnd w:id="392"/>
      <w:r>
        <w:rPr>
          <w:rFonts w:hint="cs"/>
          <w:rtl/>
        </w:rPr>
        <w:t xml:space="preserve">לא. </w:t>
      </w:r>
    </w:p>
    <w:p w:rsidR="00BD2F15" w:rsidRDefault="00BD2F15" w:rsidP="009F37C9">
      <w:pPr>
        <w:rPr>
          <w:rtl/>
        </w:rPr>
      </w:pPr>
      <w:bookmarkStart w:id="393" w:name="_ETM_Q1_2054177"/>
      <w:bookmarkStart w:id="394" w:name="_ETM_Q1_2054260"/>
      <w:bookmarkEnd w:id="393"/>
      <w:bookmarkEnd w:id="394"/>
    </w:p>
    <w:p w:rsidR="00BD2F15" w:rsidRDefault="00BD2F15" w:rsidP="00BD2F15">
      <w:pPr>
        <w:pStyle w:val="a4"/>
        <w:keepNext/>
        <w:rPr>
          <w:rtl/>
        </w:rPr>
      </w:pPr>
      <w:bookmarkStart w:id="395" w:name="ET_speaker_6275_150"/>
      <w:r w:rsidRPr="00BD2F1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D2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BD2F15" w:rsidRDefault="00BD2F15" w:rsidP="00BD2F15">
      <w:pPr>
        <w:pStyle w:val="KeepWithNext"/>
        <w:rPr>
          <w:rtl/>
          <w:lang w:eastAsia="he-IL"/>
        </w:rPr>
      </w:pPr>
    </w:p>
    <w:p w:rsidR="00BD2F15" w:rsidRPr="00BD2F15" w:rsidRDefault="00BD2F15" w:rsidP="00BD2F1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בניינים נוספים יש?</w:t>
      </w:r>
    </w:p>
    <w:p w:rsidR="00BD2F15" w:rsidRDefault="00BD2F15" w:rsidP="00BD2F15">
      <w:pPr>
        <w:ind w:firstLine="0"/>
        <w:rPr>
          <w:rtl/>
        </w:rPr>
      </w:pPr>
    </w:p>
    <w:p w:rsidR="00BD2F15" w:rsidRDefault="00BD2F15" w:rsidP="00BD2F15">
      <w:pPr>
        <w:pStyle w:val="af9"/>
        <w:keepNext/>
        <w:rPr>
          <w:rtl/>
        </w:rPr>
      </w:pPr>
      <w:bookmarkStart w:id="396" w:name="_ETM_Q1_2056190"/>
      <w:bookmarkStart w:id="397" w:name="_ETM_Q1_2056246"/>
      <w:bookmarkStart w:id="398" w:name="_ETM_Q1_2057264"/>
      <w:bookmarkStart w:id="399" w:name="ET_guest_אביעד_פרידמן_151"/>
      <w:bookmarkEnd w:id="396"/>
      <w:bookmarkEnd w:id="397"/>
      <w:bookmarkEnd w:id="398"/>
      <w:r w:rsidRPr="00BD2F15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BD2F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"/>
    </w:p>
    <w:p w:rsidR="00BD2F15" w:rsidRDefault="00BD2F15" w:rsidP="00BD2F15">
      <w:pPr>
        <w:pStyle w:val="KeepWithNext"/>
        <w:rPr>
          <w:rtl/>
        </w:rPr>
      </w:pPr>
    </w:p>
    <w:p w:rsidR="009F37C9" w:rsidRDefault="00B80433" w:rsidP="00B80433">
      <w:pPr>
        <w:rPr>
          <w:rtl/>
        </w:rPr>
      </w:pPr>
      <w:bookmarkStart w:id="400" w:name="_ETM_Q1_2057717"/>
      <w:bookmarkStart w:id="401" w:name="_ETM_Q1_2057773"/>
      <w:bookmarkEnd w:id="400"/>
      <w:bookmarkEnd w:id="401"/>
      <w:r>
        <w:rPr>
          <w:rFonts w:hint="cs"/>
          <w:rtl/>
        </w:rPr>
        <w:t xml:space="preserve">ההצעה על הוראת שעה מדברת על בניינים </w:t>
      </w:r>
      <w:bookmarkStart w:id="402" w:name="_ETM_Q1_2075012"/>
      <w:bookmarkEnd w:id="402"/>
      <w:r>
        <w:rPr>
          <w:rFonts w:hint="cs"/>
          <w:rtl/>
        </w:rPr>
        <w:t xml:space="preserve">שהוכרזו על ידי מהנדסי העיריות </w:t>
      </w:r>
      <w:r w:rsidR="009F37C9">
        <w:rPr>
          <w:rFonts w:hint="cs"/>
          <w:rtl/>
        </w:rPr>
        <w:t>כעומדים להריסה</w:t>
      </w:r>
      <w:r>
        <w:rPr>
          <w:rFonts w:hint="cs"/>
          <w:rtl/>
        </w:rPr>
        <w:t>.</w:t>
      </w:r>
    </w:p>
    <w:p w:rsidR="009F37C9" w:rsidRDefault="009F37C9" w:rsidP="009F37C9">
      <w:pPr>
        <w:rPr>
          <w:rtl/>
        </w:rPr>
      </w:pPr>
    </w:p>
    <w:p w:rsidR="00435785" w:rsidRDefault="00435785" w:rsidP="00435785">
      <w:pPr>
        <w:pStyle w:val="a4"/>
        <w:keepNext/>
        <w:rPr>
          <w:rtl/>
        </w:rPr>
      </w:pPr>
      <w:bookmarkStart w:id="403" w:name="ET_speaker_6275_152"/>
      <w:r w:rsidRPr="0043578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35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435785" w:rsidRDefault="00435785" w:rsidP="00435785">
      <w:pPr>
        <w:pStyle w:val="KeepWithNext"/>
        <w:rPr>
          <w:rtl/>
          <w:lang w:eastAsia="he-IL"/>
        </w:rPr>
      </w:pPr>
    </w:p>
    <w:p w:rsidR="009F37C9" w:rsidRDefault="009F37C9" w:rsidP="009F37C9">
      <w:pPr>
        <w:rPr>
          <w:rtl/>
        </w:rPr>
      </w:pPr>
      <w:r>
        <w:rPr>
          <w:rFonts w:hint="cs"/>
          <w:rtl/>
        </w:rPr>
        <w:t>כמה כאלה יש</w:t>
      </w:r>
      <w:r w:rsidR="00435785">
        <w:rPr>
          <w:rFonts w:hint="cs"/>
          <w:rtl/>
        </w:rPr>
        <w:t>?</w:t>
      </w:r>
    </w:p>
    <w:p w:rsidR="009F37C9" w:rsidRDefault="009F37C9" w:rsidP="009F37C9">
      <w:pPr>
        <w:rPr>
          <w:rtl/>
        </w:rPr>
      </w:pPr>
    </w:p>
    <w:p w:rsidR="00435785" w:rsidRDefault="00435785" w:rsidP="00435785">
      <w:pPr>
        <w:pStyle w:val="af9"/>
        <w:keepNext/>
        <w:rPr>
          <w:rtl/>
        </w:rPr>
      </w:pPr>
      <w:bookmarkStart w:id="404" w:name="_ETM_Q1_2078562"/>
      <w:bookmarkStart w:id="405" w:name="ET_guest_אביעד_פרידמן_153"/>
      <w:bookmarkEnd w:id="404"/>
      <w:r w:rsidRPr="00435785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4357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"/>
    </w:p>
    <w:p w:rsidR="00435785" w:rsidRDefault="00435785" w:rsidP="00435785">
      <w:pPr>
        <w:pStyle w:val="KeepWithNext"/>
        <w:rPr>
          <w:rtl/>
        </w:rPr>
      </w:pPr>
    </w:p>
    <w:p w:rsidR="009F37C9" w:rsidRDefault="00435785" w:rsidP="00435785">
      <w:pPr>
        <w:rPr>
          <w:rtl/>
        </w:rPr>
      </w:pPr>
      <w:bookmarkStart w:id="406" w:name="_ETM_Q1_2079050"/>
      <w:bookmarkStart w:id="407" w:name="_ETM_Q1_2079100"/>
      <w:bookmarkEnd w:id="406"/>
      <w:bookmarkEnd w:id="407"/>
      <w:r>
        <w:rPr>
          <w:rFonts w:hint="cs"/>
          <w:rtl/>
        </w:rPr>
        <w:t>נכון להיום אלה הבניינים שדובר בהם. אם ביום שיש</w:t>
      </w:r>
      <w:r w:rsidR="009F37C9">
        <w:rPr>
          <w:rFonts w:hint="cs"/>
          <w:rtl/>
        </w:rPr>
        <w:t>י</w:t>
      </w:r>
      <w:r>
        <w:rPr>
          <w:rFonts w:hint="cs"/>
          <w:rtl/>
        </w:rPr>
        <w:t xml:space="preserve"> יכר</w:t>
      </w:r>
      <w:r w:rsidR="009F37C9">
        <w:rPr>
          <w:rFonts w:hint="cs"/>
          <w:rtl/>
        </w:rPr>
        <w:t>י</w:t>
      </w:r>
      <w:r>
        <w:rPr>
          <w:rFonts w:hint="cs"/>
          <w:rtl/>
        </w:rPr>
        <w:t>ז</w:t>
      </w:r>
      <w:r w:rsidR="009F37C9">
        <w:rPr>
          <w:rFonts w:hint="cs"/>
          <w:rtl/>
        </w:rPr>
        <w:t xml:space="preserve"> מהנדס </w:t>
      </w:r>
      <w:r>
        <w:rPr>
          <w:rFonts w:hint="cs"/>
          <w:rtl/>
        </w:rPr>
        <w:t xml:space="preserve">העיר עפולה - - </w:t>
      </w:r>
    </w:p>
    <w:p w:rsidR="009F37C9" w:rsidRDefault="009F37C9" w:rsidP="009F37C9">
      <w:pPr>
        <w:rPr>
          <w:rtl/>
        </w:rPr>
      </w:pPr>
    </w:p>
    <w:p w:rsidR="00435785" w:rsidRDefault="00435785" w:rsidP="00435785">
      <w:pPr>
        <w:pStyle w:val="a4"/>
        <w:keepNext/>
        <w:rPr>
          <w:rtl/>
        </w:rPr>
      </w:pPr>
      <w:bookmarkStart w:id="408" w:name="ET_speaker_6275_154"/>
      <w:r w:rsidRPr="0043578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35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435785" w:rsidRDefault="00435785" w:rsidP="00435785">
      <w:pPr>
        <w:pStyle w:val="KeepWithNext"/>
        <w:rPr>
          <w:rtl/>
          <w:lang w:eastAsia="he-IL"/>
        </w:rPr>
      </w:pPr>
    </w:p>
    <w:p w:rsidR="009F37C9" w:rsidRDefault="00435785" w:rsidP="00435785">
      <w:pPr>
        <w:rPr>
          <w:rtl/>
        </w:rPr>
      </w:pPr>
      <w:r>
        <w:rPr>
          <w:rFonts w:hint="cs"/>
          <w:rtl/>
        </w:rPr>
        <w:t>הוא לא יכריז</w:t>
      </w:r>
      <w:r w:rsidR="009F37C9">
        <w:rPr>
          <w:rFonts w:hint="cs"/>
          <w:rtl/>
        </w:rPr>
        <w:t xml:space="preserve"> עד שהבניין יקרוס</w:t>
      </w:r>
      <w:r>
        <w:rPr>
          <w:rFonts w:hint="cs"/>
          <w:rtl/>
        </w:rPr>
        <w:t>.</w:t>
      </w:r>
    </w:p>
    <w:p w:rsidR="009F37C9" w:rsidRDefault="009F37C9" w:rsidP="009F37C9">
      <w:pPr>
        <w:rPr>
          <w:rtl/>
        </w:rPr>
      </w:pPr>
    </w:p>
    <w:p w:rsidR="00435785" w:rsidRDefault="00435785" w:rsidP="00435785">
      <w:pPr>
        <w:pStyle w:val="af9"/>
        <w:keepNext/>
        <w:rPr>
          <w:rtl/>
        </w:rPr>
      </w:pPr>
      <w:bookmarkStart w:id="409" w:name="ET_guest_אביעד_פרידמן_155"/>
      <w:r w:rsidRPr="00435785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4357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9"/>
    </w:p>
    <w:p w:rsidR="00435785" w:rsidRDefault="00435785" w:rsidP="00435785">
      <w:pPr>
        <w:pStyle w:val="KeepWithNext"/>
        <w:rPr>
          <w:rtl/>
        </w:rPr>
      </w:pPr>
    </w:p>
    <w:p w:rsidR="00435785" w:rsidRPr="00435785" w:rsidRDefault="00435785" w:rsidP="00435785">
      <w:pPr>
        <w:rPr>
          <w:rtl/>
        </w:rPr>
      </w:pPr>
      <w:r>
        <w:rPr>
          <w:rFonts w:hint="cs"/>
          <w:rtl/>
        </w:rPr>
        <w:t>הוא יהיה חייב.</w:t>
      </w:r>
    </w:p>
    <w:p w:rsidR="00EE1DED" w:rsidRDefault="00EE1DED" w:rsidP="009F37C9">
      <w:pPr>
        <w:rPr>
          <w:rtl/>
        </w:rPr>
      </w:pPr>
    </w:p>
    <w:p w:rsidR="00435785" w:rsidRDefault="00435785" w:rsidP="00435785">
      <w:pPr>
        <w:pStyle w:val="a4"/>
        <w:keepNext/>
        <w:rPr>
          <w:rtl/>
        </w:rPr>
      </w:pPr>
      <w:bookmarkStart w:id="410" w:name="_ETM_Q1_2107437"/>
      <w:bookmarkStart w:id="411" w:name="ET_speaker_6275_156"/>
      <w:bookmarkEnd w:id="410"/>
      <w:r w:rsidRPr="0043578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35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435785" w:rsidRDefault="00435785" w:rsidP="00435785">
      <w:pPr>
        <w:pStyle w:val="KeepWithNext"/>
        <w:rPr>
          <w:rtl/>
          <w:lang w:eastAsia="he-IL"/>
        </w:rPr>
      </w:pPr>
    </w:p>
    <w:p w:rsidR="0029182A" w:rsidRDefault="0029182A" w:rsidP="009F37C9">
      <w:pPr>
        <w:rPr>
          <w:rtl/>
        </w:rPr>
      </w:pPr>
      <w:bookmarkStart w:id="412" w:name="_ETM_Q1_2107974"/>
      <w:bookmarkStart w:id="413" w:name="_ETM_Q1_2108026"/>
      <w:bookmarkEnd w:id="412"/>
      <w:bookmarkEnd w:id="413"/>
      <w:r>
        <w:rPr>
          <w:rFonts w:hint="cs"/>
          <w:rtl/>
        </w:rPr>
        <w:t xml:space="preserve">והוא עושה את זה? </w:t>
      </w:r>
    </w:p>
    <w:p w:rsidR="0029182A" w:rsidRDefault="0029182A" w:rsidP="009F37C9">
      <w:pPr>
        <w:rPr>
          <w:rtl/>
        </w:rPr>
      </w:pPr>
    </w:p>
    <w:p w:rsidR="0029182A" w:rsidRDefault="0029182A" w:rsidP="0029182A">
      <w:pPr>
        <w:pStyle w:val="af9"/>
        <w:keepNext/>
        <w:rPr>
          <w:rtl/>
        </w:rPr>
      </w:pPr>
      <w:bookmarkStart w:id="414" w:name="ET_guest_אביעד_פרידמן_157"/>
      <w:r w:rsidRPr="0029182A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2918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4"/>
    </w:p>
    <w:p w:rsidR="0029182A" w:rsidRDefault="0029182A" w:rsidP="0029182A">
      <w:pPr>
        <w:pStyle w:val="KeepWithNext"/>
        <w:rPr>
          <w:rtl/>
        </w:rPr>
      </w:pPr>
    </w:p>
    <w:p w:rsidR="0029182A" w:rsidRDefault="0029182A" w:rsidP="0029182A">
      <w:pPr>
        <w:rPr>
          <w:rtl/>
        </w:rPr>
      </w:pPr>
      <w:r>
        <w:rPr>
          <w:rFonts w:hint="cs"/>
          <w:rtl/>
        </w:rPr>
        <w:t>אין לו ברירה.</w:t>
      </w:r>
    </w:p>
    <w:p w:rsidR="0029182A" w:rsidRDefault="0029182A" w:rsidP="0029182A">
      <w:pPr>
        <w:rPr>
          <w:rtl/>
        </w:rPr>
      </w:pPr>
      <w:bookmarkStart w:id="415" w:name="_ETM_Q1_2113431"/>
      <w:bookmarkStart w:id="416" w:name="_ETM_Q1_2113487"/>
      <w:bookmarkEnd w:id="415"/>
      <w:bookmarkEnd w:id="416"/>
    </w:p>
    <w:p w:rsidR="0029182A" w:rsidRDefault="0029182A" w:rsidP="0029182A">
      <w:pPr>
        <w:pStyle w:val="a4"/>
        <w:keepNext/>
        <w:rPr>
          <w:rtl/>
        </w:rPr>
      </w:pPr>
      <w:bookmarkStart w:id="417" w:name="_ETM_Q1_2113751"/>
      <w:bookmarkStart w:id="418" w:name="_ETM_Q1_2113810"/>
      <w:bookmarkStart w:id="419" w:name="_ETM_Q1_2114704"/>
      <w:bookmarkStart w:id="420" w:name="ET_speaker_6275_158"/>
      <w:bookmarkEnd w:id="417"/>
      <w:bookmarkEnd w:id="418"/>
      <w:bookmarkEnd w:id="419"/>
      <w:r w:rsidRPr="0029182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291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29182A" w:rsidRDefault="0029182A" w:rsidP="0029182A">
      <w:pPr>
        <w:pStyle w:val="KeepWithNext"/>
        <w:rPr>
          <w:rtl/>
          <w:lang w:eastAsia="he-IL"/>
        </w:rPr>
      </w:pPr>
    </w:p>
    <w:p w:rsidR="00EE1DED" w:rsidRDefault="0029182A" w:rsidP="009F37C9">
      <w:pPr>
        <w:rPr>
          <w:rtl/>
        </w:rPr>
      </w:pPr>
      <w:bookmarkStart w:id="421" w:name="_ETM_Q1_2115206"/>
      <w:bookmarkStart w:id="422" w:name="_ETM_Q1_2115259"/>
      <w:bookmarkEnd w:id="421"/>
      <w:bookmarkEnd w:id="422"/>
      <w:r>
        <w:rPr>
          <w:rFonts w:hint="cs"/>
          <w:rtl/>
        </w:rPr>
        <w:t xml:space="preserve">לפני רגע אמרת שהוא בוחר שלא לעשות </w:t>
      </w:r>
      <w:bookmarkStart w:id="423" w:name="_ETM_Q1_2118468"/>
      <w:bookmarkEnd w:id="423"/>
      <w:r w:rsidR="00854C2A">
        <w:rPr>
          <w:rFonts w:hint="cs"/>
          <w:rtl/>
        </w:rPr>
        <w:t>את זה</w:t>
      </w:r>
      <w:r>
        <w:rPr>
          <w:rFonts w:hint="cs"/>
          <w:rtl/>
        </w:rPr>
        <w:t xml:space="preserve"> כי אם הוא יפנה את התושבים זה יה</w:t>
      </w:r>
      <w:bookmarkStart w:id="424" w:name="_ETM_Q1_2117466"/>
      <w:bookmarkEnd w:id="424"/>
      <w:r>
        <w:rPr>
          <w:rFonts w:hint="cs"/>
          <w:rtl/>
        </w:rPr>
        <w:t>יה על אחריותו.</w:t>
      </w:r>
    </w:p>
    <w:p w:rsidR="00EE1DED" w:rsidRDefault="00EE1DED" w:rsidP="009F37C9">
      <w:pPr>
        <w:rPr>
          <w:rtl/>
        </w:rPr>
      </w:pPr>
    </w:p>
    <w:p w:rsidR="0029182A" w:rsidRDefault="0029182A" w:rsidP="0029182A">
      <w:pPr>
        <w:pStyle w:val="af9"/>
        <w:keepNext/>
        <w:rPr>
          <w:rtl/>
        </w:rPr>
      </w:pPr>
      <w:bookmarkStart w:id="425" w:name="_ETM_Q1_2116627"/>
      <w:bookmarkStart w:id="426" w:name="ET_guest_אביעד_פרידמן_159"/>
      <w:bookmarkEnd w:id="425"/>
      <w:r w:rsidRPr="0029182A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2918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"/>
    </w:p>
    <w:p w:rsidR="0029182A" w:rsidRDefault="0029182A" w:rsidP="0029182A">
      <w:pPr>
        <w:pStyle w:val="KeepWithNext"/>
        <w:rPr>
          <w:rtl/>
        </w:rPr>
      </w:pPr>
    </w:p>
    <w:p w:rsidR="00EE1DED" w:rsidRDefault="0029182A" w:rsidP="009F37C9">
      <w:pPr>
        <w:rPr>
          <w:rtl/>
        </w:rPr>
      </w:pPr>
      <w:bookmarkStart w:id="427" w:name="_ETM_Q1_2117216"/>
      <w:bookmarkStart w:id="428" w:name="_ETM_Q1_2117268"/>
      <w:bookmarkEnd w:id="427"/>
      <w:bookmarkEnd w:id="428"/>
      <w:r>
        <w:rPr>
          <w:rFonts w:hint="cs"/>
          <w:rtl/>
        </w:rPr>
        <w:t>אמרתי שהו</w:t>
      </w:r>
      <w:r w:rsidR="00EE1DED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EE1DED">
        <w:rPr>
          <w:rFonts w:hint="cs"/>
          <w:rtl/>
        </w:rPr>
        <w:t xml:space="preserve">לא ממהר לעשות את זה. </w:t>
      </w:r>
    </w:p>
    <w:p w:rsidR="00EE1DED" w:rsidRDefault="00EE1DED" w:rsidP="009F37C9">
      <w:pPr>
        <w:rPr>
          <w:rtl/>
        </w:rPr>
      </w:pPr>
    </w:p>
    <w:p w:rsidR="0029182A" w:rsidRDefault="0029182A" w:rsidP="0029182A">
      <w:pPr>
        <w:pStyle w:val="a4"/>
        <w:keepNext/>
        <w:rPr>
          <w:rtl/>
        </w:rPr>
      </w:pPr>
      <w:bookmarkStart w:id="429" w:name="ET_speaker_6275_160"/>
      <w:r w:rsidRPr="0029182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291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29182A" w:rsidRDefault="0029182A" w:rsidP="0029182A">
      <w:pPr>
        <w:pStyle w:val="KeepWithNext"/>
        <w:rPr>
          <w:rtl/>
          <w:lang w:eastAsia="he-IL"/>
        </w:rPr>
      </w:pPr>
    </w:p>
    <w:p w:rsidR="00EE1DED" w:rsidRDefault="0029182A" w:rsidP="009F37C9">
      <w:pPr>
        <w:rPr>
          <w:rtl/>
        </w:rPr>
      </w:pPr>
      <w:bookmarkStart w:id="430" w:name="_ETM_Q1_2120672"/>
      <w:bookmarkStart w:id="431" w:name="_ETM_Q1_2120727"/>
      <w:bookmarkEnd w:id="430"/>
      <w:bookmarkEnd w:id="431"/>
      <w:r>
        <w:rPr>
          <w:rFonts w:hint="cs"/>
          <w:rtl/>
        </w:rPr>
        <w:t xml:space="preserve">אני </w:t>
      </w:r>
      <w:r w:rsidR="00EE1DED">
        <w:rPr>
          <w:rFonts w:hint="cs"/>
          <w:rtl/>
        </w:rPr>
        <w:t>י</w:t>
      </w:r>
      <w:r>
        <w:rPr>
          <w:rFonts w:hint="cs"/>
          <w:rtl/>
        </w:rPr>
        <w:t>כ</w:t>
      </w:r>
      <w:r w:rsidR="00EE1DED">
        <w:rPr>
          <w:rFonts w:hint="cs"/>
          <w:rtl/>
        </w:rPr>
        <w:t>ולה לגרום לו לעשות את זה?</w:t>
      </w:r>
    </w:p>
    <w:p w:rsidR="00EE1DED" w:rsidRDefault="00EE1DED" w:rsidP="009F37C9">
      <w:pPr>
        <w:rPr>
          <w:rtl/>
        </w:rPr>
      </w:pPr>
    </w:p>
    <w:p w:rsidR="0029182A" w:rsidRDefault="0029182A" w:rsidP="0029182A">
      <w:pPr>
        <w:ind w:firstLine="0"/>
        <w:rPr>
          <w:rtl/>
        </w:rPr>
      </w:pPr>
      <w:bookmarkStart w:id="432" w:name="_ETM_Q1_2135471"/>
      <w:bookmarkEnd w:id="432"/>
    </w:p>
    <w:p w:rsidR="0029182A" w:rsidRDefault="0029182A" w:rsidP="0029182A">
      <w:pPr>
        <w:pStyle w:val="af9"/>
        <w:keepNext/>
        <w:rPr>
          <w:rtl/>
        </w:rPr>
      </w:pPr>
      <w:bookmarkStart w:id="433" w:name="ET_guest_אביעד_פרידמן_161"/>
      <w:r w:rsidRPr="0029182A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2918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"/>
    </w:p>
    <w:p w:rsidR="0029182A" w:rsidRDefault="0029182A" w:rsidP="0029182A">
      <w:pPr>
        <w:pStyle w:val="KeepWithNext"/>
        <w:rPr>
          <w:rtl/>
        </w:rPr>
      </w:pPr>
    </w:p>
    <w:p w:rsidR="00EE1DED" w:rsidRDefault="00EE1DED" w:rsidP="009F37C9">
      <w:pPr>
        <w:rPr>
          <w:rtl/>
        </w:rPr>
      </w:pPr>
      <w:bookmarkStart w:id="434" w:name="_ETM_Q1_2135955"/>
      <w:bookmarkStart w:id="435" w:name="_ETM_Q1_2136001"/>
      <w:bookmarkEnd w:id="434"/>
      <w:bookmarkEnd w:id="435"/>
      <w:r>
        <w:rPr>
          <w:rFonts w:hint="cs"/>
          <w:rtl/>
        </w:rPr>
        <w:t xml:space="preserve">את לא יכולה לגרום לו לעשות את זה. </w:t>
      </w:r>
    </w:p>
    <w:p w:rsidR="00EE1DED" w:rsidRDefault="00EE1DED" w:rsidP="009F37C9">
      <w:pPr>
        <w:rPr>
          <w:rtl/>
        </w:rPr>
      </w:pPr>
    </w:p>
    <w:p w:rsidR="0029182A" w:rsidRDefault="0029182A" w:rsidP="0029182A">
      <w:pPr>
        <w:pStyle w:val="af6"/>
        <w:keepNext/>
        <w:rPr>
          <w:rtl/>
        </w:rPr>
      </w:pPr>
      <w:bookmarkStart w:id="436" w:name="_ETM_Q1_2140149"/>
      <w:bookmarkStart w:id="437" w:name="ET_yor_5854_162"/>
      <w:bookmarkEnd w:id="436"/>
      <w:r w:rsidRPr="002918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91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29182A" w:rsidRDefault="0029182A" w:rsidP="0029182A">
      <w:pPr>
        <w:pStyle w:val="KeepWithNext"/>
        <w:rPr>
          <w:rtl/>
          <w:lang w:eastAsia="he-IL"/>
        </w:rPr>
      </w:pPr>
    </w:p>
    <w:p w:rsidR="00EE1DED" w:rsidRDefault="0029182A" w:rsidP="001248E0">
      <w:pPr>
        <w:rPr>
          <w:rtl/>
        </w:rPr>
      </w:pPr>
      <w:bookmarkStart w:id="438" w:name="_ETM_Q1_2140886"/>
      <w:bookmarkStart w:id="439" w:name="_ETM_Q1_2140935"/>
      <w:bookmarkEnd w:id="438"/>
      <w:bookmarkEnd w:id="439"/>
      <w:r>
        <w:rPr>
          <w:rFonts w:hint="cs"/>
          <w:rtl/>
        </w:rPr>
        <w:t xml:space="preserve">אני חושב שיש פגם משפטי בלהביא את </w:t>
      </w:r>
      <w:bookmarkStart w:id="440" w:name="_ETM_Q1_2143304"/>
      <w:bookmarkEnd w:id="440"/>
      <w:r>
        <w:rPr>
          <w:rFonts w:hint="cs"/>
          <w:rtl/>
        </w:rPr>
        <w:t>זה בלי לעשות דיון רחב יותר.</w:t>
      </w:r>
      <w:r w:rsidR="00781705">
        <w:rPr>
          <w:rFonts w:hint="cs"/>
          <w:rtl/>
        </w:rPr>
        <w:t xml:space="preserve"> חברי הוועדה התחברו מאוד לסוגיה</w:t>
      </w:r>
      <w:r w:rsidR="00E1611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E1DED">
        <w:rPr>
          <w:rFonts w:hint="cs"/>
          <w:rtl/>
        </w:rPr>
        <w:t>צריך למצוא לה פתרונות, אבל</w:t>
      </w:r>
      <w:r>
        <w:rPr>
          <w:rFonts w:hint="cs"/>
          <w:rtl/>
        </w:rPr>
        <w:t xml:space="preserve"> </w:t>
      </w:r>
      <w:bookmarkStart w:id="441" w:name="_ETM_Q1_2152176"/>
      <w:bookmarkEnd w:id="441"/>
      <w:r w:rsidR="0034001F">
        <w:rPr>
          <w:rFonts w:hint="cs"/>
          <w:rtl/>
        </w:rPr>
        <w:t xml:space="preserve">צריך </w:t>
      </w:r>
      <w:r>
        <w:rPr>
          <w:rFonts w:hint="cs"/>
          <w:rtl/>
        </w:rPr>
        <w:t>ל</w:t>
      </w:r>
      <w:r w:rsidR="00EE1DED">
        <w:rPr>
          <w:rFonts w:hint="cs"/>
          <w:rtl/>
        </w:rPr>
        <w:t xml:space="preserve">הביא אותם בצורה יותר מסודרת. אין לנו בעיה לקבל את זה כחוק נפרד </w:t>
      </w:r>
      <w:r w:rsidR="00005B55">
        <w:rPr>
          <w:rFonts w:hint="cs"/>
          <w:rtl/>
        </w:rPr>
        <w:t>ב</w:t>
      </w:r>
      <w:r w:rsidR="00EE1DED">
        <w:rPr>
          <w:rFonts w:hint="cs"/>
          <w:rtl/>
        </w:rPr>
        <w:t>שבוע הבא. זה נושא שצריך</w:t>
      </w:r>
      <w:r w:rsidR="001248E0">
        <w:rPr>
          <w:rFonts w:hint="cs"/>
          <w:rtl/>
        </w:rPr>
        <w:t xml:space="preserve"> להסדיר </w:t>
      </w:r>
      <w:r w:rsidR="00EE1DED">
        <w:rPr>
          <w:rFonts w:hint="cs"/>
          <w:rtl/>
        </w:rPr>
        <w:t>בצורה משפט</w:t>
      </w:r>
      <w:r w:rsidR="001248E0">
        <w:rPr>
          <w:rFonts w:hint="cs"/>
          <w:rtl/>
        </w:rPr>
        <w:t>ית</w:t>
      </w:r>
      <w:r w:rsidR="00005B55">
        <w:rPr>
          <w:rFonts w:hint="cs"/>
          <w:rtl/>
        </w:rPr>
        <w:t xml:space="preserve"> הולמת.</w:t>
      </w:r>
      <w:r w:rsidR="00EE1DED">
        <w:rPr>
          <w:rFonts w:hint="cs"/>
          <w:rtl/>
        </w:rPr>
        <w:t xml:space="preserve"> הוועדה תערוך דיונים</w:t>
      </w:r>
      <w:r w:rsidR="001248E0">
        <w:rPr>
          <w:rFonts w:hint="cs"/>
          <w:rtl/>
        </w:rPr>
        <w:t xml:space="preserve"> בנושא</w:t>
      </w:r>
      <w:r w:rsidR="00EE1DED">
        <w:rPr>
          <w:rFonts w:hint="cs"/>
          <w:rtl/>
        </w:rPr>
        <w:t xml:space="preserve">, </w:t>
      </w:r>
      <w:r w:rsidR="00005B55">
        <w:rPr>
          <w:rFonts w:hint="cs"/>
          <w:rtl/>
        </w:rPr>
        <w:t>ת</w:t>
      </w:r>
      <w:r w:rsidR="00EE1DED">
        <w:rPr>
          <w:rFonts w:hint="cs"/>
          <w:rtl/>
        </w:rPr>
        <w:t>ז</w:t>
      </w:r>
      <w:r w:rsidR="00005B55">
        <w:rPr>
          <w:rFonts w:hint="cs"/>
          <w:rtl/>
        </w:rPr>
        <w:t>מן את הגורמים ה</w:t>
      </w:r>
      <w:r w:rsidR="00EE1DED">
        <w:rPr>
          <w:rFonts w:hint="cs"/>
          <w:rtl/>
        </w:rPr>
        <w:t>ר</w:t>
      </w:r>
      <w:r w:rsidR="00005B55">
        <w:rPr>
          <w:rFonts w:hint="cs"/>
          <w:rtl/>
        </w:rPr>
        <w:t>ל</w:t>
      </w:r>
      <w:r w:rsidR="00EE1DED">
        <w:rPr>
          <w:rFonts w:hint="cs"/>
          <w:rtl/>
        </w:rPr>
        <w:t>וונט</w:t>
      </w:r>
      <w:r w:rsidR="00005B55">
        <w:rPr>
          <w:rFonts w:hint="cs"/>
          <w:rtl/>
        </w:rPr>
        <w:t>יים</w:t>
      </w:r>
      <w:r w:rsidR="001248E0">
        <w:rPr>
          <w:rFonts w:hint="cs"/>
          <w:rtl/>
        </w:rPr>
        <w:t>,</w:t>
      </w:r>
      <w:r w:rsidR="00005B55">
        <w:rPr>
          <w:rFonts w:hint="cs"/>
          <w:rtl/>
        </w:rPr>
        <w:t xml:space="preserve"> </w:t>
      </w:r>
      <w:r w:rsidR="00781705">
        <w:rPr>
          <w:rFonts w:hint="cs"/>
          <w:rtl/>
        </w:rPr>
        <w:t>ו</w:t>
      </w:r>
      <w:r w:rsidR="001248E0">
        <w:rPr>
          <w:rFonts w:hint="cs"/>
          <w:rtl/>
        </w:rPr>
        <w:t>ת</w:t>
      </w:r>
      <w:r w:rsidR="00EE1DED">
        <w:rPr>
          <w:rFonts w:hint="cs"/>
          <w:rtl/>
        </w:rPr>
        <w:t xml:space="preserve">עשה את כל אשר צריך לעשות בצורה הטובה ביותר. </w:t>
      </w:r>
    </w:p>
    <w:p w:rsidR="00EE1DED" w:rsidRDefault="00EE1DED" w:rsidP="009F37C9">
      <w:pPr>
        <w:rPr>
          <w:rtl/>
        </w:rPr>
      </w:pPr>
    </w:p>
    <w:p w:rsidR="00ED303E" w:rsidRDefault="00ED303E" w:rsidP="00ED303E">
      <w:pPr>
        <w:pStyle w:val="af9"/>
        <w:keepNext/>
        <w:rPr>
          <w:rtl/>
        </w:rPr>
      </w:pPr>
      <w:bookmarkStart w:id="442" w:name="_ETM_Q1_2206214"/>
      <w:bookmarkStart w:id="443" w:name="ET_guest_מירה_סלומון_163"/>
      <w:bookmarkEnd w:id="442"/>
      <w:r w:rsidRPr="00ED303E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ED30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"/>
    </w:p>
    <w:p w:rsidR="00ED303E" w:rsidRDefault="00ED303E" w:rsidP="00ED303E">
      <w:pPr>
        <w:pStyle w:val="KeepWithNext"/>
        <w:rPr>
          <w:rtl/>
        </w:rPr>
      </w:pPr>
    </w:p>
    <w:p w:rsidR="00EE1DED" w:rsidRDefault="00EE1DED" w:rsidP="001248E0">
      <w:pPr>
        <w:rPr>
          <w:rtl/>
        </w:rPr>
      </w:pPr>
      <w:bookmarkStart w:id="444" w:name="_ETM_Q1_2206720"/>
      <w:bookmarkStart w:id="445" w:name="_ETM_Q1_2206788"/>
      <w:bookmarkEnd w:id="444"/>
      <w:bookmarkEnd w:id="445"/>
      <w:r>
        <w:rPr>
          <w:rFonts w:hint="cs"/>
          <w:rtl/>
        </w:rPr>
        <w:t>החשש</w:t>
      </w:r>
      <w:r w:rsidR="00ED303E">
        <w:rPr>
          <w:rFonts w:hint="cs"/>
          <w:rtl/>
        </w:rPr>
        <w:t xml:space="preserve"> שמהנדסי ערים לא ימלאו את חובתם</w:t>
      </w:r>
      <w:r>
        <w:rPr>
          <w:rFonts w:hint="cs"/>
          <w:rtl/>
        </w:rPr>
        <w:t xml:space="preserve"> או את </w:t>
      </w:r>
      <w:r w:rsidR="00ED303E">
        <w:rPr>
          <w:rFonts w:hint="cs"/>
          <w:rtl/>
        </w:rPr>
        <w:t xml:space="preserve">אחריותם </w:t>
      </w:r>
      <w:r>
        <w:rPr>
          <w:rFonts w:hint="cs"/>
          <w:rtl/>
        </w:rPr>
        <w:t>ברגע שיש סכנה למבנה מסוכן</w:t>
      </w:r>
      <w:r w:rsidR="001248E0">
        <w:rPr>
          <w:rFonts w:hint="cs"/>
          <w:rtl/>
        </w:rPr>
        <w:t xml:space="preserve"> ואם יש צורך גם להוציא צו </w:t>
      </w:r>
      <w:bookmarkStart w:id="446" w:name="_ETM_Q1_2225214"/>
      <w:bookmarkEnd w:id="446"/>
      <w:r w:rsidR="001248E0">
        <w:rPr>
          <w:rFonts w:hint="cs"/>
          <w:rtl/>
        </w:rPr>
        <w:t>להריסתו,</w:t>
      </w:r>
      <w:r>
        <w:rPr>
          <w:rFonts w:hint="cs"/>
          <w:rtl/>
        </w:rPr>
        <w:t xml:space="preserve"> </w:t>
      </w:r>
      <w:r w:rsidR="001248E0">
        <w:rPr>
          <w:rFonts w:hint="cs"/>
          <w:rtl/>
        </w:rPr>
        <w:t xml:space="preserve">זאת אמירה מופרכת. </w:t>
      </w:r>
      <w:r>
        <w:rPr>
          <w:rFonts w:hint="cs"/>
          <w:rtl/>
        </w:rPr>
        <w:t xml:space="preserve">האמירה שיש </w:t>
      </w:r>
      <w:r w:rsidR="001248E0">
        <w:rPr>
          <w:rFonts w:hint="cs"/>
          <w:rtl/>
        </w:rPr>
        <w:t xml:space="preserve">אחריות </w:t>
      </w:r>
      <w:r>
        <w:rPr>
          <w:rFonts w:hint="cs"/>
          <w:rtl/>
        </w:rPr>
        <w:t>לרשות המקומית למצוא מקום</w:t>
      </w:r>
      <w:r w:rsidR="001248E0">
        <w:rPr>
          <w:rFonts w:hint="cs"/>
          <w:rtl/>
        </w:rPr>
        <w:t xml:space="preserve"> מגורים לתושבים לאחר שהוכרז על מבנה שמיועד להריסה</w:t>
      </w:r>
      <w:r>
        <w:rPr>
          <w:rFonts w:hint="cs"/>
          <w:rtl/>
        </w:rPr>
        <w:t xml:space="preserve">, גם </w:t>
      </w:r>
      <w:r w:rsidR="001248E0">
        <w:rPr>
          <w:rFonts w:hint="cs"/>
          <w:rtl/>
        </w:rPr>
        <w:t>זו אמירה לא מדו</w:t>
      </w:r>
      <w:r>
        <w:rPr>
          <w:rFonts w:hint="cs"/>
          <w:rtl/>
        </w:rPr>
        <w:t>י</w:t>
      </w:r>
      <w:r w:rsidR="001248E0">
        <w:rPr>
          <w:rFonts w:hint="cs"/>
          <w:rtl/>
        </w:rPr>
        <w:t>קת בלשון המעטה.</w:t>
      </w:r>
      <w:r>
        <w:rPr>
          <w:rFonts w:hint="cs"/>
          <w:rtl/>
        </w:rPr>
        <w:t xml:space="preserve"> </w:t>
      </w:r>
      <w:r w:rsidR="001248E0">
        <w:rPr>
          <w:rFonts w:hint="cs"/>
          <w:rtl/>
        </w:rPr>
        <w:t>אנחנו נשמח</w:t>
      </w:r>
      <w:r>
        <w:rPr>
          <w:rFonts w:hint="cs"/>
          <w:rtl/>
        </w:rPr>
        <w:t xml:space="preserve"> להביע עמדה בדיון הרחב שיתקיים בנושא הזה.</w:t>
      </w:r>
      <w:r w:rsidR="001248E0">
        <w:rPr>
          <w:rFonts w:hint="cs"/>
          <w:rtl/>
        </w:rPr>
        <w:t xml:space="preserve"> </w:t>
      </w:r>
    </w:p>
    <w:p w:rsidR="00EE1DED" w:rsidRDefault="00EE1DED" w:rsidP="00EE1DED">
      <w:pPr>
        <w:ind w:firstLine="0"/>
        <w:rPr>
          <w:rtl/>
        </w:rPr>
      </w:pPr>
    </w:p>
    <w:p w:rsidR="006004F6" w:rsidRDefault="006004F6" w:rsidP="006004F6">
      <w:pPr>
        <w:pStyle w:val="af9"/>
        <w:keepNext/>
        <w:rPr>
          <w:rtl/>
        </w:rPr>
      </w:pPr>
      <w:bookmarkStart w:id="447" w:name="_ETM_Q1_2299620"/>
      <w:bookmarkStart w:id="448" w:name="_ETM_Q1_2299680"/>
      <w:bookmarkStart w:id="449" w:name="_ETM_Q1_2301405"/>
      <w:bookmarkStart w:id="450" w:name="ET_guest_תמיר_קהילה_164"/>
      <w:bookmarkEnd w:id="447"/>
      <w:bookmarkEnd w:id="448"/>
      <w:bookmarkEnd w:id="449"/>
      <w:r w:rsidRPr="006004F6">
        <w:rPr>
          <w:rStyle w:val="TagStyle"/>
          <w:rtl/>
        </w:rPr>
        <w:t xml:space="preserve"> &lt;&lt; אורח &gt;&gt; </w:t>
      </w:r>
      <w:r>
        <w:rPr>
          <w:rtl/>
        </w:rPr>
        <w:t>תמיר קהילה:</w:t>
      </w:r>
      <w:r w:rsidRPr="006004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"/>
    </w:p>
    <w:p w:rsidR="006004F6" w:rsidRDefault="006004F6" w:rsidP="006004F6">
      <w:pPr>
        <w:pStyle w:val="KeepWithNext"/>
        <w:rPr>
          <w:rtl/>
        </w:rPr>
      </w:pPr>
    </w:p>
    <w:p w:rsidR="00EE1DED" w:rsidRDefault="00EE1DED" w:rsidP="00F026DA">
      <w:pPr>
        <w:ind w:firstLine="0"/>
        <w:rPr>
          <w:rtl/>
        </w:rPr>
      </w:pPr>
      <w:bookmarkStart w:id="451" w:name="_ETM_Q1_2301880"/>
      <w:bookmarkStart w:id="452" w:name="_ETM_Q1_2301928"/>
      <w:bookmarkEnd w:id="451"/>
      <w:bookmarkEnd w:id="452"/>
      <w:r>
        <w:rPr>
          <w:rtl/>
        </w:rPr>
        <w:tab/>
      </w:r>
      <w:r w:rsidR="006004F6">
        <w:rPr>
          <w:rFonts w:hint="cs"/>
          <w:rtl/>
        </w:rPr>
        <w:t xml:space="preserve">יש </w:t>
      </w:r>
      <w:bookmarkStart w:id="453" w:name="_ETM_Q1_2308496"/>
      <w:bookmarkEnd w:id="453"/>
      <w:r w:rsidR="006004F6">
        <w:rPr>
          <w:rFonts w:hint="cs"/>
          <w:rtl/>
        </w:rPr>
        <w:t>אצלנו נושא שאנחנו קוראים לו</w:t>
      </w:r>
      <w:r>
        <w:rPr>
          <w:rFonts w:hint="cs"/>
          <w:rtl/>
        </w:rPr>
        <w:t xml:space="preserve"> </w:t>
      </w:r>
      <w:r w:rsidR="006004F6">
        <w:rPr>
          <w:rFonts w:hint="cs"/>
          <w:rtl/>
        </w:rPr>
        <w:t>"</w:t>
      </w:r>
      <w:r>
        <w:rPr>
          <w:rFonts w:hint="cs"/>
          <w:rtl/>
        </w:rPr>
        <w:t>המתווה המשולב</w:t>
      </w:r>
      <w:r w:rsidR="0034001F">
        <w:rPr>
          <w:rFonts w:hint="cs"/>
          <w:rtl/>
        </w:rPr>
        <w:t>"</w:t>
      </w:r>
      <w:r w:rsidR="00F026DA">
        <w:rPr>
          <w:rFonts w:hint="cs"/>
          <w:rtl/>
        </w:rPr>
        <w:t xml:space="preserve">, שאלו </w:t>
      </w:r>
      <w:r>
        <w:rPr>
          <w:rFonts w:hint="cs"/>
          <w:rtl/>
        </w:rPr>
        <w:t xml:space="preserve">תכניות שבשנתיים האחרונות מקודמות אצלנו בדרום העיר, ביפו, במזרח העיר, </w:t>
      </w:r>
      <w:r w:rsidR="006004F6">
        <w:rPr>
          <w:rFonts w:hint="cs"/>
          <w:rtl/>
        </w:rPr>
        <w:t xml:space="preserve">באזור יד-אליהו. </w:t>
      </w:r>
      <w:r w:rsidR="00B34706">
        <w:rPr>
          <w:rFonts w:hint="cs"/>
          <w:rtl/>
        </w:rPr>
        <w:t>בתוך התוכנ</w:t>
      </w:r>
      <w:r w:rsidR="006004F6">
        <w:rPr>
          <w:rFonts w:hint="cs"/>
          <w:rtl/>
        </w:rPr>
        <w:t>י</w:t>
      </w:r>
      <w:r w:rsidR="00B34706">
        <w:rPr>
          <w:rFonts w:hint="cs"/>
          <w:rtl/>
        </w:rPr>
        <w:t>ו</w:t>
      </w:r>
      <w:r w:rsidR="006004F6">
        <w:rPr>
          <w:rFonts w:hint="cs"/>
          <w:rtl/>
        </w:rPr>
        <w:t xml:space="preserve">ת </w:t>
      </w:r>
      <w:bookmarkStart w:id="454" w:name="_ETM_Q1_2322997"/>
      <w:bookmarkEnd w:id="454"/>
      <w:r w:rsidR="00B34706">
        <w:rPr>
          <w:rFonts w:hint="cs"/>
          <w:rtl/>
        </w:rPr>
        <w:t xml:space="preserve">האלו </w:t>
      </w:r>
      <w:r w:rsidR="006004F6">
        <w:rPr>
          <w:rFonts w:hint="cs"/>
          <w:rtl/>
        </w:rPr>
        <w:t>יש בניינים שמיועדים להריסה, לבנייה</w:t>
      </w:r>
      <w:r w:rsidR="00A34658">
        <w:rPr>
          <w:rFonts w:hint="cs"/>
          <w:rtl/>
        </w:rPr>
        <w:t xml:space="preserve">, </w:t>
      </w:r>
      <w:r>
        <w:rPr>
          <w:rFonts w:hint="cs"/>
          <w:rtl/>
        </w:rPr>
        <w:t>לשיפוץ ועיבוי</w:t>
      </w:r>
      <w:r w:rsidR="006004F6">
        <w:rPr>
          <w:rFonts w:hint="cs"/>
          <w:rtl/>
        </w:rPr>
        <w:t>.</w:t>
      </w:r>
      <w:r w:rsidR="00B34706">
        <w:rPr>
          <w:rFonts w:hint="cs"/>
          <w:rtl/>
        </w:rPr>
        <w:t xml:space="preserve"> </w:t>
      </w:r>
      <w:bookmarkStart w:id="455" w:name="_ETM_Q1_2345966"/>
      <w:bookmarkStart w:id="456" w:name="_ETM_Q1_2346024"/>
      <w:bookmarkEnd w:id="455"/>
      <w:bookmarkEnd w:id="456"/>
      <w:r>
        <w:rPr>
          <w:rFonts w:hint="cs"/>
          <w:rtl/>
        </w:rPr>
        <w:t xml:space="preserve"> </w:t>
      </w:r>
    </w:p>
    <w:p w:rsidR="00EE1DED" w:rsidRDefault="00EE1DED" w:rsidP="00EE1DED">
      <w:pPr>
        <w:ind w:firstLine="0"/>
        <w:rPr>
          <w:rtl/>
        </w:rPr>
      </w:pPr>
    </w:p>
    <w:p w:rsidR="00A34658" w:rsidRDefault="00A34658" w:rsidP="00A34658">
      <w:pPr>
        <w:pStyle w:val="a4"/>
        <w:keepNext/>
        <w:rPr>
          <w:rtl/>
        </w:rPr>
      </w:pPr>
      <w:bookmarkStart w:id="457" w:name="_ETM_Q1_2373523"/>
      <w:bookmarkStart w:id="458" w:name="ET_speaker_תומר_רוזנר_166"/>
      <w:bookmarkEnd w:id="457"/>
      <w:r w:rsidRPr="00A3465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34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A34658" w:rsidRDefault="00A34658" w:rsidP="00A34658">
      <w:pPr>
        <w:pStyle w:val="KeepWithNext"/>
        <w:rPr>
          <w:rtl/>
          <w:lang w:eastAsia="he-IL"/>
        </w:rPr>
      </w:pPr>
    </w:p>
    <w:p w:rsidR="00EE1DED" w:rsidRDefault="00EE1DED" w:rsidP="00A34658">
      <w:pPr>
        <w:rPr>
          <w:rtl/>
        </w:rPr>
      </w:pPr>
      <w:bookmarkStart w:id="459" w:name="_ETM_Q1_2373990"/>
      <w:bookmarkStart w:id="460" w:name="_ETM_Q1_2374043"/>
      <w:bookmarkEnd w:id="459"/>
      <w:bookmarkEnd w:id="460"/>
      <w:r>
        <w:rPr>
          <w:rFonts w:hint="cs"/>
          <w:rtl/>
        </w:rPr>
        <w:t xml:space="preserve">לאיזו הצעת חוק אדוני מתייחס? </w:t>
      </w:r>
    </w:p>
    <w:p w:rsidR="00EE1DED" w:rsidRDefault="00EE1DED" w:rsidP="00EE1DED">
      <w:pPr>
        <w:ind w:firstLine="0"/>
        <w:rPr>
          <w:rtl/>
        </w:rPr>
      </w:pPr>
    </w:p>
    <w:p w:rsidR="00A34658" w:rsidRDefault="00A34658" w:rsidP="00A34658">
      <w:pPr>
        <w:pStyle w:val="af9"/>
        <w:keepNext/>
        <w:rPr>
          <w:rtl/>
        </w:rPr>
      </w:pPr>
      <w:bookmarkStart w:id="461" w:name="ET_guest_תמיר_קהילה_167"/>
      <w:r w:rsidRPr="00A34658">
        <w:rPr>
          <w:rStyle w:val="TagStyle"/>
          <w:rtl/>
        </w:rPr>
        <w:t xml:space="preserve"> &lt;&lt; אורח &gt;&gt; </w:t>
      </w:r>
      <w:r>
        <w:rPr>
          <w:rtl/>
        </w:rPr>
        <w:t>תמיר קהילה:</w:t>
      </w:r>
      <w:r w:rsidRPr="00A346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"/>
    </w:p>
    <w:p w:rsidR="00A34658" w:rsidRDefault="00A34658" w:rsidP="00A34658">
      <w:pPr>
        <w:pStyle w:val="KeepWithNext"/>
        <w:rPr>
          <w:rtl/>
        </w:rPr>
      </w:pPr>
    </w:p>
    <w:p w:rsidR="00EE1DED" w:rsidRDefault="00A34658" w:rsidP="00A34658">
      <w:pPr>
        <w:rPr>
          <w:rtl/>
        </w:rPr>
      </w:pPr>
      <w:r>
        <w:rPr>
          <w:rFonts w:hint="cs"/>
          <w:rtl/>
        </w:rPr>
        <w:t xml:space="preserve">חוק התכנון והבנייה. </w:t>
      </w:r>
      <w:bookmarkStart w:id="462" w:name="_ETM_Q1_2392882"/>
      <w:bookmarkEnd w:id="462"/>
      <w:r w:rsidR="00EE1DED">
        <w:rPr>
          <w:rFonts w:hint="cs"/>
          <w:rtl/>
        </w:rPr>
        <w:t xml:space="preserve"> </w:t>
      </w:r>
    </w:p>
    <w:p w:rsidR="00EE1DED" w:rsidRDefault="00EE1DED" w:rsidP="00EE1DED">
      <w:pPr>
        <w:ind w:firstLine="0"/>
        <w:rPr>
          <w:rtl/>
        </w:rPr>
      </w:pPr>
    </w:p>
    <w:p w:rsidR="00A34658" w:rsidRDefault="00A34658" w:rsidP="00A34658">
      <w:pPr>
        <w:pStyle w:val="a4"/>
        <w:keepNext/>
        <w:rPr>
          <w:rtl/>
        </w:rPr>
      </w:pPr>
      <w:bookmarkStart w:id="463" w:name="_ETM_Q1_2392272"/>
      <w:bookmarkStart w:id="464" w:name="ET_speaker_תומר_רוזנר_168"/>
      <w:bookmarkEnd w:id="463"/>
      <w:r w:rsidRPr="00A3465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34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A34658" w:rsidRDefault="00A34658" w:rsidP="00A34658">
      <w:pPr>
        <w:pStyle w:val="KeepWithNext"/>
        <w:rPr>
          <w:rtl/>
          <w:lang w:eastAsia="he-IL"/>
        </w:rPr>
      </w:pPr>
    </w:p>
    <w:p w:rsidR="00EE1DED" w:rsidRDefault="00EE1DED" w:rsidP="00A34658">
      <w:pPr>
        <w:rPr>
          <w:rtl/>
        </w:rPr>
      </w:pPr>
      <w:bookmarkStart w:id="465" w:name="_ETM_Q1_2392691"/>
      <w:bookmarkStart w:id="466" w:name="_ETM_Q1_2392748"/>
      <w:bookmarkEnd w:id="465"/>
      <w:bookmarkEnd w:id="466"/>
      <w:r>
        <w:rPr>
          <w:rFonts w:hint="cs"/>
          <w:rtl/>
        </w:rPr>
        <w:t xml:space="preserve">הגדרה הזאת תבוטל, היא לא קיימת. </w:t>
      </w:r>
    </w:p>
    <w:p w:rsidR="00EE1DED" w:rsidRDefault="00EE1DED" w:rsidP="00EE1DED">
      <w:pPr>
        <w:ind w:firstLine="0"/>
        <w:rPr>
          <w:rtl/>
        </w:rPr>
      </w:pPr>
      <w:bookmarkStart w:id="467" w:name="_ETM_Q1_2398456"/>
      <w:bookmarkEnd w:id="467"/>
    </w:p>
    <w:p w:rsidR="00A34658" w:rsidRDefault="00A34658" w:rsidP="00A34658">
      <w:pPr>
        <w:pStyle w:val="af9"/>
        <w:keepNext/>
        <w:rPr>
          <w:rtl/>
        </w:rPr>
      </w:pPr>
      <w:bookmarkStart w:id="468" w:name="_ETM_Q1_2398512"/>
      <w:bookmarkStart w:id="469" w:name="_ETM_Q1_2400863"/>
      <w:bookmarkStart w:id="470" w:name="ET_guest_תמיר_קהילה_169"/>
      <w:bookmarkEnd w:id="468"/>
      <w:bookmarkEnd w:id="469"/>
      <w:r w:rsidRPr="00A34658">
        <w:rPr>
          <w:rStyle w:val="TagStyle"/>
          <w:rtl/>
        </w:rPr>
        <w:t xml:space="preserve"> &lt;&lt; אורח &gt;&gt; </w:t>
      </w:r>
      <w:r>
        <w:rPr>
          <w:rtl/>
        </w:rPr>
        <w:t>תמיר קהילה:</w:t>
      </w:r>
      <w:r w:rsidRPr="00A346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0"/>
    </w:p>
    <w:p w:rsidR="00A34658" w:rsidRDefault="00A34658" w:rsidP="00A34658">
      <w:pPr>
        <w:pStyle w:val="KeepWithNext"/>
        <w:rPr>
          <w:rtl/>
        </w:rPr>
      </w:pPr>
    </w:p>
    <w:p w:rsidR="00EE1DED" w:rsidRDefault="000332FE" w:rsidP="00061CA3">
      <w:pPr>
        <w:rPr>
          <w:rtl/>
        </w:rPr>
      </w:pPr>
      <w:bookmarkStart w:id="471" w:name="_ETM_Q1_2401365"/>
      <w:bookmarkStart w:id="472" w:name="_ETM_Q1_2401419"/>
      <w:bookmarkEnd w:id="471"/>
      <w:bookmarkEnd w:id="472"/>
      <w:r>
        <w:rPr>
          <w:rFonts w:hint="cs"/>
          <w:rtl/>
        </w:rPr>
        <w:t>ברגע שמדובר על מ</w:t>
      </w:r>
      <w:r w:rsidR="00F026DA">
        <w:rPr>
          <w:rFonts w:hint="cs"/>
          <w:rtl/>
        </w:rPr>
        <w:t>כפיל היחידות הקיימות</w:t>
      </w:r>
      <w:r>
        <w:rPr>
          <w:rFonts w:hint="cs"/>
          <w:rtl/>
        </w:rPr>
        <w:t xml:space="preserve"> </w:t>
      </w:r>
      <w:r w:rsidR="00EE1DED">
        <w:rPr>
          <w:rFonts w:hint="cs"/>
          <w:rtl/>
        </w:rPr>
        <w:t>המ</w:t>
      </w:r>
      <w:r w:rsidR="00061CA3">
        <w:rPr>
          <w:rFonts w:hint="cs"/>
          <w:rtl/>
        </w:rPr>
        <w:t>תווה המשולב בעצם מתאיין,</w:t>
      </w:r>
      <w:r w:rsidR="00EE1DED">
        <w:rPr>
          <w:rFonts w:hint="cs"/>
          <w:rtl/>
        </w:rPr>
        <w:t xml:space="preserve"> אנחנו לא יכ</w:t>
      </w:r>
      <w:r>
        <w:rPr>
          <w:rFonts w:hint="cs"/>
          <w:rtl/>
        </w:rPr>
        <w:t>ו</w:t>
      </w:r>
      <w:r w:rsidR="00EE1DED">
        <w:rPr>
          <w:rFonts w:hint="cs"/>
          <w:rtl/>
        </w:rPr>
        <w:t>לים להציג מתווה שנ</w:t>
      </w:r>
      <w:r>
        <w:rPr>
          <w:rFonts w:hint="cs"/>
          <w:rtl/>
        </w:rPr>
        <w:t>ו</w:t>
      </w:r>
      <w:r w:rsidR="00EE1DED">
        <w:rPr>
          <w:rFonts w:hint="cs"/>
          <w:rtl/>
        </w:rPr>
        <w:t xml:space="preserve">תן פי </w:t>
      </w:r>
      <w:r>
        <w:rPr>
          <w:rFonts w:hint="cs"/>
          <w:rtl/>
        </w:rPr>
        <w:t>1.8</w:t>
      </w:r>
      <w:r w:rsidR="00FB6847">
        <w:rPr>
          <w:rFonts w:hint="cs"/>
          <w:rtl/>
        </w:rPr>
        <w:t xml:space="preserve"> יחידות דיור</w:t>
      </w:r>
      <w:r w:rsidR="00061CA3">
        <w:rPr>
          <w:rFonts w:hint="cs"/>
          <w:rtl/>
        </w:rPr>
        <w:t>.</w:t>
      </w:r>
      <w:r w:rsidR="00FB6847">
        <w:rPr>
          <w:rFonts w:hint="cs"/>
          <w:rtl/>
        </w:rPr>
        <w:t xml:space="preserve"> </w:t>
      </w:r>
      <w:r w:rsidR="00EE1DED">
        <w:rPr>
          <w:rFonts w:hint="cs"/>
          <w:rtl/>
        </w:rPr>
        <w:t xml:space="preserve">  </w:t>
      </w:r>
    </w:p>
    <w:p w:rsidR="00EE1DED" w:rsidRDefault="00EE1DED" w:rsidP="00EE1DED">
      <w:pPr>
        <w:ind w:firstLine="0"/>
        <w:rPr>
          <w:rtl/>
        </w:rPr>
      </w:pPr>
    </w:p>
    <w:p w:rsidR="000332FE" w:rsidRDefault="000332FE" w:rsidP="000332FE">
      <w:pPr>
        <w:pStyle w:val="af9"/>
        <w:keepNext/>
        <w:rPr>
          <w:rtl/>
        </w:rPr>
      </w:pPr>
      <w:bookmarkStart w:id="473" w:name="_ETM_Q1_2470760"/>
      <w:bookmarkStart w:id="474" w:name="ET_guest_עינת_גנון_170"/>
      <w:bookmarkEnd w:id="473"/>
      <w:r w:rsidRPr="000332FE">
        <w:rPr>
          <w:rStyle w:val="TagStyle"/>
          <w:rtl/>
        </w:rPr>
        <w:t xml:space="preserve"> &lt;&lt; אורח &gt;&gt; </w:t>
      </w:r>
      <w:r>
        <w:rPr>
          <w:rtl/>
        </w:rPr>
        <w:t>עינת גנון:</w:t>
      </w:r>
      <w:r w:rsidRPr="000332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4"/>
    </w:p>
    <w:p w:rsidR="000332FE" w:rsidRDefault="000332FE" w:rsidP="000332FE">
      <w:pPr>
        <w:pStyle w:val="KeepWithNext"/>
        <w:rPr>
          <w:rtl/>
        </w:rPr>
      </w:pPr>
    </w:p>
    <w:p w:rsidR="00EE1DED" w:rsidRDefault="00EE1DED" w:rsidP="00061CA3">
      <w:pPr>
        <w:rPr>
          <w:rtl/>
        </w:rPr>
      </w:pPr>
      <w:bookmarkStart w:id="475" w:name="_ETM_Q1_2471288"/>
      <w:bookmarkStart w:id="476" w:name="_ETM_Q1_2471339"/>
      <w:bookmarkEnd w:id="475"/>
      <w:bookmarkEnd w:id="476"/>
      <w:r>
        <w:rPr>
          <w:rFonts w:hint="cs"/>
          <w:rtl/>
        </w:rPr>
        <w:t>אנחנו חושבים</w:t>
      </w:r>
      <w:r w:rsidR="000332FE">
        <w:rPr>
          <w:rFonts w:hint="cs"/>
          <w:rtl/>
        </w:rPr>
        <w:t xml:space="preserve"> </w:t>
      </w:r>
      <w:bookmarkStart w:id="477" w:name="_ETM_Q1_2474757"/>
      <w:bookmarkEnd w:id="477"/>
      <w:r>
        <w:rPr>
          <w:rFonts w:hint="cs"/>
          <w:rtl/>
        </w:rPr>
        <w:t>שצריך וראוי לצו</w:t>
      </w:r>
      <w:r w:rsidR="000332FE">
        <w:rPr>
          <w:rFonts w:hint="cs"/>
          <w:rtl/>
        </w:rPr>
        <w:t>פ</w:t>
      </w:r>
      <w:r>
        <w:rPr>
          <w:rFonts w:hint="cs"/>
          <w:rtl/>
        </w:rPr>
        <w:t>ף בתל אביב לפחות פי שני</w:t>
      </w:r>
      <w:r w:rsidR="00FB6847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</w:p>
    <w:p w:rsidR="00EE1DED" w:rsidRDefault="00EE1DED" w:rsidP="00EE1DED">
      <w:pPr>
        <w:ind w:firstLine="0"/>
        <w:rPr>
          <w:rtl/>
        </w:rPr>
      </w:pPr>
    </w:p>
    <w:p w:rsidR="000332FE" w:rsidRDefault="000332FE" w:rsidP="000332FE">
      <w:pPr>
        <w:pStyle w:val="af9"/>
        <w:keepNext/>
        <w:rPr>
          <w:rtl/>
        </w:rPr>
      </w:pPr>
      <w:bookmarkStart w:id="478" w:name="ET_guest_תמיר_קהילה_171"/>
      <w:r w:rsidRPr="000332FE">
        <w:rPr>
          <w:rStyle w:val="TagStyle"/>
          <w:rtl/>
        </w:rPr>
        <w:t xml:space="preserve"> &lt;&lt; אורח &gt;&gt; </w:t>
      </w:r>
      <w:r>
        <w:rPr>
          <w:rtl/>
        </w:rPr>
        <w:t>תמיר קהילה:</w:t>
      </w:r>
      <w:r w:rsidRPr="000332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"/>
    </w:p>
    <w:p w:rsidR="000332FE" w:rsidRDefault="000332FE" w:rsidP="000332FE">
      <w:pPr>
        <w:pStyle w:val="KeepWithNext"/>
        <w:rPr>
          <w:rtl/>
        </w:rPr>
      </w:pPr>
    </w:p>
    <w:p w:rsidR="00EE1DED" w:rsidRDefault="00FB6847" w:rsidP="0034001F">
      <w:pPr>
        <w:rPr>
          <w:rtl/>
        </w:rPr>
      </w:pPr>
      <w:bookmarkStart w:id="479" w:name="_ETM_Q1_2481611"/>
      <w:bookmarkStart w:id="480" w:name="_ETM_Q1_2481679"/>
      <w:bookmarkEnd w:id="479"/>
      <w:bookmarkEnd w:id="480"/>
      <w:r>
        <w:rPr>
          <w:rFonts w:hint="cs"/>
          <w:rtl/>
        </w:rPr>
        <w:t xml:space="preserve">ההערה השנייה </w:t>
      </w:r>
      <w:r w:rsidR="00EE1DED">
        <w:rPr>
          <w:rFonts w:hint="cs"/>
          <w:rtl/>
        </w:rPr>
        <w:t>ה</w:t>
      </w:r>
      <w:r>
        <w:rPr>
          <w:rFonts w:hint="cs"/>
          <w:rtl/>
        </w:rPr>
        <w:t>י</w:t>
      </w:r>
      <w:r w:rsidR="00EE1DED">
        <w:rPr>
          <w:rFonts w:hint="cs"/>
          <w:rtl/>
        </w:rPr>
        <w:t>א ב</w:t>
      </w:r>
      <w:r>
        <w:rPr>
          <w:rFonts w:hint="cs"/>
          <w:rtl/>
        </w:rPr>
        <w:t xml:space="preserve">עניין </w:t>
      </w:r>
      <w:r w:rsidR="00EE1DED">
        <w:rPr>
          <w:rFonts w:hint="cs"/>
          <w:rtl/>
        </w:rPr>
        <w:t>היטלי השבחה. כיום נוהגים ל</w:t>
      </w:r>
      <w:r>
        <w:rPr>
          <w:rFonts w:hint="cs"/>
          <w:rtl/>
        </w:rPr>
        <w:t xml:space="preserve">חשב </w:t>
      </w:r>
      <w:r w:rsidR="00EE1DED">
        <w:rPr>
          <w:rFonts w:hint="cs"/>
          <w:rtl/>
        </w:rPr>
        <w:t>את היט</w:t>
      </w:r>
      <w:r>
        <w:rPr>
          <w:rFonts w:hint="cs"/>
          <w:rtl/>
        </w:rPr>
        <w:t>ל ההשבחה במעמד היתר הבנייה</w:t>
      </w:r>
      <w:r w:rsidR="00593108">
        <w:rPr>
          <w:rFonts w:hint="cs"/>
          <w:rtl/>
        </w:rPr>
        <w:t xml:space="preserve"> או מכר.</w:t>
      </w:r>
      <w:r w:rsidR="00EE1DED">
        <w:rPr>
          <w:rFonts w:hint="cs"/>
          <w:rtl/>
        </w:rPr>
        <w:t xml:space="preserve"> אנחנו רוצים לייצר שני מועדים שבהם תיבדק בדיקה כלכלי</w:t>
      </w:r>
      <w:r w:rsidR="00593108">
        <w:rPr>
          <w:rFonts w:hint="cs"/>
          <w:rtl/>
        </w:rPr>
        <w:t>ת. אחת</w:t>
      </w:r>
      <w:r w:rsidR="0034001F">
        <w:rPr>
          <w:rFonts w:hint="cs"/>
          <w:rtl/>
        </w:rPr>
        <w:t xml:space="preserve"> -</w:t>
      </w:r>
      <w:r w:rsidR="00593108">
        <w:rPr>
          <w:rFonts w:hint="cs"/>
          <w:rtl/>
        </w:rPr>
        <w:t xml:space="preserve"> ב</w:t>
      </w:r>
      <w:r w:rsidR="00EE1DED">
        <w:rPr>
          <w:rFonts w:hint="cs"/>
          <w:rtl/>
        </w:rPr>
        <w:t xml:space="preserve">מועד התכנון, </w:t>
      </w:r>
      <w:r w:rsidR="00061CA3">
        <w:rPr>
          <w:rFonts w:hint="cs"/>
          <w:rtl/>
        </w:rPr>
        <w:t>ב</w:t>
      </w:r>
      <w:r w:rsidR="00593108">
        <w:rPr>
          <w:rFonts w:hint="cs"/>
          <w:rtl/>
        </w:rPr>
        <w:t xml:space="preserve">מועד הגשת תכנית לוועדה, </w:t>
      </w:r>
      <w:bookmarkStart w:id="481" w:name="_ETM_Q1_2511564"/>
      <w:bookmarkEnd w:id="481"/>
      <w:r w:rsidR="00EE1DED">
        <w:rPr>
          <w:rFonts w:hint="cs"/>
          <w:rtl/>
        </w:rPr>
        <w:t xml:space="preserve">והשנייה </w:t>
      </w:r>
      <w:r w:rsidR="00EE1DED">
        <w:rPr>
          <w:rtl/>
        </w:rPr>
        <w:t>–</w:t>
      </w:r>
      <w:r w:rsidR="00593108">
        <w:rPr>
          <w:rFonts w:hint="cs"/>
          <w:rtl/>
        </w:rPr>
        <w:t xml:space="preserve"> </w:t>
      </w:r>
      <w:r w:rsidR="00EE1DED">
        <w:rPr>
          <w:rFonts w:hint="cs"/>
          <w:rtl/>
        </w:rPr>
        <w:t xml:space="preserve">במועד היתר </w:t>
      </w:r>
      <w:r w:rsidR="00593108">
        <w:rPr>
          <w:rFonts w:hint="cs"/>
          <w:rtl/>
        </w:rPr>
        <w:t>ה</w:t>
      </w:r>
      <w:r w:rsidR="00EE1DED">
        <w:rPr>
          <w:rFonts w:hint="cs"/>
          <w:rtl/>
        </w:rPr>
        <w:t xml:space="preserve">בנייה, כאשר אם יש רווח </w:t>
      </w:r>
      <w:r w:rsidR="00593108">
        <w:rPr>
          <w:rFonts w:hint="cs"/>
          <w:rtl/>
        </w:rPr>
        <w:t xml:space="preserve">עודף </w:t>
      </w:r>
      <w:r w:rsidR="00E841DF">
        <w:rPr>
          <w:rFonts w:hint="cs"/>
          <w:rtl/>
        </w:rPr>
        <w:t>כש</w:t>
      </w:r>
      <w:r w:rsidR="00593108">
        <w:rPr>
          <w:rFonts w:hint="cs"/>
          <w:rtl/>
        </w:rPr>
        <w:t>מ</w:t>
      </w:r>
      <w:r w:rsidR="00EE1DED">
        <w:rPr>
          <w:rFonts w:hint="cs"/>
          <w:rtl/>
        </w:rPr>
        <w:t>גי</w:t>
      </w:r>
      <w:r w:rsidR="00593108">
        <w:rPr>
          <w:rFonts w:hint="cs"/>
          <w:rtl/>
        </w:rPr>
        <w:t xml:space="preserve">עים להיתר </w:t>
      </w:r>
      <w:r w:rsidR="00E841DF">
        <w:rPr>
          <w:rFonts w:hint="cs"/>
          <w:rtl/>
        </w:rPr>
        <w:t>ה</w:t>
      </w:r>
      <w:r w:rsidR="00593108">
        <w:rPr>
          <w:rFonts w:hint="cs"/>
          <w:rtl/>
        </w:rPr>
        <w:t>בנייה,</w:t>
      </w:r>
      <w:r w:rsidR="00EE1DED">
        <w:rPr>
          <w:rFonts w:hint="cs"/>
          <w:rtl/>
        </w:rPr>
        <w:t xml:space="preserve"> הרווח ה</w:t>
      </w:r>
      <w:r w:rsidR="00E841DF">
        <w:rPr>
          <w:rFonts w:hint="cs"/>
          <w:rtl/>
        </w:rPr>
        <w:t>זה יופנה לקרן ייעודית שת</w:t>
      </w:r>
      <w:r w:rsidR="00061CA3">
        <w:rPr>
          <w:rFonts w:hint="cs"/>
          <w:rtl/>
        </w:rPr>
        <w:t>י</w:t>
      </w:r>
      <w:r w:rsidR="00E841DF">
        <w:rPr>
          <w:rFonts w:hint="cs"/>
          <w:rtl/>
        </w:rPr>
        <w:t>פתח, שת</w:t>
      </w:r>
      <w:r w:rsidR="00EE1DED">
        <w:rPr>
          <w:rFonts w:hint="cs"/>
          <w:rtl/>
        </w:rPr>
        <w:t>ו</w:t>
      </w:r>
      <w:r w:rsidR="00E841DF">
        <w:rPr>
          <w:rFonts w:hint="cs"/>
          <w:rtl/>
        </w:rPr>
        <w:t>קם, קרן להתחדשות עירונית</w:t>
      </w:r>
      <w:r w:rsidR="00EE1DED">
        <w:rPr>
          <w:rFonts w:hint="cs"/>
          <w:rtl/>
        </w:rPr>
        <w:t xml:space="preserve"> שתוכל לעזור במימוש מטלות ציבורי</w:t>
      </w:r>
      <w:r w:rsidR="00E841DF">
        <w:rPr>
          <w:rFonts w:hint="cs"/>
          <w:rtl/>
        </w:rPr>
        <w:t>ו</w:t>
      </w:r>
      <w:r w:rsidR="00EE1DED">
        <w:rPr>
          <w:rFonts w:hint="cs"/>
          <w:rtl/>
        </w:rPr>
        <w:t>ת</w:t>
      </w:r>
      <w:r w:rsidR="00E841DF">
        <w:rPr>
          <w:rFonts w:hint="cs"/>
          <w:rtl/>
        </w:rPr>
        <w:t>,</w:t>
      </w:r>
      <w:r w:rsidR="00EE1DED">
        <w:rPr>
          <w:rFonts w:hint="cs"/>
          <w:rtl/>
        </w:rPr>
        <w:t xml:space="preserve"> מי</w:t>
      </w:r>
      <w:r w:rsidR="00E841DF">
        <w:rPr>
          <w:rFonts w:hint="cs"/>
          <w:rtl/>
        </w:rPr>
        <w:t>מ</w:t>
      </w:r>
      <w:r w:rsidR="00EE1DED">
        <w:rPr>
          <w:rFonts w:hint="cs"/>
          <w:rtl/>
        </w:rPr>
        <w:t>ון או סבסוד של א</w:t>
      </w:r>
      <w:r w:rsidR="00E841DF">
        <w:rPr>
          <w:rFonts w:hint="cs"/>
          <w:rtl/>
        </w:rPr>
        <w:t>זורי</w:t>
      </w:r>
      <w:r w:rsidR="00EE1DED">
        <w:rPr>
          <w:rFonts w:hint="cs"/>
          <w:rtl/>
        </w:rPr>
        <w:t xml:space="preserve"> עיר שלא יכולים לעבור התחדשות עירונית</w:t>
      </w:r>
      <w:r w:rsidR="00E841DF">
        <w:rPr>
          <w:rFonts w:hint="cs"/>
          <w:rtl/>
        </w:rPr>
        <w:t xml:space="preserve">. </w:t>
      </w:r>
      <w:r w:rsidR="00EE1DED">
        <w:rPr>
          <w:rFonts w:hint="cs"/>
          <w:rtl/>
        </w:rPr>
        <w:t xml:space="preserve"> </w:t>
      </w:r>
    </w:p>
    <w:p w:rsidR="00EE1DED" w:rsidRDefault="00EE1DED" w:rsidP="00EE1DED">
      <w:pPr>
        <w:ind w:firstLine="0"/>
        <w:rPr>
          <w:rtl/>
        </w:rPr>
      </w:pPr>
    </w:p>
    <w:p w:rsidR="00E841DF" w:rsidRDefault="00E841DF" w:rsidP="00EE1DED">
      <w:pPr>
        <w:ind w:firstLine="0"/>
        <w:rPr>
          <w:rtl/>
        </w:rPr>
      </w:pPr>
      <w:bookmarkStart w:id="482" w:name="_ETM_Q1_2550985"/>
      <w:bookmarkEnd w:id="482"/>
    </w:p>
    <w:p w:rsidR="005D34F3" w:rsidRDefault="005D34F3" w:rsidP="005D34F3">
      <w:pPr>
        <w:rPr>
          <w:rFonts w:ascii="David" w:hAnsi="David"/>
          <w:u w:val="single"/>
          <w:rtl/>
          <w:lang w:eastAsia="he-IL"/>
        </w:rPr>
      </w:pPr>
    </w:p>
    <w:p w:rsidR="005D34F3" w:rsidRDefault="005D34F3" w:rsidP="005D34F3">
      <w:pPr>
        <w:pStyle w:val="af9"/>
        <w:keepNext/>
        <w:rPr>
          <w:rtl/>
          <w:lang w:eastAsia="he-IL"/>
        </w:rPr>
      </w:pPr>
      <w:bookmarkStart w:id="483" w:name="ET_guest_יעל_לינדנברג_175"/>
      <w:r w:rsidRPr="005D3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5D34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"/>
    </w:p>
    <w:p w:rsidR="005D34F3" w:rsidRDefault="005D34F3" w:rsidP="005D34F3">
      <w:pPr>
        <w:pStyle w:val="KeepWithNext"/>
        <w:rPr>
          <w:rtl/>
          <w:lang w:eastAsia="he-IL"/>
        </w:rPr>
      </w:pPr>
    </w:p>
    <w:p w:rsidR="00EE1DED" w:rsidRDefault="00B15940" w:rsidP="00B15940">
      <w:pPr>
        <w:rPr>
          <w:rtl/>
        </w:rPr>
      </w:pPr>
      <w:bookmarkStart w:id="484" w:name="_ETM_Q1_2551592"/>
      <w:bookmarkStart w:id="485" w:name="_ETM_Q1_2551657"/>
      <w:bookmarkEnd w:id="484"/>
      <w:bookmarkEnd w:id="485"/>
      <w:r>
        <w:rPr>
          <w:rFonts w:hint="cs"/>
          <w:rtl/>
        </w:rPr>
        <w:t>כל ההערות שה</w:t>
      </w:r>
      <w:r w:rsidR="00EE1DED">
        <w:rPr>
          <w:rFonts w:hint="cs"/>
          <w:rtl/>
        </w:rPr>
        <w:t>כ</w:t>
      </w:r>
      <w:r>
        <w:rPr>
          <w:rFonts w:hint="cs"/>
          <w:rtl/>
        </w:rPr>
        <w:t>נ</w:t>
      </w:r>
      <w:r w:rsidR="00EE1DED">
        <w:rPr>
          <w:rFonts w:hint="cs"/>
          <w:rtl/>
        </w:rPr>
        <w:t>ס</w:t>
      </w:r>
      <w:r>
        <w:rPr>
          <w:rFonts w:hint="cs"/>
          <w:rtl/>
        </w:rPr>
        <w:t>נ</w:t>
      </w:r>
      <w:r w:rsidR="0034001F">
        <w:rPr>
          <w:rFonts w:hint="cs"/>
          <w:rtl/>
        </w:rPr>
        <w:t>ו הן</w:t>
      </w:r>
      <w:r w:rsidR="00EE1DED">
        <w:rPr>
          <w:rFonts w:hint="cs"/>
          <w:rtl/>
        </w:rPr>
        <w:t xml:space="preserve"> בעקבות הה</w:t>
      </w:r>
      <w:r>
        <w:rPr>
          <w:rFonts w:hint="cs"/>
          <w:rtl/>
        </w:rPr>
        <w:t>ע</w:t>
      </w:r>
      <w:r w:rsidR="00EE1DED">
        <w:rPr>
          <w:rFonts w:hint="cs"/>
          <w:rtl/>
        </w:rPr>
        <w:t>רות של חברי הכנסת שעלו בדיונים</w:t>
      </w:r>
      <w:r>
        <w:rPr>
          <w:rFonts w:hint="cs"/>
          <w:rtl/>
        </w:rPr>
        <w:t xml:space="preserve"> </w:t>
      </w:r>
      <w:r w:rsidR="00EE1DED">
        <w:rPr>
          <w:rFonts w:hint="cs"/>
          <w:rtl/>
        </w:rPr>
        <w:t>הקודמים.</w:t>
      </w:r>
      <w:r>
        <w:rPr>
          <w:rFonts w:hint="cs"/>
          <w:rtl/>
        </w:rPr>
        <w:t xml:space="preserve"> </w:t>
      </w:r>
      <w:r w:rsidR="00EE1DED">
        <w:rPr>
          <w:rFonts w:hint="cs"/>
          <w:rtl/>
        </w:rPr>
        <w:t>ניסינו להיות מאוד קשובים ולהטמיע את ה</w:t>
      </w:r>
      <w:r>
        <w:rPr>
          <w:rFonts w:hint="cs"/>
          <w:rtl/>
        </w:rPr>
        <w:t xml:space="preserve">בקשות </w:t>
      </w:r>
      <w:bookmarkStart w:id="486" w:name="_ETM_Q1_2589809"/>
      <w:bookmarkEnd w:id="486"/>
      <w:r>
        <w:rPr>
          <w:rFonts w:hint="cs"/>
          <w:rtl/>
        </w:rPr>
        <w:t>ל</w:t>
      </w:r>
      <w:r w:rsidR="00EE1DED">
        <w:rPr>
          <w:rFonts w:hint="cs"/>
          <w:rtl/>
        </w:rPr>
        <w:t>ש</w:t>
      </w:r>
      <w:r>
        <w:rPr>
          <w:rFonts w:hint="cs"/>
          <w:rtl/>
        </w:rPr>
        <w:t>ינויים שעלו במסגרת הדיוני</w:t>
      </w:r>
      <w:r w:rsidR="00EE1DED">
        <w:rPr>
          <w:rFonts w:hint="cs"/>
          <w:rtl/>
        </w:rPr>
        <w:t xml:space="preserve">ם </w:t>
      </w:r>
      <w:r>
        <w:rPr>
          <w:rFonts w:hint="cs"/>
          <w:rtl/>
        </w:rPr>
        <w:t>ה</w:t>
      </w:r>
      <w:r w:rsidR="00EE1DED">
        <w:rPr>
          <w:rFonts w:hint="cs"/>
          <w:rtl/>
        </w:rPr>
        <w:t xml:space="preserve">קודמים. </w:t>
      </w:r>
    </w:p>
    <w:p w:rsidR="005D34F3" w:rsidRDefault="005D34F3" w:rsidP="00EE1DED">
      <w:pPr>
        <w:ind w:firstLine="0"/>
        <w:rPr>
          <w:rtl/>
        </w:rPr>
      </w:pPr>
      <w:bookmarkStart w:id="487" w:name="_ETM_Q1_2627239"/>
      <w:bookmarkStart w:id="488" w:name="_ETM_Q1_2627322"/>
      <w:bookmarkEnd w:id="487"/>
      <w:bookmarkEnd w:id="488"/>
    </w:p>
    <w:p w:rsidR="005D34F3" w:rsidRDefault="005D34F3" w:rsidP="005D34F3">
      <w:pPr>
        <w:pStyle w:val="af6"/>
        <w:keepNext/>
        <w:rPr>
          <w:rtl/>
        </w:rPr>
      </w:pPr>
      <w:bookmarkStart w:id="489" w:name="ET_yor_5854_174"/>
      <w:r w:rsidRPr="005D34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3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:rsidR="005D34F3" w:rsidRDefault="005D34F3" w:rsidP="005D34F3">
      <w:pPr>
        <w:pStyle w:val="KeepWithNext"/>
        <w:rPr>
          <w:rtl/>
          <w:lang w:eastAsia="he-IL"/>
        </w:rPr>
      </w:pPr>
    </w:p>
    <w:p w:rsidR="005D34F3" w:rsidRPr="005D34F3" w:rsidRDefault="005D34F3" w:rsidP="005D34F3">
      <w:pPr>
        <w:rPr>
          <w:rtl/>
          <w:lang w:eastAsia="he-IL"/>
        </w:rPr>
      </w:pPr>
      <w:bookmarkStart w:id="490" w:name="_ETM_Q1_2619482"/>
      <w:bookmarkStart w:id="491" w:name="_ETM_Q1_2619561"/>
      <w:bookmarkEnd w:id="490"/>
      <w:bookmarkEnd w:id="491"/>
      <w:r>
        <w:rPr>
          <w:rFonts w:hint="cs"/>
          <w:rtl/>
          <w:lang w:eastAsia="he-IL"/>
        </w:rPr>
        <w:t>נתחיל להקריא את השינויים.</w:t>
      </w:r>
    </w:p>
    <w:p w:rsidR="005D34F3" w:rsidRPr="005D34F3" w:rsidRDefault="005D34F3" w:rsidP="005D34F3">
      <w:pPr>
        <w:rPr>
          <w:rtl/>
          <w:lang w:eastAsia="he-IL"/>
        </w:rPr>
      </w:pPr>
    </w:p>
    <w:p w:rsidR="00B15940" w:rsidRDefault="00B15940" w:rsidP="00B15940">
      <w:pPr>
        <w:pStyle w:val="a4"/>
        <w:keepNext/>
        <w:rPr>
          <w:rtl/>
        </w:rPr>
      </w:pPr>
      <w:bookmarkStart w:id="492" w:name="_ETM_Q1_2595985"/>
      <w:bookmarkStart w:id="493" w:name="ET_speaker_תומר_רוזנר_173"/>
      <w:bookmarkEnd w:id="492"/>
      <w:r w:rsidRPr="00B159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15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B15940" w:rsidRDefault="00B15940" w:rsidP="00B15940">
      <w:pPr>
        <w:pStyle w:val="KeepWithNext"/>
        <w:rPr>
          <w:rtl/>
          <w:lang w:eastAsia="he-IL"/>
        </w:rPr>
      </w:pPr>
    </w:p>
    <w:p w:rsidR="00EE1DED" w:rsidRDefault="005D34F3" w:rsidP="00061CA3">
      <w:pPr>
        <w:rPr>
          <w:rtl/>
        </w:rPr>
      </w:pPr>
      <w:bookmarkStart w:id="494" w:name="_ETM_Q1_2596532"/>
      <w:bookmarkStart w:id="495" w:name="_ETM_Q1_2596587"/>
      <w:bookmarkEnd w:id="494"/>
      <w:bookmarkEnd w:id="495"/>
      <w:r>
        <w:rPr>
          <w:rFonts w:hint="cs"/>
          <w:rtl/>
        </w:rPr>
        <w:t xml:space="preserve">אנחנו נתחיל בחוק התכנון והבנייה. </w:t>
      </w:r>
      <w:r w:rsidR="00EE1DED">
        <w:rPr>
          <w:rFonts w:hint="cs"/>
          <w:rtl/>
        </w:rPr>
        <w:t xml:space="preserve">בעקבות </w:t>
      </w:r>
      <w:r>
        <w:rPr>
          <w:rFonts w:hint="cs"/>
          <w:rtl/>
        </w:rPr>
        <w:t xml:space="preserve">ההערות של </w:t>
      </w:r>
      <w:bookmarkStart w:id="496" w:name="_ETM_Q1_2629140"/>
      <w:bookmarkEnd w:id="496"/>
      <w:r>
        <w:rPr>
          <w:rFonts w:hint="cs"/>
          <w:rtl/>
        </w:rPr>
        <w:t xml:space="preserve">חברי הכנסת </w:t>
      </w:r>
      <w:r w:rsidR="00EE1DED">
        <w:rPr>
          <w:rFonts w:hint="cs"/>
          <w:rtl/>
        </w:rPr>
        <w:t>לגבי ההגדרה</w:t>
      </w:r>
      <w:r>
        <w:rPr>
          <w:rFonts w:hint="cs"/>
          <w:rtl/>
        </w:rPr>
        <w:t xml:space="preserve"> </w:t>
      </w:r>
      <w:r w:rsidR="00EE1DED">
        <w:rPr>
          <w:rFonts w:hint="cs"/>
          <w:rtl/>
        </w:rPr>
        <w:t>ש</w:t>
      </w:r>
      <w:r>
        <w:rPr>
          <w:rFonts w:hint="cs"/>
          <w:rtl/>
        </w:rPr>
        <w:t>ל מתחם פינוי בינוי בחוק התכנון והבנייה,</w:t>
      </w:r>
      <w:r w:rsidR="00EE1DED">
        <w:rPr>
          <w:rFonts w:hint="cs"/>
          <w:rtl/>
        </w:rPr>
        <w:t xml:space="preserve"> ההגדרה הזאת מושמ</w:t>
      </w:r>
      <w:r>
        <w:rPr>
          <w:rFonts w:hint="cs"/>
          <w:rtl/>
        </w:rPr>
        <w:t>טת. המשמעות של השמטת ההגדרה הזא</w:t>
      </w:r>
      <w:bookmarkStart w:id="497" w:name="_ETM_Q1_2636938"/>
      <w:bookmarkEnd w:id="497"/>
      <w:r>
        <w:rPr>
          <w:rFonts w:hint="cs"/>
          <w:rtl/>
        </w:rPr>
        <w:t>ת היא</w:t>
      </w:r>
      <w:r w:rsidR="00EE1DED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אפשר יהיה </w:t>
      </w:r>
      <w:r w:rsidR="00EE1DED">
        <w:rPr>
          <w:rFonts w:hint="cs"/>
          <w:rtl/>
        </w:rPr>
        <w:t xml:space="preserve">להכניס </w:t>
      </w:r>
      <w:r>
        <w:rPr>
          <w:rFonts w:hint="cs"/>
          <w:rtl/>
        </w:rPr>
        <w:t xml:space="preserve">בכל תכניות שיש בהן הריסה ובנייה מחדש של </w:t>
      </w:r>
      <w:bookmarkStart w:id="498" w:name="_ETM_Q1_2642703"/>
      <w:bookmarkEnd w:id="498"/>
      <w:r>
        <w:rPr>
          <w:rFonts w:hint="cs"/>
          <w:rtl/>
        </w:rPr>
        <w:t xml:space="preserve">בניינים לפחות </w:t>
      </w:r>
      <w:bookmarkStart w:id="499" w:name="_ETM_Q1_2653466"/>
      <w:bookmarkEnd w:id="499"/>
      <w:r>
        <w:rPr>
          <w:rFonts w:hint="cs"/>
          <w:rtl/>
        </w:rPr>
        <w:t xml:space="preserve">פי שניים או לפחות 70 יחידות. </w:t>
      </w:r>
      <w:r w:rsidR="00EE1DED">
        <w:rPr>
          <w:rFonts w:hint="cs"/>
          <w:rtl/>
        </w:rPr>
        <w:t xml:space="preserve"> </w:t>
      </w:r>
    </w:p>
    <w:p w:rsidR="00EE1DED" w:rsidRDefault="00EE1DED" w:rsidP="00EE1DED">
      <w:pPr>
        <w:ind w:firstLine="0"/>
        <w:rPr>
          <w:rtl/>
        </w:rPr>
      </w:pPr>
    </w:p>
    <w:p w:rsidR="005D34F3" w:rsidRDefault="005D34F3" w:rsidP="005D34F3">
      <w:pPr>
        <w:pStyle w:val="a4"/>
        <w:keepNext/>
        <w:rPr>
          <w:rtl/>
        </w:rPr>
      </w:pPr>
      <w:bookmarkStart w:id="500" w:name="ET_speaker_רעות_בינג_176"/>
      <w:r w:rsidRPr="005D34F3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D3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5D34F3" w:rsidRDefault="005D34F3" w:rsidP="005D34F3">
      <w:pPr>
        <w:pStyle w:val="KeepWithNext"/>
        <w:rPr>
          <w:rtl/>
          <w:lang w:eastAsia="he-IL"/>
        </w:rPr>
      </w:pPr>
    </w:p>
    <w:p w:rsidR="005D34F3" w:rsidRPr="005D34F3" w:rsidRDefault="005D34F3" w:rsidP="005D3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(1) </w:t>
      </w:r>
      <w:bookmarkStart w:id="501" w:name="_ETM_Q1_2670251"/>
      <w:bookmarkEnd w:id="501"/>
      <w:r>
        <w:rPr>
          <w:rFonts w:hint="cs"/>
          <w:rtl/>
          <w:lang w:eastAsia="he-IL"/>
        </w:rPr>
        <w:t>תכנית לפינוי ובינוי, כהגדרתה בחוק הרשות הממשלתית להתחדשות עירונית</w:t>
      </w:r>
      <w:bookmarkStart w:id="502" w:name="_ETM_Q1_2676189"/>
      <w:bookmarkEnd w:id="502"/>
      <w:r>
        <w:rPr>
          <w:rFonts w:hint="cs"/>
          <w:rtl/>
          <w:lang w:eastAsia="he-IL"/>
        </w:rPr>
        <w:t xml:space="preserve">, החלה על קרקע שעיקרה למגורים ושיש בה יחידות דיור </w:t>
      </w:r>
      <w:bookmarkStart w:id="503" w:name="_ETM_Q1_2678250"/>
      <w:bookmarkEnd w:id="503"/>
      <w:r>
        <w:rPr>
          <w:rFonts w:hint="cs"/>
          <w:rtl/>
          <w:lang w:eastAsia="he-IL"/>
        </w:rPr>
        <w:t xml:space="preserve">בנויות. </w:t>
      </w:r>
    </w:p>
    <w:p w:rsidR="00EE1DED" w:rsidRDefault="00EE1DED" w:rsidP="00EE1DED">
      <w:pPr>
        <w:ind w:firstLine="0"/>
        <w:rPr>
          <w:rtl/>
        </w:rPr>
      </w:pPr>
    </w:p>
    <w:p w:rsidR="00EE1DED" w:rsidRDefault="00EE1DED" w:rsidP="00EE1DED">
      <w:pPr>
        <w:pStyle w:val="a4"/>
        <w:keepNext/>
        <w:rPr>
          <w:rtl/>
        </w:rPr>
      </w:pPr>
      <w:bookmarkStart w:id="504" w:name="ET_speaker_5771_22"/>
      <w:r w:rsidRPr="00EE1DE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E1D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EE1DED" w:rsidRDefault="00EE1DED" w:rsidP="00EE1DED">
      <w:pPr>
        <w:pStyle w:val="KeepWithNext"/>
        <w:rPr>
          <w:rtl/>
        </w:rPr>
      </w:pPr>
    </w:p>
    <w:p w:rsidR="00EE1DED" w:rsidRDefault="005D34F3" w:rsidP="00EE1DED">
      <w:pPr>
        <w:rPr>
          <w:rtl/>
        </w:rPr>
      </w:pPr>
      <w:r>
        <w:rPr>
          <w:rFonts w:hint="cs"/>
          <w:rtl/>
        </w:rPr>
        <w:t xml:space="preserve">זה גם </w:t>
      </w:r>
      <w:r w:rsidR="00EE1DED">
        <w:rPr>
          <w:rFonts w:hint="cs"/>
          <w:rtl/>
        </w:rPr>
        <w:t>בית קט</w:t>
      </w:r>
      <w:r>
        <w:rPr>
          <w:rFonts w:hint="cs"/>
          <w:rtl/>
        </w:rPr>
        <w:t xml:space="preserve">ן שייהרס? </w:t>
      </w:r>
    </w:p>
    <w:p w:rsidR="00EE1DED" w:rsidRDefault="00EE1DED" w:rsidP="00EE1DED">
      <w:pPr>
        <w:rPr>
          <w:rtl/>
        </w:rPr>
      </w:pPr>
    </w:p>
    <w:p w:rsidR="005D34F3" w:rsidRDefault="005D34F3" w:rsidP="005D34F3">
      <w:pPr>
        <w:pStyle w:val="a4"/>
        <w:keepNext/>
        <w:rPr>
          <w:rtl/>
        </w:rPr>
      </w:pPr>
      <w:bookmarkStart w:id="505" w:name="_ETM_Q1_2682155"/>
      <w:bookmarkStart w:id="506" w:name="ET_speaker_תומר_רוזנר_177"/>
      <w:bookmarkEnd w:id="505"/>
      <w:r w:rsidRPr="005D34F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D3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5D34F3" w:rsidRDefault="005D34F3" w:rsidP="005D34F3">
      <w:pPr>
        <w:pStyle w:val="KeepWithNext"/>
        <w:rPr>
          <w:rtl/>
          <w:lang w:eastAsia="he-IL"/>
        </w:rPr>
      </w:pPr>
    </w:p>
    <w:p w:rsidR="005D34F3" w:rsidRDefault="005D34F3" w:rsidP="005D34F3">
      <w:pPr>
        <w:rPr>
          <w:rtl/>
          <w:lang w:eastAsia="he-IL"/>
        </w:rPr>
      </w:pPr>
      <w:bookmarkStart w:id="507" w:name="_ETM_Q1_2682659"/>
      <w:bookmarkStart w:id="508" w:name="_ETM_Q1_2682707"/>
      <w:bookmarkStart w:id="509" w:name="_ETM_Q1_2684295"/>
      <w:bookmarkEnd w:id="507"/>
      <w:bookmarkEnd w:id="508"/>
      <w:bookmarkEnd w:id="509"/>
      <w:r>
        <w:rPr>
          <w:rFonts w:hint="cs"/>
          <w:rtl/>
          <w:lang w:eastAsia="he-IL"/>
        </w:rPr>
        <w:t>כן.</w:t>
      </w:r>
    </w:p>
    <w:p w:rsidR="005D34F3" w:rsidRDefault="005D34F3" w:rsidP="005D34F3">
      <w:pPr>
        <w:rPr>
          <w:rtl/>
          <w:lang w:eastAsia="he-IL"/>
        </w:rPr>
      </w:pPr>
      <w:bookmarkStart w:id="510" w:name="_ETM_Q1_2694805"/>
      <w:bookmarkStart w:id="511" w:name="_ETM_Q1_2694857"/>
      <w:bookmarkStart w:id="512" w:name="_ETM_Q1_2695246"/>
      <w:bookmarkEnd w:id="510"/>
      <w:bookmarkEnd w:id="511"/>
      <w:bookmarkEnd w:id="512"/>
    </w:p>
    <w:p w:rsidR="005D34F3" w:rsidRDefault="005D34F3" w:rsidP="005D34F3">
      <w:pPr>
        <w:pStyle w:val="a4"/>
        <w:keepNext/>
        <w:rPr>
          <w:rtl/>
        </w:rPr>
      </w:pPr>
      <w:bookmarkStart w:id="513" w:name="_ETM_Q1_2695305"/>
      <w:bookmarkStart w:id="514" w:name="_ETM_Q1_2696949"/>
      <w:bookmarkStart w:id="515" w:name="ET_speaker_5771_178"/>
      <w:bookmarkEnd w:id="513"/>
      <w:bookmarkEnd w:id="514"/>
      <w:r w:rsidRPr="005D34F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D3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5D34F3" w:rsidRDefault="005D34F3" w:rsidP="005D34F3">
      <w:pPr>
        <w:pStyle w:val="KeepWithNext"/>
        <w:rPr>
          <w:rtl/>
        </w:rPr>
      </w:pPr>
    </w:p>
    <w:p w:rsidR="005D34F3" w:rsidRPr="005D34F3" w:rsidRDefault="005D34F3" w:rsidP="005D34F3">
      <w:pPr>
        <w:rPr>
          <w:rtl/>
        </w:rPr>
      </w:pPr>
      <w:bookmarkStart w:id="516" w:name="_ETM_Q1_2697470"/>
      <w:bookmarkStart w:id="517" w:name="_ETM_Q1_2697532"/>
      <w:bookmarkEnd w:id="516"/>
      <w:bookmarkEnd w:id="517"/>
      <w:r>
        <w:rPr>
          <w:rFonts w:hint="cs"/>
          <w:rtl/>
        </w:rPr>
        <w:t xml:space="preserve">זה לא מה שביקשנו. </w:t>
      </w:r>
    </w:p>
    <w:p w:rsidR="00EE1DED" w:rsidRDefault="00EE1DED" w:rsidP="00EE1DED">
      <w:pPr>
        <w:rPr>
          <w:rtl/>
        </w:rPr>
      </w:pPr>
    </w:p>
    <w:p w:rsidR="005D34F3" w:rsidRDefault="005D34F3" w:rsidP="005D34F3">
      <w:pPr>
        <w:pStyle w:val="af9"/>
        <w:keepNext/>
        <w:rPr>
          <w:rtl/>
        </w:rPr>
      </w:pPr>
      <w:bookmarkStart w:id="518" w:name="ET_guest_תום_פישר_179"/>
      <w:r w:rsidRPr="005D34F3">
        <w:rPr>
          <w:rStyle w:val="TagStyle"/>
          <w:rtl/>
        </w:rPr>
        <w:t xml:space="preserve"> &lt;&lt; אורח &gt;&gt; </w:t>
      </w:r>
      <w:r>
        <w:rPr>
          <w:rtl/>
        </w:rPr>
        <w:t>תום פישר:</w:t>
      </w:r>
      <w:r w:rsidRPr="005D34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8"/>
    </w:p>
    <w:p w:rsidR="005D34F3" w:rsidRDefault="005D34F3" w:rsidP="005D34F3">
      <w:pPr>
        <w:pStyle w:val="KeepWithNext"/>
        <w:rPr>
          <w:rtl/>
        </w:rPr>
      </w:pPr>
    </w:p>
    <w:p w:rsidR="00EE1DED" w:rsidRDefault="005D34F3" w:rsidP="00634AFC">
      <w:pPr>
        <w:rPr>
          <w:rtl/>
        </w:rPr>
      </w:pPr>
      <w:r>
        <w:rPr>
          <w:rFonts w:hint="cs"/>
          <w:rtl/>
        </w:rPr>
        <w:t>בהגדרה הקודמת</w:t>
      </w:r>
      <w:r w:rsidR="00EE1DED">
        <w:rPr>
          <w:rFonts w:hint="cs"/>
          <w:rtl/>
        </w:rPr>
        <w:t xml:space="preserve"> </w:t>
      </w:r>
      <w:r>
        <w:rPr>
          <w:rFonts w:hint="cs"/>
          <w:rtl/>
        </w:rPr>
        <w:t>שהצענו ל</w:t>
      </w:r>
      <w:r w:rsidR="00EE1DED">
        <w:rPr>
          <w:rFonts w:hint="cs"/>
          <w:rtl/>
        </w:rPr>
        <w:t>מתחם פינוי בינוי היה שלפחות</w:t>
      </w:r>
      <w:r>
        <w:rPr>
          <w:rFonts w:hint="cs"/>
          <w:rtl/>
        </w:rPr>
        <w:t xml:space="preserve"> יש</w:t>
      </w:r>
      <w:r w:rsidR="00EE1DED">
        <w:rPr>
          <w:rFonts w:hint="cs"/>
          <w:rtl/>
        </w:rPr>
        <w:t xml:space="preserve"> 24 יחידו</w:t>
      </w:r>
      <w:r>
        <w:rPr>
          <w:rFonts w:hint="cs"/>
          <w:rtl/>
        </w:rPr>
        <w:t xml:space="preserve">ת </w:t>
      </w:r>
      <w:r w:rsidR="00EE1DED">
        <w:rPr>
          <w:rFonts w:hint="cs"/>
          <w:rtl/>
        </w:rPr>
        <w:t xml:space="preserve">במצב </w:t>
      </w:r>
      <w:r>
        <w:rPr>
          <w:rFonts w:hint="cs"/>
          <w:rtl/>
        </w:rPr>
        <w:t>הנכנס ובמצב היוצא</w:t>
      </w:r>
      <w:r w:rsidR="00634AF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E1DED">
        <w:rPr>
          <w:rFonts w:hint="cs"/>
          <w:rtl/>
        </w:rPr>
        <w:t>את ההגד</w:t>
      </w:r>
      <w:r>
        <w:rPr>
          <w:rFonts w:hint="cs"/>
          <w:rtl/>
        </w:rPr>
        <w:t>רה הזאת הורדנו. הכנ</w:t>
      </w:r>
      <w:r w:rsidR="00EE1DED">
        <w:rPr>
          <w:rFonts w:hint="cs"/>
          <w:rtl/>
        </w:rPr>
        <w:t>ס</w:t>
      </w:r>
      <w:r>
        <w:rPr>
          <w:rFonts w:hint="cs"/>
          <w:rtl/>
        </w:rPr>
        <w:t>נ</w:t>
      </w:r>
      <w:r w:rsidR="00EE1DED">
        <w:rPr>
          <w:rFonts w:hint="cs"/>
          <w:rtl/>
        </w:rPr>
        <w:t xml:space="preserve">ו לוועדת המשנה </w:t>
      </w:r>
      <w:r>
        <w:rPr>
          <w:rFonts w:hint="cs"/>
          <w:rtl/>
        </w:rPr>
        <w:t xml:space="preserve">להתחדשות </w:t>
      </w:r>
      <w:bookmarkStart w:id="519" w:name="_ETM_Q1_2712756"/>
      <w:bookmarkEnd w:id="519"/>
      <w:r>
        <w:rPr>
          <w:rFonts w:hint="cs"/>
          <w:rtl/>
        </w:rPr>
        <w:t xml:space="preserve">עירונית </w:t>
      </w:r>
      <w:r w:rsidR="00EE1DED">
        <w:rPr>
          <w:rFonts w:hint="cs"/>
          <w:rtl/>
        </w:rPr>
        <w:t xml:space="preserve">של הוועדות המחוזיות אפשרות לדון בכל תכנית </w:t>
      </w:r>
      <w:r>
        <w:rPr>
          <w:rFonts w:hint="cs"/>
          <w:rtl/>
        </w:rPr>
        <w:t>לפינוי בינוי שכוללת הריסה או עיבוי ש</w:t>
      </w:r>
      <w:bookmarkStart w:id="520" w:name="_ETM_Q1_2721220"/>
      <w:bookmarkEnd w:id="520"/>
      <w:r>
        <w:rPr>
          <w:rFonts w:hint="cs"/>
          <w:rtl/>
        </w:rPr>
        <w:t xml:space="preserve">חלה על קרקע שעיקרה למגורים ויש בה יחידות קיימות. </w:t>
      </w:r>
      <w:bookmarkStart w:id="521" w:name="_ETM_Q1_2727312"/>
      <w:bookmarkEnd w:id="521"/>
      <w:r w:rsidR="00EE1DED">
        <w:rPr>
          <w:rFonts w:hint="cs"/>
          <w:rtl/>
        </w:rPr>
        <w:t xml:space="preserve">התנאי שכבר </w:t>
      </w:r>
      <w:r>
        <w:rPr>
          <w:rFonts w:hint="cs"/>
          <w:rtl/>
        </w:rPr>
        <w:t xml:space="preserve">קיים היום בחוק זה שבאותה תכנית יש לפחות 70 יחידות </w:t>
      </w:r>
      <w:r w:rsidR="00EE1DED">
        <w:rPr>
          <w:rFonts w:hint="cs"/>
          <w:rtl/>
        </w:rPr>
        <w:t>ד</w:t>
      </w:r>
      <w:r>
        <w:rPr>
          <w:rFonts w:hint="cs"/>
          <w:rtl/>
        </w:rPr>
        <w:t>י</w:t>
      </w:r>
      <w:r w:rsidR="00EE1DED">
        <w:rPr>
          <w:rFonts w:hint="cs"/>
          <w:rtl/>
        </w:rPr>
        <w:t>ור חדשות</w:t>
      </w:r>
      <w:r>
        <w:rPr>
          <w:rFonts w:hint="cs"/>
          <w:rtl/>
        </w:rPr>
        <w:t>.</w:t>
      </w:r>
    </w:p>
    <w:p w:rsidR="00EE1DED" w:rsidRDefault="00EE1DED" w:rsidP="00EE1DED">
      <w:pPr>
        <w:rPr>
          <w:rtl/>
        </w:rPr>
      </w:pPr>
    </w:p>
    <w:p w:rsidR="005D34F3" w:rsidRDefault="005D34F3" w:rsidP="005D34F3">
      <w:pPr>
        <w:pStyle w:val="af9"/>
        <w:keepNext/>
        <w:rPr>
          <w:rtl/>
        </w:rPr>
      </w:pPr>
      <w:bookmarkStart w:id="522" w:name="_ETM_Q1_2747609"/>
      <w:bookmarkStart w:id="523" w:name="ET_guest_עינת_גנון_180"/>
      <w:bookmarkEnd w:id="522"/>
      <w:r w:rsidRPr="005D34F3">
        <w:rPr>
          <w:rStyle w:val="TagStyle"/>
          <w:rtl/>
        </w:rPr>
        <w:t xml:space="preserve"> &lt;&lt; אורח &gt;&gt; </w:t>
      </w:r>
      <w:r>
        <w:rPr>
          <w:rtl/>
        </w:rPr>
        <w:t>עינת גנון:</w:t>
      </w:r>
      <w:r w:rsidRPr="005D34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3"/>
    </w:p>
    <w:p w:rsidR="005D34F3" w:rsidRDefault="005D34F3" w:rsidP="005D34F3">
      <w:pPr>
        <w:pStyle w:val="KeepWithNext"/>
        <w:rPr>
          <w:rtl/>
        </w:rPr>
      </w:pPr>
    </w:p>
    <w:p w:rsidR="00EE1DED" w:rsidRDefault="00580D35" w:rsidP="00580D35">
      <w:pPr>
        <w:rPr>
          <w:rtl/>
        </w:rPr>
      </w:pPr>
      <w:bookmarkStart w:id="524" w:name="_ETM_Q1_2748097"/>
      <w:bookmarkStart w:id="525" w:name="_ETM_Q1_2748166"/>
      <w:bookmarkEnd w:id="524"/>
      <w:bookmarkEnd w:id="525"/>
      <w:r>
        <w:rPr>
          <w:rFonts w:hint="cs"/>
          <w:rtl/>
        </w:rPr>
        <w:t xml:space="preserve">הטענה של </w:t>
      </w:r>
      <w:bookmarkStart w:id="526" w:name="_ETM_Q1_2770109"/>
      <w:bookmarkEnd w:id="526"/>
      <w:r>
        <w:rPr>
          <w:rFonts w:hint="cs"/>
          <w:rtl/>
        </w:rPr>
        <w:t xml:space="preserve">חברי הכנסת הייתה לא לספור את מה שקיים בפועל </w:t>
      </w:r>
      <w:bookmarkStart w:id="527" w:name="_ETM_Q1_2777107"/>
      <w:bookmarkEnd w:id="527"/>
      <w:r>
        <w:rPr>
          <w:rFonts w:hint="cs"/>
          <w:rtl/>
        </w:rPr>
        <w:t xml:space="preserve">אלא את המצב היוצא. </w:t>
      </w:r>
      <w:r w:rsidR="00EE1DED">
        <w:rPr>
          <w:rFonts w:hint="cs"/>
          <w:rtl/>
        </w:rPr>
        <w:t xml:space="preserve"> </w:t>
      </w:r>
    </w:p>
    <w:p w:rsidR="00EE1DED" w:rsidRDefault="00EE1DED" w:rsidP="00EE1DED">
      <w:pPr>
        <w:rPr>
          <w:rtl/>
        </w:rPr>
      </w:pPr>
    </w:p>
    <w:p w:rsidR="00580D35" w:rsidRDefault="00580D35" w:rsidP="00580D35">
      <w:pPr>
        <w:pStyle w:val="af9"/>
        <w:keepNext/>
        <w:rPr>
          <w:rtl/>
        </w:rPr>
      </w:pPr>
      <w:bookmarkStart w:id="528" w:name="_ETM_Q1_2781455"/>
      <w:bookmarkStart w:id="529" w:name="ET_guest_ישי_יצקוביץ_182"/>
      <w:bookmarkStart w:id="530" w:name="ET_speaker_4996_181"/>
      <w:bookmarkEnd w:id="528"/>
      <w:r w:rsidRPr="00580D35">
        <w:rPr>
          <w:rStyle w:val="TagStyle"/>
          <w:rtl/>
        </w:rPr>
        <w:t xml:space="preserve"> &lt;&lt; אורח &gt;&gt; </w:t>
      </w:r>
      <w:r>
        <w:rPr>
          <w:rtl/>
        </w:rPr>
        <w:t xml:space="preserve">ישי </w:t>
      </w:r>
      <w:proofErr w:type="spellStart"/>
      <w:r>
        <w:rPr>
          <w:rtl/>
        </w:rPr>
        <w:t>יצקוביץ</w:t>
      </w:r>
      <w:proofErr w:type="spellEnd"/>
      <w:r>
        <w:rPr>
          <w:rtl/>
        </w:rPr>
        <w:t>:</w:t>
      </w:r>
      <w:r w:rsidRPr="00580D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9"/>
    </w:p>
    <w:p w:rsidR="00580D35" w:rsidRDefault="00580D35" w:rsidP="00580D35">
      <w:pPr>
        <w:pStyle w:val="KeepWithNext"/>
        <w:rPr>
          <w:rtl/>
        </w:rPr>
      </w:pPr>
    </w:p>
    <w:p w:rsidR="00EE1DED" w:rsidRDefault="00EE1DED" w:rsidP="0034001F">
      <w:pPr>
        <w:rPr>
          <w:rtl/>
        </w:rPr>
      </w:pPr>
      <w:bookmarkStart w:id="531" w:name="_ETM_Q1_2781960"/>
      <w:bookmarkStart w:id="532" w:name="_ETM_Q1_2782013"/>
      <w:bookmarkEnd w:id="530"/>
      <w:bookmarkEnd w:id="531"/>
      <w:bookmarkEnd w:id="532"/>
      <w:r>
        <w:rPr>
          <w:rFonts w:hint="cs"/>
          <w:rtl/>
        </w:rPr>
        <w:t xml:space="preserve">אם הסעיף הזה יעבור, </w:t>
      </w:r>
      <w:r w:rsidR="00F11AFF">
        <w:rPr>
          <w:rFonts w:hint="cs"/>
          <w:rtl/>
        </w:rPr>
        <w:t>ה</w:t>
      </w:r>
      <w:r>
        <w:rPr>
          <w:rFonts w:hint="cs"/>
          <w:rtl/>
        </w:rPr>
        <w:t>מ</w:t>
      </w:r>
      <w:r w:rsidR="00F11AFF">
        <w:rPr>
          <w:rFonts w:hint="cs"/>
          <w:rtl/>
        </w:rPr>
        <w:t>שמ</w:t>
      </w:r>
      <w:r>
        <w:rPr>
          <w:rFonts w:hint="cs"/>
          <w:rtl/>
        </w:rPr>
        <w:t xml:space="preserve">עות </w:t>
      </w:r>
      <w:r w:rsidR="0034001F">
        <w:rPr>
          <w:rFonts w:hint="cs"/>
          <w:rtl/>
        </w:rPr>
        <w:t>תהיה</w:t>
      </w:r>
      <w:r w:rsidR="00F11AF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שרק תכנית </w:t>
      </w:r>
      <w:r w:rsidR="00F11AFF">
        <w:rPr>
          <w:rFonts w:hint="cs"/>
          <w:rtl/>
        </w:rPr>
        <w:t>של</w:t>
      </w:r>
      <w:r w:rsidR="0034001F">
        <w:rPr>
          <w:rFonts w:hint="cs"/>
          <w:rtl/>
        </w:rPr>
        <w:t xml:space="preserve"> ל</w:t>
      </w:r>
      <w:r w:rsidR="00F11AFF">
        <w:rPr>
          <w:rFonts w:hint="cs"/>
          <w:rtl/>
        </w:rPr>
        <w:t xml:space="preserve">פחות 70 יחידות דיור חדשות </w:t>
      </w:r>
      <w:bookmarkStart w:id="533" w:name="_ETM_Q1_2788824"/>
      <w:bookmarkEnd w:id="533"/>
      <w:r w:rsidR="00F11AFF">
        <w:rPr>
          <w:rFonts w:hint="cs"/>
          <w:rtl/>
        </w:rPr>
        <w:t>תוכל להיכנס לוועדת המשנה.</w:t>
      </w:r>
      <w:r>
        <w:rPr>
          <w:rFonts w:hint="cs"/>
          <w:rtl/>
        </w:rPr>
        <w:t xml:space="preserve"> אם אנחנו</w:t>
      </w:r>
      <w:r w:rsidR="00F11AFF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F11AFF">
        <w:rPr>
          <w:rFonts w:hint="cs"/>
          <w:rtl/>
        </w:rPr>
        <w:t>בר ד</w:t>
      </w:r>
      <w:r>
        <w:rPr>
          <w:rFonts w:hint="cs"/>
          <w:rtl/>
        </w:rPr>
        <w:t xml:space="preserve">נים </w:t>
      </w:r>
      <w:r w:rsidR="00F11AFF">
        <w:rPr>
          <w:rFonts w:hint="cs"/>
          <w:rtl/>
        </w:rPr>
        <w:t xml:space="preserve">בשאלה של </w:t>
      </w:r>
      <w:r>
        <w:rPr>
          <w:rFonts w:hint="cs"/>
          <w:rtl/>
        </w:rPr>
        <w:t xml:space="preserve">תכניות </w:t>
      </w:r>
      <w:r w:rsidR="00F11AFF">
        <w:rPr>
          <w:rFonts w:hint="cs"/>
          <w:rtl/>
        </w:rPr>
        <w:t xml:space="preserve">מצומצמות </w:t>
      </w:r>
      <w:r>
        <w:rPr>
          <w:rFonts w:hint="cs"/>
          <w:rtl/>
        </w:rPr>
        <w:t>שצריכות</w:t>
      </w:r>
      <w:r w:rsidR="00F11AFF">
        <w:rPr>
          <w:rFonts w:hint="cs"/>
          <w:rtl/>
        </w:rPr>
        <w:t xml:space="preserve"> להיכנס</w:t>
      </w:r>
      <w:r>
        <w:rPr>
          <w:rFonts w:hint="cs"/>
          <w:rtl/>
        </w:rPr>
        <w:t>, דעו לכם ש</w:t>
      </w:r>
      <w:r w:rsidR="00F11AFF">
        <w:rPr>
          <w:rFonts w:hint="cs"/>
          <w:rtl/>
        </w:rPr>
        <w:t xml:space="preserve">המשמעות </w:t>
      </w:r>
      <w:bookmarkStart w:id="534" w:name="_ETM_Q1_2796884"/>
      <w:bookmarkEnd w:id="534"/>
      <w:r w:rsidR="00F11AFF">
        <w:rPr>
          <w:rFonts w:hint="cs"/>
          <w:rtl/>
        </w:rPr>
        <w:t>היא רק תכני</w:t>
      </w:r>
      <w:r>
        <w:rPr>
          <w:rFonts w:hint="cs"/>
          <w:rtl/>
        </w:rPr>
        <w:t xml:space="preserve">ת </w:t>
      </w:r>
      <w:r w:rsidR="00F11AFF">
        <w:rPr>
          <w:rFonts w:hint="cs"/>
          <w:rtl/>
        </w:rPr>
        <w:t xml:space="preserve">למגורים </w:t>
      </w:r>
      <w:r>
        <w:rPr>
          <w:rFonts w:hint="cs"/>
          <w:rtl/>
        </w:rPr>
        <w:t>של</w:t>
      </w:r>
      <w:r w:rsidR="00F11AFF">
        <w:rPr>
          <w:rFonts w:hint="cs"/>
          <w:rtl/>
        </w:rPr>
        <w:t xml:space="preserve"> ל</w:t>
      </w:r>
      <w:r>
        <w:rPr>
          <w:rFonts w:hint="cs"/>
          <w:rtl/>
        </w:rPr>
        <w:t xml:space="preserve">פחות 70 יחידות. מוסדות </w:t>
      </w:r>
      <w:r w:rsidR="00F11AFF">
        <w:rPr>
          <w:rFonts w:hint="cs"/>
          <w:rtl/>
        </w:rPr>
        <w:t>חינוך, ציבור ומסחר לא כלולים פה, למרות שהצורך בחיזוק קיים גם בהם.</w:t>
      </w:r>
      <w:r>
        <w:rPr>
          <w:rFonts w:hint="cs"/>
          <w:rtl/>
        </w:rPr>
        <w:t xml:space="preserve"> </w:t>
      </w:r>
    </w:p>
    <w:p w:rsidR="00EE1DED" w:rsidRDefault="00EE1DED" w:rsidP="00EE1DED">
      <w:pPr>
        <w:rPr>
          <w:rtl/>
        </w:rPr>
      </w:pPr>
    </w:p>
    <w:p w:rsidR="00F11AFF" w:rsidRDefault="00F11AFF" w:rsidP="00F11AFF">
      <w:pPr>
        <w:pStyle w:val="af9"/>
        <w:keepNext/>
        <w:rPr>
          <w:rtl/>
        </w:rPr>
      </w:pPr>
      <w:bookmarkStart w:id="535" w:name="_ETM_Q1_2819276"/>
      <w:bookmarkStart w:id="536" w:name="ET_guest_עינת_גנון_183"/>
      <w:bookmarkEnd w:id="535"/>
      <w:r w:rsidRPr="00F11AFF">
        <w:rPr>
          <w:rStyle w:val="TagStyle"/>
          <w:rtl/>
        </w:rPr>
        <w:t xml:space="preserve"> &lt;&lt; אורח &gt;&gt; </w:t>
      </w:r>
      <w:r>
        <w:rPr>
          <w:rtl/>
        </w:rPr>
        <w:t>עינת גנון:</w:t>
      </w:r>
      <w:r w:rsidRPr="00F11A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6"/>
    </w:p>
    <w:p w:rsidR="00F11AFF" w:rsidRDefault="00F11AFF" w:rsidP="00F11AFF">
      <w:pPr>
        <w:pStyle w:val="KeepWithNext"/>
        <w:rPr>
          <w:rtl/>
        </w:rPr>
      </w:pPr>
    </w:p>
    <w:p w:rsidR="00112B50" w:rsidRDefault="00F11AFF" w:rsidP="00634AFC">
      <w:pPr>
        <w:rPr>
          <w:rtl/>
        </w:rPr>
      </w:pPr>
      <w:bookmarkStart w:id="537" w:name="_ETM_Q1_2819803"/>
      <w:bookmarkStart w:id="538" w:name="_ETM_Q1_2819853"/>
      <w:bookmarkEnd w:id="537"/>
      <w:bookmarkEnd w:id="538"/>
      <w:r>
        <w:rPr>
          <w:rFonts w:hint="cs"/>
          <w:rtl/>
        </w:rPr>
        <w:t xml:space="preserve">עדיין קיימת האופציה </w:t>
      </w:r>
      <w:bookmarkStart w:id="539" w:name="_ETM_Q1_2825007"/>
      <w:bookmarkEnd w:id="539"/>
      <w:r>
        <w:rPr>
          <w:rFonts w:hint="cs"/>
          <w:rtl/>
        </w:rPr>
        <w:t xml:space="preserve">של הכרזה במסלול מיסוי. אפשר קודם כל לפנות להכרזה </w:t>
      </w:r>
      <w:bookmarkStart w:id="540" w:name="_ETM_Q1_2827667"/>
      <w:bookmarkEnd w:id="540"/>
      <w:r>
        <w:rPr>
          <w:rFonts w:hint="cs"/>
          <w:rtl/>
        </w:rPr>
        <w:t xml:space="preserve">במסלול מיסוי עם מספרים אחרים, אחר כך לפנות אל ועדת </w:t>
      </w:r>
      <w:bookmarkStart w:id="541" w:name="_ETM_Q1_2832637"/>
      <w:bookmarkEnd w:id="541"/>
      <w:r>
        <w:rPr>
          <w:rFonts w:hint="cs"/>
          <w:rtl/>
        </w:rPr>
        <w:t>המשנה.</w:t>
      </w:r>
    </w:p>
    <w:p w:rsidR="00112B50" w:rsidRDefault="00112B50" w:rsidP="00EE1DED">
      <w:pPr>
        <w:rPr>
          <w:rtl/>
        </w:rPr>
      </w:pPr>
    </w:p>
    <w:p w:rsidR="00F11AFF" w:rsidRDefault="00F11AFF" w:rsidP="00F11AFF">
      <w:pPr>
        <w:ind w:firstLine="0"/>
        <w:rPr>
          <w:rtl/>
        </w:rPr>
      </w:pPr>
      <w:bookmarkStart w:id="542" w:name="_ETM_Q1_2831353"/>
      <w:bookmarkEnd w:id="542"/>
    </w:p>
    <w:p w:rsidR="00F11AFF" w:rsidRDefault="00F11AFF" w:rsidP="00F11AFF">
      <w:pPr>
        <w:pStyle w:val="af9"/>
        <w:keepNext/>
        <w:rPr>
          <w:rtl/>
        </w:rPr>
      </w:pPr>
      <w:bookmarkStart w:id="543" w:name="ET_guest_ישי_יצקוביץ_184"/>
      <w:r w:rsidRPr="00F11AFF">
        <w:rPr>
          <w:rStyle w:val="TagStyle"/>
          <w:rtl/>
        </w:rPr>
        <w:t xml:space="preserve"> &lt;&lt; אורח &gt;&gt; </w:t>
      </w:r>
      <w:r>
        <w:rPr>
          <w:rtl/>
        </w:rPr>
        <w:t xml:space="preserve">ישי </w:t>
      </w:r>
      <w:proofErr w:type="spellStart"/>
      <w:r>
        <w:rPr>
          <w:rtl/>
        </w:rPr>
        <w:t>יצקוביץ</w:t>
      </w:r>
      <w:proofErr w:type="spellEnd"/>
      <w:r>
        <w:rPr>
          <w:rtl/>
        </w:rPr>
        <w:t>:</w:t>
      </w:r>
      <w:r w:rsidRPr="00F11A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3"/>
    </w:p>
    <w:p w:rsidR="00F11AFF" w:rsidRDefault="00F11AFF" w:rsidP="00F11AFF">
      <w:pPr>
        <w:pStyle w:val="KeepWithNext"/>
        <w:rPr>
          <w:rtl/>
        </w:rPr>
      </w:pPr>
    </w:p>
    <w:p w:rsidR="00F11AFF" w:rsidRPr="00F11AFF" w:rsidRDefault="00F11AFF" w:rsidP="00634AFC">
      <w:pPr>
        <w:rPr>
          <w:rtl/>
        </w:rPr>
      </w:pPr>
      <w:bookmarkStart w:id="544" w:name="_ETM_Q1_2831898"/>
      <w:bookmarkStart w:id="545" w:name="_ETM_Q1_2831957"/>
      <w:bookmarkEnd w:id="544"/>
      <w:bookmarkEnd w:id="545"/>
      <w:r>
        <w:rPr>
          <w:rFonts w:hint="cs"/>
          <w:rtl/>
        </w:rPr>
        <w:t xml:space="preserve">אנחנו חושבים שנכון שלא תהיה המגבלה </w:t>
      </w:r>
      <w:bookmarkStart w:id="546" w:name="_ETM_Q1_2859075"/>
      <w:bookmarkEnd w:id="546"/>
      <w:r w:rsidR="0034001F">
        <w:rPr>
          <w:rFonts w:hint="cs"/>
          <w:rtl/>
        </w:rPr>
        <w:t>של ה-70</w:t>
      </w:r>
      <w:r w:rsidR="00634AFC">
        <w:rPr>
          <w:rFonts w:hint="cs"/>
          <w:rtl/>
        </w:rPr>
        <w:t>,</w:t>
      </w:r>
      <w:r w:rsidR="0034001F">
        <w:rPr>
          <w:rFonts w:hint="cs"/>
          <w:rtl/>
        </w:rPr>
        <w:t xml:space="preserve"> ו</w:t>
      </w:r>
      <w:r w:rsidR="00634AFC">
        <w:rPr>
          <w:rFonts w:hint="cs"/>
          <w:rtl/>
        </w:rPr>
        <w:t>ש</w:t>
      </w:r>
      <w:r>
        <w:rPr>
          <w:rFonts w:hint="cs"/>
          <w:rtl/>
        </w:rPr>
        <w:t xml:space="preserve">זה יתאפשר לתכניות שלא רק עיקרן למגורים </w:t>
      </w:r>
      <w:bookmarkStart w:id="547" w:name="_ETM_Q1_2861273"/>
      <w:bookmarkEnd w:id="547"/>
      <w:r>
        <w:rPr>
          <w:rFonts w:hint="cs"/>
          <w:rtl/>
        </w:rPr>
        <w:t>אלא גם מוסדות חינוך ומסחר.</w:t>
      </w:r>
    </w:p>
    <w:p w:rsidR="00112B50" w:rsidRDefault="00112B50" w:rsidP="00EE1DED">
      <w:pPr>
        <w:rPr>
          <w:rtl/>
        </w:rPr>
      </w:pPr>
    </w:p>
    <w:p w:rsidR="00F11AFF" w:rsidRDefault="00F11AFF" w:rsidP="00F11AFF">
      <w:pPr>
        <w:pStyle w:val="af9"/>
        <w:keepNext/>
        <w:rPr>
          <w:rtl/>
        </w:rPr>
      </w:pPr>
      <w:bookmarkStart w:id="548" w:name="_ETM_Q1_2846018"/>
      <w:bookmarkStart w:id="549" w:name="_ETM_Q1_2846465"/>
      <w:bookmarkStart w:id="550" w:name="_ETM_Q1_2846518"/>
      <w:bookmarkStart w:id="551" w:name="_ETM_Q1_2872558"/>
      <w:bookmarkStart w:id="552" w:name="ET_guest_יעל_לינדנברג_186"/>
      <w:bookmarkEnd w:id="3"/>
      <w:bookmarkEnd w:id="548"/>
      <w:bookmarkEnd w:id="549"/>
      <w:bookmarkEnd w:id="550"/>
      <w:bookmarkEnd w:id="551"/>
      <w:r w:rsidRPr="00F11AFF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F11A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2"/>
    </w:p>
    <w:p w:rsidR="00F11AFF" w:rsidRDefault="00F11AFF" w:rsidP="00F11AFF">
      <w:pPr>
        <w:pStyle w:val="KeepWithNext"/>
        <w:rPr>
          <w:rtl/>
        </w:rPr>
      </w:pPr>
    </w:p>
    <w:p w:rsidR="00112B50" w:rsidRDefault="00F11AFF" w:rsidP="00042B6D">
      <w:pPr>
        <w:rPr>
          <w:rtl/>
        </w:rPr>
      </w:pPr>
      <w:bookmarkStart w:id="553" w:name="_ETM_Q1_2872962"/>
      <w:bookmarkStart w:id="554" w:name="_ETM_Q1_2873016"/>
      <w:bookmarkEnd w:id="553"/>
      <w:bookmarkEnd w:id="554"/>
      <w:r>
        <w:rPr>
          <w:rFonts w:hint="cs"/>
          <w:rtl/>
        </w:rPr>
        <w:t>אנחנו נצמדנו לבקש</w:t>
      </w:r>
      <w:r w:rsidR="0031497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314979">
        <w:rPr>
          <w:rFonts w:hint="cs"/>
          <w:rtl/>
        </w:rPr>
        <w:t xml:space="preserve">של </w:t>
      </w:r>
      <w:r>
        <w:rPr>
          <w:rFonts w:hint="cs"/>
          <w:rtl/>
        </w:rPr>
        <w:t>חברי הכנסת</w:t>
      </w:r>
      <w:r w:rsidR="0034001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שהדגש יהיה על </w:t>
      </w:r>
      <w:bookmarkStart w:id="555" w:name="_ETM_Q1_2875396"/>
      <w:bookmarkEnd w:id="555"/>
      <w:r>
        <w:rPr>
          <w:rFonts w:hint="cs"/>
          <w:rtl/>
        </w:rPr>
        <w:t>המ</w:t>
      </w:r>
      <w:r w:rsidR="00112B50">
        <w:rPr>
          <w:rFonts w:hint="cs"/>
          <w:rtl/>
        </w:rPr>
        <w:t>צב ה</w:t>
      </w:r>
      <w:r>
        <w:rPr>
          <w:rFonts w:hint="cs"/>
          <w:rtl/>
        </w:rPr>
        <w:t xml:space="preserve">יוצא, פחות בנושא הנכנס. </w:t>
      </w:r>
    </w:p>
    <w:p w:rsidR="00112B50" w:rsidRDefault="00112B50" w:rsidP="00F11AFF">
      <w:pPr>
        <w:ind w:firstLine="0"/>
        <w:rPr>
          <w:rtl/>
        </w:rPr>
      </w:pPr>
    </w:p>
    <w:p w:rsidR="00F11AFF" w:rsidRDefault="00F11AFF" w:rsidP="00F11AFF">
      <w:pPr>
        <w:pStyle w:val="a4"/>
        <w:keepNext/>
        <w:rPr>
          <w:rtl/>
        </w:rPr>
      </w:pPr>
      <w:bookmarkStart w:id="556" w:name="_ETM_Q1_2886752"/>
      <w:bookmarkStart w:id="557" w:name="_ETM_Q1_2886818"/>
      <w:bookmarkStart w:id="558" w:name="_ETM_Q1_2887660"/>
      <w:bookmarkStart w:id="559" w:name="ET_speaker_תומר_רוזנר_187"/>
      <w:bookmarkEnd w:id="556"/>
      <w:bookmarkEnd w:id="557"/>
      <w:bookmarkEnd w:id="558"/>
      <w:r w:rsidRPr="00F11AF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1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F11AFF" w:rsidRDefault="00F11AFF" w:rsidP="00F11AFF">
      <w:pPr>
        <w:pStyle w:val="KeepWithNext"/>
        <w:rPr>
          <w:rtl/>
          <w:lang w:eastAsia="he-IL"/>
        </w:rPr>
      </w:pPr>
    </w:p>
    <w:p w:rsidR="00D15D32" w:rsidRDefault="00D15D32" w:rsidP="00D15D32">
      <w:pPr>
        <w:rPr>
          <w:rtl/>
        </w:rPr>
      </w:pPr>
      <w:bookmarkStart w:id="560" w:name="_ETM_Q1_2888113"/>
      <w:bookmarkStart w:id="561" w:name="_ETM_Q1_2888172"/>
      <w:bookmarkEnd w:id="560"/>
      <w:bookmarkEnd w:id="561"/>
      <w:r>
        <w:rPr>
          <w:rFonts w:hint="cs"/>
          <w:rtl/>
        </w:rPr>
        <w:t xml:space="preserve">התיקון הבא הוא בנוגע לוועדת </w:t>
      </w:r>
      <w:bookmarkStart w:id="562" w:name="_ETM_Q1_2894143"/>
      <w:bookmarkEnd w:id="562"/>
      <w:r>
        <w:rPr>
          <w:rFonts w:hint="cs"/>
          <w:rtl/>
        </w:rPr>
        <w:t xml:space="preserve">ערר. </w:t>
      </w:r>
    </w:p>
    <w:p w:rsidR="00D15D32" w:rsidRDefault="00D15D32" w:rsidP="00D15D32">
      <w:pPr>
        <w:ind w:firstLine="0"/>
        <w:rPr>
          <w:rtl/>
        </w:rPr>
      </w:pPr>
    </w:p>
    <w:p w:rsidR="00D15D32" w:rsidRDefault="00D15D32" w:rsidP="00D15D32">
      <w:pPr>
        <w:pStyle w:val="a4"/>
        <w:keepNext/>
        <w:rPr>
          <w:rtl/>
        </w:rPr>
      </w:pPr>
      <w:bookmarkStart w:id="563" w:name="ET_speaker_רעות_בינג_188"/>
      <w:r w:rsidRPr="00D15D32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15D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D15D32" w:rsidRDefault="00D15D32" w:rsidP="00D15D32">
      <w:pPr>
        <w:pStyle w:val="KeepWithNext"/>
        <w:rPr>
          <w:rtl/>
        </w:rPr>
      </w:pPr>
    </w:p>
    <w:p w:rsidR="00112B50" w:rsidRDefault="00D15D32" w:rsidP="0034001F">
      <w:pPr>
        <w:rPr>
          <w:rtl/>
        </w:rPr>
      </w:pPr>
      <w:r>
        <w:rPr>
          <w:rFonts w:hint="cs"/>
          <w:rtl/>
        </w:rPr>
        <w:t xml:space="preserve">הוספנו נציג בעל דעה מייעצת. </w:t>
      </w:r>
      <w:bookmarkStart w:id="564" w:name="_ETM_Q1_2911224"/>
      <w:bookmarkEnd w:id="564"/>
      <w:r>
        <w:rPr>
          <w:rFonts w:hint="cs"/>
          <w:rtl/>
        </w:rPr>
        <w:t xml:space="preserve"> </w:t>
      </w:r>
      <w:r w:rsidR="00112B50">
        <w:rPr>
          <w:rFonts w:hint="cs"/>
          <w:rtl/>
        </w:rPr>
        <w:t xml:space="preserve"> </w:t>
      </w:r>
    </w:p>
    <w:p w:rsidR="00112B50" w:rsidRDefault="00112B50" w:rsidP="00EE1DED">
      <w:pPr>
        <w:rPr>
          <w:rtl/>
        </w:rPr>
      </w:pPr>
    </w:p>
    <w:p w:rsidR="00D15D32" w:rsidRDefault="00D15D32" w:rsidP="00D15D32">
      <w:pPr>
        <w:pStyle w:val="af9"/>
        <w:keepNext/>
        <w:rPr>
          <w:rtl/>
        </w:rPr>
      </w:pPr>
      <w:bookmarkStart w:id="565" w:name="_ETM_Q1_2922770"/>
      <w:bookmarkStart w:id="566" w:name="ET_guest_עינת_גנון_189"/>
      <w:bookmarkEnd w:id="565"/>
      <w:r w:rsidRPr="00D15D32">
        <w:rPr>
          <w:rStyle w:val="TagStyle"/>
          <w:rtl/>
        </w:rPr>
        <w:t xml:space="preserve"> &lt;&lt; אורח &gt;&gt; </w:t>
      </w:r>
      <w:r>
        <w:rPr>
          <w:rtl/>
        </w:rPr>
        <w:t>עינת גנון:</w:t>
      </w:r>
      <w:r w:rsidRPr="00D15D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6"/>
    </w:p>
    <w:p w:rsidR="00D15D32" w:rsidRDefault="00D15D32" w:rsidP="00D15D32">
      <w:pPr>
        <w:pStyle w:val="KeepWithNext"/>
        <w:rPr>
          <w:rtl/>
        </w:rPr>
      </w:pPr>
    </w:p>
    <w:p w:rsidR="00112B50" w:rsidRDefault="00D15D32" w:rsidP="00EE1DED">
      <w:pPr>
        <w:rPr>
          <w:rtl/>
        </w:rPr>
      </w:pPr>
      <w:bookmarkStart w:id="567" w:name="_ETM_Q1_2923163"/>
      <w:bookmarkStart w:id="568" w:name="_ETM_Q1_2923220"/>
      <w:bookmarkEnd w:id="567"/>
      <w:bookmarkEnd w:id="568"/>
      <w:r>
        <w:rPr>
          <w:rFonts w:hint="cs"/>
          <w:rtl/>
        </w:rPr>
        <w:t xml:space="preserve">פה </w:t>
      </w:r>
      <w:bookmarkStart w:id="569" w:name="_ETM_Q1_2926062"/>
      <w:bookmarkEnd w:id="569"/>
      <w:r>
        <w:rPr>
          <w:rFonts w:hint="cs"/>
          <w:rtl/>
        </w:rPr>
        <w:t xml:space="preserve">יש מחלוקת עם הממשלה. </w:t>
      </w:r>
      <w:r w:rsidR="00112B50">
        <w:rPr>
          <w:rFonts w:hint="cs"/>
          <w:rtl/>
        </w:rPr>
        <w:t>אנחנו חוזרים ומבקשים שזה יהיה נציג קבוע בוועדה, לא יועץ</w:t>
      </w:r>
      <w:r>
        <w:rPr>
          <w:rFonts w:hint="cs"/>
          <w:rtl/>
        </w:rPr>
        <w:t>.</w:t>
      </w:r>
    </w:p>
    <w:p w:rsidR="00112B50" w:rsidRDefault="00112B50" w:rsidP="00D15D32">
      <w:pPr>
        <w:ind w:firstLine="0"/>
        <w:rPr>
          <w:rtl/>
        </w:rPr>
      </w:pPr>
    </w:p>
    <w:p w:rsidR="00D15D32" w:rsidRDefault="00D15D32" w:rsidP="00D15D32">
      <w:pPr>
        <w:pStyle w:val="af6"/>
        <w:keepNext/>
        <w:rPr>
          <w:rtl/>
        </w:rPr>
      </w:pPr>
      <w:bookmarkStart w:id="570" w:name="_ETM_Q1_2930090"/>
      <w:bookmarkStart w:id="571" w:name="_ETM_Q1_2930149"/>
      <w:bookmarkStart w:id="572" w:name="_ETM_Q1_2931591"/>
      <w:bookmarkStart w:id="573" w:name="ET_yor_5854_190"/>
      <w:bookmarkEnd w:id="570"/>
      <w:bookmarkEnd w:id="571"/>
      <w:bookmarkEnd w:id="572"/>
      <w:r w:rsidRPr="00D15D32">
        <w:rPr>
          <w:rStyle w:val="TagStyle"/>
          <w:rtl/>
        </w:rPr>
        <w:t xml:space="preserve"> &lt;&lt; </w:t>
      </w:r>
      <w:proofErr w:type="spellStart"/>
      <w:r w:rsidRPr="00D15D32">
        <w:rPr>
          <w:rStyle w:val="TagStyle"/>
          <w:rtl/>
        </w:rPr>
        <w:t>יור</w:t>
      </w:r>
      <w:proofErr w:type="spellEnd"/>
      <w:r w:rsidRPr="00D15D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15D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D15D32" w:rsidRDefault="00D15D32" w:rsidP="00D15D32">
      <w:pPr>
        <w:pStyle w:val="KeepWithNext"/>
        <w:rPr>
          <w:rtl/>
          <w:lang w:eastAsia="he-IL"/>
        </w:rPr>
      </w:pPr>
    </w:p>
    <w:p w:rsidR="00D15D32" w:rsidRDefault="00D15D32" w:rsidP="00D15D32">
      <w:pPr>
        <w:rPr>
          <w:rtl/>
          <w:lang w:eastAsia="he-IL"/>
        </w:rPr>
      </w:pPr>
      <w:bookmarkStart w:id="574" w:name="_ETM_Q1_2932261"/>
      <w:bookmarkStart w:id="575" w:name="_ETM_Q1_2932314"/>
      <w:bookmarkEnd w:id="574"/>
      <w:bookmarkEnd w:id="575"/>
      <w:r>
        <w:rPr>
          <w:rFonts w:hint="cs"/>
          <w:rtl/>
          <w:lang w:eastAsia="he-IL"/>
        </w:rPr>
        <w:t xml:space="preserve">אמרנו שלא. </w:t>
      </w:r>
    </w:p>
    <w:p w:rsidR="00D15D32" w:rsidRDefault="00D15D32" w:rsidP="00D15D32">
      <w:pPr>
        <w:ind w:firstLine="0"/>
        <w:rPr>
          <w:rtl/>
          <w:lang w:eastAsia="he-IL"/>
        </w:rPr>
      </w:pPr>
      <w:bookmarkStart w:id="576" w:name="_ETM_Q1_2936160"/>
      <w:bookmarkStart w:id="577" w:name="_ETM_Q1_2936214"/>
      <w:bookmarkStart w:id="578" w:name="_ETM_Q1_2936936"/>
      <w:bookmarkEnd w:id="576"/>
      <w:bookmarkEnd w:id="577"/>
      <w:bookmarkEnd w:id="578"/>
    </w:p>
    <w:p w:rsidR="00D15D32" w:rsidRDefault="00D15D32" w:rsidP="00D15D32">
      <w:pPr>
        <w:pStyle w:val="a4"/>
        <w:keepNext/>
        <w:rPr>
          <w:rtl/>
        </w:rPr>
      </w:pPr>
      <w:bookmarkStart w:id="579" w:name="ET_speaker_רעות_בינג_191"/>
      <w:r w:rsidRPr="00D15D32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15D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D15D32" w:rsidRDefault="00D15D32" w:rsidP="00D15D32">
      <w:pPr>
        <w:pStyle w:val="KeepWithNext"/>
        <w:rPr>
          <w:rtl/>
          <w:lang w:eastAsia="he-IL"/>
        </w:rPr>
      </w:pPr>
    </w:p>
    <w:p w:rsidR="00112B50" w:rsidRDefault="00112B50" w:rsidP="0034001F">
      <w:pPr>
        <w:rPr>
          <w:rtl/>
        </w:rPr>
      </w:pPr>
      <w:bookmarkStart w:id="580" w:name="_ETM_Q1_2937003"/>
      <w:bookmarkEnd w:id="580"/>
      <w:r>
        <w:rPr>
          <w:rFonts w:hint="cs"/>
          <w:rtl/>
        </w:rPr>
        <w:t xml:space="preserve">התיקון הבא הוא </w:t>
      </w:r>
      <w:r w:rsidR="00854A33">
        <w:rPr>
          <w:rFonts w:hint="cs"/>
          <w:rtl/>
        </w:rPr>
        <w:t xml:space="preserve">בסעיף 62א, </w:t>
      </w:r>
      <w:bookmarkStart w:id="581" w:name="_ETM_Q1_2941470"/>
      <w:bookmarkEnd w:id="581"/>
      <w:r w:rsidR="00854A33">
        <w:rPr>
          <w:rFonts w:hint="cs"/>
          <w:rtl/>
        </w:rPr>
        <w:t>בפסקה (5)</w:t>
      </w:r>
      <w:r w:rsidR="00042B6D">
        <w:rPr>
          <w:rFonts w:hint="cs"/>
          <w:rtl/>
        </w:rPr>
        <w:t>. יש כאן תיקונים לסעיפים קטנים</w:t>
      </w:r>
      <w:r>
        <w:rPr>
          <w:rFonts w:hint="cs"/>
          <w:rtl/>
        </w:rPr>
        <w:t xml:space="preserve"> (א), </w:t>
      </w:r>
      <w:r w:rsidR="00854A33">
        <w:rPr>
          <w:rFonts w:hint="cs"/>
          <w:rtl/>
        </w:rPr>
        <w:t>(ב) ו-(ג)</w:t>
      </w:r>
      <w:r>
        <w:rPr>
          <w:rFonts w:hint="cs"/>
          <w:rtl/>
        </w:rPr>
        <w:t xml:space="preserve">. התיקון </w:t>
      </w:r>
      <w:r w:rsidR="00854A33">
        <w:rPr>
          <w:rFonts w:hint="cs"/>
          <w:rtl/>
        </w:rPr>
        <w:t xml:space="preserve">של סעיף קטן (א) </w:t>
      </w:r>
      <w:r>
        <w:rPr>
          <w:rFonts w:hint="cs"/>
          <w:rtl/>
        </w:rPr>
        <w:t xml:space="preserve">הוא </w:t>
      </w:r>
      <w:r w:rsidR="00854A33">
        <w:rPr>
          <w:rFonts w:hint="cs"/>
          <w:rtl/>
        </w:rPr>
        <w:t xml:space="preserve">בעיקר </w:t>
      </w:r>
      <w:r w:rsidR="0034001F">
        <w:rPr>
          <w:rFonts w:hint="cs"/>
          <w:rtl/>
        </w:rPr>
        <w:t>תיקון ניסוחי.</w:t>
      </w:r>
      <w:r>
        <w:rPr>
          <w:rFonts w:hint="cs"/>
          <w:rtl/>
        </w:rPr>
        <w:t xml:space="preserve"> </w:t>
      </w:r>
      <w:r w:rsidR="00854A33">
        <w:rPr>
          <w:rFonts w:hint="cs"/>
          <w:rtl/>
        </w:rPr>
        <w:t>ב</w:t>
      </w:r>
      <w:r w:rsidR="0034001F">
        <w:rPr>
          <w:rFonts w:hint="cs"/>
          <w:rtl/>
        </w:rPr>
        <w:t>-</w:t>
      </w:r>
      <w:r>
        <w:rPr>
          <w:rFonts w:hint="cs"/>
          <w:rtl/>
        </w:rPr>
        <w:t>(ב) ו</w:t>
      </w:r>
      <w:r w:rsidR="00854A33">
        <w:rPr>
          <w:rFonts w:hint="cs"/>
          <w:rtl/>
        </w:rPr>
        <w:t>-(ג), בגל</w:t>
      </w:r>
      <w:r>
        <w:rPr>
          <w:rFonts w:hint="cs"/>
          <w:rtl/>
        </w:rPr>
        <w:t xml:space="preserve">ל </w:t>
      </w:r>
      <w:r w:rsidR="00854A33">
        <w:rPr>
          <w:rFonts w:hint="cs"/>
          <w:rtl/>
        </w:rPr>
        <w:t>ש</w:t>
      </w:r>
      <w:r>
        <w:rPr>
          <w:rFonts w:hint="cs"/>
          <w:rtl/>
        </w:rPr>
        <w:t>ההגדרה של מתחם פינוי בינוי נמחקה, חוזרים למצב המקורי שבו ההגד</w:t>
      </w:r>
      <w:r w:rsidR="00854A33">
        <w:rPr>
          <w:rFonts w:hint="cs"/>
          <w:rtl/>
        </w:rPr>
        <w:t>ר</w:t>
      </w:r>
      <w:r>
        <w:rPr>
          <w:rFonts w:hint="cs"/>
          <w:rtl/>
        </w:rPr>
        <w:t>ה נסמכת על הה</w:t>
      </w:r>
      <w:r w:rsidR="00854A33">
        <w:rPr>
          <w:rFonts w:hint="cs"/>
          <w:rtl/>
        </w:rPr>
        <w:t>ג</w:t>
      </w:r>
      <w:r>
        <w:rPr>
          <w:rFonts w:hint="cs"/>
          <w:rtl/>
        </w:rPr>
        <w:t xml:space="preserve">דרה בחוק </w:t>
      </w:r>
      <w:r w:rsidR="00854A33">
        <w:rPr>
          <w:rFonts w:hint="cs"/>
          <w:rtl/>
        </w:rPr>
        <w:t>הרשות ל</w:t>
      </w:r>
      <w:r>
        <w:rPr>
          <w:rFonts w:hint="cs"/>
          <w:rtl/>
        </w:rPr>
        <w:t>התחדשות עירוני</w:t>
      </w:r>
      <w:r w:rsidR="00854A33">
        <w:rPr>
          <w:rFonts w:hint="cs"/>
          <w:rtl/>
        </w:rPr>
        <w:t>ת</w:t>
      </w:r>
      <w:r>
        <w:rPr>
          <w:rFonts w:hint="cs"/>
          <w:rtl/>
        </w:rPr>
        <w:t>. מכיו</w:t>
      </w:r>
      <w:r w:rsidR="00854A33">
        <w:rPr>
          <w:rFonts w:hint="cs"/>
          <w:rtl/>
        </w:rPr>
        <w:t>ו</w:t>
      </w:r>
      <w:r>
        <w:rPr>
          <w:rFonts w:hint="cs"/>
          <w:rtl/>
        </w:rPr>
        <w:t xml:space="preserve">ן שעשו שם תיקון </w:t>
      </w:r>
      <w:r w:rsidR="0034001F">
        <w:rPr>
          <w:rFonts w:hint="cs"/>
          <w:rtl/>
        </w:rPr>
        <w:t>בסעיפים</w:t>
      </w:r>
      <w:r w:rsidR="00042B6D">
        <w:rPr>
          <w:rFonts w:hint="cs"/>
          <w:rtl/>
        </w:rPr>
        <w:t>,</w:t>
      </w:r>
      <w:r w:rsidR="00854A33">
        <w:rPr>
          <w:rFonts w:hint="cs"/>
          <w:rtl/>
        </w:rPr>
        <w:t xml:space="preserve"> </w:t>
      </w:r>
      <w:bookmarkStart w:id="582" w:name="_ETM_Q1_2973699"/>
      <w:bookmarkEnd w:id="582"/>
      <w:r>
        <w:rPr>
          <w:rFonts w:hint="cs"/>
          <w:rtl/>
        </w:rPr>
        <w:t>יש כאן תיקונים בהפניה</w:t>
      </w:r>
      <w:r w:rsidR="00854A33">
        <w:rPr>
          <w:rFonts w:hint="cs"/>
          <w:rtl/>
        </w:rPr>
        <w:t xml:space="preserve"> לסעיפים.</w:t>
      </w:r>
    </w:p>
    <w:p w:rsidR="00112B50" w:rsidRDefault="00112B50" w:rsidP="00EE1DED">
      <w:pPr>
        <w:rPr>
          <w:rtl/>
        </w:rPr>
      </w:pPr>
    </w:p>
    <w:p w:rsidR="00854A33" w:rsidRDefault="00854A33" w:rsidP="00854A33">
      <w:pPr>
        <w:pStyle w:val="a4"/>
        <w:keepNext/>
        <w:rPr>
          <w:rtl/>
        </w:rPr>
      </w:pPr>
      <w:bookmarkStart w:id="583" w:name="ET_speaker_תומר_רוזנר_192"/>
      <w:r w:rsidRPr="00854A3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54A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854A33" w:rsidRDefault="00854A33" w:rsidP="00854A33">
      <w:pPr>
        <w:pStyle w:val="KeepWithNext"/>
        <w:rPr>
          <w:rtl/>
          <w:lang w:eastAsia="he-IL"/>
        </w:rPr>
      </w:pPr>
    </w:p>
    <w:p w:rsidR="00112B50" w:rsidRDefault="001A02BD" w:rsidP="001A02BD">
      <w:pPr>
        <w:rPr>
          <w:rtl/>
        </w:rPr>
      </w:pPr>
      <w:r>
        <w:rPr>
          <w:rFonts w:hint="cs"/>
          <w:rtl/>
        </w:rPr>
        <w:t xml:space="preserve">השינויים הם שינויי ניסוח בעקבות ביטול ההגדרה </w:t>
      </w:r>
      <w:bookmarkStart w:id="584" w:name="_ETM_Q1_2978768"/>
      <w:bookmarkEnd w:id="584"/>
      <w:r>
        <w:rPr>
          <w:rFonts w:hint="cs"/>
          <w:rtl/>
        </w:rPr>
        <w:t xml:space="preserve">הקודמת. </w:t>
      </w:r>
      <w:r w:rsidR="00042B6D">
        <w:rPr>
          <w:rFonts w:hint="cs"/>
          <w:rtl/>
        </w:rPr>
        <w:t>אין פה שינוי במהות של ההצעה -</w:t>
      </w:r>
      <w:r w:rsidR="00112B50">
        <w:rPr>
          <w:rFonts w:hint="cs"/>
          <w:rtl/>
        </w:rPr>
        <w:t xml:space="preserve"> הסמכו</w:t>
      </w:r>
      <w:r>
        <w:rPr>
          <w:rFonts w:hint="cs"/>
          <w:rtl/>
        </w:rPr>
        <w:t>יו</w:t>
      </w:r>
      <w:r w:rsidR="00112B50">
        <w:rPr>
          <w:rFonts w:hint="cs"/>
          <w:rtl/>
        </w:rPr>
        <w:t>ת של ה</w:t>
      </w:r>
      <w:r>
        <w:rPr>
          <w:rFonts w:hint="cs"/>
          <w:rtl/>
        </w:rPr>
        <w:t>וועדות המקומיות יישארו בכל הנוגע</w:t>
      </w:r>
      <w:r w:rsidR="00112B50">
        <w:rPr>
          <w:rFonts w:hint="cs"/>
          <w:rtl/>
        </w:rPr>
        <w:t xml:space="preserve"> למתחמים שהוכרזו על ידי הרשות</w:t>
      </w:r>
      <w:r>
        <w:rPr>
          <w:rFonts w:hint="cs"/>
          <w:rtl/>
        </w:rPr>
        <w:t>.</w:t>
      </w:r>
    </w:p>
    <w:p w:rsidR="001A02BD" w:rsidRDefault="001A02BD" w:rsidP="001A02BD">
      <w:pPr>
        <w:ind w:firstLine="0"/>
        <w:rPr>
          <w:rtl/>
        </w:rPr>
      </w:pPr>
    </w:p>
    <w:p w:rsidR="001A02BD" w:rsidRDefault="001A02BD" w:rsidP="001A02BD">
      <w:pPr>
        <w:pStyle w:val="a4"/>
        <w:keepNext/>
        <w:rPr>
          <w:rtl/>
        </w:rPr>
      </w:pPr>
      <w:bookmarkStart w:id="585" w:name="ET_speaker_רעות_בינג_193"/>
      <w:r w:rsidRPr="001A02BD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A0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1A02BD" w:rsidRDefault="001A02BD" w:rsidP="001A02BD">
      <w:pPr>
        <w:pStyle w:val="KeepWithNext"/>
        <w:rPr>
          <w:rtl/>
          <w:lang w:eastAsia="he-IL"/>
        </w:rPr>
      </w:pPr>
    </w:p>
    <w:p w:rsidR="001A02BD" w:rsidRDefault="001A02BD" w:rsidP="001A02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62א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(א) בסעיף קטן (א2), בפסקה (1)</w:t>
      </w:r>
      <w:bookmarkStart w:id="586" w:name="_ETM_Q1_2995517"/>
      <w:bookmarkEnd w:id="586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החל במילים "או מתחם" תימחק ובמקומה יבוא: "או במתחם שהרשות להתחדשות עירונית נתנה לגביו אישור מקדמי כמשמעותו בסעיף </w:t>
      </w:r>
      <w:bookmarkStart w:id="587" w:name="_ETM_Q1_3008011"/>
      <w:bookmarkEnd w:id="587"/>
      <w:r>
        <w:rPr>
          <w:rFonts w:hint="cs"/>
          <w:rtl/>
          <w:lang w:eastAsia="he-IL"/>
        </w:rPr>
        <w:t>14(ב) לחוק האמור". (ב) בסעיף קטן (ג)(2), בפסקה (ד)</w:t>
      </w:r>
      <w:bookmarkStart w:id="588" w:name="_ETM_Q1_3011087"/>
      <w:bookmarkEnd w:id="588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החל במילים "או 15" תימחק ובמקומה יבוא: "לחוק הרשות </w:t>
      </w:r>
      <w:bookmarkStart w:id="589" w:name="_ETM_Q1_3018896"/>
      <w:bookmarkEnd w:id="589"/>
      <w:r>
        <w:rPr>
          <w:rFonts w:hint="cs"/>
          <w:rtl/>
          <w:lang w:eastAsia="he-IL"/>
        </w:rPr>
        <w:t xml:space="preserve">הממשלתית להתחדשות עירונית או מתחם שהרשות להתחדשות עירונית נתנה לגביו אישור מקדמי כמשמעותו בסעיף האמור". </w:t>
      </w:r>
      <w:bookmarkStart w:id="590" w:name="_ETM_Q1_3023098"/>
      <w:bookmarkEnd w:id="590"/>
      <w:r>
        <w:rPr>
          <w:rFonts w:hint="cs"/>
          <w:rtl/>
          <w:lang w:eastAsia="he-IL"/>
        </w:rPr>
        <w:t xml:space="preserve">(ג) בסעיף קטן (ז), בפסקה (4),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החל במ</w:t>
      </w:r>
      <w:bookmarkStart w:id="591" w:name="_ETM_Q1_3025669"/>
      <w:bookmarkEnd w:id="591"/>
      <w:r>
        <w:rPr>
          <w:rFonts w:hint="cs"/>
          <w:rtl/>
          <w:lang w:eastAsia="he-IL"/>
        </w:rPr>
        <w:t xml:space="preserve">ילים "שהוועדה כהגדרתה" תימחק ובמקומה יבוא: "שהרשות להתחדשות עירונית נתנה </w:t>
      </w:r>
      <w:bookmarkStart w:id="592" w:name="_ETM_Q1_3034159"/>
      <w:bookmarkEnd w:id="592"/>
      <w:r>
        <w:rPr>
          <w:rFonts w:hint="cs"/>
          <w:rtl/>
          <w:lang w:eastAsia="he-IL"/>
        </w:rPr>
        <w:t xml:space="preserve">לגביו אישור מקדמי כמשמעותו בסעיף 14(ב) לחוק האמור". </w:t>
      </w:r>
    </w:p>
    <w:p w:rsidR="001A02BD" w:rsidRPr="001A02BD" w:rsidRDefault="001A02BD" w:rsidP="001A02BD">
      <w:pPr>
        <w:rPr>
          <w:rtl/>
          <w:lang w:eastAsia="he-IL"/>
        </w:rPr>
      </w:pPr>
      <w:bookmarkStart w:id="593" w:name="_ETM_Q1_3000388"/>
      <w:bookmarkStart w:id="594" w:name="_ETM_Q1_3000446"/>
      <w:bookmarkEnd w:id="593"/>
      <w:bookmarkEnd w:id="594"/>
    </w:p>
    <w:p w:rsidR="001A02BD" w:rsidRDefault="001A02BD" w:rsidP="0034001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התיקון הבא </w:t>
      </w:r>
      <w:bookmarkStart w:id="595" w:name="_ETM_Q1_3052821"/>
      <w:bookmarkEnd w:id="595"/>
      <w:r>
        <w:rPr>
          <w:rFonts w:hint="cs"/>
          <w:rtl/>
        </w:rPr>
        <w:t xml:space="preserve">הוא בעמוד 4, בהגדרה "אזור". כאן הממשלה, בעקבות הערות </w:t>
      </w:r>
      <w:bookmarkStart w:id="596" w:name="_ETM_Q1_3059232"/>
      <w:bookmarkEnd w:id="596"/>
      <w:r>
        <w:rPr>
          <w:rFonts w:hint="cs"/>
          <w:rtl/>
        </w:rPr>
        <w:t xml:space="preserve">חברי הכנסת, הציעה תיקון. "אזור" </w:t>
      </w:r>
      <w:r>
        <w:rPr>
          <w:rtl/>
        </w:rPr>
        <w:t>–</w:t>
      </w:r>
      <w:r>
        <w:rPr>
          <w:rFonts w:hint="cs"/>
          <w:rtl/>
        </w:rPr>
        <w:t xml:space="preserve"> שטח שגודלו לא יפחת </w:t>
      </w:r>
      <w:bookmarkStart w:id="597" w:name="_ETM_Q1_3063913"/>
      <w:bookmarkEnd w:id="597"/>
      <w:r>
        <w:rPr>
          <w:rFonts w:hint="cs"/>
          <w:rtl/>
        </w:rPr>
        <w:t xml:space="preserve">מ-30 דונם; זאת האפשרות לקבוע היטלי השבחה שונים באזור שהוא קטן מ-50 דונם.  </w:t>
      </w:r>
      <w:bookmarkStart w:id="598" w:name="_ETM_Q1_3068968"/>
      <w:bookmarkEnd w:id="598"/>
    </w:p>
    <w:p w:rsidR="001A02BD" w:rsidRDefault="001A02BD" w:rsidP="001A02BD">
      <w:pPr>
        <w:ind w:firstLine="0"/>
        <w:rPr>
          <w:rtl/>
        </w:rPr>
      </w:pPr>
      <w:bookmarkStart w:id="599" w:name="_ETM_Q1_3070087"/>
      <w:bookmarkStart w:id="600" w:name="_ETM_Q1_3070166"/>
      <w:bookmarkEnd w:id="599"/>
      <w:bookmarkEnd w:id="600"/>
    </w:p>
    <w:p w:rsidR="001A02BD" w:rsidRDefault="001A02BD" w:rsidP="001A02BD">
      <w:pPr>
        <w:pStyle w:val="af9"/>
        <w:keepNext/>
        <w:rPr>
          <w:rtl/>
        </w:rPr>
      </w:pPr>
      <w:bookmarkStart w:id="601" w:name="ET_guest_ישי_יצקוביץ_194"/>
      <w:r w:rsidRPr="001A02BD">
        <w:rPr>
          <w:rStyle w:val="TagStyle"/>
          <w:rtl/>
        </w:rPr>
        <w:t xml:space="preserve"> &lt;&lt; אורח &gt;&gt; </w:t>
      </w:r>
      <w:r>
        <w:rPr>
          <w:rtl/>
        </w:rPr>
        <w:t xml:space="preserve">ישי </w:t>
      </w:r>
      <w:proofErr w:type="spellStart"/>
      <w:r>
        <w:rPr>
          <w:rtl/>
        </w:rPr>
        <w:t>יצקוביץ</w:t>
      </w:r>
      <w:proofErr w:type="spellEnd"/>
      <w:r>
        <w:rPr>
          <w:rtl/>
        </w:rPr>
        <w:t>:</w:t>
      </w:r>
      <w:r w:rsidRPr="001A02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1"/>
    </w:p>
    <w:p w:rsidR="001A02BD" w:rsidRDefault="001A02BD" w:rsidP="001A02BD">
      <w:pPr>
        <w:pStyle w:val="KeepWithNext"/>
        <w:rPr>
          <w:rtl/>
        </w:rPr>
      </w:pPr>
    </w:p>
    <w:p w:rsidR="00112B50" w:rsidRDefault="00112B50" w:rsidP="00042B6D">
      <w:pPr>
        <w:rPr>
          <w:rtl/>
        </w:rPr>
      </w:pPr>
      <w:bookmarkStart w:id="602" w:name="_ETM_Q1_3049205"/>
      <w:bookmarkStart w:id="603" w:name="_ETM_Q1_3049258"/>
      <w:bookmarkEnd w:id="602"/>
      <w:bookmarkEnd w:id="603"/>
      <w:r>
        <w:rPr>
          <w:rFonts w:hint="cs"/>
          <w:rtl/>
        </w:rPr>
        <w:t>אנחנו סבורים</w:t>
      </w:r>
      <w:r w:rsidR="00184B10">
        <w:rPr>
          <w:rFonts w:hint="cs"/>
          <w:rtl/>
        </w:rPr>
        <w:t>, בוודאי במ</w:t>
      </w:r>
      <w:bookmarkStart w:id="604" w:name="_ETM_Q1_3086167"/>
      <w:bookmarkEnd w:id="604"/>
      <w:r w:rsidR="00184B10">
        <w:rPr>
          <w:rFonts w:hint="cs"/>
          <w:rtl/>
        </w:rPr>
        <w:t xml:space="preserve">רקמים הישנים שהמגורים מעורבים </w:t>
      </w:r>
      <w:r w:rsidR="00042B6D">
        <w:rPr>
          <w:rFonts w:hint="cs"/>
          <w:rtl/>
        </w:rPr>
        <w:t xml:space="preserve">ויש </w:t>
      </w:r>
      <w:r w:rsidR="00184B10">
        <w:rPr>
          <w:rFonts w:hint="cs"/>
          <w:rtl/>
        </w:rPr>
        <w:t xml:space="preserve">כל מיני חנויות למטה, שיש </w:t>
      </w:r>
      <w:bookmarkStart w:id="605" w:name="_ETM_Q1_3088764"/>
      <w:bookmarkEnd w:id="605"/>
      <w:r w:rsidR="00184B10">
        <w:rPr>
          <w:rFonts w:hint="cs"/>
          <w:rtl/>
        </w:rPr>
        <w:t xml:space="preserve">להחיל את כל הרפורמה לעניין היטל השבחה גם על חנויות </w:t>
      </w:r>
      <w:bookmarkStart w:id="606" w:name="_ETM_Q1_3093977"/>
      <w:bookmarkEnd w:id="606"/>
      <w:r w:rsidR="00184B10">
        <w:rPr>
          <w:rFonts w:hint="cs"/>
          <w:rtl/>
        </w:rPr>
        <w:t xml:space="preserve">ומסחר, לא רק על מגורים. </w:t>
      </w:r>
    </w:p>
    <w:p w:rsidR="00112B50" w:rsidRDefault="00112B50" w:rsidP="00EE1DED">
      <w:pPr>
        <w:rPr>
          <w:rtl/>
        </w:rPr>
      </w:pPr>
    </w:p>
    <w:p w:rsidR="00112B50" w:rsidRDefault="00112B50" w:rsidP="00EE1DED">
      <w:pPr>
        <w:rPr>
          <w:rtl/>
        </w:rPr>
      </w:pPr>
    </w:p>
    <w:p w:rsidR="00112B50" w:rsidRDefault="00112B50" w:rsidP="00112B50">
      <w:pPr>
        <w:pStyle w:val="a4"/>
        <w:keepNext/>
        <w:rPr>
          <w:rtl/>
        </w:rPr>
      </w:pPr>
      <w:bookmarkStart w:id="607" w:name="ET_speaker_5771_23"/>
      <w:r w:rsidRPr="00112B5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12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112B50" w:rsidRDefault="00112B50" w:rsidP="00112B50">
      <w:pPr>
        <w:pStyle w:val="KeepWithNext"/>
        <w:rPr>
          <w:rtl/>
          <w:lang w:eastAsia="he-IL"/>
        </w:rPr>
      </w:pPr>
    </w:p>
    <w:p w:rsidR="00112B50" w:rsidRDefault="005A4820" w:rsidP="00042B6D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הסיטואציה הזאת</w:t>
      </w:r>
      <w:r w:rsidR="00112B50">
        <w:rPr>
          <w:rFonts w:hint="cs"/>
          <w:rtl/>
          <w:lang w:eastAsia="he-IL"/>
        </w:rPr>
        <w:t xml:space="preserve"> יוצר</w:t>
      </w:r>
      <w:r>
        <w:rPr>
          <w:rFonts w:hint="cs"/>
          <w:rtl/>
          <w:lang w:eastAsia="he-IL"/>
        </w:rPr>
        <w:t>ת בעיה במקומות שבהם הייתה</w:t>
      </w:r>
      <w:r w:rsidR="00112B50">
        <w:rPr>
          <w:rFonts w:hint="cs"/>
          <w:rtl/>
          <w:lang w:eastAsia="he-IL"/>
        </w:rPr>
        <w:t xml:space="preserve"> תמ</w:t>
      </w:r>
      <w:r>
        <w:rPr>
          <w:rFonts w:hint="cs"/>
          <w:rtl/>
          <w:lang w:eastAsia="he-IL"/>
        </w:rPr>
        <w:t xml:space="preserve">"א 38 ברחוב. </w:t>
      </w:r>
      <w:bookmarkStart w:id="608" w:name="_ETM_Q1_3144592"/>
      <w:bookmarkEnd w:id="608"/>
      <w:r w:rsidR="00112B50">
        <w:rPr>
          <w:rFonts w:hint="cs"/>
          <w:rtl/>
          <w:lang w:eastAsia="he-IL"/>
        </w:rPr>
        <w:t>הסי</w:t>
      </w:r>
      <w:r>
        <w:rPr>
          <w:rFonts w:hint="cs"/>
          <w:rtl/>
          <w:lang w:eastAsia="he-IL"/>
        </w:rPr>
        <w:t>ט</w:t>
      </w:r>
      <w:r w:rsidR="00112B50">
        <w:rPr>
          <w:rFonts w:hint="cs"/>
          <w:rtl/>
          <w:lang w:eastAsia="he-IL"/>
        </w:rPr>
        <w:t>ואציה שבה הולכים להגדיר</w:t>
      </w:r>
      <w:r>
        <w:rPr>
          <w:rFonts w:hint="cs"/>
          <w:rtl/>
          <w:lang w:eastAsia="he-IL"/>
        </w:rPr>
        <w:t xml:space="preserve"> אזורים של 30 דונם</w:t>
      </w:r>
      <w:r w:rsidR="0034001F">
        <w:rPr>
          <w:rFonts w:hint="cs"/>
          <w:rtl/>
          <w:lang w:eastAsia="he-IL"/>
        </w:rPr>
        <w:t xml:space="preserve"> בערים</w:t>
      </w:r>
      <w:r w:rsidR="00042B6D">
        <w:rPr>
          <w:rFonts w:hint="cs"/>
          <w:rtl/>
          <w:lang w:eastAsia="he-IL"/>
        </w:rPr>
        <w:t xml:space="preserve"> שהייתה התקדמות של תמ"א 38</w:t>
      </w:r>
      <w:r>
        <w:rPr>
          <w:rFonts w:hint="cs"/>
          <w:rtl/>
          <w:lang w:eastAsia="he-IL"/>
        </w:rPr>
        <w:t xml:space="preserve">, ואנחנו מבינים איפה החוק הזה בעיקר </w:t>
      </w:r>
      <w:bookmarkStart w:id="609" w:name="_ETM_Q1_3157099"/>
      <w:bookmarkEnd w:id="609"/>
      <w:r>
        <w:rPr>
          <w:rFonts w:hint="cs"/>
          <w:rtl/>
          <w:lang w:eastAsia="he-IL"/>
        </w:rPr>
        <w:t xml:space="preserve">הולך לחול, </w:t>
      </w:r>
      <w:r w:rsidR="00112B50">
        <w:rPr>
          <w:rFonts w:hint="cs"/>
          <w:rtl/>
          <w:lang w:eastAsia="he-IL"/>
        </w:rPr>
        <w:t>יוצר</w:t>
      </w:r>
      <w:r>
        <w:rPr>
          <w:rFonts w:hint="cs"/>
          <w:rtl/>
          <w:lang w:eastAsia="he-IL"/>
        </w:rPr>
        <w:t>ת</w:t>
      </w:r>
      <w:r w:rsidR="00112B50">
        <w:rPr>
          <w:rFonts w:hint="cs"/>
          <w:rtl/>
          <w:lang w:eastAsia="he-IL"/>
        </w:rPr>
        <w:t xml:space="preserve"> בעיה. אנ</w:t>
      </w:r>
      <w:r>
        <w:rPr>
          <w:rFonts w:hint="cs"/>
          <w:rtl/>
          <w:lang w:eastAsia="he-IL"/>
        </w:rPr>
        <w:t>י</w:t>
      </w:r>
      <w:r w:rsidR="00112B50">
        <w:rPr>
          <w:rFonts w:hint="cs"/>
          <w:rtl/>
          <w:lang w:eastAsia="he-IL"/>
        </w:rPr>
        <w:t xml:space="preserve"> חושב ש</w:t>
      </w:r>
      <w:r>
        <w:rPr>
          <w:rFonts w:hint="cs"/>
          <w:rtl/>
          <w:lang w:eastAsia="he-IL"/>
        </w:rPr>
        <w:t>ה</w:t>
      </w:r>
      <w:r w:rsidR="00112B50">
        <w:rPr>
          <w:rFonts w:hint="cs"/>
          <w:rtl/>
          <w:lang w:eastAsia="he-IL"/>
        </w:rPr>
        <w:t>סיטואציה</w:t>
      </w:r>
      <w:r>
        <w:rPr>
          <w:rFonts w:hint="cs"/>
          <w:rtl/>
          <w:lang w:eastAsia="he-IL"/>
        </w:rPr>
        <w:t xml:space="preserve">  הזאת </w:t>
      </w:r>
      <w:bookmarkStart w:id="610" w:name="_ETM_Q1_3164280"/>
      <w:bookmarkEnd w:id="610"/>
      <w:r w:rsidR="00112B50">
        <w:rPr>
          <w:rFonts w:hint="cs"/>
          <w:rtl/>
          <w:lang w:eastAsia="he-IL"/>
        </w:rPr>
        <w:t>של 30 דונם היא מאוד ב</w:t>
      </w:r>
      <w:r>
        <w:rPr>
          <w:rFonts w:hint="cs"/>
          <w:rtl/>
          <w:lang w:eastAsia="he-IL"/>
        </w:rPr>
        <w:t>עייתית, היא לא מאפשרת תכנון נכון וראוי, וזה</w:t>
      </w:r>
      <w:r w:rsidR="00112B50">
        <w:rPr>
          <w:rFonts w:hint="cs"/>
          <w:rtl/>
          <w:lang w:eastAsia="he-IL"/>
        </w:rPr>
        <w:t xml:space="preserve"> פוגע ברמות האלה של השבחה. </w:t>
      </w:r>
      <w:r>
        <w:rPr>
          <w:rFonts w:hint="cs"/>
          <w:rtl/>
          <w:lang w:eastAsia="he-IL"/>
        </w:rPr>
        <w:t>אני חושב ש</w:t>
      </w:r>
      <w:r w:rsidR="00112B50">
        <w:rPr>
          <w:rFonts w:hint="cs"/>
          <w:rtl/>
          <w:lang w:eastAsia="he-IL"/>
        </w:rPr>
        <w:t>צריך להפחית את ה</w:t>
      </w:r>
      <w:r>
        <w:rPr>
          <w:rFonts w:hint="cs"/>
          <w:rtl/>
          <w:lang w:eastAsia="he-IL"/>
        </w:rPr>
        <w:t xml:space="preserve">גודל של האזור </w:t>
      </w:r>
      <w:bookmarkStart w:id="611" w:name="_ETM_Q1_3180393"/>
      <w:bookmarkEnd w:id="611"/>
      <w:r>
        <w:rPr>
          <w:rFonts w:hint="cs"/>
          <w:rtl/>
          <w:lang w:eastAsia="he-IL"/>
        </w:rPr>
        <w:t xml:space="preserve">הזה. </w:t>
      </w:r>
    </w:p>
    <w:p w:rsidR="00112B50" w:rsidRDefault="00112B50" w:rsidP="00112B50">
      <w:pPr>
        <w:rPr>
          <w:rtl/>
          <w:lang w:eastAsia="he-IL"/>
        </w:rPr>
      </w:pPr>
    </w:p>
    <w:p w:rsidR="005A4820" w:rsidRDefault="005A4820" w:rsidP="005A4820">
      <w:pPr>
        <w:pStyle w:val="af6"/>
        <w:keepNext/>
        <w:rPr>
          <w:rtl/>
        </w:rPr>
      </w:pPr>
      <w:bookmarkStart w:id="612" w:name="_ETM_Q1_3184944"/>
      <w:bookmarkStart w:id="613" w:name="ET_yor_5854_184"/>
      <w:bookmarkEnd w:id="612"/>
      <w:r w:rsidRPr="005A4820">
        <w:rPr>
          <w:rStyle w:val="TagStyle"/>
          <w:rtl/>
        </w:rPr>
        <w:t xml:space="preserve"> &lt;&lt; </w:t>
      </w:r>
      <w:proofErr w:type="spellStart"/>
      <w:r w:rsidRPr="005A4820">
        <w:rPr>
          <w:rStyle w:val="TagStyle"/>
          <w:rtl/>
        </w:rPr>
        <w:t>יור</w:t>
      </w:r>
      <w:proofErr w:type="spellEnd"/>
      <w:r w:rsidRPr="005A48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A4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5A4820" w:rsidRDefault="005A4820" w:rsidP="005A4820">
      <w:pPr>
        <w:pStyle w:val="KeepWithNext"/>
        <w:rPr>
          <w:rtl/>
          <w:lang w:eastAsia="he-IL"/>
        </w:rPr>
      </w:pPr>
      <w:bookmarkStart w:id="614" w:name="_ETM_Q1_3186042"/>
      <w:bookmarkStart w:id="615" w:name="_ETM_Q1_3186091"/>
      <w:bookmarkEnd w:id="614"/>
      <w:bookmarkEnd w:id="615"/>
    </w:p>
    <w:p w:rsidR="005A4820" w:rsidRDefault="005A4820" w:rsidP="00112B5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לדבר על פחות מ-30?</w:t>
      </w:r>
    </w:p>
    <w:p w:rsidR="005A4820" w:rsidRDefault="005A4820" w:rsidP="00112B50">
      <w:pPr>
        <w:rPr>
          <w:rtl/>
          <w:lang w:eastAsia="he-IL"/>
        </w:rPr>
      </w:pPr>
    </w:p>
    <w:p w:rsidR="005A4820" w:rsidRDefault="005A4820" w:rsidP="005A4820">
      <w:pPr>
        <w:pStyle w:val="a4"/>
        <w:keepNext/>
        <w:rPr>
          <w:rtl/>
        </w:rPr>
      </w:pPr>
      <w:bookmarkStart w:id="616" w:name="ET_speaker_5771_185"/>
      <w:r w:rsidRPr="005A482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A4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5A4820" w:rsidRDefault="005A4820" w:rsidP="005A4820">
      <w:pPr>
        <w:pStyle w:val="KeepWithNext"/>
        <w:rPr>
          <w:rtl/>
          <w:lang w:eastAsia="he-IL"/>
        </w:rPr>
      </w:pPr>
    </w:p>
    <w:p w:rsidR="005A4820" w:rsidRDefault="005A4820" w:rsidP="005A482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בוודאי.</w:t>
      </w:r>
    </w:p>
    <w:p w:rsidR="005A4820" w:rsidRDefault="005A4820" w:rsidP="005A4820">
      <w:pPr>
        <w:ind w:firstLine="0"/>
        <w:rPr>
          <w:rtl/>
          <w:lang w:eastAsia="he-IL"/>
        </w:rPr>
      </w:pPr>
      <w:bookmarkStart w:id="617" w:name="_ETM_Q1_3185748"/>
      <w:bookmarkStart w:id="618" w:name="_ETM_Q1_3185819"/>
      <w:bookmarkEnd w:id="617"/>
      <w:bookmarkEnd w:id="618"/>
    </w:p>
    <w:p w:rsidR="005A4820" w:rsidRDefault="005A4820" w:rsidP="005A4820">
      <w:pPr>
        <w:pStyle w:val="af6"/>
        <w:keepNext/>
        <w:rPr>
          <w:rtl/>
        </w:rPr>
      </w:pPr>
      <w:bookmarkStart w:id="619" w:name="_ETM_Q1_3189125"/>
      <w:bookmarkStart w:id="620" w:name="_ETM_Q1_3189176"/>
      <w:bookmarkStart w:id="621" w:name="_ETM_Q1_3192393"/>
      <w:bookmarkStart w:id="622" w:name="ET_yor_5854_186"/>
      <w:bookmarkEnd w:id="619"/>
      <w:bookmarkEnd w:id="620"/>
      <w:bookmarkEnd w:id="621"/>
      <w:r w:rsidRPr="005A4820">
        <w:rPr>
          <w:rStyle w:val="TagStyle"/>
          <w:rtl/>
        </w:rPr>
        <w:t xml:space="preserve"> &lt;&lt; </w:t>
      </w:r>
      <w:proofErr w:type="spellStart"/>
      <w:r w:rsidRPr="005A4820">
        <w:rPr>
          <w:rStyle w:val="TagStyle"/>
          <w:rtl/>
        </w:rPr>
        <w:t>יור</w:t>
      </w:r>
      <w:proofErr w:type="spellEnd"/>
      <w:r w:rsidRPr="005A48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A4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:rsidR="005A4820" w:rsidRDefault="005A4820" w:rsidP="005A4820">
      <w:pPr>
        <w:pStyle w:val="KeepWithNext"/>
        <w:rPr>
          <w:rtl/>
          <w:lang w:eastAsia="he-IL"/>
        </w:rPr>
      </w:pPr>
    </w:p>
    <w:p w:rsidR="00112B50" w:rsidRDefault="005A4820" w:rsidP="005A4820">
      <w:pPr>
        <w:rPr>
          <w:rtl/>
          <w:lang w:eastAsia="he-IL"/>
        </w:rPr>
      </w:pPr>
      <w:bookmarkStart w:id="623" w:name="_ETM_Q1_3193083"/>
      <w:bookmarkStart w:id="624" w:name="_ETM_Q1_3193141"/>
      <w:bookmarkEnd w:id="623"/>
      <w:bookmarkEnd w:id="624"/>
      <w:r>
        <w:rPr>
          <w:rFonts w:hint="cs"/>
          <w:rtl/>
          <w:lang w:eastAsia="he-IL"/>
        </w:rPr>
        <w:t>הנוסח המקורי דיבר על 50.</w:t>
      </w:r>
    </w:p>
    <w:p w:rsidR="00112B50" w:rsidRDefault="00112B50" w:rsidP="00112B50">
      <w:pPr>
        <w:rPr>
          <w:rtl/>
          <w:lang w:eastAsia="he-IL"/>
        </w:rPr>
      </w:pPr>
    </w:p>
    <w:p w:rsidR="005A4820" w:rsidRDefault="005A4820" w:rsidP="005A4820">
      <w:pPr>
        <w:pStyle w:val="af9"/>
        <w:keepNext/>
        <w:rPr>
          <w:rtl/>
          <w:lang w:eastAsia="he-IL"/>
        </w:rPr>
      </w:pPr>
      <w:bookmarkStart w:id="625" w:name="ET_guest_אלעזר_במברגר_187"/>
      <w:r w:rsidRPr="005A4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5A48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5"/>
    </w:p>
    <w:p w:rsidR="005A4820" w:rsidRDefault="005A4820" w:rsidP="005A4820">
      <w:pPr>
        <w:pStyle w:val="KeepWithNext"/>
        <w:rPr>
          <w:rtl/>
          <w:lang w:eastAsia="he-IL"/>
        </w:rPr>
      </w:pPr>
    </w:p>
    <w:p w:rsidR="00112B50" w:rsidRDefault="0084068B" w:rsidP="0084068B">
      <w:pPr>
        <w:rPr>
          <w:rtl/>
          <w:lang w:eastAsia="he-IL"/>
        </w:rPr>
      </w:pPr>
      <w:bookmarkStart w:id="626" w:name="_ETM_Q1_3195049"/>
      <w:bookmarkEnd w:id="626"/>
      <w:r>
        <w:rPr>
          <w:rFonts w:hint="cs"/>
          <w:rtl/>
          <w:lang w:eastAsia="he-IL"/>
        </w:rPr>
        <w:t xml:space="preserve">ירדנו ל-30, לאור </w:t>
      </w:r>
      <w:r w:rsidR="005A4820">
        <w:rPr>
          <w:rFonts w:hint="cs"/>
          <w:rtl/>
          <w:lang w:eastAsia="he-IL"/>
        </w:rPr>
        <w:t xml:space="preserve">הערות חברי הכנסת. </w:t>
      </w:r>
      <w:r>
        <w:rPr>
          <w:rFonts w:hint="cs"/>
          <w:rtl/>
          <w:lang w:eastAsia="he-IL"/>
        </w:rPr>
        <w:t>אני מזכיר לכם -</w:t>
      </w:r>
      <w:r w:rsidR="00112B50">
        <w:rPr>
          <w:rFonts w:hint="cs"/>
          <w:rtl/>
          <w:lang w:eastAsia="he-IL"/>
        </w:rPr>
        <w:t xml:space="preserve"> שני השרים </w:t>
      </w:r>
      <w:r w:rsidR="005A4820">
        <w:rPr>
          <w:rFonts w:hint="cs"/>
          <w:rtl/>
          <w:lang w:eastAsia="he-IL"/>
        </w:rPr>
        <w:t xml:space="preserve">חותמים </w:t>
      </w:r>
      <w:bookmarkStart w:id="627" w:name="_ETM_Q1_3208353"/>
      <w:bookmarkEnd w:id="627"/>
      <w:r w:rsidR="005A4820">
        <w:rPr>
          <w:rFonts w:hint="cs"/>
          <w:rtl/>
          <w:lang w:eastAsia="he-IL"/>
        </w:rPr>
        <w:t>על צו בכל הנוגע ל</w:t>
      </w:r>
      <w:r w:rsidR="00112B50">
        <w:rPr>
          <w:rFonts w:hint="cs"/>
          <w:rtl/>
          <w:lang w:eastAsia="he-IL"/>
        </w:rPr>
        <w:t xml:space="preserve">כל מתחם פרטני. </w:t>
      </w:r>
    </w:p>
    <w:p w:rsidR="00112B50" w:rsidRDefault="00112B50" w:rsidP="00112B50">
      <w:pPr>
        <w:rPr>
          <w:rtl/>
          <w:lang w:eastAsia="he-IL"/>
        </w:rPr>
      </w:pPr>
    </w:p>
    <w:p w:rsidR="00112B50" w:rsidRDefault="00112B50" w:rsidP="00112B50">
      <w:pPr>
        <w:pStyle w:val="a4"/>
        <w:keepNext/>
        <w:rPr>
          <w:rtl/>
        </w:rPr>
      </w:pPr>
      <w:bookmarkStart w:id="628" w:name="ET_speaker_5771_24"/>
      <w:r w:rsidRPr="00112B5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12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112B50" w:rsidRDefault="00112B50" w:rsidP="00112B50">
      <w:pPr>
        <w:pStyle w:val="KeepWithNext"/>
        <w:rPr>
          <w:rtl/>
          <w:lang w:eastAsia="he-IL"/>
        </w:rPr>
      </w:pPr>
    </w:p>
    <w:p w:rsidR="00112B50" w:rsidRDefault="00112B50" w:rsidP="00112B50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5A4820">
        <w:rPr>
          <w:rFonts w:hint="cs"/>
          <w:rtl/>
          <w:lang w:eastAsia="he-IL"/>
        </w:rPr>
        <w:t xml:space="preserve"> לא הופך את זה ליותר </w:t>
      </w:r>
      <w:bookmarkStart w:id="629" w:name="_ETM_Q1_3213938"/>
      <w:bookmarkEnd w:id="629"/>
      <w:r w:rsidR="005A4820">
        <w:rPr>
          <w:rFonts w:hint="cs"/>
          <w:rtl/>
          <w:lang w:eastAsia="he-IL"/>
        </w:rPr>
        <w:t>טוב.</w:t>
      </w:r>
      <w:r>
        <w:rPr>
          <w:rFonts w:hint="cs"/>
          <w:rtl/>
          <w:lang w:eastAsia="he-IL"/>
        </w:rPr>
        <w:t xml:space="preserve"> </w:t>
      </w:r>
    </w:p>
    <w:p w:rsidR="00112B50" w:rsidRDefault="00112B50" w:rsidP="00112B50">
      <w:pPr>
        <w:rPr>
          <w:rtl/>
          <w:lang w:eastAsia="he-IL"/>
        </w:rPr>
      </w:pPr>
    </w:p>
    <w:p w:rsidR="005A4820" w:rsidRDefault="005A4820" w:rsidP="005A4820">
      <w:pPr>
        <w:pStyle w:val="af9"/>
        <w:keepNext/>
        <w:rPr>
          <w:rtl/>
          <w:lang w:eastAsia="he-IL"/>
        </w:rPr>
      </w:pPr>
      <w:bookmarkStart w:id="630" w:name="_ETM_Q1_3217595"/>
      <w:bookmarkStart w:id="631" w:name="ET_guest_אלעזר_במברגר_188"/>
      <w:bookmarkEnd w:id="630"/>
      <w:r w:rsidRPr="005A4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5A48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1"/>
    </w:p>
    <w:p w:rsidR="005A4820" w:rsidRDefault="005A4820" w:rsidP="005A4820">
      <w:pPr>
        <w:pStyle w:val="KeepWithNext"/>
        <w:rPr>
          <w:rtl/>
          <w:lang w:eastAsia="he-IL"/>
        </w:rPr>
      </w:pPr>
    </w:p>
    <w:p w:rsidR="00112B50" w:rsidRDefault="005A4820" w:rsidP="005A4820">
      <w:pPr>
        <w:rPr>
          <w:rtl/>
          <w:lang w:eastAsia="he-IL"/>
        </w:rPr>
      </w:pPr>
      <w:bookmarkStart w:id="632" w:name="_ETM_Q1_3218065"/>
      <w:bookmarkStart w:id="633" w:name="_ETM_Q1_3218109"/>
      <w:bookmarkEnd w:id="632"/>
      <w:bookmarkEnd w:id="633"/>
      <w:r>
        <w:rPr>
          <w:rFonts w:hint="cs"/>
          <w:rtl/>
          <w:lang w:eastAsia="he-IL"/>
        </w:rPr>
        <w:t xml:space="preserve">זאת המציאות שאותה רצינו לשנות. </w:t>
      </w:r>
    </w:p>
    <w:p w:rsidR="00112B50" w:rsidRDefault="00112B50" w:rsidP="00112B50">
      <w:pPr>
        <w:rPr>
          <w:rtl/>
          <w:lang w:eastAsia="he-IL"/>
        </w:rPr>
      </w:pPr>
    </w:p>
    <w:p w:rsidR="00112B50" w:rsidRDefault="00112B50" w:rsidP="00112B50">
      <w:pPr>
        <w:pStyle w:val="a4"/>
        <w:keepNext/>
        <w:rPr>
          <w:rtl/>
        </w:rPr>
      </w:pPr>
      <w:bookmarkStart w:id="634" w:name="ET_speaker_5771_25"/>
      <w:r w:rsidRPr="00112B5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12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112B50" w:rsidRDefault="00112B50" w:rsidP="00112B50">
      <w:pPr>
        <w:pStyle w:val="KeepWithNext"/>
        <w:rPr>
          <w:rtl/>
          <w:lang w:eastAsia="he-IL"/>
        </w:rPr>
      </w:pPr>
    </w:p>
    <w:p w:rsidR="005A4820" w:rsidRDefault="005A4820" w:rsidP="005A48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עדיין יוצר לך </w:t>
      </w:r>
      <w:bookmarkStart w:id="635" w:name="_ETM_Q1_3224377"/>
      <w:bookmarkEnd w:id="635"/>
      <w:r>
        <w:rPr>
          <w:rFonts w:hint="cs"/>
          <w:rtl/>
          <w:lang w:eastAsia="he-IL"/>
        </w:rPr>
        <w:t xml:space="preserve">בעיה. ברוב הערים שבהן </w:t>
      </w:r>
      <w:bookmarkStart w:id="636" w:name="_ETM_Q1_3227787"/>
      <w:bookmarkEnd w:id="636"/>
      <w:r>
        <w:rPr>
          <w:rFonts w:hint="cs"/>
          <w:rtl/>
          <w:lang w:eastAsia="he-IL"/>
        </w:rPr>
        <w:t>הייתה התקדמות של תמ"א 38 - -</w:t>
      </w:r>
    </w:p>
    <w:p w:rsidR="005A4820" w:rsidRDefault="005A4820" w:rsidP="005A4820">
      <w:pPr>
        <w:ind w:firstLine="0"/>
        <w:rPr>
          <w:rtl/>
          <w:lang w:eastAsia="he-IL"/>
        </w:rPr>
      </w:pPr>
    </w:p>
    <w:p w:rsidR="005A4820" w:rsidRDefault="005A4820" w:rsidP="005A4820">
      <w:pPr>
        <w:pStyle w:val="af9"/>
        <w:keepNext/>
        <w:rPr>
          <w:rtl/>
          <w:lang w:eastAsia="he-IL"/>
        </w:rPr>
      </w:pPr>
      <w:bookmarkStart w:id="637" w:name="ET_guest_נור_האיך_189"/>
      <w:r w:rsidRPr="005A4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</w:t>
      </w:r>
      <w:r w:rsidR="00A97574">
        <w:rPr>
          <w:rtl/>
          <w:lang w:eastAsia="he-IL"/>
        </w:rPr>
        <w:t xml:space="preserve">ר </w:t>
      </w:r>
      <w:proofErr w:type="spellStart"/>
      <w:r w:rsidR="00A97574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איך</w:t>
      </w:r>
      <w:proofErr w:type="spellEnd"/>
      <w:r>
        <w:rPr>
          <w:rtl/>
          <w:lang w:eastAsia="he-IL"/>
        </w:rPr>
        <w:t>:</w:t>
      </w:r>
      <w:r w:rsidRPr="005A48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7"/>
    </w:p>
    <w:p w:rsidR="005A4820" w:rsidRDefault="005A4820" w:rsidP="005A4820">
      <w:pPr>
        <w:pStyle w:val="KeepWithNext"/>
        <w:rPr>
          <w:rtl/>
          <w:lang w:eastAsia="he-IL"/>
        </w:rPr>
      </w:pPr>
    </w:p>
    <w:p w:rsidR="005A4820" w:rsidRDefault="00112B50" w:rsidP="00112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הבעיה </w:t>
      </w:r>
      <w:r w:rsidR="005A4820">
        <w:rPr>
          <w:rFonts w:hint="cs"/>
          <w:rtl/>
          <w:lang w:eastAsia="he-IL"/>
        </w:rPr>
        <w:t xml:space="preserve">עם </w:t>
      </w:r>
      <w:proofErr w:type="spellStart"/>
      <w:r w:rsidR="005A4820">
        <w:rPr>
          <w:rFonts w:hint="cs"/>
          <w:rtl/>
          <w:lang w:eastAsia="he-IL"/>
        </w:rPr>
        <w:t>התמ"א</w:t>
      </w:r>
      <w:proofErr w:type="spellEnd"/>
      <w:r w:rsidR="005A4820">
        <w:rPr>
          <w:rFonts w:hint="cs"/>
          <w:rtl/>
          <w:lang w:eastAsia="he-IL"/>
        </w:rPr>
        <w:t>?</w:t>
      </w:r>
    </w:p>
    <w:p w:rsidR="005A4820" w:rsidRDefault="005A4820" w:rsidP="00112B50">
      <w:pPr>
        <w:rPr>
          <w:rtl/>
          <w:lang w:eastAsia="he-IL"/>
        </w:rPr>
      </w:pPr>
      <w:bookmarkStart w:id="638" w:name="_ETM_Q1_3230997"/>
      <w:bookmarkStart w:id="639" w:name="_ETM_Q1_3231097"/>
      <w:bookmarkStart w:id="640" w:name="_ETM_Q1_3231154"/>
      <w:bookmarkEnd w:id="638"/>
      <w:bookmarkEnd w:id="639"/>
      <w:bookmarkEnd w:id="640"/>
    </w:p>
    <w:p w:rsidR="005A4820" w:rsidRDefault="005A4820" w:rsidP="005A4820">
      <w:pPr>
        <w:pStyle w:val="a4"/>
        <w:keepNext/>
        <w:rPr>
          <w:rtl/>
        </w:rPr>
      </w:pPr>
      <w:bookmarkStart w:id="641" w:name="_ETM_Q1_3231244"/>
      <w:bookmarkStart w:id="642" w:name="ET_speaker_5771_190"/>
      <w:bookmarkEnd w:id="641"/>
      <w:r w:rsidRPr="005A482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A4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5A4820" w:rsidRDefault="005A4820" w:rsidP="005A4820">
      <w:pPr>
        <w:pStyle w:val="KeepWithNext"/>
        <w:rPr>
          <w:rtl/>
          <w:lang w:eastAsia="he-IL"/>
        </w:rPr>
      </w:pPr>
    </w:p>
    <w:p w:rsidR="005A4820" w:rsidRDefault="005A4820" w:rsidP="005A48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643" w:name="_ETM_Q1_3228325"/>
      <w:bookmarkEnd w:id="643"/>
      <w:r>
        <w:rPr>
          <w:rFonts w:hint="cs"/>
          <w:rtl/>
          <w:lang w:eastAsia="he-IL"/>
        </w:rPr>
        <w:t>יוצר לך איים.</w:t>
      </w:r>
    </w:p>
    <w:p w:rsidR="005A4820" w:rsidRPr="005A4820" w:rsidRDefault="005A4820" w:rsidP="005A4820">
      <w:pPr>
        <w:rPr>
          <w:rtl/>
          <w:lang w:eastAsia="he-IL"/>
        </w:rPr>
      </w:pPr>
      <w:bookmarkStart w:id="644" w:name="_ETM_Q1_3231629"/>
      <w:bookmarkStart w:id="645" w:name="_ETM_Q1_3231694"/>
      <w:bookmarkEnd w:id="644"/>
      <w:bookmarkEnd w:id="645"/>
    </w:p>
    <w:p w:rsidR="005A4820" w:rsidRDefault="005A4820" w:rsidP="005A4820">
      <w:pPr>
        <w:pStyle w:val="af9"/>
        <w:keepNext/>
        <w:rPr>
          <w:rtl/>
          <w:lang w:eastAsia="he-IL"/>
        </w:rPr>
      </w:pPr>
      <w:bookmarkStart w:id="646" w:name="_ETM_Q1_3231306"/>
      <w:bookmarkStart w:id="647" w:name="_ETM_Q1_3231409"/>
      <w:bookmarkStart w:id="648" w:name="_ETM_Q1_3235527"/>
      <w:bookmarkStart w:id="649" w:name="ET_guest_נור_האיך_191"/>
      <w:bookmarkEnd w:id="646"/>
      <w:bookmarkEnd w:id="647"/>
      <w:bookmarkEnd w:id="648"/>
      <w:r w:rsidRPr="005A4820">
        <w:rPr>
          <w:rStyle w:val="TagStyle"/>
          <w:rtl/>
        </w:rPr>
        <w:t xml:space="preserve"> &lt;&lt; אורח &gt;&gt; </w:t>
      </w:r>
      <w:r w:rsidR="00A97574">
        <w:rPr>
          <w:rtl/>
          <w:lang w:eastAsia="he-IL"/>
        </w:rPr>
        <w:t xml:space="preserve">נור </w:t>
      </w:r>
      <w:proofErr w:type="spellStart"/>
      <w:r w:rsidR="00A97574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איך</w:t>
      </w:r>
      <w:proofErr w:type="spellEnd"/>
      <w:r>
        <w:rPr>
          <w:rtl/>
          <w:lang w:eastAsia="he-IL"/>
        </w:rPr>
        <w:t>:</w:t>
      </w:r>
      <w:r w:rsidRPr="005A48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9"/>
    </w:p>
    <w:p w:rsidR="005A4820" w:rsidRDefault="005A4820" w:rsidP="005A4820">
      <w:pPr>
        <w:pStyle w:val="KeepWithNext"/>
        <w:rPr>
          <w:rtl/>
          <w:lang w:eastAsia="he-IL"/>
        </w:rPr>
      </w:pPr>
    </w:p>
    <w:p w:rsidR="00112B50" w:rsidRDefault="005A4820" w:rsidP="00380AFC">
      <w:pPr>
        <w:rPr>
          <w:rtl/>
          <w:lang w:eastAsia="he-IL"/>
        </w:rPr>
      </w:pPr>
      <w:bookmarkStart w:id="650" w:name="_ETM_Q1_3235929"/>
      <w:bookmarkStart w:id="651" w:name="_ETM_Q1_3235995"/>
      <w:bookmarkEnd w:id="650"/>
      <w:bookmarkEnd w:id="651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כבר בוצעה</w:t>
      </w:r>
      <w:r w:rsidR="00380AFC">
        <w:rPr>
          <w:rFonts w:hint="cs"/>
          <w:rtl/>
          <w:lang w:eastAsia="he-IL"/>
        </w:rPr>
        <w:t xml:space="preserve">, </w:t>
      </w:r>
      <w:bookmarkStart w:id="652" w:name="_ETM_Q1_3233879"/>
      <w:bookmarkEnd w:id="652"/>
      <w:r>
        <w:rPr>
          <w:rFonts w:hint="cs"/>
          <w:rtl/>
          <w:lang w:eastAsia="he-IL"/>
        </w:rPr>
        <w:t>מה הבעיה שיכריזו על שיעור מופחת?</w:t>
      </w:r>
      <w:r w:rsidR="00A97574">
        <w:rPr>
          <w:rFonts w:hint="cs"/>
          <w:rtl/>
          <w:lang w:eastAsia="he-IL"/>
        </w:rPr>
        <w:t xml:space="preserve"> איפה שכבר </w:t>
      </w:r>
      <w:bookmarkStart w:id="653" w:name="_ETM_Q1_3247899"/>
      <w:bookmarkEnd w:id="653"/>
      <w:r w:rsidR="00A97574">
        <w:rPr>
          <w:rFonts w:hint="cs"/>
          <w:rtl/>
          <w:lang w:eastAsia="he-IL"/>
        </w:rPr>
        <w:t xml:space="preserve">בוצעה </w:t>
      </w:r>
      <w:bookmarkStart w:id="654" w:name="_ETM_Q1_3231446"/>
      <w:bookmarkStart w:id="655" w:name="_ETM_Q1_3231562"/>
      <w:bookmarkEnd w:id="654"/>
      <w:bookmarkEnd w:id="655"/>
      <w:proofErr w:type="spellStart"/>
      <w:r w:rsidR="00A97574">
        <w:rPr>
          <w:rFonts w:hint="cs"/>
          <w:rtl/>
          <w:lang w:eastAsia="he-IL"/>
        </w:rPr>
        <w:t>ה</w:t>
      </w:r>
      <w:r w:rsidR="00112B50">
        <w:rPr>
          <w:rFonts w:hint="cs"/>
          <w:rtl/>
          <w:lang w:eastAsia="he-IL"/>
        </w:rPr>
        <w:t>תמ</w:t>
      </w:r>
      <w:r w:rsidR="00A97574">
        <w:rPr>
          <w:rFonts w:hint="cs"/>
          <w:rtl/>
          <w:lang w:eastAsia="he-IL"/>
        </w:rPr>
        <w:t>"א</w:t>
      </w:r>
      <w:proofErr w:type="spellEnd"/>
      <w:r w:rsidR="00A97574">
        <w:rPr>
          <w:rFonts w:hint="cs"/>
          <w:rtl/>
          <w:lang w:eastAsia="he-IL"/>
        </w:rPr>
        <w:t xml:space="preserve"> ושולם היטל </w:t>
      </w:r>
      <w:r w:rsidR="00380AFC">
        <w:rPr>
          <w:rFonts w:hint="cs"/>
          <w:rtl/>
          <w:lang w:eastAsia="he-IL"/>
        </w:rPr>
        <w:t>ההשבחה</w:t>
      </w:r>
      <w:r w:rsidR="00A97574">
        <w:rPr>
          <w:rFonts w:hint="cs"/>
          <w:rtl/>
          <w:lang w:eastAsia="he-IL"/>
        </w:rPr>
        <w:t xml:space="preserve"> </w:t>
      </w:r>
      <w:r w:rsidR="00112B50">
        <w:rPr>
          <w:rFonts w:hint="cs"/>
          <w:rtl/>
          <w:lang w:eastAsia="he-IL"/>
        </w:rPr>
        <w:t>אי</w:t>
      </w:r>
      <w:r w:rsidR="00A97574">
        <w:rPr>
          <w:rFonts w:hint="cs"/>
          <w:rtl/>
          <w:lang w:eastAsia="he-IL"/>
        </w:rPr>
        <w:t xml:space="preserve">ן שום בעיה מבחינת הרשות להגדיר את האזור, כולל את האזור שהיה </w:t>
      </w:r>
      <w:bookmarkStart w:id="656" w:name="_ETM_Q1_3257759"/>
      <w:bookmarkEnd w:id="656"/>
      <w:r w:rsidR="00A97574">
        <w:rPr>
          <w:rFonts w:hint="cs"/>
          <w:rtl/>
          <w:lang w:eastAsia="he-IL"/>
        </w:rPr>
        <w:t xml:space="preserve">בו </w:t>
      </w:r>
      <w:proofErr w:type="spellStart"/>
      <w:r w:rsidR="00A97574">
        <w:rPr>
          <w:rFonts w:hint="cs"/>
          <w:rtl/>
          <w:lang w:eastAsia="he-IL"/>
        </w:rPr>
        <w:t>התמ"א</w:t>
      </w:r>
      <w:proofErr w:type="spellEnd"/>
      <w:r w:rsidR="00A97574">
        <w:rPr>
          <w:rFonts w:hint="cs"/>
          <w:rtl/>
          <w:lang w:eastAsia="he-IL"/>
        </w:rPr>
        <w:t>.</w:t>
      </w:r>
    </w:p>
    <w:p w:rsidR="00112B50" w:rsidRDefault="00112B50" w:rsidP="00112B50">
      <w:pPr>
        <w:rPr>
          <w:rtl/>
          <w:lang w:eastAsia="he-IL"/>
        </w:rPr>
      </w:pPr>
    </w:p>
    <w:p w:rsidR="00A97574" w:rsidRDefault="00A97574" w:rsidP="00A97574">
      <w:pPr>
        <w:pStyle w:val="af6"/>
        <w:keepNext/>
        <w:rPr>
          <w:rtl/>
        </w:rPr>
      </w:pPr>
      <w:bookmarkStart w:id="657" w:name="_ETM_Q1_3261730"/>
      <w:bookmarkStart w:id="658" w:name="ET_yor_5854_192"/>
      <w:bookmarkEnd w:id="657"/>
      <w:r w:rsidRPr="00A975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975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:rsidR="00A97574" w:rsidRDefault="00A97574" w:rsidP="00A97574">
      <w:pPr>
        <w:pStyle w:val="KeepWithNext"/>
        <w:rPr>
          <w:rtl/>
          <w:lang w:eastAsia="he-IL"/>
        </w:rPr>
      </w:pPr>
    </w:p>
    <w:p w:rsidR="00112B50" w:rsidRDefault="00112B50" w:rsidP="00A97574">
      <w:pPr>
        <w:rPr>
          <w:rtl/>
          <w:lang w:eastAsia="he-IL"/>
        </w:rPr>
      </w:pPr>
      <w:bookmarkStart w:id="659" w:name="_ETM_Q1_3262411"/>
      <w:bookmarkStart w:id="660" w:name="_ETM_Q1_3262456"/>
      <w:bookmarkEnd w:id="659"/>
      <w:bookmarkEnd w:id="660"/>
      <w:r>
        <w:rPr>
          <w:rFonts w:hint="cs"/>
          <w:rtl/>
          <w:lang w:eastAsia="he-IL"/>
        </w:rPr>
        <w:t>דיברנו על זה בדיונים</w:t>
      </w:r>
      <w:r w:rsidR="00A975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7452C">
        <w:rPr>
          <w:rFonts w:hint="cs"/>
          <w:rtl/>
          <w:lang w:eastAsia="he-IL"/>
        </w:rPr>
        <w:t>קודמים,</w:t>
      </w:r>
      <w:r>
        <w:rPr>
          <w:rFonts w:hint="cs"/>
          <w:rtl/>
          <w:lang w:eastAsia="he-IL"/>
        </w:rPr>
        <w:t xml:space="preserve"> אנחנו מכירים את ה</w:t>
      </w:r>
      <w:r w:rsidR="00380AFC">
        <w:rPr>
          <w:rFonts w:hint="cs"/>
          <w:rtl/>
          <w:lang w:eastAsia="he-IL"/>
        </w:rPr>
        <w:t xml:space="preserve">סוגיה. האוצר בנוסח המקורי הציע 50 דונם. </w:t>
      </w:r>
      <w:r>
        <w:rPr>
          <w:rFonts w:hint="cs"/>
          <w:rtl/>
          <w:lang w:eastAsia="he-IL"/>
        </w:rPr>
        <w:t>הורדנו את זה</w:t>
      </w:r>
      <w:r w:rsidR="00380AFC">
        <w:rPr>
          <w:rFonts w:hint="cs"/>
          <w:rtl/>
          <w:lang w:eastAsia="he-IL"/>
        </w:rPr>
        <w:t xml:space="preserve"> ל-30.</w:t>
      </w:r>
    </w:p>
    <w:p w:rsidR="00112B50" w:rsidRDefault="00112B50" w:rsidP="00112B50">
      <w:pPr>
        <w:rPr>
          <w:rtl/>
          <w:lang w:eastAsia="he-IL"/>
        </w:rPr>
      </w:pPr>
    </w:p>
    <w:p w:rsidR="00112B50" w:rsidRDefault="00112B50" w:rsidP="00112B50">
      <w:pPr>
        <w:rPr>
          <w:rtl/>
          <w:lang w:eastAsia="he-IL"/>
        </w:rPr>
      </w:pPr>
    </w:p>
    <w:p w:rsidR="00112B50" w:rsidRDefault="00112B50" w:rsidP="00112B50">
      <w:pPr>
        <w:pStyle w:val="a4"/>
        <w:keepNext/>
        <w:rPr>
          <w:rtl/>
        </w:rPr>
      </w:pPr>
      <w:bookmarkStart w:id="661" w:name="ET_speaker_5771_26"/>
      <w:r w:rsidRPr="00112B5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12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112B50" w:rsidRDefault="00112B50" w:rsidP="00112B50">
      <w:pPr>
        <w:pStyle w:val="KeepWithNext"/>
        <w:rPr>
          <w:rtl/>
          <w:lang w:eastAsia="he-IL"/>
        </w:rPr>
      </w:pPr>
    </w:p>
    <w:p w:rsidR="00112B50" w:rsidRDefault="00112B50" w:rsidP="00112B5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30 ו</w:t>
      </w:r>
      <w:r w:rsidR="00380AF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20</w:t>
      </w:r>
      <w:r w:rsidR="00380AFC">
        <w:rPr>
          <w:rFonts w:hint="cs"/>
          <w:rtl/>
          <w:lang w:eastAsia="he-IL"/>
        </w:rPr>
        <w:t>?</w:t>
      </w:r>
    </w:p>
    <w:p w:rsidR="00112B50" w:rsidRDefault="00112B50" w:rsidP="00112B50">
      <w:pPr>
        <w:rPr>
          <w:rtl/>
          <w:lang w:eastAsia="he-IL"/>
        </w:rPr>
      </w:pPr>
    </w:p>
    <w:p w:rsidR="00380AFC" w:rsidRDefault="00380AFC" w:rsidP="00380AFC">
      <w:pPr>
        <w:pStyle w:val="af9"/>
        <w:keepNext/>
        <w:rPr>
          <w:rtl/>
          <w:lang w:eastAsia="he-IL"/>
        </w:rPr>
      </w:pPr>
      <w:bookmarkStart w:id="662" w:name="_ETM_Q1_3278198"/>
      <w:bookmarkStart w:id="663" w:name="_ETM_Q1_3278936"/>
      <w:bookmarkStart w:id="664" w:name="_ETM_Q1_3279005"/>
      <w:bookmarkStart w:id="665" w:name="_ETM_Q1_3290280"/>
      <w:bookmarkStart w:id="666" w:name="ET_guest_עינת_גנון_194"/>
      <w:bookmarkEnd w:id="662"/>
      <w:bookmarkEnd w:id="663"/>
      <w:bookmarkEnd w:id="664"/>
      <w:bookmarkEnd w:id="665"/>
      <w:r w:rsidRPr="00380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380A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6"/>
    </w:p>
    <w:p w:rsidR="00380AFC" w:rsidRDefault="00380AFC" w:rsidP="00380AFC">
      <w:pPr>
        <w:pStyle w:val="KeepWithNext"/>
        <w:rPr>
          <w:rtl/>
          <w:lang w:eastAsia="he-IL"/>
        </w:rPr>
      </w:pPr>
    </w:p>
    <w:p w:rsidR="00112B50" w:rsidRDefault="00112B50" w:rsidP="00380AFC">
      <w:pPr>
        <w:rPr>
          <w:rtl/>
          <w:lang w:eastAsia="he-IL"/>
        </w:rPr>
      </w:pPr>
      <w:bookmarkStart w:id="667" w:name="_ETM_Q1_3291011"/>
      <w:bookmarkStart w:id="668" w:name="_ETM_Q1_3291075"/>
      <w:bookmarkEnd w:id="667"/>
      <w:bookmarkEnd w:id="668"/>
      <w:r>
        <w:rPr>
          <w:rFonts w:hint="cs"/>
          <w:rtl/>
          <w:lang w:eastAsia="he-IL"/>
        </w:rPr>
        <w:t>כתוב בחוק במפורש שהיטל</w:t>
      </w:r>
      <w:r w:rsidR="00380AFC">
        <w:rPr>
          <w:rFonts w:hint="cs"/>
          <w:rtl/>
          <w:lang w:eastAsia="he-IL"/>
        </w:rPr>
        <w:t xml:space="preserve"> ההש</w:t>
      </w:r>
      <w:r w:rsidR="0034001F">
        <w:rPr>
          <w:rFonts w:hint="cs"/>
          <w:rtl/>
          <w:lang w:eastAsia="he-IL"/>
        </w:rPr>
        <w:t xml:space="preserve">בחה נובע מתכנית פינוי בינוי, </w:t>
      </w:r>
      <w:r w:rsidR="00380AFC">
        <w:rPr>
          <w:rFonts w:hint="cs"/>
          <w:rtl/>
          <w:lang w:eastAsia="he-IL"/>
        </w:rPr>
        <w:t xml:space="preserve">לכן זה </w:t>
      </w:r>
      <w:bookmarkStart w:id="669" w:name="_ETM_Q1_3297129"/>
      <w:bookmarkEnd w:id="669"/>
      <w:r w:rsidR="00380AFC">
        <w:rPr>
          <w:rFonts w:hint="cs"/>
          <w:rtl/>
          <w:lang w:eastAsia="he-IL"/>
        </w:rPr>
        <w:t xml:space="preserve">לא יחול על בניינים שעברו תמ"א 38. </w:t>
      </w:r>
    </w:p>
    <w:p w:rsidR="00112B50" w:rsidRDefault="00112B50" w:rsidP="00112B50">
      <w:pPr>
        <w:rPr>
          <w:rtl/>
          <w:lang w:eastAsia="he-IL"/>
        </w:rPr>
      </w:pPr>
    </w:p>
    <w:p w:rsidR="00112B50" w:rsidRDefault="00112B50" w:rsidP="00112B50">
      <w:pPr>
        <w:pStyle w:val="a4"/>
        <w:keepNext/>
        <w:rPr>
          <w:rtl/>
        </w:rPr>
      </w:pPr>
      <w:bookmarkStart w:id="670" w:name="ET_speaker_5771_27"/>
      <w:r w:rsidRPr="00112B5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12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112B50" w:rsidRDefault="00112B50" w:rsidP="00112B50">
      <w:pPr>
        <w:pStyle w:val="KeepWithNext"/>
        <w:rPr>
          <w:rtl/>
          <w:lang w:eastAsia="he-IL"/>
        </w:rPr>
      </w:pPr>
    </w:p>
    <w:p w:rsidR="00112B50" w:rsidRDefault="00380AFC" w:rsidP="00112B5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פוגע במתחם התכנון</w:t>
      </w:r>
      <w:r w:rsidR="00112B50">
        <w:rPr>
          <w:rFonts w:hint="cs"/>
          <w:rtl/>
          <w:lang w:eastAsia="he-IL"/>
        </w:rPr>
        <w:t xml:space="preserve">. </w:t>
      </w:r>
    </w:p>
    <w:p w:rsidR="00112B50" w:rsidRDefault="00112B50" w:rsidP="00112B50">
      <w:pPr>
        <w:rPr>
          <w:rtl/>
          <w:lang w:eastAsia="he-IL"/>
        </w:rPr>
      </w:pPr>
    </w:p>
    <w:p w:rsidR="00380AFC" w:rsidRDefault="00380AFC" w:rsidP="00380AFC">
      <w:pPr>
        <w:pStyle w:val="af9"/>
        <w:keepNext/>
        <w:rPr>
          <w:rtl/>
          <w:lang w:eastAsia="he-IL"/>
        </w:rPr>
      </w:pPr>
      <w:bookmarkStart w:id="671" w:name="_ETM_Q1_3300761"/>
      <w:bookmarkStart w:id="672" w:name="ET_guest_עינת_גנון_195"/>
      <w:bookmarkEnd w:id="671"/>
      <w:r w:rsidRPr="00380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380A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2"/>
    </w:p>
    <w:p w:rsidR="00380AFC" w:rsidRDefault="00380AFC" w:rsidP="00380AFC">
      <w:pPr>
        <w:pStyle w:val="KeepWithNext"/>
        <w:rPr>
          <w:rtl/>
          <w:lang w:eastAsia="he-IL"/>
        </w:rPr>
      </w:pPr>
    </w:p>
    <w:p w:rsidR="00112B50" w:rsidRDefault="006108A3" w:rsidP="003A3734">
      <w:pPr>
        <w:rPr>
          <w:rtl/>
          <w:lang w:eastAsia="he-IL"/>
        </w:rPr>
      </w:pPr>
      <w:bookmarkStart w:id="673" w:name="_ETM_Q1_3301287"/>
      <w:bookmarkStart w:id="674" w:name="_ETM_Q1_3301360"/>
      <w:bookmarkEnd w:id="673"/>
      <w:bookmarkEnd w:id="674"/>
      <w:r>
        <w:rPr>
          <w:rFonts w:hint="cs"/>
          <w:rtl/>
          <w:lang w:eastAsia="he-IL"/>
        </w:rPr>
        <w:t xml:space="preserve">זה </w:t>
      </w:r>
      <w:bookmarkStart w:id="675" w:name="_ETM_Q1_3319024"/>
      <w:bookmarkEnd w:id="675"/>
      <w:r>
        <w:rPr>
          <w:rFonts w:hint="cs"/>
          <w:rtl/>
          <w:lang w:eastAsia="he-IL"/>
        </w:rPr>
        <w:t xml:space="preserve">סעיף של היטל השבחה, לא תכנון. </w:t>
      </w:r>
      <w:r w:rsidR="00112B50">
        <w:rPr>
          <w:rFonts w:hint="cs"/>
          <w:rtl/>
          <w:lang w:eastAsia="he-IL"/>
        </w:rPr>
        <w:t>מבחי</w:t>
      </w:r>
      <w:r w:rsidR="00380AFC">
        <w:rPr>
          <w:rFonts w:hint="cs"/>
          <w:rtl/>
          <w:lang w:eastAsia="he-IL"/>
        </w:rPr>
        <w:t>נ</w:t>
      </w:r>
      <w:r w:rsidR="00112B50">
        <w:rPr>
          <w:rFonts w:hint="cs"/>
          <w:rtl/>
          <w:lang w:eastAsia="he-IL"/>
        </w:rPr>
        <w:t>ת הגודל בדקנו וראינו</w:t>
      </w:r>
      <w:r w:rsidR="0040414A">
        <w:rPr>
          <w:rFonts w:hint="cs"/>
          <w:rtl/>
          <w:lang w:eastAsia="he-IL"/>
        </w:rPr>
        <w:t xml:space="preserve"> </w:t>
      </w:r>
      <w:r w:rsidR="00112B50">
        <w:rPr>
          <w:rFonts w:hint="cs"/>
          <w:rtl/>
          <w:lang w:eastAsia="he-IL"/>
        </w:rPr>
        <w:t>ש</w:t>
      </w:r>
      <w:r w:rsidR="0040414A">
        <w:rPr>
          <w:rFonts w:hint="cs"/>
          <w:rtl/>
          <w:lang w:eastAsia="he-IL"/>
        </w:rPr>
        <w:t xml:space="preserve">במסלול רשויות </w:t>
      </w:r>
      <w:bookmarkStart w:id="676" w:name="_ETM_Q1_3325689"/>
      <w:bookmarkEnd w:id="676"/>
      <w:r w:rsidR="0040414A">
        <w:rPr>
          <w:rFonts w:hint="cs"/>
          <w:rtl/>
          <w:lang w:eastAsia="he-IL"/>
        </w:rPr>
        <w:t xml:space="preserve">מקומיות </w:t>
      </w:r>
      <w:r w:rsidR="00112B50">
        <w:rPr>
          <w:rFonts w:hint="cs"/>
          <w:rtl/>
          <w:lang w:eastAsia="he-IL"/>
        </w:rPr>
        <w:t>השטח</w:t>
      </w:r>
      <w:r w:rsidR="0040414A">
        <w:rPr>
          <w:rFonts w:hint="cs"/>
          <w:rtl/>
          <w:lang w:eastAsia="he-IL"/>
        </w:rPr>
        <w:t xml:space="preserve"> הממוצע של התכניות הוא 40 דונם</w:t>
      </w:r>
      <w:r w:rsidR="0034001F">
        <w:rPr>
          <w:rFonts w:hint="cs"/>
          <w:rtl/>
          <w:lang w:eastAsia="he-IL"/>
        </w:rPr>
        <w:t xml:space="preserve">, </w:t>
      </w:r>
      <w:r w:rsidR="0047452C">
        <w:rPr>
          <w:rFonts w:hint="cs"/>
          <w:rtl/>
          <w:lang w:eastAsia="he-IL"/>
        </w:rPr>
        <w:t>ו</w:t>
      </w:r>
      <w:r w:rsidR="0040414A">
        <w:rPr>
          <w:rFonts w:hint="cs"/>
          <w:rtl/>
          <w:lang w:eastAsia="he-IL"/>
        </w:rPr>
        <w:t>במסלול מיסו</w:t>
      </w:r>
      <w:r w:rsidR="00112B50">
        <w:rPr>
          <w:rFonts w:hint="cs"/>
          <w:rtl/>
          <w:lang w:eastAsia="he-IL"/>
        </w:rPr>
        <w:t xml:space="preserve">י השטח הממוצע הוא 20 דונם. יש פה התאמה למציאות של המתחמים בפועל. </w:t>
      </w:r>
    </w:p>
    <w:p w:rsidR="00112B50" w:rsidRDefault="00112B50" w:rsidP="00112B50">
      <w:pPr>
        <w:rPr>
          <w:rtl/>
          <w:lang w:eastAsia="he-IL"/>
        </w:rPr>
      </w:pPr>
    </w:p>
    <w:p w:rsidR="0040414A" w:rsidRDefault="0040414A" w:rsidP="0040414A">
      <w:pPr>
        <w:pStyle w:val="af9"/>
        <w:keepNext/>
        <w:rPr>
          <w:rtl/>
          <w:lang w:eastAsia="he-IL"/>
        </w:rPr>
      </w:pPr>
      <w:bookmarkStart w:id="677" w:name="_ETM_Q1_3343757"/>
      <w:bookmarkStart w:id="678" w:name="ET_guest_עמיחי_דרורי_196"/>
      <w:bookmarkEnd w:id="677"/>
      <w:r w:rsidRPr="00404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4041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8"/>
    </w:p>
    <w:p w:rsidR="0040414A" w:rsidRDefault="0040414A" w:rsidP="0040414A">
      <w:pPr>
        <w:pStyle w:val="KeepWithNext"/>
        <w:rPr>
          <w:rtl/>
          <w:lang w:eastAsia="he-IL"/>
        </w:rPr>
      </w:pPr>
    </w:p>
    <w:p w:rsidR="00112B50" w:rsidRDefault="00112B50" w:rsidP="00A268D4">
      <w:pPr>
        <w:rPr>
          <w:rtl/>
          <w:lang w:eastAsia="he-IL"/>
        </w:rPr>
      </w:pPr>
      <w:bookmarkStart w:id="679" w:name="_ETM_Q1_3344207"/>
      <w:bookmarkStart w:id="680" w:name="_ETM_Q1_3344255"/>
      <w:bookmarkStart w:id="681" w:name="_ETM_Q1_3397545"/>
      <w:bookmarkStart w:id="682" w:name="_ETM_Q1_3409184"/>
      <w:bookmarkEnd w:id="679"/>
      <w:bookmarkEnd w:id="680"/>
      <w:bookmarkEnd w:id="681"/>
      <w:bookmarkEnd w:id="682"/>
      <w:r>
        <w:rPr>
          <w:rFonts w:hint="cs"/>
          <w:rtl/>
          <w:lang w:eastAsia="he-IL"/>
        </w:rPr>
        <w:t>אנחנו</w:t>
      </w:r>
      <w:r w:rsidR="009B4F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</w:t>
      </w:r>
      <w:r w:rsidR="00F348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רים שיש מקום לראש רשות לאפשר קביעה ספציפ</w:t>
      </w:r>
      <w:r w:rsidR="00A268D4">
        <w:rPr>
          <w:rFonts w:hint="cs"/>
          <w:rtl/>
          <w:lang w:eastAsia="he-IL"/>
        </w:rPr>
        <w:t>ית</w:t>
      </w:r>
      <w:r w:rsidR="009B4FEA">
        <w:rPr>
          <w:rFonts w:hint="cs"/>
          <w:rtl/>
          <w:lang w:eastAsia="he-IL"/>
        </w:rPr>
        <w:t xml:space="preserve"> פר פרויקט. יכול להיו</w:t>
      </w:r>
      <w:r>
        <w:rPr>
          <w:rFonts w:hint="cs"/>
          <w:rtl/>
          <w:lang w:eastAsia="he-IL"/>
        </w:rPr>
        <w:t xml:space="preserve">ת </w:t>
      </w:r>
      <w:r w:rsidR="009B4FE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הרווחיות </w:t>
      </w:r>
      <w:r w:rsidR="009B4FEA">
        <w:rPr>
          <w:rFonts w:hint="cs"/>
          <w:rtl/>
          <w:lang w:eastAsia="he-IL"/>
        </w:rPr>
        <w:t xml:space="preserve">תשתנה גם בתוך שטח של 30 דונם. </w:t>
      </w:r>
      <w:r>
        <w:rPr>
          <w:rFonts w:hint="cs"/>
          <w:rtl/>
          <w:lang w:eastAsia="he-IL"/>
        </w:rPr>
        <w:t>יש לאפשר לראש הרשות לקבוע את הנהלים ואת ההיטלים לגבי</w:t>
      </w:r>
      <w:r w:rsidR="009B4FEA">
        <w:rPr>
          <w:rFonts w:hint="cs"/>
          <w:rtl/>
          <w:lang w:eastAsia="he-IL"/>
        </w:rPr>
        <w:t xml:space="preserve"> כל מתחם בנפרד, בוודאי בשטח </w:t>
      </w:r>
      <w:r w:rsidR="00F34859">
        <w:rPr>
          <w:rFonts w:hint="cs"/>
          <w:rtl/>
          <w:lang w:eastAsia="he-IL"/>
        </w:rPr>
        <w:t>ש</w:t>
      </w:r>
      <w:r w:rsidR="009B4FEA">
        <w:rPr>
          <w:rFonts w:hint="cs"/>
          <w:rtl/>
          <w:lang w:eastAsia="he-IL"/>
        </w:rPr>
        <w:t>קטן מ-30 דונם.</w:t>
      </w:r>
    </w:p>
    <w:p w:rsidR="009B4FEA" w:rsidRDefault="009B4FEA" w:rsidP="003A3734">
      <w:pPr>
        <w:pStyle w:val="a4"/>
        <w:keepNext/>
        <w:rPr>
          <w:rStyle w:val="TagStyle"/>
          <w:rtl/>
        </w:rPr>
      </w:pPr>
      <w:bookmarkStart w:id="683" w:name="_ETM_Q1_3365534"/>
      <w:bookmarkStart w:id="684" w:name="ET_speaker_תומר_רוזנר_197"/>
      <w:bookmarkEnd w:id="683"/>
    </w:p>
    <w:p w:rsidR="00731AD1" w:rsidRDefault="003A3734" w:rsidP="00F34859">
      <w:pPr>
        <w:pStyle w:val="a4"/>
        <w:keepNext/>
        <w:rPr>
          <w:rtl/>
        </w:rPr>
      </w:pPr>
      <w:bookmarkStart w:id="685" w:name="_ETM_Q1_3434696"/>
      <w:bookmarkStart w:id="686" w:name="_ETM_Q1_3434752"/>
      <w:bookmarkEnd w:id="685"/>
      <w:bookmarkEnd w:id="686"/>
      <w:r w:rsidRPr="003A3734">
        <w:rPr>
          <w:rStyle w:val="TagStyle"/>
          <w:rtl/>
        </w:rPr>
        <w:t xml:space="preserve"> </w:t>
      </w:r>
      <w:bookmarkStart w:id="687" w:name="_ETM_Q1_3365954"/>
      <w:bookmarkStart w:id="688" w:name="_ETM_Q1_3365996"/>
      <w:bookmarkStart w:id="689" w:name="ET_speaker_5771_28"/>
      <w:bookmarkEnd w:id="684"/>
      <w:bookmarkEnd w:id="687"/>
      <w:bookmarkEnd w:id="688"/>
      <w:r w:rsidR="00731AD1" w:rsidRPr="00731AD1">
        <w:rPr>
          <w:rStyle w:val="TagStyle"/>
          <w:rtl/>
        </w:rPr>
        <w:t xml:space="preserve"> &lt;&lt; דובר &gt;&gt; </w:t>
      </w:r>
      <w:r w:rsidR="00731AD1">
        <w:rPr>
          <w:rtl/>
        </w:rPr>
        <w:t xml:space="preserve">איתן </w:t>
      </w:r>
      <w:proofErr w:type="spellStart"/>
      <w:r w:rsidR="00731AD1">
        <w:rPr>
          <w:rtl/>
        </w:rPr>
        <w:t>גינזבורג</w:t>
      </w:r>
      <w:proofErr w:type="spellEnd"/>
      <w:r w:rsidR="00731AD1">
        <w:rPr>
          <w:rtl/>
        </w:rPr>
        <w:t xml:space="preserve"> (כחול לבן):</w:t>
      </w:r>
      <w:r w:rsidR="00731AD1" w:rsidRPr="00731AD1">
        <w:rPr>
          <w:rStyle w:val="TagStyle"/>
          <w:rtl/>
        </w:rPr>
        <w:t xml:space="preserve"> &lt;&lt; דובר &gt;&gt;</w:t>
      </w:r>
      <w:r w:rsidR="00731AD1">
        <w:rPr>
          <w:rtl/>
        </w:rPr>
        <w:t xml:space="preserve">   </w:t>
      </w:r>
      <w:bookmarkEnd w:id="689"/>
    </w:p>
    <w:p w:rsidR="00731AD1" w:rsidRDefault="00731AD1" w:rsidP="00731AD1">
      <w:pPr>
        <w:pStyle w:val="KeepWithNext"/>
        <w:rPr>
          <w:rtl/>
          <w:lang w:eastAsia="he-IL"/>
        </w:rPr>
      </w:pPr>
    </w:p>
    <w:p w:rsidR="00731AD1" w:rsidRDefault="00731AD1" w:rsidP="00A268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לוקחים </w:t>
      </w:r>
      <w:r w:rsidR="00F34859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שטחים גדולי</w:t>
      </w:r>
      <w:r w:rsidR="00F3485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F348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קובעים </w:t>
      </w:r>
      <w:r w:rsidR="00F34859">
        <w:rPr>
          <w:rFonts w:hint="cs"/>
          <w:rtl/>
          <w:lang w:eastAsia="he-IL"/>
        </w:rPr>
        <w:t>שיהיו</w:t>
      </w:r>
      <w:r w:rsidR="00A268D4">
        <w:rPr>
          <w:rFonts w:hint="cs"/>
          <w:rtl/>
          <w:lang w:eastAsia="he-IL"/>
        </w:rPr>
        <w:t xml:space="preserve"> שם</w:t>
      </w:r>
      <w:r w:rsidR="00F34859">
        <w:rPr>
          <w:rFonts w:hint="cs"/>
          <w:rtl/>
          <w:lang w:eastAsia="he-IL"/>
        </w:rPr>
        <w:t xml:space="preserve"> </w:t>
      </w:r>
      <w:r w:rsidR="00F34859">
        <w:rPr>
          <w:lang w:val="en-GB" w:eastAsia="he-IL"/>
        </w:rPr>
        <w:t>x</w:t>
      </w:r>
      <w:r w:rsidR="00F34859">
        <w:rPr>
          <w:rFonts w:hint="cs"/>
          <w:rtl/>
          <w:lang w:eastAsia="he-IL"/>
        </w:rPr>
        <w:t xml:space="preserve"> אחוזי השבחה. </w:t>
      </w:r>
      <w:r>
        <w:rPr>
          <w:rFonts w:hint="cs"/>
          <w:rtl/>
          <w:lang w:eastAsia="he-IL"/>
        </w:rPr>
        <w:t>יכול להיות שיש מגרש בתוך האזור הזה שי</w:t>
      </w:r>
      <w:r w:rsidR="00F34859">
        <w:rPr>
          <w:rFonts w:hint="cs"/>
          <w:rtl/>
          <w:lang w:eastAsia="he-IL"/>
        </w:rPr>
        <w:t>ש בו רווחיות גדולה</w:t>
      </w:r>
      <w:r>
        <w:rPr>
          <w:rFonts w:hint="cs"/>
          <w:rtl/>
          <w:lang w:eastAsia="he-IL"/>
        </w:rPr>
        <w:t xml:space="preserve"> </w:t>
      </w:r>
      <w:r w:rsidR="00A268D4">
        <w:rPr>
          <w:rFonts w:hint="cs"/>
          <w:rtl/>
          <w:lang w:eastAsia="he-IL"/>
        </w:rPr>
        <w:t>ו</w:t>
      </w:r>
      <w:r w:rsidR="00F34859">
        <w:rPr>
          <w:rFonts w:hint="cs"/>
          <w:rtl/>
          <w:lang w:eastAsia="he-IL"/>
        </w:rPr>
        <w:t xml:space="preserve">היטל </w:t>
      </w:r>
      <w:bookmarkStart w:id="690" w:name="_ETM_Q1_3471666"/>
      <w:bookmarkEnd w:id="690"/>
      <w:r w:rsidR="00F34859">
        <w:rPr>
          <w:rFonts w:hint="cs"/>
          <w:rtl/>
          <w:lang w:eastAsia="he-IL"/>
        </w:rPr>
        <w:t>ההשבחה צריך להיות יותר גבוה, או הפוך</w:t>
      </w:r>
      <w:r w:rsidR="00A268D4">
        <w:rPr>
          <w:rFonts w:hint="cs"/>
          <w:rtl/>
          <w:lang w:eastAsia="he-IL"/>
        </w:rPr>
        <w:t xml:space="preserve"> -</w:t>
      </w:r>
      <w:r w:rsidR="00F34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רווחיות </w:t>
      </w:r>
      <w:r w:rsidR="00F34859">
        <w:rPr>
          <w:rFonts w:hint="cs"/>
          <w:rtl/>
          <w:lang w:eastAsia="he-IL"/>
        </w:rPr>
        <w:t>נמוכה יותר. מי קבע את ה</w:t>
      </w:r>
      <w:r w:rsidR="00A268D4">
        <w:rPr>
          <w:rFonts w:hint="cs"/>
          <w:rtl/>
          <w:lang w:eastAsia="he-IL"/>
        </w:rPr>
        <w:t>-</w:t>
      </w:r>
      <w:r w:rsidR="00F34859">
        <w:rPr>
          <w:rFonts w:hint="cs"/>
          <w:rtl/>
          <w:lang w:eastAsia="he-IL"/>
        </w:rPr>
        <w:t xml:space="preserve">30 דונם האלה? זה שהם ירדו מ-50 ל-30 הופך את זה </w:t>
      </w:r>
      <w:proofErr w:type="spellStart"/>
      <w:r w:rsidR="00F34859">
        <w:rPr>
          <w:rFonts w:hint="cs"/>
          <w:rtl/>
          <w:lang w:eastAsia="he-IL"/>
        </w:rPr>
        <w:t>לבסדר</w:t>
      </w:r>
      <w:proofErr w:type="spellEnd"/>
      <w:r w:rsidR="00F34859">
        <w:rPr>
          <w:rFonts w:hint="cs"/>
          <w:rtl/>
          <w:lang w:eastAsia="he-IL"/>
        </w:rPr>
        <w:t xml:space="preserve">? זה לא בסדר. </w:t>
      </w:r>
    </w:p>
    <w:p w:rsidR="00731AD1" w:rsidRDefault="00731AD1" w:rsidP="00731AD1">
      <w:pPr>
        <w:rPr>
          <w:rtl/>
          <w:lang w:eastAsia="he-IL"/>
        </w:rPr>
      </w:pPr>
    </w:p>
    <w:p w:rsidR="00F34859" w:rsidRDefault="00F34859" w:rsidP="00F34859">
      <w:pPr>
        <w:pStyle w:val="af6"/>
        <w:keepNext/>
        <w:rPr>
          <w:rtl/>
        </w:rPr>
      </w:pPr>
      <w:bookmarkStart w:id="691" w:name="_ETM_Q1_3459379"/>
      <w:bookmarkStart w:id="692" w:name="ET_yor_5854_198"/>
      <w:bookmarkEnd w:id="691"/>
      <w:r w:rsidRPr="00F34859">
        <w:rPr>
          <w:rStyle w:val="TagStyle"/>
          <w:rtl/>
        </w:rPr>
        <w:t xml:space="preserve"> &lt;&lt; </w:t>
      </w:r>
      <w:proofErr w:type="spellStart"/>
      <w:r w:rsidRPr="00F34859">
        <w:rPr>
          <w:rStyle w:val="TagStyle"/>
          <w:rtl/>
        </w:rPr>
        <w:t>יור</w:t>
      </w:r>
      <w:proofErr w:type="spellEnd"/>
      <w:r w:rsidRPr="00F3485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348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:rsidR="00F34859" w:rsidRDefault="00F34859" w:rsidP="00F34859">
      <w:pPr>
        <w:pStyle w:val="KeepWithNext"/>
        <w:rPr>
          <w:rtl/>
          <w:lang w:eastAsia="he-IL"/>
        </w:rPr>
      </w:pPr>
    </w:p>
    <w:p w:rsidR="00731AD1" w:rsidRDefault="00731AD1" w:rsidP="00731AD1">
      <w:pPr>
        <w:rPr>
          <w:rtl/>
          <w:lang w:eastAsia="he-IL"/>
        </w:rPr>
      </w:pPr>
      <w:bookmarkStart w:id="693" w:name="_ETM_Q1_3460093"/>
      <w:bookmarkStart w:id="694" w:name="_ETM_Q1_3460144"/>
      <w:bookmarkEnd w:id="693"/>
      <w:bookmarkEnd w:id="694"/>
      <w:r>
        <w:rPr>
          <w:rFonts w:hint="cs"/>
          <w:rtl/>
          <w:lang w:eastAsia="he-IL"/>
        </w:rPr>
        <w:t>אתה רוצה לפרוץ את זה</w:t>
      </w:r>
      <w:r w:rsidR="00F34859">
        <w:rPr>
          <w:rFonts w:hint="cs"/>
          <w:rtl/>
          <w:lang w:eastAsia="he-IL"/>
        </w:rPr>
        <w:t>?</w:t>
      </w:r>
    </w:p>
    <w:p w:rsidR="00731AD1" w:rsidRDefault="00731AD1" w:rsidP="00731AD1">
      <w:pPr>
        <w:rPr>
          <w:rtl/>
          <w:lang w:eastAsia="he-IL"/>
        </w:rPr>
      </w:pPr>
    </w:p>
    <w:p w:rsidR="00F34859" w:rsidRDefault="00F34859" w:rsidP="00F34859">
      <w:pPr>
        <w:pStyle w:val="a4"/>
        <w:keepNext/>
        <w:rPr>
          <w:rtl/>
        </w:rPr>
      </w:pPr>
      <w:bookmarkStart w:id="695" w:name="_ETM_Q1_3491040"/>
      <w:bookmarkStart w:id="696" w:name="ET_speaker_5771_199"/>
      <w:bookmarkEnd w:id="695"/>
      <w:r w:rsidRPr="00F3485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34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F34859" w:rsidRDefault="00F34859" w:rsidP="00F34859">
      <w:pPr>
        <w:pStyle w:val="KeepWithNext"/>
        <w:rPr>
          <w:rtl/>
          <w:lang w:eastAsia="he-IL"/>
        </w:rPr>
      </w:pPr>
    </w:p>
    <w:p w:rsidR="00731AD1" w:rsidRDefault="00F34859" w:rsidP="00F34859">
      <w:pPr>
        <w:rPr>
          <w:rtl/>
          <w:lang w:eastAsia="he-IL"/>
        </w:rPr>
      </w:pPr>
      <w:bookmarkStart w:id="697" w:name="_ETM_Q1_3491481"/>
      <w:bookmarkStart w:id="698" w:name="_ETM_Q1_3491538"/>
      <w:bookmarkEnd w:id="697"/>
      <w:bookmarkEnd w:id="698"/>
      <w:r>
        <w:rPr>
          <w:rFonts w:hint="cs"/>
          <w:rtl/>
          <w:lang w:eastAsia="he-IL"/>
        </w:rPr>
        <w:t xml:space="preserve">מה זה "לפרוץ"? </w:t>
      </w:r>
      <w:r w:rsidR="00731AD1">
        <w:rPr>
          <w:rFonts w:hint="cs"/>
          <w:rtl/>
          <w:lang w:eastAsia="he-IL"/>
        </w:rPr>
        <w:t xml:space="preserve">היום אין בכלל. היום אין את האזורים האלה. </w:t>
      </w:r>
    </w:p>
    <w:p w:rsidR="00731AD1" w:rsidRDefault="00731AD1" w:rsidP="00731AD1">
      <w:pPr>
        <w:rPr>
          <w:rtl/>
          <w:lang w:eastAsia="he-IL"/>
        </w:rPr>
      </w:pPr>
    </w:p>
    <w:p w:rsidR="005B6E6B" w:rsidRDefault="005B6E6B" w:rsidP="005B6E6B">
      <w:pPr>
        <w:pStyle w:val="af6"/>
        <w:keepNext/>
        <w:rPr>
          <w:rtl/>
        </w:rPr>
      </w:pPr>
      <w:bookmarkStart w:id="699" w:name="_ETM_Q1_3504206"/>
      <w:bookmarkStart w:id="700" w:name="ET_yor_5854_200"/>
      <w:bookmarkEnd w:id="699"/>
      <w:r w:rsidRPr="005B6E6B">
        <w:rPr>
          <w:rStyle w:val="TagStyle"/>
          <w:rtl/>
        </w:rPr>
        <w:t xml:space="preserve"> &lt;&lt; </w:t>
      </w:r>
      <w:proofErr w:type="spellStart"/>
      <w:r w:rsidRPr="005B6E6B">
        <w:rPr>
          <w:rStyle w:val="TagStyle"/>
          <w:rtl/>
        </w:rPr>
        <w:t>יור</w:t>
      </w:r>
      <w:proofErr w:type="spellEnd"/>
      <w:r w:rsidRPr="005B6E6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B6E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5B6E6B" w:rsidRDefault="005B6E6B" w:rsidP="005B6E6B">
      <w:pPr>
        <w:pStyle w:val="KeepWithNext"/>
        <w:rPr>
          <w:rtl/>
          <w:lang w:eastAsia="he-IL"/>
        </w:rPr>
      </w:pPr>
    </w:p>
    <w:p w:rsidR="005B6E6B" w:rsidRPr="005B6E6B" w:rsidRDefault="005B6E6B" w:rsidP="005B6E6B">
      <w:pPr>
        <w:rPr>
          <w:rtl/>
          <w:lang w:eastAsia="he-IL"/>
        </w:rPr>
      </w:pPr>
      <w:bookmarkStart w:id="701" w:name="_ETM_Q1_3504932"/>
      <w:bookmarkStart w:id="702" w:name="_ETM_Q1_3504978"/>
      <w:bookmarkEnd w:id="701"/>
      <w:bookmarkEnd w:id="702"/>
      <w:r>
        <w:rPr>
          <w:rFonts w:hint="cs"/>
          <w:rtl/>
          <w:lang w:eastAsia="he-IL"/>
        </w:rPr>
        <w:t xml:space="preserve">הוועדה </w:t>
      </w:r>
      <w:bookmarkStart w:id="703" w:name="_ETM_Q1_3506253"/>
      <w:bookmarkEnd w:id="703"/>
      <w:r>
        <w:rPr>
          <w:rFonts w:hint="cs"/>
          <w:rtl/>
          <w:lang w:eastAsia="he-IL"/>
        </w:rPr>
        <w:t xml:space="preserve">קיבלה את האמצע הזה של ה-30. </w:t>
      </w:r>
    </w:p>
    <w:p w:rsidR="00731AD1" w:rsidRDefault="00731AD1" w:rsidP="00731AD1">
      <w:pPr>
        <w:rPr>
          <w:rtl/>
          <w:lang w:eastAsia="he-IL"/>
        </w:rPr>
      </w:pPr>
    </w:p>
    <w:p w:rsidR="00395076" w:rsidRDefault="00395076" w:rsidP="00395076">
      <w:pPr>
        <w:pStyle w:val="af9"/>
        <w:keepNext/>
        <w:rPr>
          <w:rtl/>
          <w:lang w:eastAsia="he-IL"/>
        </w:rPr>
      </w:pPr>
      <w:bookmarkStart w:id="704" w:name="_ETM_Q1_3519291"/>
      <w:bookmarkStart w:id="705" w:name="ET_guest_עמיחי_דרורי_201"/>
      <w:bookmarkEnd w:id="704"/>
      <w:r w:rsidRPr="00395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3950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5"/>
    </w:p>
    <w:p w:rsidR="00395076" w:rsidRDefault="00395076" w:rsidP="00395076">
      <w:pPr>
        <w:pStyle w:val="KeepWithNext"/>
        <w:rPr>
          <w:rtl/>
          <w:lang w:eastAsia="he-IL"/>
        </w:rPr>
      </w:pPr>
    </w:p>
    <w:p w:rsidR="00731AD1" w:rsidRDefault="00395076" w:rsidP="00395076">
      <w:pPr>
        <w:rPr>
          <w:rtl/>
          <w:lang w:eastAsia="he-IL"/>
        </w:rPr>
      </w:pPr>
      <w:bookmarkStart w:id="706" w:name="_ETM_Q1_3519863"/>
      <w:bookmarkStart w:id="707" w:name="_ETM_Q1_3519924"/>
      <w:bookmarkEnd w:id="706"/>
      <w:bookmarkEnd w:id="707"/>
      <w:r>
        <w:rPr>
          <w:rFonts w:hint="cs"/>
          <w:rtl/>
          <w:lang w:eastAsia="he-IL"/>
        </w:rPr>
        <w:t xml:space="preserve">היום אין את ההבחנה הזאת. </w:t>
      </w:r>
      <w:r w:rsidR="00731AD1">
        <w:rPr>
          <w:rFonts w:hint="cs"/>
          <w:rtl/>
          <w:lang w:eastAsia="he-IL"/>
        </w:rPr>
        <w:t>אנחנו חושבים שנ</w:t>
      </w:r>
      <w:r>
        <w:rPr>
          <w:rFonts w:hint="cs"/>
          <w:rtl/>
          <w:lang w:eastAsia="he-IL"/>
        </w:rPr>
        <w:t xml:space="preserve">כון לא לייצר כלי שבסופו של דבר </w:t>
      </w:r>
      <w:r w:rsidR="00731AD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ק</w:t>
      </w:r>
      <w:r w:rsidR="00731AD1">
        <w:rPr>
          <w:rFonts w:hint="cs"/>
          <w:rtl/>
          <w:lang w:eastAsia="he-IL"/>
        </w:rPr>
        <w:t xml:space="preserve"> יסבך.</w:t>
      </w:r>
      <w:r>
        <w:rPr>
          <w:rFonts w:hint="cs"/>
          <w:rtl/>
          <w:lang w:eastAsia="he-IL"/>
        </w:rPr>
        <w:t xml:space="preserve"> </w:t>
      </w:r>
      <w:r w:rsidR="00731AD1">
        <w:rPr>
          <w:rFonts w:hint="cs"/>
          <w:rtl/>
          <w:lang w:eastAsia="he-IL"/>
        </w:rPr>
        <w:t>אם אנחנו עכשיו</w:t>
      </w:r>
      <w:r>
        <w:rPr>
          <w:rFonts w:hint="cs"/>
          <w:rtl/>
          <w:lang w:eastAsia="he-IL"/>
        </w:rPr>
        <w:t xml:space="preserve"> נ</w:t>
      </w:r>
      <w:r w:rsidR="00731AD1">
        <w:rPr>
          <w:rFonts w:hint="cs"/>
          <w:rtl/>
          <w:lang w:eastAsia="he-IL"/>
        </w:rPr>
        <w:t xml:space="preserve">שים </w:t>
      </w:r>
      <w:r>
        <w:rPr>
          <w:rFonts w:hint="cs"/>
          <w:rtl/>
          <w:lang w:eastAsia="he-IL"/>
        </w:rPr>
        <w:t>"</w:t>
      </w:r>
      <w:r w:rsidR="00731AD1">
        <w:rPr>
          <w:rFonts w:hint="cs"/>
          <w:rtl/>
          <w:lang w:eastAsia="he-IL"/>
        </w:rPr>
        <w:t>וי</w:t>
      </w:r>
      <w:r>
        <w:rPr>
          <w:rFonts w:hint="cs"/>
          <w:rtl/>
          <w:lang w:eastAsia="he-IL"/>
        </w:rPr>
        <w:t>"</w:t>
      </w:r>
      <w:r w:rsidR="00731A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הנושא הזה </w:t>
      </w:r>
      <w:bookmarkStart w:id="708" w:name="_ETM_Q1_3548349"/>
      <w:bookmarkEnd w:id="708"/>
      <w:r w:rsidR="00731AD1">
        <w:rPr>
          <w:rFonts w:hint="cs"/>
          <w:rtl/>
          <w:lang w:eastAsia="he-IL"/>
        </w:rPr>
        <w:t xml:space="preserve">רק כדי לקדם אותו, רק כדי לתת </w:t>
      </w:r>
      <w:r>
        <w:rPr>
          <w:rFonts w:hint="cs"/>
          <w:rtl/>
          <w:lang w:eastAsia="he-IL"/>
        </w:rPr>
        <w:t>מ</w:t>
      </w:r>
      <w:r w:rsidR="00731AD1">
        <w:rPr>
          <w:rFonts w:hint="cs"/>
          <w:rtl/>
          <w:lang w:eastAsia="he-IL"/>
        </w:rPr>
        <w:t>ענה ל</w:t>
      </w:r>
      <w:r>
        <w:rPr>
          <w:rFonts w:hint="cs"/>
          <w:rtl/>
          <w:lang w:eastAsia="he-IL"/>
        </w:rPr>
        <w:t xml:space="preserve">רצון של הממשלה לקדם - - </w:t>
      </w:r>
    </w:p>
    <w:p w:rsidR="00731AD1" w:rsidRDefault="00731AD1" w:rsidP="00731AD1">
      <w:pPr>
        <w:rPr>
          <w:rtl/>
          <w:lang w:eastAsia="he-IL"/>
        </w:rPr>
      </w:pPr>
    </w:p>
    <w:p w:rsidR="00395076" w:rsidRDefault="00395076" w:rsidP="00395076">
      <w:pPr>
        <w:pStyle w:val="af6"/>
        <w:keepNext/>
        <w:rPr>
          <w:rtl/>
        </w:rPr>
      </w:pPr>
      <w:bookmarkStart w:id="709" w:name="ET_yor_5854_202"/>
      <w:r w:rsidRPr="00395076">
        <w:rPr>
          <w:rStyle w:val="TagStyle"/>
          <w:rtl/>
        </w:rPr>
        <w:t xml:space="preserve"> &lt;&lt; </w:t>
      </w:r>
      <w:proofErr w:type="spellStart"/>
      <w:r w:rsidRPr="00395076">
        <w:rPr>
          <w:rStyle w:val="TagStyle"/>
          <w:rtl/>
        </w:rPr>
        <w:t>יור</w:t>
      </w:r>
      <w:proofErr w:type="spellEnd"/>
      <w:r w:rsidRPr="0039507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950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"/>
    </w:p>
    <w:p w:rsidR="00395076" w:rsidRDefault="00395076" w:rsidP="00395076">
      <w:pPr>
        <w:pStyle w:val="KeepWithNext"/>
        <w:rPr>
          <w:rtl/>
          <w:lang w:eastAsia="he-IL"/>
        </w:rPr>
      </w:pPr>
    </w:p>
    <w:p w:rsidR="00731AD1" w:rsidRDefault="00395076" w:rsidP="0039507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מציע לא להגדיר כמות דו</w:t>
      </w:r>
      <w:r w:rsidR="00731AD1">
        <w:rPr>
          <w:rFonts w:hint="cs"/>
          <w:rtl/>
          <w:lang w:eastAsia="he-IL"/>
        </w:rPr>
        <w:t>נמים</w:t>
      </w:r>
      <w:r>
        <w:rPr>
          <w:rFonts w:hint="cs"/>
          <w:rtl/>
          <w:lang w:eastAsia="he-IL"/>
        </w:rPr>
        <w:t xml:space="preserve"> בכלל?</w:t>
      </w:r>
    </w:p>
    <w:p w:rsidR="00731AD1" w:rsidRDefault="00731AD1" w:rsidP="00731AD1">
      <w:pPr>
        <w:rPr>
          <w:rtl/>
          <w:lang w:eastAsia="he-IL"/>
        </w:rPr>
      </w:pPr>
    </w:p>
    <w:p w:rsidR="00395076" w:rsidRDefault="00395076" w:rsidP="00395076">
      <w:pPr>
        <w:pStyle w:val="af9"/>
        <w:keepNext/>
        <w:rPr>
          <w:rtl/>
          <w:lang w:eastAsia="he-IL"/>
        </w:rPr>
      </w:pPr>
      <w:bookmarkStart w:id="710" w:name="_ETM_Q1_3556204"/>
      <w:bookmarkStart w:id="711" w:name="ET_guest_עמיחי_דרורי_203"/>
      <w:bookmarkEnd w:id="710"/>
      <w:r w:rsidRPr="00395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3950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1"/>
    </w:p>
    <w:p w:rsidR="00395076" w:rsidRDefault="00395076" w:rsidP="00395076">
      <w:pPr>
        <w:pStyle w:val="KeepWithNext"/>
        <w:rPr>
          <w:rtl/>
          <w:lang w:eastAsia="he-IL"/>
        </w:rPr>
      </w:pPr>
    </w:p>
    <w:p w:rsidR="00731AD1" w:rsidRDefault="00731AD1" w:rsidP="00395076">
      <w:pPr>
        <w:rPr>
          <w:rtl/>
          <w:lang w:eastAsia="he-IL"/>
        </w:rPr>
      </w:pPr>
      <w:bookmarkStart w:id="712" w:name="_ETM_Q1_3556657"/>
      <w:bookmarkStart w:id="713" w:name="_ETM_Q1_3556718"/>
      <w:bookmarkEnd w:id="712"/>
      <w:bookmarkEnd w:id="713"/>
      <w:r>
        <w:rPr>
          <w:rFonts w:hint="cs"/>
          <w:rtl/>
          <w:lang w:eastAsia="he-IL"/>
        </w:rPr>
        <w:t xml:space="preserve">כן. </w:t>
      </w:r>
      <w:r w:rsidR="00395076">
        <w:rPr>
          <w:rFonts w:hint="cs"/>
          <w:rtl/>
          <w:lang w:eastAsia="he-IL"/>
        </w:rPr>
        <w:t xml:space="preserve">צריך לאפשר </w:t>
      </w:r>
      <w:bookmarkStart w:id="714" w:name="_ETM_Q1_3561649"/>
      <w:bookmarkEnd w:id="714"/>
      <w:r w:rsidR="00395076">
        <w:rPr>
          <w:rFonts w:hint="cs"/>
          <w:rtl/>
          <w:lang w:eastAsia="he-IL"/>
        </w:rPr>
        <w:t xml:space="preserve">לראש הרשות לקבוע בתחומו. </w:t>
      </w:r>
      <w:r>
        <w:rPr>
          <w:rFonts w:hint="cs"/>
          <w:rtl/>
          <w:lang w:eastAsia="he-IL"/>
        </w:rPr>
        <w:t>היכולת של הרשויות המקומיות לתפקד בתחום של התחדשות עירונית בעקבות היטלי השבחה סבירים ש</w:t>
      </w:r>
      <w:r w:rsidR="00395076">
        <w:rPr>
          <w:rFonts w:hint="cs"/>
          <w:rtl/>
          <w:lang w:eastAsia="he-IL"/>
        </w:rPr>
        <w:t>בהם היא תשתמש על מנת לשרת את תושביה</w:t>
      </w:r>
      <w:bookmarkStart w:id="715" w:name="_ETM_Q1_3580102"/>
      <w:bookmarkEnd w:id="715"/>
      <w:r w:rsidR="003950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ולהקים</w:t>
      </w:r>
      <w:r w:rsidR="00395076">
        <w:rPr>
          <w:rFonts w:hint="cs"/>
          <w:rtl/>
          <w:lang w:eastAsia="he-IL"/>
        </w:rPr>
        <w:t xml:space="preserve"> תשתיות לתושביה</w:t>
      </w:r>
      <w:r>
        <w:rPr>
          <w:rFonts w:hint="cs"/>
          <w:rtl/>
          <w:lang w:eastAsia="he-IL"/>
        </w:rPr>
        <w:t>,</w:t>
      </w:r>
      <w:r w:rsidR="00395076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לא הצד השני של המתרס. הרשויות המקומיות הם לא</w:t>
      </w:r>
      <w:r w:rsidR="00395076">
        <w:rPr>
          <w:rFonts w:hint="cs"/>
          <w:rtl/>
          <w:lang w:eastAsia="he-IL"/>
        </w:rPr>
        <w:t xml:space="preserve"> בצד השני של המתרס, הם באותו צד</w:t>
      </w:r>
      <w:r>
        <w:rPr>
          <w:rFonts w:hint="cs"/>
          <w:rtl/>
          <w:lang w:eastAsia="he-IL"/>
        </w:rPr>
        <w:t xml:space="preserve"> שנועד לשרת את ה</w:t>
      </w:r>
      <w:r w:rsidR="00395076">
        <w:rPr>
          <w:rFonts w:hint="cs"/>
          <w:rtl/>
          <w:lang w:eastAsia="he-IL"/>
        </w:rPr>
        <w:t xml:space="preserve">פרויקטים האלה ולשרת את התושבים שיגורו בפרויקטים </w:t>
      </w:r>
      <w:bookmarkStart w:id="716" w:name="_ETM_Q1_3588420"/>
      <w:bookmarkEnd w:id="716"/>
      <w:r w:rsidR="00395076">
        <w:rPr>
          <w:rFonts w:hint="cs"/>
          <w:rtl/>
          <w:lang w:eastAsia="he-IL"/>
        </w:rPr>
        <w:t xml:space="preserve">האלה. </w:t>
      </w:r>
    </w:p>
    <w:p w:rsidR="00731AD1" w:rsidRDefault="00731AD1" w:rsidP="00731AD1">
      <w:pPr>
        <w:rPr>
          <w:rtl/>
          <w:lang w:eastAsia="he-IL"/>
        </w:rPr>
      </w:pPr>
    </w:p>
    <w:p w:rsidR="00731AD1" w:rsidRDefault="00731AD1" w:rsidP="00731AD1">
      <w:pPr>
        <w:pStyle w:val="a4"/>
        <w:keepNext/>
        <w:rPr>
          <w:rtl/>
        </w:rPr>
      </w:pPr>
      <w:bookmarkStart w:id="717" w:name="ET_speaker_5771_29"/>
      <w:r w:rsidRPr="00731AD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31A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731AD1" w:rsidRDefault="00731AD1" w:rsidP="00731AD1">
      <w:pPr>
        <w:pStyle w:val="KeepWithNext"/>
        <w:rPr>
          <w:rtl/>
          <w:lang w:eastAsia="he-IL"/>
        </w:rPr>
      </w:pPr>
    </w:p>
    <w:p w:rsidR="00395076" w:rsidRDefault="00395076" w:rsidP="00340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שזו טעות </w:t>
      </w:r>
      <w:bookmarkStart w:id="718" w:name="_ETM_Q1_3603020"/>
      <w:bookmarkEnd w:id="718"/>
      <w:r>
        <w:rPr>
          <w:rFonts w:hint="cs"/>
          <w:rtl/>
          <w:lang w:eastAsia="he-IL"/>
        </w:rPr>
        <w:t xml:space="preserve">המתחמים האלה, </w:t>
      </w:r>
      <w:r w:rsidR="00731AD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בל אם הממשלה מתעקשת ואין לה אפש</w:t>
      </w:r>
      <w:r w:rsidR="00731AD1">
        <w:rPr>
          <w:rFonts w:hint="cs"/>
          <w:rtl/>
          <w:lang w:eastAsia="he-IL"/>
        </w:rPr>
        <w:t>ר</w:t>
      </w:r>
      <w:r w:rsidR="0034001F">
        <w:rPr>
          <w:rFonts w:hint="cs"/>
          <w:rtl/>
          <w:lang w:eastAsia="he-IL"/>
        </w:rPr>
        <w:t xml:space="preserve">ות לשחרר בנושא הזה, </w:t>
      </w:r>
      <w:r w:rsidR="0092527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אלוהים יודע </w:t>
      </w:r>
      <w:r w:rsidR="00731AD1">
        <w:rPr>
          <w:rFonts w:hint="cs"/>
          <w:rtl/>
          <w:lang w:eastAsia="he-IL"/>
        </w:rPr>
        <w:t xml:space="preserve">למה, אז </w:t>
      </w:r>
      <w:r w:rsidR="0034001F">
        <w:rPr>
          <w:rFonts w:hint="cs"/>
          <w:rtl/>
          <w:lang w:eastAsia="he-IL"/>
        </w:rPr>
        <w:t>בוא</w:t>
      </w:r>
      <w:r w:rsidR="0092527E">
        <w:rPr>
          <w:rFonts w:hint="cs"/>
          <w:rtl/>
          <w:lang w:eastAsia="he-IL"/>
        </w:rPr>
        <w:t>ו</w:t>
      </w:r>
      <w:r w:rsidR="0034001F">
        <w:rPr>
          <w:rFonts w:hint="cs"/>
          <w:rtl/>
          <w:lang w:eastAsia="he-IL"/>
        </w:rPr>
        <w:t xml:space="preserve"> נלך </w:t>
      </w:r>
      <w:bookmarkStart w:id="719" w:name="_ETM_Q1_3615473"/>
      <w:bookmarkEnd w:id="719"/>
      <w:r w:rsidR="0034001F">
        <w:rPr>
          <w:rFonts w:hint="cs"/>
          <w:rtl/>
          <w:lang w:eastAsia="he-IL"/>
        </w:rPr>
        <w:t xml:space="preserve">על ממוצע של </w:t>
      </w:r>
      <w:r w:rsidR="00731AD1">
        <w:rPr>
          <w:rFonts w:hint="cs"/>
          <w:rtl/>
          <w:lang w:eastAsia="he-IL"/>
        </w:rPr>
        <w:t>20 דונם</w:t>
      </w:r>
      <w:r>
        <w:rPr>
          <w:rFonts w:hint="cs"/>
          <w:rtl/>
          <w:lang w:eastAsia="he-IL"/>
        </w:rPr>
        <w:t xml:space="preserve">. אני חושב שבהקשר הזה </w:t>
      </w:r>
      <w:r w:rsidR="00731AD1">
        <w:rPr>
          <w:rFonts w:hint="cs"/>
          <w:rtl/>
          <w:lang w:eastAsia="he-IL"/>
        </w:rPr>
        <w:t xml:space="preserve">אפשר לדבר על 15 </w:t>
      </w:r>
      <w:r>
        <w:rPr>
          <w:rFonts w:hint="cs"/>
          <w:rtl/>
          <w:lang w:eastAsia="he-IL"/>
        </w:rPr>
        <w:t xml:space="preserve">או על 20 </w:t>
      </w:r>
      <w:bookmarkStart w:id="720" w:name="_ETM_Q1_3619917"/>
      <w:bookmarkEnd w:id="720"/>
      <w:r>
        <w:rPr>
          <w:rFonts w:hint="cs"/>
          <w:rtl/>
          <w:lang w:eastAsia="he-IL"/>
        </w:rPr>
        <w:t>דונם, לא לפרוץ את זה מעבר</w:t>
      </w:r>
      <w:r w:rsidR="009252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21" w:name="_ETM_Q1_3599651"/>
      <w:bookmarkStart w:id="722" w:name="_ETM_Q1_3625410"/>
      <w:bookmarkStart w:id="723" w:name="ET_guest_צחי_דוד_204"/>
      <w:bookmarkEnd w:id="721"/>
      <w:bookmarkEnd w:id="722"/>
    </w:p>
    <w:p w:rsidR="00395076" w:rsidRDefault="00395076" w:rsidP="00395076">
      <w:pPr>
        <w:rPr>
          <w:rtl/>
          <w:lang w:eastAsia="he-IL"/>
        </w:rPr>
      </w:pPr>
      <w:bookmarkStart w:id="724" w:name="_ETM_Q1_3625476"/>
      <w:bookmarkEnd w:id="724"/>
    </w:p>
    <w:p w:rsidR="00395076" w:rsidRDefault="00395076" w:rsidP="00395076">
      <w:pPr>
        <w:pStyle w:val="af9"/>
        <w:keepNext/>
        <w:rPr>
          <w:rtl/>
          <w:lang w:eastAsia="he-IL"/>
        </w:rPr>
      </w:pPr>
      <w:bookmarkStart w:id="725" w:name="_ETM_Q1_3625585"/>
      <w:bookmarkStart w:id="726" w:name="_ETM_Q1_3625644"/>
      <w:bookmarkStart w:id="727" w:name="ET_guest_צחי_דוד_205"/>
      <w:bookmarkEnd w:id="725"/>
      <w:bookmarkEnd w:id="726"/>
      <w:r w:rsidRPr="00395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3950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7"/>
    </w:p>
    <w:p w:rsidR="00395076" w:rsidRDefault="00395076" w:rsidP="00395076">
      <w:pPr>
        <w:pStyle w:val="KeepWithNext"/>
        <w:rPr>
          <w:rtl/>
          <w:lang w:eastAsia="he-IL"/>
        </w:rPr>
      </w:pPr>
    </w:p>
    <w:p w:rsidR="00731AD1" w:rsidRDefault="00731AD1" w:rsidP="00395076">
      <w:pPr>
        <w:rPr>
          <w:rtl/>
          <w:lang w:eastAsia="he-IL"/>
        </w:rPr>
      </w:pPr>
      <w:bookmarkStart w:id="728" w:name="_ETM_Q1_3600069"/>
      <w:bookmarkStart w:id="729" w:name="_ETM_Q1_3600128"/>
      <w:bookmarkEnd w:id="723"/>
      <w:bookmarkEnd w:id="728"/>
      <w:bookmarkEnd w:id="729"/>
      <w:r>
        <w:rPr>
          <w:rFonts w:hint="cs"/>
          <w:rtl/>
          <w:lang w:eastAsia="he-IL"/>
        </w:rPr>
        <w:t xml:space="preserve">אני </w:t>
      </w:r>
      <w:r w:rsidR="00395076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מופתע מה</w:t>
      </w:r>
      <w:r w:rsidR="00395076">
        <w:rPr>
          <w:rFonts w:hint="cs"/>
          <w:rtl/>
          <w:lang w:eastAsia="he-IL"/>
        </w:rPr>
        <w:t xml:space="preserve">דיון </w:t>
      </w:r>
      <w:bookmarkStart w:id="730" w:name="_ETM_Q1_3634630"/>
      <w:bookmarkEnd w:id="730"/>
      <w:r w:rsidR="00395076">
        <w:rPr>
          <w:rFonts w:hint="cs"/>
          <w:rtl/>
          <w:lang w:eastAsia="he-IL"/>
        </w:rPr>
        <w:t>הזה ומהעמדה של השלטון המקומי. היה פה דיון ארוך על הוודאות ליזמים, על הדרישה להבין מה יהיו</w:t>
      </w:r>
      <w:r>
        <w:rPr>
          <w:rFonts w:hint="cs"/>
          <w:rtl/>
          <w:lang w:eastAsia="he-IL"/>
        </w:rPr>
        <w:t xml:space="preserve"> היטלי </w:t>
      </w:r>
      <w:r w:rsidR="00395076">
        <w:rPr>
          <w:rFonts w:hint="cs"/>
          <w:rtl/>
          <w:lang w:eastAsia="he-IL"/>
        </w:rPr>
        <w:t>ההשבחה בצורה מקדמית לפני שמגישים להליך התכנון,</w:t>
      </w:r>
      <w:r>
        <w:rPr>
          <w:rFonts w:hint="cs"/>
          <w:rtl/>
          <w:lang w:eastAsia="he-IL"/>
        </w:rPr>
        <w:t xml:space="preserve"> לפני </w:t>
      </w:r>
      <w:r w:rsidR="00395076">
        <w:rPr>
          <w:rFonts w:hint="cs"/>
          <w:rtl/>
          <w:lang w:eastAsia="he-IL"/>
        </w:rPr>
        <w:t>שמגיעים לשלבי ההיתר.</w:t>
      </w:r>
      <w:r>
        <w:rPr>
          <w:rFonts w:hint="cs"/>
          <w:rtl/>
          <w:lang w:eastAsia="he-IL"/>
        </w:rPr>
        <w:t xml:space="preserve"> </w:t>
      </w:r>
      <w:r w:rsidR="00395076">
        <w:rPr>
          <w:rFonts w:hint="cs"/>
          <w:rtl/>
          <w:lang w:eastAsia="he-IL"/>
        </w:rPr>
        <w:t>האופן</w:t>
      </w:r>
      <w:r>
        <w:rPr>
          <w:rFonts w:hint="cs"/>
          <w:rtl/>
          <w:lang w:eastAsia="he-IL"/>
        </w:rPr>
        <w:t xml:space="preserve"> שבו</w:t>
      </w:r>
      <w:r w:rsidR="00395076">
        <w:rPr>
          <w:rFonts w:hint="cs"/>
          <w:rtl/>
          <w:lang w:eastAsia="he-IL"/>
        </w:rPr>
        <w:t xml:space="preserve"> ניסחנו את הסעיף אומר שהעי</w:t>
      </w:r>
      <w:r>
        <w:rPr>
          <w:rFonts w:hint="cs"/>
          <w:rtl/>
          <w:lang w:eastAsia="he-IL"/>
        </w:rPr>
        <w:t>ר</w:t>
      </w:r>
      <w:r w:rsidR="00395076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 xml:space="preserve">ה </w:t>
      </w:r>
      <w:r w:rsidR="00395076">
        <w:rPr>
          <w:rFonts w:hint="cs"/>
          <w:rtl/>
          <w:lang w:eastAsia="he-IL"/>
        </w:rPr>
        <w:t>צריכה להתיי</w:t>
      </w:r>
      <w:r>
        <w:rPr>
          <w:rFonts w:hint="cs"/>
          <w:rtl/>
          <w:lang w:eastAsia="he-IL"/>
        </w:rPr>
        <w:t>ח</w:t>
      </w:r>
      <w:r w:rsidR="00395076">
        <w:rPr>
          <w:rFonts w:hint="cs"/>
          <w:rtl/>
          <w:lang w:eastAsia="he-IL"/>
        </w:rPr>
        <w:t xml:space="preserve">ס גם לאיזו שהיא נורמה של זכויות. </w:t>
      </w:r>
      <w:bookmarkStart w:id="731" w:name="_ETM_Q1_3670662"/>
      <w:bookmarkEnd w:id="731"/>
      <w:r w:rsidR="00395076">
        <w:rPr>
          <w:rFonts w:hint="cs"/>
          <w:rtl/>
          <w:lang w:eastAsia="he-IL"/>
        </w:rPr>
        <w:t>הרע</w:t>
      </w:r>
      <w:r>
        <w:rPr>
          <w:rFonts w:hint="cs"/>
          <w:rtl/>
          <w:lang w:eastAsia="he-IL"/>
        </w:rPr>
        <w:t>יון של לחזור עוד ועוד אחורה לקביעה פרטני</w:t>
      </w:r>
      <w:r w:rsidR="0039507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39507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ייצר אי ודאות</w:t>
      </w:r>
      <w:r w:rsidR="00395076">
        <w:rPr>
          <w:rFonts w:hint="cs"/>
          <w:rtl/>
          <w:lang w:eastAsia="he-IL"/>
        </w:rPr>
        <w:t xml:space="preserve"> בפרויקטים.</w:t>
      </w:r>
    </w:p>
    <w:p w:rsidR="00731AD1" w:rsidRDefault="00731AD1" w:rsidP="00731AD1">
      <w:pPr>
        <w:rPr>
          <w:rtl/>
          <w:lang w:eastAsia="he-IL"/>
        </w:rPr>
      </w:pPr>
    </w:p>
    <w:p w:rsidR="00731AD1" w:rsidRDefault="00731AD1" w:rsidP="00731AD1">
      <w:pPr>
        <w:pStyle w:val="a4"/>
        <w:keepNext/>
        <w:rPr>
          <w:rtl/>
        </w:rPr>
      </w:pPr>
      <w:bookmarkStart w:id="732" w:name="ET_speaker_5771_30"/>
      <w:r w:rsidRPr="00731AD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31A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731AD1" w:rsidRDefault="00731AD1" w:rsidP="00731AD1">
      <w:pPr>
        <w:pStyle w:val="KeepWithNext"/>
        <w:rPr>
          <w:rtl/>
          <w:lang w:eastAsia="he-IL"/>
        </w:rPr>
      </w:pPr>
    </w:p>
    <w:p w:rsidR="00731AD1" w:rsidRDefault="00731AD1" w:rsidP="004022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חוזרים אחורה. </w:t>
      </w:r>
      <w:r w:rsidR="00402258">
        <w:rPr>
          <w:rFonts w:hint="cs"/>
          <w:rtl/>
          <w:lang w:eastAsia="he-IL"/>
        </w:rPr>
        <w:t xml:space="preserve">עכשיו עושים משהו </w:t>
      </w:r>
      <w:bookmarkStart w:id="733" w:name="_ETM_Q1_3692706"/>
      <w:bookmarkEnd w:id="733"/>
      <w:r w:rsidR="00402258">
        <w:rPr>
          <w:rFonts w:hint="cs"/>
          <w:rtl/>
          <w:lang w:eastAsia="he-IL"/>
        </w:rPr>
        <w:t>חדש.</w:t>
      </w:r>
    </w:p>
    <w:p w:rsidR="00731AD1" w:rsidRDefault="00731AD1" w:rsidP="00731AD1">
      <w:pPr>
        <w:rPr>
          <w:rtl/>
          <w:lang w:eastAsia="he-IL"/>
        </w:rPr>
      </w:pPr>
    </w:p>
    <w:p w:rsidR="00402258" w:rsidRDefault="00402258" w:rsidP="00402258">
      <w:pPr>
        <w:pStyle w:val="af9"/>
        <w:keepNext/>
        <w:rPr>
          <w:rtl/>
          <w:lang w:eastAsia="he-IL"/>
        </w:rPr>
      </w:pPr>
      <w:bookmarkStart w:id="734" w:name="_ETM_Q1_3696385"/>
      <w:bookmarkStart w:id="735" w:name="ET_guest_צחי_דוד_206"/>
      <w:bookmarkEnd w:id="734"/>
      <w:r w:rsidRPr="00402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4022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5"/>
    </w:p>
    <w:p w:rsidR="00402258" w:rsidRDefault="00402258" w:rsidP="00402258">
      <w:pPr>
        <w:pStyle w:val="KeepWithNext"/>
        <w:rPr>
          <w:rtl/>
          <w:lang w:eastAsia="he-IL"/>
        </w:rPr>
      </w:pPr>
    </w:p>
    <w:p w:rsidR="00731AD1" w:rsidRDefault="00731AD1" w:rsidP="00B0256E">
      <w:pPr>
        <w:rPr>
          <w:rtl/>
          <w:lang w:eastAsia="he-IL"/>
        </w:rPr>
      </w:pPr>
      <w:bookmarkStart w:id="736" w:name="_ETM_Q1_3696845"/>
      <w:bookmarkStart w:id="737" w:name="_ETM_Q1_3696908"/>
      <w:bookmarkEnd w:id="736"/>
      <w:bookmarkEnd w:id="737"/>
      <w:r>
        <w:rPr>
          <w:rFonts w:hint="cs"/>
          <w:rtl/>
          <w:lang w:eastAsia="he-IL"/>
        </w:rPr>
        <w:t>אם רוצים לחזור לקביע</w:t>
      </w:r>
      <w:r w:rsidR="00402258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פר</w:t>
      </w:r>
      <w:r w:rsidR="0040225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נית של הנחו</w:t>
      </w:r>
      <w:r w:rsidR="00402258">
        <w:rPr>
          <w:rFonts w:hint="cs"/>
          <w:rtl/>
          <w:lang w:eastAsia="he-IL"/>
        </w:rPr>
        <w:t>ת בהיטל השבחה לפרויקט</w:t>
      </w:r>
      <w:r>
        <w:rPr>
          <w:rFonts w:hint="cs"/>
          <w:rtl/>
          <w:lang w:eastAsia="he-IL"/>
        </w:rPr>
        <w:t xml:space="preserve">, </w:t>
      </w:r>
      <w:r w:rsidR="0040225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נחזיר את זה לאישור השרים. </w:t>
      </w:r>
      <w:r w:rsidR="00402258">
        <w:rPr>
          <w:rFonts w:hint="cs"/>
          <w:rtl/>
          <w:lang w:eastAsia="he-IL"/>
        </w:rPr>
        <w:t xml:space="preserve">לא </w:t>
      </w:r>
      <w:r w:rsidR="00B0256E">
        <w:rPr>
          <w:rFonts w:hint="cs"/>
          <w:rtl/>
          <w:lang w:eastAsia="he-IL"/>
        </w:rPr>
        <w:t xml:space="preserve">יהיה. </w:t>
      </w:r>
      <w:bookmarkStart w:id="738" w:name="_ETM_Q1_3722280"/>
      <w:bookmarkEnd w:id="738"/>
      <w:r>
        <w:rPr>
          <w:rFonts w:hint="cs"/>
          <w:rtl/>
          <w:lang w:eastAsia="he-IL"/>
        </w:rPr>
        <w:t xml:space="preserve"> </w:t>
      </w:r>
    </w:p>
    <w:p w:rsidR="00731AD1" w:rsidRDefault="00731AD1" w:rsidP="00731AD1">
      <w:pPr>
        <w:rPr>
          <w:rtl/>
          <w:lang w:eastAsia="he-IL"/>
        </w:rPr>
      </w:pPr>
    </w:p>
    <w:p w:rsidR="00B0256E" w:rsidRDefault="00B0256E" w:rsidP="00B0256E">
      <w:pPr>
        <w:pStyle w:val="af6"/>
        <w:keepNext/>
        <w:rPr>
          <w:rtl/>
        </w:rPr>
      </w:pPr>
      <w:bookmarkStart w:id="739" w:name="ET_yor_5854_207"/>
      <w:r w:rsidRPr="00B0256E">
        <w:rPr>
          <w:rStyle w:val="TagStyle"/>
          <w:rtl/>
        </w:rPr>
        <w:t xml:space="preserve"> &lt;&lt; </w:t>
      </w:r>
      <w:proofErr w:type="spellStart"/>
      <w:r w:rsidRPr="00B0256E">
        <w:rPr>
          <w:rStyle w:val="TagStyle"/>
          <w:rtl/>
        </w:rPr>
        <w:t>יור</w:t>
      </w:r>
      <w:proofErr w:type="spellEnd"/>
      <w:r w:rsidRPr="00B0256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02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B0256E" w:rsidRDefault="00B0256E" w:rsidP="00B0256E">
      <w:pPr>
        <w:pStyle w:val="KeepWithNext"/>
        <w:rPr>
          <w:rtl/>
        </w:rPr>
      </w:pPr>
    </w:p>
    <w:p w:rsidR="00B0256E" w:rsidRDefault="00B0256E" w:rsidP="00B0256E">
      <w:pPr>
        <w:rPr>
          <w:rtl/>
        </w:rPr>
      </w:pPr>
      <w:r>
        <w:rPr>
          <w:rFonts w:hint="cs"/>
          <w:rtl/>
        </w:rPr>
        <w:t>צחי, אתה רוצה להשאיר את ה-30?</w:t>
      </w:r>
    </w:p>
    <w:p w:rsidR="00B0256E" w:rsidRDefault="00B0256E" w:rsidP="00B0256E">
      <w:pPr>
        <w:ind w:firstLine="0"/>
        <w:rPr>
          <w:rtl/>
        </w:rPr>
      </w:pPr>
      <w:bookmarkStart w:id="740" w:name="_ETM_Q1_3724844"/>
      <w:bookmarkStart w:id="741" w:name="_ETM_Q1_3724901"/>
      <w:bookmarkEnd w:id="740"/>
      <w:bookmarkEnd w:id="741"/>
    </w:p>
    <w:p w:rsidR="00B0256E" w:rsidRDefault="00B0256E" w:rsidP="00B0256E">
      <w:pPr>
        <w:pStyle w:val="af9"/>
        <w:keepNext/>
        <w:rPr>
          <w:rtl/>
        </w:rPr>
      </w:pPr>
      <w:bookmarkStart w:id="742" w:name="_ETM_Q1_3725259"/>
      <w:bookmarkStart w:id="743" w:name="_ETM_Q1_3725321"/>
      <w:bookmarkStart w:id="744" w:name="_ETM_Q1_3726764"/>
      <w:bookmarkStart w:id="745" w:name="ET_guest_צחי_דוד_208"/>
      <w:bookmarkEnd w:id="742"/>
      <w:bookmarkEnd w:id="743"/>
      <w:bookmarkEnd w:id="744"/>
      <w:r w:rsidRPr="00B0256E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B025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5"/>
    </w:p>
    <w:p w:rsidR="00B0256E" w:rsidRDefault="00B0256E" w:rsidP="00B0256E">
      <w:pPr>
        <w:pStyle w:val="KeepWithNext"/>
        <w:rPr>
          <w:rtl/>
        </w:rPr>
      </w:pPr>
    </w:p>
    <w:p w:rsidR="00731AD1" w:rsidRDefault="00B0256E" w:rsidP="00B0256E">
      <w:pPr>
        <w:rPr>
          <w:rtl/>
        </w:rPr>
      </w:pPr>
      <w:bookmarkStart w:id="746" w:name="_ETM_Q1_3727195"/>
      <w:bookmarkStart w:id="747" w:name="_ETM_Q1_3727247"/>
      <w:bookmarkEnd w:id="746"/>
      <w:bookmarkEnd w:id="747"/>
      <w:r>
        <w:rPr>
          <w:rFonts w:hint="cs"/>
          <w:rtl/>
        </w:rPr>
        <w:t xml:space="preserve">זה היה כל הדיון בוועדה. </w:t>
      </w:r>
      <w:bookmarkStart w:id="748" w:name="_ETM_Q1_3727061"/>
      <w:bookmarkEnd w:id="748"/>
      <w:r w:rsidR="00731AD1">
        <w:rPr>
          <w:rFonts w:hint="cs"/>
          <w:rtl/>
        </w:rPr>
        <w:t xml:space="preserve"> </w:t>
      </w:r>
    </w:p>
    <w:p w:rsidR="00731AD1" w:rsidRDefault="00731AD1" w:rsidP="00731AD1">
      <w:pPr>
        <w:rPr>
          <w:rtl/>
          <w:lang w:eastAsia="he-IL"/>
        </w:rPr>
      </w:pPr>
    </w:p>
    <w:p w:rsidR="00731AD1" w:rsidRDefault="00731AD1" w:rsidP="00731AD1">
      <w:pPr>
        <w:pStyle w:val="a4"/>
        <w:keepNext/>
        <w:rPr>
          <w:rtl/>
        </w:rPr>
      </w:pPr>
      <w:bookmarkStart w:id="749" w:name="ET_speaker_5771_31"/>
      <w:r w:rsidRPr="00731AD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31A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731AD1" w:rsidRDefault="00731AD1" w:rsidP="00731AD1">
      <w:pPr>
        <w:pStyle w:val="KeepWithNext"/>
        <w:rPr>
          <w:rtl/>
          <w:lang w:eastAsia="he-IL"/>
        </w:rPr>
      </w:pPr>
    </w:p>
    <w:p w:rsidR="00731AD1" w:rsidRDefault="00731AD1" w:rsidP="00731A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דובר </w:t>
      </w:r>
      <w:r w:rsidR="00B0256E">
        <w:rPr>
          <w:rFonts w:hint="cs"/>
          <w:rtl/>
          <w:lang w:eastAsia="he-IL"/>
        </w:rPr>
        <w:t>על 30. מישהו המצ</w:t>
      </w:r>
      <w:r>
        <w:rPr>
          <w:rFonts w:hint="cs"/>
          <w:rtl/>
          <w:lang w:eastAsia="he-IL"/>
        </w:rPr>
        <w:t xml:space="preserve">יא את זה. </w:t>
      </w:r>
    </w:p>
    <w:p w:rsidR="00731AD1" w:rsidRDefault="00731AD1" w:rsidP="00731AD1">
      <w:pPr>
        <w:rPr>
          <w:rtl/>
          <w:lang w:eastAsia="he-IL"/>
        </w:rPr>
      </w:pPr>
    </w:p>
    <w:p w:rsidR="00B0256E" w:rsidRDefault="00B0256E" w:rsidP="00B0256E">
      <w:pPr>
        <w:pStyle w:val="af9"/>
        <w:keepNext/>
        <w:rPr>
          <w:rtl/>
          <w:lang w:eastAsia="he-IL"/>
        </w:rPr>
      </w:pPr>
      <w:bookmarkStart w:id="750" w:name="_ETM_Q1_3744468"/>
      <w:bookmarkStart w:id="751" w:name="ET_guest_צחי_דוד_209"/>
      <w:bookmarkEnd w:id="750"/>
      <w:r w:rsidRPr="00B02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B025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1"/>
    </w:p>
    <w:p w:rsidR="00B0256E" w:rsidRDefault="00B0256E" w:rsidP="00B0256E">
      <w:pPr>
        <w:pStyle w:val="KeepWithNext"/>
        <w:rPr>
          <w:rtl/>
          <w:lang w:eastAsia="he-IL"/>
        </w:rPr>
      </w:pPr>
    </w:p>
    <w:p w:rsidR="00731AD1" w:rsidRDefault="00731AD1" w:rsidP="00C87BB2">
      <w:pPr>
        <w:rPr>
          <w:rtl/>
          <w:lang w:eastAsia="he-IL"/>
        </w:rPr>
      </w:pPr>
      <w:bookmarkStart w:id="752" w:name="_ETM_Q1_3744935"/>
      <w:bookmarkStart w:id="753" w:name="_ETM_Q1_3744984"/>
      <w:bookmarkEnd w:id="752"/>
      <w:bookmarkEnd w:id="753"/>
      <w:r>
        <w:rPr>
          <w:rFonts w:hint="cs"/>
          <w:rtl/>
          <w:lang w:eastAsia="he-IL"/>
        </w:rPr>
        <w:t>אין ודאות</w:t>
      </w:r>
      <w:r w:rsidR="00B0256E">
        <w:rPr>
          <w:rFonts w:hint="cs"/>
          <w:rtl/>
          <w:lang w:eastAsia="he-IL"/>
        </w:rPr>
        <w:t xml:space="preserve"> ליזמים </w:t>
      </w:r>
      <w:r w:rsidR="00C87BB2">
        <w:rPr>
          <w:rFonts w:hint="cs"/>
          <w:rtl/>
          <w:lang w:eastAsia="he-IL"/>
        </w:rPr>
        <w:t>לגבי</w:t>
      </w:r>
      <w:r w:rsidR="00B0256E">
        <w:rPr>
          <w:rFonts w:hint="cs"/>
          <w:rtl/>
          <w:lang w:eastAsia="he-IL"/>
        </w:rPr>
        <w:t xml:space="preserve"> היטל ההשבחה שלהם. יצרנו להם אמירה רוחבית.</w:t>
      </w:r>
      <w:r>
        <w:rPr>
          <w:rFonts w:hint="cs"/>
          <w:rtl/>
          <w:lang w:eastAsia="he-IL"/>
        </w:rPr>
        <w:t xml:space="preserve"> במקרים של אנומליות יתנו קצת יותר זכויות</w:t>
      </w:r>
      <w:r w:rsidR="00C87BB2">
        <w:rPr>
          <w:rFonts w:hint="cs"/>
          <w:rtl/>
          <w:lang w:eastAsia="he-IL"/>
        </w:rPr>
        <w:t>.</w:t>
      </w:r>
    </w:p>
    <w:p w:rsidR="00731AD1" w:rsidRDefault="00731AD1" w:rsidP="00731AD1">
      <w:pPr>
        <w:rPr>
          <w:rtl/>
          <w:lang w:eastAsia="he-IL"/>
        </w:rPr>
      </w:pPr>
    </w:p>
    <w:p w:rsidR="00C87BB2" w:rsidRDefault="00C87BB2" w:rsidP="00C87BB2">
      <w:pPr>
        <w:pStyle w:val="af6"/>
        <w:keepNext/>
        <w:rPr>
          <w:rtl/>
        </w:rPr>
      </w:pPr>
      <w:bookmarkStart w:id="754" w:name="_ETM_Q1_3761330"/>
      <w:bookmarkStart w:id="755" w:name="ET_yor_5854_210"/>
      <w:bookmarkEnd w:id="754"/>
      <w:r w:rsidRPr="00C87BB2">
        <w:rPr>
          <w:rStyle w:val="TagStyle"/>
          <w:rtl/>
        </w:rPr>
        <w:t xml:space="preserve"> &lt;&lt; </w:t>
      </w:r>
      <w:proofErr w:type="spellStart"/>
      <w:r w:rsidRPr="00C87BB2">
        <w:rPr>
          <w:rStyle w:val="TagStyle"/>
          <w:rtl/>
        </w:rPr>
        <w:t>יור</w:t>
      </w:r>
      <w:proofErr w:type="spellEnd"/>
      <w:r w:rsidRPr="00C87BB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87B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:rsidR="00C87BB2" w:rsidRDefault="00C87BB2" w:rsidP="00C87BB2">
      <w:pPr>
        <w:pStyle w:val="KeepWithNext"/>
        <w:rPr>
          <w:rtl/>
          <w:lang w:eastAsia="he-IL"/>
        </w:rPr>
      </w:pPr>
    </w:p>
    <w:p w:rsidR="00731AD1" w:rsidRDefault="00731AD1" w:rsidP="00731AD1">
      <w:pPr>
        <w:rPr>
          <w:rtl/>
          <w:lang w:eastAsia="he-IL"/>
        </w:rPr>
      </w:pPr>
      <w:bookmarkStart w:id="756" w:name="_ETM_Q1_3762041"/>
      <w:bookmarkStart w:id="757" w:name="_ETM_Q1_3762087"/>
      <w:bookmarkEnd w:id="756"/>
      <w:bookmarkEnd w:id="757"/>
      <w:r>
        <w:rPr>
          <w:rFonts w:hint="cs"/>
          <w:rtl/>
          <w:lang w:eastAsia="he-IL"/>
        </w:rPr>
        <w:t xml:space="preserve">אנחנו </w:t>
      </w:r>
      <w:r w:rsidR="00C20C48">
        <w:rPr>
          <w:rFonts w:hint="cs"/>
          <w:rtl/>
          <w:lang w:eastAsia="he-IL"/>
        </w:rPr>
        <w:t xml:space="preserve">נמצאים </w:t>
      </w:r>
      <w:r w:rsidR="00C87BB2">
        <w:rPr>
          <w:rFonts w:hint="cs"/>
          <w:rtl/>
          <w:lang w:eastAsia="he-IL"/>
        </w:rPr>
        <w:t xml:space="preserve">בינתיים </w:t>
      </w:r>
      <w:r>
        <w:rPr>
          <w:rFonts w:hint="cs"/>
          <w:rtl/>
          <w:lang w:eastAsia="he-IL"/>
        </w:rPr>
        <w:t>על ה</w:t>
      </w:r>
      <w:r w:rsidR="00C87BB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30. נראה איך זה יתפקד, איתן. </w:t>
      </w:r>
    </w:p>
    <w:p w:rsidR="00731AD1" w:rsidRDefault="00731AD1" w:rsidP="00731AD1">
      <w:pPr>
        <w:rPr>
          <w:rtl/>
          <w:lang w:eastAsia="he-IL"/>
        </w:rPr>
      </w:pPr>
    </w:p>
    <w:p w:rsidR="00731AD1" w:rsidRDefault="00731AD1" w:rsidP="00731AD1">
      <w:pPr>
        <w:pStyle w:val="a4"/>
        <w:keepNext/>
        <w:rPr>
          <w:rtl/>
        </w:rPr>
      </w:pPr>
      <w:bookmarkStart w:id="758" w:name="ET_speaker_5771_32"/>
      <w:r w:rsidRPr="00731AD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31A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731AD1" w:rsidRDefault="00731AD1" w:rsidP="00731AD1">
      <w:pPr>
        <w:pStyle w:val="KeepWithNext"/>
        <w:rPr>
          <w:rtl/>
          <w:lang w:eastAsia="he-IL"/>
        </w:rPr>
      </w:pPr>
    </w:p>
    <w:p w:rsidR="00731AD1" w:rsidRDefault="00C87BB2" w:rsidP="00C87BB2">
      <w:pPr>
        <w:rPr>
          <w:rtl/>
          <w:lang w:eastAsia="he-IL"/>
        </w:rPr>
      </w:pPr>
      <w:r>
        <w:rPr>
          <w:rFonts w:hint="cs"/>
          <w:rtl/>
          <w:lang w:eastAsia="he-IL"/>
        </w:rPr>
        <w:t>תורידו ל-25,20.</w:t>
      </w:r>
      <w:r w:rsidR="00731AD1">
        <w:rPr>
          <w:rFonts w:hint="cs"/>
          <w:rtl/>
          <w:lang w:eastAsia="he-IL"/>
        </w:rPr>
        <w:t xml:space="preserve"> </w:t>
      </w:r>
    </w:p>
    <w:p w:rsidR="00731AD1" w:rsidRDefault="00731AD1" w:rsidP="00731AD1">
      <w:pPr>
        <w:rPr>
          <w:rtl/>
          <w:lang w:eastAsia="he-IL"/>
        </w:rPr>
      </w:pPr>
    </w:p>
    <w:p w:rsidR="00C87BB2" w:rsidRDefault="00C87BB2" w:rsidP="00C87BB2">
      <w:pPr>
        <w:pStyle w:val="af6"/>
        <w:keepNext/>
        <w:rPr>
          <w:rtl/>
        </w:rPr>
      </w:pPr>
      <w:bookmarkStart w:id="759" w:name="_ETM_Q1_3777111"/>
      <w:bookmarkStart w:id="760" w:name="ET_yor_5854_211"/>
      <w:bookmarkEnd w:id="759"/>
      <w:r w:rsidRPr="00C87BB2">
        <w:rPr>
          <w:rStyle w:val="TagStyle"/>
          <w:rtl/>
        </w:rPr>
        <w:t xml:space="preserve"> &lt;&lt; </w:t>
      </w:r>
      <w:proofErr w:type="spellStart"/>
      <w:r w:rsidRPr="00C87BB2">
        <w:rPr>
          <w:rStyle w:val="TagStyle"/>
          <w:rtl/>
        </w:rPr>
        <w:t>יור</w:t>
      </w:r>
      <w:proofErr w:type="spellEnd"/>
      <w:r w:rsidRPr="00C87BB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87B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C87BB2" w:rsidRDefault="00C87BB2" w:rsidP="00C87BB2">
      <w:pPr>
        <w:pStyle w:val="KeepWithNext"/>
        <w:rPr>
          <w:rtl/>
          <w:lang w:eastAsia="he-IL"/>
        </w:rPr>
      </w:pPr>
    </w:p>
    <w:p w:rsidR="00731AD1" w:rsidRDefault="00731AD1" w:rsidP="00C20C48">
      <w:pPr>
        <w:rPr>
          <w:rtl/>
          <w:lang w:eastAsia="he-IL"/>
        </w:rPr>
      </w:pPr>
      <w:bookmarkStart w:id="761" w:name="_ETM_Q1_3777845"/>
      <w:bookmarkStart w:id="762" w:name="_ETM_Q1_3777899"/>
      <w:bookmarkEnd w:id="761"/>
      <w:bookmarkEnd w:id="762"/>
      <w:r>
        <w:rPr>
          <w:rFonts w:hint="cs"/>
          <w:rtl/>
          <w:lang w:eastAsia="he-IL"/>
        </w:rPr>
        <w:t xml:space="preserve">תמיד אפשר לתקן, זה לא סוף העולם. </w:t>
      </w:r>
    </w:p>
    <w:p w:rsidR="00731AD1" w:rsidRDefault="00731AD1" w:rsidP="00731AD1">
      <w:pPr>
        <w:rPr>
          <w:rtl/>
          <w:lang w:eastAsia="he-IL"/>
        </w:rPr>
      </w:pPr>
    </w:p>
    <w:p w:rsidR="00C87BB2" w:rsidRDefault="00C87BB2" w:rsidP="00C87BB2">
      <w:pPr>
        <w:pStyle w:val="af9"/>
        <w:keepNext/>
        <w:rPr>
          <w:rtl/>
          <w:lang w:eastAsia="he-IL"/>
        </w:rPr>
      </w:pPr>
      <w:bookmarkStart w:id="763" w:name="ET_guest_מתן_משה_שחק_212"/>
      <w:r w:rsidRPr="00C87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משה שחק:</w:t>
      </w:r>
      <w:r w:rsidRPr="00C87B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3"/>
    </w:p>
    <w:p w:rsidR="00C87BB2" w:rsidRDefault="00C87BB2" w:rsidP="00C87BB2">
      <w:pPr>
        <w:pStyle w:val="KeepWithNext"/>
        <w:rPr>
          <w:rtl/>
          <w:lang w:eastAsia="he-IL"/>
        </w:rPr>
      </w:pPr>
    </w:p>
    <w:p w:rsidR="00731AD1" w:rsidRDefault="00C87BB2" w:rsidP="00C20C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במסמך </w:t>
      </w:r>
      <w:bookmarkStart w:id="764" w:name="_ETM_Q1_3785709"/>
      <w:bookmarkEnd w:id="764"/>
      <w:r w:rsidR="00C20C48">
        <w:rPr>
          <w:rFonts w:hint="cs"/>
          <w:rtl/>
          <w:lang w:eastAsia="he-IL"/>
        </w:rPr>
        <w:t xml:space="preserve">של </w:t>
      </w:r>
      <w:proofErr w:type="spellStart"/>
      <w:r w:rsidR="00C20C48">
        <w:rPr>
          <w:rFonts w:hint="cs"/>
          <w:rtl/>
          <w:lang w:eastAsia="he-IL"/>
        </w:rPr>
        <w:t>המ.מ.מ</w:t>
      </w:r>
      <w:proofErr w:type="spellEnd"/>
      <w:r w:rsidR="00C20C48">
        <w:rPr>
          <w:rFonts w:hint="cs"/>
          <w:rtl/>
          <w:lang w:eastAsia="he-IL"/>
        </w:rPr>
        <w:t xml:space="preserve"> אמרנו </w:t>
      </w:r>
      <w:r>
        <w:rPr>
          <w:rFonts w:hint="cs"/>
          <w:rtl/>
          <w:lang w:eastAsia="he-IL"/>
        </w:rPr>
        <w:t>ש</w:t>
      </w:r>
      <w:r w:rsidR="00731AD1">
        <w:rPr>
          <w:rFonts w:hint="cs"/>
          <w:rtl/>
          <w:lang w:eastAsia="he-IL"/>
        </w:rPr>
        <w:t xml:space="preserve">יצירת הוודאות ליזמים באמצעות </w:t>
      </w:r>
      <w:r>
        <w:rPr>
          <w:rFonts w:hint="cs"/>
          <w:rtl/>
          <w:lang w:eastAsia="he-IL"/>
        </w:rPr>
        <w:t>המנגנון שמוצע ב</w:t>
      </w:r>
      <w:r w:rsidR="008810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צעת החוק </w:t>
      </w:r>
      <w:r w:rsidR="00731AD1">
        <w:rPr>
          <w:rFonts w:hint="cs"/>
          <w:rtl/>
          <w:lang w:eastAsia="he-IL"/>
        </w:rPr>
        <w:t xml:space="preserve">יוצרת אי ודאות </w:t>
      </w:r>
      <w:r>
        <w:rPr>
          <w:rFonts w:hint="cs"/>
          <w:rtl/>
          <w:lang w:eastAsia="he-IL"/>
        </w:rPr>
        <w:t xml:space="preserve">לרשויות המקומיות </w:t>
      </w:r>
      <w:bookmarkStart w:id="765" w:name="_ETM_Q1_3793656"/>
      <w:bookmarkEnd w:id="765"/>
      <w:r>
        <w:rPr>
          <w:rFonts w:hint="cs"/>
          <w:rtl/>
          <w:lang w:eastAsia="he-IL"/>
        </w:rPr>
        <w:t>באשר ליכולת שלהן</w:t>
      </w:r>
      <w:r w:rsidR="00731AD1">
        <w:rPr>
          <w:rFonts w:hint="cs"/>
          <w:rtl/>
          <w:lang w:eastAsia="he-IL"/>
        </w:rPr>
        <w:t xml:space="preserve"> לתמו</w:t>
      </w:r>
      <w:r>
        <w:rPr>
          <w:rFonts w:hint="cs"/>
          <w:rtl/>
          <w:lang w:eastAsia="he-IL"/>
        </w:rPr>
        <w:t>ך בתשתיות בפרויקטים האלה</w:t>
      </w:r>
      <w:r w:rsidR="0088104E">
        <w:rPr>
          <w:rFonts w:hint="cs"/>
          <w:rtl/>
          <w:lang w:eastAsia="he-IL"/>
        </w:rPr>
        <w:t>. זה</w:t>
      </w:r>
      <w:r>
        <w:rPr>
          <w:rFonts w:hint="cs"/>
          <w:rtl/>
          <w:lang w:eastAsia="he-IL"/>
        </w:rPr>
        <w:t xml:space="preserve"> כמו שיצירת ודאות ש</w:t>
      </w:r>
      <w:r w:rsidR="00731AD1">
        <w:rPr>
          <w:rFonts w:hint="cs"/>
          <w:rtl/>
          <w:lang w:eastAsia="he-IL"/>
        </w:rPr>
        <w:t xml:space="preserve">ל רווח כלכלי </w:t>
      </w:r>
      <w:r>
        <w:rPr>
          <w:rFonts w:hint="cs"/>
          <w:rtl/>
          <w:lang w:eastAsia="he-IL"/>
        </w:rPr>
        <w:t xml:space="preserve">ליזמים במוסדות התכנון </w:t>
      </w:r>
      <w:bookmarkStart w:id="766" w:name="_ETM_Q1_3809879"/>
      <w:bookmarkEnd w:id="766"/>
      <w:r>
        <w:rPr>
          <w:rFonts w:hint="cs"/>
          <w:rtl/>
          <w:lang w:eastAsia="he-IL"/>
        </w:rPr>
        <w:t>יוצר</w:t>
      </w:r>
      <w:r w:rsidR="00C20C4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אי וו</w:t>
      </w:r>
      <w:r w:rsidR="00731AD1">
        <w:rPr>
          <w:rFonts w:hint="cs"/>
          <w:rtl/>
          <w:lang w:eastAsia="he-IL"/>
        </w:rPr>
        <w:t xml:space="preserve">דאות </w:t>
      </w:r>
      <w:r>
        <w:rPr>
          <w:rFonts w:hint="cs"/>
          <w:rtl/>
          <w:lang w:eastAsia="he-IL"/>
        </w:rPr>
        <w:t xml:space="preserve">תכנוני לבעלי הדירות. ודאות </w:t>
      </w:r>
      <w:r w:rsidR="0088104E">
        <w:rPr>
          <w:rFonts w:hint="cs"/>
          <w:rtl/>
          <w:lang w:eastAsia="he-IL"/>
        </w:rPr>
        <w:t>ואי וד</w:t>
      </w:r>
      <w:r>
        <w:rPr>
          <w:rFonts w:hint="cs"/>
          <w:rtl/>
          <w:lang w:eastAsia="he-IL"/>
        </w:rPr>
        <w:t xml:space="preserve">אות פה </w:t>
      </w:r>
      <w:r w:rsidR="00731AD1">
        <w:rPr>
          <w:rFonts w:hint="cs"/>
          <w:rtl/>
          <w:lang w:eastAsia="he-IL"/>
        </w:rPr>
        <w:t>זה לא שיש או אין, אל</w:t>
      </w:r>
      <w:r>
        <w:rPr>
          <w:rFonts w:hint="cs"/>
          <w:rtl/>
          <w:lang w:eastAsia="he-IL"/>
        </w:rPr>
        <w:t>א</w:t>
      </w:r>
      <w:r w:rsidR="0088104E">
        <w:rPr>
          <w:rFonts w:hint="cs"/>
          <w:rtl/>
          <w:lang w:eastAsia="he-IL"/>
        </w:rPr>
        <w:t xml:space="preserve"> </w:t>
      </w:r>
      <w:r w:rsidR="00731AD1">
        <w:rPr>
          <w:rFonts w:hint="cs"/>
          <w:rtl/>
          <w:lang w:eastAsia="he-IL"/>
        </w:rPr>
        <w:t>שאל</w:t>
      </w:r>
      <w:r>
        <w:rPr>
          <w:rFonts w:hint="cs"/>
          <w:rtl/>
          <w:lang w:eastAsia="he-IL"/>
        </w:rPr>
        <w:t>ה</w:t>
      </w:r>
      <w:r w:rsidR="00731A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למי, באיזה שלב ובאיזה עניין. </w:t>
      </w:r>
    </w:p>
    <w:p w:rsidR="00731AD1" w:rsidRDefault="00731AD1" w:rsidP="00731AD1">
      <w:pPr>
        <w:rPr>
          <w:rtl/>
          <w:lang w:eastAsia="he-IL"/>
        </w:rPr>
      </w:pPr>
    </w:p>
    <w:p w:rsidR="00731AD1" w:rsidRDefault="00C87BB2" w:rsidP="0092527E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מהשיקולים של ר</w:t>
      </w:r>
      <w:r w:rsidR="00731AD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ויות מקומיות בק</w:t>
      </w:r>
      <w:r w:rsidR="00731AD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731AD1">
        <w:rPr>
          <w:rFonts w:hint="cs"/>
          <w:rtl/>
          <w:lang w:eastAsia="he-IL"/>
        </w:rPr>
        <w:t xml:space="preserve">עת </w:t>
      </w:r>
      <w:r>
        <w:rPr>
          <w:rFonts w:hint="cs"/>
          <w:rtl/>
          <w:lang w:eastAsia="he-IL"/>
        </w:rPr>
        <w:t xml:space="preserve">היקף ההנחה או הפטור מהיטל השבחה קשור לכלכליות </w:t>
      </w:r>
      <w:bookmarkStart w:id="767" w:name="_ETM_Q1_3825906"/>
      <w:bookmarkEnd w:id="767"/>
      <w:r w:rsidR="0092527E">
        <w:rPr>
          <w:rFonts w:hint="cs"/>
          <w:rtl/>
          <w:lang w:eastAsia="he-IL"/>
        </w:rPr>
        <w:t>של הפרויקט. ככל שזה לא יי</w:t>
      </w:r>
      <w:r>
        <w:rPr>
          <w:rFonts w:hint="cs"/>
          <w:rtl/>
          <w:lang w:eastAsia="he-IL"/>
        </w:rPr>
        <w:t>ל</w:t>
      </w:r>
      <w:r w:rsidR="00731AD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ח</w:t>
      </w:r>
      <w:r w:rsidR="0088104E">
        <w:rPr>
          <w:rFonts w:hint="cs"/>
          <w:rtl/>
          <w:lang w:eastAsia="he-IL"/>
        </w:rPr>
        <w:t xml:space="preserve"> בחשבון</w:t>
      </w:r>
      <w:r>
        <w:rPr>
          <w:rFonts w:hint="cs"/>
          <w:rtl/>
          <w:lang w:eastAsia="he-IL"/>
        </w:rPr>
        <w:t xml:space="preserve"> הרווח</w:t>
      </w:r>
      <w:r w:rsidR="00731A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יתגלגל ליזמים</w:t>
      </w:r>
      <w:r w:rsidR="00731AD1">
        <w:rPr>
          <w:rFonts w:hint="cs"/>
          <w:rtl/>
          <w:lang w:eastAsia="he-IL"/>
        </w:rPr>
        <w:t>.</w:t>
      </w:r>
    </w:p>
    <w:p w:rsidR="00731AD1" w:rsidRDefault="00731AD1" w:rsidP="00731AD1">
      <w:pPr>
        <w:rPr>
          <w:rtl/>
          <w:lang w:eastAsia="he-IL"/>
        </w:rPr>
      </w:pPr>
    </w:p>
    <w:p w:rsidR="0088104E" w:rsidRDefault="0088104E" w:rsidP="0088104E">
      <w:pPr>
        <w:pStyle w:val="a4"/>
        <w:keepNext/>
        <w:rPr>
          <w:rtl/>
        </w:rPr>
      </w:pPr>
      <w:bookmarkStart w:id="768" w:name="_ETM_Q1_3835891"/>
      <w:bookmarkStart w:id="769" w:name="_ETM_Q1_3836623"/>
      <w:bookmarkStart w:id="770" w:name="_ETM_Q1_3836668"/>
      <w:bookmarkStart w:id="771" w:name="_ETM_Q1_3863429"/>
      <w:bookmarkStart w:id="772" w:name="ET_speaker_תומר_רוזנר_214"/>
      <w:bookmarkEnd w:id="768"/>
      <w:bookmarkEnd w:id="769"/>
      <w:bookmarkEnd w:id="770"/>
      <w:bookmarkEnd w:id="771"/>
      <w:r w:rsidRPr="0088104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81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88104E" w:rsidRDefault="0088104E" w:rsidP="0088104E">
      <w:pPr>
        <w:pStyle w:val="KeepWithNext"/>
        <w:rPr>
          <w:rtl/>
          <w:lang w:eastAsia="he-IL"/>
        </w:rPr>
      </w:pPr>
    </w:p>
    <w:p w:rsidR="00731AD1" w:rsidRDefault="0088104E" w:rsidP="002B7270">
      <w:pPr>
        <w:rPr>
          <w:rtl/>
          <w:lang w:eastAsia="he-IL"/>
        </w:rPr>
      </w:pPr>
      <w:bookmarkStart w:id="773" w:name="_ETM_Q1_3863863"/>
      <w:bookmarkStart w:id="774" w:name="_ETM_Q1_3863917"/>
      <w:bookmarkEnd w:id="773"/>
      <w:bookmarkEnd w:id="774"/>
      <w:r>
        <w:rPr>
          <w:rFonts w:hint="cs"/>
          <w:rtl/>
          <w:lang w:eastAsia="he-IL"/>
        </w:rPr>
        <w:t xml:space="preserve">המילה "למגורים" שמופיעה בנושא של היטל </w:t>
      </w:r>
      <w:bookmarkStart w:id="775" w:name="_ETM_Q1_3865167"/>
      <w:bookmarkEnd w:id="775"/>
      <w:r>
        <w:rPr>
          <w:rFonts w:hint="cs"/>
          <w:rtl/>
          <w:lang w:eastAsia="he-IL"/>
        </w:rPr>
        <w:t>השבחה תע</w:t>
      </w:r>
      <w:r w:rsidR="00731AD1">
        <w:rPr>
          <w:rFonts w:hint="cs"/>
          <w:rtl/>
          <w:lang w:eastAsia="he-IL"/>
        </w:rPr>
        <w:t xml:space="preserve">ורר הרבה </w:t>
      </w:r>
      <w:r>
        <w:rPr>
          <w:rFonts w:hint="cs"/>
          <w:rtl/>
          <w:lang w:eastAsia="he-IL"/>
        </w:rPr>
        <w:t xml:space="preserve">מאוד שאלות - </w:t>
      </w:r>
      <w:r w:rsidR="00731AD1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מ</w:t>
      </w:r>
      <w:r w:rsidR="00731AD1">
        <w:rPr>
          <w:rFonts w:hint="cs"/>
          <w:rtl/>
          <w:lang w:eastAsia="he-IL"/>
        </w:rPr>
        <w:t xml:space="preserve">דובר </w:t>
      </w:r>
      <w:r>
        <w:rPr>
          <w:rFonts w:hint="cs"/>
          <w:rtl/>
          <w:lang w:eastAsia="he-IL"/>
        </w:rPr>
        <w:t>במגורים במצב היוצא</w:t>
      </w:r>
      <w:r w:rsidR="002B72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B7270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מגורים </w:t>
      </w:r>
      <w:bookmarkStart w:id="776" w:name="_ETM_Q1_3871665"/>
      <w:bookmarkEnd w:id="776"/>
      <w:r>
        <w:rPr>
          <w:rFonts w:hint="cs"/>
          <w:rtl/>
          <w:lang w:eastAsia="he-IL"/>
        </w:rPr>
        <w:t>במצב</w:t>
      </w:r>
      <w:r w:rsidR="00731AD1">
        <w:rPr>
          <w:rFonts w:hint="cs"/>
          <w:rtl/>
          <w:lang w:eastAsia="he-IL"/>
        </w:rPr>
        <w:t xml:space="preserve"> הנכנס. כשמדובר בצו</w:t>
      </w:r>
      <w:r w:rsidR="002B7270">
        <w:rPr>
          <w:rFonts w:hint="cs"/>
          <w:rtl/>
          <w:lang w:eastAsia="he-IL"/>
        </w:rPr>
        <w:t xml:space="preserve">וים של </w:t>
      </w:r>
      <w:r w:rsidR="009227B3">
        <w:rPr>
          <w:rFonts w:hint="cs"/>
          <w:rtl/>
          <w:lang w:eastAsia="he-IL"/>
        </w:rPr>
        <w:t>שרים</w:t>
      </w:r>
      <w:r>
        <w:rPr>
          <w:rFonts w:hint="cs"/>
          <w:rtl/>
          <w:lang w:eastAsia="he-IL"/>
        </w:rPr>
        <w:t xml:space="preserve"> הדברים </w:t>
      </w:r>
      <w:r w:rsidR="00731AD1">
        <w:rPr>
          <w:rFonts w:hint="cs"/>
          <w:rtl/>
          <w:lang w:eastAsia="he-IL"/>
        </w:rPr>
        <w:t xml:space="preserve">מובהרים בצווים. </w:t>
      </w:r>
      <w:r w:rsidR="00455EF7">
        <w:rPr>
          <w:rFonts w:hint="cs"/>
          <w:rtl/>
          <w:lang w:eastAsia="he-IL"/>
        </w:rPr>
        <w:t>ה</w:t>
      </w:r>
      <w:r w:rsidR="002B7270">
        <w:rPr>
          <w:rFonts w:hint="cs"/>
          <w:rtl/>
          <w:lang w:eastAsia="he-IL"/>
        </w:rPr>
        <w:t>הערה של</w:t>
      </w:r>
      <w:r w:rsidR="00731AD1">
        <w:rPr>
          <w:rFonts w:hint="cs"/>
          <w:rtl/>
          <w:lang w:eastAsia="he-IL"/>
        </w:rPr>
        <w:t xml:space="preserve"> </w:t>
      </w:r>
      <w:r w:rsidR="00455EF7">
        <w:rPr>
          <w:rFonts w:hint="cs"/>
          <w:rtl/>
          <w:lang w:eastAsia="he-IL"/>
        </w:rPr>
        <w:t>ה</w:t>
      </w:r>
      <w:r w:rsidR="00731AD1">
        <w:rPr>
          <w:rFonts w:hint="cs"/>
          <w:rtl/>
          <w:lang w:eastAsia="he-IL"/>
        </w:rPr>
        <w:t xml:space="preserve">תאחדות בוני הארץ </w:t>
      </w:r>
      <w:r w:rsidR="00455EF7">
        <w:rPr>
          <w:rFonts w:hint="cs"/>
          <w:rtl/>
          <w:lang w:eastAsia="he-IL"/>
        </w:rPr>
        <w:t>בעניין הזה היא נכונה</w:t>
      </w:r>
      <w:r w:rsidR="00C20C48">
        <w:rPr>
          <w:rFonts w:hint="cs"/>
          <w:rtl/>
          <w:lang w:eastAsia="he-IL"/>
        </w:rPr>
        <w:t>,</w:t>
      </w:r>
      <w:r w:rsidR="00455EF7">
        <w:rPr>
          <w:rFonts w:hint="cs"/>
          <w:rtl/>
          <w:lang w:eastAsia="he-IL"/>
        </w:rPr>
        <w:t xml:space="preserve"> </w:t>
      </w:r>
      <w:r w:rsidR="00731AD1">
        <w:rPr>
          <w:rFonts w:hint="cs"/>
          <w:rtl/>
          <w:lang w:eastAsia="he-IL"/>
        </w:rPr>
        <w:t>צריך לשקול</w:t>
      </w:r>
      <w:r w:rsidR="00455EF7">
        <w:rPr>
          <w:rFonts w:hint="cs"/>
          <w:rtl/>
          <w:lang w:eastAsia="he-IL"/>
        </w:rPr>
        <w:t xml:space="preserve"> את הנושא הזה.</w:t>
      </w:r>
    </w:p>
    <w:p w:rsidR="00731AD1" w:rsidRDefault="00731AD1" w:rsidP="00731AD1">
      <w:pPr>
        <w:rPr>
          <w:rtl/>
          <w:lang w:eastAsia="he-IL"/>
        </w:rPr>
      </w:pPr>
    </w:p>
    <w:p w:rsidR="00731AD1" w:rsidRDefault="00731AD1" w:rsidP="00731AD1">
      <w:pPr>
        <w:pStyle w:val="a4"/>
        <w:keepNext/>
        <w:rPr>
          <w:rtl/>
        </w:rPr>
      </w:pPr>
      <w:bookmarkStart w:id="777" w:name="ET_speaker_5771_33"/>
      <w:r w:rsidRPr="00731AD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31A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731AD1" w:rsidRDefault="00731AD1" w:rsidP="00731AD1">
      <w:pPr>
        <w:pStyle w:val="KeepWithNext"/>
        <w:rPr>
          <w:rtl/>
          <w:lang w:eastAsia="he-IL"/>
        </w:rPr>
      </w:pPr>
    </w:p>
    <w:p w:rsidR="00731AD1" w:rsidRDefault="00C20C48" w:rsidP="005123B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כוונת הממשלה</w:t>
      </w:r>
      <w:r w:rsidR="005123B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731AD1">
        <w:rPr>
          <w:rFonts w:hint="cs"/>
          <w:rtl/>
          <w:lang w:eastAsia="he-IL"/>
        </w:rPr>
        <w:t>האם יוצא או נכנס</w:t>
      </w:r>
      <w:r w:rsidR="00455EF7">
        <w:rPr>
          <w:rFonts w:hint="cs"/>
          <w:rtl/>
          <w:lang w:eastAsia="he-IL"/>
        </w:rPr>
        <w:t>?</w:t>
      </w:r>
    </w:p>
    <w:p w:rsidR="00731AD1" w:rsidRDefault="00731AD1" w:rsidP="00731AD1">
      <w:pPr>
        <w:rPr>
          <w:rtl/>
          <w:lang w:eastAsia="he-IL"/>
        </w:rPr>
      </w:pPr>
    </w:p>
    <w:p w:rsidR="00455EF7" w:rsidRDefault="00455EF7" w:rsidP="00455EF7">
      <w:pPr>
        <w:pStyle w:val="a4"/>
        <w:keepNext/>
        <w:rPr>
          <w:rtl/>
        </w:rPr>
      </w:pPr>
      <w:bookmarkStart w:id="778" w:name="ET_speaker_תומר_רוזנר_215"/>
      <w:r w:rsidRPr="00455EF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55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455EF7" w:rsidRDefault="00455EF7" w:rsidP="00455EF7">
      <w:pPr>
        <w:pStyle w:val="KeepWithNext"/>
        <w:rPr>
          <w:rtl/>
          <w:lang w:eastAsia="he-IL"/>
        </w:rPr>
      </w:pPr>
    </w:p>
    <w:p w:rsidR="00455EF7" w:rsidRDefault="00455EF7" w:rsidP="00731AD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ברור.</w:t>
      </w:r>
    </w:p>
    <w:p w:rsidR="00455EF7" w:rsidRDefault="00455EF7" w:rsidP="00731AD1">
      <w:pPr>
        <w:rPr>
          <w:rtl/>
          <w:lang w:eastAsia="he-IL"/>
        </w:rPr>
      </w:pPr>
      <w:bookmarkStart w:id="779" w:name="_ETM_Q1_3890504"/>
      <w:bookmarkStart w:id="780" w:name="_ETM_Q1_3890559"/>
      <w:bookmarkEnd w:id="779"/>
      <w:bookmarkEnd w:id="780"/>
    </w:p>
    <w:p w:rsidR="00455EF7" w:rsidRDefault="00455EF7" w:rsidP="00455EF7">
      <w:pPr>
        <w:pStyle w:val="a4"/>
        <w:keepNext/>
        <w:rPr>
          <w:rtl/>
        </w:rPr>
      </w:pPr>
      <w:bookmarkStart w:id="781" w:name="_ETM_Q1_3890662"/>
      <w:bookmarkStart w:id="782" w:name="_ETM_Q1_3890710"/>
      <w:bookmarkStart w:id="783" w:name="ET_speaker_5771_216"/>
      <w:bookmarkEnd w:id="781"/>
      <w:bookmarkEnd w:id="782"/>
      <w:r w:rsidRPr="00455EF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55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455EF7" w:rsidRDefault="00455EF7" w:rsidP="00455EF7">
      <w:pPr>
        <w:pStyle w:val="KeepWithNext"/>
        <w:rPr>
          <w:rtl/>
          <w:lang w:eastAsia="he-IL"/>
        </w:rPr>
      </w:pPr>
    </w:p>
    <w:p w:rsidR="00455EF7" w:rsidRDefault="00455EF7" w:rsidP="00455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784" w:name="_ETM_Q1_3891717"/>
      <w:bookmarkEnd w:id="784"/>
      <w:r>
        <w:rPr>
          <w:rFonts w:hint="cs"/>
          <w:rtl/>
          <w:lang w:eastAsia="he-IL"/>
        </w:rPr>
        <w:t>שתגיד.</w:t>
      </w:r>
    </w:p>
    <w:p w:rsidR="00455EF7" w:rsidRDefault="00455EF7" w:rsidP="00455EF7">
      <w:pPr>
        <w:ind w:firstLine="0"/>
        <w:rPr>
          <w:rtl/>
          <w:lang w:eastAsia="he-IL"/>
        </w:rPr>
      </w:pPr>
      <w:bookmarkStart w:id="785" w:name="_ETM_Q1_3895668"/>
      <w:bookmarkStart w:id="786" w:name="_ETM_Q1_3895723"/>
      <w:bookmarkEnd w:id="785"/>
      <w:bookmarkEnd w:id="786"/>
    </w:p>
    <w:p w:rsidR="00455EF7" w:rsidRDefault="00455EF7" w:rsidP="00455EF7">
      <w:pPr>
        <w:pStyle w:val="a4"/>
        <w:keepNext/>
        <w:rPr>
          <w:rtl/>
        </w:rPr>
      </w:pPr>
      <w:bookmarkStart w:id="787" w:name="_ETM_Q1_3896339"/>
      <w:bookmarkStart w:id="788" w:name="_ETM_Q1_3896391"/>
      <w:bookmarkStart w:id="789" w:name="_ETM_Q1_3897383"/>
      <w:bookmarkStart w:id="790" w:name="ET_speaker_תומר_רוזנר_217"/>
      <w:bookmarkEnd w:id="787"/>
      <w:bookmarkEnd w:id="788"/>
      <w:bookmarkEnd w:id="789"/>
      <w:r w:rsidRPr="00455EF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55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455EF7" w:rsidRDefault="00455EF7" w:rsidP="00455EF7">
      <w:pPr>
        <w:pStyle w:val="KeepWithNext"/>
        <w:rPr>
          <w:rtl/>
          <w:lang w:eastAsia="he-IL"/>
        </w:rPr>
      </w:pPr>
    </w:p>
    <w:p w:rsidR="00731AD1" w:rsidRDefault="00731AD1" w:rsidP="00C33D88">
      <w:pPr>
        <w:rPr>
          <w:rtl/>
          <w:lang w:eastAsia="he-IL"/>
        </w:rPr>
      </w:pPr>
      <w:bookmarkStart w:id="791" w:name="_ETM_Q1_3897780"/>
      <w:bookmarkStart w:id="792" w:name="_ETM_Q1_3897836"/>
      <w:bookmarkStart w:id="793" w:name="_ETM_Q1_3891519"/>
      <w:bookmarkStart w:id="794" w:name="_ETM_Q1_3891614"/>
      <w:bookmarkEnd w:id="791"/>
      <w:bookmarkEnd w:id="792"/>
      <w:bookmarkEnd w:id="793"/>
      <w:bookmarkEnd w:id="794"/>
      <w:r>
        <w:rPr>
          <w:rFonts w:hint="cs"/>
          <w:rtl/>
          <w:lang w:eastAsia="he-IL"/>
        </w:rPr>
        <w:t xml:space="preserve">גם הוראות המעבר שנכתבו לעניין </w:t>
      </w:r>
      <w:r w:rsidR="00C33D88">
        <w:rPr>
          <w:rFonts w:hint="cs"/>
          <w:rtl/>
          <w:lang w:eastAsia="he-IL"/>
        </w:rPr>
        <w:t>היטל ההשבחה כתובות בצורה שמאוד קשה להבין אותן</w:t>
      </w:r>
      <w:r>
        <w:rPr>
          <w:rFonts w:hint="cs"/>
          <w:rtl/>
          <w:lang w:eastAsia="he-IL"/>
        </w:rPr>
        <w:t xml:space="preserve">. </w:t>
      </w:r>
      <w:r w:rsidR="00C33D88">
        <w:rPr>
          <w:rFonts w:hint="cs"/>
          <w:rtl/>
          <w:lang w:eastAsia="he-IL"/>
        </w:rPr>
        <w:t xml:space="preserve">התרענו על כך שמדובר בהוראות בלתי ברורות. </w:t>
      </w:r>
      <w:r>
        <w:rPr>
          <w:rFonts w:hint="cs"/>
          <w:rtl/>
          <w:lang w:eastAsia="he-IL"/>
        </w:rPr>
        <w:t xml:space="preserve"> </w:t>
      </w:r>
    </w:p>
    <w:p w:rsidR="00731AD1" w:rsidRDefault="00731AD1" w:rsidP="00731AD1">
      <w:pPr>
        <w:rPr>
          <w:rtl/>
          <w:lang w:eastAsia="he-IL"/>
        </w:rPr>
      </w:pPr>
    </w:p>
    <w:p w:rsidR="00731AD1" w:rsidRDefault="00731AD1" w:rsidP="00731AD1">
      <w:pPr>
        <w:pStyle w:val="a4"/>
        <w:keepNext/>
        <w:rPr>
          <w:rtl/>
        </w:rPr>
      </w:pPr>
      <w:bookmarkStart w:id="795" w:name="ET_speaker_5771_34"/>
      <w:r w:rsidRPr="00731AD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31A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731AD1" w:rsidRDefault="00731AD1" w:rsidP="00731AD1">
      <w:pPr>
        <w:pStyle w:val="KeepWithNext"/>
        <w:rPr>
          <w:rtl/>
          <w:lang w:eastAsia="he-IL"/>
        </w:rPr>
      </w:pPr>
    </w:p>
    <w:p w:rsidR="00731AD1" w:rsidRDefault="00731AD1" w:rsidP="00C20C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C33D8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לא מבינים</w:t>
      </w:r>
      <w:r w:rsidR="00C33D88">
        <w:rPr>
          <w:rFonts w:hint="cs"/>
          <w:rtl/>
          <w:lang w:eastAsia="he-IL"/>
        </w:rPr>
        <w:t xml:space="preserve"> מה כתוב שם</w:t>
      </w:r>
      <w:r>
        <w:rPr>
          <w:rFonts w:hint="cs"/>
          <w:rtl/>
          <w:lang w:eastAsia="he-IL"/>
        </w:rPr>
        <w:t xml:space="preserve">, </w:t>
      </w:r>
      <w:r w:rsidR="00C33D88">
        <w:rPr>
          <w:rFonts w:hint="cs"/>
          <w:rtl/>
          <w:lang w:eastAsia="he-IL"/>
        </w:rPr>
        <w:t xml:space="preserve">תאר לעצמך מה קורה אצל </w:t>
      </w:r>
      <w:r w:rsidR="005123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קבלנים.</w:t>
      </w:r>
    </w:p>
    <w:p w:rsidR="00731AD1" w:rsidRDefault="00731AD1" w:rsidP="00731AD1">
      <w:pPr>
        <w:rPr>
          <w:rtl/>
          <w:lang w:eastAsia="he-IL"/>
        </w:rPr>
      </w:pPr>
    </w:p>
    <w:p w:rsidR="005719EB" w:rsidRDefault="005719EB" w:rsidP="005719EB">
      <w:pPr>
        <w:pStyle w:val="af9"/>
        <w:keepNext/>
        <w:rPr>
          <w:rtl/>
          <w:lang w:eastAsia="he-IL"/>
        </w:rPr>
      </w:pPr>
      <w:bookmarkStart w:id="796" w:name="_ETM_Q1_3976735"/>
      <w:bookmarkStart w:id="797" w:name="_ETM_Q1_3977201"/>
      <w:bookmarkStart w:id="798" w:name="_ETM_Q1_3977249"/>
      <w:bookmarkStart w:id="799" w:name="_ETM_Q1_4095705"/>
      <w:bookmarkStart w:id="800" w:name="ET_guest_אלעזר_במברגר_220"/>
      <w:bookmarkEnd w:id="796"/>
      <w:bookmarkEnd w:id="797"/>
      <w:bookmarkEnd w:id="798"/>
      <w:bookmarkEnd w:id="799"/>
      <w:r w:rsidRPr="00571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5719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0"/>
    </w:p>
    <w:p w:rsidR="005719EB" w:rsidRDefault="005719EB" w:rsidP="005719EB">
      <w:pPr>
        <w:pStyle w:val="KeepWithNext"/>
        <w:rPr>
          <w:rtl/>
          <w:lang w:eastAsia="he-IL"/>
        </w:rPr>
      </w:pPr>
    </w:p>
    <w:p w:rsidR="00FF217C" w:rsidRDefault="00FF217C" w:rsidP="005719EB">
      <w:pPr>
        <w:rPr>
          <w:rtl/>
          <w:lang w:eastAsia="he-IL"/>
        </w:rPr>
      </w:pPr>
      <w:bookmarkStart w:id="801" w:name="_ETM_Q1_4096172"/>
      <w:bookmarkStart w:id="802" w:name="_ETM_Q1_4096224"/>
      <w:bookmarkEnd w:id="801"/>
      <w:bookmarkEnd w:id="802"/>
      <w:r>
        <w:rPr>
          <w:rFonts w:hint="cs"/>
          <w:rtl/>
          <w:lang w:eastAsia="he-IL"/>
        </w:rPr>
        <w:t>לא נאמר בשום דיון</w:t>
      </w:r>
      <w:r w:rsidR="005719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5719EB">
        <w:rPr>
          <w:rFonts w:hint="cs"/>
          <w:rtl/>
          <w:lang w:eastAsia="he-IL"/>
        </w:rPr>
        <w:t>זה לא ברו</w:t>
      </w:r>
      <w:r>
        <w:rPr>
          <w:rFonts w:hint="cs"/>
          <w:rtl/>
          <w:lang w:eastAsia="he-IL"/>
        </w:rPr>
        <w:t>ר</w:t>
      </w:r>
      <w:r w:rsidR="005719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מספיק. </w:t>
      </w:r>
    </w:p>
    <w:p w:rsidR="00FF217C" w:rsidRDefault="00FF217C" w:rsidP="00FF217C">
      <w:pPr>
        <w:rPr>
          <w:rtl/>
          <w:lang w:eastAsia="he-IL"/>
        </w:rPr>
      </w:pPr>
    </w:p>
    <w:p w:rsidR="001A13A3" w:rsidRDefault="001A13A3" w:rsidP="001A13A3">
      <w:pPr>
        <w:pStyle w:val="a4"/>
        <w:keepNext/>
        <w:rPr>
          <w:rtl/>
        </w:rPr>
      </w:pPr>
      <w:bookmarkStart w:id="803" w:name="_ETM_Q1_4149091"/>
      <w:bookmarkStart w:id="804" w:name="ET_speaker_תומר_רוזנר_221"/>
      <w:bookmarkEnd w:id="803"/>
      <w:r w:rsidRPr="001A13A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1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1A13A3" w:rsidRDefault="001A13A3" w:rsidP="001A13A3">
      <w:pPr>
        <w:pStyle w:val="KeepWithNext"/>
        <w:rPr>
          <w:rtl/>
          <w:lang w:eastAsia="he-IL"/>
        </w:rPr>
      </w:pPr>
    </w:p>
    <w:p w:rsidR="00FF217C" w:rsidRDefault="00FF217C" w:rsidP="005123B4">
      <w:pPr>
        <w:rPr>
          <w:rtl/>
          <w:lang w:eastAsia="he-IL"/>
        </w:rPr>
      </w:pPr>
      <w:bookmarkStart w:id="805" w:name="_ETM_Q1_4149495"/>
      <w:bookmarkStart w:id="806" w:name="_ETM_Q1_4149550"/>
      <w:bookmarkEnd w:id="805"/>
      <w:bookmarkEnd w:id="806"/>
      <w:r>
        <w:rPr>
          <w:rFonts w:hint="cs"/>
          <w:rtl/>
          <w:lang w:eastAsia="he-IL"/>
        </w:rPr>
        <w:t xml:space="preserve">אנחנו עוברים לחוק </w:t>
      </w:r>
      <w:r w:rsidR="001A13A3">
        <w:rPr>
          <w:rFonts w:hint="cs"/>
          <w:rtl/>
          <w:lang w:eastAsia="he-IL"/>
        </w:rPr>
        <w:t>פינוי בינוי. לגבי הנ</w:t>
      </w:r>
      <w:r>
        <w:rPr>
          <w:rFonts w:hint="cs"/>
          <w:rtl/>
          <w:lang w:eastAsia="he-IL"/>
        </w:rPr>
        <w:t>ו</w:t>
      </w:r>
      <w:r w:rsidR="001A13A3">
        <w:rPr>
          <w:rFonts w:hint="cs"/>
          <w:rtl/>
          <w:lang w:eastAsia="he-IL"/>
        </w:rPr>
        <w:t>ש</w:t>
      </w:r>
      <w:r w:rsidR="005123B4">
        <w:rPr>
          <w:rFonts w:hint="cs"/>
          <w:rtl/>
          <w:lang w:eastAsia="he-IL"/>
        </w:rPr>
        <w:t>א של הרוב הנדרש</w:t>
      </w:r>
      <w:r w:rsidR="009E09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הממשלה עומדת על הצעתה המקורית לגבי 60% בבניין ו</w:t>
      </w:r>
      <w:r w:rsidR="001A13A3">
        <w:rPr>
          <w:rFonts w:hint="cs"/>
          <w:rtl/>
          <w:lang w:eastAsia="he-IL"/>
        </w:rPr>
        <w:t>-66%</w:t>
      </w:r>
      <w:r>
        <w:rPr>
          <w:rFonts w:hint="cs"/>
          <w:rtl/>
          <w:lang w:eastAsia="he-IL"/>
        </w:rPr>
        <w:t xml:space="preserve"> </w:t>
      </w:r>
      <w:r w:rsidR="001A13A3">
        <w:rPr>
          <w:rFonts w:hint="cs"/>
          <w:rtl/>
          <w:lang w:eastAsia="he-IL"/>
        </w:rPr>
        <w:t>במתח</w:t>
      </w:r>
      <w:bookmarkStart w:id="807" w:name="_ETM_Q1_4315519"/>
      <w:bookmarkEnd w:id="807"/>
      <w:r w:rsidR="001A13A3">
        <w:rPr>
          <w:rFonts w:hint="cs"/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 xml:space="preserve"> </w:t>
      </w:r>
    </w:p>
    <w:p w:rsidR="00FF217C" w:rsidRDefault="00FF217C" w:rsidP="00FF217C">
      <w:pPr>
        <w:rPr>
          <w:rtl/>
          <w:lang w:eastAsia="he-IL"/>
        </w:rPr>
      </w:pPr>
    </w:p>
    <w:p w:rsidR="001A13A3" w:rsidRDefault="001A13A3" w:rsidP="001A13A3">
      <w:pPr>
        <w:pStyle w:val="a4"/>
        <w:keepNext/>
        <w:rPr>
          <w:rtl/>
        </w:rPr>
      </w:pPr>
      <w:bookmarkStart w:id="808" w:name="_ETM_Q1_4255821"/>
      <w:bookmarkStart w:id="809" w:name="ET_speaker_רעות_בינג_222"/>
      <w:bookmarkEnd w:id="808"/>
      <w:r w:rsidRPr="001A13A3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A1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1A13A3" w:rsidRDefault="001A13A3" w:rsidP="001A13A3">
      <w:pPr>
        <w:pStyle w:val="KeepWithNext"/>
        <w:rPr>
          <w:rtl/>
          <w:lang w:eastAsia="he-IL"/>
        </w:rPr>
      </w:pPr>
    </w:p>
    <w:p w:rsidR="00FF217C" w:rsidRDefault="001A13A3" w:rsidP="00C20C48">
      <w:pPr>
        <w:rPr>
          <w:rtl/>
          <w:lang w:eastAsia="he-IL"/>
        </w:rPr>
      </w:pPr>
      <w:bookmarkStart w:id="810" w:name="_ETM_Q1_4256229"/>
      <w:bookmarkStart w:id="811" w:name="_ETM_Q1_4256287"/>
      <w:bookmarkEnd w:id="810"/>
      <w:bookmarkEnd w:id="811"/>
      <w:r>
        <w:rPr>
          <w:rFonts w:hint="cs"/>
          <w:rtl/>
          <w:lang w:eastAsia="he-IL"/>
        </w:rPr>
        <w:t>אמרנו בדיון הקודם שאנחנו חושבים ש</w:t>
      </w:r>
      <w:r w:rsidR="00FF21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פה פגיעה משמעותית בזכות הקנ</w:t>
      </w:r>
      <w:r w:rsidR="00FF217C">
        <w:rPr>
          <w:rFonts w:hint="cs"/>
          <w:rtl/>
          <w:lang w:eastAsia="he-IL"/>
        </w:rPr>
        <w:t xml:space="preserve">יין. אנשים דיברו על </w:t>
      </w:r>
      <w:r>
        <w:rPr>
          <w:rFonts w:hint="cs"/>
          <w:rtl/>
          <w:lang w:eastAsia="he-IL"/>
        </w:rPr>
        <w:t>ה</w:t>
      </w:r>
      <w:r w:rsidR="00FF217C">
        <w:rPr>
          <w:rFonts w:hint="cs"/>
          <w:rtl/>
          <w:lang w:eastAsia="he-IL"/>
        </w:rPr>
        <w:t>משמעויות הדרמטיות שיש לעסקאות פי</w:t>
      </w:r>
      <w:r>
        <w:rPr>
          <w:rFonts w:hint="cs"/>
          <w:rtl/>
          <w:lang w:eastAsia="he-IL"/>
        </w:rPr>
        <w:t xml:space="preserve">נוי בינוי על מי שמתגורר בבניין, לכן רצינו להציע </w:t>
      </w:r>
      <w:r w:rsidR="00FF217C">
        <w:rPr>
          <w:rFonts w:hint="cs"/>
          <w:rtl/>
          <w:lang w:eastAsia="he-IL"/>
        </w:rPr>
        <w:t xml:space="preserve">להוסיף </w:t>
      </w:r>
      <w:r>
        <w:rPr>
          <w:rFonts w:hint="cs"/>
          <w:rtl/>
          <w:lang w:eastAsia="he-IL"/>
        </w:rPr>
        <w:t>שלפחות רוב הבעלים שמתג</w:t>
      </w:r>
      <w:r w:rsidR="00FF21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רר</w:t>
      </w:r>
      <w:r w:rsidR="00FF217C">
        <w:rPr>
          <w:rFonts w:hint="cs"/>
          <w:rtl/>
          <w:lang w:eastAsia="he-IL"/>
        </w:rPr>
        <w:t>ים ב</w:t>
      </w:r>
      <w:r>
        <w:rPr>
          <w:rFonts w:hint="cs"/>
          <w:rtl/>
          <w:lang w:eastAsia="he-IL"/>
        </w:rPr>
        <w:t>בניין מסכימים לעסקת פינוי בינוי. רצינו לתת למי שמתגורר בבניין את</w:t>
      </w:r>
      <w:r w:rsidR="00FF217C">
        <w:rPr>
          <w:rFonts w:hint="cs"/>
          <w:rtl/>
          <w:lang w:eastAsia="he-IL"/>
        </w:rPr>
        <w:t xml:space="preserve"> המקום שלו בתוך הרוב הנדרש. </w:t>
      </w:r>
    </w:p>
    <w:p w:rsidR="00FF217C" w:rsidRDefault="00FF217C" w:rsidP="00FF217C">
      <w:pPr>
        <w:rPr>
          <w:rtl/>
          <w:lang w:eastAsia="he-IL"/>
        </w:rPr>
      </w:pPr>
    </w:p>
    <w:p w:rsidR="001A13A3" w:rsidRDefault="001A13A3" w:rsidP="001A13A3">
      <w:pPr>
        <w:pStyle w:val="a4"/>
        <w:keepNext/>
        <w:rPr>
          <w:rtl/>
        </w:rPr>
      </w:pPr>
      <w:bookmarkStart w:id="812" w:name="_ETM_Q1_4358510"/>
      <w:bookmarkStart w:id="813" w:name="ET_speaker_תומר_רוזנר_223"/>
      <w:bookmarkEnd w:id="812"/>
      <w:r w:rsidRPr="001A13A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1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1A13A3" w:rsidRDefault="001A13A3" w:rsidP="001A13A3">
      <w:pPr>
        <w:pStyle w:val="KeepWithNext"/>
        <w:rPr>
          <w:rtl/>
          <w:lang w:eastAsia="he-IL"/>
        </w:rPr>
      </w:pPr>
    </w:p>
    <w:p w:rsidR="00FF217C" w:rsidRDefault="001A13A3" w:rsidP="0070429C">
      <w:pPr>
        <w:rPr>
          <w:rtl/>
          <w:lang w:eastAsia="he-IL"/>
        </w:rPr>
      </w:pPr>
      <w:bookmarkStart w:id="814" w:name="_ETM_Q1_4359033"/>
      <w:bookmarkStart w:id="815" w:name="_ETM_Q1_4359080"/>
      <w:bookmarkEnd w:id="814"/>
      <w:bookmarkEnd w:id="815"/>
      <w:r>
        <w:rPr>
          <w:rFonts w:hint="cs"/>
          <w:rtl/>
          <w:lang w:eastAsia="he-IL"/>
        </w:rPr>
        <w:t>ו</w:t>
      </w:r>
      <w:r w:rsidR="00FF217C">
        <w:rPr>
          <w:rFonts w:hint="cs"/>
          <w:rtl/>
          <w:lang w:eastAsia="he-IL"/>
        </w:rPr>
        <w:t>זה ב</w:t>
      </w:r>
      <w:r>
        <w:rPr>
          <w:rFonts w:hint="cs"/>
          <w:rtl/>
          <w:lang w:eastAsia="he-IL"/>
        </w:rPr>
        <w:t>ה</w:t>
      </w:r>
      <w:r w:rsidR="00FF217C">
        <w:rPr>
          <w:rFonts w:hint="cs"/>
          <w:rtl/>
          <w:lang w:eastAsia="he-IL"/>
        </w:rPr>
        <w:t xml:space="preserve">ינתן העובדה שאנחנו </w:t>
      </w:r>
      <w:r w:rsidR="0070429C">
        <w:rPr>
          <w:rFonts w:hint="cs"/>
          <w:rtl/>
          <w:lang w:eastAsia="he-IL"/>
        </w:rPr>
        <w:t xml:space="preserve">משנים את </w:t>
      </w:r>
      <w:r w:rsidR="00C20C48">
        <w:rPr>
          <w:rFonts w:hint="cs"/>
          <w:rtl/>
          <w:lang w:eastAsia="he-IL"/>
        </w:rPr>
        <w:t xml:space="preserve">כל הקונספט על ידי </w:t>
      </w:r>
      <w:r w:rsidR="0070429C">
        <w:rPr>
          <w:rFonts w:hint="cs"/>
          <w:rtl/>
          <w:lang w:eastAsia="he-IL"/>
        </w:rPr>
        <w:t xml:space="preserve">כך שאנחנו </w:t>
      </w:r>
      <w:bookmarkStart w:id="816" w:name="_ETM_Q1_4369756"/>
      <w:bookmarkEnd w:id="816"/>
      <w:r w:rsidR="0070429C">
        <w:rPr>
          <w:rFonts w:hint="cs"/>
          <w:rtl/>
          <w:lang w:eastAsia="he-IL"/>
        </w:rPr>
        <w:t>מכניסים את המשקיעים בצורה הרבה יותר משמעותית ממה שהיה עד היום.</w:t>
      </w:r>
      <w:r w:rsidR="00FF217C">
        <w:rPr>
          <w:rFonts w:hint="cs"/>
          <w:rtl/>
          <w:lang w:eastAsia="he-IL"/>
        </w:rPr>
        <w:t xml:space="preserve"> </w:t>
      </w:r>
    </w:p>
    <w:p w:rsidR="00FF217C" w:rsidRDefault="00FF217C" w:rsidP="00FF217C">
      <w:pPr>
        <w:rPr>
          <w:rtl/>
          <w:lang w:eastAsia="he-IL"/>
        </w:rPr>
      </w:pPr>
    </w:p>
    <w:p w:rsidR="0070429C" w:rsidRDefault="0070429C" w:rsidP="0070429C">
      <w:pPr>
        <w:pStyle w:val="af9"/>
        <w:keepNext/>
        <w:rPr>
          <w:rtl/>
          <w:lang w:eastAsia="he-IL"/>
        </w:rPr>
      </w:pPr>
      <w:bookmarkStart w:id="817" w:name="_ETM_Q1_4408643"/>
      <w:bookmarkStart w:id="818" w:name="ET_guest_צחי_דוד_224"/>
      <w:bookmarkEnd w:id="817"/>
      <w:r w:rsidRPr="00704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7042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8"/>
    </w:p>
    <w:p w:rsidR="0070429C" w:rsidRDefault="0070429C" w:rsidP="0070429C">
      <w:pPr>
        <w:pStyle w:val="KeepWithNext"/>
        <w:rPr>
          <w:rtl/>
          <w:lang w:eastAsia="he-IL"/>
        </w:rPr>
      </w:pPr>
    </w:p>
    <w:p w:rsidR="0070429C" w:rsidRDefault="0070429C" w:rsidP="0070429C">
      <w:pPr>
        <w:rPr>
          <w:rtl/>
          <w:lang w:eastAsia="he-IL"/>
        </w:rPr>
      </w:pPr>
      <w:bookmarkStart w:id="819" w:name="_ETM_Q1_4409146"/>
      <w:bookmarkStart w:id="820" w:name="_ETM_Q1_4409200"/>
      <w:bookmarkEnd w:id="819"/>
      <w:bookmarkEnd w:id="820"/>
      <w:r>
        <w:rPr>
          <w:rFonts w:hint="cs"/>
          <w:rtl/>
          <w:lang w:eastAsia="he-IL"/>
        </w:rPr>
        <w:t xml:space="preserve">איזו </w:t>
      </w:r>
      <w:bookmarkStart w:id="821" w:name="_ETM_Q1_4409303"/>
      <w:bookmarkEnd w:id="821"/>
      <w:r>
        <w:rPr>
          <w:rFonts w:hint="cs"/>
          <w:rtl/>
          <w:lang w:eastAsia="he-IL"/>
        </w:rPr>
        <w:t xml:space="preserve">זכות נוספת אתם מציעים לתת? </w:t>
      </w:r>
    </w:p>
    <w:p w:rsidR="0070429C" w:rsidRDefault="0070429C" w:rsidP="0070429C">
      <w:pPr>
        <w:rPr>
          <w:rtl/>
          <w:lang w:eastAsia="he-IL"/>
        </w:rPr>
      </w:pPr>
    </w:p>
    <w:p w:rsidR="0070429C" w:rsidRDefault="0070429C" w:rsidP="0070429C">
      <w:pPr>
        <w:ind w:firstLine="0"/>
        <w:rPr>
          <w:rtl/>
          <w:lang w:eastAsia="he-IL"/>
        </w:rPr>
      </w:pPr>
      <w:bookmarkStart w:id="822" w:name="_ETM_Q1_4413669"/>
      <w:bookmarkEnd w:id="822"/>
    </w:p>
    <w:p w:rsidR="0070429C" w:rsidRDefault="0070429C" w:rsidP="0070429C">
      <w:pPr>
        <w:pStyle w:val="a4"/>
        <w:keepNext/>
        <w:rPr>
          <w:rtl/>
        </w:rPr>
      </w:pPr>
      <w:bookmarkStart w:id="823" w:name="ET_speaker_תומר_רוזנר_225"/>
      <w:r w:rsidRPr="0070429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042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70429C" w:rsidRDefault="0070429C" w:rsidP="0070429C">
      <w:pPr>
        <w:pStyle w:val="KeepWithNext"/>
        <w:rPr>
          <w:rtl/>
          <w:lang w:eastAsia="he-IL"/>
        </w:rPr>
      </w:pPr>
    </w:p>
    <w:p w:rsidR="0070429C" w:rsidRDefault="0070429C" w:rsidP="0070429C">
      <w:pPr>
        <w:rPr>
          <w:rtl/>
          <w:lang w:eastAsia="he-IL"/>
        </w:rPr>
      </w:pPr>
      <w:bookmarkStart w:id="824" w:name="_ETM_Q1_4414210"/>
      <w:bookmarkStart w:id="825" w:name="_ETM_Q1_4414269"/>
      <w:bookmarkEnd w:id="824"/>
      <w:bookmarkEnd w:id="825"/>
      <w:r>
        <w:rPr>
          <w:rFonts w:hint="cs"/>
          <w:rtl/>
          <w:lang w:eastAsia="he-IL"/>
        </w:rPr>
        <w:t xml:space="preserve">שבנוסף לדרישה של רוב של </w:t>
      </w:r>
      <w:bookmarkStart w:id="826" w:name="_ETM_Q1_4415958"/>
      <w:bookmarkEnd w:id="826"/>
      <w:r>
        <w:rPr>
          <w:rFonts w:hint="cs"/>
          <w:rtl/>
          <w:lang w:eastAsia="he-IL"/>
        </w:rPr>
        <w:t>66% מכלל הבעלים יידרש רוב של 50% לפחות מ</w:t>
      </w:r>
      <w:bookmarkStart w:id="827" w:name="_ETM_Q1_4417655"/>
      <w:bookmarkEnd w:id="827"/>
      <w:r>
        <w:rPr>
          <w:rFonts w:hint="cs"/>
          <w:rtl/>
          <w:lang w:eastAsia="he-IL"/>
        </w:rPr>
        <w:t xml:space="preserve">הבעלים שמתגוררים. </w:t>
      </w:r>
      <w:bookmarkStart w:id="828" w:name="_ETM_Q1_4424984"/>
      <w:bookmarkEnd w:id="828"/>
    </w:p>
    <w:p w:rsidR="0070429C" w:rsidRDefault="0070429C" w:rsidP="0070429C">
      <w:pPr>
        <w:ind w:firstLine="0"/>
        <w:rPr>
          <w:rtl/>
          <w:lang w:eastAsia="he-IL"/>
        </w:rPr>
      </w:pPr>
      <w:bookmarkStart w:id="829" w:name="_ETM_Q1_4425038"/>
      <w:bookmarkStart w:id="830" w:name="_ETM_Q1_4425474"/>
      <w:bookmarkEnd w:id="829"/>
      <w:bookmarkEnd w:id="830"/>
    </w:p>
    <w:p w:rsidR="0070429C" w:rsidRDefault="0070429C" w:rsidP="0070429C">
      <w:pPr>
        <w:pStyle w:val="af9"/>
        <w:keepNext/>
        <w:rPr>
          <w:rtl/>
          <w:lang w:eastAsia="he-IL"/>
        </w:rPr>
      </w:pPr>
      <w:bookmarkStart w:id="831" w:name="_ETM_Q1_4425540"/>
      <w:bookmarkStart w:id="832" w:name="_ETM_Q1_4426888"/>
      <w:bookmarkStart w:id="833" w:name="ET_guest_צחי_דוד_226"/>
      <w:bookmarkEnd w:id="831"/>
      <w:bookmarkEnd w:id="832"/>
      <w:r w:rsidRPr="00704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7042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3"/>
    </w:p>
    <w:p w:rsidR="0070429C" w:rsidRDefault="0070429C" w:rsidP="0070429C">
      <w:pPr>
        <w:pStyle w:val="KeepWithNext"/>
        <w:rPr>
          <w:rtl/>
          <w:lang w:eastAsia="he-IL"/>
        </w:rPr>
      </w:pPr>
    </w:p>
    <w:p w:rsidR="00FF217C" w:rsidRDefault="00FF217C" w:rsidP="0070429C">
      <w:pPr>
        <w:rPr>
          <w:rtl/>
          <w:lang w:eastAsia="he-IL"/>
        </w:rPr>
      </w:pPr>
      <w:bookmarkStart w:id="834" w:name="_ETM_Q1_4427345"/>
      <w:bookmarkStart w:id="835" w:name="_ETM_Q1_4427416"/>
      <w:bookmarkStart w:id="836" w:name="_ETM_Q1_4410624"/>
      <w:bookmarkStart w:id="837" w:name="_ETM_Q1_4410711"/>
      <w:bookmarkEnd w:id="834"/>
      <w:bookmarkEnd w:id="835"/>
      <w:bookmarkEnd w:id="836"/>
      <w:bookmarkEnd w:id="837"/>
      <w:r>
        <w:rPr>
          <w:rFonts w:hint="cs"/>
          <w:rtl/>
          <w:lang w:eastAsia="he-IL"/>
        </w:rPr>
        <w:t>מתגור</w:t>
      </w:r>
      <w:r w:rsidR="0070429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או ל</w:t>
      </w:r>
      <w:r w:rsidR="0070429C">
        <w:rPr>
          <w:rFonts w:hint="cs"/>
          <w:rtl/>
          <w:lang w:eastAsia="he-IL"/>
        </w:rPr>
        <w:t xml:space="preserve">א מתגורר </w:t>
      </w:r>
      <w:r>
        <w:rPr>
          <w:rFonts w:hint="cs"/>
          <w:rtl/>
          <w:lang w:eastAsia="he-IL"/>
        </w:rPr>
        <w:t xml:space="preserve">זה משהו </w:t>
      </w:r>
      <w:proofErr w:type="spellStart"/>
      <w:r w:rsidR="0070429C">
        <w:rPr>
          <w:rFonts w:hint="cs"/>
          <w:rtl/>
          <w:lang w:eastAsia="he-IL"/>
        </w:rPr>
        <w:t>פלואידי</w:t>
      </w:r>
      <w:proofErr w:type="spellEnd"/>
      <w:r w:rsidR="0070429C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, טעון שינוי מאוד מהיר. </w:t>
      </w:r>
    </w:p>
    <w:p w:rsidR="00FF217C" w:rsidRDefault="00FF217C" w:rsidP="00FF217C">
      <w:pPr>
        <w:rPr>
          <w:rtl/>
          <w:lang w:eastAsia="he-IL"/>
        </w:rPr>
      </w:pPr>
    </w:p>
    <w:p w:rsidR="0070429C" w:rsidRDefault="0070429C" w:rsidP="0070429C">
      <w:pPr>
        <w:pStyle w:val="a4"/>
        <w:keepNext/>
        <w:rPr>
          <w:rtl/>
        </w:rPr>
      </w:pPr>
      <w:bookmarkStart w:id="838" w:name="_ETM_Q1_4434192"/>
      <w:bookmarkStart w:id="839" w:name="ET_speaker_תומר_רוזנר_227"/>
      <w:bookmarkEnd w:id="838"/>
      <w:r w:rsidRPr="0070429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042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70429C" w:rsidRDefault="0070429C" w:rsidP="0070429C">
      <w:pPr>
        <w:pStyle w:val="KeepWithNext"/>
        <w:rPr>
          <w:rtl/>
          <w:lang w:eastAsia="he-IL"/>
        </w:rPr>
      </w:pPr>
    </w:p>
    <w:p w:rsidR="00FF217C" w:rsidRDefault="0070429C" w:rsidP="00FF217C">
      <w:pPr>
        <w:rPr>
          <w:rtl/>
          <w:lang w:eastAsia="he-IL"/>
        </w:rPr>
      </w:pPr>
      <w:bookmarkStart w:id="840" w:name="_ETM_Q1_4434734"/>
      <w:bookmarkStart w:id="841" w:name="_ETM_Q1_4434810"/>
      <w:bookmarkEnd w:id="840"/>
      <w:bookmarkEnd w:id="841"/>
      <w:r>
        <w:rPr>
          <w:rFonts w:hint="cs"/>
          <w:rtl/>
          <w:lang w:eastAsia="he-IL"/>
        </w:rPr>
        <w:t>בעלים ש</w:t>
      </w:r>
      <w:r w:rsidR="00FF217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</w:t>
      </w:r>
      <w:r w:rsidR="00FF217C">
        <w:rPr>
          <w:rFonts w:hint="cs"/>
          <w:rtl/>
          <w:lang w:eastAsia="he-IL"/>
        </w:rPr>
        <w:t>גורר</w:t>
      </w:r>
      <w:r>
        <w:rPr>
          <w:rFonts w:hint="cs"/>
          <w:rtl/>
          <w:lang w:eastAsia="he-IL"/>
        </w:rPr>
        <w:t>?</w:t>
      </w:r>
    </w:p>
    <w:p w:rsidR="00FF217C" w:rsidRDefault="00FF217C" w:rsidP="00FF217C">
      <w:pPr>
        <w:rPr>
          <w:rtl/>
          <w:lang w:eastAsia="he-IL"/>
        </w:rPr>
      </w:pPr>
    </w:p>
    <w:p w:rsidR="005F42EA" w:rsidRDefault="005F42EA" w:rsidP="005F42EA">
      <w:pPr>
        <w:pStyle w:val="af9"/>
        <w:keepNext/>
        <w:rPr>
          <w:rtl/>
          <w:lang w:eastAsia="he-IL"/>
        </w:rPr>
      </w:pPr>
      <w:bookmarkStart w:id="842" w:name="_ETM_Q1_4444506"/>
      <w:bookmarkStart w:id="843" w:name="ET_guest_דר_אסף_שפנייר_228"/>
      <w:bookmarkEnd w:id="842"/>
      <w:r w:rsidRPr="005F4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שפנייר</w:t>
      </w:r>
      <w:proofErr w:type="spellEnd"/>
      <w:r>
        <w:rPr>
          <w:rtl/>
          <w:lang w:eastAsia="he-IL"/>
        </w:rPr>
        <w:t>:</w:t>
      </w:r>
      <w:r w:rsidRPr="005F42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3"/>
    </w:p>
    <w:p w:rsidR="005F42EA" w:rsidRDefault="005F42EA" w:rsidP="005F42EA">
      <w:pPr>
        <w:pStyle w:val="KeepWithNext"/>
        <w:rPr>
          <w:rtl/>
          <w:lang w:eastAsia="he-IL"/>
        </w:rPr>
      </w:pPr>
    </w:p>
    <w:p w:rsidR="00FF217C" w:rsidRDefault="005F42EA" w:rsidP="005F42EA">
      <w:pPr>
        <w:rPr>
          <w:rtl/>
          <w:lang w:eastAsia="he-IL"/>
        </w:rPr>
      </w:pPr>
      <w:bookmarkStart w:id="844" w:name="_ETM_Q1_4444923"/>
      <w:bookmarkStart w:id="845" w:name="_ETM_Q1_4444978"/>
      <w:bookmarkEnd w:id="844"/>
      <w:bookmarkEnd w:id="845"/>
      <w:r>
        <w:rPr>
          <w:rFonts w:hint="cs"/>
          <w:rtl/>
          <w:lang w:eastAsia="he-IL"/>
        </w:rPr>
        <w:t xml:space="preserve">יש שלושה </w:t>
      </w:r>
      <w:r w:rsidR="00FF217C">
        <w:rPr>
          <w:rFonts w:hint="cs"/>
          <w:rtl/>
          <w:lang w:eastAsia="he-IL"/>
        </w:rPr>
        <w:t>סעיפים ש</w:t>
      </w:r>
      <w:r>
        <w:rPr>
          <w:rFonts w:hint="cs"/>
          <w:rtl/>
          <w:lang w:eastAsia="he-IL"/>
        </w:rPr>
        <w:t xml:space="preserve">נשארו במחלוקת ואנחנו קוראים ומבקשים להוציא אותם מהחוק ולהעביר אותם לחקיקה רגילה. </w:t>
      </w:r>
    </w:p>
    <w:p w:rsidR="00FF217C" w:rsidRDefault="00FF217C" w:rsidP="00FF217C">
      <w:pPr>
        <w:rPr>
          <w:rtl/>
          <w:lang w:eastAsia="he-IL"/>
        </w:rPr>
      </w:pPr>
    </w:p>
    <w:p w:rsidR="005F42EA" w:rsidRDefault="005F42EA" w:rsidP="005F42EA">
      <w:pPr>
        <w:pStyle w:val="af6"/>
        <w:keepNext/>
        <w:rPr>
          <w:rtl/>
        </w:rPr>
      </w:pPr>
      <w:bookmarkStart w:id="846" w:name="_ETM_Q1_4458504"/>
      <w:bookmarkStart w:id="847" w:name="_ETM_Q1_4458552"/>
      <w:bookmarkStart w:id="848" w:name="_ETM_Q1_4459892"/>
      <w:bookmarkStart w:id="849" w:name="ET_yor_5854_229"/>
      <w:bookmarkEnd w:id="846"/>
      <w:bookmarkEnd w:id="847"/>
      <w:bookmarkEnd w:id="848"/>
      <w:r w:rsidRPr="005F42EA">
        <w:rPr>
          <w:rStyle w:val="TagStyle"/>
          <w:rtl/>
        </w:rPr>
        <w:t xml:space="preserve"> &lt;&lt; </w:t>
      </w:r>
      <w:proofErr w:type="spellStart"/>
      <w:r w:rsidRPr="005F42EA">
        <w:rPr>
          <w:rStyle w:val="TagStyle"/>
          <w:rtl/>
        </w:rPr>
        <w:t>יור</w:t>
      </w:r>
      <w:proofErr w:type="spellEnd"/>
      <w:r w:rsidRPr="005F42E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F42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:rsidR="005F42EA" w:rsidRDefault="005F42EA" w:rsidP="005F42EA">
      <w:pPr>
        <w:pStyle w:val="KeepWithNext"/>
        <w:rPr>
          <w:rtl/>
          <w:lang w:eastAsia="he-IL"/>
        </w:rPr>
      </w:pPr>
    </w:p>
    <w:p w:rsidR="00FF217C" w:rsidRDefault="005F42EA" w:rsidP="00FF217C">
      <w:pPr>
        <w:rPr>
          <w:rtl/>
          <w:lang w:eastAsia="he-IL"/>
        </w:rPr>
      </w:pPr>
      <w:bookmarkStart w:id="850" w:name="_ETM_Q1_4460507"/>
      <w:bookmarkStart w:id="851" w:name="_ETM_Q1_4460555"/>
      <w:bookmarkEnd w:id="850"/>
      <w:bookmarkEnd w:id="851"/>
      <w:r>
        <w:rPr>
          <w:rFonts w:hint="cs"/>
          <w:rtl/>
          <w:lang w:eastAsia="he-IL"/>
        </w:rPr>
        <w:t>איזה סעיפים?</w:t>
      </w:r>
    </w:p>
    <w:p w:rsidR="00FF217C" w:rsidRDefault="00FF217C" w:rsidP="00FF217C">
      <w:pPr>
        <w:rPr>
          <w:rtl/>
          <w:lang w:eastAsia="he-IL"/>
        </w:rPr>
      </w:pPr>
    </w:p>
    <w:p w:rsidR="005F42EA" w:rsidRDefault="005F42EA" w:rsidP="005F42EA">
      <w:pPr>
        <w:pStyle w:val="af9"/>
        <w:keepNext/>
        <w:rPr>
          <w:rtl/>
          <w:lang w:eastAsia="he-IL"/>
        </w:rPr>
      </w:pPr>
      <w:bookmarkStart w:id="852" w:name="ET_guest_דר_אסף_שפנייר_230"/>
      <w:r w:rsidRPr="005F4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שפנייר</w:t>
      </w:r>
      <w:proofErr w:type="spellEnd"/>
      <w:r>
        <w:rPr>
          <w:rtl/>
          <w:lang w:eastAsia="he-IL"/>
        </w:rPr>
        <w:t>:</w:t>
      </w:r>
      <w:r w:rsidRPr="005F42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2"/>
    </w:p>
    <w:p w:rsidR="005F42EA" w:rsidRDefault="005F42EA" w:rsidP="005F42EA">
      <w:pPr>
        <w:pStyle w:val="KeepWithNext"/>
        <w:rPr>
          <w:rtl/>
          <w:lang w:eastAsia="he-IL"/>
        </w:rPr>
      </w:pPr>
    </w:p>
    <w:p w:rsidR="00FF217C" w:rsidRDefault="005F42EA" w:rsidP="005F42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הסעיפים שנשארו </w:t>
      </w:r>
      <w:bookmarkStart w:id="853" w:name="_ETM_Q1_4463220"/>
      <w:bookmarkEnd w:id="853"/>
      <w:r>
        <w:rPr>
          <w:rFonts w:hint="cs"/>
          <w:rtl/>
          <w:lang w:eastAsia="he-IL"/>
        </w:rPr>
        <w:t>בתכלת.</w:t>
      </w:r>
      <w:r w:rsidR="00FF217C">
        <w:rPr>
          <w:rFonts w:hint="cs"/>
          <w:rtl/>
          <w:lang w:eastAsia="he-IL"/>
        </w:rPr>
        <w:t xml:space="preserve"> </w:t>
      </w:r>
    </w:p>
    <w:p w:rsidR="00FF217C" w:rsidRDefault="00FF217C" w:rsidP="00FF217C">
      <w:pPr>
        <w:rPr>
          <w:rtl/>
          <w:lang w:eastAsia="he-IL"/>
        </w:rPr>
      </w:pPr>
    </w:p>
    <w:p w:rsidR="005F42EA" w:rsidRDefault="005F42EA" w:rsidP="005F42EA">
      <w:pPr>
        <w:pStyle w:val="af6"/>
        <w:keepNext/>
        <w:rPr>
          <w:rtl/>
        </w:rPr>
      </w:pPr>
      <w:bookmarkStart w:id="854" w:name="ET_yor_5854_231"/>
      <w:r w:rsidRPr="005F42EA">
        <w:rPr>
          <w:rStyle w:val="TagStyle"/>
          <w:rtl/>
        </w:rPr>
        <w:t xml:space="preserve"> &lt;&lt; </w:t>
      </w:r>
      <w:proofErr w:type="spellStart"/>
      <w:r w:rsidRPr="005F42EA">
        <w:rPr>
          <w:rStyle w:val="TagStyle"/>
          <w:rtl/>
        </w:rPr>
        <w:t>יור</w:t>
      </w:r>
      <w:proofErr w:type="spellEnd"/>
      <w:r w:rsidRPr="005F42E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F42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5F42EA" w:rsidRDefault="005F42EA" w:rsidP="005F42EA">
      <w:pPr>
        <w:pStyle w:val="KeepWithNext"/>
        <w:rPr>
          <w:rtl/>
          <w:lang w:eastAsia="he-IL"/>
        </w:rPr>
      </w:pPr>
    </w:p>
    <w:p w:rsidR="00FF217C" w:rsidRDefault="00FF217C" w:rsidP="00C20C4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מציע לזרוק את כל החוק</w:t>
      </w:r>
      <w:r w:rsidR="005F42EA">
        <w:rPr>
          <w:rFonts w:hint="cs"/>
          <w:rtl/>
          <w:lang w:eastAsia="he-IL"/>
        </w:rPr>
        <w:t>.</w:t>
      </w:r>
    </w:p>
    <w:p w:rsidR="00FF217C" w:rsidRDefault="00FF217C" w:rsidP="00FF217C">
      <w:pPr>
        <w:rPr>
          <w:rtl/>
          <w:lang w:eastAsia="he-IL"/>
        </w:rPr>
      </w:pPr>
    </w:p>
    <w:p w:rsidR="005F42EA" w:rsidRDefault="005F42EA" w:rsidP="005F42EA">
      <w:pPr>
        <w:pStyle w:val="af9"/>
        <w:keepNext/>
        <w:rPr>
          <w:rtl/>
          <w:lang w:eastAsia="he-IL"/>
        </w:rPr>
      </w:pPr>
      <w:bookmarkStart w:id="855" w:name="_ETM_Q1_4478255"/>
      <w:bookmarkStart w:id="856" w:name="ET_guest_דר_אסף_שפנייר_232"/>
      <w:bookmarkEnd w:id="855"/>
      <w:r w:rsidRPr="005F4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שפנייר</w:t>
      </w:r>
      <w:proofErr w:type="spellEnd"/>
      <w:r>
        <w:rPr>
          <w:rtl/>
          <w:lang w:eastAsia="he-IL"/>
        </w:rPr>
        <w:t>:</w:t>
      </w:r>
      <w:r w:rsidRPr="005F42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6"/>
    </w:p>
    <w:p w:rsidR="005F42EA" w:rsidRDefault="005F42EA" w:rsidP="005F42EA">
      <w:pPr>
        <w:pStyle w:val="KeepWithNext"/>
        <w:rPr>
          <w:rtl/>
          <w:lang w:eastAsia="he-IL"/>
        </w:rPr>
      </w:pPr>
    </w:p>
    <w:p w:rsidR="00FF217C" w:rsidRDefault="005F42EA" w:rsidP="00C20C48">
      <w:pPr>
        <w:rPr>
          <w:rtl/>
          <w:lang w:eastAsia="he-IL"/>
        </w:rPr>
      </w:pPr>
      <w:bookmarkStart w:id="857" w:name="_ETM_Q1_4478670"/>
      <w:bookmarkStart w:id="858" w:name="_ETM_Q1_4478720"/>
      <w:bookmarkEnd w:id="857"/>
      <w:bookmarkEnd w:id="858"/>
      <w:r>
        <w:rPr>
          <w:rFonts w:hint="cs"/>
          <w:rtl/>
          <w:lang w:eastAsia="he-IL"/>
        </w:rPr>
        <w:t xml:space="preserve">רק את </w:t>
      </w:r>
      <w:r w:rsidR="00FF217C">
        <w:rPr>
          <w:rFonts w:hint="cs"/>
          <w:rtl/>
          <w:lang w:eastAsia="he-IL"/>
        </w:rPr>
        <w:t>שלושת הסעי</w:t>
      </w:r>
      <w:r>
        <w:rPr>
          <w:rFonts w:hint="cs"/>
          <w:rtl/>
          <w:lang w:eastAsia="he-IL"/>
        </w:rPr>
        <w:t>פ</w:t>
      </w:r>
      <w:r w:rsidR="00FF217C">
        <w:rPr>
          <w:rFonts w:hint="cs"/>
          <w:rtl/>
          <w:lang w:eastAsia="he-IL"/>
        </w:rPr>
        <w:t xml:space="preserve">ים האלה. מה שהיועץ </w:t>
      </w:r>
      <w:r>
        <w:rPr>
          <w:rFonts w:hint="cs"/>
          <w:rtl/>
          <w:lang w:eastAsia="he-IL"/>
        </w:rPr>
        <w:t>אמר לגבי הרוב של 50%</w:t>
      </w:r>
      <w:r>
        <w:rPr>
          <w:rFonts w:hint="cs"/>
          <w:lang w:eastAsia="he-IL"/>
        </w:rPr>
        <w:t xml:space="preserve"> </w:t>
      </w:r>
      <w:bookmarkStart w:id="859" w:name="_ETM_Q1_4483956"/>
      <w:bookmarkEnd w:id="859"/>
      <w:r>
        <w:rPr>
          <w:rFonts w:hint="cs"/>
          <w:rtl/>
          <w:lang w:eastAsia="he-IL"/>
        </w:rPr>
        <w:t xml:space="preserve">מבעלי הדירות </w:t>
      </w:r>
      <w:r w:rsidR="00C20C48">
        <w:rPr>
          <w:rFonts w:hint="cs"/>
          <w:rtl/>
          <w:lang w:eastAsia="he-IL"/>
        </w:rPr>
        <w:t xml:space="preserve">- </w:t>
      </w:r>
      <w:r w:rsidR="00FF217C">
        <w:rPr>
          <w:rFonts w:hint="cs"/>
          <w:rtl/>
          <w:lang w:eastAsia="he-IL"/>
        </w:rPr>
        <w:t>רעיון נכון.</w:t>
      </w:r>
    </w:p>
    <w:p w:rsidR="00FF217C" w:rsidRDefault="00FF217C" w:rsidP="00FF217C">
      <w:pPr>
        <w:rPr>
          <w:rtl/>
          <w:lang w:eastAsia="he-IL"/>
        </w:rPr>
      </w:pPr>
    </w:p>
    <w:p w:rsidR="005F42EA" w:rsidRDefault="005F42EA" w:rsidP="005F42EA">
      <w:pPr>
        <w:pStyle w:val="af6"/>
        <w:keepNext/>
        <w:rPr>
          <w:rtl/>
        </w:rPr>
      </w:pPr>
      <w:bookmarkStart w:id="860" w:name="_ETM_Q1_4486356"/>
      <w:bookmarkStart w:id="861" w:name="ET_yor_5854_233"/>
      <w:bookmarkEnd w:id="860"/>
      <w:r w:rsidRPr="005F42EA">
        <w:rPr>
          <w:rStyle w:val="TagStyle"/>
          <w:rtl/>
        </w:rPr>
        <w:t xml:space="preserve"> &lt;&lt; </w:t>
      </w:r>
      <w:proofErr w:type="spellStart"/>
      <w:r w:rsidRPr="005F42EA">
        <w:rPr>
          <w:rStyle w:val="TagStyle"/>
          <w:rtl/>
        </w:rPr>
        <w:t>יור</w:t>
      </w:r>
      <w:proofErr w:type="spellEnd"/>
      <w:r w:rsidRPr="005F42E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F42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"/>
    </w:p>
    <w:p w:rsidR="005F42EA" w:rsidRDefault="005F42EA" w:rsidP="005F42EA">
      <w:pPr>
        <w:pStyle w:val="KeepWithNext"/>
        <w:rPr>
          <w:rtl/>
          <w:lang w:eastAsia="he-IL"/>
        </w:rPr>
      </w:pPr>
    </w:p>
    <w:p w:rsidR="00947E9A" w:rsidRPr="00947E9A" w:rsidRDefault="00FF217C" w:rsidP="00947E9A">
      <w:pPr>
        <w:rPr>
          <w:rtl/>
          <w:lang w:eastAsia="he-IL"/>
        </w:rPr>
      </w:pPr>
      <w:bookmarkStart w:id="862" w:name="_ETM_Q1_4487050"/>
      <w:bookmarkStart w:id="863" w:name="_ETM_Q1_4487102"/>
      <w:bookmarkEnd w:id="862"/>
      <w:bookmarkEnd w:id="863"/>
      <w:r>
        <w:rPr>
          <w:rFonts w:hint="cs"/>
          <w:rtl/>
          <w:lang w:eastAsia="he-IL"/>
        </w:rPr>
        <w:t>עדיין זה קשור לרוב שאתה מבקש להוציא.</w:t>
      </w:r>
      <w:r w:rsidR="005F42EA">
        <w:rPr>
          <w:rFonts w:hint="cs"/>
          <w:rtl/>
          <w:lang w:eastAsia="he-IL"/>
        </w:rPr>
        <w:t xml:space="preserve"> זה לא נשמע הגיוני.</w:t>
      </w:r>
      <w:r w:rsidR="00947E9A">
        <w:rPr>
          <w:rFonts w:hint="cs"/>
          <w:rtl/>
          <w:lang w:eastAsia="he-IL"/>
        </w:rPr>
        <w:t xml:space="preserve"> תומר, ההצעה שלך היא הצעה </w:t>
      </w:r>
      <w:bookmarkStart w:id="864" w:name="_ETM_Q1_4602641"/>
      <w:bookmarkEnd w:id="864"/>
      <w:r w:rsidR="00947E9A">
        <w:rPr>
          <w:rFonts w:hint="cs"/>
          <w:rtl/>
          <w:lang w:eastAsia="he-IL"/>
        </w:rPr>
        <w:t xml:space="preserve">חדשה, </w:t>
      </w:r>
      <w:bookmarkStart w:id="865" w:name="_ETM_Q1_4540530"/>
      <w:bookmarkStart w:id="866" w:name="_ETM_Q1_4547088"/>
      <w:bookmarkStart w:id="867" w:name="_ETM_Q1_4547538"/>
      <w:bookmarkStart w:id="868" w:name="_ETM_Q1_4547585"/>
      <w:bookmarkEnd w:id="865"/>
      <w:bookmarkEnd w:id="866"/>
      <w:bookmarkEnd w:id="867"/>
      <w:bookmarkEnd w:id="868"/>
      <w:r w:rsidR="00947E9A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א </w:t>
      </w:r>
      <w:r w:rsidR="00947E9A">
        <w:rPr>
          <w:rFonts w:hint="cs"/>
          <w:rtl/>
          <w:lang w:eastAsia="he-IL"/>
        </w:rPr>
        <w:t xml:space="preserve">לא הייתה בנוסח שפורסם. למה קפצנו </w:t>
      </w:r>
      <w:bookmarkStart w:id="869" w:name="_ETM_Q1_4606243"/>
      <w:bookmarkEnd w:id="869"/>
      <w:r w:rsidR="00947E9A">
        <w:rPr>
          <w:rFonts w:hint="cs"/>
          <w:rtl/>
          <w:lang w:eastAsia="he-IL"/>
        </w:rPr>
        <w:t xml:space="preserve">נגד אביעד כשהוא הציע משהו לגבי בניינים מסוכנים? </w:t>
      </w:r>
    </w:p>
    <w:p w:rsidR="00FF217C" w:rsidRDefault="00FF217C" w:rsidP="00947E9A">
      <w:pPr>
        <w:ind w:firstLine="0"/>
        <w:rPr>
          <w:rtl/>
          <w:lang w:eastAsia="he-IL"/>
        </w:rPr>
      </w:pPr>
    </w:p>
    <w:p w:rsidR="00947E9A" w:rsidRDefault="00947E9A" w:rsidP="00947E9A">
      <w:pPr>
        <w:pStyle w:val="a4"/>
        <w:keepNext/>
        <w:rPr>
          <w:rtl/>
        </w:rPr>
      </w:pPr>
      <w:bookmarkStart w:id="870" w:name="_ETM_Q1_4610061"/>
      <w:bookmarkStart w:id="871" w:name="_ETM_Q1_4610111"/>
      <w:bookmarkStart w:id="872" w:name="_ETM_Q1_4613976"/>
      <w:bookmarkStart w:id="873" w:name="ET_speaker_תומר_רוזנר_237"/>
      <w:bookmarkEnd w:id="870"/>
      <w:bookmarkEnd w:id="871"/>
      <w:bookmarkEnd w:id="872"/>
      <w:r w:rsidRPr="00947E9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7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947E9A" w:rsidRDefault="00947E9A" w:rsidP="00947E9A">
      <w:pPr>
        <w:pStyle w:val="KeepWithNext"/>
        <w:rPr>
          <w:rtl/>
          <w:lang w:eastAsia="he-IL"/>
        </w:rPr>
      </w:pPr>
    </w:p>
    <w:p w:rsidR="00947E9A" w:rsidRDefault="00FF217C" w:rsidP="00947E9A">
      <w:pPr>
        <w:rPr>
          <w:rtl/>
          <w:lang w:eastAsia="he-IL"/>
        </w:rPr>
      </w:pPr>
      <w:bookmarkStart w:id="874" w:name="_ETM_Q1_4614413"/>
      <w:bookmarkStart w:id="875" w:name="_ETM_Q1_4614456"/>
      <w:bookmarkStart w:id="876" w:name="_ETM_Q1_4610933"/>
      <w:bookmarkStart w:id="877" w:name="_ETM_Q1_4611023"/>
      <w:bookmarkEnd w:id="874"/>
      <w:bookmarkEnd w:id="875"/>
      <w:bookmarkEnd w:id="876"/>
      <w:bookmarkEnd w:id="877"/>
      <w:r>
        <w:rPr>
          <w:rFonts w:hint="cs"/>
          <w:rtl/>
          <w:lang w:eastAsia="he-IL"/>
        </w:rPr>
        <w:t xml:space="preserve">הנושא של בניינים </w:t>
      </w:r>
      <w:r w:rsidR="00947E9A">
        <w:rPr>
          <w:rFonts w:hint="cs"/>
          <w:rtl/>
          <w:lang w:eastAsia="he-IL"/>
        </w:rPr>
        <w:t xml:space="preserve">מסוכנים או </w:t>
      </w:r>
      <w:bookmarkStart w:id="878" w:name="_ETM_Q1_4619192"/>
      <w:bookmarkEnd w:id="878"/>
      <w:r w:rsidR="00947E9A">
        <w:rPr>
          <w:rFonts w:hint="cs"/>
          <w:rtl/>
          <w:lang w:eastAsia="he-IL"/>
        </w:rPr>
        <w:t>בניינים שנהרסו מ</w:t>
      </w:r>
      <w:r>
        <w:rPr>
          <w:rFonts w:hint="cs"/>
          <w:rtl/>
          <w:lang w:eastAsia="he-IL"/>
        </w:rPr>
        <w:t>ו</w:t>
      </w:r>
      <w:r w:rsidR="00947E9A">
        <w:rPr>
          <w:rFonts w:hint="cs"/>
          <w:rtl/>
          <w:lang w:eastAsia="he-IL"/>
        </w:rPr>
        <w:t xml:space="preserve">סדר בחוק אחר, בחוק המקרקעין. </w:t>
      </w:r>
      <w:bookmarkStart w:id="879" w:name="_ETM_Q1_4629397"/>
      <w:bookmarkStart w:id="880" w:name="_ETM_Q1_4630061"/>
      <w:bookmarkStart w:id="881" w:name="_ETM_Q1_4630124"/>
      <w:bookmarkEnd w:id="879"/>
      <w:bookmarkEnd w:id="880"/>
      <w:bookmarkEnd w:id="881"/>
      <w:r w:rsidR="00947E9A">
        <w:rPr>
          <w:rFonts w:hint="cs"/>
          <w:rtl/>
          <w:lang w:eastAsia="he-IL"/>
        </w:rPr>
        <w:t>אם הו</w:t>
      </w:r>
      <w:r>
        <w:rPr>
          <w:rFonts w:hint="cs"/>
          <w:rtl/>
          <w:lang w:eastAsia="he-IL"/>
        </w:rPr>
        <w:t>ו</w:t>
      </w:r>
      <w:r w:rsidR="00947E9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דה מעוניינ</w:t>
      </w:r>
      <w:r w:rsidR="00947E9A">
        <w:rPr>
          <w:rFonts w:hint="cs"/>
          <w:rtl/>
          <w:lang w:eastAsia="he-IL"/>
        </w:rPr>
        <w:t>ת לטפל בנושא הזה</w:t>
      </w:r>
      <w:r>
        <w:rPr>
          <w:rFonts w:hint="cs"/>
          <w:rtl/>
          <w:lang w:eastAsia="he-IL"/>
        </w:rPr>
        <w:t xml:space="preserve">, היא צריכה לקיים על זה דיון נפרד, להזמין את </w:t>
      </w:r>
      <w:r w:rsidR="00947E9A">
        <w:rPr>
          <w:rFonts w:hint="cs"/>
          <w:rtl/>
          <w:lang w:eastAsia="he-IL"/>
        </w:rPr>
        <w:t xml:space="preserve">כל מי </w:t>
      </w:r>
      <w:bookmarkStart w:id="882" w:name="_ETM_Q1_4641689"/>
      <w:bookmarkEnd w:id="882"/>
      <w:r w:rsidR="00947E9A">
        <w:rPr>
          <w:rFonts w:hint="cs"/>
          <w:rtl/>
          <w:lang w:eastAsia="he-IL"/>
        </w:rPr>
        <w:t>שנוגע בדבר</w:t>
      </w:r>
      <w:r>
        <w:rPr>
          <w:rFonts w:hint="cs"/>
          <w:rtl/>
          <w:lang w:eastAsia="he-IL"/>
        </w:rPr>
        <w:t xml:space="preserve">. </w:t>
      </w:r>
    </w:p>
    <w:p w:rsidR="00947E9A" w:rsidRDefault="00947E9A" w:rsidP="00947E9A">
      <w:pPr>
        <w:ind w:firstLine="0"/>
        <w:rPr>
          <w:rtl/>
          <w:lang w:eastAsia="he-IL"/>
        </w:rPr>
      </w:pPr>
    </w:p>
    <w:p w:rsidR="00947E9A" w:rsidRDefault="00947E9A" w:rsidP="00947E9A">
      <w:pPr>
        <w:pStyle w:val="af6"/>
        <w:keepNext/>
        <w:rPr>
          <w:rtl/>
        </w:rPr>
      </w:pPr>
      <w:bookmarkStart w:id="883" w:name="ET_yor_5854_239"/>
      <w:r w:rsidRPr="00947E9A">
        <w:rPr>
          <w:rStyle w:val="TagStyle"/>
          <w:rtl/>
        </w:rPr>
        <w:t xml:space="preserve"> &lt;&lt; </w:t>
      </w:r>
      <w:proofErr w:type="spellStart"/>
      <w:r w:rsidRPr="00947E9A">
        <w:rPr>
          <w:rStyle w:val="TagStyle"/>
          <w:rtl/>
        </w:rPr>
        <w:t>יור</w:t>
      </w:r>
      <w:proofErr w:type="spellEnd"/>
      <w:r w:rsidRPr="00947E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47E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:rsidR="00947E9A" w:rsidRDefault="00947E9A" w:rsidP="00947E9A">
      <w:pPr>
        <w:pStyle w:val="KeepWithNext"/>
        <w:rPr>
          <w:rtl/>
          <w:lang w:eastAsia="he-IL"/>
        </w:rPr>
      </w:pPr>
    </w:p>
    <w:p w:rsidR="00947E9A" w:rsidRDefault="00947E9A" w:rsidP="00947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ועל ה-50 פלוס לא צריך לקיים </w:t>
      </w:r>
      <w:bookmarkStart w:id="884" w:name="_ETM_Q1_4650329"/>
      <w:bookmarkEnd w:id="884"/>
      <w:r>
        <w:rPr>
          <w:rFonts w:hint="cs"/>
          <w:rtl/>
          <w:lang w:eastAsia="he-IL"/>
        </w:rPr>
        <w:t>דיון בנפרד?</w:t>
      </w:r>
    </w:p>
    <w:p w:rsidR="00947E9A" w:rsidRDefault="00947E9A" w:rsidP="00947E9A">
      <w:pPr>
        <w:ind w:firstLine="0"/>
        <w:rPr>
          <w:rtl/>
          <w:lang w:eastAsia="he-IL"/>
        </w:rPr>
      </w:pPr>
    </w:p>
    <w:p w:rsidR="00947E9A" w:rsidRDefault="00947E9A" w:rsidP="00947E9A">
      <w:pPr>
        <w:pStyle w:val="a4"/>
        <w:keepNext/>
        <w:rPr>
          <w:rtl/>
        </w:rPr>
      </w:pPr>
      <w:bookmarkStart w:id="885" w:name="ET_speaker_תומר_רוזנר_240"/>
      <w:r w:rsidRPr="00947E9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7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947E9A" w:rsidRDefault="00947E9A" w:rsidP="00947E9A">
      <w:pPr>
        <w:pStyle w:val="KeepWithNext"/>
        <w:rPr>
          <w:rtl/>
          <w:lang w:eastAsia="he-IL"/>
        </w:rPr>
      </w:pPr>
    </w:p>
    <w:p w:rsidR="00FF217C" w:rsidRDefault="00947E9A" w:rsidP="00947E9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חלק מהנושא שאנחנו דנים בו כאן. זה הרוב הנדרש בתוך הסעיף</w:t>
      </w:r>
      <w:r w:rsidR="00F74C65">
        <w:rPr>
          <w:rFonts w:hint="cs"/>
          <w:rtl/>
          <w:lang w:eastAsia="he-IL"/>
        </w:rPr>
        <w:t xml:space="preserve"> הזה,</w:t>
      </w:r>
      <w:r>
        <w:rPr>
          <w:rFonts w:hint="cs"/>
          <w:rtl/>
          <w:lang w:eastAsia="he-IL"/>
        </w:rPr>
        <w:t xml:space="preserve"> </w:t>
      </w:r>
      <w:bookmarkStart w:id="886" w:name="_ETM_Q1_4658247"/>
      <w:bookmarkEnd w:id="886"/>
      <w:r w:rsidR="00FF217C">
        <w:rPr>
          <w:rFonts w:hint="cs"/>
          <w:rtl/>
          <w:lang w:eastAsia="he-IL"/>
        </w:rPr>
        <w:t>אנחנו לא משנים שום דבר בחוק אחר.</w:t>
      </w:r>
    </w:p>
    <w:p w:rsidR="00FF217C" w:rsidRDefault="00FF217C" w:rsidP="00FF217C">
      <w:pPr>
        <w:rPr>
          <w:rtl/>
          <w:lang w:eastAsia="he-IL"/>
        </w:rPr>
      </w:pPr>
    </w:p>
    <w:p w:rsidR="00947E9A" w:rsidRDefault="00947E9A" w:rsidP="00947E9A">
      <w:pPr>
        <w:pStyle w:val="af9"/>
        <w:keepNext/>
        <w:rPr>
          <w:rtl/>
          <w:lang w:eastAsia="he-IL"/>
        </w:rPr>
      </w:pPr>
      <w:bookmarkStart w:id="887" w:name="_ETM_Q1_4663546"/>
      <w:bookmarkStart w:id="888" w:name="ET_guest_צחי_דוד_241"/>
      <w:bookmarkEnd w:id="887"/>
      <w:r w:rsidRPr="00947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947E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8"/>
    </w:p>
    <w:p w:rsidR="00947E9A" w:rsidRDefault="00947E9A" w:rsidP="00947E9A">
      <w:pPr>
        <w:pStyle w:val="KeepWithNext"/>
        <w:rPr>
          <w:rtl/>
          <w:lang w:eastAsia="he-IL"/>
        </w:rPr>
      </w:pPr>
    </w:p>
    <w:p w:rsidR="00FF217C" w:rsidRDefault="00FF217C" w:rsidP="00F74C65">
      <w:pPr>
        <w:rPr>
          <w:rtl/>
          <w:lang w:eastAsia="he-IL"/>
        </w:rPr>
      </w:pPr>
      <w:bookmarkStart w:id="889" w:name="_ETM_Q1_4664181"/>
      <w:bookmarkStart w:id="890" w:name="_ETM_Q1_4664247"/>
      <w:bookmarkEnd w:id="889"/>
      <w:bookmarkEnd w:id="890"/>
      <w:r>
        <w:rPr>
          <w:rFonts w:hint="cs"/>
          <w:rtl/>
          <w:lang w:eastAsia="he-IL"/>
        </w:rPr>
        <w:t>הקונספט ה</w:t>
      </w:r>
      <w:r w:rsidR="00947E9A">
        <w:rPr>
          <w:rFonts w:hint="cs"/>
          <w:rtl/>
          <w:lang w:eastAsia="he-IL"/>
        </w:rPr>
        <w:t xml:space="preserve">זה הוא שובה לב, </w:t>
      </w:r>
      <w:r w:rsidR="00F74C65">
        <w:rPr>
          <w:rFonts w:hint="cs"/>
          <w:rtl/>
          <w:lang w:eastAsia="he-IL"/>
        </w:rPr>
        <w:t xml:space="preserve">אבל </w:t>
      </w:r>
      <w:r w:rsidR="00947E9A">
        <w:rPr>
          <w:rFonts w:hint="cs"/>
          <w:rtl/>
          <w:lang w:eastAsia="he-IL"/>
        </w:rPr>
        <w:t>תפעולית הוא לא פרקטי</w:t>
      </w:r>
      <w:r>
        <w:rPr>
          <w:rFonts w:hint="cs"/>
          <w:rtl/>
          <w:lang w:eastAsia="he-IL"/>
        </w:rPr>
        <w:t xml:space="preserve">. אם הדירה ריקה, </w:t>
      </w:r>
      <w:r w:rsidR="00C20C48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הוא </w:t>
      </w:r>
      <w:r w:rsidR="00C20C48">
        <w:rPr>
          <w:rFonts w:hint="cs"/>
          <w:rtl/>
          <w:lang w:eastAsia="he-IL"/>
        </w:rPr>
        <w:t xml:space="preserve">נחשב </w:t>
      </w:r>
      <w:r>
        <w:rPr>
          <w:rFonts w:hint="cs"/>
          <w:rtl/>
          <w:lang w:eastAsia="he-IL"/>
        </w:rPr>
        <w:t xml:space="preserve">ברוב של </w:t>
      </w:r>
      <w:r w:rsidR="00F74C65">
        <w:rPr>
          <w:rFonts w:hint="cs"/>
          <w:rtl/>
          <w:lang w:eastAsia="he-IL"/>
        </w:rPr>
        <w:t xml:space="preserve">51% או לא ברוב של </w:t>
      </w:r>
      <w:bookmarkStart w:id="891" w:name="_ETM_Q1_4671556"/>
      <w:bookmarkEnd w:id="891"/>
      <w:r w:rsidR="00F74C65">
        <w:rPr>
          <w:rFonts w:hint="cs"/>
          <w:rtl/>
          <w:lang w:eastAsia="he-IL"/>
        </w:rPr>
        <w:t>51%? מ</w:t>
      </w:r>
      <w:r>
        <w:rPr>
          <w:rFonts w:hint="cs"/>
          <w:rtl/>
          <w:lang w:eastAsia="he-IL"/>
        </w:rPr>
        <w:t>ה</w:t>
      </w:r>
      <w:r w:rsidR="00F74C65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מועד הקובע של ה</w:t>
      </w:r>
      <w:r w:rsidR="00F74C65">
        <w:rPr>
          <w:rFonts w:hint="cs"/>
          <w:rtl/>
          <w:lang w:eastAsia="he-IL"/>
        </w:rPr>
        <w:t>התגוררות?</w:t>
      </w:r>
    </w:p>
    <w:p w:rsidR="00C0472A" w:rsidRDefault="00C0472A" w:rsidP="00FF217C">
      <w:pPr>
        <w:rPr>
          <w:rtl/>
          <w:lang w:eastAsia="he-IL"/>
        </w:rPr>
      </w:pPr>
    </w:p>
    <w:p w:rsidR="00C0472A" w:rsidRDefault="00C0472A" w:rsidP="00FF217C">
      <w:pPr>
        <w:rPr>
          <w:rtl/>
          <w:lang w:eastAsia="he-IL"/>
        </w:rPr>
      </w:pPr>
    </w:p>
    <w:p w:rsidR="00C0472A" w:rsidRDefault="00C0472A" w:rsidP="00C0472A">
      <w:pPr>
        <w:pStyle w:val="a4"/>
        <w:keepNext/>
        <w:rPr>
          <w:rtl/>
        </w:rPr>
      </w:pPr>
      <w:bookmarkStart w:id="892" w:name="ET_speaker_5694_36"/>
      <w:r w:rsidRPr="00C047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04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C0472A" w:rsidRDefault="00C0472A" w:rsidP="00C0472A">
      <w:pPr>
        <w:pStyle w:val="KeepWithNext"/>
        <w:rPr>
          <w:rtl/>
          <w:lang w:eastAsia="he-IL"/>
        </w:rPr>
      </w:pPr>
    </w:p>
    <w:p w:rsidR="00C0472A" w:rsidRDefault="00C0472A" w:rsidP="00C20C4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הדירה ריקה</w:t>
      </w:r>
      <w:r w:rsidR="008F48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20C48">
        <w:rPr>
          <w:rFonts w:hint="cs"/>
          <w:rtl/>
          <w:lang w:eastAsia="he-IL"/>
        </w:rPr>
        <w:t xml:space="preserve">אז </w:t>
      </w:r>
      <w:r w:rsidR="00137E86">
        <w:rPr>
          <w:rFonts w:hint="cs"/>
          <w:rtl/>
          <w:lang w:eastAsia="he-IL"/>
        </w:rPr>
        <w:t xml:space="preserve">לא גר שם אף אחד. </w:t>
      </w:r>
    </w:p>
    <w:p w:rsidR="00C0472A" w:rsidRDefault="00C0472A" w:rsidP="00C0472A">
      <w:pPr>
        <w:rPr>
          <w:rtl/>
          <w:lang w:eastAsia="he-IL"/>
        </w:rPr>
      </w:pPr>
    </w:p>
    <w:p w:rsidR="00137E86" w:rsidRDefault="00137E86" w:rsidP="00137E86">
      <w:pPr>
        <w:pStyle w:val="af9"/>
        <w:keepNext/>
        <w:rPr>
          <w:rtl/>
          <w:lang w:eastAsia="he-IL"/>
        </w:rPr>
      </w:pPr>
      <w:bookmarkStart w:id="893" w:name="ET_guest_צחי_דוד_242"/>
      <w:r w:rsidRPr="00137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137E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3"/>
    </w:p>
    <w:p w:rsidR="00137E86" w:rsidRDefault="00137E86" w:rsidP="00137E86">
      <w:pPr>
        <w:pStyle w:val="KeepWithNext"/>
        <w:rPr>
          <w:rtl/>
          <w:lang w:eastAsia="he-IL"/>
        </w:rPr>
      </w:pPr>
    </w:p>
    <w:p w:rsidR="00C0472A" w:rsidRDefault="00137E86" w:rsidP="00C047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894" w:name="_ETM_Q1_4693565"/>
      <w:bookmarkEnd w:id="894"/>
      <w:r w:rsidR="00C20C48">
        <w:rPr>
          <w:rFonts w:hint="cs"/>
          <w:rtl/>
          <w:lang w:eastAsia="he-IL"/>
        </w:rPr>
        <w:t>המועד הקובע למתגורר או לא</w:t>
      </w:r>
      <w:r>
        <w:rPr>
          <w:rFonts w:hint="cs"/>
          <w:rtl/>
          <w:lang w:eastAsia="he-IL"/>
        </w:rPr>
        <w:t xml:space="preserve"> מתגורר?</w:t>
      </w:r>
      <w:r w:rsidR="00C0472A">
        <w:rPr>
          <w:rFonts w:hint="cs"/>
          <w:rtl/>
          <w:lang w:eastAsia="he-IL"/>
        </w:rPr>
        <w:t xml:space="preserve"> </w:t>
      </w:r>
    </w:p>
    <w:p w:rsidR="00C0472A" w:rsidRDefault="00C0472A" w:rsidP="00C0472A">
      <w:pPr>
        <w:rPr>
          <w:rtl/>
          <w:lang w:eastAsia="he-IL"/>
        </w:rPr>
      </w:pPr>
    </w:p>
    <w:p w:rsidR="00C0472A" w:rsidRDefault="00C0472A" w:rsidP="00C0472A">
      <w:pPr>
        <w:pStyle w:val="a4"/>
        <w:keepNext/>
        <w:rPr>
          <w:rtl/>
        </w:rPr>
      </w:pPr>
      <w:bookmarkStart w:id="895" w:name="ET_speaker_5694_37"/>
      <w:r w:rsidRPr="00C047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04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C0472A" w:rsidRDefault="00C0472A" w:rsidP="00C0472A">
      <w:pPr>
        <w:pStyle w:val="KeepWithNext"/>
        <w:rPr>
          <w:rtl/>
          <w:lang w:eastAsia="he-IL"/>
        </w:rPr>
      </w:pPr>
    </w:p>
    <w:p w:rsidR="00C0472A" w:rsidRDefault="00137E86" w:rsidP="00137E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</w:t>
      </w:r>
      <w:bookmarkStart w:id="896" w:name="_ETM_Q1_4699543"/>
      <w:bookmarkEnd w:id="896"/>
      <w:r>
        <w:rPr>
          <w:rFonts w:hint="cs"/>
          <w:rtl/>
          <w:lang w:eastAsia="he-IL"/>
        </w:rPr>
        <w:t xml:space="preserve">שהיא דירה ריקה. אתה מכיר בן אדם שגר בדירה </w:t>
      </w:r>
      <w:bookmarkStart w:id="897" w:name="_ETM_Q1_4702189"/>
      <w:bookmarkEnd w:id="897"/>
      <w:r>
        <w:rPr>
          <w:rFonts w:hint="cs"/>
          <w:rtl/>
          <w:lang w:eastAsia="he-IL"/>
        </w:rPr>
        <w:t xml:space="preserve">ריקה? אם בן אדם גר בדירה, אז </w:t>
      </w:r>
      <w:bookmarkStart w:id="898" w:name="_ETM_Q1_4705088"/>
      <w:bookmarkEnd w:id="898"/>
      <w:r>
        <w:rPr>
          <w:rFonts w:hint="cs"/>
          <w:rtl/>
          <w:lang w:eastAsia="he-IL"/>
        </w:rPr>
        <w:t xml:space="preserve">הדירה לא ריקה.  </w:t>
      </w:r>
      <w:r w:rsidR="00C0472A">
        <w:rPr>
          <w:rFonts w:hint="cs"/>
          <w:rtl/>
          <w:lang w:eastAsia="he-IL"/>
        </w:rPr>
        <w:t xml:space="preserve"> </w:t>
      </w:r>
    </w:p>
    <w:p w:rsidR="00137E86" w:rsidRDefault="00137E86" w:rsidP="00137E86">
      <w:pPr>
        <w:ind w:firstLine="0"/>
        <w:rPr>
          <w:rtl/>
          <w:lang w:eastAsia="he-IL"/>
        </w:rPr>
      </w:pPr>
    </w:p>
    <w:p w:rsidR="00137E86" w:rsidRDefault="00137E86" w:rsidP="00137E86">
      <w:pPr>
        <w:pStyle w:val="af9"/>
        <w:keepNext/>
        <w:rPr>
          <w:rtl/>
          <w:lang w:eastAsia="he-IL"/>
        </w:rPr>
      </w:pPr>
      <w:bookmarkStart w:id="899" w:name="ET_guest_צחי_דוד_243"/>
      <w:r w:rsidRPr="00137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137E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9"/>
    </w:p>
    <w:p w:rsidR="00137E86" w:rsidRDefault="00137E86" w:rsidP="00137E86">
      <w:pPr>
        <w:pStyle w:val="KeepWithNext"/>
        <w:rPr>
          <w:rtl/>
          <w:lang w:eastAsia="he-IL"/>
        </w:rPr>
      </w:pPr>
    </w:p>
    <w:p w:rsidR="0088207B" w:rsidRDefault="00137E86" w:rsidP="008820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קודם על בן </w:t>
      </w:r>
      <w:r w:rsidR="00C0472A">
        <w:rPr>
          <w:rFonts w:hint="cs"/>
          <w:rtl/>
          <w:lang w:eastAsia="he-IL"/>
        </w:rPr>
        <w:t xml:space="preserve">אדם </w:t>
      </w:r>
      <w:r>
        <w:rPr>
          <w:rFonts w:hint="cs"/>
          <w:rtl/>
          <w:lang w:eastAsia="he-IL"/>
        </w:rPr>
        <w:t>ש</w:t>
      </w:r>
      <w:r w:rsidR="00C0472A">
        <w:rPr>
          <w:rFonts w:hint="cs"/>
          <w:rtl/>
          <w:lang w:eastAsia="he-IL"/>
        </w:rPr>
        <w:t xml:space="preserve">הוא בעלים של </w:t>
      </w:r>
      <w:r>
        <w:rPr>
          <w:rFonts w:hint="cs"/>
          <w:rtl/>
          <w:lang w:eastAsia="he-IL"/>
        </w:rPr>
        <w:t>דירה</w:t>
      </w:r>
      <w:r w:rsidR="0088207B">
        <w:rPr>
          <w:rFonts w:hint="cs"/>
          <w:rtl/>
          <w:lang w:eastAsia="he-IL"/>
        </w:rPr>
        <w:t xml:space="preserve">. הדירה </w:t>
      </w:r>
      <w:r w:rsidR="00C0472A">
        <w:rPr>
          <w:rFonts w:hint="cs"/>
          <w:rtl/>
          <w:lang w:eastAsia="he-IL"/>
        </w:rPr>
        <w:t>ע</w:t>
      </w:r>
      <w:r w:rsidR="0088207B">
        <w:rPr>
          <w:rFonts w:hint="cs"/>
          <w:rtl/>
          <w:lang w:eastAsia="he-IL"/>
        </w:rPr>
        <w:t>ו</w:t>
      </w:r>
      <w:r w:rsidR="00C0472A">
        <w:rPr>
          <w:rFonts w:hint="cs"/>
          <w:rtl/>
          <w:lang w:eastAsia="he-IL"/>
        </w:rPr>
        <w:t xml:space="preserve">מדת </w:t>
      </w:r>
      <w:r w:rsidR="0088207B">
        <w:rPr>
          <w:rFonts w:hint="cs"/>
          <w:rtl/>
          <w:lang w:eastAsia="he-IL"/>
        </w:rPr>
        <w:t>ריקה במועד הק</w:t>
      </w:r>
      <w:r w:rsidR="00C0472A">
        <w:rPr>
          <w:rFonts w:hint="cs"/>
          <w:rtl/>
          <w:lang w:eastAsia="he-IL"/>
        </w:rPr>
        <w:t>ו</w:t>
      </w:r>
      <w:r w:rsidR="0088207B">
        <w:rPr>
          <w:rFonts w:hint="cs"/>
          <w:rtl/>
          <w:lang w:eastAsia="he-IL"/>
        </w:rPr>
        <w:t>בע</w:t>
      </w:r>
      <w:r w:rsidR="00C20C48">
        <w:rPr>
          <w:rFonts w:hint="cs"/>
          <w:rtl/>
          <w:lang w:eastAsia="he-IL"/>
        </w:rPr>
        <w:t>,</w:t>
      </w:r>
      <w:r w:rsidR="00C0472A">
        <w:rPr>
          <w:rFonts w:hint="cs"/>
          <w:rtl/>
          <w:lang w:eastAsia="he-IL"/>
        </w:rPr>
        <w:t xml:space="preserve"> </w:t>
      </w:r>
      <w:r w:rsidR="0088207B">
        <w:rPr>
          <w:rFonts w:hint="cs"/>
          <w:rtl/>
          <w:lang w:eastAsia="he-IL"/>
        </w:rPr>
        <w:t>שאני לא יודע מה הוא</w:t>
      </w:r>
      <w:r w:rsidR="008F48D0">
        <w:rPr>
          <w:rFonts w:hint="cs"/>
          <w:rtl/>
          <w:lang w:eastAsia="he-IL"/>
        </w:rPr>
        <w:t>,</w:t>
      </w:r>
      <w:r w:rsidR="0088207B">
        <w:rPr>
          <w:rFonts w:hint="cs"/>
          <w:rtl/>
          <w:lang w:eastAsia="he-IL"/>
        </w:rPr>
        <w:t xml:space="preserve"> </w:t>
      </w:r>
      <w:bookmarkStart w:id="900" w:name="_ETM_Q1_4712345"/>
      <w:bookmarkEnd w:id="900"/>
      <w:r w:rsidR="0088207B">
        <w:rPr>
          <w:rFonts w:hint="cs"/>
          <w:rtl/>
          <w:lang w:eastAsia="he-IL"/>
        </w:rPr>
        <w:t xml:space="preserve">כי אין פה הצעה </w:t>
      </w:r>
      <w:proofErr w:type="spellStart"/>
      <w:r w:rsidR="0088207B">
        <w:rPr>
          <w:rFonts w:hint="cs"/>
          <w:rtl/>
          <w:lang w:eastAsia="he-IL"/>
        </w:rPr>
        <w:t>אמיתית</w:t>
      </w:r>
      <w:proofErr w:type="spellEnd"/>
      <w:r w:rsidR="0088207B">
        <w:rPr>
          <w:rFonts w:hint="cs"/>
          <w:rtl/>
          <w:lang w:eastAsia="he-IL"/>
        </w:rPr>
        <w:t xml:space="preserve">, יש פה זריקה. </w:t>
      </w:r>
    </w:p>
    <w:p w:rsidR="0088207B" w:rsidRDefault="0088207B" w:rsidP="0088207B">
      <w:pPr>
        <w:ind w:firstLine="0"/>
        <w:rPr>
          <w:rtl/>
          <w:lang w:eastAsia="he-IL"/>
        </w:rPr>
      </w:pPr>
    </w:p>
    <w:p w:rsidR="0088207B" w:rsidRDefault="0088207B" w:rsidP="0088207B">
      <w:pPr>
        <w:pStyle w:val="a4"/>
        <w:keepNext/>
        <w:rPr>
          <w:rtl/>
        </w:rPr>
      </w:pPr>
      <w:bookmarkStart w:id="901" w:name="ET_speaker_תומר_רוזנר_244"/>
      <w:r w:rsidRPr="0088207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82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88207B" w:rsidRDefault="0088207B" w:rsidP="0088207B">
      <w:pPr>
        <w:pStyle w:val="KeepWithNext"/>
        <w:rPr>
          <w:rtl/>
        </w:rPr>
      </w:pPr>
    </w:p>
    <w:p w:rsidR="00C0472A" w:rsidRDefault="00C0472A" w:rsidP="0088207B">
      <w:pPr>
        <w:rPr>
          <w:rtl/>
        </w:rPr>
      </w:pPr>
      <w:r>
        <w:rPr>
          <w:rFonts w:hint="cs"/>
          <w:rtl/>
        </w:rPr>
        <w:t xml:space="preserve"> </w:t>
      </w:r>
      <w:r w:rsidR="0088207B">
        <w:rPr>
          <w:rFonts w:hint="cs"/>
          <w:rtl/>
        </w:rPr>
        <w:t>ברור שיש.</w:t>
      </w:r>
    </w:p>
    <w:p w:rsidR="00C0472A" w:rsidRDefault="00C0472A" w:rsidP="00C0472A">
      <w:pPr>
        <w:rPr>
          <w:rtl/>
          <w:lang w:eastAsia="he-IL"/>
        </w:rPr>
      </w:pPr>
    </w:p>
    <w:p w:rsidR="00C0472A" w:rsidRDefault="00C0472A" w:rsidP="00C0472A">
      <w:pPr>
        <w:pStyle w:val="a4"/>
        <w:keepNext/>
        <w:rPr>
          <w:rtl/>
        </w:rPr>
      </w:pPr>
      <w:bookmarkStart w:id="902" w:name="ET_speaker_5694_38"/>
      <w:r w:rsidRPr="00C047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04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C0472A" w:rsidRDefault="00C0472A" w:rsidP="00C0472A">
      <w:pPr>
        <w:pStyle w:val="KeepWithNext"/>
        <w:rPr>
          <w:rtl/>
          <w:lang w:eastAsia="he-IL"/>
        </w:rPr>
      </w:pPr>
    </w:p>
    <w:p w:rsidR="00C0472A" w:rsidRDefault="0088207B" w:rsidP="00C0472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C0472A">
        <w:rPr>
          <w:rFonts w:hint="cs"/>
          <w:rtl/>
          <w:lang w:eastAsia="he-IL"/>
        </w:rPr>
        <w:t>מועד החתימה</w:t>
      </w:r>
      <w:r>
        <w:rPr>
          <w:rFonts w:hint="cs"/>
          <w:rtl/>
          <w:lang w:eastAsia="he-IL"/>
        </w:rPr>
        <w:t>.</w:t>
      </w:r>
    </w:p>
    <w:p w:rsidR="00C0472A" w:rsidRDefault="00C0472A" w:rsidP="00C0472A">
      <w:pPr>
        <w:rPr>
          <w:rtl/>
          <w:lang w:eastAsia="he-IL"/>
        </w:rPr>
      </w:pPr>
    </w:p>
    <w:p w:rsidR="0088207B" w:rsidRDefault="0088207B" w:rsidP="0088207B">
      <w:pPr>
        <w:pStyle w:val="af9"/>
        <w:keepNext/>
        <w:rPr>
          <w:rtl/>
          <w:lang w:eastAsia="he-IL"/>
        </w:rPr>
      </w:pPr>
      <w:bookmarkStart w:id="903" w:name="ET_guest_צחי_דוד_245"/>
      <w:r w:rsidRPr="008820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8820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3"/>
    </w:p>
    <w:p w:rsidR="0088207B" w:rsidRDefault="0088207B" w:rsidP="0088207B">
      <w:pPr>
        <w:pStyle w:val="KeepWithNext"/>
        <w:rPr>
          <w:rtl/>
          <w:lang w:eastAsia="he-IL"/>
        </w:rPr>
      </w:pPr>
    </w:p>
    <w:p w:rsidR="00C0472A" w:rsidRDefault="0088207B" w:rsidP="008820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904" w:name="_ETM_Q1_4714606"/>
      <w:bookmarkEnd w:id="904"/>
      <w:r>
        <w:rPr>
          <w:rFonts w:hint="cs"/>
          <w:rtl/>
          <w:lang w:eastAsia="he-IL"/>
        </w:rPr>
        <w:t xml:space="preserve">זה "במועד החתימה"? זה בלתי אפשרי. </w:t>
      </w:r>
      <w:r w:rsidR="00C0472A">
        <w:rPr>
          <w:rFonts w:hint="cs"/>
          <w:rtl/>
          <w:lang w:eastAsia="he-IL"/>
        </w:rPr>
        <w:t>אין ד</w:t>
      </w:r>
      <w:r>
        <w:rPr>
          <w:rFonts w:hint="cs"/>
          <w:rtl/>
          <w:lang w:eastAsia="he-IL"/>
        </w:rPr>
        <w:t>רך לח</w:t>
      </w:r>
      <w:r w:rsidR="00C047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</w:t>
      </w:r>
      <w:r w:rsidR="00C0472A">
        <w:rPr>
          <w:rFonts w:hint="cs"/>
          <w:rtl/>
          <w:lang w:eastAsia="he-IL"/>
        </w:rPr>
        <w:t>ק כזה דבר</w:t>
      </w:r>
      <w:r>
        <w:rPr>
          <w:rFonts w:hint="cs"/>
          <w:rtl/>
          <w:lang w:eastAsia="he-IL"/>
        </w:rPr>
        <w:t>.</w:t>
      </w:r>
    </w:p>
    <w:p w:rsidR="00C0472A" w:rsidRDefault="00C0472A" w:rsidP="00C0472A">
      <w:pPr>
        <w:rPr>
          <w:rtl/>
          <w:lang w:eastAsia="he-IL"/>
        </w:rPr>
      </w:pPr>
    </w:p>
    <w:p w:rsidR="0088207B" w:rsidRDefault="0088207B" w:rsidP="0088207B">
      <w:pPr>
        <w:pStyle w:val="af9"/>
        <w:keepNext/>
        <w:rPr>
          <w:rtl/>
          <w:lang w:eastAsia="he-IL"/>
        </w:rPr>
      </w:pPr>
      <w:bookmarkStart w:id="905" w:name="_ETM_Q1_4733635"/>
      <w:bookmarkStart w:id="906" w:name="ET_guest_אלעזר_במברגר_246"/>
      <w:bookmarkEnd w:id="905"/>
      <w:r w:rsidRPr="008820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8820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6"/>
    </w:p>
    <w:p w:rsidR="0088207B" w:rsidRDefault="0088207B" w:rsidP="0088207B">
      <w:pPr>
        <w:pStyle w:val="KeepWithNext"/>
        <w:rPr>
          <w:rtl/>
          <w:lang w:eastAsia="he-IL"/>
        </w:rPr>
      </w:pPr>
    </w:p>
    <w:p w:rsidR="00C0472A" w:rsidRDefault="0088207B" w:rsidP="0088207B">
      <w:pPr>
        <w:rPr>
          <w:rtl/>
          <w:lang w:eastAsia="he-IL"/>
        </w:rPr>
      </w:pPr>
      <w:bookmarkStart w:id="907" w:name="_ETM_Q1_4734106"/>
      <w:bookmarkStart w:id="908" w:name="_ETM_Q1_4734157"/>
      <w:bookmarkEnd w:id="907"/>
      <w:bookmarkEnd w:id="908"/>
      <w:r>
        <w:rPr>
          <w:rFonts w:hint="cs"/>
          <w:rtl/>
          <w:lang w:eastAsia="he-IL"/>
        </w:rPr>
        <w:t>אנחנו</w:t>
      </w:r>
      <w:r w:rsidR="00C0472A">
        <w:rPr>
          <w:rFonts w:hint="cs"/>
          <w:rtl/>
          <w:lang w:eastAsia="he-IL"/>
        </w:rPr>
        <w:t xml:space="preserve"> מזהים כאן </w:t>
      </w:r>
      <w:r>
        <w:rPr>
          <w:rFonts w:hint="cs"/>
          <w:rtl/>
          <w:lang w:eastAsia="he-IL"/>
        </w:rPr>
        <w:t xml:space="preserve">משהו </w:t>
      </w:r>
      <w:r w:rsidR="00C0472A">
        <w:rPr>
          <w:rFonts w:hint="cs"/>
          <w:rtl/>
          <w:lang w:eastAsia="he-IL"/>
        </w:rPr>
        <w:t>שיהיה קש</w:t>
      </w:r>
      <w:r>
        <w:rPr>
          <w:rFonts w:hint="cs"/>
          <w:rtl/>
          <w:lang w:eastAsia="he-IL"/>
        </w:rPr>
        <w:t>ה</w:t>
      </w:r>
      <w:r w:rsidR="00C047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ליישום.</w:t>
      </w:r>
      <w:r w:rsidR="00C047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C0472A">
        <w:rPr>
          <w:rFonts w:hint="cs"/>
          <w:rtl/>
          <w:lang w:eastAsia="he-IL"/>
        </w:rPr>
        <w:t>נושא של מגורים בפועל הוא כל כך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פלואידי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09" w:name="_ETM_Q1_4755691"/>
      <w:bookmarkEnd w:id="909"/>
      <w:r w:rsidR="00C0472A">
        <w:rPr>
          <w:rFonts w:hint="cs"/>
          <w:rtl/>
          <w:lang w:eastAsia="he-IL"/>
        </w:rPr>
        <w:t xml:space="preserve"> </w:t>
      </w:r>
    </w:p>
    <w:p w:rsidR="00C0472A" w:rsidRDefault="00C0472A" w:rsidP="00C0472A">
      <w:pPr>
        <w:rPr>
          <w:rtl/>
          <w:lang w:eastAsia="he-IL"/>
        </w:rPr>
      </w:pPr>
    </w:p>
    <w:p w:rsidR="00B66308" w:rsidRDefault="00B66308" w:rsidP="00B66308">
      <w:pPr>
        <w:pStyle w:val="af6"/>
        <w:keepNext/>
        <w:rPr>
          <w:rtl/>
        </w:rPr>
      </w:pPr>
      <w:bookmarkStart w:id="910" w:name="_ETM_Q1_4770205"/>
      <w:bookmarkEnd w:id="910"/>
      <w:r w:rsidRPr="00B663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66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66308" w:rsidRDefault="00B66308" w:rsidP="00B66308">
      <w:pPr>
        <w:pStyle w:val="KeepWithNext"/>
        <w:rPr>
          <w:rtl/>
          <w:lang w:eastAsia="he-IL"/>
        </w:rPr>
      </w:pPr>
    </w:p>
    <w:p w:rsidR="00C0472A" w:rsidRDefault="00C0472A" w:rsidP="00C20C48">
      <w:pPr>
        <w:rPr>
          <w:rtl/>
          <w:lang w:eastAsia="he-IL"/>
        </w:rPr>
      </w:pPr>
      <w:bookmarkStart w:id="911" w:name="_ETM_Q1_4770869"/>
      <w:bookmarkStart w:id="912" w:name="_ETM_Q1_4770929"/>
      <w:bookmarkEnd w:id="911"/>
      <w:bookmarkEnd w:id="912"/>
      <w:r>
        <w:rPr>
          <w:rFonts w:hint="cs"/>
          <w:rtl/>
          <w:lang w:eastAsia="he-IL"/>
        </w:rPr>
        <w:t xml:space="preserve">אני טוען שגם </w:t>
      </w:r>
      <w:r w:rsidR="00B66308">
        <w:rPr>
          <w:rFonts w:hint="cs"/>
          <w:rtl/>
          <w:lang w:eastAsia="he-IL"/>
        </w:rPr>
        <w:t>בתים מסוכנים הם חלק מהנ</w:t>
      </w:r>
      <w:r>
        <w:rPr>
          <w:rFonts w:hint="cs"/>
          <w:rtl/>
          <w:lang w:eastAsia="he-IL"/>
        </w:rPr>
        <w:t>ו</w:t>
      </w:r>
      <w:r w:rsidR="00B6630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 הכללי של התחדשות</w:t>
      </w:r>
      <w:r w:rsidR="00B66308">
        <w:rPr>
          <w:rFonts w:hint="cs"/>
          <w:rtl/>
          <w:lang w:eastAsia="he-IL"/>
        </w:rPr>
        <w:t xml:space="preserve"> עירונית</w:t>
      </w:r>
      <w:r>
        <w:rPr>
          <w:rFonts w:hint="cs"/>
          <w:rtl/>
          <w:lang w:eastAsia="he-IL"/>
        </w:rPr>
        <w:t xml:space="preserve">. </w:t>
      </w:r>
      <w:r w:rsidR="00B6630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ין לי בעיה לה</w:t>
      </w:r>
      <w:r w:rsidR="00B66308">
        <w:rPr>
          <w:rFonts w:hint="cs"/>
          <w:rtl/>
          <w:lang w:eastAsia="he-IL"/>
        </w:rPr>
        <w:t xml:space="preserve">כניס </w:t>
      </w:r>
      <w:r>
        <w:rPr>
          <w:rFonts w:hint="cs"/>
          <w:rtl/>
          <w:lang w:eastAsia="he-IL"/>
        </w:rPr>
        <w:t xml:space="preserve">את </w:t>
      </w:r>
      <w:r w:rsidR="00B6630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ני הנושאים</w:t>
      </w:r>
      <w:r w:rsidR="00B663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מציע </w:t>
      </w:r>
      <w:r w:rsidR="00B66308">
        <w:rPr>
          <w:rFonts w:hint="cs"/>
          <w:rtl/>
          <w:lang w:eastAsia="he-IL"/>
        </w:rPr>
        <w:t xml:space="preserve">לכלול בחוק </w:t>
      </w:r>
      <w:r w:rsidR="008F48D0">
        <w:rPr>
          <w:rFonts w:hint="cs"/>
          <w:rtl/>
          <w:lang w:eastAsia="he-IL"/>
        </w:rPr>
        <w:t xml:space="preserve">גם </w:t>
      </w:r>
      <w:r w:rsidR="00B66308">
        <w:rPr>
          <w:rFonts w:hint="cs"/>
          <w:rtl/>
          <w:lang w:eastAsia="he-IL"/>
        </w:rPr>
        <w:t>את זה ש-51%</w:t>
      </w:r>
      <w:r>
        <w:rPr>
          <w:rFonts w:hint="cs"/>
          <w:rtl/>
          <w:lang w:eastAsia="he-IL"/>
        </w:rPr>
        <w:t xml:space="preserve"> </w:t>
      </w:r>
      <w:r w:rsidR="00B66308">
        <w:rPr>
          <w:rFonts w:hint="cs"/>
          <w:rtl/>
          <w:lang w:eastAsia="he-IL"/>
        </w:rPr>
        <w:t>יהיו דיירים בפועל ו</w:t>
      </w:r>
      <w:r w:rsidR="008F48D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</w:t>
      </w:r>
      <w:r w:rsidR="00B663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קטע של הבתים המסוכנים</w:t>
      </w:r>
      <w:r w:rsidR="00B663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</w:p>
    <w:p w:rsidR="00C0472A" w:rsidRDefault="00C0472A" w:rsidP="00C0472A">
      <w:pPr>
        <w:rPr>
          <w:rtl/>
          <w:lang w:eastAsia="he-IL"/>
        </w:rPr>
      </w:pPr>
    </w:p>
    <w:p w:rsidR="00B66308" w:rsidRDefault="00B66308" w:rsidP="00B66308">
      <w:pPr>
        <w:pStyle w:val="a4"/>
        <w:keepNext/>
        <w:rPr>
          <w:rtl/>
        </w:rPr>
      </w:pPr>
      <w:r w:rsidRPr="00B6630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66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66308" w:rsidRDefault="00B66308" w:rsidP="00B66308">
      <w:pPr>
        <w:pStyle w:val="KeepWithNext"/>
        <w:rPr>
          <w:rtl/>
          <w:lang w:eastAsia="he-IL"/>
        </w:rPr>
      </w:pPr>
    </w:p>
    <w:p w:rsidR="00C0472A" w:rsidRDefault="00B66308" w:rsidP="00B66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את דעתי המשפטית לגבי </w:t>
      </w:r>
      <w:bookmarkStart w:id="913" w:name="_ETM_Q1_4833424"/>
      <w:bookmarkEnd w:id="913"/>
      <w:r>
        <w:rPr>
          <w:rFonts w:hint="cs"/>
          <w:rtl/>
          <w:lang w:eastAsia="he-IL"/>
        </w:rPr>
        <w:t xml:space="preserve">הפרוצדורה, </w:t>
      </w:r>
      <w:r w:rsidR="00C0472A">
        <w:rPr>
          <w:rFonts w:hint="cs"/>
          <w:rtl/>
          <w:lang w:eastAsia="he-IL"/>
        </w:rPr>
        <w:t>לגבי ההליך</w:t>
      </w:r>
      <w:r>
        <w:rPr>
          <w:rFonts w:hint="cs"/>
          <w:rtl/>
          <w:lang w:eastAsia="he-IL"/>
        </w:rPr>
        <w:t>.</w:t>
      </w:r>
    </w:p>
    <w:p w:rsidR="00C0472A" w:rsidRDefault="00C0472A" w:rsidP="00C0472A">
      <w:pPr>
        <w:rPr>
          <w:rtl/>
          <w:lang w:eastAsia="he-IL"/>
        </w:rPr>
      </w:pPr>
    </w:p>
    <w:p w:rsidR="00B66308" w:rsidRDefault="00B66308" w:rsidP="00B66308">
      <w:pPr>
        <w:pStyle w:val="af6"/>
        <w:keepNext/>
        <w:rPr>
          <w:rtl/>
        </w:rPr>
      </w:pPr>
      <w:bookmarkStart w:id="914" w:name="ET_yor_5854_249"/>
      <w:r w:rsidRPr="00B66308">
        <w:rPr>
          <w:rStyle w:val="TagStyle"/>
          <w:rtl/>
        </w:rPr>
        <w:t xml:space="preserve"> &lt;&lt; </w:t>
      </w:r>
      <w:proofErr w:type="spellStart"/>
      <w:r w:rsidRPr="00B66308">
        <w:rPr>
          <w:rStyle w:val="TagStyle"/>
          <w:rtl/>
        </w:rPr>
        <w:t>יור</w:t>
      </w:r>
      <w:proofErr w:type="spellEnd"/>
      <w:r w:rsidRPr="00B663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66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"/>
    </w:p>
    <w:p w:rsidR="00B66308" w:rsidRDefault="00B66308" w:rsidP="00B66308">
      <w:pPr>
        <w:pStyle w:val="KeepWithNext"/>
        <w:rPr>
          <w:rtl/>
          <w:lang w:eastAsia="he-IL"/>
        </w:rPr>
      </w:pPr>
    </w:p>
    <w:p w:rsidR="00C0472A" w:rsidRDefault="00C0472A" w:rsidP="00B66308">
      <w:pPr>
        <w:rPr>
          <w:rtl/>
          <w:lang w:eastAsia="he-IL"/>
        </w:rPr>
      </w:pPr>
      <w:r>
        <w:rPr>
          <w:rFonts w:hint="cs"/>
          <w:rtl/>
          <w:lang w:eastAsia="he-IL"/>
        </w:rPr>
        <w:t>שני</w:t>
      </w:r>
      <w:r w:rsidR="00B66308">
        <w:rPr>
          <w:rFonts w:hint="cs"/>
          <w:rtl/>
          <w:lang w:eastAsia="he-IL"/>
        </w:rPr>
        <w:t xml:space="preserve"> הנושאים האלה קשורים להתחדשות עירונית. </w:t>
      </w:r>
      <w:r>
        <w:rPr>
          <w:rFonts w:hint="cs"/>
          <w:rtl/>
          <w:lang w:eastAsia="he-IL"/>
        </w:rPr>
        <w:t xml:space="preserve"> </w:t>
      </w:r>
    </w:p>
    <w:p w:rsidR="00C0472A" w:rsidRDefault="00C0472A" w:rsidP="00C0472A">
      <w:pPr>
        <w:rPr>
          <w:rtl/>
          <w:lang w:eastAsia="he-IL"/>
        </w:rPr>
      </w:pPr>
    </w:p>
    <w:p w:rsidR="00B720D9" w:rsidRDefault="00B720D9" w:rsidP="00B720D9">
      <w:pPr>
        <w:pStyle w:val="a4"/>
        <w:keepNext/>
        <w:rPr>
          <w:rtl/>
        </w:rPr>
      </w:pPr>
      <w:bookmarkStart w:id="915" w:name="ET_speaker_תומר_רוזנר_250"/>
      <w:r w:rsidRPr="00B720D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72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B720D9" w:rsidRDefault="00B720D9" w:rsidP="00B720D9">
      <w:pPr>
        <w:pStyle w:val="KeepWithNext"/>
        <w:rPr>
          <w:rtl/>
          <w:lang w:eastAsia="he-IL"/>
        </w:rPr>
      </w:pPr>
    </w:p>
    <w:p w:rsidR="00C0472A" w:rsidRDefault="00C0472A" w:rsidP="00C0472A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בפגם חמור בה</w:t>
      </w:r>
      <w:r w:rsidR="00B720D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יך החקיקה. </w:t>
      </w:r>
    </w:p>
    <w:p w:rsidR="00C0472A" w:rsidRDefault="00C0472A" w:rsidP="00C0472A">
      <w:pPr>
        <w:rPr>
          <w:rtl/>
          <w:lang w:eastAsia="he-IL"/>
        </w:rPr>
      </w:pPr>
    </w:p>
    <w:p w:rsidR="00B720D9" w:rsidRDefault="00B720D9" w:rsidP="00B720D9">
      <w:pPr>
        <w:pStyle w:val="af6"/>
        <w:keepNext/>
        <w:rPr>
          <w:rtl/>
        </w:rPr>
      </w:pPr>
      <w:bookmarkStart w:id="916" w:name="_ETM_Q1_4880841"/>
      <w:bookmarkStart w:id="917" w:name="ET_yor_5854_251"/>
      <w:bookmarkEnd w:id="916"/>
      <w:r w:rsidRPr="00B720D9">
        <w:rPr>
          <w:rStyle w:val="TagStyle"/>
          <w:rtl/>
        </w:rPr>
        <w:t xml:space="preserve"> &lt;&lt; </w:t>
      </w:r>
      <w:proofErr w:type="spellStart"/>
      <w:r w:rsidRPr="00B720D9">
        <w:rPr>
          <w:rStyle w:val="TagStyle"/>
          <w:rtl/>
        </w:rPr>
        <w:t>יור</w:t>
      </w:r>
      <w:proofErr w:type="spellEnd"/>
      <w:r w:rsidRPr="00B720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720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:rsidR="00B720D9" w:rsidRDefault="00B720D9" w:rsidP="00B720D9">
      <w:pPr>
        <w:pStyle w:val="KeepWithNext"/>
        <w:rPr>
          <w:rtl/>
          <w:lang w:eastAsia="he-IL"/>
        </w:rPr>
      </w:pPr>
    </w:p>
    <w:p w:rsidR="00C0472A" w:rsidRDefault="00C0472A" w:rsidP="00C0472A">
      <w:pPr>
        <w:rPr>
          <w:rtl/>
          <w:lang w:eastAsia="he-IL"/>
        </w:rPr>
      </w:pPr>
      <w:bookmarkStart w:id="918" w:name="_ETM_Q1_4881545"/>
      <w:bookmarkStart w:id="919" w:name="_ETM_Q1_4881605"/>
      <w:bookmarkEnd w:id="918"/>
      <w:bookmarkEnd w:id="919"/>
      <w:r>
        <w:rPr>
          <w:rFonts w:hint="cs"/>
          <w:rtl/>
          <w:lang w:eastAsia="he-IL"/>
        </w:rPr>
        <w:t>מה</w:t>
      </w:r>
      <w:r w:rsidR="00B720D9">
        <w:rPr>
          <w:rFonts w:hint="cs"/>
          <w:rtl/>
          <w:lang w:eastAsia="he-IL"/>
        </w:rPr>
        <w:t xml:space="preserve"> </w:t>
      </w:r>
      <w:bookmarkStart w:id="920" w:name="_ETM_Q1_4884618"/>
      <w:bookmarkEnd w:id="920"/>
      <w:r w:rsidR="00B720D9">
        <w:rPr>
          <w:rFonts w:hint="cs"/>
          <w:rtl/>
          <w:lang w:eastAsia="he-IL"/>
        </w:rPr>
        <w:t>אנחנו צריכים לעשות כדי שלא יהיה פגם?</w:t>
      </w:r>
    </w:p>
    <w:p w:rsidR="00C0472A" w:rsidRDefault="00C0472A" w:rsidP="00C0472A">
      <w:pPr>
        <w:rPr>
          <w:rtl/>
          <w:lang w:eastAsia="he-IL"/>
        </w:rPr>
      </w:pPr>
    </w:p>
    <w:p w:rsidR="00B720D9" w:rsidRDefault="00B720D9" w:rsidP="00B720D9">
      <w:pPr>
        <w:ind w:firstLine="0"/>
        <w:rPr>
          <w:rtl/>
          <w:lang w:eastAsia="he-IL"/>
        </w:rPr>
      </w:pPr>
      <w:bookmarkStart w:id="921" w:name="_ETM_Q1_4885828"/>
      <w:bookmarkEnd w:id="921"/>
    </w:p>
    <w:p w:rsidR="00B720D9" w:rsidRDefault="00B720D9" w:rsidP="00B720D9">
      <w:pPr>
        <w:pStyle w:val="a4"/>
        <w:keepNext/>
        <w:rPr>
          <w:rtl/>
        </w:rPr>
      </w:pPr>
      <w:bookmarkStart w:id="922" w:name="ET_speaker_תומר_רוזנר_252"/>
      <w:r w:rsidRPr="00B720D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72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:rsidR="00B720D9" w:rsidRDefault="00B720D9" w:rsidP="00B720D9">
      <w:pPr>
        <w:pStyle w:val="KeepWithNext"/>
        <w:rPr>
          <w:rtl/>
          <w:lang w:eastAsia="he-IL"/>
        </w:rPr>
      </w:pPr>
    </w:p>
    <w:p w:rsidR="00C0472A" w:rsidRDefault="00C0472A" w:rsidP="00C0472A">
      <w:pPr>
        <w:rPr>
          <w:rtl/>
          <w:lang w:eastAsia="he-IL"/>
        </w:rPr>
      </w:pPr>
      <w:bookmarkStart w:id="923" w:name="_ETM_Q1_4886330"/>
      <w:bookmarkStart w:id="924" w:name="_ETM_Q1_4886393"/>
      <w:bookmarkEnd w:id="923"/>
      <w:bookmarkEnd w:id="924"/>
      <w:r>
        <w:rPr>
          <w:rFonts w:hint="cs"/>
          <w:rtl/>
          <w:lang w:eastAsia="he-IL"/>
        </w:rPr>
        <w:t>צריך לפרסם נוסח</w:t>
      </w:r>
      <w:r w:rsidR="00B720D9">
        <w:rPr>
          <w:rFonts w:hint="cs"/>
          <w:rtl/>
          <w:lang w:eastAsia="he-IL"/>
        </w:rPr>
        <w:t xml:space="preserve"> להערות הציבור.</w:t>
      </w:r>
      <w:r>
        <w:rPr>
          <w:rFonts w:hint="cs"/>
          <w:rtl/>
          <w:lang w:eastAsia="he-IL"/>
        </w:rPr>
        <w:t xml:space="preserve"> </w:t>
      </w:r>
    </w:p>
    <w:p w:rsidR="00C0472A" w:rsidRDefault="00C0472A" w:rsidP="00C0472A">
      <w:pPr>
        <w:rPr>
          <w:rtl/>
          <w:lang w:eastAsia="he-IL"/>
        </w:rPr>
      </w:pPr>
    </w:p>
    <w:p w:rsidR="00B720D9" w:rsidRDefault="00B720D9" w:rsidP="00B720D9">
      <w:pPr>
        <w:pStyle w:val="a4"/>
        <w:keepNext/>
        <w:rPr>
          <w:rtl/>
        </w:rPr>
      </w:pPr>
      <w:bookmarkStart w:id="925" w:name="_ETM_Q1_4894931"/>
      <w:bookmarkStart w:id="926" w:name="_ETM_Q1_4895692"/>
      <w:bookmarkStart w:id="927" w:name="_ETM_Q1_4895744"/>
      <w:bookmarkStart w:id="928" w:name="_ETM_Q1_4895385"/>
      <w:bookmarkStart w:id="929" w:name="ET_speaker_6275_254"/>
      <w:bookmarkEnd w:id="925"/>
      <w:bookmarkEnd w:id="926"/>
      <w:bookmarkEnd w:id="927"/>
      <w:bookmarkEnd w:id="928"/>
      <w:r w:rsidRPr="00B720D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72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B720D9" w:rsidRDefault="00B720D9" w:rsidP="00B720D9">
      <w:pPr>
        <w:pStyle w:val="KeepWithNext"/>
        <w:rPr>
          <w:rtl/>
          <w:lang w:eastAsia="he-IL"/>
        </w:rPr>
      </w:pPr>
    </w:p>
    <w:p w:rsidR="00C0472A" w:rsidRDefault="00C0472A" w:rsidP="00C0472A">
      <w:pPr>
        <w:rPr>
          <w:rtl/>
          <w:lang w:eastAsia="he-IL"/>
        </w:rPr>
      </w:pPr>
      <w:bookmarkStart w:id="930" w:name="_ETM_Q1_4895826"/>
      <w:bookmarkStart w:id="931" w:name="_ETM_Q1_4895886"/>
      <w:bookmarkEnd w:id="930"/>
      <w:bookmarkEnd w:id="931"/>
      <w:r>
        <w:rPr>
          <w:rFonts w:hint="cs"/>
          <w:rtl/>
          <w:lang w:eastAsia="he-IL"/>
        </w:rPr>
        <w:t xml:space="preserve">אתה צריך לקבוע לזה </w:t>
      </w:r>
      <w:r w:rsidR="00B720D9">
        <w:rPr>
          <w:rFonts w:hint="cs"/>
          <w:rtl/>
          <w:lang w:eastAsia="he-IL"/>
        </w:rPr>
        <w:t xml:space="preserve">מחר </w:t>
      </w:r>
      <w:r>
        <w:rPr>
          <w:rFonts w:hint="cs"/>
          <w:rtl/>
          <w:lang w:eastAsia="he-IL"/>
        </w:rPr>
        <w:t>דיון דחוף</w:t>
      </w:r>
      <w:r w:rsidR="00B720D9">
        <w:rPr>
          <w:rFonts w:hint="cs"/>
          <w:rtl/>
          <w:lang w:eastAsia="he-IL"/>
        </w:rPr>
        <w:t>.</w:t>
      </w:r>
    </w:p>
    <w:p w:rsidR="00C0472A" w:rsidRDefault="00C0472A" w:rsidP="00C0472A">
      <w:pPr>
        <w:rPr>
          <w:rtl/>
          <w:lang w:eastAsia="he-IL"/>
        </w:rPr>
      </w:pPr>
    </w:p>
    <w:p w:rsidR="00B720D9" w:rsidRDefault="00B720D9" w:rsidP="00B720D9">
      <w:pPr>
        <w:pStyle w:val="af6"/>
        <w:keepNext/>
        <w:rPr>
          <w:rtl/>
        </w:rPr>
      </w:pPr>
      <w:bookmarkStart w:id="932" w:name="_ETM_Q1_4901393"/>
      <w:bookmarkStart w:id="933" w:name="ET_yor_5854_255"/>
      <w:bookmarkEnd w:id="932"/>
      <w:r w:rsidRPr="00B720D9">
        <w:rPr>
          <w:rStyle w:val="TagStyle"/>
          <w:rtl/>
        </w:rPr>
        <w:t xml:space="preserve"> &lt;&lt; </w:t>
      </w:r>
      <w:proofErr w:type="spellStart"/>
      <w:r w:rsidRPr="00B720D9">
        <w:rPr>
          <w:rStyle w:val="TagStyle"/>
          <w:rtl/>
        </w:rPr>
        <w:t>יור</w:t>
      </w:r>
      <w:proofErr w:type="spellEnd"/>
      <w:r w:rsidRPr="00B720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720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"/>
    </w:p>
    <w:p w:rsidR="00B720D9" w:rsidRDefault="00B720D9" w:rsidP="00B720D9">
      <w:pPr>
        <w:pStyle w:val="KeepWithNext"/>
        <w:rPr>
          <w:rtl/>
          <w:lang w:eastAsia="he-IL"/>
        </w:rPr>
      </w:pPr>
    </w:p>
    <w:p w:rsidR="00C0472A" w:rsidRDefault="00C0472A" w:rsidP="00B720D9">
      <w:pPr>
        <w:rPr>
          <w:rtl/>
          <w:lang w:eastAsia="he-IL"/>
        </w:rPr>
      </w:pPr>
      <w:bookmarkStart w:id="934" w:name="_ETM_Q1_4902129"/>
      <w:bookmarkStart w:id="935" w:name="_ETM_Q1_4902186"/>
      <w:bookmarkEnd w:id="934"/>
      <w:bookmarkEnd w:id="935"/>
      <w:r>
        <w:rPr>
          <w:rFonts w:hint="cs"/>
          <w:rtl/>
          <w:lang w:eastAsia="he-IL"/>
        </w:rPr>
        <w:t xml:space="preserve">אנחנו </w:t>
      </w:r>
      <w:r w:rsidR="00B720D9">
        <w:rPr>
          <w:rFonts w:hint="cs"/>
          <w:rtl/>
          <w:lang w:eastAsia="he-IL"/>
        </w:rPr>
        <w:t xml:space="preserve">רוצים שזה </w:t>
      </w:r>
      <w:bookmarkStart w:id="936" w:name="_ETM_Q1_4905488"/>
      <w:bookmarkEnd w:id="936"/>
      <w:r w:rsidR="00B720D9">
        <w:rPr>
          <w:rFonts w:hint="cs"/>
          <w:rtl/>
          <w:lang w:eastAsia="he-IL"/>
        </w:rPr>
        <w:t xml:space="preserve">יהיה חוקי לחלוטין, אנחנו </w:t>
      </w:r>
      <w:r>
        <w:rPr>
          <w:rFonts w:hint="cs"/>
          <w:rtl/>
          <w:lang w:eastAsia="he-IL"/>
        </w:rPr>
        <w:t>לא רוצים לעשות שום תהלי</w:t>
      </w:r>
      <w:r w:rsidR="00B720D9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שיפגע. </w:t>
      </w:r>
    </w:p>
    <w:p w:rsidR="00C0472A" w:rsidRDefault="00C0472A" w:rsidP="00C0472A">
      <w:pPr>
        <w:rPr>
          <w:rtl/>
          <w:lang w:eastAsia="he-IL"/>
        </w:rPr>
      </w:pPr>
    </w:p>
    <w:p w:rsidR="00B720D9" w:rsidRDefault="00B720D9" w:rsidP="00B720D9">
      <w:pPr>
        <w:pStyle w:val="a4"/>
        <w:keepNext/>
        <w:rPr>
          <w:rtl/>
        </w:rPr>
      </w:pPr>
      <w:bookmarkStart w:id="937" w:name="_ETM_Q1_4911948"/>
      <w:bookmarkStart w:id="938" w:name="_ETM_Q1_4912003"/>
      <w:bookmarkStart w:id="939" w:name="ET_speaker_תומר_רוזנר_256"/>
      <w:bookmarkEnd w:id="937"/>
      <w:bookmarkEnd w:id="938"/>
      <w:r w:rsidRPr="00B720D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72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B720D9" w:rsidRDefault="00B720D9" w:rsidP="00B720D9">
      <w:pPr>
        <w:pStyle w:val="KeepWithNext"/>
        <w:rPr>
          <w:rtl/>
          <w:lang w:eastAsia="he-IL"/>
        </w:rPr>
      </w:pPr>
    </w:p>
    <w:p w:rsidR="00B720D9" w:rsidRDefault="00B720D9" w:rsidP="00B72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כל מה שאמרתי. </w:t>
      </w:r>
      <w:bookmarkStart w:id="940" w:name="_ETM_Q1_4913583"/>
      <w:bookmarkStart w:id="941" w:name="_ETM_Q1_4913834"/>
      <w:bookmarkEnd w:id="940"/>
      <w:bookmarkEnd w:id="941"/>
    </w:p>
    <w:p w:rsidR="00B720D9" w:rsidRPr="00B720D9" w:rsidRDefault="00B720D9" w:rsidP="00B720D9">
      <w:pPr>
        <w:rPr>
          <w:rtl/>
          <w:lang w:eastAsia="he-IL"/>
        </w:rPr>
      </w:pPr>
      <w:bookmarkStart w:id="942" w:name="_ETM_Q1_4913890"/>
      <w:bookmarkEnd w:id="942"/>
    </w:p>
    <w:p w:rsidR="00C0472A" w:rsidRDefault="00C0472A" w:rsidP="00C0472A">
      <w:pPr>
        <w:pStyle w:val="a4"/>
        <w:keepNext/>
        <w:rPr>
          <w:rtl/>
        </w:rPr>
      </w:pPr>
      <w:bookmarkStart w:id="943" w:name="ET_speaker_4741_39"/>
      <w:r w:rsidRPr="00C0472A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C04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:rsidR="00C0472A" w:rsidRDefault="00C0472A" w:rsidP="00C0472A">
      <w:pPr>
        <w:pStyle w:val="KeepWithNext"/>
        <w:rPr>
          <w:rtl/>
          <w:lang w:eastAsia="he-IL"/>
        </w:rPr>
      </w:pPr>
    </w:p>
    <w:p w:rsidR="00C0472A" w:rsidRDefault="00C0472A" w:rsidP="00BD4389">
      <w:pPr>
        <w:rPr>
          <w:rtl/>
          <w:lang w:eastAsia="he-IL"/>
        </w:rPr>
      </w:pPr>
      <w:r>
        <w:rPr>
          <w:rFonts w:hint="cs"/>
          <w:rtl/>
          <w:lang w:eastAsia="he-IL"/>
        </w:rPr>
        <w:t>באחת הישיבות הקודמות סיפר המשנה ליועץ ה</w:t>
      </w:r>
      <w:r w:rsidR="00D615D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שפטי לממשלה </w:t>
      </w:r>
      <w:r w:rsidR="00D615D3">
        <w:rPr>
          <w:rFonts w:hint="cs"/>
          <w:rtl/>
          <w:lang w:eastAsia="he-IL"/>
        </w:rPr>
        <w:t xml:space="preserve">ארז </w:t>
      </w:r>
      <w:proofErr w:type="spellStart"/>
      <w:r w:rsidR="00D615D3"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 עובדה שאני לא ידעתי</w:t>
      </w:r>
      <w:r w:rsidR="00D615D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שכבר עכ</w:t>
      </w:r>
      <w:r w:rsidR="00BD438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יו אנשים בני 80 ומעלה </w:t>
      </w:r>
      <w:r w:rsidR="00BD4389">
        <w:rPr>
          <w:rFonts w:hint="cs"/>
          <w:rtl/>
          <w:lang w:eastAsia="he-IL"/>
        </w:rPr>
        <w:t xml:space="preserve">במקום להיכנס לפרויקט יכולים </w:t>
      </w:r>
      <w:r>
        <w:rPr>
          <w:rFonts w:hint="cs"/>
          <w:rtl/>
          <w:lang w:eastAsia="he-IL"/>
        </w:rPr>
        <w:t>לר</w:t>
      </w:r>
      <w:r w:rsidR="00BD438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וש דירה מיד </w:t>
      </w:r>
      <w:r w:rsidR="00BD4389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לקבל עזרה בכניסה לדיור מוגן. הצעתי, והיא לא כאן, </w:t>
      </w:r>
      <w:r w:rsidR="00BD4389">
        <w:rPr>
          <w:rFonts w:hint="cs"/>
          <w:rtl/>
          <w:lang w:eastAsia="he-IL"/>
        </w:rPr>
        <w:t xml:space="preserve">לכתוב אזרחים ותיקים במקום אנשים בני 80. </w:t>
      </w:r>
      <w:r>
        <w:rPr>
          <w:rFonts w:hint="cs"/>
          <w:rtl/>
          <w:lang w:eastAsia="he-IL"/>
        </w:rPr>
        <w:t xml:space="preserve">  </w:t>
      </w:r>
    </w:p>
    <w:p w:rsidR="00C0472A" w:rsidRDefault="00C0472A" w:rsidP="00C0472A">
      <w:pPr>
        <w:rPr>
          <w:rtl/>
          <w:lang w:eastAsia="he-IL"/>
        </w:rPr>
      </w:pPr>
    </w:p>
    <w:p w:rsidR="00BD4389" w:rsidRDefault="00BD4389" w:rsidP="00BD4389">
      <w:pPr>
        <w:pStyle w:val="af6"/>
        <w:keepNext/>
        <w:rPr>
          <w:rtl/>
        </w:rPr>
      </w:pPr>
      <w:bookmarkStart w:id="944" w:name="ET_yor_5854_247"/>
      <w:r w:rsidRPr="00BD4389">
        <w:rPr>
          <w:rStyle w:val="TagStyle"/>
          <w:rtl/>
        </w:rPr>
        <w:t xml:space="preserve"> &lt;&lt; </w:t>
      </w:r>
      <w:proofErr w:type="spellStart"/>
      <w:r w:rsidRPr="00BD4389">
        <w:rPr>
          <w:rStyle w:val="TagStyle"/>
          <w:rtl/>
        </w:rPr>
        <w:t>יור</w:t>
      </w:r>
      <w:proofErr w:type="spellEnd"/>
      <w:r w:rsidRPr="00BD43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D43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"/>
    </w:p>
    <w:p w:rsidR="00BD4389" w:rsidRDefault="00BD4389" w:rsidP="00BD4389">
      <w:pPr>
        <w:pStyle w:val="KeepWithNext"/>
        <w:rPr>
          <w:rtl/>
          <w:lang w:eastAsia="he-IL"/>
        </w:rPr>
      </w:pPr>
    </w:p>
    <w:p w:rsidR="00C0472A" w:rsidRDefault="00C0472A" w:rsidP="00C047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 ותיקים כהגדרתם בחוק</w:t>
      </w:r>
      <w:r w:rsidR="00BD4389">
        <w:rPr>
          <w:rFonts w:hint="cs"/>
          <w:rtl/>
          <w:lang w:eastAsia="he-IL"/>
        </w:rPr>
        <w:t>?</w:t>
      </w:r>
    </w:p>
    <w:p w:rsidR="00C0472A" w:rsidRDefault="00C0472A" w:rsidP="00C0472A">
      <w:pPr>
        <w:rPr>
          <w:rtl/>
          <w:lang w:eastAsia="he-IL"/>
        </w:rPr>
      </w:pPr>
    </w:p>
    <w:p w:rsidR="00C0472A" w:rsidRDefault="00C0472A" w:rsidP="00C0472A">
      <w:pPr>
        <w:pStyle w:val="a4"/>
        <w:keepNext/>
        <w:rPr>
          <w:rtl/>
        </w:rPr>
      </w:pPr>
      <w:bookmarkStart w:id="945" w:name="ET_speaker_4741_40"/>
      <w:r w:rsidRPr="00C0472A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C04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C0472A" w:rsidRDefault="00C0472A" w:rsidP="00C0472A">
      <w:pPr>
        <w:pStyle w:val="KeepWithNext"/>
        <w:rPr>
          <w:rtl/>
          <w:lang w:eastAsia="he-IL"/>
        </w:rPr>
      </w:pPr>
    </w:p>
    <w:p w:rsidR="00C0472A" w:rsidRDefault="00BD4389" w:rsidP="00BD4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כהגדרתם בחוק. </w:t>
      </w:r>
      <w:r w:rsidR="00C0472A">
        <w:rPr>
          <w:rFonts w:hint="cs"/>
          <w:rtl/>
          <w:lang w:eastAsia="he-IL"/>
        </w:rPr>
        <w:t>זה יכול להביא ל</w:t>
      </w:r>
      <w:r>
        <w:rPr>
          <w:rFonts w:hint="cs"/>
          <w:rtl/>
          <w:lang w:eastAsia="he-IL"/>
        </w:rPr>
        <w:t xml:space="preserve">שיפור </w:t>
      </w:r>
      <w:bookmarkStart w:id="946" w:name="_ETM_Q1_4996777"/>
      <w:bookmarkEnd w:id="946"/>
      <w:r>
        <w:rPr>
          <w:rFonts w:hint="cs"/>
          <w:rtl/>
          <w:lang w:eastAsia="he-IL"/>
        </w:rPr>
        <w:t xml:space="preserve">גדול בהסכמות. </w:t>
      </w:r>
    </w:p>
    <w:p w:rsidR="00BD4389" w:rsidRDefault="00BD4389" w:rsidP="00BD4389">
      <w:pPr>
        <w:rPr>
          <w:rtl/>
          <w:lang w:eastAsia="he-IL"/>
        </w:rPr>
      </w:pPr>
      <w:bookmarkStart w:id="947" w:name="_ETM_Q1_4994607"/>
      <w:bookmarkStart w:id="948" w:name="_ETM_Q1_4994686"/>
      <w:bookmarkEnd w:id="947"/>
      <w:bookmarkEnd w:id="948"/>
    </w:p>
    <w:p w:rsidR="00C0472A" w:rsidRDefault="00C0472A" w:rsidP="00C0472A">
      <w:pPr>
        <w:pStyle w:val="a4"/>
        <w:keepNext/>
        <w:rPr>
          <w:rtl/>
        </w:rPr>
      </w:pPr>
      <w:bookmarkStart w:id="949" w:name="ET_speaker_5694_41"/>
      <w:r w:rsidRPr="00C047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04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:rsidR="00C0472A" w:rsidRDefault="00C0472A" w:rsidP="00C0472A">
      <w:pPr>
        <w:pStyle w:val="KeepWithNext"/>
        <w:rPr>
          <w:rtl/>
          <w:lang w:eastAsia="he-IL"/>
        </w:rPr>
      </w:pPr>
    </w:p>
    <w:p w:rsidR="00C0472A" w:rsidRDefault="00BD4389" w:rsidP="00BD4389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מאיזה מועד הם אזרחים ותיקים?</w:t>
      </w:r>
      <w:r w:rsidR="00C0472A">
        <w:rPr>
          <w:rFonts w:hint="cs"/>
          <w:rtl/>
          <w:lang w:eastAsia="he-IL"/>
        </w:rPr>
        <w:t xml:space="preserve">  </w:t>
      </w:r>
    </w:p>
    <w:p w:rsidR="00C0472A" w:rsidRDefault="00C0472A" w:rsidP="00C0472A">
      <w:pPr>
        <w:rPr>
          <w:rtl/>
          <w:lang w:eastAsia="he-IL"/>
        </w:rPr>
      </w:pPr>
    </w:p>
    <w:p w:rsidR="00BD4389" w:rsidRDefault="00BD4389" w:rsidP="00BD4389">
      <w:pPr>
        <w:pStyle w:val="a4"/>
        <w:keepNext/>
        <w:rPr>
          <w:rtl/>
        </w:rPr>
      </w:pPr>
      <w:bookmarkStart w:id="950" w:name="_ETM_Q1_5032061"/>
      <w:bookmarkStart w:id="951" w:name="ET_speaker_תומר_רוזנר_248"/>
      <w:bookmarkEnd w:id="950"/>
      <w:r w:rsidRPr="00BD438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D43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BD4389" w:rsidRDefault="00BD4389" w:rsidP="00BD4389">
      <w:pPr>
        <w:pStyle w:val="KeepWithNext"/>
        <w:rPr>
          <w:rtl/>
          <w:lang w:eastAsia="he-IL"/>
        </w:rPr>
      </w:pPr>
    </w:p>
    <w:p w:rsidR="00C0472A" w:rsidRDefault="00C0472A" w:rsidP="00C0472A">
      <w:pPr>
        <w:rPr>
          <w:rtl/>
          <w:lang w:eastAsia="he-IL"/>
        </w:rPr>
      </w:pPr>
      <w:bookmarkStart w:id="952" w:name="_ETM_Q1_5032565"/>
      <w:bookmarkStart w:id="953" w:name="_ETM_Q1_5032617"/>
      <w:bookmarkEnd w:id="952"/>
      <w:bookmarkEnd w:id="953"/>
      <w:r>
        <w:rPr>
          <w:rFonts w:hint="cs"/>
          <w:rtl/>
          <w:lang w:eastAsia="he-IL"/>
        </w:rPr>
        <w:t>גם הנושא הזה ל</w:t>
      </w:r>
      <w:r w:rsidR="00BD438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נדון. </w:t>
      </w:r>
    </w:p>
    <w:p w:rsidR="00C0472A" w:rsidRDefault="00C0472A" w:rsidP="00C0472A">
      <w:pPr>
        <w:rPr>
          <w:rtl/>
          <w:lang w:eastAsia="he-IL"/>
        </w:rPr>
      </w:pPr>
    </w:p>
    <w:p w:rsidR="00C0472A" w:rsidRDefault="00C0472A" w:rsidP="00C0472A">
      <w:pPr>
        <w:pStyle w:val="a4"/>
        <w:keepNext/>
        <w:rPr>
          <w:rtl/>
        </w:rPr>
      </w:pPr>
      <w:bookmarkStart w:id="954" w:name="ET_speaker_4741_43"/>
      <w:r w:rsidRPr="00C0472A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C04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C0472A" w:rsidRDefault="00C0472A" w:rsidP="00C0472A">
      <w:pPr>
        <w:pStyle w:val="KeepWithNext"/>
        <w:rPr>
          <w:rtl/>
          <w:lang w:eastAsia="he-IL"/>
        </w:rPr>
      </w:pPr>
    </w:p>
    <w:p w:rsidR="00C0472A" w:rsidRDefault="00984B29" w:rsidP="00984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זה אמש. זו ממש </w:t>
      </w:r>
      <w:r w:rsidR="00C0472A">
        <w:rPr>
          <w:rFonts w:hint="cs"/>
          <w:rtl/>
          <w:lang w:eastAsia="he-IL"/>
        </w:rPr>
        <w:t>תהיה החמצה</w:t>
      </w:r>
      <w:r>
        <w:rPr>
          <w:rFonts w:hint="cs"/>
          <w:rtl/>
          <w:lang w:eastAsia="he-IL"/>
        </w:rPr>
        <w:t xml:space="preserve"> אם לא.</w:t>
      </w:r>
      <w:r w:rsidR="00C0472A">
        <w:rPr>
          <w:rFonts w:hint="cs"/>
          <w:rtl/>
          <w:lang w:eastAsia="he-IL"/>
        </w:rPr>
        <w:t xml:space="preserve"> זה י</w:t>
      </w:r>
      <w:r>
        <w:rPr>
          <w:rFonts w:hint="cs"/>
          <w:rtl/>
          <w:lang w:eastAsia="he-IL"/>
        </w:rPr>
        <w:t xml:space="preserve">חסוך </w:t>
      </w:r>
      <w:bookmarkStart w:id="955" w:name="_ETM_Q1_5082947"/>
      <w:bookmarkEnd w:id="955"/>
      <w:r>
        <w:rPr>
          <w:rFonts w:hint="cs"/>
          <w:rtl/>
          <w:lang w:eastAsia="he-IL"/>
        </w:rPr>
        <w:t xml:space="preserve">משפטים, זה יקדם פרויקטים, </w:t>
      </w:r>
      <w:r w:rsidR="00483D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 י</w:t>
      </w:r>
      <w:r w:rsidR="00C0472A">
        <w:rPr>
          <w:rFonts w:hint="cs"/>
          <w:rtl/>
          <w:lang w:eastAsia="he-IL"/>
        </w:rPr>
        <w:t>ביא לך את שלושת הדייר</w:t>
      </w:r>
      <w:r>
        <w:rPr>
          <w:rFonts w:hint="cs"/>
          <w:rtl/>
          <w:lang w:eastAsia="he-IL"/>
        </w:rPr>
        <w:t>י</w:t>
      </w:r>
      <w:r w:rsidR="00C0472A">
        <w:rPr>
          <w:rFonts w:hint="cs"/>
          <w:rtl/>
          <w:lang w:eastAsia="he-IL"/>
        </w:rPr>
        <w:t xml:space="preserve">ם שמסרבים. </w:t>
      </w:r>
    </w:p>
    <w:p w:rsidR="00C0472A" w:rsidRDefault="00C0472A" w:rsidP="00C0472A">
      <w:pPr>
        <w:rPr>
          <w:rtl/>
          <w:lang w:eastAsia="he-IL"/>
        </w:rPr>
      </w:pPr>
    </w:p>
    <w:p w:rsidR="00984B29" w:rsidRDefault="00984B29" w:rsidP="00984B29">
      <w:pPr>
        <w:pStyle w:val="af9"/>
        <w:keepNext/>
        <w:rPr>
          <w:rtl/>
          <w:lang w:eastAsia="he-IL"/>
        </w:rPr>
      </w:pPr>
      <w:bookmarkStart w:id="956" w:name="_ETM_Q1_5102111"/>
      <w:bookmarkStart w:id="957" w:name="ET_guest_אביעד_פרידמן_249"/>
      <w:bookmarkEnd w:id="956"/>
      <w:r w:rsidRPr="00984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984B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7"/>
    </w:p>
    <w:p w:rsidR="00984B29" w:rsidRDefault="00984B29" w:rsidP="00984B29">
      <w:pPr>
        <w:pStyle w:val="KeepWithNext"/>
        <w:rPr>
          <w:rtl/>
          <w:lang w:eastAsia="he-IL"/>
        </w:rPr>
      </w:pPr>
    </w:p>
    <w:p w:rsidR="00C0472A" w:rsidRDefault="00984B29" w:rsidP="00C0472A">
      <w:pPr>
        <w:rPr>
          <w:rtl/>
          <w:lang w:eastAsia="he-IL"/>
        </w:rPr>
      </w:pPr>
      <w:bookmarkStart w:id="958" w:name="_ETM_Q1_5102636"/>
      <w:bookmarkStart w:id="959" w:name="_ETM_Q1_5102683"/>
      <w:bookmarkEnd w:id="958"/>
      <w:bookmarkEnd w:id="959"/>
      <w:r>
        <w:rPr>
          <w:rFonts w:hint="cs"/>
          <w:rtl/>
          <w:lang w:eastAsia="he-IL"/>
        </w:rPr>
        <w:t xml:space="preserve">ההצעה </w:t>
      </w:r>
      <w:r w:rsidR="00EF7887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>היא הצעה ראויה</w:t>
      </w:r>
      <w:r w:rsidR="00C0472A">
        <w:rPr>
          <w:rFonts w:hint="cs"/>
          <w:rtl/>
          <w:lang w:eastAsia="he-IL"/>
        </w:rPr>
        <w:t xml:space="preserve"> </w:t>
      </w:r>
      <w:r w:rsidR="00EF7887">
        <w:rPr>
          <w:rFonts w:hint="cs"/>
          <w:rtl/>
          <w:lang w:eastAsia="he-IL"/>
        </w:rPr>
        <w:t>ש</w:t>
      </w:r>
      <w:r w:rsidR="00C0472A">
        <w:rPr>
          <w:rFonts w:hint="cs"/>
          <w:rtl/>
          <w:lang w:eastAsia="he-IL"/>
        </w:rPr>
        <w:t>אנח</w:t>
      </w:r>
      <w:r w:rsidR="00EF7887">
        <w:rPr>
          <w:rFonts w:hint="cs"/>
          <w:rtl/>
          <w:lang w:eastAsia="he-IL"/>
        </w:rPr>
        <w:t>נ</w:t>
      </w:r>
      <w:r w:rsidR="00101BA9">
        <w:rPr>
          <w:rFonts w:hint="cs"/>
          <w:rtl/>
          <w:lang w:eastAsia="he-IL"/>
        </w:rPr>
        <w:t>ו רוצים</w:t>
      </w:r>
      <w:r w:rsidR="00EF7887">
        <w:rPr>
          <w:rFonts w:hint="cs"/>
          <w:rtl/>
          <w:lang w:eastAsia="he-IL"/>
        </w:rPr>
        <w:t xml:space="preserve"> לראות איך להכנ</w:t>
      </w:r>
      <w:r w:rsidR="00C0472A">
        <w:rPr>
          <w:rFonts w:hint="cs"/>
          <w:rtl/>
          <w:lang w:eastAsia="he-IL"/>
        </w:rPr>
        <w:t>י</w:t>
      </w:r>
      <w:r w:rsidR="00EF7887">
        <w:rPr>
          <w:rFonts w:hint="cs"/>
          <w:rtl/>
          <w:lang w:eastAsia="he-IL"/>
        </w:rPr>
        <w:t>ס</w:t>
      </w:r>
      <w:r w:rsidR="00C0472A">
        <w:rPr>
          <w:rFonts w:hint="cs"/>
          <w:rtl/>
          <w:lang w:eastAsia="he-IL"/>
        </w:rPr>
        <w:t xml:space="preserve"> אותה</w:t>
      </w:r>
      <w:r w:rsidR="00EF7887">
        <w:rPr>
          <w:rFonts w:hint="cs"/>
          <w:rtl/>
          <w:lang w:eastAsia="he-IL"/>
        </w:rPr>
        <w:t>.</w:t>
      </w:r>
    </w:p>
    <w:p w:rsidR="00C0472A" w:rsidRDefault="00C0472A" w:rsidP="00C0472A">
      <w:pPr>
        <w:rPr>
          <w:rtl/>
          <w:lang w:eastAsia="he-IL"/>
        </w:rPr>
      </w:pPr>
    </w:p>
    <w:p w:rsidR="00101BA9" w:rsidRDefault="00101BA9" w:rsidP="00101BA9">
      <w:pPr>
        <w:pStyle w:val="af9"/>
        <w:keepNext/>
        <w:rPr>
          <w:rtl/>
          <w:lang w:eastAsia="he-IL"/>
        </w:rPr>
      </w:pPr>
      <w:bookmarkStart w:id="960" w:name="_ETM_Q1_5155316"/>
      <w:bookmarkStart w:id="961" w:name="ET_guest_תומר_מלין_250"/>
      <w:bookmarkEnd w:id="960"/>
      <w:r w:rsidRPr="00101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מלין:</w:t>
      </w:r>
      <w:r w:rsidRPr="00101B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1"/>
    </w:p>
    <w:p w:rsidR="00101BA9" w:rsidRDefault="00101BA9" w:rsidP="00101BA9">
      <w:pPr>
        <w:pStyle w:val="KeepWithNext"/>
        <w:rPr>
          <w:rtl/>
          <w:lang w:eastAsia="he-IL"/>
        </w:rPr>
      </w:pPr>
    </w:p>
    <w:p w:rsidR="00C0472A" w:rsidRDefault="00C0472A" w:rsidP="002C517C">
      <w:pPr>
        <w:rPr>
          <w:rtl/>
          <w:lang w:eastAsia="he-IL"/>
        </w:rPr>
      </w:pPr>
      <w:bookmarkStart w:id="962" w:name="_ETM_Q1_5155854"/>
      <w:bookmarkStart w:id="963" w:name="_ETM_Q1_5155906"/>
      <w:bookmarkEnd w:id="962"/>
      <w:bookmarkEnd w:id="963"/>
      <w:r>
        <w:rPr>
          <w:rFonts w:hint="cs"/>
          <w:rtl/>
          <w:lang w:eastAsia="he-IL"/>
        </w:rPr>
        <w:t xml:space="preserve">אני חבר נציגות במתחם </w:t>
      </w:r>
      <w:bookmarkStart w:id="964" w:name="_ETM_Q1_5160587"/>
      <w:bookmarkEnd w:id="964"/>
      <w:r w:rsidR="00F2509C">
        <w:rPr>
          <w:rFonts w:hint="cs"/>
          <w:rtl/>
          <w:lang w:eastAsia="he-IL"/>
        </w:rPr>
        <w:t>עם</w:t>
      </w:r>
      <w:r w:rsidR="00101BA9">
        <w:rPr>
          <w:rFonts w:hint="cs"/>
          <w:rtl/>
          <w:lang w:eastAsia="he-IL"/>
        </w:rPr>
        <w:t xml:space="preserve"> 90%</w:t>
      </w:r>
      <w:bookmarkStart w:id="965" w:name="_ETM_Q1_5168214"/>
      <w:bookmarkEnd w:id="965"/>
      <w:r w:rsidR="00101BA9">
        <w:rPr>
          <w:rFonts w:hint="cs"/>
          <w:rtl/>
          <w:lang w:eastAsia="he-IL"/>
        </w:rPr>
        <w:t xml:space="preserve"> חתימות. </w:t>
      </w:r>
      <w:r>
        <w:rPr>
          <w:rFonts w:hint="cs"/>
          <w:rtl/>
          <w:lang w:eastAsia="he-IL"/>
        </w:rPr>
        <w:t xml:space="preserve">הסיבה שהוא </w:t>
      </w:r>
      <w:r w:rsidR="00483D41">
        <w:rPr>
          <w:rFonts w:hint="cs"/>
          <w:rtl/>
          <w:lang w:eastAsia="he-IL"/>
        </w:rPr>
        <w:t>נתקע היא</w:t>
      </w:r>
      <w:r w:rsidR="002C517C">
        <w:rPr>
          <w:rFonts w:hint="cs"/>
          <w:rtl/>
          <w:lang w:eastAsia="he-IL"/>
        </w:rPr>
        <w:t xml:space="preserve"> בגלל שהפחיתו את התמורות.  שאלתם למה דווקא יש 66%, איך הגיעו למספר הזה. זה</w:t>
      </w:r>
      <w:r>
        <w:rPr>
          <w:rFonts w:hint="cs"/>
          <w:rtl/>
          <w:lang w:eastAsia="he-IL"/>
        </w:rPr>
        <w:t xml:space="preserve"> בגלל ש</w:t>
      </w:r>
      <w:r w:rsidR="002C517C">
        <w:rPr>
          <w:rFonts w:hint="cs"/>
          <w:rtl/>
          <w:lang w:eastAsia="he-IL"/>
        </w:rPr>
        <w:t>-50%</w:t>
      </w:r>
      <w:r>
        <w:rPr>
          <w:rFonts w:hint="cs"/>
          <w:rtl/>
          <w:lang w:eastAsia="he-IL"/>
        </w:rPr>
        <w:t xml:space="preserve"> מהא</w:t>
      </w:r>
      <w:r w:rsidR="002C517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שים </w:t>
      </w:r>
      <w:r w:rsidR="002C517C">
        <w:rPr>
          <w:rFonts w:hint="cs"/>
          <w:rtl/>
          <w:lang w:eastAsia="he-IL"/>
        </w:rPr>
        <w:t xml:space="preserve">שגרים </w:t>
      </w:r>
      <w:bookmarkStart w:id="966" w:name="_ETM_Q1_5195460"/>
      <w:bookmarkEnd w:id="966"/>
      <w:r w:rsidR="002C517C">
        <w:rPr>
          <w:rFonts w:hint="cs"/>
          <w:rtl/>
          <w:lang w:eastAsia="he-IL"/>
        </w:rPr>
        <w:t>במתחם הם</w:t>
      </w:r>
      <w:r>
        <w:rPr>
          <w:rFonts w:hint="cs"/>
          <w:rtl/>
          <w:lang w:eastAsia="he-IL"/>
        </w:rPr>
        <w:t xml:space="preserve"> משקיעים. </w:t>
      </w:r>
    </w:p>
    <w:p w:rsidR="00C0472A" w:rsidRDefault="00C0472A" w:rsidP="00C0472A">
      <w:pPr>
        <w:rPr>
          <w:rtl/>
          <w:lang w:eastAsia="he-IL"/>
        </w:rPr>
      </w:pPr>
    </w:p>
    <w:p w:rsidR="00C0472A" w:rsidRDefault="00C0472A" w:rsidP="00C0472A">
      <w:pPr>
        <w:pStyle w:val="a4"/>
        <w:keepNext/>
        <w:rPr>
          <w:rtl/>
        </w:rPr>
      </w:pPr>
      <w:bookmarkStart w:id="967" w:name="ET_speaker_5771_44"/>
      <w:r w:rsidRPr="00C0472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04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C0472A" w:rsidRDefault="00C0472A" w:rsidP="00C0472A">
      <w:pPr>
        <w:pStyle w:val="KeepWithNext"/>
        <w:rPr>
          <w:rtl/>
          <w:lang w:eastAsia="he-IL"/>
        </w:rPr>
      </w:pPr>
    </w:p>
    <w:p w:rsidR="00C0472A" w:rsidRDefault="00F2509C" w:rsidP="00C0472A">
      <w:pPr>
        <w:rPr>
          <w:rtl/>
          <w:lang w:eastAsia="he-IL"/>
        </w:rPr>
      </w:pPr>
      <w:r>
        <w:rPr>
          <w:rFonts w:hint="cs"/>
          <w:rtl/>
          <w:lang w:eastAsia="he-IL"/>
        </w:rPr>
        <w:t>בפרויקט שלך.</w:t>
      </w:r>
    </w:p>
    <w:p w:rsidR="00C0472A" w:rsidRDefault="00C0472A" w:rsidP="00C0472A">
      <w:pPr>
        <w:rPr>
          <w:rtl/>
          <w:lang w:eastAsia="he-IL"/>
        </w:rPr>
      </w:pPr>
    </w:p>
    <w:p w:rsidR="00F2509C" w:rsidRDefault="00F2509C" w:rsidP="00F2509C">
      <w:pPr>
        <w:ind w:firstLine="0"/>
        <w:rPr>
          <w:rtl/>
          <w:lang w:eastAsia="he-IL"/>
        </w:rPr>
      </w:pPr>
      <w:bookmarkStart w:id="968" w:name="_ETM_Q1_5205705"/>
      <w:bookmarkEnd w:id="968"/>
    </w:p>
    <w:p w:rsidR="00F2509C" w:rsidRDefault="00F2509C" w:rsidP="00F2509C">
      <w:pPr>
        <w:pStyle w:val="af9"/>
        <w:keepNext/>
        <w:rPr>
          <w:rtl/>
          <w:lang w:eastAsia="he-IL"/>
        </w:rPr>
      </w:pPr>
      <w:bookmarkStart w:id="969" w:name="ET_guest_תומר_מלין_251"/>
      <w:r w:rsidRPr="00F25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מלין:</w:t>
      </w:r>
      <w:r w:rsidRPr="00F250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9"/>
    </w:p>
    <w:p w:rsidR="00F2509C" w:rsidRDefault="00F2509C" w:rsidP="00F2509C">
      <w:pPr>
        <w:pStyle w:val="KeepWithNext"/>
        <w:rPr>
          <w:rtl/>
          <w:lang w:eastAsia="he-IL"/>
        </w:rPr>
      </w:pPr>
    </w:p>
    <w:p w:rsidR="00C0472A" w:rsidRDefault="00F2509C" w:rsidP="0017255A">
      <w:pPr>
        <w:rPr>
          <w:rtl/>
          <w:lang w:eastAsia="he-IL"/>
        </w:rPr>
      </w:pPr>
      <w:bookmarkStart w:id="970" w:name="_ETM_Q1_5206247"/>
      <w:bookmarkStart w:id="971" w:name="_ETM_Q1_5206304"/>
      <w:bookmarkEnd w:id="970"/>
      <w:bookmarkEnd w:id="971"/>
      <w:r>
        <w:rPr>
          <w:rFonts w:hint="cs"/>
          <w:rtl/>
          <w:lang w:eastAsia="he-IL"/>
        </w:rPr>
        <w:t xml:space="preserve">לא, זה לפי נתוני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>.</w:t>
      </w:r>
      <w:r w:rsidR="00A30A12">
        <w:rPr>
          <w:rFonts w:hint="cs"/>
          <w:rtl/>
          <w:lang w:eastAsia="he-IL"/>
        </w:rPr>
        <w:t xml:space="preserve"> </w:t>
      </w:r>
      <w:r w:rsidR="00C0472A">
        <w:rPr>
          <w:rFonts w:hint="cs"/>
          <w:rtl/>
          <w:lang w:eastAsia="he-IL"/>
        </w:rPr>
        <w:t>ההצעה הזאת</w:t>
      </w:r>
      <w:r w:rsidR="0017255A">
        <w:rPr>
          <w:rFonts w:hint="cs"/>
          <w:rtl/>
          <w:lang w:eastAsia="he-IL"/>
        </w:rPr>
        <w:t xml:space="preserve"> של תומר היא הצעה מצוינת, כי הי</w:t>
      </w:r>
      <w:r w:rsidR="00C0472A">
        <w:rPr>
          <w:rFonts w:hint="cs"/>
          <w:rtl/>
          <w:lang w:eastAsia="he-IL"/>
        </w:rPr>
        <w:t>א</w:t>
      </w:r>
      <w:r w:rsidR="0017255A">
        <w:rPr>
          <w:rFonts w:hint="cs"/>
          <w:rtl/>
          <w:lang w:eastAsia="he-IL"/>
        </w:rPr>
        <w:t xml:space="preserve"> תאפשר גם למי שגר במתחם להשמיע את </w:t>
      </w:r>
      <w:bookmarkStart w:id="972" w:name="_ETM_Q1_5232255"/>
      <w:bookmarkEnd w:id="972"/>
      <w:r w:rsidR="0017255A">
        <w:rPr>
          <w:rFonts w:hint="cs"/>
          <w:rtl/>
          <w:lang w:eastAsia="he-IL"/>
        </w:rPr>
        <w:t xml:space="preserve">קולו. </w:t>
      </w:r>
    </w:p>
    <w:p w:rsidR="00C0472A" w:rsidRDefault="00C0472A" w:rsidP="00C0472A">
      <w:pPr>
        <w:rPr>
          <w:rtl/>
          <w:lang w:eastAsia="he-IL"/>
        </w:rPr>
      </w:pPr>
    </w:p>
    <w:p w:rsidR="0017255A" w:rsidRDefault="0017255A" w:rsidP="0017255A">
      <w:pPr>
        <w:pStyle w:val="af9"/>
        <w:keepNext/>
        <w:rPr>
          <w:rtl/>
          <w:lang w:eastAsia="he-IL"/>
        </w:rPr>
      </w:pPr>
      <w:bookmarkStart w:id="973" w:name="_ETM_Q1_5238176"/>
      <w:bookmarkStart w:id="974" w:name="ET_guest_ישי_יצקוביץ_252"/>
      <w:bookmarkEnd w:id="973"/>
      <w:r w:rsidRPr="00172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יצקוביץ</w:t>
      </w:r>
      <w:proofErr w:type="spellEnd"/>
      <w:r>
        <w:rPr>
          <w:rtl/>
          <w:lang w:eastAsia="he-IL"/>
        </w:rPr>
        <w:t>:</w:t>
      </w:r>
      <w:r w:rsidRPr="001725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4"/>
    </w:p>
    <w:p w:rsidR="0017255A" w:rsidRDefault="0017255A" w:rsidP="0017255A">
      <w:pPr>
        <w:pStyle w:val="KeepWithNext"/>
        <w:rPr>
          <w:rtl/>
          <w:lang w:eastAsia="he-IL"/>
        </w:rPr>
      </w:pPr>
    </w:p>
    <w:p w:rsidR="00C0472A" w:rsidRDefault="003E74DD" w:rsidP="003E74DD">
      <w:pPr>
        <w:rPr>
          <w:rtl/>
          <w:lang w:eastAsia="he-IL"/>
        </w:rPr>
      </w:pPr>
      <w:bookmarkStart w:id="975" w:name="_ETM_Q1_5238770"/>
      <w:bookmarkStart w:id="976" w:name="_ETM_Q1_5238822"/>
      <w:bookmarkEnd w:id="975"/>
      <w:bookmarkEnd w:id="976"/>
      <w:r>
        <w:rPr>
          <w:rFonts w:hint="cs"/>
          <w:rtl/>
          <w:lang w:eastAsia="he-IL"/>
        </w:rPr>
        <w:t>היכולת ליישם סעיף של מתגורר/</w:t>
      </w:r>
      <w:r w:rsidR="00C0472A">
        <w:rPr>
          <w:rFonts w:hint="cs"/>
          <w:rtl/>
          <w:lang w:eastAsia="he-IL"/>
        </w:rPr>
        <w:t>לא מת</w:t>
      </w:r>
      <w:r>
        <w:rPr>
          <w:rFonts w:hint="cs"/>
          <w:rtl/>
          <w:lang w:eastAsia="he-IL"/>
        </w:rPr>
        <w:t xml:space="preserve">גורר היא כמעט בלתי אפשרית. </w:t>
      </w:r>
    </w:p>
    <w:p w:rsidR="009039A4" w:rsidRDefault="009039A4" w:rsidP="00C0472A">
      <w:pPr>
        <w:rPr>
          <w:rtl/>
          <w:lang w:eastAsia="he-IL"/>
        </w:rPr>
      </w:pPr>
    </w:p>
    <w:p w:rsidR="009039A4" w:rsidRDefault="009039A4" w:rsidP="009039A4">
      <w:pPr>
        <w:pStyle w:val="a4"/>
        <w:keepNext/>
        <w:rPr>
          <w:rtl/>
        </w:rPr>
      </w:pPr>
      <w:bookmarkStart w:id="977" w:name="ET_speaker_5771_45"/>
      <w:r w:rsidRPr="009039A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03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9039A4" w:rsidRDefault="009039A4" w:rsidP="009039A4">
      <w:pPr>
        <w:pStyle w:val="KeepWithNext"/>
        <w:rPr>
          <w:rtl/>
          <w:lang w:eastAsia="he-IL"/>
        </w:rPr>
      </w:pPr>
    </w:p>
    <w:p w:rsidR="009039A4" w:rsidRDefault="003E74DD" w:rsidP="009039A4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שי</w:t>
      </w:r>
      <w:r w:rsidR="009039A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הסכמה על 66%</w:t>
      </w:r>
      <w:r w:rsidR="00483D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יצירת </w:t>
      </w:r>
      <w:proofErr w:type="spellStart"/>
      <w:r>
        <w:rPr>
          <w:rFonts w:hint="cs"/>
          <w:rtl/>
          <w:lang w:eastAsia="he-IL"/>
        </w:rPr>
        <w:t>הב</w:t>
      </w:r>
      <w:r w:rsidR="00483D41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>נס</w:t>
      </w:r>
      <w:proofErr w:type="spellEnd"/>
      <w:r>
        <w:rPr>
          <w:rFonts w:hint="cs"/>
          <w:rtl/>
          <w:lang w:eastAsia="he-IL"/>
        </w:rPr>
        <w:t xml:space="preserve"> הזה של אז</w:t>
      </w:r>
      <w:bookmarkStart w:id="978" w:name="_ETM_Q1_5342716"/>
      <w:bookmarkEnd w:id="978"/>
      <w:r>
        <w:rPr>
          <w:rFonts w:hint="cs"/>
          <w:rtl/>
          <w:lang w:eastAsia="he-IL"/>
        </w:rPr>
        <w:t>רחים ותיקים.</w:t>
      </w:r>
    </w:p>
    <w:p w:rsidR="009039A4" w:rsidRDefault="009039A4" w:rsidP="009039A4">
      <w:pPr>
        <w:rPr>
          <w:rtl/>
          <w:lang w:eastAsia="he-IL"/>
        </w:rPr>
      </w:pPr>
    </w:p>
    <w:p w:rsidR="009039A4" w:rsidRDefault="009039A4" w:rsidP="009039A4">
      <w:pPr>
        <w:pStyle w:val="a4"/>
        <w:keepNext/>
        <w:rPr>
          <w:rtl/>
        </w:rPr>
      </w:pPr>
      <w:bookmarkStart w:id="979" w:name="ET_speaker_5694_46"/>
      <w:r w:rsidRPr="009039A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03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9039A4" w:rsidRDefault="009039A4" w:rsidP="009039A4">
      <w:pPr>
        <w:pStyle w:val="KeepWithNext"/>
        <w:rPr>
          <w:rtl/>
          <w:lang w:eastAsia="he-IL"/>
        </w:rPr>
      </w:pPr>
    </w:p>
    <w:p w:rsidR="009039A4" w:rsidRDefault="00483D41" w:rsidP="003E74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הב</w:t>
      </w:r>
      <w:r w:rsidR="003E74D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3E74DD">
        <w:rPr>
          <w:rFonts w:hint="cs"/>
          <w:rtl/>
          <w:lang w:eastAsia="he-IL"/>
        </w:rPr>
        <w:t>נס</w:t>
      </w:r>
      <w:proofErr w:type="spellEnd"/>
      <w:r w:rsidR="003E74DD">
        <w:rPr>
          <w:rFonts w:hint="cs"/>
          <w:rtl/>
          <w:lang w:eastAsia="he-IL"/>
        </w:rPr>
        <w:t xml:space="preserve"> שתומר אמר, של רוב הדיירים. </w:t>
      </w:r>
    </w:p>
    <w:p w:rsidR="009039A4" w:rsidRDefault="009039A4" w:rsidP="003E74DD">
      <w:pPr>
        <w:ind w:firstLine="0"/>
        <w:rPr>
          <w:rtl/>
          <w:lang w:eastAsia="he-IL"/>
        </w:rPr>
      </w:pPr>
    </w:p>
    <w:p w:rsidR="003E74DD" w:rsidRDefault="003E74DD" w:rsidP="003E74DD">
      <w:pPr>
        <w:pStyle w:val="af6"/>
        <w:keepNext/>
        <w:rPr>
          <w:rtl/>
        </w:rPr>
      </w:pPr>
      <w:bookmarkStart w:id="980" w:name="ET_yor_5854_254"/>
      <w:r w:rsidRPr="003E74DD">
        <w:rPr>
          <w:rStyle w:val="TagStyle"/>
          <w:rtl/>
        </w:rPr>
        <w:t xml:space="preserve"> &lt;&lt; </w:t>
      </w:r>
      <w:proofErr w:type="spellStart"/>
      <w:r w:rsidRPr="003E74DD">
        <w:rPr>
          <w:rStyle w:val="TagStyle"/>
          <w:rtl/>
        </w:rPr>
        <w:t>יור</w:t>
      </w:r>
      <w:proofErr w:type="spellEnd"/>
      <w:r w:rsidRPr="003E74D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E7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"/>
    </w:p>
    <w:p w:rsidR="003E74DD" w:rsidRDefault="003E74DD" w:rsidP="003E74DD">
      <w:pPr>
        <w:pStyle w:val="KeepWithNext"/>
        <w:rPr>
          <w:rtl/>
          <w:lang w:eastAsia="he-IL"/>
        </w:rPr>
      </w:pPr>
    </w:p>
    <w:p w:rsidR="003E74DD" w:rsidRDefault="003E74DD" w:rsidP="003E74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מה שאביעד </w:t>
      </w:r>
      <w:bookmarkStart w:id="981" w:name="_ETM_Q1_5349405"/>
      <w:bookmarkEnd w:id="981"/>
      <w:r>
        <w:rPr>
          <w:rFonts w:hint="cs"/>
          <w:rtl/>
          <w:lang w:eastAsia="he-IL"/>
        </w:rPr>
        <w:t xml:space="preserve">אמר. למה לקחת חלק ולזרוק חלק? </w:t>
      </w:r>
    </w:p>
    <w:p w:rsidR="003E74DD" w:rsidRDefault="003E74DD" w:rsidP="003E74DD">
      <w:pPr>
        <w:ind w:firstLine="0"/>
        <w:rPr>
          <w:rtl/>
          <w:lang w:eastAsia="he-IL"/>
        </w:rPr>
      </w:pPr>
      <w:bookmarkStart w:id="982" w:name="_ETM_Q1_5352876"/>
      <w:bookmarkStart w:id="983" w:name="_ETM_Q1_5352941"/>
      <w:bookmarkEnd w:id="982"/>
      <w:bookmarkEnd w:id="983"/>
    </w:p>
    <w:p w:rsidR="003E74DD" w:rsidRDefault="003E74DD" w:rsidP="003E74DD">
      <w:pPr>
        <w:pStyle w:val="a4"/>
        <w:keepNext/>
        <w:rPr>
          <w:rtl/>
        </w:rPr>
      </w:pPr>
      <w:bookmarkStart w:id="984" w:name="_ETM_Q1_5353703"/>
      <w:bookmarkStart w:id="985" w:name="ET_speaker_5771_255"/>
      <w:bookmarkEnd w:id="984"/>
      <w:r w:rsidRPr="003E74D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E7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3E74DD" w:rsidRDefault="003E74DD" w:rsidP="003E74DD">
      <w:pPr>
        <w:pStyle w:val="KeepWithNext"/>
        <w:rPr>
          <w:rtl/>
          <w:lang w:eastAsia="he-IL"/>
        </w:rPr>
      </w:pPr>
    </w:p>
    <w:p w:rsidR="003E74DD" w:rsidRDefault="003E74DD" w:rsidP="003E74DD">
      <w:pPr>
        <w:rPr>
          <w:rtl/>
          <w:lang w:eastAsia="he-IL"/>
        </w:rPr>
      </w:pPr>
      <w:bookmarkStart w:id="986" w:name="_ETM_Q1_5354194"/>
      <w:bookmarkStart w:id="987" w:name="_ETM_Q1_5354249"/>
      <w:bookmarkEnd w:id="986"/>
      <w:bookmarkEnd w:id="987"/>
      <w:r>
        <w:rPr>
          <w:rFonts w:hint="cs"/>
          <w:rtl/>
          <w:lang w:eastAsia="he-IL"/>
        </w:rPr>
        <w:t xml:space="preserve">אלה שני דברים </w:t>
      </w:r>
      <w:bookmarkStart w:id="988" w:name="_ETM_Q1_5357330"/>
      <w:bookmarkEnd w:id="988"/>
      <w:r>
        <w:rPr>
          <w:rFonts w:hint="cs"/>
          <w:rtl/>
          <w:lang w:eastAsia="he-IL"/>
        </w:rPr>
        <w:t xml:space="preserve">שונים. </w:t>
      </w:r>
      <w:bookmarkStart w:id="989" w:name="_ETM_Q1_5353177"/>
      <w:bookmarkEnd w:id="989"/>
    </w:p>
    <w:p w:rsidR="003E74DD" w:rsidRDefault="003E74DD" w:rsidP="003E74DD">
      <w:pPr>
        <w:ind w:firstLine="0"/>
        <w:rPr>
          <w:rtl/>
          <w:lang w:eastAsia="he-IL"/>
        </w:rPr>
      </w:pPr>
      <w:bookmarkStart w:id="990" w:name="_ETM_Q1_5353247"/>
      <w:bookmarkEnd w:id="990"/>
    </w:p>
    <w:p w:rsidR="003E74DD" w:rsidRDefault="003E74DD" w:rsidP="003E74DD">
      <w:pPr>
        <w:pStyle w:val="af6"/>
        <w:keepNext/>
        <w:rPr>
          <w:rtl/>
        </w:rPr>
      </w:pPr>
      <w:bookmarkStart w:id="991" w:name="_ETM_Q1_5353594"/>
      <w:bookmarkStart w:id="992" w:name="_ETM_Q1_5353668"/>
      <w:bookmarkStart w:id="993" w:name="_ETM_Q1_5355400"/>
      <w:bookmarkStart w:id="994" w:name="ET_yor_5854_256"/>
      <w:bookmarkEnd w:id="991"/>
      <w:bookmarkEnd w:id="992"/>
      <w:bookmarkEnd w:id="993"/>
      <w:r w:rsidRPr="003E74DD">
        <w:rPr>
          <w:rStyle w:val="TagStyle"/>
          <w:rtl/>
        </w:rPr>
        <w:t xml:space="preserve"> &lt;&lt; </w:t>
      </w:r>
      <w:proofErr w:type="spellStart"/>
      <w:r w:rsidRPr="003E74DD">
        <w:rPr>
          <w:rStyle w:val="TagStyle"/>
          <w:rtl/>
        </w:rPr>
        <w:t>יור</w:t>
      </w:r>
      <w:proofErr w:type="spellEnd"/>
      <w:r w:rsidRPr="003E74D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E7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3E74DD" w:rsidRDefault="003E74DD" w:rsidP="003E74DD">
      <w:pPr>
        <w:pStyle w:val="KeepWithNext"/>
        <w:rPr>
          <w:rtl/>
          <w:lang w:eastAsia="he-IL"/>
        </w:rPr>
      </w:pPr>
    </w:p>
    <w:p w:rsidR="003E74DD" w:rsidRDefault="003E74DD" w:rsidP="003E74DD">
      <w:pPr>
        <w:rPr>
          <w:rtl/>
          <w:lang w:eastAsia="he-IL"/>
        </w:rPr>
      </w:pPr>
      <w:bookmarkStart w:id="995" w:name="_ETM_Q1_5356077"/>
      <w:bookmarkStart w:id="996" w:name="_ETM_Q1_5356134"/>
      <w:bookmarkEnd w:id="995"/>
      <w:bookmarkEnd w:id="996"/>
      <w:r>
        <w:rPr>
          <w:rFonts w:hint="cs"/>
          <w:rtl/>
          <w:lang w:eastAsia="he-IL"/>
        </w:rPr>
        <w:t>לא שונים בכלל.</w:t>
      </w:r>
    </w:p>
    <w:p w:rsidR="003E74DD" w:rsidRPr="003E74DD" w:rsidRDefault="003E74DD" w:rsidP="003E74DD">
      <w:pPr>
        <w:rPr>
          <w:rtl/>
          <w:lang w:eastAsia="he-IL"/>
        </w:rPr>
      </w:pPr>
      <w:bookmarkStart w:id="997" w:name="_ETM_Q1_5360320"/>
      <w:bookmarkStart w:id="998" w:name="_ETM_Q1_5360377"/>
      <w:bookmarkEnd w:id="997"/>
      <w:bookmarkEnd w:id="998"/>
    </w:p>
    <w:p w:rsidR="003E74DD" w:rsidRDefault="003E74DD" w:rsidP="003E74DD">
      <w:pPr>
        <w:pStyle w:val="a4"/>
        <w:keepNext/>
        <w:rPr>
          <w:rtl/>
        </w:rPr>
      </w:pPr>
      <w:bookmarkStart w:id="999" w:name="_ETM_Q1_5353750"/>
      <w:bookmarkStart w:id="1000" w:name="ET_speaker_תומר_רוזנר_253"/>
      <w:bookmarkEnd w:id="999"/>
      <w:r w:rsidRPr="003E74D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E7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3E74DD" w:rsidRDefault="003E74DD" w:rsidP="003E74DD">
      <w:pPr>
        <w:pStyle w:val="KeepWithNext"/>
        <w:rPr>
          <w:rtl/>
          <w:lang w:eastAsia="he-IL"/>
        </w:rPr>
      </w:pPr>
    </w:p>
    <w:p w:rsidR="009039A4" w:rsidRDefault="005A132E" w:rsidP="002C3136">
      <w:pPr>
        <w:rPr>
          <w:rtl/>
          <w:lang w:eastAsia="he-IL"/>
        </w:rPr>
      </w:pPr>
      <w:bookmarkStart w:id="1001" w:name="_ETM_Q1_5354259"/>
      <w:bookmarkStart w:id="1002" w:name="_ETM_Q1_5354313"/>
      <w:bookmarkEnd w:id="1001"/>
      <w:bookmarkEnd w:id="1002"/>
      <w:r>
        <w:rPr>
          <w:rFonts w:hint="cs"/>
          <w:rtl/>
          <w:lang w:eastAsia="he-IL"/>
        </w:rPr>
        <w:t>אם אני מבין נכון</w:t>
      </w:r>
      <w:r w:rsidR="00C20C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משנים כלום בנושא הזה. </w:t>
      </w:r>
    </w:p>
    <w:p w:rsidR="005A132E" w:rsidRDefault="005A132E" w:rsidP="005A132E">
      <w:pPr>
        <w:ind w:firstLine="0"/>
        <w:rPr>
          <w:rtl/>
          <w:lang w:eastAsia="he-IL"/>
        </w:rPr>
      </w:pPr>
    </w:p>
    <w:p w:rsidR="005A132E" w:rsidRDefault="005A132E" w:rsidP="005A132E">
      <w:pPr>
        <w:pStyle w:val="a4"/>
        <w:keepNext/>
        <w:rPr>
          <w:rtl/>
        </w:rPr>
      </w:pPr>
      <w:bookmarkStart w:id="1003" w:name="ET_speaker_רעות_בינג_257"/>
      <w:r w:rsidRPr="005A132E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A1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:rsidR="005A132E" w:rsidRDefault="005A132E" w:rsidP="005A132E">
      <w:pPr>
        <w:pStyle w:val="KeepWithNext"/>
        <w:rPr>
          <w:rtl/>
          <w:lang w:eastAsia="he-IL"/>
        </w:rPr>
      </w:pPr>
    </w:p>
    <w:p w:rsidR="009039A4" w:rsidRDefault="009039A4" w:rsidP="00526669">
      <w:pPr>
        <w:rPr>
          <w:rtl/>
          <w:lang w:eastAsia="he-IL"/>
        </w:rPr>
      </w:pPr>
      <w:r>
        <w:rPr>
          <w:rFonts w:hint="cs"/>
          <w:rtl/>
          <w:lang w:eastAsia="he-IL"/>
        </w:rPr>
        <w:t>בע</w:t>
      </w:r>
      <w:r w:rsidR="002C3136">
        <w:rPr>
          <w:rFonts w:hint="cs"/>
          <w:rtl/>
          <w:lang w:eastAsia="he-IL"/>
        </w:rPr>
        <w:t xml:space="preserve">מוד 9, בסעיף "תוקפה של עסקת פינוי בינוי", שזה סעיף שמתייחס לתחנות יציאה מההסכם, העברנו </w:t>
      </w:r>
      <w:bookmarkStart w:id="1004" w:name="_ETM_Q1_5487907"/>
      <w:bookmarkEnd w:id="1004"/>
      <w:r w:rsidR="002C3136">
        <w:rPr>
          <w:rFonts w:hint="cs"/>
          <w:rtl/>
          <w:lang w:eastAsia="he-IL"/>
        </w:rPr>
        <w:t xml:space="preserve">את מה שהיה כתוב </w:t>
      </w:r>
      <w:r w:rsidR="00483D41">
        <w:rPr>
          <w:rFonts w:hint="cs"/>
          <w:rtl/>
          <w:lang w:eastAsia="he-IL"/>
        </w:rPr>
        <w:t>ב</w:t>
      </w:r>
      <w:r w:rsidR="002C3136">
        <w:rPr>
          <w:rFonts w:hint="cs"/>
          <w:rtl/>
          <w:lang w:eastAsia="he-IL"/>
        </w:rPr>
        <w:t xml:space="preserve">פסקה (2) לפסקה (1): או שהיזם לא התקשר בעסקה כאמור עם שלוש </w:t>
      </w:r>
      <w:bookmarkStart w:id="1005" w:name="_ETM_Q1_5500061"/>
      <w:bookmarkEnd w:id="1005"/>
      <w:r w:rsidR="002C3136">
        <w:rPr>
          <w:rFonts w:hint="cs"/>
          <w:rtl/>
          <w:lang w:eastAsia="he-IL"/>
        </w:rPr>
        <w:t xml:space="preserve">חמישיות לפחות מבעלי דירות בבית המשותף בתוך ארבע שנים מיום </w:t>
      </w:r>
      <w:bookmarkStart w:id="1006" w:name="_ETM_Q1_5502199"/>
      <w:bookmarkEnd w:id="1006"/>
      <w:r w:rsidR="002C3136">
        <w:rPr>
          <w:rFonts w:hint="cs"/>
          <w:rtl/>
          <w:lang w:eastAsia="he-IL"/>
        </w:rPr>
        <w:t xml:space="preserve">שנחתמה עסקת פינוי ובינוי ראשונה; את </w:t>
      </w:r>
      <w:proofErr w:type="spellStart"/>
      <w:r w:rsidR="002C3136">
        <w:rPr>
          <w:rFonts w:hint="cs"/>
          <w:rtl/>
          <w:lang w:eastAsia="he-IL"/>
        </w:rPr>
        <w:t>הסיפה</w:t>
      </w:r>
      <w:proofErr w:type="spellEnd"/>
      <w:r w:rsidR="002C3136">
        <w:rPr>
          <w:rFonts w:hint="cs"/>
          <w:rtl/>
          <w:lang w:eastAsia="he-IL"/>
        </w:rPr>
        <w:t xml:space="preserve"> של פסקה (1) מחקנו</w:t>
      </w:r>
      <w:r w:rsidR="00526669">
        <w:rPr>
          <w:rFonts w:hint="cs"/>
          <w:rtl/>
          <w:lang w:eastAsia="he-IL"/>
        </w:rPr>
        <w:t>,</w:t>
      </w:r>
      <w:r w:rsidR="002C3136">
        <w:rPr>
          <w:rFonts w:hint="cs"/>
          <w:rtl/>
          <w:lang w:eastAsia="he-IL"/>
        </w:rPr>
        <w:t xml:space="preserve"> </w:t>
      </w:r>
      <w:bookmarkStart w:id="1007" w:name="_ETM_Q1_5513051"/>
      <w:bookmarkEnd w:id="1007"/>
      <w:r w:rsidR="00C20C48">
        <w:rPr>
          <w:rFonts w:hint="cs"/>
          <w:rtl/>
          <w:lang w:eastAsia="he-IL"/>
        </w:rPr>
        <w:t xml:space="preserve">כי </w:t>
      </w:r>
      <w:r w:rsidR="002C3136">
        <w:rPr>
          <w:rFonts w:hint="cs"/>
          <w:rtl/>
          <w:lang w:eastAsia="he-IL"/>
        </w:rPr>
        <w:t xml:space="preserve">היא מופיעה בסעיף נפרד. </w:t>
      </w:r>
      <w:bookmarkStart w:id="1008" w:name="_ETM_Q1_5525375"/>
      <w:bookmarkEnd w:id="1008"/>
      <w:r>
        <w:rPr>
          <w:rFonts w:hint="cs"/>
          <w:rtl/>
          <w:lang w:eastAsia="he-IL"/>
        </w:rPr>
        <w:t>הו</w:t>
      </w:r>
      <w:r w:rsidR="002C3136">
        <w:rPr>
          <w:rFonts w:hint="cs"/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>אמרה שהת</w:t>
      </w:r>
      <w:r w:rsidR="002C313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ריך של ההגשה מאוד ברור</w:t>
      </w:r>
      <w:r w:rsidR="002C31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C3136">
        <w:rPr>
          <w:rFonts w:hint="cs"/>
          <w:rtl/>
          <w:lang w:eastAsia="he-IL"/>
        </w:rPr>
        <w:t xml:space="preserve">לכן החליטו למחוק את </w:t>
      </w:r>
      <w:proofErr w:type="spellStart"/>
      <w:r w:rsidR="002C3136">
        <w:rPr>
          <w:rFonts w:hint="cs"/>
          <w:rtl/>
          <w:lang w:eastAsia="he-IL"/>
        </w:rPr>
        <w:t>הסיפה</w:t>
      </w:r>
      <w:bookmarkStart w:id="1009" w:name="_ETM_Q1_5551983"/>
      <w:bookmarkEnd w:id="1009"/>
      <w:proofErr w:type="spellEnd"/>
      <w:r w:rsidR="002C3136">
        <w:rPr>
          <w:rFonts w:hint="cs"/>
          <w:rtl/>
          <w:lang w:eastAsia="he-IL"/>
        </w:rPr>
        <w:t xml:space="preserve"> של פסקה (2) ולהוסיף שישה חודשים לפרק הזמן. </w:t>
      </w:r>
      <w:r>
        <w:rPr>
          <w:rFonts w:hint="cs"/>
          <w:rtl/>
          <w:lang w:eastAsia="he-IL"/>
        </w:rPr>
        <w:t xml:space="preserve"> </w:t>
      </w:r>
    </w:p>
    <w:p w:rsidR="009039A4" w:rsidRDefault="009039A4" w:rsidP="009039A4">
      <w:pPr>
        <w:rPr>
          <w:rtl/>
          <w:lang w:eastAsia="he-IL"/>
        </w:rPr>
      </w:pPr>
    </w:p>
    <w:p w:rsidR="002C3136" w:rsidRDefault="002C3136" w:rsidP="002C3136">
      <w:pPr>
        <w:pStyle w:val="af9"/>
        <w:keepNext/>
        <w:rPr>
          <w:rtl/>
          <w:lang w:eastAsia="he-IL"/>
        </w:rPr>
      </w:pPr>
      <w:bookmarkStart w:id="1010" w:name="ET_guest_אלעזר_במברגר_258"/>
      <w:r w:rsidRPr="002C3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2C31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0"/>
    </w:p>
    <w:p w:rsidR="002C3136" w:rsidRDefault="002C3136" w:rsidP="002C3136">
      <w:pPr>
        <w:pStyle w:val="KeepWithNext"/>
        <w:rPr>
          <w:rtl/>
          <w:lang w:eastAsia="he-IL"/>
        </w:rPr>
      </w:pPr>
    </w:p>
    <w:p w:rsidR="009039A4" w:rsidRDefault="009039A4" w:rsidP="001446BD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קיבלנו</w:t>
      </w:r>
      <w:r w:rsidR="001446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</w:t>
      </w:r>
      <w:r w:rsidR="001446B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ער</w:t>
      </w:r>
      <w:r w:rsidR="001446BD">
        <w:rPr>
          <w:rFonts w:hint="cs"/>
          <w:rtl/>
          <w:lang w:eastAsia="he-IL"/>
        </w:rPr>
        <w:t xml:space="preserve">ה ומחקנו את </w:t>
      </w:r>
      <w:proofErr w:type="spellStart"/>
      <w:r w:rsidR="001446BD">
        <w:rPr>
          <w:rFonts w:hint="cs"/>
          <w:rtl/>
          <w:lang w:eastAsia="he-IL"/>
        </w:rPr>
        <w:t>הסיפה</w:t>
      </w:r>
      <w:proofErr w:type="spellEnd"/>
      <w:r w:rsidR="001446B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איזנו את זה על ידי </w:t>
      </w:r>
      <w:r w:rsidR="001446BD">
        <w:rPr>
          <w:rFonts w:hint="cs"/>
          <w:rtl/>
          <w:lang w:eastAsia="he-IL"/>
        </w:rPr>
        <w:t xml:space="preserve">הארכת התקופה </w:t>
      </w:r>
      <w:r>
        <w:rPr>
          <w:rFonts w:hint="cs"/>
          <w:rtl/>
          <w:lang w:eastAsia="he-IL"/>
        </w:rPr>
        <w:t>לארבע וחצי</w:t>
      </w:r>
      <w:r w:rsidR="001446BD">
        <w:rPr>
          <w:rFonts w:hint="cs"/>
          <w:rtl/>
          <w:lang w:eastAsia="he-IL"/>
        </w:rPr>
        <w:t xml:space="preserve"> שנים. י</w:t>
      </w:r>
      <w:r>
        <w:rPr>
          <w:rFonts w:hint="cs"/>
          <w:rtl/>
          <w:lang w:eastAsia="he-IL"/>
        </w:rPr>
        <w:t xml:space="preserve">צרנו </w:t>
      </w:r>
      <w:r w:rsidR="001446BD">
        <w:rPr>
          <w:rFonts w:hint="cs"/>
          <w:rtl/>
          <w:lang w:eastAsia="he-IL"/>
        </w:rPr>
        <w:t xml:space="preserve">הסדר </w:t>
      </w:r>
      <w:bookmarkStart w:id="1011" w:name="_ETM_Q1_5575845"/>
      <w:bookmarkEnd w:id="1011"/>
      <w:r w:rsidR="001446BD">
        <w:rPr>
          <w:rFonts w:hint="cs"/>
          <w:rtl/>
          <w:lang w:eastAsia="he-IL"/>
        </w:rPr>
        <w:t>שנותן מענה להערה שהייתה</w:t>
      </w:r>
      <w:r>
        <w:rPr>
          <w:rFonts w:hint="cs"/>
          <w:rtl/>
          <w:lang w:eastAsia="he-IL"/>
        </w:rPr>
        <w:t xml:space="preserve">. </w:t>
      </w:r>
    </w:p>
    <w:p w:rsidR="001446BD" w:rsidRDefault="001446BD" w:rsidP="001446BD">
      <w:pPr>
        <w:ind w:firstLine="0"/>
        <w:rPr>
          <w:rtl/>
          <w:lang w:eastAsia="he-IL"/>
        </w:rPr>
      </w:pPr>
    </w:p>
    <w:p w:rsidR="001446BD" w:rsidRDefault="001446BD" w:rsidP="001446BD">
      <w:pPr>
        <w:pStyle w:val="a4"/>
        <w:keepNext/>
        <w:rPr>
          <w:rtl/>
        </w:rPr>
      </w:pPr>
      <w:bookmarkStart w:id="1012" w:name="ET_speaker_רעות_בינג_259"/>
      <w:r w:rsidRPr="001446BD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44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:rsidR="001446BD" w:rsidRDefault="001446BD" w:rsidP="001446BD">
      <w:pPr>
        <w:pStyle w:val="KeepWithNext"/>
        <w:rPr>
          <w:rtl/>
          <w:lang w:eastAsia="he-IL"/>
        </w:rPr>
      </w:pPr>
    </w:p>
    <w:p w:rsidR="009039A4" w:rsidRDefault="009039A4" w:rsidP="00144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השינוי השני שנעשה כאן </w:t>
      </w:r>
      <w:r w:rsidR="001446BD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>ה</w:t>
      </w:r>
      <w:r w:rsidR="001446B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וספת </w:t>
      </w:r>
      <w:r w:rsidR="001446BD">
        <w:rPr>
          <w:rFonts w:hint="cs"/>
          <w:rtl/>
          <w:lang w:eastAsia="he-IL"/>
        </w:rPr>
        <w:t xml:space="preserve">של המשפט הבא: פסקה </w:t>
      </w:r>
      <w:bookmarkStart w:id="1013" w:name="_ETM_Q1_5588037"/>
      <w:bookmarkEnd w:id="1013"/>
      <w:r w:rsidR="001446BD">
        <w:rPr>
          <w:rFonts w:hint="cs"/>
          <w:rtl/>
          <w:lang w:eastAsia="he-IL"/>
        </w:rPr>
        <w:t>זו לא תחול על עסקת פינוי ובינוי בבית משותף ה</w:t>
      </w:r>
      <w:bookmarkStart w:id="1014" w:name="_ETM_Q1_5591253"/>
      <w:bookmarkEnd w:id="1014"/>
      <w:r w:rsidR="001446BD">
        <w:rPr>
          <w:rFonts w:hint="cs"/>
          <w:rtl/>
          <w:lang w:eastAsia="he-IL"/>
        </w:rPr>
        <w:t xml:space="preserve">מצוי במתחם שהוכרז לפי סעיף 14(א)(1) לחוק הרשות הממשלתית להתחדשות </w:t>
      </w:r>
      <w:bookmarkStart w:id="1015" w:name="_ETM_Q1_5596904"/>
      <w:bookmarkEnd w:id="1015"/>
      <w:r w:rsidR="001446BD">
        <w:rPr>
          <w:rFonts w:hint="cs"/>
          <w:rtl/>
          <w:lang w:eastAsia="he-IL"/>
        </w:rPr>
        <w:t>עירונית</w:t>
      </w:r>
      <w:r>
        <w:rPr>
          <w:rFonts w:hint="cs"/>
          <w:rtl/>
          <w:lang w:eastAsia="he-IL"/>
        </w:rPr>
        <w:t>. זה</w:t>
      </w:r>
      <w:r w:rsidR="001446BD">
        <w:rPr>
          <w:rFonts w:hint="cs"/>
          <w:rtl/>
          <w:lang w:eastAsia="he-IL"/>
        </w:rPr>
        <w:t xml:space="preserve"> מתייחס למסלול רשויות. זה לא רלוונטי, מכיוון </w:t>
      </w:r>
      <w:bookmarkStart w:id="1016" w:name="_ETM_Q1_5599348"/>
      <w:bookmarkEnd w:id="1016"/>
      <w:r w:rsidR="001446BD">
        <w:rPr>
          <w:rFonts w:hint="cs"/>
          <w:rtl/>
          <w:lang w:eastAsia="he-IL"/>
        </w:rPr>
        <w:t xml:space="preserve">שמדובר כאן על תכנית שמוגשת בידי היזם. </w:t>
      </w:r>
      <w:r>
        <w:rPr>
          <w:rFonts w:hint="cs"/>
          <w:rtl/>
          <w:lang w:eastAsia="he-IL"/>
        </w:rPr>
        <w:t xml:space="preserve"> </w:t>
      </w:r>
    </w:p>
    <w:p w:rsidR="009039A4" w:rsidRDefault="009039A4" w:rsidP="009039A4">
      <w:pPr>
        <w:rPr>
          <w:rtl/>
          <w:lang w:eastAsia="he-IL"/>
        </w:rPr>
      </w:pPr>
    </w:p>
    <w:p w:rsidR="009039A4" w:rsidRDefault="009039A4" w:rsidP="009039A4">
      <w:pPr>
        <w:pStyle w:val="a4"/>
        <w:keepNext/>
        <w:rPr>
          <w:rtl/>
        </w:rPr>
      </w:pPr>
      <w:bookmarkStart w:id="1017" w:name="ET_speaker_5771_47"/>
      <w:r w:rsidRPr="009039A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03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:rsidR="009039A4" w:rsidRDefault="009039A4" w:rsidP="009039A4">
      <w:pPr>
        <w:pStyle w:val="KeepWithNext"/>
        <w:rPr>
          <w:rtl/>
          <w:lang w:eastAsia="he-IL"/>
        </w:rPr>
      </w:pPr>
    </w:p>
    <w:p w:rsidR="009039A4" w:rsidRDefault="006B6DD6" w:rsidP="00C20C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</w:t>
      </w:r>
      <w:r w:rsidR="009039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9039A4">
        <w:rPr>
          <w:rFonts w:hint="cs"/>
          <w:rtl/>
          <w:lang w:eastAsia="he-IL"/>
        </w:rPr>
        <w:t>ב שצריך להו</w:t>
      </w:r>
      <w:r>
        <w:rPr>
          <w:rFonts w:hint="cs"/>
          <w:rtl/>
          <w:lang w:eastAsia="he-IL"/>
        </w:rPr>
        <w:t>ס</w:t>
      </w:r>
      <w:r w:rsidR="009039A4">
        <w:rPr>
          <w:rFonts w:hint="cs"/>
          <w:rtl/>
          <w:lang w:eastAsia="he-IL"/>
        </w:rPr>
        <w:t>יף שני נושאים נוספים ביחס למצב שבו מחתימים דיירים</w:t>
      </w:r>
      <w:r w:rsidR="007F4BB5">
        <w:rPr>
          <w:rFonts w:hint="cs"/>
          <w:rtl/>
          <w:lang w:eastAsia="he-IL"/>
        </w:rPr>
        <w:t>.</w:t>
      </w:r>
      <w:r w:rsidR="009039A4">
        <w:rPr>
          <w:rFonts w:hint="cs"/>
          <w:rtl/>
          <w:lang w:eastAsia="he-IL"/>
        </w:rPr>
        <w:t xml:space="preserve"> היום מחי</w:t>
      </w:r>
      <w:r>
        <w:rPr>
          <w:rFonts w:hint="cs"/>
          <w:rtl/>
          <w:lang w:eastAsia="he-IL"/>
        </w:rPr>
        <w:t>י</w:t>
      </w:r>
      <w:r w:rsidR="009039A4">
        <w:rPr>
          <w:rFonts w:hint="cs"/>
          <w:rtl/>
          <w:lang w:eastAsia="he-IL"/>
        </w:rPr>
        <w:t xml:space="preserve">בים </w:t>
      </w:r>
      <w:r w:rsidR="007F4BB5">
        <w:rPr>
          <w:rFonts w:hint="cs"/>
          <w:rtl/>
          <w:lang w:eastAsia="he-IL"/>
        </w:rPr>
        <w:t>את הדיירים</w:t>
      </w:r>
      <w:r>
        <w:rPr>
          <w:rFonts w:hint="cs"/>
          <w:rtl/>
          <w:lang w:eastAsia="he-IL"/>
        </w:rPr>
        <w:t xml:space="preserve"> לעשות כנס </w:t>
      </w:r>
      <w:bookmarkStart w:id="1018" w:name="_ETM_Q1_5645576"/>
      <w:bookmarkEnd w:id="1018"/>
      <w:r>
        <w:rPr>
          <w:rFonts w:hint="cs"/>
          <w:rtl/>
          <w:lang w:eastAsia="he-IL"/>
        </w:rPr>
        <w:t>דיירים</w:t>
      </w:r>
      <w:r w:rsidR="009039A4">
        <w:rPr>
          <w:rFonts w:hint="cs"/>
          <w:rtl/>
          <w:lang w:eastAsia="he-IL"/>
        </w:rPr>
        <w:t xml:space="preserve"> ולהציג את עיקרי </w:t>
      </w:r>
      <w:r>
        <w:rPr>
          <w:rFonts w:hint="cs"/>
          <w:rtl/>
          <w:lang w:eastAsia="he-IL"/>
        </w:rPr>
        <w:t xml:space="preserve">ההסכם בכנס, אבל </w:t>
      </w:r>
      <w:r w:rsidR="009039A4">
        <w:rPr>
          <w:rFonts w:hint="cs"/>
          <w:rtl/>
          <w:lang w:eastAsia="he-IL"/>
        </w:rPr>
        <w:t>אין שום סנקצי</w:t>
      </w:r>
      <w:r>
        <w:rPr>
          <w:rFonts w:hint="cs"/>
          <w:rtl/>
          <w:lang w:eastAsia="he-IL"/>
        </w:rPr>
        <w:t>ה</w:t>
      </w:r>
      <w:r w:rsidR="009039A4">
        <w:rPr>
          <w:rFonts w:hint="cs"/>
          <w:rtl/>
          <w:lang w:eastAsia="he-IL"/>
        </w:rPr>
        <w:t xml:space="preserve"> שאומרת מה קורה אם זה לא נעשה. אני רוצה לבקש</w:t>
      </w:r>
      <w:r>
        <w:rPr>
          <w:rFonts w:hint="cs"/>
          <w:rtl/>
          <w:lang w:eastAsia="he-IL"/>
        </w:rPr>
        <w:t xml:space="preserve"> שבמידה וזה לא נעשה תהיה סנקציה.</w:t>
      </w:r>
      <w:r w:rsidR="009039A4">
        <w:rPr>
          <w:rFonts w:hint="cs"/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>,</w:t>
      </w:r>
      <w:r w:rsidR="009039A4">
        <w:rPr>
          <w:rFonts w:hint="cs"/>
          <w:rtl/>
          <w:lang w:eastAsia="he-IL"/>
        </w:rPr>
        <w:t xml:space="preserve"> שאפשר יהיה לבטל את ההסכם</w:t>
      </w:r>
      <w:r w:rsidR="00C20C48">
        <w:rPr>
          <w:rFonts w:hint="cs"/>
          <w:rtl/>
          <w:lang w:eastAsia="he-IL"/>
        </w:rPr>
        <w:t xml:space="preserve"> </w:t>
      </w:r>
      <w:r w:rsidR="009039A4">
        <w:rPr>
          <w:rFonts w:hint="cs"/>
          <w:rtl/>
          <w:lang w:eastAsia="he-IL"/>
        </w:rPr>
        <w:t>לא רק ב</w:t>
      </w:r>
      <w:r w:rsidR="007F4BB5">
        <w:rPr>
          <w:rFonts w:hint="cs"/>
          <w:rtl/>
          <w:lang w:eastAsia="he-IL"/>
        </w:rPr>
        <w:t xml:space="preserve">רוב של </w:t>
      </w:r>
      <w:r>
        <w:rPr>
          <w:rFonts w:hint="cs"/>
          <w:rtl/>
          <w:lang w:eastAsia="he-IL"/>
        </w:rPr>
        <w:t xml:space="preserve">40% מהאנשים שהתקבצו. </w:t>
      </w:r>
      <w:bookmarkStart w:id="1019" w:name="_ETM_Q1_5671861"/>
      <w:bookmarkEnd w:id="1019"/>
      <w:r w:rsidR="009039A4">
        <w:rPr>
          <w:rFonts w:hint="cs"/>
          <w:rtl/>
          <w:lang w:eastAsia="he-IL"/>
        </w:rPr>
        <w:t>צריך להיות מענה למ</w:t>
      </w:r>
      <w:r>
        <w:rPr>
          <w:rFonts w:hint="cs"/>
          <w:rtl/>
          <w:lang w:eastAsia="he-IL"/>
        </w:rPr>
        <w:t>צ</w:t>
      </w:r>
      <w:r w:rsidR="009039A4">
        <w:rPr>
          <w:rFonts w:hint="cs"/>
          <w:rtl/>
          <w:lang w:eastAsia="he-IL"/>
        </w:rPr>
        <w:t xml:space="preserve">ב </w:t>
      </w:r>
      <w:r>
        <w:rPr>
          <w:rFonts w:hint="cs"/>
          <w:rtl/>
          <w:lang w:eastAsia="he-IL"/>
        </w:rPr>
        <w:t xml:space="preserve">שבו נעשים מעשים לא ראויים </w:t>
      </w:r>
      <w:r w:rsidR="009039A4">
        <w:rPr>
          <w:rFonts w:hint="cs"/>
          <w:rtl/>
          <w:lang w:eastAsia="he-IL"/>
        </w:rPr>
        <w:t>על ידי יזם שככה מתנהג</w:t>
      </w:r>
      <w:r>
        <w:rPr>
          <w:rFonts w:hint="cs"/>
          <w:rtl/>
          <w:lang w:eastAsia="he-IL"/>
        </w:rPr>
        <w:t>.</w:t>
      </w:r>
    </w:p>
    <w:p w:rsidR="009039A4" w:rsidRDefault="009039A4" w:rsidP="009039A4">
      <w:pPr>
        <w:rPr>
          <w:rtl/>
          <w:lang w:eastAsia="he-IL"/>
        </w:rPr>
      </w:pPr>
    </w:p>
    <w:p w:rsidR="009039A4" w:rsidRDefault="007F4BB5" w:rsidP="00C20C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השנייה </w:t>
      </w:r>
      <w:r w:rsidR="00C20C48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ש</w:t>
      </w:r>
      <w:r w:rsidR="009039A4">
        <w:rPr>
          <w:rFonts w:hint="cs"/>
          <w:rtl/>
          <w:lang w:eastAsia="he-IL"/>
        </w:rPr>
        <w:t>לא תהיה החתמה ללא ה</w:t>
      </w:r>
      <w:r>
        <w:rPr>
          <w:rFonts w:hint="cs"/>
          <w:rtl/>
          <w:lang w:eastAsia="he-IL"/>
        </w:rPr>
        <w:t>סבר לבעל הדירה על ידי עורך דין שהוא בחר.</w:t>
      </w:r>
      <w:r w:rsidR="009039A4">
        <w:rPr>
          <w:rFonts w:hint="cs"/>
          <w:rtl/>
          <w:lang w:eastAsia="he-IL"/>
        </w:rPr>
        <w:t xml:space="preserve"> ככ</w:t>
      </w:r>
      <w:r>
        <w:rPr>
          <w:rFonts w:hint="cs"/>
          <w:rtl/>
          <w:lang w:eastAsia="he-IL"/>
        </w:rPr>
        <w:t>ה</w:t>
      </w:r>
      <w:r w:rsidR="009039A4">
        <w:rPr>
          <w:rFonts w:hint="cs"/>
          <w:rtl/>
          <w:lang w:eastAsia="he-IL"/>
        </w:rPr>
        <w:t xml:space="preserve">  אנחנו שו</w:t>
      </w:r>
      <w:r>
        <w:rPr>
          <w:rFonts w:hint="cs"/>
          <w:rtl/>
          <w:lang w:eastAsia="he-IL"/>
        </w:rPr>
        <w:t>מרים על האיזון בין מצב שבו מחתימים 66%, שזה כ</w:t>
      </w:r>
      <w:r w:rsidR="009039A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9039A4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יחסית אחוז נמוך</w:t>
      </w:r>
      <w:r w:rsidR="009039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039A4">
        <w:rPr>
          <w:rFonts w:hint="cs"/>
          <w:rtl/>
          <w:lang w:eastAsia="he-IL"/>
        </w:rPr>
        <w:t>לבין ה</w:t>
      </w:r>
      <w:r>
        <w:rPr>
          <w:rFonts w:hint="cs"/>
          <w:rtl/>
          <w:lang w:eastAsia="he-IL"/>
        </w:rPr>
        <w:t xml:space="preserve">הקפדה </w:t>
      </w:r>
      <w:bookmarkStart w:id="1020" w:name="_ETM_Q1_5698951"/>
      <w:bookmarkEnd w:id="1020"/>
      <w:r>
        <w:rPr>
          <w:rFonts w:hint="cs"/>
          <w:rtl/>
          <w:lang w:eastAsia="he-IL"/>
        </w:rPr>
        <w:t>על כך ש</w:t>
      </w:r>
      <w:r w:rsidR="009039A4">
        <w:rPr>
          <w:rFonts w:hint="cs"/>
          <w:rtl/>
          <w:lang w:eastAsia="he-IL"/>
        </w:rPr>
        <w:t>מי שחתם על</w:t>
      </w:r>
      <w:r>
        <w:rPr>
          <w:rFonts w:hint="cs"/>
          <w:rtl/>
          <w:lang w:eastAsia="he-IL"/>
        </w:rPr>
        <w:t xml:space="preserve"> זה יודע על מה הוא חתם. </w:t>
      </w:r>
      <w:r w:rsidR="009039A4">
        <w:rPr>
          <w:rFonts w:hint="cs"/>
          <w:rtl/>
          <w:lang w:eastAsia="he-IL"/>
        </w:rPr>
        <w:t xml:space="preserve"> </w:t>
      </w:r>
    </w:p>
    <w:p w:rsidR="009039A4" w:rsidRDefault="009039A4" w:rsidP="009039A4">
      <w:pPr>
        <w:rPr>
          <w:rtl/>
          <w:lang w:eastAsia="he-IL"/>
        </w:rPr>
      </w:pPr>
    </w:p>
    <w:p w:rsidR="007F4BB5" w:rsidRDefault="007F4BB5" w:rsidP="007F4BB5">
      <w:pPr>
        <w:pStyle w:val="af9"/>
        <w:keepNext/>
        <w:rPr>
          <w:rtl/>
          <w:lang w:eastAsia="he-IL"/>
        </w:rPr>
      </w:pPr>
      <w:bookmarkStart w:id="1021" w:name="ET_guest_עינת_גנון_260"/>
      <w:r w:rsidRPr="007F4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7F4B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1"/>
    </w:p>
    <w:p w:rsidR="007F4BB5" w:rsidRDefault="007F4BB5" w:rsidP="007F4BB5">
      <w:pPr>
        <w:pStyle w:val="KeepWithNext"/>
        <w:rPr>
          <w:rtl/>
          <w:lang w:eastAsia="he-IL"/>
        </w:rPr>
      </w:pPr>
    </w:p>
    <w:p w:rsidR="00A1139C" w:rsidRDefault="00A1139C" w:rsidP="009039A4">
      <w:pPr>
        <w:rPr>
          <w:rtl/>
          <w:lang w:eastAsia="he-IL"/>
        </w:rPr>
      </w:pPr>
      <w:r>
        <w:rPr>
          <w:rFonts w:hint="cs"/>
          <w:rtl/>
          <w:lang w:eastAsia="he-IL"/>
        </w:rPr>
        <w:t>ההערה הראשונה כב</w:t>
      </w:r>
      <w:bookmarkStart w:id="1022" w:name="_ETM_Q1_5721331"/>
      <w:bookmarkEnd w:id="1022"/>
      <w:r>
        <w:rPr>
          <w:rFonts w:hint="cs"/>
          <w:rtl/>
          <w:lang w:eastAsia="he-IL"/>
        </w:rPr>
        <w:t xml:space="preserve">ר קיימת בחוק. </w:t>
      </w:r>
    </w:p>
    <w:p w:rsidR="00A1139C" w:rsidRDefault="00A1139C" w:rsidP="009039A4">
      <w:pPr>
        <w:rPr>
          <w:rtl/>
          <w:lang w:eastAsia="he-IL"/>
        </w:rPr>
      </w:pPr>
    </w:p>
    <w:p w:rsidR="00A1139C" w:rsidRDefault="00A1139C" w:rsidP="00A1139C">
      <w:pPr>
        <w:pStyle w:val="a4"/>
        <w:keepNext/>
        <w:rPr>
          <w:rtl/>
        </w:rPr>
      </w:pPr>
      <w:bookmarkStart w:id="1023" w:name="ET_speaker_5771_261"/>
      <w:r w:rsidRPr="00A1139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11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:rsidR="00A1139C" w:rsidRDefault="00A1139C" w:rsidP="00A1139C">
      <w:pPr>
        <w:pStyle w:val="KeepWithNext"/>
        <w:rPr>
          <w:rtl/>
          <w:lang w:eastAsia="he-IL"/>
        </w:rPr>
      </w:pPr>
    </w:p>
    <w:p w:rsidR="00A1139C" w:rsidRDefault="00A1139C" w:rsidP="00A1139C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קיימת בחוק.</w:t>
      </w:r>
    </w:p>
    <w:p w:rsidR="00A1139C" w:rsidRDefault="00A1139C" w:rsidP="00A1139C">
      <w:pPr>
        <w:ind w:firstLine="0"/>
        <w:rPr>
          <w:rtl/>
          <w:lang w:eastAsia="he-IL"/>
        </w:rPr>
      </w:pPr>
      <w:bookmarkStart w:id="1024" w:name="_ETM_Q1_5724667"/>
      <w:bookmarkStart w:id="1025" w:name="_ETM_Q1_5724735"/>
      <w:bookmarkStart w:id="1026" w:name="_ETM_Q1_5725054"/>
      <w:bookmarkEnd w:id="1024"/>
      <w:bookmarkEnd w:id="1025"/>
      <w:bookmarkEnd w:id="1026"/>
    </w:p>
    <w:p w:rsidR="00A1139C" w:rsidRDefault="00A1139C" w:rsidP="00A1139C">
      <w:pPr>
        <w:pStyle w:val="af9"/>
        <w:keepNext/>
        <w:rPr>
          <w:rtl/>
          <w:lang w:eastAsia="he-IL"/>
        </w:rPr>
      </w:pPr>
      <w:bookmarkStart w:id="1027" w:name="_ETM_Q1_5725128"/>
      <w:bookmarkStart w:id="1028" w:name="_ETM_Q1_5726621"/>
      <w:bookmarkStart w:id="1029" w:name="ET_guest_עינת_גנון_262"/>
      <w:bookmarkEnd w:id="1027"/>
      <w:bookmarkEnd w:id="1028"/>
      <w:r w:rsidRPr="00A11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A113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9"/>
    </w:p>
    <w:p w:rsidR="00A1139C" w:rsidRDefault="00A1139C" w:rsidP="00A1139C">
      <w:pPr>
        <w:pStyle w:val="KeepWithNext"/>
        <w:rPr>
          <w:rtl/>
          <w:lang w:eastAsia="he-IL"/>
        </w:rPr>
      </w:pPr>
    </w:p>
    <w:p w:rsidR="009039A4" w:rsidRDefault="009039A4" w:rsidP="009039A4">
      <w:pPr>
        <w:rPr>
          <w:rtl/>
          <w:lang w:eastAsia="he-IL"/>
        </w:rPr>
      </w:pPr>
      <w:bookmarkStart w:id="1030" w:name="_ETM_Q1_5727253"/>
      <w:bookmarkStart w:id="1031" w:name="_ETM_Q1_5727319"/>
      <w:bookmarkEnd w:id="1030"/>
      <w:bookmarkEnd w:id="1031"/>
      <w:r>
        <w:rPr>
          <w:rFonts w:hint="cs"/>
          <w:rtl/>
          <w:lang w:eastAsia="he-IL"/>
        </w:rPr>
        <w:t xml:space="preserve"> יש אפשרות לבט</w:t>
      </w:r>
      <w:r w:rsidR="00A1139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את העסקה</w:t>
      </w:r>
      <w:r w:rsidR="00A1139C">
        <w:rPr>
          <w:rFonts w:hint="cs"/>
          <w:rtl/>
          <w:lang w:eastAsia="he-IL"/>
        </w:rPr>
        <w:t>.</w:t>
      </w:r>
    </w:p>
    <w:p w:rsidR="009039A4" w:rsidRDefault="009039A4" w:rsidP="009039A4">
      <w:pPr>
        <w:rPr>
          <w:rtl/>
          <w:lang w:eastAsia="he-IL"/>
        </w:rPr>
      </w:pPr>
    </w:p>
    <w:p w:rsidR="009039A4" w:rsidRDefault="009039A4" w:rsidP="009039A4">
      <w:pPr>
        <w:pStyle w:val="a4"/>
        <w:keepNext/>
        <w:rPr>
          <w:rtl/>
        </w:rPr>
      </w:pPr>
      <w:bookmarkStart w:id="1032" w:name="ET_speaker_5771_48"/>
      <w:r w:rsidRPr="009039A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03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9039A4" w:rsidRDefault="009039A4" w:rsidP="009039A4">
      <w:pPr>
        <w:pStyle w:val="KeepWithNext"/>
        <w:rPr>
          <w:rtl/>
          <w:lang w:eastAsia="he-IL"/>
        </w:rPr>
      </w:pPr>
    </w:p>
    <w:p w:rsidR="009039A4" w:rsidRDefault="009039A4" w:rsidP="009039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עם 40%, </w:t>
      </w:r>
      <w:r w:rsidR="00A1139C">
        <w:rPr>
          <w:rFonts w:hint="cs"/>
          <w:rtl/>
          <w:lang w:eastAsia="he-IL"/>
        </w:rPr>
        <w:t xml:space="preserve">גברתי, </w:t>
      </w:r>
      <w:bookmarkStart w:id="1033" w:name="_ETM_Q1_5730793"/>
      <w:bookmarkEnd w:id="1033"/>
      <w:r>
        <w:rPr>
          <w:rFonts w:hint="cs"/>
          <w:rtl/>
          <w:lang w:eastAsia="he-IL"/>
        </w:rPr>
        <w:t xml:space="preserve">ואין שום סנקציה אם היזם לא הציג להם את עיקרי ההסכם במהלך הכנס. אין סנקציה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</w:t>
      </w:r>
      <w:r w:rsidR="00A1139C">
        <w:rPr>
          <w:rFonts w:hint="cs"/>
          <w:rtl/>
          <w:lang w:eastAsia="he-IL"/>
        </w:rPr>
        <w:t xml:space="preserve">צריך לחזק את הדיירים בקטע הזה. </w:t>
      </w:r>
    </w:p>
    <w:p w:rsidR="009039A4" w:rsidRDefault="009039A4" w:rsidP="009039A4">
      <w:pPr>
        <w:rPr>
          <w:rtl/>
          <w:lang w:eastAsia="he-IL"/>
        </w:rPr>
      </w:pPr>
    </w:p>
    <w:p w:rsidR="00A1139C" w:rsidRDefault="00A1139C" w:rsidP="00A1139C">
      <w:pPr>
        <w:pStyle w:val="af9"/>
        <w:keepNext/>
        <w:rPr>
          <w:rtl/>
          <w:lang w:eastAsia="he-IL"/>
        </w:rPr>
      </w:pPr>
      <w:bookmarkStart w:id="1034" w:name="_ETM_Q1_5742365"/>
      <w:bookmarkStart w:id="1035" w:name="ET_guest_תום_פישר_263"/>
      <w:bookmarkEnd w:id="1034"/>
      <w:r w:rsidRPr="00A11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A113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5"/>
    </w:p>
    <w:p w:rsidR="009039A4" w:rsidRDefault="009039A4" w:rsidP="009039A4">
      <w:pPr>
        <w:rPr>
          <w:rtl/>
          <w:lang w:eastAsia="he-IL"/>
        </w:rPr>
      </w:pPr>
      <w:bookmarkStart w:id="1036" w:name="_ETM_Q1_5742844"/>
      <w:bookmarkStart w:id="1037" w:name="_ETM_Q1_5742897"/>
      <w:bookmarkEnd w:id="1036"/>
      <w:bookmarkEnd w:id="1037"/>
    </w:p>
    <w:p w:rsidR="009039A4" w:rsidRDefault="009039A4" w:rsidP="00CD4CAD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סעיף 1</w:t>
      </w:r>
      <w:r w:rsidR="00A1139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לחוק פינוי בינוי </w:t>
      </w:r>
      <w:r w:rsidR="00A1139C">
        <w:rPr>
          <w:rFonts w:hint="cs"/>
          <w:rtl/>
          <w:lang w:eastAsia="he-IL"/>
        </w:rPr>
        <w:t xml:space="preserve">יש היום </w:t>
      </w:r>
      <w:r>
        <w:rPr>
          <w:rFonts w:hint="cs"/>
          <w:rtl/>
          <w:lang w:eastAsia="he-IL"/>
        </w:rPr>
        <w:t xml:space="preserve">חובה על יזם לכנס כינוס </w:t>
      </w:r>
      <w:r w:rsidR="00A1139C">
        <w:rPr>
          <w:rFonts w:hint="cs"/>
          <w:rtl/>
          <w:lang w:eastAsia="he-IL"/>
        </w:rPr>
        <w:t xml:space="preserve">של </w:t>
      </w:r>
      <w:bookmarkStart w:id="1038" w:name="_ETM_Q1_5751710"/>
      <w:bookmarkEnd w:id="1038"/>
      <w:r w:rsidR="00A1139C">
        <w:rPr>
          <w:rFonts w:hint="cs"/>
          <w:rtl/>
          <w:lang w:eastAsia="he-IL"/>
        </w:rPr>
        <w:t xml:space="preserve">בעלי דירות בבית משותף </w:t>
      </w:r>
      <w:r>
        <w:rPr>
          <w:rFonts w:hint="cs"/>
          <w:rtl/>
          <w:lang w:eastAsia="he-IL"/>
        </w:rPr>
        <w:t xml:space="preserve">לפני </w:t>
      </w:r>
      <w:r w:rsidR="00A1139C">
        <w:rPr>
          <w:rFonts w:hint="cs"/>
          <w:rtl/>
          <w:lang w:eastAsia="he-IL"/>
        </w:rPr>
        <w:t>שהוא מציע את העסקה. במסגרת הכינ</w:t>
      </w:r>
      <w:r>
        <w:rPr>
          <w:rFonts w:hint="cs"/>
          <w:rtl/>
          <w:lang w:eastAsia="he-IL"/>
        </w:rPr>
        <w:t>ו</w:t>
      </w:r>
      <w:r w:rsidR="00A1139C">
        <w:rPr>
          <w:rFonts w:hint="cs"/>
          <w:rtl/>
          <w:lang w:eastAsia="he-IL"/>
        </w:rPr>
        <w:t>ס הוא צריך למסור מסמך עיקרי עסקה. משרד המשפטים נמצא</w:t>
      </w:r>
      <w:r>
        <w:rPr>
          <w:rFonts w:hint="cs"/>
          <w:rtl/>
          <w:lang w:eastAsia="he-IL"/>
        </w:rPr>
        <w:t xml:space="preserve"> בשלב </w:t>
      </w:r>
      <w:r w:rsidR="00A1139C">
        <w:rPr>
          <w:rFonts w:hint="cs"/>
          <w:rtl/>
          <w:lang w:eastAsia="he-IL"/>
        </w:rPr>
        <w:t xml:space="preserve">די </w:t>
      </w:r>
      <w:bookmarkStart w:id="1039" w:name="_ETM_Q1_5773884"/>
      <w:bookmarkEnd w:id="1039"/>
      <w:r w:rsidR="00A1139C">
        <w:rPr>
          <w:rFonts w:hint="cs"/>
          <w:rtl/>
          <w:lang w:eastAsia="he-IL"/>
        </w:rPr>
        <w:t>מתק</w:t>
      </w:r>
      <w:r>
        <w:rPr>
          <w:rFonts w:hint="cs"/>
          <w:rtl/>
          <w:lang w:eastAsia="he-IL"/>
        </w:rPr>
        <w:t>ד</w:t>
      </w:r>
      <w:r w:rsidR="00A1139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ה</w:t>
      </w:r>
      <w:r w:rsidR="00A1139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קנת תקנות שיגיד</w:t>
      </w:r>
      <w:r w:rsidR="00A1139C">
        <w:rPr>
          <w:rFonts w:hint="cs"/>
          <w:rtl/>
          <w:lang w:eastAsia="he-IL"/>
        </w:rPr>
        <w:t>ו מה צ</w:t>
      </w:r>
      <w:r>
        <w:rPr>
          <w:rFonts w:hint="cs"/>
          <w:rtl/>
          <w:lang w:eastAsia="he-IL"/>
        </w:rPr>
        <w:t>ר</w:t>
      </w:r>
      <w:r w:rsidR="00A1139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להיכלל</w:t>
      </w:r>
      <w:r w:rsidR="00A1139C">
        <w:rPr>
          <w:rFonts w:hint="cs"/>
          <w:rtl/>
          <w:lang w:eastAsia="he-IL"/>
        </w:rPr>
        <w:t xml:space="preserve"> באותו מסמך עיקרי עסקה.</w:t>
      </w:r>
    </w:p>
    <w:p w:rsidR="009039A4" w:rsidRDefault="009039A4" w:rsidP="009039A4">
      <w:pPr>
        <w:rPr>
          <w:rtl/>
          <w:lang w:eastAsia="he-IL"/>
        </w:rPr>
      </w:pPr>
    </w:p>
    <w:p w:rsidR="009039A4" w:rsidRDefault="009039A4" w:rsidP="009039A4">
      <w:pPr>
        <w:pStyle w:val="a4"/>
        <w:keepNext/>
        <w:rPr>
          <w:rtl/>
        </w:rPr>
      </w:pPr>
      <w:bookmarkStart w:id="1040" w:name="ET_speaker_5771_49"/>
      <w:r w:rsidRPr="009039A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03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9039A4" w:rsidRDefault="009039A4" w:rsidP="009039A4">
      <w:pPr>
        <w:pStyle w:val="KeepWithNext"/>
        <w:rPr>
          <w:rtl/>
          <w:lang w:eastAsia="he-IL"/>
        </w:rPr>
      </w:pPr>
    </w:p>
    <w:p w:rsidR="009039A4" w:rsidRDefault="00A1139C" w:rsidP="009039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9039A4">
        <w:rPr>
          <w:rFonts w:hint="cs"/>
          <w:rtl/>
          <w:lang w:eastAsia="he-IL"/>
        </w:rPr>
        <w:t>אם לא עושים את זה</w:t>
      </w:r>
      <w:r>
        <w:rPr>
          <w:rFonts w:hint="cs"/>
          <w:rtl/>
          <w:lang w:eastAsia="he-IL"/>
        </w:rPr>
        <w:t>?</w:t>
      </w:r>
    </w:p>
    <w:p w:rsidR="009039A4" w:rsidRDefault="009039A4" w:rsidP="009039A4">
      <w:pPr>
        <w:rPr>
          <w:rtl/>
          <w:lang w:eastAsia="he-IL"/>
        </w:rPr>
      </w:pPr>
    </w:p>
    <w:p w:rsidR="00A1139C" w:rsidRDefault="00A1139C" w:rsidP="00A1139C">
      <w:pPr>
        <w:pStyle w:val="af9"/>
        <w:keepNext/>
        <w:rPr>
          <w:rtl/>
          <w:lang w:eastAsia="he-IL"/>
        </w:rPr>
      </w:pPr>
      <w:bookmarkStart w:id="1041" w:name="ET_guest_תום_פישר_264"/>
      <w:r w:rsidRPr="00A11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A113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1"/>
    </w:p>
    <w:p w:rsidR="00A1139C" w:rsidRDefault="00A1139C" w:rsidP="00A1139C">
      <w:pPr>
        <w:pStyle w:val="KeepWithNext"/>
        <w:rPr>
          <w:rtl/>
          <w:lang w:eastAsia="he-IL"/>
        </w:rPr>
      </w:pPr>
    </w:p>
    <w:p w:rsidR="009039A4" w:rsidRDefault="00A1139C" w:rsidP="00A11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הסנקציה קבועה בסעיף 1ג לחוק. </w:t>
      </w:r>
      <w:bookmarkStart w:id="1042" w:name="_ETM_Q1_5789629"/>
      <w:bookmarkEnd w:id="1042"/>
      <w:r>
        <w:rPr>
          <w:rFonts w:hint="cs"/>
          <w:rtl/>
          <w:lang w:eastAsia="he-IL"/>
        </w:rPr>
        <w:t xml:space="preserve">בעלי דירות </w:t>
      </w:r>
      <w:r w:rsidR="009039A4">
        <w:rPr>
          <w:rFonts w:hint="cs"/>
          <w:rtl/>
          <w:lang w:eastAsia="he-IL"/>
        </w:rPr>
        <w:t>רשאים, אם הי</w:t>
      </w:r>
      <w:r>
        <w:rPr>
          <w:rFonts w:hint="cs"/>
          <w:rtl/>
          <w:lang w:eastAsia="he-IL"/>
        </w:rPr>
        <w:t xml:space="preserve">זם לא קיים את החובה הזאת, לבטל עמו את </w:t>
      </w:r>
      <w:bookmarkStart w:id="1043" w:name="_ETM_Q1_5794299"/>
      <w:bookmarkEnd w:id="1043"/>
      <w:r>
        <w:rPr>
          <w:rFonts w:hint="cs"/>
          <w:rtl/>
          <w:lang w:eastAsia="he-IL"/>
        </w:rPr>
        <w:t>העסקה</w:t>
      </w:r>
      <w:r w:rsidR="009039A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כש</w:t>
      </w:r>
      <w:r w:rsidR="009039A4">
        <w:rPr>
          <w:rFonts w:hint="cs"/>
          <w:rtl/>
          <w:lang w:eastAsia="he-IL"/>
        </w:rPr>
        <w:t xml:space="preserve">הסייג </w:t>
      </w:r>
      <w:r>
        <w:rPr>
          <w:rFonts w:hint="cs"/>
          <w:rtl/>
          <w:lang w:eastAsia="he-IL"/>
        </w:rPr>
        <w:t xml:space="preserve">אומר </w:t>
      </w:r>
      <w:r w:rsidR="009039A4">
        <w:rPr>
          <w:rFonts w:hint="cs"/>
          <w:rtl/>
          <w:lang w:eastAsia="he-IL"/>
        </w:rPr>
        <w:t>שאם כבר חתמו על העסקה 40% מ</w:t>
      </w:r>
      <w:r>
        <w:rPr>
          <w:rFonts w:hint="cs"/>
          <w:rtl/>
          <w:lang w:eastAsia="he-IL"/>
        </w:rPr>
        <w:t xml:space="preserve">בעלי הדירות - - </w:t>
      </w:r>
    </w:p>
    <w:p w:rsidR="009039A4" w:rsidRDefault="009039A4" w:rsidP="009039A4">
      <w:pPr>
        <w:rPr>
          <w:rtl/>
          <w:lang w:eastAsia="he-IL"/>
        </w:rPr>
      </w:pPr>
    </w:p>
    <w:p w:rsidR="009039A4" w:rsidRDefault="009039A4" w:rsidP="009039A4">
      <w:pPr>
        <w:pStyle w:val="a4"/>
        <w:keepNext/>
        <w:rPr>
          <w:rtl/>
        </w:rPr>
      </w:pPr>
      <w:bookmarkStart w:id="1044" w:name="ET_speaker_5771_50"/>
      <w:r w:rsidRPr="009039A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03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9039A4" w:rsidRDefault="009039A4" w:rsidP="009039A4">
      <w:pPr>
        <w:pStyle w:val="KeepWithNext"/>
        <w:rPr>
          <w:rtl/>
          <w:lang w:eastAsia="he-IL"/>
        </w:rPr>
      </w:pPr>
    </w:p>
    <w:p w:rsidR="009039A4" w:rsidRDefault="009039A4" w:rsidP="00A11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מבין את הבעייתיות או לא?  </w:t>
      </w:r>
    </w:p>
    <w:p w:rsidR="009039A4" w:rsidRDefault="009039A4" w:rsidP="009039A4">
      <w:pPr>
        <w:rPr>
          <w:rtl/>
          <w:lang w:eastAsia="he-IL"/>
        </w:rPr>
      </w:pPr>
    </w:p>
    <w:p w:rsidR="00A1139C" w:rsidRDefault="00A1139C" w:rsidP="00A1139C">
      <w:pPr>
        <w:pStyle w:val="a4"/>
        <w:keepNext/>
        <w:rPr>
          <w:rtl/>
        </w:rPr>
      </w:pPr>
      <w:bookmarkStart w:id="1045" w:name="_ETM_Q1_5806192"/>
      <w:bookmarkStart w:id="1046" w:name="ET_speaker_תומר_רוזנר_265"/>
      <w:bookmarkEnd w:id="1045"/>
      <w:r w:rsidRPr="00A1139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1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:rsidR="00A1139C" w:rsidRDefault="00A1139C" w:rsidP="00A1139C">
      <w:pPr>
        <w:pStyle w:val="KeepWithNext"/>
        <w:rPr>
          <w:rtl/>
          <w:lang w:eastAsia="he-IL"/>
        </w:rPr>
      </w:pPr>
    </w:p>
    <w:p w:rsidR="009039A4" w:rsidRDefault="00A1139C" w:rsidP="009039A4">
      <w:pPr>
        <w:rPr>
          <w:rtl/>
          <w:lang w:eastAsia="he-IL"/>
        </w:rPr>
      </w:pPr>
      <w:bookmarkStart w:id="1047" w:name="_ETM_Q1_5806662"/>
      <w:bookmarkStart w:id="1048" w:name="_ETM_Q1_5806716"/>
      <w:bookmarkEnd w:id="1047"/>
      <w:bookmarkEnd w:id="1048"/>
      <w:r>
        <w:rPr>
          <w:rFonts w:hint="cs"/>
          <w:rtl/>
          <w:lang w:eastAsia="he-IL"/>
        </w:rPr>
        <w:t xml:space="preserve">אתה רוצה לבטל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 w:rsidR="009039A4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ה-</w:t>
      </w:r>
      <w:r w:rsidR="009039A4">
        <w:rPr>
          <w:rFonts w:hint="cs"/>
          <w:rtl/>
          <w:lang w:eastAsia="he-IL"/>
        </w:rPr>
        <w:t>40%</w:t>
      </w:r>
      <w:r>
        <w:rPr>
          <w:rFonts w:hint="cs"/>
          <w:rtl/>
          <w:lang w:eastAsia="he-IL"/>
        </w:rPr>
        <w:t>?</w:t>
      </w:r>
    </w:p>
    <w:p w:rsidR="009039A4" w:rsidRDefault="009039A4" w:rsidP="009039A4">
      <w:pPr>
        <w:rPr>
          <w:rtl/>
          <w:lang w:eastAsia="he-IL"/>
        </w:rPr>
      </w:pPr>
    </w:p>
    <w:p w:rsidR="009039A4" w:rsidRDefault="009039A4" w:rsidP="009039A4">
      <w:pPr>
        <w:pStyle w:val="a4"/>
        <w:keepNext/>
        <w:rPr>
          <w:rtl/>
        </w:rPr>
      </w:pPr>
      <w:bookmarkStart w:id="1049" w:name="ET_speaker_5771_51"/>
      <w:r w:rsidRPr="009039A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03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:rsidR="009039A4" w:rsidRDefault="009039A4" w:rsidP="009039A4">
      <w:pPr>
        <w:pStyle w:val="KeepWithNext"/>
        <w:rPr>
          <w:rtl/>
          <w:lang w:eastAsia="he-IL"/>
        </w:rPr>
      </w:pPr>
    </w:p>
    <w:p w:rsidR="009039A4" w:rsidRDefault="00A1139C" w:rsidP="00C86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לקבוע </w:t>
      </w:r>
      <w:bookmarkStart w:id="1050" w:name="_ETM_Q1_5817823"/>
      <w:bookmarkEnd w:id="1050"/>
      <w:r>
        <w:rPr>
          <w:rFonts w:hint="cs"/>
          <w:rtl/>
          <w:lang w:eastAsia="he-IL"/>
        </w:rPr>
        <w:t>שאם מחתימים אותם בצורה כזאת</w:t>
      </w:r>
      <w:r w:rsidR="00C86C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51" w:name="_ETM_Q1_5820067"/>
      <w:bookmarkEnd w:id="1051"/>
      <w:r>
        <w:rPr>
          <w:rFonts w:hint="cs"/>
          <w:rtl/>
          <w:lang w:eastAsia="he-IL"/>
        </w:rPr>
        <w:t>זאת תהיה חתימה פוגענית שאפשר</w:t>
      </w:r>
      <w:r w:rsidR="00C86C91">
        <w:rPr>
          <w:rFonts w:hint="cs"/>
          <w:rtl/>
          <w:lang w:eastAsia="he-IL"/>
        </w:rPr>
        <w:t xml:space="preserve"> לבטל אותה ביתר קלות,</w:t>
      </w:r>
      <w:r w:rsidR="009039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צריך את ה40%. אני תומך בהורדת הרף של ההחתמה,</w:t>
      </w:r>
      <w:r w:rsidR="009039A4">
        <w:rPr>
          <w:rFonts w:hint="cs"/>
          <w:rtl/>
          <w:lang w:eastAsia="he-IL"/>
        </w:rPr>
        <w:t xml:space="preserve"> אבל צריך לשמור </w:t>
      </w:r>
      <w:r>
        <w:rPr>
          <w:rFonts w:hint="cs"/>
          <w:rtl/>
          <w:lang w:eastAsia="he-IL"/>
        </w:rPr>
        <w:t xml:space="preserve">פה </w:t>
      </w:r>
      <w:r w:rsidR="009039A4">
        <w:rPr>
          <w:rFonts w:hint="cs"/>
          <w:rtl/>
          <w:lang w:eastAsia="he-IL"/>
        </w:rPr>
        <w:t>על הדיירים</w:t>
      </w:r>
      <w:r>
        <w:rPr>
          <w:rFonts w:hint="cs"/>
          <w:rtl/>
          <w:lang w:eastAsia="he-IL"/>
        </w:rPr>
        <w:t xml:space="preserve"> </w:t>
      </w:r>
      <w:r w:rsidR="009039A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צורה מסוימת. בסוף </w:t>
      </w:r>
      <w:bookmarkStart w:id="1052" w:name="_ETM_Q1_5833805"/>
      <w:bookmarkEnd w:id="1052"/>
      <w:r>
        <w:rPr>
          <w:rFonts w:hint="cs"/>
          <w:rtl/>
          <w:lang w:eastAsia="he-IL"/>
        </w:rPr>
        <w:t>זה החלשים ביותר בחברה. לא יכול להיות ש</w:t>
      </w:r>
      <w:r w:rsidR="00BF556F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היזם </w:t>
      </w:r>
      <w:r w:rsidR="009039A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9039A4">
        <w:rPr>
          <w:rFonts w:hint="cs"/>
          <w:rtl/>
          <w:lang w:eastAsia="he-IL"/>
        </w:rPr>
        <w:t xml:space="preserve"> עשה את מה שהוא </w:t>
      </w:r>
      <w:bookmarkStart w:id="1053" w:name="_ETM_Q1_5838370"/>
      <w:bookmarkEnd w:id="1053"/>
      <w:r w:rsidR="00CD4CAD">
        <w:rPr>
          <w:rFonts w:hint="cs"/>
          <w:rtl/>
          <w:lang w:eastAsia="he-IL"/>
        </w:rPr>
        <w:t xml:space="preserve">היה </w:t>
      </w:r>
      <w:r w:rsidR="00C86C91">
        <w:rPr>
          <w:rFonts w:hint="cs"/>
          <w:rtl/>
          <w:lang w:eastAsia="he-IL"/>
        </w:rPr>
        <w:t xml:space="preserve">חייב לעשות על פי </w:t>
      </w:r>
      <w:r>
        <w:rPr>
          <w:rFonts w:hint="cs"/>
          <w:rtl/>
          <w:lang w:eastAsia="he-IL"/>
        </w:rPr>
        <w:t>חוק</w:t>
      </w:r>
      <w:r w:rsidR="009039A4">
        <w:rPr>
          <w:rFonts w:hint="cs"/>
          <w:rtl/>
          <w:lang w:eastAsia="he-IL"/>
        </w:rPr>
        <w:t xml:space="preserve"> לא תהיה עליו סנקציה. </w:t>
      </w:r>
    </w:p>
    <w:p w:rsidR="009039A4" w:rsidRDefault="009039A4" w:rsidP="009039A4">
      <w:pPr>
        <w:rPr>
          <w:rtl/>
          <w:lang w:eastAsia="he-IL"/>
        </w:rPr>
      </w:pPr>
    </w:p>
    <w:p w:rsidR="00A1139C" w:rsidRDefault="00A1139C" w:rsidP="00A1139C">
      <w:pPr>
        <w:pStyle w:val="af9"/>
        <w:keepNext/>
        <w:rPr>
          <w:rtl/>
          <w:lang w:eastAsia="he-IL"/>
        </w:rPr>
      </w:pPr>
      <w:bookmarkStart w:id="1054" w:name="ET_guest_יעל_לינדנברג_266"/>
      <w:r w:rsidRPr="00A11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A113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4"/>
    </w:p>
    <w:p w:rsidR="00A1139C" w:rsidRDefault="00A1139C" w:rsidP="00A1139C">
      <w:pPr>
        <w:pStyle w:val="KeepWithNext"/>
        <w:rPr>
          <w:rtl/>
          <w:lang w:eastAsia="he-IL"/>
        </w:rPr>
      </w:pPr>
    </w:p>
    <w:p w:rsidR="009039A4" w:rsidRDefault="00C86C91" w:rsidP="00C86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שתום ממשרד המשפטים דיבר עליהן נותנות מענה לדבר הזה. נכון שאלו תקנות שעדיין </w:t>
      </w:r>
      <w:r w:rsidR="009039A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9039A4">
        <w:rPr>
          <w:rFonts w:hint="cs"/>
          <w:rtl/>
          <w:lang w:eastAsia="he-IL"/>
        </w:rPr>
        <w:t xml:space="preserve"> עברו אישור</w:t>
      </w:r>
      <w:r>
        <w:rPr>
          <w:rFonts w:hint="cs"/>
          <w:rtl/>
          <w:lang w:eastAsia="he-IL"/>
        </w:rPr>
        <w:t xml:space="preserve"> - -</w:t>
      </w:r>
    </w:p>
    <w:p w:rsidR="009039A4" w:rsidRDefault="009039A4" w:rsidP="009039A4">
      <w:pPr>
        <w:rPr>
          <w:rtl/>
          <w:lang w:eastAsia="he-IL"/>
        </w:rPr>
      </w:pPr>
    </w:p>
    <w:p w:rsidR="009039A4" w:rsidRDefault="009039A4" w:rsidP="009039A4">
      <w:pPr>
        <w:rPr>
          <w:rtl/>
          <w:lang w:eastAsia="he-IL"/>
        </w:rPr>
      </w:pPr>
    </w:p>
    <w:p w:rsidR="009039A4" w:rsidRDefault="009039A4" w:rsidP="009039A4">
      <w:pPr>
        <w:pStyle w:val="a4"/>
        <w:keepNext/>
        <w:rPr>
          <w:rtl/>
        </w:rPr>
      </w:pPr>
      <w:bookmarkStart w:id="1055" w:name="ET_speaker_5771_52"/>
      <w:r w:rsidRPr="009039A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03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9039A4" w:rsidRDefault="009039A4" w:rsidP="009039A4">
      <w:pPr>
        <w:pStyle w:val="KeepWithNext"/>
        <w:rPr>
          <w:rtl/>
          <w:lang w:eastAsia="he-IL"/>
        </w:rPr>
      </w:pPr>
    </w:p>
    <w:p w:rsidR="009039A4" w:rsidRDefault="00C86C91" w:rsidP="009039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שברגע שהממשלה אומרת שיש תקנות</w:t>
      </w:r>
      <w:r w:rsidR="00CD4C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D4CAD">
        <w:rPr>
          <w:rFonts w:hint="cs"/>
          <w:rtl/>
          <w:lang w:eastAsia="he-IL"/>
        </w:rPr>
        <w:t xml:space="preserve">אז </w:t>
      </w:r>
      <w:r w:rsidR="00B412ED">
        <w:rPr>
          <w:rFonts w:hint="cs"/>
          <w:rtl/>
          <w:lang w:eastAsia="he-IL"/>
        </w:rPr>
        <w:t>היא</w:t>
      </w:r>
      <w:r w:rsidR="009039A4">
        <w:rPr>
          <w:rFonts w:hint="cs"/>
          <w:rtl/>
          <w:lang w:eastAsia="he-IL"/>
        </w:rPr>
        <w:t xml:space="preserve"> ישר עושה אותן. יש פה ושם </w:t>
      </w:r>
      <w:r w:rsidR="00B412ED">
        <w:rPr>
          <w:rFonts w:hint="cs"/>
          <w:rtl/>
          <w:lang w:eastAsia="he-IL"/>
        </w:rPr>
        <w:t xml:space="preserve">מקרים </w:t>
      </w:r>
      <w:r w:rsidR="009039A4">
        <w:rPr>
          <w:rFonts w:hint="cs"/>
          <w:rtl/>
          <w:lang w:eastAsia="he-IL"/>
        </w:rPr>
        <w:t xml:space="preserve">שלא. </w:t>
      </w:r>
    </w:p>
    <w:p w:rsidR="009039A4" w:rsidRDefault="009039A4" w:rsidP="009039A4">
      <w:pPr>
        <w:rPr>
          <w:rtl/>
          <w:lang w:eastAsia="he-IL"/>
        </w:rPr>
      </w:pPr>
    </w:p>
    <w:p w:rsidR="00B412ED" w:rsidRDefault="00B412ED" w:rsidP="00B412ED">
      <w:pPr>
        <w:pStyle w:val="af9"/>
        <w:keepNext/>
        <w:rPr>
          <w:rtl/>
          <w:lang w:eastAsia="he-IL"/>
        </w:rPr>
      </w:pPr>
      <w:bookmarkStart w:id="1056" w:name="ET_guest_יעל_לינדנברג_267"/>
      <w:r w:rsidRPr="00B41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B412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6"/>
    </w:p>
    <w:p w:rsidR="00B412ED" w:rsidRDefault="00B412ED" w:rsidP="00B412ED">
      <w:pPr>
        <w:pStyle w:val="KeepWithNext"/>
        <w:rPr>
          <w:rtl/>
          <w:lang w:eastAsia="he-IL"/>
        </w:rPr>
      </w:pPr>
    </w:p>
    <w:p w:rsidR="009039A4" w:rsidRDefault="009039A4" w:rsidP="009039A4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B412ED">
        <w:rPr>
          <w:rFonts w:hint="cs"/>
          <w:rtl/>
          <w:lang w:eastAsia="he-IL"/>
        </w:rPr>
        <w:t xml:space="preserve"> אתה רוצה </w:t>
      </w:r>
      <w:bookmarkStart w:id="1057" w:name="_ETM_Q1_5860782"/>
      <w:bookmarkEnd w:id="1057"/>
      <w:r w:rsidR="00B412ED">
        <w:rPr>
          <w:rFonts w:hint="cs"/>
          <w:rtl/>
          <w:lang w:eastAsia="he-IL"/>
        </w:rPr>
        <w:t xml:space="preserve">שיעבירו את חקיקת התקנות - - </w:t>
      </w:r>
    </w:p>
    <w:p w:rsidR="009039A4" w:rsidRDefault="009039A4" w:rsidP="009039A4">
      <w:pPr>
        <w:rPr>
          <w:rtl/>
          <w:lang w:eastAsia="he-IL"/>
        </w:rPr>
      </w:pPr>
    </w:p>
    <w:p w:rsidR="009039A4" w:rsidRDefault="009039A4" w:rsidP="009039A4">
      <w:pPr>
        <w:pStyle w:val="a4"/>
        <w:keepNext/>
        <w:rPr>
          <w:rtl/>
        </w:rPr>
      </w:pPr>
      <w:bookmarkStart w:id="1058" w:name="ET_speaker_5771_53"/>
      <w:r w:rsidRPr="009039A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03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9039A4" w:rsidRDefault="009039A4" w:rsidP="009039A4">
      <w:pPr>
        <w:pStyle w:val="KeepWithNext"/>
        <w:rPr>
          <w:rtl/>
          <w:lang w:eastAsia="he-IL"/>
        </w:rPr>
      </w:pPr>
    </w:p>
    <w:p w:rsidR="009039A4" w:rsidRDefault="009039A4" w:rsidP="00B41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B412ED">
        <w:rPr>
          <w:rFonts w:hint="cs"/>
          <w:rtl/>
          <w:lang w:eastAsia="he-IL"/>
        </w:rPr>
        <w:t xml:space="preserve">לא רוצה את חקיקת </w:t>
      </w:r>
      <w:bookmarkStart w:id="1059" w:name="_ETM_Q1_5865447"/>
      <w:bookmarkEnd w:id="1059"/>
      <w:r w:rsidR="00B412ED">
        <w:rPr>
          <w:rFonts w:hint="cs"/>
          <w:rtl/>
          <w:lang w:eastAsia="he-IL"/>
        </w:rPr>
        <w:t xml:space="preserve">התקנות. אני </w:t>
      </w:r>
      <w:r>
        <w:rPr>
          <w:rFonts w:hint="cs"/>
          <w:rtl/>
          <w:lang w:eastAsia="he-IL"/>
        </w:rPr>
        <w:t>רוצה שהדברים יעוגנו בחוק, כדי ש</w:t>
      </w:r>
      <w:r w:rsidR="00BF556F">
        <w:rPr>
          <w:rFonts w:hint="cs"/>
          <w:rtl/>
          <w:lang w:eastAsia="he-IL"/>
        </w:rPr>
        <w:t>הדיירים המסכנים ביותר</w:t>
      </w:r>
      <w:r w:rsidR="00B412ED">
        <w:rPr>
          <w:rFonts w:hint="cs"/>
          <w:rtl/>
          <w:lang w:eastAsia="he-IL"/>
        </w:rPr>
        <w:t xml:space="preserve"> שלא תמיד</w:t>
      </w:r>
      <w:r>
        <w:rPr>
          <w:rFonts w:hint="cs"/>
          <w:rtl/>
          <w:lang w:eastAsia="he-IL"/>
        </w:rPr>
        <w:t xml:space="preserve"> י</w:t>
      </w:r>
      <w:r w:rsidR="00B412E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דע</w:t>
      </w:r>
      <w:r w:rsidR="00B412E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BF556F">
        <w:rPr>
          <w:rFonts w:hint="cs"/>
          <w:rtl/>
          <w:lang w:eastAsia="he-IL"/>
        </w:rPr>
        <w:t>על מה הם חותמים</w:t>
      </w:r>
      <w:r w:rsidR="00B412ED">
        <w:rPr>
          <w:rFonts w:hint="cs"/>
          <w:rtl/>
          <w:lang w:eastAsia="he-IL"/>
        </w:rPr>
        <w:t xml:space="preserve"> ידעו שיש סנקציה על היזם שעובר </w:t>
      </w:r>
      <w:bookmarkStart w:id="1060" w:name="_ETM_Q1_5870538"/>
      <w:bookmarkEnd w:id="1060"/>
      <w:r w:rsidR="00B412ED">
        <w:rPr>
          <w:rFonts w:hint="cs"/>
          <w:rtl/>
          <w:lang w:eastAsia="he-IL"/>
        </w:rPr>
        <w:t>עבירה. לא יכול להיות שהוא יחתים אנשים בצורה עב</w:t>
      </w:r>
      <w:r>
        <w:rPr>
          <w:rFonts w:hint="cs"/>
          <w:rtl/>
          <w:lang w:eastAsia="he-IL"/>
        </w:rPr>
        <w:t>רי</w:t>
      </w:r>
      <w:r w:rsidR="00B412E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</w:t>
      </w:r>
      <w:r w:rsidR="00B412E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בצורה </w:t>
      </w:r>
      <w:r w:rsidR="00B412E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אסורה על פי חוק, והוא גם י</w:t>
      </w:r>
      <w:r w:rsidR="00B412E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הנה מזה.</w:t>
      </w:r>
    </w:p>
    <w:p w:rsidR="009039A4" w:rsidRDefault="009039A4" w:rsidP="009039A4">
      <w:pPr>
        <w:rPr>
          <w:rtl/>
          <w:lang w:eastAsia="he-IL"/>
        </w:rPr>
      </w:pPr>
    </w:p>
    <w:p w:rsidR="00B412ED" w:rsidRDefault="00B412ED" w:rsidP="00B412ED">
      <w:pPr>
        <w:pStyle w:val="af9"/>
        <w:keepNext/>
        <w:rPr>
          <w:rtl/>
          <w:lang w:eastAsia="he-IL"/>
        </w:rPr>
      </w:pPr>
      <w:bookmarkStart w:id="1061" w:name="_ETM_Q1_5891658"/>
      <w:bookmarkStart w:id="1062" w:name="ET_guest_יעל_לינדנברג_268"/>
      <w:bookmarkEnd w:id="1061"/>
      <w:r w:rsidRPr="00B41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B412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2"/>
    </w:p>
    <w:p w:rsidR="00B412ED" w:rsidRDefault="00B412ED" w:rsidP="00B412ED">
      <w:pPr>
        <w:pStyle w:val="KeepWithNext"/>
        <w:rPr>
          <w:rtl/>
          <w:lang w:eastAsia="he-IL"/>
        </w:rPr>
      </w:pPr>
    </w:p>
    <w:p w:rsidR="004506FB" w:rsidRDefault="004506FB" w:rsidP="00BF556F">
      <w:pPr>
        <w:rPr>
          <w:rtl/>
          <w:lang w:eastAsia="he-IL"/>
        </w:rPr>
      </w:pPr>
      <w:bookmarkStart w:id="1063" w:name="_ETM_Q1_5892068"/>
      <w:bookmarkStart w:id="1064" w:name="_ETM_Q1_5892118"/>
      <w:bookmarkEnd w:id="1063"/>
      <w:bookmarkEnd w:id="1064"/>
      <w:r>
        <w:rPr>
          <w:rFonts w:hint="cs"/>
          <w:rtl/>
          <w:lang w:eastAsia="he-IL"/>
        </w:rPr>
        <w:t xml:space="preserve">מדובר בתקנות </w:t>
      </w:r>
      <w:r w:rsidR="00B412E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כ</w:t>
      </w:r>
      <w:r w:rsidR="00B412E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10 עמודים</w:t>
      </w:r>
      <w:r w:rsidR="00B412ED">
        <w:rPr>
          <w:rFonts w:hint="cs"/>
          <w:rtl/>
          <w:lang w:eastAsia="he-IL"/>
        </w:rPr>
        <w:t xml:space="preserve">. </w:t>
      </w:r>
      <w:bookmarkStart w:id="1065" w:name="_ETM_Q1_5901620"/>
      <w:bookmarkStart w:id="1066" w:name="_ETM_Q1_5905284"/>
      <w:bookmarkStart w:id="1067" w:name="_ETM_Q1_5928090"/>
      <w:bookmarkStart w:id="1068" w:name="_ETM_Q1_5928145"/>
      <w:bookmarkStart w:id="1069" w:name="_ETM_Q1_5936848"/>
      <w:bookmarkStart w:id="1070" w:name="_ETM_Q1_5937432"/>
      <w:bookmarkStart w:id="1071" w:name="_ETM_Q1_5937489"/>
      <w:bookmarkEnd w:id="1065"/>
      <w:bookmarkEnd w:id="1066"/>
      <w:bookmarkEnd w:id="1067"/>
      <w:bookmarkEnd w:id="1068"/>
      <w:bookmarkEnd w:id="1069"/>
      <w:bookmarkEnd w:id="1070"/>
      <w:bookmarkEnd w:id="1071"/>
      <w:r w:rsidR="00B412ED">
        <w:rPr>
          <w:rFonts w:hint="cs"/>
          <w:rtl/>
          <w:lang w:eastAsia="he-IL"/>
        </w:rPr>
        <w:t xml:space="preserve">כשתראו את התקנות תבינו שיש עוד דברים חשובים, </w:t>
      </w:r>
      <w:bookmarkStart w:id="1072" w:name="_ETM_Q1_5936270"/>
      <w:bookmarkEnd w:id="1072"/>
      <w:r w:rsidR="00B412ED">
        <w:rPr>
          <w:rFonts w:hint="cs"/>
          <w:rtl/>
          <w:lang w:eastAsia="he-IL"/>
        </w:rPr>
        <w:t xml:space="preserve">לא רק הדברים שאמרת. </w:t>
      </w:r>
    </w:p>
    <w:p w:rsidR="004506FB" w:rsidRDefault="004506FB" w:rsidP="004506FB">
      <w:pPr>
        <w:rPr>
          <w:rtl/>
          <w:lang w:eastAsia="he-IL"/>
        </w:rPr>
      </w:pPr>
    </w:p>
    <w:p w:rsidR="004506FB" w:rsidRDefault="004506FB" w:rsidP="004506FB">
      <w:pPr>
        <w:pStyle w:val="a4"/>
        <w:keepNext/>
        <w:rPr>
          <w:rtl/>
        </w:rPr>
      </w:pPr>
      <w:bookmarkStart w:id="1073" w:name="ET_speaker_5771_55"/>
      <w:r w:rsidRPr="004506F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506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4506FB" w:rsidRDefault="004506FB" w:rsidP="004506FB">
      <w:pPr>
        <w:pStyle w:val="KeepWithNext"/>
        <w:rPr>
          <w:rtl/>
          <w:lang w:eastAsia="he-IL"/>
        </w:rPr>
      </w:pPr>
    </w:p>
    <w:p w:rsidR="004506FB" w:rsidRDefault="004506FB" w:rsidP="004506F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בחקיקה ראשית</w:t>
      </w:r>
      <w:r w:rsidR="00B412ED">
        <w:rPr>
          <w:rFonts w:hint="cs"/>
          <w:rtl/>
          <w:lang w:eastAsia="he-IL"/>
        </w:rPr>
        <w:t>, לא בחקיקת תקנות.</w:t>
      </w:r>
    </w:p>
    <w:p w:rsidR="004506FB" w:rsidRDefault="004506FB" w:rsidP="004506FB">
      <w:pPr>
        <w:rPr>
          <w:rtl/>
          <w:lang w:eastAsia="he-IL"/>
        </w:rPr>
      </w:pPr>
    </w:p>
    <w:p w:rsidR="00B412ED" w:rsidRDefault="00B412ED" w:rsidP="00B412ED">
      <w:pPr>
        <w:pStyle w:val="af6"/>
        <w:keepNext/>
        <w:rPr>
          <w:rtl/>
        </w:rPr>
      </w:pPr>
      <w:bookmarkStart w:id="1074" w:name="_ETM_Q1_5947831"/>
      <w:bookmarkStart w:id="1075" w:name="ET_yor_5854_270"/>
      <w:bookmarkEnd w:id="1074"/>
      <w:r w:rsidRPr="00B412ED">
        <w:rPr>
          <w:rStyle w:val="TagStyle"/>
          <w:rtl/>
        </w:rPr>
        <w:t xml:space="preserve"> &lt;&lt; </w:t>
      </w:r>
      <w:proofErr w:type="spellStart"/>
      <w:r w:rsidRPr="00B412ED">
        <w:rPr>
          <w:rStyle w:val="TagStyle"/>
          <w:rtl/>
        </w:rPr>
        <w:t>יור</w:t>
      </w:r>
      <w:proofErr w:type="spellEnd"/>
      <w:r w:rsidRPr="00B412E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412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:rsidR="00B412ED" w:rsidRDefault="00B412ED" w:rsidP="00B412ED">
      <w:pPr>
        <w:pStyle w:val="KeepWithNext"/>
        <w:rPr>
          <w:rtl/>
          <w:lang w:eastAsia="he-IL"/>
        </w:rPr>
      </w:pPr>
    </w:p>
    <w:p w:rsidR="004506FB" w:rsidRDefault="00B412ED" w:rsidP="00B412ED">
      <w:pPr>
        <w:rPr>
          <w:rtl/>
          <w:lang w:eastAsia="he-IL"/>
        </w:rPr>
      </w:pPr>
      <w:bookmarkStart w:id="1076" w:name="_ETM_Q1_5948539"/>
      <w:bookmarkStart w:id="1077" w:name="_ETM_Q1_5948611"/>
      <w:bookmarkEnd w:id="1076"/>
      <w:bookmarkEnd w:id="1077"/>
      <w:r>
        <w:rPr>
          <w:rFonts w:hint="cs"/>
          <w:rtl/>
          <w:lang w:eastAsia="he-IL"/>
        </w:rPr>
        <w:t xml:space="preserve">איתן, </w:t>
      </w:r>
      <w:r w:rsidR="004506FB">
        <w:rPr>
          <w:rFonts w:hint="cs"/>
          <w:rtl/>
          <w:lang w:eastAsia="he-IL"/>
        </w:rPr>
        <w:t xml:space="preserve">ההצעה </w:t>
      </w:r>
      <w:r>
        <w:rPr>
          <w:rFonts w:hint="cs"/>
          <w:rtl/>
          <w:lang w:eastAsia="he-IL"/>
        </w:rPr>
        <w:t xml:space="preserve">שלך </w:t>
      </w:r>
      <w:bookmarkStart w:id="1078" w:name="_ETM_Q1_5948646"/>
      <w:bookmarkEnd w:id="1078"/>
      <w:r w:rsidR="004506FB">
        <w:rPr>
          <w:rFonts w:hint="cs"/>
          <w:rtl/>
          <w:lang w:eastAsia="he-IL"/>
        </w:rPr>
        <w:t xml:space="preserve">עלתה רק עכשיו. </w:t>
      </w:r>
    </w:p>
    <w:p w:rsidR="004506FB" w:rsidRDefault="004506FB" w:rsidP="00B412ED">
      <w:pPr>
        <w:ind w:firstLine="0"/>
        <w:rPr>
          <w:rtl/>
          <w:lang w:eastAsia="he-IL"/>
        </w:rPr>
      </w:pPr>
    </w:p>
    <w:p w:rsidR="00B412ED" w:rsidRDefault="00B412ED" w:rsidP="00B412ED">
      <w:pPr>
        <w:pStyle w:val="a4"/>
        <w:keepNext/>
        <w:rPr>
          <w:rtl/>
        </w:rPr>
      </w:pPr>
      <w:bookmarkStart w:id="1079" w:name="_ETM_Q1_5955173"/>
      <w:bookmarkStart w:id="1080" w:name="_ETM_Q1_5955231"/>
      <w:bookmarkStart w:id="1081" w:name="_ETM_Q1_5955993"/>
      <w:bookmarkEnd w:id="1079"/>
      <w:bookmarkEnd w:id="1080"/>
      <w:bookmarkEnd w:id="1081"/>
      <w:r w:rsidRPr="00B412E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41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412ED" w:rsidRDefault="00B412ED" w:rsidP="00B412ED">
      <w:pPr>
        <w:pStyle w:val="KeepWithNext"/>
        <w:rPr>
          <w:rtl/>
          <w:lang w:eastAsia="he-IL"/>
        </w:rPr>
      </w:pPr>
    </w:p>
    <w:p w:rsidR="00B412ED" w:rsidRDefault="00B412ED" w:rsidP="00B412ED">
      <w:pPr>
        <w:rPr>
          <w:rtl/>
          <w:lang w:eastAsia="he-IL"/>
        </w:rPr>
      </w:pPr>
      <w:bookmarkStart w:id="1082" w:name="_ETM_Q1_5956468"/>
      <w:bookmarkStart w:id="1083" w:name="_ETM_Q1_5956511"/>
      <w:bookmarkEnd w:id="1082"/>
      <w:bookmarkEnd w:id="1083"/>
      <w:r>
        <w:rPr>
          <w:rFonts w:hint="cs"/>
          <w:rtl/>
          <w:lang w:eastAsia="he-IL"/>
        </w:rPr>
        <w:t xml:space="preserve">הם תיקנו את הסעיף הזה. </w:t>
      </w:r>
    </w:p>
    <w:p w:rsidR="00B412ED" w:rsidRDefault="00B412ED" w:rsidP="00B412ED">
      <w:pPr>
        <w:ind w:firstLine="0"/>
        <w:rPr>
          <w:rtl/>
          <w:lang w:eastAsia="he-IL"/>
        </w:rPr>
      </w:pPr>
      <w:bookmarkStart w:id="1084" w:name="_ETM_Q1_5961686"/>
      <w:bookmarkStart w:id="1085" w:name="_ETM_Q1_5961739"/>
      <w:bookmarkEnd w:id="1084"/>
      <w:bookmarkEnd w:id="1085"/>
    </w:p>
    <w:p w:rsidR="00B412ED" w:rsidRDefault="00B412ED" w:rsidP="00B412ED">
      <w:pPr>
        <w:pStyle w:val="af6"/>
        <w:keepNext/>
        <w:rPr>
          <w:rtl/>
        </w:rPr>
      </w:pPr>
      <w:r w:rsidRPr="00B412ED">
        <w:rPr>
          <w:rStyle w:val="TagStyle"/>
          <w:rtl/>
        </w:rPr>
        <w:t xml:space="preserve"> &lt;&lt; </w:t>
      </w:r>
      <w:proofErr w:type="spellStart"/>
      <w:r w:rsidRPr="00B412ED">
        <w:rPr>
          <w:rStyle w:val="TagStyle"/>
          <w:rtl/>
        </w:rPr>
        <w:t>יור</w:t>
      </w:r>
      <w:proofErr w:type="spellEnd"/>
      <w:r w:rsidRPr="00B412E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412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412ED" w:rsidRDefault="00B412ED" w:rsidP="00B412ED">
      <w:pPr>
        <w:pStyle w:val="KeepWithNext"/>
        <w:rPr>
          <w:rtl/>
          <w:lang w:eastAsia="he-IL"/>
        </w:rPr>
      </w:pPr>
    </w:p>
    <w:p w:rsidR="00B412ED" w:rsidRDefault="00B412ED" w:rsidP="00B412ED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 לזה תשובה.</w:t>
      </w:r>
    </w:p>
    <w:p w:rsidR="00B412ED" w:rsidRPr="00B412ED" w:rsidRDefault="00B412ED" w:rsidP="00B412ED">
      <w:pPr>
        <w:rPr>
          <w:rtl/>
          <w:lang w:eastAsia="he-IL"/>
        </w:rPr>
      </w:pPr>
    </w:p>
    <w:p w:rsidR="00B412ED" w:rsidRDefault="00B412ED" w:rsidP="00B412ED">
      <w:pPr>
        <w:pStyle w:val="a4"/>
        <w:keepNext/>
        <w:rPr>
          <w:rtl/>
        </w:rPr>
      </w:pPr>
      <w:bookmarkStart w:id="1086" w:name="_ETM_Q1_5969402"/>
      <w:bookmarkStart w:id="1087" w:name="ET_speaker_רעות_בינג_272"/>
      <w:bookmarkEnd w:id="1086"/>
      <w:r w:rsidRPr="00B412ED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B41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"/>
    </w:p>
    <w:p w:rsidR="00B412ED" w:rsidRDefault="00B412ED" w:rsidP="00B412ED">
      <w:pPr>
        <w:pStyle w:val="KeepWithNext"/>
        <w:rPr>
          <w:rtl/>
          <w:lang w:eastAsia="he-IL"/>
        </w:rPr>
      </w:pPr>
    </w:p>
    <w:p w:rsidR="004506FB" w:rsidRDefault="00C907A6" w:rsidP="002B591B">
      <w:pPr>
        <w:rPr>
          <w:rtl/>
          <w:lang w:eastAsia="he-IL"/>
        </w:rPr>
      </w:pPr>
      <w:bookmarkStart w:id="1088" w:name="_ETM_Q1_5969838"/>
      <w:bookmarkStart w:id="1089" w:name="_ETM_Q1_5969895"/>
      <w:bookmarkEnd w:id="1088"/>
      <w:bookmarkEnd w:id="1089"/>
      <w:r>
        <w:rPr>
          <w:rFonts w:hint="cs"/>
          <w:rtl/>
          <w:lang w:eastAsia="he-IL"/>
        </w:rPr>
        <w:t>בסעיף קטן (ב1)</w:t>
      </w:r>
      <w:r w:rsidR="002B591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במקום "תימנה </w:t>
      </w:r>
      <w:bookmarkStart w:id="1090" w:name="_ETM_Q1_5978303"/>
      <w:bookmarkEnd w:id="1090"/>
      <w:r>
        <w:rPr>
          <w:rFonts w:hint="cs"/>
          <w:rtl/>
          <w:lang w:eastAsia="he-IL"/>
        </w:rPr>
        <w:t>המחצית האמורה"</w:t>
      </w:r>
      <w:r w:rsidR="002B591B">
        <w:rPr>
          <w:rFonts w:hint="cs"/>
          <w:rtl/>
          <w:lang w:eastAsia="he-IL"/>
        </w:rPr>
        <w:t xml:space="preserve"> יבוא</w:t>
      </w:r>
      <w:r w:rsidR="00BF556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"יימנו השיעורים האמורים בפסקה </w:t>
      </w:r>
      <w:bookmarkStart w:id="1091" w:name="_ETM_Q1_5983458"/>
      <w:bookmarkEnd w:id="1091"/>
      <w:r>
        <w:rPr>
          <w:rFonts w:hint="cs"/>
          <w:rtl/>
          <w:lang w:eastAsia="he-IL"/>
        </w:rPr>
        <w:t>(1) של סעיף קטן (א)</w:t>
      </w:r>
      <w:r w:rsidR="00CD4CA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הכוונה </w:t>
      </w:r>
      <w:r w:rsidR="004506F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יא גם למחצית וגם </w:t>
      </w:r>
      <w:r w:rsidR="004506FB">
        <w:rPr>
          <w:rFonts w:hint="cs"/>
          <w:rtl/>
          <w:lang w:eastAsia="he-IL"/>
        </w:rPr>
        <w:t>שלוש חמיש</w:t>
      </w:r>
      <w:r>
        <w:rPr>
          <w:rFonts w:hint="cs"/>
          <w:rtl/>
          <w:lang w:eastAsia="he-IL"/>
        </w:rPr>
        <w:t>י</w:t>
      </w:r>
      <w:r w:rsidR="004506FB">
        <w:rPr>
          <w:rFonts w:hint="cs"/>
          <w:rtl/>
          <w:lang w:eastAsia="he-IL"/>
        </w:rPr>
        <w:t xml:space="preserve">ות שכתובים בפסקה (1). </w:t>
      </w:r>
    </w:p>
    <w:p w:rsidR="004506FB" w:rsidRDefault="004506FB" w:rsidP="004506FB">
      <w:pPr>
        <w:rPr>
          <w:rtl/>
          <w:lang w:eastAsia="he-IL"/>
        </w:rPr>
      </w:pPr>
    </w:p>
    <w:p w:rsidR="002B591B" w:rsidRDefault="002B591B" w:rsidP="002B591B">
      <w:pPr>
        <w:pStyle w:val="a4"/>
        <w:keepNext/>
        <w:rPr>
          <w:rtl/>
        </w:rPr>
      </w:pPr>
      <w:bookmarkStart w:id="1092" w:name="_ETM_Q1_6006919"/>
      <w:bookmarkStart w:id="1093" w:name="ET_speaker_תומר_רוזנר_269"/>
      <w:bookmarkEnd w:id="1092"/>
      <w:r w:rsidRPr="002B591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B5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2B591B" w:rsidRDefault="002B591B" w:rsidP="002B591B">
      <w:pPr>
        <w:pStyle w:val="KeepWithNext"/>
        <w:rPr>
          <w:rtl/>
          <w:lang w:eastAsia="he-IL"/>
        </w:rPr>
      </w:pPr>
    </w:p>
    <w:p w:rsidR="002B591B" w:rsidRPr="002B591B" w:rsidRDefault="002B591B" w:rsidP="002B591B">
      <w:pPr>
        <w:rPr>
          <w:rtl/>
          <w:lang w:eastAsia="he-IL"/>
        </w:rPr>
      </w:pPr>
      <w:bookmarkStart w:id="1094" w:name="_ETM_Q1_6007889"/>
      <w:bookmarkStart w:id="1095" w:name="_ETM_Q1_6007914"/>
      <w:bookmarkEnd w:id="1094"/>
      <w:bookmarkEnd w:id="1095"/>
      <w:r>
        <w:rPr>
          <w:rFonts w:hint="cs"/>
          <w:rtl/>
          <w:lang w:eastAsia="he-IL"/>
        </w:rPr>
        <w:t xml:space="preserve">הממשלה מבקשת לערוך שינוי </w:t>
      </w:r>
      <w:bookmarkStart w:id="1096" w:name="_ETM_Q1_6013364"/>
      <w:bookmarkEnd w:id="1096"/>
      <w:r>
        <w:rPr>
          <w:rFonts w:hint="cs"/>
          <w:rtl/>
          <w:lang w:eastAsia="he-IL"/>
        </w:rPr>
        <w:t xml:space="preserve">בנושא של מה שנקרא בדיונים הקודמים "הדייר העבריין". </w:t>
      </w:r>
    </w:p>
    <w:p w:rsidR="004506FB" w:rsidRDefault="004506FB" w:rsidP="004506FB">
      <w:pPr>
        <w:rPr>
          <w:rtl/>
          <w:lang w:eastAsia="he-IL"/>
        </w:rPr>
      </w:pPr>
    </w:p>
    <w:p w:rsidR="002B591B" w:rsidRDefault="002B591B" w:rsidP="002B591B">
      <w:pPr>
        <w:pStyle w:val="af9"/>
        <w:keepNext/>
        <w:rPr>
          <w:rtl/>
          <w:lang w:eastAsia="he-IL"/>
        </w:rPr>
      </w:pPr>
      <w:bookmarkStart w:id="1097" w:name="_ETM_Q1_6020546"/>
      <w:bookmarkStart w:id="1098" w:name="ET_guest_תום_פישר_270"/>
      <w:bookmarkEnd w:id="1097"/>
      <w:r w:rsidRPr="002B5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B59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8"/>
    </w:p>
    <w:p w:rsidR="002B591B" w:rsidRDefault="002B591B" w:rsidP="002B591B">
      <w:pPr>
        <w:pStyle w:val="KeepWithNext"/>
        <w:rPr>
          <w:rtl/>
          <w:lang w:eastAsia="he-IL"/>
        </w:rPr>
      </w:pPr>
    </w:p>
    <w:p w:rsidR="002B591B" w:rsidRDefault="002B591B" w:rsidP="00CD4CAD">
      <w:pPr>
        <w:rPr>
          <w:rtl/>
          <w:lang w:eastAsia="he-IL"/>
        </w:rPr>
      </w:pPr>
      <w:bookmarkStart w:id="1099" w:name="_ETM_Q1_6020977"/>
      <w:bookmarkStart w:id="1100" w:name="_ETM_Q1_6021036"/>
      <w:bookmarkEnd w:id="1099"/>
      <w:bookmarkEnd w:id="1100"/>
      <w:r>
        <w:rPr>
          <w:rFonts w:hint="cs"/>
          <w:rtl/>
          <w:lang w:eastAsia="he-IL"/>
        </w:rPr>
        <w:t xml:space="preserve">אנחנו </w:t>
      </w:r>
      <w:r w:rsidR="004506F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דברים על הסעיף שאומר ש</w:t>
      </w:r>
      <w:bookmarkStart w:id="1101" w:name="_ETM_Q1_6037791"/>
      <w:bookmarkEnd w:id="1101"/>
      <w:r>
        <w:rPr>
          <w:rFonts w:hint="cs"/>
          <w:rtl/>
          <w:lang w:eastAsia="he-IL"/>
        </w:rPr>
        <w:t xml:space="preserve">אם התנגדותו של בעל דירה נובעת </w:t>
      </w:r>
      <w:r w:rsidR="004506FB">
        <w:rPr>
          <w:rFonts w:hint="cs"/>
          <w:rtl/>
          <w:lang w:eastAsia="he-IL"/>
        </w:rPr>
        <w:t>בשל עבירת</w:t>
      </w:r>
      <w:r>
        <w:rPr>
          <w:rFonts w:hint="cs"/>
          <w:rtl/>
          <w:lang w:eastAsia="he-IL"/>
        </w:rPr>
        <w:t xml:space="preserve"> בנייה</w:t>
      </w:r>
      <w:r w:rsidR="004506F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רשאי </w:t>
      </w:r>
      <w:r w:rsidR="004506FB">
        <w:rPr>
          <w:rFonts w:hint="cs"/>
          <w:rtl/>
          <w:lang w:eastAsia="he-IL"/>
        </w:rPr>
        <w:t>יהיה בית המשפ</w:t>
      </w:r>
      <w:r>
        <w:rPr>
          <w:rFonts w:hint="cs"/>
          <w:rtl/>
          <w:lang w:eastAsia="he-IL"/>
        </w:rPr>
        <w:t>ט לומר שאותו בעל דירה לא ייכלל ב</w:t>
      </w:r>
      <w:r w:rsidR="004506FB">
        <w:rPr>
          <w:rFonts w:hint="cs"/>
          <w:rtl/>
          <w:lang w:eastAsia="he-IL"/>
        </w:rPr>
        <w:t xml:space="preserve">סך כל </w:t>
      </w:r>
      <w:r>
        <w:rPr>
          <w:rFonts w:hint="cs"/>
          <w:rtl/>
          <w:lang w:eastAsia="he-IL"/>
        </w:rPr>
        <w:t xml:space="preserve">בעלי הדירות </w:t>
      </w:r>
      <w:bookmarkStart w:id="1102" w:name="_ETM_Q1_6050021"/>
      <w:bookmarkEnd w:id="1102"/>
      <w:r>
        <w:rPr>
          <w:rFonts w:hint="cs"/>
          <w:rtl/>
          <w:lang w:eastAsia="he-IL"/>
        </w:rPr>
        <w:t xml:space="preserve">בבית המשותף </w:t>
      </w:r>
      <w:r w:rsidR="004506FB">
        <w:rPr>
          <w:rFonts w:hint="cs"/>
          <w:rtl/>
          <w:lang w:eastAsia="he-IL"/>
        </w:rPr>
        <w:t xml:space="preserve">לעניין </w:t>
      </w:r>
      <w:r>
        <w:rPr>
          <w:rFonts w:hint="cs"/>
          <w:rtl/>
          <w:lang w:eastAsia="he-IL"/>
        </w:rPr>
        <w:t>חישוב הרוב המיוחס, אותם 66%. הצענו</w:t>
      </w:r>
      <w:r w:rsidR="004506FB">
        <w:rPr>
          <w:rFonts w:hint="cs"/>
          <w:rtl/>
          <w:lang w:eastAsia="he-IL"/>
        </w:rPr>
        <w:t>, בעקבות ההערות של הכנסת, שהבנייה או השימוש שלא כדין נע</w:t>
      </w:r>
      <w:r>
        <w:rPr>
          <w:rFonts w:hint="cs"/>
          <w:rtl/>
          <w:lang w:eastAsia="he-IL"/>
        </w:rPr>
        <w:t xml:space="preserve">שו ברכוש המשותף של בעלי </w:t>
      </w:r>
      <w:r w:rsidR="004506FB">
        <w:rPr>
          <w:rFonts w:hint="cs"/>
          <w:rtl/>
          <w:lang w:eastAsia="he-IL"/>
        </w:rPr>
        <w:t>הדירות</w:t>
      </w:r>
      <w:r>
        <w:rPr>
          <w:rFonts w:hint="cs"/>
          <w:rtl/>
          <w:lang w:eastAsia="he-IL"/>
        </w:rPr>
        <w:t>,</w:t>
      </w:r>
      <w:r w:rsidR="004506FB">
        <w:rPr>
          <w:rFonts w:hint="cs"/>
          <w:rtl/>
          <w:lang w:eastAsia="he-IL"/>
        </w:rPr>
        <w:t xml:space="preserve"> </w:t>
      </w:r>
      <w:r w:rsidR="00CD4CAD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השתלטות על גג </w:t>
      </w:r>
      <w:bookmarkStart w:id="1103" w:name="_ETM_Q1_6071115"/>
      <w:bookmarkEnd w:id="1103"/>
      <w:r>
        <w:rPr>
          <w:rFonts w:hint="cs"/>
          <w:rtl/>
          <w:lang w:eastAsia="he-IL"/>
        </w:rPr>
        <w:t xml:space="preserve">או השתלטות על גינה. </w:t>
      </w:r>
    </w:p>
    <w:p w:rsidR="002B591B" w:rsidRDefault="002B591B" w:rsidP="002B591B">
      <w:pPr>
        <w:rPr>
          <w:rtl/>
          <w:lang w:eastAsia="he-IL"/>
        </w:rPr>
      </w:pPr>
    </w:p>
    <w:p w:rsidR="002B591B" w:rsidRDefault="002B591B" w:rsidP="002B591B">
      <w:pPr>
        <w:pStyle w:val="a4"/>
        <w:keepNext/>
        <w:rPr>
          <w:rtl/>
        </w:rPr>
      </w:pPr>
      <w:bookmarkStart w:id="1104" w:name="ET_speaker_5771_271"/>
      <w:r w:rsidRPr="002B591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B5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:rsidR="002B591B" w:rsidRDefault="002B591B" w:rsidP="002B591B">
      <w:pPr>
        <w:pStyle w:val="KeepWithNext"/>
        <w:rPr>
          <w:rtl/>
          <w:lang w:eastAsia="he-IL"/>
        </w:rPr>
      </w:pPr>
    </w:p>
    <w:p w:rsidR="002B591B" w:rsidRPr="002B591B" w:rsidRDefault="002B591B" w:rsidP="002B591B">
      <w:pPr>
        <w:rPr>
          <w:rtl/>
          <w:lang w:eastAsia="he-IL"/>
        </w:rPr>
      </w:pPr>
      <w:r>
        <w:rPr>
          <w:rFonts w:hint="cs"/>
          <w:rtl/>
          <w:lang w:eastAsia="he-IL"/>
        </w:rPr>
        <w:t>או לובי.</w:t>
      </w:r>
    </w:p>
    <w:p w:rsidR="002B591B" w:rsidRDefault="002B591B" w:rsidP="002B591B">
      <w:pPr>
        <w:ind w:firstLine="0"/>
        <w:rPr>
          <w:rtl/>
          <w:lang w:eastAsia="he-IL"/>
        </w:rPr>
      </w:pPr>
    </w:p>
    <w:p w:rsidR="002B591B" w:rsidRDefault="002B591B" w:rsidP="002B591B">
      <w:pPr>
        <w:ind w:firstLine="0"/>
        <w:rPr>
          <w:rtl/>
          <w:lang w:eastAsia="he-IL"/>
        </w:rPr>
      </w:pPr>
      <w:bookmarkStart w:id="1105" w:name="_ETM_Q1_6081687"/>
      <w:bookmarkStart w:id="1106" w:name="_ETM_Q1_6081770"/>
      <w:bookmarkEnd w:id="1105"/>
      <w:bookmarkEnd w:id="1106"/>
    </w:p>
    <w:p w:rsidR="002B591B" w:rsidRDefault="002B591B" w:rsidP="002B591B">
      <w:pPr>
        <w:pStyle w:val="af9"/>
        <w:keepNext/>
        <w:rPr>
          <w:rtl/>
          <w:lang w:eastAsia="he-IL"/>
        </w:rPr>
      </w:pPr>
      <w:bookmarkStart w:id="1107" w:name="ET_guest_תום_פישר_272"/>
      <w:r w:rsidRPr="002B5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B59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7"/>
    </w:p>
    <w:p w:rsidR="002B591B" w:rsidRDefault="002B591B" w:rsidP="002B591B">
      <w:pPr>
        <w:pStyle w:val="KeepWithNext"/>
        <w:rPr>
          <w:rtl/>
          <w:lang w:eastAsia="he-IL"/>
        </w:rPr>
      </w:pPr>
    </w:p>
    <w:p w:rsidR="00796AF4" w:rsidRDefault="002B591B" w:rsidP="005323F8">
      <w:pPr>
        <w:rPr>
          <w:rtl/>
          <w:lang w:eastAsia="he-IL"/>
        </w:rPr>
      </w:pPr>
      <w:r>
        <w:rPr>
          <w:rFonts w:hint="cs"/>
          <w:rtl/>
          <w:lang w:eastAsia="he-IL"/>
        </w:rPr>
        <w:t>או לובי. מדובר על עבירה שנעשתה ב</w:t>
      </w:r>
      <w:r w:rsidR="004506FB">
        <w:rPr>
          <w:rFonts w:hint="cs"/>
          <w:rtl/>
          <w:lang w:eastAsia="he-IL"/>
        </w:rPr>
        <w:t>רכוש המשותף</w:t>
      </w:r>
      <w:r>
        <w:rPr>
          <w:rFonts w:hint="cs"/>
          <w:rtl/>
          <w:lang w:eastAsia="he-IL"/>
        </w:rPr>
        <w:t>, לא עבירה שנעשתה בתוך הדירה. דבר שני זו עבירה שגולשת לתוך מג</w:t>
      </w:r>
      <w:r w:rsidR="004506F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ש גובל,</w:t>
      </w:r>
      <w:r w:rsidR="004506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מישהו הרחיב</w:t>
      </w:r>
      <w:r w:rsidR="004506FB">
        <w:rPr>
          <w:rFonts w:hint="cs"/>
          <w:rtl/>
          <w:lang w:eastAsia="he-IL"/>
        </w:rPr>
        <w:t xml:space="preserve"> את הדירה שלו על </w:t>
      </w:r>
      <w:r>
        <w:rPr>
          <w:rFonts w:hint="cs"/>
          <w:rtl/>
          <w:lang w:eastAsia="he-IL"/>
        </w:rPr>
        <w:t xml:space="preserve">חשבון </w:t>
      </w:r>
      <w:r w:rsidR="004506FB">
        <w:rPr>
          <w:rFonts w:hint="cs"/>
          <w:rtl/>
          <w:lang w:eastAsia="he-IL"/>
        </w:rPr>
        <w:t>שטח של מ</w:t>
      </w:r>
      <w:r w:rsidR="00EA35AA">
        <w:rPr>
          <w:rFonts w:hint="cs"/>
          <w:rtl/>
          <w:lang w:eastAsia="he-IL"/>
        </w:rPr>
        <w:t xml:space="preserve">דרכה </w:t>
      </w:r>
      <w:bookmarkStart w:id="1108" w:name="_ETM_Q1_6099698"/>
      <w:bookmarkEnd w:id="1108"/>
      <w:r w:rsidR="00EA35AA">
        <w:rPr>
          <w:rFonts w:hint="cs"/>
          <w:rtl/>
          <w:lang w:eastAsia="he-IL"/>
        </w:rPr>
        <w:t xml:space="preserve">או </w:t>
      </w:r>
      <w:proofErr w:type="spellStart"/>
      <w:r w:rsidR="00EA35AA">
        <w:rPr>
          <w:rFonts w:hint="cs"/>
          <w:rtl/>
          <w:lang w:eastAsia="he-IL"/>
        </w:rPr>
        <w:t>שצ"פ</w:t>
      </w:r>
      <w:proofErr w:type="spellEnd"/>
      <w:r w:rsidR="00EA35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506FB">
        <w:rPr>
          <w:rFonts w:hint="cs"/>
          <w:rtl/>
          <w:lang w:eastAsia="he-IL"/>
        </w:rPr>
        <w:t>הדבר השלישי זה פיצול דירות. פיצול דירות זה אומ</w:t>
      </w:r>
      <w:r w:rsidR="00EA35AA">
        <w:rPr>
          <w:rFonts w:hint="cs"/>
          <w:rtl/>
          <w:lang w:eastAsia="he-IL"/>
        </w:rPr>
        <w:t>נ</w:t>
      </w:r>
      <w:r w:rsidR="004506FB">
        <w:rPr>
          <w:rFonts w:hint="cs"/>
          <w:rtl/>
          <w:lang w:eastAsia="he-IL"/>
        </w:rPr>
        <w:t>ם עבירה בתוך</w:t>
      </w:r>
      <w:r w:rsidR="00EA35AA">
        <w:rPr>
          <w:rFonts w:hint="cs"/>
          <w:rtl/>
          <w:lang w:eastAsia="he-IL"/>
        </w:rPr>
        <w:t xml:space="preserve"> </w:t>
      </w:r>
      <w:r w:rsidR="004506FB">
        <w:rPr>
          <w:rFonts w:hint="cs"/>
          <w:rtl/>
          <w:lang w:eastAsia="he-IL"/>
        </w:rPr>
        <w:t>ה</w:t>
      </w:r>
      <w:r w:rsidR="00BF556F">
        <w:rPr>
          <w:rFonts w:hint="cs"/>
          <w:rtl/>
          <w:lang w:eastAsia="he-IL"/>
        </w:rPr>
        <w:t>דירה, אבל יש לה</w:t>
      </w:r>
      <w:r w:rsidR="004506FB">
        <w:rPr>
          <w:rFonts w:hint="cs"/>
          <w:rtl/>
          <w:lang w:eastAsia="he-IL"/>
        </w:rPr>
        <w:t xml:space="preserve"> </w:t>
      </w:r>
      <w:r w:rsidR="00EA35AA">
        <w:rPr>
          <w:rFonts w:hint="cs"/>
          <w:rtl/>
          <w:lang w:eastAsia="he-IL"/>
        </w:rPr>
        <w:t>משמעויות מרחיקות לכת לעניין עסקאות פינוי בינוי</w:t>
      </w:r>
      <w:r w:rsidR="005323F8">
        <w:rPr>
          <w:rFonts w:hint="cs"/>
          <w:rtl/>
          <w:lang w:eastAsia="he-IL"/>
        </w:rPr>
        <w:t>.</w:t>
      </w:r>
      <w:r w:rsidR="00EA35AA">
        <w:rPr>
          <w:rFonts w:hint="cs"/>
          <w:rtl/>
          <w:lang w:eastAsia="he-IL"/>
        </w:rPr>
        <w:t xml:space="preserve"> </w:t>
      </w:r>
      <w:bookmarkStart w:id="1109" w:name="_ETM_Q1_6113263"/>
      <w:bookmarkEnd w:id="1109"/>
      <w:r w:rsidR="00EA35AA">
        <w:rPr>
          <w:rFonts w:hint="cs"/>
          <w:rtl/>
          <w:lang w:eastAsia="he-IL"/>
        </w:rPr>
        <w:t>א</w:t>
      </w:r>
      <w:r w:rsidR="004506FB">
        <w:rPr>
          <w:rFonts w:hint="cs"/>
          <w:rtl/>
          <w:lang w:eastAsia="he-IL"/>
        </w:rPr>
        <w:t xml:space="preserve">נחנו </w:t>
      </w:r>
      <w:r w:rsidR="00EA35AA">
        <w:rPr>
          <w:rFonts w:hint="cs"/>
          <w:rtl/>
          <w:lang w:eastAsia="he-IL"/>
        </w:rPr>
        <w:t>מציעים שבמסגרת השיקולים שבית המשפט צ</w:t>
      </w:r>
      <w:r w:rsidR="004506FB">
        <w:rPr>
          <w:rFonts w:hint="cs"/>
          <w:rtl/>
          <w:lang w:eastAsia="he-IL"/>
        </w:rPr>
        <w:t>ר</w:t>
      </w:r>
      <w:r w:rsidR="00EA35AA">
        <w:rPr>
          <w:rFonts w:hint="cs"/>
          <w:rtl/>
          <w:lang w:eastAsia="he-IL"/>
        </w:rPr>
        <w:t>י</w:t>
      </w:r>
      <w:r w:rsidR="004506FB">
        <w:rPr>
          <w:rFonts w:hint="cs"/>
          <w:rtl/>
          <w:lang w:eastAsia="he-IL"/>
        </w:rPr>
        <w:t>ך ל</w:t>
      </w:r>
      <w:r w:rsidR="00EA35AA">
        <w:rPr>
          <w:rFonts w:hint="cs"/>
          <w:rtl/>
          <w:lang w:eastAsia="he-IL"/>
        </w:rPr>
        <w:t>הביא ב</w:t>
      </w:r>
      <w:r w:rsidR="00BF556F">
        <w:rPr>
          <w:rFonts w:hint="cs"/>
          <w:rtl/>
          <w:lang w:eastAsia="he-IL"/>
        </w:rPr>
        <w:t>חשבון</w:t>
      </w:r>
      <w:r w:rsidR="004506FB">
        <w:rPr>
          <w:rFonts w:hint="cs"/>
          <w:rtl/>
          <w:lang w:eastAsia="he-IL"/>
        </w:rPr>
        <w:t xml:space="preserve"> ה</w:t>
      </w:r>
      <w:r w:rsidR="00EA35AA">
        <w:rPr>
          <w:rFonts w:hint="cs"/>
          <w:rtl/>
          <w:lang w:eastAsia="he-IL"/>
        </w:rPr>
        <w:t>וא יביא בחשבון את משך הזמן שהדי</w:t>
      </w:r>
      <w:r w:rsidR="00796AF4">
        <w:rPr>
          <w:rFonts w:hint="cs"/>
          <w:rtl/>
          <w:lang w:eastAsia="he-IL"/>
        </w:rPr>
        <w:t>רה כבר מתקיימת ו</w:t>
      </w:r>
      <w:bookmarkStart w:id="1110" w:name="_ETM_Q1_6139796"/>
      <w:bookmarkEnd w:id="1110"/>
      <w:r w:rsidR="005323F8">
        <w:rPr>
          <w:rFonts w:hint="cs"/>
          <w:rtl/>
          <w:lang w:eastAsia="he-IL"/>
        </w:rPr>
        <w:t xml:space="preserve">את </w:t>
      </w:r>
      <w:r w:rsidR="00796AF4">
        <w:rPr>
          <w:rFonts w:hint="cs"/>
          <w:rtl/>
          <w:lang w:eastAsia="he-IL"/>
        </w:rPr>
        <w:t xml:space="preserve">היקף העבירה. </w:t>
      </w:r>
    </w:p>
    <w:p w:rsidR="00796AF4" w:rsidRDefault="00796AF4" w:rsidP="00796AF4">
      <w:pPr>
        <w:rPr>
          <w:rtl/>
          <w:lang w:eastAsia="he-IL"/>
        </w:rPr>
      </w:pPr>
    </w:p>
    <w:p w:rsidR="00796AF4" w:rsidRDefault="00796AF4" w:rsidP="00796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המשפט רשאי, אם </w:t>
      </w:r>
      <w:bookmarkStart w:id="1111" w:name="_ETM_Q1_6164874"/>
      <w:bookmarkEnd w:id="1111"/>
      <w:r>
        <w:rPr>
          <w:rFonts w:hint="cs"/>
          <w:rtl/>
          <w:lang w:eastAsia="he-IL"/>
        </w:rPr>
        <w:t>הוגשה בקשה לכך בהליך תביעה לפי סעיף קטן (א) או בהליך</w:t>
      </w:r>
    </w:p>
    <w:p w:rsidR="00796AF4" w:rsidRDefault="00796AF4" w:rsidP="00796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נפרד, לקבוע כי לצורך חישוב הרוב המיוחס מבין בעלי </w:t>
      </w:r>
      <w:bookmarkStart w:id="1112" w:name="_ETM_Q1_6175202"/>
      <w:bookmarkEnd w:id="1112"/>
      <w:r w:rsidR="00BF556F">
        <w:rPr>
          <w:rFonts w:hint="cs"/>
          <w:rtl/>
          <w:lang w:eastAsia="he-IL"/>
        </w:rPr>
        <w:t>הדירות</w:t>
      </w:r>
      <w:r>
        <w:rPr>
          <w:rFonts w:hint="cs"/>
          <w:rtl/>
          <w:lang w:eastAsia="he-IL"/>
        </w:rPr>
        <w:t xml:space="preserve"> לא יילקחו בחשבון</w:t>
      </w:r>
    </w:p>
    <w:p w:rsidR="00796AF4" w:rsidRDefault="00796AF4" w:rsidP="00796AF4">
      <w:pPr>
        <w:rPr>
          <w:rtl/>
          <w:lang w:eastAsia="he-IL"/>
        </w:rPr>
      </w:pPr>
      <w:bookmarkStart w:id="1113" w:name="_ETM_Q1_6175547"/>
      <w:bookmarkStart w:id="1114" w:name="_ETM_Q1_6175622"/>
      <w:bookmarkEnd w:id="1113"/>
      <w:bookmarkEnd w:id="1114"/>
      <w:r>
        <w:rPr>
          <w:rFonts w:hint="cs"/>
          <w:rtl/>
          <w:lang w:eastAsia="he-IL"/>
        </w:rPr>
        <w:t xml:space="preserve">זכויותיו או חלק מזכויותיו של בעל דירה </w:t>
      </w:r>
      <w:bookmarkStart w:id="1115" w:name="_ETM_Q1_6174846"/>
      <w:bookmarkEnd w:id="1115"/>
      <w:r>
        <w:rPr>
          <w:rFonts w:hint="cs"/>
          <w:rtl/>
          <w:lang w:eastAsia="he-IL"/>
        </w:rPr>
        <w:t>שלא הסכים לכריתת עסקת פינוי ובינוי</w:t>
      </w:r>
    </w:p>
    <w:p w:rsidR="00796AF4" w:rsidRDefault="00796AF4" w:rsidP="00796AF4">
      <w:pPr>
        <w:rPr>
          <w:rtl/>
          <w:lang w:eastAsia="he-IL"/>
        </w:rPr>
      </w:pPr>
      <w:bookmarkStart w:id="1116" w:name="_ETM_Q1_6178789"/>
      <w:bookmarkStart w:id="1117" w:name="_ETM_Q1_6178848"/>
      <w:bookmarkEnd w:id="1116"/>
      <w:bookmarkEnd w:id="1117"/>
      <w:r>
        <w:rPr>
          <w:rFonts w:hint="cs"/>
          <w:rtl/>
          <w:lang w:eastAsia="he-IL"/>
        </w:rPr>
        <w:t xml:space="preserve">(בסעיף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בעל דירה מתנגד), אם מצא שהתנגדותו נובעת מבנייה או משימוש </w:t>
      </w:r>
      <w:bookmarkStart w:id="1118" w:name="_ETM_Q1_6184211"/>
      <w:bookmarkEnd w:id="1118"/>
    </w:p>
    <w:p w:rsidR="00796AF4" w:rsidRDefault="00796AF4" w:rsidP="00796AF4">
      <w:pPr>
        <w:rPr>
          <w:rtl/>
          <w:lang w:eastAsia="he-IL"/>
        </w:rPr>
      </w:pPr>
      <w:bookmarkStart w:id="1119" w:name="_ETM_Q1_6184710"/>
      <w:bookmarkStart w:id="1120" w:name="_ETM_Q1_6184787"/>
      <w:bookmarkEnd w:id="1119"/>
      <w:bookmarkEnd w:id="1120"/>
      <w:r>
        <w:rPr>
          <w:rFonts w:hint="cs"/>
          <w:rtl/>
          <w:lang w:eastAsia="he-IL"/>
        </w:rPr>
        <w:t xml:space="preserve">שלא כדין ברכוש המשותף או בשטח הגובל לבניין, בהתחשב, בין </w:t>
      </w:r>
      <w:bookmarkStart w:id="1121" w:name="_ETM_Q1_6187456"/>
      <w:bookmarkEnd w:id="1121"/>
      <w:r>
        <w:rPr>
          <w:rFonts w:hint="cs"/>
          <w:rtl/>
          <w:lang w:eastAsia="he-IL"/>
        </w:rPr>
        <w:t>היתר, בהיקפם</w:t>
      </w:r>
    </w:p>
    <w:p w:rsidR="00796AF4" w:rsidRDefault="00796AF4" w:rsidP="00796AF4">
      <w:pPr>
        <w:rPr>
          <w:rtl/>
          <w:lang w:eastAsia="he-IL"/>
        </w:rPr>
      </w:pPr>
      <w:bookmarkStart w:id="1122" w:name="_ETM_Q1_6190178"/>
      <w:bookmarkStart w:id="1123" w:name="_ETM_Q1_6190237"/>
      <w:bookmarkEnd w:id="1122"/>
      <w:bookmarkEnd w:id="1123"/>
      <w:r>
        <w:rPr>
          <w:rFonts w:hint="cs"/>
          <w:rtl/>
          <w:lang w:eastAsia="he-IL"/>
        </w:rPr>
        <w:t xml:space="preserve">ובפרק הזמן שעבר מאז החלה הבנייה או </w:t>
      </w:r>
      <w:bookmarkStart w:id="1124" w:name="_ETM_Q1_6192982"/>
      <w:bookmarkEnd w:id="1124"/>
      <w:r>
        <w:rPr>
          <w:rFonts w:hint="cs"/>
          <w:rtl/>
          <w:lang w:eastAsia="he-IL"/>
        </w:rPr>
        <w:t>השימוש שלא כדין כאמור, או שהתנגדותו</w:t>
      </w:r>
    </w:p>
    <w:p w:rsidR="00796AF4" w:rsidRDefault="00796AF4" w:rsidP="00796AF4">
      <w:pPr>
        <w:rPr>
          <w:rtl/>
          <w:lang w:eastAsia="he-IL"/>
        </w:rPr>
      </w:pPr>
      <w:bookmarkStart w:id="1125" w:name="_ETM_Q1_6194065"/>
      <w:bookmarkStart w:id="1126" w:name="_ETM_Q1_6194139"/>
      <w:bookmarkEnd w:id="1125"/>
      <w:bookmarkEnd w:id="1126"/>
      <w:r>
        <w:rPr>
          <w:rFonts w:hint="cs"/>
          <w:rtl/>
          <w:lang w:eastAsia="he-IL"/>
        </w:rPr>
        <w:t xml:space="preserve">נובעת מפיצול הדירה שבבעלותו </w:t>
      </w:r>
      <w:bookmarkStart w:id="1127" w:name="_ETM_Q1_6196005"/>
      <w:bookmarkEnd w:id="1127"/>
      <w:r>
        <w:rPr>
          <w:rFonts w:hint="cs"/>
          <w:rtl/>
          <w:lang w:eastAsia="he-IL"/>
        </w:rPr>
        <w:t xml:space="preserve">לדירה אחת נוספת לפחות שלא כדין, ובלבד </w:t>
      </w:r>
    </w:p>
    <w:p w:rsidR="00796AF4" w:rsidRDefault="00796AF4" w:rsidP="00796AF4">
      <w:pPr>
        <w:rPr>
          <w:rtl/>
          <w:lang w:eastAsia="he-IL"/>
        </w:rPr>
      </w:pPr>
      <w:bookmarkStart w:id="1128" w:name="_ETM_Q1_6203491"/>
      <w:bookmarkStart w:id="1129" w:name="_ETM_Q1_6203558"/>
      <w:bookmarkEnd w:id="1128"/>
      <w:bookmarkEnd w:id="1129"/>
      <w:r>
        <w:rPr>
          <w:rFonts w:hint="cs"/>
          <w:rtl/>
          <w:lang w:eastAsia="he-IL"/>
        </w:rPr>
        <w:t xml:space="preserve">שלבקשה יצורפו שני </w:t>
      </w:r>
      <w:bookmarkStart w:id="1130" w:name="_ETM_Q1_6200305"/>
      <w:bookmarkEnd w:id="1130"/>
      <w:r>
        <w:rPr>
          <w:rFonts w:hint="cs"/>
          <w:rtl/>
          <w:lang w:eastAsia="he-IL"/>
        </w:rPr>
        <w:t>אלה:</w:t>
      </w:r>
    </w:p>
    <w:p w:rsidR="00796AF4" w:rsidRDefault="00796AF4" w:rsidP="00796AF4">
      <w:pPr>
        <w:rPr>
          <w:rtl/>
          <w:lang w:eastAsia="he-IL"/>
        </w:rPr>
      </w:pPr>
      <w:bookmarkStart w:id="1131" w:name="_ETM_Q1_6204389"/>
      <w:bookmarkStart w:id="1132" w:name="_ETM_Q1_6204448"/>
      <w:bookmarkStart w:id="1133" w:name="_ETM_Q1_6204578"/>
      <w:bookmarkEnd w:id="1131"/>
      <w:bookmarkEnd w:id="1132"/>
      <w:bookmarkEnd w:id="1133"/>
    </w:p>
    <w:p w:rsidR="00796AF4" w:rsidRDefault="00796AF4" w:rsidP="00796AF4">
      <w:pPr>
        <w:pStyle w:val="afd"/>
        <w:numPr>
          <w:ilvl w:val="0"/>
          <w:numId w:val="3"/>
        </w:numPr>
        <w:rPr>
          <w:lang w:eastAsia="he-IL"/>
        </w:rPr>
      </w:pPr>
      <w:bookmarkStart w:id="1134" w:name="_ETM_Q1_6204649"/>
      <w:bookmarkEnd w:id="1134"/>
      <w:r>
        <w:rPr>
          <w:rFonts w:hint="cs"/>
          <w:rtl/>
          <w:lang w:eastAsia="he-IL"/>
        </w:rPr>
        <w:t>ראיה לבנייה או לשימוש שלא כדין כאמור או לפיצול דירות שלא כדין;</w:t>
      </w:r>
    </w:p>
    <w:p w:rsidR="00796AF4" w:rsidRDefault="00796AF4" w:rsidP="00796AF4">
      <w:pPr>
        <w:rPr>
          <w:rtl/>
          <w:lang w:eastAsia="he-IL"/>
        </w:rPr>
      </w:pPr>
      <w:bookmarkStart w:id="1135" w:name="_ETM_Q1_6208778"/>
      <w:bookmarkStart w:id="1136" w:name="_ETM_Q1_6208862"/>
      <w:bookmarkStart w:id="1137" w:name="_ETM_Q1_6209193"/>
      <w:bookmarkStart w:id="1138" w:name="_ETM_Q1_6209267"/>
      <w:bookmarkStart w:id="1139" w:name="_ETM_Q1_6209743"/>
      <w:bookmarkEnd w:id="1135"/>
      <w:bookmarkEnd w:id="1136"/>
      <w:bookmarkEnd w:id="1137"/>
      <w:bookmarkEnd w:id="1138"/>
      <w:bookmarkEnd w:id="1139"/>
    </w:p>
    <w:p w:rsidR="00796AF4" w:rsidRDefault="00796AF4" w:rsidP="00796AF4">
      <w:pPr>
        <w:pStyle w:val="af9"/>
        <w:keepNext/>
        <w:rPr>
          <w:rtl/>
          <w:lang w:eastAsia="he-IL"/>
        </w:rPr>
      </w:pPr>
      <w:bookmarkStart w:id="1140" w:name="_ETM_Q1_6209802"/>
      <w:bookmarkStart w:id="1141" w:name="_ETM_Q1_6232383"/>
      <w:bookmarkStart w:id="1142" w:name="ET_guest_סטלה_רות_אבידן_274"/>
      <w:bookmarkEnd w:id="1140"/>
      <w:bookmarkEnd w:id="1141"/>
      <w:r w:rsidRPr="00796AF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רות אבידן:</w:t>
      </w:r>
      <w:r w:rsidRPr="00796A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2"/>
    </w:p>
    <w:p w:rsidR="00796AF4" w:rsidRDefault="00796AF4" w:rsidP="00796AF4">
      <w:pPr>
        <w:pStyle w:val="KeepWithNext"/>
        <w:rPr>
          <w:rtl/>
          <w:lang w:eastAsia="he-IL"/>
        </w:rPr>
      </w:pPr>
    </w:p>
    <w:p w:rsidR="004506FB" w:rsidRDefault="00B13B3D" w:rsidP="00B13B3D">
      <w:pPr>
        <w:rPr>
          <w:rtl/>
          <w:lang w:eastAsia="he-IL"/>
        </w:rPr>
      </w:pPr>
      <w:bookmarkStart w:id="1143" w:name="_ETM_Q1_6232895"/>
      <w:bookmarkStart w:id="1144" w:name="_ETM_Q1_6232942"/>
      <w:bookmarkEnd w:id="1143"/>
      <w:bookmarkEnd w:id="1144"/>
      <w:r>
        <w:rPr>
          <w:rFonts w:hint="cs"/>
          <w:rtl/>
          <w:lang w:eastAsia="he-IL"/>
        </w:rPr>
        <w:t xml:space="preserve">אלה שגרים בקומה העליונה </w:t>
      </w:r>
      <w:r w:rsidR="00796AF4">
        <w:rPr>
          <w:rFonts w:hint="cs"/>
          <w:rtl/>
          <w:lang w:eastAsia="he-IL"/>
        </w:rPr>
        <w:t>בכל בנייני הרכבת משתמשים בגג</w:t>
      </w:r>
      <w:r>
        <w:rPr>
          <w:rFonts w:hint="cs"/>
          <w:rtl/>
          <w:lang w:eastAsia="he-IL"/>
        </w:rPr>
        <w:t xml:space="preserve"> -</w:t>
      </w:r>
      <w:r w:rsidR="00796AF4">
        <w:rPr>
          <w:rFonts w:hint="cs"/>
          <w:rtl/>
          <w:lang w:eastAsia="he-IL"/>
        </w:rPr>
        <w:t xml:space="preserve">  חלק באי</w:t>
      </w:r>
      <w:r w:rsidR="004506FB">
        <w:rPr>
          <w:rFonts w:hint="cs"/>
          <w:rtl/>
          <w:lang w:eastAsia="he-IL"/>
        </w:rPr>
        <w:t>ש</w:t>
      </w:r>
      <w:r w:rsidR="00796AF4">
        <w:rPr>
          <w:rFonts w:hint="cs"/>
          <w:rtl/>
          <w:lang w:eastAsia="he-IL"/>
        </w:rPr>
        <w:t>ור ע</w:t>
      </w:r>
      <w:r w:rsidR="004506FB">
        <w:rPr>
          <w:rFonts w:hint="cs"/>
          <w:rtl/>
          <w:lang w:eastAsia="he-IL"/>
        </w:rPr>
        <w:t>יר</w:t>
      </w:r>
      <w:r w:rsidR="00796AF4">
        <w:rPr>
          <w:rFonts w:hint="cs"/>
          <w:rtl/>
          <w:lang w:eastAsia="he-IL"/>
        </w:rPr>
        <w:t>יי</w:t>
      </w:r>
      <w:r w:rsidR="004506FB">
        <w:rPr>
          <w:rFonts w:hint="cs"/>
          <w:rtl/>
          <w:lang w:eastAsia="he-IL"/>
        </w:rPr>
        <w:t>ה</w:t>
      </w:r>
      <w:r w:rsidR="00796AF4">
        <w:rPr>
          <w:rFonts w:hint="cs"/>
          <w:rtl/>
          <w:lang w:eastAsia="he-IL"/>
        </w:rPr>
        <w:t xml:space="preserve">, </w:t>
      </w:r>
      <w:r w:rsidR="004506FB">
        <w:rPr>
          <w:rFonts w:hint="cs"/>
          <w:rtl/>
          <w:lang w:eastAsia="he-IL"/>
        </w:rPr>
        <w:t>חלק בעידוד העיריו</w:t>
      </w:r>
      <w:r w:rsidR="00796AF4">
        <w:rPr>
          <w:rFonts w:hint="cs"/>
          <w:rtl/>
          <w:lang w:eastAsia="he-IL"/>
        </w:rPr>
        <w:t>ת</w:t>
      </w:r>
      <w:r w:rsidR="004506FB">
        <w:rPr>
          <w:rFonts w:hint="cs"/>
          <w:rtl/>
          <w:lang w:eastAsia="he-IL"/>
        </w:rPr>
        <w:t>. יש פסקי דין שאומרים</w:t>
      </w:r>
      <w:r w:rsidR="00796AF4">
        <w:rPr>
          <w:rFonts w:hint="cs"/>
          <w:rtl/>
          <w:lang w:eastAsia="he-IL"/>
        </w:rPr>
        <w:t xml:space="preserve"> </w:t>
      </w:r>
      <w:r w:rsidR="004506FB">
        <w:rPr>
          <w:rFonts w:hint="cs"/>
          <w:rtl/>
          <w:lang w:eastAsia="he-IL"/>
        </w:rPr>
        <w:t>ש</w:t>
      </w:r>
      <w:r w:rsidR="00796AF4">
        <w:rPr>
          <w:rFonts w:hint="cs"/>
          <w:rtl/>
          <w:lang w:eastAsia="he-IL"/>
        </w:rPr>
        <w:t>שטח משותף ניתן לש</w:t>
      </w:r>
      <w:r w:rsidR="004506FB">
        <w:rPr>
          <w:rFonts w:hint="cs"/>
          <w:rtl/>
          <w:lang w:eastAsia="he-IL"/>
        </w:rPr>
        <w:t>י</w:t>
      </w:r>
      <w:r w:rsidR="00796AF4">
        <w:rPr>
          <w:rFonts w:hint="cs"/>
          <w:rtl/>
          <w:lang w:eastAsia="he-IL"/>
        </w:rPr>
        <w:t>מוש כל עו</w:t>
      </w:r>
      <w:r w:rsidR="00BF556F">
        <w:rPr>
          <w:rFonts w:hint="cs"/>
          <w:rtl/>
          <w:lang w:eastAsia="he-IL"/>
        </w:rPr>
        <w:t>ד</w:t>
      </w:r>
      <w:r w:rsidR="00796AF4">
        <w:rPr>
          <w:rFonts w:hint="cs"/>
          <w:rtl/>
          <w:lang w:eastAsia="he-IL"/>
        </w:rPr>
        <w:t xml:space="preserve"> לא נעשה בו שימוש חריג. </w:t>
      </w:r>
      <w:bookmarkStart w:id="1145" w:name="_ETM_Q1_6256335"/>
      <w:bookmarkEnd w:id="1145"/>
      <w:r w:rsidR="00796AF4">
        <w:rPr>
          <w:rFonts w:hint="cs"/>
          <w:rtl/>
          <w:lang w:eastAsia="he-IL"/>
        </w:rPr>
        <w:t xml:space="preserve">כל הסעיף הזה </w:t>
      </w:r>
      <w:r w:rsidR="004506FB">
        <w:rPr>
          <w:rFonts w:hint="cs"/>
          <w:rtl/>
          <w:lang w:eastAsia="he-IL"/>
        </w:rPr>
        <w:t>ה</w:t>
      </w:r>
      <w:r w:rsidR="00796AF4">
        <w:rPr>
          <w:rFonts w:hint="cs"/>
          <w:rtl/>
          <w:lang w:eastAsia="he-IL"/>
        </w:rPr>
        <w:t>ו</w:t>
      </w:r>
      <w:r w:rsidR="004506FB">
        <w:rPr>
          <w:rFonts w:hint="cs"/>
          <w:rtl/>
          <w:lang w:eastAsia="he-IL"/>
        </w:rPr>
        <w:t>א פוגעני</w:t>
      </w:r>
      <w:r w:rsidR="00796AF4">
        <w:rPr>
          <w:rFonts w:hint="cs"/>
          <w:rtl/>
          <w:lang w:eastAsia="he-IL"/>
        </w:rPr>
        <w:t>,</w:t>
      </w:r>
      <w:r w:rsidR="004506FB">
        <w:rPr>
          <w:rFonts w:hint="cs"/>
          <w:rtl/>
          <w:lang w:eastAsia="he-IL"/>
        </w:rPr>
        <w:t xml:space="preserve"> כי רוב הדיירים לא יוכלו להיחשב. </w:t>
      </w:r>
    </w:p>
    <w:p w:rsidR="004506FB" w:rsidRDefault="004506FB" w:rsidP="004506FB">
      <w:pPr>
        <w:rPr>
          <w:rtl/>
          <w:lang w:eastAsia="he-IL"/>
        </w:rPr>
      </w:pPr>
    </w:p>
    <w:p w:rsidR="00796AF4" w:rsidRDefault="00796AF4" w:rsidP="00796AF4">
      <w:pPr>
        <w:pStyle w:val="af6"/>
        <w:keepNext/>
        <w:rPr>
          <w:rtl/>
        </w:rPr>
      </w:pPr>
      <w:bookmarkStart w:id="1146" w:name="ET_yor_5854_275"/>
      <w:r w:rsidRPr="00796AF4">
        <w:rPr>
          <w:rStyle w:val="TagStyle"/>
          <w:rtl/>
        </w:rPr>
        <w:t xml:space="preserve"> &lt;&lt; </w:t>
      </w:r>
      <w:proofErr w:type="spellStart"/>
      <w:r w:rsidRPr="00796AF4">
        <w:rPr>
          <w:rStyle w:val="TagStyle"/>
          <w:rtl/>
        </w:rPr>
        <w:t>יור</w:t>
      </w:r>
      <w:proofErr w:type="spellEnd"/>
      <w:r w:rsidRPr="00796AF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96A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6"/>
    </w:p>
    <w:p w:rsidR="00796AF4" w:rsidRDefault="00796AF4" w:rsidP="00796AF4">
      <w:pPr>
        <w:pStyle w:val="KeepWithNext"/>
        <w:rPr>
          <w:rtl/>
          <w:lang w:eastAsia="he-IL"/>
        </w:rPr>
      </w:pPr>
    </w:p>
    <w:p w:rsidR="004506FB" w:rsidRDefault="00796AF4" w:rsidP="00BF5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בשימוש </w:t>
      </w:r>
      <w:r w:rsidR="004506F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</w:t>
      </w:r>
      <w:r w:rsidR="004506FB">
        <w:rPr>
          <w:rFonts w:hint="cs"/>
          <w:rtl/>
          <w:lang w:eastAsia="he-IL"/>
        </w:rPr>
        <w:t xml:space="preserve">ונע מהאחרים. אי אפשר </w:t>
      </w:r>
      <w:r>
        <w:rPr>
          <w:rFonts w:hint="cs"/>
          <w:rtl/>
          <w:lang w:eastAsia="he-IL"/>
        </w:rPr>
        <w:t>לבוא למשהו משותף</w:t>
      </w:r>
      <w:r w:rsidR="004506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ולקחת אותו בשביל עצמך</w:t>
      </w:r>
      <w:r w:rsidR="004506FB">
        <w:rPr>
          <w:rFonts w:hint="cs"/>
          <w:rtl/>
          <w:lang w:eastAsia="he-IL"/>
        </w:rPr>
        <w:t>. אנחנו בע</w:t>
      </w:r>
      <w:r>
        <w:rPr>
          <w:rFonts w:hint="cs"/>
          <w:rtl/>
          <w:lang w:eastAsia="he-IL"/>
        </w:rPr>
        <w:t>ד שלא י</w:t>
      </w:r>
      <w:r w:rsidR="004506F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געו בדיירים, אבל </w:t>
      </w:r>
      <w:r w:rsidR="004506FB">
        <w:rPr>
          <w:rFonts w:hint="cs"/>
          <w:rtl/>
          <w:lang w:eastAsia="he-IL"/>
        </w:rPr>
        <w:t>אנחנו נגד שהדי</w:t>
      </w:r>
      <w:r>
        <w:rPr>
          <w:rFonts w:hint="cs"/>
          <w:rtl/>
          <w:lang w:eastAsia="he-IL"/>
        </w:rPr>
        <w:t>י</w:t>
      </w:r>
      <w:r w:rsidR="004506F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ישתלטו </w:t>
      </w:r>
      <w:r w:rsidR="004506FB">
        <w:rPr>
          <w:rFonts w:hint="cs"/>
          <w:rtl/>
          <w:lang w:eastAsia="he-IL"/>
        </w:rPr>
        <w:t xml:space="preserve">על רכוש משותף. ההשתלטות </w:t>
      </w:r>
      <w:r>
        <w:rPr>
          <w:rFonts w:hint="cs"/>
          <w:rtl/>
          <w:lang w:eastAsia="he-IL"/>
        </w:rPr>
        <w:t>שלה</w:t>
      </w:r>
      <w:r w:rsidR="004506FB">
        <w:rPr>
          <w:rFonts w:hint="cs"/>
          <w:rtl/>
          <w:lang w:eastAsia="he-IL"/>
        </w:rPr>
        <w:t xml:space="preserve">ם מונעת </w:t>
      </w:r>
      <w:r w:rsidR="00BF556F">
        <w:rPr>
          <w:rFonts w:hint="cs"/>
          <w:rtl/>
          <w:lang w:eastAsia="he-IL"/>
        </w:rPr>
        <w:t xml:space="preserve">את הזכויות של </w:t>
      </w:r>
      <w:r w:rsidR="004506FB">
        <w:rPr>
          <w:rFonts w:hint="cs"/>
          <w:rtl/>
          <w:lang w:eastAsia="he-IL"/>
        </w:rPr>
        <w:t>אחרים</w:t>
      </w:r>
      <w:r w:rsidR="00BF556F">
        <w:rPr>
          <w:rFonts w:hint="cs"/>
          <w:rtl/>
          <w:lang w:eastAsia="he-IL"/>
        </w:rPr>
        <w:t xml:space="preserve"> בכך</w:t>
      </w:r>
      <w:r>
        <w:rPr>
          <w:rFonts w:hint="cs"/>
          <w:rtl/>
          <w:lang w:eastAsia="he-IL"/>
        </w:rPr>
        <w:t xml:space="preserve"> </w:t>
      </w:r>
      <w:r w:rsidR="00B13B3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מבקשים לנכס את זה לעצמם. </w:t>
      </w:r>
      <w:bookmarkStart w:id="1147" w:name="_ETM_Q1_6311057"/>
      <w:bookmarkEnd w:id="1147"/>
      <w:r>
        <w:rPr>
          <w:rFonts w:hint="cs"/>
          <w:rtl/>
          <w:lang w:eastAsia="he-IL"/>
        </w:rPr>
        <w:t>רשמנו את ההערה שלך.</w:t>
      </w:r>
      <w:r w:rsidR="004506FB">
        <w:rPr>
          <w:rFonts w:hint="cs"/>
          <w:rtl/>
          <w:lang w:eastAsia="he-IL"/>
        </w:rPr>
        <w:t xml:space="preserve"> </w:t>
      </w:r>
    </w:p>
    <w:p w:rsidR="004506FB" w:rsidRDefault="004506FB" w:rsidP="00796AF4">
      <w:pPr>
        <w:ind w:firstLine="0"/>
        <w:rPr>
          <w:rtl/>
          <w:lang w:eastAsia="he-IL"/>
        </w:rPr>
      </w:pPr>
    </w:p>
    <w:p w:rsidR="00796AF4" w:rsidRDefault="00796AF4" w:rsidP="00796AF4">
      <w:pPr>
        <w:pStyle w:val="af9"/>
        <w:keepNext/>
        <w:rPr>
          <w:rtl/>
          <w:lang w:eastAsia="he-IL"/>
        </w:rPr>
      </w:pPr>
      <w:bookmarkStart w:id="1148" w:name="_ETM_Q1_6309950"/>
      <w:bookmarkStart w:id="1149" w:name="_ETM_Q1_6310025"/>
      <w:bookmarkStart w:id="1150" w:name="_ETM_Q1_6310936"/>
      <w:bookmarkStart w:id="1151" w:name="ET_guest_סטלה_רות_אבידן_276"/>
      <w:bookmarkEnd w:id="1148"/>
      <w:bookmarkEnd w:id="1149"/>
      <w:bookmarkEnd w:id="1150"/>
      <w:r w:rsidRPr="00796AF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רות אבידן:</w:t>
      </w:r>
      <w:r w:rsidRPr="00796A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1"/>
    </w:p>
    <w:p w:rsidR="00796AF4" w:rsidRDefault="00796AF4" w:rsidP="00796AF4">
      <w:pPr>
        <w:pStyle w:val="KeepWithNext"/>
        <w:rPr>
          <w:rtl/>
          <w:lang w:eastAsia="he-IL"/>
        </w:rPr>
      </w:pPr>
    </w:p>
    <w:p w:rsidR="004506FB" w:rsidRDefault="00EA109B" w:rsidP="00BF556F">
      <w:pPr>
        <w:rPr>
          <w:rtl/>
          <w:lang w:eastAsia="he-IL"/>
        </w:rPr>
      </w:pPr>
      <w:bookmarkStart w:id="1152" w:name="_ETM_Q1_6311479"/>
      <w:bookmarkStart w:id="1153" w:name="_ETM_Q1_6311539"/>
      <w:bookmarkEnd w:id="1152"/>
      <w:bookmarkEnd w:id="1153"/>
      <w:r>
        <w:rPr>
          <w:rFonts w:hint="cs"/>
          <w:rtl/>
          <w:lang w:eastAsia="he-IL"/>
        </w:rPr>
        <w:t xml:space="preserve">אתם תראו </w:t>
      </w:r>
      <w:bookmarkStart w:id="1154" w:name="_ETM_Q1_6309829"/>
      <w:bookmarkEnd w:id="1154"/>
      <w:r>
        <w:rPr>
          <w:rFonts w:hint="cs"/>
          <w:rtl/>
          <w:lang w:eastAsia="he-IL"/>
        </w:rPr>
        <w:t>ש</w:t>
      </w:r>
      <w:r w:rsidR="004506FB">
        <w:rPr>
          <w:rFonts w:hint="cs"/>
          <w:rtl/>
          <w:lang w:eastAsia="he-IL"/>
        </w:rPr>
        <w:t>הפ</w:t>
      </w:r>
      <w:r>
        <w:rPr>
          <w:rFonts w:hint="cs"/>
          <w:rtl/>
          <w:lang w:eastAsia="he-IL"/>
        </w:rPr>
        <w:t>ינוי ובינוי של הבניינים שלנו יהיה על בסיס 20%</w:t>
      </w:r>
      <w:bookmarkStart w:id="1155" w:name="_ETM_Q1_6320505"/>
      <w:bookmarkEnd w:id="1155"/>
      <w:r>
        <w:rPr>
          <w:rFonts w:hint="cs"/>
          <w:rtl/>
          <w:lang w:eastAsia="he-IL"/>
        </w:rPr>
        <w:t xml:space="preserve"> מהדיירים</w:t>
      </w:r>
      <w:r w:rsidR="004506FB">
        <w:rPr>
          <w:rFonts w:hint="cs"/>
          <w:rtl/>
          <w:lang w:eastAsia="he-IL"/>
        </w:rPr>
        <w:t xml:space="preserve">. </w:t>
      </w:r>
    </w:p>
    <w:p w:rsidR="004506FB" w:rsidRDefault="004506FB" w:rsidP="00EA109B">
      <w:pPr>
        <w:ind w:firstLine="0"/>
        <w:rPr>
          <w:rtl/>
          <w:lang w:eastAsia="he-IL"/>
        </w:rPr>
      </w:pPr>
    </w:p>
    <w:p w:rsidR="00EA109B" w:rsidRDefault="00EA109B" w:rsidP="00EA109B">
      <w:pPr>
        <w:pStyle w:val="af6"/>
        <w:keepNext/>
        <w:rPr>
          <w:rtl/>
        </w:rPr>
      </w:pPr>
      <w:bookmarkStart w:id="1156" w:name="ET_yor_5854_277"/>
      <w:r w:rsidRPr="00EA109B">
        <w:rPr>
          <w:rStyle w:val="TagStyle"/>
          <w:rtl/>
        </w:rPr>
        <w:t xml:space="preserve"> &lt;&lt; </w:t>
      </w:r>
      <w:proofErr w:type="spellStart"/>
      <w:r w:rsidRPr="00EA109B">
        <w:rPr>
          <w:rStyle w:val="TagStyle"/>
          <w:rtl/>
        </w:rPr>
        <w:t>יור</w:t>
      </w:r>
      <w:proofErr w:type="spellEnd"/>
      <w:r w:rsidRPr="00EA109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A10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6"/>
    </w:p>
    <w:p w:rsidR="00EA109B" w:rsidRDefault="00EA109B" w:rsidP="00EA109B">
      <w:pPr>
        <w:pStyle w:val="KeepWithNext"/>
        <w:rPr>
          <w:rtl/>
          <w:lang w:eastAsia="he-IL"/>
        </w:rPr>
      </w:pPr>
    </w:p>
    <w:p w:rsidR="00EA109B" w:rsidRDefault="00EA109B" w:rsidP="00EA10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שהולך לקרות. </w:t>
      </w:r>
    </w:p>
    <w:p w:rsidR="00EA109B" w:rsidRDefault="00EA109B" w:rsidP="00EA109B">
      <w:pPr>
        <w:ind w:firstLine="0"/>
        <w:rPr>
          <w:rtl/>
          <w:lang w:eastAsia="he-IL"/>
        </w:rPr>
      </w:pPr>
      <w:bookmarkStart w:id="1157" w:name="_ETM_Q1_6323481"/>
      <w:bookmarkStart w:id="1158" w:name="_ETM_Q1_6323560"/>
      <w:bookmarkEnd w:id="1157"/>
      <w:bookmarkEnd w:id="1158"/>
    </w:p>
    <w:p w:rsidR="00EA109B" w:rsidRDefault="00EA109B" w:rsidP="00EA109B">
      <w:pPr>
        <w:pStyle w:val="af9"/>
        <w:keepNext/>
        <w:rPr>
          <w:rtl/>
          <w:lang w:eastAsia="he-IL"/>
        </w:rPr>
      </w:pPr>
      <w:bookmarkStart w:id="1159" w:name="_ETM_Q1_6323954"/>
      <w:bookmarkStart w:id="1160" w:name="_ETM_Q1_6324036"/>
      <w:bookmarkStart w:id="1161" w:name="ET_guest_סטלה_רות_אבידן_278"/>
      <w:bookmarkEnd w:id="1159"/>
      <w:bookmarkEnd w:id="1160"/>
      <w:r w:rsidRPr="00EA10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רות אבידן:</w:t>
      </w:r>
      <w:r w:rsidRPr="00EA10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1"/>
    </w:p>
    <w:p w:rsidR="00EA109B" w:rsidRDefault="00EA109B" w:rsidP="00EA109B">
      <w:pPr>
        <w:pStyle w:val="KeepWithNext"/>
        <w:rPr>
          <w:rtl/>
          <w:lang w:eastAsia="he-IL"/>
        </w:rPr>
      </w:pPr>
    </w:p>
    <w:p w:rsidR="00EA109B" w:rsidRDefault="00EA109B" w:rsidP="00EA109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שהולך לקרות בבנייני רכבת.</w:t>
      </w:r>
    </w:p>
    <w:p w:rsidR="00EA109B" w:rsidRPr="00EA109B" w:rsidRDefault="00EA109B" w:rsidP="00EA109B">
      <w:pPr>
        <w:rPr>
          <w:rtl/>
          <w:lang w:eastAsia="he-IL"/>
        </w:rPr>
      </w:pPr>
      <w:bookmarkStart w:id="1162" w:name="_ETM_Q1_6321270"/>
      <w:bookmarkStart w:id="1163" w:name="_ETM_Q1_6321374"/>
      <w:bookmarkEnd w:id="1162"/>
      <w:bookmarkEnd w:id="1163"/>
    </w:p>
    <w:p w:rsidR="00EA109B" w:rsidRDefault="00EA109B" w:rsidP="00EA109B">
      <w:pPr>
        <w:pStyle w:val="a4"/>
        <w:keepNext/>
        <w:rPr>
          <w:rtl/>
        </w:rPr>
      </w:pPr>
      <w:bookmarkStart w:id="1164" w:name="_ETM_Q1_6325515"/>
      <w:bookmarkStart w:id="1165" w:name="ET_speaker_תומר_רוזנר_279"/>
      <w:bookmarkEnd w:id="1164"/>
      <w:r w:rsidRPr="00EA109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A1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"/>
    </w:p>
    <w:p w:rsidR="00EA109B" w:rsidRDefault="00EA109B" w:rsidP="00EA109B">
      <w:pPr>
        <w:pStyle w:val="KeepWithNext"/>
        <w:rPr>
          <w:rtl/>
          <w:lang w:eastAsia="he-IL"/>
        </w:rPr>
      </w:pPr>
    </w:p>
    <w:p w:rsidR="004506FB" w:rsidRDefault="00AF715B" w:rsidP="00461AFD">
      <w:pPr>
        <w:rPr>
          <w:rtl/>
          <w:lang w:eastAsia="he-IL"/>
        </w:rPr>
      </w:pPr>
      <w:bookmarkStart w:id="1166" w:name="_ETM_Q1_6326066"/>
      <w:bookmarkStart w:id="1167" w:name="_ETM_Q1_6326119"/>
      <w:bookmarkEnd w:id="1166"/>
      <w:bookmarkEnd w:id="1167"/>
      <w:r>
        <w:rPr>
          <w:rFonts w:hint="cs"/>
          <w:rtl/>
          <w:lang w:eastAsia="he-IL"/>
        </w:rPr>
        <w:t xml:space="preserve">הנושא הבא הוא מחיקה של הסעיף שהוצע בהצעה </w:t>
      </w:r>
      <w:bookmarkStart w:id="1168" w:name="_ETM_Q1_6334738"/>
      <w:bookmarkEnd w:id="1168"/>
      <w:r w:rsidR="00AC4FB2">
        <w:rPr>
          <w:rFonts w:hint="cs"/>
          <w:rtl/>
          <w:lang w:eastAsia="he-IL"/>
        </w:rPr>
        <w:t>המקורית</w:t>
      </w:r>
      <w:r w:rsidR="00461AFD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מאפשר</w:t>
      </w:r>
      <w:r w:rsidR="004506FB">
        <w:rPr>
          <w:rFonts w:hint="cs"/>
          <w:rtl/>
          <w:lang w:eastAsia="he-IL"/>
        </w:rPr>
        <w:t xml:space="preserve"> ליזם להגיש בא</w:t>
      </w:r>
      <w:r>
        <w:rPr>
          <w:rFonts w:hint="cs"/>
          <w:rtl/>
          <w:lang w:eastAsia="he-IL"/>
        </w:rPr>
        <w:t>ו</w:t>
      </w:r>
      <w:r w:rsidR="004506FB">
        <w:rPr>
          <w:rFonts w:hint="cs"/>
          <w:rtl/>
          <w:lang w:eastAsia="he-IL"/>
        </w:rPr>
        <w:t>פן ע</w:t>
      </w:r>
      <w:r>
        <w:rPr>
          <w:rFonts w:hint="cs"/>
          <w:rtl/>
          <w:lang w:eastAsia="he-IL"/>
        </w:rPr>
        <w:t>צמאי תביעות. הממשלה חזרה בה מהה</w:t>
      </w:r>
      <w:r w:rsidR="004506FB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עה הזאת. לאור הערות חברי הכנסת </w:t>
      </w:r>
      <w:r w:rsidR="004506FB">
        <w:rPr>
          <w:rFonts w:hint="cs"/>
          <w:rtl/>
          <w:lang w:eastAsia="he-IL"/>
        </w:rPr>
        <w:t>הסעיף הזה נמחק. הסעיף הבא</w:t>
      </w:r>
      <w:r>
        <w:rPr>
          <w:rFonts w:hint="cs"/>
          <w:rtl/>
          <w:lang w:eastAsia="he-IL"/>
        </w:rPr>
        <w:t xml:space="preserve"> </w:t>
      </w:r>
      <w:r w:rsidR="004506FB">
        <w:rPr>
          <w:rFonts w:hint="cs"/>
          <w:rtl/>
          <w:lang w:eastAsia="he-IL"/>
        </w:rPr>
        <w:t>הוא בנושא חישוב זכויותיהם של בעלי דירות שיש להם יותר מ</w:t>
      </w:r>
      <w:r>
        <w:rPr>
          <w:rFonts w:hint="cs"/>
          <w:rtl/>
          <w:lang w:eastAsia="he-IL"/>
        </w:rPr>
        <w:t>-</w:t>
      </w:r>
      <w:r w:rsidR="004506FB">
        <w:rPr>
          <w:rFonts w:hint="cs"/>
          <w:rtl/>
          <w:lang w:eastAsia="he-IL"/>
        </w:rPr>
        <w:t xml:space="preserve">30% מהדירות בבניין. </w:t>
      </w:r>
      <w:r w:rsidR="006A761C">
        <w:rPr>
          <w:rFonts w:hint="cs"/>
          <w:rtl/>
          <w:lang w:eastAsia="he-IL"/>
        </w:rPr>
        <w:t>ב</w:t>
      </w:r>
      <w:r w:rsidR="004506FB">
        <w:rPr>
          <w:rFonts w:hint="cs"/>
          <w:rtl/>
          <w:lang w:eastAsia="he-IL"/>
        </w:rPr>
        <w:t>הצעה הממשלתית הייתה איזו שהי</w:t>
      </w:r>
      <w:r w:rsidR="006A761C">
        <w:rPr>
          <w:rFonts w:hint="cs"/>
          <w:rtl/>
          <w:lang w:eastAsia="he-IL"/>
        </w:rPr>
        <w:t>א נוסחה</w:t>
      </w:r>
      <w:r w:rsidR="004506FB">
        <w:rPr>
          <w:rFonts w:hint="cs"/>
          <w:rtl/>
          <w:lang w:eastAsia="he-IL"/>
        </w:rPr>
        <w:t xml:space="preserve"> </w:t>
      </w:r>
      <w:r w:rsidR="00AC4FB2">
        <w:rPr>
          <w:rFonts w:hint="cs"/>
          <w:rtl/>
          <w:lang w:eastAsia="he-IL"/>
        </w:rPr>
        <w:t>ש</w:t>
      </w:r>
      <w:r w:rsidR="006A761C">
        <w:rPr>
          <w:rFonts w:hint="cs"/>
          <w:rtl/>
          <w:lang w:eastAsia="he-IL"/>
        </w:rPr>
        <w:t>הוועדה לא קיבלה</w:t>
      </w:r>
      <w:r w:rsidR="00461AFD">
        <w:rPr>
          <w:rFonts w:hint="cs"/>
          <w:rtl/>
          <w:lang w:eastAsia="he-IL"/>
        </w:rPr>
        <w:t>.</w:t>
      </w:r>
      <w:r w:rsidR="006A761C">
        <w:rPr>
          <w:rFonts w:hint="cs"/>
          <w:rtl/>
          <w:lang w:eastAsia="he-IL"/>
        </w:rPr>
        <w:t xml:space="preserve"> </w:t>
      </w:r>
      <w:bookmarkStart w:id="1169" w:name="_ETM_Q1_6368841"/>
      <w:bookmarkEnd w:id="1169"/>
      <w:r w:rsidR="004506FB">
        <w:rPr>
          <w:rFonts w:hint="cs"/>
          <w:rtl/>
          <w:lang w:eastAsia="he-IL"/>
        </w:rPr>
        <w:t xml:space="preserve">ההצעה </w:t>
      </w:r>
      <w:r w:rsidR="006A761C">
        <w:rPr>
          <w:rFonts w:hint="cs"/>
          <w:rtl/>
          <w:lang w:eastAsia="he-IL"/>
        </w:rPr>
        <w:t xml:space="preserve">כרגע </w:t>
      </w:r>
      <w:r w:rsidR="004506FB">
        <w:rPr>
          <w:rFonts w:hint="cs"/>
          <w:rtl/>
          <w:lang w:eastAsia="he-IL"/>
        </w:rPr>
        <w:t xml:space="preserve">מדברת </w:t>
      </w:r>
      <w:r w:rsidR="006A761C">
        <w:rPr>
          <w:rFonts w:hint="cs"/>
          <w:rtl/>
          <w:lang w:eastAsia="he-IL"/>
        </w:rPr>
        <w:t xml:space="preserve">על כך </w:t>
      </w:r>
      <w:r w:rsidR="004506FB">
        <w:rPr>
          <w:rFonts w:hint="cs"/>
          <w:rtl/>
          <w:lang w:eastAsia="he-IL"/>
        </w:rPr>
        <w:t>שמי שי</w:t>
      </w:r>
      <w:r w:rsidR="006A761C">
        <w:rPr>
          <w:rFonts w:hint="cs"/>
          <w:rtl/>
          <w:lang w:eastAsia="he-IL"/>
        </w:rPr>
        <w:t xml:space="preserve">ש לו 30% ומעלה </w:t>
      </w:r>
      <w:r w:rsidR="004506FB">
        <w:rPr>
          <w:rFonts w:hint="cs"/>
          <w:rtl/>
          <w:lang w:eastAsia="he-IL"/>
        </w:rPr>
        <w:t>י</w:t>
      </w:r>
      <w:r w:rsidR="006A761C">
        <w:rPr>
          <w:rFonts w:hint="cs"/>
          <w:rtl/>
          <w:lang w:eastAsia="he-IL"/>
        </w:rPr>
        <w:t>י</w:t>
      </w:r>
      <w:r w:rsidR="004506FB">
        <w:rPr>
          <w:rFonts w:hint="cs"/>
          <w:rtl/>
          <w:lang w:eastAsia="he-IL"/>
        </w:rPr>
        <w:t>חשב</w:t>
      </w:r>
      <w:r w:rsidR="006A761C">
        <w:rPr>
          <w:rFonts w:hint="cs"/>
          <w:rtl/>
          <w:lang w:eastAsia="he-IL"/>
        </w:rPr>
        <w:t xml:space="preserve"> כ-30%</w:t>
      </w:r>
      <w:r w:rsidR="004506FB">
        <w:rPr>
          <w:rFonts w:hint="cs"/>
          <w:rtl/>
          <w:lang w:eastAsia="he-IL"/>
        </w:rPr>
        <w:t>, אבל הממשל</w:t>
      </w:r>
      <w:r w:rsidR="006A761C">
        <w:rPr>
          <w:rFonts w:hint="cs"/>
          <w:rtl/>
          <w:lang w:eastAsia="he-IL"/>
        </w:rPr>
        <w:t xml:space="preserve">ה, אני </w:t>
      </w:r>
      <w:bookmarkStart w:id="1170" w:name="_ETM_Q1_6372568"/>
      <w:bookmarkEnd w:id="1170"/>
      <w:r w:rsidR="006A761C">
        <w:rPr>
          <w:rFonts w:hint="cs"/>
          <w:rtl/>
          <w:lang w:eastAsia="he-IL"/>
        </w:rPr>
        <w:t>מבין,</w:t>
      </w:r>
      <w:r w:rsidR="004506FB">
        <w:rPr>
          <w:rFonts w:hint="cs"/>
          <w:rtl/>
          <w:lang w:eastAsia="he-IL"/>
        </w:rPr>
        <w:t xml:space="preserve"> רוצה להציע אלט</w:t>
      </w:r>
      <w:r w:rsidR="006A761C">
        <w:rPr>
          <w:rFonts w:hint="cs"/>
          <w:rtl/>
          <w:lang w:eastAsia="he-IL"/>
        </w:rPr>
        <w:t xml:space="preserve">רנטיבה. </w:t>
      </w:r>
    </w:p>
    <w:p w:rsidR="004506FB" w:rsidRDefault="004506FB" w:rsidP="004506FB">
      <w:pPr>
        <w:rPr>
          <w:rtl/>
          <w:lang w:eastAsia="he-IL"/>
        </w:rPr>
      </w:pPr>
    </w:p>
    <w:p w:rsidR="00AC4FB2" w:rsidRDefault="00AC4FB2" w:rsidP="00AC4FB2">
      <w:pPr>
        <w:pStyle w:val="af9"/>
        <w:keepNext/>
        <w:rPr>
          <w:rtl/>
          <w:lang w:eastAsia="he-IL"/>
        </w:rPr>
      </w:pPr>
      <w:bookmarkStart w:id="1171" w:name="_ETM_Q1_6373313"/>
      <w:bookmarkStart w:id="1172" w:name="ET_guest_יעל_לינדנברג_280"/>
      <w:bookmarkEnd w:id="1171"/>
      <w:r w:rsidRPr="00AC4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AC4F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2"/>
    </w:p>
    <w:p w:rsidR="00AC4FB2" w:rsidRDefault="00AC4FB2" w:rsidP="00AC4FB2">
      <w:pPr>
        <w:pStyle w:val="KeepWithNext"/>
        <w:rPr>
          <w:rtl/>
          <w:lang w:eastAsia="he-IL"/>
        </w:rPr>
      </w:pPr>
    </w:p>
    <w:p w:rsidR="004506FB" w:rsidRDefault="004506FB" w:rsidP="00F07F23">
      <w:pPr>
        <w:rPr>
          <w:rtl/>
          <w:lang w:eastAsia="he-IL"/>
        </w:rPr>
      </w:pPr>
      <w:bookmarkStart w:id="1173" w:name="_ETM_Q1_6373850"/>
      <w:bookmarkStart w:id="1174" w:name="_ETM_Q1_6373914"/>
      <w:bookmarkEnd w:id="1173"/>
      <w:bookmarkEnd w:id="1174"/>
      <w:r>
        <w:rPr>
          <w:rFonts w:hint="cs"/>
          <w:rtl/>
          <w:lang w:eastAsia="he-IL"/>
        </w:rPr>
        <w:t xml:space="preserve">ההצעה הראשונית </w:t>
      </w:r>
      <w:r w:rsidR="00AC4FB2">
        <w:rPr>
          <w:rFonts w:hint="cs"/>
          <w:rtl/>
          <w:lang w:eastAsia="he-IL"/>
        </w:rPr>
        <w:t>הייתה 30%</w:t>
      </w:r>
      <w:r w:rsidR="00F07F23">
        <w:rPr>
          <w:rFonts w:hint="cs"/>
          <w:rtl/>
          <w:lang w:eastAsia="he-IL"/>
        </w:rPr>
        <w:t>,</w:t>
      </w:r>
      <w:r w:rsidR="00AC4F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פלוס מחצית. המחצית היא על הפער, </w:t>
      </w:r>
      <w:r w:rsidR="00AC4FB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על ההפרש, לא סופרים אותה מהתחלה. אנחנו </w:t>
      </w:r>
      <w:r w:rsidR="00AC4FB2">
        <w:rPr>
          <w:rFonts w:hint="cs"/>
          <w:rtl/>
          <w:lang w:eastAsia="he-IL"/>
        </w:rPr>
        <w:t xml:space="preserve">רוצים לתת איזה שהוא </w:t>
      </w:r>
      <w:bookmarkStart w:id="1175" w:name="_ETM_Q1_6386540"/>
      <w:bookmarkEnd w:id="1175"/>
      <w:proofErr w:type="spellStart"/>
      <w:r w:rsidR="00AC4FB2">
        <w:rPr>
          <w:rFonts w:hint="cs"/>
          <w:rtl/>
          <w:lang w:eastAsia="he-IL"/>
        </w:rPr>
        <w:t>תעדוף</w:t>
      </w:r>
      <w:proofErr w:type="spellEnd"/>
      <w:r w:rsidR="00AC4FB2">
        <w:rPr>
          <w:rFonts w:hint="cs"/>
          <w:rtl/>
          <w:lang w:eastAsia="he-IL"/>
        </w:rPr>
        <w:t xml:space="preserve"> </w:t>
      </w:r>
      <w:r w:rsidR="00F07F23">
        <w:rPr>
          <w:rFonts w:hint="cs"/>
          <w:rtl/>
          <w:lang w:eastAsia="he-IL"/>
        </w:rPr>
        <w:t>למי שיש לו הרבה</w:t>
      </w:r>
      <w:r w:rsidR="00AC4FB2">
        <w:rPr>
          <w:rFonts w:hint="cs"/>
          <w:rtl/>
          <w:lang w:eastAsia="he-IL"/>
        </w:rPr>
        <w:t xml:space="preserve"> אחוזים, לתת לזה </w:t>
      </w:r>
      <w:r>
        <w:rPr>
          <w:rFonts w:hint="cs"/>
          <w:rtl/>
          <w:lang w:eastAsia="he-IL"/>
        </w:rPr>
        <w:t xml:space="preserve">איזה </w:t>
      </w:r>
      <w:r w:rsidR="00AC4FB2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משקל. אנחנו </w:t>
      </w:r>
      <w:r w:rsidR="00AC4FB2">
        <w:rPr>
          <w:rFonts w:hint="cs"/>
          <w:rtl/>
          <w:lang w:eastAsia="he-IL"/>
        </w:rPr>
        <w:t>מ</w:t>
      </w:r>
      <w:r w:rsidR="00F07F23">
        <w:rPr>
          <w:rFonts w:hint="cs"/>
          <w:rtl/>
          <w:lang w:eastAsia="he-IL"/>
        </w:rPr>
        <w:t>ציעים 30%,</w:t>
      </w:r>
      <w:r>
        <w:rPr>
          <w:rFonts w:hint="cs"/>
          <w:rtl/>
          <w:lang w:eastAsia="he-IL"/>
        </w:rPr>
        <w:t xml:space="preserve"> פלו</w:t>
      </w:r>
      <w:r w:rsidR="00AC4FB2">
        <w:rPr>
          <w:rFonts w:hint="cs"/>
          <w:rtl/>
          <w:lang w:eastAsia="he-IL"/>
        </w:rPr>
        <w:t xml:space="preserve">ס </w:t>
      </w:r>
      <w:bookmarkStart w:id="1176" w:name="_ETM_Q1_6398147"/>
      <w:bookmarkEnd w:id="1176"/>
      <w:r w:rsidR="00AC4FB2">
        <w:rPr>
          <w:rFonts w:hint="cs"/>
          <w:rtl/>
          <w:lang w:eastAsia="he-IL"/>
        </w:rPr>
        <w:t>שליש מההפרש</w:t>
      </w:r>
      <w:r>
        <w:rPr>
          <w:rFonts w:hint="cs"/>
          <w:rtl/>
          <w:lang w:eastAsia="he-IL"/>
        </w:rPr>
        <w:t xml:space="preserve">. אנחנו חושבים שהדבר הזה </w:t>
      </w:r>
      <w:r w:rsidR="00BF556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י</w:t>
      </w:r>
      <w:r w:rsidR="00AC4FB2">
        <w:rPr>
          <w:rFonts w:hint="cs"/>
          <w:rtl/>
          <w:lang w:eastAsia="he-IL"/>
        </w:rPr>
        <w:t>יתן</w:t>
      </w:r>
      <w:r>
        <w:rPr>
          <w:rFonts w:hint="cs"/>
          <w:rtl/>
          <w:lang w:eastAsia="he-IL"/>
        </w:rPr>
        <w:t xml:space="preserve"> את המשקל הקנייני </w:t>
      </w:r>
      <w:r w:rsidR="00F07F23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>י</w:t>
      </w:r>
      <w:r w:rsidR="00AC4FB2">
        <w:rPr>
          <w:rFonts w:hint="cs"/>
          <w:rtl/>
          <w:lang w:eastAsia="he-IL"/>
        </w:rPr>
        <w:t xml:space="preserve">שמור </w:t>
      </w:r>
      <w:r w:rsidR="00003099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איזון בכיוון השני. </w:t>
      </w:r>
    </w:p>
    <w:p w:rsidR="004506FB" w:rsidRDefault="004506FB" w:rsidP="004506FB">
      <w:pPr>
        <w:rPr>
          <w:rtl/>
          <w:lang w:eastAsia="he-IL"/>
        </w:rPr>
      </w:pPr>
    </w:p>
    <w:p w:rsidR="00F07F23" w:rsidRDefault="00F07F23" w:rsidP="00F07F23">
      <w:pPr>
        <w:pStyle w:val="a4"/>
        <w:keepNext/>
        <w:rPr>
          <w:rtl/>
        </w:rPr>
      </w:pPr>
      <w:bookmarkStart w:id="1177" w:name="_ETM_Q1_6407535"/>
      <w:bookmarkStart w:id="1178" w:name="ET_speaker_תומר_רוזנר_281"/>
      <w:bookmarkEnd w:id="1177"/>
      <w:r w:rsidRPr="00F07F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07F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:rsidR="00F07F23" w:rsidRDefault="00F07F23" w:rsidP="00F07F23">
      <w:pPr>
        <w:pStyle w:val="KeepWithNext"/>
        <w:rPr>
          <w:rtl/>
          <w:lang w:eastAsia="he-IL"/>
        </w:rPr>
      </w:pPr>
    </w:p>
    <w:p w:rsidR="004506FB" w:rsidRDefault="004506FB" w:rsidP="004506FB">
      <w:pPr>
        <w:rPr>
          <w:rtl/>
          <w:lang w:eastAsia="he-IL"/>
        </w:rPr>
      </w:pPr>
      <w:bookmarkStart w:id="1179" w:name="_ETM_Q1_6408176"/>
      <w:bookmarkStart w:id="1180" w:name="_ETM_Q1_6408219"/>
      <w:bookmarkEnd w:id="1179"/>
      <w:bookmarkEnd w:id="1180"/>
      <w:r>
        <w:rPr>
          <w:rFonts w:hint="cs"/>
          <w:rtl/>
          <w:lang w:eastAsia="he-IL"/>
        </w:rPr>
        <w:t>מה עמדת חברי הכנסת</w:t>
      </w:r>
      <w:r w:rsidR="00507F64">
        <w:rPr>
          <w:rFonts w:hint="cs"/>
          <w:rtl/>
          <w:lang w:eastAsia="he-IL"/>
        </w:rPr>
        <w:t>? מקבלים?</w:t>
      </w:r>
    </w:p>
    <w:p w:rsidR="004506FB" w:rsidRDefault="004506FB" w:rsidP="004506FB">
      <w:pPr>
        <w:rPr>
          <w:rtl/>
          <w:lang w:eastAsia="he-IL"/>
        </w:rPr>
      </w:pPr>
    </w:p>
    <w:p w:rsidR="00507F64" w:rsidRDefault="00507F64" w:rsidP="00507F64">
      <w:pPr>
        <w:pStyle w:val="af6"/>
        <w:keepNext/>
        <w:rPr>
          <w:rtl/>
        </w:rPr>
      </w:pPr>
      <w:bookmarkStart w:id="1181" w:name="ET_yor_5854_282"/>
      <w:r w:rsidRPr="00507F64">
        <w:rPr>
          <w:rStyle w:val="TagStyle"/>
          <w:rtl/>
        </w:rPr>
        <w:t xml:space="preserve"> &lt;&lt; </w:t>
      </w:r>
      <w:proofErr w:type="spellStart"/>
      <w:r w:rsidRPr="00507F64">
        <w:rPr>
          <w:rStyle w:val="TagStyle"/>
          <w:rtl/>
        </w:rPr>
        <w:t>יור</w:t>
      </w:r>
      <w:proofErr w:type="spellEnd"/>
      <w:r w:rsidRPr="00507F6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07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1"/>
    </w:p>
    <w:p w:rsidR="00507F64" w:rsidRDefault="00507F64" w:rsidP="00507F64">
      <w:pPr>
        <w:pStyle w:val="KeepWithNext"/>
        <w:rPr>
          <w:rtl/>
          <w:lang w:eastAsia="he-IL"/>
        </w:rPr>
      </w:pPr>
    </w:p>
    <w:p w:rsidR="004506FB" w:rsidRDefault="004506FB" w:rsidP="004506FB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507F64">
        <w:rPr>
          <w:rFonts w:hint="cs"/>
          <w:rtl/>
          <w:lang w:eastAsia="he-IL"/>
        </w:rPr>
        <w:t>.</w:t>
      </w:r>
    </w:p>
    <w:p w:rsidR="004506FB" w:rsidRDefault="004506FB" w:rsidP="00507F64">
      <w:pPr>
        <w:ind w:firstLine="0"/>
        <w:rPr>
          <w:rtl/>
          <w:lang w:eastAsia="he-IL"/>
        </w:rPr>
      </w:pPr>
    </w:p>
    <w:p w:rsidR="00507F64" w:rsidRDefault="00507F64" w:rsidP="00507F64">
      <w:pPr>
        <w:pStyle w:val="a4"/>
        <w:keepNext/>
        <w:rPr>
          <w:rtl/>
        </w:rPr>
      </w:pPr>
      <w:bookmarkStart w:id="1182" w:name="_ETM_Q1_6417535"/>
      <w:bookmarkStart w:id="1183" w:name="_ETM_Q1_6417617"/>
      <w:bookmarkStart w:id="1184" w:name="_ETM_Q1_6418768"/>
      <w:bookmarkStart w:id="1185" w:name="ET_speaker_רעות_בינג_283"/>
      <w:bookmarkEnd w:id="1182"/>
      <w:bookmarkEnd w:id="1183"/>
      <w:bookmarkEnd w:id="1184"/>
      <w:r w:rsidRPr="00507F64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07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"/>
    </w:p>
    <w:p w:rsidR="00507F64" w:rsidRDefault="00507F64" w:rsidP="00507F64">
      <w:pPr>
        <w:pStyle w:val="KeepWithNext"/>
        <w:rPr>
          <w:rtl/>
          <w:lang w:eastAsia="he-IL"/>
        </w:rPr>
      </w:pPr>
    </w:p>
    <w:p w:rsidR="004506FB" w:rsidRDefault="00507F64" w:rsidP="00507F64">
      <w:pPr>
        <w:rPr>
          <w:rtl/>
          <w:lang w:eastAsia="he-IL"/>
        </w:rPr>
      </w:pPr>
      <w:bookmarkStart w:id="1186" w:name="_ETM_Q1_6419266"/>
      <w:bookmarkStart w:id="1187" w:name="_ETM_Q1_6419319"/>
      <w:bookmarkEnd w:id="1186"/>
      <w:bookmarkEnd w:id="1187"/>
      <w:r>
        <w:rPr>
          <w:rFonts w:hint="cs"/>
          <w:rtl/>
          <w:lang w:eastAsia="he-IL"/>
        </w:rPr>
        <w:t>התיקון הבא הוא בעמוד 14, בפסקה (3), בסעיף המכונה "סעיף החתמה פוגענית". כ</w:t>
      </w:r>
      <w:r w:rsidR="004506FB">
        <w:rPr>
          <w:rFonts w:hint="cs"/>
          <w:rtl/>
          <w:lang w:eastAsia="he-IL"/>
        </w:rPr>
        <w:t xml:space="preserve">אן, בעקבות הערות חברי הוועדה, הממשלה עשתה שינוי קטן. </w:t>
      </w:r>
      <w:r>
        <w:rPr>
          <w:rFonts w:hint="cs"/>
          <w:rtl/>
          <w:lang w:eastAsia="he-IL"/>
        </w:rPr>
        <w:t xml:space="preserve">(3) היזם או מי מטעמו יצר מצב מטעה כלפי בעל הדירה, לצורך ההתקשרות </w:t>
      </w:r>
      <w:bookmarkStart w:id="1188" w:name="_ETM_Q1_6443590"/>
      <w:bookmarkEnd w:id="1188"/>
      <w:r>
        <w:rPr>
          <w:rFonts w:hint="cs"/>
          <w:rtl/>
          <w:lang w:eastAsia="he-IL"/>
        </w:rPr>
        <w:t xml:space="preserve">בעסקה, כי הוא נציג מטעם רשות ציבורית; חידדו בנוסח שגם אם היזם מייצר </w:t>
      </w:r>
      <w:r w:rsidR="004506FB">
        <w:rPr>
          <w:rFonts w:hint="cs"/>
          <w:rtl/>
          <w:lang w:eastAsia="he-IL"/>
        </w:rPr>
        <w:t>מצג</w:t>
      </w:r>
      <w:r>
        <w:rPr>
          <w:rFonts w:hint="cs"/>
          <w:rtl/>
          <w:lang w:eastAsia="he-IL"/>
        </w:rPr>
        <w:t xml:space="preserve"> מטעה</w:t>
      </w:r>
      <w:r w:rsidR="004506FB">
        <w:rPr>
          <w:rFonts w:hint="cs"/>
          <w:rtl/>
          <w:lang w:eastAsia="he-IL"/>
        </w:rPr>
        <w:t xml:space="preserve"> זה ייכנס לסעיף. </w:t>
      </w:r>
    </w:p>
    <w:p w:rsidR="004506FB" w:rsidRDefault="004506FB" w:rsidP="004506FB">
      <w:pPr>
        <w:rPr>
          <w:rtl/>
          <w:lang w:eastAsia="he-IL"/>
        </w:rPr>
      </w:pPr>
    </w:p>
    <w:p w:rsidR="00507F64" w:rsidRDefault="00507F64" w:rsidP="00507F64">
      <w:pPr>
        <w:pStyle w:val="af9"/>
        <w:keepNext/>
        <w:rPr>
          <w:rtl/>
          <w:lang w:eastAsia="he-IL"/>
        </w:rPr>
      </w:pPr>
      <w:bookmarkStart w:id="1189" w:name="ET_guest_תמיר_קהילה_284"/>
      <w:r w:rsidRPr="00507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קהילה:</w:t>
      </w:r>
      <w:r w:rsidRPr="00507F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9"/>
    </w:p>
    <w:p w:rsidR="00507F64" w:rsidRDefault="00507F64" w:rsidP="00507F64">
      <w:pPr>
        <w:pStyle w:val="KeepWithNext"/>
        <w:rPr>
          <w:rtl/>
          <w:lang w:eastAsia="he-IL"/>
        </w:rPr>
      </w:pPr>
    </w:p>
    <w:p w:rsidR="004506FB" w:rsidRDefault="00532273" w:rsidP="008947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90" w:name="_ETM_Q1_6469031"/>
      <w:bookmarkEnd w:id="1190"/>
      <w:r>
        <w:rPr>
          <w:rFonts w:hint="cs"/>
          <w:rtl/>
          <w:lang w:eastAsia="he-IL"/>
        </w:rPr>
        <w:t>חושב ש</w:t>
      </w:r>
      <w:r w:rsidR="004506FB">
        <w:rPr>
          <w:rFonts w:hint="cs"/>
          <w:rtl/>
          <w:lang w:eastAsia="he-IL"/>
        </w:rPr>
        <w:t xml:space="preserve">המצג המטעה צריך </w:t>
      </w:r>
      <w:r w:rsidR="008947EF">
        <w:rPr>
          <w:rFonts w:hint="cs"/>
          <w:rtl/>
          <w:lang w:eastAsia="he-IL"/>
        </w:rPr>
        <w:t>לכלול</w:t>
      </w:r>
      <w:r w:rsidR="004506FB">
        <w:rPr>
          <w:rFonts w:hint="cs"/>
          <w:rtl/>
          <w:lang w:eastAsia="he-IL"/>
        </w:rPr>
        <w:t xml:space="preserve"> גם הצעה של חומרים מטעים בתוך העסקה שסותרים תכניות מתאר עירוני</w:t>
      </w:r>
      <w:r>
        <w:rPr>
          <w:rFonts w:hint="cs"/>
          <w:rtl/>
          <w:lang w:eastAsia="he-IL"/>
        </w:rPr>
        <w:t xml:space="preserve">ות, מסמכי מדיניות לשכונות. </w:t>
      </w:r>
      <w:r w:rsidR="00BF556F">
        <w:rPr>
          <w:rFonts w:hint="cs"/>
          <w:rtl/>
          <w:lang w:eastAsia="he-IL"/>
        </w:rPr>
        <w:t>אם הוצגה עסקה שהעיקרים שלה</w:t>
      </w:r>
      <w:r w:rsidR="004506FB">
        <w:rPr>
          <w:rFonts w:hint="cs"/>
          <w:rtl/>
          <w:lang w:eastAsia="he-IL"/>
        </w:rPr>
        <w:t xml:space="preserve"> גם</w:t>
      </w:r>
      <w:r w:rsidR="00BF556F">
        <w:rPr>
          <w:rFonts w:hint="cs"/>
          <w:rtl/>
          <w:lang w:eastAsia="he-IL"/>
        </w:rPr>
        <w:t xml:space="preserve"> באותו הכנס שחבר הכנסת אמר קודם</w:t>
      </w:r>
      <w:r w:rsidR="004506FB">
        <w:rPr>
          <w:rFonts w:hint="cs"/>
          <w:rtl/>
          <w:lang w:eastAsia="he-IL"/>
        </w:rPr>
        <w:t xml:space="preserve"> לא תואמ</w:t>
      </w:r>
      <w:r w:rsidR="00FB4A5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הת</w:t>
      </w:r>
      <w:r w:rsidR="004506F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ניות העיר</w:t>
      </w:r>
      <w:r w:rsidR="004506FB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>י</w:t>
      </w:r>
      <w:r w:rsidR="008947EF">
        <w:rPr>
          <w:rFonts w:hint="cs"/>
          <w:rtl/>
          <w:lang w:eastAsia="he-IL"/>
        </w:rPr>
        <w:t>ות, גם זה צריך להיות עילה לביטול עסקה.</w:t>
      </w:r>
      <w:r w:rsidR="004506FB">
        <w:rPr>
          <w:rFonts w:hint="cs"/>
          <w:rtl/>
          <w:lang w:eastAsia="he-IL"/>
        </w:rPr>
        <w:t xml:space="preserve"> </w:t>
      </w:r>
    </w:p>
    <w:p w:rsidR="004506FB" w:rsidRDefault="004506FB" w:rsidP="004506FB">
      <w:pPr>
        <w:rPr>
          <w:rtl/>
          <w:lang w:eastAsia="he-IL"/>
        </w:rPr>
      </w:pPr>
    </w:p>
    <w:p w:rsidR="008947EF" w:rsidRDefault="008947EF" w:rsidP="008947EF">
      <w:pPr>
        <w:pStyle w:val="a4"/>
        <w:keepNext/>
        <w:rPr>
          <w:rtl/>
        </w:rPr>
      </w:pPr>
      <w:bookmarkStart w:id="1191" w:name="ET_speaker_רעות_בינג_285"/>
      <w:r w:rsidRPr="008947EF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94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:rsidR="008947EF" w:rsidRDefault="008947EF" w:rsidP="008947EF">
      <w:pPr>
        <w:pStyle w:val="KeepWithNext"/>
        <w:rPr>
          <w:rtl/>
          <w:lang w:eastAsia="he-IL"/>
        </w:rPr>
      </w:pPr>
    </w:p>
    <w:p w:rsidR="004506FB" w:rsidRDefault="008947EF" w:rsidP="00AD228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נכנס ב-(4).</w:t>
      </w:r>
      <w:r w:rsidR="00DB0C68">
        <w:rPr>
          <w:rFonts w:hint="cs"/>
          <w:rtl/>
          <w:lang w:eastAsia="he-IL"/>
        </w:rPr>
        <w:t xml:space="preserve"> </w:t>
      </w:r>
      <w:bookmarkStart w:id="1192" w:name="_ETM_Q1_6508219"/>
      <w:bookmarkEnd w:id="1192"/>
      <w:r w:rsidR="00DB0C68">
        <w:rPr>
          <w:rFonts w:hint="cs"/>
          <w:rtl/>
          <w:lang w:eastAsia="he-IL"/>
        </w:rPr>
        <w:t xml:space="preserve">בעמוד 15 נעשה תיקון לסעיף של </w:t>
      </w:r>
      <w:r w:rsidR="008021F9">
        <w:rPr>
          <w:rFonts w:hint="cs"/>
          <w:rtl/>
          <w:lang w:eastAsia="he-IL"/>
        </w:rPr>
        <w:t xml:space="preserve">תחנות </w:t>
      </w:r>
      <w:r w:rsidR="00DB0C68">
        <w:rPr>
          <w:rFonts w:hint="cs"/>
          <w:rtl/>
          <w:lang w:eastAsia="he-IL"/>
        </w:rPr>
        <w:t>ה</w:t>
      </w:r>
      <w:r w:rsidR="008021F9">
        <w:rPr>
          <w:rFonts w:hint="cs"/>
          <w:rtl/>
          <w:lang w:eastAsia="he-IL"/>
        </w:rPr>
        <w:t xml:space="preserve">יציאה. </w:t>
      </w:r>
      <w:r w:rsidR="00DB0C68">
        <w:rPr>
          <w:rFonts w:hint="cs"/>
          <w:rtl/>
          <w:lang w:eastAsia="he-IL"/>
        </w:rPr>
        <w:t>ה</w:t>
      </w:r>
      <w:r w:rsidR="008021F9">
        <w:rPr>
          <w:rFonts w:hint="cs"/>
          <w:rtl/>
          <w:lang w:eastAsia="he-IL"/>
        </w:rPr>
        <w:t>תיקונים ד</w:t>
      </w:r>
      <w:r w:rsidR="00DB0C68">
        <w:rPr>
          <w:rFonts w:hint="cs"/>
          <w:rtl/>
          <w:lang w:eastAsia="he-IL"/>
        </w:rPr>
        <w:t>ומים במהותם למה שנעשה בתיקונים ל</w:t>
      </w:r>
      <w:r w:rsidR="008021F9">
        <w:rPr>
          <w:rFonts w:hint="cs"/>
          <w:rtl/>
          <w:lang w:eastAsia="he-IL"/>
        </w:rPr>
        <w:t>חוק פנוי בינוי. בפסקה (1) העברנו את מה שהיה כתוב ב</w:t>
      </w:r>
      <w:r w:rsidR="00DB0C68">
        <w:rPr>
          <w:rFonts w:hint="cs"/>
          <w:rtl/>
          <w:lang w:eastAsia="he-IL"/>
        </w:rPr>
        <w:t xml:space="preserve">פסקה (2): או שהיזם לא התקשר בעסקה לפי </w:t>
      </w:r>
      <w:bookmarkStart w:id="1193" w:name="_ETM_Q1_6536334"/>
      <w:bookmarkEnd w:id="1193"/>
      <w:r w:rsidR="00DB0C68">
        <w:rPr>
          <w:rFonts w:hint="cs"/>
          <w:rtl/>
          <w:lang w:eastAsia="he-IL"/>
        </w:rPr>
        <w:t xml:space="preserve">תכנית החיזוק עם השיעור הנדרש לפי סעיף 4 או הרוב </w:t>
      </w:r>
      <w:bookmarkStart w:id="1194" w:name="_ETM_Q1_6538028"/>
      <w:bookmarkEnd w:id="1194"/>
      <w:r w:rsidR="00DB0C68">
        <w:rPr>
          <w:rFonts w:hint="cs"/>
          <w:rtl/>
          <w:lang w:eastAsia="he-IL"/>
        </w:rPr>
        <w:t xml:space="preserve">המאפשר פנייה למפקח לפי הוראות סעיף 5 או 5א, והכל </w:t>
      </w:r>
      <w:bookmarkStart w:id="1195" w:name="_ETM_Q1_6541027"/>
      <w:bookmarkEnd w:id="1195"/>
      <w:r w:rsidR="00DB0C68">
        <w:rPr>
          <w:rFonts w:hint="cs"/>
          <w:rtl/>
          <w:lang w:eastAsia="he-IL"/>
        </w:rPr>
        <w:t xml:space="preserve">לפי העניין, בתוך 3 שנים מיום שנחתמה עסקה ראשונה כאמור; </w:t>
      </w:r>
      <w:bookmarkStart w:id="1196" w:name="_ETM_Q1_6547327"/>
      <w:bookmarkEnd w:id="1196"/>
      <w:r w:rsidR="008021F9">
        <w:rPr>
          <w:rFonts w:hint="cs"/>
          <w:rtl/>
          <w:lang w:eastAsia="he-IL"/>
        </w:rPr>
        <w:t xml:space="preserve">בפסקה (2) יש שינוי </w:t>
      </w:r>
      <w:r w:rsidR="00DB0C68">
        <w:rPr>
          <w:rFonts w:hint="cs"/>
          <w:rtl/>
          <w:lang w:eastAsia="he-IL"/>
        </w:rPr>
        <w:t>שנשמט ולא מופיע</w:t>
      </w:r>
      <w:r w:rsidR="00AD228D">
        <w:rPr>
          <w:rFonts w:hint="cs"/>
          <w:rtl/>
          <w:lang w:eastAsia="he-IL"/>
        </w:rPr>
        <w:t xml:space="preserve"> אצלכם, וזה ש</w:t>
      </w:r>
      <w:r w:rsidR="00DB0C68">
        <w:rPr>
          <w:rFonts w:hint="cs"/>
          <w:rtl/>
          <w:lang w:eastAsia="he-IL"/>
        </w:rPr>
        <w:t>פ</w:t>
      </w:r>
      <w:r w:rsidR="008021F9">
        <w:rPr>
          <w:rFonts w:hint="cs"/>
          <w:rtl/>
          <w:lang w:eastAsia="he-IL"/>
        </w:rPr>
        <w:t xml:space="preserve">רק הזמן הוא בתוך שלוש שנים ושישה חודשים. </w:t>
      </w:r>
      <w:r w:rsidR="00FB4A56">
        <w:rPr>
          <w:rFonts w:hint="cs"/>
          <w:rtl/>
          <w:lang w:eastAsia="he-IL"/>
        </w:rPr>
        <w:t xml:space="preserve">את </w:t>
      </w:r>
      <w:r w:rsidR="008021F9">
        <w:rPr>
          <w:rFonts w:hint="cs"/>
          <w:rtl/>
          <w:lang w:eastAsia="he-IL"/>
        </w:rPr>
        <w:t xml:space="preserve">אותו שינוי שעשו בחוק פינוי בינוי עושים גם כאן.  </w:t>
      </w:r>
    </w:p>
    <w:p w:rsidR="008021F9" w:rsidRDefault="008021F9" w:rsidP="004506FB">
      <w:pPr>
        <w:rPr>
          <w:rtl/>
          <w:lang w:eastAsia="he-IL"/>
        </w:rPr>
      </w:pPr>
    </w:p>
    <w:p w:rsidR="008021F9" w:rsidRDefault="00AD228D" w:rsidP="00AD228D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התיקון הבא הוא ה</w:t>
      </w:r>
      <w:r w:rsidR="008021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</w:t>
      </w:r>
      <w:r w:rsidR="008021F9">
        <w:rPr>
          <w:rFonts w:hint="cs"/>
          <w:rtl/>
          <w:lang w:eastAsia="he-IL"/>
        </w:rPr>
        <w:t>פת סעיף 5ד</w:t>
      </w:r>
      <w:r>
        <w:rPr>
          <w:rFonts w:hint="cs"/>
          <w:rtl/>
          <w:lang w:eastAsia="he-IL"/>
        </w:rPr>
        <w:t>,</w:t>
      </w:r>
      <w:r w:rsidR="008021F9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פי </w:t>
      </w:r>
      <w:r w:rsidR="008021F9">
        <w:rPr>
          <w:rFonts w:hint="cs"/>
          <w:rtl/>
          <w:lang w:eastAsia="he-IL"/>
        </w:rPr>
        <w:t xml:space="preserve">בקשת חברי הכנסת. הסעיף </w:t>
      </w:r>
      <w:r>
        <w:rPr>
          <w:rFonts w:hint="cs"/>
          <w:rtl/>
          <w:lang w:eastAsia="he-IL"/>
        </w:rPr>
        <w:t>של</w:t>
      </w:r>
      <w:r w:rsidR="008021F9">
        <w:rPr>
          <w:rFonts w:hint="cs"/>
          <w:rtl/>
          <w:lang w:eastAsia="he-IL"/>
        </w:rPr>
        <w:t xml:space="preserve"> החתמה פוגענית הועתק גם לחוק החיזוק. </w:t>
      </w:r>
    </w:p>
    <w:p w:rsidR="00AD228D" w:rsidRDefault="00AD228D" w:rsidP="00AD228D">
      <w:pPr>
        <w:ind w:firstLine="0"/>
        <w:rPr>
          <w:rtl/>
          <w:lang w:eastAsia="he-IL"/>
        </w:rPr>
      </w:pPr>
      <w:bookmarkStart w:id="1197" w:name="_ETM_Q1_6611855"/>
      <w:bookmarkStart w:id="1198" w:name="_ETM_Q1_6611917"/>
      <w:bookmarkStart w:id="1199" w:name="_ETM_Q1_6612026"/>
      <w:bookmarkStart w:id="1200" w:name="_ETM_Q1_6612076"/>
      <w:bookmarkEnd w:id="1197"/>
      <w:bookmarkEnd w:id="1198"/>
      <w:bookmarkEnd w:id="1199"/>
      <w:bookmarkEnd w:id="1200"/>
    </w:p>
    <w:p w:rsidR="00AD228D" w:rsidRDefault="00AD228D" w:rsidP="00AD228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פנייה לממונה לעניין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5ד.</w:t>
      </w:r>
      <w:r>
        <w:rPr>
          <w:rFonts w:hint="cs"/>
          <w:rtl/>
          <w:lang w:eastAsia="he-IL"/>
        </w:rPr>
        <w:tab/>
        <w:t xml:space="preserve">(א) הממונה כהגדרתו בחוק הרשות הממשלתית להתחדשות </w:t>
      </w:r>
    </w:p>
    <w:p w:rsidR="00AD228D" w:rsidRDefault="00AD228D" w:rsidP="00AD228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פניות דיירים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עירונית, התשס"ו-2016, רשאי לקבוע כי עסקה לפי תכנית</w:t>
      </w:r>
    </w:p>
    <w:p w:rsidR="00AD228D" w:rsidRDefault="00AD228D" w:rsidP="00AD228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בהתחדשות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החיזוק בטלה, אם מצא </w:t>
      </w:r>
      <w:bookmarkStart w:id="1201" w:name="_ETM_Q1_6624327"/>
      <w:bookmarkEnd w:id="1201"/>
      <w:r>
        <w:rPr>
          <w:rFonts w:hint="cs"/>
          <w:rtl/>
          <w:lang w:eastAsia="he-IL"/>
        </w:rPr>
        <w:t>כי בעל דירה חתם על עסקה כאמור</w:t>
      </w:r>
    </w:p>
    <w:p w:rsidR="00AD228D" w:rsidRDefault="00AD228D" w:rsidP="00AD228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עירונית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בנסיבות של החתמה פוגענית, </w:t>
      </w:r>
      <w:bookmarkStart w:id="1202" w:name="_ETM_Q1_6625896"/>
      <w:bookmarkEnd w:id="1202"/>
      <w:r>
        <w:rPr>
          <w:rFonts w:hint="cs"/>
          <w:rtl/>
          <w:lang w:eastAsia="he-IL"/>
        </w:rPr>
        <w:t>כמשמעותה בסעיף 5ב לחוק</w:t>
      </w:r>
    </w:p>
    <w:p w:rsidR="00AD228D" w:rsidRDefault="00AD228D" w:rsidP="00AD228D">
      <w:pPr>
        <w:ind w:firstLine="0"/>
        <w:rPr>
          <w:rtl/>
          <w:lang w:eastAsia="he-IL"/>
        </w:rPr>
      </w:pPr>
      <w:bookmarkStart w:id="1203" w:name="_ETM_Q1_6627528"/>
      <w:bookmarkStart w:id="1204" w:name="_ETM_Q1_6627595"/>
      <w:bookmarkEnd w:id="1203"/>
      <w:bookmarkEnd w:id="120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פינוי ובינוי.</w:t>
      </w:r>
    </w:p>
    <w:p w:rsidR="00AD228D" w:rsidRDefault="00AD228D" w:rsidP="00AD228D">
      <w:pPr>
        <w:ind w:firstLine="0"/>
        <w:rPr>
          <w:rtl/>
          <w:lang w:eastAsia="he-IL"/>
        </w:rPr>
      </w:pPr>
    </w:p>
    <w:p w:rsidR="00AD228D" w:rsidRDefault="00AD228D" w:rsidP="00AD228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על בירור פנייה בעניין כאמור </w:t>
      </w:r>
      <w:bookmarkStart w:id="1205" w:name="_ETM_Q1_6630113"/>
      <w:bookmarkEnd w:id="1205"/>
      <w:r>
        <w:rPr>
          <w:rFonts w:hint="cs"/>
          <w:rtl/>
          <w:lang w:eastAsia="he-IL"/>
        </w:rPr>
        <w:t xml:space="preserve">בסעיף קטן (א) יחולו </w:t>
      </w:r>
    </w:p>
    <w:p w:rsidR="00AD228D" w:rsidRDefault="00AD228D" w:rsidP="00AD228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הוראות סעיף 7 לחוק הרשות הממשלתית </w:t>
      </w:r>
      <w:bookmarkStart w:id="1206" w:name="_ETM_Q1_6635747"/>
      <w:bookmarkEnd w:id="1206"/>
      <w:r>
        <w:rPr>
          <w:rFonts w:hint="cs"/>
          <w:rtl/>
          <w:lang w:eastAsia="he-IL"/>
        </w:rPr>
        <w:t xml:space="preserve">להתחדשות </w:t>
      </w:r>
    </w:p>
    <w:p w:rsidR="00AD228D" w:rsidRDefault="00AD228D" w:rsidP="00AD228D">
      <w:pPr>
        <w:ind w:firstLine="0"/>
        <w:rPr>
          <w:rtl/>
          <w:lang w:eastAsia="he-IL"/>
        </w:rPr>
      </w:pPr>
      <w:bookmarkStart w:id="1207" w:name="_ETM_Q1_6637173"/>
      <w:bookmarkStart w:id="1208" w:name="_ETM_Q1_6637244"/>
      <w:bookmarkEnd w:id="1207"/>
      <w:bookmarkEnd w:id="120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עירונית, התשס"ו-2016."</w:t>
      </w:r>
    </w:p>
    <w:p w:rsidR="008021F9" w:rsidRDefault="008021F9" w:rsidP="004506FB">
      <w:pPr>
        <w:rPr>
          <w:rtl/>
          <w:lang w:eastAsia="he-IL"/>
        </w:rPr>
      </w:pPr>
    </w:p>
    <w:p w:rsidR="008021F9" w:rsidRDefault="00FB4A56" w:rsidP="00FB4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AD228D">
        <w:rPr>
          <w:rFonts w:hint="cs"/>
          <w:rtl/>
          <w:lang w:eastAsia="he-IL"/>
        </w:rPr>
        <w:t xml:space="preserve">בסעיף 27 תיקון </w:t>
      </w:r>
      <w:bookmarkStart w:id="1209" w:name="_ETM_Q1_6642687"/>
      <w:bookmarkEnd w:id="1209"/>
      <w:r w:rsidR="00AD228D">
        <w:rPr>
          <w:rFonts w:hint="cs"/>
          <w:rtl/>
          <w:lang w:eastAsia="he-IL"/>
        </w:rPr>
        <w:t>נוסח ש</w:t>
      </w:r>
      <w:r w:rsidR="008021F9">
        <w:rPr>
          <w:rFonts w:hint="cs"/>
          <w:rtl/>
          <w:lang w:eastAsia="he-IL"/>
        </w:rPr>
        <w:t>נועד לה</w:t>
      </w:r>
      <w:r w:rsidR="00AD228D">
        <w:rPr>
          <w:rFonts w:hint="cs"/>
          <w:rtl/>
          <w:lang w:eastAsia="he-IL"/>
        </w:rPr>
        <w:t>פוך את ההוראה ליותר ברורה. במקום "בלי לגרוע מהוראות סעיפים 23 ו-25 לחוק זה"</w:t>
      </w:r>
      <w:r w:rsidR="00193620">
        <w:rPr>
          <w:rFonts w:hint="cs"/>
          <w:rtl/>
          <w:lang w:eastAsia="he-IL"/>
        </w:rPr>
        <w:t xml:space="preserve"> יבוא </w:t>
      </w:r>
      <w:bookmarkStart w:id="1210" w:name="_ETM_Q1_6655114"/>
      <w:bookmarkEnd w:id="1210"/>
      <w:r w:rsidR="00AD228D">
        <w:rPr>
          <w:rFonts w:hint="cs"/>
          <w:rtl/>
          <w:lang w:eastAsia="he-IL"/>
        </w:rPr>
        <w:t>בסוף הסעיף</w:t>
      </w:r>
      <w:r w:rsidR="00BF556F">
        <w:rPr>
          <w:rFonts w:hint="cs"/>
          <w:rtl/>
          <w:lang w:eastAsia="he-IL"/>
        </w:rPr>
        <w:t>:</w:t>
      </w:r>
      <w:r w:rsidR="00AD228D">
        <w:rPr>
          <w:rFonts w:hint="cs"/>
          <w:rtl/>
          <w:lang w:eastAsia="he-IL"/>
        </w:rPr>
        <w:t xml:space="preserve"> </w:t>
      </w:r>
      <w:r w:rsidR="00193620">
        <w:rPr>
          <w:rFonts w:hint="cs"/>
          <w:rtl/>
          <w:lang w:eastAsia="he-IL"/>
        </w:rPr>
        <w:t>"</w:t>
      </w:r>
      <w:r w:rsidR="00AD228D">
        <w:rPr>
          <w:rFonts w:hint="cs"/>
          <w:rtl/>
          <w:lang w:eastAsia="he-IL"/>
        </w:rPr>
        <w:t xml:space="preserve">הוראות סעיפים 23 ו-25 </w:t>
      </w:r>
      <w:bookmarkStart w:id="1211" w:name="_ETM_Q1_6663970"/>
      <w:bookmarkEnd w:id="1211"/>
      <w:r w:rsidR="00AD228D">
        <w:rPr>
          <w:rFonts w:hint="cs"/>
          <w:rtl/>
          <w:lang w:eastAsia="he-IL"/>
        </w:rPr>
        <w:t>לחוק זה יחולו</w:t>
      </w:r>
      <w:r w:rsidR="00193620">
        <w:rPr>
          <w:rFonts w:hint="cs"/>
          <w:rtl/>
          <w:lang w:eastAsia="he-IL"/>
        </w:rPr>
        <w:t>"</w:t>
      </w:r>
      <w:r w:rsidR="00AD228D">
        <w:rPr>
          <w:rFonts w:hint="cs"/>
          <w:rtl/>
          <w:lang w:eastAsia="he-IL"/>
        </w:rPr>
        <w:t xml:space="preserve">. </w:t>
      </w:r>
      <w:r w:rsidR="008021F9">
        <w:rPr>
          <w:rFonts w:hint="cs"/>
          <w:rtl/>
          <w:lang w:eastAsia="he-IL"/>
        </w:rPr>
        <w:t xml:space="preserve"> </w:t>
      </w:r>
    </w:p>
    <w:p w:rsidR="008021F9" w:rsidRDefault="008021F9" w:rsidP="004506FB">
      <w:pPr>
        <w:rPr>
          <w:rtl/>
          <w:lang w:eastAsia="he-IL"/>
        </w:rPr>
      </w:pPr>
    </w:p>
    <w:p w:rsidR="008021F9" w:rsidRDefault="008021F9" w:rsidP="008021F9">
      <w:pPr>
        <w:pStyle w:val="a4"/>
        <w:keepNext/>
        <w:rPr>
          <w:rtl/>
        </w:rPr>
      </w:pPr>
      <w:bookmarkStart w:id="1212" w:name="ET_speaker_6275_56"/>
      <w:r w:rsidRPr="008021F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802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:rsidR="008021F9" w:rsidRDefault="008021F9" w:rsidP="008021F9">
      <w:pPr>
        <w:pStyle w:val="KeepWithNext"/>
        <w:rPr>
          <w:rtl/>
          <w:lang w:eastAsia="he-IL"/>
        </w:rPr>
      </w:pPr>
    </w:p>
    <w:p w:rsidR="008021F9" w:rsidRDefault="008021F9" w:rsidP="003D2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193620">
        <w:rPr>
          <w:rFonts w:hint="cs"/>
          <w:rtl/>
          <w:lang w:eastAsia="he-IL"/>
        </w:rPr>
        <w:t>מבקשת להתייחס ל</w:t>
      </w:r>
      <w:r>
        <w:rPr>
          <w:rFonts w:hint="cs"/>
          <w:rtl/>
          <w:lang w:eastAsia="he-IL"/>
        </w:rPr>
        <w:t>סעיף 29(2)</w:t>
      </w:r>
      <w:r w:rsidR="000932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932A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תיקון חוק </w:t>
      </w:r>
      <w:r w:rsidR="000932A2">
        <w:rPr>
          <w:rFonts w:hint="cs"/>
          <w:rtl/>
          <w:lang w:eastAsia="he-IL"/>
        </w:rPr>
        <w:t xml:space="preserve">רשות מקרקעי </w:t>
      </w:r>
      <w:bookmarkStart w:id="1213" w:name="_ETM_Q1_6692717"/>
      <w:bookmarkEnd w:id="1213"/>
      <w:r w:rsidR="000932A2">
        <w:rPr>
          <w:rFonts w:hint="cs"/>
          <w:rtl/>
          <w:lang w:eastAsia="he-IL"/>
        </w:rPr>
        <w:t xml:space="preserve">ישראל </w:t>
      </w:r>
      <w:r w:rsidR="000932A2">
        <w:rPr>
          <w:rtl/>
          <w:lang w:eastAsia="he-IL"/>
        </w:rPr>
        <w:t>–</w:t>
      </w:r>
      <w:r w:rsidR="000932A2">
        <w:rPr>
          <w:rFonts w:hint="cs"/>
          <w:rtl/>
          <w:lang w:eastAsia="he-IL"/>
        </w:rPr>
        <w:t xml:space="preserve"> תחילה והוראות מעבר</w:t>
      </w:r>
      <w:r w:rsidR="00573209">
        <w:rPr>
          <w:rFonts w:hint="cs"/>
          <w:rtl/>
          <w:lang w:eastAsia="he-IL"/>
        </w:rPr>
        <w:t xml:space="preserve"> -</w:t>
      </w:r>
      <w:r w:rsidR="000932A2">
        <w:rPr>
          <w:rFonts w:hint="cs"/>
          <w:rtl/>
          <w:lang w:eastAsia="he-IL"/>
        </w:rPr>
        <w:t xml:space="preserve"> בנוגע לקרן להתחדשות עירונית. </w:t>
      </w:r>
      <w:r>
        <w:rPr>
          <w:rFonts w:hint="cs"/>
          <w:rtl/>
          <w:lang w:eastAsia="he-IL"/>
        </w:rPr>
        <w:t>אם תצא מכאן רפורמה שמ</w:t>
      </w:r>
      <w:r w:rsidR="000932A2">
        <w:rPr>
          <w:rFonts w:hint="cs"/>
          <w:rtl/>
          <w:lang w:eastAsia="he-IL"/>
        </w:rPr>
        <w:t xml:space="preserve">דברת על התחדשות עירונית במדינת </w:t>
      </w:r>
      <w:r>
        <w:rPr>
          <w:rFonts w:hint="cs"/>
          <w:rtl/>
          <w:lang w:eastAsia="he-IL"/>
        </w:rPr>
        <w:t>י</w:t>
      </w:r>
      <w:r w:rsidR="000932A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ראל ו</w:t>
      </w:r>
      <w:r w:rsidR="000932A2">
        <w:rPr>
          <w:rFonts w:hint="cs"/>
          <w:rtl/>
          <w:lang w:eastAsia="he-IL"/>
        </w:rPr>
        <w:t xml:space="preserve">היא </w:t>
      </w:r>
      <w:bookmarkStart w:id="1214" w:name="_ETM_Q1_6720928"/>
      <w:bookmarkEnd w:id="1214"/>
      <w:r w:rsidR="000932A2">
        <w:rPr>
          <w:rFonts w:hint="cs"/>
          <w:rtl/>
          <w:lang w:eastAsia="he-IL"/>
        </w:rPr>
        <w:t>לא תביא רפורמה בקרית שמונה, במגדל העמק, בטבריה, ב</w:t>
      </w:r>
      <w:r>
        <w:rPr>
          <w:rFonts w:hint="cs"/>
          <w:rtl/>
          <w:lang w:eastAsia="he-IL"/>
        </w:rPr>
        <w:t xml:space="preserve">בית שאן, </w:t>
      </w:r>
      <w:r w:rsidR="00AB65FA">
        <w:rPr>
          <w:rFonts w:hint="cs"/>
          <w:rtl/>
          <w:lang w:eastAsia="he-IL"/>
        </w:rPr>
        <w:t>בנגב, ב</w:t>
      </w:r>
      <w:r w:rsidR="000932A2">
        <w:rPr>
          <w:rFonts w:hint="cs"/>
          <w:rtl/>
          <w:lang w:eastAsia="he-IL"/>
        </w:rPr>
        <w:t>ישובים ערבים,</w:t>
      </w:r>
      <w:r>
        <w:rPr>
          <w:rFonts w:hint="cs"/>
          <w:rtl/>
          <w:lang w:eastAsia="he-IL"/>
        </w:rPr>
        <w:t xml:space="preserve"> </w:t>
      </w:r>
      <w:r w:rsidR="00AB65F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נתיבות</w:t>
      </w:r>
      <w:r w:rsidR="00AB65FA">
        <w:rPr>
          <w:rFonts w:hint="cs"/>
          <w:rtl/>
          <w:lang w:eastAsia="he-IL"/>
        </w:rPr>
        <w:t>, ב</w:t>
      </w:r>
      <w:r w:rsidR="000932A2">
        <w:rPr>
          <w:rFonts w:hint="cs"/>
          <w:rtl/>
          <w:lang w:eastAsia="he-IL"/>
        </w:rPr>
        <w:t>ירוחם</w:t>
      </w:r>
      <w:r w:rsidR="00BF556F">
        <w:rPr>
          <w:rFonts w:hint="cs"/>
          <w:rtl/>
          <w:lang w:eastAsia="he-IL"/>
        </w:rPr>
        <w:t>,</w:t>
      </w:r>
      <w:r w:rsidR="00AB65FA">
        <w:rPr>
          <w:rFonts w:hint="cs"/>
          <w:rtl/>
          <w:lang w:eastAsia="he-IL"/>
        </w:rPr>
        <w:t xml:space="preserve"> </w:t>
      </w:r>
      <w:r w:rsidR="000932A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</w:t>
      </w:r>
      <w:r w:rsidR="000932A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אתמוך ברפורמה הזאת</w:t>
      </w:r>
      <w:r w:rsidR="000932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מכרו לנו </w:t>
      </w:r>
      <w:r w:rsidR="000932A2">
        <w:rPr>
          <w:rFonts w:hint="cs"/>
          <w:rtl/>
          <w:lang w:eastAsia="he-IL"/>
        </w:rPr>
        <w:t>סיפורים לאורך השנים</w:t>
      </w:r>
      <w:r w:rsidR="00AB65FA">
        <w:rPr>
          <w:rFonts w:hint="cs"/>
          <w:rtl/>
          <w:lang w:eastAsia="he-IL"/>
        </w:rPr>
        <w:t xml:space="preserve"> </w:t>
      </w:r>
      <w:r w:rsidR="00BF556F">
        <w:rPr>
          <w:rFonts w:hint="cs"/>
          <w:rtl/>
          <w:lang w:eastAsia="he-IL"/>
        </w:rPr>
        <w:t>של</w:t>
      </w:r>
      <w:r w:rsidR="000932A2">
        <w:rPr>
          <w:rFonts w:hint="cs"/>
          <w:rtl/>
          <w:lang w:eastAsia="he-IL"/>
        </w:rPr>
        <w:t xml:space="preserve"> "</w:t>
      </w:r>
      <w:r>
        <w:rPr>
          <w:rFonts w:hint="cs"/>
          <w:rtl/>
          <w:lang w:eastAsia="he-IL"/>
        </w:rPr>
        <w:t>בואו נקדם רפורמו</w:t>
      </w:r>
      <w:r w:rsidR="000932A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נקדם</w:t>
      </w:r>
      <w:r w:rsidR="000932A2">
        <w:rPr>
          <w:rFonts w:hint="cs"/>
          <w:rtl/>
          <w:lang w:eastAsia="he-IL"/>
        </w:rPr>
        <w:t xml:space="preserve"> </w:t>
      </w:r>
      <w:bookmarkStart w:id="1215" w:name="_ETM_Q1_6744176"/>
      <w:bookmarkEnd w:id="1215"/>
      <w:r w:rsidR="000932A2">
        <w:rPr>
          <w:rFonts w:hint="cs"/>
          <w:rtl/>
          <w:lang w:eastAsia="he-IL"/>
        </w:rPr>
        <w:t>את הנגב, נקדם את הגליל"</w:t>
      </w:r>
      <w:r w:rsidR="00BF556F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בפועל, </w:t>
      </w:r>
      <w:proofErr w:type="spellStart"/>
      <w:r>
        <w:rPr>
          <w:rFonts w:hint="cs"/>
          <w:rtl/>
          <w:lang w:eastAsia="he-IL"/>
        </w:rPr>
        <w:t>תכל</w:t>
      </w:r>
      <w:r w:rsidR="000932A2">
        <w:rPr>
          <w:rFonts w:hint="cs"/>
          <w:rtl/>
          <w:lang w:eastAsia="he-IL"/>
        </w:rPr>
        <w:t>'ס</w:t>
      </w:r>
      <w:proofErr w:type="spellEnd"/>
      <w:r>
        <w:rPr>
          <w:rFonts w:hint="cs"/>
          <w:rtl/>
          <w:lang w:eastAsia="he-IL"/>
        </w:rPr>
        <w:t xml:space="preserve">, אף אחד לא הפקיד כסף בקרן </w:t>
      </w:r>
      <w:r w:rsidR="000932A2">
        <w:rPr>
          <w:rFonts w:hint="cs"/>
          <w:rtl/>
          <w:lang w:eastAsia="he-IL"/>
        </w:rPr>
        <w:t>להתחדשות עירונית</w:t>
      </w:r>
      <w:r>
        <w:rPr>
          <w:rFonts w:hint="cs"/>
          <w:rtl/>
          <w:lang w:eastAsia="he-IL"/>
        </w:rPr>
        <w:t>. האומדנים מדברים על 290 מיליון שקל. ב</w:t>
      </w:r>
      <w:r w:rsidR="000932A2">
        <w:rPr>
          <w:rFonts w:hint="cs"/>
          <w:rtl/>
          <w:lang w:eastAsia="he-IL"/>
        </w:rPr>
        <w:t xml:space="preserve">הצעת החוק הראשונה שהונחה על </w:t>
      </w:r>
      <w:bookmarkStart w:id="1216" w:name="_ETM_Q1_6754936"/>
      <w:bookmarkEnd w:id="1216"/>
      <w:r w:rsidR="000932A2">
        <w:rPr>
          <w:rFonts w:hint="cs"/>
          <w:rtl/>
          <w:lang w:eastAsia="he-IL"/>
        </w:rPr>
        <w:t xml:space="preserve">שולחננו דיברו על </w:t>
      </w:r>
      <w:r>
        <w:rPr>
          <w:rFonts w:hint="cs"/>
          <w:rtl/>
          <w:lang w:eastAsia="he-IL"/>
        </w:rPr>
        <w:t xml:space="preserve">זה שזה יוקצה </w:t>
      </w:r>
      <w:r w:rsidR="000932A2">
        <w:rPr>
          <w:rFonts w:hint="cs"/>
          <w:rtl/>
          <w:lang w:eastAsia="he-IL"/>
        </w:rPr>
        <w:t xml:space="preserve">להתחדשות עירונית באזורי הביקוש, ואני בעד, אבל </w:t>
      </w:r>
      <w:r>
        <w:rPr>
          <w:rFonts w:hint="cs"/>
          <w:rtl/>
          <w:lang w:eastAsia="he-IL"/>
        </w:rPr>
        <w:t>ל</w:t>
      </w:r>
      <w:r w:rsidR="000932A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רק. אני מציע</w:t>
      </w:r>
      <w:r w:rsidR="00AB65F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</w:t>
      </w:r>
      <w:r w:rsidR="000932A2">
        <w:rPr>
          <w:rFonts w:hint="cs"/>
          <w:rtl/>
          <w:lang w:eastAsia="he-IL"/>
        </w:rPr>
        <w:t>-25%</w:t>
      </w:r>
      <w:r>
        <w:rPr>
          <w:rFonts w:hint="cs"/>
          <w:rtl/>
          <w:lang w:eastAsia="he-IL"/>
        </w:rPr>
        <w:t xml:space="preserve"> מהק</w:t>
      </w:r>
      <w:r w:rsidR="000932A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ן יוקצה להתחדשות עירונית </w:t>
      </w:r>
      <w:r w:rsidR="003D255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אזורים פר</w:t>
      </w:r>
      <w:r w:rsidR="000932A2">
        <w:rPr>
          <w:rFonts w:hint="cs"/>
          <w:rtl/>
          <w:lang w:eastAsia="he-IL"/>
        </w:rPr>
        <w:t xml:space="preserve">יפריאליים. </w:t>
      </w:r>
      <w:r>
        <w:rPr>
          <w:rFonts w:hint="cs"/>
          <w:rtl/>
          <w:lang w:eastAsia="he-IL"/>
        </w:rPr>
        <w:t>בואו נ</w:t>
      </w:r>
      <w:r w:rsidR="000932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</w:t>
      </w:r>
      <w:r w:rsidR="000932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 מכאן ב</w:t>
      </w:r>
      <w:r w:rsidR="000932A2">
        <w:rPr>
          <w:rFonts w:hint="cs"/>
          <w:rtl/>
          <w:lang w:eastAsia="he-IL"/>
        </w:rPr>
        <w:t xml:space="preserve">שורה כוועדה, </w:t>
      </w:r>
      <w:r>
        <w:rPr>
          <w:rFonts w:hint="cs"/>
          <w:rtl/>
          <w:lang w:eastAsia="he-IL"/>
        </w:rPr>
        <w:t>בוא</w:t>
      </w:r>
      <w:r w:rsidR="000932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נעשה </w:t>
      </w:r>
      <w:r w:rsidR="000932A2">
        <w:rPr>
          <w:rFonts w:hint="cs"/>
          <w:rtl/>
          <w:lang w:eastAsia="he-IL"/>
        </w:rPr>
        <w:t xml:space="preserve">את </w:t>
      </w:r>
      <w:bookmarkStart w:id="1217" w:name="_ETM_Q1_6774382"/>
      <w:bookmarkEnd w:id="1217"/>
      <w:r w:rsidR="000932A2">
        <w:rPr>
          <w:rFonts w:hint="cs"/>
          <w:rtl/>
          <w:lang w:eastAsia="he-IL"/>
        </w:rPr>
        <w:t>מה שממשלות ישראל לדורותיהן לא עשו הרבה מאוד שנים, בואו</w:t>
      </w:r>
      <w:bookmarkStart w:id="1218" w:name="_ETM_Q1_6777891"/>
      <w:bookmarkEnd w:id="1218"/>
      <w:r w:rsidR="000932A2">
        <w:rPr>
          <w:rFonts w:hint="cs"/>
          <w:rtl/>
          <w:lang w:eastAsia="he-IL"/>
        </w:rPr>
        <w:t xml:space="preserve"> נהפוך חזון למציאות </w:t>
      </w:r>
      <w:r>
        <w:rPr>
          <w:rFonts w:hint="cs"/>
          <w:rtl/>
          <w:lang w:eastAsia="he-IL"/>
        </w:rPr>
        <w:t xml:space="preserve">ונקרב </w:t>
      </w:r>
      <w:r w:rsidR="000932A2">
        <w:rPr>
          <w:rFonts w:hint="cs"/>
          <w:rtl/>
          <w:lang w:eastAsia="he-IL"/>
        </w:rPr>
        <w:t>את הפריפרי</w:t>
      </w:r>
      <w:r>
        <w:rPr>
          <w:rFonts w:hint="cs"/>
          <w:rtl/>
          <w:lang w:eastAsia="he-IL"/>
        </w:rPr>
        <w:t>ה</w:t>
      </w:r>
      <w:r w:rsidR="000932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למרכז.</w:t>
      </w:r>
    </w:p>
    <w:p w:rsidR="008021F9" w:rsidRDefault="008021F9" w:rsidP="008021F9">
      <w:pPr>
        <w:rPr>
          <w:rtl/>
          <w:lang w:eastAsia="he-IL"/>
        </w:rPr>
      </w:pPr>
    </w:p>
    <w:p w:rsidR="00AB65FA" w:rsidRDefault="00AB65FA" w:rsidP="00AB65FA">
      <w:pPr>
        <w:pStyle w:val="a4"/>
        <w:keepNext/>
        <w:rPr>
          <w:rtl/>
        </w:rPr>
      </w:pPr>
      <w:bookmarkStart w:id="1219" w:name="_ETM_Q1_6777980"/>
      <w:bookmarkStart w:id="1220" w:name="ET_speaker_תומר_רוזנר_286"/>
      <w:bookmarkEnd w:id="1219"/>
      <w:r w:rsidRPr="00AB65F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B6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AB65FA" w:rsidRDefault="00AB65FA" w:rsidP="00AB65FA">
      <w:pPr>
        <w:pStyle w:val="KeepWithNext"/>
        <w:rPr>
          <w:rtl/>
          <w:lang w:eastAsia="he-IL"/>
        </w:rPr>
      </w:pPr>
    </w:p>
    <w:p w:rsidR="00AB65FA" w:rsidRDefault="00AB65FA" w:rsidP="008021F9">
      <w:pPr>
        <w:rPr>
          <w:rtl/>
          <w:lang w:eastAsia="he-IL"/>
        </w:rPr>
      </w:pPr>
      <w:bookmarkStart w:id="1221" w:name="_ETM_Q1_6778668"/>
      <w:bookmarkStart w:id="1222" w:name="_ETM_Q1_6778723"/>
      <w:bookmarkEnd w:id="1221"/>
      <w:bookmarkEnd w:id="1222"/>
      <w:r>
        <w:rPr>
          <w:rFonts w:hint="cs"/>
          <w:rtl/>
          <w:lang w:eastAsia="he-IL"/>
        </w:rPr>
        <w:t xml:space="preserve">האם </w:t>
      </w:r>
      <w:r w:rsidR="008021F9">
        <w:rPr>
          <w:rFonts w:hint="cs"/>
          <w:rtl/>
          <w:lang w:eastAsia="he-IL"/>
        </w:rPr>
        <w:t>את מ</w:t>
      </w:r>
      <w:r>
        <w:rPr>
          <w:rFonts w:hint="cs"/>
          <w:rtl/>
          <w:lang w:eastAsia="he-IL"/>
        </w:rPr>
        <w:t>ציעה לתקן את הנוסח של הצעת החוק?</w:t>
      </w:r>
    </w:p>
    <w:p w:rsidR="00AB65FA" w:rsidRDefault="00AB65FA" w:rsidP="008021F9">
      <w:pPr>
        <w:rPr>
          <w:rtl/>
          <w:lang w:eastAsia="he-IL"/>
        </w:rPr>
      </w:pPr>
    </w:p>
    <w:p w:rsidR="00AB65FA" w:rsidRDefault="00AB65FA" w:rsidP="00AB65FA">
      <w:pPr>
        <w:pStyle w:val="a4"/>
        <w:keepNext/>
        <w:rPr>
          <w:rtl/>
        </w:rPr>
      </w:pPr>
      <w:bookmarkStart w:id="1223" w:name="ET_speaker_6275_287"/>
      <w:r w:rsidRPr="00AB65F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B6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:rsidR="00AB65FA" w:rsidRDefault="00AB65FA" w:rsidP="00AB65FA">
      <w:pPr>
        <w:pStyle w:val="KeepWithNext"/>
        <w:rPr>
          <w:rtl/>
          <w:lang w:eastAsia="he-IL"/>
        </w:rPr>
      </w:pPr>
    </w:p>
    <w:p w:rsidR="0069460E" w:rsidRDefault="00AB65FA" w:rsidP="00694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</w:t>
      </w:r>
    </w:p>
    <w:p w:rsidR="0069460E" w:rsidRDefault="0069460E" w:rsidP="0069460E">
      <w:pPr>
        <w:rPr>
          <w:rtl/>
          <w:lang w:eastAsia="he-IL"/>
        </w:rPr>
      </w:pPr>
    </w:p>
    <w:p w:rsidR="0069460E" w:rsidRDefault="0069460E" w:rsidP="0069460E">
      <w:pPr>
        <w:pStyle w:val="a4"/>
        <w:keepNext/>
        <w:rPr>
          <w:rtl/>
        </w:rPr>
      </w:pPr>
      <w:bookmarkStart w:id="1224" w:name="ET_speaker_תומר_רוזנר_288"/>
      <w:r w:rsidRPr="0069460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946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"/>
    </w:p>
    <w:p w:rsidR="0069460E" w:rsidRDefault="0069460E" w:rsidP="0069460E">
      <w:pPr>
        <w:pStyle w:val="KeepWithNext"/>
        <w:rPr>
          <w:rtl/>
          <w:lang w:eastAsia="he-IL"/>
        </w:rPr>
      </w:pPr>
    </w:p>
    <w:p w:rsidR="008021F9" w:rsidRDefault="008021F9" w:rsidP="0069460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בחוק את הסעיף שמדבר על כך שהכסף שהיה צריך להיות מועבר לקרן יו</w:t>
      </w:r>
      <w:r w:rsidR="0069460E">
        <w:rPr>
          <w:rFonts w:hint="cs"/>
          <w:rtl/>
          <w:lang w:eastAsia="he-IL"/>
        </w:rPr>
        <w:t>עבר להסכמי</w:t>
      </w:r>
      <w:r>
        <w:rPr>
          <w:rFonts w:hint="cs"/>
          <w:rtl/>
          <w:lang w:eastAsia="he-IL"/>
        </w:rPr>
        <w:t xml:space="preserve"> מסגרת עם הרשויות המקומיות</w:t>
      </w:r>
      <w:r w:rsidR="0069460E">
        <w:rPr>
          <w:rFonts w:hint="cs"/>
          <w:rtl/>
          <w:lang w:eastAsia="he-IL"/>
        </w:rPr>
        <w:t>. מה את מבקשת לכתוב שם?</w:t>
      </w:r>
    </w:p>
    <w:p w:rsidR="008021F9" w:rsidRDefault="008021F9" w:rsidP="008021F9">
      <w:pPr>
        <w:rPr>
          <w:rtl/>
          <w:lang w:eastAsia="he-IL"/>
        </w:rPr>
      </w:pPr>
    </w:p>
    <w:p w:rsidR="008021F9" w:rsidRDefault="008021F9" w:rsidP="008021F9">
      <w:pPr>
        <w:pStyle w:val="a4"/>
        <w:keepNext/>
        <w:rPr>
          <w:rtl/>
        </w:rPr>
      </w:pPr>
      <w:bookmarkStart w:id="1225" w:name="ET_speaker_6275_57"/>
      <w:r w:rsidRPr="008021F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802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:rsidR="008021F9" w:rsidRDefault="008021F9" w:rsidP="008021F9">
      <w:pPr>
        <w:pStyle w:val="KeepWithNext"/>
        <w:rPr>
          <w:rtl/>
          <w:lang w:eastAsia="he-IL"/>
        </w:rPr>
      </w:pPr>
    </w:p>
    <w:p w:rsidR="008021F9" w:rsidRDefault="008021F9" w:rsidP="003D25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</w:t>
      </w:r>
      <w:r w:rsidR="006946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</w:t>
      </w:r>
      <w:r w:rsidR="003D255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נדאג להתחדשות עירונית באזורים שיש בהם </w:t>
      </w:r>
      <w:r w:rsidR="002A5119">
        <w:rPr>
          <w:rFonts w:hint="cs"/>
          <w:rtl/>
          <w:lang w:eastAsia="he-IL"/>
        </w:rPr>
        <w:t>כדאיות כלכלית</w:t>
      </w:r>
      <w:r w:rsidR="00FD7883">
        <w:rPr>
          <w:rFonts w:hint="cs"/>
          <w:rtl/>
          <w:lang w:eastAsia="he-IL"/>
        </w:rPr>
        <w:t>,</w:t>
      </w:r>
      <w:r w:rsidR="002A5119">
        <w:rPr>
          <w:rFonts w:hint="cs"/>
          <w:rtl/>
          <w:lang w:eastAsia="he-IL"/>
        </w:rPr>
        <w:t xml:space="preserve"> כי </w:t>
      </w:r>
      <w:r w:rsidR="00FD7883">
        <w:rPr>
          <w:rFonts w:hint="cs"/>
          <w:rtl/>
          <w:lang w:eastAsia="he-IL"/>
        </w:rPr>
        <w:t xml:space="preserve">כולנו יודעים על </w:t>
      </w:r>
      <w:r w:rsidR="002A5119">
        <w:rPr>
          <w:rFonts w:hint="cs"/>
          <w:rtl/>
          <w:lang w:eastAsia="he-IL"/>
        </w:rPr>
        <w:t>מצוקת הדיור</w:t>
      </w:r>
      <w:r w:rsidR="00BF556F">
        <w:rPr>
          <w:rFonts w:hint="cs"/>
          <w:rtl/>
          <w:lang w:eastAsia="he-IL"/>
        </w:rPr>
        <w:t xml:space="preserve">, </w:t>
      </w:r>
      <w:r w:rsidR="003D255F">
        <w:rPr>
          <w:rFonts w:hint="cs"/>
          <w:rtl/>
          <w:lang w:eastAsia="he-IL"/>
        </w:rPr>
        <w:t>וגם</w:t>
      </w:r>
      <w:r>
        <w:rPr>
          <w:rFonts w:hint="cs"/>
          <w:rtl/>
          <w:lang w:eastAsia="he-IL"/>
        </w:rPr>
        <w:t xml:space="preserve"> נביא ב</w:t>
      </w:r>
      <w:r w:rsidR="002A5119">
        <w:rPr>
          <w:rFonts w:hint="cs"/>
          <w:rtl/>
          <w:lang w:eastAsia="he-IL"/>
        </w:rPr>
        <w:t xml:space="preserve">שורה בכך ש-25% מכספי הקרן שאינם </w:t>
      </w:r>
      <w:bookmarkStart w:id="1226" w:name="_ETM_Q1_6829098"/>
      <w:bookmarkEnd w:id="1226"/>
      <w:r w:rsidR="002A5119">
        <w:rPr>
          <w:rFonts w:hint="cs"/>
          <w:rtl/>
          <w:lang w:eastAsia="he-IL"/>
        </w:rPr>
        <w:t xml:space="preserve">קיימים </w:t>
      </w:r>
      <w:r>
        <w:rPr>
          <w:rFonts w:hint="cs"/>
          <w:rtl/>
          <w:lang w:eastAsia="he-IL"/>
        </w:rPr>
        <w:t>יימשכו לטובת אזו</w:t>
      </w:r>
      <w:r w:rsidR="003D255F">
        <w:rPr>
          <w:rFonts w:hint="cs"/>
          <w:rtl/>
          <w:lang w:eastAsia="he-IL"/>
        </w:rPr>
        <w:t xml:space="preserve">רים שאין בהם כרגע כדאיות כלכלית, שזה </w:t>
      </w:r>
      <w:r>
        <w:rPr>
          <w:rFonts w:hint="cs"/>
          <w:rtl/>
          <w:lang w:eastAsia="he-IL"/>
        </w:rPr>
        <w:t xml:space="preserve">בערך 90 מיליון </w:t>
      </w:r>
      <w:r w:rsidR="002A511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קל. זו בשורה</w:t>
      </w:r>
      <w:r w:rsidR="002A5119">
        <w:rPr>
          <w:rFonts w:hint="cs"/>
          <w:rtl/>
          <w:lang w:eastAsia="he-IL"/>
        </w:rPr>
        <w:t xml:space="preserve"> ענקית.</w:t>
      </w:r>
    </w:p>
    <w:p w:rsidR="008021F9" w:rsidRDefault="008021F9" w:rsidP="008021F9">
      <w:pPr>
        <w:rPr>
          <w:rtl/>
          <w:lang w:eastAsia="he-IL"/>
        </w:rPr>
      </w:pPr>
    </w:p>
    <w:p w:rsidR="002A5119" w:rsidRDefault="002A5119" w:rsidP="002A5119">
      <w:pPr>
        <w:pStyle w:val="a4"/>
        <w:keepNext/>
        <w:rPr>
          <w:rtl/>
        </w:rPr>
      </w:pPr>
      <w:bookmarkStart w:id="1227" w:name="ET_speaker_תומר_רוזנר_289"/>
      <w:r w:rsidRPr="002A511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5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:rsidR="002A5119" w:rsidRDefault="002A5119" w:rsidP="002A5119">
      <w:pPr>
        <w:pStyle w:val="KeepWithNext"/>
        <w:rPr>
          <w:rtl/>
          <w:lang w:eastAsia="he-IL"/>
        </w:rPr>
      </w:pPr>
    </w:p>
    <w:p w:rsidR="00FD7883" w:rsidRDefault="00FD7883" w:rsidP="008021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1228" w:name="_ETM_Q1_6838528"/>
      <w:bookmarkEnd w:id="1228"/>
      <w:r>
        <w:rPr>
          <w:rFonts w:hint="cs"/>
          <w:rtl/>
          <w:lang w:eastAsia="he-IL"/>
        </w:rPr>
        <w:t xml:space="preserve">מציעה שלפחות 25% מהכספים האלה </w:t>
      </w:r>
      <w:r w:rsidR="008021F9">
        <w:rPr>
          <w:rFonts w:hint="cs"/>
          <w:rtl/>
          <w:lang w:eastAsia="he-IL"/>
        </w:rPr>
        <w:t>יוקצו לרשויות</w:t>
      </w:r>
      <w:r>
        <w:rPr>
          <w:rFonts w:hint="cs"/>
          <w:rtl/>
          <w:lang w:eastAsia="he-IL"/>
        </w:rPr>
        <w:t xml:space="preserve"> מקומיות שאין בהן כדאיות כלכלית?</w:t>
      </w:r>
    </w:p>
    <w:p w:rsidR="00FD7883" w:rsidRDefault="00FD7883" w:rsidP="00FD7883">
      <w:pPr>
        <w:ind w:firstLine="0"/>
        <w:rPr>
          <w:rtl/>
          <w:lang w:eastAsia="he-IL"/>
        </w:rPr>
      </w:pPr>
    </w:p>
    <w:p w:rsidR="00FD7883" w:rsidRDefault="00FD7883" w:rsidP="00FD7883">
      <w:pPr>
        <w:pStyle w:val="a4"/>
        <w:keepNext/>
        <w:rPr>
          <w:rtl/>
        </w:rPr>
      </w:pPr>
      <w:bookmarkStart w:id="1229" w:name="_ETM_Q1_6842189"/>
      <w:bookmarkStart w:id="1230" w:name="ET_speaker_6275_290"/>
      <w:bookmarkEnd w:id="1229"/>
      <w:r w:rsidRPr="00FD788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FD7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"/>
    </w:p>
    <w:p w:rsidR="00FD7883" w:rsidRDefault="00FD7883" w:rsidP="00FD7883">
      <w:pPr>
        <w:pStyle w:val="KeepWithNext"/>
        <w:rPr>
          <w:rtl/>
        </w:rPr>
      </w:pPr>
    </w:p>
    <w:p w:rsidR="008021F9" w:rsidRDefault="00FD7883" w:rsidP="00FD7883">
      <w:pPr>
        <w:rPr>
          <w:rtl/>
        </w:rPr>
      </w:pPr>
      <w:bookmarkStart w:id="1231" w:name="_ETM_Q1_6842743"/>
      <w:bookmarkStart w:id="1232" w:name="_ETM_Q1_6842800"/>
      <w:bookmarkEnd w:id="1231"/>
      <w:bookmarkEnd w:id="1232"/>
      <w:r>
        <w:rPr>
          <w:rFonts w:hint="cs"/>
          <w:rtl/>
        </w:rPr>
        <w:t xml:space="preserve">בהחלט, זו הצעתי. </w:t>
      </w:r>
      <w:bookmarkStart w:id="1233" w:name="_ETM_Q1_6851174"/>
      <w:bookmarkEnd w:id="1233"/>
      <w:r w:rsidR="008021F9">
        <w:rPr>
          <w:rFonts w:hint="cs"/>
          <w:rtl/>
        </w:rPr>
        <w:t xml:space="preserve"> </w:t>
      </w:r>
    </w:p>
    <w:p w:rsidR="008021F9" w:rsidRDefault="008021F9" w:rsidP="008021F9">
      <w:pPr>
        <w:rPr>
          <w:rtl/>
          <w:lang w:eastAsia="he-IL"/>
        </w:rPr>
      </w:pPr>
    </w:p>
    <w:p w:rsidR="008021F9" w:rsidRDefault="008021F9" w:rsidP="008021F9">
      <w:pPr>
        <w:pStyle w:val="a4"/>
        <w:keepNext/>
        <w:rPr>
          <w:rtl/>
        </w:rPr>
      </w:pPr>
      <w:bookmarkStart w:id="1234" w:name="_ETM_Q1_6854059"/>
      <w:bookmarkStart w:id="1235" w:name="_ETM_Q1_6854657"/>
      <w:bookmarkStart w:id="1236" w:name="_ETM_Q1_6854704"/>
      <w:bookmarkStart w:id="1237" w:name="ET_speaker_5694_59"/>
      <w:bookmarkEnd w:id="1234"/>
      <w:bookmarkEnd w:id="1235"/>
      <w:bookmarkEnd w:id="1236"/>
      <w:r w:rsidRPr="008021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02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:rsidR="008021F9" w:rsidRDefault="008021F9" w:rsidP="008021F9">
      <w:pPr>
        <w:pStyle w:val="KeepWithNext"/>
        <w:rPr>
          <w:rtl/>
          <w:lang w:eastAsia="he-IL"/>
        </w:rPr>
      </w:pPr>
    </w:p>
    <w:p w:rsidR="00FD7883" w:rsidRPr="00FD7883" w:rsidRDefault="00FD7883" w:rsidP="00FD7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לנסח את זה בפריפריה, בדרום ובצפון. </w:t>
      </w:r>
    </w:p>
    <w:p w:rsidR="008021F9" w:rsidRDefault="008021F9" w:rsidP="008021F9">
      <w:pPr>
        <w:rPr>
          <w:rtl/>
          <w:lang w:eastAsia="he-IL"/>
        </w:rPr>
      </w:pPr>
    </w:p>
    <w:p w:rsidR="00FD7883" w:rsidRDefault="00FD7883" w:rsidP="00FD7883">
      <w:pPr>
        <w:pStyle w:val="af9"/>
        <w:keepNext/>
        <w:rPr>
          <w:rtl/>
          <w:lang w:eastAsia="he-IL"/>
        </w:rPr>
      </w:pPr>
      <w:bookmarkStart w:id="1238" w:name="_ETM_Q1_6873855"/>
      <w:bookmarkStart w:id="1239" w:name="_ETM_Q1_6873933"/>
      <w:bookmarkStart w:id="1240" w:name="_ETM_Q1_6875247"/>
      <w:bookmarkStart w:id="1241" w:name="ET_guest_אביעד_פרידמן_292"/>
      <w:bookmarkEnd w:id="1238"/>
      <w:bookmarkEnd w:id="1239"/>
      <w:bookmarkEnd w:id="1240"/>
      <w:r w:rsidRPr="00FD7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FD78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1"/>
    </w:p>
    <w:p w:rsidR="00FD7883" w:rsidRDefault="00FD7883" w:rsidP="00FD7883">
      <w:pPr>
        <w:pStyle w:val="KeepWithNext"/>
        <w:rPr>
          <w:rtl/>
          <w:lang w:eastAsia="he-IL"/>
        </w:rPr>
      </w:pPr>
    </w:p>
    <w:p w:rsidR="008021F9" w:rsidRDefault="00FD7883" w:rsidP="00BF556F">
      <w:pPr>
        <w:rPr>
          <w:rtl/>
          <w:lang w:eastAsia="he-IL"/>
        </w:rPr>
      </w:pPr>
      <w:bookmarkStart w:id="1242" w:name="_ETM_Q1_6875785"/>
      <w:bookmarkStart w:id="1243" w:name="_ETM_Q1_6875833"/>
      <w:bookmarkEnd w:id="1242"/>
      <w:bookmarkEnd w:id="1243"/>
      <w:r>
        <w:rPr>
          <w:rFonts w:hint="cs"/>
          <w:rtl/>
          <w:lang w:eastAsia="he-IL"/>
        </w:rPr>
        <w:t>הנושא של התחדשות עירונית הוא נ</w:t>
      </w:r>
      <w:r w:rsidR="008021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 חשוב, צריך לתת עליו את הדעת, אבל לא כל הדברים יכולים להיפתר בתוך </w:t>
      </w:r>
      <w:bookmarkStart w:id="1244" w:name="_ETM_Q1_6892360"/>
      <w:bookmarkEnd w:id="1244"/>
      <w:r>
        <w:rPr>
          <w:rFonts w:hint="cs"/>
          <w:rtl/>
          <w:lang w:eastAsia="he-IL"/>
        </w:rPr>
        <w:t>הדברים האלה</w:t>
      </w:r>
      <w:r w:rsidR="008021F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כשישבתי פה ב</w:t>
      </w:r>
      <w:r w:rsidR="008021F9">
        <w:rPr>
          <w:rFonts w:hint="cs"/>
          <w:rtl/>
          <w:lang w:eastAsia="he-IL"/>
        </w:rPr>
        <w:t xml:space="preserve">חוק </w:t>
      </w:r>
      <w:proofErr w:type="spellStart"/>
      <w:r w:rsidR="008021F9">
        <w:rPr>
          <w:rFonts w:hint="cs"/>
          <w:rtl/>
          <w:lang w:eastAsia="he-IL"/>
        </w:rPr>
        <w:t>הותמ</w:t>
      </w:r>
      <w:r>
        <w:rPr>
          <w:rFonts w:hint="cs"/>
          <w:rtl/>
          <w:lang w:eastAsia="he-IL"/>
        </w:rPr>
        <w:t>"</w:t>
      </w:r>
      <w:r w:rsidR="00DE5F54">
        <w:rPr>
          <w:rFonts w:hint="cs"/>
          <w:rtl/>
          <w:lang w:eastAsia="he-IL"/>
        </w:rPr>
        <w:t>ל</w:t>
      </w:r>
      <w:proofErr w:type="spellEnd"/>
      <w:r w:rsidR="008021F9">
        <w:rPr>
          <w:rFonts w:hint="cs"/>
          <w:rtl/>
          <w:lang w:eastAsia="he-IL"/>
        </w:rPr>
        <w:t xml:space="preserve"> הזדה</w:t>
      </w:r>
      <w:r>
        <w:rPr>
          <w:rFonts w:hint="cs"/>
          <w:rtl/>
          <w:lang w:eastAsia="he-IL"/>
        </w:rPr>
        <w:t>י</w:t>
      </w:r>
      <w:r w:rsidR="008021F9">
        <w:rPr>
          <w:rFonts w:hint="cs"/>
          <w:rtl/>
          <w:lang w:eastAsia="he-IL"/>
        </w:rPr>
        <w:t xml:space="preserve">תי עם טענות </w:t>
      </w:r>
      <w:r>
        <w:rPr>
          <w:rFonts w:hint="cs"/>
          <w:rtl/>
          <w:lang w:eastAsia="he-IL"/>
        </w:rPr>
        <w:t xml:space="preserve">חברי הכנסת שאמרו: בואו לא נקדם הרבה </w:t>
      </w:r>
      <w:bookmarkStart w:id="1245" w:name="_ETM_Q1_6897910"/>
      <w:bookmarkEnd w:id="1245"/>
      <w:proofErr w:type="spellStart"/>
      <w:r>
        <w:rPr>
          <w:rFonts w:hint="cs"/>
          <w:rtl/>
          <w:lang w:eastAsia="he-IL"/>
        </w:rPr>
        <w:t>בותמ"ל</w:t>
      </w:r>
      <w:proofErr w:type="spellEnd"/>
      <w:r>
        <w:rPr>
          <w:rFonts w:hint="cs"/>
          <w:rtl/>
          <w:lang w:eastAsia="he-IL"/>
        </w:rPr>
        <w:t>, כ</w:t>
      </w:r>
      <w:r w:rsidR="008021F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 שנוכל לעשות הרבה בתוך ההתחדשות העירונית.</w:t>
      </w:r>
      <w:r w:rsidR="008021F9">
        <w:rPr>
          <w:rFonts w:hint="cs"/>
          <w:rtl/>
          <w:lang w:eastAsia="he-IL"/>
        </w:rPr>
        <w:t xml:space="preserve"> תמכנו ב</w:t>
      </w:r>
      <w:r>
        <w:rPr>
          <w:rFonts w:hint="cs"/>
          <w:rtl/>
          <w:lang w:eastAsia="he-IL"/>
        </w:rPr>
        <w:t xml:space="preserve">גישה הזאת, צמצמנו </w:t>
      </w:r>
      <w:bookmarkStart w:id="1246" w:name="_ETM_Q1_6908272"/>
      <w:bookmarkEnd w:id="124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מאוד, כאשר היעד שהציבו</w:t>
      </w:r>
      <w:r w:rsidR="008021F9">
        <w:rPr>
          <w:rFonts w:hint="cs"/>
          <w:rtl/>
          <w:lang w:eastAsia="he-IL"/>
        </w:rPr>
        <w:t xml:space="preserve"> חבר</w:t>
      </w:r>
      <w:r>
        <w:rPr>
          <w:rFonts w:hint="cs"/>
          <w:rtl/>
          <w:lang w:eastAsia="he-IL"/>
        </w:rPr>
        <w:t xml:space="preserve">י </w:t>
      </w:r>
      <w:bookmarkStart w:id="1247" w:name="_ETM_Q1_6911608"/>
      <w:bookmarkEnd w:id="1247"/>
      <w:r>
        <w:rPr>
          <w:rFonts w:hint="cs"/>
          <w:rtl/>
          <w:lang w:eastAsia="he-IL"/>
        </w:rPr>
        <w:t>הכנסת פה היה שלפחות נגיע למספרים</w:t>
      </w:r>
      <w:r w:rsidR="008021F9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25% או דברים כאלה</w:t>
      </w:r>
      <w:r w:rsidR="008021F9">
        <w:rPr>
          <w:rFonts w:hint="cs"/>
          <w:rtl/>
          <w:lang w:eastAsia="he-IL"/>
        </w:rPr>
        <w:t>. אם רוצים לה</w:t>
      </w:r>
      <w:r>
        <w:rPr>
          <w:rFonts w:hint="cs"/>
          <w:rtl/>
          <w:lang w:eastAsia="he-IL"/>
        </w:rPr>
        <w:t xml:space="preserve">גיע </w:t>
      </w:r>
      <w:r w:rsidR="008021F9">
        <w:rPr>
          <w:rFonts w:hint="cs"/>
          <w:rtl/>
          <w:lang w:eastAsia="he-IL"/>
        </w:rPr>
        <w:t>למספרים גבוהים בהתחדשות עירוני</w:t>
      </w:r>
      <w:r>
        <w:rPr>
          <w:rFonts w:hint="cs"/>
          <w:rtl/>
          <w:lang w:eastAsia="he-IL"/>
        </w:rPr>
        <w:t>ת</w:t>
      </w:r>
      <w:r w:rsidR="008021F9">
        <w:rPr>
          <w:rFonts w:hint="cs"/>
          <w:rtl/>
          <w:lang w:eastAsia="he-IL"/>
        </w:rPr>
        <w:t xml:space="preserve">, </w:t>
      </w:r>
      <w:bookmarkStart w:id="1248" w:name="_ETM_Q1_6926303"/>
      <w:bookmarkEnd w:id="1248"/>
      <w:r>
        <w:rPr>
          <w:rFonts w:hint="cs"/>
          <w:rtl/>
          <w:lang w:eastAsia="he-IL"/>
        </w:rPr>
        <w:t xml:space="preserve">אפילו ל-15%, 20% מתוך ההתחדשות העירונית, הכסף הזה צריך להיות במקומות שבאמת יכולים להביא </w:t>
      </w:r>
      <w:bookmarkStart w:id="1249" w:name="_ETM_Q1_6933924"/>
      <w:bookmarkEnd w:id="1249"/>
      <w:r>
        <w:rPr>
          <w:rFonts w:hint="cs"/>
          <w:rtl/>
          <w:lang w:eastAsia="he-IL"/>
        </w:rPr>
        <w:t>מספרים יותר גבוהים</w:t>
      </w:r>
      <w:r w:rsidR="008021F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כן</w:t>
      </w:r>
      <w:r w:rsidR="008021F9">
        <w:rPr>
          <w:rFonts w:hint="cs"/>
          <w:rtl/>
          <w:lang w:eastAsia="he-IL"/>
        </w:rPr>
        <w:t xml:space="preserve"> יש מקום לתת התייחסות שלא קיימת היום לנושאים הפר</w:t>
      </w:r>
      <w:r>
        <w:rPr>
          <w:rFonts w:hint="cs"/>
          <w:rtl/>
          <w:lang w:eastAsia="he-IL"/>
        </w:rPr>
        <w:t xml:space="preserve">יפריאליים, </w:t>
      </w:r>
      <w:r w:rsidR="008021F9">
        <w:rPr>
          <w:rFonts w:hint="cs"/>
          <w:rtl/>
          <w:lang w:eastAsia="he-IL"/>
        </w:rPr>
        <w:t>בעיקר למקומות שאין בה</w:t>
      </w:r>
      <w:r>
        <w:rPr>
          <w:rFonts w:hint="cs"/>
          <w:rtl/>
          <w:lang w:eastAsia="he-IL"/>
        </w:rPr>
        <w:t>ם כדאיות כלכלית</w:t>
      </w:r>
      <w:r w:rsidR="008021F9">
        <w:rPr>
          <w:rFonts w:hint="cs"/>
          <w:rtl/>
          <w:lang w:eastAsia="he-IL"/>
        </w:rPr>
        <w:t>. אני רוצה לנסות</w:t>
      </w:r>
      <w:r>
        <w:rPr>
          <w:rFonts w:hint="cs"/>
          <w:rtl/>
          <w:lang w:eastAsia="he-IL"/>
        </w:rPr>
        <w:t xml:space="preserve"> להציע איזו שהיא הצעה. </w:t>
      </w:r>
    </w:p>
    <w:p w:rsidR="008021F9" w:rsidRDefault="008021F9" w:rsidP="008021F9">
      <w:pPr>
        <w:rPr>
          <w:rtl/>
          <w:lang w:eastAsia="he-IL"/>
        </w:rPr>
      </w:pPr>
    </w:p>
    <w:p w:rsidR="008021F9" w:rsidRDefault="008021F9" w:rsidP="008021F9">
      <w:pPr>
        <w:pStyle w:val="a4"/>
        <w:keepNext/>
        <w:rPr>
          <w:rtl/>
        </w:rPr>
      </w:pPr>
      <w:bookmarkStart w:id="1250" w:name="ET_speaker_6275_60"/>
      <w:r w:rsidRPr="008021F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802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:rsidR="008021F9" w:rsidRDefault="008021F9" w:rsidP="008021F9">
      <w:pPr>
        <w:pStyle w:val="KeepWithNext"/>
        <w:rPr>
          <w:rtl/>
          <w:lang w:eastAsia="he-IL"/>
        </w:rPr>
      </w:pPr>
    </w:p>
    <w:p w:rsidR="00FD7883" w:rsidRDefault="00FD7883" w:rsidP="00FD788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ההצעה?</w:t>
      </w:r>
    </w:p>
    <w:p w:rsidR="00FD7883" w:rsidRDefault="00FD7883" w:rsidP="005F5898">
      <w:pPr>
        <w:ind w:firstLine="0"/>
        <w:rPr>
          <w:rtl/>
          <w:lang w:eastAsia="he-IL"/>
        </w:rPr>
      </w:pPr>
    </w:p>
    <w:p w:rsidR="005F5898" w:rsidRDefault="005F5898" w:rsidP="005F5898">
      <w:pPr>
        <w:pStyle w:val="a4"/>
        <w:keepNext/>
        <w:rPr>
          <w:rtl/>
        </w:rPr>
      </w:pPr>
      <w:bookmarkStart w:id="1251" w:name="_ETM_Q1_6978969"/>
      <w:bookmarkStart w:id="1252" w:name="ET_speaker_5787_294"/>
      <w:bookmarkEnd w:id="1251"/>
      <w:r w:rsidRPr="005F58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F58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:rsidR="005F5898" w:rsidRDefault="005F5898" w:rsidP="005F5898">
      <w:pPr>
        <w:pStyle w:val="KeepWithNext"/>
        <w:rPr>
          <w:rtl/>
          <w:lang w:eastAsia="he-IL"/>
        </w:rPr>
      </w:pPr>
    </w:p>
    <w:p w:rsidR="005F5898" w:rsidRDefault="005F5898" w:rsidP="005F5898">
      <w:pPr>
        <w:rPr>
          <w:rtl/>
          <w:lang w:eastAsia="he-IL"/>
        </w:rPr>
      </w:pPr>
      <w:bookmarkStart w:id="1253" w:name="_ETM_Q1_6979655"/>
      <w:bookmarkStart w:id="1254" w:name="_ETM_Q1_6979722"/>
      <w:bookmarkEnd w:id="1253"/>
      <w:bookmarkEnd w:id="1254"/>
      <w:r>
        <w:rPr>
          <w:rFonts w:hint="cs"/>
          <w:rtl/>
          <w:lang w:eastAsia="he-IL"/>
        </w:rPr>
        <w:t xml:space="preserve">אני דווקא תומך </w:t>
      </w:r>
      <w:bookmarkStart w:id="1255" w:name="_ETM_Q1_6982894"/>
      <w:bookmarkEnd w:id="1255"/>
      <w:r>
        <w:rPr>
          <w:rFonts w:hint="cs"/>
          <w:rtl/>
          <w:lang w:eastAsia="he-IL"/>
        </w:rPr>
        <w:t>בהצעה של שרון.</w:t>
      </w:r>
      <w:bookmarkStart w:id="1256" w:name="_ETM_Q1_6984551"/>
      <w:bookmarkEnd w:id="1256"/>
    </w:p>
    <w:p w:rsidR="005F5898" w:rsidRPr="005F5898" w:rsidRDefault="005F5898" w:rsidP="005F5898">
      <w:pPr>
        <w:rPr>
          <w:rtl/>
          <w:lang w:eastAsia="he-IL"/>
        </w:rPr>
      </w:pPr>
      <w:bookmarkStart w:id="1257" w:name="_ETM_Q1_6984627"/>
      <w:bookmarkEnd w:id="1257"/>
    </w:p>
    <w:p w:rsidR="00FD7883" w:rsidRDefault="00FD7883" w:rsidP="00FD7883">
      <w:pPr>
        <w:pStyle w:val="af9"/>
        <w:keepNext/>
        <w:rPr>
          <w:rtl/>
          <w:lang w:eastAsia="he-IL"/>
        </w:rPr>
      </w:pPr>
      <w:bookmarkStart w:id="1258" w:name="_ETM_Q1_6970208"/>
      <w:bookmarkStart w:id="1259" w:name="ET_guest_אביעד_פרידמן_293"/>
      <w:bookmarkEnd w:id="1258"/>
      <w:r w:rsidRPr="00FD7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FD78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9"/>
    </w:p>
    <w:p w:rsidR="00FD7883" w:rsidRDefault="00FD7883" w:rsidP="00FD7883">
      <w:pPr>
        <w:pStyle w:val="KeepWithNext"/>
        <w:rPr>
          <w:rtl/>
          <w:lang w:eastAsia="he-IL"/>
        </w:rPr>
      </w:pPr>
    </w:p>
    <w:p w:rsidR="008021F9" w:rsidRDefault="008021F9" w:rsidP="008021F9">
      <w:pPr>
        <w:rPr>
          <w:rtl/>
          <w:lang w:eastAsia="he-IL"/>
        </w:rPr>
      </w:pPr>
      <w:bookmarkStart w:id="1260" w:name="_ETM_Q1_6970733"/>
      <w:bookmarkStart w:id="1261" w:name="_ETM_Q1_6970795"/>
      <w:bookmarkEnd w:id="1260"/>
      <w:bookmarkEnd w:id="1261"/>
      <w:r>
        <w:rPr>
          <w:rFonts w:hint="cs"/>
          <w:rtl/>
          <w:lang w:eastAsia="he-IL"/>
        </w:rPr>
        <w:t>אנחנו רוצים ל</w:t>
      </w:r>
      <w:r w:rsidR="005F58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ציע משהו שנותן מקום</w:t>
      </w:r>
      <w:r w:rsidR="005F5898">
        <w:rPr>
          <w:rFonts w:hint="cs"/>
          <w:rtl/>
          <w:lang w:eastAsia="he-IL"/>
        </w:rPr>
        <w:t xml:space="preserve">, אבל - - </w:t>
      </w:r>
    </w:p>
    <w:p w:rsidR="008021F9" w:rsidRDefault="008021F9" w:rsidP="008021F9">
      <w:pPr>
        <w:rPr>
          <w:rtl/>
          <w:lang w:eastAsia="he-IL"/>
        </w:rPr>
      </w:pPr>
    </w:p>
    <w:p w:rsidR="008021F9" w:rsidRDefault="008021F9" w:rsidP="008021F9">
      <w:pPr>
        <w:rPr>
          <w:rtl/>
          <w:lang w:eastAsia="he-IL"/>
        </w:rPr>
      </w:pPr>
    </w:p>
    <w:p w:rsidR="008021F9" w:rsidRDefault="008021F9" w:rsidP="008021F9">
      <w:pPr>
        <w:pStyle w:val="a4"/>
        <w:keepNext/>
        <w:rPr>
          <w:rtl/>
        </w:rPr>
      </w:pPr>
      <w:bookmarkStart w:id="1262" w:name="ET_speaker_5771_61"/>
      <w:r w:rsidRPr="008021F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02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:rsidR="008021F9" w:rsidRDefault="008021F9" w:rsidP="008021F9">
      <w:pPr>
        <w:pStyle w:val="KeepWithNext"/>
        <w:rPr>
          <w:rtl/>
          <w:lang w:eastAsia="he-IL"/>
        </w:rPr>
      </w:pPr>
    </w:p>
    <w:p w:rsidR="008021F9" w:rsidRDefault="00B124F2" w:rsidP="00DE5F54">
      <w:pPr>
        <w:rPr>
          <w:rtl/>
          <w:lang w:eastAsia="he-IL"/>
        </w:rPr>
      </w:pPr>
      <w:bookmarkStart w:id="1263" w:name="_ETM_Q1_6996464"/>
      <w:bookmarkEnd w:id="1263"/>
      <w:r>
        <w:rPr>
          <w:rFonts w:hint="cs"/>
          <w:rtl/>
          <w:lang w:eastAsia="he-IL"/>
        </w:rPr>
        <w:t>כש</w:t>
      </w:r>
      <w:r w:rsidR="00ED36F5">
        <w:rPr>
          <w:rFonts w:hint="cs"/>
          <w:rtl/>
          <w:lang w:eastAsia="he-IL"/>
        </w:rPr>
        <w:t xml:space="preserve">הנושא הזה עלה אצלי בדיון אמרתי </w:t>
      </w:r>
      <w:bookmarkStart w:id="1264" w:name="_ETM_Q1_6994902"/>
      <w:bookmarkEnd w:id="1264"/>
      <w:r w:rsidR="00ED36F5">
        <w:rPr>
          <w:rFonts w:hint="cs"/>
          <w:rtl/>
          <w:lang w:eastAsia="he-IL"/>
        </w:rPr>
        <w:t xml:space="preserve">שאני מתנגד לביטול הקרן. </w:t>
      </w:r>
      <w:r w:rsidR="008021F9">
        <w:rPr>
          <w:rFonts w:hint="cs"/>
          <w:rtl/>
          <w:lang w:eastAsia="he-IL"/>
        </w:rPr>
        <w:t xml:space="preserve">אני </w:t>
      </w:r>
      <w:r w:rsidR="007B0387">
        <w:rPr>
          <w:rFonts w:hint="cs"/>
          <w:rtl/>
          <w:lang w:eastAsia="he-IL"/>
        </w:rPr>
        <w:t xml:space="preserve">מבין </w:t>
      </w:r>
      <w:r w:rsidR="008021F9">
        <w:rPr>
          <w:rFonts w:hint="cs"/>
          <w:rtl/>
          <w:lang w:eastAsia="he-IL"/>
        </w:rPr>
        <w:t>את הממשלה שאומרת ש</w:t>
      </w:r>
      <w:r w:rsidR="007B0387">
        <w:rPr>
          <w:rFonts w:hint="cs"/>
          <w:rtl/>
          <w:lang w:eastAsia="he-IL"/>
        </w:rPr>
        <w:t>הקרן לא מולאה לאורך השנים</w:t>
      </w:r>
      <w:r w:rsidR="008021F9">
        <w:rPr>
          <w:rFonts w:hint="cs"/>
          <w:rtl/>
          <w:lang w:eastAsia="he-IL"/>
        </w:rPr>
        <w:t xml:space="preserve"> כי לא נק</w:t>
      </w:r>
      <w:r w:rsidR="00ED36F5">
        <w:rPr>
          <w:rFonts w:hint="cs"/>
          <w:rtl/>
          <w:lang w:eastAsia="he-IL"/>
        </w:rPr>
        <w:t xml:space="preserve">בעו היעדים בחוק. </w:t>
      </w:r>
      <w:r w:rsidR="008021F9">
        <w:rPr>
          <w:rFonts w:hint="cs"/>
          <w:rtl/>
          <w:lang w:eastAsia="he-IL"/>
        </w:rPr>
        <w:t xml:space="preserve">אני מבין שיש </w:t>
      </w:r>
      <w:r w:rsidR="00ED36F5">
        <w:rPr>
          <w:rFonts w:hint="cs"/>
          <w:rtl/>
          <w:lang w:eastAsia="he-IL"/>
        </w:rPr>
        <w:t xml:space="preserve">גם </w:t>
      </w:r>
      <w:r w:rsidR="008021F9">
        <w:rPr>
          <w:rFonts w:hint="cs"/>
          <w:rtl/>
          <w:lang w:eastAsia="he-IL"/>
        </w:rPr>
        <w:t>סיכום לפ</w:t>
      </w:r>
      <w:r w:rsidR="00ED36F5">
        <w:rPr>
          <w:rFonts w:hint="cs"/>
          <w:rtl/>
          <w:lang w:eastAsia="he-IL"/>
        </w:rPr>
        <w:t>תח א</w:t>
      </w:r>
      <w:r w:rsidR="008021F9">
        <w:rPr>
          <w:rFonts w:hint="cs"/>
          <w:rtl/>
          <w:lang w:eastAsia="he-IL"/>
        </w:rPr>
        <w:t>זו</w:t>
      </w:r>
      <w:r w:rsidR="00ED36F5">
        <w:rPr>
          <w:rFonts w:hint="cs"/>
          <w:rtl/>
          <w:lang w:eastAsia="he-IL"/>
        </w:rPr>
        <w:t>ר</w:t>
      </w:r>
      <w:r w:rsidR="008021F9">
        <w:rPr>
          <w:rFonts w:hint="cs"/>
          <w:rtl/>
          <w:lang w:eastAsia="he-IL"/>
        </w:rPr>
        <w:t xml:space="preserve">ים של התחדשות עירונית באזורי ביקוש, </w:t>
      </w:r>
      <w:r w:rsidR="007B0387">
        <w:rPr>
          <w:rFonts w:hint="cs"/>
          <w:rtl/>
          <w:lang w:eastAsia="he-IL"/>
        </w:rPr>
        <w:t>כמו לוד ו</w:t>
      </w:r>
      <w:r w:rsidR="008021F9">
        <w:rPr>
          <w:rFonts w:hint="cs"/>
          <w:rtl/>
          <w:lang w:eastAsia="he-IL"/>
        </w:rPr>
        <w:t xml:space="preserve">מקומות אחרים. אנחנו לא רוצים לפגוע </w:t>
      </w:r>
      <w:r w:rsidR="00ED36F5">
        <w:rPr>
          <w:rFonts w:hint="cs"/>
          <w:rtl/>
          <w:lang w:eastAsia="he-IL"/>
        </w:rPr>
        <w:t>ב</w:t>
      </w:r>
      <w:r w:rsidR="008021F9">
        <w:rPr>
          <w:rFonts w:hint="cs"/>
          <w:rtl/>
          <w:lang w:eastAsia="he-IL"/>
        </w:rPr>
        <w:t>או</w:t>
      </w:r>
      <w:r w:rsidR="00ED36F5">
        <w:rPr>
          <w:rFonts w:hint="cs"/>
          <w:rtl/>
          <w:lang w:eastAsia="he-IL"/>
        </w:rPr>
        <w:t>ת</w:t>
      </w:r>
      <w:r w:rsidR="007B0387">
        <w:rPr>
          <w:rFonts w:hint="cs"/>
          <w:rtl/>
          <w:lang w:eastAsia="he-IL"/>
        </w:rPr>
        <w:t>ם אזורים</w:t>
      </w:r>
      <w:r w:rsidR="008021F9">
        <w:rPr>
          <w:rFonts w:hint="cs"/>
          <w:rtl/>
          <w:lang w:eastAsia="he-IL"/>
        </w:rPr>
        <w:t xml:space="preserve"> </w:t>
      </w:r>
      <w:r w:rsidR="007B03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באותן </w:t>
      </w:r>
      <w:r w:rsidR="00ED36F5">
        <w:rPr>
          <w:rFonts w:hint="cs"/>
          <w:rtl/>
          <w:lang w:eastAsia="he-IL"/>
        </w:rPr>
        <w:t xml:space="preserve">הסכמות </w:t>
      </w:r>
      <w:bookmarkStart w:id="1265" w:name="_ETM_Q1_7033647"/>
      <w:bookmarkEnd w:id="1265"/>
      <w:r w:rsidR="00ED36F5">
        <w:rPr>
          <w:rFonts w:hint="cs"/>
          <w:rtl/>
          <w:lang w:eastAsia="he-IL"/>
        </w:rPr>
        <w:t xml:space="preserve">שהגיע </w:t>
      </w:r>
      <w:r w:rsidR="007B0387">
        <w:rPr>
          <w:rFonts w:hint="cs"/>
          <w:rtl/>
          <w:lang w:eastAsia="he-IL"/>
        </w:rPr>
        <w:t xml:space="preserve">אליהן </w:t>
      </w:r>
      <w:r w:rsidR="00ED36F5">
        <w:rPr>
          <w:rFonts w:hint="cs"/>
          <w:rtl/>
          <w:lang w:eastAsia="he-IL"/>
        </w:rPr>
        <w:t xml:space="preserve">משרד השיכון עם </w:t>
      </w:r>
      <w:r w:rsidR="007B0387">
        <w:rPr>
          <w:rFonts w:hint="cs"/>
          <w:rtl/>
          <w:lang w:eastAsia="he-IL"/>
        </w:rPr>
        <w:t xml:space="preserve">משרד </w:t>
      </w:r>
      <w:r w:rsidR="00ED36F5">
        <w:rPr>
          <w:rFonts w:hint="cs"/>
          <w:rtl/>
          <w:lang w:eastAsia="he-IL"/>
        </w:rPr>
        <w:t xml:space="preserve">האוצר בכל הנוגע לפיתוח תשתיות של </w:t>
      </w:r>
      <w:bookmarkStart w:id="1266" w:name="_ETM_Q1_7037815"/>
      <w:bookmarkEnd w:id="1266"/>
      <w:r w:rsidR="00ED36F5">
        <w:rPr>
          <w:rFonts w:hint="cs"/>
          <w:rtl/>
          <w:lang w:eastAsia="he-IL"/>
        </w:rPr>
        <w:t xml:space="preserve">התחדשות עירונית. </w:t>
      </w:r>
      <w:r w:rsidR="007B0387">
        <w:rPr>
          <w:rFonts w:hint="cs"/>
          <w:rtl/>
          <w:lang w:eastAsia="he-IL"/>
        </w:rPr>
        <w:t>אני ח</w:t>
      </w:r>
      <w:r w:rsidR="00ED36F5">
        <w:rPr>
          <w:rFonts w:hint="cs"/>
          <w:rtl/>
          <w:lang w:eastAsia="he-IL"/>
        </w:rPr>
        <w:t>ו</w:t>
      </w:r>
      <w:r w:rsidR="007B0387">
        <w:rPr>
          <w:rFonts w:hint="cs"/>
          <w:rtl/>
          <w:lang w:eastAsia="he-IL"/>
        </w:rPr>
        <w:t>ש</w:t>
      </w:r>
      <w:r w:rsidR="00ED36F5">
        <w:rPr>
          <w:rFonts w:hint="cs"/>
          <w:rtl/>
          <w:lang w:eastAsia="he-IL"/>
        </w:rPr>
        <w:t>ב שצריך להגיע</w:t>
      </w:r>
      <w:r w:rsidR="00140B01">
        <w:rPr>
          <w:rFonts w:hint="cs"/>
          <w:rtl/>
          <w:lang w:eastAsia="he-IL"/>
        </w:rPr>
        <w:t xml:space="preserve"> לאיזון בין הרצון שלנו </w:t>
      </w:r>
      <w:r w:rsidR="008021F9">
        <w:rPr>
          <w:rFonts w:hint="cs"/>
          <w:rtl/>
          <w:lang w:eastAsia="he-IL"/>
        </w:rPr>
        <w:t>שהקרן תמשיך להתקיים,</w:t>
      </w:r>
      <w:r w:rsidR="00140B01">
        <w:rPr>
          <w:rFonts w:hint="cs"/>
          <w:rtl/>
          <w:lang w:eastAsia="he-IL"/>
        </w:rPr>
        <w:t xml:space="preserve"> או </w:t>
      </w:r>
      <w:r w:rsidR="008021F9">
        <w:rPr>
          <w:rFonts w:hint="cs"/>
          <w:rtl/>
          <w:lang w:eastAsia="he-IL"/>
        </w:rPr>
        <w:t xml:space="preserve">לפחות יהיה </w:t>
      </w:r>
      <w:r w:rsidR="00140B01">
        <w:rPr>
          <w:rFonts w:hint="cs"/>
          <w:rtl/>
          <w:lang w:eastAsia="he-IL"/>
        </w:rPr>
        <w:t xml:space="preserve">מקור </w:t>
      </w:r>
      <w:r w:rsidR="008021F9">
        <w:rPr>
          <w:rFonts w:hint="cs"/>
          <w:rtl/>
          <w:lang w:eastAsia="he-IL"/>
        </w:rPr>
        <w:t>תקציב</w:t>
      </w:r>
      <w:r w:rsidR="00140B01">
        <w:rPr>
          <w:rFonts w:hint="cs"/>
          <w:rtl/>
          <w:lang w:eastAsia="he-IL"/>
        </w:rPr>
        <w:t>י ממשלתי ל</w:t>
      </w:r>
      <w:r w:rsidR="008021F9">
        <w:rPr>
          <w:rFonts w:hint="cs"/>
          <w:rtl/>
          <w:lang w:eastAsia="he-IL"/>
        </w:rPr>
        <w:t>או</w:t>
      </w:r>
      <w:r w:rsidR="00140B01">
        <w:rPr>
          <w:rFonts w:hint="cs"/>
          <w:rtl/>
          <w:lang w:eastAsia="he-IL"/>
        </w:rPr>
        <w:t>ת</w:t>
      </w:r>
      <w:r w:rsidR="008021F9">
        <w:rPr>
          <w:rFonts w:hint="cs"/>
          <w:rtl/>
          <w:lang w:eastAsia="he-IL"/>
        </w:rPr>
        <w:t xml:space="preserve">ם </w:t>
      </w:r>
      <w:r w:rsidR="00140B01">
        <w:rPr>
          <w:rFonts w:hint="cs"/>
          <w:rtl/>
          <w:lang w:eastAsia="he-IL"/>
        </w:rPr>
        <w:t xml:space="preserve">מקומות על השבר </w:t>
      </w:r>
      <w:bookmarkStart w:id="1267" w:name="_ETM_Q1_7065021"/>
      <w:bookmarkEnd w:id="1267"/>
      <w:r w:rsidR="00140B01">
        <w:rPr>
          <w:rFonts w:hint="cs"/>
          <w:rtl/>
          <w:lang w:eastAsia="he-IL"/>
        </w:rPr>
        <w:t xml:space="preserve">הסורי-אפריקאי, אותם </w:t>
      </w:r>
      <w:r w:rsidR="008021F9">
        <w:rPr>
          <w:rFonts w:hint="cs"/>
          <w:rtl/>
          <w:lang w:eastAsia="he-IL"/>
        </w:rPr>
        <w:t xml:space="preserve">ישובים שהזכירה </w:t>
      </w:r>
      <w:r w:rsidR="00140B01">
        <w:rPr>
          <w:rFonts w:hint="cs"/>
          <w:rtl/>
          <w:lang w:eastAsia="he-IL"/>
        </w:rPr>
        <w:t xml:space="preserve">שרון </w:t>
      </w:r>
      <w:r w:rsidR="008021F9">
        <w:rPr>
          <w:rFonts w:hint="cs"/>
          <w:rtl/>
          <w:lang w:eastAsia="he-IL"/>
        </w:rPr>
        <w:t>שלא קיבלו עד היום מענה משום ממשלה בנושא של התחדשות עירוני</w:t>
      </w:r>
      <w:r w:rsidR="00140B01">
        <w:rPr>
          <w:rFonts w:hint="cs"/>
          <w:rtl/>
          <w:lang w:eastAsia="he-IL"/>
        </w:rPr>
        <w:t>ת</w:t>
      </w:r>
      <w:r w:rsidR="008021F9">
        <w:rPr>
          <w:rFonts w:hint="cs"/>
          <w:rtl/>
          <w:lang w:eastAsia="he-IL"/>
        </w:rPr>
        <w:t xml:space="preserve">, </w:t>
      </w:r>
      <w:bookmarkStart w:id="1268" w:name="_ETM_Q1_7080349"/>
      <w:bookmarkEnd w:id="1268"/>
      <w:r w:rsidR="007B0387">
        <w:rPr>
          <w:rFonts w:hint="cs"/>
          <w:rtl/>
          <w:lang w:eastAsia="he-IL"/>
        </w:rPr>
        <w:t>לבין</w:t>
      </w:r>
      <w:r w:rsidR="008021F9">
        <w:rPr>
          <w:rFonts w:hint="cs"/>
          <w:rtl/>
          <w:lang w:eastAsia="he-IL"/>
        </w:rPr>
        <w:t xml:space="preserve"> הרצון שלנו לממש את אותם פיתוחים בא</w:t>
      </w:r>
      <w:r w:rsidR="00140B01">
        <w:rPr>
          <w:rFonts w:hint="cs"/>
          <w:rtl/>
          <w:lang w:eastAsia="he-IL"/>
        </w:rPr>
        <w:t>זורי ביקוש. אני חושב ש</w:t>
      </w:r>
      <w:r w:rsidR="007B0387">
        <w:rPr>
          <w:rFonts w:hint="cs"/>
          <w:rtl/>
          <w:lang w:eastAsia="he-IL"/>
        </w:rPr>
        <w:t>צ</w:t>
      </w:r>
      <w:r w:rsidR="00140B01">
        <w:rPr>
          <w:rFonts w:hint="cs"/>
          <w:rtl/>
          <w:lang w:eastAsia="he-IL"/>
        </w:rPr>
        <w:t>ריך להשאיר את הקרן</w:t>
      </w:r>
      <w:r w:rsidR="008021F9">
        <w:rPr>
          <w:rFonts w:hint="cs"/>
          <w:rtl/>
          <w:lang w:eastAsia="he-IL"/>
        </w:rPr>
        <w:t>,</w:t>
      </w:r>
      <w:r w:rsidR="00140B01">
        <w:rPr>
          <w:rFonts w:hint="cs"/>
          <w:rtl/>
          <w:lang w:eastAsia="he-IL"/>
        </w:rPr>
        <w:t xml:space="preserve"> </w:t>
      </w:r>
      <w:r w:rsidR="007B0387">
        <w:rPr>
          <w:rFonts w:hint="cs"/>
          <w:rtl/>
          <w:lang w:eastAsia="he-IL"/>
        </w:rPr>
        <w:t>או לפחות לפתוח קרן חדשה</w:t>
      </w:r>
      <w:r w:rsidR="008021F9">
        <w:rPr>
          <w:rFonts w:hint="cs"/>
          <w:rtl/>
          <w:lang w:eastAsia="he-IL"/>
        </w:rPr>
        <w:t xml:space="preserve"> </w:t>
      </w:r>
      <w:bookmarkStart w:id="1269" w:name="_ETM_Q1_7089190"/>
      <w:bookmarkEnd w:id="1269"/>
      <w:r w:rsidR="00140B01">
        <w:rPr>
          <w:rFonts w:hint="cs"/>
          <w:rtl/>
          <w:lang w:eastAsia="he-IL"/>
        </w:rPr>
        <w:t xml:space="preserve">שתתחיל להתמלא בצורה אחרת מעתה </w:t>
      </w:r>
      <w:bookmarkStart w:id="1270" w:name="_ETM_Q1_7102092"/>
      <w:bookmarkEnd w:id="1270"/>
      <w:r w:rsidR="00140B01">
        <w:rPr>
          <w:rFonts w:hint="cs"/>
          <w:rtl/>
          <w:lang w:eastAsia="he-IL"/>
        </w:rPr>
        <w:t xml:space="preserve">ועד עולם. </w:t>
      </w:r>
    </w:p>
    <w:p w:rsidR="008021F9" w:rsidRDefault="008021F9" w:rsidP="008021F9">
      <w:pPr>
        <w:rPr>
          <w:rtl/>
          <w:lang w:eastAsia="he-IL"/>
        </w:rPr>
      </w:pPr>
    </w:p>
    <w:p w:rsidR="007B0387" w:rsidRDefault="007B0387" w:rsidP="007B0387">
      <w:pPr>
        <w:pStyle w:val="af6"/>
        <w:keepNext/>
        <w:rPr>
          <w:rtl/>
        </w:rPr>
      </w:pPr>
      <w:bookmarkStart w:id="1271" w:name="ET_yor_5854_295"/>
      <w:r w:rsidRPr="007B0387">
        <w:rPr>
          <w:rStyle w:val="TagStyle"/>
          <w:rtl/>
        </w:rPr>
        <w:t xml:space="preserve"> &lt;&lt; </w:t>
      </w:r>
      <w:proofErr w:type="spellStart"/>
      <w:r w:rsidRPr="007B0387">
        <w:rPr>
          <w:rStyle w:val="TagStyle"/>
          <w:rtl/>
        </w:rPr>
        <w:t>יור</w:t>
      </w:r>
      <w:proofErr w:type="spellEnd"/>
      <w:r w:rsidRPr="007B03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B03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:rsidR="007B0387" w:rsidRDefault="007B0387" w:rsidP="007B0387">
      <w:pPr>
        <w:pStyle w:val="KeepWithNext"/>
        <w:rPr>
          <w:rtl/>
          <w:lang w:eastAsia="he-IL"/>
        </w:rPr>
      </w:pPr>
    </w:p>
    <w:p w:rsidR="002A59E9" w:rsidRDefault="007B0387" w:rsidP="007B038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הכנסת הב</w:t>
      </w:r>
      <w:r w:rsidR="00D704BD">
        <w:rPr>
          <w:rFonts w:hint="cs"/>
          <w:rtl/>
          <w:lang w:eastAsia="he-IL"/>
        </w:rPr>
        <w:t>יעו דעה דומה מאוד למה שאמר איתן,</w:t>
      </w:r>
      <w:r>
        <w:rPr>
          <w:rFonts w:hint="cs"/>
          <w:rtl/>
          <w:lang w:eastAsia="he-IL"/>
        </w:rPr>
        <w:t xml:space="preserve"> </w:t>
      </w:r>
      <w:r w:rsidR="008021F9">
        <w:rPr>
          <w:rFonts w:hint="cs"/>
          <w:rtl/>
          <w:lang w:eastAsia="he-IL"/>
        </w:rPr>
        <w:t>הם היו בעד שהקרן תמשיך. אנחנו</w:t>
      </w:r>
      <w:r>
        <w:rPr>
          <w:rFonts w:hint="cs"/>
          <w:rtl/>
          <w:lang w:eastAsia="he-IL"/>
        </w:rPr>
        <w:t xml:space="preserve"> </w:t>
      </w:r>
      <w:bookmarkStart w:id="1272" w:name="_ETM_Q1_7117013"/>
      <w:bookmarkEnd w:id="1272"/>
      <w:r w:rsidR="008021F9">
        <w:rPr>
          <w:rFonts w:hint="cs"/>
          <w:rtl/>
          <w:lang w:eastAsia="he-IL"/>
        </w:rPr>
        <w:t>הבנו</w:t>
      </w:r>
      <w:r>
        <w:rPr>
          <w:rFonts w:hint="cs"/>
          <w:rtl/>
          <w:lang w:eastAsia="he-IL"/>
        </w:rPr>
        <w:t xml:space="preserve"> </w:t>
      </w:r>
      <w:r w:rsidR="008021F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</w:t>
      </w:r>
      <w:r w:rsidR="008021F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</w:t>
      </w:r>
      <w:r w:rsidR="008021F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D704BD">
        <w:rPr>
          <w:rFonts w:hint="cs"/>
          <w:rtl/>
          <w:lang w:eastAsia="he-IL"/>
        </w:rPr>
        <w:t>תמשיך.</w:t>
      </w:r>
      <w:r>
        <w:rPr>
          <w:rFonts w:hint="cs"/>
          <w:rtl/>
          <w:lang w:eastAsia="he-IL"/>
        </w:rPr>
        <w:t xml:space="preserve"> ה</w:t>
      </w:r>
      <w:r w:rsidR="008021F9">
        <w:rPr>
          <w:rFonts w:hint="cs"/>
          <w:rtl/>
          <w:lang w:eastAsia="he-IL"/>
        </w:rPr>
        <w:t xml:space="preserve">קרן לא עשתה </w:t>
      </w:r>
      <w:r w:rsidR="00D704BD">
        <w:rPr>
          <w:rFonts w:hint="cs"/>
          <w:rtl/>
          <w:lang w:eastAsia="he-IL"/>
        </w:rPr>
        <w:t>כלום במשך שבע שנים,</w:t>
      </w:r>
      <w:r>
        <w:rPr>
          <w:rFonts w:hint="cs"/>
          <w:rtl/>
          <w:lang w:eastAsia="he-IL"/>
        </w:rPr>
        <w:t xml:space="preserve"> </w:t>
      </w:r>
      <w:r w:rsidR="008021F9">
        <w:rPr>
          <w:rFonts w:hint="cs"/>
          <w:rtl/>
          <w:lang w:eastAsia="he-IL"/>
        </w:rPr>
        <w:t xml:space="preserve">לא הוצא </w:t>
      </w:r>
      <w:r>
        <w:rPr>
          <w:rFonts w:hint="cs"/>
          <w:rtl/>
          <w:lang w:eastAsia="he-IL"/>
        </w:rPr>
        <w:t xml:space="preserve">ממנה שקל אחד </w:t>
      </w:r>
      <w:bookmarkStart w:id="1273" w:name="_ETM_Q1_7125117"/>
      <w:bookmarkEnd w:id="1273"/>
      <w:r>
        <w:rPr>
          <w:rFonts w:hint="cs"/>
          <w:rtl/>
          <w:lang w:eastAsia="he-IL"/>
        </w:rPr>
        <w:t>לאף גורם</w:t>
      </w:r>
      <w:r w:rsidR="00B124F2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8021F9">
        <w:rPr>
          <w:rFonts w:hint="cs"/>
          <w:rtl/>
          <w:lang w:eastAsia="he-IL"/>
        </w:rPr>
        <w:t>לא מרכז ולא פר</w:t>
      </w:r>
      <w:r>
        <w:rPr>
          <w:rFonts w:hint="cs"/>
          <w:rtl/>
          <w:lang w:eastAsia="he-IL"/>
        </w:rPr>
        <w:t>יפריה. הייתה קרן עם סכום כסף של</w:t>
      </w:r>
      <w:r w:rsidR="008021F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נעשה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 w:rsidR="008021F9">
        <w:rPr>
          <w:rFonts w:hint="cs"/>
          <w:rtl/>
          <w:lang w:eastAsia="he-IL"/>
        </w:rPr>
        <w:t xml:space="preserve"> כלו</w:t>
      </w:r>
      <w:r>
        <w:rPr>
          <w:rFonts w:hint="cs"/>
          <w:rtl/>
          <w:lang w:eastAsia="he-IL"/>
        </w:rPr>
        <w:t>ם</w:t>
      </w:r>
      <w:r w:rsidR="008021F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על </w:t>
      </w:r>
      <w:r w:rsidR="008021F9">
        <w:rPr>
          <w:rFonts w:hint="cs"/>
          <w:rtl/>
          <w:lang w:eastAsia="he-IL"/>
        </w:rPr>
        <w:t xml:space="preserve">כל הצעה שתחרוג מהדיון שהיה נצטרך </w:t>
      </w:r>
      <w:r>
        <w:rPr>
          <w:rFonts w:hint="cs"/>
          <w:rtl/>
          <w:lang w:eastAsia="he-IL"/>
        </w:rPr>
        <w:t xml:space="preserve">לקיים דיון. </w:t>
      </w:r>
      <w:r w:rsidR="008021F9">
        <w:rPr>
          <w:rFonts w:hint="cs"/>
          <w:rtl/>
          <w:lang w:eastAsia="he-IL"/>
        </w:rPr>
        <w:t>אני מב</w:t>
      </w:r>
      <w:r w:rsidR="00D704BD">
        <w:rPr>
          <w:rFonts w:hint="cs"/>
          <w:rtl/>
          <w:lang w:eastAsia="he-IL"/>
        </w:rPr>
        <w:t>חינתי מקבל את הדברים שאמרה שרון</w:t>
      </w:r>
      <w:r w:rsidR="00B124F2">
        <w:rPr>
          <w:rFonts w:hint="cs"/>
          <w:rtl/>
          <w:lang w:eastAsia="he-IL"/>
        </w:rPr>
        <w:t xml:space="preserve">. </w:t>
      </w:r>
      <w:r w:rsidR="008021F9">
        <w:rPr>
          <w:rFonts w:hint="cs"/>
          <w:rtl/>
          <w:lang w:eastAsia="he-IL"/>
        </w:rPr>
        <w:t>האוצר מס</w:t>
      </w:r>
      <w:r w:rsidR="002A59E9">
        <w:rPr>
          <w:rFonts w:hint="cs"/>
          <w:rtl/>
          <w:lang w:eastAsia="he-IL"/>
        </w:rPr>
        <w:t>כ</w:t>
      </w:r>
      <w:r w:rsidR="008021F9">
        <w:rPr>
          <w:rFonts w:hint="cs"/>
          <w:rtl/>
          <w:lang w:eastAsia="he-IL"/>
        </w:rPr>
        <w:t xml:space="preserve">ים לגביהם, מציע אותם. </w:t>
      </w:r>
    </w:p>
    <w:p w:rsidR="002A59E9" w:rsidRDefault="002A59E9" w:rsidP="007B0387">
      <w:pPr>
        <w:rPr>
          <w:rtl/>
          <w:lang w:eastAsia="he-IL"/>
        </w:rPr>
      </w:pPr>
      <w:bookmarkStart w:id="1274" w:name="_ETM_Q1_7153008"/>
      <w:bookmarkStart w:id="1275" w:name="_ETM_Q1_7153059"/>
      <w:bookmarkEnd w:id="1274"/>
      <w:bookmarkEnd w:id="1275"/>
    </w:p>
    <w:p w:rsidR="002A59E9" w:rsidRDefault="002A59E9" w:rsidP="002A59E9">
      <w:pPr>
        <w:pStyle w:val="a4"/>
        <w:keepNext/>
        <w:rPr>
          <w:rtl/>
        </w:rPr>
      </w:pPr>
      <w:bookmarkStart w:id="1276" w:name="_ETM_Q1_7153229"/>
      <w:bookmarkStart w:id="1277" w:name="_ETM_Q1_7153278"/>
      <w:bookmarkStart w:id="1278" w:name="_ETM_Q1_7153411"/>
      <w:bookmarkStart w:id="1279" w:name="_ETM_Q1_7153485"/>
      <w:bookmarkStart w:id="1280" w:name="_ETM_Q1_7157022"/>
      <w:bookmarkStart w:id="1281" w:name="ET_speaker_תומר_רוזנר_296"/>
      <w:bookmarkEnd w:id="1276"/>
      <w:bookmarkEnd w:id="1277"/>
      <w:bookmarkEnd w:id="1278"/>
      <w:bookmarkEnd w:id="1279"/>
      <w:bookmarkEnd w:id="1280"/>
      <w:r w:rsidRPr="002A59E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5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2A59E9" w:rsidRDefault="002A59E9" w:rsidP="002A59E9">
      <w:pPr>
        <w:pStyle w:val="KeepWithNext"/>
        <w:rPr>
          <w:rtl/>
          <w:lang w:eastAsia="he-IL"/>
        </w:rPr>
      </w:pPr>
    </w:p>
    <w:p w:rsidR="00AB0E4D" w:rsidRDefault="002A59E9" w:rsidP="00D704BD">
      <w:pPr>
        <w:rPr>
          <w:rtl/>
          <w:lang w:eastAsia="he-IL"/>
        </w:rPr>
      </w:pPr>
      <w:bookmarkStart w:id="1282" w:name="_ETM_Q1_7157519"/>
      <w:bookmarkStart w:id="1283" w:name="_ETM_Q1_7157574"/>
      <w:bookmarkEnd w:id="1282"/>
      <w:bookmarkEnd w:id="1283"/>
      <w:r>
        <w:rPr>
          <w:rFonts w:hint="cs"/>
          <w:rtl/>
          <w:lang w:eastAsia="he-IL"/>
        </w:rPr>
        <w:t xml:space="preserve">חברת הכנסת רופא אופיר, </w:t>
      </w:r>
      <w:r w:rsidR="00AB0E4D">
        <w:rPr>
          <w:rFonts w:hint="cs"/>
          <w:rtl/>
          <w:lang w:eastAsia="he-IL"/>
        </w:rPr>
        <w:t xml:space="preserve">את מדברת על </w:t>
      </w:r>
      <w:r>
        <w:rPr>
          <w:rFonts w:hint="cs"/>
          <w:rtl/>
          <w:lang w:eastAsia="he-IL"/>
        </w:rPr>
        <w:t>25%</w:t>
      </w:r>
      <w:r w:rsidR="00D704BD">
        <w:rPr>
          <w:rFonts w:hint="cs"/>
          <w:rtl/>
          <w:lang w:eastAsia="he-IL"/>
        </w:rPr>
        <w:t xml:space="preserve"> לאזורים שלא כדאיים כלכלית</w:t>
      </w:r>
      <w:r w:rsidR="00B124F2">
        <w:rPr>
          <w:rFonts w:hint="cs"/>
          <w:rtl/>
          <w:lang w:eastAsia="he-IL"/>
        </w:rPr>
        <w:t>,</w:t>
      </w:r>
      <w:r w:rsidR="00AB0E4D">
        <w:rPr>
          <w:rFonts w:hint="cs"/>
          <w:rtl/>
          <w:lang w:eastAsia="he-IL"/>
        </w:rPr>
        <w:t xml:space="preserve"> או </w:t>
      </w:r>
      <w:r w:rsidR="00D704B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אזורים בפ</w:t>
      </w:r>
      <w:r w:rsidR="00AB0E4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יפריה?</w:t>
      </w:r>
      <w:r w:rsidR="00AB0E4D">
        <w:rPr>
          <w:rFonts w:hint="cs"/>
          <w:rtl/>
          <w:lang w:eastAsia="he-IL"/>
        </w:rPr>
        <w:t xml:space="preserve"> </w:t>
      </w:r>
    </w:p>
    <w:p w:rsidR="00AB0E4D" w:rsidRDefault="00AB0E4D" w:rsidP="008021F9">
      <w:pPr>
        <w:rPr>
          <w:rtl/>
          <w:lang w:eastAsia="he-IL"/>
        </w:rPr>
      </w:pPr>
    </w:p>
    <w:p w:rsidR="00AB0E4D" w:rsidRDefault="00AB0E4D" w:rsidP="00AB0E4D">
      <w:pPr>
        <w:pStyle w:val="a4"/>
        <w:keepNext/>
        <w:rPr>
          <w:rtl/>
        </w:rPr>
      </w:pPr>
      <w:bookmarkStart w:id="1284" w:name="ET_speaker_5787_62"/>
      <w:r w:rsidRPr="00AB0E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B0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"/>
    </w:p>
    <w:p w:rsidR="00D704BD" w:rsidRDefault="00D704BD" w:rsidP="00AB0E4D">
      <w:pPr>
        <w:pStyle w:val="KeepWithNext"/>
        <w:rPr>
          <w:rtl/>
          <w:lang w:eastAsia="he-IL"/>
        </w:rPr>
      </w:pPr>
    </w:p>
    <w:p w:rsidR="005F3EB2" w:rsidRDefault="00AB0E4D" w:rsidP="005F3EB2">
      <w:pPr>
        <w:pStyle w:val="KeepWithNext"/>
        <w:ind w:firstLine="720"/>
        <w:rPr>
          <w:rtl/>
          <w:lang w:eastAsia="he-IL"/>
        </w:rPr>
      </w:pPr>
      <w:bookmarkStart w:id="1285" w:name="_ETM_Q1_7172490"/>
      <w:bookmarkStart w:id="1286" w:name="_ETM_Q1_7172543"/>
      <w:bookmarkEnd w:id="1285"/>
      <w:bookmarkEnd w:id="1286"/>
      <w:r>
        <w:rPr>
          <w:rFonts w:hint="cs"/>
          <w:rtl/>
          <w:lang w:eastAsia="he-IL"/>
        </w:rPr>
        <w:t>אני רוצה לחזק את ד</w:t>
      </w:r>
      <w:r w:rsidR="00EB62A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ריו של </w:t>
      </w:r>
      <w:r w:rsidR="005F3EB2">
        <w:rPr>
          <w:rFonts w:hint="cs"/>
          <w:rtl/>
          <w:lang w:eastAsia="he-IL"/>
        </w:rPr>
        <w:t xml:space="preserve">היושב-ראש ושל </w:t>
      </w:r>
      <w:r>
        <w:rPr>
          <w:rFonts w:hint="cs"/>
          <w:rtl/>
          <w:lang w:eastAsia="he-IL"/>
        </w:rPr>
        <w:t>חברי הכנסת</w:t>
      </w:r>
      <w:r w:rsidR="005F3E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87" w:name="_ETM_Q1_7245926"/>
      <w:bookmarkEnd w:id="1287"/>
      <w:r w:rsidR="005F3EB2">
        <w:rPr>
          <w:rFonts w:hint="cs"/>
          <w:rtl/>
          <w:lang w:eastAsia="he-IL"/>
        </w:rPr>
        <w:t xml:space="preserve">כל חברי הכנסת בדיון הקודם </w:t>
      </w:r>
      <w:r>
        <w:rPr>
          <w:rFonts w:hint="cs"/>
          <w:rtl/>
          <w:lang w:eastAsia="he-IL"/>
        </w:rPr>
        <w:t>הביעו מורת</w:t>
      </w:r>
      <w:r w:rsidR="005F3EB2">
        <w:rPr>
          <w:rFonts w:hint="cs"/>
          <w:rtl/>
          <w:lang w:eastAsia="he-IL"/>
        </w:rPr>
        <w:t xml:space="preserve"> </w:t>
      </w:r>
      <w:bookmarkStart w:id="1288" w:name="_ETM_Q1_7252043"/>
      <w:bookmarkEnd w:id="1288"/>
      <w:r>
        <w:rPr>
          <w:rFonts w:hint="cs"/>
          <w:rtl/>
          <w:lang w:eastAsia="he-IL"/>
        </w:rPr>
        <w:t xml:space="preserve">רוח וקושי גדול לבטל את הקרן </w:t>
      </w:r>
      <w:r w:rsidR="005F3EB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זאת</w:t>
      </w:r>
      <w:r w:rsidR="005F3EB2">
        <w:rPr>
          <w:rFonts w:hint="cs"/>
          <w:rtl/>
          <w:lang w:eastAsia="he-IL"/>
        </w:rPr>
        <w:t>. בדיון הקודם קיבלנו מנ</w:t>
      </w:r>
      <w:r>
        <w:rPr>
          <w:rFonts w:hint="cs"/>
          <w:rtl/>
          <w:lang w:eastAsia="he-IL"/>
        </w:rPr>
        <w:t xml:space="preserve">ציגי הממשלה נזיפה </w:t>
      </w:r>
      <w:r w:rsidR="005F3EB2">
        <w:rPr>
          <w:rFonts w:hint="cs"/>
          <w:rtl/>
          <w:lang w:eastAsia="he-IL"/>
        </w:rPr>
        <w:t>או ביקורת קשה על כך שהמחוקק בח</w:t>
      </w:r>
      <w:r>
        <w:rPr>
          <w:rFonts w:hint="cs"/>
          <w:rtl/>
          <w:lang w:eastAsia="he-IL"/>
        </w:rPr>
        <w:t>ר לחוק</w:t>
      </w:r>
      <w:r w:rsidR="005F3EB2">
        <w:rPr>
          <w:rFonts w:hint="cs"/>
          <w:rtl/>
          <w:lang w:eastAsia="he-IL"/>
        </w:rPr>
        <w:t>ק את החוק הזה</w:t>
      </w:r>
      <w:r>
        <w:rPr>
          <w:rFonts w:hint="cs"/>
          <w:rtl/>
          <w:lang w:eastAsia="he-IL"/>
        </w:rPr>
        <w:t xml:space="preserve"> ב</w:t>
      </w:r>
      <w:r w:rsidR="005F3EB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ורה עקומה. אנ</w:t>
      </w:r>
      <w:r w:rsidR="005F3E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חושב שההצעה של </w:t>
      </w:r>
      <w:r w:rsidR="005F3EB2">
        <w:rPr>
          <w:rFonts w:hint="cs"/>
          <w:rtl/>
          <w:lang w:eastAsia="he-IL"/>
        </w:rPr>
        <w:t xml:space="preserve">חברת הכנסת </w:t>
      </w:r>
      <w:r>
        <w:rPr>
          <w:rFonts w:hint="cs"/>
          <w:rtl/>
          <w:lang w:eastAsia="he-IL"/>
        </w:rPr>
        <w:t xml:space="preserve">שרון </w:t>
      </w:r>
      <w:r w:rsidR="005F3EB2">
        <w:rPr>
          <w:rFonts w:hint="cs"/>
          <w:rtl/>
          <w:lang w:eastAsia="he-IL"/>
        </w:rPr>
        <w:t xml:space="preserve">רופא אופיר </w:t>
      </w:r>
      <w:r>
        <w:rPr>
          <w:rFonts w:hint="cs"/>
          <w:rtl/>
          <w:lang w:eastAsia="he-IL"/>
        </w:rPr>
        <w:t>היא סבירה.</w:t>
      </w:r>
      <w:r w:rsidR="005F3E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</w:t>
      </w:r>
      <w:r w:rsidR="005F3E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5F3E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5F3EB2">
        <w:rPr>
          <w:rFonts w:hint="cs"/>
          <w:rtl/>
          <w:lang w:eastAsia="he-IL"/>
        </w:rPr>
        <w:t xml:space="preserve">א מספיקה, </w:t>
      </w:r>
      <w:bookmarkStart w:id="1289" w:name="_ETM_Q1_7275858"/>
      <w:bookmarkEnd w:id="1289"/>
      <w:r w:rsidR="005F3EB2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הי</w:t>
      </w:r>
      <w:r w:rsidR="005F3EB2">
        <w:rPr>
          <w:rFonts w:hint="cs"/>
          <w:rtl/>
          <w:lang w:eastAsia="he-IL"/>
        </w:rPr>
        <w:t xml:space="preserve">א סבירה בהינתן שיש הסכמה מהאוצר. </w:t>
      </w:r>
    </w:p>
    <w:p w:rsidR="005F3EB2" w:rsidRDefault="005F3EB2" w:rsidP="005F3EB2">
      <w:pPr>
        <w:pStyle w:val="KeepWithNext"/>
        <w:ind w:firstLine="720"/>
        <w:rPr>
          <w:rtl/>
          <w:lang w:eastAsia="he-IL"/>
        </w:rPr>
      </w:pPr>
      <w:bookmarkStart w:id="1290" w:name="_ETM_Q1_7275159"/>
      <w:bookmarkStart w:id="1291" w:name="_ETM_Q1_7275262"/>
      <w:bookmarkEnd w:id="1290"/>
      <w:bookmarkEnd w:id="1291"/>
    </w:p>
    <w:p w:rsidR="005F3EB2" w:rsidRDefault="005F3EB2" w:rsidP="005F3EB2">
      <w:pPr>
        <w:pStyle w:val="a4"/>
        <w:keepNext/>
        <w:rPr>
          <w:rtl/>
        </w:rPr>
      </w:pPr>
      <w:bookmarkStart w:id="1292" w:name="_ETM_Q1_7275333"/>
      <w:bookmarkStart w:id="1293" w:name="_ETM_Q1_7275434"/>
      <w:bookmarkStart w:id="1294" w:name="_ETM_Q1_7275494"/>
      <w:bookmarkStart w:id="1295" w:name="ET_speaker_6275_297"/>
      <w:bookmarkEnd w:id="1292"/>
      <w:bookmarkEnd w:id="1293"/>
      <w:bookmarkEnd w:id="1294"/>
      <w:r w:rsidRPr="005F3EB2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5F3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:rsidR="005F3EB2" w:rsidRDefault="005F3EB2" w:rsidP="005F3EB2">
      <w:pPr>
        <w:pStyle w:val="KeepWithNext"/>
        <w:rPr>
          <w:rtl/>
          <w:lang w:eastAsia="he-IL"/>
        </w:rPr>
      </w:pPr>
    </w:p>
    <w:p w:rsidR="005F3EB2" w:rsidRDefault="005F3EB2" w:rsidP="005F3EB2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 רוצה יותר?</w:t>
      </w:r>
    </w:p>
    <w:p w:rsidR="005F3EB2" w:rsidRDefault="005F3EB2" w:rsidP="005F3EB2">
      <w:pPr>
        <w:rPr>
          <w:rtl/>
          <w:lang w:eastAsia="he-IL"/>
        </w:rPr>
      </w:pPr>
    </w:p>
    <w:p w:rsidR="005F3EB2" w:rsidRDefault="005F3EB2" w:rsidP="005F3EB2">
      <w:pPr>
        <w:pStyle w:val="a4"/>
        <w:keepNext/>
        <w:rPr>
          <w:rtl/>
        </w:rPr>
      </w:pPr>
      <w:bookmarkStart w:id="1296" w:name="ET_speaker_5787_298"/>
      <w:r w:rsidRPr="005F3E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F3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5F3EB2" w:rsidRDefault="005F3EB2" w:rsidP="005F3EB2">
      <w:pPr>
        <w:pStyle w:val="KeepWithNext"/>
        <w:rPr>
          <w:rtl/>
          <w:lang w:eastAsia="he-IL"/>
        </w:rPr>
      </w:pPr>
    </w:p>
    <w:p w:rsidR="00AB0E4D" w:rsidRDefault="005F3EB2" w:rsidP="005F3EB2">
      <w:pPr>
        <w:pStyle w:val="KeepWithNext"/>
        <w:ind w:firstLine="720"/>
        <w:rPr>
          <w:rtl/>
          <w:lang w:eastAsia="he-IL"/>
        </w:rPr>
      </w:pPr>
      <w:bookmarkStart w:id="1297" w:name="_ETM_Q1_7275582"/>
      <w:bookmarkStart w:id="1298" w:name="_ETM_Q1_7275643"/>
      <w:bookmarkStart w:id="1299" w:name="_ETM_Q1_7275742"/>
      <w:bookmarkEnd w:id="1297"/>
      <w:bookmarkEnd w:id="1298"/>
      <w:bookmarkEnd w:id="1299"/>
      <w:r>
        <w:rPr>
          <w:rFonts w:hint="cs"/>
          <w:rtl/>
          <w:lang w:eastAsia="he-IL"/>
        </w:rPr>
        <w:t>הייתי רוצה הרבה יותר.</w:t>
      </w:r>
      <w:r w:rsidR="00AB0E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 רוצה שהקרן לא תבוטל. אני חושב שיש קושי גדול ציבורית לבטל את הקרן הזאת.</w:t>
      </w:r>
      <w:r w:rsidR="00AB0E4D">
        <w:rPr>
          <w:rFonts w:hint="cs"/>
          <w:rtl/>
          <w:lang w:eastAsia="he-IL"/>
        </w:rPr>
        <w:t xml:space="preserve"> במידה ואנחנו</w:t>
      </w:r>
      <w:r>
        <w:rPr>
          <w:rFonts w:hint="cs"/>
          <w:rtl/>
          <w:lang w:eastAsia="he-IL"/>
        </w:rPr>
        <w:t xml:space="preserve"> </w:t>
      </w:r>
      <w:r w:rsidR="00AB0E4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חליטים לבטל אותה, אני ח</w:t>
      </w:r>
      <w:r w:rsidR="00AB0E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AB0E4D">
        <w:rPr>
          <w:rFonts w:hint="cs"/>
          <w:rtl/>
          <w:lang w:eastAsia="he-IL"/>
        </w:rPr>
        <w:t xml:space="preserve">ב שההצעה של </w:t>
      </w:r>
      <w:r>
        <w:rPr>
          <w:rFonts w:hint="cs"/>
          <w:rtl/>
          <w:lang w:eastAsia="he-IL"/>
        </w:rPr>
        <w:t xml:space="preserve">חברת הכנסת </w:t>
      </w:r>
      <w:r w:rsidR="00AB0E4D">
        <w:rPr>
          <w:rFonts w:hint="cs"/>
          <w:rtl/>
          <w:lang w:eastAsia="he-IL"/>
        </w:rPr>
        <w:t>אופיר היא נכונה וסבי</w:t>
      </w:r>
      <w:r>
        <w:rPr>
          <w:rFonts w:hint="cs"/>
          <w:rtl/>
          <w:lang w:eastAsia="he-IL"/>
        </w:rPr>
        <w:t>רה</w:t>
      </w:r>
      <w:r w:rsidR="00B124F2">
        <w:rPr>
          <w:rFonts w:hint="cs"/>
          <w:rtl/>
          <w:lang w:eastAsia="he-IL"/>
        </w:rPr>
        <w:t xml:space="preserve"> </w:t>
      </w:r>
      <w:r w:rsidR="00DE5F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הייתי מציע </w:t>
      </w:r>
      <w:bookmarkStart w:id="1300" w:name="_ETM_Q1_7291480"/>
      <w:bookmarkEnd w:id="1300"/>
      <w:r w:rsidR="00AB0E4D">
        <w:rPr>
          <w:rFonts w:hint="cs"/>
          <w:rtl/>
          <w:lang w:eastAsia="he-IL"/>
        </w:rPr>
        <w:t xml:space="preserve">לך לקבל אותה. </w:t>
      </w:r>
    </w:p>
    <w:p w:rsidR="00AB0E4D" w:rsidRDefault="00AB0E4D" w:rsidP="00AB0E4D">
      <w:pPr>
        <w:rPr>
          <w:rtl/>
          <w:lang w:eastAsia="he-IL"/>
        </w:rPr>
      </w:pPr>
    </w:p>
    <w:p w:rsidR="00AB0E4D" w:rsidRDefault="00AB0E4D" w:rsidP="00AB0E4D">
      <w:pPr>
        <w:pStyle w:val="a4"/>
        <w:keepNext/>
        <w:rPr>
          <w:rtl/>
        </w:rPr>
      </w:pPr>
      <w:bookmarkStart w:id="1301" w:name="ET_speaker_5694_63"/>
      <w:r w:rsidRPr="00AB0E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B0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AB0E4D" w:rsidRDefault="00AB0E4D" w:rsidP="00AB0E4D">
      <w:pPr>
        <w:pStyle w:val="KeepWithNext"/>
        <w:rPr>
          <w:rtl/>
          <w:lang w:eastAsia="he-IL"/>
        </w:rPr>
      </w:pPr>
    </w:p>
    <w:p w:rsidR="00AB0E4D" w:rsidRDefault="00D2395F" w:rsidP="00D23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לצרף את </w:t>
      </w:r>
      <w:r w:rsidR="00AB0E4D">
        <w:rPr>
          <w:rFonts w:hint="cs"/>
          <w:rtl/>
          <w:lang w:eastAsia="he-IL"/>
        </w:rPr>
        <w:t xml:space="preserve">תמיכתי </w:t>
      </w:r>
      <w:r>
        <w:rPr>
          <w:rFonts w:hint="cs"/>
          <w:rtl/>
          <w:lang w:eastAsia="he-IL"/>
        </w:rPr>
        <w:t>להתנגדות לביטול הקרן. נכון שהי</w:t>
      </w:r>
      <w:r w:rsidR="00AB0E4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לא עשתה כלום, אבל אנחנו היינו </w:t>
      </w:r>
      <w:bookmarkStart w:id="1302" w:name="_ETM_Q1_7309794"/>
      <w:bookmarkEnd w:id="1302"/>
      <w:r>
        <w:rPr>
          <w:rFonts w:hint="cs"/>
          <w:rtl/>
          <w:lang w:eastAsia="he-IL"/>
        </w:rPr>
        <w:t>צריכים בהזדמנות הזאת לבוא ולהגדיר לקרן איך ומה היא צריכ</w:t>
      </w:r>
      <w:r w:rsidR="00AB0E4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לע</w:t>
      </w:r>
      <w:r w:rsidR="00AB0E4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ות</w:t>
      </w:r>
      <w:r w:rsidR="00AB0E4D">
        <w:rPr>
          <w:rFonts w:hint="cs"/>
          <w:rtl/>
          <w:lang w:eastAsia="he-IL"/>
        </w:rPr>
        <w:t>. אני מצטרף להצעה</w:t>
      </w:r>
      <w:r>
        <w:rPr>
          <w:rFonts w:hint="cs"/>
          <w:rtl/>
          <w:lang w:eastAsia="he-IL"/>
        </w:rPr>
        <w:t xml:space="preserve"> של חברת הכנסת </w:t>
      </w:r>
      <w:bookmarkStart w:id="1303" w:name="_ETM_Q1_7316405"/>
      <w:bookmarkEnd w:id="1303"/>
      <w:r>
        <w:rPr>
          <w:rFonts w:hint="cs"/>
          <w:rtl/>
          <w:lang w:eastAsia="he-IL"/>
        </w:rPr>
        <w:t>שרון רופא אופיר, אבל אני ח</w:t>
      </w:r>
      <w:r w:rsidR="00AB0E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AB0E4D">
        <w:rPr>
          <w:rFonts w:hint="cs"/>
          <w:rtl/>
          <w:lang w:eastAsia="he-IL"/>
        </w:rPr>
        <w:t>ב שזה צריך להיות מוגדר</w:t>
      </w:r>
      <w:r>
        <w:rPr>
          <w:rFonts w:hint="cs"/>
          <w:rtl/>
          <w:lang w:eastAsia="he-IL"/>
        </w:rPr>
        <w:t xml:space="preserve">. אני לא חושב שמקומות שאין בהם יעילות </w:t>
      </w:r>
      <w:bookmarkStart w:id="1304" w:name="_ETM_Q1_7325398"/>
      <w:bookmarkEnd w:id="1304"/>
      <w:r>
        <w:rPr>
          <w:rFonts w:hint="cs"/>
          <w:rtl/>
          <w:lang w:eastAsia="he-IL"/>
        </w:rPr>
        <w:t>כלכלית זו הגדרה טובה. אני הייתי מגדיר פריפריה, או נגב-</w:t>
      </w:r>
      <w:r w:rsidR="00AB0E4D">
        <w:rPr>
          <w:rFonts w:hint="cs"/>
          <w:rtl/>
          <w:lang w:eastAsia="he-IL"/>
        </w:rPr>
        <w:t>גליל</w:t>
      </w:r>
      <w:r>
        <w:rPr>
          <w:rFonts w:hint="cs"/>
          <w:rtl/>
          <w:lang w:eastAsia="he-IL"/>
        </w:rPr>
        <w:t>.</w:t>
      </w:r>
    </w:p>
    <w:p w:rsidR="00AB0E4D" w:rsidRDefault="00AB0E4D" w:rsidP="00AB0E4D">
      <w:pPr>
        <w:rPr>
          <w:rtl/>
          <w:lang w:eastAsia="he-IL"/>
        </w:rPr>
      </w:pPr>
    </w:p>
    <w:p w:rsidR="00AB0E4D" w:rsidRDefault="00AB0E4D" w:rsidP="00AB0E4D">
      <w:pPr>
        <w:pStyle w:val="a4"/>
        <w:keepNext/>
        <w:rPr>
          <w:rtl/>
        </w:rPr>
      </w:pPr>
      <w:bookmarkStart w:id="1305" w:name="ET_speaker_5771_64"/>
      <w:r w:rsidRPr="00AB0E4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B0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:rsidR="00AB0E4D" w:rsidRDefault="00AB0E4D" w:rsidP="00AB0E4D">
      <w:pPr>
        <w:pStyle w:val="KeepWithNext"/>
        <w:rPr>
          <w:rtl/>
          <w:lang w:eastAsia="he-IL"/>
        </w:rPr>
      </w:pPr>
    </w:p>
    <w:p w:rsidR="00AB0E4D" w:rsidRDefault="00D2395F" w:rsidP="00D23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אומר מחוז </w:t>
      </w:r>
      <w:r w:rsidR="00AB0E4D">
        <w:rPr>
          <w:rFonts w:hint="cs"/>
          <w:rtl/>
          <w:lang w:eastAsia="he-IL"/>
        </w:rPr>
        <w:t xml:space="preserve">צפון ודרום. </w:t>
      </w:r>
    </w:p>
    <w:p w:rsidR="00AB0E4D" w:rsidRDefault="00AB0E4D" w:rsidP="00AB0E4D">
      <w:pPr>
        <w:rPr>
          <w:rtl/>
          <w:lang w:eastAsia="he-IL"/>
        </w:rPr>
      </w:pPr>
    </w:p>
    <w:p w:rsidR="00AB0E4D" w:rsidRDefault="00AB0E4D" w:rsidP="00AB0E4D">
      <w:pPr>
        <w:pStyle w:val="a4"/>
        <w:keepNext/>
        <w:rPr>
          <w:rtl/>
        </w:rPr>
      </w:pPr>
      <w:bookmarkStart w:id="1306" w:name="ET_speaker_5694_65"/>
      <w:r w:rsidRPr="00AB0E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B0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:rsidR="00AB0E4D" w:rsidRDefault="00AB0E4D" w:rsidP="00AB0E4D">
      <w:pPr>
        <w:pStyle w:val="KeepWithNext"/>
        <w:rPr>
          <w:rtl/>
          <w:lang w:eastAsia="he-IL"/>
        </w:rPr>
      </w:pPr>
    </w:p>
    <w:p w:rsidR="00AB0E4D" w:rsidRDefault="00D2395F" w:rsidP="00AB0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1307" w:name="_ETM_Q1_7330741"/>
      <w:bookmarkEnd w:id="1307"/>
      <w:r>
        <w:rPr>
          <w:rFonts w:hint="cs"/>
          <w:rtl/>
          <w:lang w:eastAsia="he-IL"/>
        </w:rPr>
        <w:t>הגיו</w:t>
      </w:r>
      <w:r w:rsidR="00AB0E4D">
        <w:rPr>
          <w:rFonts w:hint="cs"/>
          <w:rtl/>
          <w:lang w:eastAsia="he-IL"/>
        </w:rPr>
        <w:t>ני בעיני</w:t>
      </w:r>
      <w:r>
        <w:rPr>
          <w:rFonts w:hint="cs"/>
          <w:rtl/>
          <w:lang w:eastAsia="he-IL"/>
        </w:rPr>
        <w:t>.</w:t>
      </w:r>
    </w:p>
    <w:p w:rsidR="00AB0E4D" w:rsidRDefault="00AB0E4D" w:rsidP="00AB0E4D">
      <w:pPr>
        <w:rPr>
          <w:rtl/>
          <w:lang w:eastAsia="he-IL"/>
        </w:rPr>
      </w:pPr>
    </w:p>
    <w:p w:rsidR="00AB0E4D" w:rsidRDefault="00AB0E4D" w:rsidP="00AB0E4D">
      <w:pPr>
        <w:rPr>
          <w:rtl/>
          <w:lang w:eastAsia="he-IL"/>
        </w:rPr>
      </w:pPr>
    </w:p>
    <w:p w:rsidR="00AB0E4D" w:rsidRDefault="00AB0E4D" w:rsidP="00AB0E4D">
      <w:pPr>
        <w:pStyle w:val="a4"/>
        <w:keepNext/>
        <w:rPr>
          <w:rtl/>
        </w:rPr>
      </w:pPr>
      <w:bookmarkStart w:id="1308" w:name="ET_speaker_6275_66"/>
      <w:r w:rsidRPr="00AB0E4D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B0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8"/>
    </w:p>
    <w:p w:rsidR="00AB0E4D" w:rsidRDefault="00AB0E4D" w:rsidP="00AB0E4D">
      <w:pPr>
        <w:pStyle w:val="KeepWithNext"/>
        <w:rPr>
          <w:rtl/>
          <w:lang w:eastAsia="he-IL"/>
        </w:rPr>
      </w:pPr>
    </w:p>
    <w:p w:rsidR="00AB0E4D" w:rsidRDefault="00D2395F" w:rsidP="00D23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אומר מחוז צפון ודרום, מה קורה </w:t>
      </w:r>
      <w:bookmarkStart w:id="1309" w:name="_ETM_Q1_7339455"/>
      <w:bookmarkEnd w:id="1309"/>
      <w:r>
        <w:rPr>
          <w:rFonts w:hint="cs"/>
          <w:rtl/>
          <w:lang w:eastAsia="he-IL"/>
        </w:rPr>
        <w:t>עם השפלה?</w:t>
      </w:r>
    </w:p>
    <w:p w:rsidR="00AB0E4D" w:rsidRDefault="00AB0E4D" w:rsidP="00D2395F">
      <w:pPr>
        <w:ind w:firstLine="0"/>
        <w:rPr>
          <w:rtl/>
          <w:lang w:eastAsia="he-IL"/>
        </w:rPr>
      </w:pPr>
    </w:p>
    <w:p w:rsidR="00D2395F" w:rsidRDefault="00D2395F" w:rsidP="00D2395F">
      <w:pPr>
        <w:pStyle w:val="af6"/>
        <w:keepNext/>
        <w:rPr>
          <w:rtl/>
        </w:rPr>
      </w:pPr>
      <w:bookmarkStart w:id="1310" w:name="_ETM_Q1_7337763"/>
      <w:bookmarkStart w:id="1311" w:name="_ETM_Q1_7337827"/>
      <w:bookmarkStart w:id="1312" w:name="_ETM_Q1_7340436"/>
      <w:bookmarkStart w:id="1313" w:name="ET_yor_5854_299"/>
      <w:bookmarkEnd w:id="1310"/>
      <w:bookmarkEnd w:id="1311"/>
      <w:bookmarkEnd w:id="1312"/>
      <w:r w:rsidRPr="00D2395F">
        <w:rPr>
          <w:rStyle w:val="TagStyle"/>
          <w:rtl/>
        </w:rPr>
        <w:t xml:space="preserve"> &lt;&lt; </w:t>
      </w:r>
      <w:proofErr w:type="spellStart"/>
      <w:r w:rsidRPr="00D2395F">
        <w:rPr>
          <w:rStyle w:val="TagStyle"/>
          <w:rtl/>
        </w:rPr>
        <w:t>יור</w:t>
      </w:r>
      <w:proofErr w:type="spellEnd"/>
      <w:r w:rsidRPr="00D239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23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:rsidR="00D2395F" w:rsidRDefault="00D2395F" w:rsidP="00D2395F">
      <w:pPr>
        <w:pStyle w:val="KeepWithNext"/>
        <w:rPr>
          <w:rtl/>
          <w:lang w:eastAsia="he-IL"/>
        </w:rPr>
      </w:pPr>
    </w:p>
    <w:p w:rsidR="00D2395F" w:rsidRDefault="00D2395F" w:rsidP="00D2395F">
      <w:pPr>
        <w:rPr>
          <w:rtl/>
          <w:lang w:eastAsia="he-IL"/>
        </w:rPr>
      </w:pPr>
      <w:bookmarkStart w:id="1314" w:name="_ETM_Q1_7341154"/>
      <w:bookmarkStart w:id="1315" w:name="_ETM_Q1_7341219"/>
      <w:bookmarkEnd w:id="1314"/>
      <w:bookmarkEnd w:id="1315"/>
      <w:r>
        <w:rPr>
          <w:rFonts w:hint="cs"/>
          <w:rtl/>
          <w:lang w:eastAsia="he-IL"/>
        </w:rPr>
        <w:t>אין פריפריה במרכז?</w:t>
      </w:r>
    </w:p>
    <w:p w:rsidR="00D2395F" w:rsidRDefault="00D2395F" w:rsidP="009971AA">
      <w:pPr>
        <w:ind w:firstLine="0"/>
        <w:rPr>
          <w:rtl/>
          <w:lang w:eastAsia="he-IL"/>
        </w:rPr>
      </w:pPr>
    </w:p>
    <w:p w:rsidR="009971AA" w:rsidRDefault="009971AA" w:rsidP="009971AA">
      <w:pPr>
        <w:pStyle w:val="a4"/>
        <w:keepNext/>
        <w:rPr>
          <w:rtl/>
        </w:rPr>
      </w:pPr>
      <w:bookmarkStart w:id="1316" w:name="ET_speaker_5771_301"/>
      <w:r w:rsidRPr="009971A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97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9971AA" w:rsidRDefault="009971AA" w:rsidP="009971AA">
      <w:pPr>
        <w:pStyle w:val="KeepWithNext"/>
        <w:rPr>
          <w:rtl/>
          <w:lang w:eastAsia="he-IL"/>
        </w:rPr>
      </w:pPr>
    </w:p>
    <w:p w:rsidR="009971AA" w:rsidRDefault="009971AA" w:rsidP="009971A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 מענה אחר.</w:t>
      </w:r>
    </w:p>
    <w:p w:rsidR="009971AA" w:rsidRPr="009971AA" w:rsidRDefault="009971AA" w:rsidP="009971AA">
      <w:pPr>
        <w:rPr>
          <w:rtl/>
          <w:lang w:eastAsia="he-IL"/>
        </w:rPr>
      </w:pPr>
      <w:bookmarkStart w:id="1317" w:name="_ETM_Q1_7341866"/>
      <w:bookmarkStart w:id="1318" w:name="_ETM_Q1_7341921"/>
      <w:bookmarkEnd w:id="1317"/>
      <w:bookmarkEnd w:id="1318"/>
    </w:p>
    <w:p w:rsidR="00D2395F" w:rsidRDefault="00D2395F" w:rsidP="00D2395F">
      <w:pPr>
        <w:pStyle w:val="af9"/>
        <w:keepNext/>
        <w:rPr>
          <w:rtl/>
          <w:lang w:eastAsia="he-IL"/>
        </w:rPr>
      </w:pPr>
      <w:bookmarkStart w:id="1319" w:name="_ETM_Q1_7337092"/>
      <w:bookmarkStart w:id="1320" w:name="ET_guest_אביעד_פרידמן_300"/>
      <w:bookmarkEnd w:id="1319"/>
      <w:r w:rsidRPr="00D23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D2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0"/>
    </w:p>
    <w:p w:rsidR="00D2395F" w:rsidRDefault="00D2395F" w:rsidP="00D2395F">
      <w:pPr>
        <w:pStyle w:val="KeepWithNext"/>
        <w:rPr>
          <w:rtl/>
          <w:lang w:eastAsia="he-IL"/>
        </w:rPr>
      </w:pPr>
    </w:p>
    <w:p w:rsidR="00AB0E4D" w:rsidRDefault="009971AA" w:rsidP="00DE5F54">
      <w:pPr>
        <w:rPr>
          <w:rtl/>
          <w:lang w:eastAsia="he-IL"/>
        </w:rPr>
      </w:pPr>
      <w:bookmarkStart w:id="1321" w:name="_ETM_Q1_7337584"/>
      <w:bookmarkStart w:id="1322" w:name="_ETM_Q1_7337644"/>
      <w:bookmarkEnd w:id="1321"/>
      <w:bookmarkEnd w:id="1322"/>
      <w:r>
        <w:rPr>
          <w:rFonts w:hint="cs"/>
          <w:rtl/>
          <w:lang w:eastAsia="he-IL"/>
        </w:rPr>
        <w:t xml:space="preserve">לא בהכרח </w:t>
      </w:r>
      <w:bookmarkStart w:id="1323" w:name="_ETM_Q1_7344873"/>
      <w:bookmarkEnd w:id="1323"/>
      <w:r>
        <w:rPr>
          <w:rFonts w:hint="cs"/>
          <w:rtl/>
          <w:lang w:eastAsia="he-IL"/>
        </w:rPr>
        <w:t xml:space="preserve">יש מענה אחר. </w:t>
      </w:r>
      <w:r w:rsidR="007C5123">
        <w:rPr>
          <w:rFonts w:hint="cs"/>
          <w:rtl/>
          <w:lang w:eastAsia="he-IL"/>
        </w:rPr>
        <w:t xml:space="preserve">אני בטבעי </w:t>
      </w:r>
      <w:r w:rsidR="00AB0E4D">
        <w:rPr>
          <w:rFonts w:hint="cs"/>
          <w:rtl/>
          <w:lang w:eastAsia="he-IL"/>
        </w:rPr>
        <w:t>איש</w:t>
      </w:r>
      <w:r w:rsidR="007C5123">
        <w:rPr>
          <w:rFonts w:hint="cs"/>
          <w:rtl/>
          <w:lang w:eastAsia="he-IL"/>
        </w:rPr>
        <w:t xml:space="preserve"> פרקטי, לכן אני מעדיף סיכום </w:t>
      </w:r>
      <w:r w:rsidR="000459ED">
        <w:rPr>
          <w:rFonts w:hint="cs"/>
          <w:rtl/>
          <w:lang w:eastAsia="he-IL"/>
        </w:rPr>
        <w:t xml:space="preserve">איתי </w:t>
      </w:r>
      <w:r w:rsidR="007C5123">
        <w:rPr>
          <w:rFonts w:hint="cs"/>
          <w:rtl/>
          <w:lang w:eastAsia="he-IL"/>
        </w:rPr>
        <w:t>ש</w:t>
      </w:r>
      <w:r w:rsidR="000459ED">
        <w:rPr>
          <w:rFonts w:hint="cs"/>
          <w:rtl/>
          <w:lang w:eastAsia="he-IL"/>
        </w:rPr>
        <w:t>יעמדו בו</w:t>
      </w:r>
      <w:r w:rsidR="007C5123">
        <w:rPr>
          <w:rFonts w:hint="cs"/>
          <w:rtl/>
          <w:lang w:eastAsia="he-IL"/>
        </w:rPr>
        <w:t xml:space="preserve"> אנשי </w:t>
      </w:r>
      <w:bookmarkStart w:id="1324" w:name="_ETM_Q1_7368662"/>
      <w:bookmarkEnd w:id="1324"/>
      <w:r w:rsidR="000459ED">
        <w:rPr>
          <w:rFonts w:hint="cs"/>
          <w:rtl/>
          <w:lang w:eastAsia="he-IL"/>
        </w:rPr>
        <w:t>האוצר. אני מעדיף סיכום</w:t>
      </w:r>
      <w:r w:rsidR="007C5123">
        <w:rPr>
          <w:rFonts w:hint="cs"/>
          <w:rtl/>
          <w:lang w:eastAsia="he-IL"/>
        </w:rPr>
        <w:t xml:space="preserve"> </w:t>
      </w:r>
      <w:r w:rsidR="000459ED">
        <w:rPr>
          <w:rFonts w:hint="cs"/>
          <w:rtl/>
          <w:lang w:eastAsia="he-IL"/>
        </w:rPr>
        <w:t xml:space="preserve">איתם </w:t>
      </w:r>
      <w:r w:rsidR="007C5123">
        <w:rPr>
          <w:rFonts w:hint="cs"/>
          <w:rtl/>
          <w:lang w:eastAsia="he-IL"/>
        </w:rPr>
        <w:t>מ</w:t>
      </w:r>
      <w:r w:rsidR="00AB0E4D">
        <w:rPr>
          <w:rFonts w:hint="cs"/>
          <w:rtl/>
          <w:lang w:eastAsia="he-IL"/>
        </w:rPr>
        <w:t xml:space="preserve">אשר קרן תיאורטית. </w:t>
      </w:r>
      <w:bookmarkStart w:id="1325" w:name="_ETM_Q1_7377371"/>
      <w:bookmarkEnd w:id="1325"/>
      <w:r w:rsidR="00CA0825">
        <w:rPr>
          <w:rFonts w:hint="cs"/>
          <w:rtl/>
          <w:lang w:eastAsia="he-IL"/>
        </w:rPr>
        <w:t>כשנכנסתי למשרד ושאלתי על הקרן, אמרו לי ש</w:t>
      </w:r>
      <w:r w:rsidR="007C5123">
        <w:rPr>
          <w:rFonts w:hint="cs"/>
          <w:rtl/>
          <w:lang w:eastAsia="he-IL"/>
        </w:rPr>
        <w:t>ל</w:t>
      </w:r>
      <w:r w:rsidR="00AB0E4D">
        <w:rPr>
          <w:rFonts w:hint="cs"/>
          <w:rtl/>
          <w:lang w:eastAsia="he-IL"/>
        </w:rPr>
        <w:t xml:space="preserve">א השתמשו בה. יכולנו להישאר </w:t>
      </w:r>
      <w:r w:rsidR="00CA0825">
        <w:rPr>
          <w:rFonts w:hint="cs"/>
          <w:rtl/>
          <w:lang w:eastAsia="he-IL"/>
        </w:rPr>
        <w:t xml:space="preserve">פה </w:t>
      </w:r>
      <w:bookmarkStart w:id="1326" w:name="_ETM_Q1_7379942"/>
      <w:bookmarkEnd w:id="1326"/>
      <w:r w:rsidR="00CA0825">
        <w:rPr>
          <w:rFonts w:hint="cs"/>
          <w:rtl/>
          <w:lang w:eastAsia="he-IL"/>
        </w:rPr>
        <w:t>עוד הרבה שנים ו</w:t>
      </w:r>
      <w:r w:rsidR="000459ED">
        <w:rPr>
          <w:rFonts w:hint="cs"/>
          <w:rtl/>
          <w:lang w:eastAsia="he-IL"/>
        </w:rPr>
        <w:t xml:space="preserve">לא היה קורה עם </w:t>
      </w:r>
      <w:bookmarkStart w:id="1327" w:name="_ETM_Q1_7384117"/>
      <w:bookmarkEnd w:id="1327"/>
      <w:r w:rsidR="000459ED">
        <w:rPr>
          <w:rFonts w:hint="cs"/>
          <w:rtl/>
          <w:lang w:eastAsia="he-IL"/>
        </w:rPr>
        <w:t xml:space="preserve">הקרן </w:t>
      </w:r>
      <w:r w:rsidR="00CA0825">
        <w:rPr>
          <w:rFonts w:hint="cs"/>
          <w:rtl/>
          <w:lang w:eastAsia="he-IL"/>
        </w:rPr>
        <w:t xml:space="preserve">כלום. עמדתנו הייתה </w:t>
      </w:r>
      <w:r w:rsidR="00AB0E4D">
        <w:rPr>
          <w:rFonts w:hint="cs"/>
          <w:rtl/>
          <w:lang w:eastAsia="he-IL"/>
        </w:rPr>
        <w:t>לבטל את הקרן</w:t>
      </w:r>
      <w:r w:rsidR="000459ED">
        <w:rPr>
          <w:rFonts w:hint="cs"/>
          <w:rtl/>
          <w:lang w:eastAsia="he-IL"/>
        </w:rPr>
        <w:t xml:space="preserve"> או להקפיא אותה.</w:t>
      </w:r>
      <w:r w:rsidR="00AB0E4D">
        <w:rPr>
          <w:rFonts w:hint="cs"/>
          <w:rtl/>
          <w:lang w:eastAsia="he-IL"/>
        </w:rPr>
        <w:t xml:space="preserve"> לפעמים התי</w:t>
      </w:r>
      <w:r w:rsidR="00CA0825">
        <w:rPr>
          <w:rFonts w:hint="cs"/>
          <w:rtl/>
          <w:lang w:eastAsia="he-IL"/>
        </w:rPr>
        <w:t>אורטי הוא האויב הכי גדול של הפר</w:t>
      </w:r>
      <w:r w:rsidR="00AB0E4D">
        <w:rPr>
          <w:rFonts w:hint="cs"/>
          <w:rtl/>
          <w:lang w:eastAsia="he-IL"/>
        </w:rPr>
        <w:t>ק</w:t>
      </w:r>
      <w:r w:rsidR="00CA0825">
        <w:rPr>
          <w:rFonts w:hint="cs"/>
          <w:rtl/>
          <w:lang w:eastAsia="he-IL"/>
        </w:rPr>
        <w:t>ט</w:t>
      </w:r>
      <w:r w:rsidR="00AB0E4D">
        <w:rPr>
          <w:rFonts w:hint="cs"/>
          <w:rtl/>
          <w:lang w:eastAsia="he-IL"/>
        </w:rPr>
        <w:t>י.</w:t>
      </w:r>
    </w:p>
    <w:p w:rsidR="00AB0E4D" w:rsidRDefault="00AB0E4D" w:rsidP="00AB0E4D">
      <w:pPr>
        <w:rPr>
          <w:rtl/>
          <w:lang w:eastAsia="he-IL"/>
        </w:rPr>
      </w:pPr>
    </w:p>
    <w:p w:rsidR="00AB0E4D" w:rsidRDefault="00AB0E4D" w:rsidP="007128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הגדרות </w:t>
      </w:r>
      <w:r w:rsidR="00CA0825">
        <w:rPr>
          <w:rFonts w:hint="cs"/>
          <w:rtl/>
          <w:lang w:eastAsia="he-IL"/>
        </w:rPr>
        <w:t xml:space="preserve">שונות </w:t>
      </w:r>
      <w:r>
        <w:rPr>
          <w:rFonts w:hint="cs"/>
          <w:rtl/>
          <w:lang w:eastAsia="he-IL"/>
        </w:rPr>
        <w:t>להגדרת פריפריה. שכ</w:t>
      </w:r>
      <w:r w:rsidR="007128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נת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משה</w:t>
      </w:r>
      <w:r w:rsidR="007128C8">
        <w:rPr>
          <w:rFonts w:hint="cs"/>
          <w:rtl/>
          <w:lang w:eastAsia="he-IL"/>
        </w:rPr>
        <w:t xml:space="preserve"> ברחובות היא אחד המקומות הפריפר</w:t>
      </w:r>
      <w:r>
        <w:rPr>
          <w:rFonts w:hint="cs"/>
          <w:rtl/>
          <w:lang w:eastAsia="he-IL"/>
        </w:rPr>
        <w:t>י</w:t>
      </w:r>
      <w:r w:rsidR="007128C8">
        <w:rPr>
          <w:rFonts w:hint="cs"/>
          <w:rtl/>
          <w:lang w:eastAsia="he-IL"/>
        </w:rPr>
        <w:t xml:space="preserve">אליים הקשים - - </w:t>
      </w:r>
      <w:r>
        <w:rPr>
          <w:rFonts w:hint="cs"/>
          <w:rtl/>
          <w:lang w:eastAsia="he-IL"/>
        </w:rPr>
        <w:t xml:space="preserve"> </w:t>
      </w:r>
    </w:p>
    <w:p w:rsidR="00AB0E4D" w:rsidRDefault="00AB0E4D" w:rsidP="00AB0E4D">
      <w:pPr>
        <w:rPr>
          <w:rtl/>
          <w:lang w:eastAsia="he-IL"/>
        </w:rPr>
      </w:pPr>
    </w:p>
    <w:p w:rsidR="00AB0E4D" w:rsidRDefault="00AB0E4D" w:rsidP="00AB0E4D">
      <w:pPr>
        <w:pStyle w:val="a4"/>
        <w:keepNext/>
        <w:rPr>
          <w:rtl/>
        </w:rPr>
      </w:pPr>
      <w:bookmarkStart w:id="1328" w:name="ET_speaker_6275_67"/>
      <w:r w:rsidRPr="00AB0E4D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B0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8"/>
    </w:p>
    <w:p w:rsidR="00AB0E4D" w:rsidRDefault="00AB0E4D" w:rsidP="00AB0E4D">
      <w:pPr>
        <w:pStyle w:val="KeepWithNext"/>
        <w:rPr>
          <w:rtl/>
          <w:lang w:eastAsia="he-IL"/>
        </w:rPr>
      </w:pPr>
    </w:p>
    <w:p w:rsidR="00AB0E4D" w:rsidRDefault="007128C8" w:rsidP="00045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שאדוני הבין את כוונתי. </w:t>
      </w:r>
      <w:r w:rsidR="00AB0E4D">
        <w:rPr>
          <w:rFonts w:hint="cs"/>
          <w:rtl/>
          <w:lang w:eastAsia="he-IL"/>
        </w:rPr>
        <w:t>לא ה</w:t>
      </w:r>
      <w:r w:rsidR="000459ED">
        <w:rPr>
          <w:rFonts w:hint="cs"/>
          <w:rtl/>
          <w:lang w:eastAsia="he-IL"/>
        </w:rPr>
        <w:t xml:space="preserve">תכוונתי לשכונת נווה שלם </w:t>
      </w:r>
      <w:proofErr w:type="spellStart"/>
      <w:r w:rsidR="000459ED">
        <w:rPr>
          <w:rFonts w:hint="cs"/>
          <w:rtl/>
          <w:lang w:eastAsia="he-IL"/>
        </w:rPr>
        <w:t>וקרית</w:t>
      </w:r>
      <w:proofErr w:type="spellEnd"/>
      <w:r w:rsidR="000459ED">
        <w:rPr>
          <w:rFonts w:hint="cs"/>
          <w:rtl/>
          <w:lang w:eastAsia="he-IL"/>
        </w:rPr>
        <w:t xml:space="preserve"> משה. </w:t>
      </w:r>
      <w:bookmarkStart w:id="1329" w:name="_ETM_Q1_7426986"/>
      <w:bookmarkEnd w:id="1329"/>
      <w:r w:rsidR="000459ED">
        <w:rPr>
          <w:rFonts w:hint="cs"/>
          <w:rtl/>
          <w:lang w:eastAsia="he-IL"/>
        </w:rPr>
        <w:t xml:space="preserve">לא יכול להיות שתהיה פה הצעה </w:t>
      </w:r>
      <w:r w:rsidR="00AB0E4D">
        <w:rPr>
          <w:rFonts w:hint="cs"/>
          <w:rtl/>
          <w:lang w:eastAsia="he-IL"/>
        </w:rPr>
        <w:t>בלי ה</w:t>
      </w:r>
      <w:r w:rsidR="000459ED">
        <w:rPr>
          <w:rFonts w:hint="cs"/>
          <w:rtl/>
          <w:lang w:eastAsia="he-IL"/>
        </w:rPr>
        <w:t xml:space="preserve">צפון, בלי </w:t>
      </w:r>
      <w:bookmarkStart w:id="1330" w:name="_ETM_Q1_7426059"/>
      <w:bookmarkEnd w:id="1330"/>
      <w:r w:rsidR="000459ED">
        <w:rPr>
          <w:rFonts w:hint="cs"/>
          <w:rtl/>
          <w:lang w:eastAsia="he-IL"/>
        </w:rPr>
        <w:t>ה</w:t>
      </w:r>
      <w:r w:rsidR="00AB0E4D">
        <w:rPr>
          <w:rFonts w:hint="cs"/>
          <w:rtl/>
          <w:lang w:eastAsia="he-IL"/>
        </w:rPr>
        <w:t>דרום</w:t>
      </w:r>
      <w:r w:rsidR="000459ED">
        <w:rPr>
          <w:rFonts w:hint="cs"/>
          <w:rtl/>
          <w:lang w:eastAsia="he-IL"/>
        </w:rPr>
        <w:t xml:space="preserve">, בלי הנגב, בלי </w:t>
      </w:r>
      <w:r w:rsidR="00B636D9">
        <w:rPr>
          <w:rFonts w:hint="cs"/>
          <w:rtl/>
          <w:lang w:eastAsia="he-IL"/>
        </w:rPr>
        <w:t>ה</w:t>
      </w:r>
      <w:r w:rsidR="000459ED">
        <w:rPr>
          <w:rFonts w:hint="cs"/>
          <w:rtl/>
          <w:lang w:eastAsia="he-IL"/>
        </w:rPr>
        <w:t xml:space="preserve">גליל. </w:t>
      </w:r>
    </w:p>
    <w:p w:rsidR="00AB0E4D" w:rsidRDefault="00AB0E4D" w:rsidP="000459ED">
      <w:pPr>
        <w:ind w:firstLine="0"/>
        <w:rPr>
          <w:rtl/>
          <w:lang w:eastAsia="he-IL"/>
        </w:rPr>
      </w:pPr>
      <w:bookmarkStart w:id="1331" w:name="_ETM_Q1_7430993"/>
      <w:bookmarkEnd w:id="1331"/>
    </w:p>
    <w:p w:rsidR="000459ED" w:rsidRDefault="000459ED" w:rsidP="000459ED">
      <w:pPr>
        <w:pStyle w:val="af9"/>
        <w:keepNext/>
        <w:rPr>
          <w:rtl/>
          <w:lang w:eastAsia="he-IL"/>
        </w:rPr>
      </w:pPr>
      <w:bookmarkStart w:id="1332" w:name="_ETM_Q1_7431104"/>
      <w:bookmarkStart w:id="1333" w:name="_ETM_Q1_7432101"/>
      <w:bookmarkStart w:id="1334" w:name="ET_guest_אביעד_פרידמן_302"/>
      <w:bookmarkEnd w:id="1332"/>
      <w:bookmarkEnd w:id="1333"/>
      <w:r w:rsidRPr="00045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0459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4"/>
    </w:p>
    <w:p w:rsidR="000459ED" w:rsidRDefault="000459ED" w:rsidP="000459ED">
      <w:pPr>
        <w:pStyle w:val="KeepWithNext"/>
        <w:rPr>
          <w:rtl/>
          <w:lang w:eastAsia="he-IL"/>
        </w:rPr>
      </w:pPr>
    </w:p>
    <w:p w:rsidR="00AB0E4D" w:rsidRDefault="00DE5F54" w:rsidP="00B5464B">
      <w:pPr>
        <w:rPr>
          <w:rtl/>
          <w:lang w:eastAsia="he-IL"/>
        </w:rPr>
      </w:pPr>
      <w:bookmarkStart w:id="1335" w:name="_ETM_Q1_7432797"/>
      <w:bookmarkStart w:id="1336" w:name="_ETM_Q1_7432849"/>
      <w:bookmarkEnd w:id="1335"/>
      <w:bookmarkEnd w:id="1336"/>
      <w:r>
        <w:rPr>
          <w:rFonts w:hint="cs"/>
          <w:rtl/>
          <w:lang w:eastAsia="he-IL"/>
        </w:rPr>
        <w:t xml:space="preserve">אני מציע </w:t>
      </w:r>
      <w:r w:rsidR="000459ED">
        <w:rPr>
          <w:rFonts w:hint="cs"/>
          <w:rtl/>
          <w:lang w:eastAsia="he-IL"/>
        </w:rPr>
        <w:t>ללכת</w:t>
      </w:r>
      <w:bookmarkStart w:id="1337" w:name="_ETM_Q1_7440228"/>
      <w:bookmarkEnd w:id="1337"/>
      <w:r w:rsidR="00B5464B">
        <w:rPr>
          <w:rFonts w:hint="cs"/>
          <w:rtl/>
          <w:lang w:eastAsia="he-IL"/>
        </w:rPr>
        <w:t xml:space="preserve"> על 60 מיליון שקל למקומות פריפריאליים, </w:t>
      </w:r>
      <w:bookmarkStart w:id="1338" w:name="_ETM_Q1_7444925"/>
      <w:bookmarkEnd w:id="1338"/>
      <w:r w:rsidR="00AB0E4D">
        <w:rPr>
          <w:rFonts w:hint="cs"/>
          <w:rtl/>
          <w:lang w:eastAsia="he-IL"/>
        </w:rPr>
        <w:t>על פי ה</w:t>
      </w:r>
      <w:r w:rsidR="00B5464B">
        <w:rPr>
          <w:rFonts w:hint="cs"/>
          <w:rtl/>
          <w:lang w:eastAsia="he-IL"/>
        </w:rPr>
        <w:t>ג</w:t>
      </w:r>
      <w:r w:rsidR="00AB0E4D">
        <w:rPr>
          <w:rFonts w:hint="cs"/>
          <w:rtl/>
          <w:lang w:eastAsia="he-IL"/>
        </w:rPr>
        <w:t xml:space="preserve">דרת </w:t>
      </w:r>
      <w:r w:rsidR="00B5464B">
        <w:rPr>
          <w:rFonts w:hint="cs"/>
          <w:rtl/>
          <w:lang w:eastAsia="he-IL"/>
        </w:rPr>
        <w:t xml:space="preserve">הפריפריה במשרד נגב </w:t>
      </w:r>
      <w:r w:rsidR="00AB0E4D">
        <w:rPr>
          <w:rFonts w:hint="cs"/>
          <w:rtl/>
          <w:lang w:eastAsia="he-IL"/>
        </w:rPr>
        <w:t xml:space="preserve">וגליל. </w:t>
      </w:r>
    </w:p>
    <w:p w:rsidR="00AB0E4D" w:rsidRDefault="00AB0E4D" w:rsidP="00AB0E4D">
      <w:pPr>
        <w:rPr>
          <w:rtl/>
          <w:lang w:eastAsia="he-IL"/>
        </w:rPr>
      </w:pPr>
    </w:p>
    <w:p w:rsidR="00AB0E4D" w:rsidRDefault="00AB0E4D" w:rsidP="00AB0E4D">
      <w:pPr>
        <w:pStyle w:val="a4"/>
        <w:keepNext/>
        <w:rPr>
          <w:rtl/>
        </w:rPr>
      </w:pPr>
      <w:bookmarkStart w:id="1339" w:name="ET_speaker_6275_68"/>
      <w:r w:rsidRPr="00AB0E4D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B0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AB0E4D" w:rsidRDefault="00AB0E4D" w:rsidP="00AB0E4D">
      <w:pPr>
        <w:pStyle w:val="KeepWithNext"/>
        <w:rPr>
          <w:rtl/>
          <w:lang w:eastAsia="he-IL"/>
        </w:rPr>
      </w:pPr>
    </w:p>
    <w:p w:rsidR="00AB0E4D" w:rsidRDefault="00B636D9" w:rsidP="00AB0E4D">
      <w:pPr>
        <w:rPr>
          <w:rtl/>
          <w:lang w:eastAsia="he-IL"/>
        </w:rPr>
      </w:pPr>
      <w:bookmarkStart w:id="1340" w:name="_ETM_Q1_7451233"/>
      <w:bookmarkEnd w:id="1340"/>
      <w:r>
        <w:rPr>
          <w:rFonts w:hint="cs"/>
          <w:rtl/>
          <w:lang w:eastAsia="he-IL"/>
        </w:rPr>
        <w:t xml:space="preserve">אבל שיהיה 25%. זה רבע מהקרן. </w:t>
      </w:r>
    </w:p>
    <w:p w:rsidR="00AB0E4D" w:rsidRDefault="00AB0E4D" w:rsidP="00AB0E4D">
      <w:pPr>
        <w:rPr>
          <w:rtl/>
          <w:lang w:eastAsia="he-IL"/>
        </w:rPr>
      </w:pPr>
    </w:p>
    <w:p w:rsidR="00B636D9" w:rsidRDefault="00B636D9" w:rsidP="00B636D9">
      <w:pPr>
        <w:pStyle w:val="af9"/>
        <w:keepNext/>
        <w:rPr>
          <w:rtl/>
          <w:lang w:eastAsia="he-IL"/>
        </w:rPr>
      </w:pPr>
      <w:bookmarkStart w:id="1341" w:name="_ETM_Q1_7456365"/>
      <w:bookmarkStart w:id="1342" w:name="ET_guest_אביעד_פרידמן_303"/>
      <w:bookmarkEnd w:id="1341"/>
      <w:r w:rsidRPr="00B63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B636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2"/>
    </w:p>
    <w:p w:rsidR="00B636D9" w:rsidRDefault="00B636D9" w:rsidP="00B636D9">
      <w:pPr>
        <w:pStyle w:val="KeepWithNext"/>
        <w:rPr>
          <w:rtl/>
          <w:lang w:eastAsia="he-IL"/>
        </w:rPr>
      </w:pPr>
    </w:p>
    <w:p w:rsidR="00AB0E4D" w:rsidRDefault="00B636D9" w:rsidP="00B636D9">
      <w:pPr>
        <w:rPr>
          <w:rtl/>
          <w:lang w:eastAsia="he-IL"/>
        </w:rPr>
      </w:pPr>
      <w:bookmarkStart w:id="1343" w:name="_ETM_Q1_7457068"/>
      <w:bookmarkStart w:id="1344" w:name="_ETM_Q1_7457133"/>
      <w:bookmarkEnd w:id="1343"/>
      <w:bookmarkEnd w:id="1344"/>
      <w:r>
        <w:rPr>
          <w:rFonts w:hint="cs"/>
          <w:rtl/>
          <w:lang w:eastAsia="he-IL"/>
        </w:rPr>
        <w:t xml:space="preserve">25% יהרוג הסכמות </w:t>
      </w:r>
      <w:bookmarkStart w:id="1345" w:name="_ETM_Q1_7461673"/>
      <w:bookmarkEnd w:id="1345"/>
      <w:r>
        <w:rPr>
          <w:rFonts w:hint="cs"/>
          <w:rtl/>
          <w:lang w:eastAsia="he-IL"/>
        </w:rPr>
        <w:t>עם ערים מסוימות, יפגע ב</w:t>
      </w:r>
      <w:r w:rsidR="00AB0E4D">
        <w:rPr>
          <w:rFonts w:hint="cs"/>
          <w:rtl/>
          <w:lang w:eastAsia="he-IL"/>
        </w:rPr>
        <w:t xml:space="preserve">אלפי </w:t>
      </w:r>
      <w:r>
        <w:rPr>
          <w:rFonts w:hint="cs"/>
          <w:rtl/>
          <w:lang w:eastAsia="he-IL"/>
        </w:rPr>
        <w:t>י</w:t>
      </w:r>
      <w:r w:rsidR="00AB0E4D">
        <w:rPr>
          <w:rFonts w:hint="cs"/>
          <w:rtl/>
          <w:lang w:eastAsia="he-IL"/>
        </w:rPr>
        <w:t>חידות דיור.</w:t>
      </w:r>
    </w:p>
    <w:p w:rsidR="00AB0E4D" w:rsidRDefault="00AB0E4D" w:rsidP="00AB0E4D">
      <w:pPr>
        <w:rPr>
          <w:rtl/>
          <w:lang w:eastAsia="he-IL"/>
        </w:rPr>
      </w:pPr>
    </w:p>
    <w:p w:rsidR="00B636D9" w:rsidRDefault="00B636D9" w:rsidP="00B636D9">
      <w:pPr>
        <w:pStyle w:val="af6"/>
        <w:keepNext/>
        <w:rPr>
          <w:rtl/>
        </w:rPr>
      </w:pPr>
      <w:bookmarkStart w:id="1346" w:name="ET_yor_5854_304"/>
      <w:r w:rsidRPr="00B636D9">
        <w:rPr>
          <w:rStyle w:val="TagStyle"/>
          <w:rtl/>
        </w:rPr>
        <w:t xml:space="preserve"> &lt;&lt; </w:t>
      </w:r>
      <w:proofErr w:type="spellStart"/>
      <w:r w:rsidRPr="00B636D9">
        <w:rPr>
          <w:rStyle w:val="TagStyle"/>
          <w:rtl/>
        </w:rPr>
        <w:t>יור</w:t>
      </w:r>
      <w:proofErr w:type="spellEnd"/>
      <w:r w:rsidRPr="00B63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636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6"/>
    </w:p>
    <w:p w:rsidR="00B636D9" w:rsidRDefault="00B636D9" w:rsidP="00B636D9">
      <w:pPr>
        <w:pStyle w:val="KeepWithNext"/>
        <w:rPr>
          <w:rtl/>
          <w:lang w:eastAsia="he-IL"/>
        </w:rPr>
      </w:pPr>
    </w:p>
    <w:p w:rsidR="00AB0E4D" w:rsidRDefault="00B636D9" w:rsidP="00B636D9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האוצר, ה</w:t>
      </w:r>
      <w:r w:rsidR="00AB0E4D">
        <w:rPr>
          <w:rFonts w:hint="cs"/>
          <w:rtl/>
          <w:lang w:eastAsia="he-IL"/>
        </w:rPr>
        <w:t xml:space="preserve">אם נתתם הסכמה על 25% </w:t>
      </w:r>
      <w:r>
        <w:rPr>
          <w:rFonts w:hint="cs"/>
          <w:rtl/>
          <w:lang w:eastAsia="he-IL"/>
        </w:rPr>
        <w:t>מהסכום?</w:t>
      </w:r>
    </w:p>
    <w:p w:rsidR="00AB0E4D" w:rsidRDefault="00AB0E4D" w:rsidP="00AB0E4D">
      <w:pPr>
        <w:rPr>
          <w:rtl/>
          <w:lang w:eastAsia="he-IL"/>
        </w:rPr>
      </w:pPr>
    </w:p>
    <w:p w:rsidR="00B636D9" w:rsidRDefault="00B636D9" w:rsidP="00B636D9">
      <w:pPr>
        <w:pStyle w:val="af9"/>
        <w:keepNext/>
        <w:rPr>
          <w:rtl/>
          <w:lang w:eastAsia="he-IL"/>
        </w:rPr>
      </w:pPr>
      <w:bookmarkStart w:id="1347" w:name="ET_guest_צחי_דוד_305"/>
      <w:r w:rsidRPr="00B63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דוד:</w:t>
      </w:r>
      <w:r w:rsidRPr="00B636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7"/>
    </w:p>
    <w:p w:rsidR="00B636D9" w:rsidRDefault="00B636D9" w:rsidP="00B636D9">
      <w:pPr>
        <w:pStyle w:val="KeepWithNext"/>
        <w:rPr>
          <w:rtl/>
          <w:lang w:eastAsia="he-IL"/>
        </w:rPr>
      </w:pPr>
    </w:p>
    <w:p w:rsidR="00AB0E4D" w:rsidRDefault="00B636D9" w:rsidP="00AB0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מכירים </w:t>
      </w:r>
      <w:bookmarkStart w:id="1348" w:name="_ETM_Q1_7475148"/>
      <w:bookmarkEnd w:id="1348"/>
      <w:r>
        <w:rPr>
          <w:rFonts w:hint="cs"/>
          <w:rtl/>
          <w:lang w:eastAsia="he-IL"/>
        </w:rPr>
        <w:t xml:space="preserve">את ההצעה הזאת מהח"כים. </w:t>
      </w:r>
      <w:r w:rsidR="00AB0E4D">
        <w:rPr>
          <w:rFonts w:hint="cs"/>
          <w:rtl/>
          <w:lang w:eastAsia="he-IL"/>
        </w:rPr>
        <w:t xml:space="preserve">אין עמדת אוצר, </w:t>
      </w:r>
      <w:r w:rsidR="00DE5F54">
        <w:rPr>
          <w:rFonts w:hint="cs"/>
          <w:rtl/>
          <w:lang w:eastAsia="he-IL"/>
        </w:rPr>
        <w:t xml:space="preserve">אבל </w:t>
      </w:r>
      <w:r w:rsidR="00AB0E4D">
        <w:rPr>
          <w:rFonts w:hint="cs"/>
          <w:rtl/>
          <w:lang w:eastAsia="he-IL"/>
        </w:rPr>
        <w:t xml:space="preserve">יש עמדת ממשלה. </w:t>
      </w:r>
    </w:p>
    <w:p w:rsidR="00AB0E4D" w:rsidRDefault="00AB0E4D" w:rsidP="00AB0E4D">
      <w:pPr>
        <w:rPr>
          <w:rtl/>
          <w:lang w:eastAsia="he-IL"/>
        </w:rPr>
      </w:pPr>
    </w:p>
    <w:p w:rsidR="00B636D9" w:rsidRDefault="00B636D9" w:rsidP="00B636D9">
      <w:pPr>
        <w:pStyle w:val="af6"/>
        <w:keepNext/>
        <w:rPr>
          <w:rtl/>
        </w:rPr>
      </w:pPr>
      <w:bookmarkStart w:id="1349" w:name="_ETM_Q1_7476196"/>
      <w:bookmarkStart w:id="1350" w:name="ET_yor_5854_306"/>
      <w:bookmarkEnd w:id="1349"/>
      <w:r w:rsidRPr="00B636D9">
        <w:rPr>
          <w:rStyle w:val="TagStyle"/>
          <w:rtl/>
        </w:rPr>
        <w:t xml:space="preserve"> &lt;&lt; </w:t>
      </w:r>
      <w:proofErr w:type="spellStart"/>
      <w:r w:rsidRPr="00B636D9">
        <w:rPr>
          <w:rStyle w:val="TagStyle"/>
          <w:rtl/>
        </w:rPr>
        <w:t>יור</w:t>
      </w:r>
      <w:proofErr w:type="spellEnd"/>
      <w:r w:rsidRPr="00B63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636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0"/>
    </w:p>
    <w:p w:rsidR="00B636D9" w:rsidRDefault="00B636D9" w:rsidP="00B636D9">
      <w:pPr>
        <w:pStyle w:val="KeepWithNext"/>
        <w:rPr>
          <w:rtl/>
          <w:lang w:eastAsia="he-IL"/>
        </w:rPr>
      </w:pPr>
    </w:p>
    <w:p w:rsidR="00AB0E4D" w:rsidRDefault="00AB0E4D" w:rsidP="00AB0E4D">
      <w:pPr>
        <w:rPr>
          <w:rtl/>
          <w:lang w:eastAsia="he-IL"/>
        </w:rPr>
      </w:pPr>
      <w:bookmarkStart w:id="1351" w:name="_ETM_Q1_7477019"/>
      <w:bookmarkStart w:id="1352" w:name="_ETM_Q1_7477080"/>
      <w:bookmarkEnd w:id="1351"/>
      <w:bookmarkEnd w:id="1352"/>
      <w:r>
        <w:rPr>
          <w:rFonts w:hint="cs"/>
          <w:rtl/>
          <w:lang w:eastAsia="he-IL"/>
        </w:rPr>
        <w:t>מה עמדת הממשלה?</w:t>
      </w:r>
    </w:p>
    <w:p w:rsidR="00AB0E4D" w:rsidRDefault="00AB0E4D" w:rsidP="00AB0E4D">
      <w:pPr>
        <w:rPr>
          <w:rtl/>
          <w:lang w:eastAsia="he-IL"/>
        </w:rPr>
      </w:pPr>
    </w:p>
    <w:p w:rsidR="00B636D9" w:rsidRDefault="00B636D9" w:rsidP="00B636D9">
      <w:pPr>
        <w:pStyle w:val="af9"/>
        <w:keepNext/>
        <w:rPr>
          <w:rtl/>
          <w:lang w:eastAsia="he-IL"/>
        </w:rPr>
      </w:pPr>
      <w:bookmarkStart w:id="1353" w:name="_ETM_Q1_7483165"/>
      <w:bookmarkStart w:id="1354" w:name="ET_guest_יעל_לינדנברג_307"/>
      <w:bookmarkEnd w:id="1353"/>
      <w:r w:rsidRPr="00B63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B636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4"/>
    </w:p>
    <w:p w:rsidR="00B636D9" w:rsidRDefault="00B636D9" w:rsidP="00B636D9">
      <w:pPr>
        <w:pStyle w:val="KeepWithNext"/>
        <w:rPr>
          <w:rtl/>
          <w:lang w:eastAsia="he-IL"/>
        </w:rPr>
      </w:pPr>
    </w:p>
    <w:p w:rsidR="00AB0E4D" w:rsidRDefault="00AB0E4D" w:rsidP="008A47BA">
      <w:pPr>
        <w:rPr>
          <w:rtl/>
          <w:lang w:eastAsia="he-IL"/>
        </w:rPr>
      </w:pPr>
      <w:bookmarkStart w:id="1355" w:name="_ETM_Q1_7483734"/>
      <w:bookmarkStart w:id="1356" w:name="_ETM_Q1_7483796"/>
      <w:bookmarkEnd w:id="1355"/>
      <w:bookmarkEnd w:id="1356"/>
      <w:r>
        <w:rPr>
          <w:rFonts w:hint="cs"/>
          <w:rtl/>
          <w:lang w:eastAsia="he-IL"/>
        </w:rPr>
        <w:t>ראינו</w:t>
      </w:r>
      <w:r w:rsidR="008A47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8A47BA">
        <w:rPr>
          <w:rFonts w:hint="cs"/>
          <w:rtl/>
          <w:lang w:eastAsia="he-IL"/>
        </w:rPr>
        <w:t>דיון ה</w:t>
      </w:r>
      <w:r>
        <w:rPr>
          <w:rFonts w:hint="cs"/>
          <w:rtl/>
          <w:lang w:eastAsia="he-IL"/>
        </w:rPr>
        <w:t xml:space="preserve">קודם את ההתנגדות </w:t>
      </w:r>
      <w:r w:rsidR="008A47BA">
        <w:rPr>
          <w:rFonts w:hint="cs"/>
          <w:rtl/>
          <w:lang w:eastAsia="he-IL"/>
        </w:rPr>
        <w:t xml:space="preserve">העזה </w:t>
      </w:r>
      <w:r>
        <w:rPr>
          <w:rFonts w:hint="cs"/>
          <w:rtl/>
          <w:lang w:eastAsia="he-IL"/>
        </w:rPr>
        <w:t xml:space="preserve">לביטול הקרן. </w:t>
      </w:r>
    </w:p>
    <w:p w:rsidR="00AB0E4D" w:rsidRDefault="00AB0E4D" w:rsidP="00AB0E4D">
      <w:pPr>
        <w:rPr>
          <w:rtl/>
          <w:lang w:eastAsia="he-IL"/>
        </w:rPr>
      </w:pPr>
    </w:p>
    <w:p w:rsidR="008A47BA" w:rsidRDefault="008A47BA" w:rsidP="00AB0E4D">
      <w:pPr>
        <w:rPr>
          <w:rtl/>
          <w:lang w:eastAsia="he-IL"/>
        </w:rPr>
      </w:pPr>
      <w:bookmarkStart w:id="1357" w:name="_ETM_Q1_7497051"/>
      <w:bookmarkEnd w:id="1357"/>
    </w:p>
    <w:p w:rsidR="008A47BA" w:rsidRDefault="008A47BA" w:rsidP="008A47BA">
      <w:pPr>
        <w:pStyle w:val="af6"/>
        <w:keepNext/>
        <w:rPr>
          <w:rtl/>
        </w:rPr>
      </w:pPr>
      <w:bookmarkStart w:id="1358" w:name="ET_yor_5854_308"/>
      <w:r w:rsidRPr="008A47BA">
        <w:rPr>
          <w:rStyle w:val="TagStyle"/>
          <w:rtl/>
        </w:rPr>
        <w:t xml:space="preserve"> &lt;&lt; </w:t>
      </w:r>
      <w:proofErr w:type="spellStart"/>
      <w:r w:rsidRPr="008A47BA">
        <w:rPr>
          <w:rStyle w:val="TagStyle"/>
          <w:rtl/>
        </w:rPr>
        <w:t>יור</w:t>
      </w:r>
      <w:proofErr w:type="spellEnd"/>
      <w:r w:rsidRPr="008A47B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A47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8"/>
    </w:p>
    <w:p w:rsidR="008A47BA" w:rsidRDefault="008A47BA" w:rsidP="008A47BA">
      <w:pPr>
        <w:pStyle w:val="KeepWithNext"/>
        <w:rPr>
          <w:rtl/>
          <w:lang w:eastAsia="he-IL"/>
        </w:rPr>
      </w:pPr>
    </w:p>
    <w:p w:rsidR="00AB0E4D" w:rsidRDefault="00AB0E4D" w:rsidP="00AB0E4D">
      <w:pPr>
        <w:rPr>
          <w:rtl/>
          <w:lang w:eastAsia="he-IL"/>
        </w:rPr>
      </w:pPr>
      <w:bookmarkStart w:id="1359" w:name="_ETM_Q1_7497877"/>
      <w:bookmarkStart w:id="1360" w:name="_ETM_Q1_7497948"/>
      <w:bookmarkEnd w:id="1359"/>
      <w:bookmarkEnd w:id="1360"/>
      <w:r>
        <w:rPr>
          <w:rFonts w:hint="cs"/>
          <w:rtl/>
          <w:lang w:eastAsia="he-IL"/>
        </w:rPr>
        <w:t xml:space="preserve">כל חברי הכנסת היו </w:t>
      </w:r>
      <w:r w:rsidR="008A47B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גד ביטול הקרן</w:t>
      </w:r>
      <w:r w:rsidR="008A47BA">
        <w:rPr>
          <w:rFonts w:hint="cs"/>
          <w:rtl/>
          <w:lang w:eastAsia="he-IL"/>
        </w:rPr>
        <w:t>, ללא יוצא מ</w:t>
      </w:r>
      <w:bookmarkStart w:id="1361" w:name="_ETM_Q1_7499939"/>
      <w:bookmarkEnd w:id="1361"/>
      <w:r w:rsidR="008A47BA">
        <w:rPr>
          <w:rFonts w:hint="cs"/>
          <w:rtl/>
          <w:lang w:eastAsia="he-IL"/>
        </w:rPr>
        <w:t>ן הכלל.</w:t>
      </w:r>
    </w:p>
    <w:p w:rsidR="00AB0E4D" w:rsidRDefault="00AB0E4D" w:rsidP="00AB0E4D">
      <w:pPr>
        <w:rPr>
          <w:rtl/>
          <w:lang w:eastAsia="he-IL"/>
        </w:rPr>
      </w:pPr>
    </w:p>
    <w:p w:rsidR="008A47BA" w:rsidRDefault="008A47BA" w:rsidP="008A47BA">
      <w:pPr>
        <w:pStyle w:val="af9"/>
        <w:keepNext/>
        <w:rPr>
          <w:rtl/>
          <w:lang w:eastAsia="he-IL"/>
        </w:rPr>
      </w:pPr>
      <w:bookmarkStart w:id="1362" w:name="ET_guest_יעל_לינדנברג_309"/>
      <w:r w:rsidRPr="008A4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8A47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2"/>
    </w:p>
    <w:p w:rsidR="008A47BA" w:rsidRDefault="008A47BA" w:rsidP="008A47BA">
      <w:pPr>
        <w:pStyle w:val="KeepWithNext"/>
        <w:rPr>
          <w:rtl/>
          <w:lang w:eastAsia="he-IL"/>
        </w:rPr>
      </w:pPr>
    </w:p>
    <w:p w:rsidR="00AB0E4D" w:rsidRDefault="008A47BA" w:rsidP="00DE5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שיח שבו העלינו את סוגיית ההקפאה, אבל חברי הכנסת </w:t>
      </w:r>
      <w:bookmarkStart w:id="1363" w:name="_ETM_Q1_7504313"/>
      <w:bookmarkEnd w:id="1363"/>
      <w:r>
        <w:rPr>
          <w:rFonts w:hint="cs"/>
          <w:rtl/>
          <w:lang w:eastAsia="he-IL"/>
        </w:rPr>
        <w:t xml:space="preserve">הבהירו באופן די נחרץ </w:t>
      </w:r>
      <w:r w:rsidR="00373B91">
        <w:rPr>
          <w:rFonts w:hint="cs"/>
          <w:rtl/>
          <w:lang w:eastAsia="he-IL"/>
        </w:rPr>
        <w:t xml:space="preserve">שהקפאה לא באה בחשבון. </w:t>
      </w:r>
      <w:bookmarkStart w:id="1364" w:name="_ETM_Q1_7509403"/>
      <w:bookmarkEnd w:id="1364"/>
      <w:r w:rsidR="00373B91">
        <w:rPr>
          <w:rFonts w:hint="cs"/>
          <w:rtl/>
          <w:lang w:eastAsia="he-IL"/>
        </w:rPr>
        <w:t>הי</w:t>
      </w:r>
      <w:r w:rsidR="00AB0E4D">
        <w:rPr>
          <w:rFonts w:hint="cs"/>
          <w:rtl/>
          <w:lang w:eastAsia="he-IL"/>
        </w:rPr>
        <w:t xml:space="preserve">יתה הצעה להפריש </w:t>
      </w:r>
      <w:r w:rsidR="00373B91">
        <w:rPr>
          <w:lang w:val="en-GB" w:eastAsia="he-IL"/>
        </w:rPr>
        <w:t>x</w:t>
      </w:r>
      <w:r w:rsidR="00373B91">
        <w:rPr>
          <w:rFonts w:hint="cs"/>
          <w:rtl/>
          <w:lang w:eastAsia="he-IL"/>
        </w:rPr>
        <w:t xml:space="preserve"> אחוזים או סכום מסוים לטובת הפריפריה.</w:t>
      </w:r>
      <w:r w:rsidR="00AB0E4D">
        <w:rPr>
          <w:rFonts w:hint="cs"/>
          <w:rtl/>
          <w:lang w:eastAsia="he-IL"/>
        </w:rPr>
        <w:t xml:space="preserve"> </w:t>
      </w:r>
      <w:r w:rsidR="00373B91">
        <w:rPr>
          <w:rFonts w:hint="cs"/>
          <w:rtl/>
          <w:lang w:eastAsia="he-IL"/>
        </w:rPr>
        <w:t xml:space="preserve">ייקח </w:t>
      </w:r>
      <w:bookmarkStart w:id="1365" w:name="_ETM_Q1_7515778"/>
      <w:bookmarkEnd w:id="1365"/>
      <w:r w:rsidR="00373B91">
        <w:rPr>
          <w:rFonts w:hint="cs"/>
          <w:rtl/>
          <w:lang w:eastAsia="he-IL"/>
        </w:rPr>
        <w:t>לנו כמה דקות לדון ו</w:t>
      </w:r>
      <w:bookmarkStart w:id="1366" w:name="_ETM_Q1_7519554"/>
      <w:bookmarkEnd w:id="1366"/>
      <w:r w:rsidR="00373B91">
        <w:rPr>
          <w:rFonts w:hint="cs"/>
          <w:rtl/>
          <w:lang w:eastAsia="he-IL"/>
        </w:rPr>
        <w:t xml:space="preserve">לחזור אליכם עם תשובה. </w:t>
      </w:r>
    </w:p>
    <w:p w:rsidR="00AB0E4D" w:rsidRDefault="00AB0E4D" w:rsidP="00AB0E4D">
      <w:pPr>
        <w:rPr>
          <w:rtl/>
          <w:lang w:eastAsia="he-IL"/>
        </w:rPr>
      </w:pPr>
    </w:p>
    <w:p w:rsidR="00373B91" w:rsidRDefault="00373B91" w:rsidP="00373B91">
      <w:pPr>
        <w:pStyle w:val="af6"/>
        <w:keepNext/>
        <w:rPr>
          <w:rtl/>
        </w:rPr>
      </w:pPr>
      <w:bookmarkStart w:id="1367" w:name="ET_yor_5854_310"/>
      <w:r w:rsidRPr="00373B91">
        <w:rPr>
          <w:rStyle w:val="TagStyle"/>
          <w:rtl/>
        </w:rPr>
        <w:t xml:space="preserve"> &lt;&lt; </w:t>
      </w:r>
      <w:proofErr w:type="spellStart"/>
      <w:r w:rsidRPr="00373B91">
        <w:rPr>
          <w:rStyle w:val="TagStyle"/>
          <w:rtl/>
        </w:rPr>
        <w:t>יור</w:t>
      </w:r>
      <w:proofErr w:type="spellEnd"/>
      <w:r w:rsidRPr="00373B9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73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:rsidR="00373B91" w:rsidRDefault="00373B91" w:rsidP="00373B91">
      <w:pPr>
        <w:pStyle w:val="KeepWithNext"/>
        <w:rPr>
          <w:rtl/>
          <w:lang w:eastAsia="he-IL"/>
        </w:rPr>
      </w:pPr>
    </w:p>
    <w:p w:rsidR="00373B91" w:rsidRDefault="00373B91" w:rsidP="00373B91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האחוז?</w:t>
      </w:r>
    </w:p>
    <w:p w:rsidR="00373B91" w:rsidRDefault="00373B91" w:rsidP="00373B91">
      <w:pPr>
        <w:rPr>
          <w:rtl/>
          <w:lang w:eastAsia="he-IL"/>
        </w:rPr>
      </w:pPr>
      <w:bookmarkStart w:id="1368" w:name="_ETM_Q1_7520126"/>
      <w:bookmarkStart w:id="1369" w:name="_ETM_Q1_7520211"/>
      <w:bookmarkStart w:id="1370" w:name="_ETM_Q1_7520270"/>
      <w:bookmarkEnd w:id="1368"/>
      <w:bookmarkEnd w:id="1369"/>
      <w:bookmarkEnd w:id="1370"/>
    </w:p>
    <w:p w:rsidR="00373B91" w:rsidRDefault="00373B91" w:rsidP="00373B91">
      <w:pPr>
        <w:pStyle w:val="af9"/>
        <w:keepNext/>
        <w:rPr>
          <w:rtl/>
          <w:lang w:eastAsia="he-IL"/>
        </w:rPr>
      </w:pPr>
      <w:bookmarkStart w:id="1371" w:name="_ETM_Q1_7520325"/>
      <w:bookmarkStart w:id="1372" w:name="_ETM_Q1_7521173"/>
      <w:bookmarkStart w:id="1373" w:name="ET_guest_יעל_לינדנברג_311"/>
      <w:bookmarkEnd w:id="1371"/>
      <w:bookmarkEnd w:id="1372"/>
      <w:r w:rsidRPr="00373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373B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3"/>
    </w:p>
    <w:p w:rsidR="00373B91" w:rsidRDefault="00373B91" w:rsidP="00373B91">
      <w:pPr>
        <w:pStyle w:val="KeepWithNext"/>
        <w:rPr>
          <w:rtl/>
          <w:lang w:eastAsia="he-IL"/>
        </w:rPr>
      </w:pPr>
    </w:p>
    <w:p w:rsidR="00373B91" w:rsidRPr="00373B91" w:rsidRDefault="00373B91" w:rsidP="00373B91">
      <w:pPr>
        <w:rPr>
          <w:rtl/>
          <w:lang w:eastAsia="he-IL"/>
        </w:rPr>
      </w:pPr>
      <w:bookmarkStart w:id="1374" w:name="_ETM_Q1_7521772"/>
      <w:bookmarkStart w:id="1375" w:name="_ETM_Q1_7521840"/>
      <w:bookmarkEnd w:id="1374"/>
      <w:bookmarkEnd w:id="1375"/>
      <w:r>
        <w:rPr>
          <w:rFonts w:hint="cs"/>
          <w:rtl/>
          <w:lang w:eastAsia="he-IL"/>
        </w:rPr>
        <w:t>על האחוז.</w:t>
      </w:r>
    </w:p>
    <w:p w:rsidR="00AB0E4D" w:rsidRDefault="00AB0E4D" w:rsidP="00373B91">
      <w:pPr>
        <w:ind w:firstLine="0"/>
        <w:rPr>
          <w:rtl/>
          <w:lang w:eastAsia="he-IL"/>
        </w:rPr>
      </w:pPr>
    </w:p>
    <w:p w:rsidR="00373B91" w:rsidRDefault="00373B91" w:rsidP="00373B91">
      <w:pPr>
        <w:pStyle w:val="a4"/>
        <w:keepNext/>
        <w:rPr>
          <w:rtl/>
        </w:rPr>
      </w:pPr>
      <w:bookmarkStart w:id="1376" w:name="ET_speaker_4741_312"/>
      <w:r w:rsidRPr="00373B91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373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:rsidR="00373B91" w:rsidRDefault="00373B91" w:rsidP="00373B91">
      <w:pPr>
        <w:pStyle w:val="KeepWithNext"/>
        <w:rPr>
          <w:rtl/>
          <w:lang w:eastAsia="he-IL"/>
        </w:rPr>
      </w:pPr>
    </w:p>
    <w:p w:rsidR="00373B91" w:rsidRDefault="00373B91" w:rsidP="00373B91">
      <w:pPr>
        <w:rPr>
          <w:rtl/>
          <w:lang w:eastAsia="he-IL"/>
        </w:rPr>
      </w:pPr>
      <w:r>
        <w:rPr>
          <w:rFonts w:hint="cs"/>
          <w:rtl/>
          <w:lang w:eastAsia="he-IL"/>
        </w:rPr>
        <w:t>אחוז ממה?</w:t>
      </w:r>
    </w:p>
    <w:p w:rsidR="00373B91" w:rsidRDefault="00373B91" w:rsidP="00373B91">
      <w:pPr>
        <w:ind w:firstLine="0"/>
        <w:rPr>
          <w:rtl/>
          <w:lang w:eastAsia="he-IL"/>
        </w:rPr>
      </w:pPr>
      <w:bookmarkStart w:id="1377" w:name="_ETM_Q1_7528319"/>
      <w:bookmarkStart w:id="1378" w:name="_ETM_Q1_7528376"/>
      <w:bookmarkEnd w:id="1377"/>
      <w:bookmarkEnd w:id="1378"/>
    </w:p>
    <w:p w:rsidR="00373B91" w:rsidRDefault="00373B91" w:rsidP="00373B91">
      <w:pPr>
        <w:pStyle w:val="af6"/>
        <w:keepNext/>
        <w:rPr>
          <w:rtl/>
        </w:rPr>
      </w:pPr>
      <w:bookmarkStart w:id="1379" w:name="_ETM_Q1_7528725"/>
      <w:bookmarkStart w:id="1380" w:name="_ETM_Q1_7528788"/>
      <w:bookmarkStart w:id="1381" w:name="_ETM_Q1_7531500"/>
      <w:bookmarkStart w:id="1382" w:name="ET_yor_5854_313"/>
      <w:bookmarkEnd w:id="1379"/>
      <w:bookmarkEnd w:id="1380"/>
      <w:bookmarkEnd w:id="1381"/>
      <w:r w:rsidRPr="00373B91">
        <w:rPr>
          <w:rStyle w:val="TagStyle"/>
          <w:rtl/>
        </w:rPr>
        <w:t xml:space="preserve"> &lt;&lt; </w:t>
      </w:r>
      <w:proofErr w:type="spellStart"/>
      <w:r w:rsidRPr="00373B91">
        <w:rPr>
          <w:rStyle w:val="TagStyle"/>
          <w:rtl/>
        </w:rPr>
        <w:t>יור</w:t>
      </w:r>
      <w:proofErr w:type="spellEnd"/>
      <w:r w:rsidRPr="00373B9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73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2"/>
    </w:p>
    <w:p w:rsidR="00373B91" w:rsidRDefault="00373B91" w:rsidP="00373B91">
      <w:pPr>
        <w:pStyle w:val="KeepWithNext"/>
        <w:rPr>
          <w:rtl/>
          <w:lang w:eastAsia="he-IL"/>
        </w:rPr>
      </w:pPr>
    </w:p>
    <w:p w:rsidR="00373B91" w:rsidRDefault="00373B91" w:rsidP="00373B91">
      <w:pPr>
        <w:rPr>
          <w:rtl/>
          <w:lang w:eastAsia="he-IL"/>
        </w:rPr>
      </w:pPr>
      <w:bookmarkStart w:id="1383" w:name="_ETM_Q1_7532225"/>
      <w:bookmarkStart w:id="1384" w:name="_ETM_Q1_7532279"/>
      <w:bookmarkEnd w:id="1383"/>
      <w:bookmarkEnd w:id="1384"/>
      <w:r>
        <w:rPr>
          <w:rFonts w:hint="cs"/>
          <w:rtl/>
          <w:lang w:eastAsia="he-IL"/>
        </w:rPr>
        <w:t xml:space="preserve">מתוך </w:t>
      </w:r>
      <w:bookmarkStart w:id="1385" w:name="_ETM_Q1_7529108"/>
      <w:bookmarkEnd w:id="1385"/>
      <w:r>
        <w:rPr>
          <w:rFonts w:hint="cs"/>
          <w:rtl/>
          <w:lang w:eastAsia="he-IL"/>
        </w:rPr>
        <w:t xml:space="preserve">הסכום הכולל שנמצא בקרן. </w:t>
      </w:r>
    </w:p>
    <w:p w:rsidR="00373B91" w:rsidRDefault="00373B91" w:rsidP="00373B91">
      <w:pPr>
        <w:ind w:firstLine="0"/>
        <w:rPr>
          <w:rtl/>
          <w:lang w:eastAsia="he-IL"/>
        </w:rPr>
      </w:pPr>
      <w:bookmarkStart w:id="1386" w:name="_ETM_Q1_7534415"/>
      <w:bookmarkStart w:id="1387" w:name="_ETM_Q1_7534478"/>
      <w:bookmarkStart w:id="1388" w:name="_ETM_Q1_7538771"/>
      <w:bookmarkEnd w:id="1386"/>
      <w:bookmarkEnd w:id="1387"/>
      <w:bookmarkEnd w:id="1388"/>
    </w:p>
    <w:p w:rsidR="00373B91" w:rsidRDefault="00373B91" w:rsidP="00373B91">
      <w:pPr>
        <w:pStyle w:val="a4"/>
        <w:keepNext/>
        <w:rPr>
          <w:rtl/>
        </w:rPr>
      </w:pPr>
      <w:bookmarkStart w:id="1389" w:name="_ETM_Q1_7538855"/>
      <w:bookmarkStart w:id="1390" w:name="_ETM_Q1_7540250"/>
      <w:bookmarkStart w:id="1391" w:name="ET_speaker_4741_314"/>
      <w:bookmarkEnd w:id="1389"/>
      <w:bookmarkEnd w:id="1390"/>
      <w:r w:rsidRPr="00373B91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373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:rsidR="00373B91" w:rsidRDefault="00373B91" w:rsidP="00373B91">
      <w:pPr>
        <w:pStyle w:val="KeepWithNext"/>
        <w:rPr>
          <w:rtl/>
          <w:lang w:eastAsia="he-IL"/>
        </w:rPr>
      </w:pPr>
    </w:p>
    <w:p w:rsidR="00373B91" w:rsidRDefault="00373B91" w:rsidP="00373B91">
      <w:pPr>
        <w:rPr>
          <w:rtl/>
          <w:lang w:eastAsia="he-IL"/>
        </w:rPr>
      </w:pPr>
      <w:bookmarkStart w:id="1392" w:name="_ETM_Q1_7540843"/>
      <w:bookmarkStart w:id="1393" w:name="_ETM_Q1_7540899"/>
      <w:bookmarkEnd w:id="1392"/>
      <w:bookmarkEnd w:id="1393"/>
      <w:r>
        <w:rPr>
          <w:rFonts w:hint="cs"/>
          <w:rtl/>
          <w:lang w:eastAsia="he-IL"/>
        </w:rPr>
        <w:t>כמה זה נותן?</w:t>
      </w:r>
    </w:p>
    <w:p w:rsidR="00373B91" w:rsidRPr="00373B91" w:rsidRDefault="00373B91" w:rsidP="00373B91">
      <w:pPr>
        <w:rPr>
          <w:rtl/>
          <w:lang w:eastAsia="he-IL"/>
        </w:rPr>
      </w:pPr>
      <w:bookmarkStart w:id="1394" w:name="_ETM_Q1_7543874"/>
      <w:bookmarkStart w:id="1395" w:name="_ETM_Q1_7543954"/>
      <w:bookmarkEnd w:id="1394"/>
      <w:bookmarkEnd w:id="1395"/>
    </w:p>
    <w:p w:rsidR="00E54C60" w:rsidRDefault="00E54C60" w:rsidP="00E54C60">
      <w:pPr>
        <w:pStyle w:val="a4"/>
        <w:keepNext/>
        <w:rPr>
          <w:rtl/>
        </w:rPr>
      </w:pPr>
      <w:bookmarkStart w:id="1396" w:name="_ETM_Q1_7577577"/>
      <w:bookmarkStart w:id="1397" w:name="ET_speaker_רעות_בינג_315"/>
      <w:bookmarkEnd w:id="1396"/>
      <w:r w:rsidRPr="00E54C60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E54C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"/>
    </w:p>
    <w:p w:rsidR="00E54C60" w:rsidRDefault="00E54C60" w:rsidP="00E54C60">
      <w:pPr>
        <w:pStyle w:val="KeepWithNext"/>
        <w:rPr>
          <w:rtl/>
          <w:lang w:eastAsia="he-IL"/>
        </w:rPr>
      </w:pPr>
    </w:p>
    <w:p w:rsidR="0019571B" w:rsidRDefault="0019571B" w:rsidP="00471FE6">
      <w:pPr>
        <w:rPr>
          <w:rtl/>
          <w:lang w:eastAsia="he-IL"/>
        </w:rPr>
      </w:pPr>
      <w:bookmarkStart w:id="1398" w:name="_ETM_Q1_7578162"/>
      <w:bookmarkStart w:id="1399" w:name="_ETM_Q1_7578216"/>
      <w:bookmarkEnd w:id="1398"/>
      <w:bookmarkEnd w:id="1399"/>
      <w:r>
        <w:rPr>
          <w:rFonts w:hint="cs"/>
          <w:rtl/>
          <w:lang w:eastAsia="he-IL"/>
        </w:rPr>
        <w:t xml:space="preserve">החזרנו את הנוסח </w:t>
      </w:r>
      <w:r w:rsidR="00DE5F54">
        <w:rPr>
          <w:rFonts w:hint="cs"/>
          <w:rtl/>
          <w:lang w:eastAsia="he-IL"/>
        </w:rPr>
        <w:t xml:space="preserve">בעמוד 19 </w:t>
      </w:r>
      <w:r>
        <w:rPr>
          <w:rFonts w:hint="cs"/>
          <w:rtl/>
          <w:lang w:eastAsia="he-IL"/>
        </w:rPr>
        <w:t>לנוסח הממשלתי</w:t>
      </w:r>
      <w:r w:rsidR="00AB0E4D">
        <w:rPr>
          <w:rFonts w:hint="cs"/>
          <w:rtl/>
          <w:lang w:eastAsia="he-IL"/>
        </w:rPr>
        <w:t xml:space="preserve"> כך שמנהל הרשו</w:t>
      </w:r>
      <w:r>
        <w:rPr>
          <w:rFonts w:hint="cs"/>
          <w:rtl/>
          <w:lang w:eastAsia="he-IL"/>
        </w:rPr>
        <w:t>ת הוא זה שמכ</w:t>
      </w:r>
      <w:r w:rsidR="00AB0E4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AB0E4D">
        <w:rPr>
          <w:rFonts w:hint="cs"/>
          <w:rtl/>
          <w:lang w:eastAsia="he-IL"/>
        </w:rPr>
        <w:t xml:space="preserve">ז על שטח כמתחם </w:t>
      </w:r>
      <w:r>
        <w:rPr>
          <w:rFonts w:hint="cs"/>
          <w:rtl/>
          <w:lang w:eastAsia="he-IL"/>
        </w:rPr>
        <w:t xml:space="preserve">של </w:t>
      </w:r>
      <w:r w:rsidR="00AB0E4D">
        <w:rPr>
          <w:rFonts w:hint="cs"/>
          <w:rtl/>
          <w:lang w:eastAsia="he-IL"/>
        </w:rPr>
        <w:t xml:space="preserve">פינוי בינוי, לא השר. </w:t>
      </w:r>
    </w:p>
    <w:p w:rsidR="0019571B" w:rsidRDefault="0019571B" w:rsidP="0019571B">
      <w:pPr>
        <w:rPr>
          <w:rtl/>
          <w:lang w:eastAsia="he-IL"/>
        </w:rPr>
      </w:pPr>
      <w:bookmarkStart w:id="1400" w:name="_ETM_Q1_7647732"/>
      <w:bookmarkStart w:id="1401" w:name="_ETM_Q1_7647783"/>
      <w:bookmarkEnd w:id="1400"/>
      <w:bookmarkEnd w:id="1401"/>
    </w:p>
    <w:p w:rsidR="0019571B" w:rsidRDefault="0019571B" w:rsidP="0019571B">
      <w:pPr>
        <w:rPr>
          <w:rtl/>
          <w:lang w:eastAsia="he-IL"/>
        </w:rPr>
      </w:pPr>
      <w:r>
        <w:rPr>
          <w:rFonts w:hint="cs"/>
          <w:rtl/>
          <w:lang w:eastAsia="he-IL"/>
        </w:rPr>
        <w:t>14.</w:t>
      </w:r>
      <w:r>
        <w:rPr>
          <w:rFonts w:hint="cs"/>
          <w:rtl/>
          <w:lang w:eastAsia="he-IL"/>
        </w:rPr>
        <w:tab/>
        <w:t>(א) מנהל הרשות יכר</w:t>
      </w:r>
      <w:bookmarkStart w:id="1402" w:name="_ETM_Q1_7645439"/>
      <w:bookmarkEnd w:id="1402"/>
      <w:r>
        <w:rPr>
          <w:rFonts w:hint="cs"/>
          <w:rtl/>
          <w:lang w:eastAsia="he-IL"/>
        </w:rPr>
        <w:t xml:space="preserve">יז על שטח כעל מתחם לפינוי לשם </w:t>
      </w:r>
      <w:bookmarkStart w:id="1403" w:name="_ETM_Q1_7650524"/>
      <w:bookmarkEnd w:id="1403"/>
      <w:r>
        <w:rPr>
          <w:rFonts w:hint="cs"/>
          <w:rtl/>
          <w:lang w:eastAsia="he-IL"/>
        </w:rPr>
        <w:t xml:space="preserve">בינוי או </w:t>
      </w:r>
    </w:p>
    <w:p w:rsidR="0019571B" w:rsidRDefault="0019571B" w:rsidP="0019571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לעיבוי בנייה, לפי אחד מהמסלולים שלהלן:</w:t>
      </w:r>
      <w:bookmarkStart w:id="1404" w:name="_ETM_Q1_7653691"/>
      <w:bookmarkEnd w:id="1404"/>
    </w:p>
    <w:p w:rsidR="0019571B" w:rsidRDefault="0019571B" w:rsidP="0019571B">
      <w:pPr>
        <w:rPr>
          <w:rtl/>
          <w:lang w:eastAsia="he-IL"/>
        </w:rPr>
      </w:pPr>
      <w:bookmarkStart w:id="1405" w:name="_ETM_Q1_7653743"/>
      <w:bookmarkEnd w:id="1405"/>
    </w:p>
    <w:p w:rsidR="000010AE" w:rsidRDefault="00AB0E4D" w:rsidP="000010AE">
      <w:pPr>
        <w:rPr>
          <w:rtl/>
          <w:lang w:eastAsia="he-IL"/>
        </w:rPr>
      </w:pPr>
      <w:bookmarkStart w:id="1406" w:name="_ETM_Q1_7653894"/>
      <w:bookmarkStart w:id="1407" w:name="_ETM_Q1_7653949"/>
      <w:bookmarkStart w:id="1408" w:name="_ETM_Q1_7654048"/>
      <w:bookmarkStart w:id="1409" w:name="_ETM_Q1_7654143"/>
      <w:bookmarkEnd w:id="1406"/>
      <w:bookmarkEnd w:id="1407"/>
      <w:bookmarkEnd w:id="1408"/>
      <w:bookmarkEnd w:id="1409"/>
      <w:r>
        <w:rPr>
          <w:rFonts w:hint="cs"/>
          <w:rtl/>
          <w:lang w:eastAsia="he-IL"/>
        </w:rPr>
        <w:t xml:space="preserve">שינוי נוסח </w:t>
      </w:r>
      <w:r w:rsidR="0019571B">
        <w:rPr>
          <w:rFonts w:hint="cs"/>
          <w:rtl/>
          <w:lang w:eastAsia="he-IL"/>
        </w:rPr>
        <w:t>עשינו ב-(א1).</w:t>
      </w:r>
    </w:p>
    <w:p w:rsidR="000010AE" w:rsidRDefault="000010AE" w:rsidP="000010AE">
      <w:pPr>
        <w:rPr>
          <w:rtl/>
          <w:lang w:eastAsia="he-IL"/>
        </w:rPr>
      </w:pPr>
    </w:p>
    <w:p w:rsidR="000010AE" w:rsidRDefault="000010AE" w:rsidP="000010A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(א1) הכרזה לפי סעיף זה הכוללת את גבולות המתחם המוכרז </w:t>
      </w:r>
    </w:p>
    <w:p w:rsidR="000010AE" w:rsidRDefault="000010AE" w:rsidP="000010AE">
      <w:pPr>
        <w:rPr>
          <w:rtl/>
          <w:lang w:eastAsia="he-IL"/>
        </w:rPr>
      </w:pPr>
      <w:bookmarkStart w:id="1410" w:name="_ETM_Q1_7659697"/>
      <w:bookmarkStart w:id="1411" w:name="_ETM_Q1_7659764"/>
      <w:bookmarkEnd w:id="1410"/>
      <w:bookmarkEnd w:id="141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תפורסם ברשומות והודעה על כך תפורסם באתרי </w:t>
      </w:r>
      <w:bookmarkStart w:id="1412" w:name="_ETM_Q1_7668429"/>
      <w:bookmarkEnd w:id="1412"/>
      <w:r>
        <w:rPr>
          <w:rFonts w:hint="cs"/>
          <w:rtl/>
          <w:lang w:eastAsia="he-IL"/>
        </w:rPr>
        <w:t>האינטרנט</w:t>
      </w:r>
    </w:p>
    <w:p w:rsidR="000010AE" w:rsidRDefault="000010AE" w:rsidP="000010AE">
      <w:pPr>
        <w:rPr>
          <w:rtl/>
          <w:lang w:eastAsia="he-IL"/>
        </w:rPr>
      </w:pPr>
      <w:bookmarkStart w:id="1413" w:name="_ETM_Q1_7670200"/>
      <w:bookmarkStart w:id="1414" w:name="_ETM_Q1_7670271"/>
      <w:bookmarkEnd w:id="1413"/>
      <w:bookmarkEnd w:id="141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של הרשות ושל הרשות המקומית שבתחומה מצוי המתחם </w:t>
      </w:r>
    </w:p>
    <w:p w:rsidR="000010AE" w:rsidRDefault="000010AE" w:rsidP="000010A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המוכרז. </w:t>
      </w:r>
    </w:p>
    <w:p w:rsidR="000010AE" w:rsidRDefault="000010AE" w:rsidP="000010AE">
      <w:pPr>
        <w:rPr>
          <w:rtl/>
          <w:lang w:eastAsia="he-IL"/>
        </w:rPr>
      </w:pPr>
    </w:p>
    <w:p w:rsidR="00AB0E4D" w:rsidRDefault="00AB0E4D" w:rsidP="000010AE">
      <w:pPr>
        <w:rPr>
          <w:rtl/>
          <w:lang w:eastAsia="he-IL"/>
        </w:rPr>
      </w:pPr>
      <w:bookmarkStart w:id="1415" w:name="_ETM_Q1_7662450"/>
      <w:bookmarkEnd w:id="1415"/>
      <w:r>
        <w:rPr>
          <w:rFonts w:hint="cs"/>
          <w:rtl/>
          <w:lang w:eastAsia="he-IL"/>
        </w:rPr>
        <w:t xml:space="preserve">הממשלה ביקשה להוריד </w:t>
      </w:r>
      <w:r w:rsidR="00DE5F54">
        <w:rPr>
          <w:rFonts w:hint="cs"/>
          <w:rtl/>
          <w:lang w:eastAsia="he-IL"/>
        </w:rPr>
        <w:t xml:space="preserve">בעמוד 20 </w:t>
      </w:r>
      <w:r>
        <w:rPr>
          <w:rFonts w:hint="cs"/>
          <w:rtl/>
          <w:lang w:eastAsia="he-IL"/>
        </w:rPr>
        <w:t>א</w:t>
      </w:r>
      <w:r w:rsidR="000010AE">
        <w:rPr>
          <w:rFonts w:hint="cs"/>
          <w:rtl/>
          <w:lang w:eastAsia="he-IL"/>
        </w:rPr>
        <w:t xml:space="preserve">ת המשפט "בתקופה שעד יום י"ט בטבת", </w:t>
      </w:r>
      <w:bookmarkStart w:id="1416" w:name="_ETM_Q1_7684057"/>
      <w:bookmarkEnd w:id="1416"/>
      <w:r w:rsidR="000010AE">
        <w:rPr>
          <w:rFonts w:hint="cs"/>
          <w:rtl/>
          <w:lang w:eastAsia="he-IL"/>
        </w:rPr>
        <w:t>שזאת בעצם הוראת השעה, ב</w:t>
      </w:r>
      <w:r>
        <w:rPr>
          <w:rFonts w:hint="cs"/>
          <w:rtl/>
          <w:lang w:eastAsia="he-IL"/>
        </w:rPr>
        <w:t xml:space="preserve">עקבות </w:t>
      </w:r>
      <w:r w:rsidR="000010AE">
        <w:rPr>
          <w:rFonts w:hint="cs"/>
          <w:rtl/>
          <w:lang w:eastAsia="he-IL"/>
        </w:rPr>
        <w:t xml:space="preserve">הבקשה של </w:t>
      </w:r>
      <w:r>
        <w:rPr>
          <w:rFonts w:hint="cs"/>
          <w:rtl/>
          <w:lang w:eastAsia="he-IL"/>
        </w:rPr>
        <w:t xml:space="preserve">חברי הכנסת </w:t>
      </w:r>
      <w:r w:rsidR="000010AE">
        <w:rPr>
          <w:rFonts w:hint="cs"/>
          <w:rtl/>
          <w:lang w:eastAsia="he-IL"/>
        </w:rPr>
        <w:t xml:space="preserve">לאפשר התחדשות עירונית גם </w:t>
      </w:r>
      <w:bookmarkStart w:id="1417" w:name="_ETM_Q1_7695475"/>
      <w:bookmarkEnd w:id="1417"/>
      <w:r w:rsidR="000010AE">
        <w:rPr>
          <w:rFonts w:hint="cs"/>
          <w:rtl/>
          <w:lang w:eastAsia="he-IL"/>
        </w:rPr>
        <w:t>במתחמים קטנים יותר</w:t>
      </w:r>
      <w:r>
        <w:rPr>
          <w:rFonts w:hint="cs"/>
          <w:rtl/>
          <w:lang w:eastAsia="he-IL"/>
        </w:rPr>
        <w:t>. הסעיף הז</w:t>
      </w:r>
      <w:r w:rsidR="000010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הוא סעיף שמ</w:t>
      </w:r>
      <w:r w:rsidR="000010AE">
        <w:rPr>
          <w:rFonts w:hint="cs"/>
          <w:rtl/>
          <w:lang w:eastAsia="he-IL"/>
        </w:rPr>
        <w:t>אפשר מימוש חלקי. במקום שהו</w:t>
      </w:r>
      <w:r>
        <w:rPr>
          <w:rFonts w:hint="cs"/>
          <w:rtl/>
          <w:lang w:eastAsia="he-IL"/>
        </w:rPr>
        <w:t>א</w:t>
      </w:r>
      <w:r w:rsidR="000010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הוראת </w:t>
      </w:r>
      <w:r w:rsidR="00E70480">
        <w:rPr>
          <w:rFonts w:hint="cs"/>
          <w:rtl/>
          <w:lang w:eastAsia="he-IL"/>
        </w:rPr>
        <w:t xml:space="preserve">שעה </w:t>
      </w:r>
      <w:r>
        <w:rPr>
          <w:rFonts w:hint="cs"/>
          <w:rtl/>
          <w:lang w:eastAsia="he-IL"/>
        </w:rPr>
        <w:t xml:space="preserve">הוא עכשיו הוראת קבע. </w:t>
      </w:r>
    </w:p>
    <w:p w:rsidR="00AB0E4D" w:rsidRDefault="00AB0E4D" w:rsidP="00AB0E4D">
      <w:pPr>
        <w:rPr>
          <w:rtl/>
          <w:lang w:eastAsia="he-IL"/>
        </w:rPr>
      </w:pPr>
    </w:p>
    <w:p w:rsidR="000010AE" w:rsidRDefault="000010AE" w:rsidP="00001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בסעיפים (ד) ו-(ה) יש שינויים קטנים שקשורים </w:t>
      </w:r>
      <w:bookmarkStart w:id="1418" w:name="_ETM_Q1_7707371"/>
      <w:bookmarkEnd w:id="1418"/>
      <w:r>
        <w:rPr>
          <w:rFonts w:hint="cs"/>
          <w:rtl/>
          <w:lang w:eastAsia="he-IL"/>
        </w:rPr>
        <w:t xml:space="preserve">לחזרה לנוסח הממשלתי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מנהל הרשות במקום השר. </w:t>
      </w:r>
    </w:p>
    <w:p w:rsidR="000010AE" w:rsidRDefault="000010AE" w:rsidP="000010AE">
      <w:pPr>
        <w:rPr>
          <w:rtl/>
          <w:lang w:eastAsia="he-IL"/>
        </w:rPr>
      </w:pPr>
      <w:bookmarkStart w:id="1419" w:name="_ETM_Q1_7719407"/>
      <w:bookmarkStart w:id="1420" w:name="_ETM_Q1_7719483"/>
      <w:bookmarkEnd w:id="1419"/>
      <w:bookmarkEnd w:id="1420"/>
    </w:p>
    <w:p w:rsidR="00AB0E4D" w:rsidRDefault="000010AE" w:rsidP="000010AE">
      <w:pPr>
        <w:rPr>
          <w:rtl/>
          <w:lang w:eastAsia="he-IL"/>
        </w:rPr>
      </w:pPr>
      <w:bookmarkStart w:id="1421" w:name="_ETM_Q1_7719594"/>
      <w:bookmarkStart w:id="1422" w:name="_ETM_Q1_7719660"/>
      <w:bookmarkEnd w:id="1421"/>
      <w:bookmarkEnd w:id="1422"/>
      <w:r>
        <w:rPr>
          <w:rFonts w:hint="cs"/>
          <w:rtl/>
          <w:lang w:eastAsia="he-IL"/>
        </w:rPr>
        <w:t>בפסק</w:t>
      </w:r>
      <w:r w:rsidR="00E70480">
        <w:rPr>
          <w:rFonts w:hint="cs"/>
          <w:rtl/>
          <w:lang w:eastAsia="he-IL"/>
        </w:rPr>
        <w:t>ה (7) נוספו</w:t>
      </w:r>
      <w:r>
        <w:rPr>
          <w:rFonts w:hint="cs"/>
          <w:rtl/>
          <w:lang w:eastAsia="he-IL"/>
        </w:rPr>
        <w:t xml:space="preserve"> </w:t>
      </w:r>
      <w:r w:rsidR="00E70480">
        <w:rPr>
          <w:rFonts w:hint="cs"/>
          <w:rtl/>
          <w:lang w:eastAsia="he-IL"/>
        </w:rPr>
        <w:t>סעיפים קטנים</w:t>
      </w:r>
      <w:r>
        <w:rPr>
          <w:rFonts w:hint="cs"/>
          <w:rtl/>
          <w:lang w:eastAsia="he-IL"/>
        </w:rPr>
        <w:t xml:space="preserve"> (ב) ו-(ג). בעקבות הערות חברי הכנסת הממשלה הוסיפה</w:t>
      </w:r>
      <w:r w:rsidR="00AB0E4D">
        <w:rPr>
          <w:rFonts w:hint="cs"/>
          <w:rtl/>
          <w:lang w:eastAsia="he-IL"/>
        </w:rPr>
        <w:t xml:space="preserve"> סעיף שמאפשר גם לדייר ציבורי לקבל את אותה הנחה בארנונה. </w:t>
      </w:r>
    </w:p>
    <w:p w:rsidR="000D3A96" w:rsidRDefault="000D3A96" w:rsidP="00AB0E4D">
      <w:pPr>
        <w:rPr>
          <w:rtl/>
          <w:lang w:eastAsia="he-IL"/>
        </w:rPr>
      </w:pPr>
    </w:p>
    <w:p w:rsidR="000010AE" w:rsidRDefault="000010AE" w:rsidP="00AB0E4D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(ב) אחרי ההגדרה "בית משותף מחודש" יבוא:</w:t>
      </w:r>
    </w:p>
    <w:p w:rsidR="000010AE" w:rsidRDefault="000010AE" w:rsidP="00AB0E4D">
      <w:pPr>
        <w:rPr>
          <w:rtl/>
          <w:lang w:eastAsia="he-IL"/>
        </w:rPr>
      </w:pPr>
    </w:p>
    <w:p w:rsidR="000010AE" w:rsidRDefault="000010AE" w:rsidP="000010AE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"דירה ציבורית" ו"חברה לדיור ציבורי" </w:t>
      </w:r>
      <w:bookmarkStart w:id="1423" w:name="_ETM_Q1_7737342"/>
      <w:bookmarkEnd w:id="14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כהגדרתן בחוק הדיור הציבורי </w:t>
      </w:r>
    </w:p>
    <w:p w:rsidR="000010AE" w:rsidRDefault="000010AE" w:rsidP="000010AE">
      <w:pPr>
        <w:ind w:left="1440"/>
        <w:rPr>
          <w:rtl/>
          <w:lang w:eastAsia="he-IL"/>
        </w:rPr>
      </w:pPr>
      <w:bookmarkStart w:id="1424" w:name="_ETM_Q1_7739280"/>
      <w:bookmarkStart w:id="1425" w:name="_ETM_Q1_7739376"/>
      <w:bookmarkEnd w:id="1424"/>
      <w:bookmarkEnd w:id="1425"/>
      <w:r>
        <w:rPr>
          <w:rFonts w:hint="cs"/>
          <w:rtl/>
          <w:lang w:eastAsia="he-IL"/>
        </w:rPr>
        <w:t>(זכויות רכישה), התשנ"ט-1998; "דייר ציבורי"</w:t>
      </w:r>
      <w:bookmarkStart w:id="1426" w:name="_ETM_Q1_7742262"/>
      <w:bookmarkEnd w:id="14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שמתגורר כדין</w:t>
      </w:r>
    </w:p>
    <w:p w:rsidR="000010AE" w:rsidRDefault="000010AE" w:rsidP="000010AE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על פי חוזה בדירה ציבורית ערב </w:t>
      </w:r>
      <w:bookmarkStart w:id="1427" w:name="_ETM_Q1_7746036"/>
      <w:bookmarkEnd w:id="1427"/>
      <w:r>
        <w:rPr>
          <w:rFonts w:hint="cs"/>
          <w:rtl/>
          <w:lang w:eastAsia="he-IL"/>
        </w:rPr>
        <w:t>הריסת הבית המשותף";</w:t>
      </w:r>
    </w:p>
    <w:p w:rsidR="000010AE" w:rsidRDefault="000010AE" w:rsidP="00AB0E4D">
      <w:pPr>
        <w:rPr>
          <w:rtl/>
          <w:lang w:eastAsia="he-IL"/>
        </w:rPr>
      </w:pPr>
      <w:bookmarkStart w:id="1428" w:name="_ETM_Q1_7744627"/>
      <w:bookmarkStart w:id="1429" w:name="_ETM_Q1_7744667"/>
      <w:bookmarkEnd w:id="1428"/>
      <w:bookmarkEnd w:id="1429"/>
    </w:p>
    <w:p w:rsidR="000010AE" w:rsidRDefault="000010AE" w:rsidP="00AB0E4D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(ג) בהגדרת "דירת תמורה", בסופה יבוא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"או </w:t>
      </w:r>
      <w:bookmarkStart w:id="1430" w:name="_ETM_Q1_7748621"/>
      <w:bookmarkEnd w:id="1430"/>
      <w:r>
        <w:rPr>
          <w:rFonts w:hint="cs"/>
          <w:rtl/>
          <w:lang w:eastAsia="he-IL"/>
        </w:rPr>
        <w:t>דירת מגורים בבית משותף</w:t>
      </w:r>
      <w:bookmarkStart w:id="1431" w:name="_ETM_Q1_7754599"/>
      <w:bookmarkEnd w:id="1431"/>
    </w:p>
    <w:p w:rsidR="000010AE" w:rsidRDefault="000010AE" w:rsidP="00AB0E4D">
      <w:pPr>
        <w:rPr>
          <w:rtl/>
          <w:lang w:eastAsia="he-IL"/>
        </w:rPr>
      </w:pPr>
      <w:bookmarkStart w:id="1432" w:name="_ETM_Q1_7754659"/>
      <w:bookmarkEnd w:id="143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מחודש שניתנה לחברה לדיור ציבורי, כבעלת הזכויות </w:t>
      </w:r>
      <w:bookmarkStart w:id="1433" w:name="_ETM_Q1_7756999"/>
      <w:bookmarkEnd w:id="1433"/>
      <w:r>
        <w:rPr>
          <w:rFonts w:hint="cs"/>
          <w:rtl/>
          <w:lang w:eastAsia="he-IL"/>
        </w:rPr>
        <w:t xml:space="preserve">בדירת מגורים בבית </w:t>
      </w:r>
    </w:p>
    <w:p w:rsidR="000010AE" w:rsidRDefault="000010AE" w:rsidP="00AB0E4D">
      <w:pPr>
        <w:rPr>
          <w:rtl/>
          <w:lang w:eastAsia="he-IL"/>
        </w:rPr>
      </w:pPr>
      <w:bookmarkStart w:id="1434" w:name="_ETM_Q1_7761353"/>
      <w:bookmarkStart w:id="1435" w:name="_ETM_Q1_7761431"/>
      <w:bookmarkEnd w:id="1434"/>
      <w:bookmarkEnd w:id="143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משותף שנהרס במסגרת מיזם להתחדשות עירונית, בתמורה </w:t>
      </w:r>
      <w:bookmarkStart w:id="1436" w:name="_ETM_Q1_7764058"/>
      <w:bookmarkEnd w:id="1436"/>
      <w:r>
        <w:rPr>
          <w:rFonts w:hint="cs"/>
          <w:rtl/>
          <w:lang w:eastAsia="he-IL"/>
        </w:rPr>
        <w:t xml:space="preserve">לדירה ציבורית </w:t>
      </w:r>
    </w:p>
    <w:p w:rsidR="000010AE" w:rsidRDefault="000010AE" w:rsidP="00AB0E4D">
      <w:pPr>
        <w:rPr>
          <w:rtl/>
          <w:lang w:eastAsia="he-IL"/>
        </w:rPr>
      </w:pPr>
      <w:bookmarkStart w:id="1437" w:name="_ETM_Q1_7760197"/>
      <w:bookmarkStart w:id="1438" w:name="_ETM_Q1_7760262"/>
      <w:bookmarkEnd w:id="1437"/>
      <w:bookmarkEnd w:id="143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שבה התגורר דייר ציבורי ערב הריסת הבית המשות</w:t>
      </w:r>
      <w:bookmarkStart w:id="1439" w:name="_ETM_Q1_7768728"/>
      <w:bookmarkEnd w:id="1439"/>
      <w:r>
        <w:rPr>
          <w:rFonts w:hint="cs"/>
          <w:rtl/>
          <w:lang w:eastAsia="he-IL"/>
        </w:rPr>
        <w:t>ף, וכל עוד הדייר הציבורי</w:t>
      </w:r>
    </w:p>
    <w:p w:rsidR="000010AE" w:rsidRDefault="000010AE" w:rsidP="00AB0E4D">
      <w:pPr>
        <w:rPr>
          <w:rtl/>
          <w:lang w:eastAsia="he-IL"/>
        </w:rPr>
      </w:pPr>
      <w:bookmarkStart w:id="1440" w:name="_ETM_Q1_7768374"/>
      <w:bookmarkStart w:id="1441" w:name="_ETM_Q1_7768440"/>
      <w:bookmarkEnd w:id="1440"/>
      <w:bookmarkEnd w:id="144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ממשיך להתגורר בדירה כאמור".</w:t>
      </w:r>
    </w:p>
    <w:p w:rsidR="000010AE" w:rsidRDefault="000010AE" w:rsidP="00AB0E4D">
      <w:pPr>
        <w:rPr>
          <w:rtl/>
          <w:lang w:eastAsia="he-IL"/>
        </w:rPr>
      </w:pPr>
      <w:bookmarkStart w:id="1442" w:name="_ETM_Q1_7744736"/>
      <w:bookmarkStart w:id="1443" w:name="_ETM_Q1_7744791"/>
      <w:bookmarkEnd w:id="1442"/>
      <w:bookmarkEnd w:id="1443"/>
    </w:p>
    <w:p w:rsidR="00684E93" w:rsidRDefault="00684E93" w:rsidP="00684E93">
      <w:pPr>
        <w:pStyle w:val="af9"/>
        <w:keepNext/>
        <w:rPr>
          <w:rtl/>
          <w:lang w:eastAsia="he-IL"/>
        </w:rPr>
      </w:pPr>
      <w:bookmarkStart w:id="1444" w:name="_ETM_Q1_7796527"/>
      <w:bookmarkStart w:id="1445" w:name="ET_guest_יוסי_אלישע_316"/>
      <w:bookmarkEnd w:id="1444"/>
      <w:r w:rsidRPr="00684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684E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5"/>
    </w:p>
    <w:p w:rsidR="00684E93" w:rsidRDefault="00684E93" w:rsidP="00684E93">
      <w:pPr>
        <w:pStyle w:val="KeepWithNext"/>
        <w:rPr>
          <w:rtl/>
          <w:lang w:eastAsia="he-IL"/>
        </w:rPr>
      </w:pPr>
    </w:p>
    <w:p w:rsidR="000D3A96" w:rsidRDefault="002B5EFF" w:rsidP="00DE5F54">
      <w:pPr>
        <w:rPr>
          <w:rtl/>
          <w:lang w:eastAsia="he-IL"/>
        </w:rPr>
      </w:pPr>
      <w:bookmarkStart w:id="1446" w:name="_ETM_Q1_7797000"/>
      <w:bookmarkStart w:id="1447" w:name="_ETM_Q1_7797048"/>
      <w:bookmarkEnd w:id="1446"/>
      <w:bookmarkEnd w:id="1447"/>
      <w:r>
        <w:rPr>
          <w:rFonts w:hint="cs"/>
          <w:rtl/>
          <w:lang w:eastAsia="he-IL"/>
        </w:rPr>
        <w:t>החוק הזה הוא בש</w:t>
      </w:r>
      <w:r w:rsidR="000D3A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0D3A96">
        <w:rPr>
          <w:rFonts w:hint="cs"/>
          <w:rtl/>
          <w:lang w:eastAsia="he-IL"/>
        </w:rPr>
        <w:t xml:space="preserve">ה גדולה </w:t>
      </w:r>
      <w:r>
        <w:rPr>
          <w:rFonts w:hint="cs"/>
          <w:rtl/>
          <w:lang w:eastAsia="he-IL"/>
        </w:rPr>
        <w:t>להרבה מאוד מתחמים שנתקלו בחסמים</w:t>
      </w:r>
      <w:r w:rsidR="00DE5F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48" w:name="_ETM_Q1_7823109"/>
      <w:bookmarkEnd w:id="1448"/>
      <w:r w:rsidR="00DE5F5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בל יחד עם זאת </w:t>
      </w:r>
      <w:bookmarkStart w:id="1449" w:name="_ETM_Q1_7831805"/>
      <w:bookmarkEnd w:id="1449"/>
      <w:r>
        <w:rPr>
          <w:rFonts w:hint="cs"/>
          <w:rtl/>
          <w:lang w:eastAsia="he-IL"/>
        </w:rPr>
        <w:t>צרי</w:t>
      </w:r>
      <w:r w:rsidR="000D3A96">
        <w:rPr>
          <w:rFonts w:hint="cs"/>
          <w:rtl/>
          <w:lang w:eastAsia="he-IL"/>
        </w:rPr>
        <w:t>ך</w:t>
      </w:r>
      <w:bookmarkStart w:id="1450" w:name="_ETM_Q1_7835738"/>
      <w:bookmarkEnd w:id="1450"/>
      <w:r>
        <w:rPr>
          <w:rFonts w:hint="cs"/>
          <w:rtl/>
          <w:lang w:eastAsia="he-IL"/>
        </w:rPr>
        <w:t xml:space="preserve"> </w:t>
      </w:r>
      <w:r w:rsidR="000D3A96">
        <w:rPr>
          <w:rFonts w:hint="cs"/>
          <w:rtl/>
          <w:lang w:eastAsia="he-IL"/>
        </w:rPr>
        <w:t xml:space="preserve">לשים לב </w:t>
      </w:r>
      <w:r w:rsidR="00E4058C">
        <w:rPr>
          <w:rFonts w:hint="cs"/>
          <w:rtl/>
          <w:lang w:eastAsia="he-IL"/>
        </w:rPr>
        <w:t xml:space="preserve">לעובדה </w:t>
      </w:r>
      <w:r>
        <w:rPr>
          <w:rFonts w:hint="cs"/>
          <w:rtl/>
          <w:lang w:eastAsia="he-IL"/>
        </w:rPr>
        <w:t>שמי שיש לו, למשל, 10 דירות במתחם יהיה זכאי</w:t>
      </w:r>
      <w:r w:rsidR="000D3A96">
        <w:rPr>
          <w:rFonts w:hint="cs"/>
          <w:rtl/>
          <w:lang w:eastAsia="he-IL"/>
        </w:rPr>
        <w:t xml:space="preserve"> לפטור</w:t>
      </w:r>
      <w:r>
        <w:rPr>
          <w:rFonts w:hint="cs"/>
          <w:rtl/>
          <w:lang w:eastAsia="he-IL"/>
        </w:rPr>
        <w:t xml:space="preserve"> </w:t>
      </w:r>
      <w:r w:rsidR="000D3A96">
        <w:rPr>
          <w:rFonts w:hint="cs"/>
          <w:rtl/>
          <w:lang w:eastAsia="he-IL"/>
        </w:rPr>
        <w:t>מלא על כל הדירו</w:t>
      </w:r>
      <w:r>
        <w:rPr>
          <w:rFonts w:hint="cs"/>
          <w:rtl/>
          <w:lang w:eastAsia="he-IL"/>
        </w:rPr>
        <w:t>ת, בעוד מי ש</w:t>
      </w:r>
      <w:r w:rsidR="000D3A9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לו דירה אחת גדול</w:t>
      </w:r>
      <w:r w:rsidR="000D3A96">
        <w:rPr>
          <w:rFonts w:hint="cs"/>
          <w:rtl/>
          <w:lang w:eastAsia="he-IL"/>
        </w:rPr>
        <w:t>ה לא יהיה זכאי לפטור.</w:t>
      </w:r>
      <w:r>
        <w:rPr>
          <w:rFonts w:hint="cs"/>
          <w:rtl/>
          <w:lang w:eastAsia="he-IL"/>
        </w:rPr>
        <w:t xml:space="preserve"> </w:t>
      </w:r>
      <w:bookmarkStart w:id="1451" w:name="_ETM_Q1_7851034"/>
      <w:bookmarkEnd w:id="1451"/>
      <w:r>
        <w:rPr>
          <w:rFonts w:hint="cs"/>
          <w:rtl/>
          <w:lang w:eastAsia="he-IL"/>
        </w:rPr>
        <w:t xml:space="preserve">זה לא נתפס שאדם שיחזיק 2,000 מטר במתחם יהיה זכאי </w:t>
      </w:r>
      <w:bookmarkStart w:id="1452" w:name="_ETM_Q1_7851962"/>
      <w:bookmarkEnd w:id="1452"/>
      <w:r>
        <w:rPr>
          <w:rFonts w:hint="cs"/>
          <w:rtl/>
          <w:lang w:eastAsia="he-IL"/>
        </w:rPr>
        <w:t>לפטור, יוכל לקבל 150% על 20 הדירות שלו,</w:t>
      </w:r>
      <w:r w:rsidR="000D3A9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בן </w:t>
      </w:r>
      <w:bookmarkStart w:id="1453" w:name="_ETM_Q1_7861197"/>
      <w:bookmarkEnd w:id="1453"/>
      <w:r>
        <w:rPr>
          <w:rFonts w:hint="cs"/>
          <w:rtl/>
          <w:lang w:eastAsia="he-IL"/>
        </w:rPr>
        <w:t xml:space="preserve">אדם שיש לו </w:t>
      </w:r>
      <w:r w:rsidR="000D3A96">
        <w:rPr>
          <w:rFonts w:hint="cs"/>
          <w:rtl/>
          <w:lang w:eastAsia="he-IL"/>
        </w:rPr>
        <w:t>דירה ש</w:t>
      </w:r>
      <w:r>
        <w:rPr>
          <w:rFonts w:hint="cs"/>
          <w:rtl/>
          <w:lang w:eastAsia="he-IL"/>
        </w:rPr>
        <w:t>ל 1</w:t>
      </w:r>
      <w:r w:rsidR="000D3A96">
        <w:rPr>
          <w:rFonts w:hint="cs"/>
          <w:rtl/>
          <w:lang w:eastAsia="he-IL"/>
        </w:rPr>
        <w:t>50 מטר</w:t>
      </w:r>
      <w:r>
        <w:rPr>
          <w:rFonts w:hint="cs"/>
          <w:rtl/>
          <w:lang w:eastAsia="he-IL"/>
        </w:rPr>
        <w:t>, למשל,</w:t>
      </w:r>
      <w:r w:rsidR="000D3A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 פטור חלקית. י</w:t>
      </w:r>
      <w:r w:rsidR="000D3A9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0D3A96">
        <w:rPr>
          <w:rFonts w:hint="cs"/>
          <w:rtl/>
          <w:lang w:eastAsia="he-IL"/>
        </w:rPr>
        <w:t>פה ת</w:t>
      </w:r>
      <w:r>
        <w:rPr>
          <w:rFonts w:hint="cs"/>
          <w:rtl/>
          <w:lang w:eastAsia="he-IL"/>
        </w:rPr>
        <w:t xml:space="preserve">קרת שווי שעל פניו נשארה בצד התרה </w:t>
      </w:r>
      <w:bookmarkStart w:id="1454" w:name="_ETM_Q1_7875390"/>
      <w:bookmarkEnd w:id="1454"/>
      <w:r>
        <w:rPr>
          <w:rFonts w:hint="cs"/>
          <w:rtl/>
          <w:lang w:eastAsia="he-IL"/>
        </w:rPr>
        <w:t xml:space="preserve">מוחלטת של מספר הדירות למי שהוא מרובה דירות. </w:t>
      </w:r>
      <w:r w:rsidR="000D3A96">
        <w:rPr>
          <w:rFonts w:hint="cs"/>
          <w:rtl/>
          <w:lang w:eastAsia="he-IL"/>
        </w:rPr>
        <w:t>יש פה חוסר היגיון. צריך לקחת</w:t>
      </w:r>
      <w:r>
        <w:rPr>
          <w:rFonts w:hint="cs"/>
          <w:rtl/>
          <w:lang w:eastAsia="he-IL"/>
        </w:rPr>
        <w:t xml:space="preserve"> את תקרת השווי ופשוט </w:t>
      </w:r>
      <w:bookmarkStart w:id="1455" w:name="_ETM_Q1_7879460"/>
      <w:bookmarkEnd w:id="1455"/>
      <w:r>
        <w:rPr>
          <w:rFonts w:hint="cs"/>
          <w:rtl/>
          <w:lang w:eastAsia="he-IL"/>
        </w:rPr>
        <w:t>ל</w:t>
      </w:r>
      <w:r w:rsidR="000D3A96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גם </w:t>
      </w:r>
      <w:r w:rsidR="000D3A96">
        <w:rPr>
          <w:rFonts w:hint="cs"/>
          <w:rtl/>
          <w:lang w:eastAsia="he-IL"/>
        </w:rPr>
        <w:t xml:space="preserve">למי שיש </w:t>
      </w:r>
      <w:r>
        <w:rPr>
          <w:rFonts w:hint="cs"/>
          <w:rtl/>
          <w:lang w:eastAsia="he-IL"/>
        </w:rPr>
        <w:t xml:space="preserve">לו דירה גדולה לקבל שתי יחידות תחתיה, או לבטל את </w:t>
      </w:r>
      <w:r w:rsidR="000D3A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תקרת </w:t>
      </w:r>
      <w:r w:rsidR="000D3A96">
        <w:rPr>
          <w:rFonts w:hint="cs"/>
          <w:rtl/>
          <w:lang w:eastAsia="he-IL"/>
        </w:rPr>
        <w:t>השו</w:t>
      </w:r>
      <w:r>
        <w:rPr>
          <w:rFonts w:hint="cs"/>
          <w:rtl/>
          <w:lang w:eastAsia="he-IL"/>
        </w:rPr>
        <w:t>ו</w:t>
      </w:r>
      <w:r w:rsidR="000D3A96">
        <w:rPr>
          <w:rFonts w:hint="cs"/>
          <w:rtl/>
          <w:lang w:eastAsia="he-IL"/>
        </w:rPr>
        <w:t>י. אין שום מקום ל</w:t>
      </w:r>
      <w:r w:rsidR="00637BB8">
        <w:rPr>
          <w:rFonts w:hint="cs"/>
          <w:rtl/>
          <w:lang w:eastAsia="he-IL"/>
        </w:rPr>
        <w:t>תקרת</w:t>
      </w:r>
      <w:r w:rsidR="000D3A96">
        <w:rPr>
          <w:rFonts w:hint="cs"/>
          <w:rtl/>
          <w:lang w:eastAsia="he-IL"/>
        </w:rPr>
        <w:t xml:space="preserve"> השווי </w:t>
      </w:r>
      <w:r w:rsidR="00637BB8">
        <w:rPr>
          <w:rFonts w:hint="cs"/>
          <w:rtl/>
          <w:lang w:eastAsia="he-IL"/>
        </w:rPr>
        <w:t xml:space="preserve">הזאת </w:t>
      </w:r>
      <w:r w:rsidR="000D3A96">
        <w:rPr>
          <w:rFonts w:hint="cs"/>
          <w:rtl/>
          <w:lang w:eastAsia="he-IL"/>
        </w:rPr>
        <w:t>כש</w:t>
      </w:r>
      <w:r w:rsidR="00637BB8">
        <w:rPr>
          <w:rFonts w:hint="cs"/>
          <w:rtl/>
          <w:lang w:eastAsia="he-IL"/>
        </w:rPr>
        <w:t xml:space="preserve">אנחנו מאפשרים מכירה של 20 דירות בפטור </w:t>
      </w:r>
      <w:bookmarkStart w:id="1456" w:name="_ETM_Q1_7894747"/>
      <w:bookmarkEnd w:id="1456"/>
      <w:r w:rsidR="00637BB8">
        <w:rPr>
          <w:rFonts w:hint="cs"/>
          <w:rtl/>
          <w:lang w:eastAsia="he-IL"/>
        </w:rPr>
        <w:t>ממס.</w:t>
      </w:r>
      <w:r w:rsidR="00E4058C">
        <w:rPr>
          <w:rFonts w:hint="cs"/>
          <w:rtl/>
          <w:lang w:eastAsia="he-IL"/>
        </w:rPr>
        <w:t xml:space="preserve"> זו הפליה שהדעת לא סובלת</w:t>
      </w:r>
      <w:r w:rsidR="00637BB8">
        <w:rPr>
          <w:rFonts w:hint="cs"/>
          <w:rtl/>
          <w:lang w:eastAsia="he-IL"/>
        </w:rPr>
        <w:t xml:space="preserve"> גם </w:t>
      </w:r>
      <w:r w:rsidR="000D3A96">
        <w:rPr>
          <w:rFonts w:hint="cs"/>
          <w:rtl/>
          <w:lang w:eastAsia="he-IL"/>
        </w:rPr>
        <w:t>מ</w:t>
      </w:r>
      <w:r w:rsidR="00637BB8">
        <w:rPr>
          <w:rFonts w:hint="cs"/>
          <w:rtl/>
          <w:lang w:eastAsia="he-IL"/>
        </w:rPr>
        <w:t>ב</w:t>
      </w:r>
      <w:r w:rsidR="000D3A96">
        <w:rPr>
          <w:rFonts w:hint="cs"/>
          <w:rtl/>
          <w:lang w:eastAsia="he-IL"/>
        </w:rPr>
        <w:t>ח</w:t>
      </w:r>
      <w:r w:rsidR="00637BB8">
        <w:rPr>
          <w:rFonts w:hint="cs"/>
          <w:rtl/>
          <w:lang w:eastAsia="he-IL"/>
        </w:rPr>
        <w:t>י</w:t>
      </w:r>
      <w:r w:rsidR="003F73C5">
        <w:rPr>
          <w:rFonts w:hint="cs"/>
          <w:rtl/>
          <w:lang w:eastAsia="he-IL"/>
        </w:rPr>
        <w:t>נ</w:t>
      </w:r>
      <w:r w:rsidR="000D3A96">
        <w:rPr>
          <w:rFonts w:hint="cs"/>
          <w:rtl/>
          <w:lang w:eastAsia="he-IL"/>
        </w:rPr>
        <w:t>ה משפטית.</w:t>
      </w:r>
      <w:r w:rsidR="003F73C5">
        <w:rPr>
          <w:rFonts w:hint="cs"/>
          <w:rtl/>
          <w:lang w:eastAsia="he-IL"/>
        </w:rPr>
        <w:t xml:space="preserve"> </w:t>
      </w:r>
      <w:r w:rsidR="000D3A96">
        <w:rPr>
          <w:rFonts w:hint="cs"/>
          <w:rtl/>
          <w:lang w:eastAsia="he-IL"/>
        </w:rPr>
        <w:t xml:space="preserve"> </w:t>
      </w:r>
    </w:p>
    <w:p w:rsidR="000D3A96" w:rsidRDefault="000D3A96" w:rsidP="00AB0E4D">
      <w:pPr>
        <w:rPr>
          <w:rtl/>
          <w:lang w:eastAsia="he-IL"/>
        </w:rPr>
      </w:pPr>
    </w:p>
    <w:p w:rsidR="000D3A96" w:rsidRDefault="009453DB" w:rsidP="00E405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נוספת זה </w:t>
      </w:r>
      <w:r w:rsidR="000D3A96">
        <w:rPr>
          <w:rFonts w:hint="cs"/>
          <w:rtl/>
          <w:lang w:eastAsia="he-IL"/>
        </w:rPr>
        <w:t>ה</w:t>
      </w:r>
      <w:r w:rsidR="00C87DD7">
        <w:rPr>
          <w:rFonts w:hint="cs"/>
          <w:rtl/>
          <w:lang w:eastAsia="he-IL"/>
        </w:rPr>
        <w:t>נ</w:t>
      </w:r>
      <w:r w:rsidR="000D3A96">
        <w:rPr>
          <w:rFonts w:hint="cs"/>
          <w:rtl/>
          <w:lang w:eastAsia="he-IL"/>
        </w:rPr>
        <w:t>ו</w:t>
      </w:r>
      <w:r w:rsidR="00C87DD7">
        <w:rPr>
          <w:rFonts w:hint="cs"/>
          <w:rtl/>
          <w:lang w:eastAsia="he-IL"/>
        </w:rPr>
        <w:t>ש</w:t>
      </w:r>
      <w:r w:rsidR="000D3A96">
        <w:rPr>
          <w:rFonts w:hint="cs"/>
          <w:rtl/>
          <w:lang w:eastAsia="he-IL"/>
        </w:rPr>
        <w:t>א של המש</w:t>
      </w:r>
      <w:r>
        <w:rPr>
          <w:rFonts w:hint="cs"/>
          <w:rtl/>
          <w:lang w:eastAsia="he-IL"/>
        </w:rPr>
        <w:t>כ</w:t>
      </w:r>
      <w:r w:rsidR="000D3A96">
        <w:rPr>
          <w:rFonts w:hint="cs"/>
          <w:rtl/>
          <w:lang w:eastAsia="he-IL"/>
        </w:rPr>
        <w:t>יות של ד</w:t>
      </w:r>
      <w:r>
        <w:rPr>
          <w:rFonts w:hint="cs"/>
          <w:rtl/>
          <w:lang w:eastAsia="he-IL"/>
        </w:rPr>
        <w:t>ירה</w:t>
      </w:r>
      <w:r w:rsidR="00E4058C">
        <w:rPr>
          <w:rFonts w:hint="cs"/>
          <w:rtl/>
          <w:lang w:eastAsia="he-IL"/>
        </w:rPr>
        <w:t>. מה זה אומר?</w:t>
      </w:r>
      <w:r>
        <w:rPr>
          <w:rFonts w:hint="cs"/>
          <w:rtl/>
          <w:lang w:eastAsia="he-IL"/>
        </w:rPr>
        <w:t xml:space="preserve"> אם חתמת עם יזם</w:t>
      </w:r>
      <w:r w:rsidR="00E405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</w:t>
      </w:r>
      <w:r w:rsidR="000D3A9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ירה נהרסה </w:t>
      </w:r>
      <w:bookmarkStart w:id="1457" w:name="_ETM_Q1_7940064"/>
      <w:bookmarkEnd w:id="1457"/>
      <w:r>
        <w:rPr>
          <w:rFonts w:hint="cs"/>
          <w:rtl/>
          <w:lang w:eastAsia="he-IL"/>
        </w:rPr>
        <w:t>והיזם פשט רגל, אתה לא זכאי לפטור. עכ</w:t>
      </w:r>
      <w:r w:rsidR="000D3A9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 אתה צ</w:t>
      </w:r>
      <w:r w:rsidR="000D3A9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0D3A96">
        <w:rPr>
          <w:rFonts w:hint="cs"/>
          <w:rtl/>
          <w:lang w:eastAsia="he-IL"/>
        </w:rPr>
        <w:t xml:space="preserve">ך לשלם את המיסים. </w:t>
      </w:r>
      <w:r>
        <w:rPr>
          <w:rFonts w:hint="cs"/>
          <w:rtl/>
          <w:lang w:eastAsia="he-IL"/>
        </w:rPr>
        <w:t>זה, אגב, מוסכם על רשות המסים, גם</w:t>
      </w:r>
      <w:bookmarkStart w:id="1458" w:name="_ETM_Q1_7946576"/>
      <w:bookmarkEnd w:id="1458"/>
      <w:r>
        <w:rPr>
          <w:rFonts w:hint="cs"/>
          <w:rtl/>
          <w:lang w:eastAsia="he-IL"/>
        </w:rPr>
        <w:t xml:space="preserve"> הם סבורים שצריך לעגן את זה. אם </w:t>
      </w:r>
      <w:r w:rsidR="000D3A96">
        <w:rPr>
          <w:rFonts w:hint="cs"/>
          <w:rtl/>
          <w:lang w:eastAsia="he-IL"/>
        </w:rPr>
        <w:t xml:space="preserve">קשיש </w:t>
      </w:r>
      <w:r>
        <w:rPr>
          <w:rFonts w:hint="cs"/>
          <w:rtl/>
          <w:lang w:eastAsia="he-IL"/>
        </w:rPr>
        <w:t xml:space="preserve">חותם והפרויקט יוצא לפועל עוד </w:t>
      </w:r>
      <w:bookmarkStart w:id="1459" w:name="_ETM_Q1_7956410"/>
      <w:bookmarkEnd w:id="1459"/>
      <w:r>
        <w:rPr>
          <w:rFonts w:hint="cs"/>
          <w:rtl/>
          <w:lang w:eastAsia="he-IL"/>
        </w:rPr>
        <w:t xml:space="preserve">חמש או שבע שנים והוא הולך לעולמו, יורשיו </w:t>
      </w:r>
      <w:bookmarkStart w:id="1460" w:name="_ETM_Q1_7959868"/>
      <w:bookmarkEnd w:id="1460"/>
      <w:r>
        <w:rPr>
          <w:rFonts w:hint="cs"/>
          <w:rtl/>
          <w:lang w:eastAsia="he-IL"/>
        </w:rPr>
        <w:t xml:space="preserve">שבאים במקומו לא זכאים להטבות. </w:t>
      </w:r>
      <w:r w:rsidR="000D3A96">
        <w:rPr>
          <w:rFonts w:hint="cs"/>
          <w:rtl/>
          <w:lang w:eastAsia="he-IL"/>
        </w:rPr>
        <w:t xml:space="preserve"> </w:t>
      </w:r>
    </w:p>
    <w:p w:rsidR="000D3A96" w:rsidRDefault="000D3A96" w:rsidP="00AB0E4D">
      <w:pPr>
        <w:rPr>
          <w:rtl/>
          <w:lang w:eastAsia="he-IL"/>
        </w:rPr>
      </w:pPr>
    </w:p>
    <w:p w:rsidR="009453DB" w:rsidRDefault="009453DB" w:rsidP="009453DB">
      <w:pPr>
        <w:pStyle w:val="af6"/>
        <w:keepNext/>
        <w:rPr>
          <w:rtl/>
        </w:rPr>
      </w:pPr>
      <w:bookmarkStart w:id="1461" w:name="ET_yor_5854_317"/>
      <w:r w:rsidRPr="009453DB">
        <w:rPr>
          <w:rStyle w:val="TagStyle"/>
          <w:rtl/>
        </w:rPr>
        <w:t xml:space="preserve"> &lt;&lt; </w:t>
      </w:r>
      <w:proofErr w:type="spellStart"/>
      <w:r w:rsidRPr="009453DB">
        <w:rPr>
          <w:rStyle w:val="TagStyle"/>
          <w:rtl/>
        </w:rPr>
        <w:t>יור</w:t>
      </w:r>
      <w:proofErr w:type="spellEnd"/>
      <w:r w:rsidRPr="009453D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453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1"/>
    </w:p>
    <w:p w:rsidR="009453DB" w:rsidRDefault="009453DB" w:rsidP="009453DB">
      <w:pPr>
        <w:pStyle w:val="KeepWithNext"/>
        <w:rPr>
          <w:rtl/>
          <w:lang w:eastAsia="he-IL"/>
        </w:rPr>
      </w:pPr>
    </w:p>
    <w:p w:rsidR="000D3A96" w:rsidRPr="00E4058C" w:rsidRDefault="009453DB" w:rsidP="009453DB">
      <w:pPr>
        <w:rPr>
          <w:lang w:val="en-GB" w:eastAsia="he-IL"/>
        </w:rPr>
      </w:pPr>
      <w:r>
        <w:rPr>
          <w:rFonts w:hint="cs"/>
          <w:rtl/>
          <w:lang w:eastAsia="he-IL"/>
        </w:rPr>
        <w:t>כנראה נו</w:t>
      </w:r>
      <w:r w:rsidR="000D3A96">
        <w:rPr>
          <w:rFonts w:hint="cs"/>
          <w:rtl/>
          <w:lang w:eastAsia="he-IL"/>
        </w:rPr>
        <w:t>ריד את זה ל-70</w:t>
      </w:r>
      <w:r w:rsidR="00B26018">
        <w:rPr>
          <w:rFonts w:hint="cs"/>
          <w:rtl/>
          <w:lang w:eastAsia="he-IL"/>
        </w:rPr>
        <w:t>.</w:t>
      </w:r>
    </w:p>
    <w:p w:rsidR="000D3A96" w:rsidRDefault="000D3A96" w:rsidP="00AB0E4D">
      <w:pPr>
        <w:rPr>
          <w:rtl/>
          <w:lang w:eastAsia="he-IL"/>
        </w:rPr>
      </w:pPr>
    </w:p>
    <w:p w:rsidR="00E4058C" w:rsidRDefault="00E4058C" w:rsidP="00E4058C">
      <w:pPr>
        <w:pStyle w:val="af9"/>
        <w:keepNext/>
        <w:rPr>
          <w:rtl/>
          <w:lang w:eastAsia="he-IL"/>
        </w:rPr>
      </w:pPr>
      <w:bookmarkStart w:id="1462" w:name="_ETM_Q1_7965914"/>
      <w:bookmarkStart w:id="1463" w:name="ET_guest_יוסי_אלישע_318"/>
      <w:bookmarkEnd w:id="1462"/>
      <w:r w:rsidRPr="00E40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E405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3"/>
    </w:p>
    <w:p w:rsidR="00E4058C" w:rsidRDefault="00E4058C" w:rsidP="00E4058C">
      <w:pPr>
        <w:pStyle w:val="KeepWithNext"/>
        <w:rPr>
          <w:rtl/>
          <w:lang w:eastAsia="he-IL"/>
        </w:rPr>
      </w:pPr>
    </w:p>
    <w:p w:rsidR="000D3A96" w:rsidRDefault="00E4058C" w:rsidP="001908E6">
      <w:pPr>
        <w:rPr>
          <w:rtl/>
          <w:lang w:eastAsia="he-IL"/>
        </w:rPr>
      </w:pPr>
      <w:bookmarkStart w:id="1464" w:name="_ETM_Q1_7966448"/>
      <w:bookmarkStart w:id="1465" w:name="_ETM_Q1_7966501"/>
      <w:bookmarkEnd w:id="1464"/>
      <w:bookmarkEnd w:id="1465"/>
      <w:r>
        <w:rPr>
          <w:rFonts w:hint="cs"/>
          <w:rtl/>
          <w:lang w:eastAsia="he-IL"/>
        </w:rPr>
        <w:t xml:space="preserve">גם </w:t>
      </w:r>
      <w:bookmarkStart w:id="1466" w:name="_ETM_Q1_7964940"/>
      <w:bookmarkEnd w:id="1466"/>
      <w:r>
        <w:rPr>
          <w:rFonts w:hint="cs"/>
          <w:rtl/>
          <w:lang w:eastAsia="he-IL"/>
        </w:rPr>
        <w:t>בחוק</w:t>
      </w:r>
      <w:r w:rsidR="00EE4518">
        <w:rPr>
          <w:rFonts w:hint="cs"/>
          <w:rtl/>
          <w:lang w:eastAsia="he-IL"/>
        </w:rPr>
        <w:t xml:space="preserve"> מיסוי מקרקעין זה 70, אבל עדיין</w:t>
      </w:r>
      <w:r>
        <w:rPr>
          <w:rFonts w:hint="cs"/>
          <w:rtl/>
          <w:lang w:eastAsia="he-IL"/>
        </w:rPr>
        <w:t xml:space="preserve"> בשביל שלא </w:t>
      </w:r>
      <w:bookmarkStart w:id="1467" w:name="_ETM_Q1_7966901"/>
      <w:bookmarkEnd w:id="1467"/>
      <w:r>
        <w:rPr>
          <w:rFonts w:hint="cs"/>
          <w:rtl/>
          <w:lang w:eastAsia="he-IL"/>
        </w:rPr>
        <w:t>יה</w:t>
      </w:r>
      <w:r w:rsidR="00E42E83">
        <w:rPr>
          <w:rFonts w:hint="cs"/>
          <w:rtl/>
          <w:lang w:eastAsia="he-IL"/>
        </w:rPr>
        <w:t>יה תמריץ שלילי לאותו קשיש לחתום</w:t>
      </w:r>
      <w:r>
        <w:rPr>
          <w:rFonts w:hint="cs"/>
          <w:rtl/>
          <w:lang w:eastAsia="he-IL"/>
        </w:rPr>
        <w:t xml:space="preserve"> </w:t>
      </w:r>
      <w:r w:rsidR="000D3A96">
        <w:rPr>
          <w:rFonts w:hint="cs"/>
          <w:rtl/>
          <w:lang w:eastAsia="he-IL"/>
        </w:rPr>
        <w:t>צריך לעגן את זה</w:t>
      </w:r>
      <w:r>
        <w:rPr>
          <w:rFonts w:hint="cs"/>
          <w:rtl/>
          <w:lang w:eastAsia="he-IL"/>
        </w:rPr>
        <w:t>. אנחנו אחרי</w:t>
      </w:r>
      <w:r w:rsidR="000D3A96">
        <w:rPr>
          <w:rFonts w:hint="cs"/>
          <w:rtl/>
          <w:lang w:eastAsia="he-IL"/>
        </w:rPr>
        <w:t xml:space="preserve"> שני פסקי דין, במיוחד לאור הד</w:t>
      </w:r>
      <w:r>
        <w:rPr>
          <w:rFonts w:hint="cs"/>
          <w:rtl/>
          <w:lang w:eastAsia="he-IL"/>
        </w:rPr>
        <w:t>ב</w:t>
      </w:r>
      <w:r w:rsidR="000D3A96">
        <w:rPr>
          <w:rFonts w:hint="cs"/>
          <w:rtl/>
          <w:lang w:eastAsia="he-IL"/>
        </w:rPr>
        <w:t>רים</w:t>
      </w:r>
      <w:r w:rsidR="001908E6">
        <w:rPr>
          <w:rFonts w:hint="cs"/>
          <w:rtl/>
          <w:lang w:eastAsia="he-IL"/>
        </w:rPr>
        <w:t xml:space="preserve"> שנאמרו פה,</w:t>
      </w:r>
      <w:r w:rsidR="000D3A96">
        <w:rPr>
          <w:rFonts w:hint="cs"/>
          <w:rtl/>
          <w:lang w:eastAsia="he-IL"/>
        </w:rPr>
        <w:t xml:space="preserve"> שע</w:t>
      </w:r>
      <w:r>
        <w:rPr>
          <w:rFonts w:hint="cs"/>
          <w:rtl/>
          <w:lang w:eastAsia="he-IL"/>
        </w:rPr>
        <w:t>ס</w:t>
      </w:r>
      <w:r w:rsidR="000D3A96">
        <w:rPr>
          <w:rFonts w:hint="cs"/>
          <w:rtl/>
          <w:lang w:eastAsia="he-IL"/>
        </w:rPr>
        <w:t xml:space="preserve">קו </w:t>
      </w:r>
      <w:r>
        <w:rPr>
          <w:rFonts w:hint="cs"/>
          <w:rtl/>
          <w:lang w:eastAsia="he-IL"/>
        </w:rPr>
        <w:t xml:space="preserve">בנושא של </w:t>
      </w:r>
      <w:bookmarkStart w:id="1468" w:name="_ETM_Q1_7984172"/>
      <w:bookmarkEnd w:id="1468"/>
      <w:r>
        <w:rPr>
          <w:rFonts w:hint="cs"/>
          <w:rtl/>
          <w:lang w:eastAsia="he-IL"/>
        </w:rPr>
        <w:t>דירת מגורים שעולה שאלה לגבי הזהות של</w:t>
      </w:r>
      <w:r w:rsidR="00EE45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בתב"ע</w:t>
      </w:r>
      <w:proofErr w:type="spellEnd"/>
      <w:r w:rsidR="000D3A96">
        <w:rPr>
          <w:rFonts w:hint="cs"/>
          <w:rtl/>
          <w:lang w:eastAsia="he-IL"/>
        </w:rPr>
        <w:t xml:space="preserve">. </w:t>
      </w:r>
      <w:r w:rsidR="00E42E83">
        <w:rPr>
          <w:rFonts w:hint="cs"/>
          <w:rtl/>
          <w:lang w:eastAsia="he-IL"/>
        </w:rPr>
        <w:t xml:space="preserve">אם </w:t>
      </w:r>
      <w:r w:rsidR="000D3A96">
        <w:rPr>
          <w:rFonts w:hint="cs"/>
          <w:rtl/>
          <w:lang w:eastAsia="he-IL"/>
        </w:rPr>
        <w:t>א</w:t>
      </w:r>
      <w:r w:rsidR="00E42E83">
        <w:rPr>
          <w:rFonts w:hint="cs"/>
          <w:rtl/>
          <w:lang w:eastAsia="he-IL"/>
        </w:rPr>
        <w:t>דם קונה דירה, מתגורר בה 30 דירה</w:t>
      </w:r>
      <w:r w:rsidR="000D3A96">
        <w:rPr>
          <w:rFonts w:hint="cs"/>
          <w:rtl/>
          <w:lang w:eastAsia="he-IL"/>
        </w:rPr>
        <w:t xml:space="preserve"> </w:t>
      </w:r>
      <w:r w:rsidR="00E42E83">
        <w:rPr>
          <w:rFonts w:hint="cs"/>
          <w:rtl/>
          <w:lang w:eastAsia="he-IL"/>
        </w:rPr>
        <w:t>ואז מוכר אותה,</w:t>
      </w:r>
      <w:r w:rsidR="000D3A96">
        <w:rPr>
          <w:rFonts w:hint="cs"/>
          <w:rtl/>
          <w:lang w:eastAsia="he-IL"/>
        </w:rPr>
        <w:t xml:space="preserve"> בסוף אומרים לו</w:t>
      </w:r>
      <w:r>
        <w:rPr>
          <w:rFonts w:hint="cs"/>
          <w:rtl/>
          <w:lang w:eastAsia="he-IL"/>
        </w:rPr>
        <w:t>:</w:t>
      </w:r>
      <w:r w:rsidR="000D3A96">
        <w:rPr>
          <w:rFonts w:hint="cs"/>
          <w:rtl/>
          <w:lang w:eastAsia="he-IL"/>
        </w:rPr>
        <w:t xml:space="preserve"> </w:t>
      </w:r>
      <w:proofErr w:type="spellStart"/>
      <w:r w:rsidR="000D3A96">
        <w:rPr>
          <w:rFonts w:hint="cs"/>
          <w:rtl/>
          <w:lang w:eastAsia="he-IL"/>
        </w:rPr>
        <w:t>בתב</w:t>
      </w:r>
      <w:r>
        <w:rPr>
          <w:rFonts w:hint="cs"/>
          <w:rtl/>
          <w:lang w:eastAsia="he-IL"/>
        </w:rPr>
        <w:t>"</w:t>
      </w:r>
      <w:r w:rsidR="000D3A96">
        <w:rPr>
          <w:rFonts w:hint="cs"/>
          <w:rtl/>
          <w:lang w:eastAsia="he-IL"/>
        </w:rPr>
        <w:t>ע</w:t>
      </w:r>
      <w:proofErr w:type="spellEnd"/>
      <w:r w:rsidR="000D3A96">
        <w:rPr>
          <w:rFonts w:hint="cs"/>
          <w:rtl/>
          <w:lang w:eastAsia="he-IL"/>
        </w:rPr>
        <w:t xml:space="preserve"> היא לא מיועדת </w:t>
      </w:r>
      <w:r>
        <w:rPr>
          <w:rFonts w:hint="cs"/>
          <w:rtl/>
          <w:lang w:eastAsia="he-IL"/>
        </w:rPr>
        <w:t xml:space="preserve">למגורים. </w:t>
      </w:r>
      <w:r w:rsidR="000D3A96">
        <w:rPr>
          <w:rFonts w:hint="cs"/>
          <w:rtl/>
          <w:lang w:eastAsia="he-IL"/>
        </w:rPr>
        <w:t>אותו אדם, לפי החוק הנוכחי, זכ</w:t>
      </w:r>
      <w:r>
        <w:rPr>
          <w:rFonts w:hint="cs"/>
          <w:rtl/>
          <w:lang w:eastAsia="he-IL"/>
        </w:rPr>
        <w:t>אי לפטור כ</w:t>
      </w:r>
      <w:r w:rsidR="000D3A96">
        <w:rPr>
          <w:rFonts w:hint="cs"/>
          <w:rtl/>
          <w:lang w:eastAsia="he-IL"/>
        </w:rPr>
        <w:t xml:space="preserve">יחידה אחרת, אבל הדירה שהוא </w:t>
      </w:r>
      <w:r>
        <w:rPr>
          <w:rFonts w:hint="cs"/>
          <w:rtl/>
          <w:lang w:eastAsia="he-IL"/>
        </w:rPr>
        <w:t>יקבל</w:t>
      </w:r>
      <w:r w:rsidR="000D3A96">
        <w:rPr>
          <w:rFonts w:hint="cs"/>
          <w:rtl/>
          <w:lang w:eastAsia="he-IL"/>
        </w:rPr>
        <w:t xml:space="preserve">, שהיא דירתו </w:t>
      </w:r>
      <w:r>
        <w:rPr>
          <w:rFonts w:hint="cs"/>
          <w:rtl/>
          <w:lang w:eastAsia="he-IL"/>
        </w:rPr>
        <w:t>היחידה</w:t>
      </w:r>
      <w:r w:rsidR="000D3A9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הוא לא יהיה </w:t>
      </w:r>
      <w:bookmarkStart w:id="1469" w:name="_ETM_Q1_8008407"/>
      <w:bookmarkEnd w:id="1469"/>
      <w:r>
        <w:rPr>
          <w:rFonts w:hint="cs"/>
          <w:rtl/>
          <w:lang w:eastAsia="he-IL"/>
        </w:rPr>
        <w:t>זכאי לפטור בגינה. ד</w:t>
      </w:r>
      <w:r w:rsidR="000D3A96">
        <w:rPr>
          <w:rFonts w:hint="cs"/>
          <w:rtl/>
          <w:lang w:eastAsia="he-IL"/>
        </w:rPr>
        <w:t>יב</w:t>
      </w:r>
      <w:r>
        <w:rPr>
          <w:rFonts w:hint="cs"/>
          <w:rtl/>
          <w:lang w:eastAsia="he-IL"/>
        </w:rPr>
        <w:t>רו פה על סגירת מרפסות, על בנייה לא חוקית</w:t>
      </w:r>
      <w:r w:rsidR="00E42E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בנייה ללא </w:t>
      </w:r>
      <w:bookmarkStart w:id="1470" w:name="_ETM_Q1_8014005"/>
      <w:bookmarkEnd w:id="1470"/>
      <w:r>
        <w:rPr>
          <w:rFonts w:hint="cs"/>
          <w:rtl/>
          <w:lang w:eastAsia="he-IL"/>
        </w:rPr>
        <w:t>היתר. צריך להבין</w:t>
      </w:r>
      <w:r w:rsidR="000D3A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שבחוק מיסוי מקרק</w:t>
      </w:r>
      <w:r w:rsidR="000D3A9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ין יכול מאוד להיות שהחלקים ה</w:t>
      </w:r>
      <w:r w:rsidR="000D3A9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לה לא פטורים ב</w:t>
      </w:r>
      <w:r w:rsidR="00471FE6">
        <w:rPr>
          <w:rFonts w:hint="cs"/>
          <w:rtl/>
          <w:lang w:eastAsia="he-IL"/>
        </w:rPr>
        <w:t>מס.</w:t>
      </w:r>
      <w:r w:rsidR="000D3A96">
        <w:rPr>
          <w:rFonts w:hint="cs"/>
          <w:rtl/>
          <w:lang w:eastAsia="he-IL"/>
        </w:rPr>
        <w:t xml:space="preserve"> אם הם פטורים, הם לא יהי</w:t>
      </w:r>
      <w:r>
        <w:rPr>
          <w:rFonts w:hint="cs"/>
          <w:rtl/>
          <w:lang w:eastAsia="he-IL"/>
        </w:rPr>
        <w:t>ו פטורים בדירה שת</w:t>
      </w:r>
      <w:r w:rsidR="000D3A9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</w:t>
      </w:r>
      <w:r w:rsidR="000D3A96">
        <w:rPr>
          <w:rFonts w:hint="cs"/>
          <w:rtl/>
          <w:lang w:eastAsia="he-IL"/>
        </w:rPr>
        <w:t>בל.</w:t>
      </w:r>
      <w:r>
        <w:rPr>
          <w:rFonts w:hint="cs"/>
          <w:rtl/>
          <w:lang w:eastAsia="he-IL"/>
        </w:rPr>
        <w:t xml:space="preserve"> </w:t>
      </w:r>
      <w:r w:rsidR="000D3A9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משהו שחייבים להסדיר, </w:t>
      </w:r>
      <w:r w:rsidR="00E42E83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הנושא הזה הוא </w:t>
      </w:r>
      <w:bookmarkStart w:id="1471" w:name="_ETM_Q1_8029095"/>
      <w:bookmarkEnd w:id="1471"/>
      <w:r>
        <w:rPr>
          <w:rFonts w:hint="cs"/>
          <w:rtl/>
          <w:lang w:eastAsia="he-IL"/>
        </w:rPr>
        <w:t xml:space="preserve">עיוות מאוד משמעותי שקיים פה.  </w:t>
      </w:r>
    </w:p>
    <w:p w:rsidR="000D3A96" w:rsidRDefault="000D3A96" w:rsidP="00AB0E4D">
      <w:pPr>
        <w:rPr>
          <w:rtl/>
          <w:lang w:eastAsia="he-IL"/>
        </w:rPr>
      </w:pPr>
    </w:p>
    <w:p w:rsidR="00BF30B5" w:rsidRDefault="00BF30B5" w:rsidP="00BF30B5">
      <w:pPr>
        <w:pStyle w:val="af9"/>
        <w:keepNext/>
        <w:rPr>
          <w:rtl/>
          <w:lang w:eastAsia="he-IL"/>
        </w:rPr>
      </w:pPr>
      <w:bookmarkStart w:id="1472" w:name="_ETM_Q1_8041617"/>
      <w:bookmarkStart w:id="1473" w:name="ET_guest_תומר_מלין_319"/>
      <w:bookmarkEnd w:id="1472"/>
      <w:r w:rsidRPr="00BF3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מלין:</w:t>
      </w:r>
      <w:r w:rsidRPr="00BF30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3"/>
    </w:p>
    <w:p w:rsidR="00BF30B5" w:rsidRDefault="00BF30B5" w:rsidP="00BF30B5">
      <w:pPr>
        <w:pStyle w:val="KeepWithNext"/>
        <w:rPr>
          <w:rtl/>
          <w:lang w:eastAsia="he-IL"/>
        </w:rPr>
      </w:pPr>
    </w:p>
    <w:p w:rsidR="000D3A96" w:rsidRDefault="00BF30B5" w:rsidP="001908E6">
      <w:pPr>
        <w:rPr>
          <w:rtl/>
          <w:lang w:eastAsia="he-IL"/>
        </w:rPr>
      </w:pPr>
      <w:bookmarkStart w:id="1474" w:name="_ETM_Q1_8042241"/>
      <w:bookmarkStart w:id="1475" w:name="_ETM_Q1_8042294"/>
      <w:bookmarkStart w:id="1476" w:name="_ETM_Q1_8047698"/>
      <w:bookmarkEnd w:id="1474"/>
      <w:bookmarkEnd w:id="1475"/>
      <w:bookmarkEnd w:id="1476"/>
      <w:r>
        <w:rPr>
          <w:rFonts w:hint="cs"/>
          <w:rtl/>
          <w:lang w:eastAsia="he-IL"/>
        </w:rPr>
        <w:t xml:space="preserve">עלתה פה הצעה לפני שבועיים על ידי פרופסור </w:t>
      </w:r>
      <w:bookmarkStart w:id="1477" w:name="_ETM_Q1_8043414"/>
      <w:bookmarkEnd w:id="1477"/>
      <w:r>
        <w:rPr>
          <w:rFonts w:hint="cs"/>
          <w:rtl/>
          <w:lang w:eastAsia="he-IL"/>
        </w:rPr>
        <w:t>חיים זנדברג</w:t>
      </w:r>
      <w:r w:rsidR="001908E6">
        <w:rPr>
          <w:rFonts w:hint="cs"/>
          <w:rtl/>
          <w:lang w:eastAsia="he-IL"/>
        </w:rPr>
        <w:t>,</w:t>
      </w:r>
      <w:r w:rsidR="00471FE6">
        <w:rPr>
          <w:rFonts w:hint="cs"/>
          <w:rtl/>
          <w:lang w:eastAsia="he-IL"/>
        </w:rPr>
        <w:t xml:space="preserve"> </w:t>
      </w:r>
      <w:r w:rsidR="001908E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אם בן אדם לא מקבל תמורה </w:t>
      </w:r>
      <w:bookmarkStart w:id="1478" w:name="_ETM_Q1_8059212"/>
      <w:bookmarkEnd w:id="1478"/>
      <w:r>
        <w:rPr>
          <w:rFonts w:hint="cs"/>
          <w:rtl/>
          <w:lang w:eastAsia="he-IL"/>
        </w:rPr>
        <w:t xml:space="preserve">לפי מה ששמאי מעריך שהיא תמורה הגיונית, פשוט </w:t>
      </w:r>
      <w:bookmarkStart w:id="1479" w:name="_ETM_Q1_8067200"/>
      <w:bookmarkEnd w:id="1479"/>
      <w:r>
        <w:rPr>
          <w:rFonts w:hint="cs"/>
          <w:rtl/>
          <w:lang w:eastAsia="he-IL"/>
        </w:rPr>
        <w:t>אפשר לסרב.</w:t>
      </w:r>
      <w:r w:rsidR="000D3A96">
        <w:rPr>
          <w:rFonts w:hint="cs"/>
          <w:rtl/>
          <w:lang w:eastAsia="he-IL"/>
        </w:rPr>
        <w:t xml:space="preserve"> זה משהו שנותן איזון אל מ</w:t>
      </w:r>
      <w:r>
        <w:rPr>
          <w:rFonts w:hint="cs"/>
          <w:rtl/>
          <w:lang w:eastAsia="he-IL"/>
        </w:rPr>
        <w:t>ו</w:t>
      </w:r>
      <w:r w:rsidR="000D3A96">
        <w:rPr>
          <w:rFonts w:hint="cs"/>
          <w:rtl/>
          <w:lang w:eastAsia="he-IL"/>
        </w:rPr>
        <w:t xml:space="preserve">ל הפחתת הכוח של בעלי הדירות. </w:t>
      </w:r>
    </w:p>
    <w:p w:rsidR="000D3A96" w:rsidRDefault="000D3A96" w:rsidP="00AB0E4D">
      <w:pPr>
        <w:rPr>
          <w:rtl/>
          <w:lang w:eastAsia="he-IL"/>
        </w:rPr>
      </w:pPr>
    </w:p>
    <w:p w:rsidR="00BF30B5" w:rsidRDefault="00BF30B5" w:rsidP="00BF30B5">
      <w:pPr>
        <w:pStyle w:val="af9"/>
        <w:keepNext/>
        <w:rPr>
          <w:rtl/>
          <w:lang w:eastAsia="he-IL"/>
        </w:rPr>
      </w:pPr>
      <w:bookmarkStart w:id="1480" w:name="_ETM_Q1_8091739"/>
      <w:bookmarkStart w:id="1481" w:name="ET_guest_רואי_זרנצנסקי_320"/>
      <w:bookmarkEnd w:id="1480"/>
      <w:r w:rsidRPr="00BF3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BF30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1"/>
    </w:p>
    <w:p w:rsidR="00BF30B5" w:rsidRDefault="00BF30B5" w:rsidP="00BF30B5">
      <w:pPr>
        <w:pStyle w:val="KeepWithNext"/>
        <w:rPr>
          <w:rtl/>
          <w:lang w:eastAsia="he-IL"/>
        </w:rPr>
      </w:pPr>
    </w:p>
    <w:p w:rsidR="000D3A96" w:rsidRDefault="00BF30B5" w:rsidP="00BF30B5">
      <w:pPr>
        <w:rPr>
          <w:rtl/>
          <w:lang w:eastAsia="he-IL"/>
        </w:rPr>
      </w:pPr>
      <w:bookmarkStart w:id="1482" w:name="_ETM_Q1_8092236"/>
      <w:bookmarkStart w:id="1483" w:name="_ETM_Q1_8092289"/>
      <w:bookmarkStart w:id="1484" w:name="_ETM_Q1_8079713"/>
      <w:bookmarkStart w:id="1485" w:name="_ETM_Q1_8079805"/>
      <w:bookmarkEnd w:id="1482"/>
      <w:bookmarkEnd w:id="1483"/>
      <w:bookmarkEnd w:id="1484"/>
      <w:bookmarkEnd w:id="1485"/>
      <w:r>
        <w:rPr>
          <w:rFonts w:hint="cs"/>
          <w:rtl/>
          <w:lang w:eastAsia="he-IL"/>
        </w:rPr>
        <w:t>עם הדירה לאורך כל הדרך אנחנו מסכימים.</w:t>
      </w:r>
      <w:r w:rsidR="000D3A96">
        <w:rPr>
          <w:rFonts w:hint="cs"/>
          <w:rtl/>
          <w:lang w:eastAsia="he-IL"/>
        </w:rPr>
        <w:t xml:space="preserve">  </w:t>
      </w:r>
    </w:p>
    <w:p w:rsidR="000D3A96" w:rsidRDefault="000D3A96" w:rsidP="00AB0E4D">
      <w:pPr>
        <w:rPr>
          <w:rtl/>
          <w:lang w:eastAsia="he-IL"/>
        </w:rPr>
      </w:pPr>
    </w:p>
    <w:p w:rsidR="00BF30B5" w:rsidRDefault="00BF30B5" w:rsidP="00BF30B5">
      <w:pPr>
        <w:pStyle w:val="a4"/>
        <w:keepNext/>
        <w:rPr>
          <w:rtl/>
        </w:rPr>
      </w:pPr>
      <w:bookmarkStart w:id="1486" w:name="_ETM_Q1_8111880"/>
      <w:bookmarkStart w:id="1487" w:name="_ETM_Q1_8111961"/>
      <w:bookmarkStart w:id="1488" w:name="ET_speaker_תומר_רוזנר_321"/>
      <w:bookmarkEnd w:id="1486"/>
      <w:bookmarkEnd w:id="1487"/>
      <w:r w:rsidRPr="00BF30B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3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:rsidR="00BF30B5" w:rsidRDefault="00BF30B5" w:rsidP="00BF30B5">
      <w:pPr>
        <w:pStyle w:val="KeepWithNext"/>
        <w:rPr>
          <w:rtl/>
          <w:lang w:eastAsia="he-IL"/>
        </w:rPr>
      </w:pPr>
    </w:p>
    <w:p w:rsidR="000D3A96" w:rsidRDefault="000D3A96" w:rsidP="00AB0E4D">
      <w:pPr>
        <w:rPr>
          <w:rtl/>
          <w:lang w:eastAsia="he-IL"/>
        </w:rPr>
      </w:pPr>
      <w:bookmarkStart w:id="1489" w:name="_ETM_Q1_8113363"/>
      <w:bookmarkStart w:id="1490" w:name="_ETM_Q1_8113479"/>
      <w:bookmarkEnd w:id="1489"/>
      <w:bookmarkEnd w:id="1490"/>
      <w:r>
        <w:rPr>
          <w:rFonts w:hint="cs"/>
          <w:rtl/>
          <w:lang w:eastAsia="he-IL"/>
        </w:rPr>
        <w:t>מה אתם מציעים לתקן</w:t>
      </w:r>
      <w:r w:rsidR="00BF30B5">
        <w:rPr>
          <w:rFonts w:hint="cs"/>
          <w:rtl/>
          <w:lang w:eastAsia="he-IL"/>
        </w:rPr>
        <w:t>?</w:t>
      </w:r>
    </w:p>
    <w:p w:rsidR="000D3A96" w:rsidRDefault="000D3A96" w:rsidP="00AB0E4D">
      <w:pPr>
        <w:rPr>
          <w:rtl/>
          <w:lang w:eastAsia="he-IL"/>
        </w:rPr>
      </w:pPr>
    </w:p>
    <w:p w:rsidR="00BF30B5" w:rsidRDefault="00BF30B5" w:rsidP="00AB0E4D">
      <w:pPr>
        <w:rPr>
          <w:rtl/>
          <w:lang w:eastAsia="he-IL"/>
        </w:rPr>
      </w:pPr>
      <w:bookmarkStart w:id="1491" w:name="_ETM_Q1_8114627"/>
      <w:bookmarkEnd w:id="1491"/>
    </w:p>
    <w:p w:rsidR="00297532" w:rsidRDefault="00297532" w:rsidP="00AB0E4D">
      <w:pPr>
        <w:rPr>
          <w:rtl/>
          <w:lang w:eastAsia="he-IL"/>
        </w:rPr>
      </w:pPr>
      <w:bookmarkStart w:id="1492" w:name="_ETM_Q1_8115149"/>
      <w:bookmarkStart w:id="1493" w:name="_ETM_Q1_8115239"/>
      <w:bookmarkStart w:id="1494" w:name="_ETM_Q1_8121823"/>
      <w:bookmarkEnd w:id="1492"/>
      <w:bookmarkEnd w:id="1493"/>
      <w:bookmarkEnd w:id="1494"/>
    </w:p>
    <w:p w:rsidR="00297532" w:rsidRDefault="00297532" w:rsidP="00297532">
      <w:pPr>
        <w:pStyle w:val="af6"/>
        <w:keepNext/>
        <w:rPr>
          <w:rtl/>
        </w:rPr>
      </w:pPr>
      <w:bookmarkStart w:id="1495" w:name="ET_yor_5854_323"/>
      <w:r w:rsidRPr="00297532">
        <w:rPr>
          <w:rStyle w:val="TagStyle"/>
          <w:rtl/>
        </w:rPr>
        <w:t xml:space="preserve"> &lt;&lt; </w:t>
      </w:r>
      <w:proofErr w:type="spellStart"/>
      <w:r w:rsidRPr="00297532">
        <w:rPr>
          <w:rStyle w:val="TagStyle"/>
          <w:rtl/>
        </w:rPr>
        <w:t>יור</w:t>
      </w:r>
      <w:proofErr w:type="spellEnd"/>
      <w:r w:rsidRPr="002975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975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5"/>
    </w:p>
    <w:p w:rsidR="00297532" w:rsidRDefault="00297532" w:rsidP="00297532">
      <w:pPr>
        <w:pStyle w:val="KeepWithNext"/>
        <w:rPr>
          <w:rtl/>
          <w:lang w:eastAsia="he-IL"/>
        </w:rPr>
      </w:pPr>
    </w:p>
    <w:p w:rsidR="000D3A96" w:rsidRDefault="000D3A96" w:rsidP="00297532">
      <w:pPr>
        <w:rPr>
          <w:rtl/>
          <w:lang w:eastAsia="he-IL"/>
        </w:rPr>
      </w:pPr>
      <w:bookmarkStart w:id="1496" w:name="_ETM_Q1_8122651"/>
      <w:bookmarkStart w:id="1497" w:name="_ETM_Q1_8122706"/>
      <w:bookmarkEnd w:id="1496"/>
      <w:bookmarkEnd w:id="1497"/>
      <w:r>
        <w:rPr>
          <w:rFonts w:hint="cs"/>
          <w:rtl/>
          <w:lang w:eastAsia="he-IL"/>
        </w:rPr>
        <w:t xml:space="preserve">תשלח </w:t>
      </w:r>
      <w:r w:rsidR="00297532">
        <w:rPr>
          <w:rFonts w:hint="cs"/>
          <w:rtl/>
          <w:lang w:eastAsia="he-IL"/>
        </w:rPr>
        <w:t>לתומר נ</w:t>
      </w:r>
      <w:r>
        <w:rPr>
          <w:rFonts w:hint="cs"/>
          <w:rtl/>
          <w:lang w:eastAsia="he-IL"/>
        </w:rPr>
        <w:t>ו</w:t>
      </w:r>
      <w:r w:rsidR="0029753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ח </w:t>
      </w:r>
      <w:r w:rsidR="00297532">
        <w:rPr>
          <w:rFonts w:hint="cs"/>
          <w:rtl/>
          <w:lang w:eastAsia="he-IL"/>
        </w:rPr>
        <w:t>שמגדיר את מה שאמרת.</w:t>
      </w:r>
    </w:p>
    <w:p w:rsidR="000D3A96" w:rsidRDefault="000D3A96" w:rsidP="00297532">
      <w:pPr>
        <w:ind w:firstLine="0"/>
        <w:rPr>
          <w:rtl/>
          <w:lang w:eastAsia="he-IL"/>
        </w:rPr>
      </w:pPr>
    </w:p>
    <w:p w:rsidR="00297532" w:rsidRDefault="00297532" w:rsidP="00297532">
      <w:pPr>
        <w:pStyle w:val="a4"/>
        <w:keepNext/>
        <w:rPr>
          <w:rtl/>
        </w:rPr>
      </w:pPr>
      <w:bookmarkStart w:id="1498" w:name="ET_speaker_תומר_רוזנר_324"/>
      <w:r w:rsidRPr="0029753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97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"/>
    </w:p>
    <w:p w:rsidR="00297532" w:rsidRDefault="00297532" w:rsidP="00297532">
      <w:pPr>
        <w:pStyle w:val="KeepWithNext"/>
        <w:rPr>
          <w:rtl/>
          <w:lang w:eastAsia="he-IL"/>
        </w:rPr>
      </w:pPr>
    </w:p>
    <w:p w:rsidR="00297532" w:rsidRDefault="00297532" w:rsidP="00AB0E4D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לאיזו הערה אתם מסכימים?</w:t>
      </w:r>
    </w:p>
    <w:p w:rsidR="00297532" w:rsidRDefault="00297532" w:rsidP="00AB0E4D">
      <w:pPr>
        <w:rPr>
          <w:rtl/>
          <w:lang w:eastAsia="he-IL"/>
        </w:rPr>
      </w:pPr>
    </w:p>
    <w:p w:rsidR="00297532" w:rsidRDefault="00297532" w:rsidP="00297532">
      <w:pPr>
        <w:pStyle w:val="af9"/>
        <w:keepNext/>
        <w:rPr>
          <w:rtl/>
          <w:lang w:eastAsia="he-IL"/>
        </w:rPr>
      </w:pPr>
      <w:bookmarkStart w:id="1499" w:name="_ETM_Q1_8151767"/>
      <w:bookmarkStart w:id="1500" w:name="ET_guest_רואי_זרנצנסקי_325"/>
      <w:bookmarkEnd w:id="1499"/>
      <w:r w:rsidRPr="00297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2975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0"/>
    </w:p>
    <w:p w:rsidR="00297532" w:rsidRDefault="00297532" w:rsidP="00297532">
      <w:pPr>
        <w:pStyle w:val="KeepWithNext"/>
        <w:rPr>
          <w:rtl/>
          <w:lang w:eastAsia="he-IL"/>
        </w:rPr>
      </w:pPr>
    </w:p>
    <w:p w:rsidR="000D3A96" w:rsidRDefault="00297532" w:rsidP="00297532">
      <w:pPr>
        <w:rPr>
          <w:rtl/>
          <w:lang w:eastAsia="he-IL"/>
        </w:rPr>
      </w:pPr>
      <w:bookmarkStart w:id="1501" w:name="_ETM_Q1_8152341"/>
      <w:bookmarkStart w:id="1502" w:name="_ETM_Q1_8152398"/>
      <w:bookmarkEnd w:id="1501"/>
      <w:bookmarkEnd w:id="1502"/>
      <w:r>
        <w:rPr>
          <w:rFonts w:hint="cs"/>
          <w:rtl/>
          <w:lang w:eastAsia="he-IL"/>
        </w:rPr>
        <w:t xml:space="preserve">שייחשב לדירת מגורים </w:t>
      </w:r>
      <w:r w:rsidR="000D3A96">
        <w:rPr>
          <w:rFonts w:hint="cs"/>
          <w:rtl/>
          <w:lang w:eastAsia="he-IL"/>
        </w:rPr>
        <w:t xml:space="preserve">לאורך כל הפרויקט. </w:t>
      </w:r>
    </w:p>
    <w:p w:rsidR="000D3A96" w:rsidRDefault="000D3A96" w:rsidP="00AB0E4D">
      <w:pPr>
        <w:rPr>
          <w:rtl/>
          <w:lang w:eastAsia="he-IL"/>
        </w:rPr>
      </w:pPr>
    </w:p>
    <w:p w:rsidR="00DD04A8" w:rsidRDefault="00DD04A8" w:rsidP="00DD04A8">
      <w:pPr>
        <w:pStyle w:val="af9"/>
        <w:keepNext/>
        <w:rPr>
          <w:rtl/>
          <w:lang w:eastAsia="he-IL"/>
        </w:rPr>
      </w:pPr>
      <w:bookmarkStart w:id="1503" w:name="ET_guest_יוסי_אלישע_326"/>
      <w:r w:rsidRPr="00DD0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DD04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3"/>
    </w:p>
    <w:p w:rsidR="00DD04A8" w:rsidRDefault="00DD04A8" w:rsidP="00DD04A8">
      <w:pPr>
        <w:pStyle w:val="KeepWithNext"/>
        <w:rPr>
          <w:rtl/>
          <w:lang w:eastAsia="he-IL"/>
        </w:rPr>
      </w:pPr>
    </w:p>
    <w:p w:rsidR="000D3A96" w:rsidRDefault="000D3A96" w:rsidP="00AB0E4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הזכות לקבל דירה</w:t>
      </w:r>
      <w:r w:rsidR="00E57EE2">
        <w:rPr>
          <w:rFonts w:hint="cs"/>
          <w:rtl/>
          <w:lang w:eastAsia="he-IL"/>
        </w:rPr>
        <w:t xml:space="preserve"> מהיזם.</w:t>
      </w:r>
    </w:p>
    <w:p w:rsidR="000D3A96" w:rsidRDefault="000D3A96" w:rsidP="00AB0E4D">
      <w:pPr>
        <w:rPr>
          <w:rtl/>
          <w:lang w:eastAsia="he-IL"/>
        </w:rPr>
      </w:pPr>
    </w:p>
    <w:p w:rsidR="00E57EE2" w:rsidRDefault="00E57EE2" w:rsidP="00E57EE2">
      <w:pPr>
        <w:pStyle w:val="af9"/>
        <w:keepNext/>
        <w:rPr>
          <w:rtl/>
          <w:lang w:eastAsia="he-IL"/>
        </w:rPr>
      </w:pPr>
      <w:bookmarkStart w:id="1504" w:name="_ETM_Q1_8162670"/>
      <w:bookmarkStart w:id="1505" w:name="ET_guest_רואי_זרנצנסקי_327"/>
      <w:bookmarkEnd w:id="1504"/>
      <w:r w:rsidRPr="00E57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זרנצ'נסקי</w:t>
      </w:r>
      <w:proofErr w:type="spellEnd"/>
      <w:r>
        <w:rPr>
          <w:rtl/>
          <w:lang w:eastAsia="he-IL"/>
        </w:rPr>
        <w:t>:</w:t>
      </w:r>
      <w:r w:rsidRPr="00E57E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5"/>
    </w:p>
    <w:p w:rsidR="00E57EE2" w:rsidRDefault="00E57EE2" w:rsidP="00E57EE2">
      <w:pPr>
        <w:pStyle w:val="KeepWithNext"/>
        <w:rPr>
          <w:rtl/>
          <w:lang w:eastAsia="he-IL"/>
        </w:rPr>
      </w:pPr>
    </w:p>
    <w:p w:rsidR="000D3A96" w:rsidRDefault="000D3A96" w:rsidP="00471FE6">
      <w:pPr>
        <w:rPr>
          <w:rtl/>
          <w:lang w:eastAsia="he-IL"/>
        </w:rPr>
      </w:pPr>
      <w:bookmarkStart w:id="1506" w:name="_ETM_Q1_8163213"/>
      <w:bookmarkStart w:id="1507" w:name="_ETM_Q1_8163273"/>
      <w:bookmarkEnd w:id="1506"/>
      <w:bookmarkEnd w:id="1507"/>
      <w:r>
        <w:rPr>
          <w:rFonts w:hint="cs"/>
          <w:rtl/>
          <w:lang w:eastAsia="he-IL"/>
        </w:rPr>
        <w:t>לתקרת</w:t>
      </w:r>
      <w:r w:rsidR="00E57EE2">
        <w:rPr>
          <w:rFonts w:hint="cs"/>
          <w:rtl/>
          <w:lang w:eastAsia="he-IL"/>
        </w:rPr>
        <w:t xml:space="preserve"> הפטור אנחנו מתנגדים</w:t>
      </w:r>
      <w:r w:rsidR="00CD6C75">
        <w:rPr>
          <w:rFonts w:hint="cs"/>
          <w:rtl/>
          <w:lang w:eastAsia="he-IL"/>
        </w:rPr>
        <w:t>.</w:t>
      </w:r>
      <w:r w:rsidR="00EA32AC">
        <w:rPr>
          <w:rFonts w:hint="cs"/>
          <w:rtl/>
          <w:lang w:eastAsia="he-IL"/>
        </w:rPr>
        <w:t xml:space="preserve"> אנחנו חושבים שתקרת הפטור מאוד רחבה בחוק </w:t>
      </w:r>
      <w:bookmarkStart w:id="1508" w:name="_ETM_Q1_8172146"/>
      <w:bookmarkEnd w:id="1508"/>
      <w:r w:rsidR="00EA32AC">
        <w:rPr>
          <w:rFonts w:hint="cs"/>
          <w:rtl/>
          <w:lang w:eastAsia="he-IL"/>
        </w:rPr>
        <w:t xml:space="preserve">פינוי בינוי, </w:t>
      </w:r>
      <w:r>
        <w:rPr>
          <w:rFonts w:hint="cs"/>
          <w:rtl/>
          <w:lang w:eastAsia="he-IL"/>
        </w:rPr>
        <w:t>היא נותנת הרב</w:t>
      </w:r>
      <w:r w:rsidR="00EA32AC">
        <w:rPr>
          <w:rFonts w:hint="cs"/>
          <w:rtl/>
          <w:lang w:eastAsia="he-IL"/>
        </w:rPr>
        <w:t>ה יותר מהדירה במצב הנכנס</w:t>
      </w:r>
      <w:r w:rsidR="00471FE6">
        <w:rPr>
          <w:rFonts w:hint="cs"/>
          <w:rtl/>
          <w:lang w:eastAsia="he-IL"/>
        </w:rPr>
        <w:t xml:space="preserve">, </w:t>
      </w:r>
      <w:r w:rsidR="00B32228">
        <w:rPr>
          <w:rFonts w:hint="cs"/>
          <w:rtl/>
          <w:lang w:eastAsia="he-IL"/>
        </w:rPr>
        <w:t xml:space="preserve">לא </w:t>
      </w:r>
      <w:r w:rsidR="00EA32AC">
        <w:rPr>
          <w:rFonts w:hint="cs"/>
          <w:rtl/>
          <w:lang w:eastAsia="he-IL"/>
        </w:rPr>
        <w:t>צריך להגדיל</w:t>
      </w:r>
      <w:r>
        <w:rPr>
          <w:rFonts w:hint="cs"/>
          <w:rtl/>
          <w:lang w:eastAsia="he-IL"/>
        </w:rPr>
        <w:t xml:space="preserve"> את זה. </w:t>
      </w:r>
      <w:r w:rsidR="00CD6C75">
        <w:rPr>
          <w:rFonts w:hint="cs"/>
          <w:rtl/>
          <w:lang w:eastAsia="he-IL"/>
        </w:rPr>
        <w:t xml:space="preserve">לגבי נכס שהוא לא דירת מגורים </w:t>
      </w:r>
      <w:proofErr w:type="spellStart"/>
      <w:r w:rsidR="00CD6C75">
        <w:rPr>
          <w:rFonts w:hint="cs"/>
          <w:rtl/>
          <w:lang w:eastAsia="he-IL"/>
        </w:rPr>
        <w:t>בתב"</w:t>
      </w:r>
      <w:r w:rsidR="00B32228">
        <w:rPr>
          <w:rFonts w:hint="cs"/>
          <w:rtl/>
          <w:lang w:eastAsia="he-IL"/>
        </w:rPr>
        <w:t>ע</w:t>
      </w:r>
      <w:proofErr w:type="spellEnd"/>
      <w:r w:rsidR="00B32228">
        <w:rPr>
          <w:rFonts w:hint="cs"/>
          <w:rtl/>
          <w:lang w:eastAsia="he-IL"/>
        </w:rPr>
        <w:t xml:space="preserve"> ו</w:t>
      </w:r>
      <w:bookmarkStart w:id="1509" w:name="_ETM_Q1_8198227"/>
      <w:bookmarkEnd w:id="1509"/>
      <w:r>
        <w:rPr>
          <w:rFonts w:hint="cs"/>
          <w:rtl/>
          <w:lang w:eastAsia="he-IL"/>
        </w:rPr>
        <w:t>נעשה בו שימוש למ</w:t>
      </w:r>
      <w:r w:rsidR="00CD6C75">
        <w:rPr>
          <w:rFonts w:hint="cs"/>
          <w:rtl/>
          <w:lang w:eastAsia="he-IL"/>
        </w:rPr>
        <w:t>גורים</w:t>
      </w:r>
      <w:r w:rsidR="00B322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</w:t>
      </w:r>
      <w:r w:rsidR="00CD6C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מזכיר </w:t>
      </w:r>
      <w:r w:rsidR="00CD6C75">
        <w:rPr>
          <w:rFonts w:hint="cs"/>
          <w:rtl/>
          <w:lang w:eastAsia="he-IL"/>
        </w:rPr>
        <w:t xml:space="preserve">שחוק פינוי בינוי </w:t>
      </w:r>
      <w:r>
        <w:rPr>
          <w:rFonts w:hint="cs"/>
          <w:rtl/>
          <w:lang w:eastAsia="he-IL"/>
        </w:rPr>
        <w:t>מטפל גם ביח</w:t>
      </w:r>
      <w:r w:rsidR="00CD6C75">
        <w:rPr>
          <w:rFonts w:hint="cs"/>
          <w:rtl/>
          <w:lang w:eastAsia="he-IL"/>
        </w:rPr>
        <w:t>ידה אחרת</w:t>
      </w:r>
      <w:r>
        <w:rPr>
          <w:rFonts w:hint="cs"/>
          <w:rtl/>
          <w:lang w:eastAsia="he-IL"/>
        </w:rPr>
        <w:t xml:space="preserve"> שהיא</w:t>
      </w:r>
      <w:r w:rsidR="00CD6C75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א</w:t>
      </w:r>
      <w:r w:rsidR="00CD6C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</w:t>
      </w:r>
      <w:r w:rsidR="00CD6C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רת מגורים</w:t>
      </w:r>
      <w:r w:rsidR="00471F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העמדה שלנו </w:t>
      </w:r>
      <w:r w:rsidR="005C2607">
        <w:rPr>
          <w:rFonts w:hint="cs"/>
          <w:rtl/>
          <w:lang w:eastAsia="he-IL"/>
        </w:rPr>
        <w:t xml:space="preserve">כרגע לעניין דירת מגורים </w:t>
      </w:r>
      <w:r>
        <w:rPr>
          <w:rFonts w:hint="cs"/>
          <w:rtl/>
          <w:lang w:eastAsia="he-IL"/>
        </w:rPr>
        <w:t>נמצא</w:t>
      </w:r>
      <w:r w:rsidR="005C2607">
        <w:rPr>
          <w:rFonts w:hint="cs"/>
          <w:rtl/>
          <w:lang w:eastAsia="he-IL"/>
        </w:rPr>
        <w:t xml:space="preserve">ת בבית </w:t>
      </w:r>
      <w:r>
        <w:rPr>
          <w:rFonts w:hint="cs"/>
          <w:rtl/>
          <w:lang w:eastAsia="he-IL"/>
        </w:rPr>
        <w:t>משפט</w:t>
      </w:r>
      <w:r w:rsidR="005C2607">
        <w:rPr>
          <w:rFonts w:hint="cs"/>
          <w:rtl/>
          <w:lang w:eastAsia="he-IL"/>
        </w:rPr>
        <w:t xml:space="preserve"> </w:t>
      </w:r>
      <w:bookmarkStart w:id="1510" w:name="_ETM_Q1_8213730"/>
      <w:bookmarkEnd w:id="1510"/>
      <w:r w:rsidR="005C2607">
        <w:rPr>
          <w:rFonts w:hint="cs"/>
          <w:rtl/>
          <w:lang w:eastAsia="he-IL"/>
        </w:rPr>
        <w:t>עליון</w:t>
      </w:r>
      <w:r>
        <w:rPr>
          <w:rFonts w:hint="cs"/>
          <w:rtl/>
          <w:lang w:eastAsia="he-IL"/>
        </w:rPr>
        <w:t xml:space="preserve">. </w:t>
      </w:r>
      <w:r w:rsidR="00B32228">
        <w:rPr>
          <w:rFonts w:hint="cs"/>
          <w:rtl/>
          <w:lang w:eastAsia="he-IL"/>
        </w:rPr>
        <w:t>אנחנו חושבים ש</w:t>
      </w:r>
      <w:r w:rsidR="005C2607">
        <w:rPr>
          <w:rFonts w:hint="cs"/>
          <w:rtl/>
          <w:lang w:eastAsia="he-IL"/>
        </w:rPr>
        <w:t xml:space="preserve">להתייחס </w:t>
      </w:r>
      <w:bookmarkStart w:id="1511" w:name="_ETM_Q1_8214792"/>
      <w:bookmarkEnd w:id="1511"/>
      <w:r w:rsidR="005C2607">
        <w:rPr>
          <w:rFonts w:hint="cs"/>
          <w:rtl/>
          <w:lang w:eastAsia="he-IL"/>
        </w:rPr>
        <w:t>ל</w:t>
      </w:r>
      <w:r w:rsidR="00B32228">
        <w:rPr>
          <w:rFonts w:hint="cs"/>
          <w:rtl/>
          <w:lang w:eastAsia="he-IL"/>
        </w:rPr>
        <w:t>נכס כ</w:t>
      </w:r>
      <w:r w:rsidR="005C2607">
        <w:rPr>
          <w:rFonts w:hint="cs"/>
          <w:rtl/>
          <w:lang w:eastAsia="he-IL"/>
        </w:rPr>
        <w:t>דירת מגורים רק בגלל ש</w:t>
      </w:r>
      <w:r w:rsidR="00B32228">
        <w:rPr>
          <w:rFonts w:hint="cs"/>
          <w:rtl/>
          <w:lang w:eastAsia="he-IL"/>
        </w:rPr>
        <w:t>גרו בה</w:t>
      </w:r>
      <w:r w:rsidR="005C2607">
        <w:rPr>
          <w:rFonts w:hint="cs"/>
          <w:rtl/>
          <w:lang w:eastAsia="he-IL"/>
        </w:rPr>
        <w:t xml:space="preserve"> למרות ש</w:t>
      </w:r>
      <w:bookmarkStart w:id="1512" w:name="_ETM_Q1_8215201"/>
      <w:bookmarkEnd w:id="1512"/>
      <w:r w:rsidR="00B32228">
        <w:rPr>
          <w:rFonts w:hint="cs"/>
          <w:rtl/>
          <w:lang w:eastAsia="he-IL"/>
        </w:rPr>
        <w:t>מדובר ב</w:t>
      </w:r>
      <w:r w:rsidR="00471FE6">
        <w:rPr>
          <w:rFonts w:hint="cs"/>
          <w:rtl/>
          <w:lang w:eastAsia="he-IL"/>
        </w:rPr>
        <w:t>מחסן</w:t>
      </w:r>
      <w:r w:rsidR="005C2607">
        <w:rPr>
          <w:rFonts w:hint="cs"/>
          <w:rtl/>
          <w:lang w:eastAsia="he-IL"/>
        </w:rPr>
        <w:t xml:space="preserve"> זה לא נכון. </w:t>
      </w:r>
    </w:p>
    <w:p w:rsidR="000D3A96" w:rsidRDefault="000D3A96" w:rsidP="00B32228">
      <w:pPr>
        <w:ind w:firstLine="0"/>
        <w:rPr>
          <w:rtl/>
          <w:lang w:eastAsia="he-IL"/>
        </w:rPr>
      </w:pPr>
    </w:p>
    <w:p w:rsidR="00B32228" w:rsidRDefault="00B32228" w:rsidP="00B32228">
      <w:pPr>
        <w:pStyle w:val="af6"/>
        <w:keepNext/>
        <w:rPr>
          <w:rtl/>
        </w:rPr>
      </w:pPr>
      <w:bookmarkStart w:id="1513" w:name="_ETM_Q1_8249004"/>
      <w:bookmarkStart w:id="1514" w:name="_ETM_Q1_8249102"/>
      <w:bookmarkStart w:id="1515" w:name="ET_yor_5854_328"/>
      <w:bookmarkEnd w:id="1513"/>
      <w:bookmarkEnd w:id="1514"/>
      <w:r w:rsidRPr="00B32228">
        <w:rPr>
          <w:rStyle w:val="TagStyle"/>
          <w:rtl/>
        </w:rPr>
        <w:t xml:space="preserve"> &lt;&lt; </w:t>
      </w:r>
      <w:proofErr w:type="spellStart"/>
      <w:r w:rsidRPr="00B32228">
        <w:rPr>
          <w:rStyle w:val="TagStyle"/>
          <w:rtl/>
        </w:rPr>
        <w:t>יור</w:t>
      </w:r>
      <w:proofErr w:type="spellEnd"/>
      <w:r w:rsidRPr="00B3222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22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5"/>
    </w:p>
    <w:p w:rsidR="00B32228" w:rsidRDefault="00B32228" w:rsidP="00B32228">
      <w:pPr>
        <w:pStyle w:val="KeepWithNext"/>
        <w:rPr>
          <w:rtl/>
          <w:lang w:eastAsia="he-IL"/>
        </w:rPr>
      </w:pPr>
    </w:p>
    <w:p w:rsidR="000D3A96" w:rsidRDefault="00B32228" w:rsidP="00B322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שלארז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 יש בעיה עם הסעיף </w:t>
      </w:r>
      <w:bookmarkStart w:id="1516" w:name="_ETM_Q1_8248045"/>
      <w:bookmarkEnd w:id="1516"/>
      <w:r>
        <w:rPr>
          <w:rFonts w:hint="cs"/>
          <w:rtl/>
          <w:lang w:eastAsia="he-IL"/>
        </w:rPr>
        <w:t xml:space="preserve">של מבנים מסוכנים. </w:t>
      </w:r>
      <w:r w:rsidR="000D3A96">
        <w:rPr>
          <w:rFonts w:hint="cs"/>
          <w:rtl/>
          <w:lang w:eastAsia="he-IL"/>
        </w:rPr>
        <w:t xml:space="preserve"> </w:t>
      </w:r>
    </w:p>
    <w:p w:rsidR="000D3A96" w:rsidRDefault="000D3A96" w:rsidP="000D3A96">
      <w:pPr>
        <w:ind w:firstLine="0"/>
        <w:rPr>
          <w:rtl/>
          <w:lang w:eastAsia="he-IL"/>
        </w:rPr>
      </w:pPr>
    </w:p>
    <w:p w:rsidR="00B32228" w:rsidRDefault="00B32228" w:rsidP="00B32228">
      <w:pPr>
        <w:pStyle w:val="af9"/>
        <w:keepNext/>
        <w:rPr>
          <w:rtl/>
          <w:lang w:eastAsia="he-IL"/>
        </w:rPr>
      </w:pPr>
      <w:bookmarkStart w:id="1517" w:name="_ETM_Q1_8265057"/>
      <w:bookmarkStart w:id="1518" w:name="_ETM_Q1_8265112"/>
      <w:bookmarkStart w:id="1519" w:name="_ETM_Q1_8261325"/>
      <w:bookmarkStart w:id="1520" w:name="ET_guest_יוסי_אלישע_329"/>
      <w:bookmarkEnd w:id="1517"/>
      <w:bookmarkEnd w:id="1518"/>
      <w:bookmarkEnd w:id="1519"/>
      <w:r w:rsidRPr="00B32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B322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0"/>
    </w:p>
    <w:p w:rsidR="00B32228" w:rsidRDefault="00B32228" w:rsidP="00B32228">
      <w:pPr>
        <w:pStyle w:val="KeepWithNext"/>
        <w:rPr>
          <w:rtl/>
          <w:lang w:eastAsia="he-IL"/>
        </w:rPr>
      </w:pPr>
    </w:p>
    <w:p w:rsidR="00B32228" w:rsidRDefault="001908E6" w:rsidP="00B32228">
      <w:pPr>
        <w:rPr>
          <w:rtl/>
          <w:lang w:eastAsia="he-IL"/>
        </w:rPr>
      </w:pPr>
      <w:bookmarkStart w:id="1521" w:name="_ETM_Q1_8261888"/>
      <w:bookmarkStart w:id="1522" w:name="_ETM_Q1_8261947"/>
      <w:bookmarkEnd w:id="1521"/>
      <w:bookmarkEnd w:id="1522"/>
      <w:r>
        <w:rPr>
          <w:rFonts w:hint="cs"/>
          <w:rtl/>
          <w:lang w:eastAsia="he-IL"/>
        </w:rPr>
        <w:t>בנוגע</w:t>
      </w:r>
      <w:r w:rsidR="00B32228">
        <w:rPr>
          <w:rFonts w:hint="cs"/>
          <w:rtl/>
          <w:lang w:eastAsia="he-IL"/>
        </w:rPr>
        <w:t xml:space="preserve"> למבנים מסוכנים, הפטור בחוק מיסוי מקרקעין לא מסדיר את זה.</w:t>
      </w:r>
    </w:p>
    <w:p w:rsidR="00B32228" w:rsidRPr="00B32228" w:rsidRDefault="00B32228" w:rsidP="00B32228">
      <w:pPr>
        <w:rPr>
          <w:rtl/>
          <w:lang w:eastAsia="he-IL"/>
        </w:rPr>
      </w:pPr>
      <w:bookmarkStart w:id="1523" w:name="_ETM_Q1_8264633"/>
      <w:bookmarkStart w:id="1524" w:name="_ETM_Q1_8264691"/>
      <w:bookmarkEnd w:id="1523"/>
      <w:bookmarkEnd w:id="1524"/>
    </w:p>
    <w:p w:rsidR="008A0BA2" w:rsidRDefault="008A0BA2" w:rsidP="008A0BA2">
      <w:pPr>
        <w:pStyle w:val="af9"/>
        <w:keepNext/>
        <w:rPr>
          <w:rtl/>
          <w:lang w:val="en-GB" w:eastAsia="he-IL"/>
        </w:rPr>
      </w:pPr>
      <w:r w:rsidRPr="008A0BA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ארז </w:t>
      </w:r>
      <w:proofErr w:type="spellStart"/>
      <w:r>
        <w:rPr>
          <w:rtl/>
          <w:lang w:val="en-GB" w:eastAsia="he-IL"/>
        </w:rPr>
        <w:t>קמיניץ</w:t>
      </w:r>
      <w:proofErr w:type="spellEnd"/>
      <w:r>
        <w:rPr>
          <w:rtl/>
          <w:lang w:val="en-GB" w:eastAsia="he-IL"/>
        </w:rPr>
        <w:t>:</w:t>
      </w:r>
      <w:r w:rsidRPr="008A0BA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8A0BA2" w:rsidRDefault="008A0BA2" w:rsidP="008A0BA2">
      <w:pPr>
        <w:pStyle w:val="KeepWithNext"/>
        <w:rPr>
          <w:rtl/>
          <w:lang w:val="en-GB" w:eastAsia="he-IL"/>
        </w:rPr>
      </w:pPr>
    </w:p>
    <w:p w:rsidR="000D3A96" w:rsidRDefault="000D3A96" w:rsidP="00787EE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C50C21">
        <w:rPr>
          <w:rFonts w:hint="cs"/>
          <w:rtl/>
          <w:lang w:eastAsia="he-IL"/>
        </w:rPr>
        <w:t>אני מבין שעלת</w:t>
      </w:r>
      <w:r w:rsidR="008A0BA2">
        <w:rPr>
          <w:rFonts w:hint="cs"/>
          <w:rtl/>
          <w:lang w:eastAsia="he-IL"/>
        </w:rPr>
        <w:t>ה</w:t>
      </w:r>
      <w:r w:rsidR="00C50C21">
        <w:rPr>
          <w:rFonts w:hint="cs"/>
          <w:rtl/>
          <w:lang w:eastAsia="he-IL"/>
        </w:rPr>
        <w:t xml:space="preserve"> עמדה להוריד את הרוב ל</w:t>
      </w:r>
      <w:r w:rsidR="008A0BA2">
        <w:rPr>
          <w:rFonts w:hint="cs"/>
          <w:rtl/>
          <w:lang w:eastAsia="he-IL"/>
        </w:rPr>
        <w:t xml:space="preserve">-51%. </w:t>
      </w:r>
      <w:bookmarkStart w:id="1525" w:name="_ETM_Q1_8373383"/>
      <w:bookmarkEnd w:id="1525"/>
      <w:r w:rsidR="008A0BA2">
        <w:rPr>
          <w:rFonts w:hint="cs"/>
          <w:rtl/>
          <w:lang w:eastAsia="he-IL"/>
        </w:rPr>
        <w:t xml:space="preserve"> </w:t>
      </w:r>
      <w:r w:rsidR="00C50C21">
        <w:rPr>
          <w:rFonts w:hint="cs"/>
          <w:rtl/>
          <w:lang w:eastAsia="he-IL"/>
        </w:rPr>
        <w:t xml:space="preserve"> </w:t>
      </w:r>
    </w:p>
    <w:p w:rsidR="00C50C21" w:rsidRDefault="00C50C21" w:rsidP="000D3A96">
      <w:pPr>
        <w:ind w:firstLine="0"/>
        <w:rPr>
          <w:rtl/>
          <w:lang w:eastAsia="he-IL"/>
        </w:rPr>
      </w:pPr>
    </w:p>
    <w:p w:rsidR="008A0BA2" w:rsidRDefault="008A0BA2" w:rsidP="008A0BA2">
      <w:pPr>
        <w:pStyle w:val="a4"/>
        <w:keepNext/>
        <w:rPr>
          <w:rtl/>
        </w:rPr>
      </w:pPr>
      <w:bookmarkStart w:id="1526" w:name="ET_speaker_תומר_רוזנר_331"/>
      <w:r w:rsidRPr="008A0BA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A0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6"/>
    </w:p>
    <w:p w:rsidR="008A0BA2" w:rsidRDefault="008A0BA2" w:rsidP="008A0BA2">
      <w:pPr>
        <w:pStyle w:val="KeepWithNext"/>
        <w:rPr>
          <w:rtl/>
          <w:lang w:eastAsia="he-IL"/>
        </w:rPr>
      </w:pPr>
    </w:p>
    <w:p w:rsidR="00C50C21" w:rsidRDefault="00C50C21" w:rsidP="008A0BA2">
      <w:pPr>
        <w:rPr>
          <w:rtl/>
          <w:lang w:eastAsia="he-IL"/>
        </w:rPr>
      </w:pPr>
      <w:r>
        <w:rPr>
          <w:rFonts w:hint="cs"/>
          <w:rtl/>
          <w:lang w:eastAsia="he-IL"/>
        </w:rPr>
        <w:t>מטעם המנהל הכללי</w:t>
      </w:r>
      <w:r w:rsidR="008A0BA2">
        <w:rPr>
          <w:rFonts w:hint="cs"/>
          <w:rtl/>
          <w:lang w:eastAsia="he-IL"/>
        </w:rPr>
        <w:t xml:space="preserve"> של משרד הבינוי והשיכון.</w:t>
      </w:r>
      <w:r>
        <w:rPr>
          <w:rFonts w:hint="cs"/>
          <w:rtl/>
          <w:lang w:eastAsia="he-IL"/>
        </w:rPr>
        <w:t xml:space="preserve"> </w:t>
      </w:r>
    </w:p>
    <w:p w:rsidR="00C50C21" w:rsidRDefault="00C50C21" w:rsidP="000D3A96">
      <w:pPr>
        <w:ind w:firstLine="0"/>
        <w:rPr>
          <w:rtl/>
          <w:lang w:eastAsia="he-IL"/>
        </w:rPr>
      </w:pPr>
    </w:p>
    <w:p w:rsidR="00787EE1" w:rsidRDefault="00787EE1" w:rsidP="00787EE1">
      <w:pPr>
        <w:pStyle w:val="af6"/>
        <w:keepNext/>
        <w:rPr>
          <w:rtl/>
        </w:rPr>
      </w:pPr>
      <w:bookmarkStart w:id="1527" w:name="_ETM_Q1_8381091"/>
      <w:bookmarkStart w:id="1528" w:name="ET_yor_5854_334"/>
      <w:bookmarkEnd w:id="1527"/>
      <w:r w:rsidRPr="00787EE1">
        <w:rPr>
          <w:rStyle w:val="TagStyle"/>
          <w:rtl/>
        </w:rPr>
        <w:t xml:space="preserve"> &lt;&lt; </w:t>
      </w:r>
      <w:proofErr w:type="spellStart"/>
      <w:r w:rsidRPr="00787EE1">
        <w:rPr>
          <w:rStyle w:val="TagStyle"/>
          <w:rtl/>
        </w:rPr>
        <w:t>יור</w:t>
      </w:r>
      <w:proofErr w:type="spellEnd"/>
      <w:r w:rsidRPr="00787EE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87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8"/>
    </w:p>
    <w:p w:rsidR="00787EE1" w:rsidRDefault="00787EE1" w:rsidP="00787EE1">
      <w:pPr>
        <w:pStyle w:val="KeepWithNext"/>
        <w:rPr>
          <w:rtl/>
          <w:lang w:eastAsia="he-IL"/>
        </w:rPr>
      </w:pPr>
    </w:p>
    <w:p w:rsidR="00C50C21" w:rsidRDefault="00C50C21" w:rsidP="008A0BA2">
      <w:pPr>
        <w:rPr>
          <w:rtl/>
          <w:lang w:eastAsia="he-IL"/>
        </w:rPr>
      </w:pPr>
      <w:bookmarkStart w:id="1529" w:name="_ETM_Q1_8381701"/>
      <w:bookmarkStart w:id="1530" w:name="_ETM_Q1_8381755"/>
      <w:bookmarkEnd w:id="1529"/>
      <w:bookmarkEnd w:id="1530"/>
      <w:r>
        <w:rPr>
          <w:rFonts w:hint="cs"/>
          <w:rtl/>
          <w:lang w:eastAsia="he-IL"/>
        </w:rPr>
        <w:t>ל</w:t>
      </w:r>
      <w:r w:rsidR="008A0BA2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בי מבנים מסוכנים</w:t>
      </w:r>
      <w:r w:rsidR="008A0BA2">
        <w:rPr>
          <w:rFonts w:hint="cs"/>
          <w:rtl/>
          <w:lang w:eastAsia="he-IL"/>
        </w:rPr>
        <w:t>.</w:t>
      </w:r>
    </w:p>
    <w:p w:rsidR="00C50C21" w:rsidRDefault="00C50C21" w:rsidP="000D3A96">
      <w:pPr>
        <w:ind w:firstLine="0"/>
        <w:rPr>
          <w:rtl/>
          <w:lang w:eastAsia="he-IL"/>
        </w:rPr>
      </w:pPr>
    </w:p>
    <w:p w:rsidR="008A0BA2" w:rsidRDefault="008A0BA2" w:rsidP="008A0BA2">
      <w:pPr>
        <w:pStyle w:val="af9"/>
        <w:keepNext/>
        <w:rPr>
          <w:rtl/>
          <w:lang w:eastAsia="he-IL"/>
        </w:rPr>
      </w:pPr>
      <w:bookmarkStart w:id="1531" w:name="_ETM_Q1_8385882"/>
      <w:bookmarkStart w:id="1532" w:name="ET_guest_אביעד_פרידמן_333"/>
      <w:bookmarkEnd w:id="1531"/>
      <w:r w:rsidRPr="008A0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8A0B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2"/>
    </w:p>
    <w:p w:rsidR="008A0BA2" w:rsidRDefault="008A0BA2" w:rsidP="008A0BA2">
      <w:pPr>
        <w:pStyle w:val="KeepWithNext"/>
        <w:rPr>
          <w:rtl/>
          <w:lang w:eastAsia="he-IL"/>
        </w:rPr>
      </w:pPr>
    </w:p>
    <w:p w:rsidR="00C50C21" w:rsidRDefault="00C50C21" w:rsidP="00471FE6">
      <w:pPr>
        <w:rPr>
          <w:rtl/>
          <w:lang w:eastAsia="he-IL"/>
        </w:rPr>
      </w:pPr>
      <w:bookmarkStart w:id="1533" w:name="_ETM_Q1_8386410"/>
      <w:bookmarkStart w:id="1534" w:name="_ETM_Q1_8386455"/>
      <w:bookmarkEnd w:id="1533"/>
      <w:bookmarkEnd w:id="1534"/>
      <w:r>
        <w:rPr>
          <w:rFonts w:hint="cs"/>
          <w:rtl/>
          <w:lang w:eastAsia="he-IL"/>
        </w:rPr>
        <w:t>הצעתו</w:t>
      </w:r>
      <w:r w:rsidR="008A0BA2">
        <w:rPr>
          <w:rFonts w:hint="cs"/>
          <w:rtl/>
          <w:lang w:eastAsia="he-IL"/>
        </w:rPr>
        <w:t xml:space="preserve"> </w:t>
      </w:r>
      <w:r w:rsidR="00471FE6">
        <w:rPr>
          <w:rFonts w:hint="cs"/>
          <w:rtl/>
          <w:lang w:eastAsia="he-IL"/>
        </w:rPr>
        <w:t>של חבר הכנסת בגין</w:t>
      </w:r>
      <w:r w:rsidR="00787E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מדברת </w:t>
      </w:r>
      <w:r w:rsidR="00787EE1">
        <w:rPr>
          <w:rFonts w:hint="cs"/>
          <w:rtl/>
          <w:lang w:eastAsia="he-IL"/>
        </w:rPr>
        <w:t>אך ו</w:t>
      </w:r>
      <w:r>
        <w:rPr>
          <w:rFonts w:hint="cs"/>
          <w:rtl/>
          <w:lang w:eastAsia="he-IL"/>
        </w:rPr>
        <w:t xml:space="preserve">רק על מבנים </w:t>
      </w:r>
      <w:r w:rsidR="00787EE1">
        <w:rPr>
          <w:rFonts w:hint="cs"/>
          <w:rtl/>
          <w:lang w:eastAsia="he-IL"/>
        </w:rPr>
        <w:t xml:space="preserve">לא ראויים </w:t>
      </w:r>
      <w:bookmarkStart w:id="1535" w:name="_ETM_Q1_8397274"/>
      <w:bookmarkEnd w:id="1535"/>
      <w:r w:rsidR="00787EE1">
        <w:rPr>
          <w:rFonts w:hint="cs"/>
          <w:rtl/>
          <w:lang w:eastAsia="he-IL"/>
        </w:rPr>
        <w:t>למגורים</w:t>
      </w:r>
      <w:r>
        <w:rPr>
          <w:rFonts w:hint="cs"/>
          <w:rtl/>
          <w:lang w:eastAsia="he-IL"/>
        </w:rPr>
        <w:t xml:space="preserve">, </w:t>
      </w:r>
      <w:r w:rsidR="00787EE1">
        <w:rPr>
          <w:rFonts w:hint="cs"/>
          <w:rtl/>
          <w:lang w:eastAsia="he-IL"/>
        </w:rPr>
        <w:t xml:space="preserve">על מבנים העומדים להריסה. </w:t>
      </w:r>
      <w:r w:rsidR="009A4232">
        <w:rPr>
          <w:rFonts w:hint="cs"/>
          <w:rtl/>
          <w:lang w:eastAsia="he-IL"/>
        </w:rPr>
        <w:t>לגבי</w:t>
      </w:r>
      <w:r w:rsidR="00787EE1">
        <w:rPr>
          <w:rFonts w:hint="cs"/>
          <w:rtl/>
          <w:lang w:eastAsia="he-IL"/>
        </w:rPr>
        <w:t xml:space="preserve"> ההסתייגות הזאת של חבר הכנסת בגין</w:t>
      </w:r>
      <w:r>
        <w:rPr>
          <w:rFonts w:hint="cs"/>
          <w:rtl/>
          <w:lang w:eastAsia="he-IL"/>
        </w:rPr>
        <w:t xml:space="preserve"> הערתי </w:t>
      </w:r>
      <w:r w:rsidR="00787EE1">
        <w:rPr>
          <w:rFonts w:hint="cs"/>
          <w:rtl/>
          <w:lang w:eastAsia="he-IL"/>
        </w:rPr>
        <w:t>את ההערה שלי</w:t>
      </w:r>
      <w:r w:rsidR="009A4232">
        <w:rPr>
          <w:rFonts w:hint="cs"/>
          <w:rtl/>
          <w:lang w:eastAsia="he-IL"/>
        </w:rPr>
        <w:t xml:space="preserve">. </w:t>
      </w:r>
      <w:bookmarkStart w:id="1536" w:name="_ETM_Q1_8403148"/>
      <w:bookmarkEnd w:id="1536"/>
      <w:r>
        <w:rPr>
          <w:rFonts w:hint="cs"/>
          <w:rtl/>
          <w:lang w:eastAsia="he-IL"/>
        </w:rPr>
        <w:t xml:space="preserve"> </w:t>
      </w:r>
    </w:p>
    <w:p w:rsidR="00C50C21" w:rsidRDefault="00C50C21" w:rsidP="000D3A96">
      <w:pPr>
        <w:ind w:firstLine="0"/>
        <w:rPr>
          <w:rtl/>
          <w:lang w:eastAsia="he-IL"/>
        </w:rPr>
      </w:pPr>
    </w:p>
    <w:p w:rsidR="00D947AC" w:rsidRDefault="00D947AC" w:rsidP="00D947AC">
      <w:pPr>
        <w:pStyle w:val="af9"/>
        <w:keepNext/>
        <w:rPr>
          <w:rtl/>
          <w:lang w:eastAsia="he-IL"/>
        </w:rPr>
      </w:pPr>
      <w:bookmarkStart w:id="1537" w:name="_ETM_Q1_8530124"/>
      <w:bookmarkStart w:id="1538" w:name="ET_guest_ארז_קמיניץ_335"/>
      <w:bookmarkEnd w:id="1537"/>
      <w:r w:rsidRPr="00D94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D947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8"/>
    </w:p>
    <w:p w:rsidR="00D947AC" w:rsidRDefault="00D947AC" w:rsidP="00D947AC">
      <w:pPr>
        <w:pStyle w:val="KeepWithNext"/>
        <w:rPr>
          <w:rtl/>
          <w:lang w:eastAsia="he-IL"/>
        </w:rPr>
      </w:pPr>
    </w:p>
    <w:p w:rsidR="00C50C21" w:rsidRDefault="00C50C21" w:rsidP="001908E6">
      <w:pPr>
        <w:ind w:firstLine="0"/>
        <w:rPr>
          <w:rtl/>
          <w:lang w:eastAsia="he-IL"/>
        </w:rPr>
      </w:pPr>
      <w:bookmarkStart w:id="1539" w:name="_ETM_Q1_8530599"/>
      <w:bookmarkStart w:id="1540" w:name="_ETM_Q1_8530671"/>
      <w:bookmarkEnd w:id="1539"/>
      <w:bookmarkEnd w:id="154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</w:t>
      </w:r>
      <w:r w:rsidR="00D947AC">
        <w:rPr>
          <w:rFonts w:hint="cs"/>
          <w:rtl/>
          <w:lang w:eastAsia="he-IL"/>
        </w:rPr>
        <w:t>נחנו ח</w:t>
      </w:r>
      <w:r>
        <w:rPr>
          <w:rFonts w:hint="cs"/>
          <w:rtl/>
          <w:lang w:eastAsia="he-IL"/>
        </w:rPr>
        <w:t>ו</w:t>
      </w:r>
      <w:r w:rsidR="00D947AC">
        <w:rPr>
          <w:rFonts w:hint="cs"/>
          <w:rtl/>
          <w:lang w:eastAsia="he-IL"/>
        </w:rPr>
        <w:t>שבים שהצעה כזאת</w:t>
      </w:r>
      <w:r>
        <w:rPr>
          <w:rFonts w:hint="cs"/>
          <w:rtl/>
          <w:lang w:eastAsia="he-IL"/>
        </w:rPr>
        <w:t xml:space="preserve"> </w:t>
      </w:r>
      <w:r w:rsidR="00AF1C2C">
        <w:rPr>
          <w:rFonts w:hint="cs"/>
          <w:rtl/>
          <w:lang w:eastAsia="he-IL"/>
        </w:rPr>
        <w:t xml:space="preserve">לגבי בניינים </w:t>
      </w:r>
      <w:r w:rsidR="00A532D0">
        <w:rPr>
          <w:rFonts w:hint="cs"/>
          <w:rtl/>
          <w:lang w:eastAsia="he-IL"/>
        </w:rPr>
        <w:t xml:space="preserve">מסוכנים </w:t>
      </w:r>
      <w:r>
        <w:rPr>
          <w:rFonts w:hint="cs"/>
          <w:rtl/>
          <w:lang w:eastAsia="he-IL"/>
        </w:rPr>
        <w:t>היא הצעה שפוגעת בזכות</w:t>
      </w:r>
      <w:r w:rsidR="00AF1C2C">
        <w:rPr>
          <w:rFonts w:hint="cs"/>
          <w:rtl/>
          <w:lang w:eastAsia="he-IL"/>
        </w:rPr>
        <w:t xml:space="preserve"> </w:t>
      </w:r>
      <w:r w:rsidR="00A532D0">
        <w:rPr>
          <w:rFonts w:hint="cs"/>
          <w:rtl/>
          <w:lang w:eastAsia="he-IL"/>
        </w:rPr>
        <w:t>הק</w:t>
      </w:r>
      <w:r>
        <w:rPr>
          <w:rFonts w:hint="cs"/>
          <w:rtl/>
          <w:lang w:eastAsia="he-IL"/>
        </w:rPr>
        <w:t>ני</w:t>
      </w:r>
      <w:r w:rsidR="00A532D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באופן בלתי מי</w:t>
      </w:r>
      <w:r w:rsidR="00A532D0">
        <w:rPr>
          <w:rFonts w:hint="cs"/>
          <w:rtl/>
          <w:lang w:eastAsia="he-IL"/>
        </w:rPr>
        <w:t>דתי</w:t>
      </w:r>
      <w:r w:rsidR="001908E6">
        <w:rPr>
          <w:rFonts w:hint="cs"/>
          <w:rtl/>
          <w:lang w:eastAsia="he-IL"/>
        </w:rPr>
        <w:t xml:space="preserve">, לכן </w:t>
      </w:r>
      <w:r w:rsidR="00A532D0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מתנגדים לה בצורה נחרצת. אני לא מכיר </w:t>
      </w:r>
      <w:r w:rsidR="00A532D0">
        <w:rPr>
          <w:rFonts w:hint="cs"/>
          <w:rtl/>
          <w:lang w:eastAsia="he-IL"/>
        </w:rPr>
        <w:t>את פרטי ההצעה ו</w:t>
      </w:r>
      <w:bookmarkStart w:id="1541" w:name="_ETM_Q1_8558178"/>
      <w:bookmarkEnd w:id="1541"/>
      <w:r w:rsidR="000A71D6">
        <w:rPr>
          <w:rFonts w:hint="cs"/>
          <w:rtl/>
          <w:lang w:eastAsia="he-IL"/>
        </w:rPr>
        <w:t xml:space="preserve">לא יכול לומר </w:t>
      </w:r>
      <w:r w:rsidR="00A532D0">
        <w:rPr>
          <w:rFonts w:hint="cs"/>
          <w:rtl/>
          <w:lang w:eastAsia="he-IL"/>
        </w:rPr>
        <w:t>שהיא לא חוק</w:t>
      </w:r>
      <w:r w:rsidR="000A71D6">
        <w:rPr>
          <w:rFonts w:hint="cs"/>
          <w:rtl/>
          <w:lang w:eastAsia="he-IL"/>
        </w:rPr>
        <w:t>תית, אבל היא בהחלט נושקת ל</w:t>
      </w:r>
      <w:r w:rsidR="00A532D0">
        <w:rPr>
          <w:rFonts w:hint="cs"/>
          <w:rtl/>
          <w:lang w:eastAsia="he-IL"/>
        </w:rPr>
        <w:t xml:space="preserve">שם </w:t>
      </w:r>
      <w:bookmarkStart w:id="1542" w:name="_ETM_Q1_8562941"/>
      <w:bookmarkEnd w:id="1542"/>
      <w:r w:rsidR="00A532D0">
        <w:rPr>
          <w:rFonts w:hint="cs"/>
          <w:rtl/>
          <w:lang w:eastAsia="he-IL"/>
        </w:rPr>
        <w:t>ומגיעה לשם. אם מבנה</w:t>
      </w:r>
      <w:r>
        <w:rPr>
          <w:rFonts w:hint="cs"/>
          <w:rtl/>
          <w:lang w:eastAsia="he-IL"/>
        </w:rPr>
        <w:t xml:space="preserve"> </w:t>
      </w:r>
      <w:r w:rsidR="00A532D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מס</w:t>
      </w:r>
      <w:r w:rsidR="00A532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כן ולא ראוי </w:t>
      </w:r>
      <w:r w:rsidR="00A532D0">
        <w:rPr>
          <w:rFonts w:hint="cs"/>
          <w:rtl/>
          <w:lang w:eastAsia="he-IL"/>
        </w:rPr>
        <w:t>למגורי אדם</w:t>
      </w:r>
      <w:r>
        <w:rPr>
          <w:rFonts w:hint="cs"/>
          <w:rtl/>
          <w:lang w:eastAsia="he-IL"/>
        </w:rPr>
        <w:t xml:space="preserve">, </w:t>
      </w:r>
      <w:r w:rsidR="00A532D0">
        <w:rPr>
          <w:rFonts w:hint="cs"/>
          <w:rtl/>
          <w:lang w:eastAsia="he-IL"/>
        </w:rPr>
        <w:t xml:space="preserve">דיני </w:t>
      </w:r>
      <w:bookmarkStart w:id="1543" w:name="_ETM_Q1_8565018"/>
      <w:bookmarkEnd w:id="1543"/>
      <w:r w:rsidR="00A532D0">
        <w:rPr>
          <w:rFonts w:hint="cs"/>
          <w:rtl/>
          <w:lang w:eastAsia="he-IL"/>
        </w:rPr>
        <w:t>עסקים מסוכנים עוסקים בנושא,</w:t>
      </w:r>
      <w:r>
        <w:rPr>
          <w:rFonts w:hint="cs"/>
          <w:rtl/>
          <w:lang w:eastAsia="he-IL"/>
        </w:rPr>
        <w:t xml:space="preserve"> </w:t>
      </w:r>
      <w:r w:rsidR="001908E6">
        <w:rPr>
          <w:rFonts w:hint="cs"/>
          <w:rtl/>
          <w:lang w:eastAsia="he-IL"/>
        </w:rPr>
        <w:t>ו</w:t>
      </w:r>
      <w:r w:rsidR="003E0881">
        <w:rPr>
          <w:rFonts w:hint="cs"/>
          <w:rtl/>
          <w:lang w:eastAsia="he-IL"/>
        </w:rPr>
        <w:t xml:space="preserve">גם </w:t>
      </w:r>
      <w:r w:rsidR="00A532D0">
        <w:rPr>
          <w:rFonts w:hint="cs"/>
          <w:rtl/>
          <w:lang w:eastAsia="he-IL"/>
        </w:rPr>
        <w:t>יש חוקי עזר וחוקים שתפקידם לטפל במבנים מסוכנים</w:t>
      </w:r>
      <w:r>
        <w:rPr>
          <w:rFonts w:hint="cs"/>
          <w:rtl/>
          <w:lang w:eastAsia="he-IL"/>
        </w:rPr>
        <w:t>. האמירה שבגלל שבניין מסוכן אנחנו</w:t>
      </w:r>
      <w:r w:rsidR="00A532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</w:t>
      </w:r>
      <w:r w:rsidR="00A532D0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 נ</w:t>
      </w:r>
      <w:r w:rsidR="00A532D0">
        <w:rPr>
          <w:rFonts w:hint="cs"/>
          <w:rtl/>
          <w:lang w:eastAsia="he-IL"/>
        </w:rPr>
        <w:t xml:space="preserve">פחית מזכות </w:t>
      </w:r>
      <w:bookmarkStart w:id="1544" w:name="_ETM_Q1_8583373"/>
      <w:bookmarkEnd w:id="1544"/>
      <w:r w:rsidR="00A532D0">
        <w:rPr>
          <w:rFonts w:hint="cs"/>
          <w:rtl/>
          <w:lang w:eastAsia="he-IL"/>
        </w:rPr>
        <w:t>הקניין</w:t>
      </w:r>
      <w:r>
        <w:rPr>
          <w:rFonts w:hint="cs"/>
          <w:rtl/>
          <w:lang w:eastAsia="he-IL"/>
        </w:rPr>
        <w:t xml:space="preserve"> ביחסים </w:t>
      </w:r>
      <w:r w:rsidR="00A532D0">
        <w:rPr>
          <w:rFonts w:hint="cs"/>
          <w:rtl/>
          <w:lang w:eastAsia="he-IL"/>
        </w:rPr>
        <w:t>בין פרטיים הי</w:t>
      </w:r>
      <w:r>
        <w:rPr>
          <w:rFonts w:hint="cs"/>
          <w:rtl/>
          <w:lang w:eastAsia="he-IL"/>
        </w:rPr>
        <w:t>א</w:t>
      </w:r>
      <w:r w:rsidR="00A532D0">
        <w:rPr>
          <w:rFonts w:hint="cs"/>
          <w:rtl/>
          <w:lang w:eastAsia="he-IL"/>
        </w:rPr>
        <w:t xml:space="preserve"> </w:t>
      </w:r>
      <w:r w:rsidR="00376E61">
        <w:rPr>
          <w:rFonts w:hint="cs"/>
          <w:rtl/>
          <w:lang w:eastAsia="he-IL"/>
        </w:rPr>
        <w:t xml:space="preserve">אמירה </w:t>
      </w:r>
      <w:r>
        <w:rPr>
          <w:rFonts w:hint="cs"/>
          <w:rtl/>
          <w:lang w:eastAsia="he-IL"/>
        </w:rPr>
        <w:t>לא מקובל</w:t>
      </w:r>
      <w:r w:rsidR="00A532D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כאשר </w:t>
      </w:r>
      <w:r w:rsidR="00A532D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מבנה </w:t>
      </w:r>
      <w:r w:rsidR="00A532D0">
        <w:rPr>
          <w:rFonts w:hint="cs"/>
          <w:rtl/>
          <w:lang w:eastAsia="he-IL"/>
        </w:rPr>
        <w:t xml:space="preserve">הוא </w:t>
      </w:r>
      <w:r w:rsidR="00376E61">
        <w:rPr>
          <w:rFonts w:hint="cs"/>
          <w:rtl/>
          <w:lang w:eastAsia="he-IL"/>
        </w:rPr>
        <w:t>מסוכן</w:t>
      </w:r>
      <w:r w:rsidR="00A532D0">
        <w:rPr>
          <w:rFonts w:hint="cs"/>
          <w:rtl/>
          <w:lang w:eastAsia="he-IL"/>
        </w:rPr>
        <w:t xml:space="preserve"> מי שצריך לט</w:t>
      </w:r>
      <w:r>
        <w:rPr>
          <w:rFonts w:hint="cs"/>
          <w:rtl/>
          <w:lang w:eastAsia="he-IL"/>
        </w:rPr>
        <w:t xml:space="preserve">פל </w:t>
      </w:r>
      <w:r w:rsidR="00A532D0">
        <w:rPr>
          <w:rFonts w:hint="cs"/>
          <w:rtl/>
          <w:lang w:eastAsia="he-IL"/>
        </w:rPr>
        <w:t>במבנה המסוכן זו הממלכה, זה השלטון, ב</w:t>
      </w:r>
      <w:r>
        <w:rPr>
          <w:rFonts w:hint="cs"/>
          <w:rtl/>
          <w:lang w:eastAsia="he-IL"/>
        </w:rPr>
        <w:t xml:space="preserve">ין אם </w:t>
      </w:r>
      <w:r w:rsidR="00A532D0">
        <w:rPr>
          <w:rFonts w:hint="cs"/>
          <w:rtl/>
          <w:lang w:eastAsia="he-IL"/>
        </w:rPr>
        <w:t>שלטון מרכ</w:t>
      </w:r>
      <w:r>
        <w:rPr>
          <w:rFonts w:hint="cs"/>
          <w:rtl/>
          <w:lang w:eastAsia="he-IL"/>
        </w:rPr>
        <w:t>ז</w:t>
      </w:r>
      <w:r w:rsidR="00A532D0">
        <w:rPr>
          <w:rFonts w:hint="cs"/>
          <w:rtl/>
          <w:lang w:eastAsia="he-IL"/>
        </w:rPr>
        <w:t xml:space="preserve">י </w:t>
      </w:r>
      <w:bookmarkStart w:id="1545" w:name="_ETM_Q1_8592450"/>
      <w:bookmarkEnd w:id="1545"/>
      <w:r w:rsidR="00A532D0">
        <w:rPr>
          <w:rFonts w:hint="cs"/>
          <w:rtl/>
          <w:lang w:eastAsia="he-IL"/>
        </w:rPr>
        <w:t>או שלטון מקומי</w:t>
      </w:r>
      <w:r>
        <w:rPr>
          <w:rFonts w:hint="cs"/>
          <w:rtl/>
          <w:lang w:eastAsia="he-IL"/>
        </w:rPr>
        <w:t>, כדי למ</w:t>
      </w:r>
      <w:r w:rsidR="00A532D0">
        <w:rPr>
          <w:rFonts w:hint="cs"/>
          <w:rtl/>
          <w:lang w:eastAsia="he-IL"/>
        </w:rPr>
        <w:t>נוע פגיעה בחיי אדם</w:t>
      </w:r>
      <w:r>
        <w:rPr>
          <w:rFonts w:hint="cs"/>
          <w:rtl/>
          <w:lang w:eastAsia="he-IL"/>
        </w:rPr>
        <w:t>. אי אפשר להטיל את המשימה הזאת של מניעת פגי</w:t>
      </w:r>
      <w:r w:rsidR="008A0769">
        <w:rPr>
          <w:rFonts w:hint="cs"/>
          <w:rtl/>
          <w:lang w:eastAsia="he-IL"/>
        </w:rPr>
        <w:t>עה בחיי אדם ב</w:t>
      </w:r>
      <w:r>
        <w:rPr>
          <w:rFonts w:hint="cs"/>
          <w:rtl/>
          <w:lang w:eastAsia="he-IL"/>
        </w:rPr>
        <w:t>א</w:t>
      </w:r>
      <w:r w:rsidR="008A0769">
        <w:rPr>
          <w:rFonts w:hint="cs"/>
          <w:rtl/>
          <w:lang w:eastAsia="he-IL"/>
        </w:rPr>
        <w:t>ופן כל כך י</w:t>
      </w:r>
      <w:r>
        <w:rPr>
          <w:rFonts w:hint="cs"/>
          <w:rtl/>
          <w:lang w:eastAsia="he-IL"/>
        </w:rPr>
        <w:t>ש</w:t>
      </w:r>
      <w:r w:rsidR="008A0769">
        <w:rPr>
          <w:rFonts w:hint="cs"/>
          <w:rtl/>
          <w:lang w:eastAsia="he-IL"/>
        </w:rPr>
        <w:t>י</w:t>
      </w:r>
      <w:r w:rsidR="00376E61">
        <w:rPr>
          <w:rFonts w:hint="cs"/>
          <w:rtl/>
          <w:lang w:eastAsia="he-IL"/>
        </w:rPr>
        <w:t xml:space="preserve">ר </w:t>
      </w:r>
      <w:bookmarkStart w:id="1546" w:name="_ETM_Q1_8604934"/>
      <w:bookmarkStart w:id="1547" w:name="_ETM_Q1_8609181"/>
      <w:bookmarkEnd w:id="1546"/>
      <w:bookmarkEnd w:id="1547"/>
      <w:r w:rsidR="008A0769">
        <w:rPr>
          <w:rFonts w:hint="cs"/>
          <w:rtl/>
          <w:lang w:eastAsia="he-IL"/>
        </w:rPr>
        <w:t xml:space="preserve">על פרטיים. </w:t>
      </w:r>
      <w:r>
        <w:rPr>
          <w:rFonts w:hint="cs"/>
          <w:rtl/>
          <w:lang w:eastAsia="he-IL"/>
        </w:rPr>
        <w:t xml:space="preserve"> </w:t>
      </w:r>
    </w:p>
    <w:p w:rsidR="00C50C21" w:rsidRDefault="00C50C21" w:rsidP="000D3A96">
      <w:pPr>
        <w:ind w:firstLine="0"/>
        <w:rPr>
          <w:rtl/>
          <w:lang w:eastAsia="he-IL"/>
        </w:rPr>
      </w:pPr>
    </w:p>
    <w:p w:rsidR="008A0769" w:rsidRDefault="008A0769" w:rsidP="008A0769">
      <w:pPr>
        <w:pStyle w:val="a4"/>
        <w:keepNext/>
        <w:rPr>
          <w:rtl/>
        </w:rPr>
      </w:pPr>
      <w:bookmarkStart w:id="1548" w:name="ET_speaker_תומר_רוזנר_329"/>
      <w:r w:rsidRPr="008A07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A0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8"/>
    </w:p>
    <w:p w:rsidR="008A0769" w:rsidRDefault="008A0769" w:rsidP="008A0769">
      <w:pPr>
        <w:pStyle w:val="KeepWithNext"/>
        <w:rPr>
          <w:rtl/>
          <w:lang w:eastAsia="he-IL"/>
        </w:rPr>
      </w:pPr>
    </w:p>
    <w:p w:rsidR="00C50C21" w:rsidRDefault="00C50C21" w:rsidP="008A07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אוסיף </w:t>
      </w:r>
      <w:r w:rsidR="00376E61">
        <w:rPr>
          <w:rFonts w:hint="cs"/>
          <w:rtl/>
          <w:lang w:eastAsia="he-IL"/>
        </w:rPr>
        <w:t>לכך את הפגם בהל</w:t>
      </w:r>
      <w:r>
        <w:rPr>
          <w:rFonts w:hint="cs"/>
          <w:rtl/>
          <w:lang w:eastAsia="he-IL"/>
        </w:rPr>
        <w:t>יך החקיקה</w:t>
      </w:r>
      <w:r w:rsidR="00376E61">
        <w:rPr>
          <w:rFonts w:hint="cs"/>
          <w:rtl/>
          <w:lang w:eastAsia="he-IL"/>
        </w:rPr>
        <w:t>.</w:t>
      </w:r>
    </w:p>
    <w:p w:rsidR="00C50C21" w:rsidRDefault="00C50C21" w:rsidP="000D3A96">
      <w:pPr>
        <w:ind w:firstLine="0"/>
        <w:rPr>
          <w:rtl/>
          <w:lang w:eastAsia="he-IL"/>
        </w:rPr>
      </w:pPr>
    </w:p>
    <w:p w:rsidR="00C50C21" w:rsidRDefault="00C50C21" w:rsidP="00C50C21">
      <w:pPr>
        <w:pStyle w:val="a4"/>
        <w:keepNext/>
        <w:rPr>
          <w:rtl/>
        </w:rPr>
      </w:pPr>
      <w:bookmarkStart w:id="1549" w:name="ET_speaker_4741_69"/>
      <w:r w:rsidRPr="00C50C21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C50C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"/>
    </w:p>
    <w:p w:rsidR="00C50C21" w:rsidRDefault="00C50C21" w:rsidP="00C50C21">
      <w:pPr>
        <w:pStyle w:val="KeepWithNext"/>
        <w:rPr>
          <w:rtl/>
          <w:lang w:eastAsia="he-IL"/>
        </w:rPr>
      </w:pPr>
    </w:p>
    <w:p w:rsidR="00C50C21" w:rsidRDefault="00C50C21" w:rsidP="0022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EE46CF">
        <w:rPr>
          <w:rFonts w:hint="cs"/>
          <w:rtl/>
          <w:lang w:eastAsia="he-IL"/>
        </w:rPr>
        <w:t xml:space="preserve">מדובר במבנים מסוכנים, מדובר באותם </w:t>
      </w:r>
      <w:r w:rsidR="0022262C">
        <w:rPr>
          <w:rFonts w:hint="cs"/>
          <w:rtl/>
          <w:lang w:eastAsia="he-IL"/>
        </w:rPr>
        <w:t xml:space="preserve">מבנים </w:t>
      </w:r>
      <w:r w:rsidR="00EE46CF">
        <w:rPr>
          <w:rFonts w:hint="cs"/>
          <w:rtl/>
          <w:lang w:eastAsia="he-IL"/>
        </w:rPr>
        <w:t xml:space="preserve">ספורים, </w:t>
      </w:r>
      <w:bookmarkStart w:id="1550" w:name="_ETM_Q1_8687688"/>
      <w:bookmarkEnd w:id="1550"/>
      <w:r w:rsidR="0022262C">
        <w:rPr>
          <w:rFonts w:hint="cs"/>
          <w:rtl/>
          <w:lang w:eastAsia="he-IL"/>
        </w:rPr>
        <w:t>באותם שבעה מבנים,</w:t>
      </w:r>
      <w:r w:rsidR="00EE46CF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נגיד </w:t>
      </w:r>
      <w:r w:rsidR="00EE46C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בשנה הקרוב</w:t>
      </w:r>
      <w:r w:rsidR="00EE46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22262C">
        <w:rPr>
          <w:rFonts w:hint="cs"/>
          <w:rtl/>
          <w:lang w:eastAsia="he-IL"/>
        </w:rPr>
        <w:t xml:space="preserve">יהיו </w:t>
      </w:r>
      <w:r>
        <w:rPr>
          <w:rFonts w:hint="cs"/>
          <w:rtl/>
          <w:lang w:eastAsia="he-IL"/>
        </w:rPr>
        <w:t xml:space="preserve">עוד שלושה, </w:t>
      </w:r>
      <w:r w:rsidR="00EE46CF">
        <w:rPr>
          <w:rFonts w:hint="cs"/>
          <w:rtl/>
          <w:lang w:eastAsia="he-IL"/>
        </w:rPr>
        <w:t xml:space="preserve">חלילה </w:t>
      </w:r>
      <w:r w:rsidR="0022262C">
        <w:rPr>
          <w:rFonts w:hint="cs"/>
          <w:rtl/>
          <w:lang w:eastAsia="he-IL"/>
        </w:rPr>
        <w:t>ו</w:t>
      </w:r>
      <w:r w:rsidR="00EE46CF">
        <w:rPr>
          <w:rFonts w:hint="cs"/>
          <w:rtl/>
          <w:lang w:eastAsia="he-IL"/>
        </w:rPr>
        <w:t xml:space="preserve">חס. על הקבוצה הזאת מדובר </w:t>
      </w:r>
      <w:r>
        <w:rPr>
          <w:rFonts w:hint="cs"/>
          <w:rtl/>
          <w:lang w:eastAsia="he-IL"/>
        </w:rPr>
        <w:t>כ</w:t>
      </w:r>
      <w:r w:rsidR="00EE46CF">
        <w:rPr>
          <w:rFonts w:hint="cs"/>
          <w:rtl/>
          <w:lang w:eastAsia="he-IL"/>
        </w:rPr>
        <w:t>הוראת שעה,</w:t>
      </w:r>
      <w:r>
        <w:rPr>
          <w:rFonts w:hint="cs"/>
          <w:rtl/>
          <w:lang w:eastAsia="he-IL"/>
        </w:rPr>
        <w:t xml:space="preserve"> עד שידונו</w:t>
      </w:r>
      <w:r w:rsidR="00EE4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בממשלה בה</w:t>
      </w:r>
      <w:r w:rsidR="00EE46C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דרים יותר נכוחים</w:t>
      </w:r>
      <w:r w:rsidR="00EE46CF">
        <w:rPr>
          <w:rFonts w:hint="cs"/>
          <w:rtl/>
          <w:lang w:eastAsia="he-IL"/>
        </w:rPr>
        <w:t>.</w:t>
      </w:r>
    </w:p>
    <w:p w:rsidR="00C50C21" w:rsidRDefault="00C50C21" w:rsidP="00C50C21">
      <w:pPr>
        <w:rPr>
          <w:rtl/>
          <w:lang w:eastAsia="he-IL"/>
        </w:rPr>
      </w:pPr>
    </w:p>
    <w:p w:rsidR="00E14EE4" w:rsidRDefault="00E14EE4" w:rsidP="00E14EE4">
      <w:pPr>
        <w:pStyle w:val="af9"/>
        <w:keepNext/>
        <w:rPr>
          <w:rtl/>
          <w:lang w:eastAsia="he-IL"/>
        </w:rPr>
      </w:pPr>
      <w:bookmarkStart w:id="1551" w:name="_ETM_Q1_8648764"/>
      <w:bookmarkStart w:id="1552" w:name="ET_guest_ארז_קמיניץ_330"/>
      <w:bookmarkEnd w:id="1551"/>
      <w:r w:rsidRPr="00E14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E14E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2"/>
    </w:p>
    <w:p w:rsidR="00E14EE4" w:rsidRDefault="00E14EE4" w:rsidP="00E14EE4">
      <w:pPr>
        <w:pStyle w:val="KeepWithNext"/>
        <w:rPr>
          <w:rtl/>
          <w:lang w:eastAsia="he-IL"/>
        </w:rPr>
      </w:pPr>
    </w:p>
    <w:p w:rsidR="00C50C21" w:rsidRDefault="00E0672C" w:rsidP="00F52FFC">
      <w:pPr>
        <w:rPr>
          <w:rtl/>
          <w:lang w:eastAsia="he-IL"/>
        </w:rPr>
      </w:pPr>
      <w:bookmarkStart w:id="1553" w:name="_ETM_Q1_8649278"/>
      <w:bookmarkStart w:id="1554" w:name="_ETM_Q1_8649329"/>
      <w:bookmarkEnd w:id="1553"/>
      <w:bookmarkEnd w:id="1554"/>
      <w:r>
        <w:rPr>
          <w:rFonts w:hint="cs"/>
          <w:rtl/>
          <w:lang w:eastAsia="he-IL"/>
        </w:rPr>
        <w:t xml:space="preserve">אם הבנתי את הדיונים עד עכשיו, </w:t>
      </w:r>
      <w:r w:rsidR="00C50C21">
        <w:rPr>
          <w:rFonts w:hint="cs"/>
          <w:rtl/>
          <w:lang w:eastAsia="he-IL"/>
        </w:rPr>
        <w:t>הדיונים עסקו בשאלה</w:t>
      </w:r>
      <w:r w:rsidR="00254C1B">
        <w:rPr>
          <w:rFonts w:hint="cs"/>
          <w:rtl/>
          <w:lang w:eastAsia="he-IL"/>
        </w:rPr>
        <w:t>:</w:t>
      </w:r>
      <w:r w:rsidR="00C50C21">
        <w:rPr>
          <w:rFonts w:hint="cs"/>
          <w:rtl/>
          <w:lang w:eastAsia="he-IL"/>
        </w:rPr>
        <w:t xml:space="preserve"> האם יש הצדקה או אי</w:t>
      </w:r>
      <w:r>
        <w:rPr>
          <w:rFonts w:hint="cs"/>
          <w:rtl/>
          <w:lang w:eastAsia="he-IL"/>
        </w:rPr>
        <w:t>ן הצדקה להפחתת הרוב בפגיעה בזכות הקניין</w:t>
      </w:r>
      <w:r w:rsidR="00C50C21">
        <w:rPr>
          <w:rFonts w:hint="cs"/>
          <w:rtl/>
          <w:lang w:eastAsia="he-IL"/>
        </w:rPr>
        <w:t xml:space="preserve">, בחלק מזכות </w:t>
      </w:r>
      <w:r>
        <w:rPr>
          <w:rFonts w:hint="cs"/>
          <w:rtl/>
          <w:lang w:eastAsia="he-IL"/>
        </w:rPr>
        <w:t>הקניין</w:t>
      </w:r>
      <w:r w:rsidR="00C50C2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בחלק מאגד הזכויות שמרכיב </w:t>
      </w:r>
      <w:bookmarkStart w:id="1555" w:name="_ETM_Q1_8725761"/>
      <w:bookmarkEnd w:id="1555"/>
      <w:r>
        <w:rPr>
          <w:rFonts w:hint="cs"/>
          <w:rtl/>
          <w:lang w:eastAsia="he-IL"/>
        </w:rPr>
        <w:t>את זכות הקניין, לצ</w:t>
      </w:r>
      <w:r w:rsidR="00C50C21">
        <w:rPr>
          <w:rFonts w:hint="cs"/>
          <w:rtl/>
          <w:lang w:eastAsia="he-IL"/>
        </w:rPr>
        <w:t>ורך</w:t>
      </w:r>
      <w:r>
        <w:rPr>
          <w:rFonts w:hint="cs"/>
          <w:rtl/>
          <w:lang w:eastAsia="he-IL"/>
        </w:rPr>
        <w:t xml:space="preserve"> פרויקטים של התחדשות עירונית שיש בהם תועלות מתועלות </w:t>
      </w:r>
      <w:bookmarkStart w:id="1556" w:name="_ETM_Q1_8730368"/>
      <w:bookmarkEnd w:id="1556"/>
      <w:r>
        <w:rPr>
          <w:rFonts w:hint="cs"/>
          <w:rtl/>
          <w:lang w:eastAsia="he-IL"/>
        </w:rPr>
        <w:t>רבות</w:t>
      </w:r>
      <w:r w:rsidR="00C50C21">
        <w:rPr>
          <w:rFonts w:hint="cs"/>
          <w:rtl/>
          <w:lang w:eastAsia="he-IL"/>
        </w:rPr>
        <w:t>. כרגע אנחנו עוסקים בגזרה מאוד מסוימת שצצה אגב מקרים ש</w:t>
      </w:r>
      <w:r>
        <w:rPr>
          <w:rFonts w:hint="cs"/>
          <w:rtl/>
          <w:lang w:eastAsia="he-IL"/>
        </w:rPr>
        <w:t>אירעו</w:t>
      </w:r>
      <w:r w:rsidR="004B01D4">
        <w:rPr>
          <w:rFonts w:hint="cs"/>
          <w:rtl/>
          <w:lang w:eastAsia="he-IL"/>
        </w:rPr>
        <w:t xml:space="preserve"> לאחרונה</w:t>
      </w:r>
      <w:r>
        <w:rPr>
          <w:rFonts w:hint="cs"/>
          <w:rtl/>
          <w:lang w:eastAsia="he-IL"/>
        </w:rPr>
        <w:t xml:space="preserve"> </w:t>
      </w:r>
      <w:r w:rsidR="004B01D4">
        <w:rPr>
          <w:rFonts w:hint="cs"/>
          <w:rtl/>
          <w:lang w:eastAsia="he-IL"/>
        </w:rPr>
        <w:t>ו</w:t>
      </w:r>
      <w:r w:rsidR="00C50C21">
        <w:rPr>
          <w:rFonts w:hint="cs"/>
          <w:rtl/>
          <w:lang w:eastAsia="he-IL"/>
        </w:rPr>
        <w:t>מחייבת טיפול נפר</w:t>
      </w:r>
      <w:r>
        <w:rPr>
          <w:rFonts w:hint="cs"/>
          <w:rtl/>
          <w:lang w:eastAsia="he-IL"/>
        </w:rPr>
        <w:t>ד לח</w:t>
      </w:r>
      <w:r w:rsidR="00C50C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</w:t>
      </w:r>
      <w:r w:rsidR="00C50C21">
        <w:rPr>
          <w:rFonts w:hint="cs"/>
          <w:rtl/>
          <w:lang w:eastAsia="he-IL"/>
        </w:rPr>
        <w:t>טין. אי אפשר להגיד שאנחנו עוסקים בקבוצה של שבעה או של שלושה. אנח</w:t>
      </w:r>
      <w:r w:rsidR="0044402D">
        <w:rPr>
          <w:rFonts w:hint="cs"/>
          <w:rtl/>
          <w:lang w:eastAsia="he-IL"/>
        </w:rPr>
        <w:t>נו לא יודעם להגדיר את הקבוצה הזאת</w:t>
      </w:r>
      <w:r w:rsidR="00C50C21">
        <w:rPr>
          <w:rFonts w:hint="cs"/>
          <w:rtl/>
          <w:lang w:eastAsia="he-IL"/>
        </w:rPr>
        <w:t xml:space="preserve">, </w:t>
      </w:r>
      <w:r w:rsidR="0044402D">
        <w:rPr>
          <w:rFonts w:hint="cs"/>
          <w:rtl/>
          <w:lang w:eastAsia="he-IL"/>
        </w:rPr>
        <w:t xml:space="preserve">אנחנו לא יודעים איך לטפל בה </w:t>
      </w:r>
      <w:r w:rsidR="00C50C21">
        <w:rPr>
          <w:rFonts w:hint="cs"/>
          <w:rtl/>
          <w:lang w:eastAsia="he-IL"/>
        </w:rPr>
        <w:t xml:space="preserve">עד שלא נעשה </w:t>
      </w:r>
      <w:r w:rsidR="0044402D">
        <w:rPr>
          <w:rFonts w:hint="cs"/>
          <w:rtl/>
          <w:lang w:eastAsia="he-IL"/>
        </w:rPr>
        <w:t>עבודת מטה סדור</w:t>
      </w:r>
      <w:bookmarkStart w:id="1557" w:name="_ETM_Q1_8754612"/>
      <w:bookmarkEnd w:id="1557"/>
      <w:r w:rsidR="00C50C21">
        <w:rPr>
          <w:rFonts w:hint="cs"/>
          <w:rtl/>
          <w:lang w:eastAsia="he-IL"/>
        </w:rPr>
        <w:t>ה</w:t>
      </w:r>
      <w:r w:rsidR="0044402D">
        <w:rPr>
          <w:rFonts w:hint="cs"/>
          <w:rtl/>
          <w:lang w:eastAsia="he-IL"/>
        </w:rPr>
        <w:t>,</w:t>
      </w:r>
      <w:r w:rsidR="00C50C21">
        <w:rPr>
          <w:rFonts w:hint="cs"/>
          <w:rtl/>
          <w:lang w:eastAsia="he-IL"/>
        </w:rPr>
        <w:t xml:space="preserve"> </w:t>
      </w:r>
      <w:r w:rsidR="003C6A5E">
        <w:rPr>
          <w:rFonts w:hint="cs"/>
          <w:rtl/>
          <w:lang w:eastAsia="he-IL"/>
        </w:rPr>
        <w:t xml:space="preserve">בדיוק </w:t>
      </w:r>
      <w:r w:rsidR="00C50C21">
        <w:rPr>
          <w:rFonts w:hint="cs"/>
          <w:rtl/>
          <w:lang w:eastAsia="he-IL"/>
        </w:rPr>
        <w:t>כפי שעשינו אגב החוק ה</w:t>
      </w:r>
      <w:r w:rsidR="0044402D">
        <w:rPr>
          <w:rFonts w:hint="cs"/>
          <w:rtl/>
          <w:lang w:eastAsia="he-IL"/>
        </w:rPr>
        <w:t>זה</w:t>
      </w:r>
      <w:r w:rsidR="00C50C21">
        <w:rPr>
          <w:rFonts w:hint="cs"/>
          <w:rtl/>
          <w:lang w:eastAsia="he-IL"/>
        </w:rPr>
        <w:t xml:space="preserve"> שגם לגביו היו טענות וטרו</w:t>
      </w:r>
      <w:r w:rsidR="0044402D">
        <w:rPr>
          <w:rFonts w:hint="cs"/>
          <w:rtl/>
          <w:lang w:eastAsia="he-IL"/>
        </w:rPr>
        <w:t xml:space="preserve">ניות על העדרה של עבודה מספקת. </w:t>
      </w:r>
      <w:r w:rsidR="003C6A5E">
        <w:rPr>
          <w:rFonts w:hint="cs"/>
          <w:rtl/>
          <w:lang w:eastAsia="he-IL"/>
        </w:rPr>
        <w:t>להפחית</w:t>
      </w:r>
      <w:r w:rsidR="0044402D">
        <w:rPr>
          <w:rFonts w:hint="cs"/>
          <w:rtl/>
          <w:lang w:eastAsia="he-IL"/>
        </w:rPr>
        <w:t xml:space="preserve"> עד כדי כך את הרוב הנדרש</w:t>
      </w:r>
      <w:r w:rsidR="00C50C21">
        <w:rPr>
          <w:rFonts w:hint="cs"/>
          <w:rtl/>
          <w:lang w:eastAsia="he-IL"/>
        </w:rPr>
        <w:t xml:space="preserve"> </w:t>
      </w:r>
      <w:r w:rsidR="0044402D">
        <w:rPr>
          <w:rFonts w:hint="cs"/>
          <w:rtl/>
          <w:lang w:eastAsia="he-IL"/>
        </w:rPr>
        <w:t>ו</w:t>
      </w:r>
      <w:r w:rsidR="003C6A5E">
        <w:rPr>
          <w:rFonts w:hint="cs"/>
          <w:rtl/>
          <w:lang w:eastAsia="he-IL"/>
        </w:rPr>
        <w:t xml:space="preserve">להגיד </w:t>
      </w:r>
      <w:r w:rsidR="00C50C21">
        <w:rPr>
          <w:rFonts w:hint="cs"/>
          <w:rtl/>
          <w:lang w:eastAsia="he-IL"/>
        </w:rPr>
        <w:t>שזאת התרופה לסיטואציה או לתו</w:t>
      </w:r>
      <w:r w:rsidR="003B70AF">
        <w:rPr>
          <w:rFonts w:hint="cs"/>
          <w:rtl/>
          <w:lang w:eastAsia="he-IL"/>
        </w:rPr>
        <w:t>פ</w:t>
      </w:r>
      <w:r w:rsidR="00C50C21">
        <w:rPr>
          <w:rFonts w:hint="cs"/>
          <w:rtl/>
          <w:lang w:eastAsia="he-IL"/>
        </w:rPr>
        <w:t>עה ש</w:t>
      </w:r>
      <w:r w:rsidR="003B70AF">
        <w:rPr>
          <w:rFonts w:hint="cs"/>
          <w:rtl/>
          <w:lang w:eastAsia="he-IL"/>
        </w:rPr>
        <w:t>אנחנו נתקלנו</w:t>
      </w:r>
      <w:r w:rsidR="00C50C21">
        <w:rPr>
          <w:rFonts w:hint="cs"/>
          <w:rtl/>
          <w:lang w:eastAsia="he-IL"/>
        </w:rPr>
        <w:t xml:space="preserve"> בה </w:t>
      </w:r>
      <w:r w:rsidR="003B70AF">
        <w:rPr>
          <w:rFonts w:hint="cs"/>
          <w:rtl/>
          <w:lang w:eastAsia="he-IL"/>
        </w:rPr>
        <w:t>ב</w:t>
      </w:r>
      <w:r w:rsidR="00C50C21">
        <w:rPr>
          <w:rFonts w:hint="cs"/>
          <w:rtl/>
          <w:lang w:eastAsia="he-IL"/>
        </w:rPr>
        <w:t xml:space="preserve">תקופה </w:t>
      </w:r>
      <w:r w:rsidR="003B70AF">
        <w:rPr>
          <w:rFonts w:hint="cs"/>
          <w:rtl/>
          <w:lang w:eastAsia="he-IL"/>
        </w:rPr>
        <w:t>האחרונה, בעיני זאת פגיעה בל</w:t>
      </w:r>
      <w:r w:rsidR="00C50C21">
        <w:rPr>
          <w:rFonts w:hint="cs"/>
          <w:rtl/>
          <w:lang w:eastAsia="he-IL"/>
        </w:rPr>
        <w:t>ת</w:t>
      </w:r>
      <w:r w:rsidR="003B70AF">
        <w:rPr>
          <w:rFonts w:hint="cs"/>
          <w:rtl/>
          <w:lang w:eastAsia="he-IL"/>
        </w:rPr>
        <w:t>י</w:t>
      </w:r>
      <w:r w:rsidR="00C50C21">
        <w:rPr>
          <w:rFonts w:hint="cs"/>
          <w:rtl/>
          <w:lang w:eastAsia="he-IL"/>
        </w:rPr>
        <w:t xml:space="preserve"> </w:t>
      </w:r>
      <w:r w:rsidR="003B70AF">
        <w:rPr>
          <w:rFonts w:hint="cs"/>
          <w:rtl/>
          <w:lang w:eastAsia="he-IL"/>
        </w:rPr>
        <w:t>מ</w:t>
      </w:r>
      <w:r w:rsidR="00C50C21">
        <w:rPr>
          <w:rFonts w:hint="cs"/>
          <w:rtl/>
          <w:lang w:eastAsia="he-IL"/>
        </w:rPr>
        <w:t>ידתית בזכות הקניין. אנח</w:t>
      </w:r>
      <w:r w:rsidR="003B70AF">
        <w:rPr>
          <w:rFonts w:hint="cs"/>
          <w:rtl/>
          <w:lang w:eastAsia="he-IL"/>
        </w:rPr>
        <w:t>נו</w:t>
      </w:r>
      <w:r w:rsidR="00C50C21">
        <w:rPr>
          <w:rFonts w:hint="cs"/>
          <w:rtl/>
          <w:lang w:eastAsia="he-IL"/>
        </w:rPr>
        <w:t xml:space="preserve"> </w:t>
      </w:r>
      <w:r w:rsidR="003B70AF">
        <w:rPr>
          <w:rFonts w:hint="cs"/>
          <w:rtl/>
          <w:lang w:eastAsia="he-IL"/>
        </w:rPr>
        <w:t xml:space="preserve">לא יודעים להגדיר את הקבוצה </w:t>
      </w:r>
      <w:bookmarkStart w:id="1558" w:name="_ETM_Q1_8785206"/>
      <w:bookmarkEnd w:id="1558"/>
      <w:r w:rsidR="00254C1B">
        <w:rPr>
          <w:rFonts w:hint="cs"/>
          <w:rtl/>
          <w:lang w:eastAsia="he-IL"/>
        </w:rPr>
        <w:t>הזאת, ויותר מזה -</w:t>
      </w:r>
      <w:r w:rsidR="003B70AF">
        <w:rPr>
          <w:rFonts w:hint="cs"/>
          <w:rtl/>
          <w:lang w:eastAsia="he-IL"/>
        </w:rPr>
        <w:t xml:space="preserve"> אם הקבוצה הזאת כל כך מסוכנת,</w:t>
      </w:r>
      <w:r w:rsidR="00003BC0">
        <w:rPr>
          <w:rFonts w:hint="cs"/>
          <w:rtl/>
          <w:lang w:eastAsia="he-IL"/>
        </w:rPr>
        <w:t xml:space="preserve"> </w:t>
      </w:r>
      <w:r w:rsidR="003C6A5E">
        <w:rPr>
          <w:rFonts w:hint="cs"/>
          <w:rtl/>
          <w:lang w:eastAsia="he-IL"/>
        </w:rPr>
        <w:t xml:space="preserve">זה לא עניין של </w:t>
      </w:r>
      <w:r w:rsidR="00003BC0">
        <w:rPr>
          <w:rFonts w:hint="cs"/>
          <w:rtl/>
          <w:lang w:eastAsia="he-IL"/>
        </w:rPr>
        <w:t xml:space="preserve">יחסים בין </w:t>
      </w:r>
      <w:r w:rsidR="00C50C21">
        <w:rPr>
          <w:rFonts w:hint="cs"/>
          <w:rtl/>
          <w:lang w:eastAsia="he-IL"/>
        </w:rPr>
        <w:t>פרטי</w:t>
      </w:r>
      <w:r w:rsidR="00254C1B">
        <w:rPr>
          <w:rFonts w:hint="cs"/>
          <w:rtl/>
          <w:lang w:eastAsia="he-IL"/>
        </w:rPr>
        <w:t>י</w:t>
      </w:r>
      <w:r w:rsidR="00C50C21">
        <w:rPr>
          <w:rFonts w:hint="cs"/>
          <w:rtl/>
          <w:lang w:eastAsia="he-IL"/>
        </w:rPr>
        <w:t xml:space="preserve">ם, </w:t>
      </w:r>
      <w:r w:rsidR="00003BC0">
        <w:rPr>
          <w:rFonts w:hint="cs"/>
          <w:rtl/>
          <w:lang w:eastAsia="he-IL"/>
        </w:rPr>
        <w:t xml:space="preserve">זה </w:t>
      </w:r>
      <w:bookmarkStart w:id="1559" w:name="_ETM_Q1_8796167"/>
      <w:bookmarkEnd w:id="1559"/>
      <w:r w:rsidR="00003BC0">
        <w:rPr>
          <w:rFonts w:hint="cs"/>
          <w:rtl/>
          <w:lang w:eastAsia="he-IL"/>
        </w:rPr>
        <w:t xml:space="preserve">לא עניין של עסקה כזאת או אחרת במקרקעין. </w:t>
      </w:r>
      <w:r w:rsidR="00C50C21">
        <w:rPr>
          <w:rFonts w:hint="cs"/>
          <w:rtl/>
          <w:lang w:eastAsia="he-IL"/>
        </w:rPr>
        <w:t>אנחנ</w:t>
      </w:r>
      <w:r w:rsidR="00003BC0">
        <w:rPr>
          <w:rFonts w:hint="cs"/>
          <w:rtl/>
          <w:lang w:eastAsia="he-IL"/>
        </w:rPr>
        <w:t xml:space="preserve">ו </w:t>
      </w:r>
      <w:r w:rsidR="00C50C21">
        <w:rPr>
          <w:rFonts w:hint="cs"/>
          <w:rtl/>
          <w:lang w:eastAsia="he-IL"/>
        </w:rPr>
        <w:t>ל</w:t>
      </w:r>
      <w:r w:rsidR="00003BC0">
        <w:rPr>
          <w:rFonts w:hint="cs"/>
          <w:rtl/>
          <w:lang w:eastAsia="he-IL"/>
        </w:rPr>
        <w:t>א</w:t>
      </w:r>
      <w:r w:rsidR="00C50C21">
        <w:rPr>
          <w:rFonts w:hint="cs"/>
          <w:rtl/>
          <w:lang w:eastAsia="he-IL"/>
        </w:rPr>
        <w:t xml:space="preserve"> עוסקים רק בעצם קיומה של העסקה, </w:t>
      </w:r>
      <w:r w:rsidR="00003BC0">
        <w:rPr>
          <w:rFonts w:hint="cs"/>
          <w:rtl/>
          <w:lang w:eastAsia="he-IL"/>
        </w:rPr>
        <w:t xml:space="preserve">בעצם </w:t>
      </w:r>
      <w:bookmarkStart w:id="1560" w:name="_ETM_Q1_8804496"/>
      <w:bookmarkEnd w:id="1560"/>
      <w:r w:rsidR="00003BC0">
        <w:rPr>
          <w:rFonts w:hint="cs"/>
          <w:rtl/>
          <w:lang w:eastAsia="he-IL"/>
        </w:rPr>
        <w:t>ההסכמה לפרויקט, אנחנו עוסקים בפרטים של הפרויקט. מצב שבו אתה נמ</w:t>
      </w:r>
      <w:r w:rsidR="00C50C21">
        <w:rPr>
          <w:rFonts w:hint="cs"/>
          <w:rtl/>
          <w:lang w:eastAsia="he-IL"/>
        </w:rPr>
        <w:t>צ</w:t>
      </w:r>
      <w:r w:rsidR="00003BC0">
        <w:rPr>
          <w:rFonts w:hint="cs"/>
          <w:rtl/>
          <w:lang w:eastAsia="he-IL"/>
        </w:rPr>
        <w:t>א</w:t>
      </w:r>
      <w:r w:rsidR="00C50C21">
        <w:rPr>
          <w:rFonts w:hint="cs"/>
          <w:rtl/>
          <w:lang w:eastAsia="he-IL"/>
        </w:rPr>
        <w:t xml:space="preserve"> ברוב </w:t>
      </w:r>
      <w:r w:rsidR="003C6A5E">
        <w:rPr>
          <w:rFonts w:hint="cs"/>
          <w:rtl/>
          <w:lang w:eastAsia="he-IL"/>
        </w:rPr>
        <w:t>רגיל או</w:t>
      </w:r>
      <w:r w:rsidR="00003BC0">
        <w:rPr>
          <w:rFonts w:hint="cs"/>
          <w:rtl/>
          <w:lang w:eastAsia="he-IL"/>
        </w:rPr>
        <w:t xml:space="preserve"> ברוב שיכול</w:t>
      </w:r>
      <w:bookmarkStart w:id="1561" w:name="_ETM_Q1_8814403"/>
      <w:bookmarkEnd w:id="1561"/>
      <w:r w:rsidR="00003BC0">
        <w:rPr>
          <w:rFonts w:hint="cs"/>
          <w:rtl/>
          <w:lang w:eastAsia="he-IL"/>
        </w:rPr>
        <w:t xml:space="preserve"> להיות רגעי</w:t>
      </w:r>
      <w:r w:rsidR="00F52FFC">
        <w:rPr>
          <w:rFonts w:hint="cs"/>
          <w:rtl/>
          <w:lang w:eastAsia="he-IL"/>
        </w:rPr>
        <w:t xml:space="preserve"> </w:t>
      </w:r>
      <w:r w:rsidR="003C6A5E">
        <w:rPr>
          <w:rFonts w:hint="cs"/>
          <w:rtl/>
          <w:lang w:eastAsia="he-IL"/>
        </w:rPr>
        <w:t>הוא מצב ש</w:t>
      </w:r>
      <w:r w:rsidR="00C50C21">
        <w:rPr>
          <w:rFonts w:hint="cs"/>
          <w:rtl/>
          <w:lang w:eastAsia="he-IL"/>
        </w:rPr>
        <w:t>יכול ל</w:t>
      </w:r>
      <w:r w:rsidR="003C6A5E">
        <w:rPr>
          <w:rFonts w:hint="cs"/>
          <w:rtl/>
          <w:lang w:eastAsia="he-IL"/>
        </w:rPr>
        <w:t>ה</w:t>
      </w:r>
      <w:r w:rsidR="00003BC0">
        <w:rPr>
          <w:rFonts w:hint="cs"/>
          <w:rtl/>
          <w:lang w:eastAsia="he-IL"/>
        </w:rPr>
        <w:t>יטיב עם מחצית</w:t>
      </w:r>
      <w:r w:rsidR="00C50C21">
        <w:rPr>
          <w:rFonts w:hint="cs"/>
          <w:rtl/>
          <w:lang w:eastAsia="he-IL"/>
        </w:rPr>
        <w:t xml:space="preserve"> מדייר</w:t>
      </w:r>
      <w:r w:rsidR="00003BC0">
        <w:rPr>
          <w:rFonts w:hint="cs"/>
          <w:rtl/>
          <w:lang w:eastAsia="he-IL"/>
        </w:rPr>
        <w:t>י</w:t>
      </w:r>
      <w:r w:rsidR="00C50C21">
        <w:rPr>
          <w:rFonts w:hint="cs"/>
          <w:rtl/>
          <w:lang w:eastAsia="he-IL"/>
        </w:rPr>
        <w:t xml:space="preserve"> </w:t>
      </w:r>
      <w:r w:rsidR="00003BC0">
        <w:rPr>
          <w:rFonts w:hint="cs"/>
          <w:rtl/>
          <w:lang w:eastAsia="he-IL"/>
        </w:rPr>
        <w:t>הבית המשותף שגרים בצד מזרח</w:t>
      </w:r>
      <w:r w:rsidR="00F52FFC">
        <w:rPr>
          <w:rFonts w:hint="cs"/>
          <w:rtl/>
          <w:lang w:eastAsia="he-IL"/>
        </w:rPr>
        <w:t>,</w:t>
      </w:r>
      <w:r w:rsidR="00254C1B">
        <w:rPr>
          <w:rFonts w:hint="cs"/>
          <w:rtl/>
          <w:lang w:eastAsia="he-IL"/>
        </w:rPr>
        <w:t xml:space="preserve"> </w:t>
      </w:r>
      <w:r w:rsidR="00F52FFC">
        <w:rPr>
          <w:rFonts w:hint="cs"/>
          <w:rtl/>
          <w:lang w:eastAsia="he-IL"/>
        </w:rPr>
        <w:t>ו</w:t>
      </w:r>
      <w:r w:rsidR="003C6A5E">
        <w:rPr>
          <w:rFonts w:hint="cs"/>
          <w:rtl/>
          <w:lang w:eastAsia="he-IL"/>
        </w:rPr>
        <w:t>לא לה</w:t>
      </w:r>
      <w:r w:rsidR="00003BC0">
        <w:rPr>
          <w:rFonts w:hint="cs"/>
          <w:rtl/>
          <w:lang w:eastAsia="he-IL"/>
        </w:rPr>
        <w:t>י</w:t>
      </w:r>
      <w:r w:rsidR="00C50C21">
        <w:rPr>
          <w:rFonts w:hint="cs"/>
          <w:rtl/>
          <w:lang w:eastAsia="he-IL"/>
        </w:rPr>
        <w:t xml:space="preserve">טיב או אפילו </w:t>
      </w:r>
      <w:r w:rsidR="003C6A5E">
        <w:rPr>
          <w:rFonts w:hint="cs"/>
          <w:rtl/>
          <w:lang w:eastAsia="he-IL"/>
        </w:rPr>
        <w:t>לפגוע</w:t>
      </w:r>
      <w:r w:rsidR="00C50C21">
        <w:rPr>
          <w:rFonts w:hint="cs"/>
          <w:rtl/>
          <w:lang w:eastAsia="he-IL"/>
        </w:rPr>
        <w:t xml:space="preserve"> </w:t>
      </w:r>
      <w:r w:rsidR="00003BC0">
        <w:rPr>
          <w:rFonts w:hint="cs"/>
          <w:rtl/>
          <w:lang w:eastAsia="he-IL"/>
        </w:rPr>
        <w:t xml:space="preserve">בחצי השני של הבית </w:t>
      </w:r>
      <w:bookmarkStart w:id="1562" w:name="_ETM_Q1_8821756"/>
      <w:bookmarkEnd w:id="1562"/>
      <w:r w:rsidR="00003BC0">
        <w:rPr>
          <w:rFonts w:hint="cs"/>
          <w:rtl/>
          <w:lang w:eastAsia="he-IL"/>
        </w:rPr>
        <w:t xml:space="preserve">המשותף </w:t>
      </w:r>
      <w:r w:rsidR="00C50C21">
        <w:rPr>
          <w:rFonts w:hint="cs"/>
          <w:rtl/>
          <w:lang w:eastAsia="he-IL"/>
        </w:rPr>
        <w:t>שגר בצד</w:t>
      </w:r>
      <w:r w:rsidR="00003BC0">
        <w:rPr>
          <w:rFonts w:hint="cs"/>
          <w:rtl/>
          <w:lang w:eastAsia="he-IL"/>
        </w:rPr>
        <w:t xml:space="preserve"> מערב. הקביעה מה זה בית</w:t>
      </w:r>
      <w:r w:rsidR="00C50C21">
        <w:rPr>
          <w:rFonts w:hint="cs"/>
          <w:rtl/>
          <w:lang w:eastAsia="he-IL"/>
        </w:rPr>
        <w:t xml:space="preserve"> מסוכן </w:t>
      </w:r>
      <w:r w:rsidR="00003BC0">
        <w:rPr>
          <w:rFonts w:hint="cs"/>
          <w:rtl/>
          <w:lang w:eastAsia="he-IL"/>
        </w:rPr>
        <w:t>גם היא צ</w:t>
      </w:r>
      <w:r w:rsidR="00C50C21">
        <w:rPr>
          <w:rFonts w:hint="cs"/>
          <w:rtl/>
          <w:lang w:eastAsia="he-IL"/>
        </w:rPr>
        <w:t xml:space="preserve">ריכה הגדרה. </w:t>
      </w:r>
    </w:p>
    <w:p w:rsidR="00C50C21" w:rsidRDefault="00C50C21" w:rsidP="00C50C21">
      <w:pPr>
        <w:rPr>
          <w:rtl/>
          <w:lang w:eastAsia="he-IL"/>
        </w:rPr>
      </w:pPr>
    </w:p>
    <w:p w:rsidR="00C50C21" w:rsidRDefault="00C50C21" w:rsidP="00C50C21">
      <w:pPr>
        <w:pStyle w:val="a4"/>
        <w:keepNext/>
        <w:rPr>
          <w:rtl/>
        </w:rPr>
      </w:pPr>
      <w:bookmarkStart w:id="1563" w:name="ET_speaker_5771_70"/>
      <w:r w:rsidRPr="00C50C2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50C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:rsidR="00C50C21" w:rsidRDefault="00C50C21" w:rsidP="00C50C21">
      <w:pPr>
        <w:pStyle w:val="KeepWithNext"/>
        <w:rPr>
          <w:rtl/>
          <w:lang w:eastAsia="he-IL"/>
        </w:rPr>
      </w:pPr>
    </w:p>
    <w:p w:rsidR="00C50C21" w:rsidRDefault="00254C1B" w:rsidP="00F52FFC">
      <w:pPr>
        <w:rPr>
          <w:rtl/>
          <w:lang w:eastAsia="he-IL"/>
        </w:rPr>
      </w:pPr>
      <w:r>
        <w:rPr>
          <w:rFonts w:hint="cs"/>
          <w:rtl/>
          <w:lang w:eastAsia="he-IL"/>
        </w:rPr>
        <w:t>כשנופל בניין לאנשים</w:t>
      </w:r>
      <w:r w:rsidR="00C50C21">
        <w:rPr>
          <w:rFonts w:hint="cs"/>
          <w:rtl/>
          <w:lang w:eastAsia="he-IL"/>
        </w:rPr>
        <w:t xml:space="preserve"> או הם מפונים ממנו, אז אין </w:t>
      </w:r>
      <w:r w:rsidR="003C6A5E">
        <w:rPr>
          <w:rFonts w:hint="cs"/>
          <w:rtl/>
          <w:lang w:eastAsia="he-IL"/>
        </w:rPr>
        <w:t>51%, ה</w:t>
      </w:r>
      <w:r w:rsidR="00C50C21">
        <w:rPr>
          <w:rFonts w:hint="cs"/>
          <w:rtl/>
          <w:lang w:eastAsia="he-IL"/>
        </w:rPr>
        <w:t>ם נאלצי</w:t>
      </w:r>
      <w:r w:rsidR="003C6A5E">
        <w:rPr>
          <w:rFonts w:hint="cs"/>
          <w:rtl/>
          <w:lang w:eastAsia="he-IL"/>
        </w:rPr>
        <w:t>ם בכוח להסכים לבנייה בתנאים הרב</w:t>
      </w:r>
      <w:r w:rsidR="00C50C21">
        <w:rPr>
          <w:rFonts w:hint="cs"/>
          <w:rtl/>
          <w:lang w:eastAsia="he-IL"/>
        </w:rPr>
        <w:t>ה</w:t>
      </w:r>
      <w:r w:rsidR="003C6A5E">
        <w:rPr>
          <w:rFonts w:hint="cs"/>
          <w:rtl/>
          <w:lang w:eastAsia="he-IL"/>
        </w:rPr>
        <w:t xml:space="preserve"> יותר גרועים</w:t>
      </w:r>
      <w:r>
        <w:rPr>
          <w:rFonts w:hint="cs"/>
          <w:rtl/>
          <w:lang w:eastAsia="he-IL"/>
        </w:rPr>
        <w:t>.</w:t>
      </w:r>
      <w:r w:rsidR="003C6A5E">
        <w:rPr>
          <w:rFonts w:hint="cs"/>
          <w:rtl/>
          <w:lang w:eastAsia="he-IL"/>
        </w:rPr>
        <w:t xml:space="preserve"> </w:t>
      </w:r>
      <w:r w:rsidR="00C50C21">
        <w:rPr>
          <w:rFonts w:hint="cs"/>
          <w:rtl/>
          <w:lang w:eastAsia="he-IL"/>
        </w:rPr>
        <w:t xml:space="preserve">הם נמצאים במצב </w:t>
      </w:r>
      <w:r w:rsidR="003C6A5E">
        <w:rPr>
          <w:rFonts w:hint="cs"/>
          <w:rtl/>
          <w:lang w:eastAsia="he-IL"/>
        </w:rPr>
        <w:t>מאוד מאוד בעייתי. ל</w:t>
      </w:r>
      <w:r w:rsidR="00C50C21">
        <w:rPr>
          <w:rFonts w:hint="cs"/>
          <w:rtl/>
          <w:lang w:eastAsia="he-IL"/>
        </w:rPr>
        <w:t>רשות המקו</w:t>
      </w:r>
      <w:r w:rsidR="003C6A5E">
        <w:rPr>
          <w:rFonts w:hint="cs"/>
          <w:rtl/>
          <w:lang w:eastAsia="he-IL"/>
        </w:rPr>
        <w:t>מ</w:t>
      </w:r>
      <w:r w:rsidR="00C50C21">
        <w:rPr>
          <w:rFonts w:hint="cs"/>
          <w:rtl/>
          <w:lang w:eastAsia="he-IL"/>
        </w:rPr>
        <w:t>ית אין כלים לטפל בה</w:t>
      </w:r>
      <w:r w:rsidR="003C6A5E">
        <w:rPr>
          <w:rFonts w:hint="cs"/>
          <w:rtl/>
          <w:lang w:eastAsia="he-IL"/>
        </w:rPr>
        <w:t xml:space="preserve">ם מלבד פלסטר של ימים ראשונים שבהם היא נותנת </w:t>
      </w:r>
      <w:bookmarkStart w:id="1564" w:name="_ETM_Q1_8869640"/>
      <w:bookmarkEnd w:id="1564"/>
      <w:r w:rsidR="003C6A5E">
        <w:rPr>
          <w:rFonts w:hint="cs"/>
          <w:rtl/>
          <w:lang w:eastAsia="he-IL"/>
        </w:rPr>
        <w:t xml:space="preserve">להם מענה כלשהו. אני לא יודע איזה סיוע </w:t>
      </w:r>
      <w:bookmarkStart w:id="1565" w:name="_ETM_Q1_8874431"/>
      <w:bookmarkEnd w:id="1565"/>
      <w:r w:rsidR="003C6A5E">
        <w:rPr>
          <w:rFonts w:hint="cs"/>
          <w:rtl/>
          <w:lang w:eastAsia="he-IL"/>
        </w:rPr>
        <w:t xml:space="preserve">בשכר דירה </w:t>
      </w:r>
      <w:r w:rsidR="00C50C21">
        <w:rPr>
          <w:rFonts w:hint="cs"/>
          <w:rtl/>
          <w:lang w:eastAsia="he-IL"/>
        </w:rPr>
        <w:t>משר</w:t>
      </w:r>
      <w:r w:rsidR="003C6A5E">
        <w:rPr>
          <w:rFonts w:hint="cs"/>
          <w:rtl/>
          <w:lang w:eastAsia="he-IL"/>
        </w:rPr>
        <w:t>ד הש</w:t>
      </w:r>
      <w:r w:rsidR="00C50C21">
        <w:rPr>
          <w:rFonts w:hint="cs"/>
          <w:rtl/>
          <w:lang w:eastAsia="he-IL"/>
        </w:rPr>
        <w:t>י</w:t>
      </w:r>
      <w:r w:rsidR="003C6A5E">
        <w:rPr>
          <w:rFonts w:hint="cs"/>
          <w:rtl/>
          <w:lang w:eastAsia="he-IL"/>
        </w:rPr>
        <w:t>כ</w:t>
      </w:r>
      <w:r w:rsidR="00C50C21">
        <w:rPr>
          <w:rFonts w:hint="cs"/>
          <w:rtl/>
          <w:lang w:eastAsia="he-IL"/>
        </w:rPr>
        <w:t>ו</w:t>
      </w:r>
      <w:r w:rsidR="003C6A5E">
        <w:rPr>
          <w:rFonts w:hint="cs"/>
          <w:rtl/>
          <w:lang w:eastAsia="he-IL"/>
        </w:rPr>
        <w:t>ן נותן</w:t>
      </w:r>
      <w:r>
        <w:rPr>
          <w:rFonts w:hint="cs"/>
          <w:rtl/>
          <w:lang w:eastAsia="he-IL"/>
        </w:rPr>
        <w:t>,</w:t>
      </w:r>
      <w:r w:rsidR="003C6A5E">
        <w:rPr>
          <w:rFonts w:hint="cs"/>
          <w:rtl/>
          <w:lang w:eastAsia="he-IL"/>
        </w:rPr>
        <w:t xml:space="preserve"> וגם על בסיס איזה </w:t>
      </w:r>
      <w:bookmarkStart w:id="1566" w:name="_ETM_Q1_8878005"/>
      <w:bookmarkEnd w:id="1566"/>
      <w:r w:rsidR="003C6A5E">
        <w:rPr>
          <w:rFonts w:hint="cs"/>
          <w:rtl/>
          <w:lang w:eastAsia="he-IL"/>
        </w:rPr>
        <w:t xml:space="preserve">חוק הוא נותן אותו. </w:t>
      </w:r>
      <w:r w:rsidR="00C50C21">
        <w:rPr>
          <w:rFonts w:hint="cs"/>
          <w:rtl/>
          <w:lang w:eastAsia="he-IL"/>
        </w:rPr>
        <w:t>בס</w:t>
      </w:r>
      <w:r w:rsidR="003C6A5E">
        <w:rPr>
          <w:rFonts w:hint="cs"/>
          <w:rtl/>
          <w:lang w:eastAsia="he-IL"/>
        </w:rPr>
        <w:t>ו</w:t>
      </w:r>
      <w:r w:rsidR="00C50C21">
        <w:rPr>
          <w:rFonts w:hint="cs"/>
          <w:rtl/>
          <w:lang w:eastAsia="he-IL"/>
        </w:rPr>
        <w:t>ף נוצר מצב שאחרי שה</w:t>
      </w:r>
      <w:r w:rsidR="003C6A5E">
        <w:rPr>
          <w:rFonts w:hint="cs"/>
          <w:rtl/>
          <w:lang w:eastAsia="he-IL"/>
        </w:rPr>
        <w:t>ב</w:t>
      </w:r>
      <w:r w:rsidR="00C50C21">
        <w:rPr>
          <w:rFonts w:hint="cs"/>
          <w:rtl/>
          <w:lang w:eastAsia="he-IL"/>
        </w:rPr>
        <w:t xml:space="preserve">ניין נופל </w:t>
      </w:r>
      <w:r w:rsidR="003C6A5E">
        <w:rPr>
          <w:rFonts w:hint="cs"/>
          <w:rtl/>
          <w:lang w:eastAsia="he-IL"/>
        </w:rPr>
        <w:t>הם מחליטים</w:t>
      </w:r>
      <w:r w:rsidR="00C50C21">
        <w:rPr>
          <w:rFonts w:hint="cs"/>
          <w:rtl/>
          <w:lang w:eastAsia="he-IL"/>
        </w:rPr>
        <w:t xml:space="preserve"> בת</w:t>
      </w:r>
      <w:r w:rsidR="003C6A5E">
        <w:rPr>
          <w:rFonts w:hint="cs"/>
          <w:rtl/>
          <w:lang w:eastAsia="he-IL"/>
        </w:rPr>
        <w:t xml:space="preserve">נאים הכי גרועים שהם נמצאים בהם. </w:t>
      </w:r>
      <w:r w:rsidR="00C50C21">
        <w:rPr>
          <w:rFonts w:hint="cs"/>
          <w:rtl/>
          <w:lang w:eastAsia="he-IL"/>
        </w:rPr>
        <w:t xml:space="preserve">הם </w:t>
      </w:r>
      <w:r w:rsidR="003C6A5E">
        <w:rPr>
          <w:rFonts w:hint="cs"/>
          <w:rtl/>
          <w:lang w:eastAsia="he-IL"/>
        </w:rPr>
        <w:t xml:space="preserve">חייבים </w:t>
      </w:r>
      <w:r w:rsidR="00C50C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הסכים לקבלן</w:t>
      </w:r>
      <w:r w:rsidR="003C6A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3C6A5E">
        <w:rPr>
          <w:rFonts w:hint="cs"/>
          <w:rtl/>
          <w:lang w:eastAsia="he-IL"/>
        </w:rPr>
        <w:t xml:space="preserve">עכשיו יכול להגיד </w:t>
      </w:r>
      <w:bookmarkStart w:id="1567" w:name="_ETM_Q1_8890128"/>
      <w:bookmarkEnd w:id="1567"/>
      <w:r w:rsidR="003C6A5E">
        <w:rPr>
          <w:rFonts w:hint="cs"/>
          <w:rtl/>
          <w:lang w:eastAsia="he-IL"/>
        </w:rPr>
        <w:t>להם מה שהוא רוצה</w:t>
      </w:r>
      <w:r w:rsidR="00F52FFC">
        <w:rPr>
          <w:rFonts w:hint="cs"/>
          <w:rtl/>
          <w:lang w:eastAsia="he-IL"/>
        </w:rPr>
        <w:t>.</w:t>
      </w:r>
      <w:r w:rsidR="003C6A5E">
        <w:rPr>
          <w:rFonts w:hint="cs"/>
          <w:rtl/>
          <w:lang w:eastAsia="he-IL"/>
        </w:rPr>
        <w:t xml:space="preserve"> </w:t>
      </w:r>
      <w:r w:rsidR="00C50C21">
        <w:rPr>
          <w:rFonts w:hint="cs"/>
          <w:rtl/>
          <w:lang w:eastAsia="he-IL"/>
        </w:rPr>
        <w:t xml:space="preserve"> </w:t>
      </w:r>
    </w:p>
    <w:p w:rsidR="00C50C21" w:rsidRDefault="00C50C21" w:rsidP="00C50C21">
      <w:pPr>
        <w:rPr>
          <w:rtl/>
          <w:lang w:eastAsia="he-IL"/>
        </w:rPr>
      </w:pPr>
    </w:p>
    <w:p w:rsidR="003C6A5E" w:rsidRDefault="003C6A5E" w:rsidP="003C6A5E">
      <w:pPr>
        <w:pStyle w:val="af9"/>
        <w:keepNext/>
        <w:rPr>
          <w:rtl/>
          <w:lang w:eastAsia="he-IL"/>
        </w:rPr>
      </w:pPr>
      <w:bookmarkStart w:id="1568" w:name="ET_guest_ארז_קמיניץ_331"/>
      <w:r w:rsidRPr="003C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3C6A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8"/>
    </w:p>
    <w:p w:rsidR="003C6A5E" w:rsidRDefault="003C6A5E" w:rsidP="003C6A5E">
      <w:pPr>
        <w:pStyle w:val="KeepWithNext"/>
        <w:rPr>
          <w:rtl/>
          <w:lang w:eastAsia="he-IL"/>
        </w:rPr>
      </w:pPr>
    </w:p>
    <w:p w:rsidR="00C50C21" w:rsidRDefault="003C6A5E" w:rsidP="003C6A5E">
      <w:pPr>
        <w:rPr>
          <w:rtl/>
          <w:lang w:eastAsia="he-IL"/>
        </w:rPr>
      </w:pPr>
      <w:bookmarkStart w:id="1569" w:name="_ETM_Q1_8896971"/>
      <w:bookmarkStart w:id="1570" w:name="_ETM_Q1_8897091"/>
      <w:bookmarkEnd w:id="1569"/>
      <w:bookmarkEnd w:id="1570"/>
      <w:r>
        <w:rPr>
          <w:rFonts w:hint="cs"/>
          <w:rtl/>
          <w:lang w:eastAsia="he-IL"/>
        </w:rPr>
        <w:t>אני לא מסכים בהכרח ש</w:t>
      </w:r>
      <w:r w:rsidR="00C50C21">
        <w:rPr>
          <w:rFonts w:hint="cs"/>
          <w:rtl/>
          <w:lang w:eastAsia="he-IL"/>
        </w:rPr>
        <w:t>זה המצ</w:t>
      </w:r>
      <w:r w:rsidR="007A7EF7">
        <w:rPr>
          <w:rFonts w:hint="cs"/>
          <w:rtl/>
          <w:lang w:eastAsia="he-IL"/>
        </w:rPr>
        <w:t>ב הבעייתי ביותר שהם נמצאים בו. ב</w:t>
      </w:r>
      <w:r w:rsidR="00C50C21">
        <w:rPr>
          <w:rFonts w:hint="cs"/>
          <w:rtl/>
          <w:lang w:eastAsia="he-IL"/>
        </w:rPr>
        <w:t>מצב שבו הבניין קורס אתה יכול לעשות מכרז בין קבלנים ולמצוא את</w:t>
      </w:r>
      <w:r w:rsidR="007A7EF7">
        <w:rPr>
          <w:rFonts w:hint="cs"/>
          <w:rtl/>
          <w:lang w:eastAsia="he-IL"/>
        </w:rPr>
        <w:t xml:space="preserve"> - -</w:t>
      </w:r>
      <w:r w:rsidR="00C50C21">
        <w:rPr>
          <w:rFonts w:hint="cs"/>
          <w:rtl/>
          <w:lang w:eastAsia="he-IL"/>
        </w:rPr>
        <w:t xml:space="preserve"> </w:t>
      </w:r>
    </w:p>
    <w:p w:rsidR="00C50C21" w:rsidRDefault="00C50C21" w:rsidP="00C50C21">
      <w:pPr>
        <w:rPr>
          <w:rtl/>
          <w:lang w:eastAsia="he-IL"/>
        </w:rPr>
      </w:pPr>
    </w:p>
    <w:p w:rsidR="00C50C21" w:rsidRDefault="00C50C21" w:rsidP="00C50C21">
      <w:pPr>
        <w:pStyle w:val="a4"/>
        <w:keepNext/>
        <w:rPr>
          <w:rtl/>
        </w:rPr>
      </w:pPr>
      <w:bookmarkStart w:id="1571" w:name="ET_speaker_5771_71"/>
      <w:r w:rsidRPr="00C50C2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50C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1"/>
    </w:p>
    <w:p w:rsidR="00C50C21" w:rsidRDefault="00C50C21" w:rsidP="00C50C21">
      <w:pPr>
        <w:pStyle w:val="KeepWithNext"/>
        <w:rPr>
          <w:rtl/>
          <w:lang w:eastAsia="he-IL"/>
        </w:rPr>
      </w:pPr>
    </w:p>
    <w:p w:rsidR="00C50C21" w:rsidRDefault="00C50C21" w:rsidP="00C50C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לו בית. </w:t>
      </w:r>
    </w:p>
    <w:p w:rsidR="00C50C21" w:rsidRDefault="00C50C21" w:rsidP="00C50C21">
      <w:pPr>
        <w:rPr>
          <w:rtl/>
          <w:lang w:eastAsia="he-IL"/>
        </w:rPr>
      </w:pPr>
    </w:p>
    <w:p w:rsidR="007A7EF7" w:rsidRDefault="007A7EF7" w:rsidP="007A7EF7">
      <w:pPr>
        <w:pStyle w:val="af9"/>
        <w:keepNext/>
        <w:rPr>
          <w:rtl/>
          <w:lang w:eastAsia="he-IL"/>
        </w:rPr>
      </w:pPr>
      <w:bookmarkStart w:id="1572" w:name="_ETM_Q1_8911749"/>
      <w:bookmarkStart w:id="1573" w:name="ET_guest_ארז_קמיניץ_332"/>
      <w:bookmarkEnd w:id="1572"/>
      <w:r w:rsidRPr="007A7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7A7E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3"/>
    </w:p>
    <w:p w:rsidR="007A7EF7" w:rsidRDefault="007A7EF7" w:rsidP="007A7EF7">
      <w:pPr>
        <w:pStyle w:val="KeepWithNext"/>
        <w:rPr>
          <w:rtl/>
          <w:lang w:eastAsia="he-IL"/>
        </w:rPr>
      </w:pPr>
    </w:p>
    <w:p w:rsidR="00C50C21" w:rsidRDefault="007A7EF7" w:rsidP="009D709F">
      <w:pPr>
        <w:rPr>
          <w:rtl/>
          <w:lang w:eastAsia="he-IL"/>
        </w:rPr>
      </w:pPr>
      <w:bookmarkStart w:id="1574" w:name="_ETM_Q1_8912312"/>
      <w:bookmarkStart w:id="1575" w:name="_ETM_Q1_8912360"/>
      <w:bookmarkEnd w:id="1574"/>
      <w:bookmarkEnd w:id="1575"/>
      <w:r>
        <w:rPr>
          <w:rFonts w:hint="cs"/>
          <w:rtl/>
          <w:lang w:eastAsia="he-IL"/>
        </w:rPr>
        <w:t>תאמין לי שלח</w:t>
      </w:r>
      <w:r w:rsidR="00C50C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</w:t>
      </w:r>
      <w:r w:rsidR="00C50C21">
        <w:rPr>
          <w:rFonts w:hint="cs"/>
          <w:rtl/>
          <w:lang w:eastAsia="he-IL"/>
        </w:rPr>
        <w:t xml:space="preserve">ת האדמה </w:t>
      </w:r>
      <w:r>
        <w:rPr>
          <w:rFonts w:hint="cs"/>
          <w:rtl/>
          <w:lang w:eastAsia="he-IL"/>
        </w:rPr>
        <w:t xml:space="preserve">של הבניין </w:t>
      </w:r>
      <w:r w:rsidR="00C50C21">
        <w:rPr>
          <w:rFonts w:hint="cs"/>
          <w:rtl/>
          <w:lang w:eastAsia="he-IL"/>
        </w:rPr>
        <w:t xml:space="preserve">שקרס </w:t>
      </w:r>
      <w:r>
        <w:rPr>
          <w:rFonts w:hint="cs"/>
          <w:rtl/>
          <w:lang w:eastAsia="he-IL"/>
        </w:rPr>
        <w:t xml:space="preserve">בחולון כבר </w:t>
      </w:r>
      <w:r w:rsidR="00C50C21">
        <w:rPr>
          <w:rFonts w:hint="cs"/>
          <w:rtl/>
          <w:lang w:eastAsia="he-IL"/>
        </w:rPr>
        <w:t>סופחו א</w:t>
      </w:r>
      <w:r>
        <w:rPr>
          <w:rFonts w:hint="cs"/>
          <w:rtl/>
          <w:lang w:eastAsia="he-IL"/>
        </w:rPr>
        <w:t xml:space="preserve">י אלו </w:t>
      </w:r>
      <w:bookmarkStart w:id="1576" w:name="_ETM_Q1_8920528"/>
      <w:bookmarkEnd w:id="1576"/>
      <w:r>
        <w:rPr>
          <w:rFonts w:hint="cs"/>
          <w:rtl/>
          <w:lang w:eastAsia="he-IL"/>
        </w:rPr>
        <w:t xml:space="preserve">יזמים של התחדשות עירונית. </w:t>
      </w:r>
      <w:r w:rsidR="00C50C21">
        <w:rPr>
          <w:rFonts w:hint="cs"/>
          <w:rtl/>
          <w:lang w:eastAsia="he-IL"/>
        </w:rPr>
        <w:t>רק בגלל שרוב מס</w:t>
      </w:r>
      <w:r>
        <w:rPr>
          <w:rFonts w:hint="cs"/>
          <w:rtl/>
          <w:lang w:eastAsia="he-IL"/>
        </w:rPr>
        <w:t>ו</w:t>
      </w:r>
      <w:r w:rsidR="00C50C21">
        <w:rPr>
          <w:rFonts w:hint="cs"/>
          <w:rtl/>
          <w:lang w:eastAsia="he-IL"/>
        </w:rPr>
        <w:t xml:space="preserve">ים מחובר ליזם אחד, </w:t>
      </w:r>
      <w:r>
        <w:rPr>
          <w:rFonts w:hint="cs"/>
          <w:rtl/>
          <w:lang w:eastAsia="he-IL"/>
        </w:rPr>
        <w:t>רוב מסוים רגעי, צריך לקבל את הבח</w:t>
      </w:r>
      <w:r w:rsidR="00C50C2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C50C21">
        <w:rPr>
          <w:rFonts w:hint="cs"/>
          <w:rtl/>
          <w:lang w:eastAsia="he-IL"/>
        </w:rPr>
        <w:t xml:space="preserve">ה של אותו יזם? </w:t>
      </w:r>
      <w:r w:rsidR="009D709F">
        <w:rPr>
          <w:rFonts w:hint="cs"/>
          <w:rtl/>
          <w:lang w:eastAsia="he-IL"/>
        </w:rPr>
        <w:t xml:space="preserve">מה, </w:t>
      </w:r>
      <w:r>
        <w:rPr>
          <w:rFonts w:hint="cs"/>
          <w:rtl/>
          <w:lang w:eastAsia="he-IL"/>
        </w:rPr>
        <w:t>אנ</w:t>
      </w:r>
      <w:r w:rsidR="00C50C21">
        <w:rPr>
          <w:rFonts w:hint="cs"/>
          <w:rtl/>
          <w:lang w:eastAsia="he-IL"/>
        </w:rPr>
        <w:t>חנו משסים את הדי</w:t>
      </w:r>
      <w:r>
        <w:rPr>
          <w:rFonts w:hint="cs"/>
          <w:rtl/>
          <w:lang w:eastAsia="he-IL"/>
        </w:rPr>
        <w:t>י</w:t>
      </w:r>
      <w:r w:rsidR="00C50C21">
        <w:rPr>
          <w:rFonts w:hint="cs"/>
          <w:rtl/>
          <w:lang w:eastAsia="he-IL"/>
        </w:rPr>
        <w:t xml:space="preserve">רים </w:t>
      </w:r>
      <w:r>
        <w:rPr>
          <w:rFonts w:hint="cs"/>
          <w:rtl/>
          <w:lang w:eastAsia="he-IL"/>
        </w:rPr>
        <w:t xml:space="preserve">אחד בשני על רוב </w:t>
      </w:r>
      <w:bookmarkStart w:id="1577" w:name="_ETM_Q1_8939282"/>
      <w:bookmarkEnd w:id="1577"/>
      <w:r>
        <w:rPr>
          <w:rFonts w:hint="cs"/>
          <w:rtl/>
          <w:lang w:eastAsia="he-IL"/>
        </w:rPr>
        <w:t xml:space="preserve">רגעי כזה או אחר? </w:t>
      </w:r>
      <w:r w:rsidR="00C50C21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בכלל</w:t>
      </w:r>
      <w:r w:rsidR="00C50C21">
        <w:rPr>
          <w:rFonts w:hint="cs"/>
          <w:rtl/>
          <w:lang w:eastAsia="he-IL"/>
        </w:rPr>
        <w:t xml:space="preserve"> לא יודע להגדיר </w:t>
      </w:r>
      <w:r w:rsidR="009D709F">
        <w:rPr>
          <w:rFonts w:hint="cs"/>
          <w:rtl/>
          <w:lang w:eastAsia="he-IL"/>
        </w:rPr>
        <w:t>את הקבוצה הזאת,</w:t>
      </w:r>
      <w:r>
        <w:rPr>
          <w:rFonts w:hint="cs"/>
          <w:rtl/>
          <w:lang w:eastAsia="he-IL"/>
        </w:rPr>
        <w:t xml:space="preserve"> </w:t>
      </w:r>
      <w:bookmarkStart w:id="1578" w:name="_ETM_Q1_8942616"/>
      <w:bookmarkEnd w:id="1578"/>
      <w:r>
        <w:rPr>
          <w:rFonts w:hint="cs"/>
          <w:rtl/>
          <w:lang w:eastAsia="he-IL"/>
        </w:rPr>
        <w:t xml:space="preserve">אני </w:t>
      </w:r>
      <w:r w:rsidR="009D709F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לא יודע להגדיר </w:t>
      </w:r>
      <w:r w:rsidR="00C50C21">
        <w:rPr>
          <w:rFonts w:hint="cs"/>
          <w:rtl/>
          <w:lang w:eastAsia="he-IL"/>
        </w:rPr>
        <w:t xml:space="preserve">על איזה בתים מדובר. </w:t>
      </w:r>
      <w:r>
        <w:rPr>
          <w:rFonts w:hint="cs"/>
          <w:rtl/>
          <w:lang w:eastAsia="he-IL"/>
        </w:rPr>
        <w:t xml:space="preserve">מה זה בתים מסוכנים? </w:t>
      </w:r>
      <w:r w:rsidR="00C50C21">
        <w:rPr>
          <w:rFonts w:hint="cs"/>
          <w:rtl/>
          <w:lang w:eastAsia="he-IL"/>
        </w:rPr>
        <w:t>אם הב</w:t>
      </w:r>
      <w:r>
        <w:rPr>
          <w:rFonts w:hint="cs"/>
          <w:rtl/>
          <w:lang w:eastAsia="he-IL"/>
        </w:rPr>
        <w:t>ית מסוכן והוא מט ליפול מחר בבוק</w:t>
      </w:r>
      <w:r w:rsidR="00C50C2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,</w:t>
      </w:r>
      <w:r w:rsidR="00C50C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r w:rsidR="00C50C21">
        <w:rPr>
          <w:rFonts w:hint="cs"/>
          <w:rtl/>
          <w:lang w:eastAsia="he-IL"/>
        </w:rPr>
        <w:t xml:space="preserve">תכבדו </w:t>
      </w:r>
      <w:r>
        <w:rPr>
          <w:rFonts w:hint="cs"/>
          <w:rtl/>
          <w:lang w:eastAsia="he-IL"/>
        </w:rPr>
        <w:t>ו</w:t>
      </w:r>
      <w:r w:rsidR="00C50C21">
        <w:rPr>
          <w:rFonts w:hint="cs"/>
          <w:rtl/>
          <w:lang w:eastAsia="he-IL"/>
        </w:rPr>
        <w:t>נטפל בזה</w:t>
      </w:r>
      <w:r>
        <w:rPr>
          <w:rFonts w:hint="cs"/>
          <w:rtl/>
          <w:lang w:eastAsia="he-IL"/>
        </w:rPr>
        <w:t xml:space="preserve"> באמצעות </w:t>
      </w:r>
      <w:bookmarkStart w:id="1579" w:name="_ETM_Q1_8952976"/>
      <w:bookmarkEnd w:id="1579"/>
      <w:r>
        <w:rPr>
          <w:rFonts w:hint="cs"/>
          <w:rtl/>
          <w:lang w:eastAsia="he-IL"/>
        </w:rPr>
        <w:t>חוק.</w:t>
      </w:r>
    </w:p>
    <w:p w:rsidR="00C50C21" w:rsidRDefault="00C50C21" w:rsidP="00C50C21">
      <w:pPr>
        <w:rPr>
          <w:rtl/>
          <w:lang w:eastAsia="he-IL"/>
        </w:rPr>
      </w:pPr>
    </w:p>
    <w:p w:rsidR="00C50C21" w:rsidRDefault="00C50C21" w:rsidP="00C50C21">
      <w:pPr>
        <w:rPr>
          <w:rtl/>
          <w:lang w:eastAsia="he-IL"/>
        </w:rPr>
      </w:pPr>
    </w:p>
    <w:p w:rsidR="00C50C21" w:rsidRDefault="00C50C21" w:rsidP="00C50C21">
      <w:pPr>
        <w:pStyle w:val="a4"/>
        <w:keepNext/>
        <w:rPr>
          <w:rtl/>
        </w:rPr>
      </w:pPr>
      <w:bookmarkStart w:id="1580" w:name="ET_speaker_5771_72"/>
      <w:r w:rsidRPr="00C50C2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50C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"/>
    </w:p>
    <w:p w:rsidR="00C50C21" w:rsidRDefault="00C50C21" w:rsidP="00C50C21">
      <w:pPr>
        <w:pStyle w:val="KeepWithNext"/>
        <w:rPr>
          <w:rtl/>
          <w:lang w:eastAsia="he-IL"/>
        </w:rPr>
      </w:pPr>
    </w:p>
    <w:p w:rsidR="00C50C21" w:rsidRDefault="00C50C21" w:rsidP="001077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התרופה? אני מבין מה לא, </w:t>
      </w:r>
      <w:r w:rsidR="00F52FFC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עוד לא הבנתי מה כן. </w:t>
      </w:r>
    </w:p>
    <w:p w:rsidR="00C50C21" w:rsidRDefault="00C50C21" w:rsidP="00C50C21">
      <w:pPr>
        <w:rPr>
          <w:rtl/>
          <w:lang w:eastAsia="he-IL"/>
        </w:rPr>
      </w:pPr>
    </w:p>
    <w:p w:rsidR="00956227" w:rsidRDefault="00956227" w:rsidP="00956227">
      <w:pPr>
        <w:pStyle w:val="af9"/>
        <w:keepNext/>
        <w:rPr>
          <w:rtl/>
          <w:lang w:eastAsia="he-IL"/>
        </w:rPr>
      </w:pPr>
      <w:bookmarkStart w:id="1581" w:name="_ETM_Q1_8965088"/>
      <w:bookmarkStart w:id="1582" w:name="ET_guest_ארז_קמיניץ_333"/>
      <w:bookmarkEnd w:id="1581"/>
      <w:r w:rsidRPr="00956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9562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2"/>
    </w:p>
    <w:p w:rsidR="00956227" w:rsidRDefault="00956227" w:rsidP="00956227">
      <w:pPr>
        <w:pStyle w:val="KeepWithNext"/>
        <w:rPr>
          <w:rtl/>
          <w:lang w:eastAsia="he-IL"/>
        </w:rPr>
      </w:pPr>
    </w:p>
    <w:p w:rsidR="00C50C21" w:rsidRDefault="00956227" w:rsidP="00956227">
      <w:pPr>
        <w:rPr>
          <w:rtl/>
          <w:lang w:eastAsia="he-IL"/>
        </w:rPr>
      </w:pPr>
      <w:bookmarkStart w:id="1583" w:name="_ETM_Q1_8965677"/>
      <w:bookmarkStart w:id="1584" w:name="_ETM_Q1_8965732"/>
      <w:bookmarkEnd w:id="1583"/>
      <w:bookmarkEnd w:id="1584"/>
      <w:r>
        <w:rPr>
          <w:rFonts w:hint="cs"/>
          <w:rtl/>
          <w:lang w:eastAsia="he-IL"/>
        </w:rPr>
        <w:t>ממשלת</w:t>
      </w:r>
      <w:r w:rsidR="00C50C21">
        <w:rPr>
          <w:rFonts w:hint="cs"/>
          <w:rtl/>
          <w:lang w:eastAsia="he-IL"/>
        </w:rPr>
        <w:t xml:space="preserve"> ישראל מתכנסת כעת חיה בשאלה איך לפתור את הבעיה של המבנים המסוכנים. יש פה </w:t>
      </w:r>
      <w:r>
        <w:rPr>
          <w:rFonts w:hint="cs"/>
          <w:rtl/>
          <w:lang w:eastAsia="he-IL"/>
        </w:rPr>
        <w:t>סוגיה נפרדת לחלוטין</w:t>
      </w:r>
      <w:r w:rsidR="00F52F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שרק חלקה מבוטא</w:t>
      </w:r>
      <w:r w:rsidR="00AB7A0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באמצעות </w:t>
      </w:r>
      <w:bookmarkStart w:id="1585" w:name="_ETM_Q1_8978481"/>
      <w:bookmarkEnd w:id="1585"/>
      <w:r>
        <w:rPr>
          <w:rFonts w:hint="cs"/>
          <w:rtl/>
          <w:lang w:eastAsia="he-IL"/>
        </w:rPr>
        <w:t xml:space="preserve">פרויקטים להתחדשות עירונית. </w:t>
      </w:r>
      <w:r w:rsidR="00C50C21">
        <w:rPr>
          <w:rFonts w:hint="cs"/>
          <w:rtl/>
          <w:lang w:eastAsia="he-IL"/>
        </w:rPr>
        <w:t>יש מבנים מסוכנים שאין להם בכל</w:t>
      </w:r>
      <w:r>
        <w:rPr>
          <w:rFonts w:hint="cs"/>
          <w:rtl/>
          <w:lang w:eastAsia="he-IL"/>
        </w:rPr>
        <w:t>ל תוחלת בהתחדשות עירונית,</w:t>
      </w:r>
      <w:r w:rsidR="00C50C21">
        <w:rPr>
          <w:rFonts w:hint="cs"/>
          <w:rtl/>
          <w:lang w:eastAsia="he-IL"/>
        </w:rPr>
        <w:t xml:space="preserve"> </w:t>
      </w:r>
      <w:r w:rsidR="00AB7A0C">
        <w:rPr>
          <w:rFonts w:hint="cs"/>
          <w:rtl/>
          <w:lang w:eastAsia="he-IL"/>
        </w:rPr>
        <w:t>ו</w:t>
      </w:r>
      <w:r w:rsidR="00C50C21">
        <w:rPr>
          <w:rFonts w:hint="cs"/>
          <w:rtl/>
          <w:lang w:eastAsia="he-IL"/>
        </w:rPr>
        <w:t>יש מבנים מסוכנ</w:t>
      </w:r>
      <w:r>
        <w:rPr>
          <w:rFonts w:hint="cs"/>
          <w:rtl/>
          <w:lang w:eastAsia="he-IL"/>
        </w:rPr>
        <w:t>י</w:t>
      </w:r>
      <w:r w:rsidR="00C50C21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שמתמוטטים מחר בבוקר</w:t>
      </w:r>
      <w:r w:rsidR="00C50C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C50C21">
        <w:rPr>
          <w:rFonts w:hint="cs"/>
          <w:rtl/>
          <w:lang w:eastAsia="he-IL"/>
        </w:rPr>
        <w:t xml:space="preserve">עד שתגיע לרוב של מעל </w:t>
      </w:r>
      <w:r>
        <w:rPr>
          <w:rFonts w:hint="cs"/>
          <w:rtl/>
          <w:lang w:eastAsia="he-IL"/>
        </w:rPr>
        <w:t>50%</w:t>
      </w:r>
      <w:r w:rsidR="00C50C21">
        <w:rPr>
          <w:rFonts w:hint="cs"/>
          <w:rtl/>
          <w:lang w:eastAsia="he-IL"/>
        </w:rPr>
        <w:t xml:space="preserve"> לא י</w:t>
      </w:r>
      <w:r>
        <w:rPr>
          <w:rFonts w:hint="cs"/>
          <w:rtl/>
          <w:lang w:eastAsia="he-IL"/>
        </w:rPr>
        <w:t>עזור, אתה צריך לטפל בהם באופן מידי. זו סוגיה נפרדת לחלוטין, זו לא</w:t>
      </w:r>
      <w:r w:rsidR="00C50C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</w:t>
      </w:r>
      <w:r w:rsidR="00C50C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</w:t>
      </w:r>
      <w:r w:rsidR="00C50C21">
        <w:rPr>
          <w:rFonts w:hint="cs"/>
          <w:rtl/>
          <w:lang w:eastAsia="he-IL"/>
        </w:rPr>
        <w:t>יה שאנחנ</w:t>
      </w:r>
      <w:r>
        <w:rPr>
          <w:rFonts w:hint="cs"/>
          <w:rtl/>
          <w:lang w:eastAsia="he-IL"/>
        </w:rPr>
        <w:t xml:space="preserve">ו </w:t>
      </w:r>
      <w:r w:rsidR="00C50C21">
        <w:rPr>
          <w:rFonts w:hint="cs"/>
          <w:rtl/>
          <w:lang w:eastAsia="he-IL"/>
        </w:rPr>
        <w:t xml:space="preserve">עוסקים בה. </w:t>
      </w:r>
      <w:bookmarkStart w:id="1586" w:name="_ETM_Q1_9005317"/>
      <w:bookmarkEnd w:id="1586"/>
      <w:r>
        <w:rPr>
          <w:rFonts w:hint="cs"/>
          <w:rtl/>
          <w:lang w:eastAsia="he-IL"/>
        </w:rPr>
        <w:t xml:space="preserve">אתם אומרים: בוא </w:t>
      </w:r>
      <w:r w:rsidR="00C50C21">
        <w:rPr>
          <w:rFonts w:hint="cs"/>
          <w:rtl/>
          <w:lang w:eastAsia="he-IL"/>
        </w:rPr>
        <w:t xml:space="preserve">נוריד את הרוב למעל </w:t>
      </w:r>
      <w:r>
        <w:rPr>
          <w:rFonts w:hint="cs"/>
          <w:rtl/>
          <w:lang w:eastAsia="he-IL"/>
        </w:rPr>
        <w:t>50%</w:t>
      </w:r>
      <w:r w:rsidR="00C50C21">
        <w:rPr>
          <w:rFonts w:hint="cs"/>
          <w:rtl/>
          <w:lang w:eastAsia="he-IL"/>
        </w:rPr>
        <w:t xml:space="preserve"> לכל הפ</w:t>
      </w:r>
      <w:r>
        <w:rPr>
          <w:rFonts w:hint="cs"/>
          <w:rtl/>
          <w:lang w:eastAsia="he-IL"/>
        </w:rPr>
        <w:t>רויקטים בהתחדשות עירונית, כי ברוב</w:t>
      </w:r>
      <w:r w:rsidR="00C50C21">
        <w:rPr>
          <w:rFonts w:hint="cs"/>
          <w:rtl/>
          <w:lang w:eastAsia="he-IL"/>
        </w:rPr>
        <w:t xml:space="preserve"> הפרויקטים של התחדשות עירונית אפשר להגיד </w:t>
      </w:r>
      <w:r>
        <w:rPr>
          <w:rFonts w:hint="cs"/>
          <w:rtl/>
          <w:lang w:eastAsia="he-IL"/>
        </w:rPr>
        <w:t xml:space="preserve">באופן סתמי, כללי, כוללני </w:t>
      </w:r>
      <w:r w:rsidR="00C50C21">
        <w:rPr>
          <w:rFonts w:hint="cs"/>
          <w:rtl/>
          <w:lang w:eastAsia="he-IL"/>
        </w:rPr>
        <w:t>שהבנ</w:t>
      </w:r>
      <w:r>
        <w:rPr>
          <w:rFonts w:hint="cs"/>
          <w:rtl/>
          <w:lang w:eastAsia="he-IL"/>
        </w:rPr>
        <w:t>י</w:t>
      </w:r>
      <w:r w:rsidR="00C50C21">
        <w:rPr>
          <w:rFonts w:hint="cs"/>
          <w:rtl/>
          <w:lang w:eastAsia="he-IL"/>
        </w:rPr>
        <w:t xml:space="preserve">ין מסוכן. </w:t>
      </w:r>
    </w:p>
    <w:p w:rsidR="00C50C21" w:rsidRDefault="00C50C21" w:rsidP="00C50C21">
      <w:pPr>
        <w:rPr>
          <w:rtl/>
          <w:lang w:eastAsia="he-IL"/>
        </w:rPr>
      </w:pPr>
    </w:p>
    <w:p w:rsidR="00C50C21" w:rsidRDefault="00C50C21" w:rsidP="00C50C21">
      <w:pPr>
        <w:pStyle w:val="a4"/>
        <w:keepNext/>
        <w:rPr>
          <w:rtl/>
        </w:rPr>
      </w:pPr>
      <w:bookmarkStart w:id="1587" w:name="ET_speaker_6275_73"/>
      <w:r w:rsidRPr="00C50C21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50C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"/>
    </w:p>
    <w:p w:rsidR="00C50C21" w:rsidRDefault="00C50C21" w:rsidP="00C50C21">
      <w:pPr>
        <w:pStyle w:val="KeepWithNext"/>
        <w:rPr>
          <w:rtl/>
          <w:lang w:eastAsia="he-IL"/>
        </w:rPr>
      </w:pPr>
    </w:p>
    <w:p w:rsidR="00C50C21" w:rsidRDefault="00C50C21" w:rsidP="00C50C2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קשור.</w:t>
      </w:r>
    </w:p>
    <w:p w:rsidR="00C50C21" w:rsidRDefault="00C50C21" w:rsidP="00C50C21">
      <w:pPr>
        <w:rPr>
          <w:rtl/>
          <w:lang w:eastAsia="he-IL"/>
        </w:rPr>
      </w:pPr>
    </w:p>
    <w:p w:rsidR="00956227" w:rsidRDefault="00956227" w:rsidP="00956227">
      <w:pPr>
        <w:pStyle w:val="af9"/>
        <w:keepNext/>
        <w:rPr>
          <w:rtl/>
          <w:lang w:eastAsia="he-IL"/>
        </w:rPr>
      </w:pPr>
      <w:bookmarkStart w:id="1588" w:name="_ETM_Q1_9017464"/>
      <w:bookmarkStart w:id="1589" w:name="ET_guest_ארז_קמיניץ_334"/>
      <w:bookmarkEnd w:id="1588"/>
      <w:r w:rsidRPr="00956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9562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9"/>
    </w:p>
    <w:p w:rsidR="00956227" w:rsidRDefault="00956227" w:rsidP="00956227">
      <w:pPr>
        <w:pStyle w:val="KeepWithNext"/>
        <w:rPr>
          <w:rtl/>
          <w:lang w:eastAsia="he-IL"/>
        </w:rPr>
      </w:pPr>
    </w:p>
    <w:p w:rsidR="00C50C21" w:rsidRDefault="00EA6075" w:rsidP="00CE2B62">
      <w:pPr>
        <w:rPr>
          <w:rtl/>
          <w:lang w:eastAsia="he-IL"/>
        </w:rPr>
      </w:pPr>
      <w:bookmarkStart w:id="1590" w:name="_ETM_Q1_9018020"/>
      <w:bookmarkStart w:id="1591" w:name="_ETM_Q1_9018076"/>
      <w:bookmarkEnd w:id="1590"/>
      <w:bookmarkEnd w:id="1591"/>
      <w:r>
        <w:rPr>
          <w:rFonts w:hint="cs"/>
          <w:rtl/>
          <w:lang w:eastAsia="he-IL"/>
        </w:rPr>
        <w:t>אחרי שקיבלנו קיתו</w:t>
      </w:r>
      <w:r w:rsidR="00C50C21">
        <w:rPr>
          <w:rFonts w:hint="cs"/>
          <w:rtl/>
          <w:lang w:eastAsia="he-IL"/>
        </w:rPr>
        <w:t xml:space="preserve">נות </w:t>
      </w:r>
      <w:r>
        <w:rPr>
          <w:rFonts w:hint="cs"/>
          <w:rtl/>
          <w:lang w:eastAsia="he-IL"/>
        </w:rPr>
        <w:t xml:space="preserve">של </w:t>
      </w:r>
      <w:bookmarkStart w:id="1592" w:name="_ETM_Q1_9024879"/>
      <w:bookmarkEnd w:id="1592"/>
      <w:r>
        <w:rPr>
          <w:rFonts w:hint="cs"/>
          <w:rtl/>
          <w:lang w:eastAsia="he-IL"/>
        </w:rPr>
        <w:t xml:space="preserve">ביקורת על הפגיעה בזכות הקניין </w:t>
      </w:r>
      <w:r w:rsidR="00C50C21">
        <w:rPr>
          <w:rFonts w:hint="cs"/>
          <w:rtl/>
          <w:lang w:eastAsia="he-IL"/>
        </w:rPr>
        <w:t>בהפ</w:t>
      </w:r>
      <w:r>
        <w:rPr>
          <w:rFonts w:hint="cs"/>
          <w:rtl/>
          <w:lang w:eastAsia="he-IL"/>
        </w:rPr>
        <w:t>חתה של הרוב ל-66%,</w:t>
      </w:r>
      <w:r w:rsidR="00C50C21">
        <w:rPr>
          <w:rFonts w:hint="cs"/>
          <w:rtl/>
          <w:lang w:eastAsia="he-IL"/>
        </w:rPr>
        <w:t xml:space="preserve"> עכשיו </w:t>
      </w:r>
      <w:r>
        <w:rPr>
          <w:rFonts w:hint="cs"/>
          <w:rtl/>
          <w:lang w:eastAsia="he-IL"/>
        </w:rPr>
        <w:t>כ</w:t>
      </w:r>
      <w:r w:rsidR="00153B6B">
        <w:rPr>
          <w:rFonts w:hint="cs"/>
          <w:rtl/>
          <w:lang w:eastAsia="he-IL"/>
        </w:rPr>
        <w:t xml:space="preserve">לאחר יד מבקשים להוריד </w:t>
      </w:r>
      <w:bookmarkStart w:id="1593" w:name="_ETM_Q1_9029915"/>
      <w:bookmarkEnd w:id="1593"/>
      <w:r w:rsidR="00153B6B">
        <w:rPr>
          <w:rFonts w:hint="cs"/>
          <w:rtl/>
          <w:lang w:eastAsia="he-IL"/>
        </w:rPr>
        <w:t xml:space="preserve">להם </w:t>
      </w:r>
      <w:r w:rsidR="00CE2B62">
        <w:rPr>
          <w:rFonts w:hint="cs"/>
          <w:rtl/>
          <w:lang w:eastAsia="he-IL"/>
        </w:rPr>
        <w:t>ל</w:t>
      </w:r>
      <w:r w:rsidR="00153B6B">
        <w:rPr>
          <w:rFonts w:hint="cs"/>
          <w:rtl/>
          <w:lang w:eastAsia="he-IL"/>
        </w:rPr>
        <w:t>מעל 50%, לרוב זמני. אני ח</w:t>
      </w:r>
      <w:r w:rsidR="00C50C21">
        <w:rPr>
          <w:rFonts w:hint="cs"/>
          <w:rtl/>
          <w:lang w:eastAsia="he-IL"/>
        </w:rPr>
        <w:t>ו</w:t>
      </w:r>
      <w:r w:rsidR="00153B6B">
        <w:rPr>
          <w:rFonts w:hint="cs"/>
          <w:rtl/>
          <w:lang w:eastAsia="he-IL"/>
        </w:rPr>
        <w:t>ש</w:t>
      </w:r>
      <w:r w:rsidR="00C50C21">
        <w:rPr>
          <w:rFonts w:hint="cs"/>
          <w:rtl/>
          <w:lang w:eastAsia="he-IL"/>
        </w:rPr>
        <w:t xml:space="preserve">ב שיש פה בעיה חוקתית </w:t>
      </w:r>
      <w:r w:rsidR="00153B6B">
        <w:rPr>
          <w:rFonts w:hint="cs"/>
          <w:rtl/>
          <w:lang w:eastAsia="he-IL"/>
        </w:rPr>
        <w:t>משמעותית מאוד. צריך לטפל בשאלת המבנים המסו</w:t>
      </w:r>
      <w:r w:rsidR="00C50C21">
        <w:rPr>
          <w:rFonts w:hint="cs"/>
          <w:rtl/>
          <w:lang w:eastAsia="he-IL"/>
        </w:rPr>
        <w:t>כ</w:t>
      </w:r>
      <w:r w:rsidR="00153B6B">
        <w:rPr>
          <w:rFonts w:hint="cs"/>
          <w:rtl/>
          <w:lang w:eastAsia="he-IL"/>
        </w:rPr>
        <w:t>נ</w:t>
      </w:r>
      <w:r w:rsidR="00C50C21">
        <w:rPr>
          <w:rFonts w:hint="cs"/>
          <w:rtl/>
          <w:lang w:eastAsia="he-IL"/>
        </w:rPr>
        <w:t>ים</w:t>
      </w:r>
      <w:r w:rsidR="00153B6B">
        <w:rPr>
          <w:rFonts w:hint="cs"/>
          <w:rtl/>
          <w:lang w:eastAsia="he-IL"/>
        </w:rPr>
        <w:t xml:space="preserve"> בצורה אחרת לחלוטין. ממשלת ישראל נכנס</w:t>
      </w:r>
      <w:r w:rsidR="00C50C21">
        <w:rPr>
          <w:rFonts w:hint="cs"/>
          <w:rtl/>
          <w:lang w:eastAsia="he-IL"/>
        </w:rPr>
        <w:t>ה</w:t>
      </w:r>
      <w:r w:rsidR="00153B6B">
        <w:rPr>
          <w:rFonts w:hint="cs"/>
          <w:rtl/>
          <w:lang w:eastAsia="he-IL"/>
        </w:rPr>
        <w:t xml:space="preserve"> </w:t>
      </w:r>
      <w:r w:rsidR="00C50C21">
        <w:rPr>
          <w:rFonts w:hint="cs"/>
          <w:rtl/>
          <w:lang w:eastAsia="he-IL"/>
        </w:rPr>
        <w:t xml:space="preserve">לנושא הזה. </w:t>
      </w:r>
      <w:r w:rsidR="00153B6B">
        <w:rPr>
          <w:rFonts w:hint="cs"/>
          <w:rtl/>
          <w:lang w:eastAsia="he-IL"/>
        </w:rPr>
        <w:t xml:space="preserve">לקחת עכשיו רק </w:t>
      </w:r>
      <w:bookmarkStart w:id="1594" w:name="_ETM_Q1_9046170"/>
      <w:bookmarkEnd w:id="1594"/>
      <w:r w:rsidR="00153B6B">
        <w:rPr>
          <w:rFonts w:hint="cs"/>
          <w:rtl/>
          <w:lang w:eastAsia="he-IL"/>
        </w:rPr>
        <w:t xml:space="preserve">את הסגמנט הזה של רוב דיירים זאת הצעה שעם כל </w:t>
      </w:r>
      <w:bookmarkStart w:id="1595" w:name="_ETM_Q1_9056063"/>
      <w:bookmarkEnd w:id="1595"/>
      <w:r w:rsidR="00153B6B">
        <w:rPr>
          <w:rFonts w:hint="cs"/>
          <w:rtl/>
          <w:lang w:eastAsia="he-IL"/>
        </w:rPr>
        <w:t xml:space="preserve">הכבוד לא </w:t>
      </w:r>
      <w:r w:rsidR="00C50C21">
        <w:rPr>
          <w:rFonts w:hint="cs"/>
          <w:rtl/>
          <w:lang w:eastAsia="he-IL"/>
        </w:rPr>
        <w:t>מטפל</w:t>
      </w:r>
      <w:r w:rsidR="00153B6B">
        <w:rPr>
          <w:rFonts w:hint="cs"/>
          <w:rtl/>
          <w:lang w:eastAsia="he-IL"/>
        </w:rPr>
        <w:t>ת</w:t>
      </w:r>
      <w:r w:rsidR="00C50C21">
        <w:rPr>
          <w:rFonts w:hint="cs"/>
          <w:rtl/>
          <w:lang w:eastAsia="he-IL"/>
        </w:rPr>
        <w:t xml:space="preserve"> אפילו בקמצוץ של הבעיה. מישהו בכל</w:t>
      </w:r>
      <w:r w:rsidR="00153B6B">
        <w:rPr>
          <w:rFonts w:hint="cs"/>
          <w:rtl/>
          <w:lang w:eastAsia="he-IL"/>
        </w:rPr>
        <w:t xml:space="preserve">ל </w:t>
      </w:r>
      <w:r w:rsidR="00C50C21">
        <w:rPr>
          <w:rFonts w:hint="cs"/>
          <w:rtl/>
          <w:lang w:eastAsia="he-IL"/>
        </w:rPr>
        <w:t>חושב ש</w:t>
      </w:r>
      <w:r w:rsidR="00153B6B">
        <w:rPr>
          <w:rFonts w:hint="cs"/>
          <w:rtl/>
          <w:lang w:eastAsia="he-IL"/>
        </w:rPr>
        <w:t xml:space="preserve">אם יבואו לדיירים ויגידו להם שהמבנה שלכם </w:t>
      </w:r>
      <w:bookmarkStart w:id="1596" w:name="_ETM_Q1_9069655"/>
      <w:bookmarkEnd w:id="1596"/>
      <w:r w:rsidR="00254C1B">
        <w:rPr>
          <w:rFonts w:hint="cs"/>
          <w:rtl/>
          <w:lang w:eastAsia="he-IL"/>
        </w:rPr>
        <w:t>מסוכן ומט ליפול מחר בבוקר</w:t>
      </w:r>
      <w:r w:rsidR="00153B6B">
        <w:rPr>
          <w:rFonts w:hint="cs"/>
          <w:rtl/>
          <w:lang w:eastAsia="he-IL"/>
        </w:rPr>
        <w:t xml:space="preserve"> </w:t>
      </w:r>
      <w:r w:rsidR="00C50C21">
        <w:rPr>
          <w:rFonts w:hint="cs"/>
          <w:rtl/>
          <w:lang w:eastAsia="he-IL"/>
        </w:rPr>
        <w:t>הם יסכימ</w:t>
      </w:r>
      <w:r w:rsidR="00153B6B">
        <w:rPr>
          <w:rFonts w:hint="cs"/>
          <w:rtl/>
          <w:lang w:eastAsia="he-IL"/>
        </w:rPr>
        <w:t>ו</w:t>
      </w:r>
      <w:r w:rsidR="00CE2B62">
        <w:rPr>
          <w:rFonts w:hint="cs"/>
          <w:rtl/>
          <w:lang w:eastAsia="he-IL"/>
        </w:rPr>
        <w:t xml:space="preserve"> פחות או </w:t>
      </w:r>
      <w:r w:rsidR="00C50C21">
        <w:rPr>
          <w:rFonts w:hint="cs"/>
          <w:rtl/>
          <w:lang w:eastAsia="he-IL"/>
        </w:rPr>
        <w:t>יסכימו יותר ל</w:t>
      </w:r>
      <w:r w:rsidR="00153B6B">
        <w:rPr>
          <w:rFonts w:hint="cs"/>
          <w:rtl/>
          <w:lang w:eastAsia="he-IL"/>
        </w:rPr>
        <w:t>פרויקט להתחדשות עירונית?</w:t>
      </w:r>
      <w:r w:rsidR="00C50C21">
        <w:rPr>
          <w:rFonts w:hint="cs"/>
          <w:rtl/>
          <w:lang w:eastAsia="he-IL"/>
        </w:rPr>
        <w:t xml:space="preserve"> </w:t>
      </w:r>
      <w:r w:rsidR="00153B6B">
        <w:rPr>
          <w:rFonts w:hint="cs"/>
          <w:rtl/>
          <w:lang w:eastAsia="he-IL"/>
        </w:rPr>
        <w:t xml:space="preserve">אנחנו בכלל לא טיפלנו בסגמנט הזה של מבנים מסוכנים. </w:t>
      </w:r>
      <w:r w:rsidR="00C50C21">
        <w:rPr>
          <w:rFonts w:hint="cs"/>
          <w:rtl/>
          <w:lang w:eastAsia="he-IL"/>
        </w:rPr>
        <w:t xml:space="preserve"> </w:t>
      </w:r>
    </w:p>
    <w:p w:rsidR="007127A6" w:rsidRDefault="007127A6" w:rsidP="00C50C21">
      <w:pPr>
        <w:rPr>
          <w:rtl/>
          <w:lang w:eastAsia="he-IL"/>
        </w:rPr>
      </w:pPr>
    </w:p>
    <w:p w:rsidR="00CE2B62" w:rsidRDefault="00CE2B62" w:rsidP="00CE2B62">
      <w:pPr>
        <w:pStyle w:val="af6"/>
        <w:keepNext/>
        <w:rPr>
          <w:rtl/>
        </w:rPr>
      </w:pPr>
      <w:bookmarkStart w:id="1597" w:name="_ETM_Q1_9088191"/>
      <w:bookmarkStart w:id="1598" w:name="ET_yor_5854_335"/>
      <w:bookmarkEnd w:id="1597"/>
      <w:r w:rsidRPr="00CE2B62">
        <w:rPr>
          <w:rStyle w:val="TagStyle"/>
          <w:rtl/>
        </w:rPr>
        <w:t xml:space="preserve"> &lt;&lt; </w:t>
      </w:r>
      <w:proofErr w:type="spellStart"/>
      <w:r w:rsidRPr="00CE2B62">
        <w:rPr>
          <w:rStyle w:val="TagStyle"/>
          <w:rtl/>
        </w:rPr>
        <w:t>יור</w:t>
      </w:r>
      <w:proofErr w:type="spellEnd"/>
      <w:r w:rsidRPr="00CE2B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E2B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8"/>
    </w:p>
    <w:p w:rsidR="00CE2B62" w:rsidRDefault="00CE2B62" w:rsidP="00CE2B62">
      <w:pPr>
        <w:pStyle w:val="KeepWithNext"/>
        <w:rPr>
          <w:rtl/>
          <w:lang w:eastAsia="he-IL"/>
        </w:rPr>
      </w:pPr>
    </w:p>
    <w:p w:rsidR="007127A6" w:rsidRDefault="00CE2B62" w:rsidP="00CE2B62">
      <w:pPr>
        <w:rPr>
          <w:rtl/>
          <w:lang w:eastAsia="he-IL"/>
        </w:rPr>
      </w:pPr>
      <w:bookmarkStart w:id="1599" w:name="_ETM_Q1_9088943"/>
      <w:bookmarkStart w:id="1600" w:name="_ETM_Q1_9089005"/>
      <w:bookmarkEnd w:id="1599"/>
      <w:bookmarkEnd w:id="1600"/>
      <w:r>
        <w:rPr>
          <w:rFonts w:hint="cs"/>
          <w:rtl/>
          <w:lang w:eastAsia="he-IL"/>
        </w:rPr>
        <w:t>האם מ</w:t>
      </w:r>
      <w:r w:rsidR="007127A6">
        <w:rPr>
          <w:rFonts w:hint="cs"/>
          <w:rtl/>
          <w:lang w:eastAsia="he-IL"/>
        </w:rPr>
        <w:t>בחינת</w:t>
      </w:r>
      <w:r>
        <w:rPr>
          <w:rFonts w:hint="cs"/>
          <w:rtl/>
          <w:lang w:eastAsia="he-IL"/>
        </w:rPr>
        <w:t>ך</w:t>
      </w:r>
      <w:r w:rsidR="007127A6">
        <w:rPr>
          <w:rFonts w:hint="cs"/>
          <w:rtl/>
          <w:lang w:eastAsia="he-IL"/>
        </w:rPr>
        <w:t xml:space="preserve"> האחוז שצריך </w:t>
      </w:r>
      <w:r>
        <w:rPr>
          <w:rFonts w:hint="cs"/>
          <w:rtl/>
          <w:lang w:eastAsia="he-IL"/>
        </w:rPr>
        <w:t xml:space="preserve">להגיע </w:t>
      </w:r>
      <w:bookmarkStart w:id="1601" w:name="_ETM_Q1_9089811"/>
      <w:bookmarkEnd w:id="1601"/>
      <w:r>
        <w:rPr>
          <w:rFonts w:hint="cs"/>
          <w:rtl/>
          <w:lang w:eastAsia="he-IL"/>
        </w:rPr>
        <w:t xml:space="preserve">במבנים מסוכנים הוא אותו אחוז שמגיעים אליו בכל פרויקט? </w:t>
      </w:r>
    </w:p>
    <w:p w:rsidR="007127A6" w:rsidRDefault="007127A6" w:rsidP="00C50C21">
      <w:pPr>
        <w:rPr>
          <w:rtl/>
          <w:lang w:eastAsia="he-IL"/>
        </w:rPr>
      </w:pPr>
    </w:p>
    <w:p w:rsidR="00CE2B62" w:rsidRDefault="00CE2B62" w:rsidP="00CE2B62">
      <w:pPr>
        <w:pStyle w:val="af9"/>
        <w:keepNext/>
        <w:rPr>
          <w:rtl/>
          <w:lang w:eastAsia="he-IL"/>
        </w:rPr>
      </w:pPr>
      <w:bookmarkStart w:id="1602" w:name="_ETM_Q1_9093217"/>
      <w:bookmarkStart w:id="1603" w:name="ET_guest_ארז_קמיניץ_336"/>
      <w:bookmarkEnd w:id="1602"/>
      <w:r w:rsidRPr="00CE2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CE2B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3"/>
    </w:p>
    <w:p w:rsidR="00CE2B62" w:rsidRDefault="00CE2B62" w:rsidP="00CE2B62">
      <w:pPr>
        <w:pStyle w:val="KeepWithNext"/>
        <w:rPr>
          <w:rtl/>
          <w:lang w:eastAsia="he-IL"/>
        </w:rPr>
      </w:pPr>
    </w:p>
    <w:p w:rsidR="007127A6" w:rsidRDefault="007127A6" w:rsidP="00936F50">
      <w:pPr>
        <w:rPr>
          <w:rtl/>
          <w:lang w:eastAsia="he-IL"/>
        </w:rPr>
      </w:pPr>
      <w:bookmarkStart w:id="1604" w:name="_ETM_Q1_9093750"/>
      <w:bookmarkStart w:id="1605" w:name="_ETM_Q1_9093807"/>
      <w:bookmarkEnd w:id="1604"/>
      <w:bookmarkEnd w:id="1605"/>
      <w:r>
        <w:rPr>
          <w:rFonts w:hint="cs"/>
          <w:rtl/>
          <w:lang w:eastAsia="he-IL"/>
        </w:rPr>
        <w:t>יכול להיות</w:t>
      </w:r>
      <w:r w:rsidR="00CE2B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CE2B62">
        <w:rPr>
          <w:rFonts w:hint="cs"/>
          <w:rtl/>
          <w:lang w:eastAsia="he-IL"/>
        </w:rPr>
        <w:t xml:space="preserve">הפתרון בכלל לא </w:t>
      </w:r>
      <w:r>
        <w:rPr>
          <w:rFonts w:hint="cs"/>
          <w:rtl/>
          <w:lang w:eastAsia="he-IL"/>
        </w:rPr>
        <w:t xml:space="preserve">שם. יכול להיות </w:t>
      </w:r>
      <w:r w:rsidR="00CE2B62">
        <w:rPr>
          <w:rFonts w:hint="cs"/>
          <w:rtl/>
          <w:lang w:eastAsia="he-IL"/>
        </w:rPr>
        <w:t xml:space="preserve">שבמצב כזה </w:t>
      </w:r>
      <w:bookmarkStart w:id="1606" w:name="_ETM_Q1_9105149"/>
      <w:bookmarkEnd w:id="1606"/>
      <w:r w:rsidR="00CE2B62">
        <w:rPr>
          <w:rFonts w:hint="cs"/>
          <w:rtl/>
          <w:lang w:eastAsia="he-IL"/>
        </w:rPr>
        <w:t>מדינת ישראל צ</w:t>
      </w:r>
      <w:r>
        <w:rPr>
          <w:rFonts w:hint="cs"/>
          <w:rtl/>
          <w:lang w:eastAsia="he-IL"/>
        </w:rPr>
        <w:t xml:space="preserve">ריכה </w:t>
      </w:r>
      <w:r w:rsidR="00CE2B62">
        <w:rPr>
          <w:rFonts w:hint="cs"/>
          <w:rtl/>
          <w:lang w:eastAsia="he-IL"/>
        </w:rPr>
        <w:t xml:space="preserve">להפעיל כוח שלטוני </w:t>
      </w:r>
      <w:r w:rsidR="00254C1B">
        <w:rPr>
          <w:rFonts w:hint="cs"/>
          <w:rtl/>
          <w:lang w:eastAsia="he-IL"/>
        </w:rPr>
        <w:t xml:space="preserve">על-מנת </w:t>
      </w:r>
      <w:r w:rsidR="00936F50">
        <w:rPr>
          <w:rFonts w:hint="cs"/>
          <w:rtl/>
          <w:lang w:eastAsia="he-IL"/>
        </w:rPr>
        <w:t>להפקיע את הבניין, לשלם עלי</w:t>
      </w:r>
      <w:r>
        <w:rPr>
          <w:rFonts w:hint="cs"/>
          <w:rtl/>
          <w:lang w:eastAsia="he-IL"/>
        </w:rPr>
        <w:t>ו פיצוי</w:t>
      </w:r>
      <w:r w:rsidR="00936F50">
        <w:rPr>
          <w:rFonts w:hint="cs"/>
          <w:rtl/>
          <w:lang w:eastAsia="he-IL"/>
        </w:rPr>
        <w:t xml:space="preserve">ים. אנחנו רק עכשיו </w:t>
      </w:r>
      <w:bookmarkStart w:id="1607" w:name="_ETM_Q1_9112588"/>
      <w:bookmarkEnd w:id="1607"/>
      <w:r w:rsidR="00936F50">
        <w:rPr>
          <w:rFonts w:hint="cs"/>
          <w:rtl/>
          <w:lang w:eastAsia="he-IL"/>
        </w:rPr>
        <w:t xml:space="preserve">התחלנו להתכנס. </w:t>
      </w:r>
      <w:r>
        <w:rPr>
          <w:rFonts w:hint="cs"/>
          <w:rtl/>
          <w:lang w:eastAsia="he-IL"/>
        </w:rPr>
        <w:t xml:space="preserve">יש צוות </w:t>
      </w:r>
      <w:r w:rsidR="00936F50">
        <w:rPr>
          <w:rFonts w:hint="cs"/>
          <w:rtl/>
          <w:lang w:eastAsia="he-IL"/>
        </w:rPr>
        <w:t xml:space="preserve">בראשות מנכ"ל משרד ראש הממשלה </w:t>
      </w:r>
      <w:r>
        <w:rPr>
          <w:rFonts w:hint="cs"/>
          <w:rtl/>
          <w:lang w:eastAsia="he-IL"/>
        </w:rPr>
        <w:t>שהתכנס כדי לבדוק את הבעיה הס</w:t>
      </w:r>
      <w:r w:rsidR="00936F5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ציפית</w:t>
      </w:r>
      <w:r w:rsidR="00936F50">
        <w:rPr>
          <w:rFonts w:hint="cs"/>
          <w:rtl/>
          <w:lang w:eastAsia="he-IL"/>
        </w:rPr>
        <w:t xml:space="preserve"> </w:t>
      </w:r>
      <w:r w:rsidR="00254C1B">
        <w:rPr>
          <w:rFonts w:hint="cs"/>
          <w:rtl/>
          <w:lang w:eastAsia="he-IL"/>
        </w:rPr>
        <w:t>ו</w:t>
      </w:r>
      <w:r w:rsidR="00936F50">
        <w:rPr>
          <w:rFonts w:hint="cs"/>
          <w:rtl/>
          <w:lang w:eastAsia="he-IL"/>
        </w:rPr>
        <w:t>הקונקרטית הזאת.</w:t>
      </w:r>
    </w:p>
    <w:p w:rsidR="007127A6" w:rsidRDefault="007127A6" w:rsidP="00C50C21">
      <w:pPr>
        <w:rPr>
          <w:rtl/>
          <w:lang w:eastAsia="he-IL"/>
        </w:rPr>
      </w:pPr>
    </w:p>
    <w:p w:rsidR="00936F50" w:rsidRDefault="00936F50" w:rsidP="00936F50">
      <w:pPr>
        <w:pStyle w:val="af6"/>
        <w:keepNext/>
        <w:rPr>
          <w:rtl/>
        </w:rPr>
      </w:pPr>
      <w:bookmarkStart w:id="1608" w:name="_ETM_Q1_9131120"/>
      <w:bookmarkStart w:id="1609" w:name="ET_yor_5854_337"/>
      <w:bookmarkEnd w:id="1608"/>
      <w:r w:rsidRPr="00936F50">
        <w:rPr>
          <w:rStyle w:val="TagStyle"/>
          <w:rtl/>
        </w:rPr>
        <w:t xml:space="preserve"> &lt;&lt; </w:t>
      </w:r>
      <w:proofErr w:type="spellStart"/>
      <w:r w:rsidRPr="00936F50">
        <w:rPr>
          <w:rStyle w:val="TagStyle"/>
          <w:rtl/>
        </w:rPr>
        <w:t>יור</w:t>
      </w:r>
      <w:proofErr w:type="spellEnd"/>
      <w:r w:rsidRPr="00936F5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36F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9"/>
    </w:p>
    <w:p w:rsidR="00936F50" w:rsidRDefault="00936F50" w:rsidP="00936F50">
      <w:pPr>
        <w:pStyle w:val="KeepWithNext"/>
        <w:rPr>
          <w:rtl/>
          <w:lang w:eastAsia="he-IL"/>
        </w:rPr>
      </w:pPr>
    </w:p>
    <w:p w:rsidR="007127A6" w:rsidRDefault="007127A6" w:rsidP="00C50C21">
      <w:pPr>
        <w:rPr>
          <w:rtl/>
          <w:lang w:eastAsia="he-IL"/>
        </w:rPr>
      </w:pPr>
      <w:bookmarkStart w:id="1610" w:name="_ETM_Q1_9131862"/>
      <w:bookmarkStart w:id="1611" w:name="_ETM_Q1_9131935"/>
      <w:bookmarkEnd w:id="1610"/>
      <w:bookmarkEnd w:id="1611"/>
      <w:r>
        <w:rPr>
          <w:rFonts w:hint="cs"/>
          <w:rtl/>
          <w:lang w:eastAsia="he-IL"/>
        </w:rPr>
        <w:t>את</w:t>
      </w:r>
      <w:r w:rsidR="00936F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רוצה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הסוגיה של מבנים מסוכ</w:t>
      </w:r>
      <w:r w:rsidR="00936F50">
        <w:rPr>
          <w:rFonts w:hint="cs"/>
          <w:rtl/>
          <w:lang w:eastAsia="he-IL"/>
        </w:rPr>
        <w:t>נים מהנושא הכללי של זכות הקניין?</w:t>
      </w:r>
      <w:r>
        <w:rPr>
          <w:rFonts w:hint="cs"/>
          <w:rtl/>
          <w:lang w:eastAsia="he-IL"/>
        </w:rPr>
        <w:t xml:space="preserve"> </w:t>
      </w:r>
    </w:p>
    <w:p w:rsidR="007127A6" w:rsidRDefault="007127A6" w:rsidP="00C50C21">
      <w:pPr>
        <w:rPr>
          <w:rtl/>
          <w:lang w:eastAsia="he-IL"/>
        </w:rPr>
      </w:pPr>
    </w:p>
    <w:p w:rsidR="00936F50" w:rsidRDefault="00936F50" w:rsidP="00936F50">
      <w:pPr>
        <w:pStyle w:val="af9"/>
        <w:keepNext/>
        <w:rPr>
          <w:rtl/>
          <w:lang w:eastAsia="he-IL"/>
        </w:rPr>
      </w:pPr>
      <w:bookmarkStart w:id="1612" w:name="_ETM_Q1_9136601"/>
      <w:bookmarkStart w:id="1613" w:name="ET_guest_ארז_קמיניץ_338"/>
      <w:bookmarkEnd w:id="1612"/>
      <w:r w:rsidRPr="00936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936F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3"/>
    </w:p>
    <w:p w:rsidR="00936F50" w:rsidRDefault="00936F50" w:rsidP="00936F50">
      <w:pPr>
        <w:pStyle w:val="KeepWithNext"/>
        <w:rPr>
          <w:rtl/>
          <w:lang w:eastAsia="he-IL"/>
        </w:rPr>
      </w:pPr>
    </w:p>
    <w:p w:rsidR="007127A6" w:rsidRDefault="00936F50" w:rsidP="00936F50">
      <w:pPr>
        <w:rPr>
          <w:rtl/>
          <w:lang w:eastAsia="he-IL"/>
        </w:rPr>
      </w:pPr>
      <w:bookmarkStart w:id="1614" w:name="_ETM_Q1_9137119"/>
      <w:bookmarkStart w:id="1615" w:name="_ETM_Q1_9137190"/>
      <w:bookmarkEnd w:id="1614"/>
      <w:bookmarkEnd w:id="1615"/>
      <w:r>
        <w:rPr>
          <w:rFonts w:hint="cs"/>
          <w:rtl/>
          <w:lang w:eastAsia="he-IL"/>
        </w:rPr>
        <w:t>ל</w:t>
      </w:r>
      <w:r w:rsidR="007127A6">
        <w:rPr>
          <w:rFonts w:hint="cs"/>
          <w:rtl/>
          <w:lang w:eastAsia="he-IL"/>
        </w:rPr>
        <w:t>עת הזאת, אדונ</w:t>
      </w:r>
      <w:r>
        <w:rPr>
          <w:rFonts w:hint="cs"/>
          <w:rtl/>
          <w:lang w:eastAsia="he-IL"/>
        </w:rPr>
        <w:t>י</w:t>
      </w:r>
      <w:r w:rsidR="007127A6">
        <w:rPr>
          <w:rFonts w:hint="cs"/>
          <w:rtl/>
          <w:lang w:eastAsia="he-IL"/>
        </w:rPr>
        <w:t xml:space="preserve">, אני חושב שהפתרון שהוצע למבנים מסוכנים, שאני אפילו לא מבין את ההגדרה שלהם, </w:t>
      </w:r>
      <w:r>
        <w:rPr>
          <w:rFonts w:hint="cs"/>
          <w:rtl/>
          <w:lang w:eastAsia="he-IL"/>
        </w:rPr>
        <w:t xml:space="preserve">פוגע באופן בלתי מידתי </w:t>
      </w:r>
      <w:bookmarkStart w:id="1616" w:name="_ETM_Q1_9155243"/>
      <w:bookmarkEnd w:id="1616"/>
      <w:r>
        <w:rPr>
          <w:rFonts w:hint="cs"/>
          <w:rtl/>
          <w:lang w:eastAsia="he-IL"/>
        </w:rPr>
        <w:t>בזכויות הקניין.</w:t>
      </w:r>
    </w:p>
    <w:p w:rsidR="007127A6" w:rsidRDefault="007127A6" w:rsidP="00C50C21">
      <w:pPr>
        <w:rPr>
          <w:rtl/>
          <w:lang w:eastAsia="he-IL"/>
        </w:rPr>
      </w:pPr>
    </w:p>
    <w:p w:rsidR="00936F50" w:rsidRDefault="00936F50" w:rsidP="00936F50">
      <w:pPr>
        <w:pStyle w:val="af6"/>
        <w:keepNext/>
        <w:rPr>
          <w:rtl/>
        </w:rPr>
      </w:pPr>
      <w:bookmarkStart w:id="1617" w:name="ET_yor_5854_339"/>
      <w:r w:rsidRPr="00936F50">
        <w:rPr>
          <w:rStyle w:val="TagStyle"/>
          <w:rtl/>
        </w:rPr>
        <w:t xml:space="preserve"> &lt;&lt; </w:t>
      </w:r>
      <w:proofErr w:type="spellStart"/>
      <w:r w:rsidRPr="00936F50">
        <w:rPr>
          <w:rStyle w:val="TagStyle"/>
          <w:rtl/>
        </w:rPr>
        <w:t>יור</w:t>
      </w:r>
      <w:proofErr w:type="spellEnd"/>
      <w:r w:rsidRPr="00936F5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36F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7"/>
    </w:p>
    <w:p w:rsidR="00936F50" w:rsidRDefault="00936F50" w:rsidP="00936F50">
      <w:pPr>
        <w:pStyle w:val="KeepWithNext"/>
        <w:rPr>
          <w:rtl/>
          <w:lang w:eastAsia="he-IL"/>
        </w:rPr>
      </w:pPr>
    </w:p>
    <w:p w:rsidR="007127A6" w:rsidRDefault="007127A6" w:rsidP="00C50C2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ההצע</w:t>
      </w:r>
      <w:r w:rsidR="00936F50">
        <w:rPr>
          <w:rFonts w:hint="cs"/>
          <w:rtl/>
          <w:lang w:eastAsia="he-IL"/>
        </w:rPr>
        <w:t>ה שהועלתה היום</w:t>
      </w:r>
      <w:r>
        <w:rPr>
          <w:rFonts w:hint="cs"/>
          <w:rtl/>
          <w:lang w:eastAsia="he-IL"/>
        </w:rPr>
        <w:t>, לא על הפתרון</w:t>
      </w:r>
      <w:r w:rsidR="00936F50">
        <w:rPr>
          <w:rFonts w:hint="cs"/>
          <w:rtl/>
          <w:lang w:eastAsia="he-IL"/>
        </w:rPr>
        <w:t xml:space="preserve"> המוצע.</w:t>
      </w:r>
      <w:r>
        <w:rPr>
          <w:rFonts w:hint="cs"/>
          <w:rtl/>
          <w:lang w:eastAsia="he-IL"/>
        </w:rPr>
        <w:t xml:space="preserve"> </w:t>
      </w:r>
    </w:p>
    <w:p w:rsidR="007127A6" w:rsidRDefault="007127A6" w:rsidP="00C50C21">
      <w:pPr>
        <w:rPr>
          <w:rtl/>
          <w:lang w:eastAsia="he-IL"/>
        </w:rPr>
      </w:pPr>
    </w:p>
    <w:p w:rsidR="00936F50" w:rsidRDefault="00936F50" w:rsidP="00936F50">
      <w:pPr>
        <w:pStyle w:val="af9"/>
        <w:keepNext/>
        <w:rPr>
          <w:rtl/>
          <w:lang w:eastAsia="he-IL"/>
        </w:rPr>
      </w:pPr>
      <w:bookmarkStart w:id="1618" w:name="_ETM_Q1_9158024"/>
      <w:bookmarkStart w:id="1619" w:name="ET_guest_ארז_קמיניץ_340"/>
      <w:bookmarkEnd w:id="1618"/>
      <w:r w:rsidRPr="00936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936F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9"/>
    </w:p>
    <w:p w:rsidR="00936F50" w:rsidRDefault="00936F50" w:rsidP="00936F50">
      <w:pPr>
        <w:pStyle w:val="KeepWithNext"/>
        <w:rPr>
          <w:rtl/>
          <w:lang w:eastAsia="he-IL"/>
        </w:rPr>
      </w:pPr>
    </w:p>
    <w:p w:rsidR="007127A6" w:rsidRDefault="007127A6" w:rsidP="00F52FFC">
      <w:pPr>
        <w:rPr>
          <w:rtl/>
          <w:lang w:eastAsia="he-IL"/>
        </w:rPr>
      </w:pPr>
      <w:bookmarkStart w:id="1620" w:name="_ETM_Q1_9158517"/>
      <w:bookmarkStart w:id="1621" w:name="_ETM_Q1_9158572"/>
      <w:bookmarkEnd w:id="1620"/>
      <w:bookmarkEnd w:id="1621"/>
      <w:r>
        <w:rPr>
          <w:rFonts w:hint="cs"/>
          <w:rtl/>
          <w:lang w:eastAsia="he-IL"/>
        </w:rPr>
        <w:t>ההצעה הזאת הועלתה היו</w:t>
      </w:r>
      <w:r w:rsidR="00936F5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r w:rsidR="00936F50">
        <w:rPr>
          <w:rFonts w:hint="cs"/>
          <w:rtl/>
          <w:lang w:eastAsia="he-IL"/>
        </w:rPr>
        <w:t xml:space="preserve">אנחנו מכירים את ההצעה הזאת, </w:t>
      </w:r>
      <w:r>
        <w:rPr>
          <w:rFonts w:hint="cs"/>
          <w:rtl/>
          <w:lang w:eastAsia="he-IL"/>
        </w:rPr>
        <w:t>שמענו עליה בתקשורת לפ</w:t>
      </w:r>
      <w:r w:rsidR="00936F50">
        <w:rPr>
          <w:rFonts w:hint="cs"/>
          <w:rtl/>
          <w:lang w:eastAsia="he-IL"/>
        </w:rPr>
        <w:t xml:space="preserve">ני תקופה קצרה. </w:t>
      </w:r>
      <w:r>
        <w:rPr>
          <w:rFonts w:hint="cs"/>
          <w:rtl/>
          <w:lang w:eastAsia="he-IL"/>
        </w:rPr>
        <w:t xml:space="preserve">חשבתי שמנסים להפריח איזה </w:t>
      </w:r>
      <w:r w:rsidR="00040902">
        <w:rPr>
          <w:rFonts w:hint="cs"/>
          <w:rtl/>
          <w:lang w:eastAsia="he-IL"/>
        </w:rPr>
        <w:t xml:space="preserve">שהוא </w:t>
      </w:r>
      <w:bookmarkStart w:id="1622" w:name="_ETM_Q1_9171704"/>
      <w:bookmarkEnd w:id="1622"/>
      <w:r>
        <w:rPr>
          <w:rFonts w:hint="cs"/>
          <w:rtl/>
          <w:lang w:eastAsia="he-IL"/>
        </w:rPr>
        <w:t>בלון ניסוי כדי ל</w:t>
      </w:r>
      <w:r w:rsidR="00040902">
        <w:rPr>
          <w:rFonts w:hint="cs"/>
          <w:rtl/>
          <w:lang w:eastAsia="he-IL"/>
        </w:rPr>
        <w:t xml:space="preserve">בדוק מה חושב על זה הציבור, מה חושבים על זה </w:t>
      </w:r>
      <w:bookmarkStart w:id="1623" w:name="_ETM_Q1_9171461"/>
      <w:bookmarkEnd w:id="1623"/>
      <w:r w:rsidR="00040902">
        <w:rPr>
          <w:rFonts w:hint="cs"/>
          <w:rtl/>
          <w:lang w:eastAsia="he-IL"/>
        </w:rPr>
        <w:t>משפטנים</w:t>
      </w:r>
      <w:r w:rsidR="00514BA2">
        <w:rPr>
          <w:rFonts w:hint="cs"/>
          <w:rtl/>
          <w:lang w:eastAsia="he-IL"/>
        </w:rPr>
        <w:t>, אבל</w:t>
      </w:r>
      <w:r w:rsidR="00040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</w:t>
      </w:r>
      <w:r w:rsidR="00040902">
        <w:rPr>
          <w:rFonts w:hint="cs"/>
          <w:rtl/>
          <w:lang w:eastAsia="he-IL"/>
        </w:rPr>
        <w:t>אה עכשיו שההצעה הזאת קורמת עור וגידים בוועדה של אדוני</w:t>
      </w:r>
      <w:r>
        <w:rPr>
          <w:rFonts w:hint="cs"/>
          <w:rtl/>
          <w:lang w:eastAsia="he-IL"/>
        </w:rPr>
        <w:t>. אני חושב שז</w:t>
      </w:r>
      <w:r w:rsidR="000409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040902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לא </w:t>
      </w:r>
      <w:r w:rsidR="00040902">
        <w:rPr>
          <w:rFonts w:hint="cs"/>
          <w:rtl/>
          <w:lang w:eastAsia="he-IL"/>
        </w:rPr>
        <w:t>אחראי</w:t>
      </w:r>
      <w:r>
        <w:rPr>
          <w:rFonts w:hint="cs"/>
          <w:rtl/>
          <w:lang w:eastAsia="he-IL"/>
        </w:rPr>
        <w:t xml:space="preserve"> </w:t>
      </w:r>
      <w:r w:rsidR="00514B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פוגע ב</w:t>
      </w:r>
      <w:r w:rsidR="00040902">
        <w:rPr>
          <w:rFonts w:hint="cs"/>
          <w:rtl/>
          <w:lang w:eastAsia="he-IL"/>
        </w:rPr>
        <w:t xml:space="preserve">זכות הקניין באופן </w:t>
      </w:r>
      <w:bookmarkStart w:id="1624" w:name="_ETM_Q1_9184486"/>
      <w:bookmarkEnd w:id="1624"/>
      <w:r w:rsidR="00040902">
        <w:rPr>
          <w:rFonts w:hint="cs"/>
          <w:rtl/>
          <w:lang w:eastAsia="he-IL"/>
        </w:rPr>
        <w:t>בלתי מידתי אם אנחנו ברגע האחרון</w:t>
      </w:r>
      <w:r>
        <w:rPr>
          <w:rFonts w:hint="cs"/>
          <w:rtl/>
          <w:lang w:eastAsia="he-IL"/>
        </w:rPr>
        <w:t xml:space="preserve"> לפני </w:t>
      </w:r>
      <w:r w:rsidR="00F52FFC">
        <w:rPr>
          <w:rFonts w:hint="cs"/>
          <w:rtl/>
          <w:lang w:eastAsia="he-IL"/>
        </w:rPr>
        <w:t>קבלת החקיקה הזאת</w:t>
      </w:r>
      <w:r w:rsidR="00040902">
        <w:rPr>
          <w:rFonts w:hint="cs"/>
          <w:rtl/>
          <w:lang w:eastAsia="he-IL"/>
        </w:rPr>
        <w:t xml:space="preserve"> נכניס</w:t>
      </w:r>
      <w:r>
        <w:rPr>
          <w:rFonts w:hint="cs"/>
          <w:rtl/>
          <w:lang w:eastAsia="he-IL"/>
        </w:rPr>
        <w:t xml:space="preserve"> את ה</w:t>
      </w:r>
      <w:r w:rsidR="00040902">
        <w:rPr>
          <w:rFonts w:hint="cs"/>
          <w:rtl/>
          <w:lang w:eastAsia="he-IL"/>
        </w:rPr>
        <w:t>אירוע הזה לספר החוקים. זה לא יה</w:t>
      </w:r>
      <w:r>
        <w:rPr>
          <w:rFonts w:hint="cs"/>
          <w:rtl/>
          <w:lang w:eastAsia="he-IL"/>
        </w:rPr>
        <w:t>י</w:t>
      </w:r>
      <w:r w:rsidR="00040902">
        <w:rPr>
          <w:rFonts w:hint="cs"/>
          <w:rtl/>
          <w:lang w:eastAsia="he-IL"/>
        </w:rPr>
        <w:t>ה אחראי. אני אומר את זה על רקע</w:t>
      </w:r>
      <w:r>
        <w:rPr>
          <w:rFonts w:hint="cs"/>
          <w:rtl/>
          <w:lang w:eastAsia="he-IL"/>
        </w:rPr>
        <w:t xml:space="preserve"> </w:t>
      </w:r>
      <w:r w:rsidR="00040902">
        <w:rPr>
          <w:rFonts w:hint="cs"/>
          <w:rtl/>
          <w:lang w:eastAsia="he-IL"/>
        </w:rPr>
        <w:t>האמ</w:t>
      </w:r>
      <w:r>
        <w:rPr>
          <w:rFonts w:hint="cs"/>
          <w:rtl/>
          <w:lang w:eastAsia="he-IL"/>
        </w:rPr>
        <w:t>י</w:t>
      </w:r>
      <w:r w:rsidR="0004090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של הוועדה, של היועץ המשפטי</w:t>
      </w:r>
      <w:r w:rsidR="00040902">
        <w:rPr>
          <w:rFonts w:hint="cs"/>
          <w:rtl/>
          <w:lang w:eastAsia="he-IL"/>
        </w:rPr>
        <w:t xml:space="preserve"> שלה, שעבודה של </w:t>
      </w:r>
      <w:bookmarkStart w:id="1625" w:name="_ETM_Q1_9203602"/>
      <w:bookmarkEnd w:id="1625"/>
      <w:r w:rsidR="00040902">
        <w:rPr>
          <w:rFonts w:hint="cs"/>
          <w:rtl/>
          <w:lang w:eastAsia="he-IL"/>
        </w:rPr>
        <w:t xml:space="preserve">שנתיים שנעשתה במסגרת צוות בין ממשלתי, עם שימוע ציבורי רחב </w:t>
      </w:r>
      <w:bookmarkStart w:id="1626" w:name="_ETM_Q1_9206622"/>
      <w:bookmarkEnd w:id="1626"/>
      <w:r w:rsidR="00040902">
        <w:rPr>
          <w:rFonts w:hint="cs"/>
          <w:rtl/>
          <w:lang w:eastAsia="he-IL"/>
        </w:rPr>
        <w:t>מאוד, הי</w:t>
      </w:r>
      <w:r>
        <w:rPr>
          <w:rFonts w:hint="cs"/>
          <w:rtl/>
          <w:lang w:eastAsia="he-IL"/>
        </w:rPr>
        <w:t>א</w:t>
      </w:r>
      <w:r w:rsidR="00040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עבודה שהיא לא </w:t>
      </w:r>
      <w:r w:rsidR="00040902">
        <w:rPr>
          <w:rFonts w:hint="cs"/>
          <w:rtl/>
          <w:lang w:eastAsia="he-IL"/>
        </w:rPr>
        <w:t>אחראית. אני אומר פה ש</w:t>
      </w:r>
      <w:r>
        <w:rPr>
          <w:rFonts w:hint="cs"/>
          <w:rtl/>
          <w:lang w:eastAsia="he-IL"/>
        </w:rPr>
        <w:t xml:space="preserve">זה כאין וכאפס אל מול ההצעה </w:t>
      </w:r>
      <w:r w:rsidR="00514BA2">
        <w:rPr>
          <w:rFonts w:hint="cs"/>
          <w:rtl/>
          <w:lang w:eastAsia="he-IL"/>
        </w:rPr>
        <w:t>הזאת שאנחנו שומעים עכ</w:t>
      </w:r>
      <w:r>
        <w:rPr>
          <w:rFonts w:hint="cs"/>
          <w:rtl/>
          <w:lang w:eastAsia="he-IL"/>
        </w:rPr>
        <w:t>ש</w:t>
      </w:r>
      <w:r w:rsidR="00514B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r w:rsidR="00514BA2">
        <w:rPr>
          <w:rFonts w:hint="cs"/>
          <w:rtl/>
          <w:lang w:eastAsia="he-IL"/>
        </w:rPr>
        <w:t>.</w:t>
      </w:r>
    </w:p>
    <w:p w:rsidR="007127A6" w:rsidRDefault="007127A6" w:rsidP="00C50C21">
      <w:pPr>
        <w:rPr>
          <w:rtl/>
          <w:lang w:eastAsia="he-IL"/>
        </w:rPr>
      </w:pPr>
    </w:p>
    <w:p w:rsidR="00514BA2" w:rsidRDefault="00514BA2" w:rsidP="00514BA2">
      <w:pPr>
        <w:pStyle w:val="af6"/>
        <w:keepNext/>
        <w:rPr>
          <w:rtl/>
        </w:rPr>
      </w:pPr>
      <w:bookmarkStart w:id="1627" w:name="_ETM_Q1_9220901"/>
      <w:bookmarkStart w:id="1628" w:name="ET_yor_5854_341"/>
      <w:bookmarkEnd w:id="1627"/>
      <w:r w:rsidRPr="00514BA2">
        <w:rPr>
          <w:rStyle w:val="TagStyle"/>
          <w:rtl/>
        </w:rPr>
        <w:t xml:space="preserve"> &lt;&lt; </w:t>
      </w:r>
      <w:proofErr w:type="spellStart"/>
      <w:r w:rsidRPr="00514BA2">
        <w:rPr>
          <w:rStyle w:val="TagStyle"/>
          <w:rtl/>
        </w:rPr>
        <w:t>יור</w:t>
      </w:r>
      <w:proofErr w:type="spellEnd"/>
      <w:r w:rsidRPr="00514BA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14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8"/>
    </w:p>
    <w:p w:rsidR="00514BA2" w:rsidRDefault="00514BA2" w:rsidP="00514BA2">
      <w:pPr>
        <w:pStyle w:val="KeepWithNext"/>
        <w:rPr>
          <w:rtl/>
          <w:lang w:eastAsia="he-IL"/>
        </w:rPr>
      </w:pPr>
    </w:p>
    <w:p w:rsidR="007127A6" w:rsidRDefault="00514BA2" w:rsidP="00514BA2">
      <w:pPr>
        <w:rPr>
          <w:rtl/>
          <w:lang w:eastAsia="he-IL"/>
        </w:rPr>
      </w:pPr>
      <w:bookmarkStart w:id="1629" w:name="_ETM_Q1_9221615"/>
      <w:bookmarkStart w:id="1630" w:name="_ETM_Q1_9221683"/>
      <w:bookmarkEnd w:id="1629"/>
      <w:bookmarkEnd w:id="1630"/>
      <w:r>
        <w:rPr>
          <w:rFonts w:hint="cs"/>
          <w:rtl/>
          <w:lang w:eastAsia="he-IL"/>
        </w:rPr>
        <w:t xml:space="preserve">תודה רבה ארז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, המשנה ליועץ המשפטי לממשלה. </w:t>
      </w:r>
      <w:r w:rsidR="007127A6">
        <w:rPr>
          <w:rFonts w:hint="cs"/>
          <w:rtl/>
          <w:lang w:eastAsia="he-IL"/>
        </w:rPr>
        <w:t xml:space="preserve">הבעת דעה נחרצת, </w:t>
      </w:r>
      <w:r>
        <w:rPr>
          <w:rFonts w:hint="cs"/>
          <w:rtl/>
          <w:lang w:eastAsia="he-IL"/>
        </w:rPr>
        <w:t>טהורה</w:t>
      </w:r>
      <w:r w:rsidR="007127A6">
        <w:rPr>
          <w:rFonts w:hint="cs"/>
          <w:rtl/>
          <w:lang w:eastAsia="he-IL"/>
        </w:rPr>
        <w:t xml:space="preserve">. </w:t>
      </w:r>
    </w:p>
    <w:p w:rsidR="007127A6" w:rsidRDefault="007127A6" w:rsidP="00C50C21">
      <w:pPr>
        <w:rPr>
          <w:rtl/>
          <w:lang w:eastAsia="he-IL"/>
        </w:rPr>
      </w:pPr>
    </w:p>
    <w:p w:rsidR="00514BA2" w:rsidRDefault="00514BA2" w:rsidP="00514BA2">
      <w:pPr>
        <w:pStyle w:val="af9"/>
        <w:keepNext/>
        <w:rPr>
          <w:rtl/>
          <w:lang w:eastAsia="he-IL"/>
        </w:rPr>
      </w:pPr>
      <w:bookmarkStart w:id="1631" w:name="_ETM_Q1_9231020"/>
      <w:bookmarkStart w:id="1632" w:name="ET_guest_אביעד_פרידמן_342"/>
      <w:bookmarkEnd w:id="1631"/>
      <w:r w:rsidRPr="00514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514B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2"/>
    </w:p>
    <w:p w:rsidR="00514BA2" w:rsidRDefault="00514BA2" w:rsidP="00514BA2">
      <w:pPr>
        <w:pStyle w:val="KeepWithNext"/>
        <w:rPr>
          <w:rtl/>
          <w:lang w:eastAsia="he-IL"/>
        </w:rPr>
      </w:pPr>
    </w:p>
    <w:p w:rsidR="007127A6" w:rsidRDefault="007127A6" w:rsidP="004A1745">
      <w:pPr>
        <w:rPr>
          <w:rtl/>
          <w:lang w:eastAsia="he-IL"/>
        </w:rPr>
      </w:pPr>
      <w:bookmarkStart w:id="1633" w:name="_ETM_Q1_9231570"/>
      <w:bookmarkStart w:id="1634" w:name="_ETM_Q1_9231628"/>
      <w:bookmarkEnd w:id="1633"/>
      <w:bookmarkEnd w:id="1634"/>
      <w:r>
        <w:rPr>
          <w:rFonts w:hint="cs"/>
          <w:rtl/>
          <w:lang w:eastAsia="he-IL"/>
        </w:rPr>
        <w:t>אני חושב שכל הדברים שאמר המשנה ל</w:t>
      </w:r>
      <w:r w:rsidR="004A1745">
        <w:rPr>
          <w:rFonts w:hint="cs"/>
          <w:rtl/>
          <w:lang w:eastAsia="he-IL"/>
        </w:rPr>
        <w:t>יועץ המשפטי לממשלה,</w:t>
      </w:r>
      <w:r>
        <w:rPr>
          <w:rFonts w:hint="cs"/>
          <w:rtl/>
          <w:lang w:eastAsia="he-IL"/>
        </w:rPr>
        <w:t xml:space="preserve"> </w:t>
      </w:r>
      <w:r w:rsidR="004A174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מזדהה </w:t>
      </w:r>
      <w:r w:rsidR="004A1745">
        <w:rPr>
          <w:rFonts w:hint="cs"/>
          <w:rtl/>
          <w:lang w:eastAsia="he-IL"/>
        </w:rPr>
        <w:t xml:space="preserve">איתם </w:t>
      </w:r>
      <w:bookmarkStart w:id="1635" w:name="_ETM_Q1_9238166"/>
      <w:bookmarkEnd w:id="1635"/>
      <w:r w:rsidR="004A1745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>, פשוט מדברים על מבני</w:t>
      </w:r>
      <w:r w:rsidR="004A1745">
        <w:rPr>
          <w:rFonts w:hint="cs"/>
          <w:rtl/>
          <w:lang w:eastAsia="he-IL"/>
        </w:rPr>
        <w:t>ם שמוגדרים כמבנים מסוכנים, ו</w:t>
      </w:r>
      <w:r>
        <w:rPr>
          <w:rFonts w:hint="cs"/>
          <w:rtl/>
          <w:lang w:eastAsia="he-IL"/>
        </w:rPr>
        <w:t xml:space="preserve">כל מה שדיברו </w:t>
      </w:r>
      <w:r w:rsidR="004A1745">
        <w:rPr>
          <w:rFonts w:hint="cs"/>
          <w:rtl/>
          <w:lang w:eastAsia="he-IL"/>
        </w:rPr>
        <w:t xml:space="preserve">חברי הכנסת בוועדה </w:t>
      </w:r>
      <w:r>
        <w:rPr>
          <w:rFonts w:hint="cs"/>
          <w:rtl/>
          <w:lang w:eastAsia="he-IL"/>
        </w:rPr>
        <w:t xml:space="preserve">זה </w:t>
      </w:r>
      <w:r w:rsidR="004A1745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מבנים ש</w:t>
      </w:r>
      <w:r w:rsidR="004A1745">
        <w:rPr>
          <w:rFonts w:hint="cs"/>
          <w:rtl/>
          <w:lang w:eastAsia="he-IL"/>
        </w:rPr>
        <w:t>נהרסו או מחויבים להריסה ולפינוי</w:t>
      </w:r>
      <w:r>
        <w:rPr>
          <w:rFonts w:hint="cs"/>
          <w:rtl/>
          <w:lang w:eastAsia="he-IL"/>
        </w:rPr>
        <w:t xml:space="preserve"> על פי צו מהנדס העיר</w:t>
      </w:r>
      <w:r w:rsidR="004A1745">
        <w:rPr>
          <w:rFonts w:hint="cs"/>
          <w:rtl/>
          <w:lang w:eastAsia="he-IL"/>
        </w:rPr>
        <w:t>.</w:t>
      </w:r>
    </w:p>
    <w:p w:rsidR="007127A6" w:rsidRDefault="007127A6" w:rsidP="00C50C21">
      <w:pPr>
        <w:rPr>
          <w:rtl/>
          <w:lang w:eastAsia="he-IL"/>
        </w:rPr>
      </w:pPr>
    </w:p>
    <w:p w:rsidR="004A1745" w:rsidRDefault="004A1745" w:rsidP="004A1745">
      <w:pPr>
        <w:pStyle w:val="af6"/>
        <w:keepNext/>
        <w:rPr>
          <w:rtl/>
        </w:rPr>
      </w:pPr>
      <w:bookmarkStart w:id="1636" w:name="ET_yor_5854_343"/>
      <w:r w:rsidRPr="004A1745">
        <w:rPr>
          <w:rStyle w:val="TagStyle"/>
          <w:rtl/>
        </w:rPr>
        <w:t xml:space="preserve"> &lt;&lt; </w:t>
      </w:r>
      <w:proofErr w:type="spellStart"/>
      <w:r w:rsidRPr="004A1745">
        <w:rPr>
          <w:rStyle w:val="TagStyle"/>
          <w:rtl/>
        </w:rPr>
        <w:t>יור</w:t>
      </w:r>
      <w:proofErr w:type="spellEnd"/>
      <w:r w:rsidRPr="004A174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A17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6"/>
    </w:p>
    <w:p w:rsidR="004A1745" w:rsidRDefault="004A1745" w:rsidP="004A1745">
      <w:pPr>
        <w:pStyle w:val="KeepWithNext"/>
        <w:rPr>
          <w:rtl/>
          <w:lang w:eastAsia="he-IL"/>
        </w:rPr>
      </w:pPr>
    </w:p>
    <w:p w:rsidR="007127A6" w:rsidRDefault="004A1745" w:rsidP="00F33ED6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</w:t>
      </w:r>
      <w:r w:rsidR="00F33ED6">
        <w:rPr>
          <w:rFonts w:hint="cs"/>
          <w:rtl/>
          <w:lang w:eastAsia="he-IL"/>
        </w:rPr>
        <w:t xml:space="preserve"> הוא לא מחריג אותם מהנושא </w:t>
      </w:r>
      <w:bookmarkStart w:id="1637" w:name="_ETM_Q1_9252444"/>
      <w:bookmarkEnd w:id="1637"/>
      <w:r w:rsidR="00F33ED6">
        <w:rPr>
          <w:rFonts w:hint="cs"/>
          <w:rtl/>
          <w:lang w:eastAsia="he-IL"/>
        </w:rPr>
        <w:t>הכללי של זכות הקניין.</w:t>
      </w:r>
      <w:r w:rsidR="007127A6">
        <w:rPr>
          <w:rFonts w:hint="cs"/>
          <w:rtl/>
          <w:lang w:eastAsia="he-IL"/>
        </w:rPr>
        <w:t xml:space="preserve"> </w:t>
      </w:r>
      <w:r w:rsidR="00F33ED6">
        <w:rPr>
          <w:rFonts w:hint="cs"/>
          <w:rtl/>
          <w:lang w:eastAsia="he-IL"/>
        </w:rPr>
        <w:t xml:space="preserve">שאלתי אותו שאלה ספציפית </w:t>
      </w:r>
      <w:bookmarkStart w:id="1638" w:name="_ETM_Q1_9265370"/>
      <w:bookmarkEnd w:id="1638"/>
      <w:r w:rsidR="00F33ED6">
        <w:rPr>
          <w:rFonts w:hint="cs"/>
          <w:rtl/>
          <w:lang w:eastAsia="he-IL"/>
        </w:rPr>
        <w:t>בדיוק על זה.</w:t>
      </w:r>
    </w:p>
    <w:p w:rsidR="007127A6" w:rsidRDefault="007127A6" w:rsidP="00C50C21">
      <w:pPr>
        <w:rPr>
          <w:rtl/>
          <w:lang w:eastAsia="he-IL"/>
        </w:rPr>
      </w:pPr>
    </w:p>
    <w:p w:rsidR="007127A6" w:rsidRDefault="007127A6" w:rsidP="007127A6">
      <w:pPr>
        <w:pStyle w:val="a4"/>
        <w:keepNext/>
        <w:rPr>
          <w:rtl/>
        </w:rPr>
      </w:pPr>
      <w:bookmarkStart w:id="1639" w:name="ET_speaker_4741_74"/>
      <w:r w:rsidRPr="007127A6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712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:rsidR="007127A6" w:rsidRDefault="007127A6" w:rsidP="007127A6">
      <w:pPr>
        <w:pStyle w:val="KeepWithNext"/>
        <w:rPr>
          <w:rtl/>
          <w:lang w:eastAsia="he-IL"/>
        </w:rPr>
      </w:pPr>
    </w:p>
    <w:p w:rsidR="007127A6" w:rsidRDefault="00F33ED6" w:rsidP="00F33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7127A6">
        <w:rPr>
          <w:rFonts w:hint="cs"/>
          <w:rtl/>
          <w:lang w:eastAsia="he-IL"/>
        </w:rPr>
        <w:t xml:space="preserve">אתה </w:t>
      </w:r>
      <w:r w:rsidR="00254C1B">
        <w:rPr>
          <w:rFonts w:hint="cs"/>
          <w:rtl/>
          <w:lang w:eastAsia="he-IL"/>
        </w:rPr>
        <w:t>שאלת על מבנים מסוכנים</w:t>
      </w:r>
      <w:r w:rsidR="00F52F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ובהצעה של המנכ"ל לא מד</w:t>
      </w:r>
      <w:r w:rsidR="007127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r w:rsidR="007127A6">
        <w:rPr>
          <w:rFonts w:hint="cs"/>
          <w:rtl/>
          <w:lang w:eastAsia="he-IL"/>
        </w:rPr>
        <w:t xml:space="preserve">ר על מבנים מסוכנים. </w:t>
      </w:r>
    </w:p>
    <w:p w:rsidR="007127A6" w:rsidRDefault="007127A6" w:rsidP="00FD759F">
      <w:pPr>
        <w:ind w:firstLine="0"/>
        <w:rPr>
          <w:rtl/>
          <w:lang w:eastAsia="he-IL"/>
        </w:rPr>
      </w:pPr>
    </w:p>
    <w:p w:rsidR="00FD759F" w:rsidRDefault="00FD759F" w:rsidP="00FD759F">
      <w:pPr>
        <w:pStyle w:val="af6"/>
        <w:keepNext/>
        <w:rPr>
          <w:rtl/>
        </w:rPr>
      </w:pPr>
      <w:bookmarkStart w:id="1640" w:name="_ETM_Q1_9276671"/>
      <w:bookmarkStart w:id="1641" w:name="_ETM_Q1_9276775"/>
      <w:bookmarkStart w:id="1642" w:name="_ETM_Q1_9280621"/>
      <w:bookmarkStart w:id="1643" w:name="ET_yor_5854_344"/>
      <w:bookmarkEnd w:id="1640"/>
      <w:bookmarkEnd w:id="1641"/>
      <w:bookmarkEnd w:id="1642"/>
      <w:r w:rsidRPr="00FD759F">
        <w:rPr>
          <w:rStyle w:val="TagStyle"/>
          <w:rtl/>
        </w:rPr>
        <w:t xml:space="preserve"> &lt;&lt; </w:t>
      </w:r>
      <w:proofErr w:type="spellStart"/>
      <w:r w:rsidRPr="00FD759F">
        <w:rPr>
          <w:rStyle w:val="TagStyle"/>
          <w:rtl/>
        </w:rPr>
        <w:t>יור</w:t>
      </w:r>
      <w:proofErr w:type="spellEnd"/>
      <w:r w:rsidRPr="00FD75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D75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3"/>
    </w:p>
    <w:p w:rsidR="00FD759F" w:rsidRDefault="00FD759F" w:rsidP="00FD759F">
      <w:pPr>
        <w:pStyle w:val="KeepWithNext"/>
        <w:rPr>
          <w:rtl/>
          <w:lang w:eastAsia="he-IL"/>
        </w:rPr>
      </w:pPr>
    </w:p>
    <w:p w:rsidR="00FD759F" w:rsidRDefault="00FD759F" w:rsidP="00FD759F">
      <w:pPr>
        <w:rPr>
          <w:rtl/>
          <w:lang w:eastAsia="he-IL"/>
        </w:rPr>
      </w:pPr>
      <w:bookmarkStart w:id="1644" w:name="_ETM_Q1_9282264"/>
      <w:bookmarkStart w:id="1645" w:name="_ETM_Q1_9282293"/>
      <w:bookmarkEnd w:id="1644"/>
      <w:bookmarkEnd w:id="1645"/>
      <w:r>
        <w:rPr>
          <w:rFonts w:hint="cs"/>
          <w:rtl/>
          <w:lang w:eastAsia="he-IL"/>
        </w:rPr>
        <w:t>תומר, תסכם במשפט מה אנחנו עושים.</w:t>
      </w:r>
    </w:p>
    <w:p w:rsidR="00FD759F" w:rsidRPr="00FD759F" w:rsidRDefault="00FD759F" w:rsidP="00FD759F">
      <w:pPr>
        <w:rPr>
          <w:rtl/>
          <w:lang w:eastAsia="he-IL"/>
        </w:rPr>
      </w:pPr>
      <w:bookmarkStart w:id="1646" w:name="_ETM_Q1_9293085"/>
      <w:bookmarkStart w:id="1647" w:name="_ETM_Q1_9293147"/>
      <w:bookmarkEnd w:id="1646"/>
      <w:bookmarkEnd w:id="1647"/>
    </w:p>
    <w:p w:rsidR="00F33ED6" w:rsidRDefault="00F33ED6" w:rsidP="00F33ED6">
      <w:pPr>
        <w:pStyle w:val="a4"/>
        <w:keepNext/>
        <w:rPr>
          <w:rtl/>
        </w:rPr>
      </w:pPr>
      <w:bookmarkStart w:id="1648" w:name="_ETM_Q1_9268167"/>
      <w:bookmarkStart w:id="1649" w:name="ET_speaker_תומר_רוזנר_344"/>
      <w:bookmarkEnd w:id="1648"/>
      <w:r w:rsidRPr="00F33ED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3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:rsidR="00F33ED6" w:rsidRDefault="00F33ED6" w:rsidP="00F33ED6">
      <w:pPr>
        <w:pStyle w:val="KeepWithNext"/>
        <w:rPr>
          <w:rtl/>
          <w:lang w:eastAsia="he-IL"/>
        </w:rPr>
      </w:pPr>
    </w:p>
    <w:p w:rsidR="007127A6" w:rsidRDefault="007127A6" w:rsidP="00FD759F">
      <w:pPr>
        <w:rPr>
          <w:rtl/>
          <w:lang w:eastAsia="he-IL"/>
        </w:rPr>
      </w:pPr>
      <w:bookmarkStart w:id="1650" w:name="_ETM_Q1_9268705"/>
      <w:bookmarkStart w:id="1651" w:name="_ETM_Q1_9268756"/>
      <w:bookmarkEnd w:id="1650"/>
      <w:bookmarkEnd w:id="1651"/>
      <w:r>
        <w:rPr>
          <w:rFonts w:hint="cs"/>
          <w:rtl/>
          <w:lang w:eastAsia="he-IL"/>
        </w:rPr>
        <w:t xml:space="preserve">אנחנו נבקש </w:t>
      </w:r>
      <w:r w:rsidR="00FD759F">
        <w:rPr>
          <w:rFonts w:hint="cs"/>
          <w:rtl/>
          <w:lang w:eastAsia="he-IL"/>
        </w:rPr>
        <w:t>מהממשלה להעביר את ה</w:t>
      </w:r>
      <w:r>
        <w:rPr>
          <w:rFonts w:hint="cs"/>
          <w:rtl/>
          <w:lang w:eastAsia="he-IL"/>
        </w:rPr>
        <w:t>ה</w:t>
      </w:r>
      <w:r w:rsidR="00FD759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ייחסויות האחרונות לגבי הדברים </w:t>
      </w:r>
      <w:r w:rsidR="00FD759F">
        <w:rPr>
          <w:rFonts w:hint="cs"/>
          <w:rtl/>
          <w:lang w:eastAsia="he-IL"/>
        </w:rPr>
        <w:t>שנאמרו בעניין המי</w:t>
      </w:r>
      <w:r>
        <w:rPr>
          <w:rFonts w:hint="cs"/>
          <w:rtl/>
          <w:lang w:eastAsia="he-IL"/>
        </w:rPr>
        <w:t>ס</w:t>
      </w:r>
      <w:r w:rsidR="00FD75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</w:t>
      </w:r>
      <w:r w:rsidR="00FD759F">
        <w:rPr>
          <w:rFonts w:hint="cs"/>
          <w:rtl/>
          <w:lang w:eastAsia="he-IL"/>
        </w:rPr>
        <w:t xml:space="preserve"> בשעה הקרובה</w:t>
      </w:r>
      <w:r w:rsidR="00F52FF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זו הנקודה ש</w:t>
      </w:r>
      <w:r w:rsidR="00FD759F">
        <w:rPr>
          <w:rFonts w:hint="cs"/>
          <w:rtl/>
          <w:lang w:eastAsia="he-IL"/>
        </w:rPr>
        <w:t xml:space="preserve">עדיין פתוחה. אנחנו </w:t>
      </w:r>
      <w:bookmarkStart w:id="1652" w:name="_ETM_Q1_9305218"/>
      <w:bookmarkEnd w:id="1652"/>
      <w:r w:rsidR="00FD759F">
        <w:rPr>
          <w:rFonts w:hint="cs"/>
          <w:rtl/>
          <w:lang w:eastAsia="he-IL"/>
        </w:rPr>
        <w:t>נפרס</w:t>
      </w:r>
      <w:r>
        <w:rPr>
          <w:rFonts w:hint="cs"/>
          <w:rtl/>
          <w:lang w:eastAsia="he-IL"/>
        </w:rPr>
        <w:t xml:space="preserve">ם </w:t>
      </w:r>
      <w:r w:rsidR="00FD759F">
        <w:rPr>
          <w:rFonts w:hint="cs"/>
          <w:rtl/>
          <w:lang w:eastAsia="he-IL"/>
        </w:rPr>
        <w:t xml:space="preserve">את הנוסח להסתייגויות </w:t>
      </w:r>
      <w:r>
        <w:rPr>
          <w:rFonts w:hint="cs"/>
          <w:rtl/>
          <w:lang w:eastAsia="he-IL"/>
        </w:rPr>
        <w:t>עד השעה 13:00</w:t>
      </w:r>
      <w:r w:rsidR="00FD759F">
        <w:rPr>
          <w:rFonts w:hint="cs"/>
          <w:rtl/>
          <w:lang w:eastAsia="he-IL"/>
        </w:rPr>
        <w:t xml:space="preserve"> היום, ואנחנו נבקש הסתייגויות עד מחר </w:t>
      </w:r>
      <w:bookmarkStart w:id="1653" w:name="_ETM_Q1_9318603"/>
      <w:bookmarkEnd w:id="1653"/>
      <w:r w:rsidR="00FD759F">
        <w:rPr>
          <w:rFonts w:hint="cs"/>
          <w:rtl/>
          <w:lang w:eastAsia="he-IL"/>
        </w:rPr>
        <w:t xml:space="preserve">ב-13:00. </w:t>
      </w:r>
    </w:p>
    <w:p w:rsidR="007127A6" w:rsidRDefault="007127A6" w:rsidP="00FD759F">
      <w:pPr>
        <w:ind w:firstLine="0"/>
        <w:rPr>
          <w:rtl/>
          <w:lang w:eastAsia="he-IL"/>
        </w:rPr>
      </w:pPr>
      <w:bookmarkStart w:id="1654" w:name="_ETM_Q1_9317549"/>
      <w:bookmarkEnd w:id="1654"/>
    </w:p>
    <w:p w:rsidR="00FD759F" w:rsidRDefault="00FD759F" w:rsidP="00FD759F">
      <w:pPr>
        <w:pStyle w:val="af6"/>
        <w:keepNext/>
        <w:rPr>
          <w:rtl/>
        </w:rPr>
      </w:pPr>
      <w:bookmarkStart w:id="1655" w:name="_ETM_Q1_9317647"/>
      <w:bookmarkStart w:id="1656" w:name="_ETM_Q1_9318745"/>
      <w:bookmarkStart w:id="1657" w:name="ET_yor_5854_345"/>
      <w:bookmarkEnd w:id="1655"/>
      <w:bookmarkEnd w:id="1656"/>
      <w:r w:rsidRPr="00FD759F">
        <w:rPr>
          <w:rStyle w:val="TagStyle"/>
          <w:rtl/>
        </w:rPr>
        <w:t xml:space="preserve"> &lt;&lt; </w:t>
      </w:r>
      <w:proofErr w:type="spellStart"/>
      <w:r w:rsidRPr="00FD759F">
        <w:rPr>
          <w:rStyle w:val="TagStyle"/>
          <w:rtl/>
        </w:rPr>
        <w:t>יור</w:t>
      </w:r>
      <w:proofErr w:type="spellEnd"/>
      <w:r w:rsidRPr="00FD75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D75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:rsidR="00FD759F" w:rsidRDefault="00FD759F" w:rsidP="00FD759F">
      <w:pPr>
        <w:pStyle w:val="KeepWithNext"/>
        <w:rPr>
          <w:rtl/>
          <w:lang w:eastAsia="he-IL"/>
        </w:rPr>
      </w:pPr>
    </w:p>
    <w:p w:rsidR="007127A6" w:rsidRDefault="007127A6" w:rsidP="00FD759F">
      <w:pPr>
        <w:rPr>
          <w:rtl/>
          <w:lang w:eastAsia="he-IL"/>
        </w:rPr>
      </w:pPr>
      <w:bookmarkStart w:id="1658" w:name="_ETM_Q1_9319589"/>
      <w:bookmarkStart w:id="1659" w:name="_ETM_Q1_9319638"/>
      <w:bookmarkEnd w:id="1658"/>
      <w:bookmarkEnd w:id="1659"/>
      <w:r>
        <w:rPr>
          <w:rFonts w:hint="cs"/>
          <w:rtl/>
          <w:lang w:eastAsia="he-IL"/>
        </w:rPr>
        <w:t xml:space="preserve">מחר יהיה </w:t>
      </w:r>
      <w:r w:rsidR="00FD759F">
        <w:rPr>
          <w:rFonts w:hint="cs"/>
          <w:rtl/>
          <w:lang w:eastAsia="he-IL"/>
        </w:rPr>
        <w:t>דיון ע</w:t>
      </w:r>
      <w:r>
        <w:rPr>
          <w:rFonts w:hint="cs"/>
          <w:rtl/>
          <w:lang w:eastAsia="he-IL"/>
        </w:rPr>
        <w:t xml:space="preserve">ל </w:t>
      </w:r>
      <w:r w:rsidR="00FD75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הסתייגויות </w:t>
      </w:r>
      <w:r w:rsidR="00FD759F">
        <w:rPr>
          <w:rFonts w:hint="cs"/>
          <w:rtl/>
          <w:lang w:eastAsia="he-IL"/>
        </w:rPr>
        <w:t>ו</w:t>
      </w:r>
      <w:r w:rsidR="00254C1B">
        <w:rPr>
          <w:rFonts w:hint="cs"/>
          <w:rtl/>
          <w:lang w:eastAsia="he-IL"/>
        </w:rPr>
        <w:t xml:space="preserve">יהיו </w:t>
      </w:r>
      <w:r w:rsidR="00FD759F">
        <w:rPr>
          <w:rFonts w:hint="cs"/>
          <w:rtl/>
          <w:lang w:eastAsia="he-IL"/>
        </w:rPr>
        <w:t xml:space="preserve">הצבעות. </w:t>
      </w:r>
      <w:r>
        <w:rPr>
          <w:rFonts w:hint="cs"/>
          <w:rtl/>
          <w:lang w:eastAsia="he-IL"/>
        </w:rPr>
        <w:t xml:space="preserve"> </w:t>
      </w:r>
    </w:p>
    <w:p w:rsidR="007127A6" w:rsidRDefault="007127A6" w:rsidP="007127A6">
      <w:pPr>
        <w:rPr>
          <w:rtl/>
          <w:lang w:eastAsia="he-IL"/>
        </w:rPr>
      </w:pPr>
    </w:p>
    <w:p w:rsidR="00FD759F" w:rsidRDefault="00FD759F" w:rsidP="00FD759F">
      <w:pPr>
        <w:pStyle w:val="a4"/>
        <w:keepNext/>
        <w:rPr>
          <w:rtl/>
        </w:rPr>
      </w:pPr>
      <w:bookmarkStart w:id="1660" w:name="_ETM_Q1_9339842"/>
      <w:bookmarkStart w:id="1661" w:name="ET_speaker_תומר_רוזנר_346"/>
      <w:bookmarkEnd w:id="1660"/>
      <w:r w:rsidRPr="00FD75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75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:rsidR="00FD759F" w:rsidRDefault="00FD759F" w:rsidP="00FD759F">
      <w:pPr>
        <w:pStyle w:val="KeepWithNext"/>
        <w:rPr>
          <w:rtl/>
          <w:lang w:eastAsia="he-IL"/>
        </w:rPr>
      </w:pPr>
    </w:p>
    <w:p w:rsidR="007127A6" w:rsidRDefault="00FD759F" w:rsidP="007127A6">
      <w:pPr>
        <w:rPr>
          <w:rtl/>
          <w:lang w:eastAsia="he-IL"/>
        </w:rPr>
      </w:pPr>
      <w:bookmarkStart w:id="1662" w:name="_ETM_Q1_9340529"/>
      <w:bookmarkStart w:id="1663" w:name="_ETM_Q1_9340582"/>
      <w:bookmarkEnd w:id="1662"/>
      <w:bookmarkEnd w:id="1663"/>
      <w:r>
        <w:rPr>
          <w:rFonts w:hint="cs"/>
          <w:rtl/>
          <w:lang w:eastAsia="he-IL"/>
        </w:rPr>
        <w:t xml:space="preserve">בשעה הקרובה נבקש לדעת מחברי הכנסת את </w:t>
      </w:r>
      <w:bookmarkStart w:id="1664" w:name="_ETM_Q1_9352268"/>
      <w:bookmarkEnd w:id="1664"/>
      <w:r w:rsidR="007127A6">
        <w:rPr>
          <w:rFonts w:hint="cs"/>
          <w:rtl/>
          <w:lang w:eastAsia="he-IL"/>
        </w:rPr>
        <w:t>הסכום</w:t>
      </w:r>
      <w:r>
        <w:rPr>
          <w:rFonts w:hint="cs"/>
          <w:rtl/>
          <w:lang w:eastAsia="he-IL"/>
        </w:rPr>
        <w:t>.</w:t>
      </w:r>
    </w:p>
    <w:p w:rsidR="007127A6" w:rsidRDefault="007127A6" w:rsidP="007127A6">
      <w:pPr>
        <w:rPr>
          <w:rtl/>
          <w:lang w:eastAsia="he-IL"/>
        </w:rPr>
      </w:pPr>
    </w:p>
    <w:p w:rsidR="007127A6" w:rsidRDefault="007127A6" w:rsidP="007127A6">
      <w:pPr>
        <w:pStyle w:val="a4"/>
        <w:keepNext/>
        <w:rPr>
          <w:rtl/>
        </w:rPr>
      </w:pPr>
      <w:bookmarkStart w:id="1665" w:name="ET_speaker_5694_75"/>
      <w:r w:rsidRPr="007127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12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5"/>
    </w:p>
    <w:p w:rsidR="007127A6" w:rsidRDefault="007127A6" w:rsidP="007127A6">
      <w:pPr>
        <w:pStyle w:val="KeepWithNext"/>
        <w:rPr>
          <w:rtl/>
          <w:lang w:eastAsia="he-IL"/>
        </w:rPr>
      </w:pPr>
    </w:p>
    <w:p w:rsidR="007127A6" w:rsidRDefault="00FD759F" w:rsidP="007127A6">
      <w:pPr>
        <w:rPr>
          <w:rtl/>
          <w:lang w:eastAsia="he-IL"/>
        </w:rPr>
      </w:pPr>
      <w:r>
        <w:rPr>
          <w:rFonts w:hint="cs"/>
          <w:rtl/>
          <w:lang w:eastAsia="he-IL"/>
        </w:rPr>
        <w:t>70 מיליון, ושיבואו לדווח בוועדה.</w:t>
      </w:r>
    </w:p>
    <w:p w:rsidR="007127A6" w:rsidRDefault="007127A6" w:rsidP="007127A6">
      <w:pPr>
        <w:rPr>
          <w:rtl/>
          <w:lang w:eastAsia="he-IL"/>
        </w:rPr>
      </w:pPr>
    </w:p>
    <w:p w:rsidR="00FD759F" w:rsidRDefault="00FD759F" w:rsidP="00FD759F">
      <w:pPr>
        <w:pStyle w:val="af9"/>
        <w:keepNext/>
        <w:rPr>
          <w:rtl/>
          <w:lang w:eastAsia="he-IL"/>
        </w:rPr>
      </w:pPr>
      <w:bookmarkStart w:id="1666" w:name="_ETM_Q1_9366959"/>
      <w:bookmarkStart w:id="1667" w:name="ET_guest_יעל_לינדנברג_347"/>
      <w:bookmarkEnd w:id="1666"/>
      <w:r w:rsidRPr="00FD7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FD75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7"/>
    </w:p>
    <w:p w:rsidR="00FD759F" w:rsidRDefault="00FD759F" w:rsidP="00FD759F">
      <w:pPr>
        <w:pStyle w:val="KeepWithNext"/>
        <w:rPr>
          <w:rtl/>
          <w:lang w:eastAsia="he-IL"/>
        </w:rPr>
      </w:pPr>
    </w:p>
    <w:p w:rsidR="007127A6" w:rsidRDefault="00FD759F" w:rsidP="007127A6">
      <w:pPr>
        <w:rPr>
          <w:rtl/>
          <w:lang w:eastAsia="he-IL"/>
        </w:rPr>
      </w:pPr>
      <w:bookmarkStart w:id="1668" w:name="_ETM_Q1_9367525"/>
      <w:bookmarkStart w:id="1669" w:name="_ETM_Q1_9367584"/>
      <w:bookmarkEnd w:id="1668"/>
      <w:bookmarkEnd w:id="1669"/>
      <w:r>
        <w:rPr>
          <w:rFonts w:hint="cs"/>
          <w:rtl/>
          <w:lang w:eastAsia="he-IL"/>
        </w:rPr>
        <w:t xml:space="preserve">סכום של </w:t>
      </w:r>
      <w:r w:rsidR="007127A6">
        <w:rPr>
          <w:rFonts w:hint="cs"/>
          <w:rtl/>
          <w:lang w:eastAsia="he-IL"/>
        </w:rPr>
        <w:t xml:space="preserve">70 מיליון </w:t>
      </w:r>
      <w:r>
        <w:rPr>
          <w:rFonts w:hint="cs"/>
          <w:rtl/>
          <w:lang w:eastAsia="he-IL"/>
        </w:rPr>
        <w:t>מהווה 25%.</w:t>
      </w:r>
    </w:p>
    <w:p w:rsidR="007127A6" w:rsidRDefault="007127A6" w:rsidP="007127A6">
      <w:pPr>
        <w:rPr>
          <w:rtl/>
          <w:lang w:eastAsia="he-IL"/>
        </w:rPr>
      </w:pPr>
    </w:p>
    <w:p w:rsidR="00FD759F" w:rsidRDefault="00FD759F" w:rsidP="00FD759F">
      <w:pPr>
        <w:pStyle w:val="af6"/>
        <w:keepNext/>
        <w:rPr>
          <w:rtl/>
        </w:rPr>
      </w:pPr>
      <w:bookmarkStart w:id="1670" w:name="ET_yor_5854_348"/>
      <w:r w:rsidRPr="00FD759F">
        <w:rPr>
          <w:rStyle w:val="TagStyle"/>
          <w:rtl/>
        </w:rPr>
        <w:t xml:space="preserve"> &lt;&lt; </w:t>
      </w:r>
      <w:proofErr w:type="spellStart"/>
      <w:r w:rsidRPr="00FD759F">
        <w:rPr>
          <w:rStyle w:val="TagStyle"/>
          <w:rtl/>
        </w:rPr>
        <w:t>יור</w:t>
      </w:r>
      <w:proofErr w:type="spellEnd"/>
      <w:r w:rsidRPr="00FD75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D75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0"/>
    </w:p>
    <w:p w:rsidR="00FD759F" w:rsidRDefault="00FD759F" w:rsidP="00FD759F">
      <w:pPr>
        <w:pStyle w:val="KeepWithNext"/>
        <w:rPr>
          <w:rtl/>
          <w:lang w:eastAsia="he-IL"/>
        </w:rPr>
      </w:pPr>
    </w:p>
    <w:p w:rsidR="007127A6" w:rsidRDefault="00FD759F" w:rsidP="00254C1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7127A6">
        <w:rPr>
          <w:rFonts w:hint="cs"/>
          <w:rtl/>
          <w:lang w:eastAsia="he-IL"/>
        </w:rPr>
        <w:t>סוגיה הזאת ספ</w:t>
      </w:r>
      <w:r>
        <w:rPr>
          <w:rFonts w:hint="cs"/>
          <w:rtl/>
          <w:lang w:eastAsia="he-IL"/>
        </w:rPr>
        <w:t>צ</w:t>
      </w:r>
      <w:r w:rsidR="007127A6">
        <w:rPr>
          <w:rFonts w:hint="cs"/>
          <w:rtl/>
          <w:lang w:eastAsia="he-IL"/>
        </w:rPr>
        <w:t>יפית 70 מיליון</w:t>
      </w:r>
      <w:r>
        <w:rPr>
          <w:rFonts w:hint="cs"/>
          <w:rtl/>
          <w:lang w:eastAsia="he-IL"/>
        </w:rPr>
        <w:t>.</w:t>
      </w:r>
    </w:p>
    <w:p w:rsidR="007127A6" w:rsidRDefault="007127A6" w:rsidP="007127A6">
      <w:pPr>
        <w:rPr>
          <w:rtl/>
          <w:lang w:eastAsia="he-IL"/>
        </w:rPr>
      </w:pPr>
    </w:p>
    <w:p w:rsidR="007127A6" w:rsidRDefault="007127A6" w:rsidP="007127A6">
      <w:pPr>
        <w:pStyle w:val="a4"/>
        <w:keepNext/>
        <w:rPr>
          <w:rtl/>
        </w:rPr>
      </w:pPr>
      <w:bookmarkStart w:id="1671" w:name="ET_speaker_5771_76"/>
      <w:r w:rsidRPr="007127A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12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:rsidR="007127A6" w:rsidRDefault="007127A6" w:rsidP="007127A6">
      <w:pPr>
        <w:pStyle w:val="KeepWithNext"/>
        <w:rPr>
          <w:rtl/>
          <w:lang w:eastAsia="he-IL"/>
        </w:rPr>
      </w:pPr>
    </w:p>
    <w:p w:rsidR="007127A6" w:rsidRDefault="00FD759F" w:rsidP="00FD759F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ר</w:t>
      </w:r>
      <w:r w:rsidR="007127A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7127A6">
        <w:rPr>
          <w:rFonts w:hint="cs"/>
          <w:rtl/>
          <w:lang w:eastAsia="he-IL"/>
        </w:rPr>
        <w:t xml:space="preserve">יות מקומיות </w:t>
      </w:r>
      <w:r>
        <w:rPr>
          <w:rFonts w:hint="cs"/>
          <w:rtl/>
          <w:lang w:eastAsia="he-IL"/>
        </w:rPr>
        <w:t>באזורי ביקוש</w:t>
      </w:r>
      <w:r w:rsidR="00F52F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שכלפיהן התחייבו בכל הנוגע לפיתוח והתחדשות עירונית</w:t>
      </w:r>
      <w:r w:rsidR="00F52F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127A6">
        <w:rPr>
          <w:rFonts w:hint="cs"/>
          <w:rtl/>
          <w:lang w:eastAsia="he-IL"/>
        </w:rPr>
        <w:t xml:space="preserve">ייפגעו </w:t>
      </w:r>
      <w:r>
        <w:rPr>
          <w:rFonts w:hint="cs"/>
          <w:rtl/>
          <w:lang w:eastAsia="he-IL"/>
        </w:rPr>
        <w:t>כתוצאה מההחלטה הזאת?</w:t>
      </w:r>
      <w:r w:rsidR="007127A6">
        <w:rPr>
          <w:rFonts w:hint="cs"/>
          <w:rtl/>
          <w:lang w:eastAsia="he-IL"/>
        </w:rPr>
        <w:t xml:space="preserve"> </w:t>
      </w:r>
    </w:p>
    <w:p w:rsidR="007127A6" w:rsidRDefault="007127A6" w:rsidP="007127A6">
      <w:pPr>
        <w:rPr>
          <w:rtl/>
          <w:lang w:eastAsia="he-IL"/>
        </w:rPr>
      </w:pPr>
    </w:p>
    <w:p w:rsidR="00FD759F" w:rsidRDefault="00FD759F" w:rsidP="00FD759F">
      <w:pPr>
        <w:ind w:firstLine="0"/>
        <w:rPr>
          <w:rtl/>
          <w:lang w:eastAsia="he-IL"/>
        </w:rPr>
      </w:pPr>
      <w:bookmarkStart w:id="1672" w:name="_ETM_Q1_9404657"/>
      <w:bookmarkEnd w:id="1672"/>
    </w:p>
    <w:p w:rsidR="00FD759F" w:rsidRDefault="00FD759F" w:rsidP="00FD759F">
      <w:pPr>
        <w:pStyle w:val="af6"/>
        <w:keepNext/>
        <w:rPr>
          <w:rtl/>
        </w:rPr>
      </w:pPr>
      <w:bookmarkStart w:id="1673" w:name="ET_yor_5854_349"/>
      <w:r w:rsidRPr="00FD759F">
        <w:rPr>
          <w:rStyle w:val="TagStyle"/>
          <w:rtl/>
        </w:rPr>
        <w:t xml:space="preserve"> &lt;&lt; </w:t>
      </w:r>
      <w:proofErr w:type="spellStart"/>
      <w:r w:rsidRPr="00FD759F">
        <w:rPr>
          <w:rStyle w:val="TagStyle"/>
          <w:rtl/>
        </w:rPr>
        <w:t>יור</w:t>
      </w:r>
      <w:proofErr w:type="spellEnd"/>
      <w:r w:rsidRPr="00FD75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D75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3"/>
    </w:p>
    <w:p w:rsidR="00FD759F" w:rsidRDefault="00FD759F" w:rsidP="00FD759F">
      <w:pPr>
        <w:pStyle w:val="KeepWithNext"/>
        <w:rPr>
          <w:rtl/>
          <w:lang w:eastAsia="he-IL"/>
        </w:rPr>
      </w:pPr>
    </w:p>
    <w:p w:rsidR="007127A6" w:rsidRDefault="007127A6" w:rsidP="007127A6">
      <w:pPr>
        <w:rPr>
          <w:rtl/>
          <w:lang w:eastAsia="he-IL"/>
        </w:rPr>
      </w:pPr>
      <w:bookmarkStart w:id="1674" w:name="_ETM_Q1_9405542"/>
      <w:bookmarkStart w:id="1675" w:name="_ETM_Q1_9405596"/>
      <w:bookmarkEnd w:id="1674"/>
      <w:bookmarkEnd w:id="1675"/>
      <w:r>
        <w:rPr>
          <w:rFonts w:hint="cs"/>
          <w:rtl/>
          <w:lang w:eastAsia="he-IL"/>
        </w:rPr>
        <w:t xml:space="preserve">זה </w:t>
      </w:r>
      <w:r w:rsidR="00FD759F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פותח דיון אחר.</w:t>
      </w:r>
      <w:r w:rsidR="00FD759F">
        <w:rPr>
          <w:rFonts w:hint="cs"/>
          <w:rtl/>
          <w:lang w:eastAsia="he-IL"/>
        </w:rPr>
        <w:t xml:space="preserve"> אמרנו שאנחנו רוצים חלק מהכסף בעניין הזה. </w:t>
      </w:r>
      <w:r>
        <w:rPr>
          <w:rFonts w:hint="cs"/>
          <w:rtl/>
          <w:lang w:eastAsia="he-IL"/>
        </w:rPr>
        <w:t xml:space="preserve"> </w:t>
      </w:r>
    </w:p>
    <w:p w:rsidR="007127A6" w:rsidRDefault="007127A6" w:rsidP="00FD759F">
      <w:pPr>
        <w:ind w:firstLine="0"/>
        <w:rPr>
          <w:rtl/>
          <w:lang w:eastAsia="he-IL"/>
        </w:rPr>
      </w:pPr>
    </w:p>
    <w:p w:rsidR="007127A6" w:rsidRDefault="007127A6" w:rsidP="007127A6">
      <w:pPr>
        <w:pStyle w:val="a4"/>
        <w:keepNext/>
        <w:rPr>
          <w:rtl/>
        </w:rPr>
      </w:pPr>
      <w:bookmarkStart w:id="1676" w:name="_ETM_Q1_9412170"/>
      <w:bookmarkStart w:id="1677" w:name="_ETM_Q1_9412269"/>
      <w:bookmarkStart w:id="1678" w:name="ET_speaker_5771_77"/>
      <w:bookmarkEnd w:id="1676"/>
      <w:bookmarkEnd w:id="1677"/>
      <w:r w:rsidRPr="007127A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12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8"/>
    </w:p>
    <w:p w:rsidR="007127A6" w:rsidRDefault="007127A6" w:rsidP="007127A6">
      <w:pPr>
        <w:pStyle w:val="KeepWithNext"/>
        <w:rPr>
          <w:rtl/>
          <w:lang w:eastAsia="he-IL"/>
        </w:rPr>
      </w:pPr>
    </w:p>
    <w:p w:rsidR="007127A6" w:rsidRDefault="00FD759F" w:rsidP="007127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שצחי אמר. צחי אמר שהן לא ייפגעו. </w:t>
      </w:r>
    </w:p>
    <w:p w:rsidR="00FD759F" w:rsidRDefault="00FD759F" w:rsidP="00FD759F">
      <w:pPr>
        <w:ind w:firstLine="0"/>
        <w:rPr>
          <w:rtl/>
          <w:lang w:eastAsia="he-IL"/>
        </w:rPr>
      </w:pPr>
      <w:bookmarkStart w:id="1679" w:name="_ETM_Q1_9416009"/>
      <w:bookmarkStart w:id="1680" w:name="_ETM_Q1_9416105"/>
      <w:bookmarkEnd w:id="1679"/>
      <w:bookmarkEnd w:id="1680"/>
    </w:p>
    <w:p w:rsidR="00FD759F" w:rsidRDefault="00FD759F" w:rsidP="00FD759F">
      <w:pPr>
        <w:pStyle w:val="af6"/>
        <w:keepNext/>
        <w:rPr>
          <w:rtl/>
        </w:rPr>
      </w:pPr>
      <w:bookmarkStart w:id="1681" w:name="ET_yor_5854_350"/>
      <w:r w:rsidRPr="00FD759F">
        <w:rPr>
          <w:rStyle w:val="TagStyle"/>
          <w:rtl/>
        </w:rPr>
        <w:t xml:space="preserve"> &lt;&lt; </w:t>
      </w:r>
      <w:proofErr w:type="spellStart"/>
      <w:r w:rsidRPr="00FD759F">
        <w:rPr>
          <w:rStyle w:val="TagStyle"/>
          <w:rtl/>
        </w:rPr>
        <w:t>יור</w:t>
      </w:r>
      <w:proofErr w:type="spellEnd"/>
      <w:r w:rsidRPr="00FD75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D75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1"/>
    </w:p>
    <w:p w:rsidR="00FD759F" w:rsidRDefault="00FD759F" w:rsidP="00FD759F">
      <w:pPr>
        <w:pStyle w:val="KeepWithNext"/>
        <w:rPr>
          <w:rtl/>
          <w:lang w:eastAsia="he-IL"/>
        </w:rPr>
      </w:pPr>
    </w:p>
    <w:p w:rsidR="00FD759F" w:rsidRDefault="00FD759F" w:rsidP="00FD75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אמרו 70 מיליון, אנחנו מקבלים את ה-70 מיליון. </w:t>
      </w:r>
      <w:bookmarkStart w:id="1682" w:name="_ETM_Q1_9444308"/>
      <w:bookmarkStart w:id="1683" w:name="_ETM_Q1_9444560"/>
      <w:bookmarkEnd w:id="1682"/>
      <w:bookmarkEnd w:id="1683"/>
    </w:p>
    <w:p w:rsidR="00FD759F" w:rsidRDefault="00FD759F" w:rsidP="00E17380">
      <w:pPr>
        <w:ind w:firstLine="0"/>
        <w:rPr>
          <w:rtl/>
          <w:lang w:eastAsia="he-IL"/>
        </w:rPr>
      </w:pPr>
      <w:bookmarkStart w:id="1684" w:name="_ETM_Q1_9444615"/>
      <w:bookmarkEnd w:id="1684"/>
    </w:p>
    <w:p w:rsidR="00E17380" w:rsidRDefault="00E17380" w:rsidP="00E17380">
      <w:pPr>
        <w:pStyle w:val="a4"/>
        <w:keepNext/>
        <w:rPr>
          <w:rtl/>
        </w:rPr>
      </w:pPr>
      <w:bookmarkStart w:id="1685" w:name="_ETM_Q1_9444669"/>
      <w:bookmarkStart w:id="1686" w:name="_ETM_Q1_9444791"/>
      <w:bookmarkStart w:id="1687" w:name="_ETM_Q1_9441408"/>
      <w:bookmarkStart w:id="1688" w:name="ET_speaker_5771_351"/>
      <w:bookmarkEnd w:id="1685"/>
      <w:bookmarkEnd w:id="1686"/>
      <w:bookmarkEnd w:id="1687"/>
      <w:r w:rsidRPr="00E1738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17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8"/>
    </w:p>
    <w:p w:rsidR="00E17380" w:rsidRDefault="00E17380" w:rsidP="00E17380">
      <w:pPr>
        <w:pStyle w:val="KeepWithNext"/>
        <w:rPr>
          <w:rtl/>
          <w:lang w:eastAsia="he-IL"/>
        </w:rPr>
      </w:pPr>
    </w:p>
    <w:p w:rsidR="00E17380" w:rsidRDefault="00E17380" w:rsidP="00E17380">
      <w:pPr>
        <w:rPr>
          <w:rtl/>
          <w:lang w:eastAsia="he-IL"/>
        </w:rPr>
      </w:pPr>
      <w:bookmarkStart w:id="1689" w:name="_ETM_Q1_9442117"/>
      <w:bookmarkStart w:id="1690" w:name="_ETM_Q1_9442171"/>
      <w:bookmarkEnd w:id="1689"/>
      <w:bookmarkEnd w:id="1690"/>
      <w:r>
        <w:rPr>
          <w:rFonts w:hint="cs"/>
          <w:rtl/>
          <w:lang w:eastAsia="he-IL"/>
        </w:rPr>
        <w:t xml:space="preserve">אני מזכיר שצחי אמר פה שלא ייפגעו רשויות מקומיות </w:t>
      </w:r>
      <w:bookmarkStart w:id="1691" w:name="_ETM_Q1_9447678"/>
      <w:bookmarkEnd w:id="1691"/>
      <w:r>
        <w:rPr>
          <w:rFonts w:hint="cs"/>
          <w:rtl/>
          <w:lang w:eastAsia="he-IL"/>
        </w:rPr>
        <w:t xml:space="preserve">שהתחייבו בפניהן. </w:t>
      </w:r>
      <w:bookmarkStart w:id="1692" w:name="_ETM_Q1_9450515"/>
      <w:bookmarkEnd w:id="1692"/>
    </w:p>
    <w:p w:rsidR="00E17380" w:rsidRDefault="00E17380" w:rsidP="00E17380">
      <w:pPr>
        <w:ind w:firstLine="0"/>
        <w:rPr>
          <w:rtl/>
          <w:lang w:eastAsia="he-IL"/>
        </w:rPr>
      </w:pPr>
      <w:bookmarkStart w:id="1693" w:name="_ETM_Q1_9450604"/>
      <w:bookmarkEnd w:id="1693"/>
    </w:p>
    <w:p w:rsidR="00E17380" w:rsidRDefault="00E17380" w:rsidP="00E17380">
      <w:pPr>
        <w:pStyle w:val="af6"/>
        <w:keepNext/>
        <w:rPr>
          <w:rtl/>
        </w:rPr>
      </w:pPr>
      <w:bookmarkStart w:id="1694" w:name="_ETM_Q1_9450296"/>
      <w:bookmarkStart w:id="1695" w:name="ET_yor_5854_352"/>
      <w:bookmarkEnd w:id="1694"/>
      <w:r w:rsidRPr="00E17380">
        <w:rPr>
          <w:rStyle w:val="TagStyle"/>
          <w:rtl/>
        </w:rPr>
        <w:t xml:space="preserve"> &lt;&lt; </w:t>
      </w:r>
      <w:proofErr w:type="spellStart"/>
      <w:r w:rsidRPr="00E17380">
        <w:rPr>
          <w:rStyle w:val="TagStyle"/>
          <w:rtl/>
        </w:rPr>
        <w:t>יור</w:t>
      </w:r>
      <w:proofErr w:type="spellEnd"/>
      <w:r w:rsidRPr="00E1738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17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5"/>
    </w:p>
    <w:p w:rsidR="00E17380" w:rsidRDefault="00E17380" w:rsidP="00E17380">
      <w:pPr>
        <w:pStyle w:val="KeepWithNext"/>
        <w:rPr>
          <w:rtl/>
          <w:lang w:eastAsia="he-IL"/>
        </w:rPr>
      </w:pPr>
    </w:p>
    <w:p w:rsidR="00E17380" w:rsidRDefault="00E17380" w:rsidP="00E17380">
      <w:pPr>
        <w:rPr>
          <w:rtl/>
          <w:lang w:eastAsia="he-IL"/>
        </w:rPr>
      </w:pPr>
      <w:bookmarkStart w:id="1696" w:name="_ETM_Q1_9451192"/>
      <w:bookmarkStart w:id="1697" w:name="_ETM_Q1_9451271"/>
      <w:bookmarkEnd w:id="1696"/>
      <w:bookmarkEnd w:id="1697"/>
      <w:r>
        <w:rPr>
          <w:rFonts w:hint="cs"/>
          <w:rtl/>
          <w:lang w:eastAsia="he-IL"/>
        </w:rPr>
        <w:t>ימצאו דרך לפצות אותן. זה דיון שאי אפשר לצאת ממנו, איתן.</w:t>
      </w:r>
    </w:p>
    <w:p w:rsidR="00E17380" w:rsidRPr="00E17380" w:rsidRDefault="00E17380" w:rsidP="00E17380">
      <w:pPr>
        <w:rPr>
          <w:rtl/>
          <w:lang w:eastAsia="he-IL"/>
        </w:rPr>
      </w:pPr>
      <w:bookmarkStart w:id="1698" w:name="_ETM_Q1_9457334"/>
      <w:bookmarkStart w:id="1699" w:name="_ETM_Q1_9457418"/>
      <w:bookmarkEnd w:id="1698"/>
      <w:bookmarkEnd w:id="1699"/>
    </w:p>
    <w:p w:rsidR="007127A6" w:rsidRDefault="007127A6" w:rsidP="007127A6">
      <w:pPr>
        <w:pStyle w:val="a4"/>
        <w:keepNext/>
        <w:rPr>
          <w:rtl/>
        </w:rPr>
      </w:pPr>
      <w:bookmarkStart w:id="1700" w:name="ET_speaker_6275_78"/>
      <w:r w:rsidRPr="007127A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712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0"/>
    </w:p>
    <w:p w:rsidR="007127A6" w:rsidRDefault="007127A6" w:rsidP="007127A6">
      <w:pPr>
        <w:pStyle w:val="KeepWithNext"/>
        <w:rPr>
          <w:rtl/>
          <w:lang w:eastAsia="he-IL"/>
        </w:rPr>
      </w:pPr>
    </w:p>
    <w:p w:rsidR="007127A6" w:rsidRDefault="00E17380" w:rsidP="000D31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בשורה מאוד גדולה, </w:t>
      </w:r>
      <w:bookmarkStart w:id="1701" w:name="_ETM_Q1_9458236"/>
      <w:bookmarkEnd w:id="1701"/>
      <w:r>
        <w:rPr>
          <w:rFonts w:hint="cs"/>
          <w:rtl/>
          <w:lang w:eastAsia="he-IL"/>
        </w:rPr>
        <w:t xml:space="preserve">אדוני. אני </w:t>
      </w:r>
      <w:bookmarkStart w:id="1702" w:name="_ETM_Q1_9462929"/>
      <w:bookmarkEnd w:id="1702"/>
      <w:r>
        <w:rPr>
          <w:rFonts w:hint="cs"/>
          <w:rtl/>
          <w:lang w:eastAsia="he-IL"/>
        </w:rPr>
        <w:t xml:space="preserve">רוצה להודות למשרד הבינוי והשיכון על </w:t>
      </w:r>
      <w:r w:rsidR="00E57A1A">
        <w:rPr>
          <w:rFonts w:hint="cs"/>
          <w:rtl/>
          <w:lang w:eastAsia="he-IL"/>
        </w:rPr>
        <w:t xml:space="preserve">זה </w:t>
      </w:r>
      <w:bookmarkStart w:id="1703" w:name="_ETM_Q1_9464460"/>
      <w:bookmarkEnd w:id="1703"/>
      <w:r w:rsidR="00E57A1A">
        <w:rPr>
          <w:rFonts w:hint="cs"/>
          <w:rtl/>
          <w:lang w:eastAsia="he-IL"/>
        </w:rPr>
        <w:t>ש</w:t>
      </w:r>
      <w:r w:rsidR="00FD759F">
        <w:rPr>
          <w:rFonts w:hint="cs"/>
          <w:rtl/>
          <w:lang w:eastAsia="he-IL"/>
        </w:rPr>
        <w:t xml:space="preserve">הגדרת הפריפריה </w:t>
      </w:r>
      <w:r w:rsidR="007127A6">
        <w:rPr>
          <w:rFonts w:hint="cs"/>
          <w:rtl/>
          <w:lang w:eastAsia="he-IL"/>
        </w:rPr>
        <w:t xml:space="preserve">תהיה על פי </w:t>
      </w:r>
      <w:r w:rsidR="000D31C5">
        <w:rPr>
          <w:rFonts w:hint="cs"/>
          <w:rtl/>
          <w:lang w:eastAsia="he-IL"/>
        </w:rPr>
        <w:t>ההגדרה של המשרד לפיתוח הנגב</w:t>
      </w:r>
      <w:r w:rsidR="00F52FFC">
        <w:rPr>
          <w:rFonts w:hint="cs"/>
          <w:rtl/>
          <w:lang w:eastAsia="he-IL"/>
        </w:rPr>
        <w:t xml:space="preserve">, </w:t>
      </w:r>
      <w:r w:rsidR="000D31C5">
        <w:rPr>
          <w:rFonts w:hint="cs"/>
          <w:rtl/>
          <w:lang w:eastAsia="he-IL"/>
        </w:rPr>
        <w:t>הגליל ופיתוח הכפר.</w:t>
      </w:r>
    </w:p>
    <w:p w:rsidR="007127A6" w:rsidRDefault="007127A6" w:rsidP="000D31C5">
      <w:pPr>
        <w:ind w:firstLine="0"/>
        <w:rPr>
          <w:rtl/>
          <w:lang w:eastAsia="he-IL"/>
        </w:rPr>
      </w:pPr>
    </w:p>
    <w:p w:rsidR="000D31C5" w:rsidRDefault="000D31C5" w:rsidP="000D31C5">
      <w:pPr>
        <w:pStyle w:val="a4"/>
        <w:keepNext/>
        <w:rPr>
          <w:rtl/>
        </w:rPr>
      </w:pPr>
      <w:bookmarkStart w:id="1704" w:name="ET_speaker_תומר_רוזנר_353"/>
      <w:r w:rsidRPr="000D31C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D3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:rsidR="000D31C5" w:rsidRDefault="000D31C5" w:rsidP="000D31C5">
      <w:pPr>
        <w:pStyle w:val="KeepWithNext"/>
        <w:rPr>
          <w:rtl/>
          <w:lang w:eastAsia="he-IL"/>
        </w:rPr>
      </w:pPr>
    </w:p>
    <w:p w:rsidR="000D31C5" w:rsidRDefault="000D31C5" w:rsidP="000D31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מכירים </w:t>
      </w:r>
      <w:bookmarkStart w:id="1705" w:name="_ETM_Q1_9475724"/>
      <w:bookmarkEnd w:id="1705"/>
      <w:r>
        <w:rPr>
          <w:rFonts w:hint="cs"/>
          <w:rtl/>
          <w:lang w:eastAsia="he-IL"/>
        </w:rPr>
        <w:t>הגדרה כזאת.</w:t>
      </w:r>
    </w:p>
    <w:p w:rsidR="00AA09FE" w:rsidRPr="000D31C5" w:rsidRDefault="00AA09FE" w:rsidP="000D31C5">
      <w:pPr>
        <w:rPr>
          <w:rtl/>
          <w:lang w:eastAsia="he-IL"/>
        </w:rPr>
      </w:pPr>
    </w:p>
    <w:p w:rsidR="007127A6" w:rsidRDefault="007127A6" w:rsidP="007127A6">
      <w:pPr>
        <w:pStyle w:val="a4"/>
        <w:rPr>
          <w:rStyle w:val="TagStyle"/>
          <w:rtl/>
        </w:rPr>
      </w:pPr>
      <w:bookmarkStart w:id="1706" w:name="ET_speaker_6275_79"/>
    </w:p>
    <w:p w:rsidR="000D31C5" w:rsidRDefault="000D31C5" w:rsidP="000D31C5">
      <w:pPr>
        <w:pStyle w:val="af9"/>
        <w:keepNext/>
        <w:rPr>
          <w:rtl/>
        </w:rPr>
      </w:pPr>
      <w:bookmarkStart w:id="1707" w:name="ET_guest_יעל_לינדנברג_354"/>
      <w:bookmarkEnd w:id="1706"/>
      <w:r w:rsidRPr="000D31C5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0D31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7"/>
    </w:p>
    <w:p w:rsidR="000D31C5" w:rsidRDefault="000D31C5" w:rsidP="000D31C5">
      <w:pPr>
        <w:pStyle w:val="KeepWithNext"/>
        <w:rPr>
          <w:rtl/>
        </w:rPr>
      </w:pPr>
    </w:p>
    <w:p w:rsidR="000D31C5" w:rsidRPr="000D31C5" w:rsidRDefault="000D31C5" w:rsidP="000D31C5">
      <w:pPr>
        <w:rPr>
          <w:rtl/>
        </w:rPr>
      </w:pPr>
      <w:r>
        <w:rPr>
          <w:rFonts w:hint="cs"/>
          <w:rtl/>
        </w:rPr>
        <w:t>נטייב את הנוסח ונציע משהו לוועדה בשעה הקרובה.</w:t>
      </w:r>
    </w:p>
    <w:p w:rsidR="007127A6" w:rsidRDefault="007127A6" w:rsidP="007127A6">
      <w:pPr>
        <w:rPr>
          <w:rtl/>
        </w:rPr>
      </w:pPr>
    </w:p>
    <w:p w:rsidR="000D31C5" w:rsidRDefault="000D31C5" w:rsidP="000D31C5">
      <w:pPr>
        <w:pStyle w:val="a4"/>
        <w:keepNext/>
        <w:rPr>
          <w:rtl/>
        </w:rPr>
      </w:pPr>
      <w:bookmarkStart w:id="1708" w:name="ET_speaker_6275_355"/>
      <w:r w:rsidRPr="000D31C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D3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8"/>
    </w:p>
    <w:p w:rsidR="000D31C5" w:rsidRDefault="000D31C5" w:rsidP="000D31C5">
      <w:pPr>
        <w:pStyle w:val="KeepWithNext"/>
        <w:rPr>
          <w:rtl/>
          <w:lang w:eastAsia="he-IL"/>
        </w:rPr>
      </w:pPr>
    </w:p>
    <w:p w:rsidR="000D31C5" w:rsidRPr="000D31C5" w:rsidRDefault="000D31C5" w:rsidP="000D31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709" w:name="_ETM_Q1_9482492"/>
      <w:bookmarkEnd w:id="1709"/>
      <w:r>
        <w:rPr>
          <w:rFonts w:hint="cs"/>
          <w:rtl/>
          <w:lang w:eastAsia="he-IL"/>
        </w:rPr>
        <w:t xml:space="preserve">מודה למשרד האוצר ולמשרד הבינוי והשיכון. </w:t>
      </w:r>
    </w:p>
    <w:p w:rsidR="007127A6" w:rsidRDefault="007127A6" w:rsidP="007127A6">
      <w:pPr>
        <w:rPr>
          <w:rtl/>
        </w:rPr>
      </w:pPr>
    </w:p>
    <w:p w:rsidR="000D31C5" w:rsidRDefault="000D31C5" w:rsidP="000D31C5">
      <w:pPr>
        <w:pStyle w:val="af6"/>
        <w:keepNext/>
        <w:rPr>
          <w:rtl/>
        </w:rPr>
      </w:pPr>
      <w:bookmarkStart w:id="1710" w:name="_ETM_Q1_9492749"/>
      <w:bookmarkStart w:id="1711" w:name="ET_yor_5854_356"/>
      <w:bookmarkEnd w:id="1710"/>
      <w:r w:rsidRPr="000D31C5">
        <w:rPr>
          <w:rStyle w:val="TagStyle"/>
          <w:rtl/>
        </w:rPr>
        <w:t xml:space="preserve"> &lt;&lt; </w:t>
      </w:r>
      <w:proofErr w:type="spellStart"/>
      <w:r w:rsidRPr="000D31C5">
        <w:rPr>
          <w:rStyle w:val="TagStyle"/>
          <w:rtl/>
        </w:rPr>
        <w:t>יור</w:t>
      </w:r>
      <w:proofErr w:type="spellEnd"/>
      <w:r w:rsidRPr="000D31C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D31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1"/>
    </w:p>
    <w:p w:rsidR="000D31C5" w:rsidRDefault="000D31C5" w:rsidP="000D31C5">
      <w:pPr>
        <w:pStyle w:val="KeepWithNext"/>
        <w:rPr>
          <w:rtl/>
          <w:lang w:eastAsia="he-IL"/>
        </w:rPr>
      </w:pPr>
    </w:p>
    <w:p w:rsidR="00C316ED" w:rsidRDefault="00DB6C7C" w:rsidP="00DB6C7C">
      <w:pPr>
        <w:rPr>
          <w:rtl/>
        </w:rPr>
      </w:pPr>
      <w:bookmarkStart w:id="1712" w:name="_ETM_Q1_9493489"/>
      <w:bookmarkStart w:id="1713" w:name="_ETM_Q1_9493554"/>
      <w:bookmarkEnd w:id="1712"/>
      <w:bookmarkEnd w:id="1713"/>
      <w:r>
        <w:rPr>
          <w:rFonts w:hint="cs"/>
          <w:rtl/>
        </w:rPr>
        <w:t xml:space="preserve">אנחנו מפרסמים נוסח ב-13:00. </w:t>
      </w:r>
      <w:bookmarkStart w:id="1714" w:name="_ETM_Q1_9495158"/>
      <w:bookmarkEnd w:id="1714"/>
      <w:r>
        <w:rPr>
          <w:rFonts w:hint="cs"/>
          <w:rtl/>
        </w:rPr>
        <w:t xml:space="preserve">לפני זה תסגרי את זה. אני רוצה להודות לכל אלה </w:t>
      </w:r>
      <w:bookmarkStart w:id="1715" w:name="_ETM_Q1_9502588"/>
      <w:bookmarkEnd w:id="1715"/>
      <w:r>
        <w:rPr>
          <w:rFonts w:hint="cs"/>
          <w:rtl/>
        </w:rPr>
        <w:t>שהשתתפו בדיון.</w:t>
      </w:r>
    </w:p>
    <w:p w:rsidR="00C316ED" w:rsidRDefault="00C316ED" w:rsidP="00C316ED">
      <w:pPr>
        <w:ind w:firstLine="0"/>
        <w:rPr>
          <w:rtl/>
        </w:rPr>
      </w:pPr>
      <w:bookmarkStart w:id="1716" w:name="_ETM_Q1_9509543"/>
      <w:bookmarkStart w:id="1717" w:name="_ETM_Q1_9509597"/>
      <w:bookmarkEnd w:id="1716"/>
      <w:bookmarkEnd w:id="1717"/>
    </w:p>
    <w:p w:rsidR="00C316ED" w:rsidRDefault="00C316ED" w:rsidP="00C316ED">
      <w:pPr>
        <w:pStyle w:val="a4"/>
        <w:keepNext/>
        <w:rPr>
          <w:rtl/>
        </w:rPr>
      </w:pPr>
      <w:bookmarkStart w:id="1718" w:name="ET_speaker_6275_357"/>
      <w:r w:rsidRPr="00C316ED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316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:rsidR="00C316ED" w:rsidRDefault="00C316ED" w:rsidP="00C316ED">
      <w:pPr>
        <w:pStyle w:val="KeepWithNext"/>
        <w:rPr>
          <w:rtl/>
        </w:rPr>
      </w:pPr>
    </w:p>
    <w:p w:rsidR="00C316ED" w:rsidRDefault="00C316ED" w:rsidP="00C316ED">
      <w:pPr>
        <w:rPr>
          <w:rtl/>
        </w:rPr>
      </w:pPr>
      <w:r>
        <w:rPr>
          <w:rFonts w:hint="cs"/>
          <w:rtl/>
        </w:rPr>
        <w:t>אני רוצה להודות לחבריי על התמיכה, הבאנו בשורה ענקית.</w:t>
      </w:r>
    </w:p>
    <w:p w:rsidR="00C316ED" w:rsidRDefault="00C316ED" w:rsidP="00C316ED">
      <w:pPr>
        <w:ind w:firstLine="0"/>
        <w:rPr>
          <w:rtl/>
        </w:rPr>
      </w:pPr>
      <w:bookmarkStart w:id="1719" w:name="_ETM_Q1_9511624"/>
      <w:bookmarkStart w:id="1720" w:name="_ETM_Q1_9511677"/>
      <w:bookmarkEnd w:id="1719"/>
      <w:bookmarkEnd w:id="1720"/>
    </w:p>
    <w:p w:rsidR="00C316ED" w:rsidRDefault="00C316ED" w:rsidP="00C316ED">
      <w:pPr>
        <w:pStyle w:val="af6"/>
        <w:keepNext/>
        <w:rPr>
          <w:rtl/>
        </w:rPr>
      </w:pPr>
      <w:bookmarkStart w:id="1721" w:name="_ETM_Q1_9512177"/>
      <w:bookmarkStart w:id="1722" w:name="_ETM_Q1_9512231"/>
      <w:bookmarkStart w:id="1723" w:name="_ETM_Q1_9515705"/>
      <w:bookmarkStart w:id="1724" w:name="ET_yor_5854_358"/>
      <w:bookmarkEnd w:id="1721"/>
      <w:bookmarkEnd w:id="1722"/>
      <w:bookmarkEnd w:id="1723"/>
      <w:r w:rsidRPr="00C316ED">
        <w:rPr>
          <w:rStyle w:val="TagStyle"/>
          <w:rtl/>
        </w:rPr>
        <w:t xml:space="preserve"> &lt;&lt; </w:t>
      </w:r>
      <w:proofErr w:type="spellStart"/>
      <w:r w:rsidRPr="00C316ED">
        <w:rPr>
          <w:rStyle w:val="TagStyle"/>
          <w:rtl/>
        </w:rPr>
        <w:t>יור</w:t>
      </w:r>
      <w:proofErr w:type="spellEnd"/>
      <w:r w:rsidRPr="00C316E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316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4"/>
    </w:p>
    <w:p w:rsidR="00C316ED" w:rsidRDefault="00C316ED" w:rsidP="00C316ED">
      <w:pPr>
        <w:pStyle w:val="KeepWithNext"/>
        <w:rPr>
          <w:rtl/>
        </w:rPr>
      </w:pPr>
    </w:p>
    <w:p w:rsidR="007127A6" w:rsidRDefault="00C316ED" w:rsidP="00F52FFC">
      <w:pPr>
        <w:rPr>
          <w:rtl/>
        </w:rPr>
      </w:pPr>
      <w:bookmarkStart w:id="1725" w:name="_ETM_Q1_9516383"/>
      <w:bookmarkStart w:id="1726" w:name="_ETM_Q1_9516435"/>
      <w:bookmarkEnd w:id="1725"/>
      <w:bookmarkEnd w:id="1726"/>
      <w:r>
        <w:rPr>
          <w:rFonts w:hint="cs"/>
          <w:rtl/>
        </w:rPr>
        <w:t>תודה רבה לכל אלה שהשתתפו בדיון על התחדשות עירונית. אני נועל את הישיבה</w:t>
      </w:r>
      <w:r w:rsidR="00F52FF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127A6">
        <w:rPr>
          <w:rFonts w:hint="cs"/>
          <w:rtl/>
        </w:rPr>
        <w:t xml:space="preserve"> </w:t>
      </w:r>
    </w:p>
    <w:p w:rsidR="00C57EC5" w:rsidRDefault="00C57EC5" w:rsidP="00C316ED">
      <w:pPr>
        <w:ind w:firstLine="0"/>
        <w:rPr>
          <w:rtl/>
        </w:rPr>
      </w:pPr>
    </w:p>
    <w:p w:rsidR="00C316ED" w:rsidRDefault="00C316ED" w:rsidP="00C316ED">
      <w:pPr>
        <w:ind w:firstLine="0"/>
        <w:rPr>
          <w:rtl/>
        </w:rPr>
      </w:pPr>
      <w:bookmarkStart w:id="1727" w:name="_ETM_Q1_9517550"/>
      <w:bookmarkStart w:id="1728" w:name="_ETM_Q1_9517605"/>
      <w:bookmarkEnd w:id="1727"/>
      <w:bookmarkEnd w:id="1728"/>
    </w:p>
    <w:p w:rsidR="00C316ED" w:rsidRDefault="00C316ED" w:rsidP="00C316ED">
      <w:pPr>
        <w:pStyle w:val="afc"/>
        <w:keepNext/>
        <w:rPr>
          <w:rtl/>
          <w:lang w:eastAsia="he-IL"/>
        </w:rPr>
      </w:pPr>
      <w:bookmarkStart w:id="1729" w:name="ET_meetingend_359"/>
      <w:r w:rsidRPr="00C316E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11:35.</w:t>
      </w:r>
      <w:r w:rsidRPr="00C316E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729"/>
    </w:p>
    <w:p w:rsidR="00C316ED" w:rsidRDefault="00C316ED" w:rsidP="00C316ED">
      <w:pPr>
        <w:pStyle w:val="KeepWithNext"/>
        <w:rPr>
          <w:rtl/>
          <w:lang w:eastAsia="he-IL"/>
        </w:rPr>
      </w:pPr>
    </w:p>
    <w:p w:rsidR="00C316ED" w:rsidRPr="00C316ED" w:rsidRDefault="00C316ED" w:rsidP="00C316ED">
      <w:pPr>
        <w:rPr>
          <w:rtl/>
          <w:lang w:eastAsia="he-IL"/>
        </w:rPr>
      </w:pPr>
      <w:bookmarkStart w:id="1730" w:name="_GoBack"/>
      <w:bookmarkEnd w:id="1730"/>
    </w:p>
    <w:sectPr w:rsidR="00C316ED" w:rsidRPr="00C316ED" w:rsidSect="00AA09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5F54" w:rsidRDefault="00DE5F54">
      <w:r>
        <w:separator/>
      </w:r>
    </w:p>
  </w:endnote>
  <w:endnote w:type="continuationSeparator" w:id="0">
    <w:p w:rsidR="00DE5F54" w:rsidRDefault="00DE5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5F54" w:rsidRDefault="00DE5F54">
      <w:r>
        <w:separator/>
      </w:r>
    </w:p>
  </w:footnote>
  <w:footnote w:type="continuationSeparator" w:id="0">
    <w:p w:rsidR="00DE5F54" w:rsidRDefault="00DE5F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5F54" w:rsidRDefault="00DE5F5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E5F54" w:rsidRDefault="00DE5F5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5F54" w:rsidRDefault="00DE5F5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A09FE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DE5F54" w:rsidRPr="00CC5815" w:rsidRDefault="00DE5F54" w:rsidP="008E5E3F">
    <w:pPr>
      <w:pStyle w:val="a3"/>
      <w:ind w:firstLine="0"/>
    </w:pPr>
    <w:r>
      <w:rPr>
        <w:rtl/>
      </w:rPr>
      <w:t>ועדת הפנים והגנת הסביבה</w:t>
    </w:r>
  </w:p>
  <w:p w:rsidR="00DE5F54" w:rsidRPr="00CC5815" w:rsidRDefault="00DE5F54" w:rsidP="008E5E3F">
    <w:pPr>
      <w:pStyle w:val="a3"/>
      <w:ind w:firstLine="0"/>
      <w:rPr>
        <w:rtl/>
      </w:rPr>
    </w:pPr>
    <w:r>
      <w:rPr>
        <w:rtl/>
      </w:rPr>
      <w:t>25/10/2021</w:t>
    </w:r>
  </w:p>
  <w:p w:rsidR="00DE5F54" w:rsidRPr="00CC5815" w:rsidRDefault="00DE5F5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5F54" w:rsidRDefault="00DE5F5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AE95A2" wp14:editId="75AF5D5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5F54" w:rsidRDefault="00DE5F5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E5F54" w:rsidRDefault="00DE5F5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B9D62FA"/>
    <w:multiLevelType w:val="hybridMultilevel"/>
    <w:tmpl w:val="1B1C856C"/>
    <w:lvl w:ilvl="0" w:tplc="A6ACBFB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0AE"/>
    <w:rsid w:val="00003099"/>
    <w:rsid w:val="00003BC0"/>
    <w:rsid w:val="00005225"/>
    <w:rsid w:val="00005B55"/>
    <w:rsid w:val="0002047E"/>
    <w:rsid w:val="000332FE"/>
    <w:rsid w:val="00037279"/>
    <w:rsid w:val="00040902"/>
    <w:rsid w:val="000427BB"/>
    <w:rsid w:val="00042B6D"/>
    <w:rsid w:val="000459ED"/>
    <w:rsid w:val="00061CA3"/>
    <w:rsid w:val="00067F42"/>
    <w:rsid w:val="00092B80"/>
    <w:rsid w:val="000932A2"/>
    <w:rsid w:val="000A17C6"/>
    <w:rsid w:val="000A570E"/>
    <w:rsid w:val="000A6245"/>
    <w:rsid w:val="000A71D6"/>
    <w:rsid w:val="000B060C"/>
    <w:rsid w:val="000B2EE6"/>
    <w:rsid w:val="000B3723"/>
    <w:rsid w:val="000C47F5"/>
    <w:rsid w:val="000D31C5"/>
    <w:rsid w:val="000D3A96"/>
    <w:rsid w:val="000E3314"/>
    <w:rsid w:val="000F2459"/>
    <w:rsid w:val="00101BA9"/>
    <w:rsid w:val="00104A86"/>
    <w:rsid w:val="001077AD"/>
    <w:rsid w:val="00112B50"/>
    <w:rsid w:val="00114F0F"/>
    <w:rsid w:val="00120D91"/>
    <w:rsid w:val="001248E0"/>
    <w:rsid w:val="00137E86"/>
    <w:rsid w:val="00140B01"/>
    <w:rsid w:val="001446BD"/>
    <w:rsid w:val="00150436"/>
    <w:rsid w:val="00153B6B"/>
    <w:rsid w:val="00167294"/>
    <w:rsid w:val="001673D4"/>
    <w:rsid w:val="00171E7F"/>
    <w:rsid w:val="0017255A"/>
    <w:rsid w:val="001758C1"/>
    <w:rsid w:val="001767BF"/>
    <w:rsid w:val="0017779F"/>
    <w:rsid w:val="00184B10"/>
    <w:rsid w:val="001908E6"/>
    <w:rsid w:val="00193620"/>
    <w:rsid w:val="0019571B"/>
    <w:rsid w:val="001A02BD"/>
    <w:rsid w:val="001A13A3"/>
    <w:rsid w:val="001A74E9"/>
    <w:rsid w:val="001A7A1B"/>
    <w:rsid w:val="001B1038"/>
    <w:rsid w:val="001C44DA"/>
    <w:rsid w:val="001C4FDA"/>
    <w:rsid w:val="001D440C"/>
    <w:rsid w:val="001F17E0"/>
    <w:rsid w:val="002016FF"/>
    <w:rsid w:val="0022262C"/>
    <w:rsid w:val="00227FEF"/>
    <w:rsid w:val="00244BF8"/>
    <w:rsid w:val="00254C1B"/>
    <w:rsid w:val="00261554"/>
    <w:rsid w:val="00275C03"/>
    <w:rsid w:val="00280D58"/>
    <w:rsid w:val="00283C8F"/>
    <w:rsid w:val="0029182A"/>
    <w:rsid w:val="00297532"/>
    <w:rsid w:val="002A5119"/>
    <w:rsid w:val="002A59E9"/>
    <w:rsid w:val="002B591B"/>
    <w:rsid w:val="002B5EFF"/>
    <w:rsid w:val="002B7270"/>
    <w:rsid w:val="002C3136"/>
    <w:rsid w:val="002C517C"/>
    <w:rsid w:val="002C651C"/>
    <w:rsid w:val="002D2713"/>
    <w:rsid w:val="002D4BDB"/>
    <w:rsid w:val="002E5E31"/>
    <w:rsid w:val="00300B16"/>
    <w:rsid w:val="00303B4C"/>
    <w:rsid w:val="003138FD"/>
    <w:rsid w:val="00314979"/>
    <w:rsid w:val="00321E62"/>
    <w:rsid w:val="00327BF8"/>
    <w:rsid w:val="0034001F"/>
    <w:rsid w:val="00340AFA"/>
    <w:rsid w:val="003658CB"/>
    <w:rsid w:val="00366CFB"/>
    <w:rsid w:val="0036794C"/>
    <w:rsid w:val="00373508"/>
    <w:rsid w:val="00373B91"/>
    <w:rsid w:val="00376E61"/>
    <w:rsid w:val="00380AFC"/>
    <w:rsid w:val="00395076"/>
    <w:rsid w:val="0039519A"/>
    <w:rsid w:val="00396023"/>
    <w:rsid w:val="003A3734"/>
    <w:rsid w:val="003B70AF"/>
    <w:rsid w:val="003B7D71"/>
    <w:rsid w:val="003C279D"/>
    <w:rsid w:val="003C6A5E"/>
    <w:rsid w:val="003D255F"/>
    <w:rsid w:val="003E0881"/>
    <w:rsid w:val="003E74DD"/>
    <w:rsid w:val="003F0A5F"/>
    <w:rsid w:val="003F73C5"/>
    <w:rsid w:val="00402258"/>
    <w:rsid w:val="0040414A"/>
    <w:rsid w:val="00420E41"/>
    <w:rsid w:val="00424C94"/>
    <w:rsid w:val="00435785"/>
    <w:rsid w:val="0044402D"/>
    <w:rsid w:val="00447608"/>
    <w:rsid w:val="004504E9"/>
    <w:rsid w:val="004506FB"/>
    <w:rsid w:val="00451746"/>
    <w:rsid w:val="00454CCC"/>
    <w:rsid w:val="00455EF7"/>
    <w:rsid w:val="004562CF"/>
    <w:rsid w:val="00461AFD"/>
    <w:rsid w:val="00470EAC"/>
    <w:rsid w:val="00471FE6"/>
    <w:rsid w:val="0047452C"/>
    <w:rsid w:val="00474C40"/>
    <w:rsid w:val="00483D41"/>
    <w:rsid w:val="0049458B"/>
    <w:rsid w:val="00495FD8"/>
    <w:rsid w:val="004A1745"/>
    <w:rsid w:val="004B01D4"/>
    <w:rsid w:val="004B0A65"/>
    <w:rsid w:val="004B1BE9"/>
    <w:rsid w:val="004E2DE2"/>
    <w:rsid w:val="00500C0C"/>
    <w:rsid w:val="005067EF"/>
    <w:rsid w:val="00507F64"/>
    <w:rsid w:val="005123B4"/>
    <w:rsid w:val="00514BA2"/>
    <w:rsid w:val="00526669"/>
    <w:rsid w:val="00532273"/>
    <w:rsid w:val="005323F8"/>
    <w:rsid w:val="005349D9"/>
    <w:rsid w:val="00546678"/>
    <w:rsid w:val="005506B9"/>
    <w:rsid w:val="00551DA6"/>
    <w:rsid w:val="005719EB"/>
    <w:rsid w:val="00573209"/>
    <w:rsid w:val="00580D35"/>
    <w:rsid w:val="005817EC"/>
    <w:rsid w:val="00590B77"/>
    <w:rsid w:val="00593108"/>
    <w:rsid w:val="005A132E"/>
    <w:rsid w:val="005A1B7E"/>
    <w:rsid w:val="005A342D"/>
    <w:rsid w:val="005A4820"/>
    <w:rsid w:val="005A48B6"/>
    <w:rsid w:val="005A6091"/>
    <w:rsid w:val="005B2807"/>
    <w:rsid w:val="005B6E6B"/>
    <w:rsid w:val="005C2607"/>
    <w:rsid w:val="005C363E"/>
    <w:rsid w:val="005D34F3"/>
    <w:rsid w:val="005D61F3"/>
    <w:rsid w:val="005E1C6B"/>
    <w:rsid w:val="005F3EB2"/>
    <w:rsid w:val="005F42EA"/>
    <w:rsid w:val="005F5898"/>
    <w:rsid w:val="005F76B0"/>
    <w:rsid w:val="006004F6"/>
    <w:rsid w:val="006108A3"/>
    <w:rsid w:val="00623B61"/>
    <w:rsid w:val="0062648B"/>
    <w:rsid w:val="00631715"/>
    <w:rsid w:val="00634AFC"/>
    <w:rsid w:val="00634F61"/>
    <w:rsid w:val="00637BB8"/>
    <w:rsid w:val="0066448F"/>
    <w:rsid w:val="006679ED"/>
    <w:rsid w:val="00684E93"/>
    <w:rsid w:val="0069460E"/>
    <w:rsid w:val="00695A47"/>
    <w:rsid w:val="0069621F"/>
    <w:rsid w:val="00696DD6"/>
    <w:rsid w:val="006A0CB7"/>
    <w:rsid w:val="006A761C"/>
    <w:rsid w:val="006B0F2B"/>
    <w:rsid w:val="006B6DD6"/>
    <w:rsid w:val="006C5FCF"/>
    <w:rsid w:val="006D5C5E"/>
    <w:rsid w:val="006F0259"/>
    <w:rsid w:val="00700433"/>
    <w:rsid w:val="00700A54"/>
    <w:rsid w:val="00702755"/>
    <w:rsid w:val="0070429C"/>
    <w:rsid w:val="0070472C"/>
    <w:rsid w:val="007127A6"/>
    <w:rsid w:val="007128C8"/>
    <w:rsid w:val="00731AD1"/>
    <w:rsid w:val="007509A6"/>
    <w:rsid w:val="00760EED"/>
    <w:rsid w:val="00781705"/>
    <w:rsid w:val="00786A86"/>
    <w:rsid w:val="007872B4"/>
    <w:rsid w:val="00787EE1"/>
    <w:rsid w:val="007916A4"/>
    <w:rsid w:val="00791CBE"/>
    <w:rsid w:val="00796AF4"/>
    <w:rsid w:val="007A2C84"/>
    <w:rsid w:val="007A7EF7"/>
    <w:rsid w:val="007B0387"/>
    <w:rsid w:val="007C076A"/>
    <w:rsid w:val="007C498D"/>
    <w:rsid w:val="007C5123"/>
    <w:rsid w:val="007C693F"/>
    <w:rsid w:val="007C6ADD"/>
    <w:rsid w:val="007F4BB5"/>
    <w:rsid w:val="008021F9"/>
    <w:rsid w:val="00811427"/>
    <w:rsid w:val="0082136D"/>
    <w:rsid w:val="008320F6"/>
    <w:rsid w:val="0084068B"/>
    <w:rsid w:val="00841223"/>
    <w:rsid w:val="00846BE9"/>
    <w:rsid w:val="00853207"/>
    <w:rsid w:val="00854A33"/>
    <w:rsid w:val="00854C2A"/>
    <w:rsid w:val="008713A4"/>
    <w:rsid w:val="00875F10"/>
    <w:rsid w:val="0088104E"/>
    <w:rsid w:val="0088207B"/>
    <w:rsid w:val="008947EF"/>
    <w:rsid w:val="008A0769"/>
    <w:rsid w:val="008A0BA2"/>
    <w:rsid w:val="008A47BA"/>
    <w:rsid w:val="008C6035"/>
    <w:rsid w:val="008C7015"/>
    <w:rsid w:val="008D1DFB"/>
    <w:rsid w:val="008E03B4"/>
    <w:rsid w:val="008E5E3F"/>
    <w:rsid w:val="008F0F6F"/>
    <w:rsid w:val="008F48D0"/>
    <w:rsid w:val="0090279B"/>
    <w:rsid w:val="009039A4"/>
    <w:rsid w:val="00914904"/>
    <w:rsid w:val="009227B3"/>
    <w:rsid w:val="0092527E"/>
    <w:rsid w:val="009258CE"/>
    <w:rsid w:val="00936F50"/>
    <w:rsid w:val="009453DB"/>
    <w:rsid w:val="00947E9A"/>
    <w:rsid w:val="009515F0"/>
    <w:rsid w:val="00956227"/>
    <w:rsid w:val="009830CB"/>
    <w:rsid w:val="00984B29"/>
    <w:rsid w:val="00994F1F"/>
    <w:rsid w:val="009971AA"/>
    <w:rsid w:val="009A4232"/>
    <w:rsid w:val="009B4FEA"/>
    <w:rsid w:val="009D478A"/>
    <w:rsid w:val="009D709F"/>
    <w:rsid w:val="009E09C1"/>
    <w:rsid w:val="009E6E93"/>
    <w:rsid w:val="009F1518"/>
    <w:rsid w:val="009F37C9"/>
    <w:rsid w:val="009F5773"/>
    <w:rsid w:val="00A1139C"/>
    <w:rsid w:val="00A15971"/>
    <w:rsid w:val="00A22C90"/>
    <w:rsid w:val="00A257E2"/>
    <w:rsid w:val="00A268D4"/>
    <w:rsid w:val="00A30A12"/>
    <w:rsid w:val="00A34658"/>
    <w:rsid w:val="00A42723"/>
    <w:rsid w:val="00A532D0"/>
    <w:rsid w:val="00A64A6D"/>
    <w:rsid w:val="00A66020"/>
    <w:rsid w:val="00A91268"/>
    <w:rsid w:val="00A97574"/>
    <w:rsid w:val="00AA09FE"/>
    <w:rsid w:val="00AB02EE"/>
    <w:rsid w:val="00AB0E4D"/>
    <w:rsid w:val="00AB2A91"/>
    <w:rsid w:val="00AB3F3A"/>
    <w:rsid w:val="00AB65FA"/>
    <w:rsid w:val="00AB7A0C"/>
    <w:rsid w:val="00AC3E96"/>
    <w:rsid w:val="00AC4FB2"/>
    <w:rsid w:val="00AD09CE"/>
    <w:rsid w:val="00AD228D"/>
    <w:rsid w:val="00AD4EC9"/>
    <w:rsid w:val="00AD6FFC"/>
    <w:rsid w:val="00AF1C2C"/>
    <w:rsid w:val="00AF31E6"/>
    <w:rsid w:val="00AF4150"/>
    <w:rsid w:val="00AF42F6"/>
    <w:rsid w:val="00AF715B"/>
    <w:rsid w:val="00B0256E"/>
    <w:rsid w:val="00B0509A"/>
    <w:rsid w:val="00B06A7E"/>
    <w:rsid w:val="00B103F3"/>
    <w:rsid w:val="00B120B2"/>
    <w:rsid w:val="00B124F2"/>
    <w:rsid w:val="00B13B3D"/>
    <w:rsid w:val="00B15940"/>
    <w:rsid w:val="00B26018"/>
    <w:rsid w:val="00B32228"/>
    <w:rsid w:val="00B33BF4"/>
    <w:rsid w:val="00B34706"/>
    <w:rsid w:val="00B412ED"/>
    <w:rsid w:val="00B50340"/>
    <w:rsid w:val="00B5464B"/>
    <w:rsid w:val="00B636D9"/>
    <w:rsid w:val="00B65508"/>
    <w:rsid w:val="00B66308"/>
    <w:rsid w:val="00B720D9"/>
    <w:rsid w:val="00B7450B"/>
    <w:rsid w:val="00B80433"/>
    <w:rsid w:val="00B8517A"/>
    <w:rsid w:val="00BA61B7"/>
    <w:rsid w:val="00BA6446"/>
    <w:rsid w:val="00BB2397"/>
    <w:rsid w:val="00BD2F15"/>
    <w:rsid w:val="00BD4389"/>
    <w:rsid w:val="00BD47B7"/>
    <w:rsid w:val="00BF30B5"/>
    <w:rsid w:val="00BF556F"/>
    <w:rsid w:val="00C0472A"/>
    <w:rsid w:val="00C135D5"/>
    <w:rsid w:val="00C20C48"/>
    <w:rsid w:val="00C22DCB"/>
    <w:rsid w:val="00C316ED"/>
    <w:rsid w:val="00C33D88"/>
    <w:rsid w:val="00C3598A"/>
    <w:rsid w:val="00C360BC"/>
    <w:rsid w:val="00C44800"/>
    <w:rsid w:val="00C50C21"/>
    <w:rsid w:val="00C52EC2"/>
    <w:rsid w:val="00C57EC5"/>
    <w:rsid w:val="00C61DC1"/>
    <w:rsid w:val="00C64AFF"/>
    <w:rsid w:val="00C661EE"/>
    <w:rsid w:val="00C70551"/>
    <w:rsid w:val="00C72438"/>
    <w:rsid w:val="00C763E4"/>
    <w:rsid w:val="00C8624A"/>
    <w:rsid w:val="00C86C91"/>
    <w:rsid w:val="00C87BB2"/>
    <w:rsid w:val="00C87DD7"/>
    <w:rsid w:val="00C907A6"/>
    <w:rsid w:val="00CA0825"/>
    <w:rsid w:val="00CA0EDE"/>
    <w:rsid w:val="00CA5363"/>
    <w:rsid w:val="00CB6D60"/>
    <w:rsid w:val="00CC5815"/>
    <w:rsid w:val="00CD4CAD"/>
    <w:rsid w:val="00CD6C75"/>
    <w:rsid w:val="00CE24B8"/>
    <w:rsid w:val="00CE2B62"/>
    <w:rsid w:val="00CE5849"/>
    <w:rsid w:val="00D15D32"/>
    <w:rsid w:val="00D2395F"/>
    <w:rsid w:val="00D278F7"/>
    <w:rsid w:val="00D37550"/>
    <w:rsid w:val="00D40A29"/>
    <w:rsid w:val="00D45D27"/>
    <w:rsid w:val="00D46E85"/>
    <w:rsid w:val="00D615D3"/>
    <w:rsid w:val="00D662AF"/>
    <w:rsid w:val="00D704BD"/>
    <w:rsid w:val="00D86E57"/>
    <w:rsid w:val="00D947AC"/>
    <w:rsid w:val="00D96B24"/>
    <w:rsid w:val="00DB0C68"/>
    <w:rsid w:val="00DB6C7C"/>
    <w:rsid w:val="00DD04A8"/>
    <w:rsid w:val="00DD5B42"/>
    <w:rsid w:val="00DE5B80"/>
    <w:rsid w:val="00DE5F54"/>
    <w:rsid w:val="00E04EE0"/>
    <w:rsid w:val="00E0672C"/>
    <w:rsid w:val="00E14EE4"/>
    <w:rsid w:val="00E1611C"/>
    <w:rsid w:val="00E17380"/>
    <w:rsid w:val="00E26519"/>
    <w:rsid w:val="00E3111D"/>
    <w:rsid w:val="00E33AE3"/>
    <w:rsid w:val="00E4058C"/>
    <w:rsid w:val="00E42E83"/>
    <w:rsid w:val="00E46E62"/>
    <w:rsid w:val="00E54C60"/>
    <w:rsid w:val="00E57645"/>
    <w:rsid w:val="00E57A1A"/>
    <w:rsid w:val="00E57EE2"/>
    <w:rsid w:val="00E61903"/>
    <w:rsid w:val="00E64116"/>
    <w:rsid w:val="00E70480"/>
    <w:rsid w:val="00E76855"/>
    <w:rsid w:val="00E841DF"/>
    <w:rsid w:val="00EA109B"/>
    <w:rsid w:val="00EA32AC"/>
    <w:rsid w:val="00EA35AA"/>
    <w:rsid w:val="00EA6075"/>
    <w:rsid w:val="00EA624B"/>
    <w:rsid w:val="00EB057D"/>
    <w:rsid w:val="00EB18E4"/>
    <w:rsid w:val="00EB5C85"/>
    <w:rsid w:val="00EB62A9"/>
    <w:rsid w:val="00EC0AC2"/>
    <w:rsid w:val="00EC1FB3"/>
    <w:rsid w:val="00EC2CD4"/>
    <w:rsid w:val="00EC3168"/>
    <w:rsid w:val="00ED303E"/>
    <w:rsid w:val="00ED36F5"/>
    <w:rsid w:val="00EE09AD"/>
    <w:rsid w:val="00EE1DED"/>
    <w:rsid w:val="00EE4518"/>
    <w:rsid w:val="00EE46CF"/>
    <w:rsid w:val="00EE728A"/>
    <w:rsid w:val="00EF7887"/>
    <w:rsid w:val="00F026DA"/>
    <w:rsid w:val="00F053E5"/>
    <w:rsid w:val="00F07F23"/>
    <w:rsid w:val="00F10D2D"/>
    <w:rsid w:val="00F11AFF"/>
    <w:rsid w:val="00F16831"/>
    <w:rsid w:val="00F2509C"/>
    <w:rsid w:val="00F263A0"/>
    <w:rsid w:val="00F33ED6"/>
    <w:rsid w:val="00F34859"/>
    <w:rsid w:val="00F3623F"/>
    <w:rsid w:val="00F37CF5"/>
    <w:rsid w:val="00F41C33"/>
    <w:rsid w:val="00F423F1"/>
    <w:rsid w:val="00F4792E"/>
    <w:rsid w:val="00F52FFC"/>
    <w:rsid w:val="00F53584"/>
    <w:rsid w:val="00F549E5"/>
    <w:rsid w:val="00F56EAA"/>
    <w:rsid w:val="00F63F05"/>
    <w:rsid w:val="00F6630C"/>
    <w:rsid w:val="00F72368"/>
    <w:rsid w:val="00F74C65"/>
    <w:rsid w:val="00F754D3"/>
    <w:rsid w:val="00F805B2"/>
    <w:rsid w:val="00F821F6"/>
    <w:rsid w:val="00F84D49"/>
    <w:rsid w:val="00FB0768"/>
    <w:rsid w:val="00FB4A56"/>
    <w:rsid w:val="00FB6847"/>
    <w:rsid w:val="00FC5DFA"/>
    <w:rsid w:val="00FD759F"/>
    <w:rsid w:val="00FD7883"/>
    <w:rsid w:val="00FE3474"/>
    <w:rsid w:val="00FF2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57EC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796AF4"/>
    <w:pPr>
      <w:ind w:left="720"/>
      <w:contextualSpacing/>
    </w:pPr>
  </w:style>
  <w:style w:type="table" w:styleId="afe">
    <w:name w:val="Table Grid"/>
    <w:basedOn w:val="a1"/>
    <w:rsid w:val="00176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C02EA-75B8-4171-819A-AA86558BB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1411</TotalTime>
  <Pages>35</Pages>
  <Words>9928</Words>
  <Characters>56594</Characters>
  <Application>Microsoft Office Word</Application>
  <DocSecurity>0</DocSecurity>
  <Lines>471</Lines>
  <Paragraphs>132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244</cp:revision>
  <cp:lastPrinted>2015-07-20T08:20:00Z</cp:lastPrinted>
  <dcterms:created xsi:type="dcterms:W3CDTF">2018-05-03T11:21:00Z</dcterms:created>
  <dcterms:modified xsi:type="dcterms:W3CDTF">2021-11-04T08:39:00Z</dcterms:modified>
</cp:coreProperties>
</file>